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FD234" w14:textId="77777777" w:rsidR="00EB5142" w:rsidRPr="00105967" w:rsidRDefault="00EB5142" w:rsidP="00EB5142">
      <w:pPr>
        <w:tabs>
          <w:tab w:val="left" w:pos="1530"/>
          <w:tab w:val="left" w:pos="6237"/>
        </w:tabs>
        <w:jc w:val="center"/>
        <w:rPr>
          <w:rFonts w:ascii="Angsana New" w:hAnsi="Angsana New" w:cs="Angsana New"/>
          <w:b/>
          <w:bCs/>
          <w:sz w:val="30"/>
          <w:szCs w:val="30"/>
          <w:cs/>
        </w:rPr>
      </w:pPr>
      <w:r w:rsidRPr="00105967">
        <w:rPr>
          <w:rFonts w:ascii="Angsana New" w:hAnsi="Angsana New" w:cs="Angsana New"/>
          <w:b/>
          <w:bCs/>
          <w:sz w:val="30"/>
          <w:szCs w:val="30"/>
          <w:cs/>
        </w:rPr>
        <w:t>บริษัท เอ็ม ดี เอ็กซ์ จำกัด</w:t>
      </w:r>
      <w:r w:rsidR="00771EA1" w:rsidRPr="00105967">
        <w:rPr>
          <w:rFonts w:ascii="Angsana New" w:hAnsi="Angsana New" w:cs="Angsana New"/>
          <w:b/>
          <w:bCs/>
          <w:sz w:val="30"/>
          <w:szCs w:val="30"/>
          <w:cs/>
        </w:rPr>
        <w:t xml:space="preserve"> (มหาชน) </w:t>
      </w:r>
      <w:r w:rsidRPr="00105967">
        <w:rPr>
          <w:rFonts w:ascii="Angsana New" w:hAnsi="Angsana New" w:cs="Angsana New"/>
          <w:b/>
          <w:bCs/>
          <w:sz w:val="30"/>
          <w:szCs w:val="30"/>
          <w:cs/>
        </w:rPr>
        <w:t>และบริษัทย่อย</w:t>
      </w:r>
    </w:p>
    <w:p w14:paraId="664FF70B" w14:textId="6E264832" w:rsidR="00C71981" w:rsidRPr="00105967" w:rsidRDefault="00C71981" w:rsidP="00C71981">
      <w:pPr>
        <w:tabs>
          <w:tab w:val="left" w:pos="1530"/>
        </w:tabs>
        <w:jc w:val="center"/>
        <w:rPr>
          <w:rFonts w:ascii="Angsana New" w:hAnsi="Angsana New" w:cs="Angsana New"/>
          <w:b/>
          <w:bCs/>
          <w:sz w:val="30"/>
          <w:szCs w:val="30"/>
        </w:rPr>
      </w:pPr>
      <w:r w:rsidRPr="00105967">
        <w:rPr>
          <w:rFonts w:ascii="Angsana New" w:hAnsi="Angsana New" w:cs="Angsana New"/>
          <w:b/>
          <w:bCs/>
          <w:sz w:val="30"/>
          <w:szCs w:val="30"/>
          <w:cs/>
        </w:rPr>
        <w:t>หมายเหตุประกอบ</w:t>
      </w:r>
      <w:r w:rsidR="0025396B" w:rsidRPr="00105967">
        <w:rPr>
          <w:rFonts w:ascii="Angsana New" w:hAnsi="Angsana New" w:cs="Angsana New"/>
          <w:b/>
          <w:bCs/>
          <w:sz w:val="30"/>
          <w:szCs w:val="30"/>
          <w:cs/>
        </w:rPr>
        <w:t>งบการเงิน</w:t>
      </w:r>
    </w:p>
    <w:p w14:paraId="24C55F41" w14:textId="7720C1D9" w:rsidR="001A6A2E" w:rsidRDefault="009A35B5" w:rsidP="00862C97">
      <w:pPr>
        <w:tabs>
          <w:tab w:val="left" w:pos="1530"/>
        </w:tabs>
        <w:jc w:val="center"/>
        <w:rPr>
          <w:rFonts w:ascii="Angsana New" w:hAnsi="Angsana New" w:cs="Angsana New"/>
          <w:b/>
          <w:bCs/>
          <w:sz w:val="30"/>
          <w:szCs w:val="30"/>
          <w:cs/>
        </w:rPr>
      </w:pPr>
      <w:r w:rsidRPr="009A35B5">
        <w:rPr>
          <w:rFonts w:ascii="Angsana New" w:hAnsi="Angsana New" w:cs="Angsana New"/>
          <w:b/>
          <w:bCs/>
          <w:sz w:val="30"/>
          <w:szCs w:val="30"/>
          <w:cs/>
        </w:rPr>
        <w:t>สำหรับ</w:t>
      </w:r>
      <w:r w:rsidR="005E7A73">
        <w:rPr>
          <w:rFonts w:ascii="Angsana New" w:hAnsi="Angsana New" w:cs="Angsana New" w:hint="cs"/>
          <w:b/>
          <w:bCs/>
          <w:sz w:val="30"/>
          <w:szCs w:val="30"/>
          <w:cs/>
        </w:rPr>
        <w:t>ปี</w:t>
      </w:r>
      <w:r w:rsidRPr="00562F15">
        <w:rPr>
          <w:rFonts w:ascii="Angsana New" w:hAnsi="Angsana New" w:cs="Angsana New"/>
          <w:b/>
          <w:bCs/>
          <w:sz w:val="30"/>
          <w:szCs w:val="30"/>
          <w:cs/>
        </w:rPr>
        <w:t xml:space="preserve">สิ้นสุดวันที่ </w:t>
      </w:r>
      <w:r w:rsidR="00562F15" w:rsidRPr="00562F15">
        <w:rPr>
          <w:rFonts w:ascii="Angsana New" w:hAnsi="Angsana New" w:cs="Angsana New"/>
          <w:b/>
          <w:bCs/>
          <w:sz w:val="30"/>
          <w:szCs w:val="30"/>
        </w:rPr>
        <w:t>3</w:t>
      </w:r>
      <w:r w:rsidR="005E7A73">
        <w:rPr>
          <w:rFonts w:ascii="Angsana New" w:hAnsi="Angsana New" w:cs="Angsana New"/>
          <w:b/>
          <w:bCs/>
          <w:sz w:val="30"/>
          <w:szCs w:val="30"/>
        </w:rPr>
        <w:t>1</w:t>
      </w:r>
      <w:r w:rsidR="005E7A73">
        <w:rPr>
          <w:rFonts w:ascii="Angsana New" w:hAnsi="Angsana New" w:cs="Angsana New" w:hint="cs"/>
          <w:b/>
          <w:bCs/>
          <w:sz w:val="30"/>
          <w:szCs w:val="30"/>
          <w:cs/>
        </w:rPr>
        <w:t xml:space="preserve"> ธันวาคม </w:t>
      </w:r>
      <w:r w:rsidR="005E7A73">
        <w:rPr>
          <w:rFonts w:ascii="Angsana New" w:hAnsi="Angsana New" w:cs="Angsana New"/>
          <w:b/>
          <w:bCs/>
          <w:sz w:val="30"/>
          <w:szCs w:val="30"/>
        </w:rPr>
        <w:t>256</w:t>
      </w:r>
      <w:r w:rsidR="000427CE">
        <w:rPr>
          <w:rFonts w:ascii="Angsana New" w:hAnsi="Angsana New" w:cs="Angsana New"/>
          <w:b/>
          <w:bCs/>
          <w:sz w:val="30"/>
          <w:szCs w:val="30"/>
        </w:rPr>
        <w:t>8</w:t>
      </w:r>
    </w:p>
    <w:p w14:paraId="025E6035" w14:textId="663EB640" w:rsidR="00105967" w:rsidRPr="00105967" w:rsidRDefault="00105967" w:rsidP="00862C97">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cs/>
        </w:rPr>
      </w:pPr>
    </w:p>
    <w:p w14:paraId="6D40D452" w14:textId="267C1B24" w:rsidR="001D0BE0" w:rsidRPr="00105967" w:rsidRDefault="001D0BE0" w:rsidP="001D0BE0">
      <w:pPr>
        <w:pStyle w:val="Subtitle"/>
        <w:numPr>
          <w:ilvl w:val="0"/>
          <w:numId w:val="1"/>
        </w:numPr>
        <w:tabs>
          <w:tab w:val="clear" w:pos="360"/>
        </w:tabs>
        <w:ind w:left="450" w:hanging="450"/>
        <w:jc w:val="thaiDistribute"/>
        <w:rPr>
          <w:rFonts w:hAnsi="Angsana New"/>
          <w:sz w:val="30"/>
          <w:szCs w:val="30"/>
        </w:rPr>
      </w:pPr>
      <w:r w:rsidRPr="00105967">
        <w:rPr>
          <w:rFonts w:hAnsi="Angsana New"/>
          <w:sz w:val="30"/>
          <w:szCs w:val="30"/>
          <w:cs/>
        </w:rPr>
        <w:t>ข้อมูลทั่วไป</w:t>
      </w:r>
    </w:p>
    <w:p w14:paraId="0229EC81" w14:textId="77777777" w:rsidR="00B04031" w:rsidRPr="000A03F4" w:rsidRDefault="00B04031" w:rsidP="00B04031">
      <w:pPr>
        <w:pStyle w:val="Subtitle"/>
        <w:ind w:left="450"/>
        <w:jc w:val="thaiDistribute"/>
        <w:rPr>
          <w:rFonts w:hAnsi="Angsana New"/>
          <w:sz w:val="16"/>
          <w:szCs w:val="16"/>
        </w:rPr>
      </w:pPr>
    </w:p>
    <w:p w14:paraId="6B1E4EBD" w14:textId="2DF95FB9" w:rsidR="00EB5142" w:rsidRDefault="00EB5142" w:rsidP="008A621B">
      <w:pPr>
        <w:tabs>
          <w:tab w:val="left" w:pos="-2552"/>
        </w:tabs>
        <w:ind w:left="426" w:firstLine="850"/>
        <w:jc w:val="thaiDistribute"/>
        <w:rPr>
          <w:rFonts w:ascii="Angsana New" w:hAnsi="Angsana New" w:cs="Angsana New"/>
          <w:sz w:val="30"/>
          <w:szCs w:val="30"/>
        </w:rPr>
      </w:pPr>
      <w:r w:rsidRPr="00105967">
        <w:rPr>
          <w:rFonts w:ascii="Angsana New" w:hAnsi="Angsana New" w:cs="Angsana New"/>
          <w:sz w:val="30"/>
          <w:szCs w:val="30"/>
          <w:cs/>
        </w:rPr>
        <w:t xml:space="preserve">บริษัทฯ จดทะเบียนเป็นนิติบุคคลตามประมวลกฎหมายแพ่งและพาณิชย์ เมื่อวันที่ </w:t>
      </w:r>
      <w:r w:rsidRPr="00105967">
        <w:rPr>
          <w:rFonts w:ascii="Angsana New" w:hAnsi="Angsana New" w:cs="Angsana New"/>
          <w:sz w:val="30"/>
          <w:szCs w:val="30"/>
        </w:rPr>
        <w:t>7</w:t>
      </w:r>
      <w:r w:rsidR="00EE6BF7" w:rsidRPr="00105967">
        <w:rPr>
          <w:rFonts w:ascii="Angsana New" w:hAnsi="Angsana New" w:cs="Angsana New"/>
          <w:sz w:val="30"/>
          <w:szCs w:val="30"/>
          <w:cs/>
        </w:rPr>
        <w:t xml:space="preserve"> กันยายน </w:t>
      </w:r>
      <w:r w:rsidR="00FF41EE" w:rsidRPr="00105967">
        <w:rPr>
          <w:rFonts w:ascii="Angsana New" w:hAnsi="Angsana New" w:cs="Angsana New"/>
          <w:sz w:val="30"/>
          <w:szCs w:val="30"/>
        </w:rPr>
        <w:t>2531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และจดทะเบียนแปรสภาพเป็นบริษัทมหาชนจำกัด เมื่อวันที่ </w:t>
      </w:r>
      <w:r w:rsidRPr="00105967">
        <w:rPr>
          <w:rFonts w:ascii="Angsana New" w:hAnsi="Angsana New" w:cs="Angsana New"/>
          <w:sz w:val="30"/>
          <w:szCs w:val="30"/>
        </w:rPr>
        <w:t>30</w:t>
      </w:r>
      <w:r w:rsidRPr="00105967">
        <w:rPr>
          <w:rFonts w:ascii="Angsana New" w:hAnsi="Angsana New" w:cs="Angsana New"/>
          <w:sz w:val="30"/>
          <w:szCs w:val="30"/>
          <w:cs/>
        </w:rPr>
        <w:t xml:space="preserve"> กรกฎาคม </w:t>
      </w:r>
      <w:r w:rsidRPr="00105967">
        <w:rPr>
          <w:rFonts w:ascii="Angsana New" w:hAnsi="Angsana New" w:cs="Angsana New"/>
          <w:sz w:val="30"/>
          <w:szCs w:val="30"/>
        </w:rPr>
        <w:t>2536</w:t>
      </w:r>
      <w:r w:rsidRPr="00105967">
        <w:rPr>
          <w:rFonts w:ascii="Angsana New" w:hAnsi="Angsana New" w:cs="Angsana New"/>
          <w:sz w:val="30"/>
          <w:szCs w:val="30"/>
          <w:cs/>
        </w:rPr>
        <w:t xml:space="preserve"> ทะเบียน</w:t>
      </w:r>
      <w:r w:rsidR="00ED0956" w:rsidRPr="00105967">
        <w:rPr>
          <w:rFonts w:ascii="Angsana New" w:hAnsi="Angsana New" w:cs="Angsana New"/>
          <w:sz w:val="30"/>
          <w:szCs w:val="30"/>
          <w:cs/>
        </w:rPr>
        <w:t>นิติบุคคล</w:t>
      </w:r>
      <w:r w:rsidRPr="00105967">
        <w:rPr>
          <w:rFonts w:ascii="Angsana New" w:hAnsi="Angsana New" w:cs="Angsana New"/>
          <w:sz w:val="30"/>
          <w:szCs w:val="30"/>
          <w:cs/>
        </w:rPr>
        <w:t xml:space="preserve">เลขที่ </w:t>
      </w:r>
      <w:r w:rsidR="00EE6BF7" w:rsidRPr="00105967">
        <w:rPr>
          <w:rFonts w:ascii="Angsana New" w:hAnsi="Angsana New" w:cs="Angsana New"/>
          <w:sz w:val="30"/>
          <w:szCs w:val="30"/>
        </w:rPr>
        <w:t>010753600081</w:t>
      </w:r>
      <w:r w:rsidR="00FF41EE" w:rsidRPr="00105967">
        <w:rPr>
          <w:rFonts w:ascii="Angsana New" w:hAnsi="Angsana New" w:cs="Angsana New"/>
          <w:sz w:val="30"/>
          <w:szCs w:val="30"/>
        </w:rPr>
        <w:t>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สำนักงานแห่งใหญ่ตั้งอยู่เลขที่ </w:t>
      </w:r>
      <w:r w:rsidR="00BA2AD0" w:rsidRPr="00105967">
        <w:rPr>
          <w:rFonts w:ascii="Angsana New" w:hAnsi="Angsana New" w:cs="Angsana New"/>
          <w:sz w:val="30"/>
          <w:szCs w:val="30"/>
        </w:rPr>
        <w:t>199</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 xml:space="preserve">ชั้น </w:t>
      </w:r>
      <w:r w:rsidR="00BA2AD0" w:rsidRPr="00105967">
        <w:rPr>
          <w:rFonts w:ascii="Angsana New" w:hAnsi="Angsana New" w:cs="Angsana New"/>
          <w:sz w:val="30"/>
          <w:szCs w:val="30"/>
        </w:rPr>
        <w:t>12A</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ถนนรัชดาภิเษก แขวงคลองเตย</w:t>
      </w:r>
      <w:r w:rsidR="00105967" w:rsidRPr="00105967">
        <w:rPr>
          <w:rFonts w:ascii="Angsana New" w:hAnsi="Angsana New" w:cs="Angsana New"/>
          <w:sz w:val="30"/>
          <w:szCs w:val="30"/>
        </w:rPr>
        <w:t xml:space="preserve"> </w:t>
      </w:r>
      <w:r w:rsidRPr="00105967">
        <w:rPr>
          <w:rFonts w:ascii="Angsana New" w:hAnsi="Angsana New" w:cs="Angsana New"/>
          <w:sz w:val="30"/>
          <w:szCs w:val="30"/>
          <w:cs/>
        </w:rPr>
        <w:t>เขตคลองเตย กรุงเทพมหานคร</w:t>
      </w:r>
      <w:r w:rsidR="00056079" w:rsidRPr="00105967">
        <w:rPr>
          <w:rFonts w:ascii="Angsana New" w:hAnsi="Angsana New" w:cs="Angsana New"/>
          <w:sz w:val="30"/>
          <w:szCs w:val="30"/>
          <w:cs/>
        </w:rPr>
        <w:t xml:space="preserve"> ประเทศไทย</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04BF99BB" w14:textId="77777777" w:rsidR="00EB5142" w:rsidRPr="00105967" w:rsidRDefault="00EB5142" w:rsidP="008A621B">
      <w:pPr>
        <w:tabs>
          <w:tab w:val="left" w:pos="-2552"/>
        </w:tabs>
        <w:ind w:left="426" w:firstLine="850"/>
        <w:jc w:val="thaiDistribute"/>
        <w:rPr>
          <w:rFonts w:ascii="Angsana New" w:hAnsi="Angsana New" w:cs="Angsana New"/>
          <w:sz w:val="32"/>
          <w:szCs w:val="32"/>
        </w:rPr>
      </w:pPr>
      <w:r w:rsidRPr="00105967">
        <w:rPr>
          <w:rFonts w:ascii="Angsana New" w:hAnsi="Angsana New" w:cs="Angsana New"/>
          <w:sz w:val="30"/>
          <w:szCs w:val="30"/>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w:t>
      </w:r>
      <w:r w:rsidR="007B6BD8" w:rsidRPr="00105967">
        <w:rPr>
          <w:rFonts w:ascii="Angsana New" w:hAnsi="Angsana New" w:cs="Angsana New"/>
          <w:sz w:val="30"/>
          <w:szCs w:val="30"/>
          <w:cs/>
        </w:rPr>
        <w:t>งานไฟฟ้าและจัดจำหน่ายกระแสไฟฟ้า</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6B77416D" w14:textId="13CD3ED2" w:rsidR="00B04031" w:rsidRPr="000427CE" w:rsidRDefault="001412E8" w:rsidP="000427CE">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เกณฑ์การจัดทำ</w:t>
      </w:r>
      <w:r w:rsidR="001217BC" w:rsidRPr="00015000">
        <w:rPr>
          <w:rFonts w:hAnsi="Angsana New"/>
          <w:sz w:val="30"/>
          <w:szCs w:val="30"/>
          <w:cs/>
        </w:rPr>
        <w:t>งบ</w:t>
      </w:r>
      <w:r w:rsidR="00862C0E" w:rsidRPr="00015000">
        <w:rPr>
          <w:rFonts w:hAnsi="Angsana New"/>
          <w:sz w:val="30"/>
          <w:szCs w:val="30"/>
          <w:cs/>
        </w:rPr>
        <w:t>การเงิน</w:t>
      </w: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1FED90ED" w14:textId="0C352027" w:rsidR="005E7A73" w:rsidRPr="000427CE" w:rsidRDefault="005E7A73" w:rsidP="000427CE">
      <w:pPr>
        <w:tabs>
          <w:tab w:val="left" w:pos="-2552"/>
          <w:tab w:val="left" w:pos="900"/>
        </w:tabs>
        <w:jc w:val="thaiDistribute"/>
        <w:rPr>
          <w:rFonts w:ascii="Angsana New" w:hAnsi="Angsana New" w:cs="Angsana New"/>
          <w:sz w:val="16"/>
          <w:szCs w:val="16"/>
        </w:rPr>
      </w:pPr>
    </w:p>
    <w:p w14:paraId="73A353ED" w14:textId="69C43B28" w:rsidR="000427CE" w:rsidRPr="005E7A73" w:rsidRDefault="000427CE" w:rsidP="005E7A73">
      <w:pPr>
        <w:tabs>
          <w:tab w:val="left" w:pos="-2552"/>
        </w:tabs>
        <w:ind w:left="426" w:firstLine="850"/>
        <w:jc w:val="thaiDistribute"/>
        <w:rPr>
          <w:rFonts w:ascii="Angsana New" w:hAnsi="Angsana New" w:cs="Angsana New"/>
          <w:sz w:val="30"/>
          <w:szCs w:val="30"/>
        </w:rPr>
      </w:pPr>
      <w:r w:rsidRPr="000427CE">
        <w:rPr>
          <w:rFonts w:ascii="Angsana New" w:hAnsi="Angsana New" w:cs="Angsana New"/>
          <w:sz w:val="30"/>
          <w:szCs w:val="30"/>
          <w:cs/>
        </w:rPr>
        <w:t>บริษัทฯ จัดทำงบการเงินรวมและงบการเงินเฉพาะกิจการเป็นภาษาไทยและมีหน่วยเงินตราเป็น</w:t>
      </w:r>
      <w:r w:rsidR="00EE7AE9">
        <w:rPr>
          <w:rFonts w:ascii="Angsana New" w:hAnsi="Angsana New" w:cs="Angsana New" w:hint="cs"/>
          <w:sz w:val="30"/>
          <w:szCs w:val="30"/>
          <w:cs/>
        </w:rPr>
        <w:t xml:space="preserve">   </w:t>
      </w:r>
      <w:r w:rsidRPr="000427CE">
        <w:rPr>
          <w:rFonts w:ascii="Angsana New" w:hAnsi="Angsana New" w:cs="Angsana New"/>
          <w:sz w:val="30"/>
          <w:szCs w:val="30"/>
          <w:cs/>
        </w:rPr>
        <w:t xml:space="preserve">เงินบาท โดยจัดทำขึ้นตามหลักการบัญชีที่รับรองทั่วไปในประเทศไทยภายใต้พระราชบัญญัติการบัญชี </w:t>
      </w:r>
      <w:r w:rsidR="00EE7AE9">
        <w:rPr>
          <w:rFonts w:ascii="Angsana New" w:hAnsi="Angsana New" w:cs="Angsana New" w:hint="cs"/>
          <w:sz w:val="30"/>
          <w:szCs w:val="30"/>
          <w:cs/>
        </w:rPr>
        <w:t xml:space="preserve">      </w:t>
      </w:r>
      <w:r w:rsidRPr="000427CE">
        <w:rPr>
          <w:rFonts w:ascii="Angsana New" w:hAnsi="Angsana New" w:cs="Angsana New"/>
          <w:sz w:val="30"/>
          <w:szCs w:val="30"/>
          <w:cs/>
        </w:rPr>
        <w:t xml:space="preserve">พ.ศ. </w:t>
      </w:r>
      <w:r w:rsidRPr="000427CE">
        <w:rPr>
          <w:rFonts w:ascii="Angsana New" w:hAnsi="Angsana New" w:cs="Angsana New"/>
          <w:sz w:val="30"/>
          <w:szCs w:val="30"/>
        </w:rPr>
        <w:t xml:space="preserve">2543 </w:t>
      </w:r>
      <w:r w:rsidRPr="000427CE">
        <w:rPr>
          <w:rFonts w:ascii="Angsana New" w:hAnsi="Angsana New" w:cs="Angsana New"/>
          <w:sz w:val="30"/>
          <w:szCs w:val="30"/>
          <w:cs/>
        </w:rPr>
        <w:t xml:space="preserve">ซึ่งหมายความถึงมาตรฐานการบัญชีที่ออกภายใต้พระราชบัญญัติวิชาชีพบัญชี พ.ศ. </w:t>
      </w:r>
      <w:r w:rsidRPr="000427CE">
        <w:rPr>
          <w:rFonts w:ascii="Angsana New" w:hAnsi="Angsana New" w:cs="Angsana New"/>
          <w:sz w:val="30"/>
          <w:szCs w:val="30"/>
        </w:rPr>
        <w:t xml:space="preserve">2547 </w:t>
      </w:r>
      <w:r w:rsidRPr="000427CE">
        <w:rPr>
          <w:rFonts w:ascii="Angsana New" w:hAnsi="Angsana New" w:cs="Angsana New"/>
          <w:sz w:val="30"/>
          <w:szCs w:val="30"/>
          <w:cs/>
        </w:rPr>
        <w:t xml:space="preserve">ได้มีมติให้ประกาศใช้แล้วและตามข้อกำหนดของคณะกรรมการกำกับตลาดทุนว่าด้วยการจัดทำและนำเสนอรายงานทางการเงินภายใต้พระราชบัญญัติหลักทรัพย์และตลาดหลักทรัพย์ พ.ศ. </w:t>
      </w:r>
      <w:r w:rsidRPr="000427CE">
        <w:rPr>
          <w:rFonts w:ascii="Angsana New" w:hAnsi="Angsana New" w:cs="Angsana New"/>
          <w:sz w:val="30"/>
          <w:szCs w:val="30"/>
        </w:rPr>
        <w:t>2535</w:t>
      </w:r>
    </w:p>
    <w:p w14:paraId="279C1EDD" w14:textId="77777777" w:rsidR="005E7A73" w:rsidRPr="005E7A73" w:rsidRDefault="005E7A73" w:rsidP="00EB0C7F">
      <w:pPr>
        <w:tabs>
          <w:tab w:val="left" w:pos="-2552"/>
        </w:tabs>
        <w:ind w:left="426" w:firstLine="850"/>
        <w:jc w:val="thaiDistribute"/>
        <w:rPr>
          <w:rFonts w:ascii="Angsana New" w:hAnsi="Angsana New" w:cs="Angsana New"/>
          <w:sz w:val="16"/>
          <w:szCs w:val="16"/>
        </w:rPr>
      </w:pPr>
    </w:p>
    <w:p w14:paraId="2261D86F" w14:textId="77777777" w:rsidR="005E7A73" w:rsidRPr="005E7A73" w:rsidRDefault="005E7A73" w:rsidP="005E7A73">
      <w:pPr>
        <w:tabs>
          <w:tab w:val="left" w:pos="-2552"/>
        </w:tabs>
        <w:ind w:left="426" w:firstLine="850"/>
        <w:jc w:val="thaiDistribute"/>
        <w:rPr>
          <w:rFonts w:ascii="Angsana New" w:hAnsi="Angsana New" w:cs="Angsana New"/>
          <w:spacing w:val="-2"/>
          <w:sz w:val="30"/>
          <w:szCs w:val="30"/>
        </w:rPr>
      </w:pPr>
      <w:r w:rsidRPr="005E7A73">
        <w:rPr>
          <w:rFonts w:ascii="Angsana New" w:hAnsi="Angsana New" w:cs="Angsana New"/>
          <w:spacing w:val="-2"/>
          <w:sz w:val="30"/>
          <w:szCs w:val="30"/>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 ยกเว้นรายการบางประเภทซึ่งใช้เกณฑ์ตามที่อธิบายในนโยบายการบัญชีที่เกี่ยวข้อง</w:t>
      </w:r>
    </w:p>
    <w:p w14:paraId="1EB8D42C" w14:textId="77777777" w:rsidR="005E7A73" w:rsidRPr="005E7A73" w:rsidRDefault="005E7A73" w:rsidP="005E7A73">
      <w:pPr>
        <w:tabs>
          <w:tab w:val="left" w:pos="-2552"/>
        </w:tabs>
        <w:ind w:left="426" w:firstLine="850"/>
        <w:jc w:val="thaiDistribute"/>
        <w:rPr>
          <w:rFonts w:ascii="Angsana New" w:hAnsi="Angsana New" w:cs="Angsana New"/>
          <w:sz w:val="16"/>
          <w:szCs w:val="16"/>
        </w:rPr>
      </w:pPr>
    </w:p>
    <w:p w14:paraId="33B05827" w14:textId="513029C4" w:rsidR="005E7A73" w:rsidRPr="005E7A73" w:rsidRDefault="005E7A73" w:rsidP="005E7A73">
      <w:pPr>
        <w:tabs>
          <w:tab w:val="left" w:pos="-2552"/>
        </w:tabs>
        <w:ind w:left="426" w:firstLine="850"/>
        <w:jc w:val="thaiDistribute"/>
        <w:rPr>
          <w:rFonts w:ascii="Angsana New" w:hAnsi="Angsana New" w:cs="Angsana New"/>
          <w:sz w:val="30"/>
          <w:szCs w:val="30"/>
        </w:rPr>
      </w:pPr>
      <w:r w:rsidRPr="005E7A73">
        <w:rPr>
          <w:rFonts w:ascii="Angsana New" w:hAnsi="Angsana New" w:cs="Angsana New"/>
          <w:sz w:val="30"/>
          <w:szCs w:val="30"/>
          <w:cs/>
        </w:rPr>
        <w:t>การจัดทำงบการเงินให้สอดคล้องกับหลักการบัญชีที่รับรองทั่วไปในประเทศไทยกำหนดให้</w:t>
      </w:r>
      <w:r>
        <w:rPr>
          <w:rFonts w:ascii="Angsana New" w:hAnsi="Angsana New" w:cs="Angsana New" w:hint="cs"/>
          <w:sz w:val="30"/>
          <w:szCs w:val="30"/>
          <w:cs/>
        </w:rPr>
        <w:t xml:space="preserve">       </w:t>
      </w:r>
      <w:r w:rsidRPr="005E7A73">
        <w:rPr>
          <w:rFonts w:ascii="Angsana New" w:hAnsi="Angsana New" w:cs="Angsana New"/>
          <w:sz w:val="30"/>
          <w:szCs w:val="30"/>
          <w:cs/>
        </w:rPr>
        <w:t>ฝ่ายบริหารประมาณการและกำหนดข้อสมมติที่เกี่ยวข้องอันจะมีผลต่อตัวเลขของสินทรัพย์และหนี้สิน รวมทั้งเปิดเผยข้อมูลเกี่ยวกับสินทรัพย์และหนี้สินที่อาจเกิดขึ้น ณ วันที่ในงบการเงิน และตัวเลขรายได้และค่าใช้จ่ายในรอบระยะเวลาที่เสนองบการเงินดังกล่าว ตัวเลขที่เกิดขึ้นจริงอาจแตกต่างจากตัวเลขประมาณการถึงแม้ว่า</w:t>
      </w:r>
      <w:r w:rsidRPr="005E7A73">
        <w:rPr>
          <w:rFonts w:ascii="Angsana New" w:hAnsi="Angsana New" w:cs="Angsana New"/>
          <w:spacing w:val="-8"/>
          <w:sz w:val="30"/>
          <w:szCs w:val="30"/>
          <w:cs/>
        </w:rPr>
        <w:t>ฝ่ายบริหารได้จัดทำตัวเลขประมาณการขึ้นจากความเข้าใจในเหตุการณ์และสิ่งที่ได้กระทำไปในปัจจุบันอย่างดีที่สุด</w:t>
      </w:r>
    </w:p>
    <w:p w14:paraId="0F32A48A" w14:textId="77777777" w:rsidR="005E7A73" w:rsidRPr="005E7A73" w:rsidRDefault="005E7A73" w:rsidP="005E7A73">
      <w:pPr>
        <w:tabs>
          <w:tab w:val="left" w:pos="-2552"/>
        </w:tabs>
        <w:ind w:left="426" w:firstLine="850"/>
        <w:jc w:val="thaiDistribute"/>
        <w:rPr>
          <w:rFonts w:ascii="Angsana New" w:hAnsi="Angsana New" w:cs="Angsana New"/>
          <w:sz w:val="16"/>
          <w:szCs w:val="16"/>
        </w:rPr>
      </w:pPr>
    </w:p>
    <w:p w14:paraId="18F7B7FA" w14:textId="6D9216A4" w:rsidR="005E7A73" w:rsidRDefault="005E7A73" w:rsidP="005E7A73">
      <w:pPr>
        <w:tabs>
          <w:tab w:val="left" w:pos="-2552"/>
        </w:tabs>
        <w:ind w:left="426" w:firstLine="850"/>
        <w:jc w:val="thaiDistribute"/>
        <w:rPr>
          <w:rFonts w:ascii="Angsana New" w:hAnsi="Angsana New" w:cs="Angsana New"/>
          <w:sz w:val="30"/>
          <w:szCs w:val="30"/>
        </w:rPr>
      </w:pPr>
      <w:r w:rsidRPr="005E7A73">
        <w:rPr>
          <w:rFonts w:ascii="Angsana New" w:hAnsi="Angsana New" w:cs="Angsana New"/>
          <w:sz w:val="30"/>
          <w:szCs w:val="30"/>
          <w:cs/>
        </w:rPr>
        <w:t>งบการเงินนี้นำเสนอเพื่อวัตถุประสงค์ของการรายงานเพื่อใช้ในประเทศไทยและจัดทำเป็นภาษาไทยงบการเงินฉบับภาษาอังกฤษได้จัดทำขึ้นเพื่อความสะดวกของผู้อ่านงบการเงินที่ไม่คุ้นเคยกับภาษาไทย</w:t>
      </w:r>
    </w:p>
    <w:p w14:paraId="11F5B473" w14:textId="77777777" w:rsidR="00A90EF6" w:rsidRPr="000A03F4" w:rsidRDefault="00A90EF6" w:rsidP="00F366D0">
      <w:pPr>
        <w:tabs>
          <w:tab w:val="left" w:pos="-2552"/>
        </w:tabs>
        <w:ind w:left="426" w:firstLine="850"/>
        <w:jc w:val="thaiDistribute"/>
        <w:rPr>
          <w:rFonts w:ascii="Angsana New" w:hAnsi="Angsana New" w:cs="Angsana New"/>
          <w:spacing w:val="-6"/>
          <w:sz w:val="16"/>
          <w:szCs w:val="16"/>
        </w:rPr>
      </w:pPr>
    </w:p>
    <w:p w14:paraId="09E9FC74" w14:textId="2871C9F2" w:rsidR="00B92CF3" w:rsidRPr="00015000" w:rsidRDefault="00B92CF3" w:rsidP="00B92CF3">
      <w:pPr>
        <w:pStyle w:val="Subtitle"/>
        <w:numPr>
          <w:ilvl w:val="0"/>
          <w:numId w:val="1"/>
        </w:numPr>
        <w:tabs>
          <w:tab w:val="clear" w:pos="360"/>
        </w:tabs>
        <w:ind w:left="450" w:hanging="450"/>
        <w:jc w:val="thaiDistribute"/>
        <w:rPr>
          <w:rFonts w:hAnsi="Angsana New"/>
          <w:sz w:val="30"/>
          <w:szCs w:val="30"/>
        </w:rPr>
      </w:pPr>
      <w:r w:rsidRPr="00015000">
        <w:rPr>
          <w:rFonts w:hAnsi="Angsana New" w:hint="cs"/>
          <w:sz w:val="30"/>
          <w:szCs w:val="30"/>
          <w:cs/>
        </w:rPr>
        <w:lastRenderedPageBreak/>
        <w:t>หลัก</w:t>
      </w:r>
      <w:r w:rsidR="00C82899">
        <w:rPr>
          <w:rFonts w:hAnsi="Angsana New" w:hint="cs"/>
          <w:sz w:val="30"/>
          <w:szCs w:val="30"/>
          <w:cs/>
        </w:rPr>
        <w:t>การ</w:t>
      </w:r>
      <w:r w:rsidRPr="00015000">
        <w:rPr>
          <w:rFonts w:hAnsi="Angsana New" w:hint="cs"/>
          <w:sz w:val="30"/>
          <w:szCs w:val="30"/>
          <w:cs/>
        </w:rPr>
        <w:t>จัดทำงบการเงิน</w:t>
      </w:r>
      <w:r>
        <w:rPr>
          <w:rFonts w:hAnsi="Angsana New" w:hint="cs"/>
          <w:sz w:val="30"/>
          <w:szCs w:val="30"/>
          <w:cs/>
          <w:lang w:val="en-US"/>
        </w:rPr>
        <w:t>รวม</w:t>
      </w:r>
    </w:p>
    <w:p w14:paraId="21723B6C" w14:textId="77777777" w:rsidR="00B04031" w:rsidRPr="00015000" w:rsidRDefault="00B04031" w:rsidP="00B04031">
      <w:pPr>
        <w:pStyle w:val="Subtitle"/>
        <w:ind w:left="450"/>
        <w:jc w:val="thaiDistribute"/>
        <w:rPr>
          <w:rFonts w:hAnsi="Angsana New"/>
          <w:sz w:val="16"/>
          <w:szCs w:val="16"/>
        </w:rPr>
      </w:pPr>
    </w:p>
    <w:p w14:paraId="565E97EF" w14:textId="4F8DA9E9" w:rsidR="008773DA" w:rsidRPr="008773DA" w:rsidRDefault="008773DA" w:rsidP="008773DA">
      <w:pPr>
        <w:tabs>
          <w:tab w:val="left" w:pos="-2552"/>
        </w:tabs>
        <w:ind w:left="426" w:firstLine="850"/>
        <w:jc w:val="thaiDistribute"/>
        <w:rPr>
          <w:rFonts w:ascii="Angsana New" w:hAnsi="Angsana New" w:cs="Angsana New"/>
          <w:sz w:val="30"/>
          <w:szCs w:val="30"/>
        </w:rPr>
      </w:pPr>
      <w:r w:rsidRPr="008773DA">
        <w:rPr>
          <w:rFonts w:ascii="Angsana New" w:hAnsi="Angsana New" w:cs="Angsana New"/>
          <w:sz w:val="30"/>
          <w:szCs w:val="30"/>
          <w:cs/>
        </w:rPr>
        <w:t xml:space="preserve">งบการเงินรวมประกอบด้วยงบการเงินของบริษัท และบริษัทย่อย (รวมกันเรียกว่า </w:t>
      </w:r>
      <w:r w:rsidRPr="008773DA">
        <w:rPr>
          <w:rFonts w:ascii="Angsana New" w:hAnsi="Angsana New" w:cs="Angsana New"/>
          <w:sz w:val="30"/>
          <w:szCs w:val="30"/>
        </w:rPr>
        <w:t>“</w:t>
      </w:r>
      <w:r w:rsidRPr="008773DA">
        <w:rPr>
          <w:rFonts w:ascii="Angsana New" w:hAnsi="Angsana New" w:cs="Angsana New"/>
          <w:sz w:val="30"/>
          <w:szCs w:val="30"/>
          <w:cs/>
        </w:rPr>
        <w:t>กลุ่มบริษัท</w:t>
      </w:r>
      <w:r w:rsidR="001B447F">
        <w:rPr>
          <w:rFonts w:ascii="Angsana New" w:hAnsi="Angsana New" w:cs="Angsana New" w:hint="cs"/>
          <w:sz w:val="30"/>
          <w:szCs w:val="30"/>
          <w:cs/>
        </w:rPr>
        <w:t>ฯ</w:t>
      </w:r>
      <w:r w:rsidRPr="008773DA">
        <w:rPr>
          <w:rFonts w:ascii="Angsana New" w:hAnsi="Angsana New" w:cs="Angsana New"/>
          <w:sz w:val="30"/>
          <w:szCs w:val="30"/>
        </w:rPr>
        <w:t>”</w:t>
      </w:r>
      <w:r w:rsidRPr="008773DA">
        <w:rPr>
          <w:rFonts w:ascii="Angsana New" w:hAnsi="Angsana New" w:cs="Angsana New"/>
          <w:sz w:val="30"/>
          <w:szCs w:val="30"/>
          <w:cs/>
        </w:rPr>
        <w:t>) และส่วนได้เสียของกลุ่มบริษัท</w:t>
      </w:r>
      <w:r w:rsidR="001B447F">
        <w:rPr>
          <w:rFonts w:ascii="Angsana New" w:hAnsi="Angsana New" w:cs="Angsana New" w:hint="cs"/>
          <w:sz w:val="30"/>
          <w:szCs w:val="30"/>
          <w:cs/>
        </w:rPr>
        <w:t xml:space="preserve">ฯ </w:t>
      </w:r>
      <w:r w:rsidRPr="008773DA">
        <w:rPr>
          <w:rFonts w:ascii="Angsana New" w:hAnsi="Angsana New" w:cs="Angsana New"/>
          <w:sz w:val="30"/>
          <w:szCs w:val="30"/>
          <w:cs/>
        </w:rPr>
        <w:t>ในบริษัทร่วมและการร่วมค้า</w:t>
      </w:r>
      <w:r w:rsidRPr="008773DA">
        <w:rPr>
          <w:rFonts w:ascii="Angsana New" w:hAnsi="Angsana New" w:cs="Angsana New"/>
          <w:sz w:val="30"/>
          <w:szCs w:val="30"/>
        </w:rPr>
        <w:t xml:space="preserve"> </w:t>
      </w:r>
      <w:r w:rsidRPr="008773DA">
        <w:rPr>
          <w:rFonts w:ascii="Angsana New" w:hAnsi="Angsana New" w:cs="Angsana New"/>
          <w:sz w:val="30"/>
          <w:szCs w:val="30"/>
          <w:cs/>
        </w:rPr>
        <w:t>งบการเงินของบริษัทย่อยได้รวมอยู่ใน</w:t>
      </w:r>
      <w:r w:rsidR="001B447F">
        <w:rPr>
          <w:rFonts w:ascii="Angsana New" w:hAnsi="Angsana New" w:cs="Angsana New" w:hint="cs"/>
          <w:sz w:val="30"/>
          <w:szCs w:val="30"/>
          <w:cs/>
        </w:rPr>
        <w:t xml:space="preserve">             </w:t>
      </w:r>
      <w:r w:rsidRPr="008773DA">
        <w:rPr>
          <w:rFonts w:ascii="Angsana New" w:hAnsi="Angsana New" w:cs="Angsana New"/>
          <w:sz w:val="30"/>
          <w:szCs w:val="30"/>
          <w:cs/>
        </w:rPr>
        <w:t>งบการเงินรวมนับแต่วันที่มีการควบคุมจนถึงวันที่การควบคุมสิ้นสุดลง</w:t>
      </w:r>
    </w:p>
    <w:p w14:paraId="2BCB3A84" w14:textId="77777777" w:rsidR="00E2433D" w:rsidRPr="00E2433D" w:rsidRDefault="00E2433D" w:rsidP="008773DA">
      <w:pPr>
        <w:tabs>
          <w:tab w:val="left" w:pos="-2552"/>
        </w:tabs>
        <w:ind w:left="426" w:firstLine="850"/>
        <w:jc w:val="thaiDistribute"/>
        <w:rPr>
          <w:rFonts w:ascii="Angsana New" w:hAnsi="Angsana New" w:cs="Angsana New"/>
          <w:sz w:val="16"/>
          <w:szCs w:val="16"/>
        </w:rPr>
      </w:pPr>
    </w:p>
    <w:p w14:paraId="1F25DFDB" w14:textId="1A3788BF" w:rsidR="00E2433D" w:rsidRPr="008773DA" w:rsidRDefault="00E2433D" w:rsidP="008773DA">
      <w:pPr>
        <w:tabs>
          <w:tab w:val="left" w:pos="-2552"/>
        </w:tabs>
        <w:ind w:left="426" w:firstLine="850"/>
        <w:jc w:val="thaiDistribute"/>
        <w:rPr>
          <w:rFonts w:ascii="Angsana New" w:hAnsi="Angsana New" w:cs="Angsana New"/>
          <w:sz w:val="30"/>
          <w:szCs w:val="30"/>
        </w:rPr>
      </w:pPr>
      <w:r w:rsidRPr="00E2433D">
        <w:rPr>
          <w:rFonts w:ascii="Angsana New" w:hAnsi="Angsana New" w:cs="Angsana New"/>
          <w:sz w:val="30"/>
          <w:szCs w:val="30"/>
          <w:cs/>
        </w:rPr>
        <w:t>บริษัทฯ จะถือว่ามีการควบคุมกิจการที่เข้าไปลงทุนหรือบริษัทย่อยได้ หากบริษัทฯ 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p>
    <w:p w14:paraId="05F798A0" w14:textId="77777777" w:rsidR="008773DA" w:rsidRPr="008773DA" w:rsidRDefault="008773DA" w:rsidP="008773DA">
      <w:pPr>
        <w:tabs>
          <w:tab w:val="left" w:pos="-2552"/>
        </w:tabs>
        <w:ind w:left="426" w:firstLine="850"/>
        <w:jc w:val="thaiDistribute"/>
        <w:rPr>
          <w:rFonts w:ascii="Angsana New" w:hAnsi="Angsana New" w:cs="Angsana New"/>
          <w:sz w:val="16"/>
          <w:szCs w:val="16"/>
        </w:rPr>
      </w:pPr>
    </w:p>
    <w:p w14:paraId="06A6DBB7" w14:textId="5092B90A" w:rsidR="008773DA" w:rsidRPr="008773DA" w:rsidRDefault="008773DA" w:rsidP="008773DA">
      <w:pPr>
        <w:tabs>
          <w:tab w:val="left" w:pos="-2552"/>
        </w:tabs>
        <w:ind w:left="426" w:firstLine="850"/>
        <w:jc w:val="thaiDistribute"/>
        <w:rPr>
          <w:rFonts w:ascii="Angsana New" w:hAnsi="Angsana New" w:cs="Angsana New"/>
          <w:sz w:val="30"/>
          <w:szCs w:val="30"/>
        </w:rPr>
      </w:pPr>
      <w:r w:rsidRPr="008773DA">
        <w:rPr>
          <w:rFonts w:ascii="Angsana New" w:hAnsi="Angsana New" w:cs="Angsana New"/>
          <w:sz w:val="30"/>
          <w:szCs w:val="30"/>
          <w:cs/>
        </w:rPr>
        <w:t>เมื่อกลุ่มบริษัท</w:t>
      </w:r>
      <w:r w:rsidR="001B447F">
        <w:rPr>
          <w:rFonts w:ascii="Angsana New" w:hAnsi="Angsana New" w:cs="Angsana New" w:hint="cs"/>
          <w:sz w:val="30"/>
          <w:szCs w:val="30"/>
          <w:cs/>
        </w:rPr>
        <w:t xml:space="preserve">ฯ </w:t>
      </w:r>
      <w:r w:rsidRPr="008773DA">
        <w:rPr>
          <w:rFonts w:ascii="Angsana New" w:hAnsi="Angsana New" w:cs="Angsana New"/>
          <w:sz w:val="30"/>
          <w:szCs w:val="30"/>
          <w:cs/>
        </w:rPr>
        <w:t>สูญเสียการควบคุมในบริษัทย่อย กลุ่มบริษัท</w:t>
      </w:r>
      <w:r w:rsidR="004C18EB">
        <w:rPr>
          <w:rFonts w:ascii="Angsana New" w:hAnsi="Angsana New" w:cs="Angsana New" w:hint="cs"/>
          <w:sz w:val="30"/>
          <w:szCs w:val="30"/>
          <w:cs/>
        </w:rPr>
        <w:t xml:space="preserve">ฯ </w:t>
      </w:r>
      <w:r w:rsidRPr="008773DA">
        <w:rPr>
          <w:rFonts w:ascii="Angsana New" w:hAnsi="Angsana New" w:cs="Angsana New"/>
          <w:sz w:val="30"/>
          <w:szCs w:val="30"/>
          <w:cs/>
        </w:rPr>
        <w:t xml:space="preserve">ตัดรายการสินทรัพย์และหนี้สิน </w:t>
      </w:r>
      <w:r w:rsidR="001B447F">
        <w:rPr>
          <w:rFonts w:ascii="Angsana New" w:hAnsi="Angsana New" w:cs="Angsana New" w:hint="cs"/>
          <w:sz w:val="30"/>
          <w:szCs w:val="30"/>
          <w:cs/>
        </w:rPr>
        <w:t xml:space="preserve">        </w:t>
      </w:r>
      <w:r w:rsidRPr="008773DA">
        <w:rPr>
          <w:rFonts w:ascii="Angsana New" w:hAnsi="Angsana New" w:cs="Angsana New"/>
          <w:sz w:val="30"/>
          <w:szCs w:val="30"/>
          <w:cs/>
        </w:rPr>
        <w:t>ส่วนได้เสียที่ไม่มีอำนาจควบคุมและส่วนประกอบอื่นในส่วนของเจ้าของที่เกี่ยวข้องกับบริษัทย่อยนั้น ผลกำไรหรือขาดทุนที่เกิดขึ้นจากการสูญเสียการควบคุมในบริษัทย่อยรับรู้ในกำไรหรือขาดทุน</w:t>
      </w:r>
    </w:p>
    <w:p w14:paraId="18A20795" w14:textId="77777777" w:rsidR="000D080B" w:rsidRPr="000D080B" w:rsidRDefault="000D080B" w:rsidP="008773DA">
      <w:pPr>
        <w:tabs>
          <w:tab w:val="left" w:pos="-2552"/>
        </w:tabs>
        <w:ind w:left="426" w:firstLine="850"/>
        <w:jc w:val="thaiDistribute"/>
        <w:rPr>
          <w:rFonts w:ascii="Angsana New" w:hAnsi="Angsana New" w:cs="Angsana New"/>
          <w:sz w:val="16"/>
          <w:szCs w:val="16"/>
        </w:rPr>
      </w:pPr>
    </w:p>
    <w:p w14:paraId="659A4C16" w14:textId="673E4D0C" w:rsidR="000D080B" w:rsidRDefault="000D080B" w:rsidP="000D080B">
      <w:pPr>
        <w:tabs>
          <w:tab w:val="left" w:pos="-2552"/>
        </w:tabs>
        <w:ind w:left="426" w:firstLine="850"/>
        <w:jc w:val="thaiDistribute"/>
        <w:rPr>
          <w:rFonts w:ascii="Angsana New" w:hAnsi="Angsana New" w:cs="Angsana New"/>
          <w:sz w:val="30"/>
          <w:szCs w:val="30"/>
        </w:rPr>
      </w:pPr>
      <w:r w:rsidRPr="00C37DA4">
        <w:rPr>
          <w:rFonts w:ascii="Angsana New" w:hAnsi="Angsana New" w:cs="Angsana New"/>
          <w:sz w:val="30"/>
          <w:szCs w:val="30"/>
          <w:cs/>
        </w:rPr>
        <w:t>สินทรัพย์และหนี้สินตามงบการเงินของบริษัทย่อยซึ่งจัดตั้งในต่างประเทศแปลงค่าเป็นเงินบาท</w:t>
      </w:r>
      <w:r>
        <w:rPr>
          <w:rFonts w:ascii="Angsana New" w:hAnsi="Angsana New" w:cs="Angsana New"/>
          <w:sz w:val="30"/>
          <w:szCs w:val="30"/>
        </w:rPr>
        <w:t xml:space="preserve">   </w:t>
      </w:r>
      <w:r w:rsidRPr="00C37DA4">
        <w:rPr>
          <w:rFonts w:ascii="Angsana New" w:hAnsi="Angsana New" w:cs="Angsana New"/>
          <w:sz w:val="30"/>
          <w:szCs w:val="30"/>
          <w:cs/>
        </w:rPr>
        <w:t>โดยใช้อัตราแลกเปลี่ยน ณ วันสิ้นรอบระยะเวลารายงาน ส่วนรายได้และค่าใช้จ่ายแปลงค่าเป็นเงินบาท</w:t>
      </w:r>
      <w:r>
        <w:rPr>
          <w:rFonts w:ascii="Angsana New" w:hAnsi="Angsana New" w:cs="Angsana New"/>
          <w:sz w:val="30"/>
          <w:szCs w:val="30"/>
        </w:rPr>
        <w:t xml:space="preserve">        </w:t>
      </w:r>
      <w:r w:rsidRPr="00C37DA4">
        <w:rPr>
          <w:rFonts w:ascii="Angsana New" w:hAnsi="Angsana New" w:cs="Angsana New"/>
          <w:sz w:val="30"/>
          <w:szCs w:val="30"/>
          <w:cs/>
        </w:rPr>
        <w:t>โดยใช้อัตราแลกเปลี่ยนถัวเฉลี่ยราย</w:t>
      </w:r>
      <w:r w:rsidR="00BC2793">
        <w:rPr>
          <w:rFonts w:ascii="Angsana New" w:hAnsi="Angsana New" w:cs="Angsana New" w:hint="cs"/>
          <w:sz w:val="30"/>
          <w:szCs w:val="30"/>
          <w:cs/>
        </w:rPr>
        <w:t>ไตรมาส</w:t>
      </w:r>
      <w:r w:rsidRPr="00C37DA4">
        <w:rPr>
          <w:rFonts w:ascii="Angsana New" w:hAnsi="Angsana New" w:cs="Angsana New"/>
          <w:sz w:val="30"/>
          <w:szCs w:val="30"/>
          <w:cs/>
        </w:rPr>
        <w:t xml:space="preserve"> ผลต่างซึ่งเกิดขึ้นจากการแปลงค่าดังกล่าวได้แสดงไว้เป็นรายการ “ผลต่างจากการแปลงค่างบการเงิน” ในงบการเปลี่ยนแปลงส่วนของผู้ถือหุ้น</w:t>
      </w:r>
    </w:p>
    <w:p w14:paraId="6B65D89B" w14:textId="77777777" w:rsidR="000D080B" w:rsidRDefault="000D080B" w:rsidP="000D080B">
      <w:pPr>
        <w:tabs>
          <w:tab w:val="left" w:pos="-2552"/>
        </w:tabs>
        <w:ind w:left="426" w:firstLine="850"/>
        <w:jc w:val="thaiDistribute"/>
        <w:rPr>
          <w:rFonts w:ascii="Angsana New" w:hAnsi="Angsana New" w:cs="Angsana New"/>
          <w:sz w:val="16"/>
          <w:szCs w:val="16"/>
        </w:rPr>
      </w:pPr>
    </w:p>
    <w:p w14:paraId="2AB69B1A" w14:textId="77777777" w:rsidR="00EF3196" w:rsidRPr="005401A9" w:rsidRDefault="00EF3196" w:rsidP="00EF3196">
      <w:pPr>
        <w:tabs>
          <w:tab w:val="left" w:pos="-2552"/>
        </w:tabs>
        <w:ind w:left="426" w:firstLine="850"/>
        <w:jc w:val="thaiDistribute"/>
        <w:rPr>
          <w:rFonts w:ascii="Angsana New" w:hAnsi="Angsana New" w:cs="Angsana New"/>
          <w:sz w:val="30"/>
          <w:szCs w:val="30"/>
        </w:rPr>
      </w:pPr>
      <w:r w:rsidRPr="005401A9">
        <w:rPr>
          <w:rFonts w:ascii="Angsana New" w:hAnsi="Angsana New" w:cs="Angsana New"/>
          <w:sz w:val="30"/>
          <w:szCs w:val="30"/>
          <w:cs/>
        </w:rPr>
        <w:t>งบการเงินของบริษัทย่อยจัดทำขึ้นโดยมีวันที่ในงบการเงินเช่นเดียวกับบริษัท</w:t>
      </w:r>
      <w:r w:rsidRPr="005401A9">
        <w:rPr>
          <w:rFonts w:ascii="Angsana New" w:hAnsi="Angsana New" w:cs="Angsana New" w:hint="cs"/>
          <w:sz w:val="30"/>
          <w:szCs w:val="30"/>
          <w:cs/>
        </w:rPr>
        <w:t xml:space="preserve">ฯ </w:t>
      </w:r>
      <w:r w:rsidRPr="005401A9">
        <w:rPr>
          <w:rFonts w:ascii="Angsana New" w:hAnsi="Angsana New" w:cs="Angsana New"/>
          <w:sz w:val="30"/>
          <w:szCs w:val="30"/>
          <w:cs/>
        </w:rPr>
        <w:t>และจัดทำโดยใช้นโยบายการบัญชีที่สำคัญเช่นเดียวกัน</w:t>
      </w:r>
    </w:p>
    <w:p w14:paraId="7C60DACB" w14:textId="77777777" w:rsidR="00EF3196" w:rsidRPr="00C37DA4" w:rsidRDefault="00EF3196" w:rsidP="000D080B">
      <w:pPr>
        <w:tabs>
          <w:tab w:val="left" w:pos="-2552"/>
        </w:tabs>
        <w:ind w:left="426" w:firstLine="850"/>
        <w:jc w:val="thaiDistribute"/>
        <w:rPr>
          <w:rFonts w:ascii="Angsana New" w:hAnsi="Angsana New" w:cs="Angsana New"/>
          <w:sz w:val="16"/>
          <w:szCs w:val="16"/>
        </w:rPr>
      </w:pPr>
    </w:p>
    <w:p w14:paraId="3D33B2BC" w14:textId="77777777" w:rsidR="000D080B" w:rsidRPr="00153A5D" w:rsidRDefault="000D080B" w:rsidP="000D080B">
      <w:pPr>
        <w:tabs>
          <w:tab w:val="left" w:pos="-2552"/>
        </w:tabs>
        <w:ind w:left="426" w:firstLine="850"/>
        <w:jc w:val="thaiDistribute"/>
        <w:rPr>
          <w:rFonts w:ascii="Angsana New" w:hAnsi="Angsana New" w:cs="Angsana New"/>
          <w:spacing w:val="-2"/>
          <w:sz w:val="30"/>
          <w:szCs w:val="30"/>
        </w:rPr>
      </w:pPr>
      <w:r w:rsidRPr="00153A5D">
        <w:rPr>
          <w:rFonts w:ascii="Angsana New" w:hAnsi="Angsana New" w:cs="Angsana New"/>
          <w:spacing w:val="-2"/>
          <w:sz w:val="30"/>
          <w:szCs w:val="30"/>
          <w:cs/>
        </w:rPr>
        <w:t>ยอดคงค้างระหว่างกลุ่มบริษัท</w:t>
      </w:r>
      <w:r w:rsidRPr="00153A5D">
        <w:rPr>
          <w:rFonts w:ascii="Angsana New" w:hAnsi="Angsana New" w:cs="Angsana New" w:hint="cs"/>
          <w:spacing w:val="-2"/>
          <w:sz w:val="30"/>
          <w:szCs w:val="30"/>
          <w:cs/>
        </w:rPr>
        <w:t>ฯ</w:t>
      </w:r>
      <w:r>
        <w:rPr>
          <w:rFonts w:ascii="Angsana New" w:hAnsi="Angsana New" w:cs="Angsana New" w:hint="cs"/>
          <w:spacing w:val="-2"/>
          <w:sz w:val="30"/>
          <w:szCs w:val="30"/>
          <w:cs/>
        </w:rPr>
        <w:t xml:space="preserve"> </w:t>
      </w:r>
      <w:r w:rsidRPr="00153A5D">
        <w:rPr>
          <w:rFonts w:ascii="Angsana New" w:hAnsi="Angsana New" w:cs="Angsana New"/>
          <w:spacing w:val="-2"/>
          <w:sz w:val="30"/>
          <w:szCs w:val="30"/>
          <w:cs/>
        </w:rPr>
        <w:t>รายการค้าระหว่างกันที่มีสาระสำคัญได้ถูกตัดออกจาก</w:t>
      </w:r>
      <w:r>
        <w:rPr>
          <w:rFonts w:ascii="Angsana New" w:hAnsi="Angsana New" w:cs="Angsana New" w:hint="cs"/>
          <w:spacing w:val="-2"/>
          <w:sz w:val="30"/>
          <w:szCs w:val="30"/>
          <w:cs/>
        </w:rPr>
        <w:t xml:space="preserve">                       </w:t>
      </w:r>
      <w:r w:rsidRPr="00153A5D">
        <w:rPr>
          <w:rFonts w:ascii="Angsana New" w:hAnsi="Angsana New" w:cs="Angsana New"/>
          <w:spacing w:val="-2"/>
          <w:sz w:val="30"/>
          <w:szCs w:val="30"/>
          <w:cs/>
        </w:rPr>
        <w:t>งบการเงินรวมนี้แล้ว</w:t>
      </w:r>
    </w:p>
    <w:p w14:paraId="035CBD07" w14:textId="77777777" w:rsidR="000D080B" w:rsidRPr="00056ABB" w:rsidRDefault="000D080B" w:rsidP="000D080B">
      <w:pPr>
        <w:tabs>
          <w:tab w:val="left" w:pos="-2552"/>
        </w:tabs>
        <w:ind w:left="426" w:firstLine="850"/>
        <w:jc w:val="thaiDistribute"/>
        <w:rPr>
          <w:rFonts w:ascii="Angsana New" w:hAnsi="Angsana New" w:cs="Angsana New"/>
          <w:sz w:val="16"/>
          <w:szCs w:val="16"/>
        </w:rPr>
      </w:pPr>
    </w:p>
    <w:p w14:paraId="17CC6A25" w14:textId="77777777" w:rsidR="000D080B" w:rsidRPr="00C37DA4" w:rsidRDefault="000D080B" w:rsidP="000D080B">
      <w:pPr>
        <w:tabs>
          <w:tab w:val="left" w:pos="-2552"/>
        </w:tabs>
        <w:ind w:left="426" w:firstLine="850"/>
        <w:jc w:val="thaiDistribute"/>
        <w:rPr>
          <w:rFonts w:ascii="Angsana New" w:hAnsi="Angsana New" w:cs="Angsana New"/>
          <w:sz w:val="30"/>
          <w:szCs w:val="30"/>
          <w:cs/>
        </w:rPr>
      </w:pPr>
      <w:r w:rsidRPr="00C37DA4">
        <w:rPr>
          <w:rFonts w:ascii="Angsana New" w:hAnsi="Angsana New" w:cs="Angsana New"/>
          <w:sz w:val="30"/>
          <w:szCs w:val="30"/>
          <w:cs/>
        </w:rPr>
        <w:t>ส่วนของผู้มีส่วนได้เสียที่ไม่มีอำนาจควบคุม</w:t>
      </w:r>
      <w:r w:rsidRPr="00C37DA4">
        <w:rPr>
          <w:rFonts w:ascii="Angsana New" w:hAnsi="Angsana New" w:cs="Angsana New"/>
          <w:sz w:val="30"/>
          <w:szCs w:val="30"/>
        </w:rPr>
        <w:t xml:space="preserve"> </w:t>
      </w:r>
      <w:r w:rsidRPr="00C37DA4">
        <w:rPr>
          <w:rFonts w:ascii="Angsana New" w:hAnsi="Angsana New" w:cs="Angsana New"/>
          <w:sz w:val="30"/>
          <w:szCs w:val="30"/>
          <w:cs/>
        </w:rPr>
        <w:t>คือ</w:t>
      </w:r>
      <w:r w:rsidRPr="00C37DA4">
        <w:rPr>
          <w:rFonts w:ascii="Angsana New" w:hAnsi="Angsana New" w:cs="Angsana New"/>
          <w:sz w:val="30"/>
          <w:szCs w:val="30"/>
        </w:rPr>
        <w:t xml:space="preserve"> </w:t>
      </w:r>
      <w:r w:rsidRPr="00C37DA4">
        <w:rPr>
          <w:rFonts w:ascii="Angsana New" w:hAnsi="Angsana New" w:cs="Angsana New"/>
          <w:sz w:val="30"/>
          <w:szCs w:val="30"/>
          <w:cs/>
        </w:rPr>
        <w:t>จำนวนกำไรหรือขาดทุนและสินทรัพย์สุทธิของ</w:t>
      </w:r>
      <w:r w:rsidRPr="00C37DA4">
        <w:rPr>
          <w:rFonts w:ascii="Angsana New" w:hAnsi="Angsana New" w:cs="Angsana New" w:hint="cs"/>
          <w:sz w:val="30"/>
          <w:szCs w:val="30"/>
          <w:cs/>
        </w:rPr>
        <w:t xml:space="preserve">                </w:t>
      </w:r>
      <w:r w:rsidRPr="00C37DA4">
        <w:rPr>
          <w:rFonts w:ascii="Angsana New" w:hAnsi="Angsana New" w:cs="Angsana New"/>
          <w:sz w:val="30"/>
          <w:szCs w:val="30"/>
          <w:cs/>
        </w:rPr>
        <w:t>บริษัทย่อยส่วนที่ไม่ได้เป็นของบริษัทฯ</w:t>
      </w:r>
      <w:r>
        <w:rPr>
          <w:rFonts w:ascii="Angsana New" w:hAnsi="Angsana New" w:cs="Angsana New" w:hint="cs"/>
          <w:sz w:val="30"/>
          <w:szCs w:val="30"/>
          <w:cs/>
        </w:rPr>
        <w:t xml:space="preserve"> </w:t>
      </w:r>
      <w:r w:rsidRPr="00C37DA4">
        <w:rPr>
          <w:rFonts w:ascii="Angsana New" w:hAnsi="Angsana New" w:cs="Angsana New"/>
          <w:sz w:val="30"/>
          <w:szCs w:val="30"/>
          <w:cs/>
        </w:rPr>
        <w:t>และแสดงเป็นรายการแยกต่างหากในส่วนของกำไรหรือขาดทุนรวมและส่วนของผู้ถือหุ้นในงบฐานะการเงินรวม</w:t>
      </w:r>
    </w:p>
    <w:p w14:paraId="5EEC8C1A" w14:textId="77777777" w:rsidR="005401A9" w:rsidRPr="004E16C3" w:rsidRDefault="005401A9" w:rsidP="00EF3196">
      <w:pPr>
        <w:suppressAutoHyphens/>
        <w:overflowPunct w:val="0"/>
        <w:autoSpaceDE w:val="0"/>
        <w:autoSpaceDN w:val="0"/>
        <w:jc w:val="thaiDistribute"/>
        <w:textAlignment w:val="baseline"/>
        <w:rPr>
          <w:rFonts w:ascii="Angsana New" w:eastAsia="Times New Roman" w:hAnsi="Angsana New" w:cs="Angsana New"/>
          <w:sz w:val="16"/>
          <w:szCs w:val="16"/>
        </w:rPr>
      </w:pPr>
    </w:p>
    <w:p w14:paraId="33C7B091" w14:textId="77777777" w:rsidR="005401A9" w:rsidRPr="005401A9" w:rsidRDefault="005401A9" w:rsidP="005401A9">
      <w:pPr>
        <w:tabs>
          <w:tab w:val="left" w:pos="-2552"/>
        </w:tabs>
        <w:ind w:left="426" w:firstLine="850"/>
        <w:jc w:val="thaiDistribute"/>
        <w:rPr>
          <w:rFonts w:ascii="Angsana New" w:hAnsi="Angsana New" w:cs="Angsana New"/>
          <w:sz w:val="30"/>
          <w:szCs w:val="30"/>
        </w:rPr>
      </w:pPr>
      <w:r w:rsidRPr="005401A9">
        <w:rPr>
          <w:rFonts w:ascii="Angsana New" w:hAnsi="Angsana New" w:cs="Angsana New" w:hint="cs"/>
          <w:sz w:val="30"/>
          <w:szCs w:val="30"/>
          <w:cs/>
        </w:rPr>
        <w:t>ส่วนได้เสียที่ไม่มีอำนาจควบคุมวัดมูลค่าด้วยมูลค่าของสินทรัพย์สุทธิตามสัดส่วนของหุ้นที่ถือโดยส่วนได้เสียที่ไม่มีอำนาจควบคุมนั้น</w:t>
      </w:r>
    </w:p>
    <w:p w14:paraId="4A47A7B0" w14:textId="77777777" w:rsidR="008773DA" w:rsidRPr="008773DA" w:rsidRDefault="008773DA" w:rsidP="005401A9">
      <w:pPr>
        <w:tabs>
          <w:tab w:val="left" w:pos="-2552"/>
        </w:tabs>
        <w:jc w:val="thaiDistribute"/>
        <w:rPr>
          <w:rFonts w:ascii="Angsana New" w:hAnsi="Angsana New" w:cs="Angsana New"/>
          <w:sz w:val="16"/>
          <w:szCs w:val="16"/>
        </w:rPr>
      </w:pPr>
    </w:p>
    <w:p w14:paraId="6ABC56E6" w14:textId="659C69D6" w:rsidR="008773DA" w:rsidRPr="007A149C" w:rsidRDefault="008773DA" w:rsidP="00B92CF3">
      <w:pPr>
        <w:tabs>
          <w:tab w:val="left" w:pos="-2552"/>
        </w:tabs>
        <w:ind w:left="426" w:firstLine="850"/>
        <w:jc w:val="thaiDistribute"/>
        <w:rPr>
          <w:rFonts w:ascii="Angsana New" w:hAnsi="Angsana New" w:cs="Angsana New"/>
          <w:sz w:val="30"/>
          <w:szCs w:val="30"/>
        </w:rPr>
      </w:pPr>
      <w:r w:rsidRPr="004A75E5">
        <w:rPr>
          <w:rFonts w:ascii="Angsana New" w:hAnsi="Angsana New" w:cs="Angsana New"/>
          <w:sz w:val="30"/>
          <w:szCs w:val="30"/>
          <w:cs/>
        </w:rPr>
        <w:t>กลุ่มบริษัท</w:t>
      </w:r>
      <w:r w:rsidR="00AF5910" w:rsidRPr="004A75E5">
        <w:rPr>
          <w:rFonts w:ascii="Angsana New" w:hAnsi="Angsana New" w:cs="Angsana New" w:hint="cs"/>
          <w:sz w:val="30"/>
          <w:szCs w:val="30"/>
          <w:cs/>
        </w:rPr>
        <w:t xml:space="preserve">ฯ </w:t>
      </w:r>
      <w:r w:rsidRPr="004A75E5">
        <w:rPr>
          <w:rFonts w:ascii="Angsana New" w:hAnsi="Angsana New" w:cs="Angsana New"/>
          <w:sz w:val="30"/>
          <w:szCs w:val="30"/>
          <w:cs/>
        </w:rPr>
        <w:t>มีอิทธิพลอย่างมีนัยสำคัญ/การควบคุมร่วมในผู้ได้รับการลงทุนตามที่เปิดเผยใน</w:t>
      </w:r>
      <w:r w:rsidR="001B447F" w:rsidRPr="004A75E5">
        <w:rPr>
          <w:rFonts w:ascii="Angsana New" w:hAnsi="Angsana New" w:cs="Angsana New" w:hint="cs"/>
          <w:sz w:val="30"/>
          <w:szCs w:val="30"/>
          <w:cs/>
        </w:rPr>
        <w:t xml:space="preserve">           </w:t>
      </w:r>
      <w:r w:rsidRPr="004A75E5">
        <w:rPr>
          <w:rFonts w:ascii="Angsana New" w:hAnsi="Angsana New" w:cs="Angsana New"/>
          <w:spacing w:val="-10"/>
          <w:sz w:val="30"/>
          <w:szCs w:val="30"/>
          <w:cs/>
        </w:rPr>
        <w:t xml:space="preserve">หมายเหตุข้อ </w:t>
      </w:r>
      <w:r w:rsidR="009D5AC8" w:rsidRPr="004A75E5">
        <w:rPr>
          <w:rFonts w:ascii="Angsana New" w:hAnsi="Angsana New" w:cs="Angsana New"/>
          <w:spacing w:val="-10"/>
          <w:sz w:val="30"/>
          <w:szCs w:val="30"/>
        </w:rPr>
        <w:t>11</w:t>
      </w:r>
      <w:r w:rsidRPr="004A75E5">
        <w:rPr>
          <w:rFonts w:ascii="Angsana New" w:hAnsi="Angsana New" w:cs="Angsana New"/>
          <w:spacing w:val="-10"/>
          <w:sz w:val="30"/>
          <w:szCs w:val="30"/>
        </w:rPr>
        <w:t xml:space="preserve"> </w:t>
      </w:r>
      <w:r w:rsidR="00D32FF6" w:rsidRPr="004A75E5">
        <w:rPr>
          <w:rFonts w:ascii="Angsana New" w:hAnsi="Angsana New" w:cs="Angsana New" w:hint="cs"/>
          <w:spacing w:val="-10"/>
          <w:sz w:val="30"/>
          <w:szCs w:val="30"/>
          <w:cs/>
        </w:rPr>
        <w:t xml:space="preserve">และ </w:t>
      </w:r>
      <w:r w:rsidR="00D32FF6" w:rsidRPr="004A75E5">
        <w:rPr>
          <w:rFonts w:ascii="Angsana New" w:hAnsi="Angsana New" w:cs="Angsana New"/>
          <w:spacing w:val="-10"/>
          <w:sz w:val="30"/>
          <w:szCs w:val="30"/>
        </w:rPr>
        <w:t>1</w:t>
      </w:r>
      <w:r w:rsidR="004A7A24">
        <w:rPr>
          <w:rFonts w:ascii="Angsana New" w:hAnsi="Angsana New" w:cs="Angsana New"/>
          <w:spacing w:val="-10"/>
          <w:sz w:val="30"/>
          <w:szCs w:val="30"/>
        </w:rPr>
        <w:t>3</w:t>
      </w:r>
      <w:r w:rsidR="00D32FF6" w:rsidRPr="004A75E5">
        <w:rPr>
          <w:rFonts w:ascii="Angsana New" w:hAnsi="Angsana New" w:cs="Angsana New"/>
          <w:spacing w:val="-10"/>
          <w:sz w:val="30"/>
          <w:szCs w:val="30"/>
        </w:rPr>
        <w:t xml:space="preserve"> </w:t>
      </w:r>
      <w:r w:rsidRPr="004A75E5">
        <w:rPr>
          <w:rFonts w:ascii="Angsana New" w:hAnsi="Angsana New" w:cs="Angsana New"/>
          <w:spacing w:val="-10"/>
          <w:sz w:val="30"/>
          <w:szCs w:val="30"/>
          <w:cs/>
        </w:rPr>
        <w:t>กลุ่มบริษัท</w:t>
      </w:r>
      <w:r w:rsidR="005248F3" w:rsidRPr="004A75E5">
        <w:rPr>
          <w:rFonts w:ascii="Angsana New" w:hAnsi="Angsana New" w:cs="Angsana New" w:hint="cs"/>
          <w:spacing w:val="-10"/>
          <w:sz w:val="30"/>
          <w:szCs w:val="30"/>
          <w:cs/>
        </w:rPr>
        <w:t xml:space="preserve">ฯ </w:t>
      </w:r>
      <w:r w:rsidRPr="004A75E5">
        <w:rPr>
          <w:rFonts w:ascii="Angsana New" w:hAnsi="Angsana New" w:cs="Angsana New"/>
          <w:spacing w:val="-10"/>
          <w:sz w:val="30"/>
          <w:szCs w:val="30"/>
          <w:cs/>
        </w:rPr>
        <w:t>รับรู้เงินลงทุนในบริษัทร่วมและการร่วมค้าในงบการเงินรวมด้วยวิธีส่วนได้เสีย</w:t>
      </w:r>
      <w:r w:rsidRPr="004A75E5">
        <w:rPr>
          <w:rFonts w:ascii="Angsana New" w:hAnsi="Angsana New" w:cs="Angsana New"/>
          <w:sz w:val="30"/>
          <w:szCs w:val="30"/>
          <w:cs/>
        </w:rPr>
        <w:t xml:space="preserve"> จนถึงวันที่ความมีอิทธิพลอย่างมีนัยสำคัญหรือการควบคุมร่วมสิ้นสุดลง โดยรับรู้รายการเมื่อเริ่มแรกด้วย</w:t>
      </w:r>
      <w:r w:rsidR="005248F3" w:rsidRPr="004A75E5">
        <w:rPr>
          <w:rFonts w:ascii="Angsana New" w:hAnsi="Angsana New" w:cs="Angsana New" w:hint="cs"/>
          <w:sz w:val="30"/>
          <w:szCs w:val="30"/>
          <w:cs/>
        </w:rPr>
        <w:t xml:space="preserve">    </w:t>
      </w:r>
      <w:r w:rsidR="00515936" w:rsidRPr="004A75E5">
        <w:rPr>
          <w:rFonts w:ascii="Angsana New" w:hAnsi="Angsana New" w:cs="Angsana New"/>
          <w:sz w:val="30"/>
          <w:szCs w:val="30"/>
        </w:rPr>
        <w:t xml:space="preserve">       </w:t>
      </w:r>
      <w:r w:rsidRPr="004A75E5">
        <w:rPr>
          <w:rFonts w:ascii="Angsana New" w:hAnsi="Angsana New" w:cs="Angsana New"/>
          <w:sz w:val="30"/>
          <w:szCs w:val="30"/>
          <w:cs/>
        </w:rPr>
        <w:t>ราคาทุนซึ่งรวมถึงต้นทุนการทำรายการ ภายหลังการรับรู้รายการเริ่มแรก เงินปันผลรับ ส่วนแบ่งกำไรหรือขาดทุนและกำไรขาดทุนเบ็ดเสร็จอื่นของเงินลงทุนที่บันทึกตามวิธีส่วนได้เสียของกลุ่มบริษัท</w:t>
      </w:r>
      <w:r w:rsidR="005248F3" w:rsidRPr="004A75E5">
        <w:rPr>
          <w:rFonts w:ascii="Angsana New" w:hAnsi="Angsana New" w:cs="Angsana New" w:hint="cs"/>
          <w:sz w:val="30"/>
          <w:szCs w:val="30"/>
          <w:cs/>
        </w:rPr>
        <w:t>ฯ</w:t>
      </w:r>
      <w:r w:rsidRPr="004A75E5">
        <w:rPr>
          <w:rFonts w:ascii="Angsana New" w:hAnsi="Angsana New" w:cs="Angsana New"/>
          <w:sz w:val="30"/>
          <w:szCs w:val="30"/>
          <w:cs/>
        </w:rPr>
        <w:t xml:space="preserve"> จะถูกบันทึกในงบการเงินรวม</w:t>
      </w:r>
    </w:p>
    <w:p w14:paraId="4364FC75" w14:textId="1C7E2D10" w:rsidR="00F50A27" w:rsidRDefault="00F50A27" w:rsidP="00B92CF3">
      <w:pPr>
        <w:tabs>
          <w:tab w:val="left" w:pos="-2552"/>
        </w:tabs>
        <w:ind w:left="426" w:firstLine="850"/>
        <w:jc w:val="thaiDistribute"/>
        <w:rPr>
          <w:rFonts w:ascii="Angsana New" w:hAnsi="Angsana New" w:cs="Angsana New"/>
          <w:sz w:val="30"/>
          <w:szCs w:val="30"/>
        </w:rPr>
      </w:pPr>
      <w:r w:rsidRPr="00F50A27">
        <w:rPr>
          <w:rFonts w:ascii="Angsana New" w:hAnsi="Angsana New" w:cs="Angsana New"/>
          <w:sz w:val="30"/>
          <w:szCs w:val="30"/>
          <w:cs/>
        </w:rPr>
        <w:lastRenderedPageBreak/>
        <w:t xml:space="preserve">ณ วันที่ </w:t>
      </w:r>
      <w:r>
        <w:rPr>
          <w:rFonts w:ascii="Angsana New" w:hAnsi="Angsana New" w:cs="Angsana New"/>
          <w:sz w:val="30"/>
          <w:szCs w:val="30"/>
        </w:rPr>
        <w:t>31</w:t>
      </w:r>
      <w:r w:rsidRPr="00F50A27">
        <w:rPr>
          <w:rFonts w:ascii="Angsana New" w:hAnsi="Angsana New" w:cs="Angsana New"/>
          <w:sz w:val="30"/>
          <w:szCs w:val="30"/>
          <w:cs/>
        </w:rPr>
        <w:t xml:space="preserve"> ธันวาคม</w:t>
      </w:r>
      <w:r>
        <w:rPr>
          <w:rFonts w:ascii="Angsana New" w:hAnsi="Angsana New" w:cs="Angsana New"/>
          <w:sz w:val="30"/>
          <w:szCs w:val="30"/>
        </w:rPr>
        <w:t xml:space="preserve"> 256</w:t>
      </w:r>
      <w:r w:rsidR="00EE556B">
        <w:rPr>
          <w:rFonts w:ascii="Angsana New" w:hAnsi="Angsana New" w:cs="Angsana New"/>
          <w:sz w:val="30"/>
          <w:szCs w:val="30"/>
        </w:rPr>
        <w:t>8</w:t>
      </w:r>
      <w:r w:rsidRPr="00F50A27">
        <w:rPr>
          <w:rFonts w:ascii="Angsana New" w:hAnsi="Angsana New" w:cs="Angsana New"/>
          <w:sz w:val="30"/>
          <w:szCs w:val="30"/>
          <w:cs/>
        </w:rPr>
        <w:t xml:space="preserve"> และ </w:t>
      </w:r>
      <w:r>
        <w:rPr>
          <w:rFonts w:ascii="Angsana New" w:hAnsi="Angsana New" w:cs="Angsana New"/>
          <w:sz w:val="30"/>
          <w:szCs w:val="30"/>
        </w:rPr>
        <w:t>256</w:t>
      </w:r>
      <w:r w:rsidR="00EE556B">
        <w:rPr>
          <w:rFonts w:ascii="Angsana New" w:hAnsi="Angsana New" w:cs="Angsana New"/>
          <w:sz w:val="30"/>
          <w:szCs w:val="30"/>
        </w:rPr>
        <w:t>7</w:t>
      </w:r>
      <w:r w:rsidRPr="00F50A27">
        <w:rPr>
          <w:rFonts w:ascii="Angsana New" w:hAnsi="Angsana New" w:cs="Angsana New"/>
          <w:sz w:val="30"/>
          <w:szCs w:val="30"/>
          <w:cs/>
        </w:rPr>
        <w:t xml:space="preserve"> บริษัทฯ มีสัดส่วนการลงทุนในบริษัทย่อย</w:t>
      </w:r>
      <w:r w:rsidR="00A521BC">
        <w:rPr>
          <w:rFonts w:ascii="Angsana New" w:hAnsi="Angsana New" w:cs="Angsana New" w:hint="cs"/>
          <w:sz w:val="30"/>
          <w:szCs w:val="30"/>
          <w:cs/>
        </w:rPr>
        <w:t xml:space="preserve"> </w:t>
      </w:r>
      <w:r w:rsidR="00931B31">
        <w:rPr>
          <w:rFonts w:ascii="Angsana New" w:hAnsi="Angsana New" w:cs="Angsana New" w:hint="cs"/>
          <w:sz w:val="30"/>
          <w:szCs w:val="30"/>
          <w:cs/>
        </w:rPr>
        <w:t>บริษัทร่วม</w:t>
      </w:r>
      <w:r w:rsidR="00A521BC">
        <w:rPr>
          <w:rFonts w:ascii="Angsana New" w:hAnsi="Angsana New" w:cs="Angsana New" w:hint="cs"/>
          <w:sz w:val="30"/>
          <w:szCs w:val="30"/>
          <w:cs/>
        </w:rPr>
        <w:t xml:space="preserve"> และ</w:t>
      </w:r>
      <w:r w:rsidR="00811B1A">
        <w:rPr>
          <w:rFonts w:ascii="Angsana New" w:hAnsi="Angsana New" w:cs="Angsana New" w:hint="cs"/>
          <w:sz w:val="30"/>
          <w:szCs w:val="30"/>
          <w:cs/>
        </w:rPr>
        <w:t xml:space="preserve">      การร่วมค้า</w:t>
      </w:r>
      <w:r w:rsidR="00931B31">
        <w:rPr>
          <w:rFonts w:ascii="Angsana New" w:hAnsi="Angsana New" w:cs="Angsana New" w:hint="cs"/>
          <w:sz w:val="30"/>
          <w:szCs w:val="30"/>
          <w:cs/>
        </w:rPr>
        <w:t xml:space="preserve"> </w:t>
      </w:r>
      <w:r w:rsidRPr="00F50A27">
        <w:rPr>
          <w:rFonts w:ascii="Angsana New" w:hAnsi="Angsana New" w:cs="Angsana New"/>
          <w:sz w:val="30"/>
          <w:szCs w:val="30"/>
          <w:cs/>
        </w:rPr>
        <w:t>สรุปได้ดังนี้</w:t>
      </w:r>
    </w:p>
    <w:tbl>
      <w:tblPr>
        <w:tblW w:w="9691" w:type="dxa"/>
        <w:tblInd w:w="198" w:type="dxa"/>
        <w:tblLayout w:type="fixed"/>
        <w:tblLook w:val="0000" w:firstRow="0" w:lastRow="0" w:firstColumn="0" w:lastColumn="0" w:noHBand="0" w:noVBand="0"/>
      </w:tblPr>
      <w:tblGrid>
        <w:gridCol w:w="3204"/>
        <w:gridCol w:w="851"/>
        <w:gridCol w:w="709"/>
        <w:gridCol w:w="1667"/>
        <w:gridCol w:w="3260"/>
      </w:tblGrid>
      <w:tr w:rsidR="00F50A27" w:rsidRPr="00F50A27" w14:paraId="0E0236E7" w14:textId="77777777" w:rsidTr="00015737">
        <w:trPr>
          <w:cantSplit/>
          <w:tblHeader/>
        </w:trPr>
        <w:tc>
          <w:tcPr>
            <w:tcW w:w="3204" w:type="dxa"/>
          </w:tcPr>
          <w:p w14:paraId="56E53797" w14:textId="77777777" w:rsidR="00F50A27" w:rsidRPr="00F50A27" w:rsidRDefault="00F50A27">
            <w:pPr>
              <w:jc w:val="center"/>
              <w:rPr>
                <w:rFonts w:ascii="Angsana New" w:eastAsia="Angsana New" w:hAnsi="Angsana New" w:cs="Angsana New"/>
                <w:sz w:val="22"/>
                <w:szCs w:val="22"/>
              </w:rPr>
            </w:pPr>
            <w:bookmarkStart w:id="0" w:name="_Hlk126526993"/>
          </w:p>
        </w:tc>
        <w:tc>
          <w:tcPr>
            <w:tcW w:w="1560" w:type="dxa"/>
            <w:gridSpan w:val="2"/>
          </w:tcPr>
          <w:p w14:paraId="32928116" w14:textId="77777777" w:rsidR="00F50A27" w:rsidRPr="00F50A27" w:rsidRDefault="00F50A27">
            <w:pPr>
              <w:jc w:val="center"/>
              <w:rPr>
                <w:rFonts w:ascii="Angsana New" w:eastAsia="Angsana New" w:hAnsi="Angsana New" w:cs="Angsana New"/>
                <w:sz w:val="22"/>
                <w:szCs w:val="22"/>
                <w:u w:val="single"/>
              </w:rPr>
            </w:pPr>
            <w:r w:rsidRPr="00F50A27">
              <w:rPr>
                <w:rFonts w:ascii="Angsana New" w:eastAsia="Angsana New" w:hAnsi="Angsana New" w:cs="Angsana New" w:hint="cs"/>
                <w:sz w:val="22"/>
                <w:szCs w:val="22"/>
                <w:u w:val="single"/>
                <w:cs/>
              </w:rPr>
              <w:t>สัดส่วนการลงทุน</w:t>
            </w:r>
          </w:p>
        </w:tc>
        <w:tc>
          <w:tcPr>
            <w:tcW w:w="1667" w:type="dxa"/>
          </w:tcPr>
          <w:p w14:paraId="396EEBAE" w14:textId="77777777" w:rsidR="00F50A27" w:rsidRPr="00F50A27" w:rsidRDefault="00F50A27">
            <w:pPr>
              <w:ind w:left="-108" w:right="-108"/>
              <w:jc w:val="center"/>
              <w:rPr>
                <w:rFonts w:ascii="Angsana New" w:eastAsia="Angsana New" w:hAnsi="Angsana New" w:cs="Angsana New"/>
                <w:sz w:val="22"/>
                <w:szCs w:val="22"/>
                <w:u w:val="single"/>
              </w:rPr>
            </w:pPr>
            <w:r w:rsidRPr="00F50A27">
              <w:rPr>
                <w:rFonts w:ascii="Angsana New" w:eastAsia="Angsana New" w:hAnsi="Angsana New" w:cs="Angsana New" w:hint="cs"/>
                <w:sz w:val="22"/>
                <w:szCs w:val="22"/>
                <w:u w:val="single"/>
                <w:cs/>
              </w:rPr>
              <w:t>ประเทศที่จดทะเบียนจัดตั้ง</w:t>
            </w:r>
          </w:p>
        </w:tc>
        <w:tc>
          <w:tcPr>
            <w:tcW w:w="3260" w:type="dxa"/>
          </w:tcPr>
          <w:p w14:paraId="6F543F03" w14:textId="77777777" w:rsidR="00F50A27" w:rsidRPr="00F50A27" w:rsidRDefault="00F50A27">
            <w:pPr>
              <w:jc w:val="center"/>
              <w:rPr>
                <w:rFonts w:ascii="Angsana New" w:eastAsia="Angsana New" w:hAnsi="Angsana New" w:cs="Angsana New"/>
                <w:sz w:val="22"/>
                <w:szCs w:val="22"/>
                <w:u w:val="single"/>
                <w:cs/>
              </w:rPr>
            </w:pPr>
            <w:r w:rsidRPr="00F50A27">
              <w:rPr>
                <w:rFonts w:ascii="Angsana New" w:eastAsia="Angsana New" w:hAnsi="Angsana New" w:cs="Angsana New" w:hint="cs"/>
                <w:sz w:val="22"/>
                <w:szCs w:val="22"/>
                <w:u w:val="single"/>
                <w:cs/>
              </w:rPr>
              <w:t>ประเภทกิจการ</w:t>
            </w:r>
          </w:p>
        </w:tc>
      </w:tr>
      <w:tr w:rsidR="00F50A27" w:rsidRPr="00F50A27" w14:paraId="04714EBF" w14:textId="77777777" w:rsidTr="00015737">
        <w:trPr>
          <w:trHeight w:val="80"/>
          <w:tblHeader/>
        </w:trPr>
        <w:tc>
          <w:tcPr>
            <w:tcW w:w="3204" w:type="dxa"/>
          </w:tcPr>
          <w:p w14:paraId="0600E31C" w14:textId="77777777" w:rsidR="00F50A27" w:rsidRPr="00F50A27" w:rsidRDefault="00F50A27" w:rsidP="00F50A27">
            <w:pPr>
              <w:jc w:val="center"/>
              <w:rPr>
                <w:rFonts w:ascii="Angsana New" w:eastAsia="Angsana New" w:hAnsi="Angsana New" w:cs="Angsana New"/>
                <w:sz w:val="22"/>
                <w:szCs w:val="22"/>
              </w:rPr>
            </w:pPr>
          </w:p>
        </w:tc>
        <w:tc>
          <w:tcPr>
            <w:tcW w:w="851" w:type="dxa"/>
          </w:tcPr>
          <w:p w14:paraId="6B155C92" w14:textId="1548F6EE" w:rsidR="00F50A27" w:rsidRPr="00F50A27" w:rsidRDefault="00F50A27" w:rsidP="00F50A27">
            <w:pPr>
              <w:jc w:val="center"/>
              <w:rPr>
                <w:rFonts w:ascii="Angsana New" w:eastAsia="Angsana New" w:hAnsi="Angsana New" w:cs="Angsana New"/>
                <w:sz w:val="22"/>
                <w:szCs w:val="22"/>
              </w:rPr>
            </w:pPr>
            <w:r w:rsidRPr="00F50A27">
              <w:rPr>
                <w:rFonts w:ascii="Angsana New" w:eastAsia="Angsana New" w:hAnsi="Angsana New" w:cs="Angsana New" w:hint="cs"/>
                <w:sz w:val="22"/>
                <w:szCs w:val="22"/>
              </w:rPr>
              <w:t>256</w:t>
            </w:r>
            <w:r w:rsidR="00EE556B">
              <w:rPr>
                <w:rFonts w:ascii="Angsana New" w:eastAsia="Angsana New" w:hAnsi="Angsana New" w:cs="Angsana New"/>
                <w:sz w:val="22"/>
                <w:szCs w:val="22"/>
              </w:rPr>
              <w:t>8</w:t>
            </w:r>
          </w:p>
        </w:tc>
        <w:tc>
          <w:tcPr>
            <w:tcW w:w="709" w:type="dxa"/>
          </w:tcPr>
          <w:p w14:paraId="2D8D3E1B" w14:textId="48356F53" w:rsidR="00F50A27" w:rsidRPr="00F50A27" w:rsidRDefault="00F50A27" w:rsidP="00F50A27">
            <w:pPr>
              <w:jc w:val="center"/>
              <w:rPr>
                <w:rFonts w:ascii="Angsana New" w:eastAsia="Angsana New" w:hAnsi="Angsana New" w:cs="Angsana New"/>
                <w:sz w:val="22"/>
                <w:szCs w:val="22"/>
              </w:rPr>
            </w:pPr>
            <w:r w:rsidRPr="00F50A27">
              <w:rPr>
                <w:rFonts w:ascii="Angsana New" w:eastAsia="Angsana New" w:hAnsi="Angsana New" w:cs="Angsana New" w:hint="cs"/>
                <w:sz w:val="22"/>
                <w:szCs w:val="22"/>
              </w:rPr>
              <w:t>256</w:t>
            </w:r>
            <w:r w:rsidR="00EE556B">
              <w:rPr>
                <w:rFonts w:ascii="Angsana New" w:eastAsia="Angsana New" w:hAnsi="Angsana New" w:cs="Angsana New"/>
                <w:sz w:val="22"/>
                <w:szCs w:val="22"/>
              </w:rPr>
              <w:t>7</w:t>
            </w:r>
          </w:p>
        </w:tc>
        <w:tc>
          <w:tcPr>
            <w:tcW w:w="1667" w:type="dxa"/>
          </w:tcPr>
          <w:p w14:paraId="1E946F65" w14:textId="77777777" w:rsidR="00F50A27" w:rsidRPr="00F50A27" w:rsidRDefault="00F50A27" w:rsidP="00F50A27">
            <w:pPr>
              <w:ind w:left="-108" w:right="-108"/>
              <w:jc w:val="center"/>
              <w:rPr>
                <w:rFonts w:ascii="Angsana New" w:eastAsia="Angsana New" w:hAnsi="Angsana New" w:cs="Angsana New"/>
                <w:sz w:val="22"/>
                <w:szCs w:val="22"/>
              </w:rPr>
            </w:pPr>
          </w:p>
        </w:tc>
        <w:tc>
          <w:tcPr>
            <w:tcW w:w="3260" w:type="dxa"/>
          </w:tcPr>
          <w:p w14:paraId="3F824A83" w14:textId="77777777" w:rsidR="00F50A27" w:rsidRPr="00F50A27" w:rsidRDefault="00F50A27" w:rsidP="00F50A27">
            <w:pPr>
              <w:jc w:val="center"/>
              <w:rPr>
                <w:rFonts w:ascii="Angsana New" w:eastAsia="Angsana New" w:hAnsi="Angsana New" w:cs="Angsana New"/>
                <w:sz w:val="22"/>
                <w:szCs w:val="22"/>
              </w:rPr>
            </w:pPr>
          </w:p>
        </w:tc>
      </w:tr>
      <w:tr w:rsidR="00F50A27" w:rsidRPr="00F50A27" w14:paraId="2D1169DE" w14:textId="77777777" w:rsidTr="00015737">
        <w:trPr>
          <w:tblHeader/>
        </w:trPr>
        <w:tc>
          <w:tcPr>
            <w:tcW w:w="3204" w:type="dxa"/>
          </w:tcPr>
          <w:p w14:paraId="09E6AFFC" w14:textId="77777777" w:rsidR="00F50A27" w:rsidRPr="00F50A27" w:rsidRDefault="00F50A27" w:rsidP="00F50A27">
            <w:pPr>
              <w:jc w:val="center"/>
              <w:rPr>
                <w:rFonts w:ascii="Angsana New" w:eastAsia="Angsana New" w:hAnsi="Angsana New" w:cs="Angsana New"/>
                <w:sz w:val="22"/>
                <w:szCs w:val="22"/>
              </w:rPr>
            </w:pPr>
          </w:p>
        </w:tc>
        <w:tc>
          <w:tcPr>
            <w:tcW w:w="851" w:type="dxa"/>
          </w:tcPr>
          <w:p w14:paraId="71FA0BAB" w14:textId="77777777" w:rsidR="00F50A27" w:rsidRPr="00F50A27" w:rsidRDefault="00F50A27" w:rsidP="00F50A27">
            <w:pPr>
              <w:jc w:val="center"/>
              <w:rPr>
                <w:rFonts w:ascii="Angsana New" w:eastAsia="Angsana New" w:hAnsi="Angsana New" w:cs="Angsana New"/>
                <w:sz w:val="22"/>
                <w:szCs w:val="22"/>
                <w:u w:val="single"/>
                <w:cs/>
              </w:rPr>
            </w:pPr>
            <w:r w:rsidRPr="00F50A27">
              <w:rPr>
                <w:rFonts w:ascii="Angsana New" w:eastAsia="Angsana New" w:hAnsi="Angsana New" w:cs="Angsana New" w:hint="cs"/>
                <w:sz w:val="22"/>
                <w:szCs w:val="22"/>
                <w:u w:val="single"/>
                <w:cs/>
              </w:rPr>
              <w:t>ร้อยละ</w:t>
            </w:r>
          </w:p>
        </w:tc>
        <w:tc>
          <w:tcPr>
            <w:tcW w:w="709" w:type="dxa"/>
          </w:tcPr>
          <w:p w14:paraId="209E9702" w14:textId="5E31E138" w:rsidR="00F50A27" w:rsidRPr="00F50A27" w:rsidRDefault="00F50A27" w:rsidP="00F50A27">
            <w:pPr>
              <w:jc w:val="center"/>
              <w:rPr>
                <w:rFonts w:ascii="Angsana New" w:eastAsia="Angsana New" w:hAnsi="Angsana New" w:cs="Angsana New"/>
                <w:sz w:val="22"/>
                <w:szCs w:val="22"/>
                <w:u w:val="single"/>
                <w:cs/>
              </w:rPr>
            </w:pPr>
            <w:r w:rsidRPr="00F50A27">
              <w:rPr>
                <w:rFonts w:ascii="Angsana New" w:eastAsia="Angsana New" w:hAnsi="Angsana New" w:cs="Angsana New" w:hint="cs"/>
                <w:sz w:val="22"/>
                <w:szCs w:val="22"/>
                <w:u w:val="single"/>
                <w:cs/>
              </w:rPr>
              <w:t>ร้อยละ</w:t>
            </w:r>
          </w:p>
        </w:tc>
        <w:tc>
          <w:tcPr>
            <w:tcW w:w="1667" w:type="dxa"/>
          </w:tcPr>
          <w:p w14:paraId="7F13F32D" w14:textId="77777777" w:rsidR="00F50A27" w:rsidRPr="00F50A27" w:rsidRDefault="00F50A27" w:rsidP="00F50A27">
            <w:pPr>
              <w:ind w:left="-108" w:right="-108"/>
              <w:jc w:val="center"/>
              <w:rPr>
                <w:rFonts w:ascii="Angsana New" w:eastAsia="Angsana New" w:hAnsi="Angsana New" w:cs="Angsana New"/>
                <w:sz w:val="22"/>
                <w:szCs w:val="22"/>
              </w:rPr>
            </w:pPr>
          </w:p>
        </w:tc>
        <w:tc>
          <w:tcPr>
            <w:tcW w:w="3260" w:type="dxa"/>
          </w:tcPr>
          <w:p w14:paraId="3B65022E" w14:textId="77777777" w:rsidR="00F50A27" w:rsidRPr="00F50A27" w:rsidRDefault="00F50A27" w:rsidP="00F50A27">
            <w:pPr>
              <w:jc w:val="center"/>
              <w:rPr>
                <w:rFonts w:ascii="Angsana New" w:eastAsia="Angsana New" w:hAnsi="Angsana New" w:cs="Angsana New"/>
                <w:sz w:val="22"/>
                <w:szCs w:val="22"/>
              </w:rPr>
            </w:pPr>
          </w:p>
        </w:tc>
      </w:tr>
      <w:tr w:rsidR="00F50A27" w:rsidRPr="00F50A27" w14:paraId="05D83FE5" w14:textId="77777777" w:rsidTr="00015737">
        <w:tc>
          <w:tcPr>
            <w:tcW w:w="3204" w:type="dxa"/>
          </w:tcPr>
          <w:p w14:paraId="1017243F" w14:textId="77777777" w:rsidR="00F50A27" w:rsidRPr="00F50A27" w:rsidRDefault="00F50A27" w:rsidP="00F50A27">
            <w:pPr>
              <w:jc w:val="both"/>
              <w:rPr>
                <w:rFonts w:ascii="Angsana New" w:eastAsia="Angsana New" w:hAnsi="Angsana New" w:cs="Angsana New"/>
                <w:sz w:val="22"/>
                <w:szCs w:val="22"/>
                <w:u w:val="single"/>
                <w:cs/>
              </w:rPr>
            </w:pPr>
            <w:r w:rsidRPr="00F50A27">
              <w:rPr>
                <w:rFonts w:ascii="Angsana New" w:eastAsia="Angsana New" w:hAnsi="Angsana New" w:cs="Angsana New" w:hint="cs"/>
                <w:sz w:val="22"/>
                <w:szCs w:val="22"/>
                <w:u w:val="single"/>
                <w:cs/>
              </w:rPr>
              <w:t>บริษัทย่อยทางตรง</w:t>
            </w:r>
          </w:p>
        </w:tc>
        <w:tc>
          <w:tcPr>
            <w:tcW w:w="851" w:type="dxa"/>
          </w:tcPr>
          <w:p w14:paraId="62D63A02" w14:textId="77777777" w:rsidR="00F50A27" w:rsidRPr="00F50A27" w:rsidRDefault="00F50A27" w:rsidP="00F50A27">
            <w:pPr>
              <w:jc w:val="center"/>
              <w:rPr>
                <w:rFonts w:ascii="Angsana New" w:eastAsia="Angsana New" w:hAnsi="Angsana New" w:cs="Angsana New"/>
                <w:sz w:val="22"/>
                <w:szCs w:val="22"/>
              </w:rPr>
            </w:pPr>
          </w:p>
        </w:tc>
        <w:tc>
          <w:tcPr>
            <w:tcW w:w="709" w:type="dxa"/>
          </w:tcPr>
          <w:p w14:paraId="4F7C569C" w14:textId="77777777" w:rsidR="00F50A27" w:rsidRPr="00F50A27" w:rsidRDefault="00F50A27" w:rsidP="00F50A27">
            <w:pPr>
              <w:jc w:val="center"/>
              <w:rPr>
                <w:rFonts w:ascii="Angsana New" w:eastAsia="Angsana New" w:hAnsi="Angsana New" w:cs="Angsana New"/>
                <w:sz w:val="22"/>
                <w:szCs w:val="22"/>
              </w:rPr>
            </w:pPr>
          </w:p>
        </w:tc>
        <w:tc>
          <w:tcPr>
            <w:tcW w:w="1667" w:type="dxa"/>
          </w:tcPr>
          <w:p w14:paraId="7013907C" w14:textId="77777777" w:rsidR="00F50A27" w:rsidRPr="00F50A27" w:rsidRDefault="00F50A27" w:rsidP="00F50A27">
            <w:pPr>
              <w:ind w:left="-108" w:right="-108"/>
              <w:jc w:val="center"/>
              <w:rPr>
                <w:rFonts w:ascii="Angsana New" w:eastAsia="Angsana New" w:hAnsi="Angsana New" w:cs="Angsana New"/>
                <w:sz w:val="22"/>
                <w:szCs w:val="22"/>
              </w:rPr>
            </w:pPr>
          </w:p>
        </w:tc>
        <w:tc>
          <w:tcPr>
            <w:tcW w:w="3260" w:type="dxa"/>
          </w:tcPr>
          <w:p w14:paraId="399AE1E1" w14:textId="77777777" w:rsidR="00F50A27" w:rsidRPr="00F50A27" w:rsidRDefault="00F50A27" w:rsidP="00F50A27">
            <w:pPr>
              <w:jc w:val="both"/>
              <w:rPr>
                <w:rFonts w:ascii="Angsana New" w:eastAsia="Angsana New" w:hAnsi="Angsana New" w:cs="Angsana New"/>
                <w:sz w:val="22"/>
                <w:szCs w:val="22"/>
                <w:cs/>
              </w:rPr>
            </w:pPr>
          </w:p>
        </w:tc>
      </w:tr>
      <w:tr w:rsidR="00F50A27" w:rsidRPr="00F50A27" w14:paraId="04CBD66E" w14:textId="77777777" w:rsidTr="00015737">
        <w:tc>
          <w:tcPr>
            <w:tcW w:w="3204" w:type="dxa"/>
          </w:tcPr>
          <w:p w14:paraId="5417EEC9" w14:textId="77777777"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rPr>
              <w:t>MDX BVI Ltd</w:t>
            </w:r>
            <w:r w:rsidRPr="00F50A27">
              <w:rPr>
                <w:rFonts w:ascii="Angsana New" w:eastAsia="Angsana New" w:hAnsi="Angsana New" w:cs="Angsana New" w:hint="cs"/>
                <w:sz w:val="22"/>
                <w:szCs w:val="22"/>
                <w:cs/>
              </w:rPr>
              <w:t>.</w:t>
            </w:r>
          </w:p>
        </w:tc>
        <w:tc>
          <w:tcPr>
            <w:tcW w:w="851" w:type="dxa"/>
          </w:tcPr>
          <w:p w14:paraId="35307082" w14:textId="7777777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100</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00</w:t>
            </w:r>
          </w:p>
        </w:tc>
        <w:tc>
          <w:tcPr>
            <w:tcW w:w="709" w:type="dxa"/>
          </w:tcPr>
          <w:p w14:paraId="1E58FCC0" w14:textId="3FDE906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100</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00</w:t>
            </w:r>
          </w:p>
        </w:tc>
        <w:tc>
          <w:tcPr>
            <w:tcW w:w="1667" w:type="dxa"/>
          </w:tcPr>
          <w:p w14:paraId="56E51D34" w14:textId="77777777" w:rsidR="00F50A27" w:rsidRPr="00F50A27" w:rsidRDefault="00F50A27" w:rsidP="00F50A27">
            <w:pPr>
              <w:ind w:left="-108" w:right="-108"/>
              <w:jc w:val="center"/>
              <w:rPr>
                <w:rFonts w:ascii="Angsana New" w:eastAsia="Angsana New" w:hAnsi="Angsana New" w:cs="Angsana New"/>
                <w:sz w:val="22"/>
                <w:szCs w:val="22"/>
              </w:rPr>
            </w:pPr>
            <w:r w:rsidRPr="00F50A27">
              <w:rPr>
                <w:rFonts w:ascii="Angsana New" w:eastAsia="Angsana New" w:hAnsi="Angsana New" w:cs="Angsana New" w:hint="cs"/>
                <w:sz w:val="22"/>
                <w:szCs w:val="22"/>
                <w:cs/>
              </w:rPr>
              <w:t>หมู่เกาะบริติช เวอร์จิน</w:t>
            </w:r>
          </w:p>
        </w:tc>
        <w:tc>
          <w:tcPr>
            <w:tcW w:w="3260" w:type="dxa"/>
          </w:tcPr>
          <w:p w14:paraId="2E9E2A5C" w14:textId="77777777"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cs/>
              </w:rPr>
              <w:t>ลงทุนและให้คำแนะนำปรึกษาด้านการเงิน</w:t>
            </w:r>
          </w:p>
        </w:tc>
      </w:tr>
      <w:tr w:rsidR="00F50A27" w:rsidRPr="00F50A27" w14:paraId="1BC53D35" w14:textId="77777777" w:rsidTr="00015737">
        <w:tc>
          <w:tcPr>
            <w:tcW w:w="3204" w:type="dxa"/>
          </w:tcPr>
          <w:p w14:paraId="1AEDE69F" w14:textId="77777777" w:rsidR="00F50A27" w:rsidRPr="00F50A27" w:rsidRDefault="00F50A27" w:rsidP="00F50A27">
            <w:pPr>
              <w:jc w:val="both"/>
              <w:rPr>
                <w:rFonts w:ascii="Angsana New" w:eastAsia="Angsana New" w:hAnsi="Angsana New" w:cs="Angsana New"/>
                <w:sz w:val="22"/>
                <w:szCs w:val="22"/>
                <w:cs/>
              </w:rPr>
            </w:pPr>
            <w:r w:rsidRPr="00F50A27">
              <w:rPr>
                <w:rFonts w:ascii="Angsana New" w:eastAsia="Angsana New" w:hAnsi="Angsana New" w:cs="Angsana New" w:hint="cs"/>
                <w:sz w:val="22"/>
                <w:szCs w:val="22"/>
                <w:cs/>
              </w:rPr>
              <w:t>บริษัท เกตเวย์ ดิเวลลอปเมนท์ จำกัด</w:t>
            </w:r>
          </w:p>
        </w:tc>
        <w:tc>
          <w:tcPr>
            <w:tcW w:w="851" w:type="dxa"/>
          </w:tcPr>
          <w:p w14:paraId="33B51F21" w14:textId="520C8027" w:rsidR="00F50A27" w:rsidRPr="00F50A27" w:rsidRDefault="00E46683" w:rsidP="00F50A27">
            <w:pPr>
              <w:jc w:val="right"/>
              <w:rPr>
                <w:rFonts w:ascii="Angsana New" w:eastAsia="Angsana New" w:hAnsi="Angsana New" w:cs="Angsana New"/>
                <w:sz w:val="22"/>
                <w:szCs w:val="22"/>
              </w:rPr>
            </w:pPr>
            <w:r>
              <w:rPr>
                <w:rFonts w:ascii="Angsana New" w:eastAsia="Angsana New" w:hAnsi="Angsana New" w:cs="Angsana New"/>
                <w:sz w:val="22"/>
                <w:szCs w:val="22"/>
              </w:rPr>
              <w:t>34.49</w:t>
            </w:r>
          </w:p>
        </w:tc>
        <w:tc>
          <w:tcPr>
            <w:tcW w:w="709" w:type="dxa"/>
          </w:tcPr>
          <w:p w14:paraId="467805C3" w14:textId="789B8CB0" w:rsidR="00F50A27" w:rsidRPr="00F50A27" w:rsidRDefault="00E46683" w:rsidP="00F50A27">
            <w:pPr>
              <w:jc w:val="right"/>
              <w:rPr>
                <w:rFonts w:ascii="Angsana New" w:eastAsia="Angsana New" w:hAnsi="Angsana New" w:cs="Angsana New"/>
                <w:sz w:val="22"/>
                <w:szCs w:val="22"/>
              </w:rPr>
            </w:pPr>
            <w:r>
              <w:rPr>
                <w:rFonts w:ascii="Angsana New" w:eastAsia="Angsana New" w:hAnsi="Angsana New" w:cs="Angsana New"/>
                <w:sz w:val="22"/>
                <w:szCs w:val="22"/>
              </w:rPr>
              <w:t>34.49</w:t>
            </w:r>
          </w:p>
        </w:tc>
        <w:tc>
          <w:tcPr>
            <w:tcW w:w="1667" w:type="dxa"/>
          </w:tcPr>
          <w:p w14:paraId="0581DC57" w14:textId="77777777" w:rsidR="00F50A27" w:rsidRPr="00F50A27" w:rsidRDefault="00F50A27" w:rsidP="00F50A27">
            <w:pPr>
              <w:ind w:left="-108" w:right="-108"/>
              <w:jc w:val="center"/>
              <w:rPr>
                <w:rFonts w:ascii="Angsana New" w:eastAsia="Angsana New" w:hAnsi="Angsana New" w:cs="Angsana New"/>
                <w:sz w:val="22"/>
                <w:szCs w:val="22"/>
              </w:rPr>
            </w:pPr>
            <w:r w:rsidRPr="00F50A27">
              <w:rPr>
                <w:rFonts w:ascii="Angsana New" w:eastAsia="Angsana New" w:hAnsi="Angsana New" w:cs="Angsana New" w:hint="cs"/>
                <w:sz w:val="22"/>
                <w:szCs w:val="22"/>
                <w:cs/>
              </w:rPr>
              <w:t>ไทย</w:t>
            </w:r>
          </w:p>
        </w:tc>
        <w:tc>
          <w:tcPr>
            <w:tcW w:w="3260" w:type="dxa"/>
          </w:tcPr>
          <w:p w14:paraId="61EEA88E" w14:textId="25FA582D" w:rsidR="00F50A27" w:rsidRPr="00F50A27" w:rsidRDefault="00F50A27" w:rsidP="00F50A27">
            <w:pPr>
              <w:jc w:val="both"/>
              <w:rPr>
                <w:rFonts w:ascii="Angsana New" w:eastAsia="Angsana New" w:hAnsi="Angsana New" w:cs="Angsana New"/>
                <w:sz w:val="22"/>
                <w:szCs w:val="22"/>
                <w:cs/>
              </w:rPr>
            </w:pPr>
            <w:r w:rsidRPr="00F50A27">
              <w:rPr>
                <w:rFonts w:ascii="Angsana New" w:eastAsia="Angsana New" w:hAnsi="Angsana New" w:cs="Angsana New" w:hint="cs"/>
                <w:sz w:val="22"/>
                <w:szCs w:val="22"/>
                <w:cs/>
              </w:rPr>
              <w:t>ให้บริการด้านการบริหารจัดการ</w:t>
            </w:r>
            <w:r w:rsidR="00FB7441" w:rsidRPr="00FB7441">
              <w:rPr>
                <w:rFonts w:ascii="Angsana New" w:eastAsia="Angsana New" w:hAnsi="Angsana New" w:cs="Angsana New"/>
                <w:sz w:val="22"/>
                <w:szCs w:val="22"/>
                <w:cs/>
              </w:rPr>
              <w:t>และให้คำปรึกษา</w:t>
            </w:r>
          </w:p>
        </w:tc>
      </w:tr>
      <w:tr w:rsidR="00F50A27" w:rsidRPr="00F50A27" w14:paraId="545686C2" w14:textId="77777777" w:rsidTr="00015737">
        <w:tc>
          <w:tcPr>
            <w:tcW w:w="3204" w:type="dxa"/>
          </w:tcPr>
          <w:p w14:paraId="78C9EA20" w14:textId="77777777"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cs/>
              </w:rPr>
              <w:t xml:space="preserve">บริษัท เอ็ม ดี เอ็กซ์ กรีน เอ็นเนอร์ยี จำกัด </w:t>
            </w:r>
          </w:p>
        </w:tc>
        <w:tc>
          <w:tcPr>
            <w:tcW w:w="851" w:type="dxa"/>
          </w:tcPr>
          <w:p w14:paraId="7527BF97" w14:textId="7777777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sz w:val="22"/>
                <w:szCs w:val="22"/>
              </w:rPr>
              <w:t>54.12</w:t>
            </w:r>
          </w:p>
        </w:tc>
        <w:tc>
          <w:tcPr>
            <w:tcW w:w="709" w:type="dxa"/>
          </w:tcPr>
          <w:p w14:paraId="10EDE856" w14:textId="2CF09AE3"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sz w:val="22"/>
                <w:szCs w:val="22"/>
              </w:rPr>
              <w:t>54.12</w:t>
            </w:r>
          </w:p>
        </w:tc>
        <w:tc>
          <w:tcPr>
            <w:tcW w:w="1667" w:type="dxa"/>
          </w:tcPr>
          <w:p w14:paraId="11F6F50D" w14:textId="77777777" w:rsidR="00F50A27" w:rsidRPr="00F50A27" w:rsidRDefault="00F50A27" w:rsidP="00F50A27">
            <w:pPr>
              <w:ind w:left="-108" w:right="-108"/>
              <w:jc w:val="center"/>
              <w:rPr>
                <w:rFonts w:ascii="Angsana New" w:eastAsia="Angsana New" w:hAnsi="Angsana New" w:cs="Angsana New"/>
                <w:sz w:val="22"/>
                <w:szCs w:val="22"/>
              </w:rPr>
            </w:pPr>
            <w:r w:rsidRPr="00F50A27">
              <w:rPr>
                <w:rFonts w:ascii="Angsana New" w:eastAsia="Angsana New" w:hAnsi="Angsana New" w:cs="Angsana New" w:hint="cs"/>
                <w:sz w:val="22"/>
                <w:szCs w:val="22"/>
                <w:cs/>
              </w:rPr>
              <w:t>ไทย</w:t>
            </w:r>
          </w:p>
        </w:tc>
        <w:tc>
          <w:tcPr>
            <w:tcW w:w="3260" w:type="dxa"/>
          </w:tcPr>
          <w:p w14:paraId="4A23A3FA" w14:textId="77777777" w:rsidR="00F50A27" w:rsidRPr="00F50A27" w:rsidRDefault="00F50A27" w:rsidP="00F50A27">
            <w:pPr>
              <w:jc w:val="both"/>
              <w:rPr>
                <w:rFonts w:ascii="Angsana New" w:eastAsia="Angsana New" w:hAnsi="Angsana New" w:cs="Angsana New"/>
                <w:sz w:val="22"/>
                <w:szCs w:val="22"/>
                <w:cs/>
              </w:rPr>
            </w:pPr>
            <w:r w:rsidRPr="00F50A27">
              <w:rPr>
                <w:rFonts w:ascii="Angsana New" w:eastAsia="Angsana New" w:hAnsi="Angsana New" w:cs="Angsana New" w:hint="cs"/>
                <w:sz w:val="22"/>
                <w:szCs w:val="22"/>
                <w:cs/>
              </w:rPr>
              <w:t>ให้บริการด้านการบริหารจัดการและให้คำปรึกษา</w:t>
            </w:r>
          </w:p>
        </w:tc>
      </w:tr>
      <w:tr w:rsidR="00F50A27" w:rsidRPr="00F50A27" w14:paraId="185395E6" w14:textId="77777777" w:rsidTr="00015737">
        <w:tc>
          <w:tcPr>
            <w:tcW w:w="3204" w:type="dxa"/>
          </w:tcPr>
          <w:p w14:paraId="167CB19F" w14:textId="77777777"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cs/>
              </w:rPr>
              <w:t>บริษัท จี เอ็ม เอส เพาเวอร์ จำกัด (มหาชน)</w:t>
            </w:r>
          </w:p>
        </w:tc>
        <w:tc>
          <w:tcPr>
            <w:tcW w:w="851" w:type="dxa"/>
          </w:tcPr>
          <w:p w14:paraId="48B6DEE1" w14:textId="1E7310B8"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5</w:t>
            </w:r>
            <w:r w:rsidR="00BE1B10">
              <w:rPr>
                <w:rFonts w:ascii="Angsana New" w:eastAsia="Angsana New" w:hAnsi="Angsana New" w:cs="Angsana New"/>
                <w:sz w:val="22"/>
                <w:szCs w:val="22"/>
              </w:rPr>
              <w:t>2</w:t>
            </w:r>
            <w:r w:rsidR="0001183B">
              <w:rPr>
                <w:rFonts w:ascii="Angsana New" w:eastAsia="Angsana New" w:hAnsi="Angsana New" w:cs="Angsana New" w:hint="cs"/>
                <w:sz w:val="22"/>
                <w:szCs w:val="22"/>
                <w:cs/>
              </w:rPr>
              <w:t>.</w:t>
            </w:r>
            <w:r w:rsidR="00D32CAC">
              <w:rPr>
                <w:rFonts w:ascii="Angsana New" w:eastAsia="Angsana New" w:hAnsi="Angsana New" w:cs="Angsana New"/>
                <w:sz w:val="22"/>
                <w:szCs w:val="22"/>
              </w:rPr>
              <w:t>01</w:t>
            </w:r>
          </w:p>
        </w:tc>
        <w:tc>
          <w:tcPr>
            <w:tcW w:w="709" w:type="dxa"/>
          </w:tcPr>
          <w:p w14:paraId="2A912778" w14:textId="480857F7" w:rsidR="00F50A27" w:rsidRPr="00F50A27" w:rsidRDefault="00F50A27" w:rsidP="00F50A27">
            <w:pPr>
              <w:jc w:val="right"/>
              <w:rPr>
                <w:rFonts w:ascii="Angsana New" w:eastAsia="Angsana New" w:hAnsi="Angsana New" w:cs="Angsana New"/>
                <w:sz w:val="22"/>
                <w:szCs w:val="22"/>
                <w:cs/>
              </w:rPr>
            </w:pPr>
            <w:r w:rsidRPr="00F50A27">
              <w:rPr>
                <w:rFonts w:ascii="Angsana New" w:eastAsia="Angsana New" w:hAnsi="Angsana New" w:cs="Angsana New" w:hint="cs"/>
                <w:sz w:val="22"/>
                <w:szCs w:val="22"/>
              </w:rPr>
              <w:t>5</w:t>
            </w:r>
            <w:r w:rsidR="00C67CD8">
              <w:rPr>
                <w:rFonts w:ascii="Angsana New" w:eastAsia="Angsana New" w:hAnsi="Angsana New" w:cs="Angsana New"/>
                <w:sz w:val="22"/>
                <w:szCs w:val="22"/>
              </w:rPr>
              <w:t>2</w:t>
            </w:r>
            <w:r w:rsidR="0001183B">
              <w:rPr>
                <w:rFonts w:ascii="Angsana New" w:eastAsia="Angsana New" w:hAnsi="Angsana New" w:cs="Angsana New" w:hint="cs"/>
                <w:sz w:val="22"/>
                <w:szCs w:val="22"/>
                <w:cs/>
              </w:rPr>
              <w:t>.</w:t>
            </w:r>
            <w:r w:rsidR="00C67CD8">
              <w:rPr>
                <w:rFonts w:ascii="Angsana New" w:eastAsia="Angsana New" w:hAnsi="Angsana New" w:cs="Angsana New"/>
                <w:sz w:val="22"/>
                <w:szCs w:val="22"/>
              </w:rPr>
              <w:t>01</w:t>
            </w:r>
          </w:p>
        </w:tc>
        <w:tc>
          <w:tcPr>
            <w:tcW w:w="1667" w:type="dxa"/>
          </w:tcPr>
          <w:p w14:paraId="1DA3F63F" w14:textId="77777777" w:rsidR="00F50A27" w:rsidRPr="00F50A27" w:rsidRDefault="00F50A27" w:rsidP="00F50A27">
            <w:pPr>
              <w:ind w:left="-108" w:right="-108"/>
              <w:jc w:val="center"/>
              <w:rPr>
                <w:rFonts w:ascii="Angsana New" w:eastAsia="Angsana New" w:hAnsi="Angsana New" w:cs="Angsana New"/>
                <w:sz w:val="22"/>
                <w:szCs w:val="22"/>
              </w:rPr>
            </w:pPr>
            <w:r w:rsidRPr="00F50A27">
              <w:rPr>
                <w:rFonts w:ascii="Angsana New" w:eastAsia="Angsana New" w:hAnsi="Angsana New" w:cs="Angsana New" w:hint="cs"/>
                <w:sz w:val="22"/>
                <w:szCs w:val="22"/>
                <w:cs/>
              </w:rPr>
              <w:t>ไทย</w:t>
            </w:r>
          </w:p>
        </w:tc>
        <w:tc>
          <w:tcPr>
            <w:tcW w:w="3260" w:type="dxa"/>
          </w:tcPr>
          <w:p w14:paraId="362A8596" w14:textId="23C9745F"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cs/>
              </w:rPr>
              <w:t>ลงทุนในกิจการผลิตและจำหน่าย</w:t>
            </w:r>
            <w:r w:rsidR="00DE6361">
              <w:rPr>
                <w:rFonts w:ascii="Angsana New" w:eastAsia="Angsana New" w:hAnsi="Angsana New" w:cs="Angsana New" w:hint="cs"/>
                <w:sz w:val="22"/>
                <w:szCs w:val="22"/>
                <w:cs/>
              </w:rPr>
              <w:t>กระแส</w:t>
            </w:r>
            <w:r w:rsidRPr="00F50A27">
              <w:rPr>
                <w:rFonts w:ascii="Angsana New" w:eastAsia="Angsana New" w:hAnsi="Angsana New" w:cs="Angsana New" w:hint="cs"/>
                <w:sz w:val="22"/>
                <w:szCs w:val="22"/>
                <w:cs/>
              </w:rPr>
              <w:t>ไฟฟ้า</w:t>
            </w:r>
          </w:p>
        </w:tc>
      </w:tr>
      <w:tr w:rsidR="00F50A27" w:rsidRPr="00F50A27" w14:paraId="75567182" w14:textId="77777777" w:rsidTr="00015737">
        <w:tc>
          <w:tcPr>
            <w:tcW w:w="3204" w:type="dxa"/>
          </w:tcPr>
          <w:p w14:paraId="59AA5A31" w14:textId="77777777"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cs/>
              </w:rPr>
              <w:t>บริษัท เอ็ม ดี  เอ็กซ์  กรุ๊ป  จำกัด</w:t>
            </w:r>
          </w:p>
        </w:tc>
        <w:tc>
          <w:tcPr>
            <w:tcW w:w="851" w:type="dxa"/>
          </w:tcPr>
          <w:p w14:paraId="7752E822" w14:textId="7777777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97</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50</w:t>
            </w:r>
          </w:p>
        </w:tc>
        <w:tc>
          <w:tcPr>
            <w:tcW w:w="709" w:type="dxa"/>
          </w:tcPr>
          <w:p w14:paraId="42A0547E" w14:textId="52CE2182"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97</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50</w:t>
            </w:r>
          </w:p>
        </w:tc>
        <w:tc>
          <w:tcPr>
            <w:tcW w:w="1667" w:type="dxa"/>
          </w:tcPr>
          <w:p w14:paraId="1BD62E3B" w14:textId="77777777" w:rsidR="00F50A27" w:rsidRPr="00F50A27" w:rsidRDefault="00F50A27" w:rsidP="00F50A27">
            <w:pPr>
              <w:ind w:left="-108" w:right="-108"/>
              <w:jc w:val="center"/>
              <w:rPr>
                <w:rFonts w:ascii="Angsana New" w:eastAsia="Angsana New" w:hAnsi="Angsana New" w:cs="Angsana New"/>
                <w:sz w:val="22"/>
                <w:szCs w:val="22"/>
              </w:rPr>
            </w:pPr>
            <w:r w:rsidRPr="00F50A27">
              <w:rPr>
                <w:rFonts w:ascii="Angsana New" w:eastAsia="Angsana New" w:hAnsi="Angsana New" w:cs="Angsana New" w:hint="cs"/>
                <w:sz w:val="22"/>
                <w:szCs w:val="22"/>
                <w:cs/>
              </w:rPr>
              <w:t>ไทย</w:t>
            </w:r>
          </w:p>
        </w:tc>
        <w:tc>
          <w:tcPr>
            <w:tcW w:w="3260" w:type="dxa"/>
          </w:tcPr>
          <w:p w14:paraId="02B859B7" w14:textId="5B12BC7C" w:rsidR="00F50A27" w:rsidRPr="00F50A27" w:rsidRDefault="00DE6361" w:rsidP="00F50A27">
            <w:pPr>
              <w:jc w:val="both"/>
              <w:rPr>
                <w:rFonts w:ascii="Angsana New" w:eastAsia="Angsana New" w:hAnsi="Angsana New" w:cs="Angsana New"/>
                <w:sz w:val="22"/>
                <w:szCs w:val="22"/>
                <w:cs/>
              </w:rPr>
            </w:pPr>
            <w:r w:rsidRPr="00DE6361">
              <w:rPr>
                <w:rFonts w:ascii="Angsana New" w:eastAsia="Angsana New" w:hAnsi="Angsana New" w:cs="Angsana New"/>
                <w:sz w:val="22"/>
                <w:szCs w:val="22"/>
                <w:cs/>
              </w:rPr>
              <w:t>ลงทุนในกิจการผลิตและจำหน่ายกระแสไฟฟ้า</w:t>
            </w:r>
          </w:p>
        </w:tc>
      </w:tr>
      <w:tr w:rsidR="00F50A27" w:rsidRPr="00F50A27" w14:paraId="5F5DC8E2" w14:textId="77777777" w:rsidTr="00015737">
        <w:tc>
          <w:tcPr>
            <w:tcW w:w="3204" w:type="dxa"/>
          </w:tcPr>
          <w:p w14:paraId="6C1D371D" w14:textId="77777777" w:rsidR="00F50A27" w:rsidRPr="00F50A27" w:rsidRDefault="00F50A27" w:rsidP="00F50A27">
            <w:pPr>
              <w:jc w:val="both"/>
              <w:rPr>
                <w:rFonts w:ascii="Angsana New" w:eastAsia="Angsana New" w:hAnsi="Angsana New" w:cs="Angsana New"/>
                <w:sz w:val="22"/>
                <w:szCs w:val="22"/>
                <w:u w:val="single"/>
              </w:rPr>
            </w:pPr>
            <w:r w:rsidRPr="00F50A27">
              <w:rPr>
                <w:rFonts w:ascii="Angsana New" w:eastAsia="Angsana New" w:hAnsi="Angsana New" w:cs="Angsana New" w:hint="cs"/>
                <w:sz w:val="22"/>
                <w:szCs w:val="22"/>
                <w:u w:val="single"/>
                <w:cs/>
              </w:rPr>
              <w:t>บริษัทย่อยทางอ้อม</w:t>
            </w:r>
          </w:p>
        </w:tc>
        <w:tc>
          <w:tcPr>
            <w:tcW w:w="851" w:type="dxa"/>
          </w:tcPr>
          <w:p w14:paraId="37D83F95" w14:textId="77777777" w:rsidR="00F50A27" w:rsidRPr="00F50A27" w:rsidRDefault="00F50A27" w:rsidP="00F50A27">
            <w:pPr>
              <w:jc w:val="right"/>
              <w:rPr>
                <w:rFonts w:ascii="Angsana New" w:eastAsia="Angsana New" w:hAnsi="Angsana New" w:cs="Angsana New"/>
                <w:sz w:val="22"/>
                <w:szCs w:val="22"/>
              </w:rPr>
            </w:pPr>
          </w:p>
        </w:tc>
        <w:tc>
          <w:tcPr>
            <w:tcW w:w="709" w:type="dxa"/>
          </w:tcPr>
          <w:p w14:paraId="7E0C0E44" w14:textId="77777777" w:rsidR="00F50A27" w:rsidRPr="00F50A27" w:rsidRDefault="00F50A27" w:rsidP="00F50A27">
            <w:pPr>
              <w:jc w:val="right"/>
              <w:rPr>
                <w:rFonts w:ascii="Angsana New" w:eastAsia="Angsana New" w:hAnsi="Angsana New" w:cs="Angsana New"/>
                <w:sz w:val="22"/>
                <w:szCs w:val="22"/>
              </w:rPr>
            </w:pPr>
          </w:p>
        </w:tc>
        <w:tc>
          <w:tcPr>
            <w:tcW w:w="1667" w:type="dxa"/>
          </w:tcPr>
          <w:p w14:paraId="2F8C506C" w14:textId="77777777" w:rsidR="00F50A27" w:rsidRPr="00F50A27" w:rsidRDefault="00F50A27" w:rsidP="00F50A27">
            <w:pPr>
              <w:ind w:left="-108" w:right="-108"/>
              <w:jc w:val="center"/>
              <w:rPr>
                <w:rFonts w:ascii="Angsana New" w:eastAsia="Angsana New" w:hAnsi="Angsana New" w:cs="Angsana New"/>
                <w:sz w:val="22"/>
                <w:szCs w:val="22"/>
              </w:rPr>
            </w:pPr>
          </w:p>
        </w:tc>
        <w:tc>
          <w:tcPr>
            <w:tcW w:w="3260" w:type="dxa"/>
          </w:tcPr>
          <w:p w14:paraId="34F613AE" w14:textId="77777777" w:rsidR="00F50A27" w:rsidRPr="00F50A27" w:rsidRDefault="00F50A27" w:rsidP="00F50A27">
            <w:pPr>
              <w:jc w:val="both"/>
              <w:rPr>
                <w:rFonts w:ascii="Angsana New" w:eastAsia="Angsana New" w:hAnsi="Angsana New" w:cs="Angsana New"/>
                <w:sz w:val="22"/>
                <w:szCs w:val="22"/>
                <w:cs/>
              </w:rPr>
            </w:pPr>
          </w:p>
        </w:tc>
      </w:tr>
      <w:tr w:rsidR="00F50A27" w:rsidRPr="00F50A27" w14:paraId="1BFA363F" w14:textId="77777777" w:rsidTr="00015737">
        <w:tc>
          <w:tcPr>
            <w:tcW w:w="3204" w:type="dxa"/>
          </w:tcPr>
          <w:p w14:paraId="2BF07BAA" w14:textId="77777777"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cs/>
              </w:rPr>
              <w:t>บริษัท จี เอ็ม เอส เพาเวอร์ จำกัด (มหาชน)</w:t>
            </w:r>
          </w:p>
        </w:tc>
        <w:tc>
          <w:tcPr>
            <w:tcW w:w="851" w:type="dxa"/>
          </w:tcPr>
          <w:p w14:paraId="43C5025F" w14:textId="520A7A9E" w:rsidR="00F50A27" w:rsidRPr="00F50A27" w:rsidRDefault="00C67CD8" w:rsidP="00F50A27">
            <w:pPr>
              <w:jc w:val="right"/>
              <w:rPr>
                <w:rFonts w:ascii="Angsana New" w:eastAsia="Angsana New" w:hAnsi="Angsana New" w:cs="Angsana New"/>
                <w:sz w:val="22"/>
                <w:szCs w:val="22"/>
              </w:rPr>
            </w:pPr>
            <w:r>
              <w:rPr>
                <w:rFonts w:ascii="Angsana New" w:eastAsia="Angsana New" w:hAnsi="Angsana New" w:cs="Angsana New"/>
                <w:sz w:val="22"/>
                <w:szCs w:val="22"/>
              </w:rPr>
              <w:t>3</w:t>
            </w:r>
            <w:r w:rsidR="00F50A27" w:rsidRPr="00F50A27">
              <w:rPr>
                <w:rFonts w:ascii="Angsana New" w:eastAsia="Angsana New" w:hAnsi="Angsana New" w:cs="Angsana New" w:hint="cs"/>
                <w:sz w:val="22"/>
                <w:szCs w:val="22"/>
                <w:cs/>
              </w:rPr>
              <w:t>.</w:t>
            </w:r>
            <w:r>
              <w:rPr>
                <w:rFonts w:ascii="Angsana New" w:eastAsia="Angsana New" w:hAnsi="Angsana New" w:cs="Angsana New"/>
                <w:sz w:val="22"/>
                <w:szCs w:val="22"/>
              </w:rPr>
              <w:t>55</w:t>
            </w:r>
          </w:p>
        </w:tc>
        <w:tc>
          <w:tcPr>
            <w:tcW w:w="709" w:type="dxa"/>
          </w:tcPr>
          <w:p w14:paraId="77F8D9A4" w14:textId="1CCC80AD" w:rsidR="00F50A27" w:rsidRPr="00F50A27" w:rsidRDefault="00C67CD8" w:rsidP="00F50A27">
            <w:pPr>
              <w:jc w:val="right"/>
              <w:rPr>
                <w:rFonts w:ascii="Angsana New" w:eastAsia="Angsana New" w:hAnsi="Angsana New" w:cs="Angsana New"/>
                <w:sz w:val="22"/>
                <w:szCs w:val="22"/>
              </w:rPr>
            </w:pPr>
            <w:r>
              <w:rPr>
                <w:rFonts w:ascii="Angsana New" w:eastAsia="Angsana New" w:hAnsi="Angsana New" w:cs="Angsana New"/>
                <w:sz w:val="22"/>
                <w:szCs w:val="22"/>
              </w:rPr>
              <w:t>3</w:t>
            </w:r>
            <w:r w:rsidR="00F50A27" w:rsidRPr="00F50A27">
              <w:rPr>
                <w:rFonts w:ascii="Angsana New" w:eastAsia="Angsana New" w:hAnsi="Angsana New" w:cs="Angsana New" w:hint="cs"/>
                <w:sz w:val="22"/>
                <w:szCs w:val="22"/>
                <w:cs/>
              </w:rPr>
              <w:t>.</w:t>
            </w:r>
            <w:r>
              <w:rPr>
                <w:rFonts w:ascii="Angsana New" w:eastAsia="Angsana New" w:hAnsi="Angsana New" w:cs="Angsana New"/>
                <w:sz w:val="22"/>
                <w:szCs w:val="22"/>
              </w:rPr>
              <w:t>55</w:t>
            </w:r>
          </w:p>
        </w:tc>
        <w:tc>
          <w:tcPr>
            <w:tcW w:w="1667" w:type="dxa"/>
          </w:tcPr>
          <w:p w14:paraId="20C24E55" w14:textId="77777777" w:rsidR="00F50A27" w:rsidRPr="00F50A27" w:rsidRDefault="00F50A27" w:rsidP="00F50A27">
            <w:pPr>
              <w:ind w:left="-108" w:right="-108"/>
              <w:jc w:val="center"/>
              <w:rPr>
                <w:rFonts w:ascii="Angsana New" w:eastAsia="Angsana New" w:hAnsi="Angsana New" w:cs="Angsana New"/>
                <w:sz w:val="22"/>
                <w:szCs w:val="22"/>
              </w:rPr>
            </w:pPr>
            <w:r w:rsidRPr="00F50A27">
              <w:rPr>
                <w:rFonts w:ascii="Angsana New" w:eastAsia="Angsana New" w:hAnsi="Angsana New" w:cs="Angsana New" w:hint="cs"/>
                <w:sz w:val="22"/>
                <w:szCs w:val="22"/>
                <w:cs/>
              </w:rPr>
              <w:t>ไทย</w:t>
            </w:r>
          </w:p>
        </w:tc>
        <w:tc>
          <w:tcPr>
            <w:tcW w:w="3260" w:type="dxa"/>
          </w:tcPr>
          <w:p w14:paraId="5943E021" w14:textId="2A5CA050" w:rsidR="00F50A27" w:rsidRPr="00F50A27" w:rsidRDefault="001D6083" w:rsidP="00F50A27">
            <w:pPr>
              <w:jc w:val="both"/>
              <w:rPr>
                <w:rFonts w:ascii="Angsana New" w:eastAsia="Angsana New" w:hAnsi="Angsana New" w:cs="Angsana New"/>
                <w:sz w:val="22"/>
                <w:szCs w:val="22"/>
              </w:rPr>
            </w:pPr>
            <w:r w:rsidRPr="001D6083">
              <w:rPr>
                <w:rFonts w:ascii="Angsana New" w:eastAsia="Angsana New" w:hAnsi="Angsana New" w:cs="Angsana New"/>
                <w:sz w:val="22"/>
                <w:szCs w:val="22"/>
                <w:cs/>
              </w:rPr>
              <w:t>ลงทุนในกิจการผลิตและจำหน่ายกระแสไฟฟ้า</w:t>
            </w:r>
          </w:p>
        </w:tc>
      </w:tr>
      <w:tr w:rsidR="00F50A27" w:rsidRPr="00F50A27" w14:paraId="3445E57F" w14:textId="77777777" w:rsidTr="00015737">
        <w:tc>
          <w:tcPr>
            <w:tcW w:w="3204" w:type="dxa"/>
          </w:tcPr>
          <w:p w14:paraId="68FFC3B6" w14:textId="77777777" w:rsidR="00F50A27" w:rsidRPr="00F50A27" w:rsidRDefault="00F50A27" w:rsidP="00F50A27">
            <w:pPr>
              <w:jc w:val="both"/>
              <w:rPr>
                <w:rFonts w:ascii="Angsana New" w:eastAsia="Angsana New" w:hAnsi="Angsana New" w:cs="Angsana New"/>
                <w:sz w:val="22"/>
                <w:szCs w:val="22"/>
                <w:cs/>
              </w:rPr>
            </w:pPr>
            <w:r w:rsidRPr="00F50A27">
              <w:rPr>
                <w:rFonts w:ascii="Angsana New" w:eastAsia="Angsana New" w:hAnsi="Angsana New" w:cs="Angsana New" w:hint="cs"/>
                <w:sz w:val="22"/>
                <w:szCs w:val="22"/>
                <w:cs/>
              </w:rPr>
              <w:t xml:space="preserve">บริษัท เกตเวย์ เพาเวอร์ จำกัด </w:t>
            </w:r>
          </w:p>
        </w:tc>
        <w:tc>
          <w:tcPr>
            <w:tcW w:w="851" w:type="dxa"/>
          </w:tcPr>
          <w:p w14:paraId="3703F921" w14:textId="7777777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67</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91</w:t>
            </w:r>
          </w:p>
        </w:tc>
        <w:tc>
          <w:tcPr>
            <w:tcW w:w="709" w:type="dxa"/>
          </w:tcPr>
          <w:p w14:paraId="2E7942ED" w14:textId="4BA2BE69"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67</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91</w:t>
            </w:r>
          </w:p>
        </w:tc>
        <w:tc>
          <w:tcPr>
            <w:tcW w:w="1667" w:type="dxa"/>
          </w:tcPr>
          <w:p w14:paraId="7D095310" w14:textId="77777777" w:rsidR="00F50A27" w:rsidRPr="00F50A27" w:rsidRDefault="00F50A27" w:rsidP="00F50A27">
            <w:pPr>
              <w:ind w:left="-108" w:right="-108"/>
              <w:jc w:val="center"/>
              <w:rPr>
                <w:rFonts w:ascii="Angsana New" w:eastAsia="Angsana New" w:hAnsi="Angsana New" w:cs="Angsana New"/>
                <w:sz w:val="22"/>
                <w:szCs w:val="22"/>
              </w:rPr>
            </w:pPr>
            <w:r w:rsidRPr="00F50A27">
              <w:rPr>
                <w:rFonts w:ascii="Angsana New" w:eastAsia="Angsana New" w:hAnsi="Angsana New" w:cs="Angsana New" w:hint="cs"/>
                <w:sz w:val="22"/>
                <w:szCs w:val="22"/>
                <w:cs/>
              </w:rPr>
              <w:t>ไทย</w:t>
            </w:r>
          </w:p>
        </w:tc>
        <w:tc>
          <w:tcPr>
            <w:tcW w:w="3260" w:type="dxa"/>
          </w:tcPr>
          <w:p w14:paraId="69C48C43" w14:textId="77777777" w:rsidR="00F50A27" w:rsidRPr="005068BE" w:rsidRDefault="00F50A27" w:rsidP="00F50A27">
            <w:pPr>
              <w:jc w:val="both"/>
              <w:rPr>
                <w:rFonts w:ascii="Angsana New" w:eastAsia="Angsana New" w:hAnsi="Angsana New" w:cs="Angsana New"/>
                <w:sz w:val="22"/>
                <w:szCs w:val="22"/>
                <w:cs/>
              </w:rPr>
            </w:pPr>
            <w:r w:rsidRPr="005068BE">
              <w:rPr>
                <w:rFonts w:ascii="Angsana New" w:eastAsia="Angsana New" w:hAnsi="Angsana New" w:cs="Angsana New" w:hint="cs"/>
                <w:sz w:val="22"/>
                <w:szCs w:val="22"/>
                <w:cs/>
              </w:rPr>
              <w:t>ร่วมทุนในโครงการผลิตพลังงานกระแสไฟฟ้า</w:t>
            </w:r>
          </w:p>
        </w:tc>
      </w:tr>
      <w:tr w:rsidR="00F50A27" w:rsidRPr="00F50A27" w14:paraId="645849DC" w14:textId="77777777" w:rsidTr="00015737">
        <w:tc>
          <w:tcPr>
            <w:tcW w:w="3204" w:type="dxa"/>
          </w:tcPr>
          <w:p w14:paraId="7881F5FA" w14:textId="77777777" w:rsidR="00F50A27" w:rsidRPr="00F50A27" w:rsidRDefault="00F50A27" w:rsidP="00F50A27">
            <w:pPr>
              <w:jc w:val="both"/>
              <w:rPr>
                <w:rFonts w:ascii="Angsana New" w:eastAsia="Angsana New" w:hAnsi="Angsana New" w:cs="Angsana New"/>
                <w:sz w:val="22"/>
                <w:szCs w:val="22"/>
                <w:cs/>
              </w:rPr>
            </w:pPr>
            <w:r w:rsidRPr="00F50A27">
              <w:rPr>
                <w:rFonts w:ascii="Angsana New" w:eastAsia="Angsana New" w:hAnsi="Angsana New" w:cs="Angsana New"/>
                <w:sz w:val="22"/>
                <w:szCs w:val="22"/>
                <w:cs/>
              </w:rPr>
              <w:t>บริษัท จี เอ็ม เอส เพาเวอร์ เซอร์วิสเซส จำกัด</w:t>
            </w:r>
          </w:p>
        </w:tc>
        <w:tc>
          <w:tcPr>
            <w:tcW w:w="851" w:type="dxa"/>
          </w:tcPr>
          <w:p w14:paraId="2CC6648B" w14:textId="7777777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67</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91</w:t>
            </w:r>
          </w:p>
        </w:tc>
        <w:tc>
          <w:tcPr>
            <w:tcW w:w="709" w:type="dxa"/>
          </w:tcPr>
          <w:p w14:paraId="520BF18D" w14:textId="004986FF"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67</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91</w:t>
            </w:r>
          </w:p>
        </w:tc>
        <w:tc>
          <w:tcPr>
            <w:tcW w:w="1667" w:type="dxa"/>
          </w:tcPr>
          <w:p w14:paraId="2F3E8BE2" w14:textId="77777777" w:rsidR="00F50A27" w:rsidRPr="00F50A27" w:rsidRDefault="00F50A27" w:rsidP="00F50A27">
            <w:pPr>
              <w:ind w:left="-108" w:right="-108"/>
              <w:jc w:val="center"/>
              <w:rPr>
                <w:rFonts w:ascii="Angsana New" w:eastAsia="Angsana New" w:hAnsi="Angsana New" w:cs="Angsana New"/>
                <w:sz w:val="22"/>
                <w:szCs w:val="22"/>
              </w:rPr>
            </w:pPr>
            <w:r w:rsidRPr="00F50A27">
              <w:rPr>
                <w:rFonts w:ascii="Angsana New" w:eastAsia="Angsana New" w:hAnsi="Angsana New" w:cs="Angsana New" w:hint="cs"/>
                <w:sz w:val="22"/>
                <w:szCs w:val="22"/>
                <w:cs/>
              </w:rPr>
              <w:t>ไทย</w:t>
            </w:r>
          </w:p>
        </w:tc>
        <w:tc>
          <w:tcPr>
            <w:tcW w:w="3260" w:type="dxa"/>
          </w:tcPr>
          <w:p w14:paraId="0D8938E4" w14:textId="142499E2" w:rsidR="00F50A27" w:rsidRPr="005068BE" w:rsidRDefault="00893B21" w:rsidP="00F50A27">
            <w:pPr>
              <w:jc w:val="both"/>
              <w:rPr>
                <w:rFonts w:ascii="Angsana New" w:eastAsia="Angsana New" w:hAnsi="Angsana New" w:cs="Angsana New"/>
                <w:sz w:val="22"/>
                <w:szCs w:val="22"/>
                <w:cs/>
              </w:rPr>
            </w:pPr>
            <w:r w:rsidRPr="005068BE">
              <w:rPr>
                <w:rFonts w:ascii="Angsana New" w:eastAsia="Angsana New" w:hAnsi="Angsana New" w:cs="Angsana New"/>
                <w:sz w:val="22"/>
                <w:szCs w:val="22"/>
                <w:cs/>
              </w:rPr>
              <w:t>ลงทุนในกิจการผลิตและจำหน่ายกระแสไฟฟ้า</w:t>
            </w:r>
          </w:p>
        </w:tc>
      </w:tr>
      <w:tr w:rsidR="00F50A27" w:rsidRPr="00F50A27" w14:paraId="7F3D9E2C" w14:textId="77777777" w:rsidTr="00015737">
        <w:tc>
          <w:tcPr>
            <w:tcW w:w="3204" w:type="dxa"/>
          </w:tcPr>
          <w:p w14:paraId="2A165E41" w14:textId="77777777"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rPr>
              <w:t>Ta Sang Hydropower Co</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 Ltd</w:t>
            </w:r>
            <w:r w:rsidRPr="00F50A27">
              <w:rPr>
                <w:rFonts w:ascii="Angsana New" w:eastAsia="Angsana New" w:hAnsi="Angsana New" w:cs="Angsana New" w:hint="cs"/>
                <w:sz w:val="22"/>
                <w:szCs w:val="22"/>
                <w:cs/>
              </w:rPr>
              <w:t>.</w:t>
            </w:r>
          </w:p>
        </w:tc>
        <w:tc>
          <w:tcPr>
            <w:tcW w:w="851" w:type="dxa"/>
          </w:tcPr>
          <w:p w14:paraId="372ABB94" w14:textId="7777777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82</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88</w:t>
            </w:r>
          </w:p>
        </w:tc>
        <w:tc>
          <w:tcPr>
            <w:tcW w:w="709" w:type="dxa"/>
          </w:tcPr>
          <w:p w14:paraId="7D6B000B" w14:textId="054AF55A"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82</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88</w:t>
            </w:r>
          </w:p>
        </w:tc>
        <w:tc>
          <w:tcPr>
            <w:tcW w:w="1667" w:type="dxa"/>
          </w:tcPr>
          <w:p w14:paraId="0CED99B0" w14:textId="63F74AF2" w:rsidR="00F50A27" w:rsidRPr="00F50A27" w:rsidRDefault="00A53FB3" w:rsidP="00F50A27">
            <w:pPr>
              <w:ind w:left="-108" w:right="-108"/>
              <w:jc w:val="center"/>
              <w:rPr>
                <w:rFonts w:ascii="Angsana New" w:eastAsia="Angsana New" w:hAnsi="Angsana New" w:cs="Angsana New"/>
                <w:sz w:val="22"/>
                <w:szCs w:val="22"/>
                <w:cs/>
              </w:rPr>
            </w:pPr>
            <w:r w:rsidRPr="00A53FB3">
              <w:rPr>
                <w:rFonts w:ascii="Angsana New" w:eastAsia="Angsana New" w:hAnsi="Angsana New" w:cs="Angsana New"/>
                <w:sz w:val="22"/>
                <w:szCs w:val="22"/>
                <w:cs/>
              </w:rPr>
              <w:t>สาธารณรัฐแห่งสหภาพเมียนมาร์</w:t>
            </w:r>
          </w:p>
        </w:tc>
        <w:tc>
          <w:tcPr>
            <w:tcW w:w="3260" w:type="dxa"/>
          </w:tcPr>
          <w:p w14:paraId="122DB9CD" w14:textId="6B5923EE" w:rsidR="00F50A27" w:rsidRPr="005068BE" w:rsidRDefault="00D057BB" w:rsidP="00F50A27">
            <w:pPr>
              <w:jc w:val="both"/>
              <w:rPr>
                <w:rFonts w:ascii="Angsana New" w:eastAsia="Angsana New" w:hAnsi="Angsana New" w:cs="Angsana New"/>
                <w:sz w:val="22"/>
                <w:szCs w:val="22"/>
                <w:cs/>
              </w:rPr>
            </w:pPr>
            <w:r w:rsidRPr="005068BE">
              <w:rPr>
                <w:rFonts w:ascii="Angsana New" w:eastAsia="Angsana New" w:hAnsi="Angsana New" w:cs="Angsana New"/>
                <w:sz w:val="22"/>
                <w:szCs w:val="22"/>
                <w:cs/>
              </w:rPr>
              <w:t>ร่วมทุนในโครงการผลิตพลังงานกระแสไฟฟ้า</w:t>
            </w:r>
          </w:p>
        </w:tc>
      </w:tr>
      <w:tr w:rsidR="00F50A27" w:rsidRPr="00F50A27" w14:paraId="6AF0185E" w14:textId="77777777" w:rsidTr="00015737">
        <w:tc>
          <w:tcPr>
            <w:tcW w:w="3204" w:type="dxa"/>
            <w:shd w:val="clear" w:color="auto" w:fill="FFFFFF"/>
          </w:tcPr>
          <w:p w14:paraId="28EC7A9D" w14:textId="77777777"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hint="cs"/>
                <w:sz w:val="22"/>
                <w:szCs w:val="22"/>
              </w:rPr>
              <w:t>GMS Power International Pte Ltd</w:t>
            </w:r>
            <w:r w:rsidRPr="00F50A27">
              <w:rPr>
                <w:rFonts w:ascii="Angsana New" w:eastAsia="Angsana New" w:hAnsi="Angsana New" w:cs="Angsana New" w:hint="cs"/>
                <w:sz w:val="22"/>
                <w:szCs w:val="22"/>
                <w:cs/>
              </w:rPr>
              <w:t>.</w:t>
            </w:r>
          </w:p>
        </w:tc>
        <w:tc>
          <w:tcPr>
            <w:tcW w:w="851" w:type="dxa"/>
            <w:shd w:val="clear" w:color="auto" w:fill="FFFFFF"/>
          </w:tcPr>
          <w:p w14:paraId="13289189" w14:textId="7777777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67</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92</w:t>
            </w:r>
          </w:p>
        </w:tc>
        <w:tc>
          <w:tcPr>
            <w:tcW w:w="709" w:type="dxa"/>
            <w:shd w:val="clear" w:color="auto" w:fill="FFFFFF"/>
          </w:tcPr>
          <w:p w14:paraId="1663E69A" w14:textId="21F36554"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hint="cs"/>
                <w:sz w:val="22"/>
                <w:szCs w:val="22"/>
              </w:rPr>
              <w:t>67</w:t>
            </w:r>
            <w:r w:rsidRPr="00F50A27">
              <w:rPr>
                <w:rFonts w:ascii="Angsana New" w:eastAsia="Angsana New" w:hAnsi="Angsana New" w:cs="Angsana New" w:hint="cs"/>
                <w:sz w:val="22"/>
                <w:szCs w:val="22"/>
                <w:cs/>
              </w:rPr>
              <w:t>.</w:t>
            </w:r>
            <w:r w:rsidRPr="00F50A27">
              <w:rPr>
                <w:rFonts w:ascii="Angsana New" w:eastAsia="Angsana New" w:hAnsi="Angsana New" w:cs="Angsana New" w:hint="cs"/>
                <w:sz w:val="22"/>
                <w:szCs w:val="22"/>
              </w:rPr>
              <w:t>92</w:t>
            </w:r>
          </w:p>
        </w:tc>
        <w:tc>
          <w:tcPr>
            <w:tcW w:w="1667" w:type="dxa"/>
            <w:shd w:val="clear" w:color="auto" w:fill="FFFFFF"/>
          </w:tcPr>
          <w:p w14:paraId="11924D68" w14:textId="77777777" w:rsidR="00F50A27" w:rsidRPr="00F50A27" w:rsidRDefault="00F50A27" w:rsidP="00F50A27">
            <w:pPr>
              <w:ind w:left="-108" w:right="-108"/>
              <w:jc w:val="center"/>
              <w:rPr>
                <w:rFonts w:ascii="Angsana New" w:hAnsi="Angsana New" w:cs="Angsana New"/>
                <w:sz w:val="22"/>
                <w:szCs w:val="22"/>
              </w:rPr>
            </w:pPr>
            <w:r w:rsidRPr="00F50A27">
              <w:rPr>
                <w:rFonts w:ascii="Angsana New" w:eastAsia="Angsana New" w:hAnsi="Angsana New" w:cs="Angsana New" w:hint="cs"/>
                <w:sz w:val="22"/>
                <w:szCs w:val="22"/>
                <w:cs/>
              </w:rPr>
              <w:t>สิงคโปร์</w:t>
            </w:r>
          </w:p>
        </w:tc>
        <w:tc>
          <w:tcPr>
            <w:tcW w:w="3260" w:type="dxa"/>
          </w:tcPr>
          <w:p w14:paraId="34B04FBF" w14:textId="6975C5F9" w:rsidR="00F50A27" w:rsidRPr="00F50A27" w:rsidRDefault="00893B21" w:rsidP="00F50A27">
            <w:pPr>
              <w:jc w:val="both"/>
              <w:rPr>
                <w:rFonts w:ascii="Angsana New" w:eastAsia="Angsana New" w:hAnsi="Angsana New" w:cs="Angsana New"/>
                <w:sz w:val="22"/>
                <w:szCs w:val="22"/>
                <w:cs/>
              </w:rPr>
            </w:pPr>
            <w:r w:rsidRPr="00893B21">
              <w:rPr>
                <w:rFonts w:ascii="Angsana New" w:eastAsia="Angsana New" w:hAnsi="Angsana New" w:cs="Angsana New"/>
                <w:sz w:val="22"/>
                <w:szCs w:val="22"/>
                <w:cs/>
              </w:rPr>
              <w:t>ลงทุนในกิจการผลิตและจำหน่ายกระแสไฟฟ้า</w:t>
            </w:r>
          </w:p>
        </w:tc>
      </w:tr>
      <w:tr w:rsidR="00F50A27" w:rsidRPr="00F50A27" w14:paraId="117E685A" w14:textId="77777777" w:rsidTr="00015737">
        <w:tc>
          <w:tcPr>
            <w:tcW w:w="3204" w:type="dxa"/>
            <w:shd w:val="clear" w:color="auto" w:fill="FFFFFF"/>
          </w:tcPr>
          <w:p w14:paraId="17E3C104" w14:textId="77777777" w:rsidR="00F50A27" w:rsidRPr="00F50A27" w:rsidRDefault="00F50A27" w:rsidP="00F50A27">
            <w:pPr>
              <w:jc w:val="both"/>
              <w:rPr>
                <w:rFonts w:ascii="Angsana New" w:eastAsia="Angsana New" w:hAnsi="Angsana New" w:cs="Angsana New"/>
                <w:sz w:val="22"/>
                <w:szCs w:val="22"/>
                <w:cs/>
              </w:rPr>
            </w:pPr>
            <w:r w:rsidRPr="00F50A27">
              <w:rPr>
                <w:rFonts w:ascii="Angsana New" w:eastAsia="Angsana New" w:hAnsi="Angsana New" w:cs="Angsana New" w:hint="cs"/>
                <w:sz w:val="22"/>
                <w:szCs w:val="22"/>
                <w:cs/>
              </w:rPr>
              <w:t xml:space="preserve">บริษัท เอ็ม ดี เอ็กซ์ กรีน เอ็นเนอร์ยี จำกัด </w:t>
            </w:r>
          </w:p>
        </w:tc>
        <w:tc>
          <w:tcPr>
            <w:tcW w:w="851" w:type="dxa"/>
            <w:shd w:val="clear" w:color="auto" w:fill="FFFFFF"/>
          </w:tcPr>
          <w:p w14:paraId="17707B77" w14:textId="77777777" w:rsidR="00F50A27" w:rsidRPr="00F50A27" w:rsidRDefault="00F50A27" w:rsidP="00F50A27">
            <w:pPr>
              <w:jc w:val="right"/>
              <w:rPr>
                <w:rFonts w:ascii="Angsana New" w:eastAsia="Angsana New" w:hAnsi="Angsana New" w:cs="Angsana New"/>
                <w:sz w:val="22"/>
                <w:szCs w:val="22"/>
                <w:cs/>
              </w:rPr>
            </w:pPr>
            <w:r w:rsidRPr="00F50A27">
              <w:rPr>
                <w:rFonts w:ascii="Angsana New" w:eastAsia="Angsana New" w:hAnsi="Angsana New" w:cs="Angsana New"/>
                <w:sz w:val="22"/>
                <w:szCs w:val="22"/>
              </w:rPr>
              <w:t>45.87</w:t>
            </w:r>
          </w:p>
        </w:tc>
        <w:tc>
          <w:tcPr>
            <w:tcW w:w="709" w:type="dxa"/>
            <w:shd w:val="clear" w:color="auto" w:fill="FFFFFF"/>
          </w:tcPr>
          <w:p w14:paraId="513D42DF" w14:textId="6C4D8CA1" w:rsidR="00F50A27" w:rsidRPr="00F50A27" w:rsidRDefault="00F50A27" w:rsidP="00F50A27">
            <w:pPr>
              <w:jc w:val="right"/>
              <w:rPr>
                <w:rFonts w:ascii="Angsana New" w:eastAsia="Angsana New" w:hAnsi="Angsana New" w:cs="Angsana New"/>
                <w:sz w:val="22"/>
                <w:szCs w:val="22"/>
                <w:cs/>
              </w:rPr>
            </w:pPr>
            <w:r w:rsidRPr="00F50A27">
              <w:rPr>
                <w:rFonts w:ascii="Angsana New" w:eastAsia="Angsana New" w:hAnsi="Angsana New" w:cs="Angsana New"/>
                <w:sz w:val="22"/>
                <w:szCs w:val="22"/>
              </w:rPr>
              <w:t>45.87</w:t>
            </w:r>
          </w:p>
        </w:tc>
        <w:tc>
          <w:tcPr>
            <w:tcW w:w="1667" w:type="dxa"/>
            <w:shd w:val="clear" w:color="auto" w:fill="FFFFFF"/>
          </w:tcPr>
          <w:p w14:paraId="363B3928" w14:textId="77777777" w:rsidR="00F50A27" w:rsidRPr="00F50A27" w:rsidRDefault="00F50A27" w:rsidP="00F50A27">
            <w:pPr>
              <w:ind w:left="-108" w:right="-108"/>
              <w:jc w:val="center"/>
              <w:rPr>
                <w:rFonts w:ascii="Angsana New" w:eastAsia="Angsana New" w:hAnsi="Angsana New" w:cs="Angsana New"/>
                <w:sz w:val="22"/>
                <w:szCs w:val="22"/>
                <w:cs/>
              </w:rPr>
            </w:pPr>
            <w:r w:rsidRPr="00F50A27">
              <w:rPr>
                <w:rFonts w:ascii="Angsana New" w:eastAsia="Angsana New" w:hAnsi="Angsana New" w:cs="Angsana New" w:hint="cs"/>
                <w:sz w:val="22"/>
                <w:szCs w:val="22"/>
                <w:cs/>
              </w:rPr>
              <w:t>ไทย</w:t>
            </w:r>
          </w:p>
        </w:tc>
        <w:tc>
          <w:tcPr>
            <w:tcW w:w="3260" w:type="dxa"/>
          </w:tcPr>
          <w:p w14:paraId="190C8CB3" w14:textId="77777777" w:rsidR="00F50A27" w:rsidRPr="00F50A27" w:rsidRDefault="00F50A27" w:rsidP="00F50A27">
            <w:pPr>
              <w:jc w:val="both"/>
              <w:rPr>
                <w:rFonts w:ascii="Angsana New" w:eastAsia="Angsana New" w:hAnsi="Angsana New" w:cs="Angsana New"/>
                <w:sz w:val="22"/>
                <w:szCs w:val="22"/>
                <w:cs/>
              </w:rPr>
            </w:pPr>
            <w:r w:rsidRPr="00F50A27">
              <w:rPr>
                <w:rFonts w:ascii="Angsana New" w:eastAsia="Angsana New" w:hAnsi="Angsana New" w:cs="Angsana New" w:hint="cs"/>
                <w:sz w:val="22"/>
                <w:szCs w:val="22"/>
                <w:cs/>
              </w:rPr>
              <w:t>ให้บริการด้านการบริหารจัดการและให้คำปรึกษา</w:t>
            </w:r>
          </w:p>
        </w:tc>
      </w:tr>
      <w:tr w:rsidR="00F50A27" w:rsidRPr="00F50A27" w14:paraId="4599164E" w14:textId="77777777" w:rsidTr="00015737">
        <w:tc>
          <w:tcPr>
            <w:tcW w:w="3204" w:type="dxa"/>
            <w:shd w:val="clear" w:color="auto" w:fill="FFFFFF"/>
          </w:tcPr>
          <w:p w14:paraId="282D5FF0" w14:textId="10EF8213" w:rsidR="00F50A27" w:rsidRPr="00F50A27" w:rsidRDefault="00F50A27" w:rsidP="00F50A27">
            <w:pPr>
              <w:jc w:val="both"/>
              <w:rPr>
                <w:rFonts w:ascii="Angsana New" w:eastAsia="Angsana New" w:hAnsi="Angsana New" w:cs="Angsana New"/>
                <w:sz w:val="22"/>
                <w:szCs w:val="22"/>
              </w:rPr>
            </w:pPr>
            <w:r w:rsidRPr="00F50A27">
              <w:rPr>
                <w:rFonts w:ascii="Angsana New" w:eastAsia="Angsana New" w:hAnsi="Angsana New" w:cs="Angsana New"/>
                <w:sz w:val="22"/>
                <w:szCs w:val="22"/>
                <w:cs/>
              </w:rPr>
              <w:t>บริษัท รี เอนเนอร์ยี จำกัด</w:t>
            </w:r>
          </w:p>
        </w:tc>
        <w:tc>
          <w:tcPr>
            <w:tcW w:w="851" w:type="dxa"/>
            <w:shd w:val="clear" w:color="auto" w:fill="FFFFFF"/>
          </w:tcPr>
          <w:p w14:paraId="6FC63FF1" w14:textId="7777777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sz w:val="22"/>
                <w:szCs w:val="22"/>
              </w:rPr>
              <w:t>80.75</w:t>
            </w:r>
          </w:p>
        </w:tc>
        <w:tc>
          <w:tcPr>
            <w:tcW w:w="709" w:type="dxa"/>
            <w:shd w:val="clear" w:color="auto" w:fill="FFFFFF"/>
          </w:tcPr>
          <w:p w14:paraId="239004E0" w14:textId="33CBD047" w:rsidR="00F50A27" w:rsidRPr="00F50A27" w:rsidRDefault="00F50A27" w:rsidP="00F50A27">
            <w:pPr>
              <w:jc w:val="right"/>
              <w:rPr>
                <w:rFonts w:ascii="Angsana New" w:eastAsia="Angsana New" w:hAnsi="Angsana New" w:cs="Angsana New"/>
                <w:sz w:val="22"/>
                <w:szCs w:val="22"/>
              </w:rPr>
            </w:pPr>
            <w:r w:rsidRPr="00F50A27">
              <w:rPr>
                <w:rFonts w:ascii="Angsana New" w:eastAsia="Angsana New" w:hAnsi="Angsana New" w:cs="Angsana New"/>
                <w:sz w:val="22"/>
                <w:szCs w:val="22"/>
              </w:rPr>
              <w:t>80.75</w:t>
            </w:r>
          </w:p>
        </w:tc>
        <w:tc>
          <w:tcPr>
            <w:tcW w:w="1667" w:type="dxa"/>
            <w:shd w:val="clear" w:color="auto" w:fill="FFFFFF"/>
          </w:tcPr>
          <w:p w14:paraId="6717D6D2" w14:textId="77777777" w:rsidR="00F50A27" w:rsidRPr="00F50A27" w:rsidRDefault="00F50A27" w:rsidP="00F50A27">
            <w:pPr>
              <w:ind w:left="-108" w:right="-108"/>
              <w:jc w:val="center"/>
              <w:rPr>
                <w:rFonts w:ascii="Angsana New" w:eastAsia="Angsana New" w:hAnsi="Angsana New" w:cs="Angsana New"/>
                <w:sz w:val="22"/>
                <w:szCs w:val="22"/>
                <w:cs/>
              </w:rPr>
            </w:pPr>
            <w:r w:rsidRPr="00F50A27">
              <w:rPr>
                <w:rFonts w:ascii="Angsana New" w:eastAsia="Angsana New" w:hAnsi="Angsana New" w:cs="Angsana New"/>
                <w:sz w:val="22"/>
                <w:szCs w:val="22"/>
                <w:cs/>
              </w:rPr>
              <w:t>ไทย</w:t>
            </w:r>
          </w:p>
        </w:tc>
        <w:tc>
          <w:tcPr>
            <w:tcW w:w="3260" w:type="dxa"/>
          </w:tcPr>
          <w:p w14:paraId="18992124" w14:textId="10917719" w:rsidR="00F50A27" w:rsidRPr="00F50A27" w:rsidRDefault="00F50A27" w:rsidP="00F50A27">
            <w:pPr>
              <w:jc w:val="both"/>
              <w:rPr>
                <w:rFonts w:ascii="Angsana New" w:eastAsia="Angsana New" w:hAnsi="Angsana New" w:cs="Angsana New"/>
                <w:sz w:val="22"/>
                <w:szCs w:val="22"/>
                <w:cs/>
              </w:rPr>
            </w:pPr>
            <w:r w:rsidRPr="00F50A27">
              <w:rPr>
                <w:rFonts w:ascii="Angsana New" w:eastAsia="Angsana New" w:hAnsi="Angsana New" w:cs="Angsana New"/>
                <w:sz w:val="22"/>
                <w:szCs w:val="22"/>
                <w:cs/>
              </w:rPr>
              <w:t>ผลิตและจำหน่าย</w:t>
            </w:r>
            <w:r w:rsidR="00893B21">
              <w:rPr>
                <w:rFonts w:ascii="Angsana New" w:eastAsia="Angsana New" w:hAnsi="Angsana New" w:cs="Angsana New" w:hint="cs"/>
                <w:sz w:val="22"/>
                <w:szCs w:val="22"/>
                <w:cs/>
              </w:rPr>
              <w:t>กระแส</w:t>
            </w:r>
            <w:r w:rsidRPr="00F50A27">
              <w:rPr>
                <w:rFonts w:ascii="Angsana New" w:eastAsia="Angsana New" w:hAnsi="Angsana New" w:cs="Angsana New"/>
                <w:sz w:val="22"/>
                <w:szCs w:val="22"/>
                <w:cs/>
              </w:rPr>
              <w:t>ไฟฟ้า</w:t>
            </w:r>
          </w:p>
        </w:tc>
      </w:tr>
      <w:tr w:rsidR="00B872EC" w:rsidRPr="00F50A27" w14:paraId="2B7072E7" w14:textId="77777777" w:rsidTr="007C3B3E">
        <w:trPr>
          <w:trHeight w:val="261"/>
        </w:trPr>
        <w:tc>
          <w:tcPr>
            <w:tcW w:w="3204" w:type="dxa"/>
            <w:shd w:val="clear" w:color="auto" w:fill="FFFFFF"/>
          </w:tcPr>
          <w:p w14:paraId="54287F09" w14:textId="77777777" w:rsidR="00B872EC" w:rsidRDefault="00015737" w:rsidP="0000015E">
            <w:pPr>
              <w:jc w:val="both"/>
              <w:rPr>
                <w:rFonts w:ascii="Angsana New" w:eastAsia="Angsana New" w:hAnsi="Angsana New" w:cs="Angsana New"/>
                <w:spacing w:val="-2"/>
                <w:sz w:val="22"/>
                <w:szCs w:val="22"/>
              </w:rPr>
            </w:pPr>
            <w:r w:rsidRPr="00015737">
              <w:rPr>
                <w:rFonts w:ascii="Angsana New" w:eastAsia="Angsana New" w:hAnsi="Angsana New" w:cs="Angsana New"/>
                <w:spacing w:val="-2"/>
                <w:sz w:val="22"/>
                <w:szCs w:val="22"/>
                <w:cs/>
              </w:rPr>
              <w:t>บริษัท เดอะ โปร พร็อพเพอร์ตี้ ดีเวลลอปเม้นท์ จำกัด</w:t>
            </w:r>
          </w:p>
          <w:p w14:paraId="3BFADBD5" w14:textId="77777777" w:rsidR="00587870" w:rsidRPr="00596705" w:rsidRDefault="00587870" w:rsidP="00596705">
            <w:pPr>
              <w:ind w:firstLine="162"/>
              <w:jc w:val="both"/>
              <w:rPr>
                <w:rFonts w:ascii="Angsana New" w:eastAsia="Angsana New" w:hAnsi="Angsana New" w:cs="Angsana New"/>
                <w:sz w:val="22"/>
                <w:szCs w:val="22"/>
              </w:rPr>
            </w:pPr>
            <w:r w:rsidRPr="00587870">
              <w:rPr>
                <w:rFonts w:ascii="Angsana New" w:eastAsia="Angsana New" w:hAnsi="Angsana New" w:cs="Angsana New"/>
                <w:spacing w:val="-2"/>
                <w:sz w:val="22"/>
                <w:szCs w:val="22"/>
                <w:cs/>
              </w:rPr>
              <w:t>(</w:t>
            </w:r>
            <w:r w:rsidRPr="00596705">
              <w:rPr>
                <w:rFonts w:ascii="Angsana New" w:eastAsia="Angsana New" w:hAnsi="Angsana New" w:cs="Angsana New"/>
                <w:sz w:val="22"/>
                <w:szCs w:val="22"/>
                <w:cs/>
              </w:rPr>
              <w:t xml:space="preserve">จดทะเบียนจัดตั้งบริษัท </w:t>
            </w:r>
          </w:p>
          <w:p w14:paraId="0D073010" w14:textId="334121F4" w:rsidR="00587870" w:rsidRPr="00F50A27" w:rsidRDefault="00587870" w:rsidP="00596705">
            <w:pPr>
              <w:ind w:firstLine="162"/>
              <w:jc w:val="both"/>
              <w:rPr>
                <w:rFonts w:ascii="Angsana New" w:eastAsia="Angsana New" w:hAnsi="Angsana New" w:cs="Angsana New"/>
                <w:spacing w:val="-2"/>
                <w:sz w:val="22"/>
                <w:szCs w:val="22"/>
                <w:cs/>
              </w:rPr>
            </w:pPr>
            <w:r w:rsidRPr="00596705">
              <w:rPr>
                <w:rFonts w:ascii="Angsana New" w:eastAsia="Angsana New" w:hAnsi="Angsana New" w:cs="Angsana New"/>
                <w:sz w:val="22"/>
                <w:szCs w:val="22"/>
                <w:cs/>
              </w:rPr>
              <w:t xml:space="preserve"> เมื่อวันที่ </w:t>
            </w:r>
            <w:r w:rsidR="00E739DD">
              <w:rPr>
                <w:rFonts w:ascii="Angsana New" w:eastAsia="Angsana New" w:hAnsi="Angsana New" w:cs="Angsana New"/>
                <w:spacing w:val="-2"/>
                <w:sz w:val="22"/>
                <w:szCs w:val="22"/>
              </w:rPr>
              <w:t xml:space="preserve">16 </w:t>
            </w:r>
            <w:r w:rsidR="00E739DD">
              <w:rPr>
                <w:rFonts w:ascii="Angsana New" w:eastAsia="Angsana New" w:hAnsi="Angsana New" w:cs="Angsana New" w:hint="cs"/>
                <w:spacing w:val="-2"/>
                <w:sz w:val="22"/>
                <w:szCs w:val="22"/>
                <w:cs/>
              </w:rPr>
              <w:t xml:space="preserve">กรกฎาคม </w:t>
            </w:r>
            <w:r w:rsidR="00E739DD">
              <w:rPr>
                <w:rFonts w:ascii="Angsana New" w:eastAsia="Angsana New" w:hAnsi="Angsana New" w:cs="Angsana New"/>
                <w:spacing w:val="-2"/>
                <w:sz w:val="22"/>
                <w:szCs w:val="22"/>
              </w:rPr>
              <w:t>2568</w:t>
            </w:r>
            <w:r w:rsidRPr="00596705">
              <w:rPr>
                <w:rFonts w:ascii="Angsana New" w:eastAsia="Angsana New" w:hAnsi="Angsana New" w:cs="Angsana New"/>
                <w:sz w:val="22"/>
                <w:szCs w:val="22"/>
                <w:cs/>
              </w:rPr>
              <w:t>)</w:t>
            </w:r>
          </w:p>
        </w:tc>
        <w:tc>
          <w:tcPr>
            <w:tcW w:w="851" w:type="dxa"/>
            <w:shd w:val="clear" w:color="auto" w:fill="FFFFFF"/>
          </w:tcPr>
          <w:p w14:paraId="67CB828B" w14:textId="158808D8" w:rsidR="00B872EC" w:rsidRPr="00F50A27" w:rsidRDefault="00F76C41" w:rsidP="0000015E">
            <w:pPr>
              <w:jc w:val="right"/>
              <w:rPr>
                <w:rFonts w:ascii="Angsana New" w:eastAsia="Angsana New" w:hAnsi="Angsana New" w:cs="Angsana New"/>
                <w:sz w:val="22"/>
                <w:szCs w:val="22"/>
              </w:rPr>
            </w:pPr>
            <w:r>
              <w:rPr>
                <w:rFonts w:ascii="Angsana New" w:eastAsia="Angsana New" w:hAnsi="Angsana New" w:cs="Angsana New" w:hint="cs"/>
                <w:sz w:val="22"/>
                <w:szCs w:val="22"/>
                <w:cs/>
              </w:rPr>
              <w:t>99.99</w:t>
            </w:r>
          </w:p>
        </w:tc>
        <w:tc>
          <w:tcPr>
            <w:tcW w:w="709" w:type="dxa"/>
            <w:shd w:val="clear" w:color="auto" w:fill="FFFFFF"/>
          </w:tcPr>
          <w:p w14:paraId="055BF933" w14:textId="77F21469" w:rsidR="00B872EC" w:rsidRPr="007C3B3E" w:rsidRDefault="00F76C41" w:rsidP="007C3B3E">
            <w:pPr>
              <w:ind w:left="-59" w:right="-85"/>
              <w:jc w:val="center"/>
              <w:rPr>
                <w:rFonts w:ascii="Angsana New" w:hAnsi="Angsana New" w:cs="Angsana New"/>
                <w:sz w:val="23"/>
                <w:szCs w:val="23"/>
              </w:rPr>
            </w:pPr>
            <w:r w:rsidRPr="007C3B3E">
              <w:rPr>
                <w:rFonts w:ascii="Angsana New" w:hAnsi="Angsana New" w:cs="Angsana New" w:hint="cs"/>
                <w:sz w:val="23"/>
                <w:szCs w:val="23"/>
                <w:cs/>
              </w:rPr>
              <w:t>-</w:t>
            </w:r>
          </w:p>
        </w:tc>
        <w:tc>
          <w:tcPr>
            <w:tcW w:w="1667" w:type="dxa"/>
          </w:tcPr>
          <w:p w14:paraId="3473BFD1" w14:textId="26AAAB19" w:rsidR="00B872EC" w:rsidRPr="00F50A27" w:rsidRDefault="00F76C41" w:rsidP="0000015E">
            <w:pPr>
              <w:ind w:left="-108" w:right="-108"/>
              <w:jc w:val="center"/>
              <w:rPr>
                <w:rFonts w:ascii="Angsana New" w:eastAsia="Angsana New" w:hAnsi="Angsana New" w:cs="Angsana New"/>
                <w:sz w:val="22"/>
                <w:szCs w:val="22"/>
                <w:cs/>
              </w:rPr>
            </w:pPr>
            <w:r>
              <w:rPr>
                <w:rFonts w:ascii="Angsana New" w:eastAsia="Angsana New" w:hAnsi="Angsana New" w:cs="Angsana New" w:hint="cs"/>
                <w:sz w:val="22"/>
                <w:szCs w:val="22"/>
                <w:cs/>
              </w:rPr>
              <w:t>ไทย</w:t>
            </w:r>
          </w:p>
        </w:tc>
        <w:tc>
          <w:tcPr>
            <w:tcW w:w="3260" w:type="dxa"/>
          </w:tcPr>
          <w:p w14:paraId="579287CC" w14:textId="00121FCD" w:rsidR="00B872EC" w:rsidRPr="006A3279" w:rsidRDefault="00F76C41" w:rsidP="0000015E">
            <w:pPr>
              <w:jc w:val="both"/>
              <w:rPr>
                <w:rFonts w:ascii="Angsana New" w:eastAsia="Angsana New" w:hAnsi="Angsana New" w:cs="Angsana New"/>
                <w:sz w:val="22"/>
                <w:szCs w:val="22"/>
                <w:cs/>
              </w:rPr>
            </w:pPr>
            <w:r>
              <w:rPr>
                <w:rFonts w:ascii="Angsana New" w:eastAsia="Angsana New" w:hAnsi="Angsana New" w:cs="Angsana New" w:hint="cs"/>
                <w:sz w:val="22"/>
                <w:szCs w:val="22"/>
                <w:cs/>
              </w:rPr>
              <w:t>นิคมอุตสาหกรรม</w:t>
            </w:r>
          </w:p>
        </w:tc>
      </w:tr>
      <w:tr w:rsidR="00F50A27" w:rsidRPr="00F50A27" w14:paraId="02DF04A9" w14:textId="77777777" w:rsidTr="00015737">
        <w:tc>
          <w:tcPr>
            <w:tcW w:w="3204" w:type="dxa"/>
          </w:tcPr>
          <w:p w14:paraId="1CF978F8" w14:textId="15088769" w:rsidR="00F50A27" w:rsidRPr="00F50A27" w:rsidRDefault="00F50A27" w:rsidP="00F50A27">
            <w:pPr>
              <w:jc w:val="both"/>
              <w:rPr>
                <w:rFonts w:ascii="Angsana New" w:eastAsia="Angsana New" w:hAnsi="Angsana New" w:cs="Angsana New"/>
                <w:sz w:val="22"/>
                <w:szCs w:val="22"/>
                <w:u w:val="single"/>
                <w:cs/>
              </w:rPr>
            </w:pPr>
            <w:r w:rsidRPr="00F50A27">
              <w:rPr>
                <w:rFonts w:ascii="Angsana New" w:eastAsia="Angsana New" w:hAnsi="Angsana New" w:cs="Angsana New" w:hint="cs"/>
                <w:sz w:val="22"/>
                <w:szCs w:val="22"/>
                <w:u w:val="single"/>
                <w:cs/>
              </w:rPr>
              <w:t>บริษัท</w:t>
            </w:r>
            <w:r w:rsidR="00931B31">
              <w:rPr>
                <w:rFonts w:ascii="Angsana New" w:eastAsia="Angsana New" w:hAnsi="Angsana New" w:cs="Angsana New" w:hint="cs"/>
                <w:sz w:val="22"/>
                <w:szCs w:val="22"/>
                <w:u w:val="single"/>
                <w:cs/>
              </w:rPr>
              <w:t>ร่วม</w:t>
            </w:r>
          </w:p>
        </w:tc>
        <w:tc>
          <w:tcPr>
            <w:tcW w:w="851" w:type="dxa"/>
          </w:tcPr>
          <w:p w14:paraId="29A27246" w14:textId="77777777" w:rsidR="00F50A27" w:rsidRPr="00F50A27" w:rsidRDefault="00F50A27" w:rsidP="00F50A27">
            <w:pPr>
              <w:jc w:val="right"/>
              <w:rPr>
                <w:rFonts w:ascii="Angsana New" w:eastAsia="Angsana New" w:hAnsi="Angsana New" w:cs="Angsana New"/>
                <w:sz w:val="22"/>
                <w:szCs w:val="22"/>
              </w:rPr>
            </w:pPr>
          </w:p>
        </w:tc>
        <w:tc>
          <w:tcPr>
            <w:tcW w:w="709" w:type="dxa"/>
          </w:tcPr>
          <w:p w14:paraId="5806B966" w14:textId="77777777" w:rsidR="00F50A27" w:rsidRPr="00F50A27" w:rsidRDefault="00F50A27" w:rsidP="00F50A27">
            <w:pPr>
              <w:jc w:val="right"/>
              <w:rPr>
                <w:rFonts w:ascii="Angsana New" w:eastAsia="Angsana New" w:hAnsi="Angsana New" w:cs="Angsana New"/>
                <w:sz w:val="22"/>
                <w:szCs w:val="22"/>
              </w:rPr>
            </w:pPr>
          </w:p>
        </w:tc>
        <w:tc>
          <w:tcPr>
            <w:tcW w:w="1667" w:type="dxa"/>
          </w:tcPr>
          <w:p w14:paraId="15037352" w14:textId="77777777" w:rsidR="00F50A27" w:rsidRPr="00F50A27" w:rsidRDefault="00F50A27" w:rsidP="00F50A27">
            <w:pPr>
              <w:ind w:left="-108" w:right="-108"/>
              <w:jc w:val="center"/>
              <w:rPr>
                <w:rFonts w:ascii="Angsana New" w:eastAsia="Angsana New" w:hAnsi="Angsana New" w:cs="Angsana New"/>
                <w:sz w:val="22"/>
                <w:szCs w:val="22"/>
              </w:rPr>
            </w:pPr>
          </w:p>
        </w:tc>
        <w:tc>
          <w:tcPr>
            <w:tcW w:w="3260" w:type="dxa"/>
          </w:tcPr>
          <w:p w14:paraId="406BCE88" w14:textId="77777777" w:rsidR="00F50A27" w:rsidRPr="00F50A27" w:rsidRDefault="00F50A27" w:rsidP="00F50A27">
            <w:pPr>
              <w:jc w:val="both"/>
              <w:rPr>
                <w:rFonts w:ascii="Angsana New" w:eastAsia="Angsana New" w:hAnsi="Angsana New" w:cs="Angsana New"/>
                <w:sz w:val="22"/>
                <w:szCs w:val="22"/>
                <w:cs/>
              </w:rPr>
            </w:pPr>
          </w:p>
        </w:tc>
      </w:tr>
      <w:tr w:rsidR="00F50A27" w:rsidRPr="00931B31" w14:paraId="0BF937DA" w14:textId="77777777" w:rsidTr="00015737">
        <w:tc>
          <w:tcPr>
            <w:tcW w:w="3204" w:type="dxa"/>
          </w:tcPr>
          <w:p w14:paraId="40C28549" w14:textId="795FC565" w:rsidR="00F50A27" w:rsidRPr="00931B31" w:rsidRDefault="005148A8" w:rsidP="00F50A27">
            <w:pPr>
              <w:jc w:val="both"/>
              <w:rPr>
                <w:rFonts w:ascii="Angsana New" w:eastAsia="Angsana New" w:hAnsi="Angsana New" w:cs="Angsana New"/>
                <w:sz w:val="22"/>
                <w:szCs w:val="22"/>
                <w:highlight w:val="yellow"/>
                <w:cs/>
              </w:rPr>
            </w:pPr>
            <w:r w:rsidRPr="005148A8">
              <w:rPr>
                <w:rFonts w:ascii="Angsana New" w:eastAsia="Angsana New" w:hAnsi="Angsana New" w:cs="Angsana New"/>
                <w:sz w:val="22"/>
                <w:szCs w:val="22"/>
              </w:rPr>
              <w:t>Theun Hinboun Power Co., Ltd.</w:t>
            </w:r>
          </w:p>
        </w:tc>
        <w:tc>
          <w:tcPr>
            <w:tcW w:w="851" w:type="dxa"/>
          </w:tcPr>
          <w:p w14:paraId="01801CB7" w14:textId="09CA5235" w:rsidR="00F50A27" w:rsidRPr="00B65490" w:rsidRDefault="00F50A27" w:rsidP="00F50A27">
            <w:pPr>
              <w:jc w:val="right"/>
              <w:rPr>
                <w:rFonts w:ascii="Angsana New" w:eastAsia="Angsana New" w:hAnsi="Angsana New" w:cs="Angsana New"/>
                <w:sz w:val="22"/>
                <w:szCs w:val="22"/>
              </w:rPr>
            </w:pPr>
            <w:r w:rsidRPr="00B65490">
              <w:rPr>
                <w:rFonts w:ascii="Angsana New" w:eastAsia="Angsana New" w:hAnsi="Angsana New" w:cs="Angsana New" w:hint="cs"/>
                <w:sz w:val="22"/>
                <w:szCs w:val="22"/>
              </w:rPr>
              <w:t xml:space="preserve"> </w:t>
            </w:r>
            <w:r w:rsidR="005148A8" w:rsidRPr="00B65490">
              <w:rPr>
                <w:rFonts w:ascii="Angsana New" w:eastAsia="Angsana New" w:hAnsi="Angsana New" w:cs="Angsana New"/>
                <w:sz w:val="22"/>
                <w:szCs w:val="22"/>
              </w:rPr>
              <w:t>20.00</w:t>
            </w:r>
          </w:p>
        </w:tc>
        <w:tc>
          <w:tcPr>
            <w:tcW w:w="709" w:type="dxa"/>
          </w:tcPr>
          <w:p w14:paraId="2ADA3EC5" w14:textId="5ECFE983" w:rsidR="00F50A27" w:rsidRPr="00B65490" w:rsidRDefault="005148A8" w:rsidP="00F50A27">
            <w:pPr>
              <w:jc w:val="right"/>
              <w:rPr>
                <w:rFonts w:ascii="Angsana New" w:eastAsia="Angsana New" w:hAnsi="Angsana New" w:cs="Angsana New"/>
                <w:sz w:val="22"/>
                <w:szCs w:val="22"/>
              </w:rPr>
            </w:pPr>
            <w:r w:rsidRPr="00B65490">
              <w:rPr>
                <w:rFonts w:ascii="Angsana New" w:eastAsia="Angsana New" w:hAnsi="Angsana New" w:cs="Angsana New"/>
                <w:sz w:val="22"/>
                <w:szCs w:val="22"/>
              </w:rPr>
              <w:t>20.00</w:t>
            </w:r>
          </w:p>
        </w:tc>
        <w:tc>
          <w:tcPr>
            <w:tcW w:w="1667" w:type="dxa"/>
          </w:tcPr>
          <w:p w14:paraId="11A6DE71" w14:textId="343CAB15" w:rsidR="00F50A27" w:rsidRPr="00B65490" w:rsidRDefault="00753B9E" w:rsidP="00F50A27">
            <w:pPr>
              <w:ind w:left="-108" w:right="-108"/>
              <w:jc w:val="center"/>
              <w:rPr>
                <w:rFonts w:ascii="Angsana New" w:eastAsia="Angsana New" w:hAnsi="Angsana New" w:cs="Angsana New"/>
                <w:sz w:val="22"/>
                <w:szCs w:val="22"/>
                <w:cs/>
              </w:rPr>
            </w:pPr>
            <w:r w:rsidRPr="00753B9E">
              <w:rPr>
                <w:rFonts w:ascii="Angsana New" w:eastAsia="Angsana New" w:hAnsi="Angsana New" w:cs="Angsana New"/>
                <w:sz w:val="22"/>
                <w:szCs w:val="22"/>
                <w:cs/>
              </w:rPr>
              <w:t>สาธารณรัฐประชาธิปไตยประชาชนลาว</w:t>
            </w:r>
          </w:p>
        </w:tc>
        <w:tc>
          <w:tcPr>
            <w:tcW w:w="3260" w:type="dxa"/>
          </w:tcPr>
          <w:p w14:paraId="49B04FFB" w14:textId="259BFC31" w:rsidR="00F50A27" w:rsidRPr="00931B31" w:rsidRDefault="006A3279" w:rsidP="00F50A27">
            <w:pPr>
              <w:jc w:val="both"/>
              <w:rPr>
                <w:rFonts w:ascii="Angsana New" w:eastAsia="Angsana New" w:hAnsi="Angsana New" w:cs="Angsana New"/>
                <w:sz w:val="22"/>
                <w:szCs w:val="22"/>
                <w:highlight w:val="yellow"/>
                <w:cs/>
              </w:rPr>
            </w:pPr>
            <w:r w:rsidRPr="006A3279">
              <w:rPr>
                <w:rFonts w:ascii="Angsana New" w:eastAsia="Angsana New" w:hAnsi="Angsana New" w:cs="Angsana New"/>
                <w:sz w:val="22"/>
                <w:szCs w:val="22"/>
                <w:cs/>
              </w:rPr>
              <w:t>ผลิตและจำหน่ายกระแสไฟฟ้า</w:t>
            </w:r>
          </w:p>
        </w:tc>
      </w:tr>
      <w:tr w:rsidR="006451DA" w:rsidRPr="00F50A27" w14:paraId="1FAD5211" w14:textId="77777777" w:rsidTr="00015737">
        <w:tc>
          <w:tcPr>
            <w:tcW w:w="3204" w:type="dxa"/>
          </w:tcPr>
          <w:p w14:paraId="370465F4" w14:textId="49985BA8" w:rsidR="006451DA" w:rsidRPr="00EC0AA1" w:rsidRDefault="00EC0AA1" w:rsidP="00F50A27">
            <w:pPr>
              <w:jc w:val="both"/>
              <w:rPr>
                <w:rFonts w:ascii="Angsana New" w:eastAsia="Angsana New" w:hAnsi="Angsana New" w:cs="Angsana New"/>
                <w:sz w:val="22"/>
                <w:szCs w:val="22"/>
                <w:highlight w:val="yellow"/>
                <w:u w:val="single"/>
                <w:cs/>
              </w:rPr>
            </w:pPr>
            <w:r w:rsidRPr="00EC0AA1">
              <w:rPr>
                <w:rFonts w:ascii="Angsana New" w:eastAsia="Angsana New" w:hAnsi="Angsana New" w:cs="Angsana New" w:hint="cs"/>
                <w:sz w:val="22"/>
                <w:szCs w:val="22"/>
                <w:u w:val="single"/>
                <w:cs/>
              </w:rPr>
              <w:t>กิจการร่วมค้า</w:t>
            </w:r>
          </w:p>
        </w:tc>
        <w:tc>
          <w:tcPr>
            <w:tcW w:w="851" w:type="dxa"/>
          </w:tcPr>
          <w:p w14:paraId="3EC8000E" w14:textId="77777777" w:rsidR="006451DA" w:rsidRPr="00931B31" w:rsidRDefault="006451DA" w:rsidP="00F50A27">
            <w:pPr>
              <w:jc w:val="right"/>
              <w:rPr>
                <w:rFonts w:ascii="Angsana New" w:eastAsia="Angsana New" w:hAnsi="Angsana New" w:cs="Angsana New"/>
                <w:sz w:val="22"/>
                <w:szCs w:val="22"/>
                <w:highlight w:val="yellow"/>
              </w:rPr>
            </w:pPr>
          </w:p>
        </w:tc>
        <w:tc>
          <w:tcPr>
            <w:tcW w:w="709" w:type="dxa"/>
          </w:tcPr>
          <w:p w14:paraId="19B6FEB1" w14:textId="77777777" w:rsidR="006451DA" w:rsidRPr="00931B31" w:rsidRDefault="006451DA" w:rsidP="00F50A27">
            <w:pPr>
              <w:jc w:val="right"/>
              <w:rPr>
                <w:rFonts w:ascii="Angsana New" w:eastAsia="Angsana New" w:hAnsi="Angsana New" w:cs="Angsana New"/>
                <w:sz w:val="22"/>
                <w:szCs w:val="22"/>
                <w:highlight w:val="yellow"/>
              </w:rPr>
            </w:pPr>
          </w:p>
        </w:tc>
        <w:tc>
          <w:tcPr>
            <w:tcW w:w="1667" w:type="dxa"/>
          </w:tcPr>
          <w:p w14:paraId="1C558B78" w14:textId="77777777" w:rsidR="006451DA" w:rsidRPr="00931B31" w:rsidRDefault="006451DA" w:rsidP="00F50A27">
            <w:pPr>
              <w:ind w:left="-108" w:right="-108"/>
              <w:jc w:val="center"/>
              <w:rPr>
                <w:rFonts w:ascii="Angsana New" w:eastAsia="Angsana New" w:hAnsi="Angsana New" w:cs="Angsana New"/>
                <w:sz w:val="22"/>
                <w:szCs w:val="22"/>
                <w:highlight w:val="yellow"/>
                <w:cs/>
              </w:rPr>
            </w:pPr>
          </w:p>
        </w:tc>
        <w:tc>
          <w:tcPr>
            <w:tcW w:w="3260" w:type="dxa"/>
          </w:tcPr>
          <w:p w14:paraId="18D432CB" w14:textId="77777777" w:rsidR="006451DA" w:rsidRPr="00931B31" w:rsidRDefault="006451DA" w:rsidP="00F50A27">
            <w:pPr>
              <w:jc w:val="both"/>
              <w:rPr>
                <w:rFonts w:ascii="Angsana New" w:eastAsia="Angsana New" w:hAnsi="Angsana New" w:cs="Angsana New"/>
                <w:sz w:val="22"/>
                <w:szCs w:val="22"/>
                <w:highlight w:val="yellow"/>
                <w:cs/>
              </w:rPr>
            </w:pPr>
          </w:p>
        </w:tc>
      </w:tr>
      <w:tr w:rsidR="00B37811" w:rsidRPr="00F50A27" w14:paraId="09250F08" w14:textId="77777777" w:rsidTr="00015737">
        <w:tc>
          <w:tcPr>
            <w:tcW w:w="3204" w:type="dxa"/>
          </w:tcPr>
          <w:p w14:paraId="416B110A" w14:textId="27086CBA" w:rsidR="00B37811" w:rsidRPr="00B37811" w:rsidRDefault="00B37811" w:rsidP="00B37811">
            <w:pPr>
              <w:jc w:val="both"/>
              <w:rPr>
                <w:rFonts w:ascii="Angsana New" w:eastAsia="Angsana New" w:hAnsi="Angsana New" w:cs="Angsana New"/>
                <w:sz w:val="22"/>
                <w:szCs w:val="22"/>
                <w:cs/>
              </w:rPr>
            </w:pPr>
            <w:r w:rsidRPr="00B37811">
              <w:rPr>
                <w:rFonts w:ascii="Angsana New" w:eastAsia="Angsana New" w:hAnsi="Angsana New" w:cs="Angsana New" w:hint="cs"/>
                <w:sz w:val="22"/>
                <w:szCs w:val="22"/>
                <w:cs/>
              </w:rPr>
              <w:t>กิจการร่วมค้า เอ็นวีพีเอสเคจี</w:t>
            </w:r>
          </w:p>
        </w:tc>
        <w:tc>
          <w:tcPr>
            <w:tcW w:w="851" w:type="dxa"/>
          </w:tcPr>
          <w:p w14:paraId="43797B02" w14:textId="6FA5A8EF" w:rsidR="00B37811" w:rsidRPr="00B37811" w:rsidRDefault="00B37811" w:rsidP="00B37811">
            <w:pPr>
              <w:jc w:val="right"/>
              <w:rPr>
                <w:rFonts w:ascii="Angsana New" w:eastAsia="Angsana New" w:hAnsi="Angsana New" w:cs="Angsana New"/>
                <w:sz w:val="22"/>
                <w:szCs w:val="22"/>
              </w:rPr>
            </w:pPr>
            <w:r w:rsidRPr="00B37811">
              <w:rPr>
                <w:rFonts w:ascii="Angsana New" w:eastAsia="Angsana New" w:hAnsi="Angsana New" w:cs="Angsana New" w:hint="cs"/>
                <w:sz w:val="22"/>
                <w:szCs w:val="22"/>
              </w:rPr>
              <w:t xml:space="preserve"> </w:t>
            </w:r>
            <w:r w:rsidRPr="00B37811">
              <w:rPr>
                <w:rFonts w:ascii="Angsana New" w:eastAsia="Angsana New" w:hAnsi="Angsana New" w:cs="Angsana New"/>
                <w:sz w:val="22"/>
                <w:szCs w:val="22"/>
              </w:rPr>
              <w:t>10.00</w:t>
            </w:r>
          </w:p>
        </w:tc>
        <w:tc>
          <w:tcPr>
            <w:tcW w:w="709" w:type="dxa"/>
          </w:tcPr>
          <w:p w14:paraId="2670D56B" w14:textId="04DB020E" w:rsidR="00B37811" w:rsidRPr="00B37811" w:rsidRDefault="00B37811" w:rsidP="00B37811">
            <w:pPr>
              <w:jc w:val="right"/>
              <w:rPr>
                <w:rFonts w:ascii="Angsana New" w:eastAsia="Angsana New" w:hAnsi="Angsana New" w:cs="Angsana New"/>
                <w:sz w:val="22"/>
                <w:szCs w:val="22"/>
              </w:rPr>
            </w:pPr>
            <w:r w:rsidRPr="00B37811">
              <w:rPr>
                <w:rFonts w:ascii="Angsana New" w:eastAsia="Angsana New" w:hAnsi="Angsana New" w:cs="Angsana New"/>
                <w:sz w:val="22"/>
                <w:szCs w:val="22"/>
              </w:rPr>
              <w:t>10.00</w:t>
            </w:r>
          </w:p>
        </w:tc>
        <w:tc>
          <w:tcPr>
            <w:tcW w:w="1667" w:type="dxa"/>
          </w:tcPr>
          <w:p w14:paraId="51B82D9B" w14:textId="2F021B92" w:rsidR="00B37811" w:rsidRPr="00B37811" w:rsidRDefault="00146A8A" w:rsidP="00B37811">
            <w:pPr>
              <w:ind w:left="-108" w:right="-108"/>
              <w:jc w:val="center"/>
              <w:rPr>
                <w:rFonts w:ascii="Angsana New" w:eastAsia="Angsana New" w:hAnsi="Angsana New" w:cs="Angsana New"/>
                <w:sz w:val="22"/>
                <w:szCs w:val="22"/>
                <w:cs/>
              </w:rPr>
            </w:pPr>
            <w:r>
              <w:rPr>
                <w:rFonts w:ascii="Angsana New" w:eastAsia="Angsana New" w:hAnsi="Angsana New" w:cs="Angsana New" w:hint="cs"/>
                <w:sz w:val="22"/>
                <w:szCs w:val="22"/>
                <w:cs/>
              </w:rPr>
              <w:t>ไทย</w:t>
            </w:r>
          </w:p>
        </w:tc>
        <w:tc>
          <w:tcPr>
            <w:tcW w:w="3260" w:type="dxa"/>
          </w:tcPr>
          <w:p w14:paraId="21BA74F1" w14:textId="1D0EF97C" w:rsidR="00B37811" w:rsidRPr="00B37811" w:rsidRDefault="00B37811" w:rsidP="00B37811">
            <w:pPr>
              <w:jc w:val="both"/>
              <w:rPr>
                <w:rFonts w:ascii="Angsana New" w:eastAsia="Angsana New" w:hAnsi="Angsana New" w:cs="Angsana New"/>
                <w:sz w:val="22"/>
                <w:szCs w:val="22"/>
                <w:cs/>
              </w:rPr>
            </w:pPr>
            <w:r w:rsidRPr="00B37811">
              <w:rPr>
                <w:rFonts w:ascii="Angsana New" w:eastAsia="Angsana New" w:hAnsi="Angsana New" w:cs="Angsana New" w:hint="cs"/>
                <w:sz w:val="22"/>
                <w:szCs w:val="22"/>
                <w:cs/>
              </w:rPr>
              <w:t>ประมูลงานโครงการระบบน้ำเสีย</w:t>
            </w:r>
          </w:p>
        </w:tc>
      </w:tr>
      <w:bookmarkEnd w:id="0"/>
    </w:tbl>
    <w:p w14:paraId="5C5B4CDE" w14:textId="77777777" w:rsidR="00C30D90" w:rsidRPr="004A75E5" w:rsidRDefault="00C30D90" w:rsidP="0027300B">
      <w:pPr>
        <w:pStyle w:val="Subtitle"/>
        <w:jc w:val="thaiDistribute"/>
        <w:rPr>
          <w:rFonts w:hAnsi="Angsana New"/>
          <w:sz w:val="30"/>
          <w:szCs w:val="30"/>
          <w:lang w:val="en-US"/>
        </w:rPr>
      </w:pPr>
    </w:p>
    <w:p w14:paraId="7A6BCF5E" w14:textId="77777777" w:rsidR="0000015E" w:rsidRPr="004A75E5" w:rsidRDefault="0000015E" w:rsidP="0000015E">
      <w:pPr>
        <w:pStyle w:val="Subtitle"/>
        <w:numPr>
          <w:ilvl w:val="0"/>
          <w:numId w:val="1"/>
        </w:numPr>
        <w:tabs>
          <w:tab w:val="clear" w:pos="360"/>
        </w:tabs>
        <w:ind w:left="450" w:hanging="450"/>
        <w:jc w:val="thaiDistribute"/>
        <w:rPr>
          <w:rFonts w:hAnsi="Angsana New"/>
          <w:b w:val="0"/>
          <w:bCs w:val="0"/>
          <w:sz w:val="30"/>
          <w:szCs w:val="30"/>
        </w:rPr>
      </w:pPr>
      <w:r w:rsidRPr="004A75E5">
        <w:rPr>
          <w:rFonts w:hAnsi="Angsana New" w:hint="cs"/>
          <w:sz w:val="30"/>
          <w:szCs w:val="30"/>
          <w:cs/>
        </w:rPr>
        <w:t>มาตรฐานการรายงานทางการเงินใหม่</w:t>
      </w:r>
    </w:p>
    <w:p w14:paraId="49B3E5DB" w14:textId="77777777" w:rsidR="0000015E" w:rsidRPr="004A75E5" w:rsidRDefault="0000015E" w:rsidP="0000015E">
      <w:pPr>
        <w:pStyle w:val="Subtitle"/>
        <w:ind w:left="450"/>
        <w:jc w:val="thaiDistribute"/>
        <w:rPr>
          <w:rFonts w:hAnsi="Angsana New"/>
          <w:b w:val="0"/>
          <w:bCs w:val="0"/>
          <w:sz w:val="16"/>
          <w:szCs w:val="16"/>
        </w:rPr>
      </w:pPr>
    </w:p>
    <w:p w14:paraId="1585D488" w14:textId="77777777" w:rsidR="0000015E" w:rsidRPr="004A75E5" w:rsidRDefault="0000015E" w:rsidP="00C64382">
      <w:pPr>
        <w:pStyle w:val="ListParagraph"/>
        <w:numPr>
          <w:ilvl w:val="1"/>
          <w:numId w:val="27"/>
        </w:numPr>
        <w:tabs>
          <w:tab w:val="left" w:pos="810"/>
        </w:tabs>
        <w:spacing w:after="200" w:line="276" w:lineRule="auto"/>
        <w:ind w:firstLine="90"/>
        <w:rPr>
          <w:rFonts w:ascii="Angsana New" w:hAnsi="Angsana New" w:cs="Angsana New"/>
          <w:sz w:val="30"/>
          <w:szCs w:val="30"/>
        </w:rPr>
      </w:pPr>
      <w:r w:rsidRPr="004A75E5">
        <w:rPr>
          <w:rFonts w:ascii="Angsana New" w:hAnsi="Angsana New" w:cs="Angsana New" w:hint="cs"/>
          <w:sz w:val="30"/>
          <w:szCs w:val="30"/>
          <w:cs/>
        </w:rPr>
        <w:t xml:space="preserve">มาตรฐานการรายงานทางการเงินที่เริ่มมีผลบังคับใช้ในปีปัจจุบัน </w:t>
      </w:r>
    </w:p>
    <w:p w14:paraId="4A37344E" w14:textId="77777777" w:rsidR="0000015E" w:rsidRPr="004A75E5" w:rsidRDefault="0000015E" w:rsidP="0000015E">
      <w:pPr>
        <w:pStyle w:val="ListParagraph"/>
        <w:tabs>
          <w:tab w:val="left" w:pos="360"/>
        </w:tabs>
        <w:ind w:left="360" w:firstLine="720"/>
        <w:jc w:val="thaiDistribute"/>
        <w:rPr>
          <w:rFonts w:ascii="Angsana New" w:hAnsi="Angsana New" w:cs="Angsana New"/>
          <w:sz w:val="16"/>
          <w:szCs w:val="16"/>
        </w:rPr>
      </w:pPr>
    </w:p>
    <w:p w14:paraId="42DE7871" w14:textId="77777777" w:rsidR="0000015E" w:rsidRPr="004A75E5" w:rsidRDefault="0000015E" w:rsidP="0000015E">
      <w:pPr>
        <w:tabs>
          <w:tab w:val="left" w:pos="-2552"/>
        </w:tabs>
        <w:ind w:left="810" w:firstLine="540"/>
        <w:jc w:val="thaiDistribute"/>
        <w:rPr>
          <w:rFonts w:ascii="Angsana New" w:hAnsi="Angsana New" w:cs="Angsana New"/>
          <w:sz w:val="30"/>
          <w:szCs w:val="30"/>
        </w:rPr>
      </w:pPr>
      <w:r w:rsidRPr="004A75E5">
        <w:rPr>
          <w:rFonts w:ascii="Angsana New" w:hAnsi="Angsana New" w:cs="Angsana New"/>
          <w:sz w:val="30"/>
          <w:szCs w:val="30"/>
          <w:cs/>
        </w:rPr>
        <w:t xml:space="preserve">ในระหว่างปี </w:t>
      </w:r>
      <w:r w:rsidRPr="004A75E5">
        <w:rPr>
          <w:rFonts w:ascii="Angsana New" w:hAnsi="Angsana New" w:cs="Angsana New" w:hint="cs"/>
          <w:sz w:val="30"/>
          <w:szCs w:val="30"/>
          <w:cs/>
        </w:rPr>
        <w:t>กลุ่ม</w:t>
      </w:r>
      <w:r w:rsidRPr="004A75E5">
        <w:rPr>
          <w:rFonts w:ascii="Angsana New" w:hAnsi="Angsana New" w:cs="Angsana New"/>
          <w:sz w:val="30"/>
          <w:szCs w:val="30"/>
          <w:cs/>
        </w:rPr>
        <w:t>บริษัท</w:t>
      </w:r>
      <w:r w:rsidRPr="004A75E5">
        <w:rPr>
          <w:rFonts w:ascii="Angsana New" w:hAnsi="Angsana New" w:cs="Angsana New" w:hint="cs"/>
          <w:sz w:val="30"/>
          <w:szCs w:val="30"/>
          <w:cs/>
        </w:rPr>
        <w:t xml:space="preserve">ฯ </w:t>
      </w:r>
      <w:r w:rsidRPr="004A75E5">
        <w:rPr>
          <w:rFonts w:ascii="Angsana New" w:hAnsi="Angsana New" w:cs="Angsana New"/>
          <w:sz w:val="30"/>
          <w:szCs w:val="30"/>
          <w:cs/>
        </w:rPr>
        <w:t xml:space="preserve">ได้นำมาตรฐานการรายงานทางการเงินฉบับปรับปรุงหลายฉบับ </w:t>
      </w:r>
      <w:r w:rsidRPr="004A75E5">
        <w:rPr>
          <w:rFonts w:ascii="Angsana New" w:hAnsi="Angsana New" w:cs="Angsana New" w:hint="cs"/>
          <w:sz w:val="30"/>
          <w:szCs w:val="30"/>
          <w:cs/>
        </w:rPr>
        <w:t xml:space="preserve">                    </w:t>
      </w:r>
      <w:r w:rsidRPr="004A75E5">
        <w:rPr>
          <w:rFonts w:ascii="Angsana New" w:hAnsi="Angsana New" w:cs="Angsana New"/>
          <w:sz w:val="30"/>
          <w:szCs w:val="30"/>
          <w:cs/>
        </w:rPr>
        <w:t xml:space="preserve">ซึ่งมีผลบังคับใช้สำหรับงบการเงินที่มีรอบระยะเวลาบัญชีที่เริ่มในหรือหลังวันที่ </w:t>
      </w:r>
      <w:r w:rsidRPr="004A75E5">
        <w:rPr>
          <w:rFonts w:ascii="Angsana New" w:hAnsi="Angsana New" w:cs="Angsana New"/>
          <w:sz w:val="30"/>
          <w:szCs w:val="30"/>
        </w:rPr>
        <w:t>1</w:t>
      </w:r>
      <w:r w:rsidRPr="004A75E5">
        <w:rPr>
          <w:rFonts w:ascii="Angsana New" w:hAnsi="Angsana New" w:cs="Angsana New"/>
          <w:sz w:val="30"/>
          <w:szCs w:val="30"/>
          <w:cs/>
        </w:rPr>
        <w:t xml:space="preserve"> มกราคม </w:t>
      </w:r>
      <w:r w:rsidRPr="004A75E5">
        <w:rPr>
          <w:rFonts w:ascii="Angsana New" w:hAnsi="Angsana New" w:cs="Angsana New"/>
          <w:sz w:val="30"/>
          <w:szCs w:val="30"/>
        </w:rPr>
        <w:t>2568</w:t>
      </w:r>
      <w:r w:rsidRPr="004A75E5">
        <w:rPr>
          <w:rFonts w:ascii="Angsana New" w:hAnsi="Angsana New" w:cs="Angsana New"/>
          <w:sz w:val="30"/>
          <w:szCs w:val="30"/>
          <w:cs/>
        </w:rPr>
        <w:t xml:space="preserve"> </w:t>
      </w:r>
      <w:r w:rsidRPr="004A75E5">
        <w:rPr>
          <w:rFonts w:ascii="Angsana New" w:hAnsi="Angsana New" w:cs="Angsana New" w:hint="cs"/>
          <w:sz w:val="30"/>
          <w:szCs w:val="30"/>
          <w:cs/>
        </w:rPr>
        <w:t xml:space="preserve">                    </w:t>
      </w:r>
      <w:r w:rsidRPr="004A75E5">
        <w:rPr>
          <w:rFonts w:ascii="Angsana New" w:hAnsi="Angsana New" w:cs="Angsana New"/>
          <w:sz w:val="30"/>
          <w:szCs w:val="30"/>
          <w:cs/>
        </w:rPr>
        <w:t>มาถือปฏิบัติ มาตรฐานการรายงานทางการเงินดังกล่าวได้รับการปรับปรุงหรือจัดให้มีขึ้นเพื่อให้มีเนื้อหา</w:t>
      </w:r>
      <w:r w:rsidRPr="004A75E5">
        <w:rPr>
          <w:rFonts w:ascii="Angsana New" w:hAnsi="Angsana New" w:cs="Angsana New" w:hint="cs"/>
          <w:sz w:val="30"/>
          <w:szCs w:val="30"/>
          <w:cs/>
        </w:rPr>
        <w:t xml:space="preserve">       </w:t>
      </w:r>
      <w:r w:rsidRPr="004A75E5">
        <w:rPr>
          <w:rFonts w:ascii="Angsana New" w:hAnsi="Angsana New" w:cs="Angsana New"/>
          <w:sz w:val="30"/>
          <w:szCs w:val="30"/>
          <w:cs/>
        </w:rPr>
        <w:t xml:space="preserve">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6BBF544D" w14:textId="77777777" w:rsidR="0000015E" w:rsidRPr="004A75E5" w:rsidRDefault="0000015E" w:rsidP="0000015E">
      <w:pPr>
        <w:ind w:left="720" w:firstLine="630"/>
        <w:jc w:val="thaiDistribute"/>
        <w:rPr>
          <w:rFonts w:ascii="Angsana New" w:hAnsi="Angsana New" w:cs="Angsana New"/>
          <w:sz w:val="16"/>
          <w:szCs w:val="16"/>
        </w:rPr>
      </w:pPr>
    </w:p>
    <w:p w14:paraId="2611F23B" w14:textId="77777777" w:rsidR="0000015E" w:rsidRDefault="0000015E" w:rsidP="0000015E">
      <w:pPr>
        <w:tabs>
          <w:tab w:val="left" w:pos="-2552"/>
        </w:tabs>
        <w:ind w:left="810" w:firstLine="540"/>
        <w:jc w:val="thaiDistribute"/>
        <w:rPr>
          <w:rFonts w:ascii="Angsana New" w:hAnsi="Angsana New" w:cs="Angsana New"/>
          <w:sz w:val="30"/>
          <w:szCs w:val="30"/>
        </w:rPr>
      </w:pPr>
      <w:r w:rsidRPr="004A75E5">
        <w:rPr>
          <w:rFonts w:ascii="Angsana New" w:hAnsi="Angsana New" w:cs="Angsana New"/>
          <w:spacing w:val="-2"/>
          <w:sz w:val="30"/>
          <w:szCs w:val="30"/>
          <w:cs/>
        </w:rPr>
        <w:t>การนำมาตรฐานการรายงานทางการเงินดังกล่าวมาถือปฏิบัตินี้ไม่มีผลกระทบอย่างเป็</w:t>
      </w:r>
      <w:r w:rsidRPr="004A75E5">
        <w:rPr>
          <w:rFonts w:ascii="Angsana New" w:hAnsi="Angsana New" w:cs="Angsana New" w:hint="cs"/>
          <w:spacing w:val="-2"/>
          <w:sz w:val="30"/>
          <w:szCs w:val="30"/>
          <w:cs/>
        </w:rPr>
        <w:t>น</w:t>
      </w:r>
      <w:r w:rsidRPr="004A75E5">
        <w:rPr>
          <w:rFonts w:ascii="Angsana New" w:hAnsi="Angsana New" w:cs="Angsana New"/>
          <w:spacing w:val="-2"/>
          <w:sz w:val="30"/>
          <w:szCs w:val="30"/>
          <w:cs/>
        </w:rPr>
        <w:t>สาระสำคัญ</w:t>
      </w:r>
      <w:r w:rsidRPr="004A75E5">
        <w:rPr>
          <w:rFonts w:ascii="Angsana New" w:hAnsi="Angsana New" w:cs="Angsana New"/>
          <w:sz w:val="30"/>
          <w:szCs w:val="30"/>
          <w:cs/>
        </w:rPr>
        <w:t>ต่องบการเงินของ</w:t>
      </w:r>
      <w:r w:rsidRPr="004A75E5">
        <w:rPr>
          <w:rFonts w:ascii="Angsana New" w:hAnsi="Angsana New" w:cs="Angsana New" w:hint="cs"/>
          <w:sz w:val="30"/>
          <w:szCs w:val="30"/>
          <w:cs/>
        </w:rPr>
        <w:t>กลุ่ม</w:t>
      </w:r>
      <w:r w:rsidRPr="004A75E5">
        <w:rPr>
          <w:rFonts w:ascii="Angsana New" w:hAnsi="Angsana New" w:cs="Angsana New"/>
          <w:sz w:val="30"/>
          <w:szCs w:val="30"/>
          <w:cs/>
        </w:rPr>
        <w:t>บริษัท</w:t>
      </w:r>
      <w:r w:rsidRPr="004A75E5">
        <w:rPr>
          <w:rFonts w:ascii="Angsana New" w:hAnsi="Angsana New" w:cs="Angsana New" w:hint="cs"/>
          <w:sz w:val="30"/>
          <w:szCs w:val="30"/>
          <w:cs/>
        </w:rPr>
        <w:t xml:space="preserve">ฯ </w:t>
      </w:r>
    </w:p>
    <w:p w14:paraId="56795DBB" w14:textId="77777777" w:rsidR="0000015E" w:rsidRPr="004A75E5" w:rsidRDefault="0000015E" w:rsidP="00C64382">
      <w:pPr>
        <w:pStyle w:val="ListParagraph"/>
        <w:numPr>
          <w:ilvl w:val="1"/>
          <w:numId w:val="27"/>
        </w:numPr>
        <w:tabs>
          <w:tab w:val="left" w:pos="810"/>
        </w:tabs>
        <w:spacing w:after="200" w:line="276" w:lineRule="auto"/>
        <w:ind w:left="810"/>
        <w:jc w:val="thaiDistribute"/>
        <w:rPr>
          <w:rFonts w:ascii="Angsana New" w:hAnsi="Angsana New" w:cs="Angsana New"/>
          <w:sz w:val="30"/>
          <w:szCs w:val="30"/>
        </w:rPr>
      </w:pPr>
      <w:r w:rsidRPr="004A75E5">
        <w:rPr>
          <w:rFonts w:ascii="Angsana New" w:hAnsi="Angsana New" w:cs="Angsana New" w:hint="cs"/>
          <w:sz w:val="30"/>
          <w:szCs w:val="30"/>
          <w:cs/>
        </w:rPr>
        <w:t xml:space="preserve">มาตรฐานการรายงานทางการเงินที่มีผลบังคับใช้สำหรับงบการเงินที่มีรอบระยะเวลาบัญชีที่เริ่มในหรือหลังวันที่ </w:t>
      </w:r>
      <w:r w:rsidRPr="004A75E5">
        <w:rPr>
          <w:rFonts w:ascii="Angsana New" w:hAnsi="Angsana New" w:cs="Angsana New"/>
          <w:sz w:val="30"/>
          <w:szCs w:val="30"/>
        </w:rPr>
        <w:t>1</w:t>
      </w:r>
      <w:r w:rsidRPr="004A75E5">
        <w:rPr>
          <w:rFonts w:ascii="Angsana New" w:hAnsi="Angsana New" w:cs="Angsana New"/>
          <w:sz w:val="30"/>
          <w:szCs w:val="30"/>
          <w:cs/>
        </w:rPr>
        <w:t xml:space="preserve"> </w:t>
      </w:r>
      <w:r w:rsidRPr="004A75E5">
        <w:rPr>
          <w:rFonts w:ascii="Angsana New" w:hAnsi="Angsana New" w:cs="Angsana New" w:hint="cs"/>
          <w:sz w:val="30"/>
          <w:szCs w:val="30"/>
          <w:cs/>
        </w:rPr>
        <w:t xml:space="preserve">มกราคม </w:t>
      </w:r>
      <w:r w:rsidRPr="004A75E5">
        <w:rPr>
          <w:rFonts w:ascii="Angsana New" w:hAnsi="Angsana New" w:cs="Angsana New"/>
          <w:sz w:val="30"/>
          <w:szCs w:val="30"/>
        </w:rPr>
        <w:t>2569</w:t>
      </w:r>
    </w:p>
    <w:p w14:paraId="090DA2A2" w14:textId="77777777" w:rsidR="0000015E" w:rsidRPr="004A75E5" w:rsidRDefault="0000015E" w:rsidP="0000015E">
      <w:pPr>
        <w:tabs>
          <w:tab w:val="left" w:pos="-2552"/>
        </w:tabs>
        <w:ind w:left="810" w:firstLine="540"/>
        <w:jc w:val="thaiDistribute"/>
        <w:rPr>
          <w:rFonts w:ascii="Angsana New" w:hAnsi="Angsana New" w:cs="Angsana New"/>
          <w:sz w:val="30"/>
          <w:szCs w:val="30"/>
        </w:rPr>
      </w:pPr>
      <w:r w:rsidRPr="004A75E5">
        <w:rPr>
          <w:rFonts w:ascii="Angsana New" w:hAnsi="Angsana New" w:cs="Angsana New"/>
          <w:sz w:val="30"/>
          <w:szCs w:val="30"/>
          <w:cs/>
        </w:rPr>
        <w:t xml:space="preserve">สภาวิชาชีพบัญชีได้ประกาศใช้มาตรฐานการรายงานทางการเงินฉบับปรับปรุงหลายฉบับ </w:t>
      </w:r>
      <w:r w:rsidRPr="004A75E5">
        <w:rPr>
          <w:rFonts w:ascii="Angsana New" w:hAnsi="Angsana New" w:cs="Angsana New" w:hint="cs"/>
          <w:sz w:val="30"/>
          <w:szCs w:val="30"/>
          <w:cs/>
        </w:rPr>
        <w:t xml:space="preserve">             </w:t>
      </w:r>
      <w:r w:rsidRPr="004A75E5">
        <w:rPr>
          <w:rFonts w:ascii="Angsana New" w:hAnsi="Angsana New" w:cs="Angsana New"/>
          <w:sz w:val="30"/>
          <w:szCs w:val="30"/>
          <w:cs/>
        </w:rPr>
        <w:t>ซึ่งจะมีผลบังคับใช้สำหรับงบการเงินที่มีรอบระยะเวลาบัญชีที่เริ่มในหรือหลังวันที่</w:t>
      </w:r>
      <w:r w:rsidRPr="004A75E5">
        <w:rPr>
          <w:rFonts w:ascii="Angsana New" w:hAnsi="Angsana New" w:cs="Angsana New" w:hint="cs"/>
          <w:sz w:val="30"/>
          <w:szCs w:val="30"/>
          <w:cs/>
        </w:rPr>
        <w:t xml:space="preserve"> </w:t>
      </w:r>
      <w:r w:rsidRPr="004A75E5">
        <w:rPr>
          <w:rFonts w:ascii="Angsana New" w:hAnsi="Angsana New" w:cs="Angsana New"/>
          <w:sz w:val="30"/>
          <w:szCs w:val="30"/>
        </w:rPr>
        <w:t>1</w:t>
      </w:r>
      <w:r w:rsidRPr="004A75E5">
        <w:rPr>
          <w:rFonts w:ascii="Angsana New" w:hAnsi="Angsana New" w:cs="Angsana New"/>
          <w:sz w:val="30"/>
          <w:szCs w:val="30"/>
          <w:cs/>
        </w:rPr>
        <w:t xml:space="preserve"> มกราคม </w:t>
      </w:r>
      <w:r w:rsidRPr="004A75E5">
        <w:rPr>
          <w:rFonts w:ascii="Angsana New" w:hAnsi="Angsana New" w:cs="Angsana New"/>
          <w:sz w:val="30"/>
          <w:szCs w:val="30"/>
        </w:rPr>
        <w:t>2569</w:t>
      </w:r>
      <w:r w:rsidRPr="004A75E5">
        <w:rPr>
          <w:rFonts w:ascii="Angsana New" w:hAnsi="Angsana New" w:cs="Angsana New"/>
          <w:sz w:val="30"/>
          <w:szCs w:val="30"/>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w:t>
      </w:r>
      <w:r w:rsidRPr="004A75E5">
        <w:rPr>
          <w:rFonts w:ascii="Angsana New" w:hAnsi="Angsana New" w:cs="Angsana New" w:hint="cs"/>
          <w:sz w:val="30"/>
          <w:szCs w:val="30"/>
          <w:cs/>
        </w:rPr>
        <w:t xml:space="preserve">             </w:t>
      </w:r>
      <w:r w:rsidRPr="004A75E5">
        <w:rPr>
          <w:rFonts w:ascii="Angsana New" w:hAnsi="Angsana New" w:cs="Angsana New"/>
          <w:sz w:val="30"/>
          <w:szCs w:val="30"/>
          <w:cs/>
        </w:rPr>
        <w:t xml:space="preserve">วิธีปฏิบัติทางการบัญชีและการให้แนวปฏิบัติทางการบัญชีกับผู้ใช้มาตรฐาน </w:t>
      </w:r>
    </w:p>
    <w:p w14:paraId="6B24D034" w14:textId="77777777" w:rsidR="0000015E" w:rsidRPr="004A75E5" w:rsidRDefault="0000015E" w:rsidP="0000015E">
      <w:pPr>
        <w:pStyle w:val="ListParagraph"/>
        <w:tabs>
          <w:tab w:val="left" w:pos="360"/>
        </w:tabs>
        <w:ind w:left="360" w:firstLine="720"/>
        <w:jc w:val="thaiDistribute"/>
        <w:rPr>
          <w:rFonts w:ascii="Angsana New" w:hAnsi="Angsana New" w:cs="Angsana New"/>
          <w:sz w:val="16"/>
          <w:szCs w:val="16"/>
          <w:cs/>
        </w:rPr>
      </w:pPr>
    </w:p>
    <w:p w14:paraId="7E54534C" w14:textId="77777777" w:rsidR="0000015E" w:rsidRPr="0024541A" w:rsidRDefault="0000015E" w:rsidP="0000015E">
      <w:pPr>
        <w:tabs>
          <w:tab w:val="left" w:pos="-2552"/>
        </w:tabs>
        <w:ind w:left="810" w:firstLine="540"/>
        <w:jc w:val="thaiDistribute"/>
        <w:rPr>
          <w:rFonts w:ascii="Angsana New" w:hAnsi="Angsana New" w:cs="Angsana New"/>
          <w:sz w:val="30"/>
          <w:szCs w:val="30"/>
        </w:rPr>
      </w:pPr>
      <w:r w:rsidRPr="004A75E5">
        <w:rPr>
          <w:rFonts w:ascii="Angsana New" w:hAnsi="Angsana New" w:cs="Angsana New" w:hint="cs"/>
          <w:sz w:val="30"/>
          <w:szCs w:val="30"/>
          <w:cs/>
        </w:rPr>
        <w:t>ฝ่าย</w:t>
      </w:r>
      <w:r w:rsidRPr="004A75E5">
        <w:rPr>
          <w:rFonts w:ascii="Angsana New" w:hAnsi="Angsana New" w:cs="Angsana New"/>
          <w:sz w:val="30"/>
          <w:szCs w:val="30"/>
          <w:cs/>
        </w:rPr>
        <w:t>บริหารของ</w:t>
      </w:r>
      <w:r w:rsidRPr="004A75E5">
        <w:rPr>
          <w:rFonts w:ascii="Angsana New" w:hAnsi="Angsana New" w:cs="Angsana New" w:hint="cs"/>
          <w:sz w:val="30"/>
          <w:szCs w:val="30"/>
          <w:cs/>
        </w:rPr>
        <w:t>กลุ่ม</w:t>
      </w:r>
      <w:r w:rsidRPr="004A75E5">
        <w:rPr>
          <w:rFonts w:ascii="Angsana New" w:hAnsi="Angsana New" w:cs="Angsana New"/>
          <w:sz w:val="30"/>
          <w:szCs w:val="30"/>
          <w:cs/>
        </w:rPr>
        <w:t>บริษัท</w:t>
      </w:r>
      <w:r w:rsidRPr="004A75E5">
        <w:rPr>
          <w:rFonts w:ascii="Angsana New" w:hAnsi="Angsana New" w:cs="Angsana New" w:hint="cs"/>
          <w:sz w:val="30"/>
          <w:szCs w:val="30"/>
          <w:cs/>
        </w:rPr>
        <w:t xml:space="preserve">ฯ </w:t>
      </w:r>
      <w:r w:rsidRPr="004A75E5">
        <w:rPr>
          <w:rFonts w:ascii="Angsana New" w:hAnsi="Angsana New" w:cs="Angsana New"/>
          <w:sz w:val="30"/>
          <w:szCs w:val="30"/>
          <w:cs/>
        </w:rPr>
        <w:t>เชื่อว่าการปรับปรุงมาตรฐานนี้จะไม่มีผลกระทบอย่างเป็นสาระสำคัญ                         ต่องบการเงินของ</w:t>
      </w:r>
      <w:r w:rsidRPr="004A75E5">
        <w:rPr>
          <w:rFonts w:ascii="Angsana New" w:hAnsi="Angsana New" w:cs="Angsana New" w:hint="cs"/>
          <w:sz w:val="30"/>
          <w:szCs w:val="30"/>
          <w:cs/>
        </w:rPr>
        <w:t>กลุ่ม</w:t>
      </w:r>
      <w:r w:rsidRPr="004A75E5">
        <w:rPr>
          <w:rFonts w:ascii="Angsana New" w:hAnsi="Angsana New" w:cs="Angsana New"/>
          <w:sz w:val="30"/>
          <w:szCs w:val="30"/>
          <w:cs/>
        </w:rPr>
        <w:t>บริษัท</w:t>
      </w:r>
      <w:r w:rsidRPr="004A75E5">
        <w:rPr>
          <w:rFonts w:ascii="Angsana New" w:hAnsi="Angsana New" w:cs="Angsana New" w:hint="cs"/>
          <w:sz w:val="30"/>
          <w:szCs w:val="30"/>
          <w:cs/>
        </w:rPr>
        <w:t>ฯ</w:t>
      </w:r>
      <w:r w:rsidRPr="0024541A">
        <w:rPr>
          <w:rFonts w:ascii="Angsana New" w:hAnsi="Angsana New" w:cs="Angsana New" w:hint="cs"/>
          <w:sz w:val="30"/>
          <w:szCs w:val="30"/>
          <w:cs/>
        </w:rPr>
        <w:t xml:space="preserve"> </w:t>
      </w:r>
    </w:p>
    <w:p w14:paraId="2223D159" w14:textId="77777777" w:rsidR="0000015E" w:rsidRDefault="0000015E" w:rsidP="0000015E">
      <w:pPr>
        <w:pStyle w:val="Subtitle"/>
        <w:ind w:left="450"/>
        <w:jc w:val="thaiDistribute"/>
        <w:rPr>
          <w:rFonts w:hAnsi="Angsana New"/>
          <w:sz w:val="30"/>
          <w:szCs w:val="30"/>
        </w:rPr>
      </w:pPr>
    </w:p>
    <w:p w14:paraId="7A8006E0" w14:textId="0666AAB6" w:rsidR="004D6A3D" w:rsidRDefault="0017026E" w:rsidP="004D6A3D">
      <w:pPr>
        <w:pStyle w:val="Subtitle"/>
        <w:numPr>
          <w:ilvl w:val="0"/>
          <w:numId w:val="1"/>
        </w:numPr>
        <w:tabs>
          <w:tab w:val="clear" w:pos="360"/>
        </w:tabs>
        <w:ind w:left="450" w:hanging="450"/>
        <w:jc w:val="thaiDistribute"/>
        <w:rPr>
          <w:rFonts w:hAnsi="Angsana New"/>
          <w:sz w:val="30"/>
          <w:szCs w:val="30"/>
        </w:rPr>
      </w:pPr>
      <w:r>
        <w:rPr>
          <w:rFonts w:hAnsi="Angsana New" w:hint="cs"/>
          <w:sz w:val="30"/>
          <w:szCs w:val="30"/>
          <w:cs/>
        </w:rPr>
        <w:t>ข้อมูล</w:t>
      </w:r>
      <w:r w:rsidR="004D6A3D" w:rsidRPr="00015000">
        <w:rPr>
          <w:rFonts w:hAnsi="Angsana New"/>
          <w:sz w:val="30"/>
          <w:szCs w:val="30"/>
          <w:cs/>
        </w:rPr>
        <w:t>นโยบายการบัญชี</w:t>
      </w:r>
      <w:r w:rsidR="00C30D90">
        <w:rPr>
          <w:rFonts w:hAnsi="Angsana New" w:hint="cs"/>
          <w:sz w:val="30"/>
          <w:szCs w:val="30"/>
          <w:cs/>
        </w:rPr>
        <w:t>ที่มีสาระสำคัญ</w:t>
      </w:r>
    </w:p>
    <w:p w14:paraId="73B85274" w14:textId="77777777" w:rsidR="00C30D90" w:rsidRPr="00C30D90" w:rsidRDefault="00C30D90" w:rsidP="00C30D90">
      <w:pPr>
        <w:pStyle w:val="Subtitle"/>
        <w:ind w:left="450"/>
        <w:jc w:val="thaiDistribute"/>
        <w:rPr>
          <w:rFonts w:hAnsi="Angsana New"/>
          <w:sz w:val="16"/>
          <w:szCs w:val="16"/>
        </w:rPr>
      </w:pPr>
    </w:p>
    <w:p w14:paraId="257B2A2F" w14:textId="097037D9" w:rsidR="0000015E" w:rsidRDefault="0000015E" w:rsidP="00C64382">
      <w:pPr>
        <w:pStyle w:val="ListParagraph"/>
        <w:numPr>
          <w:ilvl w:val="1"/>
          <w:numId w:val="2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Pr>
          <w:rFonts w:ascii="Angsana New" w:eastAsia="Times New Roman" w:hAnsi="Angsana New" w:cs="Angsana New" w:hint="cs"/>
          <w:sz w:val="30"/>
          <w:szCs w:val="30"/>
          <w:cs/>
        </w:rPr>
        <w:t>เงินสดและรายการเทียบเท่าเงินสด</w:t>
      </w:r>
    </w:p>
    <w:p w14:paraId="7B2A73C4" w14:textId="77777777" w:rsidR="0000015E" w:rsidRPr="0000015E" w:rsidRDefault="0000015E" w:rsidP="0000015E">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41344085" w14:textId="7F8A1871" w:rsidR="0000015E" w:rsidRPr="0000015E" w:rsidRDefault="0000015E" w:rsidP="0000015E">
      <w:pPr>
        <w:ind w:left="900" w:firstLine="540"/>
        <w:jc w:val="thaiDistribute"/>
        <w:rPr>
          <w:rFonts w:ascii="Angsana New" w:eastAsia="Angsana New" w:hAnsi="Angsana New" w:cs="Angsana New"/>
          <w:sz w:val="30"/>
          <w:szCs w:val="30"/>
        </w:rPr>
      </w:pPr>
      <w:r w:rsidRPr="0000015E">
        <w:rPr>
          <w:rFonts w:ascii="Angsana New" w:eastAsia="Angsana New" w:hAnsi="Angsana New" w:cs="Angsana New"/>
          <w:sz w:val="30"/>
          <w:szCs w:val="30"/>
          <w:cs/>
        </w:rPr>
        <w:t>เงินสดและรายการเทียบเท่าเงินสดรวมเงินฝากสถาบันการเงินประเภทกระแสรายวัน</w:t>
      </w:r>
      <w:r>
        <w:rPr>
          <w:rFonts w:ascii="Angsana New" w:eastAsia="Angsana New" w:hAnsi="Angsana New" w:cs="Angsana New" w:hint="cs"/>
          <w:sz w:val="30"/>
          <w:szCs w:val="30"/>
          <w:cs/>
        </w:rPr>
        <w:t xml:space="preserve"> </w:t>
      </w:r>
      <w:r w:rsidRPr="0000015E">
        <w:rPr>
          <w:rFonts w:ascii="Angsana New" w:eastAsia="Angsana New" w:hAnsi="Angsana New" w:cs="Angsana New"/>
          <w:sz w:val="30"/>
          <w:szCs w:val="30"/>
          <w:cs/>
        </w:rPr>
        <w:t xml:space="preserve">ออมทรัพย์ และประจำไม่เกิน </w:t>
      </w:r>
      <w:r w:rsidRPr="0000015E">
        <w:rPr>
          <w:rFonts w:ascii="Angsana New" w:eastAsia="Angsana New" w:hAnsi="Angsana New" w:cs="Angsana New"/>
          <w:sz w:val="30"/>
          <w:szCs w:val="30"/>
        </w:rPr>
        <w:t>3</w:t>
      </w:r>
      <w:r w:rsidRPr="0000015E">
        <w:rPr>
          <w:rFonts w:ascii="Angsana New" w:eastAsia="Angsana New" w:hAnsi="Angsana New" w:cs="Angsana New"/>
          <w:sz w:val="30"/>
          <w:szCs w:val="30"/>
          <w:cs/>
        </w:rPr>
        <w:t xml:space="preserve"> เดือนที่ไม่ติดภาระค้ำประกัน และเงินลงทุนระยะสั้นที่มีสภาพคล่องสูง ซึ่งกำหนดจ่ายคืนภายในระยะเวลาไม่เกิน </w:t>
      </w:r>
      <w:r w:rsidRPr="0000015E">
        <w:rPr>
          <w:rFonts w:ascii="Angsana New" w:eastAsia="Angsana New" w:hAnsi="Angsana New" w:cs="Angsana New"/>
          <w:sz w:val="30"/>
          <w:szCs w:val="30"/>
        </w:rPr>
        <w:t>3</w:t>
      </w:r>
      <w:r w:rsidRPr="0000015E">
        <w:rPr>
          <w:rFonts w:ascii="Angsana New" w:eastAsia="Angsana New" w:hAnsi="Angsana New" w:cs="Angsana New"/>
          <w:sz w:val="30"/>
          <w:szCs w:val="30"/>
          <w:cs/>
        </w:rPr>
        <w:t xml:space="preserve"> เดือน นับจากวันที่ได้มาและไม่มีข้อจำกัดในการเบิกใช้</w:t>
      </w:r>
    </w:p>
    <w:p w14:paraId="19C54D54" w14:textId="77777777" w:rsidR="0000015E" w:rsidRPr="0000015E" w:rsidRDefault="0000015E" w:rsidP="0000015E">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6BA3343A" w14:textId="6D2E54E1" w:rsidR="006B012C" w:rsidRPr="006B012C" w:rsidRDefault="006B012C" w:rsidP="00C64382">
      <w:pPr>
        <w:pStyle w:val="ListParagraph"/>
        <w:numPr>
          <w:ilvl w:val="1"/>
          <w:numId w:val="2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6B012C">
        <w:rPr>
          <w:rFonts w:ascii="Angsana New" w:eastAsia="Times New Roman" w:hAnsi="Angsana New" w:cs="Angsana New"/>
          <w:sz w:val="30"/>
          <w:szCs w:val="30"/>
          <w:cs/>
        </w:rPr>
        <w:t>เงินลงทุนในบริษัทย่อย บริษัทร่วมและการร่วมค้า</w:t>
      </w:r>
    </w:p>
    <w:p w14:paraId="347DE9EA" w14:textId="77777777" w:rsidR="005123A6" w:rsidRPr="005123A6" w:rsidRDefault="005123A6" w:rsidP="005123A6">
      <w:pPr>
        <w:pStyle w:val="ListParagraph"/>
        <w:rPr>
          <w:rFonts w:ascii="Angsana New" w:eastAsia="Times New Roman" w:hAnsi="Angsana New" w:cs="Angsana New"/>
          <w:sz w:val="16"/>
          <w:szCs w:val="16"/>
        </w:rPr>
      </w:pPr>
    </w:p>
    <w:p w14:paraId="3800D858" w14:textId="3A1A2BE9" w:rsidR="005C183F" w:rsidRDefault="005C183F" w:rsidP="005C183F">
      <w:pPr>
        <w:ind w:left="900" w:firstLine="540"/>
        <w:jc w:val="thaiDistribute"/>
        <w:rPr>
          <w:rFonts w:ascii="Angsana New" w:eastAsia="Angsana New" w:hAnsi="Angsana New" w:cs="Angsana New"/>
          <w:sz w:val="30"/>
          <w:szCs w:val="30"/>
        </w:rPr>
      </w:pPr>
      <w:r w:rsidRPr="005C183F">
        <w:rPr>
          <w:rFonts w:ascii="Angsana New" w:eastAsia="Angsana New" w:hAnsi="Angsana New" w:cs="Angsana New"/>
          <w:sz w:val="30"/>
          <w:szCs w:val="30"/>
          <w:cs/>
        </w:rPr>
        <w:t>เงินลงทุนในบริษัทย่อย</w:t>
      </w:r>
      <w:r w:rsidRPr="005C183F">
        <w:rPr>
          <w:rFonts w:ascii="Angsana New" w:eastAsia="Angsana New" w:hAnsi="Angsana New" w:cs="Angsana New" w:hint="cs"/>
          <w:sz w:val="30"/>
          <w:szCs w:val="30"/>
          <w:cs/>
        </w:rPr>
        <w:t xml:space="preserve"> </w:t>
      </w:r>
      <w:r w:rsidRPr="005C183F">
        <w:rPr>
          <w:rFonts w:ascii="Angsana New" w:eastAsia="Angsana New" w:hAnsi="Angsana New" w:cs="Angsana New"/>
          <w:sz w:val="30"/>
          <w:szCs w:val="30"/>
          <w:cs/>
        </w:rPr>
        <w:t>บริษัทร่วม</w:t>
      </w:r>
      <w:r w:rsidRPr="005C183F">
        <w:rPr>
          <w:rFonts w:ascii="Angsana New" w:eastAsia="Angsana New" w:hAnsi="Angsana New" w:cs="Angsana New" w:hint="cs"/>
          <w:sz w:val="30"/>
          <w:szCs w:val="30"/>
          <w:cs/>
        </w:rPr>
        <w:t>และการร่วมค้า</w:t>
      </w:r>
      <w:r w:rsidRPr="005C183F">
        <w:rPr>
          <w:rFonts w:ascii="Angsana New" w:eastAsia="Angsana New" w:hAnsi="Angsana New" w:cs="Angsana New"/>
          <w:sz w:val="30"/>
          <w:szCs w:val="30"/>
          <w:cs/>
        </w:rPr>
        <w:t>ในงบการเงินเฉพาะกิจการวัดมูลค่าด้วย</w:t>
      </w:r>
      <w:r w:rsidR="005123A6">
        <w:rPr>
          <w:rFonts w:ascii="Angsana New" w:eastAsia="Angsana New" w:hAnsi="Angsana New" w:cs="Angsana New" w:hint="cs"/>
          <w:sz w:val="30"/>
          <w:szCs w:val="30"/>
          <w:cs/>
        </w:rPr>
        <w:t xml:space="preserve">       </w:t>
      </w:r>
      <w:r w:rsidRPr="00EF1CC7">
        <w:rPr>
          <w:rFonts w:ascii="Angsana New" w:eastAsia="Angsana New" w:hAnsi="Angsana New" w:cs="Angsana New"/>
          <w:spacing w:val="-6"/>
          <w:sz w:val="30"/>
          <w:szCs w:val="30"/>
          <w:cs/>
        </w:rPr>
        <w:t>ราคาทุนหักค่าเผื่อการด้อยค่า</w:t>
      </w:r>
      <w:r w:rsidRPr="00EF1CC7">
        <w:rPr>
          <w:rFonts w:ascii="Angsana New" w:eastAsia="Angsana New" w:hAnsi="Angsana New" w:cs="Angsana New" w:hint="cs"/>
          <w:spacing w:val="-6"/>
          <w:sz w:val="30"/>
          <w:szCs w:val="30"/>
          <w:cs/>
        </w:rPr>
        <w:t xml:space="preserve"> </w:t>
      </w:r>
      <w:r w:rsidRPr="00EF1CC7">
        <w:rPr>
          <w:rFonts w:ascii="Angsana New" w:eastAsia="Angsana New" w:hAnsi="Angsana New" w:cs="Angsana New"/>
          <w:spacing w:val="-6"/>
          <w:sz w:val="30"/>
          <w:szCs w:val="30"/>
          <w:cs/>
        </w:rPr>
        <w:t>เงินปันผลรับบันทึกในกำไรหรือขาดทุนในวันที่บริษัทมีสิทธิได้รับเงินปันผล</w:t>
      </w:r>
      <w:r w:rsidRPr="005C183F">
        <w:rPr>
          <w:rFonts w:ascii="Angsana New" w:eastAsia="Angsana New" w:hAnsi="Angsana New" w:cs="Angsana New"/>
          <w:sz w:val="30"/>
          <w:szCs w:val="30"/>
          <w:cs/>
        </w:rPr>
        <w:t xml:space="preserve"> กรณีที่บริษัทจำหน่ายเงินลงทุนบางส่วนต้นทุนเงินลงทุนคำนวณโดยวิธีถัวเฉลี่ยถ่วงน้ำหนัก </w:t>
      </w:r>
      <w:r w:rsidR="00EF1CC7">
        <w:rPr>
          <w:rFonts w:ascii="Angsana New" w:eastAsia="Angsana New" w:hAnsi="Angsana New" w:cs="Angsana New" w:hint="cs"/>
          <w:sz w:val="30"/>
          <w:szCs w:val="30"/>
          <w:cs/>
        </w:rPr>
        <w:t xml:space="preserve">               </w:t>
      </w:r>
      <w:r w:rsidRPr="005C183F">
        <w:rPr>
          <w:rFonts w:ascii="Angsana New" w:eastAsia="Angsana New" w:hAnsi="Angsana New" w:cs="Angsana New"/>
          <w:sz w:val="30"/>
          <w:szCs w:val="30"/>
          <w:cs/>
        </w:rPr>
        <w:t>กำไรขาดทุนจากการขายเงินลงทุนบันทึกในกำไรหรือขาดทุน</w:t>
      </w:r>
    </w:p>
    <w:p w14:paraId="26D36457" w14:textId="77777777" w:rsidR="00907480" w:rsidRPr="001A6441" w:rsidRDefault="00907480" w:rsidP="005C183F">
      <w:pPr>
        <w:ind w:left="900" w:firstLine="540"/>
        <w:jc w:val="thaiDistribute"/>
        <w:rPr>
          <w:rFonts w:ascii="Angsana New" w:eastAsia="Angsana New" w:hAnsi="Angsana New" w:cs="Angsana New"/>
          <w:sz w:val="16"/>
          <w:szCs w:val="16"/>
        </w:rPr>
      </w:pPr>
    </w:p>
    <w:p w14:paraId="3F03449B" w14:textId="36CF67EB" w:rsidR="001A6441" w:rsidRPr="001A6441" w:rsidRDefault="001A6441" w:rsidP="001A6441">
      <w:pPr>
        <w:ind w:left="900" w:firstLine="540"/>
        <w:jc w:val="thaiDistribute"/>
        <w:rPr>
          <w:rFonts w:ascii="Angsana New" w:eastAsia="Angsana New" w:hAnsi="Angsana New" w:cs="Angsana New"/>
          <w:sz w:val="30"/>
          <w:szCs w:val="30"/>
        </w:rPr>
      </w:pPr>
      <w:r w:rsidRPr="001A6441">
        <w:rPr>
          <w:rFonts w:ascii="Angsana New" w:eastAsia="Angsana New" w:hAnsi="Angsana New" w:cs="Angsana New"/>
          <w:sz w:val="30"/>
          <w:szCs w:val="30"/>
          <w:cs/>
        </w:rPr>
        <w:t xml:space="preserve">เงินลงทุนในบริษัทร่วมและการร่วมค้าในงบการเงินรวมแสดงมูลค่าตามวิธีส่วนได้เสีย </w:t>
      </w:r>
    </w:p>
    <w:p w14:paraId="2B4D1CC0" w14:textId="77777777" w:rsidR="000F6A65" w:rsidRPr="000F6A65" w:rsidRDefault="000F6A65" w:rsidP="000F6A65">
      <w:pPr>
        <w:ind w:left="900" w:firstLine="540"/>
        <w:jc w:val="thaiDistribute"/>
        <w:rPr>
          <w:rFonts w:ascii="Angsana New" w:eastAsia="Angsana New" w:hAnsi="Angsana New" w:cs="Angsana New"/>
          <w:sz w:val="16"/>
          <w:szCs w:val="16"/>
          <w:cs/>
        </w:rPr>
      </w:pPr>
    </w:p>
    <w:p w14:paraId="59D5827D" w14:textId="718853F6" w:rsidR="00C30D90" w:rsidRDefault="00C30D90" w:rsidP="00C64382">
      <w:pPr>
        <w:pStyle w:val="ListParagraph"/>
        <w:numPr>
          <w:ilvl w:val="1"/>
          <w:numId w:val="2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C30D90">
        <w:rPr>
          <w:rFonts w:ascii="Angsana New" w:eastAsia="Times New Roman" w:hAnsi="Angsana New" w:cs="Angsana New"/>
          <w:sz w:val="30"/>
          <w:szCs w:val="30"/>
          <w:cs/>
        </w:rPr>
        <w:t>อสังหาริมทรัพย์เพื่อการลงทุน</w:t>
      </w:r>
      <w:r>
        <w:rPr>
          <w:rFonts w:ascii="Angsana New" w:eastAsia="Times New Roman" w:hAnsi="Angsana New" w:cs="Angsana New" w:hint="cs"/>
          <w:sz w:val="30"/>
          <w:szCs w:val="30"/>
          <w:cs/>
        </w:rPr>
        <w:t xml:space="preserve"> </w:t>
      </w:r>
    </w:p>
    <w:p w14:paraId="16B21007" w14:textId="77777777" w:rsidR="00C30D90" w:rsidRPr="00C30D90" w:rsidRDefault="00C30D90" w:rsidP="00C30D90">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4BF26255" w14:textId="36813806" w:rsidR="00C30D90" w:rsidRDefault="00C30D90" w:rsidP="00C30D90">
      <w:pPr>
        <w:ind w:left="900" w:firstLine="540"/>
        <w:jc w:val="thaiDistribute"/>
        <w:rPr>
          <w:rFonts w:ascii="Angsana New" w:eastAsia="Angsana New" w:hAnsi="Angsana New" w:cs="Angsana New"/>
          <w:sz w:val="30"/>
          <w:szCs w:val="30"/>
        </w:rPr>
      </w:pPr>
      <w:r w:rsidRPr="00C30D90">
        <w:rPr>
          <w:rFonts w:ascii="Angsana New" w:eastAsia="Angsana New" w:hAnsi="Angsana New" w:cs="Angsana New"/>
          <w:sz w:val="30"/>
          <w:szCs w:val="30"/>
          <w:cs/>
        </w:rPr>
        <w:t>อสังหาริมทรัพย์เพื่อการลงทุนที่ถือครองเพื่อหาประโยชน์จากรายได้ค่าเช่าหรือจากการเพิ่มขึ้นของมูลค่าของสินทรัพย์</w:t>
      </w:r>
      <w:r>
        <w:rPr>
          <w:rFonts w:ascii="Angsana New" w:eastAsia="Angsana New" w:hAnsi="Angsana New" w:cs="Angsana New" w:hint="cs"/>
          <w:sz w:val="30"/>
          <w:szCs w:val="30"/>
          <w:cs/>
        </w:rPr>
        <w:t xml:space="preserve"> </w:t>
      </w:r>
      <w:r w:rsidRPr="00C30D90">
        <w:rPr>
          <w:rFonts w:ascii="Angsana New" w:eastAsia="Angsana New" w:hAnsi="Angsana New" w:cs="Angsana New"/>
          <w:sz w:val="30"/>
          <w:szCs w:val="30"/>
          <w:cs/>
        </w:rPr>
        <w:t>วัดมูลค่าเมื่อเริ่มแรกด้วยราคาทุนโดยรวมต้นทุนในการทำรายการและวัดมูลค่าภายหลังการรับรู้รายการด้วยราคาทุนหักด้วยผลขาดทุนจากการด้อยค่าสะสม (ถ้ามี)</w:t>
      </w:r>
    </w:p>
    <w:p w14:paraId="54D66E18" w14:textId="77777777" w:rsidR="00761D7B" w:rsidRPr="00761D7B" w:rsidRDefault="00761D7B" w:rsidP="00C30D90">
      <w:pPr>
        <w:ind w:left="900" w:firstLine="540"/>
        <w:jc w:val="thaiDistribute"/>
        <w:rPr>
          <w:rFonts w:ascii="Angsana New" w:eastAsia="Angsana New" w:hAnsi="Angsana New" w:cs="Angsana New"/>
          <w:sz w:val="16"/>
          <w:szCs w:val="16"/>
        </w:rPr>
      </w:pPr>
    </w:p>
    <w:p w14:paraId="40FC317B" w14:textId="52C54902" w:rsidR="00606403" w:rsidRPr="00606403" w:rsidRDefault="00761D7B" w:rsidP="00606403">
      <w:pPr>
        <w:ind w:left="900" w:firstLine="540"/>
        <w:jc w:val="thaiDistribute"/>
        <w:rPr>
          <w:rFonts w:ascii="Angsana New" w:eastAsia="Angsana New" w:hAnsi="Angsana New" w:cs="Angsana New"/>
          <w:sz w:val="30"/>
          <w:szCs w:val="30"/>
        </w:rPr>
      </w:pPr>
      <w:r w:rsidRPr="003849B0">
        <w:rPr>
          <w:rFonts w:ascii="Angsana New" w:eastAsia="Angsana New" w:hAnsi="Angsana New" w:cs="Angsana New"/>
          <w:sz w:val="30"/>
          <w:szCs w:val="30"/>
          <w:cs/>
        </w:rPr>
        <w:t>สำหรับ</w:t>
      </w:r>
      <w:r w:rsidR="0080210C" w:rsidRPr="0080210C">
        <w:rPr>
          <w:rFonts w:ascii="Angsana New" w:eastAsia="Angsana New" w:hAnsi="Angsana New" w:cs="Angsana New"/>
          <w:sz w:val="30"/>
          <w:szCs w:val="30"/>
          <w:cs/>
        </w:rPr>
        <w:t>อสังหาริมทรัพย์เพื่อการลงทุน</w:t>
      </w:r>
      <w:r w:rsidRPr="003849B0">
        <w:rPr>
          <w:rFonts w:ascii="Angsana New" w:eastAsia="Angsana New" w:hAnsi="Angsana New" w:cs="Angsana New"/>
          <w:sz w:val="30"/>
          <w:szCs w:val="30"/>
          <w:cs/>
        </w:rPr>
        <w:t>ทุกประเภท ยกเว้นที่ดินและ</w:t>
      </w:r>
      <w:r w:rsidR="0080210C" w:rsidRPr="0080210C">
        <w:rPr>
          <w:rFonts w:ascii="Angsana New" w:eastAsia="Angsana New" w:hAnsi="Angsana New" w:cs="Angsana New"/>
          <w:sz w:val="30"/>
          <w:szCs w:val="30"/>
          <w:cs/>
        </w:rPr>
        <w:t>อสังหาริมทรัพย์เพื่อการลงทุน</w:t>
      </w:r>
      <w:r w:rsidRPr="003849B0">
        <w:rPr>
          <w:rFonts w:ascii="Angsana New" w:eastAsia="Angsana New" w:hAnsi="Angsana New" w:cs="Angsana New"/>
          <w:sz w:val="30"/>
          <w:szCs w:val="30"/>
          <w:cs/>
        </w:rPr>
        <w:t>ระหว่างก่อสร้าง</w:t>
      </w:r>
      <w:r w:rsidRPr="003849B0">
        <w:rPr>
          <w:rFonts w:ascii="Angsana New" w:eastAsia="Angsana New" w:hAnsi="Angsana New" w:cs="Angsana New" w:hint="cs"/>
          <w:sz w:val="30"/>
          <w:szCs w:val="30"/>
          <w:cs/>
        </w:rPr>
        <w:t xml:space="preserve"> คำนวณตาม</w:t>
      </w:r>
      <w:r w:rsidRPr="003849B0">
        <w:rPr>
          <w:rFonts w:ascii="Angsana New" w:eastAsia="Angsana New" w:hAnsi="Angsana New" w:cs="Angsana New"/>
          <w:sz w:val="30"/>
          <w:szCs w:val="30"/>
          <w:cs/>
        </w:rPr>
        <w:t>วิธีเส้นตรง</w:t>
      </w:r>
      <w:r w:rsidRPr="003849B0">
        <w:rPr>
          <w:rFonts w:ascii="Angsana New" w:eastAsia="Angsana New" w:hAnsi="Angsana New" w:cs="Angsana New" w:hint="cs"/>
          <w:sz w:val="30"/>
          <w:szCs w:val="30"/>
          <w:cs/>
        </w:rPr>
        <w:t>ตลอด</w:t>
      </w:r>
      <w:r w:rsidRPr="003849B0">
        <w:rPr>
          <w:rFonts w:ascii="Angsana New" w:eastAsia="Angsana New" w:hAnsi="Angsana New" w:cs="Angsana New"/>
          <w:sz w:val="30"/>
          <w:szCs w:val="30"/>
          <w:cs/>
        </w:rPr>
        <w:t>อายุการ</w:t>
      </w:r>
      <w:r w:rsidRPr="003849B0">
        <w:rPr>
          <w:rFonts w:ascii="Angsana New" w:eastAsia="Angsana New" w:hAnsi="Angsana New" w:cs="Angsana New" w:hint="cs"/>
          <w:sz w:val="30"/>
          <w:szCs w:val="30"/>
          <w:cs/>
        </w:rPr>
        <w:t>ให้ประโยชน์โดย</w:t>
      </w:r>
      <w:r w:rsidRPr="003849B0">
        <w:rPr>
          <w:rFonts w:ascii="Angsana New" w:eastAsia="Angsana New" w:hAnsi="Angsana New" w:cs="Angsana New"/>
          <w:sz w:val="30"/>
          <w:szCs w:val="30"/>
          <w:cs/>
        </w:rPr>
        <w:t>ประมาณ</w:t>
      </w:r>
      <w:r w:rsidR="00606403">
        <w:rPr>
          <w:rFonts w:ascii="Angsana New" w:eastAsia="Angsana New" w:hAnsi="Angsana New" w:cs="Angsana New" w:hint="cs"/>
          <w:sz w:val="30"/>
          <w:szCs w:val="30"/>
          <w:cs/>
        </w:rPr>
        <w:t xml:space="preserve"> </w:t>
      </w:r>
      <w:r w:rsidR="00606403" w:rsidRPr="00606403">
        <w:rPr>
          <w:rFonts w:ascii="Angsana New" w:eastAsia="Angsana New" w:hAnsi="Angsana New" w:cs="Angsana New"/>
          <w:sz w:val="30"/>
          <w:szCs w:val="30"/>
        </w:rPr>
        <w:t>20</w:t>
      </w:r>
      <w:r w:rsidR="00606403">
        <w:rPr>
          <w:rFonts w:ascii="Angsana New" w:eastAsia="Angsana New" w:hAnsi="Angsana New" w:cs="Angsana New" w:hint="cs"/>
          <w:sz w:val="30"/>
          <w:szCs w:val="30"/>
          <w:cs/>
        </w:rPr>
        <w:t xml:space="preserve"> ปี </w:t>
      </w:r>
    </w:p>
    <w:p w14:paraId="36A44ED5" w14:textId="0FDAA5A8" w:rsidR="00761D7B" w:rsidRPr="00606403" w:rsidRDefault="00761D7B" w:rsidP="00761D7B">
      <w:pPr>
        <w:ind w:left="900" w:firstLine="540"/>
        <w:jc w:val="thaiDistribute"/>
        <w:rPr>
          <w:rFonts w:ascii="Angsana New" w:eastAsia="Angsana New" w:hAnsi="Angsana New" w:cs="Angsana New"/>
          <w:sz w:val="30"/>
          <w:szCs w:val="30"/>
        </w:rPr>
      </w:pPr>
    </w:p>
    <w:p w14:paraId="587112AD" w14:textId="77777777" w:rsidR="00761D7B" w:rsidRPr="005C35E8" w:rsidRDefault="00761D7B" w:rsidP="00761D7B">
      <w:pPr>
        <w:ind w:left="900" w:firstLine="540"/>
        <w:jc w:val="thaiDistribute"/>
        <w:rPr>
          <w:rFonts w:ascii="Angsana New" w:eastAsia="Angsana New" w:hAnsi="Angsana New" w:cs="Angsana New"/>
          <w:sz w:val="16"/>
          <w:szCs w:val="16"/>
        </w:rPr>
      </w:pPr>
    </w:p>
    <w:p w14:paraId="28D703F9" w14:textId="4F2D3C7B" w:rsidR="0080210C" w:rsidRDefault="0080210C" w:rsidP="0080210C">
      <w:pPr>
        <w:ind w:left="900" w:firstLine="540"/>
        <w:jc w:val="thaiDistribute"/>
        <w:rPr>
          <w:rFonts w:ascii="Angsana New" w:eastAsia="Angsana New" w:hAnsi="Angsana New" w:cs="Angsana New"/>
          <w:sz w:val="30"/>
          <w:szCs w:val="30"/>
        </w:rPr>
      </w:pPr>
      <w:r w:rsidRPr="003849B0">
        <w:rPr>
          <w:rFonts w:ascii="Angsana New" w:eastAsia="Angsana New" w:hAnsi="Angsana New" w:cs="Angsana New"/>
          <w:sz w:val="30"/>
          <w:szCs w:val="30"/>
          <w:cs/>
        </w:rPr>
        <w:t>ไม่มีการคิดค่าเสื่อมราคาสำหรับ</w:t>
      </w:r>
      <w:r w:rsidR="00E738F1" w:rsidRPr="00E738F1">
        <w:rPr>
          <w:rFonts w:ascii="Angsana New" w:eastAsia="Angsana New" w:hAnsi="Angsana New" w:cs="Angsana New"/>
          <w:sz w:val="30"/>
          <w:szCs w:val="30"/>
          <w:cs/>
        </w:rPr>
        <w:t>อสังหาริมทรัพย์เพื่อการลงทุนสำหรับที่ดินให้เช่าและสินทรัพย์ที่อยู่ระหว่างการก่อสร้าง</w:t>
      </w:r>
    </w:p>
    <w:p w14:paraId="64BEB13F" w14:textId="77777777" w:rsidR="0080210C" w:rsidRPr="00C626CC" w:rsidRDefault="0080210C" w:rsidP="0080210C">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6FE2C812" w14:textId="20C9473D" w:rsidR="00C30D90" w:rsidRPr="003849B0" w:rsidRDefault="00C30D90" w:rsidP="00C64382">
      <w:pPr>
        <w:pStyle w:val="ListParagraph"/>
        <w:numPr>
          <w:ilvl w:val="1"/>
          <w:numId w:val="2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3849B0">
        <w:rPr>
          <w:rFonts w:ascii="Angsana New" w:eastAsia="Times New Roman" w:hAnsi="Angsana New" w:cs="Angsana New" w:hint="cs"/>
          <w:sz w:val="30"/>
          <w:szCs w:val="30"/>
          <w:cs/>
        </w:rPr>
        <w:t>ที่ดิน อาคารและอุปก</w:t>
      </w:r>
      <w:r w:rsidR="00B43681" w:rsidRPr="003849B0">
        <w:rPr>
          <w:rFonts w:ascii="Angsana New" w:eastAsia="Times New Roman" w:hAnsi="Angsana New" w:cs="Angsana New" w:hint="cs"/>
          <w:sz w:val="30"/>
          <w:szCs w:val="30"/>
          <w:cs/>
        </w:rPr>
        <w:t xml:space="preserve">รณ์ </w:t>
      </w:r>
    </w:p>
    <w:p w14:paraId="02AFC22A" w14:textId="77777777" w:rsidR="003849B0" w:rsidRPr="003849B0" w:rsidRDefault="003849B0" w:rsidP="003849B0">
      <w:pPr>
        <w:ind w:left="900" w:firstLine="540"/>
        <w:jc w:val="thaiDistribute"/>
        <w:rPr>
          <w:rFonts w:ascii="Angsana New" w:eastAsia="Angsana New" w:hAnsi="Angsana New" w:cs="Angsana New"/>
          <w:sz w:val="16"/>
          <w:szCs w:val="16"/>
        </w:rPr>
      </w:pPr>
    </w:p>
    <w:p w14:paraId="7F5FED78" w14:textId="2631968B" w:rsidR="003849B0" w:rsidRDefault="003849B0" w:rsidP="003849B0">
      <w:pPr>
        <w:ind w:left="900" w:firstLine="540"/>
        <w:jc w:val="thaiDistribute"/>
        <w:rPr>
          <w:rFonts w:ascii="Angsana New" w:eastAsia="Angsana New" w:hAnsi="Angsana New" w:cs="Angsana New"/>
          <w:sz w:val="30"/>
          <w:szCs w:val="30"/>
        </w:rPr>
      </w:pPr>
      <w:r w:rsidRPr="003849B0">
        <w:rPr>
          <w:rFonts w:ascii="Angsana New" w:eastAsia="Angsana New" w:hAnsi="Angsana New" w:cs="Angsana New"/>
          <w:sz w:val="30"/>
          <w:szCs w:val="30"/>
          <w:cs/>
        </w:rPr>
        <w:t>ที่ดิน อาคารและอุปกรณ์แสดงในราคาทุนเมื่อเริ่มแรกหักค่าเสื่อมราคาสะสมและผลขาดทุนจากการด้อยค่าสะสม (ถ้ามี)</w:t>
      </w:r>
    </w:p>
    <w:p w14:paraId="67E0C45C" w14:textId="77777777" w:rsidR="000375DD" w:rsidRPr="003849B0" w:rsidRDefault="000375DD" w:rsidP="003849B0">
      <w:pPr>
        <w:ind w:left="900" w:firstLine="540"/>
        <w:jc w:val="thaiDistribute"/>
        <w:rPr>
          <w:rFonts w:ascii="Angsana New" w:eastAsia="Angsana New" w:hAnsi="Angsana New" w:cs="Angsana New"/>
          <w:sz w:val="16"/>
          <w:szCs w:val="16"/>
        </w:rPr>
      </w:pPr>
    </w:p>
    <w:p w14:paraId="341EF25D" w14:textId="77777777" w:rsidR="003849B0" w:rsidRPr="003849B0" w:rsidRDefault="003849B0" w:rsidP="003849B0">
      <w:pPr>
        <w:ind w:left="900" w:firstLine="540"/>
        <w:jc w:val="thaiDistribute"/>
        <w:rPr>
          <w:rFonts w:ascii="Angsana New" w:eastAsia="Angsana New" w:hAnsi="Angsana New" w:cs="Angsana New"/>
          <w:sz w:val="30"/>
          <w:szCs w:val="30"/>
        </w:rPr>
      </w:pPr>
      <w:r w:rsidRPr="003849B0">
        <w:rPr>
          <w:rFonts w:ascii="Angsana New" w:eastAsia="Angsana New" w:hAnsi="Angsana New" w:cs="Angsana New"/>
          <w:sz w:val="30"/>
          <w:szCs w:val="30"/>
          <w:cs/>
        </w:rPr>
        <w:t>ค่าเสื่อมราคาสำหรับสินทรัพย์ทุกประเภท ยกเว้นที่ดินและสินทรัพย์ระหว่างก่อสร้าง</w:t>
      </w:r>
      <w:r w:rsidRPr="003849B0">
        <w:rPr>
          <w:rFonts w:ascii="Angsana New" w:eastAsia="Angsana New" w:hAnsi="Angsana New" w:cs="Angsana New" w:hint="cs"/>
          <w:sz w:val="30"/>
          <w:szCs w:val="30"/>
          <w:cs/>
        </w:rPr>
        <w:t xml:space="preserve"> คำนวณตาม</w:t>
      </w:r>
      <w:r w:rsidRPr="003849B0">
        <w:rPr>
          <w:rFonts w:ascii="Angsana New" w:eastAsia="Angsana New" w:hAnsi="Angsana New" w:cs="Angsana New"/>
          <w:sz w:val="30"/>
          <w:szCs w:val="30"/>
          <w:cs/>
        </w:rPr>
        <w:t>วิธีเส้นตรง</w:t>
      </w:r>
      <w:r w:rsidRPr="003849B0">
        <w:rPr>
          <w:rFonts w:ascii="Angsana New" w:eastAsia="Angsana New" w:hAnsi="Angsana New" w:cs="Angsana New" w:hint="cs"/>
          <w:sz w:val="30"/>
          <w:szCs w:val="30"/>
          <w:cs/>
        </w:rPr>
        <w:t>ตลอด</w:t>
      </w:r>
      <w:r w:rsidRPr="003849B0">
        <w:rPr>
          <w:rFonts w:ascii="Angsana New" w:eastAsia="Angsana New" w:hAnsi="Angsana New" w:cs="Angsana New"/>
          <w:sz w:val="30"/>
          <w:szCs w:val="30"/>
          <w:cs/>
        </w:rPr>
        <w:t>อายุการ</w:t>
      </w:r>
      <w:r w:rsidRPr="003849B0">
        <w:rPr>
          <w:rFonts w:ascii="Angsana New" w:eastAsia="Angsana New" w:hAnsi="Angsana New" w:cs="Angsana New" w:hint="cs"/>
          <w:sz w:val="30"/>
          <w:szCs w:val="30"/>
          <w:cs/>
        </w:rPr>
        <w:t>ให้ประโยชน์โดย</w:t>
      </w:r>
      <w:r w:rsidRPr="003849B0">
        <w:rPr>
          <w:rFonts w:ascii="Angsana New" w:eastAsia="Angsana New" w:hAnsi="Angsana New" w:cs="Angsana New"/>
          <w:sz w:val="30"/>
          <w:szCs w:val="30"/>
          <w:cs/>
        </w:rPr>
        <w:t>ประมาณของสินทรัพย์ดังนี้</w:t>
      </w:r>
    </w:p>
    <w:p w14:paraId="0E8B95AA" w14:textId="77777777" w:rsidR="000F6A65" w:rsidRPr="005C35E8" w:rsidRDefault="000F6A65" w:rsidP="003849B0">
      <w:pPr>
        <w:ind w:left="900" w:firstLine="540"/>
        <w:jc w:val="thaiDistribute"/>
        <w:rPr>
          <w:rFonts w:ascii="Angsana New" w:eastAsia="Angsana New" w:hAnsi="Angsana New" w:cs="Angsana New"/>
          <w:sz w:val="16"/>
          <w:szCs w:val="16"/>
        </w:rPr>
      </w:pPr>
    </w:p>
    <w:tbl>
      <w:tblPr>
        <w:tblW w:w="0" w:type="auto"/>
        <w:tblInd w:w="959" w:type="dxa"/>
        <w:tblLook w:val="01E0" w:firstRow="1" w:lastRow="1" w:firstColumn="1" w:lastColumn="1" w:noHBand="0" w:noVBand="0"/>
      </w:tblPr>
      <w:tblGrid>
        <w:gridCol w:w="4279"/>
        <w:gridCol w:w="1600"/>
        <w:gridCol w:w="1834"/>
      </w:tblGrid>
      <w:tr w:rsidR="008E7E24" w:rsidRPr="000D37A5" w14:paraId="16724B7F" w14:textId="77777777">
        <w:tc>
          <w:tcPr>
            <w:tcW w:w="4279" w:type="dxa"/>
          </w:tcPr>
          <w:p w14:paraId="2244B2CD" w14:textId="77777777" w:rsidR="003849B0" w:rsidRPr="003849B0" w:rsidRDefault="003849B0">
            <w:pPr>
              <w:numPr>
                <w:ilvl w:val="1"/>
                <w:numId w:val="1"/>
              </w:numPr>
              <w:tabs>
                <w:tab w:val="clear" w:pos="1440"/>
              </w:tabs>
              <w:ind w:left="180" w:hanging="180"/>
              <w:jc w:val="both"/>
              <w:rPr>
                <w:rFonts w:ascii="Angsana New" w:eastAsia="Brush Script MT" w:hAnsi="Angsana New" w:cs="Angsana New"/>
                <w:sz w:val="30"/>
                <w:szCs w:val="30"/>
              </w:rPr>
            </w:pPr>
            <w:r w:rsidRPr="003849B0">
              <w:rPr>
                <w:rFonts w:ascii="Angsana New" w:eastAsia="Brush Script MT" w:hAnsi="Angsana New" w:cs="Angsana New"/>
                <w:sz w:val="30"/>
                <w:szCs w:val="30"/>
                <w:cs/>
              </w:rPr>
              <w:t>อาคารและส่วนปรับปรุงอาคาร</w:t>
            </w:r>
          </w:p>
        </w:tc>
        <w:tc>
          <w:tcPr>
            <w:tcW w:w="1600" w:type="dxa"/>
          </w:tcPr>
          <w:p w14:paraId="408C3438" w14:textId="77777777" w:rsidR="003849B0" w:rsidRPr="003849B0" w:rsidRDefault="003849B0">
            <w:pPr>
              <w:jc w:val="right"/>
              <w:rPr>
                <w:rFonts w:ascii="Angsana New" w:eastAsia="Brush Script MT" w:hAnsi="Angsana New" w:cs="Angsana New"/>
                <w:sz w:val="30"/>
                <w:szCs w:val="30"/>
              </w:rPr>
            </w:pPr>
            <w:r w:rsidRPr="003849B0">
              <w:rPr>
                <w:rFonts w:ascii="Angsana New" w:eastAsia="Brush Script MT" w:hAnsi="Angsana New" w:cs="Angsana New"/>
                <w:sz w:val="30"/>
                <w:szCs w:val="30"/>
              </w:rPr>
              <w:t>5 – 20</w:t>
            </w:r>
          </w:p>
        </w:tc>
        <w:tc>
          <w:tcPr>
            <w:tcW w:w="1834" w:type="dxa"/>
          </w:tcPr>
          <w:p w14:paraId="5DBC28B3" w14:textId="77777777" w:rsidR="003849B0" w:rsidRPr="003849B0" w:rsidRDefault="003849B0">
            <w:pPr>
              <w:jc w:val="both"/>
              <w:rPr>
                <w:rFonts w:ascii="Angsana New" w:eastAsia="Brush Script MT" w:hAnsi="Angsana New" w:cs="Angsana New"/>
                <w:sz w:val="30"/>
                <w:szCs w:val="30"/>
              </w:rPr>
            </w:pPr>
            <w:r w:rsidRPr="003849B0">
              <w:rPr>
                <w:rFonts w:ascii="Angsana New" w:eastAsia="Brush Script MT" w:hAnsi="Angsana New" w:cs="Angsana New"/>
                <w:sz w:val="30"/>
                <w:szCs w:val="30"/>
                <w:cs/>
              </w:rPr>
              <w:t>ปี</w:t>
            </w:r>
          </w:p>
        </w:tc>
      </w:tr>
      <w:tr w:rsidR="008E7E24" w:rsidRPr="000D37A5" w14:paraId="1354DB61" w14:textId="77777777">
        <w:tc>
          <w:tcPr>
            <w:tcW w:w="4279" w:type="dxa"/>
          </w:tcPr>
          <w:p w14:paraId="39C71344" w14:textId="77777777" w:rsidR="003849B0" w:rsidRPr="003849B0" w:rsidRDefault="003849B0">
            <w:pPr>
              <w:numPr>
                <w:ilvl w:val="1"/>
                <w:numId w:val="1"/>
              </w:numPr>
              <w:tabs>
                <w:tab w:val="clear" w:pos="1440"/>
              </w:tabs>
              <w:ind w:left="180" w:hanging="180"/>
              <w:jc w:val="both"/>
              <w:rPr>
                <w:rFonts w:ascii="Angsana New" w:eastAsia="Brush Script MT" w:hAnsi="Angsana New" w:cs="Angsana New"/>
                <w:sz w:val="30"/>
                <w:szCs w:val="30"/>
                <w:cs/>
              </w:rPr>
            </w:pPr>
            <w:r w:rsidRPr="003849B0">
              <w:rPr>
                <w:rFonts w:ascii="Angsana New" w:eastAsia="Brush Script MT" w:hAnsi="Angsana New" w:cs="Angsana New"/>
                <w:sz w:val="30"/>
                <w:szCs w:val="30"/>
                <w:cs/>
              </w:rPr>
              <w:t>เครื่องตกแต่งอาคารสำนักงาน</w:t>
            </w:r>
          </w:p>
        </w:tc>
        <w:tc>
          <w:tcPr>
            <w:tcW w:w="1600" w:type="dxa"/>
          </w:tcPr>
          <w:p w14:paraId="253AE029" w14:textId="77777777" w:rsidR="003849B0" w:rsidRPr="003849B0" w:rsidRDefault="003849B0">
            <w:pPr>
              <w:jc w:val="right"/>
              <w:rPr>
                <w:rFonts w:ascii="Angsana New" w:eastAsia="Brush Script MT" w:hAnsi="Angsana New" w:cs="Angsana New"/>
                <w:sz w:val="30"/>
                <w:szCs w:val="30"/>
                <w:cs/>
              </w:rPr>
            </w:pPr>
            <w:r w:rsidRPr="003849B0">
              <w:rPr>
                <w:rFonts w:ascii="Angsana New" w:eastAsia="Brush Script MT" w:hAnsi="Angsana New" w:cs="Angsana New"/>
                <w:sz w:val="30"/>
                <w:szCs w:val="30"/>
              </w:rPr>
              <w:t>5</w:t>
            </w:r>
          </w:p>
        </w:tc>
        <w:tc>
          <w:tcPr>
            <w:tcW w:w="1834" w:type="dxa"/>
          </w:tcPr>
          <w:p w14:paraId="5EB6512C" w14:textId="77777777" w:rsidR="003849B0" w:rsidRPr="003849B0" w:rsidRDefault="003849B0">
            <w:pPr>
              <w:jc w:val="both"/>
              <w:rPr>
                <w:rFonts w:ascii="Angsana New" w:eastAsia="Brush Script MT" w:hAnsi="Angsana New" w:cs="Angsana New"/>
                <w:sz w:val="30"/>
                <w:szCs w:val="30"/>
                <w:cs/>
              </w:rPr>
            </w:pPr>
            <w:r w:rsidRPr="003849B0">
              <w:rPr>
                <w:rFonts w:ascii="Angsana New" w:eastAsia="Brush Script MT" w:hAnsi="Angsana New" w:cs="Angsana New"/>
                <w:sz w:val="30"/>
                <w:szCs w:val="30"/>
                <w:cs/>
              </w:rPr>
              <w:t>ปี</w:t>
            </w:r>
          </w:p>
        </w:tc>
      </w:tr>
      <w:tr w:rsidR="008E7E24" w:rsidRPr="000D37A5" w14:paraId="693E6AFC" w14:textId="77777777">
        <w:tc>
          <w:tcPr>
            <w:tcW w:w="4279" w:type="dxa"/>
          </w:tcPr>
          <w:p w14:paraId="3970DC46" w14:textId="77777777" w:rsidR="003849B0" w:rsidRPr="003849B0" w:rsidRDefault="003849B0">
            <w:pPr>
              <w:numPr>
                <w:ilvl w:val="1"/>
                <w:numId w:val="1"/>
              </w:numPr>
              <w:tabs>
                <w:tab w:val="clear" w:pos="1440"/>
              </w:tabs>
              <w:ind w:left="180" w:hanging="180"/>
              <w:jc w:val="both"/>
              <w:rPr>
                <w:rFonts w:ascii="Angsana New" w:eastAsia="Brush Script MT" w:hAnsi="Angsana New" w:cs="Angsana New"/>
                <w:sz w:val="30"/>
                <w:szCs w:val="30"/>
                <w:cs/>
              </w:rPr>
            </w:pPr>
            <w:r w:rsidRPr="003849B0">
              <w:rPr>
                <w:rFonts w:ascii="Angsana New" w:eastAsia="Brush Script MT" w:hAnsi="Angsana New" w:cs="Angsana New"/>
                <w:sz w:val="30"/>
                <w:szCs w:val="30"/>
                <w:cs/>
              </w:rPr>
              <w:t>เครื่องมือเครื่องใช้</w:t>
            </w:r>
          </w:p>
        </w:tc>
        <w:tc>
          <w:tcPr>
            <w:tcW w:w="1600" w:type="dxa"/>
          </w:tcPr>
          <w:p w14:paraId="39BF4092" w14:textId="77777777" w:rsidR="003849B0" w:rsidRPr="003849B0" w:rsidRDefault="003849B0">
            <w:pPr>
              <w:jc w:val="right"/>
              <w:rPr>
                <w:rFonts w:ascii="Angsana New" w:eastAsia="Brush Script MT" w:hAnsi="Angsana New" w:cs="Angsana New"/>
                <w:sz w:val="30"/>
                <w:szCs w:val="30"/>
                <w:cs/>
              </w:rPr>
            </w:pPr>
            <w:r w:rsidRPr="003849B0">
              <w:rPr>
                <w:rFonts w:ascii="Angsana New" w:eastAsia="Brush Script MT" w:hAnsi="Angsana New" w:cs="Angsana New"/>
                <w:sz w:val="30"/>
                <w:szCs w:val="30"/>
              </w:rPr>
              <w:t>3 – 5</w:t>
            </w:r>
          </w:p>
        </w:tc>
        <w:tc>
          <w:tcPr>
            <w:tcW w:w="1834" w:type="dxa"/>
          </w:tcPr>
          <w:p w14:paraId="791D0464" w14:textId="77777777" w:rsidR="003849B0" w:rsidRPr="003849B0" w:rsidRDefault="003849B0">
            <w:pPr>
              <w:jc w:val="both"/>
              <w:rPr>
                <w:rFonts w:ascii="Angsana New" w:eastAsia="Brush Script MT" w:hAnsi="Angsana New" w:cs="Angsana New"/>
                <w:sz w:val="30"/>
                <w:szCs w:val="30"/>
                <w:cs/>
              </w:rPr>
            </w:pPr>
            <w:r w:rsidRPr="003849B0">
              <w:rPr>
                <w:rFonts w:ascii="Angsana New" w:eastAsia="Brush Script MT" w:hAnsi="Angsana New" w:cs="Angsana New"/>
                <w:sz w:val="30"/>
                <w:szCs w:val="30"/>
                <w:cs/>
              </w:rPr>
              <w:t>ปี</w:t>
            </w:r>
          </w:p>
        </w:tc>
      </w:tr>
      <w:tr w:rsidR="008E7E24" w:rsidRPr="000D37A5" w14:paraId="5962F4A0" w14:textId="77777777">
        <w:tc>
          <w:tcPr>
            <w:tcW w:w="4279" w:type="dxa"/>
          </w:tcPr>
          <w:p w14:paraId="1A9B2CBA" w14:textId="77777777" w:rsidR="003849B0" w:rsidRPr="003849B0" w:rsidRDefault="003849B0">
            <w:pPr>
              <w:numPr>
                <w:ilvl w:val="1"/>
                <w:numId w:val="1"/>
              </w:numPr>
              <w:tabs>
                <w:tab w:val="clear" w:pos="1440"/>
              </w:tabs>
              <w:ind w:left="180" w:hanging="180"/>
              <w:jc w:val="both"/>
              <w:rPr>
                <w:rFonts w:ascii="Angsana New" w:eastAsia="Brush Script MT" w:hAnsi="Angsana New" w:cs="Angsana New"/>
                <w:sz w:val="30"/>
                <w:szCs w:val="30"/>
                <w:cs/>
              </w:rPr>
            </w:pPr>
            <w:r w:rsidRPr="003849B0">
              <w:rPr>
                <w:rFonts w:ascii="Angsana New" w:eastAsia="Brush Script MT" w:hAnsi="Angsana New" w:cs="Angsana New"/>
                <w:sz w:val="30"/>
                <w:szCs w:val="30"/>
                <w:cs/>
              </w:rPr>
              <w:t>เครื่องผลิตกระแสไฟฟ้า</w:t>
            </w:r>
          </w:p>
        </w:tc>
        <w:tc>
          <w:tcPr>
            <w:tcW w:w="1600" w:type="dxa"/>
          </w:tcPr>
          <w:p w14:paraId="4E0F939E" w14:textId="77777777" w:rsidR="003849B0" w:rsidRPr="003849B0" w:rsidRDefault="003849B0">
            <w:pPr>
              <w:jc w:val="right"/>
              <w:rPr>
                <w:rFonts w:ascii="Angsana New" w:eastAsia="Brush Script MT" w:hAnsi="Angsana New" w:cs="Angsana New"/>
                <w:sz w:val="30"/>
                <w:szCs w:val="30"/>
                <w:cs/>
              </w:rPr>
            </w:pPr>
            <w:r w:rsidRPr="003849B0">
              <w:rPr>
                <w:rFonts w:ascii="Angsana New" w:eastAsia="Brush Script MT" w:hAnsi="Angsana New" w:cs="Angsana New"/>
                <w:sz w:val="30"/>
                <w:szCs w:val="30"/>
              </w:rPr>
              <w:t>5</w:t>
            </w:r>
          </w:p>
        </w:tc>
        <w:tc>
          <w:tcPr>
            <w:tcW w:w="1834" w:type="dxa"/>
          </w:tcPr>
          <w:p w14:paraId="469EE924" w14:textId="77777777" w:rsidR="003849B0" w:rsidRPr="003849B0" w:rsidRDefault="003849B0">
            <w:pPr>
              <w:jc w:val="both"/>
              <w:rPr>
                <w:rFonts w:ascii="Angsana New" w:eastAsia="Brush Script MT" w:hAnsi="Angsana New" w:cs="Angsana New"/>
                <w:sz w:val="30"/>
                <w:szCs w:val="30"/>
                <w:cs/>
              </w:rPr>
            </w:pPr>
            <w:r w:rsidRPr="003849B0">
              <w:rPr>
                <w:rFonts w:ascii="Angsana New" w:eastAsia="Brush Script MT" w:hAnsi="Angsana New" w:cs="Angsana New"/>
                <w:sz w:val="30"/>
                <w:szCs w:val="30"/>
                <w:cs/>
              </w:rPr>
              <w:t>ปี</w:t>
            </w:r>
          </w:p>
        </w:tc>
      </w:tr>
      <w:tr w:rsidR="008E7E24" w:rsidRPr="000D37A5" w14:paraId="24BF89D7" w14:textId="77777777">
        <w:tc>
          <w:tcPr>
            <w:tcW w:w="4279" w:type="dxa"/>
          </w:tcPr>
          <w:p w14:paraId="444F8334" w14:textId="77777777" w:rsidR="003849B0" w:rsidRPr="003849B0" w:rsidRDefault="003849B0">
            <w:pPr>
              <w:numPr>
                <w:ilvl w:val="1"/>
                <w:numId w:val="1"/>
              </w:numPr>
              <w:tabs>
                <w:tab w:val="clear" w:pos="1440"/>
              </w:tabs>
              <w:ind w:left="180" w:hanging="180"/>
              <w:jc w:val="both"/>
              <w:rPr>
                <w:rFonts w:ascii="Angsana New" w:eastAsia="Brush Script MT" w:hAnsi="Angsana New" w:cs="Angsana New"/>
                <w:sz w:val="30"/>
                <w:szCs w:val="30"/>
              </w:rPr>
            </w:pPr>
            <w:r w:rsidRPr="003849B0">
              <w:rPr>
                <w:rFonts w:ascii="Angsana New" w:eastAsia="Brush Script MT" w:hAnsi="Angsana New" w:cs="Angsana New"/>
                <w:sz w:val="30"/>
                <w:szCs w:val="30"/>
                <w:cs/>
              </w:rPr>
              <w:t>ยานพาหนะ</w:t>
            </w:r>
          </w:p>
        </w:tc>
        <w:tc>
          <w:tcPr>
            <w:tcW w:w="1600" w:type="dxa"/>
          </w:tcPr>
          <w:p w14:paraId="39693D01" w14:textId="77777777" w:rsidR="003849B0" w:rsidRPr="003849B0" w:rsidRDefault="003849B0">
            <w:pPr>
              <w:jc w:val="right"/>
              <w:rPr>
                <w:rFonts w:ascii="Angsana New" w:eastAsia="Brush Script MT" w:hAnsi="Angsana New" w:cs="Angsana New"/>
                <w:sz w:val="30"/>
                <w:szCs w:val="30"/>
              </w:rPr>
            </w:pPr>
            <w:r w:rsidRPr="003849B0">
              <w:rPr>
                <w:rFonts w:ascii="Angsana New" w:eastAsia="Brush Script MT" w:hAnsi="Angsana New" w:cs="Angsana New"/>
                <w:sz w:val="30"/>
                <w:szCs w:val="30"/>
              </w:rPr>
              <w:t>5</w:t>
            </w:r>
            <w:r w:rsidRPr="003849B0">
              <w:rPr>
                <w:rFonts w:ascii="Angsana New" w:eastAsia="Brush Script MT" w:hAnsi="Angsana New" w:cs="Angsana New"/>
                <w:sz w:val="30"/>
                <w:szCs w:val="30"/>
                <w:cs/>
              </w:rPr>
              <w:t xml:space="preserve"> – </w:t>
            </w:r>
            <w:r w:rsidRPr="003849B0">
              <w:rPr>
                <w:rFonts w:ascii="Angsana New" w:eastAsia="Brush Script MT" w:hAnsi="Angsana New" w:cs="Angsana New"/>
                <w:sz w:val="30"/>
                <w:szCs w:val="30"/>
              </w:rPr>
              <w:t>20</w:t>
            </w:r>
          </w:p>
        </w:tc>
        <w:tc>
          <w:tcPr>
            <w:tcW w:w="1834" w:type="dxa"/>
          </w:tcPr>
          <w:p w14:paraId="15562469" w14:textId="77777777" w:rsidR="003849B0" w:rsidRPr="003849B0" w:rsidRDefault="003849B0">
            <w:pPr>
              <w:jc w:val="both"/>
              <w:rPr>
                <w:rFonts w:ascii="Angsana New" w:eastAsia="Brush Script MT" w:hAnsi="Angsana New" w:cs="Angsana New"/>
                <w:sz w:val="30"/>
                <w:szCs w:val="30"/>
              </w:rPr>
            </w:pPr>
            <w:r w:rsidRPr="003849B0">
              <w:rPr>
                <w:rFonts w:ascii="Angsana New" w:eastAsia="Brush Script MT" w:hAnsi="Angsana New" w:cs="Angsana New"/>
                <w:sz w:val="30"/>
                <w:szCs w:val="30"/>
                <w:cs/>
              </w:rPr>
              <w:t>ปี</w:t>
            </w:r>
          </w:p>
        </w:tc>
      </w:tr>
    </w:tbl>
    <w:p w14:paraId="6B0271C9" w14:textId="77777777" w:rsidR="00C37EA0" w:rsidRPr="003849B0" w:rsidRDefault="00C37EA0" w:rsidP="00C37EA0">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highlight w:val="yellow"/>
        </w:rPr>
      </w:pPr>
    </w:p>
    <w:p w14:paraId="62352CC0" w14:textId="11182F2C" w:rsidR="003849B0" w:rsidRDefault="003849B0" w:rsidP="003849B0">
      <w:pPr>
        <w:ind w:left="900" w:firstLine="540"/>
        <w:jc w:val="thaiDistribute"/>
        <w:rPr>
          <w:rFonts w:ascii="Angsana New" w:eastAsia="Angsana New" w:hAnsi="Angsana New" w:cs="Angsana New"/>
          <w:sz w:val="30"/>
          <w:szCs w:val="30"/>
        </w:rPr>
      </w:pPr>
      <w:r w:rsidRPr="003849B0">
        <w:rPr>
          <w:rFonts w:ascii="Angsana New" w:eastAsia="Angsana New" w:hAnsi="Angsana New" w:cs="Angsana New"/>
          <w:sz w:val="30"/>
          <w:szCs w:val="30"/>
          <w:cs/>
        </w:rPr>
        <w:t>ไม่มีการคิดค่าเสื่อมราคาสำหรับที่ดินและสินทรัพย์ระหว่างก่อสร้าง</w:t>
      </w:r>
    </w:p>
    <w:p w14:paraId="41111FF0" w14:textId="77777777" w:rsidR="00197EED" w:rsidRPr="004C7F6F" w:rsidRDefault="00197EED" w:rsidP="004C7F6F">
      <w:pPr>
        <w:suppressAutoHyphens/>
        <w:overflowPunct w:val="0"/>
        <w:autoSpaceDE w:val="0"/>
        <w:autoSpaceDN w:val="0"/>
        <w:jc w:val="thaiDistribute"/>
        <w:textAlignment w:val="baseline"/>
        <w:rPr>
          <w:rFonts w:ascii="Angsana New" w:eastAsia="Times New Roman" w:hAnsi="Angsana New" w:cs="Angsana New"/>
          <w:sz w:val="16"/>
          <w:szCs w:val="16"/>
        </w:rPr>
      </w:pPr>
    </w:p>
    <w:p w14:paraId="4BF0E471" w14:textId="122F97BE" w:rsidR="00B43681" w:rsidRDefault="00C37EA0" w:rsidP="00C64382">
      <w:pPr>
        <w:pStyle w:val="ListParagraph"/>
        <w:numPr>
          <w:ilvl w:val="1"/>
          <w:numId w:val="2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C37EA0">
        <w:rPr>
          <w:rFonts w:ascii="Angsana New" w:eastAsia="Times New Roman" w:hAnsi="Angsana New" w:cs="Angsana New"/>
          <w:sz w:val="30"/>
          <w:szCs w:val="30"/>
          <w:cs/>
        </w:rPr>
        <w:t>สัญญาเช่า</w:t>
      </w:r>
    </w:p>
    <w:p w14:paraId="41D745B1" w14:textId="77777777" w:rsidR="004A7A24" w:rsidRDefault="004A7A24" w:rsidP="004A7A24">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21CD4A84" w14:textId="77777777" w:rsidR="00784C94" w:rsidRPr="00C73C93" w:rsidRDefault="00784C94" w:rsidP="00784C94">
      <w:pPr>
        <w:pStyle w:val="ListParagraph"/>
        <w:suppressAutoHyphens/>
        <w:overflowPunct w:val="0"/>
        <w:autoSpaceDE w:val="0"/>
        <w:autoSpaceDN w:val="0"/>
        <w:ind w:left="900"/>
        <w:jc w:val="thaiDistribute"/>
        <w:textAlignment w:val="baseline"/>
        <w:rPr>
          <w:rFonts w:ascii="Angsana New" w:eastAsia="Times New Roman" w:hAnsi="Angsana New" w:cs="Angsana New"/>
          <w:sz w:val="30"/>
          <w:szCs w:val="30"/>
          <w:u w:val="single"/>
        </w:rPr>
      </w:pPr>
      <w:r w:rsidRPr="00C73C93">
        <w:rPr>
          <w:rFonts w:ascii="Angsana New" w:eastAsia="Times New Roman" w:hAnsi="Angsana New" w:cs="Angsana New"/>
          <w:sz w:val="30"/>
          <w:szCs w:val="30"/>
          <w:u w:val="single"/>
          <w:cs/>
        </w:rPr>
        <w:t>กลุ่มบริษัทฯ ในฐานะผู้เช่า</w:t>
      </w:r>
    </w:p>
    <w:p w14:paraId="202AB778" w14:textId="77777777" w:rsidR="00784C94" w:rsidRPr="004A7A24" w:rsidRDefault="00784C94" w:rsidP="004A7A24">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47938689" w14:textId="76E42368" w:rsidR="00C37EA0" w:rsidRPr="0041598E" w:rsidRDefault="00C37EA0" w:rsidP="00C37EA0">
      <w:pPr>
        <w:ind w:left="900" w:firstLine="540"/>
        <w:jc w:val="thaiDistribute"/>
        <w:rPr>
          <w:rFonts w:ascii="Angsana New" w:eastAsia="Angsana New" w:hAnsi="Angsana New" w:cs="Angsana New"/>
          <w:sz w:val="30"/>
          <w:szCs w:val="30"/>
        </w:rPr>
      </w:pPr>
      <w:r w:rsidRPr="00881911">
        <w:rPr>
          <w:rFonts w:ascii="Angsana New" w:eastAsia="Angsana New" w:hAnsi="Angsana New" w:cs="Angsana New"/>
          <w:spacing w:val="-6"/>
          <w:sz w:val="30"/>
          <w:szCs w:val="30"/>
          <w:cs/>
        </w:rPr>
        <w:t>ณ วันเริ่มต้นของสัญญา กลุ่มบริษัทฯ จะประเมินว่าสัญญาเป็นสัญญาเช่าหรือประกอบด้วยสัญญาเช่า</w:t>
      </w:r>
      <w:r w:rsidRPr="0041598E">
        <w:rPr>
          <w:rFonts w:ascii="Angsana New" w:eastAsia="Angsana New" w:hAnsi="Angsana New" w:cs="Angsana New"/>
          <w:sz w:val="30"/>
          <w:szCs w:val="30"/>
          <w:cs/>
        </w:rPr>
        <w:t xml:space="preserve"> เมื่อสัญญานั้นให้สิทธิในการควบคุมการใช้สินทรัพย์ที่ระบุสำหรับช่วงเวลาหนึ่งเพื่อแลกเปลี่ยนกับ</w:t>
      </w:r>
      <w:r w:rsidR="00784C94">
        <w:rPr>
          <w:rFonts w:ascii="Angsana New" w:eastAsia="Angsana New" w:hAnsi="Angsana New" w:cs="Angsana New" w:hint="cs"/>
          <w:sz w:val="30"/>
          <w:szCs w:val="30"/>
          <w:cs/>
        </w:rPr>
        <w:t xml:space="preserve">      </w:t>
      </w:r>
      <w:r w:rsidRPr="0041598E">
        <w:rPr>
          <w:rFonts w:ascii="Angsana New" w:eastAsia="Angsana New" w:hAnsi="Angsana New" w:cs="Angsana New"/>
          <w:sz w:val="30"/>
          <w:szCs w:val="30"/>
          <w:cs/>
        </w:rPr>
        <w:t>สิ่งตอบแทน</w:t>
      </w:r>
    </w:p>
    <w:p w14:paraId="019D0858" w14:textId="77777777" w:rsidR="00C37EA0" w:rsidRPr="0041598E" w:rsidRDefault="00C37EA0" w:rsidP="00C37EA0">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0055D1E4" w14:textId="27D41AC1" w:rsidR="00C37EA0" w:rsidRPr="0041598E" w:rsidRDefault="00C37EA0" w:rsidP="0041598E">
      <w:pPr>
        <w:ind w:left="900" w:firstLine="540"/>
        <w:jc w:val="thaiDistribute"/>
        <w:rPr>
          <w:rFonts w:ascii="Angsana New" w:eastAsia="Angsana New" w:hAnsi="Angsana New" w:cs="Angsana New"/>
          <w:sz w:val="30"/>
          <w:szCs w:val="30"/>
        </w:rPr>
      </w:pPr>
      <w:r w:rsidRPr="00197CAB">
        <w:rPr>
          <w:rFonts w:ascii="Angsana New" w:eastAsia="Angsana New" w:hAnsi="Angsana New" w:cs="Angsana New"/>
          <w:spacing w:val="-10"/>
          <w:sz w:val="30"/>
          <w:szCs w:val="30"/>
          <w:cs/>
        </w:rPr>
        <w:t>ณ วันที่สัญญาเช่าเริ่มมีผล หรือวันที่มีการเปลี่ยนแปลงสัญญาเช่า กลุ่มบริษัทฯ จะปันส่วนสิ่</w:t>
      </w:r>
      <w:r w:rsidR="00197CAB" w:rsidRPr="00197CAB">
        <w:rPr>
          <w:rFonts w:ascii="Angsana New" w:eastAsia="Angsana New" w:hAnsi="Angsana New" w:cs="Angsana New" w:hint="cs"/>
          <w:spacing w:val="-10"/>
          <w:sz w:val="30"/>
          <w:szCs w:val="30"/>
          <w:cs/>
        </w:rPr>
        <w:t>ง</w:t>
      </w:r>
      <w:r w:rsidRPr="00197CAB">
        <w:rPr>
          <w:rFonts w:ascii="Angsana New" w:eastAsia="Angsana New" w:hAnsi="Angsana New" w:cs="Angsana New"/>
          <w:spacing w:val="-10"/>
          <w:sz w:val="30"/>
          <w:szCs w:val="30"/>
          <w:cs/>
        </w:rPr>
        <w:t>ตอบแทน</w:t>
      </w:r>
      <w:r w:rsidR="00197CAB">
        <w:rPr>
          <w:rFonts w:ascii="Angsana New" w:eastAsia="Angsana New" w:hAnsi="Angsana New" w:cs="Angsana New" w:hint="cs"/>
          <w:spacing w:val="-10"/>
          <w:sz w:val="30"/>
          <w:szCs w:val="30"/>
          <w:cs/>
        </w:rPr>
        <w:t xml:space="preserve">   </w:t>
      </w:r>
      <w:r w:rsidRPr="0041598E">
        <w:rPr>
          <w:rFonts w:ascii="Angsana New" w:eastAsia="Angsana New" w:hAnsi="Angsana New" w:cs="Angsana New"/>
          <w:sz w:val="30"/>
          <w:szCs w:val="30"/>
          <w:cs/>
        </w:rPr>
        <w:t>ที่ต้องจ่ายตามสัญญาให้กับแต่ละส่วนประกอบของสัญญาเช่าตามราคาเอกเทศของแต่ละส่วนประกอบ กลุ่มบริษัทฯ อาจปฏิบัติตามการผ่อนปรนของมาตรฐานฉบับนี้ซึ่งอาจไม่แยกส่วนประกอบที่ไม่เป็น</w:t>
      </w:r>
      <w:r w:rsidR="00DD5EDC">
        <w:rPr>
          <w:rFonts w:ascii="Angsana New" w:eastAsia="Angsana New" w:hAnsi="Angsana New" w:cs="Angsana New" w:hint="cs"/>
          <w:sz w:val="30"/>
          <w:szCs w:val="30"/>
          <w:cs/>
        </w:rPr>
        <w:t xml:space="preserve">    </w:t>
      </w:r>
      <w:r w:rsidRPr="0041598E">
        <w:rPr>
          <w:rFonts w:ascii="Angsana New" w:eastAsia="Angsana New" w:hAnsi="Angsana New" w:cs="Angsana New"/>
          <w:sz w:val="30"/>
          <w:szCs w:val="30"/>
          <w:cs/>
        </w:rPr>
        <w:t xml:space="preserve">การเช่า โดยรับรู้สัญญาเช่าและส่วนประกอบที่ไม่เป็นการเช่าเป็นสัญญาเช่าเพียงอย่างเดียว </w:t>
      </w:r>
    </w:p>
    <w:p w14:paraId="7761DAF6" w14:textId="77777777" w:rsidR="00C37EA0" w:rsidRDefault="00C37EA0" w:rsidP="00C37EA0">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001A117B" w14:textId="4889C21C" w:rsidR="00C37EA0" w:rsidRPr="0041598E" w:rsidRDefault="00C37EA0" w:rsidP="0041598E">
      <w:pPr>
        <w:ind w:left="900" w:firstLine="540"/>
        <w:jc w:val="thaiDistribute"/>
        <w:rPr>
          <w:rFonts w:ascii="Angsana New" w:eastAsia="Angsana New" w:hAnsi="Angsana New" w:cs="Angsana New"/>
          <w:sz w:val="30"/>
          <w:szCs w:val="30"/>
        </w:rPr>
      </w:pPr>
      <w:r w:rsidRPr="0041598E">
        <w:rPr>
          <w:rFonts w:ascii="Angsana New" w:eastAsia="Angsana New" w:hAnsi="Angsana New" w:cs="Angsana New"/>
          <w:sz w:val="30"/>
          <w:szCs w:val="30"/>
          <w:cs/>
        </w:rPr>
        <w:t>กลุ่มบริษัทฯ รับรู้สินทรัพย์สิทธิการใช้และหนี้สินตามสัญญาเช่า ณ วันที่สัญญาเช่าเริ่มมีผล ยกเว้นสัญญาเช่า</w:t>
      </w:r>
      <w:r w:rsidR="005C4D03">
        <w:rPr>
          <w:rFonts w:ascii="Angsana New" w:eastAsia="Angsana New" w:hAnsi="Angsana New" w:cs="Angsana New" w:hint="cs"/>
          <w:sz w:val="30"/>
          <w:szCs w:val="30"/>
          <w:cs/>
        </w:rPr>
        <w:t xml:space="preserve"> </w:t>
      </w:r>
      <w:r w:rsidRPr="0041598E">
        <w:rPr>
          <w:rFonts w:ascii="Angsana New" w:eastAsia="Angsana New" w:hAnsi="Angsana New" w:cs="Angsana New"/>
          <w:sz w:val="30"/>
          <w:szCs w:val="30"/>
          <w:cs/>
        </w:rPr>
        <w:t xml:space="preserve">ซึ่งสินทรัพย์มีมูลค่าต่ำหรือสัญญาเช่าระยะสั้นจะรับรู้เป็นค่าใช้จ่ายโดยวิธีเส้นตรงตลอดอายุสัญญาเช่า </w:t>
      </w:r>
    </w:p>
    <w:p w14:paraId="031D5E4D" w14:textId="77777777" w:rsidR="00C37EA0" w:rsidRPr="0041598E" w:rsidRDefault="00C37EA0" w:rsidP="00C37EA0">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18B74F72" w14:textId="4EB21FD7" w:rsidR="00C37EA0" w:rsidRPr="0041598E" w:rsidRDefault="00C37EA0" w:rsidP="0041598E">
      <w:pPr>
        <w:ind w:left="900" w:firstLine="540"/>
        <w:jc w:val="thaiDistribute"/>
        <w:rPr>
          <w:rFonts w:ascii="Angsana New" w:eastAsia="Angsana New" w:hAnsi="Angsana New" w:cs="Angsana New"/>
          <w:sz w:val="30"/>
          <w:szCs w:val="30"/>
        </w:rPr>
      </w:pPr>
      <w:r w:rsidRPr="0041598E">
        <w:rPr>
          <w:rFonts w:ascii="Angsana New" w:eastAsia="Angsana New" w:hAnsi="Angsana New" w:cs="Angsana New"/>
          <w:sz w:val="30"/>
          <w:szCs w:val="30"/>
          <w:cs/>
        </w:rPr>
        <w:t xml:space="preserve">สินทรัพย์สิทธิการใช้วัดมูลค่าด้วยราคาทุนหักค่าเสื่อมราคาสะสมและผลขาดทุนจากการด้อยค่าสะสมและปรับปรุงเมื่อมีการวัดมูลค่าใหม่ของหนี้สินตามสัญญาเช่า </w:t>
      </w:r>
    </w:p>
    <w:p w14:paraId="4B6F955A" w14:textId="77777777" w:rsidR="00C37EA0" w:rsidRPr="0041598E" w:rsidRDefault="00C37EA0" w:rsidP="00C37EA0">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12C18C8E" w14:textId="2D928149" w:rsidR="00C37EA0" w:rsidRPr="0041598E" w:rsidRDefault="00C37EA0" w:rsidP="0041598E">
      <w:pPr>
        <w:ind w:left="900" w:firstLine="540"/>
        <w:jc w:val="thaiDistribute"/>
        <w:rPr>
          <w:rFonts w:ascii="Angsana New" w:eastAsia="Angsana New" w:hAnsi="Angsana New" w:cs="Angsana New"/>
          <w:sz w:val="30"/>
          <w:szCs w:val="30"/>
        </w:rPr>
      </w:pPr>
      <w:r w:rsidRPr="0041598E">
        <w:rPr>
          <w:rFonts w:ascii="Angsana New" w:eastAsia="Angsana New" w:hAnsi="Angsana New" w:cs="Angsana New"/>
          <w:sz w:val="30"/>
          <w:szCs w:val="30"/>
          <w:cs/>
        </w:rPr>
        <w:t xml:space="preserve">ค่าเสื่อมราคาสินทรัพย์สิทธิการใช้รับรู้ในกำไรหรือขาดทุนด้วยวิธีเส้นตรงนับจากวันที่สัญญาเช่าเริ่มมีผลจนถึงวันสิ้นสุดอายุสัญญาเช่า </w:t>
      </w:r>
    </w:p>
    <w:p w14:paraId="07D0BF46" w14:textId="77777777" w:rsidR="00B01F68" w:rsidRPr="0041598E" w:rsidRDefault="00B01F68" w:rsidP="0041598E">
      <w:pPr>
        <w:ind w:left="900" w:firstLine="540"/>
        <w:jc w:val="thaiDistribute"/>
        <w:rPr>
          <w:rFonts w:ascii="Angsana New" w:eastAsia="Angsana New" w:hAnsi="Angsana New" w:cs="Angsana New"/>
          <w:sz w:val="16"/>
          <w:szCs w:val="16"/>
        </w:rPr>
      </w:pPr>
    </w:p>
    <w:p w14:paraId="374FE903" w14:textId="155822D7" w:rsidR="00B43681" w:rsidRDefault="00C37EA0" w:rsidP="0041598E">
      <w:pPr>
        <w:ind w:left="900" w:firstLine="540"/>
        <w:jc w:val="thaiDistribute"/>
        <w:rPr>
          <w:rFonts w:ascii="Angsana New" w:eastAsia="Angsana New" w:hAnsi="Angsana New" w:cs="Angsana New"/>
          <w:sz w:val="30"/>
          <w:szCs w:val="30"/>
        </w:rPr>
      </w:pPr>
      <w:r w:rsidRPr="0041598E">
        <w:rPr>
          <w:rFonts w:ascii="Angsana New" w:eastAsia="Angsana New" w:hAnsi="Angsana New" w:cs="Angsana New"/>
          <w:spacing w:val="-6"/>
          <w:sz w:val="30"/>
          <w:szCs w:val="30"/>
          <w:cs/>
        </w:rPr>
        <w:t xml:space="preserve">หนี้สินตามสัญญาเช่าวัดมูลค่าเมื่อเริ่มแรกด้วยมูลค่าปัจจุบันของค่าเช่าที่ต้องจ่ายทั้งหมดตามสัญญา </w:t>
      </w:r>
      <w:r w:rsidRPr="0041598E">
        <w:rPr>
          <w:rFonts w:ascii="Angsana New" w:eastAsia="Angsana New" w:hAnsi="Angsana New" w:cs="Angsana New"/>
          <w:sz w:val="30"/>
          <w:szCs w:val="30"/>
          <w:cs/>
        </w:rPr>
        <w:t>โดยกลุ่มบริษัทฯ ใช้อัตราดอกเบี้ยเงินกู้ยืมส่วนเพิ่มในการคิดลดเป็นมูลค่าปัจจุบัน ทั้งนี้กลุ่มบริษัทฯ กำหนดอัตราดอกเบี้ยเงินกู้ยืมส่วนเพิ่มโดยนำอัตราดอกเบี้ยจากแหล่งข้อมูลทางการเงินภายนอกหลายแห่งและได้ปรับปรุงบางส่วนเพื่อให้สะท้อนระยะเวลาของสัญญาเช่าและลักษณะของสินทรัพย์ที่เช่า</w:t>
      </w:r>
    </w:p>
    <w:p w14:paraId="068323FF" w14:textId="77777777" w:rsidR="00021803" w:rsidRPr="00021803" w:rsidRDefault="00021803" w:rsidP="0041598E">
      <w:pPr>
        <w:ind w:left="900" w:firstLine="540"/>
        <w:jc w:val="thaiDistribute"/>
        <w:rPr>
          <w:rFonts w:ascii="Angsana New" w:eastAsia="Angsana New" w:hAnsi="Angsana New" w:cs="Angsana New"/>
          <w:sz w:val="16"/>
          <w:szCs w:val="16"/>
        </w:rPr>
      </w:pPr>
    </w:p>
    <w:p w14:paraId="43B35C02" w14:textId="4BB05412" w:rsidR="00E8618A" w:rsidRDefault="00021803" w:rsidP="00021803">
      <w:pPr>
        <w:pStyle w:val="ListParagraph"/>
        <w:suppressAutoHyphens/>
        <w:overflowPunct w:val="0"/>
        <w:autoSpaceDE w:val="0"/>
        <w:autoSpaceDN w:val="0"/>
        <w:ind w:left="900"/>
        <w:jc w:val="thaiDistribute"/>
        <w:textAlignment w:val="baseline"/>
        <w:rPr>
          <w:rFonts w:ascii="Angsana New" w:eastAsia="Times New Roman" w:hAnsi="Angsana New" w:cs="Angsana New"/>
          <w:sz w:val="30"/>
          <w:szCs w:val="30"/>
          <w:u w:val="single"/>
        </w:rPr>
      </w:pPr>
      <w:r w:rsidRPr="00021803">
        <w:rPr>
          <w:rFonts w:ascii="Angsana New" w:eastAsia="Times New Roman" w:hAnsi="Angsana New" w:cs="Angsana New"/>
          <w:sz w:val="30"/>
          <w:szCs w:val="30"/>
          <w:u w:val="single"/>
          <w:cs/>
        </w:rPr>
        <w:t>กลุ่มบริษัทฯ ในฐานะผู้</w:t>
      </w:r>
      <w:r>
        <w:rPr>
          <w:rFonts w:ascii="Angsana New" w:eastAsia="Times New Roman" w:hAnsi="Angsana New" w:cs="Angsana New" w:hint="cs"/>
          <w:sz w:val="30"/>
          <w:szCs w:val="30"/>
          <w:u w:val="single"/>
          <w:cs/>
        </w:rPr>
        <w:t>ให้</w:t>
      </w:r>
      <w:r w:rsidRPr="00021803">
        <w:rPr>
          <w:rFonts w:ascii="Angsana New" w:eastAsia="Times New Roman" w:hAnsi="Angsana New" w:cs="Angsana New"/>
          <w:sz w:val="30"/>
          <w:szCs w:val="30"/>
          <w:u w:val="single"/>
          <w:cs/>
        </w:rPr>
        <w:t>เช่า</w:t>
      </w:r>
    </w:p>
    <w:p w14:paraId="5DE1ACD2" w14:textId="77777777" w:rsidR="0049178E" w:rsidRPr="0049178E" w:rsidRDefault="0049178E" w:rsidP="00151552">
      <w:pPr>
        <w:ind w:left="900" w:firstLine="540"/>
        <w:jc w:val="thaiDistribute"/>
        <w:rPr>
          <w:rFonts w:ascii="Angsana New" w:eastAsia="Angsana New" w:hAnsi="Angsana New" w:cs="Angsana New"/>
          <w:spacing w:val="-6"/>
          <w:sz w:val="16"/>
          <w:szCs w:val="16"/>
        </w:rPr>
      </w:pPr>
    </w:p>
    <w:p w14:paraId="4C8950DC" w14:textId="25287FAB" w:rsidR="00151552" w:rsidRDefault="00151552" w:rsidP="00151552">
      <w:pPr>
        <w:ind w:left="900" w:firstLine="540"/>
        <w:jc w:val="thaiDistribute"/>
        <w:rPr>
          <w:rFonts w:ascii="Angsana New" w:eastAsia="Angsana New" w:hAnsi="Angsana New" w:cs="Angsana New"/>
          <w:spacing w:val="-6"/>
          <w:sz w:val="30"/>
          <w:szCs w:val="30"/>
        </w:rPr>
      </w:pPr>
      <w:r w:rsidRPr="00151552">
        <w:rPr>
          <w:rFonts w:ascii="Angsana New" w:eastAsia="Angsana New" w:hAnsi="Angsana New" w:cs="Angsana New" w:hint="cs"/>
          <w:spacing w:val="-6"/>
          <w:sz w:val="30"/>
          <w:szCs w:val="30"/>
          <w:cs/>
        </w:rPr>
        <w:t>สัญญาเช่าที่ความเสี่ยงและผลตอบแทนของความเป็นเจ้าของส่วนใหญ่ไม่ได้โอนไปให้กับผู้เช่า</w:t>
      </w:r>
      <w:r w:rsidR="0095137C">
        <w:rPr>
          <w:rFonts w:ascii="Angsana New" w:eastAsia="Angsana New" w:hAnsi="Angsana New" w:cs="Angsana New" w:hint="cs"/>
          <w:spacing w:val="-6"/>
          <w:sz w:val="30"/>
          <w:szCs w:val="30"/>
          <w:cs/>
        </w:rPr>
        <w:t xml:space="preserve">         </w:t>
      </w:r>
      <w:r w:rsidRPr="00151552">
        <w:rPr>
          <w:rFonts w:ascii="Angsana New" w:eastAsia="Angsana New" w:hAnsi="Angsana New" w:cs="Angsana New" w:hint="cs"/>
          <w:spacing w:val="-6"/>
          <w:sz w:val="30"/>
          <w:szCs w:val="30"/>
          <w:cs/>
        </w:rPr>
        <w:t>ถือเป็นสัญญาเช่าดำเนินงาน กลุ่มบริษัท</w:t>
      </w:r>
      <w:r w:rsidR="00F673A7">
        <w:rPr>
          <w:rFonts w:ascii="Angsana New" w:eastAsia="Angsana New" w:hAnsi="Angsana New" w:cs="Angsana New" w:hint="cs"/>
          <w:spacing w:val="-6"/>
          <w:sz w:val="30"/>
          <w:szCs w:val="30"/>
          <w:cs/>
        </w:rPr>
        <w:t xml:space="preserve">ฯ </w:t>
      </w:r>
      <w:r w:rsidRPr="00151552">
        <w:rPr>
          <w:rFonts w:ascii="Angsana New" w:eastAsia="Angsana New" w:hAnsi="Angsana New" w:cs="Angsana New" w:hint="cs"/>
          <w:spacing w:val="-6"/>
          <w:sz w:val="30"/>
          <w:szCs w:val="30"/>
          <w:cs/>
        </w:rPr>
        <w:t>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w:t>
      </w:r>
      <w:r w:rsidR="0095137C">
        <w:rPr>
          <w:rFonts w:ascii="Angsana New" w:eastAsia="Angsana New" w:hAnsi="Angsana New" w:cs="Angsana New" w:hint="cs"/>
          <w:spacing w:val="-6"/>
          <w:sz w:val="30"/>
          <w:szCs w:val="30"/>
          <w:cs/>
        </w:rPr>
        <w:t xml:space="preserve">               </w:t>
      </w:r>
      <w:r w:rsidRPr="00151552">
        <w:rPr>
          <w:rFonts w:ascii="Angsana New" w:eastAsia="Angsana New" w:hAnsi="Angsana New" w:cs="Angsana New" w:hint="cs"/>
          <w:spacing w:val="-6"/>
          <w:sz w:val="30"/>
          <w:szCs w:val="30"/>
          <w:cs/>
        </w:rPr>
        <w:t xml:space="preserve">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14:paraId="58F1313E" w14:textId="77777777" w:rsidR="000F6A65" w:rsidRPr="00881911" w:rsidRDefault="000F6A65" w:rsidP="004C7F6F">
      <w:pPr>
        <w:jc w:val="thaiDistribute"/>
        <w:rPr>
          <w:rFonts w:ascii="Angsana New" w:eastAsia="Angsana New" w:hAnsi="Angsana New" w:cs="Angsana New"/>
          <w:sz w:val="16"/>
          <w:szCs w:val="16"/>
        </w:rPr>
      </w:pPr>
    </w:p>
    <w:p w14:paraId="487ADF8B" w14:textId="77777777" w:rsidR="009E4CB2" w:rsidRPr="00352FC4" w:rsidRDefault="009E4CB2" w:rsidP="009E4CB2">
      <w:pPr>
        <w:pStyle w:val="ListParagraph"/>
        <w:numPr>
          <w:ilvl w:val="1"/>
          <w:numId w:val="2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352FC4">
        <w:rPr>
          <w:rFonts w:ascii="Angsana New" w:eastAsia="Times New Roman" w:hAnsi="Angsana New" w:cs="Angsana New"/>
          <w:sz w:val="30"/>
          <w:szCs w:val="30"/>
          <w:cs/>
        </w:rPr>
        <w:t>การด้อยค่าของสินทรัพย์ที่ไม่ใช่สินทรัพย์ทางการเงิน</w:t>
      </w:r>
    </w:p>
    <w:p w14:paraId="2CDEB5D5" w14:textId="77777777" w:rsidR="009E4CB2" w:rsidRPr="000A0986" w:rsidRDefault="009E4CB2" w:rsidP="009E4CB2">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76F27A27" w14:textId="77777777" w:rsidR="009E4CB2" w:rsidRPr="00EB3402" w:rsidRDefault="009E4CB2" w:rsidP="009E4CB2">
      <w:pPr>
        <w:ind w:left="900" w:firstLine="540"/>
        <w:jc w:val="thaiDistribute"/>
        <w:rPr>
          <w:rFonts w:ascii="Angsana New" w:eastAsia="Angsana New" w:hAnsi="Angsana New" w:cs="Angsana New"/>
          <w:sz w:val="30"/>
          <w:szCs w:val="30"/>
        </w:rPr>
      </w:pPr>
      <w:r w:rsidRPr="00EB3402">
        <w:rPr>
          <w:rFonts w:ascii="Angsana New" w:eastAsia="Angsana New" w:hAnsi="Angsana New" w:cs="Angsana New"/>
          <w:sz w:val="30"/>
          <w:szCs w:val="30"/>
          <w:cs/>
        </w:rPr>
        <w:t>มูลค่าตามบัญชีของสินทรัพย์ได้รับการประเมิน ณ ทุกวันสิ้นรอบระยะเวลารายงานว่ามีข้อบ่งชี้ของการด้อยค่าเกิดขึ้นหรือไม่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14:paraId="4F4518D6" w14:textId="77777777" w:rsidR="009E4CB2" w:rsidRPr="009B4DEE" w:rsidRDefault="009E4CB2" w:rsidP="009E4CB2">
      <w:pPr>
        <w:tabs>
          <w:tab w:val="left" w:pos="900"/>
          <w:tab w:val="left" w:pos="1440"/>
        </w:tabs>
        <w:ind w:left="900"/>
        <w:jc w:val="thaiDistribute"/>
        <w:rPr>
          <w:rFonts w:ascii="Angsana New" w:hAnsi="Angsana New" w:cs="Angsana New"/>
          <w:sz w:val="16"/>
          <w:szCs w:val="16"/>
        </w:rPr>
      </w:pPr>
    </w:p>
    <w:p w14:paraId="28D6AE86" w14:textId="77777777" w:rsidR="009E4CB2" w:rsidRDefault="009E4CB2" w:rsidP="009E4CB2">
      <w:pPr>
        <w:ind w:left="851" w:firstLine="567"/>
        <w:jc w:val="thaiDistribute"/>
        <w:rPr>
          <w:rFonts w:ascii="Angsana New" w:hAnsi="Angsana New" w:cs="Angsana New"/>
          <w:sz w:val="30"/>
          <w:szCs w:val="30"/>
        </w:rPr>
      </w:pPr>
      <w:r w:rsidRPr="009B4DEE">
        <w:rPr>
          <w:rFonts w:ascii="Angsana New" w:hAnsi="Angsana New" w:cs="Angsana New"/>
          <w:sz w:val="30"/>
          <w:szCs w:val="30"/>
          <w:cs/>
        </w:rPr>
        <w:t>ผลขาดทุนจากการด้อยค่ารับรู้เป็นค่าใช้จ่ายในกำไรหรือขาดทุนทันที</w:t>
      </w:r>
    </w:p>
    <w:p w14:paraId="4EF209EB" w14:textId="77777777" w:rsidR="009E4CB2" w:rsidRPr="009B4DEE" w:rsidRDefault="009E4CB2" w:rsidP="009E4CB2">
      <w:pPr>
        <w:ind w:left="851" w:firstLine="567"/>
        <w:jc w:val="thaiDistribute"/>
        <w:rPr>
          <w:rFonts w:ascii="Angsana New" w:hAnsi="Angsana New" w:cs="Angsana New"/>
          <w:sz w:val="16"/>
          <w:szCs w:val="16"/>
        </w:rPr>
      </w:pPr>
    </w:p>
    <w:p w14:paraId="367361E6" w14:textId="77777777" w:rsidR="009E4CB2" w:rsidRDefault="009E4CB2" w:rsidP="009E4CB2">
      <w:pPr>
        <w:ind w:left="900"/>
        <w:jc w:val="thaiDistribute"/>
        <w:rPr>
          <w:rFonts w:ascii="Angsana New" w:hAnsi="Angsana New" w:cs="Angsana New"/>
          <w:sz w:val="30"/>
          <w:szCs w:val="30"/>
          <w:u w:val="single"/>
        </w:rPr>
      </w:pPr>
      <w:r w:rsidRPr="009B4DEE">
        <w:rPr>
          <w:rFonts w:ascii="Angsana New" w:hAnsi="Angsana New" w:cs="Angsana New"/>
          <w:sz w:val="30"/>
          <w:szCs w:val="30"/>
          <w:u w:val="single"/>
          <w:cs/>
        </w:rPr>
        <w:t>การคำนวณมูลค่าที่คาดว่าจะได้รับคืน</w:t>
      </w:r>
    </w:p>
    <w:p w14:paraId="037F931E" w14:textId="77777777" w:rsidR="009E4CB2" w:rsidRPr="009B4DEE" w:rsidRDefault="009E4CB2" w:rsidP="009E4CB2">
      <w:pPr>
        <w:ind w:left="900"/>
        <w:jc w:val="thaiDistribute"/>
        <w:rPr>
          <w:rFonts w:ascii="Angsana New" w:hAnsi="Angsana New" w:cs="Angsana New"/>
          <w:sz w:val="16"/>
          <w:szCs w:val="16"/>
          <w:u w:val="single"/>
        </w:rPr>
      </w:pPr>
    </w:p>
    <w:p w14:paraId="503BA237" w14:textId="77777777" w:rsidR="009E4CB2" w:rsidRDefault="009E4CB2" w:rsidP="009E4CB2">
      <w:pPr>
        <w:numPr>
          <w:ilvl w:val="0"/>
          <w:numId w:val="11"/>
        </w:numPr>
        <w:tabs>
          <w:tab w:val="clear" w:pos="1654"/>
        </w:tabs>
        <w:ind w:left="1701" w:hanging="234"/>
        <w:jc w:val="thaiDistribute"/>
        <w:rPr>
          <w:rFonts w:ascii="Angsana New" w:hAnsi="Angsana New" w:cs="Angsana New"/>
          <w:sz w:val="30"/>
          <w:szCs w:val="30"/>
        </w:rPr>
      </w:pPr>
      <w:r w:rsidRPr="00CB7D56">
        <w:rPr>
          <w:rFonts w:ascii="Angsana New" w:hAnsi="Angsana New" w:cs="Angsana New"/>
          <w:spacing w:val="-4"/>
          <w:sz w:val="30"/>
          <w:szCs w:val="30"/>
          <w:cs/>
        </w:rPr>
        <w:t>มูลค่าที่คาดว่าจะได้รับคืน หมายถึง มูลค่ายุติธรรมหักต้นทุนในการขายของสินทรัพย์หรือหน่วย</w:t>
      </w:r>
      <w:r w:rsidRPr="009B4DEE">
        <w:rPr>
          <w:rFonts w:ascii="Angsana New" w:hAnsi="Angsana New" w:cs="Angsana New"/>
          <w:sz w:val="30"/>
          <w:szCs w:val="30"/>
          <w:cs/>
        </w:rPr>
        <w:t>สินทรัพย์ที่ก่อให้เกิดเงินสดหรือมูลค่าจากการใช้ของสินทรัพย์นั้นแล้วแต่จำนวนใดจะสูงกว่า</w:t>
      </w:r>
    </w:p>
    <w:p w14:paraId="1ACAFA4A" w14:textId="77777777" w:rsidR="009E4CB2" w:rsidRPr="009B4DEE" w:rsidRDefault="009E4CB2" w:rsidP="009E4CB2">
      <w:pPr>
        <w:ind w:left="1701"/>
        <w:jc w:val="thaiDistribute"/>
        <w:rPr>
          <w:rFonts w:ascii="Angsana New" w:hAnsi="Angsana New" w:cs="Angsana New"/>
          <w:sz w:val="16"/>
          <w:szCs w:val="16"/>
        </w:rPr>
      </w:pPr>
    </w:p>
    <w:p w14:paraId="77F0A858" w14:textId="77777777" w:rsidR="009E4CB2" w:rsidRDefault="009E4CB2" w:rsidP="009E4CB2">
      <w:pPr>
        <w:numPr>
          <w:ilvl w:val="0"/>
          <w:numId w:val="11"/>
        </w:numPr>
        <w:tabs>
          <w:tab w:val="clear" w:pos="1654"/>
        </w:tabs>
        <w:ind w:left="1701" w:hanging="234"/>
        <w:jc w:val="thaiDistribute"/>
        <w:rPr>
          <w:rFonts w:ascii="Angsana New" w:hAnsi="Angsana New" w:cs="Angsana New"/>
          <w:spacing w:val="-2"/>
          <w:sz w:val="30"/>
          <w:szCs w:val="30"/>
        </w:rPr>
      </w:pPr>
      <w:r w:rsidRPr="009B4DEE">
        <w:rPr>
          <w:rFonts w:ascii="Angsana New" w:hAnsi="Angsana New" w:cs="Angsana New"/>
          <w:spacing w:val="-2"/>
          <w:sz w:val="30"/>
          <w:szCs w:val="30"/>
          <w:cs/>
        </w:rPr>
        <w:t>ในการประเมินมูลค่าจากการใช้ของสินทรัพย์ ประมาณการกระแสเงินสดในอนาคตที่คาดว่าจะได้รับจากสินทรัพย์จะถูกคิดลดเป็นมูลค่าปัจจุบันโดยใช้อัตราคิดลดที่เป็นอัตราก่อนภาษีเงินได้ที่สะท้อนมูลค่าที่อาจประเมินได้ในตลาดปัจจุบันซึ่งแปรไปตามเวลาและความเสี่ยงที่มีต่อสินทรัพย์</w:t>
      </w:r>
    </w:p>
    <w:p w14:paraId="66773266" w14:textId="77777777" w:rsidR="009E4CB2" w:rsidRPr="009B4DEE" w:rsidRDefault="009E4CB2" w:rsidP="009E4CB2">
      <w:pPr>
        <w:jc w:val="thaiDistribute"/>
        <w:rPr>
          <w:rFonts w:ascii="Angsana New" w:hAnsi="Angsana New" w:cs="Angsana New"/>
          <w:spacing w:val="-2"/>
          <w:sz w:val="16"/>
          <w:szCs w:val="16"/>
        </w:rPr>
      </w:pPr>
    </w:p>
    <w:p w14:paraId="05D56BC5" w14:textId="77777777" w:rsidR="009E4CB2" w:rsidRDefault="009E4CB2" w:rsidP="009E4CB2">
      <w:pPr>
        <w:numPr>
          <w:ilvl w:val="0"/>
          <w:numId w:val="11"/>
        </w:numPr>
        <w:tabs>
          <w:tab w:val="clear" w:pos="1654"/>
        </w:tabs>
        <w:ind w:left="1701" w:hanging="234"/>
        <w:jc w:val="thaiDistribute"/>
        <w:rPr>
          <w:rFonts w:ascii="Angsana New" w:hAnsi="Angsana New" w:cs="Angsana New"/>
          <w:spacing w:val="-2"/>
          <w:sz w:val="30"/>
          <w:szCs w:val="30"/>
        </w:rPr>
      </w:pPr>
      <w:r w:rsidRPr="001C1261">
        <w:rPr>
          <w:rFonts w:ascii="Angsana New" w:hAnsi="Angsana New" w:cs="Angsana New"/>
          <w:spacing w:val="-6"/>
          <w:sz w:val="30"/>
          <w:szCs w:val="30"/>
          <w:cs/>
        </w:rPr>
        <w:t>ในการประเมินมูลค่ายุติธรรมหักต้นทุนในการขาย กลุ่มบริษัทฯ ใช้แบบจำลองการประเมินมูลค่า</w:t>
      </w:r>
      <w:r>
        <w:rPr>
          <w:rFonts w:ascii="Angsana New" w:hAnsi="Angsana New" w:cs="Angsana New"/>
          <w:spacing w:val="-2"/>
          <w:sz w:val="30"/>
          <w:szCs w:val="30"/>
        </w:rPr>
        <w:t xml:space="preserve"> </w:t>
      </w:r>
      <w:r w:rsidRPr="009B4DEE">
        <w:rPr>
          <w:rFonts w:ascii="Angsana New" w:hAnsi="Angsana New" w:cs="Angsana New"/>
          <w:spacing w:val="-2"/>
          <w:sz w:val="30"/>
          <w:szCs w:val="30"/>
          <w:cs/>
        </w:rPr>
        <w:t>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w:t>
      </w:r>
      <w:r>
        <w:rPr>
          <w:rFonts w:ascii="Angsana New" w:hAnsi="Angsana New" w:cs="Angsana New"/>
          <w:spacing w:val="-2"/>
          <w:sz w:val="30"/>
          <w:szCs w:val="30"/>
        </w:rPr>
        <w:t xml:space="preserve">        </w:t>
      </w:r>
      <w:r w:rsidRPr="009B4DEE">
        <w:rPr>
          <w:rFonts w:ascii="Angsana New" w:hAnsi="Angsana New" w:cs="Angsana New"/>
          <w:spacing w:val="-2"/>
          <w:sz w:val="30"/>
          <w:szCs w:val="30"/>
          <w:cs/>
        </w:rPr>
        <w:t>ผู้ที่ไม่มีความเกี่ยวข้องกัน</w:t>
      </w:r>
    </w:p>
    <w:p w14:paraId="67940994" w14:textId="77777777" w:rsidR="009E4CB2" w:rsidRPr="009B4DEE" w:rsidRDefault="009E4CB2" w:rsidP="009E4CB2">
      <w:pPr>
        <w:ind w:left="1701"/>
        <w:jc w:val="thaiDistribute"/>
        <w:rPr>
          <w:rFonts w:ascii="Angsana New" w:hAnsi="Angsana New" w:cs="Angsana New"/>
          <w:spacing w:val="-2"/>
          <w:sz w:val="16"/>
          <w:szCs w:val="16"/>
        </w:rPr>
      </w:pPr>
    </w:p>
    <w:p w14:paraId="354068A1" w14:textId="77777777" w:rsidR="009E4CB2" w:rsidRDefault="009E4CB2" w:rsidP="009E4CB2">
      <w:pPr>
        <w:ind w:left="900"/>
        <w:jc w:val="thaiDistribute"/>
        <w:rPr>
          <w:rFonts w:ascii="Angsana New" w:hAnsi="Angsana New" w:cs="Angsana New"/>
          <w:sz w:val="30"/>
          <w:szCs w:val="30"/>
          <w:u w:val="single"/>
        </w:rPr>
      </w:pPr>
      <w:r w:rsidRPr="009B4DEE">
        <w:rPr>
          <w:rFonts w:ascii="Angsana New" w:hAnsi="Angsana New" w:cs="Angsana New"/>
          <w:sz w:val="30"/>
          <w:szCs w:val="30"/>
          <w:u w:val="single"/>
          <w:cs/>
        </w:rPr>
        <w:t>การกลับรายการผลขาดทุนจากการด้อยค่า</w:t>
      </w:r>
    </w:p>
    <w:p w14:paraId="02FAB79E" w14:textId="77777777" w:rsidR="009E4CB2" w:rsidRPr="001C1261" w:rsidRDefault="009E4CB2" w:rsidP="009E4CB2">
      <w:pPr>
        <w:ind w:left="900"/>
        <w:jc w:val="thaiDistribute"/>
        <w:rPr>
          <w:rFonts w:ascii="Angsana New" w:hAnsi="Angsana New" w:cs="Angsana New"/>
          <w:sz w:val="16"/>
          <w:szCs w:val="16"/>
          <w:u w:val="single"/>
        </w:rPr>
      </w:pPr>
    </w:p>
    <w:p w14:paraId="6762D4AE" w14:textId="77777777" w:rsidR="009E4CB2" w:rsidRDefault="009E4CB2" w:rsidP="009E4CB2">
      <w:pPr>
        <w:numPr>
          <w:ilvl w:val="0"/>
          <w:numId w:val="11"/>
        </w:numPr>
        <w:tabs>
          <w:tab w:val="clear" w:pos="1654"/>
        </w:tabs>
        <w:ind w:left="1701" w:hanging="234"/>
        <w:jc w:val="thaiDistribute"/>
        <w:rPr>
          <w:rFonts w:ascii="Angsana New" w:hAnsi="Angsana New" w:cs="Angsana New"/>
          <w:spacing w:val="-2"/>
          <w:sz w:val="30"/>
          <w:szCs w:val="30"/>
        </w:rPr>
      </w:pPr>
      <w:r w:rsidRPr="009B4DEE">
        <w:rPr>
          <w:rFonts w:ascii="Angsana New" w:hAnsi="Angsana New" w:cs="Angsana New"/>
          <w:sz w:val="30"/>
          <w:szCs w:val="30"/>
          <w:cs/>
        </w:rPr>
        <w:t>ผ</w:t>
      </w:r>
      <w:r w:rsidRPr="009B4DEE">
        <w:rPr>
          <w:rFonts w:ascii="Angsana New" w:hAnsi="Angsana New" w:cs="Angsana New"/>
          <w:spacing w:val="-2"/>
          <w:sz w:val="30"/>
          <w:szCs w:val="30"/>
          <w:cs/>
        </w:rPr>
        <w:t>ลขาดทุนจากการด้อยค่าของสินทรัพย์ที่รับรู้ในงวดก่อนจะถูกกลับรายการ หากประมาณการที่ใช้ในการกำหนดมูลค่าที่คาดว่าจะได้รับคืนได้เปลี่ยนแปลงไปภายหลังจากรับรู้ผลขาดทุนจากการด้อยค่าครั้งล่าสุดแล้ว เพียงเพื่อให้มูลค่าตามบัญชีของสินทรัพย์ไม่เกินกว่ามูลค่า</w:t>
      </w:r>
      <w:r>
        <w:rPr>
          <w:rFonts w:ascii="Angsana New" w:hAnsi="Angsana New" w:cs="Angsana New"/>
          <w:spacing w:val="-2"/>
          <w:sz w:val="30"/>
          <w:szCs w:val="30"/>
        </w:rPr>
        <w:t xml:space="preserve">        </w:t>
      </w:r>
      <w:r w:rsidRPr="009B4DEE">
        <w:rPr>
          <w:rFonts w:ascii="Angsana New" w:hAnsi="Angsana New" w:cs="Angsana New"/>
          <w:spacing w:val="-2"/>
          <w:sz w:val="30"/>
          <w:szCs w:val="30"/>
          <w:cs/>
        </w:rPr>
        <w:t>ตามบัญชีที่ควรเป็น (สุทธิจากค่าเสื่อมราคาหรือค่าตัดจำหน่าย) หากไม่เคยรับรู้ผลขาดทุนจากการด้อยค่าของสินทรัพย์นั้นมาก่อน</w:t>
      </w:r>
    </w:p>
    <w:p w14:paraId="5585FE77" w14:textId="77777777" w:rsidR="009E4CB2" w:rsidRPr="009B4DEE" w:rsidRDefault="009E4CB2" w:rsidP="009E4CB2">
      <w:pPr>
        <w:ind w:left="1701"/>
        <w:jc w:val="thaiDistribute"/>
        <w:rPr>
          <w:rFonts w:ascii="Angsana New" w:hAnsi="Angsana New" w:cs="Angsana New"/>
          <w:spacing w:val="-2"/>
          <w:sz w:val="16"/>
          <w:szCs w:val="16"/>
        </w:rPr>
      </w:pPr>
    </w:p>
    <w:p w14:paraId="107FF140" w14:textId="77777777" w:rsidR="009E4CB2" w:rsidRPr="009B4DEE" w:rsidRDefault="009E4CB2" w:rsidP="009E4CB2">
      <w:pPr>
        <w:numPr>
          <w:ilvl w:val="0"/>
          <w:numId w:val="11"/>
        </w:numPr>
        <w:tabs>
          <w:tab w:val="clear" w:pos="1654"/>
        </w:tabs>
        <w:ind w:left="1701" w:hanging="234"/>
        <w:jc w:val="thaiDistribute"/>
        <w:rPr>
          <w:rFonts w:ascii="Angsana New" w:hAnsi="Angsana New" w:cs="Angsana New"/>
          <w:spacing w:val="-2"/>
          <w:sz w:val="30"/>
          <w:szCs w:val="30"/>
        </w:rPr>
      </w:pPr>
      <w:r w:rsidRPr="009B4DEE">
        <w:rPr>
          <w:rFonts w:ascii="Angsana New" w:hAnsi="Angsana New" w:cs="Angsana New"/>
          <w:spacing w:val="-2"/>
          <w:sz w:val="30"/>
          <w:szCs w:val="30"/>
          <w:cs/>
        </w:rPr>
        <w:t>การกลับรายการผลขาดทุนจากการด้อยค่าจะถูกรับรู้เป็นรายได้ในกำไรหรือขาดทุนทันที</w:t>
      </w:r>
    </w:p>
    <w:p w14:paraId="29FB240D" w14:textId="77777777" w:rsidR="009E4CB2" w:rsidRPr="00031BCF" w:rsidRDefault="009E4CB2" w:rsidP="009E4CB2">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0F54A434" w14:textId="6725A36B" w:rsidR="00881911" w:rsidRPr="0000015E" w:rsidRDefault="00881911" w:rsidP="00C64382">
      <w:pPr>
        <w:pStyle w:val="ListParagraph"/>
        <w:numPr>
          <w:ilvl w:val="1"/>
          <w:numId w:val="2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00015E">
        <w:rPr>
          <w:rFonts w:ascii="Angsana New" w:eastAsia="Times New Roman" w:hAnsi="Angsana New" w:cs="Angsana New"/>
          <w:sz w:val="30"/>
          <w:szCs w:val="30"/>
          <w:cs/>
        </w:rPr>
        <w:t>ผลประโยชน์ของพนักงาน</w:t>
      </w:r>
    </w:p>
    <w:p w14:paraId="01D10CC3" w14:textId="77777777" w:rsidR="00881911" w:rsidRPr="00881911" w:rsidRDefault="00881911" w:rsidP="00881911">
      <w:pPr>
        <w:tabs>
          <w:tab w:val="left" w:pos="900"/>
        </w:tabs>
        <w:ind w:left="900"/>
        <w:jc w:val="thaiDistribute"/>
        <w:rPr>
          <w:rFonts w:ascii="Angsana New" w:hAnsi="Angsana New" w:cs="Angsana New"/>
          <w:sz w:val="16"/>
          <w:szCs w:val="16"/>
          <w:u w:val="single"/>
          <w:cs/>
        </w:rPr>
      </w:pPr>
    </w:p>
    <w:p w14:paraId="4A8ACD7C" w14:textId="5F6D5E8C" w:rsidR="00881911" w:rsidRPr="000A6877" w:rsidRDefault="00881911" w:rsidP="00881911">
      <w:pPr>
        <w:tabs>
          <w:tab w:val="left" w:pos="900"/>
        </w:tabs>
        <w:ind w:left="900"/>
        <w:jc w:val="thaiDistribute"/>
        <w:rPr>
          <w:rFonts w:ascii="Angsana New" w:hAnsi="Angsana New" w:cs="Angsana New"/>
          <w:sz w:val="30"/>
          <w:szCs w:val="30"/>
          <w:u w:val="single"/>
        </w:rPr>
      </w:pPr>
      <w:r w:rsidRPr="000B10F0">
        <w:rPr>
          <w:rFonts w:ascii="Angsana New" w:hAnsi="Angsana New" w:cs="Angsana New"/>
          <w:sz w:val="30"/>
          <w:szCs w:val="30"/>
          <w:u w:val="single"/>
          <w:cs/>
        </w:rPr>
        <w:t>ผลประโยชน์ระยะสั้น</w:t>
      </w:r>
    </w:p>
    <w:p w14:paraId="49F9EFD4" w14:textId="77777777" w:rsidR="00881911" w:rsidRPr="000A6877" w:rsidRDefault="00881911" w:rsidP="00881911">
      <w:pPr>
        <w:tabs>
          <w:tab w:val="left" w:pos="900"/>
        </w:tabs>
        <w:jc w:val="thaiDistribute"/>
        <w:rPr>
          <w:rFonts w:ascii="Angsana New" w:hAnsi="Angsana New" w:cs="Angsana New"/>
          <w:sz w:val="16"/>
          <w:szCs w:val="16"/>
          <w:u w:val="single"/>
          <w:cs/>
        </w:rPr>
      </w:pPr>
    </w:p>
    <w:p w14:paraId="1472736E" w14:textId="77777777" w:rsidR="00881911" w:rsidRPr="000A6877" w:rsidRDefault="00881911" w:rsidP="00C64382">
      <w:pPr>
        <w:numPr>
          <w:ilvl w:val="0"/>
          <w:numId w:val="11"/>
        </w:numPr>
        <w:tabs>
          <w:tab w:val="clear" w:pos="1654"/>
        </w:tabs>
        <w:ind w:left="1134" w:hanging="234"/>
        <w:jc w:val="thaiDistribute"/>
        <w:rPr>
          <w:rFonts w:ascii="Angsana New" w:hAnsi="Angsana New" w:cs="Angsana New"/>
          <w:sz w:val="30"/>
          <w:szCs w:val="30"/>
        </w:rPr>
      </w:pPr>
      <w:r w:rsidRPr="000A6877">
        <w:rPr>
          <w:rFonts w:ascii="Angsana New" w:hAnsi="Angsana New" w:cs="Angsana New" w:hint="cs"/>
          <w:sz w:val="30"/>
          <w:szCs w:val="30"/>
          <w:cs/>
        </w:rPr>
        <w:t>กลุ่ม</w:t>
      </w:r>
      <w:r w:rsidRPr="000A6877">
        <w:rPr>
          <w:rFonts w:ascii="Angsana New" w:hAnsi="Angsana New" w:cs="Angsana New"/>
          <w:sz w:val="30"/>
          <w:szCs w:val="30"/>
          <w:cs/>
        </w:rPr>
        <w:t xml:space="preserve">บริษัทฯ </w:t>
      </w:r>
      <w:r w:rsidRPr="000A6877">
        <w:rPr>
          <w:rFonts w:ascii="Angsana New" w:hAnsi="Angsana New" w:cs="Angsana New" w:hint="cs"/>
          <w:sz w:val="30"/>
          <w:szCs w:val="30"/>
          <w:cs/>
        </w:rPr>
        <w:t>รับรู้</w:t>
      </w:r>
      <w:r w:rsidRPr="000A6877">
        <w:rPr>
          <w:rFonts w:ascii="Angsana New" w:hAnsi="Angsana New" w:cs="Angsana New"/>
          <w:sz w:val="30"/>
          <w:szCs w:val="30"/>
          <w:cs/>
        </w:rPr>
        <w:t xml:space="preserve">เงินเดือน ค่าจ้าง โบนัส </w:t>
      </w:r>
      <w:r w:rsidRPr="000A6877">
        <w:rPr>
          <w:rFonts w:ascii="Angsana New" w:hAnsi="Angsana New" w:cs="Angsana New" w:hint="cs"/>
          <w:sz w:val="30"/>
          <w:szCs w:val="30"/>
          <w:cs/>
        </w:rPr>
        <w:t>และ</w:t>
      </w:r>
      <w:r w:rsidRPr="000A6877">
        <w:rPr>
          <w:rFonts w:ascii="Angsana New" w:hAnsi="Angsana New" w:cs="Angsana New"/>
          <w:sz w:val="30"/>
          <w:szCs w:val="30"/>
          <w:cs/>
        </w:rPr>
        <w:t>เงินสมทบกองทุนประกันสังคมเป็นค่าใช้จ่าย</w:t>
      </w:r>
      <w:r w:rsidRPr="000A6877">
        <w:rPr>
          <w:rFonts w:ascii="Angsana New" w:hAnsi="Angsana New" w:cs="Angsana New" w:hint="cs"/>
          <w:sz w:val="30"/>
          <w:szCs w:val="30"/>
          <w:cs/>
        </w:rPr>
        <w:t>ในกำไรหรือขาดทุน</w:t>
      </w:r>
      <w:r w:rsidRPr="000A6877">
        <w:rPr>
          <w:rFonts w:ascii="Angsana New" w:hAnsi="Angsana New" w:cs="Angsana New"/>
          <w:sz w:val="30"/>
          <w:szCs w:val="30"/>
          <w:cs/>
        </w:rPr>
        <w:t>เมื่อเกิดรายการ</w:t>
      </w:r>
    </w:p>
    <w:p w14:paraId="05C30D85" w14:textId="77777777" w:rsidR="00881911" w:rsidRPr="000A6877" w:rsidRDefault="00881911" w:rsidP="00881911">
      <w:pPr>
        <w:ind w:left="1134"/>
        <w:jc w:val="thaiDistribute"/>
        <w:rPr>
          <w:rFonts w:ascii="Angsana New" w:hAnsi="Angsana New" w:cs="Angsana New"/>
          <w:sz w:val="16"/>
          <w:szCs w:val="16"/>
        </w:rPr>
      </w:pPr>
    </w:p>
    <w:p w14:paraId="26EA5087" w14:textId="77777777" w:rsidR="00881911" w:rsidRPr="000A6877" w:rsidRDefault="00881911" w:rsidP="00881911">
      <w:pPr>
        <w:tabs>
          <w:tab w:val="left" w:pos="900"/>
        </w:tabs>
        <w:ind w:left="900"/>
        <w:jc w:val="thaiDistribute"/>
        <w:rPr>
          <w:rFonts w:ascii="Angsana New" w:hAnsi="Angsana New" w:cs="Angsana New"/>
          <w:sz w:val="30"/>
          <w:szCs w:val="30"/>
          <w:u w:val="single"/>
        </w:rPr>
      </w:pPr>
      <w:r w:rsidRPr="000B10F0">
        <w:rPr>
          <w:rFonts w:ascii="Angsana New" w:hAnsi="Angsana New" w:cs="Angsana New"/>
          <w:sz w:val="30"/>
          <w:szCs w:val="30"/>
          <w:u w:val="single"/>
          <w:cs/>
        </w:rPr>
        <w:t>ผลประโยชน์</w:t>
      </w:r>
      <w:r w:rsidRPr="00CA20EB">
        <w:rPr>
          <w:rFonts w:ascii="Angsana New" w:hAnsi="Angsana New" w:cs="Angsana New"/>
          <w:sz w:val="30"/>
          <w:szCs w:val="30"/>
          <w:u w:val="single"/>
          <w:cs/>
        </w:rPr>
        <w:t>ระยะ</w:t>
      </w:r>
      <w:r>
        <w:rPr>
          <w:rFonts w:ascii="Angsana New" w:hAnsi="Angsana New" w:cs="Angsana New" w:hint="cs"/>
          <w:sz w:val="30"/>
          <w:szCs w:val="30"/>
          <w:u w:val="single"/>
          <w:cs/>
        </w:rPr>
        <w:t>ยาว</w:t>
      </w:r>
    </w:p>
    <w:p w14:paraId="06202124" w14:textId="77777777" w:rsidR="00881911" w:rsidRPr="000A6877" w:rsidRDefault="00881911" w:rsidP="00881911">
      <w:pPr>
        <w:tabs>
          <w:tab w:val="left" w:pos="900"/>
        </w:tabs>
        <w:ind w:left="900"/>
        <w:jc w:val="thaiDistribute"/>
        <w:rPr>
          <w:rFonts w:ascii="Angsana New" w:hAnsi="Angsana New" w:cs="Angsana New"/>
          <w:sz w:val="16"/>
          <w:szCs w:val="16"/>
          <w:u w:val="single"/>
        </w:rPr>
      </w:pPr>
    </w:p>
    <w:p w14:paraId="19A40A3E" w14:textId="77777777" w:rsidR="00881911" w:rsidRPr="000A6877" w:rsidRDefault="00881911" w:rsidP="00C64382">
      <w:pPr>
        <w:numPr>
          <w:ilvl w:val="0"/>
          <w:numId w:val="11"/>
        </w:numPr>
        <w:tabs>
          <w:tab w:val="clear" w:pos="1654"/>
        </w:tabs>
        <w:ind w:left="1134" w:hanging="234"/>
        <w:jc w:val="thaiDistribute"/>
        <w:rPr>
          <w:rFonts w:ascii="Angsana New" w:hAnsi="Angsana New" w:cs="Angsana New"/>
          <w:sz w:val="30"/>
          <w:szCs w:val="30"/>
        </w:rPr>
      </w:pPr>
      <w:r w:rsidRPr="000A6877">
        <w:rPr>
          <w:rFonts w:ascii="Angsana New" w:hAnsi="Angsana New" w:cs="Angsana New" w:hint="cs"/>
          <w:sz w:val="30"/>
          <w:szCs w:val="30"/>
          <w:cs/>
        </w:rPr>
        <w:t>โครงการสมทบเงิน</w:t>
      </w:r>
      <w:r w:rsidRPr="001D4906">
        <w:rPr>
          <w:rFonts w:ascii="Angsana New" w:hAnsi="Angsana New" w:cs="Angsana New"/>
          <w:sz w:val="30"/>
          <w:szCs w:val="30"/>
          <w:cs/>
        </w:rPr>
        <w:t>ที่กำหนดไว้</w:t>
      </w:r>
    </w:p>
    <w:p w14:paraId="4529ADC9" w14:textId="77777777" w:rsidR="00881911" w:rsidRPr="000A6877" w:rsidRDefault="00881911" w:rsidP="00881911">
      <w:pPr>
        <w:ind w:left="1134"/>
        <w:jc w:val="thaiDistribute"/>
        <w:rPr>
          <w:rFonts w:ascii="Angsana New" w:hAnsi="Angsana New" w:cs="Angsana New"/>
          <w:sz w:val="16"/>
          <w:szCs w:val="16"/>
        </w:rPr>
      </w:pPr>
    </w:p>
    <w:p w14:paraId="36936B9B" w14:textId="7519E819" w:rsidR="003849B0" w:rsidRPr="006A1769" w:rsidRDefault="00881911" w:rsidP="00881911">
      <w:pPr>
        <w:ind w:left="1134" w:firstLine="851"/>
        <w:jc w:val="thaiDistribute"/>
        <w:rPr>
          <w:rFonts w:ascii="Angsana New" w:hAnsi="Angsana New" w:cs="Angsana New"/>
          <w:sz w:val="30"/>
          <w:szCs w:val="30"/>
        </w:rPr>
      </w:pPr>
      <w:r w:rsidRPr="00CA20EB">
        <w:rPr>
          <w:rFonts w:ascii="Angsana New" w:hAnsi="Angsana New" w:cs="Angsana New"/>
          <w:sz w:val="30"/>
          <w:szCs w:val="30"/>
          <w:cs/>
        </w:rPr>
        <w:t>กลุ่มบริษัทฯ และพนักงานของกลุ่มบริษัทฯ ได้ร่วมกันจัดตั้งกองทุนสำรองเลี้ยงชีพเพื่อจ่ายให้แก่พนักงานเมื่อออกจากงานตามระเบียบของกองทุน ซึ่งประกอบด้วยเงินที่พนักงานจ่ายสะสมและเงินที่บริษัทฯ จ่ายสมทบเป็นรายเดือน สินทรัพย์โครงการได้แยกออกจากสินทรัพย์ของกลุ่มบริษัทฯ และบริหารโดยตัวแทนดำเนินโครงการ กลุ่มบริษัทฯ รับรู้เงินสมทบโครงการเป็นค่าใช้จ่ายในกำไรหรือขาดทุนสำหรับรอบระยะเวลาบัญชีที่เกิดรายการนั้น</w:t>
      </w:r>
    </w:p>
    <w:p w14:paraId="52F5B7BD" w14:textId="77777777" w:rsidR="003849B0" w:rsidRDefault="003849B0" w:rsidP="00881911">
      <w:pPr>
        <w:ind w:left="1134" w:firstLine="851"/>
        <w:jc w:val="thaiDistribute"/>
        <w:rPr>
          <w:rFonts w:ascii="Angsana New" w:hAnsi="Angsana New" w:cs="Angsana New"/>
          <w:sz w:val="16"/>
          <w:szCs w:val="16"/>
        </w:rPr>
      </w:pPr>
    </w:p>
    <w:p w14:paraId="734C115B" w14:textId="77777777" w:rsidR="00881911" w:rsidRPr="000A6877" w:rsidRDefault="00881911" w:rsidP="00C64382">
      <w:pPr>
        <w:numPr>
          <w:ilvl w:val="0"/>
          <w:numId w:val="11"/>
        </w:numPr>
        <w:tabs>
          <w:tab w:val="clear" w:pos="1654"/>
        </w:tabs>
        <w:ind w:left="1134" w:hanging="234"/>
        <w:jc w:val="thaiDistribute"/>
        <w:rPr>
          <w:rFonts w:ascii="Angsana New" w:hAnsi="Angsana New" w:cs="Angsana New"/>
          <w:sz w:val="30"/>
          <w:szCs w:val="30"/>
        </w:rPr>
      </w:pPr>
      <w:r w:rsidRPr="000A6877">
        <w:rPr>
          <w:rFonts w:ascii="Angsana New" w:hAnsi="Angsana New" w:cs="Angsana New" w:hint="cs"/>
          <w:sz w:val="30"/>
          <w:szCs w:val="30"/>
          <w:cs/>
        </w:rPr>
        <w:t>โครงการผลประโยชน์ที่กำหนดไว้</w:t>
      </w:r>
    </w:p>
    <w:p w14:paraId="4842BB22" w14:textId="77777777" w:rsidR="00881911" w:rsidRPr="000A6877" w:rsidRDefault="00881911" w:rsidP="00881911">
      <w:pPr>
        <w:ind w:left="1134"/>
        <w:jc w:val="thaiDistribute"/>
        <w:rPr>
          <w:rFonts w:ascii="Angsana New" w:hAnsi="Angsana New" w:cs="Angsana New"/>
          <w:sz w:val="16"/>
          <w:szCs w:val="16"/>
        </w:rPr>
      </w:pPr>
    </w:p>
    <w:p w14:paraId="1D7AC32F" w14:textId="2B96F6F3" w:rsidR="00881911" w:rsidRPr="005C4FAE" w:rsidRDefault="00881911" w:rsidP="00881911">
      <w:pPr>
        <w:ind w:left="1134" w:firstLine="851"/>
        <w:jc w:val="thaiDistribute"/>
        <w:rPr>
          <w:rFonts w:ascii="Angsana New" w:hAnsi="Angsana New" w:cs="Angsana New"/>
          <w:sz w:val="30"/>
          <w:szCs w:val="30"/>
        </w:rPr>
      </w:pPr>
      <w:r w:rsidRPr="000A6877">
        <w:rPr>
          <w:rFonts w:ascii="Angsana New" w:hAnsi="Angsana New" w:cs="Angsana New" w:hint="cs"/>
          <w:sz w:val="30"/>
          <w:szCs w:val="30"/>
          <w:cs/>
        </w:rPr>
        <w:t>กลุ่ม</w:t>
      </w:r>
      <w:r w:rsidRPr="000A6877">
        <w:rPr>
          <w:rFonts w:ascii="Angsana New" w:hAnsi="Angsana New" w:cs="Angsana New"/>
          <w:sz w:val="30"/>
          <w:szCs w:val="30"/>
          <w:cs/>
        </w:rPr>
        <w:t>บริษัท</w:t>
      </w:r>
      <w:r w:rsidRPr="000A6877">
        <w:rPr>
          <w:rFonts w:ascii="Angsana New" w:hAnsi="Angsana New" w:cs="Angsana New" w:hint="cs"/>
          <w:sz w:val="30"/>
          <w:szCs w:val="30"/>
          <w:cs/>
        </w:rPr>
        <w:t>ฯ ประมาณการหนี้สินสำหรับผลประโยชน์พนักงานหลังออกจากงานของพนักงานเพื่อจ่ายเป็นเงินชดเชยให้แก่พนักงานเมื่อเลิกจ้างตามกฎหมายแรงงานของประเทศไทย</w:t>
      </w:r>
      <w:r w:rsidRPr="000A6877">
        <w:rPr>
          <w:rFonts w:ascii="Angsana New" w:hAnsi="Angsana New" w:cs="Angsana New"/>
          <w:sz w:val="30"/>
          <w:szCs w:val="30"/>
          <w:cs/>
        </w:rPr>
        <w:t>และสาธารณรัฐประชาธิปไตยประชาชนลาว</w:t>
      </w:r>
      <w:r w:rsidRPr="000A6877">
        <w:rPr>
          <w:rFonts w:ascii="Angsana New" w:hAnsi="Angsana New" w:cs="Angsana New" w:hint="cs"/>
          <w:sz w:val="30"/>
          <w:szCs w:val="30"/>
          <w:cs/>
        </w:rPr>
        <w:t>ด้วยเทคนิคการประมาณการตามหลักคณิตศาสตร์ประกันภัยโดยใช้วิธีคิดลดแต่ละหน่วยที่ประมาณการไว้ และแสดงเป็นหนี้สินไม่หมุนเวียน ทั้งนี้ ค่าใช้จ่ายที่เกี่ยวข้องกับผลประโยชน์ของพนักงานจะรับรู้เป็นค่าใช้จ่ายในกำไรหรือขาดทุนเพื่อกระจายต้นทุนดังกล่าวตลอดระยะเวลาของการจ้างงาน</w:t>
      </w:r>
    </w:p>
    <w:p w14:paraId="099EB59F" w14:textId="77777777" w:rsidR="00881911" w:rsidRDefault="00881911" w:rsidP="00881911">
      <w:pPr>
        <w:ind w:left="1134" w:firstLine="851"/>
        <w:jc w:val="thaiDistribute"/>
        <w:rPr>
          <w:rFonts w:ascii="Angsana New" w:hAnsi="Angsana New" w:cs="Angsana New"/>
          <w:sz w:val="30"/>
          <w:szCs w:val="30"/>
        </w:rPr>
      </w:pPr>
      <w:r w:rsidRPr="000A6877">
        <w:rPr>
          <w:rFonts w:ascii="Angsana New" w:hAnsi="Angsana New" w:cs="Angsana New" w:hint="cs"/>
          <w:sz w:val="30"/>
          <w:szCs w:val="30"/>
          <w:cs/>
        </w:rPr>
        <w:t>ผลกำไรหรือขาดทุนจากการวัดมูลค่าใหม่สำหรับผลประโยชน์หลังออกจากงานของพนักงานจะรับรู้ในกำไร(ขาดทุน)เบ็ดเสร็จอื่น</w:t>
      </w:r>
    </w:p>
    <w:p w14:paraId="3624E319" w14:textId="77777777" w:rsidR="004C7F6F" w:rsidRPr="004C7F6F" w:rsidRDefault="004C7F6F" w:rsidP="00881911">
      <w:pPr>
        <w:ind w:left="1134" w:firstLine="851"/>
        <w:jc w:val="thaiDistribute"/>
        <w:rPr>
          <w:rFonts w:ascii="Angsana New" w:hAnsi="Angsana New" w:cs="Angsana New"/>
          <w:sz w:val="16"/>
          <w:szCs w:val="16"/>
        </w:rPr>
      </w:pPr>
    </w:p>
    <w:p w14:paraId="157BAF1F" w14:textId="77777777" w:rsidR="004A2E30" w:rsidRPr="0000015E" w:rsidRDefault="004A2E30" w:rsidP="00C64382">
      <w:pPr>
        <w:pStyle w:val="ListParagraph"/>
        <w:numPr>
          <w:ilvl w:val="1"/>
          <w:numId w:val="2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00015E">
        <w:rPr>
          <w:rFonts w:ascii="Angsana New" w:eastAsia="Times New Roman" w:hAnsi="Angsana New" w:cs="Angsana New"/>
          <w:sz w:val="30"/>
          <w:szCs w:val="30"/>
          <w:cs/>
        </w:rPr>
        <w:t>ประมาณการหนี้สิน</w:t>
      </w:r>
    </w:p>
    <w:p w14:paraId="44F9F495" w14:textId="77777777" w:rsidR="004A2E30" w:rsidRPr="000A6877" w:rsidRDefault="004A2E30" w:rsidP="004A2E30">
      <w:pPr>
        <w:tabs>
          <w:tab w:val="left" w:pos="900"/>
        </w:tabs>
        <w:ind w:left="900"/>
        <w:jc w:val="thaiDistribute"/>
        <w:rPr>
          <w:rFonts w:ascii="Angsana New" w:eastAsia="Times New Roman" w:hAnsi="Angsana New" w:cs="Angsana New"/>
          <w:sz w:val="16"/>
          <w:szCs w:val="16"/>
        </w:rPr>
      </w:pPr>
    </w:p>
    <w:p w14:paraId="47F5C8BE" w14:textId="042B8DB9" w:rsidR="00197EED" w:rsidRDefault="004A2E30" w:rsidP="004C7F6F">
      <w:pPr>
        <w:ind w:left="900" w:firstLine="540"/>
        <w:jc w:val="thaiDistribute"/>
        <w:rPr>
          <w:rFonts w:ascii="Angsana New" w:hAnsi="Angsana New" w:cs="Angsana New"/>
          <w:spacing w:val="-1"/>
          <w:sz w:val="30"/>
          <w:szCs w:val="30"/>
        </w:rPr>
      </w:pPr>
      <w:r w:rsidRPr="000A6877">
        <w:rPr>
          <w:rFonts w:ascii="Angsana New" w:hAnsi="Angsana New" w:cs="Angsana New" w:hint="cs"/>
          <w:spacing w:val="-1"/>
          <w:sz w:val="30"/>
          <w:szCs w:val="30"/>
          <w:cs/>
        </w:rPr>
        <w:t>ประมาณการหนี้สินจะถูกรับรู้เมื่อกลุ่ม</w:t>
      </w:r>
      <w:r w:rsidRPr="000A6877">
        <w:rPr>
          <w:rFonts w:ascii="Angsana New" w:hAnsi="Angsana New" w:cs="Angsana New"/>
          <w:spacing w:val="-1"/>
          <w:sz w:val="30"/>
          <w:szCs w:val="30"/>
          <w:cs/>
        </w:rPr>
        <w:t>บริษัทฯ</w:t>
      </w:r>
      <w:r w:rsidRPr="000A6877">
        <w:rPr>
          <w:rFonts w:ascii="Angsana New" w:hAnsi="Angsana New" w:cs="Angsana New" w:hint="cs"/>
          <w:spacing w:val="-1"/>
          <w:sz w:val="30"/>
          <w:szCs w:val="30"/>
          <w:cs/>
        </w:rPr>
        <w:t xml:space="preserve"> มีภาระผูกพันในปัจจุบันตามกฎหมายหรือจากการอนุมานอันเป็นผลสืบเนื่องมาจากเหตุการณ์ในอดีตและมีความเป็นไปได้ค่อนข้างแน่ว่า จะส่งผลให้ต้องเกิดการไหลออกของทรัพยากรเพื่อจ่ายชำระภาระผูกพันและจำนวนที่ต้องจ่ายสามารถประมาณการ       ได้อย่างน่าเชื่อถือ รายจ่ายที่จะได้รับชดเชยบันทึกเป็นสินทรัพย์แยกต่างหากก็ต่อเมื่อมีความเสมือนแน่นอนว่าหลังจากที่จ่ายชำระภาระผูกพันแล้ว กลุ่มบริษัทฯ จะได้รับรายจ่ายนั้นคืน แต่ไม่เกินจำนวนประมาณการหนี้สินที่เกี่ยวข้อง</w:t>
      </w:r>
    </w:p>
    <w:p w14:paraId="534259D3" w14:textId="77777777" w:rsidR="000375DD" w:rsidRPr="004A2E30" w:rsidRDefault="000375DD" w:rsidP="004A2E30">
      <w:pPr>
        <w:ind w:left="900" w:firstLine="540"/>
        <w:jc w:val="thaiDistribute"/>
        <w:rPr>
          <w:rFonts w:ascii="Angsana New" w:hAnsi="Angsana New" w:cs="Angsana New"/>
          <w:spacing w:val="-1"/>
          <w:sz w:val="16"/>
          <w:szCs w:val="16"/>
        </w:rPr>
      </w:pPr>
    </w:p>
    <w:p w14:paraId="6B83D4A6" w14:textId="77777777" w:rsidR="00377F0A" w:rsidRPr="0000015E" w:rsidRDefault="00377F0A" w:rsidP="00C64382">
      <w:pPr>
        <w:pStyle w:val="ListParagraph"/>
        <w:numPr>
          <w:ilvl w:val="1"/>
          <w:numId w:val="2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00015E">
        <w:rPr>
          <w:rFonts w:ascii="Angsana New" w:eastAsia="Times New Roman" w:hAnsi="Angsana New" w:cs="Angsana New"/>
          <w:sz w:val="30"/>
          <w:szCs w:val="30"/>
          <w:cs/>
        </w:rPr>
        <w:t>การรับรู้รายได้</w:t>
      </w:r>
    </w:p>
    <w:p w14:paraId="0C2DC309" w14:textId="77777777" w:rsidR="00377F0A" w:rsidRPr="00377F0A" w:rsidRDefault="00377F0A" w:rsidP="003849B0">
      <w:pPr>
        <w:pStyle w:val="ListParagraph"/>
        <w:suppressAutoHyphens/>
        <w:overflowPunct w:val="0"/>
        <w:autoSpaceDE w:val="0"/>
        <w:autoSpaceDN w:val="0"/>
        <w:ind w:left="900"/>
        <w:jc w:val="thaiDistribute"/>
        <w:textAlignment w:val="baseline"/>
        <w:rPr>
          <w:rFonts w:ascii="Angsana New" w:hAnsi="Angsana New" w:cs="Angsana New"/>
          <w:sz w:val="16"/>
          <w:szCs w:val="16"/>
        </w:rPr>
      </w:pPr>
    </w:p>
    <w:p w14:paraId="6298DED2" w14:textId="36468E98" w:rsidR="00377F0A" w:rsidRDefault="00377F0A" w:rsidP="00C64382">
      <w:pPr>
        <w:pStyle w:val="ListParagraph"/>
        <w:numPr>
          <w:ilvl w:val="0"/>
          <w:numId w:val="11"/>
        </w:numPr>
        <w:tabs>
          <w:tab w:val="left" w:pos="-3686"/>
        </w:tabs>
        <w:jc w:val="thaiDistribute"/>
        <w:rPr>
          <w:rFonts w:ascii="Angsana New" w:eastAsia="Angsana New" w:hAnsi="Angsana New" w:cs="Angsana New"/>
          <w:sz w:val="30"/>
          <w:szCs w:val="30"/>
        </w:rPr>
      </w:pPr>
      <w:r w:rsidRPr="00377F0A">
        <w:rPr>
          <w:rFonts w:ascii="Angsana New" w:eastAsia="Angsana New" w:hAnsi="Angsana New" w:cs="Angsana New"/>
          <w:sz w:val="30"/>
          <w:szCs w:val="30"/>
          <w:cs/>
        </w:rPr>
        <w:t>รายได้จากการขายที่ดินรับรู้เมื่อมีการโอน</w:t>
      </w:r>
      <w:r w:rsidRPr="00377F0A">
        <w:rPr>
          <w:rFonts w:ascii="Angsana New" w:eastAsia="Angsana New" w:hAnsi="Angsana New" w:cs="Angsana New" w:hint="cs"/>
          <w:sz w:val="30"/>
          <w:szCs w:val="30"/>
          <w:cs/>
        </w:rPr>
        <w:t>อำนาจควบคุมในที่ดินให้แก่ลูกค้าแล้ว</w:t>
      </w:r>
      <w:r w:rsidR="006A1769">
        <w:rPr>
          <w:rFonts w:ascii="Angsana New" w:eastAsia="Angsana New" w:hAnsi="Angsana New" w:cs="Angsana New" w:hint="cs"/>
          <w:sz w:val="30"/>
          <w:szCs w:val="30"/>
          <w:cs/>
        </w:rPr>
        <w:t>ซึ่งถือเป็นภาระที่ปฏิบัติเสร็จสิ้น ณ เวลาใดเ</w:t>
      </w:r>
      <w:r w:rsidR="003D036D">
        <w:rPr>
          <w:rFonts w:ascii="Angsana New" w:eastAsia="Angsana New" w:hAnsi="Angsana New" w:cs="Angsana New" w:hint="cs"/>
          <w:sz w:val="30"/>
          <w:szCs w:val="30"/>
          <w:cs/>
        </w:rPr>
        <w:t>วลาหนึ่ง</w:t>
      </w:r>
    </w:p>
    <w:p w14:paraId="0CC25A57" w14:textId="77777777" w:rsidR="000C1B6C" w:rsidRPr="000C1B6C" w:rsidRDefault="000C1B6C" w:rsidP="000C1B6C">
      <w:pPr>
        <w:pStyle w:val="ListParagraph"/>
        <w:tabs>
          <w:tab w:val="left" w:pos="-3686"/>
        </w:tabs>
        <w:ind w:left="1654"/>
        <w:jc w:val="thaiDistribute"/>
        <w:rPr>
          <w:rFonts w:ascii="Angsana New" w:eastAsia="Angsana New" w:hAnsi="Angsana New" w:cs="Angsana New"/>
          <w:sz w:val="16"/>
          <w:szCs w:val="16"/>
        </w:rPr>
      </w:pPr>
    </w:p>
    <w:p w14:paraId="40492268" w14:textId="7A5A7B3C" w:rsidR="00377F0A" w:rsidRDefault="00377F0A" w:rsidP="00C64382">
      <w:pPr>
        <w:pStyle w:val="ListParagraph"/>
        <w:numPr>
          <w:ilvl w:val="0"/>
          <w:numId w:val="11"/>
        </w:numPr>
        <w:tabs>
          <w:tab w:val="left" w:pos="-3686"/>
        </w:tabs>
        <w:jc w:val="thaiDistribute"/>
        <w:rPr>
          <w:rFonts w:ascii="Angsana New" w:eastAsia="Angsana New" w:hAnsi="Angsana New" w:cs="Angsana New"/>
          <w:sz w:val="30"/>
          <w:szCs w:val="30"/>
        </w:rPr>
      </w:pPr>
      <w:r w:rsidRPr="00377F0A">
        <w:rPr>
          <w:rFonts w:ascii="Angsana New" w:eastAsia="Angsana New" w:hAnsi="Angsana New" w:cs="Angsana New"/>
          <w:sz w:val="30"/>
          <w:szCs w:val="30"/>
          <w:cs/>
        </w:rPr>
        <w:t>รายได้ค่าเช่ารับรู้</w:t>
      </w:r>
      <w:r w:rsidRPr="00377F0A">
        <w:rPr>
          <w:rFonts w:ascii="Angsana New" w:eastAsia="Angsana New" w:hAnsi="Angsana New" w:cs="Angsana New" w:hint="cs"/>
          <w:sz w:val="30"/>
          <w:szCs w:val="30"/>
          <w:cs/>
        </w:rPr>
        <w:t>ตาม</w:t>
      </w:r>
      <w:r w:rsidRPr="00377F0A">
        <w:rPr>
          <w:rFonts w:ascii="Angsana New" w:eastAsia="Angsana New" w:hAnsi="Angsana New" w:cs="Angsana New"/>
          <w:sz w:val="30"/>
          <w:szCs w:val="30"/>
          <w:cs/>
        </w:rPr>
        <w:t>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 ค่าเช่าที่อาจเกิดขึ้นรับรู้เป็นรายได้ในรอบระยะเวลาบัญชีซึ่งค่าเช่านั้นเกิดขึ้น</w:t>
      </w:r>
      <w:r w:rsidR="00A571C5" w:rsidRPr="00A571C5">
        <w:rPr>
          <w:rFonts w:ascii="Angsana New" w:eastAsia="Angsana New" w:hAnsi="Angsana New" w:cs="Angsana New"/>
          <w:sz w:val="30"/>
          <w:szCs w:val="30"/>
          <w:cs/>
        </w:rPr>
        <w:t>ซึ่งถือเป็นภาระที่ปฏิบัติให้เสร็จสิ้นตลอดช่วงเวลาหนึ่ง</w:t>
      </w:r>
    </w:p>
    <w:p w14:paraId="140D2BEC" w14:textId="77777777" w:rsidR="000C1B6C" w:rsidRPr="000C1B6C" w:rsidRDefault="000C1B6C" w:rsidP="000C1B6C">
      <w:pPr>
        <w:pStyle w:val="ListParagraph"/>
        <w:tabs>
          <w:tab w:val="left" w:pos="-3686"/>
        </w:tabs>
        <w:ind w:left="1654"/>
        <w:jc w:val="thaiDistribute"/>
        <w:rPr>
          <w:rFonts w:ascii="Angsana New" w:eastAsia="Angsana New" w:hAnsi="Angsana New" w:cs="Angsana New"/>
          <w:sz w:val="16"/>
          <w:szCs w:val="16"/>
        </w:rPr>
      </w:pPr>
    </w:p>
    <w:p w14:paraId="61481912" w14:textId="353BCEB0" w:rsidR="00377F0A" w:rsidRDefault="00377F0A" w:rsidP="00C64382">
      <w:pPr>
        <w:pStyle w:val="ListParagraph"/>
        <w:numPr>
          <w:ilvl w:val="0"/>
          <w:numId w:val="11"/>
        </w:numPr>
        <w:tabs>
          <w:tab w:val="left" w:pos="-3686"/>
        </w:tabs>
        <w:jc w:val="thaiDistribute"/>
        <w:rPr>
          <w:rFonts w:ascii="Angsana New" w:eastAsia="Angsana New" w:hAnsi="Angsana New" w:cs="Angsana New"/>
          <w:sz w:val="30"/>
          <w:szCs w:val="30"/>
        </w:rPr>
      </w:pPr>
      <w:r w:rsidRPr="00640A34">
        <w:rPr>
          <w:rFonts w:ascii="Angsana New" w:eastAsia="Angsana New" w:hAnsi="Angsana New" w:cs="Angsana New"/>
          <w:spacing w:val="-6"/>
          <w:sz w:val="30"/>
          <w:szCs w:val="30"/>
          <w:cs/>
        </w:rPr>
        <w:t>รายได้จากการ</w:t>
      </w:r>
      <w:r w:rsidRPr="00640A34">
        <w:rPr>
          <w:rFonts w:ascii="Angsana New" w:eastAsia="Angsana New" w:hAnsi="Angsana New" w:cs="Angsana New" w:hint="cs"/>
          <w:spacing w:val="-6"/>
          <w:sz w:val="30"/>
          <w:szCs w:val="30"/>
          <w:cs/>
        </w:rPr>
        <w:t>ให้</w:t>
      </w:r>
      <w:r w:rsidRPr="00640A34">
        <w:rPr>
          <w:rFonts w:ascii="Angsana New" w:eastAsia="Angsana New" w:hAnsi="Angsana New" w:cs="Angsana New"/>
          <w:spacing w:val="-6"/>
          <w:sz w:val="30"/>
          <w:szCs w:val="30"/>
          <w:cs/>
        </w:rPr>
        <w:t>บริการประกอบด้วย รายได้ค่าบริการสาธารณูปโภค</w:t>
      </w:r>
      <w:r w:rsidRPr="00640A34">
        <w:rPr>
          <w:rFonts w:ascii="Angsana New" w:eastAsia="Angsana New" w:hAnsi="Angsana New" w:cs="Angsana New" w:hint="cs"/>
          <w:spacing w:val="-6"/>
          <w:sz w:val="30"/>
          <w:szCs w:val="30"/>
          <w:cs/>
        </w:rPr>
        <w:t xml:space="preserve"> </w:t>
      </w:r>
      <w:r w:rsidR="00B47D7D">
        <w:rPr>
          <w:rFonts w:ascii="Angsana New" w:eastAsia="Angsana New" w:hAnsi="Angsana New" w:cs="Angsana New" w:hint="cs"/>
          <w:spacing w:val="-6"/>
          <w:sz w:val="30"/>
          <w:szCs w:val="30"/>
          <w:cs/>
        </w:rPr>
        <w:t>และ</w:t>
      </w:r>
      <w:r w:rsidRPr="00640A34">
        <w:rPr>
          <w:rFonts w:ascii="Angsana New" w:eastAsia="Angsana New" w:hAnsi="Angsana New" w:cs="Angsana New" w:hint="cs"/>
          <w:spacing w:val="-6"/>
          <w:sz w:val="30"/>
          <w:szCs w:val="30"/>
          <w:cs/>
        </w:rPr>
        <w:t>รายได้</w:t>
      </w:r>
      <w:r w:rsidRPr="00640A34">
        <w:rPr>
          <w:rFonts w:ascii="Angsana New" w:eastAsia="Angsana New" w:hAnsi="Angsana New" w:cs="Angsana New"/>
          <w:spacing w:val="-6"/>
          <w:sz w:val="30"/>
          <w:szCs w:val="30"/>
          <w:cs/>
        </w:rPr>
        <w:t>ค่าที่ปรึกษา</w:t>
      </w:r>
      <w:r w:rsidR="00E5295C">
        <w:rPr>
          <w:rFonts w:ascii="Angsana New" w:eastAsia="Angsana New" w:hAnsi="Angsana New" w:cs="Angsana New" w:hint="cs"/>
          <w:spacing w:val="-6"/>
          <w:sz w:val="30"/>
          <w:szCs w:val="30"/>
          <w:cs/>
        </w:rPr>
        <w:t xml:space="preserve">                </w:t>
      </w:r>
      <w:r w:rsidRPr="00377F0A">
        <w:rPr>
          <w:rFonts w:ascii="Angsana New" w:eastAsia="Angsana New" w:hAnsi="Angsana New" w:cs="Angsana New" w:hint="cs"/>
          <w:sz w:val="30"/>
          <w:szCs w:val="30"/>
          <w:cs/>
        </w:rPr>
        <w:t>และ</w:t>
      </w:r>
      <w:r w:rsidRPr="00377F0A">
        <w:rPr>
          <w:rFonts w:ascii="Angsana New" w:eastAsia="Angsana New" w:hAnsi="Angsana New" w:cs="Angsana New"/>
          <w:sz w:val="30"/>
          <w:szCs w:val="30"/>
          <w:cs/>
        </w:rPr>
        <w:t>บริหารรับรู้</w:t>
      </w:r>
      <w:r w:rsidR="007513D1">
        <w:rPr>
          <w:rFonts w:ascii="Angsana New" w:eastAsia="Angsana New" w:hAnsi="Angsana New" w:cs="Angsana New" w:hint="cs"/>
          <w:sz w:val="30"/>
          <w:szCs w:val="30"/>
          <w:cs/>
        </w:rPr>
        <w:t>เมื่อ</w:t>
      </w:r>
      <w:r w:rsidRPr="00377F0A">
        <w:rPr>
          <w:rFonts w:ascii="Angsana New" w:eastAsia="Angsana New" w:hAnsi="Angsana New" w:cs="Angsana New" w:hint="cs"/>
          <w:sz w:val="30"/>
          <w:szCs w:val="30"/>
          <w:cs/>
        </w:rPr>
        <w:t>ให้บริการ</w:t>
      </w:r>
      <w:r w:rsidR="00EF0F47">
        <w:rPr>
          <w:rFonts w:ascii="Angsana New" w:eastAsia="Angsana New" w:hAnsi="Angsana New" w:cs="Angsana New" w:hint="cs"/>
          <w:sz w:val="30"/>
          <w:szCs w:val="30"/>
          <w:cs/>
        </w:rPr>
        <w:t>แล้วเสร็จ</w:t>
      </w:r>
      <w:r w:rsidR="00353F7E" w:rsidRPr="00353F7E">
        <w:rPr>
          <w:rFonts w:ascii="Angsana New" w:eastAsia="Angsana New" w:hAnsi="Angsana New" w:cs="Angsana New"/>
          <w:sz w:val="30"/>
          <w:szCs w:val="30"/>
          <w:cs/>
        </w:rPr>
        <w:t>ซึ่งถือเป็นภาระที่ปฏิบัติให้เสร็จสิ้นตลอดช่วงเวลาหนึ่ง</w:t>
      </w:r>
    </w:p>
    <w:p w14:paraId="3A5A2BE2" w14:textId="77777777" w:rsidR="00377F0A" w:rsidRPr="00377F0A" w:rsidRDefault="00377F0A" w:rsidP="00377F0A">
      <w:pPr>
        <w:pStyle w:val="ListParagraph"/>
        <w:tabs>
          <w:tab w:val="left" w:pos="-3686"/>
        </w:tabs>
        <w:ind w:left="1654"/>
        <w:jc w:val="thaiDistribute"/>
        <w:rPr>
          <w:rFonts w:ascii="Angsana New" w:eastAsia="Angsana New" w:hAnsi="Angsana New" w:cs="Angsana New"/>
          <w:sz w:val="16"/>
          <w:szCs w:val="16"/>
        </w:rPr>
      </w:pPr>
    </w:p>
    <w:p w14:paraId="2AAD1AC9" w14:textId="0FF5BC5E" w:rsidR="00881911" w:rsidRPr="0000015E" w:rsidRDefault="00881911" w:rsidP="00C64382">
      <w:pPr>
        <w:pStyle w:val="ListParagraph"/>
        <w:numPr>
          <w:ilvl w:val="1"/>
          <w:numId w:val="2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00015E">
        <w:rPr>
          <w:rFonts w:ascii="Angsana New" w:eastAsia="Times New Roman" w:hAnsi="Angsana New" w:cs="Angsana New"/>
          <w:sz w:val="30"/>
          <w:szCs w:val="30"/>
          <w:cs/>
        </w:rPr>
        <w:t>ภาษีเงินได้</w:t>
      </w:r>
    </w:p>
    <w:p w14:paraId="4DE96623" w14:textId="77777777" w:rsidR="00881911" w:rsidRPr="000A6877" w:rsidRDefault="00881911" w:rsidP="00881911">
      <w:pPr>
        <w:tabs>
          <w:tab w:val="left" w:pos="900"/>
        </w:tabs>
        <w:ind w:left="990"/>
        <w:jc w:val="thaiDistribute"/>
        <w:rPr>
          <w:rFonts w:ascii="Angsana New" w:hAnsi="Angsana New" w:cs="Angsana New"/>
          <w:sz w:val="16"/>
          <w:szCs w:val="16"/>
        </w:rPr>
      </w:pPr>
    </w:p>
    <w:p w14:paraId="0E0033BF" w14:textId="77777777" w:rsidR="00881911" w:rsidRPr="000A6877" w:rsidRDefault="00881911" w:rsidP="00881911">
      <w:pPr>
        <w:ind w:left="900" w:firstLine="540"/>
        <w:jc w:val="thaiDistribute"/>
        <w:rPr>
          <w:rFonts w:ascii="Angsana New" w:hAnsi="Angsana New" w:cs="Angsana New"/>
          <w:sz w:val="30"/>
          <w:szCs w:val="30"/>
        </w:rPr>
      </w:pPr>
      <w:r w:rsidRPr="000A6877">
        <w:rPr>
          <w:rFonts w:ascii="Angsana New" w:hAnsi="Angsana New" w:cs="Angsana New"/>
          <w:sz w:val="30"/>
          <w:szCs w:val="30"/>
          <w:cs/>
        </w:rPr>
        <w:t>ภาษีเงินได้ประกอบด้วยภาษีเงินได้ปัจจุบันและภาษีเงินได้รอการตัดบัญชี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w:t>
      </w:r>
      <w:r w:rsidRPr="000A6877">
        <w:rPr>
          <w:rFonts w:ascii="Angsana New" w:hAnsi="Angsana New" w:cs="Angsana New" w:hint="cs"/>
          <w:sz w:val="30"/>
          <w:szCs w:val="30"/>
          <w:cs/>
        </w:rPr>
        <w:t>(</w:t>
      </w:r>
      <w:r w:rsidRPr="000A6877">
        <w:rPr>
          <w:rFonts w:ascii="Angsana New" w:hAnsi="Angsana New" w:cs="Angsana New"/>
          <w:sz w:val="30"/>
          <w:szCs w:val="30"/>
          <w:cs/>
        </w:rPr>
        <w:t>ขาดทุน</w:t>
      </w:r>
      <w:r w:rsidRPr="000A6877">
        <w:rPr>
          <w:rFonts w:ascii="Angsana New" w:hAnsi="Angsana New" w:cs="Angsana New" w:hint="cs"/>
          <w:sz w:val="30"/>
          <w:szCs w:val="30"/>
          <w:cs/>
        </w:rPr>
        <w:t>)</w:t>
      </w:r>
      <w:r w:rsidRPr="000A6877">
        <w:rPr>
          <w:rFonts w:ascii="Angsana New" w:hAnsi="Angsana New" w:cs="Angsana New"/>
          <w:sz w:val="30"/>
          <w:szCs w:val="30"/>
          <w:cs/>
        </w:rPr>
        <w:t>เบ็ดเสร็จอื่นหรือรับรู้</w:t>
      </w:r>
      <w:r w:rsidRPr="000A6877">
        <w:rPr>
          <w:rFonts w:ascii="Angsana New" w:hAnsi="Angsana New" w:cs="Angsana New"/>
          <w:spacing w:val="-4"/>
          <w:sz w:val="30"/>
          <w:szCs w:val="30"/>
          <w:cs/>
        </w:rPr>
        <w:t>โดยตรงในส่วนของผู้ถือหุ้นซึ่งจะรับรู้ในกำไร</w:t>
      </w:r>
      <w:r w:rsidRPr="000A6877">
        <w:rPr>
          <w:rFonts w:ascii="Angsana New" w:hAnsi="Angsana New" w:cs="Angsana New" w:hint="cs"/>
          <w:spacing w:val="-4"/>
          <w:sz w:val="30"/>
          <w:szCs w:val="30"/>
          <w:cs/>
        </w:rPr>
        <w:t>(</w:t>
      </w:r>
      <w:r w:rsidRPr="000A6877">
        <w:rPr>
          <w:rFonts w:ascii="Angsana New" w:hAnsi="Angsana New" w:cs="Angsana New"/>
          <w:spacing w:val="-4"/>
          <w:sz w:val="30"/>
          <w:szCs w:val="30"/>
          <w:cs/>
        </w:rPr>
        <w:t>ขาดทุน</w:t>
      </w:r>
      <w:r w:rsidRPr="000A6877">
        <w:rPr>
          <w:rFonts w:ascii="Angsana New" w:hAnsi="Angsana New" w:cs="Angsana New" w:hint="cs"/>
          <w:spacing w:val="-4"/>
          <w:sz w:val="30"/>
          <w:szCs w:val="30"/>
          <w:cs/>
        </w:rPr>
        <w:t>)</w:t>
      </w:r>
      <w:r w:rsidRPr="000A6877">
        <w:rPr>
          <w:rFonts w:ascii="Angsana New" w:hAnsi="Angsana New" w:cs="Angsana New"/>
          <w:spacing w:val="-4"/>
          <w:sz w:val="30"/>
          <w:szCs w:val="30"/>
          <w:cs/>
        </w:rPr>
        <w:t>เบ็ดเสร็จอื่นหรือรับรู้โดยตรงในส่วนของผู้ถือหุ้น</w:t>
      </w:r>
      <w:r w:rsidRPr="000A6877">
        <w:rPr>
          <w:rFonts w:ascii="Angsana New" w:hAnsi="Angsana New" w:cs="Angsana New"/>
          <w:sz w:val="30"/>
          <w:szCs w:val="30"/>
          <w:cs/>
        </w:rPr>
        <w:t>เช่นเดียวกัน</w:t>
      </w:r>
    </w:p>
    <w:p w14:paraId="6752E016" w14:textId="77777777" w:rsidR="008D7537" w:rsidRPr="000A6877" w:rsidRDefault="008D7537" w:rsidP="00881911">
      <w:pPr>
        <w:ind w:left="900" w:firstLine="540"/>
        <w:jc w:val="thaiDistribute"/>
        <w:rPr>
          <w:rFonts w:ascii="Angsana New" w:hAnsi="Angsana New" w:cs="Angsana New"/>
          <w:sz w:val="16"/>
          <w:szCs w:val="16"/>
        </w:rPr>
      </w:pPr>
    </w:p>
    <w:p w14:paraId="4AC4751F" w14:textId="014867E5" w:rsidR="00881911" w:rsidRPr="000A6877" w:rsidRDefault="00881911" w:rsidP="00881911">
      <w:pPr>
        <w:tabs>
          <w:tab w:val="left" w:pos="900"/>
        </w:tabs>
        <w:ind w:left="900"/>
        <w:jc w:val="thaiDistribute"/>
        <w:rPr>
          <w:rFonts w:ascii="Angsana New" w:hAnsi="Angsana New" w:cs="Angsana New"/>
          <w:sz w:val="30"/>
          <w:szCs w:val="30"/>
          <w:u w:val="single"/>
        </w:rPr>
      </w:pPr>
      <w:r w:rsidRPr="000A6877">
        <w:rPr>
          <w:rFonts w:ascii="Angsana New" w:hAnsi="Angsana New" w:cs="Angsana New"/>
          <w:sz w:val="30"/>
          <w:szCs w:val="30"/>
          <w:u w:val="single"/>
          <w:cs/>
        </w:rPr>
        <w:t>ภาษีเงินได้</w:t>
      </w:r>
      <w:r w:rsidRPr="000A6877">
        <w:rPr>
          <w:rFonts w:ascii="Angsana New" w:hAnsi="Angsana New" w:cs="Angsana New" w:hint="cs"/>
          <w:sz w:val="30"/>
          <w:szCs w:val="30"/>
          <w:u w:val="single"/>
          <w:cs/>
        </w:rPr>
        <w:t>ของ</w:t>
      </w:r>
      <w:r w:rsidR="00D547BD">
        <w:rPr>
          <w:rFonts w:ascii="Angsana New" w:hAnsi="Angsana New" w:cs="Angsana New" w:hint="cs"/>
          <w:sz w:val="30"/>
          <w:szCs w:val="30"/>
          <w:u w:val="single"/>
          <w:cs/>
        </w:rPr>
        <w:t>ปี</w:t>
      </w:r>
      <w:r w:rsidRPr="000A6877">
        <w:rPr>
          <w:rFonts w:ascii="Angsana New" w:hAnsi="Angsana New" w:cs="Angsana New"/>
          <w:sz w:val="30"/>
          <w:szCs w:val="30"/>
          <w:u w:val="single"/>
          <w:cs/>
        </w:rPr>
        <w:t>ปัจจุบัน</w:t>
      </w:r>
    </w:p>
    <w:p w14:paraId="6DCE100F" w14:textId="77777777" w:rsidR="00881911" w:rsidRPr="000A6877" w:rsidRDefault="00881911" w:rsidP="00881911">
      <w:pPr>
        <w:tabs>
          <w:tab w:val="left" w:pos="900"/>
        </w:tabs>
        <w:ind w:left="900"/>
        <w:jc w:val="thaiDistribute"/>
        <w:rPr>
          <w:rFonts w:ascii="Angsana New" w:hAnsi="Angsana New" w:cs="Angsana New"/>
          <w:sz w:val="16"/>
          <w:szCs w:val="16"/>
          <w:u w:val="single"/>
          <w:cs/>
        </w:rPr>
      </w:pPr>
    </w:p>
    <w:p w14:paraId="154AFB93" w14:textId="46F88ACD" w:rsidR="00881911" w:rsidRDefault="00881911" w:rsidP="00881911">
      <w:pPr>
        <w:ind w:left="900" w:firstLine="540"/>
        <w:jc w:val="thaiDistribute"/>
        <w:rPr>
          <w:rFonts w:ascii="Angsana New" w:hAnsi="Angsana New" w:cs="Angsana New"/>
          <w:sz w:val="30"/>
          <w:szCs w:val="30"/>
        </w:rPr>
      </w:pPr>
      <w:r w:rsidRPr="000A6877">
        <w:rPr>
          <w:rFonts w:ascii="Angsana New" w:hAnsi="Angsana New" w:cs="Angsana New"/>
          <w:sz w:val="30"/>
          <w:szCs w:val="30"/>
          <w:cs/>
        </w:rPr>
        <w:t>ภาษีเงินได้ของ</w:t>
      </w:r>
      <w:r w:rsidR="00D547BD">
        <w:rPr>
          <w:rFonts w:ascii="Angsana New" w:hAnsi="Angsana New" w:cs="Angsana New"/>
          <w:sz w:val="30"/>
          <w:szCs w:val="30"/>
          <w:cs/>
        </w:rPr>
        <w:t>ปี</w:t>
      </w:r>
      <w:r w:rsidRPr="000A6877">
        <w:rPr>
          <w:rFonts w:ascii="Angsana New" w:hAnsi="Angsana New" w:cs="Angsana New"/>
          <w:sz w:val="30"/>
          <w:szCs w:val="30"/>
          <w:cs/>
        </w:rPr>
        <w:t>ปัจจุบันรับรู้ตามจำนวนเงินที่ต้องชำระแก่หรือสามารถขอคืนได้จากหน่วยงานจัดเก็บภาษีของรัฐซึ่งคำนวณจากกำไรทางภาษีตามหลักเกณฑ์ที่กำหนดในกฎหมายภาษีอากรโดยใช้อัตราภาษีที่มีผลบังคับใช้ ณ วันสิ้นรอบระยะเวลารายงาน</w:t>
      </w:r>
    </w:p>
    <w:p w14:paraId="029051F2" w14:textId="77777777" w:rsidR="004C7F6F" w:rsidRDefault="004C7F6F" w:rsidP="00881911">
      <w:pPr>
        <w:ind w:left="900" w:firstLine="540"/>
        <w:jc w:val="thaiDistribute"/>
        <w:rPr>
          <w:rFonts w:ascii="Angsana New" w:hAnsi="Angsana New" w:cs="Angsana New"/>
          <w:sz w:val="30"/>
          <w:szCs w:val="30"/>
        </w:rPr>
      </w:pPr>
    </w:p>
    <w:p w14:paraId="597B3D2A" w14:textId="77777777" w:rsidR="00197EED" w:rsidRPr="00197EED" w:rsidRDefault="00197EED" w:rsidP="005C4FAE">
      <w:pPr>
        <w:jc w:val="thaiDistribute"/>
        <w:rPr>
          <w:rFonts w:ascii="Angsana New" w:hAnsi="Angsana New" w:cs="Angsana New"/>
          <w:sz w:val="16"/>
          <w:szCs w:val="16"/>
        </w:rPr>
      </w:pPr>
    </w:p>
    <w:p w14:paraId="7737272A" w14:textId="77777777" w:rsidR="00881911" w:rsidRPr="000A6877" w:rsidRDefault="00881911" w:rsidP="00881911">
      <w:pPr>
        <w:tabs>
          <w:tab w:val="left" w:pos="900"/>
        </w:tabs>
        <w:ind w:left="900"/>
        <w:jc w:val="thaiDistribute"/>
        <w:rPr>
          <w:rFonts w:ascii="Angsana New" w:hAnsi="Angsana New" w:cs="Angsana New"/>
          <w:sz w:val="30"/>
          <w:szCs w:val="30"/>
          <w:u w:val="single"/>
        </w:rPr>
      </w:pPr>
      <w:r w:rsidRPr="000A6877">
        <w:rPr>
          <w:rFonts w:ascii="Angsana New" w:hAnsi="Angsana New" w:cs="Angsana New"/>
          <w:sz w:val="30"/>
          <w:szCs w:val="30"/>
          <w:u w:val="single"/>
          <w:cs/>
        </w:rPr>
        <w:t>ภาษีเงินได้รอการตัดบัญชี</w:t>
      </w:r>
    </w:p>
    <w:p w14:paraId="19E67590" w14:textId="77777777" w:rsidR="00881911" w:rsidRPr="000A6877" w:rsidRDefault="00881911" w:rsidP="00881911">
      <w:pPr>
        <w:tabs>
          <w:tab w:val="left" w:pos="900"/>
        </w:tabs>
        <w:ind w:left="900"/>
        <w:jc w:val="thaiDistribute"/>
        <w:rPr>
          <w:rFonts w:ascii="Angsana New" w:hAnsi="Angsana New" w:cs="Angsana New"/>
          <w:sz w:val="16"/>
          <w:szCs w:val="16"/>
          <w:u w:val="single"/>
          <w:cs/>
        </w:rPr>
      </w:pPr>
    </w:p>
    <w:p w14:paraId="3938E02B" w14:textId="77777777" w:rsidR="00881911" w:rsidRPr="000A6877" w:rsidRDefault="00881911" w:rsidP="00881911">
      <w:pPr>
        <w:ind w:left="900" w:firstLine="540"/>
        <w:jc w:val="thaiDistribute"/>
        <w:rPr>
          <w:rFonts w:ascii="Angsana New" w:hAnsi="Angsana New" w:cs="Angsana New"/>
          <w:sz w:val="30"/>
          <w:szCs w:val="30"/>
        </w:rPr>
      </w:pPr>
      <w:r w:rsidRPr="000A6877">
        <w:rPr>
          <w:rFonts w:ascii="Angsana New" w:hAnsi="Angsana New" w:cs="Angsana New"/>
          <w:sz w:val="30"/>
          <w:szCs w:val="30"/>
          <w:cs/>
        </w:rPr>
        <w:t>ภาษีเงินได้รอการตัดบัญชี</w:t>
      </w:r>
      <w:r w:rsidRPr="000A6877">
        <w:rPr>
          <w:rFonts w:ascii="Angsana New" w:hAnsi="Angsana New" w:cs="Angsana New" w:hint="cs"/>
          <w:sz w:val="30"/>
          <w:szCs w:val="30"/>
          <w:cs/>
        </w:rPr>
        <w:t>รับรู้ตาม</w:t>
      </w:r>
      <w:r w:rsidRPr="000A6877">
        <w:rPr>
          <w:rFonts w:ascii="Angsana New" w:hAnsi="Angsana New" w:cs="Angsana New"/>
          <w:sz w:val="30"/>
          <w:szCs w:val="30"/>
          <w:cs/>
        </w:rPr>
        <w:t xml:space="preserve">วิธีหนี้สินตามงบฐานะการเงินซึ่งคำนวณจากผลแตกต่างชั่วคราวระหว่างมูลค่าตามบัญชีของสินทรัพย์และหนี้สิน ณ วันสิ้นรอบระยะเวลารายงานกับฐานภาษีของสินทรัพย์และหนี้สินที่เกี่ยวข้องนั้นโดยใช้อัตราภาษีที่มีผลบังคับใช้ ณ วันสิ้นรอบระยะเวลารายงาน </w:t>
      </w:r>
    </w:p>
    <w:p w14:paraId="55FC96B4" w14:textId="77777777" w:rsidR="00881911" w:rsidRPr="000A6877" w:rsidRDefault="00881911" w:rsidP="00881911">
      <w:pPr>
        <w:ind w:left="900" w:firstLine="540"/>
        <w:jc w:val="thaiDistribute"/>
        <w:rPr>
          <w:rFonts w:ascii="Angsana New" w:hAnsi="Angsana New" w:cs="Angsana New"/>
          <w:sz w:val="16"/>
          <w:szCs w:val="16"/>
        </w:rPr>
      </w:pPr>
    </w:p>
    <w:p w14:paraId="562E635C" w14:textId="77777777" w:rsidR="00881911" w:rsidRDefault="00881911" w:rsidP="00881911">
      <w:pPr>
        <w:ind w:left="900" w:firstLine="540"/>
        <w:jc w:val="thaiDistribute"/>
        <w:rPr>
          <w:rFonts w:ascii="Angsana New" w:hAnsi="Angsana New" w:cs="Angsana New"/>
          <w:sz w:val="30"/>
          <w:szCs w:val="30"/>
        </w:rPr>
      </w:pPr>
      <w:r w:rsidRPr="000A6877">
        <w:rPr>
          <w:rFonts w:ascii="Angsana New" w:hAnsi="Angsana New" w:cs="Angsana New"/>
          <w:sz w:val="30"/>
          <w:szCs w:val="30"/>
          <w:cs/>
        </w:rPr>
        <w:t>สินทรัพย์ภาษีเงินได้รอการตัดบัญชีรับรู้ก็ต่อเมื่อมีความเป็นไปได้ค่อนข้างแน่ว่าจะมีกำไรเพื่อเสียภาษีในอนาคตเพียงพอที่จะใช้ประโยชน์ทางภาษีได้ มูลค่าตามบัญชีของสินทรัพย์ภาษีเงินได้รอการตัดบัญชีจะถูกทบทวนทุกวันสิ้นรอบระยะเวลารายงานให้เท่ากับจำนวนเงินที่มีความเป็นไปได้ค่อนข้างแน่ว่าจะมีกำไรเพื่อเสียภาษีในอนาคตเพียงพอที่จะใช้ประโยชน์ทางภาษีได้</w:t>
      </w:r>
    </w:p>
    <w:p w14:paraId="238DD807" w14:textId="77777777" w:rsidR="00C670A2" w:rsidRPr="00AD6363" w:rsidRDefault="00C670A2" w:rsidP="007B0D04">
      <w:pPr>
        <w:ind w:left="900" w:firstLine="540"/>
        <w:jc w:val="thaiDistribute"/>
        <w:rPr>
          <w:rFonts w:ascii="Angsana New" w:hAnsi="Angsana New" w:cs="Angsana New"/>
          <w:sz w:val="16"/>
          <w:szCs w:val="16"/>
        </w:rPr>
      </w:pPr>
    </w:p>
    <w:p w14:paraId="5909083C" w14:textId="0DB18AA9" w:rsidR="000375DD" w:rsidRDefault="007B0D04" w:rsidP="00C64382">
      <w:pPr>
        <w:pStyle w:val="ListParagraph"/>
        <w:numPr>
          <w:ilvl w:val="1"/>
          <w:numId w:val="2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C670A2">
        <w:rPr>
          <w:rFonts w:ascii="Angsana New" w:eastAsia="Times New Roman" w:hAnsi="Angsana New" w:cs="Angsana New"/>
          <w:sz w:val="30"/>
          <w:szCs w:val="30"/>
          <w:cs/>
        </w:rPr>
        <w:t>รายการ</w:t>
      </w:r>
      <w:r w:rsidRPr="00C670A2">
        <w:rPr>
          <w:rFonts w:ascii="Angsana New" w:eastAsia="Times New Roman" w:hAnsi="Angsana New" w:cs="Angsana New" w:hint="cs"/>
          <w:sz w:val="30"/>
          <w:szCs w:val="30"/>
          <w:cs/>
        </w:rPr>
        <w:t>ที่เป็น</w:t>
      </w:r>
      <w:r w:rsidRPr="00C670A2">
        <w:rPr>
          <w:rFonts w:ascii="Angsana New" w:eastAsia="Times New Roman" w:hAnsi="Angsana New" w:cs="Angsana New"/>
          <w:sz w:val="30"/>
          <w:szCs w:val="30"/>
          <w:cs/>
        </w:rPr>
        <w:t>เงินตราต่างประเทศ</w:t>
      </w:r>
    </w:p>
    <w:p w14:paraId="758E85DF" w14:textId="77777777" w:rsidR="004C1242" w:rsidRPr="004C1242" w:rsidRDefault="004C1242" w:rsidP="004C1242">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15E27733" w14:textId="77777777" w:rsidR="00C670A2" w:rsidRPr="00C670A2" w:rsidRDefault="00C670A2" w:rsidP="00C670A2">
      <w:pPr>
        <w:ind w:left="900" w:firstLine="540"/>
        <w:jc w:val="thaiDistribute"/>
        <w:rPr>
          <w:rFonts w:ascii="Angsana New" w:hAnsi="Angsana New" w:cs="Angsana New"/>
          <w:sz w:val="30"/>
          <w:szCs w:val="30"/>
        </w:rPr>
      </w:pPr>
      <w:r w:rsidRPr="00C670A2">
        <w:rPr>
          <w:rFonts w:ascii="Angsana New" w:hAnsi="Angsana New" w:cs="Angsana New"/>
          <w:sz w:val="30"/>
          <w:szCs w:val="30"/>
          <w:cs/>
        </w:rPr>
        <w:t>รายการที่เป็นเงินตราต่างประเทศ</w:t>
      </w:r>
      <w:r w:rsidRPr="00C670A2">
        <w:rPr>
          <w:rFonts w:ascii="Angsana New" w:hAnsi="Angsana New" w:cs="Angsana New" w:hint="cs"/>
          <w:sz w:val="30"/>
          <w:szCs w:val="30"/>
          <w:cs/>
        </w:rPr>
        <w:t>รับรู้</w:t>
      </w:r>
      <w:r w:rsidRPr="00C670A2">
        <w:rPr>
          <w:rFonts w:ascii="Angsana New" w:hAnsi="Angsana New" w:cs="Angsana New"/>
          <w:sz w:val="30"/>
          <w:szCs w:val="30"/>
          <w:cs/>
        </w:rPr>
        <w:t>โดยแปลงค่าเป็นเงินบาทตามอัตราแลกเปลี่ยน</w:t>
      </w:r>
      <w:r w:rsidRPr="00C670A2">
        <w:rPr>
          <w:rFonts w:ascii="Angsana New" w:hAnsi="Angsana New" w:cs="Angsana New" w:hint="cs"/>
          <w:sz w:val="30"/>
          <w:szCs w:val="30"/>
          <w:cs/>
        </w:rPr>
        <w:t xml:space="preserve"> </w:t>
      </w:r>
      <w:r w:rsidRPr="00C670A2">
        <w:rPr>
          <w:rFonts w:ascii="Angsana New" w:hAnsi="Angsana New" w:cs="Angsana New"/>
          <w:sz w:val="30"/>
          <w:szCs w:val="30"/>
          <w:cs/>
        </w:rPr>
        <w:t>ณ วันที่เกิดรายการ ยอดคงเหลือของสินทรัพย์และหนี้สินที่เป็นเงินตราต่างประเทศ ณ วันสิ้นงวดแปลงค่าเป็น</w:t>
      </w:r>
      <w:r w:rsidRPr="00C670A2">
        <w:rPr>
          <w:rFonts w:ascii="Angsana New" w:hAnsi="Angsana New" w:cs="Angsana New"/>
          <w:sz w:val="30"/>
          <w:szCs w:val="30"/>
        </w:rPr>
        <w:t xml:space="preserve">      </w:t>
      </w:r>
      <w:r w:rsidRPr="00C670A2">
        <w:rPr>
          <w:rFonts w:ascii="Angsana New" w:hAnsi="Angsana New" w:cs="Angsana New"/>
          <w:sz w:val="30"/>
          <w:szCs w:val="30"/>
          <w:cs/>
        </w:rPr>
        <w:t>เงินบาทตามอัตราปิด ณ วันนั้น ผลกำไรหรือขาดทุนจากการแปลงค่านี้</w:t>
      </w:r>
      <w:r w:rsidRPr="00C670A2">
        <w:rPr>
          <w:rFonts w:ascii="Angsana New" w:hAnsi="Angsana New" w:cs="Angsana New" w:hint="cs"/>
          <w:sz w:val="30"/>
          <w:szCs w:val="30"/>
          <w:cs/>
        </w:rPr>
        <w:t>รับรู้</w:t>
      </w:r>
      <w:r w:rsidRPr="00C670A2">
        <w:rPr>
          <w:rFonts w:ascii="Angsana New" w:hAnsi="Angsana New" w:cs="Angsana New"/>
          <w:sz w:val="30"/>
          <w:szCs w:val="30"/>
          <w:cs/>
        </w:rPr>
        <w:t>เป็นรายได้หรือค่าใช้จ่ายในกำไรหรือขาดทุนสำหรับงวดนั้น</w:t>
      </w:r>
      <w:r w:rsidRPr="00C670A2">
        <w:rPr>
          <w:rFonts w:ascii="Angsana New" w:hAnsi="Angsana New" w:cs="Angsana New" w:hint="cs"/>
          <w:sz w:val="30"/>
          <w:szCs w:val="30"/>
          <w:cs/>
        </w:rPr>
        <w:t xml:space="preserve"> </w:t>
      </w:r>
      <w:r w:rsidRPr="00C670A2">
        <w:rPr>
          <w:rFonts w:ascii="Angsana New" w:hAnsi="Angsana New" w:cs="Angsana New"/>
          <w:sz w:val="30"/>
          <w:szCs w:val="30"/>
          <w:cs/>
        </w:rPr>
        <w:t>ส่วนที่เกี่ยวกับการแปลงค่างบการเงินรับรู้ในกำไร(ขาดทุน)เบ็ดเสร็จอื่น และแสดงจำนวนสะสมในองค์ประกอบอื่นของส่วนของผู้ถือหุ้น</w:t>
      </w:r>
    </w:p>
    <w:p w14:paraId="3BF330E7" w14:textId="77777777" w:rsidR="00C670A2" w:rsidRPr="00C670A2" w:rsidRDefault="00C670A2" w:rsidP="00C670A2">
      <w:pPr>
        <w:pStyle w:val="ListParagraph"/>
        <w:suppressAutoHyphens/>
        <w:overflowPunct w:val="0"/>
        <w:autoSpaceDE w:val="0"/>
        <w:autoSpaceDN w:val="0"/>
        <w:ind w:left="900"/>
        <w:jc w:val="thaiDistribute"/>
        <w:textAlignment w:val="baseline"/>
        <w:rPr>
          <w:rFonts w:ascii="Angsana New" w:eastAsia="Times New Roman" w:hAnsi="Angsana New" w:cs="Angsana New"/>
          <w:sz w:val="16"/>
          <w:szCs w:val="16"/>
        </w:rPr>
      </w:pPr>
    </w:p>
    <w:p w14:paraId="2009DD9B" w14:textId="77777777" w:rsidR="00881911" w:rsidRPr="0000015E" w:rsidRDefault="00881911" w:rsidP="00C64382">
      <w:pPr>
        <w:pStyle w:val="ListParagraph"/>
        <w:numPr>
          <w:ilvl w:val="1"/>
          <w:numId w:val="2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00015E">
        <w:rPr>
          <w:rFonts w:ascii="Angsana New" w:eastAsia="Times New Roman" w:hAnsi="Angsana New" w:cs="Angsana New"/>
          <w:sz w:val="30"/>
          <w:szCs w:val="30"/>
          <w:cs/>
        </w:rPr>
        <w:t>เครื่องมือทางการเงิน</w:t>
      </w:r>
    </w:p>
    <w:p w14:paraId="35875189" w14:textId="77777777" w:rsidR="00881911" w:rsidRPr="000A6877" w:rsidRDefault="00881911" w:rsidP="00881911">
      <w:pPr>
        <w:jc w:val="thaiDistribute"/>
        <w:rPr>
          <w:rFonts w:ascii="Angsana New" w:hAnsi="Angsana New" w:cs="Angsana New"/>
          <w:spacing w:val="-1"/>
          <w:sz w:val="16"/>
          <w:szCs w:val="16"/>
        </w:rPr>
      </w:pPr>
    </w:p>
    <w:p w14:paraId="234FC086" w14:textId="77777777" w:rsidR="00881911" w:rsidRPr="00374282" w:rsidRDefault="00881911" w:rsidP="00881911">
      <w:pPr>
        <w:pStyle w:val="ListParagraph"/>
        <w:ind w:left="900"/>
        <w:jc w:val="thaiDistribute"/>
        <w:rPr>
          <w:rFonts w:ascii="Angsana New" w:hAnsi="Angsana New" w:cs="Angsana New"/>
          <w:sz w:val="30"/>
          <w:szCs w:val="30"/>
          <w:u w:val="single"/>
        </w:rPr>
      </w:pPr>
      <w:r w:rsidRPr="00374282">
        <w:rPr>
          <w:rFonts w:ascii="Angsana New" w:hAnsi="Angsana New" w:cs="Angsana New"/>
          <w:sz w:val="30"/>
          <w:szCs w:val="30"/>
          <w:u w:val="single"/>
          <w:cs/>
        </w:rPr>
        <w:t>การจัดประเภทรายการและการวัดมูลค่า</w:t>
      </w:r>
    </w:p>
    <w:p w14:paraId="4599A0A8" w14:textId="77777777" w:rsidR="00881911" w:rsidRPr="000A6877" w:rsidRDefault="00881911" w:rsidP="00881911">
      <w:pPr>
        <w:pStyle w:val="ListParagraph"/>
        <w:ind w:left="900"/>
        <w:jc w:val="thaiDistribute"/>
        <w:rPr>
          <w:rFonts w:ascii="Angsana New" w:hAnsi="Angsana New" w:cs="Angsana New"/>
          <w:b/>
          <w:bCs/>
          <w:sz w:val="16"/>
          <w:szCs w:val="16"/>
        </w:rPr>
      </w:pPr>
    </w:p>
    <w:p w14:paraId="31B52DEA" w14:textId="11464412" w:rsidR="00881911" w:rsidRPr="000A6877" w:rsidRDefault="00881911" w:rsidP="00881911">
      <w:pPr>
        <w:ind w:left="900" w:firstLine="540"/>
        <w:jc w:val="thaiDistribute"/>
        <w:rPr>
          <w:rFonts w:ascii="Angsana New" w:hAnsi="Angsana New" w:cs="Angsana New"/>
          <w:spacing w:val="-1"/>
          <w:sz w:val="30"/>
          <w:szCs w:val="30"/>
        </w:rPr>
      </w:pPr>
      <w:r w:rsidRPr="000A6877">
        <w:rPr>
          <w:rFonts w:ascii="Angsana New" w:hAnsi="Angsana New" w:cs="Angsana New"/>
          <w:spacing w:val="-1"/>
          <w:sz w:val="30"/>
          <w:szCs w:val="30"/>
          <w:cs/>
        </w:rPr>
        <w:t>สินทรัพย์ทางการเงินและหนี้สินทางการเงินอื่นๆ นอกเหนือจากลูกหนี้การค้าและเจ้าหนี้การค้ารับรู้รายการ</w:t>
      </w:r>
      <w:r w:rsidR="00377F0A">
        <w:rPr>
          <w:rFonts w:ascii="Angsana New" w:hAnsi="Angsana New" w:cs="Angsana New" w:hint="cs"/>
          <w:spacing w:val="-1"/>
          <w:sz w:val="30"/>
          <w:szCs w:val="30"/>
          <w:cs/>
        </w:rPr>
        <w:t>เมื่อ</w:t>
      </w:r>
      <w:r w:rsidRPr="000A6877">
        <w:rPr>
          <w:rFonts w:ascii="Angsana New" w:hAnsi="Angsana New" w:cs="Angsana New"/>
          <w:spacing w:val="-1"/>
          <w:sz w:val="30"/>
          <w:szCs w:val="30"/>
          <w:cs/>
        </w:rPr>
        <w:t>เริ่มแรกเมื่อ</w:t>
      </w:r>
      <w:r w:rsidR="00B16D1A">
        <w:rPr>
          <w:rFonts w:ascii="Angsana New" w:hAnsi="Angsana New" w:cs="Angsana New" w:hint="cs"/>
          <w:spacing w:val="-1"/>
          <w:sz w:val="30"/>
          <w:szCs w:val="30"/>
          <w:cs/>
        </w:rPr>
        <w:t>กลุ่ม</w:t>
      </w:r>
      <w:r w:rsidRPr="000A6877">
        <w:rPr>
          <w:rFonts w:ascii="Angsana New" w:hAnsi="Angsana New" w:cs="Angsana New"/>
          <w:spacing w:val="-1"/>
          <w:sz w:val="30"/>
          <w:szCs w:val="30"/>
          <w:cs/>
        </w:rPr>
        <w:t>บริษัทฯ เป็นคู่สัญญาตามข้อกำหนดของเครื่องมือทางการเงินนั้นจะ</w:t>
      </w:r>
      <w:r w:rsidR="00CD3BCE">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วัดมูลค่าโดยรวมต้นทุนการทำรายการที่เกี่ยวข้องโดยตรงกับการได้มาหรือการออกตราสาร เว้นแต่สินทรัพย์ทางการเงินและหนี้สินทางการเงินที่วัดมูลค่าด้วยมูลค่ายุติธรรมผ่านกำไรหรือขาดทุน</w:t>
      </w:r>
      <w:r w:rsidRPr="000A6877">
        <w:rPr>
          <w:rFonts w:ascii="Angsana New" w:hAnsi="Angsana New" w:cs="Angsana New"/>
          <w:spacing w:val="-1"/>
          <w:sz w:val="30"/>
          <w:szCs w:val="30"/>
        </w:rPr>
        <w:t xml:space="preserve"> </w:t>
      </w:r>
      <w:r w:rsidR="00E938CF">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 xml:space="preserve">ซึ่งวัดมูลค่าเมื่อเริ่มแรกและภายหลังด้วยมูลค่ายุติธรรมจะรับรู้ต้นทุนการทำรายการที่เกี่ยวข้องโดยตรงกับการได้มาหรือการออกตราสารนั้นในกำไรหรือขาดทุน </w:t>
      </w:r>
    </w:p>
    <w:p w14:paraId="0EAF3E88" w14:textId="77777777" w:rsidR="00881911" w:rsidRPr="000A6877" w:rsidRDefault="00881911" w:rsidP="00881911">
      <w:pPr>
        <w:ind w:left="900" w:firstLine="540"/>
        <w:jc w:val="thaiDistribute"/>
        <w:rPr>
          <w:rFonts w:ascii="Angsana New" w:hAnsi="Angsana New" w:cs="Angsana New"/>
          <w:spacing w:val="-1"/>
          <w:sz w:val="16"/>
          <w:szCs w:val="16"/>
        </w:rPr>
      </w:pPr>
    </w:p>
    <w:p w14:paraId="73FE96AF" w14:textId="77777777" w:rsidR="00881911" w:rsidRPr="000A6877" w:rsidRDefault="00881911" w:rsidP="00881911">
      <w:pPr>
        <w:ind w:left="900" w:firstLine="540"/>
        <w:jc w:val="thaiDistribute"/>
        <w:rPr>
          <w:rFonts w:ascii="Angsana New" w:hAnsi="Angsana New" w:cs="Angsana New"/>
          <w:spacing w:val="-1"/>
          <w:sz w:val="30"/>
          <w:szCs w:val="30"/>
        </w:rPr>
      </w:pPr>
      <w:r w:rsidRPr="000A6877">
        <w:rPr>
          <w:rFonts w:ascii="Angsana New" w:hAnsi="Angsana New" w:cs="Angsana New"/>
          <w:spacing w:val="-1"/>
          <w:sz w:val="30"/>
          <w:szCs w:val="30"/>
          <w:cs/>
        </w:rPr>
        <w:t xml:space="preserve">ณ วันที่รับรู้รายการเมื่อเริ่มแรก สินทรัพย์ทางการเงินจะถูกจัดประเภทรายการตามการวัดมูลค่า ได้แก่ การวัดมูลค่าด้วยราคาทุนตัดจำหน่าย มูลค่ายุติธรรมผ่านกำไรขาดทุนเบ็ดเสร็จอื่นหรือมูลค่ายุติธรรมผ่านกำไรหรือขาดทุน </w:t>
      </w:r>
    </w:p>
    <w:p w14:paraId="4AF7FC7E" w14:textId="77777777" w:rsidR="004C1242" w:rsidRPr="004C1242" w:rsidRDefault="004C1242" w:rsidP="00881911">
      <w:pPr>
        <w:ind w:left="900" w:firstLine="540"/>
        <w:jc w:val="thaiDistribute"/>
        <w:rPr>
          <w:rFonts w:ascii="Angsana New" w:hAnsi="Angsana New" w:cs="Angsana New"/>
          <w:spacing w:val="-1"/>
          <w:sz w:val="16"/>
          <w:szCs w:val="16"/>
        </w:rPr>
      </w:pPr>
    </w:p>
    <w:p w14:paraId="11A54DE1" w14:textId="4A455A22" w:rsidR="00881911" w:rsidRPr="004C7F6F" w:rsidRDefault="00881911" w:rsidP="004C7F6F">
      <w:pPr>
        <w:ind w:left="900" w:firstLine="540"/>
        <w:jc w:val="thaiDistribute"/>
        <w:rPr>
          <w:rFonts w:ascii="Angsana New" w:hAnsi="Angsana New" w:cs="Angsana New"/>
          <w:spacing w:val="-1"/>
          <w:sz w:val="30"/>
          <w:szCs w:val="30"/>
        </w:rPr>
      </w:pPr>
      <w:r w:rsidRPr="000A6877">
        <w:rPr>
          <w:rFonts w:ascii="Angsana New" w:hAnsi="Angsana New" w:cs="Angsana New"/>
          <w:spacing w:val="-1"/>
          <w:sz w:val="30"/>
          <w:szCs w:val="30"/>
          <w:cs/>
        </w:rPr>
        <w:t>สินทรัพย์ทางการเงินจะไม่ถูกจัดประเภทรายการใหม่ภายหลังการรับรู้รายการเมื่อเริ่มแรกเว้นแต่บริษัทฯ มีการเปลี่ยนแปลงโมเดลธุรกิจในการบริหารสินทรัพย์ทางการเงิน ในกรณีดังกล่าวสินทรัพย์</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ทางการเงินที่ได้รับผลกระทบทั้งหมดจะถูกจัดประเภทรายการใหม่โดยทันทีเป็นต้นไปนับจากวันที่มี</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 xml:space="preserve">การเปลี่ยนแปลงการจัดประเภท </w:t>
      </w:r>
    </w:p>
    <w:p w14:paraId="0DA96E68" w14:textId="19FAA87F" w:rsidR="00881911" w:rsidRDefault="00881911" w:rsidP="00881911">
      <w:pPr>
        <w:ind w:left="900" w:firstLine="540"/>
        <w:jc w:val="thaiDistribute"/>
        <w:rPr>
          <w:rFonts w:ascii="Angsana New" w:hAnsi="Angsana New" w:cs="Angsana New"/>
          <w:spacing w:val="-1"/>
          <w:sz w:val="30"/>
          <w:szCs w:val="30"/>
        </w:rPr>
      </w:pPr>
      <w:r w:rsidRPr="000A6877">
        <w:rPr>
          <w:rFonts w:ascii="Angsana New" w:hAnsi="Angsana New" w:cs="Angsana New"/>
          <w:spacing w:val="-1"/>
          <w:sz w:val="30"/>
          <w:szCs w:val="30"/>
          <w:cs/>
        </w:rPr>
        <w:t>สินทรัพย์ทางการเงินที่วัดมูลค่าด้วยราคาทุน</w:t>
      </w:r>
      <w:bookmarkStart w:id="1" w:name="_Hlk190780624"/>
      <w:r w:rsidRPr="000A6877">
        <w:rPr>
          <w:rFonts w:ascii="Angsana New" w:hAnsi="Angsana New" w:cs="Angsana New"/>
          <w:spacing w:val="-1"/>
          <w:sz w:val="30"/>
          <w:szCs w:val="30"/>
          <w:cs/>
        </w:rPr>
        <w:t>ตัดจำหน่าย</w:t>
      </w:r>
      <w:bookmarkEnd w:id="1"/>
      <w:r w:rsidRPr="000A6877">
        <w:rPr>
          <w:rFonts w:ascii="Angsana New" w:hAnsi="Angsana New" w:cs="Angsana New"/>
          <w:spacing w:val="-1"/>
          <w:sz w:val="30"/>
          <w:szCs w:val="30"/>
          <w:cs/>
        </w:rPr>
        <w:t>ถูกวัดมูลค่าในภายหลังด้วยราคาทุน</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ตัดจำหน่ายตามวิธีดอกเบี้ยที่แท้จริง ราคาทุนตัดจำหน่ายจะถูกลดลงด้วยผลขาดทุนด้านเครดิตที่</w:t>
      </w:r>
      <w:r w:rsidRPr="00985A73">
        <w:rPr>
          <w:rFonts w:ascii="Angsana New" w:hAnsi="Angsana New" w:cs="Angsana New"/>
          <w:spacing w:val="-6"/>
          <w:sz w:val="30"/>
          <w:szCs w:val="30"/>
          <w:cs/>
        </w:rPr>
        <w:t>คาดว่า</w:t>
      </w:r>
      <w:r w:rsidR="003849B0">
        <w:rPr>
          <w:rFonts w:ascii="Angsana New" w:hAnsi="Angsana New" w:cs="Angsana New" w:hint="cs"/>
          <w:spacing w:val="-6"/>
          <w:sz w:val="30"/>
          <w:szCs w:val="30"/>
          <w:cs/>
        </w:rPr>
        <w:t xml:space="preserve">   </w:t>
      </w:r>
      <w:r w:rsidRPr="00985A73">
        <w:rPr>
          <w:rFonts w:ascii="Angsana New" w:hAnsi="Angsana New" w:cs="Angsana New"/>
          <w:spacing w:val="-6"/>
          <w:sz w:val="30"/>
          <w:szCs w:val="30"/>
          <w:cs/>
        </w:rPr>
        <w:t>จะเกิดขึ้น</w:t>
      </w:r>
      <w:r w:rsidR="003849B0">
        <w:rPr>
          <w:rFonts w:ascii="Angsana New" w:hAnsi="Angsana New" w:cs="Angsana New" w:hint="cs"/>
          <w:spacing w:val="-6"/>
          <w:sz w:val="30"/>
          <w:szCs w:val="30"/>
          <w:cs/>
        </w:rPr>
        <w:t xml:space="preserve"> </w:t>
      </w:r>
      <w:r w:rsidRPr="00985A73">
        <w:rPr>
          <w:rFonts w:ascii="Angsana New" w:hAnsi="Angsana New" w:cs="Angsana New"/>
          <w:spacing w:val="-6"/>
          <w:sz w:val="30"/>
          <w:szCs w:val="30"/>
          <w:cs/>
        </w:rPr>
        <w:t>สำหรับรายได้ดอกเบี้ย</w:t>
      </w:r>
      <w:r w:rsidR="00377F0A">
        <w:rPr>
          <w:rFonts w:ascii="Angsana New" w:hAnsi="Angsana New" w:cs="Angsana New" w:hint="cs"/>
          <w:spacing w:val="-6"/>
          <w:sz w:val="30"/>
          <w:szCs w:val="30"/>
          <w:cs/>
        </w:rPr>
        <w:t xml:space="preserve"> </w:t>
      </w:r>
      <w:r w:rsidRPr="00985A73">
        <w:rPr>
          <w:rFonts w:ascii="Angsana New" w:hAnsi="Angsana New" w:cs="Angsana New"/>
          <w:spacing w:val="-6"/>
          <w:sz w:val="30"/>
          <w:szCs w:val="30"/>
          <w:cs/>
        </w:rPr>
        <w:t>ผลขาดทุนด้านเครดิตที่คาดว่าจะเกิดขึ้น</w:t>
      </w:r>
      <w:r w:rsidRPr="000A6877">
        <w:rPr>
          <w:rFonts w:ascii="Angsana New" w:hAnsi="Angsana New" w:cs="Angsana New"/>
          <w:spacing w:val="-1"/>
          <w:sz w:val="30"/>
          <w:szCs w:val="30"/>
          <w:cs/>
        </w:rPr>
        <w:t xml:space="preserve"> และผลกำไรหรือขาดทุนที่เกิดจากการ</w:t>
      </w:r>
      <w:r w:rsidRPr="009B2241">
        <w:rPr>
          <w:rFonts w:ascii="Angsana New" w:hAnsi="Angsana New" w:cs="Angsana New"/>
          <w:spacing w:val="-1"/>
          <w:sz w:val="30"/>
          <w:szCs w:val="30"/>
          <w:cs/>
        </w:rPr>
        <w:t>ตัด</w:t>
      </w:r>
      <w:r w:rsidRPr="000A6877">
        <w:rPr>
          <w:rFonts w:ascii="Angsana New" w:hAnsi="Angsana New" w:cs="Angsana New"/>
          <w:spacing w:val="-1"/>
          <w:sz w:val="30"/>
          <w:szCs w:val="30"/>
          <w:cs/>
        </w:rPr>
        <w:t xml:space="preserve">รายการออกจากบัญชีรับรู้ในกำไรหรือขาดทุน </w:t>
      </w:r>
    </w:p>
    <w:p w14:paraId="37FD5211" w14:textId="77777777" w:rsidR="00881911" w:rsidRPr="000A6877" w:rsidRDefault="00881911" w:rsidP="004C7F6F">
      <w:pPr>
        <w:jc w:val="thaiDistribute"/>
        <w:rPr>
          <w:rFonts w:ascii="Angsana New" w:hAnsi="Angsana New" w:cs="Angsana New"/>
          <w:spacing w:val="-1"/>
          <w:sz w:val="16"/>
          <w:szCs w:val="16"/>
        </w:rPr>
      </w:pPr>
    </w:p>
    <w:p w14:paraId="103A7E91" w14:textId="152AD3E6" w:rsidR="00F577BE" w:rsidRPr="00F577BE" w:rsidRDefault="00F577BE" w:rsidP="004E3279">
      <w:pPr>
        <w:ind w:left="900" w:firstLine="540"/>
        <w:jc w:val="thaiDistribute"/>
        <w:rPr>
          <w:rFonts w:ascii="Angsana New" w:hAnsi="Angsana New" w:cs="Angsana New"/>
          <w:spacing w:val="-1"/>
          <w:sz w:val="30"/>
          <w:szCs w:val="30"/>
        </w:rPr>
      </w:pPr>
      <w:r w:rsidRPr="00F577BE">
        <w:rPr>
          <w:rFonts w:ascii="Angsana New" w:hAnsi="Angsana New" w:cs="Angsana New"/>
          <w:spacing w:val="-1"/>
          <w:sz w:val="30"/>
          <w:szCs w:val="30"/>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r w:rsidR="004E3279">
        <w:rPr>
          <w:rFonts w:ascii="Angsana New" w:hAnsi="Angsana New" w:cs="Angsana New"/>
          <w:spacing w:val="-1"/>
          <w:sz w:val="30"/>
          <w:szCs w:val="30"/>
        </w:rPr>
        <w:t xml:space="preserve"> </w:t>
      </w:r>
      <w:r w:rsidRPr="00F577BE">
        <w:rPr>
          <w:rFonts w:ascii="Angsana New" w:hAnsi="Angsana New" w:cs="Angsana New"/>
          <w:spacing w:val="-1"/>
          <w:sz w:val="30"/>
          <w:szCs w:val="30"/>
          <w:cs/>
        </w:rPr>
        <w:t>ทั้งนี้ สินทรัพย์ทางการเงินดังกล่าว หมายรวมถึง เงินลงทุนในหลักทรัพย์ที่ถือไว้เพื่อค้า</w:t>
      </w:r>
      <w:r w:rsidR="004E3279">
        <w:rPr>
          <w:rFonts w:ascii="Angsana New" w:hAnsi="Angsana New" w:cs="Angsana New"/>
          <w:spacing w:val="-1"/>
          <w:sz w:val="30"/>
          <w:szCs w:val="30"/>
        </w:rPr>
        <w:t xml:space="preserve">               </w:t>
      </w:r>
      <w:r w:rsidRPr="00F577BE">
        <w:rPr>
          <w:rFonts w:ascii="Angsana New" w:hAnsi="Angsana New" w:cs="Angsana New"/>
          <w:spacing w:val="-1"/>
          <w:sz w:val="30"/>
          <w:szCs w:val="30"/>
          <w:cs/>
        </w:rPr>
        <w:t>เงินลงทุนในตราสารทุนซึ่งกลุ่มบริษัทฯ 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3EDD2DA7" w14:textId="77777777" w:rsidR="00995AF8" w:rsidRPr="004E3279" w:rsidRDefault="00995AF8" w:rsidP="00881911">
      <w:pPr>
        <w:ind w:left="900" w:firstLine="540"/>
        <w:jc w:val="thaiDistribute"/>
        <w:rPr>
          <w:rFonts w:ascii="Angsana New" w:hAnsi="Angsana New" w:cs="Angsana New"/>
          <w:spacing w:val="-1"/>
          <w:sz w:val="16"/>
          <w:szCs w:val="16"/>
        </w:rPr>
      </w:pPr>
    </w:p>
    <w:p w14:paraId="0C421831" w14:textId="6988C43C" w:rsidR="00881911" w:rsidRDefault="00881911" w:rsidP="00881911">
      <w:pPr>
        <w:ind w:left="900" w:firstLine="540"/>
        <w:jc w:val="thaiDistribute"/>
        <w:rPr>
          <w:rFonts w:ascii="Angsana New" w:hAnsi="Angsana New" w:cs="Angsana New"/>
          <w:spacing w:val="-1"/>
          <w:sz w:val="30"/>
          <w:szCs w:val="30"/>
        </w:rPr>
      </w:pPr>
      <w:r w:rsidRPr="000A6877">
        <w:rPr>
          <w:rFonts w:ascii="Angsana New" w:hAnsi="Angsana New" w:cs="Angsana New"/>
          <w:spacing w:val="-1"/>
          <w:sz w:val="30"/>
          <w:szCs w:val="30"/>
          <w:cs/>
        </w:rPr>
        <w:t>เงินลงทุนในตราสารทุนที่วัดมูลค่าด้วยมูลค่ายุติธรรมผ่านกำไรขาดทุนเบ็ดเสร็จอื่นถูกวัดมูลค่าในภายหลังด้วยมูลค่ายุติธรรม เงินปันผลรับรู้เป็นรายได้ในกำไรหรือขาดทุนในวันที่</w:t>
      </w:r>
      <w:r w:rsidR="004A2E30">
        <w:rPr>
          <w:rFonts w:ascii="Angsana New" w:hAnsi="Angsana New" w:cs="Angsana New" w:hint="cs"/>
          <w:spacing w:val="-1"/>
          <w:sz w:val="30"/>
          <w:szCs w:val="30"/>
          <w:cs/>
        </w:rPr>
        <w:t>กลุ่ม</w:t>
      </w:r>
      <w:r w:rsidRPr="000A6877">
        <w:rPr>
          <w:rFonts w:ascii="Angsana New" w:hAnsi="Angsana New" w:cs="Angsana New"/>
          <w:spacing w:val="-1"/>
          <w:sz w:val="30"/>
          <w:szCs w:val="30"/>
          <w:cs/>
        </w:rPr>
        <w:t>บริษัท</w:t>
      </w:r>
      <w:r w:rsidRPr="000A6877">
        <w:rPr>
          <w:rFonts w:ascii="Angsana New" w:hAnsi="Angsana New" w:cs="Angsana New" w:hint="cs"/>
          <w:spacing w:val="-1"/>
          <w:sz w:val="30"/>
          <w:szCs w:val="30"/>
          <w:cs/>
        </w:rPr>
        <w:t xml:space="preserve">ฯ </w:t>
      </w:r>
      <w:r w:rsidRPr="000A6877">
        <w:rPr>
          <w:rFonts w:ascii="Angsana New" w:hAnsi="Angsana New" w:cs="Angsana New"/>
          <w:spacing w:val="-1"/>
          <w:sz w:val="30"/>
          <w:szCs w:val="30"/>
          <w:cs/>
        </w:rPr>
        <w:t xml:space="preserve">มีสิทธิได้รับเงินปันผลเว้นแต่เงินปันผลดังกล่าวเป็นการคืนทุนของเงินลงทุน ผลกำไรและขาดทุนจากการเปลี่ยนแปลงในมูลค่ายุติธรรมรับรู้ในกำไรขาดทุนเบ็ดเสร็จอื่นและจะไม่ถูกจัดประเภทรายการใหม่ไปยังกำไรหรือขาดทุน </w:t>
      </w:r>
    </w:p>
    <w:p w14:paraId="28DC6001" w14:textId="77777777" w:rsidR="005D12DF" w:rsidRPr="005D12DF" w:rsidRDefault="005D12DF" w:rsidP="00881911">
      <w:pPr>
        <w:ind w:left="900" w:firstLine="540"/>
        <w:jc w:val="thaiDistribute"/>
        <w:rPr>
          <w:rFonts w:ascii="Angsana New" w:hAnsi="Angsana New" w:cs="Angsana New"/>
          <w:spacing w:val="-1"/>
          <w:sz w:val="16"/>
          <w:szCs w:val="16"/>
        </w:rPr>
      </w:pPr>
    </w:p>
    <w:p w14:paraId="0022ACEC" w14:textId="77777777" w:rsidR="005D12DF" w:rsidRPr="000A6877" w:rsidRDefault="005D12DF" w:rsidP="005D12DF">
      <w:pPr>
        <w:ind w:left="900" w:firstLine="540"/>
        <w:jc w:val="thaiDistribute"/>
        <w:rPr>
          <w:rFonts w:ascii="Angsana New" w:hAnsi="Angsana New" w:cs="Angsana New"/>
          <w:spacing w:val="-1"/>
          <w:sz w:val="30"/>
          <w:szCs w:val="30"/>
        </w:rPr>
      </w:pPr>
      <w:r w:rsidRPr="000A6877">
        <w:rPr>
          <w:rFonts w:ascii="Angsana New" w:hAnsi="Angsana New" w:cs="Angsana New"/>
          <w:spacing w:val="-1"/>
          <w:sz w:val="30"/>
          <w:szCs w:val="30"/>
          <w:cs/>
        </w:rPr>
        <w:t>ณ วันที่รับรู้รายการเมื่อเริ่มแรก หนี้สินทางการเงินจัดประเภทด้วยราคาทุนตัดจำหน่ายตาม</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 xml:space="preserve">วิธีดอกเบี้ยที่แท้จริง ดอกเบี้ยจ่าย และผลกำไรหรือขาดทุนที่เกิดจากการตัดรายการออกจากบัญชี จะรับรู้ในกำไรหรือขาดทุน </w:t>
      </w:r>
    </w:p>
    <w:p w14:paraId="5DC11B53" w14:textId="77777777" w:rsidR="005F01D4" w:rsidRPr="000A6877" w:rsidRDefault="005F01D4" w:rsidP="00C670A2">
      <w:pPr>
        <w:jc w:val="thaiDistribute"/>
        <w:rPr>
          <w:rFonts w:ascii="Angsana New" w:hAnsi="Angsana New" w:cs="Angsana New"/>
          <w:spacing w:val="-1"/>
          <w:sz w:val="16"/>
          <w:szCs w:val="16"/>
        </w:rPr>
      </w:pPr>
    </w:p>
    <w:p w14:paraId="3EC3AAC9" w14:textId="77777777" w:rsidR="00881911" w:rsidRPr="00374282" w:rsidRDefault="00881911" w:rsidP="00881911">
      <w:pPr>
        <w:pStyle w:val="ListParagraph"/>
        <w:ind w:left="900"/>
        <w:jc w:val="thaiDistribute"/>
        <w:rPr>
          <w:rFonts w:ascii="Angsana New" w:hAnsi="Angsana New" w:cs="Angsana New"/>
          <w:sz w:val="30"/>
          <w:szCs w:val="30"/>
          <w:u w:val="single"/>
        </w:rPr>
      </w:pPr>
      <w:r w:rsidRPr="00374282">
        <w:rPr>
          <w:rFonts w:ascii="Angsana New" w:hAnsi="Angsana New" w:cs="Angsana New"/>
          <w:sz w:val="30"/>
          <w:szCs w:val="30"/>
          <w:u w:val="single"/>
          <w:cs/>
        </w:rPr>
        <w:t>การด้อยค่าของสินทรัพย์ทางการเงิน</w:t>
      </w:r>
    </w:p>
    <w:p w14:paraId="737BAB32" w14:textId="77777777" w:rsidR="00881911" w:rsidRPr="00851949" w:rsidRDefault="00881911" w:rsidP="00881911">
      <w:pPr>
        <w:pStyle w:val="ListParagraph"/>
        <w:ind w:left="900"/>
        <w:jc w:val="thaiDistribute"/>
        <w:rPr>
          <w:rFonts w:ascii="Angsana New" w:hAnsi="Angsana New" w:cs="Angsana New"/>
          <w:sz w:val="16"/>
          <w:szCs w:val="16"/>
        </w:rPr>
      </w:pPr>
    </w:p>
    <w:p w14:paraId="6A63969F" w14:textId="45A77D82" w:rsidR="00881911" w:rsidRPr="000A6877" w:rsidRDefault="00881911" w:rsidP="00881911">
      <w:pPr>
        <w:ind w:left="900" w:firstLine="540"/>
        <w:jc w:val="thaiDistribute"/>
        <w:rPr>
          <w:rFonts w:ascii="Angsana New" w:hAnsi="Angsana New" w:cs="Angsana New"/>
          <w:spacing w:val="-1"/>
          <w:sz w:val="30"/>
          <w:szCs w:val="30"/>
        </w:rPr>
      </w:pPr>
      <w:r w:rsidRPr="000A6877">
        <w:rPr>
          <w:rFonts w:ascii="Angsana New" w:hAnsi="Angsana New" w:cs="Angsana New" w:hint="cs"/>
          <w:spacing w:val="-1"/>
          <w:sz w:val="30"/>
          <w:szCs w:val="30"/>
          <w:cs/>
        </w:rPr>
        <w:t>กลุ่ม</w:t>
      </w:r>
      <w:r w:rsidRPr="000A6877">
        <w:rPr>
          <w:rFonts w:ascii="Angsana New" w:hAnsi="Angsana New" w:cs="Angsana New"/>
          <w:spacing w:val="-1"/>
          <w:sz w:val="30"/>
          <w:szCs w:val="30"/>
          <w:cs/>
        </w:rPr>
        <w:t>บริษัทฯ พิจารณารับรู้ค่าเผื่อผลขาดทุนด้านเครดิตที่คาดว่าจะเกิดขึ้นสำหรับสินทรัพย์</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ทางการเงินที่วัดมูลค่าด้วยราคาทุนตัดจำหน่าย</w:t>
      </w:r>
    </w:p>
    <w:p w14:paraId="09963C8A" w14:textId="77777777" w:rsidR="00881911" w:rsidRPr="000A6877" w:rsidRDefault="00881911" w:rsidP="00881911">
      <w:pPr>
        <w:ind w:left="900" w:firstLine="540"/>
        <w:jc w:val="thaiDistribute"/>
        <w:rPr>
          <w:rFonts w:ascii="Angsana New" w:hAnsi="Angsana New" w:cs="Angsana New"/>
          <w:spacing w:val="-1"/>
          <w:sz w:val="16"/>
          <w:szCs w:val="16"/>
        </w:rPr>
      </w:pPr>
    </w:p>
    <w:p w14:paraId="629CEA97" w14:textId="514EF91F" w:rsidR="00D9567E" w:rsidRPr="00197EED" w:rsidRDefault="00FF1169" w:rsidP="00197EED">
      <w:pPr>
        <w:ind w:left="900" w:firstLine="540"/>
        <w:jc w:val="thaiDistribute"/>
        <w:rPr>
          <w:rFonts w:ascii="Angsana New" w:hAnsi="Angsana New" w:cs="Angsana New"/>
          <w:spacing w:val="-1"/>
          <w:sz w:val="30"/>
          <w:szCs w:val="30"/>
        </w:rPr>
      </w:pPr>
      <w:r w:rsidRPr="00FF1169">
        <w:rPr>
          <w:rFonts w:ascii="Angsana New" w:hAnsi="Angsana New" w:cs="Angsana New"/>
          <w:spacing w:val="-1"/>
          <w:sz w:val="30"/>
          <w:szCs w:val="30"/>
          <w:cs/>
        </w:rPr>
        <w:t>กลุ่มบริษัท</w:t>
      </w:r>
      <w:r w:rsidRPr="00FF1169">
        <w:rPr>
          <w:rFonts w:ascii="Angsana New" w:hAnsi="Angsana New" w:cs="Angsana New" w:hint="cs"/>
          <w:spacing w:val="-1"/>
          <w:sz w:val="30"/>
          <w:szCs w:val="30"/>
          <w:cs/>
        </w:rPr>
        <w:t xml:space="preserve">ฯ </w:t>
      </w:r>
      <w:r w:rsidRPr="00FF1169">
        <w:rPr>
          <w:rFonts w:ascii="Angsana New" w:hAnsi="Angsana New" w:cs="Angsana New"/>
          <w:spacing w:val="-1"/>
          <w:sz w:val="30"/>
          <w:szCs w:val="30"/>
          <w:cs/>
        </w:rPr>
        <w:t>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กลุ่มบริษัทฯ 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w:t>
      </w:r>
      <w:r w:rsidR="0033790C">
        <w:rPr>
          <w:rFonts w:ascii="Angsana New" w:hAnsi="Angsana New" w:cs="Angsana New"/>
          <w:spacing w:val="-1"/>
          <w:sz w:val="30"/>
          <w:szCs w:val="30"/>
        </w:rPr>
        <w:t xml:space="preserve"> </w:t>
      </w:r>
      <w:r w:rsidRPr="00FF1169">
        <w:rPr>
          <w:rFonts w:ascii="Angsana New" w:hAnsi="Angsana New" w:cs="Angsana New"/>
          <w:spacing w:val="-1"/>
          <w:sz w:val="30"/>
          <w:szCs w:val="30"/>
          <w:cs/>
        </w:rPr>
        <w:t>การคำนวณผลขาดทุนด้านเครดิตที่คาดว่าจะเกิดขึ้นข้างต้นอ้างอิงจากข้อมูลผลขาดทุน</w:t>
      </w:r>
      <w:r w:rsidR="0033790C">
        <w:rPr>
          <w:rFonts w:ascii="Angsana New" w:hAnsi="Angsana New" w:cs="Angsana New"/>
          <w:spacing w:val="-1"/>
          <w:sz w:val="30"/>
          <w:szCs w:val="30"/>
        </w:rPr>
        <w:t xml:space="preserve">    </w:t>
      </w:r>
      <w:r w:rsidRPr="00FF1169">
        <w:rPr>
          <w:rFonts w:ascii="Angsana New" w:hAnsi="Angsana New" w:cs="Angsana New"/>
          <w:spacing w:val="-1"/>
          <w:sz w:val="30"/>
          <w:szCs w:val="30"/>
          <w:cs/>
        </w:rPr>
        <w:t xml:space="preserve">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0CF45330" w14:textId="77777777" w:rsidR="00D933E1" w:rsidRPr="004C1242" w:rsidRDefault="00D933E1" w:rsidP="00FF1169">
      <w:pPr>
        <w:ind w:left="900" w:firstLine="540"/>
        <w:jc w:val="thaiDistribute"/>
        <w:rPr>
          <w:rFonts w:ascii="Angsana New" w:hAnsi="Angsana New" w:cs="Angsana New"/>
          <w:spacing w:val="-1"/>
          <w:sz w:val="16"/>
          <w:szCs w:val="16"/>
        </w:rPr>
      </w:pPr>
    </w:p>
    <w:p w14:paraId="1EFCF615" w14:textId="2CD98BD5" w:rsidR="00881911" w:rsidRPr="004C7F6F" w:rsidRDefault="00881911" w:rsidP="004C7F6F">
      <w:pPr>
        <w:ind w:left="900" w:firstLine="540"/>
        <w:jc w:val="thaiDistribute"/>
        <w:rPr>
          <w:rFonts w:ascii="Angsana New" w:hAnsi="Angsana New" w:cs="Angsana New"/>
          <w:spacing w:val="-1"/>
          <w:sz w:val="30"/>
          <w:szCs w:val="30"/>
        </w:rPr>
      </w:pPr>
      <w:r w:rsidRPr="000A6877">
        <w:rPr>
          <w:rFonts w:ascii="Angsana New" w:hAnsi="Angsana New" w:cs="Angsana New"/>
          <w:spacing w:val="-1"/>
          <w:sz w:val="30"/>
          <w:szCs w:val="30"/>
          <w:cs/>
        </w:rPr>
        <w:t xml:space="preserve">กลุ่มบริษัทฯ พิจารณาว่าความเสี่ยงด้านเครดิตจะเพิ่มขึ้นอย่างมีนัยสำคัญ </w:t>
      </w:r>
      <w:r w:rsidRPr="000A6877">
        <w:rPr>
          <w:rFonts w:ascii="Angsana New" w:hAnsi="Angsana New" w:cs="Angsana New" w:hint="cs"/>
          <w:spacing w:val="-1"/>
          <w:sz w:val="30"/>
          <w:szCs w:val="30"/>
          <w:cs/>
        </w:rPr>
        <w:t>กลุ่ม</w:t>
      </w:r>
      <w:r w:rsidRPr="000A6877">
        <w:rPr>
          <w:rFonts w:ascii="Angsana New" w:hAnsi="Angsana New" w:cs="Angsana New"/>
          <w:spacing w:val="-1"/>
          <w:sz w:val="30"/>
          <w:szCs w:val="30"/>
          <w:cs/>
        </w:rPr>
        <w:t xml:space="preserve">บริษัทฯ </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อาจพิจารณาว่าสินทรัพย์ทางการเงินนั้นมีการเพิ่มขึ้นของความเสี่ยงด้านเครดิตอย่างมีนัยสำคัญ</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และมีกา</w:t>
      </w:r>
      <w:r w:rsidRPr="000A6877">
        <w:rPr>
          <w:rFonts w:ascii="Angsana New" w:hAnsi="Angsana New" w:cs="Angsana New" w:hint="cs"/>
          <w:spacing w:val="-1"/>
          <w:sz w:val="30"/>
          <w:szCs w:val="30"/>
          <w:cs/>
        </w:rPr>
        <w:t>ร</w:t>
      </w:r>
      <w:r w:rsidRPr="000A6877">
        <w:rPr>
          <w:rFonts w:ascii="Angsana New" w:hAnsi="Angsana New" w:cs="Angsana New"/>
          <w:spacing w:val="-1"/>
          <w:sz w:val="30"/>
          <w:szCs w:val="30"/>
          <w:cs/>
        </w:rPr>
        <w:t>ผิดสัญญา</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โดยพิจารณาจากข้อมูลภายในหรือข้อมูลภายนอกอื่น เช่น อันดับความน่าเชื่อถือด้านเครดิตของผู้ออกตราสาร</w:t>
      </w:r>
    </w:p>
    <w:p w14:paraId="6979336E" w14:textId="1E22B24A" w:rsidR="00881911" w:rsidRDefault="00881911" w:rsidP="00881911">
      <w:pPr>
        <w:ind w:left="900" w:firstLine="540"/>
        <w:jc w:val="thaiDistribute"/>
        <w:rPr>
          <w:rFonts w:ascii="Angsana New" w:hAnsi="Angsana New" w:cs="Angsana New"/>
          <w:spacing w:val="-1"/>
          <w:sz w:val="30"/>
          <w:szCs w:val="30"/>
        </w:rPr>
      </w:pPr>
      <w:r w:rsidRPr="000A6877">
        <w:rPr>
          <w:rFonts w:ascii="Angsana New" w:hAnsi="Angsana New" w:cs="Angsana New"/>
          <w:spacing w:val="-1"/>
          <w:sz w:val="30"/>
          <w:szCs w:val="30"/>
          <w:cs/>
        </w:rPr>
        <w:t xml:space="preserve">ผลขาดทุนด้านเครดิตที่คาดว่าจะเกิดขึ้นมีการประเมินใหม่ ณ วันสิ้นรอบระยะเวลาที่รายงาน </w:t>
      </w:r>
      <w:r w:rsidRPr="000A6877">
        <w:rPr>
          <w:rFonts w:ascii="Angsana New" w:hAnsi="Angsana New" w:cs="Angsana New" w:hint="cs"/>
          <w:spacing w:val="-1"/>
          <w:sz w:val="30"/>
          <w:szCs w:val="30"/>
          <w:cs/>
        </w:rPr>
        <w:t xml:space="preserve">    </w:t>
      </w:r>
      <w:r w:rsidRPr="000A6877">
        <w:rPr>
          <w:rFonts w:ascii="Angsana New" w:hAnsi="Angsana New" w:cs="Angsana New"/>
          <w:spacing w:val="-1"/>
          <w:sz w:val="30"/>
          <w:szCs w:val="30"/>
          <w:cs/>
        </w:rPr>
        <w:t>เพื่อสะท้อนการเปลี่ยนแปลงของความเสี่ยงด้านเครดิตของเครื่องมือทางการเงินนับจากวันที่รับรู้รายการเมื่อเริ่มแรก</w:t>
      </w:r>
      <w:r w:rsidRPr="000A6877">
        <w:rPr>
          <w:rFonts w:ascii="Angsana New" w:hAnsi="Angsana New" w:cs="Angsana New"/>
          <w:spacing w:val="-1"/>
          <w:sz w:val="30"/>
          <w:szCs w:val="30"/>
        </w:rPr>
        <w:t xml:space="preserve"> </w:t>
      </w:r>
      <w:r w:rsidRPr="000A6877">
        <w:rPr>
          <w:rFonts w:ascii="Angsana New" w:hAnsi="Angsana New" w:cs="Angsana New"/>
          <w:spacing w:val="-1"/>
          <w:sz w:val="30"/>
          <w:szCs w:val="30"/>
          <w:cs/>
        </w:rPr>
        <w:t>การเพิ่มขึ้นของค่าเผื่อผลขาดทุนแสดงเป็นผลขาดทุนด้านเครดิตในกำไรหรือขาดทุน</w:t>
      </w:r>
    </w:p>
    <w:p w14:paraId="37F08722" w14:textId="77777777" w:rsidR="00FA2C74" w:rsidRPr="00377F0A" w:rsidRDefault="00FA2C74" w:rsidP="00267FC8">
      <w:pPr>
        <w:tabs>
          <w:tab w:val="left" w:pos="900"/>
        </w:tabs>
        <w:jc w:val="thaiDistribute"/>
        <w:rPr>
          <w:rFonts w:ascii="Angsana New" w:eastAsia="Times New Roman" w:hAnsi="Angsana New" w:cs="Angsana New"/>
          <w:sz w:val="16"/>
          <w:szCs w:val="16"/>
        </w:rPr>
      </w:pPr>
    </w:p>
    <w:p w14:paraId="0B7D9251" w14:textId="77777777" w:rsidR="00881911" w:rsidRPr="000A6877" w:rsidRDefault="00881911" w:rsidP="00C64382">
      <w:pPr>
        <w:pStyle w:val="ListParagraph"/>
        <w:numPr>
          <w:ilvl w:val="1"/>
          <w:numId w:val="2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0A6877">
        <w:rPr>
          <w:rFonts w:ascii="Angsana New" w:eastAsia="Times New Roman" w:hAnsi="Angsana New" w:cs="Angsana New" w:hint="cs"/>
          <w:sz w:val="30"/>
          <w:szCs w:val="30"/>
          <w:cs/>
        </w:rPr>
        <w:t>การวัดมูลค่ายุติธรรม</w:t>
      </w:r>
    </w:p>
    <w:p w14:paraId="6B62EE63" w14:textId="77777777" w:rsidR="00881911" w:rsidRPr="000A6877" w:rsidRDefault="00881911" w:rsidP="00881911">
      <w:pPr>
        <w:tabs>
          <w:tab w:val="left" w:pos="900"/>
        </w:tabs>
        <w:ind w:left="900"/>
        <w:jc w:val="thaiDistribute"/>
        <w:rPr>
          <w:rFonts w:ascii="Angsana New" w:eastAsia="Times New Roman" w:hAnsi="Angsana New" w:cs="Angsana New"/>
          <w:sz w:val="16"/>
          <w:szCs w:val="16"/>
        </w:rPr>
      </w:pPr>
    </w:p>
    <w:p w14:paraId="4D603850" w14:textId="77777777" w:rsidR="00881911" w:rsidRPr="000A6877" w:rsidRDefault="00881911" w:rsidP="00881911">
      <w:pPr>
        <w:ind w:left="900" w:firstLine="540"/>
        <w:jc w:val="thaiDistribute"/>
        <w:rPr>
          <w:rFonts w:ascii="Angsana New" w:hAnsi="Angsana New" w:cs="Angsana New"/>
          <w:spacing w:val="-1"/>
          <w:sz w:val="30"/>
          <w:szCs w:val="30"/>
        </w:rPr>
      </w:pPr>
      <w:r w:rsidRPr="000A6877">
        <w:rPr>
          <w:rFonts w:ascii="Angsana New" w:hAnsi="Angsana New" w:cs="Angsana New"/>
          <w:spacing w:val="-1"/>
          <w:sz w:val="30"/>
          <w:szCs w:val="30"/>
          <w:cs/>
        </w:rPr>
        <w:t xml:space="preserve">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 </w:t>
      </w:r>
    </w:p>
    <w:p w14:paraId="7F5D21B6" w14:textId="77777777" w:rsidR="00881911" w:rsidRPr="000A6877" w:rsidRDefault="00881911" w:rsidP="00881911">
      <w:pPr>
        <w:ind w:left="900" w:firstLine="540"/>
        <w:jc w:val="thaiDistribute"/>
        <w:rPr>
          <w:rFonts w:ascii="Angsana New" w:hAnsi="Angsana New" w:cs="Angsana New"/>
          <w:sz w:val="16"/>
          <w:szCs w:val="16"/>
        </w:rPr>
      </w:pPr>
    </w:p>
    <w:p w14:paraId="32E33C5A" w14:textId="30B056A4" w:rsidR="00881911" w:rsidRPr="000A6877" w:rsidDel="001A6CC8" w:rsidRDefault="00881911" w:rsidP="00881911">
      <w:pPr>
        <w:ind w:left="900" w:firstLine="540"/>
        <w:jc w:val="thaiDistribute"/>
        <w:rPr>
          <w:rFonts w:ascii="Angsana New" w:hAnsi="Angsana New" w:cs="Angsana New"/>
          <w:spacing w:val="-1"/>
          <w:sz w:val="30"/>
          <w:szCs w:val="30"/>
        </w:rPr>
      </w:pPr>
      <w:r w:rsidRPr="000A6877" w:rsidDel="001A6CC8">
        <w:rPr>
          <w:rFonts w:ascii="Angsana New" w:hAnsi="Angsana New" w:cs="Angsana New"/>
          <w:spacing w:val="-1"/>
          <w:sz w:val="30"/>
          <w:szCs w:val="30"/>
          <w:cs/>
        </w:rPr>
        <w:t>หากสินทรัพย์ที่วัดมูลค่าด้วยมูลค่ายุติธรรมมีราคาเสนอซื้อ</w:t>
      </w:r>
      <w:r w:rsidRPr="000A6877">
        <w:rPr>
          <w:rFonts w:ascii="Angsana New" w:hAnsi="Angsana New" w:cs="Angsana New" w:hint="cs"/>
          <w:spacing w:val="-1"/>
          <w:sz w:val="30"/>
          <w:szCs w:val="30"/>
          <w:cs/>
        </w:rPr>
        <w:t xml:space="preserve"> </w:t>
      </w:r>
      <w:r w:rsidR="00191453">
        <w:rPr>
          <w:rFonts w:ascii="Angsana New" w:hAnsi="Angsana New" w:cs="Angsana New" w:hint="cs"/>
          <w:spacing w:val="-1"/>
          <w:sz w:val="30"/>
          <w:szCs w:val="30"/>
          <w:cs/>
        </w:rPr>
        <w:t>กลุ่ม</w:t>
      </w:r>
      <w:r w:rsidRPr="000A6877" w:rsidDel="001A6CC8">
        <w:rPr>
          <w:rFonts w:ascii="Angsana New" w:hAnsi="Angsana New" w:cs="Angsana New"/>
          <w:spacing w:val="-1"/>
          <w:sz w:val="30"/>
          <w:szCs w:val="30"/>
          <w:cs/>
        </w:rPr>
        <w:t>บริษัท</w:t>
      </w:r>
      <w:r w:rsidRPr="000A6877">
        <w:rPr>
          <w:rFonts w:ascii="Angsana New" w:hAnsi="Angsana New" w:cs="Angsana New"/>
          <w:spacing w:val="-1"/>
          <w:sz w:val="30"/>
          <w:szCs w:val="30"/>
          <w:cs/>
        </w:rPr>
        <w:t xml:space="preserve">ฯ </w:t>
      </w:r>
      <w:r w:rsidRPr="000A6877" w:rsidDel="001A6CC8">
        <w:rPr>
          <w:rFonts w:ascii="Angsana New" w:hAnsi="Angsana New" w:cs="Angsana New"/>
          <w:spacing w:val="-1"/>
          <w:sz w:val="30"/>
          <w:szCs w:val="30"/>
          <w:cs/>
        </w:rPr>
        <w:t>วัดมูลค่าสินทรัพย์และสถานะการเป็นสินทรัพย์ด้วยราคาเสนอซื้อ</w:t>
      </w:r>
    </w:p>
    <w:p w14:paraId="528F1EA3" w14:textId="77777777" w:rsidR="00881911" w:rsidRPr="000A6877" w:rsidRDefault="00881911" w:rsidP="00881911">
      <w:pPr>
        <w:ind w:left="900" w:firstLine="540"/>
        <w:jc w:val="thaiDistribute"/>
        <w:rPr>
          <w:rFonts w:ascii="Angsana New" w:hAnsi="Angsana New" w:cs="Angsana New"/>
          <w:sz w:val="16"/>
          <w:szCs w:val="16"/>
        </w:rPr>
      </w:pPr>
    </w:p>
    <w:p w14:paraId="57973A2A" w14:textId="77777777" w:rsidR="00881911" w:rsidRPr="000A6877" w:rsidRDefault="00881911" w:rsidP="00881911">
      <w:pPr>
        <w:ind w:left="900" w:firstLine="540"/>
        <w:jc w:val="thaiDistribute"/>
        <w:rPr>
          <w:rFonts w:ascii="Angsana New" w:hAnsi="Angsana New" w:cs="Angsana New"/>
          <w:spacing w:val="-1"/>
          <w:sz w:val="30"/>
          <w:szCs w:val="30"/>
        </w:rPr>
      </w:pPr>
      <w:r w:rsidRPr="000A6877" w:rsidDel="001A6CC8">
        <w:rPr>
          <w:rFonts w:ascii="Angsana New" w:hAnsi="Angsana New" w:cs="Angsana New"/>
          <w:spacing w:val="-1"/>
          <w:sz w:val="30"/>
          <w:szCs w:val="30"/>
          <w:cs/>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w:t>
      </w:r>
    </w:p>
    <w:p w14:paraId="5F9F4D20" w14:textId="77777777" w:rsidR="00881911" w:rsidRPr="000A6877" w:rsidRDefault="00881911" w:rsidP="00881911">
      <w:pPr>
        <w:ind w:left="900" w:firstLine="540"/>
        <w:jc w:val="thaiDistribute"/>
        <w:rPr>
          <w:rFonts w:ascii="Angsana New" w:hAnsi="Angsana New" w:cs="Angsana New"/>
          <w:sz w:val="16"/>
          <w:szCs w:val="16"/>
        </w:rPr>
      </w:pPr>
    </w:p>
    <w:p w14:paraId="7D5EA5BB" w14:textId="77777777" w:rsidR="00881911" w:rsidRPr="00377F0A" w:rsidRDefault="00881911" w:rsidP="00C64382">
      <w:pPr>
        <w:pStyle w:val="ListParagraph"/>
        <w:numPr>
          <w:ilvl w:val="1"/>
          <w:numId w:val="28"/>
        </w:numPr>
        <w:suppressAutoHyphens/>
        <w:overflowPunct w:val="0"/>
        <w:autoSpaceDE w:val="0"/>
        <w:autoSpaceDN w:val="0"/>
        <w:ind w:left="900" w:hanging="450"/>
        <w:jc w:val="thaiDistribute"/>
        <w:textAlignment w:val="baseline"/>
        <w:rPr>
          <w:rFonts w:ascii="Angsana New" w:eastAsia="Times New Roman" w:hAnsi="Angsana New" w:cs="Angsana New"/>
          <w:sz w:val="30"/>
          <w:szCs w:val="30"/>
        </w:rPr>
      </w:pPr>
      <w:r w:rsidRPr="00377F0A">
        <w:rPr>
          <w:rFonts w:ascii="Angsana New" w:eastAsia="Times New Roman" w:hAnsi="Angsana New" w:cs="Angsana New"/>
          <w:sz w:val="30"/>
          <w:szCs w:val="30"/>
          <w:cs/>
        </w:rPr>
        <w:t xml:space="preserve">การใช้ดุลยพินิจและประมาณการทางบัญชีที่สำคัญ </w:t>
      </w:r>
    </w:p>
    <w:p w14:paraId="0976EF67" w14:textId="77777777" w:rsidR="007362DC" w:rsidRPr="007362DC" w:rsidRDefault="007362DC" w:rsidP="0041598E">
      <w:pPr>
        <w:ind w:left="900" w:firstLine="540"/>
        <w:jc w:val="thaiDistribute"/>
        <w:rPr>
          <w:rFonts w:ascii="Angsana New" w:eastAsia="Angsana New" w:hAnsi="Angsana New" w:cs="Angsana New"/>
          <w:sz w:val="16"/>
          <w:szCs w:val="16"/>
        </w:rPr>
      </w:pPr>
    </w:p>
    <w:p w14:paraId="7F5C3470" w14:textId="27FB1837" w:rsidR="00881911" w:rsidRDefault="007362DC" w:rsidP="0041598E">
      <w:pPr>
        <w:ind w:left="900" w:firstLine="540"/>
        <w:jc w:val="thaiDistribute"/>
        <w:rPr>
          <w:rFonts w:ascii="Angsana New" w:hAnsi="Angsana New" w:cs="Angsana New"/>
          <w:spacing w:val="-1"/>
          <w:sz w:val="30"/>
          <w:szCs w:val="30"/>
        </w:rPr>
      </w:pPr>
      <w:r w:rsidRPr="007362DC">
        <w:rPr>
          <w:rFonts w:ascii="Angsana New" w:hAnsi="Angsana New" w:cs="Angsana New"/>
          <w:spacing w:val="-1"/>
          <w:sz w:val="30"/>
          <w:szCs w:val="30"/>
          <w:cs/>
        </w:rPr>
        <w:t>ในการจัดทำงบการเงินตามมาตรฐานการรายงานทางการเงิน ผู้บริหารของ</w:t>
      </w:r>
      <w:r w:rsidR="004A2E30">
        <w:rPr>
          <w:rFonts w:ascii="Angsana New" w:hAnsi="Angsana New" w:cs="Angsana New" w:hint="cs"/>
          <w:spacing w:val="-1"/>
          <w:sz w:val="30"/>
          <w:szCs w:val="30"/>
          <w:cs/>
        </w:rPr>
        <w:t>กลุ่ม</w:t>
      </w:r>
      <w:r w:rsidRPr="007362DC">
        <w:rPr>
          <w:rFonts w:ascii="Angsana New" w:hAnsi="Angsana New" w:cs="Angsana New"/>
          <w:spacing w:val="-1"/>
          <w:sz w:val="30"/>
          <w:szCs w:val="30"/>
          <w:cs/>
        </w:rPr>
        <w:t>บริษัทฯ จำเป็นต้องใช้ดุลยพินิจและการประมาณการในเรื่องที่มีความไม่แน่นอนเสมอ การใช้ดุลยพินิจและการประมาณการดังกล่าวส่งผลกระทบต่อจำนวนเงินและการเปิดเผยข้อมูลที่แสดงในงบการเงิน ผลที่เกิดขึ้นจริงอาจแตกต่างไปจากจำนวนเงินที่ประมาณการไว้</w:t>
      </w:r>
    </w:p>
    <w:p w14:paraId="5CD35B8B" w14:textId="77777777" w:rsidR="007362DC" w:rsidRPr="007362DC" w:rsidRDefault="007362DC" w:rsidP="007362DC">
      <w:pPr>
        <w:ind w:left="900" w:firstLine="540"/>
        <w:jc w:val="thaiDistribute"/>
        <w:rPr>
          <w:rFonts w:ascii="Angsana New" w:eastAsia="Angsana New" w:hAnsi="Angsana New" w:cs="Angsana New"/>
          <w:sz w:val="16"/>
          <w:szCs w:val="16"/>
        </w:rPr>
      </w:pPr>
    </w:p>
    <w:p w14:paraId="3C87C35C" w14:textId="13455C78" w:rsidR="007362DC" w:rsidRPr="007362DC" w:rsidRDefault="007362DC" w:rsidP="007362DC">
      <w:pPr>
        <w:pStyle w:val="BodyTextIndent"/>
        <w:tabs>
          <w:tab w:val="left" w:pos="-2268"/>
          <w:tab w:val="left" w:pos="-2127"/>
          <w:tab w:val="left" w:pos="900"/>
          <w:tab w:val="left" w:pos="1276"/>
        </w:tabs>
        <w:ind w:left="900" w:firstLine="0"/>
        <w:jc w:val="thaiDistribute"/>
        <w:rPr>
          <w:rFonts w:hAnsi="Angsana New"/>
          <w:sz w:val="30"/>
          <w:szCs w:val="30"/>
          <w:u w:val="single"/>
        </w:rPr>
      </w:pPr>
      <w:r w:rsidRPr="007362DC">
        <w:rPr>
          <w:rFonts w:ascii="Angsana New Bold" w:hAnsi="Angsana New Bold" w:hint="cs"/>
          <w:spacing w:val="-3"/>
          <w:sz w:val="30"/>
          <w:szCs w:val="30"/>
          <w:u w:val="single"/>
          <w:cs/>
        </w:rPr>
        <w:t>ค่าเสื่อมราคาของ</w:t>
      </w:r>
      <w:r w:rsidRPr="007362DC">
        <w:rPr>
          <w:rFonts w:ascii="Angsana New Bold" w:hAnsi="Angsana New Bold"/>
          <w:spacing w:val="-3"/>
          <w:sz w:val="30"/>
          <w:szCs w:val="30"/>
          <w:u w:val="single"/>
          <w:cs/>
        </w:rPr>
        <w:t>อาคารและอุปกรณ์</w:t>
      </w:r>
      <w:r w:rsidRPr="007362DC">
        <w:rPr>
          <w:rFonts w:ascii="Angsana New Bold" w:hAnsi="Angsana New Bold" w:hint="cs"/>
          <w:spacing w:val="-3"/>
          <w:sz w:val="30"/>
          <w:szCs w:val="30"/>
          <w:u w:val="single"/>
          <w:cs/>
        </w:rPr>
        <w:t xml:space="preserve"> อสังหาริมทรัพย์เพื่อการลงทุน และสินทรัพย์สิทธิการใช้</w:t>
      </w:r>
      <w:r w:rsidRPr="007362DC">
        <w:rPr>
          <w:rFonts w:hAnsi="Angsana New" w:hint="cs"/>
          <w:sz w:val="30"/>
          <w:szCs w:val="30"/>
          <w:u w:val="single"/>
          <w:cs/>
        </w:rPr>
        <w:t xml:space="preserve"> และ</w:t>
      </w:r>
      <w:r>
        <w:rPr>
          <w:rFonts w:hAnsi="Angsana New" w:hint="cs"/>
          <w:sz w:val="30"/>
          <w:szCs w:val="30"/>
          <w:u w:val="single"/>
          <w:cs/>
        </w:rPr>
        <w:t xml:space="preserve">          </w:t>
      </w:r>
      <w:r w:rsidRPr="007362DC">
        <w:rPr>
          <w:rFonts w:hAnsi="Angsana New" w:hint="cs"/>
          <w:sz w:val="30"/>
          <w:szCs w:val="30"/>
          <w:u w:val="single"/>
          <w:cs/>
        </w:rPr>
        <w:t>ค่าตัดจำหน่ายของสินทรัพย์ไม่มีตัวตน</w:t>
      </w:r>
    </w:p>
    <w:p w14:paraId="79B4D505" w14:textId="77777777" w:rsidR="007362DC" w:rsidRPr="007362DC" w:rsidRDefault="007362DC" w:rsidP="007362DC">
      <w:pPr>
        <w:pStyle w:val="BodyTextIndent"/>
        <w:tabs>
          <w:tab w:val="left" w:pos="-2268"/>
          <w:tab w:val="left" w:pos="-2127"/>
          <w:tab w:val="left" w:pos="900"/>
          <w:tab w:val="left" w:pos="1276"/>
        </w:tabs>
        <w:ind w:left="900" w:firstLine="0"/>
        <w:jc w:val="thaiDistribute"/>
        <w:rPr>
          <w:rFonts w:hAnsi="Angsana New"/>
          <w:b/>
          <w:bCs/>
          <w:sz w:val="16"/>
          <w:szCs w:val="16"/>
          <w:cs/>
        </w:rPr>
      </w:pPr>
    </w:p>
    <w:p w14:paraId="3F5E7C82" w14:textId="75BF6292" w:rsidR="007362DC" w:rsidRDefault="007362DC" w:rsidP="007362DC">
      <w:pPr>
        <w:ind w:left="900" w:firstLine="540"/>
        <w:jc w:val="thaiDistribute"/>
        <w:rPr>
          <w:rFonts w:ascii="Angsana New" w:eastAsia="Angsana New" w:hAnsi="Angsana New" w:cs="Angsana New"/>
          <w:spacing w:val="-1"/>
          <w:sz w:val="30"/>
          <w:szCs w:val="30"/>
        </w:rPr>
      </w:pPr>
      <w:r w:rsidRPr="007362DC">
        <w:rPr>
          <w:rFonts w:ascii="Angsana New" w:eastAsia="Angsana New" w:hAnsi="Angsana New" w:cs="Angsana New"/>
          <w:spacing w:val="-1"/>
          <w:sz w:val="30"/>
          <w:szCs w:val="30"/>
          <w:cs/>
        </w:rPr>
        <w:t>ในการคำนวณค่าเสื่อมราคาของอาคารและอุปกรณ์</w:t>
      </w:r>
      <w:r w:rsidRPr="007362DC">
        <w:rPr>
          <w:rFonts w:ascii="Angsana New" w:eastAsia="Angsana New" w:hAnsi="Angsana New" w:cs="Angsana New" w:hint="cs"/>
          <w:spacing w:val="-1"/>
          <w:sz w:val="30"/>
          <w:szCs w:val="30"/>
          <w:cs/>
        </w:rPr>
        <w:t xml:space="preserve"> อสังหาริมทรัพย์เพื่อการลงทุนตลอดจนสินทรัพย์สิทธิการใช้</w:t>
      </w:r>
      <w:r w:rsidRPr="007362DC">
        <w:rPr>
          <w:rFonts w:ascii="Angsana New" w:eastAsia="Angsana New" w:hAnsi="Angsana New" w:cs="Angsana New"/>
          <w:spacing w:val="-1"/>
          <w:sz w:val="30"/>
          <w:szCs w:val="30"/>
        </w:rPr>
        <w:t xml:space="preserve"> </w:t>
      </w:r>
      <w:r w:rsidRPr="007362DC">
        <w:rPr>
          <w:rFonts w:ascii="Angsana New" w:eastAsia="Angsana New" w:hAnsi="Angsana New" w:cs="Angsana New"/>
          <w:spacing w:val="-1"/>
          <w:sz w:val="30"/>
          <w:szCs w:val="30"/>
          <w:cs/>
        </w:rPr>
        <w:t>และค่าตัดจำหน่ายของสินทรัพย์ไม่มีตัวตน</w:t>
      </w:r>
      <w:r w:rsidRPr="007362DC">
        <w:rPr>
          <w:rFonts w:ascii="Angsana New" w:eastAsia="Angsana New" w:hAnsi="Angsana New" w:cs="Angsana New" w:hint="cs"/>
          <w:spacing w:val="-1"/>
          <w:sz w:val="30"/>
          <w:szCs w:val="30"/>
          <w:cs/>
        </w:rPr>
        <w:t xml:space="preserve"> ผู้</w:t>
      </w:r>
      <w:r w:rsidRPr="007362DC">
        <w:rPr>
          <w:rFonts w:ascii="Angsana New" w:eastAsia="Angsana New" w:hAnsi="Angsana New" w:cs="Angsana New"/>
          <w:spacing w:val="-1"/>
          <w:sz w:val="30"/>
          <w:szCs w:val="30"/>
          <w:cs/>
        </w:rPr>
        <w:t>บริหาร</w:t>
      </w:r>
      <w:r w:rsidRPr="007362DC">
        <w:rPr>
          <w:rFonts w:ascii="Angsana New" w:eastAsia="Angsana New" w:hAnsi="Angsana New" w:cs="Angsana New" w:hint="cs"/>
          <w:spacing w:val="-1"/>
          <w:sz w:val="30"/>
          <w:szCs w:val="30"/>
          <w:cs/>
        </w:rPr>
        <w:t>ของ</w:t>
      </w:r>
      <w:r w:rsidR="004A2E30">
        <w:rPr>
          <w:rFonts w:ascii="Angsana New" w:eastAsia="Angsana New" w:hAnsi="Angsana New" w:cs="Angsana New" w:hint="cs"/>
          <w:spacing w:val="-1"/>
          <w:sz w:val="30"/>
          <w:szCs w:val="30"/>
          <w:cs/>
        </w:rPr>
        <w:t>กลุ่ม</w:t>
      </w:r>
      <w:r w:rsidRPr="007362DC">
        <w:rPr>
          <w:rFonts w:ascii="Angsana New" w:eastAsia="Angsana New" w:hAnsi="Angsana New" w:cs="Angsana New" w:hint="cs"/>
          <w:spacing w:val="-1"/>
          <w:sz w:val="30"/>
          <w:szCs w:val="30"/>
          <w:cs/>
        </w:rPr>
        <w:t xml:space="preserve">บริษัทฯ </w:t>
      </w:r>
      <w:r w:rsidRPr="007362DC">
        <w:rPr>
          <w:rFonts w:ascii="Angsana New" w:eastAsia="Angsana New" w:hAnsi="Angsana New" w:cs="Angsana New"/>
          <w:spacing w:val="-1"/>
          <w:sz w:val="30"/>
          <w:szCs w:val="30"/>
          <w:cs/>
        </w:rPr>
        <w:t>จำเป็นต้องทำการประมาณอายุการให้ประโยชน์และมูลค่าคงเหลือเมื่อเลิกใช้งาน</w:t>
      </w:r>
      <w:r w:rsidRPr="007362DC">
        <w:rPr>
          <w:rFonts w:ascii="Angsana New" w:eastAsia="Angsana New" w:hAnsi="Angsana New" w:cs="Angsana New" w:hint="cs"/>
          <w:spacing w:val="-1"/>
          <w:sz w:val="30"/>
          <w:szCs w:val="30"/>
          <w:cs/>
        </w:rPr>
        <w:t xml:space="preserve"> (ถ้ามี) </w:t>
      </w:r>
      <w:r w:rsidRPr="007362DC">
        <w:rPr>
          <w:rFonts w:ascii="Angsana New" w:eastAsia="Angsana New" w:hAnsi="Angsana New" w:cs="Angsana New"/>
          <w:spacing w:val="-1"/>
          <w:sz w:val="30"/>
          <w:szCs w:val="30"/>
          <w:cs/>
        </w:rPr>
        <w:t xml:space="preserve">และต้องทบทวนอายุการให้ประโยชน์และมูลค่าคงเหลือใหม่หากมีการเปลี่ยนแปลงเกิดขึ้น </w:t>
      </w:r>
    </w:p>
    <w:p w14:paraId="27723639" w14:textId="77777777" w:rsidR="007362DC" w:rsidRPr="007362DC" w:rsidRDefault="007362DC" w:rsidP="007362DC">
      <w:pPr>
        <w:ind w:left="900" w:firstLine="540"/>
        <w:jc w:val="thaiDistribute"/>
        <w:rPr>
          <w:rFonts w:ascii="Angsana New" w:eastAsia="Angsana New" w:hAnsi="Angsana New" w:cs="Angsana New"/>
          <w:spacing w:val="-1"/>
          <w:sz w:val="16"/>
          <w:szCs w:val="16"/>
        </w:rPr>
      </w:pPr>
    </w:p>
    <w:p w14:paraId="26DB6A22" w14:textId="211667E9" w:rsidR="007362DC" w:rsidRDefault="007362DC" w:rsidP="007362DC">
      <w:pPr>
        <w:ind w:left="900" w:firstLine="540"/>
        <w:jc w:val="thaiDistribute"/>
        <w:rPr>
          <w:rFonts w:ascii="Angsana New" w:eastAsia="Angsana New" w:hAnsi="Angsana New" w:cs="Angsana New"/>
          <w:sz w:val="30"/>
          <w:szCs w:val="30"/>
        </w:rPr>
      </w:pPr>
      <w:r w:rsidRPr="007362DC">
        <w:rPr>
          <w:rFonts w:ascii="Angsana New" w:eastAsia="Angsana New" w:hAnsi="Angsana New" w:cs="Angsana New"/>
          <w:sz w:val="30"/>
          <w:szCs w:val="30"/>
          <w:cs/>
        </w:rPr>
        <w:t xml:space="preserve">นอกจากนี้ </w:t>
      </w:r>
      <w:r w:rsidRPr="007362DC">
        <w:rPr>
          <w:rFonts w:ascii="Angsana New" w:eastAsia="Angsana New" w:hAnsi="Angsana New" w:cs="Angsana New" w:hint="cs"/>
          <w:sz w:val="30"/>
          <w:szCs w:val="30"/>
          <w:cs/>
        </w:rPr>
        <w:t>ผู้</w:t>
      </w:r>
      <w:r w:rsidRPr="007362DC">
        <w:rPr>
          <w:rFonts w:ascii="Angsana New" w:eastAsia="Angsana New" w:hAnsi="Angsana New" w:cs="Angsana New"/>
          <w:sz w:val="30"/>
          <w:szCs w:val="30"/>
          <w:cs/>
        </w:rPr>
        <w:t>บริหาร</w:t>
      </w:r>
      <w:r w:rsidRPr="007362DC">
        <w:rPr>
          <w:rFonts w:ascii="Angsana New" w:eastAsia="Angsana New" w:hAnsi="Angsana New" w:cs="Angsana New" w:hint="cs"/>
          <w:sz w:val="30"/>
          <w:szCs w:val="30"/>
          <w:cs/>
        </w:rPr>
        <w:t>ของ</w:t>
      </w:r>
      <w:r w:rsidR="004A2E30">
        <w:rPr>
          <w:rFonts w:ascii="Angsana New" w:eastAsia="Angsana New" w:hAnsi="Angsana New" w:cs="Angsana New" w:hint="cs"/>
          <w:sz w:val="30"/>
          <w:szCs w:val="30"/>
          <w:cs/>
        </w:rPr>
        <w:t>กลุ่ม</w:t>
      </w:r>
      <w:r w:rsidRPr="007362DC">
        <w:rPr>
          <w:rFonts w:ascii="Angsana New" w:eastAsia="Angsana New" w:hAnsi="Angsana New" w:cs="Angsana New" w:hint="cs"/>
          <w:sz w:val="30"/>
          <w:szCs w:val="30"/>
          <w:cs/>
        </w:rPr>
        <w:t xml:space="preserve">บริษัทฯ </w:t>
      </w:r>
      <w:r w:rsidRPr="007362DC">
        <w:rPr>
          <w:rFonts w:ascii="Angsana New" w:eastAsia="Angsana New" w:hAnsi="Angsana New" w:cs="Angsana New"/>
          <w:sz w:val="30"/>
          <w:szCs w:val="30"/>
          <w:cs/>
        </w:rPr>
        <w:t>จะต้องพิจารณาการด้อยค่าของที่ดิน อาคารและอุปกรณ์</w:t>
      </w:r>
      <w:r w:rsidRPr="007362DC">
        <w:rPr>
          <w:rFonts w:ascii="Angsana New" w:eastAsia="Angsana New" w:hAnsi="Angsana New" w:cs="Angsana New" w:hint="cs"/>
          <w:sz w:val="30"/>
          <w:szCs w:val="30"/>
          <w:cs/>
        </w:rPr>
        <w:t xml:space="preserve"> อสังหาริมทรัพย์เพื่อการลงทุน สินทรัพย์สิทธิการใช้ </w:t>
      </w:r>
      <w:r w:rsidRPr="007362DC">
        <w:rPr>
          <w:rFonts w:ascii="Angsana New" w:eastAsia="Angsana New" w:hAnsi="Angsana New" w:cs="Angsana New"/>
          <w:sz w:val="30"/>
          <w:szCs w:val="30"/>
          <w:cs/>
        </w:rPr>
        <w:t xml:space="preserve">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092A27B7" w14:textId="77777777" w:rsidR="007362DC" w:rsidRDefault="007362DC" w:rsidP="007362DC">
      <w:pPr>
        <w:ind w:left="900" w:firstLine="540"/>
        <w:jc w:val="thaiDistribute"/>
        <w:rPr>
          <w:rFonts w:ascii="Angsana New" w:eastAsia="Angsana New" w:hAnsi="Angsana New" w:cs="Angsana New"/>
          <w:sz w:val="16"/>
          <w:szCs w:val="16"/>
        </w:rPr>
      </w:pPr>
    </w:p>
    <w:p w14:paraId="27518687" w14:textId="77777777" w:rsidR="004C7F6F" w:rsidRDefault="004C7F6F" w:rsidP="007362DC">
      <w:pPr>
        <w:ind w:left="900" w:firstLine="540"/>
        <w:jc w:val="thaiDistribute"/>
        <w:rPr>
          <w:rFonts w:ascii="Angsana New" w:eastAsia="Angsana New" w:hAnsi="Angsana New" w:cs="Angsana New"/>
          <w:sz w:val="16"/>
          <w:szCs w:val="16"/>
        </w:rPr>
      </w:pPr>
    </w:p>
    <w:p w14:paraId="62DCC62B" w14:textId="77777777" w:rsidR="004C7F6F" w:rsidRDefault="004C7F6F" w:rsidP="007362DC">
      <w:pPr>
        <w:ind w:left="900" w:firstLine="540"/>
        <w:jc w:val="thaiDistribute"/>
        <w:rPr>
          <w:rFonts w:ascii="Angsana New" w:eastAsia="Angsana New" w:hAnsi="Angsana New" w:cs="Angsana New"/>
          <w:sz w:val="16"/>
          <w:szCs w:val="16"/>
        </w:rPr>
      </w:pPr>
    </w:p>
    <w:p w14:paraId="26AE2B32" w14:textId="77777777" w:rsidR="004C7F6F" w:rsidRDefault="004C7F6F" w:rsidP="007362DC">
      <w:pPr>
        <w:ind w:left="900" w:firstLine="540"/>
        <w:jc w:val="thaiDistribute"/>
        <w:rPr>
          <w:rFonts w:ascii="Angsana New" w:eastAsia="Angsana New" w:hAnsi="Angsana New" w:cs="Angsana New"/>
          <w:sz w:val="16"/>
          <w:szCs w:val="16"/>
        </w:rPr>
      </w:pPr>
    </w:p>
    <w:p w14:paraId="7C849B1F" w14:textId="77777777" w:rsidR="004C7F6F" w:rsidRDefault="004C7F6F" w:rsidP="007362DC">
      <w:pPr>
        <w:ind w:left="900" w:firstLine="540"/>
        <w:jc w:val="thaiDistribute"/>
        <w:rPr>
          <w:rFonts w:ascii="Angsana New" w:eastAsia="Angsana New" w:hAnsi="Angsana New" w:cs="Angsana New"/>
          <w:sz w:val="16"/>
          <w:szCs w:val="16"/>
        </w:rPr>
      </w:pPr>
    </w:p>
    <w:p w14:paraId="603BCEC3" w14:textId="77777777" w:rsidR="004C7F6F" w:rsidRDefault="004C7F6F" w:rsidP="007362DC">
      <w:pPr>
        <w:ind w:left="900" w:firstLine="540"/>
        <w:jc w:val="thaiDistribute"/>
        <w:rPr>
          <w:rFonts w:ascii="Angsana New" w:eastAsia="Angsana New" w:hAnsi="Angsana New" w:cs="Angsana New"/>
          <w:sz w:val="16"/>
          <w:szCs w:val="16"/>
        </w:rPr>
      </w:pPr>
    </w:p>
    <w:p w14:paraId="250E545F" w14:textId="77777777" w:rsidR="004C7F6F" w:rsidRDefault="004C7F6F" w:rsidP="007362DC">
      <w:pPr>
        <w:ind w:left="900" w:firstLine="540"/>
        <w:jc w:val="thaiDistribute"/>
        <w:rPr>
          <w:rFonts w:ascii="Angsana New" w:eastAsia="Angsana New" w:hAnsi="Angsana New" w:cs="Angsana New"/>
          <w:sz w:val="16"/>
          <w:szCs w:val="16"/>
        </w:rPr>
      </w:pPr>
    </w:p>
    <w:p w14:paraId="4BFE7F7A" w14:textId="77777777" w:rsidR="004C7F6F" w:rsidRDefault="004C7F6F" w:rsidP="007362DC">
      <w:pPr>
        <w:ind w:left="900" w:firstLine="540"/>
        <w:jc w:val="thaiDistribute"/>
        <w:rPr>
          <w:rFonts w:ascii="Angsana New" w:eastAsia="Angsana New" w:hAnsi="Angsana New" w:cs="Angsana New"/>
          <w:sz w:val="16"/>
          <w:szCs w:val="16"/>
        </w:rPr>
      </w:pPr>
    </w:p>
    <w:p w14:paraId="665EAC68" w14:textId="77777777" w:rsidR="004C7F6F" w:rsidRPr="007362DC" w:rsidRDefault="004C7F6F" w:rsidP="007362DC">
      <w:pPr>
        <w:ind w:left="900" w:firstLine="540"/>
        <w:jc w:val="thaiDistribute"/>
        <w:rPr>
          <w:rFonts w:ascii="Angsana New" w:eastAsia="Angsana New" w:hAnsi="Angsana New" w:cs="Angsana New"/>
          <w:sz w:val="16"/>
          <w:szCs w:val="16"/>
        </w:rPr>
      </w:pPr>
    </w:p>
    <w:p w14:paraId="4A836B33" w14:textId="7BBD564D" w:rsidR="007362DC" w:rsidRDefault="007362DC" w:rsidP="007362DC">
      <w:pPr>
        <w:pStyle w:val="BodyTextIndent"/>
        <w:tabs>
          <w:tab w:val="left" w:pos="-2268"/>
          <w:tab w:val="left" w:pos="-2127"/>
          <w:tab w:val="left" w:pos="900"/>
          <w:tab w:val="left" w:pos="1276"/>
        </w:tabs>
        <w:ind w:left="900" w:firstLine="0"/>
        <w:jc w:val="thaiDistribute"/>
        <w:rPr>
          <w:rFonts w:ascii="Angsana New Bold" w:hAnsi="Angsana New Bold"/>
          <w:spacing w:val="-3"/>
          <w:sz w:val="30"/>
          <w:szCs w:val="30"/>
          <w:u w:val="single"/>
        </w:rPr>
      </w:pPr>
      <w:r w:rsidRPr="007362DC">
        <w:rPr>
          <w:rFonts w:ascii="Angsana New Bold" w:hAnsi="Angsana New Bold"/>
          <w:spacing w:val="-3"/>
          <w:sz w:val="30"/>
          <w:szCs w:val="30"/>
          <w:u w:val="single"/>
          <w:cs/>
        </w:rPr>
        <w:t xml:space="preserve">สัญญาเช่า </w:t>
      </w:r>
    </w:p>
    <w:p w14:paraId="294DC005" w14:textId="77777777" w:rsidR="007362DC" w:rsidRPr="007362DC" w:rsidRDefault="007362DC" w:rsidP="007362DC">
      <w:pPr>
        <w:pStyle w:val="BodyTextIndent"/>
        <w:tabs>
          <w:tab w:val="left" w:pos="-2268"/>
          <w:tab w:val="left" w:pos="-2127"/>
          <w:tab w:val="left" w:pos="900"/>
          <w:tab w:val="left" w:pos="1276"/>
        </w:tabs>
        <w:ind w:left="900" w:firstLine="0"/>
        <w:jc w:val="thaiDistribute"/>
        <w:rPr>
          <w:rFonts w:ascii="Angsana New Bold" w:hAnsi="Angsana New Bold"/>
          <w:spacing w:val="-3"/>
          <w:sz w:val="16"/>
          <w:szCs w:val="16"/>
          <w:u w:val="single"/>
        </w:rPr>
      </w:pPr>
    </w:p>
    <w:p w14:paraId="2EB45CFE" w14:textId="739108FF" w:rsidR="007362DC" w:rsidRDefault="007362DC" w:rsidP="007362DC">
      <w:pPr>
        <w:pStyle w:val="BodyTextIndent"/>
        <w:tabs>
          <w:tab w:val="left" w:pos="-2268"/>
          <w:tab w:val="left" w:pos="-2127"/>
          <w:tab w:val="left" w:pos="900"/>
          <w:tab w:val="left" w:pos="1276"/>
        </w:tabs>
        <w:ind w:left="900" w:firstLine="0"/>
        <w:jc w:val="thaiDistribute"/>
        <w:rPr>
          <w:rFonts w:ascii="Angsana New Bold" w:hAnsi="Angsana New Bold"/>
          <w:spacing w:val="-3"/>
          <w:sz w:val="30"/>
          <w:szCs w:val="30"/>
          <w:u w:val="single"/>
        </w:rPr>
      </w:pPr>
      <w:r w:rsidRPr="007362DC">
        <w:rPr>
          <w:rFonts w:ascii="Angsana New Bold" w:hAnsi="Angsana New Bold"/>
          <w:spacing w:val="-3"/>
          <w:sz w:val="30"/>
          <w:szCs w:val="30"/>
          <w:u w:val="single"/>
          <w:cs/>
        </w:rPr>
        <w:t>การกำหนดอายุสัญญาเช่าที่มีสิทธิการเลือกในการขยายอายุสัญญาเช่าหรือยกเลิกสัญญาเช่า -</w:t>
      </w:r>
      <w:r w:rsidR="00286AAD">
        <w:rPr>
          <w:rFonts w:ascii="Angsana New Bold" w:hAnsi="Angsana New Bold" w:hint="cs"/>
          <w:spacing w:val="-3"/>
          <w:sz w:val="30"/>
          <w:szCs w:val="30"/>
          <w:u w:val="single"/>
          <w:cs/>
        </w:rPr>
        <w:t xml:space="preserve"> </w:t>
      </w:r>
      <w:r w:rsidRPr="007362DC">
        <w:rPr>
          <w:rFonts w:ascii="Angsana New Bold" w:hAnsi="Angsana New Bold"/>
          <w:spacing w:val="-3"/>
          <w:sz w:val="30"/>
          <w:szCs w:val="30"/>
          <w:u w:val="single"/>
          <w:cs/>
        </w:rPr>
        <w:t>กลุ่มบริษัทฯ เป็นผู้เช่า</w:t>
      </w:r>
    </w:p>
    <w:p w14:paraId="2CC5840A" w14:textId="77777777" w:rsidR="00286AAD" w:rsidRPr="00286AAD" w:rsidRDefault="00286AAD" w:rsidP="007362DC">
      <w:pPr>
        <w:pStyle w:val="BodyTextIndent"/>
        <w:tabs>
          <w:tab w:val="left" w:pos="-2268"/>
          <w:tab w:val="left" w:pos="-2127"/>
          <w:tab w:val="left" w:pos="900"/>
          <w:tab w:val="left" w:pos="1276"/>
        </w:tabs>
        <w:ind w:left="900" w:firstLine="0"/>
        <w:jc w:val="thaiDistribute"/>
        <w:rPr>
          <w:rFonts w:ascii="Angsana New Bold" w:hAnsi="Angsana New Bold"/>
          <w:spacing w:val="-3"/>
          <w:sz w:val="16"/>
          <w:szCs w:val="16"/>
          <w:u w:val="single"/>
        </w:rPr>
      </w:pPr>
    </w:p>
    <w:p w14:paraId="69105C23" w14:textId="2F190451" w:rsidR="00286AAD" w:rsidRDefault="007362DC" w:rsidP="007362DC">
      <w:pPr>
        <w:ind w:left="900" w:firstLine="540"/>
        <w:jc w:val="thaiDistribute"/>
        <w:rPr>
          <w:rFonts w:ascii="Angsana New" w:eastAsia="Angsana New" w:hAnsi="Angsana New" w:cs="Angsana New"/>
          <w:sz w:val="30"/>
          <w:szCs w:val="30"/>
        </w:rPr>
      </w:pPr>
      <w:r w:rsidRPr="007362DC">
        <w:rPr>
          <w:rFonts w:ascii="Angsana New" w:eastAsia="Angsana New" w:hAnsi="Angsana New" w:cs="Angsana New"/>
          <w:spacing w:val="-1"/>
          <w:sz w:val="30"/>
          <w:szCs w:val="30"/>
          <w:cs/>
        </w:rPr>
        <w:t xml:space="preserve">ในการกำหนดอายุสัญญาเช่า </w:t>
      </w:r>
      <w:r w:rsidRPr="007362DC">
        <w:rPr>
          <w:rFonts w:ascii="Angsana New" w:eastAsia="Angsana New" w:hAnsi="Angsana New" w:cs="Angsana New" w:hint="cs"/>
          <w:spacing w:val="-1"/>
          <w:sz w:val="30"/>
          <w:szCs w:val="30"/>
          <w:cs/>
        </w:rPr>
        <w:t>ผู้</w:t>
      </w:r>
      <w:r w:rsidRPr="007362DC">
        <w:rPr>
          <w:rFonts w:ascii="Angsana New" w:eastAsia="Angsana New" w:hAnsi="Angsana New" w:cs="Angsana New"/>
          <w:spacing w:val="-1"/>
          <w:sz w:val="30"/>
          <w:szCs w:val="30"/>
          <w:cs/>
        </w:rPr>
        <w:t>บริหาร</w:t>
      </w:r>
      <w:r w:rsidRPr="007362DC">
        <w:rPr>
          <w:rFonts w:ascii="Angsana New" w:eastAsia="Angsana New" w:hAnsi="Angsana New" w:cs="Angsana New" w:hint="cs"/>
          <w:spacing w:val="-1"/>
          <w:sz w:val="30"/>
          <w:szCs w:val="30"/>
          <w:cs/>
        </w:rPr>
        <w:t xml:space="preserve">ของกลุ่มบริษัทฯ </w:t>
      </w:r>
      <w:r w:rsidRPr="007362DC">
        <w:rPr>
          <w:rFonts w:ascii="Angsana New" w:eastAsia="Angsana New" w:hAnsi="Angsana New" w:cs="Angsana New"/>
          <w:spacing w:val="-1"/>
          <w:sz w:val="30"/>
          <w:szCs w:val="30"/>
          <w:cs/>
        </w:rPr>
        <w:t>จำเป็นต้องใช้ดุลยพินิจในการประเมินว่า</w:t>
      </w:r>
      <w:r w:rsidRPr="007362DC">
        <w:rPr>
          <w:rFonts w:ascii="Angsana New" w:eastAsia="Angsana New" w:hAnsi="Angsana New" w:cs="Angsana New"/>
          <w:sz w:val="30"/>
          <w:szCs w:val="30"/>
          <w:cs/>
        </w:rPr>
        <w:t>กลุ่มบริษัท</w:t>
      </w:r>
      <w:r w:rsidRPr="007362DC">
        <w:rPr>
          <w:rFonts w:ascii="Angsana New" w:eastAsia="Angsana New" w:hAnsi="Angsana New" w:cs="Angsana New" w:hint="cs"/>
          <w:sz w:val="30"/>
          <w:szCs w:val="30"/>
          <w:cs/>
        </w:rPr>
        <w:t xml:space="preserve">ฯ </w:t>
      </w:r>
      <w:r w:rsidRPr="007362DC">
        <w:rPr>
          <w:rFonts w:ascii="Angsana New" w:eastAsia="Angsana New" w:hAnsi="Angsana New" w:cs="Angsana New"/>
          <w:sz w:val="30"/>
          <w:szCs w:val="30"/>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ในทางเศรษฐกิจสำหรับกลุ่มบริษัท</w:t>
      </w:r>
      <w:r w:rsidRPr="007362DC">
        <w:rPr>
          <w:rFonts w:ascii="Angsana New" w:eastAsia="Angsana New" w:hAnsi="Angsana New" w:cs="Angsana New" w:hint="cs"/>
          <w:sz w:val="30"/>
          <w:szCs w:val="30"/>
          <w:cs/>
        </w:rPr>
        <w:t xml:space="preserve">ฯ </w:t>
      </w:r>
      <w:r w:rsidRPr="007362DC">
        <w:rPr>
          <w:rFonts w:ascii="Angsana New" w:eastAsia="Angsana New" w:hAnsi="Angsana New" w:cs="Angsana New"/>
          <w:sz w:val="30"/>
          <w:szCs w:val="30"/>
          <w:cs/>
        </w:rPr>
        <w:t>ในการใช้หรือไม่ใช้สิทธิเลือกนั้น</w:t>
      </w:r>
    </w:p>
    <w:p w14:paraId="165E01EA" w14:textId="77777777" w:rsidR="000E2129" w:rsidRPr="000E2129" w:rsidRDefault="000E2129" w:rsidP="007362DC">
      <w:pPr>
        <w:ind w:left="900" w:firstLine="540"/>
        <w:jc w:val="thaiDistribute"/>
        <w:rPr>
          <w:rFonts w:ascii="Angsana New" w:eastAsia="Angsana New" w:hAnsi="Angsana New" w:cs="Angsana New"/>
          <w:sz w:val="16"/>
          <w:szCs w:val="16"/>
        </w:rPr>
      </w:pPr>
    </w:p>
    <w:p w14:paraId="78CC3592" w14:textId="77777777" w:rsidR="007362DC" w:rsidRDefault="007362DC" w:rsidP="007362DC">
      <w:pPr>
        <w:pStyle w:val="BodyTextIndent"/>
        <w:tabs>
          <w:tab w:val="left" w:pos="-2268"/>
          <w:tab w:val="left" w:pos="-2127"/>
          <w:tab w:val="left" w:pos="900"/>
          <w:tab w:val="left" w:pos="1276"/>
        </w:tabs>
        <w:ind w:left="900" w:firstLine="0"/>
        <w:jc w:val="thaiDistribute"/>
        <w:rPr>
          <w:rFonts w:ascii="Angsana New Bold" w:hAnsi="Angsana New Bold"/>
          <w:spacing w:val="-3"/>
          <w:sz w:val="30"/>
          <w:szCs w:val="30"/>
          <w:u w:val="single"/>
        </w:rPr>
      </w:pPr>
      <w:r w:rsidRPr="007362DC">
        <w:rPr>
          <w:rFonts w:ascii="Angsana New Bold" w:hAnsi="Angsana New Bold"/>
          <w:spacing w:val="-3"/>
          <w:sz w:val="30"/>
          <w:szCs w:val="30"/>
          <w:u w:val="single"/>
          <w:cs/>
        </w:rPr>
        <w:t>อัตราดอกเบี้ยเงินกู้ยืมส่วนเพิ่ม</w:t>
      </w:r>
    </w:p>
    <w:p w14:paraId="5CC7048B" w14:textId="77777777" w:rsidR="00286AAD" w:rsidRPr="00286AAD" w:rsidRDefault="00286AAD" w:rsidP="007362DC">
      <w:pPr>
        <w:pStyle w:val="BodyTextIndent"/>
        <w:tabs>
          <w:tab w:val="left" w:pos="-2268"/>
          <w:tab w:val="left" w:pos="-2127"/>
          <w:tab w:val="left" w:pos="900"/>
          <w:tab w:val="left" w:pos="1276"/>
        </w:tabs>
        <w:ind w:left="900" w:firstLine="0"/>
        <w:jc w:val="thaiDistribute"/>
        <w:rPr>
          <w:rFonts w:ascii="Angsana New Bold" w:hAnsi="Angsana New Bold"/>
          <w:spacing w:val="-3"/>
          <w:sz w:val="16"/>
          <w:szCs w:val="16"/>
          <w:u w:val="single"/>
        </w:rPr>
      </w:pPr>
    </w:p>
    <w:p w14:paraId="4D301DD2" w14:textId="68BA0A80" w:rsidR="007362DC" w:rsidRDefault="007362DC" w:rsidP="007362DC">
      <w:pPr>
        <w:ind w:left="900" w:firstLine="540"/>
        <w:jc w:val="thaiDistribute"/>
        <w:rPr>
          <w:rFonts w:ascii="Angsana New" w:eastAsia="Angsana New" w:hAnsi="Angsana New" w:cs="Angsana New"/>
          <w:sz w:val="30"/>
          <w:szCs w:val="30"/>
        </w:rPr>
      </w:pPr>
      <w:r w:rsidRPr="007362DC">
        <w:rPr>
          <w:rFonts w:ascii="Angsana New" w:eastAsia="Angsana New" w:hAnsi="Angsana New" w:cs="Angsana New"/>
          <w:sz w:val="30"/>
          <w:szCs w:val="30"/>
          <w:cs/>
        </w:rPr>
        <w:t>กลุ่มบริษัท</w:t>
      </w:r>
      <w:r w:rsidRPr="007362DC">
        <w:rPr>
          <w:rFonts w:ascii="Angsana New" w:eastAsia="Angsana New" w:hAnsi="Angsana New" w:cs="Angsana New" w:hint="cs"/>
          <w:sz w:val="30"/>
          <w:szCs w:val="30"/>
          <w:cs/>
        </w:rPr>
        <w:t xml:space="preserve">ฯ </w:t>
      </w:r>
      <w:r w:rsidRPr="007362DC">
        <w:rPr>
          <w:rFonts w:ascii="Angsana New" w:eastAsia="Angsana New" w:hAnsi="Angsana New" w:cs="Angsana New"/>
          <w:sz w:val="30"/>
          <w:szCs w:val="30"/>
          <w:cs/>
        </w:rPr>
        <w:t>ไม่สามารถกำหนดอัตราดอกเบี้ยตามนัยของสัญญาเช่า ดังนั้นจึงใช้อัตราดอกเบี้ย</w:t>
      </w:r>
      <w:r w:rsidR="00A857A1">
        <w:rPr>
          <w:rFonts w:ascii="Angsana New" w:eastAsia="Angsana New" w:hAnsi="Angsana New" w:cs="Angsana New" w:hint="cs"/>
          <w:sz w:val="30"/>
          <w:szCs w:val="30"/>
          <w:cs/>
        </w:rPr>
        <w:t xml:space="preserve">   </w:t>
      </w:r>
      <w:r w:rsidRPr="007362DC">
        <w:rPr>
          <w:rFonts w:ascii="Angsana New" w:eastAsia="Angsana New" w:hAnsi="Angsana New" w:cs="Angsana New"/>
          <w:sz w:val="30"/>
          <w:szCs w:val="30"/>
          <w:cs/>
        </w:rPr>
        <w:t>เงินกู้ยืมส่วนเพิ่มของกลุ่มบริษัท</w:t>
      </w:r>
      <w:r w:rsidRPr="007362DC">
        <w:rPr>
          <w:rFonts w:ascii="Angsana New" w:eastAsia="Angsana New" w:hAnsi="Angsana New" w:cs="Angsana New" w:hint="cs"/>
          <w:sz w:val="30"/>
          <w:szCs w:val="30"/>
          <w:cs/>
        </w:rPr>
        <w:t xml:space="preserve">ฯ </w:t>
      </w:r>
      <w:r w:rsidRPr="007362DC">
        <w:rPr>
          <w:rFonts w:ascii="Angsana New" w:eastAsia="Angsana New" w:hAnsi="Angsana New" w:cs="Angsana New"/>
          <w:sz w:val="30"/>
          <w:szCs w:val="30"/>
          <w:cs/>
        </w:rPr>
        <w:t>ในการคิดลดหนี้สินตามสัญญาเช่า โดยอัตราเงินกู้ยืมส่วนเพิ่ม</w:t>
      </w:r>
      <w:r w:rsidR="00A857A1">
        <w:rPr>
          <w:rFonts w:ascii="Angsana New" w:eastAsia="Angsana New" w:hAnsi="Angsana New" w:cs="Angsana New" w:hint="cs"/>
          <w:sz w:val="30"/>
          <w:szCs w:val="30"/>
          <w:cs/>
        </w:rPr>
        <w:t xml:space="preserve">         </w:t>
      </w:r>
      <w:r w:rsidRPr="007362DC">
        <w:rPr>
          <w:rFonts w:ascii="Angsana New" w:eastAsia="Angsana New" w:hAnsi="Angsana New" w:cs="Angsana New"/>
          <w:sz w:val="30"/>
          <w:szCs w:val="30"/>
          <w:cs/>
        </w:rPr>
        <w:t>เป็นอัตราดอกเบี้ยที่กลุ่มบริษัท</w:t>
      </w:r>
      <w:r w:rsidRPr="007362DC">
        <w:rPr>
          <w:rFonts w:ascii="Angsana New" w:eastAsia="Angsana New" w:hAnsi="Angsana New" w:cs="Angsana New" w:hint="cs"/>
          <w:sz w:val="30"/>
          <w:szCs w:val="30"/>
          <w:cs/>
        </w:rPr>
        <w:t>ฯ อาจ</w:t>
      </w:r>
      <w:r w:rsidRPr="007362DC">
        <w:rPr>
          <w:rFonts w:ascii="Angsana New" w:eastAsia="Angsana New" w:hAnsi="Angsana New" w:cs="Angsana New"/>
          <w:sz w:val="30"/>
          <w:szCs w:val="30"/>
          <w:cs/>
        </w:rPr>
        <w:t>จะต้องจ่ายในการกู้ยืมเงินที่จำเป็นเพื่อให้ได้มาซึ่งสินทรัพย์</w:t>
      </w:r>
      <w:r w:rsidR="00A857A1">
        <w:rPr>
          <w:rFonts w:ascii="Angsana New" w:eastAsia="Angsana New" w:hAnsi="Angsana New" w:cs="Angsana New" w:hint="cs"/>
          <w:sz w:val="30"/>
          <w:szCs w:val="30"/>
          <w:cs/>
        </w:rPr>
        <w:t xml:space="preserve">            </w:t>
      </w:r>
      <w:r w:rsidRPr="007362DC">
        <w:rPr>
          <w:rFonts w:ascii="Angsana New" w:eastAsia="Angsana New" w:hAnsi="Angsana New" w:cs="Angsana New"/>
          <w:sz w:val="30"/>
          <w:szCs w:val="30"/>
          <w:cs/>
        </w:rPr>
        <w:t>ที่มีมูลค่าใกล้เคียงกับสินทรัพย์สิทธิการใช้ในสภาพแวดล้อมทางเศรษฐกิจที่คล้ายคลึง</w:t>
      </w:r>
      <w:r w:rsidR="00286AAD">
        <w:rPr>
          <w:rFonts w:ascii="Angsana New" w:eastAsia="Angsana New" w:hAnsi="Angsana New" w:cs="Angsana New" w:hint="cs"/>
          <w:sz w:val="30"/>
          <w:szCs w:val="30"/>
          <w:cs/>
        </w:rPr>
        <w:t xml:space="preserve"> </w:t>
      </w:r>
      <w:r w:rsidRPr="007362DC">
        <w:rPr>
          <w:rFonts w:ascii="Angsana New" w:eastAsia="Angsana New" w:hAnsi="Angsana New" w:cs="Angsana New"/>
          <w:sz w:val="30"/>
          <w:szCs w:val="30"/>
          <w:cs/>
        </w:rPr>
        <w:t>โดยมีระยะเวลาการกู้ยืมและหลักประกันที่คล้ายคลึง</w:t>
      </w:r>
      <w:r w:rsidRPr="007362DC">
        <w:rPr>
          <w:rFonts w:ascii="Angsana New" w:eastAsia="Angsana New" w:hAnsi="Angsana New" w:cs="Angsana New"/>
          <w:sz w:val="30"/>
          <w:szCs w:val="30"/>
        </w:rPr>
        <w:t xml:space="preserve"> </w:t>
      </w:r>
    </w:p>
    <w:p w14:paraId="3597B512" w14:textId="77777777" w:rsidR="00C670A2" w:rsidRPr="00286AAD" w:rsidRDefault="00C670A2" w:rsidP="007362DC">
      <w:pPr>
        <w:ind w:left="900" w:firstLine="540"/>
        <w:jc w:val="thaiDistribute"/>
        <w:rPr>
          <w:rFonts w:ascii="Angsana New" w:eastAsia="Angsana New" w:hAnsi="Angsana New" w:cs="Angsana New"/>
          <w:sz w:val="16"/>
          <w:szCs w:val="16"/>
        </w:rPr>
      </w:pPr>
    </w:p>
    <w:p w14:paraId="5161DAD9" w14:textId="77777777" w:rsidR="007362DC" w:rsidRPr="00286AAD" w:rsidRDefault="007362DC" w:rsidP="007362DC">
      <w:pPr>
        <w:pStyle w:val="BodyTextIndent"/>
        <w:tabs>
          <w:tab w:val="left" w:pos="-2268"/>
          <w:tab w:val="left" w:pos="-2127"/>
          <w:tab w:val="left" w:pos="900"/>
          <w:tab w:val="left" w:pos="1276"/>
        </w:tabs>
        <w:ind w:left="900" w:firstLine="0"/>
        <w:jc w:val="thaiDistribute"/>
        <w:rPr>
          <w:rFonts w:hAnsi="Angsana New"/>
          <w:sz w:val="30"/>
          <w:szCs w:val="30"/>
          <w:u w:val="single"/>
        </w:rPr>
      </w:pPr>
      <w:r w:rsidRPr="00286AAD">
        <w:rPr>
          <w:rFonts w:hAnsi="Angsana New" w:hint="cs"/>
          <w:sz w:val="30"/>
          <w:szCs w:val="30"/>
          <w:u w:val="single"/>
          <w:cs/>
        </w:rPr>
        <w:t>ประมาณการหนี้สินสำหรับผลประโยชน์หลังออกจากงานของพนักงาน</w:t>
      </w:r>
    </w:p>
    <w:p w14:paraId="43891E10" w14:textId="77777777" w:rsidR="00286AAD" w:rsidRPr="00286AAD" w:rsidRDefault="00286AAD" w:rsidP="007362DC">
      <w:pPr>
        <w:ind w:left="900" w:firstLine="540"/>
        <w:jc w:val="thaiDistribute"/>
        <w:rPr>
          <w:rFonts w:ascii="Angsana New" w:eastAsia="Angsana New" w:hAnsi="Angsana New" w:cs="Angsana New"/>
          <w:sz w:val="16"/>
          <w:szCs w:val="16"/>
        </w:rPr>
      </w:pPr>
    </w:p>
    <w:p w14:paraId="3215928C" w14:textId="74E3143F" w:rsidR="007362DC" w:rsidRDefault="007362DC" w:rsidP="007362DC">
      <w:pPr>
        <w:ind w:left="900" w:firstLine="540"/>
        <w:jc w:val="thaiDistribute"/>
        <w:rPr>
          <w:rFonts w:ascii="Angsana New" w:eastAsia="Angsana New" w:hAnsi="Angsana New" w:cs="Angsana New"/>
          <w:sz w:val="30"/>
          <w:szCs w:val="30"/>
        </w:rPr>
      </w:pPr>
      <w:r w:rsidRPr="007362DC">
        <w:rPr>
          <w:rFonts w:ascii="Angsana New" w:eastAsia="Angsana New" w:hAnsi="Angsana New" w:cs="Angsana New"/>
          <w:sz w:val="30"/>
          <w:szCs w:val="30"/>
          <w:cs/>
        </w:rPr>
        <w:t>หนี้สินตามโครงการ</w:t>
      </w:r>
      <w:r w:rsidRPr="007362DC">
        <w:rPr>
          <w:rFonts w:ascii="Angsana New" w:eastAsia="Angsana New" w:hAnsi="Angsana New" w:cs="Angsana New" w:hint="cs"/>
          <w:sz w:val="30"/>
          <w:szCs w:val="30"/>
          <w:cs/>
        </w:rPr>
        <w:t>ผลประโยชน์ที่กำหนดไว้สำหรับ</w:t>
      </w:r>
      <w:r w:rsidRPr="007362DC">
        <w:rPr>
          <w:rFonts w:ascii="Angsana New" w:eastAsia="Angsana New" w:hAnsi="Angsana New" w:cs="Angsana New"/>
          <w:sz w:val="30"/>
          <w:szCs w:val="30"/>
          <w:cs/>
        </w:rPr>
        <w:t>ผลประโยชน์หลังออกจากงานของพนักงานประมาณ</w:t>
      </w:r>
      <w:r w:rsidRPr="007362DC">
        <w:rPr>
          <w:rFonts w:ascii="Angsana New" w:eastAsia="Angsana New" w:hAnsi="Angsana New" w:cs="Angsana New" w:hint="cs"/>
          <w:sz w:val="30"/>
          <w:szCs w:val="30"/>
          <w:cs/>
        </w:rPr>
        <w:t>การ</w:t>
      </w:r>
      <w:r w:rsidRPr="007362DC">
        <w:rPr>
          <w:rFonts w:ascii="Angsana New" w:eastAsia="Angsana New" w:hAnsi="Angsana New" w:cs="Angsana New"/>
          <w:sz w:val="30"/>
          <w:szCs w:val="30"/>
          <w:cs/>
        </w:rPr>
        <w:t>ตามหลักคณิตศาสตร์ประกันภัยจากมูลค่าปัจจุบันของ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w:t>
      </w:r>
      <w:r w:rsidRPr="007362DC">
        <w:rPr>
          <w:rFonts w:ascii="Angsana New" w:eastAsia="Angsana New" w:hAnsi="Angsana New" w:cs="Angsana New" w:hint="cs"/>
          <w:sz w:val="30"/>
          <w:szCs w:val="30"/>
          <w:cs/>
        </w:rPr>
        <w:t>งหนี้สิน</w:t>
      </w:r>
      <w:r w:rsidRPr="007362DC">
        <w:rPr>
          <w:rFonts w:ascii="Angsana New" w:eastAsia="Angsana New" w:hAnsi="Angsana New" w:cs="Angsana New"/>
          <w:sz w:val="30"/>
          <w:szCs w:val="30"/>
          <w:cs/>
        </w:rPr>
        <w:t>ดังกล่าว กระแสเงินสดที่คาดว่าจะต้องจ่ายในอนาคตประมาณการจากเงินเดือนพนักงาน อัตราการลาออก อัตราการ</w:t>
      </w:r>
      <w:r w:rsidRPr="007362DC">
        <w:rPr>
          <w:rFonts w:ascii="Angsana New" w:eastAsia="Angsana New" w:hAnsi="Angsana New" w:cs="Angsana New" w:hint="cs"/>
          <w:sz w:val="30"/>
          <w:szCs w:val="30"/>
          <w:cs/>
        </w:rPr>
        <w:t>เสียชีวิต</w:t>
      </w:r>
      <w:r w:rsidRPr="007362DC">
        <w:rPr>
          <w:rFonts w:ascii="Angsana New" w:eastAsia="Angsana New" w:hAnsi="Angsana New" w:cs="Angsana New"/>
          <w:sz w:val="30"/>
          <w:szCs w:val="30"/>
          <w:cs/>
        </w:rPr>
        <w:t xml:space="preserve"> อายุงาน และปัจจัยอื่นที่เกี่ยวข้องในเชิงประชากรศาสตร์</w:t>
      </w:r>
      <w:r w:rsidRPr="007362DC">
        <w:rPr>
          <w:rFonts w:ascii="Angsana New" w:eastAsia="Angsana New" w:hAnsi="Angsana New" w:cs="Angsana New" w:hint="cs"/>
          <w:sz w:val="30"/>
          <w:szCs w:val="30"/>
          <w:cs/>
        </w:rPr>
        <w:t xml:space="preserve"> </w:t>
      </w:r>
      <w:r w:rsidRPr="007362DC">
        <w:rPr>
          <w:rFonts w:ascii="Angsana New" w:eastAsia="Angsana New" w:hAnsi="Angsana New" w:cs="Angsana New"/>
          <w:sz w:val="30"/>
          <w:szCs w:val="30"/>
          <w:cs/>
        </w:rPr>
        <w:t>ในการกำหนดอัตราคิดลด</w:t>
      </w:r>
      <w:r w:rsidRPr="007362DC">
        <w:rPr>
          <w:rFonts w:ascii="Angsana New" w:eastAsia="Angsana New" w:hAnsi="Angsana New" w:cs="Angsana New" w:hint="cs"/>
          <w:sz w:val="30"/>
          <w:szCs w:val="30"/>
          <w:cs/>
        </w:rPr>
        <w:t xml:space="preserve"> ผู้</w:t>
      </w:r>
      <w:r w:rsidRPr="007362DC">
        <w:rPr>
          <w:rFonts w:ascii="Angsana New" w:eastAsia="Angsana New" w:hAnsi="Angsana New" w:cs="Angsana New"/>
          <w:sz w:val="30"/>
          <w:szCs w:val="30"/>
          <w:cs/>
        </w:rPr>
        <w:t>บริหาร</w:t>
      </w:r>
      <w:r w:rsidRPr="007362DC">
        <w:rPr>
          <w:rFonts w:ascii="Angsana New" w:eastAsia="Angsana New" w:hAnsi="Angsana New" w:cs="Angsana New" w:hint="cs"/>
          <w:sz w:val="30"/>
          <w:szCs w:val="30"/>
          <w:cs/>
        </w:rPr>
        <w:t>ของกลุ่มบริษัทฯ ต้องใช้ดุลยพินิจในการ</w:t>
      </w:r>
      <w:r w:rsidRPr="007362DC">
        <w:rPr>
          <w:rFonts w:ascii="Angsana New" w:eastAsia="Angsana New" w:hAnsi="Angsana New" w:cs="Angsana New"/>
          <w:sz w:val="30"/>
          <w:szCs w:val="30"/>
          <w:cs/>
        </w:rPr>
        <w:t>พิจารณาถึงอัตราดอกเบี้ย</w:t>
      </w:r>
      <w:r w:rsidR="00C81743">
        <w:rPr>
          <w:rFonts w:ascii="Angsana New" w:eastAsia="Angsana New" w:hAnsi="Angsana New" w:cs="Angsana New" w:hint="cs"/>
          <w:sz w:val="30"/>
          <w:szCs w:val="30"/>
          <w:cs/>
        </w:rPr>
        <w:t xml:space="preserve">   </w:t>
      </w:r>
      <w:r w:rsidRPr="007362DC">
        <w:rPr>
          <w:rFonts w:ascii="Angsana New" w:eastAsia="Angsana New" w:hAnsi="Angsana New" w:cs="Angsana New"/>
          <w:sz w:val="30"/>
          <w:szCs w:val="30"/>
          <w:cs/>
        </w:rPr>
        <w:t>ที่สะท้อนถึงสภาพการณ์ทางเศรษฐกิจในปัจจุบัน</w:t>
      </w:r>
    </w:p>
    <w:p w14:paraId="41FEDA82" w14:textId="77777777" w:rsidR="00286AAD" w:rsidRPr="00286AAD" w:rsidRDefault="00286AAD" w:rsidP="007362DC">
      <w:pPr>
        <w:ind w:left="900" w:firstLine="540"/>
        <w:jc w:val="thaiDistribute"/>
        <w:rPr>
          <w:rFonts w:ascii="Angsana New" w:eastAsia="Angsana New" w:hAnsi="Angsana New" w:cs="Angsana New"/>
          <w:sz w:val="16"/>
          <w:szCs w:val="16"/>
        </w:rPr>
      </w:pPr>
    </w:p>
    <w:p w14:paraId="00A3C4ED" w14:textId="77777777" w:rsidR="007362DC" w:rsidRDefault="007362DC" w:rsidP="007362DC">
      <w:pPr>
        <w:pStyle w:val="BodyTextIndent"/>
        <w:tabs>
          <w:tab w:val="left" w:pos="-2268"/>
          <w:tab w:val="left" w:pos="-2127"/>
          <w:tab w:val="left" w:pos="900"/>
          <w:tab w:val="left" w:pos="1276"/>
        </w:tabs>
        <w:ind w:left="900" w:firstLine="0"/>
        <w:jc w:val="thaiDistribute"/>
        <w:rPr>
          <w:rFonts w:hAnsi="Angsana New"/>
          <w:sz w:val="30"/>
          <w:szCs w:val="30"/>
          <w:u w:val="single"/>
        </w:rPr>
      </w:pPr>
      <w:r w:rsidRPr="00286AAD">
        <w:rPr>
          <w:rFonts w:hAnsi="Angsana New"/>
          <w:sz w:val="30"/>
          <w:szCs w:val="30"/>
          <w:u w:val="single"/>
          <w:cs/>
        </w:rPr>
        <w:t>ข้อพิพาทและคดี</w:t>
      </w:r>
      <w:r w:rsidRPr="00286AAD">
        <w:rPr>
          <w:rFonts w:hAnsi="Angsana New" w:hint="cs"/>
          <w:sz w:val="30"/>
          <w:szCs w:val="30"/>
          <w:u w:val="single"/>
          <w:cs/>
        </w:rPr>
        <w:t>ความ</w:t>
      </w:r>
    </w:p>
    <w:p w14:paraId="548FB3F5" w14:textId="77777777" w:rsidR="00286AAD" w:rsidRPr="00286AAD" w:rsidRDefault="00286AAD" w:rsidP="007362DC">
      <w:pPr>
        <w:pStyle w:val="BodyTextIndent"/>
        <w:tabs>
          <w:tab w:val="left" w:pos="-2268"/>
          <w:tab w:val="left" w:pos="-2127"/>
          <w:tab w:val="left" w:pos="900"/>
          <w:tab w:val="left" w:pos="1276"/>
        </w:tabs>
        <w:ind w:left="900" w:firstLine="0"/>
        <w:jc w:val="thaiDistribute"/>
        <w:rPr>
          <w:rFonts w:hAnsi="Angsana New"/>
          <w:sz w:val="16"/>
          <w:szCs w:val="16"/>
          <w:u w:val="single"/>
          <w:cs/>
        </w:rPr>
      </w:pPr>
    </w:p>
    <w:p w14:paraId="25C67730" w14:textId="77777777" w:rsidR="007362DC" w:rsidRDefault="007362DC" w:rsidP="007362DC">
      <w:pPr>
        <w:ind w:left="900" w:firstLine="540"/>
        <w:jc w:val="thaiDistribute"/>
        <w:rPr>
          <w:rFonts w:ascii="Angsana New" w:eastAsia="Angsana New" w:hAnsi="Angsana New" w:cs="Angsana New"/>
          <w:sz w:val="30"/>
          <w:szCs w:val="30"/>
        </w:rPr>
      </w:pPr>
      <w:r w:rsidRPr="007362DC">
        <w:rPr>
          <w:rFonts w:ascii="Angsana New" w:eastAsia="Angsana New" w:hAnsi="Angsana New" w:cs="Angsana New" w:hint="cs"/>
          <w:sz w:val="30"/>
          <w:szCs w:val="30"/>
          <w:cs/>
        </w:rPr>
        <w:t>ผู้</w:t>
      </w:r>
      <w:r w:rsidRPr="007362DC">
        <w:rPr>
          <w:rFonts w:ascii="Angsana New" w:eastAsia="Angsana New" w:hAnsi="Angsana New" w:cs="Angsana New"/>
          <w:sz w:val="30"/>
          <w:szCs w:val="30"/>
          <w:cs/>
        </w:rPr>
        <w:t>บริหาร</w:t>
      </w:r>
      <w:r w:rsidRPr="007362DC">
        <w:rPr>
          <w:rFonts w:ascii="Angsana New" w:eastAsia="Angsana New" w:hAnsi="Angsana New" w:cs="Angsana New" w:hint="cs"/>
          <w:sz w:val="30"/>
          <w:szCs w:val="30"/>
          <w:cs/>
        </w:rPr>
        <w:t>ของกลุ่มบริษัทฯ ต้อง</w:t>
      </w:r>
      <w:r w:rsidRPr="007362DC">
        <w:rPr>
          <w:rFonts w:ascii="Angsana New" w:eastAsia="Angsana New" w:hAnsi="Angsana New" w:cs="Angsana New"/>
          <w:sz w:val="30"/>
          <w:szCs w:val="30"/>
          <w:cs/>
        </w:rPr>
        <w:t>ใช้ดุลยพินิจในการประเมินผลของข้อพิพาทและคดี</w:t>
      </w:r>
      <w:r w:rsidRPr="007362DC">
        <w:rPr>
          <w:rFonts w:ascii="Angsana New" w:eastAsia="Angsana New" w:hAnsi="Angsana New" w:cs="Angsana New" w:hint="cs"/>
          <w:sz w:val="30"/>
          <w:szCs w:val="30"/>
          <w:cs/>
        </w:rPr>
        <w:t>ความรวมถึงความเป็นไปได้ที่</w:t>
      </w:r>
      <w:r w:rsidRPr="007362DC">
        <w:rPr>
          <w:rFonts w:ascii="Angsana New" w:eastAsia="Angsana New" w:hAnsi="Angsana New" w:cs="Angsana New"/>
          <w:sz w:val="30"/>
          <w:szCs w:val="30"/>
          <w:cs/>
        </w:rPr>
        <w:t>จะมีความเสียหายเกิดขึ้น</w:t>
      </w:r>
      <w:r w:rsidRPr="007362DC">
        <w:rPr>
          <w:rFonts w:ascii="Angsana New" w:eastAsia="Angsana New" w:hAnsi="Angsana New" w:cs="Angsana New" w:hint="cs"/>
          <w:sz w:val="30"/>
          <w:szCs w:val="30"/>
          <w:cs/>
        </w:rPr>
        <w:t>เพื่อพิจารณารับรู้</w:t>
      </w:r>
      <w:r w:rsidRPr="007362DC">
        <w:rPr>
          <w:rFonts w:ascii="Angsana New" w:eastAsia="Angsana New" w:hAnsi="Angsana New" w:cs="Angsana New"/>
          <w:sz w:val="30"/>
          <w:szCs w:val="30"/>
          <w:cs/>
        </w:rPr>
        <w:t>ประมาณการหนี้สิน</w:t>
      </w:r>
      <w:r w:rsidRPr="007362DC">
        <w:rPr>
          <w:rFonts w:ascii="Angsana New" w:eastAsia="Angsana New" w:hAnsi="Angsana New" w:cs="Angsana New" w:hint="cs"/>
          <w:sz w:val="30"/>
          <w:szCs w:val="30"/>
          <w:cs/>
        </w:rPr>
        <w:t>หรือเปิดเผยข้อมูลเกี่ยวกับหนี้สินที่อาจเกิดขึ้นจากข้อพิพาทหรือคดีความ</w:t>
      </w:r>
      <w:r w:rsidRPr="007362DC">
        <w:rPr>
          <w:rFonts w:ascii="Angsana New" w:eastAsia="Angsana New" w:hAnsi="Angsana New" w:cs="Angsana New"/>
          <w:sz w:val="30"/>
          <w:szCs w:val="30"/>
          <w:cs/>
        </w:rPr>
        <w:t xml:space="preserve">ดังกล่าว ณ วันสิ้นรอบระยะเวลารายงาน </w:t>
      </w:r>
    </w:p>
    <w:p w14:paraId="4C6A5EB0" w14:textId="77777777" w:rsidR="00197EED" w:rsidRDefault="00197EED" w:rsidP="007362DC">
      <w:pPr>
        <w:ind w:left="900" w:firstLine="540"/>
        <w:jc w:val="thaiDistribute"/>
        <w:rPr>
          <w:rFonts w:ascii="Angsana New" w:eastAsia="Angsana New" w:hAnsi="Angsana New" w:cs="Angsana New"/>
          <w:sz w:val="30"/>
          <w:szCs w:val="30"/>
        </w:rPr>
      </w:pPr>
    </w:p>
    <w:p w14:paraId="48BC67FB" w14:textId="77777777" w:rsidR="004C7F6F" w:rsidRDefault="004C7F6F" w:rsidP="007362DC">
      <w:pPr>
        <w:ind w:left="900" w:firstLine="540"/>
        <w:jc w:val="thaiDistribute"/>
        <w:rPr>
          <w:rFonts w:ascii="Angsana New" w:eastAsia="Angsana New" w:hAnsi="Angsana New" w:cs="Angsana New"/>
          <w:sz w:val="30"/>
          <w:szCs w:val="30"/>
        </w:rPr>
      </w:pPr>
    </w:p>
    <w:p w14:paraId="3F4FFAA2" w14:textId="77777777" w:rsidR="004C7F6F" w:rsidRDefault="004C7F6F" w:rsidP="007362DC">
      <w:pPr>
        <w:ind w:left="900" w:firstLine="540"/>
        <w:jc w:val="thaiDistribute"/>
        <w:rPr>
          <w:rFonts w:ascii="Angsana New" w:eastAsia="Angsana New" w:hAnsi="Angsana New" w:cs="Angsana New"/>
          <w:sz w:val="30"/>
          <w:szCs w:val="30"/>
        </w:rPr>
      </w:pPr>
    </w:p>
    <w:p w14:paraId="149A5AA0" w14:textId="77777777" w:rsidR="004C7F6F" w:rsidRPr="007362DC" w:rsidRDefault="004C7F6F" w:rsidP="005C4FAE">
      <w:pPr>
        <w:jc w:val="thaiDistribute"/>
        <w:rPr>
          <w:rFonts w:ascii="Angsana New" w:eastAsia="Angsana New" w:hAnsi="Angsana New" w:cs="Angsana New"/>
          <w:sz w:val="30"/>
          <w:szCs w:val="30"/>
        </w:rPr>
      </w:pPr>
    </w:p>
    <w:p w14:paraId="190E2CCE" w14:textId="40C36C39" w:rsidR="004D6A3D" w:rsidRPr="00015000" w:rsidRDefault="004D6A3D" w:rsidP="00E75DA2">
      <w:pPr>
        <w:pStyle w:val="Subtitle"/>
        <w:numPr>
          <w:ilvl w:val="0"/>
          <w:numId w:val="1"/>
        </w:numPr>
        <w:tabs>
          <w:tab w:val="clear" w:pos="360"/>
        </w:tabs>
        <w:ind w:left="450" w:hanging="450"/>
        <w:jc w:val="thaiDistribute"/>
        <w:rPr>
          <w:rFonts w:hAnsi="Angsana New"/>
          <w:b w:val="0"/>
          <w:bCs w:val="0"/>
          <w:sz w:val="30"/>
          <w:szCs w:val="30"/>
        </w:rPr>
      </w:pPr>
      <w:r w:rsidRPr="00015000">
        <w:rPr>
          <w:rFonts w:hAnsi="Angsana New"/>
          <w:sz w:val="30"/>
          <w:szCs w:val="30"/>
          <w:cs/>
        </w:rPr>
        <w:t>รายการธุรกิจกั</w:t>
      </w:r>
      <w:r w:rsidRPr="00015000">
        <w:rPr>
          <w:rFonts w:hAnsi="Angsana New" w:hint="cs"/>
          <w:sz w:val="30"/>
          <w:szCs w:val="30"/>
          <w:cs/>
        </w:rPr>
        <w:t>บบุคคลและ</w:t>
      </w:r>
      <w:r w:rsidRPr="00015000">
        <w:rPr>
          <w:rFonts w:hAnsi="Angsana New"/>
          <w:sz w:val="30"/>
          <w:szCs w:val="30"/>
          <w:cs/>
        </w:rPr>
        <w:t>กิจการที่เกี่ยวข้องกัน</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3E5E9BE8" w14:textId="44ADB4EC" w:rsidR="00286AAD" w:rsidRPr="00286AAD" w:rsidRDefault="00286AAD" w:rsidP="00E75DA2">
      <w:pPr>
        <w:tabs>
          <w:tab w:val="left" w:pos="-2552"/>
        </w:tabs>
        <w:ind w:left="450" w:firstLine="940"/>
        <w:jc w:val="thaiDistribute"/>
        <w:rPr>
          <w:rFonts w:ascii="Angsana New" w:hAnsi="Angsana New" w:cs="Angsana New"/>
          <w:sz w:val="30"/>
          <w:szCs w:val="30"/>
        </w:rPr>
      </w:pPr>
      <w:r w:rsidRPr="00286AAD">
        <w:rPr>
          <w:rFonts w:ascii="Angsana New" w:hAnsi="Angsana New" w:cs="Angsana New"/>
          <w:sz w:val="30"/>
          <w:szCs w:val="30"/>
          <w:cs/>
        </w:rPr>
        <w:t>กิจการที่เกี่ยวข้องกัน หมายถึง กิจการและหรือบุคคลที่มีอำนาจควบคุม หรือถูกควบคุมไม่ว่าจะเป็นโดยทางตรงหรือทางอ้อม ซึ่งกระทำผ่านบริษัทที่ทำหน้าที่ถือหุ้น นอกจากนี้กิจการที่เกี่ยวข้องกัน</w:t>
      </w:r>
      <w:r w:rsidR="00D47A7A">
        <w:rPr>
          <w:rFonts w:ascii="Angsana New" w:hAnsi="Angsana New" w:cs="Angsana New" w:hint="cs"/>
          <w:sz w:val="30"/>
          <w:szCs w:val="30"/>
          <w:cs/>
        </w:rPr>
        <w:t xml:space="preserve">              </w:t>
      </w:r>
      <w:r w:rsidRPr="00286AAD">
        <w:rPr>
          <w:rFonts w:ascii="Angsana New" w:hAnsi="Angsana New" w:cs="Angsana New"/>
          <w:sz w:val="30"/>
          <w:szCs w:val="30"/>
          <w:cs/>
        </w:rPr>
        <w:t>ยังรวมความถึงบุคคลที่มีอิทธิพลอย่างเป็นสาระสำคัญกับกิจการไม่ว่าจะเป็นโดยทางตรงหรือทางอ้อม ผู้บริหารสำคัญที่เป็นกรรมการหรือพนักงานของกิจการ รวมตลอดทั้งสมาชิกในครอบครัวที่ใกล้ชิดกับบุคคลดังกล่าว ซึ่งมีอำนาจชักจูงหรืออาจถูกชักจูงให้ปฏิบัติตามบุคคลและกิจการที่เกี่ยวข้องกับบุคคลข้างต้น</w:t>
      </w:r>
    </w:p>
    <w:p w14:paraId="4E8FE913" w14:textId="77777777" w:rsidR="00286AAD" w:rsidRPr="000A6877" w:rsidRDefault="00286AAD" w:rsidP="00286AAD">
      <w:pPr>
        <w:ind w:left="450" w:firstLine="826"/>
        <w:jc w:val="thaiDistribute"/>
        <w:rPr>
          <w:rFonts w:ascii="Angsana New" w:eastAsia="Angsana New" w:hAnsi="Angsana New" w:cs="Angsana New"/>
          <w:sz w:val="16"/>
          <w:szCs w:val="16"/>
        </w:rPr>
      </w:pPr>
    </w:p>
    <w:p w14:paraId="01ED56EC" w14:textId="3AEABD75" w:rsidR="00286AAD" w:rsidRPr="00286AAD" w:rsidRDefault="00286AAD" w:rsidP="00E75DA2">
      <w:pPr>
        <w:tabs>
          <w:tab w:val="left" w:pos="-2552"/>
        </w:tabs>
        <w:ind w:left="450" w:firstLine="940"/>
        <w:jc w:val="thaiDistribute"/>
        <w:rPr>
          <w:rFonts w:ascii="Angsana New" w:hAnsi="Angsana New" w:cs="Angsana New"/>
          <w:sz w:val="30"/>
          <w:szCs w:val="30"/>
        </w:rPr>
      </w:pPr>
      <w:r w:rsidRPr="00286AAD">
        <w:rPr>
          <w:rFonts w:ascii="Angsana New" w:hAnsi="Angsana New" w:cs="Angsana New"/>
          <w:sz w:val="30"/>
          <w:szCs w:val="30"/>
          <w:cs/>
        </w:rPr>
        <w:t>ในการพิจารณาความสัมพันธ์ระหว่างบุคคลหรือกิจการที่เกี่ยวข้องกันแต่ละรายการ</w:t>
      </w:r>
      <w:r w:rsidR="00C2630D">
        <w:rPr>
          <w:rFonts w:ascii="Angsana New" w:hAnsi="Angsana New" w:cs="Angsana New" w:hint="cs"/>
          <w:sz w:val="30"/>
          <w:szCs w:val="30"/>
          <w:cs/>
        </w:rPr>
        <w:t>กลุ่ม</w:t>
      </w:r>
      <w:r w:rsidRPr="00286AAD">
        <w:rPr>
          <w:rFonts w:ascii="Angsana New" w:hAnsi="Angsana New" w:cs="Angsana New"/>
          <w:sz w:val="30"/>
          <w:szCs w:val="30"/>
          <w:cs/>
        </w:rPr>
        <w:t>บริษัท</w:t>
      </w:r>
      <w:r w:rsidR="00925077">
        <w:rPr>
          <w:rFonts w:ascii="Angsana New" w:hAnsi="Angsana New" w:cs="Angsana New" w:hint="cs"/>
          <w:sz w:val="30"/>
          <w:szCs w:val="30"/>
          <w:cs/>
        </w:rPr>
        <w:t>ฯ</w:t>
      </w:r>
      <w:r w:rsidRPr="00286AAD">
        <w:rPr>
          <w:rFonts w:ascii="Angsana New" w:hAnsi="Angsana New" w:cs="Angsana New"/>
          <w:sz w:val="30"/>
          <w:szCs w:val="30"/>
          <w:cs/>
        </w:rPr>
        <w:t>คำนึงถึงเนื้อหาของความสัมพันธ์มากกว่ารูปแบบทางกฎหมาย</w:t>
      </w:r>
    </w:p>
    <w:p w14:paraId="03BB2A9E" w14:textId="77777777" w:rsidR="00286AAD" w:rsidRPr="00851949" w:rsidRDefault="00286AAD" w:rsidP="00E75DA2">
      <w:pPr>
        <w:tabs>
          <w:tab w:val="left" w:pos="-2552"/>
        </w:tabs>
        <w:ind w:left="450" w:firstLine="940"/>
        <w:jc w:val="thaiDistribute"/>
        <w:rPr>
          <w:rFonts w:ascii="Angsana New" w:hAnsi="Angsana New" w:cs="Angsana New"/>
          <w:sz w:val="16"/>
          <w:szCs w:val="16"/>
        </w:rPr>
      </w:pPr>
    </w:p>
    <w:p w14:paraId="3126854B" w14:textId="2CBC2C04" w:rsidR="00015000" w:rsidRDefault="004D6A3D" w:rsidP="00E75DA2">
      <w:pPr>
        <w:tabs>
          <w:tab w:val="left" w:pos="-2552"/>
        </w:tabs>
        <w:ind w:left="450" w:firstLine="940"/>
        <w:jc w:val="thaiDistribute"/>
        <w:rPr>
          <w:rFonts w:ascii="Angsana New" w:hAnsi="Angsana New" w:cs="Angsana New"/>
          <w:sz w:val="30"/>
          <w:szCs w:val="30"/>
        </w:rPr>
      </w:pPr>
      <w:r w:rsidRPr="00286AAD">
        <w:rPr>
          <w:rFonts w:ascii="Angsana New" w:hAnsi="Angsana New" w:cs="Angsana New" w:hint="cs"/>
          <w:sz w:val="30"/>
          <w:szCs w:val="30"/>
          <w:cs/>
        </w:rPr>
        <w:t>กลุ่ม</w:t>
      </w:r>
      <w:r w:rsidRPr="00286AAD">
        <w:rPr>
          <w:rFonts w:ascii="Angsana New" w:hAnsi="Angsana New" w:cs="Angsana New"/>
          <w:sz w:val="30"/>
          <w:szCs w:val="30"/>
          <w:cs/>
        </w:rPr>
        <w:t>บริษัทฯ มีรายการธุรกิจที่สำคัญกับ</w:t>
      </w:r>
      <w:r w:rsidRPr="00286AAD">
        <w:rPr>
          <w:rFonts w:ascii="Angsana New" w:hAnsi="Angsana New" w:cs="Angsana New" w:hint="cs"/>
          <w:sz w:val="30"/>
          <w:szCs w:val="30"/>
          <w:cs/>
        </w:rPr>
        <w:t>บุคคลและกิจการ</w:t>
      </w:r>
      <w:r w:rsidRPr="00286AAD">
        <w:rPr>
          <w:rFonts w:ascii="Angsana New" w:hAnsi="Angsana New" w:cs="Angsana New"/>
          <w:sz w:val="30"/>
          <w:szCs w:val="30"/>
          <w:cs/>
        </w:rPr>
        <w:t>ที่เกี่ยวข้องกัน</w:t>
      </w:r>
      <w:r w:rsidRPr="00286AAD">
        <w:rPr>
          <w:rFonts w:ascii="Angsana New" w:hAnsi="Angsana New" w:cs="Angsana New" w:hint="cs"/>
          <w:sz w:val="30"/>
          <w:szCs w:val="30"/>
          <w:cs/>
        </w:rPr>
        <w:t xml:space="preserve"> </w:t>
      </w:r>
      <w:r w:rsidRPr="00286AAD">
        <w:rPr>
          <w:rFonts w:ascii="Angsana New" w:hAnsi="Angsana New" w:cs="Angsana New"/>
          <w:sz w:val="30"/>
          <w:szCs w:val="30"/>
          <w:cs/>
        </w:rPr>
        <w:t>รายการธุรกิจดังกล่าวเป็นไปตามเงื่อนไขทางการค้าและเกณฑ์ตามที่ตกลงร่วมกันระหว่างบริษัท</w:t>
      </w:r>
      <w:r w:rsidR="001B544B">
        <w:rPr>
          <w:rFonts w:ascii="Angsana New" w:hAnsi="Angsana New" w:cs="Angsana New" w:hint="cs"/>
          <w:sz w:val="30"/>
          <w:szCs w:val="30"/>
          <w:cs/>
        </w:rPr>
        <w:t xml:space="preserve">ฯ </w:t>
      </w:r>
      <w:r w:rsidRPr="00286AAD">
        <w:rPr>
          <w:rFonts w:ascii="Angsana New" w:hAnsi="Angsana New" w:cs="Angsana New" w:hint="cs"/>
          <w:sz w:val="30"/>
          <w:szCs w:val="30"/>
          <w:cs/>
        </w:rPr>
        <w:t>กับบุคคล</w:t>
      </w:r>
      <w:r w:rsidRPr="00286AAD">
        <w:rPr>
          <w:rFonts w:ascii="Angsana New" w:hAnsi="Angsana New" w:cs="Angsana New"/>
          <w:sz w:val="30"/>
          <w:szCs w:val="30"/>
          <w:cs/>
        </w:rPr>
        <w:t>และ</w:t>
      </w:r>
      <w:r w:rsidRPr="00286AAD">
        <w:rPr>
          <w:rFonts w:ascii="Angsana New" w:hAnsi="Angsana New" w:cs="Angsana New" w:hint="cs"/>
          <w:sz w:val="30"/>
          <w:szCs w:val="30"/>
          <w:cs/>
        </w:rPr>
        <w:t>กิจการ</w:t>
      </w:r>
      <w:r w:rsidRPr="00286AAD">
        <w:rPr>
          <w:rFonts w:ascii="Angsana New" w:hAnsi="Angsana New" w:cs="Angsana New"/>
          <w:sz w:val="30"/>
          <w:szCs w:val="30"/>
          <w:cs/>
        </w:rPr>
        <w:t>ที่เกี่ยวข้องกันเหล่านั้นซึ่งเป็นไปตามปกติธุรกิจโดยสามารถสรุปได้ดังนี้</w:t>
      </w:r>
    </w:p>
    <w:p w14:paraId="2EE9897F" w14:textId="77777777" w:rsidR="0000015E" w:rsidRPr="0000015E" w:rsidRDefault="0000015E" w:rsidP="00E75DA2">
      <w:pPr>
        <w:tabs>
          <w:tab w:val="left" w:pos="-2552"/>
        </w:tabs>
        <w:ind w:left="450" w:firstLine="940"/>
        <w:jc w:val="thaiDistribute"/>
        <w:rPr>
          <w:rFonts w:ascii="Angsana New" w:hAnsi="Angsana New" w:cs="Angsana New"/>
          <w:sz w:val="16"/>
          <w:szCs w:val="16"/>
        </w:rPr>
      </w:pPr>
    </w:p>
    <w:p w14:paraId="541DF0DA" w14:textId="3369BD8D" w:rsidR="004D6A3D" w:rsidRPr="0002376F" w:rsidRDefault="0000015E" w:rsidP="00C64382">
      <w:pPr>
        <w:pStyle w:val="ListParagraph"/>
        <w:numPr>
          <w:ilvl w:val="0"/>
          <w:numId w:val="29"/>
        </w:numPr>
        <w:ind w:left="810"/>
        <w:rPr>
          <w:rFonts w:ascii="Angsana New" w:hAnsi="Angsana New" w:cs="Angsana New"/>
          <w:sz w:val="30"/>
          <w:szCs w:val="30"/>
          <w:cs/>
        </w:rPr>
      </w:pPr>
      <w:r w:rsidRPr="0002376F">
        <w:rPr>
          <w:rFonts w:ascii="Angsana New" w:hAnsi="Angsana New" w:cs="Angsana New" w:hint="cs"/>
          <w:sz w:val="30"/>
          <w:szCs w:val="30"/>
          <w:cs/>
        </w:rPr>
        <w:t>สินทรัพย์และหนี้สินระหว่างกัน</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402"/>
        <w:gridCol w:w="168"/>
        <w:gridCol w:w="1384"/>
        <w:gridCol w:w="164"/>
        <w:gridCol w:w="1395"/>
      </w:tblGrid>
      <w:tr w:rsidR="00722595" w:rsidRPr="00722595" w14:paraId="46ECC249" w14:textId="77777777" w:rsidTr="0024257A">
        <w:trPr>
          <w:cantSplit/>
          <w:trHeight w:val="234"/>
          <w:tblHeader/>
        </w:trPr>
        <w:tc>
          <w:tcPr>
            <w:tcW w:w="3686" w:type="dxa"/>
          </w:tcPr>
          <w:p w14:paraId="1551D1BB" w14:textId="77777777" w:rsidR="00722595" w:rsidRPr="00722595" w:rsidRDefault="00722595" w:rsidP="00722595">
            <w:pPr>
              <w:jc w:val="both"/>
              <w:rPr>
                <w:rFonts w:ascii="Angsana New" w:hAnsi="Angsana New" w:cs="Angsana New"/>
                <w:sz w:val="23"/>
                <w:szCs w:val="23"/>
                <w:cs/>
              </w:rPr>
            </w:pPr>
          </w:p>
        </w:tc>
        <w:tc>
          <w:tcPr>
            <w:tcW w:w="2984" w:type="dxa"/>
            <w:gridSpan w:val="3"/>
          </w:tcPr>
          <w:p w14:paraId="7EE7A009" w14:textId="77777777" w:rsidR="00722595" w:rsidRPr="00722595" w:rsidRDefault="00722595" w:rsidP="00722595">
            <w:pPr>
              <w:jc w:val="center"/>
              <w:rPr>
                <w:rFonts w:ascii="Angsana New" w:hAnsi="Angsana New" w:cs="Angsana New"/>
                <w:sz w:val="23"/>
                <w:szCs w:val="23"/>
                <w:cs/>
              </w:rPr>
            </w:pPr>
          </w:p>
        </w:tc>
        <w:tc>
          <w:tcPr>
            <w:tcW w:w="168" w:type="dxa"/>
          </w:tcPr>
          <w:p w14:paraId="16F386D0" w14:textId="77777777" w:rsidR="00722595" w:rsidRPr="00722595" w:rsidRDefault="00722595" w:rsidP="00722595">
            <w:pPr>
              <w:jc w:val="center"/>
              <w:rPr>
                <w:rFonts w:ascii="Angsana New" w:hAnsi="Angsana New" w:cs="Angsana New"/>
                <w:sz w:val="23"/>
                <w:szCs w:val="23"/>
              </w:rPr>
            </w:pPr>
          </w:p>
        </w:tc>
        <w:tc>
          <w:tcPr>
            <w:tcW w:w="2943" w:type="dxa"/>
            <w:gridSpan w:val="3"/>
          </w:tcPr>
          <w:p w14:paraId="178791B0" w14:textId="2D556EA2" w:rsidR="00722595" w:rsidRPr="00722595" w:rsidRDefault="00722595" w:rsidP="003A0193">
            <w:pPr>
              <w:ind w:right="65"/>
              <w:jc w:val="right"/>
              <w:rPr>
                <w:rFonts w:ascii="Angsana New" w:hAnsi="Angsana New" w:cs="Angsana New"/>
                <w:sz w:val="23"/>
                <w:szCs w:val="23"/>
                <w:cs/>
              </w:rPr>
            </w:pPr>
            <w:r>
              <w:rPr>
                <w:rFonts w:ascii="Angsana New" w:hAnsi="Angsana New" w:cs="Angsana New"/>
                <w:sz w:val="23"/>
                <w:szCs w:val="23"/>
              </w:rPr>
              <w:t>(</w:t>
            </w:r>
            <w:r>
              <w:rPr>
                <w:rFonts w:ascii="Angsana New" w:hAnsi="Angsana New" w:cs="Angsana New" w:hint="cs"/>
                <w:sz w:val="23"/>
                <w:szCs w:val="23"/>
                <w:cs/>
              </w:rPr>
              <w:t xml:space="preserve">หน่วย </w:t>
            </w:r>
            <w:r>
              <w:rPr>
                <w:rFonts w:ascii="Angsana New" w:hAnsi="Angsana New" w:cs="Angsana New"/>
                <w:sz w:val="23"/>
                <w:szCs w:val="23"/>
              </w:rPr>
              <w:t xml:space="preserve">: </w:t>
            </w:r>
            <w:r>
              <w:rPr>
                <w:rFonts w:ascii="Angsana New" w:hAnsi="Angsana New" w:cs="Angsana New" w:hint="cs"/>
                <w:sz w:val="23"/>
                <w:szCs w:val="23"/>
                <w:cs/>
              </w:rPr>
              <w:t>บาท)</w:t>
            </w:r>
          </w:p>
        </w:tc>
      </w:tr>
      <w:tr w:rsidR="00722595" w:rsidRPr="00722595" w14:paraId="27D902AA" w14:textId="77777777" w:rsidTr="005C7E15">
        <w:trPr>
          <w:cantSplit/>
          <w:tblHeader/>
        </w:trPr>
        <w:tc>
          <w:tcPr>
            <w:tcW w:w="3686" w:type="dxa"/>
          </w:tcPr>
          <w:p w14:paraId="61BA10FB" w14:textId="77777777" w:rsidR="00722595" w:rsidRPr="00722595" w:rsidRDefault="00722595" w:rsidP="00722595">
            <w:pPr>
              <w:jc w:val="both"/>
              <w:rPr>
                <w:rFonts w:ascii="Angsana New" w:hAnsi="Angsana New" w:cs="Angsana New"/>
                <w:sz w:val="23"/>
                <w:szCs w:val="23"/>
              </w:rPr>
            </w:pPr>
            <w:r w:rsidRPr="00722595">
              <w:rPr>
                <w:rFonts w:ascii="Angsana New" w:hAnsi="Angsana New" w:cs="Angsana New"/>
                <w:sz w:val="23"/>
                <w:szCs w:val="23"/>
                <w:cs/>
              </w:rPr>
              <w:t xml:space="preserve">    </w:t>
            </w:r>
          </w:p>
        </w:tc>
        <w:tc>
          <w:tcPr>
            <w:tcW w:w="2984" w:type="dxa"/>
            <w:gridSpan w:val="3"/>
          </w:tcPr>
          <w:p w14:paraId="3A2A660B" w14:textId="77777777" w:rsidR="00722595" w:rsidRPr="00722595" w:rsidRDefault="00722595" w:rsidP="00722595">
            <w:pPr>
              <w:jc w:val="center"/>
              <w:rPr>
                <w:rFonts w:ascii="Angsana New" w:hAnsi="Angsana New" w:cs="Angsana New"/>
                <w:sz w:val="23"/>
                <w:szCs w:val="23"/>
                <w:cs/>
              </w:rPr>
            </w:pPr>
            <w:r w:rsidRPr="00722595">
              <w:rPr>
                <w:rFonts w:ascii="Angsana New" w:hAnsi="Angsana New" w:cs="Angsana New"/>
                <w:sz w:val="23"/>
                <w:szCs w:val="23"/>
                <w:cs/>
              </w:rPr>
              <w:t>งบการเงินรวม</w:t>
            </w:r>
          </w:p>
        </w:tc>
        <w:tc>
          <w:tcPr>
            <w:tcW w:w="168" w:type="dxa"/>
          </w:tcPr>
          <w:p w14:paraId="07998D50" w14:textId="77777777" w:rsidR="00722595" w:rsidRPr="00722595" w:rsidRDefault="00722595" w:rsidP="00722595">
            <w:pPr>
              <w:jc w:val="center"/>
              <w:rPr>
                <w:rFonts w:ascii="Angsana New" w:hAnsi="Angsana New" w:cs="Angsana New"/>
                <w:sz w:val="23"/>
                <w:szCs w:val="23"/>
              </w:rPr>
            </w:pPr>
          </w:p>
        </w:tc>
        <w:tc>
          <w:tcPr>
            <w:tcW w:w="2943" w:type="dxa"/>
            <w:gridSpan w:val="3"/>
          </w:tcPr>
          <w:p w14:paraId="28CEFD52"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งบการเงินเฉพาะกิจการ</w:t>
            </w:r>
          </w:p>
        </w:tc>
      </w:tr>
      <w:tr w:rsidR="00D547BD" w:rsidRPr="00722595" w14:paraId="27E15E95" w14:textId="77777777">
        <w:trPr>
          <w:cantSplit/>
          <w:tblHeader/>
        </w:trPr>
        <w:tc>
          <w:tcPr>
            <w:tcW w:w="3686" w:type="dxa"/>
          </w:tcPr>
          <w:p w14:paraId="4B47FF5C" w14:textId="77777777" w:rsidR="00D547BD" w:rsidRPr="00722595" w:rsidRDefault="00D547BD" w:rsidP="00722595">
            <w:pPr>
              <w:jc w:val="both"/>
              <w:rPr>
                <w:rFonts w:ascii="Angsana New" w:hAnsi="Angsana New" w:cs="Angsana New"/>
                <w:sz w:val="23"/>
                <w:szCs w:val="23"/>
              </w:rPr>
            </w:pPr>
          </w:p>
        </w:tc>
        <w:tc>
          <w:tcPr>
            <w:tcW w:w="2984" w:type="dxa"/>
            <w:gridSpan w:val="3"/>
          </w:tcPr>
          <w:p w14:paraId="07AC8111" w14:textId="15CB05DA" w:rsidR="00D547BD" w:rsidRPr="00722595" w:rsidRDefault="00D547BD" w:rsidP="00D547BD">
            <w:pPr>
              <w:jc w:val="center"/>
              <w:rPr>
                <w:rFonts w:ascii="Angsana New" w:hAnsi="Angsana New" w:cs="Angsana New"/>
                <w:sz w:val="23"/>
                <w:szCs w:val="23"/>
                <w:cs/>
              </w:rPr>
            </w:pPr>
            <w:r w:rsidRPr="00722595">
              <w:rPr>
                <w:rFonts w:ascii="Angsana New" w:hAnsi="Angsana New" w:cs="Angsana New"/>
                <w:sz w:val="23"/>
                <w:szCs w:val="23"/>
                <w:cs/>
              </w:rPr>
              <w:t xml:space="preserve">ณ วันที่ </w:t>
            </w:r>
            <w:r>
              <w:rPr>
                <w:rFonts w:ascii="Angsana New" w:hAnsi="Angsana New" w:cs="Angsana New"/>
                <w:sz w:val="23"/>
                <w:szCs w:val="23"/>
              </w:rPr>
              <w:t xml:space="preserve">31 </w:t>
            </w:r>
            <w:r>
              <w:rPr>
                <w:rFonts w:ascii="Angsana New" w:hAnsi="Angsana New" w:cs="Angsana New" w:hint="cs"/>
                <w:sz w:val="23"/>
                <w:szCs w:val="23"/>
                <w:cs/>
              </w:rPr>
              <w:t xml:space="preserve">ธันวาคม </w:t>
            </w:r>
          </w:p>
        </w:tc>
        <w:tc>
          <w:tcPr>
            <w:tcW w:w="168" w:type="dxa"/>
          </w:tcPr>
          <w:p w14:paraId="7FE01FA5" w14:textId="77777777" w:rsidR="00D547BD" w:rsidRPr="00722595" w:rsidRDefault="00D547BD" w:rsidP="00722595">
            <w:pPr>
              <w:jc w:val="center"/>
              <w:rPr>
                <w:rFonts w:ascii="Angsana New" w:hAnsi="Angsana New" w:cs="Angsana New"/>
                <w:sz w:val="23"/>
                <w:szCs w:val="23"/>
              </w:rPr>
            </w:pPr>
          </w:p>
        </w:tc>
        <w:tc>
          <w:tcPr>
            <w:tcW w:w="2943" w:type="dxa"/>
            <w:gridSpan w:val="3"/>
          </w:tcPr>
          <w:p w14:paraId="61878AB6" w14:textId="2869FE7B" w:rsidR="00D547BD" w:rsidRPr="00722595" w:rsidRDefault="00D547BD" w:rsidP="00722595">
            <w:pPr>
              <w:jc w:val="center"/>
              <w:rPr>
                <w:rFonts w:ascii="Angsana New" w:hAnsi="Angsana New" w:cs="Angsana New"/>
                <w:sz w:val="23"/>
                <w:szCs w:val="23"/>
              </w:rPr>
            </w:pPr>
            <w:r w:rsidRPr="00D547BD">
              <w:rPr>
                <w:rFonts w:ascii="Angsana New" w:hAnsi="Angsana New" w:cs="Angsana New"/>
                <w:sz w:val="23"/>
                <w:szCs w:val="23"/>
                <w:cs/>
              </w:rPr>
              <w:t xml:space="preserve">ณ วันที่ </w:t>
            </w:r>
            <w:r>
              <w:rPr>
                <w:rFonts w:ascii="Angsana New" w:hAnsi="Angsana New" w:cs="Angsana New"/>
                <w:sz w:val="23"/>
                <w:szCs w:val="23"/>
              </w:rPr>
              <w:t>31</w:t>
            </w:r>
            <w:r w:rsidRPr="00D547BD">
              <w:rPr>
                <w:rFonts w:ascii="Angsana New" w:hAnsi="Angsana New" w:cs="Angsana New"/>
                <w:sz w:val="23"/>
                <w:szCs w:val="23"/>
                <w:cs/>
              </w:rPr>
              <w:t xml:space="preserve"> ธันวาคม </w:t>
            </w:r>
          </w:p>
        </w:tc>
      </w:tr>
      <w:tr w:rsidR="00597626" w:rsidRPr="00722595" w14:paraId="5353A4B9" w14:textId="77777777" w:rsidTr="005C7E15">
        <w:trPr>
          <w:cantSplit/>
          <w:tblHeader/>
        </w:trPr>
        <w:tc>
          <w:tcPr>
            <w:tcW w:w="3686" w:type="dxa"/>
          </w:tcPr>
          <w:p w14:paraId="0BF63447" w14:textId="77777777" w:rsidR="00597626" w:rsidRPr="00722595" w:rsidRDefault="00597626" w:rsidP="00597626">
            <w:pPr>
              <w:jc w:val="both"/>
              <w:rPr>
                <w:rFonts w:ascii="Angsana New" w:hAnsi="Angsana New" w:cs="Angsana New"/>
                <w:sz w:val="23"/>
                <w:szCs w:val="23"/>
              </w:rPr>
            </w:pPr>
          </w:p>
        </w:tc>
        <w:tc>
          <w:tcPr>
            <w:tcW w:w="1418" w:type="dxa"/>
          </w:tcPr>
          <w:p w14:paraId="7F403978" w14:textId="5AD07122" w:rsidR="00597626" w:rsidRPr="004D5337" w:rsidRDefault="00597626" w:rsidP="00597626">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256</w:t>
            </w:r>
            <w:r w:rsidR="000427CE">
              <w:rPr>
                <w:rFonts w:ascii="Angsana New" w:hAnsi="Angsana New" w:cs="Angsana New"/>
                <w:snapToGrid w:val="0"/>
                <w:color w:val="000000"/>
                <w:sz w:val="23"/>
                <w:szCs w:val="23"/>
                <w:u w:val="single"/>
                <w:lang w:eastAsia="th-TH"/>
              </w:rPr>
              <w:t>8</w:t>
            </w:r>
          </w:p>
        </w:tc>
        <w:tc>
          <w:tcPr>
            <w:tcW w:w="164" w:type="dxa"/>
          </w:tcPr>
          <w:p w14:paraId="5DE99AD7" w14:textId="77777777" w:rsidR="00597626" w:rsidRPr="00722595" w:rsidRDefault="00597626" w:rsidP="00597626">
            <w:pPr>
              <w:ind w:right="90"/>
              <w:jc w:val="center"/>
              <w:rPr>
                <w:rFonts w:ascii="Angsana New" w:hAnsi="Angsana New" w:cs="Angsana New"/>
                <w:snapToGrid w:val="0"/>
                <w:color w:val="000000"/>
                <w:sz w:val="23"/>
                <w:szCs w:val="23"/>
                <w:cs/>
                <w:lang w:eastAsia="th-TH"/>
              </w:rPr>
            </w:pPr>
          </w:p>
        </w:tc>
        <w:tc>
          <w:tcPr>
            <w:tcW w:w="1402" w:type="dxa"/>
          </w:tcPr>
          <w:p w14:paraId="65E619D2" w14:textId="1476F02E" w:rsidR="00597626" w:rsidRPr="004D5337" w:rsidRDefault="00597626" w:rsidP="00597626">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256</w:t>
            </w:r>
            <w:r w:rsidR="000427CE">
              <w:rPr>
                <w:rFonts w:ascii="Angsana New" w:hAnsi="Angsana New" w:cs="Angsana New"/>
                <w:snapToGrid w:val="0"/>
                <w:color w:val="000000"/>
                <w:sz w:val="23"/>
                <w:szCs w:val="23"/>
                <w:u w:val="single"/>
                <w:lang w:eastAsia="th-TH"/>
              </w:rPr>
              <w:t>7</w:t>
            </w:r>
          </w:p>
        </w:tc>
        <w:tc>
          <w:tcPr>
            <w:tcW w:w="168" w:type="dxa"/>
          </w:tcPr>
          <w:p w14:paraId="477986D3" w14:textId="77777777" w:rsidR="00597626" w:rsidRPr="00722595" w:rsidRDefault="00597626" w:rsidP="00597626">
            <w:pPr>
              <w:ind w:right="90"/>
              <w:jc w:val="center"/>
              <w:rPr>
                <w:rFonts w:ascii="Angsana New" w:hAnsi="Angsana New" w:cs="Angsana New"/>
                <w:snapToGrid w:val="0"/>
                <w:color w:val="000000"/>
                <w:sz w:val="23"/>
                <w:szCs w:val="23"/>
                <w:cs/>
                <w:lang w:eastAsia="th-TH"/>
              </w:rPr>
            </w:pPr>
          </w:p>
        </w:tc>
        <w:tc>
          <w:tcPr>
            <w:tcW w:w="1384" w:type="dxa"/>
          </w:tcPr>
          <w:p w14:paraId="1C3617F5" w14:textId="20E4B8C3" w:rsidR="00597626" w:rsidRPr="004D5337" w:rsidRDefault="009A35B5" w:rsidP="00597626">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256</w:t>
            </w:r>
            <w:r w:rsidR="000427CE">
              <w:rPr>
                <w:rFonts w:ascii="Angsana New" w:hAnsi="Angsana New" w:cs="Angsana New"/>
                <w:snapToGrid w:val="0"/>
                <w:color w:val="000000"/>
                <w:sz w:val="23"/>
                <w:szCs w:val="23"/>
                <w:u w:val="single"/>
                <w:lang w:eastAsia="th-TH"/>
              </w:rPr>
              <w:t>8</w:t>
            </w:r>
          </w:p>
        </w:tc>
        <w:tc>
          <w:tcPr>
            <w:tcW w:w="164" w:type="dxa"/>
          </w:tcPr>
          <w:p w14:paraId="6241DA88" w14:textId="77777777" w:rsidR="00597626" w:rsidRPr="00722595" w:rsidRDefault="00597626" w:rsidP="00597626">
            <w:pPr>
              <w:ind w:right="90"/>
              <w:jc w:val="center"/>
              <w:rPr>
                <w:rFonts w:ascii="Angsana New" w:hAnsi="Angsana New" w:cs="Angsana New"/>
                <w:snapToGrid w:val="0"/>
                <w:color w:val="000000"/>
                <w:sz w:val="23"/>
                <w:szCs w:val="23"/>
                <w:cs/>
                <w:lang w:eastAsia="th-TH"/>
              </w:rPr>
            </w:pPr>
          </w:p>
        </w:tc>
        <w:tc>
          <w:tcPr>
            <w:tcW w:w="1395" w:type="dxa"/>
          </w:tcPr>
          <w:p w14:paraId="13698D05" w14:textId="76553A94" w:rsidR="00597626" w:rsidRPr="004D5337" w:rsidRDefault="00597626" w:rsidP="00597626">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256</w:t>
            </w:r>
            <w:r w:rsidR="000427CE">
              <w:rPr>
                <w:rFonts w:ascii="Angsana New" w:hAnsi="Angsana New" w:cs="Angsana New"/>
                <w:snapToGrid w:val="0"/>
                <w:color w:val="000000"/>
                <w:sz w:val="23"/>
                <w:szCs w:val="23"/>
                <w:u w:val="single"/>
                <w:lang w:eastAsia="th-TH"/>
              </w:rPr>
              <w:t>7</w:t>
            </w:r>
          </w:p>
        </w:tc>
      </w:tr>
      <w:tr w:rsidR="00722595" w:rsidRPr="00722595" w14:paraId="49E20FB1" w14:textId="77777777" w:rsidTr="005C7E15">
        <w:trPr>
          <w:cantSplit/>
        </w:trPr>
        <w:tc>
          <w:tcPr>
            <w:tcW w:w="3686" w:type="dxa"/>
          </w:tcPr>
          <w:p w14:paraId="72D8FCA1"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ลูกหนี้การค้า</w:t>
            </w:r>
          </w:p>
        </w:tc>
        <w:tc>
          <w:tcPr>
            <w:tcW w:w="1418" w:type="dxa"/>
          </w:tcPr>
          <w:p w14:paraId="0960A44D" w14:textId="77777777" w:rsidR="00722595" w:rsidRPr="00722595" w:rsidRDefault="00722595" w:rsidP="00722595">
            <w:pPr>
              <w:jc w:val="center"/>
              <w:rPr>
                <w:rFonts w:ascii="Angsana New" w:hAnsi="Angsana New" w:cs="Angsana New"/>
                <w:sz w:val="23"/>
                <w:szCs w:val="23"/>
              </w:rPr>
            </w:pPr>
          </w:p>
        </w:tc>
        <w:tc>
          <w:tcPr>
            <w:tcW w:w="164" w:type="dxa"/>
          </w:tcPr>
          <w:p w14:paraId="5B8BE288" w14:textId="77777777" w:rsidR="00722595" w:rsidRPr="00722595" w:rsidRDefault="00722595" w:rsidP="00722595">
            <w:pPr>
              <w:jc w:val="center"/>
              <w:rPr>
                <w:rFonts w:ascii="Angsana New" w:hAnsi="Angsana New" w:cs="Angsana New"/>
                <w:sz w:val="23"/>
                <w:szCs w:val="23"/>
              </w:rPr>
            </w:pPr>
          </w:p>
        </w:tc>
        <w:tc>
          <w:tcPr>
            <w:tcW w:w="1402" w:type="dxa"/>
          </w:tcPr>
          <w:p w14:paraId="207E5CF7" w14:textId="77777777" w:rsidR="00722595" w:rsidRPr="00722595" w:rsidRDefault="00722595" w:rsidP="00722595">
            <w:pPr>
              <w:jc w:val="center"/>
              <w:rPr>
                <w:rFonts w:ascii="Angsana New" w:hAnsi="Angsana New" w:cs="Angsana New"/>
                <w:sz w:val="23"/>
                <w:szCs w:val="23"/>
              </w:rPr>
            </w:pPr>
          </w:p>
        </w:tc>
        <w:tc>
          <w:tcPr>
            <w:tcW w:w="168" w:type="dxa"/>
          </w:tcPr>
          <w:p w14:paraId="2AC1363D" w14:textId="77777777" w:rsidR="00722595" w:rsidRPr="00722595" w:rsidRDefault="00722595" w:rsidP="00722595">
            <w:pPr>
              <w:jc w:val="center"/>
              <w:rPr>
                <w:rFonts w:ascii="Angsana New" w:hAnsi="Angsana New" w:cs="Angsana New"/>
                <w:sz w:val="23"/>
                <w:szCs w:val="23"/>
              </w:rPr>
            </w:pPr>
          </w:p>
        </w:tc>
        <w:tc>
          <w:tcPr>
            <w:tcW w:w="1384" w:type="dxa"/>
          </w:tcPr>
          <w:p w14:paraId="514A9914" w14:textId="77777777" w:rsidR="00722595" w:rsidRPr="00722595" w:rsidRDefault="00722595" w:rsidP="00722595">
            <w:pPr>
              <w:jc w:val="center"/>
              <w:rPr>
                <w:rFonts w:ascii="Angsana New" w:hAnsi="Angsana New" w:cs="Angsana New"/>
                <w:sz w:val="23"/>
                <w:szCs w:val="23"/>
              </w:rPr>
            </w:pPr>
          </w:p>
        </w:tc>
        <w:tc>
          <w:tcPr>
            <w:tcW w:w="164" w:type="dxa"/>
          </w:tcPr>
          <w:p w14:paraId="35DF62B7" w14:textId="77777777" w:rsidR="00722595" w:rsidRPr="00722595" w:rsidRDefault="00722595" w:rsidP="00722595">
            <w:pPr>
              <w:jc w:val="center"/>
              <w:rPr>
                <w:rFonts w:ascii="Angsana New" w:hAnsi="Angsana New" w:cs="Angsana New"/>
                <w:sz w:val="23"/>
                <w:szCs w:val="23"/>
              </w:rPr>
            </w:pPr>
          </w:p>
        </w:tc>
        <w:tc>
          <w:tcPr>
            <w:tcW w:w="1395" w:type="dxa"/>
          </w:tcPr>
          <w:p w14:paraId="55DAE723" w14:textId="77777777" w:rsidR="00722595" w:rsidRPr="00722595" w:rsidRDefault="00722595" w:rsidP="00722595">
            <w:pPr>
              <w:jc w:val="center"/>
              <w:rPr>
                <w:rFonts w:ascii="Angsana New" w:hAnsi="Angsana New" w:cs="Angsana New"/>
                <w:sz w:val="23"/>
                <w:szCs w:val="23"/>
              </w:rPr>
            </w:pPr>
          </w:p>
        </w:tc>
      </w:tr>
      <w:tr w:rsidR="00722595" w:rsidRPr="00722595" w14:paraId="5965C2B6" w14:textId="77777777" w:rsidTr="005C7E15">
        <w:trPr>
          <w:cantSplit/>
        </w:trPr>
        <w:tc>
          <w:tcPr>
            <w:tcW w:w="3686" w:type="dxa"/>
          </w:tcPr>
          <w:p w14:paraId="0080DB50"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tcPr>
          <w:p w14:paraId="6A6A2FA7" w14:textId="77777777" w:rsidR="00722595" w:rsidRPr="00722595" w:rsidRDefault="00722595" w:rsidP="00722595">
            <w:pPr>
              <w:ind w:right="351"/>
              <w:jc w:val="right"/>
              <w:rPr>
                <w:rFonts w:ascii="Angsana New" w:hAnsi="Angsana New" w:cs="Angsana New"/>
                <w:sz w:val="23"/>
                <w:szCs w:val="23"/>
              </w:rPr>
            </w:pPr>
          </w:p>
        </w:tc>
        <w:tc>
          <w:tcPr>
            <w:tcW w:w="164" w:type="dxa"/>
          </w:tcPr>
          <w:p w14:paraId="06B2FE3A" w14:textId="77777777" w:rsidR="00722595" w:rsidRPr="00722595" w:rsidRDefault="00722595" w:rsidP="00722595">
            <w:pPr>
              <w:ind w:right="57"/>
              <w:jc w:val="center"/>
              <w:rPr>
                <w:rFonts w:ascii="Angsana New" w:hAnsi="Angsana New" w:cs="Angsana New"/>
                <w:sz w:val="23"/>
                <w:szCs w:val="23"/>
              </w:rPr>
            </w:pPr>
          </w:p>
        </w:tc>
        <w:tc>
          <w:tcPr>
            <w:tcW w:w="1402" w:type="dxa"/>
          </w:tcPr>
          <w:p w14:paraId="1BCFACDF" w14:textId="77777777" w:rsidR="00722595" w:rsidRPr="00722595" w:rsidRDefault="00722595" w:rsidP="00722595">
            <w:pPr>
              <w:ind w:right="351"/>
              <w:jc w:val="right"/>
              <w:rPr>
                <w:rFonts w:ascii="Angsana New" w:hAnsi="Angsana New" w:cs="Angsana New"/>
                <w:sz w:val="23"/>
                <w:szCs w:val="23"/>
              </w:rPr>
            </w:pPr>
          </w:p>
        </w:tc>
        <w:tc>
          <w:tcPr>
            <w:tcW w:w="168" w:type="dxa"/>
          </w:tcPr>
          <w:p w14:paraId="0927AA87" w14:textId="77777777" w:rsidR="00722595" w:rsidRPr="00722595" w:rsidRDefault="00722595" w:rsidP="00722595">
            <w:pPr>
              <w:ind w:right="57"/>
              <w:jc w:val="center"/>
              <w:rPr>
                <w:rFonts w:ascii="Angsana New" w:hAnsi="Angsana New" w:cs="Angsana New"/>
                <w:sz w:val="23"/>
                <w:szCs w:val="23"/>
              </w:rPr>
            </w:pPr>
          </w:p>
        </w:tc>
        <w:tc>
          <w:tcPr>
            <w:tcW w:w="1384" w:type="dxa"/>
          </w:tcPr>
          <w:p w14:paraId="51C5A368" w14:textId="77777777" w:rsidR="00722595" w:rsidRPr="00722595" w:rsidRDefault="00722595" w:rsidP="00722595">
            <w:pPr>
              <w:ind w:right="57"/>
              <w:jc w:val="right"/>
              <w:rPr>
                <w:rFonts w:ascii="Angsana New" w:hAnsi="Angsana New" w:cs="Angsana New"/>
                <w:sz w:val="23"/>
                <w:szCs w:val="23"/>
              </w:rPr>
            </w:pPr>
          </w:p>
        </w:tc>
        <w:tc>
          <w:tcPr>
            <w:tcW w:w="164" w:type="dxa"/>
          </w:tcPr>
          <w:p w14:paraId="261AA69F" w14:textId="77777777" w:rsidR="00722595" w:rsidRPr="00722595" w:rsidRDefault="00722595" w:rsidP="00722595">
            <w:pPr>
              <w:ind w:right="57"/>
              <w:jc w:val="right"/>
              <w:rPr>
                <w:rFonts w:ascii="Angsana New" w:hAnsi="Angsana New" w:cs="Angsana New"/>
                <w:sz w:val="23"/>
                <w:szCs w:val="23"/>
              </w:rPr>
            </w:pPr>
          </w:p>
        </w:tc>
        <w:tc>
          <w:tcPr>
            <w:tcW w:w="1395" w:type="dxa"/>
          </w:tcPr>
          <w:p w14:paraId="6776F36E" w14:textId="77777777" w:rsidR="00722595" w:rsidRPr="00722595" w:rsidRDefault="00722595" w:rsidP="00722595">
            <w:pPr>
              <w:ind w:right="57"/>
              <w:jc w:val="right"/>
              <w:rPr>
                <w:rFonts w:ascii="Angsana New" w:hAnsi="Angsana New" w:cs="Angsana New"/>
                <w:sz w:val="23"/>
                <w:szCs w:val="23"/>
              </w:rPr>
            </w:pPr>
          </w:p>
        </w:tc>
      </w:tr>
      <w:tr w:rsidR="000427CE" w:rsidRPr="00722595" w14:paraId="7BF77CC9" w14:textId="77777777" w:rsidTr="005C7E15">
        <w:trPr>
          <w:cantSplit/>
        </w:trPr>
        <w:tc>
          <w:tcPr>
            <w:tcW w:w="3686" w:type="dxa"/>
          </w:tcPr>
          <w:p w14:paraId="2FEBB4B5" w14:textId="77777777" w:rsidR="000427CE" w:rsidRPr="00722595" w:rsidRDefault="000427CE" w:rsidP="000427CE">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tcPr>
          <w:p w14:paraId="00804F83" w14:textId="77777777" w:rsidR="000427CE" w:rsidRPr="00316764" w:rsidRDefault="000427CE" w:rsidP="000427CE">
            <w:pPr>
              <w:ind w:right="141"/>
              <w:jc w:val="right"/>
              <w:rPr>
                <w:rFonts w:ascii="Angsana New" w:hAnsi="Angsana New" w:cs="Angsana New"/>
                <w:sz w:val="23"/>
                <w:szCs w:val="23"/>
              </w:rPr>
            </w:pPr>
            <w:r w:rsidRPr="00316764">
              <w:rPr>
                <w:rFonts w:ascii="Angsana New" w:hAnsi="Angsana New" w:cs="Angsana New"/>
                <w:sz w:val="23"/>
                <w:szCs w:val="23"/>
              </w:rPr>
              <w:t>14,550,000</w:t>
            </w:r>
            <w:r w:rsidRPr="00316764">
              <w:rPr>
                <w:rFonts w:ascii="Angsana New" w:hAnsi="Angsana New" w:cs="Angsana New"/>
                <w:sz w:val="23"/>
                <w:szCs w:val="23"/>
                <w:cs/>
              </w:rPr>
              <w:t>.</w:t>
            </w:r>
            <w:r w:rsidRPr="00316764">
              <w:rPr>
                <w:rFonts w:ascii="Angsana New" w:hAnsi="Angsana New" w:cs="Angsana New"/>
                <w:sz w:val="23"/>
                <w:szCs w:val="23"/>
              </w:rPr>
              <w:t>00</w:t>
            </w:r>
          </w:p>
        </w:tc>
        <w:tc>
          <w:tcPr>
            <w:tcW w:w="164" w:type="dxa"/>
          </w:tcPr>
          <w:p w14:paraId="5576FA34" w14:textId="77777777" w:rsidR="000427CE" w:rsidRPr="00316764" w:rsidRDefault="000427CE" w:rsidP="000427CE">
            <w:pPr>
              <w:ind w:right="57"/>
              <w:jc w:val="center"/>
              <w:rPr>
                <w:rFonts w:ascii="Angsana New" w:hAnsi="Angsana New" w:cs="Angsana New"/>
                <w:sz w:val="23"/>
                <w:szCs w:val="23"/>
              </w:rPr>
            </w:pPr>
          </w:p>
        </w:tc>
        <w:tc>
          <w:tcPr>
            <w:tcW w:w="1402" w:type="dxa"/>
          </w:tcPr>
          <w:p w14:paraId="50697DC6" w14:textId="6C22E32C" w:rsidR="000427CE" w:rsidRPr="00316764" w:rsidRDefault="000427CE" w:rsidP="000427CE">
            <w:pPr>
              <w:ind w:right="141"/>
              <w:jc w:val="right"/>
              <w:rPr>
                <w:rFonts w:ascii="Angsana New" w:hAnsi="Angsana New" w:cs="Angsana New"/>
                <w:sz w:val="23"/>
                <w:szCs w:val="23"/>
              </w:rPr>
            </w:pPr>
            <w:r w:rsidRPr="00316764">
              <w:rPr>
                <w:rFonts w:ascii="Angsana New" w:hAnsi="Angsana New" w:cs="Angsana New"/>
                <w:sz w:val="23"/>
                <w:szCs w:val="23"/>
              </w:rPr>
              <w:t>14,550,000</w:t>
            </w:r>
            <w:r w:rsidRPr="00316764">
              <w:rPr>
                <w:rFonts w:ascii="Angsana New" w:hAnsi="Angsana New" w:cs="Angsana New"/>
                <w:sz w:val="23"/>
                <w:szCs w:val="23"/>
                <w:cs/>
              </w:rPr>
              <w:t>.</w:t>
            </w:r>
            <w:r w:rsidRPr="00316764">
              <w:rPr>
                <w:rFonts w:ascii="Angsana New" w:hAnsi="Angsana New" w:cs="Angsana New"/>
                <w:sz w:val="23"/>
                <w:szCs w:val="23"/>
              </w:rPr>
              <w:t>00</w:t>
            </w:r>
          </w:p>
        </w:tc>
        <w:tc>
          <w:tcPr>
            <w:tcW w:w="168" w:type="dxa"/>
          </w:tcPr>
          <w:p w14:paraId="7A0AF4E9" w14:textId="77777777" w:rsidR="000427CE" w:rsidRPr="00316764" w:rsidRDefault="000427CE" w:rsidP="000427CE">
            <w:pPr>
              <w:ind w:right="57"/>
              <w:jc w:val="center"/>
              <w:rPr>
                <w:rFonts w:ascii="Angsana New" w:hAnsi="Angsana New" w:cs="Angsana New"/>
                <w:sz w:val="23"/>
                <w:szCs w:val="23"/>
              </w:rPr>
            </w:pPr>
          </w:p>
        </w:tc>
        <w:tc>
          <w:tcPr>
            <w:tcW w:w="1384" w:type="dxa"/>
          </w:tcPr>
          <w:p w14:paraId="116282A3" w14:textId="77777777" w:rsidR="000427CE" w:rsidRPr="00316764" w:rsidRDefault="000427CE" w:rsidP="000427CE">
            <w:pPr>
              <w:ind w:right="141"/>
              <w:jc w:val="right"/>
              <w:rPr>
                <w:rFonts w:ascii="Angsana New" w:hAnsi="Angsana New" w:cs="Angsana New"/>
                <w:sz w:val="23"/>
                <w:szCs w:val="23"/>
              </w:rPr>
            </w:pPr>
            <w:r w:rsidRPr="00316764">
              <w:rPr>
                <w:rFonts w:ascii="Angsana New" w:hAnsi="Angsana New" w:cs="Angsana New"/>
                <w:sz w:val="23"/>
                <w:szCs w:val="23"/>
              </w:rPr>
              <w:t>14,550,000</w:t>
            </w:r>
            <w:r w:rsidRPr="00316764">
              <w:rPr>
                <w:rFonts w:ascii="Angsana New" w:hAnsi="Angsana New" w:cs="Angsana New"/>
                <w:sz w:val="23"/>
                <w:szCs w:val="23"/>
                <w:cs/>
              </w:rPr>
              <w:t>.</w:t>
            </w:r>
            <w:r w:rsidRPr="00316764">
              <w:rPr>
                <w:rFonts w:ascii="Angsana New" w:hAnsi="Angsana New" w:cs="Angsana New"/>
                <w:sz w:val="23"/>
                <w:szCs w:val="23"/>
              </w:rPr>
              <w:t>00</w:t>
            </w:r>
          </w:p>
        </w:tc>
        <w:tc>
          <w:tcPr>
            <w:tcW w:w="164" w:type="dxa"/>
          </w:tcPr>
          <w:p w14:paraId="0B3A6196" w14:textId="77777777" w:rsidR="000427CE" w:rsidRPr="00722595" w:rsidRDefault="000427CE" w:rsidP="000427CE">
            <w:pPr>
              <w:ind w:right="57"/>
              <w:jc w:val="right"/>
              <w:rPr>
                <w:rFonts w:ascii="Angsana New" w:hAnsi="Angsana New" w:cs="Angsana New"/>
                <w:sz w:val="23"/>
                <w:szCs w:val="23"/>
              </w:rPr>
            </w:pPr>
          </w:p>
        </w:tc>
        <w:tc>
          <w:tcPr>
            <w:tcW w:w="1395" w:type="dxa"/>
          </w:tcPr>
          <w:p w14:paraId="59BE7E13" w14:textId="731E6C29" w:rsidR="000427CE" w:rsidRPr="00722595" w:rsidRDefault="000427CE" w:rsidP="000427CE">
            <w:pPr>
              <w:ind w:right="141"/>
              <w:jc w:val="right"/>
              <w:rPr>
                <w:rFonts w:ascii="Angsana New" w:hAnsi="Angsana New" w:cs="Angsana New"/>
                <w:sz w:val="23"/>
                <w:szCs w:val="23"/>
              </w:rPr>
            </w:pPr>
            <w:r w:rsidRPr="008E225B">
              <w:rPr>
                <w:rFonts w:ascii="Angsana New" w:hAnsi="Angsana New" w:cs="Angsana New"/>
                <w:sz w:val="23"/>
                <w:szCs w:val="23"/>
              </w:rPr>
              <w:t>14,550,000</w:t>
            </w:r>
            <w:r w:rsidRPr="008E225B">
              <w:rPr>
                <w:rFonts w:ascii="Angsana New" w:hAnsi="Angsana New" w:cs="Angsana New"/>
                <w:sz w:val="23"/>
                <w:szCs w:val="23"/>
                <w:cs/>
              </w:rPr>
              <w:t>.</w:t>
            </w:r>
            <w:r w:rsidRPr="008E225B">
              <w:rPr>
                <w:rFonts w:ascii="Angsana New" w:hAnsi="Angsana New" w:cs="Angsana New"/>
                <w:sz w:val="23"/>
                <w:szCs w:val="23"/>
              </w:rPr>
              <w:t>00</w:t>
            </w:r>
          </w:p>
        </w:tc>
      </w:tr>
      <w:tr w:rsidR="000427CE" w:rsidRPr="00722595" w14:paraId="41BF2AD3" w14:textId="77777777" w:rsidTr="005C7E15">
        <w:trPr>
          <w:cantSplit/>
        </w:trPr>
        <w:tc>
          <w:tcPr>
            <w:tcW w:w="3686" w:type="dxa"/>
          </w:tcPr>
          <w:p w14:paraId="607B1BB6" w14:textId="77777777" w:rsidR="000427CE" w:rsidRPr="00722595" w:rsidRDefault="000427CE" w:rsidP="000427CE">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bottom w:val="single" w:sz="4" w:space="0" w:color="auto"/>
            </w:tcBorders>
          </w:tcPr>
          <w:p w14:paraId="6DE2F626" w14:textId="77777777" w:rsidR="000427CE" w:rsidRPr="00316764" w:rsidRDefault="000427CE" w:rsidP="000427CE">
            <w:pPr>
              <w:ind w:right="141"/>
              <w:jc w:val="right"/>
              <w:rPr>
                <w:rFonts w:ascii="Angsana New" w:hAnsi="Angsana New" w:cs="Angsana New"/>
                <w:sz w:val="23"/>
                <w:szCs w:val="23"/>
              </w:rPr>
            </w:pPr>
            <w:r w:rsidRPr="00316764">
              <w:rPr>
                <w:rFonts w:ascii="Angsana New" w:hAnsi="Angsana New" w:cs="Angsana New"/>
                <w:sz w:val="23"/>
                <w:szCs w:val="23"/>
                <w:cs/>
              </w:rPr>
              <w:t>(</w:t>
            </w:r>
            <w:r w:rsidRPr="00316764">
              <w:rPr>
                <w:rFonts w:ascii="Angsana New" w:hAnsi="Angsana New" w:cs="Angsana New"/>
                <w:sz w:val="23"/>
                <w:szCs w:val="23"/>
              </w:rPr>
              <w:t>14,550,000</w:t>
            </w:r>
            <w:r w:rsidRPr="00316764">
              <w:rPr>
                <w:rFonts w:ascii="Angsana New" w:hAnsi="Angsana New" w:cs="Angsana New"/>
                <w:sz w:val="23"/>
                <w:szCs w:val="23"/>
                <w:cs/>
              </w:rPr>
              <w:t>.</w:t>
            </w:r>
            <w:r w:rsidRPr="00316764">
              <w:rPr>
                <w:rFonts w:ascii="Angsana New" w:hAnsi="Angsana New" w:cs="Angsana New"/>
                <w:sz w:val="23"/>
                <w:szCs w:val="23"/>
              </w:rPr>
              <w:t>00</w:t>
            </w:r>
            <w:r w:rsidRPr="00316764">
              <w:rPr>
                <w:rFonts w:ascii="Angsana New" w:hAnsi="Angsana New" w:cs="Angsana New"/>
                <w:sz w:val="23"/>
                <w:szCs w:val="23"/>
                <w:cs/>
              </w:rPr>
              <w:t>)</w:t>
            </w:r>
          </w:p>
        </w:tc>
        <w:tc>
          <w:tcPr>
            <w:tcW w:w="164" w:type="dxa"/>
          </w:tcPr>
          <w:p w14:paraId="3709F243" w14:textId="77777777" w:rsidR="000427CE" w:rsidRPr="00316764" w:rsidRDefault="000427CE" w:rsidP="000427CE">
            <w:pPr>
              <w:ind w:right="57"/>
              <w:jc w:val="center"/>
              <w:rPr>
                <w:rFonts w:ascii="Angsana New" w:hAnsi="Angsana New" w:cs="Angsana New"/>
                <w:sz w:val="23"/>
                <w:szCs w:val="23"/>
              </w:rPr>
            </w:pPr>
          </w:p>
        </w:tc>
        <w:tc>
          <w:tcPr>
            <w:tcW w:w="1402" w:type="dxa"/>
            <w:tcBorders>
              <w:bottom w:val="single" w:sz="4" w:space="0" w:color="auto"/>
            </w:tcBorders>
          </w:tcPr>
          <w:p w14:paraId="139FC1E5" w14:textId="5CA13A15" w:rsidR="000427CE" w:rsidRPr="00316764" w:rsidRDefault="000427CE" w:rsidP="000427CE">
            <w:pPr>
              <w:ind w:right="141"/>
              <w:jc w:val="right"/>
              <w:rPr>
                <w:rFonts w:ascii="Angsana New" w:hAnsi="Angsana New" w:cs="Angsana New"/>
                <w:sz w:val="23"/>
                <w:szCs w:val="23"/>
              </w:rPr>
            </w:pPr>
            <w:r w:rsidRPr="00316764">
              <w:rPr>
                <w:rFonts w:ascii="Angsana New" w:hAnsi="Angsana New" w:cs="Angsana New"/>
                <w:sz w:val="23"/>
                <w:szCs w:val="23"/>
                <w:cs/>
              </w:rPr>
              <w:t>(</w:t>
            </w:r>
            <w:r w:rsidRPr="00316764">
              <w:rPr>
                <w:rFonts w:ascii="Angsana New" w:hAnsi="Angsana New" w:cs="Angsana New"/>
                <w:sz w:val="23"/>
                <w:szCs w:val="23"/>
              </w:rPr>
              <w:t>14,550,000</w:t>
            </w:r>
            <w:r w:rsidRPr="00316764">
              <w:rPr>
                <w:rFonts w:ascii="Angsana New" w:hAnsi="Angsana New" w:cs="Angsana New"/>
                <w:sz w:val="23"/>
                <w:szCs w:val="23"/>
                <w:cs/>
              </w:rPr>
              <w:t>.</w:t>
            </w:r>
            <w:r w:rsidRPr="00316764">
              <w:rPr>
                <w:rFonts w:ascii="Angsana New" w:hAnsi="Angsana New" w:cs="Angsana New"/>
                <w:sz w:val="23"/>
                <w:szCs w:val="23"/>
              </w:rPr>
              <w:t>00</w:t>
            </w:r>
            <w:r w:rsidRPr="00316764">
              <w:rPr>
                <w:rFonts w:ascii="Angsana New" w:hAnsi="Angsana New" w:cs="Angsana New"/>
                <w:sz w:val="23"/>
                <w:szCs w:val="23"/>
                <w:cs/>
              </w:rPr>
              <w:t>)</w:t>
            </w:r>
          </w:p>
        </w:tc>
        <w:tc>
          <w:tcPr>
            <w:tcW w:w="168" w:type="dxa"/>
          </w:tcPr>
          <w:p w14:paraId="72DE2197" w14:textId="77777777" w:rsidR="000427CE" w:rsidRPr="00316764" w:rsidRDefault="000427CE" w:rsidP="000427CE">
            <w:pPr>
              <w:ind w:right="57"/>
              <w:jc w:val="center"/>
              <w:rPr>
                <w:rFonts w:ascii="Angsana New" w:hAnsi="Angsana New" w:cs="Angsana New"/>
                <w:sz w:val="23"/>
                <w:szCs w:val="23"/>
              </w:rPr>
            </w:pPr>
          </w:p>
        </w:tc>
        <w:tc>
          <w:tcPr>
            <w:tcW w:w="1384" w:type="dxa"/>
            <w:tcBorders>
              <w:bottom w:val="single" w:sz="4" w:space="0" w:color="auto"/>
            </w:tcBorders>
          </w:tcPr>
          <w:p w14:paraId="4EBB8EEC" w14:textId="77777777" w:rsidR="000427CE" w:rsidRPr="00316764" w:rsidRDefault="000427CE" w:rsidP="000427CE">
            <w:pPr>
              <w:ind w:right="141"/>
              <w:jc w:val="right"/>
              <w:rPr>
                <w:rFonts w:ascii="Angsana New" w:hAnsi="Angsana New" w:cs="Angsana New"/>
                <w:sz w:val="23"/>
                <w:szCs w:val="23"/>
              </w:rPr>
            </w:pPr>
            <w:r w:rsidRPr="00316764">
              <w:rPr>
                <w:rFonts w:ascii="Angsana New" w:hAnsi="Angsana New" w:cs="Angsana New"/>
                <w:sz w:val="23"/>
                <w:szCs w:val="23"/>
                <w:cs/>
              </w:rPr>
              <w:t>(</w:t>
            </w:r>
            <w:r w:rsidRPr="00316764">
              <w:rPr>
                <w:rFonts w:ascii="Angsana New" w:hAnsi="Angsana New" w:cs="Angsana New"/>
                <w:sz w:val="23"/>
                <w:szCs w:val="23"/>
              </w:rPr>
              <w:t>14,550,000</w:t>
            </w:r>
            <w:r w:rsidRPr="00316764">
              <w:rPr>
                <w:rFonts w:ascii="Angsana New" w:hAnsi="Angsana New" w:cs="Angsana New"/>
                <w:sz w:val="23"/>
                <w:szCs w:val="23"/>
                <w:cs/>
              </w:rPr>
              <w:t>.</w:t>
            </w:r>
            <w:r w:rsidRPr="00316764">
              <w:rPr>
                <w:rFonts w:ascii="Angsana New" w:hAnsi="Angsana New" w:cs="Angsana New"/>
                <w:sz w:val="23"/>
                <w:szCs w:val="23"/>
              </w:rPr>
              <w:t>00</w:t>
            </w:r>
            <w:r w:rsidRPr="00316764">
              <w:rPr>
                <w:rFonts w:ascii="Angsana New" w:hAnsi="Angsana New" w:cs="Angsana New"/>
                <w:sz w:val="23"/>
                <w:szCs w:val="23"/>
                <w:cs/>
              </w:rPr>
              <w:t>)</w:t>
            </w:r>
          </w:p>
        </w:tc>
        <w:tc>
          <w:tcPr>
            <w:tcW w:w="164" w:type="dxa"/>
          </w:tcPr>
          <w:p w14:paraId="0C66D153" w14:textId="77777777" w:rsidR="000427CE" w:rsidRPr="00722595" w:rsidRDefault="000427CE" w:rsidP="000427CE">
            <w:pPr>
              <w:ind w:right="57"/>
              <w:jc w:val="right"/>
              <w:rPr>
                <w:rFonts w:ascii="Angsana New" w:hAnsi="Angsana New" w:cs="Angsana New"/>
                <w:sz w:val="23"/>
                <w:szCs w:val="23"/>
              </w:rPr>
            </w:pPr>
          </w:p>
        </w:tc>
        <w:tc>
          <w:tcPr>
            <w:tcW w:w="1395" w:type="dxa"/>
            <w:tcBorders>
              <w:bottom w:val="single" w:sz="4" w:space="0" w:color="auto"/>
            </w:tcBorders>
          </w:tcPr>
          <w:p w14:paraId="5F790B9B" w14:textId="3521CDD4" w:rsidR="000427CE" w:rsidRPr="00722595" w:rsidRDefault="000427CE" w:rsidP="000427CE">
            <w:pPr>
              <w:ind w:right="141"/>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14,550,000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r>
      <w:tr w:rsidR="000427CE" w:rsidRPr="00722595" w14:paraId="11B540D0" w14:textId="77777777" w:rsidTr="005C7E15">
        <w:trPr>
          <w:cantSplit/>
        </w:trPr>
        <w:tc>
          <w:tcPr>
            <w:tcW w:w="3686" w:type="dxa"/>
          </w:tcPr>
          <w:p w14:paraId="1F21155E" w14:textId="6CDEF69D" w:rsidR="000427CE" w:rsidRPr="00722595" w:rsidRDefault="000427CE" w:rsidP="000427CE">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533D6A19" w14:textId="77777777" w:rsidR="000427CE" w:rsidRPr="00316764" w:rsidRDefault="000427CE" w:rsidP="000427CE">
            <w:pPr>
              <w:ind w:left="-59" w:right="-85"/>
              <w:jc w:val="center"/>
              <w:rPr>
                <w:rFonts w:ascii="Angsana New" w:hAnsi="Angsana New" w:cs="Angsana New"/>
                <w:sz w:val="23"/>
                <w:szCs w:val="23"/>
              </w:rPr>
            </w:pPr>
            <w:r w:rsidRPr="00316764">
              <w:rPr>
                <w:rFonts w:ascii="Angsana New" w:hAnsi="Angsana New" w:cs="Angsana New" w:hint="cs"/>
                <w:sz w:val="23"/>
                <w:szCs w:val="23"/>
                <w:cs/>
              </w:rPr>
              <w:t>-</w:t>
            </w:r>
          </w:p>
        </w:tc>
        <w:tc>
          <w:tcPr>
            <w:tcW w:w="164" w:type="dxa"/>
          </w:tcPr>
          <w:p w14:paraId="761C2EB3" w14:textId="77777777" w:rsidR="000427CE" w:rsidRPr="00316764" w:rsidRDefault="000427CE" w:rsidP="000427CE">
            <w:pPr>
              <w:ind w:right="351"/>
              <w:jc w:val="center"/>
              <w:rPr>
                <w:rFonts w:ascii="Angsana New" w:hAnsi="Angsana New" w:cs="Angsana New"/>
                <w:sz w:val="23"/>
                <w:szCs w:val="23"/>
              </w:rPr>
            </w:pPr>
          </w:p>
        </w:tc>
        <w:tc>
          <w:tcPr>
            <w:tcW w:w="1402" w:type="dxa"/>
            <w:tcBorders>
              <w:top w:val="single" w:sz="4" w:space="0" w:color="auto"/>
              <w:bottom w:val="double" w:sz="4" w:space="0" w:color="auto"/>
            </w:tcBorders>
          </w:tcPr>
          <w:p w14:paraId="32387F44" w14:textId="58CF1327" w:rsidR="000427CE" w:rsidRPr="00316764" w:rsidRDefault="000427CE" w:rsidP="000427CE">
            <w:pPr>
              <w:ind w:left="-59" w:right="-85"/>
              <w:jc w:val="center"/>
              <w:rPr>
                <w:rFonts w:ascii="Angsana New" w:hAnsi="Angsana New" w:cs="Angsana New"/>
                <w:sz w:val="23"/>
                <w:szCs w:val="23"/>
              </w:rPr>
            </w:pPr>
            <w:r w:rsidRPr="00316764">
              <w:rPr>
                <w:rFonts w:ascii="Angsana New" w:hAnsi="Angsana New" w:cs="Angsana New" w:hint="cs"/>
                <w:sz w:val="23"/>
                <w:szCs w:val="23"/>
                <w:cs/>
              </w:rPr>
              <w:t>-</w:t>
            </w:r>
          </w:p>
        </w:tc>
        <w:tc>
          <w:tcPr>
            <w:tcW w:w="168" w:type="dxa"/>
          </w:tcPr>
          <w:p w14:paraId="3C771F75" w14:textId="77777777" w:rsidR="000427CE" w:rsidRPr="00316764" w:rsidRDefault="000427CE" w:rsidP="000427CE">
            <w:pPr>
              <w:ind w:right="57"/>
              <w:jc w:val="center"/>
              <w:rPr>
                <w:rFonts w:ascii="Angsana New" w:hAnsi="Angsana New" w:cs="Angsana New"/>
                <w:sz w:val="23"/>
                <w:szCs w:val="23"/>
              </w:rPr>
            </w:pPr>
          </w:p>
        </w:tc>
        <w:tc>
          <w:tcPr>
            <w:tcW w:w="1384" w:type="dxa"/>
            <w:tcBorders>
              <w:top w:val="single" w:sz="4" w:space="0" w:color="auto"/>
              <w:bottom w:val="double" w:sz="4" w:space="0" w:color="auto"/>
            </w:tcBorders>
          </w:tcPr>
          <w:p w14:paraId="40FE977B" w14:textId="77777777" w:rsidR="000427CE" w:rsidRPr="00316764" w:rsidRDefault="000427CE" w:rsidP="000427CE">
            <w:pPr>
              <w:ind w:left="-59" w:right="-85"/>
              <w:jc w:val="center"/>
              <w:rPr>
                <w:rFonts w:ascii="Angsana New" w:hAnsi="Angsana New" w:cs="Angsana New"/>
                <w:sz w:val="23"/>
                <w:szCs w:val="23"/>
              </w:rPr>
            </w:pPr>
            <w:r w:rsidRPr="00316764">
              <w:rPr>
                <w:rFonts w:ascii="Angsana New" w:hAnsi="Angsana New" w:cs="Angsana New"/>
                <w:sz w:val="23"/>
                <w:szCs w:val="23"/>
                <w:cs/>
              </w:rPr>
              <w:t>-</w:t>
            </w:r>
          </w:p>
        </w:tc>
        <w:tc>
          <w:tcPr>
            <w:tcW w:w="164" w:type="dxa"/>
          </w:tcPr>
          <w:p w14:paraId="02062A92" w14:textId="77777777" w:rsidR="000427CE" w:rsidRPr="00722595" w:rsidRDefault="000427CE" w:rsidP="000427CE">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tcPr>
          <w:p w14:paraId="419BD132" w14:textId="39B6F2DA" w:rsidR="000427CE" w:rsidRPr="00722595"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0427CE" w:rsidRPr="00722595" w14:paraId="32B10FF7" w14:textId="77777777" w:rsidTr="005C7E15">
        <w:trPr>
          <w:cantSplit/>
        </w:trPr>
        <w:tc>
          <w:tcPr>
            <w:tcW w:w="3686" w:type="dxa"/>
          </w:tcPr>
          <w:p w14:paraId="4216C65B" w14:textId="1849613C" w:rsidR="000427CE" w:rsidRPr="00722595" w:rsidRDefault="000427CE" w:rsidP="000427CE">
            <w:pPr>
              <w:jc w:val="both"/>
              <w:rPr>
                <w:rFonts w:ascii="Angsana New" w:hAnsi="Angsana New" w:cs="Angsana New"/>
                <w:sz w:val="23"/>
                <w:szCs w:val="23"/>
                <w:cs/>
              </w:rPr>
            </w:pPr>
            <w:r w:rsidRPr="00D33EF1">
              <w:rPr>
                <w:rFonts w:ascii="Angsana New" w:hAnsi="Angsana New" w:cs="Angsana New"/>
                <w:sz w:val="23"/>
                <w:szCs w:val="23"/>
                <w:cs/>
              </w:rPr>
              <w:t>ลูกหนี้อื่น</w:t>
            </w:r>
          </w:p>
        </w:tc>
        <w:tc>
          <w:tcPr>
            <w:tcW w:w="1418" w:type="dxa"/>
          </w:tcPr>
          <w:p w14:paraId="7EC4693F" w14:textId="77777777" w:rsidR="000427CE" w:rsidRPr="000427CE" w:rsidRDefault="000427CE" w:rsidP="000427CE">
            <w:pPr>
              <w:ind w:left="-59" w:right="-85"/>
              <w:jc w:val="center"/>
              <w:rPr>
                <w:rFonts w:ascii="Angsana New" w:hAnsi="Angsana New" w:cs="Angsana New"/>
                <w:sz w:val="23"/>
                <w:szCs w:val="23"/>
                <w:highlight w:val="yellow"/>
              </w:rPr>
            </w:pPr>
          </w:p>
        </w:tc>
        <w:tc>
          <w:tcPr>
            <w:tcW w:w="164" w:type="dxa"/>
          </w:tcPr>
          <w:p w14:paraId="50068E12" w14:textId="77777777" w:rsidR="000427CE" w:rsidRPr="008E225B" w:rsidRDefault="000427CE" w:rsidP="000427CE">
            <w:pPr>
              <w:ind w:left="-59" w:right="-85"/>
              <w:jc w:val="center"/>
              <w:rPr>
                <w:rFonts w:ascii="Angsana New" w:hAnsi="Angsana New" w:cs="Angsana New"/>
                <w:sz w:val="23"/>
                <w:szCs w:val="23"/>
              </w:rPr>
            </w:pPr>
          </w:p>
        </w:tc>
        <w:tc>
          <w:tcPr>
            <w:tcW w:w="1402" w:type="dxa"/>
          </w:tcPr>
          <w:p w14:paraId="26852FDE" w14:textId="77777777" w:rsidR="000427CE" w:rsidRPr="008E225B" w:rsidRDefault="000427CE" w:rsidP="000427CE">
            <w:pPr>
              <w:ind w:left="-59" w:right="-85"/>
              <w:jc w:val="center"/>
              <w:rPr>
                <w:rFonts w:ascii="Angsana New" w:hAnsi="Angsana New" w:cs="Angsana New"/>
                <w:sz w:val="23"/>
                <w:szCs w:val="23"/>
              </w:rPr>
            </w:pPr>
          </w:p>
        </w:tc>
        <w:tc>
          <w:tcPr>
            <w:tcW w:w="168" w:type="dxa"/>
          </w:tcPr>
          <w:p w14:paraId="5E8A1DA1" w14:textId="77777777" w:rsidR="000427CE" w:rsidRPr="008E225B" w:rsidRDefault="000427CE" w:rsidP="000427CE">
            <w:pPr>
              <w:tabs>
                <w:tab w:val="left" w:pos="951"/>
              </w:tabs>
              <w:ind w:right="57"/>
              <w:jc w:val="center"/>
              <w:rPr>
                <w:rFonts w:ascii="Angsana New" w:hAnsi="Angsana New" w:cs="Angsana New"/>
                <w:sz w:val="23"/>
                <w:szCs w:val="23"/>
              </w:rPr>
            </w:pPr>
          </w:p>
        </w:tc>
        <w:tc>
          <w:tcPr>
            <w:tcW w:w="1384" w:type="dxa"/>
          </w:tcPr>
          <w:p w14:paraId="739F9C5A" w14:textId="77777777" w:rsidR="000427CE" w:rsidRPr="000427CE" w:rsidRDefault="000427CE" w:rsidP="000427CE">
            <w:pPr>
              <w:ind w:right="57"/>
              <w:jc w:val="right"/>
              <w:rPr>
                <w:rFonts w:ascii="Angsana New" w:hAnsi="Angsana New" w:cs="Angsana New"/>
                <w:sz w:val="23"/>
                <w:szCs w:val="23"/>
                <w:highlight w:val="yellow"/>
              </w:rPr>
            </w:pPr>
          </w:p>
        </w:tc>
        <w:tc>
          <w:tcPr>
            <w:tcW w:w="164" w:type="dxa"/>
          </w:tcPr>
          <w:p w14:paraId="4D3E13FE" w14:textId="77777777" w:rsidR="000427CE" w:rsidRPr="00722595" w:rsidRDefault="000427CE" w:rsidP="000427CE">
            <w:pPr>
              <w:tabs>
                <w:tab w:val="left" w:pos="1040"/>
              </w:tabs>
              <w:ind w:right="57" w:firstLine="93"/>
              <w:jc w:val="center"/>
              <w:rPr>
                <w:rFonts w:ascii="Angsana New" w:hAnsi="Angsana New" w:cs="Angsana New"/>
                <w:sz w:val="23"/>
                <w:szCs w:val="23"/>
              </w:rPr>
            </w:pPr>
          </w:p>
        </w:tc>
        <w:tc>
          <w:tcPr>
            <w:tcW w:w="1395" w:type="dxa"/>
          </w:tcPr>
          <w:p w14:paraId="6191D54F" w14:textId="77777777" w:rsidR="000427CE" w:rsidRPr="00722595" w:rsidRDefault="000427CE" w:rsidP="000427CE">
            <w:pPr>
              <w:ind w:right="57"/>
              <w:jc w:val="right"/>
              <w:rPr>
                <w:rFonts w:ascii="Angsana New" w:hAnsi="Angsana New" w:cs="Angsana New"/>
                <w:sz w:val="23"/>
                <w:szCs w:val="23"/>
                <w:highlight w:val="yellow"/>
              </w:rPr>
            </w:pPr>
          </w:p>
        </w:tc>
      </w:tr>
      <w:tr w:rsidR="000427CE" w:rsidRPr="00722595" w14:paraId="4266EEF2" w14:textId="77777777" w:rsidTr="005C7E15">
        <w:trPr>
          <w:cantSplit/>
        </w:trPr>
        <w:tc>
          <w:tcPr>
            <w:tcW w:w="3686" w:type="dxa"/>
          </w:tcPr>
          <w:p w14:paraId="4DBE4F85" w14:textId="5223F5C4" w:rsidR="000427CE" w:rsidRPr="00722595" w:rsidRDefault="000427CE" w:rsidP="000427CE">
            <w:pPr>
              <w:jc w:val="both"/>
              <w:rPr>
                <w:rFonts w:ascii="Angsana New" w:hAnsi="Angsana New" w:cs="Angsana New"/>
                <w:sz w:val="23"/>
                <w:szCs w:val="23"/>
                <w:cs/>
              </w:rPr>
            </w:pPr>
            <w:r w:rsidRPr="00D33EF1">
              <w:rPr>
                <w:rFonts w:ascii="Angsana New" w:hAnsi="Angsana New" w:cs="Angsana New"/>
                <w:sz w:val="23"/>
                <w:szCs w:val="23"/>
                <w:cs/>
              </w:rPr>
              <w:t>บริษัทย่อย</w:t>
            </w:r>
          </w:p>
        </w:tc>
        <w:tc>
          <w:tcPr>
            <w:tcW w:w="1418" w:type="dxa"/>
          </w:tcPr>
          <w:p w14:paraId="18FD8486" w14:textId="77777777" w:rsidR="000427CE" w:rsidRPr="000427CE" w:rsidRDefault="000427CE" w:rsidP="000427CE">
            <w:pPr>
              <w:ind w:left="-59" w:right="-85"/>
              <w:jc w:val="center"/>
              <w:rPr>
                <w:rFonts w:ascii="Angsana New" w:hAnsi="Angsana New" w:cs="Angsana New"/>
                <w:sz w:val="23"/>
                <w:szCs w:val="23"/>
                <w:highlight w:val="yellow"/>
              </w:rPr>
            </w:pPr>
          </w:p>
        </w:tc>
        <w:tc>
          <w:tcPr>
            <w:tcW w:w="164" w:type="dxa"/>
          </w:tcPr>
          <w:p w14:paraId="50D1CF09" w14:textId="77777777" w:rsidR="000427CE" w:rsidRPr="008E225B" w:rsidRDefault="000427CE" w:rsidP="000427CE">
            <w:pPr>
              <w:ind w:left="-59" w:right="-85"/>
              <w:jc w:val="center"/>
              <w:rPr>
                <w:rFonts w:ascii="Angsana New" w:hAnsi="Angsana New" w:cs="Angsana New"/>
                <w:sz w:val="23"/>
                <w:szCs w:val="23"/>
              </w:rPr>
            </w:pPr>
          </w:p>
        </w:tc>
        <w:tc>
          <w:tcPr>
            <w:tcW w:w="1402" w:type="dxa"/>
          </w:tcPr>
          <w:p w14:paraId="1C007B9E" w14:textId="77777777" w:rsidR="000427CE" w:rsidRPr="008E225B" w:rsidRDefault="000427CE" w:rsidP="000427CE">
            <w:pPr>
              <w:ind w:left="-59" w:right="-85"/>
              <w:jc w:val="center"/>
              <w:rPr>
                <w:rFonts w:ascii="Angsana New" w:hAnsi="Angsana New" w:cs="Angsana New"/>
                <w:sz w:val="23"/>
                <w:szCs w:val="23"/>
              </w:rPr>
            </w:pPr>
          </w:p>
        </w:tc>
        <w:tc>
          <w:tcPr>
            <w:tcW w:w="168" w:type="dxa"/>
          </w:tcPr>
          <w:p w14:paraId="59930CBA" w14:textId="77777777" w:rsidR="000427CE" w:rsidRPr="008E225B" w:rsidRDefault="000427CE" w:rsidP="000427CE">
            <w:pPr>
              <w:tabs>
                <w:tab w:val="left" w:pos="951"/>
              </w:tabs>
              <w:ind w:right="57"/>
              <w:jc w:val="center"/>
              <w:rPr>
                <w:rFonts w:ascii="Angsana New" w:hAnsi="Angsana New" w:cs="Angsana New"/>
                <w:sz w:val="23"/>
                <w:szCs w:val="23"/>
              </w:rPr>
            </w:pPr>
          </w:p>
        </w:tc>
        <w:tc>
          <w:tcPr>
            <w:tcW w:w="1384" w:type="dxa"/>
          </w:tcPr>
          <w:p w14:paraId="795C1B7A" w14:textId="77777777" w:rsidR="000427CE" w:rsidRPr="000427CE" w:rsidRDefault="000427CE" w:rsidP="000427CE">
            <w:pPr>
              <w:ind w:right="57"/>
              <w:jc w:val="right"/>
              <w:rPr>
                <w:rFonts w:ascii="Angsana New" w:hAnsi="Angsana New" w:cs="Angsana New"/>
                <w:sz w:val="23"/>
                <w:szCs w:val="23"/>
                <w:highlight w:val="yellow"/>
              </w:rPr>
            </w:pPr>
          </w:p>
        </w:tc>
        <w:tc>
          <w:tcPr>
            <w:tcW w:w="164" w:type="dxa"/>
          </w:tcPr>
          <w:p w14:paraId="5D970457" w14:textId="77777777" w:rsidR="000427CE" w:rsidRPr="00722595" w:rsidRDefault="000427CE" w:rsidP="000427CE">
            <w:pPr>
              <w:tabs>
                <w:tab w:val="left" w:pos="1040"/>
              </w:tabs>
              <w:ind w:right="57" w:firstLine="93"/>
              <w:jc w:val="center"/>
              <w:rPr>
                <w:rFonts w:ascii="Angsana New" w:hAnsi="Angsana New" w:cs="Angsana New"/>
                <w:sz w:val="23"/>
                <w:szCs w:val="23"/>
              </w:rPr>
            </w:pPr>
          </w:p>
        </w:tc>
        <w:tc>
          <w:tcPr>
            <w:tcW w:w="1395" w:type="dxa"/>
          </w:tcPr>
          <w:p w14:paraId="058E628A" w14:textId="77777777" w:rsidR="000427CE" w:rsidRPr="00722595" w:rsidRDefault="000427CE" w:rsidP="000427CE">
            <w:pPr>
              <w:ind w:right="57"/>
              <w:jc w:val="right"/>
              <w:rPr>
                <w:rFonts w:ascii="Angsana New" w:hAnsi="Angsana New" w:cs="Angsana New"/>
                <w:sz w:val="23"/>
                <w:szCs w:val="23"/>
                <w:highlight w:val="yellow"/>
              </w:rPr>
            </w:pPr>
          </w:p>
        </w:tc>
      </w:tr>
      <w:tr w:rsidR="000427CE" w:rsidRPr="00722595" w14:paraId="27080FC8" w14:textId="77777777" w:rsidTr="005C7E15">
        <w:trPr>
          <w:cantSplit/>
        </w:trPr>
        <w:tc>
          <w:tcPr>
            <w:tcW w:w="3686" w:type="dxa"/>
          </w:tcPr>
          <w:p w14:paraId="01E99734" w14:textId="4898382B" w:rsidR="000427CE" w:rsidRPr="00722595" w:rsidRDefault="000427CE" w:rsidP="000427CE">
            <w:pPr>
              <w:ind w:firstLine="225"/>
              <w:jc w:val="both"/>
              <w:rPr>
                <w:rFonts w:ascii="Angsana New" w:hAnsi="Angsana New" w:cs="Angsana New"/>
                <w:sz w:val="23"/>
                <w:szCs w:val="23"/>
                <w:cs/>
              </w:rPr>
            </w:pPr>
            <w:r w:rsidRPr="00D33EF1">
              <w:rPr>
                <w:rFonts w:ascii="Angsana New" w:hAnsi="Angsana New" w:cs="Angsana New"/>
                <w:sz w:val="23"/>
                <w:szCs w:val="23"/>
                <w:cs/>
              </w:rPr>
              <w:t>บริษัท เอ็ม ดี เอ็กซ์ กรีน เอ็นเนอร์ยี จำกัด</w:t>
            </w:r>
          </w:p>
        </w:tc>
        <w:tc>
          <w:tcPr>
            <w:tcW w:w="1418" w:type="dxa"/>
          </w:tcPr>
          <w:p w14:paraId="795A5ED5" w14:textId="12AFACE7" w:rsidR="000427CE" w:rsidRPr="00316764" w:rsidRDefault="000427CE" w:rsidP="000427CE">
            <w:pPr>
              <w:ind w:left="-59" w:right="-85"/>
              <w:jc w:val="center"/>
              <w:rPr>
                <w:rFonts w:ascii="Angsana New" w:hAnsi="Angsana New" w:cs="Angsana New"/>
                <w:sz w:val="23"/>
                <w:szCs w:val="23"/>
              </w:rPr>
            </w:pPr>
            <w:r w:rsidRPr="00316764">
              <w:rPr>
                <w:rFonts w:ascii="Angsana New" w:hAnsi="Angsana New" w:cs="Angsana New"/>
                <w:sz w:val="23"/>
                <w:szCs w:val="23"/>
                <w:cs/>
              </w:rPr>
              <w:t>-</w:t>
            </w:r>
          </w:p>
        </w:tc>
        <w:tc>
          <w:tcPr>
            <w:tcW w:w="164" w:type="dxa"/>
          </w:tcPr>
          <w:p w14:paraId="1AF51362" w14:textId="77777777" w:rsidR="000427CE" w:rsidRPr="00316764" w:rsidRDefault="000427CE" w:rsidP="000427CE">
            <w:pPr>
              <w:ind w:left="-59" w:right="-85"/>
              <w:jc w:val="center"/>
              <w:rPr>
                <w:rFonts w:ascii="Angsana New" w:hAnsi="Angsana New" w:cs="Angsana New"/>
                <w:sz w:val="23"/>
                <w:szCs w:val="23"/>
              </w:rPr>
            </w:pPr>
          </w:p>
        </w:tc>
        <w:tc>
          <w:tcPr>
            <w:tcW w:w="1402" w:type="dxa"/>
          </w:tcPr>
          <w:p w14:paraId="46F566B3" w14:textId="00568E1A" w:rsidR="000427CE" w:rsidRPr="00316764" w:rsidRDefault="000427CE" w:rsidP="000427CE">
            <w:pPr>
              <w:ind w:left="-59" w:right="-85"/>
              <w:jc w:val="center"/>
              <w:rPr>
                <w:rFonts w:ascii="Angsana New" w:hAnsi="Angsana New" w:cs="Angsana New"/>
                <w:sz w:val="23"/>
                <w:szCs w:val="23"/>
              </w:rPr>
            </w:pPr>
            <w:r w:rsidRPr="00316764">
              <w:rPr>
                <w:rFonts w:ascii="Angsana New" w:hAnsi="Angsana New" w:cs="Angsana New"/>
                <w:sz w:val="23"/>
                <w:szCs w:val="23"/>
                <w:cs/>
              </w:rPr>
              <w:t>-</w:t>
            </w:r>
          </w:p>
        </w:tc>
        <w:tc>
          <w:tcPr>
            <w:tcW w:w="168" w:type="dxa"/>
          </w:tcPr>
          <w:p w14:paraId="4F71C189" w14:textId="77777777" w:rsidR="000427CE" w:rsidRPr="008E225B" w:rsidRDefault="000427CE" w:rsidP="000427CE">
            <w:pPr>
              <w:tabs>
                <w:tab w:val="left" w:pos="951"/>
              </w:tabs>
              <w:ind w:right="57"/>
              <w:jc w:val="center"/>
              <w:rPr>
                <w:rFonts w:ascii="Angsana New" w:hAnsi="Angsana New" w:cs="Angsana New"/>
                <w:sz w:val="23"/>
                <w:szCs w:val="23"/>
              </w:rPr>
            </w:pPr>
          </w:p>
        </w:tc>
        <w:tc>
          <w:tcPr>
            <w:tcW w:w="1384" w:type="dxa"/>
          </w:tcPr>
          <w:p w14:paraId="5A1A7CCF" w14:textId="6AFB02E3" w:rsidR="000427CE" w:rsidRPr="00316764" w:rsidRDefault="00316764" w:rsidP="00316764">
            <w:pPr>
              <w:ind w:left="-59" w:right="-85"/>
              <w:jc w:val="center"/>
              <w:rPr>
                <w:rFonts w:ascii="Angsana New" w:hAnsi="Angsana New" w:cs="Angsana New"/>
                <w:sz w:val="23"/>
                <w:szCs w:val="23"/>
              </w:rPr>
            </w:pPr>
            <w:r w:rsidRPr="00D33EF1">
              <w:rPr>
                <w:rFonts w:ascii="Angsana New" w:hAnsi="Angsana New" w:cs="Angsana New"/>
                <w:sz w:val="23"/>
                <w:szCs w:val="23"/>
                <w:cs/>
              </w:rPr>
              <w:t>-</w:t>
            </w:r>
          </w:p>
        </w:tc>
        <w:tc>
          <w:tcPr>
            <w:tcW w:w="164" w:type="dxa"/>
          </w:tcPr>
          <w:p w14:paraId="4532FB73" w14:textId="77777777" w:rsidR="000427CE" w:rsidRPr="00722595" w:rsidRDefault="000427CE" w:rsidP="000427CE">
            <w:pPr>
              <w:tabs>
                <w:tab w:val="left" w:pos="1040"/>
              </w:tabs>
              <w:ind w:right="57" w:firstLine="93"/>
              <w:jc w:val="center"/>
              <w:rPr>
                <w:rFonts w:ascii="Angsana New" w:hAnsi="Angsana New" w:cs="Angsana New"/>
                <w:sz w:val="23"/>
                <w:szCs w:val="23"/>
              </w:rPr>
            </w:pPr>
          </w:p>
        </w:tc>
        <w:tc>
          <w:tcPr>
            <w:tcW w:w="1395" w:type="dxa"/>
          </w:tcPr>
          <w:p w14:paraId="4FE533FB" w14:textId="3C8E7214" w:rsidR="000427CE" w:rsidRPr="002F62D6" w:rsidRDefault="000427CE" w:rsidP="00C01760">
            <w:pPr>
              <w:ind w:right="141"/>
              <w:jc w:val="right"/>
              <w:rPr>
                <w:rFonts w:ascii="Angsana New" w:hAnsi="Angsana New" w:cs="Angsana New"/>
                <w:sz w:val="23"/>
                <w:szCs w:val="23"/>
              </w:rPr>
            </w:pPr>
            <w:r w:rsidRPr="00D33EF1">
              <w:rPr>
                <w:rFonts w:ascii="Angsana New" w:hAnsi="Angsana New" w:cs="Angsana New"/>
                <w:sz w:val="23"/>
                <w:szCs w:val="23"/>
                <w:cs/>
              </w:rPr>
              <w:t>1</w:t>
            </w:r>
            <w:r w:rsidRPr="00D33EF1">
              <w:rPr>
                <w:rFonts w:ascii="Angsana New" w:hAnsi="Angsana New" w:cs="Angsana New"/>
                <w:sz w:val="23"/>
                <w:szCs w:val="23"/>
              </w:rPr>
              <w:t>,</w:t>
            </w:r>
            <w:r w:rsidRPr="00D33EF1">
              <w:rPr>
                <w:rFonts w:ascii="Angsana New" w:hAnsi="Angsana New" w:cs="Angsana New"/>
                <w:sz w:val="23"/>
                <w:szCs w:val="23"/>
                <w:cs/>
              </w:rPr>
              <w:t>477</w:t>
            </w:r>
            <w:r w:rsidRPr="00D33EF1">
              <w:rPr>
                <w:rFonts w:ascii="Angsana New" w:hAnsi="Angsana New" w:cs="Angsana New"/>
                <w:sz w:val="23"/>
                <w:szCs w:val="23"/>
              </w:rPr>
              <w:t>,</w:t>
            </w:r>
            <w:r w:rsidRPr="00D33EF1">
              <w:rPr>
                <w:rFonts w:ascii="Angsana New" w:hAnsi="Angsana New" w:cs="Angsana New"/>
                <w:sz w:val="23"/>
                <w:szCs w:val="23"/>
                <w:cs/>
              </w:rPr>
              <w:t>413.22</w:t>
            </w:r>
          </w:p>
        </w:tc>
      </w:tr>
      <w:tr w:rsidR="000427CE" w:rsidRPr="00722595" w14:paraId="0D1DBA62" w14:textId="77777777" w:rsidTr="005C7E15">
        <w:trPr>
          <w:cantSplit/>
        </w:trPr>
        <w:tc>
          <w:tcPr>
            <w:tcW w:w="3686" w:type="dxa"/>
          </w:tcPr>
          <w:p w14:paraId="71842747" w14:textId="77777777" w:rsidR="000427CE" w:rsidRPr="00722595" w:rsidRDefault="000427CE" w:rsidP="000427CE">
            <w:pPr>
              <w:jc w:val="both"/>
              <w:rPr>
                <w:rFonts w:ascii="Angsana New" w:hAnsi="Angsana New" w:cs="Angsana New"/>
                <w:sz w:val="23"/>
                <w:szCs w:val="23"/>
                <w:cs/>
              </w:rPr>
            </w:pPr>
            <w:r w:rsidRPr="00722595">
              <w:rPr>
                <w:rFonts w:ascii="Angsana New" w:hAnsi="Angsana New" w:cs="Angsana New"/>
                <w:sz w:val="23"/>
                <w:szCs w:val="23"/>
                <w:cs/>
              </w:rPr>
              <w:t>เงินทดรองจ่าย</w:t>
            </w:r>
          </w:p>
        </w:tc>
        <w:tc>
          <w:tcPr>
            <w:tcW w:w="1418" w:type="dxa"/>
          </w:tcPr>
          <w:p w14:paraId="75E3C613" w14:textId="77777777" w:rsidR="000427CE" w:rsidRPr="000427CE" w:rsidRDefault="000427CE" w:rsidP="000427CE">
            <w:pPr>
              <w:ind w:left="-59" w:right="-85"/>
              <w:jc w:val="center"/>
              <w:rPr>
                <w:rFonts w:ascii="Angsana New" w:hAnsi="Angsana New" w:cs="Angsana New"/>
                <w:sz w:val="23"/>
                <w:szCs w:val="23"/>
                <w:highlight w:val="yellow"/>
              </w:rPr>
            </w:pPr>
          </w:p>
        </w:tc>
        <w:tc>
          <w:tcPr>
            <w:tcW w:w="164" w:type="dxa"/>
          </w:tcPr>
          <w:p w14:paraId="3E32CDB3" w14:textId="77777777" w:rsidR="000427CE" w:rsidRPr="008E225B" w:rsidRDefault="000427CE" w:rsidP="000427CE">
            <w:pPr>
              <w:ind w:left="-59" w:right="-85"/>
              <w:jc w:val="center"/>
              <w:rPr>
                <w:rFonts w:ascii="Angsana New" w:hAnsi="Angsana New" w:cs="Angsana New"/>
                <w:sz w:val="23"/>
                <w:szCs w:val="23"/>
              </w:rPr>
            </w:pPr>
          </w:p>
        </w:tc>
        <w:tc>
          <w:tcPr>
            <w:tcW w:w="1402" w:type="dxa"/>
          </w:tcPr>
          <w:p w14:paraId="3E0A1D2D" w14:textId="77777777" w:rsidR="000427CE" w:rsidRPr="008E225B" w:rsidRDefault="000427CE" w:rsidP="000427CE">
            <w:pPr>
              <w:ind w:left="-59" w:right="-85"/>
              <w:jc w:val="center"/>
              <w:rPr>
                <w:rFonts w:ascii="Angsana New" w:hAnsi="Angsana New" w:cs="Angsana New"/>
                <w:sz w:val="23"/>
                <w:szCs w:val="23"/>
              </w:rPr>
            </w:pPr>
          </w:p>
        </w:tc>
        <w:tc>
          <w:tcPr>
            <w:tcW w:w="168" w:type="dxa"/>
          </w:tcPr>
          <w:p w14:paraId="250E1653" w14:textId="77777777" w:rsidR="000427CE" w:rsidRPr="008E225B" w:rsidRDefault="000427CE" w:rsidP="000427CE">
            <w:pPr>
              <w:tabs>
                <w:tab w:val="left" w:pos="951"/>
              </w:tabs>
              <w:ind w:right="57"/>
              <w:jc w:val="center"/>
              <w:rPr>
                <w:rFonts w:ascii="Angsana New" w:hAnsi="Angsana New" w:cs="Angsana New"/>
                <w:sz w:val="23"/>
                <w:szCs w:val="23"/>
              </w:rPr>
            </w:pPr>
          </w:p>
        </w:tc>
        <w:tc>
          <w:tcPr>
            <w:tcW w:w="1384" w:type="dxa"/>
          </w:tcPr>
          <w:p w14:paraId="287B32DD" w14:textId="77777777" w:rsidR="000427CE" w:rsidRPr="000427CE" w:rsidRDefault="000427CE" w:rsidP="000427CE">
            <w:pPr>
              <w:ind w:right="57"/>
              <w:jc w:val="right"/>
              <w:rPr>
                <w:rFonts w:ascii="Angsana New" w:hAnsi="Angsana New" w:cs="Angsana New"/>
                <w:sz w:val="23"/>
                <w:szCs w:val="23"/>
                <w:highlight w:val="yellow"/>
              </w:rPr>
            </w:pPr>
          </w:p>
        </w:tc>
        <w:tc>
          <w:tcPr>
            <w:tcW w:w="164" w:type="dxa"/>
          </w:tcPr>
          <w:p w14:paraId="195B116B" w14:textId="77777777" w:rsidR="000427CE" w:rsidRPr="00722595" w:rsidRDefault="000427CE" w:rsidP="000427CE">
            <w:pPr>
              <w:tabs>
                <w:tab w:val="left" w:pos="1040"/>
              </w:tabs>
              <w:ind w:right="57" w:firstLine="93"/>
              <w:jc w:val="center"/>
              <w:rPr>
                <w:rFonts w:ascii="Angsana New" w:hAnsi="Angsana New" w:cs="Angsana New"/>
                <w:sz w:val="23"/>
                <w:szCs w:val="23"/>
              </w:rPr>
            </w:pPr>
          </w:p>
        </w:tc>
        <w:tc>
          <w:tcPr>
            <w:tcW w:w="1395" w:type="dxa"/>
          </w:tcPr>
          <w:p w14:paraId="55B7F423" w14:textId="77777777" w:rsidR="000427CE" w:rsidRPr="002F62D6" w:rsidRDefault="000427CE" w:rsidP="000427CE">
            <w:pPr>
              <w:ind w:left="-59" w:right="-85"/>
              <w:jc w:val="center"/>
              <w:rPr>
                <w:rFonts w:ascii="Angsana New" w:hAnsi="Angsana New" w:cs="Angsana New"/>
                <w:sz w:val="23"/>
                <w:szCs w:val="23"/>
              </w:rPr>
            </w:pPr>
          </w:p>
        </w:tc>
      </w:tr>
      <w:tr w:rsidR="000427CE" w:rsidRPr="00722595" w14:paraId="504B8C39" w14:textId="77777777" w:rsidTr="005C7E15">
        <w:trPr>
          <w:cantSplit/>
        </w:trPr>
        <w:tc>
          <w:tcPr>
            <w:tcW w:w="3686" w:type="dxa"/>
          </w:tcPr>
          <w:p w14:paraId="48840902" w14:textId="77777777" w:rsidR="000427CE" w:rsidRPr="00722595" w:rsidRDefault="000427CE" w:rsidP="000427CE">
            <w:pPr>
              <w:jc w:val="both"/>
              <w:rPr>
                <w:rFonts w:ascii="Angsana New" w:hAnsi="Angsana New" w:cs="Angsana New"/>
                <w:sz w:val="23"/>
                <w:szCs w:val="23"/>
                <w:cs/>
              </w:rPr>
            </w:pPr>
            <w:r w:rsidRPr="00722595">
              <w:rPr>
                <w:rFonts w:ascii="Angsana New" w:hAnsi="Angsana New" w:cs="Angsana New"/>
                <w:sz w:val="23"/>
                <w:szCs w:val="23"/>
                <w:cs/>
              </w:rPr>
              <w:t>บริษัทร่วม</w:t>
            </w:r>
          </w:p>
        </w:tc>
        <w:tc>
          <w:tcPr>
            <w:tcW w:w="1418" w:type="dxa"/>
          </w:tcPr>
          <w:p w14:paraId="0C5A6F8A" w14:textId="77777777" w:rsidR="000427CE" w:rsidRPr="000427CE" w:rsidRDefault="000427CE" w:rsidP="000427CE">
            <w:pPr>
              <w:ind w:right="57"/>
              <w:jc w:val="right"/>
              <w:rPr>
                <w:rFonts w:ascii="Angsana New" w:hAnsi="Angsana New" w:cs="Angsana New"/>
                <w:sz w:val="23"/>
                <w:szCs w:val="23"/>
                <w:highlight w:val="yellow"/>
              </w:rPr>
            </w:pPr>
          </w:p>
        </w:tc>
        <w:tc>
          <w:tcPr>
            <w:tcW w:w="164" w:type="dxa"/>
          </w:tcPr>
          <w:p w14:paraId="0475C47F" w14:textId="77777777" w:rsidR="000427CE" w:rsidRPr="00722595" w:rsidRDefault="000427CE" w:rsidP="000427CE">
            <w:pPr>
              <w:ind w:right="57"/>
              <w:jc w:val="center"/>
              <w:rPr>
                <w:rFonts w:ascii="Angsana New" w:hAnsi="Angsana New" w:cs="Angsana New"/>
                <w:sz w:val="23"/>
                <w:szCs w:val="23"/>
              </w:rPr>
            </w:pPr>
          </w:p>
        </w:tc>
        <w:tc>
          <w:tcPr>
            <w:tcW w:w="1402" w:type="dxa"/>
          </w:tcPr>
          <w:p w14:paraId="34FFFAED" w14:textId="77777777" w:rsidR="000427CE" w:rsidRPr="00722595" w:rsidRDefault="000427CE" w:rsidP="000427CE">
            <w:pPr>
              <w:ind w:right="57"/>
              <w:jc w:val="right"/>
              <w:rPr>
                <w:rFonts w:ascii="Angsana New" w:hAnsi="Angsana New" w:cs="Angsana New"/>
                <w:sz w:val="23"/>
                <w:szCs w:val="23"/>
              </w:rPr>
            </w:pPr>
          </w:p>
        </w:tc>
        <w:tc>
          <w:tcPr>
            <w:tcW w:w="168" w:type="dxa"/>
          </w:tcPr>
          <w:p w14:paraId="5B4A382D" w14:textId="77777777" w:rsidR="000427CE" w:rsidRPr="00722595" w:rsidRDefault="000427CE" w:rsidP="000427CE">
            <w:pPr>
              <w:ind w:right="57"/>
              <w:jc w:val="center"/>
              <w:rPr>
                <w:rFonts w:ascii="Angsana New" w:hAnsi="Angsana New" w:cs="Angsana New"/>
                <w:sz w:val="23"/>
                <w:szCs w:val="23"/>
              </w:rPr>
            </w:pPr>
          </w:p>
        </w:tc>
        <w:tc>
          <w:tcPr>
            <w:tcW w:w="1384" w:type="dxa"/>
          </w:tcPr>
          <w:p w14:paraId="495A0DA2" w14:textId="77777777" w:rsidR="000427CE" w:rsidRPr="000427CE" w:rsidRDefault="000427CE" w:rsidP="000427CE">
            <w:pPr>
              <w:ind w:left="-59" w:right="-85"/>
              <w:jc w:val="center"/>
              <w:rPr>
                <w:rFonts w:ascii="Angsana New" w:hAnsi="Angsana New" w:cs="Angsana New"/>
                <w:sz w:val="23"/>
                <w:szCs w:val="23"/>
                <w:highlight w:val="yellow"/>
              </w:rPr>
            </w:pPr>
          </w:p>
        </w:tc>
        <w:tc>
          <w:tcPr>
            <w:tcW w:w="164" w:type="dxa"/>
          </w:tcPr>
          <w:p w14:paraId="1EC9E049" w14:textId="77777777" w:rsidR="000427CE" w:rsidRPr="00722595" w:rsidRDefault="000427CE" w:rsidP="000427CE">
            <w:pPr>
              <w:ind w:left="-59" w:right="-85"/>
              <w:jc w:val="center"/>
              <w:rPr>
                <w:rFonts w:ascii="Angsana New" w:hAnsi="Angsana New" w:cs="Angsana New"/>
                <w:sz w:val="23"/>
                <w:szCs w:val="23"/>
              </w:rPr>
            </w:pPr>
          </w:p>
        </w:tc>
        <w:tc>
          <w:tcPr>
            <w:tcW w:w="1395" w:type="dxa"/>
          </w:tcPr>
          <w:p w14:paraId="41AE2198" w14:textId="77777777" w:rsidR="000427CE" w:rsidRPr="00722595" w:rsidRDefault="000427CE" w:rsidP="000427CE">
            <w:pPr>
              <w:ind w:left="-59" w:right="-85"/>
              <w:jc w:val="center"/>
              <w:rPr>
                <w:rFonts w:ascii="Angsana New" w:hAnsi="Angsana New" w:cs="Angsana New"/>
                <w:sz w:val="23"/>
                <w:szCs w:val="23"/>
              </w:rPr>
            </w:pPr>
          </w:p>
        </w:tc>
      </w:tr>
      <w:tr w:rsidR="000427CE" w:rsidRPr="00722595" w14:paraId="1A851129" w14:textId="77777777" w:rsidTr="005C7E15">
        <w:trPr>
          <w:cantSplit/>
        </w:trPr>
        <w:tc>
          <w:tcPr>
            <w:tcW w:w="3686" w:type="dxa"/>
          </w:tcPr>
          <w:p w14:paraId="7D4F55E6" w14:textId="77777777" w:rsidR="000427CE" w:rsidRPr="00722595" w:rsidRDefault="000427CE" w:rsidP="000427CE">
            <w:pPr>
              <w:ind w:firstLine="225"/>
              <w:jc w:val="both"/>
              <w:rPr>
                <w:rFonts w:ascii="Angsana New" w:hAnsi="Angsana New" w:cs="Angsana New"/>
                <w:sz w:val="23"/>
                <w:szCs w:val="23"/>
                <w:cs/>
              </w:rPr>
            </w:pPr>
            <w:r w:rsidRPr="00722595">
              <w:rPr>
                <w:rFonts w:ascii="Angsana New" w:hAnsi="Angsana New" w:cs="Angsana New"/>
                <w:sz w:val="23"/>
                <w:szCs w:val="23"/>
              </w:rPr>
              <w:t>Theun Hinboun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tcPr>
          <w:p w14:paraId="679F47AC" w14:textId="1A63CCF2" w:rsidR="000427CE" w:rsidRPr="00E07095" w:rsidRDefault="00F052B8" w:rsidP="00E07095">
            <w:pPr>
              <w:ind w:right="141"/>
              <w:jc w:val="right"/>
              <w:rPr>
                <w:rFonts w:ascii="Angsana New" w:hAnsi="Angsana New" w:cs="Angsana New"/>
                <w:sz w:val="23"/>
                <w:szCs w:val="23"/>
              </w:rPr>
            </w:pPr>
            <w:r w:rsidRPr="00F052B8">
              <w:rPr>
                <w:rFonts w:ascii="Angsana New" w:hAnsi="Angsana New" w:cs="Angsana New"/>
                <w:sz w:val="23"/>
                <w:szCs w:val="23"/>
                <w:cs/>
              </w:rPr>
              <w:t>1</w:t>
            </w:r>
            <w:r w:rsidRPr="00F052B8">
              <w:rPr>
                <w:rFonts w:ascii="Angsana New" w:hAnsi="Angsana New" w:cs="Angsana New"/>
                <w:sz w:val="23"/>
                <w:szCs w:val="23"/>
              </w:rPr>
              <w:t>,</w:t>
            </w:r>
            <w:r w:rsidRPr="00F052B8">
              <w:rPr>
                <w:rFonts w:ascii="Angsana New" w:hAnsi="Angsana New" w:cs="Angsana New"/>
                <w:sz w:val="23"/>
                <w:szCs w:val="23"/>
                <w:cs/>
              </w:rPr>
              <w:t>172</w:t>
            </w:r>
            <w:r w:rsidRPr="00F052B8">
              <w:rPr>
                <w:rFonts w:ascii="Angsana New" w:hAnsi="Angsana New" w:cs="Angsana New"/>
                <w:sz w:val="23"/>
                <w:szCs w:val="23"/>
              </w:rPr>
              <w:t>,</w:t>
            </w:r>
            <w:r w:rsidRPr="00F052B8">
              <w:rPr>
                <w:rFonts w:ascii="Angsana New" w:hAnsi="Angsana New" w:cs="Angsana New"/>
                <w:sz w:val="23"/>
                <w:szCs w:val="23"/>
                <w:cs/>
              </w:rPr>
              <w:t>937.44</w:t>
            </w:r>
          </w:p>
        </w:tc>
        <w:tc>
          <w:tcPr>
            <w:tcW w:w="164" w:type="dxa"/>
          </w:tcPr>
          <w:p w14:paraId="648D79B5" w14:textId="77777777" w:rsidR="000427CE" w:rsidRPr="008E225B" w:rsidRDefault="000427CE" w:rsidP="000427CE">
            <w:pPr>
              <w:ind w:right="57"/>
              <w:jc w:val="center"/>
              <w:rPr>
                <w:rFonts w:ascii="Angsana New" w:hAnsi="Angsana New" w:cs="Angsana New"/>
                <w:sz w:val="23"/>
                <w:szCs w:val="23"/>
              </w:rPr>
            </w:pPr>
          </w:p>
        </w:tc>
        <w:tc>
          <w:tcPr>
            <w:tcW w:w="1402" w:type="dxa"/>
          </w:tcPr>
          <w:p w14:paraId="228307FF" w14:textId="012EA0F5" w:rsidR="000427CE" w:rsidRPr="008E225B" w:rsidRDefault="000427CE" w:rsidP="00DF794B">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17D6830D" w14:textId="77777777" w:rsidR="000427CE" w:rsidRPr="008E225B" w:rsidRDefault="000427CE" w:rsidP="000427CE">
            <w:pPr>
              <w:ind w:right="57"/>
              <w:jc w:val="center"/>
              <w:rPr>
                <w:rFonts w:ascii="Angsana New" w:hAnsi="Angsana New" w:cs="Angsana New"/>
                <w:sz w:val="23"/>
                <w:szCs w:val="23"/>
              </w:rPr>
            </w:pPr>
          </w:p>
        </w:tc>
        <w:tc>
          <w:tcPr>
            <w:tcW w:w="1384" w:type="dxa"/>
          </w:tcPr>
          <w:p w14:paraId="1B6E5328" w14:textId="3B142128" w:rsidR="000427CE" w:rsidRPr="00F052B8" w:rsidRDefault="000427CE" w:rsidP="000427CE">
            <w:pPr>
              <w:ind w:left="-59" w:right="-85"/>
              <w:jc w:val="center"/>
              <w:rPr>
                <w:rFonts w:ascii="Angsana New" w:hAnsi="Angsana New" w:cs="Angsana New"/>
                <w:sz w:val="23"/>
                <w:szCs w:val="23"/>
              </w:rPr>
            </w:pPr>
            <w:r w:rsidRPr="00F052B8">
              <w:rPr>
                <w:rFonts w:ascii="Angsana New" w:hAnsi="Angsana New" w:cs="Angsana New"/>
                <w:sz w:val="23"/>
                <w:szCs w:val="23"/>
                <w:cs/>
              </w:rPr>
              <w:t>-</w:t>
            </w:r>
          </w:p>
        </w:tc>
        <w:tc>
          <w:tcPr>
            <w:tcW w:w="164" w:type="dxa"/>
          </w:tcPr>
          <w:p w14:paraId="7278D94E" w14:textId="77777777" w:rsidR="000427CE" w:rsidRPr="008E225B" w:rsidRDefault="000427CE" w:rsidP="000427CE">
            <w:pPr>
              <w:ind w:left="-59" w:right="-85"/>
              <w:jc w:val="center"/>
              <w:rPr>
                <w:rFonts w:ascii="Angsana New" w:hAnsi="Angsana New" w:cs="Angsana New"/>
                <w:sz w:val="23"/>
                <w:szCs w:val="23"/>
              </w:rPr>
            </w:pPr>
          </w:p>
        </w:tc>
        <w:tc>
          <w:tcPr>
            <w:tcW w:w="1395" w:type="dxa"/>
          </w:tcPr>
          <w:p w14:paraId="213572E2" w14:textId="0E2F92CD" w:rsidR="000427CE" w:rsidRPr="008E225B" w:rsidRDefault="000427CE" w:rsidP="000427CE">
            <w:pPr>
              <w:ind w:left="-59" w:right="-85"/>
              <w:jc w:val="center"/>
              <w:rPr>
                <w:rFonts w:ascii="Angsana New" w:hAnsi="Angsana New" w:cs="Angsana New"/>
                <w:sz w:val="23"/>
                <w:szCs w:val="23"/>
              </w:rPr>
            </w:pPr>
            <w:r w:rsidRPr="00D33EF1">
              <w:rPr>
                <w:rFonts w:ascii="Angsana New" w:hAnsi="Angsana New" w:cs="Angsana New"/>
                <w:sz w:val="23"/>
                <w:szCs w:val="23"/>
                <w:cs/>
              </w:rPr>
              <w:t>-</w:t>
            </w:r>
          </w:p>
        </w:tc>
      </w:tr>
      <w:tr w:rsidR="000427CE" w:rsidRPr="00722595" w14:paraId="238A17EC" w14:textId="77777777" w:rsidTr="00D547BD">
        <w:trPr>
          <w:cantSplit/>
        </w:trPr>
        <w:tc>
          <w:tcPr>
            <w:tcW w:w="3686" w:type="dxa"/>
          </w:tcPr>
          <w:p w14:paraId="7DF00930" w14:textId="77777777" w:rsidR="000427CE" w:rsidRPr="00722595" w:rsidRDefault="000427CE" w:rsidP="000427CE">
            <w:pPr>
              <w:jc w:val="both"/>
              <w:rPr>
                <w:rFonts w:ascii="Angsana New" w:hAnsi="Angsana New" w:cs="Angsana New"/>
                <w:sz w:val="23"/>
                <w:szCs w:val="23"/>
                <w:cs/>
              </w:rPr>
            </w:pPr>
            <w:r w:rsidRPr="00722595">
              <w:rPr>
                <w:rFonts w:ascii="Angsana New" w:hAnsi="Angsana New" w:cs="Angsana New" w:hint="cs"/>
                <w:sz w:val="23"/>
                <w:szCs w:val="23"/>
                <w:cs/>
              </w:rPr>
              <w:t>ค่าใช้จ่ายจ่ายล่วงหน้า</w:t>
            </w:r>
          </w:p>
        </w:tc>
        <w:tc>
          <w:tcPr>
            <w:tcW w:w="1418" w:type="dxa"/>
          </w:tcPr>
          <w:p w14:paraId="7C9D7896" w14:textId="77777777" w:rsidR="000427CE" w:rsidRPr="000427CE" w:rsidRDefault="000427CE" w:rsidP="000427CE">
            <w:pPr>
              <w:ind w:left="-59" w:right="-85"/>
              <w:jc w:val="center"/>
              <w:rPr>
                <w:rFonts w:ascii="Angsana New" w:hAnsi="Angsana New" w:cs="Angsana New"/>
                <w:sz w:val="23"/>
                <w:szCs w:val="23"/>
                <w:highlight w:val="yellow"/>
              </w:rPr>
            </w:pPr>
          </w:p>
        </w:tc>
        <w:tc>
          <w:tcPr>
            <w:tcW w:w="164" w:type="dxa"/>
          </w:tcPr>
          <w:p w14:paraId="4027FFF6" w14:textId="77777777" w:rsidR="000427CE" w:rsidRPr="00722595" w:rsidRDefault="000427CE" w:rsidP="000427CE">
            <w:pPr>
              <w:ind w:left="-59" w:right="-85"/>
              <w:jc w:val="center"/>
              <w:rPr>
                <w:rFonts w:ascii="Angsana New" w:hAnsi="Angsana New" w:cs="Angsana New"/>
                <w:sz w:val="23"/>
                <w:szCs w:val="23"/>
              </w:rPr>
            </w:pPr>
          </w:p>
        </w:tc>
        <w:tc>
          <w:tcPr>
            <w:tcW w:w="1402" w:type="dxa"/>
          </w:tcPr>
          <w:p w14:paraId="599368BE" w14:textId="77777777" w:rsidR="000427CE" w:rsidRPr="00722595" w:rsidRDefault="000427CE" w:rsidP="000427CE">
            <w:pPr>
              <w:ind w:right="141"/>
              <w:jc w:val="right"/>
              <w:rPr>
                <w:rFonts w:ascii="Angsana New" w:hAnsi="Angsana New" w:cs="Angsana New"/>
                <w:sz w:val="23"/>
                <w:szCs w:val="23"/>
              </w:rPr>
            </w:pPr>
          </w:p>
        </w:tc>
        <w:tc>
          <w:tcPr>
            <w:tcW w:w="168" w:type="dxa"/>
          </w:tcPr>
          <w:p w14:paraId="07261BD7" w14:textId="77777777" w:rsidR="000427CE" w:rsidRPr="00722595" w:rsidRDefault="000427CE" w:rsidP="000427CE">
            <w:pPr>
              <w:ind w:right="57"/>
              <w:jc w:val="center"/>
              <w:rPr>
                <w:rFonts w:ascii="Angsana New" w:hAnsi="Angsana New" w:cs="Angsana New"/>
                <w:sz w:val="23"/>
                <w:szCs w:val="23"/>
              </w:rPr>
            </w:pPr>
          </w:p>
        </w:tc>
        <w:tc>
          <w:tcPr>
            <w:tcW w:w="1384" w:type="dxa"/>
          </w:tcPr>
          <w:p w14:paraId="5C06C046" w14:textId="77777777" w:rsidR="000427CE" w:rsidRPr="00F052B8" w:rsidRDefault="000427CE" w:rsidP="000427CE">
            <w:pPr>
              <w:ind w:left="-59" w:right="-85"/>
              <w:jc w:val="center"/>
              <w:rPr>
                <w:rFonts w:ascii="Angsana New" w:hAnsi="Angsana New" w:cs="Angsana New"/>
                <w:sz w:val="23"/>
                <w:szCs w:val="23"/>
              </w:rPr>
            </w:pPr>
          </w:p>
        </w:tc>
        <w:tc>
          <w:tcPr>
            <w:tcW w:w="164" w:type="dxa"/>
          </w:tcPr>
          <w:p w14:paraId="0A0B2DFA" w14:textId="77777777" w:rsidR="000427CE" w:rsidRPr="00722595" w:rsidRDefault="000427CE" w:rsidP="000427CE">
            <w:pPr>
              <w:tabs>
                <w:tab w:val="left" w:pos="1040"/>
              </w:tabs>
              <w:ind w:right="57" w:firstLine="93"/>
              <w:jc w:val="center"/>
              <w:rPr>
                <w:rFonts w:ascii="Angsana New" w:hAnsi="Angsana New" w:cs="Angsana New"/>
                <w:sz w:val="23"/>
                <w:szCs w:val="23"/>
              </w:rPr>
            </w:pPr>
          </w:p>
        </w:tc>
        <w:tc>
          <w:tcPr>
            <w:tcW w:w="1395" w:type="dxa"/>
          </w:tcPr>
          <w:p w14:paraId="69EF7C8D" w14:textId="77777777" w:rsidR="000427CE" w:rsidRPr="00722595" w:rsidRDefault="000427CE" w:rsidP="000427CE">
            <w:pPr>
              <w:ind w:left="-59" w:right="-85"/>
              <w:jc w:val="center"/>
              <w:rPr>
                <w:rFonts w:ascii="Angsana New" w:hAnsi="Angsana New" w:cs="Angsana New"/>
                <w:sz w:val="23"/>
                <w:szCs w:val="23"/>
              </w:rPr>
            </w:pPr>
          </w:p>
        </w:tc>
      </w:tr>
      <w:tr w:rsidR="000427CE" w:rsidRPr="00722595" w14:paraId="2A93FE75" w14:textId="77777777">
        <w:trPr>
          <w:cantSplit/>
        </w:trPr>
        <w:tc>
          <w:tcPr>
            <w:tcW w:w="3686" w:type="dxa"/>
          </w:tcPr>
          <w:p w14:paraId="03C48564" w14:textId="77777777" w:rsidR="000427CE" w:rsidRPr="00722595" w:rsidRDefault="000427CE" w:rsidP="000427CE">
            <w:pPr>
              <w:jc w:val="both"/>
              <w:rPr>
                <w:rFonts w:ascii="Angsana New" w:hAnsi="Angsana New" w:cs="Angsana New"/>
                <w:sz w:val="23"/>
                <w:szCs w:val="23"/>
                <w:cs/>
              </w:rPr>
            </w:pPr>
            <w:r w:rsidRPr="00722595">
              <w:rPr>
                <w:rFonts w:ascii="Angsana New" w:hAnsi="Angsana New" w:cs="Angsana New" w:hint="cs"/>
                <w:sz w:val="23"/>
                <w:szCs w:val="23"/>
                <w:cs/>
              </w:rPr>
              <w:t>บุคคลที่เกี่ยวข้องกัน</w:t>
            </w:r>
          </w:p>
        </w:tc>
        <w:tc>
          <w:tcPr>
            <w:tcW w:w="1418" w:type="dxa"/>
            <w:tcBorders>
              <w:top w:val="nil"/>
              <w:left w:val="nil"/>
              <w:bottom w:val="nil"/>
              <w:right w:val="nil"/>
            </w:tcBorders>
            <w:vAlign w:val="bottom"/>
          </w:tcPr>
          <w:p w14:paraId="253DF9D6" w14:textId="2C80978B" w:rsidR="000427CE" w:rsidRPr="000427CE" w:rsidRDefault="00F052B8" w:rsidP="000427CE">
            <w:pPr>
              <w:ind w:right="141"/>
              <w:jc w:val="right"/>
              <w:rPr>
                <w:rFonts w:ascii="Angsana New" w:hAnsi="Angsana New" w:cs="Angsana New"/>
                <w:sz w:val="23"/>
                <w:szCs w:val="23"/>
                <w:highlight w:val="yellow"/>
              </w:rPr>
            </w:pPr>
            <w:r w:rsidRPr="00F052B8">
              <w:rPr>
                <w:rFonts w:ascii="Angsana New" w:hAnsi="Angsana New" w:cs="Angsana New"/>
                <w:sz w:val="23"/>
                <w:szCs w:val="23"/>
                <w:cs/>
              </w:rPr>
              <w:t>1</w:t>
            </w:r>
            <w:r w:rsidRPr="00F052B8">
              <w:rPr>
                <w:rFonts w:ascii="Angsana New" w:hAnsi="Angsana New" w:cs="Angsana New"/>
                <w:sz w:val="23"/>
                <w:szCs w:val="23"/>
              </w:rPr>
              <w:t>,</w:t>
            </w:r>
            <w:r w:rsidRPr="00F052B8">
              <w:rPr>
                <w:rFonts w:ascii="Angsana New" w:hAnsi="Angsana New" w:cs="Angsana New"/>
                <w:sz w:val="23"/>
                <w:szCs w:val="23"/>
                <w:cs/>
              </w:rPr>
              <w:t>443</w:t>
            </w:r>
            <w:r w:rsidRPr="00F052B8">
              <w:rPr>
                <w:rFonts w:ascii="Angsana New" w:hAnsi="Angsana New" w:cs="Angsana New"/>
                <w:sz w:val="23"/>
                <w:szCs w:val="23"/>
              </w:rPr>
              <w:t>,</w:t>
            </w:r>
            <w:r w:rsidRPr="00F052B8">
              <w:rPr>
                <w:rFonts w:ascii="Angsana New" w:hAnsi="Angsana New" w:cs="Angsana New"/>
                <w:sz w:val="23"/>
                <w:szCs w:val="23"/>
                <w:cs/>
              </w:rPr>
              <w:t>316.72</w:t>
            </w:r>
          </w:p>
        </w:tc>
        <w:tc>
          <w:tcPr>
            <w:tcW w:w="164" w:type="dxa"/>
          </w:tcPr>
          <w:p w14:paraId="55A65C89" w14:textId="77777777" w:rsidR="000427CE" w:rsidRPr="00722595" w:rsidRDefault="000427CE" w:rsidP="000427CE">
            <w:pPr>
              <w:ind w:left="-59" w:right="-85"/>
              <w:jc w:val="center"/>
              <w:rPr>
                <w:rFonts w:ascii="Angsana New" w:hAnsi="Angsana New" w:cs="Angsana New"/>
                <w:sz w:val="23"/>
                <w:szCs w:val="23"/>
              </w:rPr>
            </w:pPr>
          </w:p>
        </w:tc>
        <w:tc>
          <w:tcPr>
            <w:tcW w:w="1402" w:type="dxa"/>
            <w:tcBorders>
              <w:top w:val="nil"/>
              <w:left w:val="nil"/>
              <w:bottom w:val="nil"/>
              <w:right w:val="nil"/>
            </w:tcBorders>
            <w:vAlign w:val="bottom"/>
          </w:tcPr>
          <w:p w14:paraId="6A38CCC8" w14:textId="0CF0FA3A" w:rsidR="000427CE" w:rsidRPr="00722595" w:rsidRDefault="000427CE" w:rsidP="000427CE">
            <w:pPr>
              <w:ind w:right="141"/>
              <w:jc w:val="right"/>
              <w:rPr>
                <w:rFonts w:ascii="Angsana New" w:hAnsi="Angsana New" w:cs="Angsana New"/>
                <w:sz w:val="23"/>
                <w:szCs w:val="23"/>
              </w:rPr>
            </w:pPr>
            <w:r w:rsidRPr="00D33EF1">
              <w:rPr>
                <w:rFonts w:ascii="Angsana New" w:hAnsi="Angsana New" w:cs="Angsana New"/>
                <w:sz w:val="23"/>
                <w:szCs w:val="23"/>
                <w:cs/>
              </w:rPr>
              <w:t>1</w:t>
            </w:r>
            <w:r w:rsidRPr="00D33EF1">
              <w:rPr>
                <w:rFonts w:ascii="Angsana New" w:hAnsi="Angsana New" w:cs="Angsana New"/>
                <w:sz w:val="23"/>
                <w:szCs w:val="23"/>
              </w:rPr>
              <w:t>,</w:t>
            </w:r>
            <w:r w:rsidRPr="00D33EF1">
              <w:rPr>
                <w:rFonts w:ascii="Angsana New" w:hAnsi="Angsana New" w:cs="Angsana New"/>
                <w:sz w:val="23"/>
                <w:szCs w:val="23"/>
                <w:cs/>
              </w:rPr>
              <w:t>559</w:t>
            </w:r>
            <w:r w:rsidRPr="00D33EF1">
              <w:rPr>
                <w:rFonts w:ascii="Angsana New" w:hAnsi="Angsana New" w:cs="Angsana New"/>
                <w:sz w:val="23"/>
                <w:szCs w:val="23"/>
              </w:rPr>
              <w:t>,</w:t>
            </w:r>
            <w:r w:rsidRPr="00D33EF1">
              <w:rPr>
                <w:rFonts w:ascii="Angsana New" w:hAnsi="Angsana New" w:cs="Angsana New"/>
                <w:sz w:val="23"/>
                <w:szCs w:val="23"/>
                <w:cs/>
              </w:rPr>
              <w:t>142.77</w:t>
            </w:r>
          </w:p>
        </w:tc>
        <w:tc>
          <w:tcPr>
            <w:tcW w:w="168" w:type="dxa"/>
          </w:tcPr>
          <w:p w14:paraId="20150CC5" w14:textId="77777777" w:rsidR="000427CE" w:rsidRPr="00722595" w:rsidRDefault="000427CE" w:rsidP="000427CE">
            <w:pPr>
              <w:ind w:right="57"/>
              <w:jc w:val="center"/>
              <w:rPr>
                <w:rFonts w:ascii="Angsana New" w:hAnsi="Angsana New" w:cs="Angsana New"/>
                <w:sz w:val="23"/>
                <w:szCs w:val="23"/>
              </w:rPr>
            </w:pPr>
          </w:p>
        </w:tc>
        <w:tc>
          <w:tcPr>
            <w:tcW w:w="1384" w:type="dxa"/>
          </w:tcPr>
          <w:p w14:paraId="62979B8F" w14:textId="709BDC97" w:rsidR="000427CE" w:rsidRPr="00F052B8" w:rsidRDefault="000427CE" w:rsidP="000427CE">
            <w:pPr>
              <w:ind w:left="-59" w:right="-85"/>
              <w:jc w:val="center"/>
              <w:rPr>
                <w:rFonts w:ascii="Angsana New" w:hAnsi="Angsana New" w:cs="Angsana New"/>
                <w:sz w:val="23"/>
                <w:szCs w:val="23"/>
              </w:rPr>
            </w:pPr>
            <w:r w:rsidRPr="00F052B8">
              <w:rPr>
                <w:rFonts w:ascii="Angsana New" w:hAnsi="Angsana New" w:cs="Angsana New" w:hint="cs"/>
                <w:sz w:val="23"/>
                <w:szCs w:val="23"/>
                <w:cs/>
              </w:rPr>
              <w:t>-</w:t>
            </w:r>
          </w:p>
        </w:tc>
        <w:tc>
          <w:tcPr>
            <w:tcW w:w="164" w:type="dxa"/>
          </w:tcPr>
          <w:p w14:paraId="6D37AD6A" w14:textId="77777777" w:rsidR="000427CE" w:rsidRPr="008E225B" w:rsidRDefault="000427CE" w:rsidP="000427CE">
            <w:pPr>
              <w:tabs>
                <w:tab w:val="left" w:pos="1040"/>
              </w:tabs>
              <w:ind w:right="57" w:firstLine="93"/>
              <w:jc w:val="center"/>
              <w:rPr>
                <w:rFonts w:ascii="Angsana New" w:hAnsi="Angsana New" w:cs="Angsana New"/>
                <w:sz w:val="23"/>
                <w:szCs w:val="23"/>
              </w:rPr>
            </w:pPr>
          </w:p>
        </w:tc>
        <w:tc>
          <w:tcPr>
            <w:tcW w:w="1395" w:type="dxa"/>
          </w:tcPr>
          <w:p w14:paraId="0C04AE00" w14:textId="1F63B5C4" w:rsidR="000427CE" w:rsidRPr="008E225B" w:rsidRDefault="000427CE" w:rsidP="000427CE">
            <w:pPr>
              <w:ind w:left="-59" w:right="-85"/>
              <w:jc w:val="center"/>
              <w:rPr>
                <w:rFonts w:ascii="Angsana New" w:hAnsi="Angsana New" w:cs="Angsana New"/>
                <w:sz w:val="23"/>
                <w:szCs w:val="23"/>
              </w:rPr>
            </w:pPr>
            <w:r w:rsidRPr="00D33EF1">
              <w:rPr>
                <w:rFonts w:ascii="Angsana New" w:hAnsi="Angsana New" w:cs="Angsana New" w:hint="cs"/>
                <w:sz w:val="23"/>
                <w:szCs w:val="23"/>
                <w:cs/>
              </w:rPr>
              <w:t>-</w:t>
            </w:r>
          </w:p>
        </w:tc>
      </w:tr>
      <w:tr w:rsidR="005760A6" w:rsidRPr="00722595" w14:paraId="47073997" w14:textId="77777777">
        <w:trPr>
          <w:cantSplit/>
        </w:trPr>
        <w:tc>
          <w:tcPr>
            <w:tcW w:w="3686" w:type="dxa"/>
          </w:tcPr>
          <w:p w14:paraId="3DDD6150" w14:textId="77777777" w:rsidR="005760A6" w:rsidRPr="00722595" w:rsidRDefault="005760A6" w:rsidP="000427CE">
            <w:pPr>
              <w:jc w:val="both"/>
              <w:rPr>
                <w:rFonts w:ascii="Angsana New" w:hAnsi="Angsana New" w:cs="Angsana New"/>
                <w:sz w:val="23"/>
                <w:szCs w:val="23"/>
                <w:cs/>
              </w:rPr>
            </w:pPr>
          </w:p>
        </w:tc>
        <w:tc>
          <w:tcPr>
            <w:tcW w:w="1418" w:type="dxa"/>
            <w:tcBorders>
              <w:top w:val="nil"/>
              <w:left w:val="nil"/>
              <w:bottom w:val="nil"/>
              <w:right w:val="nil"/>
            </w:tcBorders>
            <w:vAlign w:val="bottom"/>
          </w:tcPr>
          <w:p w14:paraId="70EB2056" w14:textId="77777777" w:rsidR="005760A6" w:rsidRPr="00F052B8" w:rsidRDefault="005760A6" w:rsidP="000427CE">
            <w:pPr>
              <w:ind w:right="141"/>
              <w:jc w:val="right"/>
              <w:rPr>
                <w:rFonts w:ascii="Angsana New" w:hAnsi="Angsana New" w:cs="Angsana New"/>
                <w:sz w:val="23"/>
                <w:szCs w:val="23"/>
                <w:cs/>
              </w:rPr>
            </w:pPr>
          </w:p>
        </w:tc>
        <w:tc>
          <w:tcPr>
            <w:tcW w:w="164" w:type="dxa"/>
          </w:tcPr>
          <w:p w14:paraId="07448120" w14:textId="77777777" w:rsidR="005760A6" w:rsidRPr="00722595" w:rsidRDefault="005760A6" w:rsidP="000427CE">
            <w:pPr>
              <w:ind w:left="-59" w:right="-85"/>
              <w:jc w:val="center"/>
              <w:rPr>
                <w:rFonts w:ascii="Angsana New" w:hAnsi="Angsana New" w:cs="Angsana New"/>
                <w:sz w:val="23"/>
                <w:szCs w:val="23"/>
              </w:rPr>
            </w:pPr>
          </w:p>
        </w:tc>
        <w:tc>
          <w:tcPr>
            <w:tcW w:w="1402" w:type="dxa"/>
            <w:tcBorders>
              <w:top w:val="nil"/>
              <w:left w:val="nil"/>
              <w:bottom w:val="nil"/>
              <w:right w:val="nil"/>
            </w:tcBorders>
            <w:vAlign w:val="bottom"/>
          </w:tcPr>
          <w:p w14:paraId="6A1A6218" w14:textId="77777777" w:rsidR="005760A6" w:rsidRPr="00D33EF1" w:rsidRDefault="005760A6" w:rsidP="000427CE">
            <w:pPr>
              <w:ind w:right="141"/>
              <w:jc w:val="right"/>
              <w:rPr>
                <w:rFonts w:ascii="Angsana New" w:hAnsi="Angsana New" w:cs="Angsana New"/>
                <w:sz w:val="23"/>
                <w:szCs w:val="23"/>
                <w:cs/>
              </w:rPr>
            </w:pPr>
          </w:p>
        </w:tc>
        <w:tc>
          <w:tcPr>
            <w:tcW w:w="168" w:type="dxa"/>
          </w:tcPr>
          <w:p w14:paraId="113218C6" w14:textId="77777777" w:rsidR="005760A6" w:rsidRPr="00722595" w:rsidRDefault="005760A6" w:rsidP="000427CE">
            <w:pPr>
              <w:ind w:right="57"/>
              <w:jc w:val="center"/>
              <w:rPr>
                <w:rFonts w:ascii="Angsana New" w:hAnsi="Angsana New" w:cs="Angsana New"/>
                <w:sz w:val="23"/>
                <w:szCs w:val="23"/>
              </w:rPr>
            </w:pPr>
          </w:p>
        </w:tc>
        <w:tc>
          <w:tcPr>
            <w:tcW w:w="1384" w:type="dxa"/>
          </w:tcPr>
          <w:p w14:paraId="49ED268A" w14:textId="77777777" w:rsidR="005760A6" w:rsidRPr="00F052B8" w:rsidRDefault="005760A6" w:rsidP="000427CE">
            <w:pPr>
              <w:ind w:left="-59" w:right="-85"/>
              <w:jc w:val="center"/>
              <w:rPr>
                <w:rFonts w:ascii="Angsana New" w:hAnsi="Angsana New" w:cs="Angsana New"/>
                <w:sz w:val="23"/>
                <w:szCs w:val="23"/>
                <w:cs/>
              </w:rPr>
            </w:pPr>
          </w:p>
        </w:tc>
        <w:tc>
          <w:tcPr>
            <w:tcW w:w="164" w:type="dxa"/>
          </w:tcPr>
          <w:p w14:paraId="29EC6855" w14:textId="77777777" w:rsidR="005760A6" w:rsidRPr="008E225B" w:rsidRDefault="005760A6" w:rsidP="000427CE">
            <w:pPr>
              <w:tabs>
                <w:tab w:val="left" w:pos="1040"/>
              </w:tabs>
              <w:ind w:right="57" w:firstLine="93"/>
              <w:jc w:val="center"/>
              <w:rPr>
                <w:rFonts w:ascii="Angsana New" w:hAnsi="Angsana New" w:cs="Angsana New"/>
                <w:sz w:val="23"/>
                <w:szCs w:val="23"/>
              </w:rPr>
            </w:pPr>
          </w:p>
        </w:tc>
        <w:tc>
          <w:tcPr>
            <w:tcW w:w="1395" w:type="dxa"/>
          </w:tcPr>
          <w:p w14:paraId="6D6B4371" w14:textId="77777777" w:rsidR="005760A6" w:rsidRPr="00D33EF1" w:rsidRDefault="005760A6" w:rsidP="000427CE">
            <w:pPr>
              <w:ind w:left="-59" w:right="-85"/>
              <w:jc w:val="center"/>
              <w:rPr>
                <w:rFonts w:ascii="Angsana New" w:hAnsi="Angsana New" w:cs="Angsana New"/>
                <w:sz w:val="23"/>
                <w:szCs w:val="23"/>
                <w:cs/>
              </w:rPr>
            </w:pPr>
          </w:p>
        </w:tc>
      </w:tr>
      <w:tr w:rsidR="005760A6" w:rsidRPr="00722595" w14:paraId="335F2B64" w14:textId="77777777">
        <w:trPr>
          <w:cantSplit/>
        </w:trPr>
        <w:tc>
          <w:tcPr>
            <w:tcW w:w="3686" w:type="dxa"/>
          </w:tcPr>
          <w:p w14:paraId="4F4FB563" w14:textId="77777777" w:rsidR="005760A6" w:rsidRPr="00722595" w:rsidRDefault="005760A6" w:rsidP="000427CE">
            <w:pPr>
              <w:jc w:val="both"/>
              <w:rPr>
                <w:rFonts w:ascii="Angsana New" w:hAnsi="Angsana New" w:cs="Angsana New"/>
                <w:sz w:val="23"/>
                <w:szCs w:val="23"/>
                <w:cs/>
              </w:rPr>
            </w:pPr>
          </w:p>
        </w:tc>
        <w:tc>
          <w:tcPr>
            <w:tcW w:w="1418" w:type="dxa"/>
            <w:tcBorders>
              <w:top w:val="nil"/>
              <w:left w:val="nil"/>
              <w:bottom w:val="nil"/>
              <w:right w:val="nil"/>
            </w:tcBorders>
            <w:vAlign w:val="bottom"/>
          </w:tcPr>
          <w:p w14:paraId="3FEE833D" w14:textId="77777777" w:rsidR="005760A6" w:rsidRPr="00F052B8" w:rsidRDefault="005760A6" w:rsidP="000427CE">
            <w:pPr>
              <w:ind w:right="141"/>
              <w:jc w:val="right"/>
              <w:rPr>
                <w:rFonts w:ascii="Angsana New" w:hAnsi="Angsana New" w:cs="Angsana New"/>
                <w:sz w:val="23"/>
                <w:szCs w:val="23"/>
                <w:cs/>
              </w:rPr>
            </w:pPr>
          </w:p>
        </w:tc>
        <w:tc>
          <w:tcPr>
            <w:tcW w:w="164" w:type="dxa"/>
          </w:tcPr>
          <w:p w14:paraId="3C2D80B2" w14:textId="77777777" w:rsidR="005760A6" w:rsidRPr="00722595" w:rsidRDefault="005760A6" w:rsidP="000427CE">
            <w:pPr>
              <w:ind w:left="-59" w:right="-85"/>
              <w:jc w:val="center"/>
              <w:rPr>
                <w:rFonts w:ascii="Angsana New" w:hAnsi="Angsana New" w:cs="Angsana New"/>
                <w:sz w:val="23"/>
                <w:szCs w:val="23"/>
              </w:rPr>
            </w:pPr>
          </w:p>
        </w:tc>
        <w:tc>
          <w:tcPr>
            <w:tcW w:w="1402" w:type="dxa"/>
            <w:tcBorders>
              <w:top w:val="nil"/>
              <w:left w:val="nil"/>
              <w:bottom w:val="nil"/>
              <w:right w:val="nil"/>
            </w:tcBorders>
            <w:vAlign w:val="bottom"/>
          </w:tcPr>
          <w:p w14:paraId="38AEF5B8" w14:textId="77777777" w:rsidR="005760A6" w:rsidRPr="00D33EF1" w:rsidRDefault="005760A6" w:rsidP="000427CE">
            <w:pPr>
              <w:ind w:right="141"/>
              <w:jc w:val="right"/>
              <w:rPr>
                <w:rFonts w:ascii="Angsana New" w:hAnsi="Angsana New" w:cs="Angsana New"/>
                <w:sz w:val="23"/>
                <w:szCs w:val="23"/>
                <w:cs/>
              </w:rPr>
            </w:pPr>
          </w:p>
        </w:tc>
        <w:tc>
          <w:tcPr>
            <w:tcW w:w="168" w:type="dxa"/>
          </w:tcPr>
          <w:p w14:paraId="2B157181" w14:textId="77777777" w:rsidR="005760A6" w:rsidRPr="00722595" w:rsidRDefault="005760A6" w:rsidP="000427CE">
            <w:pPr>
              <w:ind w:right="57"/>
              <w:jc w:val="center"/>
              <w:rPr>
                <w:rFonts w:ascii="Angsana New" w:hAnsi="Angsana New" w:cs="Angsana New"/>
                <w:sz w:val="23"/>
                <w:szCs w:val="23"/>
              </w:rPr>
            </w:pPr>
          </w:p>
        </w:tc>
        <w:tc>
          <w:tcPr>
            <w:tcW w:w="1384" w:type="dxa"/>
          </w:tcPr>
          <w:p w14:paraId="70B03DA6" w14:textId="77777777" w:rsidR="005760A6" w:rsidRPr="00F052B8" w:rsidRDefault="005760A6" w:rsidP="000427CE">
            <w:pPr>
              <w:ind w:left="-59" w:right="-85"/>
              <w:jc w:val="center"/>
              <w:rPr>
                <w:rFonts w:ascii="Angsana New" w:hAnsi="Angsana New" w:cs="Angsana New"/>
                <w:sz w:val="23"/>
                <w:szCs w:val="23"/>
                <w:cs/>
              </w:rPr>
            </w:pPr>
          </w:p>
        </w:tc>
        <w:tc>
          <w:tcPr>
            <w:tcW w:w="164" w:type="dxa"/>
          </w:tcPr>
          <w:p w14:paraId="3439F6B3" w14:textId="77777777" w:rsidR="005760A6" w:rsidRPr="008E225B" w:rsidRDefault="005760A6" w:rsidP="000427CE">
            <w:pPr>
              <w:tabs>
                <w:tab w:val="left" w:pos="1040"/>
              </w:tabs>
              <w:ind w:right="57" w:firstLine="93"/>
              <w:jc w:val="center"/>
              <w:rPr>
                <w:rFonts w:ascii="Angsana New" w:hAnsi="Angsana New" w:cs="Angsana New"/>
                <w:sz w:val="23"/>
                <w:szCs w:val="23"/>
              </w:rPr>
            </w:pPr>
          </w:p>
        </w:tc>
        <w:tc>
          <w:tcPr>
            <w:tcW w:w="1395" w:type="dxa"/>
          </w:tcPr>
          <w:p w14:paraId="2EBA125C" w14:textId="77777777" w:rsidR="005760A6" w:rsidRPr="00D33EF1" w:rsidRDefault="005760A6" w:rsidP="000427CE">
            <w:pPr>
              <w:ind w:left="-59" w:right="-85"/>
              <w:jc w:val="center"/>
              <w:rPr>
                <w:rFonts w:ascii="Angsana New" w:hAnsi="Angsana New" w:cs="Angsana New"/>
                <w:sz w:val="23"/>
                <w:szCs w:val="23"/>
                <w:cs/>
              </w:rPr>
            </w:pPr>
          </w:p>
        </w:tc>
      </w:tr>
      <w:tr w:rsidR="005760A6" w:rsidRPr="00722595" w14:paraId="33C9DA4F" w14:textId="77777777">
        <w:trPr>
          <w:cantSplit/>
        </w:trPr>
        <w:tc>
          <w:tcPr>
            <w:tcW w:w="3686" w:type="dxa"/>
          </w:tcPr>
          <w:p w14:paraId="236A2542" w14:textId="77777777" w:rsidR="005760A6" w:rsidRPr="00722595" w:rsidRDefault="005760A6" w:rsidP="000427CE">
            <w:pPr>
              <w:jc w:val="both"/>
              <w:rPr>
                <w:rFonts w:ascii="Angsana New" w:hAnsi="Angsana New" w:cs="Angsana New"/>
                <w:sz w:val="23"/>
                <w:szCs w:val="23"/>
                <w:cs/>
              </w:rPr>
            </w:pPr>
          </w:p>
        </w:tc>
        <w:tc>
          <w:tcPr>
            <w:tcW w:w="1418" w:type="dxa"/>
            <w:tcBorders>
              <w:top w:val="nil"/>
              <w:left w:val="nil"/>
              <w:bottom w:val="nil"/>
              <w:right w:val="nil"/>
            </w:tcBorders>
            <w:vAlign w:val="bottom"/>
          </w:tcPr>
          <w:p w14:paraId="3A240A07" w14:textId="77777777" w:rsidR="005760A6" w:rsidRPr="00F052B8" w:rsidRDefault="005760A6" w:rsidP="000427CE">
            <w:pPr>
              <w:ind w:right="141"/>
              <w:jc w:val="right"/>
              <w:rPr>
                <w:rFonts w:ascii="Angsana New" w:hAnsi="Angsana New" w:cs="Angsana New"/>
                <w:sz w:val="23"/>
                <w:szCs w:val="23"/>
                <w:cs/>
              </w:rPr>
            </w:pPr>
          </w:p>
        </w:tc>
        <w:tc>
          <w:tcPr>
            <w:tcW w:w="164" w:type="dxa"/>
          </w:tcPr>
          <w:p w14:paraId="13A1791A" w14:textId="77777777" w:rsidR="005760A6" w:rsidRPr="00722595" w:rsidRDefault="005760A6" w:rsidP="000427CE">
            <w:pPr>
              <w:ind w:left="-59" w:right="-85"/>
              <w:jc w:val="center"/>
              <w:rPr>
                <w:rFonts w:ascii="Angsana New" w:hAnsi="Angsana New" w:cs="Angsana New"/>
                <w:sz w:val="23"/>
                <w:szCs w:val="23"/>
              </w:rPr>
            </w:pPr>
          </w:p>
        </w:tc>
        <w:tc>
          <w:tcPr>
            <w:tcW w:w="1402" w:type="dxa"/>
            <w:tcBorders>
              <w:top w:val="nil"/>
              <w:left w:val="nil"/>
              <w:bottom w:val="nil"/>
              <w:right w:val="nil"/>
            </w:tcBorders>
            <w:vAlign w:val="bottom"/>
          </w:tcPr>
          <w:p w14:paraId="34AF83A8" w14:textId="77777777" w:rsidR="005760A6" w:rsidRPr="00D33EF1" w:rsidRDefault="005760A6" w:rsidP="000427CE">
            <w:pPr>
              <w:ind w:right="141"/>
              <w:jc w:val="right"/>
              <w:rPr>
                <w:rFonts w:ascii="Angsana New" w:hAnsi="Angsana New" w:cs="Angsana New"/>
                <w:sz w:val="23"/>
                <w:szCs w:val="23"/>
                <w:cs/>
              </w:rPr>
            </w:pPr>
          </w:p>
        </w:tc>
        <w:tc>
          <w:tcPr>
            <w:tcW w:w="168" w:type="dxa"/>
          </w:tcPr>
          <w:p w14:paraId="4C5A9A20" w14:textId="77777777" w:rsidR="005760A6" w:rsidRPr="00722595" w:rsidRDefault="005760A6" w:rsidP="000427CE">
            <w:pPr>
              <w:ind w:right="57"/>
              <w:jc w:val="center"/>
              <w:rPr>
                <w:rFonts w:ascii="Angsana New" w:hAnsi="Angsana New" w:cs="Angsana New"/>
                <w:sz w:val="23"/>
                <w:szCs w:val="23"/>
              </w:rPr>
            </w:pPr>
          </w:p>
        </w:tc>
        <w:tc>
          <w:tcPr>
            <w:tcW w:w="1384" w:type="dxa"/>
          </w:tcPr>
          <w:p w14:paraId="4AD78C26" w14:textId="77777777" w:rsidR="005760A6" w:rsidRPr="00F052B8" w:rsidRDefault="005760A6" w:rsidP="000427CE">
            <w:pPr>
              <w:ind w:left="-59" w:right="-85"/>
              <w:jc w:val="center"/>
              <w:rPr>
                <w:rFonts w:ascii="Angsana New" w:hAnsi="Angsana New" w:cs="Angsana New"/>
                <w:sz w:val="23"/>
                <w:szCs w:val="23"/>
                <w:cs/>
              </w:rPr>
            </w:pPr>
          </w:p>
        </w:tc>
        <w:tc>
          <w:tcPr>
            <w:tcW w:w="164" w:type="dxa"/>
          </w:tcPr>
          <w:p w14:paraId="4A28756E" w14:textId="77777777" w:rsidR="005760A6" w:rsidRPr="008E225B" w:rsidRDefault="005760A6" w:rsidP="000427CE">
            <w:pPr>
              <w:tabs>
                <w:tab w:val="left" w:pos="1040"/>
              </w:tabs>
              <w:ind w:right="57" w:firstLine="93"/>
              <w:jc w:val="center"/>
              <w:rPr>
                <w:rFonts w:ascii="Angsana New" w:hAnsi="Angsana New" w:cs="Angsana New"/>
                <w:sz w:val="23"/>
                <w:szCs w:val="23"/>
              </w:rPr>
            </w:pPr>
          </w:p>
        </w:tc>
        <w:tc>
          <w:tcPr>
            <w:tcW w:w="1395" w:type="dxa"/>
          </w:tcPr>
          <w:p w14:paraId="0D2DDED2" w14:textId="77777777" w:rsidR="005760A6" w:rsidRPr="00D33EF1" w:rsidRDefault="005760A6" w:rsidP="000427CE">
            <w:pPr>
              <w:ind w:left="-59" w:right="-85"/>
              <w:jc w:val="center"/>
              <w:rPr>
                <w:rFonts w:ascii="Angsana New" w:hAnsi="Angsana New" w:cs="Angsana New"/>
                <w:sz w:val="23"/>
                <w:szCs w:val="23"/>
                <w:cs/>
              </w:rPr>
            </w:pPr>
          </w:p>
        </w:tc>
      </w:tr>
      <w:tr w:rsidR="005760A6" w:rsidRPr="00722595" w14:paraId="1FB4CB1C" w14:textId="77777777">
        <w:trPr>
          <w:cantSplit/>
        </w:trPr>
        <w:tc>
          <w:tcPr>
            <w:tcW w:w="3686" w:type="dxa"/>
          </w:tcPr>
          <w:p w14:paraId="231AC005" w14:textId="77777777" w:rsidR="005760A6" w:rsidRPr="00722595" w:rsidRDefault="005760A6" w:rsidP="000427CE">
            <w:pPr>
              <w:jc w:val="both"/>
              <w:rPr>
                <w:rFonts w:ascii="Angsana New" w:hAnsi="Angsana New" w:cs="Angsana New"/>
                <w:sz w:val="23"/>
                <w:szCs w:val="23"/>
                <w:cs/>
              </w:rPr>
            </w:pPr>
          </w:p>
        </w:tc>
        <w:tc>
          <w:tcPr>
            <w:tcW w:w="1418" w:type="dxa"/>
            <w:tcBorders>
              <w:top w:val="nil"/>
              <w:left w:val="nil"/>
              <w:bottom w:val="nil"/>
              <w:right w:val="nil"/>
            </w:tcBorders>
            <w:vAlign w:val="bottom"/>
          </w:tcPr>
          <w:p w14:paraId="54453AC9" w14:textId="77777777" w:rsidR="005760A6" w:rsidRPr="00F052B8" w:rsidRDefault="005760A6" w:rsidP="000427CE">
            <w:pPr>
              <w:ind w:right="141"/>
              <w:jc w:val="right"/>
              <w:rPr>
                <w:rFonts w:ascii="Angsana New" w:hAnsi="Angsana New" w:cs="Angsana New"/>
                <w:sz w:val="23"/>
                <w:szCs w:val="23"/>
                <w:cs/>
              </w:rPr>
            </w:pPr>
          </w:p>
        </w:tc>
        <w:tc>
          <w:tcPr>
            <w:tcW w:w="164" w:type="dxa"/>
          </w:tcPr>
          <w:p w14:paraId="7EED08FB" w14:textId="77777777" w:rsidR="005760A6" w:rsidRPr="00722595" w:rsidRDefault="005760A6" w:rsidP="000427CE">
            <w:pPr>
              <w:ind w:left="-59" w:right="-85"/>
              <w:jc w:val="center"/>
              <w:rPr>
                <w:rFonts w:ascii="Angsana New" w:hAnsi="Angsana New" w:cs="Angsana New"/>
                <w:sz w:val="23"/>
                <w:szCs w:val="23"/>
              </w:rPr>
            </w:pPr>
          </w:p>
        </w:tc>
        <w:tc>
          <w:tcPr>
            <w:tcW w:w="1402" w:type="dxa"/>
            <w:tcBorders>
              <w:top w:val="nil"/>
              <w:left w:val="nil"/>
              <w:bottom w:val="nil"/>
              <w:right w:val="nil"/>
            </w:tcBorders>
            <w:vAlign w:val="bottom"/>
          </w:tcPr>
          <w:p w14:paraId="667E8ED3" w14:textId="77777777" w:rsidR="005760A6" w:rsidRPr="00D33EF1" w:rsidRDefault="005760A6" w:rsidP="000427CE">
            <w:pPr>
              <w:ind w:right="141"/>
              <w:jc w:val="right"/>
              <w:rPr>
                <w:rFonts w:ascii="Angsana New" w:hAnsi="Angsana New" w:cs="Angsana New"/>
                <w:sz w:val="23"/>
                <w:szCs w:val="23"/>
                <w:cs/>
              </w:rPr>
            </w:pPr>
          </w:p>
        </w:tc>
        <w:tc>
          <w:tcPr>
            <w:tcW w:w="168" w:type="dxa"/>
          </w:tcPr>
          <w:p w14:paraId="203A286B" w14:textId="77777777" w:rsidR="005760A6" w:rsidRPr="00722595" w:rsidRDefault="005760A6" w:rsidP="000427CE">
            <w:pPr>
              <w:ind w:right="57"/>
              <w:jc w:val="center"/>
              <w:rPr>
                <w:rFonts w:ascii="Angsana New" w:hAnsi="Angsana New" w:cs="Angsana New"/>
                <w:sz w:val="23"/>
                <w:szCs w:val="23"/>
              </w:rPr>
            </w:pPr>
          </w:p>
        </w:tc>
        <w:tc>
          <w:tcPr>
            <w:tcW w:w="1384" w:type="dxa"/>
          </w:tcPr>
          <w:p w14:paraId="722D5CB2" w14:textId="77777777" w:rsidR="005760A6" w:rsidRPr="00F052B8" w:rsidRDefault="005760A6" w:rsidP="000427CE">
            <w:pPr>
              <w:ind w:left="-59" w:right="-85"/>
              <w:jc w:val="center"/>
              <w:rPr>
                <w:rFonts w:ascii="Angsana New" w:hAnsi="Angsana New" w:cs="Angsana New"/>
                <w:sz w:val="23"/>
                <w:szCs w:val="23"/>
                <w:cs/>
              </w:rPr>
            </w:pPr>
          </w:p>
        </w:tc>
        <w:tc>
          <w:tcPr>
            <w:tcW w:w="164" w:type="dxa"/>
          </w:tcPr>
          <w:p w14:paraId="514A11F9" w14:textId="77777777" w:rsidR="005760A6" w:rsidRPr="008E225B" w:rsidRDefault="005760A6" w:rsidP="000427CE">
            <w:pPr>
              <w:tabs>
                <w:tab w:val="left" w:pos="1040"/>
              </w:tabs>
              <w:ind w:right="57" w:firstLine="93"/>
              <w:jc w:val="center"/>
              <w:rPr>
                <w:rFonts w:ascii="Angsana New" w:hAnsi="Angsana New" w:cs="Angsana New"/>
                <w:sz w:val="23"/>
                <w:szCs w:val="23"/>
              </w:rPr>
            </w:pPr>
          </w:p>
        </w:tc>
        <w:tc>
          <w:tcPr>
            <w:tcW w:w="1395" w:type="dxa"/>
          </w:tcPr>
          <w:p w14:paraId="21A05A4C" w14:textId="77777777" w:rsidR="005760A6" w:rsidRPr="00D33EF1" w:rsidRDefault="005760A6" w:rsidP="000427CE">
            <w:pPr>
              <w:ind w:left="-59" w:right="-85"/>
              <w:jc w:val="center"/>
              <w:rPr>
                <w:rFonts w:ascii="Angsana New" w:hAnsi="Angsana New" w:cs="Angsana New"/>
                <w:sz w:val="23"/>
                <w:szCs w:val="23"/>
                <w:cs/>
              </w:rPr>
            </w:pPr>
          </w:p>
        </w:tc>
      </w:tr>
      <w:tr w:rsidR="005760A6" w:rsidRPr="00722595" w14:paraId="3ADF63D3" w14:textId="77777777">
        <w:trPr>
          <w:cantSplit/>
        </w:trPr>
        <w:tc>
          <w:tcPr>
            <w:tcW w:w="3686" w:type="dxa"/>
          </w:tcPr>
          <w:p w14:paraId="6542C306" w14:textId="77777777" w:rsidR="005760A6" w:rsidRPr="00722595" w:rsidRDefault="005760A6" w:rsidP="000427CE">
            <w:pPr>
              <w:jc w:val="both"/>
              <w:rPr>
                <w:rFonts w:ascii="Angsana New" w:hAnsi="Angsana New" w:cs="Angsana New"/>
                <w:sz w:val="23"/>
                <w:szCs w:val="23"/>
                <w:cs/>
              </w:rPr>
            </w:pPr>
          </w:p>
        </w:tc>
        <w:tc>
          <w:tcPr>
            <w:tcW w:w="1418" w:type="dxa"/>
            <w:tcBorders>
              <w:top w:val="nil"/>
              <w:left w:val="nil"/>
              <w:bottom w:val="nil"/>
              <w:right w:val="nil"/>
            </w:tcBorders>
            <w:vAlign w:val="bottom"/>
          </w:tcPr>
          <w:p w14:paraId="4D40A794" w14:textId="77777777" w:rsidR="005760A6" w:rsidRPr="00F052B8" w:rsidRDefault="005760A6" w:rsidP="000427CE">
            <w:pPr>
              <w:ind w:right="141"/>
              <w:jc w:val="right"/>
              <w:rPr>
                <w:rFonts w:ascii="Angsana New" w:hAnsi="Angsana New" w:cs="Angsana New"/>
                <w:sz w:val="23"/>
                <w:szCs w:val="23"/>
                <w:cs/>
              </w:rPr>
            </w:pPr>
          </w:p>
        </w:tc>
        <w:tc>
          <w:tcPr>
            <w:tcW w:w="164" w:type="dxa"/>
          </w:tcPr>
          <w:p w14:paraId="4469AFE8" w14:textId="77777777" w:rsidR="005760A6" w:rsidRPr="00722595" w:rsidRDefault="005760A6" w:rsidP="000427CE">
            <w:pPr>
              <w:ind w:left="-59" w:right="-85"/>
              <w:jc w:val="center"/>
              <w:rPr>
                <w:rFonts w:ascii="Angsana New" w:hAnsi="Angsana New" w:cs="Angsana New"/>
                <w:sz w:val="23"/>
                <w:szCs w:val="23"/>
              </w:rPr>
            </w:pPr>
          </w:p>
        </w:tc>
        <w:tc>
          <w:tcPr>
            <w:tcW w:w="1402" w:type="dxa"/>
            <w:tcBorders>
              <w:top w:val="nil"/>
              <w:left w:val="nil"/>
              <w:bottom w:val="nil"/>
              <w:right w:val="nil"/>
            </w:tcBorders>
            <w:vAlign w:val="bottom"/>
          </w:tcPr>
          <w:p w14:paraId="258E3AA3" w14:textId="77777777" w:rsidR="005760A6" w:rsidRPr="00D33EF1" w:rsidRDefault="005760A6" w:rsidP="000427CE">
            <w:pPr>
              <w:ind w:right="141"/>
              <w:jc w:val="right"/>
              <w:rPr>
                <w:rFonts w:ascii="Angsana New" w:hAnsi="Angsana New" w:cs="Angsana New"/>
                <w:sz w:val="23"/>
                <w:szCs w:val="23"/>
                <w:cs/>
              </w:rPr>
            </w:pPr>
          </w:p>
        </w:tc>
        <w:tc>
          <w:tcPr>
            <w:tcW w:w="168" w:type="dxa"/>
          </w:tcPr>
          <w:p w14:paraId="5C6C5382" w14:textId="77777777" w:rsidR="005760A6" w:rsidRPr="00722595" w:rsidRDefault="005760A6" w:rsidP="000427CE">
            <w:pPr>
              <w:ind w:right="57"/>
              <w:jc w:val="center"/>
              <w:rPr>
                <w:rFonts w:ascii="Angsana New" w:hAnsi="Angsana New" w:cs="Angsana New"/>
                <w:sz w:val="23"/>
                <w:szCs w:val="23"/>
              </w:rPr>
            </w:pPr>
          </w:p>
        </w:tc>
        <w:tc>
          <w:tcPr>
            <w:tcW w:w="1384" w:type="dxa"/>
          </w:tcPr>
          <w:p w14:paraId="42CC8954" w14:textId="77777777" w:rsidR="005760A6" w:rsidRPr="00F052B8" w:rsidRDefault="005760A6" w:rsidP="000427CE">
            <w:pPr>
              <w:ind w:left="-59" w:right="-85"/>
              <w:jc w:val="center"/>
              <w:rPr>
                <w:rFonts w:ascii="Angsana New" w:hAnsi="Angsana New" w:cs="Angsana New"/>
                <w:sz w:val="23"/>
                <w:szCs w:val="23"/>
                <w:cs/>
              </w:rPr>
            </w:pPr>
          </w:p>
        </w:tc>
        <w:tc>
          <w:tcPr>
            <w:tcW w:w="164" w:type="dxa"/>
          </w:tcPr>
          <w:p w14:paraId="3BBD32F5" w14:textId="77777777" w:rsidR="005760A6" w:rsidRPr="008E225B" w:rsidRDefault="005760A6" w:rsidP="000427CE">
            <w:pPr>
              <w:tabs>
                <w:tab w:val="left" w:pos="1040"/>
              </w:tabs>
              <w:ind w:right="57" w:firstLine="93"/>
              <w:jc w:val="center"/>
              <w:rPr>
                <w:rFonts w:ascii="Angsana New" w:hAnsi="Angsana New" w:cs="Angsana New"/>
                <w:sz w:val="23"/>
                <w:szCs w:val="23"/>
              </w:rPr>
            </w:pPr>
          </w:p>
        </w:tc>
        <w:tc>
          <w:tcPr>
            <w:tcW w:w="1395" w:type="dxa"/>
          </w:tcPr>
          <w:p w14:paraId="6458B9DE" w14:textId="77777777" w:rsidR="005760A6" w:rsidRPr="00D33EF1" w:rsidRDefault="005760A6" w:rsidP="000427CE">
            <w:pPr>
              <w:ind w:left="-59" w:right="-85"/>
              <w:jc w:val="center"/>
              <w:rPr>
                <w:rFonts w:ascii="Angsana New" w:hAnsi="Angsana New" w:cs="Angsana New"/>
                <w:sz w:val="23"/>
                <w:szCs w:val="23"/>
                <w:cs/>
              </w:rPr>
            </w:pPr>
          </w:p>
        </w:tc>
      </w:tr>
      <w:tr w:rsidR="005760A6" w:rsidRPr="00722595" w14:paraId="31D0C2A4" w14:textId="77777777">
        <w:trPr>
          <w:cantSplit/>
        </w:trPr>
        <w:tc>
          <w:tcPr>
            <w:tcW w:w="3686" w:type="dxa"/>
          </w:tcPr>
          <w:p w14:paraId="57B68A1F" w14:textId="77777777" w:rsidR="005760A6" w:rsidRPr="00722595" w:rsidRDefault="005760A6" w:rsidP="000427CE">
            <w:pPr>
              <w:jc w:val="both"/>
              <w:rPr>
                <w:rFonts w:ascii="Angsana New" w:hAnsi="Angsana New" w:cs="Angsana New"/>
                <w:sz w:val="23"/>
                <w:szCs w:val="23"/>
                <w:cs/>
              </w:rPr>
            </w:pPr>
          </w:p>
        </w:tc>
        <w:tc>
          <w:tcPr>
            <w:tcW w:w="1418" w:type="dxa"/>
            <w:tcBorders>
              <w:top w:val="nil"/>
              <w:left w:val="nil"/>
              <w:bottom w:val="nil"/>
              <w:right w:val="nil"/>
            </w:tcBorders>
            <w:vAlign w:val="bottom"/>
          </w:tcPr>
          <w:p w14:paraId="10DDBF00" w14:textId="77777777" w:rsidR="005760A6" w:rsidRPr="00F052B8" w:rsidRDefault="005760A6" w:rsidP="000427CE">
            <w:pPr>
              <w:ind w:right="141"/>
              <w:jc w:val="right"/>
              <w:rPr>
                <w:rFonts w:ascii="Angsana New" w:hAnsi="Angsana New" w:cs="Angsana New"/>
                <w:sz w:val="23"/>
                <w:szCs w:val="23"/>
                <w:cs/>
              </w:rPr>
            </w:pPr>
          </w:p>
        </w:tc>
        <w:tc>
          <w:tcPr>
            <w:tcW w:w="164" w:type="dxa"/>
          </w:tcPr>
          <w:p w14:paraId="25F52085" w14:textId="77777777" w:rsidR="005760A6" w:rsidRPr="00722595" w:rsidRDefault="005760A6" w:rsidP="000427CE">
            <w:pPr>
              <w:ind w:left="-59" w:right="-85"/>
              <w:jc w:val="center"/>
              <w:rPr>
                <w:rFonts w:ascii="Angsana New" w:hAnsi="Angsana New" w:cs="Angsana New"/>
                <w:sz w:val="23"/>
                <w:szCs w:val="23"/>
              </w:rPr>
            </w:pPr>
          </w:p>
        </w:tc>
        <w:tc>
          <w:tcPr>
            <w:tcW w:w="1402" w:type="dxa"/>
            <w:tcBorders>
              <w:top w:val="nil"/>
              <w:left w:val="nil"/>
              <w:bottom w:val="nil"/>
              <w:right w:val="nil"/>
            </w:tcBorders>
            <w:vAlign w:val="bottom"/>
          </w:tcPr>
          <w:p w14:paraId="47ED46AA" w14:textId="77777777" w:rsidR="005760A6" w:rsidRPr="00D33EF1" w:rsidRDefault="005760A6" w:rsidP="000427CE">
            <w:pPr>
              <w:ind w:right="141"/>
              <w:jc w:val="right"/>
              <w:rPr>
                <w:rFonts w:ascii="Angsana New" w:hAnsi="Angsana New" w:cs="Angsana New"/>
                <w:sz w:val="23"/>
                <w:szCs w:val="23"/>
                <w:cs/>
              </w:rPr>
            </w:pPr>
          </w:p>
        </w:tc>
        <w:tc>
          <w:tcPr>
            <w:tcW w:w="168" w:type="dxa"/>
          </w:tcPr>
          <w:p w14:paraId="74BCB202" w14:textId="77777777" w:rsidR="005760A6" w:rsidRPr="00722595" w:rsidRDefault="005760A6" w:rsidP="000427CE">
            <w:pPr>
              <w:ind w:right="57"/>
              <w:jc w:val="center"/>
              <w:rPr>
                <w:rFonts w:ascii="Angsana New" w:hAnsi="Angsana New" w:cs="Angsana New"/>
                <w:sz w:val="23"/>
                <w:szCs w:val="23"/>
              </w:rPr>
            </w:pPr>
          </w:p>
        </w:tc>
        <w:tc>
          <w:tcPr>
            <w:tcW w:w="1384" w:type="dxa"/>
          </w:tcPr>
          <w:p w14:paraId="0605F728" w14:textId="77777777" w:rsidR="005760A6" w:rsidRPr="00F052B8" w:rsidRDefault="005760A6" w:rsidP="000427CE">
            <w:pPr>
              <w:ind w:left="-59" w:right="-85"/>
              <w:jc w:val="center"/>
              <w:rPr>
                <w:rFonts w:ascii="Angsana New" w:hAnsi="Angsana New" w:cs="Angsana New"/>
                <w:sz w:val="23"/>
                <w:szCs w:val="23"/>
                <w:cs/>
              </w:rPr>
            </w:pPr>
          </w:p>
        </w:tc>
        <w:tc>
          <w:tcPr>
            <w:tcW w:w="164" w:type="dxa"/>
          </w:tcPr>
          <w:p w14:paraId="2DE779E5" w14:textId="77777777" w:rsidR="005760A6" w:rsidRPr="008E225B" w:rsidRDefault="005760A6" w:rsidP="000427CE">
            <w:pPr>
              <w:tabs>
                <w:tab w:val="left" w:pos="1040"/>
              </w:tabs>
              <w:ind w:right="57" w:firstLine="93"/>
              <w:jc w:val="center"/>
              <w:rPr>
                <w:rFonts w:ascii="Angsana New" w:hAnsi="Angsana New" w:cs="Angsana New"/>
                <w:sz w:val="23"/>
                <w:szCs w:val="23"/>
              </w:rPr>
            </w:pPr>
          </w:p>
        </w:tc>
        <w:tc>
          <w:tcPr>
            <w:tcW w:w="1395" w:type="dxa"/>
          </w:tcPr>
          <w:p w14:paraId="243C2128" w14:textId="77777777" w:rsidR="005760A6" w:rsidRPr="00D33EF1" w:rsidRDefault="005760A6" w:rsidP="000427CE">
            <w:pPr>
              <w:ind w:left="-59" w:right="-85"/>
              <w:jc w:val="center"/>
              <w:rPr>
                <w:rFonts w:ascii="Angsana New" w:hAnsi="Angsana New" w:cs="Angsana New"/>
                <w:sz w:val="23"/>
                <w:szCs w:val="23"/>
                <w:cs/>
              </w:rPr>
            </w:pPr>
          </w:p>
        </w:tc>
      </w:tr>
      <w:tr w:rsidR="005760A6" w:rsidRPr="00722595" w14:paraId="43D4CF23" w14:textId="77777777">
        <w:trPr>
          <w:cantSplit/>
        </w:trPr>
        <w:tc>
          <w:tcPr>
            <w:tcW w:w="3686" w:type="dxa"/>
          </w:tcPr>
          <w:p w14:paraId="0E3A4DB0" w14:textId="77777777" w:rsidR="005760A6" w:rsidRPr="00722595" w:rsidRDefault="005760A6" w:rsidP="000427CE">
            <w:pPr>
              <w:jc w:val="both"/>
              <w:rPr>
                <w:rFonts w:ascii="Angsana New" w:hAnsi="Angsana New" w:cs="Angsana New"/>
                <w:sz w:val="23"/>
                <w:szCs w:val="23"/>
                <w:cs/>
              </w:rPr>
            </w:pPr>
          </w:p>
        </w:tc>
        <w:tc>
          <w:tcPr>
            <w:tcW w:w="1418" w:type="dxa"/>
            <w:tcBorders>
              <w:top w:val="nil"/>
              <w:left w:val="nil"/>
              <w:bottom w:val="nil"/>
              <w:right w:val="nil"/>
            </w:tcBorders>
            <w:vAlign w:val="bottom"/>
          </w:tcPr>
          <w:p w14:paraId="6DC321FD" w14:textId="77777777" w:rsidR="005760A6" w:rsidRPr="00F052B8" w:rsidRDefault="005760A6" w:rsidP="000427CE">
            <w:pPr>
              <w:ind w:right="141"/>
              <w:jc w:val="right"/>
              <w:rPr>
                <w:rFonts w:ascii="Angsana New" w:hAnsi="Angsana New" w:cs="Angsana New"/>
                <w:sz w:val="23"/>
                <w:szCs w:val="23"/>
                <w:cs/>
              </w:rPr>
            </w:pPr>
          </w:p>
        </w:tc>
        <w:tc>
          <w:tcPr>
            <w:tcW w:w="164" w:type="dxa"/>
          </w:tcPr>
          <w:p w14:paraId="71FBEAEE" w14:textId="77777777" w:rsidR="005760A6" w:rsidRPr="00722595" w:rsidRDefault="005760A6" w:rsidP="000427CE">
            <w:pPr>
              <w:ind w:left="-59" w:right="-85"/>
              <w:jc w:val="center"/>
              <w:rPr>
                <w:rFonts w:ascii="Angsana New" w:hAnsi="Angsana New" w:cs="Angsana New"/>
                <w:sz w:val="23"/>
                <w:szCs w:val="23"/>
              </w:rPr>
            </w:pPr>
          </w:p>
        </w:tc>
        <w:tc>
          <w:tcPr>
            <w:tcW w:w="1402" w:type="dxa"/>
            <w:tcBorders>
              <w:top w:val="nil"/>
              <w:left w:val="nil"/>
              <w:bottom w:val="nil"/>
              <w:right w:val="nil"/>
            </w:tcBorders>
            <w:vAlign w:val="bottom"/>
          </w:tcPr>
          <w:p w14:paraId="6870AEC2" w14:textId="77777777" w:rsidR="005760A6" w:rsidRPr="00D33EF1" w:rsidRDefault="005760A6" w:rsidP="000427CE">
            <w:pPr>
              <w:ind w:right="141"/>
              <w:jc w:val="right"/>
              <w:rPr>
                <w:rFonts w:ascii="Angsana New" w:hAnsi="Angsana New" w:cs="Angsana New"/>
                <w:sz w:val="23"/>
                <w:szCs w:val="23"/>
                <w:cs/>
              </w:rPr>
            </w:pPr>
          </w:p>
        </w:tc>
        <w:tc>
          <w:tcPr>
            <w:tcW w:w="168" w:type="dxa"/>
          </w:tcPr>
          <w:p w14:paraId="45ED43E2" w14:textId="77777777" w:rsidR="005760A6" w:rsidRPr="00722595" w:rsidRDefault="005760A6" w:rsidP="000427CE">
            <w:pPr>
              <w:ind w:right="57"/>
              <w:jc w:val="center"/>
              <w:rPr>
                <w:rFonts w:ascii="Angsana New" w:hAnsi="Angsana New" w:cs="Angsana New"/>
                <w:sz w:val="23"/>
                <w:szCs w:val="23"/>
              </w:rPr>
            </w:pPr>
          </w:p>
        </w:tc>
        <w:tc>
          <w:tcPr>
            <w:tcW w:w="1384" w:type="dxa"/>
          </w:tcPr>
          <w:p w14:paraId="3A521529" w14:textId="77777777" w:rsidR="005760A6" w:rsidRPr="00F052B8" w:rsidRDefault="005760A6" w:rsidP="000427CE">
            <w:pPr>
              <w:ind w:left="-59" w:right="-85"/>
              <w:jc w:val="center"/>
              <w:rPr>
                <w:rFonts w:ascii="Angsana New" w:hAnsi="Angsana New" w:cs="Angsana New"/>
                <w:sz w:val="23"/>
                <w:szCs w:val="23"/>
                <w:cs/>
              </w:rPr>
            </w:pPr>
          </w:p>
        </w:tc>
        <w:tc>
          <w:tcPr>
            <w:tcW w:w="164" w:type="dxa"/>
          </w:tcPr>
          <w:p w14:paraId="7A029A7C" w14:textId="77777777" w:rsidR="005760A6" w:rsidRPr="008E225B" w:rsidRDefault="005760A6" w:rsidP="000427CE">
            <w:pPr>
              <w:tabs>
                <w:tab w:val="left" w:pos="1040"/>
              </w:tabs>
              <w:ind w:right="57" w:firstLine="93"/>
              <w:jc w:val="center"/>
              <w:rPr>
                <w:rFonts w:ascii="Angsana New" w:hAnsi="Angsana New" w:cs="Angsana New"/>
                <w:sz w:val="23"/>
                <w:szCs w:val="23"/>
              </w:rPr>
            </w:pPr>
          </w:p>
        </w:tc>
        <w:tc>
          <w:tcPr>
            <w:tcW w:w="1395" w:type="dxa"/>
          </w:tcPr>
          <w:p w14:paraId="50ED8A05" w14:textId="77777777" w:rsidR="005760A6" w:rsidRPr="00D33EF1" w:rsidRDefault="005760A6" w:rsidP="000427CE">
            <w:pPr>
              <w:ind w:left="-59" w:right="-85"/>
              <w:jc w:val="center"/>
              <w:rPr>
                <w:rFonts w:ascii="Angsana New" w:hAnsi="Angsana New" w:cs="Angsana New"/>
                <w:sz w:val="23"/>
                <w:szCs w:val="23"/>
                <w:cs/>
              </w:rPr>
            </w:pPr>
          </w:p>
        </w:tc>
      </w:tr>
      <w:tr w:rsidR="005760A6" w:rsidRPr="00722595" w14:paraId="26722B9F" w14:textId="77777777">
        <w:trPr>
          <w:cantSplit/>
        </w:trPr>
        <w:tc>
          <w:tcPr>
            <w:tcW w:w="3686" w:type="dxa"/>
          </w:tcPr>
          <w:p w14:paraId="76F3B1B9" w14:textId="77777777" w:rsidR="005760A6" w:rsidRPr="00722595" w:rsidRDefault="005760A6" w:rsidP="000427CE">
            <w:pPr>
              <w:jc w:val="both"/>
              <w:rPr>
                <w:rFonts w:ascii="Angsana New" w:hAnsi="Angsana New" w:cs="Angsana New"/>
                <w:sz w:val="23"/>
                <w:szCs w:val="23"/>
                <w:cs/>
              </w:rPr>
            </w:pPr>
          </w:p>
        </w:tc>
        <w:tc>
          <w:tcPr>
            <w:tcW w:w="1418" w:type="dxa"/>
            <w:tcBorders>
              <w:top w:val="nil"/>
              <w:left w:val="nil"/>
              <w:bottom w:val="nil"/>
              <w:right w:val="nil"/>
            </w:tcBorders>
            <w:vAlign w:val="bottom"/>
          </w:tcPr>
          <w:p w14:paraId="7DF606DB" w14:textId="77777777" w:rsidR="005760A6" w:rsidRPr="00F052B8" w:rsidRDefault="005760A6" w:rsidP="000427CE">
            <w:pPr>
              <w:ind w:right="141"/>
              <w:jc w:val="right"/>
              <w:rPr>
                <w:rFonts w:ascii="Angsana New" w:hAnsi="Angsana New" w:cs="Angsana New"/>
                <w:sz w:val="23"/>
                <w:szCs w:val="23"/>
                <w:cs/>
              </w:rPr>
            </w:pPr>
          </w:p>
        </w:tc>
        <w:tc>
          <w:tcPr>
            <w:tcW w:w="164" w:type="dxa"/>
          </w:tcPr>
          <w:p w14:paraId="6271FB1D" w14:textId="77777777" w:rsidR="005760A6" w:rsidRPr="00722595" w:rsidRDefault="005760A6" w:rsidP="000427CE">
            <w:pPr>
              <w:ind w:left="-59" w:right="-85"/>
              <w:jc w:val="center"/>
              <w:rPr>
                <w:rFonts w:ascii="Angsana New" w:hAnsi="Angsana New" w:cs="Angsana New"/>
                <w:sz w:val="23"/>
                <w:szCs w:val="23"/>
              </w:rPr>
            </w:pPr>
          </w:p>
        </w:tc>
        <w:tc>
          <w:tcPr>
            <w:tcW w:w="1402" w:type="dxa"/>
            <w:tcBorders>
              <w:top w:val="nil"/>
              <w:left w:val="nil"/>
              <w:bottom w:val="nil"/>
              <w:right w:val="nil"/>
            </w:tcBorders>
            <w:vAlign w:val="bottom"/>
          </w:tcPr>
          <w:p w14:paraId="49BB759B" w14:textId="77777777" w:rsidR="005760A6" w:rsidRPr="00D33EF1" w:rsidRDefault="005760A6" w:rsidP="000427CE">
            <w:pPr>
              <w:ind w:right="141"/>
              <w:jc w:val="right"/>
              <w:rPr>
                <w:rFonts w:ascii="Angsana New" w:hAnsi="Angsana New" w:cs="Angsana New"/>
                <w:sz w:val="23"/>
                <w:szCs w:val="23"/>
                <w:cs/>
              </w:rPr>
            </w:pPr>
          </w:p>
        </w:tc>
        <w:tc>
          <w:tcPr>
            <w:tcW w:w="168" w:type="dxa"/>
          </w:tcPr>
          <w:p w14:paraId="379B8EA1" w14:textId="77777777" w:rsidR="005760A6" w:rsidRPr="00722595" w:rsidRDefault="005760A6" w:rsidP="000427CE">
            <w:pPr>
              <w:ind w:right="57"/>
              <w:jc w:val="center"/>
              <w:rPr>
                <w:rFonts w:ascii="Angsana New" w:hAnsi="Angsana New" w:cs="Angsana New"/>
                <w:sz w:val="23"/>
                <w:szCs w:val="23"/>
              </w:rPr>
            </w:pPr>
          </w:p>
        </w:tc>
        <w:tc>
          <w:tcPr>
            <w:tcW w:w="1384" w:type="dxa"/>
          </w:tcPr>
          <w:p w14:paraId="65BB8FBA" w14:textId="77777777" w:rsidR="005760A6" w:rsidRPr="00F052B8" w:rsidRDefault="005760A6" w:rsidP="000427CE">
            <w:pPr>
              <w:ind w:left="-59" w:right="-85"/>
              <w:jc w:val="center"/>
              <w:rPr>
                <w:rFonts w:ascii="Angsana New" w:hAnsi="Angsana New" w:cs="Angsana New"/>
                <w:sz w:val="23"/>
                <w:szCs w:val="23"/>
                <w:cs/>
              </w:rPr>
            </w:pPr>
          </w:p>
        </w:tc>
        <w:tc>
          <w:tcPr>
            <w:tcW w:w="164" w:type="dxa"/>
          </w:tcPr>
          <w:p w14:paraId="6785B938" w14:textId="77777777" w:rsidR="005760A6" w:rsidRPr="008E225B" w:rsidRDefault="005760A6" w:rsidP="000427CE">
            <w:pPr>
              <w:tabs>
                <w:tab w:val="left" w:pos="1040"/>
              </w:tabs>
              <w:ind w:right="57" w:firstLine="93"/>
              <w:jc w:val="center"/>
              <w:rPr>
                <w:rFonts w:ascii="Angsana New" w:hAnsi="Angsana New" w:cs="Angsana New"/>
                <w:sz w:val="23"/>
                <w:szCs w:val="23"/>
              </w:rPr>
            </w:pPr>
          </w:p>
        </w:tc>
        <w:tc>
          <w:tcPr>
            <w:tcW w:w="1395" w:type="dxa"/>
          </w:tcPr>
          <w:p w14:paraId="101F93B4" w14:textId="77777777" w:rsidR="005760A6" w:rsidRPr="00D33EF1" w:rsidRDefault="005760A6" w:rsidP="000427CE">
            <w:pPr>
              <w:ind w:left="-59" w:right="-85"/>
              <w:jc w:val="center"/>
              <w:rPr>
                <w:rFonts w:ascii="Angsana New" w:hAnsi="Angsana New" w:cs="Angsana New"/>
                <w:sz w:val="23"/>
                <w:szCs w:val="23"/>
                <w:cs/>
              </w:rPr>
            </w:pPr>
          </w:p>
        </w:tc>
      </w:tr>
      <w:tr w:rsidR="000427CE" w:rsidRPr="00722595" w14:paraId="162F3E2B" w14:textId="77777777" w:rsidTr="005C7E15">
        <w:trPr>
          <w:cantSplit/>
        </w:trPr>
        <w:tc>
          <w:tcPr>
            <w:tcW w:w="3686" w:type="dxa"/>
          </w:tcPr>
          <w:p w14:paraId="0A959AC9" w14:textId="78CC1F6E" w:rsidR="000427CE" w:rsidRPr="00722595" w:rsidRDefault="000427CE" w:rsidP="000427CE">
            <w:pPr>
              <w:jc w:val="both"/>
              <w:rPr>
                <w:rFonts w:ascii="Angsana New" w:hAnsi="Angsana New" w:cs="Angsana New"/>
                <w:sz w:val="23"/>
                <w:szCs w:val="23"/>
                <w:cs/>
              </w:rPr>
            </w:pPr>
            <w:r w:rsidRPr="00722595">
              <w:rPr>
                <w:rFonts w:ascii="Angsana New" w:hAnsi="Angsana New" w:cs="Angsana New"/>
                <w:sz w:val="23"/>
                <w:szCs w:val="23"/>
                <w:cs/>
              </w:rPr>
              <w:t>ดอกเบี้ยค้างรับ</w:t>
            </w:r>
          </w:p>
        </w:tc>
        <w:tc>
          <w:tcPr>
            <w:tcW w:w="1418" w:type="dxa"/>
          </w:tcPr>
          <w:p w14:paraId="285FC10D" w14:textId="77777777" w:rsidR="000427CE" w:rsidRPr="000427CE" w:rsidRDefault="000427CE" w:rsidP="000427CE">
            <w:pPr>
              <w:ind w:left="-59" w:right="-85"/>
              <w:jc w:val="center"/>
              <w:rPr>
                <w:rFonts w:ascii="Angsana New" w:hAnsi="Angsana New" w:cs="Angsana New"/>
                <w:sz w:val="23"/>
                <w:szCs w:val="23"/>
                <w:highlight w:val="yellow"/>
              </w:rPr>
            </w:pPr>
          </w:p>
        </w:tc>
        <w:tc>
          <w:tcPr>
            <w:tcW w:w="164" w:type="dxa"/>
          </w:tcPr>
          <w:p w14:paraId="7C7DD3C1" w14:textId="77777777" w:rsidR="000427CE" w:rsidRPr="00722595" w:rsidRDefault="000427CE" w:rsidP="000427CE">
            <w:pPr>
              <w:ind w:left="-59" w:right="-85"/>
              <w:jc w:val="center"/>
              <w:rPr>
                <w:rFonts w:ascii="Angsana New" w:hAnsi="Angsana New" w:cs="Angsana New"/>
                <w:sz w:val="23"/>
                <w:szCs w:val="23"/>
              </w:rPr>
            </w:pPr>
          </w:p>
        </w:tc>
        <w:tc>
          <w:tcPr>
            <w:tcW w:w="1402" w:type="dxa"/>
          </w:tcPr>
          <w:p w14:paraId="0231909F" w14:textId="77777777" w:rsidR="000427CE" w:rsidRPr="00722595" w:rsidRDefault="000427CE" w:rsidP="000427CE">
            <w:pPr>
              <w:ind w:left="-59" w:right="-85"/>
              <w:jc w:val="center"/>
              <w:rPr>
                <w:rFonts w:ascii="Angsana New" w:hAnsi="Angsana New" w:cs="Angsana New"/>
                <w:sz w:val="23"/>
                <w:szCs w:val="23"/>
              </w:rPr>
            </w:pPr>
          </w:p>
        </w:tc>
        <w:tc>
          <w:tcPr>
            <w:tcW w:w="168" w:type="dxa"/>
          </w:tcPr>
          <w:p w14:paraId="4285E0D4" w14:textId="77777777" w:rsidR="000427CE" w:rsidRPr="00722595" w:rsidRDefault="000427CE" w:rsidP="000427CE">
            <w:pPr>
              <w:ind w:right="57"/>
              <w:jc w:val="center"/>
              <w:rPr>
                <w:rFonts w:ascii="Angsana New" w:hAnsi="Angsana New" w:cs="Angsana New"/>
                <w:sz w:val="23"/>
                <w:szCs w:val="23"/>
              </w:rPr>
            </w:pPr>
          </w:p>
        </w:tc>
        <w:tc>
          <w:tcPr>
            <w:tcW w:w="1384" w:type="dxa"/>
          </w:tcPr>
          <w:p w14:paraId="250F0048" w14:textId="77777777" w:rsidR="000427CE" w:rsidRPr="000427CE" w:rsidRDefault="000427CE" w:rsidP="000427CE">
            <w:pPr>
              <w:ind w:right="57"/>
              <w:jc w:val="right"/>
              <w:rPr>
                <w:rFonts w:ascii="Angsana New" w:hAnsi="Angsana New" w:cs="Angsana New"/>
                <w:sz w:val="23"/>
                <w:szCs w:val="23"/>
                <w:highlight w:val="yellow"/>
              </w:rPr>
            </w:pPr>
          </w:p>
        </w:tc>
        <w:tc>
          <w:tcPr>
            <w:tcW w:w="164" w:type="dxa"/>
          </w:tcPr>
          <w:p w14:paraId="4B8A9DC7" w14:textId="77777777" w:rsidR="000427CE" w:rsidRPr="00722595" w:rsidRDefault="000427CE" w:rsidP="000427CE">
            <w:pPr>
              <w:tabs>
                <w:tab w:val="left" w:pos="1040"/>
              </w:tabs>
              <w:ind w:right="57" w:firstLine="93"/>
              <w:jc w:val="center"/>
              <w:rPr>
                <w:rFonts w:ascii="Angsana New" w:hAnsi="Angsana New" w:cs="Angsana New"/>
                <w:sz w:val="23"/>
                <w:szCs w:val="23"/>
              </w:rPr>
            </w:pPr>
          </w:p>
        </w:tc>
        <w:tc>
          <w:tcPr>
            <w:tcW w:w="1395" w:type="dxa"/>
          </w:tcPr>
          <w:p w14:paraId="1FD3AA0B" w14:textId="77777777" w:rsidR="000427CE" w:rsidRPr="00722595" w:rsidRDefault="000427CE" w:rsidP="000427CE">
            <w:pPr>
              <w:ind w:right="57"/>
              <w:jc w:val="right"/>
              <w:rPr>
                <w:rFonts w:ascii="Angsana New" w:hAnsi="Angsana New" w:cs="Angsana New"/>
                <w:sz w:val="23"/>
                <w:szCs w:val="23"/>
              </w:rPr>
            </w:pPr>
          </w:p>
        </w:tc>
      </w:tr>
      <w:tr w:rsidR="000427CE" w:rsidRPr="00722595" w14:paraId="0BF1EEA4" w14:textId="77777777" w:rsidTr="005C7E15">
        <w:trPr>
          <w:cantSplit/>
        </w:trPr>
        <w:tc>
          <w:tcPr>
            <w:tcW w:w="3686" w:type="dxa"/>
          </w:tcPr>
          <w:p w14:paraId="7B774D12" w14:textId="77777777" w:rsidR="000427CE" w:rsidRPr="00722595" w:rsidRDefault="000427CE" w:rsidP="000427CE">
            <w:pPr>
              <w:jc w:val="both"/>
              <w:rPr>
                <w:rFonts w:ascii="Angsana New" w:hAnsi="Angsana New" w:cs="Angsana New"/>
                <w:sz w:val="23"/>
                <w:szCs w:val="23"/>
              </w:rPr>
            </w:pPr>
            <w:r w:rsidRPr="00722595">
              <w:rPr>
                <w:rFonts w:ascii="Angsana New" w:hAnsi="Angsana New" w:cs="Angsana New"/>
                <w:sz w:val="23"/>
                <w:szCs w:val="23"/>
                <w:cs/>
              </w:rPr>
              <w:t>กิจการที่เกี่ยวข้องกัน</w:t>
            </w:r>
          </w:p>
        </w:tc>
        <w:tc>
          <w:tcPr>
            <w:tcW w:w="1418" w:type="dxa"/>
          </w:tcPr>
          <w:p w14:paraId="2AD4B4E2" w14:textId="77777777" w:rsidR="000427CE" w:rsidRPr="000427CE" w:rsidRDefault="000427CE" w:rsidP="000427CE">
            <w:pPr>
              <w:ind w:right="57"/>
              <w:jc w:val="right"/>
              <w:rPr>
                <w:rFonts w:ascii="Angsana New" w:hAnsi="Angsana New" w:cs="Angsana New"/>
                <w:sz w:val="23"/>
                <w:szCs w:val="23"/>
                <w:highlight w:val="yellow"/>
              </w:rPr>
            </w:pPr>
          </w:p>
        </w:tc>
        <w:tc>
          <w:tcPr>
            <w:tcW w:w="164" w:type="dxa"/>
          </w:tcPr>
          <w:p w14:paraId="3D2C19FE" w14:textId="77777777" w:rsidR="000427CE" w:rsidRPr="00722595" w:rsidRDefault="000427CE" w:rsidP="000427CE">
            <w:pPr>
              <w:tabs>
                <w:tab w:val="left" w:pos="1040"/>
              </w:tabs>
              <w:ind w:right="57" w:firstLine="93"/>
              <w:jc w:val="center"/>
              <w:rPr>
                <w:rFonts w:ascii="Angsana New" w:hAnsi="Angsana New" w:cs="Angsana New"/>
                <w:sz w:val="23"/>
                <w:szCs w:val="23"/>
              </w:rPr>
            </w:pPr>
          </w:p>
        </w:tc>
        <w:tc>
          <w:tcPr>
            <w:tcW w:w="1402" w:type="dxa"/>
          </w:tcPr>
          <w:p w14:paraId="5FEE0195" w14:textId="77777777" w:rsidR="000427CE" w:rsidRPr="00722595" w:rsidRDefault="000427CE" w:rsidP="000427CE">
            <w:pPr>
              <w:ind w:right="57"/>
              <w:jc w:val="right"/>
              <w:rPr>
                <w:rFonts w:ascii="Angsana New" w:hAnsi="Angsana New" w:cs="Angsana New"/>
                <w:sz w:val="23"/>
                <w:szCs w:val="23"/>
                <w:highlight w:val="yellow"/>
              </w:rPr>
            </w:pPr>
          </w:p>
        </w:tc>
        <w:tc>
          <w:tcPr>
            <w:tcW w:w="168" w:type="dxa"/>
          </w:tcPr>
          <w:p w14:paraId="48BFA8F0" w14:textId="77777777" w:rsidR="000427CE" w:rsidRPr="00722595" w:rsidRDefault="000427CE" w:rsidP="000427CE">
            <w:pPr>
              <w:ind w:right="57"/>
              <w:jc w:val="center"/>
              <w:rPr>
                <w:rFonts w:ascii="Angsana New" w:hAnsi="Angsana New" w:cs="Angsana New"/>
                <w:sz w:val="23"/>
                <w:szCs w:val="23"/>
              </w:rPr>
            </w:pPr>
          </w:p>
        </w:tc>
        <w:tc>
          <w:tcPr>
            <w:tcW w:w="1384" w:type="dxa"/>
          </w:tcPr>
          <w:p w14:paraId="7BC0EA08" w14:textId="77777777" w:rsidR="000427CE" w:rsidRPr="000427CE" w:rsidRDefault="000427CE" w:rsidP="000427CE">
            <w:pPr>
              <w:ind w:right="57"/>
              <w:jc w:val="right"/>
              <w:rPr>
                <w:rFonts w:ascii="Angsana New" w:hAnsi="Angsana New" w:cs="Angsana New"/>
                <w:sz w:val="23"/>
                <w:szCs w:val="23"/>
                <w:highlight w:val="yellow"/>
              </w:rPr>
            </w:pPr>
          </w:p>
        </w:tc>
        <w:tc>
          <w:tcPr>
            <w:tcW w:w="164" w:type="dxa"/>
          </w:tcPr>
          <w:p w14:paraId="32DF35DC" w14:textId="77777777" w:rsidR="000427CE" w:rsidRPr="00722595" w:rsidRDefault="000427CE" w:rsidP="000427CE">
            <w:pPr>
              <w:tabs>
                <w:tab w:val="left" w:pos="1040"/>
              </w:tabs>
              <w:ind w:right="57" w:firstLine="93"/>
              <w:jc w:val="center"/>
              <w:rPr>
                <w:rFonts w:ascii="Angsana New" w:hAnsi="Angsana New" w:cs="Angsana New"/>
                <w:sz w:val="23"/>
                <w:szCs w:val="23"/>
              </w:rPr>
            </w:pPr>
          </w:p>
        </w:tc>
        <w:tc>
          <w:tcPr>
            <w:tcW w:w="1395" w:type="dxa"/>
          </w:tcPr>
          <w:p w14:paraId="382203A0" w14:textId="77777777" w:rsidR="000427CE" w:rsidRPr="00722595" w:rsidRDefault="000427CE" w:rsidP="000427CE">
            <w:pPr>
              <w:ind w:right="57"/>
              <w:jc w:val="right"/>
              <w:rPr>
                <w:rFonts w:ascii="Angsana New" w:hAnsi="Angsana New" w:cs="Angsana New"/>
                <w:sz w:val="23"/>
                <w:szCs w:val="23"/>
              </w:rPr>
            </w:pPr>
          </w:p>
        </w:tc>
      </w:tr>
      <w:tr w:rsidR="000427CE" w:rsidRPr="00722595" w14:paraId="57FC2AC7" w14:textId="77777777" w:rsidTr="005C7E15">
        <w:trPr>
          <w:cantSplit/>
        </w:trPr>
        <w:tc>
          <w:tcPr>
            <w:tcW w:w="3686" w:type="dxa"/>
          </w:tcPr>
          <w:p w14:paraId="5B5CB110" w14:textId="77777777" w:rsidR="000427CE" w:rsidRPr="00722595" w:rsidRDefault="000427CE" w:rsidP="000427CE">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เอสเตท จำกัด</w:t>
            </w:r>
          </w:p>
        </w:tc>
        <w:tc>
          <w:tcPr>
            <w:tcW w:w="1418" w:type="dxa"/>
          </w:tcPr>
          <w:p w14:paraId="0E01A874" w14:textId="13C0A03B" w:rsidR="000427CE" w:rsidRPr="000427CE" w:rsidRDefault="00ED2287" w:rsidP="000427CE">
            <w:pPr>
              <w:ind w:right="127"/>
              <w:jc w:val="right"/>
              <w:rPr>
                <w:rFonts w:ascii="Angsana New" w:hAnsi="Angsana New" w:cs="Angsana New"/>
                <w:sz w:val="23"/>
                <w:szCs w:val="23"/>
                <w:highlight w:val="yellow"/>
              </w:rPr>
            </w:pPr>
            <w:r w:rsidRPr="00ED2287">
              <w:rPr>
                <w:rFonts w:ascii="Angsana New" w:hAnsi="Angsana New" w:cs="Angsana New"/>
                <w:sz w:val="23"/>
                <w:szCs w:val="23"/>
              </w:rPr>
              <w:t>36,305,952.60</w:t>
            </w:r>
          </w:p>
        </w:tc>
        <w:tc>
          <w:tcPr>
            <w:tcW w:w="164" w:type="dxa"/>
          </w:tcPr>
          <w:p w14:paraId="70A8245B" w14:textId="77777777" w:rsidR="000427CE" w:rsidRPr="00853EE8" w:rsidRDefault="000427CE" w:rsidP="000427CE">
            <w:pPr>
              <w:tabs>
                <w:tab w:val="left" w:pos="1040"/>
              </w:tabs>
              <w:ind w:right="127" w:firstLine="93"/>
              <w:jc w:val="center"/>
              <w:rPr>
                <w:rFonts w:ascii="Angsana New" w:hAnsi="Angsana New" w:cs="Angsana New"/>
                <w:sz w:val="23"/>
                <w:szCs w:val="23"/>
              </w:rPr>
            </w:pPr>
          </w:p>
        </w:tc>
        <w:tc>
          <w:tcPr>
            <w:tcW w:w="1402" w:type="dxa"/>
          </w:tcPr>
          <w:p w14:paraId="7D87BC6D" w14:textId="37546138" w:rsidR="000427CE" w:rsidRPr="00853EE8" w:rsidRDefault="000427CE" w:rsidP="000427CE">
            <w:pPr>
              <w:ind w:right="125"/>
              <w:jc w:val="right"/>
              <w:rPr>
                <w:rFonts w:ascii="Angsana New" w:hAnsi="Angsana New" w:cs="Angsana New"/>
                <w:sz w:val="23"/>
                <w:szCs w:val="23"/>
              </w:rPr>
            </w:pPr>
            <w:r w:rsidRPr="00853EE8">
              <w:rPr>
                <w:rFonts w:ascii="Angsana New" w:hAnsi="Angsana New" w:cs="Angsana New"/>
                <w:sz w:val="23"/>
                <w:szCs w:val="23"/>
              </w:rPr>
              <w:t>41,760,571.26</w:t>
            </w:r>
          </w:p>
        </w:tc>
        <w:tc>
          <w:tcPr>
            <w:tcW w:w="168" w:type="dxa"/>
          </w:tcPr>
          <w:p w14:paraId="5B54AE16" w14:textId="77777777" w:rsidR="000427CE" w:rsidRPr="00853EE8" w:rsidRDefault="000427CE" w:rsidP="000427CE">
            <w:pPr>
              <w:ind w:right="127"/>
              <w:jc w:val="center"/>
              <w:rPr>
                <w:rFonts w:ascii="Angsana New" w:hAnsi="Angsana New" w:cs="Angsana New"/>
                <w:sz w:val="23"/>
                <w:szCs w:val="23"/>
              </w:rPr>
            </w:pPr>
          </w:p>
        </w:tc>
        <w:tc>
          <w:tcPr>
            <w:tcW w:w="1384" w:type="dxa"/>
          </w:tcPr>
          <w:p w14:paraId="5AA77202" w14:textId="08950BFD" w:rsidR="000427CE" w:rsidRPr="000427CE" w:rsidRDefault="003B604F" w:rsidP="000427CE">
            <w:pPr>
              <w:ind w:right="125"/>
              <w:jc w:val="right"/>
              <w:rPr>
                <w:rFonts w:ascii="Angsana New" w:hAnsi="Angsana New" w:cs="Angsana New"/>
                <w:sz w:val="23"/>
                <w:szCs w:val="23"/>
                <w:highlight w:val="yellow"/>
              </w:rPr>
            </w:pPr>
            <w:r w:rsidRPr="003B604F">
              <w:rPr>
                <w:rFonts w:ascii="Angsana New" w:hAnsi="Angsana New" w:cs="Angsana New"/>
                <w:sz w:val="23"/>
                <w:szCs w:val="23"/>
              </w:rPr>
              <w:t>36,305,952.60</w:t>
            </w:r>
          </w:p>
        </w:tc>
        <w:tc>
          <w:tcPr>
            <w:tcW w:w="164" w:type="dxa"/>
          </w:tcPr>
          <w:p w14:paraId="64CDA5C5" w14:textId="77777777" w:rsidR="000427CE" w:rsidRPr="008E225B" w:rsidRDefault="000427CE" w:rsidP="000427CE">
            <w:pPr>
              <w:tabs>
                <w:tab w:val="left" w:pos="1040"/>
              </w:tabs>
              <w:ind w:right="127" w:firstLine="93"/>
              <w:jc w:val="center"/>
              <w:rPr>
                <w:rFonts w:ascii="Angsana New" w:hAnsi="Angsana New" w:cs="Angsana New"/>
                <w:sz w:val="23"/>
                <w:szCs w:val="23"/>
              </w:rPr>
            </w:pPr>
          </w:p>
        </w:tc>
        <w:tc>
          <w:tcPr>
            <w:tcW w:w="1395" w:type="dxa"/>
          </w:tcPr>
          <w:p w14:paraId="405D57C0" w14:textId="078C4ECA" w:rsidR="000427CE" w:rsidRPr="008E225B" w:rsidRDefault="000427CE" w:rsidP="000427CE">
            <w:pPr>
              <w:ind w:right="141"/>
              <w:jc w:val="right"/>
              <w:rPr>
                <w:rFonts w:ascii="Angsana New" w:hAnsi="Angsana New" w:cs="Angsana New"/>
                <w:sz w:val="23"/>
                <w:szCs w:val="23"/>
              </w:rPr>
            </w:pPr>
            <w:r w:rsidRPr="00853EE8">
              <w:rPr>
                <w:rFonts w:ascii="Angsana New" w:hAnsi="Angsana New" w:cs="Angsana New"/>
                <w:sz w:val="23"/>
                <w:szCs w:val="23"/>
              </w:rPr>
              <w:t>41,760,571.26</w:t>
            </w:r>
          </w:p>
        </w:tc>
      </w:tr>
      <w:tr w:rsidR="000427CE" w:rsidRPr="00722595" w14:paraId="3F8A69C9" w14:textId="77777777" w:rsidTr="005C7E15">
        <w:trPr>
          <w:cantSplit/>
        </w:trPr>
        <w:tc>
          <w:tcPr>
            <w:tcW w:w="3686" w:type="dxa"/>
          </w:tcPr>
          <w:p w14:paraId="0001FFD2" w14:textId="77777777" w:rsidR="000427CE" w:rsidRPr="00722595" w:rsidRDefault="000427CE" w:rsidP="000427CE">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tcBorders>
              <w:bottom w:val="single" w:sz="4" w:space="0" w:color="auto"/>
            </w:tcBorders>
          </w:tcPr>
          <w:p w14:paraId="67BFC180" w14:textId="79B15218" w:rsidR="000427CE" w:rsidRPr="000427CE" w:rsidRDefault="00ED2287" w:rsidP="000427CE">
            <w:pPr>
              <w:ind w:right="127"/>
              <w:jc w:val="right"/>
              <w:rPr>
                <w:rFonts w:ascii="Angsana New" w:hAnsi="Angsana New" w:cs="Angsana New"/>
                <w:sz w:val="23"/>
                <w:szCs w:val="23"/>
                <w:highlight w:val="yellow"/>
              </w:rPr>
            </w:pPr>
            <w:r w:rsidRPr="00ED2287">
              <w:rPr>
                <w:rFonts w:ascii="Angsana New" w:hAnsi="Angsana New" w:cs="Angsana New"/>
                <w:sz w:val="23"/>
                <w:szCs w:val="23"/>
              </w:rPr>
              <w:t>16,945,126.94</w:t>
            </w:r>
          </w:p>
        </w:tc>
        <w:tc>
          <w:tcPr>
            <w:tcW w:w="164" w:type="dxa"/>
          </w:tcPr>
          <w:p w14:paraId="426F3DC4" w14:textId="77777777" w:rsidR="000427CE" w:rsidRPr="00DE0409" w:rsidRDefault="000427CE" w:rsidP="000427CE">
            <w:pPr>
              <w:tabs>
                <w:tab w:val="left" w:pos="1040"/>
              </w:tabs>
              <w:ind w:right="127" w:firstLine="93"/>
              <w:jc w:val="center"/>
              <w:rPr>
                <w:rFonts w:ascii="Angsana New" w:hAnsi="Angsana New" w:cs="Angsana New"/>
                <w:sz w:val="23"/>
                <w:szCs w:val="23"/>
                <w:highlight w:val="yellow"/>
              </w:rPr>
            </w:pPr>
          </w:p>
        </w:tc>
        <w:tc>
          <w:tcPr>
            <w:tcW w:w="1402" w:type="dxa"/>
            <w:tcBorders>
              <w:bottom w:val="single" w:sz="4" w:space="0" w:color="auto"/>
            </w:tcBorders>
          </w:tcPr>
          <w:p w14:paraId="40A16FFB" w14:textId="56A19C1E" w:rsidR="000427CE" w:rsidRPr="00E3772F" w:rsidRDefault="00A52D62" w:rsidP="000427CE">
            <w:pPr>
              <w:ind w:right="125"/>
              <w:jc w:val="right"/>
              <w:rPr>
                <w:rFonts w:ascii="Angsana New" w:hAnsi="Angsana New" w:cs="Angsana New"/>
                <w:sz w:val="23"/>
                <w:szCs w:val="23"/>
              </w:rPr>
            </w:pPr>
            <w:r w:rsidRPr="00A52D62">
              <w:rPr>
                <w:rFonts w:ascii="Angsana New" w:hAnsi="Angsana New" w:cs="Angsana New"/>
                <w:sz w:val="23"/>
                <w:szCs w:val="23"/>
              </w:rPr>
              <w:t>16,945,126.94</w:t>
            </w:r>
          </w:p>
        </w:tc>
        <w:tc>
          <w:tcPr>
            <w:tcW w:w="168" w:type="dxa"/>
          </w:tcPr>
          <w:p w14:paraId="0C51B99E" w14:textId="77777777" w:rsidR="000427CE" w:rsidRPr="00853EE8" w:rsidRDefault="000427CE" w:rsidP="000427CE">
            <w:pPr>
              <w:ind w:left="-59" w:right="-85"/>
              <w:jc w:val="center"/>
              <w:rPr>
                <w:rFonts w:ascii="Angsana New" w:hAnsi="Angsana New" w:cs="Angsana New"/>
                <w:sz w:val="23"/>
                <w:szCs w:val="23"/>
              </w:rPr>
            </w:pPr>
          </w:p>
        </w:tc>
        <w:tc>
          <w:tcPr>
            <w:tcW w:w="1384" w:type="dxa"/>
            <w:tcBorders>
              <w:bottom w:val="single" w:sz="4" w:space="0" w:color="auto"/>
            </w:tcBorders>
          </w:tcPr>
          <w:p w14:paraId="364A962D" w14:textId="50276DB2" w:rsidR="000427CE" w:rsidRPr="003D207E" w:rsidRDefault="000427CE" w:rsidP="000427CE">
            <w:pPr>
              <w:ind w:left="-59" w:right="-85"/>
              <w:jc w:val="center"/>
              <w:rPr>
                <w:rFonts w:ascii="Angsana New" w:hAnsi="Angsana New" w:cs="Angsana New"/>
                <w:sz w:val="23"/>
                <w:szCs w:val="23"/>
              </w:rPr>
            </w:pPr>
            <w:r w:rsidRPr="003D207E">
              <w:rPr>
                <w:rFonts w:ascii="Angsana New" w:hAnsi="Angsana New" w:cs="Angsana New"/>
                <w:sz w:val="23"/>
                <w:szCs w:val="23"/>
                <w:cs/>
              </w:rPr>
              <w:t>-</w:t>
            </w:r>
          </w:p>
        </w:tc>
        <w:tc>
          <w:tcPr>
            <w:tcW w:w="164" w:type="dxa"/>
          </w:tcPr>
          <w:p w14:paraId="66700387" w14:textId="77777777" w:rsidR="000427CE" w:rsidRPr="008E225B" w:rsidRDefault="000427CE" w:rsidP="000427CE">
            <w:pPr>
              <w:tabs>
                <w:tab w:val="left" w:pos="1040"/>
              </w:tabs>
              <w:ind w:left="-59" w:right="-85" w:firstLine="93"/>
              <w:jc w:val="center"/>
              <w:rPr>
                <w:rFonts w:ascii="Angsana New" w:hAnsi="Angsana New" w:cs="Angsana New"/>
                <w:sz w:val="23"/>
                <w:szCs w:val="23"/>
              </w:rPr>
            </w:pPr>
          </w:p>
        </w:tc>
        <w:tc>
          <w:tcPr>
            <w:tcW w:w="1395" w:type="dxa"/>
            <w:tcBorders>
              <w:bottom w:val="single" w:sz="4" w:space="0" w:color="auto"/>
            </w:tcBorders>
          </w:tcPr>
          <w:p w14:paraId="7244414F" w14:textId="0E4DCBA0" w:rsidR="000427CE" w:rsidRPr="008E225B" w:rsidRDefault="000427CE" w:rsidP="000427CE">
            <w:pPr>
              <w:ind w:left="-59" w:right="-85"/>
              <w:jc w:val="center"/>
              <w:rPr>
                <w:rFonts w:ascii="Angsana New" w:hAnsi="Angsana New" w:cs="Angsana New"/>
                <w:sz w:val="23"/>
                <w:szCs w:val="23"/>
              </w:rPr>
            </w:pPr>
            <w:r w:rsidRPr="00853EE8">
              <w:rPr>
                <w:rFonts w:ascii="Angsana New" w:hAnsi="Angsana New" w:cs="Angsana New"/>
                <w:sz w:val="23"/>
                <w:szCs w:val="23"/>
                <w:cs/>
              </w:rPr>
              <w:t>-</w:t>
            </w:r>
          </w:p>
        </w:tc>
      </w:tr>
      <w:tr w:rsidR="000427CE" w:rsidRPr="00722595" w14:paraId="57CE404A" w14:textId="77777777" w:rsidTr="005C7E15">
        <w:trPr>
          <w:cantSplit/>
        </w:trPr>
        <w:tc>
          <w:tcPr>
            <w:tcW w:w="3686" w:type="dxa"/>
          </w:tcPr>
          <w:p w14:paraId="3C09280D" w14:textId="77777777" w:rsidR="000427CE" w:rsidRPr="00722595" w:rsidRDefault="000427CE" w:rsidP="000427CE">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single" w:sz="4" w:space="0" w:color="auto"/>
            </w:tcBorders>
          </w:tcPr>
          <w:p w14:paraId="46524101" w14:textId="29D73A08" w:rsidR="000427CE" w:rsidRPr="000427CE" w:rsidRDefault="00ED2287" w:rsidP="000427CE">
            <w:pPr>
              <w:ind w:right="127"/>
              <w:jc w:val="right"/>
              <w:rPr>
                <w:rFonts w:ascii="Angsana New" w:hAnsi="Angsana New" w:cs="Angsana New"/>
                <w:sz w:val="23"/>
                <w:szCs w:val="23"/>
                <w:highlight w:val="yellow"/>
              </w:rPr>
            </w:pPr>
            <w:r w:rsidRPr="00ED2287">
              <w:rPr>
                <w:rFonts w:ascii="Angsana New" w:hAnsi="Angsana New" w:cs="Angsana New"/>
                <w:sz w:val="23"/>
                <w:szCs w:val="23"/>
                <w:cs/>
              </w:rPr>
              <w:t>53</w:t>
            </w:r>
            <w:r w:rsidRPr="00ED2287">
              <w:rPr>
                <w:rFonts w:ascii="Angsana New" w:hAnsi="Angsana New" w:cs="Angsana New"/>
                <w:sz w:val="23"/>
                <w:szCs w:val="23"/>
              </w:rPr>
              <w:t>,</w:t>
            </w:r>
            <w:r w:rsidRPr="00ED2287">
              <w:rPr>
                <w:rFonts w:ascii="Angsana New" w:hAnsi="Angsana New" w:cs="Angsana New"/>
                <w:sz w:val="23"/>
                <w:szCs w:val="23"/>
                <w:cs/>
              </w:rPr>
              <w:t>251</w:t>
            </w:r>
            <w:r w:rsidRPr="00ED2287">
              <w:rPr>
                <w:rFonts w:ascii="Angsana New" w:hAnsi="Angsana New" w:cs="Angsana New"/>
                <w:sz w:val="23"/>
                <w:szCs w:val="23"/>
              </w:rPr>
              <w:t>,</w:t>
            </w:r>
            <w:r w:rsidRPr="00ED2287">
              <w:rPr>
                <w:rFonts w:ascii="Angsana New" w:hAnsi="Angsana New" w:cs="Angsana New"/>
                <w:sz w:val="23"/>
                <w:szCs w:val="23"/>
                <w:cs/>
              </w:rPr>
              <w:t>079.54</w:t>
            </w:r>
          </w:p>
        </w:tc>
        <w:tc>
          <w:tcPr>
            <w:tcW w:w="164" w:type="dxa"/>
          </w:tcPr>
          <w:p w14:paraId="5C94ABBD" w14:textId="77777777" w:rsidR="000427CE" w:rsidRPr="008E225B" w:rsidRDefault="000427CE" w:rsidP="000427CE">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tcPr>
          <w:p w14:paraId="4E8D4C79" w14:textId="36759AF0" w:rsidR="000427CE" w:rsidRPr="00E3772F" w:rsidRDefault="00A52D62" w:rsidP="000427CE">
            <w:pPr>
              <w:ind w:right="125"/>
              <w:jc w:val="right"/>
              <w:rPr>
                <w:rFonts w:ascii="Angsana New" w:hAnsi="Angsana New" w:cs="Angsana New"/>
                <w:sz w:val="23"/>
                <w:szCs w:val="23"/>
                <w:cs/>
              </w:rPr>
            </w:pPr>
            <w:r w:rsidRPr="00A52D62">
              <w:rPr>
                <w:rFonts w:ascii="Angsana New" w:hAnsi="Angsana New" w:cs="Angsana New"/>
                <w:sz w:val="23"/>
                <w:szCs w:val="23"/>
                <w:cs/>
              </w:rPr>
              <w:t>58</w:t>
            </w:r>
            <w:r w:rsidRPr="00A52D62">
              <w:rPr>
                <w:rFonts w:ascii="Angsana New" w:hAnsi="Angsana New" w:cs="Angsana New"/>
                <w:sz w:val="23"/>
                <w:szCs w:val="23"/>
              </w:rPr>
              <w:t>,</w:t>
            </w:r>
            <w:r w:rsidRPr="00A52D62">
              <w:rPr>
                <w:rFonts w:ascii="Angsana New" w:hAnsi="Angsana New" w:cs="Angsana New"/>
                <w:sz w:val="23"/>
                <w:szCs w:val="23"/>
                <w:cs/>
              </w:rPr>
              <w:t>705</w:t>
            </w:r>
            <w:r w:rsidRPr="00A52D62">
              <w:rPr>
                <w:rFonts w:ascii="Angsana New" w:hAnsi="Angsana New" w:cs="Angsana New"/>
                <w:sz w:val="23"/>
                <w:szCs w:val="23"/>
              </w:rPr>
              <w:t>,</w:t>
            </w:r>
            <w:r w:rsidRPr="00A52D62">
              <w:rPr>
                <w:rFonts w:ascii="Angsana New" w:hAnsi="Angsana New" w:cs="Angsana New"/>
                <w:sz w:val="23"/>
                <w:szCs w:val="23"/>
                <w:cs/>
              </w:rPr>
              <w:t>698.20</w:t>
            </w:r>
          </w:p>
        </w:tc>
        <w:tc>
          <w:tcPr>
            <w:tcW w:w="168" w:type="dxa"/>
          </w:tcPr>
          <w:p w14:paraId="1DBB9D7E" w14:textId="77777777" w:rsidR="000427CE" w:rsidRPr="008E225B" w:rsidRDefault="000427CE" w:rsidP="000427CE">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tcPr>
          <w:p w14:paraId="4195B4F4" w14:textId="62332CC4" w:rsidR="000427CE" w:rsidRPr="003D207E" w:rsidRDefault="003B604F" w:rsidP="000427CE">
            <w:pPr>
              <w:ind w:right="125"/>
              <w:jc w:val="right"/>
              <w:rPr>
                <w:rFonts w:ascii="Angsana New" w:hAnsi="Angsana New" w:cs="Angsana New"/>
                <w:sz w:val="23"/>
                <w:szCs w:val="23"/>
                <w:cs/>
              </w:rPr>
            </w:pPr>
            <w:r w:rsidRPr="003D207E">
              <w:rPr>
                <w:rFonts w:ascii="Angsana New" w:hAnsi="Angsana New" w:cs="Angsana New"/>
                <w:sz w:val="23"/>
                <w:szCs w:val="23"/>
              </w:rPr>
              <w:t>36,305,952.60</w:t>
            </w:r>
          </w:p>
        </w:tc>
        <w:tc>
          <w:tcPr>
            <w:tcW w:w="164" w:type="dxa"/>
          </w:tcPr>
          <w:p w14:paraId="274BC7BD" w14:textId="77777777" w:rsidR="000427CE" w:rsidRPr="008E225B" w:rsidRDefault="000427CE" w:rsidP="000427CE">
            <w:pPr>
              <w:tabs>
                <w:tab w:val="left" w:pos="1040"/>
              </w:tabs>
              <w:ind w:left="-59" w:right="-85"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14:paraId="213A61FF" w14:textId="07F8830B" w:rsidR="000427CE" w:rsidRPr="008E225B" w:rsidRDefault="000427CE" w:rsidP="000427CE">
            <w:pPr>
              <w:ind w:right="141"/>
              <w:jc w:val="right"/>
              <w:rPr>
                <w:rFonts w:ascii="Angsana New" w:hAnsi="Angsana New" w:cs="Angsana New"/>
                <w:sz w:val="23"/>
                <w:szCs w:val="23"/>
                <w:cs/>
              </w:rPr>
            </w:pPr>
            <w:r w:rsidRPr="00AA3D26">
              <w:rPr>
                <w:rFonts w:ascii="Angsana New" w:hAnsi="Angsana New" w:cs="Angsana New"/>
                <w:sz w:val="23"/>
                <w:szCs w:val="23"/>
              </w:rPr>
              <w:t>41,760,571.26</w:t>
            </w:r>
          </w:p>
        </w:tc>
      </w:tr>
      <w:tr w:rsidR="000427CE" w:rsidRPr="00722595" w14:paraId="7E7C0592" w14:textId="77777777">
        <w:trPr>
          <w:cantSplit/>
        </w:trPr>
        <w:tc>
          <w:tcPr>
            <w:tcW w:w="3686" w:type="dxa"/>
          </w:tcPr>
          <w:p w14:paraId="1E8529C2" w14:textId="32901B42" w:rsidR="000427CE" w:rsidRPr="00722595" w:rsidRDefault="000427CE" w:rsidP="000427CE">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Pr>
          <w:p w14:paraId="759FA6E7" w14:textId="77777777" w:rsidR="000427CE" w:rsidRPr="000427CE" w:rsidRDefault="000427CE" w:rsidP="000427CE">
            <w:pPr>
              <w:ind w:right="127"/>
              <w:jc w:val="right"/>
              <w:rPr>
                <w:rFonts w:ascii="Angsana New" w:hAnsi="Angsana New" w:cs="Angsana New"/>
                <w:sz w:val="23"/>
                <w:szCs w:val="23"/>
                <w:highlight w:val="yellow"/>
              </w:rPr>
            </w:pPr>
          </w:p>
        </w:tc>
        <w:tc>
          <w:tcPr>
            <w:tcW w:w="164" w:type="dxa"/>
          </w:tcPr>
          <w:p w14:paraId="08D2EB4D" w14:textId="77777777" w:rsidR="000427CE" w:rsidRPr="008E225B" w:rsidRDefault="000427CE" w:rsidP="000427CE">
            <w:pPr>
              <w:tabs>
                <w:tab w:val="left" w:pos="1040"/>
              </w:tabs>
              <w:ind w:right="127" w:firstLine="93"/>
              <w:jc w:val="center"/>
              <w:rPr>
                <w:rFonts w:ascii="Angsana New" w:hAnsi="Angsana New" w:cs="Angsana New"/>
                <w:sz w:val="23"/>
                <w:szCs w:val="23"/>
              </w:rPr>
            </w:pPr>
          </w:p>
        </w:tc>
        <w:tc>
          <w:tcPr>
            <w:tcW w:w="1402" w:type="dxa"/>
          </w:tcPr>
          <w:p w14:paraId="1E99945C" w14:textId="77777777" w:rsidR="000427CE" w:rsidRPr="00E3772F" w:rsidRDefault="000427CE" w:rsidP="000427CE">
            <w:pPr>
              <w:ind w:right="125"/>
              <w:jc w:val="right"/>
              <w:rPr>
                <w:rFonts w:ascii="Angsana New" w:hAnsi="Angsana New" w:cs="Angsana New"/>
                <w:sz w:val="23"/>
                <w:szCs w:val="23"/>
              </w:rPr>
            </w:pPr>
          </w:p>
        </w:tc>
        <w:tc>
          <w:tcPr>
            <w:tcW w:w="168" w:type="dxa"/>
          </w:tcPr>
          <w:p w14:paraId="04DD476C" w14:textId="77777777" w:rsidR="000427CE" w:rsidRPr="008E225B" w:rsidRDefault="000427CE" w:rsidP="000427CE">
            <w:pPr>
              <w:ind w:right="127"/>
              <w:jc w:val="center"/>
              <w:rPr>
                <w:rFonts w:ascii="Angsana New" w:hAnsi="Angsana New" w:cs="Angsana New"/>
                <w:sz w:val="23"/>
                <w:szCs w:val="23"/>
              </w:rPr>
            </w:pPr>
          </w:p>
        </w:tc>
        <w:tc>
          <w:tcPr>
            <w:tcW w:w="1384" w:type="dxa"/>
            <w:tcBorders>
              <w:top w:val="single" w:sz="4" w:space="0" w:color="auto"/>
            </w:tcBorders>
          </w:tcPr>
          <w:p w14:paraId="38099DFA" w14:textId="77777777" w:rsidR="000427CE" w:rsidRPr="003D207E" w:rsidRDefault="000427CE" w:rsidP="000427CE">
            <w:pPr>
              <w:ind w:right="127"/>
              <w:jc w:val="right"/>
              <w:rPr>
                <w:rFonts w:ascii="Angsana New" w:hAnsi="Angsana New" w:cs="Angsana New"/>
                <w:sz w:val="23"/>
                <w:szCs w:val="23"/>
              </w:rPr>
            </w:pPr>
          </w:p>
        </w:tc>
        <w:tc>
          <w:tcPr>
            <w:tcW w:w="164" w:type="dxa"/>
          </w:tcPr>
          <w:p w14:paraId="63FE4BF2" w14:textId="77777777" w:rsidR="000427CE" w:rsidRPr="008E225B" w:rsidRDefault="000427CE" w:rsidP="000427CE">
            <w:pPr>
              <w:tabs>
                <w:tab w:val="left" w:pos="1040"/>
              </w:tabs>
              <w:ind w:right="127" w:firstLine="93"/>
              <w:jc w:val="center"/>
              <w:rPr>
                <w:rFonts w:ascii="Angsana New" w:hAnsi="Angsana New" w:cs="Angsana New"/>
                <w:sz w:val="23"/>
                <w:szCs w:val="23"/>
              </w:rPr>
            </w:pPr>
          </w:p>
        </w:tc>
        <w:tc>
          <w:tcPr>
            <w:tcW w:w="1395" w:type="dxa"/>
            <w:tcBorders>
              <w:top w:val="single" w:sz="4" w:space="0" w:color="auto"/>
            </w:tcBorders>
          </w:tcPr>
          <w:p w14:paraId="2DB471BC" w14:textId="77777777" w:rsidR="000427CE" w:rsidRPr="008E225B" w:rsidRDefault="000427CE" w:rsidP="000427CE">
            <w:pPr>
              <w:ind w:right="127"/>
              <w:jc w:val="right"/>
              <w:rPr>
                <w:rFonts w:ascii="Angsana New" w:hAnsi="Angsana New" w:cs="Angsana New"/>
                <w:sz w:val="23"/>
                <w:szCs w:val="23"/>
              </w:rPr>
            </w:pPr>
          </w:p>
        </w:tc>
      </w:tr>
      <w:tr w:rsidR="000427CE" w:rsidRPr="00722595" w14:paraId="7F8E4FCA" w14:textId="77777777" w:rsidTr="005C7E15">
        <w:trPr>
          <w:cantSplit/>
        </w:trPr>
        <w:tc>
          <w:tcPr>
            <w:tcW w:w="3686" w:type="dxa"/>
          </w:tcPr>
          <w:p w14:paraId="76EEAECB" w14:textId="3899DDBD" w:rsidR="000427CE" w:rsidRPr="00722595" w:rsidRDefault="000427CE" w:rsidP="000427CE">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tcPr>
          <w:p w14:paraId="3DB48C38" w14:textId="20CFAD4E" w:rsidR="000427CE" w:rsidRPr="000427CE" w:rsidRDefault="00ED2287" w:rsidP="000427CE">
            <w:pPr>
              <w:ind w:right="127"/>
              <w:jc w:val="right"/>
              <w:rPr>
                <w:rFonts w:ascii="Angsana New" w:hAnsi="Angsana New" w:cs="Angsana New"/>
                <w:sz w:val="23"/>
                <w:szCs w:val="23"/>
                <w:highlight w:val="yellow"/>
                <w:cs/>
              </w:rPr>
            </w:pPr>
            <w:r w:rsidRPr="00ED2287">
              <w:rPr>
                <w:rFonts w:ascii="Angsana New" w:hAnsi="Angsana New" w:cs="Angsana New"/>
                <w:sz w:val="23"/>
                <w:szCs w:val="23"/>
              </w:rPr>
              <w:t>(58,705,698.20)</w:t>
            </w:r>
          </w:p>
        </w:tc>
        <w:tc>
          <w:tcPr>
            <w:tcW w:w="164" w:type="dxa"/>
          </w:tcPr>
          <w:p w14:paraId="52741E87" w14:textId="77777777" w:rsidR="000427CE" w:rsidRPr="008E225B" w:rsidRDefault="000427CE" w:rsidP="000427CE">
            <w:pPr>
              <w:tabs>
                <w:tab w:val="left" w:pos="1040"/>
              </w:tabs>
              <w:ind w:right="127" w:firstLine="93"/>
              <w:jc w:val="center"/>
              <w:rPr>
                <w:rFonts w:ascii="Angsana New" w:hAnsi="Angsana New" w:cs="Angsana New"/>
                <w:sz w:val="23"/>
                <w:szCs w:val="23"/>
              </w:rPr>
            </w:pPr>
          </w:p>
        </w:tc>
        <w:tc>
          <w:tcPr>
            <w:tcW w:w="1402" w:type="dxa"/>
          </w:tcPr>
          <w:p w14:paraId="4BC4073F" w14:textId="5B9E7D5A" w:rsidR="000427CE" w:rsidRPr="00E3772F" w:rsidRDefault="000427CE" w:rsidP="000427CE">
            <w:pPr>
              <w:ind w:right="125"/>
              <w:jc w:val="right"/>
              <w:rPr>
                <w:rFonts w:ascii="Angsana New" w:hAnsi="Angsana New" w:cs="Angsana New"/>
                <w:sz w:val="23"/>
                <w:szCs w:val="23"/>
                <w:cs/>
              </w:rPr>
            </w:pPr>
            <w:r w:rsidRPr="00853EE8">
              <w:rPr>
                <w:rFonts w:ascii="Angsana New" w:hAnsi="Angsana New" w:cs="Angsana New"/>
                <w:sz w:val="23"/>
                <w:szCs w:val="23"/>
              </w:rPr>
              <w:t>(63,770,685.10)</w:t>
            </w:r>
          </w:p>
        </w:tc>
        <w:tc>
          <w:tcPr>
            <w:tcW w:w="168" w:type="dxa"/>
          </w:tcPr>
          <w:p w14:paraId="3A56CC6F" w14:textId="77777777" w:rsidR="000427CE" w:rsidRPr="008E225B" w:rsidRDefault="000427CE" w:rsidP="000427CE">
            <w:pPr>
              <w:ind w:right="127"/>
              <w:jc w:val="center"/>
              <w:rPr>
                <w:rFonts w:ascii="Angsana New" w:hAnsi="Angsana New" w:cs="Angsana New"/>
                <w:sz w:val="23"/>
                <w:szCs w:val="23"/>
              </w:rPr>
            </w:pPr>
          </w:p>
        </w:tc>
        <w:tc>
          <w:tcPr>
            <w:tcW w:w="1384" w:type="dxa"/>
          </w:tcPr>
          <w:p w14:paraId="2EEDA248" w14:textId="65F371C9" w:rsidR="000427CE" w:rsidRPr="003D207E" w:rsidRDefault="003B604F" w:rsidP="000427CE">
            <w:pPr>
              <w:ind w:right="127"/>
              <w:jc w:val="right"/>
              <w:rPr>
                <w:rFonts w:ascii="Angsana New" w:hAnsi="Angsana New" w:cs="Angsana New"/>
                <w:sz w:val="23"/>
                <w:szCs w:val="23"/>
                <w:cs/>
              </w:rPr>
            </w:pPr>
            <w:r w:rsidRPr="003D207E">
              <w:rPr>
                <w:rFonts w:ascii="Angsana New" w:hAnsi="Angsana New" w:cs="Angsana New"/>
                <w:sz w:val="23"/>
                <w:szCs w:val="23"/>
              </w:rPr>
              <w:t>(41,760,571.26)</w:t>
            </w:r>
          </w:p>
        </w:tc>
        <w:tc>
          <w:tcPr>
            <w:tcW w:w="164" w:type="dxa"/>
          </w:tcPr>
          <w:p w14:paraId="6D776378" w14:textId="77777777" w:rsidR="000427CE" w:rsidRPr="008E225B" w:rsidRDefault="000427CE" w:rsidP="000427CE">
            <w:pPr>
              <w:tabs>
                <w:tab w:val="left" w:pos="1040"/>
              </w:tabs>
              <w:ind w:right="127" w:firstLine="93"/>
              <w:jc w:val="center"/>
              <w:rPr>
                <w:rFonts w:ascii="Angsana New" w:hAnsi="Angsana New" w:cs="Angsana New"/>
                <w:sz w:val="23"/>
                <w:szCs w:val="23"/>
              </w:rPr>
            </w:pPr>
          </w:p>
        </w:tc>
        <w:tc>
          <w:tcPr>
            <w:tcW w:w="1395" w:type="dxa"/>
          </w:tcPr>
          <w:p w14:paraId="182FDF18" w14:textId="095B3862" w:rsidR="000427CE" w:rsidRPr="008E225B" w:rsidRDefault="000427CE" w:rsidP="000427CE">
            <w:pPr>
              <w:ind w:right="141"/>
              <w:jc w:val="right"/>
              <w:rPr>
                <w:rFonts w:ascii="Angsana New" w:hAnsi="Angsana New" w:cs="Angsana New"/>
                <w:sz w:val="23"/>
                <w:szCs w:val="23"/>
                <w:cs/>
              </w:rPr>
            </w:pPr>
            <w:r w:rsidRPr="007673D0">
              <w:rPr>
                <w:rFonts w:ascii="Angsana New" w:hAnsi="Angsana New" w:cs="Angsana New"/>
                <w:sz w:val="23"/>
                <w:szCs w:val="23"/>
              </w:rPr>
              <w:t>(46,783,484.86)</w:t>
            </w:r>
          </w:p>
        </w:tc>
      </w:tr>
      <w:tr w:rsidR="000427CE" w:rsidRPr="00722595" w14:paraId="19446DBE" w14:textId="77777777" w:rsidTr="005C7E15">
        <w:trPr>
          <w:cantSplit/>
        </w:trPr>
        <w:tc>
          <w:tcPr>
            <w:tcW w:w="3686" w:type="dxa"/>
          </w:tcPr>
          <w:p w14:paraId="119801CE" w14:textId="5B56040D" w:rsidR="000427CE" w:rsidRPr="00722595" w:rsidRDefault="000427CE" w:rsidP="000427CE">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ปี</w:t>
            </w:r>
          </w:p>
        </w:tc>
        <w:tc>
          <w:tcPr>
            <w:tcW w:w="1418" w:type="dxa"/>
          </w:tcPr>
          <w:p w14:paraId="0F89F469" w14:textId="648C5DA2" w:rsidR="000427CE" w:rsidRPr="006E16C8" w:rsidRDefault="000427CE" w:rsidP="000427CE">
            <w:pPr>
              <w:ind w:left="-59" w:right="-85"/>
              <w:jc w:val="center"/>
              <w:rPr>
                <w:rFonts w:ascii="Angsana New" w:hAnsi="Angsana New" w:cs="Angsana New"/>
                <w:sz w:val="23"/>
                <w:szCs w:val="23"/>
                <w:cs/>
              </w:rPr>
            </w:pPr>
            <w:r w:rsidRPr="006E16C8">
              <w:rPr>
                <w:rFonts w:ascii="Angsana New" w:hAnsi="Angsana New" w:cs="Angsana New"/>
                <w:sz w:val="23"/>
                <w:szCs w:val="23"/>
              </w:rPr>
              <w:t>-</w:t>
            </w:r>
          </w:p>
        </w:tc>
        <w:tc>
          <w:tcPr>
            <w:tcW w:w="164" w:type="dxa"/>
          </w:tcPr>
          <w:p w14:paraId="3A7218F1" w14:textId="77777777" w:rsidR="000427CE" w:rsidRPr="008E225B" w:rsidRDefault="000427CE" w:rsidP="000427CE">
            <w:pPr>
              <w:tabs>
                <w:tab w:val="left" w:pos="1040"/>
              </w:tabs>
              <w:ind w:right="127" w:firstLine="93"/>
              <w:jc w:val="center"/>
              <w:rPr>
                <w:rFonts w:ascii="Angsana New" w:hAnsi="Angsana New" w:cs="Angsana New"/>
                <w:sz w:val="23"/>
                <w:szCs w:val="23"/>
              </w:rPr>
            </w:pPr>
          </w:p>
        </w:tc>
        <w:tc>
          <w:tcPr>
            <w:tcW w:w="1402" w:type="dxa"/>
          </w:tcPr>
          <w:p w14:paraId="4633A340" w14:textId="143D9945" w:rsidR="000427CE" w:rsidRPr="00E3772F" w:rsidRDefault="000427CE" w:rsidP="000427CE">
            <w:pPr>
              <w:ind w:left="-59" w:right="-85"/>
              <w:jc w:val="center"/>
              <w:rPr>
                <w:rFonts w:ascii="Angsana New" w:hAnsi="Angsana New" w:cs="Angsana New"/>
                <w:sz w:val="23"/>
                <w:szCs w:val="23"/>
                <w:cs/>
              </w:rPr>
            </w:pPr>
            <w:r w:rsidRPr="00C55CA2">
              <w:rPr>
                <w:rFonts w:ascii="Angsana New" w:hAnsi="Angsana New" w:cs="Angsana New"/>
                <w:sz w:val="23"/>
                <w:szCs w:val="23"/>
              </w:rPr>
              <w:t>-</w:t>
            </w:r>
          </w:p>
        </w:tc>
        <w:tc>
          <w:tcPr>
            <w:tcW w:w="168" w:type="dxa"/>
          </w:tcPr>
          <w:p w14:paraId="460AB5F3" w14:textId="77777777" w:rsidR="000427CE" w:rsidRPr="008E225B" w:rsidRDefault="000427CE" w:rsidP="000427CE">
            <w:pPr>
              <w:ind w:right="127"/>
              <w:jc w:val="center"/>
              <w:rPr>
                <w:rFonts w:ascii="Angsana New" w:hAnsi="Angsana New" w:cs="Angsana New"/>
                <w:sz w:val="23"/>
                <w:szCs w:val="23"/>
              </w:rPr>
            </w:pPr>
          </w:p>
        </w:tc>
        <w:tc>
          <w:tcPr>
            <w:tcW w:w="1384" w:type="dxa"/>
          </w:tcPr>
          <w:p w14:paraId="23F3141B" w14:textId="4A6CE0EA" w:rsidR="000427CE" w:rsidRPr="003D207E" w:rsidRDefault="000427CE" w:rsidP="000427CE">
            <w:pPr>
              <w:ind w:left="-59" w:right="-85"/>
              <w:jc w:val="center"/>
              <w:rPr>
                <w:rFonts w:ascii="Angsana New" w:hAnsi="Angsana New" w:cs="Angsana New"/>
                <w:sz w:val="23"/>
                <w:szCs w:val="23"/>
                <w:cs/>
              </w:rPr>
            </w:pPr>
            <w:r w:rsidRPr="003D207E">
              <w:rPr>
                <w:rFonts w:ascii="Angsana New" w:hAnsi="Angsana New" w:cs="Angsana New"/>
                <w:sz w:val="23"/>
                <w:szCs w:val="23"/>
              </w:rPr>
              <w:t>-</w:t>
            </w:r>
          </w:p>
        </w:tc>
        <w:tc>
          <w:tcPr>
            <w:tcW w:w="164" w:type="dxa"/>
          </w:tcPr>
          <w:p w14:paraId="3F5707B5" w14:textId="77777777" w:rsidR="000427CE" w:rsidRPr="008E225B" w:rsidRDefault="000427CE" w:rsidP="000427CE">
            <w:pPr>
              <w:tabs>
                <w:tab w:val="left" w:pos="1040"/>
              </w:tabs>
              <w:ind w:right="127" w:firstLine="93"/>
              <w:jc w:val="center"/>
              <w:rPr>
                <w:rFonts w:ascii="Angsana New" w:hAnsi="Angsana New" w:cs="Angsana New"/>
                <w:sz w:val="23"/>
                <w:szCs w:val="23"/>
              </w:rPr>
            </w:pPr>
          </w:p>
        </w:tc>
        <w:tc>
          <w:tcPr>
            <w:tcW w:w="1395" w:type="dxa"/>
          </w:tcPr>
          <w:p w14:paraId="08CF7191" w14:textId="7B9DB79A" w:rsidR="000427CE" w:rsidRPr="008E225B" w:rsidRDefault="000427CE" w:rsidP="000427CE">
            <w:pPr>
              <w:ind w:left="-59" w:right="-85"/>
              <w:jc w:val="center"/>
              <w:rPr>
                <w:rFonts w:ascii="Angsana New" w:hAnsi="Angsana New" w:cs="Angsana New"/>
                <w:sz w:val="23"/>
                <w:szCs w:val="23"/>
                <w:cs/>
              </w:rPr>
            </w:pPr>
            <w:r w:rsidRPr="00C55CA2">
              <w:rPr>
                <w:rFonts w:ascii="Angsana New" w:hAnsi="Angsana New" w:cs="Angsana New"/>
                <w:sz w:val="23"/>
                <w:szCs w:val="23"/>
              </w:rPr>
              <w:t>-</w:t>
            </w:r>
          </w:p>
        </w:tc>
      </w:tr>
      <w:tr w:rsidR="000427CE" w:rsidRPr="00722595" w14:paraId="68142614" w14:textId="77777777" w:rsidTr="005C7E15">
        <w:trPr>
          <w:cantSplit/>
        </w:trPr>
        <w:tc>
          <w:tcPr>
            <w:tcW w:w="3686" w:type="dxa"/>
          </w:tcPr>
          <w:p w14:paraId="7132CFFD" w14:textId="57474EF7" w:rsidR="000427CE" w:rsidRPr="00722595" w:rsidRDefault="000427CE" w:rsidP="000427CE">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ปี</w:t>
            </w:r>
          </w:p>
        </w:tc>
        <w:tc>
          <w:tcPr>
            <w:tcW w:w="1418" w:type="dxa"/>
            <w:tcBorders>
              <w:bottom w:val="single" w:sz="4" w:space="0" w:color="auto"/>
            </w:tcBorders>
          </w:tcPr>
          <w:p w14:paraId="4561FF11" w14:textId="3325A822" w:rsidR="000427CE" w:rsidRPr="006E16C8" w:rsidRDefault="006E16C8" w:rsidP="000427CE">
            <w:pPr>
              <w:ind w:right="127"/>
              <w:jc w:val="right"/>
              <w:rPr>
                <w:rFonts w:ascii="Angsana New" w:hAnsi="Angsana New" w:cs="Angsana New"/>
                <w:sz w:val="23"/>
                <w:szCs w:val="23"/>
                <w:cs/>
              </w:rPr>
            </w:pPr>
            <w:r w:rsidRPr="006E16C8">
              <w:rPr>
                <w:rFonts w:ascii="Angsana New" w:hAnsi="Angsana New" w:cs="Angsana New"/>
                <w:sz w:val="23"/>
                <w:szCs w:val="23"/>
              </w:rPr>
              <w:t>5,454,618.66</w:t>
            </w:r>
          </w:p>
        </w:tc>
        <w:tc>
          <w:tcPr>
            <w:tcW w:w="164" w:type="dxa"/>
          </w:tcPr>
          <w:p w14:paraId="5B830737" w14:textId="77777777" w:rsidR="000427CE" w:rsidRPr="00E3772F" w:rsidRDefault="000427CE" w:rsidP="000427CE">
            <w:pPr>
              <w:tabs>
                <w:tab w:val="left" w:pos="1040"/>
              </w:tabs>
              <w:ind w:right="127" w:firstLine="93"/>
              <w:jc w:val="center"/>
              <w:rPr>
                <w:rFonts w:ascii="Angsana New" w:hAnsi="Angsana New" w:cs="Angsana New"/>
                <w:sz w:val="23"/>
                <w:szCs w:val="23"/>
                <w:highlight w:val="yellow"/>
              </w:rPr>
            </w:pPr>
          </w:p>
        </w:tc>
        <w:tc>
          <w:tcPr>
            <w:tcW w:w="1402" w:type="dxa"/>
            <w:tcBorders>
              <w:bottom w:val="single" w:sz="4" w:space="0" w:color="auto"/>
            </w:tcBorders>
          </w:tcPr>
          <w:p w14:paraId="4CB8B33A" w14:textId="5384A75A" w:rsidR="000427CE" w:rsidRPr="00E3772F" w:rsidRDefault="00570936" w:rsidP="000427CE">
            <w:pPr>
              <w:ind w:right="127"/>
              <w:jc w:val="right"/>
              <w:rPr>
                <w:rFonts w:ascii="Angsana New" w:hAnsi="Angsana New" w:cs="Angsana New"/>
                <w:sz w:val="23"/>
                <w:szCs w:val="23"/>
                <w:cs/>
              </w:rPr>
            </w:pPr>
            <w:r w:rsidRPr="00570936">
              <w:rPr>
                <w:rFonts w:ascii="Angsana New" w:hAnsi="Angsana New" w:cs="Angsana New"/>
                <w:sz w:val="23"/>
                <w:szCs w:val="23"/>
              </w:rPr>
              <w:t>5,064,986.90</w:t>
            </w:r>
          </w:p>
        </w:tc>
        <w:tc>
          <w:tcPr>
            <w:tcW w:w="168" w:type="dxa"/>
          </w:tcPr>
          <w:p w14:paraId="64C0A7A3" w14:textId="77777777" w:rsidR="000427CE" w:rsidRPr="008E225B" w:rsidRDefault="000427CE" w:rsidP="000427CE">
            <w:pPr>
              <w:ind w:right="127"/>
              <w:jc w:val="center"/>
              <w:rPr>
                <w:rFonts w:ascii="Angsana New" w:hAnsi="Angsana New" w:cs="Angsana New"/>
                <w:sz w:val="23"/>
                <w:szCs w:val="23"/>
              </w:rPr>
            </w:pPr>
          </w:p>
        </w:tc>
        <w:tc>
          <w:tcPr>
            <w:tcW w:w="1384" w:type="dxa"/>
            <w:tcBorders>
              <w:bottom w:val="single" w:sz="4" w:space="0" w:color="auto"/>
            </w:tcBorders>
          </w:tcPr>
          <w:p w14:paraId="4DEC03D0" w14:textId="69CAEBD8" w:rsidR="000427CE" w:rsidRPr="003D207E" w:rsidRDefault="003D207E" w:rsidP="000427CE">
            <w:pPr>
              <w:ind w:right="127"/>
              <w:jc w:val="right"/>
              <w:rPr>
                <w:rFonts w:ascii="Angsana New" w:hAnsi="Angsana New" w:cs="Angsana New"/>
                <w:sz w:val="23"/>
                <w:szCs w:val="23"/>
                <w:cs/>
              </w:rPr>
            </w:pPr>
            <w:r w:rsidRPr="003D207E">
              <w:rPr>
                <w:rFonts w:ascii="Angsana New" w:hAnsi="Angsana New" w:cs="Angsana New"/>
                <w:sz w:val="23"/>
                <w:szCs w:val="23"/>
              </w:rPr>
              <w:t>5,454,618.66</w:t>
            </w:r>
          </w:p>
        </w:tc>
        <w:tc>
          <w:tcPr>
            <w:tcW w:w="164" w:type="dxa"/>
          </w:tcPr>
          <w:p w14:paraId="725B161B" w14:textId="77777777" w:rsidR="000427CE" w:rsidRPr="008E225B" w:rsidRDefault="000427CE" w:rsidP="000427CE">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tcPr>
          <w:p w14:paraId="2B6BF7F4" w14:textId="580D2E09" w:rsidR="000427CE" w:rsidRPr="008E225B" w:rsidRDefault="000427CE" w:rsidP="000427CE">
            <w:pPr>
              <w:ind w:right="127"/>
              <w:jc w:val="right"/>
              <w:rPr>
                <w:rFonts w:ascii="Angsana New" w:hAnsi="Angsana New" w:cs="Angsana New"/>
                <w:sz w:val="23"/>
                <w:szCs w:val="23"/>
                <w:cs/>
              </w:rPr>
            </w:pPr>
            <w:r w:rsidRPr="007673D0">
              <w:rPr>
                <w:rFonts w:ascii="Angsana New" w:hAnsi="Angsana New" w:cs="Angsana New"/>
                <w:sz w:val="23"/>
                <w:szCs w:val="23"/>
              </w:rPr>
              <w:t>5,022,913.60</w:t>
            </w:r>
          </w:p>
        </w:tc>
      </w:tr>
      <w:tr w:rsidR="000427CE" w:rsidRPr="00722595" w14:paraId="1EE3776E" w14:textId="77777777" w:rsidTr="005C7E15">
        <w:trPr>
          <w:cantSplit/>
        </w:trPr>
        <w:tc>
          <w:tcPr>
            <w:tcW w:w="3686" w:type="dxa"/>
          </w:tcPr>
          <w:p w14:paraId="6805B052" w14:textId="3FDCC281" w:rsidR="000427CE" w:rsidRPr="00722595" w:rsidRDefault="000427CE" w:rsidP="000427CE">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tcPr>
          <w:p w14:paraId="3D4A1893" w14:textId="154DB2FD" w:rsidR="000427CE" w:rsidRPr="006E16C8" w:rsidRDefault="006E16C8" w:rsidP="000427CE">
            <w:pPr>
              <w:ind w:right="127"/>
              <w:jc w:val="right"/>
              <w:rPr>
                <w:rFonts w:ascii="Angsana New" w:hAnsi="Angsana New" w:cs="Angsana New"/>
                <w:sz w:val="23"/>
                <w:szCs w:val="23"/>
                <w:cs/>
              </w:rPr>
            </w:pPr>
            <w:r w:rsidRPr="006E16C8">
              <w:rPr>
                <w:rFonts w:ascii="Angsana New" w:hAnsi="Angsana New" w:cs="Angsana New"/>
                <w:sz w:val="23"/>
                <w:szCs w:val="23"/>
              </w:rPr>
              <w:t>(53,251,079.54)</w:t>
            </w:r>
          </w:p>
        </w:tc>
        <w:tc>
          <w:tcPr>
            <w:tcW w:w="164" w:type="dxa"/>
          </w:tcPr>
          <w:p w14:paraId="5E9D90A0" w14:textId="77777777" w:rsidR="000427CE" w:rsidRPr="008E225B" w:rsidRDefault="000427CE" w:rsidP="000427CE">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tcPr>
          <w:p w14:paraId="5DC22011" w14:textId="0DBD1ECC" w:rsidR="000427CE" w:rsidRPr="008E225B" w:rsidRDefault="00570936" w:rsidP="000427CE">
            <w:pPr>
              <w:ind w:right="125"/>
              <w:jc w:val="right"/>
              <w:rPr>
                <w:rFonts w:ascii="Angsana New" w:hAnsi="Angsana New" w:cs="Angsana New"/>
                <w:sz w:val="23"/>
                <w:szCs w:val="23"/>
                <w:cs/>
              </w:rPr>
            </w:pPr>
            <w:r w:rsidRPr="00570936">
              <w:rPr>
                <w:rFonts w:ascii="Angsana New" w:hAnsi="Angsana New" w:cs="Angsana New"/>
                <w:sz w:val="23"/>
                <w:szCs w:val="23"/>
              </w:rPr>
              <w:t>(58,705,698.20)</w:t>
            </w:r>
          </w:p>
        </w:tc>
        <w:tc>
          <w:tcPr>
            <w:tcW w:w="168" w:type="dxa"/>
          </w:tcPr>
          <w:p w14:paraId="7B551320" w14:textId="77777777" w:rsidR="000427CE" w:rsidRPr="008E225B" w:rsidRDefault="000427CE" w:rsidP="000427CE">
            <w:pPr>
              <w:ind w:right="127"/>
              <w:jc w:val="center"/>
              <w:rPr>
                <w:rFonts w:ascii="Angsana New" w:hAnsi="Angsana New" w:cs="Angsana New"/>
                <w:sz w:val="23"/>
                <w:szCs w:val="23"/>
              </w:rPr>
            </w:pPr>
          </w:p>
        </w:tc>
        <w:tc>
          <w:tcPr>
            <w:tcW w:w="1384" w:type="dxa"/>
            <w:tcBorders>
              <w:top w:val="single" w:sz="4" w:space="0" w:color="auto"/>
              <w:bottom w:val="single" w:sz="4" w:space="0" w:color="auto"/>
            </w:tcBorders>
          </w:tcPr>
          <w:p w14:paraId="09CBA27F" w14:textId="0CD11557" w:rsidR="000427CE" w:rsidRPr="003D207E" w:rsidRDefault="003D207E" w:rsidP="000427CE">
            <w:pPr>
              <w:ind w:right="127"/>
              <w:jc w:val="right"/>
              <w:rPr>
                <w:rFonts w:ascii="Angsana New" w:hAnsi="Angsana New" w:cs="Angsana New"/>
                <w:sz w:val="23"/>
                <w:szCs w:val="23"/>
                <w:cs/>
              </w:rPr>
            </w:pPr>
            <w:r w:rsidRPr="003D207E">
              <w:rPr>
                <w:rFonts w:ascii="Angsana New" w:hAnsi="Angsana New" w:cs="Angsana New"/>
                <w:sz w:val="23"/>
                <w:szCs w:val="23"/>
              </w:rPr>
              <w:t>(36,305,952.60)</w:t>
            </w:r>
          </w:p>
        </w:tc>
        <w:tc>
          <w:tcPr>
            <w:tcW w:w="164" w:type="dxa"/>
          </w:tcPr>
          <w:p w14:paraId="64259CF4" w14:textId="77777777" w:rsidR="000427CE" w:rsidRPr="008E225B" w:rsidRDefault="000427CE" w:rsidP="000427CE">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14:paraId="12032D09" w14:textId="38EFB64B" w:rsidR="000427CE" w:rsidRPr="008E225B" w:rsidRDefault="000427CE" w:rsidP="000427CE">
            <w:pPr>
              <w:ind w:right="141"/>
              <w:jc w:val="right"/>
              <w:rPr>
                <w:rFonts w:ascii="Angsana New" w:hAnsi="Angsana New" w:cs="Angsana New"/>
                <w:sz w:val="23"/>
                <w:szCs w:val="23"/>
                <w:cs/>
              </w:rPr>
            </w:pPr>
            <w:r w:rsidRPr="00030571">
              <w:rPr>
                <w:rFonts w:ascii="Angsana New" w:hAnsi="Angsana New" w:cs="Angsana New"/>
                <w:sz w:val="23"/>
                <w:szCs w:val="23"/>
              </w:rPr>
              <w:t>(41,760,571.26)</w:t>
            </w:r>
          </w:p>
        </w:tc>
      </w:tr>
      <w:tr w:rsidR="000427CE" w:rsidRPr="00722595" w14:paraId="506D587B" w14:textId="77777777" w:rsidTr="005C7E15">
        <w:trPr>
          <w:cantSplit/>
        </w:trPr>
        <w:tc>
          <w:tcPr>
            <w:tcW w:w="3686" w:type="dxa"/>
          </w:tcPr>
          <w:p w14:paraId="22CE4EAF" w14:textId="3DA1E6A8" w:rsidR="000427CE" w:rsidRPr="00722595" w:rsidRDefault="000427CE" w:rsidP="000427CE">
            <w:pPr>
              <w:tabs>
                <w:tab w:val="left" w:pos="-3036"/>
              </w:tabs>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5FAD5F4C" w14:textId="77777777" w:rsidR="000427CE" w:rsidRPr="006E16C8" w:rsidRDefault="000427CE" w:rsidP="000427CE">
            <w:pPr>
              <w:ind w:left="-59" w:right="-85"/>
              <w:jc w:val="center"/>
              <w:rPr>
                <w:rFonts w:ascii="Angsana New" w:hAnsi="Angsana New" w:cs="Angsana New"/>
                <w:sz w:val="23"/>
                <w:szCs w:val="23"/>
              </w:rPr>
            </w:pPr>
            <w:r w:rsidRPr="006E16C8">
              <w:rPr>
                <w:rFonts w:ascii="Angsana New" w:hAnsi="Angsana New" w:cs="Angsana New"/>
                <w:sz w:val="23"/>
                <w:szCs w:val="23"/>
                <w:cs/>
              </w:rPr>
              <w:t>-</w:t>
            </w:r>
          </w:p>
        </w:tc>
        <w:tc>
          <w:tcPr>
            <w:tcW w:w="164" w:type="dxa"/>
          </w:tcPr>
          <w:p w14:paraId="192DCAA4" w14:textId="77777777" w:rsidR="000427CE" w:rsidRPr="008E225B" w:rsidRDefault="000427CE" w:rsidP="000427CE">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0CC3BBDD" w14:textId="287AC9D4"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4C0ACF4C" w14:textId="77777777" w:rsidR="000427CE" w:rsidRPr="008E225B" w:rsidRDefault="000427CE" w:rsidP="000427CE">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tcPr>
          <w:p w14:paraId="55BF716C" w14:textId="77777777" w:rsidR="000427CE" w:rsidRPr="003D207E" w:rsidRDefault="000427CE" w:rsidP="000427CE">
            <w:pPr>
              <w:ind w:left="-59" w:right="-85"/>
              <w:jc w:val="center"/>
              <w:rPr>
                <w:rFonts w:ascii="Angsana New" w:hAnsi="Angsana New" w:cs="Angsana New"/>
                <w:sz w:val="23"/>
                <w:szCs w:val="23"/>
              </w:rPr>
            </w:pPr>
            <w:r w:rsidRPr="003D207E">
              <w:rPr>
                <w:rFonts w:ascii="Angsana New" w:hAnsi="Angsana New" w:cs="Angsana New"/>
                <w:sz w:val="23"/>
                <w:szCs w:val="23"/>
                <w:cs/>
              </w:rPr>
              <w:t>-</w:t>
            </w:r>
          </w:p>
        </w:tc>
        <w:tc>
          <w:tcPr>
            <w:tcW w:w="164" w:type="dxa"/>
          </w:tcPr>
          <w:p w14:paraId="2C6F1BC5" w14:textId="77777777" w:rsidR="000427CE" w:rsidRPr="008E225B" w:rsidRDefault="000427CE" w:rsidP="000427CE">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3D891EBF" w14:textId="7EBA140E"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0E7255" w:rsidRPr="00722595" w14:paraId="32C63695" w14:textId="77777777" w:rsidTr="005C7E15">
        <w:trPr>
          <w:cantSplit/>
        </w:trPr>
        <w:tc>
          <w:tcPr>
            <w:tcW w:w="3686" w:type="dxa"/>
          </w:tcPr>
          <w:p w14:paraId="48599572" w14:textId="401361DA" w:rsidR="000E7255" w:rsidRPr="00722595" w:rsidRDefault="000E7255" w:rsidP="00D547BD">
            <w:pPr>
              <w:jc w:val="both"/>
              <w:rPr>
                <w:rFonts w:ascii="Angsana New" w:hAnsi="Angsana New" w:cs="Angsana New"/>
                <w:sz w:val="23"/>
                <w:szCs w:val="23"/>
                <w:cs/>
              </w:rPr>
            </w:pPr>
            <w:r w:rsidRPr="00722595">
              <w:rPr>
                <w:rFonts w:ascii="Angsana New" w:hAnsi="Angsana New" w:cs="Angsana New"/>
                <w:sz w:val="23"/>
                <w:szCs w:val="23"/>
                <w:cs/>
              </w:rPr>
              <w:t>เงินให้กู้ยืมระยะสั้น</w:t>
            </w:r>
          </w:p>
        </w:tc>
        <w:tc>
          <w:tcPr>
            <w:tcW w:w="1418" w:type="dxa"/>
          </w:tcPr>
          <w:p w14:paraId="2FC7046B" w14:textId="77777777" w:rsidR="000E7255" w:rsidRPr="00722595" w:rsidRDefault="000E7255" w:rsidP="00D547BD">
            <w:pPr>
              <w:ind w:right="57"/>
              <w:jc w:val="center"/>
              <w:rPr>
                <w:rFonts w:ascii="Angsana New" w:hAnsi="Angsana New" w:cs="Angsana New"/>
                <w:sz w:val="23"/>
                <w:szCs w:val="23"/>
                <w:highlight w:val="yellow"/>
              </w:rPr>
            </w:pPr>
          </w:p>
        </w:tc>
        <w:tc>
          <w:tcPr>
            <w:tcW w:w="164" w:type="dxa"/>
          </w:tcPr>
          <w:p w14:paraId="01013F30" w14:textId="77777777" w:rsidR="000E7255" w:rsidRPr="00722595" w:rsidRDefault="000E7255" w:rsidP="00D547BD">
            <w:pPr>
              <w:ind w:right="57"/>
              <w:jc w:val="center"/>
              <w:rPr>
                <w:rFonts w:ascii="Angsana New" w:hAnsi="Angsana New" w:cs="Angsana New"/>
                <w:sz w:val="23"/>
                <w:szCs w:val="23"/>
              </w:rPr>
            </w:pPr>
          </w:p>
        </w:tc>
        <w:tc>
          <w:tcPr>
            <w:tcW w:w="1402" w:type="dxa"/>
          </w:tcPr>
          <w:p w14:paraId="27E1BE66" w14:textId="77777777" w:rsidR="000E7255" w:rsidRPr="00722595" w:rsidRDefault="000E7255" w:rsidP="00D547BD">
            <w:pPr>
              <w:ind w:right="57"/>
              <w:jc w:val="center"/>
              <w:rPr>
                <w:rFonts w:ascii="Angsana New" w:hAnsi="Angsana New" w:cs="Angsana New"/>
                <w:sz w:val="23"/>
                <w:szCs w:val="23"/>
                <w:highlight w:val="yellow"/>
              </w:rPr>
            </w:pPr>
          </w:p>
        </w:tc>
        <w:tc>
          <w:tcPr>
            <w:tcW w:w="168" w:type="dxa"/>
          </w:tcPr>
          <w:p w14:paraId="1A521E1C" w14:textId="77777777" w:rsidR="000E7255" w:rsidRPr="00722595" w:rsidRDefault="000E7255" w:rsidP="00D547BD">
            <w:pPr>
              <w:ind w:right="57"/>
              <w:jc w:val="center"/>
              <w:rPr>
                <w:rFonts w:ascii="Angsana New" w:hAnsi="Angsana New" w:cs="Angsana New"/>
                <w:sz w:val="23"/>
                <w:szCs w:val="23"/>
              </w:rPr>
            </w:pPr>
          </w:p>
        </w:tc>
        <w:tc>
          <w:tcPr>
            <w:tcW w:w="1384" w:type="dxa"/>
          </w:tcPr>
          <w:p w14:paraId="5B59C8FC" w14:textId="77777777" w:rsidR="000E7255" w:rsidRPr="00722595" w:rsidRDefault="000E7255" w:rsidP="00D547BD">
            <w:pPr>
              <w:ind w:right="57"/>
              <w:jc w:val="center"/>
              <w:rPr>
                <w:rFonts w:ascii="Angsana New" w:hAnsi="Angsana New" w:cs="Angsana New"/>
                <w:sz w:val="23"/>
                <w:szCs w:val="23"/>
                <w:highlight w:val="yellow"/>
              </w:rPr>
            </w:pPr>
          </w:p>
        </w:tc>
        <w:tc>
          <w:tcPr>
            <w:tcW w:w="164" w:type="dxa"/>
          </w:tcPr>
          <w:p w14:paraId="1E806592" w14:textId="77777777" w:rsidR="000E7255" w:rsidRPr="00722595" w:rsidRDefault="000E7255" w:rsidP="00D547BD">
            <w:pPr>
              <w:ind w:right="57"/>
              <w:jc w:val="center"/>
              <w:rPr>
                <w:rFonts w:ascii="Angsana New" w:hAnsi="Angsana New" w:cs="Angsana New"/>
                <w:sz w:val="23"/>
                <w:szCs w:val="23"/>
              </w:rPr>
            </w:pPr>
          </w:p>
        </w:tc>
        <w:tc>
          <w:tcPr>
            <w:tcW w:w="1395" w:type="dxa"/>
          </w:tcPr>
          <w:p w14:paraId="3EC55121" w14:textId="77777777" w:rsidR="000E7255" w:rsidRPr="00722595" w:rsidRDefault="000E7255" w:rsidP="00D547BD">
            <w:pPr>
              <w:ind w:right="57"/>
              <w:jc w:val="center"/>
              <w:rPr>
                <w:rFonts w:ascii="Angsana New" w:hAnsi="Angsana New" w:cs="Angsana New"/>
                <w:sz w:val="23"/>
                <w:szCs w:val="23"/>
              </w:rPr>
            </w:pPr>
          </w:p>
        </w:tc>
      </w:tr>
      <w:tr w:rsidR="00D547BD" w:rsidRPr="00722595" w14:paraId="5D940D50" w14:textId="77777777" w:rsidTr="005C7E15">
        <w:trPr>
          <w:cantSplit/>
        </w:trPr>
        <w:tc>
          <w:tcPr>
            <w:tcW w:w="3686" w:type="dxa"/>
          </w:tcPr>
          <w:p w14:paraId="4A12CF2B" w14:textId="23C87CEA" w:rsidR="00D547BD" w:rsidRPr="00722595" w:rsidRDefault="00D547BD" w:rsidP="00D547BD">
            <w:pPr>
              <w:jc w:val="both"/>
              <w:rPr>
                <w:rFonts w:ascii="Angsana New" w:hAnsi="Angsana New" w:cs="Angsana New"/>
                <w:sz w:val="23"/>
                <w:szCs w:val="23"/>
                <w:cs/>
              </w:rPr>
            </w:pPr>
            <w:r w:rsidRPr="00722595">
              <w:rPr>
                <w:rFonts w:ascii="Angsana New" w:hAnsi="Angsana New" w:cs="Angsana New"/>
                <w:sz w:val="23"/>
                <w:szCs w:val="23"/>
                <w:cs/>
              </w:rPr>
              <w:t>บุคคลที่เกี่ยวข้องกัน</w:t>
            </w:r>
          </w:p>
        </w:tc>
        <w:tc>
          <w:tcPr>
            <w:tcW w:w="1418" w:type="dxa"/>
          </w:tcPr>
          <w:p w14:paraId="4EA27C5D" w14:textId="77777777" w:rsidR="00D547BD" w:rsidRPr="00722595" w:rsidRDefault="00D547BD" w:rsidP="00D547BD">
            <w:pPr>
              <w:ind w:right="57"/>
              <w:jc w:val="center"/>
              <w:rPr>
                <w:rFonts w:ascii="Angsana New" w:hAnsi="Angsana New" w:cs="Angsana New"/>
                <w:sz w:val="23"/>
                <w:szCs w:val="23"/>
                <w:highlight w:val="yellow"/>
              </w:rPr>
            </w:pPr>
          </w:p>
        </w:tc>
        <w:tc>
          <w:tcPr>
            <w:tcW w:w="164" w:type="dxa"/>
          </w:tcPr>
          <w:p w14:paraId="4A89CA29" w14:textId="77777777" w:rsidR="00D547BD" w:rsidRPr="00722595" w:rsidRDefault="00D547BD" w:rsidP="00D547BD">
            <w:pPr>
              <w:ind w:right="57"/>
              <w:jc w:val="center"/>
              <w:rPr>
                <w:rFonts w:ascii="Angsana New" w:hAnsi="Angsana New" w:cs="Angsana New"/>
                <w:sz w:val="23"/>
                <w:szCs w:val="23"/>
              </w:rPr>
            </w:pPr>
          </w:p>
        </w:tc>
        <w:tc>
          <w:tcPr>
            <w:tcW w:w="1402" w:type="dxa"/>
          </w:tcPr>
          <w:p w14:paraId="231D6096" w14:textId="77777777" w:rsidR="00D547BD" w:rsidRPr="00722595" w:rsidRDefault="00D547BD" w:rsidP="00D547BD">
            <w:pPr>
              <w:ind w:right="57"/>
              <w:jc w:val="center"/>
              <w:rPr>
                <w:rFonts w:ascii="Angsana New" w:hAnsi="Angsana New" w:cs="Angsana New"/>
                <w:sz w:val="23"/>
                <w:szCs w:val="23"/>
                <w:highlight w:val="yellow"/>
              </w:rPr>
            </w:pPr>
          </w:p>
        </w:tc>
        <w:tc>
          <w:tcPr>
            <w:tcW w:w="168" w:type="dxa"/>
          </w:tcPr>
          <w:p w14:paraId="390F1E3A" w14:textId="77777777" w:rsidR="00D547BD" w:rsidRPr="00722595" w:rsidRDefault="00D547BD" w:rsidP="00D547BD">
            <w:pPr>
              <w:ind w:right="57"/>
              <w:jc w:val="center"/>
              <w:rPr>
                <w:rFonts w:ascii="Angsana New" w:hAnsi="Angsana New" w:cs="Angsana New"/>
                <w:sz w:val="23"/>
                <w:szCs w:val="23"/>
              </w:rPr>
            </w:pPr>
          </w:p>
        </w:tc>
        <w:tc>
          <w:tcPr>
            <w:tcW w:w="1384" w:type="dxa"/>
          </w:tcPr>
          <w:p w14:paraId="140778B4" w14:textId="77777777" w:rsidR="00D547BD" w:rsidRPr="00722595" w:rsidRDefault="00D547BD" w:rsidP="00D547BD">
            <w:pPr>
              <w:ind w:right="57"/>
              <w:jc w:val="center"/>
              <w:rPr>
                <w:rFonts w:ascii="Angsana New" w:hAnsi="Angsana New" w:cs="Angsana New"/>
                <w:sz w:val="23"/>
                <w:szCs w:val="23"/>
                <w:highlight w:val="yellow"/>
              </w:rPr>
            </w:pPr>
          </w:p>
        </w:tc>
        <w:tc>
          <w:tcPr>
            <w:tcW w:w="164" w:type="dxa"/>
          </w:tcPr>
          <w:p w14:paraId="7DAE5EDD" w14:textId="77777777" w:rsidR="00D547BD" w:rsidRPr="00722595" w:rsidRDefault="00D547BD" w:rsidP="00D547BD">
            <w:pPr>
              <w:ind w:right="57"/>
              <w:jc w:val="center"/>
              <w:rPr>
                <w:rFonts w:ascii="Angsana New" w:hAnsi="Angsana New" w:cs="Angsana New"/>
                <w:sz w:val="23"/>
                <w:szCs w:val="23"/>
              </w:rPr>
            </w:pPr>
          </w:p>
        </w:tc>
        <w:tc>
          <w:tcPr>
            <w:tcW w:w="1395" w:type="dxa"/>
          </w:tcPr>
          <w:p w14:paraId="257A3D72" w14:textId="77777777" w:rsidR="00D547BD" w:rsidRPr="00722595" w:rsidRDefault="00D547BD" w:rsidP="00D547BD">
            <w:pPr>
              <w:ind w:right="57"/>
              <w:jc w:val="center"/>
              <w:rPr>
                <w:rFonts w:ascii="Angsana New" w:hAnsi="Angsana New" w:cs="Angsana New"/>
                <w:sz w:val="23"/>
                <w:szCs w:val="23"/>
              </w:rPr>
            </w:pPr>
          </w:p>
        </w:tc>
      </w:tr>
      <w:tr w:rsidR="000427CE" w:rsidRPr="00722595" w14:paraId="70B8C66A" w14:textId="77777777" w:rsidTr="005C7E15">
        <w:trPr>
          <w:cantSplit/>
        </w:trPr>
        <w:tc>
          <w:tcPr>
            <w:tcW w:w="3686" w:type="dxa"/>
          </w:tcPr>
          <w:p w14:paraId="25D49767" w14:textId="1BE9FFAB" w:rsidR="000427CE" w:rsidRPr="00722595" w:rsidRDefault="000427CE" w:rsidP="000427CE">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tcPr>
          <w:p w14:paraId="67C10E9A" w14:textId="77777777" w:rsidR="000427CE" w:rsidRPr="003D207E" w:rsidRDefault="000427CE" w:rsidP="000427CE">
            <w:pPr>
              <w:ind w:right="127"/>
              <w:jc w:val="right"/>
              <w:rPr>
                <w:rFonts w:ascii="Angsana New" w:hAnsi="Angsana New" w:cs="Angsana New"/>
                <w:sz w:val="23"/>
                <w:szCs w:val="23"/>
              </w:rPr>
            </w:pPr>
            <w:r w:rsidRPr="003D207E">
              <w:rPr>
                <w:rFonts w:ascii="Angsana New" w:hAnsi="Angsana New" w:cs="Angsana New"/>
                <w:sz w:val="23"/>
                <w:szCs w:val="23"/>
              </w:rPr>
              <w:t>1,995,000</w:t>
            </w:r>
            <w:r w:rsidRPr="003D207E">
              <w:rPr>
                <w:rFonts w:ascii="Angsana New" w:hAnsi="Angsana New" w:cs="Angsana New"/>
                <w:sz w:val="23"/>
                <w:szCs w:val="23"/>
                <w:cs/>
              </w:rPr>
              <w:t>.</w:t>
            </w:r>
            <w:r w:rsidRPr="003D207E">
              <w:rPr>
                <w:rFonts w:ascii="Angsana New" w:hAnsi="Angsana New" w:cs="Angsana New"/>
                <w:sz w:val="23"/>
                <w:szCs w:val="23"/>
              </w:rPr>
              <w:t>00</w:t>
            </w:r>
          </w:p>
        </w:tc>
        <w:tc>
          <w:tcPr>
            <w:tcW w:w="164" w:type="dxa"/>
          </w:tcPr>
          <w:p w14:paraId="745A0F05" w14:textId="77777777" w:rsidR="000427CE" w:rsidRPr="008E225B" w:rsidRDefault="000427CE" w:rsidP="000427CE">
            <w:pPr>
              <w:ind w:left="-59" w:right="127"/>
              <w:jc w:val="center"/>
              <w:rPr>
                <w:rFonts w:ascii="Angsana New" w:hAnsi="Angsana New" w:cs="Angsana New"/>
                <w:sz w:val="23"/>
                <w:szCs w:val="23"/>
              </w:rPr>
            </w:pPr>
          </w:p>
        </w:tc>
        <w:tc>
          <w:tcPr>
            <w:tcW w:w="1402" w:type="dxa"/>
          </w:tcPr>
          <w:p w14:paraId="3DFF344B" w14:textId="53160E04" w:rsidR="000427CE" w:rsidRPr="008E225B" w:rsidRDefault="000427CE" w:rsidP="000427CE">
            <w:pPr>
              <w:ind w:right="127"/>
              <w:jc w:val="right"/>
              <w:rPr>
                <w:rFonts w:ascii="Angsana New" w:hAnsi="Angsana New" w:cs="Angsana New"/>
                <w:sz w:val="23"/>
                <w:szCs w:val="23"/>
              </w:rPr>
            </w:pP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8" w:type="dxa"/>
          </w:tcPr>
          <w:p w14:paraId="0285F64B" w14:textId="77777777" w:rsidR="000427CE" w:rsidRPr="008E225B" w:rsidRDefault="000427CE" w:rsidP="000427CE">
            <w:pPr>
              <w:ind w:right="57"/>
              <w:jc w:val="center"/>
              <w:rPr>
                <w:rFonts w:ascii="Angsana New" w:hAnsi="Angsana New" w:cs="Angsana New"/>
                <w:sz w:val="23"/>
                <w:szCs w:val="23"/>
              </w:rPr>
            </w:pPr>
          </w:p>
        </w:tc>
        <w:tc>
          <w:tcPr>
            <w:tcW w:w="1384" w:type="dxa"/>
          </w:tcPr>
          <w:p w14:paraId="684654F0"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6D357625" w14:textId="77777777" w:rsidR="000427CE" w:rsidRPr="008E225B" w:rsidRDefault="000427CE" w:rsidP="000427CE">
            <w:pPr>
              <w:ind w:left="-59" w:right="-85"/>
              <w:jc w:val="center"/>
              <w:rPr>
                <w:rFonts w:ascii="Angsana New" w:hAnsi="Angsana New" w:cs="Angsana New"/>
                <w:sz w:val="23"/>
                <w:szCs w:val="23"/>
              </w:rPr>
            </w:pPr>
          </w:p>
        </w:tc>
        <w:tc>
          <w:tcPr>
            <w:tcW w:w="1395" w:type="dxa"/>
          </w:tcPr>
          <w:p w14:paraId="37025D0E" w14:textId="13689485"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0427CE" w:rsidRPr="00722595" w14:paraId="5F3DBBF4" w14:textId="77777777" w:rsidTr="005C7E15">
        <w:trPr>
          <w:cantSplit/>
        </w:trPr>
        <w:tc>
          <w:tcPr>
            <w:tcW w:w="3686" w:type="dxa"/>
          </w:tcPr>
          <w:p w14:paraId="7BA0B2A9" w14:textId="14A62589" w:rsidR="000427CE" w:rsidRPr="00722595" w:rsidRDefault="000427CE" w:rsidP="000427CE">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tcPr>
          <w:p w14:paraId="5EF2FBCC" w14:textId="77777777" w:rsidR="000427CE" w:rsidRPr="003D207E" w:rsidRDefault="000427CE" w:rsidP="000427CE">
            <w:pPr>
              <w:ind w:left="-59" w:right="-85"/>
              <w:jc w:val="center"/>
              <w:rPr>
                <w:rFonts w:ascii="Angsana New" w:hAnsi="Angsana New" w:cs="Angsana New"/>
                <w:sz w:val="23"/>
                <w:szCs w:val="23"/>
              </w:rPr>
            </w:pPr>
            <w:r w:rsidRPr="003D207E">
              <w:rPr>
                <w:rFonts w:ascii="Angsana New" w:hAnsi="Angsana New" w:cs="Angsana New"/>
                <w:sz w:val="23"/>
                <w:szCs w:val="23"/>
                <w:cs/>
              </w:rPr>
              <w:t>-</w:t>
            </w:r>
          </w:p>
        </w:tc>
        <w:tc>
          <w:tcPr>
            <w:tcW w:w="164" w:type="dxa"/>
          </w:tcPr>
          <w:p w14:paraId="2AB2AB6F" w14:textId="77777777" w:rsidR="000427CE" w:rsidRPr="008E225B" w:rsidRDefault="000427CE" w:rsidP="000427CE">
            <w:pPr>
              <w:tabs>
                <w:tab w:val="left" w:pos="1040"/>
              </w:tabs>
              <w:ind w:right="57" w:firstLine="93"/>
              <w:jc w:val="center"/>
              <w:rPr>
                <w:rFonts w:ascii="Angsana New" w:hAnsi="Angsana New" w:cs="Angsana New"/>
                <w:sz w:val="23"/>
                <w:szCs w:val="23"/>
              </w:rPr>
            </w:pPr>
          </w:p>
        </w:tc>
        <w:tc>
          <w:tcPr>
            <w:tcW w:w="1402" w:type="dxa"/>
          </w:tcPr>
          <w:p w14:paraId="23679180" w14:textId="679C526C"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57459C9D" w14:textId="77777777" w:rsidR="000427CE" w:rsidRPr="008E225B" w:rsidRDefault="000427CE" w:rsidP="000427CE">
            <w:pPr>
              <w:ind w:right="57"/>
              <w:jc w:val="center"/>
              <w:rPr>
                <w:rFonts w:ascii="Angsana New" w:hAnsi="Angsana New" w:cs="Angsana New"/>
                <w:sz w:val="23"/>
                <w:szCs w:val="23"/>
              </w:rPr>
            </w:pPr>
          </w:p>
        </w:tc>
        <w:tc>
          <w:tcPr>
            <w:tcW w:w="1384" w:type="dxa"/>
          </w:tcPr>
          <w:p w14:paraId="249606F5"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2A95A944" w14:textId="77777777" w:rsidR="000427CE" w:rsidRPr="008E225B" w:rsidRDefault="000427CE" w:rsidP="000427CE">
            <w:pPr>
              <w:ind w:left="-59" w:right="-85"/>
              <w:jc w:val="center"/>
              <w:rPr>
                <w:rFonts w:ascii="Angsana New" w:hAnsi="Angsana New" w:cs="Angsana New"/>
                <w:sz w:val="23"/>
                <w:szCs w:val="23"/>
              </w:rPr>
            </w:pPr>
          </w:p>
        </w:tc>
        <w:tc>
          <w:tcPr>
            <w:tcW w:w="1395" w:type="dxa"/>
          </w:tcPr>
          <w:p w14:paraId="4A8B5B63" w14:textId="305C7F9A"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0427CE" w:rsidRPr="00722595" w14:paraId="31487546" w14:textId="77777777" w:rsidTr="005C7E15">
        <w:trPr>
          <w:cantSplit/>
        </w:trPr>
        <w:tc>
          <w:tcPr>
            <w:tcW w:w="3686" w:type="dxa"/>
          </w:tcPr>
          <w:p w14:paraId="5E607B6C" w14:textId="5EEB475A" w:rsidR="000427CE" w:rsidRPr="00722595" w:rsidRDefault="000427CE" w:rsidP="000427CE">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ปี</w:t>
            </w:r>
          </w:p>
        </w:tc>
        <w:tc>
          <w:tcPr>
            <w:tcW w:w="1418" w:type="dxa"/>
            <w:tcBorders>
              <w:bottom w:val="single" w:sz="4" w:space="0" w:color="auto"/>
            </w:tcBorders>
          </w:tcPr>
          <w:p w14:paraId="366BBAC6" w14:textId="77777777" w:rsidR="000427CE" w:rsidRPr="003D207E" w:rsidRDefault="000427CE" w:rsidP="000427CE">
            <w:pPr>
              <w:ind w:left="-59" w:right="-85"/>
              <w:jc w:val="center"/>
              <w:rPr>
                <w:rFonts w:ascii="Angsana New" w:hAnsi="Angsana New" w:cs="Angsana New"/>
                <w:sz w:val="23"/>
                <w:szCs w:val="23"/>
              </w:rPr>
            </w:pPr>
            <w:r w:rsidRPr="003D207E">
              <w:rPr>
                <w:rFonts w:ascii="Angsana New" w:hAnsi="Angsana New" w:cs="Angsana New"/>
                <w:sz w:val="23"/>
                <w:szCs w:val="23"/>
                <w:cs/>
              </w:rPr>
              <w:t>-</w:t>
            </w:r>
          </w:p>
        </w:tc>
        <w:tc>
          <w:tcPr>
            <w:tcW w:w="164" w:type="dxa"/>
          </w:tcPr>
          <w:p w14:paraId="5DE8FDEB" w14:textId="77777777" w:rsidR="000427CE" w:rsidRPr="008E225B" w:rsidRDefault="000427CE" w:rsidP="000427CE">
            <w:pPr>
              <w:ind w:left="-59" w:right="127"/>
              <w:jc w:val="center"/>
              <w:rPr>
                <w:rFonts w:ascii="Angsana New" w:hAnsi="Angsana New" w:cs="Angsana New"/>
                <w:sz w:val="23"/>
                <w:szCs w:val="23"/>
              </w:rPr>
            </w:pPr>
          </w:p>
        </w:tc>
        <w:tc>
          <w:tcPr>
            <w:tcW w:w="1402" w:type="dxa"/>
            <w:tcBorders>
              <w:bottom w:val="single" w:sz="4" w:space="0" w:color="auto"/>
            </w:tcBorders>
          </w:tcPr>
          <w:p w14:paraId="4E61FEDB" w14:textId="352CA695"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207AF346" w14:textId="77777777" w:rsidR="000427CE" w:rsidRPr="008E225B" w:rsidRDefault="000427CE" w:rsidP="000427CE">
            <w:pPr>
              <w:ind w:right="57"/>
              <w:jc w:val="center"/>
              <w:rPr>
                <w:rFonts w:ascii="Angsana New" w:hAnsi="Angsana New" w:cs="Angsana New"/>
                <w:sz w:val="23"/>
                <w:szCs w:val="23"/>
              </w:rPr>
            </w:pPr>
          </w:p>
        </w:tc>
        <w:tc>
          <w:tcPr>
            <w:tcW w:w="1384" w:type="dxa"/>
            <w:tcBorders>
              <w:bottom w:val="single" w:sz="4" w:space="0" w:color="auto"/>
            </w:tcBorders>
          </w:tcPr>
          <w:p w14:paraId="27D3847F"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788EBB39" w14:textId="77777777" w:rsidR="000427CE" w:rsidRPr="008E225B" w:rsidRDefault="000427CE" w:rsidP="000427CE">
            <w:pPr>
              <w:ind w:left="-59" w:right="-85"/>
              <w:jc w:val="center"/>
              <w:rPr>
                <w:rFonts w:ascii="Angsana New" w:hAnsi="Angsana New" w:cs="Angsana New"/>
                <w:sz w:val="23"/>
                <w:szCs w:val="23"/>
              </w:rPr>
            </w:pPr>
          </w:p>
        </w:tc>
        <w:tc>
          <w:tcPr>
            <w:tcW w:w="1395" w:type="dxa"/>
            <w:tcBorders>
              <w:bottom w:val="single" w:sz="4" w:space="0" w:color="auto"/>
            </w:tcBorders>
          </w:tcPr>
          <w:p w14:paraId="16B177AA" w14:textId="505E39F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0427CE" w:rsidRPr="00722595" w14:paraId="0D9F1E89" w14:textId="77777777" w:rsidTr="005C7E15">
        <w:trPr>
          <w:cantSplit/>
        </w:trPr>
        <w:tc>
          <w:tcPr>
            <w:tcW w:w="3686" w:type="dxa"/>
          </w:tcPr>
          <w:p w14:paraId="43C7C0F7" w14:textId="114B830C" w:rsidR="000427CE" w:rsidRPr="00722595" w:rsidRDefault="000427CE" w:rsidP="000427CE">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tcPr>
          <w:p w14:paraId="6142A8F5" w14:textId="77777777" w:rsidR="000427CE" w:rsidRPr="003D207E" w:rsidRDefault="000427CE" w:rsidP="000427CE">
            <w:pPr>
              <w:ind w:right="127"/>
              <w:jc w:val="right"/>
              <w:rPr>
                <w:rFonts w:ascii="Angsana New" w:hAnsi="Angsana New" w:cs="Angsana New"/>
                <w:sz w:val="23"/>
                <w:szCs w:val="23"/>
              </w:rPr>
            </w:pPr>
            <w:r w:rsidRPr="003D207E">
              <w:rPr>
                <w:rFonts w:ascii="Angsana New" w:hAnsi="Angsana New" w:cs="Angsana New"/>
                <w:sz w:val="23"/>
                <w:szCs w:val="23"/>
              </w:rPr>
              <w:t>1,995,000</w:t>
            </w:r>
            <w:r w:rsidRPr="003D207E">
              <w:rPr>
                <w:rFonts w:ascii="Angsana New" w:hAnsi="Angsana New" w:cs="Angsana New"/>
                <w:sz w:val="23"/>
                <w:szCs w:val="23"/>
                <w:cs/>
              </w:rPr>
              <w:t>.</w:t>
            </w:r>
            <w:r w:rsidRPr="003D207E">
              <w:rPr>
                <w:rFonts w:ascii="Angsana New" w:hAnsi="Angsana New" w:cs="Angsana New"/>
                <w:sz w:val="23"/>
                <w:szCs w:val="23"/>
              </w:rPr>
              <w:t>00</w:t>
            </w:r>
          </w:p>
        </w:tc>
        <w:tc>
          <w:tcPr>
            <w:tcW w:w="164" w:type="dxa"/>
          </w:tcPr>
          <w:p w14:paraId="5558A80D" w14:textId="77777777" w:rsidR="000427CE" w:rsidRPr="008E225B" w:rsidRDefault="000427CE" w:rsidP="000427CE">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tcPr>
          <w:p w14:paraId="4533EDE3" w14:textId="3F74B414" w:rsidR="000427CE" w:rsidRPr="008E225B" w:rsidRDefault="000427CE" w:rsidP="000427CE">
            <w:pPr>
              <w:ind w:right="127"/>
              <w:jc w:val="right"/>
              <w:rPr>
                <w:rFonts w:ascii="Angsana New" w:hAnsi="Angsana New" w:cs="Angsana New"/>
                <w:sz w:val="23"/>
                <w:szCs w:val="23"/>
              </w:rPr>
            </w:pP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8" w:type="dxa"/>
          </w:tcPr>
          <w:p w14:paraId="7439FE45" w14:textId="77777777" w:rsidR="000427CE" w:rsidRPr="008E225B" w:rsidRDefault="000427CE" w:rsidP="000427CE">
            <w:pPr>
              <w:ind w:right="57"/>
              <w:jc w:val="center"/>
              <w:rPr>
                <w:rFonts w:ascii="Angsana New" w:hAnsi="Angsana New" w:cs="Angsana New"/>
                <w:sz w:val="23"/>
                <w:szCs w:val="23"/>
              </w:rPr>
            </w:pPr>
          </w:p>
        </w:tc>
        <w:tc>
          <w:tcPr>
            <w:tcW w:w="1384" w:type="dxa"/>
            <w:tcBorders>
              <w:top w:val="single" w:sz="4" w:space="0" w:color="auto"/>
              <w:bottom w:val="single" w:sz="4" w:space="0" w:color="auto"/>
            </w:tcBorders>
          </w:tcPr>
          <w:p w14:paraId="6FDC90FA"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7BB2C705" w14:textId="77777777" w:rsidR="000427CE" w:rsidRPr="008E225B" w:rsidRDefault="000427CE" w:rsidP="000427CE">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148A02EE" w14:textId="166DE213"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0427CE" w:rsidRPr="00722595" w14:paraId="01B24D28" w14:textId="77777777" w:rsidTr="005C7E15">
        <w:trPr>
          <w:cantSplit/>
        </w:trPr>
        <w:tc>
          <w:tcPr>
            <w:tcW w:w="3686" w:type="dxa"/>
          </w:tcPr>
          <w:p w14:paraId="2C63187B" w14:textId="77777777" w:rsidR="000427CE" w:rsidRPr="00722595" w:rsidRDefault="000427CE" w:rsidP="000427CE">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Pr>
          <w:p w14:paraId="70AEEEB0" w14:textId="77777777" w:rsidR="000427CE" w:rsidRPr="003D207E" w:rsidRDefault="000427CE" w:rsidP="000427CE">
            <w:pPr>
              <w:ind w:right="127"/>
              <w:rPr>
                <w:rFonts w:ascii="Angsana New" w:hAnsi="Angsana New" w:cs="Angsana New"/>
                <w:sz w:val="23"/>
                <w:szCs w:val="23"/>
              </w:rPr>
            </w:pPr>
          </w:p>
        </w:tc>
        <w:tc>
          <w:tcPr>
            <w:tcW w:w="164" w:type="dxa"/>
          </w:tcPr>
          <w:p w14:paraId="0207C523" w14:textId="77777777" w:rsidR="000427CE" w:rsidRPr="008E225B" w:rsidRDefault="000427CE" w:rsidP="000427CE">
            <w:pPr>
              <w:ind w:right="127"/>
              <w:jc w:val="right"/>
              <w:rPr>
                <w:rFonts w:ascii="Angsana New" w:hAnsi="Angsana New" w:cs="Angsana New"/>
                <w:sz w:val="23"/>
                <w:szCs w:val="23"/>
              </w:rPr>
            </w:pPr>
          </w:p>
        </w:tc>
        <w:tc>
          <w:tcPr>
            <w:tcW w:w="1402" w:type="dxa"/>
          </w:tcPr>
          <w:p w14:paraId="7F22721A" w14:textId="77777777" w:rsidR="000427CE" w:rsidRPr="008E225B" w:rsidRDefault="000427CE" w:rsidP="000427CE">
            <w:pPr>
              <w:ind w:right="127"/>
              <w:jc w:val="right"/>
              <w:rPr>
                <w:rFonts w:ascii="Angsana New" w:hAnsi="Angsana New" w:cs="Angsana New"/>
                <w:sz w:val="23"/>
                <w:szCs w:val="23"/>
              </w:rPr>
            </w:pPr>
          </w:p>
        </w:tc>
        <w:tc>
          <w:tcPr>
            <w:tcW w:w="168" w:type="dxa"/>
          </w:tcPr>
          <w:p w14:paraId="67805DF6" w14:textId="77777777" w:rsidR="000427CE" w:rsidRPr="008E225B" w:rsidRDefault="000427CE" w:rsidP="000427CE">
            <w:pPr>
              <w:ind w:right="57"/>
              <w:jc w:val="right"/>
              <w:rPr>
                <w:rFonts w:ascii="Angsana New" w:hAnsi="Angsana New" w:cs="Angsana New"/>
                <w:sz w:val="23"/>
                <w:szCs w:val="23"/>
              </w:rPr>
            </w:pPr>
          </w:p>
        </w:tc>
        <w:tc>
          <w:tcPr>
            <w:tcW w:w="1384" w:type="dxa"/>
          </w:tcPr>
          <w:p w14:paraId="42A1835A" w14:textId="77777777" w:rsidR="000427CE" w:rsidRPr="008E225B" w:rsidRDefault="000427CE" w:rsidP="000427CE">
            <w:pPr>
              <w:ind w:left="-59" w:right="-85"/>
              <w:jc w:val="center"/>
              <w:rPr>
                <w:rFonts w:ascii="Angsana New" w:hAnsi="Angsana New" w:cs="Angsana New"/>
                <w:sz w:val="23"/>
                <w:szCs w:val="23"/>
              </w:rPr>
            </w:pPr>
          </w:p>
        </w:tc>
        <w:tc>
          <w:tcPr>
            <w:tcW w:w="164" w:type="dxa"/>
          </w:tcPr>
          <w:p w14:paraId="4938FD7E" w14:textId="77777777" w:rsidR="000427CE" w:rsidRPr="008E225B" w:rsidRDefault="000427CE" w:rsidP="000427CE">
            <w:pPr>
              <w:ind w:left="-59" w:right="-85"/>
              <w:jc w:val="center"/>
              <w:rPr>
                <w:rFonts w:ascii="Angsana New" w:hAnsi="Angsana New" w:cs="Angsana New"/>
                <w:sz w:val="23"/>
                <w:szCs w:val="23"/>
              </w:rPr>
            </w:pPr>
          </w:p>
        </w:tc>
        <w:tc>
          <w:tcPr>
            <w:tcW w:w="1395" w:type="dxa"/>
          </w:tcPr>
          <w:p w14:paraId="2A61B6E6" w14:textId="77777777" w:rsidR="000427CE" w:rsidRPr="008E225B" w:rsidRDefault="000427CE" w:rsidP="000427CE">
            <w:pPr>
              <w:ind w:left="-59" w:right="-85"/>
              <w:jc w:val="center"/>
              <w:rPr>
                <w:rFonts w:ascii="Angsana New" w:hAnsi="Angsana New" w:cs="Angsana New"/>
                <w:sz w:val="23"/>
                <w:szCs w:val="23"/>
              </w:rPr>
            </w:pPr>
          </w:p>
        </w:tc>
      </w:tr>
      <w:tr w:rsidR="000427CE" w:rsidRPr="00722595" w14:paraId="639CF284" w14:textId="77777777" w:rsidTr="005C7E15">
        <w:trPr>
          <w:cantSplit/>
        </w:trPr>
        <w:tc>
          <w:tcPr>
            <w:tcW w:w="3686" w:type="dxa"/>
          </w:tcPr>
          <w:p w14:paraId="3046A277" w14:textId="269400B2" w:rsidR="000427CE" w:rsidRPr="00722595" w:rsidRDefault="000427CE" w:rsidP="000427CE">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tcPr>
          <w:p w14:paraId="20D38C25" w14:textId="77777777" w:rsidR="000427CE" w:rsidRPr="003D207E" w:rsidRDefault="000427CE" w:rsidP="000427CE">
            <w:pPr>
              <w:ind w:right="127"/>
              <w:jc w:val="right"/>
              <w:rPr>
                <w:rFonts w:ascii="Angsana New" w:hAnsi="Angsana New" w:cs="Angsana New"/>
                <w:sz w:val="23"/>
                <w:szCs w:val="23"/>
              </w:rPr>
            </w:pPr>
            <w:r w:rsidRPr="003D207E">
              <w:rPr>
                <w:rFonts w:ascii="Angsana New" w:hAnsi="Angsana New" w:cs="Angsana New"/>
                <w:sz w:val="23"/>
                <w:szCs w:val="23"/>
                <w:cs/>
              </w:rPr>
              <w:t>(</w:t>
            </w:r>
            <w:r w:rsidRPr="003D207E">
              <w:rPr>
                <w:rFonts w:ascii="Angsana New" w:hAnsi="Angsana New" w:cs="Angsana New"/>
                <w:sz w:val="23"/>
                <w:szCs w:val="23"/>
              </w:rPr>
              <w:t>1,995,000</w:t>
            </w:r>
            <w:r w:rsidRPr="003D207E">
              <w:rPr>
                <w:rFonts w:ascii="Angsana New" w:hAnsi="Angsana New" w:cs="Angsana New"/>
                <w:sz w:val="23"/>
                <w:szCs w:val="23"/>
                <w:cs/>
              </w:rPr>
              <w:t>.</w:t>
            </w:r>
            <w:r w:rsidRPr="003D207E">
              <w:rPr>
                <w:rFonts w:ascii="Angsana New" w:hAnsi="Angsana New" w:cs="Angsana New"/>
                <w:sz w:val="23"/>
                <w:szCs w:val="23"/>
              </w:rPr>
              <w:t>00</w:t>
            </w:r>
            <w:r w:rsidRPr="003D207E">
              <w:rPr>
                <w:rFonts w:ascii="Angsana New" w:hAnsi="Angsana New" w:cs="Angsana New"/>
                <w:sz w:val="23"/>
                <w:szCs w:val="23"/>
                <w:cs/>
              </w:rPr>
              <w:t>)</w:t>
            </w:r>
          </w:p>
        </w:tc>
        <w:tc>
          <w:tcPr>
            <w:tcW w:w="164" w:type="dxa"/>
          </w:tcPr>
          <w:p w14:paraId="6EB43AE9" w14:textId="77777777" w:rsidR="000427CE" w:rsidRPr="008E225B" w:rsidRDefault="000427CE" w:rsidP="000427CE">
            <w:pPr>
              <w:ind w:left="-59" w:right="127"/>
              <w:jc w:val="center"/>
              <w:rPr>
                <w:rFonts w:ascii="Angsana New" w:hAnsi="Angsana New" w:cs="Angsana New"/>
                <w:sz w:val="23"/>
                <w:szCs w:val="23"/>
              </w:rPr>
            </w:pPr>
          </w:p>
        </w:tc>
        <w:tc>
          <w:tcPr>
            <w:tcW w:w="1402" w:type="dxa"/>
          </w:tcPr>
          <w:p w14:paraId="1344E3D3" w14:textId="0FF5D8D9" w:rsidR="000427CE" w:rsidRPr="008E225B" w:rsidRDefault="000427CE" w:rsidP="000427CE">
            <w:pPr>
              <w:ind w:right="127"/>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8" w:type="dxa"/>
          </w:tcPr>
          <w:p w14:paraId="54E4CDC6" w14:textId="77777777" w:rsidR="000427CE" w:rsidRPr="008E225B" w:rsidRDefault="000427CE" w:rsidP="000427CE">
            <w:pPr>
              <w:ind w:right="57"/>
              <w:jc w:val="right"/>
              <w:rPr>
                <w:rFonts w:ascii="Angsana New" w:hAnsi="Angsana New" w:cs="Angsana New"/>
                <w:sz w:val="23"/>
                <w:szCs w:val="23"/>
              </w:rPr>
            </w:pPr>
          </w:p>
        </w:tc>
        <w:tc>
          <w:tcPr>
            <w:tcW w:w="1384" w:type="dxa"/>
          </w:tcPr>
          <w:p w14:paraId="68B700A4"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4FA07A01" w14:textId="77777777" w:rsidR="000427CE" w:rsidRPr="008E225B" w:rsidRDefault="000427CE" w:rsidP="000427CE">
            <w:pPr>
              <w:tabs>
                <w:tab w:val="left" w:pos="1040"/>
              </w:tabs>
              <w:ind w:left="-59" w:right="-85" w:firstLine="93"/>
              <w:jc w:val="right"/>
              <w:rPr>
                <w:rFonts w:ascii="Angsana New" w:hAnsi="Angsana New" w:cs="Angsana New"/>
                <w:sz w:val="23"/>
                <w:szCs w:val="23"/>
              </w:rPr>
            </w:pPr>
          </w:p>
        </w:tc>
        <w:tc>
          <w:tcPr>
            <w:tcW w:w="1395" w:type="dxa"/>
          </w:tcPr>
          <w:p w14:paraId="5A755DD1" w14:textId="17DAB239"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0427CE" w:rsidRPr="00722595" w14:paraId="7EBA7314" w14:textId="77777777" w:rsidTr="005C7E15">
        <w:trPr>
          <w:cantSplit/>
        </w:trPr>
        <w:tc>
          <w:tcPr>
            <w:tcW w:w="3686" w:type="dxa"/>
          </w:tcPr>
          <w:p w14:paraId="171098C2" w14:textId="626ECD3C" w:rsidR="000427CE" w:rsidRPr="00722595" w:rsidRDefault="000427CE" w:rsidP="000427CE">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ปี</w:t>
            </w:r>
          </w:p>
        </w:tc>
        <w:tc>
          <w:tcPr>
            <w:tcW w:w="1418" w:type="dxa"/>
          </w:tcPr>
          <w:p w14:paraId="72C1060B" w14:textId="77777777" w:rsidR="000427CE" w:rsidRPr="003D207E" w:rsidRDefault="000427CE" w:rsidP="000427CE">
            <w:pPr>
              <w:ind w:left="-59" w:right="-85"/>
              <w:jc w:val="center"/>
              <w:rPr>
                <w:rFonts w:ascii="Angsana New" w:hAnsi="Angsana New" w:cs="Angsana New"/>
                <w:sz w:val="23"/>
                <w:szCs w:val="23"/>
              </w:rPr>
            </w:pPr>
            <w:r w:rsidRPr="003D207E">
              <w:rPr>
                <w:rFonts w:ascii="Angsana New" w:hAnsi="Angsana New" w:cs="Angsana New"/>
                <w:sz w:val="23"/>
                <w:szCs w:val="23"/>
                <w:cs/>
              </w:rPr>
              <w:t>-</w:t>
            </w:r>
          </w:p>
        </w:tc>
        <w:tc>
          <w:tcPr>
            <w:tcW w:w="164" w:type="dxa"/>
          </w:tcPr>
          <w:p w14:paraId="7211BD58" w14:textId="77777777" w:rsidR="000427CE" w:rsidRPr="008E225B" w:rsidRDefault="000427CE" w:rsidP="000427CE">
            <w:pPr>
              <w:ind w:right="57"/>
              <w:jc w:val="center"/>
              <w:rPr>
                <w:rFonts w:ascii="Angsana New" w:hAnsi="Angsana New" w:cs="Angsana New"/>
                <w:sz w:val="23"/>
                <w:szCs w:val="23"/>
              </w:rPr>
            </w:pPr>
          </w:p>
        </w:tc>
        <w:tc>
          <w:tcPr>
            <w:tcW w:w="1402" w:type="dxa"/>
          </w:tcPr>
          <w:p w14:paraId="2D99C1CB" w14:textId="62B90855"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7EAC6714" w14:textId="77777777" w:rsidR="000427CE" w:rsidRPr="008E225B" w:rsidRDefault="000427CE" w:rsidP="000427CE">
            <w:pPr>
              <w:ind w:right="57"/>
              <w:jc w:val="right"/>
              <w:rPr>
                <w:rFonts w:ascii="Angsana New" w:hAnsi="Angsana New" w:cs="Angsana New"/>
                <w:sz w:val="23"/>
                <w:szCs w:val="23"/>
              </w:rPr>
            </w:pPr>
          </w:p>
        </w:tc>
        <w:tc>
          <w:tcPr>
            <w:tcW w:w="1384" w:type="dxa"/>
          </w:tcPr>
          <w:p w14:paraId="36FB5E68"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6461843C" w14:textId="77777777" w:rsidR="000427CE" w:rsidRPr="008E225B" w:rsidRDefault="000427CE" w:rsidP="000427CE">
            <w:pPr>
              <w:ind w:left="-59" w:right="-85"/>
              <w:jc w:val="center"/>
              <w:rPr>
                <w:rFonts w:ascii="Angsana New" w:hAnsi="Angsana New" w:cs="Angsana New"/>
                <w:sz w:val="23"/>
                <w:szCs w:val="23"/>
              </w:rPr>
            </w:pPr>
          </w:p>
        </w:tc>
        <w:tc>
          <w:tcPr>
            <w:tcW w:w="1395" w:type="dxa"/>
          </w:tcPr>
          <w:p w14:paraId="0C1AE471" w14:textId="1B46B4E6"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0427CE" w:rsidRPr="00722595" w14:paraId="4E5F089D" w14:textId="77777777" w:rsidTr="005C7E15">
        <w:trPr>
          <w:cantSplit/>
        </w:trPr>
        <w:tc>
          <w:tcPr>
            <w:tcW w:w="3686" w:type="dxa"/>
          </w:tcPr>
          <w:p w14:paraId="51DDB0AA" w14:textId="3C3ECD64" w:rsidR="000427CE" w:rsidRPr="00722595" w:rsidRDefault="000427CE" w:rsidP="000427CE">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ปี</w:t>
            </w:r>
          </w:p>
        </w:tc>
        <w:tc>
          <w:tcPr>
            <w:tcW w:w="1418" w:type="dxa"/>
            <w:tcBorders>
              <w:bottom w:val="single" w:sz="4" w:space="0" w:color="auto"/>
            </w:tcBorders>
          </w:tcPr>
          <w:p w14:paraId="40CF40E6" w14:textId="77777777" w:rsidR="000427CE" w:rsidRPr="003D207E" w:rsidRDefault="000427CE" w:rsidP="000427CE">
            <w:pPr>
              <w:ind w:left="-59" w:right="-85"/>
              <w:jc w:val="center"/>
              <w:rPr>
                <w:rFonts w:ascii="Angsana New" w:hAnsi="Angsana New" w:cs="Angsana New"/>
                <w:sz w:val="23"/>
                <w:szCs w:val="23"/>
              </w:rPr>
            </w:pPr>
            <w:r w:rsidRPr="003D207E">
              <w:rPr>
                <w:rFonts w:ascii="Angsana New" w:hAnsi="Angsana New" w:cs="Angsana New"/>
                <w:sz w:val="23"/>
                <w:szCs w:val="23"/>
                <w:cs/>
              </w:rPr>
              <w:t>-</w:t>
            </w:r>
          </w:p>
        </w:tc>
        <w:tc>
          <w:tcPr>
            <w:tcW w:w="164" w:type="dxa"/>
          </w:tcPr>
          <w:p w14:paraId="69F99AE8" w14:textId="77777777" w:rsidR="000427CE" w:rsidRPr="008E225B" w:rsidRDefault="000427CE" w:rsidP="000427CE">
            <w:pPr>
              <w:ind w:left="-59" w:right="127"/>
              <w:jc w:val="center"/>
              <w:rPr>
                <w:rFonts w:ascii="Angsana New" w:hAnsi="Angsana New" w:cs="Angsana New"/>
                <w:sz w:val="23"/>
                <w:szCs w:val="23"/>
              </w:rPr>
            </w:pPr>
          </w:p>
        </w:tc>
        <w:tc>
          <w:tcPr>
            <w:tcW w:w="1402" w:type="dxa"/>
            <w:tcBorders>
              <w:bottom w:val="single" w:sz="4" w:space="0" w:color="auto"/>
            </w:tcBorders>
          </w:tcPr>
          <w:p w14:paraId="27B8B0F1" w14:textId="59BE3E49"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7368CE49" w14:textId="77777777" w:rsidR="000427CE" w:rsidRPr="008E225B" w:rsidRDefault="000427CE" w:rsidP="000427CE">
            <w:pPr>
              <w:ind w:right="57"/>
              <w:jc w:val="right"/>
              <w:rPr>
                <w:rFonts w:ascii="Angsana New" w:hAnsi="Angsana New" w:cs="Angsana New"/>
                <w:sz w:val="23"/>
                <w:szCs w:val="23"/>
              </w:rPr>
            </w:pPr>
          </w:p>
        </w:tc>
        <w:tc>
          <w:tcPr>
            <w:tcW w:w="1384" w:type="dxa"/>
            <w:tcBorders>
              <w:bottom w:val="single" w:sz="4" w:space="0" w:color="auto"/>
            </w:tcBorders>
          </w:tcPr>
          <w:p w14:paraId="16BEC454"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2F7E7D18" w14:textId="77777777" w:rsidR="000427CE" w:rsidRPr="008E225B" w:rsidRDefault="000427CE" w:rsidP="000427CE">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tcPr>
          <w:p w14:paraId="2291CC80" w14:textId="665E678A"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0427CE" w:rsidRPr="00722595" w14:paraId="5319EA7E" w14:textId="77777777" w:rsidTr="005C7E15">
        <w:trPr>
          <w:cantSplit/>
        </w:trPr>
        <w:tc>
          <w:tcPr>
            <w:tcW w:w="3686" w:type="dxa"/>
          </w:tcPr>
          <w:p w14:paraId="2EDA5F21" w14:textId="34904B4D" w:rsidR="000427CE" w:rsidRPr="00722595" w:rsidRDefault="000427CE" w:rsidP="000427CE">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tcPr>
          <w:p w14:paraId="0A8044A4" w14:textId="77777777" w:rsidR="000427CE" w:rsidRPr="003D207E" w:rsidRDefault="000427CE" w:rsidP="000427CE">
            <w:pPr>
              <w:ind w:right="127"/>
              <w:jc w:val="right"/>
              <w:rPr>
                <w:rFonts w:ascii="Angsana New" w:hAnsi="Angsana New" w:cs="Angsana New"/>
                <w:sz w:val="23"/>
                <w:szCs w:val="23"/>
              </w:rPr>
            </w:pPr>
            <w:r w:rsidRPr="003D207E">
              <w:rPr>
                <w:rFonts w:ascii="Angsana New" w:hAnsi="Angsana New" w:cs="Angsana New"/>
                <w:sz w:val="23"/>
                <w:szCs w:val="23"/>
                <w:cs/>
              </w:rPr>
              <w:t>(</w:t>
            </w:r>
            <w:r w:rsidRPr="003D207E">
              <w:rPr>
                <w:rFonts w:ascii="Angsana New" w:hAnsi="Angsana New" w:cs="Angsana New"/>
                <w:sz w:val="23"/>
                <w:szCs w:val="23"/>
              </w:rPr>
              <w:t>1,995,000</w:t>
            </w:r>
            <w:r w:rsidRPr="003D207E">
              <w:rPr>
                <w:rFonts w:ascii="Angsana New" w:hAnsi="Angsana New" w:cs="Angsana New"/>
                <w:sz w:val="23"/>
                <w:szCs w:val="23"/>
                <w:cs/>
              </w:rPr>
              <w:t>.</w:t>
            </w:r>
            <w:r w:rsidRPr="003D207E">
              <w:rPr>
                <w:rFonts w:ascii="Angsana New" w:hAnsi="Angsana New" w:cs="Angsana New"/>
                <w:sz w:val="23"/>
                <w:szCs w:val="23"/>
              </w:rPr>
              <w:t>00</w:t>
            </w:r>
            <w:r w:rsidRPr="003D207E">
              <w:rPr>
                <w:rFonts w:ascii="Angsana New" w:hAnsi="Angsana New" w:cs="Angsana New"/>
                <w:sz w:val="23"/>
                <w:szCs w:val="23"/>
                <w:cs/>
              </w:rPr>
              <w:t>)</w:t>
            </w:r>
          </w:p>
        </w:tc>
        <w:tc>
          <w:tcPr>
            <w:tcW w:w="164" w:type="dxa"/>
          </w:tcPr>
          <w:p w14:paraId="75D5FE46" w14:textId="77777777" w:rsidR="000427CE" w:rsidRPr="008E225B" w:rsidRDefault="000427CE" w:rsidP="000427CE">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2D88B433" w14:textId="284F9A8B" w:rsidR="000427CE" w:rsidRPr="008E225B" w:rsidRDefault="000427CE" w:rsidP="000427CE">
            <w:pPr>
              <w:ind w:right="127"/>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8" w:type="dxa"/>
          </w:tcPr>
          <w:p w14:paraId="7075CA3D" w14:textId="77777777" w:rsidR="000427CE" w:rsidRPr="008E225B" w:rsidRDefault="000427CE" w:rsidP="000427CE">
            <w:pPr>
              <w:ind w:right="57"/>
              <w:jc w:val="right"/>
              <w:rPr>
                <w:rFonts w:ascii="Angsana New" w:hAnsi="Angsana New" w:cs="Angsana New"/>
                <w:sz w:val="23"/>
                <w:szCs w:val="23"/>
              </w:rPr>
            </w:pPr>
          </w:p>
        </w:tc>
        <w:tc>
          <w:tcPr>
            <w:tcW w:w="1384" w:type="dxa"/>
            <w:tcBorders>
              <w:top w:val="single" w:sz="4" w:space="0" w:color="auto"/>
              <w:bottom w:val="single" w:sz="4" w:space="0" w:color="auto"/>
            </w:tcBorders>
          </w:tcPr>
          <w:p w14:paraId="71DC6B76"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30137DE3" w14:textId="77777777" w:rsidR="000427CE" w:rsidRPr="008E225B" w:rsidRDefault="000427CE" w:rsidP="000427CE">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tcPr>
          <w:p w14:paraId="76D13638" w14:textId="5F6B36E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0427CE" w:rsidRPr="00722595" w14:paraId="4483ECCB" w14:textId="77777777" w:rsidTr="005C7E15">
        <w:trPr>
          <w:cantSplit/>
        </w:trPr>
        <w:tc>
          <w:tcPr>
            <w:tcW w:w="3686" w:type="dxa"/>
          </w:tcPr>
          <w:p w14:paraId="60C6D8A4" w14:textId="7870D52A" w:rsidR="000427CE" w:rsidRPr="00722595" w:rsidRDefault="000427CE" w:rsidP="000427CE">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4771FF7E" w14:textId="77777777" w:rsidR="000427CE" w:rsidRPr="003D207E" w:rsidRDefault="000427CE" w:rsidP="000427CE">
            <w:pPr>
              <w:ind w:left="-59" w:right="-85"/>
              <w:jc w:val="center"/>
              <w:rPr>
                <w:rFonts w:ascii="Angsana New" w:hAnsi="Angsana New" w:cs="Angsana New"/>
                <w:sz w:val="23"/>
                <w:szCs w:val="23"/>
              </w:rPr>
            </w:pPr>
            <w:r w:rsidRPr="003D207E">
              <w:rPr>
                <w:rFonts w:ascii="Angsana New" w:hAnsi="Angsana New" w:cs="Angsana New"/>
                <w:sz w:val="23"/>
                <w:szCs w:val="23"/>
                <w:cs/>
              </w:rPr>
              <w:t>-</w:t>
            </w:r>
          </w:p>
        </w:tc>
        <w:tc>
          <w:tcPr>
            <w:tcW w:w="164" w:type="dxa"/>
          </w:tcPr>
          <w:p w14:paraId="7B635E89" w14:textId="77777777" w:rsidR="000427CE" w:rsidRPr="008E225B" w:rsidRDefault="000427CE" w:rsidP="000427CE">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2E2E9ED6" w14:textId="43008718"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4D905554" w14:textId="77777777" w:rsidR="000427CE" w:rsidRPr="008E225B" w:rsidRDefault="000427CE" w:rsidP="000427CE">
            <w:pPr>
              <w:ind w:right="57"/>
              <w:jc w:val="right"/>
              <w:rPr>
                <w:rFonts w:ascii="Angsana New" w:hAnsi="Angsana New" w:cs="Angsana New"/>
                <w:sz w:val="23"/>
                <w:szCs w:val="23"/>
              </w:rPr>
            </w:pPr>
          </w:p>
        </w:tc>
        <w:tc>
          <w:tcPr>
            <w:tcW w:w="1384" w:type="dxa"/>
            <w:tcBorders>
              <w:top w:val="single" w:sz="4" w:space="0" w:color="auto"/>
              <w:bottom w:val="double" w:sz="4" w:space="0" w:color="auto"/>
            </w:tcBorders>
          </w:tcPr>
          <w:p w14:paraId="35264C56"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194B4A66" w14:textId="77777777" w:rsidR="000427CE" w:rsidRPr="008E225B" w:rsidRDefault="000427CE" w:rsidP="000427CE">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7871E5A5" w14:textId="20E769D0"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C670A2" w:rsidRPr="00722595" w14:paraId="4CBD8C0B" w14:textId="77777777" w:rsidTr="005C7E15">
        <w:trPr>
          <w:cantSplit/>
        </w:trPr>
        <w:tc>
          <w:tcPr>
            <w:tcW w:w="3686" w:type="dxa"/>
          </w:tcPr>
          <w:p w14:paraId="1B06897E" w14:textId="79AB0286" w:rsidR="00C670A2" w:rsidRPr="008A0634" w:rsidRDefault="00C670A2" w:rsidP="00D547BD">
            <w:pPr>
              <w:jc w:val="both"/>
              <w:rPr>
                <w:rFonts w:ascii="Angsana New" w:hAnsi="Angsana New" w:cs="Angsana New"/>
                <w:sz w:val="23"/>
                <w:szCs w:val="23"/>
                <w:cs/>
              </w:rPr>
            </w:pPr>
            <w:r w:rsidRPr="00C670A2">
              <w:rPr>
                <w:rFonts w:ascii="Angsana New" w:hAnsi="Angsana New" w:cs="Angsana New"/>
                <w:sz w:val="23"/>
                <w:szCs w:val="23"/>
                <w:cs/>
              </w:rPr>
              <w:t>เงินให้กู้ยืมระยะยาว</w:t>
            </w:r>
          </w:p>
        </w:tc>
        <w:tc>
          <w:tcPr>
            <w:tcW w:w="1418" w:type="dxa"/>
          </w:tcPr>
          <w:p w14:paraId="64D56496" w14:textId="77777777" w:rsidR="00C670A2" w:rsidRPr="008A0634" w:rsidRDefault="00C670A2" w:rsidP="00D547BD">
            <w:pPr>
              <w:ind w:right="57"/>
              <w:jc w:val="right"/>
              <w:rPr>
                <w:rFonts w:ascii="Angsana New" w:hAnsi="Angsana New" w:cs="Angsana New"/>
                <w:sz w:val="23"/>
                <w:szCs w:val="23"/>
              </w:rPr>
            </w:pPr>
          </w:p>
        </w:tc>
        <w:tc>
          <w:tcPr>
            <w:tcW w:w="164" w:type="dxa"/>
          </w:tcPr>
          <w:p w14:paraId="6980C913" w14:textId="77777777" w:rsidR="00C670A2" w:rsidRPr="008A0634" w:rsidRDefault="00C670A2" w:rsidP="00D547BD">
            <w:pPr>
              <w:ind w:right="57"/>
              <w:jc w:val="right"/>
              <w:rPr>
                <w:rFonts w:ascii="Angsana New" w:hAnsi="Angsana New" w:cs="Angsana New"/>
                <w:sz w:val="23"/>
                <w:szCs w:val="23"/>
              </w:rPr>
            </w:pPr>
          </w:p>
        </w:tc>
        <w:tc>
          <w:tcPr>
            <w:tcW w:w="1402" w:type="dxa"/>
          </w:tcPr>
          <w:p w14:paraId="0CAEBE0A" w14:textId="77777777" w:rsidR="00C670A2" w:rsidRPr="008A0634" w:rsidRDefault="00C670A2" w:rsidP="00D547BD">
            <w:pPr>
              <w:ind w:right="57"/>
              <w:jc w:val="right"/>
              <w:rPr>
                <w:rFonts w:ascii="Angsana New" w:hAnsi="Angsana New" w:cs="Angsana New"/>
                <w:sz w:val="23"/>
                <w:szCs w:val="23"/>
              </w:rPr>
            </w:pPr>
          </w:p>
        </w:tc>
        <w:tc>
          <w:tcPr>
            <w:tcW w:w="168" w:type="dxa"/>
          </w:tcPr>
          <w:p w14:paraId="26BD3AD5" w14:textId="77777777" w:rsidR="00C670A2" w:rsidRPr="008A0634" w:rsidRDefault="00C670A2" w:rsidP="00D547BD">
            <w:pPr>
              <w:ind w:right="57"/>
              <w:jc w:val="right"/>
              <w:rPr>
                <w:rFonts w:ascii="Angsana New" w:hAnsi="Angsana New" w:cs="Angsana New"/>
                <w:sz w:val="23"/>
                <w:szCs w:val="23"/>
              </w:rPr>
            </w:pPr>
          </w:p>
        </w:tc>
        <w:tc>
          <w:tcPr>
            <w:tcW w:w="1384" w:type="dxa"/>
          </w:tcPr>
          <w:p w14:paraId="4486D5DF" w14:textId="77777777" w:rsidR="00C670A2" w:rsidRPr="008A0634" w:rsidRDefault="00C670A2" w:rsidP="00D547BD">
            <w:pPr>
              <w:ind w:right="57"/>
              <w:jc w:val="right"/>
              <w:rPr>
                <w:rFonts w:ascii="Angsana New" w:hAnsi="Angsana New" w:cs="Angsana New"/>
                <w:sz w:val="23"/>
                <w:szCs w:val="23"/>
              </w:rPr>
            </w:pPr>
          </w:p>
        </w:tc>
        <w:tc>
          <w:tcPr>
            <w:tcW w:w="164" w:type="dxa"/>
          </w:tcPr>
          <w:p w14:paraId="03C79359" w14:textId="77777777" w:rsidR="00C670A2" w:rsidRPr="008A0634" w:rsidRDefault="00C670A2" w:rsidP="00D547BD">
            <w:pPr>
              <w:ind w:right="57"/>
              <w:jc w:val="right"/>
              <w:rPr>
                <w:rFonts w:ascii="Angsana New" w:hAnsi="Angsana New" w:cs="Angsana New"/>
                <w:sz w:val="23"/>
                <w:szCs w:val="23"/>
              </w:rPr>
            </w:pPr>
          </w:p>
        </w:tc>
        <w:tc>
          <w:tcPr>
            <w:tcW w:w="1395" w:type="dxa"/>
          </w:tcPr>
          <w:p w14:paraId="1A6C6DD0" w14:textId="77777777" w:rsidR="00C670A2" w:rsidRPr="008A0634" w:rsidRDefault="00C670A2" w:rsidP="00D547BD">
            <w:pPr>
              <w:ind w:right="65"/>
              <w:jc w:val="right"/>
              <w:rPr>
                <w:rFonts w:ascii="Angsana New" w:hAnsi="Angsana New" w:cs="Angsana New"/>
                <w:sz w:val="23"/>
                <w:szCs w:val="23"/>
              </w:rPr>
            </w:pPr>
          </w:p>
        </w:tc>
      </w:tr>
      <w:tr w:rsidR="00D547BD" w:rsidRPr="00722595" w14:paraId="523CA58C" w14:textId="77777777" w:rsidTr="005C7E15">
        <w:trPr>
          <w:cantSplit/>
        </w:trPr>
        <w:tc>
          <w:tcPr>
            <w:tcW w:w="3686" w:type="dxa"/>
          </w:tcPr>
          <w:p w14:paraId="52FCD483" w14:textId="77777777" w:rsidR="00D547BD" w:rsidRPr="00722595" w:rsidRDefault="00D547BD" w:rsidP="00D547BD">
            <w:pPr>
              <w:jc w:val="both"/>
              <w:rPr>
                <w:rFonts w:ascii="Angsana New" w:hAnsi="Angsana New" w:cs="Angsana New"/>
                <w:sz w:val="23"/>
                <w:szCs w:val="23"/>
              </w:rPr>
            </w:pPr>
            <w:r w:rsidRPr="00722595">
              <w:rPr>
                <w:rFonts w:ascii="Angsana New" w:hAnsi="Angsana New" w:cs="Angsana New"/>
                <w:sz w:val="23"/>
                <w:szCs w:val="23"/>
                <w:cs/>
              </w:rPr>
              <w:t>บริษัทย่อย</w:t>
            </w:r>
          </w:p>
        </w:tc>
        <w:tc>
          <w:tcPr>
            <w:tcW w:w="1418" w:type="dxa"/>
          </w:tcPr>
          <w:p w14:paraId="487174DD" w14:textId="77777777" w:rsidR="00D547BD" w:rsidRPr="00722595" w:rsidRDefault="00D547BD" w:rsidP="00D547BD">
            <w:pPr>
              <w:ind w:right="57"/>
              <w:jc w:val="right"/>
              <w:rPr>
                <w:rFonts w:ascii="Angsana New" w:hAnsi="Angsana New" w:cs="Angsana New"/>
                <w:sz w:val="23"/>
                <w:szCs w:val="23"/>
                <w:highlight w:val="yellow"/>
              </w:rPr>
            </w:pPr>
          </w:p>
        </w:tc>
        <w:tc>
          <w:tcPr>
            <w:tcW w:w="164" w:type="dxa"/>
          </w:tcPr>
          <w:p w14:paraId="439D22DE" w14:textId="77777777" w:rsidR="00D547BD" w:rsidRPr="00722595" w:rsidRDefault="00D547BD" w:rsidP="00D547BD">
            <w:pPr>
              <w:ind w:right="57"/>
              <w:jc w:val="right"/>
              <w:rPr>
                <w:rFonts w:ascii="Angsana New" w:hAnsi="Angsana New" w:cs="Angsana New"/>
                <w:sz w:val="23"/>
                <w:szCs w:val="23"/>
              </w:rPr>
            </w:pPr>
          </w:p>
        </w:tc>
        <w:tc>
          <w:tcPr>
            <w:tcW w:w="1402" w:type="dxa"/>
          </w:tcPr>
          <w:p w14:paraId="7E4F7DA7" w14:textId="77777777" w:rsidR="00D547BD" w:rsidRPr="00722595" w:rsidRDefault="00D547BD" w:rsidP="00D547BD">
            <w:pPr>
              <w:ind w:right="57"/>
              <w:jc w:val="right"/>
              <w:rPr>
                <w:rFonts w:ascii="Angsana New" w:hAnsi="Angsana New" w:cs="Angsana New"/>
                <w:sz w:val="23"/>
                <w:szCs w:val="23"/>
                <w:highlight w:val="yellow"/>
              </w:rPr>
            </w:pPr>
          </w:p>
        </w:tc>
        <w:tc>
          <w:tcPr>
            <w:tcW w:w="168" w:type="dxa"/>
          </w:tcPr>
          <w:p w14:paraId="4A947C28" w14:textId="77777777" w:rsidR="00D547BD" w:rsidRPr="00722595" w:rsidRDefault="00D547BD" w:rsidP="00D547BD">
            <w:pPr>
              <w:ind w:right="57"/>
              <w:jc w:val="right"/>
              <w:rPr>
                <w:rFonts w:ascii="Angsana New" w:hAnsi="Angsana New" w:cs="Angsana New"/>
                <w:sz w:val="23"/>
                <w:szCs w:val="23"/>
              </w:rPr>
            </w:pPr>
          </w:p>
        </w:tc>
        <w:tc>
          <w:tcPr>
            <w:tcW w:w="1384" w:type="dxa"/>
          </w:tcPr>
          <w:p w14:paraId="3D6BFA8D" w14:textId="77777777" w:rsidR="00D547BD" w:rsidRPr="00722595" w:rsidRDefault="00D547BD" w:rsidP="00D547BD">
            <w:pPr>
              <w:ind w:right="57"/>
              <w:jc w:val="right"/>
              <w:rPr>
                <w:rFonts w:ascii="Angsana New" w:hAnsi="Angsana New" w:cs="Angsana New"/>
                <w:sz w:val="23"/>
                <w:szCs w:val="23"/>
                <w:highlight w:val="yellow"/>
              </w:rPr>
            </w:pPr>
          </w:p>
        </w:tc>
        <w:tc>
          <w:tcPr>
            <w:tcW w:w="164" w:type="dxa"/>
          </w:tcPr>
          <w:p w14:paraId="7277BBE6" w14:textId="77777777" w:rsidR="00D547BD" w:rsidRPr="00722595" w:rsidRDefault="00D547BD" w:rsidP="00D547BD">
            <w:pPr>
              <w:ind w:right="57"/>
              <w:jc w:val="right"/>
              <w:rPr>
                <w:rFonts w:ascii="Angsana New" w:hAnsi="Angsana New" w:cs="Angsana New"/>
                <w:sz w:val="23"/>
                <w:szCs w:val="23"/>
              </w:rPr>
            </w:pPr>
          </w:p>
        </w:tc>
        <w:tc>
          <w:tcPr>
            <w:tcW w:w="1395" w:type="dxa"/>
          </w:tcPr>
          <w:p w14:paraId="76706E19" w14:textId="77777777" w:rsidR="00D547BD" w:rsidRPr="00722595" w:rsidRDefault="00D547BD" w:rsidP="00D547BD">
            <w:pPr>
              <w:ind w:right="57"/>
              <w:jc w:val="right"/>
              <w:rPr>
                <w:rFonts w:ascii="Angsana New" w:hAnsi="Angsana New" w:cs="Angsana New"/>
                <w:sz w:val="23"/>
                <w:szCs w:val="23"/>
                <w:highlight w:val="yellow"/>
              </w:rPr>
            </w:pPr>
          </w:p>
        </w:tc>
      </w:tr>
      <w:tr w:rsidR="00D547BD" w:rsidRPr="00722595" w14:paraId="3CEC4957" w14:textId="77777777" w:rsidTr="005C7E15">
        <w:trPr>
          <w:cantSplit/>
        </w:trPr>
        <w:tc>
          <w:tcPr>
            <w:tcW w:w="3686" w:type="dxa"/>
          </w:tcPr>
          <w:p w14:paraId="7BA7DE6C" w14:textId="77777777" w:rsidR="00D547BD" w:rsidRPr="00722595" w:rsidRDefault="00D547BD" w:rsidP="00D547BD">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ดิเวลลอปเมนท์ จำกัด</w:t>
            </w:r>
          </w:p>
        </w:tc>
        <w:tc>
          <w:tcPr>
            <w:tcW w:w="1418" w:type="dxa"/>
          </w:tcPr>
          <w:p w14:paraId="720CCB05" w14:textId="77777777" w:rsidR="00D547BD" w:rsidRPr="00722595" w:rsidRDefault="00D547BD" w:rsidP="00D547BD">
            <w:pPr>
              <w:ind w:right="57"/>
              <w:jc w:val="right"/>
              <w:rPr>
                <w:rFonts w:ascii="Angsana New" w:hAnsi="Angsana New" w:cs="Angsana New"/>
                <w:sz w:val="23"/>
                <w:szCs w:val="23"/>
                <w:highlight w:val="yellow"/>
              </w:rPr>
            </w:pPr>
          </w:p>
        </w:tc>
        <w:tc>
          <w:tcPr>
            <w:tcW w:w="164" w:type="dxa"/>
          </w:tcPr>
          <w:p w14:paraId="6FD56D55" w14:textId="77777777" w:rsidR="00D547BD" w:rsidRPr="00722595" w:rsidRDefault="00D547BD" w:rsidP="00D547BD">
            <w:pPr>
              <w:ind w:right="57"/>
              <w:jc w:val="right"/>
              <w:rPr>
                <w:rFonts w:ascii="Angsana New" w:hAnsi="Angsana New" w:cs="Angsana New"/>
                <w:sz w:val="23"/>
                <w:szCs w:val="23"/>
              </w:rPr>
            </w:pPr>
          </w:p>
        </w:tc>
        <w:tc>
          <w:tcPr>
            <w:tcW w:w="1402" w:type="dxa"/>
          </w:tcPr>
          <w:p w14:paraId="69D05315" w14:textId="77777777" w:rsidR="00D547BD" w:rsidRPr="00722595" w:rsidRDefault="00D547BD" w:rsidP="00D547BD">
            <w:pPr>
              <w:ind w:right="57"/>
              <w:jc w:val="right"/>
              <w:rPr>
                <w:rFonts w:ascii="Angsana New" w:hAnsi="Angsana New" w:cs="Angsana New"/>
                <w:sz w:val="23"/>
                <w:szCs w:val="23"/>
                <w:highlight w:val="yellow"/>
              </w:rPr>
            </w:pPr>
          </w:p>
        </w:tc>
        <w:tc>
          <w:tcPr>
            <w:tcW w:w="168" w:type="dxa"/>
          </w:tcPr>
          <w:p w14:paraId="78103A8C" w14:textId="77777777" w:rsidR="00D547BD" w:rsidRPr="00722595" w:rsidRDefault="00D547BD" w:rsidP="00D547BD">
            <w:pPr>
              <w:ind w:right="57"/>
              <w:jc w:val="right"/>
              <w:rPr>
                <w:rFonts w:ascii="Angsana New" w:hAnsi="Angsana New" w:cs="Angsana New"/>
                <w:sz w:val="23"/>
                <w:szCs w:val="23"/>
              </w:rPr>
            </w:pPr>
          </w:p>
        </w:tc>
        <w:tc>
          <w:tcPr>
            <w:tcW w:w="1384" w:type="dxa"/>
          </w:tcPr>
          <w:p w14:paraId="21A2F89C" w14:textId="77777777" w:rsidR="00D547BD" w:rsidRPr="00722595" w:rsidRDefault="00D547BD" w:rsidP="00D547BD">
            <w:pPr>
              <w:ind w:right="57"/>
              <w:jc w:val="right"/>
              <w:rPr>
                <w:rFonts w:ascii="Angsana New" w:hAnsi="Angsana New" w:cs="Angsana New"/>
                <w:sz w:val="23"/>
                <w:szCs w:val="23"/>
                <w:highlight w:val="yellow"/>
              </w:rPr>
            </w:pPr>
          </w:p>
        </w:tc>
        <w:tc>
          <w:tcPr>
            <w:tcW w:w="164" w:type="dxa"/>
          </w:tcPr>
          <w:p w14:paraId="042833F2" w14:textId="77777777" w:rsidR="00D547BD" w:rsidRPr="00722595" w:rsidRDefault="00D547BD" w:rsidP="00D547BD">
            <w:pPr>
              <w:ind w:right="57"/>
              <w:jc w:val="right"/>
              <w:rPr>
                <w:rFonts w:ascii="Angsana New" w:hAnsi="Angsana New" w:cs="Angsana New"/>
                <w:sz w:val="23"/>
                <w:szCs w:val="23"/>
              </w:rPr>
            </w:pPr>
          </w:p>
        </w:tc>
        <w:tc>
          <w:tcPr>
            <w:tcW w:w="1395" w:type="dxa"/>
          </w:tcPr>
          <w:p w14:paraId="155D7208" w14:textId="77777777" w:rsidR="00D547BD" w:rsidRPr="00722595" w:rsidRDefault="00D547BD" w:rsidP="00D547BD">
            <w:pPr>
              <w:ind w:right="57"/>
              <w:jc w:val="right"/>
              <w:rPr>
                <w:rFonts w:ascii="Angsana New" w:hAnsi="Angsana New" w:cs="Angsana New"/>
                <w:sz w:val="23"/>
                <w:szCs w:val="23"/>
                <w:highlight w:val="yellow"/>
              </w:rPr>
            </w:pPr>
          </w:p>
        </w:tc>
      </w:tr>
      <w:tr w:rsidR="000427CE" w:rsidRPr="00722595" w14:paraId="223CAFD7" w14:textId="77777777" w:rsidTr="005C7E15">
        <w:trPr>
          <w:cantSplit/>
        </w:trPr>
        <w:tc>
          <w:tcPr>
            <w:tcW w:w="3686" w:type="dxa"/>
          </w:tcPr>
          <w:p w14:paraId="4FC65D6E" w14:textId="529200AD" w:rsidR="000427CE" w:rsidRPr="00722595" w:rsidRDefault="000427CE" w:rsidP="000427CE">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tcPr>
          <w:p w14:paraId="07FB221A"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4857EA74" w14:textId="77777777" w:rsidR="000427CE" w:rsidRPr="008E225B" w:rsidRDefault="000427CE" w:rsidP="000427CE">
            <w:pPr>
              <w:ind w:left="-59" w:right="-85"/>
              <w:jc w:val="center"/>
              <w:rPr>
                <w:rFonts w:ascii="Angsana New" w:hAnsi="Angsana New" w:cs="Angsana New"/>
                <w:sz w:val="23"/>
                <w:szCs w:val="23"/>
              </w:rPr>
            </w:pPr>
          </w:p>
        </w:tc>
        <w:tc>
          <w:tcPr>
            <w:tcW w:w="1402" w:type="dxa"/>
          </w:tcPr>
          <w:p w14:paraId="6FCA4804" w14:textId="615D9DE0"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3E39C687" w14:textId="77777777" w:rsidR="000427CE" w:rsidRPr="008E225B" w:rsidRDefault="000427CE" w:rsidP="000427CE">
            <w:pPr>
              <w:ind w:right="57"/>
              <w:jc w:val="right"/>
              <w:rPr>
                <w:rFonts w:ascii="Angsana New" w:hAnsi="Angsana New" w:cs="Angsana New"/>
                <w:sz w:val="23"/>
                <w:szCs w:val="23"/>
              </w:rPr>
            </w:pPr>
          </w:p>
        </w:tc>
        <w:tc>
          <w:tcPr>
            <w:tcW w:w="1384" w:type="dxa"/>
          </w:tcPr>
          <w:p w14:paraId="4981F34C" w14:textId="5DF550D0" w:rsidR="000427CE" w:rsidRPr="003D207E" w:rsidRDefault="000427CE" w:rsidP="000427CE">
            <w:pPr>
              <w:ind w:right="127"/>
              <w:jc w:val="right"/>
              <w:rPr>
                <w:rFonts w:ascii="Angsana New" w:hAnsi="Angsana New" w:cs="Angsana New"/>
                <w:sz w:val="23"/>
                <w:szCs w:val="23"/>
              </w:rPr>
            </w:pPr>
            <w:r w:rsidRPr="003D207E">
              <w:rPr>
                <w:rFonts w:ascii="Angsana New" w:hAnsi="Angsana New" w:cs="Angsana New"/>
                <w:sz w:val="23"/>
                <w:szCs w:val="23"/>
              </w:rPr>
              <w:t>174,291,611.74</w:t>
            </w:r>
          </w:p>
        </w:tc>
        <w:tc>
          <w:tcPr>
            <w:tcW w:w="164" w:type="dxa"/>
          </w:tcPr>
          <w:p w14:paraId="195F84AD" w14:textId="77777777" w:rsidR="000427CE" w:rsidRPr="008E225B" w:rsidRDefault="000427CE" w:rsidP="000427CE">
            <w:pPr>
              <w:tabs>
                <w:tab w:val="left" w:pos="1040"/>
              </w:tabs>
              <w:ind w:right="127" w:firstLine="93"/>
              <w:jc w:val="right"/>
              <w:rPr>
                <w:rFonts w:ascii="Angsana New" w:hAnsi="Angsana New" w:cs="Angsana New"/>
                <w:sz w:val="23"/>
                <w:szCs w:val="23"/>
              </w:rPr>
            </w:pPr>
          </w:p>
        </w:tc>
        <w:tc>
          <w:tcPr>
            <w:tcW w:w="1395" w:type="dxa"/>
          </w:tcPr>
          <w:p w14:paraId="0071A111" w14:textId="146A7ADB" w:rsidR="000427CE" w:rsidRPr="008E225B" w:rsidRDefault="000427CE" w:rsidP="000427CE">
            <w:pPr>
              <w:ind w:right="127"/>
              <w:jc w:val="right"/>
              <w:rPr>
                <w:rFonts w:ascii="Angsana New" w:hAnsi="Angsana New" w:cs="Angsana New"/>
                <w:sz w:val="23"/>
                <w:szCs w:val="23"/>
              </w:rPr>
            </w:pPr>
            <w:r w:rsidRPr="008E225B">
              <w:rPr>
                <w:rFonts w:ascii="Angsana New" w:hAnsi="Angsana New" w:cs="Angsana New"/>
                <w:sz w:val="23"/>
                <w:szCs w:val="23"/>
              </w:rPr>
              <w:t>174,291,611.74</w:t>
            </w:r>
          </w:p>
        </w:tc>
      </w:tr>
      <w:tr w:rsidR="000427CE" w:rsidRPr="00722595" w14:paraId="2F8135F2" w14:textId="77777777" w:rsidTr="005C7E15">
        <w:trPr>
          <w:cantSplit/>
        </w:trPr>
        <w:tc>
          <w:tcPr>
            <w:tcW w:w="3686" w:type="dxa"/>
          </w:tcPr>
          <w:p w14:paraId="0D329A76" w14:textId="57490ADC" w:rsidR="000427CE" w:rsidRPr="00722595" w:rsidRDefault="000427CE" w:rsidP="000427CE">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tcPr>
          <w:p w14:paraId="695C4731"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14240C57" w14:textId="77777777" w:rsidR="000427CE" w:rsidRPr="008E225B" w:rsidRDefault="000427CE" w:rsidP="000427CE">
            <w:pPr>
              <w:ind w:left="-59" w:right="-85"/>
              <w:jc w:val="center"/>
              <w:rPr>
                <w:rFonts w:ascii="Angsana New" w:hAnsi="Angsana New" w:cs="Angsana New"/>
                <w:sz w:val="23"/>
                <w:szCs w:val="23"/>
              </w:rPr>
            </w:pPr>
          </w:p>
        </w:tc>
        <w:tc>
          <w:tcPr>
            <w:tcW w:w="1402" w:type="dxa"/>
          </w:tcPr>
          <w:p w14:paraId="45FA2632" w14:textId="111AB535"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289815AC" w14:textId="77777777" w:rsidR="000427CE" w:rsidRPr="008E225B" w:rsidRDefault="000427CE" w:rsidP="000427CE">
            <w:pPr>
              <w:ind w:right="57"/>
              <w:jc w:val="right"/>
              <w:rPr>
                <w:rFonts w:ascii="Angsana New" w:hAnsi="Angsana New" w:cs="Angsana New"/>
                <w:sz w:val="23"/>
                <w:szCs w:val="23"/>
              </w:rPr>
            </w:pPr>
          </w:p>
        </w:tc>
        <w:tc>
          <w:tcPr>
            <w:tcW w:w="1384" w:type="dxa"/>
          </w:tcPr>
          <w:p w14:paraId="6D84223A" w14:textId="610B5265" w:rsidR="000427CE" w:rsidRPr="003D207E" w:rsidRDefault="000427CE" w:rsidP="000427CE">
            <w:pPr>
              <w:ind w:left="-59" w:right="-85"/>
              <w:jc w:val="center"/>
              <w:rPr>
                <w:rFonts w:ascii="Angsana New" w:hAnsi="Angsana New" w:cs="Angsana New"/>
                <w:sz w:val="23"/>
                <w:szCs w:val="23"/>
              </w:rPr>
            </w:pPr>
            <w:r w:rsidRPr="003D207E">
              <w:rPr>
                <w:rFonts w:ascii="Angsana New" w:hAnsi="Angsana New" w:cs="Angsana New"/>
                <w:sz w:val="23"/>
                <w:szCs w:val="23"/>
                <w:cs/>
              </w:rPr>
              <w:t>-</w:t>
            </w:r>
          </w:p>
        </w:tc>
        <w:tc>
          <w:tcPr>
            <w:tcW w:w="164" w:type="dxa"/>
          </w:tcPr>
          <w:p w14:paraId="0121F480" w14:textId="77777777" w:rsidR="000427CE" w:rsidRPr="008E225B" w:rsidRDefault="000427CE" w:rsidP="000427CE">
            <w:pPr>
              <w:ind w:left="-59" w:right="-85"/>
              <w:jc w:val="center"/>
              <w:rPr>
                <w:rFonts w:ascii="Angsana New" w:hAnsi="Angsana New" w:cs="Angsana New"/>
                <w:sz w:val="23"/>
                <w:szCs w:val="23"/>
              </w:rPr>
            </w:pPr>
          </w:p>
        </w:tc>
        <w:tc>
          <w:tcPr>
            <w:tcW w:w="1395" w:type="dxa"/>
          </w:tcPr>
          <w:p w14:paraId="0EAD757F" w14:textId="6499F61B"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0427CE" w:rsidRPr="00722595" w14:paraId="5D00400A" w14:textId="77777777" w:rsidTr="005C7E15">
        <w:trPr>
          <w:cantSplit/>
        </w:trPr>
        <w:tc>
          <w:tcPr>
            <w:tcW w:w="3686" w:type="dxa"/>
          </w:tcPr>
          <w:p w14:paraId="0AFF5BB9" w14:textId="347B5B66" w:rsidR="000427CE" w:rsidRPr="00722595" w:rsidRDefault="000427CE" w:rsidP="000427CE">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ปี</w:t>
            </w:r>
          </w:p>
        </w:tc>
        <w:tc>
          <w:tcPr>
            <w:tcW w:w="1418" w:type="dxa"/>
            <w:tcBorders>
              <w:bottom w:val="single" w:sz="4" w:space="0" w:color="auto"/>
            </w:tcBorders>
          </w:tcPr>
          <w:p w14:paraId="016E7907"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0625AED7" w14:textId="77777777" w:rsidR="000427CE" w:rsidRPr="008E225B" w:rsidRDefault="000427CE" w:rsidP="000427CE">
            <w:pPr>
              <w:ind w:left="-59" w:right="-85"/>
              <w:jc w:val="center"/>
              <w:rPr>
                <w:rFonts w:ascii="Angsana New" w:hAnsi="Angsana New" w:cs="Angsana New"/>
                <w:sz w:val="23"/>
                <w:szCs w:val="23"/>
              </w:rPr>
            </w:pPr>
          </w:p>
        </w:tc>
        <w:tc>
          <w:tcPr>
            <w:tcW w:w="1402" w:type="dxa"/>
            <w:tcBorders>
              <w:bottom w:val="single" w:sz="4" w:space="0" w:color="auto"/>
            </w:tcBorders>
          </w:tcPr>
          <w:p w14:paraId="6EB12D28" w14:textId="3431B63E"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1E1E4A52" w14:textId="77777777" w:rsidR="000427CE" w:rsidRPr="008E225B" w:rsidRDefault="000427CE" w:rsidP="000427CE">
            <w:pPr>
              <w:ind w:right="57"/>
              <w:jc w:val="right"/>
              <w:rPr>
                <w:rFonts w:ascii="Angsana New" w:hAnsi="Angsana New" w:cs="Angsana New"/>
                <w:sz w:val="23"/>
                <w:szCs w:val="23"/>
              </w:rPr>
            </w:pPr>
          </w:p>
        </w:tc>
        <w:tc>
          <w:tcPr>
            <w:tcW w:w="1384" w:type="dxa"/>
            <w:tcBorders>
              <w:bottom w:val="single" w:sz="4" w:space="0" w:color="auto"/>
            </w:tcBorders>
          </w:tcPr>
          <w:p w14:paraId="0B15E244" w14:textId="0A64CAE1" w:rsidR="000427CE" w:rsidRPr="003D207E" w:rsidRDefault="000427CE" w:rsidP="000427CE">
            <w:pPr>
              <w:ind w:left="-59" w:right="-85"/>
              <w:jc w:val="center"/>
              <w:rPr>
                <w:rFonts w:ascii="Angsana New" w:hAnsi="Angsana New" w:cs="Angsana New"/>
                <w:sz w:val="23"/>
                <w:szCs w:val="23"/>
              </w:rPr>
            </w:pPr>
            <w:r w:rsidRPr="003D207E">
              <w:rPr>
                <w:rFonts w:ascii="Angsana New" w:hAnsi="Angsana New" w:cs="Angsana New"/>
                <w:sz w:val="23"/>
                <w:szCs w:val="23"/>
                <w:cs/>
              </w:rPr>
              <w:t>-</w:t>
            </w:r>
          </w:p>
        </w:tc>
        <w:tc>
          <w:tcPr>
            <w:tcW w:w="164" w:type="dxa"/>
          </w:tcPr>
          <w:p w14:paraId="61960033" w14:textId="77777777" w:rsidR="000427CE" w:rsidRPr="008E225B" w:rsidRDefault="000427CE" w:rsidP="000427CE">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tcPr>
          <w:p w14:paraId="529298E4" w14:textId="262B4D6F"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0427CE" w:rsidRPr="00722595" w14:paraId="3AE89C9D" w14:textId="77777777" w:rsidTr="005C7E15">
        <w:trPr>
          <w:cantSplit/>
          <w:trHeight w:val="108"/>
        </w:trPr>
        <w:tc>
          <w:tcPr>
            <w:tcW w:w="3686" w:type="dxa"/>
          </w:tcPr>
          <w:p w14:paraId="6DA597F9" w14:textId="4B4C6915" w:rsidR="000427CE" w:rsidRPr="00722595" w:rsidRDefault="000427CE" w:rsidP="000427CE">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tcPr>
          <w:p w14:paraId="04C40B38"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6FEF1C36" w14:textId="77777777" w:rsidR="000427CE" w:rsidRPr="008E225B" w:rsidRDefault="000427CE" w:rsidP="000427CE">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431A3EA6" w14:textId="325CCD0C"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60E24A08" w14:textId="77777777" w:rsidR="000427CE" w:rsidRPr="008E225B" w:rsidRDefault="000427CE" w:rsidP="000427CE">
            <w:pPr>
              <w:ind w:right="57"/>
              <w:jc w:val="right"/>
              <w:rPr>
                <w:rFonts w:ascii="Angsana New" w:hAnsi="Angsana New" w:cs="Angsana New"/>
                <w:sz w:val="23"/>
                <w:szCs w:val="23"/>
              </w:rPr>
            </w:pPr>
          </w:p>
        </w:tc>
        <w:tc>
          <w:tcPr>
            <w:tcW w:w="1384" w:type="dxa"/>
            <w:tcBorders>
              <w:top w:val="single" w:sz="4" w:space="0" w:color="auto"/>
              <w:bottom w:val="single" w:sz="4" w:space="0" w:color="auto"/>
            </w:tcBorders>
          </w:tcPr>
          <w:p w14:paraId="643F0C0A" w14:textId="3BB87AB6" w:rsidR="000427CE" w:rsidRPr="003D207E" w:rsidRDefault="000427CE" w:rsidP="000427CE">
            <w:pPr>
              <w:ind w:right="127"/>
              <w:jc w:val="right"/>
              <w:rPr>
                <w:rFonts w:ascii="Angsana New" w:hAnsi="Angsana New" w:cs="Angsana New"/>
                <w:sz w:val="23"/>
                <w:szCs w:val="23"/>
              </w:rPr>
            </w:pPr>
            <w:r w:rsidRPr="003D207E">
              <w:rPr>
                <w:rFonts w:ascii="Angsana New" w:hAnsi="Angsana New" w:cs="Angsana New"/>
                <w:sz w:val="23"/>
                <w:szCs w:val="23"/>
              </w:rPr>
              <w:t>174,291,611.74</w:t>
            </w:r>
          </w:p>
        </w:tc>
        <w:tc>
          <w:tcPr>
            <w:tcW w:w="164" w:type="dxa"/>
          </w:tcPr>
          <w:p w14:paraId="61BDD47E" w14:textId="77777777" w:rsidR="000427CE" w:rsidRPr="008E225B" w:rsidRDefault="000427CE" w:rsidP="000427CE">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14:paraId="4A8DBF16" w14:textId="32E80489" w:rsidR="000427CE" w:rsidRPr="008E225B" w:rsidRDefault="000427CE" w:rsidP="000427CE">
            <w:pPr>
              <w:ind w:right="127"/>
              <w:jc w:val="right"/>
              <w:rPr>
                <w:rFonts w:ascii="Angsana New" w:hAnsi="Angsana New" w:cs="Angsana New"/>
                <w:sz w:val="23"/>
                <w:szCs w:val="23"/>
              </w:rPr>
            </w:pPr>
            <w:r w:rsidRPr="008E225B">
              <w:rPr>
                <w:rFonts w:ascii="Angsana New" w:hAnsi="Angsana New" w:cs="Angsana New"/>
                <w:sz w:val="23"/>
                <w:szCs w:val="23"/>
              </w:rPr>
              <w:t>174,291,611.74</w:t>
            </w:r>
          </w:p>
        </w:tc>
      </w:tr>
      <w:tr w:rsidR="000427CE" w:rsidRPr="00722595" w14:paraId="6B797A30" w14:textId="77777777" w:rsidTr="005C7E15">
        <w:trPr>
          <w:cantSplit/>
        </w:trPr>
        <w:tc>
          <w:tcPr>
            <w:tcW w:w="3686" w:type="dxa"/>
          </w:tcPr>
          <w:p w14:paraId="08CD02EA" w14:textId="77777777" w:rsidR="000427CE" w:rsidRPr="00722595" w:rsidRDefault="000427CE" w:rsidP="000427CE">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tcPr>
          <w:p w14:paraId="3BF5703F" w14:textId="77777777" w:rsidR="000427CE" w:rsidRPr="008E225B" w:rsidRDefault="000427CE" w:rsidP="000427CE">
            <w:pPr>
              <w:ind w:right="57"/>
              <w:jc w:val="right"/>
              <w:rPr>
                <w:rFonts w:ascii="Angsana New" w:hAnsi="Angsana New" w:cs="Angsana New"/>
                <w:sz w:val="23"/>
                <w:szCs w:val="23"/>
              </w:rPr>
            </w:pPr>
          </w:p>
        </w:tc>
        <w:tc>
          <w:tcPr>
            <w:tcW w:w="164" w:type="dxa"/>
          </w:tcPr>
          <w:p w14:paraId="51E0054A" w14:textId="77777777" w:rsidR="000427CE" w:rsidRPr="008E225B" w:rsidRDefault="000427CE" w:rsidP="000427CE">
            <w:pPr>
              <w:ind w:right="57"/>
              <w:jc w:val="right"/>
              <w:rPr>
                <w:rFonts w:ascii="Angsana New" w:hAnsi="Angsana New" w:cs="Angsana New"/>
                <w:sz w:val="23"/>
                <w:szCs w:val="23"/>
              </w:rPr>
            </w:pPr>
          </w:p>
        </w:tc>
        <w:tc>
          <w:tcPr>
            <w:tcW w:w="1402" w:type="dxa"/>
            <w:tcBorders>
              <w:top w:val="single" w:sz="4" w:space="0" w:color="auto"/>
            </w:tcBorders>
          </w:tcPr>
          <w:p w14:paraId="1A37D103" w14:textId="77777777" w:rsidR="000427CE" w:rsidRPr="008E225B" w:rsidRDefault="000427CE" w:rsidP="000427CE">
            <w:pPr>
              <w:ind w:right="57"/>
              <w:jc w:val="right"/>
              <w:rPr>
                <w:rFonts w:ascii="Angsana New" w:hAnsi="Angsana New" w:cs="Angsana New"/>
                <w:sz w:val="23"/>
                <w:szCs w:val="23"/>
              </w:rPr>
            </w:pPr>
          </w:p>
        </w:tc>
        <w:tc>
          <w:tcPr>
            <w:tcW w:w="168" w:type="dxa"/>
          </w:tcPr>
          <w:p w14:paraId="6A5A0D7E" w14:textId="77777777" w:rsidR="000427CE" w:rsidRPr="008E225B" w:rsidRDefault="000427CE" w:rsidP="000427CE">
            <w:pPr>
              <w:ind w:right="57"/>
              <w:jc w:val="right"/>
              <w:rPr>
                <w:rFonts w:ascii="Angsana New" w:hAnsi="Angsana New" w:cs="Angsana New"/>
                <w:sz w:val="23"/>
                <w:szCs w:val="23"/>
              </w:rPr>
            </w:pPr>
          </w:p>
        </w:tc>
        <w:tc>
          <w:tcPr>
            <w:tcW w:w="1384" w:type="dxa"/>
            <w:tcBorders>
              <w:top w:val="single" w:sz="4" w:space="0" w:color="auto"/>
            </w:tcBorders>
          </w:tcPr>
          <w:p w14:paraId="1BC49DD3" w14:textId="77777777" w:rsidR="000427CE" w:rsidRPr="003D207E" w:rsidRDefault="000427CE" w:rsidP="000427CE">
            <w:pPr>
              <w:ind w:right="57"/>
              <w:jc w:val="right"/>
              <w:rPr>
                <w:rFonts w:ascii="Angsana New" w:hAnsi="Angsana New" w:cs="Angsana New"/>
                <w:sz w:val="23"/>
                <w:szCs w:val="23"/>
              </w:rPr>
            </w:pPr>
          </w:p>
        </w:tc>
        <w:tc>
          <w:tcPr>
            <w:tcW w:w="164" w:type="dxa"/>
          </w:tcPr>
          <w:p w14:paraId="60E77593" w14:textId="77777777" w:rsidR="000427CE" w:rsidRPr="008E225B" w:rsidRDefault="000427CE" w:rsidP="000427CE">
            <w:pPr>
              <w:ind w:right="57"/>
              <w:jc w:val="right"/>
              <w:rPr>
                <w:rFonts w:ascii="Angsana New" w:hAnsi="Angsana New" w:cs="Angsana New"/>
                <w:sz w:val="23"/>
                <w:szCs w:val="23"/>
              </w:rPr>
            </w:pPr>
          </w:p>
        </w:tc>
        <w:tc>
          <w:tcPr>
            <w:tcW w:w="1395" w:type="dxa"/>
            <w:tcBorders>
              <w:top w:val="single" w:sz="4" w:space="0" w:color="auto"/>
            </w:tcBorders>
          </w:tcPr>
          <w:p w14:paraId="2A968502" w14:textId="77777777" w:rsidR="000427CE" w:rsidRPr="008E225B" w:rsidRDefault="000427CE" w:rsidP="000427CE">
            <w:pPr>
              <w:ind w:right="57"/>
              <w:jc w:val="right"/>
              <w:rPr>
                <w:rFonts w:ascii="Angsana New" w:hAnsi="Angsana New" w:cs="Angsana New"/>
                <w:sz w:val="23"/>
                <w:szCs w:val="23"/>
              </w:rPr>
            </w:pPr>
          </w:p>
        </w:tc>
      </w:tr>
      <w:tr w:rsidR="000427CE" w:rsidRPr="00722595" w14:paraId="0565B679" w14:textId="77777777" w:rsidTr="005C7E15">
        <w:trPr>
          <w:cantSplit/>
        </w:trPr>
        <w:tc>
          <w:tcPr>
            <w:tcW w:w="3686" w:type="dxa"/>
          </w:tcPr>
          <w:p w14:paraId="2E5162D3" w14:textId="2EEFE568" w:rsidR="000427CE" w:rsidRPr="00722595" w:rsidRDefault="000427CE" w:rsidP="000427CE">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tcPr>
          <w:p w14:paraId="0348F4F9"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20EAB067" w14:textId="77777777" w:rsidR="000427CE" w:rsidRPr="008E225B" w:rsidRDefault="000427CE" w:rsidP="000427CE">
            <w:pPr>
              <w:ind w:left="-59" w:right="-85"/>
              <w:jc w:val="center"/>
              <w:rPr>
                <w:rFonts w:ascii="Angsana New" w:hAnsi="Angsana New" w:cs="Angsana New"/>
                <w:sz w:val="23"/>
                <w:szCs w:val="23"/>
              </w:rPr>
            </w:pPr>
          </w:p>
        </w:tc>
        <w:tc>
          <w:tcPr>
            <w:tcW w:w="1402" w:type="dxa"/>
          </w:tcPr>
          <w:p w14:paraId="667E1EE2" w14:textId="1AF65396"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0F73AF2D" w14:textId="77777777" w:rsidR="000427CE" w:rsidRPr="008E225B" w:rsidRDefault="000427CE" w:rsidP="000427CE">
            <w:pPr>
              <w:ind w:right="57"/>
              <w:jc w:val="right"/>
              <w:rPr>
                <w:rFonts w:ascii="Angsana New" w:hAnsi="Angsana New" w:cs="Angsana New"/>
                <w:sz w:val="23"/>
                <w:szCs w:val="23"/>
              </w:rPr>
            </w:pPr>
          </w:p>
        </w:tc>
        <w:tc>
          <w:tcPr>
            <w:tcW w:w="1384" w:type="dxa"/>
          </w:tcPr>
          <w:p w14:paraId="64141A7A" w14:textId="68833EFE" w:rsidR="000427CE" w:rsidRPr="003D207E" w:rsidRDefault="000427CE" w:rsidP="000427CE">
            <w:pPr>
              <w:ind w:right="127"/>
              <w:jc w:val="right"/>
              <w:rPr>
                <w:rFonts w:ascii="Angsana New" w:hAnsi="Angsana New" w:cs="Angsana New"/>
                <w:sz w:val="23"/>
                <w:szCs w:val="23"/>
              </w:rPr>
            </w:pPr>
            <w:r w:rsidRPr="003D207E">
              <w:rPr>
                <w:rFonts w:ascii="Angsana New" w:hAnsi="Angsana New" w:cs="Angsana New"/>
                <w:sz w:val="23"/>
                <w:szCs w:val="23"/>
              </w:rPr>
              <w:t>(174,291,611.74)</w:t>
            </w:r>
          </w:p>
        </w:tc>
        <w:tc>
          <w:tcPr>
            <w:tcW w:w="164" w:type="dxa"/>
          </w:tcPr>
          <w:p w14:paraId="72489EF2" w14:textId="77777777" w:rsidR="000427CE" w:rsidRPr="008E225B" w:rsidRDefault="000427CE" w:rsidP="000427CE">
            <w:pPr>
              <w:tabs>
                <w:tab w:val="left" w:pos="1040"/>
              </w:tabs>
              <w:ind w:right="127" w:firstLine="93"/>
              <w:jc w:val="right"/>
              <w:rPr>
                <w:rFonts w:ascii="Angsana New" w:hAnsi="Angsana New" w:cs="Angsana New"/>
                <w:sz w:val="23"/>
                <w:szCs w:val="23"/>
              </w:rPr>
            </w:pPr>
          </w:p>
        </w:tc>
        <w:tc>
          <w:tcPr>
            <w:tcW w:w="1395" w:type="dxa"/>
          </w:tcPr>
          <w:p w14:paraId="6706A7F1" w14:textId="26B316E9" w:rsidR="000427CE" w:rsidRPr="008E225B" w:rsidRDefault="000427CE" w:rsidP="000427CE">
            <w:pPr>
              <w:ind w:right="127"/>
              <w:jc w:val="right"/>
              <w:rPr>
                <w:rFonts w:ascii="Angsana New" w:hAnsi="Angsana New" w:cs="Angsana New"/>
                <w:sz w:val="23"/>
                <w:szCs w:val="23"/>
              </w:rPr>
            </w:pPr>
            <w:r w:rsidRPr="008E225B">
              <w:rPr>
                <w:rFonts w:ascii="Angsana New" w:hAnsi="Angsana New" w:cs="Angsana New"/>
                <w:sz w:val="23"/>
                <w:szCs w:val="23"/>
              </w:rPr>
              <w:t>(174,291,611.74)</w:t>
            </w:r>
          </w:p>
        </w:tc>
      </w:tr>
      <w:tr w:rsidR="000427CE" w:rsidRPr="00722595" w14:paraId="3C900EFD" w14:textId="77777777" w:rsidTr="005C7E15">
        <w:trPr>
          <w:cantSplit/>
        </w:trPr>
        <w:tc>
          <w:tcPr>
            <w:tcW w:w="3686" w:type="dxa"/>
          </w:tcPr>
          <w:p w14:paraId="2A160558" w14:textId="7B11AB74" w:rsidR="000427CE" w:rsidRPr="00722595" w:rsidRDefault="000427CE" w:rsidP="000427CE">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tcPr>
          <w:p w14:paraId="29D7BC17"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54577DE5" w14:textId="77777777" w:rsidR="000427CE" w:rsidRPr="008E225B" w:rsidRDefault="000427CE" w:rsidP="000427CE">
            <w:pPr>
              <w:ind w:left="-59" w:right="-85"/>
              <w:jc w:val="center"/>
              <w:rPr>
                <w:rFonts w:ascii="Angsana New" w:hAnsi="Angsana New" w:cs="Angsana New"/>
                <w:sz w:val="23"/>
                <w:szCs w:val="23"/>
              </w:rPr>
            </w:pPr>
          </w:p>
        </w:tc>
        <w:tc>
          <w:tcPr>
            <w:tcW w:w="1402" w:type="dxa"/>
          </w:tcPr>
          <w:p w14:paraId="3B85953B" w14:textId="22C5C63C"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0EBAC683" w14:textId="77777777" w:rsidR="000427CE" w:rsidRPr="008E225B" w:rsidRDefault="000427CE" w:rsidP="000427CE">
            <w:pPr>
              <w:ind w:right="57"/>
              <w:jc w:val="right"/>
              <w:rPr>
                <w:rFonts w:ascii="Angsana New" w:hAnsi="Angsana New" w:cs="Angsana New"/>
                <w:sz w:val="23"/>
                <w:szCs w:val="23"/>
              </w:rPr>
            </w:pPr>
          </w:p>
        </w:tc>
        <w:tc>
          <w:tcPr>
            <w:tcW w:w="1384" w:type="dxa"/>
          </w:tcPr>
          <w:p w14:paraId="2E5E4D68" w14:textId="06A18805" w:rsidR="000427CE" w:rsidRPr="003D207E" w:rsidRDefault="000427CE" w:rsidP="000427CE">
            <w:pPr>
              <w:ind w:left="-59" w:right="-85"/>
              <w:jc w:val="center"/>
              <w:rPr>
                <w:rFonts w:ascii="Angsana New" w:hAnsi="Angsana New" w:cs="Angsana New"/>
                <w:sz w:val="23"/>
                <w:szCs w:val="23"/>
              </w:rPr>
            </w:pPr>
            <w:r w:rsidRPr="003D207E">
              <w:rPr>
                <w:rFonts w:ascii="Angsana New" w:hAnsi="Angsana New" w:cs="Angsana New"/>
                <w:sz w:val="23"/>
                <w:szCs w:val="23"/>
                <w:cs/>
              </w:rPr>
              <w:t>-</w:t>
            </w:r>
          </w:p>
        </w:tc>
        <w:tc>
          <w:tcPr>
            <w:tcW w:w="164" w:type="dxa"/>
          </w:tcPr>
          <w:p w14:paraId="72CC62FF" w14:textId="77777777" w:rsidR="000427CE" w:rsidRPr="008E225B" w:rsidRDefault="000427CE" w:rsidP="000427CE">
            <w:pPr>
              <w:ind w:left="-59" w:right="-85"/>
              <w:jc w:val="center"/>
              <w:rPr>
                <w:rFonts w:ascii="Angsana New" w:hAnsi="Angsana New" w:cs="Angsana New"/>
                <w:sz w:val="23"/>
                <w:szCs w:val="23"/>
              </w:rPr>
            </w:pPr>
          </w:p>
        </w:tc>
        <w:tc>
          <w:tcPr>
            <w:tcW w:w="1395" w:type="dxa"/>
          </w:tcPr>
          <w:p w14:paraId="25FED723" w14:textId="13B71FE4"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0427CE" w:rsidRPr="00722595" w14:paraId="0221195F" w14:textId="77777777" w:rsidTr="005C7E15">
        <w:trPr>
          <w:cantSplit/>
        </w:trPr>
        <w:tc>
          <w:tcPr>
            <w:tcW w:w="3686" w:type="dxa"/>
          </w:tcPr>
          <w:p w14:paraId="7D9BDF5E" w14:textId="36557B2B" w:rsidR="000427CE" w:rsidRPr="00722595" w:rsidRDefault="000427CE" w:rsidP="000427CE">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w:t>
            </w:r>
            <w:r>
              <w:rPr>
                <w:rFonts w:ascii="Angsana New" w:hAnsi="Angsana New" w:cs="Angsana New"/>
                <w:sz w:val="23"/>
                <w:szCs w:val="23"/>
                <w:cs/>
              </w:rPr>
              <w:t>ปี</w:t>
            </w:r>
          </w:p>
        </w:tc>
        <w:tc>
          <w:tcPr>
            <w:tcW w:w="1418" w:type="dxa"/>
            <w:tcBorders>
              <w:bottom w:val="single" w:sz="4" w:space="0" w:color="auto"/>
            </w:tcBorders>
          </w:tcPr>
          <w:p w14:paraId="5FD502B9"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09D64A81" w14:textId="77777777" w:rsidR="000427CE" w:rsidRPr="008E225B" w:rsidRDefault="000427CE" w:rsidP="000427CE">
            <w:pPr>
              <w:ind w:left="-59" w:right="-85"/>
              <w:jc w:val="center"/>
              <w:rPr>
                <w:rFonts w:ascii="Angsana New" w:hAnsi="Angsana New" w:cs="Angsana New"/>
                <w:sz w:val="23"/>
                <w:szCs w:val="23"/>
              </w:rPr>
            </w:pPr>
          </w:p>
        </w:tc>
        <w:tc>
          <w:tcPr>
            <w:tcW w:w="1402" w:type="dxa"/>
            <w:tcBorders>
              <w:bottom w:val="single" w:sz="4" w:space="0" w:color="auto"/>
            </w:tcBorders>
          </w:tcPr>
          <w:p w14:paraId="7CF4DB6D" w14:textId="36C5FA4E"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5892D703" w14:textId="77777777" w:rsidR="000427CE" w:rsidRPr="008E225B" w:rsidRDefault="000427CE" w:rsidP="000427CE">
            <w:pPr>
              <w:ind w:right="57"/>
              <w:jc w:val="right"/>
              <w:rPr>
                <w:rFonts w:ascii="Angsana New" w:hAnsi="Angsana New" w:cs="Angsana New"/>
                <w:sz w:val="23"/>
                <w:szCs w:val="23"/>
              </w:rPr>
            </w:pPr>
          </w:p>
        </w:tc>
        <w:tc>
          <w:tcPr>
            <w:tcW w:w="1384" w:type="dxa"/>
          </w:tcPr>
          <w:p w14:paraId="144F7605" w14:textId="7DEBE721" w:rsidR="000427CE" w:rsidRPr="003D207E" w:rsidRDefault="000427CE" w:rsidP="000427CE">
            <w:pPr>
              <w:ind w:left="-59" w:right="-85"/>
              <w:jc w:val="center"/>
              <w:rPr>
                <w:rFonts w:ascii="Angsana New" w:hAnsi="Angsana New" w:cs="Angsana New"/>
                <w:sz w:val="23"/>
                <w:szCs w:val="23"/>
              </w:rPr>
            </w:pPr>
            <w:r w:rsidRPr="003D207E">
              <w:rPr>
                <w:rFonts w:ascii="Angsana New" w:hAnsi="Angsana New" w:cs="Angsana New"/>
                <w:sz w:val="23"/>
                <w:szCs w:val="23"/>
                <w:cs/>
              </w:rPr>
              <w:t>-</w:t>
            </w:r>
          </w:p>
        </w:tc>
        <w:tc>
          <w:tcPr>
            <w:tcW w:w="164" w:type="dxa"/>
          </w:tcPr>
          <w:p w14:paraId="476F4ED2" w14:textId="77777777" w:rsidR="000427CE" w:rsidRPr="008E225B" w:rsidRDefault="000427CE" w:rsidP="000427CE">
            <w:pPr>
              <w:tabs>
                <w:tab w:val="left" w:pos="1040"/>
              </w:tabs>
              <w:ind w:right="57" w:firstLine="93"/>
              <w:jc w:val="right"/>
              <w:rPr>
                <w:rFonts w:ascii="Angsana New" w:hAnsi="Angsana New" w:cs="Angsana New"/>
                <w:sz w:val="23"/>
                <w:szCs w:val="23"/>
              </w:rPr>
            </w:pPr>
          </w:p>
        </w:tc>
        <w:tc>
          <w:tcPr>
            <w:tcW w:w="1395" w:type="dxa"/>
          </w:tcPr>
          <w:p w14:paraId="142FA030" w14:textId="3D086728"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0427CE" w:rsidRPr="00722595" w14:paraId="29FE2824" w14:textId="77777777" w:rsidTr="005C7E15">
        <w:trPr>
          <w:cantSplit/>
          <w:trHeight w:val="108"/>
        </w:trPr>
        <w:tc>
          <w:tcPr>
            <w:tcW w:w="3686" w:type="dxa"/>
          </w:tcPr>
          <w:p w14:paraId="4AD71360" w14:textId="570FDF78" w:rsidR="000427CE" w:rsidRPr="00722595" w:rsidRDefault="000427CE" w:rsidP="000427CE">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tcPr>
          <w:p w14:paraId="380F16C1"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35E8C288" w14:textId="77777777" w:rsidR="000427CE" w:rsidRPr="008E225B" w:rsidRDefault="000427CE" w:rsidP="000427CE">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3D7B9BC5" w14:textId="49C4AD4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4A13AF87" w14:textId="77777777" w:rsidR="000427CE" w:rsidRPr="008E225B" w:rsidRDefault="000427CE" w:rsidP="000427CE">
            <w:pPr>
              <w:ind w:right="57"/>
              <w:jc w:val="right"/>
              <w:rPr>
                <w:rFonts w:ascii="Angsana New" w:hAnsi="Angsana New" w:cs="Angsana New"/>
                <w:sz w:val="23"/>
                <w:szCs w:val="23"/>
              </w:rPr>
            </w:pPr>
          </w:p>
        </w:tc>
        <w:tc>
          <w:tcPr>
            <w:tcW w:w="1384" w:type="dxa"/>
            <w:tcBorders>
              <w:top w:val="single" w:sz="4" w:space="0" w:color="auto"/>
              <w:bottom w:val="single" w:sz="4" w:space="0" w:color="auto"/>
            </w:tcBorders>
          </w:tcPr>
          <w:p w14:paraId="7041BB83" w14:textId="7DF04BBC" w:rsidR="000427CE" w:rsidRPr="003D207E" w:rsidRDefault="000427CE" w:rsidP="000427CE">
            <w:pPr>
              <w:ind w:right="127"/>
              <w:jc w:val="right"/>
              <w:rPr>
                <w:rFonts w:ascii="Angsana New" w:hAnsi="Angsana New" w:cs="Angsana New"/>
                <w:sz w:val="23"/>
                <w:szCs w:val="23"/>
              </w:rPr>
            </w:pPr>
            <w:r w:rsidRPr="003D207E">
              <w:rPr>
                <w:rFonts w:ascii="Angsana New" w:hAnsi="Angsana New" w:cs="Angsana New"/>
                <w:sz w:val="23"/>
                <w:szCs w:val="23"/>
              </w:rPr>
              <w:t>(174,291,611.74)</w:t>
            </w:r>
          </w:p>
        </w:tc>
        <w:tc>
          <w:tcPr>
            <w:tcW w:w="164" w:type="dxa"/>
          </w:tcPr>
          <w:p w14:paraId="24C378E4" w14:textId="77777777" w:rsidR="000427CE" w:rsidRPr="008E225B" w:rsidRDefault="000427CE" w:rsidP="000427CE">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14:paraId="7A0196AB" w14:textId="3442F539" w:rsidR="000427CE" w:rsidRPr="008E225B" w:rsidRDefault="000427CE" w:rsidP="000427CE">
            <w:pPr>
              <w:ind w:right="127"/>
              <w:jc w:val="right"/>
              <w:rPr>
                <w:rFonts w:ascii="Angsana New" w:hAnsi="Angsana New" w:cs="Angsana New"/>
                <w:sz w:val="23"/>
                <w:szCs w:val="23"/>
              </w:rPr>
            </w:pPr>
            <w:r w:rsidRPr="008E225B">
              <w:rPr>
                <w:rFonts w:ascii="Angsana New" w:hAnsi="Angsana New" w:cs="Angsana New"/>
                <w:sz w:val="23"/>
                <w:szCs w:val="23"/>
              </w:rPr>
              <w:t>(174,291,611.74)</w:t>
            </w:r>
          </w:p>
        </w:tc>
      </w:tr>
      <w:tr w:rsidR="000427CE" w:rsidRPr="00722595" w14:paraId="2238D914" w14:textId="77777777" w:rsidTr="005C7E15">
        <w:trPr>
          <w:cantSplit/>
          <w:trHeight w:val="235"/>
        </w:trPr>
        <w:tc>
          <w:tcPr>
            <w:tcW w:w="3686" w:type="dxa"/>
          </w:tcPr>
          <w:p w14:paraId="1656B709" w14:textId="77777777" w:rsidR="000427CE" w:rsidRPr="00722595" w:rsidRDefault="000427CE" w:rsidP="000427CE">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tcPr>
          <w:p w14:paraId="17B89276" w14:textId="77777777"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1ED78991" w14:textId="77777777" w:rsidR="000427CE" w:rsidRPr="008E225B" w:rsidRDefault="000427CE" w:rsidP="000427CE">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4DC54B34" w14:textId="1FE4E799"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24E2E754" w14:textId="77777777" w:rsidR="000427CE" w:rsidRPr="008E225B" w:rsidRDefault="000427CE" w:rsidP="000427CE">
            <w:pPr>
              <w:ind w:right="57"/>
              <w:jc w:val="right"/>
              <w:rPr>
                <w:rFonts w:ascii="Angsana New" w:hAnsi="Angsana New" w:cs="Angsana New"/>
                <w:sz w:val="23"/>
                <w:szCs w:val="23"/>
              </w:rPr>
            </w:pPr>
          </w:p>
        </w:tc>
        <w:tc>
          <w:tcPr>
            <w:tcW w:w="1384" w:type="dxa"/>
            <w:tcBorders>
              <w:top w:val="single" w:sz="4" w:space="0" w:color="auto"/>
              <w:bottom w:val="double" w:sz="4" w:space="0" w:color="auto"/>
            </w:tcBorders>
          </w:tcPr>
          <w:p w14:paraId="2FD14866" w14:textId="5E0EC97C" w:rsidR="000427CE" w:rsidRPr="003D207E" w:rsidRDefault="000427CE" w:rsidP="000427CE">
            <w:pPr>
              <w:ind w:left="-59" w:right="-85"/>
              <w:jc w:val="center"/>
              <w:rPr>
                <w:rFonts w:ascii="Angsana New" w:hAnsi="Angsana New" w:cs="Angsana New"/>
                <w:sz w:val="23"/>
                <w:szCs w:val="23"/>
              </w:rPr>
            </w:pPr>
            <w:r w:rsidRPr="003D207E">
              <w:rPr>
                <w:rFonts w:ascii="Angsana New" w:hAnsi="Angsana New" w:cs="Angsana New"/>
                <w:sz w:val="23"/>
                <w:szCs w:val="23"/>
                <w:cs/>
              </w:rPr>
              <w:t>-</w:t>
            </w:r>
          </w:p>
        </w:tc>
        <w:tc>
          <w:tcPr>
            <w:tcW w:w="164" w:type="dxa"/>
          </w:tcPr>
          <w:p w14:paraId="0AD34474" w14:textId="77777777" w:rsidR="000427CE" w:rsidRPr="008E225B" w:rsidRDefault="000427CE" w:rsidP="000427CE">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65F5CFFC" w14:textId="5D38EB50" w:rsidR="000427CE" w:rsidRPr="008E225B" w:rsidRDefault="000427CE" w:rsidP="000427CE">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E03388" w:rsidRPr="00722595" w14:paraId="7871398B" w14:textId="77777777" w:rsidTr="00E03388">
        <w:trPr>
          <w:cantSplit/>
          <w:trHeight w:val="235"/>
        </w:trPr>
        <w:tc>
          <w:tcPr>
            <w:tcW w:w="3686" w:type="dxa"/>
          </w:tcPr>
          <w:p w14:paraId="753F8C77" w14:textId="77777777" w:rsidR="00E03388" w:rsidRPr="00722595" w:rsidRDefault="00E03388" w:rsidP="000427CE">
            <w:pPr>
              <w:tabs>
                <w:tab w:val="left" w:pos="-3036"/>
              </w:tabs>
              <w:ind w:firstLine="792"/>
              <w:jc w:val="both"/>
              <w:rPr>
                <w:rFonts w:ascii="Angsana New" w:hAnsi="Angsana New" w:cs="Angsana New"/>
                <w:sz w:val="23"/>
                <w:szCs w:val="23"/>
                <w:cs/>
              </w:rPr>
            </w:pPr>
          </w:p>
        </w:tc>
        <w:tc>
          <w:tcPr>
            <w:tcW w:w="1418" w:type="dxa"/>
            <w:tcBorders>
              <w:top w:val="single" w:sz="4" w:space="0" w:color="auto"/>
            </w:tcBorders>
          </w:tcPr>
          <w:p w14:paraId="21FCA17A" w14:textId="77777777" w:rsidR="00E03388" w:rsidRPr="008E225B" w:rsidRDefault="00E03388" w:rsidP="000427CE">
            <w:pPr>
              <w:ind w:left="-59" w:right="-85"/>
              <w:jc w:val="center"/>
              <w:rPr>
                <w:rFonts w:ascii="Angsana New" w:hAnsi="Angsana New" w:cs="Angsana New"/>
                <w:sz w:val="23"/>
                <w:szCs w:val="23"/>
                <w:cs/>
              </w:rPr>
            </w:pPr>
          </w:p>
        </w:tc>
        <w:tc>
          <w:tcPr>
            <w:tcW w:w="164" w:type="dxa"/>
          </w:tcPr>
          <w:p w14:paraId="73CB8AED" w14:textId="77777777" w:rsidR="00E03388" w:rsidRPr="008E225B" w:rsidRDefault="00E03388" w:rsidP="000427CE">
            <w:pPr>
              <w:ind w:left="-59" w:right="-85"/>
              <w:jc w:val="center"/>
              <w:rPr>
                <w:rFonts w:ascii="Angsana New" w:hAnsi="Angsana New" w:cs="Angsana New"/>
                <w:sz w:val="23"/>
                <w:szCs w:val="23"/>
              </w:rPr>
            </w:pPr>
          </w:p>
        </w:tc>
        <w:tc>
          <w:tcPr>
            <w:tcW w:w="1402" w:type="dxa"/>
            <w:tcBorders>
              <w:top w:val="single" w:sz="4" w:space="0" w:color="auto"/>
            </w:tcBorders>
          </w:tcPr>
          <w:p w14:paraId="629D9C7C" w14:textId="77777777" w:rsidR="00E03388" w:rsidRPr="008E225B" w:rsidRDefault="00E03388" w:rsidP="000427CE">
            <w:pPr>
              <w:ind w:left="-59" w:right="-85"/>
              <w:jc w:val="center"/>
              <w:rPr>
                <w:rFonts w:ascii="Angsana New" w:hAnsi="Angsana New" w:cs="Angsana New"/>
                <w:sz w:val="23"/>
                <w:szCs w:val="23"/>
                <w:cs/>
              </w:rPr>
            </w:pPr>
          </w:p>
        </w:tc>
        <w:tc>
          <w:tcPr>
            <w:tcW w:w="168" w:type="dxa"/>
          </w:tcPr>
          <w:p w14:paraId="53891A96" w14:textId="77777777" w:rsidR="00E03388" w:rsidRPr="008E225B" w:rsidRDefault="00E03388" w:rsidP="000427CE">
            <w:pPr>
              <w:ind w:right="57"/>
              <w:jc w:val="right"/>
              <w:rPr>
                <w:rFonts w:ascii="Angsana New" w:hAnsi="Angsana New" w:cs="Angsana New"/>
                <w:sz w:val="23"/>
                <w:szCs w:val="23"/>
              </w:rPr>
            </w:pPr>
          </w:p>
        </w:tc>
        <w:tc>
          <w:tcPr>
            <w:tcW w:w="1384" w:type="dxa"/>
            <w:tcBorders>
              <w:top w:val="single" w:sz="4" w:space="0" w:color="auto"/>
            </w:tcBorders>
          </w:tcPr>
          <w:p w14:paraId="4DCDC8A7" w14:textId="77777777" w:rsidR="00E03388" w:rsidRPr="003D207E" w:rsidRDefault="00E03388" w:rsidP="000427CE">
            <w:pPr>
              <w:ind w:left="-59" w:right="-85"/>
              <w:jc w:val="center"/>
              <w:rPr>
                <w:rFonts w:ascii="Angsana New" w:hAnsi="Angsana New" w:cs="Angsana New"/>
                <w:sz w:val="23"/>
                <w:szCs w:val="23"/>
                <w:cs/>
              </w:rPr>
            </w:pPr>
          </w:p>
        </w:tc>
        <w:tc>
          <w:tcPr>
            <w:tcW w:w="164" w:type="dxa"/>
          </w:tcPr>
          <w:p w14:paraId="6A97988A" w14:textId="77777777" w:rsidR="00E03388" w:rsidRPr="008E225B" w:rsidRDefault="00E03388" w:rsidP="000427CE">
            <w:pPr>
              <w:ind w:left="-59" w:right="-85"/>
              <w:jc w:val="center"/>
              <w:rPr>
                <w:rFonts w:ascii="Angsana New" w:hAnsi="Angsana New" w:cs="Angsana New"/>
                <w:sz w:val="23"/>
                <w:szCs w:val="23"/>
              </w:rPr>
            </w:pPr>
          </w:p>
        </w:tc>
        <w:tc>
          <w:tcPr>
            <w:tcW w:w="1395" w:type="dxa"/>
            <w:tcBorders>
              <w:top w:val="single" w:sz="4" w:space="0" w:color="auto"/>
            </w:tcBorders>
          </w:tcPr>
          <w:p w14:paraId="54C3D939" w14:textId="77777777" w:rsidR="00E03388" w:rsidRPr="008E225B" w:rsidRDefault="00E03388" w:rsidP="000427CE">
            <w:pPr>
              <w:ind w:left="-59" w:right="-85"/>
              <w:jc w:val="center"/>
              <w:rPr>
                <w:rFonts w:ascii="Angsana New" w:hAnsi="Angsana New" w:cs="Angsana New"/>
                <w:sz w:val="23"/>
                <w:szCs w:val="23"/>
                <w:cs/>
              </w:rPr>
            </w:pPr>
          </w:p>
        </w:tc>
      </w:tr>
      <w:tr w:rsidR="00E03388" w:rsidRPr="00722595" w14:paraId="08E86B62" w14:textId="77777777" w:rsidTr="00E03388">
        <w:trPr>
          <w:cantSplit/>
          <w:trHeight w:val="235"/>
        </w:trPr>
        <w:tc>
          <w:tcPr>
            <w:tcW w:w="3686" w:type="dxa"/>
          </w:tcPr>
          <w:p w14:paraId="1BBBA7B3" w14:textId="77777777" w:rsidR="00E03388" w:rsidRPr="00722595" w:rsidRDefault="00E03388" w:rsidP="000427CE">
            <w:pPr>
              <w:tabs>
                <w:tab w:val="left" w:pos="-3036"/>
              </w:tabs>
              <w:ind w:firstLine="792"/>
              <w:jc w:val="both"/>
              <w:rPr>
                <w:rFonts w:ascii="Angsana New" w:hAnsi="Angsana New" w:cs="Angsana New"/>
                <w:sz w:val="23"/>
                <w:szCs w:val="23"/>
                <w:cs/>
              </w:rPr>
            </w:pPr>
          </w:p>
        </w:tc>
        <w:tc>
          <w:tcPr>
            <w:tcW w:w="1418" w:type="dxa"/>
          </w:tcPr>
          <w:p w14:paraId="091D4882" w14:textId="77777777" w:rsidR="00E03388" w:rsidRPr="008E225B" w:rsidRDefault="00E03388" w:rsidP="000427CE">
            <w:pPr>
              <w:ind w:left="-59" w:right="-85"/>
              <w:jc w:val="center"/>
              <w:rPr>
                <w:rFonts w:ascii="Angsana New" w:hAnsi="Angsana New" w:cs="Angsana New"/>
                <w:sz w:val="23"/>
                <w:szCs w:val="23"/>
                <w:cs/>
              </w:rPr>
            </w:pPr>
          </w:p>
        </w:tc>
        <w:tc>
          <w:tcPr>
            <w:tcW w:w="164" w:type="dxa"/>
          </w:tcPr>
          <w:p w14:paraId="43736BD5" w14:textId="77777777" w:rsidR="00E03388" w:rsidRPr="008E225B" w:rsidRDefault="00E03388" w:rsidP="000427CE">
            <w:pPr>
              <w:ind w:left="-59" w:right="-85"/>
              <w:jc w:val="center"/>
              <w:rPr>
                <w:rFonts w:ascii="Angsana New" w:hAnsi="Angsana New" w:cs="Angsana New"/>
                <w:sz w:val="23"/>
                <w:szCs w:val="23"/>
              </w:rPr>
            </w:pPr>
          </w:p>
        </w:tc>
        <w:tc>
          <w:tcPr>
            <w:tcW w:w="1402" w:type="dxa"/>
          </w:tcPr>
          <w:p w14:paraId="3DFCA498" w14:textId="77777777" w:rsidR="00E03388" w:rsidRPr="008E225B" w:rsidRDefault="00E03388" w:rsidP="000427CE">
            <w:pPr>
              <w:ind w:left="-59" w:right="-85"/>
              <w:jc w:val="center"/>
              <w:rPr>
                <w:rFonts w:ascii="Angsana New" w:hAnsi="Angsana New" w:cs="Angsana New"/>
                <w:sz w:val="23"/>
                <w:szCs w:val="23"/>
                <w:cs/>
              </w:rPr>
            </w:pPr>
          </w:p>
        </w:tc>
        <w:tc>
          <w:tcPr>
            <w:tcW w:w="168" w:type="dxa"/>
          </w:tcPr>
          <w:p w14:paraId="2043295F" w14:textId="77777777" w:rsidR="00E03388" w:rsidRPr="008E225B" w:rsidRDefault="00E03388" w:rsidP="000427CE">
            <w:pPr>
              <w:ind w:right="57"/>
              <w:jc w:val="right"/>
              <w:rPr>
                <w:rFonts w:ascii="Angsana New" w:hAnsi="Angsana New" w:cs="Angsana New"/>
                <w:sz w:val="23"/>
                <w:szCs w:val="23"/>
              </w:rPr>
            </w:pPr>
          </w:p>
        </w:tc>
        <w:tc>
          <w:tcPr>
            <w:tcW w:w="1384" w:type="dxa"/>
          </w:tcPr>
          <w:p w14:paraId="4B96E64C" w14:textId="77777777" w:rsidR="00E03388" w:rsidRPr="003D207E" w:rsidRDefault="00E03388" w:rsidP="000427CE">
            <w:pPr>
              <w:ind w:left="-59" w:right="-85"/>
              <w:jc w:val="center"/>
              <w:rPr>
                <w:rFonts w:ascii="Angsana New" w:hAnsi="Angsana New" w:cs="Angsana New"/>
                <w:sz w:val="23"/>
                <w:szCs w:val="23"/>
                <w:cs/>
              </w:rPr>
            </w:pPr>
          </w:p>
        </w:tc>
        <w:tc>
          <w:tcPr>
            <w:tcW w:w="164" w:type="dxa"/>
          </w:tcPr>
          <w:p w14:paraId="770DC1B4" w14:textId="77777777" w:rsidR="00E03388" w:rsidRPr="008E225B" w:rsidRDefault="00E03388" w:rsidP="000427CE">
            <w:pPr>
              <w:ind w:left="-59" w:right="-85"/>
              <w:jc w:val="center"/>
              <w:rPr>
                <w:rFonts w:ascii="Angsana New" w:hAnsi="Angsana New" w:cs="Angsana New"/>
                <w:sz w:val="23"/>
                <w:szCs w:val="23"/>
              </w:rPr>
            </w:pPr>
          </w:p>
        </w:tc>
        <w:tc>
          <w:tcPr>
            <w:tcW w:w="1395" w:type="dxa"/>
          </w:tcPr>
          <w:p w14:paraId="65CD1D42" w14:textId="77777777" w:rsidR="00E03388" w:rsidRPr="008E225B" w:rsidRDefault="00E03388" w:rsidP="000427CE">
            <w:pPr>
              <w:ind w:left="-59" w:right="-85"/>
              <w:jc w:val="center"/>
              <w:rPr>
                <w:rFonts w:ascii="Angsana New" w:hAnsi="Angsana New" w:cs="Angsana New"/>
                <w:sz w:val="23"/>
                <w:szCs w:val="23"/>
                <w:cs/>
              </w:rPr>
            </w:pPr>
          </w:p>
        </w:tc>
      </w:tr>
      <w:tr w:rsidR="00E03388" w:rsidRPr="00722595" w14:paraId="5AB20CAA" w14:textId="77777777" w:rsidTr="00E03388">
        <w:trPr>
          <w:cantSplit/>
          <w:trHeight w:val="235"/>
        </w:trPr>
        <w:tc>
          <w:tcPr>
            <w:tcW w:w="3686" w:type="dxa"/>
          </w:tcPr>
          <w:p w14:paraId="03EEA01A" w14:textId="77777777" w:rsidR="00E03388" w:rsidRPr="00722595" w:rsidRDefault="00E03388" w:rsidP="000427CE">
            <w:pPr>
              <w:tabs>
                <w:tab w:val="left" w:pos="-3036"/>
              </w:tabs>
              <w:ind w:firstLine="792"/>
              <w:jc w:val="both"/>
              <w:rPr>
                <w:rFonts w:ascii="Angsana New" w:hAnsi="Angsana New" w:cs="Angsana New"/>
                <w:sz w:val="23"/>
                <w:szCs w:val="23"/>
                <w:cs/>
              </w:rPr>
            </w:pPr>
          </w:p>
        </w:tc>
        <w:tc>
          <w:tcPr>
            <w:tcW w:w="1418" w:type="dxa"/>
          </w:tcPr>
          <w:p w14:paraId="7480A776" w14:textId="77777777" w:rsidR="00E03388" w:rsidRPr="008E225B" w:rsidRDefault="00E03388" w:rsidP="000427CE">
            <w:pPr>
              <w:ind w:left="-59" w:right="-85"/>
              <w:jc w:val="center"/>
              <w:rPr>
                <w:rFonts w:ascii="Angsana New" w:hAnsi="Angsana New" w:cs="Angsana New"/>
                <w:sz w:val="23"/>
                <w:szCs w:val="23"/>
                <w:cs/>
              </w:rPr>
            </w:pPr>
          </w:p>
        </w:tc>
        <w:tc>
          <w:tcPr>
            <w:tcW w:w="164" w:type="dxa"/>
          </w:tcPr>
          <w:p w14:paraId="06A5458B" w14:textId="77777777" w:rsidR="00E03388" w:rsidRPr="008E225B" w:rsidRDefault="00E03388" w:rsidP="000427CE">
            <w:pPr>
              <w:ind w:left="-59" w:right="-85"/>
              <w:jc w:val="center"/>
              <w:rPr>
                <w:rFonts w:ascii="Angsana New" w:hAnsi="Angsana New" w:cs="Angsana New"/>
                <w:sz w:val="23"/>
                <w:szCs w:val="23"/>
              </w:rPr>
            </w:pPr>
          </w:p>
        </w:tc>
        <w:tc>
          <w:tcPr>
            <w:tcW w:w="1402" w:type="dxa"/>
          </w:tcPr>
          <w:p w14:paraId="0D6999B9" w14:textId="77777777" w:rsidR="00E03388" w:rsidRPr="008E225B" w:rsidRDefault="00E03388" w:rsidP="000427CE">
            <w:pPr>
              <w:ind w:left="-59" w:right="-85"/>
              <w:jc w:val="center"/>
              <w:rPr>
                <w:rFonts w:ascii="Angsana New" w:hAnsi="Angsana New" w:cs="Angsana New"/>
                <w:sz w:val="23"/>
                <w:szCs w:val="23"/>
                <w:cs/>
              </w:rPr>
            </w:pPr>
          </w:p>
        </w:tc>
        <w:tc>
          <w:tcPr>
            <w:tcW w:w="168" w:type="dxa"/>
          </w:tcPr>
          <w:p w14:paraId="273B18D6" w14:textId="77777777" w:rsidR="00E03388" w:rsidRPr="008E225B" w:rsidRDefault="00E03388" w:rsidP="000427CE">
            <w:pPr>
              <w:ind w:right="57"/>
              <w:jc w:val="right"/>
              <w:rPr>
                <w:rFonts w:ascii="Angsana New" w:hAnsi="Angsana New" w:cs="Angsana New"/>
                <w:sz w:val="23"/>
                <w:szCs w:val="23"/>
              </w:rPr>
            </w:pPr>
          </w:p>
        </w:tc>
        <w:tc>
          <w:tcPr>
            <w:tcW w:w="1384" w:type="dxa"/>
          </w:tcPr>
          <w:p w14:paraId="2134A049" w14:textId="77777777" w:rsidR="00E03388" w:rsidRPr="003D207E" w:rsidRDefault="00E03388" w:rsidP="000427CE">
            <w:pPr>
              <w:ind w:left="-59" w:right="-85"/>
              <w:jc w:val="center"/>
              <w:rPr>
                <w:rFonts w:ascii="Angsana New" w:hAnsi="Angsana New" w:cs="Angsana New"/>
                <w:sz w:val="23"/>
                <w:szCs w:val="23"/>
                <w:cs/>
              </w:rPr>
            </w:pPr>
          </w:p>
        </w:tc>
        <w:tc>
          <w:tcPr>
            <w:tcW w:w="164" w:type="dxa"/>
          </w:tcPr>
          <w:p w14:paraId="7AF5E27D" w14:textId="77777777" w:rsidR="00E03388" w:rsidRPr="008E225B" w:rsidRDefault="00E03388" w:rsidP="000427CE">
            <w:pPr>
              <w:ind w:left="-59" w:right="-85"/>
              <w:jc w:val="center"/>
              <w:rPr>
                <w:rFonts w:ascii="Angsana New" w:hAnsi="Angsana New" w:cs="Angsana New"/>
                <w:sz w:val="23"/>
                <w:szCs w:val="23"/>
              </w:rPr>
            </w:pPr>
          </w:p>
        </w:tc>
        <w:tc>
          <w:tcPr>
            <w:tcW w:w="1395" w:type="dxa"/>
          </w:tcPr>
          <w:p w14:paraId="45FECAAC" w14:textId="77777777" w:rsidR="00E03388" w:rsidRPr="008E225B" w:rsidRDefault="00E03388" w:rsidP="000427CE">
            <w:pPr>
              <w:ind w:left="-59" w:right="-85"/>
              <w:jc w:val="center"/>
              <w:rPr>
                <w:rFonts w:ascii="Angsana New" w:hAnsi="Angsana New" w:cs="Angsana New"/>
                <w:sz w:val="23"/>
                <w:szCs w:val="23"/>
                <w:cs/>
              </w:rPr>
            </w:pPr>
          </w:p>
        </w:tc>
      </w:tr>
      <w:tr w:rsidR="00E03388" w:rsidRPr="00722595" w14:paraId="03EC14E1" w14:textId="77777777" w:rsidTr="00E03388">
        <w:trPr>
          <w:cantSplit/>
          <w:trHeight w:val="235"/>
        </w:trPr>
        <w:tc>
          <w:tcPr>
            <w:tcW w:w="3686" w:type="dxa"/>
          </w:tcPr>
          <w:p w14:paraId="4890765A" w14:textId="34EE8262" w:rsidR="00E03388" w:rsidRPr="00722595" w:rsidRDefault="00E03388" w:rsidP="00E03388">
            <w:pPr>
              <w:tabs>
                <w:tab w:val="left" w:pos="-3036"/>
              </w:tabs>
              <w:jc w:val="both"/>
              <w:rPr>
                <w:rFonts w:ascii="Angsana New" w:hAnsi="Angsana New" w:cs="Angsana New"/>
                <w:sz w:val="23"/>
                <w:szCs w:val="23"/>
                <w:cs/>
              </w:rPr>
            </w:pPr>
            <w:r w:rsidRPr="00C670A2">
              <w:rPr>
                <w:rFonts w:ascii="Angsana New" w:hAnsi="Angsana New" w:cs="Angsana New"/>
                <w:sz w:val="23"/>
                <w:szCs w:val="23"/>
                <w:cs/>
              </w:rPr>
              <w:t>เงินให้กู้ยืมระยะยาว</w:t>
            </w:r>
            <w:r>
              <w:rPr>
                <w:rFonts w:ascii="Angsana New" w:hAnsi="Angsana New" w:cs="Angsana New"/>
                <w:sz w:val="23"/>
                <w:szCs w:val="23"/>
              </w:rPr>
              <w:t xml:space="preserve"> </w:t>
            </w:r>
            <w:r>
              <w:rPr>
                <w:rFonts w:ascii="Angsana New" w:hAnsi="Angsana New" w:cs="Angsana New" w:hint="cs"/>
                <w:sz w:val="23"/>
                <w:szCs w:val="23"/>
                <w:cs/>
              </w:rPr>
              <w:t>(ต่อ)</w:t>
            </w:r>
          </w:p>
        </w:tc>
        <w:tc>
          <w:tcPr>
            <w:tcW w:w="1418" w:type="dxa"/>
          </w:tcPr>
          <w:p w14:paraId="6919373B" w14:textId="77777777" w:rsidR="00E03388" w:rsidRPr="008E225B" w:rsidRDefault="00E03388" w:rsidP="000427CE">
            <w:pPr>
              <w:ind w:left="-59" w:right="-85"/>
              <w:jc w:val="center"/>
              <w:rPr>
                <w:rFonts w:ascii="Angsana New" w:hAnsi="Angsana New" w:cs="Angsana New"/>
                <w:sz w:val="23"/>
                <w:szCs w:val="23"/>
                <w:cs/>
              </w:rPr>
            </w:pPr>
          </w:p>
        </w:tc>
        <w:tc>
          <w:tcPr>
            <w:tcW w:w="164" w:type="dxa"/>
          </w:tcPr>
          <w:p w14:paraId="0768B8CA" w14:textId="77777777" w:rsidR="00E03388" w:rsidRPr="008E225B" w:rsidRDefault="00E03388" w:rsidP="000427CE">
            <w:pPr>
              <w:ind w:left="-59" w:right="-85"/>
              <w:jc w:val="center"/>
              <w:rPr>
                <w:rFonts w:ascii="Angsana New" w:hAnsi="Angsana New" w:cs="Angsana New"/>
                <w:sz w:val="23"/>
                <w:szCs w:val="23"/>
              </w:rPr>
            </w:pPr>
          </w:p>
        </w:tc>
        <w:tc>
          <w:tcPr>
            <w:tcW w:w="1402" w:type="dxa"/>
          </w:tcPr>
          <w:p w14:paraId="5785D581" w14:textId="77777777" w:rsidR="00E03388" w:rsidRPr="008E225B" w:rsidRDefault="00E03388" w:rsidP="000427CE">
            <w:pPr>
              <w:ind w:left="-59" w:right="-85"/>
              <w:jc w:val="center"/>
              <w:rPr>
                <w:rFonts w:ascii="Angsana New" w:hAnsi="Angsana New" w:cs="Angsana New"/>
                <w:sz w:val="23"/>
                <w:szCs w:val="23"/>
                <w:cs/>
              </w:rPr>
            </w:pPr>
          </w:p>
        </w:tc>
        <w:tc>
          <w:tcPr>
            <w:tcW w:w="168" w:type="dxa"/>
          </w:tcPr>
          <w:p w14:paraId="445C9193" w14:textId="77777777" w:rsidR="00E03388" w:rsidRPr="008E225B" w:rsidRDefault="00E03388" w:rsidP="000427CE">
            <w:pPr>
              <w:ind w:right="57"/>
              <w:jc w:val="right"/>
              <w:rPr>
                <w:rFonts w:ascii="Angsana New" w:hAnsi="Angsana New" w:cs="Angsana New"/>
                <w:sz w:val="23"/>
                <w:szCs w:val="23"/>
              </w:rPr>
            </w:pPr>
          </w:p>
        </w:tc>
        <w:tc>
          <w:tcPr>
            <w:tcW w:w="1384" w:type="dxa"/>
          </w:tcPr>
          <w:p w14:paraId="2E499AD5" w14:textId="77777777" w:rsidR="00E03388" w:rsidRPr="003D207E" w:rsidRDefault="00E03388" w:rsidP="000427CE">
            <w:pPr>
              <w:ind w:left="-59" w:right="-85"/>
              <w:jc w:val="center"/>
              <w:rPr>
                <w:rFonts w:ascii="Angsana New" w:hAnsi="Angsana New" w:cs="Angsana New"/>
                <w:sz w:val="23"/>
                <w:szCs w:val="23"/>
                <w:cs/>
              </w:rPr>
            </w:pPr>
          </w:p>
        </w:tc>
        <w:tc>
          <w:tcPr>
            <w:tcW w:w="164" w:type="dxa"/>
          </w:tcPr>
          <w:p w14:paraId="58C59C78" w14:textId="77777777" w:rsidR="00E03388" w:rsidRPr="008E225B" w:rsidRDefault="00E03388" w:rsidP="000427CE">
            <w:pPr>
              <w:ind w:left="-59" w:right="-85"/>
              <w:jc w:val="center"/>
              <w:rPr>
                <w:rFonts w:ascii="Angsana New" w:hAnsi="Angsana New" w:cs="Angsana New"/>
                <w:sz w:val="23"/>
                <w:szCs w:val="23"/>
              </w:rPr>
            </w:pPr>
          </w:p>
        </w:tc>
        <w:tc>
          <w:tcPr>
            <w:tcW w:w="1395" w:type="dxa"/>
          </w:tcPr>
          <w:p w14:paraId="30107F30" w14:textId="77777777" w:rsidR="00E03388" w:rsidRPr="008E225B" w:rsidRDefault="00E03388" w:rsidP="000427CE">
            <w:pPr>
              <w:ind w:left="-59" w:right="-85"/>
              <w:jc w:val="center"/>
              <w:rPr>
                <w:rFonts w:ascii="Angsana New" w:hAnsi="Angsana New" w:cs="Angsana New"/>
                <w:sz w:val="23"/>
                <w:szCs w:val="23"/>
                <w:cs/>
              </w:rPr>
            </w:pPr>
          </w:p>
        </w:tc>
      </w:tr>
      <w:tr w:rsidR="00D547BD" w:rsidRPr="00722595" w14:paraId="2B47E249" w14:textId="77777777" w:rsidTr="00E03388">
        <w:trPr>
          <w:cantSplit/>
          <w:trHeight w:val="252"/>
        </w:trPr>
        <w:tc>
          <w:tcPr>
            <w:tcW w:w="3686" w:type="dxa"/>
          </w:tcPr>
          <w:p w14:paraId="77D88F28" w14:textId="77777777" w:rsidR="00D547BD" w:rsidRPr="00722595" w:rsidRDefault="00D547BD" w:rsidP="00D547BD">
            <w:pPr>
              <w:jc w:val="both"/>
              <w:rPr>
                <w:rFonts w:ascii="Angsana New" w:hAnsi="Angsana New" w:cs="Angsana New"/>
                <w:sz w:val="23"/>
                <w:szCs w:val="23"/>
              </w:rPr>
            </w:pPr>
            <w:r w:rsidRPr="00722595">
              <w:rPr>
                <w:rFonts w:ascii="Angsana New" w:hAnsi="Angsana New" w:cs="Angsana New"/>
                <w:sz w:val="23"/>
                <w:szCs w:val="23"/>
                <w:cs/>
              </w:rPr>
              <w:t>กิจการเกี่ยวข้องกัน</w:t>
            </w:r>
          </w:p>
        </w:tc>
        <w:tc>
          <w:tcPr>
            <w:tcW w:w="1418" w:type="dxa"/>
          </w:tcPr>
          <w:p w14:paraId="49F8DC01" w14:textId="77777777" w:rsidR="00D547BD" w:rsidRPr="00722595" w:rsidRDefault="00D547BD" w:rsidP="00D547BD">
            <w:pPr>
              <w:ind w:right="57"/>
              <w:jc w:val="right"/>
              <w:rPr>
                <w:rFonts w:ascii="Angsana New" w:hAnsi="Angsana New" w:cs="Angsana New"/>
                <w:sz w:val="23"/>
                <w:szCs w:val="23"/>
                <w:highlight w:val="yellow"/>
              </w:rPr>
            </w:pPr>
          </w:p>
        </w:tc>
        <w:tc>
          <w:tcPr>
            <w:tcW w:w="164" w:type="dxa"/>
          </w:tcPr>
          <w:p w14:paraId="6B1CF08C" w14:textId="77777777" w:rsidR="00D547BD" w:rsidRPr="00722595" w:rsidRDefault="00D547BD" w:rsidP="00D547BD">
            <w:pPr>
              <w:tabs>
                <w:tab w:val="left" w:pos="1040"/>
              </w:tabs>
              <w:ind w:right="57" w:firstLine="93"/>
              <w:jc w:val="center"/>
              <w:rPr>
                <w:rFonts w:ascii="Angsana New" w:hAnsi="Angsana New" w:cs="Angsana New"/>
                <w:sz w:val="23"/>
                <w:szCs w:val="23"/>
              </w:rPr>
            </w:pPr>
          </w:p>
        </w:tc>
        <w:tc>
          <w:tcPr>
            <w:tcW w:w="1402" w:type="dxa"/>
          </w:tcPr>
          <w:p w14:paraId="50451110" w14:textId="77777777" w:rsidR="00D547BD" w:rsidRPr="00722595" w:rsidRDefault="00D547BD" w:rsidP="00D547BD">
            <w:pPr>
              <w:ind w:right="57"/>
              <w:jc w:val="right"/>
              <w:rPr>
                <w:rFonts w:ascii="Angsana New" w:hAnsi="Angsana New" w:cs="Angsana New"/>
                <w:sz w:val="23"/>
                <w:szCs w:val="23"/>
                <w:highlight w:val="yellow"/>
              </w:rPr>
            </w:pPr>
          </w:p>
        </w:tc>
        <w:tc>
          <w:tcPr>
            <w:tcW w:w="168" w:type="dxa"/>
          </w:tcPr>
          <w:p w14:paraId="04AC635D" w14:textId="77777777" w:rsidR="00D547BD" w:rsidRPr="00722595" w:rsidRDefault="00D547BD" w:rsidP="00D547BD">
            <w:pPr>
              <w:ind w:right="57"/>
              <w:jc w:val="center"/>
              <w:rPr>
                <w:rFonts w:ascii="Angsana New" w:hAnsi="Angsana New" w:cs="Angsana New"/>
                <w:sz w:val="23"/>
                <w:szCs w:val="23"/>
              </w:rPr>
            </w:pPr>
          </w:p>
        </w:tc>
        <w:tc>
          <w:tcPr>
            <w:tcW w:w="1384" w:type="dxa"/>
          </w:tcPr>
          <w:p w14:paraId="646CA460" w14:textId="77777777" w:rsidR="00D547BD" w:rsidRPr="00722595" w:rsidRDefault="00D547BD" w:rsidP="00D547BD">
            <w:pPr>
              <w:ind w:right="57"/>
              <w:jc w:val="right"/>
              <w:rPr>
                <w:rFonts w:ascii="Angsana New" w:hAnsi="Angsana New" w:cs="Angsana New"/>
                <w:sz w:val="23"/>
                <w:szCs w:val="23"/>
                <w:highlight w:val="yellow"/>
              </w:rPr>
            </w:pPr>
          </w:p>
        </w:tc>
        <w:tc>
          <w:tcPr>
            <w:tcW w:w="164" w:type="dxa"/>
          </w:tcPr>
          <w:p w14:paraId="36EADC8E" w14:textId="77777777" w:rsidR="00D547BD" w:rsidRPr="00722595" w:rsidRDefault="00D547BD" w:rsidP="00D547BD">
            <w:pPr>
              <w:tabs>
                <w:tab w:val="left" w:pos="1040"/>
              </w:tabs>
              <w:ind w:right="57" w:firstLine="93"/>
              <w:jc w:val="center"/>
              <w:rPr>
                <w:rFonts w:ascii="Angsana New" w:hAnsi="Angsana New" w:cs="Angsana New"/>
                <w:sz w:val="23"/>
                <w:szCs w:val="23"/>
              </w:rPr>
            </w:pPr>
          </w:p>
        </w:tc>
        <w:tc>
          <w:tcPr>
            <w:tcW w:w="1395" w:type="dxa"/>
          </w:tcPr>
          <w:p w14:paraId="6B1BF9B7" w14:textId="77777777" w:rsidR="00D547BD" w:rsidRPr="00722595" w:rsidRDefault="00D547BD" w:rsidP="00D547BD">
            <w:pPr>
              <w:ind w:right="57"/>
              <w:jc w:val="right"/>
              <w:rPr>
                <w:rFonts w:ascii="Angsana New" w:hAnsi="Angsana New" w:cs="Angsana New"/>
                <w:sz w:val="23"/>
                <w:szCs w:val="23"/>
              </w:rPr>
            </w:pPr>
          </w:p>
        </w:tc>
      </w:tr>
      <w:tr w:rsidR="00D547BD" w:rsidRPr="00722595" w14:paraId="1861390A" w14:textId="77777777" w:rsidTr="005C7E15">
        <w:trPr>
          <w:cantSplit/>
          <w:trHeight w:val="252"/>
        </w:trPr>
        <w:tc>
          <w:tcPr>
            <w:tcW w:w="3686" w:type="dxa"/>
          </w:tcPr>
          <w:p w14:paraId="7FC0C748" w14:textId="77777777" w:rsidR="00D547BD" w:rsidRPr="00722595" w:rsidRDefault="00D547BD" w:rsidP="00D547BD">
            <w:pPr>
              <w:ind w:firstLine="225"/>
              <w:jc w:val="both"/>
              <w:rPr>
                <w:rFonts w:ascii="Angsana New" w:hAnsi="Angsana New" w:cs="Angsana New"/>
                <w:sz w:val="23"/>
                <w:szCs w:val="23"/>
              </w:rPr>
            </w:pPr>
            <w:r w:rsidRPr="00722595">
              <w:rPr>
                <w:rFonts w:ascii="Angsana New" w:hAnsi="Angsana New" w:cs="Angsana New"/>
                <w:sz w:val="23"/>
                <w:szCs w:val="23"/>
                <w:cs/>
              </w:rPr>
              <w:t>บริษัท เกตเวย์ เอสเตท จำกัด</w:t>
            </w:r>
          </w:p>
        </w:tc>
        <w:tc>
          <w:tcPr>
            <w:tcW w:w="1418" w:type="dxa"/>
          </w:tcPr>
          <w:p w14:paraId="21AA2146" w14:textId="77777777" w:rsidR="00D547BD" w:rsidRPr="00722595" w:rsidRDefault="00D547BD" w:rsidP="00D547BD">
            <w:pPr>
              <w:ind w:right="57"/>
              <w:jc w:val="right"/>
              <w:rPr>
                <w:rFonts w:ascii="Angsana New" w:hAnsi="Angsana New" w:cs="Angsana New"/>
                <w:sz w:val="23"/>
                <w:szCs w:val="23"/>
                <w:highlight w:val="yellow"/>
              </w:rPr>
            </w:pPr>
          </w:p>
        </w:tc>
        <w:tc>
          <w:tcPr>
            <w:tcW w:w="164" w:type="dxa"/>
          </w:tcPr>
          <w:p w14:paraId="16CB47AF" w14:textId="77777777" w:rsidR="00D547BD" w:rsidRPr="00722595" w:rsidRDefault="00D547BD" w:rsidP="00D547BD">
            <w:pPr>
              <w:tabs>
                <w:tab w:val="left" w:pos="1040"/>
              </w:tabs>
              <w:ind w:right="57" w:firstLine="93"/>
              <w:jc w:val="center"/>
              <w:rPr>
                <w:rFonts w:ascii="Angsana New" w:hAnsi="Angsana New" w:cs="Angsana New"/>
                <w:sz w:val="23"/>
                <w:szCs w:val="23"/>
              </w:rPr>
            </w:pPr>
          </w:p>
        </w:tc>
        <w:tc>
          <w:tcPr>
            <w:tcW w:w="1402" w:type="dxa"/>
          </w:tcPr>
          <w:p w14:paraId="0F89C278" w14:textId="77777777" w:rsidR="00D547BD" w:rsidRPr="00722595" w:rsidRDefault="00D547BD" w:rsidP="00D547BD">
            <w:pPr>
              <w:ind w:right="57"/>
              <w:jc w:val="right"/>
              <w:rPr>
                <w:rFonts w:ascii="Angsana New" w:hAnsi="Angsana New" w:cs="Angsana New"/>
                <w:sz w:val="23"/>
                <w:szCs w:val="23"/>
                <w:highlight w:val="yellow"/>
              </w:rPr>
            </w:pPr>
          </w:p>
        </w:tc>
        <w:tc>
          <w:tcPr>
            <w:tcW w:w="168" w:type="dxa"/>
          </w:tcPr>
          <w:p w14:paraId="32F62A6B" w14:textId="77777777" w:rsidR="00D547BD" w:rsidRPr="00722595" w:rsidRDefault="00D547BD" w:rsidP="00D547BD">
            <w:pPr>
              <w:ind w:right="57"/>
              <w:jc w:val="center"/>
              <w:rPr>
                <w:rFonts w:ascii="Angsana New" w:hAnsi="Angsana New" w:cs="Angsana New"/>
                <w:sz w:val="23"/>
                <w:szCs w:val="23"/>
              </w:rPr>
            </w:pPr>
          </w:p>
        </w:tc>
        <w:tc>
          <w:tcPr>
            <w:tcW w:w="1384" w:type="dxa"/>
          </w:tcPr>
          <w:p w14:paraId="28C626E3" w14:textId="77777777" w:rsidR="00D547BD" w:rsidRPr="00722595" w:rsidRDefault="00D547BD" w:rsidP="00D547BD">
            <w:pPr>
              <w:ind w:right="57"/>
              <w:jc w:val="right"/>
              <w:rPr>
                <w:rFonts w:ascii="Angsana New" w:hAnsi="Angsana New" w:cs="Angsana New"/>
                <w:sz w:val="23"/>
                <w:szCs w:val="23"/>
                <w:highlight w:val="yellow"/>
              </w:rPr>
            </w:pPr>
          </w:p>
        </w:tc>
        <w:tc>
          <w:tcPr>
            <w:tcW w:w="164" w:type="dxa"/>
          </w:tcPr>
          <w:p w14:paraId="54CE880A" w14:textId="77777777" w:rsidR="00D547BD" w:rsidRPr="00722595" w:rsidRDefault="00D547BD" w:rsidP="00D547BD">
            <w:pPr>
              <w:tabs>
                <w:tab w:val="left" w:pos="1040"/>
              </w:tabs>
              <w:ind w:right="57" w:firstLine="93"/>
              <w:jc w:val="center"/>
              <w:rPr>
                <w:rFonts w:ascii="Angsana New" w:hAnsi="Angsana New" w:cs="Angsana New"/>
                <w:sz w:val="23"/>
                <w:szCs w:val="23"/>
              </w:rPr>
            </w:pPr>
          </w:p>
        </w:tc>
        <w:tc>
          <w:tcPr>
            <w:tcW w:w="1395" w:type="dxa"/>
          </w:tcPr>
          <w:p w14:paraId="1245BC9B" w14:textId="77777777" w:rsidR="00D547BD" w:rsidRPr="00722595" w:rsidRDefault="00D547BD" w:rsidP="00D547BD">
            <w:pPr>
              <w:ind w:right="57"/>
              <w:jc w:val="right"/>
              <w:rPr>
                <w:rFonts w:ascii="Angsana New" w:hAnsi="Angsana New" w:cs="Angsana New"/>
                <w:sz w:val="23"/>
                <w:szCs w:val="23"/>
              </w:rPr>
            </w:pPr>
          </w:p>
        </w:tc>
      </w:tr>
      <w:tr w:rsidR="005215BB" w:rsidRPr="00722595" w14:paraId="0D806CE2" w14:textId="77777777" w:rsidTr="005C7E15">
        <w:trPr>
          <w:cantSplit/>
          <w:trHeight w:val="252"/>
        </w:trPr>
        <w:tc>
          <w:tcPr>
            <w:tcW w:w="3686" w:type="dxa"/>
          </w:tcPr>
          <w:p w14:paraId="64D5E6FC" w14:textId="013AFBA2" w:rsidR="005215BB" w:rsidRPr="00722595" w:rsidRDefault="005215BB" w:rsidP="005215BB">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tcPr>
          <w:p w14:paraId="7D0B2DC8" w14:textId="4BD5B822" w:rsidR="005215BB" w:rsidRPr="000427CE" w:rsidRDefault="005215BB" w:rsidP="005215BB">
            <w:pPr>
              <w:ind w:right="127"/>
              <w:jc w:val="right"/>
              <w:rPr>
                <w:rFonts w:ascii="Angsana New" w:hAnsi="Angsana New" w:cs="Angsana New"/>
                <w:sz w:val="23"/>
                <w:szCs w:val="23"/>
                <w:highlight w:val="yellow"/>
              </w:rPr>
            </w:pPr>
            <w:r w:rsidRPr="00886F9C">
              <w:rPr>
                <w:rFonts w:ascii="Angsana New" w:hAnsi="Angsana New" w:cs="Angsana New"/>
                <w:sz w:val="23"/>
                <w:szCs w:val="23"/>
              </w:rPr>
              <w:t>98,477,364.67</w:t>
            </w:r>
          </w:p>
        </w:tc>
        <w:tc>
          <w:tcPr>
            <w:tcW w:w="164" w:type="dxa"/>
          </w:tcPr>
          <w:p w14:paraId="30E84280" w14:textId="77777777" w:rsidR="005215BB" w:rsidRPr="00A366AC" w:rsidRDefault="005215BB" w:rsidP="005215BB">
            <w:pPr>
              <w:tabs>
                <w:tab w:val="left" w:pos="1040"/>
              </w:tabs>
              <w:ind w:right="127" w:firstLine="93"/>
              <w:jc w:val="center"/>
              <w:rPr>
                <w:rFonts w:ascii="Angsana New" w:hAnsi="Angsana New" w:cs="Angsana New"/>
                <w:sz w:val="23"/>
                <w:szCs w:val="23"/>
              </w:rPr>
            </w:pPr>
          </w:p>
        </w:tc>
        <w:tc>
          <w:tcPr>
            <w:tcW w:w="1402" w:type="dxa"/>
          </w:tcPr>
          <w:p w14:paraId="594BF141" w14:textId="3A4F7E58" w:rsidR="005215BB" w:rsidRPr="00A366AC" w:rsidRDefault="005215BB" w:rsidP="005215BB">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8" w:type="dxa"/>
          </w:tcPr>
          <w:p w14:paraId="517332C3" w14:textId="77777777" w:rsidR="005215BB" w:rsidRPr="00A366AC" w:rsidRDefault="005215BB" w:rsidP="005215BB">
            <w:pPr>
              <w:ind w:right="127"/>
              <w:jc w:val="center"/>
              <w:rPr>
                <w:rFonts w:ascii="Angsana New" w:hAnsi="Angsana New" w:cs="Angsana New"/>
                <w:sz w:val="23"/>
                <w:szCs w:val="23"/>
              </w:rPr>
            </w:pPr>
          </w:p>
        </w:tc>
        <w:tc>
          <w:tcPr>
            <w:tcW w:w="1384" w:type="dxa"/>
          </w:tcPr>
          <w:p w14:paraId="4B6F4F1C" w14:textId="22DA432A" w:rsidR="005215BB" w:rsidRPr="000427CE" w:rsidRDefault="005215BB" w:rsidP="005215BB">
            <w:pPr>
              <w:ind w:right="127"/>
              <w:jc w:val="right"/>
              <w:rPr>
                <w:rFonts w:ascii="Angsana New" w:hAnsi="Angsana New" w:cs="Angsana New"/>
                <w:sz w:val="23"/>
                <w:szCs w:val="23"/>
                <w:highlight w:val="yellow"/>
              </w:rPr>
            </w:pPr>
            <w:r w:rsidRPr="00886F9C">
              <w:rPr>
                <w:rFonts w:ascii="Angsana New" w:hAnsi="Angsana New" w:cs="Angsana New"/>
                <w:sz w:val="23"/>
                <w:szCs w:val="23"/>
              </w:rPr>
              <w:t>98,477,364.67</w:t>
            </w:r>
          </w:p>
        </w:tc>
        <w:tc>
          <w:tcPr>
            <w:tcW w:w="164" w:type="dxa"/>
          </w:tcPr>
          <w:p w14:paraId="083AD113" w14:textId="77777777" w:rsidR="005215BB" w:rsidRPr="00A366AC" w:rsidRDefault="005215BB" w:rsidP="005215BB">
            <w:pPr>
              <w:tabs>
                <w:tab w:val="left" w:pos="1040"/>
              </w:tabs>
              <w:ind w:right="127" w:firstLine="93"/>
              <w:jc w:val="center"/>
              <w:rPr>
                <w:rFonts w:ascii="Angsana New" w:hAnsi="Angsana New" w:cs="Angsana New"/>
                <w:sz w:val="23"/>
                <w:szCs w:val="23"/>
              </w:rPr>
            </w:pPr>
          </w:p>
        </w:tc>
        <w:tc>
          <w:tcPr>
            <w:tcW w:w="1395" w:type="dxa"/>
          </w:tcPr>
          <w:p w14:paraId="53736898" w14:textId="0FF0A33D" w:rsidR="005215BB" w:rsidRPr="00A366AC" w:rsidRDefault="005215BB" w:rsidP="005215BB">
            <w:pPr>
              <w:ind w:right="127"/>
              <w:jc w:val="right"/>
              <w:rPr>
                <w:rFonts w:ascii="Angsana New" w:hAnsi="Angsana New" w:cs="Angsana New"/>
                <w:sz w:val="23"/>
                <w:szCs w:val="23"/>
              </w:rPr>
            </w:pPr>
            <w:r w:rsidRPr="00A366AC">
              <w:rPr>
                <w:rFonts w:ascii="Angsana New" w:hAnsi="Angsana New" w:cs="Angsana New"/>
                <w:sz w:val="23"/>
                <w:szCs w:val="23"/>
              </w:rPr>
              <w:t>113,594,451.07</w:t>
            </w:r>
          </w:p>
        </w:tc>
      </w:tr>
      <w:tr w:rsidR="005215BB" w:rsidRPr="00722595" w14:paraId="4EE14565" w14:textId="77777777" w:rsidTr="005C7E15">
        <w:trPr>
          <w:cantSplit/>
        </w:trPr>
        <w:tc>
          <w:tcPr>
            <w:tcW w:w="3686" w:type="dxa"/>
          </w:tcPr>
          <w:p w14:paraId="12DDCF87" w14:textId="3B2E599B" w:rsidR="005215BB" w:rsidRPr="00722595" w:rsidRDefault="005215BB" w:rsidP="005215BB">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tcPr>
          <w:p w14:paraId="626F3513" w14:textId="34C8FB61" w:rsidR="005215BB" w:rsidRPr="000427CE" w:rsidRDefault="005215BB" w:rsidP="005215BB">
            <w:pPr>
              <w:ind w:left="-59" w:right="-85"/>
              <w:jc w:val="center"/>
              <w:rPr>
                <w:rFonts w:ascii="Angsana New" w:hAnsi="Angsana New" w:cs="Angsana New"/>
                <w:sz w:val="23"/>
                <w:szCs w:val="23"/>
                <w:highlight w:val="yellow"/>
              </w:rPr>
            </w:pPr>
            <w:r w:rsidRPr="005215BB">
              <w:rPr>
                <w:rFonts w:ascii="Angsana New" w:hAnsi="Angsana New" w:cs="Angsana New"/>
                <w:sz w:val="23"/>
                <w:szCs w:val="23"/>
                <w:cs/>
              </w:rPr>
              <w:t>-</w:t>
            </w:r>
          </w:p>
        </w:tc>
        <w:tc>
          <w:tcPr>
            <w:tcW w:w="164" w:type="dxa"/>
          </w:tcPr>
          <w:p w14:paraId="5F53FB3C" w14:textId="77777777" w:rsidR="005215BB" w:rsidRPr="00A366AC" w:rsidRDefault="005215BB" w:rsidP="005215BB">
            <w:pPr>
              <w:ind w:left="-59" w:right="-85"/>
              <w:jc w:val="right"/>
              <w:rPr>
                <w:rFonts w:ascii="Angsana New" w:hAnsi="Angsana New" w:cs="Angsana New"/>
                <w:sz w:val="23"/>
                <w:szCs w:val="23"/>
              </w:rPr>
            </w:pPr>
          </w:p>
        </w:tc>
        <w:tc>
          <w:tcPr>
            <w:tcW w:w="1402" w:type="dxa"/>
          </w:tcPr>
          <w:p w14:paraId="33DA04C4" w14:textId="4A6CF51F" w:rsidR="005215BB" w:rsidRPr="00A366AC" w:rsidRDefault="005215BB" w:rsidP="005215BB">
            <w:pPr>
              <w:ind w:left="-59" w:right="-85"/>
              <w:jc w:val="center"/>
              <w:rPr>
                <w:rFonts w:ascii="Angsana New" w:hAnsi="Angsana New" w:cs="Angsana New"/>
                <w:sz w:val="23"/>
                <w:szCs w:val="23"/>
              </w:rPr>
            </w:pPr>
            <w:r w:rsidRPr="00A366AC">
              <w:rPr>
                <w:rFonts w:ascii="Angsana New" w:hAnsi="Angsana New" w:cs="Angsana New"/>
                <w:sz w:val="23"/>
                <w:szCs w:val="23"/>
                <w:cs/>
              </w:rPr>
              <w:t>-</w:t>
            </w:r>
          </w:p>
        </w:tc>
        <w:tc>
          <w:tcPr>
            <w:tcW w:w="168" w:type="dxa"/>
          </w:tcPr>
          <w:p w14:paraId="4DF5901F" w14:textId="77777777" w:rsidR="005215BB" w:rsidRPr="00A366AC" w:rsidRDefault="005215BB" w:rsidP="005215BB">
            <w:pPr>
              <w:ind w:left="-59" w:right="-85"/>
              <w:jc w:val="right"/>
              <w:rPr>
                <w:rFonts w:ascii="Angsana New" w:hAnsi="Angsana New" w:cs="Angsana New"/>
                <w:sz w:val="23"/>
                <w:szCs w:val="23"/>
              </w:rPr>
            </w:pPr>
          </w:p>
        </w:tc>
        <w:tc>
          <w:tcPr>
            <w:tcW w:w="1384" w:type="dxa"/>
          </w:tcPr>
          <w:p w14:paraId="60A6C296" w14:textId="707ED1D4" w:rsidR="005215BB" w:rsidRPr="005215BB" w:rsidRDefault="005215BB" w:rsidP="005215BB">
            <w:pPr>
              <w:ind w:left="-59" w:right="-85"/>
              <w:jc w:val="center"/>
              <w:rPr>
                <w:rFonts w:ascii="Angsana New" w:hAnsi="Angsana New" w:cs="Angsana New"/>
                <w:sz w:val="23"/>
                <w:szCs w:val="23"/>
              </w:rPr>
            </w:pPr>
            <w:r w:rsidRPr="005215BB">
              <w:rPr>
                <w:rFonts w:ascii="Angsana New" w:hAnsi="Angsana New" w:cs="Angsana New"/>
                <w:sz w:val="23"/>
                <w:szCs w:val="23"/>
                <w:cs/>
              </w:rPr>
              <w:t>-</w:t>
            </w:r>
          </w:p>
        </w:tc>
        <w:tc>
          <w:tcPr>
            <w:tcW w:w="164" w:type="dxa"/>
          </w:tcPr>
          <w:p w14:paraId="7883DFB6" w14:textId="77777777" w:rsidR="005215BB" w:rsidRPr="00A366AC" w:rsidRDefault="005215BB" w:rsidP="005215BB">
            <w:pPr>
              <w:ind w:left="-59" w:right="-85"/>
              <w:jc w:val="right"/>
              <w:rPr>
                <w:rFonts w:ascii="Angsana New" w:hAnsi="Angsana New" w:cs="Angsana New"/>
                <w:sz w:val="23"/>
                <w:szCs w:val="23"/>
              </w:rPr>
            </w:pPr>
          </w:p>
        </w:tc>
        <w:tc>
          <w:tcPr>
            <w:tcW w:w="1395" w:type="dxa"/>
          </w:tcPr>
          <w:p w14:paraId="762A468B" w14:textId="799B9101" w:rsidR="005215BB" w:rsidRPr="00A366AC" w:rsidRDefault="005215BB" w:rsidP="005215BB">
            <w:pPr>
              <w:ind w:left="-59" w:right="-85"/>
              <w:jc w:val="center"/>
              <w:rPr>
                <w:rFonts w:ascii="Angsana New" w:hAnsi="Angsana New" w:cs="Angsana New"/>
                <w:sz w:val="23"/>
                <w:szCs w:val="23"/>
              </w:rPr>
            </w:pPr>
            <w:r w:rsidRPr="00A366AC">
              <w:rPr>
                <w:rFonts w:ascii="Angsana New" w:hAnsi="Angsana New" w:cs="Angsana New"/>
                <w:sz w:val="23"/>
                <w:szCs w:val="23"/>
                <w:cs/>
              </w:rPr>
              <w:t>-</w:t>
            </w:r>
          </w:p>
        </w:tc>
      </w:tr>
      <w:tr w:rsidR="005215BB" w:rsidRPr="00722595" w14:paraId="53ECD4FD" w14:textId="77777777" w:rsidTr="005C7E15">
        <w:trPr>
          <w:cantSplit/>
        </w:trPr>
        <w:tc>
          <w:tcPr>
            <w:tcW w:w="3686" w:type="dxa"/>
          </w:tcPr>
          <w:p w14:paraId="33301A1F" w14:textId="65F162FD" w:rsidR="005215BB" w:rsidRPr="00722595" w:rsidRDefault="005215BB" w:rsidP="005215BB">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ปี</w:t>
            </w:r>
          </w:p>
        </w:tc>
        <w:tc>
          <w:tcPr>
            <w:tcW w:w="1418" w:type="dxa"/>
          </w:tcPr>
          <w:p w14:paraId="5766D65A" w14:textId="1DF8ED9F" w:rsidR="005215BB" w:rsidRPr="000427CE" w:rsidRDefault="005215BB" w:rsidP="005215BB">
            <w:pPr>
              <w:ind w:right="127"/>
              <w:jc w:val="right"/>
              <w:rPr>
                <w:rFonts w:ascii="Angsana New" w:hAnsi="Angsana New" w:cs="Angsana New"/>
                <w:sz w:val="23"/>
                <w:szCs w:val="23"/>
                <w:highlight w:val="yellow"/>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c>
          <w:tcPr>
            <w:tcW w:w="164" w:type="dxa"/>
          </w:tcPr>
          <w:p w14:paraId="1F3A124A" w14:textId="77777777" w:rsidR="005215BB" w:rsidRPr="00A366AC" w:rsidRDefault="005215BB" w:rsidP="005215BB">
            <w:pPr>
              <w:ind w:right="127"/>
              <w:jc w:val="right"/>
              <w:rPr>
                <w:rFonts w:ascii="Angsana New" w:hAnsi="Angsana New" w:cs="Angsana New"/>
                <w:sz w:val="23"/>
                <w:szCs w:val="23"/>
              </w:rPr>
            </w:pPr>
          </w:p>
        </w:tc>
        <w:tc>
          <w:tcPr>
            <w:tcW w:w="1402" w:type="dxa"/>
          </w:tcPr>
          <w:p w14:paraId="11DC6153" w14:textId="369EC101" w:rsidR="005215BB" w:rsidRPr="00A366AC" w:rsidRDefault="005215BB" w:rsidP="005215BB">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c>
          <w:tcPr>
            <w:tcW w:w="168" w:type="dxa"/>
          </w:tcPr>
          <w:p w14:paraId="4E8E68B8" w14:textId="77777777" w:rsidR="005215BB" w:rsidRPr="00A366AC" w:rsidRDefault="005215BB" w:rsidP="005215BB">
            <w:pPr>
              <w:ind w:right="127"/>
              <w:jc w:val="right"/>
              <w:rPr>
                <w:rFonts w:ascii="Angsana New" w:hAnsi="Angsana New" w:cs="Angsana New"/>
                <w:sz w:val="23"/>
                <w:szCs w:val="23"/>
              </w:rPr>
            </w:pPr>
          </w:p>
        </w:tc>
        <w:tc>
          <w:tcPr>
            <w:tcW w:w="1384" w:type="dxa"/>
          </w:tcPr>
          <w:p w14:paraId="48544431" w14:textId="246C0374" w:rsidR="005215BB" w:rsidRPr="005215BB" w:rsidRDefault="005215BB" w:rsidP="005215BB">
            <w:pPr>
              <w:ind w:left="-59" w:right="-85"/>
              <w:jc w:val="center"/>
              <w:rPr>
                <w:rFonts w:ascii="Angsana New" w:hAnsi="Angsana New" w:cs="Angsana New"/>
                <w:sz w:val="23"/>
                <w:szCs w:val="23"/>
                <w:cs/>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c>
          <w:tcPr>
            <w:tcW w:w="164" w:type="dxa"/>
          </w:tcPr>
          <w:p w14:paraId="63C8F479" w14:textId="77777777" w:rsidR="005215BB" w:rsidRPr="00A366AC" w:rsidRDefault="005215BB" w:rsidP="005215BB">
            <w:pPr>
              <w:ind w:right="127"/>
              <w:jc w:val="right"/>
              <w:rPr>
                <w:rFonts w:ascii="Angsana New" w:hAnsi="Angsana New" w:cs="Angsana New"/>
                <w:sz w:val="23"/>
                <w:szCs w:val="23"/>
              </w:rPr>
            </w:pPr>
          </w:p>
        </w:tc>
        <w:tc>
          <w:tcPr>
            <w:tcW w:w="1395" w:type="dxa"/>
          </w:tcPr>
          <w:p w14:paraId="2F57BCA5" w14:textId="656642F1" w:rsidR="005215BB" w:rsidRPr="00A366AC" w:rsidRDefault="005215BB" w:rsidP="005215BB">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r>
      <w:tr w:rsidR="005215BB" w:rsidRPr="00722595" w14:paraId="3882F7A9" w14:textId="77777777" w:rsidTr="005C7E15">
        <w:trPr>
          <w:cantSplit/>
        </w:trPr>
        <w:tc>
          <w:tcPr>
            <w:tcW w:w="3686" w:type="dxa"/>
          </w:tcPr>
          <w:p w14:paraId="337A1DE4" w14:textId="0AA1F192" w:rsidR="005215BB" w:rsidRPr="00722595" w:rsidRDefault="005215BB" w:rsidP="005215BB">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tcPr>
          <w:p w14:paraId="6ED985B9" w14:textId="79C9ACC0" w:rsidR="005215BB" w:rsidRPr="000427CE" w:rsidRDefault="005215BB" w:rsidP="005215BB">
            <w:pPr>
              <w:ind w:right="127"/>
              <w:jc w:val="right"/>
              <w:rPr>
                <w:rFonts w:ascii="Angsana New" w:hAnsi="Angsana New" w:cs="Angsana New"/>
                <w:sz w:val="23"/>
                <w:szCs w:val="23"/>
                <w:highlight w:val="yellow"/>
              </w:rPr>
            </w:pPr>
            <w:r w:rsidRPr="005215BB">
              <w:rPr>
                <w:rFonts w:ascii="Angsana New" w:hAnsi="Angsana New" w:cs="Angsana New"/>
                <w:sz w:val="23"/>
                <w:szCs w:val="23"/>
              </w:rPr>
              <w:t>83,791,983.33</w:t>
            </w:r>
          </w:p>
        </w:tc>
        <w:tc>
          <w:tcPr>
            <w:tcW w:w="164" w:type="dxa"/>
          </w:tcPr>
          <w:p w14:paraId="29EBF881" w14:textId="77777777" w:rsidR="005215BB" w:rsidRPr="00A366AC" w:rsidRDefault="005215BB" w:rsidP="005215BB">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5CA92EB9" w14:textId="3494563A" w:rsidR="005215BB" w:rsidRPr="00A366AC" w:rsidRDefault="005215BB" w:rsidP="005215BB">
            <w:pPr>
              <w:ind w:right="127"/>
              <w:jc w:val="right"/>
              <w:rPr>
                <w:rFonts w:ascii="Angsana New" w:hAnsi="Angsana New" w:cs="Angsana New"/>
                <w:sz w:val="23"/>
                <w:szCs w:val="23"/>
              </w:rPr>
            </w:pPr>
            <w:r w:rsidRPr="00A366AC">
              <w:rPr>
                <w:rFonts w:ascii="Angsana New" w:hAnsi="Angsana New" w:cs="Angsana New"/>
                <w:sz w:val="23"/>
                <w:szCs w:val="23"/>
              </w:rPr>
              <w:t>98,477,364.67</w:t>
            </w:r>
          </w:p>
        </w:tc>
        <w:tc>
          <w:tcPr>
            <w:tcW w:w="168" w:type="dxa"/>
          </w:tcPr>
          <w:p w14:paraId="61726272" w14:textId="77777777" w:rsidR="005215BB" w:rsidRPr="00A366AC" w:rsidRDefault="005215BB" w:rsidP="005215BB">
            <w:pPr>
              <w:ind w:right="127"/>
              <w:jc w:val="center"/>
              <w:rPr>
                <w:rFonts w:ascii="Angsana New" w:hAnsi="Angsana New" w:cs="Angsana New"/>
                <w:sz w:val="23"/>
                <w:szCs w:val="23"/>
              </w:rPr>
            </w:pPr>
          </w:p>
        </w:tc>
        <w:tc>
          <w:tcPr>
            <w:tcW w:w="1384" w:type="dxa"/>
            <w:tcBorders>
              <w:top w:val="single" w:sz="4" w:space="0" w:color="auto"/>
              <w:bottom w:val="single" w:sz="4" w:space="0" w:color="auto"/>
            </w:tcBorders>
          </w:tcPr>
          <w:p w14:paraId="7C379730" w14:textId="1069E170" w:rsidR="005215BB" w:rsidRPr="005215BB" w:rsidRDefault="005215BB" w:rsidP="005215BB">
            <w:pPr>
              <w:ind w:right="127"/>
              <w:jc w:val="right"/>
              <w:rPr>
                <w:rFonts w:ascii="Angsana New" w:hAnsi="Angsana New" w:cs="Angsana New"/>
                <w:sz w:val="23"/>
                <w:szCs w:val="23"/>
              </w:rPr>
            </w:pPr>
            <w:r w:rsidRPr="005215BB">
              <w:rPr>
                <w:rFonts w:ascii="Angsana New" w:hAnsi="Angsana New" w:cs="Angsana New"/>
                <w:sz w:val="23"/>
                <w:szCs w:val="23"/>
              </w:rPr>
              <w:t>83,791,983.33</w:t>
            </w:r>
          </w:p>
        </w:tc>
        <w:tc>
          <w:tcPr>
            <w:tcW w:w="164" w:type="dxa"/>
          </w:tcPr>
          <w:p w14:paraId="7BAFFC3A" w14:textId="77777777" w:rsidR="005215BB" w:rsidRPr="00A366AC" w:rsidRDefault="005215BB" w:rsidP="005215BB">
            <w:pPr>
              <w:ind w:right="127"/>
              <w:jc w:val="center"/>
              <w:rPr>
                <w:rFonts w:ascii="Angsana New" w:hAnsi="Angsana New" w:cs="Angsana New"/>
                <w:sz w:val="23"/>
                <w:szCs w:val="23"/>
              </w:rPr>
            </w:pPr>
          </w:p>
        </w:tc>
        <w:tc>
          <w:tcPr>
            <w:tcW w:w="1395" w:type="dxa"/>
            <w:tcBorders>
              <w:top w:val="single" w:sz="4" w:space="0" w:color="auto"/>
              <w:bottom w:val="single" w:sz="4" w:space="0" w:color="auto"/>
            </w:tcBorders>
          </w:tcPr>
          <w:p w14:paraId="296C3D93" w14:textId="4A1BC8D7" w:rsidR="005215BB" w:rsidRPr="00A366AC" w:rsidRDefault="005215BB" w:rsidP="005215BB">
            <w:pPr>
              <w:ind w:right="127"/>
              <w:jc w:val="right"/>
              <w:rPr>
                <w:rFonts w:ascii="Angsana New" w:hAnsi="Angsana New" w:cs="Angsana New"/>
                <w:sz w:val="23"/>
                <w:szCs w:val="23"/>
              </w:rPr>
            </w:pPr>
            <w:r w:rsidRPr="00A366AC">
              <w:rPr>
                <w:rFonts w:ascii="Angsana New" w:hAnsi="Angsana New" w:cs="Angsana New"/>
                <w:sz w:val="23"/>
                <w:szCs w:val="23"/>
              </w:rPr>
              <w:t>98,477,364.67</w:t>
            </w:r>
          </w:p>
        </w:tc>
      </w:tr>
      <w:tr w:rsidR="005215BB" w:rsidRPr="00722595" w14:paraId="2798BA33" w14:textId="77777777" w:rsidTr="005C7E15">
        <w:trPr>
          <w:cantSplit/>
        </w:trPr>
        <w:tc>
          <w:tcPr>
            <w:tcW w:w="3686" w:type="dxa"/>
          </w:tcPr>
          <w:p w14:paraId="1363DE45" w14:textId="77777777" w:rsidR="005215BB" w:rsidRPr="00722595" w:rsidRDefault="005215BB" w:rsidP="005215BB">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tcPr>
          <w:p w14:paraId="7952C8AA" w14:textId="77777777" w:rsidR="005215BB" w:rsidRPr="000427CE" w:rsidRDefault="005215BB" w:rsidP="005215BB">
            <w:pPr>
              <w:ind w:right="127"/>
              <w:jc w:val="right"/>
              <w:rPr>
                <w:rFonts w:ascii="Angsana New" w:hAnsi="Angsana New" w:cs="Angsana New"/>
                <w:sz w:val="23"/>
                <w:szCs w:val="23"/>
                <w:highlight w:val="yellow"/>
              </w:rPr>
            </w:pPr>
          </w:p>
        </w:tc>
        <w:tc>
          <w:tcPr>
            <w:tcW w:w="164" w:type="dxa"/>
          </w:tcPr>
          <w:p w14:paraId="77E92C86" w14:textId="77777777" w:rsidR="005215BB" w:rsidRPr="00A366AC" w:rsidRDefault="005215BB" w:rsidP="005215BB">
            <w:pPr>
              <w:ind w:right="127"/>
              <w:jc w:val="center"/>
              <w:rPr>
                <w:rFonts w:ascii="Angsana New" w:hAnsi="Angsana New" w:cs="Angsana New"/>
                <w:sz w:val="23"/>
                <w:szCs w:val="23"/>
              </w:rPr>
            </w:pPr>
          </w:p>
        </w:tc>
        <w:tc>
          <w:tcPr>
            <w:tcW w:w="1402" w:type="dxa"/>
            <w:tcBorders>
              <w:top w:val="single" w:sz="4" w:space="0" w:color="auto"/>
            </w:tcBorders>
          </w:tcPr>
          <w:p w14:paraId="475DF9CE" w14:textId="77777777" w:rsidR="005215BB" w:rsidRPr="00A366AC" w:rsidRDefault="005215BB" w:rsidP="005215BB">
            <w:pPr>
              <w:ind w:right="127"/>
              <w:jc w:val="right"/>
              <w:rPr>
                <w:rFonts w:ascii="Angsana New" w:hAnsi="Angsana New" w:cs="Angsana New"/>
                <w:sz w:val="23"/>
                <w:szCs w:val="23"/>
              </w:rPr>
            </w:pPr>
          </w:p>
        </w:tc>
        <w:tc>
          <w:tcPr>
            <w:tcW w:w="168" w:type="dxa"/>
          </w:tcPr>
          <w:p w14:paraId="7B4527AD" w14:textId="77777777" w:rsidR="005215BB" w:rsidRPr="00A366AC" w:rsidRDefault="005215BB" w:rsidP="005215BB">
            <w:pPr>
              <w:ind w:right="127"/>
              <w:jc w:val="center"/>
              <w:rPr>
                <w:rFonts w:ascii="Angsana New" w:hAnsi="Angsana New" w:cs="Angsana New"/>
                <w:sz w:val="23"/>
                <w:szCs w:val="23"/>
              </w:rPr>
            </w:pPr>
          </w:p>
        </w:tc>
        <w:tc>
          <w:tcPr>
            <w:tcW w:w="1384" w:type="dxa"/>
            <w:tcBorders>
              <w:top w:val="single" w:sz="4" w:space="0" w:color="auto"/>
            </w:tcBorders>
          </w:tcPr>
          <w:p w14:paraId="271021DE" w14:textId="77777777" w:rsidR="005215BB" w:rsidRPr="005215BB" w:rsidRDefault="005215BB" w:rsidP="005215BB">
            <w:pPr>
              <w:ind w:right="127"/>
              <w:jc w:val="right"/>
              <w:rPr>
                <w:rFonts w:ascii="Angsana New" w:hAnsi="Angsana New" w:cs="Angsana New"/>
                <w:sz w:val="23"/>
                <w:szCs w:val="23"/>
              </w:rPr>
            </w:pPr>
          </w:p>
        </w:tc>
        <w:tc>
          <w:tcPr>
            <w:tcW w:w="164" w:type="dxa"/>
          </w:tcPr>
          <w:p w14:paraId="30F00B9B" w14:textId="77777777" w:rsidR="005215BB" w:rsidRPr="00A366AC" w:rsidRDefault="005215BB" w:rsidP="005215BB">
            <w:pPr>
              <w:ind w:right="127"/>
              <w:jc w:val="center"/>
              <w:rPr>
                <w:rFonts w:ascii="Angsana New" w:hAnsi="Angsana New" w:cs="Angsana New"/>
                <w:sz w:val="23"/>
                <w:szCs w:val="23"/>
              </w:rPr>
            </w:pPr>
          </w:p>
        </w:tc>
        <w:tc>
          <w:tcPr>
            <w:tcW w:w="1395" w:type="dxa"/>
            <w:tcBorders>
              <w:top w:val="single" w:sz="4" w:space="0" w:color="auto"/>
            </w:tcBorders>
          </w:tcPr>
          <w:p w14:paraId="03F9F781" w14:textId="77777777" w:rsidR="005215BB" w:rsidRPr="00A366AC" w:rsidRDefault="005215BB" w:rsidP="005215BB">
            <w:pPr>
              <w:ind w:right="127"/>
              <w:jc w:val="right"/>
              <w:rPr>
                <w:rFonts w:ascii="Angsana New" w:hAnsi="Angsana New" w:cs="Angsana New"/>
                <w:sz w:val="23"/>
                <w:szCs w:val="23"/>
              </w:rPr>
            </w:pPr>
          </w:p>
        </w:tc>
      </w:tr>
      <w:tr w:rsidR="005215BB" w:rsidRPr="00722595" w14:paraId="05CE4C08" w14:textId="77777777" w:rsidTr="005C7E15">
        <w:trPr>
          <w:cantSplit/>
        </w:trPr>
        <w:tc>
          <w:tcPr>
            <w:tcW w:w="3686" w:type="dxa"/>
          </w:tcPr>
          <w:p w14:paraId="292C020F" w14:textId="50345131" w:rsidR="005215BB" w:rsidRPr="00722595" w:rsidRDefault="005215BB" w:rsidP="005215BB">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tcPr>
          <w:p w14:paraId="1857B086" w14:textId="048B3868" w:rsidR="005215BB" w:rsidRPr="000427CE" w:rsidRDefault="005215BB" w:rsidP="005215BB">
            <w:pPr>
              <w:ind w:right="127"/>
              <w:jc w:val="right"/>
              <w:rPr>
                <w:rFonts w:ascii="Angsana New" w:hAnsi="Angsana New" w:cs="Angsana New"/>
                <w:sz w:val="23"/>
                <w:szCs w:val="23"/>
                <w:highlight w:val="yellow"/>
              </w:rPr>
            </w:pPr>
            <w:r w:rsidRPr="005215BB">
              <w:rPr>
                <w:rFonts w:ascii="Angsana New" w:hAnsi="Angsana New" w:cs="Angsana New"/>
                <w:sz w:val="23"/>
                <w:szCs w:val="23"/>
              </w:rPr>
              <w:t>(98,477,364.67)</w:t>
            </w:r>
          </w:p>
        </w:tc>
        <w:tc>
          <w:tcPr>
            <w:tcW w:w="164" w:type="dxa"/>
          </w:tcPr>
          <w:p w14:paraId="771BCB8F" w14:textId="77777777" w:rsidR="005215BB" w:rsidRPr="00A366AC" w:rsidRDefault="005215BB" w:rsidP="005215BB">
            <w:pPr>
              <w:ind w:right="127"/>
              <w:jc w:val="center"/>
              <w:rPr>
                <w:rFonts w:ascii="Angsana New" w:hAnsi="Angsana New" w:cs="Angsana New"/>
                <w:sz w:val="23"/>
                <w:szCs w:val="23"/>
              </w:rPr>
            </w:pPr>
          </w:p>
        </w:tc>
        <w:tc>
          <w:tcPr>
            <w:tcW w:w="1402" w:type="dxa"/>
          </w:tcPr>
          <w:p w14:paraId="005D26B6" w14:textId="19DC222D" w:rsidR="005215BB" w:rsidRPr="00A366AC" w:rsidRDefault="005215BB" w:rsidP="005215BB">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8" w:type="dxa"/>
          </w:tcPr>
          <w:p w14:paraId="10A2CE0A" w14:textId="77777777" w:rsidR="005215BB" w:rsidRPr="00A366AC" w:rsidRDefault="005215BB" w:rsidP="005215BB">
            <w:pPr>
              <w:ind w:right="127"/>
              <w:jc w:val="center"/>
              <w:rPr>
                <w:rFonts w:ascii="Angsana New" w:hAnsi="Angsana New" w:cs="Angsana New"/>
                <w:sz w:val="23"/>
                <w:szCs w:val="23"/>
              </w:rPr>
            </w:pPr>
          </w:p>
        </w:tc>
        <w:tc>
          <w:tcPr>
            <w:tcW w:w="1384" w:type="dxa"/>
          </w:tcPr>
          <w:p w14:paraId="50C718C5" w14:textId="53134650" w:rsidR="005215BB" w:rsidRPr="005215BB" w:rsidRDefault="005215BB" w:rsidP="005215BB">
            <w:pPr>
              <w:ind w:right="127"/>
              <w:jc w:val="right"/>
              <w:rPr>
                <w:rFonts w:ascii="Angsana New" w:hAnsi="Angsana New" w:cs="Angsana New"/>
                <w:sz w:val="23"/>
                <w:szCs w:val="23"/>
              </w:rPr>
            </w:pPr>
            <w:r w:rsidRPr="005215BB">
              <w:rPr>
                <w:rFonts w:ascii="Angsana New" w:hAnsi="Angsana New" w:cs="Angsana New"/>
                <w:sz w:val="23"/>
                <w:szCs w:val="23"/>
              </w:rPr>
              <w:t>(98,477,364.67)</w:t>
            </w:r>
          </w:p>
        </w:tc>
        <w:tc>
          <w:tcPr>
            <w:tcW w:w="164" w:type="dxa"/>
          </w:tcPr>
          <w:p w14:paraId="010E1C30" w14:textId="77777777" w:rsidR="005215BB" w:rsidRPr="00A366AC" w:rsidRDefault="005215BB" w:rsidP="005215BB">
            <w:pPr>
              <w:ind w:right="127"/>
              <w:jc w:val="center"/>
              <w:rPr>
                <w:rFonts w:ascii="Angsana New" w:hAnsi="Angsana New" w:cs="Angsana New"/>
                <w:sz w:val="23"/>
                <w:szCs w:val="23"/>
              </w:rPr>
            </w:pPr>
          </w:p>
        </w:tc>
        <w:tc>
          <w:tcPr>
            <w:tcW w:w="1395" w:type="dxa"/>
          </w:tcPr>
          <w:p w14:paraId="155C023B" w14:textId="1457D88E" w:rsidR="005215BB" w:rsidRPr="00A366AC" w:rsidRDefault="005215BB" w:rsidP="005215BB">
            <w:pPr>
              <w:ind w:right="127"/>
              <w:jc w:val="right"/>
              <w:rPr>
                <w:rFonts w:ascii="Angsana New" w:hAnsi="Angsana New" w:cs="Angsana New"/>
                <w:sz w:val="23"/>
                <w:szCs w:val="23"/>
              </w:rPr>
            </w:pPr>
            <w:r w:rsidRPr="00A366AC">
              <w:rPr>
                <w:rFonts w:ascii="Angsana New" w:hAnsi="Angsana New" w:cs="Angsana New"/>
                <w:sz w:val="23"/>
                <w:szCs w:val="23"/>
              </w:rPr>
              <w:t>(113,594,451.07)</w:t>
            </w:r>
          </w:p>
        </w:tc>
      </w:tr>
      <w:tr w:rsidR="005215BB" w:rsidRPr="00722595" w14:paraId="35D63DE8" w14:textId="77777777" w:rsidTr="005C7E15">
        <w:trPr>
          <w:cantSplit/>
        </w:trPr>
        <w:tc>
          <w:tcPr>
            <w:tcW w:w="3686" w:type="dxa"/>
          </w:tcPr>
          <w:p w14:paraId="56478F88" w14:textId="7B5F42B2" w:rsidR="005215BB" w:rsidRPr="00722595" w:rsidRDefault="005215BB" w:rsidP="005215BB">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ปี</w:t>
            </w:r>
          </w:p>
        </w:tc>
        <w:tc>
          <w:tcPr>
            <w:tcW w:w="1418" w:type="dxa"/>
          </w:tcPr>
          <w:p w14:paraId="125A3494" w14:textId="4AF97A35" w:rsidR="005215BB" w:rsidRPr="000427CE" w:rsidRDefault="005215BB" w:rsidP="005215BB">
            <w:pPr>
              <w:ind w:left="-59" w:right="-85"/>
              <w:jc w:val="center"/>
              <w:rPr>
                <w:rFonts w:ascii="Angsana New" w:hAnsi="Angsana New" w:cs="Angsana New"/>
                <w:sz w:val="23"/>
                <w:szCs w:val="23"/>
                <w:highlight w:val="yellow"/>
              </w:rPr>
            </w:pPr>
            <w:r w:rsidRPr="005215BB">
              <w:rPr>
                <w:rFonts w:ascii="Angsana New" w:hAnsi="Angsana New" w:cs="Angsana New"/>
                <w:sz w:val="23"/>
                <w:szCs w:val="23"/>
                <w:cs/>
              </w:rPr>
              <w:t>-</w:t>
            </w:r>
          </w:p>
        </w:tc>
        <w:tc>
          <w:tcPr>
            <w:tcW w:w="164" w:type="dxa"/>
          </w:tcPr>
          <w:p w14:paraId="299FDD98" w14:textId="77777777" w:rsidR="005215BB" w:rsidRPr="00A366AC" w:rsidRDefault="005215BB" w:rsidP="005215BB">
            <w:pPr>
              <w:ind w:left="-59" w:right="-85"/>
              <w:jc w:val="right"/>
              <w:rPr>
                <w:rFonts w:ascii="Angsana New" w:hAnsi="Angsana New" w:cs="Angsana New"/>
                <w:sz w:val="23"/>
                <w:szCs w:val="23"/>
              </w:rPr>
            </w:pPr>
          </w:p>
        </w:tc>
        <w:tc>
          <w:tcPr>
            <w:tcW w:w="1402" w:type="dxa"/>
          </w:tcPr>
          <w:p w14:paraId="7504E329" w14:textId="078291D7" w:rsidR="005215BB" w:rsidRPr="00A366AC" w:rsidRDefault="005215BB" w:rsidP="005215BB">
            <w:pPr>
              <w:ind w:left="-59" w:right="-85"/>
              <w:jc w:val="center"/>
              <w:rPr>
                <w:rFonts w:ascii="Angsana New" w:hAnsi="Angsana New" w:cs="Angsana New"/>
                <w:sz w:val="23"/>
                <w:szCs w:val="23"/>
              </w:rPr>
            </w:pPr>
            <w:r w:rsidRPr="00A366AC">
              <w:rPr>
                <w:rFonts w:ascii="Angsana New" w:hAnsi="Angsana New" w:cs="Angsana New"/>
                <w:sz w:val="23"/>
                <w:szCs w:val="23"/>
                <w:cs/>
              </w:rPr>
              <w:t>-</w:t>
            </w:r>
          </w:p>
        </w:tc>
        <w:tc>
          <w:tcPr>
            <w:tcW w:w="168" w:type="dxa"/>
          </w:tcPr>
          <w:p w14:paraId="578B9F05" w14:textId="77777777" w:rsidR="005215BB" w:rsidRPr="00A366AC" w:rsidRDefault="005215BB" w:rsidP="005215BB">
            <w:pPr>
              <w:ind w:left="-59" w:right="-85"/>
              <w:jc w:val="right"/>
              <w:rPr>
                <w:rFonts w:ascii="Angsana New" w:hAnsi="Angsana New" w:cs="Angsana New"/>
                <w:sz w:val="23"/>
                <w:szCs w:val="23"/>
              </w:rPr>
            </w:pPr>
          </w:p>
        </w:tc>
        <w:tc>
          <w:tcPr>
            <w:tcW w:w="1384" w:type="dxa"/>
          </w:tcPr>
          <w:p w14:paraId="226057DD" w14:textId="030C169D" w:rsidR="005215BB" w:rsidRPr="005215BB" w:rsidRDefault="005215BB" w:rsidP="005215BB">
            <w:pPr>
              <w:ind w:left="-59" w:right="-85"/>
              <w:jc w:val="center"/>
              <w:rPr>
                <w:rFonts w:ascii="Angsana New" w:hAnsi="Angsana New" w:cs="Angsana New"/>
                <w:sz w:val="23"/>
                <w:szCs w:val="23"/>
              </w:rPr>
            </w:pPr>
            <w:r w:rsidRPr="005215BB">
              <w:rPr>
                <w:rFonts w:ascii="Angsana New" w:hAnsi="Angsana New" w:cs="Angsana New"/>
                <w:sz w:val="23"/>
                <w:szCs w:val="23"/>
                <w:cs/>
              </w:rPr>
              <w:t>-</w:t>
            </w:r>
          </w:p>
        </w:tc>
        <w:tc>
          <w:tcPr>
            <w:tcW w:w="164" w:type="dxa"/>
          </w:tcPr>
          <w:p w14:paraId="651772FA" w14:textId="77777777" w:rsidR="005215BB" w:rsidRPr="00A366AC" w:rsidRDefault="005215BB" w:rsidP="005215BB">
            <w:pPr>
              <w:ind w:left="-59" w:right="-85"/>
              <w:jc w:val="right"/>
              <w:rPr>
                <w:rFonts w:ascii="Angsana New" w:hAnsi="Angsana New" w:cs="Angsana New"/>
                <w:sz w:val="23"/>
                <w:szCs w:val="23"/>
              </w:rPr>
            </w:pPr>
          </w:p>
        </w:tc>
        <w:tc>
          <w:tcPr>
            <w:tcW w:w="1395" w:type="dxa"/>
          </w:tcPr>
          <w:p w14:paraId="4FA2DBC7" w14:textId="007E176F" w:rsidR="005215BB" w:rsidRPr="00A366AC" w:rsidRDefault="005215BB" w:rsidP="005215BB">
            <w:pPr>
              <w:ind w:left="-59" w:right="-85"/>
              <w:jc w:val="center"/>
              <w:rPr>
                <w:rFonts w:ascii="Angsana New" w:hAnsi="Angsana New" w:cs="Angsana New"/>
                <w:sz w:val="23"/>
                <w:szCs w:val="23"/>
              </w:rPr>
            </w:pPr>
            <w:r w:rsidRPr="00A366AC">
              <w:rPr>
                <w:rFonts w:ascii="Angsana New" w:hAnsi="Angsana New" w:cs="Angsana New"/>
                <w:sz w:val="23"/>
                <w:szCs w:val="23"/>
                <w:cs/>
              </w:rPr>
              <w:t>-</w:t>
            </w:r>
          </w:p>
        </w:tc>
      </w:tr>
      <w:tr w:rsidR="005215BB" w:rsidRPr="00722595" w14:paraId="0E1FB516" w14:textId="77777777" w:rsidTr="005C7E15">
        <w:trPr>
          <w:cantSplit/>
        </w:trPr>
        <w:tc>
          <w:tcPr>
            <w:tcW w:w="3686" w:type="dxa"/>
          </w:tcPr>
          <w:p w14:paraId="7711B43C" w14:textId="4900F9CA" w:rsidR="005215BB" w:rsidRPr="00722595" w:rsidRDefault="005215BB" w:rsidP="005215BB">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ปี</w:t>
            </w:r>
          </w:p>
        </w:tc>
        <w:tc>
          <w:tcPr>
            <w:tcW w:w="1418" w:type="dxa"/>
            <w:tcBorders>
              <w:bottom w:val="single" w:sz="4" w:space="0" w:color="auto"/>
            </w:tcBorders>
          </w:tcPr>
          <w:p w14:paraId="7D3C6285" w14:textId="18E70816" w:rsidR="005215BB" w:rsidRPr="000427CE" w:rsidRDefault="005215BB" w:rsidP="005215BB">
            <w:pPr>
              <w:ind w:right="127"/>
              <w:jc w:val="right"/>
              <w:rPr>
                <w:rFonts w:ascii="Angsana New" w:hAnsi="Angsana New" w:cs="Angsana New"/>
                <w:sz w:val="23"/>
                <w:szCs w:val="23"/>
                <w:highlight w:val="yellow"/>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c>
          <w:tcPr>
            <w:tcW w:w="164" w:type="dxa"/>
          </w:tcPr>
          <w:p w14:paraId="109C8AEB" w14:textId="77777777" w:rsidR="005215BB" w:rsidRPr="00A366AC" w:rsidRDefault="005215BB" w:rsidP="005215BB">
            <w:pPr>
              <w:ind w:right="127"/>
              <w:jc w:val="right"/>
              <w:rPr>
                <w:rFonts w:ascii="Angsana New" w:hAnsi="Angsana New" w:cs="Angsana New"/>
                <w:sz w:val="23"/>
                <w:szCs w:val="23"/>
              </w:rPr>
            </w:pPr>
          </w:p>
        </w:tc>
        <w:tc>
          <w:tcPr>
            <w:tcW w:w="1402" w:type="dxa"/>
            <w:tcBorders>
              <w:bottom w:val="single" w:sz="4" w:space="0" w:color="auto"/>
            </w:tcBorders>
          </w:tcPr>
          <w:p w14:paraId="608A23EC" w14:textId="21C17CF4" w:rsidR="005215BB" w:rsidRPr="00A366AC" w:rsidRDefault="005215BB" w:rsidP="005215BB">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c>
          <w:tcPr>
            <w:tcW w:w="168" w:type="dxa"/>
          </w:tcPr>
          <w:p w14:paraId="2E910AAC" w14:textId="77777777" w:rsidR="005215BB" w:rsidRPr="00A366AC" w:rsidRDefault="005215BB" w:rsidP="005215BB">
            <w:pPr>
              <w:ind w:right="127"/>
              <w:jc w:val="right"/>
              <w:rPr>
                <w:rFonts w:ascii="Angsana New" w:hAnsi="Angsana New" w:cs="Angsana New"/>
                <w:sz w:val="23"/>
                <w:szCs w:val="23"/>
              </w:rPr>
            </w:pPr>
          </w:p>
        </w:tc>
        <w:tc>
          <w:tcPr>
            <w:tcW w:w="1384" w:type="dxa"/>
            <w:tcBorders>
              <w:bottom w:val="single" w:sz="4" w:space="0" w:color="auto"/>
            </w:tcBorders>
          </w:tcPr>
          <w:p w14:paraId="0D533E95" w14:textId="3BCB89C3" w:rsidR="005215BB" w:rsidRPr="005215BB" w:rsidRDefault="005215BB" w:rsidP="005215BB">
            <w:pPr>
              <w:ind w:right="127"/>
              <w:jc w:val="right"/>
              <w:rPr>
                <w:rFonts w:ascii="Angsana New" w:hAnsi="Angsana New" w:cs="Angsana New"/>
                <w:sz w:val="23"/>
                <w:szCs w:val="23"/>
              </w:rPr>
            </w:pPr>
            <w:r w:rsidRPr="005215BB">
              <w:rPr>
                <w:rFonts w:ascii="Angsana New" w:hAnsi="Angsana New" w:cs="Angsana New"/>
                <w:sz w:val="23"/>
                <w:szCs w:val="23"/>
                <w:cs/>
              </w:rPr>
              <w:t>14</w:t>
            </w:r>
            <w:r w:rsidRPr="005215BB">
              <w:rPr>
                <w:rFonts w:ascii="Angsana New" w:hAnsi="Angsana New" w:cs="Angsana New"/>
                <w:sz w:val="23"/>
                <w:szCs w:val="23"/>
              </w:rPr>
              <w:t>,</w:t>
            </w:r>
            <w:r w:rsidRPr="005215BB">
              <w:rPr>
                <w:rFonts w:ascii="Angsana New" w:hAnsi="Angsana New" w:cs="Angsana New"/>
                <w:sz w:val="23"/>
                <w:szCs w:val="23"/>
                <w:cs/>
              </w:rPr>
              <w:t>685</w:t>
            </w:r>
            <w:r w:rsidRPr="005215BB">
              <w:rPr>
                <w:rFonts w:ascii="Angsana New" w:hAnsi="Angsana New" w:cs="Angsana New"/>
                <w:sz w:val="23"/>
                <w:szCs w:val="23"/>
              </w:rPr>
              <w:t>,</w:t>
            </w:r>
            <w:r w:rsidRPr="005215BB">
              <w:rPr>
                <w:rFonts w:ascii="Angsana New" w:hAnsi="Angsana New" w:cs="Angsana New"/>
                <w:sz w:val="23"/>
                <w:szCs w:val="23"/>
                <w:cs/>
              </w:rPr>
              <w:t>381.34</w:t>
            </w:r>
          </w:p>
        </w:tc>
        <w:tc>
          <w:tcPr>
            <w:tcW w:w="164" w:type="dxa"/>
          </w:tcPr>
          <w:p w14:paraId="4D94824A" w14:textId="77777777" w:rsidR="005215BB" w:rsidRPr="00A366AC" w:rsidRDefault="005215BB" w:rsidP="005215BB">
            <w:pPr>
              <w:ind w:right="127"/>
              <w:jc w:val="right"/>
              <w:rPr>
                <w:rFonts w:ascii="Angsana New" w:hAnsi="Angsana New" w:cs="Angsana New"/>
                <w:sz w:val="23"/>
                <w:szCs w:val="23"/>
              </w:rPr>
            </w:pPr>
          </w:p>
        </w:tc>
        <w:tc>
          <w:tcPr>
            <w:tcW w:w="1395" w:type="dxa"/>
            <w:tcBorders>
              <w:bottom w:val="single" w:sz="4" w:space="0" w:color="auto"/>
            </w:tcBorders>
          </w:tcPr>
          <w:p w14:paraId="55573882" w14:textId="6FD19826" w:rsidR="005215BB" w:rsidRPr="00A366AC" w:rsidRDefault="005215BB" w:rsidP="005215BB">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r>
      <w:tr w:rsidR="005215BB" w:rsidRPr="00722595" w14:paraId="67FDB50C" w14:textId="77777777" w:rsidTr="001C235E">
        <w:trPr>
          <w:cantSplit/>
        </w:trPr>
        <w:tc>
          <w:tcPr>
            <w:tcW w:w="3686" w:type="dxa"/>
          </w:tcPr>
          <w:p w14:paraId="7172C902" w14:textId="31F7B49D" w:rsidR="005215BB" w:rsidRPr="00722595" w:rsidRDefault="005215BB" w:rsidP="005215BB">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tcPr>
          <w:p w14:paraId="5B963E85" w14:textId="67186CA0" w:rsidR="005215BB" w:rsidRPr="000427CE" w:rsidRDefault="005215BB" w:rsidP="005215BB">
            <w:pPr>
              <w:ind w:right="127"/>
              <w:jc w:val="right"/>
              <w:rPr>
                <w:rFonts w:ascii="Angsana New" w:hAnsi="Angsana New" w:cs="Angsana New"/>
                <w:sz w:val="23"/>
                <w:szCs w:val="23"/>
                <w:highlight w:val="yellow"/>
              </w:rPr>
            </w:pPr>
            <w:r w:rsidRPr="005215BB">
              <w:rPr>
                <w:rFonts w:ascii="Angsana New" w:hAnsi="Angsana New" w:cs="Angsana New"/>
                <w:sz w:val="23"/>
                <w:szCs w:val="23"/>
                <w:cs/>
              </w:rPr>
              <w:t>(83</w:t>
            </w:r>
            <w:r w:rsidRPr="005215BB">
              <w:rPr>
                <w:rFonts w:ascii="Angsana New" w:hAnsi="Angsana New" w:cs="Angsana New"/>
                <w:sz w:val="23"/>
                <w:szCs w:val="23"/>
              </w:rPr>
              <w:t>,</w:t>
            </w:r>
            <w:r w:rsidRPr="005215BB">
              <w:rPr>
                <w:rFonts w:ascii="Angsana New" w:hAnsi="Angsana New" w:cs="Angsana New"/>
                <w:sz w:val="23"/>
                <w:szCs w:val="23"/>
                <w:cs/>
              </w:rPr>
              <w:t>791</w:t>
            </w:r>
            <w:r w:rsidRPr="005215BB">
              <w:rPr>
                <w:rFonts w:ascii="Angsana New" w:hAnsi="Angsana New" w:cs="Angsana New"/>
                <w:sz w:val="23"/>
                <w:szCs w:val="23"/>
              </w:rPr>
              <w:t>,</w:t>
            </w:r>
            <w:r w:rsidRPr="005215BB">
              <w:rPr>
                <w:rFonts w:ascii="Angsana New" w:hAnsi="Angsana New" w:cs="Angsana New"/>
                <w:sz w:val="23"/>
                <w:szCs w:val="23"/>
                <w:cs/>
              </w:rPr>
              <w:t>983.33)</w:t>
            </w:r>
          </w:p>
        </w:tc>
        <w:tc>
          <w:tcPr>
            <w:tcW w:w="164" w:type="dxa"/>
          </w:tcPr>
          <w:p w14:paraId="2DE96AA1" w14:textId="77777777" w:rsidR="005215BB" w:rsidRPr="00A366AC" w:rsidRDefault="005215BB" w:rsidP="005215BB">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6EAC750F" w14:textId="2D903204" w:rsidR="005215BB" w:rsidRPr="00A366AC" w:rsidRDefault="005215BB" w:rsidP="005215BB">
            <w:pPr>
              <w:ind w:right="127"/>
              <w:jc w:val="right"/>
              <w:rPr>
                <w:rFonts w:ascii="Angsana New" w:hAnsi="Angsana New" w:cs="Angsana New"/>
                <w:sz w:val="23"/>
                <w:szCs w:val="23"/>
              </w:rPr>
            </w:pPr>
            <w:r w:rsidRPr="00A366AC">
              <w:rPr>
                <w:rFonts w:ascii="Angsana New" w:hAnsi="Angsana New" w:cs="Angsana New"/>
                <w:sz w:val="23"/>
                <w:szCs w:val="23"/>
                <w:cs/>
              </w:rPr>
              <w:t>(98</w:t>
            </w:r>
            <w:r w:rsidRPr="00A366AC">
              <w:rPr>
                <w:rFonts w:ascii="Angsana New" w:hAnsi="Angsana New" w:cs="Angsana New"/>
                <w:sz w:val="23"/>
                <w:szCs w:val="23"/>
              </w:rPr>
              <w:t>,</w:t>
            </w:r>
            <w:r w:rsidRPr="00A366AC">
              <w:rPr>
                <w:rFonts w:ascii="Angsana New" w:hAnsi="Angsana New" w:cs="Angsana New"/>
                <w:sz w:val="23"/>
                <w:szCs w:val="23"/>
                <w:cs/>
              </w:rPr>
              <w:t>477</w:t>
            </w:r>
            <w:r w:rsidRPr="00A366AC">
              <w:rPr>
                <w:rFonts w:ascii="Angsana New" w:hAnsi="Angsana New" w:cs="Angsana New"/>
                <w:sz w:val="23"/>
                <w:szCs w:val="23"/>
              </w:rPr>
              <w:t>,</w:t>
            </w:r>
            <w:r w:rsidRPr="00A366AC">
              <w:rPr>
                <w:rFonts w:ascii="Angsana New" w:hAnsi="Angsana New" w:cs="Angsana New"/>
                <w:sz w:val="23"/>
                <w:szCs w:val="23"/>
                <w:cs/>
              </w:rPr>
              <w:t>364.67)</w:t>
            </w:r>
          </w:p>
        </w:tc>
        <w:tc>
          <w:tcPr>
            <w:tcW w:w="168" w:type="dxa"/>
          </w:tcPr>
          <w:p w14:paraId="6913A0BB" w14:textId="77777777" w:rsidR="005215BB" w:rsidRPr="00A366AC" w:rsidRDefault="005215BB" w:rsidP="005215BB">
            <w:pPr>
              <w:ind w:right="127"/>
              <w:jc w:val="center"/>
              <w:rPr>
                <w:rFonts w:ascii="Angsana New" w:hAnsi="Angsana New" w:cs="Angsana New"/>
                <w:sz w:val="23"/>
                <w:szCs w:val="23"/>
              </w:rPr>
            </w:pPr>
          </w:p>
        </w:tc>
        <w:tc>
          <w:tcPr>
            <w:tcW w:w="1384" w:type="dxa"/>
            <w:tcBorders>
              <w:top w:val="single" w:sz="4" w:space="0" w:color="auto"/>
              <w:bottom w:val="single" w:sz="4" w:space="0" w:color="auto"/>
            </w:tcBorders>
          </w:tcPr>
          <w:p w14:paraId="310A0F82" w14:textId="668C497E" w:rsidR="005215BB" w:rsidRPr="005215BB" w:rsidRDefault="005215BB" w:rsidP="005215BB">
            <w:pPr>
              <w:ind w:right="127"/>
              <w:jc w:val="right"/>
              <w:rPr>
                <w:rFonts w:ascii="Angsana New" w:hAnsi="Angsana New" w:cs="Angsana New"/>
                <w:sz w:val="23"/>
                <w:szCs w:val="23"/>
              </w:rPr>
            </w:pPr>
            <w:r w:rsidRPr="005215BB">
              <w:rPr>
                <w:rFonts w:ascii="Angsana New" w:hAnsi="Angsana New" w:cs="Angsana New"/>
                <w:sz w:val="23"/>
                <w:szCs w:val="23"/>
                <w:cs/>
              </w:rPr>
              <w:t>(83</w:t>
            </w:r>
            <w:r w:rsidRPr="005215BB">
              <w:rPr>
                <w:rFonts w:ascii="Angsana New" w:hAnsi="Angsana New" w:cs="Angsana New"/>
                <w:sz w:val="23"/>
                <w:szCs w:val="23"/>
              </w:rPr>
              <w:t>,</w:t>
            </w:r>
            <w:r w:rsidRPr="005215BB">
              <w:rPr>
                <w:rFonts w:ascii="Angsana New" w:hAnsi="Angsana New" w:cs="Angsana New"/>
                <w:sz w:val="23"/>
                <w:szCs w:val="23"/>
                <w:cs/>
              </w:rPr>
              <w:t>791</w:t>
            </w:r>
            <w:r w:rsidRPr="005215BB">
              <w:rPr>
                <w:rFonts w:ascii="Angsana New" w:hAnsi="Angsana New" w:cs="Angsana New"/>
                <w:sz w:val="23"/>
                <w:szCs w:val="23"/>
              </w:rPr>
              <w:t>,</w:t>
            </w:r>
            <w:r w:rsidRPr="005215BB">
              <w:rPr>
                <w:rFonts w:ascii="Angsana New" w:hAnsi="Angsana New" w:cs="Angsana New"/>
                <w:sz w:val="23"/>
                <w:szCs w:val="23"/>
                <w:cs/>
              </w:rPr>
              <w:t>983.33)</w:t>
            </w:r>
          </w:p>
        </w:tc>
        <w:tc>
          <w:tcPr>
            <w:tcW w:w="164" w:type="dxa"/>
          </w:tcPr>
          <w:p w14:paraId="6A01C571" w14:textId="77777777" w:rsidR="005215BB" w:rsidRPr="00A366AC" w:rsidRDefault="005215BB" w:rsidP="005215BB">
            <w:pPr>
              <w:ind w:right="127"/>
              <w:jc w:val="center"/>
              <w:rPr>
                <w:rFonts w:ascii="Angsana New" w:hAnsi="Angsana New" w:cs="Angsana New"/>
                <w:sz w:val="23"/>
                <w:szCs w:val="23"/>
              </w:rPr>
            </w:pPr>
          </w:p>
        </w:tc>
        <w:tc>
          <w:tcPr>
            <w:tcW w:w="1395" w:type="dxa"/>
            <w:tcBorders>
              <w:top w:val="single" w:sz="4" w:space="0" w:color="auto"/>
              <w:bottom w:val="single" w:sz="4" w:space="0" w:color="auto"/>
            </w:tcBorders>
          </w:tcPr>
          <w:p w14:paraId="61006A5F" w14:textId="23815098" w:rsidR="005215BB" w:rsidRPr="00A366AC" w:rsidRDefault="005215BB" w:rsidP="005215BB">
            <w:pPr>
              <w:ind w:right="127"/>
              <w:jc w:val="right"/>
              <w:rPr>
                <w:rFonts w:ascii="Angsana New" w:hAnsi="Angsana New" w:cs="Angsana New"/>
                <w:sz w:val="23"/>
                <w:szCs w:val="23"/>
              </w:rPr>
            </w:pPr>
            <w:r w:rsidRPr="00A366AC">
              <w:rPr>
                <w:rFonts w:ascii="Angsana New" w:hAnsi="Angsana New" w:cs="Angsana New"/>
                <w:sz w:val="23"/>
                <w:szCs w:val="23"/>
                <w:cs/>
              </w:rPr>
              <w:t>(98</w:t>
            </w:r>
            <w:r w:rsidRPr="00A366AC">
              <w:rPr>
                <w:rFonts w:ascii="Angsana New" w:hAnsi="Angsana New" w:cs="Angsana New"/>
                <w:sz w:val="23"/>
                <w:szCs w:val="23"/>
              </w:rPr>
              <w:t>,</w:t>
            </w:r>
            <w:r w:rsidRPr="00A366AC">
              <w:rPr>
                <w:rFonts w:ascii="Angsana New" w:hAnsi="Angsana New" w:cs="Angsana New"/>
                <w:sz w:val="23"/>
                <w:szCs w:val="23"/>
                <w:cs/>
              </w:rPr>
              <w:t>477</w:t>
            </w:r>
            <w:r w:rsidRPr="00A366AC">
              <w:rPr>
                <w:rFonts w:ascii="Angsana New" w:hAnsi="Angsana New" w:cs="Angsana New"/>
                <w:sz w:val="23"/>
                <w:szCs w:val="23"/>
              </w:rPr>
              <w:t>,</w:t>
            </w:r>
            <w:r w:rsidRPr="00A366AC">
              <w:rPr>
                <w:rFonts w:ascii="Angsana New" w:hAnsi="Angsana New" w:cs="Angsana New"/>
                <w:sz w:val="23"/>
                <w:szCs w:val="23"/>
                <w:cs/>
              </w:rPr>
              <w:t>364.67)</w:t>
            </w:r>
          </w:p>
        </w:tc>
      </w:tr>
      <w:tr w:rsidR="000427CE" w:rsidRPr="00722595" w14:paraId="069C12B5" w14:textId="77777777" w:rsidTr="00851949">
        <w:trPr>
          <w:cantSplit/>
          <w:trHeight w:val="274"/>
        </w:trPr>
        <w:tc>
          <w:tcPr>
            <w:tcW w:w="3686" w:type="dxa"/>
          </w:tcPr>
          <w:p w14:paraId="0B1774D7" w14:textId="77777777" w:rsidR="000427CE" w:rsidRPr="00722595" w:rsidRDefault="000427CE" w:rsidP="000427CE">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tcPr>
          <w:p w14:paraId="1DEA09AA" w14:textId="601F7083" w:rsidR="000427CE" w:rsidRPr="000427CE" w:rsidRDefault="000427CE" w:rsidP="000427CE">
            <w:pPr>
              <w:ind w:left="-59" w:right="-85"/>
              <w:jc w:val="center"/>
              <w:rPr>
                <w:rFonts w:ascii="Angsana New" w:hAnsi="Angsana New" w:cs="Angsana New"/>
                <w:sz w:val="23"/>
                <w:szCs w:val="23"/>
                <w:highlight w:val="yellow"/>
              </w:rPr>
            </w:pPr>
            <w:r w:rsidRPr="005215BB">
              <w:rPr>
                <w:rFonts w:ascii="Angsana New" w:hAnsi="Angsana New" w:cs="Angsana New"/>
                <w:sz w:val="23"/>
                <w:szCs w:val="23"/>
                <w:cs/>
              </w:rPr>
              <w:t>-</w:t>
            </w:r>
          </w:p>
        </w:tc>
        <w:tc>
          <w:tcPr>
            <w:tcW w:w="164" w:type="dxa"/>
          </w:tcPr>
          <w:p w14:paraId="36818305" w14:textId="77777777" w:rsidR="000427CE" w:rsidRPr="00A366AC" w:rsidRDefault="000427CE" w:rsidP="000427CE">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218C1C80" w14:textId="7340052E" w:rsidR="000427CE" w:rsidRPr="00A366AC" w:rsidRDefault="000427CE" w:rsidP="000427CE">
            <w:pPr>
              <w:ind w:left="-59" w:right="-85"/>
              <w:jc w:val="center"/>
              <w:rPr>
                <w:rFonts w:ascii="Angsana New" w:hAnsi="Angsana New" w:cs="Angsana New"/>
                <w:sz w:val="23"/>
                <w:szCs w:val="23"/>
              </w:rPr>
            </w:pPr>
            <w:r w:rsidRPr="00A366AC">
              <w:rPr>
                <w:rFonts w:ascii="Angsana New" w:hAnsi="Angsana New" w:cs="Angsana New"/>
                <w:sz w:val="23"/>
                <w:szCs w:val="23"/>
                <w:cs/>
              </w:rPr>
              <w:t>-</w:t>
            </w:r>
          </w:p>
        </w:tc>
        <w:tc>
          <w:tcPr>
            <w:tcW w:w="168" w:type="dxa"/>
          </w:tcPr>
          <w:p w14:paraId="172E317F" w14:textId="77777777" w:rsidR="000427CE" w:rsidRPr="00A366AC" w:rsidRDefault="000427CE" w:rsidP="000427CE">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tcPr>
          <w:p w14:paraId="622D8431" w14:textId="77777777" w:rsidR="000427CE" w:rsidRPr="005215BB" w:rsidRDefault="000427CE" w:rsidP="000427CE">
            <w:pPr>
              <w:ind w:left="-59" w:right="-85"/>
              <w:jc w:val="center"/>
              <w:rPr>
                <w:rFonts w:ascii="Angsana New" w:hAnsi="Angsana New" w:cs="Angsana New"/>
                <w:sz w:val="23"/>
                <w:szCs w:val="23"/>
              </w:rPr>
            </w:pPr>
            <w:r w:rsidRPr="005215BB">
              <w:rPr>
                <w:rFonts w:ascii="Angsana New" w:hAnsi="Angsana New" w:cs="Angsana New"/>
                <w:sz w:val="23"/>
                <w:szCs w:val="23"/>
                <w:cs/>
              </w:rPr>
              <w:t>-</w:t>
            </w:r>
          </w:p>
        </w:tc>
        <w:tc>
          <w:tcPr>
            <w:tcW w:w="164" w:type="dxa"/>
          </w:tcPr>
          <w:p w14:paraId="07352857" w14:textId="77777777" w:rsidR="000427CE" w:rsidRPr="00A366AC" w:rsidRDefault="000427CE" w:rsidP="000427CE">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1D595199" w14:textId="479893FA" w:rsidR="000427CE" w:rsidRPr="00A366AC" w:rsidRDefault="000427CE" w:rsidP="000427CE">
            <w:pPr>
              <w:ind w:left="-59" w:right="-85"/>
              <w:jc w:val="center"/>
              <w:rPr>
                <w:rFonts w:ascii="Angsana New" w:hAnsi="Angsana New" w:cs="Angsana New"/>
                <w:sz w:val="23"/>
                <w:szCs w:val="23"/>
              </w:rPr>
            </w:pPr>
            <w:r w:rsidRPr="00A366AC">
              <w:rPr>
                <w:rFonts w:ascii="Angsana New" w:hAnsi="Angsana New" w:cs="Angsana New"/>
                <w:sz w:val="23"/>
                <w:szCs w:val="23"/>
                <w:cs/>
              </w:rPr>
              <w:t>-</w:t>
            </w:r>
          </w:p>
        </w:tc>
      </w:tr>
      <w:tr w:rsidR="004150E1" w:rsidRPr="00722595" w14:paraId="5FF9739E" w14:textId="77777777" w:rsidTr="00197EED">
        <w:trPr>
          <w:cantSplit/>
          <w:trHeight w:val="252"/>
        </w:trPr>
        <w:tc>
          <w:tcPr>
            <w:tcW w:w="3686" w:type="dxa"/>
          </w:tcPr>
          <w:p w14:paraId="34077797" w14:textId="5B3A92CA" w:rsidR="004150E1" w:rsidRPr="00722595" w:rsidRDefault="004150E1" w:rsidP="00D547BD">
            <w:pPr>
              <w:ind w:firstLine="225"/>
              <w:jc w:val="both"/>
              <w:rPr>
                <w:rFonts w:ascii="Angsana New" w:hAnsi="Angsana New" w:cs="Angsana New"/>
                <w:sz w:val="23"/>
                <w:szCs w:val="23"/>
                <w:cs/>
              </w:rPr>
            </w:pPr>
            <w:r w:rsidRPr="00722595">
              <w:rPr>
                <w:rFonts w:ascii="Angsana New" w:hAnsi="Angsana New" w:cs="Angsana New"/>
                <w:sz w:val="23"/>
                <w:szCs w:val="23"/>
                <w:cs/>
              </w:rPr>
              <w:t>บริษัท สยามแลนด์ โฮลดิ้ง (</w:t>
            </w:r>
            <w:r w:rsidRPr="00722595">
              <w:rPr>
                <w:rFonts w:ascii="Angsana New" w:hAnsi="Angsana New" w:cs="Angsana New"/>
                <w:sz w:val="23"/>
                <w:szCs w:val="23"/>
              </w:rPr>
              <w:t>1990</w:t>
            </w:r>
            <w:r w:rsidRPr="00722595">
              <w:rPr>
                <w:rFonts w:ascii="Angsana New" w:hAnsi="Angsana New" w:cs="Angsana New"/>
                <w:sz w:val="23"/>
                <w:szCs w:val="23"/>
                <w:cs/>
              </w:rPr>
              <w:t>) จำกัด</w:t>
            </w:r>
          </w:p>
        </w:tc>
        <w:tc>
          <w:tcPr>
            <w:tcW w:w="1418" w:type="dxa"/>
          </w:tcPr>
          <w:p w14:paraId="1D83A86F" w14:textId="77777777" w:rsidR="004150E1" w:rsidRPr="00722595" w:rsidRDefault="004150E1" w:rsidP="00D547BD">
            <w:pPr>
              <w:ind w:right="57"/>
              <w:jc w:val="right"/>
              <w:rPr>
                <w:rFonts w:ascii="Angsana New" w:hAnsi="Angsana New" w:cs="Angsana New"/>
                <w:sz w:val="23"/>
                <w:szCs w:val="23"/>
                <w:highlight w:val="yellow"/>
              </w:rPr>
            </w:pPr>
          </w:p>
        </w:tc>
        <w:tc>
          <w:tcPr>
            <w:tcW w:w="164" w:type="dxa"/>
          </w:tcPr>
          <w:p w14:paraId="5EE1763A" w14:textId="77777777" w:rsidR="004150E1" w:rsidRPr="00722595" w:rsidRDefault="004150E1" w:rsidP="00D547BD">
            <w:pPr>
              <w:tabs>
                <w:tab w:val="left" w:pos="1040"/>
              </w:tabs>
              <w:ind w:right="57" w:firstLine="93"/>
              <w:jc w:val="center"/>
              <w:rPr>
                <w:rFonts w:ascii="Angsana New" w:hAnsi="Angsana New" w:cs="Angsana New"/>
                <w:sz w:val="23"/>
                <w:szCs w:val="23"/>
              </w:rPr>
            </w:pPr>
          </w:p>
        </w:tc>
        <w:tc>
          <w:tcPr>
            <w:tcW w:w="1402" w:type="dxa"/>
          </w:tcPr>
          <w:p w14:paraId="0A8168FD" w14:textId="77777777" w:rsidR="004150E1" w:rsidRPr="00722595" w:rsidRDefault="004150E1" w:rsidP="00D547BD">
            <w:pPr>
              <w:ind w:right="57"/>
              <w:jc w:val="right"/>
              <w:rPr>
                <w:rFonts w:ascii="Angsana New" w:hAnsi="Angsana New" w:cs="Angsana New"/>
                <w:sz w:val="23"/>
                <w:szCs w:val="23"/>
              </w:rPr>
            </w:pPr>
          </w:p>
        </w:tc>
        <w:tc>
          <w:tcPr>
            <w:tcW w:w="168" w:type="dxa"/>
          </w:tcPr>
          <w:p w14:paraId="21A56430" w14:textId="77777777" w:rsidR="004150E1" w:rsidRPr="00722595" w:rsidRDefault="004150E1" w:rsidP="00D547BD">
            <w:pPr>
              <w:ind w:right="57"/>
              <w:jc w:val="center"/>
              <w:rPr>
                <w:rFonts w:ascii="Angsana New" w:hAnsi="Angsana New" w:cs="Angsana New"/>
                <w:sz w:val="23"/>
                <w:szCs w:val="23"/>
              </w:rPr>
            </w:pPr>
          </w:p>
        </w:tc>
        <w:tc>
          <w:tcPr>
            <w:tcW w:w="1384" w:type="dxa"/>
          </w:tcPr>
          <w:p w14:paraId="61015AB4" w14:textId="77777777" w:rsidR="004150E1" w:rsidRPr="00722595" w:rsidRDefault="004150E1" w:rsidP="00D547BD">
            <w:pPr>
              <w:ind w:right="57"/>
              <w:jc w:val="right"/>
              <w:rPr>
                <w:rFonts w:ascii="Angsana New" w:hAnsi="Angsana New" w:cs="Angsana New"/>
                <w:sz w:val="23"/>
                <w:szCs w:val="23"/>
              </w:rPr>
            </w:pPr>
          </w:p>
        </w:tc>
        <w:tc>
          <w:tcPr>
            <w:tcW w:w="164" w:type="dxa"/>
          </w:tcPr>
          <w:p w14:paraId="0C01A05B" w14:textId="77777777" w:rsidR="004150E1" w:rsidRPr="00722595" w:rsidRDefault="004150E1" w:rsidP="00D547BD">
            <w:pPr>
              <w:tabs>
                <w:tab w:val="left" w:pos="1040"/>
              </w:tabs>
              <w:ind w:right="57" w:firstLine="93"/>
              <w:jc w:val="center"/>
              <w:rPr>
                <w:rFonts w:ascii="Angsana New" w:hAnsi="Angsana New" w:cs="Angsana New"/>
                <w:sz w:val="23"/>
                <w:szCs w:val="23"/>
              </w:rPr>
            </w:pPr>
          </w:p>
        </w:tc>
        <w:tc>
          <w:tcPr>
            <w:tcW w:w="1395" w:type="dxa"/>
          </w:tcPr>
          <w:p w14:paraId="35718B4A" w14:textId="77777777" w:rsidR="004150E1" w:rsidRPr="00722595" w:rsidRDefault="004150E1" w:rsidP="00D547BD">
            <w:pPr>
              <w:ind w:right="57"/>
              <w:jc w:val="right"/>
              <w:rPr>
                <w:rFonts w:ascii="Angsana New" w:hAnsi="Angsana New" w:cs="Angsana New"/>
                <w:sz w:val="23"/>
                <w:szCs w:val="23"/>
              </w:rPr>
            </w:pPr>
          </w:p>
        </w:tc>
      </w:tr>
      <w:tr w:rsidR="00D547BD" w:rsidRPr="00722595" w14:paraId="702E127B" w14:textId="77777777" w:rsidTr="005C7E15">
        <w:trPr>
          <w:cantSplit/>
          <w:trHeight w:val="252"/>
        </w:trPr>
        <w:tc>
          <w:tcPr>
            <w:tcW w:w="3686" w:type="dxa"/>
          </w:tcPr>
          <w:p w14:paraId="0CBB1D48" w14:textId="407F2B2A"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tcPr>
          <w:p w14:paraId="015EFA59" w14:textId="01BB68DB" w:rsidR="00D547BD" w:rsidRPr="00A25595" w:rsidRDefault="00D547BD" w:rsidP="00D547BD">
            <w:pPr>
              <w:ind w:right="127"/>
              <w:jc w:val="right"/>
              <w:rPr>
                <w:rFonts w:ascii="Angsana New" w:hAnsi="Angsana New" w:cs="Angsana New"/>
                <w:sz w:val="23"/>
                <w:szCs w:val="23"/>
              </w:rPr>
            </w:pPr>
            <w:r w:rsidRPr="00A25595">
              <w:rPr>
                <w:rFonts w:ascii="Angsana New" w:hAnsi="Angsana New" w:cs="Angsana New"/>
                <w:sz w:val="23"/>
                <w:szCs w:val="23"/>
              </w:rPr>
              <w:t>190,000,000</w:t>
            </w:r>
            <w:r w:rsidRPr="00A25595">
              <w:rPr>
                <w:rFonts w:ascii="Angsana New" w:hAnsi="Angsana New" w:cs="Angsana New"/>
                <w:sz w:val="23"/>
                <w:szCs w:val="23"/>
                <w:cs/>
              </w:rPr>
              <w:t>.</w:t>
            </w:r>
            <w:r w:rsidRPr="00A25595">
              <w:rPr>
                <w:rFonts w:ascii="Angsana New" w:hAnsi="Angsana New" w:cs="Angsana New"/>
                <w:sz w:val="23"/>
                <w:szCs w:val="23"/>
              </w:rPr>
              <w:t>00</w:t>
            </w:r>
          </w:p>
        </w:tc>
        <w:tc>
          <w:tcPr>
            <w:tcW w:w="164" w:type="dxa"/>
          </w:tcPr>
          <w:p w14:paraId="33B6DBBC" w14:textId="77777777" w:rsidR="00D547BD" w:rsidRPr="008E225B" w:rsidRDefault="00D547BD" w:rsidP="00D547BD">
            <w:pPr>
              <w:tabs>
                <w:tab w:val="left" w:pos="1040"/>
              </w:tabs>
              <w:ind w:right="127" w:firstLine="93"/>
              <w:jc w:val="center"/>
              <w:rPr>
                <w:rFonts w:ascii="Angsana New" w:hAnsi="Angsana New" w:cs="Angsana New"/>
                <w:sz w:val="23"/>
                <w:szCs w:val="23"/>
              </w:rPr>
            </w:pPr>
          </w:p>
        </w:tc>
        <w:tc>
          <w:tcPr>
            <w:tcW w:w="1402" w:type="dxa"/>
          </w:tcPr>
          <w:p w14:paraId="09188601" w14:textId="3B0A2A37"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8" w:type="dxa"/>
          </w:tcPr>
          <w:p w14:paraId="0CD99704" w14:textId="77777777" w:rsidR="00D547BD" w:rsidRPr="008E225B" w:rsidRDefault="00D547BD" w:rsidP="00D547BD">
            <w:pPr>
              <w:ind w:right="57"/>
              <w:jc w:val="center"/>
              <w:rPr>
                <w:rFonts w:ascii="Angsana New" w:hAnsi="Angsana New" w:cs="Angsana New"/>
                <w:sz w:val="23"/>
                <w:szCs w:val="23"/>
              </w:rPr>
            </w:pPr>
          </w:p>
        </w:tc>
        <w:tc>
          <w:tcPr>
            <w:tcW w:w="1384" w:type="dxa"/>
          </w:tcPr>
          <w:p w14:paraId="12832A98"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4D05B28B" w14:textId="77777777" w:rsidR="00D547BD" w:rsidRPr="008E225B" w:rsidRDefault="00D547BD" w:rsidP="00D547BD">
            <w:pPr>
              <w:tabs>
                <w:tab w:val="left" w:pos="1040"/>
              </w:tabs>
              <w:ind w:right="57" w:firstLine="93"/>
              <w:jc w:val="center"/>
              <w:rPr>
                <w:rFonts w:ascii="Angsana New" w:hAnsi="Angsana New" w:cs="Angsana New"/>
                <w:sz w:val="23"/>
                <w:szCs w:val="23"/>
              </w:rPr>
            </w:pPr>
          </w:p>
        </w:tc>
        <w:tc>
          <w:tcPr>
            <w:tcW w:w="1395" w:type="dxa"/>
          </w:tcPr>
          <w:p w14:paraId="6E9F4BDB" w14:textId="17ADCD0F" w:rsidR="00D547BD" w:rsidRPr="00722595" w:rsidRDefault="00D547BD" w:rsidP="00D547BD">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D547BD" w:rsidRPr="00722595" w14:paraId="38BA2358" w14:textId="77777777" w:rsidTr="005C7E15">
        <w:trPr>
          <w:cantSplit/>
        </w:trPr>
        <w:tc>
          <w:tcPr>
            <w:tcW w:w="3686" w:type="dxa"/>
          </w:tcPr>
          <w:p w14:paraId="3287F7B0" w14:textId="65B5D242"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tcPr>
          <w:p w14:paraId="2535F048" w14:textId="2740354C" w:rsidR="00D547BD" w:rsidRPr="00A25595" w:rsidRDefault="00D547BD" w:rsidP="00D547BD">
            <w:pPr>
              <w:ind w:left="-59" w:right="-85"/>
              <w:jc w:val="center"/>
              <w:rPr>
                <w:rFonts w:ascii="Angsana New" w:hAnsi="Angsana New" w:cs="Angsana New"/>
                <w:sz w:val="23"/>
                <w:szCs w:val="23"/>
              </w:rPr>
            </w:pPr>
            <w:r w:rsidRPr="00A25595">
              <w:rPr>
                <w:rFonts w:ascii="Angsana New" w:hAnsi="Angsana New" w:cs="Angsana New"/>
                <w:sz w:val="23"/>
                <w:szCs w:val="23"/>
                <w:cs/>
              </w:rPr>
              <w:t>-</w:t>
            </w:r>
          </w:p>
        </w:tc>
        <w:tc>
          <w:tcPr>
            <w:tcW w:w="164" w:type="dxa"/>
          </w:tcPr>
          <w:p w14:paraId="214FCFBA" w14:textId="77777777" w:rsidR="00D547BD" w:rsidRPr="008E225B" w:rsidRDefault="00D547BD" w:rsidP="00D547BD">
            <w:pPr>
              <w:ind w:left="-59" w:right="-85"/>
              <w:jc w:val="right"/>
              <w:rPr>
                <w:rFonts w:ascii="Angsana New" w:hAnsi="Angsana New" w:cs="Angsana New"/>
                <w:sz w:val="23"/>
                <w:szCs w:val="23"/>
              </w:rPr>
            </w:pPr>
          </w:p>
        </w:tc>
        <w:tc>
          <w:tcPr>
            <w:tcW w:w="1402" w:type="dxa"/>
          </w:tcPr>
          <w:p w14:paraId="0DE0D6AF" w14:textId="4495E676"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0598AF53" w14:textId="77777777" w:rsidR="00D547BD" w:rsidRPr="008E225B" w:rsidRDefault="00D547BD" w:rsidP="00D547BD">
            <w:pPr>
              <w:ind w:left="-59" w:right="-85"/>
              <w:jc w:val="right"/>
              <w:rPr>
                <w:rFonts w:ascii="Angsana New" w:hAnsi="Angsana New" w:cs="Angsana New"/>
                <w:sz w:val="23"/>
                <w:szCs w:val="23"/>
              </w:rPr>
            </w:pPr>
          </w:p>
        </w:tc>
        <w:tc>
          <w:tcPr>
            <w:tcW w:w="1384" w:type="dxa"/>
          </w:tcPr>
          <w:p w14:paraId="4D8ABC06"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5E5C06D9" w14:textId="77777777" w:rsidR="00D547BD" w:rsidRPr="008E225B" w:rsidRDefault="00D547BD" w:rsidP="00D547BD">
            <w:pPr>
              <w:ind w:left="-59" w:right="-85"/>
              <w:jc w:val="right"/>
              <w:rPr>
                <w:rFonts w:ascii="Angsana New" w:hAnsi="Angsana New" w:cs="Angsana New"/>
                <w:sz w:val="23"/>
                <w:szCs w:val="23"/>
              </w:rPr>
            </w:pPr>
          </w:p>
        </w:tc>
        <w:tc>
          <w:tcPr>
            <w:tcW w:w="1395" w:type="dxa"/>
          </w:tcPr>
          <w:p w14:paraId="0B7F966A" w14:textId="035BE922" w:rsidR="00D547BD" w:rsidRPr="00722595" w:rsidRDefault="00D547BD" w:rsidP="00D547BD">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D547BD" w:rsidRPr="00722595" w14:paraId="08AE742F" w14:textId="77777777" w:rsidTr="005C7E15">
        <w:trPr>
          <w:cantSplit/>
        </w:trPr>
        <w:tc>
          <w:tcPr>
            <w:tcW w:w="3686" w:type="dxa"/>
          </w:tcPr>
          <w:p w14:paraId="57EAC1B5" w14:textId="1BE36516"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ปี</w:t>
            </w:r>
          </w:p>
        </w:tc>
        <w:tc>
          <w:tcPr>
            <w:tcW w:w="1418" w:type="dxa"/>
            <w:tcBorders>
              <w:bottom w:val="single" w:sz="4" w:space="0" w:color="auto"/>
            </w:tcBorders>
          </w:tcPr>
          <w:p w14:paraId="64161551" w14:textId="71C4D585" w:rsidR="00D547BD" w:rsidRPr="00A25595" w:rsidRDefault="00D547BD" w:rsidP="00D547BD">
            <w:pPr>
              <w:ind w:left="-59" w:right="-85"/>
              <w:jc w:val="center"/>
              <w:rPr>
                <w:rFonts w:ascii="Angsana New" w:hAnsi="Angsana New" w:cs="Angsana New"/>
                <w:sz w:val="23"/>
                <w:szCs w:val="23"/>
              </w:rPr>
            </w:pPr>
            <w:r w:rsidRPr="00A25595">
              <w:rPr>
                <w:rFonts w:ascii="Angsana New" w:hAnsi="Angsana New" w:cs="Angsana New"/>
                <w:sz w:val="23"/>
                <w:szCs w:val="23"/>
                <w:cs/>
              </w:rPr>
              <w:t>-</w:t>
            </w:r>
          </w:p>
        </w:tc>
        <w:tc>
          <w:tcPr>
            <w:tcW w:w="164" w:type="dxa"/>
          </w:tcPr>
          <w:p w14:paraId="3E3CB917" w14:textId="77777777" w:rsidR="00D547BD" w:rsidRPr="008E225B" w:rsidRDefault="00D547BD" w:rsidP="00D547BD">
            <w:pPr>
              <w:ind w:right="57"/>
              <w:jc w:val="right"/>
              <w:rPr>
                <w:rFonts w:ascii="Angsana New" w:hAnsi="Angsana New" w:cs="Angsana New"/>
                <w:sz w:val="23"/>
                <w:szCs w:val="23"/>
              </w:rPr>
            </w:pPr>
          </w:p>
        </w:tc>
        <w:tc>
          <w:tcPr>
            <w:tcW w:w="1402" w:type="dxa"/>
            <w:tcBorders>
              <w:bottom w:val="single" w:sz="4" w:space="0" w:color="auto"/>
            </w:tcBorders>
          </w:tcPr>
          <w:p w14:paraId="3A957A14" w14:textId="1D30E0F2"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13791920" w14:textId="77777777" w:rsidR="00D547BD" w:rsidRPr="008E225B" w:rsidRDefault="00D547BD" w:rsidP="00D547BD">
            <w:pPr>
              <w:ind w:right="57"/>
              <w:jc w:val="right"/>
              <w:rPr>
                <w:rFonts w:ascii="Angsana New" w:hAnsi="Angsana New" w:cs="Angsana New"/>
                <w:sz w:val="23"/>
                <w:szCs w:val="23"/>
              </w:rPr>
            </w:pPr>
          </w:p>
        </w:tc>
        <w:tc>
          <w:tcPr>
            <w:tcW w:w="1384" w:type="dxa"/>
            <w:tcBorders>
              <w:bottom w:val="single" w:sz="4" w:space="0" w:color="auto"/>
            </w:tcBorders>
          </w:tcPr>
          <w:p w14:paraId="27C59B85"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62EC0E50" w14:textId="77777777" w:rsidR="00D547BD" w:rsidRPr="008E225B" w:rsidRDefault="00D547BD" w:rsidP="00D547BD">
            <w:pPr>
              <w:ind w:right="57"/>
              <w:jc w:val="right"/>
              <w:rPr>
                <w:rFonts w:ascii="Angsana New" w:hAnsi="Angsana New" w:cs="Angsana New"/>
                <w:sz w:val="23"/>
                <w:szCs w:val="23"/>
              </w:rPr>
            </w:pPr>
          </w:p>
        </w:tc>
        <w:tc>
          <w:tcPr>
            <w:tcW w:w="1395" w:type="dxa"/>
            <w:tcBorders>
              <w:bottom w:val="single" w:sz="4" w:space="0" w:color="auto"/>
            </w:tcBorders>
          </w:tcPr>
          <w:p w14:paraId="14EDFA77" w14:textId="6BCBBCF9" w:rsidR="00D547BD" w:rsidRPr="00722595" w:rsidRDefault="00D547BD" w:rsidP="00D547BD">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D547BD" w:rsidRPr="00722595" w14:paraId="4B8EBFB2" w14:textId="77777777" w:rsidTr="005C7E15">
        <w:trPr>
          <w:cantSplit/>
        </w:trPr>
        <w:tc>
          <w:tcPr>
            <w:tcW w:w="3686" w:type="dxa"/>
          </w:tcPr>
          <w:p w14:paraId="27ABF775" w14:textId="74CC3BC4" w:rsidR="00D547BD" w:rsidRPr="00722595" w:rsidRDefault="00D547BD" w:rsidP="00D547BD">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tcPr>
          <w:p w14:paraId="0B4108D1" w14:textId="0DB2568E" w:rsidR="00D547BD" w:rsidRPr="00A25595" w:rsidRDefault="00D547BD" w:rsidP="00D547BD">
            <w:pPr>
              <w:ind w:right="127"/>
              <w:jc w:val="right"/>
              <w:rPr>
                <w:rFonts w:ascii="Angsana New" w:hAnsi="Angsana New" w:cs="Angsana New"/>
                <w:sz w:val="23"/>
                <w:szCs w:val="23"/>
              </w:rPr>
            </w:pPr>
            <w:r w:rsidRPr="00A25595">
              <w:rPr>
                <w:rFonts w:ascii="Angsana New" w:hAnsi="Angsana New" w:cs="Angsana New"/>
                <w:sz w:val="23"/>
                <w:szCs w:val="23"/>
              </w:rPr>
              <w:t>190,000,000</w:t>
            </w:r>
            <w:r w:rsidRPr="00A25595">
              <w:rPr>
                <w:rFonts w:ascii="Angsana New" w:hAnsi="Angsana New" w:cs="Angsana New"/>
                <w:sz w:val="23"/>
                <w:szCs w:val="23"/>
                <w:cs/>
              </w:rPr>
              <w:t>.</w:t>
            </w:r>
            <w:r w:rsidRPr="00A25595">
              <w:rPr>
                <w:rFonts w:ascii="Angsana New" w:hAnsi="Angsana New" w:cs="Angsana New"/>
                <w:sz w:val="23"/>
                <w:szCs w:val="23"/>
              </w:rPr>
              <w:t>00</w:t>
            </w:r>
          </w:p>
        </w:tc>
        <w:tc>
          <w:tcPr>
            <w:tcW w:w="164" w:type="dxa"/>
          </w:tcPr>
          <w:p w14:paraId="58FBEE13" w14:textId="77777777" w:rsidR="00D547BD" w:rsidRPr="008E225B" w:rsidRDefault="00D547BD" w:rsidP="00D547BD">
            <w:pPr>
              <w:ind w:right="127"/>
              <w:jc w:val="center"/>
              <w:rPr>
                <w:rFonts w:ascii="Angsana New" w:hAnsi="Angsana New" w:cs="Angsana New"/>
                <w:sz w:val="23"/>
                <w:szCs w:val="23"/>
              </w:rPr>
            </w:pPr>
          </w:p>
        </w:tc>
        <w:tc>
          <w:tcPr>
            <w:tcW w:w="1402" w:type="dxa"/>
            <w:tcBorders>
              <w:top w:val="single" w:sz="4" w:space="0" w:color="auto"/>
              <w:bottom w:val="single" w:sz="4" w:space="0" w:color="auto"/>
            </w:tcBorders>
          </w:tcPr>
          <w:p w14:paraId="53E938ED" w14:textId="61102BD8" w:rsidR="00D547BD" w:rsidRPr="008E225B" w:rsidRDefault="00D547BD" w:rsidP="00D547BD">
            <w:pPr>
              <w:ind w:right="127"/>
              <w:jc w:val="right"/>
              <w:rPr>
                <w:rFonts w:ascii="Angsana New" w:hAnsi="Angsana New" w:cs="Angsana New"/>
                <w:sz w:val="23"/>
                <w:szCs w:val="23"/>
              </w:rPr>
            </w:pP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8" w:type="dxa"/>
          </w:tcPr>
          <w:p w14:paraId="3539B6C3" w14:textId="77777777" w:rsidR="00D547BD" w:rsidRPr="008E225B" w:rsidRDefault="00D547BD" w:rsidP="00D547BD">
            <w:pPr>
              <w:ind w:right="57"/>
              <w:jc w:val="center"/>
              <w:rPr>
                <w:rFonts w:ascii="Angsana New" w:hAnsi="Angsana New" w:cs="Angsana New"/>
                <w:sz w:val="23"/>
                <w:szCs w:val="23"/>
              </w:rPr>
            </w:pPr>
          </w:p>
        </w:tc>
        <w:tc>
          <w:tcPr>
            <w:tcW w:w="1384" w:type="dxa"/>
            <w:tcBorders>
              <w:top w:val="single" w:sz="4" w:space="0" w:color="auto"/>
              <w:bottom w:val="single" w:sz="4" w:space="0" w:color="auto"/>
            </w:tcBorders>
          </w:tcPr>
          <w:p w14:paraId="02252871"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668D231B" w14:textId="77777777" w:rsidR="00D547BD" w:rsidRPr="008E225B" w:rsidRDefault="00D547BD" w:rsidP="00D547BD">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14:paraId="4F88BB85" w14:textId="42806EA1" w:rsidR="00D547BD" w:rsidRPr="00722595" w:rsidRDefault="00D547BD" w:rsidP="00D547BD">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D547BD" w:rsidRPr="00722595" w14:paraId="6F9909B3" w14:textId="77777777" w:rsidTr="005C7E15">
        <w:trPr>
          <w:cantSplit/>
        </w:trPr>
        <w:tc>
          <w:tcPr>
            <w:tcW w:w="3686" w:type="dxa"/>
          </w:tcPr>
          <w:p w14:paraId="3E5CFC76" w14:textId="77777777" w:rsidR="00D547BD" w:rsidRPr="00722595" w:rsidRDefault="00D547BD" w:rsidP="00D547BD">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tcPr>
          <w:p w14:paraId="104E0AD2" w14:textId="77777777" w:rsidR="00D547BD" w:rsidRPr="00A25595" w:rsidRDefault="00D547BD" w:rsidP="00D547BD">
            <w:pPr>
              <w:ind w:right="127"/>
              <w:jc w:val="right"/>
              <w:rPr>
                <w:rFonts w:ascii="Angsana New" w:hAnsi="Angsana New" w:cs="Angsana New"/>
                <w:sz w:val="23"/>
                <w:szCs w:val="23"/>
              </w:rPr>
            </w:pPr>
          </w:p>
        </w:tc>
        <w:tc>
          <w:tcPr>
            <w:tcW w:w="164" w:type="dxa"/>
          </w:tcPr>
          <w:p w14:paraId="1D01C680" w14:textId="77777777" w:rsidR="00D547BD" w:rsidRPr="008E225B" w:rsidRDefault="00D547BD" w:rsidP="00D547BD">
            <w:pPr>
              <w:ind w:right="127"/>
              <w:jc w:val="center"/>
              <w:rPr>
                <w:rFonts w:ascii="Angsana New" w:hAnsi="Angsana New" w:cs="Angsana New"/>
                <w:sz w:val="23"/>
                <w:szCs w:val="23"/>
              </w:rPr>
            </w:pPr>
          </w:p>
        </w:tc>
        <w:tc>
          <w:tcPr>
            <w:tcW w:w="1402" w:type="dxa"/>
            <w:tcBorders>
              <w:top w:val="single" w:sz="4" w:space="0" w:color="auto"/>
            </w:tcBorders>
          </w:tcPr>
          <w:p w14:paraId="6828D66B" w14:textId="77777777" w:rsidR="00D547BD" w:rsidRPr="008E225B" w:rsidRDefault="00D547BD" w:rsidP="00D547BD">
            <w:pPr>
              <w:ind w:right="127"/>
              <w:jc w:val="right"/>
              <w:rPr>
                <w:rFonts w:ascii="Angsana New" w:hAnsi="Angsana New" w:cs="Angsana New"/>
                <w:sz w:val="23"/>
                <w:szCs w:val="23"/>
              </w:rPr>
            </w:pPr>
          </w:p>
        </w:tc>
        <w:tc>
          <w:tcPr>
            <w:tcW w:w="168" w:type="dxa"/>
          </w:tcPr>
          <w:p w14:paraId="01B6B060" w14:textId="77777777" w:rsidR="00D547BD" w:rsidRPr="008E225B" w:rsidRDefault="00D547BD" w:rsidP="00D547BD">
            <w:pPr>
              <w:ind w:right="57"/>
              <w:jc w:val="center"/>
              <w:rPr>
                <w:rFonts w:ascii="Angsana New" w:hAnsi="Angsana New" w:cs="Angsana New"/>
                <w:sz w:val="23"/>
                <w:szCs w:val="23"/>
              </w:rPr>
            </w:pPr>
          </w:p>
        </w:tc>
        <w:tc>
          <w:tcPr>
            <w:tcW w:w="1384" w:type="dxa"/>
            <w:tcBorders>
              <w:top w:val="single" w:sz="4" w:space="0" w:color="auto"/>
            </w:tcBorders>
          </w:tcPr>
          <w:p w14:paraId="5898FCC2" w14:textId="77777777" w:rsidR="00D547BD" w:rsidRPr="008E225B" w:rsidRDefault="00D547BD" w:rsidP="00D547BD">
            <w:pPr>
              <w:ind w:left="-59" w:right="-85"/>
              <w:jc w:val="center"/>
              <w:rPr>
                <w:rFonts w:ascii="Angsana New" w:hAnsi="Angsana New" w:cs="Angsana New"/>
                <w:sz w:val="23"/>
                <w:szCs w:val="23"/>
              </w:rPr>
            </w:pPr>
          </w:p>
        </w:tc>
        <w:tc>
          <w:tcPr>
            <w:tcW w:w="164" w:type="dxa"/>
          </w:tcPr>
          <w:p w14:paraId="00258CED" w14:textId="77777777" w:rsidR="00D547BD" w:rsidRPr="008E225B" w:rsidRDefault="00D547BD" w:rsidP="00D547BD">
            <w:pPr>
              <w:ind w:right="57"/>
              <w:jc w:val="center"/>
              <w:rPr>
                <w:rFonts w:ascii="Angsana New" w:hAnsi="Angsana New" w:cs="Angsana New"/>
                <w:sz w:val="23"/>
                <w:szCs w:val="23"/>
              </w:rPr>
            </w:pPr>
          </w:p>
        </w:tc>
        <w:tc>
          <w:tcPr>
            <w:tcW w:w="1395" w:type="dxa"/>
            <w:tcBorders>
              <w:top w:val="single" w:sz="4" w:space="0" w:color="auto"/>
            </w:tcBorders>
          </w:tcPr>
          <w:p w14:paraId="3B9C2089" w14:textId="77777777" w:rsidR="00D547BD" w:rsidRPr="00722595" w:rsidRDefault="00D547BD" w:rsidP="00D547BD">
            <w:pPr>
              <w:ind w:left="-59" w:right="-85"/>
              <w:jc w:val="center"/>
              <w:rPr>
                <w:rFonts w:ascii="Angsana New" w:hAnsi="Angsana New" w:cs="Angsana New"/>
                <w:sz w:val="23"/>
                <w:szCs w:val="23"/>
              </w:rPr>
            </w:pPr>
          </w:p>
        </w:tc>
      </w:tr>
      <w:tr w:rsidR="00D547BD" w:rsidRPr="00722595" w14:paraId="0402B43A" w14:textId="77777777" w:rsidTr="005C7E15">
        <w:trPr>
          <w:cantSplit/>
        </w:trPr>
        <w:tc>
          <w:tcPr>
            <w:tcW w:w="3686" w:type="dxa"/>
          </w:tcPr>
          <w:p w14:paraId="5D160FC3" w14:textId="457B7268" w:rsidR="00D547BD" w:rsidRPr="00722595"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tcPr>
          <w:p w14:paraId="32678FDF" w14:textId="779106D2" w:rsidR="00D547BD" w:rsidRPr="00A25595" w:rsidRDefault="00D547BD" w:rsidP="00D547BD">
            <w:pPr>
              <w:ind w:right="127"/>
              <w:jc w:val="right"/>
              <w:rPr>
                <w:rFonts w:ascii="Angsana New" w:hAnsi="Angsana New" w:cs="Angsana New"/>
                <w:sz w:val="23"/>
                <w:szCs w:val="23"/>
                <w:cs/>
              </w:rPr>
            </w:pPr>
            <w:r w:rsidRPr="00A25595">
              <w:rPr>
                <w:rFonts w:ascii="Angsana New" w:hAnsi="Angsana New" w:cs="Angsana New"/>
                <w:sz w:val="23"/>
                <w:szCs w:val="23"/>
                <w:cs/>
              </w:rPr>
              <w:t>(</w:t>
            </w:r>
            <w:r w:rsidRPr="00A25595">
              <w:rPr>
                <w:rFonts w:ascii="Angsana New" w:hAnsi="Angsana New" w:cs="Angsana New"/>
                <w:sz w:val="23"/>
                <w:szCs w:val="23"/>
              </w:rPr>
              <w:t>190,000,000</w:t>
            </w:r>
            <w:r w:rsidRPr="00A25595">
              <w:rPr>
                <w:rFonts w:ascii="Angsana New" w:hAnsi="Angsana New" w:cs="Angsana New"/>
                <w:sz w:val="23"/>
                <w:szCs w:val="23"/>
                <w:cs/>
              </w:rPr>
              <w:t>.</w:t>
            </w:r>
            <w:r w:rsidRPr="00A25595">
              <w:rPr>
                <w:rFonts w:ascii="Angsana New" w:hAnsi="Angsana New" w:cs="Angsana New"/>
                <w:sz w:val="23"/>
                <w:szCs w:val="23"/>
              </w:rPr>
              <w:t>00</w:t>
            </w:r>
            <w:r w:rsidRPr="00A25595">
              <w:rPr>
                <w:rFonts w:ascii="Angsana New" w:hAnsi="Angsana New" w:cs="Angsana New"/>
                <w:sz w:val="23"/>
                <w:szCs w:val="23"/>
                <w:cs/>
              </w:rPr>
              <w:t>)</w:t>
            </w:r>
          </w:p>
        </w:tc>
        <w:tc>
          <w:tcPr>
            <w:tcW w:w="164" w:type="dxa"/>
          </w:tcPr>
          <w:p w14:paraId="4A07244B" w14:textId="77777777" w:rsidR="00D547BD" w:rsidRPr="008E225B" w:rsidRDefault="00D547BD" w:rsidP="00D547BD">
            <w:pPr>
              <w:ind w:right="127"/>
              <w:jc w:val="center"/>
              <w:rPr>
                <w:rFonts w:ascii="Angsana New" w:hAnsi="Angsana New" w:cs="Angsana New"/>
                <w:sz w:val="23"/>
                <w:szCs w:val="23"/>
              </w:rPr>
            </w:pPr>
          </w:p>
        </w:tc>
        <w:tc>
          <w:tcPr>
            <w:tcW w:w="1402" w:type="dxa"/>
          </w:tcPr>
          <w:p w14:paraId="0F0839A0" w14:textId="6D4C2C17" w:rsidR="00D547BD" w:rsidRPr="008E225B" w:rsidRDefault="00D547BD" w:rsidP="00D547BD">
            <w:pPr>
              <w:ind w:right="127"/>
              <w:jc w:val="right"/>
              <w:rPr>
                <w:rFonts w:ascii="Angsana New" w:hAnsi="Angsana New" w:cs="Angsana New"/>
                <w:sz w:val="23"/>
                <w:szCs w:val="23"/>
                <w:cs/>
              </w:rPr>
            </w:pPr>
            <w:r w:rsidRPr="008E225B">
              <w:rPr>
                <w:rFonts w:ascii="Angsana New" w:hAnsi="Angsana New" w:cs="Angsana New"/>
                <w:sz w:val="23"/>
                <w:szCs w:val="23"/>
                <w:cs/>
              </w:rPr>
              <w:t>(</w:t>
            </w: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8" w:type="dxa"/>
          </w:tcPr>
          <w:p w14:paraId="49976393" w14:textId="77777777" w:rsidR="00D547BD" w:rsidRPr="008E225B" w:rsidRDefault="00D547BD" w:rsidP="00D547BD">
            <w:pPr>
              <w:ind w:right="57"/>
              <w:jc w:val="center"/>
              <w:rPr>
                <w:rFonts w:ascii="Angsana New" w:hAnsi="Angsana New" w:cs="Angsana New"/>
                <w:sz w:val="23"/>
                <w:szCs w:val="23"/>
              </w:rPr>
            </w:pPr>
          </w:p>
        </w:tc>
        <w:tc>
          <w:tcPr>
            <w:tcW w:w="1384" w:type="dxa"/>
          </w:tcPr>
          <w:p w14:paraId="4FD3DDEF" w14:textId="77777777"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0DF60A5F" w14:textId="77777777" w:rsidR="00D547BD" w:rsidRPr="008E225B" w:rsidRDefault="00D547BD" w:rsidP="00D547BD">
            <w:pPr>
              <w:ind w:right="57"/>
              <w:jc w:val="center"/>
              <w:rPr>
                <w:rFonts w:ascii="Angsana New" w:hAnsi="Angsana New" w:cs="Angsana New"/>
                <w:sz w:val="23"/>
                <w:szCs w:val="23"/>
              </w:rPr>
            </w:pPr>
          </w:p>
        </w:tc>
        <w:tc>
          <w:tcPr>
            <w:tcW w:w="1395" w:type="dxa"/>
          </w:tcPr>
          <w:p w14:paraId="32F88B3F" w14:textId="0CBF6591"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6E7E885C" w14:textId="77777777" w:rsidTr="005C7E15">
        <w:trPr>
          <w:cantSplit/>
        </w:trPr>
        <w:tc>
          <w:tcPr>
            <w:tcW w:w="3686" w:type="dxa"/>
          </w:tcPr>
          <w:p w14:paraId="76C8BB5B" w14:textId="6BA4DEF5" w:rsidR="00D547BD" w:rsidRPr="00722595"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ปี</w:t>
            </w:r>
          </w:p>
        </w:tc>
        <w:tc>
          <w:tcPr>
            <w:tcW w:w="1418" w:type="dxa"/>
          </w:tcPr>
          <w:p w14:paraId="0DC88B4C" w14:textId="29AD2082" w:rsidR="00D547BD" w:rsidRPr="00A25595" w:rsidRDefault="00D547BD" w:rsidP="00D547BD">
            <w:pPr>
              <w:ind w:left="-59" w:right="-85"/>
              <w:jc w:val="center"/>
              <w:rPr>
                <w:rFonts w:ascii="Angsana New" w:hAnsi="Angsana New" w:cs="Angsana New"/>
                <w:sz w:val="23"/>
                <w:szCs w:val="23"/>
                <w:cs/>
              </w:rPr>
            </w:pPr>
            <w:r w:rsidRPr="00A25595">
              <w:rPr>
                <w:rFonts w:ascii="Angsana New" w:hAnsi="Angsana New" w:cs="Angsana New"/>
                <w:sz w:val="23"/>
                <w:szCs w:val="23"/>
                <w:cs/>
              </w:rPr>
              <w:t>-</w:t>
            </w:r>
          </w:p>
        </w:tc>
        <w:tc>
          <w:tcPr>
            <w:tcW w:w="164" w:type="dxa"/>
          </w:tcPr>
          <w:p w14:paraId="61949230" w14:textId="77777777" w:rsidR="00D547BD" w:rsidRPr="008E225B" w:rsidRDefault="00D547BD" w:rsidP="00D547BD">
            <w:pPr>
              <w:ind w:left="-59" w:right="-85"/>
              <w:jc w:val="center"/>
              <w:rPr>
                <w:rFonts w:ascii="Angsana New" w:hAnsi="Angsana New" w:cs="Angsana New"/>
                <w:sz w:val="23"/>
                <w:szCs w:val="23"/>
              </w:rPr>
            </w:pPr>
          </w:p>
        </w:tc>
        <w:tc>
          <w:tcPr>
            <w:tcW w:w="1402" w:type="dxa"/>
          </w:tcPr>
          <w:p w14:paraId="1BB92264" w14:textId="40528CB7"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tcPr>
          <w:p w14:paraId="28691FD6" w14:textId="77777777" w:rsidR="00D547BD" w:rsidRPr="008E225B" w:rsidRDefault="00D547BD" w:rsidP="00D547BD">
            <w:pPr>
              <w:ind w:left="-59" w:right="-85"/>
              <w:jc w:val="center"/>
              <w:rPr>
                <w:rFonts w:ascii="Angsana New" w:hAnsi="Angsana New" w:cs="Angsana New"/>
                <w:sz w:val="23"/>
                <w:szCs w:val="23"/>
              </w:rPr>
            </w:pPr>
          </w:p>
        </w:tc>
        <w:tc>
          <w:tcPr>
            <w:tcW w:w="1384" w:type="dxa"/>
          </w:tcPr>
          <w:p w14:paraId="63F70F7C" w14:textId="77777777"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1819F179" w14:textId="77777777" w:rsidR="00D547BD" w:rsidRPr="008E225B" w:rsidRDefault="00D547BD" w:rsidP="00D547BD">
            <w:pPr>
              <w:ind w:left="-59" w:right="-85"/>
              <w:jc w:val="center"/>
              <w:rPr>
                <w:rFonts w:ascii="Angsana New" w:hAnsi="Angsana New" w:cs="Angsana New"/>
                <w:sz w:val="23"/>
                <w:szCs w:val="23"/>
              </w:rPr>
            </w:pPr>
          </w:p>
        </w:tc>
        <w:tc>
          <w:tcPr>
            <w:tcW w:w="1395" w:type="dxa"/>
          </w:tcPr>
          <w:p w14:paraId="3651783D" w14:textId="3FAE5699"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3EBA3427" w14:textId="77777777" w:rsidTr="00851949">
        <w:trPr>
          <w:cantSplit/>
          <w:trHeight w:val="274"/>
        </w:trPr>
        <w:tc>
          <w:tcPr>
            <w:tcW w:w="3686" w:type="dxa"/>
          </w:tcPr>
          <w:p w14:paraId="07422737" w14:textId="3A33BCC2" w:rsidR="00D547BD" w:rsidRPr="00722595"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ปี</w:t>
            </w:r>
          </w:p>
        </w:tc>
        <w:tc>
          <w:tcPr>
            <w:tcW w:w="1418" w:type="dxa"/>
            <w:tcBorders>
              <w:bottom w:val="single" w:sz="4" w:space="0" w:color="auto"/>
            </w:tcBorders>
          </w:tcPr>
          <w:p w14:paraId="0FE70AC7" w14:textId="0E929D67" w:rsidR="00D547BD" w:rsidRPr="00A25595" w:rsidRDefault="00D547BD" w:rsidP="00D547BD">
            <w:pPr>
              <w:ind w:left="-59" w:right="-85"/>
              <w:jc w:val="center"/>
              <w:rPr>
                <w:rFonts w:ascii="Angsana New" w:hAnsi="Angsana New" w:cs="Angsana New"/>
                <w:sz w:val="23"/>
                <w:szCs w:val="23"/>
                <w:cs/>
              </w:rPr>
            </w:pPr>
            <w:r w:rsidRPr="00A25595">
              <w:rPr>
                <w:rFonts w:ascii="Angsana New" w:hAnsi="Angsana New" w:cs="Angsana New"/>
                <w:sz w:val="23"/>
                <w:szCs w:val="23"/>
                <w:cs/>
              </w:rPr>
              <w:t>-</w:t>
            </w:r>
          </w:p>
        </w:tc>
        <w:tc>
          <w:tcPr>
            <w:tcW w:w="164" w:type="dxa"/>
          </w:tcPr>
          <w:p w14:paraId="2D9524B3" w14:textId="77777777" w:rsidR="00D547BD" w:rsidRPr="008E225B" w:rsidRDefault="00D547BD" w:rsidP="00D547BD">
            <w:pPr>
              <w:ind w:left="-59" w:right="-85"/>
              <w:jc w:val="center"/>
              <w:rPr>
                <w:rFonts w:ascii="Angsana New" w:hAnsi="Angsana New" w:cs="Angsana New"/>
                <w:sz w:val="23"/>
                <w:szCs w:val="23"/>
              </w:rPr>
            </w:pPr>
          </w:p>
        </w:tc>
        <w:tc>
          <w:tcPr>
            <w:tcW w:w="1402" w:type="dxa"/>
            <w:tcBorders>
              <w:bottom w:val="single" w:sz="4" w:space="0" w:color="auto"/>
            </w:tcBorders>
          </w:tcPr>
          <w:p w14:paraId="4DADA78A" w14:textId="5AF6C231"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tcPr>
          <w:p w14:paraId="1A014209" w14:textId="77777777" w:rsidR="00D547BD" w:rsidRPr="008E225B" w:rsidRDefault="00D547BD" w:rsidP="00D547BD">
            <w:pPr>
              <w:ind w:left="-59" w:right="-85"/>
              <w:jc w:val="center"/>
              <w:rPr>
                <w:rFonts w:ascii="Angsana New" w:hAnsi="Angsana New" w:cs="Angsana New"/>
                <w:sz w:val="23"/>
                <w:szCs w:val="23"/>
              </w:rPr>
            </w:pPr>
          </w:p>
        </w:tc>
        <w:tc>
          <w:tcPr>
            <w:tcW w:w="1384" w:type="dxa"/>
            <w:tcBorders>
              <w:bottom w:val="single" w:sz="4" w:space="0" w:color="auto"/>
            </w:tcBorders>
          </w:tcPr>
          <w:p w14:paraId="3D4F1223" w14:textId="77777777"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1D778B67" w14:textId="77777777" w:rsidR="00D547BD" w:rsidRPr="008E225B" w:rsidRDefault="00D547BD" w:rsidP="00D547BD">
            <w:pPr>
              <w:ind w:left="-59" w:right="-85"/>
              <w:jc w:val="center"/>
              <w:rPr>
                <w:rFonts w:ascii="Angsana New" w:hAnsi="Angsana New" w:cs="Angsana New"/>
                <w:sz w:val="23"/>
                <w:szCs w:val="23"/>
              </w:rPr>
            </w:pPr>
          </w:p>
        </w:tc>
        <w:tc>
          <w:tcPr>
            <w:tcW w:w="1395" w:type="dxa"/>
            <w:tcBorders>
              <w:bottom w:val="single" w:sz="4" w:space="0" w:color="auto"/>
            </w:tcBorders>
          </w:tcPr>
          <w:p w14:paraId="0E2BBB39" w14:textId="2337323D"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2BF894D7" w14:textId="77777777" w:rsidTr="00851949">
        <w:trPr>
          <w:cantSplit/>
          <w:trHeight w:val="274"/>
        </w:trPr>
        <w:tc>
          <w:tcPr>
            <w:tcW w:w="3686" w:type="dxa"/>
          </w:tcPr>
          <w:p w14:paraId="086F89B9" w14:textId="5BF9DF42" w:rsidR="00D547BD" w:rsidRPr="00722595" w:rsidRDefault="00D547BD" w:rsidP="00D547BD">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Pr>
          <w:p w14:paraId="3A03319C" w14:textId="11BFA658" w:rsidR="00D547BD" w:rsidRPr="00A25595" w:rsidRDefault="00D547BD" w:rsidP="00D547BD">
            <w:pPr>
              <w:ind w:right="127"/>
              <w:jc w:val="right"/>
              <w:rPr>
                <w:rFonts w:ascii="Angsana New" w:hAnsi="Angsana New" w:cs="Angsana New"/>
                <w:sz w:val="23"/>
                <w:szCs w:val="23"/>
                <w:cs/>
              </w:rPr>
            </w:pPr>
            <w:r w:rsidRPr="00A25595">
              <w:rPr>
                <w:rFonts w:ascii="Angsana New" w:hAnsi="Angsana New" w:cs="Angsana New"/>
                <w:sz w:val="23"/>
                <w:szCs w:val="23"/>
                <w:cs/>
              </w:rPr>
              <w:t>(</w:t>
            </w:r>
            <w:r w:rsidRPr="00A25595">
              <w:rPr>
                <w:rFonts w:ascii="Angsana New" w:hAnsi="Angsana New" w:cs="Angsana New"/>
                <w:sz w:val="23"/>
                <w:szCs w:val="23"/>
              </w:rPr>
              <w:t>190,000,000</w:t>
            </w:r>
            <w:r w:rsidRPr="00A25595">
              <w:rPr>
                <w:rFonts w:ascii="Angsana New" w:hAnsi="Angsana New" w:cs="Angsana New"/>
                <w:sz w:val="23"/>
                <w:szCs w:val="23"/>
                <w:cs/>
              </w:rPr>
              <w:t>.</w:t>
            </w:r>
            <w:r w:rsidRPr="00A25595">
              <w:rPr>
                <w:rFonts w:ascii="Angsana New" w:hAnsi="Angsana New" w:cs="Angsana New"/>
                <w:sz w:val="23"/>
                <w:szCs w:val="23"/>
              </w:rPr>
              <w:t>00</w:t>
            </w:r>
            <w:r w:rsidRPr="00A25595">
              <w:rPr>
                <w:rFonts w:ascii="Angsana New" w:hAnsi="Angsana New" w:cs="Angsana New"/>
                <w:sz w:val="23"/>
                <w:szCs w:val="23"/>
                <w:cs/>
              </w:rPr>
              <w:t>)</w:t>
            </w:r>
          </w:p>
        </w:tc>
        <w:tc>
          <w:tcPr>
            <w:tcW w:w="164" w:type="dxa"/>
          </w:tcPr>
          <w:p w14:paraId="2792F861" w14:textId="77777777" w:rsidR="00D547BD" w:rsidRPr="008E225B" w:rsidRDefault="00D547BD" w:rsidP="00D547BD">
            <w:pPr>
              <w:ind w:right="127"/>
              <w:jc w:val="center"/>
              <w:rPr>
                <w:rFonts w:ascii="Angsana New" w:hAnsi="Angsana New" w:cs="Angsana New"/>
                <w:sz w:val="23"/>
                <w:szCs w:val="23"/>
              </w:rPr>
            </w:pPr>
          </w:p>
        </w:tc>
        <w:tc>
          <w:tcPr>
            <w:tcW w:w="1402" w:type="dxa"/>
          </w:tcPr>
          <w:p w14:paraId="4C4F5863" w14:textId="479FA56A" w:rsidR="00D547BD" w:rsidRPr="008E225B" w:rsidRDefault="00D547BD" w:rsidP="00D547BD">
            <w:pPr>
              <w:ind w:right="127"/>
              <w:jc w:val="right"/>
              <w:rPr>
                <w:rFonts w:ascii="Angsana New" w:hAnsi="Angsana New" w:cs="Angsana New"/>
                <w:sz w:val="23"/>
                <w:szCs w:val="23"/>
                <w:cs/>
              </w:rPr>
            </w:pPr>
            <w:r w:rsidRPr="008E225B">
              <w:rPr>
                <w:rFonts w:ascii="Angsana New" w:hAnsi="Angsana New" w:cs="Angsana New"/>
                <w:sz w:val="23"/>
                <w:szCs w:val="23"/>
                <w:cs/>
              </w:rPr>
              <w:t>(</w:t>
            </w: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8" w:type="dxa"/>
          </w:tcPr>
          <w:p w14:paraId="1AFE9BD1" w14:textId="77777777" w:rsidR="00D547BD" w:rsidRPr="008E225B" w:rsidRDefault="00D547BD" w:rsidP="00D547BD">
            <w:pPr>
              <w:ind w:right="57"/>
              <w:jc w:val="center"/>
              <w:rPr>
                <w:rFonts w:ascii="Angsana New" w:hAnsi="Angsana New" w:cs="Angsana New"/>
                <w:sz w:val="23"/>
                <w:szCs w:val="23"/>
              </w:rPr>
            </w:pPr>
          </w:p>
        </w:tc>
        <w:tc>
          <w:tcPr>
            <w:tcW w:w="1384" w:type="dxa"/>
          </w:tcPr>
          <w:p w14:paraId="34AC7033" w14:textId="77777777"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5659351C" w14:textId="77777777" w:rsidR="00D547BD" w:rsidRPr="008E225B" w:rsidRDefault="00D547BD" w:rsidP="00D547BD">
            <w:pPr>
              <w:ind w:right="57"/>
              <w:jc w:val="center"/>
              <w:rPr>
                <w:rFonts w:ascii="Angsana New" w:hAnsi="Angsana New" w:cs="Angsana New"/>
                <w:sz w:val="23"/>
                <w:szCs w:val="23"/>
              </w:rPr>
            </w:pPr>
          </w:p>
        </w:tc>
        <w:tc>
          <w:tcPr>
            <w:tcW w:w="1395" w:type="dxa"/>
          </w:tcPr>
          <w:p w14:paraId="3757522F" w14:textId="69186404"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D547BD" w:rsidRPr="00722595" w14:paraId="583F77A5" w14:textId="77777777" w:rsidTr="00851949">
        <w:trPr>
          <w:cantSplit/>
          <w:trHeight w:val="274"/>
        </w:trPr>
        <w:tc>
          <w:tcPr>
            <w:tcW w:w="3686" w:type="dxa"/>
          </w:tcPr>
          <w:p w14:paraId="7A72C5AF" w14:textId="77777777" w:rsidR="00D547BD" w:rsidRPr="00722595" w:rsidRDefault="00D547BD" w:rsidP="00D547BD">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tcPr>
          <w:p w14:paraId="2016B2A7" w14:textId="7285B58B" w:rsidR="00D547BD" w:rsidRPr="00A25595" w:rsidRDefault="00D547BD" w:rsidP="00D547BD">
            <w:pPr>
              <w:ind w:left="-59" w:right="-85"/>
              <w:jc w:val="center"/>
              <w:rPr>
                <w:rFonts w:ascii="Angsana New" w:hAnsi="Angsana New" w:cs="Angsana New"/>
                <w:sz w:val="23"/>
                <w:szCs w:val="23"/>
              </w:rPr>
            </w:pPr>
            <w:r w:rsidRPr="00A25595">
              <w:rPr>
                <w:rFonts w:ascii="Angsana New" w:hAnsi="Angsana New" w:cs="Angsana New"/>
                <w:sz w:val="23"/>
                <w:szCs w:val="23"/>
                <w:cs/>
              </w:rPr>
              <w:t>-</w:t>
            </w:r>
          </w:p>
        </w:tc>
        <w:tc>
          <w:tcPr>
            <w:tcW w:w="164" w:type="dxa"/>
          </w:tcPr>
          <w:p w14:paraId="21D06FAF" w14:textId="77777777" w:rsidR="00D547BD" w:rsidRPr="008E225B" w:rsidRDefault="00D547BD" w:rsidP="00D547BD">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54595D32" w14:textId="6C59E3FA"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03593217" w14:textId="77777777" w:rsidR="00D547BD" w:rsidRPr="008E225B" w:rsidRDefault="00D547BD" w:rsidP="00D547BD">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tcPr>
          <w:p w14:paraId="0FE3578D" w14:textId="77777777" w:rsidR="00D547BD" w:rsidRPr="008E225B" w:rsidRDefault="00D547BD" w:rsidP="00D547BD">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1FA282BC" w14:textId="77777777" w:rsidR="00D547BD" w:rsidRPr="008E225B" w:rsidRDefault="00D547BD" w:rsidP="00D547BD">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387E16DA" w14:textId="135FF362" w:rsidR="00D547BD" w:rsidRPr="00722595" w:rsidRDefault="00D547BD" w:rsidP="00D547BD">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D547BD" w:rsidRPr="00722595" w14:paraId="3155CB64" w14:textId="77777777" w:rsidTr="00851949">
        <w:trPr>
          <w:cantSplit/>
          <w:trHeight w:val="278"/>
        </w:trPr>
        <w:tc>
          <w:tcPr>
            <w:tcW w:w="3686" w:type="dxa"/>
          </w:tcPr>
          <w:p w14:paraId="7B91F60D" w14:textId="7E3F4521" w:rsidR="00D547BD" w:rsidRPr="00722595" w:rsidRDefault="00D547BD" w:rsidP="00D547BD">
            <w:pPr>
              <w:tabs>
                <w:tab w:val="left" w:pos="-3036"/>
              </w:tabs>
              <w:ind w:firstLine="792"/>
              <w:jc w:val="both"/>
              <w:rPr>
                <w:rFonts w:ascii="Angsana New" w:hAnsi="Angsana New" w:cs="Angsana New"/>
                <w:sz w:val="23"/>
                <w:szCs w:val="23"/>
                <w:cs/>
              </w:rPr>
            </w:pPr>
            <w:r>
              <w:rPr>
                <w:rFonts w:ascii="Angsana New" w:hAnsi="Angsana New" w:cs="Angsana New" w:hint="cs"/>
                <w:sz w:val="23"/>
                <w:szCs w:val="23"/>
                <w:cs/>
              </w:rPr>
              <w:t>รวม</w:t>
            </w:r>
          </w:p>
        </w:tc>
        <w:tc>
          <w:tcPr>
            <w:tcW w:w="1418" w:type="dxa"/>
            <w:tcBorders>
              <w:top w:val="single" w:sz="4" w:space="0" w:color="auto"/>
              <w:bottom w:val="double" w:sz="4" w:space="0" w:color="auto"/>
            </w:tcBorders>
          </w:tcPr>
          <w:p w14:paraId="2999575F" w14:textId="5C4C0909" w:rsidR="00D547BD" w:rsidRPr="00A25595" w:rsidRDefault="00D547BD" w:rsidP="00D547BD">
            <w:pPr>
              <w:ind w:left="-59" w:right="-85"/>
              <w:jc w:val="center"/>
              <w:rPr>
                <w:rFonts w:ascii="Angsana New" w:hAnsi="Angsana New" w:cs="Angsana New"/>
                <w:sz w:val="23"/>
                <w:szCs w:val="23"/>
                <w:cs/>
              </w:rPr>
            </w:pPr>
            <w:r w:rsidRPr="00A25595">
              <w:rPr>
                <w:rFonts w:ascii="Angsana New" w:hAnsi="Angsana New" w:cs="Angsana New"/>
                <w:sz w:val="23"/>
                <w:szCs w:val="23"/>
                <w:cs/>
              </w:rPr>
              <w:t>-</w:t>
            </w:r>
          </w:p>
        </w:tc>
        <w:tc>
          <w:tcPr>
            <w:tcW w:w="164" w:type="dxa"/>
          </w:tcPr>
          <w:p w14:paraId="7AB99AB8" w14:textId="77777777" w:rsidR="00D547BD" w:rsidRPr="008E225B" w:rsidRDefault="00D547BD" w:rsidP="00D547BD">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3D71826D" w14:textId="6C037675"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tcPr>
          <w:p w14:paraId="46A5538F" w14:textId="77777777" w:rsidR="00D547BD" w:rsidRPr="008E225B" w:rsidRDefault="00D547BD" w:rsidP="00D547BD">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tcPr>
          <w:p w14:paraId="4F83651F" w14:textId="5BE45EB0" w:rsidR="00D547BD" w:rsidRPr="008E225B" w:rsidRDefault="00D547BD" w:rsidP="00D547BD">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7ECB3DBC" w14:textId="77777777" w:rsidR="00D547BD" w:rsidRPr="008E225B" w:rsidRDefault="00D547BD" w:rsidP="00D547BD">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560C4F94" w14:textId="63116D43" w:rsidR="00D547BD" w:rsidRPr="00722595" w:rsidRDefault="00D547BD" w:rsidP="00D547B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C670A2" w:rsidRPr="00722595" w14:paraId="39FABAB2" w14:textId="77777777" w:rsidTr="005C7E15">
        <w:trPr>
          <w:cantSplit/>
        </w:trPr>
        <w:tc>
          <w:tcPr>
            <w:tcW w:w="3686" w:type="dxa"/>
          </w:tcPr>
          <w:p w14:paraId="2FE2AEC7" w14:textId="799B0BE3" w:rsidR="00C670A2" w:rsidRPr="00722595" w:rsidRDefault="00C670A2" w:rsidP="00D547BD">
            <w:pPr>
              <w:jc w:val="both"/>
              <w:rPr>
                <w:rFonts w:ascii="Angsana New" w:hAnsi="Angsana New" w:cs="Angsana New"/>
                <w:sz w:val="23"/>
                <w:szCs w:val="23"/>
                <w:cs/>
              </w:rPr>
            </w:pPr>
            <w:r w:rsidRPr="00722595">
              <w:rPr>
                <w:rFonts w:ascii="Angsana New" w:hAnsi="Angsana New" w:cs="Angsana New"/>
                <w:sz w:val="23"/>
                <w:szCs w:val="23"/>
                <w:cs/>
              </w:rPr>
              <w:t>กิจการเฉพาะกิจ</w:t>
            </w:r>
          </w:p>
        </w:tc>
        <w:tc>
          <w:tcPr>
            <w:tcW w:w="1418" w:type="dxa"/>
          </w:tcPr>
          <w:p w14:paraId="2657D1F3" w14:textId="77777777" w:rsidR="00C670A2" w:rsidRPr="00722595" w:rsidRDefault="00C670A2" w:rsidP="00D547BD">
            <w:pPr>
              <w:ind w:right="127"/>
              <w:jc w:val="right"/>
              <w:rPr>
                <w:rFonts w:ascii="Angsana New" w:hAnsi="Angsana New" w:cs="Angsana New"/>
                <w:sz w:val="23"/>
                <w:szCs w:val="23"/>
                <w:cs/>
              </w:rPr>
            </w:pPr>
          </w:p>
        </w:tc>
        <w:tc>
          <w:tcPr>
            <w:tcW w:w="164" w:type="dxa"/>
          </w:tcPr>
          <w:p w14:paraId="121E1FF6" w14:textId="77777777" w:rsidR="00C670A2" w:rsidRPr="00722595" w:rsidRDefault="00C670A2" w:rsidP="00D547BD">
            <w:pPr>
              <w:ind w:right="127"/>
              <w:jc w:val="right"/>
              <w:rPr>
                <w:rFonts w:ascii="Angsana New" w:hAnsi="Angsana New" w:cs="Angsana New"/>
                <w:sz w:val="23"/>
                <w:szCs w:val="23"/>
              </w:rPr>
            </w:pPr>
          </w:p>
        </w:tc>
        <w:tc>
          <w:tcPr>
            <w:tcW w:w="1402" w:type="dxa"/>
          </w:tcPr>
          <w:p w14:paraId="28BCDB30" w14:textId="77777777" w:rsidR="00C670A2" w:rsidRPr="00722595" w:rsidRDefault="00C670A2" w:rsidP="00D547BD">
            <w:pPr>
              <w:ind w:right="127"/>
              <w:jc w:val="right"/>
              <w:rPr>
                <w:rFonts w:ascii="Angsana New" w:hAnsi="Angsana New" w:cs="Angsana New"/>
                <w:sz w:val="23"/>
                <w:szCs w:val="23"/>
                <w:cs/>
              </w:rPr>
            </w:pPr>
          </w:p>
        </w:tc>
        <w:tc>
          <w:tcPr>
            <w:tcW w:w="168" w:type="dxa"/>
          </w:tcPr>
          <w:p w14:paraId="70318A77" w14:textId="77777777" w:rsidR="00C670A2" w:rsidRPr="00722595" w:rsidRDefault="00C670A2" w:rsidP="00D547BD">
            <w:pPr>
              <w:ind w:left="-59" w:right="-85"/>
              <w:jc w:val="center"/>
              <w:rPr>
                <w:rFonts w:ascii="Angsana New" w:hAnsi="Angsana New" w:cs="Angsana New"/>
                <w:sz w:val="23"/>
                <w:szCs w:val="23"/>
              </w:rPr>
            </w:pPr>
          </w:p>
        </w:tc>
        <w:tc>
          <w:tcPr>
            <w:tcW w:w="1384" w:type="dxa"/>
          </w:tcPr>
          <w:p w14:paraId="3799E2C1" w14:textId="77777777" w:rsidR="00C670A2" w:rsidRPr="00722595" w:rsidRDefault="00C670A2" w:rsidP="00D547BD">
            <w:pPr>
              <w:ind w:left="-59" w:right="-85"/>
              <w:jc w:val="center"/>
              <w:rPr>
                <w:rFonts w:ascii="Angsana New" w:hAnsi="Angsana New" w:cs="Angsana New"/>
                <w:sz w:val="23"/>
                <w:szCs w:val="23"/>
                <w:cs/>
              </w:rPr>
            </w:pPr>
          </w:p>
        </w:tc>
        <w:tc>
          <w:tcPr>
            <w:tcW w:w="164" w:type="dxa"/>
          </w:tcPr>
          <w:p w14:paraId="259CD2C4" w14:textId="77777777" w:rsidR="00C670A2" w:rsidRPr="00722595" w:rsidRDefault="00C670A2" w:rsidP="00D547BD">
            <w:pPr>
              <w:ind w:left="-59" w:right="-85"/>
              <w:jc w:val="center"/>
              <w:rPr>
                <w:rFonts w:ascii="Angsana New" w:hAnsi="Angsana New" w:cs="Angsana New"/>
                <w:sz w:val="23"/>
                <w:szCs w:val="23"/>
              </w:rPr>
            </w:pPr>
          </w:p>
        </w:tc>
        <w:tc>
          <w:tcPr>
            <w:tcW w:w="1395" w:type="dxa"/>
          </w:tcPr>
          <w:p w14:paraId="0C4E7C14" w14:textId="77777777" w:rsidR="00C670A2" w:rsidRPr="00722595" w:rsidRDefault="00C670A2" w:rsidP="00D547BD">
            <w:pPr>
              <w:ind w:left="-59" w:right="-85"/>
              <w:jc w:val="center"/>
              <w:rPr>
                <w:rFonts w:ascii="Angsana New" w:hAnsi="Angsana New" w:cs="Angsana New"/>
                <w:sz w:val="23"/>
                <w:szCs w:val="23"/>
                <w:cs/>
              </w:rPr>
            </w:pPr>
          </w:p>
        </w:tc>
      </w:tr>
      <w:tr w:rsidR="00D547BD" w:rsidRPr="00722595" w14:paraId="40262C8D" w14:textId="77777777" w:rsidTr="005C7E15">
        <w:trPr>
          <w:cantSplit/>
        </w:trPr>
        <w:tc>
          <w:tcPr>
            <w:tcW w:w="3686" w:type="dxa"/>
          </w:tcPr>
          <w:p w14:paraId="34100702" w14:textId="3AAABD9C" w:rsidR="00D547BD" w:rsidRDefault="00D547BD" w:rsidP="00D547BD">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tcPr>
          <w:p w14:paraId="65E9A773" w14:textId="77777777" w:rsidR="00D547BD" w:rsidRPr="00722595" w:rsidRDefault="00D547BD" w:rsidP="00D547BD">
            <w:pPr>
              <w:ind w:right="127"/>
              <w:jc w:val="right"/>
              <w:rPr>
                <w:rFonts w:ascii="Angsana New" w:hAnsi="Angsana New" w:cs="Angsana New"/>
                <w:sz w:val="23"/>
                <w:szCs w:val="23"/>
                <w:cs/>
              </w:rPr>
            </w:pPr>
          </w:p>
        </w:tc>
        <w:tc>
          <w:tcPr>
            <w:tcW w:w="164" w:type="dxa"/>
          </w:tcPr>
          <w:p w14:paraId="4FC9CACE" w14:textId="77777777" w:rsidR="00D547BD" w:rsidRPr="00722595" w:rsidRDefault="00D547BD" w:rsidP="00D547BD">
            <w:pPr>
              <w:ind w:right="127"/>
              <w:jc w:val="right"/>
              <w:rPr>
                <w:rFonts w:ascii="Angsana New" w:hAnsi="Angsana New" w:cs="Angsana New"/>
                <w:sz w:val="23"/>
                <w:szCs w:val="23"/>
              </w:rPr>
            </w:pPr>
          </w:p>
        </w:tc>
        <w:tc>
          <w:tcPr>
            <w:tcW w:w="1402" w:type="dxa"/>
          </w:tcPr>
          <w:p w14:paraId="0B762D7C" w14:textId="77777777" w:rsidR="00D547BD" w:rsidRPr="00722595" w:rsidRDefault="00D547BD" w:rsidP="00D547BD">
            <w:pPr>
              <w:ind w:right="127"/>
              <w:jc w:val="right"/>
              <w:rPr>
                <w:rFonts w:ascii="Angsana New" w:hAnsi="Angsana New" w:cs="Angsana New"/>
                <w:sz w:val="23"/>
                <w:szCs w:val="23"/>
                <w:cs/>
              </w:rPr>
            </w:pPr>
          </w:p>
        </w:tc>
        <w:tc>
          <w:tcPr>
            <w:tcW w:w="168" w:type="dxa"/>
          </w:tcPr>
          <w:p w14:paraId="4FBBB00F" w14:textId="77777777" w:rsidR="00D547BD" w:rsidRPr="00722595" w:rsidRDefault="00D547BD" w:rsidP="00D547BD">
            <w:pPr>
              <w:ind w:left="-59" w:right="-85"/>
              <w:jc w:val="center"/>
              <w:rPr>
                <w:rFonts w:ascii="Angsana New" w:hAnsi="Angsana New" w:cs="Angsana New"/>
                <w:sz w:val="23"/>
                <w:szCs w:val="23"/>
              </w:rPr>
            </w:pPr>
          </w:p>
        </w:tc>
        <w:tc>
          <w:tcPr>
            <w:tcW w:w="1384" w:type="dxa"/>
          </w:tcPr>
          <w:p w14:paraId="6E5E0A43" w14:textId="77777777" w:rsidR="00D547BD" w:rsidRPr="00722595" w:rsidRDefault="00D547BD" w:rsidP="00D547BD">
            <w:pPr>
              <w:ind w:left="-59" w:right="-85"/>
              <w:jc w:val="center"/>
              <w:rPr>
                <w:rFonts w:ascii="Angsana New" w:hAnsi="Angsana New" w:cs="Angsana New"/>
                <w:sz w:val="23"/>
                <w:szCs w:val="23"/>
                <w:cs/>
              </w:rPr>
            </w:pPr>
          </w:p>
        </w:tc>
        <w:tc>
          <w:tcPr>
            <w:tcW w:w="164" w:type="dxa"/>
          </w:tcPr>
          <w:p w14:paraId="28BC8BE0" w14:textId="77777777" w:rsidR="00D547BD" w:rsidRPr="00722595" w:rsidRDefault="00D547BD" w:rsidP="00D547BD">
            <w:pPr>
              <w:ind w:left="-59" w:right="-85"/>
              <w:jc w:val="center"/>
              <w:rPr>
                <w:rFonts w:ascii="Angsana New" w:hAnsi="Angsana New" w:cs="Angsana New"/>
                <w:sz w:val="23"/>
                <w:szCs w:val="23"/>
              </w:rPr>
            </w:pPr>
          </w:p>
        </w:tc>
        <w:tc>
          <w:tcPr>
            <w:tcW w:w="1395" w:type="dxa"/>
          </w:tcPr>
          <w:p w14:paraId="644EDAA1" w14:textId="77777777" w:rsidR="00D547BD" w:rsidRPr="00722595" w:rsidRDefault="00D547BD" w:rsidP="00D547BD">
            <w:pPr>
              <w:ind w:left="-59" w:right="-85"/>
              <w:jc w:val="center"/>
              <w:rPr>
                <w:rFonts w:ascii="Angsana New" w:hAnsi="Angsana New" w:cs="Angsana New"/>
                <w:sz w:val="23"/>
                <w:szCs w:val="23"/>
                <w:cs/>
              </w:rPr>
            </w:pPr>
          </w:p>
        </w:tc>
      </w:tr>
      <w:tr w:rsidR="000427CE" w:rsidRPr="00722595" w14:paraId="1A47FFAA" w14:textId="77777777" w:rsidTr="005C7E15">
        <w:trPr>
          <w:cantSplit/>
        </w:trPr>
        <w:tc>
          <w:tcPr>
            <w:tcW w:w="3686" w:type="dxa"/>
          </w:tcPr>
          <w:p w14:paraId="375F9C7E" w14:textId="672A02BF" w:rsidR="000427CE" w:rsidRDefault="000427CE" w:rsidP="000427CE">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tcPr>
          <w:p w14:paraId="6A034FDC" w14:textId="57A893CD" w:rsidR="000427CE" w:rsidRPr="00447E79" w:rsidRDefault="00B671FC" w:rsidP="00447E79">
            <w:pPr>
              <w:tabs>
                <w:tab w:val="left" w:pos="1127"/>
              </w:tabs>
              <w:ind w:right="127"/>
              <w:jc w:val="right"/>
              <w:rPr>
                <w:rFonts w:ascii="Angsana New" w:hAnsi="Angsana New" w:cs="Angsana New"/>
                <w:sz w:val="23"/>
                <w:szCs w:val="23"/>
                <w:cs/>
              </w:rPr>
            </w:pPr>
            <w:r w:rsidRPr="00B671FC">
              <w:rPr>
                <w:rFonts w:ascii="Angsana New" w:hAnsi="Angsana New" w:cs="Angsana New"/>
                <w:sz w:val="23"/>
                <w:szCs w:val="23"/>
              </w:rPr>
              <w:t>190,887,592.51</w:t>
            </w:r>
          </w:p>
        </w:tc>
        <w:tc>
          <w:tcPr>
            <w:tcW w:w="164" w:type="dxa"/>
          </w:tcPr>
          <w:p w14:paraId="1C1B8CB5" w14:textId="77777777" w:rsidR="000427CE" w:rsidRPr="008E225B" w:rsidRDefault="000427CE" w:rsidP="000427CE">
            <w:pPr>
              <w:ind w:right="127"/>
              <w:jc w:val="right"/>
              <w:rPr>
                <w:rFonts w:ascii="Angsana New" w:hAnsi="Angsana New" w:cs="Angsana New"/>
                <w:sz w:val="23"/>
                <w:szCs w:val="23"/>
              </w:rPr>
            </w:pPr>
          </w:p>
        </w:tc>
        <w:tc>
          <w:tcPr>
            <w:tcW w:w="1402" w:type="dxa"/>
          </w:tcPr>
          <w:p w14:paraId="67F1B0CD" w14:textId="0868CB19" w:rsidR="000427CE" w:rsidRPr="008E225B" w:rsidRDefault="000427CE" w:rsidP="00D47A7A">
            <w:pPr>
              <w:tabs>
                <w:tab w:val="left" w:pos="1127"/>
              </w:tabs>
              <w:ind w:right="127"/>
              <w:jc w:val="right"/>
              <w:rPr>
                <w:rFonts w:ascii="Angsana New" w:hAnsi="Angsana New" w:cs="Angsana New"/>
                <w:sz w:val="23"/>
                <w:szCs w:val="23"/>
                <w:cs/>
              </w:rPr>
            </w:pPr>
            <w:r w:rsidRPr="008E225B">
              <w:rPr>
                <w:rFonts w:ascii="Angsana New" w:hAnsi="Angsana New" w:cs="Angsana New"/>
                <w:sz w:val="23"/>
                <w:szCs w:val="23"/>
              </w:rPr>
              <w:t>221,380,425.37</w:t>
            </w:r>
          </w:p>
        </w:tc>
        <w:tc>
          <w:tcPr>
            <w:tcW w:w="168" w:type="dxa"/>
          </w:tcPr>
          <w:p w14:paraId="3E189964" w14:textId="77777777" w:rsidR="000427CE" w:rsidRPr="008E225B" w:rsidRDefault="000427CE" w:rsidP="000427CE">
            <w:pPr>
              <w:ind w:left="-59" w:right="-85"/>
              <w:jc w:val="center"/>
              <w:rPr>
                <w:rFonts w:ascii="Angsana New" w:hAnsi="Angsana New" w:cs="Angsana New"/>
                <w:sz w:val="23"/>
                <w:szCs w:val="23"/>
              </w:rPr>
            </w:pPr>
          </w:p>
        </w:tc>
        <w:tc>
          <w:tcPr>
            <w:tcW w:w="1384" w:type="dxa"/>
          </w:tcPr>
          <w:p w14:paraId="50C160E7" w14:textId="0E731B1E" w:rsidR="000427CE" w:rsidRPr="008E225B" w:rsidRDefault="000427CE" w:rsidP="000427CE">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25AF5403" w14:textId="77777777" w:rsidR="000427CE" w:rsidRPr="00722595" w:rsidRDefault="000427CE" w:rsidP="000427CE">
            <w:pPr>
              <w:ind w:left="-59" w:right="-85"/>
              <w:jc w:val="center"/>
              <w:rPr>
                <w:rFonts w:ascii="Angsana New" w:hAnsi="Angsana New" w:cs="Angsana New"/>
                <w:sz w:val="23"/>
                <w:szCs w:val="23"/>
              </w:rPr>
            </w:pPr>
          </w:p>
        </w:tc>
        <w:tc>
          <w:tcPr>
            <w:tcW w:w="1395" w:type="dxa"/>
          </w:tcPr>
          <w:p w14:paraId="5236C59D" w14:textId="70E40E7C" w:rsidR="000427CE" w:rsidRPr="00722595" w:rsidRDefault="000427CE" w:rsidP="000427CE">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B671FC" w:rsidRPr="00722595" w14:paraId="205F34A5" w14:textId="77777777" w:rsidTr="005C7E15">
        <w:trPr>
          <w:cantSplit/>
        </w:trPr>
        <w:tc>
          <w:tcPr>
            <w:tcW w:w="3686" w:type="dxa"/>
          </w:tcPr>
          <w:p w14:paraId="283DCC27" w14:textId="269CDB30" w:rsidR="00B671FC" w:rsidRDefault="00B671FC" w:rsidP="00B671FC">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ปี</w:t>
            </w:r>
          </w:p>
        </w:tc>
        <w:tc>
          <w:tcPr>
            <w:tcW w:w="1418" w:type="dxa"/>
          </w:tcPr>
          <w:p w14:paraId="65CDC430" w14:textId="00C55FD5" w:rsidR="00B671FC" w:rsidRPr="000427CE" w:rsidRDefault="00B671FC" w:rsidP="00B671FC">
            <w:pPr>
              <w:ind w:left="-59" w:right="-85"/>
              <w:jc w:val="center"/>
              <w:rPr>
                <w:rFonts w:ascii="Angsana New" w:hAnsi="Angsana New" w:cs="Angsana New"/>
                <w:sz w:val="23"/>
                <w:szCs w:val="23"/>
                <w:highlight w:val="yellow"/>
                <w:cs/>
              </w:rPr>
            </w:pPr>
            <w:r w:rsidRPr="008E225B">
              <w:rPr>
                <w:rFonts w:ascii="Angsana New" w:hAnsi="Angsana New" w:cs="Angsana New"/>
                <w:sz w:val="23"/>
                <w:szCs w:val="23"/>
                <w:cs/>
              </w:rPr>
              <w:t>-</w:t>
            </w:r>
          </w:p>
        </w:tc>
        <w:tc>
          <w:tcPr>
            <w:tcW w:w="164" w:type="dxa"/>
          </w:tcPr>
          <w:p w14:paraId="21EC6558" w14:textId="77777777" w:rsidR="00B671FC" w:rsidRPr="008E225B" w:rsidRDefault="00B671FC" w:rsidP="00B671FC">
            <w:pPr>
              <w:ind w:left="-59" w:right="-85"/>
              <w:jc w:val="center"/>
              <w:rPr>
                <w:rFonts w:ascii="Angsana New" w:hAnsi="Angsana New" w:cs="Angsana New"/>
                <w:sz w:val="23"/>
                <w:szCs w:val="23"/>
              </w:rPr>
            </w:pPr>
          </w:p>
        </w:tc>
        <w:tc>
          <w:tcPr>
            <w:tcW w:w="1402" w:type="dxa"/>
          </w:tcPr>
          <w:p w14:paraId="04F896C5" w14:textId="4D5C3610" w:rsidR="00B671FC" w:rsidRPr="008E225B" w:rsidRDefault="00B671FC" w:rsidP="00B671FC">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tcPr>
          <w:p w14:paraId="4FBCC713" w14:textId="77777777" w:rsidR="00B671FC" w:rsidRPr="008E225B" w:rsidRDefault="00B671FC" w:rsidP="00B671FC">
            <w:pPr>
              <w:ind w:left="-59" w:right="-85"/>
              <w:jc w:val="center"/>
              <w:rPr>
                <w:rFonts w:ascii="Angsana New" w:hAnsi="Angsana New" w:cs="Angsana New"/>
                <w:sz w:val="23"/>
                <w:szCs w:val="23"/>
              </w:rPr>
            </w:pPr>
          </w:p>
        </w:tc>
        <w:tc>
          <w:tcPr>
            <w:tcW w:w="1384" w:type="dxa"/>
          </w:tcPr>
          <w:p w14:paraId="182E16FF" w14:textId="59439168" w:rsidR="00B671FC" w:rsidRPr="008E225B" w:rsidRDefault="00B671FC" w:rsidP="00B671FC">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3B34E81D" w14:textId="77777777" w:rsidR="00B671FC" w:rsidRPr="00722595" w:rsidRDefault="00B671FC" w:rsidP="00B671FC">
            <w:pPr>
              <w:ind w:left="-59" w:right="-85"/>
              <w:jc w:val="center"/>
              <w:rPr>
                <w:rFonts w:ascii="Angsana New" w:hAnsi="Angsana New" w:cs="Angsana New"/>
                <w:sz w:val="23"/>
                <w:szCs w:val="23"/>
              </w:rPr>
            </w:pPr>
          </w:p>
        </w:tc>
        <w:tc>
          <w:tcPr>
            <w:tcW w:w="1395" w:type="dxa"/>
          </w:tcPr>
          <w:p w14:paraId="77B97234" w14:textId="102E319A" w:rsidR="00B671FC" w:rsidRPr="00722595" w:rsidRDefault="00B671FC" w:rsidP="00B671FC">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B671FC" w:rsidRPr="00722595" w14:paraId="1E8800DE" w14:textId="77777777" w:rsidTr="005C7E15">
        <w:trPr>
          <w:cantSplit/>
        </w:trPr>
        <w:tc>
          <w:tcPr>
            <w:tcW w:w="3686" w:type="dxa"/>
          </w:tcPr>
          <w:p w14:paraId="2844EF8E" w14:textId="6AEA54BA" w:rsidR="00B671FC" w:rsidRDefault="00B671FC" w:rsidP="00B671FC">
            <w:pPr>
              <w:ind w:firstLine="509"/>
              <w:jc w:val="both"/>
              <w:rPr>
                <w:rFonts w:ascii="Angsana New" w:hAnsi="Angsana New" w:cs="Angsana New"/>
                <w:sz w:val="23"/>
                <w:szCs w:val="23"/>
                <w:cs/>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ปี</w:t>
            </w:r>
          </w:p>
        </w:tc>
        <w:tc>
          <w:tcPr>
            <w:tcW w:w="1418" w:type="dxa"/>
          </w:tcPr>
          <w:p w14:paraId="77A6E536" w14:textId="4CD201A7" w:rsidR="00B671FC" w:rsidRPr="000427CE" w:rsidRDefault="00B671FC" w:rsidP="00B671FC">
            <w:pPr>
              <w:ind w:left="-59" w:right="-85"/>
              <w:jc w:val="center"/>
              <w:rPr>
                <w:rFonts w:ascii="Angsana New" w:hAnsi="Angsana New" w:cs="Angsana New"/>
                <w:sz w:val="23"/>
                <w:szCs w:val="23"/>
                <w:highlight w:val="yellow"/>
                <w:cs/>
              </w:rPr>
            </w:pPr>
            <w:r w:rsidRPr="008E225B">
              <w:rPr>
                <w:rFonts w:ascii="Angsana New" w:hAnsi="Angsana New" w:cs="Angsana New"/>
                <w:sz w:val="23"/>
                <w:szCs w:val="23"/>
                <w:cs/>
              </w:rPr>
              <w:t>-</w:t>
            </w:r>
          </w:p>
        </w:tc>
        <w:tc>
          <w:tcPr>
            <w:tcW w:w="164" w:type="dxa"/>
          </w:tcPr>
          <w:p w14:paraId="58B44585" w14:textId="77777777" w:rsidR="00B671FC" w:rsidRPr="008E225B" w:rsidRDefault="00B671FC" w:rsidP="00B671FC">
            <w:pPr>
              <w:ind w:left="-59" w:right="-85"/>
              <w:jc w:val="center"/>
              <w:rPr>
                <w:rFonts w:ascii="Angsana New" w:hAnsi="Angsana New" w:cs="Angsana New"/>
                <w:sz w:val="23"/>
                <w:szCs w:val="23"/>
              </w:rPr>
            </w:pPr>
          </w:p>
        </w:tc>
        <w:tc>
          <w:tcPr>
            <w:tcW w:w="1402" w:type="dxa"/>
          </w:tcPr>
          <w:p w14:paraId="16DBF7BB" w14:textId="4D540C97" w:rsidR="00B671FC" w:rsidRPr="008E225B" w:rsidRDefault="00B671FC" w:rsidP="00EA2CDB">
            <w:pPr>
              <w:tabs>
                <w:tab w:val="left" w:pos="1129"/>
              </w:tabs>
              <w:ind w:right="127"/>
              <w:jc w:val="right"/>
              <w:rPr>
                <w:rFonts w:ascii="Angsana New" w:hAnsi="Angsana New" w:cs="Angsana New"/>
                <w:sz w:val="23"/>
                <w:szCs w:val="23"/>
                <w:cs/>
              </w:rPr>
            </w:pPr>
            <w:r w:rsidRPr="00C55CA2">
              <w:rPr>
                <w:rFonts w:ascii="Angsana New" w:hAnsi="Angsana New" w:cs="Angsana New"/>
                <w:sz w:val="23"/>
                <w:szCs w:val="23"/>
                <w:cs/>
              </w:rPr>
              <w:t>(30</w:t>
            </w:r>
            <w:r w:rsidRPr="00C55CA2">
              <w:rPr>
                <w:rFonts w:ascii="Angsana New" w:hAnsi="Angsana New" w:cs="Angsana New"/>
                <w:sz w:val="23"/>
                <w:szCs w:val="23"/>
              </w:rPr>
              <w:t>,</w:t>
            </w:r>
            <w:r w:rsidRPr="00C55CA2">
              <w:rPr>
                <w:rFonts w:ascii="Angsana New" w:hAnsi="Angsana New" w:cs="Angsana New"/>
                <w:sz w:val="23"/>
                <w:szCs w:val="23"/>
                <w:cs/>
              </w:rPr>
              <w:t>492</w:t>
            </w:r>
            <w:r w:rsidRPr="00C55CA2">
              <w:rPr>
                <w:rFonts w:ascii="Angsana New" w:hAnsi="Angsana New" w:cs="Angsana New"/>
                <w:sz w:val="23"/>
                <w:szCs w:val="23"/>
              </w:rPr>
              <w:t>,</w:t>
            </w:r>
            <w:r w:rsidRPr="00C55CA2">
              <w:rPr>
                <w:rFonts w:ascii="Angsana New" w:hAnsi="Angsana New" w:cs="Angsana New"/>
                <w:sz w:val="23"/>
                <w:szCs w:val="23"/>
                <w:cs/>
              </w:rPr>
              <w:t>832.86)</w:t>
            </w:r>
          </w:p>
        </w:tc>
        <w:tc>
          <w:tcPr>
            <w:tcW w:w="168" w:type="dxa"/>
          </w:tcPr>
          <w:p w14:paraId="0FBB7071" w14:textId="77777777" w:rsidR="00B671FC" w:rsidRPr="008E225B" w:rsidRDefault="00B671FC" w:rsidP="00B671FC">
            <w:pPr>
              <w:ind w:left="-59" w:right="-85"/>
              <w:jc w:val="center"/>
              <w:rPr>
                <w:rFonts w:ascii="Angsana New" w:hAnsi="Angsana New" w:cs="Angsana New"/>
                <w:sz w:val="23"/>
                <w:szCs w:val="23"/>
              </w:rPr>
            </w:pPr>
          </w:p>
        </w:tc>
        <w:tc>
          <w:tcPr>
            <w:tcW w:w="1384" w:type="dxa"/>
            <w:tcBorders>
              <w:bottom w:val="single" w:sz="4" w:space="0" w:color="auto"/>
            </w:tcBorders>
          </w:tcPr>
          <w:p w14:paraId="24D558AC" w14:textId="6EC934D3" w:rsidR="00B671FC" w:rsidRPr="008E225B" w:rsidRDefault="00B671FC" w:rsidP="00B671FC">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27B78C1D" w14:textId="77777777" w:rsidR="00B671FC" w:rsidRPr="00722595" w:rsidRDefault="00B671FC" w:rsidP="00B671FC">
            <w:pPr>
              <w:ind w:left="-59" w:right="-85"/>
              <w:jc w:val="center"/>
              <w:rPr>
                <w:rFonts w:ascii="Angsana New" w:hAnsi="Angsana New" w:cs="Angsana New"/>
                <w:sz w:val="23"/>
                <w:szCs w:val="23"/>
              </w:rPr>
            </w:pPr>
          </w:p>
        </w:tc>
        <w:tc>
          <w:tcPr>
            <w:tcW w:w="1395" w:type="dxa"/>
            <w:tcBorders>
              <w:bottom w:val="single" w:sz="4" w:space="0" w:color="auto"/>
            </w:tcBorders>
          </w:tcPr>
          <w:p w14:paraId="4786EEE7" w14:textId="37FC6602" w:rsidR="00B671FC" w:rsidRPr="00722595" w:rsidRDefault="00B671FC" w:rsidP="00B671FC">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0427CE" w:rsidRPr="00722595" w14:paraId="10E99BE4" w14:textId="77777777" w:rsidTr="005C7E15">
        <w:trPr>
          <w:cantSplit/>
        </w:trPr>
        <w:tc>
          <w:tcPr>
            <w:tcW w:w="3686" w:type="dxa"/>
          </w:tcPr>
          <w:p w14:paraId="7FDC083C" w14:textId="25BC1018" w:rsidR="000427CE" w:rsidRDefault="000427CE" w:rsidP="000427CE">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tcPr>
          <w:p w14:paraId="3734E267" w14:textId="0F56FCBD" w:rsidR="000427CE" w:rsidRPr="000427CE" w:rsidRDefault="00B671FC" w:rsidP="000427CE">
            <w:pPr>
              <w:ind w:left="-59" w:right="-85"/>
              <w:jc w:val="center"/>
              <w:rPr>
                <w:rFonts w:ascii="Angsana New" w:hAnsi="Angsana New" w:cs="Angsana New"/>
                <w:sz w:val="23"/>
                <w:szCs w:val="23"/>
                <w:highlight w:val="yellow"/>
                <w:cs/>
              </w:rPr>
            </w:pPr>
            <w:r w:rsidRPr="00B671FC">
              <w:rPr>
                <w:rFonts w:ascii="Angsana New" w:hAnsi="Angsana New" w:cs="Angsana New"/>
                <w:sz w:val="23"/>
                <w:szCs w:val="23"/>
              </w:rPr>
              <w:t>190,887,592.51</w:t>
            </w:r>
          </w:p>
        </w:tc>
        <w:tc>
          <w:tcPr>
            <w:tcW w:w="164" w:type="dxa"/>
          </w:tcPr>
          <w:p w14:paraId="02DE65F5" w14:textId="77777777" w:rsidR="000427CE" w:rsidRPr="008E225B" w:rsidRDefault="000427CE" w:rsidP="000427CE">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28FA27FF" w14:textId="74EBC638" w:rsidR="000427CE" w:rsidRPr="008E225B" w:rsidRDefault="000427CE" w:rsidP="000427CE">
            <w:pPr>
              <w:ind w:left="-59" w:right="-85"/>
              <w:jc w:val="center"/>
              <w:rPr>
                <w:rFonts w:ascii="Angsana New" w:hAnsi="Angsana New" w:cs="Angsana New"/>
                <w:sz w:val="23"/>
                <w:szCs w:val="23"/>
                <w:cs/>
              </w:rPr>
            </w:pPr>
            <w:r w:rsidRPr="00C55CA2">
              <w:rPr>
                <w:rFonts w:ascii="Angsana New" w:hAnsi="Angsana New" w:cs="Angsana New"/>
                <w:sz w:val="23"/>
                <w:szCs w:val="23"/>
              </w:rPr>
              <w:t>190,887,592.51</w:t>
            </w:r>
          </w:p>
        </w:tc>
        <w:tc>
          <w:tcPr>
            <w:tcW w:w="168" w:type="dxa"/>
          </w:tcPr>
          <w:p w14:paraId="1FDD19C3" w14:textId="77777777" w:rsidR="000427CE" w:rsidRPr="008E225B" w:rsidRDefault="000427CE" w:rsidP="000427CE">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tcPr>
          <w:p w14:paraId="00321A32" w14:textId="4DB5FBD5" w:rsidR="000427CE" w:rsidRPr="008E225B" w:rsidRDefault="000427CE" w:rsidP="000427CE">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1D23A72A" w14:textId="77777777" w:rsidR="000427CE" w:rsidRPr="00722595" w:rsidRDefault="000427CE" w:rsidP="000427CE">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7BD0B62B" w14:textId="598AFD82" w:rsidR="000427CE" w:rsidRPr="00722595" w:rsidRDefault="000427CE" w:rsidP="000427CE">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0427CE" w:rsidRPr="00722595" w14:paraId="2D392A85" w14:textId="77777777" w:rsidTr="005C7E15">
        <w:trPr>
          <w:cantSplit/>
        </w:trPr>
        <w:tc>
          <w:tcPr>
            <w:tcW w:w="3686" w:type="dxa"/>
          </w:tcPr>
          <w:p w14:paraId="39334FC6" w14:textId="442C49FB" w:rsidR="000427CE" w:rsidRDefault="000427CE" w:rsidP="000427CE">
            <w:pPr>
              <w:ind w:firstLine="225"/>
              <w:jc w:val="both"/>
              <w:rPr>
                <w:rFonts w:ascii="Angsana New" w:hAnsi="Angsana New" w:cs="Angsana New"/>
                <w:sz w:val="23"/>
                <w:szCs w:val="23"/>
                <w:cs/>
              </w:rPr>
            </w:pPr>
            <w:r w:rsidRPr="003353AC">
              <w:rPr>
                <w:rFonts w:ascii="Angsana New" w:hAnsi="Angsana New" w:cs="Angsana New"/>
                <w:sz w:val="23"/>
                <w:szCs w:val="23"/>
                <w:u w:val="single"/>
                <w:cs/>
              </w:rPr>
              <w:t>หัก</w:t>
            </w:r>
            <w:r w:rsidRPr="00722595">
              <w:rPr>
                <w:rFonts w:ascii="Angsana New" w:hAnsi="Angsana New" w:cs="Angsana New" w:hint="cs"/>
                <w:sz w:val="23"/>
                <w:szCs w:val="23"/>
                <w:cs/>
              </w:rPr>
              <w:t xml:space="preserve"> </w:t>
            </w:r>
            <w:r w:rsidRPr="003353AC">
              <w:rPr>
                <w:rFonts w:ascii="Angsana New" w:hAnsi="Angsana New" w:cs="Angsana New" w:hint="cs"/>
                <w:sz w:val="23"/>
                <w:szCs w:val="23"/>
                <w:cs/>
              </w:rPr>
              <w:t>ค่าเผื่อ</w:t>
            </w:r>
            <w:r w:rsidRPr="003353AC">
              <w:rPr>
                <w:rFonts w:ascii="Angsana New" w:hAnsi="Angsana New" w:cs="Angsana New"/>
                <w:sz w:val="23"/>
                <w:szCs w:val="23"/>
                <w:cs/>
              </w:rPr>
              <w:t>ผลขาดทุนด้านเครดิตที่คาดว่าจะ</w:t>
            </w:r>
            <w:r w:rsidRPr="00722595">
              <w:rPr>
                <w:rFonts w:ascii="Angsana New" w:hAnsi="Angsana New" w:cs="Angsana New"/>
                <w:sz w:val="23"/>
                <w:szCs w:val="23"/>
                <w:cs/>
              </w:rPr>
              <w:t>เกิดขึ้น</w:t>
            </w:r>
          </w:p>
        </w:tc>
        <w:tc>
          <w:tcPr>
            <w:tcW w:w="1418" w:type="dxa"/>
            <w:tcBorders>
              <w:top w:val="single" w:sz="4" w:space="0" w:color="auto"/>
            </w:tcBorders>
          </w:tcPr>
          <w:p w14:paraId="00881F5F" w14:textId="77777777" w:rsidR="000427CE" w:rsidRPr="000427CE" w:rsidRDefault="000427CE" w:rsidP="000427CE">
            <w:pPr>
              <w:ind w:left="-59" w:right="-85"/>
              <w:jc w:val="center"/>
              <w:rPr>
                <w:rFonts w:ascii="Angsana New" w:hAnsi="Angsana New" w:cs="Angsana New"/>
                <w:sz w:val="23"/>
                <w:szCs w:val="23"/>
                <w:highlight w:val="yellow"/>
                <w:cs/>
              </w:rPr>
            </w:pPr>
          </w:p>
        </w:tc>
        <w:tc>
          <w:tcPr>
            <w:tcW w:w="164" w:type="dxa"/>
          </w:tcPr>
          <w:p w14:paraId="01283B15" w14:textId="77777777" w:rsidR="000427CE" w:rsidRPr="008E225B" w:rsidRDefault="000427CE" w:rsidP="000427CE">
            <w:pPr>
              <w:ind w:left="-59" w:right="-85"/>
              <w:jc w:val="center"/>
              <w:rPr>
                <w:rFonts w:ascii="Angsana New" w:hAnsi="Angsana New" w:cs="Angsana New"/>
                <w:sz w:val="23"/>
                <w:szCs w:val="23"/>
              </w:rPr>
            </w:pPr>
          </w:p>
        </w:tc>
        <w:tc>
          <w:tcPr>
            <w:tcW w:w="1402" w:type="dxa"/>
            <w:tcBorders>
              <w:top w:val="single" w:sz="4" w:space="0" w:color="auto"/>
            </w:tcBorders>
          </w:tcPr>
          <w:p w14:paraId="7F6F579D" w14:textId="77777777" w:rsidR="000427CE" w:rsidRPr="008E225B" w:rsidRDefault="000427CE" w:rsidP="000427CE">
            <w:pPr>
              <w:ind w:left="-59" w:right="-85"/>
              <w:jc w:val="center"/>
              <w:rPr>
                <w:rFonts w:ascii="Angsana New" w:hAnsi="Angsana New" w:cs="Angsana New"/>
                <w:sz w:val="23"/>
                <w:szCs w:val="23"/>
                <w:cs/>
              </w:rPr>
            </w:pPr>
          </w:p>
        </w:tc>
        <w:tc>
          <w:tcPr>
            <w:tcW w:w="168" w:type="dxa"/>
          </w:tcPr>
          <w:p w14:paraId="6D811635" w14:textId="77777777" w:rsidR="000427CE" w:rsidRPr="008E225B" w:rsidRDefault="000427CE" w:rsidP="000427CE">
            <w:pPr>
              <w:ind w:left="-59" w:right="-85"/>
              <w:jc w:val="center"/>
              <w:rPr>
                <w:rFonts w:ascii="Angsana New" w:hAnsi="Angsana New" w:cs="Angsana New"/>
                <w:sz w:val="23"/>
                <w:szCs w:val="23"/>
              </w:rPr>
            </w:pPr>
          </w:p>
        </w:tc>
        <w:tc>
          <w:tcPr>
            <w:tcW w:w="1384" w:type="dxa"/>
            <w:tcBorders>
              <w:top w:val="single" w:sz="4" w:space="0" w:color="auto"/>
            </w:tcBorders>
          </w:tcPr>
          <w:p w14:paraId="0C3DDDA0" w14:textId="77777777" w:rsidR="000427CE" w:rsidRPr="008E225B" w:rsidRDefault="000427CE" w:rsidP="000427CE">
            <w:pPr>
              <w:ind w:left="-59" w:right="-85"/>
              <w:jc w:val="center"/>
              <w:rPr>
                <w:rFonts w:ascii="Angsana New" w:hAnsi="Angsana New" w:cs="Angsana New"/>
                <w:sz w:val="23"/>
                <w:szCs w:val="23"/>
                <w:cs/>
              </w:rPr>
            </w:pPr>
          </w:p>
        </w:tc>
        <w:tc>
          <w:tcPr>
            <w:tcW w:w="164" w:type="dxa"/>
          </w:tcPr>
          <w:p w14:paraId="3C6C0C08" w14:textId="77777777" w:rsidR="000427CE" w:rsidRPr="00722595" w:rsidRDefault="000427CE" w:rsidP="000427CE">
            <w:pPr>
              <w:ind w:left="-59" w:right="-85"/>
              <w:jc w:val="center"/>
              <w:rPr>
                <w:rFonts w:ascii="Angsana New" w:hAnsi="Angsana New" w:cs="Angsana New"/>
                <w:sz w:val="23"/>
                <w:szCs w:val="23"/>
              </w:rPr>
            </w:pPr>
          </w:p>
        </w:tc>
        <w:tc>
          <w:tcPr>
            <w:tcW w:w="1395" w:type="dxa"/>
            <w:tcBorders>
              <w:top w:val="single" w:sz="4" w:space="0" w:color="auto"/>
            </w:tcBorders>
          </w:tcPr>
          <w:p w14:paraId="18165EA2" w14:textId="77777777" w:rsidR="000427CE" w:rsidRPr="00722595" w:rsidRDefault="000427CE" w:rsidP="000427CE">
            <w:pPr>
              <w:ind w:left="-59" w:right="-85"/>
              <w:jc w:val="center"/>
              <w:rPr>
                <w:rFonts w:ascii="Angsana New" w:hAnsi="Angsana New" w:cs="Angsana New"/>
                <w:sz w:val="23"/>
                <w:szCs w:val="23"/>
                <w:cs/>
              </w:rPr>
            </w:pPr>
          </w:p>
        </w:tc>
      </w:tr>
      <w:tr w:rsidR="000427CE" w:rsidRPr="00722595" w14:paraId="2A35AAAF" w14:textId="77777777" w:rsidTr="005C7E15">
        <w:trPr>
          <w:cantSplit/>
        </w:trPr>
        <w:tc>
          <w:tcPr>
            <w:tcW w:w="3686" w:type="dxa"/>
          </w:tcPr>
          <w:p w14:paraId="7B442900" w14:textId="492CDD5F" w:rsidR="000427CE" w:rsidRDefault="000427CE" w:rsidP="000427CE">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tcPr>
          <w:p w14:paraId="00E5E49B" w14:textId="74698A1B" w:rsidR="000427CE" w:rsidRPr="00447E79" w:rsidRDefault="00B671FC" w:rsidP="00447E79">
            <w:pPr>
              <w:tabs>
                <w:tab w:val="left" w:pos="1129"/>
              </w:tabs>
              <w:ind w:right="127"/>
              <w:jc w:val="right"/>
              <w:rPr>
                <w:rFonts w:ascii="Angsana New" w:hAnsi="Angsana New" w:cs="Angsana New"/>
                <w:sz w:val="23"/>
                <w:szCs w:val="23"/>
                <w:cs/>
              </w:rPr>
            </w:pPr>
            <w:r w:rsidRPr="00B671FC">
              <w:rPr>
                <w:rFonts w:ascii="Angsana New" w:hAnsi="Angsana New" w:cs="Angsana New"/>
                <w:sz w:val="23"/>
                <w:szCs w:val="23"/>
              </w:rPr>
              <w:t>(190,887,592.51)</w:t>
            </w:r>
          </w:p>
        </w:tc>
        <w:tc>
          <w:tcPr>
            <w:tcW w:w="164" w:type="dxa"/>
          </w:tcPr>
          <w:p w14:paraId="0E7FCEAD" w14:textId="77777777" w:rsidR="000427CE" w:rsidRPr="008E225B" w:rsidRDefault="000427CE" w:rsidP="000427CE">
            <w:pPr>
              <w:ind w:left="-59" w:right="-85"/>
              <w:jc w:val="center"/>
              <w:rPr>
                <w:rFonts w:ascii="Angsana New" w:hAnsi="Angsana New" w:cs="Angsana New"/>
                <w:sz w:val="23"/>
                <w:szCs w:val="23"/>
              </w:rPr>
            </w:pPr>
          </w:p>
        </w:tc>
        <w:tc>
          <w:tcPr>
            <w:tcW w:w="1402" w:type="dxa"/>
          </w:tcPr>
          <w:p w14:paraId="58287773" w14:textId="34DB0FC0" w:rsidR="000427CE" w:rsidRPr="008E225B" w:rsidRDefault="000427CE" w:rsidP="00EA2CDB">
            <w:pPr>
              <w:tabs>
                <w:tab w:val="left" w:pos="1127"/>
              </w:tabs>
              <w:ind w:right="127"/>
              <w:jc w:val="right"/>
              <w:rPr>
                <w:rFonts w:ascii="Angsana New" w:hAnsi="Angsana New" w:cs="Angsana New"/>
                <w:sz w:val="23"/>
                <w:szCs w:val="23"/>
                <w:cs/>
              </w:rPr>
            </w:pPr>
            <w:r w:rsidRPr="008E225B">
              <w:rPr>
                <w:rFonts w:ascii="Angsana New" w:hAnsi="Angsana New" w:cs="Angsana New"/>
                <w:sz w:val="23"/>
                <w:szCs w:val="23"/>
              </w:rPr>
              <w:t>(</w:t>
            </w:r>
            <w:r w:rsidRPr="008E225B">
              <w:rPr>
                <w:rFonts w:ascii="Angsana New" w:hAnsi="Angsana New" w:cs="Angsana New"/>
                <w:sz w:val="23"/>
                <w:szCs w:val="23"/>
                <w:cs/>
              </w:rPr>
              <w:t>221</w:t>
            </w:r>
            <w:r w:rsidRPr="008E225B">
              <w:rPr>
                <w:rFonts w:ascii="Angsana New" w:hAnsi="Angsana New" w:cs="Angsana New"/>
                <w:sz w:val="23"/>
                <w:szCs w:val="23"/>
              </w:rPr>
              <w:t>,</w:t>
            </w:r>
            <w:r w:rsidRPr="008E225B">
              <w:rPr>
                <w:rFonts w:ascii="Angsana New" w:hAnsi="Angsana New" w:cs="Angsana New"/>
                <w:sz w:val="23"/>
                <w:szCs w:val="23"/>
                <w:cs/>
              </w:rPr>
              <w:t>380</w:t>
            </w:r>
            <w:r w:rsidRPr="008E225B">
              <w:rPr>
                <w:rFonts w:ascii="Angsana New" w:hAnsi="Angsana New" w:cs="Angsana New"/>
                <w:sz w:val="23"/>
                <w:szCs w:val="23"/>
              </w:rPr>
              <w:t>,</w:t>
            </w:r>
            <w:r w:rsidRPr="008E225B">
              <w:rPr>
                <w:rFonts w:ascii="Angsana New" w:hAnsi="Angsana New" w:cs="Angsana New"/>
                <w:sz w:val="23"/>
                <w:szCs w:val="23"/>
                <w:cs/>
              </w:rPr>
              <w:t>425.37</w:t>
            </w:r>
            <w:r w:rsidRPr="008E225B">
              <w:rPr>
                <w:rFonts w:ascii="Angsana New" w:hAnsi="Angsana New" w:cs="Angsana New"/>
                <w:sz w:val="23"/>
                <w:szCs w:val="23"/>
              </w:rPr>
              <w:t>)</w:t>
            </w:r>
          </w:p>
        </w:tc>
        <w:tc>
          <w:tcPr>
            <w:tcW w:w="168" w:type="dxa"/>
          </w:tcPr>
          <w:p w14:paraId="237B4963" w14:textId="77777777" w:rsidR="000427CE" w:rsidRPr="008E225B" w:rsidRDefault="000427CE" w:rsidP="000427CE">
            <w:pPr>
              <w:ind w:left="-59" w:right="-85"/>
              <w:jc w:val="center"/>
              <w:rPr>
                <w:rFonts w:ascii="Angsana New" w:hAnsi="Angsana New" w:cs="Angsana New"/>
                <w:sz w:val="23"/>
                <w:szCs w:val="23"/>
              </w:rPr>
            </w:pPr>
          </w:p>
        </w:tc>
        <w:tc>
          <w:tcPr>
            <w:tcW w:w="1384" w:type="dxa"/>
          </w:tcPr>
          <w:p w14:paraId="4BBB2B96" w14:textId="15F19540" w:rsidR="000427CE" w:rsidRPr="008E225B" w:rsidRDefault="000427CE" w:rsidP="000427CE">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6684046A" w14:textId="77777777" w:rsidR="000427CE" w:rsidRPr="00722595" w:rsidRDefault="000427CE" w:rsidP="000427CE">
            <w:pPr>
              <w:ind w:left="-59" w:right="-85"/>
              <w:jc w:val="center"/>
              <w:rPr>
                <w:rFonts w:ascii="Angsana New" w:hAnsi="Angsana New" w:cs="Angsana New"/>
                <w:sz w:val="23"/>
                <w:szCs w:val="23"/>
              </w:rPr>
            </w:pPr>
          </w:p>
        </w:tc>
        <w:tc>
          <w:tcPr>
            <w:tcW w:w="1395" w:type="dxa"/>
          </w:tcPr>
          <w:p w14:paraId="71AA3810" w14:textId="6FF774DD" w:rsidR="000427CE" w:rsidRPr="00722595" w:rsidRDefault="000427CE" w:rsidP="000427CE">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B671FC" w:rsidRPr="00722595" w14:paraId="7909F427" w14:textId="77777777" w:rsidTr="005C7E15">
        <w:trPr>
          <w:cantSplit/>
        </w:trPr>
        <w:tc>
          <w:tcPr>
            <w:tcW w:w="3686" w:type="dxa"/>
          </w:tcPr>
          <w:p w14:paraId="7CD75431" w14:textId="70302A83" w:rsidR="00B671FC" w:rsidRDefault="00B671FC" w:rsidP="00B671FC">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ปี</w:t>
            </w:r>
          </w:p>
        </w:tc>
        <w:tc>
          <w:tcPr>
            <w:tcW w:w="1418" w:type="dxa"/>
          </w:tcPr>
          <w:p w14:paraId="6BC5C5F9" w14:textId="63B889D4" w:rsidR="00B671FC" w:rsidRPr="000427CE" w:rsidRDefault="00B671FC" w:rsidP="00B671FC">
            <w:pPr>
              <w:ind w:left="-59" w:right="-85"/>
              <w:jc w:val="center"/>
              <w:rPr>
                <w:rFonts w:ascii="Angsana New" w:hAnsi="Angsana New" w:cs="Angsana New"/>
                <w:sz w:val="23"/>
                <w:szCs w:val="23"/>
                <w:highlight w:val="yellow"/>
                <w:cs/>
              </w:rPr>
            </w:pPr>
            <w:r w:rsidRPr="008E225B">
              <w:rPr>
                <w:rFonts w:ascii="Angsana New" w:hAnsi="Angsana New" w:cs="Angsana New"/>
                <w:sz w:val="23"/>
                <w:szCs w:val="23"/>
                <w:cs/>
              </w:rPr>
              <w:t>-</w:t>
            </w:r>
          </w:p>
        </w:tc>
        <w:tc>
          <w:tcPr>
            <w:tcW w:w="164" w:type="dxa"/>
          </w:tcPr>
          <w:p w14:paraId="1D48CA22" w14:textId="77777777" w:rsidR="00B671FC" w:rsidRPr="008E225B" w:rsidRDefault="00B671FC" w:rsidP="00B671FC">
            <w:pPr>
              <w:ind w:left="-59" w:right="-85"/>
              <w:jc w:val="center"/>
              <w:rPr>
                <w:rFonts w:ascii="Angsana New" w:hAnsi="Angsana New" w:cs="Angsana New"/>
                <w:sz w:val="23"/>
                <w:szCs w:val="23"/>
              </w:rPr>
            </w:pPr>
          </w:p>
        </w:tc>
        <w:tc>
          <w:tcPr>
            <w:tcW w:w="1402" w:type="dxa"/>
          </w:tcPr>
          <w:p w14:paraId="0C7F4AC1" w14:textId="118F20CC" w:rsidR="00B671FC" w:rsidRPr="008E225B" w:rsidRDefault="00B671FC" w:rsidP="00B671FC">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tcPr>
          <w:p w14:paraId="0A637DC5" w14:textId="77777777" w:rsidR="00B671FC" w:rsidRPr="008E225B" w:rsidRDefault="00B671FC" w:rsidP="00B671FC">
            <w:pPr>
              <w:ind w:left="-59" w:right="-85"/>
              <w:jc w:val="center"/>
              <w:rPr>
                <w:rFonts w:ascii="Angsana New" w:hAnsi="Angsana New" w:cs="Angsana New"/>
                <w:sz w:val="23"/>
                <w:szCs w:val="23"/>
              </w:rPr>
            </w:pPr>
          </w:p>
        </w:tc>
        <w:tc>
          <w:tcPr>
            <w:tcW w:w="1384" w:type="dxa"/>
          </w:tcPr>
          <w:p w14:paraId="25DCB620" w14:textId="0291D1A6" w:rsidR="00B671FC" w:rsidRPr="008E225B" w:rsidRDefault="00B671FC" w:rsidP="00B671FC">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1F43AF03" w14:textId="77777777" w:rsidR="00B671FC" w:rsidRPr="00722595" w:rsidRDefault="00B671FC" w:rsidP="00B671FC">
            <w:pPr>
              <w:ind w:left="-59" w:right="-85"/>
              <w:jc w:val="center"/>
              <w:rPr>
                <w:rFonts w:ascii="Angsana New" w:hAnsi="Angsana New" w:cs="Angsana New"/>
                <w:sz w:val="23"/>
                <w:szCs w:val="23"/>
              </w:rPr>
            </w:pPr>
          </w:p>
        </w:tc>
        <w:tc>
          <w:tcPr>
            <w:tcW w:w="1395" w:type="dxa"/>
          </w:tcPr>
          <w:p w14:paraId="029DC136" w14:textId="2F2482F4" w:rsidR="00B671FC" w:rsidRPr="00722595" w:rsidRDefault="00B671FC" w:rsidP="00B671FC">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B671FC" w:rsidRPr="00722595" w14:paraId="5154ACAD" w14:textId="77777777" w:rsidTr="005C7E15">
        <w:trPr>
          <w:cantSplit/>
        </w:trPr>
        <w:tc>
          <w:tcPr>
            <w:tcW w:w="3686" w:type="dxa"/>
          </w:tcPr>
          <w:p w14:paraId="5378FBFC" w14:textId="44B10341" w:rsidR="00B671FC" w:rsidRDefault="00B671FC" w:rsidP="00B671FC">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ปี</w:t>
            </w:r>
          </w:p>
        </w:tc>
        <w:tc>
          <w:tcPr>
            <w:tcW w:w="1418" w:type="dxa"/>
          </w:tcPr>
          <w:p w14:paraId="6367C56A" w14:textId="5C2CDFB8" w:rsidR="00B671FC" w:rsidRPr="000427CE" w:rsidRDefault="00B671FC" w:rsidP="00B671FC">
            <w:pPr>
              <w:ind w:left="-59" w:right="-85"/>
              <w:jc w:val="center"/>
              <w:rPr>
                <w:rFonts w:ascii="Angsana New" w:hAnsi="Angsana New" w:cs="Angsana New"/>
                <w:sz w:val="23"/>
                <w:szCs w:val="23"/>
                <w:highlight w:val="yellow"/>
                <w:cs/>
              </w:rPr>
            </w:pPr>
            <w:r w:rsidRPr="008E225B">
              <w:rPr>
                <w:rFonts w:ascii="Angsana New" w:hAnsi="Angsana New" w:cs="Angsana New"/>
                <w:sz w:val="23"/>
                <w:szCs w:val="23"/>
                <w:cs/>
              </w:rPr>
              <w:t>-</w:t>
            </w:r>
          </w:p>
        </w:tc>
        <w:tc>
          <w:tcPr>
            <w:tcW w:w="164" w:type="dxa"/>
          </w:tcPr>
          <w:p w14:paraId="1F0D6FAB" w14:textId="77777777" w:rsidR="00B671FC" w:rsidRPr="008E225B" w:rsidRDefault="00B671FC" w:rsidP="00B671FC">
            <w:pPr>
              <w:ind w:left="-59" w:right="-85"/>
              <w:jc w:val="center"/>
              <w:rPr>
                <w:rFonts w:ascii="Angsana New" w:hAnsi="Angsana New" w:cs="Angsana New"/>
                <w:sz w:val="23"/>
                <w:szCs w:val="23"/>
              </w:rPr>
            </w:pPr>
          </w:p>
        </w:tc>
        <w:tc>
          <w:tcPr>
            <w:tcW w:w="1402" w:type="dxa"/>
          </w:tcPr>
          <w:p w14:paraId="6181A5C5" w14:textId="3D2A39DC" w:rsidR="00B671FC" w:rsidRPr="008E225B" w:rsidRDefault="00B671FC" w:rsidP="00EA2CDB">
            <w:pPr>
              <w:tabs>
                <w:tab w:val="left" w:pos="1127"/>
              </w:tabs>
              <w:ind w:right="127"/>
              <w:jc w:val="right"/>
              <w:rPr>
                <w:rFonts w:ascii="Angsana New" w:hAnsi="Angsana New" w:cs="Angsana New"/>
                <w:sz w:val="23"/>
                <w:szCs w:val="23"/>
                <w:cs/>
              </w:rPr>
            </w:pPr>
            <w:r w:rsidRPr="00C55CA2">
              <w:rPr>
                <w:rFonts w:ascii="Angsana New" w:hAnsi="Angsana New" w:cs="Angsana New"/>
                <w:sz w:val="23"/>
                <w:szCs w:val="23"/>
                <w:cs/>
              </w:rPr>
              <w:t>30</w:t>
            </w:r>
            <w:r w:rsidRPr="00C55CA2">
              <w:rPr>
                <w:rFonts w:ascii="Angsana New" w:hAnsi="Angsana New" w:cs="Angsana New"/>
                <w:sz w:val="23"/>
                <w:szCs w:val="23"/>
              </w:rPr>
              <w:t>,</w:t>
            </w:r>
            <w:r w:rsidRPr="00C55CA2">
              <w:rPr>
                <w:rFonts w:ascii="Angsana New" w:hAnsi="Angsana New" w:cs="Angsana New"/>
                <w:sz w:val="23"/>
                <w:szCs w:val="23"/>
                <w:cs/>
              </w:rPr>
              <w:t>492</w:t>
            </w:r>
            <w:r w:rsidRPr="00C55CA2">
              <w:rPr>
                <w:rFonts w:ascii="Angsana New" w:hAnsi="Angsana New" w:cs="Angsana New"/>
                <w:sz w:val="23"/>
                <w:szCs w:val="23"/>
              </w:rPr>
              <w:t>,</w:t>
            </w:r>
            <w:r w:rsidRPr="00C55CA2">
              <w:rPr>
                <w:rFonts w:ascii="Angsana New" w:hAnsi="Angsana New" w:cs="Angsana New"/>
                <w:sz w:val="23"/>
                <w:szCs w:val="23"/>
                <w:cs/>
              </w:rPr>
              <w:t>832.86</w:t>
            </w:r>
          </w:p>
        </w:tc>
        <w:tc>
          <w:tcPr>
            <w:tcW w:w="168" w:type="dxa"/>
          </w:tcPr>
          <w:p w14:paraId="45C16EAD" w14:textId="77777777" w:rsidR="00B671FC" w:rsidRPr="008E225B" w:rsidRDefault="00B671FC" w:rsidP="00B671FC">
            <w:pPr>
              <w:ind w:left="-59" w:right="-85"/>
              <w:jc w:val="center"/>
              <w:rPr>
                <w:rFonts w:ascii="Angsana New" w:hAnsi="Angsana New" w:cs="Angsana New"/>
                <w:sz w:val="23"/>
                <w:szCs w:val="23"/>
              </w:rPr>
            </w:pPr>
          </w:p>
        </w:tc>
        <w:tc>
          <w:tcPr>
            <w:tcW w:w="1384" w:type="dxa"/>
          </w:tcPr>
          <w:p w14:paraId="28BFC335" w14:textId="089B4C1E" w:rsidR="00B671FC" w:rsidRPr="008E225B" w:rsidRDefault="00B671FC" w:rsidP="00B671FC">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5FB0925B" w14:textId="77777777" w:rsidR="00B671FC" w:rsidRPr="00722595" w:rsidRDefault="00B671FC" w:rsidP="00B671FC">
            <w:pPr>
              <w:ind w:left="-59" w:right="-85"/>
              <w:jc w:val="center"/>
              <w:rPr>
                <w:rFonts w:ascii="Angsana New" w:hAnsi="Angsana New" w:cs="Angsana New"/>
                <w:sz w:val="23"/>
                <w:szCs w:val="23"/>
              </w:rPr>
            </w:pPr>
          </w:p>
        </w:tc>
        <w:tc>
          <w:tcPr>
            <w:tcW w:w="1395" w:type="dxa"/>
          </w:tcPr>
          <w:p w14:paraId="13EB9F8D" w14:textId="48C3D0B2" w:rsidR="00B671FC" w:rsidRPr="00722595" w:rsidRDefault="00B671FC" w:rsidP="00B671FC">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0427CE" w:rsidRPr="00722595" w14:paraId="699FD4E3" w14:textId="77777777" w:rsidTr="005C7E15">
        <w:trPr>
          <w:cantSplit/>
        </w:trPr>
        <w:tc>
          <w:tcPr>
            <w:tcW w:w="3686" w:type="dxa"/>
          </w:tcPr>
          <w:p w14:paraId="2B06ED1D" w14:textId="28B01827" w:rsidR="000427CE" w:rsidRDefault="000427CE" w:rsidP="000427CE">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single" w:sz="4" w:space="0" w:color="auto"/>
            </w:tcBorders>
          </w:tcPr>
          <w:p w14:paraId="43C33366" w14:textId="1A3C8C75" w:rsidR="000427CE" w:rsidRPr="00AF4A6A" w:rsidRDefault="00FA199E" w:rsidP="00AF4A6A">
            <w:pPr>
              <w:tabs>
                <w:tab w:val="left" w:pos="1129"/>
              </w:tabs>
              <w:ind w:right="127"/>
              <w:jc w:val="right"/>
              <w:rPr>
                <w:rFonts w:ascii="Angsana New" w:hAnsi="Angsana New" w:cs="Angsana New"/>
                <w:sz w:val="23"/>
                <w:szCs w:val="23"/>
                <w:cs/>
              </w:rPr>
            </w:pPr>
            <w:r w:rsidRPr="00B671FC">
              <w:rPr>
                <w:rFonts w:ascii="Angsana New" w:hAnsi="Angsana New" w:cs="Angsana New"/>
                <w:sz w:val="23"/>
                <w:szCs w:val="23"/>
              </w:rPr>
              <w:t>(190,887,592.51)</w:t>
            </w:r>
          </w:p>
        </w:tc>
        <w:tc>
          <w:tcPr>
            <w:tcW w:w="164" w:type="dxa"/>
          </w:tcPr>
          <w:p w14:paraId="32979CEF" w14:textId="77777777" w:rsidR="000427CE" w:rsidRPr="008E225B" w:rsidRDefault="000427CE" w:rsidP="000427CE">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7D6C3E3C" w14:textId="7F1F6EE2" w:rsidR="000427CE" w:rsidRPr="008E225B" w:rsidRDefault="000427CE" w:rsidP="00EA2CDB">
            <w:pPr>
              <w:tabs>
                <w:tab w:val="left" w:pos="1129"/>
              </w:tabs>
              <w:ind w:right="127"/>
              <w:jc w:val="right"/>
              <w:rPr>
                <w:rFonts w:ascii="Angsana New" w:hAnsi="Angsana New" w:cs="Angsana New"/>
                <w:sz w:val="23"/>
                <w:szCs w:val="23"/>
                <w:cs/>
              </w:rPr>
            </w:pPr>
            <w:r w:rsidRPr="00C55CA2">
              <w:rPr>
                <w:rFonts w:ascii="Angsana New" w:hAnsi="Angsana New" w:cs="Angsana New"/>
                <w:sz w:val="23"/>
                <w:szCs w:val="23"/>
              </w:rPr>
              <w:t>(190,887,592.51)</w:t>
            </w:r>
          </w:p>
        </w:tc>
        <w:tc>
          <w:tcPr>
            <w:tcW w:w="168" w:type="dxa"/>
          </w:tcPr>
          <w:p w14:paraId="3C9C7397" w14:textId="77777777" w:rsidR="000427CE" w:rsidRPr="008E225B" w:rsidRDefault="000427CE" w:rsidP="000427CE">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tcPr>
          <w:p w14:paraId="590B41FE" w14:textId="19B27F84" w:rsidR="000427CE" w:rsidRPr="008E225B" w:rsidRDefault="000427CE" w:rsidP="000427CE">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1FEF9AD2" w14:textId="77777777" w:rsidR="000427CE" w:rsidRPr="00722595" w:rsidRDefault="000427CE" w:rsidP="000427CE">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46133332" w14:textId="6FD29DFA" w:rsidR="000427CE" w:rsidRPr="00722595" w:rsidRDefault="000427CE" w:rsidP="000427CE">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0427CE" w:rsidRPr="00722595" w14:paraId="3A3EBDAE" w14:textId="77777777" w:rsidTr="005C7E15">
        <w:trPr>
          <w:cantSplit/>
        </w:trPr>
        <w:tc>
          <w:tcPr>
            <w:tcW w:w="3686" w:type="dxa"/>
          </w:tcPr>
          <w:p w14:paraId="02C91317" w14:textId="7E037468" w:rsidR="000427CE" w:rsidRDefault="000427CE" w:rsidP="000427CE">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tcPr>
          <w:p w14:paraId="76EE1213" w14:textId="6595ABE5" w:rsidR="000427CE" w:rsidRPr="00FA199E" w:rsidRDefault="000427CE" w:rsidP="000427CE">
            <w:pPr>
              <w:ind w:left="-59" w:right="-85"/>
              <w:jc w:val="center"/>
              <w:rPr>
                <w:rFonts w:ascii="Angsana New" w:hAnsi="Angsana New" w:cs="Angsana New"/>
                <w:sz w:val="23"/>
                <w:szCs w:val="23"/>
                <w:cs/>
              </w:rPr>
            </w:pPr>
            <w:r w:rsidRPr="00FA199E">
              <w:rPr>
                <w:rFonts w:ascii="Angsana New" w:hAnsi="Angsana New" w:cs="Angsana New"/>
                <w:sz w:val="23"/>
                <w:szCs w:val="23"/>
                <w:cs/>
              </w:rPr>
              <w:t>-</w:t>
            </w:r>
          </w:p>
        </w:tc>
        <w:tc>
          <w:tcPr>
            <w:tcW w:w="164" w:type="dxa"/>
          </w:tcPr>
          <w:p w14:paraId="26385001" w14:textId="77777777" w:rsidR="000427CE" w:rsidRPr="008E225B" w:rsidRDefault="000427CE" w:rsidP="000427CE">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tcPr>
          <w:p w14:paraId="5961EC89" w14:textId="03810256" w:rsidR="000427CE" w:rsidRPr="008E225B" w:rsidRDefault="000427CE" w:rsidP="000427CE">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tcPr>
          <w:p w14:paraId="1CBC2A20" w14:textId="77777777" w:rsidR="000427CE" w:rsidRPr="008E225B" w:rsidRDefault="000427CE" w:rsidP="000427CE">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tcPr>
          <w:p w14:paraId="79A8C5BE" w14:textId="5603BC28" w:rsidR="000427CE" w:rsidRPr="008E225B" w:rsidRDefault="000427CE" w:rsidP="000427CE">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5AB70C19" w14:textId="77777777" w:rsidR="000427CE" w:rsidRPr="00722595" w:rsidRDefault="000427CE" w:rsidP="000427CE">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14:paraId="3B580182" w14:textId="6856414A" w:rsidR="000427CE" w:rsidRPr="00722595" w:rsidRDefault="000427CE" w:rsidP="000427CE">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0427CE" w:rsidRPr="00722595" w14:paraId="37659FA2" w14:textId="77777777" w:rsidTr="003A03F7">
        <w:trPr>
          <w:cantSplit/>
        </w:trPr>
        <w:tc>
          <w:tcPr>
            <w:tcW w:w="3686" w:type="dxa"/>
          </w:tcPr>
          <w:p w14:paraId="5142FF44" w14:textId="5013B043" w:rsidR="000427CE" w:rsidRDefault="000427CE" w:rsidP="000427CE">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tcPr>
          <w:p w14:paraId="1247C167" w14:textId="1E5DE843" w:rsidR="000427CE" w:rsidRPr="00FA199E" w:rsidRDefault="000427CE" w:rsidP="000427CE">
            <w:pPr>
              <w:ind w:left="-59" w:right="-85"/>
              <w:jc w:val="center"/>
              <w:rPr>
                <w:rFonts w:ascii="Angsana New" w:hAnsi="Angsana New" w:cs="Angsana New"/>
                <w:sz w:val="23"/>
                <w:szCs w:val="23"/>
                <w:cs/>
              </w:rPr>
            </w:pPr>
            <w:r w:rsidRPr="00FA199E">
              <w:rPr>
                <w:rFonts w:ascii="Angsana New" w:hAnsi="Angsana New" w:cs="Angsana New"/>
                <w:sz w:val="23"/>
                <w:szCs w:val="23"/>
                <w:cs/>
              </w:rPr>
              <w:t>-</w:t>
            </w:r>
          </w:p>
        </w:tc>
        <w:tc>
          <w:tcPr>
            <w:tcW w:w="164" w:type="dxa"/>
          </w:tcPr>
          <w:p w14:paraId="65D33CE5" w14:textId="77777777" w:rsidR="000427CE" w:rsidRPr="008E225B" w:rsidRDefault="000427CE" w:rsidP="000427CE">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73D40B09" w14:textId="39B39497" w:rsidR="000427CE" w:rsidRPr="008E225B" w:rsidRDefault="000427CE" w:rsidP="000427CE">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tcPr>
          <w:p w14:paraId="28B83D0D" w14:textId="77777777" w:rsidR="000427CE" w:rsidRPr="008E225B" w:rsidRDefault="000427CE" w:rsidP="000427CE">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tcPr>
          <w:p w14:paraId="3F0ADB0A" w14:textId="192EF5B1" w:rsidR="000427CE" w:rsidRPr="008E225B" w:rsidRDefault="000427CE" w:rsidP="000427CE">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1E81D4C5" w14:textId="77777777" w:rsidR="000427CE" w:rsidRPr="00722595" w:rsidRDefault="000427CE" w:rsidP="000427CE">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75CC3DA3" w14:textId="399446D7" w:rsidR="000427CE" w:rsidRPr="00722595" w:rsidRDefault="000427CE" w:rsidP="000427CE">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3A03F7" w:rsidRPr="00722595" w14:paraId="0AB68B8C" w14:textId="77777777" w:rsidTr="003A03F7">
        <w:trPr>
          <w:cantSplit/>
        </w:trPr>
        <w:tc>
          <w:tcPr>
            <w:tcW w:w="3686" w:type="dxa"/>
          </w:tcPr>
          <w:p w14:paraId="6C10006B" w14:textId="77777777" w:rsidR="003A03F7" w:rsidRPr="00722595" w:rsidRDefault="003A03F7" w:rsidP="000427CE">
            <w:pPr>
              <w:tabs>
                <w:tab w:val="left" w:pos="-3036"/>
              </w:tabs>
              <w:ind w:firstLine="792"/>
              <w:jc w:val="both"/>
              <w:rPr>
                <w:rFonts w:ascii="Angsana New" w:hAnsi="Angsana New" w:cs="Angsana New"/>
                <w:sz w:val="23"/>
                <w:szCs w:val="23"/>
                <w:cs/>
              </w:rPr>
            </w:pPr>
          </w:p>
        </w:tc>
        <w:tc>
          <w:tcPr>
            <w:tcW w:w="1418" w:type="dxa"/>
            <w:tcBorders>
              <w:top w:val="double" w:sz="4" w:space="0" w:color="auto"/>
            </w:tcBorders>
          </w:tcPr>
          <w:p w14:paraId="3CECFDAF" w14:textId="77777777" w:rsidR="003A03F7" w:rsidRPr="00FA199E" w:rsidRDefault="003A03F7" w:rsidP="000427CE">
            <w:pPr>
              <w:ind w:left="-59" w:right="-85"/>
              <w:jc w:val="center"/>
              <w:rPr>
                <w:rFonts w:ascii="Angsana New" w:hAnsi="Angsana New" w:cs="Angsana New"/>
                <w:sz w:val="23"/>
                <w:szCs w:val="23"/>
                <w:cs/>
              </w:rPr>
            </w:pPr>
          </w:p>
        </w:tc>
        <w:tc>
          <w:tcPr>
            <w:tcW w:w="164" w:type="dxa"/>
          </w:tcPr>
          <w:p w14:paraId="6ACD034E" w14:textId="77777777" w:rsidR="003A03F7" w:rsidRPr="008E225B" w:rsidRDefault="003A03F7" w:rsidP="000427CE">
            <w:pPr>
              <w:ind w:left="-59" w:right="-85"/>
              <w:jc w:val="center"/>
              <w:rPr>
                <w:rFonts w:ascii="Angsana New" w:hAnsi="Angsana New" w:cs="Angsana New"/>
                <w:sz w:val="23"/>
                <w:szCs w:val="23"/>
              </w:rPr>
            </w:pPr>
          </w:p>
        </w:tc>
        <w:tc>
          <w:tcPr>
            <w:tcW w:w="1402" w:type="dxa"/>
            <w:tcBorders>
              <w:top w:val="double" w:sz="4" w:space="0" w:color="auto"/>
            </w:tcBorders>
          </w:tcPr>
          <w:p w14:paraId="5604B448" w14:textId="77777777" w:rsidR="003A03F7" w:rsidRPr="008E225B" w:rsidRDefault="003A03F7" w:rsidP="000427CE">
            <w:pPr>
              <w:ind w:left="-59" w:right="-85"/>
              <w:jc w:val="center"/>
              <w:rPr>
                <w:rFonts w:ascii="Angsana New" w:hAnsi="Angsana New" w:cs="Angsana New"/>
                <w:sz w:val="23"/>
                <w:szCs w:val="23"/>
                <w:cs/>
              </w:rPr>
            </w:pPr>
          </w:p>
        </w:tc>
        <w:tc>
          <w:tcPr>
            <w:tcW w:w="168" w:type="dxa"/>
          </w:tcPr>
          <w:p w14:paraId="0D850C32" w14:textId="77777777" w:rsidR="003A03F7" w:rsidRPr="008E225B" w:rsidRDefault="003A03F7" w:rsidP="000427CE">
            <w:pPr>
              <w:ind w:left="-59" w:right="-85"/>
              <w:jc w:val="center"/>
              <w:rPr>
                <w:rFonts w:ascii="Angsana New" w:hAnsi="Angsana New" w:cs="Angsana New"/>
                <w:sz w:val="23"/>
                <w:szCs w:val="23"/>
              </w:rPr>
            </w:pPr>
          </w:p>
        </w:tc>
        <w:tc>
          <w:tcPr>
            <w:tcW w:w="1384" w:type="dxa"/>
            <w:tcBorders>
              <w:top w:val="double" w:sz="4" w:space="0" w:color="auto"/>
            </w:tcBorders>
          </w:tcPr>
          <w:p w14:paraId="44318C11" w14:textId="77777777" w:rsidR="003A03F7" w:rsidRPr="008E225B" w:rsidRDefault="003A03F7" w:rsidP="000427CE">
            <w:pPr>
              <w:ind w:left="-59" w:right="-85"/>
              <w:jc w:val="center"/>
              <w:rPr>
                <w:rFonts w:ascii="Angsana New" w:hAnsi="Angsana New" w:cs="Angsana New"/>
                <w:sz w:val="23"/>
                <w:szCs w:val="23"/>
                <w:cs/>
              </w:rPr>
            </w:pPr>
          </w:p>
        </w:tc>
        <w:tc>
          <w:tcPr>
            <w:tcW w:w="164" w:type="dxa"/>
          </w:tcPr>
          <w:p w14:paraId="3BD740F7" w14:textId="77777777" w:rsidR="003A03F7" w:rsidRPr="00722595" w:rsidRDefault="003A03F7" w:rsidP="000427CE">
            <w:pPr>
              <w:ind w:left="-59" w:right="-85"/>
              <w:jc w:val="center"/>
              <w:rPr>
                <w:rFonts w:ascii="Angsana New" w:hAnsi="Angsana New" w:cs="Angsana New"/>
                <w:sz w:val="23"/>
                <w:szCs w:val="23"/>
              </w:rPr>
            </w:pPr>
          </w:p>
        </w:tc>
        <w:tc>
          <w:tcPr>
            <w:tcW w:w="1395" w:type="dxa"/>
            <w:tcBorders>
              <w:top w:val="double" w:sz="4" w:space="0" w:color="auto"/>
            </w:tcBorders>
          </w:tcPr>
          <w:p w14:paraId="4BE426EF" w14:textId="77777777" w:rsidR="003A03F7" w:rsidRPr="00722595" w:rsidRDefault="003A03F7" w:rsidP="000427CE">
            <w:pPr>
              <w:ind w:left="-59" w:right="-85"/>
              <w:jc w:val="center"/>
              <w:rPr>
                <w:rFonts w:ascii="Angsana New" w:hAnsi="Angsana New" w:cs="Angsana New"/>
                <w:sz w:val="23"/>
                <w:szCs w:val="23"/>
                <w:cs/>
              </w:rPr>
            </w:pPr>
          </w:p>
        </w:tc>
      </w:tr>
      <w:tr w:rsidR="000427CE" w:rsidRPr="00722595" w14:paraId="7FFF5A9A" w14:textId="77777777" w:rsidTr="003A03F7">
        <w:trPr>
          <w:cantSplit/>
        </w:trPr>
        <w:tc>
          <w:tcPr>
            <w:tcW w:w="3686" w:type="dxa"/>
          </w:tcPr>
          <w:p w14:paraId="46409D33" w14:textId="15A804E2" w:rsidR="000427CE" w:rsidRDefault="000427CE" w:rsidP="000427CE">
            <w:pPr>
              <w:jc w:val="both"/>
              <w:rPr>
                <w:rFonts w:ascii="Angsana New" w:hAnsi="Angsana New" w:cs="Angsana New"/>
                <w:sz w:val="23"/>
                <w:szCs w:val="23"/>
                <w:cs/>
              </w:rPr>
            </w:pPr>
            <w:r w:rsidRPr="00722595">
              <w:rPr>
                <w:rFonts w:ascii="Angsana New" w:hAnsi="Angsana New" w:cs="Angsana New"/>
                <w:sz w:val="23"/>
                <w:szCs w:val="23"/>
                <w:cs/>
              </w:rPr>
              <w:t>เงินมัดจำ</w:t>
            </w:r>
            <w:r>
              <w:rPr>
                <w:rFonts w:ascii="Angsana New" w:hAnsi="Angsana New" w:cs="Angsana New" w:hint="cs"/>
                <w:sz w:val="23"/>
                <w:szCs w:val="23"/>
                <w:cs/>
              </w:rPr>
              <w:t>จ่าย</w:t>
            </w:r>
          </w:p>
        </w:tc>
        <w:tc>
          <w:tcPr>
            <w:tcW w:w="1418" w:type="dxa"/>
          </w:tcPr>
          <w:p w14:paraId="37DB917C" w14:textId="77777777" w:rsidR="000427CE" w:rsidRPr="000427CE" w:rsidRDefault="000427CE" w:rsidP="000427CE">
            <w:pPr>
              <w:ind w:right="127"/>
              <w:jc w:val="right"/>
              <w:rPr>
                <w:rFonts w:ascii="Angsana New" w:hAnsi="Angsana New" w:cs="Angsana New"/>
                <w:sz w:val="23"/>
                <w:szCs w:val="23"/>
                <w:highlight w:val="yellow"/>
                <w:cs/>
              </w:rPr>
            </w:pPr>
          </w:p>
        </w:tc>
        <w:tc>
          <w:tcPr>
            <w:tcW w:w="164" w:type="dxa"/>
          </w:tcPr>
          <w:p w14:paraId="7D69015C" w14:textId="77777777" w:rsidR="000427CE" w:rsidRPr="00722595" w:rsidRDefault="000427CE" w:rsidP="000427CE">
            <w:pPr>
              <w:ind w:right="127"/>
              <w:jc w:val="right"/>
              <w:rPr>
                <w:rFonts w:ascii="Angsana New" w:hAnsi="Angsana New" w:cs="Angsana New"/>
                <w:sz w:val="23"/>
                <w:szCs w:val="23"/>
              </w:rPr>
            </w:pPr>
          </w:p>
        </w:tc>
        <w:tc>
          <w:tcPr>
            <w:tcW w:w="1402" w:type="dxa"/>
          </w:tcPr>
          <w:p w14:paraId="406612EB" w14:textId="77777777" w:rsidR="000427CE" w:rsidRPr="00722595" w:rsidRDefault="000427CE" w:rsidP="000427CE">
            <w:pPr>
              <w:ind w:right="127"/>
              <w:jc w:val="right"/>
              <w:rPr>
                <w:rFonts w:ascii="Angsana New" w:hAnsi="Angsana New" w:cs="Angsana New"/>
                <w:sz w:val="23"/>
                <w:szCs w:val="23"/>
                <w:cs/>
              </w:rPr>
            </w:pPr>
          </w:p>
        </w:tc>
        <w:tc>
          <w:tcPr>
            <w:tcW w:w="168" w:type="dxa"/>
          </w:tcPr>
          <w:p w14:paraId="26F09BD0" w14:textId="77777777" w:rsidR="000427CE" w:rsidRPr="00722595" w:rsidRDefault="000427CE" w:rsidP="000427CE">
            <w:pPr>
              <w:ind w:left="-59" w:right="-85"/>
              <w:jc w:val="center"/>
              <w:rPr>
                <w:rFonts w:ascii="Angsana New" w:hAnsi="Angsana New" w:cs="Angsana New"/>
                <w:sz w:val="23"/>
                <w:szCs w:val="23"/>
              </w:rPr>
            </w:pPr>
          </w:p>
        </w:tc>
        <w:tc>
          <w:tcPr>
            <w:tcW w:w="1384" w:type="dxa"/>
          </w:tcPr>
          <w:p w14:paraId="77963740" w14:textId="77777777" w:rsidR="000427CE" w:rsidRPr="000427CE" w:rsidRDefault="000427CE" w:rsidP="000427CE">
            <w:pPr>
              <w:ind w:left="-59" w:right="-85"/>
              <w:jc w:val="center"/>
              <w:rPr>
                <w:rFonts w:ascii="Angsana New" w:hAnsi="Angsana New" w:cs="Angsana New"/>
                <w:sz w:val="23"/>
                <w:szCs w:val="23"/>
                <w:highlight w:val="yellow"/>
                <w:cs/>
              </w:rPr>
            </w:pPr>
          </w:p>
        </w:tc>
        <w:tc>
          <w:tcPr>
            <w:tcW w:w="164" w:type="dxa"/>
          </w:tcPr>
          <w:p w14:paraId="58D29765" w14:textId="77777777" w:rsidR="000427CE" w:rsidRPr="00722595" w:rsidRDefault="000427CE" w:rsidP="000427CE">
            <w:pPr>
              <w:ind w:left="-59" w:right="-85"/>
              <w:jc w:val="center"/>
              <w:rPr>
                <w:rFonts w:ascii="Angsana New" w:hAnsi="Angsana New" w:cs="Angsana New"/>
                <w:sz w:val="23"/>
                <w:szCs w:val="23"/>
              </w:rPr>
            </w:pPr>
          </w:p>
        </w:tc>
        <w:tc>
          <w:tcPr>
            <w:tcW w:w="1395" w:type="dxa"/>
          </w:tcPr>
          <w:p w14:paraId="2206F55B" w14:textId="77777777" w:rsidR="000427CE" w:rsidRPr="00722595" w:rsidRDefault="000427CE" w:rsidP="000427CE">
            <w:pPr>
              <w:ind w:left="-59" w:right="-85"/>
              <w:jc w:val="center"/>
              <w:rPr>
                <w:rFonts w:ascii="Angsana New" w:hAnsi="Angsana New" w:cs="Angsana New"/>
                <w:sz w:val="23"/>
                <w:szCs w:val="23"/>
                <w:cs/>
              </w:rPr>
            </w:pPr>
          </w:p>
        </w:tc>
      </w:tr>
      <w:tr w:rsidR="000427CE" w:rsidRPr="00722595" w14:paraId="48903816" w14:textId="77777777" w:rsidTr="005C7E15">
        <w:trPr>
          <w:cantSplit/>
        </w:trPr>
        <w:tc>
          <w:tcPr>
            <w:tcW w:w="3686" w:type="dxa"/>
          </w:tcPr>
          <w:p w14:paraId="50F07B86" w14:textId="10772908" w:rsidR="000427CE" w:rsidRDefault="000427CE" w:rsidP="000427CE">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34BFA982" w14:textId="77777777" w:rsidR="000427CE" w:rsidRPr="000427CE" w:rsidRDefault="000427CE" w:rsidP="000427CE">
            <w:pPr>
              <w:ind w:right="127"/>
              <w:jc w:val="right"/>
              <w:rPr>
                <w:rFonts w:ascii="Angsana New" w:hAnsi="Angsana New" w:cs="Angsana New"/>
                <w:sz w:val="23"/>
                <w:szCs w:val="23"/>
                <w:highlight w:val="yellow"/>
                <w:cs/>
              </w:rPr>
            </w:pPr>
          </w:p>
        </w:tc>
        <w:tc>
          <w:tcPr>
            <w:tcW w:w="164" w:type="dxa"/>
          </w:tcPr>
          <w:p w14:paraId="37D6B44C" w14:textId="77777777" w:rsidR="000427CE" w:rsidRPr="00722595" w:rsidRDefault="000427CE" w:rsidP="000427CE">
            <w:pPr>
              <w:ind w:right="127"/>
              <w:jc w:val="right"/>
              <w:rPr>
                <w:rFonts w:ascii="Angsana New" w:hAnsi="Angsana New" w:cs="Angsana New"/>
                <w:sz w:val="23"/>
                <w:szCs w:val="23"/>
              </w:rPr>
            </w:pPr>
          </w:p>
        </w:tc>
        <w:tc>
          <w:tcPr>
            <w:tcW w:w="1402" w:type="dxa"/>
          </w:tcPr>
          <w:p w14:paraId="42CF99CE" w14:textId="77777777" w:rsidR="000427CE" w:rsidRPr="00722595" w:rsidRDefault="000427CE" w:rsidP="000427CE">
            <w:pPr>
              <w:ind w:right="127"/>
              <w:jc w:val="right"/>
              <w:rPr>
                <w:rFonts w:ascii="Angsana New" w:hAnsi="Angsana New" w:cs="Angsana New"/>
                <w:sz w:val="23"/>
                <w:szCs w:val="23"/>
                <w:cs/>
              </w:rPr>
            </w:pPr>
          </w:p>
        </w:tc>
        <w:tc>
          <w:tcPr>
            <w:tcW w:w="168" w:type="dxa"/>
          </w:tcPr>
          <w:p w14:paraId="314C57A4" w14:textId="77777777" w:rsidR="000427CE" w:rsidRPr="00722595" w:rsidRDefault="000427CE" w:rsidP="000427CE">
            <w:pPr>
              <w:ind w:left="-59" w:right="-85"/>
              <w:jc w:val="center"/>
              <w:rPr>
                <w:rFonts w:ascii="Angsana New" w:hAnsi="Angsana New" w:cs="Angsana New"/>
                <w:sz w:val="23"/>
                <w:szCs w:val="23"/>
              </w:rPr>
            </w:pPr>
          </w:p>
        </w:tc>
        <w:tc>
          <w:tcPr>
            <w:tcW w:w="1384" w:type="dxa"/>
          </w:tcPr>
          <w:p w14:paraId="58CB0651" w14:textId="77777777" w:rsidR="000427CE" w:rsidRPr="000427CE" w:rsidRDefault="000427CE" w:rsidP="000427CE">
            <w:pPr>
              <w:ind w:left="-59" w:right="-85"/>
              <w:jc w:val="center"/>
              <w:rPr>
                <w:rFonts w:ascii="Angsana New" w:hAnsi="Angsana New" w:cs="Angsana New"/>
                <w:sz w:val="23"/>
                <w:szCs w:val="23"/>
                <w:highlight w:val="yellow"/>
                <w:cs/>
              </w:rPr>
            </w:pPr>
          </w:p>
        </w:tc>
        <w:tc>
          <w:tcPr>
            <w:tcW w:w="164" w:type="dxa"/>
          </w:tcPr>
          <w:p w14:paraId="7FBE4629" w14:textId="77777777" w:rsidR="000427CE" w:rsidRPr="00722595" w:rsidRDefault="000427CE" w:rsidP="000427CE">
            <w:pPr>
              <w:ind w:left="-59" w:right="-85"/>
              <w:jc w:val="center"/>
              <w:rPr>
                <w:rFonts w:ascii="Angsana New" w:hAnsi="Angsana New" w:cs="Angsana New"/>
                <w:sz w:val="23"/>
                <w:szCs w:val="23"/>
              </w:rPr>
            </w:pPr>
          </w:p>
        </w:tc>
        <w:tc>
          <w:tcPr>
            <w:tcW w:w="1395" w:type="dxa"/>
          </w:tcPr>
          <w:p w14:paraId="419692F2" w14:textId="77777777" w:rsidR="000427CE" w:rsidRPr="00722595" w:rsidRDefault="000427CE" w:rsidP="000427CE">
            <w:pPr>
              <w:ind w:left="-59" w:right="-85"/>
              <w:jc w:val="center"/>
              <w:rPr>
                <w:rFonts w:ascii="Angsana New" w:hAnsi="Angsana New" w:cs="Angsana New"/>
                <w:sz w:val="23"/>
                <w:szCs w:val="23"/>
                <w:cs/>
              </w:rPr>
            </w:pPr>
          </w:p>
        </w:tc>
      </w:tr>
      <w:tr w:rsidR="000427CE" w:rsidRPr="00722595" w14:paraId="1795B40B" w14:textId="77777777" w:rsidTr="005C7E15">
        <w:trPr>
          <w:cantSplit/>
        </w:trPr>
        <w:tc>
          <w:tcPr>
            <w:tcW w:w="3686" w:type="dxa"/>
          </w:tcPr>
          <w:p w14:paraId="353DF5EF" w14:textId="466DC863" w:rsidR="000427CE" w:rsidRDefault="000427CE" w:rsidP="000427CE">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tcPr>
          <w:p w14:paraId="25109D5B" w14:textId="67775CBF" w:rsidR="000427CE" w:rsidRPr="000427CE" w:rsidRDefault="003330D4" w:rsidP="000427CE">
            <w:pPr>
              <w:ind w:right="127"/>
              <w:jc w:val="right"/>
              <w:rPr>
                <w:rFonts w:ascii="Angsana New" w:hAnsi="Angsana New" w:cs="Angsana New"/>
                <w:sz w:val="23"/>
                <w:szCs w:val="23"/>
                <w:highlight w:val="yellow"/>
                <w:cs/>
              </w:rPr>
            </w:pPr>
            <w:r w:rsidRPr="003330D4">
              <w:rPr>
                <w:rFonts w:ascii="Angsana New" w:hAnsi="Angsana New" w:cs="Angsana New"/>
                <w:sz w:val="23"/>
                <w:szCs w:val="23"/>
              </w:rPr>
              <w:t>6,000,435.90</w:t>
            </w:r>
          </w:p>
        </w:tc>
        <w:tc>
          <w:tcPr>
            <w:tcW w:w="164" w:type="dxa"/>
          </w:tcPr>
          <w:p w14:paraId="09716322" w14:textId="77777777" w:rsidR="000427CE" w:rsidRPr="00722595" w:rsidRDefault="000427CE" w:rsidP="000427CE">
            <w:pPr>
              <w:ind w:right="127"/>
              <w:jc w:val="right"/>
              <w:rPr>
                <w:rFonts w:ascii="Angsana New" w:hAnsi="Angsana New" w:cs="Angsana New"/>
                <w:sz w:val="23"/>
                <w:szCs w:val="23"/>
              </w:rPr>
            </w:pPr>
          </w:p>
        </w:tc>
        <w:tc>
          <w:tcPr>
            <w:tcW w:w="1402" w:type="dxa"/>
          </w:tcPr>
          <w:p w14:paraId="5DF4D63B" w14:textId="583A7FD2" w:rsidR="000427CE" w:rsidRPr="00722595" w:rsidRDefault="000427CE" w:rsidP="000427CE">
            <w:pPr>
              <w:ind w:right="127"/>
              <w:jc w:val="right"/>
              <w:rPr>
                <w:rFonts w:ascii="Angsana New" w:hAnsi="Angsana New" w:cs="Angsana New"/>
                <w:sz w:val="23"/>
                <w:szCs w:val="23"/>
                <w:cs/>
              </w:rPr>
            </w:pPr>
            <w:r w:rsidRPr="008E225B">
              <w:rPr>
                <w:rFonts w:ascii="Angsana New" w:hAnsi="Angsana New" w:cs="Angsana New"/>
                <w:sz w:val="23"/>
                <w:szCs w:val="23"/>
              </w:rPr>
              <w:t>5,911,561.20</w:t>
            </w:r>
          </w:p>
        </w:tc>
        <w:tc>
          <w:tcPr>
            <w:tcW w:w="168" w:type="dxa"/>
          </w:tcPr>
          <w:p w14:paraId="14CB8F32" w14:textId="77777777" w:rsidR="000427CE" w:rsidRPr="00722595" w:rsidRDefault="000427CE" w:rsidP="000427CE">
            <w:pPr>
              <w:ind w:left="-59" w:right="-85"/>
              <w:jc w:val="center"/>
              <w:rPr>
                <w:rFonts w:ascii="Angsana New" w:hAnsi="Angsana New" w:cs="Angsana New"/>
                <w:sz w:val="23"/>
                <w:szCs w:val="23"/>
              </w:rPr>
            </w:pPr>
          </w:p>
        </w:tc>
        <w:tc>
          <w:tcPr>
            <w:tcW w:w="1384" w:type="dxa"/>
          </w:tcPr>
          <w:p w14:paraId="60412B02" w14:textId="2F1E2F5F" w:rsidR="000427CE" w:rsidRPr="000427CE" w:rsidRDefault="003330D4" w:rsidP="000427CE">
            <w:pPr>
              <w:ind w:right="127"/>
              <w:jc w:val="right"/>
              <w:rPr>
                <w:rFonts w:ascii="Angsana New" w:hAnsi="Angsana New" w:cs="Angsana New"/>
                <w:sz w:val="23"/>
                <w:szCs w:val="23"/>
                <w:highlight w:val="yellow"/>
                <w:cs/>
              </w:rPr>
            </w:pPr>
            <w:r w:rsidRPr="003330D4">
              <w:rPr>
                <w:rFonts w:ascii="Angsana New" w:hAnsi="Angsana New" w:cs="Angsana New"/>
                <w:sz w:val="23"/>
                <w:szCs w:val="23"/>
              </w:rPr>
              <w:t>2,986,086.90</w:t>
            </w:r>
          </w:p>
        </w:tc>
        <w:tc>
          <w:tcPr>
            <w:tcW w:w="164" w:type="dxa"/>
          </w:tcPr>
          <w:p w14:paraId="3F1BCE42" w14:textId="77777777" w:rsidR="000427CE" w:rsidRPr="00722595" w:rsidRDefault="000427CE" w:rsidP="000427CE">
            <w:pPr>
              <w:ind w:right="127"/>
              <w:jc w:val="right"/>
              <w:rPr>
                <w:rFonts w:ascii="Angsana New" w:hAnsi="Angsana New" w:cs="Angsana New"/>
                <w:sz w:val="23"/>
                <w:szCs w:val="23"/>
              </w:rPr>
            </w:pPr>
          </w:p>
        </w:tc>
        <w:tc>
          <w:tcPr>
            <w:tcW w:w="1395" w:type="dxa"/>
          </w:tcPr>
          <w:p w14:paraId="28C48E59" w14:textId="2002E9C9" w:rsidR="000427CE" w:rsidRPr="00722595" w:rsidRDefault="000427CE" w:rsidP="000427CE">
            <w:pPr>
              <w:ind w:right="127"/>
              <w:jc w:val="right"/>
              <w:rPr>
                <w:rFonts w:ascii="Angsana New" w:hAnsi="Angsana New" w:cs="Angsana New"/>
                <w:sz w:val="23"/>
                <w:szCs w:val="23"/>
                <w:cs/>
              </w:rPr>
            </w:pPr>
            <w:r w:rsidRPr="008E225B">
              <w:rPr>
                <w:rFonts w:ascii="Angsana New" w:hAnsi="Angsana New" w:cs="Angsana New"/>
                <w:sz w:val="23"/>
                <w:szCs w:val="23"/>
              </w:rPr>
              <w:t>2,940,763.20</w:t>
            </w:r>
          </w:p>
        </w:tc>
      </w:tr>
      <w:tr w:rsidR="000427CE" w:rsidRPr="00722595" w14:paraId="5927CDE0" w14:textId="77777777" w:rsidTr="005C7E15">
        <w:trPr>
          <w:cantSplit/>
        </w:trPr>
        <w:tc>
          <w:tcPr>
            <w:tcW w:w="3686" w:type="dxa"/>
          </w:tcPr>
          <w:p w14:paraId="4D5FEE57" w14:textId="7A0E6CDF" w:rsidR="000427CE" w:rsidRPr="00722595" w:rsidRDefault="000427CE" w:rsidP="000427CE">
            <w:pPr>
              <w:jc w:val="both"/>
              <w:rPr>
                <w:rFonts w:ascii="Angsana New" w:hAnsi="Angsana New" w:cs="Angsana New"/>
                <w:sz w:val="23"/>
                <w:szCs w:val="23"/>
                <w:cs/>
              </w:rPr>
            </w:pPr>
            <w:r w:rsidRPr="00282CAC">
              <w:rPr>
                <w:rFonts w:ascii="Angsana New" w:hAnsi="Angsana New" w:cs="Angsana New"/>
                <w:sz w:val="23"/>
                <w:szCs w:val="23"/>
                <w:cs/>
              </w:rPr>
              <w:t>ค่าตอบแทนผู้บริหาร</w:t>
            </w:r>
            <w:r>
              <w:rPr>
                <w:rFonts w:ascii="Angsana New" w:hAnsi="Angsana New" w:cs="Angsana New" w:hint="cs"/>
                <w:sz w:val="23"/>
                <w:szCs w:val="23"/>
                <w:cs/>
              </w:rPr>
              <w:t>ค้างจ่าย</w:t>
            </w:r>
          </w:p>
        </w:tc>
        <w:tc>
          <w:tcPr>
            <w:tcW w:w="1418" w:type="dxa"/>
          </w:tcPr>
          <w:p w14:paraId="744756AB" w14:textId="77777777" w:rsidR="000427CE" w:rsidRPr="000427CE" w:rsidRDefault="000427CE" w:rsidP="000427CE">
            <w:pPr>
              <w:ind w:right="127"/>
              <w:jc w:val="right"/>
              <w:rPr>
                <w:rFonts w:ascii="Angsana New" w:hAnsi="Angsana New" w:cs="Angsana New"/>
                <w:sz w:val="23"/>
                <w:szCs w:val="23"/>
                <w:highlight w:val="yellow"/>
                <w:cs/>
              </w:rPr>
            </w:pPr>
          </w:p>
        </w:tc>
        <w:tc>
          <w:tcPr>
            <w:tcW w:w="164" w:type="dxa"/>
          </w:tcPr>
          <w:p w14:paraId="6FD4E0DE" w14:textId="77777777" w:rsidR="000427CE" w:rsidRPr="00722595" w:rsidRDefault="000427CE" w:rsidP="000427CE">
            <w:pPr>
              <w:ind w:right="127"/>
              <w:jc w:val="right"/>
              <w:rPr>
                <w:rFonts w:ascii="Angsana New" w:hAnsi="Angsana New" w:cs="Angsana New"/>
                <w:sz w:val="23"/>
                <w:szCs w:val="23"/>
              </w:rPr>
            </w:pPr>
          </w:p>
        </w:tc>
        <w:tc>
          <w:tcPr>
            <w:tcW w:w="1402" w:type="dxa"/>
          </w:tcPr>
          <w:p w14:paraId="54C3A380" w14:textId="77777777" w:rsidR="000427CE" w:rsidRPr="00722595" w:rsidRDefault="000427CE" w:rsidP="000427CE">
            <w:pPr>
              <w:ind w:right="127"/>
              <w:jc w:val="right"/>
              <w:rPr>
                <w:rFonts w:ascii="Angsana New" w:hAnsi="Angsana New" w:cs="Angsana New"/>
                <w:sz w:val="23"/>
                <w:szCs w:val="23"/>
                <w:cs/>
              </w:rPr>
            </w:pPr>
          </w:p>
        </w:tc>
        <w:tc>
          <w:tcPr>
            <w:tcW w:w="168" w:type="dxa"/>
          </w:tcPr>
          <w:p w14:paraId="70645344" w14:textId="77777777" w:rsidR="000427CE" w:rsidRPr="00722595" w:rsidRDefault="000427CE" w:rsidP="000427CE">
            <w:pPr>
              <w:ind w:left="-59" w:right="-85"/>
              <w:jc w:val="center"/>
              <w:rPr>
                <w:rFonts w:ascii="Angsana New" w:hAnsi="Angsana New" w:cs="Angsana New"/>
                <w:sz w:val="23"/>
                <w:szCs w:val="23"/>
              </w:rPr>
            </w:pPr>
          </w:p>
        </w:tc>
        <w:tc>
          <w:tcPr>
            <w:tcW w:w="1384" w:type="dxa"/>
          </w:tcPr>
          <w:p w14:paraId="53DB5BE0" w14:textId="77777777" w:rsidR="000427CE" w:rsidRPr="000427CE" w:rsidRDefault="000427CE" w:rsidP="000427CE">
            <w:pPr>
              <w:ind w:left="-59" w:right="-85"/>
              <w:jc w:val="center"/>
              <w:rPr>
                <w:rFonts w:ascii="Angsana New" w:hAnsi="Angsana New" w:cs="Angsana New"/>
                <w:sz w:val="23"/>
                <w:szCs w:val="23"/>
                <w:highlight w:val="yellow"/>
                <w:cs/>
              </w:rPr>
            </w:pPr>
          </w:p>
        </w:tc>
        <w:tc>
          <w:tcPr>
            <w:tcW w:w="164" w:type="dxa"/>
          </w:tcPr>
          <w:p w14:paraId="21608A1A" w14:textId="77777777" w:rsidR="000427CE" w:rsidRPr="00722595" w:rsidRDefault="000427CE" w:rsidP="000427CE">
            <w:pPr>
              <w:ind w:left="-59" w:right="-85"/>
              <w:jc w:val="center"/>
              <w:rPr>
                <w:rFonts w:ascii="Angsana New" w:hAnsi="Angsana New" w:cs="Angsana New"/>
                <w:sz w:val="23"/>
                <w:szCs w:val="23"/>
              </w:rPr>
            </w:pPr>
          </w:p>
        </w:tc>
        <w:tc>
          <w:tcPr>
            <w:tcW w:w="1395" w:type="dxa"/>
          </w:tcPr>
          <w:p w14:paraId="0F9EC63D" w14:textId="77777777" w:rsidR="000427CE" w:rsidRPr="00722595" w:rsidRDefault="000427CE" w:rsidP="000427CE">
            <w:pPr>
              <w:ind w:left="-59" w:right="-85"/>
              <w:jc w:val="center"/>
              <w:rPr>
                <w:rFonts w:ascii="Angsana New" w:hAnsi="Angsana New" w:cs="Angsana New"/>
                <w:sz w:val="23"/>
                <w:szCs w:val="23"/>
                <w:cs/>
              </w:rPr>
            </w:pPr>
          </w:p>
        </w:tc>
      </w:tr>
      <w:tr w:rsidR="000427CE" w:rsidRPr="00722595" w14:paraId="2DDBE374" w14:textId="77777777">
        <w:trPr>
          <w:cantSplit/>
        </w:trPr>
        <w:tc>
          <w:tcPr>
            <w:tcW w:w="3686" w:type="dxa"/>
          </w:tcPr>
          <w:p w14:paraId="671201A9" w14:textId="670A03C4" w:rsidR="000427CE" w:rsidRPr="00722595" w:rsidRDefault="000427CE" w:rsidP="000427CE">
            <w:pPr>
              <w:jc w:val="both"/>
              <w:rPr>
                <w:rFonts w:ascii="Angsana New" w:hAnsi="Angsana New" w:cs="Angsana New"/>
                <w:sz w:val="23"/>
                <w:szCs w:val="23"/>
                <w:cs/>
              </w:rPr>
            </w:pPr>
            <w:r w:rsidRPr="00282CAC">
              <w:rPr>
                <w:rFonts w:ascii="Angsana New" w:hAnsi="Angsana New" w:cs="Angsana New"/>
                <w:sz w:val="23"/>
                <w:szCs w:val="23"/>
                <w:cs/>
              </w:rPr>
              <w:t>บุคคลที่เกี่ยวข้องกัน</w:t>
            </w:r>
          </w:p>
        </w:tc>
        <w:tc>
          <w:tcPr>
            <w:tcW w:w="1418" w:type="dxa"/>
          </w:tcPr>
          <w:p w14:paraId="38D690D4" w14:textId="267C2D37" w:rsidR="000427CE" w:rsidRPr="000427CE" w:rsidRDefault="003330D4" w:rsidP="003330D4">
            <w:pPr>
              <w:ind w:left="-59" w:right="-85"/>
              <w:jc w:val="center"/>
              <w:rPr>
                <w:rFonts w:ascii="Angsana New" w:hAnsi="Angsana New" w:cs="Angsana New"/>
                <w:sz w:val="23"/>
                <w:szCs w:val="23"/>
                <w:highlight w:val="yellow"/>
                <w:cs/>
              </w:rPr>
            </w:pPr>
            <w:r w:rsidRPr="003330D4">
              <w:rPr>
                <w:rFonts w:ascii="Angsana New" w:hAnsi="Angsana New" w:cs="Angsana New"/>
                <w:sz w:val="23"/>
                <w:szCs w:val="23"/>
                <w:cs/>
              </w:rPr>
              <w:t>-</w:t>
            </w:r>
          </w:p>
        </w:tc>
        <w:tc>
          <w:tcPr>
            <w:tcW w:w="164" w:type="dxa"/>
          </w:tcPr>
          <w:p w14:paraId="1A7EE617" w14:textId="77777777" w:rsidR="000427CE" w:rsidRPr="00722595" w:rsidRDefault="000427CE" w:rsidP="000427CE">
            <w:pPr>
              <w:ind w:right="127"/>
              <w:jc w:val="right"/>
              <w:rPr>
                <w:rFonts w:ascii="Angsana New" w:hAnsi="Angsana New" w:cs="Angsana New"/>
                <w:sz w:val="23"/>
                <w:szCs w:val="23"/>
              </w:rPr>
            </w:pPr>
          </w:p>
        </w:tc>
        <w:tc>
          <w:tcPr>
            <w:tcW w:w="1402" w:type="dxa"/>
          </w:tcPr>
          <w:p w14:paraId="114DC85D" w14:textId="476109A2" w:rsidR="000427CE" w:rsidRPr="00722595" w:rsidRDefault="000427CE" w:rsidP="000427CE">
            <w:pPr>
              <w:ind w:right="127"/>
              <w:jc w:val="right"/>
              <w:rPr>
                <w:rFonts w:ascii="Angsana New" w:hAnsi="Angsana New" w:cs="Angsana New"/>
                <w:sz w:val="23"/>
                <w:szCs w:val="23"/>
                <w:cs/>
              </w:rPr>
            </w:pPr>
            <w:r w:rsidRPr="00F54ABD">
              <w:rPr>
                <w:rFonts w:ascii="Angsana New" w:hAnsi="Angsana New" w:cs="Angsana New"/>
                <w:sz w:val="23"/>
                <w:szCs w:val="23"/>
              </w:rPr>
              <w:t>2,560,957.50</w:t>
            </w:r>
          </w:p>
        </w:tc>
        <w:tc>
          <w:tcPr>
            <w:tcW w:w="168" w:type="dxa"/>
          </w:tcPr>
          <w:p w14:paraId="700C609D" w14:textId="77777777" w:rsidR="000427CE" w:rsidRPr="00722595" w:rsidRDefault="000427CE" w:rsidP="000427CE">
            <w:pPr>
              <w:ind w:left="-59" w:right="-85"/>
              <w:jc w:val="center"/>
              <w:rPr>
                <w:rFonts w:ascii="Angsana New" w:hAnsi="Angsana New" w:cs="Angsana New"/>
                <w:sz w:val="23"/>
                <w:szCs w:val="23"/>
              </w:rPr>
            </w:pPr>
          </w:p>
        </w:tc>
        <w:tc>
          <w:tcPr>
            <w:tcW w:w="1384" w:type="dxa"/>
          </w:tcPr>
          <w:p w14:paraId="25E35628" w14:textId="2AA3A93A" w:rsidR="000427CE" w:rsidRPr="003330D4" w:rsidRDefault="000427CE" w:rsidP="000427CE">
            <w:pPr>
              <w:ind w:left="-59" w:right="-85"/>
              <w:jc w:val="center"/>
              <w:rPr>
                <w:rFonts w:ascii="Angsana New" w:hAnsi="Angsana New" w:cs="Angsana New"/>
                <w:sz w:val="23"/>
                <w:szCs w:val="23"/>
                <w:cs/>
              </w:rPr>
            </w:pPr>
            <w:r w:rsidRPr="003330D4">
              <w:rPr>
                <w:rFonts w:ascii="Angsana New" w:hAnsi="Angsana New" w:cs="Angsana New"/>
                <w:sz w:val="23"/>
                <w:szCs w:val="23"/>
                <w:cs/>
              </w:rPr>
              <w:t>-</w:t>
            </w:r>
          </w:p>
        </w:tc>
        <w:tc>
          <w:tcPr>
            <w:tcW w:w="164" w:type="dxa"/>
          </w:tcPr>
          <w:p w14:paraId="1D6CFE65" w14:textId="77777777" w:rsidR="000427CE" w:rsidRPr="003330D4" w:rsidRDefault="000427CE" w:rsidP="000427CE">
            <w:pPr>
              <w:ind w:left="-59" w:right="-85"/>
              <w:jc w:val="center"/>
              <w:rPr>
                <w:rFonts w:ascii="Angsana New" w:hAnsi="Angsana New" w:cs="Angsana New"/>
                <w:sz w:val="23"/>
                <w:szCs w:val="23"/>
              </w:rPr>
            </w:pPr>
          </w:p>
        </w:tc>
        <w:tc>
          <w:tcPr>
            <w:tcW w:w="1395" w:type="dxa"/>
          </w:tcPr>
          <w:p w14:paraId="79683591" w14:textId="745612BD" w:rsidR="000427CE" w:rsidRPr="003330D4" w:rsidRDefault="000427CE" w:rsidP="000427CE">
            <w:pPr>
              <w:ind w:left="-59" w:right="-85"/>
              <w:jc w:val="center"/>
              <w:rPr>
                <w:rFonts w:ascii="Angsana New" w:hAnsi="Angsana New" w:cs="Angsana New"/>
                <w:sz w:val="23"/>
                <w:szCs w:val="23"/>
                <w:cs/>
              </w:rPr>
            </w:pPr>
            <w:r w:rsidRPr="003330D4">
              <w:rPr>
                <w:rFonts w:ascii="Angsana New" w:hAnsi="Angsana New" w:cs="Angsana New"/>
                <w:sz w:val="23"/>
                <w:szCs w:val="23"/>
                <w:cs/>
              </w:rPr>
              <w:t>-</w:t>
            </w:r>
          </w:p>
        </w:tc>
      </w:tr>
      <w:tr w:rsidR="00D547BD" w:rsidRPr="00722595" w14:paraId="52D35F03" w14:textId="77777777" w:rsidTr="005C7E15">
        <w:trPr>
          <w:cantSplit/>
        </w:trPr>
        <w:tc>
          <w:tcPr>
            <w:tcW w:w="3686" w:type="dxa"/>
          </w:tcPr>
          <w:p w14:paraId="45139AAE" w14:textId="6F452C5D" w:rsidR="00D547BD" w:rsidRDefault="00D547BD" w:rsidP="00D547BD">
            <w:pPr>
              <w:jc w:val="both"/>
              <w:rPr>
                <w:rFonts w:ascii="Angsana New" w:hAnsi="Angsana New" w:cs="Angsana New"/>
                <w:sz w:val="23"/>
                <w:szCs w:val="23"/>
                <w:cs/>
              </w:rPr>
            </w:pPr>
            <w:r w:rsidRPr="00722595">
              <w:rPr>
                <w:rFonts w:ascii="Angsana New" w:hAnsi="Angsana New" w:cs="Angsana New"/>
                <w:sz w:val="23"/>
                <w:szCs w:val="23"/>
                <w:cs/>
              </w:rPr>
              <w:t>ดอกเบี้ยค้างจ่าย</w:t>
            </w:r>
          </w:p>
        </w:tc>
        <w:tc>
          <w:tcPr>
            <w:tcW w:w="1418" w:type="dxa"/>
          </w:tcPr>
          <w:p w14:paraId="1C21EC3D" w14:textId="77777777" w:rsidR="00D547BD" w:rsidRPr="00122F60" w:rsidRDefault="00D547BD" w:rsidP="00D547BD">
            <w:pPr>
              <w:ind w:right="127"/>
              <w:jc w:val="right"/>
              <w:rPr>
                <w:rFonts w:ascii="Angsana New" w:hAnsi="Angsana New" w:cs="Angsana New"/>
                <w:sz w:val="23"/>
                <w:szCs w:val="23"/>
                <w:highlight w:val="yellow"/>
                <w:cs/>
              </w:rPr>
            </w:pPr>
          </w:p>
        </w:tc>
        <w:tc>
          <w:tcPr>
            <w:tcW w:w="164" w:type="dxa"/>
          </w:tcPr>
          <w:p w14:paraId="5C70B0A2" w14:textId="77777777" w:rsidR="00D547BD" w:rsidRPr="00722595" w:rsidRDefault="00D547BD" w:rsidP="00D547BD">
            <w:pPr>
              <w:ind w:right="127"/>
              <w:jc w:val="right"/>
              <w:rPr>
                <w:rFonts w:ascii="Angsana New" w:hAnsi="Angsana New" w:cs="Angsana New"/>
                <w:sz w:val="23"/>
                <w:szCs w:val="23"/>
              </w:rPr>
            </w:pPr>
          </w:p>
        </w:tc>
        <w:tc>
          <w:tcPr>
            <w:tcW w:w="1402" w:type="dxa"/>
          </w:tcPr>
          <w:p w14:paraId="6A3513D6" w14:textId="77777777" w:rsidR="00D547BD" w:rsidRPr="00722595" w:rsidRDefault="00D547BD" w:rsidP="00D547BD">
            <w:pPr>
              <w:ind w:right="127"/>
              <w:jc w:val="right"/>
              <w:rPr>
                <w:rFonts w:ascii="Angsana New" w:hAnsi="Angsana New" w:cs="Angsana New"/>
                <w:sz w:val="23"/>
                <w:szCs w:val="23"/>
                <w:cs/>
              </w:rPr>
            </w:pPr>
          </w:p>
        </w:tc>
        <w:tc>
          <w:tcPr>
            <w:tcW w:w="168" w:type="dxa"/>
          </w:tcPr>
          <w:p w14:paraId="1146E28B" w14:textId="77777777" w:rsidR="00D547BD" w:rsidRPr="00722595" w:rsidRDefault="00D547BD" w:rsidP="00D547BD">
            <w:pPr>
              <w:ind w:left="-59" w:right="-85"/>
              <w:jc w:val="center"/>
              <w:rPr>
                <w:rFonts w:ascii="Angsana New" w:hAnsi="Angsana New" w:cs="Angsana New"/>
                <w:sz w:val="23"/>
                <w:szCs w:val="23"/>
              </w:rPr>
            </w:pPr>
          </w:p>
        </w:tc>
        <w:tc>
          <w:tcPr>
            <w:tcW w:w="1384" w:type="dxa"/>
          </w:tcPr>
          <w:p w14:paraId="676DB441" w14:textId="77777777" w:rsidR="00D547BD" w:rsidRPr="00122F60" w:rsidRDefault="00D547BD" w:rsidP="00D547BD">
            <w:pPr>
              <w:ind w:left="-59" w:right="-85"/>
              <w:jc w:val="center"/>
              <w:rPr>
                <w:rFonts w:ascii="Angsana New" w:hAnsi="Angsana New" w:cs="Angsana New"/>
                <w:sz w:val="23"/>
                <w:szCs w:val="23"/>
                <w:highlight w:val="yellow"/>
                <w:cs/>
              </w:rPr>
            </w:pPr>
          </w:p>
        </w:tc>
        <w:tc>
          <w:tcPr>
            <w:tcW w:w="164" w:type="dxa"/>
          </w:tcPr>
          <w:p w14:paraId="76A8FF92" w14:textId="77777777" w:rsidR="00D547BD" w:rsidRPr="00722595" w:rsidRDefault="00D547BD" w:rsidP="00D547BD">
            <w:pPr>
              <w:ind w:left="-59" w:right="-85"/>
              <w:jc w:val="center"/>
              <w:rPr>
                <w:rFonts w:ascii="Angsana New" w:hAnsi="Angsana New" w:cs="Angsana New"/>
                <w:sz w:val="23"/>
                <w:szCs w:val="23"/>
              </w:rPr>
            </w:pPr>
          </w:p>
        </w:tc>
        <w:tc>
          <w:tcPr>
            <w:tcW w:w="1395" w:type="dxa"/>
          </w:tcPr>
          <w:p w14:paraId="4C617BB3" w14:textId="77777777" w:rsidR="00D547BD" w:rsidRPr="00722595" w:rsidRDefault="00D547BD" w:rsidP="00D547BD">
            <w:pPr>
              <w:ind w:left="-59" w:right="-85"/>
              <w:jc w:val="center"/>
              <w:rPr>
                <w:rFonts w:ascii="Angsana New" w:hAnsi="Angsana New" w:cs="Angsana New"/>
                <w:sz w:val="23"/>
                <w:szCs w:val="23"/>
                <w:cs/>
              </w:rPr>
            </w:pPr>
          </w:p>
        </w:tc>
      </w:tr>
      <w:tr w:rsidR="00D547BD" w:rsidRPr="00722595" w14:paraId="185E4AC4" w14:textId="77777777" w:rsidTr="005C7E15">
        <w:trPr>
          <w:cantSplit/>
        </w:trPr>
        <w:tc>
          <w:tcPr>
            <w:tcW w:w="3686" w:type="dxa"/>
          </w:tcPr>
          <w:p w14:paraId="16BC2FFA" w14:textId="4BC3CED7" w:rsidR="00D547BD" w:rsidRDefault="00D547BD" w:rsidP="00D547BD">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tcPr>
          <w:p w14:paraId="4C8934AE" w14:textId="77777777" w:rsidR="00D547BD" w:rsidRPr="00122F60" w:rsidRDefault="00D547BD" w:rsidP="00D547BD">
            <w:pPr>
              <w:ind w:right="127"/>
              <w:jc w:val="right"/>
              <w:rPr>
                <w:rFonts w:ascii="Angsana New" w:hAnsi="Angsana New" w:cs="Angsana New"/>
                <w:sz w:val="23"/>
                <w:szCs w:val="23"/>
                <w:highlight w:val="yellow"/>
                <w:cs/>
              </w:rPr>
            </w:pPr>
          </w:p>
        </w:tc>
        <w:tc>
          <w:tcPr>
            <w:tcW w:w="164" w:type="dxa"/>
          </w:tcPr>
          <w:p w14:paraId="46B6CD27" w14:textId="77777777" w:rsidR="00D547BD" w:rsidRPr="00722595" w:rsidRDefault="00D547BD" w:rsidP="00D547BD">
            <w:pPr>
              <w:ind w:right="127"/>
              <w:jc w:val="right"/>
              <w:rPr>
                <w:rFonts w:ascii="Angsana New" w:hAnsi="Angsana New" w:cs="Angsana New"/>
                <w:sz w:val="23"/>
                <w:szCs w:val="23"/>
              </w:rPr>
            </w:pPr>
          </w:p>
        </w:tc>
        <w:tc>
          <w:tcPr>
            <w:tcW w:w="1402" w:type="dxa"/>
          </w:tcPr>
          <w:p w14:paraId="6DE9381E" w14:textId="77777777" w:rsidR="00D547BD" w:rsidRPr="00722595" w:rsidRDefault="00D547BD" w:rsidP="00D547BD">
            <w:pPr>
              <w:ind w:right="127"/>
              <w:jc w:val="right"/>
              <w:rPr>
                <w:rFonts w:ascii="Angsana New" w:hAnsi="Angsana New" w:cs="Angsana New"/>
                <w:sz w:val="23"/>
                <w:szCs w:val="23"/>
                <w:cs/>
              </w:rPr>
            </w:pPr>
          </w:p>
        </w:tc>
        <w:tc>
          <w:tcPr>
            <w:tcW w:w="168" w:type="dxa"/>
          </w:tcPr>
          <w:p w14:paraId="271AC6C5" w14:textId="77777777" w:rsidR="00D547BD" w:rsidRPr="00722595" w:rsidRDefault="00D547BD" w:rsidP="00D547BD">
            <w:pPr>
              <w:ind w:left="-59" w:right="-85"/>
              <w:jc w:val="center"/>
              <w:rPr>
                <w:rFonts w:ascii="Angsana New" w:hAnsi="Angsana New" w:cs="Angsana New"/>
                <w:sz w:val="23"/>
                <w:szCs w:val="23"/>
              </w:rPr>
            </w:pPr>
          </w:p>
        </w:tc>
        <w:tc>
          <w:tcPr>
            <w:tcW w:w="1384" w:type="dxa"/>
          </w:tcPr>
          <w:p w14:paraId="49482E63" w14:textId="77777777" w:rsidR="00D547BD" w:rsidRPr="00122F60" w:rsidRDefault="00D547BD" w:rsidP="00D547BD">
            <w:pPr>
              <w:ind w:left="-59" w:right="-85"/>
              <w:jc w:val="center"/>
              <w:rPr>
                <w:rFonts w:ascii="Angsana New" w:hAnsi="Angsana New" w:cs="Angsana New"/>
                <w:sz w:val="23"/>
                <w:szCs w:val="23"/>
                <w:highlight w:val="yellow"/>
                <w:cs/>
              </w:rPr>
            </w:pPr>
          </w:p>
        </w:tc>
        <w:tc>
          <w:tcPr>
            <w:tcW w:w="164" w:type="dxa"/>
          </w:tcPr>
          <w:p w14:paraId="712855FE" w14:textId="77777777" w:rsidR="00D547BD" w:rsidRPr="00722595" w:rsidRDefault="00D547BD" w:rsidP="00D547BD">
            <w:pPr>
              <w:ind w:left="-59" w:right="-85"/>
              <w:jc w:val="center"/>
              <w:rPr>
                <w:rFonts w:ascii="Angsana New" w:hAnsi="Angsana New" w:cs="Angsana New"/>
                <w:sz w:val="23"/>
                <w:szCs w:val="23"/>
              </w:rPr>
            </w:pPr>
          </w:p>
        </w:tc>
        <w:tc>
          <w:tcPr>
            <w:tcW w:w="1395" w:type="dxa"/>
          </w:tcPr>
          <w:p w14:paraId="3377DCCC" w14:textId="77777777" w:rsidR="00D547BD" w:rsidRPr="00722595" w:rsidRDefault="00D547BD" w:rsidP="00D547BD">
            <w:pPr>
              <w:ind w:left="-59" w:right="-85"/>
              <w:jc w:val="center"/>
              <w:rPr>
                <w:rFonts w:ascii="Angsana New" w:hAnsi="Angsana New" w:cs="Angsana New"/>
                <w:sz w:val="23"/>
                <w:szCs w:val="23"/>
                <w:cs/>
              </w:rPr>
            </w:pPr>
          </w:p>
        </w:tc>
      </w:tr>
      <w:tr w:rsidR="000427CE" w:rsidRPr="00722595" w14:paraId="60689C0F" w14:textId="77777777" w:rsidTr="005C7E15">
        <w:trPr>
          <w:cantSplit/>
        </w:trPr>
        <w:tc>
          <w:tcPr>
            <w:tcW w:w="3686" w:type="dxa"/>
          </w:tcPr>
          <w:p w14:paraId="06027208" w14:textId="31E2ED0A" w:rsidR="000427CE" w:rsidRDefault="000427CE" w:rsidP="000427CE">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tcPr>
          <w:p w14:paraId="26DD4FC9" w14:textId="55D18347" w:rsidR="000427CE" w:rsidRPr="000427CE" w:rsidRDefault="000427CE" w:rsidP="000427CE">
            <w:pPr>
              <w:ind w:right="127"/>
              <w:jc w:val="right"/>
              <w:rPr>
                <w:rFonts w:ascii="Angsana New" w:hAnsi="Angsana New" w:cs="Angsana New"/>
                <w:sz w:val="23"/>
                <w:szCs w:val="23"/>
                <w:highlight w:val="yellow"/>
                <w:cs/>
              </w:rPr>
            </w:pPr>
            <w:r w:rsidRPr="00C754C2">
              <w:rPr>
                <w:rFonts w:ascii="Angsana New" w:hAnsi="Angsana New" w:cs="Angsana New"/>
                <w:sz w:val="23"/>
                <w:szCs w:val="23"/>
                <w:cs/>
              </w:rPr>
              <w:t>362</w:t>
            </w:r>
            <w:r w:rsidRPr="00C754C2">
              <w:rPr>
                <w:rFonts w:ascii="Angsana New" w:hAnsi="Angsana New" w:cs="Angsana New"/>
                <w:sz w:val="23"/>
                <w:szCs w:val="23"/>
              </w:rPr>
              <w:t>,</w:t>
            </w:r>
            <w:r w:rsidRPr="00C754C2">
              <w:rPr>
                <w:rFonts w:ascii="Angsana New" w:hAnsi="Angsana New" w:cs="Angsana New"/>
                <w:sz w:val="23"/>
                <w:szCs w:val="23"/>
                <w:cs/>
              </w:rPr>
              <w:t>082.19</w:t>
            </w:r>
          </w:p>
        </w:tc>
        <w:tc>
          <w:tcPr>
            <w:tcW w:w="164" w:type="dxa"/>
          </w:tcPr>
          <w:p w14:paraId="134A9250" w14:textId="77777777" w:rsidR="000427CE" w:rsidRPr="00722595" w:rsidRDefault="000427CE" w:rsidP="000427CE">
            <w:pPr>
              <w:ind w:right="127"/>
              <w:jc w:val="right"/>
              <w:rPr>
                <w:rFonts w:ascii="Angsana New" w:hAnsi="Angsana New" w:cs="Angsana New"/>
                <w:sz w:val="23"/>
                <w:szCs w:val="23"/>
              </w:rPr>
            </w:pPr>
          </w:p>
        </w:tc>
        <w:tc>
          <w:tcPr>
            <w:tcW w:w="1402" w:type="dxa"/>
          </w:tcPr>
          <w:p w14:paraId="2EDBB4B2" w14:textId="1484C3BC" w:rsidR="000427CE" w:rsidRPr="00722595" w:rsidRDefault="000427CE" w:rsidP="000427CE">
            <w:pPr>
              <w:ind w:right="127"/>
              <w:jc w:val="right"/>
              <w:rPr>
                <w:rFonts w:ascii="Angsana New" w:hAnsi="Angsana New" w:cs="Angsana New"/>
                <w:sz w:val="23"/>
                <w:szCs w:val="23"/>
                <w:cs/>
              </w:rPr>
            </w:pPr>
            <w:r w:rsidRPr="00F54ABD">
              <w:rPr>
                <w:rFonts w:ascii="Angsana New" w:hAnsi="Angsana New" w:cs="Angsana New"/>
                <w:sz w:val="23"/>
                <w:szCs w:val="23"/>
                <w:cs/>
              </w:rPr>
              <w:t>362</w:t>
            </w:r>
            <w:r w:rsidRPr="00F54ABD">
              <w:rPr>
                <w:rFonts w:ascii="Angsana New" w:hAnsi="Angsana New" w:cs="Angsana New"/>
                <w:sz w:val="23"/>
                <w:szCs w:val="23"/>
              </w:rPr>
              <w:t>,</w:t>
            </w:r>
            <w:r w:rsidRPr="00F54ABD">
              <w:rPr>
                <w:rFonts w:ascii="Angsana New" w:hAnsi="Angsana New" w:cs="Angsana New"/>
                <w:sz w:val="23"/>
                <w:szCs w:val="23"/>
                <w:cs/>
              </w:rPr>
              <w:t>082.19</w:t>
            </w:r>
          </w:p>
        </w:tc>
        <w:tc>
          <w:tcPr>
            <w:tcW w:w="168" w:type="dxa"/>
          </w:tcPr>
          <w:p w14:paraId="3DAFDBE4" w14:textId="77777777" w:rsidR="000427CE" w:rsidRPr="00722595" w:rsidRDefault="000427CE" w:rsidP="000427CE">
            <w:pPr>
              <w:ind w:left="-59" w:right="-85"/>
              <w:jc w:val="center"/>
              <w:rPr>
                <w:rFonts w:ascii="Angsana New" w:hAnsi="Angsana New" w:cs="Angsana New"/>
                <w:sz w:val="23"/>
                <w:szCs w:val="23"/>
              </w:rPr>
            </w:pPr>
          </w:p>
        </w:tc>
        <w:tc>
          <w:tcPr>
            <w:tcW w:w="1384" w:type="dxa"/>
          </w:tcPr>
          <w:p w14:paraId="1E93A1C2" w14:textId="5BBBE5E1" w:rsidR="000427CE" w:rsidRPr="008E225B" w:rsidRDefault="000427CE" w:rsidP="000427CE">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4" w:type="dxa"/>
          </w:tcPr>
          <w:p w14:paraId="20B1407B" w14:textId="77777777" w:rsidR="000427CE" w:rsidRPr="00722595" w:rsidRDefault="000427CE" w:rsidP="000427CE">
            <w:pPr>
              <w:ind w:left="-59" w:right="-85"/>
              <w:jc w:val="center"/>
              <w:rPr>
                <w:rFonts w:ascii="Angsana New" w:hAnsi="Angsana New" w:cs="Angsana New"/>
                <w:sz w:val="23"/>
                <w:szCs w:val="23"/>
              </w:rPr>
            </w:pPr>
          </w:p>
        </w:tc>
        <w:tc>
          <w:tcPr>
            <w:tcW w:w="1395" w:type="dxa"/>
          </w:tcPr>
          <w:p w14:paraId="4B038094" w14:textId="7F988902" w:rsidR="000427CE" w:rsidRPr="00722595" w:rsidRDefault="000427CE" w:rsidP="000427CE">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0427CE" w:rsidRPr="00722595" w14:paraId="1AC67CBE" w14:textId="77777777" w:rsidTr="005C7E15">
        <w:trPr>
          <w:cantSplit/>
        </w:trPr>
        <w:tc>
          <w:tcPr>
            <w:tcW w:w="3686" w:type="dxa"/>
          </w:tcPr>
          <w:p w14:paraId="4470D952" w14:textId="02682DC3" w:rsidR="000427CE" w:rsidRDefault="000427CE" w:rsidP="000427CE">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384E0AE9" w14:textId="77777777" w:rsidR="000427CE" w:rsidRPr="000427CE" w:rsidRDefault="000427CE" w:rsidP="000427CE">
            <w:pPr>
              <w:ind w:right="127"/>
              <w:jc w:val="right"/>
              <w:rPr>
                <w:rFonts w:ascii="Angsana New" w:hAnsi="Angsana New" w:cs="Angsana New"/>
                <w:sz w:val="23"/>
                <w:szCs w:val="23"/>
                <w:highlight w:val="yellow"/>
                <w:cs/>
              </w:rPr>
            </w:pPr>
          </w:p>
        </w:tc>
        <w:tc>
          <w:tcPr>
            <w:tcW w:w="164" w:type="dxa"/>
          </w:tcPr>
          <w:p w14:paraId="25056A9B" w14:textId="77777777" w:rsidR="000427CE" w:rsidRPr="00722595" w:rsidRDefault="000427CE" w:rsidP="000427CE">
            <w:pPr>
              <w:ind w:right="127"/>
              <w:jc w:val="right"/>
              <w:rPr>
                <w:rFonts w:ascii="Angsana New" w:hAnsi="Angsana New" w:cs="Angsana New"/>
                <w:sz w:val="23"/>
                <w:szCs w:val="23"/>
              </w:rPr>
            </w:pPr>
          </w:p>
        </w:tc>
        <w:tc>
          <w:tcPr>
            <w:tcW w:w="1402" w:type="dxa"/>
          </w:tcPr>
          <w:p w14:paraId="5BD78D9B" w14:textId="77777777" w:rsidR="000427CE" w:rsidRPr="00722595" w:rsidRDefault="000427CE" w:rsidP="000427CE">
            <w:pPr>
              <w:ind w:right="127"/>
              <w:jc w:val="right"/>
              <w:rPr>
                <w:rFonts w:ascii="Angsana New" w:hAnsi="Angsana New" w:cs="Angsana New"/>
                <w:sz w:val="23"/>
                <w:szCs w:val="23"/>
                <w:cs/>
              </w:rPr>
            </w:pPr>
          </w:p>
        </w:tc>
        <w:tc>
          <w:tcPr>
            <w:tcW w:w="168" w:type="dxa"/>
          </w:tcPr>
          <w:p w14:paraId="77605037" w14:textId="77777777" w:rsidR="000427CE" w:rsidRPr="00722595" w:rsidRDefault="000427CE" w:rsidP="000427CE">
            <w:pPr>
              <w:ind w:left="-59" w:right="-85"/>
              <w:jc w:val="center"/>
              <w:rPr>
                <w:rFonts w:ascii="Angsana New" w:hAnsi="Angsana New" w:cs="Angsana New"/>
                <w:sz w:val="23"/>
                <w:szCs w:val="23"/>
              </w:rPr>
            </w:pPr>
          </w:p>
        </w:tc>
        <w:tc>
          <w:tcPr>
            <w:tcW w:w="1384" w:type="dxa"/>
          </w:tcPr>
          <w:p w14:paraId="44F2572D" w14:textId="77777777" w:rsidR="000427CE" w:rsidRPr="008E225B" w:rsidRDefault="000427CE" w:rsidP="000427CE">
            <w:pPr>
              <w:ind w:left="-59" w:right="-85"/>
              <w:jc w:val="center"/>
              <w:rPr>
                <w:rFonts w:ascii="Angsana New" w:hAnsi="Angsana New" w:cs="Angsana New"/>
                <w:sz w:val="23"/>
                <w:szCs w:val="23"/>
                <w:cs/>
              </w:rPr>
            </w:pPr>
          </w:p>
        </w:tc>
        <w:tc>
          <w:tcPr>
            <w:tcW w:w="164" w:type="dxa"/>
          </w:tcPr>
          <w:p w14:paraId="2007234E" w14:textId="77777777" w:rsidR="000427CE" w:rsidRPr="00722595" w:rsidRDefault="000427CE" w:rsidP="000427CE">
            <w:pPr>
              <w:ind w:left="-59" w:right="-85"/>
              <w:jc w:val="center"/>
              <w:rPr>
                <w:rFonts w:ascii="Angsana New" w:hAnsi="Angsana New" w:cs="Angsana New"/>
                <w:sz w:val="23"/>
                <w:szCs w:val="23"/>
              </w:rPr>
            </w:pPr>
          </w:p>
        </w:tc>
        <w:tc>
          <w:tcPr>
            <w:tcW w:w="1395" w:type="dxa"/>
          </w:tcPr>
          <w:p w14:paraId="4CE22587" w14:textId="77777777" w:rsidR="000427CE" w:rsidRPr="00722595" w:rsidRDefault="000427CE" w:rsidP="000427CE">
            <w:pPr>
              <w:ind w:left="-59" w:right="-85"/>
              <w:jc w:val="center"/>
              <w:rPr>
                <w:rFonts w:ascii="Angsana New" w:hAnsi="Angsana New" w:cs="Angsana New"/>
                <w:sz w:val="23"/>
                <w:szCs w:val="23"/>
                <w:cs/>
              </w:rPr>
            </w:pPr>
          </w:p>
        </w:tc>
      </w:tr>
      <w:tr w:rsidR="000427CE" w:rsidRPr="00722595" w14:paraId="018199A4" w14:textId="77777777" w:rsidTr="005C7E15">
        <w:trPr>
          <w:cantSplit/>
        </w:trPr>
        <w:tc>
          <w:tcPr>
            <w:tcW w:w="3686" w:type="dxa"/>
          </w:tcPr>
          <w:p w14:paraId="68BEC839" w14:textId="71B03940" w:rsidR="000427CE" w:rsidRDefault="000427CE" w:rsidP="000427CE">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tcPr>
          <w:p w14:paraId="7A1414A3" w14:textId="73394B18" w:rsidR="000427CE" w:rsidRPr="000427CE" w:rsidRDefault="00C754C2" w:rsidP="000427CE">
            <w:pPr>
              <w:ind w:right="127"/>
              <w:jc w:val="right"/>
              <w:rPr>
                <w:rFonts w:ascii="Angsana New" w:hAnsi="Angsana New" w:cs="Angsana New"/>
                <w:sz w:val="23"/>
                <w:szCs w:val="23"/>
                <w:highlight w:val="yellow"/>
                <w:cs/>
              </w:rPr>
            </w:pPr>
            <w:r w:rsidRPr="00C754C2">
              <w:rPr>
                <w:rFonts w:ascii="Angsana New" w:hAnsi="Angsana New" w:cs="Angsana New"/>
                <w:sz w:val="23"/>
                <w:szCs w:val="23"/>
                <w:cs/>
              </w:rPr>
              <w:t>2</w:t>
            </w:r>
            <w:r w:rsidRPr="00C754C2">
              <w:rPr>
                <w:rFonts w:ascii="Angsana New" w:hAnsi="Angsana New" w:cs="Angsana New"/>
                <w:sz w:val="23"/>
                <w:szCs w:val="23"/>
              </w:rPr>
              <w:t>,</w:t>
            </w:r>
            <w:r w:rsidRPr="00C754C2">
              <w:rPr>
                <w:rFonts w:ascii="Angsana New" w:hAnsi="Angsana New" w:cs="Angsana New"/>
                <w:sz w:val="23"/>
                <w:szCs w:val="23"/>
                <w:cs/>
              </w:rPr>
              <w:t>668</w:t>
            </w:r>
            <w:r w:rsidRPr="00C754C2">
              <w:rPr>
                <w:rFonts w:ascii="Angsana New" w:hAnsi="Angsana New" w:cs="Angsana New"/>
                <w:sz w:val="23"/>
                <w:szCs w:val="23"/>
              </w:rPr>
              <w:t>,</w:t>
            </w:r>
            <w:r w:rsidRPr="00C754C2">
              <w:rPr>
                <w:rFonts w:ascii="Angsana New" w:hAnsi="Angsana New" w:cs="Angsana New"/>
                <w:sz w:val="23"/>
                <w:szCs w:val="23"/>
                <w:cs/>
              </w:rPr>
              <w:t>534.25</w:t>
            </w:r>
          </w:p>
        </w:tc>
        <w:tc>
          <w:tcPr>
            <w:tcW w:w="164" w:type="dxa"/>
          </w:tcPr>
          <w:p w14:paraId="6F689A90" w14:textId="77777777" w:rsidR="000427CE" w:rsidRPr="00722595" w:rsidRDefault="000427CE" w:rsidP="000427CE">
            <w:pPr>
              <w:ind w:right="127"/>
              <w:jc w:val="right"/>
              <w:rPr>
                <w:rFonts w:ascii="Angsana New" w:hAnsi="Angsana New" w:cs="Angsana New"/>
                <w:sz w:val="23"/>
                <w:szCs w:val="23"/>
              </w:rPr>
            </w:pPr>
          </w:p>
        </w:tc>
        <w:tc>
          <w:tcPr>
            <w:tcW w:w="1402" w:type="dxa"/>
          </w:tcPr>
          <w:p w14:paraId="1AFE6F24" w14:textId="2820924B" w:rsidR="000427CE" w:rsidRPr="00722595" w:rsidRDefault="000427CE" w:rsidP="000427CE">
            <w:pPr>
              <w:ind w:right="127"/>
              <w:jc w:val="right"/>
              <w:rPr>
                <w:rFonts w:ascii="Angsana New" w:hAnsi="Angsana New" w:cs="Angsana New"/>
                <w:sz w:val="23"/>
                <w:szCs w:val="23"/>
                <w:cs/>
              </w:rPr>
            </w:pPr>
            <w:r w:rsidRPr="00F54ABD">
              <w:rPr>
                <w:rFonts w:ascii="Angsana New" w:hAnsi="Angsana New" w:cs="Angsana New"/>
                <w:sz w:val="23"/>
                <w:szCs w:val="23"/>
                <w:cs/>
              </w:rPr>
              <w:t>2</w:t>
            </w:r>
            <w:r w:rsidRPr="00F54ABD">
              <w:rPr>
                <w:rFonts w:ascii="Angsana New" w:hAnsi="Angsana New" w:cs="Angsana New"/>
                <w:sz w:val="23"/>
                <w:szCs w:val="23"/>
              </w:rPr>
              <w:t>,</w:t>
            </w:r>
            <w:r w:rsidRPr="00F54ABD">
              <w:rPr>
                <w:rFonts w:ascii="Angsana New" w:hAnsi="Angsana New" w:cs="Angsana New"/>
                <w:sz w:val="23"/>
                <w:szCs w:val="23"/>
                <w:cs/>
              </w:rPr>
              <w:t>581</w:t>
            </w:r>
            <w:r w:rsidRPr="00F54ABD">
              <w:rPr>
                <w:rFonts w:ascii="Angsana New" w:hAnsi="Angsana New" w:cs="Angsana New"/>
                <w:sz w:val="23"/>
                <w:szCs w:val="23"/>
              </w:rPr>
              <w:t>,</w:t>
            </w:r>
            <w:r w:rsidRPr="00F54ABD">
              <w:rPr>
                <w:rFonts w:ascii="Angsana New" w:hAnsi="Angsana New" w:cs="Angsana New"/>
                <w:sz w:val="23"/>
                <w:szCs w:val="23"/>
                <w:cs/>
              </w:rPr>
              <w:t>034.25</w:t>
            </w:r>
          </w:p>
        </w:tc>
        <w:tc>
          <w:tcPr>
            <w:tcW w:w="168" w:type="dxa"/>
          </w:tcPr>
          <w:p w14:paraId="2DFA700D" w14:textId="77777777" w:rsidR="000427CE" w:rsidRPr="00722595" w:rsidRDefault="000427CE" w:rsidP="000427CE">
            <w:pPr>
              <w:ind w:left="-59" w:right="-85"/>
              <w:jc w:val="center"/>
              <w:rPr>
                <w:rFonts w:ascii="Angsana New" w:hAnsi="Angsana New" w:cs="Angsana New"/>
                <w:sz w:val="23"/>
                <w:szCs w:val="23"/>
              </w:rPr>
            </w:pPr>
          </w:p>
        </w:tc>
        <w:tc>
          <w:tcPr>
            <w:tcW w:w="1384" w:type="dxa"/>
          </w:tcPr>
          <w:p w14:paraId="7BA9707F" w14:textId="62656C8F" w:rsidR="000427CE" w:rsidRPr="008E225B" w:rsidRDefault="000427CE" w:rsidP="000427CE">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4" w:type="dxa"/>
          </w:tcPr>
          <w:p w14:paraId="2E4DA6CF" w14:textId="77777777" w:rsidR="000427CE" w:rsidRPr="00722595" w:rsidRDefault="000427CE" w:rsidP="000427CE">
            <w:pPr>
              <w:ind w:left="-59" w:right="-85"/>
              <w:jc w:val="center"/>
              <w:rPr>
                <w:rFonts w:ascii="Angsana New" w:hAnsi="Angsana New" w:cs="Angsana New"/>
                <w:sz w:val="23"/>
                <w:szCs w:val="23"/>
              </w:rPr>
            </w:pPr>
          </w:p>
        </w:tc>
        <w:tc>
          <w:tcPr>
            <w:tcW w:w="1395" w:type="dxa"/>
          </w:tcPr>
          <w:p w14:paraId="7405119D" w14:textId="4863560E" w:rsidR="000427CE" w:rsidRPr="00722595" w:rsidRDefault="000427CE" w:rsidP="000427CE">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0427CE" w:rsidRPr="00722595" w14:paraId="79D42DC6" w14:textId="77777777" w:rsidTr="005C7E15">
        <w:trPr>
          <w:cantSplit/>
        </w:trPr>
        <w:tc>
          <w:tcPr>
            <w:tcW w:w="3686" w:type="dxa"/>
          </w:tcPr>
          <w:p w14:paraId="47177355" w14:textId="2AB5B74F" w:rsidR="000427CE" w:rsidRDefault="000427CE" w:rsidP="000427CE">
            <w:pPr>
              <w:ind w:firstLine="225"/>
              <w:jc w:val="both"/>
              <w:rPr>
                <w:rFonts w:ascii="Angsana New" w:hAnsi="Angsana New" w:cs="Angsana New"/>
                <w:sz w:val="23"/>
                <w:szCs w:val="23"/>
                <w:cs/>
              </w:rPr>
            </w:pPr>
            <w:r w:rsidRPr="00722595">
              <w:rPr>
                <w:rFonts w:ascii="Angsana New" w:hAnsi="Angsana New" w:cs="Angsana New" w:hint="cs"/>
                <w:sz w:val="23"/>
                <w:szCs w:val="23"/>
                <w:cs/>
              </w:rPr>
              <w:t xml:space="preserve">บริษัท </w:t>
            </w:r>
            <w:r w:rsidRPr="00722595">
              <w:rPr>
                <w:rFonts w:ascii="Angsana New" w:hAnsi="Angsana New" w:cs="Angsana New"/>
                <w:sz w:val="23"/>
                <w:szCs w:val="23"/>
                <w:cs/>
              </w:rPr>
              <w:t>อาร์ เอส ดี คอนซัลแทนส์ จำกัด</w:t>
            </w:r>
          </w:p>
        </w:tc>
        <w:tc>
          <w:tcPr>
            <w:tcW w:w="1418" w:type="dxa"/>
            <w:tcBorders>
              <w:bottom w:val="single" w:sz="4" w:space="0" w:color="auto"/>
            </w:tcBorders>
          </w:tcPr>
          <w:p w14:paraId="69B05CBE" w14:textId="2FCFE9C0" w:rsidR="000427CE" w:rsidRPr="00C754C2" w:rsidRDefault="00C754C2" w:rsidP="00C754C2">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4" w:type="dxa"/>
          </w:tcPr>
          <w:p w14:paraId="2DE2CF33" w14:textId="77777777" w:rsidR="000427CE" w:rsidRPr="00722595" w:rsidRDefault="000427CE" w:rsidP="000427CE">
            <w:pPr>
              <w:ind w:right="141"/>
              <w:jc w:val="right"/>
              <w:rPr>
                <w:rFonts w:ascii="Angsana New" w:hAnsi="Angsana New" w:cs="Angsana New"/>
                <w:sz w:val="23"/>
                <w:szCs w:val="23"/>
              </w:rPr>
            </w:pPr>
          </w:p>
        </w:tc>
        <w:tc>
          <w:tcPr>
            <w:tcW w:w="1402" w:type="dxa"/>
            <w:tcBorders>
              <w:bottom w:val="single" w:sz="4" w:space="0" w:color="auto"/>
            </w:tcBorders>
          </w:tcPr>
          <w:p w14:paraId="713399C3" w14:textId="7D4D0C10" w:rsidR="000427CE" w:rsidRPr="00722595" w:rsidRDefault="000427CE" w:rsidP="000427CE">
            <w:pPr>
              <w:tabs>
                <w:tab w:val="left" w:pos="549"/>
              </w:tabs>
              <w:ind w:right="141"/>
              <w:jc w:val="right"/>
              <w:rPr>
                <w:rFonts w:ascii="Angsana New" w:hAnsi="Angsana New" w:cs="Angsana New"/>
                <w:sz w:val="23"/>
                <w:szCs w:val="23"/>
                <w:cs/>
              </w:rPr>
            </w:pPr>
            <w:r w:rsidRPr="00F54ABD">
              <w:rPr>
                <w:rFonts w:ascii="Angsana New" w:hAnsi="Angsana New" w:cs="Angsana New"/>
                <w:sz w:val="23"/>
                <w:szCs w:val="23"/>
                <w:cs/>
              </w:rPr>
              <w:t>83.92</w:t>
            </w:r>
          </w:p>
        </w:tc>
        <w:tc>
          <w:tcPr>
            <w:tcW w:w="168" w:type="dxa"/>
          </w:tcPr>
          <w:p w14:paraId="639EBD8E" w14:textId="77777777" w:rsidR="000427CE" w:rsidRPr="00722595" w:rsidRDefault="000427CE" w:rsidP="000427CE">
            <w:pPr>
              <w:ind w:left="-59" w:right="-85"/>
              <w:jc w:val="center"/>
              <w:rPr>
                <w:rFonts w:ascii="Angsana New" w:hAnsi="Angsana New" w:cs="Angsana New"/>
                <w:sz w:val="23"/>
                <w:szCs w:val="23"/>
              </w:rPr>
            </w:pPr>
          </w:p>
        </w:tc>
        <w:tc>
          <w:tcPr>
            <w:tcW w:w="1384" w:type="dxa"/>
            <w:tcBorders>
              <w:bottom w:val="single" w:sz="4" w:space="0" w:color="auto"/>
            </w:tcBorders>
          </w:tcPr>
          <w:p w14:paraId="5BDAEA31" w14:textId="5F0D0ACA" w:rsidR="000427CE" w:rsidRPr="008E225B" w:rsidRDefault="000427CE" w:rsidP="000427CE">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4" w:type="dxa"/>
          </w:tcPr>
          <w:p w14:paraId="7857526F" w14:textId="77777777" w:rsidR="000427CE" w:rsidRPr="00722595" w:rsidRDefault="000427CE" w:rsidP="000427CE">
            <w:pPr>
              <w:ind w:left="-59" w:right="-85"/>
              <w:jc w:val="center"/>
              <w:rPr>
                <w:rFonts w:ascii="Angsana New" w:hAnsi="Angsana New" w:cs="Angsana New"/>
                <w:sz w:val="23"/>
                <w:szCs w:val="23"/>
              </w:rPr>
            </w:pPr>
          </w:p>
        </w:tc>
        <w:tc>
          <w:tcPr>
            <w:tcW w:w="1395" w:type="dxa"/>
            <w:tcBorders>
              <w:bottom w:val="single" w:sz="4" w:space="0" w:color="auto"/>
            </w:tcBorders>
          </w:tcPr>
          <w:p w14:paraId="49025719" w14:textId="1AAA5A58" w:rsidR="000427CE" w:rsidRPr="00722595" w:rsidRDefault="000427CE" w:rsidP="000427CE">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0427CE" w:rsidRPr="00722595" w14:paraId="4CFEB306" w14:textId="77777777" w:rsidTr="005C7E15">
        <w:trPr>
          <w:cantSplit/>
        </w:trPr>
        <w:tc>
          <w:tcPr>
            <w:tcW w:w="3686" w:type="dxa"/>
          </w:tcPr>
          <w:p w14:paraId="46EA0BB1" w14:textId="6EF03600" w:rsidR="000427CE" w:rsidRDefault="000427CE" w:rsidP="000427CE">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tcPr>
          <w:p w14:paraId="1BCF6703" w14:textId="7D9D6949" w:rsidR="000427CE" w:rsidRPr="000427CE" w:rsidRDefault="00C754C2" w:rsidP="000427CE">
            <w:pPr>
              <w:ind w:right="127"/>
              <w:jc w:val="right"/>
              <w:rPr>
                <w:rFonts w:ascii="Angsana New" w:hAnsi="Angsana New" w:cs="Angsana New"/>
                <w:sz w:val="23"/>
                <w:szCs w:val="23"/>
                <w:highlight w:val="yellow"/>
                <w:cs/>
              </w:rPr>
            </w:pPr>
            <w:r w:rsidRPr="00C754C2">
              <w:rPr>
                <w:rFonts w:ascii="Angsana New" w:hAnsi="Angsana New" w:cs="Angsana New"/>
                <w:sz w:val="23"/>
                <w:szCs w:val="23"/>
                <w:cs/>
              </w:rPr>
              <w:t>3</w:t>
            </w:r>
            <w:r w:rsidRPr="00C754C2">
              <w:rPr>
                <w:rFonts w:ascii="Angsana New" w:hAnsi="Angsana New" w:cs="Angsana New"/>
                <w:sz w:val="23"/>
                <w:szCs w:val="23"/>
              </w:rPr>
              <w:t>,</w:t>
            </w:r>
            <w:r w:rsidRPr="00C754C2">
              <w:rPr>
                <w:rFonts w:ascii="Angsana New" w:hAnsi="Angsana New" w:cs="Angsana New"/>
                <w:sz w:val="23"/>
                <w:szCs w:val="23"/>
                <w:cs/>
              </w:rPr>
              <w:t>030</w:t>
            </w:r>
            <w:r w:rsidRPr="00C754C2">
              <w:rPr>
                <w:rFonts w:ascii="Angsana New" w:hAnsi="Angsana New" w:cs="Angsana New"/>
                <w:sz w:val="23"/>
                <w:szCs w:val="23"/>
              </w:rPr>
              <w:t>,</w:t>
            </w:r>
            <w:r w:rsidRPr="00C754C2">
              <w:rPr>
                <w:rFonts w:ascii="Angsana New" w:hAnsi="Angsana New" w:cs="Angsana New"/>
                <w:sz w:val="23"/>
                <w:szCs w:val="23"/>
                <w:cs/>
              </w:rPr>
              <w:t>616.44</w:t>
            </w:r>
          </w:p>
        </w:tc>
        <w:tc>
          <w:tcPr>
            <w:tcW w:w="164" w:type="dxa"/>
          </w:tcPr>
          <w:p w14:paraId="7EAF8C2B" w14:textId="77777777" w:rsidR="000427CE" w:rsidRPr="00722595" w:rsidRDefault="000427CE" w:rsidP="000427CE">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2FA142A9" w14:textId="704663A5" w:rsidR="000427CE" w:rsidRPr="00722595" w:rsidRDefault="000427CE" w:rsidP="000427CE">
            <w:pPr>
              <w:ind w:right="127"/>
              <w:jc w:val="right"/>
              <w:rPr>
                <w:rFonts w:ascii="Angsana New" w:hAnsi="Angsana New" w:cs="Angsana New"/>
                <w:sz w:val="23"/>
                <w:szCs w:val="23"/>
                <w:cs/>
              </w:rPr>
            </w:pPr>
            <w:r w:rsidRPr="00F54ABD">
              <w:rPr>
                <w:rFonts w:ascii="Angsana New" w:hAnsi="Angsana New" w:cs="Angsana New"/>
                <w:sz w:val="23"/>
                <w:szCs w:val="23"/>
                <w:cs/>
              </w:rPr>
              <w:t>2</w:t>
            </w:r>
            <w:r w:rsidRPr="00F54ABD">
              <w:rPr>
                <w:rFonts w:ascii="Angsana New" w:hAnsi="Angsana New" w:cs="Angsana New"/>
                <w:sz w:val="23"/>
                <w:szCs w:val="23"/>
              </w:rPr>
              <w:t>,</w:t>
            </w:r>
            <w:r w:rsidRPr="00F54ABD">
              <w:rPr>
                <w:rFonts w:ascii="Angsana New" w:hAnsi="Angsana New" w:cs="Angsana New"/>
                <w:sz w:val="23"/>
                <w:szCs w:val="23"/>
                <w:cs/>
              </w:rPr>
              <w:t>943</w:t>
            </w:r>
            <w:r w:rsidRPr="00F54ABD">
              <w:rPr>
                <w:rFonts w:ascii="Angsana New" w:hAnsi="Angsana New" w:cs="Angsana New"/>
                <w:sz w:val="23"/>
                <w:szCs w:val="23"/>
              </w:rPr>
              <w:t>,</w:t>
            </w:r>
            <w:r w:rsidRPr="00F54ABD">
              <w:rPr>
                <w:rFonts w:ascii="Angsana New" w:hAnsi="Angsana New" w:cs="Angsana New"/>
                <w:sz w:val="23"/>
                <w:szCs w:val="23"/>
                <w:cs/>
              </w:rPr>
              <w:t>200.36</w:t>
            </w:r>
          </w:p>
        </w:tc>
        <w:tc>
          <w:tcPr>
            <w:tcW w:w="168" w:type="dxa"/>
          </w:tcPr>
          <w:p w14:paraId="58871CBE" w14:textId="77777777" w:rsidR="000427CE" w:rsidRPr="00722595" w:rsidRDefault="000427CE" w:rsidP="000427CE">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tcPr>
          <w:p w14:paraId="52668C93" w14:textId="3A3AD54C" w:rsidR="000427CE" w:rsidRPr="008E225B" w:rsidRDefault="000427CE" w:rsidP="000427CE">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4" w:type="dxa"/>
          </w:tcPr>
          <w:p w14:paraId="432BBE4A" w14:textId="77777777" w:rsidR="000427CE" w:rsidRPr="00722595" w:rsidRDefault="000427CE" w:rsidP="000427CE">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00300364" w14:textId="1C196E39" w:rsidR="000427CE" w:rsidRPr="00722595" w:rsidRDefault="000427CE" w:rsidP="000427CE">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197EED" w:rsidRPr="00722595" w14:paraId="6C0E534E" w14:textId="77777777" w:rsidTr="005C7E15">
        <w:trPr>
          <w:cantSplit/>
        </w:trPr>
        <w:tc>
          <w:tcPr>
            <w:tcW w:w="3686" w:type="dxa"/>
          </w:tcPr>
          <w:p w14:paraId="0A8B3AE1" w14:textId="2E1477AB" w:rsidR="00197EED" w:rsidRPr="00722595" w:rsidRDefault="00197EED" w:rsidP="00D547BD">
            <w:pPr>
              <w:jc w:val="both"/>
              <w:rPr>
                <w:rFonts w:ascii="Angsana New" w:hAnsi="Angsana New" w:cs="Angsana New"/>
                <w:sz w:val="23"/>
                <w:szCs w:val="23"/>
                <w:cs/>
              </w:rPr>
            </w:pPr>
            <w:r w:rsidRPr="00722595">
              <w:rPr>
                <w:rFonts w:ascii="Angsana New" w:hAnsi="Angsana New" w:cs="Angsana New"/>
                <w:sz w:val="23"/>
                <w:szCs w:val="23"/>
                <w:cs/>
              </w:rPr>
              <w:t>ค่าใช้จ่ายค้างจ่าย</w:t>
            </w:r>
          </w:p>
        </w:tc>
        <w:tc>
          <w:tcPr>
            <w:tcW w:w="1418" w:type="dxa"/>
          </w:tcPr>
          <w:p w14:paraId="1A5E8D67" w14:textId="77777777" w:rsidR="00197EED" w:rsidRPr="00122F60" w:rsidRDefault="00197EED" w:rsidP="00D547BD">
            <w:pPr>
              <w:ind w:left="-59" w:right="-85"/>
              <w:jc w:val="center"/>
              <w:rPr>
                <w:rFonts w:ascii="Angsana New" w:hAnsi="Angsana New" w:cs="Angsana New"/>
                <w:sz w:val="23"/>
                <w:szCs w:val="23"/>
                <w:highlight w:val="yellow"/>
                <w:cs/>
              </w:rPr>
            </w:pPr>
          </w:p>
        </w:tc>
        <w:tc>
          <w:tcPr>
            <w:tcW w:w="164" w:type="dxa"/>
          </w:tcPr>
          <w:p w14:paraId="38635CB8" w14:textId="77777777" w:rsidR="00197EED" w:rsidRPr="00722595" w:rsidRDefault="00197EED" w:rsidP="00D547BD">
            <w:pPr>
              <w:ind w:left="-59" w:right="-85"/>
              <w:jc w:val="center"/>
              <w:rPr>
                <w:rFonts w:ascii="Angsana New" w:hAnsi="Angsana New" w:cs="Angsana New"/>
                <w:sz w:val="23"/>
                <w:szCs w:val="23"/>
              </w:rPr>
            </w:pPr>
          </w:p>
        </w:tc>
        <w:tc>
          <w:tcPr>
            <w:tcW w:w="1402" w:type="dxa"/>
          </w:tcPr>
          <w:p w14:paraId="56E8D071" w14:textId="77777777" w:rsidR="00197EED" w:rsidRPr="00722595" w:rsidRDefault="00197EED" w:rsidP="00D547BD">
            <w:pPr>
              <w:ind w:left="-59" w:right="-85"/>
              <w:jc w:val="center"/>
              <w:rPr>
                <w:rFonts w:ascii="Angsana New" w:hAnsi="Angsana New" w:cs="Angsana New"/>
                <w:sz w:val="23"/>
                <w:szCs w:val="23"/>
                <w:cs/>
              </w:rPr>
            </w:pPr>
          </w:p>
        </w:tc>
        <w:tc>
          <w:tcPr>
            <w:tcW w:w="168" w:type="dxa"/>
          </w:tcPr>
          <w:p w14:paraId="3C915179" w14:textId="77777777" w:rsidR="00197EED" w:rsidRPr="00722595" w:rsidRDefault="00197EED" w:rsidP="00D547BD">
            <w:pPr>
              <w:ind w:left="-59" w:right="-85"/>
              <w:jc w:val="center"/>
              <w:rPr>
                <w:rFonts w:ascii="Angsana New" w:hAnsi="Angsana New" w:cs="Angsana New"/>
                <w:sz w:val="23"/>
                <w:szCs w:val="23"/>
              </w:rPr>
            </w:pPr>
          </w:p>
        </w:tc>
        <w:tc>
          <w:tcPr>
            <w:tcW w:w="1384" w:type="dxa"/>
          </w:tcPr>
          <w:p w14:paraId="2DEF614E" w14:textId="77777777" w:rsidR="00197EED" w:rsidRPr="00722595" w:rsidRDefault="00197EED" w:rsidP="00D547BD">
            <w:pPr>
              <w:ind w:left="-59" w:right="-85"/>
              <w:jc w:val="center"/>
              <w:rPr>
                <w:rFonts w:ascii="Angsana New" w:hAnsi="Angsana New" w:cs="Angsana New"/>
                <w:sz w:val="23"/>
                <w:szCs w:val="23"/>
                <w:cs/>
              </w:rPr>
            </w:pPr>
          </w:p>
        </w:tc>
        <w:tc>
          <w:tcPr>
            <w:tcW w:w="164" w:type="dxa"/>
          </w:tcPr>
          <w:p w14:paraId="5374B8B7" w14:textId="77777777" w:rsidR="00197EED" w:rsidRPr="00722595" w:rsidRDefault="00197EED" w:rsidP="00D547BD">
            <w:pPr>
              <w:ind w:left="-59" w:right="-85"/>
              <w:jc w:val="center"/>
              <w:rPr>
                <w:rFonts w:ascii="Angsana New" w:hAnsi="Angsana New" w:cs="Angsana New"/>
                <w:sz w:val="23"/>
                <w:szCs w:val="23"/>
              </w:rPr>
            </w:pPr>
          </w:p>
        </w:tc>
        <w:tc>
          <w:tcPr>
            <w:tcW w:w="1395" w:type="dxa"/>
          </w:tcPr>
          <w:p w14:paraId="3FDF13FB" w14:textId="77777777" w:rsidR="00197EED" w:rsidRPr="00722595" w:rsidRDefault="00197EED" w:rsidP="00D547BD">
            <w:pPr>
              <w:ind w:left="-59" w:right="-85"/>
              <w:jc w:val="center"/>
              <w:rPr>
                <w:rFonts w:ascii="Angsana New" w:hAnsi="Angsana New" w:cs="Angsana New"/>
                <w:sz w:val="23"/>
                <w:szCs w:val="23"/>
                <w:cs/>
              </w:rPr>
            </w:pPr>
          </w:p>
        </w:tc>
      </w:tr>
      <w:tr w:rsidR="000427CE" w:rsidRPr="00722595" w14:paraId="4103AE19" w14:textId="77777777" w:rsidTr="005C7E15">
        <w:trPr>
          <w:cantSplit/>
        </w:trPr>
        <w:tc>
          <w:tcPr>
            <w:tcW w:w="3686" w:type="dxa"/>
          </w:tcPr>
          <w:p w14:paraId="7D56EE09" w14:textId="3568587C" w:rsidR="000427CE" w:rsidRDefault="000427CE" w:rsidP="000427CE">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0AF6D219" w14:textId="77777777" w:rsidR="000427CE" w:rsidRPr="000427CE" w:rsidRDefault="000427CE" w:rsidP="000427CE">
            <w:pPr>
              <w:ind w:left="-59" w:right="-85"/>
              <w:jc w:val="center"/>
              <w:rPr>
                <w:rFonts w:ascii="Angsana New" w:hAnsi="Angsana New" w:cs="Angsana New"/>
                <w:sz w:val="23"/>
                <w:szCs w:val="23"/>
                <w:highlight w:val="yellow"/>
                <w:cs/>
              </w:rPr>
            </w:pPr>
          </w:p>
        </w:tc>
        <w:tc>
          <w:tcPr>
            <w:tcW w:w="164" w:type="dxa"/>
          </w:tcPr>
          <w:p w14:paraId="39E6C241" w14:textId="77777777" w:rsidR="000427CE" w:rsidRPr="00722595" w:rsidRDefault="000427CE" w:rsidP="000427CE">
            <w:pPr>
              <w:ind w:left="-59" w:right="-85"/>
              <w:jc w:val="center"/>
              <w:rPr>
                <w:rFonts w:ascii="Angsana New" w:hAnsi="Angsana New" w:cs="Angsana New"/>
                <w:sz w:val="23"/>
                <w:szCs w:val="23"/>
              </w:rPr>
            </w:pPr>
          </w:p>
        </w:tc>
        <w:tc>
          <w:tcPr>
            <w:tcW w:w="1402" w:type="dxa"/>
          </w:tcPr>
          <w:p w14:paraId="64B701CA" w14:textId="77777777" w:rsidR="000427CE" w:rsidRPr="00722595" w:rsidRDefault="000427CE" w:rsidP="000427CE">
            <w:pPr>
              <w:ind w:left="-59" w:right="-85"/>
              <w:jc w:val="center"/>
              <w:rPr>
                <w:rFonts w:ascii="Angsana New" w:hAnsi="Angsana New" w:cs="Angsana New"/>
                <w:sz w:val="23"/>
                <w:szCs w:val="23"/>
                <w:cs/>
              </w:rPr>
            </w:pPr>
          </w:p>
        </w:tc>
        <w:tc>
          <w:tcPr>
            <w:tcW w:w="168" w:type="dxa"/>
          </w:tcPr>
          <w:p w14:paraId="5BCC9BD7" w14:textId="77777777" w:rsidR="000427CE" w:rsidRPr="00722595" w:rsidRDefault="000427CE" w:rsidP="000427CE">
            <w:pPr>
              <w:ind w:left="-59" w:right="-85"/>
              <w:jc w:val="center"/>
              <w:rPr>
                <w:rFonts w:ascii="Angsana New" w:hAnsi="Angsana New" w:cs="Angsana New"/>
                <w:sz w:val="23"/>
                <w:szCs w:val="23"/>
              </w:rPr>
            </w:pPr>
          </w:p>
        </w:tc>
        <w:tc>
          <w:tcPr>
            <w:tcW w:w="1384" w:type="dxa"/>
          </w:tcPr>
          <w:p w14:paraId="538371CD" w14:textId="77777777" w:rsidR="000427CE" w:rsidRPr="000427CE" w:rsidRDefault="000427CE" w:rsidP="000427CE">
            <w:pPr>
              <w:ind w:left="-59" w:right="-85"/>
              <w:jc w:val="center"/>
              <w:rPr>
                <w:rFonts w:ascii="Angsana New" w:hAnsi="Angsana New" w:cs="Angsana New"/>
                <w:sz w:val="23"/>
                <w:szCs w:val="23"/>
                <w:highlight w:val="yellow"/>
                <w:cs/>
              </w:rPr>
            </w:pPr>
          </w:p>
        </w:tc>
        <w:tc>
          <w:tcPr>
            <w:tcW w:w="164" w:type="dxa"/>
          </w:tcPr>
          <w:p w14:paraId="74B1B87C" w14:textId="77777777" w:rsidR="000427CE" w:rsidRPr="00722595" w:rsidRDefault="000427CE" w:rsidP="000427CE">
            <w:pPr>
              <w:ind w:left="-59" w:right="-85"/>
              <w:jc w:val="center"/>
              <w:rPr>
                <w:rFonts w:ascii="Angsana New" w:hAnsi="Angsana New" w:cs="Angsana New"/>
                <w:sz w:val="23"/>
                <w:szCs w:val="23"/>
              </w:rPr>
            </w:pPr>
          </w:p>
        </w:tc>
        <w:tc>
          <w:tcPr>
            <w:tcW w:w="1395" w:type="dxa"/>
          </w:tcPr>
          <w:p w14:paraId="60FF6647" w14:textId="77777777" w:rsidR="000427CE" w:rsidRPr="00722595" w:rsidRDefault="000427CE" w:rsidP="000427CE">
            <w:pPr>
              <w:ind w:left="-59" w:right="-85"/>
              <w:jc w:val="center"/>
              <w:rPr>
                <w:rFonts w:ascii="Angsana New" w:hAnsi="Angsana New" w:cs="Angsana New"/>
                <w:sz w:val="23"/>
                <w:szCs w:val="23"/>
                <w:cs/>
              </w:rPr>
            </w:pPr>
          </w:p>
        </w:tc>
      </w:tr>
      <w:tr w:rsidR="000427CE" w:rsidRPr="00722595" w14:paraId="0C2A22BF" w14:textId="77777777" w:rsidTr="005C7E15">
        <w:trPr>
          <w:cantSplit/>
        </w:trPr>
        <w:tc>
          <w:tcPr>
            <w:tcW w:w="3686" w:type="dxa"/>
          </w:tcPr>
          <w:p w14:paraId="67C1D746" w14:textId="7F176D40" w:rsidR="000427CE" w:rsidRDefault="000427CE" w:rsidP="000427CE">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tcPr>
          <w:p w14:paraId="126C99C2" w14:textId="21D2D10F" w:rsidR="000427CE" w:rsidRPr="000427CE" w:rsidRDefault="009A46BA" w:rsidP="000427CE">
            <w:pPr>
              <w:ind w:right="127"/>
              <w:jc w:val="right"/>
              <w:rPr>
                <w:rFonts w:ascii="Angsana New" w:hAnsi="Angsana New" w:cs="Angsana New"/>
                <w:sz w:val="23"/>
                <w:szCs w:val="23"/>
                <w:highlight w:val="yellow"/>
                <w:cs/>
              </w:rPr>
            </w:pPr>
            <w:r w:rsidRPr="009A46BA">
              <w:rPr>
                <w:rFonts w:ascii="Angsana New" w:hAnsi="Angsana New" w:cs="Angsana New"/>
                <w:sz w:val="23"/>
                <w:szCs w:val="23"/>
                <w:cs/>
              </w:rPr>
              <w:t>302</w:t>
            </w:r>
            <w:r w:rsidRPr="009A46BA">
              <w:rPr>
                <w:rFonts w:ascii="Angsana New" w:hAnsi="Angsana New" w:cs="Angsana New"/>
                <w:sz w:val="23"/>
                <w:szCs w:val="23"/>
              </w:rPr>
              <w:t>,</w:t>
            </w:r>
            <w:r w:rsidRPr="009A46BA">
              <w:rPr>
                <w:rFonts w:ascii="Angsana New" w:hAnsi="Angsana New" w:cs="Angsana New"/>
                <w:sz w:val="23"/>
                <w:szCs w:val="23"/>
                <w:cs/>
              </w:rPr>
              <w:t>649.50</w:t>
            </w:r>
          </w:p>
        </w:tc>
        <w:tc>
          <w:tcPr>
            <w:tcW w:w="164" w:type="dxa"/>
          </w:tcPr>
          <w:p w14:paraId="6B536E95" w14:textId="77777777" w:rsidR="000427CE" w:rsidRPr="00722595" w:rsidRDefault="000427CE" w:rsidP="000427CE">
            <w:pPr>
              <w:ind w:left="-59" w:right="-85"/>
              <w:jc w:val="center"/>
              <w:rPr>
                <w:rFonts w:ascii="Angsana New" w:hAnsi="Angsana New" w:cs="Angsana New"/>
                <w:sz w:val="23"/>
                <w:szCs w:val="23"/>
              </w:rPr>
            </w:pPr>
          </w:p>
        </w:tc>
        <w:tc>
          <w:tcPr>
            <w:tcW w:w="1402" w:type="dxa"/>
          </w:tcPr>
          <w:p w14:paraId="7AC6326D" w14:textId="4C5552CC" w:rsidR="000427CE" w:rsidRPr="00722595" w:rsidRDefault="000427CE" w:rsidP="000427CE">
            <w:pPr>
              <w:ind w:right="127"/>
              <w:jc w:val="right"/>
              <w:rPr>
                <w:rFonts w:ascii="Angsana New" w:hAnsi="Angsana New" w:cs="Angsana New"/>
                <w:sz w:val="23"/>
                <w:szCs w:val="23"/>
                <w:cs/>
              </w:rPr>
            </w:pPr>
            <w:r w:rsidRPr="00F54ABD">
              <w:rPr>
                <w:rFonts w:ascii="Angsana New" w:hAnsi="Angsana New" w:cs="Angsana New"/>
                <w:sz w:val="23"/>
                <w:szCs w:val="23"/>
                <w:cs/>
              </w:rPr>
              <w:t>357</w:t>
            </w:r>
            <w:r w:rsidRPr="00F54ABD">
              <w:rPr>
                <w:rFonts w:ascii="Angsana New" w:hAnsi="Angsana New" w:cs="Angsana New"/>
                <w:sz w:val="23"/>
                <w:szCs w:val="23"/>
              </w:rPr>
              <w:t>,</w:t>
            </w:r>
            <w:r w:rsidRPr="00F54ABD">
              <w:rPr>
                <w:rFonts w:ascii="Angsana New" w:hAnsi="Angsana New" w:cs="Angsana New"/>
                <w:sz w:val="23"/>
                <w:szCs w:val="23"/>
                <w:cs/>
              </w:rPr>
              <w:t>248.03</w:t>
            </w:r>
          </w:p>
        </w:tc>
        <w:tc>
          <w:tcPr>
            <w:tcW w:w="168" w:type="dxa"/>
          </w:tcPr>
          <w:p w14:paraId="208979CF" w14:textId="77777777" w:rsidR="000427CE" w:rsidRPr="00722595" w:rsidRDefault="000427CE" w:rsidP="000427CE">
            <w:pPr>
              <w:ind w:left="-59" w:right="-85"/>
              <w:jc w:val="center"/>
              <w:rPr>
                <w:rFonts w:ascii="Angsana New" w:hAnsi="Angsana New" w:cs="Angsana New"/>
                <w:sz w:val="23"/>
                <w:szCs w:val="23"/>
              </w:rPr>
            </w:pPr>
          </w:p>
        </w:tc>
        <w:tc>
          <w:tcPr>
            <w:tcW w:w="1384" w:type="dxa"/>
          </w:tcPr>
          <w:p w14:paraId="5512B791" w14:textId="6E9FE813" w:rsidR="000427CE" w:rsidRPr="000427CE" w:rsidRDefault="009A46BA" w:rsidP="000427CE">
            <w:pPr>
              <w:ind w:right="127"/>
              <w:jc w:val="right"/>
              <w:rPr>
                <w:rFonts w:ascii="Angsana New" w:hAnsi="Angsana New" w:cs="Angsana New"/>
                <w:sz w:val="23"/>
                <w:szCs w:val="23"/>
                <w:highlight w:val="yellow"/>
                <w:cs/>
              </w:rPr>
            </w:pPr>
            <w:r w:rsidRPr="009A46BA">
              <w:rPr>
                <w:rFonts w:ascii="Angsana New" w:hAnsi="Angsana New" w:cs="Angsana New"/>
                <w:sz w:val="23"/>
                <w:szCs w:val="23"/>
                <w:cs/>
              </w:rPr>
              <w:t>148</w:t>
            </w:r>
            <w:r w:rsidRPr="009A46BA">
              <w:rPr>
                <w:rFonts w:ascii="Angsana New" w:hAnsi="Angsana New" w:cs="Angsana New"/>
                <w:sz w:val="23"/>
                <w:szCs w:val="23"/>
              </w:rPr>
              <w:t>,</w:t>
            </w:r>
            <w:r w:rsidRPr="009A46BA">
              <w:rPr>
                <w:rFonts w:ascii="Angsana New" w:hAnsi="Angsana New" w:cs="Angsana New"/>
                <w:sz w:val="23"/>
                <w:szCs w:val="23"/>
                <w:cs/>
              </w:rPr>
              <w:t>319.12</w:t>
            </w:r>
          </w:p>
        </w:tc>
        <w:tc>
          <w:tcPr>
            <w:tcW w:w="164" w:type="dxa"/>
          </w:tcPr>
          <w:p w14:paraId="4A190673" w14:textId="77777777" w:rsidR="000427CE" w:rsidRPr="00722595" w:rsidRDefault="000427CE" w:rsidP="000427CE">
            <w:pPr>
              <w:ind w:left="-59" w:right="-85"/>
              <w:jc w:val="center"/>
              <w:rPr>
                <w:rFonts w:ascii="Angsana New" w:hAnsi="Angsana New" w:cs="Angsana New"/>
                <w:sz w:val="23"/>
                <w:szCs w:val="23"/>
              </w:rPr>
            </w:pPr>
          </w:p>
        </w:tc>
        <w:tc>
          <w:tcPr>
            <w:tcW w:w="1395" w:type="dxa"/>
          </w:tcPr>
          <w:p w14:paraId="3D193C46" w14:textId="5D80C0E3" w:rsidR="000427CE" w:rsidRPr="00722595" w:rsidRDefault="000427CE" w:rsidP="000427CE">
            <w:pPr>
              <w:ind w:right="127"/>
              <w:jc w:val="right"/>
              <w:rPr>
                <w:rFonts w:ascii="Angsana New" w:hAnsi="Angsana New" w:cs="Angsana New"/>
                <w:sz w:val="23"/>
                <w:szCs w:val="23"/>
                <w:cs/>
              </w:rPr>
            </w:pPr>
            <w:r w:rsidRPr="00F54ABD">
              <w:rPr>
                <w:rFonts w:ascii="Angsana New" w:hAnsi="Angsana New" w:cs="Angsana New"/>
                <w:sz w:val="23"/>
                <w:szCs w:val="23"/>
                <w:cs/>
              </w:rPr>
              <w:t>186</w:t>
            </w:r>
            <w:r w:rsidRPr="00F54ABD">
              <w:rPr>
                <w:rFonts w:ascii="Angsana New" w:hAnsi="Angsana New" w:cs="Angsana New"/>
                <w:sz w:val="23"/>
                <w:szCs w:val="23"/>
              </w:rPr>
              <w:t>,</w:t>
            </w:r>
            <w:r w:rsidRPr="00F54ABD">
              <w:rPr>
                <w:rFonts w:ascii="Angsana New" w:hAnsi="Angsana New" w:cs="Angsana New"/>
                <w:sz w:val="23"/>
                <w:szCs w:val="23"/>
                <w:cs/>
              </w:rPr>
              <w:t>240.63</w:t>
            </w:r>
          </w:p>
        </w:tc>
      </w:tr>
      <w:tr w:rsidR="000427CE" w:rsidRPr="00722595" w14:paraId="40E066C1" w14:textId="77777777" w:rsidTr="005C7E15">
        <w:trPr>
          <w:cantSplit/>
        </w:trPr>
        <w:tc>
          <w:tcPr>
            <w:tcW w:w="3686" w:type="dxa"/>
          </w:tcPr>
          <w:p w14:paraId="5A6331BD" w14:textId="541F7068" w:rsidR="000427CE" w:rsidRDefault="000427CE" w:rsidP="000427CE">
            <w:pPr>
              <w:ind w:firstLine="225"/>
              <w:jc w:val="both"/>
              <w:rPr>
                <w:rFonts w:ascii="Angsana New" w:hAnsi="Angsana New" w:cs="Angsana New"/>
                <w:sz w:val="23"/>
                <w:szCs w:val="23"/>
                <w:cs/>
              </w:rPr>
            </w:pPr>
            <w:r w:rsidRPr="00722595">
              <w:rPr>
                <w:rFonts w:ascii="Angsana New" w:hAnsi="Angsana New" w:cs="Angsana New" w:hint="cs"/>
                <w:sz w:val="23"/>
                <w:szCs w:val="23"/>
                <w:cs/>
              </w:rPr>
              <w:t>บริษัท บุญบันดาลโชค จำกัด</w:t>
            </w:r>
          </w:p>
        </w:tc>
        <w:tc>
          <w:tcPr>
            <w:tcW w:w="1418" w:type="dxa"/>
          </w:tcPr>
          <w:p w14:paraId="2A77FE85" w14:textId="4048A273" w:rsidR="000427CE" w:rsidRPr="000427CE" w:rsidRDefault="007F0F9A" w:rsidP="000427CE">
            <w:pPr>
              <w:ind w:right="127"/>
              <w:jc w:val="right"/>
              <w:rPr>
                <w:rFonts w:ascii="Angsana New" w:hAnsi="Angsana New" w:cs="Angsana New"/>
                <w:sz w:val="23"/>
                <w:szCs w:val="23"/>
                <w:highlight w:val="yellow"/>
                <w:cs/>
              </w:rPr>
            </w:pPr>
            <w:r w:rsidRPr="007F0F9A">
              <w:rPr>
                <w:rFonts w:ascii="Angsana New" w:hAnsi="Angsana New" w:cs="Angsana New"/>
                <w:sz w:val="23"/>
                <w:szCs w:val="23"/>
                <w:cs/>
              </w:rPr>
              <w:t>159</w:t>
            </w:r>
            <w:r w:rsidRPr="007F0F9A">
              <w:rPr>
                <w:rFonts w:ascii="Angsana New" w:hAnsi="Angsana New" w:cs="Angsana New"/>
                <w:sz w:val="23"/>
                <w:szCs w:val="23"/>
              </w:rPr>
              <w:t>,</w:t>
            </w:r>
            <w:r w:rsidRPr="007F0F9A">
              <w:rPr>
                <w:rFonts w:ascii="Angsana New" w:hAnsi="Angsana New" w:cs="Angsana New"/>
                <w:sz w:val="23"/>
                <w:szCs w:val="23"/>
                <w:cs/>
              </w:rPr>
              <w:t>820.50</w:t>
            </w:r>
          </w:p>
        </w:tc>
        <w:tc>
          <w:tcPr>
            <w:tcW w:w="164" w:type="dxa"/>
          </w:tcPr>
          <w:p w14:paraId="586C0C81" w14:textId="77777777" w:rsidR="000427CE" w:rsidRPr="00722595" w:rsidRDefault="000427CE" w:rsidP="000427CE">
            <w:pPr>
              <w:ind w:left="-59" w:right="-85"/>
              <w:jc w:val="center"/>
              <w:rPr>
                <w:rFonts w:ascii="Angsana New" w:hAnsi="Angsana New" w:cs="Angsana New"/>
                <w:sz w:val="23"/>
                <w:szCs w:val="23"/>
              </w:rPr>
            </w:pPr>
          </w:p>
        </w:tc>
        <w:tc>
          <w:tcPr>
            <w:tcW w:w="1402" w:type="dxa"/>
          </w:tcPr>
          <w:p w14:paraId="4428A90C" w14:textId="04AB909C" w:rsidR="000427CE" w:rsidRPr="00722595" w:rsidRDefault="000427CE" w:rsidP="000427CE">
            <w:pPr>
              <w:tabs>
                <w:tab w:val="left" w:pos="1121"/>
              </w:tabs>
              <w:ind w:right="127"/>
              <w:jc w:val="right"/>
              <w:rPr>
                <w:rFonts w:ascii="Angsana New" w:hAnsi="Angsana New" w:cs="Angsana New"/>
                <w:sz w:val="23"/>
                <w:szCs w:val="23"/>
                <w:cs/>
              </w:rPr>
            </w:pPr>
            <w:r w:rsidRPr="00F54ABD">
              <w:rPr>
                <w:rFonts w:ascii="Angsana New" w:hAnsi="Angsana New" w:cs="Angsana New"/>
                <w:sz w:val="23"/>
                <w:szCs w:val="23"/>
                <w:cs/>
              </w:rPr>
              <w:t>96</w:t>
            </w:r>
            <w:r w:rsidRPr="00F54ABD">
              <w:rPr>
                <w:rFonts w:ascii="Angsana New" w:hAnsi="Angsana New" w:cs="Angsana New"/>
                <w:sz w:val="23"/>
                <w:szCs w:val="23"/>
              </w:rPr>
              <w:t>,</w:t>
            </w:r>
            <w:r w:rsidRPr="00F54ABD">
              <w:rPr>
                <w:rFonts w:ascii="Angsana New" w:hAnsi="Angsana New" w:cs="Angsana New"/>
                <w:sz w:val="23"/>
                <w:szCs w:val="23"/>
                <w:cs/>
              </w:rPr>
              <w:t>908.00</w:t>
            </w:r>
          </w:p>
        </w:tc>
        <w:tc>
          <w:tcPr>
            <w:tcW w:w="168" w:type="dxa"/>
          </w:tcPr>
          <w:p w14:paraId="66EA18AF" w14:textId="77777777" w:rsidR="000427CE" w:rsidRPr="00722595" w:rsidRDefault="000427CE" w:rsidP="000427CE">
            <w:pPr>
              <w:ind w:left="-59" w:right="-85"/>
              <w:jc w:val="center"/>
              <w:rPr>
                <w:rFonts w:ascii="Angsana New" w:hAnsi="Angsana New" w:cs="Angsana New"/>
                <w:sz w:val="23"/>
                <w:szCs w:val="23"/>
              </w:rPr>
            </w:pPr>
          </w:p>
        </w:tc>
        <w:tc>
          <w:tcPr>
            <w:tcW w:w="1384" w:type="dxa"/>
          </w:tcPr>
          <w:p w14:paraId="3DC1DDEC" w14:textId="0AA7E84F" w:rsidR="000427CE" w:rsidRPr="000427CE" w:rsidRDefault="007F0F9A" w:rsidP="000427CE">
            <w:pPr>
              <w:ind w:right="127"/>
              <w:jc w:val="right"/>
              <w:rPr>
                <w:rFonts w:ascii="Angsana New" w:hAnsi="Angsana New" w:cs="Angsana New"/>
                <w:sz w:val="23"/>
                <w:szCs w:val="23"/>
                <w:highlight w:val="yellow"/>
                <w:cs/>
              </w:rPr>
            </w:pPr>
            <w:r w:rsidRPr="007F0F9A">
              <w:rPr>
                <w:rFonts w:ascii="Angsana New" w:hAnsi="Angsana New" w:cs="Angsana New"/>
                <w:sz w:val="23"/>
                <w:szCs w:val="23"/>
                <w:cs/>
              </w:rPr>
              <w:t>13</w:t>
            </w:r>
            <w:r w:rsidRPr="007F0F9A">
              <w:rPr>
                <w:rFonts w:ascii="Angsana New" w:hAnsi="Angsana New" w:cs="Angsana New"/>
                <w:sz w:val="23"/>
                <w:szCs w:val="23"/>
              </w:rPr>
              <w:t>,</w:t>
            </w:r>
            <w:r w:rsidRPr="007F0F9A">
              <w:rPr>
                <w:rFonts w:ascii="Angsana New" w:hAnsi="Angsana New" w:cs="Angsana New"/>
                <w:sz w:val="23"/>
                <w:szCs w:val="23"/>
                <w:cs/>
              </w:rPr>
              <w:t>540.80</w:t>
            </w:r>
          </w:p>
        </w:tc>
        <w:tc>
          <w:tcPr>
            <w:tcW w:w="164" w:type="dxa"/>
          </w:tcPr>
          <w:p w14:paraId="516B733C" w14:textId="77777777" w:rsidR="000427CE" w:rsidRPr="00722595" w:rsidRDefault="000427CE" w:rsidP="000427CE">
            <w:pPr>
              <w:ind w:left="-59" w:right="-85"/>
              <w:jc w:val="center"/>
              <w:rPr>
                <w:rFonts w:ascii="Angsana New" w:hAnsi="Angsana New" w:cs="Angsana New"/>
                <w:sz w:val="23"/>
                <w:szCs w:val="23"/>
              </w:rPr>
            </w:pPr>
          </w:p>
        </w:tc>
        <w:tc>
          <w:tcPr>
            <w:tcW w:w="1395" w:type="dxa"/>
          </w:tcPr>
          <w:p w14:paraId="2230B019" w14:textId="2C6084A4" w:rsidR="000427CE" w:rsidRPr="00722595" w:rsidRDefault="000427CE" w:rsidP="000427CE">
            <w:pPr>
              <w:ind w:right="127"/>
              <w:jc w:val="right"/>
              <w:rPr>
                <w:rFonts w:ascii="Angsana New" w:hAnsi="Angsana New" w:cs="Angsana New"/>
                <w:sz w:val="23"/>
                <w:szCs w:val="23"/>
                <w:cs/>
              </w:rPr>
            </w:pPr>
            <w:r w:rsidRPr="00F54ABD">
              <w:rPr>
                <w:rFonts w:ascii="Angsana New" w:hAnsi="Angsana New" w:cs="Angsana New"/>
                <w:sz w:val="23"/>
                <w:szCs w:val="23"/>
                <w:cs/>
              </w:rPr>
              <w:t>60</w:t>
            </w:r>
            <w:r w:rsidRPr="00F54ABD">
              <w:rPr>
                <w:rFonts w:ascii="Angsana New" w:hAnsi="Angsana New" w:cs="Angsana New"/>
                <w:sz w:val="23"/>
                <w:szCs w:val="23"/>
              </w:rPr>
              <w:t>,</w:t>
            </w:r>
            <w:r w:rsidRPr="00F54ABD">
              <w:rPr>
                <w:rFonts w:ascii="Angsana New" w:hAnsi="Angsana New" w:cs="Angsana New"/>
                <w:sz w:val="23"/>
                <w:szCs w:val="23"/>
                <w:cs/>
              </w:rPr>
              <w:t>528.00</w:t>
            </w:r>
          </w:p>
        </w:tc>
      </w:tr>
      <w:tr w:rsidR="000427CE" w:rsidRPr="00722595" w14:paraId="4DB620BB" w14:textId="77777777" w:rsidTr="005C7E15">
        <w:trPr>
          <w:cantSplit/>
        </w:trPr>
        <w:tc>
          <w:tcPr>
            <w:tcW w:w="3686" w:type="dxa"/>
          </w:tcPr>
          <w:p w14:paraId="1B5E09B0" w14:textId="2C1775CD" w:rsidR="000427CE" w:rsidRDefault="000427CE" w:rsidP="000427CE">
            <w:pPr>
              <w:jc w:val="both"/>
              <w:rPr>
                <w:rFonts w:ascii="Angsana New" w:hAnsi="Angsana New" w:cs="Angsana New"/>
                <w:sz w:val="23"/>
                <w:szCs w:val="23"/>
                <w:cs/>
              </w:rPr>
            </w:pPr>
            <w:r w:rsidRPr="00722595">
              <w:rPr>
                <w:rFonts w:ascii="Angsana New" w:hAnsi="Angsana New" w:cs="Angsana New"/>
                <w:sz w:val="23"/>
                <w:szCs w:val="23"/>
                <w:cs/>
              </w:rPr>
              <w:t>เจ้าหนี้หมุนเวียนอื่น</w:t>
            </w:r>
          </w:p>
        </w:tc>
        <w:tc>
          <w:tcPr>
            <w:tcW w:w="1418" w:type="dxa"/>
          </w:tcPr>
          <w:p w14:paraId="01A6575E" w14:textId="77777777" w:rsidR="000427CE" w:rsidRPr="000427CE" w:rsidRDefault="000427CE" w:rsidP="000427CE">
            <w:pPr>
              <w:ind w:left="-59" w:right="-85"/>
              <w:jc w:val="center"/>
              <w:rPr>
                <w:rFonts w:ascii="Angsana New" w:hAnsi="Angsana New" w:cs="Angsana New"/>
                <w:sz w:val="23"/>
                <w:szCs w:val="23"/>
                <w:highlight w:val="yellow"/>
                <w:cs/>
              </w:rPr>
            </w:pPr>
          </w:p>
        </w:tc>
        <w:tc>
          <w:tcPr>
            <w:tcW w:w="164" w:type="dxa"/>
          </w:tcPr>
          <w:p w14:paraId="65726DFD" w14:textId="77777777" w:rsidR="000427CE" w:rsidRPr="00722595" w:rsidRDefault="000427CE" w:rsidP="000427CE">
            <w:pPr>
              <w:ind w:left="-59" w:right="-85"/>
              <w:jc w:val="center"/>
              <w:rPr>
                <w:rFonts w:ascii="Angsana New" w:hAnsi="Angsana New" w:cs="Angsana New"/>
                <w:sz w:val="23"/>
                <w:szCs w:val="23"/>
              </w:rPr>
            </w:pPr>
          </w:p>
        </w:tc>
        <w:tc>
          <w:tcPr>
            <w:tcW w:w="1402" w:type="dxa"/>
          </w:tcPr>
          <w:p w14:paraId="71F26FA1" w14:textId="77777777" w:rsidR="000427CE" w:rsidRPr="00722595" w:rsidRDefault="000427CE" w:rsidP="000427CE">
            <w:pPr>
              <w:ind w:left="-59" w:right="-85"/>
              <w:jc w:val="center"/>
              <w:rPr>
                <w:rFonts w:ascii="Angsana New" w:hAnsi="Angsana New" w:cs="Angsana New"/>
                <w:sz w:val="23"/>
                <w:szCs w:val="23"/>
                <w:cs/>
              </w:rPr>
            </w:pPr>
          </w:p>
        </w:tc>
        <w:tc>
          <w:tcPr>
            <w:tcW w:w="168" w:type="dxa"/>
          </w:tcPr>
          <w:p w14:paraId="7CB16E4B" w14:textId="77777777" w:rsidR="000427CE" w:rsidRPr="00722595" w:rsidRDefault="000427CE" w:rsidP="000427CE">
            <w:pPr>
              <w:ind w:left="-59" w:right="-85"/>
              <w:jc w:val="center"/>
              <w:rPr>
                <w:rFonts w:ascii="Angsana New" w:hAnsi="Angsana New" w:cs="Angsana New"/>
                <w:sz w:val="23"/>
                <w:szCs w:val="23"/>
              </w:rPr>
            </w:pPr>
          </w:p>
        </w:tc>
        <w:tc>
          <w:tcPr>
            <w:tcW w:w="1384" w:type="dxa"/>
          </w:tcPr>
          <w:p w14:paraId="3DE1285C" w14:textId="77777777" w:rsidR="000427CE" w:rsidRPr="000427CE" w:rsidRDefault="000427CE" w:rsidP="000427CE">
            <w:pPr>
              <w:ind w:left="-59" w:right="-85"/>
              <w:jc w:val="center"/>
              <w:rPr>
                <w:rFonts w:ascii="Angsana New" w:hAnsi="Angsana New" w:cs="Angsana New"/>
                <w:sz w:val="23"/>
                <w:szCs w:val="23"/>
                <w:highlight w:val="yellow"/>
                <w:cs/>
              </w:rPr>
            </w:pPr>
          </w:p>
        </w:tc>
        <w:tc>
          <w:tcPr>
            <w:tcW w:w="164" w:type="dxa"/>
          </w:tcPr>
          <w:p w14:paraId="01D627AB" w14:textId="77777777" w:rsidR="000427CE" w:rsidRPr="00722595" w:rsidRDefault="000427CE" w:rsidP="000427CE">
            <w:pPr>
              <w:ind w:left="-59" w:right="-85"/>
              <w:jc w:val="center"/>
              <w:rPr>
                <w:rFonts w:ascii="Angsana New" w:hAnsi="Angsana New" w:cs="Angsana New"/>
                <w:sz w:val="23"/>
                <w:szCs w:val="23"/>
              </w:rPr>
            </w:pPr>
          </w:p>
        </w:tc>
        <w:tc>
          <w:tcPr>
            <w:tcW w:w="1395" w:type="dxa"/>
          </w:tcPr>
          <w:p w14:paraId="0FBC8139" w14:textId="77777777" w:rsidR="000427CE" w:rsidRPr="00722595" w:rsidRDefault="000427CE" w:rsidP="000427CE">
            <w:pPr>
              <w:ind w:right="127"/>
              <w:jc w:val="right"/>
              <w:rPr>
                <w:rFonts w:ascii="Angsana New" w:hAnsi="Angsana New" w:cs="Angsana New"/>
                <w:sz w:val="23"/>
                <w:szCs w:val="23"/>
                <w:cs/>
              </w:rPr>
            </w:pPr>
          </w:p>
        </w:tc>
      </w:tr>
      <w:tr w:rsidR="000427CE" w:rsidRPr="00722595" w14:paraId="45F306F2" w14:textId="77777777" w:rsidTr="005C7E15">
        <w:trPr>
          <w:cantSplit/>
        </w:trPr>
        <w:tc>
          <w:tcPr>
            <w:tcW w:w="3686" w:type="dxa"/>
          </w:tcPr>
          <w:p w14:paraId="39FEAB8F" w14:textId="1B0F13C4" w:rsidR="000427CE" w:rsidRDefault="000427CE" w:rsidP="000427CE">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tcPr>
          <w:p w14:paraId="7A0869A2" w14:textId="77777777" w:rsidR="000427CE" w:rsidRPr="000427CE" w:rsidRDefault="000427CE" w:rsidP="000427CE">
            <w:pPr>
              <w:ind w:left="-59" w:right="-85"/>
              <w:jc w:val="center"/>
              <w:rPr>
                <w:rFonts w:ascii="Angsana New" w:hAnsi="Angsana New" w:cs="Angsana New"/>
                <w:sz w:val="23"/>
                <w:szCs w:val="23"/>
                <w:highlight w:val="yellow"/>
                <w:cs/>
              </w:rPr>
            </w:pPr>
          </w:p>
        </w:tc>
        <w:tc>
          <w:tcPr>
            <w:tcW w:w="164" w:type="dxa"/>
          </w:tcPr>
          <w:p w14:paraId="2FC96024" w14:textId="77777777" w:rsidR="000427CE" w:rsidRPr="00722595" w:rsidRDefault="000427CE" w:rsidP="000427CE">
            <w:pPr>
              <w:ind w:left="-59" w:right="-85"/>
              <w:jc w:val="center"/>
              <w:rPr>
                <w:rFonts w:ascii="Angsana New" w:hAnsi="Angsana New" w:cs="Angsana New"/>
                <w:sz w:val="23"/>
                <w:szCs w:val="23"/>
              </w:rPr>
            </w:pPr>
          </w:p>
        </w:tc>
        <w:tc>
          <w:tcPr>
            <w:tcW w:w="1402" w:type="dxa"/>
          </w:tcPr>
          <w:p w14:paraId="5B7A1B52" w14:textId="77777777" w:rsidR="000427CE" w:rsidRPr="00722595" w:rsidRDefault="000427CE" w:rsidP="000427CE">
            <w:pPr>
              <w:ind w:left="-59" w:right="-85"/>
              <w:jc w:val="center"/>
              <w:rPr>
                <w:rFonts w:ascii="Angsana New" w:hAnsi="Angsana New" w:cs="Angsana New"/>
                <w:sz w:val="23"/>
                <w:szCs w:val="23"/>
                <w:cs/>
              </w:rPr>
            </w:pPr>
          </w:p>
        </w:tc>
        <w:tc>
          <w:tcPr>
            <w:tcW w:w="168" w:type="dxa"/>
          </w:tcPr>
          <w:p w14:paraId="7676F53F" w14:textId="77777777" w:rsidR="000427CE" w:rsidRPr="00722595" w:rsidRDefault="000427CE" w:rsidP="000427CE">
            <w:pPr>
              <w:ind w:left="-59" w:right="-85"/>
              <w:jc w:val="center"/>
              <w:rPr>
                <w:rFonts w:ascii="Angsana New" w:hAnsi="Angsana New" w:cs="Angsana New"/>
                <w:sz w:val="23"/>
                <w:szCs w:val="23"/>
              </w:rPr>
            </w:pPr>
          </w:p>
        </w:tc>
        <w:tc>
          <w:tcPr>
            <w:tcW w:w="1384" w:type="dxa"/>
          </w:tcPr>
          <w:p w14:paraId="4CAB77A2" w14:textId="77777777" w:rsidR="000427CE" w:rsidRPr="000427CE" w:rsidRDefault="000427CE" w:rsidP="000427CE">
            <w:pPr>
              <w:ind w:left="-59" w:right="-85"/>
              <w:jc w:val="center"/>
              <w:rPr>
                <w:rFonts w:ascii="Angsana New" w:hAnsi="Angsana New" w:cs="Angsana New"/>
                <w:sz w:val="23"/>
                <w:szCs w:val="23"/>
                <w:highlight w:val="yellow"/>
                <w:cs/>
              </w:rPr>
            </w:pPr>
          </w:p>
        </w:tc>
        <w:tc>
          <w:tcPr>
            <w:tcW w:w="164" w:type="dxa"/>
          </w:tcPr>
          <w:p w14:paraId="69196488" w14:textId="77777777" w:rsidR="000427CE" w:rsidRPr="00722595" w:rsidRDefault="000427CE" w:rsidP="000427CE">
            <w:pPr>
              <w:ind w:left="-59" w:right="-85"/>
              <w:jc w:val="center"/>
              <w:rPr>
                <w:rFonts w:ascii="Angsana New" w:hAnsi="Angsana New" w:cs="Angsana New"/>
                <w:sz w:val="23"/>
                <w:szCs w:val="23"/>
              </w:rPr>
            </w:pPr>
          </w:p>
        </w:tc>
        <w:tc>
          <w:tcPr>
            <w:tcW w:w="1395" w:type="dxa"/>
          </w:tcPr>
          <w:p w14:paraId="0E3297B7" w14:textId="77777777" w:rsidR="000427CE" w:rsidRPr="00722595" w:rsidRDefault="000427CE" w:rsidP="000427CE">
            <w:pPr>
              <w:ind w:right="127"/>
              <w:jc w:val="right"/>
              <w:rPr>
                <w:rFonts w:ascii="Angsana New" w:hAnsi="Angsana New" w:cs="Angsana New"/>
                <w:sz w:val="23"/>
                <w:szCs w:val="23"/>
                <w:cs/>
              </w:rPr>
            </w:pPr>
          </w:p>
        </w:tc>
      </w:tr>
      <w:tr w:rsidR="000427CE" w:rsidRPr="00722595" w14:paraId="2363CD59" w14:textId="77777777" w:rsidTr="005C7E15">
        <w:trPr>
          <w:cantSplit/>
        </w:trPr>
        <w:tc>
          <w:tcPr>
            <w:tcW w:w="3686" w:type="dxa"/>
          </w:tcPr>
          <w:p w14:paraId="4ED4AB1C" w14:textId="2C75F4F6" w:rsidR="000427CE" w:rsidRDefault="000427CE" w:rsidP="000427CE">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กรีน เอ็นเนอร์ยี จำกัด</w:t>
            </w:r>
          </w:p>
        </w:tc>
        <w:tc>
          <w:tcPr>
            <w:tcW w:w="1418" w:type="dxa"/>
          </w:tcPr>
          <w:p w14:paraId="4FB53221" w14:textId="18C4245D" w:rsidR="000427CE" w:rsidRPr="007F0F9A" w:rsidRDefault="000427CE" w:rsidP="000427CE">
            <w:pPr>
              <w:ind w:left="-59" w:right="-85"/>
              <w:jc w:val="center"/>
              <w:rPr>
                <w:rFonts w:ascii="Angsana New" w:hAnsi="Angsana New" w:cs="Angsana New"/>
                <w:sz w:val="23"/>
                <w:szCs w:val="23"/>
                <w:cs/>
              </w:rPr>
            </w:pPr>
            <w:r w:rsidRPr="007F0F9A">
              <w:rPr>
                <w:rFonts w:ascii="Angsana New" w:hAnsi="Angsana New" w:cs="Angsana New"/>
                <w:sz w:val="23"/>
                <w:szCs w:val="23"/>
                <w:cs/>
              </w:rPr>
              <w:t>-</w:t>
            </w:r>
          </w:p>
        </w:tc>
        <w:tc>
          <w:tcPr>
            <w:tcW w:w="164" w:type="dxa"/>
          </w:tcPr>
          <w:p w14:paraId="7550F779" w14:textId="77777777" w:rsidR="000427CE" w:rsidRPr="007F0F9A" w:rsidRDefault="000427CE" w:rsidP="000427CE">
            <w:pPr>
              <w:ind w:left="-59" w:right="-85"/>
              <w:jc w:val="center"/>
              <w:rPr>
                <w:rFonts w:ascii="Angsana New" w:hAnsi="Angsana New" w:cs="Angsana New"/>
                <w:sz w:val="23"/>
                <w:szCs w:val="23"/>
              </w:rPr>
            </w:pPr>
          </w:p>
        </w:tc>
        <w:tc>
          <w:tcPr>
            <w:tcW w:w="1402" w:type="dxa"/>
          </w:tcPr>
          <w:p w14:paraId="3E32D4D8" w14:textId="17FB90E7" w:rsidR="000427CE" w:rsidRPr="007F0F9A" w:rsidRDefault="000427CE" w:rsidP="000427CE">
            <w:pPr>
              <w:ind w:left="-59" w:right="-85"/>
              <w:jc w:val="center"/>
              <w:rPr>
                <w:rFonts w:ascii="Angsana New" w:hAnsi="Angsana New" w:cs="Angsana New"/>
                <w:sz w:val="23"/>
                <w:szCs w:val="23"/>
                <w:cs/>
              </w:rPr>
            </w:pPr>
            <w:r w:rsidRPr="007F0F9A">
              <w:rPr>
                <w:rFonts w:ascii="Angsana New" w:hAnsi="Angsana New" w:cs="Angsana New"/>
                <w:sz w:val="23"/>
                <w:szCs w:val="23"/>
                <w:cs/>
              </w:rPr>
              <w:t>-</w:t>
            </w:r>
          </w:p>
        </w:tc>
        <w:tc>
          <w:tcPr>
            <w:tcW w:w="168" w:type="dxa"/>
          </w:tcPr>
          <w:p w14:paraId="3F1C2DEC" w14:textId="77777777" w:rsidR="000427CE" w:rsidRPr="007F0F9A" w:rsidRDefault="000427CE" w:rsidP="000427CE">
            <w:pPr>
              <w:ind w:left="-59" w:right="-85"/>
              <w:jc w:val="center"/>
              <w:rPr>
                <w:rFonts w:ascii="Angsana New" w:hAnsi="Angsana New" w:cs="Angsana New"/>
                <w:sz w:val="23"/>
                <w:szCs w:val="23"/>
              </w:rPr>
            </w:pPr>
          </w:p>
        </w:tc>
        <w:tc>
          <w:tcPr>
            <w:tcW w:w="1384" w:type="dxa"/>
          </w:tcPr>
          <w:p w14:paraId="371A8D34" w14:textId="44CAFC26" w:rsidR="000427CE" w:rsidRPr="007F0F9A" w:rsidRDefault="000427CE" w:rsidP="000427CE">
            <w:pPr>
              <w:ind w:right="127"/>
              <w:jc w:val="right"/>
              <w:rPr>
                <w:rFonts w:ascii="Angsana New" w:hAnsi="Angsana New" w:cs="Angsana New"/>
                <w:sz w:val="23"/>
                <w:szCs w:val="23"/>
                <w:cs/>
              </w:rPr>
            </w:pPr>
            <w:r w:rsidRPr="007F0F9A">
              <w:rPr>
                <w:rFonts w:ascii="Angsana New" w:hAnsi="Angsana New" w:cs="Angsana New"/>
                <w:sz w:val="23"/>
                <w:szCs w:val="23"/>
              </w:rPr>
              <w:t>304,178.50</w:t>
            </w:r>
          </w:p>
        </w:tc>
        <w:tc>
          <w:tcPr>
            <w:tcW w:w="164" w:type="dxa"/>
          </w:tcPr>
          <w:p w14:paraId="10A7CEE6" w14:textId="77777777" w:rsidR="000427CE" w:rsidRPr="00722595" w:rsidRDefault="000427CE" w:rsidP="000427CE">
            <w:pPr>
              <w:ind w:left="-59" w:right="-85"/>
              <w:jc w:val="center"/>
              <w:rPr>
                <w:rFonts w:ascii="Angsana New" w:hAnsi="Angsana New" w:cs="Angsana New"/>
                <w:sz w:val="23"/>
                <w:szCs w:val="23"/>
              </w:rPr>
            </w:pPr>
          </w:p>
        </w:tc>
        <w:tc>
          <w:tcPr>
            <w:tcW w:w="1395" w:type="dxa"/>
          </w:tcPr>
          <w:p w14:paraId="10B8FA37" w14:textId="178D00AC" w:rsidR="000427CE" w:rsidRPr="00722595" w:rsidRDefault="000427CE" w:rsidP="000427CE">
            <w:pPr>
              <w:ind w:right="127"/>
              <w:jc w:val="right"/>
              <w:rPr>
                <w:rFonts w:ascii="Angsana New" w:hAnsi="Angsana New" w:cs="Angsana New"/>
                <w:sz w:val="23"/>
                <w:szCs w:val="23"/>
                <w:cs/>
              </w:rPr>
            </w:pPr>
            <w:r w:rsidRPr="00F54ABD">
              <w:rPr>
                <w:rFonts w:ascii="Angsana New" w:hAnsi="Angsana New" w:cs="Angsana New"/>
                <w:sz w:val="23"/>
                <w:szCs w:val="23"/>
              </w:rPr>
              <w:t>304,178.50</w:t>
            </w:r>
          </w:p>
        </w:tc>
      </w:tr>
      <w:tr w:rsidR="000427CE" w:rsidRPr="00722595" w14:paraId="298B1964" w14:textId="77777777" w:rsidTr="005C7E15">
        <w:trPr>
          <w:cantSplit/>
        </w:trPr>
        <w:tc>
          <w:tcPr>
            <w:tcW w:w="3686" w:type="dxa"/>
          </w:tcPr>
          <w:p w14:paraId="6E8985FF" w14:textId="3B096BFD" w:rsidR="000427CE" w:rsidRDefault="000427CE" w:rsidP="000427CE">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tcPr>
          <w:p w14:paraId="2CE66F57" w14:textId="617A1F6B" w:rsidR="000427CE" w:rsidRPr="000427CE" w:rsidRDefault="007F0F9A" w:rsidP="000427CE">
            <w:pPr>
              <w:ind w:right="127"/>
              <w:jc w:val="right"/>
              <w:rPr>
                <w:rFonts w:ascii="Angsana New" w:hAnsi="Angsana New" w:cs="Angsana New"/>
                <w:sz w:val="23"/>
                <w:szCs w:val="23"/>
                <w:highlight w:val="yellow"/>
                <w:cs/>
              </w:rPr>
            </w:pPr>
            <w:r w:rsidRPr="007F0F9A">
              <w:rPr>
                <w:rFonts w:ascii="Angsana New" w:hAnsi="Angsana New" w:cs="Angsana New"/>
                <w:sz w:val="23"/>
                <w:szCs w:val="23"/>
              </w:rPr>
              <w:t>462,470.00</w:t>
            </w:r>
          </w:p>
        </w:tc>
        <w:tc>
          <w:tcPr>
            <w:tcW w:w="164" w:type="dxa"/>
          </w:tcPr>
          <w:p w14:paraId="1F4A1F12" w14:textId="77777777" w:rsidR="000427CE" w:rsidRPr="00722595" w:rsidRDefault="000427CE" w:rsidP="000427CE">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7996AD6F" w14:textId="7E601A49" w:rsidR="000427CE" w:rsidRPr="00722595" w:rsidRDefault="000427CE" w:rsidP="000427CE">
            <w:pPr>
              <w:ind w:right="127"/>
              <w:jc w:val="right"/>
              <w:rPr>
                <w:rFonts w:ascii="Angsana New" w:hAnsi="Angsana New" w:cs="Angsana New"/>
                <w:sz w:val="23"/>
                <w:szCs w:val="23"/>
                <w:cs/>
              </w:rPr>
            </w:pPr>
            <w:r w:rsidRPr="00F54ABD">
              <w:rPr>
                <w:rFonts w:ascii="Angsana New" w:hAnsi="Angsana New" w:cs="Angsana New"/>
                <w:sz w:val="23"/>
                <w:szCs w:val="23"/>
              </w:rPr>
              <w:t>454,156.03</w:t>
            </w:r>
          </w:p>
        </w:tc>
        <w:tc>
          <w:tcPr>
            <w:tcW w:w="168" w:type="dxa"/>
          </w:tcPr>
          <w:p w14:paraId="2488687F" w14:textId="77777777" w:rsidR="000427CE" w:rsidRPr="00722595" w:rsidRDefault="000427CE" w:rsidP="000427CE">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tcPr>
          <w:p w14:paraId="201D9CA4" w14:textId="0A9D6EB6" w:rsidR="000427CE" w:rsidRPr="000427CE" w:rsidRDefault="002A5EFA" w:rsidP="000427CE">
            <w:pPr>
              <w:ind w:right="127"/>
              <w:jc w:val="right"/>
              <w:rPr>
                <w:rFonts w:ascii="Angsana New" w:hAnsi="Angsana New" w:cs="Angsana New"/>
                <w:sz w:val="23"/>
                <w:szCs w:val="23"/>
                <w:highlight w:val="yellow"/>
                <w:cs/>
              </w:rPr>
            </w:pPr>
            <w:r w:rsidRPr="002A5EFA">
              <w:rPr>
                <w:rFonts w:ascii="Angsana New" w:hAnsi="Angsana New" w:cs="Angsana New"/>
                <w:sz w:val="23"/>
                <w:szCs w:val="23"/>
              </w:rPr>
              <w:t>466,038.42</w:t>
            </w:r>
          </w:p>
        </w:tc>
        <w:tc>
          <w:tcPr>
            <w:tcW w:w="164" w:type="dxa"/>
          </w:tcPr>
          <w:p w14:paraId="2B0F0484" w14:textId="77777777" w:rsidR="000427CE" w:rsidRPr="00722595" w:rsidRDefault="000427CE" w:rsidP="000427CE">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7A2CF39F" w14:textId="45B11A36" w:rsidR="000427CE" w:rsidRPr="00722595" w:rsidRDefault="000427CE" w:rsidP="000427CE">
            <w:pPr>
              <w:ind w:right="127"/>
              <w:jc w:val="right"/>
              <w:rPr>
                <w:rFonts w:ascii="Angsana New" w:hAnsi="Angsana New" w:cs="Angsana New"/>
                <w:sz w:val="23"/>
                <w:szCs w:val="23"/>
                <w:cs/>
              </w:rPr>
            </w:pPr>
            <w:r w:rsidRPr="00F54ABD">
              <w:rPr>
                <w:rFonts w:ascii="Angsana New" w:hAnsi="Angsana New" w:cs="Angsana New"/>
                <w:sz w:val="23"/>
                <w:szCs w:val="23"/>
              </w:rPr>
              <w:t>550,947.13</w:t>
            </w:r>
          </w:p>
        </w:tc>
      </w:tr>
      <w:tr w:rsidR="00282CAC" w:rsidRPr="00722595" w14:paraId="679B472E" w14:textId="77777777">
        <w:trPr>
          <w:cantSplit/>
        </w:trPr>
        <w:tc>
          <w:tcPr>
            <w:tcW w:w="3686" w:type="dxa"/>
          </w:tcPr>
          <w:p w14:paraId="5E7484E2" w14:textId="5DA6482F" w:rsidR="00282CAC" w:rsidRPr="00722595" w:rsidRDefault="00282CAC" w:rsidP="0053003B">
            <w:pPr>
              <w:jc w:val="both"/>
              <w:rPr>
                <w:rFonts w:ascii="Angsana New" w:hAnsi="Angsana New" w:cs="Angsana New"/>
                <w:sz w:val="23"/>
                <w:szCs w:val="23"/>
                <w:cs/>
              </w:rPr>
            </w:pPr>
            <w:r w:rsidRPr="00F54ABD">
              <w:rPr>
                <w:rFonts w:ascii="Angsana New" w:hAnsi="Angsana New" w:cs="Angsana New"/>
                <w:sz w:val="23"/>
                <w:szCs w:val="23"/>
                <w:cs/>
              </w:rPr>
              <w:t>รายได้รับล่วงหน้า</w:t>
            </w:r>
          </w:p>
        </w:tc>
        <w:tc>
          <w:tcPr>
            <w:tcW w:w="1418" w:type="dxa"/>
          </w:tcPr>
          <w:p w14:paraId="371ABF6C" w14:textId="77777777" w:rsidR="00282CAC" w:rsidRPr="008A0634" w:rsidRDefault="00282CAC" w:rsidP="00282CAC">
            <w:pPr>
              <w:ind w:left="-59" w:right="-85"/>
              <w:jc w:val="center"/>
              <w:rPr>
                <w:rFonts w:ascii="Angsana New" w:hAnsi="Angsana New" w:cs="Angsana New"/>
                <w:sz w:val="23"/>
                <w:szCs w:val="23"/>
              </w:rPr>
            </w:pPr>
          </w:p>
        </w:tc>
        <w:tc>
          <w:tcPr>
            <w:tcW w:w="164" w:type="dxa"/>
          </w:tcPr>
          <w:p w14:paraId="182E6C9A" w14:textId="77777777" w:rsidR="00282CAC" w:rsidRPr="00722595" w:rsidRDefault="00282CAC" w:rsidP="00282CAC">
            <w:pPr>
              <w:ind w:left="-59" w:right="-85"/>
              <w:jc w:val="center"/>
              <w:rPr>
                <w:rFonts w:ascii="Angsana New" w:hAnsi="Angsana New" w:cs="Angsana New"/>
                <w:sz w:val="23"/>
                <w:szCs w:val="23"/>
              </w:rPr>
            </w:pPr>
          </w:p>
        </w:tc>
        <w:tc>
          <w:tcPr>
            <w:tcW w:w="1402" w:type="dxa"/>
          </w:tcPr>
          <w:p w14:paraId="480905AB" w14:textId="77777777" w:rsidR="00282CAC" w:rsidRPr="00722595" w:rsidRDefault="00282CAC" w:rsidP="00282CAC">
            <w:pPr>
              <w:ind w:left="-59" w:right="-85"/>
              <w:jc w:val="center"/>
              <w:rPr>
                <w:rFonts w:ascii="Angsana New" w:hAnsi="Angsana New" w:cs="Angsana New"/>
                <w:sz w:val="23"/>
                <w:szCs w:val="23"/>
              </w:rPr>
            </w:pPr>
          </w:p>
        </w:tc>
        <w:tc>
          <w:tcPr>
            <w:tcW w:w="168" w:type="dxa"/>
          </w:tcPr>
          <w:p w14:paraId="1D2B5407" w14:textId="77777777" w:rsidR="00282CAC" w:rsidRPr="00722595" w:rsidRDefault="00282CAC" w:rsidP="00282CAC">
            <w:pPr>
              <w:ind w:left="-59" w:right="-85"/>
              <w:jc w:val="center"/>
              <w:rPr>
                <w:rFonts w:ascii="Angsana New" w:hAnsi="Angsana New" w:cs="Angsana New"/>
                <w:sz w:val="23"/>
                <w:szCs w:val="23"/>
              </w:rPr>
            </w:pPr>
          </w:p>
        </w:tc>
        <w:tc>
          <w:tcPr>
            <w:tcW w:w="1384" w:type="dxa"/>
          </w:tcPr>
          <w:p w14:paraId="22436165" w14:textId="77777777" w:rsidR="00282CAC" w:rsidRPr="00A62A42" w:rsidRDefault="00282CAC" w:rsidP="00282CAC">
            <w:pPr>
              <w:ind w:left="-59" w:right="-85"/>
              <w:jc w:val="center"/>
              <w:rPr>
                <w:rFonts w:ascii="Angsana New" w:hAnsi="Angsana New" w:cs="Angsana New"/>
                <w:sz w:val="23"/>
                <w:szCs w:val="23"/>
              </w:rPr>
            </w:pPr>
          </w:p>
        </w:tc>
        <w:tc>
          <w:tcPr>
            <w:tcW w:w="164" w:type="dxa"/>
          </w:tcPr>
          <w:p w14:paraId="0DFC12CC" w14:textId="77777777" w:rsidR="00282CAC" w:rsidRPr="00722595" w:rsidRDefault="00282CAC" w:rsidP="00282CAC">
            <w:pPr>
              <w:ind w:left="-59" w:right="-85"/>
              <w:jc w:val="center"/>
              <w:rPr>
                <w:rFonts w:ascii="Angsana New" w:hAnsi="Angsana New" w:cs="Angsana New"/>
                <w:sz w:val="23"/>
                <w:szCs w:val="23"/>
              </w:rPr>
            </w:pPr>
          </w:p>
        </w:tc>
        <w:tc>
          <w:tcPr>
            <w:tcW w:w="1395" w:type="dxa"/>
          </w:tcPr>
          <w:p w14:paraId="1A69CAF1" w14:textId="77777777" w:rsidR="00282CAC" w:rsidRPr="00722595" w:rsidRDefault="00282CAC" w:rsidP="00282CAC">
            <w:pPr>
              <w:ind w:left="-59" w:right="-85"/>
              <w:jc w:val="center"/>
              <w:rPr>
                <w:rFonts w:ascii="Angsana New" w:hAnsi="Angsana New" w:cs="Angsana New"/>
                <w:sz w:val="23"/>
                <w:szCs w:val="23"/>
              </w:rPr>
            </w:pPr>
          </w:p>
        </w:tc>
      </w:tr>
      <w:tr w:rsidR="00282CAC" w:rsidRPr="00722595" w14:paraId="452424E5" w14:textId="77777777" w:rsidTr="00DC7B09">
        <w:trPr>
          <w:cantSplit/>
        </w:trPr>
        <w:tc>
          <w:tcPr>
            <w:tcW w:w="3686" w:type="dxa"/>
          </w:tcPr>
          <w:p w14:paraId="1EB542FB" w14:textId="4F2C13A8" w:rsidR="00282CAC" w:rsidRPr="00722595" w:rsidRDefault="00282CAC" w:rsidP="0053003B">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tcPr>
          <w:p w14:paraId="2AD7645D" w14:textId="77777777" w:rsidR="00282CAC" w:rsidRPr="008A0634" w:rsidRDefault="00282CAC" w:rsidP="00282CAC">
            <w:pPr>
              <w:ind w:left="-59" w:right="-85"/>
              <w:jc w:val="center"/>
              <w:rPr>
                <w:rFonts w:ascii="Angsana New" w:hAnsi="Angsana New" w:cs="Angsana New"/>
                <w:sz w:val="23"/>
                <w:szCs w:val="23"/>
              </w:rPr>
            </w:pPr>
          </w:p>
        </w:tc>
        <w:tc>
          <w:tcPr>
            <w:tcW w:w="164" w:type="dxa"/>
          </w:tcPr>
          <w:p w14:paraId="2431FAB6" w14:textId="77777777" w:rsidR="00282CAC" w:rsidRPr="00722595" w:rsidRDefault="00282CAC" w:rsidP="00282CAC">
            <w:pPr>
              <w:ind w:left="-59" w:right="-85"/>
              <w:jc w:val="center"/>
              <w:rPr>
                <w:rFonts w:ascii="Angsana New" w:hAnsi="Angsana New" w:cs="Angsana New"/>
                <w:sz w:val="23"/>
                <w:szCs w:val="23"/>
              </w:rPr>
            </w:pPr>
          </w:p>
        </w:tc>
        <w:tc>
          <w:tcPr>
            <w:tcW w:w="1402" w:type="dxa"/>
          </w:tcPr>
          <w:p w14:paraId="2C6BD110" w14:textId="77777777" w:rsidR="00282CAC" w:rsidRPr="00722595" w:rsidRDefault="00282CAC" w:rsidP="00282CAC">
            <w:pPr>
              <w:ind w:left="-59" w:right="-85"/>
              <w:jc w:val="center"/>
              <w:rPr>
                <w:rFonts w:ascii="Angsana New" w:hAnsi="Angsana New" w:cs="Angsana New"/>
                <w:sz w:val="23"/>
                <w:szCs w:val="23"/>
              </w:rPr>
            </w:pPr>
          </w:p>
        </w:tc>
        <w:tc>
          <w:tcPr>
            <w:tcW w:w="168" w:type="dxa"/>
          </w:tcPr>
          <w:p w14:paraId="3F402E73" w14:textId="77777777" w:rsidR="00282CAC" w:rsidRPr="00722595" w:rsidRDefault="00282CAC" w:rsidP="00282CAC">
            <w:pPr>
              <w:ind w:left="-59" w:right="-85"/>
              <w:jc w:val="center"/>
              <w:rPr>
                <w:rFonts w:ascii="Angsana New" w:hAnsi="Angsana New" w:cs="Angsana New"/>
                <w:sz w:val="23"/>
                <w:szCs w:val="23"/>
              </w:rPr>
            </w:pPr>
          </w:p>
        </w:tc>
        <w:tc>
          <w:tcPr>
            <w:tcW w:w="1384" w:type="dxa"/>
          </w:tcPr>
          <w:p w14:paraId="1C42D13D" w14:textId="77777777" w:rsidR="00282CAC" w:rsidRPr="00A62A42" w:rsidRDefault="00282CAC" w:rsidP="00282CAC">
            <w:pPr>
              <w:ind w:left="-59" w:right="-85"/>
              <w:jc w:val="center"/>
              <w:rPr>
                <w:rFonts w:ascii="Angsana New" w:hAnsi="Angsana New" w:cs="Angsana New"/>
                <w:sz w:val="23"/>
                <w:szCs w:val="23"/>
              </w:rPr>
            </w:pPr>
          </w:p>
        </w:tc>
        <w:tc>
          <w:tcPr>
            <w:tcW w:w="164" w:type="dxa"/>
          </w:tcPr>
          <w:p w14:paraId="4A61D45F" w14:textId="77777777" w:rsidR="00282CAC" w:rsidRPr="00722595" w:rsidRDefault="00282CAC" w:rsidP="00282CAC">
            <w:pPr>
              <w:ind w:left="-59" w:right="-85"/>
              <w:jc w:val="center"/>
              <w:rPr>
                <w:rFonts w:ascii="Angsana New" w:hAnsi="Angsana New" w:cs="Angsana New"/>
                <w:sz w:val="23"/>
                <w:szCs w:val="23"/>
              </w:rPr>
            </w:pPr>
          </w:p>
        </w:tc>
        <w:tc>
          <w:tcPr>
            <w:tcW w:w="1395" w:type="dxa"/>
          </w:tcPr>
          <w:p w14:paraId="261D17BB" w14:textId="77777777" w:rsidR="00282CAC" w:rsidRPr="00722595" w:rsidRDefault="00282CAC" w:rsidP="00282CAC">
            <w:pPr>
              <w:ind w:left="-59" w:right="-85"/>
              <w:jc w:val="center"/>
              <w:rPr>
                <w:rFonts w:ascii="Angsana New" w:hAnsi="Angsana New" w:cs="Angsana New"/>
                <w:sz w:val="23"/>
                <w:szCs w:val="23"/>
              </w:rPr>
            </w:pPr>
          </w:p>
        </w:tc>
      </w:tr>
      <w:tr w:rsidR="003E56D7" w:rsidRPr="00722595" w14:paraId="1922E955" w14:textId="77777777" w:rsidTr="00DC7B09">
        <w:trPr>
          <w:cantSplit/>
        </w:trPr>
        <w:tc>
          <w:tcPr>
            <w:tcW w:w="3686" w:type="dxa"/>
          </w:tcPr>
          <w:p w14:paraId="44A233E8" w14:textId="68FAF30A" w:rsidR="003E56D7" w:rsidRPr="00722595" w:rsidRDefault="003E56D7" w:rsidP="003E56D7">
            <w:pPr>
              <w:ind w:firstLine="225"/>
              <w:jc w:val="both"/>
              <w:rPr>
                <w:rFonts w:ascii="Angsana New" w:hAnsi="Angsana New" w:cs="Angsana New"/>
                <w:sz w:val="23"/>
                <w:szCs w:val="23"/>
                <w:cs/>
              </w:rPr>
            </w:pPr>
            <w:r w:rsidRPr="00F54ABD">
              <w:rPr>
                <w:rFonts w:ascii="Angsana New" w:hAnsi="Angsana New" w:cs="Angsana New"/>
                <w:sz w:val="23"/>
                <w:szCs w:val="23"/>
                <w:cs/>
              </w:rPr>
              <w:t>บริษัท รี เอนเนอร์ยี จำกัด</w:t>
            </w:r>
          </w:p>
        </w:tc>
        <w:tc>
          <w:tcPr>
            <w:tcW w:w="1418" w:type="dxa"/>
          </w:tcPr>
          <w:p w14:paraId="1DAE152A" w14:textId="148250B9" w:rsidR="003E56D7" w:rsidRPr="000427CE" w:rsidRDefault="003E56D7" w:rsidP="003E56D7">
            <w:pPr>
              <w:ind w:left="-59" w:right="-85"/>
              <w:jc w:val="center"/>
              <w:rPr>
                <w:rFonts w:ascii="Angsana New" w:hAnsi="Angsana New" w:cs="Angsana New"/>
                <w:sz w:val="23"/>
                <w:szCs w:val="23"/>
                <w:highlight w:val="yellow"/>
              </w:rPr>
            </w:pPr>
            <w:r w:rsidRPr="003E56D7">
              <w:rPr>
                <w:rFonts w:ascii="Angsana New" w:hAnsi="Angsana New" w:cs="Angsana New"/>
                <w:sz w:val="23"/>
                <w:szCs w:val="23"/>
                <w:cs/>
              </w:rPr>
              <w:t>-</w:t>
            </w:r>
          </w:p>
        </w:tc>
        <w:tc>
          <w:tcPr>
            <w:tcW w:w="164" w:type="dxa"/>
          </w:tcPr>
          <w:p w14:paraId="3A6EA37B" w14:textId="77777777" w:rsidR="003E56D7" w:rsidRPr="00722595" w:rsidRDefault="003E56D7" w:rsidP="003E56D7">
            <w:pPr>
              <w:ind w:left="-59" w:right="-85"/>
              <w:jc w:val="center"/>
              <w:rPr>
                <w:rFonts w:ascii="Angsana New" w:hAnsi="Angsana New" w:cs="Angsana New"/>
                <w:sz w:val="23"/>
                <w:szCs w:val="23"/>
              </w:rPr>
            </w:pPr>
          </w:p>
        </w:tc>
        <w:tc>
          <w:tcPr>
            <w:tcW w:w="1402" w:type="dxa"/>
          </w:tcPr>
          <w:p w14:paraId="41827A81" w14:textId="795E8A4F" w:rsidR="003E56D7" w:rsidRPr="00722595" w:rsidRDefault="003E56D7" w:rsidP="003E56D7">
            <w:pPr>
              <w:ind w:left="-59" w:right="-85"/>
              <w:jc w:val="center"/>
              <w:rPr>
                <w:rFonts w:ascii="Angsana New" w:hAnsi="Angsana New" w:cs="Angsana New"/>
                <w:sz w:val="23"/>
                <w:szCs w:val="23"/>
              </w:rPr>
            </w:pPr>
            <w:r w:rsidRPr="00F54ABD">
              <w:rPr>
                <w:rFonts w:ascii="Angsana New" w:hAnsi="Angsana New" w:cs="Angsana New"/>
                <w:sz w:val="23"/>
                <w:szCs w:val="23"/>
                <w:cs/>
              </w:rPr>
              <w:t>-</w:t>
            </w:r>
          </w:p>
        </w:tc>
        <w:tc>
          <w:tcPr>
            <w:tcW w:w="168" w:type="dxa"/>
          </w:tcPr>
          <w:p w14:paraId="45A27204" w14:textId="77777777" w:rsidR="003E56D7" w:rsidRPr="00722595" w:rsidRDefault="003E56D7" w:rsidP="003E56D7">
            <w:pPr>
              <w:ind w:left="-59" w:right="-85"/>
              <w:jc w:val="center"/>
              <w:rPr>
                <w:rFonts w:ascii="Angsana New" w:hAnsi="Angsana New" w:cs="Angsana New"/>
                <w:sz w:val="23"/>
                <w:szCs w:val="23"/>
              </w:rPr>
            </w:pPr>
          </w:p>
        </w:tc>
        <w:tc>
          <w:tcPr>
            <w:tcW w:w="1384" w:type="dxa"/>
          </w:tcPr>
          <w:p w14:paraId="03FCE46A" w14:textId="4F4AB300" w:rsidR="003E56D7" w:rsidRPr="003E56D7" w:rsidRDefault="003E56D7" w:rsidP="003E56D7">
            <w:pPr>
              <w:ind w:left="-59" w:right="-85"/>
              <w:jc w:val="center"/>
              <w:rPr>
                <w:rFonts w:ascii="Angsana New" w:hAnsi="Angsana New" w:cs="Angsana New"/>
                <w:sz w:val="23"/>
                <w:szCs w:val="23"/>
              </w:rPr>
            </w:pPr>
            <w:r w:rsidRPr="00F54ABD">
              <w:rPr>
                <w:rFonts w:ascii="Angsana New" w:hAnsi="Angsana New" w:cs="Angsana New"/>
                <w:sz w:val="23"/>
                <w:szCs w:val="23"/>
                <w:cs/>
              </w:rPr>
              <w:t>-</w:t>
            </w:r>
          </w:p>
        </w:tc>
        <w:tc>
          <w:tcPr>
            <w:tcW w:w="164" w:type="dxa"/>
          </w:tcPr>
          <w:p w14:paraId="17D36BA2" w14:textId="77777777" w:rsidR="003E56D7" w:rsidRPr="00722595" w:rsidRDefault="003E56D7" w:rsidP="003E56D7">
            <w:pPr>
              <w:ind w:left="-59" w:right="-85"/>
              <w:jc w:val="center"/>
              <w:rPr>
                <w:rFonts w:ascii="Angsana New" w:hAnsi="Angsana New" w:cs="Angsana New"/>
                <w:sz w:val="23"/>
                <w:szCs w:val="23"/>
              </w:rPr>
            </w:pPr>
          </w:p>
        </w:tc>
        <w:tc>
          <w:tcPr>
            <w:tcW w:w="1395" w:type="dxa"/>
          </w:tcPr>
          <w:p w14:paraId="24D4F760" w14:textId="472198DF" w:rsidR="003E56D7" w:rsidRPr="00722595" w:rsidRDefault="003E56D7" w:rsidP="003E56D7">
            <w:pPr>
              <w:ind w:left="-59" w:right="-85"/>
              <w:jc w:val="center"/>
              <w:rPr>
                <w:rFonts w:ascii="Angsana New" w:hAnsi="Angsana New" w:cs="Angsana New"/>
                <w:sz w:val="23"/>
                <w:szCs w:val="23"/>
              </w:rPr>
            </w:pPr>
            <w:r>
              <w:rPr>
                <w:rFonts w:ascii="Angsana New" w:hAnsi="Angsana New" w:cs="Angsana New"/>
                <w:sz w:val="23"/>
                <w:szCs w:val="23"/>
              </w:rPr>
              <w:t>2,000,000.00</w:t>
            </w:r>
          </w:p>
        </w:tc>
      </w:tr>
      <w:tr w:rsidR="003E56D7" w:rsidRPr="00722595" w14:paraId="061B7142" w14:textId="77777777" w:rsidTr="00DC7B09">
        <w:trPr>
          <w:cantSplit/>
        </w:trPr>
        <w:tc>
          <w:tcPr>
            <w:tcW w:w="3686" w:type="dxa"/>
          </w:tcPr>
          <w:p w14:paraId="0A88F43B" w14:textId="02222BD6" w:rsidR="003E56D7" w:rsidRPr="00F54ABD" w:rsidRDefault="003E56D7" w:rsidP="003E56D7">
            <w:pPr>
              <w:jc w:val="both"/>
              <w:rPr>
                <w:rFonts w:ascii="Angsana New" w:hAnsi="Angsana New" w:cs="Angsana New"/>
                <w:sz w:val="23"/>
                <w:szCs w:val="23"/>
                <w:cs/>
              </w:rPr>
            </w:pPr>
            <w:r w:rsidRPr="003E56D7">
              <w:rPr>
                <w:rFonts w:ascii="Angsana New" w:hAnsi="Angsana New" w:cs="Angsana New"/>
                <w:sz w:val="23"/>
                <w:szCs w:val="23"/>
                <w:cs/>
              </w:rPr>
              <w:t>เจ้าหนี้ค่าทรัพย์สิน</w:t>
            </w:r>
          </w:p>
        </w:tc>
        <w:tc>
          <w:tcPr>
            <w:tcW w:w="1418" w:type="dxa"/>
          </w:tcPr>
          <w:p w14:paraId="430E2744" w14:textId="77777777" w:rsidR="003E56D7" w:rsidRPr="000427CE" w:rsidRDefault="003E56D7" w:rsidP="000427CE">
            <w:pPr>
              <w:ind w:left="-59" w:right="-85"/>
              <w:jc w:val="center"/>
              <w:rPr>
                <w:rFonts w:ascii="Angsana New" w:hAnsi="Angsana New" w:cs="Angsana New"/>
                <w:sz w:val="23"/>
                <w:szCs w:val="23"/>
                <w:highlight w:val="yellow"/>
                <w:cs/>
              </w:rPr>
            </w:pPr>
          </w:p>
        </w:tc>
        <w:tc>
          <w:tcPr>
            <w:tcW w:w="164" w:type="dxa"/>
          </w:tcPr>
          <w:p w14:paraId="11053F83" w14:textId="77777777" w:rsidR="003E56D7" w:rsidRPr="00722595" w:rsidRDefault="003E56D7" w:rsidP="000427CE">
            <w:pPr>
              <w:ind w:left="-59" w:right="-85"/>
              <w:jc w:val="center"/>
              <w:rPr>
                <w:rFonts w:ascii="Angsana New" w:hAnsi="Angsana New" w:cs="Angsana New"/>
                <w:sz w:val="23"/>
                <w:szCs w:val="23"/>
              </w:rPr>
            </w:pPr>
          </w:p>
        </w:tc>
        <w:tc>
          <w:tcPr>
            <w:tcW w:w="1402" w:type="dxa"/>
          </w:tcPr>
          <w:p w14:paraId="116235F9" w14:textId="77777777" w:rsidR="003E56D7" w:rsidRPr="00F54ABD" w:rsidRDefault="003E56D7" w:rsidP="000427CE">
            <w:pPr>
              <w:ind w:left="-59" w:right="-85"/>
              <w:jc w:val="center"/>
              <w:rPr>
                <w:rFonts w:ascii="Angsana New" w:hAnsi="Angsana New" w:cs="Angsana New"/>
                <w:sz w:val="23"/>
                <w:szCs w:val="23"/>
                <w:cs/>
              </w:rPr>
            </w:pPr>
          </w:p>
        </w:tc>
        <w:tc>
          <w:tcPr>
            <w:tcW w:w="168" w:type="dxa"/>
          </w:tcPr>
          <w:p w14:paraId="7FBD3977" w14:textId="77777777" w:rsidR="003E56D7" w:rsidRPr="00722595" w:rsidRDefault="003E56D7" w:rsidP="000427CE">
            <w:pPr>
              <w:ind w:left="-59" w:right="-85"/>
              <w:jc w:val="center"/>
              <w:rPr>
                <w:rFonts w:ascii="Angsana New" w:hAnsi="Angsana New" w:cs="Angsana New"/>
                <w:sz w:val="23"/>
                <w:szCs w:val="23"/>
              </w:rPr>
            </w:pPr>
          </w:p>
        </w:tc>
        <w:tc>
          <w:tcPr>
            <w:tcW w:w="1384" w:type="dxa"/>
          </w:tcPr>
          <w:p w14:paraId="19528A49" w14:textId="77777777" w:rsidR="003E56D7" w:rsidRPr="000427CE" w:rsidRDefault="003E56D7" w:rsidP="000427CE">
            <w:pPr>
              <w:ind w:right="127"/>
              <w:jc w:val="right"/>
              <w:rPr>
                <w:rFonts w:ascii="Angsana New" w:hAnsi="Angsana New" w:cs="Angsana New"/>
                <w:sz w:val="23"/>
                <w:szCs w:val="23"/>
                <w:highlight w:val="yellow"/>
              </w:rPr>
            </w:pPr>
          </w:p>
        </w:tc>
        <w:tc>
          <w:tcPr>
            <w:tcW w:w="164" w:type="dxa"/>
          </w:tcPr>
          <w:p w14:paraId="0E8FD655" w14:textId="77777777" w:rsidR="003E56D7" w:rsidRPr="00722595" w:rsidRDefault="003E56D7" w:rsidP="000427CE">
            <w:pPr>
              <w:ind w:left="-59" w:right="-85"/>
              <w:jc w:val="center"/>
              <w:rPr>
                <w:rFonts w:ascii="Angsana New" w:hAnsi="Angsana New" w:cs="Angsana New"/>
                <w:sz w:val="23"/>
                <w:szCs w:val="23"/>
              </w:rPr>
            </w:pPr>
          </w:p>
        </w:tc>
        <w:tc>
          <w:tcPr>
            <w:tcW w:w="1395" w:type="dxa"/>
          </w:tcPr>
          <w:p w14:paraId="3F1E3D1E" w14:textId="77777777" w:rsidR="003E56D7" w:rsidRDefault="003E56D7" w:rsidP="000427CE">
            <w:pPr>
              <w:ind w:left="-59" w:right="-85"/>
              <w:jc w:val="center"/>
              <w:rPr>
                <w:rFonts w:ascii="Angsana New" w:hAnsi="Angsana New" w:cs="Angsana New"/>
                <w:sz w:val="23"/>
                <w:szCs w:val="23"/>
              </w:rPr>
            </w:pPr>
          </w:p>
        </w:tc>
      </w:tr>
      <w:tr w:rsidR="003E56D7" w:rsidRPr="00722595" w14:paraId="51DEFF53" w14:textId="77777777" w:rsidTr="00DC7B09">
        <w:trPr>
          <w:cantSplit/>
        </w:trPr>
        <w:tc>
          <w:tcPr>
            <w:tcW w:w="3686" w:type="dxa"/>
          </w:tcPr>
          <w:p w14:paraId="5BEDA354" w14:textId="1763BD79" w:rsidR="003E56D7" w:rsidRPr="00F54ABD" w:rsidRDefault="003E56D7" w:rsidP="00C754C2">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tcPr>
          <w:p w14:paraId="469FB9C9" w14:textId="77777777" w:rsidR="003E56D7" w:rsidRPr="000427CE" w:rsidRDefault="003E56D7" w:rsidP="003E56D7">
            <w:pPr>
              <w:ind w:left="-59" w:right="-85"/>
              <w:jc w:val="center"/>
              <w:rPr>
                <w:rFonts w:ascii="Angsana New" w:hAnsi="Angsana New" w:cs="Angsana New"/>
                <w:sz w:val="23"/>
                <w:szCs w:val="23"/>
                <w:highlight w:val="yellow"/>
                <w:cs/>
              </w:rPr>
            </w:pPr>
          </w:p>
        </w:tc>
        <w:tc>
          <w:tcPr>
            <w:tcW w:w="164" w:type="dxa"/>
          </w:tcPr>
          <w:p w14:paraId="78A73FEA" w14:textId="77777777" w:rsidR="003E56D7" w:rsidRPr="00722595" w:rsidRDefault="003E56D7" w:rsidP="003E56D7">
            <w:pPr>
              <w:ind w:left="-59" w:right="-85"/>
              <w:jc w:val="center"/>
              <w:rPr>
                <w:rFonts w:ascii="Angsana New" w:hAnsi="Angsana New" w:cs="Angsana New"/>
                <w:sz w:val="23"/>
                <w:szCs w:val="23"/>
              </w:rPr>
            </w:pPr>
          </w:p>
        </w:tc>
        <w:tc>
          <w:tcPr>
            <w:tcW w:w="1402" w:type="dxa"/>
          </w:tcPr>
          <w:p w14:paraId="434BE36D" w14:textId="77777777" w:rsidR="003E56D7" w:rsidRPr="00F54ABD" w:rsidRDefault="003E56D7" w:rsidP="003E56D7">
            <w:pPr>
              <w:ind w:left="-59" w:right="-85"/>
              <w:jc w:val="center"/>
              <w:rPr>
                <w:rFonts w:ascii="Angsana New" w:hAnsi="Angsana New" w:cs="Angsana New"/>
                <w:sz w:val="23"/>
                <w:szCs w:val="23"/>
                <w:cs/>
              </w:rPr>
            </w:pPr>
          </w:p>
        </w:tc>
        <w:tc>
          <w:tcPr>
            <w:tcW w:w="168" w:type="dxa"/>
          </w:tcPr>
          <w:p w14:paraId="5160AA55" w14:textId="77777777" w:rsidR="003E56D7" w:rsidRPr="00722595" w:rsidRDefault="003E56D7" w:rsidP="003E56D7">
            <w:pPr>
              <w:ind w:left="-59" w:right="-85"/>
              <w:jc w:val="center"/>
              <w:rPr>
                <w:rFonts w:ascii="Angsana New" w:hAnsi="Angsana New" w:cs="Angsana New"/>
                <w:sz w:val="23"/>
                <w:szCs w:val="23"/>
              </w:rPr>
            </w:pPr>
          </w:p>
        </w:tc>
        <w:tc>
          <w:tcPr>
            <w:tcW w:w="1384" w:type="dxa"/>
          </w:tcPr>
          <w:p w14:paraId="047361A3" w14:textId="77777777" w:rsidR="003E56D7" w:rsidRPr="000427CE" w:rsidRDefault="003E56D7" w:rsidP="003E56D7">
            <w:pPr>
              <w:ind w:right="127"/>
              <w:jc w:val="right"/>
              <w:rPr>
                <w:rFonts w:ascii="Angsana New" w:hAnsi="Angsana New" w:cs="Angsana New"/>
                <w:sz w:val="23"/>
                <w:szCs w:val="23"/>
                <w:highlight w:val="yellow"/>
              </w:rPr>
            </w:pPr>
          </w:p>
        </w:tc>
        <w:tc>
          <w:tcPr>
            <w:tcW w:w="164" w:type="dxa"/>
          </w:tcPr>
          <w:p w14:paraId="59756D20" w14:textId="77777777" w:rsidR="003E56D7" w:rsidRPr="00722595" w:rsidRDefault="003E56D7" w:rsidP="003E56D7">
            <w:pPr>
              <w:ind w:left="-59" w:right="-85"/>
              <w:jc w:val="center"/>
              <w:rPr>
                <w:rFonts w:ascii="Angsana New" w:hAnsi="Angsana New" w:cs="Angsana New"/>
                <w:sz w:val="23"/>
                <w:szCs w:val="23"/>
              </w:rPr>
            </w:pPr>
          </w:p>
        </w:tc>
        <w:tc>
          <w:tcPr>
            <w:tcW w:w="1395" w:type="dxa"/>
          </w:tcPr>
          <w:p w14:paraId="08E84656" w14:textId="77777777" w:rsidR="003E56D7" w:rsidRDefault="003E56D7" w:rsidP="003E56D7">
            <w:pPr>
              <w:ind w:left="-59" w:right="-85"/>
              <w:jc w:val="center"/>
              <w:rPr>
                <w:rFonts w:ascii="Angsana New" w:hAnsi="Angsana New" w:cs="Angsana New"/>
                <w:sz w:val="23"/>
                <w:szCs w:val="23"/>
              </w:rPr>
            </w:pPr>
          </w:p>
        </w:tc>
      </w:tr>
      <w:tr w:rsidR="003E56D7" w:rsidRPr="00722595" w14:paraId="165286DF" w14:textId="77777777" w:rsidTr="00DC7B09">
        <w:trPr>
          <w:cantSplit/>
        </w:trPr>
        <w:tc>
          <w:tcPr>
            <w:tcW w:w="3686" w:type="dxa"/>
          </w:tcPr>
          <w:p w14:paraId="54177158" w14:textId="68687823" w:rsidR="003E56D7" w:rsidRPr="00F54ABD" w:rsidRDefault="003E56D7" w:rsidP="003E56D7">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กรีน เอ็นเนอร์ยี จำกัด</w:t>
            </w:r>
          </w:p>
        </w:tc>
        <w:tc>
          <w:tcPr>
            <w:tcW w:w="1418" w:type="dxa"/>
          </w:tcPr>
          <w:p w14:paraId="22641E3A" w14:textId="3BF5025B" w:rsidR="003E56D7" w:rsidRPr="000427CE" w:rsidRDefault="003E56D7" w:rsidP="003E56D7">
            <w:pPr>
              <w:ind w:left="-59" w:right="-85"/>
              <w:jc w:val="center"/>
              <w:rPr>
                <w:rFonts w:ascii="Angsana New" w:hAnsi="Angsana New" w:cs="Angsana New"/>
                <w:sz w:val="23"/>
                <w:szCs w:val="23"/>
                <w:highlight w:val="yellow"/>
                <w:cs/>
              </w:rPr>
            </w:pPr>
            <w:r w:rsidRPr="003E56D7">
              <w:rPr>
                <w:rFonts w:ascii="Angsana New" w:hAnsi="Angsana New" w:cs="Angsana New"/>
                <w:sz w:val="23"/>
                <w:szCs w:val="23"/>
                <w:cs/>
              </w:rPr>
              <w:t>-</w:t>
            </w:r>
          </w:p>
        </w:tc>
        <w:tc>
          <w:tcPr>
            <w:tcW w:w="164" w:type="dxa"/>
          </w:tcPr>
          <w:p w14:paraId="75E86811" w14:textId="77777777" w:rsidR="003E56D7" w:rsidRPr="00722595" w:rsidRDefault="003E56D7" w:rsidP="003E56D7">
            <w:pPr>
              <w:ind w:left="-59" w:right="-85"/>
              <w:jc w:val="center"/>
              <w:rPr>
                <w:rFonts w:ascii="Angsana New" w:hAnsi="Angsana New" w:cs="Angsana New"/>
                <w:sz w:val="23"/>
                <w:szCs w:val="23"/>
              </w:rPr>
            </w:pPr>
          </w:p>
        </w:tc>
        <w:tc>
          <w:tcPr>
            <w:tcW w:w="1402" w:type="dxa"/>
          </w:tcPr>
          <w:p w14:paraId="6FED3B93" w14:textId="41682331" w:rsidR="003E56D7" w:rsidRPr="00F54ABD" w:rsidRDefault="003E56D7" w:rsidP="003E56D7">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8" w:type="dxa"/>
          </w:tcPr>
          <w:p w14:paraId="7B1369B7" w14:textId="77777777" w:rsidR="003E56D7" w:rsidRPr="00722595" w:rsidRDefault="003E56D7" w:rsidP="003E56D7">
            <w:pPr>
              <w:ind w:left="-59" w:right="-85"/>
              <w:jc w:val="center"/>
              <w:rPr>
                <w:rFonts w:ascii="Angsana New" w:hAnsi="Angsana New" w:cs="Angsana New"/>
                <w:sz w:val="23"/>
                <w:szCs w:val="23"/>
              </w:rPr>
            </w:pPr>
          </w:p>
        </w:tc>
        <w:tc>
          <w:tcPr>
            <w:tcW w:w="1384" w:type="dxa"/>
          </w:tcPr>
          <w:p w14:paraId="32CB804D" w14:textId="640349B0" w:rsidR="003E56D7" w:rsidRPr="000427CE" w:rsidRDefault="003E56D7" w:rsidP="003E56D7">
            <w:pPr>
              <w:ind w:right="127"/>
              <w:jc w:val="right"/>
              <w:rPr>
                <w:rFonts w:ascii="Angsana New" w:hAnsi="Angsana New" w:cs="Angsana New"/>
                <w:sz w:val="23"/>
                <w:szCs w:val="23"/>
                <w:highlight w:val="yellow"/>
              </w:rPr>
            </w:pPr>
            <w:r w:rsidRPr="003E56D7">
              <w:rPr>
                <w:rFonts w:ascii="Angsana New" w:hAnsi="Angsana New" w:cs="Angsana New"/>
                <w:sz w:val="23"/>
                <w:szCs w:val="23"/>
                <w:cs/>
              </w:rPr>
              <w:t>110</w:t>
            </w:r>
            <w:r w:rsidRPr="003E56D7">
              <w:rPr>
                <w:rFonts w:ascii="Angsana New" w:hAnsi="Angsana New" w:cs="Angsana New"/>
                <w:sz w:val="23"/>
                <w:szCs w:val="23"/>
              </w:rPr>
              <w:t>,</w:t>
            </w:r>
            <w:r w:rsidRPr="003E56D7">
              <w:rPr>
                <w:rFonts w:ascii="Angsana New" w:hAnsi="Angsana New" w:cs="Angsana New"/>
                <w:sz w:val="23"/>
                <w:szCs w:val="23"/>
                <w:cs/>
              </w:rPr>
              <w:t>294.57</w:t>
            </w:r>
          </w:p>
        </w:tc>
        <w:tc>
          <w:tcPr>
            <w:tcW w:w="164" w:type="dxa"/>
          </w:tcPr>
          <w:p w14:paraId="4405D653" w14:textId="77777777" w:rsidR="003E56D7" w:rsidRPr="00722595" w:rsidRDefault="003E56D7" w:rsidP="003E56D7">
            <w:pPr>
              <w:ind w:left="-59" w:right="-85"/>
              <w:jc w:val="center"/>
              <w:rPr>
                <w:rFonts w:ascii="Angsana New" w:hAnsi="Angsana New" w:cs="Angsana New"/>
                <w:sz w:val="23"/>
                <w:szCs w:val="23"/>
              </w:rPr>
            </w:pPr>
          </w:p>
        </w:tc>
        <w:tc>
          <w:tcPr>
            <w:tcW w:w="1395" w:type="dxa"/>
          </w:tcPr>
          <w:p w14:paraId="2EFC0B84" w14:textId="7FC1F37E" w:rsidR="003E56D7" w:rsidRDefault="003E56D7" w:rsidP="003E56D7">
            <w:pPr>
              <w:ind w:left="-59" w:right="-85"/>
              <w:jc w:val="center"/>
              <w:rPr>
                <w:rFonts w:ascii="Angsana New" w:hAnsi="Angsana New" w:cs="Angsana New"/>
                <w:sz w:val="23"/>
                <w:szCs w:val="23"/>
              </w:rPr>
            </w:pPr>
            <w:r w:rsidRPr="00F54ABD">
              <w:rPr>
                <w:rFonts w:ascii="Angsana New" w:hAnsi="Angsana New" w:cs="Angsana New"/>
                <w:sz w:val="23"/>
                <w:szCs w:val="23"/>
                <w:cs/>
              </w:rPr>
              <w:t>-</w:t>
            </w:r>
          </w:p>
        </w:tc>
      </w:tr>
      <w:tr w:rsidR="003E56D7" w:rsidRPr="00722595" w14:paraId="05C81F37" w14:textId="77777777" w:rsidTr="005C7E15">
        <w:trPr>
          <w:cantSplit/>
        </w:trPr>
        <w:tc>
          <w:tcPr>
            <w:tcW w:w="3686" w:type="dxa"/>
          </w:tcPr>
          <w:p w14:paraId="745C6BC7" w14:textId="03963C1A" w:rsidR="003E56D7" w:rsidRDefault="003E56D7" w:rsidP="003E56D7">
            <w:pPr>
              <w:jc w:val="both"/>
              <w:rPr>
                <w:rFonts w:ascii="Angsana New" w:hAnsi="Angsana New" w:cs="Angsana New"/>
                <w:sz w:val="23"/>
                <w:szCs w:val="23"/>
                <w:cs/>
              </w:rPr>
            </w:pPr>
            <w:r w:rsidRPr="00722595">
              <w:rPr>
                <w:rFonts w:ascii="Angsana New" w:hAnsi="Angsana New" w:cs="Angsana New" w:hint="cs"/>
                <w:sz w:val="23"/>
                <w:szCs w:val="23"/>
                <w:cs/>
              </w:rPr>
              <w:t>หนี้สินตามสัญญาเช่า</w:t>
            </w:r>
          </w:p>
        </w:tc>
        <w:tc>
          <w:tcPr>
            <w:tcW w:w="1418" w:type="dxa"/>
          </w:tcPr>
          <w:p w14:paraId="189FB817" w14:textId="77777777" w:rsidR="003E56D7" w:rsidRPr="000427CE" w:rsidRDefault="003E56D7" w:rsidP="003E56D7">
            <w:pPr>
              <w:ind w:left="-59" w:right="-85"/>
              <w:jc w:val="center"/>
              <w:rPr>
                <w:rFonts w:ascii="Angsana New" w:hAnsi="Angsana New" w:cs="Angsana New"/>
                <w:sz w:val="23"/>
                <w:szCs w:val="23"/>
                <w:highlight w:val="yellow"/>
                <w:cs/>
              </w:rPr>
            </w:pPr>
          </w:p>
        </w:tc>
        <w:tc>
          <w:tcPr>
            <w:tcW w:w="164" w:type="dxa"/>
          </w:tcPr>
          <w:p w14:paraId="42661B81" w14:textId="77777777" w:rsidR="003E56D7" w:rsidRPr="00722595" w:rsidRDefault="003E56D7" w:rsidP="003E56D7">
            <w:pPr>
              <w:ind w:left="-59" w:right="-85"/>
              <w:jc w:val="center"/>
              <w:rPr>
                <w:rFonts w:ascii="Angsana New" w:hAnsi="Angsana New" w:cs="Angsana New"/>
                <w:sz w:val="23"/>
                <w:szCs w:val="23"/>
              </w:rPr>
            </w:pPr>
          </w:p>
        </w:tc>
        <w:tc>
          <w:tcPr>
            <w:tcW w:w="1402" w:type="dxa"/>
          </w:tcPr>
          <w:p w14:paraId="6239F2D6" w14:textId="77777777" w:rsidR="003E56D7" w:rsidRPr="00722595" w:rsidRDefault="003E56D7" w:rsidP="003E56D7">
            <w:pPr>
              <w:ind w:left="-59" w:right="-85"/>
              <w:jc w:val="center"/>
              <w:rPr>
                <w:rFonts w:ascii="Angsana New" w:hAnsi="Angsana New" w:cs="Angsana New"/>
                <w:sz w:val="23"/>
                <w:szCs w:val="23"/>
                <w:cs/>
              </w:rPr>
            </w:pPr>
          </w:p>
        </w:tc>
        <w:tc>
          <w:tcPr>
            <w:tcW w:w="168" w:type="dxa"/>
          </w:tcPr>
          <w:p w14:paraId="6425E6D0" w14:textId="77777777" w:rsidR="003E56D7" w:rsidRPr="00722595" w:rsidRDefault="003E56D7" w:rsidP="003E56D7">
            <w:pPr>
              <w:ind w:left="-59" w:right="-85"/>
              <w:jc w:val="center"/>
              <w:rPr>
                <w:rFonts w:ascii="Angsana New" w:hAnsi="Angsana New" w:cs="Angsana New"/>
                <w:sz w:val="23"/>
                <w:szCs w:val="23"/>
              </w:rPr>
            </w:pPr>
          </w:p>
        </w:tc>
        <w:tc>
          <w:tcPr>
            <w:tcW w:w="1384" w:type="dxa"/>
          </w:tcPr>
          <w:p w14:paraId="1D14A90F" w14:textId="77777777" w:rsidR="003E56D7" w:rsidRPr="000427CE" w:rsidRDefault="003E56D7" w:rsidP="003E56D7">
            <w:pPr>
              <w:ind w:left="-59" w:right="-85"/>
              <w:jc w:val="center"/>
              <w:rPr>
                <w:rFonts w:ascii="Angsana New" w:hAnsi="Angsana New" w:cs="Angsana New"/>
                <w:sz w:val="23"/>
                <w:szCs w:val="23"/>
                <w:highlight w:val="yellow"/>
                <w:cs/>
              </w:rPr>
            </w:pPr>
          </w:p>
        </w:tc>
        <w:tc>
          <w:tcPr>
            <w:tcW w:w="164" w:type="dxa"/>
          </w:tcPr>
          <w:p w14:paraId="3CA662B7" w14:textId="77777777" w:rsidR="003E56D7" w:rsidRPr="00722595" w:rsidRDefault="003E56D7" w:rsidP="003E56D7">
            <w:pPr>
              <w:ind w:left="-59" w:right="-85"/>
              <w:jc w:val="center"/>
              <w:rPr>
                <w:rFonts w:ascii="Angsana New" w:hAnsi="Angsana New" w:cs="Angsana New"/>
                <w:sz w:val="23"/>
                <w:szCs w:val="23"/>
              </w:rPr>
            </w:pPr>
          </w:p>
        </w:tc>
        <w:tc>
          <w:tcPr>
            <w:tcW w:w="1395" w:type="dxa"/>
          </w:tcPr>
          <w:p w14:paraId="5625DE25" w14:textId="77777777" w:rsidR="003E56D7" w:rsidRPr="00722595" w:rsidRDefault="003E56D7" w:rsidP="003E56D7">
            <w:pPr>
              <w:ind w:left="-59" w:right="-85"/>
              <w:jc w:val="center"/>
              <w:rPr>
                <w:rFonts w:ascii="Angsana New" w:hAnsi="Angsana New" w:cs="Angsana New"/>
                <w:sz w:val="23"/>
                <w:szCs w:val="23"/>
                <w:cs/>
              </w:rPr>
            </w:pPr>
          </w:p>
        </w:tc>
      </w:tr>
      <w:tr w:rsidR="003E56D7" w:rsidRPr="00722595" w14:paraId="477B8B47" w14:textId="77777777" w:rsidTr="005C7E15">
        <w:trPr>
          <w:cantSplit/>
        </w:trPr>
        <w:tc>
          <w:tcPr>
            <w:tcW w:w="3686" w:type="dxa"/>
          </w:tcPr>
          <w:p w14:paraId="5152EB48" w14:textId="358C6CCA" w:rsidR="003E56D7" w:rsidRDefault="003E56D7" w:rsidP="003E56D7">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75191AD2" w14:textId="77777777" w:rsidR="003E56D7" w:rsidRPr="000427CE" w:rsidRDefault="003E56D7" w:rsidP="003E56D7">
            <w:pPr>
              <w:ind w:left="-59" w:right="-85"/>
              <w:jc w:val="center"/>
              <w:rPr>
                <w:rFonts w:ascii="Angsana New" w:hAnsi="Angsana New" w:cs="Angsana New"/>
                <w:sz w:val="23"/>
                <w:szCs w:val="23"/>
                <w:highlight w:val="yellow"/>
                <w:cs/>
              </w:rPr>
            </w:pPr>
          </w:p>
        </w:tc>
        <w:tc>
          <w:tcPr>
            <w:tcW w:w="164" w:type="dxa"/>
          </w:tcPr>
          <w:p w14:paraId="5F26D92E" w14:textId="77777777" w:rsidR="003E56D7" w:rsidRPr="00722595" w:rsidRDefault="003E56D7" w:rsidP="003E56D7">
            <w:pPr>
              <w:ind w:left="-59" w:right="-85"/>
              <w:jc w:val="center"/>
              <w:rPr>
                <w:rFonts w:ascii="Angsana New" w:hAnsi="Angsana New" w:cs="Angsana New"/>
                <w:sz w:val="23"/>
                <w:szCs w:val="23"/>
              </w:rPr>
            </w:pPr>
          </w:p>
        </w:tc>
        <w:tc>
          <w:tcPr>
            <w:tcW w:w="1402" w:type="dxa"/>
          </w:tcPr>
          <w:p w14:paraId="7066B351" w14:textId="77777777" w:rsidR="003E56D7" w:rsidRPr="00722595" w:rsidRDefault="003E56D7" w:rsidP="003E56D7">
            <w:pPr>
              <w:ind w:left="-59" w:right="-85"/>
              <w:jc w:val="center"/>
              <w:rPr>
                <w:rFonts w:ascii="Angsana New" w:hAnsi="Angsana New" w:cs="Angsana New"/>
                <w:sz w:val="23"/>
                <w:szCs w:val="23"/>
                <w:cs/>
              </w:rPr>
            </w:pPr>
          </w:p>
        </w:tc>
        <w:tc>
          <w:tcPr>
            <w:tcW w:w="168" w:type="dxa"/>
          </w:tcPr>
          <w:p w14:paraId="2EFA2310" w14:textId="77777777" w:rsidR="003E56D7" w:rsidRPr="00722595" w:rsidRDefault="003E56D7" w:rsidP="003E56D7">
            <w:pPr>
              <w:ind w:left="-59" w:right="-85"/>
              <w:jc w:val="center"/>
              <w:rPr>
                <w:rFonts w:ascii="Angsana New" w:hAnsi="Angsana New" w:cs="Angsana New"/>
                <w:sz w:val="23"/>
                <w:szCs w:val="23"/>
              </w:rPr>
            </w:pPr>
          </w:p>
        </w:tc>
        <w:tc>
          <w:tcPr>
            <w:tcW w:w="1384" w:type="dxa"/>
          </w:tcPr>
          <w:p w14:paraId="4D1FE15F" w14:textId="77777777" w:rsidR="003E56D7" w:rsidRPr="000427CE" w:rsidRDefault="003E56D7" w:rsidP="003E56D7">
            <w:pPr>
              <w:ind w:left="-59" w:right="-85"/>
              <w:jc w:val="center"/>
              <w:rPr>
                <w:rFonts w:ascii="Angsana New" w:hAnsi="Angsana New" w:cs="Angsana New"/>
                <w:sz w:val="23"/>
                <w:szCs w:val="23"/>
                <w:highlight w:val="yellow"/>
                <w:cs/>
              </w:rPr>
            </w:pPr>
          </w:p>
        </w:tc>
        <w:tc>
          <w:tcPr>
            <w:tcW w:w="164" w:type="dxa"/>
          </w:tcPr>
          <w:p w14:paraId="5B15DB11" w14:textId="77777777" w:rsidR="003E56D7" w:rsidRPr="00722595" w:rsidRDefault="003E56D7" w:rsidP="003E56D7">
            <w:pPr>
              <w:ind w:left="-59" w:right="-85"/>
              <w:jc w:val="center"/>
              <w:rPr>
                <w:rFonts w:ascii="Angsana New" w:hAnsi="Angsana New" w:cs="Angsana New"/>
                <w:sz w:val="23"/>
                <w:szCs w:val="23"/>
              </w:rPr>
            </w:pPr>
          </w:p>
        </w:tc>
        <w:tc>
          <w:tcPr>
            <w:tcW w:w="1395" w:type="dxa"/>
          </w:tcPr>
          <w:p w14:paraId="7082080B" w14:textId="77777777" w:rsidR="003E56D7" w:rsidRPr="00722595" w:rsidRDefault="003E56D7" w:rsidP="003E56D7">
            <w:pPr>
              <w:ind w:left="-59" w:right="-85"/>
              <w:jc w:val="center"/>
              <w:rPr>
                <w:rFonts w:ascii="Angsana New" w:hAnsi="Angsana New" w:cs="Angsana New"/>
                <w:sz w:val="23"/>
                <w:szCs w:val="23"/>
                <w:cs/>
              </w:rPr>
            </w:pPr>
          </w:p>
        </w:tc>
      </w:tr>
      <w:tr w:rsidR="003E56D7" w:rsidRPr="00722595" w14:paraId="18F1D772" w14:textId="77777777" w:rsidTr="005C7E15">
        <w:trPr>
          <w:cantSplit/>
        </w:trPr>
        <w:tc>
          <w:tcPr>
            <w:tcW w:w="3686" w:type="dxa"/>
          </w:tcPr>
          <w:p w14:paraId="510814F0" w14:textId="673655D3" w:rsidR="003E56D7" w:rsidRDefault="003E56D7" w:rsidP="003E56D7">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tcPr>
          <w:p w14:paraId="3E182151" w14:textId="0D75CE2C" w:rsidR="003E56D7" w:rsidRPr="000427CE" w:rsidRDefault="003F67B8" w:rsidP="003E56D7">
            <w:pPr>
              <w:ind w:right="127"/>
              <w:jc w:val="right"/>
              <w:rPr>
                <w:rFonts w:ascii="Angsana New" w:hAnsi="Angsana New" w:cs="Angsana New"/>
                <w:sz w:val="23"/>
                <w:szCs w:val="23"/>
                <w:highlight w:val="yellow"/>
                <w:cs/>
              </w:rPr>
            </w:pPr>
            <w:r w:rsidRPr="003F67B8">
              <w:rPr>
                <w:rFonts w:ascii="Angsana New" w:hAnsi="Angsana New" w:cs="Angsana New"/>
                <w:sz w:val="23"/>
                <w:szCs w:val="23"/>
              </w:rPr>
              <w:t>30,766,696.65</w:t>
            </w:r>
          </w:p>
        </w:tc>
        <w:tc>
          <w:tcPr>
            <w:tcW w:w="164" w:type="dxa"/>
          </w:tcPr>
          <w:p w14:paraId="3EC2EA01" w14:textId="77777777" w:rsidR="003E56D7" w:rsidRPr="00722595" w:rsidRDefault="003E56D7" w:rsidP="003E56D7">
            <w:pPr>
              <w:ind w:left="-59" w:right="-85"/>
              <w:jc w:val="center"/>
              <w:rPr>
                <w:rFonts w:ascii="Angsana New" w:hAnsi="Angsana New" w:cs="Angsana New"/>
                <w:sz w:val="23"/>
                <w:szCs w:val="23"/>
              </w:rPr>
            </w:pPr>
          </w:p>
        </w:tc>
        <w:tc>
          <w:tcPr>
            <w:tcW w:w="1402" w:type="dxa"/>
          </w:tcPr>
          <w:p w14:paraId="56981070" w14:textId="315FBC63" w:rsidR="003E56D7" w:rsidRPr="00722595" w:rsidRDefault="003E56D7" w:rsidP="003E56D7">
            <w:pPr>
              <w:ind w:right="127"/>
              <w:jc w:val="right"/>
              <w:rPr>
                <w:rFonts w:ascii="Angsana New" w:hAnsi="Angsana New" w:cs="Angsana New"/>
                <w:sz w:val="23"/>
                <w:szCs w:val="23"/>
                <w:cs/>
              </w:rPr>
            </w:pPr>
            <w:r w:rsidRPr="00F54ABD">
              <w:rPr>
                <w:rFonts w:ascii="Angsana New" w:hAnsi="Angsana New" w:cs="Angsana New"/>
                <w:sz w:val="23"/>
                <w:szCs w:val="23"/>
              </w:rPr>
              <w:t>52,038,101.41</w:t>
            </w:r>
          </w:p>
        </w:tc>
        <w:tc>
          <w:tcPr>
            <w:tcW w:w="168" w:type="dxa"/>
          </w:tcPr>
          <w:p w14:paraId="22BB7DFE" w14:textId="77777777" w:rsidR="003E56D7" w:rsidRPr="00722595" w:rsidRDefault="003E56D7" w:rsidP="003E56D7">
            <w:pPr>
              <w:ind w:left="-59" w:right="-85"/>
              <w:jc w:val="center"/>
              <w:rPr>
                <w:rFonts w:ascii="Angsana New" w:hAnsi="Angsana New" w:cs="Angsana New"/>
                <w:sz w:val="23"/>
                <w:szCs w:val="23"/>
              </w:rPr>
            </w:pPr>
          </w:p>
        </w:tc>
        <w:tc>
          <w:tcPr>
            <w:tcW w:w="1384" w:type="dxa"/>
          </w:tcPr>
          <w:p w14:paraId="0DDD42EE" w14:textId="22F5669A" w:rsidR="003E56D7" w:rsidRPr="000427CE" w:rsidRDefault="003F67B8" w:rsidP="003E56D7">
            <w:pPr>
              <w:ind w:right="127"/>
              <w:jc w:val="right"/>
              <w:rPr>
                <w:rFonts w:ascii="Angsana New" w:hAnsi="Angsana New" w:cs="Angsana New"/>
                <w:sz w:val="23"/>
                <w:szCs w:val="23"/>
                <w:highlight w:val="yellow"/>
                <w:cs/>
              </w:rPr>
            </w:pPr>
            <w:r w:rsidRPr="003F67B8">
              <w:rPr>
                <w:rFonts w:ascii="Angsana New" w:hAnsi="Angsana New" w:cs="Angsana New"/>
                <w:sz w:val="23"/>
                <w:szCs w:val="23"/>
                <w:cs/>
              </w:rPr>
              <w:t>15</w:t>
            </w:r>
            <w:r w:rsidRPr="003F67B8">
              <w:rPr>
                <w:rFonts w:ascii="Angsana New" w:hAnsi="Angsana New" w:cs="Angsana New"/>
                <w:sz w:val="23"/>
                <w:szCs w:val="23"/>
              </w:rPr>
              <w:t>,</w:t>
            </w:r>
            <w:r w:rsidRPr="003F67B8">
              <w:rPr>
                <w:rFonts w:ascii="Angsana New" w:hAnsi="Angsana New" w:cs="Angsana New"/>
                <w:sz w:val="23"/>
                <w:szCs w:val="23"/>
                <w:cs/>
              </w:rPr>
              <w:t>269</w:t>
            </w:r>
            <w:r w:rsidRPr="003F67B8">
              <w:rPr>
                <w:rFonts w:ascii="Angsana New" w:hAnsi="Angsana New" w:cs="Angsana New"/>
                <w:sz w:val="23"/>
                <w:szCs w:val="23"/>
              </w:rPr>
              <w:t>,</w:t>
            </w:r>
            <w:r w:rsidRPr="003F67B8">
              <w:rPr>
                <w:rFonts w:ascii="Angsana New" w:hAnsi="Angsana New" w:cs="Angsana New"/>
                <w:sz w:val="23"/>
                <w:szCs w:val="23"/>
                <w:cs/>
              </w:rPr>
              <w:t>997.47</w:t>
            </w:r>
          </w:p>
        </w:tc>
        <w:tc>
          <w:tcPr>
            <w:tcW w:w="164" w:type="dxa"/>
          </w:tcPr>
          <w:p w14:paraId="7C5D6D23" w14:textId="77777777" w:rsidR="003E56D7" w:rsidRPr="00722595" w:rsidRDefault="003E56D7" w:rsidP="003E56D7">
            <w:pPr>
              <w:ind w:left="-59" w:right="-85"/>
              <w:jc w:val="center"/>
              <w:rPr>
                <w:rFonts w:ascii="Angsana New" w:hAnsi="Angsana New" w:cs="Angsana New"/>
                <w:sz w:val="23"/>
                <w:szCs w:val="23"/>
              </w:rPr>
            </w:pPr>
          </w:p>
        </w:tc>
        <w:tc>
          <w:tcPr>
            <w:tcW w:w="1395" w:type="dxa"/>
          </w:tcPr>
          <w:p w14:paraId="2730DF43" w14:textId="692517EC" w:rsidR="003E56D7" w:rsidRPr="00722595" w:rsidRDefault="003E56D7" w:rsidP="003E56D7">
            <w:pPr>
              <w:tabs>
                <w:tab w:val="left" w:pos="1118"/>
              </w:tabs>
              <w:ind w:right="127"/>
              <w:jc w:val="right"/>
              <w:rPr>
                <w:rFonts w:ascii="Angsana New" w:hAnsi="Angsana New" w:cs="Angsana New"/>
                <w:sz w:val="23"/>
                <w:szCs w:val="23"/>
                <w:cs/>
              </w:rPr>
            </w:pPr>
            <w:r w:rsidRPr="00F54ABD">
              <w:rPr>
                <w:rFonts w:ascii="Angsana New" w:hAnsi="Angsana New" w:cs="Angsana New"/>
                <w:sz w:val="23"/>
                <w:szCs w:val="23"/>
                <w:cs/>
              </w:rPr>
              <w:t>25</w:t>
            </w:r>
            <w:r w:rsidRPr="00F54ABD">
              <w:rPr>
                <w:rFonts w:ascii="Angsana New" w:hAnsi="Angsana New" w:cs="Angsana New"/>
                <w:sz w:val="23"/>
                <w:szCs w:val="23"/>
              </w:rPr>
              <w:t>,</w:t>
            </w:r>
            <w:r w:rsidRPr="00F54ABD">
              <w:rPr>
                <w:rFonts w:ascii="Angsana New" w:hAnsi="Angsana New" w:cs="Angsana New"/>
                <w:sz w:val="23"/>
                <w:szCs w:val="23"/>
                <w:cs/>
              </w:rPr>
              <w:t>770</w:t>
            </w:r>
            <w:r w:rsidRPr="00F54ABD">
              <w:rPr>
                <w:rFonts w:ascii="Angsana New" w:hAnsi="Angsana New" w:cs="Angsana New"/>
                <w:sz w:val="23"/>
                <w:szCs w:val="23"/>
              </w:rPr>
              <w:t>,</w:t>
            </w:r>
            <w:r w:rsidRPr="00F54ABD">
              <w:rPr>
                <w:rFonts w:ascii="Angsana New" w:hAnsi="Angsana New" w:cs="Angsana New"/>
                <w:sz w:val="23"/>
                <w:szCs w:val="23"/>
                <w:cs/>
              </w:rPr>
              <w:t>667.61</w:t>
            </w:r>
          </w:p>
        </w:tc>
      </w:tr>
      <w:tr w:rsidR="003E56D7" w:rsidRPr="00722595" w14:paraId="2F6F06A3" w14:textId="77777777" w:rsidTr="005C7E15">
        <w:trPr>
          <w:cantSplit/>
        </w:trPr>
        <w:tc>
          <w:tcPr>
            <w:tcW w:w="3686" w:type="dxa"/>
          </w:tcPr>
          <w:p w14:paraId="4004DF7C" w14:textId="72A77382" w:rsidR="003E56D7" w:rsidRDefault="003E56D7" w:rsidP="003E56D7">
            <w:pPr>
              <w:jc w:val="both"/>
              <w:rPr>
                <w:rFonts w:ascii="Angsana New" w:hAnsi="Angsana New" w:cs="Angsana New"/>
                <w:sz w:val="23"/>
                <w:szCs w:val="23"/>
                <w:cs/>
              </w:rPr>
            </w:pPr>
            <w:r w:rsidRPr="00722595">
              <w:rPr>
                <w:rFonts w:ascii="Angsana New" w:hAnsi="Angsana New" w:cs="Angsana New"/>
                <w:sz w:val="23"/>
                <w:szCs w:val="23"/>
                <w:cs/>
              </w:rPr>
              <w:t>เงินกู้ยืมระยะ</w:t>
            </w:r>
            <w:r w:rsidRPr="00722595">
              <w:rPr>
                <w:rFonts w:ascii="Angsana New" w:hAnsi="Angsana New" w:cs="Angsana New" w:hint="cs"/>
                <w:sz w:val="23"/>
                <w:szCs w:val="23"/>
                <w:cs/>
              </w:rPr>
              <w:t>สั้น</w:t>
            </w:r>
          </w:p>
        </w:tc>
        <w:tc>
          <w:tcPr>
            <w:tcW w:w="1418" w:type="dxa"/>
          </w:tcPr>
          <w:p w14:paraId="15FE776F" w14:textId="77777777" w:rsidR="003E56D7" w:rsidRPr="000427CE" w:rsidRDefault="003E56D7" w:rsidP="003E56D7">
            <w:pPr>
              <w:ind w:left="-59" w:right="-85"/>
              <w:jc w:val="center"/>
              <w:rPr>
                <w:rFonts w:ascii="Angsana New" w:hAnsi="Angsana New" w:cs="Angsana New"/>
                <w:sz w:val="23"/>
                <w:szCs w:val="23"/>
                <w:highlight w:val="yellow"/>
                <w:cs/>
              </w:rPr>
            </w:pPr>
          </w:p>
        </w:tc>
        <w:tc>
          <w:tcPr>
            <w:tcW w:w="164" w:type="dxa"/>
          </w:tcPr>
          <w:p w14:paraId="5E389991" w14:textId="77777777" w:rsidR="003E56D7" w:rsidRPr="00722595" w:rsidRDefault="003E56D7" w:rsidP="003E56D7">
            <w:pPr>
              <w:ind w:left="-59" w:right="-85"/>
              <w:jc w:val="center"/>
              <w:rPr>
                <w:rFonts w:ascii="Angsana New" w:hAnsi="Angsana New" w:cs="Angsana New"/>
                <w:sz w:val="23"/>
                <w:szCs w:val="23"/>
              </w:rPr>
            </w:pPr>
          </w:p>
        </w:tc>
        <w:tc>
          <w:tcPr>
            <w:tcW w:w="1402" w:type="dxa"/>
          </w:tcPr>
          <w:p w14:paraId="3C682B04" w14:textId="77777777" w:rsidR="003E56D7" w:rsidRPr="00722595" w:rsidRDefault="003E56D7" w:rsidP="003E56D7">
            <w:pPr>
              <w:ind w:right="127"/>
              <w:jc w:val="right"/>
              <w:rPr>
                <w:rFonts w:ascii="Angsana New" w:hAnsi="Angsana New" w:cs="Angsana New"/>
                <w:sz w:val="23"/>
                <w:szCs w:val="23"/>
                <w:cs/>
              </w:rPr>
            </w:pPr>
          </w:p>
        </w:tc>
        <w:tc>
          <w:tcPr>
            <w:tcW w:w="168" w:type="dxa"/>
          </w:tcPr>
          <w:p w14:paraId="0346FC0B" w14:textId="77777777" w:rsidR="003E56D7" w:rsidRPr="00722595" w:rsidRDefault="003E56D7" w:rsidP="003E56D7">
            <w:pPr>
              <w:ind w:left="-59" w:right="-85"/>
              <w:jc w:val="center"/>
              <w:rPr>
                <w:rFonts w:ascii="Angsana New" w:hAnsi="Angsana New" w:cs="Angsana New"/>
                <w:sz w:val="23"/>
                <w:szCs w:val="23"/>
              </w:rPr>
            </w:pPr>
          </w:p>
        </w:tc>
        <w:tc>
          <w:tcPr>
            <w:tcW w:w="1384" w:type="dxa"/>
          </w:tcPr>
          <w:p w14:paraId="553FDF54" w14:textId="77777777" w:rsidR="003E56D7" w:rsidRPr="000427CE" w:rsidRDefault="003E56D7" w:rsidP="003E56D7">
            <w:pPr>
              <w:ind w:left="-59" w:right="-85"/>
              <w:jc w:val="center"/>
              <w:rPr>
                <w:rFonts w:ascii="Angsana New" w:hAnsi="Angsana New" w:cs="Angsana New"/>
                <w:sz w:val="23"/>
                <w:szCs w:val="23"/>
                <w:highlight w:val="yellow"/>
                <w:cs/>
              </w:rPr>
            </w:pPr>
          </w:p>
        </w:tc>
        <w:tc>
          <w:tcPr>
            <w:tcW w:w="164" w:type="dxa"/>
          </w:tcPr>
          <w:p w14:paraId="0E676F3D" w14:textId="77777777" w:rsidR="003E56D7" w:rsidRPr="00722595" w:rsidRDefault="003E56D7" w:rsidP="003E56D7">
            <w:pPr>
              <w:ind w:left="-59" w:right="-85"/>
              <w:jc w:val="center"/>
              <w:rPr>
                <w:rFonts w:ascii="Angsana New" w:hAnsi="Angsana New" w:cs="Angsana New"/>
                <w:sz w:val="23"/>
                <w:szCs w:val="23"/>
              </w:rPr>
            </w:pPr>
          </w:p>
        </w:tc>
        <w:tc>
          <w:tcPr>
            <w:tcW w:w="1395" w:type="dxa"/>
          </w:tcPr>
          <w:p w14:paraId="312339D9" w14:textId="77777777" w:rsidR="003E56D7" w:rsidRPr="00722595" w:rsidRDefault="003E56D7" w:rsidP="003E56D7">
            <w:pPr>
              <w:ind w:left="-59" w:right="-85"/>
              <w:jc w:val="center"/>
              <w:rPr>
                <w:rFonts w:ascii="Angsana New" w:hAnsi="Angsana New" w:cs="Angsana New"/>
                <w:sz w:val="23"/>
                <w:szCs w:val="23"/>
                <w:cs/>
              </w:rPr>
            </w:pPr>
          </w:p>
        </w:tc>
      </w:tr>
      <w:tr w:rsidR="003E56D7" w:rsidRPr="00722595" w14:paraId="0BFE2EEA" w14:textId="77777777" w:rsidTr="005C7E15">
        <w:trPr>
          <w:cantSplit/>
        </w:trPr>
        <w:tc>
          <w:tcPr>
            <w:tcW w:w="3686" w:type="dxa"/>
          </w:tcPr>
          <w:p w14:paraId="0FA12CCF" w14:textId="1D0735B2" w:rsidR="003E56D7" w:rsidRDefault="003E56D7" w:rsidP="003E56D7">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3540C3F6" w14:textId="77777777" w:rsidR="003E56D7" w:rsidRPr="000427CE" w:rsidRDefault="003E56D7" w:rsidP="003E56D7">
            <w:pPr>
              <w:ind w:left="-59" w:right="-85"/>
              <w:jc w:val="center"/>
              <w:rPr>
                <w:rFonts w:ascii="Angsana New" w:hAnsi="Angsana New" w:cs="Angsana New"/>
                <w:sz w:val="23"/>
                <w:szCs w:val="23"/>
                <w:highlight w:val="yellow"/>
                <w:cs/>
              </w:rPr>
            </w:pPr>
          </w:p>
        </w:tc>
        <w:tc>
          <w:tcPr>
            <w:tcW w:w="164" w:type="dxa"/>
          </w:tcPr>
          <w:p w14:paraId="10AA8824" w14:textId="77777777" w:rsidR="003E56D7" w:rsidRPr="00722595" w:rsidRDefault="003E56D7" w:rsidP="003E56D7">
            <w:pPr>
              <w:ind w:left="-59" w:right="-85"/>
              <w:jc w:val="center"/>
              <w:rPr>
                <w:rFonts w:ascii="Angsana New" w:hAnsi="Angsana New" w:cs="Angsana New"/>
                <w:sz w:val="23"/>
                <w:szCs w:val="23"/>
              </w:rPr>
            </w:pPr>
          </w:p>
        </w:tc>
        <w:tc>
          <w:tcPr>
            <w:tcW w:w="1402" w:type="dxa"/>
          </w:tcPr>
          <w:p w14:paraId="79358366" w14:textId="77777777" w:rsidR="003E56D7" w:rsidRPr="00722595" w:rsidRDefault="003E56D7" w:rsidP="003E56D7">
            <w:pPr>
              <w:ind w:right="127"/>
              <w:jc w:val="right"/>
              <w:rPr>
                <w:rFonts w:ascii="Angsana New" w:hAnsi="Angsana New" w:cs="Angsana New"/>
                <w:sz w:val="23"/>
                <w:szCs w:val="23"/>
                <w:cs/>
              </w:rPr>
            </w:pPr>
          </w:p>
        </w:tc>
        <w:tc>
          <w:tcPr>
            <w:tcW w:w="168" w:type="dxa"/>
          </w:tcPr>
          <w:p w14:paraId="14FED459" w14:textId="77777777" w:rsidR="003E56D7" w:rsidRPr="00722595" w:rsidRDefault="003E56D7" w:rsidP="003E56D7">
            <w:pPr>
              <w:ind w:left="-59" w:right="-85"/>
              <w:jc w:val="center"/>
              <w:rPr>
                <w:rFonts w:ascii="Angsana New" w:hAnsi="Angsana New" w:cs="Angsana New"/>
                <w:sz w:val="23"/>
                <w:szCs w:val="23"/>
              </w:rPr>
            </w:pPr>
          </w:p>
        </w:tc>
        <w:tc>
          <w:tcPr>
            <w:tcW w:w="1384" w:type="dxa"/>
          </w:tcPr>
          <w:p w14:paraId="0F250A37" w14:textId="77777777" w:rsidR="003E56D7" w:rsidRPr="000427CE" w:rsidRDefault="003E56D7" w:rsidP="003E56D7">
            <w:pPr>
              <w:ind w:left="-59" w:right="-85"/>
              <w:jc w:val="center"/>
              <w:rPr>
                <w:rFonts w:ascii="Angsana New" w:hAnsi="Angsana New" w:cs="Angsana New"/>
                <w:sz w:val="23"/>
                <w:szCs w:val="23"/>
                <w:highlight w:val="yellow"/>
                <w:cs/>
              </w:rPr>
            </w:pPr>
          </w:p>
        </w:tc>
        <w:tc>
          <w:tcPr>
            <w:tcW w:w="164" w:type="dxa"/>
          </w:tcPr>
          <w:p w14:paraId="1B059615" w14:textId="77777777" w:rsidR="003E56D7" w:rsidRPr="00722595" w:rsidRDefault="003E56D7" w:rsidP="003E56D7">
            <w:pPr>
              <w:ind w:left="-59" w:right="-85"/>
              <w:jc w:val="center"/>
              <w:rPr>
                <w:rFonts w:ascii="Angsana New" w:hAnsi="Angsana New" w:cs="Angsana New"/>
                <w:sz w:val="23"/>
                <w:szCs w:val="23"/>
              </w:rPr>
            </w:pPr>
          </w:p>
        </w:tc>
        <w:tc>
          <w:tcPr>
            <w:tcW w:w="1395" w:type="dxa"/>
          </w:tcPr>
          <w:p w14:paraId="405B5CA6" w14:textId="77777777" w:rsidR="003E56D7" w:rsidRPr="00722595" w:rsidRDefault="003E56D7" w:rsidP="003E56D7">
            <w:pPr>
              <w:ind w:left="-59" w:right="-85"/>
              <w:jc w:val="center"/>
              <w:rPr>
                <w:rFonts w:ascii="Angsana New" w:hAnsi="Angsana New" w:cs="Angsana New"/>
                <w:sz w:val="23"/>
                <w:szCs w:val="23"/>
                <w:cs/>
              </w:rPr>
            </w:pPr>
          </w:p>
        </w:tc>
      </w:tr>
      <w:tr w:rsidR="003E56D7" w:rsidRPr="00722595" w14:paraId="26ADA6F3" w14:textId="77777777" w:rsidTr="005C7E15">
        <w:trPr>
          <w:cantSplit/>
        </w:trPr>
        <w:tc>
          <w:tcPr>
            <w:tcW w:w="3686" w:type="dxa"/>
          </w:tcPr>
          <w:p w14:paraId="6D8C046A" w14:textId="38A39DB2" w:rsidR="003E56D7" w:rsidRDefault="003E56D7" w:rsidP="003E56D7">
            <w:pPr>
              <w:ind w:firstLine="225"/>
              <w:jc w:val="both"/>
              <w:rPr>
                <w:rFonts w:ascii="Angsana New" w:hAnsi="Angsana New" w:cs="Angsana New"/>
                <w:sz w:val="23"/>
                <w:szCs w:val="23"/>
                <w:cs/>
              </w:rPr>
            </w:pPr>
            <w:r w:rsidRPr="00722595">
              <w:rPr>
                <w:rFonts w:ascii="Angsana New" w:hAnsi="Angsana New" w:cs="Angsana New"/>
                <w:sz w:val="23"/>
                <w:szCs w:val="23"/>
                <w:cs/>
              </w:rPr>
              <w:t>บริษัท อาร์ เอส ดี คอนซัลแทนส์ จำกัด</w:t>
            </w:r>
          </w:p>
        </w:tc>
        <w:tc>
          <w:tcPr>
            <w:tcW w:w="1418" w:type="dxa"/>
          </w:tcPr>
          <w:p w14:paraId="2F9246AD" w14:textId="77777777" w:rsidR="003E56D7" w:rsidRPr="000427CE" w:rsidRDefault="003E56D7" w:rsidP="003E56D7">
            <w:pPr>
              <w:ind w:left="-59" w:right="-85"/>
              <w:jc w:val="center"/>
              <w:rPr>
                <w:rFonts w:ascii="Angsana New" w:hAnsi="Angsana New" w:cs="Angsana New"/>
                <w:sz w:val="23"/>
                <w:szCs w:val="23"/>
                <w:highlight w:val="yellow"/>
                <w:cs/>
              </w:rPr>
            </w:pPr>
          </w:p>
        </w:tc>
        <w:tc>
          <w:tcPr>
            <w:tcW w:w="164" w:type="dxa"/>
          </w:tcPr>
          <w:p w14:paraId="19AE318B" w14:textId="77777777" w:rsidR="003E56D7" w:rsidRPr="00722595" w:rsidRDefault="003E56D7" w:rsidP="003E56D7">
            <w:pPr>
              <w:ind w:left="-59" w:right="-85"/>
              <w:jc w:val="center"/>
              <w:rPr>
                <w:rFonts w:ascii="Angsana New" w:hAnsi="Angsana New" w:cs="Angsana New"/>
                <w:sz w:val="23"/>
                <w:szCs w:val="23"/>
              </w:rPr>
            </w:pPr>
          </w:p>
        </w:tc>
        <w:tc>
          <w:tcPr>
            <w:tcW w:w="1402" w:type="dxa"/>
          </w:tcPr>
          <w:p w14:paraId="4AAF5B0A" w14:textId="77777777" w:rsidR="003E56D7" w:rsidRPr="00722595" w:rsidRDefault="003E56D7" w:rsidP="003E56D7">
            <w:pPr>
              <w:ind w:right="127"/>
              <w:jc w:val="right"/>
              <w:rPr>
                <w:rFonts w:ascii="Angsana New" w:hAnsi="Angsana New" w:cs="Angsana New"/>
                <w:sz w:val="23"/>
                <w:szCs w:val="23"/>
                <w:cs/>
              </w:rPr>
            </w:pPr>
          </w:p>
        </w:tc>
        <w:tc>
          <w:tcPr>
            <w:tcW w:w="168" w:type="dxa"/>
          </w:tcPr>
          <w:p w14:paraId="44447BA7" w14:textId="77777777" w:rsidR="003E56D7" w:rsidRPr="00722595" w:rsidRDefault="003E56D7" w:rsidP="003E56D7">
            <w:pPr>
              <w:ind w:left="-59" w:right="-85"/>
              <w:jc w:val="center"/>
              <w:rPr>
                <w:rFonts w:ascii="Angsana New" w:hAnsi="Angsana New" w:cs="Angsana New"/>
                <w:sz w:val="23"/>
                <w:szCs w:val="23"/>
              </w:rPr>
            </w:pPr>
          </w:p>
        </w:tc>
        <w:tc>
          <w:tcPr>
            <w:tcW w:w="1384" w:type="dxa"/>
          </w:tcPr>
          <w:p w14:paraId="12489A86" w14:textId="77777777" w:rsidR="003E56D7" w:rsidRPr="000427CE" w:rsidRDefault="003E56D7" w:rsidP="003E56D7">
            <w:pPr>
              <w:ind w:left="-59" w:right="-85"/>
              <w:jc w:val="center"/>
              <w:rPr>
                <w:rFonts w:ascii="Angsana New" w:hAnsi="Angsana New" w:cs="Angsana New"/>
                <w:sz w:val="23"/>
                <w:szCs w:val="23"/>
                <w:highlight w:val="yellow"/>
                <w:cs/>
              </w:rPr>
            </w:pPr>
          </w:p>
        </w:tc>
        <w:tc>
          <w:tcPr>
            <w:tcW w:w="164" w:type="dxa"/>
          </w:tcPr>
          <w:p w14:paraId="065CCCE4" w14:textId="77777777" w:rsidR="003E56D7" w:rsidRPr="00722595" w:rsidRDefault="003E56D7" w:rsidP="003E56D7">
            <w:pPr>
              <w:ind w:left="-59" w:right="-85"/>
              <w:jc w:val="center"/>
              <w:rPr>
                <w:rFonts w:ascii="Angsana New" w:hAnsi="Angsana New" w:cs="Angsana New"/>
                <w:sz w:val="23"/>
                <w:szCs w:val="23"/>
              </w:rPr>
            </w:pPr>
          </w:p>
        </w:tc>
        <w:tc>
          <w:tcPr>
            <w:tcW w:w="1395" w:type="dxa"/>
          </w:tcPr>
          <w:p w14:paraId="312D01DF" w14:textId="77777777" w:rsidR="003E56D7" w:rsidRPr="00722595" w:rsidRDefault="003E56D7" w:rsidP="003E56D7">
            <w:pPr>
              <w:ind w:left="-59" w:right="-85"/>
              <w:jc w:val="center"/>
              <w:rPr>
                <w:rFonts w:ascii="Angsana New" w:hAnsi="Angsana New" w:cs="Angsana New"/>
                <w:sz w:val="23"/>
                <w:szCs w:val="23"/>
                <w:cs/>
              </w:rPr>
            </w:pPr>
          </w:p>
        </w:tc>
      </w:tr>
      <w:tr w:rsidR="003E56D7" w:rsidRPr="00722595" w14:paraId="50D2424F" w14:textId="77777777" w:rsidTr="005C7E15">
        <w:trPr>
          <w:cantSplit/>
        </w:trPr>
        <w:tc>
          <w:tcPr>
            <w:tcW w:w="3686" w:type="dxa"/>
          </w:tcPr>
          <w:p w14:paraId="52364EA9" w14:textId="10AF3DE3" w:rsidR="003E56D7" w:rsidRDefault="003E56D7" w:rsidP="003E56D7">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tcPr>
          <w:p w14:paraId="087485B6" w14:textId="7FAF30F6" w:rsidR="003E56D7" w:rsidRPr="000427CE" w:rsidRDefault="00637EB5" w:rsidP="003E56D7">
            <w:pPr>
              <w:ind w:right="127"/>
              <w:jc w:val="right"/>
              <w:rPr>
                <w:rFonts w:ascii="Angsana New" w:hAnsi="Angsana New" w:cs="Angsana New"/>
                <w:sz w:val="23"/>
                <w:szCs w:val="23"/>
                <w:highlight w:val="yellow"/>
                <w:cs/>
              </w:rPr>
            </w:pPr>
            <w:r w:rsidRPr="00637EB5">
              <w:rPr>
                <w:rFonts w:ascii="Angsana New" w:hAnsi="Angsana New" w:cs="Angsana New"/>
                <w:sz w:val="23"/>
                <w:szCs w:val="23"/>
                <w:cs/>
              </w:rPr>
              <w:t>1</w:t>
            </w:r>
            <w:r w:rsidRPr="00637EB5">
              <w:rPr>
                <w:rFonts w:ascii="Angsana New" w:hAnsi="Angsana New" w:cs="Angsana New"/>
                <w:sz w:val="23"/>
                <w:szCs w:val="23"/>
              </w:rPr>
              <w:t>,</w:t>
            </w:r>
            <w:r w:rsidRPr="00637EB5">
              <w:rPr>
                <w:rFonts w:ascii="Angsana New" w:hAnsi="Angsana New" w:cs="Angsana New"/>
                <w:sz w:val="23"/>
                <w:szCs w:val="23"/>
                <w:cs/>
              </w:rPr>
              <w:t>228</w:t>
            </w:r>
            <w:r w:rsidRPr="00637EB5">
              <w:rPr>
                <w:rFonts w:ascii="Angsana New" w:hAnsi="Angsana New" w:cs="Angsana New"/>
                <w:sz w:val="23"/>
                <w:szCs w:val="23"/>
              </w:rPr>
              <w:t>,</w:t>
            </w:r>
            <w:r w:rsidRPr="00637EB5">
              <w:rPr>
                <w:rFonts w:ascii="Angsana New" w:hAnsi="Angsana New" w:cs="Angsana New"/>
                <w:sz w:val="23"/>
                <w:szCs w:val="23"/>
                <w:cs/>
              </w:rPr>
              <w:t>620.46</w:t>
            </w:r>
          </w:p>
        </w:tc>
        <w:tc>
          <w:tcPr>
            <w:tcW w:w="164" w:type="dxa"/>
          </w:tcPr>
          <w:p w14:paraId="793A4233" w14:textId="77777777" w:rsidR="003E56D7" w:rsidRPr="00AE7A97" w:rsidRDefault="003E56D7" w:rsidP="003E56D7">
            <w:pPr>
              <w:ind w:left="-59" w:right="-85"/>
              <w:jc w:val="center"/>
              <w:rPr>
                <w:rFonts w:ascii="Angsana New" w:hAnsi="Angsana New" w:cs="Angsana New"/>
                <w:sz w:val="23"/>
                <w:szCs w:val="23"/>
              </w:rPr>
            </w:pPr>
          </w:p>
        </w:tc>
        <w:tc>
          <w:tcPr>
            <w:tcW w:w="1402" w:type="dxa"/>
          </w:tcPr>
          <w:p w14:paraId="4B0A8960" w14:textId="41C9D1F2" w:rsidR="003E56D7" w:rsidRPr="00AE7A97" w:rsidRDefault="003E56D7" w:rsidP="003E56D7">
            <w:pPr>
              <w:ind w:right="127"/>
              <w:jc w:val="right"/>
              <w:rPr>
                <w:rFonts w:ascii="Angsana New" w:hAnsi="Angsana New" w:cs="Angsana New"/>
                <w:sz w:val="23"/>
                <w:szCs w:val="23"/>
                <w:cs/>
              </w:rPr>
            </w:pPr>
            <w:r w:rsidRPr="00AE7A97">
              <w:rPr>
                <w:rFonts w:ascii="Angsana New" w:hAnsi="Angsana New" w:cs="Angsana New"/>
                <w:sz w:val="23"/>
                <w:szCs w:val="23"/>
                <w:cs/>
              </w:rPr>
              <w:t>4</w:t>
            </w:r>
            <w:r w:rsidRPr="00AE7A97">
              <w:rPr>
                <w:rFonts w:ascii="Angsana New" w:hAnsi="Angsana New" w:cs="Angsana New"/>
                <w:sz w:val="23"/>
                <w:szCs w:val="23"/>
              </w:rPr>
              <w:t>,</w:t>
            </w:r>
            <w:r w:rsidRPr="00AE7A97">
              <w:rPr>
                <w:rFonts w:ascii="Angsana New" w:hAnsi="Angsana New" w:cs="Angsana New"/>
                <w:sz w:val="23"/>
                <w:szCs w:val="23"/>
                <w:cs/>
              </w:rPr>
              <w:t>763</w:t>
            </w:r>
            <w:r w:rsidRPr="00AE7A97">
              <w:rPr>
                <w:rFonts w:ascii="Angsana New" w:hAnsi="Angsana New" w:cs="Angsana New"/>
                <w:sz w:val="23"/>
                <w:szCs w:val="23"/>
              </w:rPr>
              <w:t>,</w:t>
            </w:r>
            <w:r w:rsidRPr="00AE7A97">
              <w:rPr>
                <w:rFonts w:ascii="Angsana New" w:hAnsi="Angsana New" w:cs="Angsana New"/>
                <w:sz w:val="23"/>
                <w:szCs w:val="23"/>
                <w:cs/>
              </w:rPr>
              <w:t>217.49</w:t>
            </w:r>
          </w:p>
        </w:tc>
        <w:tc>
          <w:tcPr>
            <w:tcW w:w="168" w:type="dxa"/>
          </w:tcPr>
          <w:p w14:paraId="6E45029C" w14:textId="77777777" w:rsidR="003E56D7" w:rsidRPr="00AE7A97" w:rsidRDefault="003E56D7" w:rsidP="003E56D7">
            <w:pPr>
              <w:ind w:left="-59" w:right="-85"/>
              <w:jc w:val="center"/>
              <w:rPr>
                <w:rFonts w:ascii="Angsana New" w:hAnsi="Angsana New" w:cs="Angsana New"/>
                <w:sz w:val="23"/>
                <w:szCs w:val="23"/>
              </w:rPr>
            </w:pPr>
          </w:p>
        </w:tc>
        <w:tc>
          <w:tcPr>
            <w:tcW w:w="1384" w:type="dxa"/>
          </w:tcPr>
          <w:p w14:paraId="68821999" w14:textId="195C85FD" w:rsidR="003E56D7" w:rsidRPr="00637EB5" w:rsidRDefault="003E56D7" w:rsidP="003E56D7">
            <w:pPr>
              <w:ind w:left="-59" w:right="-85"/>
              <w:jc w:val="center"/>
              <w:rPr>
                <w:rFonts w:ascii="Angsana New" w:hAnsi="Angsana New" w:cs="Angsana New"/>
                <w:sz w:val="23"/>
                <w:szCs w:val="23"/>
                <w:cs/>
              </w:rPr>
            </w:pPr>
            <w:r w:rsidRPr="00637EB5">
              <w:rPr>
                <w:rFonts w:ascii="Angsana New" w:hAnsi="Angsana New" w:cs="Angsana New"/>
                <w:sz w:val="23"/>
                <w:szCs w:val="23"/>
                <w:cs/>
              </w:rPr>
              <w:t>-</w:t>
            </w:r>
          </w:p>
        </w:tc>
        <w:tc>
          <w:tcPr>
            <w:tcW w:w="164" w:type="dxa"/>
          </w:tcPr>
          <w:p w14:paraId="621CF765" w14:textId="77777777" w:rsidR="003E56D7" w:rsidRPr="00722595" w:rsidRDefault="003E56D7" w:rsidP="003E56D7">
            <w:pPr>
              <w:ind w:left="-59" w:right="-85"/>
              <w:jc w:val="center"/>
              <w:rPr>
                <w:rFonts w:ascii="Angsana New" w:hAnsi="Angsana New" w:cs="Angsana New"/>
                <w:sz w:val="23"/>
                <w:szCs w:val="23"/>
              </w:rPr>
            </w:pPr>
          </w:p>
        </w:tc>
        <w:tc>
          <w:tcPr>
            <w:tcW w:w="1395" w:type="dxa"/>
          </w:tcPr>
          <w:p w14:paraId="0C4BBE5A" w14:textId="4231E64B" w:rsidR="003E56D7" w:rsidRPr="00722595" w:rsidRDefault="003E56D7" w:rsidP="003E56D7">
            <w:pPr>
              <w:ind w:left="-59" w:right="-85"/>
              <w:jc w:val="center"/>
              <w:rPr>
                <w:rFonts w:ascii="Angsana New" w:hAnsi="Angsana New" w:cs="Angsana New"/>
                <w:sz w:val="23"/>
                <w:szCs w:val="23"/>
                <w:cs/>
              </w:rPr>
            </w:pPr>
            <w:r w:rsidRPr="00AE7A97">
              <w:rPr>
                <w:rFonts w:ascii="Angsana New" w:hAnsi="Angsana New" w:cs="Angsana New"/>
                <w:sz w:val="23"/>
                <w:szCs w:val="23"/>
                <w:cs/>
              </w:rPr>
              <w:t>-</w:t>
            </w:r>
          </w:p>
        </w:tc>
      </w:tr>
      <w:tr w:rsidR="003E56D7" w:rsidRPr="00722595" w14:paraId="69FBAA68" w14:textId="77777777" w:rsidTr="005C7E15">
        <w:trPr>
          <w:cantSplit/>
        </w:trPr>
        <w:tc>
          <w:tcPr>
            <w:tcW w:w="3686" w:type="dxa"/>
          </w:tcPr>
          <w:p w14:paraId="13650FB9" w14:textId="69B66F68" w:rsidR="003E56D7" w:rsidRDefault="003E56D7" w:rsidP="003E56D7">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ปี</w:t>
            </w:r>
          </w:p>
        </w:tc>
        <w:tc>
          <w:tcPr>
            <w:tcW w:w="1418" w:type="dxa"/>
          </w:tcPr>
          <w:p w14:paraId="2718DCB0" w14:textId="0F054151" w:rsidR="003E56D7" w:rsidRPr="000427CE" w:rsidRDefault="003E56D7" w:rsidP="003E56D7">
            <w:pPr>
              <w:ind w:left="-59" w:right="-85"/>
              <w:jc w:val="center"/>
              <w:rPr>
                <w:rFonts w:ascii="Angsana New" w:hAnsi="Angsana New" w:cs="Angsana New"/>
                <w:sz w:val="23"/>
                <w:szCs w:val="23"/>
                <w:highlight w:val="yellow"/>
                <w:cs/>
              </w:rPr>
            </w:pPr>
            <w:r w:rsidRPr="00637EB5">
              <w:rPr>
                <w:rFonts w:ascii="Angsana New" w:hAnsi="Angsana New" w:cs="Angsana New"/>
                <w:sz w:val="23"/>
                <w:szCs w:val="23"/>
                <w:cs/>
              </w:rPr>
              <w:t>-</w:t>
            </w:r>
          </w:p>
        </w:tc>
        <w:tc>
          <w:tcPr>
            <w:tcW w:w="164" w:type="dxa"/>
          </w:tcPr>
          <w:p w14:paraId="7FD7136A" w14:textId="77777777" w:rsidR="003E56D7" w:rsidRPr="00AE7A97" w:rsidRDefault="003E56D7" w:rsidP="003E56D7">
            <w:pPr>
              <w:ind w:left="-59" w:right="-85"/>
              <w:jc w:val="center"/>
              <w:rPr>
                <w:rFonts w:ascii="Angsana New" w:hAnsi="Angsana New" w:cs="Angsana New"/>
                <w:sz w:val="23"/>
                <w:szCs w:val="23"/>
              </w:rPr>
            </w:pPr>
          </w:p>
        </w:tc>
        <w:tc>
          <w:tcPr>
            <w:tcW w:w="1402" w:type="dxa"/>
          </w:tcPr>
          <w:p w14:paraId="7910D4A6" w14:textId="5B64E78B" w:rsidR="003E56D7" w:rsidRPr="00AE7A97" w:rsidRDefault="003E56D7" w:rsidP="003E56D7">
            <w:pPr>
              <w:ind w:left="-59" w:right="-85"/>
              <w:jc w:val="center"/>
              <w:rPr>
                <w:rFonts w:ascii="Angsana New" w:hAnsi="Angsana New" w:cs="Angsana New"/>
                <w:sz w:val="23"/>
                <w:szCs w:val="23"/>
                <w:cs/>
              </w:rPr>
            </w:pPr>
            <w:r w:rsidRPr="00F54ABD">
              <w:rPr>
                <w:rFonts w:ascii="Angsana New" w:hAnsi="Angsana New" w:cs="Angsana New"/>
                <w:sz w:val="23"/>
                <w:szCs w:val="23"/>
                <w:cs/>
              </w:rPr>
              <w:t>-</w:t>
            </w:r>
          </w:p>
        </w:tc>
        <w:tc>
          <w:tcPr>
            <w:tcW w:w="168" w:type="dxa"/>
          </w:tcPr>
          <w:p w14:paraId="15BAC9FC" w14:textId="77777777" w:rsidR="003E56D7" w:rsidRPr="00AE7A97" w:rsidRDefault="003E56D7" w:rsidP="003E56D7">
            <w:pPr>
              <w:ind w:left="-59" w:right="-85"/>
              <w:jc w:val="center"/>
              <w:rPr>
                <w:rFonts w:ascii="Angsana New" w:hAnsi="Angsana New" w:cs="Angsana New"/>
                <w:sz w:val="23"/>
                <w:szCs w:val="23"/>
              </w:rPr>
            </w:pPr>
          </w:p>
        </w:tc>
        <w:tc>
          <w:tcPr>
            <w:tcW w:w="1384" w:type="dxa"/>
          </w:tcPr>
          <w:p w14:paraId="39E38EC1" w14:textId="52D64569" w:rsidR="003E56D7" w:rsidRPr="00637EB5" w:rsidRDefault="003E56D7" w:rsidP="003E56D7">
            <w:pPr>
              <w:ind w:left="-59" w:right="-85"/>
              <w:jc w:val="center"/>
              <w:rPr>
                <w:rFonts w:ascii="Angsana New" w:hAnsi="Angsana New" w:cs="Angsana New"/>
                <w:sz w:val="23"/>
                <w:szCs w:val="23"/>
                <w:cs/>
              </w:rPr>
            </w:pPr>
            <w:r w:rsidRPr="00637EB5">
              <w:rPr>
                <w:rFonts w:ascii="Angsana New" w:hAnsi="Angsana New" w:cs="Angsana New"/>
                <w:sz w:val="23"/>
                <w:szCs w:val="23"/>
                <w:cs/>
              </w:rPr>
              <w:t>-</w:t>
            </w:r>
          </w:p>
        </w:tc>
        <w:tc>
          <w:tcPr>
            <w:tcW w:w="164" w:type="dxa"/>
          </w:tcPr>
          <w:p w14:paraId="69E86385" w14:textId="77777777" w:rsidR="003E56D7" w:rsidRPr="00722595" w:rsidRDefault="003E56D7" w:rsidP="003E56D7">
            <w:pPr>
              <w:ind w:left="-59" w:right="-85"/>
              <w:jc w:val="center"/>
              <w:rPr>
                <w:rFonts w:ascii="Angsana New" w:hAnsi="Angsana New" w:cs="Angsana New"/>
                <w:sz w:val="23"/>
                <w:szCs w:val="23"/>
              </w:rPr>
            </w:pPr>
          </w:p>
        </w:tc>
        <w:tc>
          <w:tcPr>
            <w:tcW w:w="1395" w:type="dxa"/>
          </w:tcPr>
          <w:p w14:paraId="133EC441" w14:textId="6D562FC5" w:rsidR="003E56D7" w:rsidRPr="00722595" w:rsidRDefault="003E56D7" w:rsidP="003E56D7">
            <w:pPr>
              <w:ind w:left="-59" w:right="-85"/>
              <w:jc w:val="center"/>
              <w:rPr>
                <w:rFonts w:ascii="Angsana New" w:hAnsi="Angsana New" w:cs="Angsana New"/>
                <w:sz w:val="23"/>
                <w:szCs w:val="23"/>
                <w:cs/>
              </w:rPr>
            </w:pPr>
            <w:r w:rsidRPr="00AE7A97">
              <w:rPr>
                <w:rFonts w:ascii="Angsana New" w:hAnsi="Angsana New" w:cs="Angsana New"/>
                <w:sz w:val="23"/>
                <w:szCs w:val="23"/>
                <w:cs/>
              </w:rPr>
              <w:t>-</w:t>
            </w:r>
          </w:p>
        </w:tc>
      </w:tr>
      <w:tr w:rsidR="003E56D7" w:rsidRPr="00722595" w14:paraId="3371E8A5" w14:textId="77777777" w:rsidTr="005C7E15">
        <w:trPr>
          <w:cantSplit/>
        </w:trPr>
        <w:tc>
          <w:tcPr>
            <w:tcW w:w="3686" w:type="dxa"/>
          </w:tcPr>
          <w:p w14:paraId="5685952A" w14:textId="315EFA30" w:rsidR="003E56D7" w:rsidRDefault="003E56D7" w:rsidP="003E56D7">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ปี</w:t>
            </w:r>
          </w:p>
        </w:tc>
        <w:tc>
          <w:tcPr>
            <w:tcW w:w="1418" w:type="dxa"/>
            <w:tcBorders>
              <w:bottom w:val="single" w:sz="4" w:space="0" w:color="auto"/>
            </w:tcBorders>
          </w:tcPr>
          <w:p w14:paraId="5DB86018" w14:textId="234D9D06" w:rsidR="003E56D7" w:rsidRPr="000427CE" w:rsidRDefault="00637EB5" w:rsidP="003E56D7">
            <w:pPr>
              <w:ind w:right="127"/>
              <w:jc w:val="right"/>
              <w:rPr>
                <w:rFonts w:ascii="Angsana New" w:hAnsi="Angsana New" w:cs="Angsana New"/>
                <w:sz w:val="23"/>
                <w:szCs w:val="23"/>
                <w:highlight w:val="yellow"/>
                <w:cs/>
              </w:rPr>
            </w:pPr>
            <w:r w:rsidRPr="00637EB5">
              <w:rPr>
                <w:rFonts w:ascii="Angsana New" w:hAnsi="Angsana New" w:cs="Angsana New"/>
                <w:sz w:val="23"/>
                <w:szCs w:val="23"/>
                <w:cs/>
              </w:rPr>
              <w:t>(1</w:t>
            </w:r>
            <w:r w:rsidRPr="00637EB5">
              <w:rPr>
                <w:rFonts w:ascii="Angsana New" w:hAnsi="Angsana New" w:cs="Angsana New"/>
                <w:sz w:val="23"/>
                <w:szCs w:val="23"/>
              </w:rPr>
              <w:t>,</w:t>
            </w:r>
            <w:r w:rsidRPr="00637EB5">
              <w:rPr>
                <w:rFonts w:ascii="Angsana New" w:hAnsi="Angsana New" w:cs="Angsana New"/>
                <w:sz w:val="23"/>
                <w:szCs w:val="23"/>
                <w:cs/>
              </w:rPr>
              <w:t>228</w:t>
            </w:r>
            <w:r w:rsidRPr="00637EB5">
              <w:rPr>
                <w:rFonts w:ascii="Angsana New" w:hAnsi="Angsana New" w:cs="Angsana New"/>
                <w:sz w:val="23"/>
                <w:szCs w:val="23"/>
              </w:rPr>
              <w:t>,</w:t>
            </w:r>
            <w:r w:rsidRPr="00637EB5">
              <w:rPr>
                <w:rFonts w:ascii="Angsana New" w:hAnsi="Angsana New" w:cs="Angsana New"/>
                <w:sz w:val="23"/>
                <w:szCs w:val="23"/>
                <w:cs/>
              </w:rPr>
              <w:t>620.46)</w:t>
            </w:r>
          </w:p>
        </w:tc>
        <w:tc>
          <w:tcPr>
            <w:tcW w:w="164" w:type="dxa"/>
          </w:tcPr>
          <w:p w14:paraId="054B71E2" w14:textId="77777777" w:rsidR="003E56D7" w:rsidRPr="00AE7A97" w:rsidRDefault="003E56D7" w:rsidP="003E56D7">
            <w:pPr>
              <w:ind w:left="-59" w:right="-85"/>
              <w:jc w:val="center"/>
              <w:rPr>
                <w:rFonts w:ascii="Angsana New" w:hAnsi="Angsana New" w:cs="Angsana New"/>
                <w:sz w:val="23"/>
                <w:szCs w:val="23"/>
              </w:rPr>
            </w:pPr>
          </w:p>
        </w:tc>
        <w:tc>
          <w:tcPr>
            <w:tcW w:w="1402" w:type="dxa"/>
            <w:tcBorders>
              <w:bottom w:val="single" w:sz="4" w:space="0" w:color="auto"/>
            </w:tcBorders>
          </w:tcPr>
          <w:p w14:paraId="3A5C9390" w14:textId="12722CF3" w:rsidR="003E56D7" w:rsidRPr="00AE7A97" w:rsidRDefault="003E56D7" w:rsidP="003E56D7">
            <w:pPr>
              <w:tabs>
                <w:tab w:val="left" w:pos="1121"/>
              </w:tabs>
              <w:ind w:right="127"/>
              <w:jc w:val="right"/>
              <w:rPr>
                <w:rFonts w:ascii="Angsana New" w:hAnsi="Angsana New" w:cs="Angsana New"/>
                <w:sz w:val="23"/>
                <w:szCs w:val="23"/>
                <w:cs/>
              </w:rPr>
            </w:pPr>
            <w:r w:rsidRPr="00F54ABD">
              <w:rPr>
                <w:rFonts w:ascii="Angsana New" w:hAnsi="Angsana New" w:cs="Angsana New"/>
                <w:sz w:val="23"/>
                <w:szCs w:val="23"/>
                <w:cs/>
              </w:rPr>
              <w:t>(3</w:t>
            </w:r>
            <w:r w:rsidRPr="00F54ABD">
              <w:rPr>
                <w:rFonts w:ascii="Angsana New" w:hAnsi="Angsana New" w:cs="Angsana New"/>
                <w:sz w:val="23"/>
                <w:szCs w:val="23"/>
              </w:rPr>
              <w:t>,</w:t>
            </w:r>
            <w:r w:rsidRPr="00F54ABD">
              <w:rPr>
                <w:rFonts w:ascii="Angsana New" w:hAnsi="Angsana New" w:cs="Angsana New"/>
                <w:sz w:val="23"/>
                <w:szCs w:val="23"/>
                <w:cs/>
              </w:rPr>
              <w:t>534</w:t>
            </w:r>
            <w:r w:rsidRPr="00F54ABD">
              <w:rPr>
                <w:rFonts w:ascii="Angsana New" w:hAnsi="Angsana New" w:cs="Angsana New"/>
                <w:sz w:val="23"/>
                <w:szCs w:val="23"/>
              </w:rPr>
              <w:t>,</w:t>
            </w:r>
            <w:r w:rsidRPr="00F54ABD">
              <w:rPr>
                <w:rFonts w:ascii="Angsana New" w:hAnsi="Angsana New" w:cs="Angsana New"/>
                <w:sz w:val="23"/>
                <w:szCs w:val="23"/>
                <w:cs/>
              </w:rPr>
              <w:t>597.03)</w:t>
            </w:r>
          </w:p>
        </w:tc>
        <w:tc>
          <w:tcPr>
            <w:tcW w:w="168" w:type="dxa"/>
          </w:tcPr>
          <w:p w14:paraId="0C95D874" w14:textId="77777777" w:rsidR="003E56D7" w:rsidRPr="00AE7A97" w:rsidRDefault="003E56D7" w:rsidP="003E56D7">
            <w:pPr>
              <w:ind w:left="-59" w:right="-85"/>
              <w:jc w:val="center"/>
              <w:rPr>
                <w:rFonts w:ascii="Angsana New" w:hAnsi="Angsana New" w:cs="Angsana New"/>
                <w:sz w:val="23"/>
                <w:szCs w:val="23"/>
              </w:rPr>
            </w:pPr>
          </w:p>
        </w:tc>
        <w:tc>
          <w:tcPr>
            <w:tcW w:w="1384" w:type="dxa"/>
            <w:tcBorders>
              <w:bottom w:val="single" w:sz="4" w:space="0" w:color="auto"/>
            </w:tcBorders>
          </w:tcPr>
          <w:p w14:paraId="6B9D8526" w14:textId="20868163" w:rsidR="003E56D7" w:rsidRPr="00637EB5" w:rsidRDefault="003E56D7" w:rsidP="003E56D7">
            <w:pPr>
              <w:ind w:left="-59" w:right="-85"/>
              <w:jc w:val="center"/>
              <w:rPr>
                <w:rFonts w:ascii="Angsana New" w:hAnsi="Angsana New" w:cs="Angsana New"/>
                <w:sz w:val="23"/>
                <w:szCs w:val="23"/>
                <w:cs/>
              </w:rPr>
            </w:pPr>
            <w:r w:rsidRPr="00637EB5">
              <w:rPr>
                <w:rFonts w:ascii="Angsana New" w:hAnsi="Angsana New" w:cs="Angsana New"/>
                <w:sz w:val="23"/>
                <w:szCs w:val="23"/>
                <w:cs/>
              </w:rPr>
              <w:t>-</w:t>
            </w:r>
          </w:p>
        </w:tc>
        <w:tc>
          <w:tcPr>
            <w:tcW w:w="164" w:type="dxa"/>
          </w:tcPr>
          <w:p w14:paraId="1509E6B0" w14:textId="77777777" w:rsidR="003E56D7" w:rsidRPr="00722595" w:rsidRDefault="003E56D7" w:rsidP="003E56D7">
            <w:pPr>
              <w:ind w:left="-59" w:right="-85"/>
              <w:jc w:val="center"/>
              <w:rPr>
                <w:rFonts w:ascii="Angsana New" w:hAnsi="Angsana New" w:cs="Angsana New"/>
                <w:sz w:val="23"/>
                <w:szCs w:val="23"/>
              </w:rPr>
            </w:pPr>
          </w:p>
        </w:tc>
        <w:tc>
          <w:tcPr>
            <w:tcW w:w="1395" w:type="dxa"/>
            <w:tcBorders>
              <w:bottom w:val="single" w:sz="4" w:space="0" w:color="auto"/>
            </w:tcBorders>
          </w:tcPr>
          <w:p w14:paraId="37E3A65C" w14:textId="50C77132" w:rsidR="003E56D7" w:rsidRPr="00722595" w:rsidRDefault="003E56D7" w:rsidP="003E56D7">
            <w:pPr>
              <w:ind w:left="-59" w:right="-85"/>
              <w:jc w:val="center"/>
              <w:rPr>
                <w:rFonts w:ascii="Angsana New" w:hAnsi="Angsana New" w:cs="Angsana New"/>
                <w:sz w:val="23"/>
                <w:szCs w:val="23"/>
                <w:cs/>
              </w:rPr>
            </w:pPr>
            <w:r w:rsidRPr="00AE7A97">
              <w:rPr>
                <w:rFonts w:ascii="Angsana New" w:hAnsi="Angsana New" w:cs="Angsana New"/>
                <w:sz w:val="23"/>
                <w:szCs w:val="23"/>
                <w:cs/>
              </w:rPr>
              <w:t>-</w:t>
            </w:r>
          </w:p>
        </w:tc>
      </w:tr>
      <w:tr w:rsidR="003E56D7" w:rsidRPr="00722595" w14:paraId="208D3C56" w14:textId="77777777" w:rsidTr="005C7E15">
        <w:trPr>
          <w:cantSplit/>
        </w:trPr>
        <w:tc>
          <w:tcPr>
            <w:tcW w:w="3686" w:type="dxa"/>
          </w:tcPr>
          <w:p w14:paraId="26A2BD53" w14:textId="53707B1A" w:rsidR="003E56D7" w:rsidRDefault="003E56D7" w:rsidP="003E56D7">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double" w:sz="4" w:space="0" w:color="auto"/>
            </w:tcBorders>
          </w:tcPr>
          <w:p w14:paraId="4C45DC70" w14:textId="3D8D8303" w:rsidR="003E56D7" w:rsidRPr="000427CE" w:rsidRDefault="00637EB5" w:rsidP="00637EB5">
            <w:pPr>
              <w:ind w:left="-59" w:right="-85"/>
              <w:jc w:val="center"/>
              <w:rPr>
                <w:rFonts w:ascii="Angsana New" w:hAnsi="Angsana New" w:cs="Angsana New"/>
                <w:sz w:val="23"/>
                <w:szCs w:val="23"/>
                <w:highlight w:val="yellow"/>
                <w:cs/>
              </w:rPr>
            </w:pPr>
            <w:r w:rsidRPr="00637EB5">
              <w:rPr>
                <w:rFonts w:ascii="Angsana New" w:hAnsi="Angsana New" w:cs="Angsana New"/>
                <w:sz w:val="23"/>
                <w:szCs w:val="23"/>
                <w:cs/>
              </w:rPr>
              <w:t>-</w:t>
            </w:r>
          </w:p>
        </w:tc>
        <w:tc>
          <w:tcPr>
            <w:tcW w:w="164" w:type="dxa"/>
          </w:tcPr>
          <w:p w14:paraId="2F2692E0" w14:textId="77777777" w:rsidR="003E56D7" w:rsidRPr="00AE7A97" w:rsidRDefault="003E56D7" w:rsidP="003E56D7">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tcPr>
          <w:p w14:paraId="75DD5B36" w14:textId="600297B3" w:rsidR="003E56D7" w:rsidRPr="00AE7A97" w:rsidRDefault="003E56D7" w:rsidP="003E56D7">
            <w:pPr>
              <w:ind w:right="127"/>
              <w:jc w:val="right"/>
              <w:rPr>
                <w:rFonts w:ascii="Angsana New" w:hAnsi="Angsana New" w:cs="Angsana New"/>
                <w:sz w:val="23"/>
                <w:szCs w:val="23"/>
                <w:cs/>
              </w:rPr>
            </w:pPr>
            <w:r w:rsidRPr="00F54ABD">
              <w:rPr>
                <w:rFonts w:ascii="Angsana New" w:hAnsi="Angsana New" w:cs="Angsana New"/>
                <w:sz w:val="23"/>
                <w:szCs w:val="23"/>
                <w:cs/>
              </w:rPr>
              <w:t>1</w:t>
            </w:r>
            <w:r w:rsidRPr="00F54ABD">
              <w:rPr>
                <w:rFonts w:ascii="Angsana New" w:hAnsi="Angsana New" w:cs="Angsana New"/>
                <w:sz w:val="23"/>
                <w:szCs w:val="23"/>
              </w:rPr>
              <w:t>,</w:t>
            </w:r>
            <w:r w:rsidRPr="00F54ABD">
              <w:rPr>
                <w:rFonts w:ascii="Angsana New" w:hAnsi="Angsana New" w:cs="Angsana New"/>
                <w:sz w:val="23"/>
                <w:szCs w:val="23"/>
                <w:cs/>
              </w:rPr>
              <w:t>228</w:t>
            </w:r>
            <w:r w:rsidRPr="00F54ABD">
              <w:rPr>
                <w:rFonts w:ascii="Angsana New" w:hAnsi="Angsana New" w:cs="Angsana New"/>
                <w:sz w:val="23"/>
                <w:szCs w:val="23"/>
              </w:rPr>
              <w:t>,</w:t>
            </w:r>
            <w:r w:rsidRPr="00F54ABD">
              <w:rPr>
                <w:rFonts w:ascii="Angsana New" w:hAnsi="Angsana New" w:cs="Angsana New"/>
                <w:sz w:val="23"/>
                <w:szCs w:val="23"/>
                <w:cs/>
              </w:rPr>
              <w:t>620.46</w:t>
            </w:r>
          </w:p>
        </w:tc>
        <w:tc>
          <w:tcPr>
            <w:tcW w:w="168" w:type="dxa"/>
          </w:tcPr>
          <w:p w14:paraId="48011D87" w14:textId="77777777" w:rsidR="003E56D7" w:rsidRPr="00AE7A97" w:rsidRDefault="003E56D7" w:rsidP="003E56D7">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tcPr>
          <w:p w14:paraId="6DD6A812" w14:textId="1B74EE4F" w:rsidR="003E56D7" w:rsidRPr="00637EB5" w:rsidRDefault="003E56D7" w:rsidP="003E56D7">
            <w:pPr>
              <w:ind w:left="-59" w:right="-85"/>
              <w:jc w:val="center"/>
              <w:rPr>
                <w:rFonts w:ascii="Angsana New" w:hAnsi="Angsana New" w:cs="Angsana New"/>
                <w:sz w:val="23"/>
                <w:szCs w:val="23"/>
                <w:cs/>
              </w:rPr>
            </w:pPr>
            <w:r w:rsidRPr="00637EB5">
              <w:rPr>
                <w:rFonts w:ascii="Angsana New" w:hAnsi="Angsana New" w:cs="Angsana New"/>
                <w:sz w:val="23"/>
                <w:szCs w:val="23"/>
                <w:cs/>
              </w:rPr>
              <w:t>-</w:t>
            </w:r>
          </w:p>
        </w:tc>
        <w:tc>
          <w:tcPr>
            <w:tcW w:w="164" w:type="dxa"/>
          </w:tcPr>
          <w:p w14:paraId="5EFAA72F" w14:textId="77777777" w:rsidR="003E56D7" w:rsidRPr="00722595" w:rsidRDefault="003E56D7" w:rsidP="003E56D7">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50EC9E99" w14:textId="72547436" w:rsidR="003E56D7" w:rsidRPr="00722595" w:rsidRDefault="003E56D7" w:rsidP="003E56D7">
            <w:pPr>
              <w:ind w:left="-59" w:right="-85"/>
              <w:jc w:val="center"/>
              <w:rPr>
                <w:rFonts w:ascii="Angsana New" w:hAnsi="Angsana New" w:cs="Angsana New"/>
                <w:sz w:val="23"/>
                <w:szCs w:val="23"/>
                <w:cs/>
              </w:rPr>
            </w:pPr>
            <w:r w:rsidRPr="00AE7A97">
              <w:rPr>
                <w:rFonts w:ascii="Angsana New" w:hAnsi="Angsana New" w:cs="Angsana New"/>
                <w:sz w:val="23"/>
                <w:szCs w:val="23"/>
                <w:cs/>
              </w:rPr>
              <w:t>-</w:t>
            </w:r>
          </w:p>
        </w:tc>
      </w:tr>
      <w:tr w:rsidR="003A03F7" w:rsidRPr="00722595" w14:paraId="0C255780" w14:textId="77777777" w:rsidTr="003A03F7">
        <w:trPr>
          <w:cantSplit/>
        </w:trPr>
        <w:tc>
          <w:tcPr>
            <w:tcW w:w="3686" w:type="dxa"/>
          </w:tcPr>
          <w:p w14:paraId="5C8435B0" w14:textId="77777777" w:rsidR="003A03F7" w:rsidRPr="00722595" w:rsidRDefault="003A03F7" w:rsidP="003E56D7">
            <w:pPr>
              <w:ind w:firstLine="509"/>
              <w:jc w:val="both"/>
              <w:rPr>
                <w:rFonts w:ascii="Angsana New" w:hAnsi="Angsana New" w:cs="Angsana New"/>
                <w:sz w:val="23"/>
                <w:szCs w:val="23"/>
                <w:cs/>
              </w:rPr>
            </w:pPr>
          </w:p>
        </w:tc>
        <w:tc>
          <w:tcPr>
            <w:tcW w:w="1418" w:type="dxa"/>
            <w:tcBorders>
              <w:top w:val="single" w:sz="4" w:space="0" w:color="auto"/>
            </w:tcBorders>
          </w:tcPr>
          <w:p w14:paraId="570C7814" w14:textId="77777777" w:rsidR="003A03F7" w:rsidRPr="00637EB5" w:rsidRDefault="003A03F7" w:rsidP="00637EB5">
            <w:pPr>
              <w:ind w:left="-59" w:right="-85"/>
              <w:jc w:val="center"/>
              <w:rPr>
                <w:rFonts w:ascii="Angsana New" w:hAnsi="Angsana New" w:cs="Angsana New"/>
                <w:sz w:val="23"/>
                <w:szCs w:val="23"/>
                <w:cs/>
              </w:rPr>
            </w:pPr>
          </w:p>
        </w:tc>
        <w:tc>
          <w:tcPr>
            <w:tcW w:w="164" w:type="dxa"/>
          </w:tcPr>
          <w:p w14:paraId="14677AA0" w14:textId="77777777" w:rsidR="003A03F7" w:rsidRPr="00AE7A97" w:rsidRDefault="003A03F7" w:rsidP="003E56D7">
            <w:pPr>
              <w:ind w:left="-59" w:right="-85"/>
              <w:jc w:val="center"/>
              <w:rPr>
                <w:rFonts w:ascii="Angsana New" w:hAnsi="Angsana New" w:cs="Angsana New"/>
                <w:sz w:val="23"/>
                <w:szCs w:val="23"/>
              </w:rPr>
            </w:pPr>
          </w:p>
        </w:tc>
        <w:tc>
          <w:tcPr>
            <w:tcW w:w="1402" w:type="dxa"/>
            <w:tcBorders>
              <w:top w:val="single" w:sz="4" w:space="0" w:color="auto"/>
            </w:tcBorders>
          </w:tcPr>
          <w:p w14:paraId="60D7FA0E" w14:textId="77777777" w:rsidR="003A03F7" w:rsidRPr="00F54ABD" w:rsidRDefault="003A03F7" w:rsidP="003E56D7">
            <w:pPr>
              <w:ind w:right="127"/>
              <w:jc w:val="right"/>
              <w:rPr>
                <w:rFonts w:ascii="Angsana New" w:hAnsi="Angsana New" w:cs="Angsana New"/>
                <w:sz w:val="23"/>
                <w:szCs w:val="23"/>
                <w:cs/>
              </w:rPr>
            </w:pPr>
          </w:p>
        </w:tc>
        <w:tc>
          <w:tcPr>
            <w:tcW w:w="168" w:type="dxa"/>
          </w:tcPr>
          <w:p w14:paraId="58A0D230" w14:textId="77777777" w:rsidR="003A03F7" w:rsidRPr="00AE7A97" w:rsidRDefault="003A03F7" w:rsidP="003E56D7">
            <w:pPr>
              <w:ind w:left="-59" w:right="-85"/>
              <w:jc w:val="center"/>
              <w:rPr>
                <w:rFonts w:ascii="Angsana New" w:hAnsi="Angsana New" w:cs="Angsana New"/>
                <w:sz w:val="23"/>
                <w:szCs w:val="23"/>
              </w:rPr>
            </w:pPr>
          </w:p>
        </w:tc>
        <w:tc>
          <w:tcPr>
            <w:tcW w:w="1384" w:type="dxa"/>
            <w:tcBorders>
              <w:top w:val="single" w:sz="4" w:space="0" w:color="auto"/>
            </w:tcBorders>
          </w:tcPr>
          <w:p w14:paraId="2CAC52E1" w14:textId="77777777" w:rsidR="003A03F7" w:rsidRPr="00637EB5" w:rsidRDefault="003A03F7" w:rsidP="003E56D7">
            <w:pPr>
              <w:ind w:left="-59" w:right="-85"/>
              <w:jc w:val="center"/>
              <w:rPr>
                <w:rFonts w:ascii="Angsana New" w:hAnsi="Angsana New" w:cs="Angsana New"/>
                <w:sz w:val="23"/>
                <w:szCs w:val="23"/>
                <w:cs/>
              </w:rPr>
            </w:pPr>
          </w:p>
        </w:tc>
        <w:tc>
          <w:tcPr>
            <w:tcW w:w="164" w:type="dxa"/>
          </w:tcPr>
          <w:p w14:paraId="69F45A9A" w14:textId="77777777" w:rsidR="003A03F7" w:rsidRPr="00722595" w:rsidRDefault="003A03F7" w:rsidP="003E56D7">
            <w:pPr>
              <w:ind w:left="-59" w:right="-85"/>
              <w:jc w:val="center"/>
              <w:rPr>
                <w:rFonts w:ascii="Angsana New" w:hAnsi="Angsana New" w:cs="Angsana New"/>
                <w:sz w:val="23"/>
                <w:szCs w:val="23"/>
              </w:rPr>
            </w:pPr>
          </w:p>
        </w:tc>
        <w:tc>
          <w:tcPr>
            <w:tcW w:w="1395" w:type="dxa"/>
            <w:tcBorders>
              <w:top w:val="single" w:sz="4" w:space="0" w:color="auto"/>
            </w:tcBorders>
          </w:tcPr>
          <w:p w14:paraId="5E44B01E" w14:textId="77777777" w:rsidR="003A03F7" w:rsidRPr="00AE7A97" w:rsidRDefault="003A03F7" w:rsidP="003E56D7">
            <w:pPr>
              <w:ind w:left="-59" w:right="-85"/>
              <w:jc w:val="center"/>
              <w:rPr>
                <w:rFonts w:ascii="Angsana New" w:hAnsi="Angsana New" w:cs="Angsana New"/>
                <w:sz w:val="23"/>
                <w:szCs w:val="23"/>
                <w:cs/>
              </w:rPr>
            </w:pPr>
          </w:p>
        </w:tc>
      </w:tr>
      <w:tr w:rsidR="003A03F7" w:rsidRPr="00722595" w14:paraId="1C33561A" w14:textId="77777777" w:rsidTr="003A03F7">
        <w:trPr>
          <w:cantSplit/>
        </w:trPr>
        <w:tc>
          <w:tcPr>
            <w:tcW w:w="3686" w:type="dxa"/>
          </w:tcPr>
          <w:p w14:paraId="1A866A9F" w14:textId="77777777" w:rsidR="003A03F7" w:rsidRPr="00722595" w:rsidRDefault="003A03F7" w:rsidP="003E56D7">
            <w:pPr>
              <w:ind w:firstLine="509"/>
              <w:jc w:val="both"/>
              <w:rPr>
                <w:rFonts w:ascii="Angsana New" w:hAnsi="Angsana New" w:cs="Angsana New"/>
                <w:sz w:val="23"/>
                <w:szCs w:val="23"/>
                <w:cs/>
              </w:rPr>
            </w:pPr>
          </w:p>
        </w:tc>
        <w:tc>
          <w:tcPr>
            <w:tcW w:w="1418" w:type="dxa"/>
          </w:tcPr>
          <w:p w14:paraId="31B505A4" w14:textId="77777777" w:rsidR="003A03F7" w:rsidRPr="00637EB5" w:rsidRDefault="003A03F7" w:rsidP="00637EB5">
            <w:pPr>
              <w:ind w:left="-59" w:right="-85"/>
              <w:jc w:val="center"/>
              <w:rPr>
                <w:rFonts w:ascii="Angsana New" w:hAnsi="Angsana New" w:cs="Angsana New"/>
                <w:sz w:val="23"/>
                <w:szCs w:val="23"/>
                <w:cs/>
              </w:rPr>
            </w:pPr>
          </w:p>
        </w:tc>
        <w:tc>
          <w:tcPr>
            <w:tcW w:w="164" w:type="dxa"/>
          </w:tcPr>
          <w:p w14:paraId="08A6410B" w14:textId="77777777" w:rsidR="003A03F7" w:rsidRPr="00AE7A97" w:rsidRDefault="003A03F7" w:rsidP="003E56D7">
            <w:pPr>
              <w:ind w:left="-59" w:right="-85"/>
              <w:jc w:val="center"/>
              <w:rPr>
                <w:rFonts w:ascii="Angsana New" w:hAnsi="Angsana New" w:cs="Angsana New"/>
                <w:sz w:val="23"/>
                <w:szCs w:val="23"/>
              </w:rPr>
            </w:pPr>
          </w:p>
        </w:tc>
        <w:tc>
          <w:tcPr>
            <w:tcW w:w="1402" w:type="dxa"/>
          </w:tcPr>
          <w:p w14:paraId="6D19FC04" w14:textId="77777777" w:rsidR="003A03F7" w:rsidRPr="00F54ABD" w:rsidRDefault="003A03F7" w:rsidP="003E56D7">
            <w:pPr>
              <w:ind w:right="127"/>
              <w:jc w:val="right"/>
              <w:rPr>
                <w:rFonts w:ascii="Angsana New" w:hAnsi="Angsana New" w:cs="Angsana New"/>
                <w:sz w:val="23"/>
                <w:szCs w:val="23"/>
                <w:cs/>
              </w:rPr>
            </w:pPr>
          </w:p>
        </w:tc>
        <w:tc>
          <w:tcPr>
            <w:tcW w:w="168" w:type="dxa"/>
          </w:tcPr>
          <w:p w14:paraId="18E60810" w14:textId="77777777" w:rsidR="003A03F7" w:rsidRPr="00AE7A97" w:rsidRDefault="003A03F7" w:rsidP="003E56D7">
            <w:pPr>
              <w:ind w:left="-59" w:right="-85"/>
              <w:jc w:val="center"/>
              <w:rPr>
                <w:rFonts w:ascii="Angsana New" w:hAnsi="Angsana New" w:cs="Angsana New"/>
                <w:sz w:val="23"/>
                <w:szCs w:val="23"/>
              </w:rPr>
            </w:pPr>
          </w:p>
        </w:tc>
        <w:tc>
          <w:tcPr>
            <w:tcW w:w="1384" w:type="dxa"/>
          </w:tcPr>
          <w:p w14:paraId="4BD002C9" w14:textId="77777777" w:rsidR="003A03F7" w:rsidRPr="00637EB5" w:rsidRDefault="003A03F7" w:rsidP="003E56D7">
            <w:pPr>
              <w:ind w:left="-59" w:right="-85"/>
              <w:jc w:val="center"/>
              <w:rPr>
                <w:rFonts w:ascii="Angsana New" w:hAnsi="Angsana New" w:cs="Angsana New"/>
                <w:sz w:val="23"/>
                <w:szCs w:val="23"/>
                <w:cs/>
              </w:rPr>
            </w:pPr>
          </w:p>
        </w:tc>
        <w:tc>
          <w:tcPr>
            <w:tcW w:w="164" w:type="dxa"/>
          </w:tcPr>
          <w:p w14:paraId="0607C2F9" w14:textId="77777777" w:rsidR="003A03F7" w:rsidRPr="00722595" w:rsidRDefault="003A03F7" w:rsidP="003E56D7">
            <w:pPr>
              <w:ind w:left="-59" w:right="-85"/>
              <w:jc w:val="center"/>
              <w:rPr>
                <w:rFonts w:ascii="Angsana New" w:hAnsi="Angsana New" w:cs="Angsana New"/>
                <w:sz w:val="23"/>
                <w:szCs w:val="23"/>
              </w:rPr>
            </w:pPr>
          </w:p>
        </w:tc>
        <w:tc>
          <w:tcPr>
            <w:tcW w:w="1395" w:type="dxa"/>
          </w:tcPr>
          <w:p w14:paraId="72CF77C9" w14:textId="77777777" w:rsidR="003A03F7" w:rsidRPr="00AE7A97" w:rsidRDefault="003A03F7" w:rsidP="003E56D7">
            <w:pPr>
              <w:ind w:left="-59" w:right="-85"/>
              <w:jc w:val="center"/>
              <w:rPr>
                <w:rFonts w:ascii="Angsana New" w:hAnsi="Angsana New" w:cs="Angsana New"/>
                <w:sz w:val="23"/>
                <w:szCs w:val="23"/>
                <w:cs/>
              </w:rPr>
            </w:pPr>
          </w:p>
        </w:tc>
      </w:tr>
      <w:tr w:rsidR="003A03F7" w:rsidRPr="00722595" w14:paraId="44A15162" w14:textId="77777777" w:rsidTr="003A03F7">
        <w:trPr>
          <w:cantSplit/>
        </w:trPr>
        <w:tc>
          <w:tcPr>
            <w:tcW w:w="3686" w:type="dxa"/>
          </w:tcPr>
          <w:p w14:paraId="6EE6CCAB" w14:textId="77777777" w:rsidR="003A03F7" w:rsidRPr="00722595" w:rsidRDefault="003A03F7" w:rsidP="003E56D7">
            <w:pPr>
              <w:ind w:firstLine="509"/>
              <w:jc w:val="both"/>
              <w:rPr>
                <w:rFonts w:ascii="Angsana New" w:hAnsi="Angsana New" w:cs="Angsana New"/>
                <w:sz w:val="23"/>
                <w:szCs w:val="23"/>
                <w:cs/>
              </w:rPr>
            </w:pPr>
          </w:p>
        </w:tc>
        <w:tc>
          <w:tcPr>
            <w:tcW w:w="1418" w:type="dxa"/>
          </w:tcPr>
          <w:p w14:paraId="2746A1BA" w14:textId="77777777" w:rsidR="003A03F7" w:rsidRPr="00637EB5" w:rsidRDefault="003A03F7" w:rsidP="00637EB5">
            <w:pPr>
              <w:ind w:left="-59" w:right="-85"/>
              <w:jc w:val="center"/>
              <w:rPr>
                <w:rFonts w:ascii="Angsana New" w:hAnsi="Angsana New" w:cs="Angsana New"/>
                <w:sz w:val="23"/>
                <w:szCs w:val="23"/>
                <w:cs/>
              </w:rPr>
            </w:pPr>
          </w:p>
        </w:tc>
        <w:tc>
          <w:tcPr>
            <w:tcW w:w="164" w:type="dxa"/>
          </w:tcPr>
          <w:p w14:paraId="5BB71BBC" w14:textId="77777777" w:rsidR="003A03F7" w:rsidRPr="00AE7A97" w:rsidRDefault="003A03F7" w:rsidP="003E56D7">
            <w:pPr>
              <w:ind w:left="-59" w:right="-85"/>
              <w:jc w:val="center"/>
              <w:rPr>
                <w:rFonts w:ascii="Angsana New" w:hAnsi="Angsana New" w:cs="Angsana New"/>
                <w:sz w:val="23"/>
                <w:szCs w:val="23"/>
              </w:rPr>
            </w:pPr>
          </w:p>
        </w:tc>
        <w:tc>
          <w:tcPr>
            <w:tcW w:w="1402" w:type="dxa"/>
          </w:tcPr>
          <w:p w14:paraId="1AAFD9DC" w14:textId="77777777" w:rsidR="003A03F7" w:rsidRPr="00F54ABD" w:rsidRDefault="003A03F7" w:rsidP="003E56D7">
            <w:pPr>
              <w:ind w:right="127"/>
              <w:jc w:val="right"/>
              <w:rPr>
                <w:rFonts w:ascii="Angsana New" w:hAnsi="Angsana New" w:cs="Angsana New"/>
                <w:sz w:val="23"/>
                <w:szCs w:val="23"/>
                <w:cs/>
              </w:rPr>
            </w:pPr>
          </w:p>
        </w:tc>
        <w:tc>
          <w:tcPr>
            <w:tcW w:w="168" w:type="dxa"/>
          </w:tcPr>
          <w:p w14:paraId="6745893D" w14:textId="77777777" w:rsidR="003A03F7" w:rsidRPr="00AE7A97" w:rsidRDefault="003A03F7" w:rsidP="003E56D7">
            <w:pPr>
              <w:ind w:left="-59" w:right="-85"/>
              <w:jc w:val="center"/>
              <w:rPr>
                <w:rFonts w:ascii="Angsana New" w:hAnsi="Angsana New" w:cs="Angsana New"/>
                <w:sz w:val="23"/>
                <w:szCs w:val="23"/>
              </w:rPr>
            </w:pPr>
          </w:p>
        </w:tc>
        <w:tc>
          <w:tcPr>
            <w:tcW w:w="1384" w:type="dxa"/>
          </w:tcPr>
          <w:p w14:paraId="71AECB77" w14:textId="77777777" w:rsidR="003A03F7" w:rsidRPr="00637EB5" w:rsidRDefault="003A03F7" w:rsidP="003E56D7">
            <w:pPr>
              <w:ind w:left="-59" w:right="-85"/>
              <w:jc w:val="center"/>
              <w:rPr>
                <w:rFonts w:ascii="Angsana New" w:hAnsi="Angsana New" w:cs="Angsana New"/>
                <w:sz w:val="23"/>
                <w:szCs w:val="23"/>
                <w:cs/>
              </w:rPr>
            </w:pPr>
          </w:p>
        </w:tc>
        <w:tc>
          <w:tcPr>
            <w:tcW w:w="164" w:type="dxa"/>
          </w:tcPr>
          <w:p w14:paraId="59C07A0F" w14:textId="77777777" w:rsidR="003A03F7" w:rsidRPr="00722595" w:rsidRDefault="003A03F7" w:rsidP="003E56D7">
            <w:pPr>
              <w:ind w:left="-59" w:right="-85"/>
              <w:jc w:val="center"/>
              <w:rPr>
                <w:rFonts w:ascii="Angsana New" w:hAnsi="Angsana New" w:cs="Angsana New"/>
                <w:sz w:val="23"/>
                <w:szCs w:val="23"/>
              </w:rPr>
            </w:pPr>
          </w:p>
        </w:tc>
        <w:tc>
          <w:tcPr>
            <w:tcW w:w="1395" w:type="dxa"/>
          </w:tcPr>
          <w:p w14:paraId="48176598" w14:textId="77777777" w:rsidR="003A03F7" w:rsidRPr="00AE7A97" w:rsidRDefault="003A03F7" w:rsidP="003E56D7">
            <w:pPr>
              <w:ind w:left="-59" w:right="-85"/>
              <w:jc w:val="center"/>
              <w:rPr>
                <w:rFonts w:ascii="Angsana New" w:hAnsi="Angsana New" w:cs="Angsana New"/>
                <w:sz w:val="23"/>
                <w:szCs w:val="23"/>
                <w:cs/>
              </w:rPr>
            </w:pPr>
          </w:p>
        </w:tc>
      </w:tr>
      <w:tr w:rsidR="003A03F7" w:rsidRPr="00722595" w14:paraId="6F718E0F" w14:textId="77777777" w:rsidTr="003A03F7">
        <w:trPr>
          <w:cantSplit/>
        </w:trPr>
        <w:tc>
          <w:tcPr>
            <w:tcW w:w="3686" w:type="dxa"/>
          </w:tcPr>
          <w:p w14:paraId="6ECE37FF" w14:textId="77777777" w:rsidR="003A03F7" w:rsidRPr="00722595" w:rsidRDefault="003A03F7" w:rsidP="003E56D7">
            <w:pPr>
              <w:ind w:firstLine="509"/>
              <w:jc w:val="both"/>
              <w:rPr>
                <w:rFonts w:ascii="Angsana New" w:hAnsi="Angsana New" w:cs="Angsana New"/>
                <w:sz w:val="23"/>
                <w:szCs w:val="23"/>
                <w:cs/>
              </w:rPr>
            </w:pPr>
          </w:p>
        </w:tc>
        <w:tc>
          <w:tcPr>
            <w:tcW w:w="1418" w:type="dxa"/>
          </w:tcPr>
          <w:p w14:paraId="78471FDA" w14:textId="77777777" w:rsidR="003A03F7" w:rsidRPr="00637EB5" w:rsidRDefault="003A03F7" w:rsidP="00637EB5">
            <w:pPr>
              <w:ind w:left="-59" w:right="-85"/>
              <w:jc w:val="center"/>
              <w:rPr>
                <w:rFonts w:ascii="Angsana New" w:hAnsi="Angsana New" w:cs="Angsana New"/>
                <w:sz w:val="23"/>
                <w:szCs w:val="23"/>
                <w:cs/>
              </w:rPr>
            </w:pPr>
          </w:p>
        </w:tc>
        <w:tc>
          <w:tcPr>
            <w:tcW w:w="164" w:type="dxa"/>
          </w:tcPr>
          <w:p w14:paraId="5B9DF5E4" w14:textId="77777777" w:rsidR="003A03F7" w:rsidRPr="00AE7A97" w:rsidRDefault="003A03F7" w:rsidP="003E56D7">
            <w:pPr>
              <w:ind w:left="-59" w:right="-85"/>
              <w:jc w:val="center"/>
              <w:rPr>
                <w:rFonts w:ascii="Angsana New" w:hAnsi="Angsana New" w:cs="Angsana New"/>
                <w:sz w:val="23"/>
                <w:szCs w:val="23"/>
              </w:rPr>
            </w:pPr>
          </w:p>
        </w:tc>
        <w:tc>
          <w:tcPr>
            <w:tcW w:w="1402" w:type="dxa"/>
          </w:tcPr>
          <w:p w14:paraId="55EF03DE" w14:textId="77777777" w:rsidR="003A03F7" w:rsidRPr="00F54ABD" w:rsidRDefault="003A03F7" w:rsidP="003E56D7">
            <w:pPr>
              <w:ind w:right="127"/>
              <w:jc w:val="right"/>
              <w:rPr>
                <w:rFonts w:ascii="Angsana New" w:hAnsi="Angsana New" w:cs="Angsana New"/>
                <w:sz w:val="23"/>
                <w:szCs w:val="23"/>
                <w:cs/>
              </w:rPr>
            </w:pPr>
          </w:p>
        </w:tc>
        <w:tc>
          <w:tcPr>
            <w:tcW w:w="168" w:type="dxa"/>
          </w:tcPr>
          <w:p w14:paraId="4D7445E5" w14:textId="77777777" w:rsidR="003A03F7" w:rsidRPr="00AE7A97" w:rsidRDefault="003A03F7" w:rsidP="003E56D7">
            <w:pPr>
              <w:ind w:left="-59" w:right="-85"/>
              <w:jc w:val="center"/>
              <w:rPr>
                <w:rFonts w:ascii="Angsana New" w:hAnsi="Angsana New" w:cs="Angsana New"/>
                <w:sz w:val="23"/>
                <w:szCs w:val="23"/>
              </w:rPr>
            </w:pPr>
          </w:p>
        </w:tc>
        <w:tc>
          <w:tcPr>
            <w:tcW w:w="1384" w:type="dxa"/>
          </w:tcPr>
          <w:p w14:paraId="00AA51C4" w14:textId="77777777" w:rsidR="003A03F7" w:rsidRPr="00637EB5" w:rsidRDefault="003A03F7" w:rsidP="003E56D7">
            <w:pPr>
              <w:ind w:left="-59" w:right="-85"/>
              <w:jc w:val="center"/>
              <w:rPr>
                <w:rFonts w:ascii="Angsana New" w:hAnsi="Angsana New" w:cs="Angsana New"/>
                <w:sz w:val="23"/>
                <w:szCs w:val="23"/>
                <w:cs/>
              </w:rPr>
            </w:pPr>
          </w:p>
        </w:tc>
        <w:tc>
          <w:tcPr>
            <w:tcW w:w="164" w:type="dxa"/>
          </w:tcPr>
          <w:p w14:paraId="210F6B13" w14:textId="77777777" w:rsidR="003A03F7" w:rsidRPr="00722595" w:rsidRDefault="003A03F7" w:rsidP="003E56D7">
            <w:pPr>
              <w:ind w:left="-59" w:right="-85"/>
              <w:jc w:val="center"/>
              <w:rPr>
                <w:rFonts w:ascii="Angsana New" w:hAnsi="Angsana New" w:cs="Angsana New"/>
                <w:sz w:val="23"/>
                <w:szCs w:val="23"/>
              </w:rPr>
            </w:pPr>
          </w:p>
        </w:tc>
        <w:tc>
          <w:tcPr>
            <w:tcW w:w="1395" w:type="dxa"/>
          </w:tcPr>
          <w:p w14:paraId="678B8B72" w14:textId="77777777" w:rsidR="003A03F7" w:rsidRPr="00AE7A97" w:rsidRDefault="003A03F7" w:rsidP="003E56D7">
            <w:pPr>
              <w:ind w:left="-59" w:right="-85"/>
              <w:jc w:val="center"/>
              <w:rPr>
                <w:rFonts w:ascii="Angsana New" w:hAnsi="Angsana New" w:cs="Angsana New"/>
                <w:sz w:val="23"/>
                <w:szCs w:val="23"/>
                <w:cs/>
              </w:rPr>
            </w:pPr>
          </w:p>
        </w:tc>
      </w:tr>
      <w:tr w:rsidR="003E56D7" w:rsidRPr="00722595" w14:paraId="639770EF" w14:textId="77777777" w:rsidTr="003A03F7">
        <w:trPr>
          <w:cantSplit/>
        </w:trPr>
        <w:tc>
          <w:tcPr>
            <w:tcW w:w="3686" w:type="dxa"/>
          </w:tcPr>
          <w:p w14:paraId="355ECEAD" w14:textId="0D15637A" w:rsidR="003E56D7" w:rsidRDefault="003E56D7" w:rsidP="003E56D7">
            <w:pPr>
              <w:jc w:val="both"/>
              <w:rPr>
                <w:rFonts w:ascii="Angsana New" w:hAnsi="Angsana New" w:cs="Angsana New"/>
                <w:sz w:val="23"/>
                <w:szCs w:val="23"/>
                <w:cs/>
              </w:rPr>
            </w:pPr>
            <w:r w:rsidRPr="00722595">
              <w:rPr>
                <w:rFonts w:ascii="Angsana New" w:hAnsi="Angsana New" w:cs="Angsana New"/>
                <w:sz w:val="23"/>
                <w:szCs w:val="23"/>
                <w:cs/>
              </w:rPr>
              <w:t>เงินกู้ยืมระยะยาว</w:t>
            </w:r>
          </w:p>
        </w:tc>
        <w:tc>
          <w:tcPr>
            <w:tcW w:w="1418" w:type="dxa"/>
          </w:tcPr>
          <w:p w14:paraId="112B8516" w14:textId="77777777" w:rsidR="003E56D7" w:rsidRPr="00722595" w:rsidRDefault="003E56D7" w:rsidP="003E56D7">
            <w:pPr>
              <w:ind w:left="-59" w:right="-85"/>
              <w:jc w:val="center"/>
              <w:rPr>
                <w:rFonts w:ascii="Angsana New" w:hAnsi="Angsana New" w:cs="Angsana New"/>
                <w:sz w:val="23"/>
                <w:szCs w:val="23"/>
                <w:cs/>
              </w:rPr>
            </w:pPr>
          </w:p>
        </w:tc>
        <w:tc>
          <w:tcPr>
            <w:tcW w:w="164" w:type="dxa"/>
          </w:tcPr>
          <w:p w14:paraId="4D9D6659" w14:textId="77777777" w:rsidR="003E56D7" w:rsidRPr="00722595" w:rsidRDefault="003E56D7" w:rsidP="003E56D7">
            <w:pPr>
              <w:ind w:left="-59" w:right="-85"/>
              <w:jc w:val="center"/>
              <w:rPr>
                <w:rFonts w:ascii="Angsana New" w:hAnsi="Angsana New" w:cs="Angsana New"/>
                <w:sz w:val="23"/>
                <w:szCs w:val="23"/>
              </w:rPr>
            </w:pPr>
          </w:p>
        </w:tc>
        <w:tc>
          <w:tcPr>
            <w:tcW w:w="1402" w:type="dxa"/>
          </w:tcPr>
          <w:p w14:paraId="2A6C3781" w14:textId="77777777" w:rsidR="003E56D7" w:rsidRPr="00722595" w:rsidRDefault="003E56D7" w:rsidP="003E56D7">
            <w:pPr>
              <w:ind w:left="-59" w:right="-85"/>
              <w:jc w:val="center"/>
              <w:rPr>
                <w:rFonts w:ascii="Angsana New" w:hAnsi="Angsana New" w:cs="Angsana New"/>
                <w:sz w:val="23"/>
                <w:szCs w:val="23"/>
                <w:cs/>
              </w:rPr>
            </w:pPr>
          </w:p>
        </w:tc>
        <w:tc>
          <w:tcPr>
            <w:tcW w:w="168" w:type="dxa"/>
          </w:tcPr>
          <w:p w14:paraId="149A1B2B" w14:textId="77777777" w:rsidR="003E56D7" w:rsidRPr="00722595" w:rsidRDefault="003E56D7" w:rsidP="003E56D7">
            <w:pPr>
              <w:ind w:left="-59" w:right="-85"/>
              <w:jc w:val="center"/>
              <w:rPr>
                <w:rFonts w:ascii="Angsana New" w:hAnsi="Angsana New" w:cs="Angsana New"/>
                <w:sz w:val="23"/>
                <w:szCs w:val="23"/>
              </w:rPr>
            </w:pPr>
          </w:p>
        </w:tc>
        <w:tc>
          <w:tcPr>
            <w:tcW w:w="1384" w:type="dxa"/>
          </w:tcPr>
          <w:p w14:paraId="77110926" w14:textId="77777777" w:rsidR="003E56D7" w:rsidRPr="00637EB5" w:rsidRDefault="003E56D7" w:rsidP="003E56D7">
            <w:pPr>
              <w:ind w:left="-59" w:right="-85"/>
              <w:jc w:val="center"/>
              <w:rPr>
                <w:rFonts w:ascii="Angsana New" w:hAnsi="Angsana New" w:cs="Angsana New"/>
                <w:sz w:val="23"/>
                <w:szCs w:val="23"/>
                <w:cs/>
              </w:rPr>
            </w:pPr>
          </w:p>
        </w:tc>
        <w:tc>
          <w:tcPr>
            <w:tcW w:w="164" w:type="dxa"/>
          </w:tcPr>
          <w:p w14:paraId="6398F069" w14:textId="77777777" w:rsidR="003E56D7" w:rsidRPr="00722595" w:rsidRDefault="003E56D7" w:rsidP="003E56D7">
            <w:pPr>
              <w:ind w:left="-59" w:right="-85"/>
              <w:jc w:val="center"/>
              <w:rPr>
                <w:rFonts w:ascii="Angsana New" w:hAnsi="Angsana New" w:cs="Angsana New"/>
                <w:sz w:val="23"/>
                <w:szCs w:val="23"/>
              </w:rPr>
            </w:pPr>
          </w:p>
        </w:tc>
        <w:tc>
          <w:tcPr>
            <w:tcW w:w="1395" w:type="dxa"/>
          </w:tcPr>
          <w:p w14:paraId="7D4BE4DA" w14:textId="77777777" w:rsidR="003E56D7" w:rsidRPr="00722595" w:rsidRDefault="003E56D7" w:rsidP="003E56D7">
            <w:pPr>
              <w:ind w:left="-59" w:right="-85"/>
              <w:jc w:val="center"/>
              <w:rPr>
                <w:rFonts w:ascii="Angsana New" w:hAnsi="Angsana New" w:cs="Angsana New"/>
                <w:sz w:val="23"/>
                <w:szCs w:val="23"/>
                <w:cs/>
              </w:rPr>
            </w:pPr>
          </w:p>
        </w:tc>
      </w:tr>
      <w:tr w:rsidR="003E56D7" w:rsidRPr="00722595" w14:paraId="36625D80" w14:textId="77777777" w:rsidTr="005C7E15">
        <w:trPr>
          <w:cantSplit/>
        </w:trPr>
        <w:tc>
          <w:tcPr>
            <w:tcW w:w="3686" w:type="dxa"/>
          </w:tcPr>
          <w:p w14:paraId="0E89FB17" w14:textId="089608AE" w:rsidR="003E56D7" w:rsidRDefault="003E56D7" w:rsidP="003E56D7">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tcPr>
          <w:p w14:paraId="5E725B6C" w14:textId="77777777" w:rsidR="003E56D7" w:rsidRPr="00722595" w:rsidRDefault="003E56D7" w:rsidP="003E56D7">
            <w:pPr>
              <w:ind w:left="-59" w:right="-85"/>
              <w:jc w:val="center"/>
              <w:rPr>
                <w:rFonts w:ascii="Angsana New" w:hAnsi="Angsana New" w:cs="Angsana New"/>
                <w:sz w:val="23"/>
                <w:szCs w:val="23"/>
                <w:cs/>
              </w:rPr>
            </w:pPr>
          </w:p>
        </w:tc>
        <w:tc>
          <w:tcPr>
            <w:tcW w:w="164" w:type="dxa"/>
          </w:tcPr>
          <w:p w14:paraId="642A35AB" w14:textId="77777777" w:rsidR="003E56D7" w:rsidRPr="00722595" w:rsidRDefault="003E56D7" w:rsidP="003E56D7">
            <w:pPr>
              <w:ind w:left="-59" w:right="-85"/>
              <w:jc w:val="center"/>
              <w:rPr>
                <w:rFonts w:ascii="Angsana New" w:hAnsi="Angsana New" w:cs="Angsana New"/>
                <w:sz w:val="23"/>
                <w:szCs w:val="23"/>
              </w:rPr>
            </w:pPr>
          </w:p>
        </w:tc>
        <w:tc>
          <w:tcPr>
            <w:tcW w:w="1402" w:type="dxa"/>
          </w:tcPr>
          <w:p w14:paraId="4259CF7E" w14:textId="77777777" w:rsidR="003E56D7" w:rsidRPr="00722595" w:rsidRDefault="003E56D7" w:rsidP="003E56D7">
            <w:pPr>
              <w:ind w:left="-59" w:right="-85"/>
              <w:jc w:val="center"/>
              <w:rPr>
                <w:rFonts w:ascii="Angsana New" w:hAnsi="Angsana New" w:cs="Angsana New"/>
                <w:sz w:val="23"/>
                <w:szCs w:val="23"/>
                <w:cs/>
              </w:rPr>
            </w:pPr>
          </w:p>
        </w:tc>
        <w:tc>
          <w:tcPr>
            <w:tcW w:w="168" w:type="dxa"/>
          </w:tcPr>
          <w:p w14:paraId="0A79DD9B" w14:textId="77777777" w:rsidR="003E56D7" w:rsidRPr="00722595" w:rsidRDefault="003E56D7" w:rsidP="003E56D7">
            <w:pPr>
              <w:ind w:left="-59" w:right="-85"/>
              <w:jc w:val="center"/>
              <w:rPr>
                <w:rFonts w:ascii="Angsana New" w:hAnsi="Angsana New" w:cs="Angsana New"/>
                <w:sz w:val="23"/>
                <w:szCs w:val="23"/>
              </w:rPr>
            </w:pPr>
          </w:p>
        </w:tc>
        <w:tc>
          <w:tcPr>
            <w:tcW w:w="1384" w:type="dxa"/>
          </w:tcPr>
          <w:p w14:paraId="00374C11" w14:textId="77777777" w:rsidR="003E56D7" w:rsidRPr="00722595" w:rsidRDefault="003E56D7" w:rsidP="003E56D7">
            <w:pPr>
              <w:ind w:left="-59" w:right="-85"/>
              <w:jc w:val="center"/>
              <w:rPr>
                <w:rFonts w:ascii="Angsana New" w:hAnsi="Angsana New" w:cs="Angsana New"/>
                <w:sz w:val="23"/>
                <w:szCs w:val="23"/>
                <w:cs/>
              </w:rPr>
            </w:pPr>
          </w:p>
        </w:tc>
        <w:tc>
          <w:tcPr>
            <w:tcW w:w="164" w:type="dxa"/>
          </w:tcPr>
          <w:p w14:paraId="646DE9F6" w14:textId="77777777" w:rsidR="003E56D7" w:rsidRPr="00722595" w:rsidRDefault="003E56D7" w:rsidP="003E56D7">
            <w:pPr>
              <w:ind w:left="-59" w:right="-85"/>
              <w:jc w:val="center"/>
              <w:rPr>
                <w:rFonts w:ascii="Angsana New" w:hAnsi="Angsana New" w:cs="Angsana New"/>
                <w:sz w:val="23"/>
                <w:szCs w:val="23"/>
              </w:rPr>
            </w:pPr>
          </w:p>
        </w:tc>
        <w:tc>
          <w:tcPr>
            <w:tcW w:w="1395" w:type="dxa"/>
          </w:tcPr>
          <w:p w14:paraId="67B56EA3" w14:textId="77777777" w:rsidR="003E56D7" w:rsidRPr="00722595" w:rsidRDefault="003E56D7" w:rsidP="003E56D7">
            <w:pPr>
              <w:ind w:left="-59" w:right="-85"/>
              <w:jc w:val="center"/>
              <w:rPr>
                <w:rFonts w:ascii="Angsana New" w:hAnsi="Angsana New" w:cs="Angsana New"/>
                <w:sz w:val="23"/>
                <w:szCs w:val="23"/>
                <w:cs/>
              </w:rPr>
            </w:pPr>
          </w:p>
        </w:tc>
      </w:tr>
      <w:tr w:rsidR="003E56D7" w:rsidRPr="00722595" w14:paraId="15699FCC" w14:textId="77777777" w:rsidTr="005C7E15">
        <w:trPr>
          <w:cantSplit/>
        </w:trPr>
        <w:tc>
          <w:tcPr>
            <w:tcW w:w="3686" w:type="dxa"/>
          </w:tcPr>
          <w:p w14:paraId="65C07EEF" w14:textId="7ED7A804" w:rsidR="003E56D7" w:rsidRDefault="003E56D7" w:rsidP="003E56D7">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tcPr>
          <w:p w14:paraId="24D290A9" w14:textId="77777777" w:rsidR="003E56D7" w:rsidRPr="00722595" w:rsidRDefault="003E56D7" w:rsidP="003E56D7">
            <w:pPr>
              <w:ind w:left="-59" w:right="-85"/>
              <w:jc w:val="center"/>
              <w:rPr>
                <w:rFonts w:ascii="Angsana New" w:hAnsi="Angsana New" w:cs="Angsana New"/>
                <w:sz w:val="23"/>
                <w:szCs w:val="23"/>
                <w:cs/>
              </w:rPr>
            </w:pPr>
          </w:p>
        </w:tc>
        <w:tc>
          <w:tcPr>
            <w:tcW w:w="164" w:type="dxa"/>
          </w:tcPr>
          <w:p w14:paraId="3D046435" w14:textId="77777777" w:rsidR="003E56D7" w:rsidRPr="00722595" w:rsidRDefault="003E56D7" w:rsidP="003E56D7">
            <w:pPr>
              <w:ind w:left="-59" w:right="-85"/>
              <w:jc w:val="center"/>
              <w:rPr>
                <w:rFonts w:ascii="Angsana New" w:hAnsi="Angsana New" w:cs="Angsana New"/>
                <w:sz w:val="23"/>
                <w:szCs w:val="23"/>
              </w:rPr>
            </w:pPr>
          </w:p>
        </w:tc>
        <w:tc>
          <w:tcPr>
            <w:tcW w:w="1402" w:type="dxa"/>
          </w:tcPr>
          <w:p w14:paraId="6C8523A9" w14:textId="77777777" w:rsidR="003E56D7" w:rsidRPr="00722595" w:rsidRDefault="003E56D7" w:rsidP="003E56D7">
            <w:pPr>
              <w:ind w:left="-59" w:right="-85"/>
              <w:jc w:val="center"/>
              <w:rPr>
                <w:rFonts w:ascii="Angsana New" w:hAnsi="Angsana New" w:cs="Angsana New"/>
                <w:sz w:val="23"/>
                <w:szCs w:val="23"/>
                <w:cs/>
              </w:rPr>
            </w:pPr>
          </w:p>
        </w:tc>
        <w:tc>
          <w:tcPr>
            <w:tcW w:w="168" w:type="dxa"/>
          </w:tcPr>
          <w:p w14:paraId="4AB60580" w14:textId="77777777" w:rsidR="003E56D7" w:rsidRPr="00722595" w:rsidRDefault="003E56D7" w:rsidP="003E56D7">
            <w:pPr>
              <w:ind w:left="-59" w:right="-85"/>
              <w:jc w:val="center"/>
              <w:rPr>
                <w:rFonts w:ascii="Angsana New" w:hAnsi="Angsana New" w:cs="Angsana New"/>
                <w:sz w:val="23"/>
                <w:szCs w:val="23"/>
              </w:rPr>
            </w:pPr>
          </w:p>
        </w:tc>
        <w:tc>
          <w:tcPr>
            <w:tcW w:w="1384" w:type="dxa"/>
          </w:tcPr>
          <w:p w14:paraId="43FDEA1F" w14:textId="77777777" w:rsidR="003E56D7" w:rsidRPr="00722595" w:rsidRDefault="003E56D7" w:rsidP="003E56D7">
            <w:pPr>
              <w:ind w:left="-59" w:right="-85"/>
              <w:jc w:val="center"/>
              <w:rPr>
                <w:rFonts w:ascii="Angsana New" w:hAnsi="Angsana New" w:cs="Angsana New"/>
                <w:sz w:val="23"/>
                <w:szCs w:val="23"/>
                <w:cs/>
              </w:rPr>
            </w:pPr>
          </w:p>
        </w:tc>
        <w:tc>
          <w:tcPr>
            <w:tcW w:w="164" w:type="dxa"/>
          </w:tcPr>
          <w:p w14:paraId="7F0B934E" w14:textId="77777777" w:rsidR="003E56D7" w:rsidRPr="00722595" w:rsidRDefault="003E56D7" w:rsidP="003E56D7">
            <w:pPr>
              <w:ind w:left="-59" w:right="-85"/>
              <w:jc w:val="center"/>
              <w:rPr>
                <w:rFonts w:ascii="Angsana New" w:hAnsi="Angsana New" w:cs="Angsana New"/>
                <w:sz w:val="23"/>
                <w:szCs w:val="23"/>
              </w:rPr>
            </w:pPr>
          </w:p>
        </w:tc>
        <w:tc>
          <w:tcPr>
            <w:tcW w:w="1395" w:type="dxa"/>
          </w:tcPr>
          <w:p w14:paraId="7A1F14B0" w14:textId="77777777" w:rsidR="003E56D7" w:rsidRPr="00722595" w:rsidRDefault="003E56D7" w:rsidP="003E56D7">
            <w:pPr>
              <w:ind w:left="-59" w:right="-85"/>
              <w:jc w:val="center"/>
              <w:rPr>
                <w:rFonts w:ascii="Angsana New" w:hAnsi="Angsana New" w:cs="Angsana New"/>
                <w:sz w:val="23"/>
                <w:szCs w:val="23"/>
                <w:cs/>
              </w:rPr>
            </w:pPr>
          </w:p>
        </w:tc>
      </w:tr>
      <w:tr w:rsidR="003E56D7" w:rsidRPr="00722595" w14:paraId="1FEC391A" w14:textId="77777777" w:rsidTr="005C7E15">
        <w:trPr>
          <w:cantSplit/>
        </w:trPr>
        <w:tc>
          <w:tcPr>
            <w:tcW w:w="3686" w:type="dxa"/>
          </w:tcPr>
          <w:p w14:paraId="5360F8DA" w14:textId="40C62B42" w:rsidR="003E56D7" w:rsidRDefault="003E56D7" w:rsidP="003E56D7">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ปี</w:t>
            </w:r>
          </w:p>
        </w:tc>
        <w:tc>
          <w:tcPr>
            <w:tcW w:w="1418" w:type="dxa"/>
          </w:tcPr>
          <w:p w14:paraId="4A37B263" w14:textId="17F9D4DF" w:rsidR="003E56D7" w:rsidRPr="00637EB5" w:rsidRDefault="003E56D7" w:rsidP="003E56D7">
            <w:pPr>
              <w:ind w:right="127"/>
              <w:jc w:val="right"/>
              <w:rPr>
                <w:rFonts w:ascii="Angsana New" w:hAnsi="Angsana New" w:cs="Angsana New"/>
                <w:sz w:val="23"/>
                <w:szCs w:val="23"/>
                <w:cs/>
              </w:rPr>
            </w:pPr>
            <w:r w:rsidRPr="00637EB5">
              <w:rPr>
                <w:rFonts w:ascii="Angsana New" w:hAnsi="Angsana New" w:cs="Angsana New"/>
                <w:sz w:val="23"/>
                <w:szCs w:val="23"/>
              </w:rPr>
              <w:t>1,750,000</w:t>
            </w:r>
            <w:r w:rsidRPr="00637EB5">
              <w:rPr>
                <w:rFonts w:ascii="Angsana New" w:hAnsi="Angsana New" w:cs="Angsana New"/>
                <w:sz w:val="23"/>
                <w:szCs w:val="23"/>
                <w:cs/>
              </w:rPr>
              <w:t>.</w:t>
            </w:r>
            <w:r w:rsidRPr="00637EB5">
              <w:rPr>
                <w:rFonts w:ascii="Angsana New" w:hAnsi="Angsana New" w:cs="Angsana New"/>
                <w:sz w:val="23"/>
                <w:szCs w:val="23"/>
              </w:rPr>
              <w:t>00</w:t>
            </w:r>
          </w:p>
        </w:tc>
        <w:tc>
          <w:tcPr>
            <w:tcW w:w="164" w:type="dxa"/>
          </w:tcPr>
          <w:p w14:paraId="55C36F15" w14:textId="77777777" w:rsidR="003E56D7" w:rsidRPr="00AE7A97" w:rsidRDefault="003E56D7" w:rsidP="003E56D7">
            <w:pPr>
              <w:ind w:right="127"/>
              <w:jc w:val="right"/>
              <w:rPr>
                <w:rFonts w:ascii="Angsana New" w:hAnsi="Angsana New" w:cs="Angsana New"/>
                <w:sz w:val="23"/>
                <w:szCs w:val="23"/>
              </w:rPr>
            </w:pPr>
          </w:p>
        </w:tc>
        <w:tc>
          <w:tcPr>
            <w:tcW w:w="1402" w:type="dxa"/>
          </w:tcPr>
          <w:p w14:paraId="458960C7" w14:textId="7D069E50" w:rsidR="003E56D7" w:rsidRPr="00AE7A97" w:rsidRDefault="003E56D7" w:rsidP="003E56D7">
            <w:pPr>
              <w:ind w:right="127"/>
              <w:jc w:val="right"/>
              <w:rPr>
                <w:rFonts w:ascii="Angsana New" w:hAnsi="Angsana New" w:cs="Angsana New"/>
                <w:sz w:val="23"/>
                <w:szCs w:val="23"/>
                <w:cs/>
              </w:rPr>
            </w:pPr>
            <w:r w:rsidRPr="00AE7A97">
              <w:rPr>
                <w:rFonts w:ascii="Angsana New" w:hAnsi="Angsana New" w:cs="Angsana New"/>
                <w:sz w:val="23"/>
                <w:szCs w:val="23"/>
              </w:rPr>
              <w:t>1,750,000</w:t>
            </w:r>
            <w:r w:rsidRPr="00AE7A97">
              <w:rPr>
                <w:rFonts w:ascii="Angsana New" w:hAnsi="Angsana New" w:cs="Angsana New"/>
                <w:sz w:val="23"/>
                <w:szCs w:val="23"/>
                <w:cs/>
              </w:rPr>
              <w:t>.</w:t>
            </w:r>
            <w:r w:rsidRPr="00AE7A97">
              <w:rPr>
                <w:rFonts w:ascii="Angsana New" w:hAnsi="Angsana New" w:cs="Angsana New"/>
                <w:sz w:val="23"/>
                <w:szCs w:val="23"/>
              </w:rPr>
              <w:t>00</w:t>
            </w:r>
          </w:p>
        </w:tc>
        <w:tc>
          <w:tcPr>
            <w:tcW w:w="168" w:type="dxa"/>
          </w:tcPr>
          <w:p w14:paraId="42529E91" w14:textId="77777777" w:rsidR="003E56D7" w:rsidRPr="00AE7A97" w:rsidRDefault="003E56D7" w:rsidP="003E56D7">
            <w:pPr>
              <w:ind w:left="-59" w:right="-85"/>
              <w:jc w:val="center"/>
              <w:rPr>
                <w:rFonts w:ascii="Angsana New" w:hAnsi="Angsana New" w:cs="Angsana New"/>
                <w:sz w:val="23"/>
                <w:szCs w:val="23"/>
              </w:rPr>
            </w:pPr>
          </w:p>
        </w:tc>
        <w:tc>
          <w:tcPr>
            <w:tcW w:w="1384" w:type="dxa"/>
          </w:tcPr>
          <w:p w14:paraId="7699E635" w14:textId="440E466F" w:rsidR="003E56D7" w:rsidRPr="00AE7A97" w:rsidRDefault="003E56D7" w:rsidP="003E56D7">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09216EAD" w14:textId="77777777" w:rsidR="003E56D7" w:rsidRPr="00722595" w:rsidRDefault="003E56D7" w:rsidP="003E56D7">
            <w:pPr>
              <w:ind w:left="-59" w:right="-85"/>
              <w:jc w:val="center"/>
              <w:rPr>
                <w:rFonts w:ascii="Angsana New" w:hAnsi="Angsana New" w:cs="Angsana New"/>
                <w:sz w:val="23"/>
                <w:szCs w:val="23"/>
              </w:rPr>
            </w:pPr>
          </w:p>
        </w:tc>
        <w:tc>
          <w:tcPr>
            <w:tcW w:w="1395" w:type="dxa"/>
          </w:tcPr>
          <w:p w14:paraId="629F9A38" w14:textId="72B0FB78" w:rsidR="003E56D7" w:rsidRPr="00722595" w:rsidRDefault="003E56D7" w:rsidP="003E56D7">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3E56D7" w:rsidRPr="00722595" w14:paraId="302E2EE1" w14:textId="77777777" w:rsidTr="005C7E15">
        <w:trPr>
          <w:cantSplit/>
        </w:trPr>
        <w:tc>
          <w:tcPr>
            <w:tcW w:w="3686" w:type="dxa"/>
          </w:tcPr>
          <w:p w14:paraId="7235FF3D" w14:textId="123DBF4E" w:rsidR="003E56D7" w:rsidRDefault="003E56D7" w:rsidP="003E56D7">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ปี</w:t>
            </w:r>
          </w:p>
        </w:tc>
        <w:tc>
          <w:tcPr>
            <w:tcW w:w="1418" w:type="dxa"/>
          </w:tcPr>
          <w:p w14:paraId="1C8DB814" w14:textId="087CF6AC" w:rsidR="003E56D7" w:rsidRPr="00637EB5" w:rsidRDefault="003E56D7" w:rsidP="003E56D7">
            <w:pPr>
              <w:ind w:left="-59" w:right="-85"/>
              <w:jc w:val="center"/>
              <w:rPr>
                <w:rFonts w:ascii="Angsana New" w:hAnsi="Angsana New" w:cs="Angsana New"/>
                <w:sz w:val="23"/>
                <w:szCs w:val="23"/>
                <w:cs/>
              </w:rPr>
            </w:pPr>
            <w:r w:rsidRPr="00637EB5">
              <w:rPr>
                <w:rFonts w:ascii="Angsana New" w:hAnsi="Angsana New" w:cs="Angsana New"/>
                <w:sz w:val="23"/>
                <w:szCs w:val="23"/>
                <w:cs/>
              </w:rPr>
              <w:t>-</w:t>
            </w:r>
          </w:p>
        </w:tc>
        <w:tc>
          <w:tcPr>
            <w:tcW w:w="164" w:type="dxa"/>
          </w:tcPr>
          <w:p w14:paraId="03DBA6EB" w14:textId="77777777" w:rsidR="003E56D7" w:rsidRPr="00AE7A97" w:rsidRDefault="003E56D7" w:rsidP="003E56D7">
            <w:pPr>
              <w:ind w:left="-59" w:right="-85"/>
              <w:jc w:val="center"/>
              <w:rPr>
                <w:rFonts w:ascii="Angsana New" w:hAnsi="Angsana New" w:cs="Angsana New"/>
                <w:sz w:val="23"/>
                <w:szCs w:val="23"/>
              </w:rPr>
            </w:pPr>
          </w:p>
        </w:tc>
        <w:tc>
          <w:tcPr>
            <w:tcW w:w="1402" w:type="dxa"/>
          </w:tcPr>
          <w:p w14:paraId="1C9F3C12" w14:textId="187CAED9" w:rsidR="003E56D7" w:rsidRPr="00AE7A97" w:rsidRDefault="003E56D7" w:rsidP="003E56D7">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8" w:type="dxa"/>
          </w:tcPr>
          <w:p w14:paraId="23D048F2" w14:textId="77777777" w:rsidR="003E56D7" w:rsidRPr="00AE7A97" w:rsidRDefault="003E56D7" w:rsidP="003E56D7">
            <w:pPr>
              <w:ind w:left="-59" w:right="-85"/>
              <w:jc w:val="center"/>
              <w:rPr>
                <w:rFonts w:ascii="Angsana New" w:hAnsi="Angsana New" w:cs="Angsana New"/>
                <w:sz w:val="23"/>
                <w:szCs w:val="23"/>
              </w:rPr>
            </w:pPr>
          </w:p>
        </w:tc>
        <w:tc>
          <w:tcPr>
            <w:tcW w:w="1384" w:type="dxa"/>
          </w:tcPr>
          <w:p w14:paraId="088B2D8E" w14:textId="24A3211E" w:rsidR="003E56D7" w:rsidRPr="00AE7A97" w:rsidRDefault="003E56D7" w:rsidP="003E56D7">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5E5F588E" w14:textId="77777777" w:rsidR="003E56D7" w:rsidRPr="00722595" w:rsidRDefault="003E56D7" w:rsidP="003E56D7">
            <w:pPr>
              <w:ind w:left="-59" w:right="-85"/>
              <w:jc w:val="center"/>
              <w:rPr>
                <w:rFonts w:ascii="Angsana New" w:hAnsi="Angsana New" w:cs="Angsana New"/>
                <w:sz w:val="23"/>
                <w:szCs w:val="23"/>
              </w:rPr>
            </w:pPr>
          </w:p>
        </w:tc>
        <w:tc>
          <w:tcPr>
            <w:tcW w:w="1395" w:type="dxa"/>
          </w:tcPr>
          <w:p w14:paraId="0AD533BA" w14:textId="213A457B" w:rsidR="003E56D7" w:rsidRPr="00722595" w:rsidRDefault="003E56D7" w:rsidP="003E56D7">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3E56D7" w:rsidRPr="00722595" w14:paraId="55F825EF" w14:textId="77777777" w:rsidTr="005C7E15">
        <w:trPr>
          <w:cantSplit/>
        </w:trPr>
        <w:tc>
          <w:tcPr>
            <w:tcW w:w="3686" w:type="dxa"/>
          </w:tcPr>
          <w:p w14:paraId="6ABF22C0" w14:textId="7DD2CD3A" w:rsidR="003E56D7" w:rsidRDefault="003E56D7" w:rsidP="003E56D7">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ปี</w:t>
            </w:r>
          </w:p>
        </w:tc>
        <w:tc>
          <w:tcPr>
            <w:tcW w:w="1418" w:type="dxa"/>
            <w:tcBorders>
              <w:bottom w:val="single" w:sz="4" w:space="0" w:color="auto"/>
            </w:tcBorders>
          </w:tcPr>
          <w:p w14:paraId="41A50295" w14:textId="2D41A4FF" w:rsidR="003E56D7" w:rsidRPr="00637EB5" w:rsidRDefault="003E56D7" w:rsidP="003E56D7">
            <w:pPr>
              <w:ind w:left="-59" w:right="-85"/>
              <w:jc w:val="center"/>
              <w:rPr>
                <w:rFonts w:ascii="Angsana New" w:hAnsi="Angsana New" w:cs="Angsana New"/>
                <w:sz w:val="23"/>
                <w:szCs w:val="23"/>
                <w:cs/>
              </w:rPr>
            </w:pPr>
            <w:r w:rsidRPr="00637EB5">
              <w:rPr>
                <w:rFonts w:ascii="Angsana New" w:hAnsi="Angsana New" w:cs="Angsana New"/>
                <w:sz w:val="23"/>
                <w:szCs w:val="23"/>
                <w:cs/>
              </w:rPr>
              <w:t>-</w:t>
            </w:r>
          </w:p>
        </w:tc>
        <w:tc>
          <w:tcPr>
            <w:tcW w:w="164" w:type="dxa"/>
          </w:tcPr>
          <w:p w14:paraId="7260D801" w14:textId="77777777" w:rsidR="003E56D7" w:rsidRPr="00AE7A97" w:rsidRDefault="003E56D7" w:rsidP="003E56D7">
            <w:pPr>
              <w:ind w:left="-59" w:right="-85"/>
              <w:jc w:val="center"/>
              <w:rPr>
                <w:rFonts w:ascii="Angsana New" w:hAnsi="Angsana New" w:cs="Angsana New"/>
                <w:sz w:val="23"/>
                <w:szCs w:val="23"/>
              </w:rPr>
            </w:pPr>
          </w:p>
        </w:tc>
        <w:tc>
          <w:tcPr>
            <w:tcW w:w="1402" w:type="dxa"/>
            <w:tcBorders>
              <w:bottom w:val="single" w:sz="4" w:space="0" w:color="auto"/>
            </w:tcBorders>
          </w:tcPr>
          <w:p w14:paraId="084BA251" w14:textId="4B447D73" w:rsidR="003E56D7" w:rsidRPr="00AE7A97" w:rsidRDefault="003E56D7" w:rsidP="003E56D7">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8" w:type="dxa"/>
          </w:tcPr>
          <w:p w14:paraId="589EABF5" w14:textId="77777777" w:rsidR="003E56D7" w:rsidRPr="00AE7A97" w:rsidRDefault="003E56D7" w:rsidP="003E56D7">
            <w:pPr>
              <w:ind w:left="-59" w:right="-85"/>
              <w:jc w:val="center"/>
              <w:rPr>
                <w:rFonts w:ascii="Angsana New" w:hAnsi="Angsana New" w:cs="Angsana New"/>
                <w:sz w:val="23"/>
                <w:szCs w:val="23"/>
              </w:rPr>
            </w:pPr>
          </w:p>
        </w:tc>
        <w:tc>
          <w:tcPr>
            <w:tcW w:w="1384" w:type="dxa"/>
            <w:tcBorders>
              <w:bottom w:val="single" w:sz="4" w:space="0" w:color="auto"/>
            </w:tcBorders>
          </w:tcPr>
          <w:p w14:paraId="5A37A820" w14:textId="693CC9ED" w:rsidR="003E56D7" w:rsidRPr="00AE7A97" w:rsidRDefault="003E56D7" w:rsidP="003E56D7">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2439B077" w14:textId="77777777" w:rsidR="003E56D7" w:rsidRPr="00722595" w:rsidRDefault="003E56D7" w:rsidP="003E56D7">
            <w:pPr>
              <w:ind w:left="-59" w:right="-85"/>
              <w:jc w:val="center"/>
              <w:rPr>
                <w:rFonts w:ascii="Angsana New" w:hAnsi="Angsana New" w:cs="Angsana New"/>
                <w:sz w:val="23"/>
                <w:szCs w:val="23"/>
              </w:rPr>
            </w:pPr>
          </w:p>
        </w:tc>
        <w:tc>
          <w:tcPr>
            <w:tcW w:w="1395" w:type="dxa"/>
            <w:tcBorders>
              <w:bottom w:val="single" w:sz="4" w:space="0" w:color="auto"/>
            </w:tcBorders>
          </w:tcPr>
          <w:p w14:paraId="54337ABA" w14:textId="5C1B6A47" w:rsidR="003E56D7" w:rsidRPr="00722595" w:rsidRDefault="003E56D7" w:rsidP="003E56D7">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3E56D7" w:rsidRPr="00722595" w14:paraId="22A2C2FE" w14:textId="77777777" w:rsidTr="005C7E15">
        <w:trPr>
          <w:cantSplit/>
        </w:trPr>
        <w:tc>
          <w:tcPr>
            <w:tcW w:w="3686" w:type="dxa"/>
          </w:tcPr>
          <w:p w14:paraId="64038E6E" w14:textId="097C4CC8" w:rsidR="003E56D7" w:rsidRDefault="003E56D7" w:rsidP="003E56D7">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ปี</w:t>
            </w:r>
          </w:p>
        </w:tc>
        <w:tc>
          <w:tcPr>
            <w:tcW w:w="1418" w:type="dxa"/>
            <w:tcBorders>
              <w:top w:val="single" w:sz="4" w:space="0" w:color="auto"/>
              <w:bottom w:val="double" w:sz="4" w:space="0" w:color="auto"/>
            </w:tcBorders>
          </w:tcPr>
          <w:p w14:paraId="777BFFA7" w14:textId="1764F499" w:rsidR="003E56D7" w:rsidRPr="00637EB5" w:rsidRDefault="003E56D7" w:rsidP="003E56D7">
            <w:pPr>
              <w:ind w:right="127"/>
              <w:jc w:val="right"/>
              <w:rPr>
                <w:rFonts w:ascii="Angsana New" w:hAnsi="Angsana New" w:cs="Angsana New"/>
                <w:sz w:val="23"/>
                <w:szCs w:val="23"/>
                <w:cs/>
              </w:rPr>
            </w:pPr>
            <w:r w:rsidRPr="00637EB5">
              <w:rPr>
                <w:rFonts w:ascii="Angsana New" w:hAnsi="Angsana New" w:cs="Angsana New"/>
                <w:sz w:val="23"/>
                <w:szCs w:val="23"/>
              </w:rPr>
              <w:t>1,750,000</w:t>
            </w:r>
            <w:r w:rsidRPr="00637EB5">
              <w:rPr>
                <w:rFonts w:ascii="Angsana New" w:hAnsi="Angsana New" w:cs="Angsana New"/>
                <w:sz w:val="23"/>
                <w:szCs w:val="23"/>
                <w:cs/>
              </w:rPr>
              <w:t>.</w:t>
            </w:r>
            <w:r w:rsidRPr="00637EB5">
              <w:rPr>
                <w:rFonts w:ascii="Angsana New" w:hAnsi="Angsana New" w:cs="Angsana New"/>
                <w:sz w:val="23"/>
                <w:szCs w:val="23"/>
              </w:rPr>
              <w:t>00</w:t>
            </w:r>
          </w:p>
        </w:tc>
        <w:tc>
          <w:tcPr>
            <w:tcW w:w="164" w:type="dxa"/>
          </w:tcPr>
          <w:p w14:paraId="6B0BA6DF" w14:textId="77777777" w:rsidR="003E56D7" w:rsidRPr="00AE7A97" w:rsidRDefault="003E56D7" w:rsidP="003E56D7">
            <w:pPr>
              <w:ind w:right="127"/>
              <w:jc w:val="right"/>
              <w:rPr>
                <w:rFonts w:ascii="Angsana New" w:hAnsi="Angsana New" w:cs="Angsana New"/>
                <w:sz w:val="23"/>
                <w:szCs w:val="23"/>
              </w:rPr>
            </w:pPr>
          </w:p>
        </w:tc>
        <w:tc>
          <w:tcPr>
            <w:tcW w:w="1402" w:type="dxa"/>
            <w:tcBorders>
              <w:top w:val="single" w:sz="4" w:space="0" w:color="auto"/>
              <w:bottom w:val="double" w:sz="4" w:space="0" w:color="auto"/>
            </w:tcBorders>
          </w:tcPr>
          <w:p w14:paraId="390DA6EF" w14:textId="578D2417" w:rsidR="003E56D7" w:rsidRPr="00AE7A97" w:rsidRDefault="003E56D7" w:rsidP="003E56D7">
            <w:pPr>
              <w:ind w:right="127"/>
              <w:jc w:val="right"/>
              <w:rPr>
                <w:rFonts w:ascii="Angsana New" w:hAnsi="Angsana New" w:cs="Angsana New"/>
                <w:sz w:val="23"/>
                <w:szCs w:val="23"/>
                <w:cs/>
              </w:rPr>
            </w:pPr>
            <w:r w:rsidRPr="00AE7A97">
              <w:rPr>
                <w:rFonts w:ascii="Angsana New" w:hAnsi="Angsana New" w:cs="Angsana New"/>
                <w:sz w:val="23"/>
                <w:szCs w:val="23"/>
              </w:rPr>
              <w:t>1,750,000</w:t>
            </w:r>
            <w:r w:rsidRPr="00AE7A97">
              <w:rPr>
                <w:rFonts w:ascii="Angsana New" w:hAnsi="Angsana New" w:cs="Angsana New"/>
                <w:sz w:val="23"/>
                <w:szCs w:val="23"/>
                <w:cs/>
              </w:rPr>
              <w:t>.</w:t>
            </w:r>
            <w:r w:rsidRPr="00AE7A97">
              <w:rPr>
                <w:rFonts w:ascii="Angsana New" w:hAnsi="Angsana New" w:cs="Angsana New"/>
                <w:sz w:val="23"/>
                <w:szCs w:val="23"/>
              </w:rPr>
              <w:t>00</w:t>
            </w:r>
          </w:p>
        </w:tc>
        <w:tc>
          <w:tcPr>
            <w:tcW w:w="168" w:type="dxa"/>
          </w:tcPr>
          <w:p w14:paraId="5BC9E448" w14:textId="77777777" w:rsidR="003E56D7" w:rsidRPr="00AE7A97" w:rsidRDefault="003E56D7" w:rsidP="003E56D7">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tcPr>
          <w:p w14:paraId="6B47869B" w14:textId="371116CC" w:rsidR="003E56D7" w:rsidRPr="00AE7A97" w:rsidRDefault="003E56D7" w:rsidP="003E56D7">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3203CA17" w14:textId="77777777" w:rsidR="003E56D7" w:rsidRPr="00722595" w:rsidRDefault="003E56D7" w:rsidP="003E56D7">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14:paraId="566CAFD8" w14:textId="25A46A06" w:rsidR="003E56D7" w:rsidRPr="00722595" w:rsidRDefault="003E56D7" w:rsidP="003E56D7">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bl>
    <w:p w14:paraId="2D7B03C4" w14:textId="77777777" w:rsidR="00385D73" w:rsidRPr="004D6075" w:rsidRDefault="00385D73" w:rsidP="00104AAE">
      <w:pPr>
        <w:jc w:val="thaiDistribute"/>
        <w:rPr>
          <w:rFonts w:ascii="Angsana New" w:hAnsi="Angsana New" w:cs="Angsana New"/>
          <w:spacing w:val="-6"/>
          <w:sz w:val="16"/>
          <w:szCs w:val="16"/>
        </w:rPr>
      </w:pPr>
    </w:p>
    <w:p w14:paraId="5AFDC7C2" w14:textId="11C9DF8B" w:rsidR="00015000" w:rsidRDefault="004D6075" w:rsidP="00E75DA2">
      <w:pPr>
        <w:ind w:left="900" w:firstLine="540"/>
        <w:jc w:val="thaiDistribute"/>
        <w:rPr>
          <w:rFonts w:ascii="Angsana New" w:hAnsi="Angsana New" w:cs="Angsana New"/>
          <w:spacing w:val="-1"/>
          <w:sz w:val="30"/>
          <w:szCs w:val="30"/>
        </w:rPr>
      </w:pPr>
      <w:bookmarkStart w:id="2" w:name="_Hlk181992723"/>
      <w:r w:rsidRPr="00E75DA2">
        <w:rPr>
          <w:rFonts w:ascii="Angsana New" w:hAnsi="Angsana New" w:cs="Angsana New"/>
          <w:spacing w:val="-4"/>
          <w:sz w:val="30"/>
          <w:szCs w:val="30"/>
          <w:cs/>
        </w:rPr>
        <w:t>ตามงบการเงินรวม ณ วันที่</w:t>
      </w:r>
      <w:r w:rsidRPr="00E75DA2">
        <w:rPr>
          <w:rFonts w:ascii="Angsana New" w:hAnsi="Angsana New" w:cs="Angsana New" w:hint="cs"/>
          <w:spacing w:val="-4"/>
          <w:sz w:val="30"/>
          <w:szCs w:val="30"/>
          <w:cs/>
        </w:rPr>
        <w:t xml:space="preserve"> </w:t>
      </w:r>
      <w:r w:rsidR="00282CAC" w:rsidRPr="00E75DA2">
        <w:rPr>
          <w:rFonts w:ascii="Angsana New" w:hAnsi="Angsana New" w:cs="Angsana New"/>
          <w:spacing w:val="-4"/>
          <w:sz w:val="30"/>
          <w:szCs w:val="30"/>
        </w:rPr>
        <w:t xml:space="preserve">31 </w:t>
      </w:r>
      <w:r w:rsidR="00282CAC" w:rsidRPr="00E75DA2">
        <w:rPr>
          <w:rFonts w:ascii="Angsana New" w:hAnsi="Angsana New" w:cs="Angsana New" w:hint="cs"/>
          <w:spacing w:val="-4"/>
          <w:sz w:val="30"/>
          <w:szCs w:val="30"/>
          <w:cs/>
        </w:rPr>
        <w:t xml:space="preserve">ธันวาคม </w:t>
      </w:r>
      <w:r w:rsidRPr="00E75DA2">
        <w:rPr>
          <w:rFonts w:ascii="Angsana New" w:hAnsi="Angsana New" w:cs="Angsana New"/>
          <w:spacing w:val="-4"/>
          <w:sz w:val="30"/>
          <w:szCs w:val="30"/>
        </w:rPr>
        <w:t>256</w:t>
      </w:r>
      <w:r w:rsidR="00AC0C88">
        <w:rPr>
          <w:rFonts w:ascii="Angsana New" w:hAnsi="Angsana New" w:cs="Angsana New"/>
          <w:spacing w:val="-4"/>
          <w:sz w:val="30"/>
          <w:szCs w:val="30"/>
        </w:rPr>
        <w:t>7</w:t>
      </w:r>
      <w:r w:rsidRPr="00E75DA2">
        <w:rPr>
          <w:rFonts w:ascii="Angsana New" w:hAnsi="Angsana New" w:cs="Angsana New"/>
          <w:spacing w:val="-4"/>
          <w:sz w:val="30"/>
          <w:szCs w:val="30"/>
          <w:cs/>
        </w:rPr>
        <w:t xml:space="preserve"> เงินกู้ยืมระยะสั้นจากกิจการที่เกี่ยวข้องกัน</w:t>
      </w:r>
      <w:r w:rsidRPr="00E75DA2">
        <w:rPr>
          <w:rFonts w:ascii="Angsana New" w:hAnsi="Angsana New" w:cs="Angsana New"/>
          <w:spacing w:val="-1"/>
          <w:sz w:val="30"/>
          <w:szCs w:val="30"/>
          <w:cs/>
        </w:rPr>
        <w:t xml:space="preserve">ทั้งจำนวนเป็นการกู้ยืมโดยการทำสัญญากู้ยืมเงิน ซึ่งมีกำหนดการจ่ายชำระเป็นรายเดือนในอัตราเดือนละ </w:t>
      </w:r>
      <w:r w:rsidR="00824836">
        <w:rPr>
          <w:rFonts w:ascii="Angsana New" w:hAnsi="Angsana New" w:cs="Angsana New"/>
          <w:spacing w:val="-1"/>
          <w:sz w:val="30"/>
          <w:szCs w:val="30"/>
        </w:rPr>
        <w:t xml:space="preserve">                </w:t>
      </w:r>
      <w:r w:rsidRPr="00E75DA2">
        <w:rPr>
          <w:rFonts w:ascii="Angsana New" w:hAnsi="Angsana New" w:cs="Angsana New"/>
          <w:spacing w:val="-1"/>
          <w:sz w:val="30"/>
          <w:szCs w:val="30"/>
        </w:rPr>
        <w:t>0.30</w:t>
      </w:r>
      <w:r w:rsidRPr="00E75DA2">
        <w:rPr>
          <w:rFonts w:ascii="Angsana New" w:hAnsi="Angsana New" w:cs="Angsana New"/>
          <w:spacing w:val="-1"/>
          <w:sz w:val="30"/>
          <w:szCs w:val="30"/>
          <w:cs/>
        </w:rPr>
        <w:t xml:space="preserve"> – </w:t>
      </w:r>
      <w:r w:rsidRPr="00E75DA2">
        <w:rPr>
          <w:rFonts w:ascii="Angsana New" w:hAnsi="Angsana New" w:cs="Angsana New"/>
          <w:spacing w:val="-1"/>
          <w:sz w:val="30"/>
          <w:szCs w:val="30"/>
        </w:rPr>
        <w:t>0.50</w:t>
      </w:r>
      <w:r w:rsidRPr="00E75DA2">
        <w:rPr>
          <w:rFonts w:ascii="Angsana New" w:hAnsi="Angsana New" w:cs="Angsana New"/>
          <w:spacing w:val="-1"/>
          <w:sz w:val="30"/>
          <w:szCs w:val="30"/>
          <w:cs/>
        </w:rPr>
        <w:t xml:space="preserve"> ล้านบาท จนชำระเสร็จสิ้น และมีการคิดดอกเบี้ยระหว่างกันในอัตรา</w:t>
      </w:r>
      <w:r w:rsidR="00102CDD" w:rsidRPr="00E75DA2">
        <w:rPr>
          <w:rFonts w:ascii="Angsana New" w:hAnsi="Angsana New" w:cs="Angsana New" w:hint="cs"/>
          <w:spacing w:val="-1"/>
          <w:sz w:val="30"/>
          <w:szCs w:val="30"/>
          <w:cs/>
        </w:rPr>
        <w:t xml:space="preserve">ร้อยละ </w:t>
      </w:r>
      <w:r w:rsidR="00102CDD" w:rsidRPr="00D7616D">
        <w:rPr>
          <w:rFonts w:ascii="Angsana New" w:hAnsi="Angsana New" w:cs="Angsana New"/>
          <w:spacing w:val="-1"/>
          <w:sz w:val="30"/>
          <w:szCs w:val="30"/>
        </w:rPr>
        <w:t>2.10</w:t>
      </w:r>
      <w:r w:rsidR="00102CDD" w:rsidRPr="00E75DA2">
        <w:rPr>
          <w:rFonts w:ascii="Angsana New" w:hAnsi="Angsana New" w:cs="Angsana New"/>
          <w:spacing w:val="-1"/>
          <w:sz w:val="30"/>
          <w:szCs w:val="30"/>
        </w:rPr>
        <w:t xml:space="preserve"> </w:t>
      </w:r>
      <w:r w:rsidR="00102CDD" w:rsidRPr="00E75DA2">
        <w:rPr>
          <w:rFonts w:ascii="Angsana New" w:hAnsi="Angsana New" w:cs="Angsana New" w:hint="cs"/>
          <w:spacing w:val="-1"/>
          <w:sz w:val="30"/>
          <w:szCs w:val="30"/>
          <w:cs/>
        </w:rPr>
        <w:t>ต่อปี เทียบเท่าอัตรา</w:t>
      </w:r>
      <w:r w:rsidRPr="00E75DA2">
        <w:rPr>
          <w:rFonts w:ascii="Angsana New" w:hAnsi="Angsana New" w:cs="Angsana New" w:hint="cs"/>
          <w:spacing w:val="-1"/>
          <w:sz w:val="30"/>
          <w:szCs w:val="30"/>
          <w:cs/>
        </w:rPr>
        <w:t xml:space="preserve">ดอกเบี้ยเงินฝากประเภทฝากประจำ </w:t>
      </w:r>
      <w:r w:rsidRPr="00E75DA2">
        <w:rPr>
          <w:rFonts w:ascii="Angsana New" w:hAnsi="Angsana New" w:cs="Angsana New"/>
          <w:spacing w:val="-1"/>
          <w:sz w:val="30"/>
          <w:szCs w:val="30"/>
        </w:rPr>
        <w:t>36</w:t>
      </w:r>
      <w:r w:rsidRPr="00E75DA2">
        <w:rPr>
          <w:rFonts w:ascii="Angsana New" w:hAnsi="Angsana New" w:cs="Angsana New" w:hint="cs"/>
          <w:spacing w:val="-1"/>
          <w:sz w:val="30"/>
          <w:szCs w:val="30"/>
          <w:cs/>
        </w:rPr>
        <w:t xml:space="preserve"> เดือนของธนาคารพาณิชย์แห่งหนึ่ง</w:t>
      </w:r>
    </w:p>
    <w:p w14:paraId="0607A5C2" w14:textId="77777777" w:rsidR="00154C15" w:rsidRPr="00154C15" w:rsidRDefault="00154C15" w:rsidP="00E75DA2">
      <w:pPr>
        <w:ind w:left="900" w:firstLine="540"/>
        <w:jc w:val="thaiDistribute"/>
        <w:rPr>
          <w:rFonts w:ascii="Angsana New" w:hAnsi="Angsana New" w:cs="Angsana New"/>
          <w:spacing w:val="-1"/>
          <w:sz w:val="16"/>
          <w:szCs w:val="16"/>
        </w:rPr>
      </w:pPr>
    </w:p>
    <w:p w14:paraId="41AEA834" w14:textId="6D1E820A" w:rsidR="006B3B6E" w:rsidRPr="00E75DA2" w:rsidRDefault="006B3B6E" w:rsidP="00E75DA2">
      <w:pPr>
        <w:ind w:left="900" w:firstLine="540"/>
        <w:jc w:val="thaiDistribute"/>
        <w:rPr>
          <w:rFonts w:ascii="Angsana New" w:hAnsi="Angsana New" w:cs="Angsana New"/>
          <w:spacing w:val="-1"/>
          <w:sz w:val="30"/>
          <w:szCs w:val="30"/>
        </w:rPr>
      </w:pPr>
      <w:r w:rsidRPr="00E75DA2">
        <w:rPr>
          <w:rFonts w:ascii="Angsana New" w:hAnsi="Angsana New" w:cs="Angsana New"/>
          <w:spacing w:val="-4"/>
          <w:sz w:val="30"/>
          <w:szCs w:val="30"/>
          <w:cs/>
        </w:rPr>
        <w:t xml:space="preserve">ตามงบการเงินรวม ณ วันที่ </w:t>
      </w:r>
      <w:r w:rsidR="00282CAC" w:rsidRPr="00E75DA2">
        <w:rPr>
          <w:rFonts w:ascii="Angsana New" w:hAnsi="Angsana New" w:cs="Angsana New"/>
          <w:spacing w:val="-4"/>
          <w:sz w:val="30"/>
          <w:szCs w:val="30"/>
        </w:rPr>
        <w:t xml:space="preserve">31 </w:t>
      </w:r>
      <w:r w:rsidR="00282CAC" w:rsidRPr="00E75DA2">
        <w:rPr>
          <w:rFonts w:ascii="Angsana New" w:hAnsi="Angsana New" w:cs="Angsana New" w:hint="cs"/>
          <w:spacing w:val="-4"/>
          <w:sz w:val="30"/>
          <w:szCs w:val="30"/>
          <w:cs/>
        </w:rPr>
        <w:t xml:space="preserve">ธันวาคม </w:t>
      </w:r>
      <w:r w:rsidRPr="00E75DA2">
        <w:rPr>
          <w:rFonts w:ascii="Angsana New" w:hAnsi="Angsana New" w:cs="Angsana New"/>
          <w:spacing w:val="-4"/>
          <w:sz w:val="30"/>
          <w:szCs w:val="30"/>
        </w:rPr>
        <w:t>256</w:t>
      </w:r>
      <w:r w:rsidR="00AC0C88">
        <w:rPr>
          <w:rFonts w:ascii="Angsana New" w:hAnsi="Angsana New" w:cs="Angsana New"/>
          <w:spacing w:val="-4"/>
          <w:sz w:val="30"/>
          <w:szCs w:val="30"/>
        </w:rPr>
        <w:t>8</w:t>
      </w:r>
      <w:r w:rsidRPr="00E75DA2">
        <w:rPr>
          <w:rFonts w:ascii="Angsana New" w:hAnsi="Angsana New" w:cs="Angsana New"/>
          <w:spacing w:val="-4"/>
          <w:sz w:val="30"/>
          <w:szCs w:val="30"/>
        </w:rPr>
        <w:t xml:space="preserve"> </w:t>
      </w:r>
      <w:r w:rsidRPr="00E75DA2">
        <w:rPr>
          <w:rFonts w:ascii="Angsana New" w:hAnsi="Angsana New" w:cs="Angsana New"/>
          <w:spacing w:val="-4"/>
          <w:sz w:val="30"/>
          <w:szCs w:val="30"/>
          <w:cs/>
        </w:rPr>
        <w:t>และ</w:t>
      </w:r>
      <w:r w:rsidR="00282CAC" w:rsidRPr="00E75DA2">
        <w:rPr>
          <w:rFonts w:ascii="Angsana New" w:hAnsi="Angsana New" w:cs="Angsana New" w:hint="cs"/>
          <w:spacing w:val="-4"/>
          <w:sz w:val="30"/>
          <w:szCs w:val="30"/>
          <w:cs/>
        </w:rPr>
        <w:t xml:space="preserve"> </w:t>
      </w:r>
      <w:r w:rsidRPr="00E75DA2">
        <w:rPr>
          <w:rFonts w:ascii="Angsana New" w:hAnsi="Angsana New" w:cs="Angsana New"/>
          <w:spacing w:val="-4"/>
          <w:sz w:val="30"/>
          <w:szCs w:val="30"/>
        </w:rPr>
        <w:t>256</w:t>
      </w:r>
      <w:r w:rsidR="00AC0C88">
        <w:rPr>
          <w:rFonts w:ascii="Angsana New" w:hAnsi="Angsana New" w:cs="Angsana New"/>
          <w:spacing w:val="-4"/>
          <w:sz w:val="30"/>
          <w:szCs w:val="30"/>
        </w:rPr>
        <w:t>7</w:t>
      </w:r>
      <w:r w:rsidRPr="00E75DA2">
        <w:rPr>
          <w:rFonts w:ascii="Angsana New" w:hAnsi="Angsana New" w:cs="Angsana New"/>
          <w:spacing w:val="-4"/>
          <w:sz w:val="30"/>
          <w:szCs w:val="30"/>
          <w:cs/>
        </w:rPr>
        <w:t xml:space="preserve"> เงินกู้ยืมระยะ</w:t>
      </w:r>
      <w:r w:rsidRPr="00E75DA2">
        <w:rPr>
          <w:rFonts w:ascii="Angsana New" w:hAnsi="Angsana New" w:cs="Angsana New" w:hint="cs"/>
          <w:spacing w:val="-4"/>
          <w:sz w:val="30"/>
          <w:szCs w:val="30"/>
          <w:cs/>
        </w:rPr>
        <w:t>ยาว</w:t>
      </w:r>
      <w:r w:rsidRPr="00E75DA2">
        <w:rPr>
          <w:rFonts w:ascii="Angsana New" w:hAnsi="Angsana New" w:cs="Angsana New"/>
          <w:spacing w:val="-4"/>
          <w:sz w:val="30"/>
          <w:szCs w:val="30"/>
          <w:cs/>
        </w:rPr>
        <w:t>จากกิจการที่เกี่ยวข้องกัน</w:t>
      </w:r>
      <w:r w:rsidRPr="00E75DA2">
        <w:rPr>
          <w:rFonts w:ascii="Angsana New" w:hAnsi="Angsana New" w:cs="Angsana New"/>
          <w:spacing w:val="-1"/>
          <w:sz w:val="30"/>
          <w:szCs w:val="30"/>
          <w:cs/>
        </w:rPr>
        <w:t>จำนวนเงิน</w:t>
      </w:r>
      <w:r w:rsidRPr="00E75DA2">
        <w:rPr>
          <w:rFonts w:ascii="Angsana New" w:hAnsi="Angsana New" w:cs="Angsana New"/>
          <w:spacing w:val="-1"/>
          <w:sz w:val="30"/>
          <w:szCs w:val="30"/>
        </w:rPr>
        <w:t xml:space="preserve"> </w:t>
      </w:r>
      <w:r w:rsidRPr="00D7616D">
        <w:rPr>
          <w:rFonts w:ascii="Angsana New" w:hAnsi="Angsana New" w:cs="Angsana New"/>
          <w:spacing w:val="-1"/>
          <w:sz w:val="30"/>
          <w:szCs w:val="30"/>
        </w:rPr>
        <w:t>1.75</w:t>
      </w:r>
      <w:r w:rsidRPr="00E75DA2">
        <w:rPr>
          <w:rFonts w:ascii="Angsana New" w:hAnsi="Angsana New" w:cs="Angsana New"/>
          <w:spacing w:val="-1"/>
          <w:sz w:val="30"/>
          <w:szCs w:val="30"/>
        </w:rPr>
        <w:t xml:space="preserve"> </w:t>
      </w:r>
      <w:r w:rsidRPr="00E75DA2">
        <w:rPr>
          <w:rFonts w:ascii="Angsana New" w:hAnsi="Angsana New" w:cs="Angsana New"/>
          <w:spacing w:val="-1"/>
          <w:sz w:val="30"/>
          <w:szCs w:val="30"/>
          <w:cs/>
        </w:rPr>
        <w:t xml:space="preserve">ล้านบาท เป็นการกู้ยืมโดยไม่มีการทำสัญญาระหว่างกัน และมีการคิดดอกเบี้ยระหว่างกันในอัตราร้อยละ </w:t>
      </w:r>
      <w:r w:rsidRPr="00D7616D">
        <w:rPr>
          <w:rFonts w:ascii="Angsana New" w:hAnsi="Angsana New" w:cs="Angsana New"/>
          <w:spacing w:val="-1"/>
          <w:sz w:val="30"/>
          <w:szCs w:val="30"/>
        </w:rPr>
        <w:t>5.00</w:t>
      </w:r>
      <w:r w:rsidRPr="00E75DA2">
        <w:rPr>
          <w:rFonts w:ascii="Angsana New" w:hAnsi="Angsana New" w:cs="Angsana New"/>
          <w:spacing w:val="-1"/>
          <w:sz w:val="30"/>
          <w:szCs w:val="30"/>
        </w:rPr>
        <w:t xml:space="preserve"> </w:t>
      </w:r>
      <w:r w:rsidRPr="00E75DA2">
        <w:rPr>
          <w:rFonts w:ascii="Angsana New" w:hAnsi="Angsana New" w:cs="Angsana New"/>
          <w:spacing w:val="-1"/>
          <w:sz w:val="30"/>
          <w:szCs w:val="30"/>
          <w:cs/>
        </w:rPr>
        <w:t>ต่อปี เท่ากันทั้งสอง</w:t>
      </w:r>
      <w:r w:rsidR="00D547BD" w:rsidRPr="00E75DA2">
        <w:rPr>
          <w:rFonts w:ascii="Angsana New" w:hAnsi="Angsana New" w:cs="Angsana New"/>
          <w:spacing w:val="-1"/>
          <w:sz w:val="30"/>
          <w:szCs w:val="30"/>
          <w:cs/>
        </w:rPr>
        <w:t>ปี</w:t>
      </w:r>
    </w:p>
    <w:bookmarkEnd w:id="2"/>
    <w:p w14:paraId="194BA573" w14:textId="77777777" w:rsidR="001410A7" w:rsidRPr="00282CAC" w:rsidRDefault="001410A7" w:rsidP="00DD7F3A">
      <w:pPr>
        <w:jc w:val="thaiDistribute"/>
        <w:rPr>
          <w:rFonts w:ascii="Angsana New" w:hAnsi="Angsana New" w:cs="Angsana New"/>
          <w:spacing w:val="-2"/>
          <w:sz w:val="16"/>
          <w:szCs w:val="16"/>
        </w:rPr>
      </w:pPr>
    </w:p>
    <w:p w14:paraId="65FA5A78" w14:textId="77777777" w:rsidR="00722595" w:rsidRPr="00015000" w:rsidRDefault="00722595" w:rsidP="00C64382">
      <w:pPr>
        <w:pStyle w:val="ListParagraph"/>
        <w:numPr>
          <w:ilvl w:val="0"/>
          <w:numId w:val="29"/>
        </w:numPr>
        <w:ind w:left="810"/>
        <w:rPr>
          <w:rFonts w:ascii="Angsana New" w:hAnsi="Angsana New" w:cs="Angsana New"/>
          <w:sz w:val="30"/>
          <w:szCs w:val="30"/>
        </w:rPr>
      </w:pPr>
      <w:r w:rsidRPr="00015000">
        <w:rPr>
          <w:rFonts w:ascii="Angsana New" w:hAnsi="Angsana New" w:cs="Angsana New"/>
          <w:sz w:val="30"/>
          <w:szCs w:val="30"/>
          <w:cs/>
        </w:rPr>
        <w:t>รายได้และค่าใช้จ่ายระหว่างกัน</w:t>
      </w: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733784" w:rsidRPr="00272538" w14:paraId="7761C809" w14:textId="77777777">
        <w:trPr>
          <w:cantSplit/>
          <w:tblHeader/>
        </w:trPr>
        <w:tc>
          <w:tcPr>
            <w:tcW w:w="3000" w:type="dxa"/>
          </w:tcPr>
          <w:p w14:paraId="59FCB841" w14:textId="77777777" w:rsidR="00733784" w:rsidRPr="00272538" w:rsidRDefault="00733784">
            <w:pPr>
              <w:jc w:val="center"/>
              <w:rPr>
                <w:rFonts w:ascii="Angsana New" w:hAnsi="Angsana New" w:cs="Angsana New"/>
                <w:snapToGrid w:val="0"/>
                <w:color w:val="000000"/>
                <w:sz w:val="20"/>
                <w:szCs w:val="20"/>
                <w:cs/>
                <w:lang w:eastAsia="th-TH"/>
              </w:rPr>
            </w:pPr>
          </w:p>
        </w:tc>
        <w:tc>
          <w:tcPr>
            <w:tcW w:w="1710" w:type="dxa"/>
          </w:tcPr>
          <w:p w14:paraId="4F357718" w14:textId="77777777" w:rsidR="00733784" w:rsidRPr="00272538" w:rsidRDefault="00733784">
            <w:pPr>
              <w:ind w:right="90"/>
              <w:jc w:val="center"/>
              <w:rPr>
                <w:rFonts w:ascii="Angsana New" w:hAnsi="Angsana New" w:cs="Angsana New"/>
                <w:snapToGrid w:val="0"/>
                <w:color w:val="000000"/>
                <w:sz w:val="20"/>
                <w:szCs w:val="20"/>
                <w:cs/>
                <w:lang w:eastAsia="th-TH"/>
              </w:rPr>
            </w:pPr>
          </w:p>
        </w:tc>
        <w:tc>
          <w:tcPr>
            <w:tcW w:w="2790" w:type="dxa"/>
            <w:gridSpan w:val="3"/>
          </w:tcPr>
          <w:p w14:paraId="5126B99F" w14:textId="77777777" w:rsidR="00733784" w:rsidRPr="00272538" w:rsidRDefault="00733784">
            <w:pPr>
              <w:jc w:val="center"/>
              <w:rPr>
                <w:rFonts w:ascii="Angsana New" w:hAnsi="Angsana New" w:cs="Angsana New"/>
                <w:snapToGrid w:val="0"/>
                <w:color w:val="000000"/>
                <w:sz w:val="20"/>
                <w:szCs w:val="20"/>
                <w:cs/>
                <w:lang w:eastAsia="th-TH"/>
              </w:rPr>
            </w:pPr>
          </w:p>
        </w:tc>
        <w:tc>
          <w:tcPr>
            <w:tcW w:w="90" w:type="dxa"/>
          </w:tcPr>
          <w:p w14:paraId="55ABE3CC" w14:textId="77777777" w:rsidR="00733784" w:rsidRPr="00272538" w:rsidRDefault="00733784">
            <w:pPr>
              <w:jc w:val="center"/>
              <w:rPr>
                <w:rFonts w:ascii="Angsana New" w:hAnsi="Angsana New" w:cs="Angsana New"/>
                <w:snapToGrid w:val="0"/>
                <w:color w:val="000000"/>
                <w:sz w:val="20"/>
                <w:szCs w:val="20"/>
                <w:cs/>
                <w:lang w:eastAsia="th-TH"/>
              </w:rPr>
            </w:pPr>
          </w:p>
        </w:tc>
        <w:tc>
          <w:tcPr>
            <w:tcW w:w="2790" w:type="dxa"/>
            <w:gridSpan w:val="3"/>
          </w:tcPr>
          <w:p w14:paraId="3E4EFD8C" w14:textId="77777777" w:rsidR="00733784" w:rsidRPr="00272538" w:rsidRDefault="00733784">
            <w:pPr>
              <w:ind w:right="180"/>
              <w:jc w:val="right"/>
              <w:rPr>
                <w:rFonts w:ascii="Angsana New" w:hAnsi="Angsana New" w:cs="Angsana New"/>
                <w:snapToGrid w:val="0"/>
                <w:color w:val="000000"/>
                <w:sz w:val="20"/>
                <w:szCs w:val="20"/>
                <w:cs/>
                <w:lang w:eastAsia="th-TH"/>
              </w:rPr>
            </w:pPr>
            <w:r w:rsidRPr="00272538">
              <w:rPr>
                <w:rFonts w:ascii="Angsana New" w:hAnsi="Angsana New" w:cs="Angsana New" w:hint="cs"/>
                <w:snapToGrid w:val="0"/>
                <w:color w:val="000000"/>
                <w:sz w:val="20"/>
                <w:szCs w:val="20"/>
                <w:cs/>
                <w:lang w:eastAsia="th-TH"/>
              </w:rPr>
              <w:t xml:space="preserve">(หน่วย </w:t>
            </w:r>
            <w:r w:rsidRPr="00272538">
              <w:rPr>
                <w:rFonts w:ascii="Angsana New" w:hAnsi="Angsana New" w:cs="Angsana New"/>
                <w:snapToGrid w:val="0"/>
                <w:color w:val="000000"/>
                <w:sz w:val="20"/>
                <w:szCs w:val="20"/>
                <w:lang w:eastAsia="th-TH"/>
              </w:rPr>
              <w:t xml:space="preserve">: </w:t>
            </w:r>
            <w:r w:rsidRPr="00272538">
              <w:rPr>
                <w:rFonts w:ascii="Angsana New" w:hAnsi="Angsana New" w:cs="Angsana New" w:hint="cs"/>
                <w:snapToGrid w:val="0"/>
                <w:color w:val="000000"/>
                <w:sz w:val="20"/>
                <w:szCs w:val="20"/>
                <w:cs/>
                <w:lang w:eastAsia="th-TH"/>
              </w:rPr>
              <w:t>บาท)</w:t>
            </w:r>
          </w:p>
        </w:tc>
      </w:tr>
      <w:tr w:rsidR="00733784" w:rsidRPr="00272538" w14:paraId="4CFAE43E" w14:textId="77777777">
        <w:trPr>
          <w:cantSplit/>
          <w:tblHeader/>
        </w:trPr>
        <w:tc>
          <w:tcPr>
            <w:tcW w:w="3000" w:type="dxa"/>
          </w:tcPr>
          <w:p w14:paraId="7D43FBD9" w14:textId="77777777" w:rsidR="00733784" w:rsidRPr="00272538" w:rsidRDefault="00733784">
            <w:pPr>
              <w:jc w:val="center"/>
              <w:rPr>
                <w:rFonts w:ascii="Angsana New" w:hAnsi="Angsana New" w:cs="Angsana New"/>
                <w:snapToGrid w:val="0"/>
                <w:color w:val="000000"/>
                <w:sz w:val="20"/>
                <w:szCs w:val="20"/>
                <w:cs/>
                <w:lang w:eastAsia="th-TH"/>
              </w:rPr>
            </w:pPr>
          </w:p>
        </w:tc>
        <w:tc>
          <w:tcPr>
            <w:tcW w:w="1710" w:type="dxa"/>
          </w:tcPr>
          <w:p w14:paraId="3421BA54" w14:textId="77777777" w:rsidR="00733784" w:rsidRPr="00272538" w:rsidRDefault="00733784">
            <w:pPr>
              <w:ind w:right="90"/>
              <w:jc w:val="center"/>
              <w:rPr>
                <w:rFonts w:ascii="Angsana New" w:hAnsi="Angsana New" w:cs="Angsana New"/>
                <w:snapToGrid w:val="0"/>
                <w:color w:val="000000"/>
                <w:sz w:val="20"/>
                <w:szCs w:val="20"/>
                <w:cs/>
                <w:lang w:eastAsia="th-TH"/>
              </w:rPr>
            </w:pPr>
          </w:p>
        </w:tc>
        <w:tc>
          <w:tcPr>
            <w:tcW w:w="2790" w:type="dxa"/>
            <w:gridSpan w:val="3"/>
          </w:tcPr>
          <w:p w14:paraId="0CF60428" w14:textId="77777777" w:rsidR="00733784" w:rsidRPr="00272538" w:rsidRDefault="00733784">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งบการเงินรวม</w:t>
            </w:r>
          </w:p>
        </w:tc>
        <w:tc>
          <w:tcPr>
            <w:tcW w:w="90" w:type="dxa"/>
          </w:tcPr>
          <w:p w14:paraId="550A2BA0" w14:textId="77777777" w:rsidR="00733784" w:rsidRPr="00272538" w:rsidRDefault="00733784">
            <w:pPr>
              <w:jc w:val="center"/>
              <w:rPr>
                <w:rFonts w:ascii="Angsana New" w:hAnsi="Angsana New" w:cs="Angsana New"/>
                <w:snapToGrid w:val="0"/>
                <w:color w:val="000000"/>
                <w:sz w:val="20"/>
                <w:szCs w:val="20"/>
                <w:cs/>
                <w:lang w:eastAsia="th-TH"/>
              </w:rPr>
            </w:pPr>
          </w:p>
        </w:tc>
        <w:tc>
          <w:tcPr>
            <w:tcW w:w="2790" w:type="dxa"/>
            <w:gridSpan w:val="3"/>
          </w:tcPr>
          <w:p w14:paraId="023882B4" w14:textId="77777777" w:rsidR="00733784" w:rsidRPr="00272538" w:rsidRDefault="00733784">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งบการเงินเฉพาะกิจการ</w:t>
            </w:r>
          </w:p>
        </w:tc>
      </w:tr>
      <w:tr w:rsidR="00282CAC" w:rsidRPr="00272538" w14:paraId="39E31EC3" w14:textId="77777777">
        <w:trPr>
          <w:cantSplit/>
          <w:tblHeader/>
        </w:trPr>
        <w:tc>
          <w:tcPr>
            <w:tcW w:w="3000" w:type="dxa"/>
          </w:tcPr>
          <w:p w14:paraId="501308D9" w14:textId="77777777" w:rsidR="00282CAC" w:rsidRPr="00272538" w:rsidRDefault="00282CAC" w:rsidP="00122F60">
            <w:pPr>
              <w:jc w:val="center"/>
              <w:rPr>
                <w:rFonts w:ascii="Angsana New" w:hAnsi="Angsana New" w:cs="Angsana New"/>
                <w:snapToGrid w:val="0"/>
                <w:color w:val="000000"/>
                <w:sz w:val="20"/>
                <w:szCs w:val="20"/>
                <w:cs/>
                <w:lang w:eastAsia="th-TH"/>
              </w:rPr>
            </w:pPr>
          </w:p>
        </w:tc>
        <w:tc>
          <w:tcPr>
            <w:tcW w:w="1710" w:type="dxa"/>
          </w:tcPr>
          <w:p w14:paraId="05475403" w14:textId="77777777" w:rsidR="00282CAC" w:rsidRPr="00272538" w:rsidRDefault="00282CAC" w:rsidP="00122F60">
            <w:pPr>
              <w:ind w:right="90"/>
              <w:jc w:val="center"/>
              <w:rPr>
                <w:rFonts w:ascii="Angsana New" w:hAnsi="Angsana New" w:cs="Angsana New"/>
                <w:snapToGrid w:val="0"/>
                <w:color w:val="000000"/>
                <w:sz w:val="20"/>
                <w:szCs w:val="20"/>
                <w:cs/>
                <w:lang w:eastAsia="th-TH"/>
              </w:rPr>
            </w:pPr>
          </w:p>
        </w:tc>
        <w:tc>
          <w:tcPr>
            <w:tcW w:w="2790" w:type="dxa"/>
            <w:gridSpan w:val="3"/>
          </w:tcPr>
          <w:p w14:paraId="3A9BC10D" w14:textId="54099468" w:rsidR="00282CAC" w:rsidRPr="00272538" w:rsidRDefault="00282CAC" w:rsidP="00282CAC">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สำหรับ</w:t>
            </w:r>
            <w:r>
              <w:rPr>
                <w:rFonts w:ascii="Angsana New" w:hAnsi="Angsana New" w:cs="Angsana New"/>
                <w:snapToGrid w:val="0"/>
                <w:color w:val="000000"/>
                <w:sz w:val="20"/>
                <w:szCs w:val="20"/>
                <w:cs/>
                <w:lang w:eastAsia="th-TH"/>
              </w:rPr>
              <w:t>ปี</w:t>
            </w:r>
            <w:r w:rsidRPr="00282CAC">
              <w:rPr>
                <w:rFonts w:ascii="Angsana New" w:hAnsi="Angsana New" w:cs="Angsana New"/>
                <w:snapToGrid w:val="0"/>
                <w:color w:val="000000"/>
                <w:sz w:val="20"/>
                <w:szCs w:val="20"/>
                <w:cs/>
                <w:lang w:eastAsia="th-TH"/>
              </w:rPr>
              <w:t>สิ้นสุดวันที่</w:t>
            </w:r>
            <w:r>
              <w:rPr>
                <w:rFonts w:ascii="Angsana New" w:hAnsi="Angsana New" w:cs="Angsana New" w:hint="cs"/>
                <w:snapToGrid w:val="0"/>
                <w:color w:val="000000"/>
                <w:sz w:val="20"/>
                <w:szCs w:val="20"/>
                <w:cs/>
                <w:lang w:eastAsia="th-TH"/>
              </w:rPr>
              <w:t xml:space="preserve"> </w:t>
            </w:r>
            <w:r>
              <w:rPr>
                <w:rFonts w:ascii="Angsana New" w:hAnsi="Angsana New" w:cs="Angsana New"/>
                <w:snapToGrid w:val="0"/>
                <w:color w:val="000000"/>
                <w:sz w:val="20"/>
                <w:szCs w:val="20"/>
                <w:lang w:eastAsia="th-TH"/>
              </w:rPr>
              <w:t xml:space="preserve">31 </w:t>
            </w:r>
            <w:r>
              <w:rPr>
                <w:rFonts w:ascii="Angsana New" w:hAnsi="Angsana New" w:cs="Angsana New" w:hint="cs"/>
                <w:snapToGrid w:val="0"/>
                <w:color w:val="000000"/>
                <w:sz w:val="20"/>
                <w:szCs w:val="20"/>
                <w:cs/>
                <w:lang w:eastAsia="th-TH"/>
              </w:rPr>
              <w:t>ธันวาคม</w:t>
            </w:r>
          </w:p>
        </w:tc>
        <w:tc>
          <w:tcPr>
            <w:tcW w:w="90" w:type="dxa"/>
          </w:tcPr>
          <w:p w14:paraId="0449F4CE" w14:textId="77777777" w:rsidR="00282CAC" w:rsidRPr="00272538" w:rsidRDefault="00282CAC" w:rsidP="00122F60">
            <w:pPr>
              <w:jc w:val="center"/>
              <w:rPr>
                <w:rFonts w:ascii="Angsana New" w:hAnsi="Angsana New" w:cs="Angsana New"/>
                <w:snapToGrid w:val="0"/>
                <w:color w:val="000000"/>
                <w:sz w:val="20"/>
                <w:szCs w:val="20"/>
                <w:cs/>
                <w:lang w:eastAsia="th-TH"/>
              </w:rPr>
            </w:pPr>
          </w:p>
        </w:tc>
        <w:tc>
          <w:tcPr>
            <w:tcW w:w="2790" w:type="dxa"/>
            <w:gridSpan w:val="3"/>
          </w:tcPr>
          <w:p w14:paraId="5A7E49D4" w14:textId="444826FA" w:rsidR="00282CAC" w:rsidRPr="00272538" w:rsidRDefault="00282CAC" w:rsidP="00282CAC">
            <w:pPr>
              <w:jc w:val="center"/>
              <w:rPr>
                <w:rFonts w:ascii="Angsana New" w:hAnsi="Angsana New" w:cs="Angsana New"/>
                <w:snapToGrid w:val="0"/>
                <w:color w:val="000000"/>
                <w:sz w:val="20"/>
                <w:szCs w:val="20"/>
                <w:lang w:eastAsia="th-TH"/>
              </w:rPr>
            </w:pPr>
            <w:r w:rsidRPr="00282CAC">
              <w:rPr>
                <w:rFonts w:ascii="Angsana New" w:hAnsi="Angsana New" w:cs="Angsana New"/>
                <w:snapToGrid w:val="0"/>
                <w:color w:val="000000"/>
                <w:sz w:val="20"/>
                <w:szCs w:val="20"/>
                <w:cs/>
                <w:lang w:eastAsia="th-TH"/>
              </w:rPr>
              <w:t xml:space="preserve">สำหรับปีสิ้นสุดวันที่ </w:t>
            </w:r>
            <w:r>
              <w:rPr>
                <w:rFonts w:ascii="Angsana New" w:hAnsi="Angsana New" w:cs="Angsana New"/>
                <w:snapToGrid w:val="0"/>
                <w:color w:val="000000"/>
                <w:sz w:val="20"/>
                <w:szCs w:val="20"/>
                <w:lang w:eastAsia="th-TH"/>
              </w:rPr>
              <w:t>31</w:t>
            </w:r>
            <w:r w:rsidRPr="00282CAC">
              <w:rPr>
                <w:rFonts w:ascii="Angsana New" w:hAnsi="Angsana New" w:cs="Angsana New"/>
                <w:snapToGrid w:val="0"/>
                <w:color w:val="000000"/>
                <w:sz w:val="20"/>
                <w:szCs w:val="20"/>
                <w:cs/>
                <w:lang w:eastAsia="th-TH"/>
              </w:rPr>
              <w:t xml:space="preserve"> ธันวาคม</w:t>
            </w:r>
          </w:p>
        </w:tc>
      </w:tr>
      <w:tr w:rsidR="00AC0C88" w:rsidRPr="00272538" w14:paraId="08D736AD" w14:textId="77777777">
        <w:trPr>
          <w:cantSplit/>
          <w:tblHeader/>
        </w:trPr>
        <w:tc>
          <w:tcPr>
            <w:tcW w:w="3000" w:type="dxa"/>
          </w:tcPr>
          <w:p w14:paraId="158E6E45" w14:textId="77777777" w:rsidR="00AC0C88" w:rsidRPr="00272538" w:rsidRDefault="00AC0C88" w:rsidP="00AC0C88">
            <w:pPr>
              <w:jc w:val="center"/>
              <w:rPr>
                <w:rFonts w:ascii="Angsana New" w:hAnsi="Angsana New" w:cs="Angsana New"/>
                <w:snapToGrid w:val="0"/>
                <w:color w:val="000000"/>
                <w:sz w:val="20"/>
                <w:szCs w:val="20"/>
                <w:cs/>
                <w:lang w:eastAsia="th-TH"/>
              </w:rPr>
            </w:pPr>
          </w:p>
        </w:tc>
        <w:tc>
          <w:tcPr>
            <w:tcW w:w="1710" w:type="dxa"/>
          </w:tcPr>
          <w:p w14:paraId="14291094" w14:textId="77777777" w:rsidR="00AC0C88" w:rsidRPr="00272538" w:rsidRDefault="00AC0C88" w:rsidP="00AC0C88">
            <w:pPr>
              <w:ind w:right="90"/>
              <w:jc w:val="center"/>
              <w:rPr>
                <w:rFonts w:ascii="Angsana New" w:hAnsi="Angsana New" w:cs="Angsana New"/>
                <w:snapToGrid w:val="0"/>
                <w:color w:val="000000"/>
                <w:sz w:val="20"/>
                <w:szCs w:val="20"/>
                <w:cs/>
                <w:lang w:eastAsia="th-TH"/>
              </w:rPr>
            </w:pPr>
            <w:r w:rsidRPr="00272538">
              <w:rPr>
                <w:rFonts w:ascii="Angsana New" w:hAnsi="Angsana New" w:cs="Angsana New"/>
                <w:sz w:val="20"/>
                <w:szCs w:val="20"/>
                <w:cs/>
              </w:rPr>
              <w:t>นโยบายการกำหนดราคา</w:t>
            </w:r>
          </w:p>
        </w:tc>
        <w:tc>
          <w:tcPr>
            <w:tcW w:w="1350" w:type="dxa"/>
          </w:tcPr>
          <w:p w14:paraId="066DCA7F" w14:textId="3FC49463" w:rsidR="00AC0C88" w:rsidRPr="00272538" w:rsidRDefault="00AC0C88" w:rsidP="00AC0C88">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8</w:t>
            </w:r>
          </w:p>
        </w:tc>
        <w:tc>
          <w:tcPr>
            <w:tcW w:w="90" w:type="dxa"/>
          </w:tcPr>
          <w:p w14:paraId="3CFE1D9D" w14:textId="77777777" w:rsidR="00AC0C88" w:rsidRPr="00272538" w:rsidRDefault="00AC0C88" w:rsidP="00AC0C88">
            <w:pPr>
              <w:ind w:right="90"/>
              <w:jc w:val="center"/>
              <w:rPr>
                <w:rFonts w:ascii="Angsana New" w:hAnsi="Angsana New" w:cs="Angsana New"/>
                <w:snapToGrid w:val="0"/>
                <w:color w:val="000000"/>
                <w:sz w:val="20"/>
                <w:szCs w:val="20"/>
                <w:cs/>
                <w:lang w:eastAsia="th-TH"/>
              </w:rPr>
            </w:pPr>
          </w:p>
        </w:tc>
        <w:tc>
          <w:tcPr>
            <w:tcW w:w="1350" w:type="dxa"/>
          </w:tcPr>
          <w:p w14:paraId="7BC2E1B4" w14:textId="58B5E19C" w:rsidR="00AC0C88" w:rsidRPr="00272538" w:rsidRDefault="00AC0C88" w:rsidP="00AC0C88">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7</w:t>
            </w:r>
          </w:p>
        </w:tc>
        <w:tc>
          <w:tcPr>
            <w:tcW w:w="90" w:type="dxa"/>
          </w:tcPr>
          <w:p w14:paraId="7E59B624" w14:textId="77777777" w:rsidR="00AC0C88" w:rsidRPr="00272538" w:rsidRDefault="00AC0C88" w:rsidP="00AC0C88">
            <w:pPr>
              <w:ind w:right="90"/>
              <w:jc w:val="center"/>
              <w:rPr>
                <w:rFonts w:ascii="Angsana New" w:hAnsi="Angsana New" w:cs="Angsana New"/>
                <w:snapToGrid w:val="0"/>
                <w:color w:val="000000"/>
                <w:sz w:val="20"/>
                <w:szCs w:val="20"/>
                <w:cs/>
                <w:lang w:eastAsia="th-TH"/>
              </w:rPr>
            </w:pPr>
          </w:p>
        </w:tc>
        <w:tc>
          <w:tcPr>
            <w:tcW w:w="1350" w:type="dxa"/>
          </w:tcPr>
          <w:p w14:paraId="52AD77BE" w14:textId="258EEB9C" w:rsidR="00AC0C88" w:rsidRPr="00272538" w:rsidRDefault="00AC0C88" w:rsidP="00AC0C88">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8</w:t>
            </w:r>
          </w:p>
        </w:tc>
        <w:tc>
          <w:tcPr>
            <w:tcW w:w="90" w:type="dxa"/>
          </w:tcPr>
          <w:p w14:paraId="63D786D1" w14:textId="77777777" w:rsidR="00AC0C88" w:rsidRPr="00272538" w:rsidRDefault="00AC0C88" w:rsidP="00AC0C88">
            <w:pPr>
              <w:ind w:right="90"/>
              <w:jc w:val="center"/>
              <w:rPr>
                <w:rFonts w:ascii="Angsana New" w:hAnsi="Angsana New" w:cs="Angsana New"/>
                <w:snapToGrid w:val="0"/>
                <w:color w:val="000000"/>
                <w:sz w:val="20"/>
                <w:szCs w:val="20"/>
                <w:cs/>
                <w:lang w:eastAsia="th-TH"/>
              </w:rPr>
            </w:pPr>
          </w:p>
        </w:tc>
        <w:tc>
          <w:tcPr>
            <w:tcW w:w="1350" w:type="dxa"/>
          </w:tcPr>
          <w:p w14:paraId="5E5BF51D" w14:textId="2A1D107C" w:rsidR="00AC0C88" w:rsidRPr="00272538" w:rsidRDefault="00AC0C88" w:rsidP="00AC0C88">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7</w:t>
            </w:r>
          </w:p>
        </w:tc>
      </w:tr>
      <w:tr w:rsidR="00733784" w:rsidRPr="00272538" w14:paraId="2081A95B" w14:textId="77777777">
        <w:trPr>
          <w:cantSplit/>
        </w:trPr>
        <w:tc>
          <w:tcPr>
            <w:tcW w:w="3000" w:type="dxa"/>
          </w:tcPr>
          <w:p w14:paraId="435935DB" w14:textId="77777777" w:rsidR="00733784" w:rsidRPr="00272538" w:rsidRDefault="00733784">
            <w:pPr>
              <w:rPr>
                <w:rFonts w:ascii="Angsana New" w:hAnsi="Angsana New" w:cs="Angsana New"/>
                <w:b/>
                <w:bCs/>
                <w:sz w:val="20"/>
                <w:szCs w:val="20"/>
                <w:cs/>
              </w:rPr>
            </w:pPr>
            <w:r w:rsidRPr="00272538">
              <w:rPr>
                <w:rFonts w:ascii="Angsana New" w:hAnsi="Angsana New" w:cs="Angsana New"/>
                <w:b/>
                <w:bCs/>
                <w:sz w:val="20"/>
                <w:szCs w:val="20"/>
                <w:cs/>
              </w:rPr>
              <w:t>รายการธุรกิจกับบริษัทย่อย</w:t>
            </w:r>
          </w:p>
        </w:tc>
        <w:tc>
          <w:tcPr>
            <w:tcW w:w="1710" w:type="dxa"/>
          </w:tcPr>
          <w:p w14:paraId="5073F670" w14:textId="77777777" w:rsidR="00733784" w:rsidRPr="00272538" w:rsidRDefault="00733784">
            <w:pPr>
              <w:tabs>
                <w:tab w:val="left" w:pos="507"/>
              </w:tabs>
              <w:rPr>
                <w:rFonts w:ascii="Angsana New" w:hAnsi="Angsana New" w:cs="Angsana New"/>
                <w:sz w:val="20"/>
                <w:szCs w:val="20"/>
              </w:rPr>
            </w:pPr>
          </w:p>
        </w:tc>
        <w:tc>
          <w:tcPr>
            <w:tcW w:w="1350" w:type="dxa"/>
          </w:tcPr>
          <w:p w14:paraId="0BC20566"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90" w:type="dxa"/>
          </w:tcPr>
          <w:p w14:paraId="2D55E44F" w14:textId="77777777" w:rsidR="00733784" w:rsidRPr="00272538" w:rsidRDefault="00733784">
            <w:pPr>
              <w:ind w:right="274"/>
              <w:jc w:val="right"/>
              <w:rPr>
                <w:rFonts w:ascii="Angsana New" w:hAnsi="Angsana New" w:cs="Angsana New"/>
                <w:snapToGrid w:val="0"/>
                <w:color w:val="000000"/>
                <w:sz w:val="20"/>
                <w:szCs w:val="20"/>
                <w:cs/>
                <w:lang w:eastAsia="th-TH"/>
              </w:rPr>
            </w:pPr>
          </w:p>
        </w:tc>
        <w:tc>
          <w:tcPr>
            <w:tcW w:w="1350" w:type="dxa"/>
          </w:tcPr>
          <w:p w14:paraId="532484C3"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90" w:type="dxa"/>
          </w:tcPr>
          <w:p w14:paraId="3B06136B"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1350" w:type="dxa"/>
          </w:tcPr>
          <w:p w14:paraId="7323BCE5"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90" w:type="dxa"/>
          </w:tcPr>
          <w:p w14:paraId="3D1292E7"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1350" w:type="dxa"/>
          </w:tcPr>
          <w:p w14:paraId="0C9A8F8C" w14:textId="77777777" w:rsidR="00733784" w:rsidRPr="00272538" w:rsidRDefault="00733784">
            <w:pPr>
              <w:ind w:right="143"/>
              <w:jc w:val="right"/>
              <w:rPr>
                <w:rFonts w:ascii="Angsana New" w:hAnsi="Angsana New" w:cs="Angsana New"/>
                <w:snapToGrid w:val="0"/>
                <w:color w:val="000000"/>
                <w:sz w:val="20"/>
                <w:szCs w:val="20"/>
                <w:lang w:eastAsia="th-TH"/>
              </w:rPr>
            </w:pPr>
          </w:p>
        </w:tc>
      </w:tr>
      <w:tr w:rsidR="00733784" w:rsidRPr="00272538" w14:paraId="6C1A2422" w14:textId="77777777">
        <w:trPr>
          <w:cantSplit/>
        </w:trPr>
        <w:tc>
          <w:tcPr>
            <w:tcW w:w="3000" w:type="dxa"/>
          </w:tcPr>
          <w:p w14:paraId="294AC414" w14:textId="77777777" w:rsidR="00733784" w:rsidRPr="00272538" w:rsidRDefault="00733784">
            <w:pPr>
              <w:rPr>
                <w:rFonts w:ascii="Angsana New" w:hAnsi="Angsana New" w:cs="Angsana New"/>
                <w:sz w:val="20"/>
                <w:szCs w:val="20"/>
                <w:cs/>
              </w:rPr>
            </w:pPr>
            <w:r w:rsidRPr="00272538">
              <w:rPr>
                <w:rFonts w:ascii="Angsana New" w:hAnsi="Angsana New" w:cs="Angsana New"/>
                <w:sz w:val="20"/>
                <w:szCs w:val="20"/>
                <w:cs/>
              </w:rPr>
              <w:t>(ตัดรายการออกจากงบการเงินรวมแล้ว)</w:t>
            </w:r>
          </w:p>
        </w:tc>
        <w:tc>
          <w:tcPr>
            <w:tcW w:w="1710" w:type="dxa"/>
          </w:tcPr>
          <w:p w14:paraId="3450F9B3" w14:textId="77777777" w:rsidR="00733784" w:rsidRPr="00272538" w:rsidRDefault="00733784">
            <w:pPr>
              <w:tabs>
                <w:tab w:val="left" w:pos="507"/>
              </w:tabs>
              <w:rPr>
                <w:rFonts w:ascii="Angsana New" w:hAnsi="Angsana New" w:cs="Angsana New"/>
                <w:sz w:val="20"/>
                <w:szCs w:val="20"/>
              </w:rPr>
            </w:pPr>
          </w:p>
        </w:tc>
        <w:tc>
          <w:tcPr>
            <w:tcW w:w="1350" w:type="dxa"/>
          </w:tcPr>
          <w:p w14:paraId="218817FA"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90" w:type="dxa"/>
          </w:tcPr>
          <w:p w14:paraId="7D0CA463" w14:textId="77777777" w:rsidR="00733784" w:rsidRPr="00272538" w:rsidRDefault="00733784">
            <w:pPr>
              <w:ind w:right="274"/>
              <w:jc w:val="right"/>
              <w:rPr>
                <w:rFonts w:ascii="Angsana New" w:hAnsi="Angsana New" w:cs="Angsana New"/>
                <w:snapToGrid w:val="0"/>
                <w:color w:val="000000"/>
                <w:sz w:val="20"/>
                <w:szCs w:val="20"/>
                <w:cs/>
                <w:lang w:eastAsia="th-TH"/>
              </w:rPr>
            </w:pPr>
          </w:p>
        </w:tc>
        <w:tc>
          <w:tcPr>
            <w:tcW w:w="1350" w:type="dxa"/>
          </w:tcPr>
          <w:p w14:paraId="690B709C"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90" w:type="dxa"/>
          </w:tcPr>
          <w:p w14:paraId="76EBFA3E"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1350" w:type="dxa"/>
          </w:tcPr>
          <w:p w14:paraId="55EC1A1A"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90" w:type="dxa"/>
          </w:tcPr>
          <w:p w14:paraId="5DB241C4" w14:textId="77777777" w:rsidR="00733784" w:rsidRPr="00272538" w:rsidRDefault="00733784">
            <w:pPr>
              <w:ind w:right="143"/>
              <w:jc w:val="right"/>
              <w:rPr>
                <w:rFonts w:ascii="Angsana New" w:hAnsi="Angsana New" w:cs="Angsana New"/>
                <w:snapToGrid w:val="0"/>
                <w:color w:val="000000"/>
                <w:sz w:val="20"/>
                <w:szCs w:val="20"/>
                <w:lang w:eastAsia="th-TH"/>
              </w:rPr>
            </w:pPr>
          </w:p>
        </w:tc>
        <w:tc>
          <w:tcPr>
            <w:tcW w:w="1350" w:type="dxa"/>
          </w:tcPr>
          <w:p w14:paraId="1A91F2BE" w14:textId="77777777" w:rsidR="00733784" w:rsidRPr="00272538" w:rsidRDefault="00733784">
            <w:pPr>
              <w:ind w:right="143"/>
              <w:jc w:val="right"/>
              <w:rPr>
                <w:rFonts w:ascii="Angsana New" w:hAnsi="Angsana New" w:cs="Angsana New"/>
                <w:snapToGrid w:val="0"/>
                <w:color w:val="000000"/>
                <w:sz w:val="20"/>
                <w:szCs w:val="20"/>
                <w:lang w:eastAsia="th-TH"/>
              </w:rPr>
            </w:pPr>
          </w:p>
        </w:tc>
      </w:tr>
      <w:tr w:rsidR="00AC0C88" w:rsidRPr="00272538" w14:paraId="39C078C2" w14:textId="77777777">
        <w:trPr>
          <w:cantSplit/>
        </w:trPr>
        <w:tc>
          <w:tcPr>
            <w:tcW w:w="3000" w:type="dxa"/>
          </w:tcPr>
          <w:p w14:paraId="77F8EAF1" w14:textId="42547D14" w:rsidR="00AC0C88" w:rsidRPr="00272538" w:rsidRDefault="00AC0C88" w:rsidP="00AC0C88">
            <w:pPr>
              <w:ind w:firstLine="344"/>
              <w:rPr>
                <w:rFonts w:ascii="Angsana New" w:hAnsi="Angsana New" w:cs="Angsana New"/>
                <w:sz w:val="20"/>
                <w:szCs w:val="20"/>
                <w:cs/>
              </w:rPr>
            </w:pPr>
            <w:r w:rsidRPr="00272538">
              <w:rPr>
                <w:rFonts w:ascii="Angsana New" w:hAnsi="Angsana New" w:cs="Angsana New"/>
                <w:sz w:val="20"/>
                <w:szCs w:val="20"/>
                <w:cs/>
              </w:rPr>
              <w:t>รายได้เงินปันผล</w:t>
            </w:r>
          </w:p>
        </w:tc>
        <w:tc>
          <w:tcPr>
            <w:tcW w:w="1710" w:type="dxa"/>
          </w:tcPr>
          <w:p w14:paraId="235A16B0" w14:textId="32032CC2" w:rsidR="00AC0C88" w:rsidRPr="00272538" w:rsidRDefault="00AC0C88" w:rsidP="00AC0C88">
            <w:pPr>
              <w:tabs>
                <w:tab w:val="left" w:pos="507"/>
              </w:tabs>
              <w:jc w:val="center"/>
              <w:rPr>
                <w:rFonts w:ascii="Angsana New" w:hAnsi="Angsana New" w:cs="Angsana New"/>
                <w:sz w:val="20"/>
                <w:szCs w:val="20"/>
              </w:rPr>
            </w:pPr>
            <w:r w:rsidRPr="00A62A42">
              <w:rPr>
                <w:rFonts w:ascii="Angsana New" w:hAnsi="Angsana New" w:cs="Angsana New"/>
                <w:sz w:val="20"/>
                <w:szCs w:val="20"/>
                <w:cs/>
              </w:rPr>
              <w:t>ตามมติที่ประชุม</w:t>
            </w:r>
            <w:r>
              <w:rPr>
                <w:rFonts w:ascii="Angsana New" w:hAnsi="Angsana New" w:cs="Angsana New" w:hint="cs"/>
                <w:sz w:val="20"/>
                <w:szCs w:val="20"/>
                <w:cs/>
              </w:rPr>
              <w:t>ผู้ถือหุ้น</w:t>
            </w:r>
          </w:p>
        </w:tc>
        <w:tc>
          <w:tcPr>
            <w:tcW w:w="1350" w:type="dxa"/>
          </w:tcPr>
          <w:p w14:paraId="52253095" w14:textId="2A493DC5" w:rsidR="00AC0C88" w:rsidRPr="006C0357" w:rsidRDefault="00AC0C88" w:rsidP="00AC0C88">
            <w:pPr>
              <w:tabs>
                <w:tab w:val="left" w:pos="779"/>
              </w:tabs>
              <w:ind w:left="340"/>
              <w:jc w:val="center"/>
              <w:rPr>
                <w:rFonts w:ascii="Angsana New" w:hAnsi="Angsana New" w:cs="Angsana New"/>
                <w:snapToGrid w:val="0"/>
                <w:color w:val="000000"/>
                <w:sz w:val="20"/>
                <w:szCs w:val="20"/>
                <w:lang w:eastAsia="th-TH"/>
              </w:rPr>
            </w:pPr>
            <w:r w:rsidRPr="006C0357">
              <w:rPr>
                <w:rFonts w:ascii="Angsana New" w:hAnsi="Angsana New" w:cs="Angsana New"/>
                <w:snapToGrid w:val="0"/>
                <w:color w:val="000000"/>
                <w:sz w:val="20"/>
                <w:szCs w:val="20"/>
                <w:cs/>
                <w:lang w:eastAsia="th-TH"/>
              </w:rPr>
              <w:t>-</w:t>
            </w:r>
          </w:p>
        </w:tc>
        <w:tc>
          <w:tcPr>
            <w:tcW w:w="90" w:type="dxa"/>
          </w:tcPr>
          <w:p w14:paraId="77C5AB61" w14:textId="77777777" w:rsidR="00AC0C88" w:rsidRPr="00310480" w:rsidRDefault="00AC0C88" w:rsidP="00AC0C88">
            <w:pPr>
              <w:tabs>
                <w:tab w:val="left" w:pos="779"/>
              </w:tabs>
              <w:ind w:left="340"/>
              <w:jc w:val="right"/>
              <w:rPr>
                <w:rFonts w:ascii="Angsana New" w:hAnsi="Angsana New" w:cs="Angsana New"/>
                <w:snapToGrid w:val="0"/>
                <w:color w:val="000000"/>
                <w:sz w:val="20"/>
                <w:szCs w:val="20"/>
                <w:cs/>
                <w:lang w:eastAsia="th-TH"/>
              </w:rPr>
            </w:pPr>
          </w:p>
        </w:tc>
        <w:tc>
          <w:tcPr>
            <w:tcW w:w="1350" w:type="dxa"/>
          </w:tcPr>
          <w:p w14:paraId="754C8D9D" w14:textId="4402A0CA" w:rsidR="00AC0C88" w:rsidRPr="00310480" w:rsidRDefault="00AC0C88" w:rsidP="00AC0C88">
            <w:pPr>
              <w:tabs>
                <w:tab w:val="left" w:pos="779"/>
              </w:tabs>
              <w:ind w:left="340"/>
              <w:jc w:val="center"/>
              <w:rPr>
                <w:rFonts w:ascii="Angsana New" w:hAnsi="Angsana New" w:cs="Angsana New"/>
                <w:snapToGrid w:val="0"/>
                <w:color w:val="000000"/>
                <w:sz w:val="20"/>
                <w:szCs w:val="20"/>
                <w:lang w:eastAsia="th-TH"/>
              </w:rPr>
            </w:pPr>
            <w:r w:rsidRPr="00310480">
              <w:rPr>
                <w:rFonts w:ascii="Angsana New" w:hAnsi="Angsana New" w:cs="Angsana New"/>
                <w:snapToGrid w:val="0"/>
                <w:color w:val="000000"/>
                <w:sz w:val="20"/>
                <w:szCs w:val="20"/>
                <w:cs/>
                <w:lang w:eastAsia="th-TH"/>
              </w:rPr>
              <w:t>-</w:t>
            </w:r>
          </w:p>
        </w:tc>
        <w:tc>
          <w:tcPr>
            <w:tcW w:w="90" w:type="dxa"/>
          </w:tcPr>
          <w:p w14:paraId="14E1B719" w14:textId="77777777" w:rsidR="00AC0C88" w:rsidRPr="00272538" w:rsidRDefault="00AC0C88" w:rsidP="00AC0C88">
            <w:pPr>
              <w:ind w:right="143"/>
              <w:jc w:val="right"/>
              <w:rPr>
                <w:rFonts w:ascii="Angsana New" w:hAnsi="Angsana New" w:cs="Angsana New"/>
                <w:snapToGrid w:val="0"/>
                <w:color w:val="000000"/>
                <w:sz w:val="20"/>
                <w:szCs w:val="20"/>
                <w:lang w:eastAsia="th-TH"/>
              </w:rPr>
            </w:pPr>
          </w:p>
        </w:tc>
        <w:tc>
          <w:tcPr>
            <w:tcW w:w="1350" w:type="dxa"/>
          </w:tcPr>
          <w:p w14:paraId="323A05B0" w14:textId="7A2D2996" w:rsidR="00AC0C88" w:rsidRPr="00AC0C88" w:rsidRDefault="00AC0C88" w:rsidP="00AC0C88">
            <w:pPr>
              <w:ind w:right="127"/>
              <w:jc w:val="right"/>
              <w:rPr>
                <w:rFonts w:ascii="Angsana New" w:hAnsi="Angsana New" w:cs="Angsana New"/>
                <w:snapToGrid w:val="0"/>
                <w:color w:val="000000"/>
                <w:sz w:val="20"/>
                <w:szCs w:val="20"/>
                <w:highlight w:val="yellow"/>
                <w:lang w:eastAsia="th-TH"/>
              </w:rPr>
            </w:pPr>
            <w:r w:rsidRPr="00414973">
              <w:rPr>
                <w:rFonts w:ascii="Angsana New" w:hAnsi="Angsana New" w:cs="Angsana New"/>
                <w:snapToGrid w:val="0"/>
                <w:color w:val="000000"/>
                <w:sz w:val="20"/>
                <w:szCs w:val="20"/>
                <w:cs/>
                <w:lang w:eastAsia="th-TH"/>
              </w:rPr>
              <w:t>37</w:t>
            </w:r>
            <w:r w:rsidRPr="00414973">
              <w:rPr>
                <w:rFonts w:ascii="Angsana New" w:hAnsi="Angsana New" w:cs="Angsana New"/>
                <w:snapToGrid w:val="0"/>
                <w:color w:val="000000"/>
                <w:sz w:val="20"/>
                <w:szCs w:val="20"/>
                <w:lang w:eastAsia="th-TH"/>
              </w:rPr>
              <w:t>,</w:t>
            </w:r>
            <w:r w:rsidRPr="00414973">
              <w:rPr>
                <w:rFonts w:ascii="Angsana New" w:hAnsi="Angsana New" w:cs="Angsana New"/>
                <w:snapToGrid w:val="0"/>
                <w:color w:val="000000"/>
                <w:sz w:val="20"/>
                <w:szCs w:val="20"/>
                <w:cs/>
                <w:lang w:eastAsia="th-TH"/>
              </w:rPr>
              <w:t>249</w:t>
            </w:r>
            <w:r w:rsidRPr="00414973">
              <w:rPr>
                <w:rFonts w:ascii="Angsana New" w:hAnsi="Angsana New" w:cs="Angsana New"/>
                <w:snapToGrid w:val="0"/>
                <w:color w:val="000000"/>
                <w:sz w:val="20"/>
                <w:szCs w:val="20"/>
                <w:lang w:eastAsia="th-TH"/>
              </w:rPr>
              <w:t>,</w:t>
            </w:r>
            <w:r w:rsidRPr="00414973">
              <w:rPr>
                <w:rFonts w:ascii="Angsana New" w:hAnsi="Angsana New" w:cs="Angsana New"/>
                <w:snapToGrid w:val="0"/>
                <w:color w:val="000000"/>
                <w:sz w:val="20"/>
                <w:szCs w:val="20"/>
                <w:cs/>
                <w:lang w:eastAsia="th-TH"/>
              </w:rPr>
              <w:t>650.00</w:t>
            </w:r>
          </w:p>
        </w:tc>
        <w:tc>
          <w:tcPr>
            <w:tcW w:w="90" w:type="dxa"/>
          </w:tcPr>
          <w:p w14:paraId="76F8EEFA" w14:textId="77777777" w:rsidR="00AC0C88" w:rsidRPr="00272538" w:rsidRDefault="00AC0C88" w:rsidP="00AC0C88">
            <w:pPr>
              <w:ind w:right="143"/>
              <w:jc w:val="right"/>
              <w:rPr>
                <w:rFonts w:ascii="Angsana New" w:hAnsi="Angsana New" w:cs="Angsana New"/>
                <w:snapToGrid w:val="0"/>
                <w:color w:val="000000"/>
                <w:sz w:val="20"/>
                <w:szCs w:val="20"/>
                <w:lang w:eastAsia="th-TH"/>
              </w:rPr>
            </w:pPr>
          </w:p>
        </w:tc>
        <w:tc>
          <w:tcPr>
            <w:tcW w:w="1350" w:type="dxa"/>
          </w:tcPr>
          <w:p w14:paraId="46F4D5F2" w14:textId="24215A44" w:rsidR="00AC0C88" w:rsidRPr="00122F60" w:rsidRDefault="00AC0C88" w:rsidP="00AC0C88">
            <w:pPr>
              <w:ind w:right="143"/>
              <w:jc w:val="right"/>
              <w:rPr>
                <w:rFonts w:ascii="Angsana New" w:hAnsi="Angsana New" w:cs="Angsana New"/>
                <w:snapToGrid w:val="0"/>
                <w:color w:val="000000"/>
                <w:sz w:val="20"/>
                <w:szCs w:val="20"/>
                <w:highlight w:val="red"/>
                <w:lang w:eastAsia="th-TH"/>
              </w:rPr>
            </w:pPr>
            <w:r w:rsidRPr="00736696">
              <w:rPr>
                <w:rFonts w:ascii="Angsana New" w:hAnsi="Angsana New" w:cs="Angsana New"/>
                <w:snapToGrid w:val="0"/>
                <w:color w:val="000000"/>
                <w:sz w:val="20"/>
                <w:szCs w:val="20"/>
                <w:cs/>
                <w:lang w:eastAsia="th-TH"/>
              </w:rPr>
              <w:t>37</w:t>
            </w:r>
            <w:r w:rsidRPr="00736696">
              <w:rPr>
                <w:rFonts w:ascii="Angsana New" w:hAnsi="Angsana New" w:cs="Angsana New"/>
                <w:snapToGrid w:val="0"/>
                <w:color w:val="000000"/>
                <w:sz w:val="20"/>
                <w:szCs w:val="20"/>
                <w:lang w:eastAsia="th-TH"/>
              </w:rPr>
              <w:t>,</w:t>
            </w:r>
            <w:r w:rsidRPr="00736696">
              <w:rPr>
                <w:rFonts w:ascii="Angsana New" w:hAnsi="Angsana New" w:cs="Angsana New"/>
                <w:snapToGrid w:val="0"/>
                <w:color w:val="000000"/>
                <w:sz w:val="20"/>
                <w:szCs w:val="20"/>
                <w:cs/>
                <w:lang w:eastAsia="th-TH"/>
              </w:rPr>
              <w:t>249</w:t>
            </w:r>
            <w:r w:rsidRPr="00736696">
              <w:rPr>
                <w:rFonts w:ascii="Angsana New" w:hAnsi="Angsana New" w:cs="Angsana New"/>
                <w:snapToGrid w:val="0"/>
                <w:color w:val="000000"/>
                <w:sz w:val="20"/>
                <w:szCs w:val="20"/>
                <w:lang w:eastAsia="th-TH"/>
              </w:rPr>
              <w:t>,</w:t>
            </w:r>
            <w:r w:rsidRPr="00736696">
              <w:rPr>
                <w:rFonts w:ascii="Angsana New" w:hAnsi="Angsana New" w:cs="Angsana New"/>
                <w:snapToGrid w:val="0"/>
                <w:color w:val="000000"/>
                <w:sz w:val="20"/>
                <w:szCs w:val="20"/>
                <w:cs/>
                <w:lang w:eastAsia="th-TH"/>
              </w:rPr>
              <w:t>650.00</w:t>
            </w:r>
          </w:p>
        </w:tc>
      </w:tr>
      <w:tr w:rsidR="00AC0C88" w:rsidRPr="00272538" w14:paraId="5534C093" w14:textId="77777777">
        <w:trPr>
          <w:cantSplit/>
        </w:trPr>
        <w:tc>
          <w:tcPr>
            <w:tcW w:w="3000" w:type="dxa"/>
          </w:tcPr>
          <w:p w14:paraId="31B6D0F2" w14:textId="012DD6A0" w:rsidR="00AC0C88" w:rsidRPr="00272538" w:rsidRDefault="00AC0C88" w:rsidP="00AC0C88">
            <w:pPr>
              <w:ind w:firstLine="344"/>
              <w:rPr>
                <w:rFonts w:ascii="Angsana New" w:hAnsi="Angsana New" w:cs="Angsana New"/>
                <w:sz w:val="20"/>
                <w:szCs w:val="20"/>
                <w:cs/>
              </w:rPr>
            </w:pPr>
            <w:r w:rsidRPr="00736696">
              <w:rPr>
                <w:rFonts w:ascii="Angsana New" w:hAnsi="Angsana New" w:cs="Angsana New"/>
                <w:sz w:val="20"/>
                <w:szCs w:val="20"/>
                <w:cs/>
              </w:rPr>
              <w:t>รายได้อื่น</w:t>
            </w:r>
          </w:p>
        </w:tc>
        <w:tc>
          <w:tcPr>
            <w:tcW w:w="1710" w:type="dxa"/>
          </w:tcPr>
          <w:p w14:paraId="4D7A8F68" w14:textId="5767A162" w:rsidR="00AC0C88" w:rsidRPr="00A62A42" w:rsidRDefault="00AC0C88" w:rsidP="00AC0C88">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71DC6B29" w14:textId="6D9F2BE2" w:rsidR="00AC0C88" w:rsidRPr="006C0357" w:rsidRDefault="00AC0C88" w:rsidP="00AC0C88">
            <w:pPr>
              <w:tabs>
                <w:tab w:val="left" w:pos="779"/>
              </w:tabs>
              <w:ind w:left="340"/>
              <w:jc w:val="center"/>
              <w:rPr>
                <w:rFonts w:ascii="Angsana New" w:hAnsi="Angsana New" w:cs="Angsana New"/>
                <w:snapToGrid w:val="0"/>
                <w:color w:val="000000"/>
                <w:sz w:val="20"/>
                <w:szCs w:val="20"/>
                <w:cs/>
                <w:lang w:eastAsia="th-TH"/>
              </w:rPr>
            </w:pPr>
            <w:r w:rsidRPr="006C0357">
              <w:rPr>
                <w:rFonts w:ascii="Angsana New" w:hAnsi="Angsana New" w:cs="Angsana New"/>
                <w:snapToGrid w:val="0"/>
                <w:color w:val="000000"/>
                <w:sz w:val="20"/>
                <w:szCs w:val="20"/>
                <w:cs/>
                <w:lang w:eastAsia="th-TH"/>
              </w:rPr>
              <w:t>-</w:t>
            </w:r>
          </w:p>
        </w:tc>
        <w:tc>
          <w:tcPr>
            <w:tcW w:w="90" w:type="dxa"/>
          </w:tcPr>
          <w:p w14:paraId="3007F0B1" w14:textId="77777777" w:rsidR="00AC0C88" w:rsidRPr="00310480" w:rsidRDefault="00AC0C88" w:rsidP="00AC0C88">
            <w:pPr>
              <w:tabs>
                <w:tab w:val="left" w:pos="779"/>
              </w:tabs>
              <w:ind w:left="340"/>
              <w:jc w:val="right"/>
              <w:rPr>
                <w:rFonts w:ascii="Angsana New" w:hAnsi="Angsana New" w:cs="Angsana New"/>
                <w:snapToGrid w:val="0"/>
                <w:color w:val="000000"/>
                <w:sz w:val="20"/>
                <w:szCs w:val="20"/>
                <w:cs/>
                <w:lang w:eastAsia="th-TH"/>
              </w:rPr>
            </w:pPr>
          </w:p>
        </w:tc>
        <w:tc>
          <w:tcPr>
            <w:tcW w:w="1350" w:type="dxa"/>
          </w:tcPr>
          <w:p w14:paraId="3BA98640" w14:textId="18C82584" w:rsidR="00AC0C88" w:rsidRPr="00310480" w:rsidRDefault="00AC0C88" w:rsidP="00AC0C88">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tcPr>
          <w:p w14:paraId="719017D1" w14:textId="77777777" w:rsidR="00AC0C88" w:rsidRPr="00272538" w:rsidRDefault="00AC0C88" w:rsidP="00AC0C88">
            <w:pPr>
              <w:ind w:right="143"/>
              <w:jc w:val="right"/>
              <w:rPr>
                <w:rFonts w:ascii="Angsana New" w:hAnsi="Angsana New" w:cs="Angsana New"/>
                <w:snapToGrid w:val="0"/>
                <w:color w:val="000000"/>
                <w:sz w:val="20"/>
                <w:szCs w:val="20"/>
                <w:lang w:eastAsia="th-TH"/>
              </w:rPr>
            </w:pPr>
          </w:p>
        </w:tc>
        <w:tc>
          <w:tcPr>
            <w:tcW w:w="1350" w:type="dxa"/>
          </w:tcPr>
          <w:p w14:paraId="3FEEB392" w14:textId="6E4D91A7" w:rsidR="00AC0C88" w:rsidRPr="00AC0C88" w:rsidRDefault="00414973" w:rsidP="00AC0C88">
            <w:pPr>
              <w:ind w:right="127"/>
              <w:jc w:val="right"/>
              <w:rPr>
                <w:rFonts w:ascii="Angsana New" w:hAnsi="Angsana New" w:cs="Angsana New"/>
                <w:snapToGrid w:val="0"/>
                <w:color w:val="000000"/>
                <w:sz w:val="20"/>
                <w:szCs w:val="20"/>
                <w:highlight w:val="yellow"/>
                <w:cs/>
                <w:lang w:eastAsia="th-TH"/>
              </w:rPr>
            </w:pPr>
            <w:r w:rsidRPr="00414973">
              <w:rPr>
                <w:rFonts w:ascii="Angsana New" w:hAnsi="Angsana New" w:cs="Angsana New"/>
                <w:snapToGrid w:val="0"/>
                <w:color w:val="000000"/>
                <w:sz w:val="20"/>
                <w:szCs w:val="20"/>
                <w:lang w:eastAsia="th-TH"/>
              </w:rPr>
              <w:t>3,093,809.64</w:t>
            </w:r>
          </w:p>
        </w:tc>
        <w:tc>
          <w:tcPr>
            <w:tcW w:w="90" w:type="dxa"/>
          </w:tcPr>
          <w:p w14:paraId="436BD19D" w14:textId="77777777" w:rsidR="00AC0C88" w:rsidRPr="00272538" w:rsidRDefault="00AC0C88" w:rsidP="00AC0C88">
            <w:pPr>
              <w:ind w:right="143"/>
              <w:jc w:val="right"/>
              <w:rPr>
                <w:rFonts w:ascii="Angsana New" w:hAnsi="Angsana New" w:cs="Angsana New"/>
                <w:snapToGrid w:val="0"/>
                <w:color w:val="000000"/>
                <w:sz w:val="20"/>
                <w:szCs w:val="20"/>
                <w:lang w:eastAsia="th-TH"/>
              </w:rPr>
            </w:pPr>
          </w:p>
        </w:tc>
        <w:tc>
          <w:tcPr>
            <w:tcW w:w="1350" w:type="dxa"/>
          </w:tcPr>
          <w:p w14:paraId="1A554B41" w14:textId="7D6DC267" w:rsidR="00AC0C88" w:rsidRPr="009F03D4" w:rsidRDefault="00AC0C88" w:rsidP="0080784A">
            <w:pPr>
              <w:ind w:right="143"/>
              <w:jc w:val="right"/>
              <w:rPr>
                <w:rFonts w:ascii="Angsana New" w:hAnsi="Angsana New" w:cs="Angsana New"/>
                <w:snapToGrid w:val="0"/>
                <w:color w:val="000000"/>
                <w:sz w:val="20"/>
                <w:szCs w:val="20"/>
                <w:cs/>
                <w:lang w:eastAsia="th-TH"/>
              </w:rPr>
            </w:pPr>
            <w:r w:rsidRPr="005C3F6C">
              <w:rPr>
                <w:rFonts w:ascii="Angsana New" w:hAnsi="Angsana New" w:cs="Angsana New"/>
                <w:snapToGrid w:val="0"/>
                <w:color w:val="000000"/>
                <w:sz w:val="20"/>
                <w:szCs w:val="20"/>
                <w:lang w:eastAsia="th-TH"/>
              </w:rPr>
              <w:t>2,047,426.69</w:t>
            </w:r>
          </w:p>
        </w:tc>
      </w:tr>
      <w:tr w:rsidR="00AC0C88" w:rsidRPr="00272538" w14:paraId="31334C75" w14:textId="77777777">
        <w:trPr>
          <w:cantSplit/>
        </w:trPr>
        <w:tc>
          <w:tcPr>
            <w:tcW w:w="3000" w:type="dxa"/>
          </w:tcPr>
          <w:p w14:paraId="41E926A2" w14:textId="77777777" w:rsidR="00AC0C88" w:rsidRPr="00272538" w:rsidRDefault="00AC0C88" w:rsidP="00AC0C88">
            <w:pPr>
              <w:ind w:firstLine="344"/>
              <w:rPr>
                <w:rFonts w:ascii="Angsana New" w:hAnsi="Angsana New" w:cs="Angsana New"/>
                <w:sz w:val="20"/>
                <w:szCs w:val="20"/>
                <w:u w:val="single"/>
                <w:cs/>
              </w:rPr>
            </w:pPr>
            <w:r w:rsidRPr="00272538">
              <w:rPr>
                <w:rFonts w:ascii="Angsana New" w:hAnsi="Angsana New" w:cs="Angsana New"/>
                <w:sz w:val="20"/>
                <w:szCs w:val="20"/>
                <w:cs/>
              </w:rPr>
              <w:t>ค่าที่ปรึกษา ค่าบริหารและดำเนินโครงการ</w:t>
            </w:r>
          </w:p>
        </w:tc>
        <w:tc>
          <w:tcPr>
            <w:tcW w:w="1710" w:type="dxa"/>
          </w:tcPr>
          <w:p w14:paraId="287BFF7A" w14:textId="77777777" w:rsidR="00AC0C88" w:rsidRPr="00272538" w:rsidRDefault="00AC0C88" w:rsidP="00AC0C88">
            <w:pPr>
              <w:tabs>
                <w:tab w:val="left" w:pos="507"/>
              </w:tabs>
              <w:jc w:val="center"/>
              <w:rPr>
                <w:rFonts w:ascii="Angsana New" w:hAnsi="Angsana New" w:cs="Angsana New"/>
                <w:sz w:val="20"/>
                <w:szCs w:val="20"/>
              </w:rPr>
            </w:pPr>
            <w:r w:rsidRPr="00272538">
              <w:rPr>
                <w:rFonts w:ascii="Angsana New" w:hAnsi="Angsana New" w:cs="Angsana New"/>
                <w:sz w:val="20"/>
                <w:szCs w:val="20"/>
                <w:cs/>
              </w:rPr>
              <w:t>ตามสัญญาที่ตกลงร่วมกัน</w:t>
            </w:r>
          </w:p>
        </w:tc>
        <w:tc>
          <w:tcPr>
            <w:tcW w:w="1350" w:type="dxa"/>
          </w:tcPr>
          <w:p w14:paraId="3804B101" w14:textId="77777777" w:rsidR="00AC0C88" w:rsidRPr="006C0357" w:rsidRDefault="00AC0C88" w:rsidP="00AC0C88">
            <w:pPr>
              <w:tabs>
                <w:tab w:val="left" w:pos="779"/>
              </w:tabs>
              <w:ind w:left="340"/>
              <w:jc w:val="center"/>
              <w:rPr>
                <w:rFonts w:ascii="Angsana New" w:hAnsi="Angsana New" w:cs="Angsana New"/>
                <w:snapToGrid w:val="0"/>
                <w:color w:val="000000"/>
                <w:sz w:val="20"/>
                <w:szCs w:val="20"/>
                <w:lang w:eastAsia="th-TH"/>
              </w:rPr>
            </w:pPr>
            <w:r w:rsidRPr="006C0357">
              <w:rPr>
                <w:rFonts w:ascii="Angsana New" w:hAnsi="Angsana New" w:cs="Angsana New"/>
                <w:snapToGrid w:val="0"/>
                <w:color w:val="000000"/>
                <w:sz w:val="20"/>
                <w:szCs w:val="20"/>
                <w:cs/>
                <w:lang w:eastAsia="th-TH"/>
              </w:rPr>
              <w:t>-</w:t>
            </w:r>
          </w:p>
        </w:tc>
        <w:tc>
          <w:tcPr>
            <w:tcW w:w="90" w:type="dxa"/>
          </w:tcPr>
          <w:p w14:paraId="27074A5B" w14:textId="77777777" w:rsidR="00AC0C88" w:rsidRPr="00310480" w:rsidRDefault="00AC0C88" w:rsidP="00AC0C88">
            <w:pPr>
              <w:tabs>
                <w:tab w:val="left" w:pos="779"/>
              </w:tabs>
              <w:ind w:left="340"/>
              <w:jc w:val="right"/>
              <w:rPr>
                <w:rFonts w:ascii="Angsana New" w:hAnsi="Angsana New" w:cs="Angsana New"/>
                <w:snapToGrid w:val="0"/>
                <w:color w:val="000000"/>
                <w:sz w:val="20"/>
                <w:szCs w:val="20"/>
                <w:cs/>
                <w:lang w:eastAsia="th-TH"/>
              </w:rPr>
            </w:pPr>
          </w:p>
        </w:tc>
        <w:tc>
          <w:tcPr>
            <w:tcW w:w="1350" w:type="dxa"/>
          </w:tcPr>
          <w:p w14:paraId="5DBC5A7A" w14:textId="1E87A845" w:rsidR="00AC0C88" w:rsidRPr="00310480" w:rsidRDefault="00AC0C88" w:rsidP="00AC0C88">
            <w:pPr>
              <w:tabs>
                <w:tab w:val="left" w:pos="779"/>
              </w:tabs>
              <w:ind w:left="340"/>
              <w:jc w:val="center"/>
              <w:rPr>
                <w:rFonts w:ascii="Angsana New" w:hAnsi="Angsana New" w:cs="Angsana New"/>
                <w:snapToGrid w:val="0"/>
                <w:color w:val="000000"/>
                <w:sz w:val="20"/>
                <w:szCs w:val="20"/>
                <w:lang w:eastAsia="th-TH"/>
              </w:rPr>
            </w:pPr>
            <w:r w:rsidRPr="00310480">
              <w:rPr>
                <w:rFonts w:ascii="Angsana New" w:hAnsi="Angsana New" w:cs="Angsana New"/>
                <w:snapToGrid w:val="0"/>
                <w:color w:val="000000"/>
                <w:sz w:val="20"/>
                <w:szCs w:val="20"/>
                <w:cs/>
                <w:lang w:eastAsia="th-TH"/>
              </w:rPr>
              <w:t>-</w:t>
            </w:r>
          </w:p>
        </w:tc>
        <w:tc>
          <w:tcPr>
            <w:tcW w:w="90" w:type="dxa"/>
          </w:tcPr>
          <w:p w14:paraId="1DE7D6DC" w14:textId="77777777" w:rsidR="00AC0C88" w:rsidRPr="00272538" w:rsidRDefault="00AC0C88" w:rsidP="00AC0C88">
            <w:pPr>
              <w:ind w:right="60"/>
              <w:jc w:val="right"/>
              <w:rPr>
                <w:rFonts w:ascii="Angsana New" w:hAnsi="Angsana New" w:cs="Angsana New"/>
                <w:snapToGrid w:val="0"/>
                <w:color w:val="000000"/>
                <w:sz w:val="20"/>
                <w:szCs w:val="20"/>
                <w:lang w:eastAsia="th-TH"/>
              </w:rPr>
            </w:pPr>
          </w:p>
        </w:tc>
        <w:tc>
          <w:tcPr>
            <w:tcW w:w="1350" w:type="dxa"/>
          </w:tcPr>
          <w:p w14:paraId="622A75E9" w14:textId="78C4F78D" w:rsidR="00AC0C88" w:rsidRPr="00AC0C88" w:rsidRDefault="006C0357" w:rsidP="00AC0C88">
            <w:pPr>
              <w:ind w:right="127"/>
              <w:jc w:val="right"/>
              <w:rPr>
                <w:rFonts w:ascii="Angsana New" w:hAnsi="Angsana New" w:cs="Angsana New"/>
                <w:sz w:val="20"/>
                <w:szCs w:val="20"/>
                <w:highlight w:val="yellow"/>
              </w:rPr>
            </w:pPr>
            <w:r w:rsidRPr="006C0357">
              <w:rPr>
                <w:rFonts w:ascii="Angsana New" w:hAnsi="Angsana New" w:cs="Angsana New"/>
                <w:sz w:val="20"/>
                <w:szCs w:val="20"/>
                <w:cs/>
              </w:rPr>
              <w:t>61</w:t>
            </w:r>
            <w:r w:rsidRPr="006C0357">
              <w:rPr>
                <w:rFonts w:ascii="Angsana New" w:hAnsi="Angsana New" w:cs="Angsana New"/>
                <w:sz w:val="20"/>
                <w:szCs w:val="20"/>
              </w:rPr>
              <w:t>,</w:t>
            </w:r>
            <w:r w:rsidRPr="006C0357">
              <w:rPr>
                <w:rFonts w:ascii="Angsana New" w:hAnsi="Angsana New" w:cs="Angsana New"/>
                <w:sz w:val="20"/>
                <w:szCs w:val="20"/>
                <w:cs/>
              </w:rPr>
              <w:t>200</w:t>
            </w:r>
            <w:r w:rsidRPr="006C0357">
              <w:rPr>
                <w:rFonts w:ascii="Angsana New" w:hAnsi="Angsana New" w:cs="Angsana New"/>
                <w:sz w:val="20"/>
                <w:szCs w:val="20"/>
              </w:rPr>
              <w:t>,</w:t>
            </w:r>
            <w:r w:rsidRPr="006C0357">
              <w:rPr>
                <w:rFonts w:ascii="Angsana New" w:hAnsi="Angsana New" w:cs="Angsana New"/>
                <w:sz w:val="20"/>
                <w:szCs w:val="20"/>
                <w:cs/>
              </w:rPr>
              <w:t>000.00</w:t>
            </w:r>
          </w:p>
        </w:tc>
        <w:tc>
          <w:tcPr>
            <w:tcW w:w="90" w:type="dxa"/>
          </w:tcPr>
          <w:p w14:paraId="11FA4A22" w14:textId="77777777" w:rsidR="00AC0C88" w:rsidRPr="00272538" w:rsidRDefault="00AC0C88" w:rsidP="00AC0C88">
            <w:pPr>
              <w:ind w:right="60"/>
              <w:jc w:val="right"/>
              <w:rPr>
                <w:rFonts w:ascii="Angsana New" w:hAnsi="Angsana New" w:cs="Angsana New"/>
                <w:snapToGrid w:val="0"/>
                <w:color w:val="000000"/>
                <w:sz w:val="20"/>
                <w:szCs w:val="20"/>
                <w:lang w:eastAsia="th-TH"/>
              </w:rPr>
            </w:pPr>
          </w:p>
        </w:tc>
        <w:tc>
          <w:tcPr>
            <w:tcW w:w="1350" w:type="dxa"/>
          </w:tcPr>
          <w:p w14:paraId="49FAAFB3" w14:textId="6EADA6AE" w:rsidR="00AC0C88" w:rsidRPr="0080784A" w:rsidRDefault="00AC0C88" w:rsidP="00AC0C88">
            <w:pPr>
              <w:ind w:right="143"/>
              <w:jc w:val="right"/>
              <w:rPr>
                <w:rFonts w:ascii="Angsana New" w:hAnsi="Angsana New" w:cs="Angsana New"/>
                <w:snapToGrid w:val="0"/>
                <w:color w:val="000000"/>
                <w:sz w:val="20"/>
                <w:szCs w:val="20"/>
                <w:lang w:eastAsia="th-TH"/>
              </w:rPr>
            </w:pPr>
            <w:r w:rsidRPr="0080784A">
              <w:rPr>
                <w:rFonts w:ascii="Angsana New" w:hAnsi="Angsana New" w:cs="Angsana New"/>
                <w:snapToGrid w:val="0"/>
                <w:color w:val="000000"/>
                <w:sz w:val="20"/>
                <w:szCs w:val="20"/>
                <w:cs/>
                <w:lang w:eastAsia="th-TH"/>
              </w:rPr>
              <w:t>58</w:t>
            </w:r>
            <w:r w:rsidRPr="0080784A">
              <w:rPr>
                <w:rFonts w:ascii="Angsana New" w:hAnsi="Angsana New" w:cs="Angsana New"/>
                <w:snapToGrid w:val="0"/>
                <w:color w:val="000000"/>
                <w:sz w:val="20"/>
                <w:szCs w:val="20"/>
                <w:lang w:eastAsia="th-TH"/>
              </w:rPr>
              <w:t>,</w:t>
            </w:r>
            <w:r w:rsidRPr="0080784A">
              <w:rPr>
                <w:rFonts w:ascii="Angsana New" w:hAnsi="Angsana New" w:cs="Angsana New"/>
                <w:snapToGrid w:val="0"/>
                <w:color w:val="000000"/>
                <w:sz w:val="20"/>
                <w:szCs w:val="20"/>
                <w:cs/>
                <w:lang w:eastAsia="th-TH"/>
              </w:rPr>
              <w:t>800</w:t>
            </w:r>
            <w:r w:rsidRPr="0080784A">
              <w:rPr>
                <w:rFonts w:ascii="Angsana New" w:hAnsi="Angsana New" w:cs="Angsana New"/>
                <w:snapToGrid w:val="0"/>
                <w:color w:val="000000"/>
                <w:sz w:val="20"/>
                <w:szCs w:val="20"/>
                <w:lang w:eastAsia="th-TH"/>
              </w:rPr>
              <w:t>,</w:t>
            </w:r>
            <w:r w:rsidRPr="0080784A">
              <w:rPr>
                <w:rFonts w:ascii="Angsana New" w:hAnsi="Angsana New" w:cs="Angsana New"/>
                <w:snapToGrid w:val="0"/>
                <w:color w:val="000000"/>
                <w:sz w:val="20"/>
                <w:szCs w:val="20"/>
                <w:cs/>
                <w:lang w:eastAsia="th-TH"/>
              </w:rPr>
              <w:t>000.00</w:t>
            </w:r>
          </w:p>
        </w:tc>
      </w:tr>
      <w:tr w:rsidR="00AC0C88" w:rsidRPr="00272538" w14:paraId="719C024F" w14:textId="77777777">
        <w:trPr>
          <w:cantSplit/>
        </w:trPr>
        <w:tc>
          <w:tcPr>
            <w:tcW w:w="3000" w:type="dxa"/>
          </w:tcPr>
          <w:p w14:paraId="1808E399" w14:textId="77777777" w:rsidR="00AC0C88" w:rsidRPr="00272538" w:rsidRDefault="00AC0C88" w:rsidP="00AC0C88">
            <w:pPr>
              <w:ind w:firstLine="344"/>
              <w:rPr>
                <w:rFonts w:ascii="Angsana New" w:hAnsi="Angsana New" w:cs="Angsana New"/>
                <w:sz w:val="20"/>
                <w:szCs w:val="20"/>
                <w:cs/>
              </w:rPr>
            </w:pPr>
            <w:r w:rsidRPr="00272538">
              <w:rPr>
                <w:rFonts w:ascii="Angsana New" w:hAnsi="Angsana New" w:cs="Angsana New"/>
                <w:sz w:val="20"/>
                <w:szCs w:val="20"/>
                <w:cs/>
              </w:rPr>
              <w:t>ค่าเช่าและค่าบริการสำนักงาน</w:t>
            </w:r>
          </w:p>
        </w:tc>
        <w:tc>
          <w:tcPr>
            <w:tcW w:w="1710" w:type="dxa"/>
          </w:tcPr>
          <w:p w14:paraId="281015D0" w14:textId="77777777" w:rsidR="00AC0C88" w:rsidRPr="00272538" w:rsidRDefault="00AC0C88" w:rsidP="00AC0C88">
            <w:pPr>
              <w:tabs>
                <w:tab w:val="left" w:pos="507"/>
              </w:tabs>
              <w:jc w:val="center"/>
              <w:rPr>
                <w:rFonts w:ascii="Angsana New" w:hAnsi="Angsana New" w:cs="Angsana New"/>
                <w:sz w:val="20"/>
                <w:szCs w:val="20"/>
              </w:rPr>
            </w:pPr>
            <w:r w:rsidRPr="00272538">
              <w:rPr>
                <w:rFonts w:ascii="Angsana New" w:hAnsi="Angsana New" w:cs="Angsana New"/>
                <w:sz w:val="20"/>
                <w:szCs w:val="20"/>
                <w:cs/>
              </w:rPr>
              <w:t>ตามสัญญาที่ตกลงร่วมกัน</w:t>
            </w:r>
          </w:p>
        </w:tc>
        <w:tc>
          <w:tcPr>
            <w:tcW w:w="1350" w:type="dxa"/>
          </w:tcPr>
          <w:p w14:paraId="0C218D01" w14:textId="77777777" w:rsidR="00AC0C88" w:rsidRPr="006C0357" w:rsidRDefault="00AC0C88" w:rsidP="00AC0C88">
            <w:pPr>
              <w:tabs>
                <w:tab w:val="left" w:pos="779"/>
              </w:tabs>
              <w:ind w:left="340"/>
              <w:jc w:val="center"/>
              <w:rPr>
                <w:rFonts w:ascii="Angsana New" w:hAnsi="Angsana New" w:cs="Angsana New"/>
                <w:snapToGrid w:val="0"/>
                <w:color w:val="000000"/>
                <w:sz w:val="20"/>
                <w:szCs w:val="20"/>
                <w:cs/>
                <w:lang w:eastAsia="th-TH"/>
              </w:rPr>
            </w:pPr>
            <w:r w:rsidRPr="006C0357">
              <w:rPr>
                <w:rFonts w:ascii="Angsana New" w:hAnsi="Angsana New" w:cs="Angsana New"/>
                <w:snapToGrid w:val="0"/>
                <w:color w:val="000000"/>
                <w:sz w:val="20"/>
                <w:szCs w:val="20"/>
                <w:cs/>
                <w:lang w:eastAsia="th-TH"/>
              </w:rPr>
              <w:t>-</w:t>
            </w:r>
          </w:p>
        </w:tc>
        <w:tc>
          <w:tcPr>
            <w:tcW w:w="90" w:type="dxa"/>
          </w:tcPr>
          <w:p w14:paraId="7E2B1AEE" w14:textId="77777777" w:rsidR="00AC0C88" w:rsidRPr="00310480" w:rsidRDefault="00AC0C88" w:rsidP="00AC0C88">
            <w:pPr>
              <w:tabs>
                <w:tab w:val="left" w:pos="779"/>
              </w:tabs>
              <w:ind w:left="340"/>
              <w:jc w:val="right"/>
              <w:rPr>
                <w:rFonts w:ascii="Angsana New" w:hAnsi="Angsana New" w:cs="Angsana New"/>
                <w:snapToGrid w:val="0"/>
                <w:color w:val="000000"/>
                <w:sz w:val="20"/>
                <w:szCs w:val="20"/>
                <w:cs/>
                <w:lang w:eastAsia="th-TH"/>
              </w:rPr>
            </w:pPr>
          </w:p>
        </w:tc>
        <w:tc>
          <w:tcPr>
            <w:tcW w:w="1350" w:type="dxa"/>
          </w:tcPr>
          <w:p w14:paraId="56B505CF" w14:textId="57199E10" w:rsidR="00AC0C88" w:rsidRPr="00310480" w:rsidRDefault="00AC0C88" w:rsidP="00AC0C88">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tcPr>
          <w:p w14:paraId="79ACBF05" w14:textId="77777777" w:rsidR="00AC0C88" w:rsidRPr="00272538" w:rsidRDefault="00AC0C88" w:rsidP="00AC0C88">
            <w:pPr>
              <w:ind w:right="143"/>
              <w:jc w:val="right"/>
              <w:rPr>
                <w:rFonts w:ascii="Angsana New" w:hAnsi="Angsana New" w:cs="Angsana New"/>
                <w:snapToGrid w:val="0"/>
                <w:color w:val="000000"/>
                <w:sz w:val="20"/>
                <w:szCs w:val="20"/>
                <w:lang w:eastAsia="th-TH"/>
              </w:rPr>
            </w:pPr>
          </w:p>
        </w:tc>
        <w:tc>
          <w:tcPr>
            <w:tcW w:w="1350" w:type="dxa"/>
          </w:tcPr>
          <w:p w14:paraId="73292770" w14:textId="2A4AE44B" w:rsidR="00AC0C88" w:rsidRPr="00AC0C88" w:rsidRDefault="006C0357" w:rsidP="00AC0C88">
            <w:pPr>
              <w:ind w:right="127"/>
              <w:jc w:val="right"/>
              <w:rPr>
                <w:rFonts w:ascii="Angsana New" w:hAnsi="Angsana New" w:cs="Angsana New"/>
                <w:sz w:val="20"/>
                <w:szCs w:val="20"/>
                <w:highlight w:val="yellow"/>
              </w:rPr>
            </w:pPr>
            <w:r w:rsidRPr="006C0357">
              <w:rPr>
                <w:rFonts w:ascii="Angsana New" w:hAnsi="Angsana New" w:cs="Angsana New"/>
                <w:sz w:val="20"/>
                <w:szCs w:val="20"/>
                <w:cs/>
              </w:rPr>
              <w:t>24</w:t>
            </w:r>
            <w:r w:rsidRPr="006C0357">
              <w:rPr>
                <w:rFonts w:ascii="Angsana New" w:hAnsi="Angsana New" w:cs="Angsana New"/>
                <w:sz w:val="20"/>
                <w:szCs w:val="20"/>
              </w:rPr>
              <w:t>,</w:t>
            </w:r>
            <w:r w:rsidRPr="006C0357">
              <w:rPr>
                <w:rFonts w:ascii="Angsana New" w:hAnsi="Angsana New" w:cs="Angsana New"/>
                <w:sz w:val="20"/>
                <w:szCs w:val="20"/>
                <w:cs/>
              </w:rPr>
              <w:t>885.00</w:t>
            </w:r>
          </w:p>
        </w:tc>
        <w:tc>
          <w:tcPr>
            <w:tcW w:w="90" w:type="dxa"/>
          </w:tcPr>
          <w:p w14:paraId="0CDAE103" w14:textId="77777777" w:rsidR="00AC0C88" w:rsidRPr="00272538" w:rsidRDefault="00AC0C88" w:rsidP="00AC0C88">
            <w:pPr>
              <w:ind w:right="330"/>
              <w:jc w:val="right"/>
              <w:rPr>
                <w:rFonts w:ascii="Angsana New" w:hAnsi="Angsana New" w:cs="Angsana New"/>
                <w:snapToGrid w:val="0"/>
                <w:color w:val="000000"/>
                <w:sz w:val="20"/>
                <w:szCs w:val="20"/>
                <w:lang w:eastAsia="th-TH"/>
              </w:rPr>
            </w:pPr>
          </w:p>
        </w:tc>
        <w:tc>
          <w:tcPr>
            <w:tcW w:w="1350" w:type="dxa"/>
          </w:tcPr>
          <w:p w14:paraId="43F6E42A" w14:textId="384DF988" w:rsidR="00AC0C88" w:rsidRPr="0080784A" w:rsidRDefault="00AC0C88" w:rsidP="00AC0C88">
            <w:pPr>
              <w:ind w:right="143"/>
              <w:jc w:val="right"/>
              <w:rPr>
                <w:rFonts w:ascii="Angsana New" w:hAnsi="Angsana New" w:cs="Angsana New"/>
                <w:snapToGrid w:val="0"/>
                <w:color w:val="000000"/>
                <w:sz w:val="20"/>
                <w:szCs w:val="20"/>
                <w:lang w:eastAsia="th-TH"/>
              </w:rPr>
            </w:pPr>
            <w:r w:rsidRPr="0080784A">
              <w:rPr>
                <w:rFonts w:ascii="Angsana New" w:hAnsi="Angsana New" w:cs="Angsana New"/>
                <w:snapToGrid w:val="0"/>
                <w:color w:val="000000"/>
                <w:sz w:val="20"/>
                <w:szCs w:val="20"/>
                <w:cs/>
                <w:lang w:eastAsia="th-TH"/>
              </w:rPr>
              <w:t>19</w:t>
            </w:r>
            <w:r w:rsidRPr="0080784A">
              <w:rPr>
                <w:rFonts w:ascii="Angsana New" w:hAnsi="Angsana New" w:cs="Angsana New"/>
                <w:snapToGrid w:val="0"/>
                <w:color w:val="000000"/>
                <w:sz w:val="20"/>
                <w:szCs w:val="20"/>
                <w:lang w:eastAsia="th-TH"/>
              </w:rPr>
              <w:t>,</w:t>
            </w:r>
            <w:r w:rsidRPr="0080784A">
              <w:rPr>
                <w:rFonts w:ascii="Angsana New" w:hAnsi="Angsana New" w:cs="Angsana New"/>
                <w:snapToGrid w:val="0"/>
                <w:color w:val="000000"/>
                <w:sz w:val="20"/>
                <w:szCs w:val="20"/>
                <w:cs/>
                <w:lang w:eastAsia="th-TH"/>
              </w:rPr>
              <w:t>536.00</w:t>
            </w:r>
          </w:p>
        </w:tc>
      </w:tr>
      <w:tr w:rsidR="004201A4" w:rsidRPr="00272538" w14:paraId="3F277A26" w14:textId="77777777">
        <w:trPr>
          <w:cantSplit/>
        </w:trPr>
        <w:tc>
          <w:tcPr>
            <w:tcW w:w="3000" w:type="dxa"/>
          </w:tcPr>
          <w:p w14:paraId="39AA498F" w14:textId="4D74F8E4" w:rsidR="004201A4" w:rsidRPr="00272538" w:rsidRDefault="004201A4" w:rsidP="004201A4">
            <w:pPr>
              <w:ind w:firstLine="344"/>
              <w:rPr>
                <w:rFonts w:ascii="Angsana New" w:hAnsi="Angsana New" w:cs="Angsana New"/>
                <w:sz w:val="20"/>
                <w:szCs w:val="20"/>
                <w:cs/>
              </w:rPr>
            </w:pPr>
            <w:r>
              <w:rPr>
                <w:rFonts w:ascii="Angsana New" w:hAnsi="Angsana New" w:cs="Angsana New" w:hint="cs"/>
                <w:sz w:val="20"/>
                <w:szCs w:val="20"/>
                <w:cs/>
              </w:rPr>
              <w:t>มูลค่าการซื้อทรัพย์สิน</w:t>
            </w:r>
          </w:p>
        </w:tc>
        <w:tc>
          <w:tcPr>
            <w:tcW w:w="1710" w:type="dxa"/>
          </w:tcPr>
          <w:p w14:paraId="54D4C06D" w14:textId="60A27DCE" w:rsidR="004201A4" w:rsidRPr="00272538" w:rsidRDefault="004201A4" w:rsidP="004201A4">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00E6E866" w14:textId="42B1D5E9" w:rsidR="004201A4" w:rsidRPr="006C0357" w:rsidRDefault="004201A4" w:rsidP="004201A4">
            <w:pPr>
              <w:tabs>
                <w:tab w:val="left" w:pos="779"/>
              </w:tabs>
              <w:ind w:left="340"/>
              <w:jc w:val="center"/>
              <w:rPr>
                <w:rFonts w:ascii="Angsana New" w:hAnsi="Angsana New" w:cs="Angsana New"/>
                <w:snapToGrid w:val="0"/>
                <w:color w:val="000000"/>
                <w:sz w:val="20"/>
                <w:szCs w:val="20"/>
                <w:cs/>
                <w:lang w:eastAsia="th-TH"/>
              </w:rPr>
            </w:pPr>
            <w:r w:rsidRPr="006C0357">
              <w:rPr>
                <w:rFonts w:ascii="Angsana New" w:hAnsi="Angsana New" w:cs="Angsana New"/>
                <w:snapToGrid w:val="0"/>
                <w:color w:val="000000"/>
                <w:sz w:val="20"/>
                <w:szCs w:val="20"/>
                <w:cs/>
                <w:lang w:eastAsia="th-TH"/>
              </w:rPr>
              <w:t>-</w:t>
            </w:r>
          </w:p>
        </w:tc>
        <w:tc>
          <w:tcPr>
            <w:tcW w:w="90" w:type="dxa"/>
          </w:tcPr>
          <w:p w14:paraId="356E3984" w14:textId="77777777" w:rsidR="004201A4" w:rsidRPr="00310480" w:rsidRDefault="004201A4" w:rsidP="004201A4">
            <w:pPr>
              <w:tabs>
                <w:tab w:val="left" w:pos="779"/>
              </w:tabs>
              <w:ind w:left="340"/>
              <w:jc w:val="right"/>
              <w:rPr>
                <w:rFonts w:ascii="Angsana New" w:hAnsi="Angsana New" w:cs="Angsana New"/>
                <w:snapToGrid w:val="0"/>
                <w:color w:val="000000"/>
                <w:sz w:val="20"/>
                <w:szCs w:val="20"/>
                <w:cs/>
                <w:lang w:eastAsia="th-TH"/>
              </w:rPr>
            </w:pPr>
          </w:p>
        </w:tc>
        <w:tc>
          <w:tcPr>
            <w:tcW w:w="1350" w:type="dxa"/>
          </w:tcPr>
          <w:p w14:paraId="60A15A17" w14:textId="26758C15" w:rsidR="004201A4" w:rsidRPr="00310480" w:rsidRDefault="004201A4" w:rsidP="004201A4">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tcPr>
          <w:p w14:paraId="290A0131" w14:textId="77777777" w:rsidR="004201A4" w:rsidRPr="00272538" w:rsidRDefault="004201A4" w:rsidP="004201A4">
            <w:pPr>
              <w:ind w:right="143"/>
              <w:jc w:val="right"/>
              <w:rPr>
                <w:rFonts w:ascii="Angsana New" w:hAnsi="Angsana New" w:cs="Angsana New"/>
                <w:snapToGrid w:val="0"/>
                <w:color w:val="000000"/>
                <w:sz w:val="20"/>
                <w:szCs w:val="20"/>
                <w:lang w:eastAsia="th-TH"/>
              </w:rPr>
            </w:pPr>
          </w:p>
        </w:tc>
        <w:tc>
          <w:tcPr>
            <w:tcW w:w="1350" w:type="dxa"/>
          </w:tcPr>
          <w:p w14:paraId="7FDC90A9" w14:textId="41D3B660" w:rsidR="004201A4" w:rsidRPr="0080784A" w:rsidRDefault="004201A4" w:rsidP="0080784A">
            <w:pPr>
              <w:ind w:right="127"/>
              <w:jc w:val="right"/>
              <w:rPr>
                <w:rFonts w:ascii="Angsana New" w:hAnsi="Angsana New" w:cs="Angsana New"/>
                <w:sz w:val="20"/>
                <w:szCs w:val="20"/>
                <w:cs/>
              </w:rPr>
            </w:pPr>
            <w:r w:rsidRPr="0080784A">
              <w:rPr>
                <w:rFonts w:ascii="Angsana New" w:hAnsi="Angsana New" w:cs="Angsana New"/>
                <w:sz w:val="20"/>
                <w:szCs w:val="20"/>
                <w:cs/>
              </w:rPr>
              <w:t>103</w:t>
            </w:r>
            <w:r w:rsidRPr="0080784A">
              <w:rPr>
                <w:rFonts w:ascii="Angsana New" w:hAnsi="Angsana New" w:cs="Angsana New"/>
                <w:sz w:val="20"/>
                <w:szCs w:val="20"/>
              </w:rPr>
              <w:t>,</w:t>
            </w:r>
            <w:r w:rsidRPr="0080784A">
              <w:rPr>
                <w:rFonts w:ascii="Angsana New" w:hAnsi="Angsana New" w:cs="Angsana New"/>
                <w:sz w:val="20"/>
                <w:szCs w:val="20"/>
                <w:cs/>
              </w:rPr>
              <w:t>079.04</w:t>
            </w:r>
          </w:p>
        </w:tc>
        <w:tc>
          <w:tcPr>
            <w:tcW w:w="90" w:type="dxa"/>
          </w:tcPr>
          <w:p w14:paraId="4BA697C2" w14:textId="77777777" w:rsidR="004201A4" w:rsidRPr="00272538" w:rsidRDefault="004201A4" w:rsidP="004201A4">
            <w:pPr>
              <w:ind w:right="330"/>
              <w:jc w:val="right"/>
              <w:rPr>
                <w:rFonts w:ascii="Angsana New" w:hAnsi="Angsana New" w:cs="Angsana New"/>
                <w:snapToGrid w:val="0"/>
                <w:color w:val="000000"/>
                <w:sz w:val="20"/>
                <w:szCs w:val="20"/>
                <w:lang w:eastAsia="th-TH"/>
              </w:rPr>
            </w:pPr>
          </w:p>
        </w:tc>
        <w:tc>
          <w:tcPr>
            <w:tcW w:w="1350" w:type="dxa"/>
          </w:tcPr>
          <w:p w14:paraId="5118CAC3" w14:textId="723A4F95" w:rsidR="004201A4" w:rsidRPr="009F03D4" w:rsidRDefault="004201A4" w:rsidP="004201A4">
            <w:pPr>
              <w:tabs>
                <w:tab w:val="left" w:pos="779"/>
              </w:tabs>
              <w:ind w:left="340"/>
              <w:jc w:val="center"/>
              <w:rPr>
                <w:rFonts w:ascii="Angsana New" w:hAnsi="Angsana New" w:cs="Angsana New"/>
                <w:snapToGrid w:val="0"/>
                <w:color w:val="000000"/>
                <w:sz w:val="20"/>
                <w:szCs w:val="20"/>
                <w:lang w:eastAsia="th-TH"/>
              </w:rPr>
            </w:pPr>
            <w:r w:rsidRPr="00736696">
              <w:rPr>
                <w:rFonts w:ascii="Angsana New" w:hAnsi="Angsana New" w:cs="Angsana New" w:hint="cs"/>
                <w:snapToGrid w:val="0"/>
                <w:color w:val="000000"/>
                <w:sz w:val="20"/>
                <w:szCs w:val="20"/>
                <w:cs/>
                <w:lang w:eastAsia="th-TH"/>
              </w:rPr>
              <w:t>-</w:t>
            </w:r>
          </w:p>
        </w:tc>
      </w:tr>
      <w:tr w:rsidR="004201A4" w:rsidRPr="00272538" w14:paraId="4C4024FA" w14:textId="77777777">
        <w:trPr>
          <w:cantSplit/>
        </w:trPr>
        <w:tc>
          <w:tcPr>
            <w:tcW w:w="3000" w:type="dxa"/>
          </w:tcPr>
          <w:p w14:paraId="0AF29AFB" w14:textId="10DCBB6C" w:rsidR="004201A4" w:rsidRDefault="004201A4" w:rsidP="004201A4">
            <w:pPr>
              <w:ind w:firstLine="344"/>
              <w:rPr>
                <w:rFonts w:ascii="Angsana New" w:hAnsi="Angsana New" w:cs="Angsana New"/>
                <w:sz w:val="20"/>
                <w:szCs w:val="20"/>
                <w:cs/>
              </w:rPr>
            </w:pPr>
            <w:r w:rsidRPr="004201A4">
              <w:rPr>
                <w:rFonts w:ascii="Angsana New" w:hAnsi="Angsana New" w:cs="Angsana New"/>
                <w:sz w:val="20"/>
                <w:szCs w:val="20"/>
                <w:cs/>
              </w:rPr>
              <w:t>มูลค่าการซื้อต้นทุนบริการ</w:t>
            </w:r>
          </w:p>
        </w:tc>
        <w:tc>
          <w:tcPr>
            <w:tcW w:w="1710" w:type="dxa"/>
          </w:tcPr>
          <w:p w14:paraId="183050AC" w14:textId="54C134DB" w:rsidR="004201A4" w:rsidRPr="00272538" w:rsidRDefault="004201A4" w:rsidP="004201A4">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1093A6E3" w14:textId="24F51DA2" w:rsidR="004201A4" w:rsidRPr="006C0357" w:rsidRDefault="004201A4" w:rsidP="004201A4">
            <w:pPr>
              <w:tabs>
                <w:tab w:val="left" w:pos="779"/>
              </w:tabs>
              <w:ind w:left="340"/>
              <w:jc w:val="center"/>
              <w:rPr>
                <w:rFonts w:ascii="Angsana New" w:hAnsi="Angsana New" w:cs="Angsana New"/>
                <w:snapToGrid w:val="0"/>
                <w:color w:val="000000"/>
                <w:sz w:val="20"/>
                <w:szCs w:val="20"/>
                <w:cs/>
                <w:lang w:eastAsia="th-TH"/>
              </w:rPr>
            </w:pPr>
            <w:r w:rsidRPr="006C0357">
              <w:rPr>
                <w:rFonts w:ascii="Angsana New" w:hAnsi="Angsana New" w:cs="Angsana New"/>
                <w:snapToGrid w:val="0"/>
                <w:color w:val="000000"/>
                <w:sz w:val="20"/>
                <w:szCs w:val="20"/>
                <w:cs/>
                <w:lang w:eastAsia="th-TH"/>
              </w:rPr>
              <w:t>-</w:t>
            </w:r>
          </w:p>
        </w:tc>
        <w:tc>
          <w:tcPr>
            <w:tcW w:w="90" w:type="dxa"/>
          </w:tcPr>
          <w:p w14:paraId="0B76021F" w14:textId="77777777" w:rsidR="004201A4" w:rsidRPr="00310480" w:rsidRDefault="004201A4" w:rsidP="004201A4">
            <w:pPr>
              <w:tabs>
                <w:tab w:val="left" w:pos="779"/>
              </w:tabs>
              <w:ind w:left="340"/>
              <w:jc w:val="right"/>
              <w:rPr>
                <w:rFonts w:ascii="Angsana New" w:hAnsi="Angsana New" w:cs="Angsana New"/>
                <w:snapToGrid w:val="0"/>
                <w:color w:val="000000"/>
                <w:sz w:val="20"/>
                <w:szCs w:val="20"/>
                <w:cs/>
                <w:lang w:eastAsia="th-TH"/>
              </w:rPr>
            </w:pPr>
          </w:p>
        </w:tc>
        <w:tc>
          <w:tcPr>
            <w:tcW w:w="1350" w:type="dxa"/>
          </w:tcPr>
          <w:p w14:paraId="493C26D1" w14:textId="6A7E94B5" w:rsidR="004201A4" w:rsidRPr="00310480" w:rsidRDefault="004201A4" w:rsidP="004201A4">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tcPr>
          <w:p w14:paraId="23AA0BAD" w14:textId="77777777" w:rsidR="004201A4" w:rsidRPr="00272538" w:rsidRDefault="004201A4" w:rsidP="004201A4">
            <w:pPr>
              <w:ind w:right="143"/>
              <w:jc w:val="right"/>
              <w:rPr>
                <w:rFonts w:ascii="Angsana New" w:hAnsi="Angsana New" w:cs="Angsana New"/>
                <w:snapToGrid w:val="0"/>
                <w:color w:val="000000"/>
                <w:sz w:val="20"/>
                <w:szCs w:val="20"/>
                <w:lang w:eastAsia="th-TH"/>
              </w:rPr>
            </w:pPr>
          </w:p>
        </w:tc>
        <w:tc>
          <w:tcPr>
            <w:tcW w:w="1350" w:type="dxa"/>
          </w:tcPr>
          <w:p w14:paraId="4D8EA6F7" w14:textId="2B85AFDB" w:rsidR="004201A4" w:rsidRPr="0006531C" w:rsidRDefault="004201A4" w:rsidP="0080784A">
            <w:pPr>
              <w:ind w:right="127"/>
              <w:jc w:val="right"/>
              <w:rPr>
                <w:rFonts w:ascii="Angsana New" w:hAnsi="Angsana New" w:cs="Angsana New"/>
                <w:sz w:val="20"/>
                <w:szCs w:val="20"/>
                <w:cs/>
              </w:rPr>
            </w:pPr>
            <w:r w:rsidRPr="0006531C">
              <w:rPr>
                <w:rFonts w:ascii="Angsana New" w:hAnsi="Angsana New" w:cs="Angsana New"/>
                <w:sz w:val="20"/>
                <w:szCs w:val="20"/>
                <w:cs/>
              </w:rPr>
              <w:t>3</w:t>
            </w:r>
            <w:r w:rsidRPr="0006531C">
              <w:rPr>
                <w:rFonts w:ascii="Angsana New" w:hAnsi="Angsana New" w:cs="Angsana New"/>
                <w:sz w:val="20"/>
                <w:szCs w:val="20"/>
              </w:rPr>
              <w:t>,</w:t>
            </w:r>
            <w:r w:rsidRPr="0006531C">
              <w:rPr>
                <w:rFonts w:ascii="Angsana New" w:hAnsi="Angsana New" w:cs="Angsana New"/>
                <w:sz w:val="20"/>
                <w:szCs w:val="20"/>
                <w:cs/>
              </w:rPr>
              <w:t>221.22</w:t>
            </w:r>
          </w:p>
        </w:tc>
        <w:tc>
          <w:tcPr>
            <w:tcW w:w="90" w:type="dxa"/>
          </w:tcPr>
          <w:p w14:paraId="74A837A1" w14:textId="77777777" w:rsidR="004201A4" w:rsidRPr="00272538" w:rsidRDefault="004201A4" w:rsidP="004201A4">
            <w:pPr>
              <w:ind w:right="330"/>
              <w:jc w:val="right"/>
              <w:rPr>
                <w:rFonts w:ascii="Angsana New" w:hAnsi="Angsana New" w:cs="Angsana New"/>
                <w:snapToGrid w:val="0"/>
                <w:color w:val="000000"/>
                <w:sz w:val="20"/>
                <w:szCs w:val="20"/>
                <w:lang w:eastAsia="th-TH"/>
              </w:rPr>
            </w:pPr>
          </w:p>
        </w:tc>
        <w:tc>
          <w:tcPr>
            <w:tcW w:w="1350" w:type="dxa"/>
          </w:tcPr>
          <w:p w14:paraId="746B1CE3" w14:textId="01C5E008" w:rsidR="004201A4" w:rsidRPr="00736696" w:rsidRDefault="004201A4" w:rsidP="004201A4">
            <w:pPr>
              <w:tabs>
                <w:tab w:val="left" w:pos="779"/>
              </w:tabs>
              <w:ind w:left="340"/>
              <w:jc w:val="center"/>
              <w:rPr>
                <w:rFonts w:ascii="Angsana New" w:hAnsi="Angsana New" w:cs="Angsana New"/>
                <w:snapToGrid w:val="0"/>
                <w:color w:val="000000"/>
                <w:sz w:val="20"/>
                <w:szCs w:val="20"/>
                <w:cs/>
                <w:lang w:eastAsia="th-TH"/>
              </w:rPr>
            </w:pPr>
            <w:r w:rsidRPr="00736696">
              <w:rPr>
                <w:rFonts w:ascii="Angsana New" w:hAnsi="Angsana New" w:cs="Angsana New" w:hint="cs"/>
                <w:snapToGrid w:val="0"/>
                <w:color w:val="000000"/>
                <w:sz w:val="20"/>
                <w:szCs w:val="20"/>
                <w:cs/>
                <w:lang w:eastAsia="th-TH"/>
              </w:rPr>
              <w:t>-</w:t>
            </w:r>
          </w:p>
        </w:tc>
      </w:tr>
      <w:tr w:rsidR="004201A4" w:rsidRPr="00272538" w14:paraId="65EA9055" w14:textId="77777777">
        <w:trPr>
          <w:cantSplit/>
        </w:trPr>
        <w:tc>
          <w:tcPr>
            <w:tcW w:w="3000" w:type="dxa"/>
          </w:tcPr>
          <w:p w14:paraId="18150E59" w14:textId="77777777" w:rsidR="004201A4" w:rsidRPr="00272538" w:rsidRDefault="004201A4" w:rsidP="004201A4">
            <w:pPr>
              <w:rPr>
                <w:rFonts w:ascii="Angsana New" w:hAnsi="Angsana New" w:cs="Angsana New"/>
                <w:sz w:val="20"/>
                <w:szCs w:val="20"/>
                <w:cs/>
              </w:rPr>
            </w:pPr>
            <w:r w:rsidRPr="00272538">
              <w:rPr>
                <w:rFonts w:ascii="Angsana New" w:hAnsi="Angsana New" w:cs="Angsana New"/>
                <w:b/>
                <w:bCs/>
                <w:sz w:val="20"/>
                <w:szCs w:val="20"/>
                <w:cs/>
              </w:rPr>
              <w:t>รายการธุรกิจกับบริษัทร่วม</w:t>
            </w:r>
          </w:p>
        </w:tc>
        <w:tc>
          <w:tcPr>
            <w:tcW w:w="1710" w:type="dxa"/>
          </w:tcPr>
          <w:p w14:paraId="7AD42C78" w14:textId="77777777" w:rsidR="004201A4" w:rsidRPr="00272538" w:rsidRDefault="004201A4" w:rsidP="004201A4">
            <w:pPr>
              <w:tabs>
                <w:tab w:val="left" w:pos="507"/>
              </w:tabs>
              <w:jc w:val="center"/>
              <w:rPr>
                <w:rFonts w:ascii="Angsana New" w:hAnsi="Angsana New" w:cs="Angsana New"/>
                <w:sz w:val="20"/>
                <w:szCs w:val="20"/>
                <w:cs/>
              </w:rPr>
            </w:pPr>
          </w:p>
        </w:tc>
        <w:tc>
          <w:tcPr>
            <w:tcW w:w="1350" w:type="dxa"/>
          </w:tcPr>
          <w:p w14:paraId="38BAE404" w14:textId="77777777" w:rsidR="004201A4" w:rsidRPr="00AC0C88" w:rsidRDefault="004201A4" w:rsidP="004201A4">
            <w:pPr>
              <w:ind w:right="-30"/>
              <w:jc w:val="center"/>
              <w:rPr>
                <w:rFonts w:ascii="Angsana New" w:hAnsi="Angsana New" w:cs="Angsana New"/>
                <w:snapToGrid w:val="0"/>
                <w:color w:val="000000"/>
                <w:sz w:val="20"/>
                <w:szCs w:val="20"/>
                <w:highlight w:val="yellow"/>
                <w:cs/>
                <w:lang w:eastAsia="th-TH"/>
              </w:rPr>
            </w:pPr>
          </w:p>
        </w:tc>
        <w:tc>
          <w:tcPr>
            <w:tcW w:w="90" w:type="dxa"/>
          </w:tcPr>
          <w:p w14:paraId="74CA40FF" w14:textId="77777777" w:rsidR="004201A4" w:rsidRPr="00272538" w:rsidRDefault="004201A4" w:rsidP="004201A4">
            <w:pPr>
              <w:ind w:right="274"/>
              <w:jc w:val="right"/>
              <w:rPr>
                <w:rFonts w:ascii="Angsana New" w:hAnsi="Angsana New" w:cs="Angsana New"/>
                <w:snapToGrid w:val="0"/>
                <w:color w:val="000000"/>
                <w:sz w:val="20"/>
                <w:szCs w:val="20"/>
                <w:cs/>
                <w:lang w:eastAsia="th-TH"/>
              </w:rPr>
            </w:pPr>
          </w:p>
        </w:tc>
        <w:tc>
          <w:tcPr>
            <w:tcW w:w="1350" w:type="dxa"/>
          </w:tcPr>
          <w:p w14:paraId="0E2C64C9" w14:textId="77777777" w:rsidR="004201A4" w:rsidRPr="00122F60" w:rsidRDefault="004201A4" w:rsidP="004201A4">
            <w:pPr>
              <w:ind w:right="-30"/>
              <w:jc w:val="center"/>
              <w:rPr>
                <w:rFonts w:ascii="Angsana New" w:hAnsi="Angsana New" w:cs="Angsana New"/>
                <w:snapToGrid w:val="0"/>
                <w:color w:val="000000"/>
                <w:sz w:val="20"/>
                <w:szCs w:val="20"/>
                <w:highlight w:val="red"/>
                <w:cs/>
                <w:lang w:eastAsia="th-TH"/>
              </w:rPr>
            </w:pPr>
          </w:p>
        </w:tc>
        <w:tc>
          <w:tcPr>
            <w:tcW w:w="90" w:type="dxa"/>
          </w:tcPr>
          <w:p w14:paraId="58232718" w14:textId="77777777" w:rsidR="004201A4" w:rsidRPr="00272538" w:rsidRDefault="004201A4" w:rsidP="004201A4">
            <w:pPr>
              <w:ind w:right="143"/>
              <w:jc w:val="right"/>
              <w:rPr>
                <w:rFonts w:ascii="Angsana New" w:hAnsi="Angsana New" w:cs="Angsana New"/>
                <w:snapToGrid w:val="0"/>
                <w:color w:val="000000"/>
                <w:sz w:val="20"/>
                <w:szCs w:val="20"/>
                <w:lang w:eastAsia="th-TH"/>
              </w:rPr>
            </w:pPr>
          </w:p>
        </w:tc>
        <w:tc>
          <w:tcPr>
            <w:tcW w:w="1350" w:type="dxa"/>
          </w:tcPr>
          <w:p w14:paraId="579FA6C6" w14:textId="77777777" w:rsidR="004201A4" w:rsidRPr="00AC0C88" w:rsidRDefault="004201A4" w:rsidP="004201A4">
            <w:pPr>
              <w:ind w:right="285"/>
              <w:jc w:val="right"/>
              <w:rPr>
                <w:rFonts w:ascii="Angsana New" w:hAnsi="Angsana New" w:cs="Angsana New"/>
                <w:snapToGrid w:val="0"/>
                <w:color w:val="000000"/>
                <w:sz w:val="20"/>
                <w:szCs w:val="20"/>
                <w:highlight w:val="yellow"/>
                <w:lang w:eastAsia="th-TH"/>
              </w:rPr>
            </w:pPr>
          </w:p>
        </w:tc>
        <w:tc>
          <w:tcPr>
            <w:tcW w:w="90" w:type="dxa"/>
          </w:tcPr>
          <w:p w14:paraId="22CDD8B7" w14:textId="77777777" w:rsidR="004201A4" w:rsidRPr="00272538" w:rsidRDefault="004201A4" w:rsidP="004201A4">
            <w:pPr>
              <w:ind w:right="330"/>
              <w:jc w:val="right"/>
              <w:rPr>
                <w:rFonts w:ascii="Angsana New" w:hAnsi="Angsana New" w:cs="Angsana New"/>
                <w:snapToGrid w:val="0"/>
                <w:color w:val="000000"/>
                <w:sz w:val="20"/>
                <w:szCs w:val="20"/>
                <w:lang w:eastAsia="th-TH"/>
              </w:rPr>
            </w:pPr>
          </w:p>
        </w:tc>
        <w:tc>
          <w:tcPr>
            <w:tcW w:w="1350" w:type="dxa"/>
          </w:tcPr>
          <w:p w14:paraId="4DFFB5B4" w14:textId="77777777" w:rsidR="004201A4" w:rsidRPr="00122F60" w:rsidRDefault="004201A4" w:rsidP="004201A4">
            <w:pPr>
              <w:ind w:right="285"/>
              <w:jc w:val="right"/>
              <w:rPr>
                <w:rFonts w:ascii="Angsana New" w:hAnsi="Angsana New" w:cs="Angsana New"/>
                <w:snapToGrid w:val="0"/>
                <w:color w:val="000000"/>
                <w:sz w:val="20"/>
                <w:szCs w:val="20"/>
                <w:highlight w:val="red"/>
                <w:lang w:eastAsia="th-TH"/>
              </w:rPr>
            </w:pPr>
          </w:p>
        </w:tc>
      </w:tr>
      <w:tr w:rsidR="004201A4" w:rsidRPr="00272538" w14:paraId="5FD610DC" w14:textId="77777777">
        <w:trPr>
          <w:cantSplit/>
        </w:trPr>
        <w:tc>
          <w:tcPr>
            <w:tcW w:w="3000" w:type="dxa"/>
          </w:tcPr>
          <w:p w14:paraId="72AFF3D4" w14:textId="77777777" w:rsidR="004201A4" w:rsidRPr="00272538" w:rsidRDefault="004201A4" w:rsidP="004201A4">
            <w:pPr>
              <w:ind w:firstLine="344"/>
              <w:rPr>
                <w:rFonts w:ascii="Angsana New" w:hAnsi="Angsana New" w:cs="Angsana New"/>
                <w:sz w:val="20"/>
                <w:szCs w:val="20"/>
                <w:cs/>
              </w:rPr>
            </w:pPr>
            <w:r w:rsidRPr="00272538">
              <w:rPr>
                <w:rFonts w:ascii="Angsana New" w:hAnsi="Angsana New" w:cs="Angsana New"/>
                <w:sz w:val="20"/>
                <w:szCs w:val="20"/>
                <w:cs/>
              </w:rPr>
              <w:t>รายได้ค่าที่ปรึกษาโครงการ</w:t>
            </w:r>
          </w:p>
        </w:tc>
        <w:tc>
          <w:tcPr>
            <w:tcW w:w="1710" w:type="dxa"/>
          </w:tcPr>
          <w:p w14:paraId="6329FBE2" w14:textId="77777777" w:rsidR="004201A4" w:rsidRPr="00272538" w:rsidRDefault="004201A4" w:rsidP="004201A4">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5CB0EE48" w14:textId="3128ED9C" w:rsidR="004201A4" w:rsidRPr="00AC0C88" w:rsidRDefault="008A4827" w:rsidP="004201A4">
            <w:pPr>
              <w:ind w:right="127"/>
              <w:jc w:val="right"/>
              <w:rPr>
                <w:rFonts w:ascii="Angsana New" w:hAnsi="Angsana New" w:cs="Angsana New"/>
                <w:sz w:val="20"/>
                <w:szCs w:val="20"/>
                <w:highlight w:val="yellow"/>
                <w:cs/>
              </w:rPr>
            </w:pPr>
            <w:r w:rsidRPr="008A4827">
              <w:rPr>
                <w:rFonts w:ascii="Angsana New" w:hAnsi="Angsana New" w:cs="Angsana New"/>
                <w:sz w:val="20"/>
                <w:szCs w:val="20"/>
                <w:cs/>
              </w:rPr>
              <w:t>12</w:t>
            </w:r>
            <w:r w:rsidRPr="008A4827">
              <w:rPr>
                <w:rFonts w:ascii="Angsana New" w:hAnsi="Angsana New" w:cs="Angsana New"/>
                <w:sz w:val="20"/>
                <w:szCs w:val="20"/>
              </w:rPr>
              <w:t>,</w:t>
            </w:r>
            <w:r w:rsidRPr="008A4827">
              <w:rPr>
                <w:rFonts w:ascii="Angsana New" w:hAnsi="Angsana New" w:cs="Angsana New"/>
                <w:sz w:val="20"/>
                <w:szCs w:val="20"/>
                <w:cs/>
              </w:rPr>
              <w:t>835</w:t>
            </w:r>
            <w:r w:rsidRPr="008A4827">
              <w:rPr>
                <w:rFonts w:ascii="Angsana New" w:hAnsi="Angsana New" w:cs="Angsana New"/>
                <w:sz w:val="20"/>
                <w:szCs w:val="20"/>
              </w:rPr>
              <w:t>,</w:t>
            </w:r>
            <w:r w:rsidRPr="008A4827">
              <w:rPr>
                <w:rFonts w:ascii="Angsana New" w:hAnsi="Angsana New" w:cs="Angsana New"/>
                <w:sz w:val="20"/>
                <w:szCs w:val="20"/>
                <w:cs/>
              </w:rPr>
              <w:t>870.00</w:t>
            </w:r>
          </w:p>
        </w:tc>
        <w:tc>
          <w:tcPr>
            <w:tcW w:w="90" w:type="dxa"/>
          </w:tcPr>
          <w:p w14:paraId="0AB2308D" w14:textId="77777777" w:rsidR="004201A4" w:rsidRPr="00272538" w:rsidRDefault="004201A4" w:rsidP="004201A4">
            <w:pPr>
              <w:ind w:right="274"/>
              <w:jc w:val="right"/>
              <w:rPr>
                <w:rFonts w:ascii="Angsana New" w:hAnsi="Angsana New" w:cs="Angsana New"/>
                <w:snapToGrid w:val="0"/>
                <w:color w:val="000000"/>
                <w:sz w:val="20"/>
                <w:szCs w:val="20"/>
                <w:cs/>
                <w:lang w:eastAsia="th-TH"/>
              </w:rPr>
            </w:pPr>
          </w:p>
        </w:tc>
        <w:tc>
          <w:tcPr>
            <w:tcW w:w="1350" w:type="dxa"/>
          </w:tcPr>
          <w:p w14:paraId="70FD5661" w14:textId="6694CA97" w:rsidR="004201A4" w:rsidRPr="00122F60" w:rsidRDefault="004201A4" w:rsidP="004201A4">
            <w:pPr>
              <w:ind w:right="127"/>
              <w:jc w:val="right"/>
              <w:rPr>
                <w:rFonts w:ascii="Angsana New" w:hAnsi="Angsana New" w:cs="Angsana New"/>
                <w:sz w:val="20"/>
                <w:szCs w:val="20"/>
                <w:highlight w:val="red"/>
                <w:cs/>
              </w:rPr>
            </w:pPr>
            <w:r w:rsidRPr="00083896">
              <w:rPr>
                <w:rFonts w:ascii="Angsana New" w:hAnsi="Angsana New" w:cs="Angsana New"/>
                <w:sz w:val="20"/>
                <w:szCs w:val="20"/>
                <w:cs/>
              </w:rPr>
              <w:t>24</w:t>
            </w:r>
            <w:r w:rsidRPr="00083896">
              <w:rPr>
                <w:rFonts w:ascii="Angsana New" w:hAnsi="Angsana New" w:cs="Angsana New"/>
                <w:sz w:val="20"/>
                <w:szCs w:val="20"/>
              </w:rPr>
              <w:t>,</w:t>
            </w:r>
            <w:r w:rsidRPr="00083896">
              <w:rPr>
                <w:rFonts w:ascii="Angsana New" w:hAnsi="Angsana New" w:cs="Angsana New"/>
                <w:sz w:val="20"/>
                <w:szCs w:val="20"/>
                <w:cs/>
              </w:rPr>
              <w:t>173</w:t>
            </w:r>
            <w:r w:rsidRPr="00083896">
              <w:rPr>
                <w:rFonts w:ascii="Angsana New" w:hAnsi="Angsana New" w:cs="Angsana New"/>
                <w:sz w:val="20"/>
                <w:szCs w:val="20"/>
              </w:rPr>
              <w:t>,</w:t>
            </w:r>
            <w:r w:rsidRPr="00083896">
              <w:rPr>
                <w:rFonts w:ascii="Angsana New" w:hAnsi="Angsana New" w:cs="Angsana New"/>
                <w:sz w:val="20"/>
                <w:szCs w:val="20"/>
                <w:cs/>
              </w:rPr>
              <w:t>980.00</w:t>
            </w:r>
          </w:p>
        </w:tc>
        <w:tc>
          <w:tcPr>
            <w:tcW w:w="90" w:type="dxa"/>
          </w:tcPr>
          <w:p w14:paraId="41E7BA2E" w14:textId="77777777" w:rsidR="004201A4" w:rsidRPr="00272538" w:rsidRDefault="004201A4" w:rsidP="004201A4">
            <w:pPr>
              <w:ind w:right="143"/>
              <w:jc w:val="right"/>
              <w:rPr>
                <w:rFonts w:ascii="Angsana New" w:hAnsi="Angsana New" w:cs="Angsana New"/>
                <w:snapToGrid w:val="0"/>
                <w:color w:val="000000"/>
                <w:sz w:val="20"/>
                <w:szCs w:val="20"/>
                <w:lang w:eastAsia="th-TH"/>
              </w:rPr>
            </w:pPr>
          </w:p>
        </w:tc>
        <w:tc>
          <w:tcPr>
            <w:tcW w:w="1350" w:type="dxa"/>
          </w:tcPr>
          <w:p w14:paraId="71DE42C3" w14:textId="73BDA5B8" w:rsidR="004201A4" w:rsidRPr="00AC0C88" w:rsidRDefault="004201A4" w:rsidP="004201A4">
            <w:pPr>
              <w:tabs>
                <w:tab w:val="left" w:pos="779"/>
              </w:tabs>
              <w:ind w:left="340"/>
              <w:jc w:val="center"/>
              <w:rPr>
                <w:rFonts w:ascii="Angsana New" w:hAnsi="Angsana New" w:cs="Angsana New"/>
                <w:snapToGrid w:val="0"/>
                <w:color w:val="000000"/>
                <w:sz w:val="20"/>
                <w:szCs w:val="20"/>
                <w:highlight w:val="yellow"/>
                <w:lang w:eastAsia="th-TH"/>
              </w:rPr>
            </w:pPr>
            <w:r w:rsidRPr="008A4827">
              <w:rPr>
                <w:rFonts w:ascii="Angsana New" w:hAnsi="Angsana New" w:cs="Angsana New" w:hint="cs"/>
                <w:snapToGrid w:val="0"/>
                <w:color w:val="000000"/>
                <w:sz w:val="20"/>
                <w:szCs w:val="20"/>
                <w:cs/>
                <w:lang w:eastAsia="th-TH"/>
              </w:rPr>
              <w:t>-</w:t>
            </w:r>
          </w:p>
        </w:tc>
        <w:tc>
          <w:tcPr>
            <w:tcW w:w="90" w:type="dxa"/>
          </w:tcPr>
          <w:p w14:paraId="76B41AB0" w14:textId="77777777" w:rsidR="004201A4" w:rsidRPr="00736696" w:rsidRDefault="004201A4" w:rsidP="004201A4">
            <w:pPr>
              <w:tabs>
                <w:tab w:val="left" w:pos="779"/>
              </w:tabs>
              <w:ind w:left="340"/>
              <w:jc w:val="center"/>
              <w:rPr>
                <w:rFonts w:ascii="Angsana New" w:hAnsi="Angsana New" w:cs="Angsana New"/>
                <w:snapToGrid w:val="0"/>
                <w:color w:val="000000"/>
                <w:sz w:val="20"/>
                <w:szCs w:val="20"/>
                <w:lang w:eastAsia="th-TH"/>
              </w:rPr>
            </w:pPr>
          </w:p>
        </w:tc>
        <w:tc>
          <w:tcPr>
            <w:tcW w:w="1350" w:type="dxa"/>
          </w:tcPr>
          <w:p w14:paraId="7670C8D9" w14:textId="5FBC197E" w:rsidR="004201A4" w:rsidRPr="00736696" w:rsidRDefault="004201A4" w:rsidP="004201A4">
            <w:pPr>
              <w:tabs>
                <w:tab w:val="left" w:pos="779"/>
              </w:tabs>
              <w:ind w:left="340"/>
              <w:jc w:val="center"/>
              <w:rPr>
                <w:rFonts w:ascii="Angsana New" w:hAnsi="Angsana New" w:cs="Angsana New"/>
                <w:snapToGrid w:val="0"/>
                <w:color w:val="000000"/>
                <w:sz w:val="20"/>
                <w:szCs w:val="20"/>
                <w:lang w:eastAsia="th-TH"/>
              </w:rPr>
            </w:pPr>
            <w:r w:rsidRPr="00083896">
              <w:rPr>
                <w:rFonts w:ascii="Angsana New" w:hAnsi="Angsana New" w:cs="Angsana New" w:hint="cs"/>
                <w:snapToGrid w:val="0"/>
                <w:color w:val="000000"/>
                <w:sz w:val="20"/>
                <w:szCs w:val="20"/>
                <w:cs/>
                <w:lang w:eastAsia="th-TH"/>
              </w:rPr>
              <w:t>-</w:t>
            </w:r>
          </w:p>
        </w:tc>
      </w:tr>
      <w:tr w:rsidR="004201A4" w:rsidRPr="00272538" w14:paraId="380EE4FE" w14:textId="77777777">
        <w:trPr>
          <w:cantSplit/>
        </w:trPr>
        <w:tc>
          <w:tcPr>
            <w:tcW w:w="3000" w:type="dxa"/>
          </w:tcPr>
          <w:p w14:paraId="6DCCDCE2" w14:textId="77777777" w:rsidR="004201A4" w:rsidRPr="00272538" w:rsidRDefault="004201A4" w:rsidP="004201A4">
            <w:pPr>
              <w:ind w:firstLine="344"/>
              <w:rPr>
                <w:rFonts w:ascii="Angsana New" w:hAnsi="Angsana New" w:cs="Angsana New"/>
                <w:sz w:val="20"/>
                <w:szCs w:val="20"/>
                <w:cs/>
              </w:rPr>
            </w:pPr>
            <w:r w:rsidRPr="00272538">
              <w:rPr>
                <w:rFonts w:ascii="Angsana New" w:hAnsi="Angsana New" w:cs="Angsana New"/>
                <w:sz w:val="20"/>
                <w:szCs w:val="20"/>
                <w:cs/>
              </w:rPr>
              <w:t>ค่าเช่าและค่าบริการสำนักงาน</w:t>
            </w:r>
          </w:p>
        </w:tc>
        <w:tc>
          <w:tcPr>
            <w:tcW w:w="1710" w:type="dxa"/>
          </w:tcPr>
          <w:p w14:paraId="6742AFB4" w14:textId="77777777" w:rsidR="004201A4" w:rsidRPr="00272538" w:rsidRDefault="004201A4" w:rsidP="004201A4">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045B71EC" w14:textId="4EE522FC" w:rsidR="004201A4" w:rsidRPr="008A4827" w:rsidRDefault="008A4827" w:rsidP="004201A4">
            <w:pPr>
              <w:ind w:right="127"/>
              <w:jc w:val="right"/>
              <w:rPr>
                <w:rFonts w:ascii="Angsana New" w:hAnsi="Angsana New" w:cs="Angsana New"/>
                <w:sz w:val="20"/>
                <w:szCs w:val="20"/>
                <w:cs/>
              </w:rPr>
            </w:pPr>
            <w:r w:rsidRPr="008A4827">
              <w:rPr>
                <w:rFonts w:ascii="Angsana New" w:hAnsi="Angsana New" w:cs="Angsana New"/>
                <w:sz w:val="20"/>
                <w:szCs w:val="20"/>
                <w:cs/>
              </w:rPr>
              <w:t>731</w:t>
            </w:r>
            <w:r w:rsidRPr="008A4827">
              <w:rPr>
                <w:rFonts w:ascii="Angsana New" w:hAnsi="Angsana New" w:cs="Angsana New"/>
                <w:sz w:val="20"/>
                <w:szCs w:val="20"/>
              </w:rPr>
              <w:t>,</w:t>
            </w:r>
            <w:r w:rsidRPr="008A4827">
              <w:rPr>
                <w:rFonts w:ascii="Angsana New" w:hAnsi="Angsana New" w:cs="Angsana New"/>
                <w:sz w:val="20"/>
                <w:szCs w:val="20"/>
                <w:cs/>
              </w:rPr>
              <w:t>569.75</w:t>
            </w:r>
          </w:p>
        </w:tc>
        <w:tc>
          <w:tcPr>
            <w:tcW w:w="90" w:type="dxa"/>
          </w:tcPr>
          <w:p w14:paraId="432E22EE" w14:textId="77777777" w:rsidR="004201A4" w:rsidRPr="008A4827" w:rsidRDefault="004201A4" w:rsidP="004201A4">
            <w:pPr>
              <w:ind w:right="274"/>
              <w:jc w:val="right"/>
              <w:rPr>
                <w:rFonts w:ascii="Angsana New" w:hAnsi="Angsana New" w:cs="Angsana New"/>
                <w:snapToGrid w:val="0"/>
                <w:color w:val="000000"/>
                <w:sz w:val="20"/>
                <w:szCs w:val="20"/>
                <w:cs/>
                <w:lang w:eastAsia="th-TH"/>
              </w:rPr>
            </w:pPr>
          </w:p>
        </w:tc>
        <w:tc>
          <w:tcPr>
            <w:tcW w:w="1350" w:type="dxa"/>
          </w:tcPr>
          <w:p w14:paraId="5BFEE724" w14:textId="0C29BD1C" w:rsidR="004201A4" w:rsidRPr="008A4827" w:rsidRDefault="004201A4" w:rsidP="004201A4">
            <w:pPr>
              <w:ind w:right="127"/>
              <w:jc w:val="right"/>
              <w:rPr>
                <w:rFonts w:ascii="Angsana New" w:hAnsi="Angsana New" w:cs="Angsana New"/>
                <w:sz w:val="20"/>
                <w:szCs w:val="20"/>
                <w:cs/>
              </w:rPr>
            </w:pPr>
            <w:r w:rsidRPr="008A4827">
              <w:rPr>
                <w:rFonts w:ascii="Angsana New" w:hAnsi="Angsana New" w:cs="Angsana New"/>
                <w:sz w:val="20"/>
                <w:szCs w:val="20"/>
                <w:cs/>
              </w:rPr>
              <w:t>782</w:t>
            </w:r>
            <w:r w:rsidRPr="008A4827">
              <w:rPr>
                <w:rFonts w:ascii="Angsana New" w:hAnsi="Angsana New" w:cs="Angsana New"/>
                <w:sz w:val="20"/>
                <w:szCs w:val="20"/>
              </w:rPr>
              <w:t>,</w:t>
            </w:r>
            <w:r w:rsidRPr="008A4827">
              <w:rPr>
                <w:rFonts w:ascii="Angsana New" w:hAnsi="Angsana New" w:cs="Angsana New"/>
                <w:sz w:val="20"/>
                <w:szCs w:val="20"/>
                <w:cs/>
              </w:rPr>
              <w:t>015.11</w:t>
            </w:r>
          </w:p>
        </w:tc>
        <w:tc>
          <w:tcPr>
            <w:tcW w:w="90" w:type="dxa"/>
          </w:tcPr>
          <w:p w14:paraId="5CF63262" w14:textId="77777777" w:rsidR="004201A4" w:rsidRPr="008A4827" w:rsidRDefault="004201A4" w:rsidP="004201A4">
            <w:pPr>
              <w:ind w:right="143"/>
              <w:jc w:val="right"/>
              <w:rPr>
                <w:rFonts w:ascii="Angsana New" w:hAnsi="Angsana New" w:cs="Angsana New"/>
                <w:snapToGrid w:val="0"/>
                <w:color w:val="000000"/>
                <w:sz w:val="20"/>
                <w:szCs w:val="20"/>
                <w:lang w:eastAsia="th-TH"/>
              </w:rPr>
            </w:pPr>
          </w:p>
        </w:tc>
        <w:tc>
          <w:tcPr>
            <w:tcW w:w="1350" w:type="dxa"/>
          </w:tcPr>
          <w:p w14:paraId="6BF7BF6D" w14:textId="4AB556D7" w:rsidR="004201A4" w:rsidRPr="008A4827" w:rsidRDefault="004201A4" w:rsidP="004201A4">
            <w:pPr>
              <w:tabs>
                <w:tab w:val="left" w:pos="779"/>
              </w:tabs>
              <w:ind w:left="340"/>
              <w:jc w:val="center"/>
              <w:rPr>
                <w:rFonts w:ascii="Angsana New" w:hAnsi="Angsana New" w:cs="Angsana New"/>
                <w:snapToGrid w:val="0"/>
                <w:color w:val="000000"/>
                <w:sz w:val="20"/>
                <w:szCs w:val="20"/>
                <w:lang w:eastAsia="th-TH"/>
              </w:rPr>
            </w:pPr>
            <w:r w:rsidRPr="008A4827">
              <w:rPr>
                <w:rFonts w:ascii="Angsana New" w:hAnsi="Angsana New" w:cs="Angsana New" w:hint="cs"/>
                <w:snapToGrid w:val="0"/>
                <w:color w:val="000000"/>
                <w:sz w:val="20"/>
                <w:szCs w:val="20"/>
                <w:cs/>
                <w:lang w:eastAsia="th-TH"/>
              </w:rPr>
              <w:t>-</w:t>
            </w:r>
          </w:p>
        </w:tc>
        <w:tc>
          <w:tcPr>
            <w:tcW w:w="90" w:type="dxa"/>
          </w:tcPr>
          <w:p w14:paraId="1A77B308" w14:textId="77777777" w:rsidR="004201A4" w:rsidRPr="00736696" w:rsidRDefault="004201A4" w:rsidP="004201A4">
            <w:pPr>
              <w:tabs>
                <w:tab w:val="left" w:pos="779"/>
              </w:tabs>
              <w:ind w:left="340"/>
              <w:jc w:val="center"/>
              <w:rPr>
                <w:rFonts w:ascii="Angsana New" w:hAnsi="Angsana New" w:cs="Angsana New"/>
                <w:snapToGrid w:val="0"/>
                <w:color w:val="000000"/>
                <w:sz w:val="20"/>
                <w:szCs w:val="20"/>
                <w:lang w:eastAsia="th-TH"/>
              </w:rPr>
            </w:pPr>
          </w:p>
        </w:tc>
        <w:tc>
          <w:tcPr>
            <w:tcW w:w="1350" w:type="dxa"/>
          </w:tcPr>
          <w:p w14:paraId="7D1C0C40" w14:textId="0DFC9CCF" w:rsidR="004201A4" w:rsidRPr="00736696" w:rsidRDefault="004201A4" w:rsidP="004201A4">
            <w:pPr>
              <w:tabs>
                <w:tab w:val="left" w:pos="779"/>
              </w:tabs>
              <w:ind w:left="340"/>
              <w:jc w:val="center"/>
              <w:rPr>
                <w:rFonts w:ascii="Angsana New" w:hAnsi="Angsana New" w:cs="Angsana New"/>
                <w:snapToGrid w:val="0"/>
                <w:color w:val="000000"/>
                <w:sz w:val="20"/>
                <w:szCs w:val="20"/>
                <w:lang w:eastAsia="th-TH"/>
              </w:rPr>
            </w:pPr>
            <w:r w:rsidRPr="00083896">
              <w:rPr>
                <w:rFonts w:ascii="Angsana New" w:hAnsi="Angsana New" w:cs="Angsana New" w:hint="cs"/>
                <w:snapToGrid w:val="0"/>
                <w:color w:val="000000"/>
                <w:sz w:val="20"/>
                <w:szCs w:val="20"/>
                <w:cs/>
                <w:lang w:eastAsia="th-TH"/>
              </w:rPr>
              <w:t>-</w:t>
            </w:r>
          </w:p>
        </w:tc>
      </w:tr>
      <w:tr w:rsidR="004201A4" w:rsidRPr="00272538" w14:paraId="21EB6B55" w14:textId="77777777">
        <w:trPr>
          <w:cantSplit/>
        </w:trPr>
        <w:tc>
          <w:tcPr>
            <w:tcW w:w="3000" w:type="dxa"/>
          </w:tcPr>
          <w:p w14:paraId="2E73B3EC" w14:textId="77777777" w:rsidR="004201A4" w:rsidRPr="00272538" w:rsidRDefault="004201A4" w:rsidP="004201A4">
            <w:pPr>
              <w:rPr>
                <w:rFonts w:ascii="Angsana New" w:hAnsi="Angsana New" w:cs="Angsana New"/>
                <w:b/>
                <w:bCs/>
                <w:sz w:val="20"/>
                <w:szCs w:val="20"/>
                <w:cs/>
              </w:rPr>
            </w:pPr>
            <w:r w:rsidRPr="00272538">
              <w:rPr>
                <w:rFonts w:ascii="Angsana New" w:hAnsi="Angsana New" w:cs="Angsana New"/>
                <w:b/>
                <w:bCs/>
                <w:sz w:val="20"/>
                <w:szCs w:val="20"/>
                <w:cs/>
              </w:rPr>
              <w:t>รายการธุรกิจกับกิจการที่เกี่ยวข้องกัน</w:t>
            </w:r>
          </w:p>
        </w:tc>
        <w:tc>
          <w:tcPr>
            <w:tcW w:w="1710" w:type="dxa"/>
          </w:tcPr>
          <w:p w14:paraId="27CA41CC" w14:textId="77777777" w:rsidR="004201A4" w:rsidRPr="00272538" w:rsidRDefault="004201A4" w:rsidP="004201A4">
            <w:pPr>
              <w:tabs>
                <w:tab w:val="left" w:pos="507"/>
              </w:tabs>
              <w:rPr>
                <w:rFonts w:ascii="Angsana New" w:hAnsi="Angsana New" w:cs="Angsana New"/>
                <w:sz w:val="20"/>
                <w:szCs w:val="20"/>
                <w:cs/>
              </w:rPr>
            </w:pPr>
          </w:p>
        </w:tc>
        <w:tc>
          <w:tcPr>
            <w:tcW w:w="1350" w:type="dxa"/>
          </w:tcPr>
          <w:p w14:paraId="154AF984" w14:textId="77777777" w:rsidR="004201A4" w:rsidRPr="00AC0C88" w:rsidRDefault="004201A4" w:rsidP="004201A4">
            <w:pPr>
              <w:ind w:right="285"/>
              <w:jc w:val="right"/>
              <w:rPr>
                <w:rFonts w:ascii="Angsana New" w:hAnsi="Angsana New" w:cs="Angsana New"/>
                <w:snapToGrid w:val="0"/>
                <w:color w:val="000000"/>
                <w:sz w:val="20"/>
                <w:szCs w:val="20"/>
                <w:highlight w:val="yellow"/>
                <w:lang w:eastAsia="th-TH"/>
              </w:rPr>
            </w:pPr>
          </w:p>
        </w:tc>
        <w:tc>
          <w:tcPr>
            <w:tcW w:w="90" w:type="dxa"/>
          </w:tcPr>
          <w:p w14:paraId="7852FE96" w14:textId="77777777" w:rsidR="004201A4" w:rsidRPr="00272538" w:rsidRDefault="004201A4" w:rsidP="004201A4">
            <w:pPr>
              <w:ind w:right="285"/>
              <w:jc w:val="right"/>
              <w:rPr>
                <w:rFonts w:ascii="Angsana New" w:hAnsi="Angsana New" w:cs="Angsana New"/>
                <w:snapToGrid w:val="0"/>
                <w:color w:val="000000"/>
                <w:sz w:val="20"/>
                <w:szCs w:val="20"/>
                <w:cs/>
                <w:lang w:eastAsia="th-TH"/>
              </w:rPr>
            </w:pPr>
          </w:p>
        </w:tc>
        <w:tc>
          <w:tcPr>
            <w:tcW w:w="1350" w:type="dxa"/>
          </w:tcPr>
          <w:p w14:paraId="22FDC531" w14:textId="77777777" w:rsidR="004201A4" w:rsidRPr="00122F60" w:rsidRDefault="004201A4" w:rsidP="004201A4">
            <w:pPr>
              <w:ind w:right="285"/>
              <w:jc w:val="right"/>
              <w:rPr>
                <w:rFonts w:ascii="Angsana New" w:hAnsi="Angsana New" w:cs="Angsana New"/>
                <w:snapToGrid w:val="0"/>
                <w:color w:val="000000"/>
                <w:sz w:val="20"/>
                <w:szCs w:val="20"/>
                <w:highlight w:val="red"/>
                <w:lang w:eastAsia="th-TH"/>
              </w:rPr>
            </w:pPr>
          </w:p>
        </w:tc>
        <w:tc>
          <w:tcPr>
            <w:tcW w:w="90" w:type="dxa"/>
          </w:tcPr>
          <w:p w14:paraId="7C82B6A6" w14:textId="77777777" w:rsidR="004201A4" w:rsidRPr="00272538" w:rsidRDefault="004201A4" w:rsidP="004201A4">
            <w:pPr>
              <w:ind w:right="143"/>
              <w:jc w:val="right"/>
              <w:rPr>
                <w:rFonts w:ascii="Angsana New" w:hAnsi="Angsana New" w:cs="Angsana New"/>
                <w:snapToGrid w:val="0"/>
                <w:color w:val="000000"/>
                <w:sz w:val="20"/>
                <w:szCs w:val="20"/>
                <w:lang w:eastAsia="th-TH"/>
              </w:rPr>
            </w:pPr>
          </w:p>
        </w:tc>
        <w:tc>
          <w:tcPr>
            <w:tcW w:w="1350" w:type="dxa"/>
          </w:tcPr>
          <w:p w14:paraId="3DA5F3F1" w14:textId="77777777" w:rsidR="004201A4" w:rsidRPr="00AC0C88" w:rsidRDefault="004201A4" w:rsidP="004201A4">
            <w:pPr>
              <w:ind w:right="-30"/>
              <w:jc w:val="center"/>
              <w:rPr>
                <w:rFonts w:ascii="Angsana New" w:hAnsi="Angsana New" w:cs="Angsana New"/>
                <w:snapToGrid w:val="0"/>
                <w:color w:val="000000"/>
                <w:sz w:val="20"/>
                <w:szCs w:val="20"/>
                <w:highlight w:val="yellow"/>
                <w:lang w:eastAsia="th-TH"/>
              </w:rPr>
            </w:pPr>
          </w:p>
        </w:tc>
        <w:tc>
          <w:tcPr>
            <w:tcW w:w="90" w:type="dxa"/>
          </w:tcPr>
          <w:p w14:paraId="228C4549" w14:textId="77777777" w:rsidR="004201A4" w:rsidRPr="00272538" w:rsidRDefault="004201A4" w:rsidP="004201A4">
            <w:pPr>
              <w:ind w:right="143"/>
              <w:jc w:val="right"/>
              <w:rPr>
                <w:rFonts w:ascii="Angsana New" w:hAnsi="Angsana New" w:cs="Angsana New"/>
                <w:snapToGrid w:val="0"/>
                <w:color w:val="000000"/>
                <w:sz w:val="20"/>
                <w:szCs w:val="20"/>
                <w:lang w:eastAsia="th-TH"/>
              </w:rPr>
            </w:pPr>
          </w:p>
        </w:tc>
        <w:tc>
          <w:tcPr>
            <w:tcW w:w="1350" w:type="dxa"/>
          </w:tcPr>
          <w:p w14:paraId="7A4AC819" w14:textId="77777777" w:rsidR="004201A4" w:rsidRPr="00122F60" w:rsidRDefault="004201A4" w:rsidP="004201A4">
            <w:pPr>
              <w:ind w:right="127"/>
              <w:jc w:val="right"/>
              <w:rPr>
                <w:rFonts w:ascii="Angsana New" w:hAnsi="Angsana New" w:cs="Angsana New"/>
                <w:sz w:val="20"/>
                <w:szCs w:val="20"/>
                <w:highlight w:val="red"/>
              </w:rPr>
            </w:pPr>
          </w:p>
        </w:tc>
      </w:tr>
      <w:tr w:rsidR="004201A4" w:rsidRPr="00272538" w14:paraId="76E5C1DC" w14:textId="77777777">
        <w:trPr>
          <w:cantSplit/>
        </w:trPr>
        <w:tc>
          <w:tcPr>
            <w:tcW w:w="3000" w:type="dxa"/>
          </w:tcPr>
          <w:p w14:paraId="5F816648" w14:textId="5A1559CB" w:rsidR="004201A4" w:rsidRPr="00272538" w:rsidRDefault="004201A4" w:rsidP="004201A4">
            <w:pPr>
              <w:ind w:firstLine="344"/>
              <w:rPr>
                <w:rFonts w:ascii="Angsana New" w:hAnsi="Angsana New" w:cs="Angsana New"/>
                <w:sz w:val="20"/>
                <w:szCs w:val="20"/>
                <w:cs/>
              </w:rPr>
            </w:pPr>
            <w:r w:rsidRPr="00272538">
              <w:rPr>
                <w:rFonts w:ascii="Angsana New" w:hAnsi="Angsana New" w:cs="Angsana New"/>
                <w:sz w:val="20"/>
                <w:szCs w:val="20"/>
                <w:cs/>
              </w:rPr>
              <w:t>รายได้ค่าบริหาร</w:t>
            </w:r>
          </w:p>
        </w:tc>
        <w:tc>
          <w:tcPr>
            <w:tcW w:w="1710" w:type="dxa"/>
          </w:tcPr>
          <w:p w14:paraId="023DC029" w14:textId="4E964FDD" w:rsidR="004201A4" w:rsidRPr="00272538" w:rsidRDefault="004201A4" w:rsidP="004201A4">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16019CDE" w14:textId="7259B100" w:rsidR="004201A4" w:rsidRPr="00AC0C88" w:rsidRDefault="008A4827" w:rsidP="004201A4">
            <w:pPr>
              <w:ind w:right="127"/>
              <w:jc w:val="right"/>
              <w:rPr>
                <w:rFonts w:ascii="Angsana New" w:hAnsi="Angsana New" w:cs="Angsana New"/>
                <w:sz w:val="20"/>
                <w:szCs w:val="20"/>
                <w:highlight w:val="yellow"/>
              </w:rPr>
            </w:pPr>
            <w:r w:rsidRPr="008A4827">
              <w:rPr>
                <w:rFonts w:ascii="Angsana New" w:hAnsi="Angsana New" w:cs="Angsana New"/>
                <w:sz w:val="20"/>
                <w:szCs w:val="20"/>
                <w:cs/>
              </w:rPr>
              <w:t>27</w:t>
            </w:r>
            <w:r w:rsidRPr="008A4827">
              <w:rPr>
                <w:rFonts w:ascii="Angsana New" w:hAnsi="Angsana New" w:cs="Angsana New"/>
                <w:sz w:val="20"/>
                <w:szCs w:val="20"/>
              </w:rPr>
              <w:t>,</w:t>
            </w:r>
            <w:r w:rsidRPr="008A4827">
              <w:rPr>
                <w:rFonts w:ascii="Angsana New" w:hAnsi="Angsana New" w:cs="Angsana New"/>
                <w:sz w:val="20"/>
                <w:szCs w:val="20"/>
                <w:cs/>
              </w:rPr>
              <w:t>874</w:t>
            </w:r>
            <w:r w:rsidRPr="008A4827">
              <w:rPr>
                <w:rFonts w:ascii="Angsana New" w:hAnsi="Angsana New" w:cs="Angsana New"/>
                <w:sz w:val="20"/>
                <w:szCs w:val="20"/>
              </w:rPr>
              <w:t>,</w:t>
            </w:r>
            <w:r w:rsidRPr="008A4827">
              <w:rPr>
                <w:rFonts w:ascii="Angsana New" w:hAnsi="Angsana New" w:cs="Angsana New"/>
                <w:sz w:val="20"/>
                <w:szCs w:val="20"/>
                <w:cs/>
              </w:rPr>
              <w:t>500.00</w:t>
            </w:r>
          </w:p>
        </w:tc>
        <w:tc>
          <w:tcPr>
            <w:tcW w:w="90" w:type="dxa"/>
          </w:tcPr>
          <w:p w14:paraId="56EBBE6D" w14:textId="77777777" w:rsidR="004201A4" w:rsidRPr="00272538" w:rsidRDefault="004201A4" w:rsidP="004201A4">
            <w:pPr>
              <w:ind w:right="127"/>
              <w:jc w:val="right"/>
              <w:rPr>
                <w:rFonts w:ascii="Angsana New" w:hAnsi="Angsana New" w:cs="Angsana New"/>
                <w:sz w:val="20"/>
                <w:szCs w:val="20"/>
                <w:cs/>
              </w:rPr>
            </w:pPr>
          </w:p>
        </w:tc>
        <w:tc>
          <w:tcPr>
            <w:tcW w:w="1350" w:type="dxa"/>
          </w:tcPr>
          <w:p w14:paraId="2CF53AE8" w14:textId="1855F73E" w:rsidR="004201A4" w:rsidRPr="00122F60" w:rsidRDefault="004201A4" w:rsidP="004201A4">
            <w:pPr>
              <w:ind w:right="127"/>
              <w:jc w:val="right"/>
              <w:rPr>
                <w:rFonts w:ascii="Angsana New" w:hAnsi="Angsana New" w:cs="Angsana New"/>
                <w:sz w:val="20"/>
                <w:szCs w:val="20"/>
                <w:highlight w:val="red"/>
              </w:rPr>
            </w:pPr>
            <w:r w:rsidRPr="00083896">
              <w:rPr>
                <w:rFonts w:ascii="Angsana New" w:hAnsi="Angsana New" w:cs="Angsana New"/>
                <w:sz w:val="20"/>
                <w:szCs w:val="20"/>
                <w:cs/>
              </w:rPr>
              <w:t>27</w:t>
            </w:r>
            <w:r w:rsidRPr="00083896">
              <w:rPr>
                <w:rFonts w:ascii="Angsana New" w:hAnsi="Angsana New" w:cs="Angsana New"/>
                <w:sz w:val="20"/>
                <w:szCs w:val="20"/>
              </w:rPr>
              <w:t>,</w:t>
            </w:r>
            <w:r w:rsidRPr="00083896">
              <w:rPr>
                <w:rFonts w:ascii="Angsana New" w:hAnsi="Angsana New" w:cs="Angsana New"/>
                <w:sz w:val="20"/>
                <w:szCs w:val="20"/>
                <w:cs/>
              </w:rPr>
              <w:t>750</w:t>
            </w:r>
            <w:r w:rsidRPr="00083896">
              <w:rPr>
                <w:rFonts w:ascii="Angsana New" w:hAnsi="Angsana New" w:cs="Angsana New"/>
                <w:sz w:val="20"/>
                <w:szCs w:val="20"/>
              </w:rPr>
              <w:t>,</w:t>
            </w:r>
            <w:r w:rsidRPr="00083896">
              <w:rPr>
                <w:rFonts w:ascii="Angsana New" w:hAnsi="Angsana New" w:cs="Angsana New"/>
                <w:sz w:val="20"/>
                <w:szCs w:val="20"/>
                <w:cs/>
              </w:rPr>
              <w:t>000.00</w:t>
            </w:r>
          </w:p>
        </w:tc>
        <w:tc>
          <w:tcPr>
            <w:tcW w:w="90" w:type="dxa"/>
          </w:tcPr>
          <w:p w14:paraId="56E1B1EB" w14:textId="77777777" w:rsidR="004201A4" w:rsidRPr="00272538" w:rsidRDefault="004201A4" w:rsidP="004201A4">
            <w:pPr>
              <w:ind w:right="127"/>
              <w:jc w:val="right"/>
              <w:rPr>
                <w:rFonts w:ascii="Angsana New" w:hAnsi="Angsana New" w:cs="Angsana New"/>
                <w:sz w:val="20"/>
                <w:szCs w:val="20"/>
              </w:rPr>
            </w:pPr>
          </w:p>
        </w:tc>
        <w:tc>
          <w:tcPr>
            <w:tcW w:w="1350" w:type="dxa"/>
          </w:tcPr>
          <w:p w14:paraId="2B7363D5" w14:textId="0122B47D" w:rsidR="004201A4" w:rsidRPr="00AC0C88" w:rsidRDefault="008A4827" w:rsidP="004201A4">
            <w:pPr>
              <w:ind w:right="127"/>
              <w:jc w:val="right"/>
              <w:rPr>
                <w:rFonts w:ascii="Angsana New" w:hAnsi="Angsana New" w:cs="Angsana New"/>
                <w:sz w:val="20"/>
                <w:szCs w:val="20"/>
                <w:highlight w:val="yellow"/>
              </w:rPr>
            </w:pPr>
            <w:r w:rsidRPr="008A4827">
              <w:rPr>
                <w:rFonts w:ascii="Angsana New" w:hAnsi="Angsana New" w:cs="Angsana New"/>
                <w:sz w:val="20"/>
                <w:szCs w:val="20"/>
                <w:cs/>
              </w:rPr>
              <w:t>27</w:t>
            </w:r>
            <w:r w:rsidRPr="008A4827">
              <w:rPr>
                <w:rFonts w:ascii="Angsana New" w:hAnsi="Angsana New" w:cs="Angsana New"/>
                <w:sz w:val="20"/>
                <w:szCs w:val="20"/>
              </w:rPr>
              <w:t>,</w:t>
            </w:r>
            <w:r w:rsidRPr="008A4827">
              <w:rPr>
                <w:rFonts w:ascii="Angsana New" w:hAnsi="Angsana New" w:cs="Angsana New"/>
                <w:sz w:val="20"/>
                <w:szCs w:val="20"/>
                <w:cs/>
              </w:rPr>
              <w:t>874</w:t>
            </w:r>
            <w:r w:rsidRPr="008A4827">
              <w:rPr>
                <w:rFonts w:ascii="Angsana New" w:hAnsi="Angsana New" w:cs="Angsana New"/>
                <w:sz w:val="20"/>
                <w:szCs w:val="20"/>
              </w:rPr>
              <w:t>,</w:t>
            </w:r>
            <w:r w:rsidRPr="008A4827">
              <w:rPr>
                <w:rFonts w:ascii="Angsana New" w:hAnsi="Angsana New" w:cs="Angsana New"/>
                <w:sz w:val="20"/>
                <w:szCs w:val="20"/>
                <w:cs/>
              </w:rPr>
              <w:t>500.00</w:t>
            </w:r>
          </w:p>
        </w:tc>
        <w:tc>
          <w:tcPr>
            <w:tcW w:w="90" w:type="dxa"/>
          </w:tcPr>
          <w:p w14:paraId="04C9A598" w14:textId="77777777" w:rsidR="004201A4" w:rsidRPr="00736696" w:rsidRDefault="004201A4" w:rsidP="004201A4">
            <w:pPr>
              <w:ind w:right="127"/>
              <w:jc w:val="right"/>
              <w:rPr>
                <w:rFonts w:ascii="Angsana New" w:hAnsi="Angsana New" w:cs="Angsana New"/>
                <w:sz w:val="20"/>
                <w:szCs w:val="20"/>
              </w:rPr>
            </w:pPr>
          </w:p>
        </w:tc>
        <w:tc>
          <w:tcPr>
            <w:tcW w:w="1350" w:type="dxa"/>
          </w:tcPr>
          <w:p w14:paraId="46E26912" w14:textId="36AD17C1" w:rsidR="004201A4" w:rsidRPr="00736696" w:rsidRDefault="004201A4" w:rsidP="004201A4">
            <w:pPr>
              <w:ind w:right="127"/>
              <w:jc w:val="right"/>
              <w:rPr>
                <w:rFonts w:ascii="Angsana New" w:hAnsi="Angsana New" w:cs="Angsana New"/>
                <w:sz w:val="20"/>
                <w:szCs w:val="20"/>
              </w:rPr>
            </w:pPr>
            <w:r w:rsidRPr="00083896">
              <w:rPr>
                <w:rFonts w:ascii="Angsana New" w:hAnsi="Angsana New" w:cs="Angsana New"/>
                <w:sz w:val="20"/>
                <w:szCs w:val="20"/>
                <w:cs/>
              </w:rPr>
              <w:t>27</w:t>
            </w:r>
            <w:r w:rsidRPr="00083896">
              <w:rPr>
                <w:rFonts w:ascii="Angsana New" w:hAnsi="Angsana New" w:cs="Angsana New"/>
                <w:sz w:val="20"/>
                <w:szCs w:val="20"/>
              </w:rPr>
              <w:t>,</w:t>
            </w:r>
            <w:r w:rsidRPr="00083896">
              <w:rPr>
                <w:rFonts w:ascii="Angsana New" w:hAnsi="Angsana New" w:cs="Angsana New"/>
                <w:sz w:val="20"/>
                <w:szCs w:val="20"/>
                <w:cs/>
              </w:rPr>
              <w:t>750</w:t>
            </w:r>
            <w:r w:rsidRPr="00083896">
              <w:rPr>
                <w:rFonts w:ascii="Angsana New" w:hAnsi="Angsana New" w:cs="Angsana New"/>
                <w:sz w:val="20"/>
                <w:szCs w:val="20"/>
              </w:rPr>
              <w:t>,</w:t>
            </w:r>
            <w:r w:rsidRPr="00083896">
              <w:rPr>
                <w:rFonts w:ascii="Angsana New" w:hAnsi="Angsana New" w:cs="Angsana New"/>
                <w:sz w:val="20"/>
                <w:szCs w:val="20"/>
                <w:cs/>
              </w:rPr>
              <w:t>000.00</w:t>
            </w:r>
          </w:p>
        </w:tc>
      </w:tr>
      <w:tr w:rsidR="004201A4" w:rsidRPr="00272538" w14:paraId="55970FD2" w14:textId="77777777">
        <w:trPr>
          <w:cantSplit/>
        </w:trPr>
        <w:tc>
          <w:tcPr>
            <w:tcW w:w="3000" w:type="dxa"/>
          </w:tcPr>
          <w:p w14:paraId="2D7926B5" w14:textId="6131FD71" w:rsidR="004201A4" w:rsidRPr="00272538" w:rsidRDefault="004201A4" w:rsidP="004201A4">
            <w:pPr>
              <w:ind w:firstLine="344"/>
              <w:rPr>
                <w:rFonts w:ascii="Angsana New" w:hAnsi="Angsana New" w:cs="Angsana New"/>
                <w:sz w:val="20"/>
                <w:szCs w:val="20"/>
                <w:cs/>
              </w:rPr>
            </w:pPr>
            <w:r w:rsidRPr="00272538">
              <w:rPr>
                <w:rFonts w:ascii="Angsana New" w:hAnsi="Angsana New" w:cs="Angsana New"/>
                <w:sz w:val="20"/>
                <w:szCs w:val="20"/>
                <w:cs/>
              </w:rPr>
              <w:t>รายได้เงินปันผล</w:t>
            </w:r>
          </w:p>
        </w:tc>
        <w:tc>
          <w:tcPr>
            <w:tcW w:w="1710" w:type="dxa"/>
          </w:tcPr>
          <w:p w14:paraId="1BCEC0A1" w14:textId="55D4C60B" w:rsidR="004201A4" w:rsidRPr="00272538" w:rsidRDefault="004201A4" w:rsidP="004201A4">
            <w:pPr>
              <w:jc w:val="center"/>
              <w:rPr>
                <w:rFonts w:ascii="Angsana New" w:hAnsi="Angsana New" w:cs="Angsana New"/>
                <w:sz w:val="20"/>
                <w:szCs w:val="20"/>
                <w:cs/>
              </w:rPr>
            </w:pPr>
            <w:r w:rsidRPr="00A62A42">
              <w:rPr>
                <w:rFonts w:ascii="Angsana New" w:hAnsi="Angsana New" w:cs="Angsana New"/>
                <w:sz w:val="20"/>
                <w:szCs w:val="20"/>
                <w:cs/>
              </w:rPr>
              <w:t>ตามมติที่ประชุม</w:t>
            </w:r>
            <w:r>
              <w:rPr>
                <w:rFonts w:ascii="Angsana New" w:hAnsi="Angsana New" w:cs="Angsana New" w:hint="cs"/>
                <w:sz w:val="20"/>
                <w:szCs w:val="20"/>
                <w:cs/>
              </w:rPr>
              <w:t>ผู้ถือหุ้น</w:t>
            </w:r>
          </w:p>
        </w:tc>
        <w:tc>
          <w:tcPr>
            <w:tcW w:w="1350" w:type="dxa"/>
          </w:tcPr>
          <w:p w14:paraId="65C08FEA" w14:textId="05C0C0A2" w:rsidR="004201A4" w:rsidRPr="00CB2604" w:rsidRDefault="00CB2604" w:rsidP="00CB2604">
            <w:pPr>
              <w:ind w:right="127"/>
              <w:jc w:val="right"/>
              <w:rPr>
                <w:rFonts w:ascii="Angsana New" w:hAnsi="Angsana New" w:cs="Angsana New"/>
                <w:sz w:val="20"/>
                <w:szCs w:val="20"/>
                <w:cs/>
              </w:rPr>
            </w:pPr>
            <w:r w:rsidRPr="00CB2604">
              <w:rPr>
                <w:rFonts w:ascii="Angsana New" w:hAnsi="Angsana New" w:cs="Angsana New"/>
                <w:sz w:val="20"/>
                <w:szCs w:val="20"/>
              </w:rPr>
              <w:t>17,283,388.86</w:t>
            </w:r>
          </w:p>
        </w:tc>
        <w:tc>
          <w:tcPr>
            <w:tcW w:w="90" w:type="dxa"/>
          </w:tcPr>
          <w:p w14:paraId="275E0363" w14:textId="77777777" w:rsidR="004201A4" w:rsidRPr="00272538" w:rsidRDefault="004201A4" w:rsidP="004201A4">
            <w:pPr>
              <w:ind w:right="127"/>
              <w:jc w:val="right"/>
              <w:rPr>
                <w:rFonts w:ascii="Angsana New" w:hAnsi="Angsana New" w:cs="Angsana New"/>
                <w:sz w:val="20"/>
                <w:szCs w:val="20"/>
                <w:cs/>
              </w:rPr>
            </w:pPr>
          </w:p>
        </w:tc>
        <w:tc>
          <w:tcPr>
            <w:tcW w:w="1350" w:type="dxa"/>
          </w:tcPr>
          <w:p w14:paraId="5CB4BEB6" w14:textId="11CBC459" w:rsidR="004201A4" w:rsidRPr="00736696" w:rsidRDefault="004201A4" w:rsidP="004201A4">
            <w:pPr>
              <w:ind w:right="127"/>
              <w:jc w:val="right"/>
              <w:rPr>
                <w:rFonts w:ascii="Angsana New" w:hAnsi="Angsana New" w:cs="Angsana New"/>
                <w:sz w:val="20"/>
                <w:szCs w:val="20"/>
              </w:rPr>
            </w:pPr>
            <w:r w:rsidRPr="00083896">
              <w:rPr>
                <w:rFonts w:ascii="Angsana New" w:hAnsi="Angsana New" w:cs="Angsana New"/>
                <w:sz w:val="20"/>
                <w:szCs w:val="20"/>
                <w:cs/>
              </w:rPr>
              <w:t>17</w:t>
            </w:r>
            <w:r w:rsidRPr="00083896">
              <w:rPr>
                <w:rFonts w:ascii="Angsana New" w:hAnsi="Angsana New" w:cs="Angsana New"/>
                <w:sz w:val="20"/>
                <w:szCs w:val="20"/>
              </w:rPr>
              <w:t>,</w:t>
            </w:r>
            <w:r w:rsidRPr="00083896">
              <w:rPr>
                <w:rFonts w:ascii="Angsana New" w:hAnsi="Angsana New" w:cs="Angsana New"/>
                <w:sz w:val="20"/>
                <w:szCs w:val="20"/>
                <w:cs/>
              </w:rPr>
              <w:t>283</w:t>
            </w:r>
            <w:r w:rsidRPr="00083896">
              <w:rPr>
                <w:rFonts w:ascii="Angsana New" w:hAnsi="Angsana New" w:cs="Angsana New"/>
                <w:sz w:val="20"/>
                <w:szCs w:val="20"/>
              </w:rPr>
              <w:t>,</w:t>
            </w:r>
            <w:r w:rsidRPr="00083896">
              <w:rPr>
                <w:rFonts w:ascii="Angsana New" w:hAnsi="Angsana New" w:cs="Angsana New"/>
                <w:sz w:val="20"/>
                <w:szCs w:val="20"/>
                <w:cs/>
              </w:rPr>
              <w:t>388.86</w:t>
            </w:r>
          </w:p>
        </w:tc>
        <w:tc>
          <w:tcPr>
            <w:tcW w:w="90" w:type="dxa"/>
          </w:tcPr>
          <w:p w14:paraId="1D052C7A" w14:textId="77777777" w:rsidR="004201A4" w:rsidRPr="00272538" w:rsidRDefault="004201A4" w:rsidP="004201A4">
            <w:pPr>
              <w:ind w:right="127"/>
              <w:jc w:val="right"/>
              <w:rPr>
                <w:rFonts w:ascii="Angsana New" w:hAnsi="Angsana New" w:cs="Angsana New"/>
                <w:sz w:val="20"/>
                <w:szCs w:val="20"/>
              </w:rPr>
            </w:pPr>
          </w:p>
        </w:tc>
        <w:tc>
          <w:tcPr>
            <w:tcW w:w="1350" w:type="dxa"/>
          </w:tcPr>
          <w:p w14:paraId="6A880E6C" w14:textId="784794CC" w:rsidR="004201A4" w:rsidRPr="00AC0C88" w:rsidRDefault="004201A4" w:rsidP="004201A4">
            <w:pPr>
              <w:tabs>
                <w:tab w:val="left" w:pos="779"/>
              </w:tabs>
              <w:ind w:left="340"/>
              <w:jc w:val="center"/>
              <w:rPr>
                <w:rFonts w:ascii="Angsana New" w:hAnsi="Angsana New" w:cs="Angsana New"/>
                <w:snapToGrid w:val="0"/>
                <w:color w:val="000000"/>
                <w:sz w:val="20"/>
                <w:szCs w:val="20"/>
                <w:highlight w:val="yellow"/>
                <w:cs/>
                <w:lang w:eastAsia="th-TH"/>
              </w:rPr>
            </w:pPr>
            <w:r w:rsidRPr="008A4827">
              <w:rPr>
                <w:rFonts w:ascii="Angsana New" w:hAnsi="Angsana New" w:cs="Angsana New"/>
                <w:snapToGrid w:val="0"/>
                <w:color w:val="000000"/>
                <w:sz w:val="20"/>
                <w:szCs w:val="20"/>
                <w:lang w:eastAsia="th-TH"/>
              </w:rPr>
              <w:t>-</w:t>
            </w:r>
          </w:p>
        </w:tc>
        <w:tc>
          <w:tcPr>
            <w:tcW w:w="90" w:type="dxa"/>
          </w:tcPr>
          <w:p w14:paraId="009E37BB" w14:textId="77777777" w:rsidR="004201A4" w:rsidRPr="00736696" w:rsidRDefault="004201A4" w:rsidP="004201A4">
            <w:pPr>
              <w:ind w:right="127"/>
              <w:jc w:val="right"/>
              <w:rPr>
                <w:rFonts w:ascii="Angsana New" w:hAnsi="Angsana New" w:cs="Angsana New"/>
                <w:sz w:val="20"/>
                <w:szCs w:val="20"/>
                <w:cs/>
              </w:rPr>
            </w:pPr>
          </w:p>
        </w:tc>
        <w:tc>
          <w:tcPr>
            <w:tcW w:w="1350" w:type="dxa"/>
          </w:tcPr>
          <w:p w14:paraId="50CCA306" w14:textId="0CA38C25" w:rsidR="004201A4" w:rsidRPr="00910A70" w:rsidRDefault="004201A4" w:rsidP="004201A4">
            <w:pPr>
              <w:tabs>
                <w:tab w:val="left" w:pos="779"/>
              </w:tabs>
              <w:ind w:left="340"/>
              <w:jc w:val="center"/>
              <w:rPr>
                <w:rFonts w:ascii="Angsana New" w:hAnsi="Angsana New" w:cs="Angsana New"/>
                <w:snapToGrid w:val="0"/>
                <w:color w:val="000000"/>
                <w:sz w:val="20"/>
                <w:szCs w:val="20"/>
                <w:lang w:eastAsia="th-TH"/>
              </w:rPr>
            </w:pPr>
            <w:r w:rsidRPr="00910A70">
              <w:rPr>
                <w:rFonts w:ascii="Angsana New" w:hAnsi="Angsana New" w:cs="Angsana New"/>
                <w:snapToGrid w:val="0"/>
                <w:color w:val="000000"/>
                <w:sz w:val="20"/>
                <w:szCs w:val="20"/>
                <w:lang w:eastAsia="th-TH"/>
              </w:rPr>
              <w:t>-</w:t>
            </w:r>
          </w:p>
        </w:tc>
      </w:tr>
      <w:tr w:rsidR="004201A4" w:rsidRPr="00272538" w14:paraId="566E5174" w14:textId="77777777">
        <w:trPr>
          <w:cantSplit/>
        </w:trPr>
        <w:tc>
          <w:tcPr>
            <w:tcW w:w="3000" w:type="dxa"/>
          </w:tcPr>
          <w:p w14:paraId="1F46CD26" w14:textId="746B1B98" w:rsidR="004201A4" w:rsidRPr="00272538" w:rsidRDefault="004201A4" w:rsidP="004201A4">
            <w:pPr>
              <w:ind w:firstLine="344"/>
              <w:rPr>
                <w:rFonts w:ascii="Angsana New" w:hAnsi="Angsana New" w:cs="Angsana New"/>
                <w:sz w:val="20"/>
                <w:szCs w:val="20"/>
                <w:cs/>
              </w:rPr>
            </w:pPr>
            <w:r w:rsidRPr="00736696">
              <w:rPr>
                <w:rFonts w:ascii="Angsana New" w:hAnsi="Angsana New" w:cs="Angsana New"/>
                <w:sz w:val="20"/>
                <w:szCs w:val="20"/>
                <w:cs/>
              </w:rPr>
              <w:t>รายได้อื่น</w:t>
            </w:r>
          </w:p>
        </w:tc>
        <w:tc>
          <w:tcPr>
            <w:tcW w:w="1710" w:type="dxa"/>
          </w:tcPr>
          <w:p w14:paraId="7A38E6D2" w14:textId="4C0E9419" w:rsidR="004201A4" w:rsidRPr="00272538" w:rsidRDefault="004201A4" w:rsidP="004201A4">
            <w:pPr>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73FBF315" w14:textId="353B8E98" w:rsidR="004201A4" w:rsidRPr="00AC0C88" w:rsidRDefault="00945BDD" w:rsidP="004201A4">
            <w:pPr>
              <w:ind w:right="127"/>
              <w:jc w:val="right"/>
              <w:rPr>
                <w:rFonts w:ascii="Angsana New" w:hAnsi="Angsana New" w:cs="Angsana New"/>
                <w:sz w:val="20"/>
                <w:szCs w:val="20"/>
                <w:highlight w:val="yellow"/>
                <w:cs/>
              </w:rPr>
            </w:pPr>
            <w:r w:rsidRPr="00945BDD">
              <w:rPr>
                <w:rFonts w:ascii="Angsana New" w:hAnsi="Angsana New" w:cs="Angsana New"/>
                <w:sz w:val="20"/>
                <w:szCs w:val="20"/>
                <w:cs/>
              </w:rPr>
              <w:t>2</w:t>
            </w:r>
            <w:r w:rsidRPr="00945BDD">
              <w:rPr>
                <w:rFonts w:ascii="Angsana New" w:hAnsi="Angsana New" w:cs="Angsana New"/>
                <w:sz w:val="20"/>
                <w:szCs w:val="20"/>
              </w:rPr>
              <w:t>,</w:t>
            </w:r>
            <w:r w:rsidRPr="00945BDD">
              <w:rPr>
                <w:rFonts w:ascii="Angsana New" w:hAnsi="Angsana New" w:cs="Angsana New"/>
                <w:sz w:val="20"/>
                <w:szCs w:val="20"/>
                <w:cs/>
              </w:rPr>
              <w:t>262</w:t>
            </w:r>
            <w:r w:rsidRPr="00945BDD">
              <w:rPr>
                <w:rFonts w:ascii="Angsana New" w:hAnsi="Angsana New" w:cs="Angsana New"/>
                <w:sz w:val="20"/>
                <w:szCs w:val="20"/>
              </w:rPr>
              <w:t>,</w:t>
            </w:r>
            <w:r w:rsidRPr="00945BDD">
              <w:rPr>
                <w:rFonts w:ascii="Angsana New" w:hAnsi="Angsana New" w:cs="Angsana New"/>
                <w:sz w:val="20"/>
                <w:szCs w:val="20"/>
                <w:cs/>
              </w:rPr>
              <w:t>742.50</w:t>
            </w:r>
          </w:p>
        </w:tc>
        <w:tc>
          <w:tcPr>
            <w:tcW w:w="90" w:type="dxa"/>
          </w:tcPr>
          <w:p w14:paraId="23A962F1" w14:textId="77777777" w:rsidR="004201A4" w:rsidRPr="00272538" w:rsidRDefault="004201A4" w:rsidP="004201A4">
            <w:pPr>
              <w:ind w:right="127"/>
              <w:jc w:val="right"/>
              <w:rPr>
                <w:rFonts w:ascii="Angsana New" w:hAnsi="Angsana New" w:cs="Angsana New"/>
                <w:sz w:val="20"/>
                <w:szCs w:val="20"/>
                <w:cs/>
              </w:rPr>
            </w:pPr>
          </w:p>
        </w:tc>
        <w:tc>
          <w:tcPr>
            <w:tcW w:w="1350" w:type="dxa"/>
          </w:tcPr>
          <w:p w14:paraId="34458A33" w14:textId="75F87C3F" w:rsidR="004201A4" w:rsidRPr="00736696" w:rsidRDefault="004201A4" w:rsidP="0016454B">
            <w:pPr>
              <w:ind w:right="127"/>
              <w:jc w:val="right"/>
              <w:rPr>
                <w:rFonts w:ascii="Angsana New" w:hAnsi="Angsana New" w:cs="Angsana New"/>
                <w:sz w:val="20"/>
                <w:szCs w:val="20"/>
              </w:rPr>
            </w:pPr>
            <w:r w:rsidRPr="00083896">
              <w:rPr>
                <w:rFonts w:ascii="Angsana New" w:hAnsi="Angsana New" w:cs="Angsana New"/>
                <w:sz w:val="20"/>
                <w:szCs w:val="20"/>
                <w:cs/>
              </w:rPr>
              <w:t>612</w:t>
            </w:r>
            <w:r w:rsidRPr="00083896">
              <w:rPr>
                <w:rFonts w:ascii="Angsana New" w:hAnsi="Angsana New" w:cs="Angsana New"/>
                <w:sz w:val="20"/>
                <w:szCs w:val="20"/>
              </w:rPr>
              <w:t>,</w:t>
            </w:r>
            <w:r w:rsidRPr="00083896">
              <w:rPr>
                <w:rFonts w:ascii="Angsana New" w:hAnsi="Angsana New" w:cs="Angsana New"/>
                <w:sz w:val="20"/>
                <w:szCs w:val="20"/>
                <w:cs/>
              </w:rPr>
              <w:t>374.77</w:t>
            </w:r>
          </w:p>
        </w:tc>
        <w:tc>
          <w:tcPr>
            <w:tcW w:w="90" w:type="dxa"/>
          </w:tcPr>
          <w:p w14:paraId="6AD3876A" w14:textId="77777777" w:rsidR="004201A4" w:rsidRPr="00272538" w:rsidRDefault="004201A4" w:rsidP="004201A4">
            <w:pPr>
              <w:ind w:right="127"/>
              <w:jc w:val="right"/>
              <w:rPr>
                <w:rFonts w:ascii="Angsana New" w:hAnsi="Angsana New" w:cs="Angsana New"/>
                <w:sz w:val="20"/>
                <w:szCs w:val="20"/>
              </w:rPr>
            </w:pPr>
          </w:p>
        </w:tc>
        <w:tc>
          <w:tcPr>
            <w:tcW w:w="1350" w:type="dxa"/>
          </w:tcPr>
          <w:p w14:paraId="4FFED2E3" w14:textId="2C126579" w:rsidR="004201A4" w:rsidRPr="00AC0C88" w:rsidRDefault="00945BDD" w:rsidP="004201A4">
            <w:pPr>
              <w:ind w:right="127"/>
              <w:jc w:val="right"/>
              <w:rPr>
                <w:rFonts w:ascii="Angsana New" w:hAnsi="Angsana New" w:cs="Angsana New"/>
                <w:sz w:val="20"/>
                <w:szCs w:val="20"/>
                <w:highlight w:val="yellow"/>
                <w:cs/>
              </w:rPr>
            </w:pPr>
            <w:r w:rsidRPr="00945BDD">
              <w:rPr>
                <w:rFonts w:ascii="Angsana New" w:hAnsi="Angsana New" w:cs="Angsana New"/>
                <w:sz w:val="20"/>
                <w:szCs w:val="20"/>
                <w:cs/>
              </w:rPr>
              <w:t>2</w:t>
            </w:r>
            <w:r w:rsidRPr="00945BDD">
              <w:rPr>
                <w:rFonts w:ascii="Angsana New" w:hAnsi="Angsana New" w:cs="Angsana New"/>
                <w:sz w:val="20"/>
                <w:szCs w:val="20"/>
              </w:rPr>
              <w:t>,</w:t>
            </w:r>
            <w:r w:rsidRPr="00945BDD">
              <w:rPr>
                <w:rFonts w:ascii="Angsana New" w:hAnsi="Angsana New" w:cs="Angsana New"/>
                <w:sz w:val="20"/>
                <w:szCs w:val="20"/>
                <w:cs/>
              </w:rPr>
              <w:t>262</w:t>
            </w:r>
            <w:r w:rsidRPr="00945BDD">
              <w:rPr>
                <w:rFonts w:ascii="Angsana New" w:hAnsi="Angsana New" w:cs="Angsana New"/>
                <w:sz w:val="20"/>
                <w:szCs w:val="20"/>
              </w:rPr>
              <w:t>,</w:t>
            </w:r>
            <w:r w:rsidRPr="00945BDD">
              <w:rPr>
                <w:rFonts w:ascii="Angsana New" w:hAnsi="Angsana New" w:cs="Angsana New"/>
                <w:sz w:val="20"/>
                <w:szCs w:val="20"/>
                <w:cs/>
              </w:rPr>
              <w:t>742.50</w:t>
            </w:r>
          </w:p>
        </w:tc>
        <w:tc>
          <w:tcPr>
            <w:tcW w:w="90" w:type="dxa"/>
          </w:tcPr>
          <w:p w14:paraId="7DED1F29" w14:textId="77777777" w:rsidR="004201A4" w:rsidRPr="00736696" w:rsidRDefault="004201A4" w:rsidP="004201A4">
            <w:pPr>
              <w:ind w:right="127"/>
              <w:jc w:val="right"/>
              <w:rPr>
                <w:rFonts w:ascii="Angsana New" w:hAnsi="Angsana New" w:cs="Angsana New"/>
                <w:sz w:val="20"/>
                <w:szCs w:val="20"/>
                <w:cs/>
              </w:rPr>
            </w:pPr>
          </w:p>
        </w:tc>
        <w:tc>
          <w:tcPr>
            <w:tcW w:w="1350" w:type="dxa"/>
          </w:tcPr>
          <w:p w14:paraId="0CD159CA" w14:textId="45A9B0F5" w:rsidR="004201A4" w:rsidRPr="00736696" w:rsidRDefault="004201A4" w:rsidP="0048404F">
            <w:pPr>
              <w:ind w:right="127"/>
              <w:jc w:val="right"/>
              <w:rPr>
                <w:rFonts w:ascii="Angsana New" w:hAnsi="Angsana New" w:cs="Angsana New"/>
                <w:sz w:val="20"/>
                <w:szCs w:val="20"/>
              </w:rPr>
            </w:pPr>
            <w:r w:rsidRPr="00083896">
              <w:rPr>
                <w:rFonts w:ascii="Angsana New" w:hAnsi="Angsana New" w:cs="Angsana New"/>
                <w:sz w:val="20"/>
                <w:szCs w:val="20"/>
                <w:cs/>
              </w:rPr>
              <w:t>612</w:t>
            </w:r>
            <w:r w:rsidRPr="00083896">
              <w:rPr>
                <w:rFonts w:ascii="Angsana New" w:hAnsi="Angsana New" w:cs="Angsana New"/>
                <w:sz w:val="20"/>
                <w:szCs w:val="20"/>
              </w:rPr>
              <w:t>,</w:t>
            </w:r>
            <w:r w:rsidRPr="00083896">
              <w:rPr>
                <w:rFonts w:ascii="Angsana New" w:hAnsi="Angsana New" w:cs="Angsana New"/>
                <w:sz w:val="20"/>
                <w:szCs w:val="20"/>
                <w:cs/>
              </w:rPr>
              <w:t>374.77</w:t>
            </w:r>
          </w:p>
        </w:tc>
      </w:tr>
      <w:tr w:rsidR="004201A4" w:rsidRPr="00272538" w14:paraId="31AA6792" w14:textId="77777777">
        <w:trPr>
          <w:cantSplit/>
        </w:trPr>
        <w:tc>
          <w:tcPr>
            <w:tcW w:w="3000" w:type="dxa"/>
          </w:tcPr>
          <w:p w14:paraId="674B0B75" w14:textId="42103414" w:rsidR="004201A4" w:rsidRPr="00272538" w:rsidRDefault="004201A4" w:rsidP="004201A4">
            <w:pPr>
              <w:ind w:firstLine="344"/>
              <w:rPr>
                <w:rFonts w:ascii="Angsana New" w:hAnsi="Angsana New" w:cs="Angsana New"/>
                <w:sz w:val="20"/>
                <w:szCs w:val="20"/>
                <w:cs/>
              </w:rPr>
            </w:pPr>
            <w:r w:rsidRPr="00272538">
              <w:rPr>
                <w:rFonts w:ascii="Angsana New" w:hAnsi="Angsana New" w:cs="Angsana New"/>
                <w:sz w:val="20"/>
                <w:szCs w:val="20"/>
                <w:cs/>
              </w:rPr>
              <w:t>ค่าที่ปรึกษา ค่าบริหารและดำเนินโครงการ</w:t>
            </w:r>
          </w:p>
        </w:tc>
        <w:tc>
          <w:tcPr>
            <w:tcW w:w="1710" w:type="dxa"/>
          </w:tcPr>
          <w:p w14:paraId="45036F21" w14:textId="6CB51480" w:rsidR="004201A4" w:rsidRPr="00272538" w:rsidRDefault="004201A4" w:rsidP="004201A4">
            <w:pPr>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2FCB26D9" w14:textId="1A4266F9" w:rsidR="004201A4" w:rsidRPr="00AC0C88" w:rsidRDefault="00945BDD" w:rsidP="004201A4">
            <w:pPr>
              <w:ind w:right="127"/>
              <w:jc w:val="right"/>
              <w:rPr>
                <w:rFonts w:ascii="Angsana New" w:hAnsi="Angsana New" w:cs="Angsana New"/>
                <w:sz w:val="20"/>
                <w:szCs w:val="20"/>
                <w:highlight w:val="yellow"/>
                <w:cs/>
              </w:rPr>
            </w:pPr>
            <w:r w:rsidRPr="00945BDD">
              <w:rPr>
                <w:rFonts w:ascii="Angsana New" w:hAnsi="Angsana New" w:cs="Angsana New"/>
                <w:sz w:val="20"/>
                <w:szCs w:val="20"/>
                <w:cs/>
              </w:rPr>
              <w:t>40</w:t>
            </w:r>
            <w:r w:rsidRPr="00945BDD">
              <w:rPr>
                <w:rFonts w:ascii="Angsana New" w:hAnsi="Angsana New" w:cs="Angsana New"/>
                <w:sz w:val="20"/>
                <w:szCs w:val="20"/>
              </w:rPr>
              <w:t>,</w:t>
            </w:r>
            <w:r w:rsidRPr="00945BDD">
              <w:rPr>
                <w:rFonts w:ascii="Angsana New" w:hAnsi="Angsana New" w:cs="Angsana New"/>
                <w:sz w:val="20"/>
                <w:szCs w:val="20"/>
                <w:cs/>
              </w:rPr>
              <w:t>075</w:t>
            </w:r>
            <w:r w:rsidRPr="00945BDD">
              <w:rPr>
                <w:rFonts w:ascii="Angsana New" w:hAnsi="Angsana New" w:cs="Angsana New"/>
                <w:sz w:val="20"/>
                <w:szCs w:val="20"/>
              </w:rPr>
              <w:t>,</w:t>
            </w:r>
            <w:r w:rsidRPr="00945BDD">
              <w:rPr>
                <w:rFonts w:ascii="Angsana New" w:hAnsi="Angsana New" w:cs="Angsana New"/>
                <w:sz w:val="20"/>
                <w:szCs w:val="20"/>
                <w:cs/>
              </w:rPr>
              <w:t>000.00</w:t>
            </w:r>
          </w:p>
        </w:tc>
        <w:tc>
          <w:tcPr>
            <w:tcW w:w="90" w:type="dxa"/>
          </w:tcPr>
          <w:p w14:paraId="1F9E0EDA" w14:textId="77777777" w:rsidR="004201A4" w:rsidRPr="00272538" w:rsidRDefault="004201A4" w:rsidP="004201A4">
            <w:pPr>
              <w:ind w:right="127"/>
              <w:jc w:val="right"/>
              <w:rPr>
                <w:rFonts w:ascii="Angsana New" w:hAnsi="Angsana New" w:cs="Angsana New"/>
                <w:sz w:val="20"/>
                <w:szCs w:val="20"/>
                <w:cs/>
              </w:rPr>
            </w:pPr>
          </w:p>
        </w:tc>
        <w:tc>
          <w:tcPr>
            <w:tcW w:w="1350" w:type="dxa"/>
          </w:tcPr>
          <w:p w14:paraId="0DAC87A2" w14:textId="5E85EE65" w:rsidR="004201A4" w:rsidRPr="00122F60" w:rsidRDefault="004201A4" w:rsidP="004201A4">
            <w:pPr>
              <w:ind w:right="127"/>
              <w:jc w:val="right"/>
              <w:rPr>
                <w:rFonts w:ascii="Angsana New" w:hAnsi="Angsana New" w:cs="Angsana New"/>
                <w:sz w:val="20"/>
                <w:szCs w:val="20"/>
                <w:highlight w:val="red"/>
                <w:cs/>
              </w:rPr>
            </w:pPr>
            <w:r w:rsidRPr="00083896">
              <w:rPr>
                <w:rFonts w:ascii="Angsana New" w:hAnsi="Angsana New" w:cs="Angsana New"/>
                <w:sz w:val="20"/>
                <w:szCs w:val="20"/>
                <w:cs/>
              </w:rPr>
              <w:t>38</w:t>
            </w:r>
            <w:r w:rsidRPr="00083896">
              <w:rPr>
                <w:rFonts w:ascii="Angsana New" w:hAnsi="Angsana New" w:cs="Angsana New"/>
                <w:sz w:val="20"/>
                <w:szCs w:val="20"/>
              </w:rPr>
              <w:t>,</w:t>
            </w:r>
            <w:r w:rsidRPr="00083896">
              <w:rPr>
                <w:rFonts w:ascii="Angsana New" w:hAnsi="Angsana New" w:cs="Angsana New"/>
                <w:sz w:val="20"/>
                <w:szCs w:val="20"/>
                <w:cs/>
              </w:rPr>
              <w:t>725</w:t>
            </w:r>
            <w:r w:rsidRPr="00083896">
              <w:rPr>
                <w:rFonts w:ascii="Angsana New" w:hAnsi="Angsana New" w:cs="Angsana New"/>
                <w:sz w:val="20"/>
                <w:szCs w:val="20"/>
              </w:rPr>
              <w:t>,</w:t>
            </w:r>
            <w:r w:rsidRPr="00083896">
              <w:rPr>
                <w:rFonts w:ascii="Angsana New" w:hAnsi="Angsana New" w:cs="Angsana New"/>
                <w:sz w:val="20"/>
                <w:szCs w:val="20"/>
                <w:cs/>
              </w:rPr>
              <w:t>000.00</w:t>
            </w:r>
          </w:p>
        </w:tc>
        <w:tc>
          <w:tcPr>
            <w:tcW w:w="90" w:type="dxa"/>
          </w:tcPr>
          <w:p w14:paraId="2EDBFB70" w14:textId="77777777" w:rsidR="004201A4" w:rsidRPr="00272538" w:rsidRDefault="004201A4" w:rsidP="004201A4">
            <w:pPr>
              <w:ind w:right="127"/>
              <w:jc w:val="right"/>
              <w:rPr>
                <w:rFonts w:ascii="Angsana New" w:hAnsi="Angsana New" w:cs="Angsana New"/>
                <w:sz w:val="20"/>
                <w:szCs w:val="20"/>
              </w:rPr>
            </w:pPr>
          </w:p>
        </w:tc>
        <w:tc>
          <w:tcPr>
            <w:tcW w:w="1350" w:type="dxa"/>
          </w:tcPr>
          <w:p w14:paraId="4849CA42" w14:textId="31311132" w:rsidR="004201A4" w:rsidRPr="00AC0C88" w:rsidRDefault="00E713F6" w:rsidP="004201A4">
            <w:pPr>
              <w:ind w:right="127"/>
              <w:jc w:val="right"/>
              <w:rPr>
                <w:rFonts w:ascii="Angsana New" w:hAnsi="Angsana New" w:cs="Angsana New"/>
                <w:sz w:val="20"/>
                <w:szCs w:val="20"/>
                <w:highlight w:val="yellow"/>
              </w:rPr>
            </w:pPr>
            <w:r>
              <w:rPr>
                <w:rFonts w:ascii="Angsana New" w:hAnsi="Angsana New" w:cs="Angsana New"/>
                <w:sz w:val="20"/>
                <w:szCs w:val="20"/>
              </w:rPr>
              <w:t>21</w:t>
            </w:r>
            <w:r w:rsidR="00945BDD" w:rsidRPr="00945BDD">
              <w:rPr>
                <w:rFonts w:ascii="Angsana New" w:hAnsi="Angsana New" w:cs="Angsana New"/>
                <w:sz w:val="20"/>
                <w:szCs w:val="20"/>
              </w:rPr>
              <w:t>,</w:t>
            </w:r>
            <w:r w:rsidR="00945BDD" w:rsidRPr="00945BDD">
              <w:rPr>
                <w:rFonts w:ascii="Angsana New" w:hAnsi="Angsana New" w:cs="Angsana New"/>
                <w:sz w:val="20"/>
                <w:szCs w:val="20"/>
                <w:cs/>
              </w:rPr>
              <w:t>75</w:t>
            </w:r>
            <w:r w:rsidR="002001DF">
              <w:rPr>
                <w:rFonts w:ascii="Angsana New" w:hAnsi="Angsana New" w:cs="Angsana New"/>
                <w:sz w:val="20"/>
                <w:szCs w:val="20"/>
              </w:rPr>
              <w:t>0</w:t>
            </w:r>
            <w:r w:rsidR="00945BDD" w:rsidRPr="00945BDD">
              <w:rPr>
                <w:rFonts w:ascii="Angsana New" w:hAnsi="Angsana New" w:cs="Angsana New"/>
                <w:sz w:val="20"/>
                <w:szCs w:val="20"/>
              </w:rPr>
              <w:t>,</w:t>
            </w:r>
            <w:r w:rsidR="00945BDD" w:rsidRPr="00945BDD">
              <w:rPr>
                <w:rFonts w:ascii="Angsana New" w:hAnsi="Angsana New" w:cs="Angsana New"/>
                <w:sz w:val="20"/>
                <w:szCs w:val="20"/>
                <w:cs/>
              </w:rPr>
              <w:t>000.00</w:t>
            </w:r>
          </w:p>
        </w:tc>
        <w:tc>
          <w:tcPr>
            <w:tcW w:w="90" w:type="dxa"/>
          </w:tcPr>
          <w:p w14:paraId="51E12642" w14:textId="77777777" w:rsidR="004201A4" w:rsidRPr="00736696" w:rsidRDefault="004201A4" w:rsidP="004201A4">
            <w:pPr>
              <w:ind w:right="127"/>
              <w:jc w:val="right"/>
              <w:rPr>
                <w:rFonts w:ascii="Angsana New" w:hAnsi="Angsana New" w:cs="Angsana New"/>
                <w:sz w:val="20"/>
                <w:szCs w:val="20"/>
                <w:cs/>
              </w:rPr>
            </w:pPr>
          </w:p>
        </w:tc>
        <w:tc>
          <w:tcPr>
            <w:tcW w:w="1350" w:type="dxa"/>
          </w:tcPr>
          <w:p w14:paraId="45859B7A" w14:textId="1E7ACA02" w:rsidR="004201A4" w:rsidRPr="00736696" w:rsidRDefault="004201A4" w:rsidP="004201A4">
            <w:pPr>
              <w:ind w:right="127"/>
              <w:jc w:val="right"/>
              <w:rPr>
                <w:rFonts w:ascii="Angsana New" w:hAnsi="Angsana New" w:cs="Angsana New"/>
                <w:sz w:val="20"/>
                <w:szCs w:val="20"/>
              </w:rPr>
            </w:pPr>
            <w:r w:rsidRPr="00083896">
              <w:rPr>
                <w:rFonts w:ascii="Angsana New" w:hAnsi="Angsana New" w:cs="Angsana New"/>
                <w:sz w:val="20"/>
                <w:szCs w:val="20"/>
                <w:cs/>
              </w:rPr>
              <w:t>20</w:t>
            </w:r>
            <w:r w:rsidRPr="00083896">
              <w:rPr>
                <w:rFonts w:ascii="Angsana New" w:hAnsi="Angsana New" w:cs="Angsana New"/>
                <w:sz w:val="20"/>
                <w:szCs w:val="20"/>
              </w:rPr>
              <w:t>,</w:t>
            </w:r>
            <w:r w:rsidRPr="00083896">
              <w:rPr>
                <w:rFonts w:ascii="Angsana New" w:hAnsi="Angsana New" w:cs="Angsana New"/>
                <w:sz w:val="20"/>
                <w:szCs w:val="20"/>
                <w:cs/>
              </w:rPr>
              <w:t>400</w:t>
            </w:r>
            <w:r w:rsidRPr="00083896">
              <w:rPr>
                <w:rFonts w:ascii="Angsana New" w:hAnsi="Angsana New" w:cs="Angsana New"/>
                <w:sz w:val="20"/>
                <w:szCs w:val="20"/>
              </w:rPr>
              <w:t>,</w:t>
            </w:r>
            <w:r w:rsidRPr="00083896">
              <w:rPr>
                <w:rFonts w:ascii="Angsana New" w:hAnsi="Angsana New" w:cs="Angsana New"/>
                <w:sz w:val="20"/>
                <w:szCs w:val="20"/>
                <w:cs/>
              </w:rPr>
              <w:t>000.00</w:t>
            </w:r>
          </w:p>
        </w:tc>
      </w:tr>
      <w:tr w:rsidR="004201A4" w:rsidRPr="00272538" w14:paraId="71C0F5C6" w14:textId="77777777">
        <w:trPr>
          <w:cantSplit/>
        </w:trPr>
        <w:tc>
          <w:tcPr>
            <w:tcW w:w="3000" w:type="dxa"/>
          </w:tcPr>
          <w:p w14:paraId="7154141E" w14:textId="28478702" w:rsidR="004201A4" w:rsidRPr="00272538" w:rsidRDefault="004201A4" w:rsidP="004201A4">
            <w:pPr>
              <w:ind w:firstLine="344"/>
              <w:rPr>
                <w:rFonts w:ascii="Angsana New" w:hAnsi="Angsana New" w:cs="Angsana New"/>
                <w:sz w:val="20"/>
                <w:szCs w:val="20"/>
                <w:cs/>
              </w:rPr>
            </w:pPr>
            <w:r w:rsidRPr="00272538">
              <w:rPr>
                <w:rFonts w:ascii="Angsana New" w:hAnsi="Angsana New" w:cs="Angsana New"/>
                <w:sz w:val="20"/>
                <w:szCs w:val="20"/>
                <w:cs/>
              </w:rPr>
              <w:t>ค่าเช่าและค่าบริการสำนักงาน</w:t>
            </w:r>
          </w:p>
        </w:tc>
        <w:tc>
          <w:tcPr>
            <w:tcW w:w="1710" w:type="dxa"/>
          </w:tcPr>
          <w:p w14:paraId="4194B910" w14:textId="0A27DBF0" w:rsidR="004201A4" w:rsidRPr="00272538" w:rsidRDefault="004201A4" w:rsidP="004201A4">
            <w:pPr>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018C5F87" w14:textId="033B6E1E" w:rsidR="004201A4" w:rsidRPr="00AC0C88" w:rsidRDefault="00945BDD" w:rsidP="004201A4">
            <w:pPr>
              <w:ind w:right="127"/>
              <w:jc w:val="right"/>
              <w:rPr>
                <w:rFonts w:ascii="Angsana New" w:hAnsi="Angsana New" w:cs="Angsana New"/>
                <w:sz w:val="20"/>
                <w:szCs w:val="20"/>
                <w:highlight w:val="yellow"/>
              </w:rPr>
            </w:pPr>
            <w:r w:rsidRPr="00945BDD">
              <w:rPr>
                <w:rFonts w:ascii="Angsana New" w:hAnsi="Angsana New" w:cs="Angsana New"/>
                <w:sz w:val="20"/>
                <w:szCs w:val="20"/>
                <w:cs/>
              </w:rPr>
              <w:t>25</w:t>
            </w:r>
            <w:r w:rsidRPr="00945BDD">
              <w:rPr>
                <w:rFonts w:ascii="Angsana New" w:hAnsi="Angsana New" w:cs="Angsana New"/>
                <w:sz w:val="20"/>
                <w:szCs w:val="20"/>
              </w:rPr>
              <w:t>,</w:t>
            </w:r>
            <w:r w:rsidRPr="00945BDD">
              <w:rPr>
                <w:rFonts w:ascii="Angsana New" w:hAnsi="Angsana New" w:cs="Angsana New"/>
                <w:sz w:val="20"/>
                <w:szCs w:val="20"/>
                <w:cs/>
              </w:rPr>
              <w:t>397</w:t>
            </w:r>
            <w:r w:rsidRPr="00945BDD">
              <w:rPr>
                <w:rFonts w:ascii="Angsana New" w:hAnsi="Angsana New" w:cs="Angsana New"/>
                <w:sz w:val="20"/>
                <w:szCs w:val="20"/>
              </w:rPr>
              <w:t>,</w:t>
            </w:r>
            <w:r w:rsidRPr="00945BDD">
              <w:rPr>
                <w:rFonts w:ascii="Angsana New" w:hAnsi="Angsana New" w:cs="Angsana New"/>
                <w:sz w:val="20"/>
                <w:szCs w:val="20"/>
                <w:cs/>
              </w:rPr>
              <w:t>060.80</w:t>
            </w:r>
          </w:p>
        </w:tc>
        <w:tc>
          <w:tcPr>
            <w:tcW w:w="90" w:type="dxa"/>
          </w:tcPr>
          <w:p w14:paraId="013960D0" w14:textId="77777777" w:rsidR="004201A4" w:rsidRPr="00272538" w:rsidRDefault="004201A4" w:rsidP="004201A4">
            <w:pPr>
              <w:ind w:right="127"/>
              <w:jc w:val="right"/>
              <w:rPr>
                <w:rFonts w:ascii="Angsana New" w:hAnsi="Angsana New" w:cs="Angsana New"/>
                <w:sz w:val="20"/>
                <w:szCs w:val="20"/>
                <w:cs/>
              </w:rPr>
            </w:pPr>
          </w:p>
        </w:tc>
        <w:tc>
          <w:tcPr>
            <w:tcW w:w="1350" w:type="dxa"/>
          </w:tcPr>
          <w:p w14:paraId="1143C9D5" w14:textId="46F8ECEA" w:rsidR="004201A4" w:rsidRPr="00122F60" w:rsidRDefault="004201A4" w:rsidP="004201A4">
            <w:pPr>
              <w:ind w:right="127"/>
              <w:jc w:val="right"/>
              <w:rPr>
                <w:rFonts w:ascii="Angsana New" w:hAnsi="Angsana New" w:cs="Angsana New"/>
                <w:sz w:val="20"/>
                <w:szCs w:val="20"/>
                <w:highlight w:val="red"/>
              </w:rPr>
            </w:pPr>
            <w:r w:rsidRPr="00083896">
              <w:rPr>
                <w:rFonts w:ascii="Angsana New" w:hAnsi="Angsana New" w:cs="Angsana New"/>
                <w:sz w:val="20"/>
                <w:szCs w:val="20"/>
                <w:cs/>
              </w:rPr>
              <w:t>25</w:t>
            </w:r>
            <w:r w:rsidRPr="00083896">
              <w:rPr>
                <w:rFonts w:ascii="Angsana New" w:hAnsi="Angsana New" w:cs="Angsana New"/>
                <w:sz w:val="20"/>
                <w:szCs w:val="20"/>
              </w:rPr>
              <w:t>,</w:t>
            </w:r>
            <w:r w:rsidRPr="00083896">
              <w:rPr>
                <w:rFonts w:ascii="Angsana New" w:hAnsi="Angsana New" w:cs="Angsana New"/>
                <w:sz w:val="20"/>
                <w:szCs w:val="20"/>
                <w:cs/>
              </w:rPr>
              <w:t>377</w:t>
            </w:r>
            <w:r w:rsidRPr="00083896">
              <w:rPr>
                <w:rFonts w:ascii="Angsana New" w:hAnsi="Angsana New" w:cs="Angsana New"/>
                <w:sz w:val="20"/>
                <w:szCs w:val="20"/>
              </w:rPr>
              <w:t>,</w:t>
            </w:r>
            <w:r w:rsidRPr="00083896">
              <w:rPr>
                <w:rFonts w:ascii="Angsana New" w:hAnsi="Angsana New" w:cs="Angsana New"/>
                <w:sz w:val="20"/>
                <w:szCs w:val="20"/>
                <w:cs/>
              </w:rPr>
              <w:t>441.40</w:t>
            </w:r>
          </w:p>
        </w:tc>
        <w:tc>
          <w:tcPr>
            <w:tcW w:w="90" w:type="dxa"/>
          </w:tcPr>
          <w:p w14:paraId="70A2AD2E" w14:textId="77777777" w:rsidR="004201A4" w:rsidRPr="00272538" w:rsidRDefault="004201A4" w:rsidP="004201A4">
            <w:pPr>
              <w:ind w:right="127"/>
              <w:jc w:val="right"/>
              <w:rPr>
                <w:rFonts w:ascii="Angsana New" w:hAnsi="Angsana New" w:cs="Angsana New"/>
                <w:sz w:val="20"/>
                <w:szCs w:val="20"/>
              </w:rPr>
            </w:pPr>
          </w:p>
        </w:tc>
        <w:tc>
          <w:tcPr>
            <w:tcW w:w="1350" w:type="dxa"/>
          </w:tcPr>
          <w:p w14:paraId="2BDAA321" w14:textId="694B661F" w:rsidR="004201A4" w:rsidRPr="00AC0C88" w:rsidRDefault="00945BDD" w:rsidP="004201A4">
            <w:pPr>
              <w:ind w:right="127"/>
              <w:jc w:val="right"/>
              <w:rPr>
                <w:rFonts w:ascii="Angsana New" w:hAnsi="Angsana New" w:cs="Angsana New"/>
                <w:sz w:val="20"/>
                <w:szCs w:val="20"/>
                <w:highlight w:val="yellow"/>
              </w:rPr>
            </w:pPr>
            <w:r w:rsidRPr="00945BDD">
              <w:rPr>
                <w:rFonts w:ascii="Angsana New" w:hAnsi="Angsana New" w:cs="Angsana New"/>
                <w:sz w:val="20"/>
                <w:szCs w:val="20"/>
                <w:cs/>
              </w:rPr>
              <w:t>12</w:t>
            </w:r>
            <w:r w:rsidRPr="00945BDD">
              <w:rPr>
                <w:rFonts w:ascii="Angsana New" w:hAnsi="Angsana New" w:cs="Angsana New"/>
                <w:sz w:val="20"/>
                <w:szCs w:val="20"/>
              </w:rPr>
              <w:t>,</w:t>
            </w:r>
            <w:r w:rsidRPr="00945BDD">
              <w:rPr>
                <w:rFonts w:ascii="Angsana New" w:hAnsi="Angsana New" w:cs="Angsana New"/>
                <w:sz w:val="20"/>
                <w:szCs w:val="20"/>
                <w:cs/>
              </w:rPr>
              <w:t>593</w:t>
            </w:r>
            <w:r w:rsidRPr="00945BDD">
              <w:rPr>
                <w:rFonts w:ascii="Angsana New" w:hAnsi="Angsana New" w:cs="Angsana New"/>
                <w:sz w:val="20"/>
                <w:szCs w:val="20"/>
              </w:rPr>
              <w:t>,</w:t>
            </w:r>
            <w:r w:rsidRPr="00945BDD">
              <w:rPr>
                <w:rFonts w:ascii="Angsana New" w:hAnsi="Angsana New" w:cs="Angsana New"/>
                <w:sz w:val="20"/>
                <w:szCs w:val="20"/>
                <w:cs/>
              </w:rPr>
              <w:t>595.26</w:t>
            </w:r>
          </w:p>
        </w:tc>
        <w:tc>
          <w:tcPr>
            <w:tcW w:w="90" w:type="dxa"/>
          </w:tcPr>
          <w:p w14:paraId="7DB0E9F3" w14:textId="77777777" w:rsidR="004201A4" w:rsidRPr="00736696" w:rsidRDefault="004201A4" w:rsidP="004201A4">
            <w:pPr>
              <w:ind w:right="127"/>
              <w:jc w:val="right"/>
              <w:rPr>
                <w:rFonts w:ascii="Angsana New" w:hAnsi="Angsana New" w:cs="Angsana New"/>
                <w:sz w:val="20"/>
                <w:szCs w:val="20"/>
              </w:rPr>
            </w:pPr>
          </w:p>
        </w:tc>
        <w:tc>
          <w:tcPr>
            <w:tcW w:w="1350" w:type="dxa"/>
          </w:tcPr>
          <w:p w14:paraId="070BFBA1" w14:textId="2B0FD744" w:rsidR="004201A4" w:rsidRPr="00736696" w:rsidRDefault="004201A4" w:rsidP="004201A4">
            <w:pPr>
              <w:ind w:right="127"/>
              <w:jc w:val="right"/>
              <w:rPr>
                <w:rFonts w:ascii="Angsana New" w:hAnsi="Angsana New" w:cs="Angsana New"/>
                <w:sz w:val="20"/>
                <w:szCs w:val="20"/>
              </w:rPr>
            </w:pPr>
            <w:r w:rsidRPr="00083896">
              <w:rPr>
                <w:rFonts w:ascii="Angsana New" w:hAnsi="Angsana New" w:cs="Angsana New"/>
                <w:sz w:val="20"/>
                <w:szCs w:val="20"/>
                <w:cs/>
              </w:rPr>
              <w:t>12</w:t>
            </w:r>
            <w:r w:rsidRPr="00083896">
              <w:rPr>
                <w:rFonts w:ascii="Angsana New" w:hAnsi="Angsana New" w:cs="Angsana New"/>
                <w:sz w:val="20"/>
                <w:szCs w:val="20"/>
              </w:rPr>
              <w:t>,</w:t>
            </w:r>
            <w:r w:rsidRPr="00083896">
              <w:rPr>
                <w:rFonts w:ascii="Angsana New" w:hAnsi="Angsana New" w:cs="Angsana New"/>
                <w:sz w:val="20"/>
                <w:szCs w:val="20"/>
                <w:cs/>
              </w:rPr>
              <w:t>616</w:t>
            </w:r>
            <w:r w:rsidRPr="00083896">
              <w:rPr>
                <w:rFonts w:ascii="Angsana New" w:hAnsi="Angsana New" w:cs="Angsana New"/>
                <w:sz w:val="20"/>
                <w:szCs w:val="20"/>
              </w:rPr>
              <w:t>,</w:t>
            </w:r>
            <w:r w:rsidRPr="00083896">
              <w:rPr>
                <w:rFonts w:ascii="Angsana New" w:hAnsi="Angsana New" w:cs="Angsana New"/>
                <w:sz w:val="20"/>
                <w:szCs w:val="20"/>
                <w:cs/>
              </w:rPr>
              <w:t>377.19</w:t>
            </w:r>
          </w:p>
        </w:tc>
      </w:tr>
      <w:tr w:rsidR="004201A4" w:rsidRPr="00272538" w14:paraId="4BB291A9" w14:textId="77777777">
        <w:trPr>
          <w:cantSplit/>
        </w:trPr>
        <w:tc>
          <w:tcPr>
            <w:tcW w:w="3000" w:type="dxa"/>
          </w:tcPr>
          <w:p w14:paraId="12A1A62B" w14:textId="237652A6" w:rsidR="004201A4" w:rsidRPr="00272538" w:rsidRDefault="004201A4" w:rsidP="004201A4">
            <w:pPr>
              <w:ind w:firstLine="344"/>
              <w:rPr>
                <w:rFonts w:ascii="Angsana New" w:hAnsi="Angsana New" w:cs="Angsana New"/>
                <w:sz w:val="20"/>
                <w:szCs w:val="20"/>
                <w:cs/>
              </w:rPr>
            </w:pPr>
            <w:r w:rsidRPr="00272538">
              <w:rPr>
                <w:rFonts w:ascii="Angsana New" w:hAnsi="Angsana New" w:cs="Angsana New"/>
                <w:sz w:val="20"/>
                <w:szCs w:val="20"/>
                <w:cs/>
              </w:rPr>
              <w:t>ค่าเช่ารถและค่าบริการ</w:t>
            </w:r>
          </w:p>
        </w:tc>
        <w:tc>
          <w:tcPr>
            <w:tcW w:w="1710" w:type="dxa"/>
          </w:tcPr>
          <w:p w14:paraId="5E706F33" w14:textId="70DC1C3C" w:rsidR="004201A4" w:rsidRPr="00272538" w:rsidRDefault="004201A4" w:rsidP="004201A4">
            <w:pPr>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1A66DE7B" w14:textId="67525E28" w:rsidR="004201A4" w:rsidRPr="00AC0C88" w:rsidRDefault="00945BDD" w:rsidP="004201A4">
            <w:pPr>
              <w:ind w:right="127"/>
              <w:jc w:val="right"/>
              <w:rPr>
                <w:rFonts w:ascii="Angsana New" w:hAnsi="Angsana New" w:cs="Angsana New"/>
                <w:sz w:val="20"/>
                <w:szCs w:val="20"/>
                <w:highlight w:val="yellow"/>
              </w:rPr>
            </w:pPr>
            <w:r w:rsidRPr="00945BDD">
              <w:rPr>
                <w:rFonts w:ascii="Angsana New" w:hAnsi="Angsana New" w:cs="Angsana New"/>
                <w:sz w:val="20"/>
                <w:szCs w:val="20"/>
                <w:cs/>
              </w:rPr>
              <w:t>6</w:t>
            </w:r>
            <w:r w:rsidRPr="00945BDD">
              <w:rPr>
                <w:rFonts w:ascii="Angsana New" w:hAnsi="Angsana New" w:cs="Angsana New"/>
                <w:sz w:val="20"/>
                <w:szCs w:val="20"/>
              </w:rPr>
              <w:t>,</w:t>
            </w:r>
            <w:r w:rsidRPr="00945BDD">
              <w:rPr>
                <w:rFonts w:ascii="Angsana New" w:hAnsi="Angsana New" w:cs="Angsana New"/>
                <w:sz w:val="20"/>
                <w:szCs w:val="20"/>
                <w:cs/>
              </w:rPr>
              <w:t>661</w:t>
            </w:r>
            <w:r w:rsidRPr="00945BDD">
              <w:rPr>
                <w:rFonts w:ascii="Angsana New" w:hAnsi="Angsana New" w:cs="Angsana New"/>
                <w:sz w:val="20"/>
                <w:szCs w:val="20"/>
              </w:rPr>
              <w:t>,</w:t>
            </w:r>
            <w:r w:rsidRPr="00945BDD">
              <w:rPr>
                <w:rFonts w:ascii="Angsana New" w:hAnsi="Angsana New" w:cs="Angsana New"/>
                <w:sz w:val="20"/>
                <w:szCs w:val="20"/>
                <w:cs/>
              </w:rPr>
              <w:t>210.00</w:t>
            </w:r>
          </w:p>
        </w:tc>
        <w:tc>
          <w:tcPr>
            <w:tcW w:w="90" w:type="dxa"/>
          </w:tcPr>
          <w:p w14:paraId="7771DE2F" w14:textId="77777777" w:rsidR="004201A4" w:rsidRPr="00272538" w:rsidRDefault="004201A4" w:rsidP="004201A4">
            <w:pPr>
              <w:ind w:right="127"/>
              <w:jc w:val="right"/>
              <w:rPr>
                <w:rFonts w:ascii="Angsana New" w:hAnsi="Angsana New" w:cs="Angsana New"/>
                <w:sz w:val="20"/>
                <w:szCs w:val="20"/>
                <w:cs/>
              </w:rPr>
            </w:pPr>
          </w:p>
        </w:tc>
        <w:tc>
          <w:tcPr>
            <w:tcW w:w="1350" w:type="dxa"/>
          </w:tcPr>
          <w:p w14:paraId="6665B88B" w14:textId="2977E19B" w:rsidR="004201A4" w:rsidRPr="00122F60" w:rsidRDefault="004201A4" w:rsidP="004201A4">
            <w:pPr>
              <w:ind w:right="127"/>
              <w:jc w:val="right"/>
              <w:rPr>
                <w:rFonts w:ascii="Angsana New" w:hAnsi="Angsana New" w:cs="Angsana New"/>
                <w:sz w:val="20"/>
                <w:szCs w:val="20"/>
                <w:highlight w:val="red"/>
              </w:rPr>
            </w:pPr>
            <w:r w:rsidRPr="00083896">
              <w:rPr>
                <w:rFonts w:ascii="Angsana New" w:hAnsi="Angsana New" w:cs="Angsana New"/>
                <w:sz w:val="20"/>
                <w:szCs w:val="20"/>
                <w:cs/>
              </w:rPr>
              <w:t>6</w:t>
            </w:r>
            <w:r w:rsidRPr="00083896">
              <w:rPr>
                <w:rFonts w:ascii="Angsana New" w:hAnsi="Angsana New" w:cs="Angsana New"/>
                <w:sz w:val="20"/>
                <w:szCs w:val="20"/>
              </w:rPr>
              <w:t>,</w:t>
            </w:r>
            <w:r w:rsidRPr="00083896">
              <w:rPr>
                <w:rFonts w:ascii="Angsana New" w:hAnsi="Angsana New" w:cs="Angsana New"/>
                <w:sz w:val="20"/>
                <w:szCs w:val="20"/>
                <w:cs/>
              </w:rPr>
              <w:t>693</w:t>
            </w:r>
            <w:r w:rsidRPr="00083896">
              <w:rPr>
                <w:rFonts w:ascii="Angsana New" w:hAnsi="Angsana New" w:cs="Angsana New"/>
                <w:sz w:val="20"/>
                <w:szCs w:val="20"/>
              </w:rPr>
              <w:t>,</w:t>
            </w:r>
            <w:r w:rsidRPr="00083896">
              <w:rPr>
                <w:rFonts w:ascii="Angsana New" w:hAnsi="Angsana New" w:cs="Angsana New"/>
                <w:sz w:val="20"/>
                <w:szCs w:val="20"/>
                <w:cs/>
              </w:rPr>
              <w:t>250.00</w:t>
            </w:r>
          </w:p>
        </w:tc>
        <w:tc>
          <w:tcPr>
            <w:tcW w:w="90" w:type="dxa"/>
          </w:tcPr>
          <w:p w14:paraId="676595EB" w14:textId="77777777" w:rsidR="004201A4" w:rsidRPr="00272538" w:rsidRDefault="004201A4" w:rsidP="004201A4">
            <w:pPr>
              <w:ind w:right="127"/>
              <w:jc w:val="right"/>
              <w:rPr>
                <w:rFonts w:ascii="Angsana New" w:hAnsi="Angsana New" w:cs="Angsana New"/>
                <w:sz w:val="20"/>
                <w:szCs w:val="20"/>
              </w:rPr>
            </w:pPr>
          </w:p>
        </w:tc>
        <w:tc>
          <w:tcPr>
            <w:tcW w:w="1350" w:type="dxa"/>
          </w:tcPr>
          <w:p w14:paraId="3F354804" w14:textId="1F51F6E9" w:rsidR="004201A4" w:rsidRPr="00AC0C88" w:rsidRDefault="00915593" w:rsidP="004201A4">
            <w:pPr>
              <w:ind w:right="127"/>
              <w:jc w:val="right"/>
              <w:rPr>
                <w:rFonts w:ascii="Angsana New" w:hAnsi="Angsana New" w:cs="Angsana New"/>
                <w:sz w:val="20"/>
                <w:szCs w:val="20"/>
                <w:highlight w:val="yellow"/>
              </w:rPr>
            </w:pPr>
            <w:r w:rsidRPr="00915593">
              <w:rPr>
                <w:rFonts w:ascii="Angsana New" w:hAnsi="Angsana New" w:cs="Angsana New"/>
                <w:sz w:val="20"/>
                <w:szCs w:val="20"/>
                <w:cs/>
              </w:rPr>
              <w:t>2</w:t>
            </w:r>
            <w:r w:rsidRPr="00915593">
              <w:rPr>
                <w:rFonts w:ascii="Angsana New" w:hAnsi="Angsana New" w:cs="Angsana New"/>
                <w:sz w:val="20"/>
                <w:szCs w:val="20"/>
              </w:rPr>
              <w:t>,</w:t>
            </w:r>
            <w:r w:rsidRPr="00915593">
              <w:rPr>
                <w:rFonts w:ascii="Angsana New" w:hAnsi="Angsana New" w:cs="Angsana New"/>
                <w:sz w:val="20"/>
                <w:szCs w:val="20"/>
                <w:cs/>
              </w:rPr>
              <w:t>842</w:t>
            </w:r>
            <w:r w:rsidRPr="00915593">
              <w:rPr>
                <w:rFonts w:ascii="Angsana New" w:hAnsi="Angsana New" w:cs="Angsana New"/>
                <w:sz w:val="20"/>
                <w:szCs w:val="20"/>
              </w:rPr>
              <w:t>,</w:t>
            </w:r>
            <w:r w:rsidRPr="00915593">
              <w:rPr>
                <w:rFonts w:ascii="Angsana New" w:hAnsi="Angsana New" w:cs="Angsana New"/>
                <w:sz w:val="20"/>
                <w:szCs w:val="20"/>
                <w:cs/>
              </w:rPr>
              <w:t>455.00</w:t>
            </w:r>
          </w:p>
        </w:tc>
        <w:tc>
          <w:tcPr>
            <w:tcW w:w="90" w:type="dxa"/>
          </w:tcPr>
          <w:p w14:paraId="7A188DA7" w14:textId="77777777" w:rsidR="004201A4" w:rsidRPr="00736696" w:rsidRDefault="004201A4" w:rsidP="004201A4">
            <w:pPr>
              <w:ind w:right="127"/>
              <w:jc w:val="right"/>
              <w:rPr>
                <w:rFonts w:ascii="Angsana New" w:hAnsi="Angsana New" w:cs="Angsana New"/>
                <w:sz w:val="20"/>
                <w:szCs w:val="20"/>
              </w:rPr>
            </w:pPr>
          </w:p>
        </w:tc>
        <w:tc>
          <w:tcPr>
            <w:tcW w:w="1350" w:type="dxa"/>
          </w:tcPr>
          <w:p w14:paraId="1AFF3575" w14:textId="481B97AF" w:rsidR="004201A4" w:rsidRPr="00736696" w:rsidRDefault="004201A4" w:rsidP="004201A4">
            <w:pPr>
              <w:ind w:right="127"/>
              <w:jc w:val="right"/>
              <w:rPr>
                <w:rFonts w:ascii="Angsana New" w:hAnsi="Angsana New" w:cs="Angsana New"/>
                <w:sz w:val="20"/>
                <w:szCs w:val="20"/>
              </w:rPr>
            </w:pPr>
            <w:r w:rsidRPr="00083896">
              <w:rPr>
                <w:rFonts w:ascii="Angsana New" w:hAnsi="Angsana New" w:cs="Angsana New"/>
                <w:sz w:val="20"/>
                <w:szCs w:val="20"/>
                <w:cs/>
              </w:rPr>
              <w:t>3</w:t>
            </w:r>
            <w:r w:rsidRPr="00083896">
              <w:rPr>
                <w:rFonts w:ascii="Angsana New" w:hAnsi="Angsana New" w:cs="Angsana New"/>
                <w:sz w:val="20"/>
                <w:szCs w:val="20"/>
              </w:rPr>
              <w:t>,</w:t>
            </w:r>
            <w:r w:rsidRPr="00083896">
              <w:rPr>
                <w:rFonts w:ascii="Angsana New" w:hAnsi="Angsana New" w:cs="Angsana New"/>
                <w:sz w:val="20"/>
                <w:szCs w:val="20"/>
                <w:cs/>
              </w:rPr>
              <w:t>386</w:t>
            </w:r>
            <w:r w:rsidRPr="00083896">
              <w:rPr>
                <w:rFonts w:ascii="Angsana New" w:hAnsi="Angsana New" w:cs="Angsana New"/>
                <w:sz w:val="20"/>
                <w:szCs w:val="20"/>
              </w:rPr>
              <w:t>,</w:t>
            </w:r>
            <w:r w:rsidRPr="00083896">
              <w:rPr>
                <w:rFonts w:ascii="Angsana New" w:hAnsi="Angsana New" w:cs="Angsana New"/>
                <w:sz w:val="20"/>
                <w:szCs w:val="20"/>
                <w:cs/>
              </w:rPr>
              <w:t>150.00</w:t>
            </w:r>
          </w:p>
        </w:tc>
      </w:tr>
      <w:tr w:rsidR="00522AC3" w:rsidRPr="00272538" w14:paraId="443F8754" w14:textId="77777777">
        <w:trPr>
          <w:cantSplit/>
        </w:trPr>
        <w:tc>
          <w:tcPr>
            <w:tcW w:w="3000" w:type="dxa"/>
          </w:tcPr>
          <w:p w14:paraId="55C1150F" w14:textId="77777777" w:rsidR="00522AC3" w:rsidRPr="00272538" w:rsidRDefault="00522AC3" w:rsidP="004201A4">
            <w:pPr>
              <w:ind w:firstLine="344"/>
              <w:rPr>
                <w:rFonts w:ascii="Angsana New" w:hAnsi="Angsana New" w:cs="Angsana New"/>
                <w:sz w:val="20"/>
                <w:szCs w:val="20"/>
                <w:cs/>
              </w:rPr>
            </w:pPr>
          </w:p>
        </w:tc>
        <w:tc>
          <w:tcPr>
            <w:tcW w:w="1710" w:type="dxa"/>
          </w:tcPr>
          <w:p w14:paraId="6B51CB5F" w14:textId="77777777" w:rsidR="00522AC3" w:rsidRPr="00272538" w:rsidRDefault="00522AC3" w:rsidP="004201A4">
            <w:pPr>
              <w:jc w:val="center"/>
              <w:rPr>
                <w:rFonts w:ascii="Angsana New" w:hAnsi="Angsana New" w:cs="Angsana New"/>
                <w:sz w:val="20"/>
                <w:szCs w:val="20"/>
                <w:cs/>
              </w:rPr>
            </w:pPr>
          </w:p>
        </w:tc>
        <w:tc>
          <w:tcPr>
            <w:tcW w:w="1350" w:type="dxa"/>
          </w:tcPr>
          <w:p w14:paraId="3BF3DD12" w14:textId="77777777" w:rsidR="00522AC3" w:rsidRPr="00945BDD" w:rsidRDefault="00522AC3" w:rsidP="004201A4">
            <w:pPr>
              <w:ind w:right="127"/>
              <w:jc w:val="right"/>
              <w:rPr>
                <w:rFonts w:ascii="Angsana New" w:hAnsi="Angsana New" w:cs="Angsana New"/>
                <w:sz w:val="20"/>
                <w:szCs w:val="20"/>
                <w:cs/>
              </w:rPr>
            </w:pPr>
          </w:p>
        </w:tc>
        <w:tc>
          <w:tcPr>
            <w:tcW w:w="90" w:type="dxa"/>
          </w:tcPr>
          <w:p w14:paraId="1574C233" w14:textId="77777777" w:rsidR="00522AC3" w:rsidRPr="00272538" w:rsidRDefault="00522AC3" w:rsidP="004201A4">
            <w:pPr>
              <w:ind w:right="127"/>
              <w:jc w:val="right"/>
              <w:rPr>
                <w:rFonts w:ascii="Angsana New" w:hAnsi="Angsana New" w:cs="Angsana New"/>
                <w:sz w:val="20"/>
                <w:szCs w:val="20"/>
                <w:cs/>
              </w:rPr>
            </w:pPr>
          </w:p>
        </w:tc>
        <w:tc>
          <w:tcPr>
            <w:tcW w:w="1350" w:type="dxa"/>
          </w:tcPr>
          <w:p w14:paraId="3B4ADD05" w14:textId="77777777" w:rsidR="00522AC3" w:rsidRPr="00083896" w:rsidRDefault="00522AC3" w:rsidP="004201A4">
            <w:pPr>
              <w:ind w:right="127"/>
              <w:jc w:val="right"/>
              <w:rPr>
                <w:rFonts w:ascii="Angsana New" w:hAnsi="Angsana New" w:cs="Angsana New"/>
                <w:sz w:val="20"/>
                <w:szCs w:val="20"/>
                <w:cs/>
              </w:rPr>
            </w:pPr>
          </w:p>
        </w:tc>
        <w:tc>
          <w:tcPr>
            <w:tcW w:w="90" w:type="dxa"/>
          </w:tcPr>
          <w:p w14:paraId="420DCF06" w14:textId="77777777" w:rsidR="00522AC3" w:rsidRPr="00272538" w:rsidRDefault="00522AC3" w:rsidP="004201A4">
            <w:pPr>
              <w:ind w:right="127"/>
              <w:jc w:val="right"/>
              <w:rPr>
                <w:rFonts w:ascii="Angsana New" w:hAnsi="Angsana New" w:cs="Angsana New"/>
                <w:sz w:val="20"/>
                <w:szCs w:val="20"/>
              </w:rPr>
            </w:pPr>
          </w:p>
        </w:tc>
        <w:tc>
          <w:tcPr>
            <w:tcW w:w="1350" w:type="dxa"/>
          </w:tcPr>
          <w:p w14:paraId="26CBFA97" w14:textId="77777777" w:rsidR="00522AC3" w:rsidRPr="00915593" w:rsidRDefault="00522AC3" w:rsidP="004201A4">
            <w:pPr>
              <w:ind w:right="127"/>
              <w:jc w:val="right"/>
              <w:rPr>
                <w:rFonts w:ascii="Angsana New" w:hAnsi="Angsana New" w:cs="Angsana New"/>
                <w:sz w:val="20"/>
                <w:szCs w:val="20"/>
                <w:cs/>
              </w:rPr>
            </w:pPr>
          </w:p>
        </w:tc>
        <w:tc>
          <w:tcPr>
            <w:tcW w:w="90" w:type="dxa"/>
          </w:tcPr>
          <w:p w14:paraId="7A592B6C" w14:textId="77777777" w:rsidR="00522AC3" w:rsidRPr="00736696" w:rsidRDefault="00522AC3" w:rsidP="004201A4">
            <w:pPr>
              <w:ind w:right="127"/>
              <w:jc w:val="right"/>
              <w:rPr>
                <w:rFonts w:ascii="Angsana New" w:hAnsi="Angsana New" w:cs="Angsana New"/>
                <w:sz w:val="20"/>
                <w:szCs w:val="20"/>
              </w:rPr>
            </w:pPr>
          </w:p>
        </w:tc>
        <w:tc>
          <w:tcPr>
            <w:tcW w:w="1350" w:type="dxa"/>
          </w:tcPr>
          <w:p w14:paraId="49E3D3C2" w14:textId="77777777" w:rsidR="00522AC3" w:rsidRPr="00083896" w:rsidRDefault="00522AC3" w:rsidP="004201A4">
            <w:pPr>
              <w:ind w:right="127"/>
              <w:jc w:val="right"/>
              <w:rPr>
                <w:rFonts w:ascii="Angsana New" w:hAnsi="Angsana New" w:cs="Angsana New"/>
                <w:sz w:val="20"/>
                <w:szCs w:val="20"/>
                <w:cs/>
              </w:rPr>
            </w:pPr>
          </w:p>
        </w:tc>
      </w:tr>
      <w:tr w:rsidR="00522AC3" w:rsidRPr="00272538" w14:paraId="3793D428" w14:textId="77777777">
        <w:trPr>
          <w:cantSplit/>
        </w:trPr>
        <w:tc>
          <w:tcPr>
            <w:tcW w:w="3000" w:type="dxa"/>
          </w:tcPr>
          <w:p w14:paraId="79531BD8" w14:textId="51F478BC" w:rsidR="00522AC3" w:rsidRPr="00272538" w:rsidRDefault="00522AC3" w:rsidP="00522AC3">
            <w:pPr>
              <w:rPr>
                <w:rFonts w:ascii="Angsana New" w:hAnsi="Angsana New" w:cs="Angsana New"/>
                <w:sz w:val="20"/>
                <w:szCs w:val="20"/>
                <w:cs/>
              </w:rPr>
            </w:pPr>
            <w:r w:rsidRPr="00522AC3">
              <w:rPr>
                <w:rFonts w:ascii="Angsana New" w:hAnsi="Angsana New" w:cs="Angsana New"/>
                <w:b/>
                <w:bCs/>
                <w:sz w:val="20"/>
                <w:szCs w:val="20"/>
                <w:cs/>
              </w:rPr>
              <w:t>รายการธุรกิจกับกิจการที่เกี่ยวข้องกัน</w:t>
            </w:r>
          </w:p>
        </w:tc>
        <w:tc>
          <w:tcPr>
            <w:tcW w:w="1710" w:type="dxa"/>
          </w:tcPr>
          <w:p w14:paraId="04601ADE" w14:textId="77777777" w:rsidR="00522AC3" w:rsidRPr="00272538" w:rsidRDefault="00522AC3" w:rsidP="004201A4">
            <w:pPr>
              <w:jc w:val="center"/>
              <w:rPr>
                <w:rFonts w:ascii="Angsana New" w:hAnsi="Angsana New" w:cs="Angsana New"/>
                <w:sz w:val="20"/>
                <w:szCs w:val="20"/>
                <w:cs/>
              </w:rPr>
            </w:pPr>
          </w:p>
        </w:tc>
        <w:tc>
          <w:tcPr>
            <w:tcW w:w="1350" w:type="dxa"/>
          </w:tcPr>
          <w:p w14:paraId="75F3719D" w14:textId="77777777" w:rsidR="00522AC3" w:rsidRPr="00945BDD" w:rsidRDefault="00522AC3" w:rsidP="004201A4">
            <w:pPr>
              <w:ind w:right="127"/>
              <w:jc w:val="right"/>
              <w:rPr>
                <w:rFonts w:ascii="Angsana New" w:hAnsi="Angsana New" w:cs="Angsana New"/>
                <w:sz w:val="20"/>
                <w:szCs w:val="20"/>
                <w:cs/>
              </w:rPr>
            </w:pPr>
          </w:p>
        </w:tc>
        <w:tc>
          <w:tcPr>
            <w:tcW w:w="90" w:type="dxa"/>
          </w:tcPr>
          <w:p w14:paraId="175A925E" w14:textId="77777777" w:rsidR="00522AC3" w:rsidRPr="00272538" w:rsidRDefault="00522AC3" w:rsidP="004201A4">
            <w:pPr>
              <w:ind w:right="127"/>
              <w:jc w:val="right"/>
              <w:rPr>
                <w:rFonts w:ascii="Angsana New" w:hAnsi="Angsana New" w:cs="Angsana New"/>
                <w:sz w:val="20"/>
                <w:szCs w:val="20"/>
                <w:cs/>
              </w:rPr>
            </w:pPr>
          </w:p>
        </w:tc>
        <w:tc>
          <w:tcPr>
            <w:tcW w:w="1350" w:type="dxa"/>
          </w:tcPr>
          <w:p w14:paraId="08ADDD38" w14:textId="77777777" w:rsidR="00522AC3" w:rsidRPr="00083896" w:rsidRDefault="00522AC3" w:rsidP="004201A4">
            <w:pPr>
              <w:ind w:right="127"/>
              <w:jc w:val="right"/>
              <w:rPr>
                <w:rFonts w:ascii="Angsana New" w:hAnsi="Angsana New" w:cs="Angsana New"/>
                <w:sz w:val="20"/>
                <w:szCs w:val="20"/>
                <w:cs/>
              </w:rPr>
            </w:pPr>
          </w:p>
        </w:tc>
        <w:tc>
          <w:tcPr>
            <w:tcW w:w="90" w:type="dxa"/>
          </w:tcPr>
          <w:p w14:paraId="110C623F" w14:textId="77777777" w:rsidR="00522AC3" w:rsidRPr="00272538" w:rsidRDefault="00522AC3" w:rsidP="004201A4">
            <w:pPr>
              <w:ind w:right="127"/>
              <w:jc w:val="right"/>
              <w:rPr>
                <w:rFonts w:ascii="Angsana New" w:hAnsi="Angsana New" w:cs="Angsana New"/>
                <w:sz w:val="20"/>
                <w:szCs w:val="20"/>
              </w:rPr>
            </w:pPr>
          </w:p>
        </w:tc>
        <w:tc>
          <w:tcPr>
            <w:tcW w:w="1350" w:type="dxa"/>
          </w:tcPr>
          <w:p w14:paraId="2321C781" w14:textId="77777777" w:rsidR="00522AC3" w:rsidRPr="00915593" w:rsidRDefault="00522AC3" w:rsidP="004201A4">
            <w:pPr>
              <w:ind w:right="127"/>
              <w:jc w:val="right"/>
              <w:rPr>
                <w:rFonts w:ascii="Angsana New" w:hAnsi="Angsana New" w:cs="Angsana New"/>
                <w:sz w:val="20"/>
                <w:szCs w:val="20"/>
                <w:cs/>
              </w:rPr>
            </w:pPr>
          </w:p>
        </w:tc>
        <w:tc>
          <w:tcPr>
            <w:tcW w:w="90" w:type="dxa"/>
          </w:tcPr>
          <w:p w14:paraId="61EF77AD" w14:textId="77777777" w:rsidR="00522AC3" w:rsidRPr="00736696" w:rsidRDefault="00522AC3" w:rsidP="004201A4">
            <w:pPr>
              <w:ind w:right="127"/>
              <w:jc w:val="right"/>
              <w:rPr>
                <w:rFonts w:ascii="Angsana New" w:hAnsi="Angsana New" w:cs="Angsana New"/>
                <w:sz w:val="20"/>
                <w:szCs w:val="20"/>
              </w:rPr>
            </w:pPr>
          </w:p>
        </w:tc>
        <w:tc>
          <w:tcPr>
            <w:tcW w:w="1350" w:type="dxa"/>
          </w:tcPr>
          <w:p w14:paraId="3ACF238E" w14:textId="77777777" w:rsidR="00522AC3" w:rsidRPr="00083896" w:rsidRDefault="00522AC3" w:rsidP="004201A4">
            <w:pPr>
              <w:ind w:right="127"/>
              <w:jc w:val="right"/>
              <w:rPr>
                <w:rFonts w:ascii="Angsana New" w:hAnsi="Angsana New" w:cs="Angsana New"/>
                <w:sz w:val="20"/>
                <w:szCs w:val="20"/>
                <w:cs/>
              </w:rPr>
            </w:pPr>
          </w:p>
        </w:tc>
      </w:tr>
      <w:tr w:rsidR="004201A4" w:rsidRPr="00272538" w14:paraId="3ADEC47B" w14:textId="77777777" w:rsidTr="00012201">
        <w:trPr>
          <w:cantSplit/>
        </w:trPr>
        <w:tc>
          <w:tcPr>
            <w:tcW w:w="3000" w:type="dxa"/>
          </w:tcPr>
          <w:p w14:paraId="1C8AD72A" w14:textId="53668DDC" w:rsidR="004201A4" w:rsidRPr="00272538" w:rsidRDefault="004201A4" w:rsidP="004201A4">
            <w:pPr>
              <w:ind w:firstLine="344"/>
              <w:rPr>
                <w:rFonts w:ascii="Angsana New" w:hAnsi="Angsana New" w:cs="Angsana New"/>
                <w:sz w:val="20"/>
                <w:szCs w:val="20"/>
                <w:cs/>
              </w:rPr>
            </w:pPr>
            <w:r w:rsidRPr="00272538">
              <w:rPr>
                <w:rFonts w:ascii="Angsana New" w:hAnsi="Angsana New" w:cs="Angsana New"/>
                <w:sz w:val="20"/>
                <w:szCs w:val="20"/>
                <w:cs/>
              </w:rPr>
              <w:t>ค่าใช้จ่ายดอกเบี้ย</w:t>
            </w:r>
          </w:p>
        </w:tc>
        <w:tc>
          <w:tcPr>
            <w:tcW w:w="1710" w:type="dxa"/>
          </w:tcPr>
          <w:p w14:paraId="2FF0A44B" w14:textId="77777777" w:rsidR="004201A4" w:rsidRDefault="004201A4" w:rsidP="004201A4">
            <w:pPr>
              <w:jc w:val="center"/>
              <w:rPr>
                <w:rFonts w:ascii="Angsana New" w:hAnsi="Angsana New" w:cs="Angsana New"/>
                <w:sz w:val="20"/>
                <w:szCs w:val="20"/>
              </w:rPr>
            </w:pPr>
            <w:r w:rsidRPr="00102CDD">
              <w:rPr>
                <w:rFonts w:ascii="Angsana New" w:hAnsi="Angsana New" w:cs="Angsana New"/>
                <w:sz w:val="20"/>
                <w:szCs w:val="20"/>
                <w:cs/>
              </w:rPr>
              <w:t xml:space="preserve">อัตราร้อยละ </w:t>
            </w:r>
          </w:p>
          <w:p w14:paraId="156D26C6" w14:textId="3DDB9AFA" w:rsidR="004201A4" w:rsidRPr="00272538" w:rsidRDefault="004201A4" w:rsidP="004201A4">
            <w:pPr>
              <w:jc w:val="center"/>
              <w:rPr>
                <w:rFonts w:ascii="Angsana New" w:hAnsi="Angsana New" w:cs="Angsana New"/>
                <w:sz w:val="20"/>
                <w:szCs w:val="20"/>
                <w:cs/>
              </w:rPr>
            </w:pPr>
            <w:r>
              <w:rPr>
                <w:rFonts w:ascii="Angsana New" w:hAnsi="Angsana New" w:cs="Angsana New"/>
                <w:sz w:val="20"/>
                <w:szCs w:val="20"/>
              </w:rPr>
              <w:t>2.10</w:t>
            </w:r>
            <w:r w:rsidRPr="00102CDD">
              <w:rPr>
                <w:rFonts w:ascii="Angsana New" w:hAnsi="Angsana New" w:cs="Angsana New"/>
                <w:sz w:val="20"/>
                <w:szCs w:val="20"/>
              </w:rPr>
              <w:t xml:space="preserve"> </w:t>
            </w:r>
            <w:r>
              <w:rPr>
                <w:rFonts w:ascii="Angsana New" w:hAnsi="Angsana New" w:cs="Angsana New" w:hint="cs"/>
                <w:sz w:val="20"/>
                <w:szCs w:val="20"/>
                <w:cs/>
              </w:rPr>
              <w:t>และ</w:t>
            </w:r>
            <w:r w:rsidRPr="00102CDD">
              <w:rPr>
                <w:rFonts w:ascii="Angsana New" w:hAnsi="Angsana New" w:cs="Angsana New"/>
                <w:sz w:val="20"/>
                <w:szCs w:val="20"/>
                <w:cs/>
              </w:rPr>
              <w:t xml:space="preserve"> </w:t>
            </w:r>
            <w:r w:rsidRPr="00102CDD">
              <w:rPr>
                <w:rFonts w:ascii="Angsana New" w:hAnsi="Angsana New" w:cs="Angsana New"/>
                <w:sz w:val="20"/>
                <w:szCs w:val="20"/>
              </w:rPr>
              <w:t>5</w:t>
            </w:r>
            <w:r w:rsidRPr="00102CDD">
              <w:rPr>
                <w:rFonts w:ascii="Angsana New" w:hAnsi="Angsana New" w:cs="Angsana New"/>
                <w:sz w:val="20"/>
                <w:szCs w:val="20"/>
                <w:cs/>
              </w:rPr>
              <w:t>.</w:t>
            </w:r>
            <w:r>
              <w:rPr>
                <w:rFonts w:ascii="Angsana New" w:hAnsi="Angsana New" w:cs="Angsana New"/>
                <w:sz w:val="20"/>
                <w:szCs w:val="20"/>
              </w:rPr>
              <w:t>0</w:t>
            </w:r>
            <w:r w:rsidRPr="00102CDD">
              <w:rPr>
                <w:rFonts w:ascii="Angsana New" w:hAnsi="Angsana New" w:cs="Angsana New"/>
                <w:sz w:val="20"/>
                <w:szCs w:val="20"/>
              </w:rPr>
              <w:t xml:space="preserve">0 </w:t>
            </w:r>
            <w:r w:rsidRPr="00102CDD">
              <w:rPr>
                <w:rFonts w:ascii="Angsana New" w:hAnsi="Angsana New" w:cs="Angsana New"/>
                <w:sz w:val="20"/>
                <w:szCs w:val="20"/>
                <w:cs/>
              </w:rPr>
              <w:t>ต่อปี</w:t>
            </w:r>
          </w:p>
        </w:tc>
        <w:tc>
          <w:tcPr>
            <w:tcW w:w="1350" w:type="dxa"/>
          </w:tcPr>
          <w:p w14:paraId="4B57EB84" w14:textId="77777777" w:rsidR="004201A4" w:rsidRPr="00CB2604" w:rsidRDefault="004201A4" w:rsidP="004201A4">
            <w:pPr>
              <w:ind w:right="127"/>
              <w:jc w:val="right"/>
              <w:rPr>
                <w:rFonts w:ascii="Angsana New" w:hAnsi="Angsana New" w:cs="Angsana New"/>
                <w:sz w:val="20"/>
                <w:szCs w:val="20"/>
              </w:rPr>
            </w:pPr>
          </w:p>
          <w:p w14:paraId="17753C78" w14:textId="1B8066C3" w:rsidR="004201A4" w:rsidRPr="00CB2604" w:rsidRDefault="00915593" w:rsidP="004201A4">
            <w:pPr>
              <w:ind w:right="127"/>
              <w:jc w:val="right"/>
              <w:rPr>
                <w:rFonts w:ascii="Angsana New" w:hAnsi="Angsana New" w:cs="Angsana New"/>
                <w:sz w:val="20"/>
                <w:szCs w:val="20"/>
                <w:cs/>
              </w:rPr>
            </w:pPr>
            <w:r w:rsidRPr="00915593">
              <w:rPr>
                <w:rFonts w:ascii="Angsana New" w:hAnsi="Angsana New" w:cs="Angsana New"/>
                <w:sz w:val="20"/>
                <w:szCs w:val="20"/>
                <w:cs/>
              </w:rPr>
              <w:t>90</w:t>
            </w:r>
            <w:r w:rsidRPr="00915593">
              <w:rPr>
                <w:rFonts w:ascii="Angsana New" w:hAnsi="Angsana New" w:cs="Angsana New"/>
                <w:sz w:val="20"/>
                <w:szCs w:val="20"/>
              </w:rPr>
              <w:t>,</w:t>
            </w:r>
            <w:r w:rsidRPr="00915593">
              <w:rPr>
                <w:rFonts w:ascii="Angsana New" w:hAnsi="Angsana New" w:cs="Angsana New"/>
                <w:sz w:val="20"/>
                <w:szCs w:val="20"/>
                <w:cs/>
              </w:rPr>
              <w:t>664.39</w:t>
            </w:r>
          </w:p>
        </w:tc>
        <w:tc>
          <w:tcPr>
            <w:tcW w:w="90" w:type="dxa"/>
          </w:tcPr>
          <w:p w14:paraId="079D8676" w14:textId="77777777" w:rsidR="004201A4" w:rsidRPr="00272538" w:rsidRDefault="004201A4" w:rsidP="004201A4">
            <w:pPr>
              <w:ind w:right="127"/>
              <w:jc w:val="right"/>
              <w:rPr>
                <w:rFonts w:ascii="Angsana New" w:hAnsi="Angsana New" w:cs="Angsana New"/>
                <w:sz w:val="20"/>
                <w:szCs w:val="20"/>
                <w:cs/>
              </w:rPr>
            </w:pPr>
          </w:p>
        </w:tc>
        <w:tc>
          <w:tcPr>
            <w:tcW w:w="1350" w:type="dxa"/>
          </w:tcPr>
          <w:p w14:paraId="3C8B8837" w14:textId="77777777" w:rsidR="004201A4" w:rsidRDefault="004201A4" w:rsidP="004201A4">
            <w:pPr>
              <w:ind w:right="127"/>
              <w:jc w:val="right"/>
              <w:rPr>
                <w:rFonts w:ascii="Angsana New" w:hAnsi="Angsana New" w:cs="Angsana New"/>
                <w:sz w:val="20"/>
                <w:szCs w:val="20"/>
              </w:rPr>
            </w:pPr>
          </w:p>
          <w:p w14:paraId="413C1F8E" w14:textId="4FF58AE9" w:rsidR="004201A4" w:rsidRPr="00122F60" w:rsidRDefault="004201A4" w:rsidP="004201A4">
            <w:pPr>
              <w:ind w:right="127"/>
              <w:jc w:val="right"/>
              <w:rPr>
                <w:rFonts w:ascii="Angsana New" w:hAnsi="Angsana New" w:cs="Angsana New"/>
                <w:sz w:val="20"/>
                <w:szCs w:val="20"/>
                <w:highlight w:val="red"/>
              </w:rPr>
            </w:pPr>
            <w:r w:rsidRPr="00083896">
              <w:rPr>
                <w:rFonts w:ascii="Angsana New" w:hAnsi="Angsana New" w:cs="Angsana New"/>
                <w:sz w:val="20"/>
                <w:szCs w:val="20"/>
                <w:cs/>
              </w:rPr>
              <w:t>152</w:t>
            </w:r>
            <w:r w:rsidRPr="00083896">
              <w:rPr>
                <w:rFonts w:ascii="Angsana New" w:hAnsi="Angsana New" w:cs="Angsana New"/>
                <w:sz w:val="20"/>
                <w:szCs w:val="20"/>
              </w:rPr>
              <w:t>,</w:t>
            </w:r>
            <w:r w:rsidRPr="00083896">
              <w:rPr>
                <w:rFonts w:ascii="Angsana New" w:hAnsi="Angsana New" w:cs="Angsana New"/>
                <w:sz w:val="20"/>
                <w:szCs w:val="20"/>
                <w:cs/>
              </w:rPr>
              <w:t>712.84</w:t>
            </w:r>
          </w:p>
        </w:tc>
        <w:tc>
          <w:tcPr>
            <w:tcW w:w="90" w:type="dxa"/>
          </w:tcPr>
          <w:p w14:paraId="3A935763" w14:textId="77777777" w:rsidR="004201A4" w:rsidRPr="00272538" w:rsidRDefault="004201A4" w:rsidP="004201A4">
            <w:pPr>
              <w:ind w:right="65"/>
              <w:jc w:val="right"/>
              <w:rPr>
                <w:rFonts w:ascii="Angsana New" w:hAnsi="Angsana New" w:cs="Angsana New"/>
                <w:snapToGrid w:val="0"/>
                <w:color w:val="000000"/>
                <w:sz w:val="20"/>
                <w:szCs w:val="20"/>
                <w:lang w:eastAsia="th-TH"/>
              </w:rPr>
            </w:pPr>
          </w:p>
        </w:tc>
        <w:tc>
          <w:tcPr>
            <w:tcW w:w="1350" w:type="dxa"/>
          </w:tcPr>
          <w:p w14:paraId="670615F6" w14:textId="77777777" w:rsidR="004201A4" w:rsidRPr="00AC0C88" w:rsidRDefault="004201A4" w:rsidP="004201A4">
            <w:pPr>
              <w:tabs>
                <w:tab w:val="left" w:pos="779"/>
              </w:tabs>
              <w:ind w:left="340"/>
              <w:jc w:val="center"/>
              <w:rPr>
                <w:rFonts w:ascii="Angsana New" w:hAnsi="Angsana New" w:cs="Angsana New"/>
                <w:snapToGrid w:val="0"/>
                <w:color w:val="000000"/>
                <w:sz w:val="20"/>
                <w:szCs w:val="20"/>
                <w:highlight w:val="yellow"/>
                <w:lang w:eastAsia="th-TH"/>
              </w:rPr>
            </w:pPr>
          </w:p>
          <w:p w14:paraId="418C51C6" w14:textId="3D493C43" w:rsidR="004201A4" w:rsidRPr="00AC0C88" w:rsidRDefault="004201A4" w:rsidP="004201A4">
            <w:pPr>
              <w:tabs>
                <w:tab w:val="left" w:pos="779"/>
              </w:tabs>
              <w:ind w:left="340"/>
              <w:jc w:val="center"/>
              <w:rPr>
                <w:rFonts w:ascii="Angsana New" w:hAnsi="Angsana New" w:cs="Angsana New"/>
                <w:snapToGrid w:val="0"/>
                <w:color w:val="000000"/>
                <w:sz w:val="20"/>
                <w:szCs w:val="20"/>
                <w:highlight w:val="yellow"/>
                <w:cs/>
                <w:lang w:eastAsia="th-TH"/>
              </w:rPr>
            </w:pPr>
            <w:r w:rsidRPr="00915593">
              <w:rPr>
                <w:rFonts w:ascii="Angsana New" w:hAnsi="Angsana New" w:cs="Angsana New"/>
                <w:snapToGrid w:val="0"/>
                <w:color w:val="000000"/>
                <w:sz w:val="20"/>
                <w:szCs w:val="20"/>
                <w:lang w:eastAsia="th-TH"/>
              </w:rPr>
              <w:t>-</w:t>
            </w:r>
          </w:p>
        </w:tc>
        <w:tc>
          <w:tcPr>
            <w:tcW w:w="90" w:type="dxa"/>
          </w:tcPr>
          <w:p w14:paraId="3F29E67B" w14:textId="77777777" w:rsidR="004201A4" w:rsidRPr="00736696" w:rsidRDefault="004201A4" w:rsidP="004201A4">
            <w:pPr>
              <w:ind w:right="285"/>
              <w:jc w:val="right"/>
              <w:rPr>
                <w:rFonts w:ascii="Angsana New" w:hAnsi="Angsana New" w:cs="Angsana New"/>
                <w:snapToGrid w:val="0"/>
                <w:color w:val="000000"/>
                <w:sz w:val="20"/>
                <w:szCs w:val="20"/>
                <w:lang w:eastAsia="th-TH"/>
              </w:rPr>
            </w:pPr>
          </w:p>
        </w:tc>
        <w:tc>
          <w:tcPr>
            <w:tcW w:w="1350" w:type="dxa"/>
          </w:tcPr>
          <w:p w14:paraId="6CAC4E80" w14:textId="77777777" w:rsidR="004201A4" w:rsidRDefault="004201A4" w:rsidP="004201A4">
            <w:pPr>
              <w:tabs>
                <w:tab w:val="left" w:pos="779"/>
              </w:tabs>
              <w:ind w:left="340"/>
              <w:jc w:val="center"/>
              <w:rPr>
                <w:rFonts w:ascii="Angsana New" w:hAnsi="Angsana New" w:cs="Angsana New"/>
                <w:snapToGrid w:val="0"/>
                <w:color w:val="000000"/>
                <w:sz w:val="20"/>
                <w:szCs w:val="20"/>
                <w:lang w:eastAsia="th-TH"/>
              </w:rPr>
            </w:pPr>
          </w:p>
          <w:p w14:paraId="457BD673" w14:textId="294C84B4" w:rsidR="004201A4" w:rsidRPr="00736696" w:rsidRDefault="004201A4" w:rsidP="004201A4">
            <w:pPr>
              <w:tabs>
                <w:tab w:val="left" w:pos="779"/>
              </w:tabs>
              <w:ind w:left="340"/>
              <w:jc w:val="center"/>
              <w:rPr>
                <w:rFonts w:ascii="Angsana New" w:hAnsi="Angsana New" w:cs="Angsana New"/>
                <w:snapToGrid w:val="0"/>
                <w:color w:val="000000"/>
                <w:sz w:val="20"/>
                <w:szCs w:val="20"/>
                <w:lang w:eastAsia="th-TH"/>
              </w:rPr>
            </w:pPr>
            <w:r w:rsidRPr="00083896">
              <w:rPr>
                <w:rFonts w:ascii="Angsana New" w:hAnsi="Angsana New" w:cs="Angsana New"/>
                <w:snapToGrid w:val="0"/>
                <w:color w:val="000000"/>
                <w:sz w:val="20"/>
                <w:szCs w:val="20"/>
                <w:lang w:eastAsia="th-TH"/>
              </w:rPr>
              <w:t>-</w:t>
            </w:r>
          </w:p>
        </w:tc>
      </w:tr>
      <w:tr w:rsidR="004201A4" w:rsidRPr="00272538" w14:paraId="2E32D567" w14:textId="77777777">
        <w:trPr>
          <w:cantSplit/>
        </w:trPr>
        <w:tc>
          <w:tcPr>
            <w:tcW w:w="3000" w:type="dxa"/>
          </w:tcPr>
          <w:p w14:paraId="0F248033" w14:textId="28B36FE9" w:rsidR="004201A4" w:rsidRPr="00272538" w:rsidRDefault="004201A4" w:rsidP="004201A4">
            <w:pPr>
              <w:ind w:firstLine="344"/>
              <w:rPr>
                <w:rFonts w:ascii="Angsana New" w:hAnsi="Angsana New" w:cs="Angsana New"/>
                <w:sz w:val="20"/>
                <w:szCs w:val="20"/>
                <w:cs/>
              </w:rPr>
            </w:pPr>
            <w:r w:rsidRPr="00272538">
              <w:rPr>
                <w:rFonts w:ascii="Angsana New" w:hAnsi="Angsana New" w:cs="Angsana New"/>
                <w:sz w:val="20"/>
                <w:szCs w:val="20"/>
                <w:cs/>
              </w:rPr>
              <w:t>มูลค่าการซื้อต้นทุนพัฒนาอสังหาริมทรัพย์</w:t>
            </w:r>
          </w:p>
        </w:tc>
        <w:tc>
          <w:tcPr>
            <w:tcW w:w="1710" w:type="dxa"/>
          </w:tcPr>
          <w:p w14:paraId="0656CC05" w14:textId="4EF6FDC8" w:rsidR="004201A4" w:rsidRPr="00272538" w:rsidRDefault="004201A4" w:rsidP="004201A4">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4ADD84BA" w14:textId="0B19EF13" w:rsidR="004201A4" w:rsidRPr="00915593" w:rsidRDefault="00915593" w:rsidP="00915593">
            <w:pPr>
              <w:tabs>
                <w:tab w:val="left" w:pos="779"/>
              </w:tabs>
              <w:ind w:left="340"/>
              <w:jc w:val="center"/>
              <w:rPr>
                <w:rFonts w:ascii="Angsana New" w:hAnsi="Angsana New" w:cs="Angsana New"/>
                <w:snapToGrid w:val="0"/>
                <w:color w:val="000000"/>
                <w:sz w:val="20"/>
                <w:szCs w:val="20"/>
                <w:lang w:eastAsia="th-TH"/>
              </w:rPr>
            </w:pPr>
            <w:r w:rsidRPr="008A4827">
              <w:rPr>
                <w:rFonts w:ascii="Angsana New" w:hAnsi="Angsana New" w:cs="Angsana New" w:hint="cs"/>
                <w:snapToGrid w:val="0"/>
                <w:color w:val="000000"/>
                <w:sz w:val="20"/>
                <w:szCs w:val="20"/>
                <w:cs/>
                <w:lang w:eastAsia="th-TH"/>
              </w:rPr>
              <w:t>-</w:t>
            </w:r>
          </w:p>
        </w:tc>
        <w:tc>
          <w:tcPr>
            <w:tcW w:w="90" w:type="dxa"/>
          </w:tcPr>
          <w:p w14:paraId="2F39B427" w14:textId="77777777" w:rsidR="004201A4" w:rsidRPr="00272538" w:rsidRDefault="004201A4" w:rsidP="004201A4">
            <w:pPr>
              <w:ind w:right="285"/>
              <w:jc w:val="right"/>
              <w:rPr>
                <w:rFonts w:ascii="Angsana New" w:hAnsi="Angsana New" w:cs="Angsana New"/>
                <w:snapToGrid w:val="0"/>
                <w:color w:val="000000"/>
                <w:sz w:val="20"/>
                <w:szCs w:val="20"/>
                <w:cs/>
                <w:lang w:eastAsia="th-TH"/>
              </w:rPr>
            </w:pPr>
          </w:p>
        </w:tc>
        <w:tc>
          <w:tcPr>
            <w:tcW w:w="1350" w:type="dxa"/>
          </w:tcPr>
          <w:p w14:paraId="53C11B2D" w14:textId="15572A94" w:rsidR="004201A4" w:rsidRPr="0016454B" w:rsidRDefault="004201A4" w:rsidP="0016454B">
            <w:pPr>
              <w:ind w:right="127"/>
              <w:jc w:val="right"/>
              <w:rPr>
                <w:rFonts w:ascii="Angsana New" w:hAnsi="Angsana New" w:cs="Angsana New"/>
                <w:sz w:val="20"/>
                <w:szCs w:val="20"/>
              </w:rPr>
            </w:pPr>
            <w:r w:rsidRPr="0016454B">
              <w:rPr>
                <w:rFonts w:ascii="Angsana New" w:hAnsi="Angsana New" w:cs="Angsana New"/>
                <w:sz w:val="20"/>
                <w:szCs w:val="20"/>
                <w:cs/>
              </w:rPr>
              <w:t>148</w:t>
            </w:r>
            <w:r w:rsidRPr="0016454B">
              <w:rPr>
                <w:rFonts w:ascii="Angsana New" w:hAnsi="Angsana New" w:cs="Angsana New"/>
                <w:sz w:val="20"/>
                <w:szCs w:val="20"/>
              </w:rPr>
              <w:t>,</w:t>
            </w:r>
            <w:r w:rsidRPr="0016454B">
              <w:rPr>
                <w:rFonts w:ascii="Angsana New" w:hAnsi="Angsana New" w:cs="Angsana New"/>
                <w:sz w:val="20"/>
                <w:szCs w:val="20"/>
                <w:cs/>
              </w:rPr>
              <w:t>469</w:t>
            </w:r>
            <w:r w:rsidRPr="0016454B">
              <w:rPr>
                <w:rFonts w:ascii="Angsana New" w:hAnsi="Angsana New" w:cs="Angsana New"/>
                <w:sz w:val="20"/>
                <w:szCs w:val="20"/>
              </w:rPr>
              <w:t>,</w:t>
            </w:r>
            <w:r w:rsidRPr="0016454B">
              <w:rPr>
                <w:rFonts w:ascii="Angsana New" w:hAnsi="Angsana New" w:cs="Angsana New"/>
                <w:sz w:val="20"/>
                <w:szCs w:val="20"/>
                <w:cs/>
              </w:rPr>
              <w:t>095.00</w:t>
            </w:r>
          </w:p>
        </w:tc>
        <w:tc>
          <w:tcPr>
            <w:tcW w:w="90" w:type="dxa"/>
          </w:tcPr>
          <w:p w14:paraId="323C737A" w14:textId="77777777" w:rsidR="004201A4" w:rsidRPr="00272538" w:rsidRDefault="004201A4" w:rsidP="004201A4">
            <w:pPr>
              <w:ind w:right="65"/>
              <w:jc w:val="right"/>
              <w:rPr>
                <w:rFonts w:ascii="Angsana New" w:hAnsi="Angsana New" w:cs="Angsana New"/>
                <w:snapToGrid w:val="0"/>
                <w:color w:val="000000"/>
                <w:sz w:val="20"/>
                <w:szCs w:val="20"/>
                <w:lang w:eastAsia="th-TH"/>
              </w:rPr>
            </w:pPr>
          </w:p>
        </w:tc>
        <w:tc>
          <w:tcPr>
            <w:tcW w:w="1350" w:type="dxa"/>
          </w:tcPr>
          <w:p w14:paraId="5426D8E6" w14:textId="5B989D93" w:rsidR="004201A4" w:rsidRPr="00915593" w:rsidRDefault="00915593" w:rsidP="00915593">
            <w:pPr>
              <w:tabs>
                <w:tab w:val="left" w:pos="779"/>
              </w:tabs>
              <w:ind w:left="340"/>
              <w:jc w:val="center"/>
              <w:rPr>
                <w:rFonts w:ascii="Angsana New" w:hAnsi="Angsana New" w:cs="Angsana New"/>
                <w:snapToGrid w:val="0"/>
                <w:color w:val="000000"/>
                <w:sz w:val="20"/>
                <w:szCs w:val="20"/>
                <w:cs/>
                <w:lang w:eastAsia="th-TH"/>
              </w:rPr>
            </w:pPr>
            <w:r w:rsidRPr="008A4827">
              <w:rPr>
                <w:rFonts w:ascii="Angsana New" w:hAnsi="Angsana New" w:cs="Angsana New" w:hint="cs"/>
                <w:snapToGrid w:val="0"/>
                <w:color w:val="000000"/>
                <w:sz w:val="20"/>
                <w:szCs w:val="20"/>
                <w:cs/>
                <w:lang w:eastAsia="th-TH"/>
              </w:rPr>
              <w:t>-</w:t>
            </w:r>
          </w:p>
        </w:tc>
        <w:tc>
          <w:tcPr>
            <w:tcW w:w="90" w:type="dxa"/>
          </w:tcPr>
          <w:p w14:paraId="715BD7A1" w14:textId="77777777" w:rsidR="004201A4" w:rsidRPr="00736696" w:rsidRDefault="004201A4" w:rsidP="004201A4">
            <w:pPr>
              <w:ind w:right="285"/>
              <w:jc w:val="right"/>
              <w:rPr>
                <w:rFonts w:ascii="Angsana New" w:hAnsi="Angsana New" w:cs="Angsana New"/>
                <w:snapToGrid w:val="0"/>
                <w:color w:val="000000"/>
                <w:sz w:val="20"/>
                <w:szCs w:val="20"/>
                <w:lang w:eastAsia="th-TH"/>
              </w:rPr>
            </w:pPr>
          </w:p>
        </w:tc>
        <w:tc>
          <w:tcPr>
            <w:tcW w:w="1350" w:type="dxa"/>
          </w:tcPr>
          <w:p w14:paraId="6B6C20CA" w14:textId="47308213" w:rsidR="004201A4" w:rsidRPr="0048404F" w:rsidRDefault="004201A4" w:rsidP="0048404F">
            <w:pPr>
              <w:ind w:right="127"/>
              <w:jc w:val="right"/>
              <w:rPr>
                <w:rFonts w:ascii="Angsana New" w:hAnsi="Angsana New" w:cs="Angsana New"/>
                <w:sz w:val="20"/>
                <w:szCs w:val="20"/>
                <w:cs/>
              </w:rPr>
            </w:pPr>
            <w:r w:rsidRPr="0048404F">
              <w:rPr>
                <w:rFonts w:ascii="Angsana New" w:hAnsi="Angsana New" w:cs="Angsana New"/>
                <w:sz w:val="20"/>
                <w:szCs w:val="20"/>
                <w:cs/>
              </w:rPr>
              <w:t>148</w:t>
            </w:r>
            <w:r w:rsidRPr="0048404F">
              <w:rPr>
                <w:rFonts w:ascii="Angsana New" w:hAnsi="Angsana New" w:cs="Angsana New"/>
                <w:sz w:val="20"/>
                <w:szCs w:val="20"/>
              </w:rPr>
              <w:t>,</w:t>
            </w:r>
            <w:r w:rsidRPr="0048404F">
              <w:rPr>
                <w:rFonts w:ascii="Angsana New" w:hAnsi="Angsana New" w:cs="Angsana New"/>
                <w:sz w:val="20"/>
                <w:szCs w:val="20"/>
                <w:cs/>
              </w:rPr>
              <w:t>469</w:t>
            </w:r>
            <w:r w:rsidRPr="0048404F">
              <w:rPr>
                <w:rFonts w:ascii="Angsana New" w:hAnsi="Angsana New" w:cs="Angsana New"/>
                <w:sz w:val="20"/>
                <w:szCs w:val="20"/>
              </w:rPr>
              <w:t>,</w:t>
            </w:r>
            <w:r w:rsidRPr="0048404F">
              <w:rPr>
                <w:rFonts w:ascii="Angsana New" w:hAnsi="Angsana New" w:cs="Angsana New"/>
                <w:sz w:val="20"/>
                <w:szCs w:val="20"/>
                <w:cs/>
              </w:rPr>
              <w:t>095.00</w:t>
            </w:r>
          </w:p>
        </w:tc>
      </w:tr>
      <w:tr w:rsidR="004201A4" w:rsidRPr="00272538" w14:paraId="5128E45B" w14:textId="77777777">
        <w:trPr>
          <w:cantSplit/>
        </w:trPr>
        <w:tc>
          <w:tcPr>
            <w:tcW w:w="3000" w:type="dxa"/>
          </w:tcPr>
          <w:p w14:paraId="6F31992C" w14:textId="77777777" w:rsidR="004201A4" w:rsidRPr="00272538" w:rsidRDefault="004201A4" w:rsidP="004201A4">
            <w:pPr>
              <w:rPr>
                <w:rFonts w:ascii="Angsana New" w:hAnsi="Angsana New" w:cs="Angsana New"/>
                <w:sz w:val="20"/>
                <w:szCs w:val="20"/>
                <w:cs/>
              </w:rPr>
            </w:pPr>
            <w:r w:rsidRPr="00272538">
              <w:rPr>
                <w:rFonts w:ascii="Angsana New" w:hAnsi="Angsana New" w:cs="Angsana New"/>
                <w:b/>
                <w:bCs/>
                <w:sz w:val="20"/>
                <w:szCs w:val="20"/>
                <w:cs/>
              </w:rPr>
              <w:t>รายการธุรกิจกับ</w:t>
            </w:r>
            <w:r w:rsidRPr="00272538">
              <w:rPr>
                <w:rFonts w:ascii="Angsana New" w:hAnsi="Angsana New" w:cs="Angsana New" w:hint="cs"/>
                <w:b/>
                <w:bCs/>
                <w:sz w:val="20"/>
                <w:szCs w:val="20"/>
                <w:cs/>
              </w:rPr>
              <w:t>บุคคล</w:t>
            </w:r>
            <w:r w:rsidRPr="00272538">
              <w:rPr>
                <w:rFonts w:ascii="Angsana New" w:hAnsi="Angsana New" w:cs="Angsana New"/>
                <w:b/>
                <w:bCs/>
                <w:sz w:val="20"/>
                <w:szCs w:val="20"/>
                <w:cs/>
              </w:rPr>
              <w:t>ที่เกี่ยวข้องกัน</w:t>
            </w:r>
          </w:p>
        </w:tc>
        <w:tc>
          <w:tcPr>
            <w:tcW w:w="1710" w:type="dxa"/>
          </w:tcPr>
          <w:p w14:paraId="5CCE1522" w14:textId="77777777" w:rsidR="004201A4" w:rsidRPr="00272538" w:rsidRDefault="004201A4" w:rsidP="004201A4">
            <w:pPr>
              <w:tabs>
                <w:tab w:val="left" w:pos="507"/>
              </w:tabs>
              <w:jc w:val="center"/>
              <w:rPr>
                <w:rFonts w:ascii="Angsana New" w:hAnsi="Angsana New" w:cs="Angsana New"/>
                <w:sz w:val="20"/>
                <w:szCs w:val="20"/>
                <w:cs/>
              </w:rPr>
            </w:pPr>
          </w:p>
        </w:tc>
        <w:tc>
          <w:tcPr>
            <w:tcW w:w="1350" w:type="dxa"/>
          </w:tcPr>
          <w:p w14:paraId="690DA5C5" w14:textId="77777777" w:rsidR="004201A4" w:rsidRPr="00AC0C88" w:rsidRDefault="004201A4" w:rsidP="004201A4">
            <w:pPr>
              <w:ind w:right="127"/>
              <w:jc w:val="right"/>
              <w:rPr>
                <w:rFonts w:ascii="Angsana New" w:hAnsi="Angsana New" w:cs="Angsana New"/>
                <w:snapToGrid w:val="0"/>
                <w:color w:val="000000"/>
                <w:sz w:val="20"/>
                <w:szCs w:val="20"/>
                <w:highlight w:val="yellow"/>
                <w:cs/>
                <w:lang w:eastAsia="th-TH"/>
              </w:rPr>
            </w:pPr>
          </w:p>
        </w:tc>
        <w:tc>
          <w:tcPr>
            <w:tcW w:w="90" w:type="dxa"/>
          </w:tcPr>
          <w:p w14:paraId="4B9D7066" w14:textId="77777777" w:rsidR="004201A4" w:rsidRPr="00272538" w:rsidRDefault="004201A4" w:rsidP="004201A4">
            <w:pPr>
              <w:ind w:right="285"/>
              <w:jc w:val="right"/>
              <w:rPr>
                <w:rFonts w:ascii="Angsana New" w:hAnsi="Angsana New" w:cs="Angsana New"/>
                <w:snapToGrid w:val="0"/>
                <w:color w:val="000000"/>
                <w:sz w:val="20"/>
                <w:szCs w:val="20"/>
                <w:cs/>
                <w:lang w:eastAsia="th-TH"/>
              </w:rPr>
            </w:pPr>
          </w:p>
        </w:tc>
        <w:tc>
          <w:tcPr>
            <w:tcW w:w="1350" w:type="dxa"/>
          </w:tcPr>
          <w:p w14:paraId="71EDE03A" w14:textId="77777777" w:rsidR="004201A4" w:rsidRPr="00736696" w:rsidRDefault="004201A4" w:rsidP="004201A4">
            <w:pPr>
              <w:tabs>
                <w:tab w:val="left" w:pos="779"/>
              </w:tabs>
              <w:ind w:left="340"/>
              <w:jc w:val="center"/>
              <w:rPr>
                <w:rFonts w:ascii="Angsana New" w:hAnsi="Angsana New" w:cs="Angsana New"/>
                <w:snapToGrid w:val="0"/>
                <w:color w:val="000000"/>
                <w:sz w:val="20"/>
                <w:szCs w:val="20"/>
                <w:cs/>
                <w:lang w:eastAsia="th-TH"/>
              </w:rPr>
            </w:pPr>
          </w:p>
        </w:tc>
        <w:tc>
          <w:tcPr>
            <w:tcW w:w="90" w:type="dxa"/>
          </w:tcPr>
          <w:p w14:paraId="4DC015D8" w14:textId="77777777" w:rsidR="004201A4" w:rsidRPr="00272538" w:rsidRDefault="004201A4" w:rsidP="004201A4">
            <w:pPr>
              <w:ind w:right="65"/>
              <w:jc w:val="right"/>
              <w:rPr>
                <w:rFonts w:ascii="Angsana New" w:hAnsi="Angsana New" w:cs="Angsana New"/>
                <w:snapToGrid w:val="0"/>
                <w:color w:val="000000"/>
                <w:sz w:val="20"/>
                <w:szCs w:val="20"/>
                <w:lang w:eastAsia="th-TH"/>
              </w:rPr>
            </w:pPr>
          </w:p>
        </w:tc>
        <w:tc>
          <w:tcPr>
            <w:tcW w:w="1350" w:type="dxa"/>
          </w:tcPr>
          <w:p w14:paraId="5D12D436" w14:textId="77777777" w:rsidR="004201A4" w:rsidRPr="00AC0C88" w:rsidRDefault="004201A4" w:rsidP="004201A4">
            <w:pPr>
              <w:ind w:right="127"/>
              <w:jc w:val="right"/>
              <w:rPr>
                <w:rFonts w:ascii="Angsana New" w:hAnsi="Angsana New" w:cs="Angsana New"/>
                <w:snapToGrid w:val="0"/>
                <w:color w:val="000000"/>
                <w:sz w:val="20"/>
                <w:szCs w:val="20"/>
                <w:highlight w:val="yellow"/>
                <w:cs/>
                <w:lang w:eastAsia="th-TH"/>
              </w:rPr>
            </w:pPr>
          </w:p>
        </w:tc>
        <w:tc>
          <w:tcPr>
            <w:tcW w:w="90" w:type="dxa"/>
          </w:tcPr>
          <w:p w14:paraId="3664062B" w14:textId="77777777" w:rsidR="004201A4" w:rsidRPr="00272538" w:rsidRDefault="004201A4" w:rsidP="004201A4">
            <w:pPr>
              <w:ind w:right="285"/>
              <w:jc w:val="right"/>
              <w:rPr>
                <w:rFonts w:ascii="Angsana New" w:hAnsi="Angsana New" w:cs="Angsana New"/>
                <w:snapToGrid w:val="0"/>
                <w:color w:val="000000"/>
                <w:sz w:val="20"/>
                <w:szCs w:val="20"/>
                <w:lang w:eastAsia="th-TH"/>
              </w:rPr>
            </w:pPr>
          </w:p>
        </w:tc>
        <w:tc>
          <w:tcPr>
            <w:tcW w:w="1350" w:type="dxa"/>
          </w:tcPr>
          <w:p w14:paraId="364D5E56" w14:textId="77777777" w:rsidR="004201A4" w:rsidRPr="00122F60" w:rsidRDefault="004201A4" w:rsidP="004201A4">
            <w:pPr>
              <w:tabs>
                <w:tab w:val="left" w:pos="779"/>
              </w:tabs>
              <w:ind w:left="340"/>
              <w:jc w:val="center"/>
              <w:rPr>
                <w:rFonts w:ascii="Angsana New" w:hAnsi="Angsana New" w:cs="Angsana New"/>
                <w:snapToGrid w:val="0"/>
                <w:color w:val="000000"/>
                <w:sz w:val="20"/>
                <w:szCs w:val="20"/>
                <w:highlight w:val="red"/>
                <w:lang w:eastAsia="th-TH"/>
              </w:rPr>
            </w:pPr>
          </w:p>
        </w:tc>
      </w:tr>
      <w:tr w:rsidR="004201A4" w:rsidRPr="00272538" w14:paraId="264742FD" w14:textId="77777777">
        <w:trPr>
          <w:cantSplit/>
        </w:trPr>
        <w:tc>
          <w:tcPr>
            <w:tcW w:w="3000" w:type="dxa"/>
          </w:tcPr>
          <w:p w14:paraId="28CD4C1B" w14:textId="3D143C44" w:rsidR="004201A4" w:rsidRPr="00272538" w:rsidRDefault="004201A4" w:rsidP="004201A4">
            <w:pPr>
              <w:ind w:firstLine="344"/>
              <w:rPr>
                <w:rFonts w:ascii="Angsana New" w:hAnsi="Angsana New" w:cs="Angsana New"/>
                <w:sz w:val="20"/>
                <w:szCs w:val="20"/>
                <w:cs/>
              </w:rPr>
            </w:pPr>
            <w:r w:rsidRPr="00272538">
              <w:rPr>
                <w:rFonts w:ascii="Angsana New" w:hAnsi="Angsana New" w:cs="Angsana New" w:hint="cs"/>
                <w:sz w:val="20"/>
                <w:szCs w:val="20"/>
                <w:cs/>
              </w:rPr>
              <w:t>มูลค่าการจำหน่ายทรัพย์สิน</w:t>
            </w:r>
          </w:p>
        </w:tc>
        <w:tc>
          <w:tcPr>
            <w:tcW w:w="1710" w:type="dxa"/>
          </w:tcPr>
          <w:p w14:paraId="66ED6180" w14:textId="08F74F7B" w:rsidR="004201A4" w:rsidRPr="00272538" w:rsidRDefault="004201A4" w:rsidP="004201A4">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3BC26675" w14:textId="76C9B343" w:rsidR="004201A4" w:rsidRPr="00915593" w:rsidRDefault="00915593" w:rsidP="00915593">
            <w:pPr>
              <w:tabs>
                <w:tab w:val="left" w:pos="779"/>
              </w:tabs>
              <w:ind w:left="340"/>
              <w:jc w:val="center"/>
              <w:rPr>
                <w:rFonts w:ascii="Angsana New" w:hAnsi="Angsana New" w:cs="Angsana New"/>
                <w:snapToGrid w:val="0"/>
                <w:color w:val="000000"/>
                <w:sz w:val="20"/>
                <w:szCs w:val="20"/>
                <w:cs/>
                <w:lang w:eastAsia="th-TH"/>
              </w:rPr>
            </w:pPr>
            <w:r w:rsidRPr="008A4827">
              <w:rPr>
                <w:rFonts w:ascii="Angsana New" w:hAnsi="Angsana New" w:cs="Angsana New" w:hint="cs"/>
                <w:snapToGrid w:val="0"/>
                <w:color w:val="000000"/>
                <w:sz w:val="20"/>
                <w:szCs w:val="20"/>
                <w:cs/>
                <w:lang w:eastAsia="th-TH"/>
              </w:rPr>
              <w:t>-</w:t>
            </w:r>
          </w:p>
        </w:tc>
        <w:tc>
          <w:tcPr>
            <w:tcW w:w="90" w:type="dxa"/>
          </w:tcPr>
          <w:p w14:paraId="2BE1731E" w14:textId="77777777" w:rsidR="004201A4" w:rsidRPr="00310480" w:rsidRDefault="004201A4" w:rsidP="004201A4">
            <w:pPr>
              <w:ind w:right="285"/>
              <w:jc w:val="right"/>
              <w:rPr>
                <w:rFonts w:ascii="Angsana New" w:hAnsi="Angsana New" w:cs="Angsana New"/>
                <w:snapToGrid w:val="0"/>
                <w:color w:val="000000"/>
                <w:sz w:val="20"/>
                <w:szCs w:val="20"/>
                <w:cs/>
                <w:lang w:eastAsia="th-TH"/>
              </w:rPr>
            </w:pPr>
          </w:p>
        </w:tc>
        <w:tc>
          <w:tcPr>
            <w:tcW w:w="1350" w:type="dxa"/>
          </w:tcPr>
          <w:p w14:paraId="030A0CDC" w14:textId="166BA9C2" w:rsidR="004201A4" w:rsidRPr="0016454B" w:rsidRDefault="004201A4" w:rsidP="0016454B">
            <w:pPr>
              <w:ind w:right="127"/>
              <w:jc w:val="right"/>
              <w:rPr>
                <w:rFonts w:ascii="Angsana New" w:hAnsi="Angsana New" w:cs="Angsana New"/>
                <w:sz w:val="20"/>
                <w:szCs w:val="20"/>
                <w:cs/>
              </w:rPr>
            </w:pPr>
            <w:r w:rsidRPr="00083896">
              <w:rPr>
                <w:rFonts w:ascii="Angsana New" w:hAnsi="Angsana New" w:cs="Angsana New"/>
                <w:sz w:val="20"/>
                <w:szCs w:val="20"/>
                <w:lang w:eastAsia="zh-CN"/>
              </w:rPr>
              <w:t>727,121.50</w:t>
            </w:r>
          </w:p>
        </w:tc>
        <w:tc>
          <w:tcPr>
            <w:tcW w:w="90" w:type="dxa"/>
          </w:tcPr>
          <w:p w14:paraId="339C07EC" w14:textId="77777777" w:rsidR="004201A4" w:rsidRPr="00310480" w:rsidRDefault="004201A4" w:rsidP="004201A4">
            <w:pPr>
              <w:ind w:right="65"/>
              <w:jc w:val="right"/>
              <w:rPr>
                <w:rFonts w:ascii="Angsana New" w:hAnsi="Angsana New" w:cs="Angsana New"/>
                <w:snapToGrid w:val="0"/>
                <w:color w:val="000000"/>
                <w:sz w:val="20"/>
                <w:szCs w:val="20"/>
                <w:lang w:eastAsia="th-TH"/>
              </w:rPr>
            </w:pPr>
          </w:p>
        </w:tc>
        <w:tc>
          <w:tcPr>
            <w:tcW w:w="1350" w:type="dxa"/>
          </w:tcPr>
          <w:p w14:paraId="03E8C4D4" w14:textId="51E28B66" w:rsidR="004201A4" w:rsidRPr="00915593" w:rsidRDefault="00915593" w:rsidP="00915593">
            <w:pPr>
              <w:tabs>
                <w:tab w:val="left" w:pos="779"/>
              </w:tabs>
              <w:ind w:left="340"/>
              <w:jc w:val="center"/>
              <w:rPr>
                <w:rFonts w:ascii="Angsana New" w:hAnsi="Angsana New" w:cs="Angsana New"/>
                <w:snapToGrid w:val="0"/>
                <w:color w:val="000000"/>
                <w:sz w:val="20"/>
                <w:szCs w:val="20"/>
                <w:cs/>
                <w:lang w:eastAsia="th-TH"/>
              </w:rPr>
            </w:pPr>
            <w:r w:rsidRPr="008A4827">
              <w:rPr>
                <w:rFonts w:ascii="Angsana New" w:hAnsi="Angsana New" w:cs="Angsana New" w:hint="cs"/>
                <w:snapToGrid w:val="0"/>
                <w:color w:val="000000"/>
                <w:sz w:val="20"/>
                <w:szCs w:val="20"/>
                <w:cs/>
                <w:lang w:eastAsia="th-TH"/>
              </w:rPr>
              <w:t>-</w:t>
            </w:r>
          </w:p>
        </w:tc>
        <w:tc>
          <w:tcPr>
            <w:tcW w:w="90" w:type="dxa"/>
          </w:tcPr>
          <w:p w14:paraId="13D3A633" w14:textId="77777777" w:rsidR="004201A4" w:rsidRPr="00310480" w:rsidRDefault="004201A4" w:rsidP="004201A4">
            <w:pPr>
              <w:ind w:right="285"/>
              <w:jc w:val="right"/>
              <w:rPr>
                <w:rFonts w:ascii="Angsana New" w:hAnsi="Angsana New" w:cs="Angsana New"/>
                <w:snapToGrid w:val="0"/>
                <w:color w:val="000000"/>
                <w:sz w:val="20"/>
                <w:szCs w:val="20"/>
                <w:lang w:eastAsia="th-TH"/>
              </w:rPr>
            </w:pPr>
          </w:p>
        </w:tc>
        <w:tc>
          <w:tcPr>
            <w:tcW w:w="1350" w:type="dxa"/>
          </w:tcPr>
          <w:p w14:paraId="399BBA4F" w14:textId="75032198" w:rsidR="004201A4" w:rsidRPr="0048404F" w:rsidRDefault="004201A4" w:rsidP="0048404F">
            <w:pPr>
              <w:ind w:right="127"/>
              <w:jc w:val="right"/>
              <w:rPr>
                <w:rFonts w:ascii="Angsana New" w:hAnsi="Angsana New" w:cs="Angsana New"/>
                <w:sz w:val="20"/>
                <w:szCs w:val="20"/>
              </w:rPr>
            </w:pPr>
            <w:r w:rsidRPr="00083896">
              <w:rPr>
                <w:rFonts w:ascii="Angsana New" w:hAnsi="Angsana New" w:cs="Angsana New"/>
                <w:sz w:val="20"/>
                <w:szCs w:val="20"/>
                <w:lang w:eastAsia="zh-CN"/>
              </w:rPr>
              <w:t>590,</w:t>
            </w:r>
            <w:r w:rsidRPr="0048404F">
              <w:rPr>
                <w:rFonts w:ascii="Angsana New" w:hAnsi="Angsana New" w:cs="Angsana New"/>
                <w:sz w:val="20"/>
                <w:szCs w:val="20"/>
              </w:rPr>
              <w:t>778</w:t>
            </w:r>
            <w:r w:rsidRPr="00083896">
              <w:rPr>
                <w:rFonts w:ascii="Angsana New" w:hAnsi="Angsana New" w:cs="Angsana New"/>
                <w:sz w:val="20"/>
                <w:szCs w:val="20"/>
                <w:lang w:eastAsia="zh-CN"/>
              </w:rPr>
              <w:t>.04</w:t>
            </w:r>
          </w:p>
        </w:tc>
      </w:tr>
      <w:tr w:rsidR="004201A4" w:rsidRPr="00102CDD" w14:paraId="479EEFF6" w14:textId="77777777" w:rsidTr="0012692F">
        <w:trPr>
          <w:cantSplit/>
        </w:trPr>
        <w:tc>
          <w:tcPr>
            <w:tcW w:w="3000" w:type="dxa"/>
          </w:tcPr>
          <w:p w14:paraId="2B215DA2" w14:textId="31A1D950" w:rsidR="004201A4" w:rsidRPr="00272538" w:rsidRDefault="004201A4" w:rsidP="004201A4">
            <w:pPr>
              <w:ind w:firstLine="344"/>
              <w:rPr>
                <w:rFonts w:ascii="Angsana New" w:hAnsi="Angsana New" w:cs="Angsana New"/>
                <w:sz w:val="20"/>
                <w:szCs w:val="20"/>
                <w:cs/>
              </w:rPr>
            </w:pPr>
            <w:r w:rsidRPr="00272538">
              <w:rPr>
                <w:rFonts w:ascii="Angsana New" w:hAnsi="Angsana New" w:cs="Angsana New"/>
                <w:sz w:val="20"/>
                <w:szCs w:val="20"/>
                <w:cs/>
              </w:rPr>
              <w:t>ค่าใช้จ่ายเกี่ยวกับการดำเนินงาน</w:t>
            </w:r>
          </w:p>
        </w:tc>
        <w:tc>
          <w:tcPr>
            <w:tcW w:w="1710" w:type="dxa"/>
          </w:tcPr>
          <w:p w14:paraId="7F4FEDF1" w14:textId="77777777" w:rsidR="004201A4" w:rsidRDefault="004201A4" w:rsidP="004201A4">
            <w:pPr>
              <w:tabs>
                <w:tab w:val="left" w:pos="507"/>
              </w:tabs>
              <w:jc w:val="center"/>
              <w:rPr>
                <w:rFonts w:ascii="Angsana New" w:hAnsi="Angsana New" w:cs="Angsana New"/>
                <w:sz w:val="20"/>
                <w:szCs w:val="20"/>
              </w:rPr>
            </w:pPr>
            <w:r w:rsidRPr="00272538">
              <w:rPr>
                <w:rFonts w:ascii="Angsana New" w:hAnsi="Angsana New" w:cs="Angsana New"/>
                <w:sz w:val="20"/>
                <w:szCs w:val="20"/>
                <w:cs/>
              </w:rPr>
              <w:t>ตามมติที่ประชุม</w:t>
            </w:r>
          </w:p>
          <w:p w14:paraId="3A11DB28" w14:textId="386821B3" w:rsidR="004201A4" w:rsidRPr="00272538" w:rsidRDefault="004201A4" w:rsidP="004201A4">
            <w:pPr>
              <w:tabs>
                <w:tab w:val="left" w:pos="507"/>
              </w:tabs>
              <w:jc w:val="center"/>
              <w:rPr>
                <w:rFonts w:ascii="Angsana New" w:hAnsi="Angsana New" w:cs="Angsana New"/>
                <w:sz w:val="20"/>
                <w:szCs w:val="20"/>
                <w:cs/>
              </w:rPr>
            </w:pPr>
            <w:r>
              <w:rPr>
                <w:rFonts w:ascii="Angsana New" w:hAnsi="Angsana New" w:cs="Angsana New" w:hint="cs"/>
                <w:sz w:val="20"/>
                <w:szCs w:val="20"/>
                <w:cs/>
              </w:rPr>
              <w:t>คณะกรรมการบริษัท</w:t>
            </w:r>
          </w:p>
        </w:tc>
        <w:tc>
          <w:tcPr>
            <w:tcW w:w="1350" w:type="dxa"/>
            <w:vAlign w:val="bottom"/>
          </w:tcPr>
          <w:p w14:paraId="5A115610" w14:textId="146A8252" w:rsidR="004201A4" w:rsidRPr="00915593" w:rsidRDefault="00915593" w:rsidP="00915593">
            <w:pPr>
              <w:tabs>
                <w:tab w:val="left" w:pos="779"/>
              </w:tabs>
              <w:ind w:left="340"/>
              <w:jc w:val="center"/>
              <w:rPr>
                <w:rFonts w:ascii="Angsana New" w:hAnsi="Angsana New" w:cs="Angsana New"/>
                <w:snapToGrid w:val="0"/>
                <w:color w:val="000000"/>
                <w:sz w:val="20"/>
                <w:szCs w:val="20"/>
                <w:lang w:eastAsia="th-TH"/>
              </w:rPr>
            </w:pPr>
            <w:r w:rsidRPr="008A4827">
              <w:rPr>
                <w:rFonts w:ascii="Angsana New" w:hAnsi="Angsana New" w:cs="Angsana New" w:hint="cs"/>
                <w:snapToGrid w:val="0"/>
                <w:color w:val="000000"/>
                <w:sz w:val="20"/>
                <w:szCs w:val="20"/>
                <w:cs/>
                <w:lang w:eastAsia="th-TH"/>
              </w:rPr>
              <w:t>-</w:t>
            </w:r>
          </w:p>
        </w:tc>
        <w:tc>
          <w:tcPr>
            <w:tcW w:w="90" w:type="dxa"/>
            <w:vAlign w:val="bottom"/>
          </w:tcPr>
          <w:p w14:paraId="661F770E" w14:textId="77777777" w:rsidR="004201A4" w:rsidRPr="00310480" w:rsidRDefault="004201A4" w:rsidP="004201A4">
            <w:pPr>
              <w:ind w:right="285"/>
              <w:jc w:val="right"/>
              <w:rPr>
                <w:rFonts w:ascii="Angsana New" w:hAnsi="Angsana New" w:cs="Angsana New"/>
                <w:snapToGrid w:val="0"/>
                <w:color w:val="000000"/>
                <w:sz w:val="20"/>
                <w:szCs w:val="20"/>
                <w:cs/>
                <w:lang w:eastAsia="th-TH"/>
              </w:rPr>
            </w:pPr>
          </w:p>
        </w:tc>
        <w:tc>
          <w:tcPr>
            <w:tcW w:w="1350" w:type="dxa"/>
            <w:vAlign w:val="bottom"/>
          </w:tcPr>
          <w:p w14:paraId="60274CB8" w14:textId="5AC03A9D" w:rsidR="004201A4" w:rsidRPr="0048404F" w:rsidRDefault="004201A4" w:rsidP="0048404F">
            <w:pPr>
              <w:ind w:right="127"/>
              <w:jc w:val="right"/>
              <w:rPr>
                <w:rFonts w:ascii="Angsana New" w:hAnsi="Angsana New" w:cs="Angsana New"/>
                <w:sz w:val="20"/>
                <w:szCs w:val="20"/>
              </w:rPr>
            </w:pPr>
            <w:r w:rsidRPr="00083896">
              <w:rPr>
                <w:rFonts w:ascii="Angsana New" w:hAnsi="Angsana New" w:cs="Angsana New"/>
                <w:sz w:val="20"/>
                <w:szCs w:val="20"/>
                <w:cs/>
                <w:lang w:eastAsia="zh-CN"/>
              </w:rPr>
              <w:t>1</w:t>
            </w:r>
            <w:r w:rsidRPr="00083896">
              <w:rPr>
                <w:rFonts w:ascii="Angsana New" w:hAnsi="Angsana New" w:cs="Angsana New"/>
                <w:sz w:val="20"/>
                <w:szCs w:val="20"/>
                <w:lang w:eastAsia="zh-CN"/>
              </w:rPr>
              <w:t>,</w:t>
            </w:r>
            <w:r w:rsidRPr="00083896">
              <w:rPr>
                <w:rFonts w:ascii="Angsana New" w:hAnsi="Angsana New" w:cs="Angsana New"/>
                <w:sz w:val="20"/>
                <w:szCs w:val="20"/>
                <w:cs/>
                <w:lang w:eastAsia="zh-CN"/>
              </w:rPr>
              <w:t>098</w:t>
            </w:r>
            <w:r w:rsidRPr="00083896">
              <w:rPr>
                <w:rFonts w:ascii="Angsana New" w:hAnsi="Angsana New" w:cs="Angsana New"/>
                <w:sz w:val="20"/>
                <w:szCs w:val="20"/>
                <w:lang w:eastAsia="zh-CN"/>
              </w:rPr>
              <w:t>,</w:t>
            </w:r>
            <w:r w:rsidRPr="00083896">
              <w:rPr>
                <w:rFonts w:ascii="Angsana New" w:hAnsi="Angsana New" w:cs="Angsana New"/>
                <w:sz w:val="20"/>
                <w:szCs w:val="20"/>
                <w:cs/>
                <w:lang w:eastAsia="zh-CN"/>
              </w:rPr>
              <w:t>696.00</w:t>
            </w:r>
          </w:p>
        </w:tc>
        <w:tc>
          <w:tcPr>
            <w:tcW w:w="90" w:type="dxa"/>
            <w:vAlign w:val="bottom"/>
          </w:tcPr>
          <w:p w14:paraId="5EB7199D" w14:textId="77777777" w:rsidR="004201A4" w:rsidRPr="00310480" w:rsidRDefault="004201A4" w:rsidP="004201A4">
            <w:pPr>
              <w:ind w:right="65"/>
              <w:jc w:val="right"/>
              <w:rPr>
                <w:rFonts w:ascii="Angsana New" w:hAnsi="Angsana New" w:cs="Angsana New"/>
                <w:snapToGrid w:val="0"/>
                <w:color w:val="000000"/>
                <w:sz w:val="20"/>
                <w:szCs w:val="20"/>
                <w:lang w:eastAsia="th-TH"/>
              </w:rPr>
            </w:pPr>
          </w:p>
        </w:tc>
        <w:tc>
          <w:tcPr>
            <w:tcW w:w="1350" w:type="dxa"/>
            <w:vAlign w:val="bottom"/>
          </w:tcPr>
          <w:p w14:paraId="315E9605" w14:textId="6244FC1C" w:rsidR="004201A4" w:rsidRPr="00572E73" w:rsidRDefault="00915593" w:rsidP="00572E73">
            <w:pPr>
              <w:tabs>
                <w:tab w:val="left" w:pos="779"/>
              </w:tabs>
              <w:ind w:left="340"/>
              <w:jc w:val="center"/>
              <w:rPr>
                <w:rFonts w:ascii="Angsana New" w:hAnsi="Angsana New" w:cs="Angsana New"/>
                <w:snapToGrid w:val="0"/>
                <w:color w:val="000000"/>
                <w:sz w:val="20"/>
                <w:szCs w:val="20"/>
                <w:lang w:eastAsia="th-TH"/>
              </w:rPr>
            </w:pPr>
            <w:r w:rsidRPr="008A4827">
              <w:rPr>
                <w:rFonts w:ascii="Angsana New" w:hAnsi="Angsana New" w:cs="Angsana New" w:hint="cs"/>
                <w:snapToGrid w:val="0"/>
                <w:color w:val="000000"/>
                <w:sz w:val="20"/>
                <w:szCs w:val="20"/>
                <w:cs/>
                <w:lang w:eastAsia="th-TH"/>
              </w:rPr>
              <w:t>-</w:t>
            </w:r>
          </w:p>
        </w:tc>
        <w:tc>
          <w:tcPr>
            <w:tcW w:w="90" w:type="dxa"/>
            <w:vAlign w:val="bottom"/>
          </w:tcPr>
          <w:p w14:paraId="14AE0C92" w14:textId="77777777" w:rsidR="004201A4" w:rsidRPr="00310480" w:rsidRDefault="004201A4" w:rsidP="004201A4">
            <w:pPr>
              <w:ind w:right="285"/>
              <w:jc w:val="right"/>
              <w:rPr>
                <w:rFonts w:ascii="Angsana New" w:hAnsi="Angsana New" w:cs="Angsana New"/>
                <w:snapToGrid w:val="0"/>
                <w:color w:val="000000"/>
                <w:sz w:val="20"/>
                <w:szCs w:val="20"/>
                <w:lang w:eastAsia="th-TH"/>
              </w:rPr>
            </w:pPr>
          </w:p>
        </w:tc>
        <w:tc>
          <w:tcPr>
            <w:tcW w:w="1350" w:type="dxa"/>
            <w:vAlign w:val="bottom"/>
          </w:tcPr>
          <w:p w14:paraId="7424ECD7" w14:textId="10A12137" w:rsidR="004201A4" w:rsidRPr="0048404F" w:rsidRDefault="004201A4" w:rsidP="0048404F">
            <w:pPr>
              <w:ind w:right="127"/>
              <w:jc w:val="right"/>
              <w:rPr>
                <w:rFonts w:ascii="Angsana New" w:hAnsi="Angsana New" w:cs="Angsana New"/>
                <w:sz w:val="20"/>
                <w:szCs w:val="20"/>
              </w:rPr>
            </w:pPr>
            <w:r w:rsidRPr="0048404F">
              <w:rPr>
                <w:rFonts w:ascii="Angsana New" w:hAnsi="Angsana New" w:cs="Angsana New"/>
                <w:sz w:val="20"/>
                <w:szCs w:val="20"/>
                <w:cs/>
              </w:rPr>
              <w:t>1</w:t>
            </w:r>
            <w:r w:rsidRPr="0048404F">
              <w:rPr>
                <w:rFonts w:ascii="Angsana New" w:hAnsi="Angsana New" w:cs="Angsana New"/>
                <w:sz w:val="20"/>
                <w:szCs w:val="20"/>
              </w:rPr>
              <w:t>,</w:t>
            </w:r>
            <w:r w:rsidRPr="0048404F">
              <w:rPr>
                <w:rFonts w:ascii="Angsana New" w:hAnsi="Angsana New" w:cs="Angsana New"/>
                <w:sz w:val="20"/>
                <w:szCs w:val="20"/>
                <w:cs/>
              </w:rPr>
              <w:t>098</w:t>
            </w:r>
            <w:r w:rsidRPr="0048404F">
              <w:rPr>
                <w:rFonts w:ascii="Angsana New" w:hAnsi="Angsana New" w:cs="Angsana New"/>
                <w:sz w:val="20"/>
                <w:szCs w:val="20"/>
              </w:rPr>
              <w:t>,</w:t>
            </w:r>
            <w:r w:rsidRPr="0048404F">
              <w:rPr>
                <w:rFonts w:ascii="Angsana New" w:hAnsi="Angsana New" w:cs="Angsana New"/>
                <w:sz w:val="20"/>
                <w:szCs w:val="20"/>
                <w:cs/>
              </w:rPr>
              <w:t>696.00</w:t>
            </w:r>
          </w:p>
        </w:tc>
      </w:tr>
    </w:tbl>
    <w:p w14:paraId="57C9DED6" w14:textId="77777777" w:rsidR="00197EED" w:rsidRPr="003A03F7" w:rsidRDefault="00197EED" w:rsidP="003A03F7">
      <w:pPr>
        <w:rPr>
          <w:rFonts w:ascii="Angsana New" w:hAnsi="Angsana New" w:cs="Angsana New"/>
          <w:sz w:val="16"/>
          <w:szCs w:val="16"/>
          <w:cs/>
        </w:rPr>
      </w:pPr>
    </w:p>
    <w:p w14:paraId="482E86F7" w14:textId="77777777" w:rsidR="004D6075" w:rsidRPr="00015000" w:rsidRDefault="004D6075" w:rsidP="00C64382">
      <w:pPr>
        <w:pStyle w:val="ListParagraph"/>
        <w:numPr>
          <w:ilvl w:val="0"/>
          <w:numId w:val="29"/>
        </w:numPr>
        <w:ind w:left="810"/>
        <w:rPr>
          <w:rFonts w:ascii="Angsana New" w:hAnsi="Angsana New" w:cs="Angsana New"/>
          <w:sz w:val="30"/>
          <w:szCs w:val="30"/>
        </w:rPr>
      </w:pPr>
      <w:r w:rsidRPr="00015000">
        <w:rPr>
          <w:rFonts w:ascii="Angsana New" w:hAnsi="Angsana New" w:cs="Angsana New"/>
          <w:sz w:val="30"/>
          <w:szCs w:val="30"/>
          <w:cs/>
        </w:rPr>
        <w:t>ค่าตอบแทนผู้บริหารที่สำคัญ</w:t>
      </w:r>
    </w:p>
    <w:tbl>
      <w:tblPr>
        <w:tblW w:w="9778" w:type="dxa"/>
        <w:tblInd w:w="108" w:type="dxa"/>
        <w:tblLayout w:type="fixed"/>
        <w:tblLook w:val="0000" w:firstRow="0" w:lastRow="0" w:firstColumn="0" w:lastColumn="0" w:noHBand="0" w:noVBand="0"/>
      </w:tblPr>
      <w:tblGrid>
        <w:gridCol w:w="3001"/>
        <w:gridCol w:w="1500"/>
        <w:gridCol w:w="263"/>
        <w:gridCol w:w="1503"/>
        <w:gridCol w:w="263"/>
        <w:gridCol w:w="1500"/>
        <w:gridCol w:w="247"/>
        <w:gridCol w:w="1501"/>
      </w:tblGrid>
      <w:tr w:rsidR="00B5413D" w:rsidRPr="00102CDD" w14:paraId="30D13F54" w14:textId="77777777">
        <w:trPr>
          <w:cantSplit/>
          <w:trHeight w:val="344"/>
        </w:trPr>
        <w:tc>
          <w:tcPr>
            <w:tcW w:w="3001" w:type="dxa"/>
          </w:tcPr>
          <w:p w14:paraId="34906B69" w14:textId="77777777" w:rsidR="00B5413D" w:rsidRPr="00102CDD" w:rsidRDefault="00B5413D">
            <w:pPr>
              <w:ind w:left="34"/>
              <w:jc w:val="both"/>
              <w:rPr>
                <w:rFonts w:ascii="Angsana New" w:eastAsia="Times New Roman" w:hAnsi="Angsana New" w:cs="Angsana New"/>
                <w:sz w:val="25"/>
                <w:szCs w:val="25"/>
                <w:highlight w:val="yellow"/>
              </w:rPr>
            </w:pPr>
          </w:p>
        </w:tc>
        <w:tc>
          <w:tcPr>
            <w:tcW w:w="3266" w:type="dxa"/>
            <w:gridSpan w:val="3"/>
          </w:tcPr>
          <w:p w14:paraId="2375730A" w14:textId="77777777" w:rsidR="00B5413D" w:rsidRPr="00102CDD" w:rsidRDefault="00B5413D">
            <w:pPr>
              <w:ind w:left="-108" w:right="-92"/>
              <w:jc w:val="center"/>
              <w:rPr>
                <w:rFonts w:ascii="Angsana New" w:eastAsia="Times New Roman" w:hAnsi="Angsana New" w:cs="Angsana New"/>
                <w:sz w:val="25"/>
                <w:szCs w:val="25"/>
                <w:cs/>
              </w:rPr>
            </w:pPr>
          </w:p>
        </w:tc>
        <w:tc>
          <w:tcPr>
            <w:tcW w:w="263" w:type="dxa"/>
          </w:tcPr>
          <w:p w14:paraId="6BCAFC94" w14:textId="77777777" w:rsidR="00B5413D" w:rsidRPr="00102CDD" w:rsidRDefault="00B5413D">
            <w:pPr>
              <w:ind w:left="-108" w:right="-92"/>
              <w:jc w:val="center"/>
              <w:rPr>
                <w:rFonts w:ascii="Angsana New" w:eastAsia="Times New Roman" w:hAnsi="Angsana New" w:cs="Angsana New"/>
                <w:sz w:val="25"/>
                <w:szCs w:val="25"/>
                <w:highlight w:val="yellow"/>
              </w:rPr>
            </w:pPr>
          </w:p>
        </w:tc>
        <w:tc>
          <w:tcPr>
            <w:tcW w:w="3248" w:type="dxa"/>
            <w:gridSpan w:val="3"/>
          </w:tcPr>
          <w:p w14:paraId="6548B193" w14:textId="77777777" w:rsidR="00B5413D" w:rsidRPr="00102CDD" w:rsidRDefault="00B5413D">
            <w:pPr>
              <w:ind w:left="-108" w:right="-23"/>
              <w:jc w:val="right"/>
              <w:rPr>
                <w:rFonts w:ascii="Angsana New" w:eastAsia="Times New Roman" w:hAnsi="Angsana New" w:cs="Angsana New"/>
                <w:sz w:val="25"/>
                <w:szCs w:val="25"/>
                <w:cs/>
              </w:rPr>
            </w:pPr>
            <w:r w:rsidRPr="00102CDD">
              <w:rPr>
                <w:rFonts w:ascii="Angsana New" w:eastAsia="Times New Roman" w:hAnsi="Angsana New" w:cs="Angsana New"/>
                <w:sz w:val="25"/>
                <w:szCs w:val="25"/>
                <w:cs/>
              </w:rPr>
              <w:t xml:space="preserve">(หน่วย </w:t>
            </w:r>
            <w:r w:rsidRPr="00102CDD">
              <w:rPr>
                <w:rFonts w:ascii="Angsana New" w:eastAsia="Times New Roman" w:hAnsi="Angsana New" w:cs="Angsana New"/>
                <w:sz w:val="25"/>
                <w:szCs w:val="25"/>
              </w:rPr>
              <w:t xml:space="preserve">: </w:t>
            </w:r>
            <w:r w:rsidRPr="00102CDD">
              <w:rPr>
                <w:rFonts w:ascii="Angsana New" w:eastAsia="Times New Roman" w:hAnsi="Angsana New" w:cs="Angsana New"/>
                <w:sz w:val="25"/>
                <w:szCs w:val="25"/>
                <w:cs/>
              </w:rPr>
              <w:t>บาท)</w:t>
            </w:r>
          </w:p>
        </w:tc>
      </w:tr>
      <w:tr w:rsidR="00B5413D" w:rsidRPr="00102CDD" w14:paraId="5430E312" w14:textId="77777777">
        <w:trPr>
          <w:cantSplit/>
          <w:trHeight w:val="344"/>
        </w:trPr>
        <w:tc>
          <w:tcPr>
            <w:tcW w:w="3001" w:type="dxa"/>
          </w:tcPr>
          <w:p w14:paraId="667734B5" w14:textId="77777777" w:rsidR="00B5413D" w:rsidRPr="00102CDD" w:rsidRDefault="00B5413D">
            <w:pPr>
              <w:ind w:left="34"/>
              <w:jc w:val="both"/>
              <w:rPr>
                <w:rFonts w:ascii="Angsana New" w:eastAsia="Times New Roman" w:hAnsi="Angsana New" w:cs="Angsana New"/>
                <w:sz w:val="25"/>
                <w:szCs w:val="25"/>
                <w:highlight w:val="yellow"/>
              </w:rPr>
            </w:pPr>
          </w:p>
        </w:tc>
        <w:tc>
          <w:tcPr>
            <w:tcW w:w="3266" w:type="dxa"/>
            <w:gridSpan w:val="3"/>
          </w:tcPr>
          <w:p w14:paraId="062DF0A1" w14:textId="77777777" w:rsidR="00B5413D" w:rsidRPr="00102CDD" w:rsidRDefault="00B5413D">
            <w:pPr>
              <w:ind w:left="-108" w:right="-92"/>
              <w:jc w:val="center"/>
              <w:rPr>
                <w:rFonts w:ascii="Angsana New" w:eastAsia="Times New Roman" w:hAnsi="Angsana New" w:cs="Angsana New"/>
                <w:sz w:val="25"/>
                <w:szCs w:val="25"/>
              </w:rPr>
            </w:pPr>
            <w:r w:rsidRPr="00102CDD">
              <w:rPr>
                <w:rFonts w:ascii="Angsana New" w:eastAsia="Times New Roman" w:hAnsi="Angsana New" w:cs="Angsana New"/>
                <w:sz w:val="25"/>
                <w:szCs w:val="25"/>
                <w:cs/>
              </w:rPr>
              <w:t>งบการเงินรวม</w:t>
            </w:r>
          </w:p>
        </w:tc>
        <w:tc>
          <w:tcPr>
            <w:tcW w:w="263" w:type="dxa"/>
          </w:tcPr>
          <w:p w14:paraId="2B75010B" w14:textId="77777777" w:rsidR="00B5413D" w:rsidRPr="00102CDD" w:rsidRDefault="00B5413D">
            <w:pPr>
              <w:ind w:left="-108" w:right="-92"/>
              <w:jc w:val="center"/>
              <w:rPr>
                <w:rFonts w:ascii="Angsana New" w:eastAsia="Times New Roman" w:hAnsi="Angsana New" w:cs="Angsana New"/>
                <w:sz w:val="25"/>
                <w:szCs w:val="25"/>
                <w:highlight w:val="yellow"/>
              </w:rPr>
            </w:pPr>
          </w:p>
        </w:tc>
        <w:tc>
          <w:tcPr>
            <w:tcW w:w="3248" w:type="dxa"/>
            <w:gridSpan w:val="3"/>
          </w:tcPr>
          <w:p w14:paraId="42B5D172" w14:textId="77777777" w:rsidR="00B5413D" w:rsidRPr="00102CDD" w:rsidRDefault="00B5413D">
            <w:pPr>
              <w:ind w:left="-108" w:right="-23"/>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งบการเงินเฉพาะกิจการ</w:t>
            </w:r>
          </w:p>
        </w:tc>
      </w:tr>
      <w:tr w:rsidR="000B37F3" w:rsidRPr="00102CDD" w14:paraId="2C6D27AE" w14:textId="77777777">
        <w:trPr>
          <w:cantSplit/>
          <w:trHeight w:val="344"/>
        </w:trPr>
        <w:tc>
          <w:tcPr>
            <w:tcW w:w="3001" w:type="dxa"/>
          </w:tcPr>
          <w:p w14:paraId="72840F84" w14:textId="77777777" w:rsidR="000B37F3" w:rsidRPr="00102CDD" w:rsidRDefault="000B37F3">
            <w:pPr>
              <w:ind w:left="34"/>
              <w:jc w:val="both"/>
              <w:rPr>
                <w:rFonts w:ascii="Angsana New" w:eastAsia="Times New Roman" w:hAnsi="Angsana New" w:cs="Angsana New"/>
                <w:sz w:val="25"/>
                <w:szCs w:val="25"/>
              </w:rPr>
            </w:pPr>
          </w:p>
        </w:tc>
        <w:tc>
          <w:tcPr>
            <w:tcW w:w="3266" w:type="dxa"/>
            <w:gridSpan w:val="3"/>
          </w:tcPr>
          <w:p w14:paraId="20A2D558" w14:textId="2C99DE88" w:rsidR="000B37F3" w:rsidRPr="00102CDD" w:rsidRDefault="000B37F3" w:rsidP="000B37F3">
            <w:pPr>
              <w:ind w:left="-108" w:right="-109"/>
              <w:jc w:val="center"/>
              <w:rPr>
                <w:rFonts w:ascii="Angsana New" w:eastAsia="Times New Roman" w:hAnsi="Angsana New" w:cs="Angsana New"/>
                <w:sz w:val="25"/>
                <w:szCs w:val="25"/>
              </w:rPr>
            </w:pPr>
            <w:r w:rsidRPr="00102CDD">
              <w:rPr>
                <w:rFonts w:ascii="Angsana New" w:eastAsia="Times New Roman" w:hAnsi="Angsana New" w:cs="Angsana New"/>
                <w:sz w:val="25"/>
                <w:szCs w:val="25"/>
                <w:cs/>
              </w:rPr>
              <w:t>สำหรับ</w:t>
            </w:r>
            <w:r>
              <w:rPr>
                <w:rFonts w:ascii="Angsana New" w:eastAsia="Times New Roman" w:hAnsi="Angsana New" w:cs="Angsana New"/>
                <w:sz w:val="25"/>
                <w:szCs w:val="25"/>
                <w:cs/>
              </w:rPr>
              <w:t>ปี</w:t>
            </w:r>
            <w:r w:rsidRPr="000B37F3">
              <w:rPr>
                <w:rFonts w:ascii="Angsana New" w:eastAsia="Times New Roman" w:hAnsi="Angsana New" w:cs="Angsana New"/>
                <w:sz w:val="25"/>
                <w:szCs w:val="25"/>
                <w:cs/>
              </w:rPr>
              <w:t>สิ้นสุดวันที่</w:t>
            </w:r>
            <w:r>
              <w:rPr>
                <w:rFonts w:ascii="Angsana New" w:eastAsia="Times New Roman" w:hAnsi="Angsana New" w:cs="Angsana New"/>
                <w:sz w:val="25"/>
                <w:szCs w:val="25"/>
              </w:rPr>
              <w:t xml:space="preserve"> 31 </w:t>
            </w:r>
            <w:r>
              <w:rPr>
                <w:rFonts w:ascii="Angsana New" w:eastAsia="Times New Roman" w:hAnsi="Angsana New" w:cs="Angsana New" w:hint="cs"/>
                <w:sz w:val="25"/>
                <w:szCs w:val="25"/>
                <w:cs/>
              </w:rPr>
              <w:t>ธันวาคม</w:t>
            </w:r>
          </w:p>
        </w:tc>
        <w:tc>
          <w:tcPr>
            <w:tcW w:w="263" w:type="dxa"/>
          </w:tcPr>
          <w:p w14:paraId="21DF61AB" w14:textId="77777777" w:rsidR="000B37F3" w:rsidRPr="00102CDD" w:rsidRDefault="000B37F3">
            <w:pPr>
              <w:ind w:left="-108" w:right="-92"/>
              <w:jc w:val="center"/>
              <w:rPr>
                <w:rFonts w:ascii="Angsana New" w:eastAsia="Times New Roman" w:hAnsi="Angsana New" w:cs="Angsana New"/>
                <w:sz w:val="25"/>
                <w:szCs w:val="25"/>
                <w:highlight w:val="yellow"/>
              </w:rPr>
            </w:pPr>
          </w:p>
        </w:tc>
        <w:tc>
          <w:tcPr>
            <w:tcW w:w="3248" w:type="dxa"/>
            <w:gridSpan w:val="3"/>
          </w:tcPr>
          <w:p w14:paraId="353AD0E8" w14:textId="1541CFD8" w:rsidR="000B37F3" w:rsidRPr="00102CDD" w:rsidRDefault="000B37F3">
            <w:pPr>
              <w:ind w:left="-108" w:right="-109"/>
              <w:jc w:val="center"/>
              <w:rPr>
                <w:rFonts w:ascii="Angsana New" w:eastAsia="Times New Roman" w:hAnsi="Angsana New" w:cs="Angsana New"/>
                <w:sz w:val="25"/>
                <w:szCs w:val="25"/>
                <w:cs/>
              </w:rPr>
            </w:pPr>
            <w:r w:rsidRPr="000B37F3">
              <w:rPr>
                <w:rFonts w:ascii="Angsana New" w:eastAsia="Times New Roman" w:hAnsi="Angsana New" w:cs="Angsana New"/>
                <w:sz w:val="25"/>
                <w:szCs w:val="25"/>
                <w:cs/>
              </w:rPr>
              <w:t xml:space="preserve">สำหรับปีสิ้นสุดวันที่ </w:t>
            </w:r>
            <w:r>
              <w:rPr>
                <w:rFonts w:ascii="Angsana New" w:eastAsia="Times New Roman" w:hAnsi="Angsana New" w:cs="Angsana New"/>
                <w:sz w:val="25"/>
                <w:szCs w:val="25"/>
              </w:rPr>
              <w:t>31</w:t>
            </w:r>
            <w:r w:rsidRPr="000B37F3">
              <w:rPr>
                <w:rFonts w:ascii="Angsana New" w:eastAsia="Times New Roman" w:hAnsi="Angsana New" w:cs="Angsana New"/>
                <w:sz w:val="25"/>
                <w:szCs w:val="25"/>
                <w:cs/>
              </w:rPr>
              <w:t xml:space="preserve"> ธันวาคม</w:t>
            </w:r>
          </w:p>
        </w:tc>
      </w:tr>
      <w:tr w:rsidR="00522C49" w:rsidRPr="00102CDD" w14:paraId="68D2DE0B" w14:textId="77777777" w:rsidTr="00DB4CBC">
        <w:trPr>
          <w:cantSplit/>
          <w:trHeight w:val="344"/>
        </w:trPr>
        <w:tc>
          <w:tcPr>
            <w:tcW w:w="3001" w:type="dxa"/>
          </w:tcPr>
          <w:p w14:paraId="0A7106BB" w14:textId="77777777" w:rsidR="00522C49" w:rsidRPr="00102CDD" w:rsidRDefault="00522C49" w:rsidP="00522C49">
            <w:pPr>
              <w:ind w:left="34"/>
              <w:jc w:val="both"/>
              <w:rPr>
                <w:rFonts w:ascii="Angsana New" w:eastAsia="Times New Roman" w:hAnsi="Angsana New" w:cs="Angsana New"/>
                <w:sz w:val="25"/>
                <w:szCs w:val="25"/>
              </w:rPr>
            </w:pPr>
          </w:p>
        </w:tc>
        <w:tc>
          <w:tcPr>
            <w:tcW w:w="1500" w:type="dxa"/>
          </w:tcPr>
          <w:p w14:paraId="2D1BE83C" w14:textId="24967DE6" w:rsidR="00522C49" w:rsidRPr="00102CDD" w:rsidRDefault="00522C49" w:rsidP="00522C4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w:t>
            </w:r>
            <w:r w:rsidR="00AC0C88">
              <w:rPr>
                <w:rFonts w:ascii="Angsana New" w:eastAsia="Times New Roman" w:hAnsi="Angsana New" w:cs="Angsana New"/>
                <w:sz w:val="25"/>
                <w:szCs w:val="25"/>
                <w:u w:val="single"/>
              </w:rPr>
              <w:t>8</w:t>
            </w:r>
          </w:p>
        </w:tc>
        <w:tc>
          <w:tcPr>
            <w:tcW w:w="263" w:type="dxa"/>
          </w:tcPr>
          <w:p w14:paraId="22A91765" w14:textId="77777777" w:rsidR="00522C49" w:rsidRPr="00102CDD" w:rsidRDefault="00522C49" w:rsidP="00522C49">
            <w:pPr>
              <w:ind w:left="-108" w:right="-92"/>
              <w:jc w:val="center"/>
              <w:rPr>
                <w:rFonts w:ascii="Angsana New" w:eastAsia="Times New Roman" w:hAnsi="Angsana New" w:cs="Angsana New"/>
                <w:sz w:val="25"/>
                <w:szCs w:val="25"/>
              </w:rPr>
            </w:pPr>
          </w:p>
        </w:tc>
        <w:tc>
          <w:tcPr>
            <w:tcW w:w="1503" w:type="dxa"/>
          </w:tcPr>
          <w:p w14:paraId="4BF3501D" w14:textId="136B43ED" w:rsidR="00522C49" w:rsidRPr="00102CDD" w:rsidRDefault="00522C49" w:rsidP="00522C4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w:t>
            </w:r>
            <w:r w:rsidR="00AC0C88">
              <w:rPr>
                <w:rFonts w:ascii="Angsana New" w:eastAsia="Times New Roman" w:hAnsi="Angsana New" w:cs="Angsana New"/>
                <w:sz w:val="25"/>
                <w:szCs w:val="25"/>
                <w:u w:val="single"/>
              </w:rPr>
              <w:t>7</w:t>
            </w:r>
          </w:p>
        </w:tc>
        <w:tc>
          <w:tcPr>
            <w:tcW w:w="263" w:type="dxa"/>
          </w:tcPr>
          <w:p w14:paraId="50553AE1" w14:textId="77777777" w:rsidR="00522C49" w:rsidRPr="00102CDD" w:rsidRDefault="00522C49" w:rsidP="00522C49">
            <w:pPr>
              <w:ind w:left="-108" w:right="-92"/>
              <w:jc w:val="center"/>
              <w:rPr>
                <w:rFonts w:ascii="Angsana New" w:eastAsia="Times New Roman" w:hAnsi="Angsana New" w:cs="Angsana New"/>
                <w:sz w:val="25"/>
                <w:szCs w:val="25"/>
              </w:rPr>
            </w:pPr>
          </w:p>
        </w:tc>
        <w:tc>
          <w:tcPr>
            <w:tcW w:w="1500" w:type="dxa"/>
          </w:tcPr>
          <w:p w14:paraId="70C0BB7A" w14:textId="6FE9900F" w:rsidR="00522C49" w:rsidRPr="00102CDD" w:rsidRDefault="00522C49" w:rsidP="00522C4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w:t>
            </w:r>
            <w:r w:rsidR="00AC0C88">
              <w:rPr>
                <w:rFonts w:ascii="Angsana New" w:eastAsia="Times New Roman" w:hAnsi="Angsana New" w:cs="Angsana New"/>
                <w:sz w:val="25"/>
                <w:szCs w:val="25"/>
                <w:u w:val="single"/>
              </w:rPr>
              <w:t>8</w:t>
            </w:r>
          </w:p>
        </w:tc>
        <w:tc>
          <w:tcPr>
            <w:tcW w:w="247" w:type="dxa"/>
          </w:tcPr>
          <w:p w14:paraId="2CE52D2F" w14:textId="77777777" w:rsidR="00522C49" w:rsidRPr="00102CDD" w:rsidRDefault="00522C49" w:rsidP="00522C49">
            <w:pPr>
              <w:ind w:left="-108" w:right="-92"/>
              <w:jc w:val="center"/>
              <w:rPr>
                <w:rFonts w:ascii="Angsana New" w:eastAsia="Times New Roman" w:hAnsi="Angsana New" w:cs="Angsana New"/>
                <w:sz w:val="25"/>
                <w:szCs w:val="25"/>
              </w:rPr>
            </w:pPr>
          </w:p>
        </w:tc>
        <w:tc>
          <w:tcPr>
            <w:tcW w:w="1501" w:type="dxa"/>
          </w:tcPr>
          <w:p w14:paraId="6F033345" w14:textId="6E0CCA3F" w:rsidR="00522C49" w:rsidRPr="00102CDD" w:rsidRDefault="00522C49" w:rsidP="00522C4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256</w:t>
            </w:r>
            <w:r w:rsidR="00AC0C88">
              <w:rPr>
                <w:rFonts w:ascii="Angsana New" w:eastAsia="Times New Roman" w:hAnsi="Angsana New" w:cs="Angsana New"/>
                <w:sz w:val="25"/>
                <w:szCs w:val="25"/>
                <w:u w:val="single"/>
              </w:rPr>
              <w:t>7</w:t>
            </w:r>
          </w:p>
        </w:tc>
      </w:tr>
      <w:tr w:rsidR="00AC0C88" w:rsidRPr="00102CDD" w14:paraId="395AEF40" w14:textId="77777777" w:rsidTr="00DB4CBC">
        <w:trPr>
          <w:cantSplit/>
          <w:trHeight w:val="344"/>
        </w:trPr>
        <w:tc>
          <w:tcPr>
            <w:tcW w:w="3001" w:type="dxa"/>
          </w:tcPr>
          <w:p w14:paraId="7C9D2F1F" w14:textId="77777777" w:rsidR="00AC0C88" w:rsidRPr="00102CDD" w:rsidRDefault="00AC0C88" w:rsidP="00AC0C88">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ผลประโยชน์ระยะสั้น</w:t>
            </w:r>
          </w:p>
        </w:tc>
        <w:tc>
          <w:tcPr>
            <w:tcW w:w="1500" w:type="dxa"/>
          </w:tcPr>
          <w:p w14:paraId="3525C461" w14:textId="1C0D9E57" w:rsidR="00AC0C88" w:rsidRPr="00AC0C88" w:rsidRDefault="00572E73" w:rsidP="00AC0C88">
            <w:pPr>
              <w:ind w:right="127"/>
              <w:jc w:val="right"/>
              <w:rPr>
                <w:rFonts w:ascii="Angsana New" w:eastAsia="Times New Roman" w:hAnsi="Angsana New" w:cs="Angsana New"/>
                <w:sz w:val="25"/>
                <w:szCs w:val="25"/>
                <w:highlight w:val="yellow"/>
              </w:rPr>
            </w:pPr>
            <w:r w:rsidRPr="00572E73">
              <w:rPr>
                <w:rFonts w:ascii="Angsana New" w:eastAsia="Times New Roman" w:hAnsi="Angsana New" w:cs="Angsana New"/>
                <w:sz w:val="25"/>
                <w:szCs w:val="25"/>
                <w:cs/>
              </w:rPr>
              <w:t>128</w:t>
            </w:r>
            <w:r w:rsidRPr="00572E73">
              <w:rPr>
                <w:rFonts w:ascii="Angsana New" w:eastAsia="Times New Roman" w:hAnsi="Angsana New" w:cs="Angsana New"/>
                <w:sz w:val="25"/>
                <w:szCs w:val="25"/>
              </w:rPr>
              <w:t>,</w:t>
            </w:r>
            <w:r w:rsidRPr="00572E73">
              <w:rPr>
                <w:rFonts w:ascii="Angsana New" w:eastAsia="Times New Roman" w:hAnsi="Angsana New" w:cs="Angsana New"/>
                <w:sz w:val="25"/>
                <w:szCs w:val="25"/>
                <w:cs/>
              </w:rPr>
              <w:t>508</w:t>
            </w:r>
            <w:r w:rsidRPr="00572E73">
              <w:rPr>
                <w:rFonts w:ascii="Angsana New" w:eastAsia="Times New Roman" w:hAnsi="Angsana New" w:cs="Angsana New"/>
                <w:sz w:val="25"/>
                <w:szCs w:val="25"/>
              </w:rPr>
              <w:t>,</w:t>
            </w:r>
            <w:r w:rsidRPr="00572E73">
              <w:rPr>
                <w:rFonts w:ascii="Angsana New" w:eastAsia="Times New Roman" w:hAnsi="Angsana New" w:cs="Angsana New"/>
                <w:sz w:val="25"/>
                <w:szCs w:val="25"/>
                <w:cs/>
              </w:rPr>
              <w:t>732.03</w:t>
            </w:r>
          </w:p>
        </w:tc>
        <w:tc>
          <w:tcPr>
            <w:tcW w:w="263" w:type="dxa"/>
          </w:tcPr>
          <w:p w14:paraId="04EB8A7E" w14:textId="77777777" w:rsidR="00AC0C88" w:rsidRPr="00102CDD" w:rsidRDefault="00AC0C88" w:rsidP="00AC0C88">
            <w:pPr>
              <w:ind w:right="345"/>
              <w:jc w:val="right"/>
              <w:rPr>
                <w:rFonts w:ascii="Angsana New" w:eastAsia="Times New Roman" w:hAnsi="Angsana New" w:cs="Angsana New"/>
                <w:sz w:val="25"/>
                <w:szCs w:val="25"/>
              </w:rPr>
            </w:pPr>
          </w:p>
        </w:tc>
        <w:tc>
          <w:tcPr>
            <w:tcW w:w="1503" w:type="dxa"/>
          </w:tcPr>
          <w:p w14:paraId="5B2CC1AA" w14:textId="3CF736E7" w:rsidR="00AC0C88" w:rsidRPr="00522C49" w:rsidRDefault="00AC0C88" w:rsidP="00AC0C88">
            <w:pPr>
              <w:ind w:right="127"/>
              <w:jc w:val="right"/>
              <w:rPr>
                <w:rFonts w:ascii="Angsana New" w:eastAsia="Times New Roman" w:hAnsi="Angsana New" w:cs="Angsana New"/>
                <w:sz w:val="25"/>
                <w:szCs w:val="25"/>
                <w:highlight w:val="red"/>
              </w:rPr>
            </w:pPr>
            <w:r w:rsidRPr="00160C8E">
              <w:rPr>
                <w:rFonts w:ascii="Angsana New" w:eastAsia="Times New Roman" w:hAnsi="Angsana New" w:cs="Angsana New"/>
                <w:sz w:val="25"/>
                <w:szCs w:val="25"/>
                <w:cs/>
              </w:rPr>
              <w:t>126</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738</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750.07</w:t>
            </w:r>
          </w:p>
        </w:tc>
        <w:tc>
          <w:tcPr>
            <w:tcW w:w="263" w:type="dxa"/>
          </w:tcPr>
          <w:p w14:paraId="5F0E71F2" w14:textId="77777777" w:rsidR="00AC0C88" w:rsidRPr="00102CDD" w:rsidRDefault="00AC0C88" w:rsidP="00AC0C88">
            <w:pPr>
              <w:ind w:right="345"/>
              <w:jc w:val="right"/>
              <w:rPr>
                <w:rFonts w:ascii="Angsana New" w:eastAsia="Times New Roman" w:hAnsi="Angsana New" w:cs="Angsana New"/>
                <w:sz w:val="25"/>
                <w:szCs w:val="25"/>
              </w:rPr>
            </w:pPr>
          </w:p>
        </w:tc>
        <w:tc>
          <w:tcPr>
            <w:tcW w:w="1500" w:type="dxa"/>
          </w:tcPr>
          <w:p w14:paraId="48362CED" w14:textId="1A7F1B0B" w:rsidR="00AC0C88" w:rsidRPr="00AC0C88" w:rsidRDefault="007427EC" w:rsidP="00AC0C88">
            <w:pPr>
              <w:ind w:right="127"/>
              <w:jc w:val="right"/>
              <w:rPr>
                <w:rFonts w:ascii="Angsana New" w:eastAsia="Times New Roman" w:hAnsi="Angsana New" w:cs="Angsana New"/>
                <w:sz w:val="25"/>
                <w:szCs w:val="25"/>
                <w:highlight w:val="yellow"/>
              </w:rPr>
            </w:pPr>
            <w:r w:rsidRPr="007427EC">
              <w:rPr>
                <w:rFonts w:ascii="Angsana New" w:eastAsia="Times New Roman" w:hAnsi="Angsana New" w:cs="Angsana New"/>
                <w:sz w:val="25"/>
                <w:szCs w:val="25"/>
                <w:cs/>
              </w:rPr>
              <w:t>16</w:t>
            </w:r>
            <w:r w:rsidRPr="007427EC">
              <w:rPr>
                <w:rFonts w:ascii="Angsana New" w:eastAsia="Times New Roman" w:hAnsi="Angsana New" w:cs="Angsana New"/>
                <w:sz w:val="25"/>
                <w:szCs w:val="25"/>
              </w:rPr>
              <w:t>,</w:t>
            </w:r>
            <w:r w:rsidRPr="007427EC">
              <w:rPr>
                <w:rFonts w:ascii="Angsana New" w:eastAsia="Times New Roman" w:hAnsi="Angsana New" w:cs="Angsana New"/>
                <w:sz w:val="25"/>
                <w:szCs w:val="25"/>
                <w:cs/>
              </w:rPr>
              <w:t>904</w:t>
            </w:r>
            <w:r w:rsidRPr="007427EC">
              <w:rPr>
                <w:rFonts w:ascii="Angsana New" w:eastAsia="Times New Roman" w:hAnsi="Angsana New" w:cs="Angsana New"/>
                <w:sz w:val="25"/>
                <w:szCs w:val="25"/>
              </w:rPr>
              <w:t>,</w:t>
            </w:r>
            <w:r w:rsidRPr="007427EC">
              <w:rPr>
                <w:rFonts w:ascii="Angsana New" w:eastAsia="Times New Roman" w:hAnsi="Angsana New" w:cs="Angsana New"/>
                <w:sz w:val="25"/>
                <w:szCs w:val="25"/>
                <w:cs/>
              </w:rPr>
              <w:t>843.23</w:t>
            </w:r>
          </w:p>
        </w:tc>
        <w:tc>
          <w:tcPr>
            <w:tcW w:w="247" w:type="dxa"/>
          </w:tcPr>
          <w:p w14:paraId="61665C08" w14:textId="77777777" w:rsidR="00AC0C88" w:rsidRPr="00102CDD" w:rsidRDefault="00AC0C88" w:rsidP="00AC0C88">
            <w:pPr>
              <w:ind w:right="127"/>
              <w:jc w:val="right"/>
              <w:rPr>
                <w:rFonts w:ascii="Angsana New" w:eastAsia="Times New Roman" w:hAnsi="Angsana New" w:cs="Angsana New"/>
                <w:sz w:val="25"/>
                <w:szCs w:val="25"/>
              </w:rPr>
            </w:pPr>
          </w:p>
        </w:tc>
        <w:tc>
          <w:tcPr>
            <w:tcW w:w="1501" w:type="dxa"/>
          </w:tcPr>
          <w:p w14:paraId="2EE59A3D" w14:textId="31F62F01" w:rsidR="00AC0C88" w:rsidRPr="00522C49" w:rsidRDefault="00AC0C88" w:rsidP="00AC0C88">
            <w:pPr>
              <w:ind w:right="127"/>
              <w:jc w:val="right"/>
              <w:rPr>
                <w:rFonts w:ascii="Angsana New" w:eastAsia="Times New Roman" w:hAnsi="Angsana New" w:cs="Angsana New"/>
                <w:sz w:val="25"/>
                <w:szCs w:val="25"/>
                <w:highlight w:val="red"/>
              </w:rPr>
            </w:pPr>
            <w:r w:rsidRPr="00160C8E">
              <w:rPr>
                <w:rFonts w:ascii="Angsana New" w:eastAsia="Times New Roman" w:hAnsi="Angsana New" w:cs="Angsana New"/>
                <w:sz w:val="25"/>
                <w:szCs w:val="25"/>
                <w:cs/>
              </w:rPr>
              <w:t>20</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967</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724.28</w:t>
            </w:r>
          </w:p>
        </w:tc>
      </w:tr>
      <w:tr w:rsidR="00AC0C88" w:rsidRPr="00102CDD" w14:paraId="12844814" w14:textId="77777777" w:rsidTr="00DB4CBC">
        <w:trPr>
          <w:cantSplit/>
          <w:trHeight w:val="344"/>
        </w:trPr>
        <w:tc>
          <w:tcPr>
            <w:tcW w:w="3001" w:type="dxa"/>
          </w:tcPr>
          <w:p w14:paraId="709942F6" w14:textId="77777777" w:rsidR="00AC0C88" w:rsidRPr="00102CDD" w:rsidRDefault="00AC0C88" w:rsidP="00AC0C88">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ผลประโยชน์หลังออกจากงาน</w:t>
            </w:r>
          </w:p>
        </w:tc>
        <w:tc>
          <w:tcPr>
            <w:tcW w:w="1500" w:type="dxa"/>
          </w:tcPr>
          <w:p w14:paraId="42AAD9F8" w14:textId="77777777" w:rsidR="00AC0C88" w:rsidRPr="00AC0C88" w:rsidRDefault="00AC0C88" w:rsidP="00AC0C88">
            <w:pPr>
              <w:ind w:right="345"/>
              <w:jc w:val="right"/>
              <w:rPr>
                <w:rFonts w:ascii="Angsana New" w:eastAsia="Times New Roman" w:hAnsi="Angsana New" w:cs="Angsana New"/>
                <w:sz w:val="25"/>
                <w:szCs w:val="25"/>
                <w:highlight w:val="yellow"/>
              </w:rPr>
            </w:pPr>
          </w:p>
        </w:tc>
        <w:tc>
          <w:tcPr>
            <w:tcW w:w="263" w:type="dxa"/>
          </w:tcPr>
          <w:p w14:paraId="2F78C9A6" w14:textId="77777777" w:rsidR="00AC0C88" w:rsidRPr="00102CDD" w:rsidRDefault="00AC0C88" w:rsidP="00AC0C88">
            <w:pPr>
              <w:ind w:right="345"/>
              <w:jc w:val="center"/>
              <w:rPr>
                <w:rFonts w:ascii="Angsana New" w:eastAsia="Times New Roman" w:hAnsi="Angsana New" w:cs="Angsana New"/>
                <w:sz w:val="25"/>
                <w:szCs w:val="25"/>
              </w:rPr>
            </w:pPr>
          </w:p>
        </w:tc>
        <w:tc>
          <w:tcPr>
            <w:tcW w:w="1503" w:type="dxa"/>
          </w:tcPr>
          <w:p w14:paraId="47DCB4E1" w14:textId="77777777" w:rsidR="00AC0C88" w:rsidRPr="00522C49" w:rsidRDefault="00AC0C88" w:rsidP="00AC0C88">
            <w:pPr>
              <w:ind w:right="127"/>
              <w:jc w:val="right"/>
              <w:rPr>
                <w:rFonts w:ascii="Angsana New" w:eastAsia="Times New Roman" w:hAnsi="Angsana New" w:cs="Angsana New"/>
                <w:sz w:val="25"/>
                <w:szCs w:val="25"/>
                <w:highlight w:val="red"/>
              </w:rPr>
            </w:pPr>
          </w:p>
        </w:tc>
        <w:tc>
          <w:tcPr>
            <w:tcW w:w="263" w:type="dxa"/>
          </w:tcPr>
          <w:p w14:paraId="7913F1D4" w14:textId="77777777" w:rsidR="00AC0C88" w:rsidRPr="00102CDD" w:rsidRDefault="00AC0C88" w:rsidP="00AC0C88">
            <w:pPr>
              <w:ind w:right="345"/>
              <w:jc w:val="center"/>
              <w:rPr>
                <w:rFonts w:ascii="Angsana New" w:eastAsia="Times New Roman" w:hAnsi="Angsana New" w:cs="Angsana New"/>
                <w:sz w:val="25"/>
                <w:szCs w:val="25"/>
              </w:rPr>
            </w:pPr>
          </w:p>
        </w:tc>
        <w:tc>
          <w:tcPr>
            <w:tcW w:w="1500" w:type="dxa"/>
          </w:tcPr>
          <w:p w14:paraId="0D3146E8" w14:textId="77777777" w:rsidR="00AC0C88" w:rsidRPr="00AC0C88" w:rsidRDefault="00AC0C88" w:rsidP="00AC0C88">
            <w:pPr>
              <w:ind w:right="345"/>
              <w:jc w:val="right"/>
              <w:rPr>
                <w:rFonts w:ascii="Angsana New" w:eastAsia="Times New Roman" w:hAnsi="Angsana New" w:cs="Angsana New"/>
                <w:sz w:val="25"/>
                <w:szCs w:val="25"/>
                <w:highlight w:val="yellow"/>
              </w:rPr>
            </w:pPr>
          </w:p>
        </w:tc>
        <w:tc>
          <w:tcPr>
            <w:tcW w:w="247" w:type="dxa"/>
          </w:tcPr>
          <w:p w14:paraId="3679F38B" w14:textId="77777777" w:rsidR="00AC0C88" w:rsidRPr="00102CDD" w:rsidRDefault="00AC0C88" w:rsidP="00AC0C88">
            <w:pPr>
              <w:ind w:right="345"/>
              <w:jc w:val="center"/>
              <w:rPr>
                <w:rFonts w:ascii="Angsana New" w:eastAsia="Times New Roman" w:hAnsi="Angsana New" w:cs="Angsana New"/>
                <w:sz w:val="25"/>
                <w:szCs w:val="25"/>
              </w:rPr>
            </w:pPr>
          </w:p>
        </w:tc>
        <w:tc>
          <w:tcPr>
            <w:tcW w:w="1501" w:type="dxa"/>
          </w:tcPr>
          <w:p w14:paraId="7F80FD59" w14:textId="77777777" w:rsidR="00AC0C88" w:rsidRPr="00522C49" w:rsidRDefault="00AC0C88" w:rsidP="00AC0C88">
            <w:pPr>
              <w:ind w:right="127"/>
              <w:jc w:val="right"/>
              <w:rPr>
                <w:rFonts w:ascii="Angsana New" w:eastAsia="Times New Roman" w:hAnsi="Angsana New" w:cs="Angsana New"/>
                <w:sz w:val="25"/>
                <w:szCs w:val="25"/>
                <w:highlight w:val="red"/>
              </w:rPr>
            </w:pPr>
          </w:p>
        </w:tc>
      </w:tr>
      <w:tr w:rsidR="00AC0C88" w:rsidRPr="00102CDD" w14:paraId="3497F6C5" w14:textId="77777777" w:rsidTr="00DB4CBC">
        <w:trPr>
          <w:cantSplit/>
          <w:trHeight w:val="344"/>
        </w:trPr>
        <w:tc>
          <w:tcPr>
            <w:tcW w:w="3001" w:type="dxa"/>
          </w:tcPr>
          <w:p w14:paraId="77CDEDC5" w14:textId="77777777" w:rsidR="00AC0C88" w:rsidRPr="00102CDD" w:rsidRDefault="00AC0C88" w:rsidP="00AC0C88">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โครงการสมทบเงินที่กำหนดไว้</w:t>
            </w:r>
          </w:p>
        </w:tc>
        <w:tc>
          <w:tcPr>
            <w:tcW w:w="1500" w:type="dxa"/>
          </w:tcPr>
          <w:p w14:paraId="32279BD9" w14:textId="0E12526D" w:rsidR="00AC0C88" w:rsidRPr="00AC0C88" w:rsidRDefault="007427EC" w:rsidP="00AC0C88">
            <w:pPr>
              <w:ind w:right="127"/>
              <w:jc w:val="right"/>
              <w:rPr>
                <w:rFonts w:ascii="Angsana New" w:eastAsia="Times New Roman" w:hAnsi="Angsana New" w:cs="Angsana New"/>
                <w:sz w:val="25"/>
                <w:szCs w:val="25"/>
                <w:highlight w:val="yellow"/>
              </w:rPr>
            </w:pPr>
            <w:r w:rsidRPr="007427EC">
              <w:rPr>
                <w:rFonts w:ascii="Angsana New" w:eastAsia="Times New Roman" w:hAnsi="Angsana New" w:cs="Angsana New"/>
                <w:sz w:val="25"/>
                <w:szCs w:val="25"/>
                <w:cs/>
              </w:rPr>
              <w:t>496</w:t>
            </w:r>
            <w:r w:rsidRPr="007427EC">
              <w:rPr>
                <w:rFonts w:ascii="Angsana New" w:eastAsia="Times New Roman" w:hAnsi="Angsana New" w:cs="Angsana New"/>
                <w:sz w:val="25"/>
                <w:szCs w:val="25"/>
              </w:rPr>
              <w:t>,</w:t>
            </w:r>
            <w:r w:rsidRPr="007427EC">
              <w:rPr>
                <w:rFonts w:ascii="Angsana New" w:eastAsia="Times New Roman" w:hAnsi="Angsana New" w:cs="Angsana New"/>
                <w:sz w:val="25"/>
                <w:szCs w:val="25"/>
                <w:cs/>
              </w:rPr>
              <w:t>697.00</w:t>
            </w:r>
          </w:p>
        </w:tc>
        <w:tc>
          <w:tcPr>
            <w:tcW w:w="263" w:type="dxa"/>
          </w:tcPr>
          <w:p w14:paraId="3492A248" w14:textId="77777777" w:rsidR="00AC0C88" w:rsidRPr="00102CDD" w:rsidRDefault="00AC0C88" w:rsidP="00AC0C88">
            <w:pPr>
              <w:ind w:right="345"/>
              <w:jc w:val="center"/>
              <w:rPr>
                <w:rFonts w:ascii="Angsana New" w:eastAsia="Times New Roman" w:hAnsi="Angsana New" w:cs="Angsana New"/>
                <w:sz w:val="25"/>
                <w:szCs w:val="25"/>
              </w:rPr>
            </w:pPr>
          </w:p>
        </w:tc>
        <w:tc>
          <w:tcPr>
            <w:tcW w:w="1503" w:type="dxa"/>
          </w:tcPr>
          <w:p w14:paraId="786884D0" w14:textId="2FADE04F" w:rsidR="00AC0C88" w:rsidRPr="00522C49" w:rsidRDefault="00AC0C88" w:rsidP="00AC0C88">
            <w:pPr>
              <w:ind w:right="127"/>
              <w:jc w:val="right"/>
              <w:rPr>
                <w:rFonts w:ascii="Angsana New" w:eastAsia="Times New Roman" w:hAnsi="Angsana New" w:cs="Angsana New"/>
                <w:sz w:val="25"/>
                <w:szCs w:val="25"/>
                <w:highlight w:val="red"/>
              </w:rPr>
            </w:pPr>
            <w:r w:rsidRPr="00160C8E">
              <w:rPr>
                <w:rFonts w:ascii="Angsana New" w:eastAsia="Times New Roman" w:hAnsi="Angsana New" w:cs="Angsana New"/>
                <w:sz w:val="25"/>
                <w:szCs w:val="25"/>
                <w:cs/>
              </w:rPr>
              <w:t>747</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502.00</w:t>
            </w:r>
          </w:p>
        </w:tc>
        <w:tc>
          <w:tcPr>
            <w:tcW w:w="263" w:type="dxa"/>
          </w:tcPr>
          <w:p w14:paraId="5CBC058A" w14:textId="77777777" w:rsidR="00AC0C88" w:rsidRPr="00102CDD" w:rsidRDefault="00AC0C88" w:rsidP="00AC0C88">
            <w:pPr>
              <w:ind w:right="345"/>
              <w:jc w:val="center"/>
              <w:rPr>
                <w:rFonts w:ascii="Angsana New" w:eastAsia="Times New Roman" w:hAnsi="Angsana New" w:cs="Angsana New"/>
                <w:sz w:val="25"/>
                <w:szCs w:val="25"/>
              </w:rPr>
            </w:pPr>
          </w:p>
        </w:tc>
        <w:tc>
          <w:tcPr>
            <w:tcW w:w="1500" w:type="dxa"/>
          </w:tcPr>
          <w:p w14:paraId="342D6137" w14:textId="1B724A1B" w:rsidR="00AC0C88" w:rsidRPr="00AC0C88" w:rsidRDefault="007427EC" w:rsidP="00AC0C88">
            <w:pPr>
              <w:ind w:right="127"/>
              <w:jc w:val="right"/>
              <w:rPr>
                <w:rFonts w:ascii="Angsana New" w:eastAsia="Times New Roman" w:hAnsi="Angsana New" w:cs="Angsana New"/>
                <w:sz w:val="25"/>
                <w:szCs w:val="25"/>
                <w:highlight w:val="yellow"/>
              </w:rPr>
            </w:pPr>
            <w:r w:rsidRPr="007427EC">
              <w:rPr>
                <w:rFonts w:ascii="Angsana New" w:eastAsia="Times New Roman" w:hAnsi="Angsana New" w:cs="Angsana New"/>
                <w:sz w:val="25"/>
                <w:szCs w:val="25"/>
                <w:cs/>
              </w:rPr>
              <w:t>199</w:t>
            </w:r>
            <w:r w:rsidRPr="007427EC">
              <w:rPr>
                <w:rFonts w:ascii="Angsana New" w:eastAsia="Times New Roman" w:hAnsi="Angsana New" w:cs="Angsana New"/>
                <w:sz w:val="25"/>
                <w:szCs w:val="25"/>
              </w:rPr>
              <w:t>,</w:t>
            </w:r>
            <w:r w:rsidRPr="007427EC">
              <w:rPr>
                <w:rFonts w:ascii="Angsana New" w:eastAsia="Times New Roman" w:hAnsi="Angsana New" w:cs="Angsana New"/>
                <w:sz w:val="25"/>
                <w:szCs w:val="25"/>
                <w:cs/>
              </w:rPr>
              <w:t>530.00</w:t>
            </w:r>
          </w:p>
        </w:tc>
        <w:tc>
          <w:tcPr>
            <w:tcW w:w="247" w:type="dxa"/>
          </w:tcPr>
          <w:p w14:paraId="4BF74BE7" w14:textId="77777777" w:rsidR="00AC0C88" w:rsidRPr="00102CDD" w:rsidRDefault="00AC0C88" w:rsidP="00AC0C88">
            <w:pPr>
              <w:ind w:right="345"/>
              <w:jc w:val="center"/>
              <w:rPr>
                <w:rFonts w:ascii="Angsana New" w:eastAsia="Times New Roman" w:hAnsi="Angsana New" w:cs="Angsana New"/>
                <w:sz w:val="25"/>
                <w:szCs w:val="25"/>
              </w:rPr>
            </w:pPr>
          </w:p>
        </w:tc>
        <w:tc>
          <w:tcPr>
            <w:tcW w:w="1501" w:type="dxa"/>
          </w:tcPr>
          <w:p w14:paraId="6927BD59" w14:textId="682FD791" w:rsidR="00AC0C88" w:rsidRPr="00522C49" w:rsidRDefault="00AC0C88" w:rsidP="00AC0C88">
            <w:pPr>
              <w:ind w:right="127"/>
              <w:jc w:val="right"/>
              <w:rPr>
                <w:rFonts w:ascii="Angsana New" w:eastAsia="Times New Roman" w:hAnsi="Angsana New" w:cs="Angsana New"/>
                <w:sz w:val="25"/>
                <w:szCs w:val="25"/>
                <w:highlight w:val="red"/>
              </w:rPr>
            </w:pPr>
            <w:r w:rsidRPr="00160C8E">
              <w:rPr>
                <w:rFonts w:ascii="Angsana New" w:eastAsia="Times New Roman" w:hAnsi="Angsana New" w:cs="Angsana New"/>
                <w:sz w:val="25"/>
                <w:szCs w:val="25"/>
                <w:cs/>
              </w:rPr>
              <w:t>428</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236.00</w:t>
            </w:r>
          </w:p>
        </w:tc>
      </w:tr>
      <w:tr w:rsidR="00AC0C88" w:rsidRPr="00102CDD" w14:paraId="5B40DEE4" w14:textId="77777777" w:rsidTr="00DB4CBC">
        <w:trPr>
          <w:cantSplit/>
          <w:trHeight w:val="344"/>
        </w:trPr>
        <w:tc>
          <w:tcPr>
            <w:tcW w:w="3001" w:type="dxa"/>
          </w:tcPr>
          <w:p w14:paraId="44E2AB93" w14:textId="77777777" w:rsidR="00AC0C88" w:rsidRPr="00102CDD" w:rsidRDefault="00AC0C88" w:rsidP="00AC0C88">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โครงการผลประโยชน์ที่กำหนดไว้</w:t>
            </w:r>
          </w:p>
        </w:tc>
        <w:tc>
          <w:tcPr>
            <w:tcW w:w="1500" w:type="dxa"/>
          </w:tcPr>
          <w:p w14:paraId="46DCEF3C" w14:textId="5753B11D" w:rsidR="00AC0C88" w:rsidRPr="00AC0C88" w:rsidRDefault="007427EC" w:rsidP="00AC0C88">
            <w:pPr>
              <w:ind w:right="127"/>
              <w:jc w:val="right"/>
              <w:rPr>
                <w:rFonts w:ascii="Angsana New" w:eastAsia="Times New Roman" w:hAnsi="Angsana New" w:cs="Angsana New"/>
                <w:sz w:val="25"/>
                <w:szCs w:val="25"/>
                <w:highlight w:val="yellow"/>
                <w:cs/>
              </w:rPr>
            </w:pPr>
            <w:r w:rsidRPr="007427EC">
              <w:rPr>
                <w:rFonts w:ascii="Angsana New" w:eastAsia="Times New Roman" w:hAnsi="Angsana New" w:cs="Angsana New"/>
                <w:sz w:val="25"/>
                <w:szCs w:val="25"/>
                <w:cs/>
              </w:rPr>
              <w:t>1</w:t>
            </w:r>
            <w:r w:rsidRPr="007427EC">
              <w:rPr>
                <w:rFonts w:ascii="Angsana New" w:eastAsia="Times New Roman" w:hAnsi="Angsana New" w:cs="Angsana New"/>
                <w:sz w:val="25"/>
                <w:szCs w:val="25"/>
              </w:rPr>
              <w:t>,</w:t>
            </w:r>
            <w:r w:rsidRPr="007427EC">
              <w:rPr>
                <w:rFonts w:ascii="Angsana New" w:eastAsia="Times New Roman" w:hAnsi="Angsana New" w:cs="Angsana New"/>
                <w:sz w:val="25"/>
                <w:szCs w:val="25"/>
                <w:cs/>
              </w:rPr>
              <w:t>327</w:t>
            </w:r>
            <w:r w:rsidRPr="007427EC">
              <w:rPr>
                <w:rFonts w:ascii="Angsana New" w:eastAsia="Times New Roman" w:hAnsi="Angsana New" w:cs="Angsana New"/>
                <w:sz w:val="25"/>
                <w:szCs w:val="25"/>
              </w:rPr>
              <w:t>,</w:t>
            </w:r>
            <w:r w:rsidRPr="007427EC">
              <w:rPr>
                <w:rFonts w:ascii="Angsana New" w:eastAsia="Times New Roman" w:hAnsi="Angsana New" w:cs="Angsana New"/>
                <w:sz w:val="25"/>
                <w:szCs w:val="25"/>
                <w:cs/>
              </w:rPr>
              <w:t>532.00</w:t>
            </w:r>
          </w:p>
        </w:tc>
        <w:tc>
          <w:tcPr>
            <w:tcW w:w="263" w:type="dxa"/>
          </w:tcPr>
          <w:p w14:paraId="24D2998E" w14:textId="77777777" w:rsidR="00AC0C88" w:rsidRPr="00102CDD" w:rsidRDefault="00AC0C88" w:rsidP="00AC0C88">
            <w:pPr>
              <w:ind w:right="345"/>
              <w:jc w:val="center"/>
              <w:rPr>
                <w:rFonts w:ascii="Angsana New" w:eastAsia="Times New Roman" w:hAnsi="Angsana New" w:cs="Angsana New"/>
                <w:sz w:val="25"/>
                <w:szCs w:val="25"/>
              </w:rPr>
            </w:pPr>
          </w:p>
        </w:tc>
        <w:tc>
          <w:tcPr>
            <w:tcW w:w="1503" w:type="dxa"/>
          </w:tcPr>
          <w:p w14:paraId="3E599E60" w14:textId="08836DD0" w:rsidR="00AC0C88" w:rsidRPr="00522C49" w:rsidRDefault="00AC0C88" w:rsidP="00AC0C88">
            <w:pPr>
              <w:ind w:right="127"/>
              <w:jc w:val="right"/>
              <w:rPr>
                <w:rFonts w:ascii="Angsana New" w:eastAsia="Times New Roman" w:hAnsi="Angsana New" w:cs="Angsana New"/>
                <w:sz w:val="25"/>
                <w:szCs w:val="25"/>
                <w:highlight w:val="red"/>
                <w:cs/>
              </w:rPr>
            </w:pPr>
            <w:r w:rsidRPr="00160C8E">
              <w:rPr>
                <w:rFonts w:ascii="Angsana New" w:eastAsia="Times New Roman" w:hAnsi="Angsana New" w:cs="Angsana New"/>
                <w:sz w:val="25"/>
                <w:szCs w:val="25"/>
                <w:cs/>
              </w:rPr>
              <w:t>1</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836</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336.30</w:t>
            </w:r>
          </w:p>
        </w:tc>
        <w:tc>
          <w:tcPr>
            <w:tcW w:w="263" w:type="dxa"/>
          </w:tcPr>
          <w:p w14:paraId="0F1D8EC9" w14:textId="77777777" w:rsidR="00AC0C88" w:rsidRPr="00102CDD" w:rsidRDefault="00AC0C88" w:rsidP="00AC0C88">
            <w:pPr>
              <w:ind w:right="345"/>
              <w:jc w:val="center"/>
              <w:rPr>
                <w:rFonts w:ascii="Angsana New" w:eastAsia="Times New Roman" w:hAnsi="Angsana New" w:cs="Angsana New"/>
                <w:sz w:val="25"/>
                <w:szCs w:val="25"/>
              </w:rPr>
            </w:pPr>
          </w:p>
        </w:tc>
        <w:tc>
          <w:tcPr>
            <w:tcW w:w="1500" w:type="dxa"/>
          </w:tcPr>
          <w:p w14:paraId="7BFB7A8D" w14:textId="7A98186A" w:rsidR="00AC0C88" w:rsidRPr="00AC0C88" w:rsidRDefault="007427EC" w:rsidP="00AC0C88">
            <w:pPr>
              <w:ind w:right="127"/>
              <w:jc w:val="right"/>
              <w:rPr>
                <w:rFonts w:ascii="Angsana New" w:eastAsia="Times New Roman" w:hAnsi="Angsana New" w:cs="Angsana New"/>
                <w:sz w:val="25"/>
                <w:szCs w:val="25"/>
                <w:highlight w:val="yellow"/>
              </w:rPr>
            </w:pPr>
            <w:r w:rsidRPr="007427EC">
              <w:rPr>
                <w:rFonts w:ascii="Angsana New" w:eastAsia="Times New Roman" w:hAnsi="Angsana New" w:cs="Angsana New"/>
                <w:sz w:val="25"/>
                <w:szCs w:val="25"/>
                <w:cs/>
              </w:rPr>
              <w:t>409</w:t>
            </w:r>
            <w:r w:rsidRPr="007427EC">
              <w:rPr>
                <w:rFonts w:ascii="Angsana New" w:eastAsia="Times New Roman" w:hAnsi="Angsana New" w:cs="Angsana New"/>
                <w:sz w:val="25"/>
                <w:szCs w:val="25"/>
              </w:rPr>
              <w:t>,</w:t>
            </w:r>
            <w:r w:rsidRPr="007427EC">
              <w:rPr>
                <w:rFonts w:ascii="Angsana New" w:eastAsia="Times New Roman" w:hAnsi="Angsana New" w:cs="Angsana New"/>
                <w:sz w:val="25"/>
                <w:szCs w:val="25"/>
                <w:cs/>
              </w:rPr>
              <w:t>744.00</w:t>
            </w:r>
          </w:p>
        </w:tc>
        <w:tc>
          <w:tcPr>
            <w:tcW w:w="247" w:type="dxa"/>
          </w:tcPr>
          <w:p w14:paraId="799962A3" w14:textId="77777777" w:rsidR="00AC0C88" w:rsidRPr="00102CDD" w:rsidRDefault="00AC0C88" w:rsidP="00AC0C88">
            <w:pPr>
              <w:ind w:right="345"/>
              <w:jc w:val="center"/>
              <w:rPr>
                <w:rFonts w:ascii="Angsana New" w:eastAsia="Times New Roman" w:hAnsi="Angsana New" w:cs="Angsana New"/>
                <w:sz w:val="25"/>
                <w:szCs w:val="25"/>
              </w:rPr>
            </w:pPr>
          </w:p>
        </w:tc>
        <w:tc>
          <w:tcPr>
            <w:tcW w:w="1501" w:type="dxa"/>
          </w:tcPr>
          <w:p w14:paraId="0C6A0B51" w14:textId="242C2783" w:rsidR="00AC0C88" w:rsidRPr="00522C49" w:rsidRDefault="00AC0C88" w:rsidP="00AC0C88">
            <w:pPr>
              <w:ind w:right="127"/>
              <w:jc w:val="right"/>
              <w:rPr>
                <w:rFonts w:ascii="Angsana New" w:eastAsia="Times New Roman" w:hAnsi="Angsana New" w:cs="Angsana New"/>
                <w:sz w:val="25"/>
                <w:szCs w:val="25"/>
                <w:highlight w:val="red"/>
                <w:cs/>
              </w:rPr>
            </w:pPr>
            <w:r w:rsidRPr="00160C8E">
              <w:rPr>
                <w:rFonts w:ascii="Angsana New" w:eastAsia="Times New Roman" w:hAnsi="Angsana New" w:cs="Angsana New"/>
                <w:sz w:val="25"/>
                <w:szCs w:val="25"/>
                <w:cs/>
              </w:rPr>
              <w:t>946</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292.00</w:t>
            </w:r>
          </w:p>
        </w:tc>
      </w:tr>
      <w:tr w:rsidR="00AC0C88" w:rsidRPr="00102CDD" w14:paraId="7B2A72AA" w14:textId="77777777" w:rsidTr="00DB4CBC">
        <w:trPr>
          <w:cantSplit/>
          <w:trHeight w:val="344"/>
        </w:trPr>
        <w:tc>
          <w:tcPr>
            <w:tcW w:w="3001" w:type="dxa"/>
          </w:tcPr>
          <w:p w14:paraId="62B3C112" w14:textId="77777777" w:rsidR="00AC0C88" w:rsidRPr="00102CDD" w:rsidRDefault="00AC0C88" w:rsidP="00AC0C88">
            <w:pPr>
              <w:ind w:left="-108" w:right="-108"/>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รวม</w:t>
            </w:r>
          </w:p>
        </w:tc>
        <w:tc>
          <w:tcPr>
            <w:tcW w:w="1500" w:type="dxa"/>
            <w:tcBorders>
              <w:top w:val="single" w:sz="4" w:space="0" w:color="auto"/>
              <w:bottom w:val="double" w:sz="4" w:space="0" w:color="auto"/>
            </w:tcBorders>
          </w:tcPr>
          <w:p w14:paraId="2502AD20" w14:textId="0E3BA2E7" w:rsidR="00AC0C88" w:rsidRPr="00AC0C88" w:rsidRDefault="007427EC" w:rsidP="00AC0C88">
            <w:pPr>
              <w:ind w:right="127"/>
              <w:jc w:val="right"/>
              <w:rPr>
                <w:rFonts w:ascii="Angsana New" w:eastAsia="Times New Roman" w:hAnsi="Angsana New" w:cs="Angsana New"/>
                <w:sz w:val="25"/>
                <w:szCs w:val="25"/>
                <w:highlight w:val="yellow"/>
                <w:cs/>
              </w:rPr>
            </w:pPr>
            <w:r w:rsidRPr="007427EC">
              <w:rPr>
                <w:rFonts w:ascii="Angsana New" w:eastAsia="Times New Roman" w:hAnsi="Angsana New" w:cs="Angsana New"/>
                <w:sz w:val="25"/>
                <w:szCs w:val="25"/>
                <w:cs/>
              </w:rPr>
              <w:t>130</w:t>
            </w:r>
            <w:r w:rsidRPr="007427EC">
              <w:rPr>
                <w:rFonts w:ascii="Angsana New" w:eastAsia="Times New Roman" w:hAnsi="Angsana New" w:cs="Angsana New"/>
                <w:sz w:val="25"/>
                <w:szCs w:val="25"/>
              </w:rPr>
              <w:t>,</w:t>
            </w:r>
            <w:r w:rsidRPr="007427EC">
              <w:rPr>
                <w:rFonts w:ascii="Angsana New" w:eastAsia="Times New Roman" w:hAnsi="Angsana New" w:cs="Angsana New"/>
                <w:sz w:val="25"/>
                <w:szCs w:val="25"/>
                <w:cs/>
              </w:rPr>
              <w:t>332</w:t>
            </w:r>
            <w:r w:rsidRPr="007427EC">
              <w:rPr>
                <w:rFonts w:ascii="Angsana New" w:eastAsia="Times New Roman" w:hAnsi="Angsana New" w:cs="Angsana New"/>
                <w:sz w:val="25"/>
                <w:szCs w:val="25"/>
              </w:rPr>
              <w:t>,</w:t>
            </w:r>
            <w:r w:rsidRPr="007427EC">
              <w:rPr>
                <w:rFonts w:ascii="Angsana New" w:eastAsia="Times New Roman" w:hAnsi="Angsana New" w:cs="Angsana New"/>
                <w:sz w:val="25"/>
                <w:szCs w:val="25"/>
                <w:cs/>
              </w:rPr>
              <w:t>961.03</w:t>
            </w:r>
          </w:p>
        </w:tc>
        <w:tc>
          <w:tcPr>
            <w:tcW w:w="263" w:type="dxa"/>
          </w:tcPr>
          <w:p w14:paraId="72B87971" w14:textId="77777777" w:rsidR="00AC0C88" w:rsidRPr="00102CDD" w:rsidRDefault="00AC0C88" w:rsidP="00AC0C88">
            <w:pPr>
              <w:ind w:right="345"/>
              <w:jc w:val="center"/>
              <w:rPr>
                <w:rFonts w:ascii="Angsana New" w:eastAsia="Times New Roman" w:hAnsi="Angsana New" w:cs="Angsana New"/>
                <w:sz w:val="25"/>
                <w:szCs w:val="25"/>
              </w:rPr>
            </w:pPr>
          </w:p>
        </w:tc>
        <w:tc>
          <w:tcPr>
            <w:tcW w:w="1503" w:type="dxa"/>
            <w:tcBorders>
              <w:top w:val="single" w:sz="4" w:space="0" w:color="auto"/>
              <w:bottom w:val="double" w:sz="4" w:space="0" w:color="auto"/>
            </w:tcBorders>
          </w:tcPr>
          <w:p w14:paraId="2A17D592" w14:textId="063DAF42" w:rsidR="00AC0C88" w:rsidRPr="00522C49" w:rsidRDefault="00AC0C88" w:rsidP="00AC0C88">
            <w:pPr>
              <w:ind w:right="127"/>
              <w:jc w:val="right"/>
              <w:rPr>
                <w:rFonts w:ascii="Angsana New" w:eastAsia="Times New Roman" w:hAnsi="Angsana New" w:cs="Angsana New"/>
                <w:sz w:val="25"/>
                <w:szCs w:val="25"/>
                <w:highlight w:val="red"/>
                <w:cs/>
              </w:rPr>
            </w:pPr>
            <w:r w:rsidRPr="00160C8E">
              <w:rPr>
                <w:rFonts w:ascii="Angsana New" w:eastAsia="Times New Roman" w:hAnsi="Angsana New" w:cs="Angsana New"/>
                <w:sz w:val="25"/>
                <w:szCs w:val="25"/>
                <w:cs/>
              </w:rPr>
              <w:t>129</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322</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588.37</w:t>
            </w:r>
          </w:p>
        </w:tc>
        <w:tc>
          <w:tcPr>
            <w:tcW w:w="263" w:type="dxa"/>
          </w:tcPr>
          <w:p w14:paraId="6F68FCB5" w14:textId="77777777" w:rsidR="00AC0C88" w:rsidRPr="00102CDD" w:rsidRDefault="00AC0C88" w:rsidP="00AC0C88">
            <w:pPr>
              <w:ind w:right="345"/>
              <w:jc w:val="center"/>
              <w:rPr>
                <w:rFonts w:ascii="Angsana New" w:eastAsia="Times New Roman" w:hAnsi="Angsana New" w:cs="Angsana New"/>
                <w:sz w:val="25"/>
                <w:szCs w:val="25"/>
              </w:rPr>
            </w:pPr>
          </w:p>
        </w:tc>
        <w:tc>
          <w:tcPr>
            <w:tcW w:w="1500" w:type="dxa"/>
            <w:tcBorders>
              <w:top w:val="single" w:sz="4" w:space="0" w:color="auto"/>
              <w:bottom w:val="double" w:sz="4" w:space="0" w:color="auto"/>
            </w:tcBorders>
          </w:tcPr>
          <w:p w14:paraId="29B38E36" w14:textId="3F05C33C" w:rsidR="00AC0C88" w:rsidRPr="00AC0C88" w:rsidRDefault="007427EC" w:rsidP="00AC0C88">
            <w:pPr>
              <w:ind w:right="127"/>
              <w:jc w:val="right"/>
              <w:rPr>
                <w:rFonts w:ascii="Angsana New" w:eastAsia="Times New Roman" w:hAnsi="Angsana New" w:cs="Angsana New"/>
                <w:sz w:val="25"/>
                <w:szCs w:val="25"/>
                <w:highlight w:val="yellow"/>
              </w:rPr>
            </w:pPr>
            <w:r w:rsidRPr="007427EC">
              <w:rPr>
                <w:rFonts w:ascii="Angsana New" w:eastAsia="Times New Roman" w:hAnsi="Angsana New" w:cs="Angsana New"/>
                <w:sz w:val="25"/>
                <w:szCs w:val="25"/>
                <w:cs/>
              </w:rPr>
              <w:t>17</w:t>
            </w:r>
            <w:r w:rsidRPr="007427EC">
              <w:rPr>
                <w:rFonts w:ascii="Angsana New" w:eastAsia="Times New Roman" w:hAnsi="Angsana New" w:cs="Angsana New"/>
                <w:sz w:val="25"/>
                <w:szCs w:val="25"/>
              </w:rPr>
              <w:t>,</w:t>
            </w:r>
            <w:r w:rsidRPr="007427EC">
              <w:rPr>
                <w:rFonts w:ascii="Angsana New" w:eastAsia="Times New Roman" w:hAnsi="Angsana New" w:cs="Angsana New"/>
                <w:sz w:val="25"/>
                <w:szCs w:val="25"/>
                <w:cs/>
              </w:rPr>
              <w:t>514</w:t>
            </w:r>
            <w:r w:rsidRPr="007427EC">
              <w:rPr>
                <w:rFonts w:ascii="Angsana New" w:eastAsia="Times New Roman" w:hAnsi="Angsana New" w:cs="Angsana New"/>
                <w:sz w:val="25"/>
                <w:szCs w:val="25"/>
              </w:rPr>
              <w:t>,</w:t>
            </w:r>
            <w:r w:rsidRPr="007427EC">
              <w:rPr>
                <w:rFonts w:ascii="Angsana New" w:eastAsia="Times New Roman" w:hAnsi="Angsana New" w:cs="Angsana New"/>
                <w:sz w:val="25"/>
                <w:szCs w:val="25"/>
                <w:cs/>
              </w:rPr>
              <w:t>117.23</w:t>
            </w:r>
          </w:p>
        </w:tc>
        <w:tc>
          <w:tcPr>
            <w:tcW w:w="247" w:type="dxa"/>
          </w:tcPr>
          <w:p w14:paraId="68637B2A" w14:textId="77777777" w:rsidR="00AC0C88" w:rsidRPr="00102CDD" w:rsidRDefault="00AC0C88" w:rsidP="00AC0C88">
            <w:pPr>
              <w:ind w:right="345"/>
              <w:jc w:val="center"/>
              <w:rPr>
                <w:rFonts w:ascii="Angsana New" w:eastAsia="Times New Roman" w:hAnsi="Angsana New" w:cs="Angsana New"/>
                <w:sz w:val="25"/>
                <w:szCs w:val="25"/>
              </w:rPr>
            </w:pPr>
          </w:p>
        </w:tc>
        <w:tc>
          <w:tcPr>
            <w:tcW w:w="1501" w:type="dxa"/>
            <w:tcBorders>
              <w:top w:val="single" w:sz="4" w:space="0" w:color="auto"/>
              <w:bottom w:val="double" w:sz="4" w:space="0" w:color="auto"/>
            </w:tcBorders>
          </w:tcPr>
          <w:p w14:paraId="4B78FA63" w14:textId="5BCAB35F" w:rsidR="00AC0C88" w:rsidRPr="00522C49" w:rsidRDefault="00AC0C88" w:rsidP="00AC0C88">
            <w:pPr>
              <w:ind w:right="127"/>
              <w:jc w:val="right"/>
              <w:rPr>
                <w:rFonts w:ascii="Angsana New" w:eastAsia="Times New Roman" w:hAnsi="Angsana New" w:cs="Angsana New"/>
                <w:sz w:val="25"/>
                <w:szCs w:val="25"/>
                <w:highlight w:val="red"/>
                <w:cs/>
              </w:rPr>
            </w:pPr>
            <w:r w:rsidRPr="00160C8E">
              <w:rPr>
                <w:rFonts w:ascii="Angsana New" w:eastAsia="Times New Roman" w:hAnsi="Angsana New" w:cs="Angsana New"/>
                <w:sz w:val="25"/>
                <w:szCs w:val="25"/>
                <w:cs/>
              </w:rPr>
              <w:t>22</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342</w:t>
            </w:r>
            <w:r w:rsidRPr="00160C8E">
              <w:rPr>
                <w:rFonts w:ascii="Angsana New" w:eastAsia="Times New Roman" w:hAnsi="Angsana New" w:cs="Angsana New"/>
                <w:sz w:val="25"/>
                <w:szCs w:val="25"/>
              </w:rPr>
              <w:t>,</w:t>
            </w:r>
            <w:r w:rsidRPr="00160C8E">
              <w:rPr>
                <w:rFonts w:ascii="Angsana New" w:eastAsia="Times New Roman" w:hAnsi="Angsana New" w:cs="Angsana New"/>
                <w:sz w:val="25"/>
                <w:szCs w:val="25"/>
                <w:cs/>
              </w:rPr>
              <w:t>252.28</w:t>
            </w:r>
          </w:p>
        </w:tc>
      </w:tr>
    </w:tbl>
    <w:p w14:paraId="2F43A624" w14:textId="77777777" w:rsidR="00FF1169" w:rsidRPr="00FF1169" w:rsidRDefault="00FF1169" w:rsidP="00FF1169">
      <w:pPr>
        <w:pStyle w:val="ListParagraph"/>
        <w:tabs>
          <w:tab w:val="left" w:pos="450"/>
          <w:tab w:val="left" w:pos="1170"/>
        </w:tabs>
        <w:ind w:left="900"/>
        <w:rPr>
          <w:rFonts w:ascii="Angsana New" w:hAnsi="Angsana New" w:cs="Angsana New"/>
          <w:sz w:val="16"/>
          <w:szCs w:val="16"/>
        </w:rPr>
      </w:pPr>
    </w:p>
    <w:p w14:paraId="331EEA44" w14:textId="308679E7" w:rsidR="004D6075" w:rsidRPr="00CB1D73" w:rsidRDefault="004D6075" w:rsidP="00C64382">
      <w:pPr>
        <w:pStyle w:val="ListParagraph"/>
        <w:numPr>
          <w:ilvl w:val="0"/>
          <w:numId w:val="29"/>
        </w:numPr>
        <w:ind w:left="810"/>
        <w:rPr>
          <w:rFonts w:ascii="Angsana New" w:hAnsi="Angsana New" w:cs="Angsana New"/>
          <w:sz w:val="30"/>
          <w:szCs w:val="30"/>
        </w:rPr>
      </w:pPr>
      <w:r w:rsidRPr="00CB1D73">
        <w:rPr>
          <w:rFonts w:ascii="Angsana New" w:hAnsi="Angsana New" w:cs="Angsana New"/>
          <w:sz w:val="30"/>
          <w:szCs w:val="30"/>
          <w:cs/>
        </w:rPr>
        <w:t>ลักษณะความสัมพันธ์</w:t>
      </w:r>
      <w:r w:rsidRPr="00CB1D73">
        <w:rPr>
          <w:rFonts w:ascii="Angsana New" w:hAnsi="Angsana New" w:cs="Angsana New" w:hint="cs"/>
          <w:sz w:val="30"/>
          <w:szCs w:val="30"/>
          <w:cs/>
        </w:rPr>
        <w:t>ของบริษัทฯ</w:t>
      </w:r>
    </w:p>
    <w:tbl>
      <w:tblPr>
        <w:tblW w:w="9581" w:type="dxa"/>
        <w:tblInd w:w="450" w:type="dxa"/>
        <w:tblLayout w:type="fixed"/>
        <w:tblLook w:val="0000" w:firstRow="0" w:lastRow="0" w:firstColumn="0" w:lastColumn="0" w:noHBand="0" w:noVBand="0"/>
      </w:tblPr>
      <w:tblGrid>
        <w:gridCol w:w="3627"/>
        <w:gridCol w:w="5954"/>
      </w:tblGrid>
      <w:tr w:rsidR="004D6075" w:rsidRPr="004D6A3D" w14:paraId="38DA062F" w14:textId="77777777" w:rsidTr="00E75DA2">
        <w:trPr>
          <w:tblHeader/>
        </w:trPr>
        <w:tc>
          <w:tcPr>
            <w:tcW w:w="3627" w:type="dxa"/>
          </w:tcPr>
          <w:p w14:paraId="440E0A5F" w14:textId="77777777" w:rsidR="004D6075" w:rsidRPr="004D6A3D" w:rsidRDefault="004D6075" w:rsidP="00706F16">
            <w:pPr>
              <w:jc w:val="center"/>
              <w:rPr>
                <w:rFonts w:ascii="Angsana New" w:hAnsi="Angsana New" w:cs="Angsana New"/>
                <w:sz w:val="25"/>
                <w:szCs w:val="25"/>
                <w:u w:val="single"/>
                <w:cs/>
              </w:rPr>
            </w:pPr>
            <w:r w:rsidRPr="004D6A3D">
              <w:rPr>
                <w:rFonts w:ascii="Angsana New" w:hAnsi="Angsana New" w:cs="Angsana New"/>
                <w:sz w:val="25"/>
                <w:szCs w:val="25"/>
                <w:u w:val="single"/>
                <w:cs/>
              </w:rPr>
              <w:t>ชื่อบุคคลและกิจการที่เกี่ยวข้องกัน</w:t>
            </w:r>
          </w:p>
        </w:tc>
        <w:tc>
          <w:tcPr>
            <w:tcW w:w="5954" w:type="dxa"/>
          </w:tcPr>
          <w:p w14:paraId="69B0A5EB" w14:textId="77777777" w:rsidR="004D6075" w:rsidRPr="004D6A3D" w:rsidRDefault="004D6075" w:rsidP="00706F16">
            <w:pPr>
              <w:jc w:val="center"/>
              <w:rPr>
                <w:rFonts w:ascii="Angsana New" w:hAnsi="Angsana New" w:cs="Angsana New"/>
                <w:sz w:val="25"/>
                <w:szCs w:val="25"/>
                <w:u w:val="single"/>
                <w:cs/>
              </w:rPr>
            </w:pPr>
            <w:r w:rsidRPr="004D6A3D">
              <w:rPr>
                <w:rFonts w:ascii="Angsana New" w:hAnsi="Angsana New" w:cs="Angsana New"/>
                <w:sz w:val="25"/>
                <w:szCs w:val="25"/>
                <w:u w:val="single"/>
                <w:cs/>
              </w:rPr>
              <w:t>ลักษณะความสัมพันธ์</w:t>
            </w:r>
          </w:p>
        </w:tc>
      </w:tr>
      <w:tr w:rsidR="004D6075" w:rsidRPr="004D6A3D" w14:paraId="4D781167" w14:textId="77777777" w:rsidTr="00E75DA2">
        <w:tc>
          <w:tcPr>
            <w:tcW w:w="3627" w:type="dxa"/>
          </w:tcPr>
          <w:p w14:paraId="1F2BFC70"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rPr>
              <w:t>MDX BVI Ltd</w:t>
            </w:r>
            <w:r w:rsidRPr="004D6A3D">
              <w:rPr>
                <w:rFonts w:ascii="Angsana New" w:hAnsi="Angsana New" w:cs="Angsana New"/>
                <w:sz w:val="25"/>
                <w:szCs w:val="25"/>
                <w:cs/>
              </w:rPr>
              <w:t>.</w:t>
            </w:r>
          </w:p>
        </w:tc>
        <w:tc>
          <w:tcPr>
            <w:tcW w:w="5954" w:type="dxa"/>
          </w:tcPr>
          <w:p w14:paraId="75801379"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4D6075" w:rsidRPr="004D6A3D" w14:paraId="72895198" w14:textId="77777777" w:rsidTr="00E75DA2">
        <w:tc>
          <w:tcPr>
            <w:tcW w:w="3627" w:type="dxa"/>
          </w:tcPr>
          <w:p w14:paraId="12406D6B"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เกตเวย์ ดิเวลลอปเมนท์ จำกัด</w:t>
            </w:r>
          </w:p>
        </w:tc>
        <w:tc>
          <w:tcPr>
            <w:tcW w:w="5954" w:type="dxa"/>
          </w:tcPr>
          <w:p w14:paraId="4CB262E9"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5DA0D0E3" w14:textId="77777777" w:rsidTr="00E75DA2">
        <w:tc>
          <w:tcPr>
            <w:tcW w:w="3627" w:type="dxa"/>
          </w:tcPr>
          <w:p w14:paraId="190C22F7"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กรีน เอ็นเนอร์ยี จำกัด</w:t>
            </w:r>
          </w:p>
        </w:tc>
        <w:tc>
          <w:tcPr>
            <w:tcW w:w="5954" w:type="dxa"/>
          </w:tcPr>
          <w:p w14:paraId="01A62331"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3B7662D1" w14:textId="77777777" w:rsidTr="00E75DA2">
        <w:tc>
          <w:tcPr>
            <w:tcW w:w="3627" w:type="dxa"/>
          </w:tcPr>
          <w:p w14:paraId="7D7A763E"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cs/>
              </w:rPr>
              <w:t xml:space="preserve">บริษัท จี เอ็ม เอส เพาเวอร์ จำกัด (มหาชน) </w:t>
            </w:r>
          </w:p>
        </w:tc>
        <w:tc>
          <w:tcPr>
            <w:tcW w:w="5954" w:type="dxa"/>
          </w:tcPr>
          <w:p w14:paraId="5E1735C3"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4D6075" w:rsidRPr="004D6A3D" w14:paraId="2B7E16F5" w14:textId="77777777" w:rsidTr="00E75DA2">
        <w:tc>
          <w:tcPr>
            <w:tcW w:w="3627" w:type="dxa"/>
          </w:tcPr>
          <w:p w14:paraId="47B9B1C2"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กรุ๊ป จำกัด</w:t>
            </w:r>
          </w:p>
        </w:tc>
        <w:tc>
          <w:tcPr>
            <w:tcW w:w="5954" w:type="dxa"/>
          </w:tcPr>
          <w:p w14:paraId="39E54468"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5E243370" w14:textId="77777777" w:rsidTr="00E75DA2">
        <w:tc>
          <w:tcPr>
            <w:tcW w:w="3627" w:type="dxa"/>
          </w:tcPr>
          <w:p w14:paraId="1F43924B" w14:textId="77777777" w:rsidR="004D6075" w:rsidRPr="004D6A3D" w:rsidRDefault="004D6075" w:rsidP="00706F16">
            <w:pPr>
              <w:tabs>
                <w:tab w:val="center" w:pos="4153"/>
                <w:tab w:val="right" w:pos="8306"/>
              </w:tabs>
              <w:ind w:left="-108"/>
              <w:rPr>
                <w:rFonts w:ascii="Angsana New" w:hAnsi="Angsana New" w:cs="Angsana New"/>
                <w:sz w:val="25"/>
                <w:szCs w:val="25"/>
                <w:cs/>
                <w:lang w:eastAsia="x-none"/>
              </w:rPr>
            </w:pPr>
            <w:r w:rsidRPr="004D6A3D">
              <w:rPr>
                <w:rFonts w:ascii="Angsana New" w:hAnsi="Angsana New" w:cs="Angsana New"/>
                <w:sz w:val="25"/>
                <w:szCs w:val="25"/>
                <w:lang w:eastAsia="x-none"/>
              </w:rPr>
              <w:t>Ta Sang Hydropower Co</w:t>
            </w:r>
            <w:r w:rsidRPr="004D6A3D">
              <w:rPr>
                <w:rFonts w:ascii="Angsana New" w:hAnsi="Angsana New" w:cs="Angsana New"/>
                <w:sz w:val="25"/>
                <w:szCs w:val="25"/>
                <w:cs/>
                <w:lang w:eastAsia="x-none"/>
              </w:rPr>
              <w:t>.</w:t>
            </w:r>
            <w:r w:rsidRPr="004D6A3D">
              <w:rPr>
                <w:rFonts w:ascii="Angsana New" w:hAnsi="Angsana New" w:cs="Angsana New"/>
                <w:sz w:val="25"/>
                <w:szCs w:val="25"/>
                <w:lang w:eastAsia="x-none"/>
              </w:rPr>
              <w:t>, Ltd</w:t>
            </w:r>
            <w:r w:rsidRPr="004D6A3D">
              <w:rPr>
                <w:rFonts w:ascii="Angsana New" w:hAnsi="Angsana New" w:cs="Angsana New"/>
                <w:sz w:val="25"/>
                <w:szCs w:val="25"/>
                <w:cs/>
                <w:lang w:eastAsia="x-none"/>
              </w:rPr>
              <w:t>.</w:t>
            </w:r>
          </w:p>
        </w:tc>
        <w:tc>
          <w:tcPr>
            <w:tcW w:w="5954" w:type="dxa"/>
          </w:tcPr>
          <w:p w14:paraId="7E500030"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 เอ็ม ดี เอ็กซ์ กรุ๊ป จำกัด</w:t>
            </w:r>
          </w:p>
        </w:tc>
      </w:tr>
      <w:tr w:rsidR="004D6075" w:rsidRPr="004D6A3D" w14:paraId="14BA52A6" w14:textId="77777777" w:rsidTr="00E75DA2">
        <w:tc>
          <w:tcPr>
            <w:tcW w:w="3627" w:type="dxa"/>
          </w:tcPr>
          <w:p w14:paraId="2DD62F39" w14:textId="77777777" w:rsidR="004D6075" w:rsidRPr="004D6A3D" w:rsidRDefault="004D6075" w:rsidP="00706F16">
            <w:pPr>
              <w:tabs>
                <w:tab w:val="center" w:pos="4153"/>
                <w:tab w:val="right" w:pos="8306"/>
              </w:tabs>
              <w:ind w:left="-108"/>
              <w:rPr>
                <w:rFonts w:ascii="Angsana New" w:hAnsi="Angsana New" w:cs="Angsana New"/>
                <w:sz w:val="25"/>
                <w:szCs w:val="25"/>
                <w:lang w:eastAsia="x-none"/>
              </w:rPr>
            </w:pPr>
            <w:r w:rsidRPr="004D6A3D">
              <w:rPr>
                <w:rFonts w:ascii="Angsana New" w:hAnsi="Angsana New" w:cs="Angsana New" w:hint="cs"/>
                <w:sz w:val="25"/>
                <w:szCs w:val="25"/>
                <w:cs/>
                <w:lang w:eastAsia="x-none"/>
              </w:rPr>
              <w:t>บริษัท รี เอนเนอร์ยี จำกัด</w:t>
            </w:r>
          </w:p>
        </w:tc>
        <w:tc>
          <w:tcPr>
            <w:tcW w:w="5954" w:type="dxa"/>
          </w:tcPr>
          <w:p w14:paraId="4B44428F" w14:textId="23952DCC" w:rsidR="004D6075" w:rsidRPr="004D6A3D" w:rsidRDefault="004D6075" w:rsidP="00102CDD">
            <w:pPr>
              <w:ind w:left="138" w:right="-108" w:hanging="180"/>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w:t>
            </w:r>
            <w:r w:rsidRPr="004D6A3D">
              <w:rPr>
                <w:rFonts w:ascii="Angsana New" w:hAnsi="Angsana New" w:cs="Angsana New"/>
                <w:sz w:val="25"/>
                <w:szCs w:val="25"/>
              </w:rPr>
              <w:t xml:space="preserve"> </w:t>
            </w:r>
            <w:r w:rsidRPr="004D6A3D">
              <w:rPr>
                <w:rFonts w:ascii="Angsana New" w:hAnsi="Angsana New" w:cs="Angsana New" w:hint="cs"/>
                <w:sz w:val="25"/>
                <w:szCs w:val="25"/>
                <w:cs/>
              </w:rPr>
              <w:t>จี เอ็ม เอส เพาเวอร์ จำกัด</w:t>
            </w:r>
            <w:r w:rsidR="00102CDD">
              <w:rPr>
                <w:rFonts w:ascii="Angsana New" w:hAnsi="Angsana New" w:cs="Angsana New"/>
                <w:sz w:val="25"/>
                <w:szCs w:val="25"/>
              </w:rPr>
              <w:t xml:space="preserve"> </w:t>
            </w:r>
            <w:r w:rsidRPr="004D6A3D">
              <w:rPr>
                <w:rFonts w:ascii="Angsana New" w:hAnsi="Angsana New" w:cs="Angsana New" w:hint="cs"/>
                <w:sz w:val="25"/>
                <w:szCs w:val="25"/>
                <w:cs/>
              </w:rPr>
              <w:t>(มหาชน) และบริษัท</w:t>
            </w:r>
            <w:r w:rsidRPr="004D6A3D">
              <w:rPr>
                <w:rFonts w:ascii="Angsana New" w:hAnsi="Angsana New" w:cs="Angsana New"/>
                <w:sz w:val="25"/>
                <w:szCs w:val="25"/>
                <w:cs/>
              </w:rPr>
              <w:t xml:space="preserve"> เอ็ม ดี เอ็กซ์ กรีน เอ็นเนอร์ยี จำกัด</w:t>
            </w:r>
            <w:r w:rsidRPr="004D6A3D">
              <w:rPr>
                <w:rFonts w:ascii="Angsana New" w:hAnsi="Angsana New" w:cs="Angsana New" w:hint="cs"/>
                <w:sz w:val="25"/>
                <w:szCs w:val="25"/>
                <w:cs/>
              </w:rPr>
              <w:t xml:space="preserve"> </w:t>
            </w:r>
          </w:p>
        </w:tc>
      </w:tr>
      <w:tr w:rsidR="004D6075" w:rsidRPr="004D6A3D" w14:paraId="58C6D22B" w14:textId="77777777" w:rsidTr="00E75DA2">
        <w:tc>
          <w:tcPr>
            <w:tcW w:w="3627" w:type="dxa"/>
          </w:tcPr>
          <w:p w14:paraId="4B0176F5" w14:textId="77777777" w:rsidR="004D6075" w:rsidRPr="004D6A3D" w:rsidRDefault="004D6075" w:rsidP="00706F16">
            <w:pPr>
              <w:tabs>
                <w:tab w:val="center" w:pos="4153"/>
                <w:tab w:val="right" w:pos="8306"/>
              </w:tabs>
              <w:ind w:left="-108"/>
              <w:rPr>
                <w:rFonts w:ascii="Angsana New" w:hAnsi="Angsana New" w:cs="Angsana New"/>
                <w:sz w:val="25"/>
                <w:szCs w:val="25"/>
                <w:cs/>
                <w:lang w:val="x-none" w:eastAsia="x-none"/>
              </w:rPr>
            </w:pPr>
            <w:r w:rsidRPr="004D6A3D">
              <w:rPr>
                <w:rFonts w:ascii="Angsana New" w:hAnsi="Angsana New" w:cs="Angsana New"/>
                <w:sz w:val="25"/>
                <w:szCs w:val="25"/>
                <w:cs/>
                <w:lang w:val="x-none" w:eastAsia="x-none"/>
              </w:rPr>
              <w:t>บริษัท เกตเวย์ เพาเวอร์ จำกัด</w:t>
            </w:r>
          </w:p>
        </w:tc>
        <w:tc>
          <w:tcPr>
            <w:tcW w:w="5954" w:type="dxa"/>
          </w:tcPr>
          <w:p w14:paraId="123D67E1"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4D6075" w:rsidRPr="004D6A3D" w14:paraId="5AA677B9" w14:textId="77777777" w:rsidTr="00E75DA2">
        <w:tc>
          <w:tcPr>
            <w:tcW w:w="3627" w:type="dxa"/>
          </w:tcPr>
          <w:p w14:paraId="5E7994A2"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จี เอ็ม เอส เพาเวอร์ เซอร์วิสเซส จำกัด</w:t>
            </w:r>
          </w:p>
        </w:tc>
        <w:tc>
          <w:tcPr>
            <w:tcW w:w="5954" w:type="dxa"/>
          </w:tcPr>
          <w:p w14:paraId="794802F5"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4D6075" w:rsidRPr="004D6A3D" w14:paraId="6A09EF0E" w14:textId="77777777" w:rsidTr="00E75DA2">
        <w:tc>
          <w:tcPr>
            <w:tcW w:w="3627" w:type="dxa"/>
          </w:tcPr>
          <w:p w14:paraId="3F4BE4D3"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rPr>
              <w:t>GMS Power International Pte Ltd</w:t>
            </w:r>
            <w:r w:rsidRPr="004D6A3D">
              <w:rPr>
                <w:rFonts w:ascii="Angsana New" w:hAnsi="Angsana New" w:cs="Angsana New"/>
                <w:sz w:val="25"/>
                <w:szCs w:val="25"/>
                <w:cs/>
              </w:rPr>
              <w:t>.</w:t>
            </w:r>
          </w:p>
        </w:tc>
        <w:tc>
          <w:tcPr>
            <w:tcW w:w="5954" w:type="dxa"/>
          </w:tcPr>
          <w:p w14:paraId="5D964CB7"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FA7F37" w:rsidRPr="004D6A3D" w14:paraId="2C3521A3" w14:textId="77777777" w:rsidTr="00E75DA2">
        <w:tc>
          <w:tcPr>
            <w:tcW w:w="3627" w:type="dxa"/>
          </w:tcPr>
          <w:p w14:paraId="765EC199" w14:textId="4866D54D"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อีสเทิร์น เพาเวอร์ แอนด์ อิเล็คทริค จำกัด</w:t>
            </w:r>
          </w:p>
        </w:tc>
        <w:tc>
          <w:tcPr>
            <w:tcW w:w="5954" w:type="dxa"/>
          </w:tcPr>
          <w:p w14:paraId="6036724C" w14:textId="77777777" w:rsidR="005C4FAE" w:rsidRDefault="00FA7F37" w:rsidP="005C4FAE">
            <w:pPr>
              <w:ind w:left="-52" w:right="-108"/>
              <w:rPr>
                <w:rFonts w:ascii="Angsana New" w:hAnsi="Angsana New" w:cs="Angsana New"/>
                <w:sz w:val="25"/>
                <w:szCs w:val="25"/>
              </w:rPr>
            </w:pPr>
            <w:r w:rsidRPr="004D6A3D">
              <w:rPr>
                <w:rFonts w:ascii="Angsana New" w:hAnsi="Angsana New" w:cs="Angsana New"/>
                <w:sz w:val="25"/>
                <w:szCs w:val="25"/>
                <w:cs/>
              </w:rPr>
              <w:t>บริษัท</w:t>
            </w:r>
            <w:r>
              <w:rPr>
                <w:rFonts w:ascii="Angsana New" w:hAnsi="Angsana New" w:cs="Angsana New" w:hint="cs"/>
                <w:sz w:val="25"/>
                <w:szCs w:val="25"/>
                <w:cs/>
              </w:rPr>
              <w:t>ย่อย</w:t>
            </w:r>
            <w:r w:rsidRPr="004D6A3D">
              <w:rPr>
                <w:rFonts w:ascii="Angsana New" w:hAnsi="Angsana New" w:cs="Angsana New"/>
                <w:sz w:val="25"/>
                <w:szCs w:val="25"/>
                <w:cs/>
              </w:rPr>
              <w:t xml:space="preserve">โดยการถือหุ้นทางอ้อมผ่านบริษัท จี เอ็ม เอส เพาเวอร์ จำกัด (มหาชน) </w:t>
            </w:r>
          </w:p>
          <w:p w14:paraId="2C35EF96" w14:textId="52A35D13" w:rsidR="00FA7F37" w:rsidRPr="004D6A3D" w:rsidRDefault="005C4FAE" w:rsidP="005C4FAE">
            <w:pPr>
              <w:ind w:left="205" w:right="-108"/>
              <w:rPr>
                <w:rFonts w:ascii="Angsana New" w:hAnsi="Angsana New" w:cs="Angsana New"/>
                <w:sz w:val="25"/>
                <w:szCs w:val="25"/>
                <w:cs/>
              </w:rPr>
            </w:pPr>
            <w:r>
              <w:rPr>
                <w:rFonts w:ascii="Angsana New" w:hAnsi="Angsana New" w:cs="Angsana New" w:hint="cs"/>
                <w:sz w:val="25"/>
                <w:szCs w:val="25"/>
                <w:cs/>
              </w:rPr>
              <w:t xml:space="preserve">ตั้งแต่วันที่ </w:t>
            </w:r>
            <w:r>
              <w:rPr>
                <w:rFonts w:ascii="Angsana New" w:hAnsi="Angsana New" w:cs="Angsana New"/>
                <w:sz w:val="25"/>
                <w:szCs w:val="25"/>
              </w:rPr>
              <w:t>25</w:t>
            </w:r>
            <w:r>
              <w:rPr>
                <w:rFonts w:ascii="Angsana New" w:hAnsi="Angsana New" w:cs="Angsana New" w:hint="cs"/>
                <w:sz w:val="25"/>
                <w:szCs w:val="25"/>
                <w:cs/>
              </w:rPr>
              <w:t xml:space="preserve"> มิถุนายน </w:t>
            </w:r>
            <w:r>
              <w:rPr>
                <w:rFonts w:ascii="Angsana New" w:hAnsi="Angsana New" w:cs="Angsana New"/>
                <w:sz w:val="25"/>
                <w:szCs w:val="25"/>
              </w:rPr>
              <w:t>2567</w:t>
            </w:r>
          </w:p>
        </w:tc>
      </w:tr>
      <w:tr w:rsidR="00757FDD" w:rsidRPr="004D6A3D" w14:paraId="33544874" w14:textId="77777777" w:rsidTr="00E75DA2">
        <w:tc>
          <w:tcPr>
            <w:tcW w:w="3627" w:type="dxa"/>
          </w:tcPr>
          <w:p w14:paraId="22383620" w14:textId="3E5C3AF0" w:rsidR="00757FDD" w:rsidRPr="004D6A3D" w:rsidRDefault="006C4C9C" w:rsidP="00FA7F37">
            <w:pPr>
              <w:ind w:left="-108"/>
              <w:rPr>
                <w:rFonts w:ascii="Angsana New" w:hAnsi="Angsana New" w:cs="Angsana New"/>
                <w:sz w:val="25"/>
                <w:szCs w:val="25"/>
              </w:rPr>
            </w:pPr>
            <w:r w:rsidRPr="006C4C9C">
              <w:rPr>
                <w:rFonts w:ascii="Angsana New" w:hAnsi="Angsana New" w:cs="Angsana New"/>
                <w:sz w:val="25"/>
                <w:szCs w:val="25"/>
                <w:cs/>
              </w:rPr>
              <w:t>บริษัท เดอะ โปร พร็อพเพอร์ตี้ ดีเวลลอปเม้นท์ จำกัด</w:t>
            </w:r>
          </w:p>
        </w:tc>
        <w:tc>
          <w:tcPr>
            <w:tcW w:w="5954" w:type="dxa"/>
          </w:tcPr>
          <w:p w14:paraId="3EADA569" w14:textId="77777777" w:rsidR="00757FDD" w:rsidRDefault="00984D32" w:rsidP="00FA7F37">
            <w:pPr>
              <w:ind w:left="-52" w:right="-108"/>
              <w:rPr>
                <w:rFonts w:ascii="Angsana New" w:hAnsi="Angsana New" w:cs="Angsana New"/>
                <w:sz w:val="25"/>
                <w:szCs w:val="25"/>
              </w:rPr>
            </w:pPr>
            <w:r w:rsidRPr="00984D32">
              <w:rPr>
                <w:rFonts w:ascii="Angsana New" w:hAnsi="Angsana New" w:cs="Angsana New"/>
                <w:sz w:val="25"/>
                <w:szCs w:val="25"/>
                <w:cs/>
              </w:rPr>
              <w:t>บริษัทย่อยโดยการถือหุ้นทางอ้อมผ่านบริษัท เอ็ม ดี เอ็กซ์ กรีน เอ็นเนอร์ยี จำกัด</w:t>
            </w:r>
          </w:p>
          <w:p w14:paraId="61812AD0" w14:textId="487C2C29" w:rsidR="00757FDD" w:rsidRDefault="005C4FAE" w:rsidP="005C4FAE">
            <w:pPr>
              <w:ind w:left="205" w:right="-108"/>
              <w:rPr>
                <w:rFonts w:ascii="Angsana New" w:hAnsi="Angsana New" w:cs="Angsana New"/>
                <w:sz w:val="25"/>
                <w:szCs w:val="25"/>
                <w:cs/>
              </w:rPr>
            </w:pPr>
            <w:r>
              <w:rPr>
                <w:rFonts w:ascii="Angsana New" w:hAnsi="Angsana New" w:cs="Angsana New" w:hint="cs"/>
                <w:sz w:val="25"/>
                <w:szCs w:val="25"/>
                <w:cs/>
              </w:rPr>
              <w:t xml:space="preserve">ตั้งแต่วันที่ </w:t>
            </w:r>
            <w:r>
              <w:rPr>
                <w:rFonts w:ascii="Angsana New" w:hAnsi="Angsana New" w:cs="Angsana New"/>
                <w:sz w:val="25"/>
                <w:szCs w:val="25"/>
              </w:rPr>
              <w:t>16</w:t>
            </w:r>
            <w:r>
              <w:rPr>
                <w:rFonts w:ascii="Angsana New" w:hAnsi="Angsana New" w:cs="Angsana New" w:hint="cs"/>
                <w:sz w:val="25"/>
                <w:szCs w:val="25"/>
                <w:cs/>
              </w:rPr>
              <w:t xml:space="preserve"> กรกฎาคม </w:t>
            </w:r>
            <w:r>
              <w:rPr>
                <w:rFonts w:ascii="Angsana New" w:hAnsi="Angsana New" w:cs="Angsana New"/>
                <w:sz w:val="25"/>
                <w:szCs w:val="25"/>
              </w:rPr>
              <w:t>2568</w:t>
            </w:r>
          </w:p>
        </w:tc>
      </w:tr>
      <w:tr w:rsidR="00FA7F37" w:rsidRPr="004D6A3D" w14:paraId="370E5C83" w14:textId="77777777" w:rsidTr="00E75DA2">
        <w:tc>
          <w:tcPr>
            <w:tcW w:w="3627" w:type="dxa"/>
          </w:tcPr>
          <w:p w14:paraId="36841660"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rPr>
              <w:t>Theun Hinboun Power Co</w:t>
            </w:r>
            <w:r w:rsidRPr="004D6A3D">
              <w:rPr>
                <w:rFonts w:ascii="Angsana New" w:hAnsi="Angsana New" w:cs="Angsana New"/>
                <w:sz w:val="25"/>
                <w:szCs w:val="25"/>
                <w:cs/>
              </w:rPr>
              <w:t>.</w:t>
            </w:r>
            <w:r w:rsidRPr="004D6A3D">
              <w:rPr>
                <w:rFonts w:ascii="Angsana New" w:hAnsi="Angsana New" w:cs="Angsana New"/>
                <w:sz w:val="25"/>
                <w:szCs w:val="25"/>
              </w:rPr>
              <w:t>, Ltd</w:t>
            </w:r>
            <w:r w:rsidRPr="004D6A3D">
              <w:rPr>
                <w:rFonts w:ascii="Angsana New" w:hAnsi="Angsana New" w:cs="Angsana New"/>
                <w:sz w:val="25"/>
                <w:szCs w:val="25"/>
                <w:cs/>
              </w:rPr>
              <w:t>.</w:t>
            </w:r>
          </w:p>
        </w:tc>
        <w:tc>
          <w:tcPr>
            <w:tcW w:w="5954" w:type="dxa"/>
          </w:tcPr>
          <w:p w14:paraId="045B2105" w14:textId="4CC9AF92"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บริษัทร่วมโดยการถือหุ้นทางอ้อมผ่าน</w:t>
            </w:r>
            <w:r w:rsidRPr="003C2240">
              <w:rPr>
                <w:rFonts w:ascii="Angsana New" w:hAnsi="Angsana New" w:cs="Angsana New"/>
                <w:sz w:val="25"/>
                <w:szCs w:val="25"/>
                <w:cs/>
              </w:rPr>
              <w:t>บริษัท จี เอ็ม เอส เพาเวอร์ จำกัด (มหาชน)</w:t>
            </w:r>
          </w:p>
        </w:tc>
      </w:tr>
      <w:tr w:rsidR="00FA7F37" w:rsidRPr="004D6A3D" w14:paraId="5C4E4F89" w14:textId="77777777" w:rsidTr="00E75DA2">
        <w:tc>
          <w:tcPr>
            <w:tcW w:w="3627" w:type="dxa"/>
          </w:tcPr>
          <w:p w14:paraId="3CFFE10F"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กิจการร่วมค้า เอ็นวีพีเอสเคจี</w:t>
            </w:r>
          </w:p>
        </w:tc>
        <w:tc>
          <w:tcPr>
            <w:tcW w:w="5954" w:type="dxa"/>
          </w:tcPr>
          <w:p w14:paraId="3F69E3A0"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FA7F37" w:rsidRPr="004D6A3D" w14:paraId="7509C6CA" w14:textId="77777777" w:rsidTr="00E75DA2">
        <w:tc>
          <w:tcPr>
            <w:tcW w:w="3627" w:type="dxa"/>
          </w:tcPr>
          <w:p w14:paraId="434E0F83"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เอ็ม ดี เอ็กซ์ แอสเซท จำกัด</w:t>
            </w:r>
          </w:p>
        </w:tc>
        <w:tc>
          <w:tcPr>
            <w:tcW w:w="5954" w:type="dxa"/>
          </w:tcPr>
          <w:p w14:paraId="24B5FF24"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กิจการเฉพาะกิจโดยมีผู้ถือหุ้นร่วมกัน</w:t>
            </w:r>
          </w:p>
        </w:tc>
      </w:tr>
      <w:tr w:rsidR="00FA7F37" w:rsidRPr="004D6A3D" w14:paraId="66A5D3C9" w14:textId="77777777" w:rsidTr="00E75DA2">
        <w:tc>
          <w:tcPr>
            <w:tcW w:w="3627" w:type="dxa"/>
          </w:tcPr>
          <w:p w14:paraId="131C34DD"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เซ็นทรัล อพาร์ทเมนท์ จำกัด</w:t>
            </w:r>
          </w:p>
        </w:tc>
        <w:tc>
          <w:tcPr>
            <w:tcW w:w="5954" w:type="dxa"/>
          </w:tcPr>
          <w:p w14:paraId="3C24B0F7"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กิจการที่เกี่ยวข้องกันโดยมีกรรมการร่วมกัน</w:t>
            </w:r>
          </w:p>
        </w:tc>
      </w:tr>
      <w:tr w:rsidR="00FA7F37" w:rsidRPr="004D6A3D" w14:paraId="39185049" w14:textId="77777777" w:rsidTr="00E75DA2">
        <w:tc>
          <w:tcPr>
            <w:tcW w:w="3627" w:type="dxa"/>
          </w:tcPr>
          <w:p w14:paraId="02BAC0FB"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เกตเวย์ เอสเตท จำกัด</w:t>
            </w:r>
          </w:p>
        </w:tc>
        <w:tc>
          <w:tcPr>
            <w:tcW w:w="5954" w:type="dxa"/>
          </w:tcPr>
          <w:p w14:paraId="518A136E"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กิจการที่เกี่ยวข้องกันโดยมีกรรมการและผู้ถือหุ้นร่วมกัน</w:t>
            </w:r>
          </w:p>
        </w:tc>
      </w:tr>
      <w:tr w:rsidR="00FA7F37" w:rsidRPr="004D6A3D" w14:paraId="341004C2" w14:textId="77777777" w:rsidTr="00E75DA2">
        <w:tc>
          <w:tcPr>
            <w:tcW w:w="3627" w:type="dxa"/>
          </w:tcPr>
          <w:p w14:paraId="74CCCB85"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เกตเวย์ ซิตี้ จำกัด</w:t>
            </w:r>
          </w:p>
        </w:tc>
        <w:tc>
          <w:tcPr>
            <w:tcW w:w="5954" w:type="dxa"/>
          </w:tcPr>
          <w:p w14:paraId="6FA8A6B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25145698" w14:textId="77777777" w:rsidTr="00E75DA2">
        <w:tc>
          <w:tcPr>
            <w:tcW w:w="3627" w:type="dxa"/>
          </w:tcPr>
          <w:p w14:paraId="65935752"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สยาม พาวเวอร์ แอนด์ อิเล็คทริค จำกัด</w:t>
            </w:r>
          </w:p>
        </w:tc>
        <w:tc>
          <w:tcPr>
            <w:tcW w:w="5954" w:type="dxa"/>
          </w:tcPr>
          <w:p w14:paraId="6089E49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39A63F39" w14:textId="77777777" w:rsidTr="00E75DA2">
        <w:tc>
          <w:tcPr>
            <w:tcW w:w="3627" w:type="dxa"/>
          </w:tcPr>
          <w:p w14:paraId="184ACCDA"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สปริง แคปปิตอล(ประเทศไทย)จำกัด</w:t>
            </w:r>
          </w:p>
        </w:tc>
        <w:tc>
          <w:tcPr>
            <w:tcW w:w="5954" w:type="dxa"/>
          </w:tcPr>
          <w:p w14:paraId="08A1938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กิจการที่เกี่ยวข้องกันโดยมีผู้ถือหุ้นของบริษัทย่อยเป็นกรรมการ</w:t>
            </w:r>
          </w:p>
        </w:tc>
      </w:tr>
      <w:tr w:rsidR="00FA7F37" w:rsidRPr="004D6A3D" w14:paraId="089BF7A1" w14:textId="77777777" w:rsidTr="00E75DA2">
        <w:tc>
          <w:tcPr>
            <w:tcW w:w="3627" w:type="dxa"/>
          </w:tcPr>
          <w:p w14:paraId="39D42D9F"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สมุทรปราการ ออพเปอร์เรทติ้ง จำกัด</w:t>
            </w:r>
          </w:p>
        </w:tc>
        <w:tc>
          <w:tcPr>
            <w:tcW w:w="5954" w:type="dxa"/>
          </w:tcPr>
          <w:p w14:paraId="1BE70448"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FA7F37" w:rsidRPr="004D6A3D" w14:paraId="1E5E93FD" w14:textId="77777777" w:rsidTr="00E75DA2">
        <w:tc>
          <w:tcPr>
            <w:tcW w:w="3627" w:type="dxa"/>
          </w:tcPr>
          <w:p w14:paraId="62779B2D" w14:textId="714889AB"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สยามแลนด์ โฮลดิ้ง(</w:t>
            </w:r>
            <w:r w:rsidRPr="004D6A3D">
              <w:rPr>
                <w:rFonts w:ascii="Angsana New" w:hAnsi="Angsana New" w:cs="Angsana New"/>
                <w:sz w:val="25"/>
                <w:szCs w:val="25"/>
              </w:rPr>
              <w:t>1990</w:t>
            </w:r>
            <w:r w:rsidRPr="004D6A3D">
              <w:rPr>
                <w:rFonts w:ascii="Angsana New" w:hAnsi="Angsana New" w:cs="Angsana New"/>
                <w:sz w:val="25"/>
                <w:szCs w:val="25"/>
                <w:cs/>
              </w:rPr>
              <w:t>)จำกัด</w:t>
            </w:r>
          </w:p>
        </w:tc>
        <w:tc>
          <w:tcPr>
            <w:tcW w:w="5954" w:type="dxa"/>
          </w:tcPr>
          <w:p w14:paraId="2188F653" w14:textId="220C7E4B"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w:t>
            </w:r>
            <w:r>
              <w:rPr>
                <w:rFonts w:ascii="Angsana New" w:hAnsi="Angsana New" w:cs="Angsana New" w:hint="cs"/>
                <w:sz w:val="25"/>
                <w:szCs w:val="25"/>
                <w:cs/>
              </w:rPr>
              <w:t>ยเป็นผู้ถือหุ้นของบริษัทฯ</w:t>
            </w:r>
          </w:p>
        </w:tc>
      </w:tr>
      <w:tr w:rsidR="00FA7F37" w:rsidRPr="004D6A3D" w14:paraId="4F074D6C" w14:textId="77777777" w:rsidTr="00E75DA2">
        <w:tc>
          <w:tcPr>
            <w:tcW w:w="3627" w:type="dxa"/>
          </w:tcPr>
          <w:p w14:paraId="2D600F7A"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เอ็ม เอส ซี ซี จำกัด</w:t>
            </w:r>
          </w:p>
        </w:tc>
        <w:tc>
          <w:tcPr>
            <w:tcW w:w="5954" w:type="dxa"/>
          </w:tcPr>
          <w:p w14:paraId="593E887F"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BE166CF" w14:textId="77777777" w:rsidTr="00E75DA2">
        <w:tc>
          <w:tcPr>
            <w:tcW w:w="3627" w:type="dxa"/>
          </w:tcPr>
          <w:p w14:paraId="6632078B"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บี เค ซี ซี จำกัด</w:t>
            </w:r>
          </w:p>
        </w:tc>
        <w:tc>
          <w:tcPr>
            <w:tcW w:w="5954" w:type="dxa"/>
          </w:tcPr>
          <w:p w14:paraId="28583B2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1440E8C5" w14:textId="77777777" w:rsidTr="00E75DA2">
        <w:tc>
          <w:tcPr>
            <w:tcW w:w="3627" w:type="dxa"/>
          </w:tcPr>
          <w:p w14:paraId="7131FCC5"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 xml:space="preserve">บริษัท แอล แอนด์ อาร์ พร็อพเพอร์ตี้ จำกัด       </w:t>
            </w:r>
          </w:p>
        </w:tc>
        <w:tc>
          <w:tcPr>
            <w:tcW w:w="5954" w:type="dxa"/>
          </w:tcPr>
          <w:p w14:paraId="25BB0F26"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D56A19D" w14:textId="77777777" w:rsidTr="00E75DA2">
        <w:tc>
          <w:tcPr>
            <w:tcW w:w="3627" w:type="dxa"/>
          </w:tcPr>
          <w:p w14:paraId="192E7761"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rPr>
              <w:t>Y Investment Ltd</w:t>
            </w:r>
            <w:r w:rsidRPr="004D6A3D">
              <w:rPr>
                <w:rFonts w:ascii="Angsana New" w:hAnsi="Angsana New" w:cs="Angsana New"/>
                <w:sz w:val="25"/>
                <w:szCs w:val="25"/>
                <w:cs/>
              </w:rPr>
              <w:t>.</w:t>
            </w:r>
          </w:p>
        </w:tc>
        <w:tc>
          <w:tcPr>
            <w:tcW w:w="5954" w:type="dxa"/>
          </w:tcPr>
          <w:p w14:paraId="26A6855A"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กิจการที่เกี่ยวข้องกันโดยมีบุคคลที่เกี่ยวข้องกันเป็นผู้ถือหุ้น</w:t>
            </w:r>
          </w:p>
        </w:tc>
      </w:tr>
      <w:tr w:rsidR="00FA7F37" w:rsidRPr="004D6A3D" w14:paraId="591FC942" w14:textId="77777777" w:rsidTr="00E75DA2">
        <w:tc>
          <w:tcPr>
            <w:tcW w:w="3627" w:type="dxa"/>
          </w:tcPr>
          <w:p w14:paraId="5F82EEA8"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บุญบันดาลโชค จำกัด</w:t>
            </w:r>
          </w:p>
        </w:tc>
        <w:tc>
          <w:tcPr>
            <w:tcW w:w="5954" w:type="dxa"/>
          </w:tcPr>
          <w:p w14:paraId="3D0A8F14"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A7F37" w:rsidRPr="004D6A3D" w14:paraId="6C2E686C" w14:textId="77777777" w:rsidTr="00E75DA2">
        <w:tc>
          <w:tcPr>
            <w:tcW w:w="3627" w:type="dxa"/>
          </w:tcPr>
          <w:p w14:paraId="3378BE65"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ไม่มีปัญหา จำกัด</w:t>
            </w:r>
          </w:p>
        </w:tc>
        <w:tc>
          <w:tcPr>
            <w:tcW w:w="5954" w:type="dxa"/>
          </w:tcPr>
          <w:p w14:paraId="3A2D053B"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กิจการที่เกี่ยวข้องกันโดยมีผู้ถือหุ้นร่วมกันกับบริษัทย่อย</w:t>
            </w:r>
          </w:p>
        </w:tc>
      </w:tr>
      <w:tr w:rsidR="00FA7F37" w:rsidRPr="004D6A3D" w14:paraId="7EB940E1" w14:textId="77777777" w:rsidTr="00E75DA2">
        <w:tc>
          <w:tcPr>
            <w:tcW w:w="3627" w:type="dxa"/>
          </w:tcPr>
          <w:p w14:paraId="4B68D5B8"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กองทุนรวมอสังหาริมทรัพย์เดอะคอลัมน์</w:t>
            </w:r>
          </w:p>
        </w:tc>
        <w:tc>
          <w:tcPr>
            <w:tcW w:w="5954" w:type="dxa"/>
          </w:tcPr>
          <w:p w14:paraId="0FDBCFA2"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กิจการที่เกี่ยวข้องกันโดยมีบริษัทย่อยถือหน่วยลงทุน</w:t>
            </w:r>
          </w:p>
        </w:tc>
      </w:tr>
      <w:tr w:rsidR="00FA7F37" w:rsidRPr="004D6A3D" w14:paraId="24416309" w14:textId="77777777" w:rsidTr="00E75DA2">
        <w:tc>
          <w:tcPr>
            <w:tcW w:w="3627" w:type="dxa"/>
          </w:tcPr>
          <w:p w14:paraId="23FAFF6F"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rPr>
              <w:t>PJ Spring Investment Ltd</w:t>
            </w:r>
            <w:r w:rsidRPr="004D6A3D">
              <w:rPr>
                <w:rFonts w:ascii="Angsana New" w:hAnsi="Angsana New" w:cs="Angsana New"/>
                <w:sz w:val="25"/>
                <w:szCs w:val="25"/>
                <w:cs/>
              </w:rPr>
              <w:t>.</w:t>
            </w:r>
          </w:p>
        </w:tc>
        <w:tc>
          <w:tcPr>
            <w:tcW w:w="5954" w:type="dxa"/>
          </w:tcPr>
          <w:p w14:paraId="6F261D5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กิจการที่เกี่ยวข้องกันโดยเป็นผู้ถือหุ้นของบริษัทฯ</w:t>
            </w:r>
          </w:p>
        </w:tc>
      </w:tr>
      <w:tr w:rsidR="00FA7F37" w:rsidRPr="004D6A3D" w14:paraId="5CB64910" w14:textId="77777777" w:rsidTr="00E75DA2">
        <w:tc>
          <w:tcPr>
            <w:tcW w:w="3627" w:type="dxa"/>
          </w:tcPr>
          <w:p w14:paraId="7B81199F"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นัธธิง เบ็ทเทอร์ จำกัด</w:t>
            </w:r>
          </w:p>
        </w:tc>
        <w:tc>
          <w:tcPr>
            <w:tcW w:w="5954" w:type="dxa"/>
          </w:tcPr>
          <w:p w14:paraId="22C0E24C"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189BA1EB" w14:textId="77777777" w:rsidTr="00E75DA2">
        <w:tc>
          <w:tcPr>
            <w:tcW w:w="3627" w:type="dxa"/>
          </w:tcPr>
          <w:p w14:paraId="581DC147"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บริดจ์ แอนด์ รีเวอร์ จำกัด</w:t>
            </w:r>
          </w:p>
        </w:tc>
        <w:tc>
          <w:tcPr>
            <w:tcW w:w="5954" w:type="dxa"/>
          </w:tcPr>
          <w:p w14:paraId="088CB22A"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23DDE4D3" w14:textId="77777777" w:rsidTr="00E75DA2">
        <w:tc>
          <w:tcPr>
            <w:tcW w:w="3627" w:type="dxa"/>
          </w:tcPr>
          <w:p w14:paraId="259F71BD"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แพล็ททินัม ทาวเวอร์ จำกัด</w:t>
            </w:r>
          </w:p>
        </w:tc>
        <w:tc>
          <w:tcPr>
            <w:tcW w:w="5954" w:type="dxa"/>
          </w:tcPr>
          <w:p w14:paraId="70DB306E"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33B15E71" w14:textId="77777777" w:rsidTr="00E75DA2">
        <w:tc>
          <w:tcPr>
            <w:tcW w:w="3627" w:type="dxa"/>
          </w:tcPr>
          <w:p w14:paraId="12A025AE"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รีเวอร์ แพล็ทโท จำกัด</w:t>
            </w:r>
          </w:p>
        </w:tc>
        <w:tc>
          <w:tcPr>
            <w:tcW w:w="5954" w:type="dxa"/>
          </w:tcPr>
          <w:p w14:paraId="24D25270"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0A7EC1E" w14:textId="77777777" w:rsidTr="00E75DA2">
        <w:tc>
          <w:tcPr>
            <w:tcW w:w="3627" w:type="dxa"/>
          </w:tcPr>
          <w:p w14:paraId="3680E107"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เอไอพี แอดไวเซอรี่ จำกัด</w:t>
            </w:r>
          </w:p>
        </w:tc>
        <w:tc>
          <w:tcPr>
            <w:tcW w:w="5954" w:type="dxa"/>
          </w:tcPr>
          <w:p w14:paraId="0945AA6E"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A7F37" w:rsidRPr="004D6A3D" w14:paraId="733A3463" w14:textId="77777777" w:rsidTr="00E75DA2">
        <w:tc>
          <w:tcPr>
            <w:tcW w:w="3627" w:type="dxa"/>
          </w:tcPr>
          <w:p w14:paraId="29F46477" w14:textId="77777777" w:rsidR="000F5E7D" w:rsidRPr="000F5E7D" w:rsidRDefault="000F5E7D" w:rsidP="000F5E7D">
            <w:pPr>
              <w:ind w:left="-108"/>
              <w:jc w:val="both"/>
              <w:rPr>
                <w:rFonts w:ascii="Angsana New" w:hAnsi="Angsana New" w:cs="Angsana New"/>
                <w:sz w:val="25"/>
                <w:szCs w:val="25"/>
              </w:rPr>
            </w:pPr>
            <w:r w:rsidRPr="000F5E7D">
              <w:rPr>
                <w:rFonts w:ascii="Angsana New" w:hAnsi="Angsana New" w:cs="Angsana New"/>
                <w:sz w:val="25"/>
                <w:szCs w:val="25"/>
                <w:cs/>
              </w:rPr>
              <w:t>บริษัท ไวเซส อินเตอร์เนชั่นแนล จำกัด</w:t>
            </w:r>
          </w:p>
          <w:p w14:paraId="551A108A" w14:textId="1FBEE15B" w:rsidR="00FA7F37" w:rsidRPr="004D6A3D" w:rsidRDefault="000F5E7D" w:rsidP="00FA7F37">
            <w:pPr>
              <w:ind w:left="-108"/>
              <w:jc w:val="both"/>
              <w:rPr>
                <w:rFonts w:ascii="Angsana New" w:hAnsi="Angsana New" w:cs="Angsana New"/>
                <w:sz w:val="25"/>
                <w:szCs w:val="25"/>
                <w:cs/>
              </w:rPr>
            </w:pPr>
            <w:r w:rsidRPr="00D157FD">
              <w:rPr>
                <w:rFonts w:ascii="Angsana New" w:hAnsi="Angsana New" w:cs="Angsana New"/>
                <w:sz w:val="22"/>
                <w:szCs w:val="22"/>
                <w:cs/>
              </w:rPr>
              <w:t xml:space="preserve">(เดิมชื่อ </w:t>
            </w:r>
            <w:r w:rsidR="00FA7F37" w:rsidRPr="00D157FD">
              <w:rPr>
                <w:rFonts w:ascii="Angsana New" w:hAnsi="Angsana New" w:cs="Angsana New"/>
                <w:sz w:val="22"/>
                <w:szCs w:val="22"/>
                <w:cs/>
              </w:rPr>
              <w:t>บริษัท อินโนเวทีฟ เอ็นเนอร์ยี เอ็นเตอร์ไพรส์ จำกัด</w:t>
            </w:r>
            <w:r w:rsidRPr="00D157FD">
              <w:rPr>
                <w:rFonts w:ascii="Angsana New" w:hAnsi="Angsana New" w:cs="Angsana New"/>
                <w:sz w:val="22"/>
                <w:szCs w:val="22"/>
                <w:cs/>
              </w:rPr>
              <w:t>)</w:t>
            </w:r>
          </w:p>
        </w:tc>
        <w:tc>
          <w:tcPr>
            <w:tcW w:w="5954" w:type="dxa"/>
          </w:tcPr>
          <w:p w14:paraId="63F96F9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กิจการที่เกี่ยวข้องกันโดยมีกรรมการเป็นผู้ถือหุ้นของบริษัทย่อย</w:t>
            </w:r>
          </w:p>
        </w:tc>
      </w:tr>
      <w:tr w:rsidR="00FA7F37" w:rsidRPr="004D6A3D" w14:paraId="0CD35138" w14:textId="77777777" w:rsidTr="00E75DA2">
        <w:tc>
          <w:tcPr>
            <w:tcW w:w="3627" w:type="dxa"/>
          </w:tcPr>
          <w:p w14:paraId="1AF8BFF0"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w:t>
            </w:r>
            <w:r w:rsidRPr="004D6A3D">
              <w:rPr>
                <w:rFonts w:ascii="Angsana New" w:hAnsi="Angsana New" w:cs="Angsana New" w:hint="cs"/>
                <w:sz w:val="25"/>
                <w:szCs w:val="25"/>
                <w:cs/>
              </w:rPr>
              <w:t xml:space="preserve"> อาร์ เอส ดี คอนซัลแทนส์</w:t>
            </w:r>
            <w:r w:rsidRPr="004D6A3D">
              <w:rPr>
                <w:rFonts w:ascii="Angsana New" w:hAnsi="Angsana New" w:cs="Angsana New"/>
                <w:sz w:val="25"/>
                <w:szCs w:val="25"/>
                <w:cs/>
              </w:rPr>
              <w:t xml:space="preserve"> จำกัด</w:t>
            </w:r>
          </w:p>
        </w:tc>
        <w:tc>
          <w:tcPr>
            <w:tcW w:w="5954" w:type="dxa"/>
          </w:tcPr>
          <w:p w14:paraId="53E82B55"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w:t>
            </w:r>
            <w:r w:rsidRPr="004D6A3D">
              <w:rPr>
                <w:rFonts w:ascii="Angsana New" w:hAnsi="Angsana New" w:cs="Angsana New" w:hint="cs"/>
                <w:sz w:val="25"/>
                <w:szCs w:val="25"/>
                <w:cs/>
              </w:rPr>
              <w:t>และผู้ถือหุ้นร่วมกันกับบริษัทย่อย</w:t>
            </w:r>
          </w:p>
        </w:tc>
      </w:tr>
      <w:tr w:rsidR="00FA7F37" w:rsidRPr="004D6A3D" w14:paraId="3954029C" w14:textId="77777777" w:rsidTr="00E75DA2">
        <w:tc>
          <w:tcPr>
            <w:tcW w:w="3627" w:type="dxa"/>
          </w:tcPr>
          <w:p w14:paraId="21DF960E"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hint="cs"/>
                <w:sz w:val="25"/>
                <w:szCs w:val="25"/>
                <w:cs/>
              </w:rPr>
              <w:t>บริษัท ไดนามิค เอ็นยิเนียริ่ง คอนซัลแตนทส์ จำกัด</w:t>
            </w:r>
          </w:p>
        </w:tc>
        <w:tc>
          <w:tcPr>
            <w:tcW w:w="5954" w:type="dxa"/>
          </w:tcPr>
          <w:p w14:paraId="198C6038"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w:t>
            </w:r>
            <w:r w:rsidRPr="004D6A3D">
              <w:rPr>
                <w:rFonts w:ascii="Angsana New" w:hAnsi="Angsana New" w:cs="Angsana New" w:hint="cs"/>
                <w:sz w:val="25"/>
                <w:szCs w:val="25"/>
                <w:cs/>
              </w:rPr>
              <w:t>น</w:t>
            </w:r>
          </w:p>
        </w:tc>
      </w:tr>
      <w:tr w:rsidR="00FA7F37" w:rsidRPr="004D6A3D" w14:paraId="03703FE7" w14:textId="77777777" w:rsidTr="00E75DA2">
        <w:tc>
          <w:tcPr>
            <w:tcW w:w="3627" w:type="dxa"/>
          </w:tcPr>
          <w:p w14:paraId="66F4F256"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เอส ซี เอ็ม แอล ดีเวลลอปเม้นท์ จำกัด</w:t>
            </w:r>
          </w:p>
        </w:tc>
        <w:tc>
          <w:tcPr>
            <w:tcW w:w="5954" w:type="dxa"/>
          </w:tcPr>
          <w:p w14:paraId="5E01BB03"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w:t>
            </w:r>
            <w:r w:rsidRPr="004D6A3D">
              <w:rPr>
                <w:rFonts w:ascii="Angsana New" w:hAnsi="Angsana New" w:cs="Angsana New" w:hint="cs"/>
                <w:sz w:val="25"/>
                <w:szCs w:val="25"/>
                <w:cs/>
              </w:rPr>
              <w:t>กรรมการเป็นผู้</w:t>
            </w:r>
            <w:r w:rsidRPr="004D6A3D">
              <w:rPr>
                <w:rFonts w:ascii="Angsana New" w:hAnsi="Angsana New" w:cs="Angsana New"/>
                <w:sz w:val="25"/>
                <w:szCs w:val="25"/>
                <w:cs/>
              </w:rPr>
              <w:t>ถือ</w:t>
            </w:r>
            <w:r w:rsidRPr="004D6A3D">
              <w:rPr>
                <w:rFonts w:ascii="Angsana New" w:hAnsi="Angsana New" w:cs="Angsana New" w:hint="cs"/>
                <w:sz w:val="25"/>
                <w:szCs w:val="25"/>
                <w:cs/>
              </w:rPr>
              <w:t>หุ้นของบริษัทฯ</w:t>
            </w:r>
          </w:p>
        </w:tc>
      </w:tr>
      <w:tr w:rsidR="00FA7F37" w:rsidRPr="004D6A3D" w14:paraId="5226F1FF" w14:textId="77777777" w:rsidTr="00E75DA2">
        <w:tc>
          <w:tcPr>
            <w:tcW w:w="3627" w:type="dxa"/>
          </w:tcPr>
          <w:p w14:paraId="04504448"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บุคคลที่เกี่ยวข้องกัน</w:t>
            </w:r>
          </w:p>
        </w:tc>
        <w:tc>
          <w:tcPr>
            <w:tcW w:w="5954" w:type="dxa"/>
          </w:tcPr>
          <w:p w14:paraId="16583CF3" w14:textId="420EAD64"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กรรมการและบุคคลที่เกี่ยวข้องกันกับ</w:t>
            </w:r>
            <w:r w:rsidR="00834CEC">
              <w:rPr>
                <w:rFonts w:ascii="Angsana New" w:hAnsi="Angsana New" w:cs="Angsana New" w:hint="cs"/>
                <w:sz w:val="25"/>
                <w:szCs w:val="25"/>
                <w:cs/>
              </w:rPr>
              <w:t>บริษัท</w:t>
            </w:r>
            <w:r w:rsidR="00AC247D">
              <w:rPr>
                <w:rFonts w:ascii="Angsana New" w:hAnsi="Angsana New" w:cs="Angsana New" w:hint="cs"/>
                <w:sz w:val="25"/>
                <w:szCs w:val="25"/>
                <w:cs/>
              </w:rPr>
              <w:t>ฯ และ</w:t>
            </w:r>
            <w:r w:rsidRPr="004D6A3D">
              <w:rPr>
                <w:rFonts w:ascii="Angsana New" w:hAnsi="Angsana New" w:cs="Angsana New"/>
                <w:sz w:val="25"/>
                <w:szCs w:val="25"/>
                <w:cs/>
              </w:rPr>
              <w:t>กรรมการในบริษัทย่อย</w:t>
            </w:r>
            <w:r w:rsidRPr="004D6A3D">
              <w:rPr>
                <w:rFonts w:ascii="Angsana New" w:hAnsi="Angsana New" w:cs="Angsana New"/>
                <w:sz w:val="25"/>
                <w:szCs w:val="25"/>
                <w:cs/>
              </w:rPr>
              <w:tab/>
            </w:r>
          </w:p>
        </w:tc>
      </w:tr>
    </w:tbl>
    <w:p w14:paraId="329DC67B" w14:textId="77777777" w:rsidR="00E04E99" w:rsidRPr="00385D73" w:rsidRDefault="00E04E99" w:rsidP="00385D73">
      <w:pPr>
        <w:tabs>
          <w:tab w:val="left" w:pos="450"/>
          <w:tab w:val="left" w:pos="1170"/>
        </w:tabs>
        <w:rPr>
          <w:rFonts w:ascii="Angsana New" w:hAnsi="Angsana New" w:cs="Angsana New"/>
          <w:sz w:val="16"/>
          <w:szCs w:val="16"/>
        </w:rPr>
      </w:pPr>
    </w:p>
    <w:p w14:paraId="7DCB1CEE" w14:textId="123672F8" w:rsidR="002E640C" w:rsidRDefault="004D6A3D" w:rsidP="00C64382">
      <w:pPr>
        <w:pStyle w:val="ListParagraph"/>
        <w:numPr>
          <w:ilvl w:val="0"/>
          <w:numId w:val="29"/>
        </w:numPr>
        <w:ind w:left="810"/>
        <w:rPr>
          <w:rFonts w:ascii="Angsana New" w:hAnsi="Angsana New" w:cs="Angsana New"/>
          <w:sz w:val="30"/>
          <w:szCs w:val="30"/>
        </w:rPr>
      </w:pPr>
      <w:r w:rsidRPr="00015000">
        <w:rPr>
          <w:rFonts w:ascii="Angsana New" w:hAnsi="Angsana New" w:cs="Angsana New" w:hint="cs"/>
          <w:sz w:val="30"/>
          <w:szCs w:val="30"/>
          <w:cs/>
        </w:rPr>
        <w:t>การค้ำประกันระหว่างกัน</w:t>
      </w:r>
    </w:p>
    <w:p w14:paraId="0A4C298B" w14:textId="77777777" w:rsidR="00F56307" w:rsidRPr="00F56307" w:rsidRDefault="00F56307" w:rsidP="00F56307">
      <w:pPr>
        <w:pStyle w:val="ListParagraph"/>
        <w:tabs>
          <w:tab w:val="left" w:pos="450"/>
          <w:tab w:val="left" w:pos="1170"/>
        </w:tabs>
        <w:ind w:left="900"/>
        <w:rPr>
          <w:rFonts w:ascii="Angsana New" w:hAnsi="Angsana New" w:cs="Angsana New"/>
          <w:sz w:val="16"/>
          <w:szCs w:val="16"/>
        </w:rPr>
      </w:pPr>
    </w:p>
    <w:p w14:paraId="5178A702" w14:textId="0CB99F95" w:rsidR="0053241E" w:rsidRDefault="002A1E2C" w:rsidP="00E75DA2">
      <w:pPr>
        <w:ind w:left="900" w:firstLine="540"/>
        <w:jc w:val="thaiDistribute"/>
        <w:rPr>
          <w:rFonts w:ascii="Angsana New" w:hAnsi="Angsana New" w:cs="Angsana New"/>
          <w:spacing w:val="-4"/>
          <w:sz w:val="30"/>
          <w:szCs w:val="30"/>
        </w:rPr>
      </w:pPr>
      <w:r w:rsidRPr="002A3064">
        <w:rPr>
          <w:rFonts w:ascii="Angsana New" w:hAnsi="Angsana New" w:cs="Angsana New"/>
          <w:sz w:val="30"/>
          <w:szCs w:val="30"/>
          <w:cs/>
        </w:rPr>
        <w:t xml:space="preserve">ณ วันที่ </w:t>
      </w:r>
      <w:r w:rsidR="002C6A1A">
        <w:rPr>
          <w:rFonts w:ascii="Angsana New" w:hAnsi="Angsana New" w:cs="Angsana New"/>
          <w:sz w:val="30"/>
          <w:szCs w:val="30"/>
        </w:rPr>
        <w:t>31</w:t>
      </w:r>
      <w:r w:rsidRPr="002A3064">
        <w:rPr>
          <w:rFonts w:ascii="Angsana New" w:hAnsi="Angsana New" w:cs="Angsana New"/>
          <w:sz w:val="30"/>
          <w:szCs w:val="30"/>
          <w:cs/>
        </w:rPr>
        <w:t xml:space="preserve"> ธันวาคม </w:t>
      </w:r>
      <w:r w:rsidR="002C6A1A">
        <w:rPr>
          <w:rFonts w:ascii="Angsana New" w:hAnsi="Angsana New" w:cs="Angsana New"/>
          <w:sz w:val="30"/>
          <w:szCs w:val="30"/>
        </w:rPr>
        <w:t>2567</w:t>
      </w:r>
      <w:r w:rsidRPr="002A3064">
        <w:rPr>
          <w:rFonts w:ascii="Angsana New" w:hAnsi="Angsana New" w:cs="Angsana New"/>
          <w:sz w:val="30"/>
          <w:szCs w:val="30"/>
          <w:cs/>
        </w:rPr>
        <w:t xml:space="preserve"> </w:t>
      </w:r>
      <w:r w:rsidR="00523BA7" w:rsidRPr="002A3064">
        <w:rPr>
          <w:rFonts w:ascii="Angsana New" w:hAnsi="Angsana New" w:cs="Angsana New"/>
          <w:sz w:val="30"/>
          <w:szCs w:val="30"/>
          <w:cs/>
        </w:rPr>
        <w:t xml:space="preserve">บริษัท </w:t>
      </w:r>
      <w:r w:rsidRPr="002A3064">
        <w:rPr>
          <w:rFonts w:ascii="Angsana New" w:hAnsi="Angsana New" w:cs="Angsana New"/>
          <w:sz w:val="30"/>
          <w:szCs w:val="30"/>
          <w:cs/>
        </w:rPr>
        <w:t xml:space="preserve">จี เอ็ม เอส เพาเวอร์ จำกัด (มหาชน) </w:t>
      </w:r>
      <w:r w:rsidRPr="002A3064">
        <w:rPr>
          <w:rFonts w:ascii="Angsana New" w:hAnsi="Angsana New" w:cs="Angsana New"/>
          <w:sz w:val="30"/>
          <w:szCs w:val="30"/>
        </w:rPr>
        <w:t>GMS Power International Pte Ltd.</w:t>
      </w:r>
      <w:r w:rsidRPr="002A1E2C">
        <w:rPr>
          <w:rFonts w:ascii="Angsana New" w:hAnsi="Angsana New" w:cs="Angsana New"/>
          <w:spacing w:val="-4"/>
          <w:sz w:val="30"/>
          <w:szCs w:val="30"/>
        </w:rPr>
        <w:t xml:space="preserve"> </w:t>
      </w:r>
      <w:r w:rsidR="00AB04F9">
        <w:rPr>
          <w:rFonts w:ascii="Angsana New" w:hAnsi="Angsana New" w:cs="Angsana New" w:hint="cs"/>
          <w:spacing w:val="-4"/>
          <w:sz w:val="30"/>
          <w:szCs w:val="30"/>
          <w:cs/>
        </w:rPr>
        <w:t xml:space="preserve">และบริษัท เอ็ม ดี เอ็กซ์ กรีน เอ็นเนอร์ยี จำกัด </w:t>
      </w:r>
      <w:r w:rsidRPr="002A1E2C">
        <w:rPr>
          <w:rFonts w:ascii="Angsana New" w:hAnsi="Angsana New" w:cs="Angsana New"/>
          <w:spacing w:val="-4"/>
          <w:sz w:val="30"/>
          <w:szCs w:val="30"/>
          <w:cs/>
        </w:rPr>
        <w:t>ได้จำนำหุ้นสามัญของบริษัท</w:t>
      </w:r>
      <w:r w:rsidR="00523BA7">
        <w:rPr>
          <w:rFonts w:ascii="Angsana New" w:hAnsi="Angsana New" w:cs="Angsana New"/>
          <w:spacing w:val="-4"/>
          <w:sz w:val="30"/>
          <w:szCs w:val="30"/>
          <w:cs/>
        </w:rPr>
        <w:t xml:space="preserve"> </w:t>
      </w:r>
      <w:r w:rsidRPr="002A1E2C">
        <w:rPr>
          <w:rFonts w:ascii="Angsana New" w:hAnsi="Angsana New" w:cs="Angsana New"/>
          <w:spacing w:val="-4"/>
          <w:sz w:val="30"/>
          <w:szCs w:val="30"/>
          <w:cs/>
        </w:rPr>
        <w:t xml:space="preserve"> รี เอนเนอร์ยี จำกัด ซึ่งเป็นบริษัทย่อย จำนวนรวม </w:t>
      </w:r>
      <w:r w:rsidR="002C6A1A">
        <w:rPr>
          <w:rFonts w:ascii="Angsana New" w:hAnsi="Angsana New" w:cs="Angsana New"/>
          <w:spacing w:val="-4"/>
          <w:sz w:val="30"/>
          <w:szCs w:val="30"/>
        </w:rPr>
        <w:t>1</w:t>
      </w:r>
      <w:r w:rsidRPr="002A1E2C">
        <w:rPr>
          <w:rFonts w:ascii="Angsana New" w:hAnsi="Angsana New" w:cs="Angsana New"/>
          <w:spacing w:val="-4"/>
          <w:sz w:val="30"/>
          <w:szCs w:val="30"/>
          <w:cs/>
        </w:rPr>
        <w:t>,</w:t>
      </w:r>
      <w:r w:rsidR="002C6A1A">
        <w:rPr>
          <w:rFonts w:ascii="Angsana New" w:hAnsi="Angsana New" w:cs="Angsana New"/>
          <w:spacing w:val="-4"/>
          <w:sz w:val="30"/>
          <w:szCs w:val="30"/>
        </w:rPr>
        <w:t>500</w:t>
      </w:r>
      <w:r w:rsidRPr="002A1E2C">
        <w:rPr>
          <w:rFonts w:ascii="Angsana New" w:hAnsi="Angsana New" w:cs="Angsana New"/>
          <w:spacing w:val="-4"/>
          <w:sz w:val="30"/>
          <w:szCs w:val="30"/>
          <w:cs/>
        </w:rPr>
        <w:t>,</w:t>
      </w:r>
      <w:r w:rsidR="002C6A1A">
        <w:rPr>
          <w:rFonts w:ascii="Angsana New" w:hAnsi="Angsana New" w:cs="Angsana New"/>
          <w:spacing w:val="-4"/>
          <w:sz w:val="30"/>
          <w:szCs w:val="30"/>
        </w:rPr>
        <w:t>000</w:t>
      </w:r>
      <w:r w:rsidRPr="002A1E2C">
        <w:rPr>
          <w:rFonts w:ascii="Angsana New" w:hAnsi="Angsana New" w:cs="Angsana New"/>
          <w:spacing w:val="-4"/>
          <w:sz w:val="30"/>
          <w:szCs w:val="30"/>
          <w:cs/>
        </w:rPr>
        <w:t xml:space="preserve"> หุ้น เพื่อเป็นหลักประกันความรับผิดชอบภายใต้เงื่อนไข</w:t>
      </w:r>
      <w:r w:rsidR="00AB04F9">
        <w:rPr>
          <w:rFonts w:ascii="Angsana New" w:hAnsi="Angsana New" w:cs="Angsana New" w:hint="cs"/>
          <w:spacing w:val="-4"/>
          <w:sz w:val="30"/>
          <w:szCs w:val="30"/>
          <w:cs/>
        </w:rPr>
        <w:t xml:space="preserve">              </w:t>
      </w:r>
      <w:r w:rsidRPr="002A1E2C">
        <w:rPr>
          <w:rFonts w:ascii="Angsana New" w:hAnsi="Angsana New" w:cs="Angsana New"/>
          <w:spacing w:val="-4"/>
          <w:sz w:val="30"/>
          <w:szCs w:val="30"/>
          <w:cs/>
        </w:rPr>
        <w:t xml:space="preserve">ของสัญญาเงินกู้ของบริษัทย่อย ต่อมา เมื่อวันที่ </w:t>
      </w:r>
      <w:r w:rsidR="00BA0068">
        <w:rPr>
          <w:rFonts w:ascii="Angsana New" w:hAnsi="Angsana New" w:cs="Angsana New"/>
          <w:spacing w:val="-4"/>
          <w:sz w:val="30"/>
          <w:szCs w:val="30"/>
        </w:rPr>
        <w:t>4</w:t>
      </w:r>
      <w:r w:rsidRPr="002A1E2C">
        <w:rPr>
          <w:rFonts w:ascii="Angsana New" w:hAnsi="Angsana New" w:cs="Angsana New"/>
          <w:spacing w:val="-4"/>
          <w:sz w:val="30"/>
          <w:szCs w:val="30"/>
          <w:cs/>
        </w:rPr>
        <w:t xml:space="preserve"> พฤศจิกายน </w:t>
      </w:r>
      <w:r w:rsidR="00BA0068">
        <w:rPr>
          <w:rFonts w:ascii="Angsana New" w:hAnsi="Angsana New" w:cs="Angsana New"/>
          <w:spacing w:val="-4"/>
          <w:sz w:val="30"/>
          <w:szCs w:val="30"/>
        </w:rPr>
        <w:t>2568</w:t>
      </w:r>
      <w:r w:rsidRPr="002A1E2C">
        <w:rPr>
          <w:rFonts w:ascii="Angsana New" w:hAnsi="Angsana New" w:cs="Angsana New"/>
          <w:spacing w:val="-4"/>
          <w:sz w:val="30"/>
          <w:szCs w:val="30"/>
          <w:cs/>
        </w:rPr>
        <w:t xml:space="preserve"> บริษัทย่อยได้มีกา</w:t>
      </w:r>
      <w:r w:rsidR="00F56307">
        <w:rPr>
          <w:rFonts w:ascii="Angsana New" w:hAnsi="Angsana New" w:cs="Angsana New" w:hint="cs"/>
          <w:spacing w:val="-4"/>
          <w:sz w:val="30"/>
          <w:szCs w:val="30"/>
          <w:cs/>
        </w:rPr>
        <w:t>ร</w:t>
      </w:r>
      <w:r w:rsidRPr="002A1E2C">
        <w:rPr>
          <w:rFonts w:ascii="Angsana New" w:hAnsi="Angsana New" w:cs="Angsana New"/>
          <w:spacing w:val="-4"/>
          <w:sz w:val="30"/>
          <w:szCs w:val="30"/>
          <w:cs/>
        </w:rPr>
        <w:t>ไถ่ถอนหุ้นสามัญ</w:t>
      </w:r>
      <w:r w:rsidR="00AB04F9">
        <w:rPr>
          <w:rFonts w:ascii="Angsana New" w:hAnsi="Angsana New" w:cs="Angsana New" w:hint="cs"/>
          <w:spacing w:val="-4"/>
          <w:sz w:val="30"/>
          <w:szCs w:val="30"/>
          <w:cs/>
        </w:rPr>
        <w:t xml:space="preserve">     </w:t>
      </w:r>
      <w:r w:rsidRPr="002A1E2C">
        <w:rPr>
          <w:rFonts w:ascii="Angsana New" w:hAnsi="Angsana New" w:cs="Angsana New"/>
          <w:spacing w:val="-4"/>
          <w:sz w:val="30"/>
          <w:szCs w:val="30"/>
          <w:cs/>
        </w:rPr>
        <w:t>ที่ใช้เป็นหลักประกันเรียบร้อยแล้ว เนื่องจากบริษัทย่อยได้ชำระคืนเงินกู้ทั้งหมด</w:t>
      </w:r>
    </w:p>
    <w:p w14:paraId="2FC1A14F" w14:textId="77777777" w:rsidR="003A03F7" w:rsidRDefault="003A03F7" w:rsidP="00E75DA2">
      <w:pPr>
        <w:ind w:left="900" w:firstLine="540"/>
        <w:jc w:val="thaiDistribute"/>
        <w:rPr>
          <w:rFonts w:ascii="Angsana New" w:hAnsi="Angsana New" w:cs="Angsana New"/>
          <w:spacing w:val="-4"/>
          <w:sz w:val="30"/>
          <w:szCs w:val="30"/>
        </w:rPr>
      </w:pPr>
    </w:p>
    <w:p w14:paraId="2BDF1E2E" w14:textId="77777777" w:rsidR="003A03F7" w:rsidRDefault="003A03F7" w:rsidP="00E75DA2">
      <w:pPr>
        <w:ind w:left="900" w:firstLine="540"/>
        <w:jc w:val="thaiDistribute"/>
        <w:rPr>
          <w:rFonts w:ascii="Angsana New" w:hAnsi="Angsana New" w:cs="Angsana New"/>
          <w:spacing w:val="-4"/>
          <w:sz w:val="30"/>
          <w:szCs w:val="30"/>
        </w:rPr>
      </w:pPr>
    </w:p>
    <w:p w14:paraId="02EFEDF4" w14:textId="77777777" w:rsidR="003A03F7" w:rsidRPr="002A1E2C" w:rsidRDefault="003A03F7" w:rsidP="00135D5B">
      <w:pPr>
        <w:jc w:val="thaiDistribute"/>
        <w:rPr>
          <w:rFonts w:ascii="Angsana New" w:hAnsi="Angsana New" w:cs="Angsana New"/>
          <w:spacing w:val="-4"/>
          <w:sz w:val="30"/>
          <w:szCs w:val="30"/>
        </w:rPr>
      </w:pPr>
    </w:p>
    <w:p w14:paraId="5548580F" w14:textId="77777777" w:rsidR="002A1E2C" w:rsidRPr="00154C15" w:rsidRDefault="002A1E2C" w:rsidP="00E75DA2">
      <w:pPr>
        <w:ind w:left="900" w:firstLine="540"/>
        <w:jc w:val="thaiDistribute"/>
        <w:rPr>
          <w:rFonts w:ascii="Angsana New" w:hAnsi="Angsana New" w:cs="Angsana New"/>
          <w:spacing w:val="-4"/>
          <w:sz w:val="16"/>
          <w:szCs w:val="16"/>
          <w:cs/>
        </w:rPr>
      </w:pPr>
    </w:p>
    <w:p w14:paraId="39120B17" w14:textId="77777777" w:rsidR="004D6A3D" w:rsidRDefault="004D6A3D" w:rsidP="00C64382">
      <w:pPr>
        <w:pStyle w:val="ListParagraph"/>
        <w:numPr>
          <w:ilvl w:val="0"/>
          <w:numId w:val="29"/>
        </w:numPr>
        <w:ind w:left="810"/>
        <w:rPr>
          <w:rFonts w:ascii="Angsana New" w:hAnsi="Angsana New" w:cs="Angsana New"/>
          <w:sz w:val="30"/>
          <w:szCs w:val="30"/>
        </w:rPr>
      </w:pPr>
      <w:r w:rsidRPr="00015000">
        <w:rPr>
          <w:rFonts w:ascii="Angsana New" w:hAnsi="Angsana New" w:cs="Angsana New"/>
          <w:sz w:val="30"/>
          <w:szCs w:val="30"/>
          <w:cs/>
        </w:rPr>
        <w:t>ภาระผูกพันระหว่างกัน</w:t>
      </w:r>
    </w:p>
    <w:p w14:paraId="1574A22E" w14:textId="77777777" w:rsidR="00894339" w:rsidRPr="00894339" w:rsidRDefault="00894339" w:rsidP="00894339">
      <w:pPr>
        <w:pStyle w:val="ListParagraph"/>
        <w:tabs>
          <w:tab w:val="left" w:pos="450"/>
          <w:tab w:val="left" w:pos="1170"/>
        </w:tabs>
        <w:ind w:left="1080"/>
        <w:rPr>
          <w:rFonts w:ascii="Angsana New" w:hAnsi="Angsana New" w:cs="Angsana New"/>
          <w:sz w:val="16"/>
          <w:szCs w:val="16"/>
        </w:rPr>
      </w:pPr>
    </w:p>
    <w:p w14:paraId="332C9C58" w14:textId="6184923F" w:rsidR="004D6A3D" w:rsidRPr="00E75DA2" w:rsidRDefault="004D6A3D" w:rsidP="00E75DA2">
      <w:pPr>
        <w:ind w:left="900" w:firstLine="540"/>
        <w:jc w:val="thaiDistribute"/>
        <w:rPr>
          <w:rFonts w:ascii="Angsana New" w:hAnsi="Angsana New" w:cs="Angsana New"/>
          <w:spacing w:val="-4"/>
          <w:sz w:val="30"/>
          <w:szCs w:val="30"/>
        </w:rPr>
      </w:pPr>
      <w:r w:rsidRPr="00E75DA2">
        <w:rPr>
          <w:rFonts w:ascii="Angsana New" w:hAnsi="Angsana New" w:cs="Angsana New"/>
          <w:spacing w:val="-4"/>
          <w:sz w:val="30"/>
          <w:szCs w:val="30"/>
          <w:cs/>
        </w:rPr>
        <w:t xml:space="preserve">ณ </w:t>
      </w:r>
      <w:r w:rsidRPr="00322CEA">
        <w:rPr>
          <w:rFonts w:ascii="Angsana New" w:hAnsi="Angsana New" w:cs="Angsana New"/>
          <w:spacing w:val="-4"/>
          <w:sz w:val="30"/>
          <w:szCs w:val="30"/>
          <w:cs/>
        </w:rPr>
        <w:t xml:space="preserve">วันที่ </w:t>
      </w:r>
      <w:r w:rsidR="000C3E57" w:rsidRPr="00322CEA">
        <w:rPr>
          <w:rFonts w:ascii="Angsana New" w:hAnsi="Angsana New" w:cs="Angsana New"/>
          <w:spacing w:val="-4"/>
          <w:sz w:val="30"/>
          <w:szCs w:val="30"/>
        </w:rPr>
        <w:t>31</w:t>
      </w:r>
      <w:r w:rsidR="000C3E57" w:rsidRPr="00322CEA">
        <w:rPr>
          <w:rFonts w:ascii="Angsana New" w:hAnsi="Angsana New" w:cs="Angsana New"/>
          <w:spacing w:val="-4"/>
          <w:sz w:val="30"/>
          <w:szCs w:val="30"/>
          <w:cs/>
        </w:rPr>
        <w:t xml:space="preserve"> ธันวาคม </w:t>
      </w:r>
      <w:r w:rsidR="00554FAA" w:rsidRPr="00322CEA">
        <w:rPr>
          <w:rFonts w:ascii="Angsana New" w:hAnsi="Angsana New" w:cs="Angsana New"/>
          <w:spacing w:val="-4"/>
          <w:sz w:val="30"/>
          <w:szCs w:val="30"/>
        </w:rPr>
        <w:t>256</w:t>
      </w:r>
      <w:r w:rsidR="00E657AE" w:rsidRPr="00322CEA">
        <w:rPr>
          <w:rFonts w:ascii="Angsana New" w:hAnsi="Angsana New" w:cs="Angsana New"/>
          <w:spacing w:val="-4"/>
          <w:sz w:val="30"/>
          <w:szCs w:val="30"/>
        </w:rPr>
        <w:t>8</w:t>
      </w:r>
      <w:r w:rsidR="00554FAA" w:rsidRPr="00322CEA">
        <w:rPr>
          <w:rFonts w:ascii="Angsana New" w:hAnsi="Angsana New" w:cs="Angsana New" w:hint="cs"/>
          <w:spacing w:val="-4"/>
          <w:sz w:val="30"/>
          <w:szCs w:val="30"/>
          <w:cs/>
        </w:rPr>
        <w:t xml:space="preserve"> </w:t>
      </w:r>
      <w:r w:rsidRPr="00322CEA">
        <w:rPr>
          <w:rFonts w:ascii="Angsana New" w:hAnsi="Angsana New" w:cs="Angsana New" w:hint="cs"/>
          <w:spacing w:val="-4"/>
          <w:sz w:val="30"/>
          <w:szCs w:val="30"/>
          <w:cs/>
        </w:rPr>
        <w:t>กลุ่ม</w:t>
      </w:r>
      <w:r w:rsidRPr="00322CEA">
        <w:rPr>
          <w:rFonts w:ascii="Angsana New" w:hAnsi="Angsana New" w:cs="Angsana New"/>
          <w:spacing w:val="-4"/>
          <w:sz w:val="30"/>
          <w:szCs w:val="30"/>
          <w:cs/>
        </w:rPr>
        <w:t>บริษัทฯ มีภาระผูกพันตามสัญญาบริการกับกิจการที่เกี่ยวข้องกัน</w:t>
      </w:r>
      <w:r w:rsidR="008B722C" w:rsidRPr="00322CEA">
        <w:rPr>
          <w:rFonts w:ascii="Angsana New" w:hAnsi="Angsana New" w:cs="Angsana New" w:hint="cs"/>
          <w:spacing w:val="-4"/>
          <w:sz w:val="30"/>
          <w:szCs w:val="30"/>
          <w:cs/>
        </w:rPr>
        <w:t xml:space="preserve">       </w:t>
      </w:r>
      <w:r w:rsidRPr="00322CEA">
        <w:rPr>
          <w:rFonts w:ascii="Angsana New" w:hAnsi="Angsana New" w:cs="Angsana New"/>
          <w:spacing w:val="-4"/>
          <w:sz w:val="30"/>
          <w:szCs w:val="30"/>
          <w:cs/>
        </w:rPr>
        <w:t>ที่เป็นสกุลเงินบาท</w:t>
      </w:r>
      <w:r w:rsidRPr="00322CEA">
        <w:rPr>
          <w:rFonts w:ascii="Angsana New" w:hAnsi="Angsana New" w:cs="Angsana New" w:hint="cs"/>
          <w:spacing w:val="-4"/>
          <w:sz w:val="30"/>
          <w:szCs w:val="30"/>
          <w:cs/>
        </w:rPr>
        <w:t xml:space="preserve"> </w:t>
      </w:r>
      <w:r w:rsidRPr="00322CEA">
        <w:rPr>
          <w:rFonts w:ascii="Angsana New" w:hAnsi="Angsana New" w:cs="Angsana New"/>
          <w:spacing w:val="-4"/>
          <w:sz w:val="30"/>
          <w:szCs w:val="30"/>
          <w:cs/>
        </w:rPr>
        <w:t xml:space="preserve">จำนวน </w:t>
      </w:r>
      <w:r w:rsidR="00116CFF" w:rsidRPr="00322CEA">
        <w:rPr>
          <w:rFonts w:ascii="Angsana New" w:hAnsi="Angsana New" w:cs="Angsana New"/>
          <w:spacing w:val="-4"/>
          <w:sz w:val="30"/>
          <w:szCs w:val="30"/>
        </w:rPr>
        <w:t>1</w:t>
      </w:r>
      <w:r w:rsidRPr="00322CEA">
        <w:rPr>
          <w:rFonts w:ascii="Angsana New" w:hAnsi="Angsana New" w:cs="Angsana New"/>
          <w:spacing w:val="-4"/>
          <w:sz w:val="30"/>
          <w:szCs w:val="30"/>
          <w:cs/>
        </w:rPr>
        <w:t xml:space="preserve"> </w:t>
      </w:r>
      <w:r w:rsidR="001E0EA8" w:rsidRPr="00322CEA">
        <w:rPr>
          <w:rFonts w:ascii="Angsana New" w:hAnsi="Angsana New" w:cs="Angsana New" w:hint="cs"/>
          <w:spacing w:val="-4"/>
          <w:sz w:val="30"/>
          <w:szCs w:val="30"/>
          <w:cs/>
        </w:rPr>
        <w:t>ราย</w:t>
      </w:r>
      <w:r w:rsidRPr="00322CEA">
        <w:rPr>
          <w:rFonts w:ascii="Angsana New" w:hAnsi="Angsana New" w:cs="Angsana New"/>
          <w:spacing w:val="-4"/>
          <w:sz w:val="30"/>
          <w:szCs w:val="30"/>
          <w:cs/>
        </w:rPr>
        <w:t xml:space="preserve"> </w:t>
      </w:r>
      <w:r w:rsidR="00C57B49" w:rsidRPr="00322CEA">
        <w:rPr>
          <w:rFonts w:ascii="Angsana New" w:hAnsi="Angsana New" w:cs="Angsana New"/>
          <w:spacing w:val="-4"/>
          <w:sz w:val="30"/>
          <w:szCs w:val="30"/>
          <w:cs/>
        </w:rPr>
        <w:t>สิ้นสุดอายุสัญญาภายในปี</w:t>
      </w:r>
      <w:r w:rsidR="00C57B49" w:rsidRPr="00322CEA">
        <w:rPr>
          <w:rFonts w:ascii="Angsana New" w:hAnsi="Angsana New" w:cs="Angsana New" w:hint="cs"/>
          <w:spacing w:val="-4"/>
          <w:sz w:val="30"/>
          <w:szCs w:val="30"/>
          <w:cs/>
        </w:rPr>
        <w:t xml:space="preserve"> </w:t>
      </w:r>
      <w:r w:rsidR="00C57B49" w:rsidRPr="00322CEA">
        <w:rPr>
          <w:rFonts w:ascii="Angsana New" w:hAnsi="Angsana New" w:cs="Angsana New"/>
          <w:spacing w:val="-4"/>
          <w:sz w:val="30"/>
          <w:szCs w:val="30"/>
        </w:rPr>
        <w:t>2570</w:t>
      </w:r>
      <w:r w:rsidR="00C57B49" w:rsidRPr="00322CEA">
        <w:rPr>
          <w:rFonts w:ascii="Angsana New" w:hAnsi="Angsana New" w:cs="Angsana New" w:hint="cs"/>
          <w:spacing w:val="-4"/>
          <w:sz w:val="30"/>
          <w:szCs w:val="30"/>
          <w:cs/>
        </w:rPr>
        <w:t xml:space="preserve"> </w:t>
      </w:r>
      <w:r w:rsidR="00C57B49">
        <w:rPr>
          <w:rFonts w:ascii="Angsana New" w:hAnsi="Angsana New" w:cs="Angsana New"/>
          <w:spacing w:val="-4"/>
          <w:sz w:val="30"/>
          <w:szCs w:val="30"/>
        </w:rPr>
        <w:t xml:space="preserve"> </w:t>
      </w:r>
      <w:r w:rsidR="000C3E57" w:rsidRPr="00322CEA">
        <w:rPr>
          <w:rFonts w:ascii="Angsana New" w:hAnsi="Angsana New" w:cs="Angsana New" w:hint="cs"/>
          <w:spacing w:val="-4"/>
          <w:sz w:val="30"/>
          <w:szCs w:val="30"/>
          <w:cs/>
        </w:rPr>
        <w:t>(</w:t>
      </w:r>
      <w:r w:rsidR="000C3E57" w:rsidRPr="00322CEA">
        <w:rPr>
          <w:rFonts w:ascii="Angsana New" w:hAnsi="Angsana New" w:cs="Angsana New"/>
          <w:spacing w:val="-4"/>
          <w:sz w:val="30"/>
          <w:szCs w:val="30"/>
        </w:rPr>
        <w:t>256</w:t>
      </w:r>
      <w:r w:rsidR="00E657AE" w:rsidRPr="00322CEA">
        <w:rPr>
          <w:rFonts w:ascii="Angsana New" w:hAnsi="Angsana New" w:cs="Angsana New"/>
          <w:spacing w:val="-4"/>
          <w:sz w:val="30"/>
          <w:szCs w:val="30"/>
        </w:rPr>
        <w:t>7</w:t>
      </w:r>
      <w:r w:rsidR="000C3E57" w:rsidRPr="00322CEA">
        <w:rPr>
          <w:rFonts w:ascii="Angsana New" w:hAnsi="Angsana New" w:cs="Angsana New"/>
          <w:spacing w:val="-4"/>
          <w:sz w:val="30"/>
          <w:szCs w:val="30"/>
        </w:rPr>
        <w:t xml:space="preserve"> : </w:t>
      </w:r>
      <w:r w:rsidR="000C3E57" w:rsidRPr="00322CEA">
        <w:rPr>
          <w:rFonts w:ascii="Angsana New" w:hAnsi="Angsana New" w:cs="Angsana New" w:hint="cs"/>
          <w:spacing w:val="-4"/>
          <w:sz w:val="30"/>
          <w:szCs w:val="30"/>
          <w:cs/>
        </w:rPr>
        <w:t xml:space="preserve">จำนวน </w:t>
      </w:r>
      <w:r w:rsidR="00E657AE" w:rsidRPr="00322CEA">
        <w:rPr>
          <w:rFonts w:ascii="Angsana New" w:hAnsi="Angsana New" w:cs="Angsana New"/>
          <w:spacing w:val="-4"/>
          <w:sz w:val="30"/>
          <w:szCs w:val="30"/>
        </w:rPr>
        <w:t>1</w:t>
      </w:r>
      <w:r w:rsidR="000C3E57" w:rsidRPr="00322CEA">
        <w:rPr>
          <w:rFonts w:ascii="Angsana New" w:hAnsi="Angsana New" w:cs="Angsana New"/>
          <w:spacing w:val="-4"/>
          <w:sz w:val="30"/>
          <w:szCs w:val="30"/>
        </w:rPr>
        <w:t xml:space="preserve"> </w:t>
      </w:r>
      <w:r w:rsidR="00A6185D" w:rsidRPr="00322CEA">
        <w:rPr>
          <w:rFonts w:ascii="Angsana New" w:hAnsi="Angsana New" w:cs="Angsana New" w:hint="cs"/>
          <w:spacing w:val="-4"/>
          <w:sz w:val="30"/>
          <w:szCs w:val="30"/>
          <w:cs/>
        </w:rPr>
        <w:t>ราย</w:t>
      </w:r>
      <w:r w:rsidR="000C3E57" w:rsidRPr="00322CEA">
        <w:rPr>
          <w:rFonts w:ascii="Angsana New" w:hAnsi="Angsana New" w:cs="Angsana New" w:hint="cs"/>
          <w:spacing w:val="-4"/>
          <w:sz w:val="30"/>
          <w:szCs w:val="30"/>
          <w:cs/>
        </w:rPr>
        <w:t xml:space="preserve"> </w:t>
      </w:r>
      <w:r w:rsidRPr="00322CEA">
        <w:rPr>
          <w:rFonts w:ascii="Angsana New" w:hAnsi="Angsana New" w:cs="Angsana New"/>
          <w:spacing w:val="-4"/>
          <w:sz w:val="30"/>
          <w:szCs w:val="30"/>
          <w:cs/>
        </w:rPr>
        <w:t>สิ้นสุดอายุสัญญาภายในปี</w:t>
      </w:r>
      <w:r w:rsidR="00AE4113" w:rsidRPr="00322CEA">
        <w:rPr>
          <w:rFonts w:ascii="Angsana New" w:hAnsi="Angsana New" w:cs="Angsana New" w:hint="cs"/>
          <w:spacing w:val="-4"/>
          <w:sz w:val="30"/>
          <w:szCs w:val="30"/>
          <w:cs/>
        </w:rPr>
        <w:t xml:space="preserve"> </w:t>
      </w:r>
      <w:r w:rsidR="00E9650B" w:rsidRPr="00322CEA">
        <w:rPr>
          <w:rFonts w:ascii="Angsana New" w:hAnsi="Angsana New" w:cs="Angsana New"/>
          <w:spacing w:val="-4"/>
          <w:sz w:val="30"/>
          <w:szCs w:val="30"/>
        </w:rPr>
        <w:t>2570</w:t>
      </w:r>
      <w:r w:rsidR="00C57B49">
        <w:rPr>
          <w:rFonts w:ascii="Angsana New" w:hAnsi="Angsana New" w:cs="Angsana New"/>
          <w:spacing w:val="-4"/>
          <w:sz w:val="30"/>
          <w:szCs w:val="30"/>
        </w:rPr>
        <w:t>)</w:t>
      </w:r>
      <w:r w:rsidR="00C624A3" w:rsidRPr="00322CEA">
        <w:rPr>
          <w:rFonts w:ascii="Angsana New" w:hAnsi="Angsana New" w:cs="Angsana New"/>
          <w:spacing w:val="-4"/>
          <w:sz w:val="30"/>
          <w:szCs w:val="30"/>
        </w:rPr>
        <w:t xml:space="preserve"> </w:t>
      </w:r>
      <w:r w:rsidRPr="00322CEA">
        <w:rPr>
          <w:rFonts w:ascii="Angsana New" w:hAnsi="Angsana New" w:cs="Angsana New"/>
          <w:spacing w:val="-4"/>
          <w:sz w:val="30"/>
          <w:szCs w:val="30"/>
          <w:cs/>
        </w:rPr>
        <w:t xml:space="preserve">ตามหมายเหตุ </w:t>
      </w:r>
      <w:r w:rsidR="00A7624C" w:rsidRPr="00C81743">
        <w:rPr>
          <w:rFonts w:ascii="Angsana New" w:hAnsi="Angsana New" w:cs="Angsana New"/>
          <w:spacing w:val="-4"/>
          <w:sz w:val="30"/>
          <w:szCs w:val="30"/>
        </w:rPr>
        <w:t>3</w:t>
      </w:r>
      <w:r w:rsidR="00B56B68">
        <w:rPr>
          <w:rFonts w:ascii="Angsana New" w:hAnsi="Angsana New" w:cs="Angsana New" w:hint="cs"/>
          <w:spacing w:val="-4"/>
          <w:sz w:val="30"/>
          <w:szCs w:val="30"/>
          <w:cs/>
        </w:rPr>
        <w:t>6</w:t>
      </w:r>
      <w:r w:rsidRPr="00322CEA">
        <w:rPr>
          <w:rFonts w:ascii="Angsana New" w:hAnsi="Angsana New" w:cs="Angsana New"/>
          <w:spacing w:val="-4"/>
          <w:sz w:val="30"/>
          <w:szCs w:val="30"/>
        </w:rPr>
        <w:t>.2</w:t>
      </w:r>
    </w:p>
    <w:p w14:paraId="1FEDB86C" w14:textId="77777777" w:rsidR="00894339" w:rsidRPr="00894339" w:rsidRDefault="00894339" w:rsidP="00C33271">
      <w:pPr>
        <w:ind w:left="990" w:firstLine="810"/>
        <w:jc w:val="thaiDistribute"/>
        <w:rPr>
          <w:rFonts w:ascii="Angsana New" w:hAnsi="Angsana New" w:cs="Angsana New"/>
          <w:spacing w:val="-8"/>
          <w:sz w:val="16"/>
          <w:szCs w:val="16"/>
        </w:rPr>
      </w:pPr>
    </w:p>
    <w:p w14:paraId="497270A6" w14:textId="2BC64C77" w:rsidR="002C4A09" w:rsidRDefault="004D6A3D" w:rsidP="00E75DA2">
      <w:pPr>
        <w:ind w:left="900" w:firstLine="540"/>
        <w:jc w:val="thaiDistribute"/>
        <w:rPr>
          <w:rFonts w:ascii="Angsana New" w:hAnsi="Angsana New" w:cs="Angsana New"/>
          <w:spacing w:val="-4"/>
          <w:sz w:val="30"/>
          <w:szCs w:val="30"/>
        </w:rPr>
      </w:pPr>
      <w:r w:rsidRPr="00E75DA2">
        <w:rPr>
          <w:rFonts w:ascii="Angsana New" w:hAnsi="Angsana New" w:cs="Angsana New"/>
          <w:spacing w:val="-4"/>
          <w:sz w:val="30"/>
          <w:szCs w:val="30"/>
          <w:cs/>
        </w:rPr>
        <w:t xml:space="preserve">ณ วันที่ </w:t>
      </w:r>
      <w:r w:rsidR="0053003B" w:rsidRPr="0053003B">
        <w:rPr>
          <w:rFonts w:ascii="Angsana New" w:hAnsi="Angsana New" w:cs="Angsana New"/>
          <w:spacing w:val="-4"/>
          <w:sz w:val="30"/>
          <w:szCs w:val="30"/>
        </w:rPr>
        <w:t xml:space="preserve">31 </w:t>
      </w:r>
      <w:r w:rsidR="0053003B" w:rsidRPr="0053003B">
        <w:rPr>
          <w:rFonts w:ascii="Angsana New" w:hAnsi="Angsana New" w:cs="Angsana New"/>
          <w:spacing w:val="-4"/>
          <w:sz w:val="30"/>
          <w:szCs w:val="30"/>
          <w:cs/>
        </w:rPr>
        <w:t xml:space="preserve">ธันวาคม </w:t>
      </w:r>
      <w:r w:rsidR="0053003B" w:rsidRPr="0053003B">
        <w:rPr>
          <w:rFonts w:ascii="Angsana New" w:hAnsi="Angsana New" w:cs="Angsana New"/>
          <w:spacing w:val="-4"/>
          <w:sz w:val="30"/>
          <w:szCs w:val="30"/>
        </w:rPr>
        <w:t>256</w:t>
      </w:r>
      <w:r w:rsidR="00E657AE">
        <w:rPr>
          <w:rFonts w:ascii="Angsana New" w:hAnsi="Angsana New" w:cs="Angsana New"/>
          <w:spacing w:val="-4"/>
          <w:sz w:val="30"/>
          <w:szCs w:val="30"/>
        </w:rPr>
        <w:t>8</w:t>
      </w:r>
      <w:r w:rsidR="0053003B" w:rsidRPr="0053003B">
        <w:rPr>
          <w:rFonts w:ascii="Angsana New" w:hAnsi="Angsana New" w:cs="Angsana New"/>
          <w:spacing w:val="-4"/>
          <w:sz w:val="30"/>
          <w:szCs w:val="30"/>
        </w:rPr>
        <w:t xml:space="preserve"> </w:t>
      </w:r>
      <w:r w:rsidRPr="00E75DA2">
        <w:rPr>
          <w:rFonts w:ascii="Angsana New" w:hAnsi="Angsana New" w:cs="Angsana New" w:hint="cs"/>
          <w:spacing w:val="-4"/>
          <w:sz w:val="30"/>
          <w:szCs w:val="30"/>
          <w:cs/>
        </w:rPr>
        <w:t>กลุ่ม</w:t>
      </w:r>
      <w:r w:rsidRPr="00E75DA2">
        <w:rPr>
          <w:rFonts w:ascii="Angsana New" w:hAnsi="Angsana New" w:cs="Angsana New"/>
          <w:spacing w:val="-4"/>
          <w:sz w:val="30"/>
          <w:szCs w:val="30"/>
          <w:cs/>
        </w:rPr>
        <w:t>บริษัทฯ มีภาระผูกพันตามสัญญาค่าที่ปรึกษากับบุคคลและกิจการ</w:t>
      </w:r>
      <w:r w:rsidR="002E4022">
        <w:rPr>
          <w:rFonts w:ascii="Angsana New" w:hAnsi="Angsana New" w:cs="Angsana New" w:hint="cs"/>
          <w:spacing w:val="-4"/>
          <w:sz w:val="30"/>
          <w:szCs w:val="30"/>
          <w:cs/>
        </w:rPr>
        <w:t xml:space="preserve">    </w:t>
      </w:r>
      <w:r w:rsidRPr="00E75DA2">
        <w:rPr>
          <w:rFonts w:ascii="Angsana New" w:hAnsi="Angsana New" w:cs="Angsana New"/>
          <w:spacing w:val="-4"/>
          <w:sz w:val="30"/>
          <w:szCs w:val="30"/>
          <w:cs/>
        </w:rPr>
        <w:t xml:space="preserve">ที่เกี่ยวข้องกันที่เป็นสกุลเงินบาทและเงินตราต่างประเทศ </w:t>
      </w:r>
      <w:r w:rsidRPr="003B0DFE">
        <w:rPr>
          <w:rFonts w:ascii="Angsana New" w:hAnsi="Angsana New" w:cs="Angsana New"/>
          <w:spacing w:val="-4"/>
          <w:sz w:val="30"/>
          <w:szCs w:val="30"/>
          <w:cs/>
        </w:rPr>
        <w:t>จำนวน</w:t>
      </w:r>
      <w:r w:rsidR="0053003B" w:rsidRPr="003B0DFE">
        <w:rPr>
          <w:rFonts w:ascii="Angsana New" w:hAnsi="Angsana New" w:cs="Angsana New"/>
          <w:spacing w:val="-4"/>
          <w:sz w:val="30"/>
          <w:szCs w:val="30"/>
        </w:rPr>
        <w:t xml:space="preserve"> </w:t>
      </w:r>
      <w:r w:rsidRPr="003B0DFE">
        <w:rPr>
          <w:rFonts w:ascii="Angsana New" w:hAnsi="Angsana New" w:cs="Angsana New"/>
          <w:spacing w:val="-4"/>
          <w:sz w:val="30"/>
          <w:szCs w:val="30"/>
        </w:rPr>
        <w:t>1</w:t>
      </w:r>
      <w:r w:rsidR="00A9263E" w:rsidRPr="003B0DFE">
        <w:rPr>
          <w:rFonts w:ascii="Angsana New" w:hAnsi="Angsana New" w:cs="Angsana New"/>
          <w:spacing w:val="-4"/>
          <w:sz w:val="30"/>
          <w:szCs w:val="30"/>
        </w:rPr>
        <w:t>6</w:t>
      </w:r>
      <w:r w:rsidRPr="003B0DFE">
        <w:rPr>
          <w:rFonts w:ascii="Angsana New" w:hAnsi="Angsana New" w:cs="Angsana New"/>
          <w:spacing w:val="-4"/>
          <w:sz w:val="30"/>
          <w:szCs w:val="30"/>
        </w:rPr>
        <w:t xml:space="preserve"> </w:t>
      </w:r>
      <w:r w:rsidRPr="003B0DFE">
        <w:rPr>
          <w:rFonts w:ascii="Angsana New" w:hAnsi="Angsana New" w:cs="Angsana New"/>
          <w:spacing w:val="-4"/>
          <w:sz w:val="30"/>
          <w:szCs w:val="30"/>
          <w:cs/>
        </w:rPr>
        <w:t xml:space="preserve">ราย </w:t>
      </w:r>
      <w:r w:rsidRPr="00E75DA2">
        <w:rPr>
          <w:rFonts w:ascii="Angsana New" w:hAnsi="Angsana New" w:cs="Angsana New"/>
          <w:spacing w:val="-4"/>
          <w:sz w:val="30"/>
          <w:szCs w:val="30"/>
          <w:cs/>
        </w:rPr>
        <w:t>สิ้นสุดสัญญา</w:t>
      </w:r>
      <w:r w:rsidRPr="00977095">
        <w:rPr>
          <w:rFonts w:ascii="Angsana New" w:hAnsi="Angsana New" w:cs="Angsana New"/>
          <w:spacing w:val="-4"/>
          <w:sz w:val="30"/>
          <w:szCs w:val="30"/>
          <w:cs/>
        </w:rPr>
        <w:t xml:space="preserve">ภายในปี </w:t>
      </w:r>
      <w:r w:rsidR="000A1BF9" w:rsidRPr="00977095">
        <w:rPr>
          <w:rFonts w:ascii="Angsana New" w:hAnsi="Angsana New" w:cs="Angsana New"/>
          <w:spacing w:val="-4"/>
          <w:sz w:val="30"/>
          <w:szCs w:val="30"/>
        </w:rPr>
        <w:t>2572</w:t>
      </w:r>
      <w:r w:rsidR="000A1BF9" w:rsidRPr="00977095">
        <w:rPr>
          <w:rFonts w:ascii="Angsana New" w:hAnsi="Angsana New" w:cs="Angsana New"/>
          <w:spacing w:val="-4"/>
          <w:sz w:val="30"/>
          <w:szCs w:val="30"/>
          <w:cs/>
        </w:rPr>
        <w:t xml:space="preserve"> </w:t>
      </w:r>
      <w:r w:rsidRPr="003B0DFE">
        <w:rPr>
          <w:rFonts w:ascii="Angsana New" w:hAnsi="Angsana New" w:cs="Angsana New"/>
          <w:spacing w:val="-4"/>
          <w:sz w:val="30"/>
          <w:szCs w:val="30"/>
          <w:cs/>
        </w:rPr>
        <w:t xml:space="preserve"> </w:t>
      </w:r>
      <w:r w:rsidR="0053003B" w:rsidRPr="003B0DFE">
        <w:rPr>
          <w:rFonts w:ascii="Angsana New" w:hAnsi="Angsana New" w:cs="Angsana New"/>
          <w:spacing w:val="-4"/>
          <w:sz w:val="30"/>
          <w:szCs w:val="30"/>
          <w:cs/>
        </w:rPr>
        <w:t>(</w:t>
      </w:r>
      <w:r w:rsidR="0053003B" w:rsidRPr="003B0DFE">
        <w:rPr>
          <w:rFonts w:ascii="Angsana New" w:hAnsi="Angsana New" w:cs="Angsana New"/>
          <w:spacing w:val="-4"/>
          <w:sz w:val="30"/>
          <w:szCs w:val="30"/>
        </w:rPr>
        <w:t>256</w:t>
      </w:r>
      <w:r w:rsidR="00E657AE" w:rsidRPr="003B0DFE">
        <w:rPr>
          <w:rFonts w:ascii="Angsana New" w:hAnsi="Angsana New" w:cs="Angsana New"/>
          <w:spacing w:val="-4"/>
          <w:sz w:val="30"/>
          <w:szCs w:val="30"/>
        </w:rPr>
        <w:t>7</w:t>
      </w:r>
      <w:r w:rsidR="0053003B" w:rsidRPr="003B0DFE">
        <w:rPr>
          <w:rFonts w:ascii="Angsana New" w:hAnsi="Angsana New" w:cs="Angsana New"/>
          <w:spacing w:val="-4"/>
          <w:sz w:val="30"/>
          <w:szCs w:val="30"/>
          <w:cs/>
        </w:rPr>
        <w:t xml:space="preserve"> : จำนวน </w:t>
      </w:r>
      <w:r w:rsidR="0053003B" w:rsidRPr="003B0DFE">
        <w:rPr>
          <w:rFonts w:ascii="Angsana New" w:hAnsi="Angsana New" w:cs="Angsana New"/>
          <w:spacing w:val="-4"/>
          <w:sz w:val="30"/>
          <w:szCs w:val="30"/>
        </w:rPr>
        <w:t>1</w:t>
      </w:r>
      <w:r w:rsidR="00E657AE" w:rsidRPr="003B0DFE">
        <w:rPr>
          <w:rFonts w:ascii="Angsana New" w:hAnsi="Angsana New" w:cs="Angsana New"/>
          <w:spacing w:val="-4"/>
          <w:sz w:val="30"/>
          <w:szCs w:val="30"/>
        </w:rPr>
        <w:t>6</w:t>
      </w:r>
      <w:r w:rsidR="0053003B" w:rsidRPr="003B0DFE">
        <w:rPr>
          <w:rFonts w:ascii="Angsana New" w:hAnsi="Angsana New" w:cs="Angsana New"/>
          <w:spacing w:val="-4"/>
          <w:sz w:val="30"/>
          <w:szCs w:val="30"/>
        </w:rPr>
        <w:t xml:space="preserve"> </w:t>
      </w:r>
      <w:r w:rsidR="0053003B" w:rsidRPr="003B0DFE">
        <w:rPr>
          <w:rFonts w:ascii="Angsana New" w:hAnsi="Angsana New" w:cs="Angsana New" w:hint="cs"/>
          <w:spacing w:val="-4"/>
          <w:sz w:val="30"/>
          <w:szCs w:val="30"/>
          <w:cs/>
        </w:rPr>
        <w:t>ราย</w:t>
      </w:r>
      <w:r w:rsidR="0053003B" w:rsidRPr="0053003B">
        <w:rPr>
          <w:rFonts w:ascii="Angsana New" w:hAnsi="Angsana New" w:cs="Angsana New"/>
          <w:spacing w:val="-4"/>
          <w:sz w:val="30"/>
          <w:szCs w:val="30"/>
          <w:cs/>
        </w:rPr>
        <w:t xml:space="preserve"> </w:t>
      </w:r>
      <w:r w:rsidRPr="00E75DA2">
        <w:rPr>
          <w:rFonts w:ascii="Angsana New" w:hAnsi="Angsana New" w:cs="Angsana New"/>
          <w:spacing w:val="-4"/>
          <w:sz w:val="30"/>
          <w:szCs w:val="30"/>
          <w:cs/>
        </w:rPr>
        <w:t>สิ้นสุดสัญญา</w:t>
      </w:r>
      <w:r w:rsidRPr="00977095">
        <w:rPr>
          <w:rFonts w:ascii="Angsana New" w:hAnsi="Angsana New" w:cs="Angsana New"/>
          <w:spacing w:val="-4"/>
          <w:sz w:val="30"/>
          <w:szCs w:val="30"/>
          <w:cs/>
        </w:rPr>
        <w:t xml:space="preserve">ภายในปี </w:t>
      </w:r>
      <w:r w:rsidR="000A1BF9" w:rsidRPr="00977095">
        <w:rPr>
          <w:rFonts w:ascii="Angsana New" w:hAnsi="Angsana New" w:cs="Angsana New"/>
          <w:spacing w:val="-4"/>
          <w:sz w:val="30"/>
          <w:szCs w:val="30"/>
        </w:rPr>
        <w:t>2568</w:t>
      </w:r>
      <w:r w:rsidR="0053003B" w:rsidRPr="0053003B">
        <w:rPr>
          <w:rFonts w:ascii="Angsana New" w:hAnsi="Angsana New" w:cs="Angsana New"/>
          <w:spacing w:val="-4"/>
          <w:sz w:val="30"/>
          <w:szCs w:val="30"/>
          <w:cs/>
        </w:rPr>
        <w:t>)</w:t>
      </w:r>
      <w:r w:rsidR="006D069D" w:rsidRPr="00977095">
        <w:rPr>
          <w:rFonts w:ascii="Angsana New" w:hAnsi="Angsana New" w:cs="Angsana New"/>
          <w:spacing w:val="-4"/>
          <w:sz w:val="30"/>
          <w:szCs w:val="30"/>
        </w:rPr>
        <w:t xml:space="preserve"> </w:t>
      </w:r>
      <w:r w:rsidRPr="00977095">
        <w:rPr>
          <w:rFonts w:ascii="Angsana New" w:hAnsi="Angsana New" w:cs="Angsana New"/>
          <w:spacing w:val="-4"/>
          <w:sz w:val="30"/>
          <w:szCs w:val="30"/>
          <w:cs/>
        </w:rPr>
        <w:t xml:space="preserve">ตามหมายเหตุ </w:t>
      </w:r>
      <w:r w:rsidR="009D6F56" w:rsidRPr="00977095">
        <w:rPr>
          <w:rFonts w:ascii="Angsana New" w:hAnsi="Angsana New" w:cs="Angsana New"/>
          <w:spacing w:val="-4"/>
          <w:sz w:val="30"/>
          <w:szCs w:val="30"/>
        </w:rPr>
        <w:t>3</w:t>
      </w:r>
      <w:r w:rsidR="00B56B68">
        <w:rPr>
          <w:rFonts w:ascii="Angsana New" w:hAnsi="Angsana New" w:cs="Angsana New" w:hint="cs"/>
          <w:spacing w:val="-4"/>
          <w:sz w:val="30"/>
          <w:szCs w:val="30"/>
          <w:cs/>
        </w:rPr>
        <w:t>6</w:t>
      </w:r>
      <w:r w:rsidRPr="00977095">
        <w:rPr>
          <w:rFonts w:ascii="Angsana New" w:hAnsi="Angsana New" w:cs="Angsana New"/>
          <w:spacing w:val="-4"/>
          <w:sz w:val="30"/>
          <w:szCs w:val="30"/>
          <w:cs/>
        </w:rPr>
        <w:t>.</w:t>
      </w:r>
      <w:r w:rsidRPr="00977095">
        <w:rPr>
          <w:rFonts w:ascii="Angsana New" w:hAnsi="Angsana New" w:cs="Angsana New"/>
          <w:spacing w:val="-4"/>
          <w:sz w:val="30"/>
          <w:szCs w:val="30"/>
        </w:rPr>
        <w:t>5</w:t>
      </w:r>
    </w:p>
    <w:p w14:paraId="5ECD9A53" w14:textId="77777777" w:rsidR="00197EED" w:rsidRPr="00E75DA2" w:rsidRDefault="00197EED" w:rsidP="00E75DA2">
      <w:pPr>
        <w:ind w:left="900" w:firstLine="540"/>
        <w:jc w:val="thaiDistribute"/>
        <w:rPr>
          <w:rFonts w:ascii="Angsana New" w:hAnsi="Angsana New" w:cs="Angsana New"/>
          <w:spacing w:val="-4"/>
          <w:sz w:val="30"/>
          <w:szCs w:val="30"/>
        </w:rPr>
      </w:pPr>
    </w:p>
    <w:p w14:paraId="1F66427C" w14:textId="4E5675A5" w:rsidR="000F4CC8" w:rsidRDefault="000F4CC8" w:rsidP="00460E48">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ลูกหนี้การค้าและลูกหนี้</w:t>
      </w:r>
      <w:r w:rsidR="00C66339" w:rsidRPr="00015000">
        <w:rPr>
          <w:rFonts w:hAnsi="Angsana New"/>
          <w:sz w:val="30"/>
          <w:szCs w:val="30"/>
          <w:cs/>
        </w:rPr>
        <w:t>หมุนเวียน</w:t>
      </w:r>
      <w:r w:rsidRPr="00015000">
        <w:rPr>
          <w:rFonts w:hAnsi="Angsana New"/>
          <w:sz w:val="30"/>
          <w:szCs w:val="30"/>
          <w:cs/>
        </w:rPr>
        <w:t>อื่น</w:t>
      </w:r>
      <w:r w:rsidRPr="00015000">
        <w:rPr>
          <w:rFonts w:hAnsi="Angsana New"/>
          <w:sz w:val="30"/>
          <w:szCs w:val="30"/>
        </w:rPr>
        <w:t xml:space="preserve"> – </w:t>
      </w:r>
      <w:r w:rsidRPr="00015000">
        <w:rPr>
          <w:rFonts w:hAnsi="Angsana New"/>
          <w:sz w:val="30"/>
          <w:szCs w:val="30"/>
          <w:cs/>
        </w:rPr>
        <w:t>กิจการที่เกี่ยวข้องกัน</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77777777" w:rsidR="00706F16" w:rsidRPr="00015000" w:rsidRDefault="00706F16" w:rsidP="00706F16">
      <w:pPr>
        <w:tabs>
          <w:tab w:val="left" w:pos="284"/>
        </w:tabs>
        <w:ind w:left="284" w:firstLine="1066"/>
        <w:jc w:val="both"/>
        <w:rPr>
          <w:rFonts w:ascii="Angsana New" w:hAnsi="Angsana New" w:cs="Angsana New"/>
          <w:sz w:val="30"/>
          <w:szCs w:val="30"/>
          <w:lang w:val="x-none" w:eastAsia="x-none"/>
        </w:rPr>
      </w:pPr>
      <w:r w:rsidRPr="00015000">
        <w:rPr>
          <w:rFonts w:ascii="Angsana New" w:hAnsi="Angsana New" w:cs="Angsana New"/>
          <w:sz w:val="30"/>
          <w:szCs w:val="30"/>
          <w:cs/>
          <w:lang w:val="x-none" w:eastAsia="x-none"/>
        </w:rPr>
        <w:t>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557"/>
        <w:gridCol w:w="243"/>
        <w:gridCol w:w="1710"/>
        <w:gridCol w:w="90"/>
        <w:gridCol w:w="1710"/>
      </w:tblGrid>
      <w:tr w:rsidR="00706F16" w:rsidRPr="000C6A7C" w14:paraId="64B9519A" w14:textId="77777777" w:rsidTr="002C138C">
        <w:tc>
          <w:tcPr>
            <w:tcW w:w="2520" w:type="dxa"/>
          </w:tcPr>
          <w:p w14:paraId="6AACFD9E" w14:textId="77777777" w:rsidR="00706F16" w:rsidRPr="000C6A7C" w:rsidRDefault="00706F16" w:rsidP="00706F16">
            <w:pPr>
              <w:jc w:val="thaiDistribute"/>
              <w:rPr>
                <w:rFonts w:ascii="Angsana New" w:hAnsi="Angsana New" w:cs="Angsana New"/>
                <w:snapToGrid w:val="0"/>
                <w:color w:val="000000"/>
                <w:cs/>
                <w:lang w:eastAsia="th-TH"/>
              </w:rPr>
            </w:pPr>
          </w:p>
        </w:tc>
        <w:tc>
          <w:tcPr>
            <w:tcW w:w="3267" w:type="dxa"/>
            <w:gridSpan w:val="3"/>
          </w:tcPr>
          <w:p w14:paraId="098A80CD"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243" w:type="dxa"/>
          </w:tcPr>
          <w:p w14:paraId="217BE941" w14:textId="77777777" w:rsidR="00706F16" w:rsidRPr="000C6A7C" w:rsidRDefault="00706F16" w:rsidP="00706F16">
            <w:pPr>
              <w:jc w:val="center"/>
              <w:rPr>
                <w:rFonts w:ascii="Angsana New" w:hAnsi="Angsana New" w:cs="Angsana New"/>
              </w:rPr>
            </w:pPr>
          </w:p>
        </w:tc>
        <w:tc>
          <w:tcPr>
            <w:tcW w:w="3510" w:type="dxa"/>
            <w:gridSpan w:val="3"/>
          </w:tcPr>
          <w:p w14:paraId="29B01F9B" w14:textId="3997AF4E"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5AF20A01" w14:textId="77777777" w:rsidTr="002C138C">
        <w:tc>
          <w:tcPr>
            <w:tcW w:w="2520" w:type="dxa"/>
          </w:tcPr>
          <w:p w14:paraId="47782219" w14:textId="77777777" w:rsidR="00706F16" w:rsidRPr="000C6A7C" w:rsidRDefault="00706F16" w:rsidP="00706F16">
            <w:pPr>
              <w:jc w:val="thaiDistribute"/>
              <w:rPr>
                <w:rFonts w:ascii="Angsana New" w:hAnsi="Angsana New" w:cs="Angsana New"/>
                <w:snapToGrid w:val="0"/>
                <w:color w:val="000000"/>
                <w:cs/>
                <w:lang w:eastAsia="th-TH"/>
              </w:rPr>
            </w:pPr>
          </w:p>
        </w:tc>
        <w:tc>
          <w:tcPr>
            <w:tcW w:w="3267" w:type="dxa"/>
            <w:gridSpan w:val="3"/>
          </w:tcPr>
          <w:p w14:paraId="66C0F2D8" w14:textId="77777777" w:rsidR="00706F16" w:rsidRPr="000C6A7C" w:rsidRDefault="00706F16" w:rsidP="007403E0">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243" w:type="dxa"/>
          </w:tcPr>
          <w:p w14:paraId="1331398A" w14:textId="77777777" w:rsidR="00706F16" w:rsidRPr="000C6A7C" w:rsidRDefault="00706F16" w:rsidP="00706F16">
            <w:pPr>
              <w:jc w:val="center"/>
              <w:rPr>
                <w:rFonts w:ascii="Angsana New" w:hAnsi="Angsana New" w:cs="Angsana New"/>
              </w:rPr>
            </w:pPr>
          </w:p>
        </w:tc>
        <w:tc>
          <w:tcPr>
            <w:tcW w:w="3510" w:type="dxa"/>
            <w:gridSpan w:val="3"/>
          </w:tcPr>
          <w:p w14:paraId="62791A47"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0C3E57" w:rsidRPr="000C6A7C" w14:paraId="2237AE33" w14:textId="77777777" w:rsidTr="002C138C">
        <w:tc>
          <w:tcPr>
            <w:tcW w:w="2520" w:type="dxa"/>
          </w:tcPr>
          <w:p w14:paraId="1276BE01" w14:textId="77777777" w:rsidR="000C3E57" w:rsidRPr="000C6A7C" w:rsidRDefault="000C3E57" w:rsidP="00706F16">
            <w:pPr>
              <w:jc w:val="thaiDistribute"/>
              <w:rPr>
                <w:rFonts w:ascii="Angsana New" w:hAnsi="Angsana New" w:cs="Angsana New"/>
                <w:snapToGrid w:val="0"/>
                <w:color w:val="000000"/>
                <w:cs/>
                <w:lang w:eastAsia="th-TH"/>
              </w:rPr>
            </w:pPr>
          </w:p>
        </w:tc>
        <w:tc>
          <w:tcPr>
            <w:tcW w:w="3267" w:type="dxa"/>
            <w:gridSpan w:val="3"/>
          </w:tcPr>
          <w:p w14:paraId="49AB41D8" w14:textId="4DB3F3E3" w:rsidR="000C3E57" w:rsidRPr="000C6A7C" w:rsidRDefault="000C3E57" w:rsidP="000C3E57">
            <w:pPr>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ณ วันที่</w:t>
            </w:r>
            <w:r>
              <w:rPr>
                <w:rFonts w:ascii="Angsana New" w:hAnsi="Angsana New" w:cs="Angsana New" w:hint="cs"/>
                <w:snapToGrid w:val="0"/>
                <w:color w:val="000000"/>
                <w:cs/>
                <w:lang w:eastAsia="th-TH"/>
              </w:rPr>
              <w:t xml:space="preserve"> </w:t>
            </w:r>
            <w:r>
              <w:rPr>
                <w:rFonts w:ascii="Angsana New" w:hAnsi="Angsana New" w:cs="Angsana New"/>
                <w:snapToGrid w:val="0"/>
                <w:color w:val="000000"/>
                <w:lang w:eastAsia="th-TH"/>
              </w:rPr>
              <w:t xml:space="preserve">31 </w:t>
            </w:r>
            <w:r>
              <w:rPr>
                <w:rFonts w:ascii="Angsana New" w:hAnsi="Angsana New" w:cs="Angsana New" w:hint="cs"/>
                <w:snapToGrid w:val="0"/>
                <w:color w:val="000000"/>
                <w:cs/>
                <w:lang w:eastAsia="th-TH"/>
              </w:rPr>
              <w:t>ธันวาคม</w:t>
            </w:r>
          </w:p>
        </w:tc>
        <w:tc>
          <w:tcPr>
            <w:tcW w:w="243" w:type="dxa"/>
          </w:tcPr>
          <w:p w14:paraId="4A09C50C" w14:textId="77777777" w:rsidR="000C3E57" w:rsidRPr="000C6A7C" w:rsidRDefault="000C3E57" w:rsidP="00706F16">
            <w:pPr>
              <w:jc w:val="center"/>
              <w:rPr>
                <w:rFonts w:ascii="Angsana New" w:hAnsi="Angsana New" w:cs="Angsana New"/>
                <w:snapToGrid w:val="0"/>
                <w:color w:val="000000"/>
                <w:lang w:eastAsia="th-TH"/>
              </w:rPr>
            </w:pPr>
          </w:p>
        </w:tc>
        <w:tc>
          <w:tcPr>
            <w:tcW w:w="3510" w:type="dxa"/>
            <w:gridSpan w:val="3"/>
          </w:tcPr>
          <w:p w14:paraId="2F712225" w14:textId="22CF4C1E" w:rsidR="000C3E57" w:rsidRPr="000C6A7C" w:rsidRDefault="000C3E57" w:rsidP="000C3E57">
            <w:pPr>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ณ วันที่</w:t>
            </w:r>
            <w:r>
              <w:rPr>
                <w:rFonts w:ascii="Angsana New" w:hAnsi="Angsana New" w:cs="Angsana New" w:hint="cs"/>
                <w:snapToGrid w:val="0"/>
                <w:color w:val="000000"/>
                <w:cs/>
                <w:lang w:eastAsia="th-TH"/>
              </w:rPr>
              <w:t xml:space="preserve"> </w:t>
            </w:r>
            <w:r>
              <w:rPr>
                <w:rFonts w:ascii="Angsana New" w:hAnsi="Angsana New" w:cs="Angsana New"/>
                <w:snapToGrid w:val="0"/>
                <w:color w:val="000000"/>
                <w:lang w:eastAsia="th-TH"/>
              </w:rPr>
              <w:t xml:space="preserve">31 </w:t>
            </w:r>
            <w:r>
              <w:rPr>
                <w:rFonts w:ascii="Angsana New" w:hAnsi="Angsana New" w:cs="Angsana New" w:hint="cs"/>
                <w:snapToGrid w:val="0"/>
                <w:color w:val="000000"/>
                <w:cs/>
                <w:lang w:eastAsia="th-TH"/>
              </w:rPr>
              <w:t>ธันวาคม</w:t>
            </w:r>
          </w:p>
        </w:tc>
      </w:tr>
      <w:tr w:rsidR="00E657AE" w:rsidRPr="000C6A7C" w14:paraId="433F5E70" w14:textId="77777777" w:rsidTr="002C138C">
        <w:tc>
          <w:tcPr>
            <w:tcW w:w="2520" w:type="dxa"/>
          </w:tcPr>
          <w:p w14:paraId="4D229C50" w14:textId="77777777" w:rsidR="00E657AE" w:rsidRPr="000C6A7C" w:rsidRDefault="00E657AE" w:rsidP="00E657AE">
            <w:pPr>
              <w:jc w:val="thaiDistribute"/>
              <w:rPr>
                <w:rFonts w:ascii="Angsana New" w:hAnsi="Angsana New" w:cs="Angsana New"/>
                <w:snapToGrid w:val="0"/>
                <w:color w:val="000000"/>
                <w:cs/>
                <w:lang w:eastAsia="th-TH"/>
              </w:rPr>
            </w:pPr>
          </w:p>
        </w:tc>
        <w:tc>
          <w:tcPr>
            <w:tcW w:w="1620" w:type="dxa"/>
          </w:tcPr>
          <w:p w14:paraId="43D39555" w14:textId="7ADC89CE" w:rsidR="00E657AE" w:rsidRPr="000C6A7C" w:rsidRDefault="00E657AE" w:rsidP="00E657AE">
            <w:pPr>
              <w:jc w:val="center"/>
              <w:rPr>
                <w:rFonts w:ascii="Angsana New" w:hAnsi="Angsana New" w:cs="Angsana New"/>
                <w:snapToGrid w:val="0"/>
                <w:color w:val="000000"/>
                <w:u w:val="single"/>
                <w:lang w:eastAsia="th-TH"/>
              </w:rPr>
            </w:pPr>
            <w:r w:rsidRPr="00522C49">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2714C9C7" w14:textId="77777777" w:rsidR="00E657AE" w:rsidRPr="000C6A7C" w:rsidRDefault="00E657AE" w:rsidP="00E657AE">
            <w:pPr>
              <w:jc w:val="center"/>
              <w:rPr>
                <w:rFonts w:ascii="Angsana New" w:hAnsi="Angsana New" w:cs="Angsana New"/>
                <w:snapToGrid w:val="0"/>
                <w:color w:val="000000"/>
                <w:lang w:eastAsia="th-TH"/>
              </w:rPr>
            </w:pPr>
          </w:p>
        </w:tc>
        <w:tc>
          <w:tcPr>
            <w:tcW w:w="1557" w:type="dxa"/>
          </w:tcPr>
          <w:p w14:paraId="638DA059" w14:textId="7D565A83" w:rsidR="00E657AE" w:rsidRPr="000C6A7C" w:rsidRDefault="00E657AE" w:rsidP="00E657AE">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243" w:type="dxa"/>
          </w:tcPr>
          <w:p w14:paraId="4B4D53FE" w14:textId="77777777" w:rsidR="00E657AE" w:rsidRPr="000C6A7C" w:rsidRDefault="00E657AE" w:rsidP="00E657AE">
            <w:pPr>
              <w:jc w:val="center"/>
              <w:rPr>
                <w:rFonts w:ascii="Angsana New" w:hAnsi="Angsana New" w:cs="Angsana New"/>
                <w:snapToGrid w:val="0"/>
                <w:color w:val="000000"/>
                <w:lang w:eastAsia="th-TH"/>
              </w:rPr>
            </w:pPr>
          </w:p>
        </w:tc>
        <w:tc>
          <w:tcPr>
            <w:tcW w:w="1710" w:type="dxa"/>
          </w:tcPr>
          <w:p w14:paraId="709C130F" w14:textId="557AAF39" w:rsidR="00E657AE" w:rsidRPr="000C6A7C" w:rsidRDefault="00E657AE" w:rsidP="00E657AE">
            <w:pPr>
              <w:jc w:val="center"/>
              <w:rPr>
                <w:rFonts w:ascii="Angsana New" w:hAnsi="Angsana New" w:cs="Angsana New"/>
                <w:snapToGrid w:val="0"/>
                <w:color w:val="000000"/>
                <w:u w:val="single"/>
                <w:lang w:eastAsia="th-TH"/>
              </w:rPr>
            </w:pPr>
            <w:r w:rsidRPr="00522C49">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2E9413D9" w14:textId="77777777" w:rsidR="00E657AE" w:rsidRPr="000C6A7C" w:rsidRDefault="00E657AE" w:rsidP="00E657AE">
            <w:pPr>
              <w:jc w:val="center"/>
              <w:rPr>
                <w:rFonts w:ascii="Angsana New" w:hAnsi="Angsana New" w:cs="Angsana New"/>
                <w:snapToGrid w:val="0"/>
                <w:color w:val="000000"/>
                <w:lang w:eastAsia="th-TH"/>
              </w:rPr>
            </w:pPr>
          </w:p>
        </w:tc>
        <w:tc>
          <w:tcPr>
            <w:tcW w:w="1710" w:type="dxa"/>
          </w:tcPr>
          <w:p w14:paraId="01CA26CE" w14:textId="622871CD" w:rsidR="00E657AE" w:rsidRPr="000C6A7C" w:rsidRDefault="00E657AE" w:rsidP="00E657AE">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E657AE" w:rsidRPr="000C6A7C" w14:paraId="37039CA9" w14:textId="77777777" w:rsidTr="002C138C">
        <w:tc>
          <w:tcPr>
            <w:tcW w:w="2520" w:type="dxa"/>
          </w:tcPr>
          <w:p w14:paraId="27143B0F" w14:textId="77777777" w:rsidR="00E657AE" w:rsidRPr="000C6A7C" w:rsidRDefault="00E657AE" w:rsidP="00E657AE">
            <w:pPr>
              <w:ind w:right="-108"/>
              <w:rPr>
                <w:rFonts w:ascii="Angsana New" w:hAnsi="Angsana New" w:cs="Angsana New"/>
                <w:cs/>
              </w:rPr>
            </w:pPr>
            <w:r w:rsidRPr="000C6A7C">
              <w:rPr>
                <w:rFonts w:ascii="Angsana New" w:hAnsi="Angsana New" w:cs="Angsana New"/>
                <w:cs/>
              </w:rPr>
              <w:t>ลูกหนี้การค้า</w:t>
            </w:r>
          </w:p>
        </w:tc>
        <w:tc>
          <w:tcPr>
            <w:tcW w:w="1620" w:type="dxa"/>
          </w:tcPr>
          <w:p w14:paraId="4E2A6A3E" w14:textId="20E4A21E" w:rsidR="00E657AE" w:rsidRPr="00F97AC9" w:rsidRDefault="00E657AE" w:rsidP="00E657AE">
            <w:pPr>
              <w:ind w:right="138"/>
              <w:jc w:val="right"/>
              <w:rPr>
                <w:rFonts w:ascii="Angsana New" w:hAnsi="Angsana New" w:cs="Angsana New"/>
                <w:snapToGrid w:val="0"/>
                <w:color w:val="000000"/>
                <w:lang w:eastAsia="th-TH"/>
              </w:rPr>
            </w:pPr>
            <w:r w:rsidRPr="00F97AC9">
              <w:rPr>
                <w:rFonts w:ascii="Angsana New" w:hAnsi="Angsana New" w:cs="Angsana New"/>
                <w:snapToGrid w:val="0"/>
                <w:color w:val="000000"/>
                <w:cs/>
                <w:lang w:eastAsia="th-TH"/>
              </w:rPr>
              <w:t>14</w:t>
            </w:r>
            <w:r w:rsidRPr="00F97AC9">
              <w:rPr>
                <w:rFonts w:ascii="Angsana New" w:hAnsi="Angsana New" w:cs="Angsana New"/>
                <w:snapToGrid w:val="0"/>
                <w:color w:val="000000"/>
                <w:lang w:eastAsia="th-TH"/>
              </w:rPr>
              <w:t>,</w:t>
            </w:r>
            <w:r w:rsidRPr="00F97AC9">
              <w:rPr>
                <w:rFonts w:ascii="Angsana New" w:hAnsi="Angsana New" w:cs="Angsana New"/>
                <w:snapToGrid w:val="0"/>
                <w:color w:val="000000"/>
                <w:cs/>
                <w:lang w:eastAsia="th-TH"/>
              </w:rPr>
              <w:t>550</w:t>
            </w:r>
            <w:r w:rsidRPr="00F97AC9">
              <w:rPr>
                <w:rFonts w:ascii="Angsana New" w:hAnsi="Angsana New" w:cs="Angsana New"/>
                <w:snapToGrid w:val="0"/>
                <w:color w:val="000000"/>
                <w:lang w:eastAsia="th-TH"/>
              </w:rPr>
              <w:t>,</w:t>
            </w:r>
            <w:r w:rsidRPr="00F97AC9">
              <w:rPr>
                <w:rFonts w:ascii="Angsana New" w:hAnsi="Angsana New" w:cs="Angsana New"/>
                <w:snapToGrid w:val="0"/>
                <w:color w:val="000000"/>
                <w:cs/>
                <w:lang w:eastAsia="th-TH"/>
              </w:rPr>
              <w:t>000.00</w:t>
            </w:r>
          </w:p>
        </w:tc>
        <w:tc>
          <w:tcPr>
            <w:tcW w:w="90" w:type="dxa"/>
          </w:tcPr>
          <w:p w14:paraId="4C3AA46A" w14:textId="77777777" w:rsidR="00E657AE" w:rsidRPr="000C6A7C" w:rsidRDefault="00E657AE" w:rsidP="00E657AE">
            <w:pPr>
              <w:ind w:right="138"/>
              <w:jc w:val="right"/>
              <w:rPr>
                <w:rFonts w:ascii="Angsana New" w:hAnsi="Angsana New" w:cs="Angsana New"/>
                <w:snapToGrid w:val="0"/>
                <w:color w:val="000000"/>
                <w:lang w:eastAsia="th-TH"/>
              </w:rPr>
            </w:pPr>
          </w:p>
        </w:tc>
        <w:tc>
          <w:tcPr>
            <w:tcW w:w="1557" w:type="dxa"/>
          </w:tcPr>
          <w:p w14:paraId="00C252D3" w14:textId="5E8F13A8" w:rsidR="00E657AE" w:rsidRPr="000C6A7C" w:rsidRDefault="00E657AE" w:rsidP="00E657AE">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14</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550</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000.00</w:t>
            </w:r>
          </w:p>
        </w:tc>
        <w:tc>
          <w:tcPr>
            <w:tcW w:w="243" w:type="dxa"/>
          </w:tcPr>
          <w:p w14:paraId="39F013BD" w14:textId="77777777" w:rsidR="00E657AE" w:rsidRPr="000C6A7C" w:rsidRDefault="00E657AE" w:rsidP="00E657AE">
            <w:pPr>
              <w:tabs>
                <w:tab w:val="left" w:pos="0"/>
              </w:tabs>
              <w:ind w:right="155"/>
              <w:jc w:val="right"/>
              <w:rPr>
                <w:rFonts w:ascii="Angsana New" w:hAnsi="Angsana New" w:cs="Angsana New"/>
              </w:rPr>
            </w:pPr>
          </w:p>
        </w:tc>
        <w:tc>
          <w:tcPr>
            <w:tcW w:w="1710" w:type="dxa"/>
          </w:tcPr>
          <w:p w14:paraId="4A31FE25" w14:textId="335D72ED" w:rsidR="00E657AE" w:rsidRPr="00F97AC9" w:rsidRDefault="00E657AE" w:rsidP="00E657AE">
            <w:pPr>
              <w:ind w:right="138"/>
              <w:jc w:val="right"/>
              <w:rPr>
                <w:rFonts w:ascii="Angsana New" w:hAnsi="Angsana New" w:cs="Angsana New"/>
                <w:snapToGrid w:val="0"/>
                <w:color w:val="000000"/>
                <w:lang w:eastAsia="th-TH"/>
              </w:rPr>
            </w:pP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p>
        </w:tc>
        <w:tc>
          <w:tcPr>
            <w:tcW w:w="90" w:type="dxa"/>
          </w:tcPr>
          <w:p w14:paraId="7AEFB77E" w14:textId="77777777" w:rsidR="00E657AE" w:rsidRPr="000C6A7C" w:rsidRDefault="00E657AE" w:rsidP="00E657AE">
            <w:pPr>
              <w:ind w:right="138"/>
              <w:jc w:val="right"/>
              <w:rPr>
                <w:rFonts w:ascii="Angsana New" w:hAnsi="Angsana New" w:cs="Angsana New"/>
                <w:snapToGrid w:val="0"/>
                <w:color w:val="000000"/>
                <w:lang w:eastAsia="th-TH"/>
              </w:rPr>
            </w:pPr>
          </w:p>
        </w:tc>
        <w:tc>
          <w:tcPr>
            <w:tcW w:w="1710" w:type="dxa"/>
          </w:tcPr>
          <w:p w14:paraId="595F45BF" w14:textId="625D3D4F" w:rsidR="00E657AE" w:rsidRPr="000C6A7C" w:rsidRDefault="00E657AE" w:rsidP="00E657AE">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lang w:eastAsia="th-TH"/>
              </w:rPr>
              <w:t>14,550,000</w:t>
            </w:r>
            <w:r w:rsidRPr="00C507D3">
              <w:rPr>
                <w:rFonts w:ascii="Angsana New" w:hAnsi="Angsana New" w:cs="Angsana New"/>
                <w:snapToGrid w:val="0"/>
                <w:color w:val="000000"/>
                <w:cs/>
                <w:lang w:eastAsia="th-TH"/>
              </w:rPr>
              <w:t>.</w:t>
            </w:r>
            <w:r w:rsidRPr="00C507D3">
              <w:rPr>
                <w:rFonts w:ascii="Angsana New" w:hAnsi="Angsana New" w:cs="Angsana New"/>
                <w:snapToGrid w:val="0"/>
                <w:color w:val="000000"/>
                <w:lang w:eastAsia="th-TH"/>
              </w:rPr>
              <w:t>00</w:t>
            </w:r>
          </w:p>
        </w:tc>
      </w:tr>
      <w:tr w:rsidR="00E657AE" w:rsidRPr="000C6A7C" w14:paraId="55D72D0B" w14:textId="77777777" w:rsidTr="002C138C">
        <w:tc>
          <w:tcPr>
            <w:tcW w:w="2520" w:type="dxa"/>
          </w:tcPr>
          <w:p w14:paraId="457F94C9" w14:textId="77777777" w:rsidR="00E657AE" w:rsidRPr="000C6A7C" w:rsidRDefault="00E657AE" w:rsidP="00E657AE">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A7BB3B8" w14:textId="77777777" w:rsidR="00E657AE" w:rsidRPr="000C6A7C" w:rsidRDefault="00E657AE" w:rsidP="00E657AE">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คาดว่าจะเกิดขึ้น</w:t>
            </w:r>
          </w:p>
        </w:tc>
        <w:tc>
          <w:tcPr>
            <w:tcW w:w="1620" w:type="dxa"/>
            <w:tcBorders>
              <w:bottom w:val="single" w:sz="4" w:space="0" w:color="auto"/>
            </w:tcBorders>
            <w:vAlign w:val="center"/>
          </w:tcPr>
          <w:p w14:paraId="7E6D07CE" w14:textId="77777777" w:rsidR="00E657AE" w:rsidRPr="00F97AC9" w:rsidRDefault="00E657AE" w:rsidP="00E657AE">
            <w:pPr>
              <w:ind w:right="138"/>
              <w:jc w:val="right"/>
              <w:rPr>
                <w:rFonts w:ascii="Angsana New" w:hAnsi="Angsana New" w:cs="Angsana New"/>
                <w:snapToGrid w:val="0"/>
                <w:color w:val="000000"/>
                <w:lang w:eastAsia="th-TH"/>
              </w:rPr>
            </w:pPr>
          </w:p>
          <w:p w14:paraId="51FFCAF2" w14:textId="37D16FE2" w:rsidR="00E657AE" w:rsidRPr="00F97AC9" w:rsidRDefault="00E657AE" w:rsidP="00E657AE">
            <w:pPr>
              <w:ind w:right="138"/>
              <w:jc w:val="right"/>
              <w:rPr>
                <w:rFonts w:ascii="Angsana New" w:hAnsi="Angsana New" w:cs="Angsana New"/>
                <w:snapToGrid w:val="0"/>
                <w:color w:val="000000"/>
                <w:cs/>
                <w:lang w:eastAsia="th-TH"/>
              </w:rPr>
            </w:pP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r w:rsidRPr="00F97AC9">
              <w:rPr>
                <w:rFonts w:ascii="Angsana New" w:hAnsi="Angsana New" w:cs="Angsana New"/>
                <w:snapToGrid w:val="0"/>
                <w:color w:val="000000"/>
                <w:cs/>
                <w:lang w:eastAsia="th-TH"/>
              </w:rPr>
              <w:t>)</w:t>
            </w:r>
          </w:p>
        </w:tc>
        <w:tc>
          <w:tcPr>
            <w:tcW w:w="90" w:type="dxa"/>
          </w:tcPr>
          <w:p w14:paraId="5D199328" w14:textId="77777777" w:rsidR="00E657AE" w:rsidRPr="000C6A7C" w:rsidRDefault="00E657AE" w:rsidP="00E657AE">
            <w:pPr>
              <w:ind w:right="138"/>
              <w:jc w:val="right"/>
              <w:rPr>
                <w:rFonts w:ascii="Angsana New" w:hAnsi="Angsana New" w:cs="Angsana New"/>
                <w:snapToGrid w:val="0"/>
                <w:color w:val="000000"/>
                <w:lang w:eastAsia="th-TH"/>
              </w:rPr>
            </w:pPr>
          </w:p>
        </w:tc>
        <w:tc>
          <w:tcPr>
            <w:tcW w:w="1557" w:type="dxa"/>
            <w:tcBorders>
              <w:bottom w:val="single" w:sz="4" w:space="0" w:color="auto"/>
            </w:tcBorders>
            <w:vAlign w:val="center"/>
          </w:tcPr>
          <w:p w14:paraId="28F778EB" w14:textId="77777777" w:rsidR="00E657AE" w:rsidRPr="00C507D3" w:rsidRDefault="00E657AE" w:rsidP="00E657AE">
            <w:pPr>
              <w:ind w:right="138"/>
              <w:jc w:val="right"/>
              <w:rPr>
                <w:rFonts w:ascii="Angsana New" w:hAnsi="Angsana New" w:cs="Angsana New"/>
                <w:snapToGrid w:val="0"/>
                <w:color w:val="000000"/>
                <w:lang w:eastAsia="th-TH"/>
              </w:rPr>
            </w:pPr>
          </w:p>
          <w:p w14:paraId="69677A17" w14:textId="38E69CB3" w:rsidR="00E657AE" w:rsidRPr="000C6A7C" w:rsidRDefault="00E657AE" w:rsidP="00E657AE">
            <w:pPr>
              <w:ind w:right="138"/>
              <w:jc w:val="right"/>
              <w:rPr>
                <w:rFonts w:ascii="Angsana New" w:hAnsi="Angsana New" w:cs="Angsana New"/>
                <w:snapToGrid w:val="0"/>
                <w:color w:val="000000"/>
                <w:cs/>
                <w:lang w:eastAsia="th-TH"/>
              </w:rPr>
            </w:pPr>
            <w:r w:rsidRPr="00C507D3">
              <w:rPr>
                <w:rFonts w:ascii="Angsana New" w:hAnsi="Angsana New" w:cs="Angsana New"/>
                <w:snapToGrid w:val="0"/>
                <w:color w:val="000000"/>
                <w:cs/>
                <w:lang w:eastAsia="th-TH"/>
              </w:rPr>
              <w:t>(</w:t>
            </w:r>
            <w:r w:rsidRPr="00C507D3">
              <w:rPr>
                <w:rFonts w:ascii="Angsana New" w:hAnsi="Angsana New" w:cs="Angsana New"/>
                <w:snapToGrid w:val="0"/>
                <w:color w:val="000000"/>
                <w:lang w:eastAsia="th-TH"/>
              </w:rPr>
              <w:t>14,550,000</w:t>
            </w:r>
            <w:r w:rsidRPr="00C507D3">
              <w:rPr>
                <w:rFonts w:ascii="Angsana New" w:hAnsi="Angsana New" w:cs="Angsana New"/>
                <w:snapToGrid w:val="0"/>
                <w:color w:val="000000"/>
                <w:cs/>
                <w:lang w:eastAsia="th-TH"/>
              </w:rPr>
              <w:t>.</w:t>
            </w:r>
            <w:r w:rsidRPr="00C507D3">
              <w:rPr>
                <w:rFonts w:ascii="Angsana New" w:hAnsi="Angsana New" w:cs="Angsana New"/>
                <w:snapToGrid w:val="0"/>
                <w:color w:val="000000"/>
                <w:lang w:eastAsia="th-TH"/>
              </w:rPr>
              <w:t>00</w:t>
            </w:r>
            <w:r w:rsidRPr="00C507D3">
              <w:rPr>
                <w:rFonts w:ascii="Angsana New" w:hAnsi="Angsana New" w:cs="Angsana New"/>
                <w:snapToGrid w:val="0"/>
                <w:color w:val="000000"/>
                <w:cs/>
                <w:lang w:eastAsia="th-TH"/>
              </w:rPr>
              <w:t>)</w:t>
            </w:r>
          </w:p>
        </w:tc>
        <w:tc>
          <w:tcPr>
            <w:tcW w:w="243" w:type="dxa"/>
          </w:tcPr>
          <w:p w14:paraId="41C3A6E3" w14:textId="77777777" w:rsidR="00E657AE" w:rsidRPr="000C6A7C" w:rsidRDefault="00E657AE" w:rsidP="00E657AE">
            <w:pPr>
              <w:tabs>
                <w:tab w:val="left" w:pos="0"/>
              </w:tabs>
              <w:ind w:right="155"/>
              <w:jc w:val="right"/>
              <w:rPr>
                <w:rFonts w:ascii="Angsana New" w:hAnsi="Angsana New" w:cs="Angsana New"/>
              </w:rPr>
            </w:pPr>
          </w:p>
        </w:tc>
        <w:tc>
          <w:tcPr>
            <w:tcW w:w="1710" w:type="dxa"/>
            <w:tcBorders>
              <w:bottom w:val="single" w:sz="4" w:space="0" w:color="auto"/>
            </w:tcBorders>
            <w:vAlign w:val="bottom"/>
          </w:tcPr>
          <w:p w14:paraId="5D6CA772" w14:textId="06CBCE60" w:rsidR="00E657AE" w:rsidRPr="00F97AC9" w:rsidRDefault="00E657AE" w:rsidP="00E657AE">
            <w:pPr>
              <w:ind w:right="138"/>
              <w:jc w:val="right"/>
              <w:rPr>
                <w:rFonts w:ascii="Angsana New" w:hAnsi="Angsana New" w:cs="Angsana New"/>
                <w:snapToGrid w:val="0"/>
                <w:color w:val="000000"/>
                <w:cs/>
                <w:lang w:eastAsia="th-TH"/>
              </w:rPr>
            </w:pP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14,550,000</w:t>
            </w:r>
            <w:r w:rsidRPr="00F97AC9">
              <w:rPr>
                <w:rFonts w:ascii="Angsana New" w:hAnsi="Angsana New" w:cs="Angsana New"/>
                <w:snapToGrid w:val="0"/>
                <w:color w:val="000000"/>
                <w:cs/>
                <w:lang w:eastAsia="th-TH"/>
              </w:rPr>
              <w:t>.</w:t>
            </w:r>
            <w:r w:rsidRPr="00F97AC9">
              <w:rPr>
                <w:rFonts w:ascii="Angsana New" w:hAnsi="Angsana New" w:cs="Angsana New"/>
                <w:snapToGrid w:val="0"/>
                <w:color w:val="000000"/>
                <w:lang w:eastAsia="th-TH"/>
              </w:rPr>
              <w:t>00</w:t>
            </w:r>
            <w:r w:rsidRPr="00F97AC9">
              <w:rPr>
                <w:rFonts w:ascii="Angsana New" w:hAnsi="Angsana New" w:cs="Angsana New"/>
                <w:snapToGrid w:val="0"/>
                <w:color w:val="000000"/>
                <w:cs/>
                <w:lang w:eastAsia="th-TH"/>
              </w:rPr>
              <w:t>)</w:t>
            </w:r>
          </w:p>
        </w:tc>
        <w:tc>
          <w:tcPr>
            <w:tcW w:w="90" w:type="dxa"/>
          </w:tcPr>
          <w:p w14:paraId="2C60BA19" w14:textId="77777777" w:rsidR="00E657AE" w:rsidRPr="000C6A7C" w:rsidRDefault="00E657AE" w:rsidP="00E657AE">
            <w:pPr>
              <w:ind w:right="138"/>
              <w:jc w:val="right"/>
              <w:rPr>
                <w:rFonts w:ascii="Angsana New" w:hAnsi="Angsana New" w:cs="Angsana New"/>
                <w:snapToGrid w:val="0"/>
                <w:color w:val="000000"/>
                <w:lang w:eastAsia="th-TH"/>
              </w:rPr>
            </w:pPr>
          </w:p>
        </w:tc>
        <w:tc>
          <w:tcPr>
            <w:tcW w:w="1710" w:type="dxa"/>
            <w:tcBorders>
              <w:bottom w:val="single" w:sz="4" w:space="0" w:color="auto"/>
            </w:tcBorders>
            <w:vAlign w:val="bottom"/>
          </w:tcPr>
          <w:p w14:paraId="6DF47270" w14:textId="324EEB1B" w:rsidR="00E657AE" w:rsidRPr="000C6A7C" w:rsidRDefault="00E657AE" w:rsidP="00E657AE">
            <w:pPr>
              <w:ind w:right="138"/>
              <w:jc w:val="right"/>
              <w:rPr>
                <w:rFonts w:ascii="Angsana New" w:hAnsi="Angsana New" w:cs="Angsana New"/>
                <w:snapToGrid w:val="0"/>
                <w:color w:val="000000"/>
                <w:cs/>
                <w:lang w:eastAsia="th-TH"/>
              </w:rPr>
            </w:pPr>
            <w:r w:rsidRPr="00C507D3">
              <w:rPr>
                <w:rFonts w:ascii="Angsana New" w:hAnsi="Angsana New" w:cs="Angsana New"/>
                <w:snapToGrid w:val="0"/>
                <w:color w:val="000000"/>
                <w:cs/>
                <w:lang w:eastAsia="th-TH"/>
              </w:rPr>
              <w:t>(</w:t>
            </w:r>
            <w:r w:rsidRPr="00C507D3">
              <w:rPr>
                <w:rFonts w:ascii="Angsana New" w:hAnsi="Angsana New" w:cs="Angsana New"/>
                <w:snapToGrid w:val="0"/>
                <w:color w:val="000000"/>
                <w:lang w:eastAsia="th-TH"/>
              </w:rPr>
              <w:t>14,550,000</w:t>
            </w:r>
            <w:r w:rsidRPr="00C507D3">
              <w:rPr>
                <w:rFonts w:ascii="Angsana New" w:hAnsi="Angsana New" w:cs="Angsana New"/>
                <w:snapToGrid w:val="0"/>
                <w:color w:val="000000"/>
                <w:cs/>
                <w:lang w:eastAsia="th-TH"/>
              </w:rPr>
              <w:t>.</w:t>
            </w:r>
            <w:r w:rsidRPr="00C507D3">
              <w:rPr>
                <w:rFonts w:ascii="Angsana New" w:hAnsi="Angsana New" w:cs="Angsana New"/>
                <w:snapToGrid w:val="0"/>
                <w:color w:val="000000"/>
                <w:lang w:eastAsia="th-TH"/>
              </w:rPr>
              <w:t>00</w:t>
            </w:r>
            <w:r w:rsidRPr="00C507D3">
              <w:rPr>
                <w:rFonts w:ascii="Angsana New" w:hAnsi="Angsana New" w:cs="Angsana New"/>
                <w:snapToGrid w:val="0"/>
                <w:color w:val="000000"/>
                <w:cs/>
                <w:lang w:eastAsia="th-TH"/>
              </w:rPr>
              <w:t>)</w:t>
            </w:r>
          </w:p>
        </w:tc>
      </w:tr>
      <w:tr w:rsidR="00E657AE" w:rsidRPr="000C6A7C" w14:paraId="77990A07" w14:textId="77777777" w:rsidTr="002C138C">
        <w:tc>
          <w:tcPr>
            <w:tcW w:w="2520" w:type="dxa"/>
          </w:tcPr>
          <w:p w14:paraId="3AE7F0AA" w14:textId="77777777" w:rsidR="00E657AE" w:rsidRPr="000C6A7C" w:rsidRDefault="00E657AE" w:rsidP="00E657AE">
            <w:pPr>
              <w:ind w:right="-108" w:firstLine="259"/>
              <w:jc w:val="thaiDistribute"/>
              <w:rPr>
                <w:rFonts w:ascii="Angsana New" w:hAnsi="Angsana New" w:cs="Angsana New"/>
                <w:cs/>
              </w:rPr>
            </w:pPr>
            <w:r w:rsidRPr="000C6A7C">
              <w:rPr>
                <w:rFonts w:ascii="Angsana New" w:hAnsi="Angsana New" w:cs="Angsana New"/>
                <w:cs/>
              </w:rPr>
              <w:t>ลูกหนี้การค้า – สุทธิ</w:t>
            </w:r>
          </w:p>
        </w:tc>
        <w:tc>
          <w:tcPr>
            <w:tcW w:w="1620" w:type="dxa"/>
          </w:tcPr>
          <w:p w14:paraId="6F087249" w14:textId="2D775412" w:rsidR="00E657AE" w:rsidRPr="00F97AC9" w:rsidRDefault="00E657AE" w:rsidP="00E657AE">
            <w:pPr>
              <w:ind w:right="138"/>
              <w:jc w:val="center"/>
              <w:rPr>
                <w:rFonts w:ascii="Angsana New" w:hAnsi="Angsana New" w:cs="Angsana New"/>
                <w:snapToGrid w:val="0"/>
                <w:color w:val="000000"/>
                <w:lang w:eastAsia="th-TH"/>
              </w:rPr>
            </w:pPr>
            <w:r w:rsidRPr="00F97AC9">
              <w:rPr>
                <w:rFonts w:ascii="Angsana New" w:hAnsi="Angsana New" w:cs="Angsana New"/>
              </w:rPr>
              <w:t>-</w:t>
            </w:r>
          </w:p>
        </w:tc>
        <w:tc>
          <w:tcPr>
            <w:tcW w:w="90" w:type="dxa"/>
          </w:tcPr>
          <w:p w14:paraId="32155421" w14:textId="77777777" w:rsidR="00E657AE" w:rsidRPr="00F97AC9" w:rsidRDefault="00E657AE" w:rsidP="00E657AE">
            <w:pPr>
              <w:ind w:right="138"/>
              <w:jc w:val="right"/>
              <w:rPr>
                <w:rFonts w:ascii="Angsana New" w:hAnsi="Angsana New" w:cs="Angsana New"/>
                <w:snapToGrid w:val="0"/>
                <w:color w:val="000000"/>
                <w:lang w:eastAsia="th-TH"/>
              </w:rPr>
            </w:pPr>
          </w:p>
        </w:tc>
        <w:tc>
          <w:tcPr>
            <w:tcW w:w="1557" w:type="dxa"/>
          </w:tcPr>
          <w:p w14:paraId="77494855" w14:textId="2B373288" w:rsidR="00E657AE" w:rsidRPr="00F97AC9" w:rsidRDefault="00E657AE" w:rsidP="00E657AE">
            <w:pPr>
              <w:tabs>
                <w:tab w:val="left" w:pos="0"/>
              </w:tabs>
              <w:jc w:val="center"/>
              <w:rPr>
                <w:rFonts w:ascii="Angsana New" w:hAnsi="Angsana New" w:cs="Angsana New"/>
              </w:rPr>
            </w:pPr>
            <w:r w:rsidRPr="00F97AC9">
              <w:rPr>
                <w:rFonts w:ascii="Angsana New" w:hAnsi="Angsana New" w:cs="Angsana New"/>
              </w:rPr>
              <w:t>-</w:t>
            </w:r>
          </w:p>
        </w:tc>
        <w:tc>
          <w:tcPr>
            <w:tcW w:w="243" w:type="dxa"/>
          </w:tcPr>
          <w:p w14:paraId="5168D69F" w14:textId="77777777" w:rsidR="00E657AE" w:rsidRPr="00F97AC9" w:rsidRDefault="00E657AE" w:rsidP="00E657AE">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3DFE6169" w14:textId="785E69B8" w:rsidR="00E657AE" w:rsidRPr="00F97AC9" w:rsidRDefault="00E657AE" w:rsidP="00E657AE">
            <w:pPr>
              <w:jc w:val="center"/>
              <w:rPr>
                <w:rFonts w:ascii="Angsana New" w:hAnsi="Angsana New" w:cs="Angsana New"/>
              </w:rPr>
            </w:pPr>
            <w:r w:rsidRPr="00F97AC9">
              <w:rPr>
                <w:rFonts w:ascii="Angsana New" w:hAnsi="Angsana New" w:cs="Angsana New"/>
                <w:cs/>
              </w:rPr>
              <w:t>-</w:t>
            </w:r>
          </w:p>
        </w:tc>
        <w:tc>
          <w:tcPr>
            <w:tcW w:w="90" w:type="dxa"/>
          </w:tcPr>
          <w:p w14:paraId="62EBD634" w14:textId="77777777" w:rsidR="00E657AE" w:rsidRPr="000C6A7C" w:rsidRDefault="00E657AE" w:rsidP="00E657AE">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0C8579A9" w14:textId="0A57CA82" w:rsidR="00E657AE" w:rsidRPr="000C6A7C" w:rsidRDefault="00E657AE" w:rsidP="00E657AE">
            <w:pPr>
              <w:tabs>
                <w:tab w:val="left" w:pos="0"/>
              </w:tabs>
              <w:jc w:val="center"/>
              <w:rPr>
                <w:rFonts w:ascii="Angsana New" w:hAnsi="Angsana New" w:cs="Angsana New"/>
              </w:rPr>
            </w:pPr>
            <w:r w:rsidRPr="00C507D3">
              <w:rPr>
                <w:rFonts w:ascii="Angsana New" w:hAnsi="Angsana New" w:cs="Angsana New"/>
                <w:cs/>
              </w:rPr>
              <w:t>-</w:t>
            </w:r>
          </w:p>
        </w:tc>
      </w:tr>
      <w:tr w:rsidR="001E7EFA" w:rsidRPr="000C6A7C" w14:paraId="0E885B57" w14:textId="77777777" w:rsidTr="002C138C">
        <w:tc>
          <w:tcPr>
            <w:tcW w:w="2520" w:type="dxa"/>
          </w:tcPr>
          <w:p w14:paraId="4522B33E" w14:textId="77777777" w:rsidR="001E7EFA" w:rsidRPr="000C6A7C" w:rsidRDefault="001E7EFA" w:rsidP="001E7EFA">
            <w:pPr>
              <w:tabs>
                <w:tab w:val="left" w:pos="360"/>
                <w:tab w:val="left" w:pos="1080"/>
              </w:tabs>
              <w:ind w:right="-108"/>
              <w:jc w:val="thaiDistribute"/>
              <w:rPr>
                <w:rFonts w:ascii="Angsana New" w:hAnsi="Angsana New" w:cs="Angsana New"/>
              </w:rPr>
            </w:pPr>
            <w:r w:rsidRPr="000C6A7C">
              <w:rPr>
                <w:rFonts w:ascii="Angsana New" w:hAnsi="Angsana New" w:cs="Angsana New"/>
                <w:cs/>
              </w:rPr>
              <w:t>ลูกหนี้อื่น</w:t>
            </w:r>
          </w:p>
        </w:tc>
        <w:tc>
          <w:tcPr>
            <w:tcW w:w="1620" w:type="dxa"/>
            <w:tcBorders>
              <w:top w:val="single" w:sz="4" w:space="0" w:color="auto"/>
            </w:tcBorders>
          </w:tcPr>
          <w:p w14:paraId="5F431F5F" w14:textId="39DD518B" w:rsidR="001E7EFA" w:rsidRPr="00E657AE" w:rsidRDefault="001E7EFA" w:rsidP="001E7EFA">
            <w:pPr>
              <w:ind w:right="138"/>
              <w:jc w:val="right"/>
              <w:rPr>
                <w:rFonts w:ascii="Angsana New" w:hAnsi="Angsana New" w:cs="Angsana New"/>
                <w:snapToGrid w:val="0"/>
                <w:color w:val="000000"/>
                <w:highlight w:val="yellow"/>
                <w:lang w:eastAsia="th-TH"/>
              </w:rPr>
            </w:pPr>
            <w:r w:rsidRPr="001E7EFA">
              <w:rPr>
                <w:rFonts w:ascii="Angsana New" w:hAnsi="Angsana New" w:cs="Angsana New"/>
                <w:snapToGrid w:val="0"/>
                <w:color w:val="000000"/>
                <w:lang w:eastAsia="th-TH"/>
              </w:rPr>
              <w:t>55,867,333.70</w:t>
            </w:r>
          </w:p>
        </w:tc>
        <w:tc>
          <w:tcPr>
            <w:tcW w:w="90" w:type="dxa"/>
          </w:tcPr>
          <w:p w14:paraId="2D177527" w14:textId="77777777" w:rsidR="001E7EFA" w:rsidRPr="002616B2" w:rsidRDefault="001E7EFA" w:rsidP="001E7EFA">
            <w:pPr>
              <w:ind w:right="138"/>
              <w:jc w:val="right"/>
              <w:rPr>
                <w:rFonts w:ascii="Angsana New" w:hAnsi="Angsana New" w:cs="Angsana New"/>
                <w:snapToGrid w:val="0"/>
                <w:color w:val="000000"/>
                <w:lang w:eastAsia="th-TH"/>
              </w:rPr>
            </w:pPr>
          </w:p>
        </w:tc>
        <w:tc>
          <w:tcPr>
            <w:tcW w:w="1557" w:type="dxa"/>
            <w:tcBorders>
              <w:top w:val="single" w:sz="4" w:space="0" w:color="auto"/>
            </w:tcBorders>
          </w:tcPr>
          <w:p w14:paraId="77F61362" w14:textId="7D0D3C79" w:rsidR="001E7EFA" w:rsidRPr="002616B2" w:rsidRDefault="00257B51" w:rsidP="001E7EFA">
            <w:pPr>
              <w:ind w:right="138"/>
              <w:jc w:val="right"/>
              <w:rPr>
                <w:rFonts w:ascii="Angsana New" w:hAnsi="Angsana New" w:cs="Angsana New"/>
                <w:snapToGrid w:val="0"/>
                <w:color w:val="000000"/>
                <w:lang w:eastAsia="th-TH"/>
              </w:rPr>
            </w:pPr>
            <w:r>
              <w:rPr>
                <w:rFonts w:ascii="Angsana New" w:hAnsi="Angsana New" w:cs="Angsana New" w:hint="cs"/>
                <w:snapToGrid w:val="0"/>
                <w:color w:val="000000"/>
                <w:cs/>
                <w:lang w:eastAsia="th-TH"/>
              </w:rPr>
              <w:t>60</w:t>
            </w:r>
            <w:r>
              <w:rPr>
                <w:rFonts w:ascii="Angsana New" w:hAnsi="Angsana New" w:cs="Angsana New"/>
                <w:snapToGrid w:val="0"/>
                <w:color w:val="000000"/>
                <w:lang w:eastAsia="th-TH"/>
              </w:rPr>
              <w:t>,264</w:t>
            </w:r>
            <w:r w:rsidR="00BC279A">
              <w:rPr>
                <w:rFonts w:ascii="Angsana New" w:hAnsi="Angsana New" w:cs="Angsana New"/>
                <w:snapToGrid w:val="0"/>
                <w:color w:val="000000"/>
                <w:lang w:eastAsia="th-TH"/>
              </w:rPr>
              <w:t>,840.97</w:t>
            </w:r>
          </w:p>
        </w:tc>
        <w:tc>
          <w:tcPr>
            <w:tcW w:w="243" w:type="dxa"/>
          </w:tcPr>
          <w:p w14:paraId="36529BFA" w14:textId="77777777" w:rsidR="001E7EFA" w:rsidRPr="002616B2" w:rsidRDefault="001E7EFA" w:rsidP="001E7EFA">
            <w:pPr>
              <w:tabs>
                <w:tab w:val="left" w:pos="0"/>
              </w:tabs>
              <w:ind w:right="155"/>
              <w:jc w:val="right"/>
              <w:rPr>
                <w:rFonts w:ascii="Angsana New" w:hAnsi="Angsana New" w:cs="Angsana New"/>
              </w:rPr>
            </w:pPr>
          </w:p>
        </w:tc>
        <w:tc>
          <w:tcPr>
            <w:tcW w:w="1710" w:type="dxa"/>
            <w:tcBorders>
              <w:top w:val="single" w:sz="4" w:space="0" w:color="auto"/>
            </w:tcBorders>
          </w:tcPr>
          <w:p w14:paraId="1A368596" w14:textId="537E8633" w:rsidR="001E7EFA" w:rsidRPr="00E657AE" w:rsidRDefault="005959C0" w:rsidP="001E7EFA">
            <w:pPr>
              <w:ind w:right="138"/>
              <w:jc w:val="right"/>
              <w:rPr>
                <w:rFonts w:ascii="Angsana New" w:hAnsi="Angsana New" w:cs="Angsana New"/>
                <w:snapToGrid w:val="0"/>
                <w:color w:val="FF0000"/>
                <w:highlight w:val="yellow"/>
                <w:lang w:eastAsia="th-TH"/>
              </w:rPr>
            </w:pPr>
            <w:r w:rsidRPr="005959C0">
              <w:rPr>
                <w:rFonts w:ascii="Angsana New" w:hAnsi="Angsana New" w:cs="Angsana New"/>
                <w:snapToGrid w:val="0"/>
                <w:color w:val="000000"/>
                <w:lang w:eastAsia="th-TH"/>
              </w:rPr>
              <w:t>36,305,952.60</w:t>
            </w:r>
          </w:p>
        </w:tc>
        <w:tc>
          <w:tcPr>
            <w:tcW w:w="90" w:type="dxa"/>
          </w:tcPr>
          <w:p w14:paraId="38AF9513" w14:textId="77777777" w:rsidR="001E7EFA" w:rsidRPr="002616B2" w:rsidRDefault="001E7EFA" w:rsidP="001E7EFA">
            <w:pPr>
              <w:ind w:right="138"/>
              <w:jc w:val="right"/>
              <w:rPr>
                <w:rFonts w:ascii="Angsana New" w:hAnsi="Angsana New" w:cs="Angsana New"/>
                <w:snapToGrid w:val="0"/>
                <w:color w:val="000000"/>
                <w:lang w:eastAsia="th-TH"/>
              </w:rPr>
            </w:pPr>
          </w:p>
        </w:tc>
        <w:tc>
          <w:tcPr>
            <w:tcW w:w="1710" w:type="dxa"/>
            <w:tcBorders>
              <w:top w:val="single" w:sz="4" w:space="0" w:color="auto"/>
            </w:tcBorders>
          </w:tcPr>
          <w:p w14:paraId="42F6BB9D" w14:textId="60494BBE" w:rsidR="001E7EFA" w:rsidRPr="002616B2" w:rsidRDefault="001E7EFA" w:rsidP="001E7EFA">
            <w:pPr>
              <w:ind w:right="138"/>
              <w:jc w:val="right"/>
              <w:rPr>
                <w:rFonts w:ascii="Angsana New" w:hAnsi="Angsana New" w:cs="Angsana New"/>
                <w:snapToGrid w:val="0"/>
                <w:color w:val="000000"/>
                <w:lang w:eastAsia="th-TH"/>
              </w:rPr>
            </w:pPr>
            <w:r w:rsidRPr="002616B2">
              <w:rPr>
                <w:rFonts w:ascii="Angsana New" w:hAnsi="Angsana New" w:cs="Angsana New"/>
                <w:snapToGrid w:val="0"/>
                <w:color w:val="000000"/>
                <w:lang w:eastAsia="th-TH"/>
              </w:rPr>
              <w:t>43,237,984.48</w:t>
            </w:r>
          </w:p>
        </w:tc>
      </w:tr>
      <w:tr w:rsidR="001E7EFA" w:rsidRPr="000C6A7C" w14:paraId="2ACB3EBA" w14:textId="77777777" w:rsidTr="002C138C">
        <w:tc>
          <w:tcPr>
            <w:tcW w:w="2520" w:type="dxa"/>
          </w:tcPr>
          <w:p w14:paraId="2024E243" w14:textId="77777777" w:rsidR="001E7EFA" w:rsidRPr="000C6A7C" w:rsidRDefault="001E7EFA" w:rsidP="001E7EFA">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208ED05" w14:textId="77777777" w:rsidR="001E7EFA" w:rsidRPr="000C6A7C" w:rsidRDefault="001E7EFA" w:rsidP="001E7EFA">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 xml:space="preserve">คาดว่าจะเกิดขึ้น </w:t>
            </w:r>
          </w:p>
        </w:tc>
        <w:tc>
          <w:tcPr>
            <w:tcW w:w="1620" w:type="dxa"/>
            <w:tcBorders>
              <w:bottom w:val="single" w:sz="4" w:space="0" w:color="auto"/>
            </w:tcBorders>
          </w:tcPr>
          <w:p w14:paraId="38232AC5" w14:textId="77777777" w:rsidR="001E7EFA" w:rsidRPr="00E657AE" w:rsidRDefault="001E7EFA" w:rsidP="001E7EFA">
            <w:pPr>
              <w:ind w:right="138"/>
              <w:jc w:val="right"/>
              <w:rPr>
                <w:rFonts w:ascii="Angsana New" w:hAnsi="Angsana New" w:cs="Angsana New"/>
                <w:highlight w:val="yellow"/>
              </w:rPr>
            </w:pPr>
          </w:p>
          <w:p w14:paraId="37E15C08" w14:textId="382C9545" w:rsidR="001E7EFA" w:rsidRPr="00E657AE" w:rsidRDefault="001E7EFA" w:rsidP="001E7EFA">
            <w:pPr>
              <w:ind w:right="138"/>
              <w:jc w:val="right"/>
              <w:rPr>
                <w:rFonts w:ascii="Angsana New" w:hAnsi="Angsana New" w:cs="Angsana New"/>
                <w:snapToGrid w:val="0"/>
                <w:color w:val="000000"/>
                <w:highlight w:val="yellow"/>
                <w:lang w:eastAsia="th-TH"/>
              </w:rPr>
            </w:pPr>
            <w:r w:rsidRPr="001E7EFA">
              <w:rPr>
                <w:rFonts w:ascii="Angsana New" w:hAnsi="Angsana New" w:cs="Angsana New"/>
              </w:rPr>
              <w:t>(53,251,079.54)</w:t>
            </w:r>
          </w:p>
        </w:tc>
        <w:tc>
          <w:tcPr>
            <w:tcW w:w="90" w:type="dxa"/>
          </w:tcPr>
          <w:p w14:paraId="5B946410" w14:textId="77777777" w:rsidR="001E7EFA" w:rsidRPr="009A29DC" w:rsidRDefault="001E7EFA" w:rsidP="001E7EFA">
            <w:pPr>
              <w:ind w:right="138"/>
              <w:jc w:val="right"/>
              <w:rPr>
                <w:rFonts w:ascii="Angsana New" w:hAnsi="Angsana New" w:cs="Angsana New"/>
                <w:snapToGrid w:val="0"/>
                <w:color w:val="000000"/>
                <w:highlight w:val="yellow"/>
                <w:lang w:eastAsia="th-TH"/>
              </w:rPr>
            </w:pPr>
          </w:p>
        </w:tc>
        <w:tc>
          <w:tcPr>
            <w:tcW w:w="1557" w:type="dxa"/>
            <w:tcBorders>
              <w:bottom w:val="single" w:sz="4" w:space="0" w:color="auto"/>
            </w:tcBorders>
          </w:tcPr>
          <w:p w14:paraId="08CDF108" w14:textId="77777777" w:rsidR="001E7EFA" w:rsidRDefault="001E7EFA" w:rsidP="001E7EFA">
            <w:pPr>
              <w:ind w:right="138"/>
              <w:jc w:val="right"/>
              <w:rPr>
                <w:rFonts w:ascii="Angsana New" w:hAnsi="Angsana New" w:cs="Angsana New"/>
              </w:rPr>
            </w:pPr>
          </w:p>
          <w:p w14:paraId="48233404" w14:textId="18E38FB1" w:rsidR="001E7EFA" w:rsidRPr="009A29DC" w:rsidRDefault="001E7EFA" w:rsidP="001E7EFA">
            <w:pPr>
              <w:ind w:right="138"/>
              <w:jc w:val="right"/>
              <w:rPr>
                <w:rFonts w:ascii="Angsana New" w:hAnsi="Angsana New" w:cs="Angsana New"/>
                <w:snapToGrid w:val="0"/>
                <w:color w:val="000000"/>
                <w:highlight w:val="yellow"/>
                <w:lang w:eastAsia="th-TH"/>
              </w:rPr>
            </w:pPr>
            <w:r w:rsidRPr="00B10D1F">
              <w:rPr>
                <w:rFonts w:ascii="Angsana New" w:hAnsi="Angsana New" w:cs="Angsana New"/>
              </w:rPr>
              <w:t>(</w:t>
            </w:r>
            <w:r w:rsidR="00BC279A">
              <w:rPr>
                <w:rFonts w:ascii="Angsana New" w:hAnsi="Angsana New" w:cs="Angsana New"/>
              </w:rPr>
              <w:t>58,705,698.20</w:t>
            </w:r>
            <w:r w:rsidRPr="00B10D1F">
              <w:rPr>
                <w:rFonts w:ascii="Angsana New" w:hAnsi="Angsana New" w:cs="Angsana New"/>
              </w:rPr>
              <w:t>)</w:t>
            </w:r>
          </w:p>
        </w:tc>
        <w:tc>
          <w:tcPr>
            <w:tcW w:w="243" w:type="dxa"/>
          </w:tcPr>
          <w:p w14:paraId="098F575F" w14:textId="77777777" w:rsidR="001E7EFA" w:rsidRPr="009A29DC" w:rsidRDefault="001E7EFA" w:rsidP="001E7EFA">
            <w:pPr>
              <w:tabs>
                <w:tab w:val="left" w:pos="0"/>
              </w:tabs>
              <w:ind w:right="155"/>
              <w:jc w:val="right"/>
              <w:rPr>
                <w:rFonts w:ascii="Angsana New" w:hAnsi="Angsana New" w:cs="Angsana New"/>
                <w:highlight w:val="yellow"/>
              </w:rPr>
            </w:pPr>
          </w:p>
        </w:tc>
        <w:tc>
          <w:tcPr>
            <w:tcW w:w="1710" w:type="dxa"/>
            <w:tcBorders>
              <w:bottom w:val="single" w:sz="4" w:space="0" w:color="auto"/>
            </w:tcBorders>
          </w:tcPr>
          <w:p w14:paraId="6A881307" w14:textId="77777777" w:rsidR="001E7EFA" w:rsidRDefault="001E7EFA" w:rsidP="001E7EFA">
            <w:pPr>
              <w:ind w:right="138"/>
              <w:jc w:val="right"/>
              <w:rPr>
                <w:rFonts w:ascii="Angsana New" w:hAnsi="Angsana New" w:cs="Angsana New"/>
              </w:rPr>
            </w:pPr>
          </w:p>
          <w:p w14:paraId="310DDFA7" w14:textId="3B9F54E1" w:rsidR="001E7EFA" w:rsidRPr="00E657AE" w:rsidRDefault="00FE30A2" w:rsidP="001E7EFA">
            <w:pPr>
              <w:ind w:right="138"/>
              <w:jc w:val="right"/>
              <w:rPr>
                <w:rFonts w:ascii="Angsana New" w:hAnsi="Angsana New" w:cs="Angsana New"/>
                <w:highlight w:val="yellow"/>
                <w:cs/>
                <w:lang w:eastAsia="th-TH"/>
              </w:rPr>
            </w:pPr>
            <w:r w:rsidRPr="00FE30A2">
              <w:rPr>
                <w:rFonts w:ascii="Angsana New" w:hAnsi="Angsana New" w:cs="Angsana New"/>
              </w:rPr>
              <w:t>(36,305,952.60)</w:t>
            </w:r>
          </w:p>
        </w:tc>
        <w:tc>
          <w:tcPr>
            <w:tcW w:w="90" w:type="dxa"/>
          </w:tcPr>
          <w:p w14:paraId="7C49D844" w14:textId="77777777" w:rsidR="001E7EFA" w:rsidRPr="009A29DC" w:rsidRDefault="001E7EFA" w:rsidP="001E7EFA">
            <w:pPr>
              <w:ind w:right="138"/>
              <w:jc w:val="right"/>
              <w:rPr>
                <w:rFonts w:ascii="Angsana New" w:hAnsi="Angsana New" w:cs="Angsana New"/>
                <w:snapToGrid w:val="0"/>
                <w:color w:val="000000"/>
                <w:highlight w:val="yellow"/>
                <w:lang w:eastAsia="th-TH"/>
              </w:rPr>
            </w:pPr>
          </w:p>
        </w:tc>
        <w:tc>
          <w:tcPr>
            <w:tcW w:w="1710" w:type="dxa"/>
            <w:tcBorders>
              <w:bottom w:val="single" w:sz="4" w:space="0" w:color="auto"/>
            </w:tcBorders>
          </w:tcPr>
          <w:p w14:paraId="4B2444F5" w14:textId="77777777" w:rsidR="001E7EFA" w:rsidRDefault="001E7EFA" w:rsidP="001E7EFA">
            <w:pPr>
              <w:ind w:right="138"/>
              <w:jc w:val="right"/>
              <w:rPr>
                <w:rFonts w:ascii="Angsana New" w:hAnsi="Angsana New" w:cs="Angsana New"/>
              </w:rPr>
            </w:pPr>
          </w:p>
          <w:p w14:paraId="238B1C59" w14:textId="49765720" w:rsidR="001E7EFA" w:rsidRPr="009A29DC" w:rsidRDefault="001E7EFA" w:rsidP="001E7EFA">
            <w:pPr>
              <w:ind w:right="138"/>
              <w:jc w:val="right"/>
              <w:rPr>
                <w:rFonts w:ascii="Angsana New" w:hAnsi="Angsana New" w:cs="Angsana New"/>
                <w:snapToGrid w:val="0"/>
                <w:color w:val="000000"/>
                <w:highlight w:val="yellow"/>
                <w:cs/>
                <w:lang w:eastAsia="th-TH"/>
              </w:rPr>
            </w:pPr>
            <w:r w:rsidRPr="00B10D1F">
              <w:rPr>
                <w:rFonts w:ascii="Angsana New" w:hAnsi="Angsana New" w:cs="Angsana New"/>
              </w:rPr>
              <w:t>(41,760,571.26)</w:t>
            </w:r>
          </w:p>
        </w:tc>
      </w:tr>
      <w:tr w:rsidR="00E657AE" w:rsidRPr="000C6A7C" w14:paraId="2E0F0EBB" w14:textId="77777777" w:rsidTr="002C138C">
        <w:tc>
          <w:tcPr>
            <w:tcW w:w="2520" w:type="dxa"/>
          </w:tcPr>
          <w:p w14:paraId="5232287B" w14:textId="77777777" w:rsidR="00E657AE" w:rsidRPr="000C6A7C" w:rsidRDefault="00E657AE" w:rsidP="00E657AE">
            <w:pPr>
              <w:ind w:right="-108" w:firstLine="259"/>
              <w:jc w:val="thaiDistribute"/>
              <w:rPr>
                <w:rFonts w:ascii="Angsana New" w:hAnsi="Angsana New" w:cs="Angsana New"/>
                <w:cs/>
              </w:rPr>
            </w:pPr>
            <w:r w:rsidRPr="000C6A7C">
              <w:rPr>
                <w:rFonts w:ascii="Angsana New" w:hAnsi="Angsana New" w:cs="Angsana New"/>
                <w:cs/>
              </w:rPr>
              <w:t>ลูกหนี้อื่น – สุทธิ</w:t>
            </w:r>
          </w:p>
        </w:tc>
        <w:tc>
          <w:tcPr>
            <w:tcW w:w="1620" w:type="dxa"/>
            <w:tcBorders>
              <w:top w:val="single" w:sz="4" w:space="0" w:color="auto"/>
              <w:bottom w:val="single" w:sz="4" w:space="0" w:color="auto"/>
            </w:tcBorders>
          </w:tcPr>
          <w:p w14:paraId="6947D863" w14:textId="74CC6916" w:rsidR="00E657AE" w:rsidRPr="00E657AE" w:rsidRDefault="001E7EFA" w:rsidP="00E657AE">
            <w:pPr>
              <w:ind w:right="138"/>
              <w:jc w:val="right"/>
              <w:rPr>
                <w:rFonts w:ascii="Angsana New" w:hAnsi="Angsana New" w:cs="Angsana New"/>
                <w:snapToGrid w:val="0"/>
                <w:color w:val="000000"/>
                <w:highlight w:val="yellow"/>
                <w:cs/>
                <w:lang w:eastAsia="th-TH"/>
              </w:rPr>
            </w:pPr>
            <w:r w:rsidRPr="001E7EFA">
              <w:rPr>
                <w:rFonts w:ascii="Angsana New" w:hAnsi="Angsana New" w:cs="Angsana New"/>
                <w:snapToGrid w:val="0"/>
                <w:color w:val="000000"/>
                <w:cs/>
                <w:lang w:eastAsia="th-TH"/>
              </w:rPr>
              <w:t>2</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616</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254.16</w:t>
            </w:r>
          </w:p>
        </w:tc>
        <w:tc>
          <w:tcPr>
            <w:tcW w:w="90" w:type="dxa"/>
          </w:tcPr>
          <w:p w14:paraId="044548C7" w14:textId="77777777" w:rsidR="00E657AE" w:rsidRPr="000C6A7C" w:rsidRDefault="00E657AE" w:rsidP="00E657AE">
            <w:pPr>
              <w:ind w:right="138"/>
              <w:jc w:val="right"/>
              <w:rPr>
                <w:rFonts w:ascii="Angsana New" w:hAnsi="Angsana New" w:cs="Angsana New"/>
                <w:snapToGrid w:val="0"/>
                <w:color w:val="000000"/>
                <w:lang w:eastAsia="th-TH"/>
              </w:rPr>
            </w:pPr>
          </w:p>
        </w:tc>
        <w:tc>
          <w:tcPr>
            <w:tcW w:w="1557" w:type="dxa"/>
            <w:tcBorders>
              <w:top w:val="single" w:sz="4" w:space="0" w:color="auto"/>
              <w:bottom w:val="single" w:sz="4" w:space="0" w:color="auto"/>
            </w:tcBorders>
          </w:tcPr>
          <w:p w14:paraId="7105A29A" w14:textId="70768813" w:rsidR="00E657AE" w:rsidRPr="000C6A7C" w:rsidRDefault="00E657AE" w:rsidP="00E657AE">
            <w:pPr>
              <w:ind w:right="138"/>
              <w:jc w:val="right"/>
              <w:rPr>
                <w:rFonts w:ascii="Angsana New" w:hAnsi="Angsana New" w:cs="Angsana New"/>
                <w:snapToGrid w:val="0"/>
                <w:color w:val="000000"/>
                <w:cs/>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243" w:type="dxa"/>
          </w:tcPr>
          <w:p w14:paraId="003BE383" w14:textId="77777777" w:rsidR="00E657AE" w:rsidRPr="000C6A7C" w:rsidRDefault="00E657AE" w:rsidP="00E657AE">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1493CBEB" w14:textId="0382BB6C" w:rsidR="00E657AE" w:rsidRPr="000A7326" w:rsidRDefault="000A7326" w:rsidP="000A7326">
            <w:pPr>
              <w:jc w:val="center"/>
              <w:rPr>
                <w:rFonts w:ascii="Angsana New" w:hAnsi="Angsana New" w:cs="Angsana New"/>
              </w:rPr>
            </w:pPr>
            <w:r>
              <w:rPr>
                <w:rFonts w:ascii="Angsana New" w:hAnsi="Angsana New" w:cs="Angsana New" w:hint="cs"/>
                <w:cs/>
              </w:rPr>
              <w:t>-</w:t>
            </w:r>
          </w:p>
        </w:tc>
        <w:tc>
          <w:tcPr>
            <w:tcW w:w="90" w:type="dxa"/>
          </w:tcPr>
          <w:p w14:paraId="0502BA1D" w14:textId="77777777" w:rsidR="00E657AE" w:rsidRPr="000C6A7C" w:rsidRDefault="00E657AE" w:rsidP="00E657AE">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54AA8DCF" w14:textId="04C8FFCB" w:rsidR="00E657AE" w:rsidRPr="00E657AE" w:rsidRDefault="00E657AE" w:rsidP="00E657AE">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r>
      <w:tr w:rsidR="00E657AE" w:rsidRPr="000C6A7C" w14:paraId="6DAC4CE1" w14:textId="77777777" w:rsidTr="002C138C">
        <w:tc>
          <w:tcPr>
            <w:tcW w:w="2520" w:type="dxa"/>
          </w:tcPr>
          <w:p w14:paraId="12B4E165" w14:textId="77777777" w:rsidR="00E657AE" w:rsidRPr="000C6A7C" w:rsidRDefault="00E657AE" w:rsidP="00E657AE">
            <w:pPr>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tcPr>
          <w:p w14:paraId="4037A1C7" w14:textId="32813FD1" w:rsidR="00E657AE" w:rsidRPr="00E657AE" w:rsidRDefault="001E7EFA" w:rsidP="00E657AE">
            <w:pPr>
              <w:ind w:right="138"/>
              <w:jc w:val="right"/>
              <w:rPr>
                <w:rFonts w:ascii="Angsana New" w:hAnsi="Angsana New" w:cs="Angsana New"/>
                <w:snapToGrid w:val="0"/>
                <w:color w:val="000000"/>
                <w:highlight w:val="yellow"/>
                <w:lang w:eastAsia="th-TH"/>
              </w:rPr>
            </w:pPr>
            <w:r w:rsidRPr="001E7EFA">
              <w:rPr>
                <w:rFonts w:ascii="Angsana New" w:hAnsi="Angsana New" w:cs="Angsana New"/>
                <w:snapToGrid w:val="0"/>
                <w:color w:val="000000"/>
                <w:cs/>
                <w:lang w:eastAsia="th-TH"/>
              </w:rPr>
              <w:t>2</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616</w:t>
            </w:r>
            <w:r w:rsidRPr="001E7EFA">
              <w:rPr>
                <w:rFonts w:ascii="Angsana New" w:hAnsi="Angsana New" w:cs="Angsana New"/>
                <w:snapToGrid w:val="0"/>
                <w:color w:val="000000"/>
                <w:lang w:eastAsia="th-TH"/>
              </w:rPr>
              <w:t>,</w:t>
            </w:r>
            <w:r w:rsidRPr="001E7EFA">
              <w:rPr>
                <w:rFonts w:ascii="Angsana New" w:hAnsi="Angsana New" w:cs="Angsana New"/>
                <w:snapToGrid w:val="0"/>
                <w:color w:val="000000"/>
                <w:cs/>
                <w:lang w:eastAsia="th-TH"/>
              </w:rPr>
              <w:t>254.16</w:t>
            </w:r>
          </w:p>
        </w:tc>
        <w:tc>
          <w:tcPr>
            <w:tcW w:w="90" w:type="dxa"/>
          </w:tcPr>
          <w:p w14:paraId="31463113" w14:textId="77777777" w:rsidR="00E657AE" w:rsidRPr="000C6A7C" w:rsidRDefault="00E657AE" w:rsidP="00E657AE">
            <w:pPr>
              <w:ind w:right="138"/>
              <w:jc w:val="right"/>
              <w:rPr>
                <w:rFonts w:ascii="Angsana New" w:hAnsi="Angsana New" w:cs="Angsana New"/>
                <w:snapToGrid w:val="0"/>
                <w:color w:val="000000"/>
                <w:lang w:eastAsia="th-TH"/>
              </w:rPr>
            </w:pPr>
          </w:p>
        </w:tc>
        <w:tc>
          <w:tcPr>
            <w:tcW w:w="1557" w:type="dxa"/>
            <w:tcBorders>
              <w:top w:val="single" w:sz="4" w:space="0" w:color="auto"/>
              <w:bottom w:val="double" w:sz="4" w:space="0" w:color="auto"/>
            </w:tcBorders>
          </w:tcPr>
          <w:p w14:paraId="6CD58150" w14:textId="0FF1EC76" w:rsidR="00E657AE" w:rsidRPr="000C6A7C" w:rsidRDefault="00E657AE" w:rsidP="00E657AE">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243" w:type="dxa"/>
          </w:tcPr>
          <w:p w14:paraId="55CECAFA" w14:textId="77777777" w:rsidR="00E657AE" w:rsidRPr="000C6A7C" w:rsidRDefault="00E657AE" w:rsidP="00E657AE">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794DCED4" w14:textId="3CD01DC9" w:rsidR="00E657AE" w:rsidRPr="005959C0" w:rsidRDefault="005959C0" w:rsidP="005959C0">
            <w:pPr>
              <w:jc w:val="center"/>
              <w:rPr>
                <w:rFonts w:ascii="Angsana New" w:hAnsi="Angsana New" w:cs="Angsana New"/>
              </w:rPr>
            </w:pPr>
            <w:r w:rsidRPr="00F97AC9">
              <w:rPr>
                <w:rFonts w:ascii="Angsana New" w:hAnsi="Angsana New" w:cs="Angsana New"/>
                <w:cs/>
              </w:rPr>
              <w:t>-</w:t>
            </w:r>
          </w:p>
        </w:tc>
        <w:tc>
          <w:tcPr>
            <w:tcW w:w="90" w:type="dxa"/>
          </w:tcPr>
          <w:p w14:paraId="39049E71" w14:textId="77777777" w:rsidR="00E657AE" w:rsidRPr="000C6A7C" w:rsidRDefault="00E657AE" w:rsidP="00E657AE">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013F1F9C" w14:textId="47E2B114" w:rsidR="00E657AE" w:rsidRPr="00E657AE" w:rsidRDefault="00E657AE" w:rsidP="00E657AE">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r>
    </w:tbl>
    <w:p w14:paraId="2C64915E" w14:textId="77777777" w:rsidR="00FF1169" w:rsidRPr="007F2402" w:rsidRDefault="00FF1169" w:rsidP="00B20DC1">
      <w:pPr>
        <w:tabs>
          <w:tab w:val="left" w:pos="284"/>
          <w:tab w:val="left" w:pos="5130"/>
        </w:tabs>
        <w:jc w:val="thaiDistribute"/>
        <w:rPr>
          <w:rFonts w:ascii="Angsana New" w:hAnsi="Angsana New" w:cs="Angsana New"/>
          <w:sz w:val="16"/>
          <w:szCs w:val="16"/>
        </w:rPr>
      </w:pPr>
    </w:p>
    <w:p w14:paraId="060E5033" w14:textId="0704BBCA" w:rsidR="00706F16" w:rsidRDefault="006F3374" w:rsidP="002C138C">
      <w:pPr>
        <w:tabs>
          <w:tab w:val="left" w:pos="5130"/>
        </w:tabs>
        <w:ind w:left="450" w:firstLine="900"/>
        <w:jc w:val="thaiDistribute"/>
        <w:rPr>
          <w:rFonts w:ascii="Angsana New" w:hAnsi="Angsana New" w:cs="Angsana New"/>
          <w:sz w:val="30"/>
          <w:szCs w:val="30"/>
        </w:rPr>
      </w:pPr>
      <w:r>
        <w:rPr>
          <w:rFonts w:ascii="Angsana New" w:hAnsi="Angsana New" w:cs="Angsana New" w:hint="cs"/>
          <w:sz w:val="30"/>
          <w:szCs w:val="30"/>
          <w:cs/>
        </w:rPr>
        <w:t xml:space="preserve">ตามงบการเงินรวมและงบการเงินเฉพาะกิจการ </w:t>
      </w:r>
      <w:r w:rsidR="00706F16" w:rsidRPr="00CD3306">
        <w:rPr>
          <w:rFonts w:ascii="Angsana New" w:hAnsi="Angsana New" w:cs="Angsana New"/>
          <w:sz w:val="30"/>
          <w:szCs w:val="30"/>
          <w:cs/>
        </w:rPr>
        <w:t xml:space="preserve">ณ วันที่ </w:t>
      </w:r>
      <w:r w:rsidR="000C3E57">
        <w:rPr>
          <w:rFonts w:ascii="Angsana New" w:hAnsi="Angsana New" w:cs="Angsana New"/>
          <w:sz w:val="30"/>
          <w:szCs w:val="30"/>
        </w:rPr>
        <w:t xml:space="preserve">31 </w:t>
      </w:r>
      <w:r w:rsidR="000C3E57">
        <w:rPr>
          <w:rFonts w:ascii="Angsana New" w:hAnsi="Angsana New" w:cs="Angsana New" w:hint="cs"/>
          <w:sz w:val="30"/>
          <w:szCs w:val="30"/>
          <w:cs/>
        </w:rPr>
        <w:t xml:space="preserve">ธันวาคม </w:t>
      </w:r>
      <w:r w:rsidR="00554FAA" w:rsidRPr="00554FAA">
        <w:rPr>
          <w:rFonts w:ascii="Angsana New" w:hAnsi="Angsana New" w:cs="Angsana New"/>
          <w:sz w:val="30"/>
          <w:szCs w:val="30"/>
        </w:rPr>
        <w:t>256</w:t>
      </w:r>
      <w:r w:rsidR="00E657AE">
        <w:rPr>
          <w:rFonts w:ascii="Angsana New" w:hAnsi="Angsana New" w:cs="Angsana New"/>
          <w:sz w:val="30"/>
          <w:szCs w:val="30"/>
        </w:rPr>
        <w:t>8</w:t>
      </w:r>
      <w:r w:rsidR="00554FAA" w:rsidRPr="00554FAA">
        <w:rPr>
          <w:rFonts w:ascii="Angsana New" w:hAnsi="Angsana New" w:cs="Angsana New"/>
          <w:sz w:val="30"/>
          <w:szCs w:val="30"/>
        </w:rPr>
        <w:t xml:space="preserve"> </w:t>
      </w:r>
      <w:r w:rsidR="00706F16" w:rsidRPr="00CD3306">
        <w:rPr>
          <w:rFonts w:ascii="Angsana New" w:hAnsi="Angsana New" w:cs="Angsana New"/>
          <w:sz w:val="30"/>
          <w:szCs w:val="30"/>
          <w:cs/>
        </w:rPr>
        <w:t>แล</w:t>
      </w:r>
      <w:r w:rsidR="00706F16" w:rsidRPr="00CD3306">
        <w:rPr>
          <w:rFonts w:ascii="Angsana New" w:hAnsi="Angsana New" w:cs="Angsana New" w:hint="cs"/>
          <w:sz w:val="30"/>
          <w:szCs w:val="30"/>
          <w:cs/>
        </w:rPr>
        <w:t>ะ</w:t>
      </w:r>
      <w:r w:rsidR="000C3E57">
        <w:rPr>
          <w:rFonts w:ascii="Angsana New" w:hAnsi="Angsana New" w:cs="Angsana New" w:hint="cs"/>
          <w:sz w:val="30"/>
          <w:szCs w:val="30"/>
          <w:cs/>
        </w:rPr>
        <w:t xml:space="preserve"> </w:t>
      </w:r>
      <w:r w:rsidR="00706F16" w:rsidRPr="00CD3306">
        <w:rPr>
          <w:rFonts w:ascii="Angsana New" w:hAnsi="Angsana New" w:cs="Angsana New"/>
          <w:sz w:val="30"/>
          <w:szCs w:val="30"/>
        </w:rPr>
        <w:t>256</w:t>
      </w:r>
      <w:r w:rsidR="00E657AE">
        <w:rPr>
          <w:rFonts w:ascii="Angsana New" w:hAnsi="Angsana New" w:cs="Angsana New"/>
          <w:sz w:val="30"/>
          <w:szCs w:val="30"/>
        </w:rPr>
        <w:t>7</w:t>
      </w:r>
      <w:r w:rsidR="00706F16" w:rsidRPr="00CD3306">
        <w:rPr>
          <w:rFonts w:ascii="Angsana New" w:hAnsi="Angsana New" w:cs="Angsana New" w:hint="cs"/>
          <w:sz w:val="30"/>
          <w:szCs w:val="30"/>
          <w:cs/>
        </w:rPr>
        <w:t xml:space="preserve"> </w:t>
      </w:r>
      <w:r w:rsidR="00706F16" w:rsidRPr="00CD3306">
        <w:rPr>
          <w:rFonts w:ascii="Angsana New" w:hAnsi="Angsana New" w:cs="Angsana New"/>
          <w:sz w:val="30"/>
          <w:szCs w:val="30"/>
          <w:cs/>
        </w:rPr>
        <w:t>ลูกหนี้การค้า</w:t>
      </w:r>
      <w:r w:rsidR="00706F16" w:rsidRPr="00CD3306">
        <w:rPr>
          <w:rFonts w:ascii="Angsana New" w:hAnsi="Angsana New" w:cs="Angsana New"/>
          <w:sz w:val="30"/>
          <w:szCs w:val="30"/>
        </w:rPr>
        <w:t xml:space="preserve"> – </w:t>
      </w:r>
      <w:r w:rsidR="00706F16" w:rsidRPr="00CD3306">
        <w:rPr>
          <w:rFonts w:ascii="Angsana New" w:hAnsi="Angsana New" w:cs="Angsana New"/>
          <w:sz w:val="30"/>
          <w:szCs w:val="30"/>
          <w:cs/>
        </w:rPr>
        <w:t>กิจการที่เกี่ยวข้องกัน</w:t>
      </w:r>
      <w:r w:rsidR="0051360D">
        <w:rPr>
          <w:rFonts w:ascii="Angsana New" w:hAnsi="Angsana New" w:cs="Angsana New" w:hint="cs"/>
          <w:sz w:val="30"/>
          <w:szCs w:val="30"/>
          <w:cs/>
        </w:rPr>
        <w:t>ทั้งจำนวน</w:t>
      </w:r>
      <w:r w:rsidR="006142AB">
        <w:rPr>
          <w:rFonts w:ascii="Angsana New" w:hAnsi="Angsana New" w:cs="Angsana New" w:hint="cs"/>
          <w:sz w:val="30"/>
          <w:szCs w:val="30"/>
          <w:cs/>
        </w:rPr>
        <w:t xml:space="preserve"> </w:t>
      </w:r>
      <w:r w:rsidR="0051360D">
        <w:rPr>
          <w:rFonts w:ascii="Angsana New" w:hAnsi="Angsana New" w:cs="Angsana New" w:hint="cs"/>
          <w:sz w:val="30"/>
          <w:szCs w:val="30"/>
          <w:cs/>
        </w:rPr>
        <w:t>มีอายุ</w:t>
      </w:r>
      <w:r w:rsidR="004A3646">
        <w:rPr>
          <w:rFonts w:ascii="Angsana New" w:hAnsi="Angsana New" w:cs="Angsana New" w:hint="cs"/>
          <w:sz w:val="30"/>
          <w:szCs w:val="30"/>
          <w:cs/>
        </w:rPr>
        <w:t>เกินกำหนด</w:t>
      </w:r>
      <w:r w:rsidR="001238FB" w:rsidRPr="003A6748">
        <w:rPr>
          <w:rFonts w:ascii="Angsana New" w:hAnsi="Angsana New" w:cs="Angsana New" w:hint="cs"/>
          <w:sz w:val="30"/>
          <w:szCs w:val="30"/>
          <w:cs/>
        </w:rPr>
        <w:t xml:space="preserve">ชำระมากกว่า </w:t>
      </w:r>
      <w:r w:rsidR="001238FB" w:rsidRPr="003A6748">
        <w:rPr>
          <w:rFonts w:ascii="Angsana New" w:hAnsi="Angsana New" w:cs="Angsana New"/>
          <w:sz w:val="30"/>
          <w:szCs w:val="30"/>
        </w:rPr>
        <w:t xml:space="preserve">12 </w:t>
      </w:r>
      <w:r w:rsidR="001238FB" w:rsidRPr="003A6748">
        <w:rPr>
          <w:rFonts w:ascii="Angsana New" w:hAnsi="Angsana New" w:cs="Angsana New" w:hint="cs"/>
          <w:sz w:val="30"/>
          <w:szCs w:val="30"/>
          <w:cs/>
        </w:rPr>
        <w:t>เดือน ทั้งสองปี</w:t>
      </w:r>
    </w:p>
    <w:p w14:paraId="557D9208" w14:textId="77777777" w:rsidR="003A03F7" w:rsidRDefault="003A03F7" w:rsidP="002C138C">
      <w:pPr>
        <w:tabs>
          <w:tab w:val="left" w:pos="5130"/>
        </w:tabs>
        <w:ind w:left="450" w:firstLine="900"/>
        <w:jc w:val="thaiDistribute"/>
        <w:rPr>
          <w:rFonts w:ascii="Angsana New" w:hAnsi="Angsana New" w:cs="Angsana New"/>
          <w:sz w:val="30"/>
          <w:szCs w:val="30"/>
        </w:rPr>
      </w:pPr>
    </w:p>
    <w:p w14:paraId="463F9CA3" w14:textId="77777777" w:rsidR="003A03F7" w:rsidRDefault="003A03F7" w:rsidP="002C138C">
      <w:pPr>
        <w:tabs>
          <w:tab w:val="left" w:pos="5130"/>
        </w:tabs>
        <w:ind w:left="450" w:firstLine="900"/>
        <w:jc w:val="thaiDistribute"/>
        <w:rPr>
          <w:rFonts w:ascii="Angsana New" w:hAnsi="Angsana New" w:cs="Angsana New"/>
          <w:sz w:val="30"/>
          <w:szCs w:val="30"/>
        </w:rPr>
      </w:pPr>
    </w:p>
    <w:p w14:paraId="03CB000B" w14:textId="77777777" w:rsidR="003A03F7" w:rsidRDefault="003A03F7" w:rsidP="002C138C">
      <w:pPr>
        <w:tabs>
          <w:tab w:val="left" w:pos="5130"/>
        </w:tabs>
        <w:ind w:left="450" w:firstLine="900"/>
        <w:jc w:val="thaiDistribute"/>
        <w:rPr>
          <w:rFonts w:ascii="Angsana New" w:hAnsi="Angsana New" w:cs="Angsana New"/>
          <w:sz w:val="30"/>
          <w:szCs w:val="30"/>
        </w:rPr>
      </w:pPr>
    </w:p>
    <w:p w14:paraId="6B7DD6A6" w14:textId="77777777" w:rsidR="003A03F7" w:rsidRDefault="003A03F7" w:rsidP="002C138C">
      <w:pPr>
        <w:tabs>
          <w:tab w:val="left" w:pos="5130"/>
        </w:tabs>
        <w:ind w:left="450" w:firstLine="900"/>
        <w:jc w:val="thaiDistribute"/>
        <w:rPr>
          <w:rFonts w:ascii="Angsana New" w:hAnsi="Angsana New" w:cs="Angsana New"/>
          <w:sz w:val="30"/>
          <w:szCs w:val="30"/>
        </w:rPr>
      </w:pPr>
    </w:p>
    <w:p w14:paraId="0E410F27" w14:textId="77777777" w:rsidR="003A03F7" w:rsidRDefault="003A03F7" w:rsidP="002C138C">
      <w:pPr>
        <w:tabs>
          <w:tab w:val="left" w:pos="5130"/>
        </w:tabs>
        <w:ind w:left="450" w:firstLine="900"/>
        <w:jc w:val="thaiDistribute"/>
        <w:rPr>
          <w:rFonts w:ascii="Angsana New" w:hAnsi="Angsana New" w:cs="Angsana New"/>
          <w:sz w:val="30"/>
          <w:szCs w:val="30"/>
        </w:rPr>
      </w:pPr>
    </w:p>
    <w:p w14:paraId="1AF0FA06" w14:textId="77777777" w:rsidR="003A03F7" w:rsidRDefault="003A03F7" w:rsidP="002C138C">
      <w:pPr>
        <w:tabs>
          <w:tab w:val="left" w:pos="5130"/>
        </w:tabs>
        <w:ind w:left="450" w:firstLine="900"/>
        <w:jc w:val="thaiDistribute"/>
        <w:rPr>
          <w:rFonts w:ascii="Angsana New" w:hAnsi="Angsana New" w:cs="Angsana New"/>
          <w:sz w:val="30"/>
          <w:szCs w:val="30"/>
        </w:rPr>
      </w:pPr>
    </w:p>
    <w:p w14:paraId="096A9F84" w14:textId="77777777" w:rsidR="003A03F7" w:rsidRPr="00CD3306" w:rsidRDefault="003A03F7" w:rsidP="002C138C">
      <w:pPr>
        <w:tabs>
          <w:tab w:val="left" w:pos="5130"/>
        </w:tabs>
        <w:ind w:left="450" w:firstLine="900"/>
        <w:jc w:val="thaiDistribute"/>
        <w:rPr>
          <w:rFonts w:ascii="Angsana New" w:hAnsi="Angsana New" w:cs="Angsana New"/>
          <w:sz w:val="30"/>
          <w:szCs w:val="30"/>
        </w:rPr>
      </w:pPr>
    </w:p>
    <w:p w14:paraId="7055A507" w14:textId="3B11E083" w:rsidR="003F7988" w:rsidRPr="00197EED" w:rsidRDefault="00706F16" w:rsidP="00197EED">
      <w:pPr>
        <w:tabs>
          <w:tab w:val="left" w:pos="2395"/>
        </w:tabs>
        <w:rPr>
          <w:sz w:val="12"/>
          <w:szCs w:val="12"/>
        </w:rPr>
      </w:pPr>
      <w:r w:rsidRPr="00706F16">
        <w:rPr>
          <w:sz w:val="12"/>
          <w:szCs w:val="12"/>
          <w:cs/>
        </w:rPr>
        <w:tab/>
      </w:r>
    </w:p>
    <w:p w14:paraId="468A78E2" w14:textId="73641DBC" w:rsidR="00473D1C" w:rsidRPr="003702F4" w:rsidRDefault="00706F16" w:rsidP="00473D1C">
      <w:pPr>
        <w:tabs>
          <w:tab w:val="left" w:pos="851"/>
        </w:tabs>
        <w:ind w:left="426" w:firstLine="992"/>
        <w:jc w:val="thaiDistribute"/>
        <w:rPr>
          <w:rFonts w:ascii="Angsana New" w:hAnsi="Angsana New" w:cs="Angsana New"/>
          <w:spacing w:val="-2"/>
          <w:sz w:val="30"/>
          <w:szCs w:val="30"/>
        </w:rPr>
      </w:pPr>
      <w:r w:rsidRPr="003702F4">
        <w:rPr>
          <w:rFonts w:ascii="Angsana New" w:hAnsi="Angsana New" w:cs="Angsana New"/>
          <w:spacing w:val="-2"/>
          <w:sz w:val="30"/>
          <w:szCs w:val="30"/>
          <w:cs/>
        </w:rPr>
        <w:t xml:space="preserve">ณ วันที่ </w:t>
      </w:r>
      <w:r w:rsidR="00E657AE">
        <w:rPr>
          <w:rFonts w:ascii="Angsana New" w:hAnsi="Angsana New" w:cs="Angsana New"/>
          <w:spacing w:val="-2"/>
          <w:sz w:val="30"/>
          <w:szCs w:val="30"/>
        </w:rPr>
        <w:t>31</w:t>
      </w:r>
      <w:r w:rsidR="000C3E57" w:rsidRPr="000C3E57">
        <w:rPr>
          <w:rFonts w:ascii="Angsana New" w:hAnsi="Angsana New" w:cs="Angsana New"/>
          <w:spacing w:val="-2"/>
          <w:sz w:val="30"/>
          <w:szCs w:val="30"/>
          <w:cs/>
        </w:rPr>
        <w:t xml:space="preserve"> ธันวาคม </w:t>
      </w:r>
      <w:r w:rsidR="00E657AE">
        <w:rPr>
          <w:rFonts w:ascii="Angsana New" w:hAnsi="Angsana New" w:cs="Angsana New"/>
          <w:spacing w:val="-2"/>
          <w:sz w:val="30"/>
          <w:szCs w:val="30"/>
        </w:rPr>
        <w:t>2568</w:t>
      </w:r>
      <w:r w:rsidR="000C3E57" w:rsidRPr="000C3E57">
        <w:rPr>
          <w:rFonts w:ascii="Angsana New" w:hAnsi="Angsana New" w:cs="Angsana New"/>
          <w:spacing w:val="-2"/>
          <w:sz w:val="30"/>
          <w:szCs w:val="30"/>
          <w:cs/>
        </w:rPr>
        <w:t xml:space="preserve"> และ </w:t>
      </w:r>
      <w:r w:rsidR="00E657AE">
        <w:rPr>
          <w:rFonts w:ascii="Angsana New" w:hAnsi="Angsana New" w:cs="Angsana New"/>
          <w:spacing w:val="-2"/>
          <w:sz w:val="30"/>
          <w:szCs w:val="30"/>
        </w:rPr>
        <w:t>2567</w:t>
      </w:r>
      <w:r w:rsidR="000C3E57" w:rsidRPr="000C3E57">
        <w:rPr>
          <w:rFonts w:ascii="Angsana New" w:hAnsi="Angsana New" w:cs="Angsana New"/>
          <w:spacing w:val="-2"/>
          <w:sz w:val="30"/>
          <w:szCs w:val="30"/>
        </w:rPr>
        <w:t xml:space="preserve"> </w:t>
      </w:r>
      <w:r w:rsidRPr="003702F4">
        <w:rPr>
          <w:rFonts w:ascii="Angsana New" w:hAnsi="Angsana New" w:cs="Angsana New"/>
          <w:spacing w:val="-2"/>
          <w:sz w:val="30"/>
          <w:szCs w:val="30"/>
          <w:cs/>
        </w:rPr>
        <w:t>ลูกหนี้อื่น – กิจการที่เกี่ยวข้องกันประกอบด้วย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557"/>
        <w:gridCol w:w="243"/>
        <w:gridCol w:w="1710"/>
        <w:gridCol w:w="90"/>
        <w:gridCol w:w="1710"/>
      </w:tblGrid>
      <w:tr w:rsidR="00706F16" w:rsidRPr="000C6A7C" w14:paraId="3092F033" w14:textId="77777777" w:rsidTr="002C11A5">
        <w:tc>
          <w:tcPr>
            <w:tcW w:w="2520" w:type="dxa"/>
          </w:tcPr>
          <w:p w14:paraId="5E9E606A" w14:textId="77777777" w:rsidR="00706F16" w:rsidRPr="000C6A7C" w:rsidRDefault="00706F16" w:rsidP="00706F16">
            <w:pPr>
              <w:rPr>
                <w:rFonts w:ascii="Angsana New" w:hAnsi="Angsana New" w:cs="Angsana New"/>
                <w:snapToGrid w:val="0"/>
                <w:color w:val="000000"/>
                <w:cs/>
                <w:lang w:eastAsia="th-TH"/>
              </w:rPr>
            </w:pPr>
          </w:p>
        </w:tc>
        <w:tc>
          <w:tcPr>
            <w:tcW w:w="3267" w:type="dxa"/>
            <w:gridSpan w:val="3"/>
          </w:tcPr>
          <w:p w14:paraId="7CE5B392"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243" w:type="dxa"/>
          </w:tcPr>
          <w:p w14:paraId="1326EBEA" w14:textId="77777777" w:rsidR="00706F16" w:rsidRPr="000C6A7C" w:rsidRDefault="00706F16" w:rsidP="00706F16">
            <w:pPr>
              <w:jc w:val="center"/>
              <w:rPr>
                <w:rFonts w:ascii="Angsana New" w:hAnsi="Angsana New" w:cs="Angsana New"/>
              </w:rPr>
            </w:pPr>
          </w:p>
        </w:tc>
        <w:tc>
          <w:tcPr>
            <w:tcW w:w="3510" w:type="dxa"/>
            <w:gridSpan w:val="3"/>
          </w:tcPr>
          <w:p w14:paraId="57353DDB" w14:textId="4DF4B695"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4F80F5A1" w14:textId="77777777" w:rsidTr="002C11A5">
        <w:tc>
          <w:tcPr>
            <w:tcW w:w="2520" w:type="dxa"/>
          </w:tcPr>
          <w:p w14:paraId="3F154D16" w14:textId="77777777" w:rsidR="00706F16" w:rsidRPr="000C6A7C" w:rsidRDefault="00706F16" w:rsidP="00706F16">
            <w:pPr>
              <w:rPr>
                <w:rFonts w:ascii="Angsana New" w:hAnsi="Angsana New" w:cs="Angsana New"/>
                <w:snapToGrid w:val="0"/>
                <w:color w:val="000000"/>
                <w:cs/>
                <w:lang w:eastAsia="th-TH"/>
              </w:rPr>
            </w:pPr>
          </w:p>
        </w:tc>
        <w:tc>
          <w:tcPr>
            <w:tcW w:w="3267" w:type="dxa"/>
            <w:gridSpan w:val="3"/>
          </w:tcPr>
          <w:p w14:paraId="2F3B15EB" w14:textId="77777777" w:rsidR="00706F16" w:rsidRPr="000C6A7C" w:rsidRDefault="00706F16" w:rsidP="007403E0">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243" w:type="dxa"/>
          </w:tcPr>
          <w:p w14:paraId="08C49272" w14:textId="77777777" w:rsidR="00706F16" w:rsidRPr="000C6A7C" w:rsidRDefault="00706F16" w:rsidP="00706F16">
            <w:pPr>
              <w:jc w:val="center"/>
              <w:rPr>
                <w:rFonts w:ascii="Angsana New" w:hAnsi="Angsana New" w:cs="Angsana New"/>
              </w:rPr>
            </w:pPr>
          </w:p>
        </w:tc>
        <w:tc>
          <w:tcPr>
            <w:tcW w:w="3510" w:type="dxa"/>
            <w:gridSpan w:val="3"/>
          </w:tcPr>
          <w:p w14:paraId="7832CA1F"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0C3E57" w:rsidRPr="000C6A7C" w14:paraId="48EF6E6E" w14:textId="77777777" w:rsidTr="002C11A5">
        <w:tc>
          <w:tcPr>
            <w:tcW w:w="2520" w:type="dxa"/>
          </w:tcPr>
          <w:p w14:paraId="215C10C2" w14:textId="77777777" w:rsidR="000C3E57" w:rsidRPr="000C6A7C" w:rsidRDefault="000C3E57" w:rsidP="00706F16">
            <w:pPr>
              <w:rPr>
                <w:rFonts w:ascii="Angsana New" w:hAnsi="Angsana New" w:cs="Angsana New"/>
                <w:snapToGrid w:val="0"/>
                <w:color w:val="000000"/>
                <w:cs/>
                <w:lang w:eastAsia="th-TH"/>
              </w:rPr>
            </w:pPr>
          </w:p>
        </w:tc>
        <w:tc>
          <w:tcPr>
            <w:tcW w:w="3267" w:type="dxa"/>
            <w:gridSpan w:val="3"/>
          </w:tcPr>
          <w:p w14:paraId="1ED05E3C" w14:textId="0B2AE696" w:rsidR="000C3E57" w:rsidRPr="000C6A7C" w:rsidRDefault="000C3E57" w:rsidP="000C3E57">
            <w:pPr>
              <w:jc w:val="center"/>
              <w:rPr>
                <w:rFonts w:ascii="Angsana New" w:hAnsi="Angsana New" w:cs="Angsana New"/>
                <w:snapToGrid w:val="0"/>
                <w:color w:val="000000"/>
                <w:lang w:eastAsia="th-TH"/>
              </w:rPr>
            </w:pPr>
            <w:r w:rsidRPr="000C3E57">
              <w:rPr>
                <w:rFonts w:ascii="Angsana New" w:hAnsi="Angsana New" w:cs="Angsana New"/>
                <w:snapToGrid w:val="0"/>
                <w:color w:val="000000"/>
                <w:cs/>
                <w:lang w:eastAsia="th-TH"/>
              </w:rPr>
              <w:t xml:space="preserve">ณ วันที่ </w:t>
            </w:r>
            <w:r>
              <w:rPr>
                <w:rFonts w:ascii="Angsana New" w:hAnsi="Angsana New" w:cs="Angsana New"/>
                <w:snapToGrid w:val="0"/>
                <w:color w:val="000000"/>
                <w:lang w:eastAsia="th-TH"/>
              </w:rPr>
              <w:t>31</w:t>
            </w:r>
            <w:r w:rsidRPr="000C3E57">
              <w:rPr>
                <w:rFonts w:ascii="Angsana New" w:hAnsi="Angsana New" w:cs="Angsana New"/>
                <w:snapToGrid w:val="0"/>
                <w:color w:val="000000"/>
                <w:cs/>
                <w:lang w:eastAsia="th-TH"/>
              </w:rPr>
              <w:t xml:space="preserve"> ธันวาคม</w:t>
            </w:r>
          </w:p>
        </w:tc>
        <w:tc>
          <w:tcPr>
            <w:tcW w:w="243" w:type="dxa"/>
          </w:tcPr>
          <w:p w14:paraId="3ABBE5CF" w14:textId="77777777" w:rsidR="000C3E57" w:rsidRPr="000C6A7C" w:rsidRDefault="000C3E57" w:rsidP="00706F16">
            <w:pPr>
              <w:jc w:val="center"/>
              <w:rPr>
                <w:rFonts w:ascii="Angsana New" w:hAnsi="Angsana New" w:cs="Angsana New"/>
                <w:snapToGrid w:val="0"/>
                <w:color w:val="000000"/>
                <w:lang w:eastAsia="th-TH"/>
              </w:rPr>
            </w:pPr>
          </w:p>
        </w:tc>
        <w:tc>
          <w:tcPr>
            <w:tcW w:w="3510" w:type="dxa"/>
            <w:gridSpan w:val="3"/>
          </w:tcPr>
          <w:p w14:paraId="728DE74D" w14:textId="7045E25A" w:rsidR="000C3E57" w:rsidRPr="000C6A7C" w:rsidRDefault="000C3E57" w:rsidP="000C3E57">
            <w:pPr>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ณ วันที่</w:t>
            </w:r>
            <w:r>
              <w:rPr>
                <w:rFonts w:ascii="Angsana New" w:hAnsi="Angsana New" w:cs="Angsana New"/>
                <w:snapToGrid w:val="0"/>
                <w:color w:val="000000"/>
                <w:lang w:eastAsia="th-TH"/>
              </w:rPr>
              <w:t xml:space="preserve"> 31 </w:t>
            </w:r>
            <w:r>
              <w:rPr>
                <w:rFonts w:ascii="Angsana New" w:hAnsi="Angsana New" w:cs="Angsana New" w:hint="cs"/>
                <w:snapToGrid w:val="0"/>
                <w:color w:val="000000"/>
                <w:cs/>
                <w:lang w:eastAsia="th-TH"/>
              </w:rPr>
              <w:t>ธันวาคม</w:t>
            </w:r>
          </w:p>
        </w:tc>
      </w:tr>
      <w:tr w:rsidR="00E657AE" w:rsidRPr="000C6A7C" w14:paraId="2DC98991" w14:textId="77777777" w:rsidTr="002C11A5">
        <w:tc>
          <w:tcPr>
            <w:tcW w:w="2520" w:type="dxa"/>
          </w:tcPr>
          <w:p w14:paraId="246C5CBC" w14:textId="77777777" w:rsidR="00E657AE" w:rsidRPr="000C6A7C" w:rsidRDefault="00E657AE" w:rsidP="00E657AE">
            <w:pPr>
              <w:rPr>
                <w:rFonts w:ascii="Angsana New" w:hAnsi="Angsana New" w:cs="Angsana New"/>
                <w:snapToGrid w:val="0"/>
                <w:color w:val="000000"/>
                <w:cs/>
                <w:lang w:eastAsia="th-TH"/>
              </w:rPr>
            </w:pPr>
          </w:p>
        </w:tc>
        <w:tc>
          <w:tcPr>
            <w:tcW w:w="1620" w:type="dxa"/>
          </w:tcPr>
          <w:p w14:paraId="6C2E6BEA" w14:textId="675E8FD6" w:rsidR="00E657AE" w:rsidRPr="000C6A7C" w:rsidRDefault="00E657AE" w:rsidP="00E657AE">
            <w:pPr>
              <w:jc w:val="center"/>
              <w:rPr>
                <w:rFonts w:ascii="Angsana New" w:hAnsi="Angsana New" w:cs="Angsana New"/>
                <w:snapToGrid w:val="0"/>
                <w:color w:val="000000"/>
                <w:u w:val="single"/>
                <w:lang w:eastAsia="th-TH"/>
              </w:rPr>
            </w:pPr>
            <w:r w:rsidRPr="00522C49">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4BEEE51F" w14:textId="77777777" w:rsidR="00E657AE" w:rsidRPr="000C6A7C" w:rsidRDefault="00E657AE" w:rsidP="00E657AE">
            <w:pPr>
              <w:jc w:val="center"/>
              <w:rPr>
                <w:rFonts w:ascii="Angsana New" w:hAnsi="Angsana New" w:cs="Angsana New"/>
                <w:snapToGrid w:val="0"/>
                <w:color w:val="000000"/>
                <w:lang w:eastAsia="th-TH"/>
              </w:rPr>
            </w:pPr>
          </w:p>
        </w:tc>
        <w:tc>
          <w:tcPr>
            <w:tcW w:w="1557" w:type="dxa"/>
          </w:tcPr>
          <w:p w14:paraId="26D8AC82" w14:textId="5069BD51" w:rsidR="00E657AE" w:rsidRPr="000C6A7C" w:rsidRDefault="00E657AE" w:rsidP="00E657AE">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243" w:type="dxa"/>
          </w:tcPr>
          <w:p w14:paraId="615EAD53" w14:textId="77777777" w:rsidR="00E657AE" w:rsidRPr="000C6A7C" w:rsidRDefault="00E657AE" w:rsidP="00E657AE">
            <w:pPr>
              <w:jc w:val="center"/>
              <w:rPr>
                <w:rFonts w:ascii="Angsana New" w:hAnsi="Angsana New" w:cs="Angsana New"/>
                <w:snapToGrid w:val="0"/>
                <w:color w:val="000000"/>
                <w:lang w:eastAsia="th-TH"/>
              </w:rPr>
            </w:pPr>
          </w:p>
        </w:tc>
        <w:tc>
          <w:tcPr>
            <w:tcW w:w="1710" w:type="dxa"/>
          </w:tcPr>
          <w:p w14:paraId="082C288A" w14:textId="3BF13DA0" w:rsidR="00E657AE" w:rsidRPr="000C6A7C" w:rsidRDefault="00E657AE" w:rsidP="00E657AE">
            <w:pPr>
              <w:jc w:val="center"/>
              <w:rPr>
                <w:rFonts w:ascii="Angsana New" w:hAnsi="Angsana New" w:cs="Angsana New"/>
                <w:snapToGrid w:val="0"/>
                <w:color w:val="000000"/>
                <w:u w:val="single"/>
                <w:lang w:eastAsia="th-TH"/>
              </w:rPr>
            </w:pPr>
            <w:r w:rsidRPr="00522C49">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211BF261" w14:textId="77777777" w:rsidR="00E657AE" w:rsidRPr="000C6A7C" w:rsidRDefault="00E657AE" w:rsidP="00E657AE">
            <w:pPr>
              <w:jc w:val="center"/>
              <w:rPr>
                <w:rFonts w:ascii="Angsana New" w:hAnsi="Angsana New" w:cs="Angsana New"/>
                <w:snapToGrid w:val="0"/>
                <w:color w:val="000000"/>
                <w:lang w:eastAsia="th-TH"/>
              </w:rPr>
            </w:pPr>
          </w:p>
        </w:tc>
        <w:tc>
          <w:tcPr>
            <w:tcW w:w="1710" w:type="dxa"/>
          </w:tcPr>
          <w:p w14:paraId="482E2836" w14:textId="1D44F6AC" w:rsidR="00E657AE" w:rsidRPr="000C6A7C" w:rsidRDefault="00E657AE" w:rsidP="00E657AE">
            <w:pPr>
              <w:jc w:val="center"/>
              <w:rPr>
                <w:rFonts w:ascii="Angsana New" w:hAnsi="Angsana New" w:cs="Angsana New"/>
                <w:snapToGrid w:val="0"/>
                <w:color w:val="000000"/>
                <w:u w:val="single"/>
                <w:cs/>
                <w:lang w:eastAsia="th-TH"/>
              </w:rPr>
            </w:pPr>
            <w:r w:rsidRPr="000C6A7C">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E657AE" w:rsidRPr="000C6A7C" w14:paraId="246A38BF" w14:textId="77777777" w:rsidTr="002C11A5">
        <w:tc>
          <w:tcPr>
            <w:tcW w:w="2520" w:type="dxa"/>
          </w:tcPr>
          <w:p w14:paraId="724D0C17" w14:textId="7D3D719F" w:rsidR="00E657AE" w:rsidRPr="000C6A7C" w:rsidRDefault="00E657AE" w:rsidP="00E657AE">
            <w:pPr>
              <w:rPr>
                <w:rFonts w:ascii="Angsana New" w:hAnsi="Angsana New" w:cs="Angsana New"/>
                <w:snapToGrid w:val="0"/>
                <w:color w:val="000000"/>
                <w:cs/>
                <w:lang w:eastAsia="th-TH"/>
              </w:rPr>
            </w:pPr>
            <w:r>
              <w:rPr>
                <w:rFonts w:ascii="Angsana New" w:hAnsi="Angsana New" w:cs="Angsana New" w:hint="cs"/>
                <w:snapToGrid w:val="0"/>
                <w:color w:val="000000"/>
                <w:cs/>
                <w:lang w:eastAsia="th-TH"/>
              </w:rPr>
              <w:t>รายได้ค้างรับ</w:t>
            </w:r>
          </w:p>
        </w:tc>
        <w:tc>
          <w:tcPr>
            <w:tcW w:w="1620" w:type="dxa"/>
          </w:tcPr>
          <w:p w14:paraId="10D5C8DE" w14:textId="128541B6" w:rsidR="00E657AE" w:rsidRPr="00E657AE" w:rsidRDefault="00E657AE" w:rsidP="00E657AE">
            <w:pPr>
              <w:jc w:val="center"/>
              <w:rPr>
                <w:rFonts w:ascii="Angsana New" w:hAnsi="Angsana New" w:cs="Angsana New"/>
                <w:snapToGrid w:val="0"/>
                <w:color w:val="000000"/>
                <w:highlight w:val="yellow"/>
                <w:u w:val="single"/>
                <w:lang w:eastAsia="th-TH"/>
              </w:rPr>
            </w:pPr>
            <w:r w:rsidRPr="00CA0292">
              <w:rPr>
                <w:rFonts w:ascii="Angsana New" w:hAnsi="Angsana New" w:cs="Angsana New"/>
                <w:snapToGrid w:val="0"/>
                <w:color w:val="000000"/>
                <w:cs/>
                <w:lang w:eastAsia="th-TH"/>
              </w:rPr>
              <w:t>-</w:t>
            </w:r>
          </w:p>
        </w:tc>
        <w:tc>
          <w:tcPr>
            <w:tcW w:w="90" w:type="dxa"/>
          </w:tcPr>
          <w:p w14:paraId="74879F86" w14:textId="77777777" w:rsidR="00E657AE" w:rsidRPr="000C6A7C" w:rsidRDefault="00E657AE" w:rsidP="00E657AE">
            <w:pPr>
              <w:jc w:val="center"/>
              <w:rPr>
                <w:rFonts w:ascii="Angsana New" w:hAnsi="Angsana New" w:cs="Angsana New"/>
                <w:snapToGrid w:val="0"/>
                <w:color w:val="000000"/>
                <w:lang w:eastAsia="th-TH"/>
              </w:rPr>
            </w:pPr>
          </w:p>
        </w:tc>
        <w:tc>
          <w:tcPr>
            <w:tcW w:w="1557" w:type="dxa"/>
          </w:tcPr>
          <w:p w14:paraId="11FFBE56" w14:textId="3D6833C4" w:rsidR="00E657AE" w:rsidRPr="000C6A7C" w:rsidRDefault="00E657AE" w:rsidP="00E657AE">
            <w:pPr>
              <w:jc w:val="center"/>
              <w:rPr>
                <w:rFonts w:ascii="Angsana New" w:hAnsi="Angsana New" w:cs="Angsana New"/>
                <w:snapToGrid w:val="0"/>
                <w:color w:val="000000"/>
                <w:u w:val="single"/>
                <w:lang w:eastAsia="th-TH"/>
              </w:rPr>
            </w:pPr>
            <w:r w:rsidRPr="00D73BAB">
              <w:rPr>
                <w:rFonts w:ascii="Angsana New" w:hAnsi="Angsana New" w:cs="Angsana New"/>
                <w:snapToGrid w:val="0"/>
                <w:color w:val="000000"/>
                <w:cs/>
                <w:lang w:eastAsia="th-TH"/>
              </w:rPr>
              <w:t>-</w:t>
            </w:r>
          </w:p>
        </w:tc>
        <w:tc>
          <w:tcPr>
            <w:tcW w:w="243" w:type="dxa"/>
          </w:tcPr>
          <w:p w14:paraId="1B359707" w14:textId="77777777" w:rsidR="00E657AE" w:rsidRPr="000C6A7C" w:rsidRDefault="00E657AE" w:rsidP="00E657AE">
            <w:pPr>
              <w:jc w:val="center"/>
              <w:rPr>
                <w:rFonts w:ascii="Angsana New" w:hAnsi="Angsana New" w:cs="Angsana New"/>
                <w:snapToGrid w:val="0"/>
                <w:color w:val="000000"/>
                <w:lang w:eastAsia="th-TH"/>
              </w:rPr>
            </w:pPr>
          </w:p>
        </w:tc>
        <w:tc>
          <w:tcPr>
            <w:tcW w:w="1710" w:type="dxa"/>
          </w:tcPr>
          <w:p w14:paraId="71EF9A57" w14:textId="4830FBC9" w:rsidR="00E657AE" w:rsidRPr="00CA0292" w:rsidRDefault="00CA0292" w:rsidP="00CA0292">
            <w:pPr>
              <w:jc w:val="center"/>
              <w:rPr>
                <w:rFonts w:ascii="Angsana New" w:hAnsi="Angsana New" w:cs="Angsana New"/>
                <w:snapToGrid w:val="0"/>
                <w:color w:val="000000"/>
                <w:lang w:eastAsia="th-TH"/>
              </w:rPr>
            </w:pPr>
            <w:r w:rsidRPr="00D73BAB">
              <w:rPr>
                <w:rFonts w:ascii="Angsana New" w:hAnsi="Angsana New" w:cs="Angsana New"/>
                <w:snapToGrid w:val="0"/>
                <w:color w:val="000000"/>
                <w:cs/>
                <w:lang w:eastAsia="th-TH"/>
              </w:rPr>
              <w:t>-</w:t>
            </w:r>
          </w:p>
        </w:tc>
        <w:tc>
          <w:tcPr>
            <w:tcW w:w="90" w:type="dxa"/>
          </w:tcPr>
          <w:p w14:paraId="100101A8" w14:textId="77777777" w:rsidR="00E657AE" w:rsidRPr="000C6A7C" w:rsidRDefault="00E657AE" w:rsidP="00E657AE">
            <w:pPr>
              <w:jc w:val="center"/>
              <w:rPr>
                <w:rFonts w:ascii="Angsana New" w:hAnsi="Angsana New" w:cs="Angsana New"/>
                <w:snapToGrid w:val="0"/>
                <w:color w:val="000000"/>
                <w:lang w:eastAsia="th-TH"/>
              </w:rPr>
            </w:pPr>
          </w:p>
        </w:tc>
        <w:tc>
          <w:tcPr>
            <w:tcW w:w="1710" w:type="dxa"/>
          </w:tcPr>
          <w:p w14:paraId="11A93BDD" w14:textId="4EB52C1C" w:rsidR="00E657AE" w:rsidRPr="004F1D2B" w:rsidRDefault="00E657AE" w:rsidP="004F1D2B">
            <w:pPr>
              <w:ind w:right="138"/>
              <w:jc w:val="right"/>
              <w:rPr>
                <w:rFonts w:ascii="Angsana New" w:hAnsi="Angsana New" w:cs="Angsana New"/>
                <w:snapToGrid w:val="0"/>
                <w:color w:val="000000"/>
                <w:lang w:eastAsia="th-TH"/>
              </w:rPr>
            </w:pPr>
            <w:r w:rsidRPr="00D73BAB">
              <w:rPr>
                <w:rFonts w:ascii="Angsana New" w:hAnsi="Angsana New" w:cs="Angsana New"/>
                <w:snapToGrid w:val="0"/>
                <w:color w:val="000000"/>
                <w:cs/>
                <w:lang w:eastAsia="th-TH"/>
              </w:rPr>
              <w:t>1</w:t>
            </w:r>
            <w:r w:rsidRPr="00D73BAB">
              <w:rPr>
                <w:rFonts w:ascii="Angsana New" w:hAnsi="Angsana New" w:cs="Angsana New"/>
                <w:snapToGrid w:val="0"/>
                <w:color w:val="000000"/>
                <w:lang w:eastAsia="th-TH"/>
              </w:rPr>
              <w:t>,</w:t>
            </w:r>
            <w:r w:rsidRPr="00D73BAB">
              <w:rPr>
                <w:rFonts w:ascii="Angsana New" w:hAnsi="Angsana New" w:cs="Angsana New"/>
                <w:snapToGrid w:val="0"/>
                <w:color w:val="000000"/>
                <w:cs/>
                <w:lang w:eastAsia="th-TH"/>
              </w:rPr>
              <w:t>477</w:t>
            </w:r>
            <w:r w:rsidRPr="00D73BAB">
              <w:rPr>
                <w:rFonts w:ascii="Angsana New" w:hAnsi="Angsana New" w:cs="Angsana New"/>
                <w:snapToGrid w:val="0"/>
                <w:color w:val="000000"/>
                <w:lang w:eastAsia="th-TH"/>
              </w:rPr>
              <w:t>,</w:t>
            </w:r>
            <w:r w:rsidRPr="00D73BAB">
              <w:rPr>
                <w:rFonts w:ascii="Angsana New" w:hAnsi="Angsana New" w:cs="Angsana New"/>
                <w:snapToGrid w:val="0"/>
                <w:color w:val="000000"/>
                <w:cs/>
                <w:lang w:eastAsia="th-TH"/>
              </w:rPr>
              <w:t>413.22</w:t>
            </w:r>
          </w:p>
        </w:tc>
      </w:tr>
      <w:tr w:rsidR="00E657AE" w:rsidRPr="000C6A7C" w14:paraId="017F9D45" w14:textId="77777777" w:rsidTr="002C11A5">
        <w:tc>
          <w:tcPr>
            <w:tcW w:w="2520" w:type="dxa"/>
          </w:tcPr>
          <w:p w14:paraId="1FF470F6" w14:textId="77777777" w:rsidR="00E657AE" w:rsidRPr="000C6A7C" w:rsidRDefault="00E657AE" w:rsidP="00E657AE">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tcPr>
          <w:p w14:paraId="7F9E4BC7" w14:textId="744C9129" w:rsidR="00E657AE" w:rsidRPr="00E657AE" w:rsidRDefault="00074A6C" w:rsidP="00074A6C">
            <w:pPr>
              <w:ind w:right="138"/>
              <w:jc w:val="right"/>
              <w:rPr>
                <w:rFonts w:ascii="Angsana New" w:hAnsi="Angsana New" w:cs="Angsana New"/>
                <w:snapToGrid w:val="0"/>
                <w:color w:val="000000"/>
                <w:highlight w:val="yellow"/>
                <w:lang w:eastAsia="th-TH"/>
              </w:rPr>
            </w:pPr>
            <w:r w:rsidRPr="00074A6C">
              <w:rPr>
                <w:rFonts w:ascii="Angsana New" w:hAnsi="Angsana New" w:cs="Angsana New"/>
                <w:snapToGrid w:val="0"/>
                <w:color w:val="000000"/>
                <w:cs/>
                <w:lang w:eastAsia="th-TH"/>
              </w:rPr>
              <w:t>1</w:t>
            </w:r>
            <w:r w:rsidRPr="00074A6C">
              <w:rPr>
                <w:rFonts w:ascii="Angsana New" w:hAnsi="Angsana New" w:cs="Angsana New"/>
                <w:snapToGrid w:val="0"/>
                <w:color w:val="000000"/>
                <w:lang w:eastAsia="th-TH"/>
              </w:rPr>
              <w:t>,</w:t>
            </w:r>
            <w:r w:rsidRPr="00074A6C">
              <w:rPr>
                <w:rFonts w:ascii="Angsana New" w:hAnsi="Angsana New" w:cs="Angsana New"/>
                <w:snapToGrid w:val="0"/>
                <w:color w:val="000000"/>
                <w:cs/>
                <w:lang w:eastAsia="th-TH"/>
              </w:rPr>
              <w:t>172</w:t>
            </w:r>
            <w:r w:rsidRPr="00074A6C">
              <w:rPr>
                <w:rFonts w:ascii="Angsana New" w:hAnsi="Angsana New" w:cs="Angsana New"/>
                <w:snapToGrid w:val="0"/>
                <w:color w:val="000000"/>
                <w:lang w:eastAsia="th-TH"/>
              </w:rPr>
              <w:t>,</w:t>
            </w:r>
            <w:r w:rsidRPr="00074A6C">
              <w:rPr>
                <w:rFonts w:ascii="Angsana New" w:hAnsi="Angsana New" w:cs="Angsana New"/>
                <w:snapToGrid w:val="0"/>
                <w:color w:val="000000"/>
                <w:cs/>
                <w:lang w:eastAsia="th-TH"/>
              </w:rPr>
              <w:t>937.44</w:t>
            </w:r>
          </w:p>
        </w:tc>
        <w:tc>
          <w:tcPr>
            <w:tcW w:w="90" w:type="dxa"/>
          </w:tcPr>
          <w:p w14:paraId="76CE1D42" w14:textId="77777777" w:rsidR="00E657AE" w:rsidRPr="000C6A7C" w:rsidRDefault="00E657AE" w:rsidP="00E657AE">
            <w:pPr>
              <w:tabs>
                <w:tab w:val="left" w:pos="-5810"/>
              </w:tabs>
              <w:ind w:right="138"/>
              <w:jc w:val="right"/>
              <w:rPr>
                <w:rFonts w:ascii="Angsana New" w:hAnsi="Angsana New" w:cs="Angsana New"/>
                <w:snapToGrid w:val="0"/>
                <w:color w:val="000000"/>
                <w:lang w:eastAsia="th-TH"/>
              </w:rPr>
            </w:pPr>
          </w:p>
        </w:tc>
        <w:tc>
          <w:tcPr>
            <w:tcW w:w="1557" w:type="dxa"/>
          </w:tcPr>
          <w:p w14:paraId="5C455281" w14:textId="705AABC4" w:rsidR="00E657AE" w:rsidRPr="000C6A7C" w:rsidRDefault="00E657AE" w:rsidP="00E657AE">
            <w:pPr>
              <w:jc w:val="center"/>
              <w:rPr>
                <w:rFonts w:ascii="Angsana New" w:hAnsi="Angsana New" w:cs="Angsana New"/>
                <w:snapToGrid w:val="0"/>
                <w:color w:val="000000"/>
                <w:lang w:eastAsia="th-TH"/>
              </w:rPr>
            </w:pPr>
            <w:r w:rsidRPr="00D73BAB">
              <w:rPr>
                <w:rFonts w:ascii="Angsana New" w:hAnsi="Angsana New" w:cs="Angsana New"/>
                <w:snapToGrid w:val="0"/>
                <w:color w:val="000000"/>
                <w:cs/>
                <w:lang w:eastAsia="th-TH"/>
              </w:rPr>
              <w:t>-</w:t>
            </w:r>
          </w:p>
        </w:tc>
        <w:tc>
          <w:tcPr>
            <w:tcW w:w="243" w:type="dxa"/>
          </w:tcPr>
          <w:p w14:paraId="6A7AFD7F" w14:textId="77777777" w:rsidR="00E657AE" w:rsidRPr="000C6A7C" w:rsidRDefault="00E657AE" w:rsidP="00E657AE">
            <w:pPr>
              <w:tabs>
                <w:tab w:val="left" w:pos="-5810"/>
              </w:tabs>
              <w:ind w:right="142"/>
              <w:jc w:val="right"/>
              <w:rPr>
                <w:rFonts w:ascii="Angsana New" w:hAnsi="Angsana New" w:cs="Angsana New"/>
              </w:rPr>
            </w:pPr>
          </w:p>
        </w:tc>
        <w:tc>
          <w:tcPr>
            <w:tcW w:w="1710" w:type="dxa"/>
          </w:tcPr>
          <w:p w14:paraId="0B5BDACA" w14:textId="1AB507CB" w:rsidR="00E657AE" w:rsidRPr="00CA0292" w:rsidRDefault="00E657AE" w:rsidP="00E657AE">
            <w:pPr>
              <w:jc w:val="center"/>
              <w:rPr>
                <w:rFonts w:ascii="Angsana New" w:hAnsi="Angsana New" w:cs="Angsana New"/>
                <w:snapToGrid w:val="0"/>
                <w:color w:val="000000"/>
                <w:lang w:eastAsia="th-TH"/>
              </w:rPr>
            </w:pPr>
            <w:r w:rsidRPr="00CA0292">
              <w:rPr>
                <w:rFonts w:ascii="Angsana New" w:hAnsi="Angsana New" w:cs="Angsana New"/>
                <w:snapToGrid w:val="0"/>
                <w:color w:val="000000"/>
                <w:cs/>
                <w:lang w:eastAsia="th-TH"/>
              </w:rPr>
              <w:t>-</w:t>
            </w:r>
          </w:p>
        </w:tc>
        <w:tc>
          <w:tcPr>
            <w:tcW w:w="90" w:type="dxa"/>
          </w:tcPr>
          <w:p w14:paraId="5DE52F34" w14:textId="77777777" w:rsidR="00E657AE" w:rsidRPr="000C6A7C" w:rsidRDefault="00E657AE" w:rsidP="00E657AE">
            <w:pPr>
              <w:tabs>
                <w:tab w:val="left" w:pos="-5810"/>
              </w:tabs>
              <w:ind w:right="142"/>
              <w:jc w:val="right"/>
              <w:rPr>
                <w:rFonts w:ascii="Angsana New" w:hAnsi="Angsana New" w:cs="Angsana New"/>
              </w:rPr>
            </w:pPr>
          </w:p>
        </w:tc>
        <w:tc>
          <w:tcPr>
            <w:tcW w:w="1710" w:type="dxa"/>
          </w:tcPr>
          <w:p w14:paraId="3C50C418" w14:textId="5B96B7AE" w:rsidR="00E657AE" w:rsidRPr="000C6A7C" w:rsidRDefault="00E657AE" w:rsidP="00E657AE">
            <w:pPr>
              <w:jc w:val="center"/>
              <w:rPr>
                <w:rFonts w:ascii="Angsana New" w:hAnsi="Angsana New" w:cs="Angsana New"/>
                <w:snapToGrid w:val="0"/>
                <w:color w:val="000000"/>
                <w:lang w:eastAsia="th-TH"/>
              </w:rPr>
            </w:pPr>
            <w:r w:rsidRPr="00D73BAB">
              <w:rPr>
                <w:rFonts w:ascii="Angsana New" w:hAnsi="Angsana New" w:cs="Angsana New"/>
                <w:snapToGrid w:val="0"/>
                <w:color w:val="000000"/>
                <w:cs/>
                <w:lang w:eastAsia="th-TH"/>
              </w:rPr>
              <w:t>-</w:t>
            </w:r>
          </w:p>
        </w:tc>
      </w:tr>
      <w:tr w:rsidR="00E657AE" w:rsidRPr="000C6A7C" w14:paraId="34B646FA" w14:textId="77777777" w:rsidTr="002C11A5">
        <w:tc>
          <w:tcPr>
            <w:tcW w:w="2520" w:type="dxa"/>
          </w:tcPr>
          <w:p w14:paraId="17C11DA9" w14:textId="77777777" w:rsidR="00E657AE" w:rsidRPr="000C6A7C" w:rsidRDefault="00E657AE" w:rsidP="00E657AE">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tcPr>
          <w:p w14:paraId="669B9BB5" w14:textId="05924AA9" w:rsidR="00E657AE" w:rsidRPr="00E657AE" w:rsidRDefault="00074A6C" w:rsidP="00E657AE">
            <w:pPr>
              <w:ind w:right="138"/>
              <w:jc w:val="right"/>
              <w:rPr>
                <w:rFonts w:ascii="Angsana New" w:hAnsi="Angsana New" w:cs="Angsana New"/>
                <w:snapToGrid w:val="0"/>
                <w:color w:val="000000"/>
                <w:highlight w:val="yellow"/>
                <w:lang w:eastAsia="th-TH"/>
              </w:rPr>
            </w:pPr>
            <w:r w:rsidRPr="00074A6C">
              <w:rPr>
                <w:rFonts w:ascii="Angsana New" w:hAnsi="Angsana New" w:cs="Angsana New"/>
                <w:snapToGrid w:val="0"/>
                <w:color w:val="000000"/>
                <w:lang w:eastAsia="th-TH"/>
              </w:rPr>
              <w:t>1,443,316.72</w:t>
            </w:r>
          </w:p>
        </w:tc>
        <w:tc>
          <w:tcPr>
            <w:tcW w:w="90" w:type="dxa"/>
          </w:tcPr>
          <w:p w14:paraId="7AB166C0" w14:textId="77777777" w:rsidR="00E657AE" w:rsidRPr="000C6A7C" w:rsidRDefault="00E657AE" w:rsidP="00E657AE">
            <w:pPr>
              <w:tabs>
                <w:tab w:val="left" w:pos="-5810"/>
              </w:tabs>
              <w:ind w:right="138"/>
              <w:jc w:val="right"/>
              <w:rPr>
                <w:rFonts w:ascii="Angsana New" w:hAnsi="Angsana New" w:cs="Angsana New"/>
                <w:snapToGrid w:val="0"/>
                <w:color w:val="000000"/>
                <w:lang w:eastAsia="th-TH"/>
              </w:rPr>
            </w:pPr>
          </w:p>
        </w:tc>
        <w:tc>
          <w:tcPr>
            <w:tcW w:w="1557" w:type="dxa"/>
          </w:tcPr>
          <w:p w14:paraId="02BFBCCE" w14:textId="00A5668C" w:rsidR="00E657AE" w:rsidRPr="000C6A7C" w:rsidRDefault="00E657AE" w:rsidP="00BC279A">
            <w:pPr>
              <w:tabs>
                <w:tab w:val="left" w:pos="1409"/>
              </w:tabs>
              <w:ind w:right="138"/>
              <w:jc w:val="right"/>
              <w:rPr>
                <w:rFonts w:ascii="Angsana New" w:hAnsi="Angsana New" w:cs="Angsana New"/>
                <w:snapToGrid w:val="0"/>
                <w:color w:val="000000"/>
                <w:lang w:eastAsia="th-TH"/>
              </w:rPr>
            </w:pPr>
            <w:r w:rsidRPr="00D73BAB">
              <w:rPr>
                <w:rFonts w:ascii="Angsana New" w:hAnsi="Angsana New" w:cs="Angsana New"/>
                <w:snapToGrid w:val="0"/>
                <w:color w:val="000000"/>
                <w:lang w:eastAsia="th-TH"/>
              </w:rPr>
              <w:t>1,559,142.77</w:t>
            </w:r>
          </w:p>
        </w:tc>
        <w:tc>
          <w:tcPr>
            <w:tcW w:w="243" w:type="dxa"/>
          </w:tcPr>
          <w:p w14:paraId="10BAD16D" w14:textId="77777777" w:rsidR="00E657AE" w:rsidRPr="000C6A7C" w:rsidRDefault="00E657AE" w:rsidP="00E657AE">
            <w:pPr>
              <w:tabs>
                <w:tab w:val="left" w:pos="-5810"/>
              </w:tabs>
              <w:ind w:right="142"/>
              <w:jc w:val="right"/>
              <w:rPr>
                <w:rFonts w:ascii="Angsana New" w:hAnsi="Angsana New" w:cs="Angsana New"/>
              </w:rPr>
            </w:pPr>
          </w:p>
        </w:tc>
        <w:tc>
          <w:tcPr>
            <w:tcW w:w="1710" w:type="dxa"/>
          </w:tcPr>
          <w:p w14:paraId="6A010AFA" w14:textId="3762217C" w:rsidR="00E657AE" w:rsidRPr="00CA0292" w:rsidRDefault="00E657AE" w:rsidP="00E657AE">
            <w:pPr>
              <w:jc w:val="center"/>
              <w:rPr>
                <w:rFonts w:ascii="Angsana New" w:hAnsi="Angsana New" w:cs="Angsana New"/>
                <w:snapToGrid w:val="0"/>
                <w:color w:val="000000"/>
                <w:lang w:eastAsia="th-TH"/>
              </w:rPr>
            </w:pPr>
            <w:r w:rsidRPr="00CA0292">
              <w:rPr>
                <w:rFonts w:ascii="Angsana New" w:hAnsi="Angsana New" w:cs="Angsana New"/>
                <w:snapToGrid w:val="0"/>
                <w:color w:val="000000"/>
                <w:cs/>
                <w:lang w:eastAsia="th-TH"/>
              </w:rPr>
              <w:t>-</w:t>
            </w:r>
          </w:p>
        </w:tc>
        <w:tc>
          <w:tcPr>
            <w:tcW w:w="90" w:type="dxa"/>
          </w:tcPr>
          <w:p w14:paraId="450F1B7F" w14:textId="77777777" w:rsidR="00E657AE" w:rsidRPr="000C6A7C" w:rsidRDefault="00E657AE" w:rsidP="00E657AE">
            <w:pPr>
              <w:tabs>
                <w:tab w:val="left" w:pos="-5810"/>
              </w:tabs>
              <w:ind w:right="142"/>
              <w:jc w:val="right"/>
              <w:rPr>
                <w:rFonts w:ascii="Angsana New" w:hAnsi="Angsana New" w:cs="Angsana New"/>
              </w:rPr>
            </w:pPr>
          </w:p>
        </w:tc>
        <w:tc>
          <w:tcPr>
            <w:tcW w:w="1710" w:type="dxa"/>
          </w:tcPr>
          <w:p w14:paraId="6F9EA895" w14:textId="7991CCB5" w:rsidR="00E657AE" w:rsidRPr="000C6A7C" w:rsidRDefault="00E657AE" w:rsidP="00E657AE">
            <w:pPr>
              <w:jc w:val="center"/>
              <w:rPr>
                <w:rFonts w:ascii="Angsana New" w:hAnsi="Angsana New" w:cs="Angsana New"/>
                <w:snapToGrid w:val="0"/>
                <w:color w:val="000000"/>
                <w:lang w:eastAsia="th-TH"/>
              </w:rPr>
            </w:pPr>
            <w:r w:rsidRPr="00D73BAB">
              <w:rPr>
                <w:rFonts w:ascii="Angsana New" w:hAnsi="Angsana New" w:cs="Angsana New"/>
                <w:snapToGrid w:val="0"/>
                <w:color w:val="000000"/>
                <w:cs/>
                <w:lang w:eastAsia="th-TH"/>
              </w:rPr>
              <w:t>-</w:t>
            </w:r>
          </w:p>
        </w:tc>
      </w:tr>
      <w:tr w:rsidR="00E657AE" w:rsidRPr="000C6A7C" w14:paraId="1B6A0A49" w14:textId="77777777" w:rsidTr="002C11A5">
        <w:tc>
          <w:tcPr>
            <w:tcW w:w="2520" w:type="dxa"/>
          </w:tcPr>
          <w:p w14:paraId="4FCDBF8F" w14:textId="77777777" w:rsidR="00E657AE" w:rsidRPr="000C6A7C" w:rsidRDefault="00E657AE" w:rsidP="00E657AE">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tcBorders>
              <w:bottom w:val="single" w:sz="4" w:space="0" w:color="auto"/>
            </w:tcBorders>
          </w:tcPr>
          <w:p w14:paraId="233AA984" w14:textId="4DFF9537" w:rsidR="00E657AE" w:rsidRPr="00E657AE" w:rsidRDefault="00074A6C" w:rsidP="00E657AE">
            <w:pPr>
              <w:ind w:right="138"/>
              <w:jc w:val="right"/>
              <w:rPr>
                <w:rFonts w:ascii="Angsana New" w:hAnsi="Angsana New" w:cs="Angsana New"/>
                <w:snapToGrid w:val="0"/>
                <w:color w:val="000000"/>
                <w:highlight w:val="yellow"/>
                <w:lang w:eastAsia="th-TH"/>
              </w:rPr>
            </w:pPr>
            <w:r w:rsidRPr="00074A6C">
              <w:rPr>
                <w:rFonts w:ascii="Angsana New" w:hAnsi="Angsana New" w:cs="Angsana New"/>
                <w:snapToGrid w:val="0"/>
                <w:color w:val="000000"/>
                <w:lang w:eastAsia="th-TH"/>
              </w:rPr>
              <w:t>53,251,079.54</w:t>
            </w:r>
          </w:p>
        </w:tc>
        <w:tc>
          <w:tcPr>
            <w:tcW w:w="90" w:type="dxa"/>
          </w:tcPr>
          <w:p w14:paraId="1C85FB41" w14:textId="77777777" w:rsidR="00E657AE" w:rsidRPr="008F3A69" w:rsidRDefault="00E657AE" w:rsidP="00E657AE">
            <w:pPr>
              <w:tabs>
                <w:tab w:val="left" w:pos="-5810"/>
              </w:tabs>
              <w:ind w:right="138"/>
              <w:jc w:val="right"/>
              <w:rPr>
                <w:rFonts w:ascii="Angsana New" w:hAnsi="Angsana New" w:cs="Angsana New"/>
                <w:snapToGrid w:val="0"/>
                <w:color w:val="000000"/>
                <w:lang w:eastAsia="th-TH"/>
              </w:rPr>
            </w:pPr>
          </w:p>
        </w:tc>
        <w:tc>
          <w:tcPr>
            <w:tcW w:w="1557" w:type="dxa"/>
            <w:tcBorders>
              <w:bottom w:val="single" w:sz="4" w:space="0" w:color="auto"/>
            </w:tcBorders>
          </w:tcPr>
          <w:p w14:paraId="5B04BF55" w14:textId="2F677550" w:rsidR="00E657AE" w:rsidRPr="008F3A69" w:rsidRDefault="00BC279A" w:rsidP="00E657AE">
            <w:pPr>
              <w:ind w:right="138"/>
              <w:jc w:val="right"/>
              <w:rPr>
                <w:rFonts w:ascii="Angsana New" w:hAnsi="Angsana New" w:cs="Angsana New"/>
                <w:snapToGrid w:val="0"/>
                <w:color w:val="000000"/>
                <w:lang w:eastAsia="th-TH"/>
              </w:rPr>
            </w:pPr>
            <w:r>
              <w:rPr>
                <w:rFonts w:ascii="Angsana New" w:hAnsi="Angsana New" w:cs="Angsana New"/>
              </w:rPr>
              <w:t>58,705,698.20</w:t>
            </w:r>
          </w:p>
        </w:tc>
        <w:tc>
          <w:tcPr>
            <w:tcW w:w="243" w:type="dxa"/>
          </w:tcPr>
          <w:p w14:paraId="602D0E19" w14:textId="77777777" w:rsidR="00E657AE" w:rsidRPr="008F3A69" w:rsidRDefault="00E657AE" w:rsidP="00E657AE">
            <w:pPr>
              <w:tabs>
                <w:tab w:val="left" w:pos="-5810"/>
              </w:tabs>
              <w:ind w:right="142"/>
              <w:jc w:val="right"/>
              <w:rPr>
                <w:rFonts w:ascii="Angsana New" w:hAnsi="Angsana New" w:cs="Angsana New"/>
              </w:rPr>
            </w:pPr>
          </w:p>
        </w:tc>
        <w:tc>
          <w:tcPr>
            <w:tcW w:w="1710" w:type="dxa"/>
            <w:tcBorders>
              <w:bottom w:val="single" w:sz="4" w:space="0" w:color="auto"/>
            </w:tcBorders>
          </w:tcPr>
          <w:p w14:paraId="3B82B657" w14:textId="283BE3CA" w:rsidR="00E657AE" w:rsidRPr="00E657AE" w:rsidRDefault="00CA1305" w:rsidP="00E657AE">
            <w:pPr>
              <w:ind w:right="138"/>
              <w:jc w:val="right"/>
              <w:rPr>
                <w:rFonts w:ascii="Angsana New" w:hAnsi="Angsana New" w:cs="Angsana New"/>
                <w:snapToGrid w:val="0"/>
                <w:color w:val="000000"/>
                <w:highlight w:val="yellow"/>
                <w:lang w:eastAsia="th-TH"/>
              </w:rPr>
            </w:pPr>
            <w:r w:rsidRPr="00CA1305">
              <w:rPr>
                <w:rFonts w:ascii="Angsana New" w:hAnsi="Angsana New" w:cs="Angsana New"/>
                <w:snapToGrid w:val="0"/>
                <w:color w:val="000000"/>
                <w:lang w:eastAsia="th-TH"/>
              </w:rPr>
              <w:t>36,305,952.60</w:t>
            </w:r>
          </w:p>
        </w:tc>
        <w:tc>
          <w:tcPr>
            <w:tcW w:w="90" w:type="dxa"/>
          </w:tcPr>
          <w:p w14:paraId="2099F89B" w14:textId="77777777" w:rsidR="00E657AE" w:rsidRPr="008F3A69" w:rsidRDefault="00E657AE" w:rsidP="00E657AE">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4DE31359" w14:textId="368E2DAF" w:rsidR="00E657AE" w:rsidRPr="008F3A69" w:rsidRDefault="00E657AE" w:rsidP="00E657AE">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lang w:eastAsia="th-TH"/>
              </w:rPr>
              <w:t>41,760,571.26</w:t>
            </w:r>
          </w:p>
        </w:tc>
      </w:tr>
      <w:tr w:rsidR="00E657AE" w:rsidRPr="000C6A7C" w14:paraId="112DAD27" w14:textId="77777777" w:rsidTr="002C11A5">
        <w:tc>
          <w:tcPr>
            <w:tcW w:w="2520" w:type="dxa"/>
          </w:tcPr>
          <w:p w14:paraId="4E195AE6" w14:textId="77777777" w:rsidR="00E657AE" w:rsidRPr="000C6A7C" w:rsidRDefault="00E657AE" w:rsidP="00E657AE">
            <w:pPr>
              <w:tabs>
                <w:tab w:val="left" w:pos="851"/>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tcBorders>
          </w:tcPr>
          <w:p w14:paraId="3DC1153A" w14:textId="5D510747" w:rsidR="00E657AE" w:rsidRPr="00E657AE" w:rsidRDefault="00074A6C" w:rsidP="00E657AE">
            <w:pPr>
              <w:ind w:right="138"/>
              <w:jc w:val="right"/>
              <w:rPr>
                <w:rFonts w:ascii="Angsana New" w:hAnsi="Angsana New" w:cs="Angsana New"/>
                <w:snapToGrid w:val="0"/>
                <w:color w:val="000000"/>
                <w:highlight w:val="yellow"/>
                <w:lang w:eastAsia="th-TH"/>
              </w:rPr>
            </w:pPr>
            <w:r w:rsidRPr="00074A6C">
              <w:rPr>
                <w:rFonts w:ascii="Angsana New" w:hAnsi="Angsana New" w:cs="Angsana New"/>
                <w:snapToGrid w:val="0"/>
                <w:color w:val="000000"/>
                <w:lang w:eastAsia="th-TH"/>
              </w:rPr>
              <w:t>55,867,333.70</w:t>
            </w:r>
          </w:p>
        </w:tc>
        <w:tc>
          <w:tcPr>
            <w:tcW w:w="90" w:type="dxa"/>
          </w:tcPr>
          <w:p w14:paraId="33582C96" w14:textId="77777777" w:rsidR="00E657AE" w:rsidRPr="008F3A69" w:rsidRDefault="00E657AE" w:rsidP="00E657AE">
            <w:pPr>
              <w:tabs>
                <w:tab w:val="left" w:pos="-5810"/>
              </w:tabs>
              <w:ind w:right="138"/>
              <w:jc w:val="right"/>
              <w:rPr>
                <w:rFonts w:ascii="Angsana New" w:hAnsi="Angsana New" w:cs="Angsana New"/>
                <w:snapToGrid w:val="0"/>
                <w:color w:val="000000"/>
                <w:lang w:eastAsia="th-TH"/>
              </w:rPr>
            </w:pPr>
          </w:p>
        </w:tc>
        <w:tc>
          <w:tcPr>
            <w:tcW w:w="1557" w:type="dxa"/>
            <w:tcBorders>
              <w:top w:val="single" w:sz="4" w:space="0" w:color="auto"/>
            </w:tcBorders>
          </w:tcPr>
          <w:p w14:paraId="58B33A27" w14:textId="5A685E22" w:rsidR="00E657AE" w:rsidRPr="008F3A69" w:rsidRDefault="00BC279A" w:rsidP="00E657AE">
            <w:pPr>
              <w:ind w:right="138"/>
              <w:jc w:val="right"/>
              <w:rPr>
                <w:rFonts w:ascii="Angsana New" w:hAnsi="Angsana New" w:cs="Angsana New"/>
                <w:snapToGrid w:val="0"/>
                <w:color w:val="000000"/>
                <w:lang w:eastAsia="th-TH"/>
              </w:rPr>
            </w:pPr>
            <w:r>
              <w:rPr>
                <w:rFonts w:ascii="Angsana New" w:hAnsi="Angsana New" w:cs="Angsana New" w:hint="cs"/>
                <w:snapToGrid w:val="0"/>
                <w:color w:val="000000"/>
                <w:cs/>
                <w:lang w:eastAsia="th-TH"/>
              </w:rPr>
              <w:t>60</w:t>
            </w:r>
            <w:r>
              <w:rPr>
                <w:rFonts w:ascii="Angsana New" w:hAnsi="Angsana New" w:cs="Angsana New"/>
                <w:snapToGrid w:val="0"/>
                <w:color w:val="000000"/>
                <w:lang w:eastAsia="th-TH"/>
              </w:rPr>
              <w:t>,264,840.97</w:t>
            </w:r>
          </w:p>
        </w:tc>
        <w:tc>
          <w:tcPr>
            <w:tcW w:w="243" w:type="dxa"/>
          </w:tcPr>
          <w:p w14:paraId="6ECAC4D4" w14:textId="77777777" w:rsidR="00E657AE" w:rsidRPr="008F3A69" w:rsidRDefault="00E657AE" w:rsidP="00E657AE">
            <w:pPr>
              <w:tabs>
                <w:tab w:val="left" w:pos="-5810"/>
              </w:tabs>
              <w:ind w:right="142"/>
              <w:jc w:val="right"/>
              <w:rPr>
                <w:rFonts w:ascii="Angsana New" w:hAnsi="Angsana New" w:cs="Angsana New"/>
              </w:rPr>
            </w:pPr>
          </w:p>
        </w:tc>
        <w:tc>
          <w:tcPr>
            <w:tcW w:w="1710" w:type="dxa"/>
            <w:tcBorders>
              <w:top w:val="single" w:sz="4" w:space="0" w:color="auto"/>
            </w:tcBorders>
          </w:tcPr>
          <w:p w14:paraId="73EDF0F9" w14:textId="437D6FDE" w:rsidR="00E657AE" w:rsidRPr="00E657AE" w:rsidRDefault="00CA1305" w:rsidP="00E657AE">
            <w:pPr>
              <w:ind w:right="138"/>
              <w:jc w:val="right"/>
              <w:rPr>
                <w:rFonts w:ascii="Angsana New" w:hAnsi="Angsana New" w:cs="Angsana New"/>
                <w:snapToGrid w:val="0"/>
                <w:color w:val="000000"/>
                <w:highlight w:val="yellow"/>
                <w:lang w:eastAsia="th-TH"/>
              </w:rPr>
            </w:pPr>
            <w:r w:rsidRPr="00CA1305">
              <w:rPr>
                <w:rFonts w:ascii="Angsana New" w:hAnsi="Angsana New" w:cs="Angsana New"/>
                <w:snapToGrid w:val="0"/>
                <w:color w:val="000000"/>
                <w:lang w:eastAsia="th-TH"/>
              </w:rPr>
              <w:t>36,305,952.60</w:t>
            </w:r>
          </w:p>
        </w:tc>
        <w:tc>
          <w:tcPr>
            <w:tcW w:w="90" w:type="dxa"/>
          </w:tcPr>
          <w:p w14:paraId="0A427952" w14:textId="77777777" w:rsidR="00E657AE" w:rsidRPr="008F3A69" w:rsidRDefault="00E657AE" w:rsidP="00E657AE">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tcPr>
          <w:p w14:paraId="3334F1D1" w14:textId="2223B0E7" w:rsidR="00E657AE" w:rsidRPr="008F3A69" w:rsidRDefault="00E657AE" w:rsidP="00E657AE">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lang w:eastAsia="th-TH"/>
              </w:rPr>
              <w:t>43,237,984.48</w:t>
            </w:r>
          </w:p>
        </w:tc>
      </w:tr>
      <w:tr w:rsidR="00E657AE" w:rsidRPr="000C6A7C" w14:paraId="44EABACB" w14:textId="77777777" w:rsidTr="002C11A5">
        <w:tc>
          <w:tcPr>
            <w:tcW w:w="2520" w:type="dxa"/>
          </w:tcPr>
          <w:p w14:paraId="20587CEC" w14:textId="77777777" w:rsidR="00E657AE" w:rsidRPr="000C6A7C" w:rsidRDefault="00E657AE" w:rsidP="00E657AE">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7DBD35B5" w14:textId="77777777" w:rsidR="00E657AE" w:rsidRPr="000C6A7C" w:rsidRDefault="00E657AE" w:rsidP="00E657AE">
            <w:pPr>
              <w:tabs>
                <w:tab w:val="left" w:pos="360"/>
                <w:tab w:val="left" w:pos="1080"/>
              </w:tabs>
              <w:ind w:left="270" w:right="-108" w:firstLine="177"/>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tcPr>
          <w:p w14:paraId="7472A958" w14:textId="77777777" w:rsidR="00E657AE" w:rsidRPr="00E657AE" w:rsidRDefault="00E657AE" w:rsidP="00E657AE">
            <w:pPr>
              <w:ind w:right="138"/>
              <w:jc w:val="right"/>
              <w:rPr>
                <w:rFonts w:ascii="Angsana New" w:hAnsi="Angsana New" w:cs="Angsana New"/>
                <w:highlight w:val="yellow"/>
              </w:rPr>
            </w:pPr>
          </w:p>
          <w:p w14:paraId="631C9C98" w14:textId="57835373" w:rsidR="00E657AE" w:rsidRPr="00E657AE" w:rsidRDefault="00074A6C" w:rsidP="00E657AE">
            <w:pPr>
              <w:ind w:right="138"/>
              <w:jc w:val="right"/>
              <w:rPr>
                <w:rFonts w:ascii="Angsana New" w:hAnsi="Angsana New" w:cs="Angsana New"/>
                <w:snapToGrid w:val="0"/>
                <w:color w:val="000000"/>
                <w:highlight w:val="yellow"/>
                <w:lang w:eastAsia="th-TH"/>
              </w:rPr>
            </w:pPr>
            <w:r w:rsidRPr="00074A6C">
              <w:rPr>
                <w:rFonts w:ascii="Angsana New" w:hAnsi="Angsana New" w:cs="Angsana New"/>
              </w:rPr>
              <w:t>(53,251,079.54)</w:t>
            </w:r>
          </w:p>
        </w:tc>
        <w:tc>
          <w:tcPr>
            <w:tcW w:w="90" w:type="dxa"/>
          </w:tcPr>
          <w:p w14:paraId="5BB04FD4" w14:textId="77777777" w:rsidR="00E657AE" w:rsidRPr="008F3A69" w:rsidRDefault="00E657AE" w:rsidP="00E657AE">
            <w:pPr>
              <w:tabs>
                <w:tab w:val="left" w:pos="-5810"/>
              </w:tabs>
              <w:ind w:right="138"/>
              <w:jc w:val="right"/>
              <w:rPr>
                <w:rFonts w:ascii="Angsana New" w:hAnsi="Angsana New" w:cs="Angsana New"/>
                <w:snapToGrid w:val="0"/>
                <w:color w:val="000000"/>
                <w:lang w:eastAsia="th-TH"/>
              </w:rPr>
            </w:pPr>
          </w:p>
        </w:tc>
        <w:tc>
          <w:tcPr>
            <w:tcW w:w="1557" w:type="dxa"/>
            <w:tcBorders>
              <w:bottom w:val="single" w:sz="4" w:space="0" w:color="auto"/>
            </w:tcBorders>
          </w:tcPr>
          <w:p w14:paraId="692D8CB4" w14:textId="77777777" w:rsidR="00E657AE" w:rsidRPr="008F3A69" w:rsidRDefault="00E657AE" w:rsidP="00E657AE">
            <w:pPr>
              <w:ind w:right="138"/>
              <w:jc w:val="right"/>
              <w:rPr>
                <w:rFonts w:ascii="Angsana New" w:hAnsi="Angsana New" w:cs="Angsana New"/>
              </w:rPr>
            </w:pPr>
          </w:p>
          <w:p w14:paraId="35836E9B" w14:textId="5FE95D43" w:rsidR="00E657AE" w:rsidRPr="008F3A69" w:rsidRDefault="00BC279A" w:rsidP="00E657AE">
            <w:pPr>
              <w:ind w:right="138"/>
              <w:jc w:val="right"/>
              <w:rPr>
                <w:rFonts w:ascii="Angsana New" w:hAnsi="Angsana New" w:cs="Angsana New"/>
                <w:snapToGrid w:val="0"/>
                <w:color w:val="000000"/>
                <w:lang w:eastAsia="th-TH"/>
              </w:rPr>
            </w:pPr>
            <w:r w:rsidRPr="00B10D1F">
              <w:rPr>
                <w:rFonts w:ascii="Angsana New" w:hAnsi="Angsana New" w:cs="Angsana New"/>
              </w:rPr>
              <w:t>(</w:t>
            </w:r>
            <w:r>
              <w:rPr>
                <w:rFonts w:ascii="Angsana New" w:hAnsi="Angsana New" w:cs="Angsana New"/>
              </w:rPr>
              <w:t>58,705,698.20</w:t>
            </w:r>
            <w:r w:rsidRPr="00B10D1F">
              <w:rPr>
                <w:rFonts w:ascii="Angsana New" w:hAnsi="Angsana New" w:cs="Angsana New"/>
              </w:rPr>
              <w:t>)</w:t>
            </w:r>
          </w:p>
        </w:tc>
        <w:tc>
          <w:tcPr>
            <w:tcW w:w="243" w:type="dxa"/>
          </w:tcPr>
          <w:p w14:paraId="0E370C66" w14:textId="77777777" w:rsidR="00E657AE" w:rsidRPr="008F3A69" w:rsidRDefault="00E657AE" w:rsidP="00E657AE">
            <w:pPr>
              <w:tabs>
                <w:tab w:val="left" w:pos="-5810"/>
              </w:tabs>
              <w:ind w:right="142"/>
              <w:jc w:val="right"/>
              <w:rPr>
                <w:rFonts w:ascii="Angsana New" w:hAnsi="Angsana New" w:cs="Angsana New"/>
              </w:rPr>
            </w:pPr>
          </w:p>
        </w:tc>
        <w:tc>
          <w:tcPr>
            <w:tcW w:w="1710" w:type="dxa"/>
            <w:tcBorders>
              <w:bottom w:val="single" w:sz="4" w:space="0" w:color="auto"/>
            </w:tcBorders>
          </w:tcPr>
          <w:p w14:paraId="0D91846D" w14:textId="77777777" w:rsidR="00E657AE" w:rsidRPr="00E657AE" w:rsidRDefault="00E657AE" w:rsidP="00E657AE">
            <w:pPr>
              <w:ind w:right="138"/>
              <w:jc w:val="right"/>
              <w:rPr>
                <w:rFonts w:ascii="Angsana New" w:hAnsi="Angsana New" w:cs="Angsana New"/>
                <w:highlight w:val="yellow"/>
              </w:rPr>
            </w:pPr>
          </w:p>
          <w:p w14:paraId="5E23FB6E" w14:textId="5FF24C5B" w:rsidR="00E657AE" w:rsidRPr="00E657AE" w:rsidRDefault="00CA1305" w:rsidP="00E657AE">
            <w:pPr>
              <w:ind w:right="138"/>
              <w:jc w:val="right"/>
              <w:rPr>
                <w:rFonts w:ascii="Angsana New" w:hAnsi="Angsana New" w:cs="Angsana New"/>
                <w:snapToGrid w:val="0"/>
                <w:color w:val="000000"/>
                <w:highlight w:val="yellow"/>
                <w:cs/>
                <w:lang w:eastAsia="th-TH"/>
              </w:rPr>
            </w:pPr>
            <w:r w:rsidRPr="00CA1305">
              <w:rPr>
                <w:rFonts w:ascii="Angsana New" w:hAnsi="Angsana New" w:cs="Angsana New"/>
              </w:rPr>
              <w:t>(36,305,952.60)</w:t>
            </w:r>
          </w:p>
        </w:tc>
        <w:tc>
          <w:tcPr>
            <w:tcW w:w="90" w:type="dxa"/>
          </w:tcPr>
          <w:p w14:paraId="25718481" w14:textId="77777777" w:rsidR="00E657AE" w:rsidRPr="008F3A69" w:rsidRDefault="00E657AE" w:rsidP="00E657AE">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793BE65E" w14:textId="77777777" w:rsidR="00E657AE" w:rsidRPr="008F3A69" w:rsidRDefault="00E657AE" w:rsidP="00E657AE">
            <w:pPr>
              <w:ind w:right="138"/>
              <w:jc w:val="right"/>
              <w:rPr>
                <w:rFonts w:ascii="Angsana New" w:hAnsi="Angsana New" w:cs="Angsana New"/>
              </w:rPr>
            </w:pPr>
          </w:p>
          <w:p w14:paraId="67DA8344" w14:textId="0A019EE2" w:rsidR="00E657AE" w:rsidRPr="008F3A69" w:rsidRDefault="00E657AE" w:rsidP="00E657AE">
            <w:pPr>
              <w:ind w:right="138"/>
              <w:jc w:val="right"/>
              <w:rPr>
                <w:rFonts w:ascii="Angsana New" w:hAnsi="Angsana New" w:cs="Angsana New"/>
                <w:snapToGrid w:val="0"/>
                <w:color w:val="000000"/>
                <w:cs/>
                <w:lang w:eastAsia="th-TH"/>
              </w:rPr>
            </w:pPr>
            <w:r w:rsidRPr="008F3A69">
              <w:rPr>
                <w:rFonts w:ascii="Angsana New" w:hAnsi="Angsana New" w:cs="Angsana New"/>
              </w:rPr>
              <w:t>(41,760,571.26)</w:t>
            </w:r>
          </w:p>
        </w:tc>
      </w:tr>
      <w:tr w:rsidR="00E657AE" w:rsidRPr="000C6A7C" w14:paraId="689618CE" w14:textId="77777777" w:rsidTr="002C11A5">
        <w:tc>
          <w:tcPr>
            <w:tcW w:w="2520" w:type="dxa"/>
          </w:tcPr>
          <w:p w14:paraId="7C0CD795" w14:textId="77777777" w:rsidR="00E657AE" w:rsidRPr="000C6A7C" w:rsidRDefault="00E657AE" w:rsidP="00E657AE">
            <w:pPr>
              <w:tabs>
                <w:tab w:val="left" w:pos="0"/>
              </w:tabs>
              <w:ind w:right="-108" w:firstLine="826"/>
              <w:jc w:val="thaiDistribute"/>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tcPr>
          <w:p w14:paraId="13B7672B" w14:textId="7B350108" w:rsidR="00E657AE" w:rsidRPr="00E657AE" w:rsidRDefault="00074A6C" w:rsidP="00E657AE">
            <w:pPr>
              <w:ind w:right="138"/>
              <w:jc w:val="right"/>
              <w:rPr>
                <w:rFonts w:ascii="Angsana New" w:hAnsi="Angsana New" w:cs="Angsana New"/>
                <w:snapToGrid w:val="0"/>
                <w:color w:val="000000"/>
                <w:highlight w:val="yellow"/>
                <w:cs/>
                <w:lang w:eastAsia="th-TH"/>
              </w:rPr>
            </w:pPr>
            <w:r w:rsidRPr="00074A6C">
              <w:rPr>
                <w:rFonts w:ascii="Angsana New" w:hAnsi="Angsana New" w:cs="Angsana New"/>
                <w:snapToGrid w:val="0"/>
                <w:color w:val="000000"/>
                <w:lang w:eastAsia="th-TH"/>
              </w:rPr>
              <w:t>2,616,254.16</w:t>
            </w:r>
          </w:p>
        </w:tc>
        <w:tc>
          <w:tcPr>
            <w:tcW w:w="90" w:type="dxa"/>
          </w:tcPr>
          <w:p w14:paraId="7DFD8FCB" w14:textId="77777777" w:rsidR="00E657AE" w:rsidRPr="008F3A69" w:rsidRDefault="00E657AE" w:rsidP="00E657AE">
            <w:pPr>
              <w:tabs>
                <w:tab w:val="left" w:pos="-5810"/>
              </w:tabs>
              <w:ind w:right="138"/>
              <w:jc w:val="right"/>
              <w:rPr>
                <w:rFonts w:ascii="Angsana New" w:hAnsi="Angsana New" w:cs="Angsana New"/>
                <w:snapToGrid w:val="0"/>
                <w:color w:val="000000"/>
                <w:lang w:eastAsia="th-TH"/>
              </w:rPr>
            </w:pPr>
          </w:p>
        </w:tc>
        <w:tc>
          <w:tcPr>
            <w:tcW w:w="1557" w:type="dxa"/>
            <w:tcBorders>
              <w:top w:val="single" w:sz="4" w:space="0" w:color="auto"/>
              <w:bottom w:val="double" w:sz="4" w:space="0" w:color="auto"/>
            </w:tcBorders>
          </w:tcPr>
          <w:p w14:paraId="03826146" w14:textId="6FC8F4AB" w:rsidR="00E657AE" w:rsidRPr="008F3A69" w:rsidRDefault="00E657AE" w:rsidP="00E657AE">
            <w:pPr>
              <w:ind w:right="138"/>
              <w:jc w:val="right"/>
              <w:rPr>
                <w:rFonts w:ascii="Angsana New" w:hAnsi="Angsana New" w:cs="Angsana New"/>
                <w:snapToGrid w:val="0"/>
                <w:color w:val="000000"/>
                <w:cs/>
                <w:lang w:eastAsia="th-TH"/>
              </w:rPr>
            </w:pPr>
            <w:r w:rsidRPr="008F3A69">
              <w:rPr>
                <w:rFonts w:ascii="Angsana New" w:hAnsi="Angsana New" w:cs="Angsana New"/>
                <w:snapToGrid w:val="0"/>
                <w:color w:val="000000"/>
                <w:lang w:eastAsia="th-TH"/>
              </w:rPr>
              <w:t>1,559,142.77</w:t>
            </w:r>
          </w:p>
        </w:tc>
        <w:tc>
          <w:tcPr>
            <w:tcW w:w="243" w:type="dxa"/>
          </w:tcPr>
          <w:p w14:paraId="3BDA7E17" w14:textId="77777777" w:rsidR="00E657AE" w:rsidRPr="008F3A69" w:rsidRDefault="00E657AE" w:rsidP="00E657AE">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tcPr>
          <w:p w14:paraId="48241305" w14:textId="31EF3EC0" w:rsidR="00E657AE" w:rsidRPr="00CA1305" w:rsidRDefault="00CA1305" w:rsidP="00CA1305">
            <w:pPr>
              <w:jc w:val="center"/>
              <w:rPr>
                <w:rFonts w:ascii="Angsana New" w:hAnsi="Angsana New" w:cs="Angsana New"/>
              </w:rPr>
            </w:pPr>
            <w:r w:rsidRPr="00F97AC9">
              <w:rPr>
                <w:rFonts w:ascii="Angsana New" w:hAnsi="Angsana New" w:cs="Angsana New"/>
                <w:cs/>
              </w:rPr>
              <w:t>-</w:t>
            </w:r>
          </w:p>
        </w:tc>
        <w:tc>
          <w:tcPr>
            <w:tcW w:w="90" w:type="dxa"/>
          </w:tcPr>
          <w:p w14:paraId="2AFA786A" w14:textId="77777777" w:rsidR="00E657AE" w:rsidRPr="008F3A69" w:rsidRDefault="00E657AE" w:rsidP="00E657AE">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tcPr>
          <w:p w14:paraId="65EA4CED" w14:textId="568C9743" w:rsidR="00E657AE" w:rsidRPr="008F3A69" w:rsidRDefault="00E657AE" w:rsidP="00E657AE">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cs/>
                <w:lang w:eastAsia="th-TH"/>
              </w:rPr>
              <w:t>1</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477</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413.22</w:t>
            </w:r>
          </w:p>
        </w:tc>
      </w:tr>
    </w:tbl>
    <w:p w14:paraId="77004AD0" w14:textId="77777777" w:rsidR="00197EED" w:rsidRPr="003F7988" w:rsidRDefault="00197EED" w:rsidP="00BE76CC">
      <w:pPr>
        <w:tabs>
          <w:tab w:val="left" w:pos="284"/>
          <w:tab w:val="left" w:pos="5130"/>
        </w:tabs>
        <w:ind w:left="284" w:firstLine="1066"/>
        <w:jc w:val="thaiDistribute"/>
        <w:rPr>
          <w:rFonts w:ascii="Angsana New" w:hAnsi="Angsana New" w:cs="Angsana New"/>
          <w:sz w:val="16"/>
          <w:szCs w:val="16"/>
        </w:rPr>
      </w:pPr>
      <w:bookmarkStart w:id="3" w:name="_Hlk96349408"/>
    </w:p>
    <w:p w14:paraId="35FE4D5D" w14:textId="1EB2C719" w:rsidR="00706F16" w:rsidRPr="00BE76CC" w:rsidRDefault="00706F16" w:rsidP="002C138C">
      <w:pPr>
        <w:tabs>
          <w:tab w:val="left" w:pos="5130"/>
        </w:tabs>
        <w:ind w:left="450" w:firstLine="900"/>
        <w:jc w:val="thaiDistribute"/>
        <w:rPr>
          <w:rFonts w:ascii="Angsana New" w:hAnsi="Angsana New" w:cs="Angsana New"/>
          <w:sz w:val="30"/>
          <w:szCs w:val="30"/>
        </w:rPr>
      </w:pPr>
      <w:r w:rsidRPr="00BE76CC">
        <w:rPr>
          <w:rFonts w:ascii="Angsana New" w:hAnsi="Angsana New" w:cs="Angsana New"/>
          <w:sz w:val="30"/>
          <w:szCs w:val="30"/>
          <w:cs/>
        </w:rPr>
        <w:t>รายการเคลื่อนไหวของ</w:t>
      </w:r>
      <w:r w:rsidRPr="00BE76CC">
        <w:rPr>
          <w:rFonts w:ascii="Angsana New" w:hAnsi="Angsana New" w:cs="Angsana New" w:hint="cs"/>
          <w:sz w:val="30"/>
          <w:szCs w:val="30"/>
          <w:cs/>
        </w:rPr>
        <w:t>ค่าเผื่อผลขาดทุนด้านเครดิตที่คาดว่าจะเกิดขึ้นของ</w:t>
      </w:r>
      <w:r w:rsidR="006F6B98" w:rsidRPr="00BE76CC">
        <w:rPr>
          <w:rFonts w:ascii="Angsana New" w:hAnsi="Angsana New" w:cs="Angsana New" w:hint="cs"/>
          <w:sz w:val="30"/>
          <w:szCs w:val="30"/>
          <w:cs/>
        </w:rPr>
        <w:t>ลูกหนี้การค้าและ</w:t>
      </w:r>
      <w:r w:rsidRPr="00BE76CC">
        <w:rPr>
          <w:rFonts w:ascii="Angsana New" w:hAnsi="Angsana New" w:cs="Angsana New"/>
          <w:sz w:val="30"/>
          <w:szCs w:val="30"/>
          <w:cs/>
        </w:rPr>
        <w:t>ลูกหนี้</w:t>
      </w:r>
      <w:r w:rsidRPr="00BE76CC">
        <w:rPr>
          <w:rFonts w:ascii="Angsana New" w:hAnsi="Angsana New" w:cs="Angsana New" w:hint="cs"/>
          <w:sz w:val="30"/>
          <w:szCs w:val="30"/>
          <w:cs/>
        </w:rPr>
        <w:t>หมุนเวียนอื่น</w:t>
      </w:r>
      <w:r w:rsidRPr="00BE76CC">
        <w:rPr>
          <w:rFonts w:ascii="Angsana New" w:hAnsi="Angsana New" w:cs="Angsana New"/>
          <w:sz w:val="30"/>
          <w:szCs w:val="30"/>
          <w:cs/>
        </w:rPr>
        <w:t xml:space="preserve"> - กิจการ</w:t>
      </w:r>
      <w:r w:rsidRPr="00BE76CC">
        <w:rPr>
          <w:rFonts w:ascii="Angsana New" w:hAnsi="Angsana New" w:cs="Angsana New" w:hint="cs"/>
          <w:sz w:val="30"/>
          <w:szCs w:val="30"/>
          <w:cs/>
        </w:rPr>
        <w:t>ที่เกี่ยวข้องกัน</w:t>
      </w:r>
      <w:r w:rsidRPr="00BE76CC">
        <w:rPr>
          <w:rFonts w:ascii="Angsana New" w:hAnsi="Angsana New" w:cs="Angsana New"/>
          <w:sz w:val="30"/>
          <w:szCs w:val="30"/>
          <w:cs/>
        </w:rPr>
        <w:t xml:space="preserve"> สำหรับ</w:t>
      </w:r>
      <w:r w:rsidR="00D547BD" w:rsidRPr="00BE76CC">
        <w:rPr>
          <w:rFonts w:ascii="Angsana New" w:hAnsi="Angsana New" w:cs="Angsana New"/>
          <w:sz w:val="30"/>
          <w:szCs w:val="30"/>
          <w:cs/>
        </w:rPr>
        <w:t>ปี</w:t>
      </w:r>
      <w:r w:rsidRPr="00BE76CC">
        <w:rPr>
          <w:rFonts w:ascii="Angsana New" w:hAnsi="Angsana New" w:cs="Angsana New"/>
          <w:sz w:val="30"/>
          <w:szCs w:val="30"/>
          <w:cs/>
        </w:rPr>
        <w:t>สิ้นสุดวันที่</w:t>
      </w:r>
      <w:r w:rsidRPr="00BE76CC">
        <w:rPr>
          <w:rFonts w:ascii="Angsana New" w:hAnsi="Angsana New" w:cs="Angsana New" w:hint="cs"/>
          <w:sz w:val="30"/>
          <w:szCs w:val="30"/>
          <w:cs/>
        </w:rPr>
        <w:t xml:space="preserve"> </w:t>
      </w:r>
      <w:r w:rsidR="000C3E57" w:rsidRPr="00BE76CC">
        <w:rPr>
          <w:rFonts w:ascii="Angsana New" w:hAnsi="Angsana New" w:cs="Angsana New"/>
          <w:sz w:val="30"/>
          <w:szCs w:val="30"/>
        </w:rPr>
        <w:t xml:space="preserve">31 </w:t>
      </w:r>
      <w:r w:rsidR="000C3E57" w:rsidRPr="00BE76CC">
        <w:rPr>
          <w:rFonts w:ascii="Angsana New" w:hAnsi="Angsana New" w:cs="Angsana New" w:hint="cs"/>
          <w:sz w:val="30"/>
          <w:szCs w:val="30"/>
          <w:cs/>
        </w:rPr>
        <w:t xml:space="preserve">ธันวาคม </w:t>
      </w:r>
      <w:r w:rsidR="000C3E57" w:rsidRPr="00BE76CC">
        <w:rPr>
          <w:rFonts w:ascii="Angsana New" w:hAnsi="Angsana New" w:cs="Angsana New"/>
          <w:sz w:val="30"/>
          <w:szCs w:val="30"/>
        </w:rPr>
        <w:t>256</w:t>
      </w:r>
      <w:r w:rsidR="00E657AE" w:rsidRPr="00BE76CC">
        <w:rPr>
          <w:rFonts w:ascii="Angsana New" w:hAnsi="Angsana New" w:cs="Angsana New"/>
          <w:sz w:val="30"/>
          <w:szCs w:val="30"/>
        </w:rPr>
        <w:t>8</w:t>
      </w:r>
      <w:r w:rsidR="000C3E57" w:rsidRPr="00BE76CC">
        <w:rPr>
          <w:rFonts w:ascii="Angsana New" w:hAnsi="Angsana New" w:cs="Angsana New"/>
          <w:sz w:val="30"/>
          <w:szCs w:val="30"/>
        </w:rPr>
        <w:t xml:space="preserve"> </w:t>
      </w:r>
      <w:r w:rsidR="000C3E57" w:rsidRPr="00BE76CC">
        <w:rPr>
          <w:rFonts w:ascii="Angsana New" w:hAnsi="Angsana New" w:cs="Angsana New" w:hint="cs"/>
          <w:sz w:val="30"/>
          <w:szCs w:val="30"/>
          <w:cs/>
        </w:rPr>
        <w:t xml:space="preserve">และ </w:t>
      </w:r>
      <w:r w:rsidR="000C3E57" w:rsidRPr="00BE76CC">
        <w:rPr>
          <w:rFonts w:ascii="Angsana New" w:hAnsi="Angsana New" w:cs="Angsana New"/>
          <w:sz w:val="30"/>
          <w:szCs w:val="30"/>
        </w:rPr>
        <w:t>256</w:t>
      </w:r>
      <w:r w:rsidR="00E657AE" w:rsidRPr="00BE76CC">
        <w:rPr>
          <w:rFonts w:ascii="Angsana New" w:hAnsi="Angsana New" w:cs="Angsana New"/>
          <w:sz w:val="30"/>
          <w:szCs w:val="30"/>
        </w:rPr>
        <w:t>7</w:t>
      </w:r>
      <w:r w:rsidR="000C3E57" w:rsidRPr="00BE76CC">
        <w:rPr>
          <w:rFonts w:ascii="Angsana New" w:hAnsi="Angsana New" w:cs="Angsana New"/>
          <w:sz w:val="30"/>
          <w:szCs w:val="30"/>
        </w:rPr>
        <w:t xml:space="preserve"> </w:t>
      </w:r>
      <w:r w:rsidRPr="00BE76CC">
        <w:rPr>
          <w:rFonts w:ascii="Angsana New" w:hAnsi="Angsana New" w:cs="Angsana New"/>
          <w:sz w:val="30"/>
          <w:szCs w:val="30"/>
          <w:cs/>
        </w:rPr>
        <w:t>มีดังนี้</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0C3E57" w:rsidRPr="000C3E57" w14:paraId="1CB8C388" w14:textId="77777777" w:rsidTr="00BE76CC">
        <w:tc>
          <w:tcPr>
            <w:tcW w:w="2520" w:type="dxa"/>
          </w:tcPr>
          <w:p w14:paraId="06E46AF3" w14:textId="77777777" w:rsidR="000C3E57" w:rsidRPr="000C3E57" w:rsidRDefault="000C3E57">
            <w:pPr>
              <w:rPr>
                <w:rFonts w:ascii="Angsana New" w:hAnsi="Angsana New" w:cs="Angsana New"/>
                <w:snapToGrid w:val="0"/>
                <w:color w:val="000000"/>
                <w:cs/>
                <w:lang w:eastAsia="th-TH"/>
              </w:rPr>
            </w:pPr>
          </w:p>
        </w:tc>
        <w:tc>
          <w:tcPr>
            <w:tcW w:w="3420" w:type="dxa"/>
            <w:gridSpan w:val="3"/>
          </w:tcPr>
          <w:p w14:paraId="03E78E73" w14:textId="77777777" w:rsidR="000C3E57" w:rsidRPr="000C3E57" w:rsidRDefault="000C3E57">
            <w:pPr>
              <w:ind w:right="177"/>
              <w:jc w:val="center"/>
              <w:rPr>
                <w:rFonts w:ascii="Angsana New" w:hAnsi="Angsana New" w:cs="Angsana New"/>
                <w:snapToGrid w:val="0"/>
                <w:color w:val="000000"/>
                <w:cs/>
                <w:lang w:eastAsia="th-TH"/>
              </w:rPr>
            </w:pPr>
          </w:p>
        </w:tc>
        <w:tc>
          <w:tcPr>
            <w:tcW w:w="90" w:type="dxa"/>
          </w:tcPr>
          <w:p w14:paraId="65507EA8" w14:textId="77777777" w:rsidR="000C3E57" w:rsidRPr="000C3E57" w:rsidRDefault="000C3E57">
            <w:pPr>
              <w:jc w:val="center"/>
              <w:rPr>
                <w:rFonts w:ascii="Angsana New" w:hAnsi="Angsana New" w:cs="Angsana New"/>
              </w:rPr>
            </w:pPr>
          </w:p>
        </w:tc>
        <w:tc>
          <w:tcPr>
            <w:tcW w:w="3510" w:type="dxa"/>
            <w:gridSpan w:val="3"/>
          </w:tcPr>
          <w:p w14:paraId="5C17EBAA" w14:textId="77777777" w:rsidR="000C3E57" w:rsidRPr="000C3E57" w:rsidRDefault="000C3E57">
            <w:pPr>
              <w:tabs>
                <w:tab w:val="left" w:pos="1271"/>
              </w:tabs>
              <w:ind w:right="71"/>
              <w:jc w:val="right"/>
              <w:rPr>
                <w:rFonts w:ascii="Angsana New" w:hAnsi="Angsana New" w:cs="Angsana New"/>
                <w:snapToGrid w:val="0"/>
                <w:color w:val="000000"/>
                <w:cs/>
                <w:lang w:eastAsia="th-TH"/>
              </w:rPr>
            </w:pPr>
            <w:r w:rsidRPr="000C3E57">
              <w:rPr>
                <w:rFonts w:ascii="Angsana New" w:hAnsi="Angsana New" w:cs="Angsana New"/>
                <w:snapToGrid w:val="0"/>
                <w:color w:val="000000"/>
                <w:lang w:eastAsia="th-TH"/>
              </w:rPr>
              <w:t>(</w:t>
            </w:r>
            <w:r w:rsidRPr="000C3E57">
              <w:rPr>
                <w:rFonts w:ascii="Angsana New" w:hAnsi="Angsana New" w:cs="Angsana New"/>
                <w:snapToGrid w:val="0"/>
                <w:color w:val="000000"/>
                <w:cs/>
                <w:lang w:eastAsia="th-TH"/>
              </w:rPr>
              <w:t xml:space="preserve">หน่วย </w:t>
            </w:r>
            <w:r w:rsidRPr="000C3E57">
              <w:rPr>
                <w:rFonts w:ascii="Angsana New" w:hAnsi="Angsana New" w:cs="Angsana New"/>
                <w:snapToGrid w:val="0"/>
                <w:color w:val="000000"/>
                <w:lang w:eastAsia="th-TH"/>
              </w:rPr>
              <w:t xml:space="preserve">: </w:t>
            </w:r>
            <w:r w:rsidRPr="000C3E57">
              <w:rPr>
                <w:rFonts w:ascii="Angsana New" w:hAnsi="Angsana New" w:cs="Angsana New"/>
                <w:snapToGrid w:val="0"/>
                <w:color w:val="000000"/>
                <w:cs/>
                <w:lang w:eastAsia="th-TH"/>
              </w:rPr>
              <w:t>บาท)</w:t>
            </w:r>
          </w:p>
        </w:tc>
      </w:tr>
      <w:tr w:rsidR="000C3E57" w:rsidRPr="000C3E57" w14:paraId="2D0D238C" w14:textId="77777777" w:rsidTr="00BE76CC">
        <w:tc>
          <w:tcPr>
            <w:tcW w:w="2520" w:type="dxa"/>
          </w:tcPr>
          <w:p w14:paraId="77320C06" w14:textId="77777777" w:rsidR="000C3E57" w:rsidRPr="000C3E57" w:rsidRDefault="000C3E57">
            <w:pPr>
              <w:rPr>
                <w:rFonts w:ascii="Angsana New" w:hAnsi="Angsana New" w:cs="Angsana New"/>
                <w:snapToGrid w:val="0"/>
                <w:color w:val="000000"/>
                <w:cs/>
                <w:lang w:eastAsia="th-TH"/>
              </w:rPr>
            </w:pPr>
          </w:p>
        </w:tc>
        <w:tc>
          <w:tcPr>
            <w:tcW w:w="3420" w:type="dxa"/>
            <w:gridSpan w:val="3"/>
          </w:tcPr>
          <w:p w14:paraId="5604374B" w14:textId="77777777" w:rsidR="000C3E57" w:rsidRPr="000C3E57" w:rsidRDefault="000C3E57" w:rsidP="00C74F02">
            <w:pPr>
              <w:jc w:val="center"/>
              <w:rPr>
                <w:rFonts w:ascii="Angsana New" w:hAnsi="Angsana New" w:cs="Angsana New"/>
                <w:snapToGrid w:val="0"/>
                <w:color w:val="000000"/>
                <w:lang w:eastAsia="th-TH"/>
              </w:rPr>
            </w:pPr>
            <w:r w:rsidRPr="000C3E57">
              <w:rPr>
                <w:rFonts w:ascii="Angsana New" w:hAnsi="Angsana New" w:cs="Angsana New"/>
                <w:snapToGrid w:val="0"/>
                <w:color w:val="000000"/>
                <w:cs/>
                <w:lang w:eastAsia="th-TH"/>
              </w:rPr>
              <w:t>งบการเงินรวม</w:t>
            </w:r>
          </w:p>
        </w:tc>
        <w:tc>
          <w:tcPr>
            <w:tcW w:w="90" w:type="dxa"/>
          </w:tcPr>
          <w:p w14:paraId="7ACA0E7C" w14:textId="77777777" w:rsidR="000C3E57" w:rsidRPr="000C3E57" w:rsidRDefault="000C3E57">
            <w:pPr>
              <w:jc w:val="center"/>
              <w:rPr>
                <w:rFonts w:ascii="Angsana New" w:hAnsi="Angsana New" w:cs="Angsana New"/>
              </w:rPr>
            </w:pPr>
          </w:p>
        </w:tc>
        <w:tc>
          <w:tcPr>
            <w:tcW w:w="3510" w:type="dxa"/>
            <w:gridSpan w:val="3"/>
          </w:tcPr>
          <w:p w14:paraId="349AADDF" w14:textId="77777777" w:rsidR="000C3E57" w:rsidRPr="000C3E57" w:rsidRDefault="000C3E57">
            <w:pPr>
              <w:tabs>
                <w:tab w:val="left" w:pos="1271"/>
              </w:tabs>
              <w:ind w:right="71"/>
              <w:jc w:val="center"/>
              <w:rPr>
                <w:rFonts w:ascii="Angsana New" w:hAnsi="Angsana New" w:cs="Angsana New"/>
                <w:snapToGrid w:val="0"/>
                <w:color w:val="000000"/>
                <w:cs/>
                <w:lang w:eastAsia="th-TH"/>
              </w:rPr>
            </w:pPr>
            <w:r w:rsidRPr="000C3E57">
              <w:rPr>
                <w:rFonts w:ascii="Angsana New" w:hAnsi="Angsana New" w:cs="Angsana New"/>
                <w:snapToGrid w:val="0"/>
                <w:color w:val="000000"/>
                <w:cs/>
                <w:lang w:eastAsia="th-TH"/>
              </w:rPr>
              <w:t>งบการเงินเฉพาะกิจการ</w:t>
            </w:r>
          </w:p>
        </w:tc>
      </w:tr>
      <w:tr w:rsidR="000C3E57" w:rsidRPr="000C3E57" w14:paraId="453AF69B" w14:textId="77777777" w:rsidTr="00BE76CC">
        <w:tc>
          <w:tcPr>
            <w:tcW w:w="2520" w:type="dxa"/>
          </w:tcPr>
          <w:p w14:paraId="6C197C09" w14:textId="77777777" w:rsidR="000C3E57" w:rsidRPr="000C3E57" w:rsidRDefault="000C3E57">
            <w:pPr>
              <w:rPr>
                <w:rFonts w:ascii="Angsana New" w:hAnsi="Angsana New" w:cs="Angsana New"/>
                <w:snapToGrid w:val="0"/>
                <w:color w:val="000000"/>
                <w:cs/>
                <w:lang w:eastAsia="th-TH"/>
              </w:rPr>
            </w:pPr>
          </w:p>
        </w:tc>
        <w:tc>
          <w:tcPr>
            <w:tcW w:w="3420" w:type="dxa"/>
            <w:gridSpan w:val="3"/>
          </w:tcPr>
          <w:p w14:paraId="28B85EBB" w14:textId="4A4A5BCF" w:rsidR="000C3E57" w:rsidRPr="000C3E57" w:rsidRDefault="00C5586E">
            <w:pPr>
              <w:jc w:val="center"/>
              <w:rPr>
                <w:rFonts w:ascii="Angsana New" w:hAnsi="Angsana New" w:cs="Angsana New"/>
                <w:snapToGrid w:val="0"/>
                <w:color w:val="000000"/>
                <w:lang w:eastAsia="th-TH"/>
              </w:rPr>
            </w:pPr>
            <w:r w:rsidRPr="00C5586E">
              <w:rPr>
                <w:rFonts w:ascii="Angsana New" w:hAnsi="Angsana New" w:cs="Angsana New"/>
                <w:snapToGrid w:val="0"/>
                <w:color w:val="000000"/>
                <w:cs/>
                <w:lang w:eastAsia="th-TH"/>
              </w:rPr>
              <w:t>สำหรับปีสิ้นสุด</w:t>
            </w:r>
            <w:r w:rsidR="000C3E57" w:rsidRPr="000C3E57">
              <w:rPr>
                <w:rFonts w:ascii="Angsana New" w:hAnsi="Angsana New" w:cs="Angsana New"/>
                <w:snapToGrid w:val="0"/>
                <w:color w:val="000000"/>
                <w:cs/>
                <w:lang w:eastAsia="th-TH"/>
              </w:rPr>
              <w:t xml:space="preserve">วันที่ </w:t>
            </w:r>
            <w:r w:rsidR="000C3E57" w:rsidRPr="000C3E57">
              <w:rPr>
                <w:rFonts w:ascii="Angsana New" w:hAnsi="Angsana New" w:cs="Angsana New"/>
                <w:snapToGrid w:val="0"/>
                <w:color w:val="000000"/>
                <w:lang w:eastAsia="th-TH"/>
              </w:rPr>
              <w:t>31</w:t>
            </w:r>
            <w:r w:rsidR="000C3E57" w:rsidRPr="000C3E57">
              <w:rPr>
                <w:rFonts w:ascii="Angsana New" w:hAnsi="Angsana New" w:cs="Angsana New"/>
                <w:snapToGrid w:val="0"/>
                <w:color w:val="000000"/>
                <w:cs/>
                <w:lang w:eastAsia="th-TH"/>
              </w:rPr>
              <w:t xml:space="preserve"> ธันวาคม</w:t>
            </w:r>
          </w:p>
        </w:tc>
        <w:tc>
          <w:tcPr>
            <w:tcW w:w="90" w:type="dxa"/>
          </w:tcPr>
          <w:p w14:paraId="4416F058" w14:textId="77777777" w:rsidR="000C3E57" w:rsidRPr="000C3E57" w:rsidRDefault="000C3E57">
            <w:pPr>
              <w:jc w:val="center"/>
              <w:rPr>
                <w:rFonts w:ascii="Angsana New" w:hAnsi="Angsana New" w:cs="Angsana New"/>
                <w:snapToGrid w:val="0"/>
                <w:color w:val="000000"/>
                <w:lang w:eastAsia="th-TH"/>
              </w:rPr>
            </w:pPr>
          </w:p>
        </w:tc>
        <w:tc>
          <w:tcPr>
            <w:tcW w:w="3510" w:type="dxa"/>
            <w:gridSpan w:val="3"/>
          </w:tcPr>
          <w:p w14:paraId="3F0F3397" w14:textId="34C64778" w:rsidR="000C3E57" w:rsidRPr="000C3E57" w:rsidRDefault="00C5586E">
            <w:pPr>
              <w:jc w:val="center"/>
              <w:rPr>
                <w:rFonts w:ascii="Angsana New" w:hAnsi="Angsana New" w:cs="Angsana New"/>
                <w:snapToGrid w:val="0"/>
                <w:color w:val="000000"/>
                <w:cs/>
                <w:lang w:eastAsia="th-TH"/>
              </w:rPr>
            </w:pPr>
            <w:r w:rsidRPr="00C5586E">
              <w:rPr>
                <w:rFonts w:ascii="Angsana New" w:hAnsi="Angsana New" w:cs="Angsana New"/>
                <w:snapToGrid w:val="0"/>
                <w:color w:val="000000"/>
                <w:cs/>
                <w:lang w:eastAsia="th-TH"/>
              </w:rPr>
              <w:t>สำหรับปีสิ้นสุด</w:t>
            </w:r>
            <w:r w:rsidR="000C3E57" w:rsidRPr="000C3E57">
              <w:rPr>
                <w:rFonts w:ascii="Angsana New" w:hAnsi="Angsana New" w:cs="Angsana New"/>
                <w:snapToGrid w:val="0"/>
                <w:color w:val="000000"/>
                <w:cs/>
                <w:lang w:eastAsia="th-TH"/>
              </w:rPr>
              <w:t>วันที่</w:t>
            </w:r>
            <w:r w:rsidR="000C3E57" w:rsidRPr="000C3E57">
              <w:rPr>
                <w:rFonts w:ascii="Angsana New" w:hAnsi="Angsana New" w:cs="Angsana New"/>
                <w:snapToGrid w:val="0"/>
                <w:color w:val="000000"/>
                <w:lang w:eastAsia="th-TH"/>
              </w:rPr>
              <w:t xml:space="preserve"> 31 </w:t>
            </w:r>
            <w:r w:rsidR="000C3E57" w:rsidRPr="000C3E57">
              <w:rPr>
                <w:rFonts w:ascii="Angsana New" w:hAnsi="Angsana New" w:cs="Angsana New"/>
                <w:snapToGrid w:val="0"/>
                <w:color w:val="000000"/>
                <w:cs/>
                <w:lang w:eastAsia="th-TH"/>
              </w:rPr>
              <w:t>ธันวาคม</w:t>
            </w:r>
          </w:p>
        </w:tc>
      </w:tr>
      <w:tr w:rsidR="00E657AE" w:rsidRPr="000C3E57" w14:paraId="16A5DE82" w14:textId="77777777" w:rsidTr="00BE76CC">
        <w:tc>
          <w:tcPr>
            <w:tcW w:w="2520" w:type="dxa"/>
          </w:tcPr>
          <w:p w14:paraId="02136E7B" w14:textId="77777777" w:rsidR="00E657AE" w:rsidRPr="000C3E57" w:rsidRDefault="00E657AE" w:rsidP="00E657AE">
            <w:pPr>
              <w:rPr>
                <w:rFonts w:ascii="Angsana New" w:hAnsi="Angsana New" w:cs="Angsana New"/>
                <w:snapToGrid w:val="0"/>
                <w:color w:val="000000"/>
                <w:cs/>
                <w:lang w:eastAsia="th-TH"/>
              </w:rPr>
            </w:pPr>
          </w:p>
        </w:tc>
        <w:tc>
          <w:tcPr>
            <w:tcW w:w="1620" w:type="dxa"/>
          </w:tcPr>
          <w:p w14:paraId="3E8213D0" w14:textId="7D0BD460" w:rsidR="00E657AE" w:rsidRPr="000C3E57" w:rsidRDefault="00E657AE" w:rsidP="00E657AE">
            <w:pPr>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1F3EF612" w14:textId="77777777" w:rsidR="00E657AE" w:rsidRPr="000C3E57" w:rsidRDefault="00E657AE" w:rsidP="00E657AE">
            <w:pPr>
              <w:jc w:val="center"/>
              <w:rPr>
                <w:rFonts w:ascii="Angsana New" w:hAnsi="Angsana New" w:cs="Angsana New"/>
                <w:snapToGrid w:val="0"/>
                <w:color w:val="000000"/>
                <w:lang w:eastAsia="th-TH"/>
              </w:rPr>
            </w:pPr>
          </w:p>
        </w:tc>
        <w:tc>
          <w:tcPr>
            <w:tcW w:w="1710" w:type="dxa"/>
          </w:tcPr>
          <w:p w14:paraId="4D72E369" w14:textId="187CD34B" w:rsidR="00E657AE" w:rsidRPr="000C3E57" w:rsidRDefault="00E657AE" w:rsidP="00E657AE">
            <w:pPr>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4B8B08F0" w14:textId="77777777" w:rsidR="00E657AE" w:rsidRPr="000C3E57" w:rsidRDefault="00E657AE" w:rsidP="00E657AE">
            <w:pPr>
              <w:jc w:val="center"/>
              <w:rPr>
                <w:rFonts w:ascii="Angsana New" w:hAnsi="Angsana New" w:cs="Angsana New"/>
                <w:snapToGrid w:val="0"/>
                <w:color w:val="000000"/>
                <w:lang w:eastAsia="th-TH"/>
              </w:rPr>
            </w:pPr>
          </w:p>
        </w:tc>
        <w:tc>
          <w:tcPr>
            <w:tcW w:w="1710" w:type="dxa"/>
          </w:tcPr>
          <w:p w14:paraId="2FE2B834" w14:textId="288A6A35" w:rsidR="00E657AE" w:rsidRPr="000C3E57" w:rsidRDefault="00E657AE" w:rsidP="00E657AE">
            <w:pPr>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27C174A4" w14:textId="77777777" w:rsidR="00E657AE" w:rsidRPr="000C3E57" w:rsidRDefault="00E657AE" w:rsidP="00E657AE">
            <w:pPr>
              <w:jc w:val="center"/>
              <w:rPr>
                <w:rFonts w:ascii="Angsana New" w:hAnsi="Angsana New" w:cs="Angsana New"/>
                <w:snapToGrid w:val="0"/>
                <w:color w:val="000000"/>
                <w:lang w:eastAsia="th-TH"/>
              </w:rPr>
            </w:pPr>
          </w:p>
        </w:tc>
        <w:tc>
          <w:tcPr>
            <w:tcW w:w="1710" w:type="dxa"/>
          </w:tcPr>
          <w:p w14:paraId="43A47193" w14:textId="1F794861" w:rsidR="00E657AE" w:rsidRPr="000C3E57" w:rsidRDefault="00E657AE" w:rsidP="00E657AE">
            <w:pPr>
              <w:jc w:val="center"/>
              <w:rPr>
                <w:rFonts w:ascii="Angsana New" w:hAnsi="Angsana New" w:cs="Angsana New"/>
                <w:snapToGrid w:val="0"/>
                <w:color w:val="000000"/>
                <w:u w:val="single"/>
                <w:cs/>
                <w:lang w:eastAsia="th-TH"/>
              </w:rPr>
            </w:pPr>
            <w:r w:rsidRPr="000C3E57">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E657AE" w:rsidRPr="000C3E57" w14:paraId="19CE0BE1" w14:textId="77777777" w:rsidTr="00BE76CC">
        <w:tc>
          <w:tcPr>
            <w:tcW w:w="2520" w:type="dxa"/>
          </w:tcPr>
          <w:p w14:paraId="7455ED5A" w14:textId="1E74C827" w:rsidR="00E657AE" w:rsidRPr="000C3E57" w:rsidRDefault="00E657AE" w:rsidP="00E657AE">
            <w:pPr>
              <w:rPr>
                <w:rFonts w:ascii="Angsana New" w:hAnsi="Angsana New" w:cs="Angsana New"/>
                <w:snapToGrid w:val="0"/>
                <w:color w:val="000000"/>
                <w:cs/>
                <w:lang w:eastAsia="th-TH"/>
              </w:rPr>
            </w:pPr>
            <w:r w:rsidRPr="000C3E57">
              <w:rPr>
                <w:rFonts w:ascii="Angsana New" w:hAnsi="Angsana New" w:cs="Angsana New"/>
                <w:snapToGrid w:val="0"/>
                <w:color w:val="000000"/>
                <w:cs/>
                <w:lang w:eastAsia="th-TH"/>
              </w:rPr>
              <w:t>ยอดคงเหลือต้นปี</w:t>
            </w:r>
          </w:p>
        </w:tc>
        <w:tc>
          <w:tcPr>
            <w:tcW w:w="1620" w:type="dxa"/>
          </w:tcPr>
          <w:p w14:paraId="1F7F8484" w14:textId="6C510056" w:rsidR="00E657AE" w:rsidRPr="00E657AE" w:rsidRDefault="00201D13" w:rsidP="00E657AE">
            <w:pPr>
              <w:ind w:right="138"/>
              <w:jc w:val="right"/>
              <w:rPr>
                <w:rFonts w:ascii="Angsana New" w:hAnsi="Angsana New" w:cs="Angsana New"/>
                <w:snapToGrid w:val="0"/>
                <w:color w:val="000000"/>
                <w:highlight w:val="yellow"/>
                <w:u w:val="single"/>
                <w:lang w:eastAsia="th-TH"/>
              </w:rPr>
            </w:pPr>
            <w:r w:rsidRPr="00201D13">
              <w:rPr>
                <w:rFonts w:ascii="Angsana New" w:hAnsi="Angsana New" w:cs="Angsana New"/>
                <w:snapToGrid w:val="0"/>
                <w:color w:val="000000"/>
                <w:cs/>
                <w:lang w:eastAsia="th-TH"/>
              </w:rPr>
              <w:t>(73</w:t>
            </w:r>
            <w:r w:rsidRPr="00201D13">
              <w:rPr>
                <w:rFonts w:ascii="Angsana New" w:hAnsi="Angsana New" w:cs="Angsana New"/>
                <w:snapToGrid w:val="0"/>
                <w:color w:val="000000"/>
                <w:lang w:eastAsia="th-TH"/>
              </w:rPr>
              <w:t>,</w:t>
            </w:r>
            <w:r w:rsidRPr="00201D13">
              <w:rPr>
                <w:rFonts w:ascii="Angsana New" w:hAnsi="Angsana New" w:cs="Angsana New"/>
                <w:snapToGrid w:val="0"/>
                <w:color w:val="000000"/>
                <w:cs/>
                <w:lang w:eastAsia="th-TH"/>
              </w:rPr>
              <w:t>255</w:t>
            </w:r>
            <w:r w:rsidRPr="00201D13">
              <w:rPr>
                <w:rFonts w:ascii="Angsana New" w:hAnsi="Angsana New" w:cs="Angsana New"/>
                <w:snapToGrid w:val="0"/>
                <w:color w:val="000000"/>
                <w:lang w:eastAsia="th-TH"/>
              </w:rPr>
              <w:t>,</w:t>
            </w:r>
            <w:r w:rsidRPr="00201D13">
              <w:rPr>
                <w:rFonts w:ascii="Angsana New" w:hAnsi="Angsana New" w:cs="Angsana New"/>
                <w:snapToGrid w:val="0"/>
                <w:color w:val="000000"/>
                <w:cs/>
                <w:lang w:eastAsia="th-TH"/>
              </w:rPr>
              <w:t>698.20)</w:t>
            </w:r>
          </w:p>
        </w:tc>
        <w:tc>
          <w:tcPr>
            <w:tcW w:w="90" w:type="dxa"/>
          </w:tcPr>
          <w:p w14:paraId="7A0B884D" w14:textId="77777777" w:rsidR="00E657AE" w:rsidRPr="000C3E57" w:rsidRDefault="00E657AE" w:rsidP="00E657AE">
            <w:pPr>
              <w:jc w:val="center"/>
              <w:rPr>
                <w:rFonts w:ascii="Angsana New" w:hAnsi="Angsana New" w:cs="Angsana New"/>
                <w:snapToGrid w:val="0"/>
                <w:color w:val="000000"/>
                <w:lang w:eastAsia="th-TH"/>
              </w:rPr>
            </w:pPr>
          </w:p>
        </w:tc>
        <w:tc>
          <w:tcPr>
            <w:tcW w:w="1710" w:type="dxa"/>
          </w:tcPr>
          <w:p w14:paraId="2778F5B3" w14:textId="616A1C5F" w:rsidR="00E657AE" w:rsidRPr="00F46CAB" w:rsidRDefault="00E657AE" w:rsidP="00E657AE">
            <w:pPr>
              <w:ind w:right="138"/>
              <w:jc w:val="right"/>
              <w:rPr>
                <w:rFonts w:ascii="Angsana New" w:hAnsi="Angsana New" w:cs="Angsana New"/>
                <w:snapToGrid w:val="0"/>
                <w:color w:val="000000"/>
                <w:lang w:eastAsia="th-TH"/>
              </w:rPr>
            </w:pPr>
            <w:r w:rsidRPr="00725712">
              <w:rPr>
                <w:rFonts w:ascii="Angsana New" w:hAnsi="Angsana New" w:cs="Angsana New"/>
                <w:snapToGrid w:val="0"/>
                <w:color w:val="000000"/>
                <w:cs/>
                <w:lang w:eastAsia="th-TH"/>
              </w:rPr>
              <w:t>(78</w:t>
            </w:r>
            <w:r w:rsidRPr="00725712">
              <w:rPr>
                <w:rFonts w:ascii="Angsana New" w:hAnsi="Angsana New" w:cs="Angsana New"/>
                <w:snapToGrid w:val="0"/>
                <w:color w:val="000000"/>
                <w:lang w:eastAsia="th-TH"/>
              </w:rPr>
              <w:t>,</w:t>
            </w:r>
            <w:r w:rsidRPr="00725712">
              <w:rPr>
                <w:rFonts w:ascii="Angsana New" w:hAnsi="Angsana New" w:cs="Angsana New"/>
                <w:snapToGrid w:val="0"/>
                <w:color w:val="000000"/>
                <w:cs/>
                <w:lang w:eastAsia="th-TH"/>
              </w:rPr>
              <w:t>320</w:t>
            </w:r>
            <w:r w:rsidRPr="00725712">
              <w:rPr>
                <w:rFonts w:ascii="Angsana New" w:hAnsi="Angsana New" w:cs="Angsana New"/>
                <w:snapToGrid w:val="0"/>
                <w:color w:val="000000"/>
                <w:lang w:eastAsia="th-TH"/>
              </w:rPr>
              <w:t>,</w:t>
            </w:r>
            <w:r w:rsidRPr="00725712">
              <w:rPr>
                <w:rFonts w:ascii="Angsana New" w:hAnsi="Angsana New" w:cs="Angsana New"/>
                <w:snapToGrid w:val="0"/>
                <w:color w:val="000000"/>
                <w:cs/>
                <w:lang w:eastAsia="th-TH"/>
              </w:rPr>
              <w:t>685.10)</w:t>
            </w:r>
          </w:p>
        </w:tc>
        <w:tc>
          <w:tcPr>
            <w:tcW w:w="90" w:type="dxa"/>
          </w:tcPr>
          <w:p w14:paraId="66769417" w14:textId="77777777" w:rsidR="00E657AE" w:rsidRPr="000C3E57" w:rsidRDefault="00E657AE" w:rsidP="00E657AE">
            <w:pPr>
              <w:jc w:val="center"/>
              <w:rPr>
                <w:rFonts w:ascii="Angsana New" w:hAnsi="Angsana New" w:cs="Angsana New"/>
                <w:snapToGrid w:val="0"/>
                <w:color w:val="000000"/>
                <w:lang w:eastAsia="th-TH"/>
              </w:rPr>
            </w:pPr>
          </w:p>
        </w:tc>
        <w:tc>
          <w:tcPr>
            <w:tcW w:w="1710" w:type="dxa"/>
          </w:tcPr>
          <w:p w14:paraId="6E1C1BCE" w14:textId="352D7187" w:rsidR="00E657AE" w:rsidRPr="00E657AE" w:rsidRDefault="001479F2" w:rsidP="00E657AE">
            <w:pPr>
              <w:ind w:right="138"/>
              <w:jc w:val="right"/>
              <w:rPr>
                <w:rFonts w:ascii="Angsana New" w:hAnsi="Angsana New" w:cs="Angsana New"/>
                <w:snapToGrid w:val="0"/>
                <w:color w:val="000000"/>
                <w:highlight w:val="yellow"/>
                <w:lang w:eastAsia="th-TH"/>
              </w:rPr>
            </w:pPr>
            <w:r w:rsidRPr="00394142">
              <w:rPr>
                <w:rFonts w:ascii="Angsana New" w:hAnsi="Angsana New" w:cs="Angsana New"/>
                <w:snapToGrid w:val="0"/>
                <w:color w:val="000000"/>
                <w:lang w:eastAsia="th-TH"/>
              </w:rPr>
              <w:t>(56,310,571.26)</w:t>
            </w:r>
          </w:p>
        </w:tc>
        <w:tc>
          <w:tcPr>
            <w:tcW w:w="90" w:type="dxa"/>
          </w:tcPr>
          <w:p w14:paraId="4763ABCA" w14:textId="77777777" w:rsidR="00E657AE" w:rsidRPr="000C3E57" w:rsidRDefault="00E657AE" w:rsidP="00E657AE">
            <w:pPr>
              <w:jc w:val="center"/>
              <w:rPr>
                <w:rFonts w:ascii="Angsana New" w:hAnsi="Angsana New" w:cs="Angsana New"/>
                <w:snapToGrid w:val="0"/>
                <w:color w:val="000000"/>
                <w:lang w:eastAsia="th-TH"/>
              </w:rPr>
            </w:pPr>
          </w:p>
        </w:tc>
        <w:tc>
          <w:tcPr>
            <w:tcW w:w="1710" w:type="dxa"/>
          </w:tcPr>
          <w:p w14:paraId="55C24B42" w14:textId="50C363C0" w:rsidR="00E657AE" w:rsidRPr="000C3E57" w:rsidRDefault="00E657AE" w:rsidP="00E657AE">
            <w:pPr>
              <w:ind w:right="138"/>
              <w:jc w:val="right"/>
              <w:rPr>
                <w:rFonts w:ascii="Angsana New" w:hAnsi="Angsana New" w:cs="Angsana New"/>
                <w:snapToGrid w:val="0"/>
                <w:color w:val="000000"/>
                <w:u w:val="single"/>
                <w:lang w:eastAsia="th-TH"/>
              </w:rPr>
            </w:pPr>
            <w:r w:rsidRPr="000C3E57">
              <w:rPr>
                <w:rFonts w:ascii="Angsana New" w:hAnsi="Angsana New" w:cs="Angsana New"/>
                <w:snapToGrid w:val="0"/>
                <w:color w:val="000000"/>
                <w:cs/>
                <w:lang w:eastAsia="th-TH"/>
              </w:rPr>
              <w:t>(</w:t>
            </w:r>
            <w:r w:rsidRPr="00725712">
              <w:rPr>
                <w:rFonts w:ascii="Angsana New" w:hAnsi="Angsana New" w:cs="Angsana New"/>
                <w:snapToGrid w:val="0"/>
                <w:color w:val="000000"/>
                <w:cs/>
                <w:lang w:eastAsia="th-TH"/>
              </w:rPr>
              <w:t>61</w:t>
            </w:r>
            <w:r w:rsidRPr="000C3E57">
              <w:rPr>
                <w:rFonts w:ascii="Angsana New" w:hAnsi="Angsana New" w:cs="Angsana New"/>
                <w:snapToGrid w:val="0"/>
                <w:color w:val="000000"/>
                <w:lang w:eastAsia="th-TH"/>
              </w:rPr>
              <w:t>,</w:t>
            </w:r>
            <w:r w:rsidRPr="000C3E57">
              <w:rPr>
                <w:rFonts w:ascii="Angsana New" w:hAnsi="Angsana New" w:cs="Angsana New"/>
                <w:snapToGrid w:val="0"/>
                <w:color w:val="000000"/>
                <w:cs/>
                <w:lang w:eastAsia="th-TH"/>
              </w:rPr>
              <w:t>333</w:t>
            </w:r>
            <w:r w:rsidRPr="00725712">
              <w:rPr>
                <w:rFonts w:ascii="Angsana New" w:hAnsi="Angsana New" w:cs="Angsana New"/>
                <w:snapToGrid w:val="0"/>
                <w:color w:val="000000"/>
                <w:lang w:eastAsia="th-TH"/>
              </w:rPr>
              <w:t>,</w:t>
            </w:r>
            <w:r w:rsidRPr="00725712">
              <w:rPr>
                <w:rFonts w:ascii="Angsana New" w:hAnsi="Angsana New" w:cs="Angsana New"/>
                <w:snapToGrid w:val="0"/>
                <w:color w:val="000000"/>
                <w:cs/>
                <w:lang w:eastAsia="th-TH"/>
              </w:rPr>
              <w:t>484.86</w:t>
            </w:r>
            <w:r w:rsidRPr="000C3E57">
              <w:rPr>
                <w:rFonts w:ascii="Angsana New" w:hAnsi="Angsana New" w:cs="Angsana New"/>
                <w:snapToGrid w:val="0"/>
                <w:color w:val="000000"/>
                <w:cs/>
                <w:lang w:eastAsia="th-TH"/>
              </w:rPr>
              <w:t>)</w:t>
            </w:r>
          </w:p>
        </w:tc>
      </w:tr>
      <w:tr w:rsidR="00E657AE" w:rsidRPr="000C3E57" w14:paraId="0883AD32" w14:textId="77777777" w:rsidTr="00BE76CC">
        <w:tc>
          <w:tcPr>
            <w:tcW w:w="2520" w:type="dxa"/>
          </w:tcPr>
          <w:p w14:paraId="10AA759B" w14:textId="0ABA942B" w:rsidR="00E657AE" w:rsidRPr="000C3E57" w:rsidRDefault="00E657AE" w:rsidP="00E657AE">
            <w:pPr>
              <w:ind w:right="-108"/>
              <w:jc w:val="thaiDistribute"/>
              <w:rPr>
                <w:rFonts w:ascii="Angsana New" w:hAnsi="Angsana New" w:cs="Angsana New"/>
                <w:cs/>
              </w:rPr>
            </w:pPr>
            <w:r w:rsidRPr="000C3E57">
              <w:rPr>
                <w:rFonts w:ascii="Angsana New" w:hAnsi="Angsana New" w:cs="Angsana New"/>
                <w:color w:val="000000"/>
                <w:cs/>
                <w:lang w:eastAsia="th-TH"/>
              </w:rPr>
              <w:t>ตั้งเพิ่มในระหว่างปี</w:t>
            </w:r>
          </w:p>
        </w:tc>
        <w:tc>
          <w:tcPr>
            <w:tcW w:w="1620" w:type="dxa"/>
          </w:tcPr>
          <w:p w14:paraId="766E7DFE" w14:textId="77777777" w:rsidR="00E657AE" w:rsidRPr="00201D13" w:rsidRDefault="00E657AE" w:rsidP="00E657AE">
            <w:pPr>
              <w:jc w:val="center"/>
              <w:rPr>
                <w:rFonts w:ascii="Angsana New" w:hAnsi="Angsana New" w:cs="Angsana New"/>
                <w:snapToGrid w:val="0"/>
                <w:color w:val="000000"/>
                <w:lang w:eastAsia="th-TH"/>
              </w:rPr>
            </w:pPr>
            <w:r w:rsidRPr="00201D13">
              <w:rPr>
                <w:rFonts w:ascii="Angsana New" w:hAnsi="Angsana New" w:cs="Angsana New"/>
                <w:snapToGrid w:val="0"/>
                <w:color w:val="000000"/>
                <w:cs/>
                <w:lang w:eastAsia="th-TH"/>
              </w:rPr>
              <w:t>-</w:t>
            </w:r>
          </w:p>
        </w:tc>
        <w:tc>
          <w:tcPr>
            <w:tcW w:w="90" w:type="dxa"/>
          </w:tcPr>
          <w:p w14:paraId="07E46C71" w14:textId="77777777" w:rsidR="00E657AE" w:rsidRPr="000C3E57" w:rsidRDefault="00E657AE" w:rsidP="00E657AE">
            <w:pPr>
              <w:tabs>
                <w:tab w:val="left" w:pos="-5810"/>
              </w:tabs>
              <w:ind w:right="138"/>
              <w:jc w:val="right"/>
              <w:rPr>
                <w:rFonts w:ascii="Angsana New" w:hAnsi="Angsana New" w:cs="Angsana New"/>
                <w:snapToGrid w:val="0"/>
                <w:color w:val="000000"/>
                <w:lang w:eastAsia="th-TH"/>
              </w:rPr>
            </w:pPr>
          </w:p>
        </w:tc>
        <w:tc>
          <w:tcPr>
            <w:tcW w:w="1710" w:type="dxa"/>
          </w:tcPr>
          <w:p w14:paraId="6120E591" w14:textId="330887A6" w:rsidR="00E657AE" w:rsidRPr="000C3E57" w:rsidRDefault="00E657AE" w:rsidP="00E657AE">
            <w:pPr>
              <w:jc w:val="center"/>
              <w:rPr>
                <w:rFonts w:ascii="Angsana New" w:hAnsi="Angsana New" w:cs="Angsana New"/>
                <w:snapToGrid w:val="0"/>
                <w:color w:val="000000"/>
                <w:lang w:eastAsia="th-TH"/>
              </w:rPr>
            </w:pPr>
            <w:r w:rsidRPr="000C3E57">
              <w:rPr>
                <w:rFonts w:ascii="Angsana New" w:hAnsi="Angsana New" w:cs="Angsana New"/>
                <w:snapToGrid w:val="0"/>
                <w:color w:val="000000"/>
                <w:cs/>
                <w:lang w:eastAsia="th-TH"/>
              </w:rPr>
              <w:t>-</w:t>
            </w:r>
          </w:p>
        </w:tc>
        <w:tc>
          <w:tcPr>
            <w:tcW w:w="90" w:type="dxa"/>
          </w:tcPr>
          <w:p w14:paraId="4613E68F" w14:textId="77777777" w:rsidR="00E657AE" w:rsidRPr="000C3E57" w:rsidRDefault="00E657AE" w:rsidP="00E657AE">
            <w:pPr>
              <w:tabs>
                <w:tab w:val="left" w:pos="-5810"/>
              </w:tabs>
              <w:ind w:right="142"/>
              <w:jc w:val="right"/>
              <w:rPr>
                <w:rFonts w:ascii="Angsana New" w:hAnsi="Angsana New" w:cs="Angsana New"/>
              </w:rPr>
            </w:pPr>
          </w:p>
        </w:tc>
        <w:tc>
          <w:tcPr>
            <w:tcW w:w="1710" w:type="dxa"/>
          </w:tcPr>
          <w:p w14:paraId="0480D199" w14:textId="77777777" w:rsidR="00E657AE" w:rsidRPr="005A7720" w:rsidRDefault="00E657AE" w:rsidP="00E657AE">
            <w:pPr>
              <w:jc w:val="center"/>
              <w:rPr>
                <w:rFonts w:ascii="Angsana New" w:hAnsi="Angsana New" w:cs="Angsana New"/>
                <w:snapToGrid w:val="0"/>
                <w:color w:val="000000"/>
                <w:lang w:eastAsia="th-TH"/>
              </w:rPr>
            </w:pPr>
            <w:r w:rsidRPr="005A7720">
              <w:rPr>
                <w:rFonts w:ascii="Angsana New" w:hAnsi="Angsana New" w:cs="Angsana New"/>
                <w:snapToGrid w:val="0"/>
                <w:color w:val="000000"/>
                <w:cs/>
                <w:lang w:eastAsia="th-TH"/>
              </w:rPr>
              <w:t>-</w:t>
            </w:r>
          </w:p>
        </w:tc>
        <w:tc>
          <w:tcPr>
            <w:tcW w:w="90" w:type="dxa"/>
          </w:tcPr>
          <w:p w14:paraId="5CF57F4C" w14:textId="77777777" w:rsidR="00E657AE" w:rsidRPr="000C3E57" w:rsidRDefault="00E657AE" w:rsidP="00E657AE">
            <w:pPr>
              <w:tabs>
                <w:tab w:val="left" w:pos="-5810"/>
              </w:tabs>
              <w:ind w:right="142"/>
              <w:jc w:val="right"/>
              <w:rPr>
                <w:rFonts w:ascii="Angsana New" w:hAnsi="Angsana New" w:cs="Angsana New"/>
              </w:rPr>
            </w:pPr>
          </w:p>
        </w:tc>
        <w:tc>
          <w:tcPr>
            <w:tcW w:w="1710" w:type="dxa"/>
          </w:tcPr>
          <w:p w14:paraId="51216099" w14:textId="2FFC9244" w:rsidR="00E657AE" w:rsidRPr="000C3E57" w:rsidRDefault="00E657AE" w:rsidP="00E657AE">
            <w:pPr>
              <w:jc w:val="center"/>
              <w:rPr>
                <w:rFonts w:ascii="Angsana New" w:hAnsi="Angsana New" w:cs="Angsana New"/>
                <w:snapToGrid w:val="0"/>
                <w:color w:val="000000"/>
                <w:lang w:eastAsia="th-TH"/>
              </w:rPr>
            </w:pPr>
            <w:r w:rsidRPr="000C3E57">
              <w:rPr>
                <w:rFonts w:ascii="Angsana New" w:hAnsi="Angsana New" w:cs="Angsana New"/>
                <w:snapToGrid w:val="0"/>
                <w:color w:val="000000"/>
                <w:cs/>
                <w:lang w:eastAsia="th-TH"/>
              </w:rPr>
              <w:t>-</w:t>
            </w:r>
          </w:p>
        </w:tc>
      </w:tr>
      <w:tr w:rsidR="00E657AE" w:rsidRPr="000C3E57" w14:paraId="761C88CC" w14:textId="77777777" w:rsidTr="00BE76CC">
        <w:tc>
          <w:tcPr>
            <w:tcW w:w="2520" w:type="dxa"/>
          </w:tcPr>
          <w:p w14:paraId="3E9801F3" w14:textId="61DD6EE4" w:rsidR="00E657AE" w:rsidRPr="000C3E57" w:rsidRDefault="00E657AE" w:rsidP="00E657AE">
            <w:pPr>
              <w:ind w:right="-108"/>
              <w:jc w:val="thaiDistribute"/>
              <w:rPr>
                <w:rFonts w:ascii="Angsana New" w:hAnsi="Angsana New" w:cs="Angsana New"/>
                <w:cs/>
              </w:rPr>
            </w:pPr>
            <w:r w:rsidRPr="000C3E57">
              <w:rPr>
                <w:rFonts w:ascii="Angsana New" w:hAnsi="Angsana New" w:cs="Angsana New"/>
                <w:snapToGrid w:val="0"/>
                <w:color w:val="000000"/>
                <w:cs/>
                <w:lang w:eastAsia="th-TH"/>
              </w:rPr>
              <w:t>ลดลงในระหว่างปี</w:t>
            </w:r>
          </w:p>
        </w:tc>
        <w:tc>
          <w:tcPr>
            <w:tcW w:w="1620" w:type="dxa"/>
          </w:tcPr>
          <w:p w14:paraId="688F9640" w14:textId="315C28D1" w:rsidR="00E657AE" w:rsidRPr="00201D13" w:rsidRDefault="00201D13" w:rsidP="00E657AE">
            <w:pPr>
              <w:ind w:right="138"/>
              <w:jc w:val="right"/>
              <w:rPr>
                <w:rFonts w:ascii="Angsana New" w:hAnsi="Angsana New" w:cs="Angsana New"/>
                <w:snapToGrid w:val="0"/>
                <w:color w:val="000000"/>
                <w:lang w:eastAsia="th-TH"/>
              </w:rPr>
            </w:pPr>
            <w:r w:rsidRPr="00201D13">
              <w:rPr>
                <w:rFonts w:ascii="Angsana New" w:hAnsi="Angsana New" w:cs="Angsana New"/>
                <w:snapToGrid w:val="0"/>
                <w:color w:val="000000"/>
                <w:lang w:eastAsia="th-TH"/>
              </w:rPr>
              <w:t>5,454,618.66</w:t>
            </w:r>
          </w:p>
        </w:tc>
        <w:tc>
          <w:tcPr>
            <w:tcW w:w="90" w:type="dxa"/>
          </w:tcPr>
          <w:p w14:paraId="67840052" w14:textId="77777777" w:rsidR="00E657AE" w:rsidRPr="000C3E57" w:rsidRDefault="00E657AE" w:rsidP="00E657AE">
            <w:pPr>
              <w:tabs>
                <w:tab w:val="left" w:pos="-5810"/>
              </w:tabs>
              <w:ind w:right="138"/>
              <w:jc w:val="right"/>
              <w:rPr>
                <w:rFonts w:ascii="Angsana New" w:hAnsi="Angsana New" w:cs="Angsana New"/>
                <w:snapToGrid w:val="0"/>
                <w:color w:val="000000"/>
                <w:lang w:eastAsia="th-TH"/>
              </w:rPr>
            </w:pPr>
          </w:p>
        </w:tc>
        <w:tc>
          <w:tcPr>
            <w:tcW w:w="1710" w:type="dxa"/>
          </w:tcPr>
          <w:p w14:paraId="4E0D3948" w14:textId="1DFF0432" w:rsidR="00E657AE" w:rsidRPr="00F63E4F" w:rsidRDefault="00201D13" w:rsidP="00E657AE">
            <w:pPr>
              <w:ind w:right="138"/>
              <w:jc w:val="right"/>
              <w:rPr>
                <w:rFonts w:ascii="Angsana New" w:hAnsi="Angsana New" w:cs="Angsana New"/>
                <w:snapToGrid w:val="0"/>
                <w:color w:val="000000"/>
                <w:lang w:eastAsia="th-TH"/>
              </w:rPr>
            </w:pPr>
            <w:r w:rsidRPr="00201D13">
              <w:rPr>
                <w:rFonts w:ascii="Angsana New" w:hAnsi="Angsana New" w:cs="Angsana New"/>
                <w:snapToGrid w:val="0"/>
                <w:color w:val="000000"/>
                <w:lang w:eastAsia="th-TH"/>
              </w:rPr>
              <w:t>5,064,986.90</w:t>
            </w:r>
          </w:p>
        </w:tc>
        <w:tc>
          <w:tcPr>
            <w:tcW w:w="90" w:type="dxa"/>
          </w:tcPr>
          <w:p w14:paraId="6C5B63C8" w14:textId="77777777" w:rsidR="00E657AE" w:rsidRPr="000C3E57" w:rsidRDefault="00E657AE" w:rsidP="00E657AE">
            <w:pPr>
              <w:tabs>
                <w:tab w:val="left" w:pos="-5810"/>
              </w:tabs>
              <w:ind w:right="142"/>
              <w:jc w:val="right"/>
              <w:rPr>
                <w:rFonts w:ascii="Angsana New" w:hAnsi="Angsana New" w:cs="Angsana New"/>
              </w:rPr>
            </w:pPr>
          </w:p>
        </w:tc>
        <w:tc>
          <w:tcPr>
            <w:tcW w:w="1710" w:type="dxa"/>
          </w:tcPr>
          <w:p w14:paraId="090FEDB0" w14:textId="28319D67" w:rsidR="00E657AE" w:rsidRPr="005A7720" w:rsidRDefault="005A7720" w:rsidP="00E657AE">
            <w:pPr>
              <w:ind w:right="138"/>
              <w:jc w:val="right"/>
              <w:rPr>
                <w:rFonts w:ascii="Angsana New" w:hAnsi="Angsana New" w:cs="Angsana New"/>
                <w:snapToGrid w:val="0"/>
                <w:color w:val="000000"/>
                <w:lang w:eastAsia="th-TH"/>
              </w:rPr>
            </w:pPr>
            <w:r w:rsidRPr="005A7720">
              <w:rPr>
                <w:rFonts w:ascii="Angsana New" w:hAnsi="Angsana New" w:cs="Angsana New"/>
                <w:snapToGrid w:val="0"/>
                <w:color w:val="000000"/>
                <w:lang w:eastAsia="th-TH"/>
              </w:rPr>
              <w:t>5,454,618.66</w:t>
            </w:r>
          </w:p>
        </w:tc>
        <w:tc>
          <w:tcPr>
            <w:tcW w:w="90" w:type="dxa"/>
          </w:tcPr>
          <w:p w14:paraId="431E407F" w14:textId="77777777" w:rsidR="00E657AE" w:rsidRPr="000C3E57" w:rsidRDefault="00E657AE" w:rsidP="00E657AE">
            <w:pPr>
              <w:tabs>
                <w:tab w:val="left" w:pos="-5810"/>
              </w:tabs>
              <w:ind w:right="142"/>
              <w:jc w:val="right"/>
              <w:rPr>
                <w:rFonts w:ascii="Angsana New" w:hAnsi="Angsana New" w:cs="Angsana New"/>
              </w:rPr>
            </w:pPr>
          </w:p>
        </w:tc>
        <w:tc>
          <w:tcPr>
            <w:tcW w:w="1710" w:type="dxa"/>
          </w:tcPr>
          <w:p w14:paraId="7A9D0D84" w14:textId="703A73FE" w:rsidR="00E657AE" w:rsidRPr="00F63E4F" w:rsidRDefault="00E657AE" w:rsidP="00E657AE">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5</w:t>
            </w:r>
            <w:r w:rsidRPr="000C3E57">
              <w:rPr>
                <w:rFonts w:ascii="Angsana New" w:hAnsi="Angsana New" w:cs="Angsana New"/>
                <w:snapToGrid w:val="0"/>
                <w:color w:val="000000"/>
                <w:lang w:eastAsia="th-TH"/>
              </w:rPr>
              <w:t>,</w:t>
            </w:r>
            <w:r>
              <w:rPr>
                <w:rFonts w:ascii="Angsana New" w:hAnsi="Angsana New" w:cs="Angsana New"/>
                <w:snapToGrid w:val="0"/>
                <w:color w:val="000000"/>
                <w:lang w:eastAsia="th-TH"/>
              </w:rPr>
              <w:t>022</w:t>
            </w:r>
            <w:r w:rsidRPr="000C3E57">
              <w:rPr>
                <w:rFonts w:ascii="Angsana New" w:hAnsi="Angsana New" w:cs="Angsana New"/>
                <w:snapToGrid w:val="0"/>
                <w:color w:val="000000"/>
                <w:lang w:eastAsia="th-TH"/>
              </w:rPr>
              <w:t>,</w:t>
            </w:r>
            <w:r>
              <w:rPr>
                <w:rFonts w:ascii="Angsana New" w:hAnsi="Angsana New" w:cs="Angsana New"/>
                <w:snapToGrid w:val="0"/>
                <w:color w:val="000000"/>
                <w:lang w:eastAsia="th-TH"/>
              </w:rPr>
              <w:t>913.60</w:t>
            </w:r>
          </w:p>
        </w:tc>
      </w:tr>
      <w:tr w:rsidR="00E657AE" w:rsidRPr="000C3E57" w14:paraId="15F64EF6" w14:textId="77777777" w:rsidTr="00BE76CC">
        <w:tc>
          <w:tcPr>
            <w:tcW w:w="2520" w:type="dxa"/>
          </w:tcPr>
          <w:p w14:paraId="4E600832" w14:textId="46920B41" w:rsidR="00E657AE" w:rsidRPr="000C3E57" w:rsidRDefault="00E657AE" w:rsidP="00E657AE">
            <w:pPr>
              <w:rPr>
                <w:rFonts w:ascii="Angsana New" w:hAnsi="Angsana New" w:cs="Angsana New"/>
                <w:cs/>
              </w:rPr>
            </w:pPr>
            <w:r w:rsidRPr="000C3E57">
              <w:rPr>
                <w:rFonts w:ascii="Angsana New" w:hAnsi="Angsana New" w:cs="Angsana New"/>
                <w:cs/>
              </w:rPr>
              <w:t>ยอด</w:t>
            </w:r>
            <w:r w:rsidRPr="000C3E57">
              <w:rPr>
                <w:rFonts w:ascii="Angsana New" w:hAnsi="Angsana New" w:cs="Angsana New"/>
                <w:snapToGrid w:val="0"/>
                <w:color w:val="000000"/>
                <w:cs/>
                <w:lang w:eastAsia="th-TH"/>
              </w:rPr>
              <w:t>คงเหลือ</w:t>
            </w:r>
            <w:r w:rsidRPr="000C3E57">
              <w:rPr>
                <w:rFonts w:ascii="Angsana New" w:hAnsi="Angsana New" w:cs="Angsana New"/>
                <w:cs/>
              </w:rPr>
              <w:t>ปลายปี</w:t>
            </w:r>
          </w:p>
        </w:tc>
        <w:tc>
          <w:tcPr>
            <w:tcW w:w="1620" w:type="dxa"/>
            <w:tcBorders>
              <w:top w:val="single" w:sz="4" w:space="0" w:color="auto"/>
              <w:bottom w:val="double" w:sz="4" w:space="0" w:color="auto"/>
            </w:tcBorders>
          </w:tcPr>
          <w:p w14:paraId="55275309" w14:textId="49CA42C0" w:rsidR="00E657AE" w:rsidRPr="00E657AE" w:rsidRDefault="00201D13" w:rsidP="00E657AE">
            <w:pPr>
              <w:ind w:right="138"/>
              <w:jc w:val="right"/>
              <w:rPr>
                <w:rFonts w:ascii="Angsana New" w:hAnsi="Angsana New" w:cs="Angsana New"/>
                <w:snapToGrid w:val="0"/>
                <w:color w:val="000000"/>
                <w:highlight w:val="yellow"/>
                <w:lang w:eastAsia="th-TH"/>
              </w:rPr>
            </w:pPr>
            <w:r w:rsidRPr="00201D13">
              <w:rPr>
                <w:rFonts w:ascii="Angsana New" w:hAnsi="Angsana New" w:cs="Angsana New"/>
                <w:snapToGrid w:val="0"/>
                <w:color w:val="000000"/>
                <w:lang w:eastAsia="th-TH"/>
              </w:rPr>
              <w:t>(67,801,079.54)</w:t>
            </w:r>
          </w:p>
        </w:tc>
        <w:tc>
          <w:tcPr>
            <w:tcW w:w="90" w:type="dxa"/>
          </w:tcPr>
          <w:p w14:paraId="60A9572F" w14:textId="77777777" w:rsidR="00E657AE" w:rsidRPr="00394142" w:rsidRDefault="00E657AE" w:rsidP="00E657AE">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5B829AE3" w14:textId="3649ADA4" w:rsidR="00E657AE" w:rsidRPr="00394142" w:rsidRDefault="00201D13" w:rsidP="00E657AE">
            <w:pPr>
              <w:ind w:right="138"/>
              <w:jc w:val="right"/>
              <w:rPr>
                <w:rFonts w:ascii="Angsana New" w:hAnsi="Angsana New" w:cs="Angsana New"/>
                <w:snapToGrid w:val="0"/>
                <w:color w:val="000000"/>
                <w:lang w:eastAsia="th-TH"/>
              </w:rPr>
            </w:pPr>
            <w:r w:rsidRPr="00201D13">
              <w:rPr>
                <w:rFonts w:ascii="Angsana New" w:hAnsi="Angsana New" w:cs="Angsana New"/>
                <w:snapToGrid w:val="0"/>
                <w:color w:val="000000"/>
                <w:lang w:eastAsia="th-TH"/>
              </w:rPr>
              <w:t>(73,255,698.20)</w:t>
            </w:r>
          </w:p>
        </w:tc>
        <w:tc>
          <w:tcPr>
            <w:tcW w:w="90" w:type="dxa"/>
          </w:tcPr>
          <w:p w14:paraId="3C7CD71F" w14:textId="77777777" w:rsidR="00E657AE" w:rsidRPr="00394142" w:rsidRDefault="00E657AE" w:rsidP="00E657AE">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tcPr>
          <w:p w14:paraId="1C55A63E" w14:textId="593B3933" w:rsidR="00E657AE" w:rsidRPr="00E657AE" w:rsidRDefault="005A7720" w:rsidP="00E657AE">
            <w:pPr>
              <w:ind w:right="138"/>
              <w:jc w:val="right"/>
              <w:rPr>
                <w:rFonts w:ascii="Angsana New" w:hAnsi="Angsana New" w:cs="Angsana New"/>
                <w:snapToGrid w:val="0"/>
                <w:color w:val="000000"/>
                <w:highlight w:val="yellow"/>
                <w:lang w:eastAsia="th-TH"/>
              </w:rPr>
            </w:pPr>
            <w:r w:rsidRPr="005A7720">
              <w:rPr>
                <w:rFonts w:ascii="Angsana New" w:hAnsi="Angsana New" w:cs="Angsana New"/>
                <w:snapToGrid w:val="0"/>
                <w:color w:val="000000"/>
                <w:lang w:eastAsia="th-TH"/>
              </w:rPr>
              <w:t>(50,855,952.60)</w:t>
            </w:r>
          </w:p>
        </w:tc>
        <w:tc>
          <w:tcPr>
            <w:tcW w:w="90" w:type="dxa"/>
          </w:tcPr>
          <w:p w14:paraId="1CD7542B" w14:textId="77777777" w:rsidR="00E657AE" w:rsidRPr="00394142" w:rsidRDefault="00E657AE" w:rsidP="00E657AE">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0BC4BF94" w14:textId="031D9AB2" w:rsidR="00E657AE" w:rsidRPr="00394142" w:rsidRDefault="00E657AE" w:rsidP="00E657AE">
            <w:pPr>
              <w:ind w:right="138"/>
              <w:jc w:val="right"/>
              <w:rPr>
                <w:rFonts w:ascii="Angsana New" w:hAnsi="Angsana New" w:cs="Angsana New"/>
                <w:snapToGrid w:val="0"/>
                <w:color w:val="000000"/>
                <w:lang w:eastAsia="th-TH"/>
              </w:rPr>
            </w:pPr>
            <w:r w:rsidRPr="00394142">
              <w:rPr>
                <w:rFonts w:ascii="Angsana New" w:hAnsi="Angsana New" w:cs="Angsana New"/>
                <w:snapToGrid w:val="0"/>
                <w:color w:val="000000"/>
                <w:lang w:eastAsia="th-TH"/>
              </w:rPr>
              <w:t>(56,310,571.26)</w:t>
            </w:r>
          </w:p>
        </w:tc>
      </w:tr>
      <w:bookmarkEnd w:id="3"/>
    </w:tbl>
    <w:p w14:paraId="0F33164F" w14:textId="77777777" w:rsidR="003F7988" w:rsidRDefault="003F7988" w:rsidP="0004078D">
      <w:pPr>
        <w:ind w:left="450"/>
        <w:jc w:val="thaiDistribute"/>
        <w:rPr>
          <w:rFonts w:ascii="Angsana New" w:hAnsi="Angsana New" w:cs="Angsana New"/>
          <w:b/>
          <w:bCs/>
          <w:sz w:val="30"/>
          <w:szCs w:val="30"/>
        </w:rPr>
      </w:pPr>
    </w:p>
    <w:p w14:paraId="5A836844" w14:textId="77777777" w:rsidR="003A03F7" w:rsidRDefault="003A03F7" w:rsidP="0004078D">
      <w:pPr>
        <w:ind w:left="450"/>
        <w:jc w:val="thaiDistribute"/>
        <w:rPr>
          <w:rFonts w:ascii="Angsana New" w:hAnsi="Angsana New" w:cs="Angsana New"/>
          <w:b/>
          <w:bCs/>
          <w:sz w:val="30"/>
          <w:szCs w:val="30"/>
        </w:rPr>
      </w:pPr>
    </w:p>
    <w:p w14:paraId="0A2A9918" w14:textId="77777777" w:rsidR="003A03F7" w:rsidRDefault="003A03F7" w:rsidP="0004078D">
      <w:pPr>
        <w:ind w:left="450"/>
        <w:jc w:val="thaiDistribute"/>
        <w:rPr>
          <w:rFonts w:ascii="Angsana New" w:hAnsi="Angsana New" w:cs="Angsana New"/>
          <w:b/>
          <w:bCs/>
          <w:sz w:val="30"/>
          <w:szCs w:val="30"/>
        </w:rPr>
      </w:pPr>
    </w:p>
    <w:p w14:paraId="72FF3231" w14:textId="77777777" w:rsidR="003A03F7" w:rsidRDefault="003A03F7" w:rsidP="0004078D">
      <w:pPr>
        <w:ind w:left="450"/>
        <w:jc w:val="thaiDistribute"/>
        <w:rPr>
          <w:rFonts w:ascii="Angsana New" w:hAnsi="Angsana New" w:cs="Angsana New"/>
          <w:b/>
          <w:bCs/>
          <w:sz w:val="30"/>
          <w:szCs w:val="30"/>
        </w:rPr>
      </w:pPr>
    </w:p>
    <w:p w14:paraId="75FA3B6B" w14:textId="77777777" w:rsidR="003A03F7" w:rsidRDefault="003A03F7" w:rsidP="0004078D">
      <w:pPr>
        <w:ind w:left="450"/>
        <w:jc w:val="thaiDistribute"/>
        <w:rPr>
          <w:rFonts w:ascii="Angsana New" w:hAnsi="Angsana New" w:cs="Angsana New"/>
          <w:b/>
          <w:bCs/>
          <w:sz w:val="30"/>
          <w:szCs w:val="30"/>
        </w:rPr>
      </w:pPr>
    </w:p>
    <w:p w14:paraId="276C6910" w14:textId="77777777" w:rsidR="003A03F7" w:rsidRDefault="003A03F7" w:rsidP="0004078D">
      <w:pPr>
        <w:ind w:left="450"/>
        <w:jc w:val="thaiDistribute"/>
        <w:rPr>
          <w:rFonts w:ascii="Angsana New" w:hAnsi="Angsana New" w:cs="Angsana New"/>
          <w:b/>
          <w:bCs/>
          <w:sz w:val="30"/>
          <w:szCs w:val="30"/>
        </w:rPr>
      </w:pPr>
    </w:p>
    <w:p w14:paraId="0576E5D2" w14:textId="77777777" w:rsidR="003A03F7" w:rsidRDefault="003A03F7" w:rsidP="0004078D">
      <w:pPr>
        <w:ind w:left="450"/>
        <w:jc w:val="thaiDistribute"/>
        <w:rPr>
          <w:rFonts w:ascii="Angsana New" w:hAnsi="Angsana New" w:cs="Angsana New"/>
          <w:b/>
          <w:bCs/>
          <w:sz w:val="30"/>
          <w:szCs w:val="30"/>
        </w:rPr>
      </w:pPr>
    </w:p>
    <w:p w14:paraId="75DFF2EA" w14:textId="77777777" w:rsidR="003A03F7" w:rsidRDefault="003A03F7" w:rsidP="0004078D">
      <w:pPr>
        <w:ind w:left="450"/>
        <w:jc w:val="thaiDistribute"/>
        <w:rPr>
          <w:rFonts w:ascii="Angsana New" w:hAnsi="Angsana New" w:cs="Angsana New"/>
          <w:b/>
          <w:bCs/>
          <w:sz w:val="30"/>
          <w:szCs w:val="30"/>
        </w:rPr>
      </w:pPr>
    </w:p>
    <w:p w14:paraId="0CEF4B32" w14:textId="77777777" w:rsidR="003A03F7" w:rsidRDefault="003A03F7" w:rsidP="0004078D">
      <w:pPr>
        <w:ind w:left="450"/>
        <w:jc w:val="thaiDistribute"/>
        <w:rPr>
          <w:rFonts w:ascii="Angsana New" w:hAnsi="Angsana New" w:cs="Angsana New"/>
          <w:b/>
          <w:bCs/>
          <w:sz w:val="30"/>
          <w:szCs w:val="30"/>
        </w:rPr>
      </w:pPr>
    </w:p>
    <w:p w14:paraId="3797BA09" w14:textId="77777777" w:rsidR="003A03F7" w:rsidRDefault="003A03F7" w:rsidP="0004078D">
      <w:pPr>
        <w:ind w:left="450"/>
        <w:jc w:val="thaiDistribute"/>
        <w:rPr>
          <w:rFonts w:ascii="Angsana New" w:hAnsi="Angsana New" w:cs="Angsana New"/>
          <w:b/>
          <w:bCs/>
          <w:sz w:val="30"/>
          <w:szCs w:val="30"/>
        </w:rPr>
      </w:pPr>
    </w:p>
    <w:p w14:paraId="7B07F74C" w14:textId="77777777" w:rsidR="003A03F7" w:rsidRDefault="003A03F7" w:rsidP="0004078D">
      <w:pPr>
        <w:ind w:left="450"/>
        <w:jc w:val="thaiDistribute"/>
        <w:rPr>
          <w:rFonts w:ascii="Angsana New" w:hAnsi="Angsana New" w:cs="Angsana New"/>
          <w:b/>
          <w:bCs/>
          <w:sz w:val="30"/>
          <w:szCs w:val="30"/>
        </w:rPr>
      </w:pPr>
    </w:p>
    <w:p w14:paraId="14962D21" w14:textId="33ABEFA2" w:rsidR="00B04031" w:rsidRDefault="000F4CC8" w:rsidP="00694949">
      <w:pPr>
        <w:numPr>
          <w:ilvl w:val="0"/>
          <w:numId w:val="1"/>
        </w:numPr>
        <w:tabs>
          <w:tab w:val="clear" w:pos="360"/>
        </w:tabs>
        <w:ind w:left="450" w:hanging="426"/>
        <w:jc w:val="thaiDistribute"/>
        <w:rPr>
          <w:rFonts w:ascii="Angsana New" w:hAnsi="Angsana New" w:cs="Angsana New"/>
          <w:b/>
          <w:bCs/>
          <w:sz w:val="30"/>
          <w:szCs w:val="30"/>
          <w:lang w:val="x-none" w:eastAsia="x-none"/>
        </w:rPr>
      </w:pPr>
      <w:r w:rsidRPr="006778FC">
        <w:rPr>
          <w:rFonts w:ascii="Angsana New" w:hAnsi="Angsana New" w:cs="Angsana New"/>
          <w:b/>
          <w:bCs/>
          <w:sz w:val="30"/>
          <w:szCs w:val="30"/>
          <w:cs/>
          <w:lang w:val="x-none" w:eastAsia="x-none"/>
        </w:rPr>
        <w:t>ลูกหนี้การค้าและลูกหนี้</w:t>
      </w:r>
      <w:r w:rsidR="00C66339" w:rsidRPr="006778FC">
        <w:rPr>
          <w:rFonts w:ascii="Angsana New" w:hAnsi="Angsana New" w:cs="Angsana New"/>
          <w:b/>
          <w:bCs/>
          <w:sz w:val="30"/>
          <w:szCs w:val="30"/>
          <w:cs/>
          <w:lang w:val="x-none" w:eastAsia="x-none"/>
        </w:rPr>
        <w:t>หมุนเวียน</w:t>
      </w:r>
      <w:r w:rsidRPr="006778FC">
        <w:rPr>
          <w:rFonts w:ascii="Angsana New" w:hAnsi="Angsana New" w:cs="Angsana New"/>
          <w:b/>
          <w:bCs/>
          <w:sz w:val="30"/>
          <w:szCs w:val="30"/>
          <w:cs/>
          <w:lang w:val="x-none" w:eastAsia="x-none"/>
        </w:rPr>
        <w:t>อื่น – กิจการอื่น</w:t>
      </w:r>
    </w:p>
    <w:p w14:paraId="337083AE" w14:textId="77777777" w:rsidR="006B32C5" w:rsidRPr="006B32C5" w:rsidRDefault="006B32C5" w:rsidP="006B32C5">
      <w:pPr>
        <w:ind w:left="450"/>
        <w:jc w:val="thaiDistribute"/>
        <w:rPr>
          <w:rFonts w:ascii="Angsana New" w:hAnsi="Angsana New" w:cs="Angsana New"/>
          <w:b/>
          <w:bCs/>
          <w:sz w:val="16"/>
          <w:szCs w:val="16"/>
          <w:lang w:val="x-none" w:eastAsia="x-none"/>
        </w:rPr>
      </w:pPr>
    </w:p>
    <w:p w14:paraId="7E3F3CB1" w14:textId="3F69FDFE" w:rsidR="000F4CC8" w:rsidRPr="006778FC" w:rsidRDefault="000F4CC8" w:rsidP="00A6595D">
      <w:pPr>
        <w:pStyle w:val="Subtitle"/>
        <w:tabs>
          <w:tab w:val="left" w:pos="851"/>
        </w:tabs>
        <w:ind w:left="284" w:firstLine="1066"/>
        <w:jc w:val="both"/>
        <w:rPr>
          <w:rFonts w:hAnsi="Angsana New"/>
          <w:b w:val="0"/>
          <w:bCs w:val="0"/>
          <w:sz w:val="30"/>
          <w:szCs w:val="30"/>
        </w:rPr>
      </w:pPr>
      <w:r w:rsidRPr="006778FC">
        <w:rPr>
          <w:rFonts w:hAnsi="Angsana New"/>
          <w:b w:val="0"/>
          <w:bCs w:val="0"/>
          <w:sz w:val="30"/>
          <w:szCs w:val="30"/>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101"/>
        <w:gridCol w:w="1609"/>
        <w:gridCol w:w="90"/>
        <w:gridCol w:w="1620"/>
      </w:tblGrid>
      <w:tr w:rsidR="006F6B98" w:rsidRPr="00F46CAB" w14:paraId="08163700" w14:textId="77777777" w:rsidTr="00BE76CC">
        <w:trPr>
          <w:cantSplit/>
        </w:trPr>
        <w:tc>
          <w:tcPr>
            <w:tcW w:w="2520" w:type="dxa"/>
          </w:tcPr>
          <w:p w14:paraId="30176D7C" w14:textId="77777777" w:rsidR="006F6B98" w:rsidRPr="00F46CAB" w:rsidRDefault="006F6B98" w:rsidP="006F6B98">
            <w:pPr>
              <w:jc w:val="center"/>
              <w:rPr>
                <w:rFonts w:ascii="Angsana New" w:hAnsi="Angsana New" w:cs="Angsana New"/>
              </w:rPr>
            </w:pPr>
          </w:p>
        </w:tc>
        <w:tc>
          <w:tcPr>
            <w:tcW w:w="3420" w:type="dxa"/>
            <w:gridSpan w:val="3"/>
          </w:tcPr>
          <w:p w14:paraId="0DD00C4F" w14:textId="77777777" w:rsidR="006F6B98" w:rsidRPr="00F46CAB" w:rsidRDefault="006F6B98" w:rsidP="006F6B98">
            <w:pPr>
              <w:jc w:val="center"/>
              <w:rPr>
                <w:rFonts w:ascii="Angsana New" w:hAnsi="Angsana New" w:cs="Angsana New"/>
                <w:cs/>
              </w:rPr>
            </w:pPr>
          </w:p>
        </w:tc>
        <w:tc>
          <w:tcPr>
            <w:tcW w:w="101" w:type="dxa"/>
          </w:tcPr>
          <w:p w14:paraId="0174F983" w14:textId="77777777" w:rsidR="006F6B98" w:rsidRPr="00F46CAB" w:rsidRDefault="006F6B98" w:rsidP="006F6B98">
            <w:pPr>
              <w:jc w:val="center"/>
              <w:rPr>
                <w:rFonts w:ascii="Angsana New" w:hAnsi="Angsana New" w:cs="Angsana New"/>
              </w:rPr>
            </w:pPr>
          </w:p>
        </w:tc>
        <w:tc>
          <w:tcPr>
            <w:tcW w:w="3319" w:type="dxa"/>
            <w:gridSpan w:val="3"/>
          </w:tcPr>
          <w:p w14:paraId="7F94BCA6" w14:textId="2B6B109C" w:rsidR="006F6B98" w:rsidRPr="00F46CAB" w:rsidRDefault="006F6B98" w:rsidP="006F6B98">
            <w:pPr>
              <w:jc w:val="right"/>
              <w:rPr>
                <w:rFonts w:ascii="Angsana New" w:hAnsi="Angsana New" w:cs="Angsana New"/>
                <w:cs/>
              </w:rPr>
            </w:pPr>
            <w:r w:rsidRPr="00F46CAB">
              <w:rPr>
                <w:rFonts w:ascii="Angsana New" w:eastAsia="Times New Roman" w:hAnsi="Angsana New" w:cs="Angsana New"/>
                <w:cs/>
              </w:rPr>
              <w:t>(หน่วย: บาท)</w:t>
            </w:r>
          </w:p>
        </w:tc>
      </w:tr>
      <w:tr w:rsidR="006F6B98" w:rsidRPr="00F46CAB" w14:paraId="7E464977" w14:textId="77777777" w:rsidTr="00BE76CC">
        <w:trPr>
          <w:cantSplit/>
        </w:trPr>
        <w:tc>
          <w:tcPr>
            <w:tcW w:w="2520" w:type="dxa"/>
          </w:tcPr>
          <w:p w14:paraId="4BC7D91A" w14:textId="77777777" w:rsidR="006F6B98" w:rsidRPr="00F46CAB" w:rsidRDefault="006F6B98" w:rsidP="006F6B98">
            <w:pPr>
              <w:jc w:val="center"/>
              <w:rPr>
                <w:rFonts w:ascii="Angsana New" w:hAnsi="Angsana New" w:cs="Angsana New"/>
              </w:rPr>
            </w:pPr>
          </w:p>
        </w:tc>
        <w:tc>
          <w:tcPr>
            <w:tcW w:w="3420" w:type="dxa"/>
            <w:gridSpan w:val="3"/>
          </w:tcPr>
          <w:p w14:paraId="4CE0A046" w14:textId="77777777" w:rsidR="006F6B98" w:rsidRPr="00C74F02" w:rsidRDefault="006F6B98" w:rsidP="006F6B98">
            <w:pPr>
              <w:jc w:val="center"/>
              <w:rPr>
                <w:rFonts w:ascii="Angsana New" w:hAnsi="Angsana New" w:cs="Angsana New"/>
                <w:snapToGrid w:val="0"/>
                <w:color w:val="000000"/>
                <w:lang w:eastAsia="th-TH"/>
              </w:rPr>
            </w:pPr>
            <w:r w:rsidRPr="00C74F02">
              <w:rPr>
                <w:rFonts w:ascii="Angsana New" w:hAnsi="Angsana New" w:cs="Angsana New"/>
                <w:snapToGrid w:val="0"/>
                <w:color w:val="000000"/>
                <w:cs/>
                <w:lang w:eastAsia="th-TH"/>
              </w:rPr>
              <w:t>งบการเงินรวม</w:t>
            </w:r>
          </w:p>
        </w:tc>
        <w:tc>
          <w:tcPr>
            <w:tcW w:w="101" w:type="dxa"/>
          </w:tcPr>
          <w:p w14:paraId="6071717F" w14:textId="77777777" w:rsidR="006F6B98" w:rsidRPr="00F46CAB" w:rsidRDefault="006F6B98" w:rsidP="006F6B98">
            <w:pPr>
              <w:jc w:val="center"/>
              <w:rPr>
                <w:rFonts w:ascii="Angsana New" w:hAnsi="Angsana New" w:cs="Angsana New"/>
              </w:rPr>
            </w:pPr>
          </w:p>
        </w:tc>
        <w:tc>
          <w:tcPr>
            <w:tcW w:w="3319" w:type="dxa"/>
            <w:gridSpan w:val="3"/>
          </w:tcPr>
          <w:p w14:paraId="7B1C0DB1" w14:textId="77777777" w:rsidR="006F6B98" w:rsidRPr="00F46CAB" w:rsidRDefault="006F6B98" w:rsidP="006F6B98">
            <w:pPr>
              <w:jc w:val="center"/>
              <w:rPr>
                <w:rFonts w:ascii="Angsana New" w:hAnsi="Angsana New" w:cs="Angsana New"/>
              </w:rPr>
            </w:pPr>
            <w:r w:rsidRPr="00F46CAB">
              <w:rPr>
                <w:rFonts w:ascii="Angsana New" w:hAnsi="Angsana New" w:cs="Angsana New"/>
                <w:cs/>
              </w:rPr>
              <w:t>งบการเงินเฉพาะกิจการ</w:t>
            </w:r>
          </w:p>
        </w:tc>
      </w:tr>
      <w:tr w:rsidR="00F46CAB" w:rsidRPr="00F46CAB" w14:paraId="0CABD6D2" w14:textId="77777777" w:rsidTr="00BE76CC">
        <w:tc>
          <w:tcPr>
            <w:tcW w:w="2520" w:type="dxa"/>
          </w:tcPr>
          <w:p w14:paraId="697D5855" w14:textId="77777777" w:rsidR="00F46CAB" w:rsidRPr="00F46CAB" w:rsidRDefault="00F46CAB" w:rsidP="00F46CAB">
            <w:pPr>
              <w:jc w:val="thaiDistribute"/>
              <w:rPr>
                <w:rFonts w:ascii="Angsana New" w:hAnsi="Angsana New" w:cs="Angsana New"/>
                <w:cs/>
              </w:rPr>
            </w:pPr>
          </w:p>
        </w:tc>
        <w:tc>
          <w:tcPr>
            <w:tcW w:w="3420" w:type="dxa"/>
            <w:gridSpan w:val="3"/>
          </w:tcPr>
          <w:p w14:paraId="23B15BFC" w14:textId="7D8E32DD" w:rsidR="00F46CAB" w:rsidRPr="00F46CAB" w:rsidRDefault="00F46CAB" w:rsidP="00F46CAB">
            <w:pPr>
              <w:jc w:val="center"/>
              <w:rPr>
                <w:rFonts w:ascii="Angsana New" w:hAnsi="Angsana New" w:cs="Angsana New"/>
                <w:snapToGrid w:val="0"/>
                <w:color w:val="000000"/>
                <w:lang w:eastAsia="th-TH"/>
              </w:rPr>
            </w:pPr>
            <w:r w:rsidRPr="00F46CAB">
              <w:rPr>
                <w:rFonts w:ascii="Angsana New" w:hAnsi="Angsana New" w:cs="Angsana New"/>
                <w:snapToGrid w:val="0"/>
                <w:color w:val="000000"/>
                <w:cs/>
                <w:lang w:eastAsia="th-TH"/>
              </w:rPr>
              <w:t xml:space="preserve">ณ วันที่ </w:t>
            </w:r>
            <w:r w:rsidRPr="00F46CAB">
              <w:rPr>
                <w:rFonts w:ascii="Angsana New" w:hAnsi="Angsana New" w:cs="Angsana New"/>
                <w:snapToGrid w:val="0"/>
                <w:color w:val="000000"/>
                <w:lang w:eastAsia="th-TH"/>
              </w:rPr>
              <w:t>31</w:t>
            </w:r>
            <w:r w:rsidRPr="00F46CAB">
              <w:rPr>
                <w:rFonts w:ascii="Angsana New" w:hAnsi="Angsana New" w:cs="Angsana New"/>
                <w:snapToGrid w:val="0"/>
                <w:color w:val="000000"/>
                <w:cs/>
                <w:lang w:eastAsia="th-TH"/>
              </w:rPr>
              <w:t xml:space="preserve"> ธันวาคม</w:t>
            </w:r>
          </w:p>
        </w:tc>
        <w:tc>
          <w:tcPr>
            <w:tcW w:w="101" w:type="dxa"/>
          </w:tcPr>
          <w:p w14:paraId="66228E30" w14:textId="77777777" w:rsidR="00F46CAB" w:rsidRPr="00F46CAB" w:rsidRDefault="00F46CAB" w:rsidP="00F46CAB">
            <w:pPr>
              <w:jc w:val="center"/>
              <w:rPr>
                <w:rFonts w:ascii="Angsana New" w:hAnsi="Angsana New" w:cs="Angsana New"/>
                <w:snapToGrid w:val="0"/>
                <w:color w:val="000000"/>
                <w:lang w:eastAsia="th-TH"/>
              </w:rPr>
            </w:pPr>
          </w:p>
        </w:tc>
        <w:tc>
          <w:tcPr>
            <w:tcW w:w="3319" w:type="dxa"/>
            <w:gridSpan w:val="3"/>
          </w:tcPr>
          <w:p w14:paraId="73FEAFD1" w14:textId="2E9C2F56" w:rsidR="00F46CAB" w:rsidRPr="00F46CAB" w:rsidRDefault="00F46CAB" w:rsidP="00F46CAB">
            <w:pPr>
              <w:jc w:val="center"/>
              <w:rPr>
                <w:rFonts w:ascii="Angsana New" w:hAnsi="Angsana New" w:cs="Angsana New"/>
                <w:snapToGrid w:val="0"/>
                <w:color w:val="000000"/>
                <w:lang w:eastAsia="th-TH"/>
              </w:rPr>
            </w:pPr>
            <w:r w:rsidRPr="00F46CAB">
              <w:rPr>
                <w:rFonts w:ascii="Angsana New" w:hAnsi="Angsana New" w:cs="Angsana New"/>
                <w:snapToGrid w:val="0"/>
                <w:color w:val="000000"/>
                <w:cs/>
                <w:lang w:eastAsia="th-TH"/>
              </w:rPr>
              <w:t>ณ วันที่</w:t>
            </w:r>
            <w:r w:rsidRPr="00F46CAB">
              <w:rPr>
                <w:rFonts w:ascii="Angsana New" w:hAnsi="Angsana New" w:cs="Angsana New"/>
                <w:snapToGrid w:val="0"/>
                <w:color w:val="000000"/>
                <w:lang w:eastAsia="th-TH"/>
              </w:rPr>
              <w:t xml:space="preserve"> 31 </w:t>
            </w:r>
            <w:r w:rsidRPr="00F46CAB">
              <w:rPr>
                <w:rFonts w:ascii="Angsana New" w:hAnsi="Angsana New" w:cs="Angsana New"/>
                <w:snapToGrid w:val="0"/>
                <w:color w:val="000000"/>
                <w:cs/>
                <w:lang w:eastAsia="th-TH"/>
              </w:rPr>
              <w:t>ธันวาคม</w:t>
            </w:r>
          </w:p>
        </w:tc>
      </w:tr>
      <w:tr w:rsidR="00E657AE" w:rsidRPr="00F46CAB" w14:paraId="1F078F91" w14:textId="77777777" w:rsidTr="00BE76CC">
        <w:tc>
          <w:tcPr>
            <w:tcW w:w="2520" w:type="dxa"/>
          </w:tcPr>
          <w:p w14:paraId="375CED5D" w14:textId="77777777" w:rsidR="00E657AE" w:rsidRPr="00F46CAB" w:rsidRDefault="00E657AE" w:rsidP="00E657AE">
            <w:pPr>
              <w:jc w:val="thaiDistribute"/>
              <w:rPr>
                <w:rFonts w:ascii="Angsana New" w:hAnsi="Angsana New" w:cs="Angsana New"/>
                <w:cs/>
              </w:rPr>
            </w:pPr>
          </w:p>
        </w:tc>
        <w:tc>
          <w:tcPr>
            <w:tcW w:w="1620" w:type="dxa"/>
          </w:tcPr>
          <w:p w14:paraId="030ACFAC" w14:textId="1F6B6D4A" w:rsidR="00E657AE" w:rsidRPr="00F46CAB" w:rsidRDefault="00E657AE" w:rsidP="00E657AE">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50CDA684" w14:textId="77777777" w:rsidR="00E657AE" w:rsidRPr="00F46CAB" w:rsidRDefault="00E657AE" w:rsidP="00E657AE">
            <w:pPr>
              <w:jc w:val="center"/>
              <w:rPr>
                <w:rFonts w:ascii="Angsana New" w:hAnsi="Angsana New" w:cs="Angsana New"/>
                <w:snapToGrid w:val="0"/>
                <w:color w:val="000000"/>
                <w:lang w:eastAsia="th-TH"/>
              </w:rPr>
            </w:pPr>
          </w:p>
        </w:tc>
        <w:tc>
          <w:tcPr>
            <w:tcW w:w="1710" w:type="dxa"/>
          </w:tcPr>
          <w:p w14:paraId="7C79F629" w14:textId="4872B342" w:rsidR="00E657AE" w:rsidRPr="00F46CAB" w:rsidRDefault="00E657AE" w:rsidP="00E657AE">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101" w:type="dxa"/>
          </w:tcPr>
          <w:p w14:paraId="6DE57C6D" w14:textId="77777777" w:rsidR="00E657AE" w:rsidRPr="00F46CAB" w:rsidRDefault="00E657AE" w:rsidP="00E657AE">
            <w:pPr>
              <w:jc w:val="center"/>
              <w:rPr>
                <w:rFonts w:ascii="Angsana New" w:hAnsi="Angsana New" w:cs="Angsana New"/>
                <w:snapToGrid w:val="0"/>
                <w:color w:val="000000"/>
                <w:lang w:eastAsia="th-TH"/>
              </w:rPr>
            </w:pPr>
          </w:p>
        </w:tc>
        <w:tc>
          <w:tcPr>
            <w:tcW w:w="1609" w:type="dxa"/>
          </w:tcPr>
          <w:p w14:paraId="17E3536B" w14:textId="65EAB41F" w:rsidR="00E657AE" w:rsidRPr="00F46CAB" w:rsidRDefault="00E657AE" w:rsidP="00E657AE">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0703E00E" w14:textId="77777777" w:rsidR="00E657AE" w:rsidRPr="00F46CAB" w:rsidRDefault="00E657AE" w:rsidP="00E657AE">
            <w:pPr>
              <w:jc w:val="center"/>
              <w:rPr>
                <w:rFonts w:ascii="Angsana New" w:hAnsi="Angsana New" w:cs="Angsana New"/>
                <w:snapToGrid w:val="0"/>
                <w:color w:val="000000"/>
                <w:lang w:eastAsia="th-TH"/>
              </w:rPr>
            </w:pPr>
          </w:p>
        </w:tc>
        <w:tc>
          <w:tcPr>
            <w:tcW w:w="1620" w:type="dxa"/>
          </w:tcPr>
          <w:p w14:paraId="3AB724B2" w14:textId="26C9708F" w:rsidR="00E657AE" w:rsidRPr="00F46CAB" w:rsidRDefault="00E657AE" w:rsidP="00E657AE">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3207C9" w:rsidRPr="00F46CAB" w14:paraId="12DE0FFF" w14:textId="77777777" w:rsidTr="00BE76CC">
        <w:tc>
          <w:tcPr>
            <w:tcW w:w="2520" w:type="dxa"/>
          </w:tcPr>
          <w:p w14:paraId="12D64B4A" w14:textId="77777777" w:rsidR="003207C9" w:rsidRPr="00F46CAB" w:rsidRDefault="003207C9" w:rsidP="003207C9">
            <w:pPr>
              <w:jc w:val="thaiDistribute"/>
              <w:rPr>
                <w:rFonts w:ascii="Angsana New" w:hAnsi="Angsana New" w:cs="Angsana New"/>
                <w:cs/>
              </w:rPr>
            </w:pPr>
            <w:r w:rsidRPr="00F46CAB">
              <w:rPr>
                <w:rFonts w:ascii="Angsana New" w:hAnsi="Angsana New" w:cs="Angsana New"/>
                <w:cs/>
              </w:rPr>
              <w:t>ลูกหนี้การค้า</w:t>
            </w:r>
          </w:p>
        </w:tc>
        <w:tc>
          <w:tcPr>
            <w:tcW w:w="1620" w:type="dxa"/>
          </w:tcPr>
          <w:p w14:paraId="42131C64" w14:textId="031AC54A" w:rsidR="003207C9" w:rsidRPr="00E657AE" w:rsidRDefault="003207C9" w:rsidP="003207C9">
            <w:pPr>
              <w:tabs>
                <w:tab w:val="left" w:pos="-5810"/>
              </w:tabs>
              <w:ind w:right="227" w:firstLine="113"/>
              <w:jc w:val="right"/>
              <w:rPr>
                <w:rFonts w:ascii="Angsana New" w:hAnsi="Angsana New" w:cs="Angsana New"/>
                <w:snapToGrid w:val="0"/>
                <w:color w:val="000000"/>
                <w:spacing w:val="2"/>
                <w:highlight w:val="yellow"/>
                <w:lang w:eastAsia="th-TH"/>
              </w:rPr>
            </w:pPr>
            <w:r w:rsidRPr="00C550FE">
              <w:rPr>
                <w:rFonts w:ascii="Angsana New" w:hAnsi="Angsana New" w:cs="Angsana New"/>
                <w:snapToGrid w:val="0"/>
                <w:color w:val="000000"/>
                <w:lang w:eastAsia="th-TH"/>
              </w:rPr>
              <w:t>22,594,046.81</w:t>
            </w:r>
          </w:p>
        </w:tc>
        <w:tc>
          <w:tcPr>
            <w:tcW w:w="90" w:type="dxa"/>
          </w:tcPr>
          <w:p w14:paraId="7234FF3E" w14:textId="77777777" w:rsidR="003207C9" w:rsidRPr="00F46CAB" w:rsidRDefault="003207C9" w:rsidP="003207C9">
            <w:pPr>
              <w:tabs>
                <w:tab w:val="left" w:pos="-5810"/>
              </w:tabs>
              <w:ind w:right="138"/>
              <w:jc w:val="right"/>
              <w:rPr>
                <w:rFonts w:ascii="Angsana New" w:hAnsi="Angsana New" w:cs="Angsana New"/>
                <w:snapToGrid w:val="0"/>
                <w:color w:val="000000"/>
                <w:lang w:eastAsia="th-TH"/>
              </w:rPr>
            </w:pPr>
          </w:p>
        </w:tc>
        <w:tc>
          <w:tcPr>
            <w:tcW w:w="1710" w:type="dxa"/>
          </w:tcPr>
          <w:p w14:paraId="7630E255" w14:textId="25E99699" w:rsidR="003207C9" w:rsidRPr="00F46CAB" w:rsidRDefault="003207C9" w:rsidP="003207C9">
            <w:pPr>
              <w:tabs>
                <w:tab w:val="left" w:pos="-5810"/>
              </w:tabs>
              <w:ind w:right="138"/>
              <w:jc w:val="right"/>
              <w:rPr>
                <w:rFonts w:ascii="Angsana New" w:hAnsi="Angsana New" w:cs="Angsana New"/>
                <w:snapToGrid w:val="0"/>
                <w:color w:val="000000"/>
                <w:lang w:eastAsia="th-TH"/>
              </w:rPr>
            </w:pPr>
            <w:r w:rsidRPr="00DA70A9">
              <w:rPr>
                <w:rFonts w:ascii="Angsana New" w:hAnsi="Angsana New" w:cs="Angsana New"/>
                <w:snapToGrid w:val="0"/>
                <w:color w:val="000000"/>
                <w:lang w:eastAsia="th-TH"/>
              </w:rPr>
              <w:t>23,481,328.70</w:t>
            </w:r>
          </w:p>
        </w:tc>
        <w:tc>
          <w:tcPr>
            <w:tcW w:w="101" w:type="dxa"/>
          </w:tcPr>
          <w:p w14:paraId="4C67DDF9" w14:textId="77777777" w:rsidR="003207C9" w:rsidRPr="00F46CAB" w:rsidRDefault="003207C9" w:rsidP="003207C9">
            <w:pPr>
              <w:tabs>
                <w:tab w:val="left" w:pos="-5810"/>
              </w:tabs>
              <w:ind w:right="138"/>
              <w:jc w:val="right"/>
              <w:rPr>
                <w:rFonts w:ascii="Angsana New" w:hAnsi="Angsana New" w:cs="Angsana New"/>
                <w:snapToGrid w:val="0"/>
                <w:color w:val="000000"/>
                <w:lang w:eastAsia="th-TH"/>
              </w:rPr>
            </w:pPr>
          </w:p>
        </w:tc>
        <w:tc>
          <w:tcPr>
            <w:tcW w:w="1609" w:type="dxa"/>
          </w:tcPr>
          <w:p w14:paraId="47BB867A" w14:textId="32EB57CE" w:rsidR="003207C9" w:rsidRPr="00E657AE" w:rsidRDefault="003207C9" w:rsidP="003207C9">
            <w:pPr>
              <w:tabs>
                <w:tab w:val="left" w:pos="-5810"/>
              </w:tabs>
              <w:ind w:right="227"/>
              <w:jc w:val="right"/>
              <w:rPr>
                <w:rFonts w:ascii="Angsana New" w:hAnsi="Angsana New" w:cs="Angsana New"/>
                <w:snapToGrid w:val="0"/>
                <w:color w:val="000000"/>
                <w:highlight w:val="yellow"/>
                <w:lang w:eastAsia="th-TH"/>
              </w:rPr>
            </w:pPr>
            <w:r w:rsidRPr="00C550FE">
              <w:rPr>
                <w:rFonts w:ascii="Angsana New" w:hAnsi="Angsana New" w:cs="Angsana New"/>
                <w:snapToGrid w:val="0"/>
                <w:color w:val="000000"/>
                <w:lang w:eastAsia="th-TH"/>
              </w:rPr>
              <w:t>22,594,046.81</w:t>
            </w:r>
          </w:p>
        </w:tc>
        <w:tc>
          <w:tcPr>
            <w:tcW w:w="90" w:type="dxa"/>
          </w:tcPr>
          <w:p w14:paraId="0022DB2E" w14:textId="77777777" w:rsidR="003207C9" w:rsidRPr="00F46CAB" w:rsidRDefault="003207C9" w:rsidP="003207C9">
            <w:pPr>
              <w:tabs>
                <w:tab w:val="left" w:pos="-5810"/>
              </w:tabs>
              <w:ind w:right="227"/>
              <w:jc w:val="right"/>
              <w:rPr>
                <w:rFonts w:ascii="Angsana New" w:hAnsi="Angsana New" w:cs="Angsana New"/>
                <w:snapToGrid w:val="0"/>
                <w:color w:val="000000"/>
                <w:lang w:eastAsia="th-TH"/>
              </w:rPr>
            </w:pPr>
          </w:p>
        </w:tc>
        <w:tc>
          <w:tcPr>
            <w:tcW w:w="1620" w:type="dxa"/>
          </w:tcPr>
          <w:p w14:paraId="543F138E" w14:textId="41F4C9B6" w:rsidR="003207C9" w:rsidRPr="00F46CAB" w:rsidRDefault="003207C9" w:rsidP="003207C9">
            <w:pPr>
              <w:tabs>
                <w:tab w:val="left" w:pos="-5810"/>
              </w:tabs>
              <w:ind w:right="170"/>
              <w:jc w:val="right"/>
              <w:rPr>
                <w:rFonts w:ascii="Angsana New" w:hAnsi="Angsana New" w:cs="Angsana New"/>
                <w:snapToGrid w:val="0"/>
                <w:color w:val="000000"/>
                <w:lang w:eastAsia="th-TH"/>
              </w:rPr>
            </w:pPr>
            <w:r w:rsidRPr="00CF1B23">
              <w:rPr>
                <w:rFonts w:ascii="Angsana New" w:hAnsi="Angsana New" w:cs="Angsana New"/>
                <w:snapToGrid w:val="0"/>
                <w:color w:val="000000"/>
                <w:lang w:eastAsia="th-TH"/>
              </w:rPr>
              <w:t>23,300,457.42</w:t>
            </w:r>
          </w:p>
        </w:tc>
      </w:tr>
      <w:tr w:rsidR="003207C9" w:rsidRPr="00F46CAB" w14:paraId="24838E97" w14:textId="77777777" w:rsidTr="00BE76CC">
        <w:tc>
          <w:tcPr>
            <w:tcW w:w="2520" w:type="dxa"/>
          </w:tcPr>
          <w:p w14:paraId="6C187097" w14:textId="77777777" w:rsidR="003207C9" w:rsidRPr="00F46CAB" w:rsidRDefault="003207C9" w:rsidP="003207C9">
            <w:pPr>
              <w:tabs>
                <w:tab w:val="left" w:pos="360"/>
                <w:tab w:val="left" w:pos="1080"/>
              </w:tabs>
              <w:ind w:left="270" w:right="-108" w:hanging="270"/>
              <w:rPr>
                <w:rFonts w:ascii="Angsana New" w:hAnsi="Angsana New" w:cs="Angsana New"/>
                <w:spacing w:val="-2"/>
              </w:rPr>
            </w:pPr>
            <w:r w:rsidRPr="00F46CAB">
              <w:rPr>
                <w:rFonts w:ascii="Angsana New" w:hAnsi="Angsana New" w:cs="Angsana New"/>
                <w:spacing w:val="-2"/>
                <w:u w:val="single"/>
                <w:cs/>
              </w:rPr>
              <w:t>หัก</w:t>
            </w:r>
            <w:r w:rsidRPr="00F46CAB">
              <w:rPr>
                <w:rFonts w:ascii="Angsana New" w:hAnsi="Angsana New" w:cs="Angsana New"/>
                <w:spacing w:val="-2"/>
                <w:cs/>
              </w:rPr>
              <w:t xml:space="preserve"> ค่าเผื่อผลขาดทุนด้านเครดิตที่</w:t>
            </w:r>
          </w:p>
          <w:p w14:paraId="00A45196" w14:textId="77777777" w:rsidR="003207C9" w:rsidRPr="00F46CAB" w:rsidRDefault="003207C9" w:rsidP="003207C9">
            <w:pPr>
              <w:tabs>
                <w:tab w:val="left" w:pos="360"/>
                <w:tab w:val="left" w:pos="1080"/>
              </w:tabs>
              <w:ind w:left="270" w:right="-108" w:firstLine="113"/>
              <w:rPr>
                <w:rFonts w:ascii="Angsana New" w:hAnsi="Angsana New" w:cs="Angsana New"/>
                <w:cs/>
              </w:rPr>
            </w:pPr>
            <w:r w:rsidRPr="00F46CAB">
              <w:rPr>
                <w:rFonts w:ascii="Angsana New" w:hAnsi="Angsana New" w:cs="Angsana New"/>
                <w:spacing w:val="-2"/>
                <w:cs/>
              </w:rPr>
              <w:t>คาดว่าจะเกิดขึ้น</w:t>
            </w:r>
          </w:p>
        </w:tc>
        <w:tc>
          <w:tcPr>
            <w:tcW w:w="1620" w:type="dxa"/>
            <w:tcBorders>
              <w:bottom w:val="single" w:sz="4" w:space="0" w:color="auto"/>
            </w:tcBorders>
          </w:tcPr>
          <w:p w14:paraId="6FD3E9A0" w14:textId="2B782FD8" w:rsidR="003207C9" w:rsidRPr="00E657AE" w:rsidRDefault="003207C9" w:rsidP="003207C9">
            <w:pPr>
              <w:tabs>
                <w:tab w:val="left" w:pos="-5810"/>
              </w:tabs>
              <w:ind w:right="227" w:firstLine="113"/>
              <w:jc w:val="right"/>
              <w:rPr>
                <w:rFonts w:ascii="Angsana New" w:hAnsi="Angsana New" w:cs="Angsana New"/>
                <w:snapToGrid w:val="0"/>
                <w:color w:val="000000"/>
                <w:spacing w:val="2"/>
                <w:highlight w:val="yellow"/>
                <w:lang w:eastAsia="th-TH"/>
              </w:rPr>
            </w:pPr>
            <w:r w:rsidRPr="00C550FE">
              <w:rPr>
                <w:rFonts w:ascii="Angsana New" w:hAnsi="Angsana New" w:cs="Angsana New"/>
                <w:snapToGrid w:val="0"/>
                <w:color w:val="000000"/>
                <w:lang w:eastAsia="th-TH"/>
              </w:rPr>
              <w:tab/>
              <w:t xml:space="preserve">     (6,796,925.33)</w:t>
            </w:r>
          </w:p>
        </w:tc>
        <w:tc>
          <w:tcPr>
            <w:tcW w:w="90" w:type="dxa"/>
          </w:tcPr>
          <w:p w14:paraId="2FB6998F" w14:textId="77777777" w:rsidR="003207C9" w:rsidRPr="00F46CAB" w:rsidRDefault="003207C9" w:rsidP="003207C9">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785C8FFC" w14:textId="66444F01" w:rsidR="003207C9" w:rsidRPr="00F46CAB" w:rsidRDefault="003207C9" w:rsidP="003207C9">
            <w:pPr>
              <w:tabs>
                <w:tab w:val="left" w:pos="-5810"/>
              </w:tabs>
              <w:ind w:right="138"/>
              <w:jc w:val="right"/>
              <w:rPr>
                <w:rFonts w:ascii="Angsana New" w:hAnsi="Angsana New" w:cs="Angsana New"/>
                <w:snapToGrid w:val="0"/>
                <w:color w:val="000000"/>
                <w:lang w:eastAsia="th-TH"/>
              </w:rPr>
            </w:pPr>
            <w:r w:rsidRPr="00CF1B23">
              <w:rPr>
                <w:rFonts w:ascii="Angsana New" w:hAnsi="Angsana New" w:cs="Angsana New"/>
                <w:snapToGrid w:val="0"/>
                <w:color w:val="000000"/>
                <w:lang w:eastAsia="th-TH"/>
              </w:rPr>
              <w:tab/>
              <w:t xml:space="preserve">    (6,720,485.69)</w:t>
            </w:r>
          </w:p>
        </w:tc>
        <w:tc>
          <w:tcPr>
            <w:tcW w:w="101" w:type="dxa"/>
          </w:tcPr>
          <w:p w14:paraId="120CAC6A" w14:textId="77777777" w:rsidR="003207C9" w:rsidRPr="00F46CAB" w:rsidRDefault="003207C9" w:rsidP="003207C9">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0C099496" w14:textId="6C787FDC" w:rsidR="003207C9" w:rsidRPr="00E657AE" w:rsidRDefault="003207C9" w:rsidP="003207C9">
            <w:pPr>
              <w:tabs>
                <w:tab w:val="left" w:pos="-5810"/>
              </w:tabs>
              <w:ind w:right="227"/>
              <w:jc w:val="right"/>
              <w:rPr>
                <w:rFonts w:ascii="Angsana New" w:hAnsi="Angsana New" w:cs="Angsana New"/>
                <w:snapToGrid w:val="0"/>
                <w:color w:val="000000"/>
                <w:highlight w:val="yellow"/>
                <w:lang w:eastAsia="th-TH"/>
              </w:rPr>
            </w:pPr>
            <w:r w:rsidRPr="00C550FE">
              <w:rPr>
                <w:rFonts w:ascii="Angsana New" w:hAnsi="Angsana New" w:cs="Angsana New"/>
                <w:snapToGrid w:val="0"/>
                <w:color w:val="000000"/>
                <w:lang w:eastAsia="th-TH"/>
              </w:rPr>
              <w:tab/>
              <w:t xml:space="preserve">     (6,796,925.33)</w:t>
            </w:r>
          </w:p>
        </w:tc>
        <w:tc>
          <w:tcPr>
            <w:tcW w:w="90" w:type="dxa"/>
          </w:tcPr>
          <w:p w14:paraId="6695FB42" w14:textId="77777777" w:rsidR="003207C9" w:rsidRPr="00F46CAB" w:rsidRDefault="003207C9" w:rsidP="003207C9">
            <w:pPr>
              <w:tabs>
                <w:tab w:val="left" w:pos="-5810"/>
              </w:tabs>
              <w:ind w:right="227"/>
              <w:jc w:val="right"/>
              <w:rPr>
                <w:rFonts w:ascii="Angsana New" w:hAnsi="Angsana New" w:cs="Angsana New"/>
                <w:snapToGrid w:val="0"/>
                <w:color w:val="000000"/>
                <w:lang w:eastAsia="th-TH"/>
              </w:rPr>
            </w:pPr>
          </w:p>
        </w:tc>
        <w:tc>
          <w:tcPr>
            <w:tcW w:w="1620" w:type="dxa"/>
            <w:tcBorders>
              <w:bottom w:val="single" w:sz="4" w:space="0" w:color="auto"/>
            </w:tcBorders>
          </w:tcPr>
          <w:p w14:paraId="5F56EB09" w14:textId="6790AA2E" w:rsidR="003207C9" w:rsidRPr="00F46CAB" w:rsidRDefault="003207C9" w:rsidP="003207C9">
            <w:pPr>
              <w:tabs>
                <w:tab w:val="left" w:pos="-5810"/>
              </w:tabs>
              <w:ind w:right="170"/>
              <w:jc w:val="right"/>
              <w:rPr>
                <w:rFonts w:ascii="Angsana New" w:hAnsi="Angsana New" w:cs="Angsana New"/>
                <w:snapToGrid w:val="0"/>
                <w:color w:val="000000"/>
                <w:lang w:eastAsia="th-TH"/>
              </w:rPr>
            </w:pPr>
            <w:r w:rsidRPr="00CF1B23">
              <w:rPr>
                <w:rFonts w:ascii="Angsana New" w:hAnsi="Angsana New" w:cs="Angsana New"/>
                <w:snapToGrid w:val="0"/>
                <w:color w:val="000000"/>
                <w:lang w:eastAsia="th-TH"/>
              </w:rPr>
              <w:tab/>
              <w:t xml:space="preserve">    (6,720,485.69)</w:t>
            </w:r>
          </w:p>
        </w:tc>
      </w:tr>
      <w:tr w:rsidR="00E657AE" w:rsidRPr="00F46CAB" w14:paraId="72FDDC47" w14:textId="77777777" w:rsidTr="00BE76CC">
        <w:tc>
          <w:tcPr>
            <w:tcW w:w="2520" w:type="dxa"/>
          </w:tcPr>
          <w:p w14:paraId="6601F3EC" w14:textId="77777777" w:rsidR="00E657AE" w:rsidRPr="00F46CAB" w:rsidRDefault="00E657AE" w:rsidP="00E657AE">
            <w:pPr>
              <w:tabs>
                <w:tab w:val="left" w:pos="360"/>
                <w:tab w:val="left" w:pos="1080"/>
              </w:tabs>
              <w:jc w:val="thaiDistribute"/>
              <w:rPr>
                <w:rFonts w:ascii="Angsana New" w:hAnsi="Angsana New" w:cs="Angsana New"/>
                <w:cs/>
              </w:rPr>
            </w:pPr>
            <w:r w:rsidRPr="00F46CAB">
              <w:rPr>
                <w:rFonts w:ascii="Angsana New" w:hAnsi="Angsana New" w:cs="Angsana New"/>
                <w:cs/>
              </w:rPr>
              <w:t>ลูกหนี้การค้า – สุทธิ</w:t>
            </w:r>
          </w:p>
        </w:tc>
        <w:tc>
          <w:tcPr>
            <w:tcW w:w="1620" w:type="dxa"/>
            <w:tcBorders>
              <w:top w:val="single" w:sz="4" w:space="0" w:color="auto"/>
            </w:tcBorders>
          </w:tcPr>
          <w:p w14:paraId="73F77FFF" w14:textId="097D2337" w:rsidR="00E657AE" w:rsidRPr="00E657AE" w:rsidRDefault="0057382A" w:rsidP="00E657AE">
            <w:pPr>
              <w:tabs>
                <w:tab w:val="left" w:pos="-5810"/>
              </w:tabs>
              <w:ind w:right="227" w:firstLine="113"/>
              <w:jc w:val="right"/>
              <w:rPr>
                <w:rFonts w:ascii="Angsana New" w:hAnsi="Angsana New" w:cs="Angsana New"/>
                <w:snapToGrid w:val="0"/>
                <w:color w:val="000000"/>
                <w:spacing w:val="2"/>
                <w:highlight w:val="yellow"/>
                <w:lang w:eastAsia="th-TH"/>
              </w:rPr>
            </w:pPr>
            <w:r w:rsidRPr="00466667">
              <w:rPr>
                <w:rFonts w:ascii="Angsana New" w:hAnsi="Angsana New" w:cs="Angsana New"/>
                <w:snapToGrid w:val="0"/>
                <w:color w:val="000000"/>
                <w:lang w:eastAsia="th-TH"/>
              </w:rPr>
              <w:t>15,797,121.48</w:t>
            </w:r>
          </w:p>
        </w:tc>
        <w:tc>
          <w:tcPr>
            <w:tcW w:w="90" w:type="dxa"/>
          </w:tcPr>
          <w:p w14:paraId="78F63C9D" w14:textId="77777777" w:rsidR="00E657AE" w:rsidRPr="00F46CAB" w:rsidRDefault="00E657AE" w:rsidP="00E657AE">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tcPr>
          <w:p w14:paraId="1980514B" w14:textId="08AB7917" w:rsidR="00E657AE" w:rsidRPr="00F46CAB" w:rsidRDefault="00E657AE" w:rsidP="00E657A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spacing w:val="2"/>
                <w:lang w:eastAsia="th-TH"/>
              </w:rPr>
              <w:t>16,760,843.01</w:t>
            </w:r>
          </w:p>
        </w:tc>
        <w:tc>
          <w:tcPr>
            <w:tcW w:w="101" w:type="dxa"/>
          </w:tcPr>
          <w:p w14:paraId="6ABB6044" w14:textId="77777777" w:rsidR="00E657AE" w:rsidRPr="00F46CAB" w:rsidRDefault="00E657AE" w:rsidP="00E657AE">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31690F7C" w14:textId="12342E34" w:rsidR="00E657AE" w:rsidRPr="00E657AE" w:rsidRDefault="00466667" w:rsidP="00E657AE">
            <w:pPr>
              <w:tabs>
                <w:tab w:val="left" w:pos="-5810"/>
              </w:tabs>
              <w:ind w:right="227"/>
              <w:jc w:val="right"/>
              <w:rPr>
                <w:rFonts w:ascii="Angsana New" w:hAnsi="Angsana New" w:cs="Angsana New"/>
                <w:snapToGrid w:val="0"/>
                <w:color w:val="000000"/>
                <w:highlight w:val="yellow"/>
                <w:lang w:eastAsia="th-TH"/>
              </w:rPr>
            </w:pPr>
            <w:r w:rsidRPr="00466667">
              <w:rPr>
                <w:rFonts w:ascii="Angsana New" w:hAnsi="Angsana New" w:cs="Angsana New"/>
                <w:snapToGrid w:val="0"/>
                <w:color w:val="000000"/>
                <w:lang w:eastAsia="th-TH"/>
              </w:rPr>
              <w:t>15,797,121.48</w:t>
            </w:r>
          </w:p>
        </w:tc>
        <w:tc>
          <w:tcPr>
            <w:tcW w:w="90" w:type="dxa"/>
          </w:tcPr>
          <w:p w14:paraId="2683C86A" w14:textId="77777777" w:rsidR="00E657AE" w:rsidRPr="00F46CAB" w:rsidRDefault="00E657AE" w:rsidP="00E657AE">
            <w:pPr>
              <w:tabs>
                <w:tab w:val="left" w:pos="-5810"/>
              </w:tabs>
              <w:ind w:right="227"/>
              <w:jc w:val="center"/>
              <w:rPr>
                <w:rFonts w:ascii="Angsana New" w:hAnsi="Angsana New" w:cs="Angsana New"/>
                <w:snapToGrid w:val="0"/>
                <w:color w:val="000000"/>
                <w:lang w:eastAsia="th-TH"/>
              </w:rPr>
            </w:pPr>
          </w:p>
        </w:tc>
        <w:tc>
          <w:tcPr>
            <w:tcW w:w="1620" w:type="dxa"/>
            <w:tcBorders>
              <w:top w:val="single" w:sz="4" w:space="0" w:color="auto"/>
            </w:tcBorders>
          </w:tcPr>
          <w:p w14:paraId="28AC3F1C" w14:textId="57342961" w:rsidR="00E657AE" w:rsidRPr="00F46CAB" w:rsidRDefault="00E657AE" w:rsidP="00E657AE">
            <w:pPr>
              <w:tabs>
                <w:tab w:val="left" w:pos="-5810"/>
              </w:tabs>
              <w:ind w:right="170"/>
              <w:jc w:val="right"/>
              <w:rPr>
                <w:rFonts w:ascii="Angsana New" w:hAnsi="Angsana New" w:cs="Angsana New"/>
                <w:snapToGrid w:val="0"/>
                <w:color w:val="000000"/>
                <w:lang w:eastAsia="th-TH"/>
              </w:rPr>
            </w:pPr>
            <w:r w:rsidRPr="00CF1B23">
              <w:rPr>
                <w:rFonts w:ascii="Angsana New" w:hAnsi="Angsana New" w:cs="Angsana New"/>
                <w:snapToGrid w:val="0"/>
                <w:color w:val="000000"/>
                <w:lang w:eastAsia="th-TH"/>
              </w:rPr>
              <w:t>16,579,971.73</w:t>
            </w:r>
          </w:p>
        </w:tc>
      </w:tr>
      <w:tr w:rsidR="00E657AE" w:rsidRPr="00F46CAB" w14:paraId="47C1224A" w14:textId="77777777" w:rsidTr="00BE76CC">
        <w:tc>
          <w:tcPr>
            <w:tcW w:w="2520" w:type="dxa"/>
          </w:tcPr>
          <w:p w14:paraId="0FF87819" w14:textId="77777777" w:rsidR="00E657AE" w:rsidRPr="00F46CAB" w:rsidRDefault="00E657AE" w:rsidP="00E657AE">
            <w:pPr>
              <w:tabs>
                <w:tab w:val="left" w:pos="360"/>
                <w:tab w:val="left" w:pos="1080"/>
              </w:tabs>
              <w:jc w:val="thaiDistribute"/>
              <w:rPr>
                <w:rFonts w:ascii="Angsana New" w:hAnsi="Angsana New" w:cs="Angsana New"/>
              </w:rPr>
            </w:pPr>
            <w:r w:rsidRPr="00F46CAB">
              <w:rPr>
                <w:rFonts w:ascii="Angsana New" w:hAnsi="Angsana New" w:cs="Angsana New"/>
                <w:cs/>
              </w:rPr>
              <w:t>ลูกหนี้อื่น</w:t>
            </w:r>
          </w:p>
        </w:tc>
        <w:tc>
          <w:tcPr>
            <w:tcW w:w="1620" w:type="dxa"/>
            <w:tcBorders>
              <w:bottom w:val="single" w:sz="4" w:space="0" w:color="auto"/>
            </w:tcBorders>
          </w:tcPr>
          <w:p w14:paraId="4A240490" w14:textId="35DC396E" w:rsidR="00E657AE" w:rsidRPr="00E657AE" w:rsidRDefault="0057382A" w:rsidP="00E657AE">
            <w:pPr>
              <w:tabs>
                <w:tab w:val="left" w:pos="-5810"/>
              </w:tabs>
              <w:ind w:right="227" w:firstLine="113"/>
              <w:jc w:val="right"/>
              <w:rPr>
                <w:rFonts w:ascii="Angsana New" w:hAnsi="Angsana New" w:cs="Angsana New"/>
                <w:snapToGrid w:val="0"/>
                <w:color w:val="000000"/>
                <w:spacing w:val="2"/>
                <w:highlight w:val="yellow"/>
                <w:lang w:eastAsia="th-TH"/>
              </w:rPr>
            </w:pPr>
            <w:r w:rsidRPr="0057382A">
              <w:rPr>
                <w:rFonts w:ascii="Angsana New" w:hAnsi="Angsana New" w:cs="Angsana New"/>
                <w:snapToGrid w:val="0"/>
                <w:color w:val="000000"/>
                <w:spacing w:val="2"/>
                <w:lang w:eastAsia="th-TH"/>
              </w:rPr>
              <w:t>42,773,159.43</w:t>
            </w:r>
          </w:p>
        </w:tc>
        <w:tc>
          <w:tcPr>
            <w:tcW w:w="90" w:type="dxa"/>
          </w:tcPr>
          <w:p w14:paraId="62CFEBF7" w14:textId="77777777" w:rsidR="00E657AE" w:rsidRPr="00F46CAB" w:rsidRDefault="00E657AE" w:rsidP="00E657AE">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5D9C52E6" w14:textId="0525BC0B" w:rsidR="00E657AE" w:rsidRPr="00F46CAB" w:rsidRDefault="00E657AE" w:rsidP="00E657AE">
            <w:pPr>
              <w:tabs>
                <w:tab w:val="left" w:pos="-5810"/>
              </w:tabs>
              <w:ind w:right="138"/>
              <w:jc w:val="right"/>
              <w:rPr>
                <w:rFonts w:ascii="Angsana New" w:hAnsi="Angsana New" w:cs="Angsana New"/>
                <w:snapToGrid w:val="0"/>
                <w:color w:val="000000"/>
                <w:lang w:eastAsia="th-TH"/>
              </w:rPr>
            </w:pPr>
            <w:r w:rsidRPr="00CF1B23">
              <w:rPr>
                <w:rFonts w:ascii="Angsana New" w:hAnsi="Angsana New" w:cs="Angsana New"/>
                <w:snapToGrid w:val="0"/>
                <w:color w:val="000000"/>
                <w:spacing w:val="2"/>
                <w:lang w:eastAsia="th-TH"/>
              </w:rPr>
              <w:t>28,563,268.13</w:t>
            </w:r>
          </w:p>
        </w:tc>
        <w:tc>
          <w:tcPr>
            <w:tcW w:w="101" w:type="dxa"/>
          </w:tcPr>
          <w:p w14:paraId="5125182C" w14:textId="77777777" w:rsidR="00E657AE" w:rsidRPr="00F46CAB" w:rsidRDefault="00E657AE" w:rsidP="00E657AE">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171D28ED" w14:textId="74B5C9E7" w:rsidR="00E657AE" w:rsidRPr="00E657AE" w:rsidRDefault="00466667" w:rsidP="00E657AE">
            <w:pPr>
              <w:tabs>
                <w:tab w:val="left" w:pos="-5810"/>
              </w:tabs>
              <w:ind w:right="227"/>
              <w:jc w:val="right"/>
              <w:rPr>
                <w:rFonts w:ascii="Angsana New" w:hAnsi="Angsana New" w:cs="Angsana New"/>
                <w:snapToGrid w:val="0"/>
                <w:color w:val="000000"/>
                <w:highlight w:val="yellow"/>
                <w:cs/>
                <w:lang w:eastAsia="th-TH"/>
              </w:rPr>
            </w:pPr>
            <w:r w:rsidRPr="00466667">
              <w:rPr>
                <w:rFonts w:ascii="Angsana New" w:hAnsi="Angsana New" w:cs="Angsana New"/>
                <w:snapToGrid w:val="0"/>
                <w:color w:val="000000"/>
                <w:lang w:eastAsia="th-TH"/>
              </w:rPr>
              <w:t>3,401,797.43</w:t>
            </w:r>
          </w:p>
        </w:tc>
        <w:tc>
          <w:tcPr>
            <w:tcW w:w="90" w:type="dxa"/>
          </w:tcPr>
          <w:p w14:paraId="54B7D6E0" w14:textId="77777777" w:rsidR="00E657AE" w:rsidRPr="00F46CAB" w:rsidRDefault="00E657AE" w:rsidP="00E657AE">
            <w:pPr>
              <w:tabs>
                <w:tab w:val="left" w:pos="-5810"/>
              </w:tabs>
              <w:ind w:right="227"/>
              <w:jc w:val="right"/>
              <w:rPr>
                <w:rFonts w:ascii="Angsana New" w:hAnsi="Angsana New" w:cs="Angsana New"/>
                <w:snapToGrid w:val="0"/>
                <w:color w:val="000000"/>
                <w:lang w:eastAsia="th-TH"/>
              </w:rPr>
            </w:pPr>
          </w:p>
        </w:tc>
        <w:tc>
          <w:tcPr>
            <w:tcW w:w="1620" w:type="dxa"/>
            <w:tcBorders>
              <w:bottom w:val="single" w:sz="4" w:space="0" w:color="auto"/>
            </w:tcBorders>
          </w:tcPr>
          <w:p w14:paraId="2BBB33DB" w14:textId="18D67772" w:rsidR="00E657AE" w:rsidRPr="00F46CAB" w:rsidRDefault="00E657AE" w:rsidP="00E657AE">
            <w:pPr>
              <w:tabs>
                <w:tab w:val="left" w:pos="-5810"/>
              </w:tabs>
              <w:ind w:right="170"/>
              <w:jc w:val="right"/>
              <w:rPr>
                <w:rFonts w:ascii="Angsana New" w:hAnsi="Angsana New" w:cs="Angsana New"/>
                <w:snapToGrid w:val="0"/>
                <w:color w:val="000000"/>
                <w:cs/>
                <w:lang w:eastAsia="th-TH"/>
              </w:rPr>
            </w:pPr>
            <w:r w:rsidRPr="00CF1B23">
              <w:rPr>
                <w:rFonts w:ascii="Angsana New" w:hAnsi="Angsana New" w:cs="Angsana New"/>
                <w:snapToGrid w:val="0"/>
                <w:color w:val="000000"/>
                <w:lang w:eastAsia="th-TH"/>
              </w:rPr>
              <w:t>4,518,796.30</w:t>
            </w:r>
          </w:p>
        </w:tc>
      </w:tr>
      <w:tr w:rsidR="00E657AE" w:rsidRPr="00F46CAB" w14:paraId="4A0908A9" w14:textId="77777777" w:rsidTr="00BE76CC">
        <w:tc>
          <w:tcPr>
            <w:tcW w:w="2520" w:type="dxa"/>
          </w:tcPr>
          <w:p w14:paraId="349784F2" w14:textId="05C06476" w:rsidR="00E657AE" w:rsidRPr="00F46CAB" w:rsidRDefault="00E657AE" w:rsidP="00E657AE">
            <w:pPr>
              <w:tabs>
                <w:tab w:val="left" w:pos="0"/>
              </w:tabs>
              <w:ind w:firstLine="992"/>
              <w:jc w:val="thaiDistribute"/>
              <w:rPr>
                <w:rFonts w:ascii="Angsana New" w:hAnsi="Angsana New" w:cs="Angsana New"/>
                <w:cs/>
              </w:rPr>
            </w:pPr>
            <w:r w:rsidRPr="00F46CAB">
              <w:rPr>
                <w:rFonts w:ascii="Angsana New" w:hAnsi="Angsana New" w:cs="Angsana New"/>
                <w:cs/>
              </w:rPr>
              <w:t>รวม</w:t>
            </w:r>
          </w:p>
        </w:tc>
        <w:tc>
          <w:tcPr>
            <w:tcW w:w="1620" w:type="dxa"/>
            <w:tcBorders>
              <w:top w:val="single" w:sz="4" w:space="0" w:color="auto"/>
              <w:bottom w:val="double" w:sz="4" w:space="0" w:color="auto"/>
            </w:tcBorders>
          </w:tcPr>
          <w:p w14:paraId="33D3FEB9" w14:textId="43762247" w:rsidR="00E657AE" w:rsidRPr="00E657AE" w:rsidRDefault="0057382A" w:rsidP="00E657AE">
            <w:pPr>
              <w:tabs>
                <w:tab w:val="left" w:pos="-5810"/>
              </w:tabs>
              <w:ind w:right="227" w:firstLine="113"/>
              <w:jc w:val="right"/>
              <w:rPr>
                <w:rFonts w:ascii="Angsana New" w:hAnsi="Angsana New" w:cs="Angsana New"/>
                <w:snapToGrid w:val="0"/>
                <w:color w:val="000000"/>
                <w:spacing w:val="2"/>
                <w:highlight w:val="yellow"/>
                <w:lang w:eastAsia="th-TH"/>
              </w:rPr>
            </w:pPr>
            <w:r w:rsidRPr="0057382A">
              <w:rPr>
                <w:rFonts w:ascii="Angsana New" w:hAnsi="Angsana New" w:cs="Angsana New"/>
                <w:snapToGrid w:val="0"/>
                <w:color w:val="000000"/>
                <w:spacing w:val="2"/>
                <w:lang w:eastAsia="th-TH"/>
              </w:rPr>
              <w:t>58,570,280.91</w:t>
            </w:r>
          </w:p>
        </w:tc>
        <w:tc>
          <w:tcPr>
            <w:tcW w:w="90" w:type="dxa"/>
          </w:tcPr>
          <w:p w14:paraId="66DFCBA2" w14:textId="77777777" w:rsidR="00E657AE" w:rsidRPr="00F46CAB" w:rsidRDefault="00E657AE" w:rsidP="00E657AE">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3293EA2F" w14:textId="3C1A3791" w:rsidR="00E657AE" w:rsidRPr="00F46CAB" w:rsidRDefault="00E657AE" w:rsidP="00E657AE">
            <w:pPr>
              <w:tabs>
                <w:tab w:val="left" w:pos="-5810"/>
              </w:tabs>
              <w:ind w:right="138"/>
              <w:jc w:val="right"/>
              <w:rPr>
                <w:rFonts w:ascii="Angsana New" w:hAnsi="Angsana New" w:cs="Angsana New"/>
                <w:snapToGrid w:val="0"/>
                <w:color w:val="000000"/>
                <w:cs/>
                <w:lang w:eastAsia="th-TH"/>
              </w:rPr>
            </w:pPr>
            <w:r w:rsidRPr="00CF1B23">
              <w:rPr>
                <w:rFonts w:ascii="Angsana New" w:hAnsi="Angsana New" w:cs="Angsana New"/>
                <w:snapToGrid w:val="0"/>
                <w:color w:val="000000"/>
                <w:spacing w:val="2"/>
                <w:lang w:eastAsia="th-TH"/>
              </w:rPr>
              <w:t>45,324,111.14</w:t>
            </w:r>
          </w:p>
        </w:tc>
        <w:tc>
          <w:tcPr>
            <w:tcW w:w="101" w:type="dxa"/>
          </w:tcPr>
          <w:p w14:paraId="6F8BC8DD" w14:textId="77777777" w:rsidR="00E657AE" w:rsidRPr="00F46CAB" w:rsidRDefault="00E657AE" w:rsidP="00E657AE">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60A5C48A" w14:textId="571629E3" w:rsidR="00E657AE" w:rsidRPr="00E657AE" w:rsidRDefault="00466667" w:rsidP="00E657AE">
            <w:pPr>
              <w:tabs>
                <w:tab w:val="left" w:pos="-5810"/>
              </w:tabs>
              <w:ind w:right="227"/>
              <w:jc w:val="right"/>
              <w:rPr>
                <w:rFonts w:ascii="Angsana New" w:hAnsi="Angsana New" w:cs="Angsana New"/>
                <w:snapToGrid w:val="0"/>
                <w:color w:val="000000"/>
                <w:highlight w:val="yellow"/>
                <w:lang w:eastAsia="th-TH"/>
              </w:rPr>
            </w:pPr>
            <w:r w:rsidRPr="00466667">
              <w:rPr>
                <w:rFonts w:ascii="Angsana New" w:hAnsi="Angsana New" w:cs="Angsana New"/>
                <w:snapToGrid w:val="0"/>
                <w:color w:val="000000"/>
                <w:lang w:eastAsia="th-TH"/>
              </w:rPr>
              <w:t>19,198,918.91</w:t>
            </w:r>
          </w:p>
        </w:tc>
        <w:tc>
          <w:tcPr>
            <w:tcW w:w="90" w:type="dxa"/>
          </w:tcPr>
          <w:p w14:paraId="5271BE85" w14:textId="77777777" w:rsidR="00E657AE" w:rsidRPr="00F46CAB" w:rsidRDefault="00E657AE" w:rsidP="00E657AE">
            <w:pPr>
              <w:tabs>
                <w:tab w:val="left" w:pos="-5810"/>
              </w:tabs>
              <w:ind w:right="227"/>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70A6CCBB" w14:textId="00E36883" w:rsidR="00E657AE" w:rsidRPr="00F46CAB" w:rsidRDefault="00E657AE" w:rsidP="00E657AE">
            <w:pPr>
              <w:tabs>
                <w:tab w:val="left" w:pos="-5810"/>
              </w:tabs>
              <w:ind w:right="170"/>
              <w:jc w:val="right"/>
              <w:rPr>
                <w:rFonts w:ascii="Angsana New" w:hAnsi="Angsana New" w:cs="Angsana New"/>
                <w:snapToGrid w:val="0"/>
                <w:color w:val="000000"/>
                <w:lang w:eastAsia="th-TH"/>
              </w:rPr>
            </w:pPr>
            <w:r w:rsidRPr="00CF1B23">
              <w:rPr>
                <w:rFonts w:ascii="Angsana New" w:hAnsi="Angsana New" w:cs="Angsana New"/>
                <w:snapToGrid w:val="0"/>
                <w:color w:val="000000"/>
                <w:lang w:eastAsia="th-TH"/>
              </w:rPr>
              <w:t>21,098,768.03</w:t>
            </w:r>
          </w:p>
        </w:tc>
      </w:tr>
    </w:tbl>
    <w:p w14:paraId="7CB34F3B" w14:textId="77777777" w:rsidR="00197EED" w:rsidRPr="003A03F7" w:rsidRDefault="00197EED" w:rsidP="003A03F7">
      <w:pPr>
        <w:pStyle w:val="Subtitle"/>
        <w:tabs>
          <w:tab w:val="left" w:pos="851"/>
        </w:tabs>
        <w:jc w:val="both"/>
        <w:rPr>
          <w:rFonts w:hAnsi="Angsana New"/>
          <w:b w:val="0"/>
          <w:bCs w:val="0"/>
          <w:spacing w:val="-4"/>
          <w:sz w:val="16"/>
          <w:szCs w:val="16"/>
          <w:lang w:val="en-US"/>
        </w:rPr>
      </w:pPr>
    </w:p>
    <w:p w14:paraId="1B3B85DD" w14:textId="0B45985A" w:rsidR="006F6B98" w:rsidRPr="00FE45B4" w:rsidRDefault="006F6B98" w:rsidP="00FE45B4">
      <w:pPr>
        <w:pStyle w:val="Subtitle"/>
        <w:tabs>
          <w:tab w:val="left" w:pos="851"/>
        </w:tabs>
        <w:ind w:left="284" w:firstLine="1066"/>
        <w:jc w:val="both"/>
        <w:rPr>
          <w:rFonts w:hAnsi="Angsana New"/>
          <w:b w:val="0"/>
          <w:bCs w:val="0"/>
          <w:spacing w:val="-4"/>
          <w:sz w:val="30"/>
          <w:szCs w:val="30"/>
        </w:rPr>
      </w:pPr>
      <w:r w:rsidRPr="00FE45B4">
        <w:rPr>
          <w:rFonts w:hAnsi="Angsana New"/>
          <w:b w:val="0"/>
          <w:bCs w:val="0"/>
          <w:spacing w:val="-4"/>
          <w:sz w:val="30"/>
          <w:szCs w:val="30"/>
          <w:cs/>
        </w:rPr>
        <w:t>ณ</w:t>
      </w:r>
      <w:r w:rsidR="004D2A12" w:rsidRPr="00FE45B4">
        <w:rPr>
          <w:rFonts w:hAnsi="Angsana New" w:hint="cs"/>
          <w:b w:val="0"/>
          <w:bCs w:val="0"/>
          <w:spacing w:val="-4"/>
          <w:sz w:val="30"/>
          <w:szCs w:val="30"/>
          <w:cs/>
        </w:rPr>
        <w:t xml:space="preserve"> วันที่</w:t>
      </w:r>
      <w:r w:rsidRPr="00FE45B4">
        <w:rPr>
          <w:rFonts w:hAnsi="Angsana New"/>
          <w:b w:val="0"/>
          <w:bCs w:val="0"/>
          <w:spacing w:val="-4"/>
          <w:sz w:val="30"/>
          <w:szCs w:val="30"/>
          <w:cs/>
        </w:rPr>
        <w:t xml:space="preserve"> </w:t>
      </w:r>
      <w:r w:rsidR="00F46CAB" w:rsidRPr="00F46CAB">
        <w:rPr>
          <w:rFonts w:hAnsi="Angsana New"/>
          <w:b w:val="0"/>
          <w:bCs w:val="0"/>
          <w:spacing w:val="-4"/>
          <w:sz w:val="30"/>
          <w:szCs w:val="30"/>
        </w:rPr>
        <w:t xml:space="preserve">31 </w:t>
      </w:r>
      <w:r w:rsidR="00F46CAB" w:rsidRPr="00F46CAB">
        <w:rPr>
          <w:rFonts w:hAnsi="Angsana New"/>
          <w:b w:val="0"/>
          <w:bCs w:val="0"/>
          <w:spacing w:val="-4"/>
          <w:sz w:val="30"/>
          <w:szCs w:val="30"/>
          <w:cs/>
        </w:rPr>
        <w:t xml:space="preserve">ธันวาคม </w:t>
      </w:r>
      <w:r w:rsidR="00554FAA" w:rsidRPr="00FE45B4">
        <w:rPr>
          <w:rFonts w:hAnsi="Angsana New"/>
          <w:b w:val="0"/>
          <w:bCs w:val="0"/>
          <w:spacing w:val="-4"/>
          <w:sz w:val="30"/>
          <w:szCs w:val="30"/>
        </w:rPr>
        <w:t>256</w:t>
      </w:r>
      <w:r w:rsidR="00E657AE">
        <w:rPr>
          <w:rFonts w:hAnsi="Angsana New"/>
          <w:b w:val="0"/>
          <w:bCs w:val="0"/>
          <w:spacing w:val="-4"/>
          <w:sz w:val="30"/>
          <w:szCs w:val="30"/>
        </w:rPr>
        <w:t>8</w:t>
      </w:r>
      <w:r w:rsidR="00554FAA" w:rsidRPr="00FE45B4">
        <w:rPr>
          <w:rFonts w:hAnsi="Angsana New"/>
          <w:b w:val="0"/>
          <w:bCs w:val="0"/>
          <w:spacing w:val="-4"/>
          <w:sz w:val="30"/>
          <w:szCs w:val="30"/>
        </w:rPr>
        <w:t xml:space="preserve"> </w:t>
      </w:r>
      <w:r w:rsidR="004D2A12" w:rsidRPr="00FE45B4">
        <w:rPr>
          <w:rFonts w:hAnsi="Angsana New" w:hint="cs"/>
          <w:b w:val="0"/>
          <w:bCs w:val="0"/>
          <w:spacing w:val="-4"/>
          <w:sz w:val="30"/>
          <w:szCs w:val="30"/>
          <w:cs/>
        </w:rPr>
        <w:t>และ</w:t>
      </w:r>
      <w:r w:rsidR="00441FEC">
        <w:rPr>
          <w:rFonts w:hAnsi="Angsana New" w:hint="cs"/>
          <w:b w:val="0"/>
          <w:bCs w:val="0"/>
          <w:spacing w:val="-4"/>
          <w:sz w:val="30"/>
          <w:szCs w:val="30"/>
          <w:cs/>
        </w:rPr>
        <w:t xml:space="preserve"> </w:t>
      </w:r>
      <w:r w:rsidRPr="00FE45B4">
        <w:rPr>
          <w:rFonts w:hAnsi="Angsana New"/>
          <w:b w:val="0"/>
          <w:bCs w:val="0"/>
          <w:spacing w:val="-4"/>
          <w:sz w:val="30"/>
          <w:szCs w:val="30"/>
        </w:rPr>
        <w:t>256</w:t>
      </w:r>
      <w:r w:rsidR="00E657AE">
        <w:rPr>
          <w:rFonts w:hAnsi="Angsana New"/>
          <w:b w:val="0"/>
          <w:bCs w:val="0"/>
          <w:spacing w:val="-4"/>
          <w:sz w:val="30"/>
          <w:szCs w:val="30"/>
        </w:rPr>
        <w:t>7</w:t>
      </w:r>
      <w:r w:rsidRPr="00FE45B4">
        <w:rPr>
          <w:rFonts w:hAnsi="Angsana New"/>
          <w:b w:val="0"/>
          <w:bCs w:val="0"/>
          <w:spacing w:val="-4"/>
          <w:sz w:val="30"/>
          <w:szCs w:val="30"/>
          <w:cs/>
        </w:rPr>
        <w:t xml:space="preserve"> ลูกหนี้การค้า – กิจการอื่นแยกตามอายุได้ดังนี้</w:t>
      </w:r>
    </w:p>
    <w:tbl>
      <w:tblPr>
        <w:tblW w:w="9380" w:type="dxa"/>
        <w:tblInd w:w="430" w:type="dxa"/>
        <w:tblLayout w:type="fixed"/>
        <w:tblCellMar>
          <w:left w:w="0" w:type="dxa"/>
          <w:right w:w="0" w:type="dxa"/>
        </w:tblCellMar>
        <w:tblLook w:val="0000" w:firstRow="0" w:lastRow="0" w:firstColumn="0" w:lastColumn="0" w:noHBand="0" w:noVBand="0"/>
      </w:tblPr>
      <w:tblGrid>
        <w:gridCol w:w="2540"/>
        <w:gridCol w:w="1620"/>
        <w:gridCol w:w="90"/>
        <w:gridCol w:w="1710"/>
        <w:gridCol w:w="90"/>
        <w:gridCol w:w="1620"/>
        <w:gridCol w:w="90"/>
        <w:gridCol w:w="1620"/>
      </w:tblGrid>
      <w:tr w:rsidR="004D2A12" w:rsidRPr="000C6A7C" w14:paraId="3E41F219" w14:textId="77777777" w:rsidTr="00BE76CC">
        <w:tc>
          <w:tcPr>
            <w:tcW w:w="2540" w:type="dxa"/>
          </w:tcPr>
          <w:p w14:paraId="62608934" w14:textId="77777777" w:rsidR="004D2A12" w:rsidRPr="000C6A7C" w:rsidRDefault="004D2A12" w:rsidP="004D5337">
            <w:pPr>
              <w:rPr>
                <w:rFonts w:ascii="Angsana New" w:hAnsi="Angsana New" w:cs="Angsana New"/>
                <w:snapToGrid w:val="0"/>
                <w:color w:val="000000"/>
                <w:cs/>
                <w:lang w:eastAsia="th-TH"/>
              </w:rPr>
            </w:pPr>
          </w:p>
        </w:tc>
        <w:tc>
          <w:tcPr>
            <w:tcW w:w="3420" w:type="dxa"/>
            <w:gridSpan w:val="3"/>
          </w:tcPr>
          <w:p w14:paraId="2C7C8096" w14:textId="77777777" w:rsidR="004D2A12" w:rsidRPr="000C6A7C" w:rsidRDefault="004D2A12" w:rsidP="004D5337">
            <w:pPr>
              <w:ind w:right="177"/>
              <w:jc w:val="center"/>
              <w:rPr>
                <w:rFonts w:ascii="Angsana New" w:hAnsi="Angsana New" w:cs="Angsana New"/>
                <w:snapToGrid w:val="0"/>
                <w:color w:val="000000"/>
                <w:cs/>
                <w:lang w:eastAsia="th-TH"/>
              </w:rPr>
            </w:pPr>
          </w:p>
        </w:tc>
        <w:tc>
          <w:tcPr>
            <w:tcW w:w="90" w:type="dxa"/>
          </w:tcPr>
          <w:p w14:paraId="3F5DB529" w14:textId="77777777" w:rsidR="004D2A12" w:rsidRPr="000C6A7C" w:rsidRDefault="004D2A12" w:rsidP="004D5337">
            <w:pPr>
              <w:jc w:val="center"/>
              <w:rPr>
                <w:rFonts w:ascii="Angsana New" w:hAnsi="Angsana New" w:cs="Angsana New"/>
              </w:rPr>
            </w:pPr>
          </w:p>
        </w:tc>
        <w:tc>
          <w:tcPr>
            <w:tcW w:w="3330" w:type="dxa"/>
            <w:gridSpan w:val="3"/>
          </w:tcPr>
          <w:p w14:paraId="08FBC85B" w14:textId="20A91152" w:rsidR="004D2A12" w:rsidRPr="000C6A7C" w:rsidRDefault="004D2A12" w:rsidP="004D5337">
            <w:pPr>
              <w:tabs>
                <w:tab w:val="left" w:pos="1271"/>
              </w:tabs>
              <w:ind w:right="71"/>
              <w:jc w:val="right"/>
              <w:rPr>
                <w:rFonts w:ascii="Angsana New" w:hAnsi="Angsana New" w:cs="Angsana New"/>
                <w:snapToGrid w:val="0"/>
                <w:color w:val="000000"/>
                <w:cs/>
                <w:lang w:eastAsia="th-TH"/>
              </w:rPr>
            </w:pPr>
            <w:r w:rsidRPr="000C6A7C">
              <w:rPr>
                <w:rFonts w:ascii="Angsana New" w:eastAsia="Times New Roman" w:hAnsi="Angsana New" w:cs="Angsana New"/>
                <w:cs/>
              </w:rPr>
              <w:t>(หน่วย: บาท)</w:t>
            </w:r>
          </w:p>
        </w:tc>
      </w:tr>
      <w:tr w:rsidR="004D2A12" w:rsidRPr="000C6A7C" w14:paraId="47963A53" w14:textId="77777777" w:rsidTr="00BE76CC">
        <w:tc>
          <w:tcPr>
            <w:tcW w:w="2540" w:type="dxa"/>
          </w:tcPr>
          <w:p w14:paraId="558B37F7" w14:textId="77777777" w:rsidR="004D2A12" w:rsidRPr="000C6A7C" w:rsidRDefault="004D2A12" w:rsidP="004D5337">
            <w:pPr>
              <w:rPr>
                <w:rFonts w:ascii="Angsana New" w:hAnsi="Angsana New" w:cs="Angsana New"/>
                <w:snapToGrid w:val="0"/>
                <w:color w:val="000000"/>
                <w:cs/>
                <w:lang w:eastAsia="th-TH"/>
              </w:rPr>
            </w:pPr>
          </w:p>
        </w:tc>
        <w:tc>
          <w:tcPr>
            <w:tcW w:w="3420" w:type="dxa"/>
            <w:gridSpan w:val="3"/>
          </w:tcPr>
          <w:p w14:paraId="58EEDFE9" w14:textId="77777777" w:rsidR="004D2A12" w:rsidRPr="000C6A7C" w:rsidRDefault="004D2A12" w:rsidP="00C74F02">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5F10DE09" w14:textId="77777777" w:rsidR="004D2A12" w:rsidRPr="000C6A7C" w:rsidRDefault="004D2A12" w:rsidP="004D5337">
            <w:pPr>
              <w:jc w:val="center"/>
              <w:rPr>
                <w:rFonts w:ascii="Angsana New" w:hAnsi="Angsana New" w:cs="Angsana New"/>
              </w:rPr>
            </w:pPr>
          </w:p>
        </w:tc>
        <w:tc>
          <w:tcPr>
            <w:tcW w:w="3330" w:type="dxa"/>
            <w:gridSpan w:val="3"/>
          </w:tcPr>
          <w:p w14:paraId="2522EACB" w14:textId="77777777" w:rsidR="004D2A12" w:rsidRPr="000C6A7C" w:rsidRDefault="004D2A12" w:rsidP="004D5337">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F46CAB" w:rsidRPr="000C6A7C" w14:paraId="3BF9F8C5" w14:textId="77777777" w:rsidTr="00BE76CC">
        <w:tc>
          <w:tcPr>
            <w:tcW w:w="2540" w:type="dxa"/>
          </w:tcPr>
          <w:p w14:paraId="69484E0D" w14:textId="77777777" w:rsidR="00F46CAB" w:rsidRPr="000C6A7C" w:rsidRDefault="00F46CAB" w:rsidP="00F46CAB">
            <w:pPr>
              <w:rPr>
                <w:rFonts w:ascii="Angsana New" w:hAnsi="Angsana New" w:cs="Angsana New"/>
                <w:snapToGrid w:val="0"/>
                <w:color w:val="000000"/>
                <w:cs/>
                <w:lang w:eastAsia="th-TH"/>
              </w:rPr>
            </w:pPr>
          </w:p>
        </w:tc>
        <w:tc>
          <w:tcPr>
            <w:tcW w:w="3420" w:type="dxa"/>
            <w:gridSpan w:val="3"/>
          </w:tcPr>
          <w:p w14:paraId="415D31D9" w14:textId="02D5C3B0" w:rsidR="00F46CAB" w:rsidRPr="000C6A7C" w:rsidRDefault="00F46CAB" w:rsidP="00F46CAB">
            <w:pPr>
              <w:jc w:val="center"/>
              <w:rPr>
                <w:rFonts w:ascii="Angsana New" w:hAnsi="Angsana New" w:cs="Angsana New"/>
                <w:snapToGrid w:val="0"/>
                <w:color w:val="000000"/>
                <w:lang w:eastAsia="th-TH"/>
              </w:rPr>
            </w:pPr>
            <w:r w:rsidRPr="00F46CAB">
              <w:rPr>
                <w:rFonts w:ascii="Angsana New" w:hAnsi="Angsana New" w:cs="Angsana New"/>
                <w:snapToGrid w:val="0"/>
                <w:color w:val="000000"/>
                <w:cs/>
                <w:lang w:eastAsia="th-TH"/>
              </w:rPr>
              <w:t xml:space="preserve">ณ วันที่ </w:t>
            </w:r>
            <w:r w:rsidRPr="00F46CAB">
              <w:rPr>
                <w:rFonts w:ascii="Angsana New" w:hAnsi="Angsana New" w:cs="Angsana New"/>
                <w:snapToGrid w:val="0"/>
                <w:color w:val="000000"/>
                <w:lang w:eastAsia="th-TH"/>
              </w:rPr>
              <w:t>31</w:t>
            </w:r>
            <w:r w:rsidRPr="00F46CAB">
              <w:rPr>
                <w:rFonts w:ascii="Angsana New" w:hAnsi="Angsana New" w:cs="Angsana New"/>
                <w:snapToGrid w:val="0"/>
                <w:color w:val="000000"/>
                <w:cs/>
                <w:lang w:eastAsia="th-TH"/>
              </w:rPr>
              <w:t xml:space="preserve"> ธันวาคม</w:t>
            </w:r>
          </w:p>
        </w:tc>
        <w:tc>
          <w:tcPr>
            <w:tcW w:w="90" w:type="dxa"/>
          </w:tcPr>
          <w:p w14:paraId="2F4E206F" w14:textId="77777777" w:rsidR="00F46CAB" w:rsidRPr="000C6A7C" w:rsidRDefault="00F46CAB" w:rsidP="00F46CAB">
            <w:pPr>
              <w:jc w:val="center"/>
              <w:rPr>
                <w:rFonts w:ascii="Angsana New" w:hAnsi="Angsana New" w:cs="Angsana New"/>
                <w:snapToGrid w:val="0"/>
                <w:color w:val="000000"/>
                <w:lang w:eastAsia="th-TH"/>
              </w:rPr>
            </w:pPr>
          </w:p>
        </w:tc>
        <w:tc>
          <w:tcPr>
            <w:tcW w:w="3330" w:type="dxa"/>
            <w:gridSpan w:val="3"/>
          </w:tcPr>
          <w:p w14:paraId="74DF778B" w14:textId="4DCDEC18" w:rsidR="00F46CAB" w:rsidRPr="000C6A7C" w:rsidRDefault="00F46CAB" w:rsidP="00F46CAB">
            <w:pPr>
              <w:jc w:val="center"/>
              <w:rPr>
                <w:rFonts w:ascii="Angsana New" w:hAnsi="Angsana New" w:cs="Angsana New"/>
                <w:snapToGrid w:val="0"/>
                <w:color w:val="000000"/>
                <w:lang w:eastAsia="th-TH"/>
              </w:rPr>
            </w:pPr>
            <w:r w:rsidRPr="00F46CAB">
              <w:rPr>
                <w:rFonts w:ascii="Angsana New" w:hAnsi="Angsana New" w:cs="Angsana New"/>
                <w:snapToGrid w:val="0"/>
                <w:color w:val="000000"/>
                <w:cs/>
                <w:lang w:eastAsia="th-TH"/>
              </w:rPr>
              <w:t>ณ วันที่</w:t>
            </w:r>
            <w:r w:rsidRPr="00F46CAB">
              <w:rPr>
                <w:rFonts w:ascii="Angsana New" w:hAnsi="Angsana New" w:cs="Angsana New"/>
                <w:snapToGrid w:val="0"/>
                <w:color w:val="000000"/>
                <w:lang w:eastAsia="th-TH"/>
              </w:rPr>
              <w:t xml:space="preserve"> 31 </w:t>
            </w:r>
            <w:r w:rsidRPr="00F46CAB">
              <w:rPr>
                <w:rFonts w:ascii="Angsana New" w:hAnsi="Angsana New" w:cs="Angsana New"/>
                <w:snapToGrid w:val="0"/>
                <w:color w:val="000000"/>
                <w:cs/>
                <w:lang w:eastAsia="th-TH"/>
              </w:rPr>
              <w:t>ธันวาคม</w:t>
            </w:r>
          </w:p>
        </w:tc>
      </w:tr>
      <w:tr w:rsidR="00E657AE" w:rsidRPr="000C6A7C" w14:paraId="4284064F" w14:textId="77777777" w:rsidTr="00BE76CC">
        <w:tc>
          <w:tcPr>
            <w:tcW w:w="2540" w:type="dxa"/>
          </w:tcPr>
          <w:p w14:paraId="7FC97F58" w14:textId="77777777" w:rsidR="00E657AE" w:rsidRPr="000C6A7C" w:rsidRDefault="00E657AE" w:rsidP="00E657AE">
            <w:pPr>
              <w:rPr>
                <w:rFonts w:ascii="Angsana New" w:hAnsi="Angsana New" w:cs="Angsana New"/>
                <w:snapToGrid w:val="0"/>
                <w:color w:val="000000"/>
                <w:cs/>
                <w:lang w:eastAsia="th-TH"/>
              </w:rPr>
            </w:pPr>
          </w:p>
        </w:tc>
        <w:tc>
          <w:tcPr>
            <w:tcW w:w="1620" w:type="dxa"/>
          </w:tcPr>
          <w:p w14:paraId="702754BE" w14:textId="39CE1C9A" w:rsidR="00E657AE" w:rsidRPr="000C6A7C" w:rsidRDefault="00E657AE" w:rsidP="00E657AE">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2FEAEDF1" w14:textId="77777777" w:rsidR="00E657AE" w:rsidRPr="000C6A7C" w:rsidRDefault="00E657AE" w:rsidP="00E657AE">
            <w:pPr>
              <w:jc w:val="center"/>
              <w:rPr>
                <w:rFonts w:ascii="Angsana New" w:hAnsi="Angsana New" w:cs="Angsana New"/>
                <w:snapToGrid w:val="0"/>
                <w:color w:val="000000"/>
                <w:lang w:eastAsia="th-TH"/>
              </w:rPr>
            </w:pPr>
          </w:p>
        </w:tc>
        <w:tc>
          <w:tcPr>
            <w:tcW w:w="1710" w:type="dxa"/>
          </w:tcPr>
          <w:p w14:paraId="62B70633" w14:textId="3AD548FF" w:rsidR="00E657AE" w:rsidRPr="000C6A7C" w:rsidRDefault="00E657AE" w:rsidP="00E657AE">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2275AF97" w14:textId="77777777" w:rsidR="00E657AE" w:rsidRPr="000C6A7C" w:rsidRDefault="00E657AE" w:rsidP="00E657AE">
            <w:pPr>
              <w:jc w:val="center"/>
              <w:rPr>
                <w:rFonts w:ascii="Angsana New" w:hAnsi="Angsana New" w:cs="Angsana New"/>
                <w:snapToGrid w:val="0"/>
                <w:color w:val="000000"/>
                <w:lang w:eastAsia="th-TH"/>
              </w:rPr>
            </w:pPr>
          </w:p>
        </w:tc>
        <w:tc>
          <w:tcPr>
            <w:tcW w:w="1620" w:type="dxa"/>
          </w:tcPr>
          <w:p w14:paraId="17DDFE43" w14:textId="73BFA94B" w:rsidR="00E657AE" w:rsidRPr="000C6A7C" w:rsidRDefault="00E657AE" w:rsidP="00E657AE">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3A7011FA" w14:textId="77777777" w:rsidR="00E657AE" w:rsidRPr="000C6A7C" w:rsidRDefault="00E657AE" w:rsidP="00E657AE">
            <w:pPr>
              <w:jc w:val="center"/>
              <w:rPr>
                <w:rFonts w:ascii="Angsana New" w:hAnsi="Angsana New" w:cs="Angsana New"/>
                <w:snapToGrid w:val="0"/>
                <w:color w:val="000000"/>
                <w:lang w:eastAsia="th-TH"/>
              </w:rPr>
            </w:pPr>
          </w:p>
        </w:tc>
        <w:tc>
          <w:tcPr>
            <w:tcW w:w="1620" w:type="dxa"/>
          </w:tcPr>
          <w:p w14:paraId="786E8227" w14:textId="01DC79D2" w:rsidR="00E657AE" w:rsidRPr="000C6A7C" w:rsidRDefault="00E657AE" w:rsidP="00E657AE">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895DB6" w:rsidRPr="000C6A7C" w14:paraId="27C1C0DC" w14:textId="77777777" w:rsidTr="00BE76CC">
        <w:tc>
          <w:tcPr>
            <w:tcW w:w="2540" w:type="dxa"/>
          </w:tcPr>
          <w:p w14:paraId="74139FC3" w14:textId="77777777" w:rsidR="00895DB6" w:rsidRPr="000C6A7C" w:rsidRDefault="00895DB6" w:rsidP="00895DB6">
            <w:pPr>
              <w:tabs>
                <w:tab w:val="left" w:pos="360"/>
                <w:tab w:val="left" w:pos="1080"/>
              </w:tabs>
              <w:ind w:right="-108"/>
              <w:jc w:val="thaiDistribute"/>
              <w:rPr>
                <w:rFonts w:ascii="Angsana New" w:hAnsi="Angsana New" w:cs="Angsana New"/>
                <w:cs/>
              </w:rPr>
            </w:pPr>
            <w:r w:rsidRPr="000C6A7C">
              <w:rPr>
                <w:rFonts w:ascii="Angsana New" w:hAnsi="Angsana New" w:cs="Angsana New"/>
                <w:cs/>
              </w:rPr>
              <w:t>อยู่ในกำหนดชำระ</w:t>
            </w:r>
          </w:p>
        </w:tc>
        <w:tc>
          <w:tcPr>
            <w:tcW w:w="1620" w:type="dxa"/>
          </w:tcPr>
          <w:p w14:paraId="2FE4E62A" w14:textId="65BC45A0" w:rsidR="00895DB6" w:rsidRPr="00895DB6" w:rsidRDefault="00895DB6" w:rsidP="00895DB6">
            <w:pPr>
              <w:tabs>
                <w:tab w:val="left" w:pos="-5810"/>
              </w:tabs>
              <w:ind w:right="227"/>
              <w:jc w:val="right"/>
              <w:rPr>
                <w:rFonts w:ascii="Angsana New" w:hAnsi="Angsana New" w:cs="Angsana New"/>
                <w:snapToGrid w:val="0"/>
                <w:color w:val="000000"/>
                <w:lang w:eastAsia="th-TH"/>
              </w:rPr>
            </w:pPr>
            <w:r w:rsidRPr="00895DB6">
              <w:rPr>
                <w:rFonts w:ascii="Angsana New" w:hAnsi="Angsana New" w:cs="Angsana New"/>
                <w:snapToGrid w:val="0"/>
                <w:color w:val="000000"/>
                <w:lang w:eastAsia="th-TH"/>
              </w:rPr>
              <w:t>12,644,024.78</w:t>
            </w:r>
          </w:p>
        </w:tc>
        <w:tc>
          <w:tcPr>
            <w:tcW w:w="90" w:type="dxa"/>
          </w:tcPr>
          <w:p w14:paraId="7B5EA981"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1710" w:type="dxa"/>
          </w:tcPr>
          <w:p w14:paraId="7999A84E" w14:textId="2485F4B9" w:rsidR="00895DB6" w:rsidRPr="000C6A7C" w:rsidRDefault="00895DB6" w:rsidP="00895DB6">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13,506,158.39</w:t>
            </w:r>
          </w:p>
        </w:tc>
        <w:tc>
          <w:tcPr>
            <w:tcW w:w="90" w:type="dxa"/>
          </w:tcPr>
          <w:p w14:paraId="16DAAEA7"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1620" w:type="dxa"/>
          </w:tcPr>
          <w:p w14:paraId="5E6AE8F3" w14:textId="0BDF4AF6" w:rsidR="00895DB6" w:rsidRPr="00E657AE" w:rsidRDefault="00895DB6" w:rsidP="00895DB6">
            <w:pPr>
              <w:tabs>
                <w:tab w:val="left" w:pos="-5810"/>
              </w:tabs>
              <w:ind w:right="227"/>
              <w:jc w:val="right"/>
              <w:rPr>
                <w:rFonts w:ascii="Angsana New" w:hAnsi="Angsana New" w:cs="Angsana New"/>
                <w:snapToGrid w:val="0"/>
                <w:color w:val="000000"/>
                <w:highlight w:val="yellow"/>
                <w:lang w:eastAsia="th-TH"/>
              </w:rPr>
            </w:pPr>
            <w:r w:rsidRPr="00526201">
              <w:rPr>
                <w:rFonts w:ascii="Angsana New" w:hAnsi="Angsana New" w:cs="Angsana New"/>
                <w:snapToGrid w:val="0"/>
                <w:color w:val="000000"/>
                <w:lang w:eastAsia="th-TH"/>
              </w:rPr>
              <w:t>12,644,024.78</w:t>
            </w:r>
          </w:p>
        </w:tc>
        <w:tc>
          <w:tcPr>
            <w:tcW w:w="90" w:type="dxa"/>
          </w:tcPr>
          <w:p w14:paraId="46779987"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1620" w:type="dxa"/>
          </w:tcPr>
          <w:p w14:paraId="7549B56B" w14:textId="43490942" w:rsidR="00895DB6" w:rsidRPr="000C6A7C" w:rsidRDefault="00895DB6" w:rsidP="00895DB6">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13,325,287.11</w:t>
            </w:r>
          </w:p>
        </w:tc>
      </w:tr>
      <w:tr w:rsidR="00895DB6" w:rsidRPr="000C6A7C" w14:paraId="6881197F" w14:textId="77777777" w:rsidTr="00BE76CC">
        <w:tc>
          <w:tcPr>
            <w:tcW w:w="2540" w:type="dxa"/>
          </w:tcPr>
          <w:p w14:paraId="4F107C7B" w14:textId="77777777" w:rsidR="00895DB6" w:rsidRPr="000C6A7C" w:rsidRDefault="00895DB6" w:rsidP="00895DB6">
            <w:pPr>
              <w:tabs>
                <w:tab w:val="left" w:pos="360"/>
                <w:tab w:val="left" w:pos="1080"/>
              </w:tabs>
              <w:ind w:right="-108"/>
              <w:jc w:val="thaiDistribute"/>
              <w:rPr>
                <w:rFonts w:ascii="Angsana New" w:hAnsi="Angsana New" w:cs="Angsana New"/>
              </w:rPr>
            </w:pPr>
            <w:r w:rsidRPr="000C6A7C">
              <w:rPr>
                <w:rFonts w:ascii="Angsana New" w:hAnsi="Angsana New" w:cs="Angsana New"/>
                <w:cs/>
              </w:rPr>
              <w:t>เกินกำหนดชำระ</w:t>
            </w:r>
          </w:p>
        </w:tc>
        <w:tc>
          <w:tcPr>
            <w:tcW w:w="1620" w:type="dxa"/>
          </w:tcPr>
          <w:p w14:paraId="46845C3D" w14:textId="77777777" w:rsidR="00895DB6" w:rsidRPr="00895DB6" w:rsidRDefault="00895DB6" w:rsidP="00895DB6">
            <w:pPr>
              <w:tabs>
                <w:tab w:val="left" w:pos="-5810"/>
              </w:tabs>
              <w:ind w:right="227"/>
              <w:jc w:val="right"/>
              <w:rPr>
                <w:rFonts w:ascii="Angsana New" w:hAnsi="Angsana New" w:cs="Angsana New"/>
                <w:snapToGrid w:val="0"/>
                <w:color w:val="000000"/>
                <w:lang w:eastAsia="th-TH"/>
              </w:rPr>
            </w:pPr>
          </w:p>
        </w:tc>
        <w:tc>
          <w:tcPr>
            <w:tcW w:w="90" w:type="dxa"/>
          </w:tcPr>
          <w:p w14:paraId="5ED37D08"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1710" w:type="dxa"/>
          </w:tcPr>
          <w:p w14:paraId="727072D2"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90" w:type="dxa"/>
          </w:tcPr>
          <w:p w14:paraId="5EF1D71A"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1620" w:type="dxa"/>
          </w:tcPr>
          <w:p w14:paraId="7ED5E12D" w14:textId="77777777" w:rsidR="00895DB6" w:rsidRPr="00E657AE" w:rsidRDefault="00895DB6" w:rsidP="00895DB6">
            <w:pPr>
              <w:tabs>
                <w:tab w:val="left" w:pos="-5810"/>
              </w:tabs>
              <w:ind w:right="227"/>
              <w:jc w:val="right"/>
              <w:rPr>
                <w:rFonts w:ascii="Angsana New" w:hAnsi="Angsana New" w:cs="Angsana New"/>
                <w:snapToGrid w:val="0"/>
                <w:color w:val="000000"/>
                <w:highlight w:val="yellow"/>
                <w:lang w:eastAsia="th-TH"/>
              </w:rPr>
            </w:pPr>
          </w:p>
        </w:tc>
        <w:tc>
          <w:tcPr>
            <w:tcW w:w="90" w:type="dxa"/>
          </w:tcPr>
          <w:p w14:paraId="6E2C684A"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1620" w:type="dxa"/>
          </w:tcPr>
          <w:p w14:paraId="38A9E348"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r>
      <w:tr w:rsidR="00895DB6" w:rsidRPr="000C6A7C" w14:paraId="3F38F1AE" w14:textId="77777777" w:rsidTr="00BE76CC">
        <w:tc>
          <w:tcPr>
            <w:tcW w:w="2540" w:type="dxa"/>
          </w:tcPr>
          <w:p w14:paraId="3BBBFCE5" w14:textId="77777777" w:rsidR="00895DB6" w:rsidRPr="006C1AA7" w:rsidRDefault="00895DB6" w:rsidP="00895DB6">
            <w:pPr>
              <w:ind w:left="177"/>
              <w:rPr>
                <w:rFonts w:ascii="Angsana New" w:hAnsi="Angsana New" w:cs="Angsana New"/>
                <w:snapToGrid w:val="0"/>
                <w:color w:val="000000"/>
                <w:lang w:eastAsia="th-TH"/>
              </w:rPr>
            </w:pPr>
            <w:r w:rsidRPr="006C1AA7">
              <w:rPr>
                <w:rFonts w:ascii="Angsana New" w:hAnsi="Angsana New" w:cs="Angsana New"/>
                <w:snapToGrid w:val="0"/>
                <w:color w:val="000000"/>
                <w:cs/>
                <w:lang w:eastAsia="th-TH"/>
              </w:rPr>
              <w:t xml:space="preserve">ไม่เกิน </w:t>
            </w:r>
            <w:r w:rsidRPr="006C1AA7">
              <w:rPr>
                <w:rFonts w:ascii="Angsana New" w:hAnsi="Angsana New" w:cs="Angsana New"/>
                <w:snapToGrid w:val="0"/>
                <w:color w:val="000000"/>
                <w:lang w:eastAsia="th-TH"/>
              </w:rPr>
              <w:t xml:space="preserve">3 </w:t>
            </w:r>
            <w:r w:rsidRPr="006C1AA7">
              <w:rPr>
                <w:rFonts w:ascii="Angsana New" w:hAnsi="Angsana New" w:cs="Angsana New"/>
                <w:snapToGrid w:val="0"/>
                <w:color w:val="000000"/>
                <w:cs/>
                <w:lang w:eastAsia="th-TH"/>
              </w:rPr>
              <w:t>เดือน</w:t>
            </w:r>
          </w:p>
        </w:tc>
        <w:tc>
          <w:tcPr>
            <w:tcW w:w="1620" w:type="dxa"/>
          </w:tcPr>
          <w:p w14:paraId="35E1BC47" w14:textId="4B1798D9" w:rsidR="00895DB6" w:rsidRPr="00895DB6" w:rsidRDefault="00895DB6" w:rsidP="00895DB6">
            <w:pPr>
              <w:tabs>
                <w:tab w:val="left" w:pos="-5810"/>
              </w:tabs>
              <w:ind w:right="227"/>
              <w:jc w:val="right"/>
              <w:rPr>
                <w:rFonts w:ascii="Angsana New" w:hAnsi="Angsana New" w:cs="Angsana New"/>
                <w:snapToGrid w:val="0"/>
                <w:color w:val="000000"/>
                <w:lang w:eastAsia="th-TH"/>
              </w:rPr>
            </w:pPr>
            <w:r w:rsidRPr="00895DB6">
              <w:rPr>
                <w:rFonts w:ascii="Angsana New" w:hAnsi="Angsana New" w:cs="Angsana New"/>
                <w:snapToGrid w:val="0"/>
                <w:color w:val="000000"/>
                <w:lang w:eastAsia="th-TH"/>
              </w:rPr>
              <w:t xml:space="preserve"> 2,876,170.92 </w:t>
            </w:r>
          </w:p>
        </w:tc>
        <w:tc>
          <w:tcPr>
            <w:tcW w:w="90" w:type="dxa"/>
          </w:tcPr>
          <w:p w14:paraId="3000B687"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1710" w:type="dxa"/>
          </w:tcPr>
          <w:p w14:paraId="26671E81" w14:textId="17A1D613" w:rsidR="00895DB6" w:rsidRPr="000C6A7C" w:rsidRDefault="00895DB6" w:rsidP="00895DB6">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c>
          <w:tcPr>
            <w:tcW w:w="90" w:type="dxa"/>
          </w:tcPr>
          <w:p w14:paraId="5D09FCF3"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1620" w:type="dxa"/>
          </w:tcPr>
          <w:p w14:paraId="6339D80F" w14:textId="5CAB375E" w:rsidR="00895DB6" w:rsidRPr="00895DB6" w:rsidRDefault="00895DB6" w:rsidP="00A42848">
            <w:pPr>
              <w:tabs>
                <w:tab w:val="left" w:pos="-5810"/>
              </w:tabs>
              <w:ind w:right="227"/>
              <w:jc w:val="right"/>
              <w:rPr>
                <w:rFonts w:ascii="Angsana New" w:hAnsi="Angsana New" w:cs="Angsana New"/>
                <w:snapToGrid w:val="0"/>
                <w:color w:val="000000"/>
                <w:lang w:eastAsia="th-TH"/>
              </w:rPr>
            </w:pPr>
            <w:r w:rsidRPr="00895DB6">
              <w:rPr>
                <w:rFonts w:ascii="Angsana New" w:hAnsi="Angsana New" w:cs="Angsana New"/>
                <w:snapToGrid w:val="0"/>
                <w:color w:val="000000"/>
                <w:lang w:eastAsia="th-TH"/>
              </w:rPr>
              <w:t xml:space="preserve"> 2,876,170.92 </w:t>
            </w:r>
          </w:p>
        </w:tc>
        <w:tc>
          <w:tcPr>
            <w:tcW w:w="90" w:type="dxa"/>
          </w:tcPr>
          <w:p w14:paraId="3D2292DD" w14:textId="77777777" w:rsidR="00895DB6" w:rsidRPr="000C6A7C" w:rsidRDefault="00895DB6" w:rsidP="00895DB6">
            <w:pPr>
              <w:tabs>
                <w:tab w:val="left" w:pos="-5810"/>
              </w:tabs>
              <w:ind w:right="138"/>
              <w:jc w:val="center"/>
              <w:rPr>
                <w:rFonts w:ascii="Angsana New" w:hAnsi="Angsana New" w:cs="Angsana New"/>
                <w:snapToGrid w:val="0"/>
                <w:color w:val="000000"/>
                <w:lang w:eastAsia="th-TH"/>
              </w:rPr>
            </w:pPr>
          </w:p>
        </w:tc>
        <w:tc>
          <w:tcPr>
            <w:tcW w:w="1620" w:type="dxa"/>
          </w:tcPr>
          <w:p w14:paraId="7268F2D6" w14:textId="47ED2F72" w:rsidR="00895DB6" w:rsidRPr="000C6A7C" w:rsidRDefault="00895DB6" w:rsidP="00895DB6">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r>
      <w:tr w:rsidR="00895DB6" w:rsidRPr="000C6A7C" w14:paraId="0D88684F" w14:textId="77777777" w:rsidTr="00BE76CC">
        <w:tc>
          <w:tcPr>
            <w:tcW w:w="2540" w:type="dxa"/>
          </w:tcPr>
          <w:p w14:paraId="069C7675" w14:textId="77777777" w:rsidR="00895DB6" w:rsidRPr="006C1AA7" w:rsidRDefault="00895DB6" w:rsidP="00895DB6">
            <w:pPr>
              <w:ind w:left="177"/>
              <w:rPr>
                <w:rFonts w:ascii="Angsana New" w:hAnsi="Angsana New" w:cs="Angsana New"/>
                <w:snapToGrid w:val="0"/>
                <w:color w:val="000000"/>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3 </w:t>
            </w:r>
            <w:r w:rsidRPr="006C1AA7">
              <w:rPr>
                <w:rFonts w:ascii="Angsana New" w:hAnsi="Angsana New" w:cs="Angsana New"/>
                <w:snapToGrid w:val="0"/>
                <w:color w:val="000000"/>
                <w:cs/>
                <w:lang w:eastAsia="th-TH"/>
              </w:rPr>
              <w:t xml:space="preserve">เดือน ถึง </w:t>
            </w:r>
            <w:r w:rsidRPr="006C1AA7">
              <w:rPr>
                <w:rFonts w:ascii="Angsana New" w:hAnsi="Angsana New" w:cs="Angsana New"/>
                <w:snapToGrid w:val="0"/>
                <w:color w:val="000000"/>
                <w:lang w:eastAsia="th-TH"/>
              </w:rPr>
              <w:t xml:space="preserve">6 </w:t>
            </w:r>
            <w:r w:rsidRPr="006C1AA7">
              <w:rPr>
                <w:rFonts w:ascii="Angsana New" w:hAnsi="Angsana New" w:cs="Angsana New"/>
                <w:snapToGrid w:val="0"/>
                <w:color w:val="000000"/>
                <w:cs/>
                <w:lang w:eastAsia="th-TH"/>
              </w:rPr>
              <w:t>เดือน</w:t>
            </w:r>
          </w:p>
        </w:tc>
        <w:tc>
          <w:tcPr>
            <w:tcW w:w="1620" w:type="dxa"/>
          </w:tcPr>
          <w:p w14:paraId="3B791C9A" w14:textId="00B2DD63" w:rsidR="00895DB6" w:rsidRPr="00895DB6" w:rsidRDefault="00895DB6" w:rsidP="00895DB6">
            <w:pPr>
              <w:tabs>
                <w:tab w:val="left" w:pos="-5810"/>
              </w:tabs>
              <w:ind w:right="227"/>
              <w:jc w:val="right"/>
              <w:rPr>
                <w:rFonts w:ascii="Angsana New" w:hAnsi="Angsana New" w:cs="Angsana New"/>
                <w:snapToGrid w:val="0"/>
                <w:color w:val="000000"/>
                <w:lang w:eastAsia="th-TH"/>
              </w:rPr>
            </w:pPr>
            <w:r w:rsidRPr="00895DB6">
              <w:rPr>
                <w:rFonts w:ascii="Angsana New" w:hAnsi="Angsana New" w:cs="Angsana New"/>
                <w:snapToGrid w:val="0"/>
                <w:color w:val="000000"/>
                <w:lang w:eastAsia="th-TH"/>
              </w:rPr>
              <w:t xml:space="preserve"> 372,655.55 </w:t>
            </w:r>
          </w:p>
        </w:tc>
        <w:tc>
          <w:tcPr>
            <w:tcW w:w="90" w:type="dxa"/>
          </w:tcPr>
          <w:p w14:paraId="304B1F55"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1710" w:type="dxa"/>
          </w:tcPr>
          <w:p w14:paraId="4CFDBC1F" w14:textId="7591CF20" w:rsidR="00895DB6" w:rsidRPr="000C6A7C" w:rsidRDefault="00895DB6" w:rsidP="00895DB6">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c>
          <w:tcPr>
            <w:tcW w:w="90" w:type="dxa"/>
          </w:tcPr>
          <w:p w14:paraId="3D26CC9A"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1620" w:type="dxa"/>
          </w:tcPr>
          <w:p w14:paraId="1483F389" w14:textId="27537404" w:rsidR="00895DB6" w:rsidRPr="00895DB6" w:rsidRDefault="00895DB6" w:rsidP="00A42848">
            <w:pPr>
              <w:tabs>
                <w:tab w:val="left" w:pos="-5810"/>
              </w:tabs>
              <w:ind w:right="227"/>
              <w:jc w:val="right"/>
              <w:rPr>
                <w:rFonts w:ascii="Angsana New" w:hAnsi="Angsana New" w:cs="Angsana New"/>
                <w:snapToGrid w:val="0"/>
                <w:color w:val="000000"/>
                <w:lang w:eastAsia="th-TH"/>
              </w:rPr>
            </w:pPr>
            <w:r w:rsidRPr="00895DB6">
              <w:rPr>
                <w:rFonts w:ascii="Angsana New" w:hAnsi="Angsana New" w:cs="Angsana New"/>
                <w:snapToGrid w:val="0"/>
                <w:color w:val="000000"/>
                <w:lang w:eastAsia="th-TH"/>
              </w:rPr>
              <w:t xml:space="preserve"> 372,655.55 </w:t>
            </w:r>
          </w:p>
        </w:tc>
        <w:tc>
          <w:tcPr>
            <w:tcW w:w="90" w:type="dxa"/>
          </w:tcPr>
          <w:p w14:paraId="25227C1A"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1620" w:type="dxa"/>
          </w:tcPr>
          <w:p w14:paraId="36FFC72A" w14:textId="0B4955B4" w:rsidR="00895DB6" w:rsidRPr="000C6A7C" w:rsidRDefault="00895DB6" w:rsidP="00895DB6">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r>
      <w:tr w:rsidR="00895DB6" w:rsidRPr="000C6A7C" w14:paraId="3674C5D0" w14:textId="77777777" w:rsidTr="00BE76CC">
        <w:tc>
          <w:tcPr>
            <w:tcW w:w="2540" w:type="dxa"/>
          </w:tcPr>
          <w:p w14:paraId="45164E34" w14:textId="77777777" w:rsidR="00895DB6" w:rsidRPr="006C1AA7" w:rsidRDefault="00895DB6" w:rsidP="00895DB6">
            <w:pPr>
              <w:ind w:left="177"/>
              <w:rPr>
                <w:rFonts w:ascii="Angsana New" w:hAnsi="Angsana New" w:cs="Angsana New"/>
                <w:snapToGrid w:val="0"/>
                <w:color w:val="000000"/>
                <w:cs/>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6 </w:t>
            </w:r>
            <w:r w:rsidRPr="006C1AA7">
              <w:rPr>
                <w:rFonts w:ascii="Angsana New" w:hAnsi="Angsana New" w:cs="Angsana New"/>
                <w:snapToGrid w:val="0"/>
                <w:color w:val="000000"/>
                <w:cs/>
                <w:lang w:eastAsia="th-TH"/>
              </w:rPr>
              <w:t xml:space="preserve">เดือน ถึง </w:t>
            </w:r>
            <w:r w:rsidRPr="006C1AA7">
              <w:rPr>
                <w:rFonts w:ascii="Angsana New" w:hAnsi="Angsana New" w:cs="Angsana New"/>
                <w:snapToGrid w:val="0"/>
                <w:color w:val="000000"/>
                <w:lang w:eastAsia="th-TH"/>
              </w:rPr>
              <w:t xml:space="preserve">12 </w:t>
            </w:r>
            <w:r w:rsidRPr="006C1AA7">
              <w:rPr>
                <w:rFonts w:ascii="Angsana New" w:hAnsi="Angsana New" w:cs="Angsana New"/>
                <w:snapToGrid w:val="0"/>
                <w:color w:val="000000"/>
                <w:cs/>
                <w:lang w:eastAsia="th-TH"/>
              </w:rPr>
              <w:t>เดือน</w:t>
            </w:r>
          </w:p>
        </w:tc>
        <w:tc>
          <w:tcPr>
            <w:tcW w:w="1620" w:type="dxa"/>
          </w:tcPr>
          <w:p w14:paraId="03C300E1" w14:textId="0504C223" w:rsidR="00895DB6" w:rsidRPr="00895DB6" w:rsidRDefault="00895DB6" w:rsidP="00895DB6">
            <w:pPr>
              <w:tabs>
                <w:tab w:val="left" w:pos="-5810"/>
              </w:tabs>
              <w:ind w:right="227"/>
              <w:jc w:val="right"/>
              <w:rPr>
                <w:rFonts w:ascii="Angsana New" w:hAnsi="Angsana New" w:cs="Angsana New"/>
                <w:snapToGrid w:val="0"/>
                <w:color w:val="000000"/>
                <w:lang w:eastAsia="th-TH"/>
              </w:rPr>
            </w:pPr>
            <w:r w:rsidRPr="00895DB6">
              <w:rPr>
                <w:rFonts w:ascii="Angsana New" w:hAnsi="Angsana New" w:cs="Angsana New"/>
                <w:snapToGrid w:val="0"/>
                <w:color w:val="000000"/>
                <w:lang w:eastAsia="th-TH"/>
              </w:rPr>
              <w:t xml:space="preserve"> 100,424.11 </w:t>
            </w:r>
          </w:p>
        </w:tc>
        <w:tc>
          <w:tcPr>
            <w:tcW w:w="90" w:type="dxa"/>
          </w:tcPr>
          <w:p w14:paraId="6B055F00"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1710" w:type="dxa"/>
          </w:tcPr>
          <w:p w14:paraId="481A63BB" w14:textId="7ADA5F58" w:rsidR="00895DB6" w:rsidRPr="000C6A7C" w:rsidRDefault="00895DB6" w:rsidP="00895DB6">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c>
          <w:tcPr>
            <w:tcW w:w="90" w:type="dxa"/>
          </w:tcPr>
          <w:p w14:paraId="3770E9F5"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1620" w:type="dxa"/>
          </w:tcPr>
          <w:p w14:paraId="01CC1A80" w14:textId="71B0A98B" w:rsidR="00895DB6" w:rsidRPr="00895DB6" w:rsidRDefault="00895DB6" w:rsidP="00A42848">
            <w:pPr>
              <w:tabs>
                <w:tab w:val="left" w:pos="-5810"/>
              </w:tabs>
              <w:ind w:right="227"/>
              <w:jc w:val="right"/>
              <w:rPr>
                <w:rFonts w:ascii="Angsana New" w:hAnsi="Angsana New" w:cs="Angsana New"/>
                <w:snapToGrid w:val="0"/>
                <w:color w:val="000000"/>
                <w:lang w:eastAsia="th-TH"/>
              </w:rPr>
            </w:pPr>
            <w:r w:rsidRPr="00895DB6">
              <w:rPr>
                <w:rFonts w:ascii="Angsana New" w:hAnsi="Angsana New" w:cs="Angsana New"/>
                <w:snapToGrid w:val="0"/>
                <w:color w:val="000000"/>
                <w:lang w:eastAsia="th-TH"/>
              </w:rPr>
              <w:t xml:space="preserve"> 100,424.11 </w:t>
            </w:r>
          </w:p>
        </w:tc>
        <w:tc>
          <w:tcPr>
            <w:tcW w:w="90" w:type="dxa"/>
          </w:tcPr>
          <w:p w14:paraId="0E214059"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1620" w:type="dxa"/>
          </w:tcPr>
          <w:p w14:paraId="2CAE5161" w14:textId="4934BB25" w:rsidR="00895DB6" w:rsidRPr="000C6A7C" w:rsidRDefault="00895DB6" w:rsidP="00895DB6">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r>
      <w:tr w:rsidR="00895DB6" w:rsidRPr="000C6A7C" w14:paraId="32EE503D" w14:textId="77777777" w:rsidTr="00BE76CC">
        <w:tc>
          <w:tcPr>
            <w:tcW w:w="2540" w:type="dxa"/>
          </w:tcPr>
          <w:p w14:paraId="38D592A8" w14:textId="77777777" w:rsidR="00895DB6" w:rsidRPr="006C1AA7" w:rsidRDefault="00895DB6" w:rsidP="00895DB6">
            <w:pPr>
              <w:ind w:left="177"/>
              <w:rPr>
                <w:rFonts w:ascii="Angsana New" w:hAnsi="Angsana New" w:cs="Angsana New"/>
                <w:snapToGrid w:val="0"/>
                <w:color w:val="000000"/>
                <w:cs/>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12 </w:t>
            </w:r>
            <w:r w:rsidRPr="006C1AA7">
              <w:rPr>
                <w:rFonts w:ascii="Angsana New" w:hAnsi="Angsana New" w:cs="Angsana New"/>
                <w:snapToGrid w:val="0"/>
                <w:color w:val="000000"/>
                <w:cs/>
                <w:lang w:eastAsia="th-TH"/>
              </w:rPr>
              <w:t xml:space="preserve">เดือน </w:t>
            </w:r>
          </w:p>
        </w:tc>
        <w:tc>
          <w:tcPr>
            <w:tcW w:w="1620" w:type="dxa"/>
            <w:tcBorders>
              <w:bottom w:val="single" w:sz="4" w:space="0" w:color="auto"/>
            </w:tcBorders>
          </w:tcPr>
          <w:p w14:paraId="7468058E" w14:textId="4AEEB752" w:rsidR="00895DB6" w:rsidRPr="00895DB6" w:rsidRDefault="00895DB6" w:rsidP="00895DB6">
            <w:pPr>
              <w:tabs>
                <w:tab w:val="left" w:pos="-5810"/>
              </w:tabs>
              <w:ind w:right="227"/>
              <w:jc w:val="right"/>
              <w:rPr>
                <w:rFonts w:ascii="Angsana New" w:hAnsi="Angsana New" w:cs="Angsana New"/>
                <w:snapToGrid w:val="0"/>
                <w:color w:val="000000"/>
                <w:lang w:eastAsia="th-TH"/>
              </w:rPr>
            </w:pPr>
            <w:r w:rsidRPr="00895DB6">
              <w:rPr>
                <w:rFonts w:ascii="Angsana New" w:hAnsi="Angsana New" w:cs="Angsana New"/>
                <w:snapToGrid w:val="0"/>
                <w:color w:val="000000"/>
                <w:lang w:eastAsia="th-TH"/>
              </w:rPr>
              <w:t xml:space="preserve"> 6,600,771.45 </w:t>
            </w:r>
          </w:p>
        </w:tc>
        <w:tc>
          <w:tcPr>
            <w:tcW w:w="90" w:type="dxa"/>
          </w:tcPr>
          <w:p w14:paraId="55AA0036"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75D6F98C" w14:textId="6725DB85" w:rsidR="00895DB6" w:rsidRPr="000C6A7C" w:rsidRDefault="00895DB6" w:rsidP="00895DB6">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6,531,440.42</w:t>
            </w:r>
          </w:p>
        </w:tc>
        <w:tc>
          <w:tcPr>
            <w:tcW w:w="90" w:type="dxa"/>
          </w:tcPr>
          <w:p w14:paraId="53305935"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0DB2F15" w14:textId="4277A461" w:rsidR="00895DB6" w:rsidRPr="00895DB6" w:rsidRDefault="00895DB6" w:rsidP="00A42848">
            <w:pPr>
              <w:tabs>
                <w:tab w:val="left" w:pos="-5810"/>
              </w:tabs>
              <w:ind w:right="227"/>
              <w:jc w:val="right"/>
              <w:rPr>
                <w:rFonts w:ascii="Angsana New" w:hAnsi="Angsana New" w:cs="Angsana New"/>
                <w:snapToGrid w:val="0"/>
                <w:color w:val="000000"/>
                <w:lang w:eastAsia="th-TH"/>
              </w:rPr>
            </w:pPr>
            <w:r w:rsidRPr="00895DB6">
              <w:rPr>
                <w:rFonts w:ascii="Angsana New" w:hAnsi="Angsana New" w:cs="Angsana New"/>
                <w:snapToGrid w:val="0"/>
                <w:color w:val="000000"/>
                <w:lang w:eastAsia="th-TH"/>
              </w:rPr>
              <w:t xml:space="preserve"> 6,600,771.45 </w:t>
            </w:r>
          </w:p>
        </w:tc>
        <w:tc>
          <w:tcPr>
            <w:tcW w:w="90" w:type="dxa"/>
          </w:tcPr>
          <w:p w14:paraId="73A9F086" w14:textId="77777777" w:rsidR="00895DB6" w:rsidRPr="000C6A7C" w:rsidRDefault="00895DB6" w:rsidP="00895DB6">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597D31DA" w14:textId="1A8D5092" w:rsidR="00895DB6" w:rsidRPr="000C6A7C" w:rsidRDefault="00895DB6" w:rsidP="00895DB6">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6,531,440.42</w:t>
            </w:r>
          </w:p>
        </w:tc>
      </w:tr>
      <w:tr w:rsidR="00895DB6" w:rsidRPr="000C6A7C" w14:paraId="39CE4FD1" w14:textId="77777777" w:rsidTr="00BE76CC">
        <w:tc>
          <w:tcPr>
            <w:tcW w:w="2540" w:type="dxa"/>
          </w:tcPr>
          <w:p w14:paraId="7B88F80B" w14:textId="77777777" w:rsidR="00895DB6" w:rsidRPr="000C6A7C" w:rsidRDefault="00895DB6" w:rsidP="00895DB6">
            <w:pPr>
              <w:tabs>
                <w:tab w:val="left" w:pos="851"/>
              </w:tabs>
              <w:ind w:right="-108" w:firstLine="826"/>
              <w:jc w:val="both"/>
              <w:rPr>
                <w:rFonts w:ascii="Angsana New" w:hAnsi="Angsana New" w:cs="Angsana New"/>
                <w:cs/>
              </w:rPr>
            </w:pPr>
            <w:r w:rsidRPr="000C6A7C">
              <w:rPr>
                <w:rFonts w:ascii="Angsana New" w:hAnsi="Angsana New" w:cs="Angsana New"/>
                <w:cs/>
              </w:rPr>
              <w:t>รวม</w:t>
            </w:r>
          </w:p>
        </w:tc>
        <w:tc>
          <w:tcPr>
            <w:tcW w:w="1620" w:type="dxa"/>
          </w:tcPr>
          <w:p w14:paraId="50A0AD90" w14:textId="48ED6493" w:rsidR="00895DB6" w:rsidRPr="00895DB6" w:rsidRDefault="00895DB6" w:rsidP="00895DB6">
            <w:pPr>
              <w:tabs>
                <w:tab w:val="left" w:pos="-5810"/>
              </w:tabs>
              <w:ind w:right="227"/>
              <w:jc w:val="right"/>
              <w:rPr>
                <w:rFonts w:ascii="Angsana New" w:hAnsi="Angsana New" w:cs="Angsana New"/>
                <w:snapToGrid w:val="0"/>
                <w:color w:val="000000"/>
                <w:lang w:eastAsia="th-TH"/>
              </w:rPr>
            </w:pPr>
            <w:r w:rsidRPr="00895DB6">
              <w:rPr>
                <w:rFonts w:ascii="Angsana New" w:hAnsi="Angsana New" w:cs="Angsana New"/>
                <w:snapToGrid w:val="0"/>
                <w:color w:val="000000"/>
                <w:lang w:eastAsia="th-TH"/>
              </w:rPr>
              <w:t>22,594,046.81</w:t>
            </w:r>
          </w:p>
        </w:tc>
        <w:tc>
          <w:tcPr>
            <w:tcW w:w="90" w:type="dxa"/>
          </w:tcPr>
          <w:p w14:paraId="3F2F58FC" w14:textId="77777777" w:rsidR="00895DB6" w:rsidRPr="000C6A7C" w:rsidRDefault="00895DB6" w:rsidP="00895DB6">
            <w:pPr>
              <w:tabs>
                <w:tab w:val="left" w:pos="-5810"/>
                <w:tab w:val="left" w:pos="-5668"/>
              </w:tabs>
              <w:ind w:right="138"/>
              <w:jc w:val="right"/>
              <w:rPr>
                <w:rFonts w:ascii="Angsana New" w:hAnsi="Angsana New" w:cs="Angsana New"/>
                <w:snapToGrid w:val="0"/>
                <w:color w:val="000000"/>
                <w:lang w:eastAsia="th-TH"/>
              </w:rPr>
            </w:pPr>
          </w:p>
        </w:tc>
        <w:tc>
          <w:tcPr>
            <w:tcW w:w="1710" w:type="dxa"/>
          </w:tcPr>
          <w:p w14:paraId="16759610" w14:textId="2B40E69B" w:rsidR="00895DB6" w:rsidRPr="000C6A7C" w:rsidRDefault="00895DB6" w:rsidP="00895DB6">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23,481,328.70</w:t>
            </w:r>
          </w:p>
        </w:tc>
        <w:tc>
          <w:tcPr>
            <w:tcW w:w="90" w:type="dxa"/>
          </w:tcPr>
          <w:p w14:paraId="380AA779" w14:textId="77777777" w:rsidR="00895DB6" w:rsidRPr="000C6A7C" w:rsidRDefault="00895DB6" w:rsidP="00895DB6">
            <w:pPr>
              <w:tabs>
                <w:tab w:val="left" w:pos="-5810"/>
                <w:tab w:val="left" w:pos="-5668"/>
              </w:tabs>
              <w:ind w:right="138"/>
              <w:jc w:val="right"/>
              <w:rPr>
                <w:rFonts w:ascii="Angsana New" w:hAnsi="Angsana New" w:cs="Angsana New"/>
                <w:snapToGrid w:val="0"/>
                <w:color w:val="000000"/>
                <w:lang w:eastAsia="th-TH"/>
              </w:rPr>
            </w:pPr>
          </w:p>
        </w:tc>
        <w:tc>
          <w:tcPr>
            <w:tcW w:w="1620" w:type="dxa"/>
          </w:tcPr>
          <w:p w14:paraId="0BC7A7A0" w14:textId="0E4A9C08" w:rsidR="00895DB6" w:rsidRPr="00A42848" w:rsidRDefault="00895DB6" w:rsidP="00895DB6">
            <w:pPr>
              <w:tabs>
                <w:tab w:val="left" w:pos="-5810"/>
              </w:tabs>
              <w:ind w:right="227"/>
              <w:jc w:val="right"/>
              <w:rPr>
                <w:rFonts w:ascii="Angsana New" w:hAnsi="Angsana New" w:cs="Angsana New"/>
                <w:snapToGrid w:val="0"/>
                <w:color w:val="000000"/>
                <w:lang w:eastAsia="th-TH"/>
              </w:rPr>
            </w:pPr>
            <w:r w:rsidRPr="00895DB6">
              <w:rPr>
                <w:rFonts w:ascii="Angsana New" w:hAnsi="Angsana New" w:cs="Angsana New"/>
                <w:snapToGrid w:val="0"/>
                <w:color w:val="000000"/>
                <w:lang w:eastAsia="th-TH"/>
              </w:rPr>
              <w:t>22,594,046.81</w:t>
            </w:r>
          </w:p>
        </w:tc>
        <w:tc>
          <w:tcPr>
            <w:tcW w:w="90" w:type="dxa"/>
          </w:tcPr>
          <w:p w14:paraId="0576505D" w14:textId="77777777" w:rsidR="00895DB6" w:rsidRPr="000C6A7C" w:rsidRDefault="00895DB6" w:rsidP="00895DB6">
            <w:pPr>
              <w:tabs>
                <w:tab w:val="left" w:pos="-5810"/>
                <w:tab w:val="left" w:pos="-5668"/>
              </w:tabs>
              <w:ind w:right="138"/>
              <w:jc w:val="right"/>
              <w:rPr>
                <w:rFonts w:ascii="Angsana New" w:hAnsi="Angsana New" w:cs="Angsana New"/>
                <w:snapToGrid w:val="0"/>
                <w:color w:val="000000"/>
                <w:lang w:eastAsia="th-TH"/>
              </w:rPr>
            </w:pPr>
          </w:p>
        </w:tc>
        <w:tc>
          <w:tcPr>
            <w:tcW w:w="1620" w:type="dxa"/>
          </w:tcPr>
          <w:p w14:paraId="26F5ABD8" w14:textId="777818EE" w:rsidR="00895DB6" w:rsidRPr="000C6A7C" w:rsidRDefault="00895DB6" w:rsidP="00895DB6">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23,300,457.42</w:t>
            </w:r>
          </w:p>
        </w:tc>
      </w:tr>
      <w:tr w:rsidR="00A42848" w:rsidRPr="000C6A7C" w14:paraId="1C121185" w14:textId="77777777" w:rsidTr="00BE76CC">
        <w:tc>
          <w:tcPr>
            <w:tcW w:w="2540" w:type="dxa"/>
          </w:tcPr>
          <w:p w14:paraId="3AD8D04E" w14:textId="5B49B2D9" w:rsidR="00A42848" w:rsidRPr="003702F4" w:rsidRDefault="00A42848" w:rsidP="00A42848">
            <w:pPr>
              <w:tabs>
                <w:tab w:val="left" w:pos="360"/>
                <w:tab w:val="left" w:pos="1080"/>
              </w:tabs>
              <w:ind w:left="270" w:right="-108" w:hanging="270"/>
              <w:rPr>
                <w:rFonts w:ascii="Angsana New" w:hAnsi="Angsana New" w:cs="Angsana New"/>
                <w:spacing w:val="-2"/>
              </w:rPr>
            </w:pPr>
            <w:r w:rsidRPr="003702F4">
              <w:rPr>
                <w:rFonts w:ascii="Angsana New" w:hAnsi="Angsana New" w:cs="Angsana New"/>
                <w:spacing w:val="-2"/>
                <w:u w:val="single"/>
                <w:cs/>
              </w:rPr>
              <w:t>หัก</w:t>
            </w:r>
            <w:r w:rsidRPr="003702F4">
              <w:rPr>
                <w:rFonts w:ascii="Angsana New" w:hAnsi="Angsana New" w:cs="Angsana New"/>
                <w:spacing w:val="-2"/>
                <w:cs/>
              </w:rPr>
              <w:t xml:space="preserve"> ค่าเผื่อผลขาดทุนด้านเครดิตที่</w:t>
            </w:r>
          </w:p>
          <w:p w14:paraId="2ABC0FD6" w14:textId="77777777" w:rsidR="00A42848" w:rsidRPr="000C6A7C" w:rsidRDefault="00A42848" w:rsidP="00A42848">
            <w:pPr>
              <w:tabs>
                <w:tab w:val="left" w:pos="360"/>
                <w:tab w:val="left" w:pos="1080"/>
              </w:tabs>
              <w:ind w:left="384" w:right="-108" w:firstLine="90"/>
              <w:rPr>
                <w:rFonts w:ascii="Angsana New" w:hAnsi="Angsana New" w:cs="Angsana New"/>
                <w:cs/>
              </w:rPr>
            </w:pPr>
            <w:r w:rsidRPr="003702F4">
              <w:rPr>
                <w:rFonts w:ascii="Angsana New" w:hAnsi="Angsana New" w:cs="Angsana New"/>
                <w:spacing w:val="-2"/>
                <w:cs/>
              </w:rPr>
              <w:t>คาดว่าจะเกิดขึ้น</w:t>
            </w:r>
          </w:p>
        </w:tc>
        <w:tc>
          <w:tcPr>
            <w:tcW w:w="1620" w:type="dxa"/>
            <w:tcBorders>
              <w:bottom w:val="single" w:sz="4" w:space="0" w:color="auto"/>
            </w:tcBorders>
          </w:tcPr>
          <w:p w14:paraId="5AA789D5" w14:textId="77777777" w:rsidR="00A42848" w:rsidRPr="00E657AE" w:rsidRDefault="00A42848" w:rsidP="00A42848">
            <w:pPr>
              <w:tabs>
                <w:tab w:val="left" w:pos="-5810"/>
              </w:tabs>
              <w:ind w:right="227"/>
              <w:jc w:val="right"/>
              <w:rPr>
                <w:rFonts w:ascii="Angsana New" w:hAnsi="Angsana New" w:cs="Angsana New"/>
                <w:snapToGrid w:val="0"/>
                <w:color w:val="000000"/>
                <w:highlight w:val="yellow"/>
                <w:lang w:eastAsia="th-TH"/>
              </w:rPr>
            </w:pPr>
          </w:p>
          <w:p w14:paraId="39763E4C" w14:textId="685F8738" w:rsidR="00A42848" w:rsidRPr="00895DB6" w:rsidRDefault="00A42848" w:rsidP="00A42848">
            <w:pPr>
              <w:tabs>
                <w:tab w:val="left" w:pos="-5810"/>
              </w:tabs>
              <w:ind w:right="227"/>
              <w:jc w:val="right"/>
              <w:rPr>
                <w:rFonts w:ascii="Angsana New" w:hAnsi="Angsana New" w:cs="Angsana New"/>
                <w:snapToGrid w:val="0"/>
                <w:color w:val="000000"/>
                <w:lang w:eastAsia="th-TH"/>
              </w:rPr>
            </w:pPr>
            <w:r w:rsidRPr="00C550FE">
              <w:rPr>
                <w:rFonts w:ascii="Angsana New" w:hAnsi="Angsana New" w:cs="Angsana New"/>
                <w:snapToGrid w:val="0"/>
                <w:color w:val="000000"/>
                <w:lang w:eastAsia="th-TH"/>
              </w:rPr>
              <w:t>(6,796,925.33)</w:t>
            </w:r>
          </w:p>
        </w:tc>
        <w:tc>
          <w:tcPr>
            <w:tcW w:w="90" w:type="dxa"/>
          </w:tcPr>
          <w:p w14:paraId="0840AA80" w14:textId="77777777" w:rsidR="00A42848" w:rsidRPr="000C6A7C" w:rsidRDefault="00A42848" w:rsidP="00A42848">
            <w:pPr>
              <w:tabs>
                <w:tab w:val="left" w:pos="-5810"/>
                <w:tab w:val="left" w:pos="-5668"/>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4989D8C4" w14:textId="77777777" w:rsidR="00A42848" w:rsidRPr="00D0460D" w:rsidRDefault="00A42848" w:rsidP="00A42848">
            <w:pPr>
              <w:tabs>
                <w:tab w:val="left" w:pos="-5810"/>
              </w:tabs>
              <w:ind w:right="227"/>
              <w:jc w:val="right"/>
              <w:rPr>
                <w:rFonts w:ascii="Angsana New" w:hAnsi="Angsana New" w:cs="Angsana New"/>
                <w:snapToGrid w:val="0"/>
                <w:color w:val="000000"/>
                <w:lang w:eastAsia="th-TH"/>
              </w:rPr>
            </w:pPr>
          </w:p>
          <w:p w14:paraId="412F2B94" w14:textId="484DA3DB" w:rsidR="00A42848" w:rsidRPr="000C6A7C" w:rsidRDefault="00A42848" w:rsidP="00A42848">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lang w:eastAsia="th-TH"/>
              </w:rPr>
              <w:t>(6,720,485.69)</w:t>
            </w:r>
          </w:p>
        </w:tc>
        <w:tc>
          <w:tcPr>
            <w:tcW w:w="90" w:type="dxa"/>
          </w:tcPr>
          <w:p w14:paraId="49A79153" w14:textId="77777777" w:rsidR="00A42848" w:rsidRPr="000C6A7C" w:rsidRDefault="00A42848" w:rsidP="00A42848">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3717478B" w14:textId="77777777" w:rsidR="00A42848" w:rsidRPr="00E657AE" w:rsidRDefault="00A42848" w:rsidP="00A42848">
            <w:pPr>
              <w:tabs>
                <w:tab w:val="left" w:pos="-5810"/>
              </w:tabs>
              <w:ind w:right="227"/>
              <w:jc w:val="right"/>
              <w:rPr>
                <w:rFonts w:ascii="Angsana New" w:hAnsi="Angsana New" w:cs="Angsana New"/>
                <w:snapToGrid w:val="0"/>
                <w:color w:val="000000"/>
                <w:highlight w:val="yellow"/>
                <w:lang w:eastAsia="th-TH"/>
              </w:rPr>
            </w:pPr>
          </w:p>
          <w:p w14:paraId="6EFE529F" w14:textId="162114AA" w:rsidR="00A42848" w:rsidRPr="00E657AE" w:rsidRDefault="00A42848" w:rsidP="00A42848">
            <w:pPr>
              <w:tabs>
                <w:tab w:val="left" w:pos="-5810"/>
              </w:tabs>
              <w:ind w:right="227"/>
              <w:jc w:val="right"/>
              <w:rPr>
                <w:rFonts w:ascii="Angsana New" w:hAnsi="Angsana New" w:cs="Angsana New"/>
                <w:snapToGrid w:val="0"/>
                <w:color w:val="000000"/>
                <w:highlight w:val="yellow"/>
                <w:lang w:eastAsia="th-TH"/>
              </w:rPr>
            </w:pPr>
            <w:r w:rsidRPr="00C550FE">
              <w:rPr>
                <w:rFonts w:ascii="Angsana New" w:hAnsi="Angsana New" w:cs="Angsana New"/>
                <w:snapToGrid w:val="0"/>
                <w:color w:val="000000"/>
                <w:lang w:eastAsia="th-TH"/>
              </w:rPr>
              <w:t>(6,796,925.33)</w:t>
            </w:r>
          </w:p>
        </w:tc>
        <w:tc>
          <w:tcPr>
            <w:tcW w:w="90" w:type="dxa"/>
          </w:tcPr>
          <w:p w14:paraId="2DB49B0B" w14:textId="77777777" w:rsidR="00A42848" w:rsidRPr="000C6A7C" w:rsidRDefault="00A42848" w:rsidP="00A42848">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12EDB2B3" w14:textId="77777777" w:rsidR="00A42848" w:rsidRDefault="00A42848" w:rsidP="00A42848">
            <w:pPr>
              <w:tabs>
                <w:tab w:val="left" w:pos="-5810"/>
              </w:tabs>
              <w:ind w:right="227"/>
              <w:jc w:val="right"/>
              <w:rPr>
                <w:rFonts w:ascii="Angsana New" w:hAnsi="Angsana New" w:cs="Angsana New"/>
                <w:snapToGrid w:val="0"/>
                <w:color w:val="000000"/>
                <w:lang w:eastAsia="th-TH"/>
              </w:rPr>
            </w:pPr>
          </w:p>
          <w:p w14:paraId="72D2CD12" w14:textId="43ED3560" w:rsidR="00A42848" w:rsidRPr="000C6A7C" w:rsidRDefault="00A42848" w:rsidP="00A42848">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485.69)</w:t>
            </w:r>
          </w:p>
        </w:tc>
      </w:tr>
      <w:tr w:rsidR="00A42848" w:rsidRPr="000C6A7C" w14:paraId="4D09D6CB" w14:textId="77777777" w:rsidTr="00BE76CC">
        <w:tc>
          <w:tcPr>
            <w:tcW w:w="2540" w:type="dxa"/>
          </w:tcPr>
          <w:p w14:paraId="7C36D708" w14:textId="77777777" w:rsidR="00A42848" w:rsidRPr="000C6A7C" w:rsidRDefault="00A42848" w:rsidP="00A42848">
            <w:pPr>
              <w:tabs>
                <w:tab w:val="left" w:pos="0"/>
              </w:tabs>
              <w:ind w:right="-108" w:firstLine="826"/>
              <w:jc w:val="both"/>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tcPr>
          <w:p w14:paraId="5EE44531" w14:textId="4EAADF37" w:rsidR="00A42848" w:rsidRPr="00895DB6" w:rsidRDefault="00A42848" w:rsidP="00A42848">
            <w:pPr>
              <w:tabs>
                <w:tab w:val="left" w:pos="-5810"/>
              </w:tabs>
              <w:ind w:right="227"/>
              <w:jc w:val="right"/>
              <w:rPr>
                <w:rFonts w:ascii="Angsana New" w:hAnsi="Angsana New" w:cs="Angsana New"/>
                <w:snapToGrid w:val="0"/>
                <w:color w:val="000000"/>
                <w:lang w:eastAsia="th-TH"/>
              </w:rPr>
            </w:pPr>
            <w:r w:rsidRPr="00895DB6">
              <w:rPr>
                <w:rFonts w:ascii="Angsana New" w:hAnsi="Angsana New" w:cs="Angsana New"/>
                <w:snapToGrid w:val="0"/>
                <w:color w:val="000000"/>
                <w:lang w:eastAsia="th-TH"/>
              </w:rPr>
              <w:t>15,797,121.48</w:t>
            </w:r>
          </w:p>
        </w:tc>
        <w:tc>
          <w:tcPr>
            <w:tcW w:w="90" w:type="dxa"/>
          </w:tcPr>
          <w:p w14:paraId="763F493B" w14:textId="77777777" w:rsidR="00A42848" w:rsidRPr="000C6A7C" w:rsidRDefault="00A42848" w:rsidP="00A42848">
            <w:pPr>
              <w:tabs>
                <w:tab w:val="left" w:pos="-5810"/>
                <w:tab w:val="left" w:pos="-5668"/>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74E953DE" w14:textId="7455E0C0" w:rsidR="00A42848" w:rsidRPr="000C6A7C" w:rsidRDefault="00A42848" w:rsidP="00A42848">
            <w:pPr>
              <w:tabs>
                <w:tab w:val="left" w:pos="-5810"/>
              </w:tabs>
              <w:ind w:right="138"/>
              <w:jc w:val="right"/>
              <w:rPr>
                <w:rFonts w:ascii="Angsana New" w:hAnsi="Angsana New" w:cs="Angsana New"/>
                <w:snapToGrid w:val="0"/>
                <w:color w:val="000000"/>
                <w:lang w:eastAsia="th-TH"/>
              </w:rPr>
            </w:pPr>
            <w:r w:rsidRPr="00363DED">
              <w:rPr>
                <w:rFonts w:ascii="Angsana New" w:hAnsi="Angsana New" w:cs="Angsana New"/>
                <w:snapToGrid w:val="0"/>
                <w:color w:val="000000"/>
                <w:lang w:eastAsia="th-TH"/>
              </w:rPr>
              <w:t>16,760,843.01</w:t>
            </w:r>
          </w:p>
        </w:tc>
        <w:tc>
          <w:tcPr>
            <w:tcW w:w="90" w:type="dxa"/>
          </w:tcPr>
          <w:p w14:paraId="36435A2B" w14:textId="77777777" w:rsidR="00A42848" w:rsidRPr="000C6A7C" w:rsidRDefault="00A42848" w:rsidP="00A42848">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50E6FA76" w14:textId="7870834B" w:rsidR="00A42848" w:rsidRPr="00E657AE" w:rsidRDefault="00A42848" w:rsidP="00A42848">
            <w:pPr>
              <w:tabs>
                <w:tab w:val="left" w:pos="-5810"/>
              </w:tabs>
              <w:ind w:right="227"/>
              <w:jc w:val="right"/>
              <w:rPr>
                <w:rFonts w:ascii="Angsana New" w:hAnsi="Angsana New" w:cs="Angsana New"/>
                <w:snapToGrid w:val="0"/>
                <w:color w:val="000000"/>
                <w:highlight w:val="yellow"/>
                <w:lang w:eastAsia="th-TH"/>
              </w:rPr>
            </w:pPr>
            <w:r w:rsidRPr="00895DB6">
              <w:rPr>
                <w:rFonts w:ascii="Angsana New" w:hAnsi="Angsana New" w:cs="Angsana New"/>
                <w:snapToGrid w:val="0"/>
                <w:color w:val="000000"/>
                <w:lang w:eastAsia="th-TH"/>
              </w:rPr>
              <w:t>15,797,121.48</w:t>
            </w:r>
          </w:p>
        </w:tc>
        <w:tc>
          <w:tcPr>
            <w:tcW w:w="90" w:type="dxa"/>
          </w:tcPr>
          <w:p w14:paraId="48236EB6" w14:textId="77777777" w:rsidR="00A42848" w:rsidRPr="000C6A7C" w:rsidRDefault="00A42848" w:rsidP="00A42848">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125B20E6" w14:textId="7CFEC20C" w:rsidR="00A42848" w:rsidRPr="000C6A7C" w:rsidRDefault="00A42848" w:rsidP="00A42848">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16,579,971.73</w:t>
            </w:r>
          </w:p>
        </w:tc>
      </w:tr>
    </w:tbl>
    <w:p w14:paraId="69414B1A" w14:textId="77777777" w:rsidR="003F7988" w:rsidRDefault="003F7988" w:rsidP="00197EED">
      <w:pPr>
        <w:pStyle w:val="Subtitle"/>
        <w:tabs>
          <w:tab w:val="left" w:pos="851"/>
        </w:tabs>
        <w:jc w:val="both"/>
        <w:rPr>
          <w:rFonts w:hAnsi="Angsana New"/>
          <w:b w:val="0"/>
          <w:bCs w:val="0"/>
          <w:sz w:val="16"/>
          <w:szCs w:val="16"/>
        </w:rPr>
      </w:pPr>
    </w:p>
    <w:p w14:paraId="654A022F" w14:textId="77777777" w:rsidR="003A03F7" w:rsidRDefault="003A03F7" w:rsidP="00197EED">
      <w:pPr>
        <w:pStyle w:val="Subtitle"/>
        <w:tabs>
          <w:tab w:val="left" w:pos="851"/>
        </w:tabs>
        <w:jc w:val="both"/>
        <w:rPr>
          <w:rFonts w:hAnsi="Angsana New"/>
          <w:b w:val="0"/>
          <w:bCs w:val="0"/>
          <w:sz w:val="16"/>
          <w:szCs w:val="16"/>
        </w:rPr>
      </w:pPr>
    </w:p>
    <w:p w14:paraId="132CAB41" w14:textId="77777777" w:rsidR="003A03F7" w:rsidRDefault="003A03F7" w:rsidP="00197EED">
      <w:pPr>
        <w:pStyle w:val="Subtitle"/>
        <w:tabs>
          <w:tab w:val="left" w:pos="851"/>
        </w:tabs>
        <w:jc w:val="both"/>
        <w:rPr>
          <w:rFonts w:hAnsi="Angsana New"/>
          <w:b w:val="0"/>
          <w:bCs w:val="0"/>
          <w:sz w:val="16"/>
          <w:szCs w:val="16"/>
        </w:rPr>
      </w:pPr>
    </w:p>
    <w:p w14:paraId="6417F67C" w14:textId="77777777" w:rsidR="003A03F7" w:rsidRDefault="003A03F7" w:rsidP="00197EED">
      <w:pPr>
        <w:pStyle w:val="Subtitle"/>
        <w:tabs>
          <w:tab w:val="left" w:pos="851"/>
        </w:tabs>
        <w:jc w:val="both"/>
        <w:rPr>
          <w:rFonts w:hAnsi="Angsana New"/>
          <w:b w:val="0"/>
          <w:bCs w:val="0"/>
          <w:sz w:val="16"/>
          <w:szCs w:val="16"/>
        </w:rPr>
      </w:pPr>
    </w:p>
    <w:p w14:paraId="71871032" w14:textId="77777777" w:rsidR="003A03F7" w:rsidRDefault="003A03F7" w:rsidP="00197EED">
      <w:pPr>
        <w:pStyle w:val="Subtitle"/>
        <w:tabs>
          <w:tab w:val="left" w:pos="851"/>
        </w:tabs>
        <w:jc w:val="both"/>
        <w:rPr>
          <w:rFonts w:hAnsi="Angsana New"/>
          <w:b w:val="0"/>
          <w:bCs w:val="0"/>
          <w:sz w:val="16"/>
          <w:szCs w:val="16"/>
        </w:rPr>
      </w:pPr>
    </w:p>
    <w:p w14:paraId="42874713" w14:textId="77777777" w:rsidR="003A03F7" w:rsidRDefault="003A03F7" w:rsidP="00197EED">
      <w:pPr>
        <w:pStyle w:val="Subtitle"/>
        <w:tabs>
          <w:tab w:val="left" w:pos="851"/>
        </w:tabs>
        <w:jc w:val="both"/>
        <w:rPr>
          <w:rFonts w:hAnsi="Angsana New"/>
          <w:b w:val="0"/>
          <w:bCs w:val="0"/>
          <w:sz w:val="16"/>
          <w:szCs w:val="16"/>
        </w:rPr>
      </w:pPr>
    </w:p>
    <w:p w14:paraId="5A6342C1" w14:textId="77777777" w:rsidR="003A03F7" w:rsidRDefault="003A03F7" w:rsidP="00197EED">
      <w:pPr>
        <w:pStyle w:val="Subtitle"/>
        <w:tabs>
          <w:tab w:val="left" w:pos="851"/>
        </w:tabs>
        <w:jc w:val="both"/>
        <w:rPr>
          <w:rFonts w:hAnsi="Angsana New"/>
          <w:b w:val="0"/>
          <w:bCs w:val="0"/>
          <w:sz w:val="16"/>
          <w:szCs w:val="16"/>
        </w:rPr>
      </w:pPr>
    </w:p>
    <w:p w14:paraId="45E48BC1" w14:textId="77777777" w:rsidR="001F5751" w:rsidRDefault="001F5751" w:rsidP="00197EED">
      <w:pPr>
        <w:pStyle w:val="Subtitle"/>
        <w:tabs>
          <w:tab w:val="left" w:pos="851"/>
        </w:tabs>
        <w:jc w:val="both"/>
        <w:rPr>
          <w:rFonts w:hAnsi="Angsana New"/>
          <w:b w:val="0"/>
          <w:bCs w:val="0"/>
          <w:sz w:val="16"/>
          <w:szCs w:val="16"/>
        </w:rPr>
      </w:pPr>
    </w:p>
    <w:p w14:paraId="7D36271B" w14:textId="77777777" w:rsidR="001F5751" w:rsidRDefault="001F5751" w:rsidP="00197EED">
      <w:pPr>
        <w:pStyle w:val="Subtitle"/>
        <w:tabs>
          <w:tab w:val="left" w:pos="851"/>
        </w:tabs>
        <w:jc w:val="both"/>
        <w:rPr>
          <w:rFonts w:hAnsi="Angsana New"/>
          <w:b w:val="0"/>
          <w:bCs w:val="0"/>
          <w:sz w:val="16"/>
          <w:szCs w:val="16"/>
        </w:rPr>
      </w:pPr>
    </w:p>
    <w:p w14:paraId="29C92AE0" w14:textId="77777777" w:rsidR="003A03F7" w:rsidRDefault="003A03F7" w:rsidP="00197EED">
      <w:pPr>
        <w:pStyle w:val="Subtitle"/>
        <w:tabs>
          <w:tab w:val="left" w:pos="851"/>
        </w:tabs>
        <w:jc w:val="both"/>
        <w:rPr>
          <w:rFonts w:hAnsi="Angsana New"/>
          <w:b w:val="0"/>
          <w:bCs w:val="0"/>
          <w:sz w:val="16"/>
          <w:szCs w:val="16"/>
        </w:rPr>
      </w:pPr>
    </w:p>
    <w:p w14:paraId="058622A7" w14:textId="77777777" w:rsidR="003A03F7" w:rsidRDefault="003A03F7" w:rsidP="00197EED">
      <w:pPr>
        <w:pStyle w:val="Subtitle"/>
        <w:tabs>
          <w:tab w:val="left" w:pos="851"/>
        </w:tabs>
        <w:jc w:val="both"/>
        <w:rPr>
          <w:rFonts w:hAnsi="Angsana New"/>
          <w:b w:val="0"/>
          <w:bCs w:val="0"/>
          <w:sz w:val="16"/>
          <w:szCs w:val="16"/>
        </w:rPr>
      </w:pPr>
    </w:p>
    <w:p w14:paraId="7FF9965F" w14:textId="77777777" w:rsidR="003A03F7" w:rsidRDefault="003A03F7" w:rsidP="00197EED">
      <w:pPr>
        <w:pStyle w:val="Subtitle"/>
        <w:tabs>
          <w:tab w:val="left" w:pos="851"/>
        </w:tabs>
        <w:jc w:val="both"/>
        <w:rPr>
          <w:rFonts w:hAnsi="Angsana New"/>
          <w:b w:val="0"/>
          <w:bCs w:val="0"/>
          <w:sz w:val="16"/>
          <w:szCs w:val="16"/>
        </w:rPr>
      </w:pPr>
    </w:p>
    <w:p w14:paraId="25DDE4EC" w14:textId="77777777" w:rsidR="003A03F7" w:rsidRPr="008D7537" w:rsidRDefault="003A03F7" w:rsidP="00197EED">
      <w:pPr>
        <w:pStyle w:val="Subtitle"/>
        <w:tabs>
          <w:tab w:val="left" w:pos="851"/>
        </w:tabs>
        <w:jc w:val="both"/>
        <w:rPr>
          <w:rFonts w:hAnsi="Angsana New"/>
          <w:b w:val="0"/>
          <w:bCs w:val="0"/>
          <w:sz w:val="16"/>
          <w:szCs w:val="16"/>
        </w:rPr>
      </w:pPr>
    </w:p>
    <w:p w14:paraId="619A7E17" w14:textId="690611BD" w:rsidR="006F6B98" w:rsidRPr="00FE45B4" w:rsidRDefault="004D2A12" w:rsidP="00FE45B4">
      <w:pPr>
        <w:pStyle w:val="Subtitle"/>
        <w:tabs>
          <w:tab w:val="left" w:pos="851"/>
        </w:tabs>
        <w:ind w:left="284" w:firstLine="1066"/>
        <w:jc w:val="both"/>
        <w:rPr>
          <w:rFonts w:hAnsi="Angsana New"/>
          <w:b w:val="0"/>
          <w:bCs w:val="0"/>
          <w:sz w:val="30"/>
          <w:szCs w:val="30"/>
        </w:rPr>
      </w:pPr>
      <w:r w:rsidRPr="00FE45B4">
        <w:rPr>
          <w:rFonts w:hAnsi="Angsana New"/>
          <w:b w:val="0"/>
          <w:bCs w:val="0"/>
          <w:sz w:val="30"/>
          <w:szCs w:val="30"/>
          <w:cs/>
        </w:rPr>
        <w:t>ณ</w:t>
      </w:r>
      <w:r w:rsidRPr="00FE45B4">
        <w:rPr>
          <w:rFonts w:hAnsi="Angsana New" w:hint="cs"/>
          <w:b w:val="0"/>
          <w:bCs w:val="0"/>
          <w:sz w:val="30"/>
          <w:szCs w:val="30"/>
          <w:cs/>
        </w:rPr>
        <w:t xml:space="preserve"> วันที่ </w:t>
      </w:r>
      <w:r w:rsidR="00F46CAB" w:rsidRPr="00F46CAB">
        <w:rPr>
          <w:rFonts w:hAnsi="Angsana New"/>
          <w:b w:val="0"/>
          <w:bCs w:val="0"/>
          <w:sz w:val="30"/>
          <w:szCs w:val="30"/>
        </w:rPr>
        <w:t xml:space="preserve">31 </w:t>
      </w:r>
      <w:r w:rsidR="00F46CAB" w:rsidRPr="00F46CAB">
        <w:rPr>
          <w:rFonts w:hAnsi="Angsana New"/>
          <w:b w:val="0"/>
          <w:bCs w:val="0"/>
          <w:sz w:val="30"/>
          <w:szCs w:val="30"/>
          <w:cs/>
        </w:rPr>
        <w:t xml:space="preserve">ธันวาคม </w:t>
      </w:r>
      <w:r w:rsidR="00F46CAB" w:rsidRPr="00F46CAB">
        <w:rPr>
          <w:rFonts w:hAnsi="Angsana New"/>
          <w:b w:val="0"/>
          <w:bCs w:val="0"/>
          <w:sz w:val="30"/>
          <w:szCs w:val="30"/>
        </w:rPr>
        <w:t>256</w:t>
      </w:r>
      <w:r w:rsidR="00E657AE">
        <w:rPr>
          <w:rFonts w:hAnsi="Angsana New"/>
          <w:b w:val="0"/>
          <w:bCs w:val="0"/>
          <w:sz w:val="30"/>
          <w:szCs w:val="30"/>
        </w:rPr>
        <w:t>8</w:t>
      </w:r>
      <w:r w:rsidR="00F46CAB" w:rsidRPr="00F46CAB">
        <w:rPr>
          <w:rFonts w:hAnsi="Angsana New"/>
          <w:b w:val="0"/>
          <w:bCs w:val="0"/>
          <w:sz w:val="30"/>
          <w:szCs w:val="30"/>
        </w:rPr>
        <w:t xml:space="preserve"> </w:t>
      </w:r>
      <w:r w:rsidR="00F46CAB" w:rsidRPr="00F46CAB">
        <w:rPr>
          <w:rFonts w:hAnsi="Angsana New"/>
          <w:b w:val="0"/>
          <w:bCs w:val="0"/>
          <w:sz w:val="30"/>
          <w:szCs w:val="30"/>
          <w:cs/>
        </w:rPr>
        <w:t xml:space="preserve">และ </w:t>
      </w:r>
      <w:r w:rsidR="00F46CAB" w:rsidRPr="00F46CAB">
        <w:rPr>
          <w:rFonts w:hAnsi="Angsana New"/>
          <w:b w:val="0"/>
          <w:bCs w:val="0"/>
          <w:sz w:val="30"/>
          <w:szCs w:val="30"/>
        </w:rPr>
        <w:t>256</w:t>
      </w:r>
      <w:r w:rsidR="00E657AE">
        <w:rPr>
          <w:rFonts w:hAnsi="Angsana New"/>
          <w:b w:val="0"/>
          <w:bCs w:val="0"/>
          <w:sz w:val="30"/>
          <w:szCs w:val="30"/>
        </w:rPr>
        <w:t>7</w:t>
      </w:r>
      <w:r w:rsidR="00F46CAB" w:rsidRPr="00F46CAB">
        <w:rPr>
          <w:rFonts w:hAnsi="Angsana New"/>
          <w:b w:val="0"/>
          <w:bCs w:val="0"/>
          <w:sz w:val="30"/>
          <w:szCs w:val="30"/>
        </w:rPr>
        <w:t xml:space="preserve"> </w:t>
      </w:r>
      <w:r w:rsidR="006F6B98" w:rsidRPr="00FE45B4">
        <w:rPr>
          <w:rFonts w:hAnsi="Angsana New"/>
          <w:b w:val="0"/>
          <w:bCs w:val="0"/>
          <w:sz w:val="30"/>
          <w:szCs w:val="30"/>
          <w:cs/>
        </w:rPr>
        <w:t>ลูกหนี้อื่น – กิจการอื่นประกอบด้วย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620"/>
        <w:gridCol w:w="90"/>
        <w:gridCol w:w="1620"/>
      </w:tblGrid>
      <w:tr w:rsidR="004D2A12" w:rsidRPr="000C6A7C" w14:paraId="1CD5AE70" w14:textId="77777777" w:rsidTr="002C138C">
        <w:trPr>
          <w:trHeight w:val="53"/>
        </w:trPr>
        <w:tc>
          <w:tcPr>
            <w:tcW w:w="2520" w:type="dxa"/>
          </w:tcPr>
          <w:p w14:paraId="76543C25" w14:textId="77777777" w:rsidR="004D2A12" w:rsidRPr="000C6A7C" w:rsidRDefault="004D2A12" w:rsidP="006F6B98">
            <w:pPr>
              <w:jc w:val="thaiDistribute"/>
              <w:rPr>
                <w:rFonts w:ascii="Angsana New" w:hAnsi="Angsana New" w:cs="Angsana New"/>
                <w:snapToGrid w:val="0"/>
                <w:color w:val="000000"/>
                <w:cs/>
                <w:lang w:eastAsia="th-TH"/>
              </w:rPr>
            </w:pPr>
          </w:p>
        </w:tc>
        <w:tc>
          <w:tcPr>
            <w:tcW w:w="3420" w:type="dxa"/>
            <w:gridSpan w:val="3"/>
          </w:tcPr>
          <w:p w14:paraId="18945DDE" w14:textId="77777777" w:rsidR="004D2A12" w:rsidRPr="000C6A7C" w:rsidRDefault="004D2A12" w:rsidP="006F6B98">
            <w:pPr>
              <w:ind w:right="177"/>
              <w:jc w:val="center"/>
              <w:rPr>
                <w:rFonts w:ascii="Angsana New" w:hAnsi="Angsana New" w:cs="Angsana New"/>
                <w:snapToGrid w:val="0"/>
                <w:color w:val="000000"/>
                <w:cs/>
                <w:lang w:eastAsia="th-TH"/>
              </w:rPr>
            </w:pPr>
          </w:p>
        </w:tc>
        <w:tc>
          <w:tcPr>
            <w:tcW w:w="90" w:type="dxa"/>
          </w:tcPr>
          <w:p w14:paraId="0EE1BC08" w14:textId="77777777" w:rsidR="004D2A12" w:rsidRPr="000C6A7C" w:rsidRDefault="004D2A12" w:rsidP="006F6B98">
            <w:pPr>
              <w:jc w:val="center"/>
              <w:rPr>
                <w:rFonts w:ascii="Angsana New" w:hAnsi="Angsana New" w:cs="Angsana New"/>
              </w:rPr>
            </w:pPr>
          </w:p>
        </w:tc>
        <w:tc>
          <w:tcPr>
            <w:tcW w:w="3330" w:type="dxa"/>
            <w:gridSpan w:val="3"/>
          </w:tcPr>
          <w:p w14:paraId="04F74318" w14:textId="00D5B9C2" w:rsidR="004D2A12" w:rsidRPr="000C6A7C" w:rsidRDefault="004D2A12" w:rsidP="004D2A12">
            <w:pPr>
              <w:tabs>
                <w:tab w:val="left" w:pos="1271"/>
              </w:tabs>
              <w:ind w:right="71"/>
              <w:jc w:val="right"/>
              <w:rPr>
                <w:rFonts w:ascii="Angsana New" w:hAnsi="Angsana New" w:cs="Angsana New"/>
                <w:snapToGrid w:val="0"/>
                <w:color w:val="000000"/>
                <w:cs/>
                <w:lang w:eastAsia="th-TH"/>
              </w:rPr>
            </w:pPr>
            <w:r w:rsidRPr="000C6A7C">
              <w:rPr>
                <w:rFonts w:ascii="Angsana New" w:eastAsia="Times New Roman" w:hAnsi="Angsana New" w:cs="Angsana New"/>
                <w:cs/>
              </w:rPr>
              <w:t>(หน่วย: บาท)</w:t>
            </w:r>
          </w:p>
        </w:tc>
      </w:tr>
      <w:tr w:rsidR="006F6B98" w:rsidRPr="000C6A7C" w14:paraId="46A5DB79" w14:textId="77777777" w:rsidTr="002C138C">
        <w:tc>
          <w:tcPr>
            <w:tcW w:w="2520" w:type="dxa"/>
          </w:tcPr>
          <w:p w14:paraId="7EE428F8" w14:textId="77777777" w:rsidR="006F6B98" w:rsidRPr="000C6A7C" w:rsidRDefault="006F6B98" w:rsidP="006F6B98">
            <w:pPr>
              <w:jc w:val="thaiDistribute"/>
              <w:rPr>
                <w:rFonts w:ascii="Angsana New" w:hAnsi="Angsana New" w:cs="Angsana New"/>
                <w:snapToGrid w:val="0"/>
                <w:color w:val="000000"/>
                <w:cs/>
                <w:lang w:eastAsia="th-TH"/>
              </w:rPr>
            </w:pPr>
          </w:p>
        </w:tc>
        <w:tc>
          <w:tcPr>
            <w:tcW w:w="3420" w:type="dxa"/>
            <w:gridSpan w:val="3"/>
          </w:tcPr>
          <w:p w14:paraId="1204B286" w14:textId="77777777" w:rsidR="006F6B98" w:rsidRPr="000C6A7C" w:rsidRDefault="006F6B98" w:rsidP="00C74F02">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59417F0B" w14:textId="77777777" w:rsidR="006F6B98" w:rsidRPr="000C6A7C" w:rsidRDefault="006F6B98" w:rsidP="006F6B98">
            <w:pPr>
              <w:jc w:val="center"/>
              <w:rPr>
                <w:rFonts w:ascii="Angsana New" w:hAnsi="Angsana New" w:cs="Angsana New"/>
              </w:rPr>
            </w:pPr>
          </w:p>
        </w:tc>
        <w:tc>
          <w:tcPr>
            <w:tcW w:w="3330" w:type="dxa"/>
            <w:gridSpan w:val="3"/>
          </w:tcPr>
          <w:p w14:paraId="40B3A3F6" w14:textId="77777777" w:rsidR="006F6B98" w:rsidRPr="000C6A7C" w:rsidRDefault="006F6B98" w:rsidP="006F6B98">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F46CAB" w:rsidRPr="000C6A7C" w14:paraId="68E19546" w14:textId="77777777" w:rsidTr="002C138C">
        <w:tc>
          <w:tcPr>
            <w:tcW w:w="2520" w:type="dxa"/>
          </w:tcPr>
          <w:p w14:paraId="63E19941" w14:textId="77777777" w:rsidR="00F46CAB" w:rsidRPr="000C6A7C" w:rsidRDefault="00F46CAB" w:rsidP="00F46CAB">
            <w:pPr>
              <w:jc w:val="thaiDistribute"/>
              <w:rPr>
                <w:rFonts w:ascii="Angsana New" w:hAnsi="Angsana New" w:cs="Angsana New"/>
                <w:snapToGrid w:val="0"/>
                <w:color w:val="000000"/>
                <w:cs/>
                <w:lang w:eastAsia="th-TH"/>
              </w:rPr>
            </w:pPr>
          </w:p>
        </w:tc>
        <w:tc>
          <w:tcPr>
            <w:tcW w:w="3420" w:type="dxa"/>
            <w:gridSpan w:val="3"/>
          </w:tcPr>
          <w:p w14:paraId="70B0C8B7" w14:textId="448D19AA" w:rsidR="00F46CAB" w:rsidRPr="000C6A7C" w:rsidRDefault="00F46CAB" w:rsidP="00F46CAB">
            <w:pPr>
              <w:jc w:val="center"/>
              <w:rPr>
                <w:rFonts w:ascii="Angsana New" w:hAnsi="Angsana New" w:cs="Angsana New"/>
                <w:snapToGrid w:val="0"/>
                <w:color w:val="000000"/>
                <w:lang w:eastAsia="th-TH"/>
              </w:rPr>
            </w:pPr>
            <w:r w:rsidRPr="00F46CAB">
              <w:rPr>
                <w:rFonts w:ascii="Angsana New" w:hAnsi="Angsana New" w:cs="Angsana New"/>
                <w:snapToGrid w:val="0"/>
                <w:color w:val="000000"/>
                <w:cs/>
                <w:lang w:eastAsia="th-TH"/>
              </w:rPr>
              <w:t xml:space="preserve">ณ วันที่ </w:t>
            </w:r>
            <w:r w:rsidRPr="00F46CAB">
              <w:rPr>
                <w:rFonts w:ascii="Angsana New" w:hAnsi="Angsana New" w:cs="Angsana New"/>
                <w:snapToGrid w:val="0"/>
                <w:color w:val="000000"/>
                <w:lang w:eastAsia="th-TH"/>
              </w:rPr>
              <w:t>31</w:t>
            </w:r>
            <w:r w:rsidRPr="00F46CAB">
              <w:rPr>
                <w:rFonts w:ascii="Angsana New" w:hAnsi="Angsana New" w:cs="Angsana New"/>
                <w:snapToGrid w:val="0"/>
                <w:color w:val="000000"/>
                <w:cs/>
                <w:lang w:eastAsia="th-TH"/>
              </w:rPr>
              <w:t xml:space="preserve"> ธันวาคม</w:t>
            </w:r>
          </w:p>
        </w:tc>
        <w:tc>
          <w:tcPr>
            <w:tcW w:w="90" w:type="dxa"/>
          </w:tcPr>
          <w:p w14:paraId="49111189" w14:textId="77777777" w:rsidR="00F46CAB" w:rsidRPr="000C6A7C" w:rsidRDefault="00F46CAB" w:rsidP="00F46CAB">
            <w:pPr>
              <w:jc w:val="center"/>
              <w:rPr>
                <w:rFonts w:ascii="Angsana New" w:hAnsi="Angsana New" w:cs="Angsana New"/>
                <w:snapToGrid w:val="0"/>
                <w:color w:val="000000"/>
                <w:lang w:eastAsia="th-TH"/>
              </w:rPr>
            </w:pPr>
          </w:p>
        </w:tc>
        <w:tc>
          <w:tcPr>
            <w:tcW w:w="3330" w:type="dxa"/>
            <w:gridSpan w:val="3"/>
          </w:tcPr>
          <w:p w14:paraId="3FA99C65" w14:textId="741E57BC" w:rsidR="00F46CAB" w:rsidRPr="000C6A7C" w:rsidRDefault="00F46CAB" w:rsidP="00F46CAB">
            <w:pPr>
              <w:jc w:val="center"/>
              <w:rPr>
                <w:rFonts w:ascii="Angsana New" w:hAnsi="Angsana New" w:cs="Angsana New"/>
                <w:snapToGrid w:val="0"/>
                <w:color w:val="000000"/>
                <w:lang w:eastAsia="th-TH"/>
              </w:rPr>
            </w:pPr>
            <w:r w:rsidRPr="00F46CAB">
              <w:rPr>
                <w:rFonts w:ascii="Angsana New" w:hAnsi="Angsana New" w:cs="Angsana New"/>
                <w:snapToGrid w:val="0"/>
                <w:color w:val="000000"/>
                <w:cs/>
                <w:lang w:eastAsia="th-TH"/>
              </w:rPr>
              <w:t>ณ วันที่</w:t>
            </w:r>
            <w:r w:rsidRPr="00F46CAB">
              <w:rPr>
                <w:rFonts w:ascii="Angsana New" w:hAnsi="Angsana New" w:cs="Angsana New"/>
                <w:snapToGrid w:val="0"/>
                <w:color w:val="000000"/>
                <w:lang w:eastAsia="th-TH"/>
              </w:rPr>
              <w:t xml:space="preserve"> 31 </w:t>
            </w:r>
            <w:r w:rsidRPr="00F46CAB">
              <w:rPr>
                <w:rFonts w:ascii="Angsana New" w:hAnsi="Angsana New" w:cs="Angsana New"/>
                <w:snapToGrid w:val="0"/>
                <w:color w:val="000000"/>
                <w:cs/>
                <w:lang w:eastAsia="th-TH"/>
              </w:rPr>
              <w:t>ธันวาคม</w:t>
            </w:r>
          </w:p>
        </w:tc>
      </w:tr>
      <w:tr w:rsidR="00E657AE" w:rsidRPr="000C6A7C" w14:paraId="1B8CFC37" w14:textId="77777777" w:rsidTr="002C138C">
        <w:tc>
          <w:tcPr>
            <w:tcW w:w="2520" w:type="dxa"/>
          </w:tcPr>
          <w:p w14:paraId="31287C51" w14:textId="77777777" w:rsidR="00E657AE" w:rsidRPr="000C6A7C" w:rsidRDefault="00E657AE" w:rsidP="00E657AE">
            <w:pPr>
              <w:jc w:val="thaiDistribute"/>
              <w:rPr>
                <w:rFonts w:ascii="Angsana New" w:hAnsi="Angsana New" w:cs="Angsana New"/>
                <w:snapToGrid w:val="0"/>
                <w:color w:val="000000"/>
                <w:cs/>
                <w:lang w:eastAsia="th-TH"/>
              </w:rPr>
            </w:pPr>
          </w:p>
        </w:tc>
        <w:tc>
          <w:tcPr>
            <w:tcW w:w="1620" w:type="dxa"/>
          </w:tcPr>
          <w:p w14:paraId="7935F9C0" w14:textId="3747AFB8" w:rsidR="00E657AE" w:rsidRPr="000C6A7C" w:rsidRDefault="00E657AE" w:rsidP="00E657AE">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26BB4226" w14:textId="77777777" w:rsidR="00E657AE" w:rsidRPr="000C6A7C" w:rsidRDefault="00E657AE" w:rsidP="00E657AE">
            <w:pPr>
              <w:jc w:val="center"/>
              <w:rPr>
                <w:rFonts w:ascii="Angsana New" w:hAnsi="Angsana New" w:cs="Angsana New"/>
                <w:snapToGrid w:val="0"/>
                <w:color w:val="000000"/>
                <w:lang w:eastAsia="th-TH"/>
              </w:rPr>
            </w:pPr>
          </w:p>
        </w:tc>
        <w:tc>
          <w:tcPr>
            <w:tcW w:w="1710" w:type="dxa"/>
          </w:tcPr>
          <w:p w14:paraId="78E567F8" w14:textId="5C73B897" w:rsidR="00E657AE" w:rsidRPr="000C6A7C" w:rsidRDefault="00E657AE" w:rsidP="00E657AE">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13D28FD4" w14:textId="77777777" w:rsidR="00E657AE" w:rsidRPr="000C6A7C" w:rsidRDefault="00E657AE" w:rsidP="00E657AE">
            <w:pPr>
              <w:jc w:val="center"/>
              <w:rPr>
                <w:rFonts w:ascii="Angsana New" w:hAnsi="Angsana New" w:cs="Angsana New"/>
                <w:snapToGrid w:val="0"/>
                <w:color w:val="000000"/>
                <w:lang w:eastAsia="th-TH"/>
              </w:rPr>
            </w:pPr>
          </w:p>
        </w:tc>
        <w:tc>
          <w:tcPr>
            <w:tcW w:w="1620" w:type="dxa"/>
          </w:tcPr>
          <w:p w14:paraId="0FE47FE0" w14:textId="437B25CE" w:rsidR="00E657AE" w:rsidRPr="000C6A7C" w:rsidRDefault="00E657AE" w:rsidP="00E657AE">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4C0A6F45" w14:textId="77777777" w:rsidR="00E657AE" w:rsidRPr="000C6A7C" w:rsidRDefault="00E657AE" w:rsidP="00E657AE">
            <w:pPr>
              <w:jc w:val="center"/>
              <w:rPr>
                <w:rFonts w:ascii="Angsana New" w:hAnsi="Angsana New" w:cs="Angsana New"/>
                <w:snapToGrid w:val="0"/>
                <w:color w:val="000000"/>
                <w:lang w:eastAsia="th-TH"/>
              </w:rPr>
            </w:pPr>
          </w:p>
        </w:tc>
        <w:tc>
          <w:tcPr>
            <w:tcW w:w="1620" w:type="dxa"/>
          </w:tcPr>
          <w:p w14:paraId="475B7B10" w14:textId="79DD5E1D" w:rsidR="00E657AE" w:rsidRPr="000C6A7C" w:rsidRDefault="00E657AE" w:rsidP="00E657AE">
            <w:pPr>
              <w:jc w:val="center"/>
              <w:rPr>
                <w:rFonts w:ascii="Angsana New" w:hAnsi="Angsana New" w:cs="Angsana New"/>
                <w:snapToGrid w:val="0"/>
                <w:color w:val="000000"/>
                <w:u w:val="single"/>
                <w:lang w:eastAsia="th-TH"/>
              </w:rPr>
            </w:pPr>
            <w:r w:rsidRPr="00F46CAB">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0D1D4E" w:rsidRPr="000C6A7C" w14:paraId="3AAD9E5B" w14:textId="77777777" w:rsidTr="002C138C">
        <w:tc>
          <w:tcPr>
            <w:tcW w:w="2520" w:type="dxa"/>
          </w:tcPr>
          <w:p w14:paraId="29B60A56" w14:textId="77777777" w:rsidR="000D1D4E" w:rsidRPr="000C6A7C" w:rsidRDefault="000D1D4E" w:rsidP="000D1D4E">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tcPr>
          <w:p w14:paraId="47B7551E" w14:textId="253B8663" w:rsidR="000D1D4E" w:rsidRPr="00E657AE" w:rsidRDefault="000D1D4E" w:rsidP="000D1D4E">
            <w:pPr>
              <w:tabs>
                <w:tab w:val="left" w:pos="-5810"/>
              </w:tabs>
              <w:ind w:right="227"/>
              <w:jc w:val="right"/>
              <w:rPr>
                <w:rFonts w:ascii="Angsana New" w:hAnsi="Angsana New" w:cs="Angsana New"/>
                <w:snapToGrid w:val="0"/>
                <w:color w:val="000000"/>
                <w:highlight w:val="yellow"/>
                <w:lang w:eastAsia="th-TH"/>
              </w:rPr>
            </w:pPr>
            <w:r w:rsidRPr="000D1D4E">
              <w:rPr>
                <w:rFonts w:ascii="Angsana New" w:hAnsi="Angsana New" w:cs="Angsana New"/>
                <w:snapToGrid w:val="0"/>
                <w:color w:val="000000"/>
                <w:lang w:eastAsia="th-TH"/>
              </w:rPr>
              <w:t>133,928.49</w:t>
            </w:r>
          </w:p>
        </w:tc>
        <w:tc>
          <w:tcPr>
            <w:tcW w:w="90" w:type="dxa"/>
          </w:tcPr>
          <w:p w14:paraId="5F492B80" w14:textId="77777777" w:rsidR="000D1D4E" w:rsidRPr="000C6A7C" w:rsidRDefault="000D1D4E" w:rsidP="000D1D4E">
            <w:pPr>
              <w:tabs>
                <w:tab w:val="left" w:pos="-5810"/>
              </w:tabs>
              <w:ind w:right="138"/>
              <w:jc w:val="right"/>
              <w:rPr>
                <w:rFonts w:ascii="Angsana New" w:hAnsi="Angsana New" w:cs="Angsana New"/>
                <w:snapToGrid w:val="0"/>
                <w:color w:val="000000"/>
                <w:lang w:eastAsia="th-TH"/>
              </w:rPr>
            </w:pPr>
          </w:p>
        </w:tc>
        <w:tc>
          <w:tcPr>
            <w:tcW w:w="1710" w:type="dxa"/>
          </w:tcPr>
          <w:p w14:paraId="1516B1E8" w14:textId="6AE14E20" w:rsidR="000D1D4E" w:rsidRPr="000C6A7C" w:rsidRDefault="000D1D4E" w:rsidP="000D1D4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96,518.45</w:t>
            </w:r>
          </w:p>
        </w:tc>
        <w:tc>
          <w:tcPr>
            <w:tcW w:w="90" w:type="dxa"/>
          </w:tcPr>
          <w:p w14:paraId="22B3D40B" w14:textId="77777777" w:rsidR="000D1D4E" w:rsidRPr="000C6A7C" w:rsidRDefault="000D1D4E" w:rsidP="000D1D4E">
            <w:pPr>
              <w:tabs>
                <w:tab w:val="left" w:pos="-5810"/>
              </w:tabs>
              <w:ind w:right="138"/>
              <w:jc w:val="right"/>
              <w:rPr>
                <w:rFonts w:ascii="Angsana New" w:hAnsi="Angsana New" w:cs="Angsana New"/>
                <w:snapToGrid w:val="0"/>
                <w:color w:val="000000"/>
                <w:lang w:eastAsia="th-TH"/>
              </w:rPr>
            </w:pPr>
          </w:p>
        </w:tc>
        <w:tc>
          <w:tcPr>
            <w:tcW w:w="1620" w:type="dxa"/>
          </w:tcPr>
          <w:p w14:paraId="67DA7DC4" w14:textId="2608200E" w:rsidR="000D1D4E" w:rsidRPr="000D1D4E" w:rsidRDefault="000D1D4E" w:rsidP="000D1D4E">
            <w:pPr>
              <w:tabs>
                <w:tab w:val="left" w:pos="-5810"/>
              </w:tabs>
              <w:ind w:right="227"/>
              <w:jc w:val="right"/>
              <w:rPr>
                <w:rFonts w:ascii="Angsana New" w:hAnsi="Angsana New" w:cs="Angsana New"/>
                <w:snapToGrid w:val="0"/>
                <w:color w:val="000000"/>
                <w:lang w:eastAsia="th-TH"/>
              </w:rPr>
            </w:pPr>
            <w:r w:rsidRPr="000D1D4E">
              <w:rPr>
                <w:rFonts w:ascii="Angsana New" w:hAnsi="Angsana New" w:cs="Angsana New"/>
                <w:snapToGrid w:val="0"/>
                <w:color w:val="000000"/>
                <w:lang w:eastAsia="th-TH"/>
              </w:rPr>
              <w:t>100,630.03</w:t>
            </w:r>
          </w:p>
        </w:tc>
        <w:tc>
          <w:tcPr>
            <w:tcW w:w="90" w:type="dxa"/>
          </w:tcPr>
          <w:p w14:paraId="4417A4E4" w14:textId="77777777" w:rsidR="000D1D4E" w:rsidRPr="000C6A7C" w:rsidRDefault="000D1D4E" w:rsidP="000D1D4E">
            <w:pPr>
              <w:tabs>
                <w:tab w:val="left" w:pos="-5810"/>
              </w:tabs>
              <w:ind w:right="138"/>
              <w:jc w:val="right"/>
              <w:rPr>
                <w:rFonts w:ascii="Angsana New" w:hAnsi="Angsana New" w:cs="Angsana New"/>
                <w:snapToGrid w:val="0"/>
                <w:color w:val="000000"/>
                <w:lang w:eastAsia="th-TH"/>
              </w:rPr>
            </w:pPr>
          </w:p>
        </w:tc>
        <w:tc>
          <w:tcPr>
            <w:tcW w:w="1620" w:type="dxa"/>
          </w:tcPr>
          <w:p w14:paraId="5A1D8CC1" w14:textId="0E787424" w:rsidR="000D1D4E" w:rsidRPr="000C6A7C" w:rsidRDefault="000D1D4E" w:rsidP="000D1D4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56,616.47</w:t>
            </w:r>
          </w:p>
        </w:tc>
      </w:tr>
      <w:tr w:rsidR="000D1D4E" w:rsidRPr="000C6A7C" w14:paraId="7AF8A93C" w14:textId="77777777" w:rsidTr="002C138C">
        <w:tc>
          <w:tcPr>
            <w:tcW w:w="2520" w:type="dxa"/>
          </w:tcPr>
          <w:p w14:paraId="31A0E585" w14:textId="77777777" w:rsidR="000D1D4E" w:rsidRPr="000C6A7C" w:rsidRDefault="000D1D4E" w:rsidP="000D1D4E">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tcPr>
          <w:p w14:paraId="0491FEB4" w14:textId="665252AB" w:rsidR="000D1D4E" w:rsidRPr="00E657AE" w:rsidRDefault="000D1D4E" w:rsidP="000D1D4E">
            <w:pPr>
              <w:tabs>
                <w:tab w:val="left" w:pos="-5810"/>
              </w:tabs>
              <w:ind w:right="227"/>
              <w:jc w:val="right"/>
              <w:rPr>
                <w:rFonts w:ascii="Angsana New" w:hAnsi="Angsana New" w:cs="Angsana New"/>
                <w:snapToGrid w:val="0"/>
                <w:color w:val="000000"/>
                <w:highlight w:val="yellow"/>
                <w:lang w:eastAsia="th-TH"/>
              </w:rPr>
            </w:pPr>
            <w:r w:rsidRPr="000D1D4E">
              <w:rPr>
                <w:rFonts w:ascii="Angsana New" w:hAnsi="Angsana New" w:cs="Angsana New"/>
                <w:snapToGrid w:val="0"/>
                <w:color w:val="000000"/>
                <w:lang w:eastAsia="th-TH"/>
              </w:rPr>
              <w:t>2,916,572.62</w:t>
            </w:r>
          </w:p>
        </w:tc>
        <w:tc>
          <w:tcPr>
            <w:tcW w:w="90" w:type="dxa"/>
          </w:tcPr>
          <w:p w14:paraId="6FE4FBA1" w14:textId="77777777" w:rsidR="000D1D4E" w:rsidRPr="000C6A7C" w:rsidRDefault="000D1D4E" w:rsidP="000D1D4E">
            <w:pPr>
              <w:tabs>
                <w:tab w:val="left" w:pos="-5810"/>
              </w:tabs>
              <w:ind w:right="138"/>
              <w:jc w:val="right"/>
              <w:rPr>
                <w:rFonts w:ascii="Angsana New" w:hAnsi="Angsana New" w:cs="Angsana New"/>
                <w:snapToGrid w:val="0"/>
                <w:color w:val="000000"/>
                <w:lang w:eastAsia="th-TH"/>
              </w:rPr>
            </w:pPr>
          </w:p>
        </w:tc>
        <w:tc>
          <w:tcPr>
            <w:tcW w:w="1710" w:type="dxa"/>
          </w:tcPr>
          <w:p w14:paraId="3E965131" w14:textId="03EEE5A2" w:rsidR="000D1D4E" w:rsidRPr="000C6A7C" w:rsidRDefault="000D1D4E" w:rsidP="000D1D4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5,372,697.75</w:t>
            </w:r>
          </w:p>
        </w:tc>
        <w:tc>
          <w:tcPr>
            <w:tcW w:w="90" w:type="dxa"/>
          </w:tcPr>
          <w:p w14:paraId="27B58876" w14:textId="77777777" w:rsidR="000D1D4E" w:rsidRPr="000C6A7C" w:rsidRDefault="000D1D4E" w:rsidP="000D1D4E">
            <w:pPr>
              <w:tabs>
                <w:tab w:val="left" w:pos="-5810"/>
              </w:tabs>
              <w:ind w:right="138"/>
              <w:jc w:val="right"/>
              <w:rPr>
                <w:rFonts w:ascii="Angsana New" w:hAnsi="Angsana New" w:cs="Angsana New"/>
                <w:snapToGrid w:val="0"/>
                <w:color w:val="000000"/>
                <w:lang w:eastAsia="th-TH"/>
              </w:rPr>
            </w:pPr>
          </w:p>
        </w:tc>
        <w:tc>
          <w:tcPr>
            <w:tcW w:w="1620" w:type="dxa"/>
          </w:tcPr>
          <w:p w14:paraId="7A40F187" w14:textId="5E725A7B" w:rsidR="000D1D4E" w:rsidRPr="000D1D4E" w:rsidRDefault="000D1D4E" w:rsidP="000D1D4E">
            <w:pPr>
              <w:tabs>
                <w:tab w:val="left" w:pos="-5810"/>
              </w:tabs>
              <w:ind w:right="227"/>
              <w:jc w:val="right"/>
              <w:rPr>
                <w:rFonts w:ascii="Angsana New" w:hAnsi="Angsana New" w:cs="Angsana New"/>
                <w:snapToGrid w:val="0"/>
                <w:color w:val="000000"/>
                <w:lang w:eastAsia="th-TH"/>
              </w:rPr>
            </w:pPr>
            <w:r w:rsidRPr="000D1D4E">
              <w:rPr>
                <w:rFonts w:ascii="Angsana New" w:hAnsi="Angsana New" w:cs="Angsana New"/>
                <w:snapToGrid w:val="0"/>
                <w:color w:val="000000"/>
                <w:lang w:eastAsia="th-TH"/>
              </w:rPr>
              <w:t>1,144,878.21</w:t>
            </w:r>
          </w:p>
        </w:tc>
        <w:tc>
          <w:tcPr>
            <w:tcW w:w="90" w:type="dxa"/>
          </w:tcPr>
          <w:p w14:paraId="287EC001" w14:textId="77777777" w:rsidR="000D1D4E" w:rsidRPr="000C6A7C" w:rsidRDefault="000D1D4E" w:rsidP="000D1D4E">
            <w:pPr>
              <w:tabs>
                <w:tab w:val="left" w:pos="-5810"/>
              </w:tabs>
              <w:ind w:right="138"/>
              <w:jc w:val="right"/>
              <w:rPr>
                <w:rFonts w:ascii="Angsana New" w:hAnsi="Angsana New" w:cs="Angsana New"/>
                <w:snapToGrid w:val="0"/>
                <w:color w:val="000000"/>
                <w:lang w:eastAsia="th-TH"/>
              </w:rPr>
            </w:pPr>
          </w:p>
        </w:tc>
        <w:tc>
          <w:tcPr>
            <w:tcW w:w="1620" w:type="dxa"/>
          </w:tcPr>
          <w:p w14:paraId="2198B8DD" w14:textId="76032AB0" w:rsidR="000D1D4E" w:rsidRPr="000C6A7C" w:rsidRDefault="000D1D4E" w:rsidP="000D1D4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1,813,279.88</w:t>
            </w:r>
          </w:p>
        </w:tc>
      </w:tr>
      <w:tr w:rsidR="000D1D4E" w:rsidRPr="000C6A7C" w14:paraId="4E7073AB" w14:textId="77777777" w:rsidTr="002C138C">
        <w:tc>
          <w:tcPr>
            <w:tcW w:w="2520" w:type="dxa"/>
          </w:tcPr>
          <w:p w14:paraId="3081506B" w14:textId="77777777" w:rsidR="000D1D4E" w:rsidRPr="000C6A7C" w:rsidRDefault="000D1D4E" w:rsidP="000D1D4E">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tcPr>
          <w:p w14:paraId="6BF6E8D1" w14:textId="56F615A4" w:rsidR="000D1D4E" w:rsidRPr="00E657AE" w:rsidRDefault="0040044F" w:rsidP="000D1D4E">
            <w:pPr>
              <w:tabs>
                <w:tab w:val="left" w:pos="-5810"/>
              </w:tabs>
              <w:ind w:right="227"/>
              <w:jc w:val="right"/>
              <w:rPr>
                <w:rFonts w:ascii="Angsana New" w:hAnsi="Angsana New" w:cs="Angsana New"/>
                <w:snapToGrid w:val="0"/>
                <w:color w:val="000000"/>
                <w:highlight w:val="yellow"/>
                <w:cs/>
                <w:lang w:eastAsia="th-TH"/>
              </w:rPr>
            </w:pPr>
            <w:r w:rsidRPr="0040044F">
              <w:rPr>
                <w:rFonts w:ascii="Angsana New" w:hAnsi="Angsana New" w:cs="Angsana New"/>
                <w:snapToGrid w:val="0"/>
                <w:color w:val="000000"/>
                <w:lang w:eastAsia="th-TH"/>
              </w:rPr>
              <w:t>2,394,479.75</w:t>
            </w:r>
          </w:p>
        </w:tc>
        <w:tc>
          <w:tcPr>
            <w:tcW w:w="90" w:type="dxa"/>
          </w:tcPr>
          <w:p w14:paraId="7A4E92DB" w14:textId="77777777" w:rsidR="000D1D4E" w:rsidRPr="000C6A7C" w:rsidRDefault="000D1D4E" w:rsidP="000D1D4E">
            <w:pPr>
              <w:tabs>
                <w:tab w:val="left" w:pos="-5810"/>
              </w:tabs>
              <w:ind w:right="138"/>
              <w:jc w:val="right"/>
              <w:rPr>
                <w:rFonts w:ascii="Angsana New" w:hAnsi="Angsana New" w:cs="Angsana New"/>
                <w:snapToGrid w:val="0"/>
                <w:color w:val="000000"/>
                <w:lang w:eastAsia="th-TH"/>
              </w:rPr>
            </w:pPr>
          </w:p>
        </w:tc>
        <w:tc>
          <w:tcPr>
            <w:tcW w:w="1710" w:type="dxa"/>
          </w:tcPr>
          <w:p w14:paraId="3364E25B" w14:textId="439ABA75" w:rsidR="000D1D4E" w:rsidRPr="000C6A7C" w:rsidRDefault="000D1D4E" w:rsidP="000D1D4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10,673,809.52</w:t>
            </w:r>
          </w:p>
        </w:tc>
        <w:tc>
          <w:tcPr>
            <w:tcW w:w="90" w:type="dxa"/>
          </w:tcPr>
          <w:p w14:paraId="404C8E35" w14:textId="77777777" w:rsidR="000D1D4E" w:rsidRPr="000C6A7C" w:rsidRDefault="000D1D4E" w:rsidP="000D1D4E">
            <w:pPr>
              <w:tabs>
                <w:tab w:val="left" w:pos="-5810"/>
              </w:tabs>
              <w:ind w:right="138"/>
              <w:jc w:val="right"/>
              <w:rPr>
                <w:rFonts w:ascii="Angsana New" w:hAnsi="Angsana New" w:cs="Angsana New"/>
                <w:snapToGrid w:val="0"/>
                <w:color w:val="000000"/>
                <w:lang w:eastAsia="th-TH"/>
              </w:rPr>
            </w:pPr>
          </w:p>
        </w:tc>
        <w:tc>
          <w:tcPr>
            <w:tcW w:w="1620" w:type="dxa"/>
          </w:tcPr>
          <w:p w14:paraId="53F8563A" w14:textId="58C4062C" w:rsidR="000D1D4E" w:rsidRPr="000D1D4E" w:rsidRDefault="000D1D4E" w:rsidP="000D1D4E">
            <w:pPr>
              <w:tabs>
                <w:tab w:val="left" w:pos="-5810"/>
              </w:tabs>
              <w:ind w:right="227"/>
              <w:jc w:val="right"/>
              <w:rPr>
                <w:rFonts w:ascii="Angsana New" w:hAnsi="Angsana New" w:cs="Angsana New"/>
                <w:snapToGrid w:val="0"/>
                <w:color w:val="000000"/>
                <w:lang w:eastAsia="th-TH"/>
              </w:rPr>
            </w:pPr>
            <w:r w:rsidRPr="000D1D4E">
              <w:rPr>
                <w:rFonts w:ascii="Angsana New" w:hAnsi="Angsana New" w:cs="Angsana New"/>
                <w:snapToGrid w:val="0"/>
                <w:color w:val="000000"/>
                <w:lang w:eastAsia="th-TH"/>
              </w:rPr>
              <w:t>744,910.43</w:t>
            </w:r>
          </w:p>
        </w:tc>
        <w:tc>
          <w:tcPr>
            <w:tcW w:w="90" w:type="dxa"/>
          </w:tcPr>
          <w:p w14:paraId="7910DA24" w14:textId="77777777" w:rsidR="000D1D4E" w:rsidRPr="000C6A7C" w:rsidRDefault="000D1D4E" w:rsidP="000D1D4E">
            <w:pPr>
              <w:tabs>
                <w:tab w:val="left" w:pos="-5810"/>
              </w:tabs>
              <w:ind w:right="138"/>
              <w:jc w:val="right"/>
              <w:rPr>
                <w:rFonts w:ascii="Angsana New" w:hAnsi="Angsana New" w:cs="Angsana New"/>
                <w:snapToGrid w:val="0"/>
                <w:color w:val="000000"/>
                <w:lang w:eastAsia="th-TH"/>
              </w:rPr>
            </w:pPr>
          </w:p>
        </w:tc>
        <w:tc>
          <w:tcPr>
            <w:tcW w:w="1620" w:type="dxa"/>
          </w:tcPr>
          <w:p w14:paraId="168D8693" w14:textId="223E31EF" w:rsidR="000D1D4E" w:rsidRPr="000C6A7C" w:rsidRDefault="000D1D4E" w:rsidP="000D1D4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837,950.47</w:t>
            </w:r>
          </w:p>
        </w:tc>
      </w:tr>
      <w:tr w:rsidR="000D1D4E" w:rsidRPr="000C6A7C" w14:paraId="28552700" w14:textId="77777777" w:rsidTr="002C138C">
        <w:tc>
          <w:tcPr>
            <w:tcW w:w="2520" w:type="dxa"/>
          </w:tcPr>
          <w:p w14:paraId="4B123EC9" w14:textId="77777777" w:rsidR="000D1D4E" w:rsidRPr="000C6A7C" w:rsidRDefault="000D1D4E" w:rsidP="000D1D4E">
            <w:pPr>
              <w:ind w:right="-108"/>
              <w:jc w:val="thaiDistribute"/>
              <w:rPr>
                <w:rFonts w:ascii="Angsana New" w:hAnsi="Angsana New" w:cs="Angsana New"/>
                <w:cs/>
              </w:rPr>
            </w:pPr>
            <w:r w:rsidRPr="000C6A7C">
              <w:rPr>
                <w:rFonts w:ascii="Angsana New" w:hAnsi="Angsana New" w:cs="Angsana New"/>
                <w:cs/>
              </w:rPr>
              <w:t>อื่น ๆ</w:t>
            </w:r>
          </w:p>
        </w:tc>
        <w:tc>
          <w:tcPr>
            <w:tcW w:w="1620" w:type="dxa"/>
            <w:tcBorders>
              <w:bottom w:val="single" w:sz="4" w:space="0" w:color="auto"/>
            </w:tcBorders>
          </w:tcPr>
          <w:p w14:paraId="15FF92CB" w14:textId="3A266FD4" w:rsidR="000D1D4E" w:rsidRPr="00E657AE" w:rsidRDefault="00A8287A" w:rsidP="000D1D4E">
            <w:pPr>
              <w:tabs>
                <w:tab w:val="left" w:pos="-5810"/>
              </w:tabs>
              <w:ind w:right="227"/>
              <w:jc w:val="right"/>
              <w:rPr>
                <w:rFonts w:ascii="Angsana New" w:hAnsi="Angsana New" w:cs="Angsana New"/>
                <w:snapToGrid w:val="0"/>
                <w:color w:val="000000"/>
                <w:highlight w:val="yellow"/>
                <w:lang w:eastAsia="th-TH"/>
              </w:rPr>
            </w:pPr>
            <w:r w:rsidRPr="00A8287A">
              <w:rPr>
                <w:rFonts w:ascii="Angsana New" w:hAnsi="Angsana New" w:cs="Angsana New"/>
                <w:snapToGrid w:val="0"/>
                <w:color w:val="000000"/>
                <w:cs/>
                <w:lang w:eastAsia="th-TH"/>
              </w:rPr>
              <w:t>37</w:t>
            </w:r>
            <w:r w:rsidRPr="00A8287A">
              <w:rPr>
                <w:rFonts w:ascii="Angsana New" w:hAnsi="Angsana New" w:cs="Angsana New"/>
                <w:snapToGrid w:val="0"/>
                <w:color w:val="000000"/>
                <w:lang w:eastAsia="th-TH"/>
              </w:rPr>
              <w:t>,</w:t>
            </w:r>
            <w:r w:rsidRPr="00A8287A">
              <w:rPr>
                <w:rFonts w:ascii="Angsana New" w:hAnsi="Angsana New" w:cs="Angsana New"/>
                <w:snapToGrid w:val="0"/>
                <w:color w:val="000000"/>
                <w:cs/>
                <w:lang w:eastAsia="th-TH"/>
              </w:rPr>
              <w:t>328</w:t>
            </w:r>
            <w:r w:rsidRPr="00A8287A">
              <w:rPr>
                <w:rFonts w:ascii="Angsana New" w:hAnsi="Angsana New" w:cs="Angsana New"/>
                <w:snapToGrid w:val="0"/>
                <w:color w:val="000000"/>
                <w:lang w:eastAsia="th-TH"/>
              </w:rPr>
              <w:t>,</w:t>
            </w:r>
            <w:r w:rsidRPr="00A8287A">
              <w:rPr>
                <w:rFonts w:ascii="Angsana New" w:hAnsi="Angsana New" w:cs="Angsana New"/>
                <w:snapToGrid w:val="0"/>
                <w:color w:val="000000"/>
                <w:cs/>
                <w:lang w:eastAsia="th-TH"/>
              </w:rPr>
              <w:t>178.57</w:t>
            </w:r>
          </w:p>
        </w:tc>
        <w:tc>
          <w:tcPr>
            <w:tcW w:w="90" w:type="dxa"/>
          </w:tcPr>
          <w:p w14:paraId="08AF2D32" w14:textId="77777777" w:rsidR="000D1D4E" w:rsidRPr="000C6A7C" w:rsidRDefault="000D1D4E" w:rsidP="000D1D4E">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43659A86" w14:textId="0D77E5E7" w:rsidR="000D1D4E" w:rsidRPr="000C6A7C" w:rsidRDefault="000D1D4E" w:rsidP="000D1D4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12</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242.41</w:t>
            </w:r>
          </w:p>
        </w:tc>
        <w:tc>
          <w:tcPr>
            <w:tcW w:w="90" w:type="dxa"/>
          </w:tcPr>
          <w:p w14:paraId="2BE5EBD6" w14:textId="77777777" w:rsidR="000D1D4E" w:rsidRPr="000C6A7C" w:rsidRDefault="000D1D4E" w:rsidP="000D1D4E">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2E952C76" w14:textId="3A1F5EE4" w:rsidR="000D1D4E" w:rsidRPr="000D1D4E" w:rsidRDefault="000D1D4E" w:rsidP="000D1D4E">
            <w:pPr>
              <w:tabs>
                <w:tab w:val="left" w:pos="-5810"/>
              </w:tabs>
              <w:ind w:right="227"/>
              <w:jc w:val="right"/>
              <w:rPr>
                <w:rFonts w:ascii="Angsana New" w:hAnsi="Angsana New" w:cs="Angsana New"/>
                <w:snapToGrid w:val="0"/>
                <w:color w:val="000000"/>
                <w:lang w:eastAsia="th-TH"/>
              </w:rPr>
            </w:pPr>
            <w:r w:rsidRPr="000D1D4E">
              <w:rPr>
                <w:rFonts w:ascii="Angsana New" w:hAnsi="Angsana New" w:cs="Angsana New"/>
                <w:snapToGrid w:val="0"/>
                <w:color w:val="000000"/>
                <w:lang w:eastAsia="th-TH"/>
              </w:rPr>
              <w:t>1,411,378.76</w:t>
            </w:r>
          </w:p>
        </w:tc>
        <w:tc>
          <w:tcPr>
            <w:tcW w:w="90" w:type="dxa"/>
          </w:tcPr>
          <w:p w14:paraId="2BD77BCB" w14:textId="77777777" w:rsidR="000D1D4E" w:rsidRPr="000C6A7C" w:rsidRDefault="000D1D4E" w:rsidP="000D1D4E">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4B4D4D2" w14:textId="0F2E9C29" w:rsidR="000D1D4E" w:rsidRPr="000C6A7C" w:rsidRDefault="000D1D4E" w:rsidP="000D1D4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1,810,949.48</w:t>
            </w:r>
          </w:p>
        </w:tc>
      </w:tr>
      <w:tr w:rsidR="000D1D4E" w:rsidRPr="000C6A7C" w14:paraId="5D70E246" w14:textId="77777777" w:rsidTr="002C138C">
        <w:tc>
          <w:tcPr>
            <w:tcW w:w="2520" w:type="dxa"/>
          </w:tcPr>
          <w:p w14:paraId="65C5F301" w14:textId="77777777" w:rsidR="000D1D4E" w:rsidRPr="000C6A7C" w:rsidRDefault="000D1D4E" w:rsidP="000D1D4E">
            <w:pPr>
              <w:tabs>
                <w:tab w:val="left" w:pos="0"/>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tcPr>
          <w:p w14:paraId="76085C8E" w14:textId="6B21B306" w:rsidR="000D1D4E" w:rsidRPr="00E657AE" w:rsidRDefault="000E519E" w:rsidP="000D1D4E">
            <w:pPr>
              <w:tabs>
                <w:tab w:val="left" w:pos="-5810"/>
              </w:tabs>
              <w:ind w:right="227"/>
              <w:jc w:val="right"/>
              <w:rPr>
                <w:rFonts w:ascii="Angsana New" w:hAnsi="Angsana New" w:cs="Angsana New"/>
                <w:snapToGrid w:val="0"/>
                <w:color w:val="000000"/>
                <w:highlight w:val="yellow"/>
                <w:lang w:eastAsia="th-TH"/>
              </w:rPr>
            </w:pPr>
            <w:r w:rsidRPr="000E519E">
              <w:rPr>
                <w:rFonts w:ascii="Angsana New" w:hAnsi="Angsana New" w:cs="Angsana New"/>
                <w:snapToGrid w:val="0"/>
                <w:color w:val="000000"/>
                <w:cs/>
                <w:lang w:eastAsia="th-TH"/>
              </w:rPr>
              <w:t>42</w:t>
            </w:r>
            <w:r w:rsidRPr="000E519E">
              <w:rPr>
                <w:rFonts w:ascii="Angsana New" w:hAnsi="Angsana New" w:cs="Angsana New"/>
                <w:snapToGrid w:val="0"/>
                <w:color w:val="000000"/>
                <w:lang w:eastAsia="th-TH"/>
              </w:rPr>
              <w:t>,</w:t>
            </w:r>
            <w:r w:rsidRPr="000E519E">
              <w:rPr>
                <w:rFonts w:ascii="Angsana New" w:hAnsi="Angsana New" w:cs="Angsana New"/>
                <w:snapToGrid w:val="0"/>
                <w:color w:val="000000"/>
                <w:cs/>
                <w:lang w:eastAsia="th-TH"/>
              </w:rPr>
              <w:t>773</w:t>
            </w:r>
            <w:r w:rsidRPr="000E519E">
              <w:rPr>
                <w:rFonts w:ascii="Angsana New" w:hAnsi="Angsana New" w:cs="Angsana New"/>
                <w:snapToGrid w:val="0"/>
                <w:color w:val="000000"/>
                <w:lang w:eastAsia="th-TH"/>
              </w:rPr>
              <w:t>,</w:t>
            </w:r>
            <w:r w:rsidRPr="000E519E">
              <w:rPr>
                <w:rFonts w:ascii="Angsana New" w:hAnsi="Angsana New" w:cs="Angsana New"/>
                <w:snapToGrid w:val="0"/>
                <w:color w:val="000000"/>
                <w:cs/>
                <w:lang w:eastAsia="th-TH"/>
              </w:rPr>
              <w:t>159.43</w:t>
            </w:r>
          </w:p>
        </w:tc>
        <w:tc>
          <w:tcPr>
            <w:tcW w:w="90" w:type="dxa"/>
          </w:tcPr>
          <w:p w14:paraId="39D3A2B5" w14:textId="77777777" w:rsidR="000D1D4E" w:rsidRPr="000C6A7C" w:rsidRDefault="000D1D4E" w:rsidP="000D1D4E">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0715BB9F" w14:textId="74B120E9" w:rsidR="000D1D4E" w:rsidRPr="000C6A7C" w:rsidRDefault="000D1D4E" w:rsidP="000D1D4E">
            <w:pPr>
              <w:tabs>
                <w:tab w:val="left" w:pos="-5810"/>
              </w:tabs>
              <w:ind w:right="138"/>
              <w:jc w:val="right"/>
              <w:rPr>
                <w:rFonts w:ascii="Angsana New" w:hAnsi="Angsana New" w:cs="Angsana New"/>
                <w:snapToGrid w:val="0"/>
                <w:color w:val="000000"/>
                <w:cs/>
                <w:lang w:eastAsia="th-TH"/>
              </w:rPr>
            </w:pPr>
            <w:r w:rsidRPr="003F15FC">
              <w:rPr>
                <w:rFonts w:ascii="Angsana New" w:hAnsi="Angsana New" w:cs="Angsana New"/>
                <w:snapToGrid w:val="0"/>
                <w:color w:val="000000"/>
                <w:cs/>
                <w:lang w:eastAsia="th-TH"/>
              </w:rPr>
              <w:t>28</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563</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268.13</w:t>
            </w:r>
          </w:p>
        </w:tc>
        <w:tc>
          <w:tcPr>
            <w:tcW w:w="90" w:type="dxa"/>
          </w:tcPr>
          <w:p w14:paraId="67CB6946" w14:textId="77777777" w:rsidR="000D1D4E" w:rsidRPr="000C6A7C" w:rsidRDefault="000D1D4E" w:rsidP="000D1D4E">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01928A36" w14:textId="62F0B2C2" w:rsidR="000D1D4E" w:rsidRPr="000D1D4E" w:rsidRDefault="000D1D4E" w:rsidP="000D1D4E">
            <w:pPr>
              <w:tabs>
                <w:tab w:val="left" w:pos="-5810"/>
              </w:tabs>
              <w:ind w:right="227"/>
              <w:jc w:val="right"/>
              <w:rPr>
                <w:rFonts w:ascii="Angsana New" w:hAnsi="Angsana New" w:cs="Angsana New"/>
                <w:snapToGrid w:val="0"/>
                <w:color w:val="000000"/>
                <w:cs/>
                <w:lang w:eastAsia="th-TH"/>
              </w:rPr>
            </w:pPr>
            <w:r w:rsidRPr="000D1D4E">
              <w:rPr>
                <w:rFonts w:ascii="Angsana New" w:hAnsi="Angsana New" w:cs="Angsana New"/>
                <w:snapToGrid w:val="0"/>
                <w:color w:val="000000"/>
                <w:lang w:eastAsia="th-TH"/>
              </w:rPr>
              <w:t>3,401,797.43</w:t>
            </w:r>
          </w:p>
        </w:tc>
        <w:tc>
          <w:tcPr>
            <w:tcW w:w="90" w:type="dxa"/>
          </w:tcPr>
          <w:p w14:paraId="6DCCDCAE" w14:textId="77777777" w:rsidR="000D1D4E" w:rsidRPr="000C6A7C" w:rsidRDefault="000D1D4E" w:rsidP="000D1D4E">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673AFFB6" w14:textId="75FBBFDA" w:rsidR="000D1D4E" w:rsidRPr="000C6A7C" w:rsidRDefault="000D1D4E" w:rsidP="000D1D4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4,518,796.30</w:t>
            </w:r>
          </w:p>
        </w:tc>
      </w:tr>
    </w:tbl>
    <w:p w14:paraId="704AE69A" w14:textId="77777777" w:rsidR="00197EED" w:rsidRPr="00694949" w:rsidRDefault="00197EED" w:rsidP="003A03F7">
      <w:pPr>
        <w:pStyle w:val="Subtitle"/>
        <w:tabs>
          <w:tab w:val="left" w:pos="851"/>
        </w:tabs>
        <w:jc w:val="both"/>
        <w:rPr>
          <w:rFonts w:hAnsi="Angsana New"/>
          <w:b w:val="0"/>
          <w:bCs w:val="0"/>
          <w:sz w:val="16"/>
          <w:szCs w:val="16"/>
        </w:rPr>
      </w:pPr>
    </w:p>
    <w:p w14:paraId="1CB2DE12" w14:textId="7A52FAB2" w:rsidR="0070704B" w:rsidRPr="002C138C" w:rsidRDefault="0070704B" w:rsidP="002C138C">
      <w:pPr>
        <w:tabs>
          <w:tab w:val="left" w:pos="5130"/>
        </w:tabs>
        <w:ind w:left="450" w:firstLine="900"/>
        <w:jc w:val="thaiDistribute"/>
        <w:rPr>
          <w:rFonts w:ascii="Angsana New" w:hAnsi="Angsana New" w:cs="Angsana New"/>
          <w:sz w:val="30"/>
          <w:szCs w:val="30"/>
        </w:rPr>
      </w:pPr>
      <w:r w:rsidRPr="002C138C">
        <w:rPr>
          <w:rFonts w:ascii="Angsana New" w:hAnsi="Angsana New" w:cs="Angsana New"/>
          <w:sz w:val="30"/>
          <w:szCs w:val="30"/>
          <w:cs/>
        </w:rPr>
        <w:t>รายการเคลื่อนไหวของ</w:t>
      </w:r>
      <w:r w:rsidRPr="002C138C">
        <w:rPr>
          <w:rFonts w:ascii="Angsana New" w:hAnsi="Angsana New" w:cs="Angsana New" w:hint="cs"/>
          <w:sz w:val="30"/>
          <w:szCs w:val="30"/>
          <w:cs/>
        </w:rPr>
        <w:t>ค่าเผื่อผลขาดทุนด้านเครดิตที่คาดว่าจะเกิดขึ้นของลูกหนี้การค้าและ</w:t>
      </w:r>
      <w:r w:rsidRPr="002C138C">
        <w:rPr>
          <w:rFonts w:ascii="Angsana New" w:hAnsi="Angsana New" w:cs="Angsana New"/>
          <w:sz w:val="30"/>
          <w:szCs w:val="30"/>
          <w:cs/>
        </w:rPr>
        <w:t>ลูกหนี้</w:t>
      </w:r>
      <w:r w:rsidRPr="002C138C">
        <w:rPr>
          <w:rFonts w:ascii="Angsana New" w:hAnsi="Angsana New" w:cs="Angsana New" w:hint="cs"/>
          <w:sz w:val="30"/>
          <w:szCs w:val="30"/>
          <w:cs/>
        </w:rPr>
        <w:t>หมุนเวียนอื่น</w:t>
      </w:r>
      <w:r w:rsidRPr="002C138C">
        <w:rPr>
          <w:rFonts w:ascii="Angsana New" w:hAnsi="Angsana New" w:cs="Angsana New"/>
          <w:sz w:val="30"/>
          <w:szCs w:val="30"/>
          <w:cs/>
        </w:rPr>
        <w:t xml:space="preserve"> - กิจการ</w:t>
      </w:r>
      <w:r w:rsidRPr="002C138C">
        <w:rPr>
          <w:rFonts w:ascii="Angsana New" w:hAnsi="Angsana New" w:cs="Angsana New" w:hint="cs"/>
          <w:sz w:val="30"/>
          <w:szCs w:val="30"/>
          <w:cs/>
        </w:rPr>
        <w:t>อื่น</w:t>
      </w:r>
      <w:r w:rsidRPr="002C138C">
        <w:rPr>
          <w:rFonts w:ascii="Angsana New" w:hAnsi="Angsana New" w:cs="Angsana New"/>
          <w:sz w:val="30"/>
          <w:szCs w:val="30"/>
          <w:cs/>
        </w:rPr>
        <w:t xml:space="preserve"> </w:t>
      </w:r>
      <w:r w:rsidR="00F46CAB" w:rsidRPr="002C138C">
        <w:rPr>
          <w:rFonts w:ascii="Angsana New" w:hAnsi="Angsana New" w:cs="Angsana New"/>
          <w:sz w:val="30"/>
          <w:szCs w:val="30"/>
          <w:cs/>
        </w:rPr>
        <w:t xml:space="preserve">สำหรับปีสิ้นสุดวันที่ </w:t>
      </w:r>
      <w:r w:rsidR="00F46CAB" w:rsidRPr="002C138C">
        <w:rPr>
          <w:rFonts w:ascii="Angsana New" w:hAnsi="Angsana New" w:cs="Angsana New"/>
          <w:sz w:val="30"/>
          <w:szCs w:val="30"/>
        </w:rPr>
        <w:t>31</w:t>
      </w:r>
      <w:r w:rsidR="00F46CAB" w:rsidRPr="002C138C">
        <w:rPr>
          <w:rFonts w:ascii="Angsana New" w:hAnsi="Angsana New" w:cs="Angsana New"/>
          <w:sz w:val="30"/>
          <w:szCs w:val="30"/>
          <w:cs/>
        </w:rPr>
        <w:t xml:space="preserve"> ธันวาคม </w:t>
      </w:r>
      <w:r w:rsidR="00F46CAB" w:rsidRPr="002C138C">
        <w:rPr>
          <w:rFonts w:ascii="Angsana New" w:hAnsi="Angsana New" w:cs="Angsana New"/>
          <w:sz w:val="30"/>
          <w:szCs w:val="30"/>
        </w:rPr>
        <w:t>256</w:t>
      </w:r>
      <w:r w:rsidR="00E657AE" w:rsidRPr="002C138C">
        <w:rPr>
          <w:rFonts w:ascii="Angsana New" w:hAnsi="Angsana New" w:cs="Angsana New"/>
          <w:sz w:val="30"/>
          <w:szCs w:val="30"/>
        </w:rPr>
        <w:t>8</w:t>
      </w:r>
      <w:r w:rsidR="00F46CAB" w:rsidRPr="002C138C">
        <w:rPr>
          <w:rFonts w:ascii="Angsana New" w:hAnsi="Angsana New" w:cs="Angsana New"/>
          <w:sz w:val="30"/>
          <w:szCs w:val="30"/>
          <w:cs/>
        </w:rPr>
        <w:t xml:space="preserve"> และ </w:t>
      </w:r>
      <w:r w:rsidR="00F46CAB" w:rsidRPr="002C138C">
        <w:rPr>
          <w:rFonts w:ascii="Angsana New" w:hAnsi="Angsana New" w:cs="Angsana New"/>
          <w:sz w:val="30"/>
          <w:szCs w:val="30"/>
        </w:rPr>
        <w:t>256</w:t>
      </w:r>
      <w:r w:rsidR="00E657AE" w:rsidRPr="002C138C">
        <w:rPr>
          <w:rFonts w:ascii="Angsana New" w:hAnsi="Angsana New" w:cs="Angsana New"/>
          <w:sz w:val="30"/>
          <w:szCs w:val="30"/>
        </w:rPr>
        <w:t>7</w:t>
      </w:r>
      <w:r w:rsidR="00F46CAB" w:rsidRPr="002C138C">
        <w:rPr>
          <w:rFonts w:ascii="Angsana New" w:hAnsi="Angsana New" w:cs="Angsana New"/>
          <w:sz w:val="30"/>
          <w:szCs w:val="30"/>
          <w:cs/>
        </w:rPr>
        <w:t xml:space="preserve"> </w:t>
      </w:r>
      <w:r w:rsidRPr="002C138C">
        <w:rPr>
          <w:rFonts w:ascii="Angsana New" w:hAnsi="Angsana New" w:cs="Angsana New"/>
          <w:sz w:val="30"/>
          <w:szCs w:val="30"/>
          <w:cs/>
        </w:rPr>
        <w:t>มีดังนี้</w:t>
      </w:r>
    </w:p>
    <w:tbl>
      <w:tblPr>
        <w:tblW w:w="936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620"/>
        <w:gridCol w:w="90"/>
        <w:gridCol w:w="1620"/>
      </w:tblGrid>
      <w:tr w:rsidR="00FC4868" w:rsidRPr="000C3E57" w14:paraId="57986788" w14:textId="77777777" w:rsidTr="002C138C">
        <w:tc>
          <w:tcPr>
            <w:tcW w:w="2520" w:type="dxa"/>
          </w:tcPr>
          <w:p w14:paraId="1EA82AF5" w14:textId="77777777" w:rsidR="00FC4868" w:rsidRPr="000C3E57" w:rsidRDefault="00FC4868">
            <w:pPr>
              <w:rPr>
                <w:rFonts w:ascii="Angsana New" w:hAnsi="Angsana New" w:cs="Angsana New"/>
                <w:snapToGrid w:val="0"/>
                <w:color w:val="000000"/>
                <w:cs/>
                <w:lang w:eastAsia="th-TH"/>
              </w:rPr>
            </w:pPr>
          </w:p>
        </w:tc>
        <w:tc>
          <w:tcPr>
            <w:tcW w:w="3420" w:type="dxa"/>
            <w:gridSpan w:val="3"/>
          </w:tcPr>
          <w:p w14:paraId="3484C043" w14:textId="77777777" w:rsidR="00FC4868" w:rsidRPr="000C3E57" w:rsidRDefault="00FC4868">
            <w:pPr>
              <w:ind w:right="177"/>
              <w:jc w:val="center"/>
              <w:rPr>
                <w:rFonts w:ascii="Angsana New" w:hAnsi="Angsana New" w:cs="Angsana New"/>
                <w:snapToGrid w:val="0"/>
                <w:color w:val="000000"/>
                <w:cs/>
                <w:lang w:eastAsia="th-TH"/>
              </w:rPr>
            </w:pPr>
          </w:p>
        </w:tc>
        <w:tc>
          <w:tcPr>
            <w:tcW w:w="90" w:type="dxa"/>
          </w:tcPr>
          <w:p w14:paraId="63D09A36" w14:textId="77777777" w:rsidR="00FC4868" w:rsidRPr="000C3E57" w:rsidRDefault="00FC4868">
            <w:pPr>
              <w:jc w:val="center"/>
              <w:rPr>
                <w:rFonts w:ascii="Angsana New" w:hAnsi="Angsana New" w:cs="Angsana New"/>
              </w:rPr>
            </w:pPr>
          </w:p>
        </w:tc>
        <w:tc>
          <w:tcPr>
            <w:tcW w:w="3330" w:type="dxa"/>
            <w:gridSpan w:val="3"/>
          </w:tcPr>
          <w:p w14:paraId="54B8FB95" w14:textId="77777777" w:rsidR="00FC4868" w:rsidRPr="000C3E57" w:rsidRDefault="00FC4868">
            <w:pPr>
              <w:tabs>
                <w:tab w:val="left" w:pos="1271"/>
              </w:tabs>
              <w:ind w:right="71"/>
              <w:jc w:val="right"/>
              <w:rPr>
                <w:rFonts w:ascii="Angsana New" w:hAnsi="Angsana New" w:cs="Angsana New"/>
                <w:snapToGrid w:val="0"/>
                <w:color w:val="000000"/>
                <w:cs/>
                <w:lang w:eastAsia="th-TH"/>
              </w:rPr>
            </w:pPr>
            <w:r w:rsidRPr="000C3E57">
              <w:rPr>
                <w:rFonts w:ascii="Angsana New" w:hAnsi="Angsana New" w:cs="Angsana New"/>
                <w:snapToGrid w:val="0"/>
                <w:color w:val="000000"/>
                <w:lang w:eastAsia="th-TH"/>
              </w:rPr>
              <w:t>(</w:t>
            </w:r>
            <w:r w:rsidRPr="000C3E57">
              <w:rPr>
                <w:rFonts w:ascii="Angsana New" w:hAnsi="Angsana New" w:cs="Angsana New"/>
                <w:snapToGrid w:val="0"/>
                <w:color w:val="000000"/>
                <w:cs/>
                <w:lang w:eastAsia="th-TH"/>
              </w:rPr>
              <w:t xml:space="preserve">หน่วย </w:t>
            </w:r>
            <w:r w:rsidRPr="000C3E57">
              <w:rPr>
                <w:rFonts w:ascii="Angsana New" w:hAnsi="Angsana New" w:cs="Angsana New"/>
                <w:snapToGrid w:val="0"/>
                <w:color w:val="000000"/>
                <w:lang w:eastAsia="th-TH"/>
              </w:rPr>
              <w:t xml:space="preserve">: </w:t>
            </w:r>
            <w:r w:rsidRPr="000C3E57">
              <w:rPr>
                <w:rFonts w:ascii="Angsana New" w:hAnsi="Angsana New" w:cs="Angsana New"/>
                <w:snapToGrid w:val="0"/>
                <w:color w:val="000000"/>
                <w:cs/>
                <w:lang w:eastAsia="th-TH"/>
              </w:rPr>
              <w:t>บาท)</w:t>
            </w:r>
          </w:p>
        </w:tc>
      </w:tr>
      <w:tr w:rsidR="00FC4868" w:rsidRPr="000C3E57" w14:paraId="62930068" w14:textId="77777777" w:rsidTr="002C138C">
        <w:tc>
          <w:tcPr>
            <w:tcW w:w="2520" w:type="dxa"/>
          </w:tcPr>
          <w:p w14:paraId="0CC8B589" w14:textId="77777777" w:rsidR="00FC4868" w:rsidRPr="000C3E57" w:rsidRDefault="00FC4868">
            <w:pPr>
              <w:rPr>
                <w:rFonts w:ascii="Angsana New" w:hAnsi="Angsana New" w:cs="Angsana New"/>
                <w:snapToGrid w:val="0"/>
                <w:color w:val="000000"/>
                <w:cs/>
                <w:lang w:eastAsia="th-TH"/>
              </w:rPr>
            </w:pPr>
          </w:p>
        </w:tc>
        <w:tc>
          <w:tcPr>
            <w:tcW w:w="3420" w:type="dxa"/>
            <w:gridSpan w:val="3"/>
          </w:tcPr>
          <w:p w14:paraId="0AE8F62E" w14:textId="77777777" w:rsidR="00FC4868" w:rsidRPr="000C3E57" w:rsidRDefault="00FC4868" w:rsidP="00C74F02">
            <w:pPr>
              <w:jc w:val="center"/>
              <w:rPr>
                <w:rFonts w:ascii="Angsana New" w:hAnsi="Angsana New" w:cs="Angsana New"/>
                <w:snapToGrid w:val="0"/>
                <w:color w:val="000000"/>
                <w:lang w:eastAsia="th-TH"/>
              </w:rPr>
            </w:pPr>
            <w:r w:rsidRPr="000C3E57">
              <w:rPr>
                <w:rFonts w:ascii="Angsana New" w:hAnsi="Angsana New" w:cs="Angsana New"/>
                <w:snapToGrid w:val="0"/>
                <w:color w:val="000000"/>
                <w:cs/>
                <w:lang w:eastAsia="th-TH"/>
              </w:rPr>
              <w:t>งบการเงินรวม</w:t>
            </w:r>
          </w:p>
        </w:tc>
        <w:tc>
          <w:tcPr>
            <w:tcW w:w="90" w:type="dxa"/>
          </w:tcPr>
          <w:p w14:paraId="2638F909" w14:textId="77777777" w:rsidR="00FC4868" w:rsidRPr="000C3E57" w:rsidRDefault="00FC4868">
            <w:pPr>
              <w:jc w:val="center"/>
              <w:rPr>
                <w:rFonts w:ascii="Angsana New" w:hAnsi="Angsana New" w:cs="Angsana New"/>
              </w:rPr>
            </w:pPr>
          </w:p>
        </w:tc>
        <w:tc>
          <w:tcPr>
            <w:tcW w:w="3330" w:type="dxa"/>
            <w:gridSpan w:val="3"/>
          </w:tcPr>
          <w:p w14:paraId="72B69C31" w14:textId="77777777" w:rsidR="00FC4868" w:rsidRPr="000C3E57" w:rsidRDefault="00FC4868">
            <w:pPr>
              <w:tabs>
                <w:tab w:val="left" w:pos="1271"/>
              </w:tabs>
              <w:ind w:right="71"/>
              <w:jc w:val="center"/>
              <w:rPr>
                <w:rFonts w:ascii="Angsana New" w:hAnsi="Angsana New" w:cs="Angsana New"/>
                <w:snapToGrid w:val="0"/>
                <w:color w:val="000000"/>
                <w:cs/>
                <w:lang w:eastAsia="th-TH"/>
              </w:rPr>
            </w:pPr>
            <w:r w:rsidRPr="000C3E57">
              <w:rPr>
                <w:rFonts w:ascii="Angsana New" w:hAnsi="Angsana New" w:cs="Angsana New"/>
                <w:snapToGrid w:val="0"/>
                <w:color w:val="000000"/>
                <w:cs/>
                <w:lang w:eastAsia="th-TH"/>
              </w:rPr>
              <w:t>งบการเงินเฉพาะกิจการ</w:t>
            </w:r>
          </w:p>
        </w:tc>
      </w:tr>
      <w:tr w:rsidR="00FC4868" w:rsidRPr="000C3E57" w14:paraId="0389B1CB" w14:textId="77777777" w:rsidTr="002C138C">
        <w:tc>
          <w:tcPr>
            <w:tcW w:w="2520" w:type="dxa"/>
          </w:tcPr>
          <w:p w14:paraId="3C837251" w14:textId="77777777" w:rsidR="00FC4868" w:rsidRPr="000C3E57" w:rsidRDefault="00FC4868">
            <w:pPr>
              <w:rPr>
                <w:rFonts w:ascii="Angsana New" w:hAnsi="Angsana New" w:cs="Angsana New"/>
                <w:snapToGrid w:val="0"/>
                <w:color w:val="000000"/>
                <w:cs/>
                <w:lang w:eastAsia="th-TH"/>
              </w:rPr>
            </w:pPr>
          </w:p>
        </w:tc>
        <w:tc>
          <w:tcPr>
            <w:tcW w:w="3420" w:type="dxa"/>
            <w:gridSpan w:val="3"/>
          </w:tcPr>
          <w:p w14:paraId="19C573C8" w14:textId="3A6522C3" w:rsidR="00FC4868" w:rsidRPr="000C3E57" w:rsidRDefault="00C5586E">
            <w:pPr>
              <w:jc w:val="center"/>
              <w:rPr>
                <w:rFonts w:ascii="Angsana New" w:hAnsi="Angsana New" w:cs="Angsana New"/>
                <w:snapToGrid w:val="0"/>
                <w:color w:val="000000"/>
                <w:lang w:eastAsia="th-TH"/>
              </w:rPr>
            </w:pPr>
            <w:r w:rsidRPr="00C5586E">
              <w:rPr>
                <w:rFonts w:ascii="Angsana New" w:hAnsi="Angsana New" w:cs="Angsana New"/>
                <w:snapToGrid w:val="0"/>
                <w:color w:val="000000"/>
                <w:cs/>
                <w:lang w:eastAsia="th-TH"/>
              </w:rPr>
              <w:t>สำหรับปีสิ้นสุด</w:t>
            </w:r>
            <w:r w:rsidR="00FC4868" w:rsidRPr="000C3E57">
              <w:rPr>
                <w:rFonts w:ascii="Angsana New" w:hAnsi="Angsana New" w:cs="Angsana New"/>
                <w:snapToGrid w:val="0"/>
                <w:color w:val="000000"/>
                <w:cs/>
                <w:lang w:eastAsia="th-TH"/>
              </w:rPr>
              <w:t xml:space="preserve">วันที่ </w:t>
            </w:r>
            <w:r w:rsidR="00FC4868" w:rsidRPr="000C3E57">
              <w:rPr>
                <w:rFonts w:ascii="Angsana New" w:hAnsi="Angsana New" w:cs="Angsana New"/>
                <w:snapToGrid w:val="0"/>
                <w:color w:val="000000"/>
                <w:lang w:eastAsia="th-TH"/>
              </w:rPr>
              <w:t>31</w:t>
            </w:r>
            <w:r w:rsidR="00FC4868" w:rsidRPr="000C3E57">
              <w:rPr>
                <w:rFonts w:ascii="Angsana New" w:hAnsi="Angsana New" w:cs="Angsana New"/>
                <w:snapToGrid w:val="0"/>
                <w:color w:val="000000"/>
                <w:cs/>
                <w:lang w:eastAsia="th-TH"/>
              </w:rPr>
              <w:t xml:space="preserve"> ธันวาคม</w:t>
            </w:r>
          </w:p>
        </w:tc>
        <w:tc>
          <w:tcPr>
            <w:tcW w:w="90" w:type="dxa"/>
          </w:tcPr>
          <w:p w14:paraId="46F777C7" w14:textId="77777777" w:rsidR="00FC4868" w:rsidRPr="000C3E57" w:rsidRDefault="00FC4868">
            <w:pPr>
              <w:jc w:val="center"/>
              <w:rPr>
                <w:rFonts w:ascii="Angsana New" w:hAnsi="Angsana New" w:cs="Angsana New"/>
                <w:snapToGrid w:val="0"/>
                <w:color w:val="000000"/>
                <w:lang w:eastAsia="th-TH"/>
              </w:rPr>
            </w:pPr>
          </w:p>
        </w:tc>
        <w:tc>
          <w:tcPr>
            <w:tcW w:w="3330" w:type="dxa"/>
            <w:gridSpan w:val="3"/>
          </w:tcPr>
          <w:p w14:paraId="1EBAE902" w14:textId="2FCB8DC6" w:rsidR="00FC4868" w:rsidRPr="000C3E57" w:rsidRDefault="00C5586E">
            <w:pPr>
              <w:jc w:val="center"/>
              <w:rPr>
                <w:rFonts w:ascii="Angsana New" w:hAnsi="Angsana New" w:cs="Angsana New"/>
                <w:snapToGrid w:val="0"/>
                <w:color w:val="000000"/>
                <w:cs/>
                <w:lang w:eastAsia="th-TH"/>
              </w:rPr>
            </w:pPr>
            <w:r w:rsidRPr="00C5586E">
              <w:rPr>
                <w:rFonts w:ascii="Angsana New" w:hAnsi="Angsana New" w:cs="Angsana New"/>
                <w:snapToGrid w:val="0"/>
                <w:color w:val="000000"/>
                <w:cs/>
                <w:lang w:eastAsia="th-TH"/>
              </w:rPr>
              <w:t>สำหรับปีสิ้นสุด</w:t>
            </w:r>
            <w:r w:rsidR="00FC4868" w:rsidRPr="000C3E57">
              <w:rPr>
                <w:rFonts w:ascii="Angsana New" w:hAnsi="Angsana New" w:cs="Angsana New"/>
                <w:snapToGrid w:val="0"/>
                <w:color w:val="000000"/>
                <w:cs/>
                <w:lang w:eastAsia="th-TH"/>
              </w:rPr>
              <w:t>วันที่</w:t>
            </w:r>
            <w:r w:rsidR="00FC4868" w:rsidRPr="000C3E57">
              <w:rPr>
                <w:rFonts w:ascii="Angsana New" w:hAnsi="Angsana New" w:cs="Angsana New"/>
                <w:snapToGrid w:val="0"/>
                <w:color w:val="000000"/>
                <w:lang w:eastAsia="th-TH"/>
              </w:rPr>
              <w:t xml:space="preserve"> 31 </w:t>
            </w:r>
            <w:r w:rsidR="00FC4868" w:rsidRPr="000C3E57">
              <w:rPr>
                <w:rFonts w:ascii="Angsana New" w:hAnsi="Angsana New" w:cs="Angsana New"/>
                <w:snapToGrid w:val="0"/>
                <w:color w:val="000000"/>
                <w:cs/>
                <w:lang w:eastAsia="th-TH"/>
              </w:rPr>
              <w:t>ธันวาคม</w:t>
            </w:r>
          </w:p>
        </w:tc>
      </w:tr>
      <w:tr w:rsidR="00E657AE" w:rsidRPr="000C3E57" w14:paraId="3EE50EF0" w14:textId="77777777" w:rsidTr="002C138C">
        <w:tc>
          <w:tcPr>
            <w:tcW w:w="2520" w:type="dxa"/>
          </w:tcPr>
          <w:p w14:paraId="547677D6" w14:textId="77777777" w:rsidR="00E657AE" w:rsidRPr="000C3E57" w:rsidRDefault="00E657AE" w:rsidP="00E657AE">
            <w:pPr>
              <w:rPr>
                <w:rFonts w:ascii="Angsana New" w:hAnsi="Angsana New" w:cs="Angsana New"/>
                <w:snapToGrid w:val="0"/>
                <w:color w:val="000000"/>
                <w:cs/>
                <w:lang w:eastAsia="th-TH"/>
              </w:rPr>
            </w:pPr>
          </w:p>
        </w:tc>
        <w:tc>
          <w:tcPr>
            <w:tcW w:w="1620" w:type="dxa"/>
          </w:tcPr>
          <w:p w14:paraId="5FE02455" w14:textId="2A7C683F" w:rsidR="00E657AE" w:rsidRPr="000C3E57" w:rsidRDefault="00E657AE" w:rsidP="00E657AE">
            <w:pPr>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34DEB7AE" w14:textId="77777777" w:rsidR="00E657AE" w:rsidRPr="000C3E57" w:rsidRDefault="00E657AE" w:rsidP="00E657AE">
            <w:pPr>
              <w:jc w:val="center"/>
              <w:rPr>
                <w:rFonts w:ascii="Angsana New" w:hAnsi="Angsana New" w:cs="Angsana New"/>
                <w:snapToGrid w:val="0"/>
                <w:color w:val="000000"/>
                <w:lang w:eastAsia="th-TH"/>
              </w:rPr>
            </w:pPr>
          </w:p>
        </w:tc>
        <w:tc>
          <w:tcPr>
            <w:tcW w:w="1710" w:type="dxa"/>
          </w:tcPr>
          <w:p w14:paraId="5F397024" w14:textId="0DB33B3F" w:rsidR="00E657AE" w:rsidRPr="000C3E57" w:rsidRDefault="00E657AE" w:rsidP="00E657AE">
            <w:pPr>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398FFE6E" w14:textId="77777777" w:rsidR="00E657AE" w:rsidRPr="000C3E57" w:rsidRDefault="00E657AE" w:rsidP="00E657AE">
            <w:pPr>
              <w:jc w:val="center"/>
              <w:rPr>
                <w:rFonts w:ascii="Angsana New" w:hAnsi="Angsana New" w:cs="Angsana New"/>
                <w:snapToGrid w:val="0"/>
                <w:color w:val="000000"/>
                <w:lang w:eastAsia="th-TH"/>
              </w:rPr>
            </w:pPr>
          </w:p>
        </w:tc>
        <w:tc>
          <w:tcPr>
            <w:tcW w:w="1620" w:type="dxa"/>
          </w:tcPr>
          <w:p w14:paraId="64208445" w14:textId="1116F1D8" w:rsidR="00E657AE" w:rsidRPr="000C3E57" w:rsidRDefault="00E657AE" w:rsidP="00E657AE">
            <w:pPr>
              <w:jc w:val="center"/>
              <w:rPr>
                <w:rFonts w:ascii="Angsana New" w:hAnsi="Angsana New" w:cs="Angsana New"/>
                <w:snapToGrid w:val="0"/>
                <w:color w:val="000000"/>
                <w:u w:val="single"/>
                <w:lang w:eastAsia="th-TH"/>
              </w:rPr>
            </w:pPr>
            <w:r w:rsidRPr="000C3E57">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4E7F41C1" w14:textId="77777777" w:rsidR="00E657AE" w:rsidRPr="000C3E57" w:rsidRDefault="00E657AE" w:rsidP="00E657AE">
            <w:pPr>
              <w:jc w:val="center"/>
              <w:rPr>
                <w:rFonts w:ascii="Angsana New" w:hAnsi="Angsana New" w:cs="Angsana New"/>
                <w:snapToGrid w:val="0"/>
                <w:color w:val="000000"/>
                <w:lang w:eastAsia="th-TH"/>
              </w:rPr>
            </w:pPr>
          </w:p>
        </w:tc>
        <w:tc>
          <w:tcPr>
            <w:tcW w:w="1620" w:type="dxa"/>
          </w:tcPr>
          <w:p w14:paraId="030A582B" w14:textId="567C2AC6" w:rsidR="00E657AE" w:rsidRPr="000C3E57" w:rsidRDefault="00E657AE" w:rsidP="00E657AE">
            <w:pPr>
              <w:jc w:val="center"/>
              <w:rPr>
                <w:rFonts w:ascii="Angsana New" w:hAnsi="Angsana New" w:cs="Angsana New"/>
                <w:snapToGrid w:val="0"/>
                <w:color w:val="000000"/>
                <w:u w:val="single"/>
                <w:cs/>
                <w:lang w:eastAsia="th-TH"/>
              </w:rPr>
            </w:pPr>
            <w:r w:rsidRPr="000C3E57">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E657AE" w:rsidRPr="000C3E57" w14:paraId="16B28B95" w14:textId="77777777" w:rsidTr="002C138C">
        <w:tc>
          <w:tcPr>
            <w:tcW w:w="2520" w:type="dxa"/>
          </w:tcPr>
          <w:p w14:paraId="747AD232" w14:textId="77777777" w:rsidR="00E657AE" w:rsidRPr="000C3E57" w:rsidRDefault="00E657AE" w:rsidP="00E657AE">
            <w:pPr>
              <w:rPr>
                <w:rFonts w:ascii="Angsana New" w:hAnsi="Angsana New" w:cs="Angsana New"/>
                <w:snapToGrid w:val="0"/>
                <w:color w:val="000000"/>
                <w:cs/>
                <w:lang w:eastAsia="th-TH"/>
              </w:rPr>
            </w:pPr>
            <w:r w:rsidRPr="000C3E57">
              <w:rPr>
                <w:rFonts w:ascii="Angsana New" w:hAnsi="Angsana New" w:cs="Angsana New"/>
                <w:snapToGrid w:val="0"/>
                <w:color w:val="000000"/>
                <w:cs/>
                <w:lang w:eastAsia="th-TH"/>
              </w:rPr>
              <w:t>ยอดคงเหลือต้นปี</w:t>
            </w:r>
          </w:p>
        </w:tc>
        <w:tc>
          <w:tcPr>
            <w:tcW w:w="1620" w:type="dxa"/>
            <w:vAlign w:val="bottom"/>
          </w:tcPr>
          <w:p w14:paraId="26DEC42C" w14:textId="5C2C18F5" w:rsidR="00E657AE" w:rsidRPr="00E657AE" w:rsidRDefault="00694768" w:rsidP="00E657AE">
            <w:pPr>
              <w:tabs>
                <w:tab w:val="left" w:pos="-5810"/>
              </w:tabs>
              <w:ind w:right="227"/>
              <w:jc w:val="right"/>
              <w:rPr>
                <w:rFonts w:ascii="Angsana New" w:hAnsi="Angsana New" w:cs="Angsana New"/>
                <w:snapToGrid w:val="0"/>
                <w:color w:val="000000"/>
                <w:highlight w:val="yellow"/>
                <w:lang w:eastAsia="th-TH"/>
              </w:rPr>
            </w:pPr>
            <w:r w:rsidRPr="00694768">
              <w:rPr>
                <w:rFonts w:ascii="Angsana New" w:hAnsi="Angsana New" w:cs="Angsana New"/>
                <w:snapToGrid w:val="0"/>
                <w:color w:val="000000"/>
                <w:cs/>
                <w:lang w:eastAsia="th-TH"/>
              </w:rPr>
              <w:t>(6</w:t>
            </w:r>
            <w:r w:rsidRPr="00694768">
              <w:rPr>
                <w:rFonts w:ascii="Angsana New" w:hAnsi="Angsana New" w:cs="Angsana New"/>
                <w:snapToGrid w:val="0"/>
                <w:color w:val="000000"/>
                <w:lang w:eastAsia="th-TH"/>
              </w:rPr>
              <w:t>,</w:t>
            </w:r>
            <w:r w:rsidRPr="00694768">
              <w:rPr>
                <w:rFonts w:ascii="Angsana New" w:hAnsi="Angsana New" w:cs="Angsana New"/>
                <w:snapToGrid w:val="0"/>
                <w:color w:val="000000"/>
                <w:cs/>
                <w:lang w:eastAsia="th-TH"/>
              </w:rPr>
              <w:t>720</w:t>
            </w:r>
            <w:r w:rsidRPr="00694768">
              <w:rPr>
                <w:rFonts w:ascii="Angsana New" w:hAnsi="Angsana New" w:cs="Angsana New"/>
                <w:snapToGrid w:val="0"/>
                <w:color w:val="000000"/>
                <w:lang w:eastAsia="th-TH"/>
              </w:rPr>
              <w:t>,</w:t>
            </w:r>
            <w:r w:rsidRPr="00694768">
              <w:rPr>
                <w:rFonts w:ascii="Angsana New" w:hAnsi="Angsana New" w:cs="Angsana New"/>
                <w:snapToGrid w:val="0"/>
                <w:color w:val="000000"/>
                <w:cs/>
                <w:lang w:eastAsia="th-TH"/>
              </w:rPr>
              <w:t>485.69)</w:t>
            </w:r>
          </w:p>
        </w:tc>
        <w:tc>
          <w:tcPr>
            <w:tcW w:w="90" w:type="dxa"/>
          </w:tcPr>
          <w:p w14:paraId="4B189723" w14:textId="77777777" w:rsidR="00E657AE" w:rsidRPr="000C3E57" w:rsidRDefault="00E657AE" w:rsidP="00E657AE">
            <w:pPr>
              <w:jc w:val="center"/>
              <w:rPr>
                <w:rFonts w:ascii="Angsana New" w:hAnsi="Angsana New" w:cs="Angsana New"/>
                <w:snapToGrid w:val="0"/>
                <w:color w:val="000000"/>
                <w:lang w:eastAsia="th-TH"/>
              </w:rPr>
            </w:pPr>
          </w:p>
        </w:tc>
        <w:tc>
          <w:tcPr>
            <w:tcW w:w="1710" w:type="dxa"/>
            <w:vAlign w:val="bottom"/>
          </w:tcPr>
          <w:p w14:paraId="096AFAAD" w14:textId="4A86637A" w:rsidR="00E657AE" w:rsidRPr="00F46CAB" w:rsidRDefault="00E657AE" w:rsidP="00E657A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635</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092.64)</w:t>
            </w:r>
          </w:p>
        </w:tc>
        <w:tc>
          <w:tcPr>
            <w:tcW w:w="90" w:type="dxa"/>
          </w:tcPr>
          <w:p w14:paraId="681F73F8" w14:textId="77777777" w:rsidR="00E657AE" w:rsidRPr="000C3E57" w:rsidRDefault="00E657AE" w:rsidP="00E657AE">
            <w:pPr>
              <w:jc w:val="center"/>
              <w:rPr>
                <w:rFonts w:ascii="Angsana New" w:hAnsi="Angsana New" w:cs="Angsana New"/>
                <w:snapToGrid w:val="0"/>
                <w:color w:val="000000"/>
                <w:lang w:eastAsia="th-TH"/>
              </w:rPr>
            </w:pPr>
          </w:p>
        </w:tc>
        <w:tc>
          <w:tcPr>
            <w:tcW w:w="1620" w:type="dxa"/>
            <w:vAlign w:val="bottom"/>
          </w:tcPr>
          <w:p w14:paraId="19B0E8FB" w14:textId="0D9DAF8B" w:rsidR="00E657AE" w:rsidRPr="00E657AE" w:rsidRDefault="007333BE" w:rsidP="00E657AE">
            <w:pPr>
              <w:tabs>
                <w:tab w:val="left" w:pos="-5810"/>
              </w:tabs>
              <w:ind w:right="227"/>
              <w:jc w:val="right"/>
              <w:rPr>
                <w:rFonts w:ascii="Angsana New" w:hAnsi="Angsana New" w:cs="Angsana New"/>
                <w:snapToGrid w:val="0"/>
                <w:color w:val="000000"/>
                <w:highlight w:val="yellow"/>
                <w:lang w:eastAsia="th-TH"/>
              </w:rPr>
            </w:pPr>
            <w:r w:rsidRPr="007333BE">
              <w:rPr>
                <w:rFonts w:ascii="Angsana New" w:hAnsi="Angsana New" w:cs="Angsana New"/>
                <w:snapToGrid w:val="0"/>
                <w:color w:val="000000"/>
                <w:cs/>
                <w:lang w:eastAsia="th-TH"/>
              </w:rPr>
              <w:t>(6</w:t>
            </w:r>
            <w:r w:rsidRPr="007333BE">
              <w:rPr>
                <w:rFonts w:ascii="Angsana New" w:hAnsi="Angsana New" w:cs="Angsana New"/>
                <w:snapToGrid w:val="0"/>
                <w:color w:val="000000"/>
                <w:lang w:eastAsia="th-TH"/>
              </w:rPr>
              <w:t>,</w:t>
            </w:r>
            <w:r w:rsidRPr="007333BE">
              <w:rPr>
                <w:rFonts w:ascii="Angsana New" w:hAnsi="Angsana New" w:cs="Angsana New"/>
                <w:snapToGrid w:val="0"/>
                <w:color w:val="000000"/>
                <w:cs/>
                <w:lang w:eastAsia="th-TH"/>
              </w:rPr>
              <w:t>720</w:t>
            </w:r>
            <w:r w:rsidRPr="007333BE">
              <w:rPr>
                <w:rFonts w:ascii="Angsana New" w:hAnsi="Angsana New" w:cs="Angsana New"/>
                <w:snapToGrid w:val="0"/>
                <w:color w:val="000000"/>
                <w:lang w:eastAsia="th-TH"/>
              </w:rPr>
              <w:t>,</w:t>
            </w:r>
            <w:r w:rsidRPr="007333BE">
              <w:rPr>
                <w:rFonts w:ascii="Angsana New" w:hAnsi="Angsana New" w:cs="Angsana New"/>
                <w:snapToGrid w:val="0"/>
                <w:color w:val="000000"/>
                <w:cs/>
                <w:lang w:eastAsia="th-TH"/>
              </w:rPr>
              <w:t>485.69)</w:t>
            </w:r>
          </w:p>
        </w:tc>
        <w:tc>
          <w:tcPr>
            <w:tcW w:w="90" w:type="dxa"/>
          </w:tcPr>
          <w:p w14:paraId="32E6B0A3" w14:textId="77777777" w:rsidR="00E657AE" w:rsidRPr="000C3E57" w:rsidRDefault="00E657AE" w:rsidP="00E657AE">
            <w:pPr>
              <w:jc w:val="center"/>
              <w:rPr>
                <w:rFonts w:ascii="Angsana New" w:hAnsi="Angsana New" w:cs="Angsana New"/>
                <w:snapToGrid w:val="0"/>
                <w:color w:val="000000"/>
                <w:lang w:eastAsia="th-TH"/>
              </w:rPr>
            </w:pPr>
          </w:p>
        </w:tc>
        <w:tc>
          <w:tcPr>
            <w:tcW w:w="1620" w:type="dxa"/>
            <w:vAlign w:val="bottom"/>
          </w:tcPr>
          <w:p w14:paraId="571333AE" w14:textId="26D1F61C" w:rsidR="00E657AE" w:rsidRPr="00FC4868" w:rsidRDefault="00E657AE" w:rsidP="00E657A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635</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092.64)</w:t>
            </w:r>
          </w:p>
        </w:tc>
      </w:tr>
      <w:tr w:rsidR="00E657AE" w:rsidRPr="000C3E57" w14:paraId="65A3ACCB" w14:textId="77777777" w:rsidTr="002C138C">
        <w:tc>
          <w:tcPr>
            <w:tcW w:w="2520" w:type="dxa"/>
          </w:tcPr>
          <w:p w14:paraId="5AA17FC9" w14:textId="77777777" w:rsidR="00E657AE" w:rsidRPr="000C3E57" w:rsidRDefault="00E657AE" w:rsidP="00E657AE">
            <w:pPr>
              <w:ind w:right="-108"/>
              <w:jc w:val="thaiDistribute"/>
              <w:rPr>
                <w:rFonts w:ascii="Angsana New" w:hAnsi="Angsana New" w:cs="Angsana New"/>
                <w:cs/>
              </w:rPr>
            </w:pPr>
            <w:r w:rsidRPr="000C3E57">
              <w:rPr>
                <w:rFonts w:ascii="Angsana New" w:hAnsi="Angsana New" w:cs="Angsana New"/>
                <w:color w:val="000000"/>
                <w:cs/>
                <w:lang w:eastAsia="th-TH"/>
              </w:rPr>
              <w:t>ตั้งเพิ่มในระหว่างปี</w:t>
            </w:r>
          </w:p>
        </w:tc>
        <w:tc>
          <w:tcPr>
            <w:tcW w:w="1620" w:type="dxa"/>
          </w:tcPr>
          <w:p w14:paraId="00B025C1" w14:textId="47C1D3A6" w:rsidR="00E657AE" w:rsidRPr="00E657AE" w:rsidRDefault="007333BE" w:rsidP="00E657AE">
            <w:pPr>
              <w:tabs>
                <w:tab w:val="left" w:pos="-5810"/>
              </w:tabs>
              <w:ind w:right="227"/>
              <w:jc w:val="right"/>
              <w:rPr>
                <w:rFonts w:ascii="Angsana New" w:hAnsi="Angsana New" w:cs="Angsana New"/>
                <w:snapToGrid w:val="0"/>
                <w:color w:val="000000"/>
                <w:highlight w:val="yellow"/>
                <w:lang w:eastAsia="th-TH"/>
              </w:rPr>
            </w:pPr>
            <w:r w:rsidRPr="007333BE">
              <w:rPr>
                <w:rFonts w:ascii="Angsana New" w:hAnsi="Angsana New" w:cs="Angsana New"/>
                <w:snapToGrid w:val="0"/>
                <w:color w:val="000000"/>
                <w:cs/>
                <w:lang w:eastAsia="th-TH"/>
              </w:rPr>
              <w:t>(681</w:t>
            </w:r>
            <w:r w:rsidRPr="007333BE">
              <w:rPr>
                <w:rFonts w:ascii="Angsana New" w:hAnsi="Angsana New" w:cs="Angsana New"/>
                <w:snapToGrid w:val="0"/>
                <w:color w:val="000000"/>
                <w:lang w:eastAsia="th-TH"/>
              </w:rPr>
              <w:t>,</w:t>
            </w:r>
            <w:r w:rsidRPr="007333BE">
              <w:rPr>
                <w:rFonts w:ascii="Angsana New" w:hAnsi="Angsana New" w:cs="Angsana New"/>
                <w:snapToGrid w:val="0"/>
                <w:color w:val="000000"/>
                <w:cs/>
                <w:lang w:eastAsia="th-TH"/>
              </w:rPr>
              <w:t>231.60)</w:t>
            </w:r>
          </w:p>
        </w:tc>
        <w:tc>
          <w:tcPr>
            <w:tcW w:w="90" w:type="dxa"/>
          </w:tcPr>
          <w:p w14:paraId="00A50787" w14:textId="77777777" w:rsidR="00E657AE" w:rsidRPr="000C3E57" w:rsidRDefault="00E657AE" w:rsidP="00E657AE">
            <w:pPr>
              <w:tabs>
                <w:tab w:val="left" w:pos="-5810"/>
              </w:tabs>
              <w:ind w:right="138"/>
              <w:jc w:val="right"/>
              <w:rPr>
                <w:rFonts w:ascii="Angsana New" w:hAnsi="Angsana New" w:cs="Angsana New"/>
                <w:snapToGrid w:val="0"/>
                <w:color w:val="000000"/>
                <w:lang w:eastAsia="th-TH"/>
              </w:rPr>
            </w:pPr>
          </w:p>
        </w:tc>
        <w:tc>
          <w:tcPr>
            <w:tcW w:w="1710" w:type="dxa"/>
          </w:tcPr>
          <w:p w14:paraId="561E722D" w14:textId="2D5C3C4F" w:rsidR="00E657AE" w:rsidRPr="000C3E57" w:rsidRDefault="00E657AE" w:rsidP="00E657A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(363</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726.28)</w:t>
            </w:r>
          </w:p>
        </w:tc>
        <w:tc>
          <w:tcPr>
            <w:tcW w:w="90" w:type="dxa"/>
          </w:tcPr>
          <w:p w14:paraId="690F0D29" w14:textId="77777777" w:rsidR="00E657AE" w:rsidRPr="000C3E57" w:rsidRDefault="00E657AE" w:rsidP="00E657AE">
            <w:pPr>
              <w:tabs>
                <w:tab w:val="left" w:pos="-5810"/>
              </w:tabs>
              <w:ind w:right="142"/>
              <w:jc w:val="right"/>
              <w:rPr>
                <w:rFonts w:ascii="Angsana New" w:hAnsi="Angsana New" w:cs="Angsana New"/>
              </w:rPr>
            </w:pPr>
          </w:p>
        </w:tc>
        <w:tc>
          <w:tcPr>
            <w:tcW w:w="1620" w:type="dxa"/>
          </w:tcPr>
          <w:p w14:paraId="0178C334" w14:textId="6FFCB98D" w:rsidR="00E657AE" w:rsidRPr="00E657AE" w:rsidRDefault="007333BE" w:rsidP="00E657AE">
            <w:pPr>
              <w:tabs>
                <w:tab w:val="left" w:pos="-5810"/>
              </w:tabs>
              <w:ind w:right="227"/>
              <w:jc w:val="right"/>
              <w:rPr>
                <w:rFonts w:ascii="Angsana New" w:hAnsi="Angsana New" w:cs="Angsana New"/>
                <w:snapToGrid w:val="0"/>
                <w:color w:val="000000"/>
                <w:highlight w:val="yellow"/>
                <w:lang w:eastAsia="th-TH"/>
              </w:rPr>
            </w:pPr>
            <w:r w:rsidRPr="007333BE">
              <w:rPr>
                <w:rFonts w:ascii="Angsana New" w:hAnsi="Angsana New" w:cs="Angsana New"/>
                <w:snapToGrid w:val="0"/>
                <w:color w:val="000000"/>
                <w:cs/>
                <w:lang w:eastAsia="th-TH"/>
              </w:rPr>
              <w:t>(681</w:t>
            </w:r>
            <w:r w:rsidRPr="007333BE">
              <w:rPr>
                <w:rFonts w:ascii="Angsana New" w:hAnsi="Angsana New" w:cs="Angsana New"/>
                <w:snapToGrid w:val="0"/>
                <w:color w:val="000000"/>
                <w:lang w:eastAsia="th-TH"/>
              </w:rPr>
              <w:t>,</w:t>
            </w:r>
            <w:r w:rsidRPr="007333BE">
              <w:rPr>
                <w:rFonts w:ascii="Angsana New" w:hAnsi="Angsana New" w:cs="Angsana New"/>
                <w:snapToGrid w:val="0"/>
                <w:color w:val="000000"/>
                <w:cs/>
                <w:lang w:eastAsia="th-TH"/>
              </w:rPr>
              <w:t>231.60)</w:t>
            </w:r>
          </w:p>
        </w:tc>
        <w:tc>
          <w:tcPr>
            <w:tcW w:w="90" w:type="dxa"/>
          </w:tcPr>
          <w:p w14:paraId="10E5452F" w14:textId="77777777" w:rsidR="00E657AE" w:rsidRPr="000C3E57" w:rsidRDefault="00E657AE" w:rsidP="00E657AE">
            <w:pPr>
              <w:tabs>
                <w:tab w:val="left" w:pos="-5810"/>
              </w:tabs>
              <w:ind w:right="142"/>
              <w:jc w:val="right"/>
              <w:rPr>
                <w:rFonts w:ascii="Angsana New" w:hAnsi="Angsana New" w:cs="Angsana New"/>
              </w:rPr>
            </w:pPr>
          </w:p>
        </w:tc>
        <w:tc>
          <w:tcPr>
            <w:tcW w:w="1620" w:type="dxa"/>
          </w:tcPr>
          <w:p w14:paraId="469BE4C1" w14:textId="79E1876C" w:rsidR="00E657AE" w:rsidRPr="000C3E57" w:rsidRDefault="00E657AE" w:rsidP="00E657A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(363</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726.28)</w:t>
            </w:r>
          </w:p>
        </w:tc>
      </w:tr>
      <w:tr w:rsidR="00E657AE" w:rsidRPr="000C3E57" w14:paraId="618340E5" w14:textId="77777777" w:rsidTr="002C138C">
        <w:tc>
          <w:tcPr>
            <w:tcW w:w="2520" w:type="dxa"/>
          </w:tcPr>
          <w:p w14:paraId="5328E6D3" w14:textId="77777777" w:rsidR="00E657AE" w:rsidRPr="000C3E57" w:rsidRDefault="00E657AE" w:rsidP="00E657AE">
            <w:pPr>
              <w:ind w:right="-108"/>
              <w:jc w:val="thaiDistribute"/>
              <w:rPr>
                <w:rFonts w:ascii="Angsana New" w:hAnsi="Angsana New" w:cs="Angsana New"/>
                <w:cs/>
              </w:rPr>
            </w:pPr>
            <w:r w:rsidRPr="000C3E57">
              <w:rPr>
                <w:rFonts w:ascii="Angsana New" w:hAnsi="Angsana New" w:cs="Angsana New"/>
                <w:snapToGrid w:val="0"/>
                <w:color w:val="000000"/>
                <w:cs/>
                <w:lang w:eastAsia="th-TH"/>
              </w:rPr>
              <w:t>ลดลงในระหว่างปี</w:t>
            </w:r>
          </w:p>
        </w:tc>
        <w:tc>
          <w:tcPr>
            <w:tcW w:w="1620" w:type="dxa"/>
          </w:tcPr>
          <w:p w14:paraId="632C08E3" w14:textId="6B05731F" w:rsidR="00E657AE" w:rsidRPr="00E657AE" w:rsidRDefault="007333BE" w:rsidP="00E657AE">
            <w:pPr>
              <w:tabs>
                <w:tab w:val="left" w:pos="-5810"/>
              </w:tabs>
              <w:ind w:right="227"/>
              <w:jc w:val="right"/>
              <w:rPr>
                <w:rFonts w:ascii="Angsana New" w:hAnsi="Angsana New" w:cs="Angsana New"/>
                <w:snapToGrid w:val="0"/>
                <w:color w:val="000000"/>
                <w:highlight w:val="yellow"/>
                <w:lang w:eastAsia="th-TH"/>
              </w:rPr>
            </w:pPr>
            <w:r w:rsidRPr="007333BE">
              <w:rPr>
                <w:rFonts w:ascii="Angsana New" w:hAnsi="Angsana New" w:cs="Angsana New"/>
                <w:snapToGrid w:val="0"/>
                <w:color w:val="000000"/>
                <w:cs/>
                <w:lang w:eastAsia="th-TH"/>
              </w:rPr>
              <w:t>604</w:t>
            </w:r>
            <w:r w:rsidRPr="007333BE">
              <w:rPr>
                <w:rFonts w:ascii="Angsana New" w:hAnsi="Angsana New" w:cs="Angsana New"/>
                <w:snapToGrid w:val="0"/>
                <w:color w:val="000000"/>
                <w:lang w:eastAsia="th-TH"/>
              </w:rPr>
              <w:t>,</w:t>
            </w:r>
            <w:r w:rsidRPr="007333BE">
              <w:rPr>
                <w:rFonts w:ascii="Angsana New" w:hAnsi="Angsana New" w:cs="Angsana New"/>
                <w:snapToGrid w:val="0"/>
                <w:color w:val="000000"/>
                <w:cs/>
                <w:lang w:eastAsia="th-TH"/>
              </w:rPr>
              <w:t>791.96</w:t>
            </w:r>
          </w:p>
        </w:tc>
        <w:tc>
          <w:tcPr>
            <w:tcW w:w="90" w:type="dxa"/>
          </w:tcPr>
          <w:p w14:paraId="2B5DDD4F" w14:textId="77777777" w:rsidR="00E657AE" w:rsidRPr="000C3E57" w:rsidRDefault="00E657AE" w:rsidP="00E657AE">
            <w:pPr>
              <w:tabs>
                <w:tab w:val="left" w:pos="-5810"/>
              </w:tabs>
              <w:ind w:right="138"/>
              <w:jc w:val="right"/>
              <w:rPr>
                <w:rFonts w:ascii="Angsana New" w:hAnsi="Angsana New" w:cs="Angsana New"/>
                <w:snapToGrid w:val="0"/>
                <w:color w:val="000000"/>
                <w:lang w:eastAsia="th-TH"/>
              </w:rPr>
            </w:pPr>
          </w:p>
        </w:tc>
        <w:tc>
          <w:tcPr>
            <w:tcW w:w="1710" w:type="dxa"/>
          </w:tcPr>
          <w:p w14:paraId="4AFFE84E" w14:textId="12FCB955" w:rsidR="00E657AE" w:rsidRPr="000C3E57" w:rsidRDefault="00E657AE" w:rsidP="00E657A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278</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333.23</w:t>
            </w:r>
          </w:p>
        </w:tc>
        <w:tc>
          <w:tcPr>
            <w:tcW w:w="90" w:type="dxa"/>
          </w:tcPr>
          <w:p w14:paraId="567FD28C" w14:textId="77777777" w:rsidR="00E657AE" w:rsidRPr="000C3E57" w:rsidRDefault="00E657AE" w:rsidP="00E657AE">
            <w:pPr>
              <w:tabs>
                <w:tab w:val="left" w:pos="-5810"/>
              </w:tabs>
              <w:ind w:right="142"/>
              <w:jc w:val="right"/>
              <w:rPr>
                <w:rFonts w:ascii="Angsana New" w:hAnsi="Angsana New" w:cs="Angsana New"/>
              </w:rPr>
            </w:pPr>
          </w:p>
        </w:tc>
        <w:tc>
          <w:tcPr>
            <w:tcW w:w="1620" w:type="dxa"/>
          </w:tcPr>
          <w:p w14:paraId="00BD3961" w14:textId="00BBE7CD" w:rsidR="00E657AE" w:rsidRPr="00E657AE" w:rsidRDefault="007333BE" w:rsidP="00E657AE">
            <w:pPr>
              <w:tabs>
                <w:tab w:val="left" w:pos="-5810"/>
              </w:tabs>
              <w:ind w:right="227"/>
              <w:jc w:val="right"/>
              <w:rPr>
                <w:rFonts w:ascii="Angsana New" w:hAnsi="Angsana New" w:cs="Angsana New"/>
                <w:snapToGrid w:val="0"/>
                <w:color w:val="000000"/>
                <w:highlight w:val="yellow"/>
                <w:lang w:eastAsia="th-TH"/>
              </w:rPr>
            </w:pPr>
            <w:r w:rsidRPr="007333BE">
              <w:rPr>
                <w:rFonts w:ascii="Angsana New" w:hAnsi="Angsana New" w:cs="Angsana New"/>
                <w:snapToGrid w:val="0"/>
                <w:color w:val="000000"/>
                <w:cs/>
                <w:lang w:eastAsia="th-TH"/>
              </w:rPr>
              <w:t>604</w:t>
            </w:r>
            <w:r w:rsidRPr="007333BE">
              <w:rPr>
                <w:rFonts w:ascii="Angsana New" w:hAnsi="Angsana New" w:cs="Angsana New"/>
                <w:snapToGrid w:val="0"/>
                <w:color w:val="000000"/>
                <w:lang w:eastAsia="th-TH"/>
              </w:rPr>
              <w:t>,</w:t>
            </w:r>
            <w:r w:rsidRPr="007333BE">
              <w:rPr>
                <w:rFonts w:ascii="Angsana New" w:hAnsi="Angsana New" w:cs="Angsana New"/>
                <w:snapToGrid w:val="0"/>
                <w:color w:val="000000"/>
                <w:cs/>
                <w:lang w:eastAsia="th-TH"/>
              </w:rPr>
              <w:t>791.96</w:t>
            </w:r>
          </w:p>
        </w:tc>
        <w:tc>
          <w:tcPr>
            <w:tcW w:w="90" w:type="dxa"/>
          </w:tcPr>
          <w:p w14:paraId="764EDCA8" w14:textId="77777777" w:rsidR="00E657AE" w:rsidRPr="000C3E57" w:rsidRDefault="00E657AE" w:rsidP="00E657AE">
            <w:pPr>
              <w:tabs>
                <w:tab w:val="left" w:pos="-5810"/>
              </w:tabs>
              <w:ind w:right="142"/>
              <w:jc w:val="right"/>
              <w:rPr>
                <w:rFonts w:ascii="Angsana New" w:hAnsi="Angsana New" w:cs="Angsana New"/>
              </w:rPr>
            </w:pPr>
          </w:p>
        </w:tc>
        <w:tc>
          <w:tcPr>
            <w:tcW w:w="1620" w:type="dxa"/>
          </w:tcPr>
          <w:p w14:paraId="4A740F7E" w14:textId="33B5005A" w:rsidR="00E657AE" w:rsidRPr="000C3E57" w:rsidRDefault="00E657AE" w:rsidP="00E657A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278</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333.23</w:t>
            </w:r>
          </w:p>
        </w:tc>
      </w:tr>
      <w:tr w:rsidR="00E657AE" w:rsidRPr="000C3E57" w14:paraId="5B690D2F" w14:textId="77777777" w:rsidTr="002C138C">
        <w:tc>
          <w:tcPr>
            <w:tcW w:w="2520" w:type="dxa"/>
          </w:tcPr>
          <w:p w14:paraId="25D945BB" w14:textId="77777777" w:rsidR="00E657AE" w:rsidRPr="000C3E57" w:rsidRDefault="00E657AE" w:rsidP="00E657AE">
            <w:pPr>
              <w:rPr>
                <w:rFonts w:ascii="Angsana New" w:hAnsi="Angsana New" w:cs="Angsana New"/>
                <w:cs/>
              </w:rPr>
            </w:pPr>
            <w:r w:rsidRPr="000C3E57">
              <w:rPr>
                <w:rFonts w:ascii="Angsana New" w:hAnsi="Angsana New" w:cs="Angsana New"/>
                <w:cs/>
              </w:rPr>
              <w:t>ยอด</w:t>
            </w:r>
            <w:r w:rsidRPr="000C3E57">
              <w:rPr>
                <w:rFonts w:ascii="Angsana New" w:hAnsi="Angsana New" w:cs="Angsana New"/>
                <w:snapToGrid w:val="0"/>
                <w:color w:val="000000"/>
                <w:cs/>
                <w:lang w:eastAsia="th-TH"/>
              </w:rPr>
              <w:t>คงเหลือ</w:t>
            </w:r>
            <w:r w:rsidRPr="000C3E57">
              <w:rPr>
                <w:rFonts w:ascii="Angsana New" w:hAnsi="Angsana New" w:cs="Angsana New"/>
                <w:cs/>
              </w:rPr>
              <w:t>ปลายปี</w:t>
            </w:r>
          </w:p>
        </w:tc>
        <w:tc>
          <w:tcPr>
            <w:tcW w:w="1620" w:type="dxa"/>
            <w:tcBorders>
              <w:top w:val="single" w:sz="4" w:space="0" w:color="000000"/>
              <w:bottom w:val="double" w:sz="4" w:space="0" w:color="000000"/>
            </w:tcBorders>
            <w:vAlign w:val="bottom"/>
          </w:tcPr>
          <w:p w14:paraId="1B54E875" w14:textId="566A1713" w:rsidR="00E657AE" w:rsidRPr="00E657AE" w:rsidRDefault="007333BE" w:rsidP="00E657AE">
            <w:pPr>
              <w:tabs>
                <w:tab w:val="left" w:pos="-5810"/>
              </w:tabs>
              <w:ind w:right="227"/>
              <w:jc w:val="right"/>
              <w:rPr>
                <w:rFonts w:ascii="Angsana New" w:hAnsi="Angsana New" w:cs="Angsana New"/>
                <w:snapToGrid w:val="0"/>
                <w:color w:val="000000"/>
                <w:highlight w:val="yellow"/>
                <w:lang w:eastAsia="th-TH"/>
              </w:rPr>
            </w:pPr>
            <w:r w:rsidRPr="007333BE">
              <w:rPr>
                <w:rFonts w:ascii="Angsana New" w:hAnsi="Angsana New" w:cs="Angsana New"/>
                <w:snapToGrid w:val="0"/>
                <w:color w:val="000000"/>
                <w:cs/>
                <w:lang w:eastAsia="th-TH"/>
              </w:rPr>
              <w:t>(6</w:t>
            </w:r>
            <w:r w:rsidRPr="007333BE">
              <w:rPr>
                <w:rFonts w:ascii="Angsana New" w:hAnsi="Angsana New" w:cs="Angsana New"/>
                <w:snapToGrid w:val="0"/>
                <w:color w:val="000000"/>
                <w:lang w:eastAsia="th-TH"/>
              </w:rPr>
              <w:t>,</w:t>
            </w:r>
            <w:r w:rsidRPr="007333BE">
              <w:rPr>
                <w:rFonts w:ascii="Angsana New" w:hAnsi="Angsana New" w:cs="Angsana New"/>
                <w:snapToGrid w:val="0"/>
                <w:color w:val="000000"/>
                <w:cs/>
                <w:lang w:eastAsia="th-TH"/>
              </w:rPr>
              <w:t>796</w:t>
            </w:r>
            <w:r w:rsidRPr="007333BE">
              <w:rPr>
                <w:rFonts w:ascii="Angsana New" w:hAnsi="Angsana New" w:cs="Angsana New"/>
                <w:snapToGrid w:val="0"/>
                <w:color w:val="000000"/>
                <w:lang w:eastAsia="th-TH"/>
              </w:rPr>
              <w:t>,</w:t>
            </w:r>
            <w:r w:rsidRPr="007333BE">
              <w:rPr>
                <w:rFonts w:ascii="Angsana New" w:hAnsi="Angsana New" w:cs="Angsana New"/>
                <w:snapToGrid w:val="0"/>
                <w:color w:val="000000"/>
                <w:cs/>
                <w:lang w:eastAsia="th-TH"/>
              </w:rPr>
              <w:t>925.33)</w:t>
            </w:r>
          </w:p>
        </w:tc>
        <w:tc>
          <w:tcPr>
            <w:tcW w:w="90" w:type="dxa"/>
          </w:tcPr>
          <w:p w14:paraId="23669BF5" w14:textId="77777777" w:rsidR="00E657AE" w:rsidRPr="000C3E57" w:rsidRDefault="00E657AE" w:rsidP="00E657AE">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000000"/>
              <w:bottom w:val="double" w:sz="4" w:space="0" w:color="000000"/>
            </w:tcBorders>
            <w:vAlign w:val="bottom"/>
          </w:tcPr>
          <w:p w14:paraId="3279DC79" w14:textId="3CD532EC" w:rsidR="00E657AE" w:rsidRPr="000C3E57" w:rsidRDefault="00E657AE" w:rsidP="00E657A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485.69)</w:t>
            </w:r>
          </w:p>
        </w:tc>
        <w:tc>
          <w:tcPr>
            <w:tcW w:w="90" w:type="dxa"/>
          </w:tcPr>
          <w:p w14:paraId="080BD8F7" w14:textId="77777777" w:rsidR="00E657AE" w:rsidRPr="000C3E57" w:rsidRDefault="00E657AE" w:rsidP="00E657AE">
            <w:pPr>
              <w:tabs>
                <w:tab w:val="left" w:pos="-5810"/>
              </w:tabs>
              <w:ind w:right="142"/>
              <w:jc w:val="right"/>
              <w:rPr>
                <w:rFonts w:ascii="Angsana New" w:hAnsi="Angsana New" w:cs="Angsana New"/>
              </w:rPr>
            </w:pPr>
          </w:p>
        </w:tc>
        <w:tc>
          <w:tcPr>
            <w:tcW w:w="1620" w:type="dxa"/>
            <w:tcBorders>
              <w:top w:val="single" w:sz="4" w:space="0" w:color="000000"/>
              <w:bottom w:val="double" w:sz="4" w:space="0" w:color="000000"/>
            </w:tcBorders>
            <w:vAlign w:val="bottom"/>
          </w:tcPr>
          <w:p w14:paraId="498F2863" w14:textId="03CB7BA2" w:rsidR="00E657AE" w:rsidRPr="00E657AE" w:rsidRDefault="007333BE" w:rsidP="00E657AE">
            <w:pPr>
              <w:tabs>
                <w:tab w:val="left" w:pos="-5810"/>
              </w:tabs>
              <w:ind w:right="227"/>
              <w:jc w:val="right"/>
              <w:rPr>
                <w:rFonts w:ascii="Angsana New" w:hAnsi="Angsana New" w:cs="Angsana New"/>
                <w:snapToGrid w:val="0"/>
                <w:color w:val="000000"/>
                <w:highlight w:val="yellow"/>
                <w:lang w:eastAsia="th-TH"/>
              </w:rPr>
            </w:pPr>
            <w:r w:rsidRPr="007333BE">
              <w:rPr>
                <w:rFonts w:ascii="Angsana New" w:hAnsi="Angsana New" w:cs="Angsana New"/>
                <w:snapToGrid w:val="0"/>
                <w:color w:val="000000"/>
                <w:cs/>
                <w:lang w:eastAsia="th-TH"/>
              </w:rPr>
              <w:t>(6</w:t>
            </w:r>
            <w:r w:rsidRPr="007333BE">
              <w:rPr>
                <w:rFonts w:ascii="Angsana New" w:hAnsi="Angsana New" w:cs="Angsana New"/>
                <w:snapToGrid w:val="0"/>
                <w:color w:val="000000"/>
                <w:lang w:eastAsia="th-TH"/>
              </w:rPr>
              <w:t>,</w:t>
            </w:r>
            <w:r w:rsidRPr="007333BE">
              <w:rPr>
                <w:rFonts w:ascii="Angsana New" w:hAnsi="Angsana New" w:cs="Angsana New"/>
                <w:snapToGrid w:val="0"/>
                <w:color w:val="000000"/>
                <w:cs/>
                <w:lang w:eastAsia="th-TH"/>
              </w:rPr>
              <w:t>796</w:t>
            </w:r>
            <w:r w:rsidRPr="007333BE">
              <w:rPr>
                <w:rFonts w:ascii="Angsana New" w:hAnsi="Angsana New" w:cs="Angsana New"/>
                <w:snapToGrid w:val="0"/>
                <w:color w:val="000000"/>
                <w:lang w:eastAsia="th-TH"/>
              </w:rPr>
              <w:t>,</w:t>
            </w:r>
            <w:r w:rsidRPr="007333BE">
              <w:rPr>
                <w:rFonts w:ascii="Angsana New" w:hAnsi="Angsana New" w:cs="Angsana New"/>
                <w:snapToGrid w:val="0"/>
                <w:color w:val="000000"/>
                <w:cs/>
                <w:lang w:eastAsia="th-TH"/>
              </w:rPr>
              <w:t>925.33)</w:t>
            </w:r>
          </w:p>
        </w:tc>
        <w:tc>
          <w:tcPr>
            <w:tcW w:w="90" w:type="dxa"/>
          </w:tcPr>
          <w:p w14:paraId="140D41B3" w14:textId="77777777" w:rsidR="00E657AE" w:rsidRPr="000C3E57" w:rsidRDefault="00E657AE" w:rsidP="00E657AE">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000000"/>
              <w:bottom w:val="double" w:sz="4" w:space="0" w:color="000000"/>
            </w:tcBorders>
            <w:vAlign w:val="bottom"/>
          </w:tcPr>
          <w:p w14:paraId="5B9E1A6F" w14:textId="14ED0A75" w:rsidR="00E657AE" w:rsidRPr="000C3E57" w:rsidRDefault="00E657AE" w:rsidP="00E657AE">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485.69)</w:t>
            </w:r>
          </w:p>
        </w:tc>
      </w:tr>
    </w:tbl>
    <w:p w14:paraId="0D054ED9" w14:textId="77777777" w:rsidR="0002376F" w:rsidRPr="0033188D" w:rsidRDefault="0002376F" w:rsidP="00653B23">
      <w:pPr>
        <w:jc w:val="thaiDistribute"/>
        <w:rPr>
          <w:rFonts w:ascii="Angsana New" w:hAnsi="Angsana New" w:cs="Angsana New"/>
          <w:b/>
          <w:bCs/>
          <w:sz w:val="30"/>
          <w:szCs w:val="30"/>
        </w:rPr>
      </w:pPr>
    </w:p>
    <w:p w14:paraId="18A460A1" w14:textId="6E802EB7" w:rsidR="00E27F95" w:rsidRDefault="00D051B9" w:rsidP="006778FC">
      <w:pPr>
        <w:numPr>
          <w:ilvl w:val="0"/>
          <w:numId w:val="1"/>
        </w:numPr>
        <w:tabs>
          <w:tab w:val="clear" w:pos="360"/>
        </w:tabs>
        <w:ind w:left="450" w:hanging="426"/>
        <w:jc w:val="thaiDistribute"/>
        <w:rPr>
          <w:rFonts w:ascii="Angsana New" w:hAnsi="Angsana New" w:cs="Angsana New"/>
          <w:b/>
          <w:bCs/>
          <w:sz w:val="30"/>
          <w:szCs w:val="30"/>
        </w:rPr>
      </w:pPr>
      <w:bookmarkStart w:id="4" w:name="_Hlk174467677"/>
      <w:r w:rsidRPr="00D051B9">
        <w:rPr>
          <w:rFonts w:ascii="Angsana New" w:hAnsi="Angsana New" w:cs="Angsana New"/>
          <w:b/>
          <w:bCs/>
          <w:sz w:val="30"/>
          <w:szCs w:val="30"/>
          <w:cs/>
        </w:rPr>
        <w:t>ต้นทุนการพัฒนาอสังหาริมทรัพย์</w:t>
      </w:r>
    </w:p>
    <w:p w14:paraId="6FEC31F3" w14:textId="77777777" w:rsidR="00D051B9" w:rsidRPr="00D051B9" w:rsidRDefault="00D051B9" w:rsidP="00D051B9">
      <w:pPr>
        <w:ind w:left="450"/>
        <w:jc w:val="thaiDistribute"/>
        <w:rPr>
          <w:rFonts w:ascii="Angsana New" w:hAnsi="Angsana New" w:cs="Angsana New"/>
          <w:b/>
          <w:bCs/>
          <w:sz w:val="16"/>
          <w:szCs w:val="16"/>
        </w:rPr>
      </w:pPr>
    </w:p>
    <w:p w14:paraId="2CF76216" w14:textId="0D319A22" w:rsidR="00D051B9" w:rsidRDefault="00D051B9" w:rsidP="00D051B9">
      <w:pPr>
        <w:pStyle w:val="Subtitle"/>
        <w:tabs>
          <w:tab w:val="left" w:pos="851"/>
        </w:tabs>
        <w:ind w:left="284" w:firstLine="1134"/>
        <w:jc w:val="both"/>
        <w:rPr>
          <w:rFonts w:hAnsi="Angsana New"/>
          <w:b w:val="0"/>
          <w:bCs w:val="0"/>
          <w:sz w:val="30"/>
          <w:szCs w:val="30"/>
        </w:rPr>
      </w:pPr>
      <w:r w:rsidRPr="00D051B9">
        <w:rPr>
          <w:rFonts w:hAnsi="Angsana New"/>
          <w:b w:val="0"/>
          <w:bCs w:val="0"/>
          <w:sz w:val="30"/>
          <w:szCs w:val="30"/>
          <w:cs/>
        </w:rPr>
        <w:t>ประกอบด้วย</w:t>
      </w:r>
    </w:p>
    <w:tbl>
      <w:tblPr>
        <w:tblW w:w="9330" w:type="dxa"/>
        <w:tblInd w:w="480" w:type="dxa"/>
        <w:tblLayout w:type="fixed"/>
        <w:tblCellMar>
          <w:left w:w="30" w:type="dxa"/>
          <w:right w:w="30" w:type="dxa"/>
        </w:tblCellMar>
        <w:tblLook w:val="0000" w:firstRow="0" w:lastRow="0" w:firstColumn="0" w:lastColumn="0" w:noHBand="0" w:noVBand="0"/>
      </w:tblPr>
      <w:tblGrid>
        <w:gridCol w:w="6000"/>
        <w:gridCol w:w="1620"/>
        <w:gridCol w:w="90"/>
        <w:gridCol w:w="1620"/>
      </w:tblGrid>
      <w:tr w:rsidR="00D051B9" w:rsidRPr="003F7988" w14:paraId="351E0362" w14:textId="77777777" w:rsidTr="008D7537">
        <w:trPr>
          <w:cantSplit/>
        </w:trPr>
        <w:tc>
          <w:tcPr>
            <w:tcW w:w="6000" w:type="dxa"/>
          </w:tcPr>
          <w:p w14:paraId="5957D5F3" w14:textId="77777777" w:rsidR="00D051B9" w:rsidRPr="003F7988" w:rsidRDefault="00D051B9">
            <w:pPr>
              <w:rPr>
                <w:rFonts w:ascii="Angsana New" w:hAnsi="Angsana New" w:cs="Angsana New"/>
                <w:sz w:val="29"/>
                <w:szCs w:val="29"/>
              </w:rPr>
            </w:pPr>
          </w:p>
        </w:tc>
        <w:tc>
          <w:tcPr>
            <w:tcW w:w="3330" w:type="dxa"/>
            <w:gridSpan w:val="3"/>
          </w:tcPr>
          <w:p w14:paraId="19B7A412" w14:textId="77777777" w:rsidR="00D051B9" w:rsidRPr="003F7988" w:rsidRDefault="00D051B9">
            <w:pPr>
              <w:ind w:right="184"/>
              <w:jc w:val="right"/>
              <w:rPr>
                <w:rFonts w:ascii="Angsana New" w:hAnsi="Angsana New" w:cs="Angsana New"/>
                <w:sz w:val="29"/>
                <w:szCs w:val="29"/>
                <w:cs/>
                <w:lang w:eastAsia="x-none"/>
              </w:rPr>
            </w:pPr>
            <w:r w:rsidRPr="003F7988">
              <w:rPr>
                <w:rFonts w:ascii="Angsana New" w:hAnsi="Angsana New" w:cs="Angsana New" w:hint="cs"/>
                <w:sz w:val="29"/>
                <w:szCs w:val="29"/>
                <w:cs/>
                <w:lang w:eastAsia="x-none"/>
              </w:rPr>
              <w:t xml:space="preserve">(หน่วย </w:t>
            </w:r>
            <w:r w:rsidRPr="003F7988">
              <w:rPr>
                <w:rFonts w:ascii="Angsana New" w:hAnsi="Angsana New" w:cs="Angsana New"/>
                <w:sz w:val="29"/>
                <w:szCs w:val="29"/>
                <w:lang w:eastAsia="x-none"/>
              </w:rPr>
              <w:t xml:space="preserve">: </w:t>
            </w:r>
            <w:r w:rsidRPr="003F7988">
              <w:rPr>
                <w:rFonts w:ascii="Angsana New" w:hAnsi="Angsana New" w:cs="Angsana New" w:hint="cs"/>
                <w:sz w:val="29"/>
                <w:szCs w:val="29"/>
                <w:cs/>
                <w:lang w:eastAsia="x-none"/>
              </w:rPr>
              <w:t>บาท)</w:t>
            </w:r>
          </w:p>
        </w:tc>
      </w:tr>
      <w:tr w:rsidR="00D051B9" w:rsidRPr="003F7988" w14:paraId="28A56707" w14:textId="77777777" w:rsidTr="008D7537">
        <w:trPr>
          <w:cantSplit/>
        </w:trPr>
        <w:tc>
          <w:tcPr>
            <w:tcW w:w="6000" w:type="dxa"/>
          </w:tcPr>
          <w:p w14:paraId="5B748CF5" w14:textId="77777777" w:rsidR="00D051B9" w:rsidRPr="003F7988" w:rsidRDefault="00D051B9">
            <w:pPr>
              <w:rPr>
                <w:rFonts w:ascii="Angsana New" w:hAnsi="Angsana New" w:cs="Angsana New"/>
                <w:sz w:val="29"/>
                <w:szCs w:val="29"/>
              </w:rPr>
            </w:pPr>
          </w:p>
        </w:tc>
        <w:tc>
          <w:tcPr>
            <w:tcW w:w="3330" w:type="dxa"/>
            <w:gridSpan w:val="3"/>
          </w:tcPr>
          <w:p w14:paraId="21508259" w14:textId="030EABE0" w:rsidR="00D051B9" w:rsidRPr="003F7988" w:rsidRDefault="00D051B9" w:rsidP="008D7537">
            <w:pPr>
              <w:jc w:val="center"/>
              <w:rPr>
                <w:rFonts w:ascii="Angsana New" w:hAnsi="Angsana New" w:cs="Angsana New"/>
                <w:spacing w:val="-4"/>
                <w:sz w:val="29"/>
                <w:szCs w:val="29"/>
                <w:cs/>
                <w:lang w:eastAsia="x-none"/>
              </w:rPr>
            </w:pPr>
            <w:r w:rsidRPr="003F7988">
              <w:rPr>
                <w:rFonts w:ascii="Angsana New" w:hAnsi="Angsana New" w:cs="Angsana New"/>
                <w:spacing w:val="-4"/>
                <w:sz w:val="29"/>
                <w:szCs w:val="29"/>
                <w:cs/>
                <w:lang w:eastAsia="x-none"/>
              </w:rPr>
              <w:t>งบการเงินรวม</w:t>
            </w:r>
            <w:r w:rsidRPr="003F7988">
              <w:rPr>
                <w:rFonts w:ascii="Angsana New" w:hAnsi="Angsana New" w:cs="Angsana New" w:hint="cs"/>
                <w:spacing w:val="-4"/>
                <w:sz w:val="29"/>
                <w:szCs w:val="29"/>
                <w:cs/>
                <w:lang w:eastAsia="x-none"/>
              </w:rPr>
              <w:t>และ</w:t>
            </w:r>
            <w:r w:rsidRPr="003F7988">
              <w:rPr>
                <w:rFonts w:ascii="Angsana New" w:hAnsi="Angsana New" w:cs="Angsana New"/>
                <w:spacing w:val="-4"/>
                <w:sz w:val="29"/>
                <w:szCs w:val="29"/>
                <w:cs/>
                <w:lang w:eastAsia="x-none"/>
              </w:rPr>
              <w:t>งบการเงินเฉพาะกิจการ</w:t>
            </w:r>
          </w:p>
        </w:tc>
      </w:tr>
      <w:tr w:rsidR="00D051B9" w:rsidRPr="003F7988" w14:paraId="64198604" w14:textId="77777777" w:rsidTr="008D7537">
        <w:trPr>
          <w:cantSplit/>
        </w:trPr>
        <w:tc>
          <w:tcPr>
            <w:tcW w:w="6000" w:type="dxa"/>
          </w:tcPr>
          <w:p w14:paraId="6C6E3116" w14:textId="77777777" w:rsidR="00D051B9" w:rsidRPr="003F7988" w:rsidRDefault="00D051B9">
            <w:pPr>
              <w:rPr>
                <w:rFonts w:ascii="Angsana New" w:hAnsi="Angsana New" w:cs="Angsana New"/>
                <w:sz w:val="29"/>
                <w:szCs w:val="29"/>
              </w:rPr>
            </w:pPr>
          </w:p>
        </w:tc>
        <w:tc>
          <w:tcPr>
            <w:tcW w:w="3330" w:type="dxa"/>
            <w:gridSpan w:val="3"/>
          </w:tcPr>
          <w:p w14:paraId="5A5E0603" w14:textId="77777777" w:rsidR="00D051B9" w:rsidRPr="003F7988" w:rsidRDefault="00D051B9">
            <w:pPr>
              <w:tabs>
                <w:tab w:val="left" w:pos="1267"/>
                <w:tab w:val="left" w:pos="1650"/>
                <w:tab w:val="left" w:pos="1680"/>
              </w:tabs>
              <w:ind w:left="-30"/>
              <w:jc w:val="center"/>
              <w:rPr>
                <w:rFonts w:ascii="Angsana New" w:hAnsi="Angsana New" w:cs="Angsana New"/>
                <w:snapToGrid w:val="0"/>
                <w:sz w:val="29"/>
                <w:szCs w:val="29"/>
                <w:cs/>
                <w:lang w:eastAsia="th-TH"/>
              </w:rPr>
            </w:pPr>
            <w:r w:rsidRPr="003F7988">
              <w:rPr>
                <w:rFonts w:ascii="Angsana New" w:hAnsi="Angsana New" w:cs="Angsana New"/>
                <w:snapToGrid w:val="0"/>
                <w:sz w:val="29"/>
                <w:szCs w:val="29"/>
                <w:cs/>
                <w:lang w:eastAsia="th-TH"/>
              </w:rPr>
              <w:t xml:space="preserve">ณ วันที่ </w:t>
            </w:r>
            <w:r w:rsidRPr="003F7988">
              <w:rPr>
                <w:rFonts w:ascii="Angsana New" w:hAnsi="Angsana New" w:cs="Angsana New"/>
                <w:snapToGrid w:val="0"/>
                <w:sz w:val="29"/>
                <w:szCs w:val="29"/>
                <w:lang w:eastAsia="th-TH"/>
              </w:rPr>
              <w:t xml:space="preserve">31 </w:t>
            </w:r>
            <w:r w:rsidRPr="003F7988">
              <w:rPr>
                <w:rFonts w:ascii="Angsana New" w:hAnsi="Angsana New" w:cs="Angsana New" w:hint="cs"/>
                <w:snapToGrid w:val="0"/>
                <w:sz w:val="29"/>
                <w:szCs w:val="29"/>
                <w:cs/>
                <w:lang w:eastAsia="th-TH"/>
              </w:rPr>
              <w:t xml:space="preserve">ธันวาคม </w:t>
            </w:r>
          </w:p>
        </w:tc>
      </w:tr>
      <w:tr w:rsidR="00D051B9" w:rsidRPr="003F7988" w14:paraId="161C397F" w14:textId="77777777" w:rsidTr="008D7537">
        <w:trPr>
          <w:cantSplit/>
        </w:trPr>
        <w:tc>
          <w:tcPr>
            <w:tcW w:w="6000" w:type="dxa"/>
          </w:tcPr>
          <w:p w14:paraId="42373AFE" w14:textId="77777777" w:rsidR="00D051B9" w:rsidRPr="003F7988" w:rsidRDefault="00D051B9">
            <w:pPr>
              <w:jc w:val="thaiDistribute"/>
              <w:rPr>
                <w:rFonts w:ascii="Angsana New" w:hAnsi="Angsana New" w:cs="Angsana New"/>
                <w:sz w:val="29"/>
                <w:szCs w:val="29"/>
              </w:rPr>
            </w:pPr>
          </w:p>
        </w:tc>
        <w:tc>
          <w:tcPr>
            <w:tcW w:w="1620" w:type="dxa"/>
          </w:tcPr>
          <w:p w14:paraId="5BDEFF8F" w14:textId="3071F46F" w:rsidR="00D051B9" w:rsidRPr="003F7988" w:rsidRDefault="00D051B9">
            <w:pPr>
              <w:tabs>
                <w:tab w:val="left" w:pos="1267"/>
                <w:tab w:val="left" w:pos="1650"/>
                <w:tab w:val="left" w:pos="1680"/>
              </w:tabs>
              <w:ind w:left="-30"/>
              <w:jc w:val="center"/>
              <w:rPr>
                <w:rFonts w:ascii="Angsana New" w:hAnsi="Angsana New" w:cs="Angsana New"/>
                <w:snapToGrid w:val="0"/>
                <w:sz w:val="29"/>
                <w:szCs w:val="29"/>
                <w:u w:val="single"/>
                <w:lang w:eastAsia="th-TH"/>
              </w:rPr>
            </w:pPr>
            <w:r w:rsidRPr="003F7988">
              <w:rPr>
                <w:rFonts w:ascii="Angsana New" w:hAnsi="Angsana New" w:cs="Angsana New"/>
                <w:snapToGrid w:val="0"/>
                <w:sz w:val="29"/>
                <w:szCs w:val="29"/>
                <w:u w:val="single"/>
                <w:lang w:eastAsia="th-TH"/>
              </w:rPr>
              <w:t>256</w:t>
            </w:r>
            <w:r w:rsidR="00E657AE" w:rsidRPr="003F7988">
              <w:rPr>
                <w:rFonts w:ascii="Angsana New" w:hAnsi="Angsana New" w:cs="Angsana New"/>
                <w:snapToGrid w:val="0"/>
                <w:sz w:val="29"/>
                <w:szCs w:val="29"/>
                <w:u w:val="single"/>
                <w:lang w:eastAsia="th-TH"/>
              </w:rPr>
              <w:t>8</w:t>
            </w:r>
          </w:p>
        </w:tc>
        <w:tc>
          <w:tcPr>
            <w:tcW w:w="90" w:type="dxa"/>
          </w:tcPr>
          <w:p w14:paraId="14FEF043" w14:textId="77777777" w:rsidR="00D051B9" w:rsidRPr="003F7988" w:rsidRDefault="00D051B9">
            <w:pPr>
              <w:ind w:right="60"/>
              <w:jc w:val="center"/>
              <w:rPr>
                <w:rFonts w:ascii="Angsana New" w:hAnsi="Angsana New" w:cs="Angsana New"/>
                <w:snapToGrid w:val="0"/>
                <w:sz w:val="29"/>
                <w:szCs w:val="29"/>
                <w:u w:val="single"/>
                <w:cs/>
                <w:lang w:eastAsia="th-TH"/>
              </w:rPr>
            </w:pPr>
          </w:p>
        </w:tc>
        <w:tc>
          <w:tcPr>
            <w:tcW w:w="1620" w:type="dxa"/>
          </w:tcPr>
          <w:p w14:paraId="1353EF9E" w14:textId="0BC7FD31" w:rsidR="00D051B9" w:rsidRPr="003F7988" w:rsidRDefault="00D051B9">
            <w:pPr>
              <w:tabs>
                <w:tab w:val="left" w:pos="1267"/>
                <w:tab w:val="left" w:pos="1650"/>
                <w:tab w:val="left" w:pos="1680"/>
              </w:tabs>
              <w:ind w:left="-30"/>
              <w:jc w:val="center"/>
              <w:rPr>
                <w:rFonts w:ascii="Angsana New" w:hAnsi="Angsana New" w:cs="Angsana New"/>
                <w:snapToGrid w:val="0"/>
                <w:sz w:val="29"/>
                <w:szCs w:val="29"/>
                <w:u w:val="single"/>
                <w:lang w:eastAsia="th-TH"/>
              </w:rPr>
            </w:pPr>
            <w:r w:rsidRPr="003F7988">
              <w:rPr>
                <w:rFonts w:ascii="Angsana New" w:hAnsi="Angsana New" w:cs="Angsana New"/>
                <w:snapToGrid w:val="0"/>
                <w:sz w:val="29"/>
                <w:szCs w:val="29"/>
                <w:u w:val="single"/>
                <w:lang w:eastAsia="th-TH"/>
              </w:rPr>
              <w:t>256</w:t>
            </w:r>
            <w:r w:rsidR="00E657AE" w:rsidRPr="003F7988">
              <w:rPr>
                <w:rFonts w:ascii="Angsana New" w:hAnsi="Angsana New" w:cs="Angsana New"/>
                <w:snapToGrid w:val="0"/>
                <w:sz w:val="29"/>
                <w:szCs w:val="29"/>
                <w:u w:val="single"/>
                <w:lang w:eastAsia="th-TH"/>
              </w:rPr>
              <w:t>7</w:t>
            </w:r>
          </w:p>
        </w:tc>
      </w:tr>
      <w:tr w:rsidR="00E657AE" w:rsidRPr="003F7988" w14:paraId="63C6155C" w14:textId="77777777" w:rsidTr="008D7537">
        <w:trPr>
          <w:cantSplit/>
        </w:trPr>
        <w:tc>
          <w:tcPr>
            <w:tcW w:w="6000" w:type="dxa"/>
          </w:tcPr>
          <w:p w14:paraId="53D68059" w14:textId="77777777" w:rsidR="00E657AE" w:rsidRPr="003F7988" w:rsidRDefault="00E657AE" w:rsidP="00E657AE">
            <w:pPr>
              <w:jc w:val="thaiDistribute"/>
              <w:rPr>
                <w:rFonts w:ascii="Angsana New" w:hAnsi="Angsana New" w:cs="Angsana New"/>
                <w:sz w:val="29"/>
                <w:szCs w:val="29"/>
                <w:cs/>
              </w:rPr>
            </w:pPr>
            <w:r w:rsidRPr="003F7988">
              <w:rPr>
                <w:rFonts w:ascii="Angsana New" w:hAnsi="Angsana New" w:cs="Angsana New"/>
                <w:sz w:val="29"/>
                <w:szCs w:val="29"/>
                <w:cs/>
              </w:rPr>
              <w:t>ที่ดิน</w:t>
            </w:r>
          </w:p>
        </w:tc>
        <w:tc>
          <w:tcPr>
            <w:tcW w:w="1620" w:type="dxa"/>
          </w:tcPr>
          <w:p w14:paraId="6706AD8C" w14:textId="6D798C3C" w:rsidR="00E657AE" w:rsidRPr="003F7988" w:rsidRDefault="00652232" w:rsidP="00E657AE">
            <w:pPr>
              <w:tabs>
                <w:tab w:val="left" w:pos="-5810"/>
              </w:tabs>
              <w:ind w:right="138"/>
              <w:jc w:val="right"/>
              <w:rPr>
                <w:rFonts w:ascii="Angsana New" w:hAnsi="Angsana New" w:cs="Angsana New"/>
                <w:snapToGrid w:val="0"/>
                <w:color w:val="000000"/>
                <w:sz w:val="29"/>
                <w:szCs w:val="29"/>
                <w:highlight w:val="yellow"/>
                <w:lang w:eastAsia="th-TH"/>
              </w:rPr>
            </w:pPr>
            <w:r w:rsidRPr="003F7988">
              <w:rPr>
                <w:rFonts w:ascii="Angsana New" w:hAnsi="Angsana New" w:cs="Angsana New"/>
                <w:snapToGrid w:val="0"/>
                <w:color w:val="000000"/>
                <w:sz w:val="29"/>
                <w:szCs w:val="29"/>
                <w:lang w:eastAsia="th-TH"/>
              </w:rPr>
              <w:t>342,916,635.91</w:t>
            </w:r>
          </w:p>
        </w:tc>
        <w:tc>
          <w:tcPr>
            <w:tcW w:w="90" w:type="dxa"/>
          </w:tcPr>
          <w:p w14:paraId="063CBE30" w14:textId="77777777" w:rsidR="00E657AE" w:rsidRPr="003F7988" w:rsidRDefault="00E657AE" w:rsidP="00E657AE">
            <w:pPr>
              <w:tabs>
                <w:tab w:val="left" w:pos="-5810"/>
              </w:tabs>
              <w:ind w:right="138"/>
              <w:jc w:val="center"/>
              <w:rPr>
                <w:rFonts w:ascii="Angsana New" w:hAnsi="Angsana New" w:cs="Angsana New"/>
                <w:snapToGrid w:val="0"/>
                <w:color w:val="000000"/>
                <w:sz w:val="29"/>
                <w:szCs w:val="29"/>
                <w:cs/>
                <w:lang w:eastAsia="th-TH"/>
              </w:rPr>
            </w:pPr>
          </w:p>
        </w:tc>
        <w:tc>
          <w:tcPr>
            <w:tcW w:w="1620" w:type="dxa"/>
          </w:tcPr>
          <w:p w14:paraId="6358E13F" w14:textId="6A639E29" w:rsidR="00E657AE" w:rsidRPr="003F7988" w:rsidRDefault="00E657AE" w:rsidP="00E657AE">
            <w:pPr>
              <w:tabs>
                <w:tab w:val="left" w:pos="-5810"/>
              </w:tabs>
              <w:ind w:right="138"/>
              <w:jc w:val="right"/>
              <w:rPr>
                <w:rFonts w:ascii="Angsana New" w:hAnsi="Angsana New" w:cs="Angsana New"/>
                <w:snapToGrid w:val="0"/>
                <w:color w:val="000000"/>
                <w:sz w:val="29"/>
                <w:szCs w:val="29"/>
                <w:lang w:eastAsia="th-TH"/>
              </w:rPr>
            </w:pPr>
            <w:r w:rsidRPr="003F7988">
              <w:rPr>
                <w:rFonts w:ascii="Angsana New" w:hAnsi="Angsana New" w:cs="Angsana New"/>
                <w:snapToGrid w:val="0"/>
                <w:color w:val="000000"/>
                <w:sz w:val="29"/>
                <w:szCs w:val="29"/>
                <w:lang w:eastAsia="th-TH"/>
              </w:rPr>
              <w:t>259,498,482.31</w:t>
            </w:r>
          </w:p>
        </w:tc>
      </w:tr>
      <w:tr w:rsidR="00E657AE" w:rsidRPr="003F7988" w14:paraId="1C7D4540" w14:textId="77777777" w:rsidTr="008D7537">
        <w:trPr>
          <w:cantSplit/>
        </w:trPr>
        <w:tc>
          <w:tcPr>
            <w:tcW w:w="6000" w:type="dxa"/>
          </w:tcPr>
          <w:p w14:paraId="412E64B5" w14:textId="77777777" w:rsidR="00E657AE" w:rsidRPr="003F7988" w:rsidRDefault="00E657AE" w:rsidP="00E657AE">
            <w:pPr>
              <w:jc w:val="thaiDistribute"/>
              <w:rPr>
                <w:rFonts w:ascii="Angsana New" w:hAnsi="Angsana New" w:cs="Angsana New"/>
                <w:sz w:val="29"/>
                <w:szCs w:val="29"/>
              </w:rPr>
            </w:pPr>
            <w:r w:rsidRPr="003F7988">
              <w:rPr>
                <w:rFonts w:ascii="Angsana New" w:hAnsi="Angsana New" w:cs="Angsana New"/>
                <w:sz w:val="29"/>
                <w:szCs w:val="29"/>
                <w:cs/>
              </w:rPr>
              <w:t>ค่าธรรมเนียมโครงการ</w:t>
            </w:r>
          </w:p>
        </w:tc>
        <w:tc>
          <w:tcPr>
            <w:tcW w:w="1620" w:type="dxa"/>
          </w:tcPr>
          <w:p w14:paraId="2BDA3804" w14:textId="436BE945" w:rsidR="00E657AE" w:rsidRPr="003F7988" w:rsidRDefault="00B66664" w:rsidP="00E657AE">
            <w:pPr>
              <w:tabs>
                <w:tab w:val="left" w:pos="-5810"/>
              </w:tabs>
              <w:ind w:right="138"/>
              <w:jc w:val="right"/>
              <w:rPr>
                <w:rFonts w:ascii="Angsana New" w:hAnsi="Angsana New" w:cs="Angsana New"/>
                <w:snapToGrid w:val="0"/>
                <w:color w:val="000000"/>
                <w:sz w:val="29"/>
                <w:szCs w:val="29"/>
                <w:highlight w:val="yellow"/>
                <w:lang w:eastAsia="th-TH"/>
              </w:rPr>
            </w:pPr>
            <w:r w:rsidRPr="003F7988">
              <w:rPr>
                <w:rFonts w:ascii="Angsana New" w:hAnsi="Angsana New" w:cs="Angsana New"/>
                <w:snapToGrid w:val="0"/>
                <w:color w:val="000000"/>
                <w:sz w:val="29"/>
                <w:szCs w:val="29"/>
                <w:lang w:eastAsia="th-TH"/>
              </w:rPr>
              <w:t>3,121,796.30</w:t>
            </w:r>
          </w:p>
        </w:tc>
        <w:tc>
          <w:tcPr>
            <w:tcW w:w="90" w:type="dxa"/>
          </w:tcPr>
          <w:p w14:paraId="6DA3B722" w14:textId="77777777" w:rsidR="00E657AE" w:rsidRPr="003F7988" w:rsidRDefault="00E657AE" w:rsidP="00E657AE">
            <w:pPr>
              <w:tabs>
                <w:tab w:val="left" w:pos="-5810"/>
              </w:tabs>
              <w:ind w:right="138"/>
              <w:jc w:val="center"/>
              <w:rPr>
                <w:rFonts w:ascii="Angsana New" w:hAnsi="Angsana New" w:cs="Angsana New"/>
                <w:snapToGrid w:val="0"/>
                <w:color w:val="000000"/>
                <w:sz w:val="29"/>
                <w:szCs w:val="29"/>
                <w:cs/>
                <w:lang w:eastAsia="th-TH"/>
              </w:rPr>
            </w:pPr>
          </w:p>
        </w:tc>
        <w:tc>
          <w:tcPr>
            <w:tcW w:w="1620" w:type="dxa"/>
          </w:tcPr>
          <w:p w14:paraId="3CB590B5" w14:textId="3B88D079" w:rsidR="00E657AE" w:rsidRPr="003F7988" w:rsidRDefault="00E657AE" w:rsidP="00E657AE">
            <w:pPr>
              <w:tabs>
                <w:tab w:val="left" w:pos="-5810"/>
              </w:tabs>
              <w:ind w:right="138"/>
              <w:jc w:val="right"/>
              <w:rPr>
                <w:rFonts w:ascii="Angsana New" w:hAnsi="Angsana New" w:cs="Angsana New"/>
                <w:snapToGrid w:val="0"/>
                <w:color w:val="000000"/>
                <w:sz w:val="29"/>
                <w:szCs w:val="29"/>
                <w:lang w:eastAsia="th-TH"/>
              </w:rPr>
            </w:pPr>
            <w:r w:rsidRPr="003F7988">
              <w:rPr>
                <w:rFonts w:ascii="Angsana New" w:hAnsi="Angsana New" w:cs="Angsana New"/>
                <w:snapToGrid w:val="0"/>
                <w:color w:val="000000"/>
                <w:sz w:val="29"/>
                <w:szCs w:val="29"/>
                <w:lang w:eastAsia="th-TH"/>
              </w:rPr>
              <w:t>3,202,844.32</w:t>
            </w:r>
          </w:p>
        </w:tc>
      </w:tr>
      <w:tr w:rsidR="00E657AE" w:rsidRPr="003F7988" w14:paraId="75898E26" w14:textId="77777777" w:rsidTr="008D7537">
        <w:trPr>
          <w:cantSplit/>
        </w:trPr>
        <w:tc>
          <w:tcPr>
            <w:tcW w:w="6000" w:type="dxa"/>
          </w:tcPr>
          <w:p w14:paraId="0CD66565" w14:textId="77777777" w:rsidR="00E657AE" w:rsidRPr="003F7988" w:rsidRDefault="00E657AE" w:rsidP="00E657AE">
            <w:pPr>
              <w:jc w:val="thaiDistribute"/>
              <w:rPr>
                <w:rFonts w:ascii="Angsana New" w:hAnsi="Angsana New" w:cs="Angsana New"/>
                <w:sz w:val="29"/>
                <w:szCs w:val="29"/>
                <w:cs/>
              </w:rPr>
            </w:pPr>
            <w:r w:rsidRPr="003F7988">
              <w:rPr>
                <w:rFonts w:ascii="Angsana New" w:hAnsi="Angsana New" w:cs="Angsana New"/>
                <w:sz w:val="29"/>
                <w:szCs w:val="29"/>
                <w:cs/>
              </w:rPr>
              <w:t>ค่าพัฒนาที่ดิน</w:t>
            </w:r>
          </w:p>
        </w:tc>
        <w:tc>
          <w:tcPr>
            <w:tcW w:w="1620" w:type="dxa"/>
          </w:tcPr>
          <w:p w14:paraId="17FC8F90" w14:textId="14939034" w:rsidR="00E657AE" w:rsidRPr="003F7988" w:rsidRDefault="00A4130C" w:rsidP="00E657AE">
            <w:pPr>
              <w:tabs>
                <w:tab w:val="left" w:pos="-5810"/>
              </w:tabs>
              <w:ind w:right="138"/>
              <w:jc w:val="right"/>
              <w:rPr>
                <w:rFonts w:ascii="Angsana New" w:hAnsi="Angsana New" w:cs="Angsana New"/>
                <w:snapToGrid w:val="0"/>
                <w:color w:val="000000"/>
                <w:sz w:val="29"/>
                <w:szCs w:val="29"/>
                <w:highlight w:val="yellow"/>
                <w:lang w:eastAsia="th-TH"/>
              </w:rPr>
            </w:pPr>
            <w:r w:rsidRPr="003F7988">
              <w:rPr>
                <w:rFonts w:ascii="Angsana New" w:hAnsi="Angsana New" w:cs="Angsana New"/>
                <w:snapToGrid w:val="0"/>
                <w:color w:val="000000"/>
                <w:sz w:val="29"/>
                <w:szCs w:val="29"/>
                <w:lang w:eastAsia="th-TH"/>
              </w:rPr>
              <w:t>49,231,869.34</w:t>
            </w:r>
          </w:p>
        </w:tc>
        <w:tc>
          <w:tcPr>
            <w:tcW w:w="90" w:type="dxa"/>
          </w:tcPr>
          <w:p w14:paraId="4F1C3FCF" w14:textId="77777777" w:rsidR="00E657AE" w:rsidRPr="003F7988" w:rsidRDefault="00E657AE" w:rsidP="00E657AE">
            <w:pPr>
              <w:tabs>
                <w:tab w:val="left" w:pos="-5810"/>
                <w:tab w:val="left" w:pos="1267"/>
              </w:tabs>
              <w:ind w:right="138"/>
              <w:jc w:val="center"/>
              <w:rPr>
                <w:rFonts w:ascii="Angsana New" w:hAnsi="Angsana New" w:cs="Angsana New"/>
                <w:snapToGrid w:val="0"/>
                <w:color w:val="000000"/>
                <w:sz w:val="29"/>
                <w:szCs w:val="29"/>
                <w:cs/>
                <w:lang w:eastAsia="th-TH"/>
              </w:rPr>
            </w:pPr>
          </w:p>
        </w:tc>
        <w:tc>
          <w:tcPr>
            <w:tcW w:w="1620" w:type="dxa"/>
          </w:tcPr>
          <w:p w14:paraId="09C8C065" w14:textId="7F9E37C9" w:rsidR="00E657AE" w:rsidRPr="003F7988" w:rsidRDefault="00E657AE" w:rsidP="00E657AE">
            <w:pPr>
              <w:tabs>
                <w:tab w:val="left" w:pos="-5810"/>
              </w:tabs>
              <w:ind w:right="138"/>
              <w:jc w:val="right"/>
              <w:rPr>
                <w:rFonts w:ascii="Angsana New" w:hAnsi="Angsana New" w:cs="Angsana New"/>
                <w:snapToGrid w:val="0"/>
                <w:color w:val="000000"/>
                <w:sz w:val="29"/>
                <w:szCs w:val="29"/>
                <w:lang w:eastAsia="th-TH"/>
              </w:rPr>
            </w:pPr>
            <w:r w:rsidRPr="003F7988">
              <w:rPr>
                <w:rFonts w:ascii="Angsana New" w:hAnsi="Angsana New" w:cs="Angsana New"/>
                <w:snapToGrid w:val="0"/>
                <w:color w:val="000000"/>
                <w:sz w:val="29"/>
                <w:szCs w:val="29"/>
                <w:lang w:eastAsia="th-TH"/>
              </w:rPr>
              <w:t>49,889,063.63</w:t>
            </w:r>
          </w:p>
        </w:tc>
      </w:tr>
      <w:tr w:rsidR="00E657AE" w:rsidRPr="003F7988" w14:paraId="74D1A7C4" w14:textId="77777777" w:rsidTr="008D7537">
        <w:trPr>
          <w:cantSplit/>
        </w:trPr>
        <w:tc>
          <w:tcPr>
            <w:tcW w:w="6000" w:type="dxa"/>
          </w:tcPr>
          <w:p w14:paraId="391F2F22" w14:textId="77777777" w:rsidR="00E657AE" w:rsidRPr="003F7988" w:rsidRDefault="00E657AE" w:rsidP="00E657AE">
            <w:pPr>
              <w:jc w:val="thaiDistribute"/>
              <w:rPr>
                <w:rFonts w:ascii="Angsana New" w:hAnsi="Angsana New" w:cs="Angsana New"/>
                <w:sz w:val="29"/>
                <w:szCs w:val="29"/>
                <w:cs/>
              </w:rPr>
            </w:pPr>
            <w:r w:rsidRPr="003F7988">
              <w:rPr>
                <w:rFonts w:ascii="Angsana New" w:hAnsi="Angsana New" w:cs="Angsana New" w:hint="cs"/>
                <w:sz w:val="29"/>
                <w:szCs w:val="29"/>
                <w:cs/>
              </w:rPr>
              <w:t>ค่าใช้จ่าย</w:t>
            </w:r>
            <w:r w:rsidRPr="003F7988">
              <w:rPr>
                <w:rFonts w:ascii="Angsana New" w:hAnsi="Angsana New" w:cs="Angsana New"/>
                <w:sz w:val="29"/>
                <w:szCs w:val="29"/>
                <w:cs/>
              </w:rPr>
              <w:t>ดอกเบี้ย</w:t>
            </w:r>
          </w:p>
        </w:tc>
        <w:tc>
          <w:tcPr>
            <w:tcW w:w="1620" w:type="dxa"/>
          </w:tcPr>
          <w:p w14:paraId="7C5FF168" w14:textId="3427ABBA" w:rsidR="00E657AE" w:rsidRPr="003F7988" w:rsidRDefault="00ED3AE1" w:rsidP="00E657AE">
            <w:pPr>
              <w:tabs>
                <w:tab w:val="left" w:pos="-5810"/>
              </w:tabs>
              <w:ind w:right="138"/>
              <w:jc w:val="right"/>
              <w:rPr>
                <w:rFonts w:ascii="Angsana New" w:hAnsi="Angsana New" w:cs="Angsana New"/>
                <w:snapToGrid w:val="0"/>
                <w:color w:val="000000"/>
                <w:sz w:val="29"/>
                <w:szCs w:val="29"/>
                <w:highlight w:val="yellow"/>
                <w:lang w:eastAsia="th-TH"/>
              </w:rPr>
            </w:pPr>
            <w:r w:rsidRPr="003F7988">
              <w:rPr>
                <w:rFonts w:ascii="Angsana New" w:hAnsi="Angsana New" w:cs="Angsana New"/>
                <w:snapToGrid w:val="0"/>
                <w:color w:val="000000"/>
                <w:sz w:val="29"/>
                <w:szCs w:val="29"/>
                <w:lang w:eastAsia="th-TH"/>
              </w:rPr>
              <w:t>3,037,780.44</w:t>
            </w:r>
          </w:p>
        </w:tc>
        <w:tc>
          <w:tcPr>
            <w:tcW w:w="90" w:type="dxa"/>
          </w:tcPr>
          <w:p w14:paraId="07BD1C9E" w14:textId="77777777" w:rsidR="00E657AE" w:rsidRPr="003F7988" w:rsidRDefault="00E657AE" w:rsidP="00E657AE">
            <w:pPr>
              <w:tabs>
                <w:tab w:val="left" w:pos="-5810"/>
                <w:tab w:val="left" w:pos="1267"/>
              </w:tabs>
              <w:ind w:right="138"/>
              <w:jc w:val="center"/>
              <w:rPr>
                <w:rFonts w:ascii="Angsana New" w:hAnsi="Angsana New" w:cs="Angsana New"/>
                <w:snapToGrid w:val="0"/>
                <w:color w:val="000000"/>
                <w:sz w:val="29"/>
                <w:szCs w:val="29"/>
                <w:cs/>
                <w:lang w:eastAsia="th-TH"/>
              </w:rPr>
            </w:pPr>
          </w:p>
        </w:tc>
        <w:tc>
          <w:tcPr>
            <w:tcW w:w="1620" w:type="dxa"/>
          </w:tcPr>
          <w:p w14:paraId="7CFF9A5C" w14:textId="6A5BF7F8" w:rsidR="00E657AE" w:rsidRPr="003F7988" w:rsidRDefault="00E657AE" w:rsidP="00E657AE">
            <w:pPr>
              <w:tabs>
                <w:tab w:val="left" w:pos="-5810"/>
              </w:tabs>
              <w:ind w:right="138"/>
              <w:jc w:val="right"/>
              <w:rPr>
                <w:rFonts w:ascii="Angsana New" w:hAnsi="Angsana New" w:cs="Angsana New"/>
                <w:snapToGrid w:val="0"/>
                <w:color w:val="000000"/>
                <w:sz w:val="29"/>
                <w:szCs w:val="29"/>
                <w:lang w:eastAsia="th-TH"/>
              </w:rPr>
            </w:pPr>
            <w:r w:rsidRPr="003F7988">
              <w:rPr>
                <w:rFonts w:ascii="Angsana New" w:hAnsi="Angsana New" w:cs="Angsana New"/>
                <w:snapToGrid w:val="0"/>
                <w:color w:val="000000"/>
                <w:sz w:val="29"/>
                <w:szCs w:val="29"/>
                <w:lang w:eastAsia="th-TH"/>
              </w:rPr>
              <w:t>3,116,647.26</w:t>
            </w:r>
          </w:p>
        </w:tc>
      </w:tr>
      <w:tr w:rsidR="00E657AE" w:rsidRPr="003F7988" w14:paraId="4EC2E4DD" w14:textId="77777777" w:rsidTr="008D7537">
        <w:trPr>
          <w:cantSplit/>
        </w:trPr>
        <w:tc>
          <w:tcPr>
            <w:tcW w:w="6000" w:type="dxa"/>
          </w:tcPr>
          <w:p w14:paraId="2A1DFD38" w14:textId="77777777" w:rsidR="00E657AE" w:rsidRPr="003F7988" w:rsidRDefault="00E657AE" w:rsidP="00E657AE">
            <w:pPr>
              <w:jc w:val="thaiDistribute"/>
              <w:rPr>
                <w:rFonts w:ascii="Angsana New" w:hAnsi="Angsana New" w:cs="Angsana New"/>
                <w:sz w:val="29"/>
                <w:szCs w:val="29"/>
                <w:cs/>
              </w:rPr>
            </w:pPr>
            <w:r w:rsidRPr="003F7988">
              <w:rPr>
                <w:rFonts w:ascii="Angsana New" w:hAnsi="Angsana New" w:cs="Angsana New"/>
                <w:sz w:val="29"/>
                <w:szCs w:val="29"/>
                <w:cs/>
              </w:rPr>
              <w:t>ค่าธรรมเนียมเงินกู้ยืม</w:t>
            </w:r>
          </w:p>
        </w:tc>
        <w:tc>
          <w:tcPr>
            <w:tcW w:w="1620" w:type="dxa"/>
          </w:tcPr>
          <w:p w14:paraId="5B88204A" w14:textId="321F32C4" w:rsidR="00E657AE" w:rsidRPr="003F7988" w:rsidRDefault="00ED3AE1" w:rsidP="00E657AE">
            <w:pPr>
              <w:tabs>
                <w:tab w:val="left" w:pos="-5810"/>
              </w:tabs>
              <w:ind w:right="138"/>
              <w:jc w:val="right"/>
              <w:rPr>
                <w:rFonts w:ascii="Angsana New" w:hAnsi="Angsana New" w:cs="Angsana New"/>
                <w:snapToGrid w:val="0"/>
                <w:color w:val="000000"/>
                <w:sz w:val="29"/>
                <w:szCs w:val="29"/>
                <w:highlight w:val="yellow"/>
                <w:cs/>
                <w:lang w:eastAsia="th-TH"/>
              </w:rPr>
            </w:pPr>
            <w:r w:rsidRPr="003F7988">
              <w:rPr>
                <w:rFonts w:ascii="Angsana New" w:hAnsi="Angsana New" w:cs="Angsana New"/>
                <w:snapToGrid w:val="0"/>
                <w:color w:val="000000"/>
                <w:sz w:val="29"/>
                <w:szCs w:val="29"/>
                <w:lang w:eastAsia="th-TH"/>
              </w:rPr>
              <w:t>467,281.46</w:t>
            </w:r>
          </w:p>
        </w:tc>
        <w:tc>
          <w:tcPr>
            <w:tcW w:w="90" w:type="dxa"/>
          </w:tcPr>
          <w:p w14:paraId="104B93A6" w14:textId="77777777" w:rsidR="00E657AE" w:rsidRPr="003F7988" w:rsidRDefault="00E657AE" w:rsidP="00E657AE">
            <w:pPr>
              <w:tabs>
                <w:tab w:val="left" w:pos="-5810"/>
                <w:tab w:val="left" w:pos="1267"/>
              </w:tabs>
              <w:ind w:right="138"/>
              <w:jc w:val="center"/>
              <w:rPr>
                <w:rFonts w:ascii="Angsana New" w:hAnsi="Angsana New" w:cs="Angsana New"/>
                <w:snapToGrid w:val="0"/>
                <w:color w:val="000000"/>
                <w:sz w:val="29"/>
                <w:szCs w:val="29"/>
                <w:cs/>
                <w:lang w:eastAsia="th-TH"/>
              </w:rPr>
            </w:pPr>
          </w:p>
        </w:tc>
        <w:tc>
          <w:tcPr>
            <w:tcW w:w="1620" w:type="dxa"/>
          </w:tcPr>
          <w:p w14:paraId="3E6BF5D6" w14:textId="1A7D1B91" w:rsidR="00E657AE" w:rsidRPr="003F7988" w:rsidRDefault="00E657AE" w:rsidP="00E657AE">
            <w:pPr>
              <w:tabs>
                <w:tab w:val="left" w:pos="-5810"/>
              </w:tabs>
              <w:ind w:right="138"/>
              <w:jc w:val="right"/>
              <w:rPr>
                <w:rFonts w:ascii="Angsana New" w:hAnsi="Angsana New" w:cs="Angsana New"/>
                <w:snapToGrid w:val="0"/>
                <w:color w:val="000000"/>
                <w:sz w:val="29"/>
                <w:szCs w:val="29"/>
                <w:cs/>
                <w:lang w:eastAsia="th-TH"/>
              </w:rPr>
            </w:pPr>
            <w:r w:rsidRPr="003F7988">
              <w:rPr>
                <w:rFonts w:ascii="Angsana New" w:hAnsi="Angsana New" w:cs="Angsana New"/>
                <w:snapToGrid w:val="0"/>
                <w:color w:val="000000"/>
                <w:sz w:val="29"/>
                <w:szCs w:val="29"/>
                <w:lang w:eastAsia="th-TH"/>
              </w:rPr>
              <w:t>479,413.14</w:t>
            </w:r>
          </w:p>
        </w:tc>
      </w:tr>
      <w:tr w:rsidR="00E657AE" w:rsidRPr="003F7988" w14:paraId="6EAF7B95" w14:textId="77777777" w:rsidTr="008D7537">
        <w:trPr>
          <w:cantSplit/>
        </w:trPr>
        <w:tc>
          <w:tcPr>
            <w:tcW w:w="6000" w:type="dxa"/>
          </w:tcPr>
          <w:p w14:paraId="25D2CF20" w14:textId="77777777" w:rsidR="00E657AE" w:rsidRPr="003F7988" w:rsidRDefault="00E657AE" w:rsidP="00E657AE">
            <w:pPr>
              <w:jc w:val="thaiDistribute"/>
              <w:rPr>
                <w:rFonts w:ascii="Angsana New" w:hAnsi="Angsana New" w:cs="Angsana New"/>
                <w:sz w:val="29"/>
                <w:szCs w:val="29"/>
                <w:cs/>
              </w:rPr>
            </w:pPr>
            <w:r w:rsidRPr="003F7988">
              <w:rPr>
                <w:rFonts w:ascii="Angsana New" w:hAnsi="Angsana New" w:cs="Angsana New"/>
                <w:sz w:val="29"/>
                <w:szCs w:val="29"/>
                <w:cs/>
              </w:rPr>
              <w:t>ที่ดินยึดคืนและที่ดินซื้อคืน</w:t>
            </w:r>
          </w:p>
        </w:tc>
        <w:tc>
          <w:tcPr>
            <w:tcW w:w="1620" w:type="dxa"/>
            <w:tcBorders>
              <w:bottom w:val="single" w:sz="4" w:space="0" w:color="auto"/>
            </w:tcBorders>
          </w:tcPr>
          <w:p w14:paraId="2360B420" w14:textId="4148CB53" w:rsidR="00E657AE" w:rsidRPr="003F7988" w:rsidRDefault="00A217DD" w:rsidP="00E657AE">
            <w:pPr>
              <w:tabs>
                <w:tab w:val="left" w:pos="-5810"/>
              </w:tabs>
              <w:ind w:right="138"/>
              <w:jc w:val="right"/>
              <w:rPr>
                <w:rFonts w:ascii="Angsana New" w:hAnsi="Angsana New" w:cs="Angsana New"/>
                <w:snapToGrid w:val="0"/>
                <w:color w:val="000000"/>
                <w:sz w:val="29"/>
                <w:szCs w:val="29"/>
                <w:highlight w:val="yellow"/>
                <w:lang w:eastAsia="th-TH"/>
              </w:rPr>
            </w:pPr>
            <w:r w:rsidRPr="003F7988">
              <w:rPr>
                <w:rFonts w:ascii="Angsana New" w:hAnsi="Angsana New" w:cs="Angsana New"/>
                <w:snapToGrid w:val="0"/>
                <w:color w:val="000000"/>
                <w:sz w:val="29"/>
                <w:szCs w:val="29"/>
                <w:lang w:eastAsia="th-TH"/>
              </w:rPr>
              <w:t>100,838,994.66</w:t>
            </w:r>
          </w:p>
        </w:tc>
        <w:tc>
          <w:tcPr>
            <w:tcW w:w="90" w:type="dxa"/>
          </w:tcPr>
          <w:p w14:paraId="4FEAFDA0" w14:textId="77777777" w:rsidR="00E657AE" w:rsidRPr="003F7988" w:rsidRDefault="00E657AE" w:rsidP="00E657AE">
            <w:pPr>
              <w:tabs>
                <w:tab w:val="left" w:pos="-5810"/>
                <w:tab w:val="left" w:pos="1267"/>
              </w:tabs>
              <w:ind w:right="138"/>
              <w:jc w:val="center"/>
              <w:rPr>
                <w:rFonts w:ascii="Angsana New" w:hAnsi="Angsana New" w:cs="Angsana New"/>
                <w:snapToGrid w:val="0"/>
                <w:color w:val="000000"/>
                <w:sz w:val="29"/>
                <w:szCs w:val="29"/>
                <w:cs/>
                <w:lang w:eastAsia="th-TH"/>
              </w:rPr>
            </w:pPr>
          </w:p>
        </w:tc>
        <w:tc>
          <w:tcPr>
            <w:tcW w:w="1620" w:type="dxa"/>
            <w:tcBorders>
              <w:bottom w:val="single" w:sz="4" w:space="0" w:color="auto"/>
            </w:tcBorders>
          </w:tcPr>
          <w:p w14:paraId="0510C057" w14:textId="627C028B" w:rsidR="00E657AE" w:rsidRPr="003F7988" w:rsidRDefault="00E657AE" w:rsidP="00E657AE">
            <w:pPr>
              <w:tabs>
                <w:tab w:val="left" w:pos="-5810"/>
              </w:tabs>
              <w:ind w:right="138"/>
              <w:jc w:val="right"/>
              <w:rPr>
                <w:rFonts w:ascii="Angsana New" w:hAnsi="Angsana New" w:cs="Angsana New"/>
                <w:snapToGrid w:val="0"/>
                <w:color w:val="000000"/>
                <w:sz w:val="29"/>
                <w:szCs w:val="29"/>
                <w:lang w:eastAsia="th-TH"/>
              </w:rPr>
            </w:pPr>
            <w:r w:rsidRPr="003F7988">
              <w:rPr>
                <w:rFonts w:ascii="Angsana New" w:hAnsi="Angsana New" w:cs="Angsana New"/>
                <w:snapToGrid w:val="0"/>
                <w:color w:val="000000"/>
                <w:sz w:val="29"/>
                <w:szCs w:val="29"/>
                <w:lang w:eastAsia="th-TH"/>
              </w:rPr>
              <w:t>237,010,181.75</w:t>
            </w:r>
          </w:p>
        </w:tc>
      </w:tr>
      <w:tr w:rsidR="00E657AE" w:rsidRPr="003F7988" w14:paraId="6D955389" w14:textId="77777777" w:rsidTr="008D7537">
        <w:trPr>
          <w:cantSplit/>
        </w:trPr>
        <w:tc>
          <w:tcPr>
            <w:tcW w:w="6000" w:type="dxa"/>
          </w:tcPr>
          <w:p w14:paraId="5D24E2E3" w14:textId="77777777" w:rsidR="00E657AE" w:rsidRPr="003F7988" w:rsidRDefault="00E657AE" w:rsidP="00E657AE">
            <w:pPr>
              <w:ind w:left="510"/>
              <w:jc w:val="thaiDistribute"/>
              <w:rPr>
                <w:rFonts w:ascii="Angsana New" w:hAnsi="Angsana New" w:cs="Angsana New"/>
                <w:sz w:val="29"/>
                <w:szCs w:val="29"/>
                <w:cs/>
              </w:rPr>
            </w:pPr>
            <w:r w:rsidRPr="003F7988">
              <w:rPr>
                <w:rFonts w:ascii="Angsana New" w:hAnsi="Angsana New" w:cs="Angsana New"/>
                <w:sz w:val="29"/>
                <w:szCs w:val="29"/>
                <w:cs/>
              </w:rPr>
              <w:t>รวม</w:t>
            </w:r>
          </w:p>
        </w:tc>
        <w:tc>
          <w:tcPr>
            <w:tcW w:w="1620" w:type="dxa"/>
            <w:tcBorders>
              <w:top w:val="single" w:sz="4" w:space="0" w:color="auto"/>
              <w:bottom w:val="double" w:sz="4" w:space="0" w:color="auto"/>
            </w:tcBorders>
          </w:tcPr>
          <w:p w14:paraId="6B20FDB2" w14:textId="6204E00F" w:rsidR="00E657AE" w:rsidRPr="003F7988" w:rsidRDefault="001169C1" w:rsidP="00E657AE">
            <w:pPr>
              <w:tabs>
                <w:tab w:val="left" w:pos="-5810"/>
              </w:tabs>
              <w:ind w:right="138"/>
              <w:jc w:val="right"/>
              <w:rPr>
                <w:rFonts w:ascii="Angsana New" w:hAnsi="Angsana New" w:cs="Angsana New"/>
                <w:snapToGrid w:val="0"/>
                <w:color w:val="000000"/>
                <w:sz w:val="29"/>
                <w:szCs w:val="29"/>
                <w:highlight w:val="yellow"/>
                <w:lang w:eastAsia="th-TH"/>
              </w:rPr>
            </w:pPr>
            <w:r w:rsidRPr="003F7988">
              <w:rPr>
                <w:rFonts w:ascii="Angsana New" w:hAnsi="Angsana New" w:cs="Angsana New"/>
                <w:snapToGrid w:val="0"/>
                <w:color w:val="000000"/>
                <w:sz w:val="29"/>
                <w:szCs w:val="29"/>
                <w:lang w:eastAsia="th-TH"/>
              </w:rPr>
              <w:t>499,614,358.11</w:t>
            </w:r>
          </w:p>
        </w:tc>
        <w:tc>
          <w:tcPr>
            <w:tcW w:w="90" w:type="dxa"/>
          </w:tcPr>
          <w:p w14:paraId="6BB190B2" w14:textId="77777777" w:rsidR="00E657AE" w:rsidRPr="003F7988" w:rsidRDefault="00E657AE" w:rsidP="00E657AE">
            <w:pPr>
              <w:tabs>
                <w:tab w:val="left" w:pos="-5810"/>
                <w:tab w:val="left" w:pos="1267"/>
              </w:tabs>
              <w:ind w:right="138"/>
              <w:jc w:val="center"/>
              <w:rPr>
                <w:rFonts w:ascii="Angsana New" w:hAnsi="Angsana New" w:cs="Angsana New"/>
                <w:snapToGrid w:val="0"/>
                <w:color w:val="000000"/>
                <w:sz w:val="29"/>
                <w:szCs w:val="29"/>
                <w:cs/>
                <w:lang w:eastAsia="th-TH"/>
              </w:rPr>
            </w:pPr>
          </w:p>
        </w:tc>
        <w:tc>
          <w:tcPr>
            <w:tcW w:w="1620" w:type="dxa"/>
            <w:tcBorders>
              <w:top w:val="single" w:sz="4" w:space="0" w:color="auto"/>
              <w:bottom w:val="double" w:sz="4" w:space="0" w:color="auto"/>
            </w:tcBorders>
          </w:tcPr>
          <w:p w14:paraId="1608E066" w14:textId="579C5EE9" w:rsidR="00E657AE" w:rsidRPr="003F7988" w:rsidRDefault="00E657AE" w:rsidP="00E657AE">
            <w:pPr>
              <w:tabs>
                <w:tab w:val="left" w:pos="-5810"/>
              </w:tabs>
              <w:ind w:right="138"/>
              <w:jc w:val="right"/>
              <w:rPr>
                <w:rFonts w:ascii="Angsana New" w:hAnsi="Angsana New" w:cs="Angsana New"/>
                <w:snapToGrid w:val="0"/>
                <w:color w:val="000000"/>
                <w:sz w:val="29"/>
                <w:szCs w:val="29"/>
                <w:lang w:eastAsia="th-TH"/>
              </w:rPr>
            </w:pPr>
            <w:r w:rsidRPr="003F7988">
              <w:rPr>
                <w:rFonts w:ascii="Angsana New" w:hAnsi="Angsana New" w:cs="Angsana New"/>
                <w:snapToGrid w:val="0"/>
                <w:color w:val="000000"/>
                <w:sz w:val="29"/>
                <w:szCs w:val="29"/>
                <w:lang w:eastAsia="th-TH"/>
              </w:rPr>
              <w:t>553,196,632.41</w:t>
            </w:r>
          </w:p>
        </w:tc>
      </w:tr>
    </w:tbl>
    <w:p w14:paraId="2078C1D8" w14:textId="77777777" w:rsidR="008D7537" w:rsidRPr="0081377A" w:rsidRDefault="008D7537" w:rsidP="0081377A">
      <w:pPr>
        <w:jc w:val="thaiDistribute"/>
        <w:rPr>
          <w:rFonts w:ascii="Angsana New" w:hAnsi="Angsana New" w:cs="Angsana New"/>
          <w:b/>
          <w:bCs/>
          <w:sz w:val="2"/>
          <w:szCs w:val="2"/>
        </w:rPr>
      </w:pPr>
    </w:p>
    <w:p w14:paraId="55FCF89D" w14:textId="1CDE90AE" w:rsidR="00197EED" w:rsidRPr="00581D68" w:rsidRDefault="002A7719" w:rsidP="00581D68">
      <w:pPr>
        <w:ind w:left="426" w:firstLine="720"/>
        <w:jc w:val="thaiDistribute"/>
        <w:rPr>
          <w:rFonts w:ascii="Angsana New" w:hAnsi="Angsana New" w:cs="Angsana New"/>
          <w:sz w:val="30"/>
          <w:szCs w:val="30"/>
        </w:rPr>
      </w:pPr>
      <w:r w:rsidRPr="00581D68">
        <w:rPr>
          <w:rFonts w:ascii="Angsana New" w:hAnsi="Angsana New" w:cs="Angsana New" w:hint="cs"/>
          <w:sz w:val="30"/>
          <w:szCs w:val="30"/>
          <w:cs/>
        </w:rPr>
        <w:t>ระบบสาธา</w:t>
      </w:r>
      <w:r w:rsidR="001E0056" w:rsidRPr="00581D68">
        <w:rPr>
          <w:rFonts w:ascii="Angsana New" w:hAnsi="Angsana New" w:cs="Angsana New" w:hint="cs"/>
          <w:sz w:val="30"/>
          <w:szCs w:val="30"/>
          <w:cs/>
        </w:rPr>
        <w:t>ร</w:t>
      </w:r>
      <w:r w:rsidRPr="00581D68">
        <w:rPr>
          <w:rFonts w:ascii="Angsana New" w:hAnsi="Angsana New" w:cs="Angsana New" w:hint="cs"/>
          <w:sz w:val="30"/>
          <w:szCs w:val="30"/>
          <w:cs/>
        </w:rPr>
        <w:t>ณูปโภค</w:t>
      </w:r>
      <w:r w:rsidR="006E7DDD" w:rsidRPr="00581D68">
        <w:rPr>
          <w:rFonts w:ascii="Angsana New" w:hAnsi="Angsana New" w:cs="Angsana New" w:hint="cs"/>
          <w:sz w:val="30"/>
          <w:szCs w:val="30"/>
          <w:cs/>
        </w:rPr>
        <w:t>ที่</w:t>
      </w:r>
      <w:r w:rsidR="007F158F" w:rsidRPr="00581D68">
        <w:rPr>
          <w:rFonts w:ascii="Angsana New" w:hAnsi="Angsana New" w:cs="Angsana New"/>
          <w:sz w:val="30"/>
          <w:szCs w:val="30"/>
          <w:cs/>
        </w:rPr>
        <w:t>เกิดขึ้นก่อน</w:t>
      </w:r>
      <w:r w:rsidR="004F6BE3" w:rsidRPr="00581D68">
        <w:rPr>
          <w:rFonts w:ascii="Angsana New" w:hAnsi="Angsana New" w:cs="Angsana New" w:hint="cs"/>
          <w:sz w:val="30"/>
          <w:szCs w:val="30"/>
          <w:cs/>
        </w:rPr>
        <w:t>สัญญาแก้ไขเพิ่มเติมสัญญ</w:t>
      </w:r>
      <w:r w:rsidR="00EA7AC7" w:rsidRPr="00581D68">
        <w:rPr>
          <w:rFonts w:ascii="Angsana New" w:hAnsi="Angsana New" w:cs="Angsana New" w:hint="cs"/>
          <w:sz w:val="30"/>
          <w:szCs w:val="30"/>
          <w:cs/>
        </w:rPr>
        <w:t>า</w:t>
      </w:r>
      <w:r w:rsidR="004F6BE3" w:rsidRPr="00581D68">
        <w:rPr>
          <w:rFonts w:ascii="Angsana New" w:hAnsi="Angsana New" w:cs="Angsana New" w:hint="cs"/>
          <w:sz w:val="30"/>
          <w:szCs w:val="30"/>
          <w:cs/>
        </w:rPr>
        <w:t>ร่วมดำเนินงาน</w:t>
      </w:r>
      <w:r w:rsidR="00EF10B7" w:rsidRPr="00581D68">
        <w:rPr>
          <w:rFonts w:ascii="Angsana New" w:hAnsi="Angsana New" w:cs="Angsana New" w:hint="cs"/>
          <w:sz w:val="30"/>
          <w:szCs w:val="30"/>
          <w:cs/>
        </w:rPr>
        <w:t xml:space="preserve"> </w:t>
      </w:r>
      <w:r w:rsidR="004F6BE3" w:rsidRPr="00581D68">
        <w:rPr>
          <w:rFonts w:ascii="Angsana New" w:hAnsi="Angsana New" w:cs="Angsana New" w:hint="cs"/>
          <w:sz w:val="30"/>
          <w:szCs w:val="30"/>
          <w:cs/>
        </w:rPr>
        <w:t xml:space="preserve">โครงการนิคมอุตสาหกรรมเกตเวย์ ซิตี้ </w:t>
      </w:r>
      <w:r w:rsidR="00F87880" w:rsidRPr="00581D68">
        <w:rPr>
          <w:rFonts w:ascii="Angsana New" w:hAnsi="Angsana New" w:cs="Angsana New" w:hint="cs"/>
          <w:sz w:val="30"/>
          <w:szCs w:val="30"/>
          <w:cs/>
        </w:rPr>
        <w:t xml:space="preserve">ที่เริ่มใช้ในปี </w:t>
      </w:r>
      <w:r w:rsidR="00666334" w:rsidRPr="00581D68">
        <w:rPr>
          <w:rFonts w:ascii="Angsana New" w:hAnsi="Angsana New" w:cs="Angsana New"/>
          <w:sz w:val="30"/>
          <w:szCs w:val="30"/>
        </w:rPr>
        <w:t>2545</w:t>
      </w:r>
      <w:r w:rsidR="00D67C33" w:rsidRPr="00581D68">
        <w:rPr>
          <w:rFonts w:ascii="Angsana New" w:hAnsi="Angsana New" w:cs="Angsana New" w:hint="cs"/>
          <w:sz w:val="30"/>
          <w:szCs w:val="30"/>
          <w:cs/>
        </w:rPr>
        <w:t xml:space="preserve"> </w:t>
      </w:r>
      <w:r w:rsidR="00D67C33" w:rsidRPr="00581D68">
        <w:rPr>
          <w:rFonts w:ascii="Angsana New" w:hAnsi="Angsana New" w:cs="Angsana New"/>
          <w:sz w:val="30"/>
          <w:szCs w:val="30"/>
          <w:cs/>
        </w:rPr>
        <w:t>บริษัทฯ บันทึก</w:t>
      </w:r>
      <w:r w:rsidR="00682356" w:rsidRPr="00581D68">
        <w:rPr>
          <w:rFonts w:ascii="Angsana New" w:hAnsi="Angsana New" w:cs="Angsana New"/>
          <w:sz w:val="30"/>
          <w:szCs w:val="30"/>
          <w:cs/>
        </w:rPr>
        <w:t>ระบบสาธารณูปโภค</w:t>
      </w:r>
      <w:r w:rsidR="00F87880" w:rsidRPr="00581D68">
        <w:rPr>
          <w:rFonts w:ascii="Angsana New" w:hAnsi="Angsana New" w:cs="Angsana New" w:hint="cs"/>
          <w:sz w:val="30"/>
          <w:szCs w:val="30"/>
          <w:cs/>
        </w:rPr>
        <w:t>ดังกล่าว</w:t>
      </w:r>
      <w:r w:rsidR="00D67C33" w:rsidRPr="00581D68">
        <w:rPr>
          <w:rFonts w:ascii="Angsana New" w:hAnsi="Angsana New" w:cs="Angsana New"/>
          <w:sz w:val="30"/>
          <w:szCs w:val="30"/>
          <w:cs/>
        </w:rPr>
        <w:t>เป็นส่วนหนึ่ง</w:t>
      </w:r>
      <w:r w:rsidR="00D67C33" w:rsidRPr="00581D68">
        <w:rPr>
          <w:rFonts w:ascii="Angsana New" w:hAnsi="Angsana New" w:cs="Angsana New" w:hint="cs"/>
          <w:sz w:val="30"/>
          <w:szCs w:val="30"/>
          <w:cs/>
        </w:rPr>
        <w:t>ของ</w:t>
      </w:r>
      <w:r w:rsidR="004A4D0A" w:rsidRPr="00581D68">
        <w:rPr>
          <w:rFonts w:ascii="Angsana New" w:hAnsi="Angsana New" w:cs="Angsana New"/>
          <w:sz w:val="30"/>
          <w:szCs w:val="30"/>
        </w:rPr>
        <w:t xml:space="preserve">  </w:t>
      </w:r>
      <w:r w:rsidR="00A12597">
        <w:rPr>
          <w:rFonts w:ascii="Angsana New" w:hAnsi="Angsana New" w:cs="Angsana New"/>
          <w:sz w:val="30"/>
          <w:szCs w:val="30"/>
        </w:rPr>
        <w:t xml:space="preserve">  </w:t>
      </w:r>
      <w:r w:rsidR="00D67C33" w:rsidRPr="00581D68">
        <w:rPr>
          <w:rFonts w:ascii="Angsana New" w:hAnsi="Angsana New" w:cs="Angsana New"/>
          <w:sz w:val="30"/>
          <w:szCs w:val="30"/>
          <w:cs/>
        </w:rPr>
        <w:t>ค่าพัฒนาที่ดิ</w:t>
      </w:r>
      <w:r w:rsidR="00E33EDA" w:rsidRPr="00581D68">
        <w:rPr>
          <w:rFonts w:ascii="Angsana New" w:hAnsi="Angsana New" w:cs="Angsana New" w:hint="cs"/>
          <w:sz w:val="30"/>
          <w:szCs w:val="30"/>
          <w:cs/>
        </w:rPr>
        <w:t xml:space="preserve">น </w:t>
      </w:r>
      <w:r w:rsidR="007F158F" w:rsidRPr="00581D68">
        <w:rPr>
          <w:rFonts w:ascii="Angsana New" w:hAnsi="Angsana New" w:cs="Angsana New"/>
          <w:sz w:val="30"/>
          <w:szCs w:val="30"/>
          <w:cs/>
        </w:rPr>
        <w:t>และตัดจ่ายเป็นต้นทุนขายตามอัตราส่วนพื้นที่ขายของที่ดิน</w:t>
      </w:r>
    </w:p>
    <w:p w14:paraId="626FB97A" w14:textId="77777777" w:rsidR="00581D68" w:rsidRPr="00581D68" w:rsidRDefault="00581D68" w:rsidP="00581D68">
      <w:pPr>
        <w:ind w:left="426" w:firstLine="720"/>
        <w:jc w:val="thaiDistribute"/>
        <w:rPr>
          <w:rFonts w:ascii="Angsana New" w:hAnsi="Angsana New" w:cs="Angsana New"/>
          <w:sz w:val="30"/>
          <w:szCs w:val="30"/>
        </w:rPr>
      </w:pPr>
    </w:p>
    <w:p w14:paraId="030E09FD" w14:textId="39AC4250" w:rsidR="006778FC" w:rsidRPr="00581D68" w:rsidRDefault="00D8072D" w:rsidP="00581D68">
      <w:pPr>
        <w:numPr>
          <w:ilvl w:val="0"/>
          <w:numId w:val="1"/>
        </w:numPr>
        <w:tabs>
          <w:tab w:val="clear" w:pos="360"/>
        </w:tabs>
        <w:ind w:left="450" w:hanging="426"/>
        <w:jc w:val="thaiDistribute"/>
        <w:rPr>
          <w:rFonts w:ascii="Angsana New" w:hAnsi="Angsana New" w:cs="Angsana New"/>
          <w:b/>
          <w:bCs/>
          <w:sz w:val="30"/>
          <w:szCs w:val="30"/>
        </w:rPr>
      </w:pPr>
      <w:r w:rsidRPr="00581D68">
        <w:rPr>
          <w:rFonts w:ascii="Angsana New" w:hAnsi="Angsana New" w:cs="Angsana New"/>
          <w:b/>
          <w:bCs/>
          <w:sz w:val="30"/>
          <w:szCs w:val="30"/>
          <w:cs/>
        </w:rPr>
        <w:t>สินทรัพย์ทางการเงินอื่น</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77777777" w:rsidR="0070704B" w:rsidRPr="006778FC" w:rsidRDefault="0070704B" w:rsidP="0070704B">
      <w:pPr>
        <w:pStyle w:val="Subtitle"/>
        <w:tabs>
          <w:tab w:val="left" w:pos="851"/>
        </w:tabs>
        <w:ind w:left="284" w:firstLine="1134"/>
        <w:jc w:val="both"/>
        <w:rPr>
          <w:rFonts w:hAnsi="Angsana New"/>
          <w:b w:val="0"/>
          <w:bCs w:val="0"/>
          <w:sz w:val="30"/>
          <w:szCs w:val="30"/>
        </w:rPr>
      </w:pPr>
      <w:r w:rsidRPr="006778FC">
        <w:rPr>
          <w:rFonts w:hAnsi="Angsana New"/>
          <w:b w:val="0"/>
          <w:bCs w:val="0"/>
          <w:sz w:val="30"/>
          <w:szCs w:val="30"/>
          <w:cs/>
        </w:rPr>
        <w:t>ประกอบด้วย</w:t>
      </w:r>
    </w:p>
    <w:tbl>
      <w:tblPr>
        <w:tblW w:w="10530" w:type="dxa"/>
        <w:tblInd w:w="-720" w:type="dxa"/>
        <w:tblLayout w:type="fixed"/>
        <w:tblCellMar>
          <w:left w:w="0" w:type="dxa"/>
          <w:right w:w="0" w:type="dxa"/>
        </w:tblCellMar>
        <w:tblLook w:val="0000" w:firstRow="0" w:lastRow="0" w:firstColumn="0" w:lastColumn="0" w:noHBand="0" w:noVBand="0"/>
      </w:tblPr>
      <w:tblGrid>
        <w:gridCol w:w="3981"/>
        <w:gridCol w:w="1509"/>
        <w:gridCol w:w="90"/>
        <w:gridCol w:w="1530"/>
        <w:gridCol w:w="131"/>
        <w:gridCol w:w="1579"/>
        <w:gridCol w:w="122"/>
        <w:gridCol w:w="1588"/>
      </w:tblGrid>
      <w:tr w:rsidR="0070704B" w:rsidRPr="00620D78" w14:paraId="55CDAB5D" w14:textId="77777777" w:rsidTr="00620D78">
        <w:tc>
          <w:tcPr>
            <w:tcW w:w="3981" w:type="dxa"/>
          </w:tcPr>
          <w:p w14:paraId="3A08457C" w14:textId="77777777" w:rsidR="0070704B" w:rsidRPr="00620D78" w:rsidRDefault="0070704B" w:rsidP="0070704B">
            <w:pPr>
              <w:rPr>
                <w:rFonts w:ascii="Angsana New" w:hAnsi="Angsana New" w:cs="Angsana New"/>
                <w:snapToGrid w:val="0"/>
                <w:color w:val="000000"/>
                <w:cs/>
                <w:lang w:eastAsia="th-TH"/>
              </w:rPr>
            </w:pPr>
          </w:p>
        </w:tc>
        <w:tc>
          <w:tcPr>
            <w:tcW w:w="3129" w:type="dxa"/>
            <w:gridSpan w:val="3"/>
          </w:tcPr>
          <w:p w14:paraId="6A5E88E0" w14:textId="77777777" w:rsidR="0070704B" w:rsidRPr="00620D78" w:rsidRDefault="0070704B" w:rsidP="0070704B">
            <w:pPr>
              <w:ind w:right="177"/>
              <w:jc w:val="center"/>
              <w:rPr>
                <w:rFonts w:ascii="Angsana New" w:hAnsi="Angsana New" w:cs="Angsana New"/>
                <w:snapToGrid w:val="0"/>
                <w:color w:val="000000"/>
                <w:cs/>
                <w:lang w:eastAsia="th-TH"/>
              </w:rPr>
            </w:pPr>
          </w:p>
        </w:tc>
        <w:tc>
          <w:tcPr>
            <w:tcW w:w="131" w:type="dxa"/>
          </w:tcPr>
          <w:p w14:paraId="47B5E99E" w14:textId="77777777" w:rsidR="0070704B" w:rsidRPr="00620D78" w:rsidRDefault="0070704B" w:rsidP="0070704B">
            <w:pPr>
              <w:jc w:val="center"/>
              <w:rPr>
                <w:rFonts w:ascii="Angsana New" w:hAnsi="Angsana New" w:cs="Angsana New"/>
              </w:rPr>
            </w:pPr>
          </w:p>
        </w:tc>
        <w:tc>
          <w:tcPr>
            <w:tcW w:w="3289" w:type="dxa"/>
            <w:gridSpan w:val="3"/>
          </w:tcPr>
          <w:p w14:paraId="28D02FFC" w14:textId="7A45618E" w:rsidR="0070704B" w:rsidRPr="00620D78" w:rsidRDefault="0070704B" w:rsidP="00586371">
            <w:pPr>
              <w:tabs>
                <w:tab w:val="left" w:pos="1271"/>
              </w:tabs>
              <w:ind w:right="90"/>
              <w:jc w:val="right"/>
              <w:rPr>
                <w:rFonts w:ascii="Angsana New" w:hAnsi="Angsana New" w:cs="Angsana New"/>
                <w:snapToGrid w:val="0"/>
                <w:color w:val="000000"/>
                <w:cs/>
                <w:lang w:eastAsia="th-TH"/>
              </w:rPr>
            </w:pPr>
            <w:r w:rsidRPr="00620D78">
              <w:rPr>
                <w:rFonts w:ascii="Angsana New" w:hAnsi="Angsana New" w:cs="Angsana New"/>
                <w:snapToGrid w:val="0"/>
                <w:color w:val="000000"/>
                <w:cs/>
                <w:lang w:eastAsia="th-TH"/>
              </w:rPr>
              <w:t xml:space="preserve">(หน่วย </w:t>
            </w:r>
            <w:r w:rsidRPr="00620D78">
              <w:rPr>
                <w:rFonts w:ascii="Angsana New" w:hAnsi="Angsana New" w:cs="Angsana New"/>
                <w:snapToGrid w:val="0"/>
                <w:color w:val="000000"/>
                <w:lang w:eastAsia="th-TH"/>
              </w:rPr>
              <w:t xml:space="preserve">: </w:t>
            </w:r>
            <w:r w:rsidRPr="00620D78">
              <w:rPr>
                <w:rFonts w:ascii="Angsana New" w:hAnsi="Angsana New" w:cs="Angsana New"/>
                <w:snapToGrid w:val="0"/>
                <w:color w:val="000000"/>
                <w:cs/>
                <w:lang w:eastAsia="th-TH"/>
              </w:rPr>
              <w:t>บาท)</w:t>
            </w:r>
          </w:p>
        </w:tc>
      </w:tr>
      <w:tr w:rsidR="0070704B" w:rsidRPr="00620D78" w14:paraId="31A8EBD4" w14:textId="77777777" w:rsidTr="00620D78">
        <w:tc>
          <w:tcPr>
            <w:tcW w:w="3981" w:type="dxa"/>
          </w:tcPr>
          <w:p w14:paraId="75ED7DF5" w14:textId="77777777" w:rsidR="0070704B" w:rsidRPr="00620D78" w:rsidRDefault="0070704B" w:rsidP="0070704B">
            <w:pPr>
              <w:rPr>
                <w:rFonts w:ascii="Angsana New" w:hAnsi="Angsana New" w:cs="Angsana New"/>
                <w:snapToGrid w:val="0"/>
                <w:color w:val="000000"/>
                <w:cs/>
                <w:lang w:eastAsia="th-TH"/>
              </w:rPr>
            </w:pPr>
          </w:p>
        </w:tc>
        <w:tc>
          <w:tcPr>
            <w:tcW w:w="3129" w:type="dxa"/>
            <w:gridSpan w:val="3"/>
          </w:tcPr>
          <w:p w14:paraId="330615A4" w14:textId="77777777" w:rsidR="0070704B" w:rsidRPr="00620D78" w:rsidRDefault="0070704B" w:rsidP="00C74F02">
            <w:pPr>
              <w:jc w:val="center"/>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งบการเงินรวม</w:t>
            </w:r>
          </w:p>
        </w:tc>
        <w:tc>
          <w:tcPr>
            <w:tcW w:w="131" w:type="dxa"/>
          </w:tcPr>
          <w:p w14:paraId="0B791550" w14:textId="77777777" w:rsidR="0070704B" w:rsidRPr="00620D78" w:rsidRDefault="0070704B" w:rsidP="0070704B">
            <w:pPr>
              <w:jc w:val="center"/>
              <w:rPr>
                <w:rFonts w:ascii="Angsana New" w:hAnsi="Angsana New" w:cs="Angsana New"/>
              </w:rPr>
            </w:pPr>
          </w:p>
        </w:tc>
        <w:tc>
          <w:tcPr>
            <w:tcW w:w="3289" w:type="dxa"/>
            <w:gridSpan w:val="3"/>
          </w:tcPr>
          <w:p w14:paraId="3F3364A5" w14:textId="77777777" w:rsidR="0070704B" w:rsidRPr="00620D78" w:rsidRDefault="0070704B" w:rsidP="0070704B">
            <w:pPr>
              <w:tabs>
                <w:tab w:val="left" w:pos="1271"/>
              </w:tabs>
              <w:ind w:right="71"/>
              <w:jc w:val="center"/>
              <w:rPr>
                <w:rFonts w:ascii="Angsana New" w:hAnsi="Angsana New" w:cs="Angsana New"/>
                <w:snapToGrid w:val="0"/>
                <w:color w:val="000000"/>
                <w:cs/>
                <w:lang w:eastAsia="th-TH"/>
              </w:rPr>
            </w:pPr>
            <w:r w:rsidRPr="00620D78">
              <w:rPr>
                <w:rFonts w:ascii="Angsana New" w:hAnsi="Angsana New" w:cs="Angsana New"/>
                <w:snapToGrid w:val="0"/>
                <w:color w:val="000000"/>
                <w:cs/>
                <w:lang w:eastAsia="th-TH"/>
              </w:rPr>
              <w:t>งบการเงินเฉพาะกิจการ</w:t>
            </w:r>
          </w:p>
        </w:tc>
      </w:tr>
      <w:tr w:rsidR="00FC4868" w:rsidRPr="00620D78" w14:paraId="0971E3E7" w14:textId="77777777" w:rsidTr="00620D78">
        <w:tc>
          <w:tcPr>
            <w:tcW w:w="3981" w:type="dxa"/>
          </w:tcPr>
          <w:p w14:paraId="386BEE58" w14:textId="77777777" w:rsidR="00FC4868" w:rsidRPr="00620D78" w:rsidRDefault="00FC4868" w:rsidP="00FC4868">
            <w:pPr>
              <w:rPr>
                <w:rFonts w:ascii="Angsana New" w:hAnsi="Angsana New" w:cs="Angsana New"/>
                <w:snapToGrid w:val="0"/>
                <w:color w:val="000000"/>
                <w:cs/>
                <w:lang w:eastAsia="th-TH"/>
              </w:rPr>
            </w:pPr>
          </w:p>
        </w:tc>
        <w:tc>
          <w:tcPr>
            <w:tcW w:w="3129" w:type="dxa"/>
            <w:gridSpan w:val="3"/>
          </w:tcPr>
          <w:p w14:paraId="23686EE8" w14:textId="7188AAE7" w:rsidR="00FC4868" w:rsidRPr="00620D78" w:rsidRDefault="00FC4868" w:rsidP="00FC4868">
            <w:pPr>
              <w:jc w:val="center"/>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 xml:space="preserve">ณ วันที่ </w:t>
            </w:r>
            <w:r w:rsidRPr="00620D78">
              <w:rPr>
                <w:rFonts w:ascii="Angsana New" w:hAnsi="Angsana New" w:cs="Angsana New"/>
                <w:snapToGrid w:val="0"/>
                <w:color w:val="000000"/>
                <w:lang w:eastAsia="th-TH"/>
              </w:rPr>
              <w:t>31</w:t>
            </w:r>
            <w:r w:rsidRPr="00620D78">
              <w:rPr>
                <w:rFonts w:ascii="Angsana New" w:hAnsi="Angsana New" w:cs="Angsana New"/>
                <w:snapToGrid w:val="0"/>
                <w:color w:val="000000"/>
                <w:cs/>
                <w:lang w:eastAsia="th-TH"/>
              </w:rPr>
              <w:t xml:space="preserve"> ธันวาคม</w:t>
            </w:r>
          </w:p>
        </w:tc>
        <w:tc>
          <w:tcPr>
            <w:tcW w:w="131" w:type="dxa"/>
          </w:tcPr>
          <w:p w14:paraId="7873861B" w14:textId="77777777" w:rsidR="00FC4868" w:rsidRPr="00620D78" w:rsidRDefault="00FC4868" w:rsidP="00FC4868">
            <w:pPr>
              <w:jc w:val="center"/>
              <w:rPr>
                <w:rFonts w:ascii="Angsana New" w:hAnsi="Angsana New" w:cs="Angsana New"/>
                <w:snapToGrid w:val="0"/>
                <w:color w:val="000000"/>
                <w:lang w:eastAsia="th-TH"/>
              </w:rPr>
            </w:pPr>
          </w:p>
        </w:tc>
        <w:tc>
          <w:tcPr>
            <w:tcW w:w="3289" w:type="dxa"/>
            <w:gridSpan w:val="3"/>
          </w:tcPr>
          <w:p w14:paraId="1CF8A22A" w14:textId="6837A9E8" w:rsidR="00FC4868" w:rsidRPr="00620D78" w:rsidRDefault="00FC4868" w:rsidP="00FC4868">
            <w:pPr>
              <w:jc w:val="center"/>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ณ วันที่</w:t>
            </w:r>
            <w:r w:rsidRPr="00620D78">
              <w:rPr>
                <w:rFonts w:ascii="Angsana New" w:hAnsi="Angsana New" w:cs="Angsana New"/>
                <w:snapToGrid w:val="0"/>
                <w:color w:val="000000"/>
                <w:lang w:eastAsia="th-TH"/>
              </w:rPr>
              <w:t xml:space="preserve"> 31 </w:t>
            </w:r>
            <w:r w:rsidRPr="00620D78">
              <w:rPr>
                <w:rFonts w:ascii="Angsana New" w:hAnsi="Angsana New" w:cs="Angsana New"/>
                <w:snapToGrid w:val="0"/>
                <w:color w:val="000000"/>
                <w:cs/>
                <w:lang w:eastAsia="th-TH"/>
              </w:rPr>
              <w:t>ธันวาคม</w:t>
            </w:r>
          </w:p>
        </w:tc>
      </w:tr>
      <w:tr w:rsidR="00FC4868" w:rsidRPr="00620D78" w14:paraId="71904BC4" w14:textId="77777777" w:rsidTr="00620D78">
        <w:tc>
          <w:tcPr>
            <w:tcW w:w="3981" w:type="dxa"/>
          </w:tcPr>
          <w:p w14:paraId="7140C2B2" w14:textId="77777777" w:rsidR="00FC4868" w:rsidRPr="00620D78" w:rsidRDefault="00FC4868" w:rsidP="00FC4868">
            <w:pPr>
              <w:rPr>
                <w:rFonts w:ascii="Angsana New" w:hAnsi="Angsana New" w:cs="Angsana New"/>
                <w:snapToGrid w:val="0"/>
                <w:color w:val="000000"/>
                <w:cs/>
                <w:lang w:eastAsia="th-TH"/>
              </w:rPr>
            </w:pPr>
          </w:p>
        </w:tc>
        <w:tc>
          <w:tcPr>
            <w:tcW w:w="1509" w:type="dxa"/>
          </w:tcPr>
          <w:p w14:paraId="5C7A2631" w14:textId="14401D1B" w:rsidR="00FC4868" w:rsidRPr="00620D78" w:rsidRDefault="00FC4868" w:rsidP="00FC4868">
            <w:pPr>
              <w:ind w:right="178"/>
              <w:jc w:val="center"/>
              <w:rPr>
                <w:rFonts w:ascii="Angsana New" w:hAnsi="Angsana New" w:cs="Angsana New"/>
                <w:snapToGrid w:val="0"/>
                <w:color w:val="000000"/>
                <w:u w:val="single"/>
                <w:lang w:eastAsia="th-TH"/>
              </w:rPr>
            </w:pPr>
            <w:r w:rsidRPr="00620D78">
              <w:rPr>
                <w:rFonts w:ascii="Angsana New" w:hAnsi="Angsana New" w:cs="Angsana New"/>
                <w:snapToGrid w:val="0"/>
                <w:color w:val="000000"/>
                <w:u w:val="single"/>
                <w:lang w:eastAsia="th-TH"/>
              </w:rPr>
              <w:t>256</w:t>
            </w:r>
            <w:r w:rsidR="00E657AE" w:rsidRPr="00620D78">
              <w:rPr>
                <w:rFonts w:ascii="Angsana New" w:hAnsi="Angsana New" w:cs="Angsana New"/>
                <w:snapToGrid w:val="0"/>
                <w:color w:val="000000"/>
                <w:u w:val="single"/>
                <w:lang w:eastAsia="th-TH"/>
              </w:rPr>
              <w:t>8</w:t>
            </w:r>
          </w:p>
        </w:tc>
        <w:tc>
          <w:tcPr>
            <w:tcW w:w="90" w:type="dxa"/>
          </w:tcPr>
          <w:p w14:paraId="551805A2" w14:textId="77777777" w:rsidR="00FC4868" w:rsidRPr="00620D78" w:rsidRDefault="00FC4868" w:rsidP="00FC4868">
            <w:pPr>
              <w:ind w:right="178"/>
              <w:jc w:val="center"/>
              <w:rPr>
                <w:rFonts w:ascii="Angsana New" w:hAnsi="Angsana New" w:cs="Angsana New"/>
                <w:snapToGrid w:val="0"/>
                <w:color w:val="000000"/>
                <w:lang w:eastAsia="th-TH"/>
              </w:rPr>
            </w:pPr>
          </w:p>
        </w:tc>
        <w:tc>
          <w:tcPr>
            <w:tcW w:w="1530" w:type="dxa"/>
          </w:tcPr>
          <w:p w14:paraId="159CFDE8" w14:textId="4B720840" w:rsidR="00FC4868" w:rsidRPr="00620D78" w:rsidRDefault="00FC4868" w:rsidP="00FC4868">
            <w:pPr>
              <w:ind w:right="178"/>
              <w:jc w:val="center"/>
              <w:rPr>
                <w:rFonts w:ascii="Angsana New" w:hAnsi="Angsana New" w:cs="Angsana New"/>
                <w:snapToGrid w:val="0"/>
                <w:color w:val="000000"/>
                <w:u w:val="single"/>
                <w:lang w:eastAsia="th-TH"/>
              </w:rPr>
            </w:pPr>
            <w:r w:rsidRPr="00620D78">
              <w:rPr>
                <w:rFonts w:ascii="Angsana New" w:hAnsi="Angsana New" w:cs="Angsana New"/>
                <w:snapToGrid w:val="0"/>
                <w:color w:val="000000"/>
                <w:u w:val="single"/>
                <w:lang w:eastAsia="th-TH"/>
              </w:rPr>
              <w:t>256</w:t>
            </w:r>
            <w:r w:rsidR="00E657AE" w:rsidRPr="00620D78">
              <w:rPr>
                <w:rFonts w:ascii="Angsana New" w:hAnsi="Angsana New" w:cs="Angsana New"/>
                <w:snapToGrid w:val="0"/>
                <w:color w:val="000000"/>
                <w:u w:val="single"/>
                <w:lang w:eastAsia="th-TH"/>
              </w:rPr>
              <w:t>7</w:t>
            </w:r>
          </w:p>
        </w:tc>
        <w:tc>
          <w:tcPr>
            <w:tcW w:w="131" w:type="dxa"/>
          </w:tcPr>
          <w:p w14:paraId="42C56FE5" w14:textId="77777777" w:rsidR="00FC4868" w:rsidRPr="00620D78" w:rsidRDefault="00FC4868" w:rsidP="00FC4868">
            <w:pPr>
              <w:ind w:right="178"/>
              <w:jc w:val="center"/>
              <w:rPr>
                <w:rFonts w:ascii="Angsana New" w:hAnsi="Angsana New" w:cs="Angsana New"/>
                <w:snapToGrid w:val="0"/>
                <w:color w:val="000000"/>
                <w:lang w:eastAsia="th-TH"/>
              </w:rPr>
            </w:pPr>
          </w:p>
        </w:tc>
        <w:tc>
          <w:tcPr>
            <w:tcW w:w="1579" w:type="dxa"/>
          </w:tcPr>
          <w:p w14:paraId="2B626A07" w14:textId="225BBF26" w:rsidR="00FC4868" w:rsidRPr="00620D78" w:rsidRDefault="00FC4868" w:rsidP="00FC4868">
            <w:pPr>
              <w:ind w:right="178"/>
              <w:jc w:val="center"/>
              <w:rPr>
                <w:rFonts w:ascii="Angsana New" w:hAnsi="Angsana New" w:cs="Angsana New"/>
                <w:snapToGrid w:val="0"/>
                <w:color w:val="000000"/>
                <w:u w:val="single"/>
                <w:lang w:eastAsia="th-TH"/>
              </w:rPr>
            </w:pPr>
            <w:r w:rsidRPr="00620D78">
              <w:rPr>
                <w:rFonts w:ascii="Angsana New" w:hAnsi="Angsana New" w:cs="Angsana New"/>
                <w:snapToGrid w:val="0"/>
                <w:color w:val="000000"/>
                <w:u w:val="single"/>
                <w:lang w:eastAsia="th-TH"/>
              </w:rPr>
              <w:t>256</w:t>
            </w:r>
            <w:r w:rsidR="00E657AE" w:rsidRPr="00620D78">
              <w:rPr>
                <w:rFonts w:ascii="Angsana New" w:hAnsi="Angsana New" w:cs="Angsana New"/>
                <w:snapToGrid w:val="0"/>
                <w:color w:val="000000"/>
                <w:u w:val="single"/>
                <w:lang w:eastAsia="th-TH"/>
              </w:rPr>
              <w:t>8</w:t>
            </w:r>
          </w:p>
        </w:tc>
        <w:tc>
          <w:tcPr>
            <w:tcW w:w="122" w:type="dxa"/>
          </w:tcPr>
          <w:p w14:paraId="798A4D1B" w14:textId="77777777" w:rsidR="00FC4868" w:rsidRPr="00620D78" w:rsidRDefault="00FC4868" w:rsidP="00FC4868">
            <w:pPr>
              <w:ind w:right="178"/>
              <w:jc w:val="center"/>
              <w:rPr>
                <w:rFonts w:ascii="Angsana New" w:hAnsi="Angsana New" w:cs="Angsana New"/>
                <w:snapToGrid w:val="0"/>
                <w:color w:val="000000"/>
                <w:lang w:eastAsia="th-TH"/>
              </w:rPr>
            </w:pPr>
          </w:p>
        </w:tc>
        <w:tc>
          <w:tcPr>
            <w:tcW w:w="1588" w:type="dxa"/>
          </w:tcPr>
          <w:p w14:paraId="49BCF859" w14:textId="74A2A2FE" w:rsidR="00FC4868" w:rsidRPr="00620D78" w:rsidRDefault="00FC4868" w:rsidP="00FC4868">
            <w:pPr>
              <w:ind w:right="178"/>
              <w:jc w:val="center"/>
              <w:rPr>
                <w:rFonts w:ascii="Angsana New" w:hAnsi="Angsana New" w:cs="Angsana New"/>
                <w:snapToGrid w:val="0"/>
                <w:color w:val="000000"/>
                <w:u w:val="single"/>
                <w:lang w:eastAsia="th-TH"/>
              </w:rPr>
            </w:pPr>
            <w:r w:rsidRPr="00620D78">
              <w:rPr>
                <w:rFonts w:ascii="Angsana New" w:hAnsi="Angsana New" w:cs="Angsana New"/>
                <w:snapToGrid w:val="0"/>
                <w:color w:val="000000"/>
                <w:u w:val="single"/>
                <w:lang w:eastAsia="th-TH"/>
              </w:rPr>
              <w:t>256</w:t>
            </w:r>
            <w:r w:rsidR="00E657AE" w:rsidRPr="00620D78">
              <w:rPr>
                <w:rFonts w:ascii="Angsana New" w:hAnsi="Angsana New" w:cs="Angsana New"/>
                <w:snapToGrid w:val="0"/>
                <w:color w:val="000000"/>
                <w:u w:val="single"/>
                <w:lang w:eastAsia="th-TH"/>
              </w:rPr>
              <w:t>7</w:t>
            </w:r>
          </w:p>
        </w:tc>
      </w:tr>
      <w:tr w:rsidR="00653B23" w:rsidRPr="00620D78" w14:paraId="7D3683F3" w14:textId="77777777" w:rsidTr="00620D78">
        <w:tc>
          <w:tcPr>
            <w:tcW w:w="3981" w:type="dxa"/>
          </w:tcPr>
          <w:p w14:paraId="52C6C97E" w14:textId="35BC2D3B" w:rsidR="00653B23" w:rsidRPr="00B43245" w:rsidRDefault="00653B23" w:rsidP="0070704B">
            <w:pPr>
              <w:rPr>
                <w:rFonts w:ascii="Angsana New" w:hAnsi="Angsana New" w:cs="Angsana New"/>
                <w:snapToGrid w:val="0"/>
                <w:color w:val="000000"/>
                <w:cs/>
                <w:lang w:eastAsia="th-TH"/>
              </w:rPr>
            </w:pPr>
            <w:r w:rsidRPr="00B43245">
              <w:rPr>
                <w:rFonts w:ascii="Angsana New" w:hAnsi="Angsana New" w:cs="Angsana New"/>
                <w:snapToGrid w:val="0"/>
                <w:color w:val="000000"/>
                <w:cs/>
                <w:lang w:eastAsia="th-TH"/>
              </w:rPr>
              <w:t>ตราสารหนี้ที่วัดมูลค่าด้วยราคาทุนตัดจำหน่าย</w:t>
            </w:r>
          </w:p>
        </w:tc>
        <w:tc>
          <w:tcPr>
            <w:tcW w:w="1509" w:type="dxa"/>
          </w:tcPr>
          <w:p w14:paraId="2F2CC0D7" w14:textId="77777777" w:rsidR="00653B23" w:rsidRPr="00620D78" w:rsidRDefault="00653B23" w:rsidP="0070704B">
            <w:pPr>
              <w:ind w:right="178"/>
              <w:jc w:val="right"/>
              <w:rPr>
                <w:rFonts w:ascii="Angsana New" w:hAnsi="Angsana New" w:cs="Angsana New"/>
                <w:snapToGrid w:val="0"/>
                <w:color w:val="000000"/>
                <w:u w:val="single"/>
                <w:lang w:eastAsia="th-TH"/>
              </w:rPr>
            </w:pPr>
          </w:p>
        </w:tc>
        <w:tc>
          <w:tcPr>
            <w:tcW w:w="90" w:type="dxa"/>
          </w:tcPr>
          <w:p w14:paraId="62EECF52" w14:textId="77777777" w:rsidR="00653B23" w:rsidRPr="00620D78" w:rsidRDefault="00653B23" w:rsidP="0070704B">
            <w:pPr>
              <w:ind w:right="178"/>
              <w:jc w:val="right"/>
              <w:rPr>
                <w:rFonts w:ascii="Angsana New" w:hAnsi="Angsana New" w:cs="Angsana New"/>
                <w:snapToGrid w:val="0"/>
                <w:color w:val="000000"/>
                <w:lang w:eastAsia="th-TH"/>
              </w:rPr>
            </w:pPr>
          </w:p>
        </w:tc>
        <w:tc>
          <w:tcPr>
            <w:tcW w:w="1530" w:type="dxa"/>
          </w:tcPr>
          <w:p w14:paraId="7E94671C" w14:textId="77777777" w:rsidR="00653B23" w:rsidRPr="00620D78" w:rsidRDefault="00653B23" w:rsidP="000C6A7C">
            <w:pPr>
              <w:ind w:right="178"/>
              <w:jc w:val="right"/>
              <w:rPr>
                <w:rFonts w:ascii="Angsana New" w:hAnsi="Angsana New" w:cs="Angsana New"/>
                <w:snapToGrid w:val="0"/>
                <w:color w:val="000000"/>
                <w:u w:val="single"/>
                <w:lang w:eastAsia="th-TH"/>
              </w:rPr>
            </w:pPr>
          </w:p>
        </w:tc>
        <w:tc>
          <w:tcPr>
            <w:tcW w:w="131" w:type="dxa"/>
          </w:tcPr>
          <w:p w14:paraId="1E4493B6" w14:textId="77777777" w:rsidR="00653B23" w:rsidRPr="00620D78" w:rsidRDefault="00653B23" w:rsidP="0070704B">
            <w:pPr>
              <w:ind w:right="178"/>
              <w:jc w:val="right"/>
              <w:rPr>
                <w:rFonts w:ascii="Angsana New" w:hAnsi="Angsana New" w:cs="Angsana New"/>
                <w:snapToGrid w:val="0"/>
                <w:color w:val="000000"/>
                <w:lang w:eastAsia="th-TH"/>
              </w:rPr>
            </w:pPr>
          </w:p>
        </w:tc>
        <w:tc>
          <w:tcPr>
            <w:tcW w:w="1579" w:type="dxa"/>
          </w:tcPr>
          <w:p w14:paraId="47E36E61" w14:textId="77777777" w:rsidR="00653B23" w:rsidRPr="00620D78" w:rsidRDefault="00653B23" w:rsidP="0070704B">
            <w:pPr>
              <w:ind w:right="178"/>
              <w:jc w:val="right"/>
              <w:rPr>
                <w:rFonts w:ascii="Angsana New" w:hAnsi="Angsana New" w:cs="Angsana New"/>
                <w:snapToGrid w:val="0"/>
                <w:color w:val="000000"/>
                <w:u w:val="single"/>
                <w:lang w:eastAsia="th-TH"/>
              </w:rPr>
            </w:pPr>
          </w:p>
        </w:tc>
        <w:tc>
          <w:tcPr>
            <w:tcW w:w="122" w:type="dxa"/>
          </w:tcPr>
          <w:p w14:paraId="7B0E6117" w14:textId="77777777" w:rsidR="00653B23" w:rsidRPr="00620D78" w:rsidRDefault="00653B23" w:rsidP="0070704B">
            <w:pPr>
              <w:ind w:right="178"/>
              <w:jc w:val="right"/>
              <w:rPr>
                <w:rFonts w:ascii="Angsana New" w:hAnsi="Angsana New" w:cs="Angsana New"/>
                <w:snapToGrid w:val="0"/>
                <w:color w:val="000000"/>
                <w:lang w:eastAsia="th-TH"/>
              </w:rPr>
            </w:pPr>
          </w:p>
        </w:tc>
        <w:tc>
          <w:tcPr>
            <w:tcW w:w="1588" w:type="dxa"/>
          </w:tcPr>
          <w:p w14:paraId="71AFB819" w14:textId="77777777" w:rsidR="00653B23" w:rsidRPr="00620D78" w:rsidRDefault="00653B23" w:rsidP="0070704B">
            <w:pPr>
              <w:ind w:right="178"/>
              <w:jc w:val="right"/>
              <w:rPr>
                <w:rFonts w:ascii="Angsana New" w:hAnsi="Angsana New" w:cs="Angsana New"/>
                <w:snapToGrid w:val="0"/>
                <w:color w:val="000000"/>
                <w:u w:val="single"/>
                <w:lang w:eastAsia="th-TH"/>
              </w:rPr>
            </w:pPr>
          </w:p>
        </w:tc>
      </w:tr>
      <w:tr w:rsidR="00E657AE" w:rsidRPr="00620D78" w14:paraId="2E9E0099" w14:textId="77777777" w:rsidTr="00620D78">
        <w:tc>
          <w:tcPr>
            <w:tcW w:w="3981" w:type="dxa"/>
          </w:tcPr>
          <w:p w14:paraId="25CCBCF1" w14:textId="77777777" w:rsidR="00E657AE" w:rsidRPr="00B43245" w:rsidRDefault="00E657AE" w:rsidP="00620D78">
            <w:pPr>
              <w:ind w:firstLine="185"/>
              <w:rPr>
                <w:rFonts w:ascii="Angsana New" w:hAnsi="Angsana New" w:cs="Angsana New"/>
                <w:snapToGrid w:val="0"/>
                <w:color w:val="000000"/>
                <w:cs/>
                <w:lang w:eastAsia="th-TH"/>
              </w:rPr>
            </w:pPr>
            <w:r w:rsidRPr="00B43245">
              <w:rPr>
                <w:rFonts w:ascii="Angsana New" w:hAnsi="Angsana New" w:cs="Angsana New"/>
                <w:snapToGrid w:val="0"/>
                <w:color w:val="000000"/>
                <w:cs/>
                <w:lang w:eastAsia="th-TH"/>
              </w:rPr>
              <w:t>เงินลงทุนในใบรับเงินฝาก อายุ</w:t>
            </w:r>
            <w:r w:rsidRPr="00B43245">
              <w:rPr>
                <w:rFonts w:ascii="Angsana New" w:hAnsi="Angsana New" w:cs="Angsana New"/>
                <w:snapToGrid w:val="0"/>
                <w:color w:val="000000"/>
                <w:lang w:eastAsia="th-TH"/>
              </w:rPr>
              <w:t xml:space="preserve"> 4 – 6</w:t>
            </w:r>
            <w:r w:rsidRPr="00B43245">
              <w:rPr>
                <w:rFonts w:ascii="Angsana New" w:hAnsi="Angsana New" w:cs="Angsana New"/>
                <w:snapToGrid w:val="0"/>
                <w:color w:val="000000"/>
                <w:cs/>
                <w:lang w:eastAsia="th-TH"/>
              </w:rPr>
              <w:t xml:space="preserve"> เดือน</w:t>
            </w:r>
          </w:p>
        </w:tc>
        <w:tc>
          <w:tcPr>
            <w:tcW w:w="1509" w:type="dxa"/>
          </w:tcPr>
          <w:p w14:paraId="3A792246" w14:textId="115214D2" w:rsidR="00E657AE" w:rsidRPr="00620D78" w:rsidRDefault="000F5639" w:rsidP="00E657AE">
            <w:pPr>
              <w:ind w:right="138"/>
              <w:jc w:val="right"/>
              <w:rPr>
                <w:rFonts w:ascii="Angsana New" w:hAnsi="Angsana New" w:cs="Angsana New"/>
                <w:snapToGrid w:val="0"/>
                <w:color w:val="000000"/>
                <w:highlight w:val="yellow"/>
                <w:lang w:eastAsia="th-TH"/>
              </w:rPr>
            </w:pPr>
            <w:r w:rsidRPr="00620D78">
              <w:rPr>
                <w:rFonts w:ascii="Angsana New" w:hAnsi="Angsana New" w:cs="Angsana New"/>
                <w:snapToGrid w:val="0"/>
                <w:color w:val="000000"/>
                <w:lang w:eastAsia="th-TH"/>
              </w:rPr>
              <w:t>45,079,120.73</w:t>
            </w:r>
          </w:p>
        </w:tc>
        <w:tc>
          <w:tcPr>
            <w:tcW w:w="90" w:type="dxa"/>
          </w:tcPr>
          <w:p w14:paraId="54249E29" w14:textId="77777777" w:rsidR="00E657AE" w:rsidRPr="00620D78" w:rsidRDefault="00E657AE" w:rsidP="00E657AE">
            <w:pPr>
              <w:ind w:right="138"/>
              <w:jc w:val="both"/>
              <w:rPr>
                <w:rFonts w:ascii="Angsana New" w:hAnsi="Angsana New" w:cs="Angsana New"/>
                <w:snapToGrid w:val="0"/>
                <w:color w:val="000000"/>
                <w:lang w:eastAsia="th-TH"/>
              </w:rPr>
            </w:pPr>
          </w:p>
        </w:tc>
        <w:tc>
          <w:tcPr>
            <w:tcW w:w="1530" w:type="dxa"/>
          </w:tcPr>
          <w:p w14:paraId="1BD476B8" w14:textId="07923CF5" w:rsidR="00E657AE" w:rsidRPr="00620D78" w:rsidRDefault="00E657AE" w:rsidP="00E657AE">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141,595,188.01</w:t>
            </w:r>
          </w:p>
        </w:tc>
        <w:tc>
          <w:tcPr>
            <w:tcW w:w="131" w:type="dxa"/>
          </w:tcPr>
          <w:p w14:paraId="40DB32EE" w14:textId="77777777" w:rsidR="00E657AE" w:rsidRPr="00620D78" w:rsidRDefault="00E657AE" w:rsidP="00E657AE">
            <w:pPr>
              <w:ind w:right="155"/>
              <w:jc w:val="both"/>
              <w:rPr>
                <w:rFonts w:ascii="Angsana New" w:hAnsi="Angsana New" w:cs="Angsana New"/>
                <w:snapToGrid w:val="0"/>
                <w:color w:val="000000"/>
                <w:lang w:eastAsia="th-TH"/>
              </w:rPr>
            </w:pPr>
          </w:p>
        </w:tc>
        <w:tc>
          <w:tcPr>
            <w:tcW w:w="1579" w:type="dxa"/>
          </w:tcPr>
          <w:p w14:paraId="343DB63E" w14:textId="505CDCD8" w:rsidR="00E657AE" w:rsidRPr="00620D78" w:rsidRDefault="00037336" w:rsidP="00E657AE">
            <w:pPr>
              <w:ind w:right="182"/>
              <w:jc w:val="right"/>
              <w:rPr>
                <w:rFonts w:ascii="Angsana New" w:hAnsi="Angsana New" w:cs="Angsana New"/>
                <w:snapToGrid w:val="0"/>
                <w:color w:val="000000"/>
                <w:highlight w:val="yellow"/>
                <w:lang w:eastAsia="th-TH"/>
              </w:rPr>
            </w:pPr>
            <w:r w:rsidRPr="00620D78">
              <w:rPr>
                <w:rFonts w:ascii="Angsana New" w:hAnsi="Angsana New" w:cs="Angsana New"/>
                <w:snapToGrid w:val="0"/>
                <w:color w:val="000000"/>
                <w:lang w:eastAsia="th-TH"/>
              </w:rPr>
              <w:t>45,079,120.73</w:t>
            </w:r>
          </w:p>
        </w:tc>
        <w:tc>
          <w:tcPr>
            <w:tcW w:w="122" w:type="dxa"/>
          </w:tcPr>
          <w:p w14:paraId="3E8543F0" w14:textId="77777777" w:rsidR="00E657AE" w:rsidRPr="00620D78" w:rsidRDefault="00E657AE" w:rsidP="00E657AE">
            <w:pPr>
              <w:ind w:right="155"/>
              <w:jc w:val="both"/>
              <w:rPr>
                <w:rFonts w:ascii="Angsana New" w:hAnsi="Angsana New" w:cs="Angsana New"/>
                <w:snapToGrid w:val="0"/>
                <w:color w:val="000000"/>
                <w:lang w:eastAsia="th-TH"/>
              </w:rPr>
            </w:pPr>
          </w:p>
        </w:tc>
        <w:tc>
          <w:tcPr>
            <w:tcW w:w="1588" w:type="dxa"/>
          </w:tcPr>
          <w:p w14:paraId="198C18BE" w14:textId="755A12E9" w:rsidR="00E657AE" w:rsidRPr="00620D78" w:rsidRDefault="00E657AE" w:rsidP="00E657AE">
            <w:pPr>
              <w:ind w:right="180"/>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141,595,188.01</w:t>
            </w:r>
          </w:p>
        </w:tc>
      </w:tr>
      <w:tr w:rsidR="00E657AE" w:rsidRPr="00620D78" w14:paraId="695B6D74" w14:textId="77777777" w:rsidTr="00620D78">
        <w:tc>
          <w:tcPr>
            <w:tcW w:w="3981" w:type="dxa"/>
          </w:tcPr>
          <w:p w14:paraId="7E89C3AC" w14:textId="77777777" w:rsidR="00E657AE" w:rsidRPr="00B43245" w:rsidRDefault="00E657AE" w:rsidP="00620D78">
            <w:pPr>
              <w:ind w:firstLine="185"/>
              <w:rPr>
                <w:rFonts w:ascii="Angsana New" w:hAnsi="Angsana New" w:cs="Angsana New"/>
                <w:snapToGrid w:val="0"/>
                <w:color w:val="000000"/>
                <w:spacing w:val="-10"/>
                <w:cs/>
                <w:lang w:eastAsia="th-TH"/>
              </w:rPr>
            </w:pPr>
            <w:r w:rsidRPr="00B43245">
              <w:rPr>
                <w:rFonts w:ascii="Angsana New" w:hAnsi="Angsana New" w:cs="Angsana New"/>
                <w:snapToGrid w:val="0"/>
                <w:color w:val="000000"/>
                <w:cs/>
                <w:lang w:eastAsia="th-TH"/>
              </w:rPr>
              <w:t>เงิน</w:t>
            </w:r>
            <w:r w:rsidRPr="00B43245">
              <w:rPr>
                <w:rFonts w:ascii="Angsana New" w:hAnsi="Angsana New" w:cs="Angsana New"/>
                <w:snapToGrid w:val="0"/>
                <w:color w:val="000000"/>
                <w:spacing w:val="-10"/>
                <w:cs/>
                <w:lang w:eastAsia="th-TH"/>
              </w:rPr>
              <w:t xml:space="preserve">ฝากสถาบันการเงิน ประเภทฝากประจำ อายุ </w:t>
            </w:r>
            <w:r w:rsidRPr="00B43245">
              <w:rPr>
                <w:rFonts w:ascii="Angsana New" w:hAnsi="Angsana New" w:cs="Angsana New"/>
                <w:snapToGrid w:val="0"/>
                <w:color w:val="000000"/>
                <w:spacing w:val="-10"/>
                <w:lang w:eastAsia="th-TH"/>
              </w:rPr>
              <w:t>12</w:t>
            </w:r>
            <w:r w:rsidRPr="00B43245">
              <w:rPr>
                <w:rFonts w:ascii="Angsana New" w:hAnsi="Angsana New" w:cs="Angsana New"/>
                <w:snapToGrid w:val="0"/>
                <w:color w:val="000000"/>
                <w:spacing w:val="-10"/>
                <w:cs/>
                <w:lang w:eastAsia="th-TH"/>
              </w:rPr>
              <w:t xml:space="preserve"> เดือน</w:t>
            </w:r>
          </w:p>
        </w:tc>
        <w:tc>
          <w:tcPr>
            <w:tcW w:w="1509" w:type="dxa"/>
            <w:tcBorders>
              <w:bottom w:val="single" w:sz="4" w:space="0" w:color="auto"/>
            </w:tcBorders>
          </w:tcPr>
          <w:p w14:paraId="06249260" w14:textId="322EC75E" w:rsidR="00E657AE" w:rsidRPr="00620D78" w:rsidRDefault="000F5639" w:rsidP="00E657AE">
            <w:pPr>
              <w:ind w:right="138"/>
              <w:jc w:val="right"/>
              <w:rPr>
                <w:rFonts w:ascii="Angsana New" w:hAnsi="Angsana New" w:cs="Angsana New"/>
                <w:snapToGrid w:val="0"/>
                <w:color w:val="000000"/>
                <w:highlight w:val="yellow"/>
                <w:lang w:eastAsia="th-TH"/>
              </w:rPr>
            </w:pPr>
            <w:r w:rsidRPr="00620D78">
              <w:rPr>
                <w:rFonts w:ascii="Angsana New" w:hAnsi="Angsana New" w:cs="Angsana New"/>
                <w:snapToGrid w:val="0"/>
                <w:color w:val="000000"/>
                <w:lang w:eastAsia="th-TH"/>
              </w:rPr>
              <w:t>1,279,379.77</w:t>
            </w:r>
          </w:p>
        </w:tc>
        <w:tc>
          <w:tcPr>
            <w:tcW w:w="90" w:type="dxa"/>
          </w:tcPr>
          <w:p w14:paraId="44102E23" w14:textId="77777777" w:rsidR="00E657AE" w:rsidRPr="00620D78" w:rsidRDefault="00E657AE" w:rsidP="00E657AE">
            <w:pPr>
              <w:ind w:right="138"/>
              <w:jc w:val="both"/>
              <w:rPr>
                <w:rFonts w:ascii="Angsana New" w:hAnsi="Angsana New" w:cs="Angsana New"/>
                <w:snapToGrid w:val="0"/>
                <w:color w:val="000000"/>
                <w:lang w:eastAsia="th-TH"/>
              </w:rPr>
            </w:pPr>
          </w:p>
        </w:tc>
        <w:tc>
          <w:tcPr>
            <w:tcW w:w="1530" w:type="dxa"/>
            <w:tcBorders>
              <w:bottom w:val="single" w:sz="4" w:space="0" w:color="auto"/>
            </w:tcBorders>
          </w:tcPr>
          <w:p w14:paraId="3BC6D692" w14:textId="7B599BF8" w:rsidR="00E657AE" w:rsidRPr="00620D78" w:rsidRDefault="00E657AE" w:rsidP="00E657AE">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500,962,081.69</w:t>
            </w:r>
          </w:p>
        </w:tc>
        <w:tc>
          <w:tcPr>
            <w:tcW w:w="131" w:type="dxa"/>
          </w:tcPr>
          <w:p w14:paraId="5622816B" w14:textId="77777777" w:rsidR="00E657AE" w:rsidRPr="00620D78" w:rsidRDefault="00E657AE" w:rsidP="00E657AE">
            <w:pPr>
              <w:ind w:right="155"/>
              <w:jc w:val="both"/>
              <w:rPr>
                <w:rFonts w:ascii="Angsana New" w:hAnsi="Angsana New" w:cs="Angsana New"/>
                <w:snapToGrid w:val="0"/>
                <w:color w:val="000000"/>
                <w:lang w:eastAsia="th-TH"/>
              </w:rPr>
            </w:pPr>
          </w:p>
        </w:tc>
        <w:tc>
          <w:tcPr>
            <w:tcW w:w="1579" w:type="dxa"/>
            <w:tcBorders>
              <w:bottom w:val="single" w:sz="4" w:space="0" w:color="auto"/>
            </w:tcBorders>
          </w:tcPr>
          <w:p w14:paraId="04CBD2AC" w14:textId="494363E0" w:rsidR="00E657AE" w:rsidRPr="00620D78" w:rsidRDefault="000F5639" w:rsidP="00E657AE">
            <w:pPr>
              <w:ind w:right="182"/>
              <w:jc w:val="right"/>
              <w:rPr>
                <w:rFonts w:ascii="Angsana New" w:hAnsi="Angsana New" w:cs="Angsana New"/>
                <w:snapToGrid w:val="0"/>
                <w:color w:val="000000"/>
                <w:highlight w:val="yellow"/>
                <w:lang w:eastAsia="th-TH"/>
              </w:rPr>
            </w:pPr>
            <w:r w:rsidRPr="00620D78">
              <w:rPr>
                <w:rFonts w:ascii="Angsana New" w:hAnsi="Angsana New" w:cs="Angsana New"/>
                <w:snapToGrid w:val="0"/>
                <w:color w:val="000000"/>
                <w:lang w:eastAsia="th-TH"/>
              </w:rPr>
              <w:t>1,030,504.82</w:t>
            </w:r>
          </w:p>
        </w:tc>
        <w:tc>
          <w:tcPr>
            <w:tcW w:w="122" w:type="dxa"/>
          </w:tcPr>
          <w:p w14:paraId="1A5DBA12" w14:textId="77777777" w:rsidR="00E657AE" w:rsidRPr="00620D78" w:rsidRDefault="00E657AE" w:rsidP="00E657AE">
            <w:pPr>
              <w:ind w:right="155"/>
              <w:jc w:val="both"/>
              <w:rPr>
                <w:rFonts w:ascii="Angsana New" w:hAnsi="Angsana New" w:cs="Angsana New"/>
                <w:snapToGrid w:val="0"/>
                <w:color w:val="000000"/>
                <w:lang w:eastAsia="th-TH"/>
              </w:rPr>
            </w:pPr>
          </w:p>
        </w:tc>
        <w:tc>
          <w:tcPr>
            <w:tcW w:w="1588" w:type="dxa"/>
            <w:tcBorders>
              <w:bottom w:val="single" w:sz="4" w:space="0" w:color="auto"/>
            </w:tcBorders>
          </w:tcPr>
          <w:p w14:paraId="18B8171D" w14:textId="2975F907" w:rsidR="00E657AE" w:rsidRPr="00620D78" w:rsidRDefault="00E657AE" w:rsidP="00E657AE">
            <w:pPr>
              <w:ind w:right="180"/>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1,017,926.55</w:t>
            </w:r>
          </w:p>
        </w:tc>
      </w:tr>
      <w:tr w:rsidR="00E657AE" w:rsidRPr="00620D78" w14:paraId="4E462EBE" w14:textId="77777777" w:rsidTr="00620D78">
        <w:tc>
          <w:tcPr>
            <w:tcW w:w="3981" w:type="dxa"/>
          </w:tcPr>
          <w:p w14:paraId="2EEB5286" w14:textId="5D9C1785" w:rsidR="00E657AE" w:rsidRPr="00B43245" w:rsidRDefault="00E657AE" w:rsidP="00620D78">
            <w:pPr>
              <w:ind w:firstLine="185"/>
              <w:rPr>
                <w:rFonts w:ascii="Angsana New" w:hAnsi="Angsana New" w:cs="Angsana New"/>
                <w:snapToGrid w:val="0"/>
                <w:color w:val="000000"/>
                <w:spacing w:val="-10"/>
                <w:cs/>
                <w:lang w:eastAsia="th-TH"/>
              </w:rPr>
            </w:pPr>
            <w:r w:rsidRPr="00B43245">
              <w:rPr>
                <w:rFonts w:ascii="Angsana New" w:hAnsi="Angsana New" w:cs="Angsana New" w:hint="cs"/>
                <w:snapToGrid w:val="0"/>
                <w:color w:val="000000"/>
                <w:spacing w:val="-10"/>
                <w:cs/>
                <w:lang w:eastAsia="th-TH"/>
              </w:rPr>
              <w:t>รวม</w:t>
            </w:r>
            <w:r w:rsidRPr="00B43245">
              <w:rPr>
                <w:rFonts w:ascii="Angsana New" w:hAnsi="Angsana New" w:cs="Angsana New"/>
                <w:snapToGrid w:val="0"/>
                <w:color w:val="000000"/>
                <w:spacing w:val="-10"/>
                <w:cs/>
                <w:lang w:eastAsia="th-TH"/>
              </w:rPr>
              <w:t>ตราสารหนี้ที่วัดมูลค่าด้วยราคาทุนตัดจำหน่าย</w:t>
            </w:r>
          </w:p>
        </w:tc>
        <w:tc>
          <w:tcPr>
            <w:tcW w:w="1509" w:type="dxa"/>
            <w:tcBorders>
              <w:top w:val="single" w:sz="4" w:space="0" w:color="auto"/>
              <w:bottom w:val="single" w:sz="4" w:space="0" w:color="auto"/>
            </w:tcBorders>
          </w:tcPr>
          <w:p w14:paraId="14C9A557" w14:textId="4B3F1FF2" w:rsidR="00E657AE" w:rsidRPr="00620D78" w:rsidRDefault="000F5639" w:rsidP="00E657AE">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46,358,500.50</w:t>
            </w:r>
          </w:p>
        </w:tc>
        <w:tc>
          <w:tcPr>
            <w:tcW w:w="90" w:type="dxa"/>
          </w:tcPr>
          <w:p w14:paraId="16D8B919" w14:textId="77777777" w:rsidR="00E657AE" w:rsidRPr="00620D78" w:rsidRDefault="00E657AE" w:rsidP="00E657AE">
            <w:pPr>
              <w:ind w:right="138"/>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tcPr>
          <w:p w14:paraId="1341BA4B" w14:textId="11F8A592" w:rsidR="00E657AE" w:rsidRPr="00620D78" w:rsidRDefault="00E657AE" w:rsidP="00E657AE">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642,557,269.70</w:t>
            </w:r>
          </w:p>
        </w:tc>
        <w:tc>
          <w:tcPr>
            <w:tcW w:w="131" w:type="dxa"/>
          </w:tcPr>
          <w:p w14:paraId="5B948A4A" w14:textId="77777777" w:rsidR="00E657AE" w:rsidRPr="00620D78" w:rsidRDefault="00E657AE" w:rsidP="00E657AE">
            <w:pPr>
              <w:ind w:right="155"/>
              <w:jc w:val="both"/>
              <w:rPr>
                <w:rFonts w:ascii="Angsana New" w:hAnsi="Angsana New" w:cs="Angsana New"/>
                <w:snapToGrid w:val="0"/>
                <w:color w:val="000000"/>
                <w:lang w:eastAsia="th-TH"/>
              </w:rPr>
            </w:pPr>
          </w:p>
        </w:tc>
        <w:tc>
          <w:tcPr>
            <w:tcW w:w="1579" w:type="dxa"/>
            <w:tcBorders>
              <w:top w:val="single" w:sz="4" w:space="0" w:color="auto"/>
              <w:bottom w:val="single" w:sz="4" w:space="0" w:color="auto"/>
            </w:tcBorders>
          </w:tcPr>
          <w:p w14:paraId="6C8A17D1" w14:textId="0011BF75" w:rsidR="00E657AE" w:rsidRPr="00620D78" w:rsidRDefault="000F5639" w:rsidP="00E657AE">
            <w:pPr>
              <w:ind w:right="182"/>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46,109,625.55</w:t>
            </w:r>
          </w:p>
        </w:tc>
        <w:tc>
          <w:tcPr>
            <w:tcW w:w="122" w:type="dxa"/>
          </w:tcPr>
          <w:p w14:paraId="08C08C17" w14:textId="77777777" w:rsidR="00E657AE" w:rsidRPr="00620D78" w:rsidRDefault="00E657AE" w:rsidP="00E657AE">
            <w:pPr>
              <w:ind w:right="155"/>
              <w:jc w:val="both"/>
              <w:rPr>
                <w:rFonts w:ascii="Angsana New" w:hAnsi="Angsana New" w:cs="Angsana New"/>
                <w:snapToGrid w:val="0"/>
                <w:color w:val="000000"/>
                <w:lang w:eastAsia="th-TH"/>
              </w:rPr>
            </w:pPr>
          </w:p>
        </w:tc>
        <w:tc>
          <w:tcPr>
            <w:tcW w:w="1588" w:type="dxa"/>
            <w:tcBorders>
              <w:top w:val="single" w:sz="4" w:space="0" w:color="auto"/>
              <w:bottom w:val="single" w:sz="4" w:space="0" w:color="auto"/>
            </w:tcBorders>
          </w:tcPr>
          <w:p w14:paraId="5DCAF5D7" w14:textId="6C123829" w:rsidR="00E657AE" w:rsidRPr="00620D78" w:rsidRDefault="00E657AE" w:rsidP="00E657AE">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142,613,114.56</w:t>
            </w:r>
          </w:p>
        </w:tc>
      </w:tr>
      <w:tr w:rsidR="00E657AE" w:rsidRPr="00620D78" w14:paraId="331DB40D" w14:textId="77777777" w:rsidTr="00620D78">
        <w:tc>
          <w:tcPr>
            <w:tcW w:w="3981" w:type="dxa"/>
          </w:tcPr>
          <w:p w14:paraId="308158A7" w14:textId="2B34C552" w:rsidR="00E657AE" w:rsidRPr="00B43245" w:rsidRDefault="00E657AE" w:rsidP="00E657AE">
            <w:pPr>
              <w:ind w:right="138"/>
              <w:rPr>
                <w:rFonts w:ascii="Angsana New" w:hAnsi="Angsana New" w:cs="Angsana New"/>
                <w:snapToGrid w:val="0"/>
                <w:color w:val="000000"/>
                <w:spacing w:val="-10"/>
                <w:cs/>
                <w:lang w:eastAsia="th-TH"/>
              </w:rPr>
            </w:pPr>
            <w:r w:rsidRPr="00B43245">
              <w:rPr>
                <w:rFonts w:ascii="Angsana New" w:hAnsi="Angsana New" w:cs="Angsana New"/>
                <w:snapToGrid w:val="0"/>
                <w:color w:val="000000"/>
                <w:cs/>
                <w:lang w:eastAsia="th-TH"/>
              </w:rPr>
              <w:t>ตราสารทุนที่กำหนดให้วัดมูลค่าด้วย</w:t>
            </w:r>
          </w:p>
        </w:tc>
        <w:tc>
          <w:tcPr>
            <w:tcW w:w="1509" w:type="dxa"/>
          </w:tcPr>
          <w:p w14:paraId="6D32CACB" w14:textId="77777777" w:rsidR="00E657AE" w:rsidRPr="00620D78" w:rsidRDefault="00E657AE" w:rsidP="00E657AE">
            <w:pPr>
              <w:ind w:right="138"/>
              <w:rPr>
                <w:rFonts w:ascii="Angsana New" w:hAnsi="Angsana New" w:cs="Angsana New"/>
                <w:snapToGrid w:val="0"/>
                <w:color w:val="000000"/>
                <w:highlight w:val="yellow"/>
                <w:u w:val="single"/>
                <w:cs/>
                <w:lang w:eastAsia="th-TH"/>
              </w:rPr>
            </w:pPr>
          </w:p>
        </w:tc>
        <w:tc>
          <w:tcPr>
            <w:tcW w:w="90" w:type="dxa"/>
          </w:tcPr>
          <w:p w14:paraId="509ABC90" w14:textId="77777777" w:rsidR="00E657AE" w:rsidRPr="00620D78" w:rsidRDefault="00E657AE" w:rsidP="00E657AE">
            <w:pPr>
              <w:ind w:right="138"/>
              <w:jc w:val="both"/>
              <w:rPr>
                <w:rFonts w:ascii="Angsana New" w:hAnsi="Angsana New" w:cs="Angsana New"/>
                <w:snapToGrid w:val="0"/>
                <w:color w:val="000000"/>
                <w:lang w:eastAsia="th-TH"/>
              </w:rPr>
            </w:pPr>
          </w:p>
        </w:tc>
        <w:tc>
          <w:tcPr>
            <w:tcW w:w="1530" w:type="dxa"/>
          </w:tcPr>
          <w:p w14:paraId="5B40D307" w14:textId="77777777" w:rsidR="00E657AE" w:rsidRPr="00620D78" w:rsidRDefault="00E657AE" w:rsidP="00E657AE">
            <w:pPr>
              <w:ind w:right="138"/>
              <w:jc w:val="right"/>
              <w:rPr>
                <w:rFonts w:ascii="Angsana New" w:hAnsi="Angsana New" w:cs="Angsana New"/>
                <w:snapToGrid w:val="0"/>
                <w:color w:val="000000"/>
                <w:lang w:eastAsia="th-TH"/>
              </w:rPr>
            </w:pPr>
          </w:p>
        </w:tc>
        <w:tc>
          <w:tcPr>
            <w:tcW w:w="131" w:type="dxa"/>
          </w:tcPr>
          <w:p w14:paraId="60EC90E7" w14:textId="77777777" w:rsidR="00E657AE" w:rsidRPr="00620D78" w:rsidRDefault="00E657AE" w:rsidP="00E657AE">
            <w:pPr>
              <w:ind w:right="155"/>
              <w:jc w:val="both"/>
              <w:rPr>
                <w:rFonts w:ascii="Angsana New" w:hAnsi="Angsana New" w:cs="Angsana New"/>
                <w:snapToGrid w:val="0"/>
                <w:color w:val="000000"/>
                <w:lang w:eastAsia="th-TH"/>
              </w:rPr>
            </w:pPr>
          </w:p>
        </w:tc>
        <w:tc>
          <w:tcPr>
            <w:tcW w:w="1579" w:type="dxa"/>
          </w:tcPr>
          <w:p w14:paraId="6E7FD431" w14:textId="77777777" w:rsidR="00E657AE" w:rsidRPr="00620D78" w:rsidRDefault="00E657AE" w:rsidP="00E657AE">
            <w:pPr>
              <w:ind w:right="182"/>
              <w:jc w:val="right"/>
              <w:rPr>
                <w:rFonts w:ascii="Angsana New" w:hAnsi="Angsana New" w:cs="Angsana New"/>
                <w:snapToGrid w:val="0"/>
                <w:color w:val="000000"/>
                <w:highlight w:val="yellow"/>
                <w:cs/>
                <w:lang w:eastAsia="th-TH"/>
              </w:rPr>
            </w:pPr>
          </w:p>
        </w:tc>
        <w:tc>
          <w:tcPr>
            <w:tcW w:w="122" w:type="dxa"/>
          </w:tcPr>
          <w:p w14:paraId="38FC59AE" w14:textId="77777777" w:rsidR="00E657AE" w:rsidRPr="00620D78" w:rsidRDefault="00E657AE" w:rsidP="00E657AE">
            <w:pPr>
              <w:ind w:right="155"/>
              <w:jc w:val="both"/>
              <w:rPr>
                <w:rFonts w:ascii="Angsana New" w:hAnsi="Angsana New" w:cs="Angsana New"/>
                <w:snapToGrid w:val="0"/>
                <w:color w:val="000000"/>
                <w:lang w:eastAsia="th-TH"/>
              </w:rPr>
            </w:pPr>
          </w:p>
        </w:tc>
        <w:tc>
          <w:tcPr>
            <w:tcW w:w="1588" w:type="dxa"/>
          </w:tcPr>
          <w:p w14:paraId="4409480B" w14:textId="77777777" w:rsidR="00E657AE" w:rsidRPr="00620D78" w:rsidRDefault="00E657AE" w:rsidP="00E657AE">
            <w:pPr>
              <w:ind w:right="180"/>
              <w:jc w:val="right"/>
              <w:rPr>
                <w:rFonts w:ascii="Angsana New" w:hAnsi="Angsana New" w:cs="Angsana New"/>
                <w:snapToGrid w:val="0"/>
                <w:color w:val="000000"/>
                <w:cs/>
                <w:lang w:eastAsia="th-TH"/>
              </w:rPr>
            </w:pPr>
          </w:p>
        </w:tc>
      </w:tr>
      <w:tr w:rsidR="00E657AE" w:rsidRPr="00620D78" w14:paraId="117F5E08" w14:textId="77777777" w:rsidTr="00620D78">
        <w:tc>
          <w:tcPr>
            <w:tcW w:w="3981" w:type="dxa"/>
          </w:tcPr>
          <w:p w14:paraId="15911956" w14:textId="2282ADBD" w:rsidR="00E657AE" w:rsidRPr="00B43245" w:rsidRDefault="00E657AE" w:rsidP="00E657AE">
            <w:pPr>
              <w:ind w:left="177"/>
              <w:rPr>
                <w:rFonts w:ascii="Angsana New" w:hAnsi="Angsana New" w:cs="Angsana New"/>
                <w:snapToGrid w:val="0"/>
                <w:color w:val="000000"/>
                <w:spacing w:val="-10"/>
                <w:cs/>
                <w:lang w:eastAsia="th-TH"/>
              </w:rPr>
            </w:pPr>
            <w:r w:rsidRPr="00B43245">
              <w:rPr>
                <w:rFonts w:ascii="Angsana New" w:hAnsi="Angsana New" w:cs="Angsana New"/>
                <w:snapToGrid w:val="0"/>
                <w:color w:val="000000"/>
                <w:cs/>
                <w:lang w:eastAsia="th-TH"/>
              </w:rPr>
              <w:t>มูลค่ายุติธรรมผ่านกำไรขาดทุนเบ็ดเสร็จอื่น</w:t>
            </w:r>
          </w:p>
        </w:tc>
        <w:tc>
          <w:tcPr>
            <w:tcW w:w="1509" w:type="dxa"/>
          </w:tcPr>
          <w:p w14:paraId="7A85BE12" w14:textId="77777777" w:rsidR="00E657AE" w:rsidRPr="00620D78" w:rsidRDefault="00E657AE" w:rsidP="00E657AE">
            <w:pPr>
              <w:ind w:right="138"/>
              <w:rPr>
                <w:rFonts w:ascii="Angsana New" w:hAnsi="Angsana New" w:cs="Angsana New"/>
                <w:snapToGrid w:val="0"/>
                <w:color w:val="000000"/>
                <w:highlight w:val="yellow"/>
                <w:u w:val="single"/>
                <w:cs/>
                <w:lang w:eastAsia="th-TH"/>
              </w:rPr>
            </w:pPr>
          </w:p>
        </w:tc>
        <w:tc>
          <w:tcPr>
            <w:tcW w:w="90" w:type="dxa"/>
          </w:tcPr>
          <w:p w14:paraId="77D9C3D4" w14:textId="77777777" w:rsidR="00E657AE" w:rsidRPr="00620D78" w:rsidRDefault="00E657AE" w:rsidP="00E657AE">
            <w:pPr>
              <w:ind w:right="138"/>
              <w:jc w:val="both"/>
              <w:rPr>
                <w:rFonts w:ascii="Angsana New" w:hAnsi="Angsana New" w:cs="Angsana New"/>
                <w:snapToGrid w:val="0"/>
                <w:color w:val="000000"/>
                <w:lang w:eastAsia="th-TH"/>
              </w:rPr>
            </w:pPr>
          </w:p>
        </w:tc>
        <w:tc>
          <w:tcPr>
            <w:tcW w:w="1530" w:type="dxa"/>
          </w:tcPr>
          <w:p w14:paraId="783A8FA0" w14:textId="77777777" w:rsidR="00E657AE" w:rsidRPr="00620D78" w:rsidRDefault="00E657AE" w:rsidP="00E657AE">
            <w:pPr>
              <w:ind w:right="138"/>
              <w:jc w:val="right"/>
              <w:rPr>
                <w:rFonts w:ascii="Angsana New" w:hAnsi="Angsana New" w:cs="Angsana New"/>
                <w:snapToGrid w:val="0"/>
                <w:color w:val="000000"/>
                <w:lang w:eastAsia="th-TH"/>
              </w:rPr>
            </w:pPr>
          </w:p>
        </w:tc>
        <w:tc>
          <w:tcPr>
            <w:tcW w:w="131" w:type="dxa"/>
          </w:tcPr>
          <w:p w14:paraId="79A4F7D0" w14:textId="77777777" w:rsidR="00E657AE" w:rsidRPr="00620D78" w:rsidRDefault="00E657AE" w:rsidP="00E657AE">
            <w:pPr>
              <w:ind w:right="155"/>
              <w:jc w:val="both"/>
              <w:rPr>
                <w:rFonts w:ascii="Angsana New" w:hAnsi="Angsana New" w:cs="Angsana New"/>
                <w:snapToGrid w:val="0"/>
                <w:color w:val="000000"/>
                <w:lang w:eastAsia="th-TH"/>
              </w:rPr>
            </w:pPr>
          </w:p>
        </w:tc>
        <w:tc>
          <w:tcPr>
            <w:tcW w:w="1579" w:type="dxa"/>
          </w:tcPr>
          <w:p w14:paraId="48C3EF28" w14:textId="77777777" w:rsidR="00E657AE" w:rsidRPr="00620D78" w:rsidRDefault="00E657AE" w:rsidP="00E657AE">
            <w:pPr>
              <w:ind w:right="182"/>
              <w:jc w:val="right"/>
              <w:rPr>
                <w:rFonts w:ascii="Angsana New" w:hAnsi="Angsana New" w:cs="Angsana New"/>
                <w:snapToGrid w:val="0"/>
                <w:color w:val="000000"/>
                <w:highlight w:val="yellow"/>
                <w:cs/>
                <w:lang w:eastAsia="th-TH"/>
              </w:rPr>
            </w:pPr>
          </w:p>
        </w:tc>
        <w:tc>
          <w:tcPr>
            <w:tcW w:w="122" w:type="dxa"/>
          </w:tcPr>
          <w:p w14:paraId="1FBAB078" w14:textId="77777777" w:rsidR="00E657AE" w:rsidRPr="00620D78" w:rsidRDefault="00E657AE" w:rsidP="00E657AE">
            <w:pPr>
              <w:ind w:right="155"/>
              <w:jc w:val="both"/>
              <w:rPr>
                <w:rFonts w:ascii="Angsana New" w:hAnsi="Angsana New" w:cs="Angsana New"/>
                <w:snapToGrid w:val="0"/>
                <w:color w:val="000000"/>
                <w:lang w:eastAsia="th-TH"/>
              </w:rPr>
            </w:pPr>
          </w:p>
        </w:tc>
        <w:tc>
          <w:tcPr>
            <w:tcW w:w="1588" w:type="dxa"/>
          </w:tcPr>
          <w:p w14:paraId="5810A463" w14:textId="77777777" w:rsidR="00E657AE" w:rsidRPr="00620D78" w:rsidRDefault="00E657AE" w:rsidP="00E657AE">
            <w:pPr>
              <w:ind w:right="180"/>
              <w:jc w:val="right"/>
              <w:rPr>
                <w:rFonts w:ascii="Angsana New" w:hAnsi="Angsana New" w:cs="Angsana New"/>
                <w:snapToGrid w:val="0"/>
                <w:color w:val="000000"/>
                <w:cs/>
                <w:lang w:eastAsia="th-TH"/>
              </w:rPr>
            </w:pPr>
          </w:p>
        </w:tc>
      </w:tr>
      <w:tr w:rsidR="00E657AE" w:rsidRPr="00620D78" w14:paraId="72660E65" w14:textId="77777777" w:rsidTr="00620D78">
        <w:tc>
          <w:tcPr>
            <w:tcW w:w="3981" w:type="dxa"/>
          </w:tcPr>
          <w:p w14:paraId="5E471A3E" w14:textId="0A4FE210" w:rsidR="00E657AE" w:rsidRPr="00620D78" w:rsidRDefault="00E657AE" w:rsidP="00620D78">
            <w:pPr>
              <w:ind w:firstLine="185"/>
              <w:rPr>
                <w:rFonts w:ascii="Angsana New" w:hAnsi="Angsana New" w:cs="Angsana New"/>
                <w:b/>
                <w:bCs/>
                <w:snapToGrid w:val="0"/>
                <w:color w:val="000000"/>
                <w:spacing w:val="-10"/>
                <w:cs/>
                <w:lang w:eastAsia="th-TH"/>
              </w:rPr>
            </w:pPr>
            <w:r w:rsidRPr="00620D78">
              <w:rPr>
                <w:rFonts w:ascii="Angsana New" w:eastAsia="Angsana New" w:hAnsi="Angsana New" w:cs="Angsana New"/>
                <w:cs/>
              </w:rPr>
              <w:t>ตราสาร</w:t>
            </w:r>
            <w:r w:rsidRPr="00620D78">
              <w:rPr>
                <w:rFonts w:ascii="Angsana New" w:hAnsi="Angsana New" w:cs="Angsana New"/>
                <w:snapToGrid w:val="0"/>
                <w:color w:val="000000"/>
                <w:spacing w:val="-10"/>
                <w:cs/>
                <w:lang w:eastAsia="th-TH"/>
              </w:rPr>
              <w:t>ทุน</w:t>
            </w:r>
            <w:r w:rsidRPr="00620D78">
              <w:rPr>
                <w:rFonts w:ascii="Angsana New" w:eastAsia="Angsana New" w:hAnsi="Angsana New" w:cs="Angsana New"/>
                <w:cs/>
              </w:rPr>
              <w:t>ของบริษัทจดทะเบียน</w:t>
            </w:r>
          </w:p>
        </w:tc>
        <w:tc>
          <w:tcPr>
            <w:tcW w:w="1509" w:type="dxa"/>
          </w:tcPr>
          <w:p w14:paraId="68C6A559" w14:textId="4CD92733" w:rsidR="00E657AE" w:rsidRPr="00620D78" w:rsidRDefault="0066307A" w:rsidP="00E657AE">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cs/>
                <w:lang w:eastAsia="th-TH"/>
              </w:rPr>
              <w:t>1</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616</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342.36</w:t>
            </w:r>
          </w:p>
        </w:tc>
        <w:tc>
          <w:tcPr>
            <w:tcW w:w="90" w:type="dxa"/>
          </w:tcPr>
          <w:p w14:paraId="27C22598" w14:textId="77777777" w:rsidR="00E657AE" w:rsidRPr="00620D78" w:rsidRDefault="00E657AE" w:rsidP="00E657AE">
            <w:pPr>
              <w:ind w:right="138"/>
              <w:jc w:val="right"/>
              <w:rPr>
                <w:rFonts w:ascii="Angsana New" w:hAnsi="Angsana New" w:cs="Angsana New"/>
                <w:snapToGrid w:val="0"/>
                <w:color w:val="000000"/>
                <w:lang w:eastAsia="th-TH"/>
              </w:rPr>
            </w:pPr>
          </w:p>
        </w:tc>
        <w:tc>
          <w:tcPr>
            <w:tcW w:w="1530" w:type="dxa"/>
          </w:tcPr>
          <w:p w14:paraId="5E28FF06" w14:textId="6575DF4D" w:rsidR="00E657AE" w:rsidRPr="00620D78" w:rsidRDefault="00E657AE" w:rsidP="00E657AE">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2</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497</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747.20</w:t>
            </w:r>
          </w:p>
        </w:tc>
        <w:tc>
          <w:tcPr>
            <w:tcW w:w="131" w:type="dxa"/>
          </w:tcPr>
          <w:p w14:paraId="65CC7BF8" w14:textId="77777777" w:rsidR="00E657AE" w:rsidRPr="00620D78" w:rsidRDefault="00E657AE" w:rsidP="00E657AE">
            <w:pPr>
              <w:ind w:right="155"/>
              <w:jc w:val="right"/>
              <w:rPr>
                <w:rFonts w:ascii="Angsana New" w:hAnsi="Angsana New" w:cs="Angsana New"/>
                <w:snapToGrid w:val="0"/>
                <w:color w:val="000000"/>
                <w:lang w:eastAsia="th-TH"/>
              </w:rPr>
            </w:pPr>
          </w:p>
        </w:tc>
        <w:tc>
          <w:tcPr>
            <w:tcW w:w="1579" w:type="dxa"/>
          </w:tcPr>
          <w:p w14:paraId="70BCBD6C" w14:textId="5B8277EF" w:rsidR="00E657AE" w:rsidRPr="00620D78" w:rsidRDefault="0066307A" w:rsidP="00E657AE">
            <w:pPr>
              <w:ind w:right="182"/>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cs/>
                <w:lang w:eastAsia="th-TH"/>
              </w:rPr>
              <w:t>1</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616</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342.36</w:t>
            </w:r>
          </w:p>
        </w:tc>
        <w:tc>
          <w:tcPr>
            <w:tcW w:w="122" w:type="dxa"/>
          </w:tcPr>
          <w:p w14:paraId="13BBBA65" w14:textId="77777777" w:rsidR="00E657AE" w:rsidRPr="00620D78" w:rsidRDefault="00E657AE" w:rsidP="00E657AE">
            <w:pPr>
              <w:ind w:right="155"/>
              <w:jc w:val="right"/>
              <w:rPr>
                <w:rFonts w:ascii="Angsana New" w:hAnsi="Angsana New" w:cs="Angsana New"/>
                <w:snapToGrid w:val="0"/>
                <w:color w:val="000000"/>
                <w:lang w:eastAsia="th-TH"/>
              </w:rPr>
            </w:pPr>
          </w:p>
        </w:tc>
        <w:tc>
          <w:tcPr>
            <w:tcW w:w="1588" w:type="dxa"/>
          </w:tcPr>
          <w:p w14:paraId="23EA665F" w14:textId="5B857825" w:rsidR="00E657AE" w:rsidRPr="00620D78" w:rsidRDefault="00E657AE" w:rsidP="00E657AE">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cs/>
                <w:lang w:eastAsia="th-TH"/>
              </w:rPr>
              <w:t>2</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497</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747.20</w:t>
            </w:r>
          </w:p>
        </w:tc>
      </w:tr>
      <w:tr w:rsidR="00E657AE" w:rsidRPr="00620D78" w14:paraId="3BB69424" w14:textId="77777777" w:rsidTr="00620D78">
        <w:tc>
          <w:tcPr>
            <w:tcW w:w="3981" w:type="dxa"/>
          </w:tcPr>
          <w:p w14:paraId="50432842" w14:textId="25896DE9" w:rsidR="00E657AE" w:rsidRPr="00620D78" w:rsidRDefault="00E657AE" w:rsidP="00620D78">
            <w:pPr>
              <w:ind w:firstLine="185"/>
              <w:rPr>
                <w:rFonts w:ascii="Angsana New" w:hAnsi="Angsana New" w:cs="Angsana New"/>
                <w:b/>
                <w:bCs/>
                <w:snapToGrid w:val="0"/>
                <w:color w:val="000000"/>
                <w:spacing w:val="-10"/>
                <w:cs/>
                <w:lang w:eastAsia="th-TH"/>
              </w:rPr>
            </w:pPr>
            <w:r w:rsidRPr="00620D78">
              <w:rPr>
                <w:rFonts w:ascii="Angsana New" w:hAnsi="Angsana New" w:cs="Angsana New"/>
                <w:snapToGrid w:val="0"/>
                <w:color w:val="000000"/>
                <w:cs/>
                <w:lang w:eastAsia="th-TH"/>
              </w:rPr>
              <w:t>ตราสารทุนในกิจการที่เกี่ยวข้องกัน</w:t>
            </w:r>
          </w:p>
        </w:tc>
        <w:tc>
          <w:tcPr>
            <w:tcW w:w="1509" w:type="dxa"/>
          </w:tcPr>
          <w:p w14:paraId="3B6C57A6" w14:textId="244A4881" w:rsidR="00E657AE" w:rsidRPr="00620D78" w:rsidRDefault="00E657AE" w:rsidP="00E657AE">
            <w:pPr>
              <w:ind w:right="138"/>
              <w:jc w:val="right"/>
              <w:rPr>
                <w:rFonts w:ascii="Angsana New" w:hAnsi="Angsana New" w:cs="Angsana New"/>
                <w:snapToGrid w:val="0"/>
                <w:color w:val="000000"/>
                <w:cs/>
                <w:lang w:eastAsia="th-TH"/>
              </w:rPr>
            </w:pPr>
            <w:r w:rsidRPr="00620D78">
              <w:rPr>
                <w:rFonts w:ascii="Angsana New" w:hAnsi="Angsana New" w:cs="Angsana New"/>
                <w:snapToGrid w:val="0"/>
                <w:color w:val="000000"/>
                <w:cs/>
                <w:lang w:eastAsia="th-TH"/>
              </w:rPr>
              <w:t>10.00</w:t>
            </w:r>
          </w:p>
        </w:tc>
        <w:tc>
          <w:tcPr>
            <w:tcW w:w="90" w:type="dxa"/>
          </w:tcPr>
          <w:p w14:paraId="466B55D1" w14:textId="77777777" w:rsidR="00E657AE" w:rsidRPr="00620D78" w:rsidRDefault="00E657AE" w:rsidP="00E657AE">
            <w:pPr>
              <w:ind w:right="138"/>
              <w:jc w:val="right"/>
              <w:rPr>
                <w:rFonts w:ascii="Angsana New" w:hAnsi="Angsana New" w:cs="Angsana New"/>
                <w:snapToGrid w:val="0"/>
                <w:color w:val="000000"/>
                <w:lang w:eastAsia="th-TH"/>
              </w:rPr>
            </w:pPr>
          </w:p>
        </w:tc>
        <w:tc>
          <w:tcPr>
            <w:tcW w:w="1530" w:type="dxa"/>
          </w:tcPr>
          <w:p w14:paraId="1EC81CF4" w14:textId="21EBEB1B" w:rsidR="00E657AE" w:rsidRPr="00620D78" w:rsidRDefault="00E657AE" w:rsidP="00E657AE">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10.00</w:t>
            </w:r>
          </w:p>
        </w:tc>
        <w:tc>
          <w:tcPr>
            <w:tcW w:w="131" w:type="dxa"/>
          </w:tcPr>
          <w:p w14:paraId="7E0B70F0" w14:textId="77777777" w:rsidR="00E657AE" w:rsidRPr="00620D78" w:rsidRDefault="00E657AE" w:rsidP="00E657AE">
            <w:pPr>
              <w:ind w:right="155"/>
              <w:jc w:val="right"/>
              <w:rPr>
                <w:rFonts w:ascii="Angsana New" w:hAnsi="Angsana New" w:cs="Angsana New"/>
                <w:snapToGrid w:val="0"/>
                <w:color w:val="000000"/>
                <w:lang w:eastAsia="th-TH"/>
              </w:rPr>
            </w:pPr>
          </w:p>
        </w:tc>
        <w:tc>
          <w:tcPr>
            <w:tcW w:w="1579" w:type="dxa"/>
          </w:tcPr>
          <w:p w14:paraId="17F89F27" w14:textId="49BCADD9" w:rsidR="00E657AE" w:rsidRPr="00620D78" w:rsidRDefault="00E657AE" w:rsidP="00E657AE">
            <w:pPr>
              <w:ind w:right="182"/>
              <w:jc w:val="right"/>
              <w:rPr>
                <w:rFonts w:ascii="Angsana New" w:hAnsi="Angsana New" w:cs="Angsana New"/>
                <w:snapToGrid w:val="0"/>
                <w:color w:val="000000"/>
                <w:cs/>
                <w:lang w:eastAsia="th-TH"/>
              </w:rPr>
            </w:pPr>
            <w:r w:rsidRPr="00620D78">
              <w:rPr>
                <w:rFonts w:ascii="Angsana New" w:hAnsi="Angsana New" w:cs="Angsana New"/>
                <w:snapToGrid w:val="0"/>
                <w:color w:val="000000"/>
                <w:cs/>
                <w:lang w:eastAsia="th-TH"/>
              </w:rPr>
              <w:t>10.00</w:t>
            </w:r>
          </w:p>
        </w:tc>
        <w:tc>
          <w:tcPr>
            <w:tcW w:w="122" w:type="dxa"/>
          </w:tcPr>
          <w:p w14:paraId="37FE474D" w14:textId="77777777" w:rsidR="00E657AE" w:rsidRPr="00620D78" w:rsidRDefault="00E657AE" w:rsidP="00E657AE">
            <w:pPr>
              <w:ind w:right="155"/>
              <w:jc w:val="right"/>
              <w:rPr>
                <w:rFonts w:ascii="Angsana New" w:hAnsi="Angsana New" w:cs="Angsana New"/>
                <w:snapToGrid w:val="0"/>
                <w:color w:val="000000"/>
                <w:lang w:eastAsia="th-TH"/>
              </w:rPr>
            </w:pPr>
          </w:p>
        </w:tc>
        <w:tc>
          <w:tcPr>
            <w:tcW w:w="1588" w:type="dxa"/>
          </w:tcPr>
          <w:p w14:paraId="31022E4A" w14:textId="1A7D9571" w:rsidR="00E657AE" w:rsidRPr="00620D78" w:rsidRDefault="00E657AE" w:rsidP="00E657AE">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cs/>
                <w:lang w:eastAsia="th-TH"/>
              </w:rPr>
              <w:t>10.00</w:t>
            </w:r>
          </w:p>
        </w:tc>
      </w:tr>
      <w:tr w:rsidR="00E657AE" w:rsidRPr="00620D78" w14:paraId="66EF8966" w14:textId="77777777" w:rsidTr="00620D78">
        <w:tc>
          <w:tcPr>
            <w:tcW w:w="3981" w:type="dxa"/>
          </w:tcPr>
          <w:p w14:paraId="665DF8F3" w14:textId="7A3BF59C" w:rsidR="00E657AE" w:rsidRPr="00620D78" w:rsidRDefault="00E657AE" w:rsidP="00620D78">
            <w:pPr>
              <w:ind w:firstLine="185"/>
              <w:rPr>
                <w:rFonts w:ascii="Angsana New" w:hAnsi="Angsana New" w:cs="Angsana New"/>
                <w:b/>
                <w:bCs/>
                <w:snapToGrid w:val="0"/>
                <w:color w:val="000000"/>
                <w:spacing w:val="-10"/>
                <w:cs/>
                <w:lang w:eastAsia="th-TH"/>
              </w:rPr>
            </w:pPr>
            <w:r w:rsidRPr="00620D78">
              <w:rPr>
                <w:rFonts w:ascii="Angsana New" w:eastAsia="Angsana New" w:hAnsi="Angsana New" w:cs="Angsana New"/>
                <w:cs/>
              </w:rPr>
              <w:t>หน่วย</w:t>
            </w:r>
            <w:r w:rsidRPr="00620D78">
              <w:rPr>
                <w:rFonts w:ascii="Angsana New" w:hAnsi="Angsana New" w:cs="Angsana New"/>
                <w:snapToGrid w:val="0"/>
                <w:color w:val="000000"/>
                <w:cs/>
                <w:lang w:eastAsia="th-TH"/>
              </w:rPr>
              <w:t>ลงทุนในกองทุนรวมอสังหาริมทรัพย์</w:t>
            </w:r>
          </w:p>
        </w:tc>
        <w:tc>
          <w:tcPr>
            <w:tcW w:w="1509" w:type="dxa"/>
            <w:tcBorders>
              <w:bottom w:val="single" w:sz="4" w:space="0" w:color="auto"/>
            </w:tcBorders>
          </w:tcPr>
          <w:p w14:paraId="3E24743E" w14:textId="190CE228" w:rsidR="00E657AE" w:rsidRPr="00620D78" w:rsidRDefault="0066307A" w:rsidP="00E657AE">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cs/>
                <w:lang w:eastAsia="th-TH"/>
              </w:rPr>
              <w:t>557</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724</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160.99</w:t>
            </w:r>
          </w:p>
        </w:tc>
        <w:tc>
          <w:tcPr>
            <w:tcW w:w="90" w:type="dxa"/>
          </w:tcPr>
          <w:p w14:paraId="178C52EE" w14:textId="77777777" w:rsidR="00E657AE" w:rsidRPr="00620D78" w:rsidRDefault="00E657AE" w:rsidP="00E657AE">
            <w:pPr>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D563738" w14:textId="1554EDBD" w:rsidR="00E657AE" w:rsidRPr="00620D78" w:rsidRDefault="00E657AE" w:rsidP="00E657AE">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571</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800</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536.37</w:t>
            </w:r>
          </w:p>
        </w:tc>
        <w:tc>
          <w:tcPr>
            <w:tcW w:w="131" w:type="dxa"/>
          </w:tcPr>
          <w:p w14:paraId="6F915979" w14:textId="77777777" w:rsidR="00E657AE" w:rsidRPr="00620D78" w:rsidRDefault="00E657AE" w:rsidP="00E657AE">
            <w:pPr>
              <w:ind w:right="155"/>
              <w:jc w:val="right"/>
              <w:rPr>
                <w:rFonts w:ascii="Angsana New" w:hAnsi="Angsana New" w:cs="Angsana New"/>
                <w:snapToGrid w:val="0"/>
                <w:color w:val="000000"/>
                <w:lang w:eastAsia="th-TH"/>
              </w:rPr>
            </w:pPr>
          </w:p>
        </w:tc>
        <w:tc>
          <w:tcPr>
            <w:tcW w:w="1579" w:type="dxa"/>
            <w:tcBorders>
              <w:bottom w:val="single" w:sz="4" w:space="0" w:color="auto"/>
            </w:tcBorders>
          </w:tcPr>
          <w:p w14:paraId="36227A28" w14:textId="47C3B9DA" w:rsidR="00E657AE" w:rsidRPr="00620D78" w:rsidRDefault="00E657AE" w:rsidP="00E657AE">
            <w:pPr>
              <w:jc w:val="center"/>
              <w:rPr>
                <w:rFonts w:ascii="Angsana New" w:hAnsi="Angsana New" w:cs="Angsana New"/>
                <w:snapToGrid w:val="0"/>
                <w:cs/>
                <w:lang w:eastAsia="th-TH"/>
              </w:rPr>
            </w:pPr>
            <w:r w:rsidRPr="00620D78">
              <w:rPr>
                <w:rFonts w:ascii="Angsana New" w:hAnsi="Angsana New" w:cs="Angsana New"/>
                <w:snapToGrid w:val="0"/>
                <w:cs/>
                <w:lang w:eastAsia="th-TH"/>
              </w:rPr>
              <w:t>-</w:t>
            </w:r>
          </w:p>
        </w:tc>
        <w:tc>
          <w:tcPr>
            <w:tcW w:w="122" w:type="dxa"/>
          </w:tcPr>
          <w:p w14:paraId="63B52C77" w14:textId="77777777" w:rsidR="00E657AE" w:rsidRPr="00620D78" w:rsidRDefault="00E657AE" w:rsidP="00E657AE">
            <w:pPr>
              <w:jc w:val="center"/>
              <w:rPr>
                <w:rFonts w:ascii="Angsana New" w:hAnsi="Angsana New" w:cs="Angsana New"/>
                <w:snapToGrid w:val="0"/>
                <w:lang w:eastAsia="th-TH"/>
              </w:rPr>
            </w:pPr>
          </w:p>
        </w:tc>
        <w:tc>
          <w:tcPr>
            <w:tcW w:w="1588" w:type="dxa"/>
            <w:tcBorders>
              <w:bottom w:val="single" w:sz="4" w:space="0" w:color="auto"/>
            </w:tcBorders>
          </w:tcPr>
          <w:p w14:paraId="3877CC90" w14:textId="0AB9B624" w:rsidR="00E657AE" w:rsidRPr="00620D78" w:rsidRDefault="00E657AE" w:rsidP="00E657AE">
            <w:pPr>
              <w:jc w:val="center"/>
              <w:rPr>
                <w:rFonts w:ascii="Angsana New" w:hAnsi="Angsana New" w:cs="Angsana New"/>
                <w:snapToGrid w:val="0"/>
                <w:cs/>
                <w:lang w:eastAsia="th-TH"/>
              </w:rPr>
            </w:pPr>
            <w:r w:rsidRPr="00620D78">
              <w:rPr>
                <w:rFonts w:ascii="Angsana New" w:hAnsi="Angsana New" w:cs="Angsana New"/>
                <w:snapToGrid w:val="0"/>
                <w:cs/>
                <w:lang w:eastAsia="th-TH"/>
              </w:rPr>
              <w:t>-</w:t>
            </w:r>
          </w:p>
        </w:tc>
      </w:tr>
      <w:tr w:rsidR="00E657AE" w:rsidRPr="00620D78" w14:paraId="0072F4F8" w14:textId="77777777" w:rsidTr="00620D78">
        <w:tc>
          <w:tcPr>
            <w:tcW w:w="3981" w:type="dxa"/>
          </w:tcPr>
          <w:p w14:paraId="0E770D23" w14:textId="77F8EAE7" w:rsidR="00E657AE" w:rsidRPr="00620D78" w:rsidRDefault="00E657AE" w:rsidP="00E657AE">
            <w:pPr>
              <w:ind w:left="180" w:hanging="180"/>
              <w:rPr>
                <w:rFonts w:ascii="Angsana New" w:hAnsi="Angsana New" w:cs="Angsana New"/>
                <w:snapToGrid w:val="0"/>
                <w:color w:val="000000"/>
                <w:cs/>
                <w:lang w:eastAsia="th-TH"/>
              </w:rPr>
            </w:pPr>
            <w:r w:rsidRPr="00620D78">
              <w:rPr>
                <w:rFonts w:ascii="Angsana New" w:hAnsi="Angsana New" w:cs="Angsana New" w:hint="cs"/>
                <w:snapToGrid w:val="0"/>
                <w:color w:val="000000"/>
                <w:cs/>
                <w:lang w:eastAsia="th-TH"/>
              </w:rPr>
              <w:t>รวม</w:t>
            </w:r>
            <w:r w:rsidRPr="00620D78">
              <w:rPr>
                <w:rFonts w:ascii="Angsana New" w:hAnsi="Angsana New" w:cs="Angsana New"/>
                <w:snapToGrid w:val="0"/>
                <w:color w:val="000000"/>
                <w:cs/>
                <w:lang w:eastAsia="th-TH"/>
              </w:rPr>
              <w:t>ตราสารทุนที่กำหนดให้วัดมูลค่าด้วยมูลค่ายุติธรรมผ่านกำไรขาดทุนเบ็ดเสร็จอื่น</w:t>
            </w:r>
          </w:p>
        </w:tc>
        <w:tc>
          <w:tcPr>
            <w:tcW w:w="1509" w:type="dxa"/>
            <w:tcBorders>
              <w:top w:val="single" w:sz="4" w:space="0" w:color="auto"/>
              <w:bottom w:val="single" w:sz="4" w:space="0" w:color="auto"/>
            </w:tcBorders>
            <w:vAlign w:val="bottom"/>
          </w:tcPr>
          <w:p w14:paraId="083FAD98" w14:textId="505455F9" w:rsidR="00E657AE" w:rsidRPr="00620D78" w:rsidRDefault="00AB3FD3" w:rsidP="00E657AE">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cs/>
                <w:lang w:eastAsia="th-TH"/>
              </w:rPr>
              <w:t>559</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340</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513.35</w:t>
            </w:r>
          </w:p>
        </w:tc>
        <w:tc>
          <w:tcPr>
            <w:tcW w:w="90" w:type="dxa"/>
            <w:vAlign w:val="bottom"/>
          </w:tcPr>
          <w:p w14:paraId="0DF34456" w14:textId="77777777" w:rsidR="00E657AE" w:rsidRPr="00620D78" w:rsidRDefault="00E657AE" w:rsidP="00E657AE">
            <w:pPr>
              <w:ind w:right="138"/>
              <w:jc w:val="right"/>
              <w:rPr>
                <w:rFonts w:ascii="Angsana New" w:hAnsi="Angsana New" w:cs="Angsana New"/>
                <w:snapToGrid w:val="0"/>
                <w:color w:val="000000"/>
                <w:lang w:eastAsia="th-TH"/>
              </w:rPr>
            </w:pPr>
          </w:p>
        </w:tc>
        <w:tc>
          <w:tcPr>
            <w:tcW w:w="1530" w:type="dxa"/>
            <w:tcBorders>
              <w:top w:val="single" w:sz="4" w:space="0" w:color="auto"/>
              <w:bottom w:val="single" w:sz="4" w:space="0" w:color="auto"/>
            </w:tcBorders>
            <w:vAlign w:val="bottom"/>
          </w:tcPr>
          <w:p w14:paraId="48915FD9" w14:textId="5808366B" w:rsidR="00E657AE" w:rsidRPr="00620D78" w:rsidRDefault="00E657AE" w:rsidP="00E657AE">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574</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298</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293.57</w:t>
            </w:r>
          </w:p>
        </w:tc>
        <w:tc>
          <w:tcPr>
            <w:tcW w:w="131" w:type="dxa"/>
            <w:vAlign w:val="bottom"/>
          </w:tcPr>
          <w:p w14:paraId="0C16E20D" w14:textId="77777777" w:rsidR="00E657AE" w:rsidRPr="00620D78" w:rsidRDefault="00E657AE" w:rsidP="00E657AE">
            <w:pPr>
              <w:ind w:right="155"/>
              <w:jc w:val="right"/>
              <w:rPr>
                <w:rFonts w:ascii="Angsana New" w:hAnsi="Angsana New" w:cs="Angsana New"/>
                <w:snapToGrid w:val="0"/>
                <w:color w:val="000000"/>
                <w:lang w:eastAsia="th-TH"/>
              </w:rPr>
            </w:pPr>
          </w:p>
        </w:tc>
        <w:tc>
          <w:tcPr>
            <w:tcW w:w="1579" w:type="dxa"/>
            <w:tcBorders>
              <w:top w:val="single" w:sz="4" w:space="0" w:color="auto"/>
              <w:left w:val="nil"/>
              <w:bottom w:val="single" w:sz="4" w:space="0" w:color="auto"/>
              <w:right w:val="nil"/>
            </w:tcBorders>
            <w:vAlign w:val="bottom"/>
          </w:tcPr>
          <w:p w14:paraId="64EAB482" w14:textId="35EE2D93" w:rsidR="00E657AE" w:rsidRPr="00620D78" w:rsidRDefault="00707960" w:rsidP="00E657AE">
            <w:pPr>
              <w:ind w:right="182"/>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1,616,352.36</w:t>
            </w:r>
          </w:p>
        </w:tc>
        <w:tc>
          <w:tcPr>
            <w:tcW w:w="122" w:type="dxa"/>
            <w:tcBorders>
              <w:top w:val="nil"/>
              <w:left w:val="nil"/>
              <w:bottom w:val="nil"/>
              <w:right w:val="nil"/>
            </w:tcBorders>
            <w:vAlign w:val="bottom"/>
          </w:tcPr>
          <w:p w14:paraId="1B1BCA60" w14:textId="77777777" w:rsidR="00E657AE" w:rsidRPr="00620D78" w:rsidRDefault="00E657AE" w:rsidP="00E657AE">
            <w:pPr>
              <w:ind w:right="155"/>
              <w:jc w:val="right"/>
              <w:rPr>
                <w:rFonts w:ascii="Angsana New" w:hAnsi="Angsana New" w:cs="Angsana New"/>
                <w:snapToGrid w:val="0"/>
                <w:color w:val="000000"/>
                <w:lang w:eastAsia="th-TH"/>
              </w:rPr>
            </w:pPr>
          </w:p>
        </w:tc>
        <w:tc>
          <w:tcPr>
            <w:tcW w:w="1588" w:type="dxa"/>
            <w:tcBorders>
              <w:top w:val="single" w:sz="4" w:space="0" w:color="auto"/>
              <w:left w:val="nil"/>
              <w:bottom w:val="single" w:sz="4" w:space="0" w:color="auto"/>
              <w:right w:val="nil"/>
            </w:tcBorders>
            <w:vAlign w:val="bottom"/>
          </w:tcPr>
          <w:p w14:paraId="142F94FA" w14:textId="6FC66A86" w:rsidR="00E657AE" w:rsidRPr="00620D78" w:rsidRDefault="00E657AE" w:rsidP="00E657AE">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2,497,757.20</w:t>
            </w:r>
          </w:p>
        </w:tc>
      </w:tr>
      <w:tr w:rsidR="00E657AE" w:rsidRPr="00620D78" w14:paraId="3A203B36" w14:textId="77777777" w:rsidTr="00620D78">
        <w:tc>
          <w:tcPr>
            <w:tcW w:w="3981" w:type="dxa"/>
          </w:tcPr>
          <w:p w14:paraId="5E63F28B" w14:textId="77777777" w:rsidR="00E657AE" w:rsidRPr="00CF2DDB" w:rsidRDefault="00E657AE" w:rsidP="00E657AE">
            <w:pPr>
              <w:ind w:right="138"/>
              <w:rPr>
                <w:rFonts w:ascii="Angsana New" w:hAnsi="Angsana New" w:cs="Angsana New"/>
                <w:snapToGrid w:val="0"/>
                <w:color w:val="000000"/>
                <w:cs/>
                <w:lang w:eastAsia="th-TH"/>
              </w:rPr>
            </w:pPr>
            <w:r w:rsidRPr="00CF2DDB">
              <w:rPr>
                <w:rFonts w:ascii="Angsana New" w:hAnsi="Angsana New" w:cs="Angsana New"/>
                <w:snapToGrid w:val="0"/>
                <w:color w:val="000000"/>
                <w:spacing w:val="-10"/>
                <w:cs/>
                <w:lang w:eastAsia="th-TH"/>
              </w:rPr>
              <w:t>สินทรัพย์ทางการเงินที่วัดมูลค่าด้วย</w:t>
            </w:r>
          </w:p>
        </w:tc>
        <w:tc>
          <w:tcPr>
            <w:tcW w:w="1509" w:type="dxa"/>
          </w:tcPr>
          <w:p w14:paraId="74B55B3D" w14:textId="54E132BA" w:rsidR="00E657AE" w:rsidRPr="00620D78" w:rsidRDefault="00E657AE" w:rsidP="00E657AE">
            <w:pPr>
              <w:ind w:right="138"/>
              <w:rPr>
                <w:rFonts w:ascii="Angsana New" w:hAnsi="Angsana New" w:cs="Angsana New"/>
                <w:snapToGrid w:val="0"/>
                <w:color w:val="000000"/>
                <w:highlight w:val="yellow"/>
                <w:u w:val="single"/>
                <w:cs/>
                <w:lang w:eastAsia="th-TH"/>
              </w:rPr>
            </w:pPr>
          </w:p>
        </w:tc>
        <w:tc>
          <w:tcPr>
            <w:tcW w:w="90" w:type="dxa"/>
          </w:tcPr>
          <w:p w14:paraId="6C7A342F" w14:textId="77777777" w:rsidR="00E657AE" w:rsidRPr="00620D78" w:rsidRDefault="00E657AE" w:rsidP="00E657AE">
            <w:pPr>
              <w:ind w:right="138"/>
              <w:jc w:val="both"/>
              <w:rPr>
                <w:rFonts w:ascii="Angsana New" w:hAnsi="Angsana New" w:cs="Angsana New"/>
                <w:snapToGrid w:val="0"/>
                <w:color w:val="000000"/>
                <w:lang w:eastAsia="th-TH"/>
              </w:rPr>
            </w:pPr>
          </w:p>
        </w:tc>
        <w:tc>
          <w:tcPr>
            <w:tcW w:w="1530" w:type="dxa"/>
          </w:tcPr>
          <w:p w14:paraId="2730E730" w14:textId="77777777" w:rsidR="00E657AE" w:rsidRPr="00620D78" w:rsidRDefault="00E657AE" w:rsidP="00E657AE">
            <w:pPr>
              <w:ind w:right="138"/>
              <w:jc w:val="right"/>
              <w:rPr>
                <w:rFonts w:ascii="Angsana New" w:hAnsi="Angsana New" w:cs="Angsana New"/>
                <w:snapToGrid w:val="0"/>
                <w:color w:val="000000"/>
                <w:lang w:eastAsia="th-TH"/>
              </w:rPr>
            </w:pPr>
          </w:p>
        </w:tc>
        <w:tc>
          <w:tcPr>
            <w:tcW w:w="131" w:type="dxa"/>
          </w:tcPr>
          <w:p w14:paraId="1A21D682" w14:textId="77777777" w:rsidR="00E657AE" w:rsidRPr="00620D78" w:rsidRDefault="00E657AE" w:rsidP="00E657AE">
            <w:pPr>
              <w:ind w:right="155"/>
              <w:jc w:val="both"/>
              <w:rPr>
                <w:rFonts w:ascii="Angsana New" w:hAnsi="Angsana New" w:cs="Angsana New"/>
                <w:snapToGrid w:val="0"/>
                <w:color w:val="000000"/>
                <w:lang w:eastAsia="th-TH"/>
              </w:rPr>
            </w:pPr>
          </w:p>
        </w:tc>
        <w:tc>
          <w:tcPr>
            <w:tcW w:w="1579" w:type="dxa"/>
          </w:tcPr>
          <w:p w14:paraId="1F2F0A4D" w14:textId="77777777" w:rsidR="00E657AE" w:rsidRPr="00620D78" w:rsidRDefault="00E657AE" w:rsidP="00E657AE">
            <w:pPr>
              <w:ind w:right="182"/>
              <w:jc w:val="right"/>
              <w:rPr>
                <w:rFonts w:ascii="Angsana New" w:hAnsi="Angsana New" w:cs="Angsana New"/>
                <w:snapToGrid w:val="0"/>
                <w:color w:val="000000"/>
                <w:highlight w:val="yellow"/>
                <w:cs/>
                <w:lang w:eastAsia="th-TH"/>
              </w:rPr>
            </w:pPr>
          </w:p>
        </w:tc>
        <w:tc>
          <w:tcPr>
            <w:tcW w:w="122" w:type="dxa"/>
          </w:tcPr>
          <w:p w14:paraId="6AAAF3FA" w14:textId="77777777" w:rsidR="00E657AE" w:rsidRPr="00620D78" w:rsidRDefault="00E657AE" w:rsidP="00E657AE">
            <w:pPr>
              <w:ind w:right="155"/>
              <w:jc w:val="both"/>
              <w:rPr>
                <w:rFonts w:ascii="Angsana New" w:hAnsi="Angsana New" w:cs="Angsana New"/>
                <w:snapToGrid w:val="0"/>
                <w:color w:val="000000"/>
                <w:lang w:eastAsia="th-TH"/>
              </w:rPr>
            </w:pPr>
          </w:p>
        </w:tc>
        <w:tc>
          <w:tcPr>
            <w:tcW w:w="1588" w:type="dxa"/>
          </w:tcPr>
          <w:p w14:paraId="3B5EAD04" w14:textId="77777777" w:rsidR="00E657AE" w:rsidRPr="00620D78" w:rsidRDefault="00E657AE" w:rsidP="00E657AE">
            <w:pPr>
              <w:ind w:right="180"/>
              <w:jc w:val="right"/>
              <w:rPr>
                <w:rFonts w:ascii="Angsana New" w:hAnsi="Angsana New" w:cs="Angsana New"/>
                <w:snapToGrid w:val="0"/>
                <w:color w:val="000000"/>
                <w:cs/>
                <w:lang w:eastAsia="th-TH"/>
              </w:rPr>
            </w:pPr>
          </w:p>
        </w:tc>
      </w:tr>
      <w:tr w:rsidR="00E657AE" w:rsidRPr="00620D78" w14:paraId="0EA99A57" w14:textId="77777777" w:rsidTr="00620D78">
        <w:tc>
          <w:tcPr>
            <w:tcW w:w="3981" w:type="dxa"/>
          </w:tcPr>
          <w:p w14:paraId="675DD33D" w14:textId="77777777" w:rsidR="00E657AE" w:rsidRPr="00CF2DDB" w:rsidRDefault="00E657AE" w:rsidP="00E657AE">
            <w:pPr>
              <w:ind w:left="177"/>
              <w:rPr>
                <w:rFonts w:ascii="Angsana New" w:hAnsi="Angsana New" w:cs="Angsana New"/>
                <w:snapToGrid w:val="0"/>
                <w:color w:val="000000"/>
                <w:spacing w:val="-10"/>
                <w:cs/>
                <w:lang w:eastAsia="th-TH"/>
              </w:rPr>
            </w:pPr>
            <w:r w:rsidRPr="00CF2DDB">
              <w:rPr>
                <w:rFonts w:ascii="Angsana New" w:hAnsi="Angsana New" w:cs="Angsana New"/>
                <w:snapToGrid w:val="0"/>
                <w:color w:val="000000"/>
                <w:cs/>
                <w:lang w:eastAsia="th-TH"/>
              </w:rPr>
              <w:t>มูลค่า</w:t>
            </w:r>
            <w:r w:rsidRPr="00CF2DDB">
              <w:rPr>
                <w:rFonts w:ascii="Angsana New" w:hAnsi="Angsana New" w:cs="Angsana New"/>
                <w:snapToGrid w:val="0"/>
                <w:color w:val="000000"/>
                <w:spacing w:val="-10"/>
                <w:cs/>
                <w:lang w:eastAsia="th-TH"/>
              </w:rPr>
              <w:t>ยุติธรรมผ่านกำไรหรือขาดทุน</w:t>
            </w:r>
          </w:p>
        </w:tc>
        <w:tc>
          <w:tcPr>
            <w:tcW w:w="1509" w:type="dxa"/>
          </w:tcPr>
          <w:p w14:paraId="476E0A05" w14:textId="6A9814AB" w:rsidR="00E657AE" w:rsidRPr="00620D78" w:rsidRDefault="00E657AE" w:rsidP="00E657AE">
            <w:pPr>
              <w:ind w:left="177"/>
              <w:rPr>
                <w:rFonts w:ascii="Angsana New" w:hAnsi="Angsana New" w:cs="Angsana New"/>
                <w:snapToGrid w:val="0"/>
                <w:color w:val="000000"/>
                <w:spacing w:val="-10"/>
                <w:highlight w:val="yellow"/>
                <w:u w:val="single"/>
                <w:cs/>
                <w:lang w:eastAsia="th-TH"/>
              </w:rPr>
            </w:pPr>
          </w:p>
        </w:tc>
        <w:tc>
          <w:tcPr>
            <w:tcW w:w="90" w:type="dxa"/>
          </w:tcPr>
          <w:p w14:paraId="63833AFB" w14:textId="77777777" w:rsidR="00E657AE" w:rsidRPr="00620D78" w:rsidRDefault="00E657AE" w:rsidP="00E657AE">
            <w:pPr>
              <w:ind w:right="138"/>
              <w:jc w:val="both"/>
              <w:rPr>
                <w:rFonts w:ascii="Angsana New" w:hAnsi="Angsana New" w:cs="Angsana New"/>
                <w:snapToGrid w:val="0"/>
                <w:color w:val="000000"/>
                <w:lang w:eastAsia="th-TH"/>
              </w:rPr>
            </w:pPr>
          </w:p>
        </w:tc>
        <w:tc>
          <w:tcPr>
            <w:tcW w:w="1530" w:type="dxa"/>
          </w:tcPr>
          <w:p w14:paraId="3C7A8EDE" w14:textId="77777777" w:rsidR="00E657AE" w:rsidRPr="00620D78" w:rsidRDefault="00E657AE" w:rsidP="00E657AE">
            <w:pPr>
              <w:ind w:right="138"/>
              <w:jc w:val="right"/>
              <w:rPr>
                <w:rFonts w:ascii="Angsana New" w:hAnsi="Angsana New" w:cs="Angsana New"/>
                <w:snapToGrid w:val="0"/>
                <w:color w:val="000000"/>
                <w:lang w:eastAsia="th-TH"/>
              </w:rPr>
            </w:pPr>
          </w:p>
        </w:tc>
        <w:tc>
          <w:tcPr>
            <w:tcW w:w="131" w:type="dxa"/>
          </w:tcPr>
          <w:p w14:paraId="44C7B2C4" w14:textId="77777777" w:rsidR="00E657AE" w:rsidRPr="00620D78" w:rsidRDefault="00E657AE" w:rsidP="00E657AE">
            <w:pPr>
              <w:ind w:right="155"/>
              <w:jc w:val="both"/>
              <w:rPr>
                <w:rFonts w:ascii="Angsana New" w:hAnsi="Angsana New" w:cs="Angsana New"/>
                <w:snapToGrid w:val="0"/>
                <w:color w:val="000000"/>
                <w:lang w:eastAsia="th-TH"/>
              </w:rPr>
            </w:pPr>
          </w:p>
        </w:tc>
        <w:tc>
          <w:tcPr>
            <w:tcW w:w="1579" w:type="dxa"/>
          </w:tcPr>
          <w:p w14:paraId="3C21D40F" w14:textId="77777777" w:rsidR="00E657AE" w:rsidRPr="00620D78" w:rsidRDefault="00E657AE" w:rsidP="00E657AE">
            <w:pPr>
              <w:ind w:right="182"/>
              <w:jc w:val="right"/>
              <w:rPr>
                <w:rFonts w:ascii="Angsana New" w:hAnsi="Angsana New" w:cs="Angsana New"/>
                <w:snapToGrid w:val="0"/>
                <w:color w:val="000000"/>
                <w:highlight w:val="yellow"/>
                <w:cs/>
                <w:lang w:eastAsia="th-TH"/>
              </w:rPr>
            </w:pPr>
          </w:p>
        </w:tc>
        <w:tc>
          <w:tcPr>
            <w:tcW w:w="122" w:type="dxa"/>
          </w:tcPr>
          <w:p w14:paraId="78D10888" w14:textId="77777777" w:rsidR="00E657AE" w:rsidRPr="00620D78" w:rsidRDefault="00E657AE" w:rsidP="00E657AE">
            <w:pPr>
              <w:ind w:right="155"/>
              <w:jc w:val="both"/>
              <w:rPr>
                <w:rFonts w:ascii="Angsana New" w:hAnsi="Angsana New" w:cs="Angsana New"/>
                <w:snapToGrid w:val="0"/>
                <w:color w:val="000000"/>
                <w:lang w:eastAsia="th-TH"/>
              </w:rPr>
            </w:pPr>
          </w:p>
        </w:tc>
        <w:tc>
          <w:tcPr>
            <w:tcW w:w="1588" w:type="dxa"/>
          </w:tcPr>
          <w:p w14:paraId="06413562" w14:textId="77777777" w:rsidR="00E657AE" w:rsidRPr="00620D78" w:rsidRDefault="00E657AE" w:rsidP="00E657AE">
            <w:pPr>
              <w:ind w:right="180"/>
              <w:jc w:val="right"/>
              <w:rPr>
                <w:rFonts w:ascii="Angsana New" w:hAnsi="Angsana New" w:cs="Angsana New"/>
                <w:snapToGrid w:val="0"/>
                <w:color w:val="000000"/>
                <w:cs/>
                <w:lang w:eastAsia="th-TH"/>
              </w:rPr>
            </w:pPr>
          </w:p>
        </w:tc>
      </w:tr>
      <w:tr w:rsidR="00E657AE" w:rsidRPr="00620D78" w14:paraId="65C6BA7B" w14:textId="77777777" w:rsidTr="00620D78">
        <w:tc>
          <w:tcPr>
            <w:tcW w:w="3981" w:type="dxa"/>
          </w:tcPr>
          <w:p w14:paraId="3BAF4947" w14:textId="2C142A10" w:rsidR="00E657AE" w:rsidRPr="00620D78" w:rsidRDefault="00E657AE" w:rsidP="00CF2DDB">
            <w:pPr>
              <w:ind w:firstLine="185"/>
              <w:rPr>
                <w:rFonts w:ascii="Angsana New" w:hAnsi="Angsana New" w:cs="Angsana New"/>
                <w:snapToGrid w:val="0"/>
                <w:color w:val="000000"/>
                <w:spacing w:val="-10"/>
                <w:cs/>
                <w:lang w:eastAsia="th-TH"/>
              </w:rPr>
            </w:pPr>
            <w:r w:rsidRPr="00620D78">
              <w:rPr>
                <w:rFonts w:ascii="Angsana New" w:hAnsi="Angsana New" w:cs="Angsana New"/>
                <w:snapToGrid w:val="0"/>
                <w:color w:val="000000"/>
                <w:cs/>
                <w:lang w:eastAsia="th-TH"/>
              </w:rPr>
              <w:t>เงิน</w:t>
            </w:r>
            <w:r w:rsidRPr="00CF2DDB">
              <w:rPr>
                <w:rFonts w:ascii="Angsana New" w:eastAsia="Angsana New" w:hAnsi="Angsana New" w:cs="Angsana New"/>
                <w:cs/>
              </w:rPr>
              <w:t>ลงทุน</w:t>
            </w:r>
            <w:r w:rsidRPr="00620D78">
              <w:rPr>
                <w:rFonts w:ascii="Angsana New" w:hAnsi="Angsana New" w:cs="Angsana New"/>
                <w:snapToGrid w:val="0"/>
                <w:color w:val="000000"/>
                <w:cs/>
                <w:lang w:eastAsia="th-TH"/>
              </w:rPr>
              <w:t>ในหน่วยลงทุน</w:t>
            </w:r>
            <w:r w:rsidRPr="00620D78">
              <w:rPr>
                <w:rFonts w:ascii="Angsana New" w:hAnsi="Angsana New" w:cs="Angsana New" w:hint="cs"/>
                <w:snapToGrid w:val="0"/>
                <w:color w:val="000000"/>
                <w:cs/>
                <w:lang w:eastAsia="th-TH"/>
              </w:rPr>
              <w:t>ในกองทุนเปิด</w:t>
            </w:r>
          </w:p>
        </w:tc>
        <w:tc>
          <w:tcPr>
            <w:tcW w:w="1509" w:type="dxa"/>
            <w:tcBorders>
              <w:bottom w:val="single" w:sz="4" w:space="0" w:color="auto"/>
            </w:tcBorders>
          </w:tcPr>
          <w:p w14:paraId="4E9AFD63" w14:textId="44F740A8" w:rsidR="00E657AE" w:rsidRPr="00620D78" w:rsidRDefault="009E2F34" w:rsidP="00E657AE">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88,859,738.26</w:t>
            </w:r>
          </w:p>
        </w:tc>
        <w:tc>
          <w:tcPr>
            <w:tcW w:w="90" w:type="dxa"/>
          </w:tcPr>
          <w:p w14:paraId="2AF79B94" w14:textId="77777777" w:rsidR="00E657AE" w:rsidRPr="00620D78" w:rsidRDefault="00E657AE" w:rsidP="00E657AE">
            <w:pPr>
              <w:ind w:right="138"/>
              <w:jc w:val="right"/>
              <w:rPr>
                <w:rFonts w:ascii="Angsana New" w:hAnsi="Angsana New" w:cs="Angsana New"/>
                <w:snapToGrid w:val="0"/>
                <w:color w:val="000000"/>
                <w:highlight w:val="yellow"/>
                <w:lang w:eastAsia="th-TH"/>
              </w:rPr>
            </w:pPr>
          </w:p>
        </w:tc>
        <w:tc>
          <w:tcPr>
            <w:tcW w:w="1530" w:type="dxa"/>
            <w:tcBorders>
              <w:bottom w:val="single" w:sz="4" w:space="0" w:color="auto"/>
            </w:tcBorders>
          </w:tcPr>
          <w:p w14:paraId="781843B8" w14:textId="361B1C72" w:rsidR="00E657AE" w:rsidRPr="00620D78" w:rsidRDefault="00E657AE" w:rsidP="00E657AE">
            <w:pPr>
              <w:ind w:right="138"/>
              <w:jc w:val="right"/>
              <w:rPr>
                <w:rFonts w:ascii="Angsana New" w:hAnsi="Angsana New" w:cs="Angsana New"/>
                <w:snapToGrid w:val="0"/>
                <w:color w:val="000000"/>
                <w:highlight w:val="yellow"/>
                <w:lang w:eastAsia="th-TH"/>
              </w:rPr>
            </w:pPr>
            <w:r w:rsidRPr="00620D78">
              <w:rPr>
                <w:rFonts w:ascii="Angsana New" w:hAnsi="Angsana New" w:cs="Angsana New"/>
                <w:snapToGrid w:val="0"/>
                <w:color w:val="000000"/>
                <w:lang w:eastAsia="th-TH"/>
              </w:rPr>
              <w:t>70,437,144.32</w:t>
            </w:r>
          </w:p>
        </w:tc>
        <w:tc>
          <w:tcPr>
            <w:tcW w:w="131" w:type="dxa"/>
          </w:tcPr>
          <w:p w14:paraId="55EAEA92" w14:textId="77777777" w:rsidR="00E657AE" w:rsidRPr="00620D78" w:rsidRDefault="00E657AE" w:rsidP="00E657AE">
            <w:pPr>
              <w:ind w:right="155"/>
              <w:jc w:val="right"/>
              <w:rPr>
                <w:rFonts w:ascii="Angsana New" w:hAnsi="Angsana New" w:cs="Angsana New"/>
                <w:snapToGrid w:val="0"/>
                <w:color w:val="000000"/>
                <w:highlight w:val="yellow"/>
                <w:lang w:eastAsia="th-TH"/>
              </w:rPr>
            </w:pPr>
          </w:p>
        </w:tc>
        <w:tc>
          <w:tcPr>
            <w:tcW w:w="1579" w:type="dxa"/>
            <w:tcBorders>
              <w:bottom w:val="single" w:sz="4" w:space="0" w:color="auto"/>
            </w:tcBorders>
          </w:tcPr>
          <w:p w14:paraId="3035BF47" w14:textId="76288CCB" w:rsidR="00E657AE" w:rsidRPr="00620D78" w:rsidRDefault="00FE48CC" w:rsidP="00E657AE">
            <w:pPr>
              <w:ind w:right="182"/>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67,035,258.03</w:t>
            </w:r>
          </w:p>
        </w:tc>
        <w:tc>
          <w:tcPr>
            <w:tcW w:w="122" w:type="dxa"/>
          </w:tcPr>
          <w:p w14:paraId="18F7D146" w14:textId="77777777" w:rsidR="00E657AE" w:rsidRPr="00620D78" w:rsidRDefault="00E657AE" w:rsidP="00E657AE">
            <w:pPr>
              <w:ind w:right="155"/>
              <w:jc w:val="right"/>
              <w:rPr>
                <w:rFonts w:ascii="Angsana New" w:hAnsi="Angsana New" w:cs="Angsana New"/>
                <w:snapToGrid w:val="0"/>
                <w:color w:val="000000"/>
                <w:highlight w:val="yellow"/>
                <w:lang w:eastAsia="th-TH"/>
              </w:rPr>
            </w:pPr>
          </w:p>
        </w:tc>
        <w:tc>
          <w:tcPr>
            <w:tcW w:w="1588" w:type="dxa"/>
            <w:tcBorders>
              <w:bottom w:val="single" w:sz="4" w:space="0" w:color="auto"/>
            </w:tcBorders>
          </w:tcPr>
          <w:p w14:paraId="76243308" w14:textId="342D8E2A" w:rsidR="00E657AE" w:rsidRPr="00620D78" w:rsidRDefault="00E657AE" w:rsidP="00E657AE">
            <w:pPr>
              <w:ind w:right="180"/>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39,063,244.29</w:t>
            </w:r>
          </w:p>
        </w:tc>
      </w:tr>
      <w:tr w:rsidR="00E657AE" w:rsidRPr="00620D78" w14:paraId="5678B584" w14:textId="77777777" w:rsidTr="00620D78">
        <w:tc>
          <w:tcPr>
            <w:tcW w:w="3981" w:type="dxa"/>
          </w:tcPr>
          <w:p w14:paraId="46C7280E" w14:textId="77777777" w:rsidR="00E657AE" w:rsidRPr="00620D78" w:rsidRDefault="00E657AE" w:rsidP="00E657AE">
            <w:pPr>
              <w:ind w:left="180" w:hanging="180"/>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รวมสินทรัพย์ทางการเงินที่วัดมูลค่าด้วย</w:t>
            </w:r>
          </w:p>
          <w:p w14:paraId="01B91495" w14:textId="6158692A" w:rsidR="00E657AE" w:rsidRPr="00620D78" w:rsidRDefault="00E657AE" w:rsidP="00E657AE">
            <w:pPr>
              <w:ind w:left="180"/>
              <w:rPr>
                <w:rFonts w:asciiTheme="majorBidi" w:hAnsiTheme="majorBidi" w:cstheme="majorBidi"/>
                <w:b/>
                <w:bCs/>
                <w:cs/>
              </w:rPr>
            </w:pPr>
            <w:r w:rsidRPr="00620D78">
              <w:rPr>
                <w:rFonts w:ascii="Angsana New" w:hAnsi="Angsana New" w:cs="Angsana New"/>
                <w:snapToGrid w:val="0"/>
                <w:color w:val="000000"/>
                <w:cs/>
                <w:lang w:eastAsia="th-TH"/>
              </w:rPr>
              <w:t>มูลค่ายุติธรรมผ่านกำไรหรือขาดทุน</w:t>
            </w:r>
          </w:p>
        </w:tc>
        <w:tc>
          <w:tcPr>
            <w:tcW w:w="1509" w:type="dxa"/>
            <w:tcBorders>
              <w:top w:val="single" w:sz="4" w:space="0" w:color="auto"/>
              <w:bottom w:val="single" w:sz="4" w:space="0" w:color="auto"/>
            </w:tcBorders>
          </w:tcPr>
          <w:p w14:paraId="576AF515" w14:textId="77777777" w:rsidR="00E657AE" w:rsidRPr="00620D78" w:rsidRDefault="00E657AE" w:rsidP="00E657AE">
            <w:pPr>
              <w:ind w:right="138"/>
              <w:jc w:val="right"/>
              <w:rPr>
                <w:rFonts w:ascii="Angsana New" w:hAnsi="Angsana New" w:cs="Angsana New"/>
                <w:snapToGrid w:val="0"/>
                <w:color w:val="000000"/>
                <w:highlight w:val="yellow"/>
                <w:lang w:eastAsia="th-TH"/>
              </w:rPr>
            </w:pPr>
          </w:p>
          <w:p w14:paraId="3457477C" w14:textId="20D3C9EF" w:rsidR="00E657AE" w:rsidRPr="00620D78" w:rsidRDefault="009E2F34" w:rsidP="00E657AE">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88,859,738.26</w:t>
            </w:r>
          </w:p>
        </w:tc>
        <w:tc>
          <w:tcPr>
            <w:tcW w:w="90" w:type="dxa"/>
          </w:tcPr>
          <w:p w14:paraId="135E3219" w14:textId="77777777" w:rsidR="00E657AE" w:rsidRPr="00620D78" w:rsidRDefault="00E657AE" w:rsidP="00E657AE">
            <w:pPr>
              <w:ind w:right="138"/>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tcPr>
          <w:p w14:paraId="4890A7DB" w14:textId="77777777" w:rsidR="00E657AE" w:rsidRPr="00620D78" w:rsidRDefault="00E657AE" w:rsidP="00E657AE">
            <w:pPr>
              <w:ind w:right="138"/>
              <w:jc w:val="right"/>
              <w:rPr>
                <w:rFonts w:ascii="Angsana New" w:hAnsi="Angsana New" w:cs="Angsana New"/>
                <w:snapToGrid w:val="0"/>
                <w:color w:val="000000"/>
                <w:highlight w:val="yellow"/>
                <w:lang w:eastAsia="th-TH"/>
              </w:rPr>
            </w:pPr>
          </w:p>
          <w:p w14:paraId="1FB4AF98" w14:textId="708453FF" w:rsidR="00E657AE" w:rsidRPr="00620D78" w:rsidRDefault="00E657AE" w:rsidP="00E657AE">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70,437,144.32</w:t>
            </w:r>
          </w:p>
        </w:tc>
        <w:tc>
          <w:tcPr>
            <w:tcW w:w="131" w:type="dxa"/>
          </w:tcPr>
          <w:p w14:paraId="71C10AC5" w14:textId="77777777" w:rsidR="00E657AE" w:rsidRPr="00620D78" w:rsidRDefault="00E657AE" w:rsidP="00E657AE">
            <w:pPr>
              <w:ind w:right="155"/>
              <w:jc w:val="both"/>
              <w:rPr>
                <w:rFonts w:ascii="Angsana New" w:hAnsi="Angsana New" w:cs="Angsana New"/>
                <w:snapToGrid w:val="0"/>
                <w:color w:val="000000"/>
                <w:lang w:eastAsia="th-TH"/>
              </w:rPr>
            </w:pPr>
          </w:p>
        </w:tc>
        <w:tc>
          <w:tcPr>
            <w:tcW w:w="1579" w:type="dxa"/>
            <w:tcBorders>
              <w:top w:val="single" w:sz="4" w:space="0" w:color="auto"/>
              <w:bottom w:val="single" w:sz="4" w:space="0" w:color="auto"/>
            </w:tcBorders>
          </w:tcPr>
          <w:p w14:paraId="35A0C1E3" w14:textId="77777777" w:rsidR="00E657AE" w:rsidRPr="00620D78" w:rsidRDefault="00E657AE" w:rsidP="00E657AE">
            <w:pPr>
              <w:ind w:right="182"/>
              <w:jc w:val="right"/>
              <w:rPr>
                <w:rFonts w:ascii="Angsana New" w:hAnsi="Angsana New" w:cs="Angsana New"/>
                <w:snapToGrid w:val="0"/>
                <w:color w:val="000000"/>
                <w:highlight w:val="yellow"/>
                <w:lang w:eastAsia="th-TH"/>
              </w:rPr>
            </w:pPr>
          </w:p>
          <w:p w14:paraId="15C71C62" w14:textId="26C44FE3" w:rsidR="00E657AE" w:rsidRPr="00620D78" w:rsidRDefault="00FE48CC" w:rsidP="00E657AE">
            <w:pPr>
              <w:ind w:right="182"/>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67,035,258.03</w:t>
            </w:r>
          </w:p>
        </w:tc>
        <w:tc>
          <w:tcPr>
            <w:tcW w:w="122" w:type="dxa"/>
          </w:tcPr>
          <w:p w14:paraId="129895F9" w14:textId="77777777" w:rsidR="00E657AE" w:rsidRPr="00620D78" w:rsidRDefault="00E657AE" w:rsidP="00E657AE">
            <w:pPr>
              <w:ind w:right="155"/>
              <w:jc w:val="both"/>
              <w:rPr>
                <w:rFonts w:ascii="Angsana New" w:hAnsi="Angsana New" w:cs="Angsana New"/>
                <w:snapToGrid w:val="0"/>
                <w:color w:val="000000"/>
                <w:lang w:eastAsia="th-TH"/>
              </w:rPr>
            </w:pPr>
          </w:p>
        </w:tc>
        <w:tc>
          <w:tcPr>
            <w:tcW w:w="1588" w:type="dxa"/>
            <w:tcBorders>
              <w:top w:val="single" w:sz="4" w:space="0" w:color="auto"/>
              <w:bottom w:val="single" w:sz="4" w:space="0" w:color="auto"/>
            </w:tcBorders>
          </w:tcPr>
          <w:p w14:paraId="5026CD68" w14:textId="77777777" w:rsidR="00E657AE" w:rsidRPr="00620D78" w:rsidRDefault="00E657AE" w:rsidP="00E657AE">
            <w:pPr>
              <w:ind w:right="182"/>
              <w:jc w:val="right"/>
              <w:rPr>
                <w:rFonts w:ascii="Angsana New" w:hAnsi="Angsana New" w:cs="Angsana New"/>
                <w:snapToGrid w:val="0"/>
                <w:color w:val="000000"/>
                <w:highlight w:val="yellow"/>
                <w:lang w:eastAsia="th-TH"/>
              </w:rPr>
            </w:pPr>
          </w:p>
          <w:p w14:paraId="02BE380B" w14:textId="7BA2E518" w:rsidR="00E657AE" w:rsidRPr="00620D78" w:rsidRDefault="00E657AE" w:rsidP="00E657AE">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39,063,244.29</w:t>
            </w:r>
          </w:p>
        </w:tc>
      </w:tr>
      <w:tr w:rsidR="00E657AE" w:rsidRPr="00620D78" w14:paraId="1318E7A7" w14:textId="77777777" w:rsidTr="00620D78">
        <w:tc>
          <w:tcPr>
            <w:tcW w:w="3981" w:type="dxa"/>
          </w:tcPr>
          <w:p w14:paraId="5ACDD865" w14:textId="361B8FCA" w:rsidR="00E657AE" w:rsidRPr="00CF2DDB" w:rsidRDefault="00E657AE" w:rsidP="00E657AE">
            <w:pPr>
              <w:jc w:val="thaiDistribute"/>
              <w:rPr>
                <w:rFonts w:asciiTheme="majorBidi" w:hAnsiTheme="majorBidi" w:cstheme="majorBidi"/>
              </w:rPr>
            </w:pPr>
            <w:r w:rsidRPr="00CF2DDB">
              <w:rPr>
                <w:rFonts w:asciiTheme="majorBidi" w:hAnsiTheme="majorBidi" w:cstheme="majorBidi"/>
                <w:cs/>
              </w:rPr>
              <w:t>รวมสินทรัพย์ทางการเงินอื่น</w:t>
            </w:r>
            <w:r w:rsidRPr="00CF2DDB">
              <w:rPr>
                <w:rFonts w:asciiTheme="majorBidi" w:hAnsiTheme="majorBidi" w:cstheme="majorBidi" w:hint="cs"/>
                <w:cs/>
              </w:rPr>
              <w:t xml:space="preserve"> </w:t>
            </w:r>
            <w:r w:rsidRPr="00CF2DDB">
              <w:rPr>
                <w:rFonts w:asciiTheme="majorBidi" w:hAnsiTheme="majorBidi" w:cstheme="majorBidi"/>
              </w:rPr>
              <w:t xml:space="preserve">– </w:t>
            </w:r>
            <w:r w:rsidRPr="00CF2DDB">
              <w:rPr>
                <w:rFonts w:asciiTheme="majorBidi" w:hAnsiTheme="majorBidi" w:cstheme="majorBidi"/>
                <w:cs/>
              </w:rPr>
              <w:t xml:space="preserve">สุทธิ </w:t>
            </w:r>
          </w:p>
        </w:tc>
        <w:tc>
          <w:tcPr>
            <w:tcW w:w="1509" w:type="dxa"/>
            <w:tcBorders>
              <w:top w:val="single" w:sz="4" w:space="0" w:color="auto"/>
              <w:bottom w:val="double" w:sz="4" w:space="0" w:color="auto"/>
            </w:tcBorders>
          </w:tcPr>
          <w:p w14:paraId="25F38FBB" w14:textId="08535B98" w:rsidR="00E657AE" w:rsidRPr="00620D78" w:rsidRDefault="009E2F34" w:rsidP="00E657AE">
            <w:pPr>
              <w:ind w:right="138"/>
              <w:jc w:val="right"/>
              <w:rPr>
                <w:rFonts w:ascii="Angsana New" w:hAnsi="Angsana New" w:cs="Angsana New"/>
                <w:snapToGrid w:val="0"/>
                <w:color w:val="000000"/>
                <w:highlight w:val="yellow"/>
                <w:lang w:eastAsia="th-TH"/>
              </w:rPr>
            </w:pPr>
            <w:r w:rsidRPr="00620D78">
              <w:rPr>
                <w:rFonts w:ascii="Angsana New" w:hAnsi="Angsana New" w:cs="Angsana New"/>
                <w:snapToGrid w:val="0"/>
                <w:color w:val="000000"/>
                <w:cs/>
                <w:lang w:eastAsia="th-TH"/>
              </w:rPr>
              <w:t>694</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558</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752.11</w:t>
            </w:r>
          </w:p>
        </w:tc>
        <w:tc>
          <w:tcPr>
            <w:tcW w:w="90" w:type="dxa"/>
          </w:tcPr>
          <w:p w14:paraId="0BDDC823" w14:textId="77777777" w:rsidR="00E657AE" w:rsidRPr="00620D78" w:rsidRDefault="00E657AE" w:rsidP="00E657AE">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565399F7" w14:textId="0CD2749D" w:rsidR="00E657AE" w:rsidRPr="00620D78" w:rsidRDefault="00E657AE" w:rsidP="00E657AE">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1</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287</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292</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707.59</w:t>
            </w:r>
          </w:p>
        </w:tc>
        <w:tc>
          <w:tcPr>
            <w:tcW w:w="131" w:type="dxa"/>
          </w:tcPr>
          <w:p w14:paraId="60467BDC" w14:textId="77777777" w:rsidR="00E657AE" w:rsidRPr="00620D78" w:rsidRDefault="00E657AE" w:rsidP="00E657AE">
            <w:pPr>
              <w:ind w:right="155"/>
              <w:jc w:val="both"/>
              <w:rPr>
                <w:rFonts w:ascii="Angsana New" w:hAnsi="Angsana New" w:cs="Angsana New"/>
                <w:snapToGrid w:val="0"/>
                <w:color w:val="000000"/>
                <w:lang w:eastAsia="th-TH"/>
              </w:rPr>
            </w:pPr>
          </w:p>
        </w:tc>
        <w:tc>
          <w:tcPr>
            <w:tcW w:w="1579" w:type="dxa"/>
            <w:tcBorders>
              <w:top w:val="single" w:sz="4" w:space="0" w:color="auto"/>
              <w:bottom w:val="double" w:sz="4" w:space="0" w:color="auto"/>
            </w:tcBorders>
          </w:tcPr>
          <w:p w14:paraId="0B0A8CAE" w14:textId="660B9722" w:rsidR="00E657AE" w:rsidRPr="00620D78" w:rsidRDefault="00FE48CC" w:rsidP="00E657AE">
            <w:pPr>
              <w:ind w:right="182"/>
              <w:jc w:val="right"/>
              <w:rPr>
                <w:rFonts w:ascii="Angsana New" w:hAnsi="Angsana New" w:cs="Angsana New"/>
                <w:snapToGrid w:val="0"/>
                <w:color w:val="000000"/>
                <w:highlight w:val="yellow"/>
                <w:lang w:eastAsia="th-TH"/>
              </w:rPr>
            </w:pPr>
            <w:r w:rsidRPr="00620D78">
              <w:rPr>
                <w:rFonts w:ascii="Angsana New" w:hAnsi="Angsana New" w:cs="Angsana New"/>
                <w:snapToGrid w:val="0"/>
                <w:color w:val="000000"/>
                <w:cs/>
                <w:lang w:eastAsia="th-TH"/>
              </w:rPr>
              <w:t>114</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761</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235.94</w:t>
            </w:r>
          </w:p>
        </w:tc>
        <w:tc>
          <w:tcPr>
            <w:tcW w:w="122" w:type="dxa"/>
          </w:tcPr>
          <w:p w14:paraId="2EC395F3" w14:textId="77777777" w:rsidR="00E657AE" w:rsidRPr="00620D78" w:rsidRDefault="00E657AE" w:rsidP="00E657AE">
            <w:pPr>
              <w:ind w:right="155"/>
              <w:jc w:val="both"/>
              <w:rPr>
                <w:rFonts w:ascii="Angsana New" w:hAnsi="Angsana New" w:cs="Angsana New"/>
                <w:snapToGrid w:val="0"/>
                <w:color w:val="000000"/>
                <w:lang w:eastAsia="th-TH"/>
              </w:rPr>
            </w:pPr>
          </w:p>
        </w:tc>
        <w:tc>
          <w:tcPr>
            <w:tcW w:w="1588" w:type="dxa"/>
            <w:tcBorders>
              <w:top w:val="single" w:sz="4" w:space="0" w:color="auto"/>
              <w:bottom w:val="double" w:sz="4" w:space="0" w:color="auto"/>
            </w:tcBorders>
          </w:tcPr>
          <w:p w14:paraId="205C6199" w14:textId="192E23EE" w:rsidR="00E657AE" w:rsidRPr="00620D78" w:rsidRDefault="00E657AE" w:rsidP="00E657AE">
            <w:pPr>
              <w:ind w:right="180"/>
              <w:jc w:val="right"/>
              <w:rPr>
                <w:rFonts w:ascii="Angsana New" w:hAnsi="Angsana New" w:cs="Angsana New"/>
                <w:snapToGrid w:val="0"/>
                <w:color w:val="000000"/>
                <w:lang w:eastAsia="th-TH"/>
              </w:rPr>
            </w:pPr>
            <w:r w:rsidRPr="00620D78">
              <w:rPr>
                <w:rFonts w:ascii="Angsana New" w:hAnsi="Angsana New" w:cs="Angsana New"/>
                <w:snapToGrid w:val="0"/>
                <w:color w:val="000000"/>
                <w:cs/>
                <w:lang w:eastAsia="th-TH"/>
              </w:rPr>
              <w:t>184</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174</w:t>
            </w:r>
            <w:r w:rsidRPr="00620D78">
              <w:rPr>
                <w:rFonts w:ascii="Angsana New" w:hAnsi="Angsana New" w:cs="Angsana New"/>
                <w:snapToGrid w:val="0"/>
                <w:color w:val="000000"/>
                <w:lang w:eastAsia="th-TH"/>
              </w:rPr>
              <w:t>,</w:t>
            </w:r>
            <w:r w:rsidRPr="00620D78">
              <w:rPr>
                <w:rFonts w:ascii="Angsana New" w:hAnsi="Angsana New" w:cs="Angsana New"/>
                <w:snapToGrid w:val="0"/>
                <w:color w:val="000000"/>
                <w:cs/>
                <w:lang w:eastAsia="th-TH"/>
              </w:rPr>
              <w:t>116.05</w:t>
            </w:r>
          </w:p>
        </w:tc>
      </w:tr>
      <w:tr w:rsidR="00E657AE" w:rsidRPr="00620D78" w14:paraId="35D50549" w14:textId="77777777" w:rsidTr="00620D78">
        <w:tc>
          <w:tcPr>
            <w:tcW w:w="3981" w:type="dxa"/>
          </w:tcPr>
          <w:p w14:paraId="22F2A85E" w14:textId="77777777" w:rsidR="00E657AE" w:rsidRPr="00C5098C" w:rsidRDefault="00E657AE" w:rsidP="00E657AE">
            <w:pPr>
              <w:jc w:val="thaiDistribute"/>
              <w:rPr>
                <w:rFonts w:asciiTheme="majorBidi" w:hAnsiTheme="majorBidi" w:cstheme="majorBidi"/>
                <w:b/>
                <w:bCs/>
                <w:sz w:val="16"/>
                <w:szCs w:val="16"/>
                <w:cs/>
              </w:rPr>
            </w:pPr>
          </w:p>
        </w:tc>
        <w:tc>
          <w:tcPr>
            <w:tcW w:w="1509" w:type="dxa"/>
            <w:tcBorders>
              <w:top w:val="double" w:sz="4" w:space="0" w:color="auto"/>
            </w:tcBorders>
          </w:tcPr>
          <w:p w14:paraId="5231F61D" w14:textId="77777777" w:rsidR="00E657AE" w:rsidRPr="00C5098C" w:rsidRDefault="00E657AE" w:rsidP="00E657AE">
            <w:pPr>
              <w:ind w:right="138"/>
              <w:jc w:val="right"/>
              <w:rPr>
                <w:rFonts w:ascii="Angsana New" w:hAnsi="Angsana New" w:cs="Angsana New"/>
                <w:snapToGrid w:val="0"/>
                <w:color w:val="000000"/>
                <w:sz w:val="16"/>
                <w:szCs w:val="16"/>
                <w:highlight w:val="yellow"/>
                <w:cs/>
                <w:lang w:eastAsia="th-TH"/>
              </w:rPr>
            </w:pPr>
          </w:p>
        </w:tc>
        <w:tc>
          <w:tcPr>
            <w:tcW w:w="90" w:type="dxa"/>
          </w:tcPr>
          <w:p w14:paraId="61BB99D0" w14:textId="77777777" w:rsidR="00E657AE" w:rsidRPr="00C5098C" w:rsidRDefault="00E657AE" w:rsidP="00E657AE">
            <w:pPr>
              <w:ind w:right="138"/>
              <w:jc w:val="both"/>
              <w:rPr>
                <w:rFonts w:ascii="Angsana New" w:hAnsi="Angsana New" w:cs="Angsana New"/>
                <w:snapToGrid w:val="0"/>
                <w:color w:val="000000"/>
                <w:sz w:val="16"/>
                <w:szCs w:val="16"/>
                <w:lang w:eastAsia="th-TH"/>
              </w:rPr>
            </w:pPr>
          </w:p>
        </w:tc>
        <w:tc>
          <w:tcPr>
            <w:tcW w:w="1530" w:type="dxa"/>
            <w:tcBorders>
              <w:top w:val="double" w:sz="4" w:space="0" w:color="auto"/>
            </w:tcBorders>
          </w:tcPr>
          <w:p w14:paraId="7508B440" w14:textId="77777777" w:rsidR="00E657AE" w:rsidRPr="00C5098C" w:rsidRDefault="00E657AE" w:rsidP="00E657AE">
            <w:pPr>
              <w:ind w:right="138"/>
              <w:jc w:val="right"/>
              <w:rPr>
                <w:rFonts w:ascii="Angsana New" w:hAnsi="Angsana New" w:cs="Angsana New"/>
                <w:snapToGrid w:val="0"/>
                <w:color w:val="000000"/>
                <w:sz w:val="16"/>
                <w:szCs w:val="16"/>
                <w:lang w:eastAsia="th-TH"/>
              </w:rPr>
            </w:pPr>
          </w:p>
        </w:tc>
        <w:tc>
          <w:tcPr>
            <w:tcW w:w="131" w:type="dxa"/>
          </w:tcPr>
          <w:p w14:paraId="69F7E678" w14:textId="77777777" w:rsidR="00E657AE" w:rsidRPr="00C5098C" w:rsidRDefault="00E657AE" w:rsidP="00E657AE">
            <w:pPr>
              <w:ind w:right="155"/>
              <w:jc w:val="both"/>
              <w:rPr>
                <w:rFonts w:ascii="Angsana New" w:hAnsi="Angsana New" w:cs="Angsana New"/>
                <w:snapToGrid w:val="0"/>
                <w:color w:val="000000"/>
                <w:sz w:val="16"/>
                <w:szCs w:val="16"/>
                <w:lang w:eastAsia="th-TH"/>
              </w:rPr>
            </w:pPr>
          </w:p>
        </w:tc>
        <w:tc>
          <w:tcPr>
            <w:tcW w:w="1579" w:type="dxa"/>
            <w:tcBorders>
              <w:top w:val="double" w:sz="4" w:space="0" w:color="auto"/>
            </w:tcBorders>
          </w:tcPr>
          <w:p w14:paraId="66518719" w14:textId="77777777" w:rsidR="00E657AE" w:rsidRPr="00C5098C" w:rsidRDefault="00E657AE" w:rsidP="00E657AE">
            <w:pPr>
              <w:ind w:right="182"/>
              <w:jc w:val="right"/>
              <w:rPr>
                <w:rFonts w:ascii="Angsana New" w:hAnsi="Angsana New" w:cs="Angsana New"/>
                <w:snapToGrid w:val="0"/>
                <w:color w:val="000000"/>
                <w:sz w:val="16"/>
                <w:szCs w:val="16"/>
                <w:highlight w:val="yellow"/>
                <w:cs/>
                <w:lang w:eastAsia="th-TH"/>
              </w:rPr>
            </w:pPr>
          </w:p>
        </w:tc>
        <w:tc>
          <w:tcPr>
            <w:tcW w:w="122" w:type="dxa"/>
          </w:tcPr>
          <w:p w14:paraId="60B8AD6F" w14:textId="77777777" w:rsidR="00E657AE" w:rsidRPr="00C5098C" w:rsidRDefault="00E657AE" w:rsidP="00E657AE">
            <w:pPr>
              <w:ind w:right="155"/>
              <w:jc w:val="both"/>
              <w:rPr>
                <w:rFonts w:ascii="Angsana New" w:hAnsi="Angsana New" w:cs="Angsana New"/>
                <w:snapToGrid w:val="0"/>
                <w:color w:val="000000"/>
                <w:sz w:val="16"/>
                <w:szCs w:val="16"/>
                <w:lang w:eastAsia="th-TH"/>
              </w:rPr>
            </w:pPr>
          </w:p>
        </w:tc>
        <w:tc>
          <w:tcPr>
            <w:tcW w:w="1588" w:type="dxa"/>
            <w:tcBorders>
              <w:top w:val="double" w:sz="4" w:space="0" w:color="auto"/>
            </w:tcBorders>
          </w:tcPr>
          <w:p w14:paraId="27E275FC" w14:textId="77777777" w:rsidR="00E657AE" w:rsidRPr="00C5098C" w:rsidRDefault="00E657AE" w:rsidP="00E657AE">
            <w:pPr>
              <w:ind w:right="180"/>
              <w:jc w:val="right"/>
              <w:rPr>
                <w:rFonts w:ascii="Angsana New" w:hAnsi="Angsana New" w:cs="Angsana New"/>
                <w:snapToGrid w:val="0"/>
                <w:color w:val="000000"/>
                <w:sz w:val="16"/>
                <w:szCs w:val="16"/>
                <w:cs/>
                <w:lang w:eastAsia="th-TH"/>
              </w:rPr>
            </w:pPr>
          </w:p>
        </w:tc>
      </w:tr>
      <w:tr w:rsidR="00E657AE" w:rsidRPr="00620D78" w14:paraId="6B853765" w14:textId="77777777" w:rsidTr="00620D78">
        <w:tc>
          <w:tcPr>
            <w:tcW w:w="3981" w:type="dxa"/>
            <w:vAlign w:val="bottom"/>
          </w:tcPr>
          <w:p w14:paraId="3B65AFF5" w14:textId="29E36245" w:rsidR="00E657AE" w:rsidRPr="00C5098C" w:rsidRDefault="00E657AE" w:rsidP="00C5098C">
            <w:pPr>
              <w:jc w:val="thaiDistribute"/>
              <w:rPr>
                <w:rFonts w:asciiTheme="majorBidi" w:hAnsiTheme="majorBidi" w:cstheme="majorBidi"/>
                <w:cs/>
              </w:rPr>
            </w:pPr>
            <w:r w:rsidRPr="00C5098C">
              <w:rPr>
                <w:rFonts w:asciiTheme="majorBidi" w:hAnsiTheme="majorBidi" w:cstheme="majorBidi"/>
                <w:cs/>
              </w:rPr>
              <w:t>สินทรัพย์</w:t>
            </w:r>
            <w:r w:rsidRPr="00620D78">
              <w:rPr>
                <w:rFonts w:asciiTheme="majorBidi" w:hAnsiTheme="majorBidi" w:cstheme="majorBidi"/>
                <w:cs/>
              </w:rPr>
              <w:t>ทางการเงิน</w:t>
            </w:r>
            <w:r w:rsidRPr="00620D78">
              <w:rPr>
                <w:rFonts w:asciiTheme="majorBidi" w:hAnsiTheme="majorBidi" w:cstheme="majorBidi" w:hint="cs"/>
                <w:cs/>
              </w:rPr>
              <w:t>อื่น</w:t>
            </w:r>
            <w:r w:rsidRPr="00620D78">
              <w:rPr>
                <w:rFonts w:asciiTheme="majorBidi" w:hAnsiTheme="majorBidi" w:cstheme="majorBidi"/>
              </w:rPr>
              <w:t xml:space="preserve"> – </w:t>
            </w:r>
            <w:r w:rsidRPr="00C5098C">
              <w:rPr>
                <w:rFonts w:asciiTheme="majorBidi" w:hAnsiTheme="majorBidi" w:cstheme="majorBidi" w:hint="cs"/>
                <w:cs/>
              </w:rPr>
              <w:t>หมุนเวียน</w:t>
            </w:r>
          </w:p>
        </w:tc>
        <w:tc>
          <w:tcPr>
            <w:tcW w:w="1509" w:type="dxa"/>
          </w:tcPr>
          <w:p w14:paraId="471C18C1" w14:textId="606AB8B1" w:rsidR="00E657AE" w:rsidRPr="00620D78" w:rsidRDefault="009E2F34" w:rsidP="00E657AE">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108,833,463.21</w:t>
            </w:r>
          </w:p>
        </w:tc>
        <w:tc>
          <w:tcPr>
            <w:tcW w:w="90" w:type="dxa"/>
          </w:tcPr>
          <w:p w14:paraId="1BEE7A49" w14:textId="77777777" w:rsidR="00E657AE" w:rsidRPr="00620D78" w:rsidRDefault="00E657AE" w:rsidP="00E657AE">
            <w:pPr>
              <w:ind w:right="138"/>
              <w:jc w:val="both"/>
              <w:rPr>
                <w:rFonts w:ascii="Angsana New" w:hAnsi="Angsana New" w:cs="Angsana New"/>
                <w:snapToGrid w:val="0"/>
                <w:color w:val="000000"/>
                <w:lang w:eastAsia="th-TH"/>
              </w:rPr>
            </w:pPr>
          </w:p>
        </w:tc>
        <w:tc>
          <w:tcPr>
            <w:tcW w:w="1530" w:type="dxa"/>
          </w:tcPr>
          <w:p w14:paraId="26D5F1A7" w14:textId="5353C9F2" w:rsidR="00E657AE" w:rsidRPr="00620D78" w:rsidRDefault="00E657AE" w:rsidP="00E657AE">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684,085,481.97</w:t>
            </w:r>
          </w:p>
        </w:tc>
        <w:tc>
          <w:tcPr>
            <w:tcW w:w="131" w:type="dxa"/>
          </w:tcPr>
          <w:p w14:paraId="78A450CE" w14:textId="77777777" w:rsidR="00E657AE" w:rsidRPr="00620D78" w:rsidRDefault="00E657AE" w:rsidP="00E657AE">
            <w:pPr>
              <w:ind w:right="155"/>
              <w:jc w:val="both"/>
              <w:rPr>
                <w:rFonts w:ascii="Angsana New" w:hAnsi="Angsana New" w:cs="Angsana New"/>
                <w:snapToGrid w:val="0"/>
                <w:color w:val="000000"/>
                <w:lang w:eastAsia="th-TH"/>
              </w:rPr>
            </w:pPr>
          </w:p>
        </w:tc>
        <w:tc>
          <w:tcPr>
            <w:tcW w:w="1579" w:type="dxa"/>
          </w:tcPr>
          <w:p w14:paraId="52BCF76E" w14:textId="033940C5" w:rsidR="00E657AE" w:rsidRPr="00620D78" w:rsidRDefault="002159F0" w:rsidP="00E657AE">
            <w:pPr>
              <w:ind w:right="182"/>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86,760,108.03</w:t>
            </w:r>
          </w:p>
        </w:tc>
        <w:tc>
          <w:tcPr>
            <w:tcW w:w="122" w:type="dxa"/>
          </w:tcPr>
          <w:p w14:paraId="366D15E5" w14:textId="77777777" w:rsidR="00E657AE" w:rsidRPr="00620D78" w:rsidRDefault="00E657AE" w:rsidP="00E657AE">
            <w:pPr>
              <w:ind w:right="155"/>
              <w:jc w:val="both"/>
              <w:rPr>
                <w:rFonts w:ascii="Angsana New" w:hAnsi="Angsana New" w:cs="Angsana New"/>
                <w:snapToGrid w:val="0"/>
                <w:color w:val="000000"/>
                <w:lang w:eastAsia="th-TH"/>
              </w:rPr>
            </w:pPr>
          </w:p>
        </w:tc>
        <w:tc>
          <w:tcPr>
            <w:tcW w:w="1588" w:type="dxa"/>
          </w:tcPr>
          <w:p w14:paraId="11EDD15A" w14:textId="1E0B110F" w:rsidR="00E657AE" w:rsidRPr="00620D78" w:rsidRDefault="00E657AE" w:rsidP="00E657AE">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152,767,426.80</w:t>
            </w:r>
          </w:p>
        </w:tc>
      </w:tr>
      <w:tr w:rsidR="00E657AE" w:rsidRPr="00620D78" w14:paraId="0BE8B815" w14:textId="77777777" w:rsidTr="00620D78">
        <w:tc>
          <w:tcPr>
            <w:tcW w:w="3981" w:type="dxa"/>
            <w:vAlign w:val="bottom"/>
          </w:tcPr>
          <w:p w14:paraId="6F50449D" w14:textId="133DC9EF" w:rsidR="00E657AE" w:rsidRPr="00C5098C" w:rsidRDefault="00E657AE" w:rsidP="00C5098C">
            <w:pPr>
              <w:jc w:val="thaiDistribute"/>
              <w:rPr>
                <w:rFonts w:asciiTheme="majorBidi" w:hAnsiTheme="majorBidi" w:cstheme="majorBidi"/>
                <w:cs/>
              </w:rPr>
            </w:pPr>
            <w:r w:rsidRPr="00620D78">
              <w:rPr>
                <w:rFonts w:asciiTheme="majorBidi" w:hAnsiTheme="majorBidi" w:cstheme="majorBidi"/>
                <w:cs/>
              </w:rPr>
              <w:t>สินทรัพย์ทางการเงิน</w:t>
            </w:r>
            <w:r w:rsidRPr="00620D78">
              <w:rPr>
                <w:rFonts w:asciiTheme="majorBidi" w:hAnsiTheme="majorBidi" w:cstheme="majorBidi" w:hint="cs"/>
                <w:cs/>
              </w:rPr>
              <w:t>อื่น</w:t>
            </w:r>
            <w:r w:rsidRPr="00620D78">
              <w:rPr>
                <w:rFonts w:asciiTheme="majorBidi" w:hAnsiTheme="majorBidi" w:cstheme="majorBidi"/>
              </w:rPr>
              <w:t xml:space="preserve"> – </w:t>
            </w:r>
            <w:r w:rsidRPr="00C5098C">
              <w:rPr>
                <w:rFonts w:asciiTheme="majorBidi" w:hAnsiTheme="majorBidi" w:cstheme="majorBidi" w:hint="cs"/>
                <w:cs/>
              </w:rPr>
              <w:t>ไม่หมุนเวียน</w:t>
            </w:r>
          </w:p>
        </w:tc>
        <w:tc>
          <w:tcPr>
            <w:tcW w:w="1509" w:type="dxa"/>
            <w:tcBorders>
              <w:bottom w:val="single" w:sz="4" w:space="0" w:color="auto"/>
            </w:tcBorders>
          </w:tcPr>
          <w:p w14:paraId="75652342" w14:textId="1C2DFC6A" w:rsidR="00E657AE" w:rsidRPr="00620D78" w:rsidRDefault="009E2F34" w:rsidP="00E657AE">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585,725,288.90</w:t>
            </w:r>
          </w:p>
        </w:tc>
        <w:tc>
          <w:tcPr>
            <w:tcW w:w="90" w:type="dxa"/>
          </w:tcPr>
          <w:p w14:paraId="44068E4B" w14:textId="77777777" w:rsidR="00E657AE" w:rsidRPr="00620D78" w:rsidRDefault="00E657AE" w:rsidP="00E657AE">
            <w:pPr>
              <w:ind w:right="138"/>
              <w:jc w:val="both"/>
              <w:rPr>
                <w:rFonts w:ascii="Angsana New" w:hAnsi="Angsana New" w:cs="Angsana New"/>
                <w:snapToGrid w:val="0"/>
                <w:color w:val="000000"/>
                <w:lang w:eastAsia="th-TH"/>
              </w:rPr>
            </w:pPr>
          </w:p>
        </w:tc>
        <w:tc>
          <w:tcPr>
            <w:tcW w:w="1530" w:type="dxa"/>
            <w:tcBorders>
              <w:bottom w:val="single" w:sz="4" w:space="0" w:color="auto"/>
            </w:tcBorders>
          </w:tcPr>
          <w:p w14:paraId="4A8D9BB4" w14:textId="049A0D78" w:rsidR="00E657AE" w:rsidRPr="00620D78" w:rsidRDefault="00E657AE" w:rsidP="00E657AE">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603,207,225.62</w:t>
            </w:r>
          </w:p>
        </w:tc>
        <w:tc>
          <w:tcPr>
            <w:tcW w:w="131" w:type="dxa"/>
          </w:tcPr>
          <w:p w14:paraId="359B14AB" w14:textId="77777777" w:rsidR="00E657AE" w:rsidRPr="00620D78" w:rsidRDefault="00E657AE" w:rsidP="00E657AE">
            <w:pPr>
              <w:ind w:right="155"/>
              <w:jc w:val="both"/>
              <w:rPr>
                <w:rFonts w:ascii="Angsana New" w:hAnsi="Angsana New" w:cs="Angsana New"/>
                <w:snapToGrid w:val="0"/>
                <w:color w:val="000000"/>
                <w:lang w:eastAsia="th-TH"/>
              </w:rPr>
            </w:pPr>
          </w:p>
        </w:tc>
        <w:tc>
          <w:tcPr>
            <w:tcW w:w="1579" w:type="dxa"/>
            <w:tcBorders>
              <w:bottom w:val="single" w:sz="4" w:space="0" w:color="auto"/>
            </w:tcBorders>
          </w:tcPr>
          <w:p w14:paraId="1974BA84" w14:textId="462BC990" w:rsidR="00E657AE" w:rsidRPr="00620D78" w:rsidRDefault="002159F0" w:rsidP="00E657AE">
            <w:pPr>
              <w:ind w:right="182"/>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28,001,127.91</w:t>
            </w:r>
          </w:p>
        </w:tc>
        <w:tc>
          <w:tcPr>
            <w:tcW w:w="122" w:type="dxa"/>
          </w:tcPr>
          <w:p w14:paraId="2E241DFD" w14:textId="77777777" w:rsidR="00E657AE" w:rsidRPr="00620D78" w:rsidRDefault="00E657AE" w:rsidP="00E657AE">
            <w:pPr>
              <w:ind w:right="155"/>
              <w:jc w:val="both"/>
              <w:rPr>
                <w:rFonts w:ascii="Angsana New" w:hAnsi="Angsana New" w:cs="Angsana New"/>
                <w:snapToGrid w:val="0"/>
                <w:color w:val="000000"/>
                <w:lang w:eastAsia="th-TH"/>
              </w:rPr>
            </w:pPr>
          </w:p>
        </w:tc>
        <w:tc>
          <w:tcPr>
            <w:tcW w:w="1588" w:type="dxa"/>
            <w:tcBorders>
              <w:bottom w:val="single" w:sz="4" w:space="0" w:color="auto"/>
            </w:tcBorders>
          </w:tcPr>
          <w:p w14:paraId="3A9F4A0D" w14:textId="18297FE3" w:rsidR="00E657AE" w:rsidRPr="00620D78" w:rsidRDefault="00E657AE" w:rsidP="00E657AE">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31,406,689.25</w:t>
            </w:r>
          </w:p>
        </w:tc>
      </w:tr>
      <w:tr w:rsidR="00E657AE" w:rsidRPr="00620D78" w14:paraId="4D587500" w14:textId="77777777" w:rsidTr="00620D78">
        <w:tc>
          <w:tcPr>
            <w:tcW w:w="3981" w:type="dxa"/>
          </w:tcPr>
          <w:p w14:paraId="6C9B815D" w14:textId="447899A2" w:rsidR="00E657AE" w:rsidRPr="00620D78" w:rsidRDefault="00E657AE" w:rsidP="00E657AE">
            <w:pPr>
              <w:ind w:left="177" w:firstLine="633"/>
              <w:rPr>
                <w:rFonts w:ascii="Angsana New" w:hAnsi="Angsana New" w:cs="Angsana New"/>
                <w:snapToGrid w:val="0"/>
                <w:color w:val="000000"/>
                <w:cs/>
                <w:lang w:eastAsia="th-TH"/>
              </w:rPr>
            </w:pPr>
            <w:r w:rsidRPr="00620D78">
              <w:rPr>
                <w:rFonts w:ascii="Angsana New" w:hAnsi="Angsana New" w:cs="Angsana New"/>
                <w:snapToGrid w:val="0"/>
                <w:color w:val="000000"/>
                <w:cs/>
                <w:lang w:eastAsia="th-TH"/>
              </w:rPr>
              <w:t>รวม</w:t>
            </w:r>
          </w:p>
        </w:tc>
        <w:tc>
          <w:tcPr>
            <w:tcW w:w="1509" w:type="dxa"/>
            <w:tcBorders>
              <w:top w:val="single" w:sz="4" w:space="0" w:color="auto"/>
              <w:bottom w:val="double" w:sz="4" w:space="0" w:color="auto"/>
            </w:tcBorders>
          </w:tcPr>
          <w:p w14:paraId="24BEBBC2" w14:textId="3B33D63A" w:rsidR="00E657AE" w:rsidRPr="00620D78" w:rsidRDefault="002159F0" w:rsidP="00E657AE">
            <w:pPr>
              <w:ind w:right="138"/>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694,558,752.11</w:t>
            </w:r>
          </w:p>
        </w:tc>
        <w:tc>
          <w:tcPr>
            <w:tcW w:w="90" w:type="dxa"/>
          </w:tcPr>
          <w:p w14:paraId="4435B567" w14:textId="77777777" w:rsidR="00E657AE" w:rsidRPr="00620D78" w:rsidRDefault="00E657AE" w:rsidP="00E657AE">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5B7D0589" w14:textId="10433AA0" w:rsidR="00E657AE" w:rsidRPr="00620D78" w:rsidRDefault="00E657AE" w:rsidP="00E657AE">
            <w:pPr>
              <w:ind w:right="138"/>
              <w:jc w:val="right"/>
              <w:rPr>
                <w:rFonts w:ascii="Angsana New" w:hAnsi="Angsana New" w:cs="Angsana New"/>
                <w:snapToGrid w:val="0"/>
                <w:color w:val="000000"/>
                <w:lang w:eastAsia="th-TH"/>
              </w:rPr>
            </w:pPr>
            <w:r w:rsidRPr="00620D78">
              <w:rPr>
                <w:rFonts w:ascii="Angsana New" w:hAnsi="Angsana New" w:cs="Angsana New"/>
                <w:snapToGrid w:val="0"/>
                <w:color w:val="000000"/>
                <w:lang w:eastAsia="th-TH"/>
              </w:rPr>
              <w:t>1,287,292,707.59</w:t>
            </w:r>
          </w:p>
        </w:tc>
        <w:tc>
          <w:tcPr>
            <w:tcW w:w="131" w:type="dxa"/>
          </w:tcPr>
          <w:p w14:paraId="664A3FCB" w14:textId="77777777" w:rsidR="00E657AE" w:rsidRPr="00620D78" w:rsidRDefault="00E657AE" w:rsidP="00E657AE">
            <w:pPr>
              <w:ind w:right="155"/>
              <w:jc w:val="both"/>
              <w:rPr>
                <w:rFonts w:ascii="Angsana New" w:hAnsi="Angsana New" w:cs="Angsana New"/>
                <w:snapToGrid w:val="0"/>
                <w:color w:val="000000"/>
                <w:lang w:eastAsia="th-TH"/>
              </w:rPr>
            </w:pPr>
          </w:p>
        </w:tc>
        <w:tc>
          <w:tcPr>
            <w:tcW w:w="1579" w:type="dxa"/>
            <w:tcBorders>
              <w:top w:val="single" w:sz="4" w:space="0" w:color="auto"/>
              <w:bottom w:val="double" w:sz="4" w:space="0" w:color="auto"/>
            </w:tcBorders>
          </w:tcPr>
          <w:p w14:paraId="497E4595" w14:textId="37385A28" w:rsidR="00E657AE" w:rsidRPr="00620D78" w:rsidRDefault="002159F0" w:rsidP="00E657AE">
            <w:pPr>
              <w:ind w:right="182"/>
              <w:jc w:val="right"/>
              <w:rPr>
                <w:rFonts w:ascii="Angsana New" w:hAnsi="Angsana New" w:cs="Angsana New"/>
                <w:snapToGrid w:val="0"/>
                <w:color w:val="000000"/>
                <w:highlight w:val="yellow"/>
                <w:cs/>
                <w:lang w:eastAsia="th-TH"/>
              </w:rPr>
            </w:pPr>
            <w:r w:rsidRPr="00620D78">
              <w:rPr>
                <w:rFonts w:ascii="Angsana New" w:hAnsi="Angsana New" w:cs="Angsana New"/>
                <w:snapToGrid w:val="0"/>
                <w:color w:val="000000"/>
                <w:lang w:eastAsia="th-TH"/>
              </w:rPr>
              <w:t>114,761,235.94</w:t>
            </w:r>
          </w:p>
        </w:tc>
        <w:tc>
          <w:tcPr>
            <w:tcW w:w="122" w:type="dxa"/>
          </w:tcPr>
          <w:p w14:paraId="0C40421E" w14:textId="77777777" w:rsidR="00E657AE" w:rsidRPr="00620D78" w:rsidRDefault="00E657AE" w:rsidP="00E657AE">
            <w:pPr>
              <w:ind w:right="155"/>
              <w:jc w:val="both"/>
              <w:rPr>
                <w:rFonts w:ascii="Angsana New" w:hAnsi="Angsana New" w:cs="Angsana New"/>
                <w:snapToGrid w:val="0"/>
                <w:color w:val="000000"/>
                <w:lang w:eastAsia="th-TH"/>
              </w:rPr>
            </w:pPr>
          </w:p>
        </w:tc>
        <w:tc>
          <w:tcPr>
            <w:tcW w:w="1588" w:type="dxa"/>
            <w:tcBorders>
              <w:top w:val="single" w:sz="4" w:space="0" w:color="auto"/>
              <w:bottom w:val="double" w:sz="4" w:space="0" w:color="auto"/>
            </w:tcBorders>
          </w:tcPr>
          <w:p w14:paraId="18353C56" w14:textId="4612C814" w:rsidR="00E657AE" w:rsidRPr="00620D78" w:rsidRDefault="00E657AE" w:rsidP="00E657AE">
            <w:pPr>
              <w:ind w:right="180"/>
              <w:jc w:val="right"/>
              <w:rPr>
                <w:rFonts w:ascii="Angsana New" w:hAnsi="Angsana New" w:cs="Angsana New"/>
                <w:snapToGrid w:val="0"/>
                <w:color w:val="000000"/>
                <w:cs/>
                <w:lang w:eastAsia="th-TH"/>
              </w:rPr>
            </w:pPr>
            <w:r w:rsidRPr="00620D78">
              <w:rPr>
                <w:rFonts w:ascii="Angsana New" w:hAnsi="Angsana New" w:cs="Angsana New"/>
                <w:snapToGrid w:val="0"/>
                <w:color w:val="000000"/>
                <w:lang w:eastAsia="th-TH"/>
              </w:rPr>
              <w:t>184,174,116.05</w:t>
            </w:r>
          </w:p>
        </w:tc>
      </w:tr>
      <w:bookmarkEnd w:id="4"/>
    </w:tbl>
    <w:p w14:paraId="0AACB069" w14:textId="77777777" w:rsidR="00D051B9" w:rsidRDefault="00D051B9" w:rsidP="0033188D">
      <w:pPr>
        <w:jc w:val="thaiDistribute"/>
        <w:rPr>
          <w:rFonts w:ascii="Angsana New" w:hAnsi="Angsana New" w:cs="Angsana New"/>
          <w:b/>
          <w:bCs/>
          <w:sz w:val="30"/>
          <w:szCs w:val="30"/>
        </w:rPr>
      </w:pPr>
    </w:p>
    <w:p w14:paraId="3E0D1E3F" w14:textId="77777777" w:rsidR="002D2DF0" w:rsidRDefault="002D2DF0" w:rsidP="0033188D">
      <w:pPr>
        <w:jc w:val="thaiDistribute"/>
        <w:rPr>
          <w:rFonts w:ascii="Angsana New" w:hAnsi="Angsana New" w:cs="Angsana New"/>
          <w:b/>
          <w:bCs/>
          <w:sz w:val="30"/>
          <w:szCs w:val="30"/>
        </w:rPr>
      </w:pPr>
    </w:p>
    <w:p w14:paraId="40B9F2B4" w14:textId="77777777" w:rsidR="003A03F7" w:rsidRDefault="003A03F7" w:rsidP="0033188D">
      <w:pPr>
        <w:jc w:val="thaiDistribute"/>
        <w:rPr>
          <w:rFonts w:ascii="Angsana New" w:hAnsi="Angsana New" w:cs="Angsana New"/>
          <w:b/>
          <w:bCs/>
          <w:sz w:val="30"/>
          <w:szCs w:val="30"/>
        </w:rPr>
      </w:pPr>
    </w:p>
    <w:p w14:paraId="1E6512E3" w14:textId="77777777" w:rsidR="00581D68" w:rsidRDefault="00581D68" w:rsidP="0033188D">
      <w:pPr>
        <w:jc w:val="thaiDistribute"/>
        <w:rPr>
          <w:rFonts w:ascii="Angsana New" w:hAnsi="Angsana New" w:cs="Angsana New"/>
          <w:b/>
          <w:bCs/>
          <w:sz w:val="30"/>
          <w:szCs w:val="30"/>
        </w:rPr>
      </w:pPr>
    </w:p>
    <w:p w14:paraId="50EBD773" w14:textId="77E98BAB" w:rsidR="009B4CD9" w:rsidRPr="006778FC" w:rsidRDefault="00532F37" w:rsidP="00F97582">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เงินลงทุนในบริษัทร่วม</w:t>
      </w:r>
    </w:p>
    <w:p w14:paraId="0F57DC97" w14:textId="77777777" w:rsidR="00B04031" w:rsidRPr="00745604" w:rsidRDefault="00B04031" w:rsidP="00B04031">
      <w:pPr>
        <w:ind w:left="450"/>
        <w:jc w:val="thaiDistribute"/>
        <w:rPr>
          <w:rFonts w:ascii="Angsana New" w:hAnsi="Angsana New" w:cs="Angsana New"/>
          <w:b/>
          <w:bCs/>
          <w:sz w:val="16"/>
          <w:szCs w:val="16"/>
        </w:rPr>
      </w:pPr>
    </w:p>
    <w:p w14:paraId="284FF7FD" w14:textId="33886255" w:rsidR="00DC136B" w:rsidRPr="002500CD" w:rsidRDefault="00013DDE" w:rsidP="002500CD">
      <w:pPr>
        <w:ind w:left="375" w:firstLine="901"/>
        <w:jc w:val="thaiDistribute"/>
        <w:rPr>
          <w:rFonts w:ascii="Angsana New" w:hAnsi="Angsana New" w:cs="Angsana New"/>
          <w:sz w:val="30"/>
          <w:szCs w:val="30"/>
        </w:rPr>
      </w:pPr>
      <w:r w:rsidRPr="00013DDE">
        <w:rPr>
          <w:rFonts w:ascii="Angsana New" w:hAnsi="Angsana New" w:cs="Angsana New"/>
          <w:sz w:val="30"/>
          <w:szCs w:val="30"/>
          <w:cs/>
        </w:rPr>
        <w:t>รายละเอียดของบริษัทร่วม</w:t>
      </w:r>
    </w:p>
    <w:tbl>
      <w:tblPr>
        <w:tblW w:w="10810" w:type="dxa"/>
        <w:tblInd w:w="-900" w:type="dxa"/>
        <w:tblLayout w:type="fixed"/>
        <w:tblLook w:val="01E0" w:firstRow="1" w:lastRow="1" w:firstColumn="1" w:lastColumn="1" w:noHBand="0" w:noVBand="0"/>
      </w:tblPr>
      <w:tblGrid>
        <w:gridCol w:w="1440"/>
        <w:gridCol w:w="1890"/>
        <w:gridCol w:w="1080"/>
        <w:gridCol w:w="1440"/>
        <w:gridCol w:w="630"/>
        <w:gridCol w:w="1170"/>
        <w:gridCol w:w="270"/>
        <w:gridCol w:w="1260"/>
        <w:gridCol w:w="250"/>
        <w:gridCol w:w="1380"/>
      </w:tblGrid>
      <w:tr w:rsidR="002500CD" w:rsidRPr="002500CD" w14:paraId="6D5EF53A" w14:textId="77777777" w:rsidTr="009D7AD2">
        <w:tc>
          <w:tcPr>
            <w:tcW w:w="1440" w:type="dxa"/>
          </w:tcPr>
          <w:p w14:paraId="1008A0A7" w14:textId="77777777" w:rsidR="002500CD" w:rsidRPr="002500CD" w:rsidRDefault="002500CD" w:rsidP="002500CD">
            <w:pPr>
              <w:ind w:right="-108"/>
              <w:jc w:val="center"/>
              <w:rPr>
                <w:rFonts w:ascii="Angsana New" w:hAnsi="Angsana New" w:cs="Angsana New"/>
                <w:sz w:val="22"/>
                <w:szCs w:val="22"/>
                <w:cs/>
              </w:rPr>
            </w:pPr>
          </w:p>
        </w:tc>
        <w:tc>
          <w:tcPr>
            <w:tcW w:w="1890" w:type="dxa"/>
          </w:tcPr>
          <w:p w14:paraId="3607DAF8" w14:textId="77777777" w:rsidR="002500CD" w:rsidRPr="002500CD" w:rsidRDefault="002500CD" w:rsidP="002500CD">
            <w:pPr>
              <w:jc w:val="center"/>
              <w:rPr>
                <w:rFonts w:ascii="Angsana New" w:hAnsi="Angsana New" w:cs="Angsana New"/>
                <w:sz w:val="22"/>
                <w:szCs w:val="22"/>
                <w:cs/>
              </w:rPr>
            </w:pPr>
          </w:p>
        </w:tc>
        <w:tc>
          <w:tcPr>
            <w:tcW w:w="1080" w:type="dxa"/>
          </w:tcPr>
          <w:p w14:paraId="66682DB0" w14:textId="77777777" w:rsidR="002500CD" w:rsidRPr="002500CD" w:rsidRDefault="002500CD" w:rsidP="002500CD">
            <w:pPr>
              <w:jc w:val="center"/>
              <w:rPr>
                <w:rFonts w:ascii="Angsana New" w:hAnsi="Angsana New" w:cs="Angsana New"/>
                <w:sz w:val="22"/>
                <w:szCs w:val="22"/>
                <w:cs/>
              </w:rPr>
            </w:pPr>
          </w:p>
        </w:tc>
        <w:tc>
          <w:tcPr>
            <w:tcW w:w="1440" w:type="dxa"/>
          </w:tcPr>
          <w:p w14:paraId="45ADB1B9"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3387D88E" w14:textId="77777777" w:rsidR="002500CD" w:rsidRPr="002500CD" w:rsidRDefault="002500CD" w:rsidP="002500CD">
            <w:pPr>
              <w:jc w:val="center"/>
              <w:rPr>
                <w:rFonts w:ascii="Angsana New" w:hAnsi="Angsana New" w:cs="Angsana New"/>
                <w:sz w:val="22"/>
                <w:szCs w:val="22"/>
              </w:rPr>
            </w:pPr>
          </w:p>
        </w:tc>
        <w:tc>
          <w:tcPr>
            <w:tcW w:w="4330" w:type="dxa"/>
            <w:gridSpan w:val="5"/>
          </w:tcPr>
          <w:p w14:paraId="7D8B8AF6" w14:textId="77777777" w:rsidR="002500CD" w:rsidRPr="002500CD" w:rsidRDefault="002500CD" w:rsidP="002500CD">
            <w:pPr>
              <w:ind w:right="88"/>
              <w:jc w:val="right"/>
              <w:rPr>
                <w:rFonts w:ascii="Angsana New" w:hAnsi="Angsana New" w:cs="Angsana New"/>
                <w:sz w:val="22"/>
                <w:szCs w:val="22"/>
              </w:rPr>
            </w:pPr>
            <w:r w:rsidRPr="002500CD">
              <w:rPr>
                <w:rFonts w:ascii="Angsana New" w:hAnsi="Angsana New" w:cs="Angsana New"/>
                <w:sz w:val="22"/>
                <w:szCs w:val="22"/>
              </w:rPr>
              <w:t>(</w:t>
            </w:r>
            <w:r w:rsidRPr="002500CD">
              <w:rPr>
                <w:rFonts w:ascii="Angsana New" w:hAnsi="Angsana New" w:cs="Angsana New"/>
                <w:sz w:val="22"/>
                <w:szCs w:val="22"/>
                <w:cs/>
              </w:rPr>
              <w:t xml:space="preserve">หน่วย </w:t>
            </w:r>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2500CD" w:rsidRPr="002500CD" w14:paraId="258E25A1" w14:textId="77777777" w:rsidTr="009D7AD2">
        <w:tc>
          <w:tcPr>
            <w:tcW w:w="1440" w:type="dxa"/>
          </w:tcPr>
          <w:p w14:paraId="6EF2A7A1" w14:textId="77777777" w:rsidR="002500CD" w:rsidRPr="002500CD" w:rsidRDefault="002500CD" w:rsidP="002500CD">
            <w:pPr>
              <w:ind w:right="-108"/>
              <w:jc w:val="center"/>
              <w:rPr>
                <w:rFonts w:ascii="Angsana New" w:hAnsi="Angsana New" w:cs="Angsana New"/>
                <w:sz w:val="22"/>
                <w:szCs w:val="22"/>
                <w:cs/>
              </w:rPr>
            </w:pPr>
          </w:p>
        </w:tc>
        <w:tc>
          <w:tcPr>
            <w:tcW w:w="1890" w:type="dxa"/>
          </w:tcPr>
          <w:p w14:paraId="6E15CB8A" w14:textId="77777777" w:rsidR="002500CD" w:rsidRPr="002500CD" w:rsidRDefault="002500CD" w:rsidP="002500CD">
            <w:pPr>
              <w:jc w:val="center"/>
              <w:rPr>
                <w:rFonts w:ascii="Angsana New" w:hAnsi="Angsana New" w:cs="Angsana New"/>
                <w:sz w:val="22"/>
                <w:szCs w:val="22"/>
                <w:cs/>
              </w:rPr>
            </w:pPr>
          </w:p>
        </w:tc>
        <w:tc>
          <w:tcPr>
            <w:tcW w:w="1080" w:type="dxa"/>
          </w:tcPr>
          <w:p w14:paraId="552E574E" w14:textId="77777777" w:rsidR="002500CD" w:rsidRPr="002500CD" w:rsidRDefault="002500CD" w:rsidP="002500CD">
            <w:pPr>
              <w:jc w:val="center"/>
              <w:rPr>
                <w:rFonts w:ascii="Angsana New" w:hAnsi="Angsana New" w:cs="Angsana New"/>
                <w:sz w:val="22"/>
                <w:szCs w:val="22"/>
                <w:cs/>
              </w:rPr>
            </w:pPr>
          </w:p>
        </w:tc>
        <w:tc>
          <w:tcPr>
            <w:tcW w:w="1440" w:type="dxa"/>
          </w:tcPr>
          <w:p w14:paraId="6DD83402"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1A50276A" w14:textId="77777777" w:rsidR="002500CD" w:rsidRPr="002500CD" w:rsidRDefault="002500CD" w:rsidP="002500CD">
            <w:pPr>
              <w:jc w:val="center"/>
              <w:rPr>
                <w:rFonts w:ascii="Angsana New" w:hAnsi="Angsana New" w:cs="Angsana New"/>
                <w:sz w:val="22"/>
                <w:szCs w:val="22"/>
              </w:rPr>
            </w:pPr>
          </w:p>
        </w:tc>
        <w:tc>
          <w:tcPr>
            <w:tcW w:w="4330" w:type="dxa"/>
            <w:gridSpan w:val="5"/>
          </w:tcPr>
          <w:p w14:paraId="1004DC8F" w14:textId="77777777" w:rsidR="002500CD" w:rsidRPr="002500CD" w:rsidRDefault="002500CD" w:rsidP="008A35E9">
            <w:pPr>
              <w:ind w:right="88"/>
              <w:jc w:val="center"/>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2500CD" w:rsidRPr="002500CD" w14:paraId="4D9BDB5D" w14:textId="77777777" w:rsidTr="009D7AD2">
        <w:tc>
          <w:tcPr>
            <w:tcW w:w="1440" w:type="dxa"/>
          </w:tcPr>
          <w:p w14:paraId="5946567F" w14:textId="77777777" w:rsidR="002500CD" w:rsidRPr="002500CD" w:rsidRDefault="002500CD" w:rsidP="002500CD">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890" w:type="dxa"/>
          </w:tcPr>
          <w:p w14:paraId="7A712B23"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080" w:type="dxa"/>
          </w:tcPr>
          <w:p w14:paraId="6290D839"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69C3DBF2" w14:textId="77777777" w:rsidR="002500CD" w:rsidRPr="002500CD" w:rsidRDefault="002500CD" w:rsidP="002500CD">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19D9B992"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50B0C3AB" w14:textId="77777777"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284F68B7" w14:textId="77777777" w:rsidR="002500CD" w:rsidRPr="002500CD" w:rsidRDefault="002500CD" w:rsidP="002500CD">
            <w:pPr>
              <w:jc w:val="center"/>
              <w:rPr>
                <w:rFonts w:ascii="Angsana New" w:hAnsi="Angsana New" w:cs="Angsana New"/>
                <w:sz w:val="22"/>
                <w:szCs w:val="22"/>
                <w:u w:val="single"/>
              </w:rPr>
            </w:pPr>
          </w:p>
        </w:tc>
        <w:tc>
          <w:tcPr>
            <w:tcW w:w="1380" w:type="dxa"/>
          </w:tcPr>
          <w:p w14:paraId="0970F60C" w14:textId="77777777" w:rsidR="002500CD" w:rsidRPr="002500CD" w:rsidRDefault="002500CD" w:rsidP="002500CD">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2500CD" w:rsidRPr="002500CD" w14:paraId="0E4D5A7C" w14:textId="77777777" w:rsidTr="009D7AD2">
        <w:tc>
          <w:tcPr>
            <w:tcW w:w="1440" w:type="dxa"/>
          </w:tcPr>
          <w:p w14:paraId="6F3B50AE" w14:textId="77777777" w:rsidR="002500CD" w:rsidRPr="002500CD" w:rsidRDefault="002500CD" w:rsidP="002500CD">
            <w:pPr>
              <w:ind w:right="-108"/>
              <w:jc w:val="center"/>
              <w:rPr>
                <w:rFonts w:ascii="Angsana New" w:hAnsi="Angsana New" w:cs="Angsana New"/>
                <w:sz w:val="22"/>
                <w:szCs w:val="22"/>
                <w:cs/>
              </w:rPr>
            </w:pPr>
          </w:p>
        </w:tc>
        <w:tc>
          <w:tcPr>
            <w:tcW w:w="1890" w:type="dxa"/>
          </w:tcPr>
          <w:p w14:paraId="51931181" w14:textId="77777777" w:rsidR="002500CD" w:rsidRPr="002500CD" w:rsidRDefault="002500CD" w:rsidP="002500CD">
            <w:pPr>
              <w:jc w:val="center"/>
              <w:rPr>
                <w:rFonts w:ascii="Angsana New" w:hAnsi="Angsana New" w:cs="Angsana New"/>
                <w:sz w:val="22"/>
                <w:szCs w:val="22"/>
                <w:cs/>
              </w:rPr>
            </w:pPr>
          </w:p>
        </w:tc>
        <w:tc>
          <w:tcPr>
            <w:tcW w:w="1080" w:type="dxa"/>
          </w:tcPr>
          <w:p w14:paraId="12136A17" w14:textId="59AC9555" w:rsidR="002500CD" w:rsidRPr="002500CD" w:rsidRDefault="002500CD" w:rsidP="002500CD">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w:t>
            </w:r>
          </w:p>
        </w:tc>
        <w:tc>
          <w:tcPr>
            <w:tcW w:w="1440" w:type="dxa"/>
          </w:tcPr>
          <w:p w14:paraId="0DD9C13C"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75D6DC35"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4ECACD0C" w14:textId="6A02AB4D"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sidR="00013DDE">
              <w:rPr>
                <w:rFonts w:ascii="Angsana New" w:hAnsi="Angsana New" w:cs="Angsana New"/>
                <w:sz w:val="22"/>
                <w:szCs w:val="22"/>
              </w:rPr>
              <w:t xml:space="preserve">31 </w:t>
            </w:r>
            <w:r w:rsidR="00013DDE">
              <w:rPr>
                <w:rFonts w:ascii="Angsana New" w:hAnsi="Angsana New" w:cs="Angsana New" w:hint="cs"/>
                <w:sz w:val="22"/>
                <w:szCs w:val="22"/>
                <w:cs/>
              </w:rPr>
              <w:t xml:space="preserve">ธันวาคม </w:t>
            </w:r>
            <w:r w:rsidR="00013DDE">
              <w:rPr>
                <w:rFonts w:ascii="Angsana New" w:hAnsi="Angsana New" w:cs="Angsana New"/>
                <w:sz w:val="22"/>
                <w:szCs w:val="22"/>
              </w:rPr>
              <w:t>256</w:t>
            </w:r>
            <w:r w:rsidR="00C901B4">
              <w:rPr>
                <w:rFonts w:ascii="Angsana New" w:hAnsi="Angsana New" w:cs="Angsana New"/>
                <w:sz w:val="22"/>
                <w:szCs w:val="22"/>
              </w:rPr>
              <w:t>8</w:t>
            </w:r>
          </w:p>
        </w:tc>
        <w:tc>
          <w:tcPr>
            <w:tcW w:w="250" w:type="dxa"/>
          </w:tcPr>
          <w:p w14:paraId="55291F7F" w14:textId="77777777" w:rsidR="002500CD" w:rsidRPr="002500CD" w:rsidRDefault="002500CD" w:rsidP="002500CD">
            <w:pPr>
              <w:jc w:val="center"/>
              <w:rPr>
                <w:rFonts w:ascii="Angsana New" w:hAnsi="Angsana New" w:cs="Angsana New"/>
                <w:sz w:val="22"/>
                <w:szCs w:val="22"/>
                <w:u w:val="single"/>
              </w:rPr>
            </w:pPr>
          </w:p>
        </w:tc>
        <w:tc>
          <w:tcPr>
            <w:tcW w:w="1380" w:type="dxa"/>
          </w:tcPr>
          <w:p w14:paraId="25AA38AF" w14:textId="117634F1" w:rsidR="002500CD" w:rsidRPr="002500CD" w:rsidRDefault="002500CD" w:rsidP="002500CD">
            <w:pPr>
              <w:ind w:left="-36" w:right="-99" w:hanging="90"/>
              <w:jc w:val="center"/>
              <w:rPr>
                <w:rFonts w:ascii="Angsana New" w:hAnsi="Angsana New" w:cs="Angsana New"/>
                <w:sz w:val="22"/>
                <w:szCs w:val="22"/>
                <w:cs/>
              </w:rPr>
            </w:pPr>
            <w:r w:rsidRPr="002500CD">
              <w:rPr>
                <w:rFonts w:ascii="Angsana New" w:hAnsi="Angsana New" w:cs="Angsana New"/>
                <w:sz w:val="22"/>
                <w:szCs w:val="22"/>
                <w:cs/>
              </w:rPr>
              <w:t>สำหรับ</w:t>
            </w:r>
            <w:r w:rsidR="00D547BD">
              <w:rPr>
                <w:rFonts w:ascii="Angsana New" w:hAnsi="Angsana New" w:cs="Angsana New"/>
                <w:sz w:val="22"/>
                <w:szCs w:val="22"/>
                <w:cs/>
              </w:rPr>
              <w:t>ปี</w:t>
            </w:r>
            <w:r w:rsidR="00013DDE">
              <w:rPr>
                <w:rFonts w:ascii="Angsana New" w:hAnsi="Angsana New" w:cs="Angsana New" w:hint="cs"/>
                <w:sz w:val="22"/>
                <w:szCs w:val="22"/>
                <w:cs/>
              </w:rPr>
              <w:t>สิ้นสุดวันที่</w:t>
            </w:r>
          </w:p>
        </w:tc>
      </w:tr>
      <w:tr w:rsidR="002500CD" w:rsidRPr="002500CD" w14:paraId="6FAB0535" w14:textId="77777777" w:rsidTr="009D7AD2">
        <w:tc>
          <w:tcPr>
            <w:tcW w:w="1440" w:type="dxa"/>
          </w:tcPr>
          <w:p w14:paraId="4894F068" w14:textId="77777777" w:rsidR="002500CD" w:rsidRPr="002500CD" w:rsidRDefault="002500CD" w:rsidP="002500CD">
            <w:pPr>
              <w:jc w:val="both"/>
              <w:rPr>
                <w:rFonts w:ascii="Angsana New" w:hAnsi="Angsana New" w:cs="Angsana New"/>
                <w:sz w:val="22"/>
                <w:szCs w:val="22"/>
                <w:u w:val="single"/>
              </w:rPr>
            </w:pPr>
          </w:p>
        </w:tc>
        <w:tc>
          <w:tcPr>
            <w:tcW w:w="1890" w:type="dxa"/>
          </w:tcPr>
          <w:p w14:paraId="14D7A9D0" w14:textId="77777777" w:rsidR="002500CD" w:rsidRPr="002500CD" w:rsidRDefault="002500CD" w:rsidP="002500CD">
            <w:pPr>
              <w:jc w:val="both"/>
              <w:rPr>
                <w:rFonts w:ascii="Angsana New" w:hAnsi="Angsana New" w:cs="Angsana New"/>
                <w:sz w:val="22"/>
                <w:szCs w:val="22"/>
                <w:u w:val="single"/>
              </w:rPr>
            </w:pPr>
          </w:p>
        </w:tc>
        <w:tc>
          <w:tcPr>
            <w:tcW w:w="1080" w:type="dxa"/>
          </w:tcPr>
          <w:p w14:paraId="309A56D9" w14:textId="5DAD01FE" w:rsidR="002500CD" w:rsidRPr="002500CD" w:rsidRDefault="00707AF0" w:rsidP="002500CD">
            <w:pPr>
              <w:tabs>
                <w:tab w:val="left" w:pos="164"/>
              </w:tabs>
              <w:ind w:left="-108" w:right="-108"/>
              <w:jc w:val="center"/>
              <w:rPr>
                <w:rFonts w:ascii="Angsana New" w:hAnsi="Angsana New" w:cs="Angsana New"/>
                <w:sz w:val="22"/>
                <w:szCs w:val="22"/>
                <w:cs/>
              </w:rPr>
            </w:pPr>
            <w:r w:rsidRPr="00707AF0">
              <w:rPr>
                <w:rFonts w:ascii="Angsana New" w:hAnsi="Angsana New" w:cs="Angsana New"/>
                <w:sz w:val="22"/>
                <w:szCs w:val="22"/>
                <w:cs/>
              </w:rPr>
              <w:t>จัดตั้ง</w:t>
            </w:r>
          </w:p>
        </w:tc>
        <w:tc>
          <w:tcPr>
            <w:tcW w:w="1440" w:type="dxa"/>
          </w:tcPr>
          <w:p w14:paraId="2C0284D8"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7AF2D47" w14:textId="77777777" w:rsidR="002500CD" w:rsidRPr="002500CD" w:rsidRDefault="002500CD" w:rsidP="002500CD">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166902B1" w14:textId="77777777" w:rsidR="002500CD" w:rsidRPr="00406E7D" w:rsidRDefault="002500CD" w:rsidP="00406E7D">
            <w:pPr>
              <w:ind w:left="-139" w:right="-108"/>
              <w:jc w:val="center"/>
              <w:rPr>
                <w:rFonts w:ascii="Angsana New" w:hAnsi="Angsana New" w:cs="Angsana New"/>
                <w:sz w:val="22"/>
                <w:szCs w:val="22"/>
                <w:u w:val="single"/>
                <w:cs/>
              </w:rPr>
            </w:pPr>
            <w:r w:rsidRPr="00406E7D">
              <w:rPr>
                <w:rFonts w:ascii="Angsana New" w:hAnsi="Angsana New" w:cs="Angsana New"/>
                <w:sz w:val="22"/>
                <w:szCs w:val="22"/>
                <w:u w:val="single"/>
                <w:cs/>
              </w:rPr>
              <w:t>วิธีราคาทุน</w:t>
            </w:r>
          </w:p>
        </w:tc>
        <w:tc>
          <w:tcPr>
            <w:tcW w:w="270" w:type="dxa"/>
          </w:tcPr>
          <w:p w14:paraId="55990A8E" w14:textId="77777777" w:rsidR="002500CD" w:rsidRPr="002500CD" w:rsidRDefault="002500CD" w:rsidP="002500CD">
            <w:pPr>
              <w:jc w:val="center"/>
              <w:rPr>
                <w:rFonts w:ascii="Angsana New" w:hAnsi="Angsana New" w:cs="Angsana New"/>
                <w:sz w:val="22"/>
                <w:szCs w:val="22"/>
                <w:u w:val="single"/>
              </w:rPr>
            </w:pPr>
          </w:p>
        </w:tc>
        <w:tc>
          <w:tcPr>
            <w:tcW w:w="1260" w:type="dxa"/>
          </w:tcPr>
          <w:p w14:paraId="6B36C3A6" w14:textId="77777777" w:rsidR="002500CD" w:rsidRPr="00406E7D" w:rsidRDefault="002500CD" w:rsidP="00406E7D">
            <w:pPr>
              <w:ind w:left="-139" w:right="-108"/>
              <w:jc w:val="center"/>
              <w:rPr>
                <w:rFonts w:ascii="Angsana New" w:hAnsi="Angsana New" w:cs="Angsana New"/>
                <w:sz w:val="22"/>
                <w:szCs w:val="22"/>
                <w:u w:val="single"/>
                <w:cs/>
              </w:rPr>
            </w:pPr>
            <w:r w:rsidRPr="00406E7D">
              <w:rPr>
                <w:rFonts w:ascii="Angsana New" w:hAnsi="Angsana New" w:cs="Angsana New"/>
                <w:sz w:val="22"/>
                <w:szCs w:val="22"/>
                <w:u w:val="single"/>
                <w:cs/>
              </w:rPr>
              <w:t>วิธีส่วนได้เสีย</w:t>
            </w:r>
          </w:p>
        </w:tc>
        <w:tc>
          <w:tcPr>
            <w:tcW w:w="250" w:type="dxa"/>
          </w:tcPr>
          <w:p w14:paraId="2EFC9DE2" w14:textId="77777777" w:rsidR="002500CD" w:rsidRPr="002500CD" w:rsidRDefault="002500CD" w:rsidP="002500CD">
            <w:pPr>
              <w:ind w:left="-108"/>
              <w:jc w:val="right"/>
              <w:rPr>
                <w:rFonts w:ascii="Angsana New" w:hAnsi="Angsana New" w:cs="Angsana New"/>
                <w:sz w:val="22"/>
                <w:szCs w:val="22"/>
                <w:cs/>
              </w:rPr>
            </w:pPr>
          </w:p>
        </w:tc>
        <w:tc>
          <w:tcPr>
            <w:tcW w:w="1380" w:type="dxa"/>
          </w:tcPr>
          <w:p w14:paraId="2C41B434" w14:textId="60441B5B" w:rsidR="002500CD" w:rsidRPr="00013DDE" w:rsidRDefault="00013DDE" w:rsidP="002500CD">
            <w:pPr>
              <w:ind w:left="-139" w:right="-108"/>
              <w:jc w:val="center"/>
              <w:rPr>
                <w:rFonts w:ascii="Angsana New" w:hAnsi="Angsana New" w:cs="Angsana New"/>
                <w:sz w:val="22"/>
                <w:szCs w:val="22"/>
                <w:u w:val="single"/>
              </w:rPr>
            </w:pPr>
            <w:r w:rsidRPr="00013DDE">
              <w:rPr>
                <w:rFonts w:ascii="Angsana New" w:hAnsi="Angsana New" w:cs="Angsana New"/>
                <w:sz w:val="22"/>
                <w:szCs w:val="22"/>
                <w:u w:val="single"/>
              </w:rPr>
              <w:t xml:space="preserve">31 </w:t>
            </w:r>
            <w:r w:rsidRPr="00013DDE">
              <w:rPr>
                <w:rFonts w:ascii="Angsana New" w:hAnsi="Angsana New" w:cs="Angsana New" w:hint="cs"/>
                <w:sz w:val="22"/>
                <w:szCs w:val="22"/>
                <w:u w:val="single"/>
                <w:cs/>
              </w:rPr>
              <w:t xml:space="preserve">ธันวาคม </w:t>
            </w:r>
            <w:r w:rsidR="002F585B">
              <w:rPr>
                <w:rFonts w:ascii="Angsana New" w:hAnsi="Angsana New" w:cs="Angsana New"/>
                <w:sz w:val="22"/>
                <w:szCs w:val="22"/>
                <w:u w:val="single"/>
              </w:rPr>
              <w:t>256</w:t>
            </w:r>
            <w:r w:rsidR="00C901B4">
              <w:rPr>
                <w:rFonts w:ascii="Angsana New" w:hAnsi="Angsana New" w:cs="Angsana New"/>
                <w:sz w:val="22"/>
                <w:szCs w:val="22"/>
                <w:u w:val="single"/>
              </w:rPr>
              <w:t>8</w:t>
            </w:r>
          </w:p>
        </w:tc>
      </w:tr>
      <w:tr w:rsidR="002500CD" w:rsidRPr="002500CD" w14:paraId="4A962619" w14:textId="77777777" w:rsidTr="009D7AD2">
        <w:tc>
          <w:tcPr>
            <w:tcW w:w="1440" w:type="dxa"/>
          </w:tcPr>
          <w:p w14:paraId="0EF3A5B0" w14:textId="77777777" w:rsidR="002500CD" w:rsidRPr="002500CD" w:rsidRDefault="002500CD" w:rsidP="002500CD">
            <w:pPr>
              <w:jc w:val="both"/>
              <w:rPr>
                <w:rFonts w:ascii="Angsana New" w:hAnsi="Angsana New" w:cs="Angsana New"/>
                <w:sz w:val="22"/>
                <w:szCs w:val="22"/>
                <w:u w:val="single"/>
              </w:rPr>
            </w:pPr>
          </w:p>
        </w:tc>
        <w:tc>
          <w:tcPr>
            <w:tcW w:w="1890" w:type="dxa"/>
          </w:tcPr>
          <w:p w14:paraId="342805EA" w14:textId="77777777" w:rsidR="002500CD" w:rsidRPr="002500CD" w:rsidRDefault="002500CD" w:rsidP="002500CD">
            <w:pPr>
              <w:jc w:val="both"/>
              <w:rPr>
                <w:rFonts w:ascii="Angsana New" w:hAnsi="Angsana New" w:cs="Angsana New"/>
                <w:sz w:val="22"/>
                <w:szCs w:val="22"/>
                <w:u w:val="single"/>
              </w:rPr>
            </w:pPr>
          </w:p>
        </w:tc>
        <w:tc>
          <w:tcPr>
            <w:tcW w:w="1080" w:type="dxa"/>
          </w:tcPr>
          <w:p w14:paraId="7E77A597" w14:textId="77777777" w:rsidR="002500CD" w:rsidRPr="002500CD" w:rsidRDefault="002500CD" w:rsidP="002500CD">
            <w:pPr>
              <w:tabs>
                <w:tab w:val="left" w:pos="164"/>
              </w:tabs>
              <w:ind w:left="-108" w:right="-108"/>
              <w:jc w:val="center"/>
              <w:rPr>
                <w:rFonts w:ascii="Angsana New" w:hAnsi="Angsana New" w:cs="Angsana New"/>
                <w:sz w:val="22"/>
                <w:szCs w:val="22"/>
                <w:cs/>
              </w:rPr>
            </w:pPr>
          </w:p>
        </w:tc>
        <w:tc>
          <w:tcPr>
            <w:tcW w:w="1440" w:type="dxa"/>
          </w:tcPr>
          <w:p w14:paraId="4F188BEA"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BBC65CC" w14:textId="77777777" w:rsidR="002500CD" w:rsidRPr="002500CD" w:rsidRDefault="002500CD" w:rsidP="002500CD">
            <w:pPr>
              <w:ind w:left="-128" w:right="-118"/>
              <w:jc w:val="center"/>
              <w:rPr>
                <w:rFonts w:ascii="Angsana New" w:hAnsi="Angsana New" w:cs="Angsana New"/>
                <w:sz w:val="22"/>
                <w:szCs w:val="22"/>
              </w:rPr>
            </w:pPr>
          </w:p>
        </w:tc>
        <w:tc>
          <w:tcPr>
            <w:tcW w:w="1170" w:type="dxa"/>
          </w:tcPr>
          <w:p w14:paraId="059A427E" w14:textId="77777777" w:rsidR="002500CD" w:rsidRPr="002500CD" w:rsidRDefault="002500CD" w:rsidP="002500CD">
            <w:pPr>
              <w:jc w:val="center"/>
              <w:rPr>
                <w:rFonts w:ascii="Angsana New" w:hAnsi="Angsana New" w:cs="Angsana New"/>
                <w:sz w:val="22"/>
                <w:szCs w:val="22"/>
                <w:u w:val="single"/>
              </w:rPr>
            </w:pPr>
          </w:p>
        </w:tc>
        <w:tc>
          <w:tcPr>
            <w:tcW w:w="270" w:type="dxa"/>
          </w:tcPr>
          <w:p w14:paraId="09F58729" w14:textId="77777777" w:rsidR="002500CD" w:rsidRPr="002500CD" w:rsidRDefault="002500CD" w:rsidP="002500CD">
            <w:pPr>
              <w:jc w:val="center"/>
              <w:rPr>
                <w:rFonts w:ascii="Angsana New" w:hAnsi="Angsana New" w:cs="Angsana New"/>
                <w:sz w:val="22"/>
                <w:szCs w:val="22"/>
                <w:u w:val="single"/>
              </w:rPr>
            </w:pPr>
          </w:p>
        </w:tc>
        <w:tc>
          <w:tcPr>
            <w:tcW w:w="1260" w:type="dxa"/>
          </w:tcPr>
          <w:p w14:paraId="2B4EE9E4" w14:textId="77777777" w:rsidR="002500CD" w:rsidRPr="002500CD" w:rsidRDefault="002500CD" w:rsidP="002500CD">
            <w:pPr>
              <w:ind w:right="-108"/>
              <w:jc w:val="center"/>
              <w:rPr>
                <w:rFonts w:ascii="Angsana New" w:hAnsi="Angsana New" w:cs="Angsana New"/>
                <w:sz w:val="22"/>
                <w:szCs w:val="22"/>
                <w:u w:val="single"/>
              </w:rPr>
            </w:pPr>
          </w:p>
        </w:tc>
        <w:tc>
          <w:tcPr>
            <w:tcW w:w="250" w:type="dxa"/>
          </w:tcPr>
          <w:p w14:paraId="0D6F99F0" w14:textId="77777777" w:rsidR="002500CD" w:rsidRPr="002500CD" w:rsidRDefault="002500CD" w:rsidP="002500CD">
            <w:pPr>
              <w:ind w:left="-108"/>
              <w:jc w:val="right"/>
              <w:rPr>
                <w:rFonts w:ascii="Angsana New" w:hAnsi="Angsana New" w:cs="Angsana New"/>
                <w:sz w:val="22"/>
                <w:szCs w:val="22"/>
                <w:cs/>
              </w:rPr>
            </w:pPr>
          </w:p>
        </w:tc>
        <w:tc>
          <w:tcPr>
            <w:tcW w:w="1380" w:type="dxa"/>
          </w:tcPr>
          <w:p w14:paraId="0D7131F4" w14:textId="71ADC440" w:rsidR="002500CD" w:rsidRPr="002500CD" w:rsidRDefault="002500CD" w:rsidP="002500CD">
            <w:pPr>
              <w:ind w:left="-139" w:right="-108"/>
              <w:jc w:val="center"/>
              <w:rPr>
                <w:rFonts w:ascii="Angsana New" w:hAnsi="Angsana New" w:cs="Angsana New"/>
                <w:sz w:val="22"/>
                <w:szCs w:val="22"/>
                <w:u w:val="single"/>
              </w:rPr>
            </w:pPr>
          </w:p>
        </w:tc>
      </w:tr>
      <w:tr w:rsidR="002F585B" w:rsidRPr="002500CD" w14:paraId="29F6FEB6" w14:textId="77777777" w:rsidTr="009D7AD2">
        <w:tc>
          <w:tcPr>
            <w:tcW w:w="1440" w:type="dxa"/>
          </w:tcPr>
          <w:p w14:paraId="678FCD0C" w14:textId="77777777" w:rsidR="002F585B" w:rsidRPr="002500CD" w:rsidRDefault="002F585B" w:rsidP="009D7AD2">
            <w:pPr>
              <w:ind w:left="-42"/>
              <w:jc w:val="thaiDistribute"/>
              <w:rPr>
                <w:rFonts w:ascii="Angsana New" w:hAnsi="Angsana New" w:cs="Angsana New"/>
                <w:sz w:val="22"/>
                <w:szCs w:val="22"/>
                <w:u w:val="single"/>
              </w:rPr>
            </w:pPr>
            <w:r w:rsidRPr="002500CD">
              <w:rPr>
                <w:rFonts w:ascii="Angsana New" w:hAnsi="Angsana New" w:cs="Angsana New"/>
                <w:sz w:val="22"/>
                <w:szCs w:val="22"/>
              </w:rPr>
              <w:t xml:space="preserve">Theun Hinboun </w:t>
            </w:r>
          </w:p>
        </w:tc>
        <w:tc>
          <w:tcPr>
            <w:tcW w:w="1890" w:type="dxa"/>
          </w:tcPr>
          <w:p w14:paraId="12BA2E0A" w14:textId="2806BF18" w:rsidR="002F585B" w:rsidRPr="009D7AD2" w:rsidRDefault="002F585B" w:rsidP="009D7AD2">
            <w:pPr>
              <w:ind w:right="-20"/>
              <w:jc w:val="thaiDistribute"/>
              <w:rPr>
                <w:rFonts w:ascii="Angsana New" w:hAnsi="Angsana New" w:cs="Angsana New"/>
                <w:spacing w:val="-4"/>
                <w:sz w:val="22"/>
                <w:szCs w:val="22"/>
              </w:rPr>
            </w:pPr>
            <w:r w:rsidRPr="009D7AD2">
              <w:rPr>
                <w:rFonts w:ascii="Angsana New" w:hAnsi="Angsana New" w:cs="Angsana New"/>
                <w:spacing w:val="-4"/>
                <w:sz w:val="22"/>
                <w:szCs w:val="22"/>
                <w:cs/>
              </w:rPr>
              <w:t>ผลิตและจำหน่า</w:t>
            </w:r>
            <w:r w:rsidR="009D7AD2">
              <w:rPr>
                <w:rFonts w:ascii="Angsana New" w:hAnsi="Angsana New" w:cs="Angsana New" w:hint="cs"/>
                <w:spacing w:val="-4"/>
                <w:sz w:val="22"/>
                <w:szCs w:val="22"/>
                <w:cs/>
              </w:rPr>
              <w:t>ย</w:t>
            </w:r>
            <w:r w:rsidR="009D7AD2" w:rsidRPr="009D7AD2">
              <w:rPr>
                <w:rFonts w:ascii="Angsana New" w:hAnsi="Angsana New" w:cs="Angsana New"/>
                <w:spacing w:val="-4"/>
                <w:sz w:val="22"/>
                <w:szCs w:val="22"/>
                <w:cs/>
              </w:rPr>
              <w:t>กระแสไฟฟ้า</w:t>
            </w:r>
          </w:p>
        </w:tc>
        <w:tc>
          <w:tcPr>
            <w:tcW w:w="1080" w:type="dxa"/>
          </w:tcPr>
          <w:p w14:paraId="0B84DF99" w14:textId="77777777" w:rsidR="002F585B" w:rsidRPr="002500CD" w:rsidRDefault="002F585B" w:rsidP="002F585B">
            <w:pPr>
              <w:ind w:left="-249" w:right="-250"/>
              <w:jc w:val="center"/>
              <w:rPr>
                <w:rFonts w:ascii="Angsana New" w:hAnsi="Angsana New" w:cs="Angsana New"/>
                <w:sz w:val="22"/>
                <w:szCs w:val="22"/>
                <w:cs/>
              </w:rPr>
            </w:pPr>
            <w:r w:rsidRPr="002500CD">
              <w:rPr>
                <w:rFonts w:ascii="Angsana New" w:hAnsi="Angsana New" w:cs="Angsana New"/>
                <w:sz w:val="22"/>
                <w:szCs w:val="22"/>
                <w:cs/>
              </w:rPr>
              <w:t>สปป. ลาว</w:t>
            </w:r>
          </w:p>
        </w:tc>
        <w:tc>
          <w:tcPr>
            <w:tcW w:w="1440" w:type="dxa"/>
          </w:tcPr>
          <w:p w14:paraId="03829946" w14:textId="77777777" w:rsidR="002F585B" w:rsidRPr="002500CD" w:rsidRDefault="002F585B" w:rsidP="002F585B">
            <w:pPr>
              <w:ind w:left="-249"/>
              <w:jc w:val="right"/>
              <w:rPr>
                <w:rFonts w:ascii="Angsana New" w:hAnsi="Angsana New" w:cs="Angsana New"/>
                <w:sz w:val="22"/>
                <w:szCs w:val="22"/>
                <w:cs/>
              </w:rPr>
            </w:pPr>
            <w:r w:rsidRPr="002500CD">
              <w:rPr>
                <w:rFonts w:ascii="Angsana New" w:hAnsi="Angsana New" w:cs="Angsana New"/>
                <w:sz w:val="22"/>
                <w:szCs w:val="22"/>
              </w:rPr>
              <w:t>USD 55,000,000</w:t>
            </w:r>
            <w:r w:rsidRPr="002500CD">
              <w:rPr>
                <w:rFonts w:ascii="Angsana New" w:hAnsi="Angsana New" w:cs="Angsana New"/>
                <w:sz w:val="22"/>
                <w:szCs w:val="22"/>
                <w:cs/>
              </w:rPr>
              <w:t>.00</w:t>
            </w:r>
          </w:p>
        </w:tc>
        <w:tc>
          <w:tcPr>
            <w:tcW w:w="630" w:type="dxa"/>
          </w:tcPr>
          <w:p w14:paraId="443EB7BE" w14:textId="77777777" w:rsidR="002F585B" w:rsidRPr="002500CD" w:rsidRDefault="002F585B" w:rsidP="002F585B">
            <w:pPr>
              <w:jc w:val="right"/>
              <w:rPr>
                <w:rFonts w:ascii="Angsana New" w:hAnsi="Angsana New" w:cs="Angsana New"/>
                <w:sz w:val="22"/>
                <w:szCs w:val="22"/>
                <w:u w:val="single"/>
              </w:rPr>
            </w:pPr>
            <w:r w:rsidRPr="002500CD">
              <w:rPr>
                <w:rFonts w:ascii="Angsana New" w:hAnsi="Angsana New" w:cs="Angsana New"/>
                <w:sz w:val="22"/>
                <w:szCs w:val="22"/>
              </w:rPr>
              <w:t>20</w:t>
            </w:r>
            <w:r w:rsidRPr="002500CD">
              <w:rPr>
                <w:rFonts w:ascii="Angsana New" w:hAnsi="Angsana New" w:cs="Angsana New"/>
                <w:sz w:val="22"/>
                <w:szCs w:val="22"/>
                <w:cs/>
              </w:rPr>
              <w:t>.</w:t>
            </w:r>
            <w:r w:rsidRPr="002500CD">
              <w:rPr>
                <w:rFonts w:ascii="Angsana New" w:hAnsi="Angsana New" w:cs="Angsana New"/>
                <w:sz w:val="22"/>
                <w:szCs w:val="22"/>
              </w:rPr>
              <w:t>00</w:t>
            </w:r>
          </w:p>
        </w:tc>
        <w:tc>
          <w:tcPr>
            <w:tcW w:w="1170" w:type="dxa"/>
            <w:tcBorders>
              <w:bottom w:val="double" w:sz="4" w:space="0" w:color="auto"/>
            </w:tcBorders>
          </w:tcPr>
          <w:p w14:paraId="351BDF66" w14:textId="77777777" w:rsidR="002F585B" w:rsidRPr="00C901B4" w:rsidRDefault="002F585B" w:rsidP="002F585B">
            <w:pPr>
              <w:ind w:right="-17"/>
              <w:jc w:val="right"/>
              <w:rPr>
                <w:rFonts w:ascii="Angsana New" w:hAnsi="Angsana New" w:cs="Angsana New"/>
                <w:sz w:val="22"/>
                <w:szCs w:val="22"/>
                <w:highlight w:val="yellow"/>
              </w:rPr>
            </w:pPr>
            <w:r w:rsidRPr="00A42147">
              <w:rPr>
                <w:rFonts w:ascii="Angsana New" w:hAnsi="Angsana New" w:cs="Angsana New"/>
                <w:sz w:val="22"/>
                <w:szCs w:val="22"/>
              </w:rPr>
              <w:t>280,555,322</w:t>
            </w:r>
            <w:r w:rsidRPr="00A42147">
              <w:rPr>
                <w:rFonts w:ascii="Angsana New" w:hAnsi="Angsana New" w:cs="Angsana New"/>
                <w:sz w:val="22"/>
                <w:szCs w:val="22"/>
                <w:cs/>
              </w:rPr>
              <w:t>.</w:t>
            </w:r>
            <w:r w:rsidRPr="00A42147">
              <w:rPr>
                <w:rFonts w:ascii="Angsana New" w:hAnsi="Angsana New" w:cs="Angsana New"/>
                <w:sz w:val="22"/>
                <w:szCs w:val="22"/>
              </w:rPr>
              <w:t>15</w:t>
            </w:r>
          </w:p>
        </w:tc>
        <w:tc>
          <w:tcPr>
            <w:tcW w:w="270" w:type="dxa"/>
          </w:tcPr>
          <w:p w14:paraId="09560AB3" w14:textId="77777777" w:rsidR="002F585B" w:rsidRPr="00C901B4" w:rsidRDefault="002F585B" w:rsidP="002F585B">
            <w:pPr>
              <w:ind w:right="-17"/>
              <w:jc w:val="both"/>
              <w:rPr>
                <w:rFonts w:ascii="Angsana New" w:hAnsi="Angsana New" w:cs="Angsana New"/>
                <w:sz w:val="22"/>
                <w:szCs w:val="22"/>
                <w:highlight w:val="yellow"/>
              </w:rPr>
            </w:pPr>
          </w:p>
        </w:tc>
        <w:tc>
          <w:tcPr>
            <w:tcW w:w="1260" w:type="dxa"/>
            <w:tcBorders>
              <w:bottom w:val="double" w:sz="4" w:space="0" w:color="auto"/>
            </w:tcBorders>
          </w:tcPr>
          <w:p w14:paraId="44E522CF" w14:textId="75189F5A" w:rsidR="002F585B" w:rsidRPr="00C901B4" w:rsidRDefault="00A42147" w:rsidP="002F585B">
            <w:pPr>
              <w:ind w:right="-17"/>
              <w:jc w:val="right"/>
              <w:rPr>
                <w:rFonts w:ascii="Angsana New" w:hAnsi="Angsana New" w:cs="Angsana New"/>
                <w:sz w:val="22"/>
                <w:szCs w:val="22"/>
                <w:highlight w:val="yellow"/>
              </w:rPr>
            </w:pPr>
            <w:r w:rsidRPr="00A42147">
              <w:rPr>
                <w:rFonts w:ascii="Angsana New" w:hAnsi="Angsana New" w:cs="Angsana New"/>
                <w:sz w:val="22"/>
                <w:szCs w:val="22"/>
                <w:cs/>
              </w:rPr>
              <w:t>2</w:t>
            </w:r>
            <w:r w:rsidRPr="00A42147">
              <w:rPr>
                <w:rFonts w:ascii="Angsana New" w:hAnsi="Angsana New" w:cs="Angsana New"/>
                <w:sz w:val="22"/>
                <w:szCs w:val="22"/>
              </w:rPr>
              <w:t>,</w:t>
            </w:r>
            <w:r w:rsidRPr="00A42147">
              <w:rPr>
                <w:rFonts w:ascii="Angsana New" w:hAnsi="Angsana New" w:cs="Angsana New"/>
                <w:sz w:val="22"/>
                <w:szCs w:val="22"/>
                <w:cs/>
              </w:rPr>
              <w:t>481</w:t>
            </w:r>
            <w:r w:rsidRPr="00A42147">
              <w:rPr>
                <w:rFonts w:ascii="Angsana New" w:hAnsi="Angsana New" w:cs="Angsana New"/>
                <w:sz w:val="22"/>
                <w:szCs w:val="22"/>
              </w:rPr>
              <w:t>,</w:t>
            </w:r>
            <w:r w:rsidRPr="00A42147">
              <w:rPr>
                <w:rFonts w:ascii="Angsana New" w:hAnsi="Angsana New" w:cs="Angsana New"/>
                <w:sz w:val="22"/>
                <w:szCs w:val="22"/>
                <w:cs/>
              </w:rPr>
              <w:t>267</w:t>
            </w:r>
            <w:r w:rsidRPr="00A42147">
              <w:rPr>
                <w:rFonts w:ascii="Angsana New" w:hAnsi="Angsana New" w:cs="Angsana New"/>
                <w:sz w:val="22"/>
                <w:szCs w:val="22"/>
              </w:rPr>
              <w:t>,</w:t>
            </w:r>
            <w:r w:rsidRPr="00A42147">
              <w:rPr>
                <w:rFonts w:ascii="Angsana New" w:hAnsi="Angsana New" w:cs="Angsana New"/>
                <w:sz w:val="22"/>
                <w:szCs w:val="22"/>
                <w:cs/>
              </w:rPr>
              <w:t>009.73</w:t>
            </w:r>
          </w:p>
        </w:tc>
        <w:tc>
          <w:tcPr>
            <w:tcW w:w="250" w:type="dxa"/>
          </w:tcPr>
          <w:p w14:paraId="2575385E" w14:textId="77777777" w:rsidR="002F585B" w:rsidRPr="00C901B4" w:rsidRDefault="002F585B" w:rsidP="002F585B">
            <w:pPr>
              <w:ind w:right="-17"/>
              <w:jc w:val="both"/>
              <w:rPr>
                <w:rFonts w:ascii="Angsana New" w:hAnsi="Angsana New" w:cs="Angsana New"/>
                <w:sz w:val="22"/>
                <w:szCs w:val="22"/>
                <w:highlight w:val="yellow"/>
              </w:rPr>
            </w:pPr>
          </w:p>
        </w:tc>
        <w:tc>
          <w:tcPr>
            <w:tcW w:w="1380" w:type="dxa"/>
            <w:tcBorders>
              <w:bottom w:val="double" w:sz="4" w:space="0" w:color="auto"/>
            </w:tcBorders>
          </w:tcPr>
          <w:p w14:paraId="1D002779" w14:textId="3391CDE2" w:rsidR="002F585B" w:rsidRPr="00C901B4" w:rsidRDefault="00A42147" w:rsidP="002F585B">
            <w:pPr>
              <w:tabs>
                <w:tab w:val="left" w:pos="1062"/>
              </w:tabs>
              <w:ind w:right="-17"/>
              <w:jc w:val="center"/>
              <w:rPr>
                <w:rFonts w:ascii="Angsana New" w:hAnsi="Angsana New" w:cs="Angsana New"/>
                <w:sz w:val="22"/>
                <w:szCs w:val="22"/>
                <w:highlight w:val="yellow"/>
              </w:rPr>
            </w:pPr>
            <w:r w:rsidRPr="00A42147">
              <w:rPr>
                <w:rFonts w:ascii="Angsana New" w:hAnsi="Angsana New" w:cs="Angsana New"/>
                <w:sz w:val="22"/>
                <w:szCs w:val="22"/>
              </w:rPr>
              <w:t>808,895,176.54</w:t>
            </w:r>
          </w:p>
        </w:tc>
      </w:tr>
      <w:tr w:rsidR="002500CD" w:rsidRPr="002500CD" w14:paraId="24752219" w14:textId="77777777" w:rsidTr="009D7AD2">
        <w:tc>
          <w:tcPr>
            <w:tcW w:w="1440" w:type="dxa"/>
          </w:tcPr>
          <w:p w14:paraId="039656F9" w14:textId="77777777" w:rsidR="002500CD" w:rsidRPr="002500CD" w:rsidRDefault="002500CD" w:rsidP="002500CD">
            <w:pPr>
              <w:ind w:left="176"/>
              <w:rPr>
                <w:rFonts w:ascii="Angsana New" w:hAnsi="Angsana New" w:cs="Angsana New"/>
                <w:sz w:val="22"/>
                <w:szCs w:val="22"/>
              </w:rPr>
            </w:pPr>
            <w:r w:rsidRPr="002500CD">
              <w:rPr>
                <w:rFonts w:ascii="Angsana New" w:hAnsi="Angsana New" w:cs="Angsana New"/>
                <w:sz w:val="22"/>
                <w:szCs w:val="22"/>
              </w:rPr>
              <w:t>Power Co</w:t>
            </w:r>
            <w:r w:rsidRPr="002500CD">
              <w:rPr>
                <w:rFonts w:ascii="Angsana New" w:hAnsi="Angsana New" w:cs="Angsana New"/>
                <w:sz w:val="22"/>
                <w:szCs w:val="22"/>
                <w:cs/>
              </w:rPr>
              <w:t>.</w:t>
            </w:r>
            <w:r w:rsidRPr="002500CD">
              <w:rPr>
                <w:rFonts w:ascii="Angsana New" w:hAnsi="Angsana New" w:cs="Angsana New"/>
                <w:sz w:val="22"/>
                <w:szCs w:val="22"/>
              </w:rPr>
              <w:t>, Ltd</w:t>
            </w:r>
            <w:r w:rsidRPr="002500CD">
              <w:rPr>
                <w:rFonts w:ascii="Angsana New" w:hAnsi="Angsana New" w:cs="Angsana New"/>
                <w:sz w:val="22"/>
                <w:szCs w:val="22"/>
                <w:cs/>
              </w:rPr>
              <w:t>.</w:t>
            </w:r>
          </w:p>
        </w:tc>
        <w:tc>
          <w:tcPr>
            <w:tcW w:w="1890" w:type="dxa"/>
          </w:tcPr>
          <w:p w14:paraId="3993538B" w14:textId="26C9E65B" w:rsidR="002500CD" w:rsidRPr="002500CD" w:rsidRDefault="002500CD" w:rsidP="002500CD">
            <w:pPr>
              <w:rPr>
                <w:rFonts w:ascii="Angsana New" w:hAnsi="Angsana New" w:cs="Angsana New"/>
                <w:sz w:val="22"/>
                <w:szCs w:val="22"/>
              </w:rPr>
            </w:pPr>
          </w:p>
        </w:tc>
        <w:tc>
          <w:tcPr>
            <w:tcW w:w="1080" w:type="dxa"/>
          </w:tcPr>
          <w:p w14:paraId="63F8C11A" w14:textId="77777777" w:rsidR="002500CD" w:rsidRPr="002500CD" w:rsidRDefault="002500CD" w:rsidP="002500CD">
            <w:pPr>
              <w:ind w:left="-249" w:right="-250"/>
              <w:jc w:val="center"/>
              <w:rPr>
                <w:rFonts w:ascii="Angsana New" w:hAnsi="Angsana New" w:cs="Angsana New"/>
                <w:sz w:val="22"/>
                <w:szCs w:val="22"/>
              </w:rPr>
            </w:pPr>
          </w:p>
        </w:tc>
        <w:tc>
          <w:tcPr>
            <w:tcW w:w="1440" w:type="dxa"/>
          </w:tcPr>
          <w:p w14:paraId="5914F8D5" w14:textId="77777777" w:rsidR="002500CD" w:rsidRPr="002500CD" w:rsidRDefault="002500CD" w:rsidP="002500CD">
            <w:pPr>
              <w:ind w:left="-249"/>
              <w:jc w:val="right"/>
              <w:rPr>
                <w:rFonts w:ascii="Angsana New" w:hAnsi="Angsana New" w:cs="Angsana New"/>
                <w:sz w:val="22"/>
                <w:szCs w:val="22"/>
              </w:rPr>
            </w:pPr>
          </w:p>
        </w:tc>
        <w:tc>
          <w:tcPr>
            <w:tcW w:w="630" w:type="dxa"/>
          </w:tcPr>
          <w:p w14:paraId="149ADCEC" w14:textId="77777777" w:rsidR="002500CD" w:rsidRPr="002500CD" w:rsidRDefault="002500CD" w:rsidP="002500CD">
            <w:pPr>
              <w:jc w:val="right"/>
              <w:rPr>
                <w:rFonts w:ascii="Angsana New" w:hAnsi="Angsana New" w:cs="Angsana New"/>
                <w:sz w:val="22"/>
                <w:szCs w:val="22"/>
                <w:u w:val="single"/>
              </w:rPr>
            </w:pPr>
          </w:p>
        </w:tc>
        <w:tc>
          <w:tcPr>
            <w:tcW w:w="1170" w:type="dxa"/>
            <w:tcBorders>
              <w:top w:val="double" w:sz="4" w:space="0" w:color="auto"/>
            </w:tcBorders>
          </w:tcPr>
          <w:p w14:paraId="1419FF89" w14:textId="77777777" w:rsidR="002500CD" w:rsidRPr="002500CD" w:rsidRDefault="002500CD" w:rsidP="002500CD">
            <w:pPr>
              <w:ind w:right="-17"/>
              <w:jc w:val="right"/>
              <w:rPr>
                <w:rFonts w:ascii="Angsana New" w:hAnsi="Angsana New" w:cs="Angsana New"/>
                <w:sz w:val="22"/>
                <w:szCs w:val="22"/>
              </w:rPr>
            </w:pPr>
          </w:p>
        </w:tc>
        <w:tc>
          <w:tcPr>
            <w:tcW w:w="270" w:type="dxa"/>
          </w:tcPr>
          <w:p w14:paraId="446CEE48" w14:textId="77777777" w:rsidR="002500CD" w:rsidRPr="002500CD" w:rsidRDefault="002500CD" w:rsidP="002500CD">
            <w:pPr>
              <w:ind w:right="-17"/>
              <w:jc w:val="both"/>
              <w:rPr>
                <w:rFonts w:ascii="Angsana New" w:hAnsi="Angsana New" w:cs="Angsana New"/>
                <w:sz w:val="22"/>
                <w:szCs w:val="22"/>
              </w:rPr>
            </w:pPr>
          </w:p>
        </w:tc>
        <w:tc>
          <w:tcPr>
            <w:tcW w:w="1260" w:type="dxa"/>
            <w:tcBorders>
              <w:top w:val="double" w:sz="4" w:space="0" w:color="auto"/>
            </w:tcBorders>
          </w:tcPr>
          <w:p w14:paraId="21FE0CE3" w14:textId="77777777" w:rsidR="002500CD" w:rsidRPr="002500CD" w:rsidRDefault="002500CD" w:rsidP="002500CD">
            <w:pPr>
              <w:ind w:right="-17"/>
              <w:jc w:val="right"/>
              <w:rPr>
                <w:rFonts w:ascii="Angsana New" w:hAnsi="Angsana New" w:cs="Angsana New"/>
                <w:sz w:val="22"/>
                <w:szCs w:val="22"/>
              </w:rPr>
            </w:pPr>
          </w:p>
        </w:tc>
        <w:tc>
          <w:tcPr>
            <w:tcW w:w="250" w:type="dxa"/>
          </w:tcPr>
          <w:p w14:paraId="2A4113F1" w14:textId="77777777" w:rsidR="002500CD" w:rsidRPr="002500CD" w:rsidRDefault="002500CD" w:rsidP="002500CD">
            <w:pPr>
              <w:ind w:right="-17"/>
              <w:jc w:val="both"/>
              <w:rPr>
                <w:rFonts w:ascii="Angsana New" w:hAnsi="Angsana New" w:cs="Angsana New"/>
                <w:sz w:val="22"/>
                <w:szCs w:val="22"/>
              </w:rPr>
            </w:pPr>
          </w:p>
        </w:tc>
        <w:tc>
          <w:tcPr>
            <w:tcW w:w="1380" w:type="dxa"/>
            <w:tcBorders>
              <w:top w:val="double" w:sz="4" w:space="0" w:color="auto"/>
            </w:tcBorders>
          </w:tcPr>
          <w:p w14:paraId="1DA6D63A" w14:textId="77777777" w:rsidR="002500CD" w:rsidRPr="002500CD" w:rsidRDefault="002500CD" w:rsidP="002500CD">
            <w:pPr>
              <w:tabs>
                <w:tab w:val="left" w:pos="1062"/>
              </w:tabs>
              <w:ind w:right="-17"/>
              <w:jc w:val="center"/>
              <w:rPr>
                <w:rFonts w:ascii="Angsana New" w:hAnsi="Angsana New" w:cs="Angsana New"/>
                <w:sz w:val="22"/>
                <w:szCs w:val="22"/>
              </w:rPr>
            </w:pPr>
          </w:p>
        </w:tc>
      </w:tr>
    </w:tbl>
    <w:p w14:paraId="50FBABFD" w14:textId="77777777" w:rsidR="002D2DF0" w:rsidRDefault="002D2DF0" w:rsidP="00DC136B">
      <w:pPr>
        <w:jc w:val="thaiDistribute"/>
        <w:rPr>
          <w:rFonts w:ascii="Angsana New" w:hAnsi="Angsana New" w:cs="Angsana New"/>
          <w:sz w:val="16"/>
          <w:szCs w:val="16"/>
        </w:rPr>
      </w:pPr>
    </w:p>
    <w:tbl>
      <w:tblPr>
        <w:tblW w:w="10810" w:type="dxa"/>
        <w:tblInd w:w="-900" w:type="dxa"/>
        <w:tblLayout w:type="fixed"/>
        <w:tblLook w:val="01E0" w:firstRow="1" w:lastRow="1" w:firstColumn="1" w:lastColumn="1" w:noHBand="0" w:noVBand="0"/>
      </w:tblPr>
      <w:tblGrid>
        <w:gridCol w:w="1440"/>
        <w:gridCol w:w="1890"/>
        <w:gridCol w:w="1080"/>
        <w:gridCol w:w="1440"/>
        <w:gridCol w:w="630"/>
        <w:gridCol w:w="1170"/>
        <w:gridCol w:w="270"/>
        <w:gridCol w:w="1260"/>
        <w:gridCol w:w="250"/>
        <w:gridCol w:w="1380"/>
      </w:tblGrid>
      <w:tr w:rsidR="00C901B4" w:rsidRPr="002500CD" w14:paraId="739ABEBA" w14:textId="77777777">
        <w:tc>
          <w:tcPr>
            <w:tcW w:w="1440" w:type="dxa"/>
          </w:tcPr>
          <w:p w14:paraId="7E49CA03" w14:textId="77777777" w:rsidR="00C901B4" w:rsidRPr="002500CD" w:rsidRDefault="00C901B4">
            <w:pPr>
              <w:ind w:right="-108"/>
              <w:jc w:val="center"/>
              <w:rPr>
                <w:rFonts w:ascii="Angsana New" w:hAnsi="Angsana New" w:cs="Angsana New"/>
                <w:sz w:val="22"/>
                <w:szCs w:val="22"/>
                <w:cs/>
              </w:rPr>
            </w:pPr>
          </w:p>
        </w:tc>
        <w:tc>
          <w:tcPr>
            <w:tcW w:w="1890" w:type="dxa"/>
          </w:tcPr>
          <w:p w14:paraId="6FD7C8B4" w14:textId="77777777" w:rsidR="00C901B4" w:rsidRPr="002500CD" w:rsidRDefault="00C901B4">
            <w:pPr>
              <w:jc w:val="center"/>
              <w:rPr>
                <w:rFonts w:ascii="Angsana New" w:hAnsi="Angsana New" w:cs="Angsana New"/>
                <w:sz w:val="22"/>
                <w:szCs w:val="22"/>
                <w:cs/>
              </w:rPr>
            </w:pPr>
          </w:p>
        </w:tc>
        <w:tc>
          <w:tcPr>
            <w:tcW w:w="1080" w:type="dxa"/>
          </w:tcPr>
          <w:p w14:paraId="443B85B8" w14:textId="77777777" w:rsidR="00C901B4" w:rsidRPr="002500CD" w:rsidRDefault="00C901B4">
            <w:pPr>
              <w:jc w:val="center"/>
              <w:rPr>
                <w:rFonts w:ascii="Angsana New" w:hAnsi="Angsana New" w:cs="Angsana New"/>
                <w:sz w:val="22"/>
                <w:szCs w:val="22"/>
                <w:cs/>
              </w:rPr>
            </w:pPr>
          </w:p>
        </w:tc>
        <w:tc>
          <w:tcPr>
            <w:tcW w:w="1440" w:type="dxa"/>
          </w:tcPr>
          <w:p w14:paraId="3A85C613" w14:textId="77777777" w:rsidR="00C901B4" w:rsidRPr="002500CD" w:rsidRDefault="00C901B4">
            <w:pPr>
              <w:ind w:left="-249" w:right="-199"/>
              <w:jc w:val="center"/>
              <w:rPr>
                <w:rFonts w:ascii="Angsana New" w:hAnsi="Angsana New" w:cs="Angsana New"/>
                <w:sz w:val="22"/>
                <w:szCs w:val="22"/>
              </w:rPr>
            </w:pPr>
          </w:p>
        </w:tc>
        <w:tc>
          <w:tcPr>
            <w:tcW w:w="630" w:type="dxa"/>
          </w:tcPr>
          <w:p w14:paraId="390CA5C3" w14:textId="77777777" w:rsidR="00C901B4" w:rsidRPr="002500CD" w:rsidRDefault="00C901B4">
            <w:pPr>
              <w:jc w:val="center"/>
              <w:rPr>
                <w:rFonts w:ascii="Angsana New" w:hAnsi="Angsana New" w:cs="Angsana New"/>
                <w:sz w:val="22"/>
                <w:szCs w:val="22"/>
              </w:rPr>
            </w:pPr>
          </w:p>
        </w:tc>
        <w:tc>
          <w:tcPr>
            <w:tcW w:w="4330" w:type="dxa"/>
            <w:gridSpan w:val="5"/>
          </w:tcPr>
          <w:p w14:paraId="35400208" w14:textId="77777777" w:rsidR="00C901B4" w:rsidRPr="002500CD" w:rsidRDefault="00C901B4">
            <w:pPr>
              <w:ind w:right="88"/>
              <w:jc w:val="right"/>
              <w:rPr>
                <w:rFonts w:ascii="Angsana New" w:hAnsi="Angsana New" w:cs="Angsana New"/>
                <w:sz w:val="22"/>
                <w:szCs w:val="22"/>
              </w:rPr>
            </w:pPr>
            <w:r w:rsidRPr="002500CD">
              <w:rPr>
                <w:rFonts w:ascii="Angsana New" w:hAnsi="Angsana New" w:cs="Angsana New"/>
                <w:sz w:val="22"/>
                <w:szCs w:val="22"/>
              </w:rPr>
              <w:t>(</w:t>
            </w:r>
            <w:r w:rsidRPr="002500CD">
              <w:rPr>
                <w:rFonts w:ascii="Angsana New" w:hAnsi="Angsana New" w:cs="Angsana New"/>
                <w:sz w:val="22"/>
                <w:szCs w:val="22"/>
                <w:cs/>
              </w:rPr>
              <w:t xml:space="preserve">หน่วย </w:t>
            </w:r>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C901B4" w:rsidRPr="002500CD" w14:paraId="78506834" w14:textId="77777777">
        <w:tc>
          <w:tcPr>
            <w:tcW w:w="1440" w:type="dxa"/>
          </w:tcPr>
          <w:p w14:paraId="1293CCE6" w14:textId="77777777" w:rsidR="00C901B4" w:rsidRPr="002500CD" w:rsidRDefault="00C901B4">
            <w:pPr>
              <w:ind w:right="-108"/>
              <w:jc w:val="center"/>
              <w:rPr>
                <w:rFonts w:ascii="Angsana New" w:hAnsi="Angsana New" w:cs="Angsana New"/>
                <w:sz w:val="22"/>
                <w:szCs w:val="22"/>
                <w:cs/>
              </w:rPr>
            </w:pPr>
          </w:p>
        </w:tc>
        <w:tc>
          <w:tcPr>
            <w:tcW w:w="1890" w:type="dxa"/>
          </w:tcPr>
          <w:p w14:paraId="4B28599D" w14:textId="77777777" w:rsidR="00C901B4" w:rsidRPr="002500CD" w:rsidRDefault="00C901B4">
            <w:pPr>
              <w:jc w:val="center"/>
              <w:rPr>
                <w:rFonts w:ascii="Angsana New" w:hAnsi="Angsana New" w:cs="Angsana New"/>
                <w:sz w:val="22"/>
                <w:szCs w:val="22"/>
                <w:cs/>
              </w:rPr>
            </w:pPr>
          </w:p>
        </w:tc>
        <w:tc>
          <w:tcPr>
            <w:tcW w:w="1080" w:type="dxa"/>
          </w:tcPr>
          <w:p w14:paraId="6602AF81" w14:textId="77777777" w:rsidR="00C901B4" w:rsidRPr="002500CD" w:rsidRDefault="00C901B4">
            <w:pPr>
              <w:jc w:val="center"/>
              <w:rPr>
                <w:rFonts w:ascii="Angsana New" w:hAnsi="Angsana New" w:cs="Angsana New"/>
                <w:sz w:val="22"/>
                <w:szCs w:val="22"/>
                <w:cs/>
              </w:rPr>
            </w:pPr>
          </w:p>
        </w:tc>
        <w:tc>
          <w:tcPr>
            <w:tcW w:w="1440" w:type="dxa"/>
          </w:tcPr>
          <w:p w14:paraId="1013CF0B" w14:textId="77777777" w:rsidR="00C901B4" w:rsidRPr="002500CD" w:rsidRDefault="00C901B4">
            <w:pPr>
              <w:ind w:left="-249" w:right="-199"/>
              <w:jc w:val="center"/>
              <w:rPr>
                <w:rFonts w:ascii="Angsana New" w:hAnsi="Angsana New" w:cs="Angsana New"/>
                <w:sz w:val="22"/>
                <w:szCs w:val="22"/>
              </w:rPr>
            </w:pPr>
          </w:p>
        </w:tc>
        <w:tc>
          <w:tcPr>
            <w:tcW w:w="630" w:type="dxa"/>
          </w:tcPr>
          <w:p w14:paraId="62FA910A" w14:textId="77777777" w:rsidR="00C901B4" w:rsidRPr="002500CD" w:rsidRDefault="00C901B4">
            <w:pPr>
              <w:jc w:val="center"/>
              <w:rPr>
                <w:rFonts w:ascii="Angsana New" w:hAnsi="Angsana New" w:cs="Angsana New"/>
                <w:sz w:val="22"/>
                <w:szCs w:val="22"/>
              </w:rPr>
            </w:pPr>
          </w:p>
        </w:tc>
        <w:tc>
          <w:tcPr>
            <w:tcW w:w="4330" w:type="dxa"/>
            <w:gridSpan w:val="5"/>
          </w:tcPr>
          <w:p w14:paraId="419B27BD" w14:textId="77777777" w:rsidR="00C901B4" w:rsidRPr="002500CD" w:rsidRDefault="00C901B4">
            <w:pPr>
              <w:ind w:right="88"/>
              <w:jc w:val="center"/>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C901B4" w:rsidRPr="002500CD" w14:paraId="11F4B07D" w14:textId="77777777">
        <w:tc>
          <w:tcPr>
            <w:tcW w:w="1440" w:type="dxa"/>
          </w:tcPr>
          <w:p w14:paraId="3FBA9E55" w14:textId="77777777" w:rsidR="00C901B4" w:rsidRPr="002500CD" w:rsidRDefault="00C901B4">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890" w:type="dxa"/>
          </w:tcPr>
          <w:p w14:paraId="7558FE10" w14:textId="77777777" w:rsidR="00C901B4" w:rsidRPr="002500CD" w:rsidRDefault="00C901B4">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080" w:type="dxa"/>
          </w:tcPr>
          <w:p w14:paraId="7217AE2F" w14:textId="77777777" w:rsidR="00C901B4" w:rsidRPr="002500CD" w:rsidRDefault="00C901B4">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11824361" w14:textId="77777777" w:rsidR="00C901B4" w:rsidRPr="002500CD" w:rsidRDefault="00C901B4">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4D5F8EEB" w14:textId="77777777" w:rsidR="00C901B4" w:rsidRPr="002500CD" w:rsidRDefault="00C901B4">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65FAAD6D" w14:textId="77777777" w:rsidR="00C901B4" w:rsidRPr="002500CD" w:rsidRDefault="00C901B4">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5CDC298E" w14:textId="77777777" w:rsidR="00C901B4" w:rsidRPr="002500CD" w:rsidRDefault="00C901B4">
            <w:pPr>
              <w:jc w:val="center"/>
              <w:rPr>
                <w:rFonts w:ascii="Angsana New" w:hAnsi="Angsana New" w:cs="Angsana New"/>
                <w:sz w:val="22"/>
                <w:szCs w:val="22"/>
                <w:u w:val="single"/>
              </w:rPr>
            </w:pPr>
          </w:p>
        </w:tc>
        <w:tc>
          <w:tcPr>
            <w:tcW w:w="1380" w:type="dxa"/>
          </w:tcPr>
          <w:p w14:paraId="05330934" w14:textId="77777777" w:rsidR="00C901B4" w:rsidRPr="002500CD" w:rsidRDefault="00C901B4">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C901B4" w:rsidRPr="002500CD" w14:paraId="4EE301ED" w14:textId="77777777">
        <w:tc>
          <w:tcPr>
            <w:tcW w:w="1440" w:type="dxa"/>
          </w:tcPr>
          <w:p w14:paraId="73235F68" w14:textId="77777777" w:rsidR="00C901B4" w:rsidRPr="002500CD" w:rsidRDefault="00C901B4">
            <w:pPr>
              <w:ind w:right="-108"/>
              <w:jc w:val="center"/>
              <w:rPr>
                <w:rFonts w:ascii="Angsana New" w:hAnsi="Angsana New" w:cs="Angsana New"/>
                <w:sz w:val="22"/>
                <w:szCs w:val="22"/>
                <w:cs/>
              </w:rPr>
            </w:pPr>
          </w:p>
        </w:tc>
        <w:tc>
          <w:tcPr>
            <w:tcW w:w="1890" w:type="dxa"/>
          </w:tcPr>
          <w:p w14:paraId="2F101B3C" w14:textId="77777777" w:rsidR="00C901B4" w:rsidRPr="002500CD" w:rsidRDefault="00C901B4">
            <w:pPr>
              <w:jc w:val="center"/>
              <w:rPr>
                <w:rFonts w:ascii="Angsana New" w:hAnsi="Angsana New" w:cs="Angsana New"/>
                <w:sz w:val="22"/>
                <w:szCs w:val="22"/>
                <w:cs/>
              </w:rPr>
            </w:pPr>
          </w:p>
        </w:tc>
        <w:tc>
          <w:tcPr>
            <w:tcW w:w="1080" w:type="dxa"/>
          </w:tcPr>
          <w:p w14:paraId="17F1896B" w14:textId="77777777" w:rsidR="00C901B4" w:rsidRPr="002500CD" w:rsidRDefault="00C901B4">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w:t>
            </w:r>
          </w:p>
        </w:tc>
        <w:tc>
          <w:tcPr>
            <w:tcW w:w="1440" w:type="dxa"/>
          </w:tcPr>
          <w:p w14:paraId="28317F53" w14:textId="77777777" w:rsidR="00C901B4" w:rsidRPr="002500CD" w:rsidRDefault="00C901B4">
            <w:pPr>
              <w:ind w:left="-249" w:right="-199"/>
              <w:jc w:val="center"/>
              <w:rPr>
                <w:rFonts w:ascii="Angsana New" w:hAnsi="Angsana New" w:cs="Angsana New"/>
                <w:sz w:val="22"/>
                <w:szCs w:val="22"/>
              </w:rPr>
            </w:pPr>
          </w:p>
        </w:tc>
        <w:tc>
          <w:tcPr>
            <w:tcW w:w="630" w:type="dxa"/>
          </w:tcPr>
          <w:p w14:paraId="0DEE6880" w14:textId="77777777" w:rsidR="00C901B4" w:rsidRPr="002500CD" w:rsidRDefault="00C901B4">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0E2BA5B5" w14:textId="77777777" w:rsidR="00C901B4" w:rsidRPr="002500CD" w:rsidRDefault="00C901B4">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Pr>
                <w:rFonts w:ascii="Angsana New" w:hAnsi="Angsana New" w:cs="Angsana New"/>
                <w:sz w:val="22"/>
                <w:szCs w:val="22"/>
              </w:rPr>
              <w:t xml:space="preserve">31 </w:t>
            </w:r>
            <w:r>
              <w:rPr>
                <w:rFonts w:ascii="Angsana New" w:hAnsi="Angsana New" w:cs="Angsana New" w:hint="cs"/>
                <w:sz w:val="22"/>
                <w:szCs w:val="22"/>
                <w:cs/>
              </w:rPr>
              <w:t xml:space="preserve">ธันวาคม </w:t>
            </w:r>
            <w:r>
              <w:rPr>
                <w:rFonts w:ascii="Angsana New" w:hAnsi="Angsana New" w:cs="Angsana New"/>
                <w:sz w:val="22"/>
                <w:szCs w:val="22"/>
              </w:rPr>
              <w:t>2567</w:t>
            </w:r>
          </w:p>
        </w:tc>
        <w:tc>
          <w:tcPr>
            <w:tcW w:w="250" w:type="dxa"/>
          </w:tcPr>
          <w:p w14:paraId="3B80D4DD" w14:textId="77777777" w:rsidR="00C901B4" w:rsidRPr="002500CD" w:rsidRDefault="00C901B4">
            <w:pPr>
              <w:jc w:val="center"/>
              <w:rPr>
                <w:rFonts w:ascii="Angsana New" w:hAnsi="Angsana New" w:cs="Angsana New"/>
                <w:sz w:val="22"/>
                <w:szCs w:val="22"/>
                <w:u w:val="single"/>
              </w:rPr>
            </w:pPr>
          </w:p>
        </w:tc>
        <w:tc>
          <w:tcPr>
            <w:tcW w:w="1380" w:type="dxa"/>
          </w:tcPr>
          <w:p w14:paraId="58730065" w14:textId="77777777" w:rsidR="00C901B4" w:rsidRPr="002500CD" w:rsidRDefault="00C901B4">
            <w:pPr>
              <w:ind w:left="-36" w:right="-99" w:hanging="90"/>
              <w:jc w:val="center"/>
              <w:rPr>
                <w:rFonts w:ascii="Angsana New" w:hAnsi="Angsana New" w:cs="Angsana New"/>
                <w:sz w:val="22"/>
                <w:szCs w:val="22"/>
                <w:cs/>
              </w:rPr>
            </w:pPr>
            <w:r w:rsidRPr="002500CD">
              <w:rPr>
                <w:rFonts w:ascii="Angsana New" w:hAnsi="Angsana New" w:cs="Angsana New"/>
                <w:sz w:val="22"/>
                <w:szCs w:val="22"/>
                <w:cs/>
              </w:rPr>
              <w:t>สำหรับ</w:t>
            </w:r>
            <w:r>
              <w:rPr>
                <w:rFonts w:ascii="Angsana New" w:hAnsi="Angsana New" w:cs="Angsana New"/>
                <w:sz w:val="22"/>
                <w:szCs w:val="22"/>
                <w:cs/>
              </w:rPr>
              <w:t>ปี</w:t>
            </w:r>
            <w:r>
              <w:rPr>
                <w:rFonts w:ascii="Angsana New" w:hAnsi="Angsana New" w:cs="Angsana New" w:hint="cs"/>
                <w:sz w:val="22"/>
                <w:szCs w:val="22"/>
                <w:cs/>
              </w:rPr>
              <w:t>สิ้นสุดวันที่</w:t>
            </w:r>
          </w:p>
        </w:tc>
      </w:tr>
      <w:tr w:rsidR="00C901B4" w:rsidRPr="002500CD" w14:paraId="5E2ABCB7" w14:textId="77777777">
        <w:tc>
          <w:tcPr>
            <w:tcW w:w="1440" w:type="dxa"/>
          </w:tcPr>
          <w:p w14:paraId="75CDB5C3" w14:textId="77777777" w:rsidR="00C901B4" w:rsidRPr="002500CD" w:rsidRDefault="00C901B4">
            <w:pPr>
              <w:jc w:val="both"/>
              <w:rPr>
                <w:rFonts w:ascii="Angsana New" w:hAnsi="Angsana New" w:cs="Angsana New"/>
                <w:sz w:val="22"/>
                <w:szCs w:val="22"/>
                <w:u w:val="single"/>
              </w:rPr>
            </w:pPr>
          </w:p>
        </w:tc>
        <w:tc>
          <w:tcPr>
            <w:tcW w:w="1890" w:type="dxa"/>
          </w:tcPr>
          <w:p w14:paraId="6FC303C8" w14:textId="77777777" w:rsidR="00C901B4" w:rsidRPr="002500CD" w:rsidRDefault="00C901B4">
            <w:pPr>
              <w:jc w:val="both"/>
              <w:rPr>
                <w:rFonts w:ascii="Angsana New" w:hAnsi="Angsana New" w:cs="Angsana New"/>
                <w:sz w:val="22"/>
                <w:szCs w:val="22"/>
                <w:u w:val="single"/>
              </w:rPr>
            </w:pPr>
          </w:p>
        </w:tc>
        <w:tc>
          <w:tcPr>
            <w:tcW w:w="1080" w:type="dxa"/>
          </w:tcPr>
          <w:p w14:paraId="2774F8EF" w14:textId="77777777" w:rsidR="00C901B4" w:rsidRPr="002500CD" w:rsidRDefault="00C901B4">
            <w:pPr>
              <w:tabs>
                <w:tab w:val="left" w:pos="164"/>
              </w:tabs>
              <w:ind w:left="-108" w:right="-108"/>
              <w:jc w:val="center"/>
              <w:rPr>
                <w:rFonts w:ascii="Angsana New" w:hAnsi="Angsana New" w:cs="Angsana New"/>
                <w:sz w:val="22"/>
                <w:szCs w:val="22"/>
                <w:cs/>
              </w:rPr>
            </w:pPr>
            <w:r w:rsidRPr="00707AF0">
              <w:rPr>
                <w:rFonts w:ascii="Angsana New" w:hAnsi="Angsana New" w:cs="Angsana New"/>
                <w:sz w:val="22"/>
                <w:szCs w:val="22"/>
                <w:cs/>
              </w:rPr>
              <w:t>จัดตั้ง</w:t>
            </w:r>
          </w:p>
        </w:tc>
        <w:tc>
          <w:tcPr>
            <w:tcW w:w="1440" w:type="dxa"/>
          </w:tcPr>
          <w:p w14:paraId="4D7EA43E" w14:textId="77777777" w:rsidR="00C901B4" w:rsidRPr="002500CD" w:rsidRDefault="00C901B4">
            <w:pPr>
              <w:ind w:left="-108" w:right="-108"/>
              <w:jc w:val="center"/>
              <w:rPr>
                <w:rFonts w:ascii="Angsana New" w:hAnsi="Angsana New" w:cs="Angsana New"/>
                <w:sz w:val="22"/>
                <w:szCs w:val="22"/>
              </w:rPr>
            </w:pPr>
          </w:p>
        </w:tc>
        <w:tc>
          <w:tcPr>
            <w:tcW w:w="630" w:type="dxa"/>
          </w:tcPr>
          <w:p w14:paraId="0E6FB9F0" w14:textId="77777777" w:rsidR="00C901B4" w:rsidRPr="002500CD" w:rsidRDefault="00C901B4">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6F3CF6BD" w14:textId="77777777" w:rsidR="00C901B4" w:rsidRPr="00406E7D" w:rsidRDefault="00C901B4">
            <w:pPr>
              <w:ind w:left="-139" w:right="-108"/>
              <w:jc w:val="center"/>
              <w:rPr>
                <w:rFonts w:ascii="Angsana New" w:hAnsi="Angsana New" w:cs="Angsana New"/>
                <w:sz w:val="22"/>
                <w:szCs w:val="22"/>
                <w:u w:val="single"/>
                <w:cs/>
              </w:rPr>
            </w:pPr>
            <w:r w:rsidRPr="00406E7D">
              <w:rPr>
                <w:rFonts w:ascii="Angsana New" w:hAnsi="Angsana New" w:cs="Angsana New"/>
                <w:sz w:val="22"/>
                <w:szCs w:val="22"/>
                <w:u w:val="single"/>
                <w:cs/>
              </w:rPr>
              <w:t>วิธีราคาทุน</w:t>
            </w:r>
          </w:p>
        </w:tc>
        <w:tc>
          <w:tcPr>
            <w:tcW w:w="270" w:type="dxa"/>
          </w:tcPr>
          <w:p w14:paraId="10D2A69A" w14:textId="77777777" w:rsidR="00C901B4" w:rsidRPr="002500CD" w:rsidRDefault="00C901B4">
            <w:pPr>
              <w:jc w:val="center"/>
              <w:rPr>
                <w:rFonts w:ascii="Angsana New" w:hAnsi="Angsana New" w:cs="Angsana New"/>
                <w:sz w:val="22"/>
                <w:szCs w:val="22"/>
                <w:u w:val="single"/>
              </w:rPr>
            </w:pPr>
          </w:p>
        </w:tc>
        <w:tc>
          <w:tcPr>
            <w:tcW w:w="1260" w:type="dxa"/>
          </w:tcPr>
          <w:p w14:paraId="7C4E11D2" w14:textId="77777777" w:rsidR="00C901B4" w:rsidRPr="00406E7D" w:rsidRDefault="00C901B4">
            <w:pPr>
              <w:ind w:left="-139" w:right="-108"/>
              <w:jc w:val="center"/>
              <w:rPr>
                <w:rFonts w:ascii="Angsana New" w:hAnsi="Angsana New" w:cs="Angsana New"/>
                <w:sz w:val="22"/>
                <w:szCs w:val="22"/>
                <w:u w:val="single"/>
                <w:cs/>
              </w:rPr>
            </w:pPr>
            <w:r w:rsidRPr="00406E7D">
              <w:rPr>
                <w:rFonts w:ascii="Angsana New" w:hAnsi="Angsana New" w:cs="Angsana New"/>
                <w:sz w:val="22"/>
                <w:szCs w:val="22"/>
                <w:u w:val="single"/>
                <w:cs/>
              </w:rPr>
              <w:t>วิธีส่วนได้เสีย</w:t>
            </w:r>
          </w:p>
        </w:tc>
        <w:tc>
          <w:tcPr>
            <w:tcW w:w="250" w:type="dxa"/>
          </w:tcPr>
          <w:p w14:paraId="5A0EA81D" w14:textId="77777777" w:rsidR="00C901B4" w:rsidRPr="002500CD" w:rsidRDefault="00C901B4">
            <w:pPr>
              <w:ind w:left="-108"/>
              <w:jc w:val="right"/>
              <w:rPr>
                <w:rFonts w:ascii="Angsana New" w:hAnsi="Angsana New" w:cs="Angsana New"/>
                <w:sz w:val="22"/>
                <w:szCs w:val="22"/>
                <w:cs/>
              </w:rPr>
            </w:pPr>
          </w:p>
        </w:tc>
        <w:tc>
          <w:tcPr>
            <w:tcW w:w="1380" w:type="dxa"/>
          </w:tcPr>
          <w:p w14:paraId="7F544011" w14:textId="77777777" w:rsidR="00C901B4" w:rsidRPr="00013DDE" w:rsidRDefault="00C901B4">
            <w:pPr>
              <w:ind w:left="-139" w:right="-108"/>
              <w:jc w:val="center"/>
              <w:rPr>
                <w:rFonts w:ascii="Angsana New" w:hAnsi="Angsana New" w:cs="Angsana New"/>
                <w:sz w:val="22"/>
                <w:szCs w:val="22"/>
                <w:u w:val="single"/>
              </w:rPr>
            </w:pPr>
            <w:r w:rsidRPr="00013DDE">
              <w:rPr>
                <w:rFonts w:ascii="Angsana New" w:hAnsi="Angsana New" w:cs="Angsana New"/>
                <w:sz w:val="22"/>
                <w:szCs w:val="22"/>
                <w:u w:val="single"/>
              </w:rPr>
              <w:t xml:space="preserve">31 </w:t>
            </w:r>
            <w:r w:rsidRPr="00013DDE">
              <w:rPr>
                <w:rFonts w:ascii="Angsana New" w:hAnsi="Angsana New" w:cs="Angsana New" w:hint="cs"/>
                <w:sz w:val="22"/>
                <w:szCs w:val="22"/>
                <w:u w:val="single"/>
                <w:cs/>
              </w:rPr>
              <w:t xml:space="preserve">ธันวาคม </w:t>
            </w:r>
            <w:r>
              <w:rPr>
                <w:rFonts w:ascii="Angsana New" w:hAnsi="Angsana New" w:cs="Angsana New"/>
                <w:sz w:val="22"/>
                <w:szCs w:val="22"/>
                <w:u w:val="single"/>
              </w:rPr>
              <w:t>2567</w:t>
            </w:r>
          </w:p>
        </w:tc>
      </w:tr>
      <w:tr w:rsidR="00C901B4" w:rsidRPr="002500CD" w14:paraId="68463DD0" w14:textId="77777777">
        <w:tc>
          <w:tcPr>
            <w:tcW w:w="1440" w:type="dxa"/>
          </w:tcPr>
          <w:p w14:paraId="2896B217" w14:textId="77777777" w:rsidR="00C901B4" w:rsidRPr="002500CD" w:rsidRDefault="00C901B4">
            <w:pPr>
              <w:jc w:val="both"/>
              <w:rPr>
                <w:rFonts w:ascii="Angsana New" w:hAnsi="Angsana New" w:cs="Angsana New"/>
                <w:sz w:val="22"/>
                <w:szCs w:val="22"/>
                <w:u w:val="single"/>
              </w:rPr>
            </w:pPr>
          </w:p>
        </w:tc>
        <w:tc>
          <w:tcPr>
            <w:tcW w:w="1890" w:type="dxa"/>
          </w:tcPr>
          <w:p w14:paraId="383AEEA1" w14:textId="77777777" w:rsidR="00C901B4" w:rsidRPr="002500CD" w:rsidRDefault="00C901B4">
            <w:pPr>
              <w:jc w:val="both"/>
              <w:rPr>
                <w:rFonts w:ascii="Angsana New" w:hAnsi="Angsana New" w:cs="Angsana New"/>
                <w:sz w:val="22"/>
                <w:szCs w:val="22"/>
                <w:u w:val="single"/>
              </w:rPr>
            </w:pPr>
          </w:p>
        </w:tc>
        <w:tc>
          <w:tcPr>
            <w:tcW w:w="1080" w:type="dxa"/>
          </w:tcPr>
          <w:p w14:paraId="47E15AE6" w14:textId="77777777" w:rsidR="00C901B4" w:rsidRPr="002500CD" w:rsidRDefault="00C901B4">
            <w:pPr>
              <w:tabs>
                <w:tab w:val="left" w:pos="164"/>
              </w:tabs>
              <w:ind w:left="-108" w:right="-108"/>
              <w:jc w:val="center"/>
              <w:rPr>
                <w:rFonts w:ascii="Angsana New" w:hAnsi="Angsana New" w:cs="Angsana New"/>
                <w:sz w:val="22"/>
                <w:szCs w:val="22"/>
                <w:cs/>
              </w:rPr>
            </w:pPr>
          </w:p>
        </w:tc>
        <w:tc>
          <w:tcPr>
            <w:tcW w:w="1440" w:type="dxa"/>
          </w:tcPr>
          <w:p w14:paraId="2B68FD2D" w14:textId="77777777" w:rsidR="00C901B4" w:rsidRPr="002500CD" w:rsidRDefault="00C901B4">
            <w:pPr>
              <w:ind w:left="-108" w:right="-108"/>
              <w:jc w:val="center"/>
              <w:rPr>
                <w:rFonts w:ascii="Angsana New" w:hAnsi="Angsana New" w:cs="Angsana New"/>
                <w:sz w:val="22"/>
                <w:szCs w:val="22"/>
              </w:rPr>
            </w:pPr>
          </w:p>
        </w:tc>
        <w:tc>
          <w:tcPr>
            <w:tcW w:w="630" w:type="dxa"/>
          </w:tcPr>
          <w:p w14:paraId="75C57618" w14:textId="77777777" w:rsidR="00C901B4" w:rsidRPr="002500CD" w:rsidRDefault="00C901B4">
            <w:pPr>
              <w:ind w:left="-128" w:right="-118"/>
              <w:jc w:val="center"/>
              <w:rPr>
                <w:rFonts w:ascii="Angsana New" w:hAnsi="Angsana New" w:cs="Angsana New"/>
                <w:sz w:val="22"/>
                <w:szCs w:val="22"/>
              </w:rPr>
            </w:pPr>
          </w:p>
        </w:tc>
        <w:tc>
          <w:tcPr>
            <w:tcW w:w="1170" w:type="dxa"/>
          </w:tcPr>
          <w:p w14:paraId="33507340" w14:textId="77777777" w:rsidR="00C901B4" w:rsidRPr="002500CD" w:rsidRDefault="00C901B4">
            <w:pPr>
              <w:jc w:val="center"/>
              <w:rPr>
                <w:rFonts w:ascii="Angsana New" w:hAnsi="Angsana New" w:cs="Angsana New"/>
                <w:sz w:val="22"/>
                <w:szCs w:val="22"/>
                <w:u w:val="single"/>
              </w:rPr>
            </w:pPr>
          </w:p>
        </w:tc>
        <w:tc>
          <w:tcPr>
            <w:tcW w:w="270" w:type="dxa"/>
          </w:tcPr>
          <w:p w14:paraId="306233E5" w14:textId="77777777" w:rsidR="00C901B4" w:rsidRPr="002500CD" w:rsidRDefault="00C901B4">
            <w:pPr>
              <w:jc w:val="center"/>
              <w:rPr>
                <w:rFonts w:ascii="Angsana New" w:hAnsi="Angsana New" w:cs="Angsana New"/>
                <w:sz w:val="22"/>
                <w:szCs w:val="22"/>
                <w:u w:val="single"/>
              </w:rPr>
            </w:pPr>
          </w:p>
        </w:tc>
        <w:tc>
          <w:tcPr>
            <w:tcW w:w="1260" w:type="dxa"/>
          </w:tcPr>
          <w:p w14:paraId="426DA345" w14:textId="77777777" w:rsidR="00C901B4" w:rsidRPr="002500CD" w:rsidRDefault="00C901B4">
            <w:pPr>
              <w:ind w:right="-108"/>
              <w:jc w:val="center"/>
              <w:rPr>
                <w:rFonts w:ascii="Angsana New" w:hAnsi="Angsana New" w:cs="Angsana New"/>
                <w:sz w:val="22"/>
                <w:szCs w:val="22"/>
                <w:u w:val="single"/>
              </w:rPr>
            </w:pPr>
          </w:p>
        </w:tc>
        <w:tc>
          <w:tcPr>
            <w:tcW w:w="250" w:type="dxa"/>
          </w:tcPr>
          <w:p w14:paraId="031D680F" w14:textId="77777777" w:rsidR="00C901B4" w:rsidRPr="002500CD" w:rsidRDefault="00C901B4">
            <w:pPr>
              <w:ind w:left="-108"/>
              <w:jc w:val="right"/>
              <w:rPr>
                <w:rFonts w:ascii="Angsana New" w:hAnsi="Angsana New" w:cs="Angsana New"/>
                <w:sz w:val="22"/>
                <w:szCs w:val="22"/>
                <w:cs/>
              </w:rPr>
            </w:pPr>
          </w:p>
        </w:tc>
        <w:tc>
          <w:tcPr>
            <w:tcW w:w="1380" w:type="dxa"/>
          </w:tcPr>
          <w:p w14:paraId="1A2DC0B2" w14:textId="77777777" w:rsidR="00C901B4" w:rsidRPr="002500CD" w:rsidRDefault="00C901B4">
            <w:pPr>
              <w:ind w:left="-139" w:right="-108"/>
              <w:jc w:val="center"/>
              <w:rPr>
                <w:rFonts w:ascii="Angsana New" w:hAnsi="Angsana New" w:cs="Angsana New"/>
                <w:sz w:val="22"/>
                <w:szCs w:val="22"/>
                <w:u w:val="single"/>
              </w:rPr>
            </w:pPr>
          </w:p>
        </w:tc>
      </w:tr>
      <w:tr w:rsidR="00C901B4" w:rsidRPr="002500CD" w14:paraId="41A2BB5B" w14:textId="77777777">
        <w:tc>
          <w:tcPr>
            <w:tcW w:w="1440" w:type="dxa"/>
          </w:tcPr>
          <w:p w14:paraId="69BE3A8A" w14:textId="77777777" w:rsidR="00C901B4" w:rsidRPr="002500CD" w:rsidRDefault="00C901B4">
            <w:pPr>
              <w:ind w:left="-42"/>
              <w:jc w:val="thaiDistribute"/>
              <w:rPr>
                <w:rFonts w:ascii="Angsana New" w:hAnsi="Angsana New" w:cs="Angsana New"/>
                <w:sz w:val="22"/>
                <w:szCs w:val="22"/>
                <w:u w:val="single"/>
              </w:rPr>
            </w:pPr>
            <w:r w:rsidRPr="002500CD">
              <w:rPr>
                <w:rFonts w:ascii="Angsana New" w:hAnsi="Angsana New" w:cs="Angsana New"/>
                <w:sz w:val="22"/>
                <w:szCs w:val="22"/>
              </w:rPr>
              <w:t xml:space="preserve">Theun Hinboun </w:t>
            </w:r>
          </w:p>
        </w:tc>
        <w:tc>
          <w:tcPr>
            <w:tcW w:w="1890" w:type="dxa"/>
          </w:tcPr>
          <w:p w14:paraId="41D8A224" w14:textId="77777777" w:rsidR="00C901B4" w:rsidRPr="009D7AD2" w:rsidRDefault="00C901B4">
            <w:pPr>
              <w:ind w:right="-20"/>
              <w:jc w:val="thaiDistribute"/>
              <w:rPr>
                <w:rFonts w:ascii="Angsana New" w:hAnsi="Angsana New" w:cs="Angsana New"/>
                <w:spacing w:val="-4"/>
                <w:sz w:val="22"/>
                <w:szCs w:val="22"/>
              </w:rPr>
            </w:pPr>
            <w:r w:rsidRPr="009D7AD2">
              <w:rPr>
                <w:rFonts w:ascii="Angsana New" w:hAnsi="Angsana New" w:cs="Angsana New"/>
                <w:spacing w:val="-4"/>
                <w:sz w:val="22"/>
                <w:szCs w:val="22"/>
                <w:cs/>
              </w:rPr>
              <w:t>ผลิตและจำหน่า</w:t>
            </w:r>
            <w:r>
              <w:rPr>
                <w:rFonts w:ascii="Angsana New" w:hAnsi="Angsana New" w:cs="Angsana New" w:hint="cs"/>
                <w:spacing w:val="-4"/>
                <w:sz w:val="22"/>
                <w:szCs w:val="22"/>
                <w:cs/>
              </w:rPr>
              <w:t>ย</w:t>
            </w:r>
            <w:r w:rsidRPr="009D7AD2">
              <w:rPr>
                <w:rFonts w:ascii="Angsana New" w:hAnsi="Angsana New" w:cs="Angsana New"/>
                <w:spacing w:val="-4"/>
                <w:sz w:val="22"/>
                <w:szCs w:val="22"/>
                <w:cs/>
              </w:rPr>
              <w:t>กระแสไฟฟ้า</w:t>
            </w:r>
          </w:p>
        </w:tc>
        <w:tc>
          <w:tcPr>
            <w:tcW w:w="1080" w:type="dxa"/>
          </w:tcPr>
          <w:p w14:paraId="2ED10909" w14:textId="77777777" w:rsidR="00C901B4" w:rsidRPr="002500CD" w:rsidRDefault="00C901B4">
            <w:pPr>
              <w:ind w:left="-249" w:right="-250"/>
              <w:jc w:val="center"/>
              <w:rPr>
                <w:rFonts w:ascii="Angsana New" w:hAnsi="Angsana New" w:cs="Angsana New"/>
                <w:sz w:val="22"/>
                <w:szCs w:val="22"/>
                <w:cs/>
              </w:rPr>
            </w:pPr>
            <w:r w:rsidRPr="002500CD">
              <w:rPr>
                <w:rFonts w:ascii="Angsana New" w:hAnsi="Angsana New" w:cs="Angsana New"/>
                <w:sz w:val="22"/>
                <w:szCs w:val="22"/>
                <w:cs/>
              </w:rPr>
              <w:t>สปป. ลาว</w:t>
            </w:r>
          </w:p>
        </w:tc>
        <w:tc>
          <w:tcPr>
            <w:tcW w:w="1440" w:type="dxa"/>
          </w:tcPr>
          <w:p w14:paraId="24545C76" w14:textId="77777777" w:rsidR="00C901B4" w:rsidRPr="002500CD" w:rsidRDefault="00C901B4">
            <w:pPr>
              <w:ind w:left="-249"/>
              <w:jc w:val="right"/>
              <w:rPr>
                <w:rFonts w:ascii="Angsana New" w:hAnsi="Angsana New" w:cs="Angsana New"/>
                <w:sz w:val="22"/>
                <w:szCs w:val="22"/>
                <w:cs/>
              </w:rPr>
            </w:pPr>
            <w:r w:rsidRPr="002500CD">
              <w:rPr>
                <w:rFonts w:ascii="Angsana New" w:hAnsi="Angsana New" w:cs="Angsana New"/>
                <w:sz w:val="22"/>
                <w:szCs w:val="22"/>
              </w:rPr>
              <w:t>USD 55,000,000</w:t>
            </w:r>
            <w:r w:rsidRPr="002500CD">
              <w:rPr>
                <w:rFonts w:ascii="Angsana New" w:hAnsi="Angsana New" w:cs="Angsana New"/>
                <w:sz w:val="22"/>
                <w:szCs w:val="22"/>
                <w:cs/>
              </w:rPr>
              <w:t>.00</w:t>
            </w:r>
          </w:p>
        </w:tc>
        <w:tc>
          <w:tcPr>
            <w:tcW w:w="630" w:type="dxa"/>
          </w:tcPr>
          <w:p w14:paraId="536BEB90" w14:textId="77777777" w:rsidR="00C901B4" w:rsidRPr="002500CD" w:rsidRDefault="00C901B4">
            <w:pPr>
              <w:jc w:val="right"/>
              <w:rPr>
                <w:rFonts w:ascii="Angsana New" w:hAnsi="Angsana New" w:cs="Angsana New"/>
                <w:sz w:val="22"/>
                <w:szCs w:val="22"/>
                <w:u w:val="single"/>
              </w:rPr>
            </w:pPr>
            <w:r w:rsidRPr="002500CD">
              <w:rPr>
                <w:rFonts w:ascii="Angsana New" w:hAnsi="Angsana New" w:cs="Angsana New"/>
                <w:sz w:val="22"/>
                <w:szCs w:val="22"/>
              </w:rPr>
              <w:t>20</w:t>
            </w:r>
            <w:r w:rsidRPr="002500CD">
              <w:rPr>
                <w:rFonts w:ascii="Angsana New" w:hAnsi="Angsana New" w:cs="Angsana New"/>
                <w:sz w:val="22"/>
                <w:szCs w:val="22"/>
                <w:cs/>
              </w:rPr>
              <w:t>.</w:t>
            </w:r>
            <w:r w:rsidRPr="002500CD">
              <w:rPr>
                <w:rFonts w:ascii="Angsana New" w:hAnsi="Angsana New" w:cs="Angsana New"/>
                <w:sz w:val="22"/>
                <w:szCs w:val="22"/>
              </w:rPr>
              <w:t>00</w:t>
            </w:r>
          </w:p>
        </w:tc>
        <w:tc>
          <w:tcPr>
            <w:tcW w:w="1170" w:type="dxa"/>
            <w:tcBorders>
              <w:bottom w:val="double" w:sz="4" w:space="0" w:color="auto"/>
            </w:tcBorders>
          </w:tcPr>
          <w:p w14:paraId="6E38E533" w14:textId="77777777" w:rsidR="00C901B4" w:rsidRPr="002500CD" w:rsidRDefault="00C901B4">
            <w:pPr>
              <w:ind w:right="-17"/>
              <w:jc w:val="right"/>
              <w:rPr>
                <w:rFonts w:ascii="Angsana New" w:hAnsi="Angsana New" w:cs="Angsana New"/>
                <w:sz w:val="22"/>
                <w:szCs w:val="22"/>
              </w:rPr>
            </w:pPr>
            <w:r w:rsidRPr="002500CD">
              <w:rPr>
                <w:rFonts w:ascii="Angsana New" w:hAnsi="Angsana New" w:cs="Angsana New"/>
                <w:sz w:val="22"/>
                <w:szCs w:val="22"/>
              </w:rPr>
              <w:t>280,555,322</w:t>
            </w:r>
            <w:r w:rsidRPr="002500CD">
              <w:rPr>
                <w:rFonts w:ascii="Angsana New" w:hAnsi="Angsana New" w:cs="Angsana New"/>
                <w:sz w:val="22"/>
                <w:szCs w:val="22"/>
                <w:cs/>
              </w:rPr>
              <w:t>.</w:t>
            </w:r>
            <w:r w:rsidRPr="002500CD">
              <w:rPr>
                <w:rFonts w:ascii="Angsana New" w:hAnsi="Angsana New" w:cs="Angsana New"/>
                <w:sz w:val="22"/>
                <w:szCs w:val="22"/>
              </w:rPr>
              <w:t>15</w:t>
            </w:r>
          </w:p>
        </w:tc>
        <w:tc>
          <w:tcPr>
            <w:tcW w:w="270" w:type="dxa"/>
          </w:tcPr>
          <w:p w14:paraId="17BDD954" w14:textId="77777777" w:rsidR="00C901B4" w:rsidRPr="002500CD" w:rsidRDefault="00C901B4">
            <w:pPr>
              <w:ind w:right="-17"/>
              <w:jc w:val="both"/>
              <w:rPr>
                <w:rFonts w:ascii="Angsana New" w:hAnsi="Angsana New" w:cs="Angsana New"/>
                <w:sz w:val="22"/>
                <w:szCs w:val="22"/>
              </w:rPr>
            </w:pPr>
          </w:p>
        </w:tc>
        <w:tc>
          <w:tcPr>
            <w:tcW w:w="1260" w:type="dxa"/>
            <w:tcBorders>
              <w:bottom w:val="double" w:sz="4" w:space="0" w:color="auto"/>
            </w:tcBorders>
          </w:tcPr>
          <w:p w14:paraId="69473278" w14:textId="77777777" w:rsidR="00C901B4" w:rsidRPr="00013DDE" w:rsidRDefault="00C901B4">
            <w:pPr>
              <w:ind w:right="-17"/>
              <w:jc w:val="right"/>
              <w:rPr>
                <w:rFonts w:ascii="Angsana New" w:hAnsi="Angsana New" w:cs="Angsana New"/>
                <w:sz w:val="22"/>
                <w:szCs w:val="22"/>
                <w:highlight w:val="yellow"/>
              </w:rPr>
            </w:pPr>
            <w:r w:rsidRPr="002D0C73">
              <w:rPr>
                <w:rFonts w:ascii="Angsana New" w:hAnsi="Angsana New" w:cs="Angsana New"/>
                <w:sz w:val="22"/>
                <w:szCs w:val="22"/>
                <w:cs/>
              </w:rPr>
              <w:t>2</w:t>
            </w:r>
            <w:r w:rsidRPr="002D0C73">
              <w:rPr>
                <w:rFonts w:ascii="Angsana New" w:hAnsi="Angsana New" w:cs="Angsana New"/>
                <w:sz w:val="22"/>
                <w:szCs w:val="22"/>
              </w:rPr>
              <w:t>,</w:t>
            </w:r>
            <w:r w:rsidRPr="002D0C73">
              <w:rPr>
                <w:rFonts w:ascii="Angsana New" w:hAnsi="Angsana New" w:cs="Angsana New"/>
                <w:sz w:val="22"/>
                <w:szCs w:val="22"/>
                <w:cs/>
              </w:rPr>
              <w:t>768</w:t>
            </w:r>
            <w:r w:rsidRPr="002D0C73">
              <w:rPr>
                <w:rFonts w:ascii="Angsana New" w:hAnsi="Angsana New" w:cs="Angsana New"/>
                <w:sz w:val="22"/>
                <w:szCs w:val="22"/>
              </w:rPr>
              <w:t>,</w:t>
            </w:r>
            <w:r w:rsidRPr="002D0C73">
              <w:rPr>
                <w:rFonts w:ascii="Angsana New" w:hAnsi="Angsana New" w:cs="Angsana New"/>
                <w:sz w:val="22"/>
                <w:szCs w:val="22"/>
                <w:cs/>
              </w:rPr>
              <w:t>276</w:t>
            </w:r>
            <w:r w:rsidRPr="002D0C73">
              <w:rPr>
                <w:rFonts w:ascii="Angsana New" w:hAnsi="Angsana New" w:cs="Angsana New"/>
                <w:sz w:val="22"/>
                <w:szCs w:val="22"/>
              </w:rPr>
              <w:t>,</w:t>
            </w:r>
            <w:r w:rsidRPr="002D0C73">
              <w:rPr>
                <w:rFonts w:ascii="Angsana New" w:hAnsi="Angsana New" w:cs="Angsana New"/>
                <w:sz w:val="22"/>
                <w:szCs w:val="22"/>
                <w:cs/>
              </w:rPr>
              <w:t>932.44</w:t>
            </w:r>
          </w:p>
        </w:tc>
        <w:tc>
          <w:tcPr>
            <w:tcW w:w="250" w:type="dxa"/>
          </w:tcPr>
          <w:p w14:paraId="6B682651" w14:textId="77777777" w:rsidR="00C901B4" w:rsidRPr="00013DDE" w:rsidRDefault="00C901B4">
            <w:pPr>
              <w:ind w:right="-17"/>
              <w:jc w:val="both"/>
              <w:rPr>
                <w:rFonts w:ascii="Angsana New" w:hAnsi="Angsana New" w:cs="Angsana New"/>
                <w:sz w:val="22"/>
                <w:szCs w:val="22"/>
                <w:highlight w:val="yellow"/>
              </w:rPr>
            </w:pPr>
          </w:p>
        </w:tc>
        <w:tc>
          <w:tcPr>
            <w:tcW w:w="1380" w:type="dxa"/>
            <w:tcBorders>
              <w:bottom w:val="double" w:sz="4" w:space="0" w:color="auto"/>
            </w:tcBorders>
          </w:tcPr>
          <w:p w14:paraId="1592F3E1" w14:textId="77777777" w:rsidR="00C901B4" w:rsidRPr="00013DDE" w:rsidRDefault="00C901B4">
            <w:pPr>
              <w:tabs>
                <w:tab w:val="left" w:pos="1062"/>
              </w:tabs>
              <w:ind w:right="-17"/>
              <w:jc w:val="center"/>
              <w:rPr>
                <w:rFonts w:ascii="Angsana New" w:hAnsi="Angsana New" w:cs="Angsana New"/>
                <w:sz w:val="22"/>
                <w:szCs w:val="22"/>
                <w:highlight w:val="yellow"/>
              </w:rPr>
            </w:pPr>
            <w:r w:rsidRPr="002D0C73">
              <w:rPr>
                <w:rFonts w:ascii="Angsana New" w:hAnsi="Angsana New" w:cs="Angsana New"/>
                <w:sz w:val="22"/>
                <w:szCs w:val="22"/>
              </w:rPr>
              <w:t>494,504,358.70</w:t>
            </w:r>
          </w:p>
        </w:tc>
      </w:tr>
      <w:tr w:rsidR="00C901B4" w:rsidRPr="002500CD" w14:paraId="79EA7B14" w14:textId="77777777">
        <w:tc>
          <w:tcPr>
            <w:tcW w:w="1440" w:type="dxa"/>
          </w:tcPr>
          <w:p w14:paraId="1AFA69E1" w14:textId="77777777" w:rsidR="00C901B4" w:rsidRPr="002500CD" w:rsidRDefault="00C901B4">
            <w:pPr>
              <w:ind w:left="176"/>
              <w:rPr>
                <w:rFonts w:ascii="Angsana New" w:hAnsi="Angsana New" w:cs="Angsana New"/>
                <w:sz w:val="22"/>
                <w:szCs w:val="22"/>
              </w:rPr>
            </w:pPr>
            <w:r w:rsidRPr="002500CD">
              <w:rPr>
                <w:rFonts w:ascii="Angsana New" w:hAnsi="Angsana New" w:cs="Angsana New"/>
                <w:sz w:val="22"/>
                <w:szCs w:val="22"/>
              </w:rPr>
              <w:t>Power Co</w:t>
            </w:r>
            <w:r w:rsidRPr="002500CD">
              <w:rPr>
                <w:rFonts w:ascii="Angsana New" w:hAnsi="Angsana New" w:cs="Angsana New"/>
                <w:sz w:val="22"/>
                <w:szCs w:val="22"/>
                <w:cs/>
              </w:rPr>
              <w:t>.</w:t>
            </w:r>
            <w:r w:rsidRPr="002500CD">
              <w:rPr>
                <w:rFonts w:ascii="Angsana New" w:hAnsi="Angsana New" w:cs="Angsana New"/>
                <w:sz w:val="22"/>
                <w:szCs w:val="22"/>
              </w:rPr>
              <w:t>, Ltd</w:t>
            </w:r>
            <w:r w:rsidRPr="002500CD">
              <w:rPr>
                <w:rFonts w:ascii="Angsana New" w:hAnsi="Angsana New" w:cs="Angsana New"/>
                <w:sz w:val="22"/>
                <w:szCs w:val="22"/>
                <w:cs/>
              </w:rPr>
              <w:t>.</w:t>
            </w:r>
          </w:p>
        </w:tc>
        <w:tc>
          <w:tcPr>
            <w:tcW w:w="1890" w:type="dxa"/>
          </w:tcPr>
          <w:p w14:paraId="13BC8BB9" w14:textId="77777777" w:rsidR="00C901B4" w:rsidRPr="002500CD" w:rsidRDefault="00C901B4">
            <w:pPr>
              <w:rPr>
                <w:rFonts w:ascii="Angsana New" w:hAnsi="Angsana New" w:cs="Angsana New"/>
                <w:sz w:val="22"/>
                <w:szCs w:val="22"/>
              </w:rPr>
            </w:pPr>
          </w:p>
        </w:tc>
        <w:tc>
          <w:tcPr>
            <w:tcW w:w="1080" w:type="dxa"/>
          </w:tcPr>
          <w:p w14:paraId="4348E769" w14:textId="77777777" w:rsidR="00C901B4" w:rsidRPr="002500CD" w:rsidRDefault="00C901B4">
            <w:pPr>
              <w:ind w:left="-249" w:right="-250"/>
              <w:jc w:val="center"/>
              <w:rPr>
                <w:rFonts w:ascii="Angsana New" w:hAnsi="Angsana New" w:cs="Angsana New"/>
                <w:sz w:val="22"/>
                <w:szCs w:val="22"/>
              </w:rPr>
            </w:pPr>
          </w:p>
        </w:tc>
        <w:tc>
          <w:tcPr>
            <w:tcW w:w="1440" w:type="dxa"/>
          </w:tcPr>
          <w:p w14:paraId="5EE2919E" w14:textId="77777777" w:rsidR="00C901B4" w:rsidRPr="002500CD" w:rsidRDefault="00C901B4">
            <w:pPr>
              <w:ind w:left="-249"/>
              <w:jc w:val="right"/>
              <w:rPr>
                <w:rFonts w:ascii="Angsana New" w:hAnsi="Angsana New" w:cs="Angsana New"/>
                <w:sz w:val="22"/>
                <w:szCs w:val="22"/>
              </w:rPr>
            </w:pPr>
          </w:p>
        </w:tc>
        <w:tc>
          <w:tcPr>
            <w:tcW w:w="630" w:type="dxa"/>
          </w:tcPr>
          <w:p w14:paraId="34F93882" w14:textId="77777777" w:rsidR="00C901B4" w:rsidRPr="002500CD" w:rsidRDefault="00C901B4">
            <w:pPr>
              <w:jc w:val="right"/>
              <w:rPr>
                <w:rFonts w:ascii="Angsana New" w:hAnsi="Angsana New" w:cs="Angsana New"/>
                <w:sz w:val="22"/>
                <w:szCs w:val="22"/>
                <w:u w:val="single"/>
              </w:rPr>
            </w:pPr>
          </w:p>
        </w:tc>
        <w:tc>
          <w:tcPr>
            <w:tcW w:w="1170" w:type="dxa"/>
            <w:tcBorders>
              <w:top w:val="double" w:sz="4" w:space="0" w:color="auto"/>
            </w:tcBorders>
          </w:tcPr>
          <w:p w14:paraId="57F9B276" w14:textId="77777777" w:rsidR="00C901B4" w:rsidRPr="002500CD" w:rsidRDefault="00C901B4">
            <w:pPr>
              <w:ind w:right="-17"/>
              <w:jc w:val="right"/>
              <w:rPr>
                <w:rFonts w:ascii="Angsana New" w:hAnsi="Angsana New" w:cs="Angsana New"/>
                <w:sz w:val="22"/>
                <w:szCs w:val="22"/>
              </w:rPr>
            </w:pPr>
          </w:p>
        </w:tc>
        <w:tc>
          <w:tcPr>
            <w:tcW w:w="270" w:type="dxa"/>
          </w:tcPr>
          <w:p w14:paraId="21402D8A" w14:textId="77777777" w:rsidR="00C901B4" w:rsidRPr="002500CD" w:rsidRDefault="00C901B4">
            <w:pPr>
              <w:ind w:right="-17"/>
              <w:jc w:val="both"/>
              <w:rPr>
                <w:rFonts w:ascii="Angsana New" w:hAnsi="Angsana New" w:cs="Angsana New"/>
                <w:sz w:val="22"/>
                <w:szCs w:val="22"/>
              </w:rPr>
            </w:pPr>
          </w:p>
        </w:tc>
        <w:tc>
          <w:tcPr>
            <w:tcW w:w="1260" w:type="dxa"/>
            <w:tcBorders>
              <w:top w:val="double" w:sz="4" w:space="0" w:color="auto"/>
            </w:tcBorders>
          </w:tcPr>
          <w:p w14:paraId="361FC45A" w14:textId="77777777" w:rsidR="00C901B4" w:rsidRPr="002500CD" w:rsidRDefault="00C901B4">
            <w:pPr>
              <w:ind w:right="-17"/>
              <w:jc w:val="right"/>
              <w:rPr>
                <w:rFonts w:ascii="Angsana New" w:hAnsi="Angsana New" w:cs="Angsana New"/>
                <w:sz w:val="22"/>
                <w:szCs w:val="22"/>
              </w:rPr>
            </w:pPr>
          </w:p>
        </w:tc>
        <w:tc>
          <w:tcPr>
            <w:tcW w:w="250" w:type="dxa"/>
          </w:tcPr>
          <w:p w14:paraId="7BBC7387" w14:textId="77777777" w:rsidR="00C901B4" w:rsidRPr="002500CD" w:rsidRDefault="00C901B4">
            <w:pPr>
              <w:ind w:right="-17"/>
              <w:jc w:val="both"/>
              <w:rPr>
                <w:rFonts w:ascii="Angsana New" w:hAnsi="Angsana New" w:cs="Angsana New"/>
                <w:sz w:val="22"/>
                <w:szCs w:val="22"/>
              </w:rPr>
            </w:pPr>
          </w:p>
        </w:tc>
        <w:tc>
          <w:tcPr>
            <w:tcW w:w="1380" w:type="dxa"/>
            <w:tcBorders>
              <w:top w:val="double" w:sz="4" w:space="0" w:color="auto"/>
            </w:tcBorders>
          </w:tcPr>
          <w:p w14:paraId="07A90326" w14:textId="77777777" w:rsidR="00C901B4" w:rsidRPr="002500CD" w:rsidRDefault="00C901B4">
            <w:pPr>
              <w:tabs>
                <w:tab w:val="left" w:pos="1062"/>
              </w:tabs>
              <w:ind w:right="-17"/>
              <w:jc w:val="center"/>
              <w:rPr>
                <w:rFonts w:ascii="Angsana New" w:hAnsi="Angsana New" w:cs="Angsana New"/>
                <w:sz w:val="22"/>
                <w:szCs w:val="22"/>
              </w:rPr>
            </w:pPr>
          </w:p>
        </w:tc>
      </w:tr>
    </w:tbl>
    <w:p w14:paraId="288AE635" w14:textId="77777777" w:rsidR="002500CD" w:rsidRPr="001F4B8B" w:rsidRDefault="002500CD" w:rsidP="003622CD">
      <w:pPr>
        <w:tabs>
          <w:tab w:val="left" w:pos="-2552"/>
        </w:tabs>
        <w:jc w:val="thaiDistribute"/>
        <w:rPr>
          <w:rFonts w:ascii="Angsana New" w:hAnsi="Angsana New" w:cs="Angsana New"/>
          <w:sz w:val="16"/>
          <w:szCs w:val="16"/>
        </w:rPr>
      </w:pPr>
    </w:p>
    <w:p w14:paraId="41EE669A" w14:textId="77777777" w:rsidR="002F585B" w:rsidRPr="002F585B" w:rsidRDefault="002F585B" w:rsidP="002F585B">
      <w:pPr>
        <w:ind w:left="375" w:firstLine="901"/>
        <w:jc w:val="thaiDistribute"/>
        <w:rPr>
          <w:rFonts w:ascii="Angsana New" w:hAnsi="Angsana New" w:cs="Angsana New"/>
          <w:b/>
          <w:bCs/>
          <w:sz w:val="30"/>
          <w:szCs w:val="30"/>
        </w:rPr>
      </w:pPr>
      <w:r w:rsidRPr="002F585B">
        <w:rPr>
          <w:rFonts w:ascii="Angsana New" w:hAnsi="Angsana New" w:cs="Angsana New"/>
          <w:sz w:val="30"/>
          <w:szCs w:val="30"/>
          <w:cs/>
        </w:rPr>
        <w:t>ข้อมูลทางการเงินโดยสรุปของบริษัทร่วมที่มีสาระสำคัญมีดังนี้</w:t>
      </w:r>
    </w:p>
    <w:tbl>
      <w:tblPr>
        <w:tblW w:w="9480" w:type="dxa"/>
        <w:tblInd w:w="450" w:type="dxa"/>
        <w:tblLayout w:type="fixed"/>
        <w:tblCellMar>
          <w:left w:w="30" w:type="dxa"/>
          <w:right w:w="30" w:type="dxa"/>
        </w:tblCellMar>
        <w:tblLook w:val="0000" w:firstRow="0" w:lastRow="0" w:firstColumn="0" w:lastColumn="0" w:noHBand="0" w:noVBand="0"/>
      </w:tblPr>
      <w:tblGrid>
        <w:gridCol w:w="2910"/>
        <w:gridCol w:w="90"/>
        <w:gridCol w:w="1590"/>
        <w:gridCol w:w="120"/>
        <w:gridCol w:w="1530"/>
        <w:gridCol w:w="90"/>
        <w:gridCol w:w="1530"/>
        <w:gridCol w:w="90"/>
        <w:gridCol w:w="1530"/>
      </w:tblGrid>
      <w:tr w:rsidR="002F585B" w:rsidRPr="000A6877" w14:paraId="6949EB04" w14:textId="77777777">
        <w:trPr>
          <w:cantSplit/>
        </w:trPr>
        <w:tc>
          <w:tcPr>
            <w:tcW w:w="2910" w:type="dxa"/>
          </w:tcPr>
          <w:p w14:paraId="56344EE1"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2FC2F105"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64A51A24" w14:textId="77777777" w:rsidR="002F585B" w:rsidRPr="000A6877" w:rsidRDefault="002F585B">
            <w:pPr>
              <w:ind w:right="-5"/>
              <w:jc w:val="center"/>
              <w:rPr>
                <w:rFonts w:ascii="Angsana New" w:hAnsi="Angsana New" w:cs="Angsana New"/>
                <w:sz w:val="24"/>
                <w:szCs w:val="24"/>
                <w:cs/>
              </w:rPr>
            </w:pPr>
          </w:p>
        </w:tc>
        <w:tc>
          <w:tcPr>
            <w:tcW w:w="90" w:type="dxa"/>
          </w:tcPr>
          <w:p w14:paraId="2CE8C24D" w14:textId="77777777" w:rsidR="002F585B" w:rsidRPr="000A6877" w:rsidRDefault="002F585B">
            <w:pPr>
              <w:ind w:right="-5"/>
              <w:jc w:val="center"/>
              <w:rPr>
                <w:rFonts w:ascii="Angsana New" w:hAnsi="Angsana New" w:cs="Angsana New"/>
                <w:sz w:val="24"/>
                <w:szCs w:val="24"/>
              </w:rPr>
            </w:pPr>
          </w:p>
        </w:tc>
        <w:tc>
          <w:tcPr>
            <w:tcW w:w="3150" w:type="dxa"/>
            <w:gridSpan w:val="3"/>
          </w:tcPr>
          <w:p w14:paraId="7872DB09" w14:textId="77777777" w:rsidR="002F585B" w:rsidRPr="000A6877" w:rsidRDefault="002F585B">
            <w:pPr>
              <w:ind w:right="95"/>
              <w:jc w:val="right"/>
              <w:rPr>
                <w:rFonts w:ascii="Angsana New" w:hAnsi="Angsana New" w:cs="Angsana New"/>
                <w:sz w:val="24"/>
                <w:szCs w:val="24"/>
                <w:cs/>
              </w:rPr>
            </w:pPr>
            <w:r w:rsidRPr="000A6877">
              <w:rPr>
                <w:rFonts w:ascii="Angsana New" w:hAnsi="Angsana New" w:cs="Angsana New" w:hint="cs"/>
                <w:sz w:val="24"/>
                <w:szCs w:val="24"/>
                <w:cs/>
              </w:rPr>
              <w:t xml:space="preserve">(หน่วย </w:t>
            </w:r>
            <w:r w:rsidRPr="000A6877">
              <w:rPr>
                <w:rFonts w:ascii="Angsana New" w:hAnsi="Angsana New" w:cs="Angsana New"/>
                <w:sz w:val="24"/>
                <w:szCs w:val="24"/>
              </w:rPr>
              <w:t xml:space="preserve">: </w:t>
            </w:r>
            <w:r w:rsidRPr="000A6877">
              <w:rPr>
                <w:rFonts w:ascii="Angsana New" w:hAnsi="Angsana New" w:cs="Angsana New" w:hint="cs"/>
                <w:sz w:val="24"/>
                <w:szCs w:val="24"/>
                <w:cs/>
              </w:rPr>
              <w:t xml:space="preserve">พันบาท) </w:t>
            </w:r>
          </w:p>
        </w:tc>
      </w:tr>
      <w:tr w:rsidR="002F585B" w:rsidRPr="000A6877" w14:paraId="54F1D438" w14:textId="77777777">
        <w:trPr>
          <w:cantSplit/>
        </w:trPr>
        <w:tc>
          <w:tcPr>
            <w:tcW w:w="2910" w:type="dxa"/>
          </w:tcPr>
          <w:p w14:paraId="53C9F74E"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06215909"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48615EBF" w14:textId="77777777" w:rsidR="002F585B" w:rsidRPr="009838AA" w:rsidRDefault="002F585B" w:rsidP="009838AA">
            <w:pPr>
              <w:tabs>
                <w:tab w:val="left" w:pos="1267"/>
              </w:tabs>
              <w:ind w:left="-30" w:right="73"/>
              <w:jc w:val="center"/>
              <w:rPr>
                <w:rFonts w:ascii="Angsana New" w:hAnsi="Angsana New" w:cs="Angsana New"/>
                <w:snapToGrid w:val="0"/>
                <w:sz w:val="24"/>
                <w:szCs w:val="24"/>
                <w:lang w:eastAsia="th-TH"/>
              </w:rPr>
            </w:pPr>
            <w:r w:rsidRPr="009838AA">
              <w:rPr>
                <w:rFonts w:ascii="Angsana New" w:hAnsi="Angsana New" w:cs="Angsana New"/>
                <w:snapToGrid w:val="0"/>
                <w:sz w:val="24"/>
                <w:szCs w:val="24"/>
                <w:cs/>
                <w:lang w:eastAsia="th-TH"/>
              </w:rPr>
              <w:t xml:space="preserve">บริษัท อีสเทิร์น เพาเวอร์ </w:t>
            </w:r>
          </w:p>
        </w:tc>
        <w:tc>
          <w:tcPr>
            <w:tcW w:w="90" w:type="dxa"/>
          </w:tcPr>
          <w:p w14:paraId="5A7CB33B" w14:textId="77777777" w:rsidR="002F585B" w:rsidRPr="000A6877" w:rsidRDefault="002F585B">
            <w:pPr>
              <w:ind w:right="-5"/>
              <w:jc w:val="center"/>
              <w:rPr>
                <w:rFonts w:ascii="Angsana New" w:hAnsi="Angsana New" w:cs="Angsana New"/>
                <w:sz w:val="24"/>
                <w:szCs w:val="24"/>
              </w:rPr>
            </w:pPr>
          </w:p>
        </w:tc>
        <w:tc>
          <w:tcPr>
            <w:tcW w:w="3150" w:type="dxa"/>
            <w:gridSpan w:val="3"/>
          </w:tcPr>
          <w:p w14:paraId="7CF4C335" w14:textId="77777777" w:rsidR="002F585B" w:rsidRPr="000A6877" w:rsidRDefault="002F585B">
            <w:pPr>
              <w:ind w:right="-5"/>
              <w:jc w:val="center"/>
              <w:rPr>
                <w:rFonts w:ascii="Angsana New" w:hAnsi="Angsana New" w:cs="Angsana New"/>
                <w:sz w:val="24"/>
                <w:szCs w:val="24"/>
                <w:cs/>
              </w:rPr>
            </w:pPr>
            <w:r w:rsidRPr="000A6877">
              <w:rPr>
                <w:rFonts w:ascii="Angsana New" w:hAnsi="Angsana New" w:cs="Angsana New"/>
                <w:sz w:val="24"/>
                <w:szCs w:val="24"/>
              </w:rPr>
              <w:t>Theun Hinboun</w:t>
            </w:r>
          </w:p>
        </w:tc>
      </w:tr>
      <w:tr w:rsidR="002F585B" w:rsidRPr="000A6877" w14:paraId="4A43FC38" w14:textId="77777777">
        <w:trPr>
          <w:cantSplit/>
        </w:trPr>
        <w:tc>
          <w:tcPr>
            <w:tcW w:w="2910" w:type="dxa"/>
          </w:tcPr>
          <w:p w14:paraId="5C674DDF"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02234293"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1DBDBDB9" w14:textId="77777777" w:rsidR="002F585B" w:rsidRPr="009838AA" w:rsidRDefault="002F585B" w:rsidP="009838AA">
            <w:pPr>
              <w:tabs>
                <w:tab w:val="left" w:pos="1267"/>
              </w:tabs>
              <w:ind w:left="-30" w:right="73"/>
              <w:jc w:val="center"/>
              <w:rPr>
                <w:rFonts w:ascii="Angsana New" w:hAnsi="Angsana New" w:cs="Angsana New"/>
                <w:snapToGrid w:val="0"/>
                <w:sz w:val="24"/>
                <w:szCs w:val="24"/>
                <w:lang w:eastAsia="th-TH"/>
              </w:rPr>
            </w:pPr>
            <w:r w:rsidRPr="009838AA">
              <w:rPr>
                <w:rFonts w:ascii="Angsana New" w:hAnsi="Angsana New" w:cs="Angsana New"/>
                <w:snapToGrid w:val="0"/>
                <w:sz w:val="24"/>
                <w:szCs w:val="24"/>
                <w:cs/>
                <w:lang w:eastAsia="th-TH"/>
              </w:rPr>
              <w:t xml:space="preserve">แอนด์ อิเล็คทริค จำกัด            </w:t>
            </w:r>
          </w:p>
        </w:tc>
        <w:tc>
          <w:tcPr>
            <w:tcW w:w="90" w:type="dxa"/>
          </w:tcPr>
          <w:p w14:paraId="13241E28" w14:textId="77777777" w:rsidR="002F585B" w:rsidRPr="000A6877" w:rsidRDefault="002F585B">
            <w:pPr>
              <w:ind w:right="-5"/>
              <w:jc w:val="center"/>
              <w:rPr>
                <w:rFonts w:ascii="Angsana New" w:hAnsi="Angsana New" w:cs="Angsana New"/>
                <w:sz w:val="24"/>
                <w:szCs w:val="24"/>
              </w:rPr>
            </w:pPr>
          </w:p>
        </w:tc>
        <w:tc>
          <w:tcPr>
            <w:tcW w:w="3150" w:type="dxa"/>
            <w:gridSpan w:val="3"/>
          </w:tcPr>
          <w:p w14:paraId="6BA594A2" w14:textId="77777777" w:rsidR="002F585B" w:rsidRPr="000A6877" w:rsidRDefault="002F585B">
            <w:pPr>
              <w:ind w:right="-5"/>
              <w:jc w:val="center"/>
              <w:rPr>
                <w:rFonts w:ascii="Angsana New" w:hAnsi="Angsana New" w:cs="Angsana New"/>
                <w:sz w:val="24"/>
                <w:szCs w:val="24"/>
                <w:cs/>
              </w:rPr>
            </w:pPr>
            <w:r w:rsidRPr="000A6877">
              <w:rPr>
                <w:rFonts w:ascii="Angsana New" w:hAnsi="Angsana New" w:cs="Angsana New"/>
                <w:sz w:val="24"/>
                <w:szCs w:val="24"/>
              </w:rPr>
              <w:t>Power Co</w:t>
            </w:r>
            <w:r w:rsidRPr="000A6877">
              <w:rPr>
                <w:rFonts w:ascii="Angsana New" w:hAnsi="Angsana New" w:cs="Angsana New"/>
                <w:sz w:val="24"/>
                <w:szCs w:val="24"/>
                <w:cs/>
              </w:rPr>
              <w:t>.</w:t>
            </w:r>
            <w:r w:rsidRPr="000A6877">
              <w:rPr>
                <w:rFonts w:ascii="Angsana New" w:hAnsi="Angsana New" w:cs="Angsana New"/>
                <w:sz w:val="24"/>
                <w:szCs w:val="24"/>
              </w:rPr>
              <w:t>, Ltd</w:t>
            </w:r>
            <w:r w:rsidRPr="000A6877">
              <w:rPr>
                <w:rFonts w:ascii="Angsana New" w:hAnsi="Angsana New" w:cs="Angsana New"/>
                <w:sz w:val="24"/>
                <w:szCs w:val="24"/>
                <w:cs/>
              </w:rPr>
              <w:t>.</w:t>
            </w:r>
          </w:p>
        </w:tc>
      </w:tr>
      <w:tr w:rsidR="002F585B" w:rsidRPr="000A6877" w14:paraId="321320F0" w14:textId="77777777">
        <w:trPr>
          <w:cantSplit/>
        </w:trPr>
        <w:tc>
          <w:tcPr>
            <w:tcW w:w="2910" w:type="dxa"/>
          </w:tcPr>
          <w:p w14:paraId="2D2FC371" w14:textId="77777777" w:rsidR="002F585B" w:rsidRPr="000A6877" w:rsidRDefault="002F585B">
            <w:pPr>
              <w:ind w:left="330"/>
              <w:jc w:val="both"/>
              <w:rPr>
                <w:rFonts w:ascii="Angsana New" w:hAnsi="Angsana New" w:cs="Angsana New"/>
                <w:sz w:val="24"/>
                <w:szCs w:val="24"/>
                <w:cs/>
              </w:rPr>
            </w:pPr>
          </w:p>
        </w:tc>
        <w:tc>
          <w:tcPr>
            <w:tcW w:w="90" w:type="dxa"/>
          </w:tcPr>
          <w:p w14:paraId="1C698A63" w14:textId="77777777" w:rsidR="002F585B" w:rsidRPr="000A6877" w:rsidRDefault="002F585B">
            <w:pPr>
              <w:tabs>
                <w:tab w:val="left" w:pos="1267"/>
              </w:tabs>
              <w:ind w:left="-30" w:right="73"/>
              <w:jc w:val="right"/>
              <w:rPr>
                <w:rFonts w:ascii="Angsana New" w:hAnsi="Angsana New" w:cs="Angsana New"/>
                <w:snapToGrid w:val="0"/>
                <w:sz w:val="24"/>
                <w:szCs w:val="24"/>
                <w:lang w:eastAsia="th-TH"/>
              </w:rPr>
            </w:pPr>
          </w:p>
        </w:tc>
        <w:tc>
          <w:tcPr>
            <w:tcW w:w="3240" w:type="dxa"/>
            <w:gridSpan w:val="3"/>
          </w:tcPr>
          <w:p w14:paraId="17EEC49F" w14:textId="77777777" w:rsidR="002F585B" w:rsidRPr="000A6877" w:rsidRDefault="002F585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ณ วันที่</w:t>
            </w:r>
            <w:r w:rsidRPr="000A6877">
              <w:rPr>
                <w:rFonts w:ascii="Angsana New" w:hAnsi="Angsana New" w:cs="Angsana New"/>
                <w:snapToGrid w:val="0"/>
                <w:sz w:val="24"/>
                <w:szCs w:val="24"/>
                <w:lang w:eastAsia="th-TH"/>
              </w:rPr>
              <w:t xml:space="preserve"> 31 </w:t>
            </w:r>
            <w:r w:rsidRPr="000A6877">
              <w:rPr>
                <w:rFonts w:ascii="Angsana New" w:hAnsi="Angsana New" w:cs="Angsana New" w:hint="cs"/>
                <w:snapToGrid w:val="0"/>
                <w:sz w:val="24"/>
                <w:szCs w:val="24"/>
                <w:cs/>
                <w:lang w:eastAsia="th-TH"/>
              </w:rPr>
              <w:t xml:space="preserve">ธันวาคม </w:t>
            </w:r>
          </w:p>
        </w:tc>
        <w:tc>
          <w:tcPr>
            <w:tcW w:w="90" w:type="dxa"/>
          </w:tcPr>
          <w:p w14:paraId="3DF9B445" w14:textId="77777777" w:rsidR="002F585B" w:rsidRPr="000A6877" w:rsidRDefault="002F585B">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14:paraId="2F8590DC" w14:textId="77777777" w:rsidR="002F585B" w:rsidRPr="000A6877" w:rsidRDefault="002F585B">
            <w:pPr>
              <w:tabs>
                <w:tab w:val="left" w:pos="1267"/>
              </w:tabs>
              <w:ind w:left="-30" w:right="73"/>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ณ วันที่</w:t>
            </w:r>
            <w:r w:rsidRPr="000A6877">
              <w:rPr>
                <w:rFonts w:ascii="Angsana New" w:hAnsi="Angsana New" w:cs="Angsana New" w:hint="cs"/>
                <w:snapToGrid w:val="0"/>
                <w:sz w:val="24"/>
                <w:szCs w:val="24"/>
                <w:cs/>
                <w:lang w:eastAsia="th-TH"/>
              </w:rPr>
              <w:t xml:space="preserve"> </w:t>
            </w:r>
            <w:r w:rsidRPr="000A6877">
              <w:rPr>
                <w:rFonts w:ascii="Angsana New" w:hAnsi="Angsana New" w:cs="Angsana New"/>
                <w:snapToGrid w:val="0"/>
                <w:sz w:val="24"/>
                <w:szCs w:val="24"/>
                <w:lang w:eastAsia="th-TH"/>
              </w:rPr>
              <w:t xml:space="preserve">31 </w:t>
            </w:r>
            <w:r w:rsidRPr="000A6877">
              <w:rPr>
                <w:rFonts w:ascii="Angsana New" w:hAnsi="Angsana New" w:cs="Angsana New" w:hint="cs"/>
                <w:snapToGrid w:val="0"/>
                <w:sz w:val="24"/>
                <w:szCs w:val="24"/>
                <w:cs/>
                <w:lang w:eastAsia="th-TH"/>
              </w:rPr>
              <w:t>ธันวาคม</w:t>
            </w:r>
          </w:p>
        </w:tc>
      </w:tr>
      <w:tr w:rsidR="00C901B4" w:rsidRPr="000A6877" w14:paraId="511B69C0" w14:textId="77777777">
        <w:trPr>
          <w:cantSplit/>
        </w:trPr>
        <w:tc>
          <w:tcPr>
            <w:tcW w:w="2910" w:type="dxa"/>
          </w:tcPr>
          <w:p w14:paraId="22E368F0" w14:textId="77777777" w:rsidR="00C901B4" w:rsidRPr="000A6877" w:rsidRDefault="00C901B4" w:rsidP="00C901B4">
            <w:pPr>
              <w:ind w:left="330"/>
              <w:jc w:val="both"/>
              <w:rPr>
                <w:rFonts w:ascii="Angsana New" w:hAnsi="Angsana New" w:cs="Angsana New"/>
                <w:sz w:val="24"/>
                <w:szCs w:val="24"/>
                <w:cs/>
              </w:rPr>
            </w:pPr>
          </w:p>
        </w:tc>
        <w:tc>
          <w:tcPr>
            <w:tcW w:w="90" w:type="dxa"/>
          </w:tcPr>
          <w:p w14:paraId="093D7930" w14:textId="77777777" w:rsidR="00C901B4" w:rsidRPr="000A6877" w:rsidRDefault="00C901B4" w:rsidP="00C901B4">
            <w:pPr>
              <w:tabs>
                <w:tab w:val="left" w:pos="1267"/>
              </w:tabs>
              <w:ind w:left="-30" w:right="73"/>
              <w:jc w:val="right"/>
              <w:rPr>
                <w:rFonts w:ascii="Angsana New" w:hAnsi="Angsana New" w:cs="Angsana New"/>
                <w:snapToGrid w:val="0"/>
                <w:sz w:val="24"/>
                <w:szCs w:val="24"/>
                <w:lang w:eastAsia="th-TH"/>
              </w:rPr>
            </w:pPr>
          </w:p>
        </w:tc>
        <w:tc>
          <w:tcPr>
            <w:tcW w:w="1590" w:type="dxa"/>
          </w:tcPr>
          <w:p w14:paraId="165ECA2E" w14:textId="096F619C" w:rsidR="00C901B4" w:rsidRPr="000A6877" w:rsidRDefault="00C901B4" w:rsidP="00C901B4">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256</w:t>
            </w:r>
            <w:r>
              <w:rPr>
                <w:rFonts w:ascii="Angsana New" w:hAnsi="Angsana New" w:cs="Angsana New"/>
                <w:snapToGrid w:val="0"/>
                <w:sz w:val="24"/>
                <w:szCs w:val="24"/>
                <w:u w:val="single"/>
                <w:lang w:eastAsia="th-TH"/>
              </w:rPr>
              <w:t>8</w:t>
            </w:r>
          </w:p>
        </w:tc>
        <w:tc>
          <w:tcPr>
            <w:tcW w:w="120" w:type="dxa"/>
          </w:tcPr>
          <w:p w14:paraId="4D7F12D6" w14:textId="77777777" w:rsidR="00C901B4" w:rsidRPr="000A6877" w:rsidRDefault="00C901B4" w:rsidP="00C901B4">
            <w:pPr>
              <w:ind w:right="60"/>
              <w:jc w:val="center"/>
              <w:rPr>
                <w:rFonts w:ascii="Angsana New" w:hAnsi="Angsana New" w:cs="Angsana New"/>
                <w:snapToGrid w:val="0"/>
                <w:sz w:val="24"/>
                <w:szCs w:val="24"/>
                <w:u w:val="single"/>
                <w:cs/>
                <w:lang w:eastAsia="th-TH"/>
              </w:rPr>
            </w:pPr>
          </w:p>
        </w:tc>
        <w:tc>
          <w:tcPr>
            <w:tcW w:w="1530" w:type="dxa"/>
          </w:tcPr>
          <w:p w14:paraId="1F028A90" w14:textId="54C5AA02" w:rsidR="00C901B4" w:rsidRPr="000A6877" w:rsidRDefault="00C901B4" w:rsidP="00C901B4">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256</w:t>
            </w:r>
            <w:r>
              <w:rPr>
                <w:rFonts w:ascii="Angsana New" w:hAnsi="Angsana New" w:cs="Angsana New"/>
                <w:snapToGrid w:val="0"/>
                <w:sz w:val="24"/>
                <w:szCs w:val="24"/>
                <w:u w:val="single"/>
                <w:lang w:eastAsia="th-TH"/>
              </w:rPr>
              <w:t>7</w:t>
            </w:r>
          </w:p>
        </w:tc>
        <w:tc>
          <w:tcPr>
            <w:tcW w:w="90" w:type="dxa"/>
          </w:tcPr>
          <w:p w14:paraId="3F8A8297" w14:textId="77777777" w:rsidR="00C901B4" w:rsidRPr="000A6877" w:rsidRDefault="00C901B4" w:rsidP="00C901B4">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3FC0B140" w14:textId="0288D98A" w:rsidR="00C901B4" w:rsidRPr="000A6877" w:rsidRDefault="00C901B4" w:rsidP="00C901B4">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256</w:t>
            </w:r>
            <w:r>
              <w:rPr>
                <w:rFonts w:ascii="Angsana New" w:hAnsi="Angsana New" w:cs="Angsana New"/>
                <w:snapToGrid w:val="0"/>
                <w:sz w:val="24"/>
                <w:szCs w:val="24"/>
                <w:u w:val="single"/>
                <w:lang w:eastAsia="th-TH"/>
              </w:rPr>
              <w:t>8</w:t>
            </w:r>
          </w:p>
        </w:tc>
        <w:tc>
          <w:tcPr>
            <w:tcW w:w="90" w:type="dxa"/>
          </w:tcPr>
          <w:p w14:paraId="5E5CA849" w14:textId="77777777" w:rsidR="00C901B4" w:rsidRPr="000A6877" w:rsidRDefault="00C901B4" w:rsidP="00C901B4">
            <w:pPr>
              <w:ind w:right="60"/>
              <w:jc w:val="center"/>
              <w:rPr>
                <w:rFonts w:ascii="Angsana New" w:hAnsi="Angsana New" w:cs="Angsana New"/>
                <w:snapToGrid w:val="0"/>
                <w:sz w:val="24"/>
                <w:szCs w:val="24"/>
                <w:u w:val="single"/>
                <w:cs/>
                <w:lang w:eastAsia="th-TH"/>
              </w:rPr>
            </w:pPr>
          </w:p>
        </w:tc>
        <w:tc>
          <w:tcPr>
            <w:tcW w:w="1530" w:type="dxa"/>
          </w:tcPr>
          <w:p w14:paraId="23B0CFAA" w14:textId="592EFAE0" w:rsidR="00C901B4" w:rsidRPr="000A6877" w:rsidRDefault="00C901B4" w:rsidP="00C901B4">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256</w:t>
            </w:r>
            <w:r>
              <w:rPr>
                <w:rFonts w:ascii="Angsana New" w:hAnsi="Angsana New" w:cs="Angsana New"/>
                <w:snapToGrid w:val="0"/>
                <w:sz w:val="24"/>
                <w:szCs w:val="24"/>
                <w:u w:val="single"/>
                <w:lang w:eastAsia="th-TH"/>
              </w:rPr>
              <w:t>7</w:t>
            </w:r>
          </w:p>
        </w:tc>
      </w:tr>
      <w:tr w:rsidR="00100BA7" w:rsidRPr="000A6877" w14:paraId="174FDF3B" w14:textId="77777777">
        <w:trPr>
          <w:cantSplit/>
        </w:trPr>
        <w:tc>
          <w:tcPr>
            <w:tcW w:w="2910" w:type="dxa"/>
          </w:tcPr>
          <w:p w14:paraId="23B4BF0C" w14:textId="77777777" w:rsidR="00100BA7" w:rsidRPr="000A6877" w:rsidRDefault="00100BA7" w:rsidP="00100BA7">
            <w:pPr>
              <w:ind w:left="60"/>
              <w:jc w:val="both"/>
              <w:rPr>
                <w:rFonts w:ascii="Angsana New" w:hAnsi="Angsana New" w:cs="Angsana New"/>
                <w:sz w:val="24"/>
                <w:szCs w:val="24"/>
              </w:rPr>
            </w:pPr>
            <w:r w:rsidRPr="000A6877">
              <w:rPr>
                <w:rFonts w:ascii="Angsana New" w:hAnsi="Angsana New" w:cs="Angsana New"/>
                <w:sz w:val="24"/>
                <w:szCs w:val="24"/>
                <w:cs/>
              </w:rPr>
              <w:t>สินทรัพย์หมุนเวียน</w:t>
            </w:r>
          </w:p>
        </w:tc>
        <w:tc>
          <w:tcPr>
            <w:tcW w:w="90" w:type="dxa"/>
          </w:tcPr>
          <w:p w14:paraId="6811F018" w14:textId="77777777" w:rsidR="00100BA7" w:rsidRPr="000A6877" w:rsidRDefault="00100BA7" w:rsidP="00100BA7">
            <w:pPr>
              <w:tabs>
                <w:tab w:val="left" w:pos="1267"/>
              </w:tabs>
              <w:ind w:left="-30" w:right="73"/>
              <w:jc w:val="right"/>
              <w:rPr>
                <w:rFonts w:ascii="Angsana New" w:hAnsi="Angsana New" w:cs="Angsana New"/>
                <w:snapToGrid w:val="0"/>
                <w:sz w:val="24"/>
                <w:szCs w:val="24"/>
                <w:lang w:eastAsia="th-TH"/>
              </w:rPr>
            </w:pPr>
          </w:p>
        </w:tc>
        <w:tc>
          <w:tcPr>
            <w:tcW w:w="1590" w:type="dxa"/>
          </w:tcPr>
          <w:p w14:paraId="1334C687" w14:textId="77777777" w:rsidR="00100BA7" w:rsidRPr="000A6877" w:rsidRDefault="00100BA7" w:rsidP="00100BA7">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w:t>
            </w:r>
          </w:p>
        </w:tc>
        <w:tc>
          <w:tcPr>
            <w:tcW w:w="120" w:type="dxa"/>
          </w:tcPr>
          <w:p w14:paraId="6AB0DB8B" w14:textId="77777777" w:rsidR="00100BA7" w:rsidRPr="000A6877" w:rsidRDefault="00100BA7" w:rsidP="00100BA7">
            <w:pPr>
              <w:ind w:right="150"/>
              <w:jc w:val="center"/>
              <w:rPr>
                <w:rFonts w:ascii="Angsana New" w:hAnsi="Angsana New" w:cs="Angsana New"/>
                <w:snapToGrid w:val="0"/>
                <w:sz w:val="24"/>
                <w:szCs w:val="24"/>
                <w:u w:val="single"/>
                <w:cs/>
                <w:lang w:eastAsia="th-TH"/>
              </w:rPr>
            </w:pPr>
          </w:p>
        </w:tc>
        <w:tc>
          <w:tcPr>
            <w:tcW w:w="1530" w:type="dxa"/>
          </w:tcPr>
          <w:p w14:paraId="1DE34DAC" w14:textId="054015C1" w:rsidR="00100BA7" w:rsidRPr="000A6877" w:rsidRDefault="00100BA7" w:rsidP="00100BA7">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w:t>
            </w:r>
          </w:p>
        </w:tc>
        <w:tc>
          <w:tcPr>
            <w:tcW w:w="90" w:type="dxa"/>
          </w:tcPr>
          <w:p w14:paraId="342781B9" w14:textId="77777777" w:rsidR="00100BA7" w:rsidRPr="000A6877" w:rsidRDefault="00100BA7" w:rsidP="00100BA7">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14:paraId="6AA85F8F" w14:textId="7846BB88" w:rsidR="00100BA7" w:rsidRPr="00100BA7" w:rsidRDefault="00100BA7" w:rsidP="00100BA7">
            <w:pPr>
              <w:tabs>
                <w:tab w:val="left" w:pos="1140"/>
                <w:tab w:val="left" w:pos="1230"/>
              </w:tabs>
              <w:ind w:left="-30" w:right="150"/>
              <w:jc w:val="right"/>
              <w:rPr>
                <w:rFonts w:ascii="Angsana New" w:hAnsi="Angsana New" w:cs="Angsana New"/>
                <w:snapToGrid w:val="0"/>
                <w:sz w:val="24"/>
                <w:szCs w:val="24"/>
                <w:lang w:eastAsia="th-TH"/>
              </w:rPr>
            </w:pPr>
            <w:r w:rsidRPr="00100BA7">
              <w:rPr>
                <w:rFonts w:ascii="Angsana New" w:hAnsi="Angsana New" w:cs="Angsana New"/>
                <w:snapToGrid w:val="0"/>
                <w:sz w:val="24"/>
                <w:szCs w:val="24"/>
                <w:lang w:eastAsia="th-TH"/>
              </w:rPr>
              <w:t>1,677,163</w:t>
            </w:r>
          </w:p>
        </w:tc>
        <w:tc>
          <w:tcPr>
            <w:tcW w:w="90" w:type="dxa"/>
          </w:tcPr>
          <w:p w14:paraId="5866EA7B" w14:textId="77777777" w:rsidR="00100BA7" w:rsidRPr="000A6877" w:rsidRDefault="00100BA7" w:rsidP="00100BA7">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14:paraId="7F3E6259" w14:textId="5ED270E6" w:rsidR="00100BA7" w:rsidRPr="000A6877" w:rsidRDefault="00100BA7" w:rsidP="00100BA7">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1</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560</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344</w:t>
            </w:r>
          </w:p>
        </w:tc>
      </w:tr>
      <w:tr w:rsidR="00100BA7" w:rsidRPr="000A6877" w14:paraId="5E6E14D7" w14:textId="77777777">
        <w:trPr>
          <w:cantSplit/>
        </w:trPr>
        <w:tc>
          <w:tcPr>
            <w:tcW w:w="2910" w:type="dxa"/>
          </w:tcPr>
          <w:p w14:paraId="6E338750" w14:textId="77777777" w:rsidR="00100BA7" w:rsidRPr="000A6877" w:rsidRDefault="00100BA7" w:rsidP="00100BA7">
            <w:pPr>
              <w:ind w:left="60"/>
              <w:jc w:val="both"/>
              <w:rPr>
                <w:rFonts w:ascii="Angsana New" w:hAnsi="Angsana New" w:cs="Angsana New"/>
                <w:sz w:val="24"/>
                <w:szCs w:val="24"/>
                <w:cs/>
              </w:rPr>
            </w:pPr>
            <w:r w:rsidRPr="000A6877">
              <w:rPr>
                <w:rFonts w:ascii="Angsana New" w:hAnsi="Angsana New" w:cs="Angsana New"/>
                <w:sz w:val="24"/>
                <w:szCs w:val="24"/>
                <w:cs/>
              </w:rPr>
              <w:t>สินทรัพย์ไม่หมุนเวียน</w:t>
            </w:r>
          </w:p>
        </w:tc>
        <w:tc>
          <w:tcPr>
            <w:tcW w:w="90" w:type="dxa"/>
          </w:tcPr>
          <w:p w14:paraId="49DB00B2" w14:textId="77777777" w:rsidR="00100BA7" w:rsidRPr="000A6877" w:rsidRDefault="00100BA7" w:rsidP="00100BA7">
            <w:pPr>
              <w:ind w:left="-30" w:right="395"/>
              <w:jc w:val="right"/>
              <w:rPr>
                <w:rFonts w:ascii="Angsana New" w:hAnsi="Angsana New" w:cs="Angsana New"/>
                <w:snapToGrid w:val="0"/>
                <w:sz w:val="24"/>
                <w:szCs w:val="24"/>
                <w:cs/>
                <w:lang w:eastAsia="th-TH"/>
              </w:rPr>
            </w:pPr>
          </w:p>
        </w:tc>
        <w:tc>
          <w:tcPr>
            <w:tcW w:w="1590" w:type="dxa"/>
          </w:tcPr>
          <w:p w14:paraId="71B69796" w14:textId="77777777" w:rsidR="00100BA7" w:rsidRPr="000A6877" w:rsidRDefault="00100BA7" w:rsidP="00100BA7">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w:t>
            </w:r>
          </w:p>
        </w:tc>
        <w:tc>
          <w:tcPr>
            <w:tcW w:w="120" w:type="dxa"/>
          </w:tcPr>
          <w:p w14:paraId="04E2370E" w14:textId="77777777" w:rsidR="00100BA7" w:rsidRPr="000A6877" w:rsidRDefault="00100BA7" w:rsidP="00100BA7">
            <w:pPr>
              <w:tabs>
                <w:tab w:val="left" w:pos="1267"/>
              </w:tabs>
              <w:ind w:right="150"/>
              <w:jc w:val="center"/>
              <w:rPr>
                <w:rFonts w:ascii="Angsana New" w:hAnsi="Angsana New" w:cs="Angsana New"/>
                <w:snapToGrid w:val="0"/>
                <w:sz w:val="24"/>
                <w:szCs w:val="24"/>
                <w:cs/>
                <w:lang w:eastAsia="th-TH"/>
              </w:rPr>
            </w:pPr>
          </w:p>
        </w:tc>
        <w:tc>
          <w:tcPr>
            <w:tcW w:w="1530" w:type="dxa"/>
          </w:tcPr>
          <w:p w14:paraId="7566B461" w14:textId="3E85CB5C" w:rsidR="00100BA7" w:rsidRPr="000A6877" w:rsidRDefault="00100BA7" w:rsidP="00100BA7">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w:t>
            </w:r>
          </w:p>
        </w:tc>
        <w:tc>
          <w:tcPr>
            <w:tcW w:w="90" w:type="dxa"/>
          </w:tcPr>
          <w:p w14:paraId="0022D219" w14:textId="77777777" w:rsidR="00100BA7" w:rsidRPr="000A6877" w:rsidRDefault="00100BA7" w:rsidP="00100BA7">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14:paraId="52E2A913" w14:textId="14990126" w:rsidR="00100BA7" w:rsidRPr="00100BA7" w:rsidRDefault="00100BA7" w:rsidP="00100BA7">
            <w:pPr>
              <w:tabs>
                <w:tab w:val="left" w:pos="1140"/>
                <w:tab w:val="left" w:pos="1230"/>
              </w:tabs>
              <w:ind w:left="-30" w:right="150"/>
              <w:jc w:val="right"/>
              <w:rPr>
                <w:rFonts w:ascii="Angsana New" w:hAnsi="Angsana New" w:cs="Angsana New"/>
                <w:snapToGrid w:val="0"/>
                <w:sz w:val="24"/>
                <w:szCs w:val="24"/>
                <w:lang w:eastAsia="th-TH"/>
              </w:rPr>
            </w:pPr>
            <w:r w:rsidRPr="00100BA7">
              <w:rPr>
                <w:rFonts w:ascii="Angsana New" w:hAnsi="Angsana New" w:cs="Angsana New"/>
                <w:snapToGrid w:val="0"/>
                <w:sz w:val="24"/>
                <w:szCs w:val="24"/>
                <w:lang w:eastAsia="th-TH"/>
              </w:rPr>
              <w:t>11,762,808</w:t>
            </w:r>
          </w:p>
        </w:tc>
        <w:tc>
          <w:tcPr>
            <w:tcW w:w="90" w:type="dxa"/>
          </w:tcPr>
          <w:p w14:paraId="5C7D2D3F" w14:textId="77777777" w:rsidR="00100BA7" w:rsidRPr="000A6877" w:rsidRDefault="00100BA7" w:rsidP="00100BA7">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14:paraId="493DAEF7" w14:textId="61563033" w:rsidR="00100BA7" w:rsidRPr="000A6877" w:rsidRDefault="00100BA7" w:rsidP="00100BA7">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1</w:t>
            </w:r>
            <w:r w:rsidRPr="000A6877">
              <w:rPr>
                <w:rFonts w:ascii="Angsana New" w:hAnsi="Angsana New" w:cs="Angsana New"/>
                <w:snapToGrid w:val="0"/>
                <w:sz w:val="24"/>
                <w:szCs w:val="24"/>
                <w:lang w:eastAsia="th-TH"/>
              </w:rPr>
              <w:t>3</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209</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911</w:t>
            </w:r>
          </w:p>
        </w:tc>
      </w:tr>
      <w:tr w:rsidR="00100BA7" w:rsidRPr="000A6877" w14:paraId="2B75D0D3" w14:textId="77777777">
        <w:trPr>
          <w:cantSplit/>
        </w:trPr>
        <w:tc>
          <w:tcPr>
            <w:tcW w:w="2910" w:type="dxa"/>
          </w:tcPr>
          <w:p w14:paraId="40227783" w14:textId="77777777" w:rsidR="00100BA7" w:rsidRPr="000A6877" w:rsidRDefault="00100BA7" w:rsidP="00100BA7">
            <w:pPr>
              <w:ind w:left="60"/>
              <w:jc w:val="both"/>
              <w:rPr>
                <w:rFonts w:ascii="Angsana New" w:hAnsi="Angsana New" w:cs="Angsana New"/>
                <w:sz w:val="24"/>
                <w:szCs w:val="24"/>
                <w:cs/>
              </w:rPr>
            </w:pPr>
            <w:r w:rsidRPr="000A6877">
              <w:rPr>
                <w:rFonts w:ascii="Angsana New" w:hAnsi="Angsana New" w:cs="Angsana New"/>
                <w:sz w:val="24"/>
                <w:szCs w:val="24"/>
                <w:cs/>
              </w:rPr>
              <w:t>หนี้สินหมุนเวียน</w:t>
            </w:r>
          </w:p>
        </w:tc>
        <w:tc>
          <w:tcPr>
            <w:tcW w:w="90" w:type="dxa"/>
          </w:tcPr>
          <w:p w14:paraId="054FBCA7" w14:textId="77777777" w:rsidR="00100BA7" w:rsidRPr="000A6877" w:rsidRDefault="00100BA7" w:rsidP="00100BA7">
            <w:pPr>
              <w:ind w:left="-30" w:right="395"/>
              <w:jc w:val="right"/>
              <w:rPr>
                <w:rFonts w:ascii="Angsana New" w:hAnsi="Angsana New" w:cs="Angsana New"/>
                <w:snapToGrid w:val="0"/>
                <w:sz w:val="24"/>
                <w:szCs w:val="24"/>
                <w:cs/>
                <w:lang w:eastAsia="th-TH"/>
              </w:rPr>
            </w:pPr>
          </w:p>
        </w:tc>
        <w:tc>
          <w:tcPr>
            <w:tcW w:w="1590" w:type="dxa"/>
          </w:tcPr>
          <w:p w14:paraId="5F0500E6" w14:textId="77777777" w:rsidR="00100BA7" w:rsidRPr="000A6877" w:rsidRDefault="00100BA7" w:rsidP="00100BA7">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120" w:type="dxa"/>
          </w:tcPr>
          <w:p w14:paraId="5E00542A" w14:textId="77777777" w:rsidR="00100BA7" w:rsidRPr="000A6877" w:rsidRDefault="00100BA7" w:rsidP="00100BA7">
            <w:pPr>
              <w:tabs>
                <w:tab w:val="left" w:pos="1267"/>
              </w:tabs>
              <w:ind w:right="150"/>
              <w:jc w:val="center"/>
              <w:rPr>
                <w:rFonts w:ascii="Angsana New" w:hAnsi="Angsana New" w:cs="Angsana New"/>
                <w:snapToGrid w:val="0"/>
                <w:sz w:val="24"/>
                <w:szCs w:val="24"/>
                <w:cs/>
                <w:lang w:eastAsia="th-TH"/>
              </w:rPr>
            </w:pPr>
          </w:p>
        </w:tc>
        <w:tc>
          <w:tcPr>
            <w:tcW w:w="1530" w:type="dxa"/>
          </w:tcPr>
          <w:p w14:paraId="4DA9BC94" w14:textId="38A84F9E" w:rsidR="00100BA7" w:rsidRPr="000A6877" w:rsidRDefault="00100BA7" w:rsidP="00100BA7">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90" w:type="dxa"/>
          </w:tcPr>
          <w:p w14:paraId="03B45422" w14:textId="77777777" w:rsidR="00100BA7" w:rsidRPr="000A6877" w:rsidRDefault="00100BA7" w:rsidP="00100BA7">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380C5213" w14:textId="0B8C4260" w:rsidR="00100BA7" w:rsidRPr="00100BA7" w:rsidRDefault="00100BA7" w:rsidP="00100BA7">
            <w:pPr>
              <w:tabs>
                <w:tab w:val="left" w:pos="1140"/>
                <w:tab w:val="left" w:pos="1230"/>
              </w:tabs>
              <w:ind w:left="-30" w:right="150"/>
              <w:jc w:val="right"/>
              <w:rPr>
                <w:rFonts w:ascii="Angsana New" w:hAnsi="Angsana New" w:cs="Angsana New"/>
                <w:snapToGrid w:val="0"/>
                <w:sz w:val="24"/>
                <w:szCs w:val="24"/>
                <w:cs/>
                <w:lang w:eastAsia="th-TH"/>
              </w:rPr>
            </w:pPr>
            <w:r w:rsidRPr="00100BA7">
              <w:rPr>
                <w:rFonts w:ascii="Angsana New" w:hAnsi="Angsana New" w:cs="Angsana New"/>
                <w:snapToGrid w:val="0"/>
                <w:sz w:val="24"/>
                <w:szCs w:val="24"/>
                <w:lang w:eastAsia="th-TH"/>
              </w:rPr>
              <w:t>(780,961)</w:t>
            </w:r>
          </w:p>
        </w:tc>
        <w:tc>
          <w:tcPr>
            <w:tcW w:w="90" w:type="dxa"/>
          </w:tcPr>
          <w:p w14:paraId="4BB585CF" w14:textId="77777777" w:rsidR="00100BA7" w:rsidRPr="000A6877" w:rsidRDefault="00100BA7" w:rsidP="00100BA7">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0DDB270D" w14:textId="5A7BFC65" w:rsidR="00100BA7" w:rsidRPr="000A6877" w:rsidRDefault="00100BA7" w:rsidP="00100BA7">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651</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457</w:t>
            </w:r>
            <w:r w:rsidRPr="000A6877">
              <w:rPr>
                <w:rFonts w:ascii="Angsana New" w:hAnsi="Angsana New" w:cs="Angsana New" w:hint="cs"/>
                <w:snapToGrid w:val="0"/>
                <w:sz w:val="24"/>
                <w:szCs w:val="24"/>
                <w:cs/>
                <w:lang w:eastAsia="th-TH"/>
              </w:rPr>
              <w:t>)</w:t>
            </w:r>
          </w:p>
        </w:tc>
      </w:tr>
      <w:tr w:rsidR="00100BA7" w:rsidRPr="000A6877" w14:paraId="7D9D4A89" w14:textId="77777777">
        <w:trPr>
          <w:cantSplit/>
        </w:trPr>
        <w:tc>
          <w:tcPr>
            <w:tcW w:w="2910" w:type="dxa"/>
          </w:tcPr>
          <w:p w14:paraId="61D903D8" w14:textId="77777777" w:rsidR="00100BA7" w:rsidRPr="000A6877" w:rsidRDefault="00100BA7" w:rsidP="00100BA7">
            <w:pPr>
              <w:ind w:left="60"/>
              <w:jc w:val="both"/>
              <w:rPr>
                <w:rFonts w:ascii="Angsana New" w:hAnsi="Angsana New" w:cs="Angsana New"/>
                <w:sz w:val="24"/>
                <w:szCs w:val="24"/>
                <w:cs/>
              </w:rPr>
            </w:pPr>
            <w:r w:rsidRPr="000A6877">
              <w:rPr>
                <w:rFonts w:ascii="Angsana New" w:hAnsi="Angsana New" w:cs="Angsana New"/>
                <w:sz w:val="24"/>
                <w:szCs w:val="24"/>
                <w:cs/>
              </w:rPr>
              <w:t>หนี้สินไม่หมุนเวียน</w:t>
            </w:r>
          </w:p>
        </w:tc>
        <w:tc>
          <w:tcPr>
            <w:tcW w:w="90" w:type="dxa"/>
          </w:tcPr>
          <w:p w14:paraId="5D756376" w14:textId="77777777" w:rsidR="00100BA7" w:rsidRPr="000A6877" w:rsidRDefault="00100BA7" w:rsidP="00100BA7">
            <w:pPr>
              <w:ind w:left="-30" w:right="395"/>
              <w:jc w:val="right"/>
              <w:rPr>
                <w:rFonts w:ascii="Angsana New" w:hAnsi="Angsana New" w:cs="Angsana New"/>
                <w:snapToGrid w:val="0"/>
                <w:sz w:val="24"/>
                <w:szCs w:val="24"/>
                <w:cs/>
                <w:lang w:eastAsia="th-TH"/>
              </w:rPr>
            </w:pPr>
          </w:p>
        </w:tc>
        <w:tc>
          <w:tcPr>
            <w:tcW w:w="1590" w:type="dxa"/>
          </w:tcPr>
          <w:p w14:paraId="7B759894" w14:textId="77777777" w:rsidR="00100BA7" w:rsidRPr="000A6877" w:rsidRDefault="00100BA7" w:rsidP="00100BA7">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w:t>
            </w:r>
          </w:p>
        </w:tc>
        <w:tc>
          <w:tcPr>
            <w:tcW w:w="120" w:type="dxa"/>
          </w:tcPr>
          <w:p w14:paraId="696B697D" w14:textId="77777777" w:rsidR="00100BA7" w:rsidRPr="000A6877" w:rsidRDefault="00100BA7" w:rsidP="00100BA7">
            <w:pPr>
              <w:tabs>
                <w:tab w:val="left" w:pos="1267"/>
              </w:tabs>
              <w:ind w:right="150"/>
              <w:jc w:val="center"/>
              <w:rPr>
                <w:rFonts w:ascii="Angsana New" w:hAnsi="Angsana New" w:cs="Angsana New"/>
                <w:snapToGrid w:val="0"/>
                <w:sz w:val="24"/>
                <w:szCs w:val="24"/>
                <w:cs/>
                <w:lang w:eastAsia="th-TH"/>
              </w:rPr>
            </w:pPr>
          </w:p>
        </w:tc>
        <w:tc>
          <w:tcPr>
            <w:tcW w:w="1530" w:type="dxa"/>
          </w:tcPr>
          <w:p w14:paraId="58BAC6D6" w14:textId="145976C4" w:rsidR="00100BA7" w:rsidRPr="000A6877" w:rsidRDefault="00100BA7" w:rsidP="00100BA7">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w:t>
            </w:r>
          </w:p>
        </w:tc>
        <w:tc>
          <w:tcPr>
            <w:tcW w:w="90" w:type="dxa"/>
          </w:tcPr>
          <w:p w14:paraId="106AE533" w14:textId="77777777" w:rsidR="00100BA7" w:rsidRPr="000A6877" w:rsidRDefault="00100BA7" w:rsidP="00100BA7">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6FE786C1" w14:textId="5767E356" w:rsidR="00100BA7" w:rsidRPr="00100BA7" w:rsidRDefault="00100BA7" w:rsidP="00100BA7">
            <w:pPr>
              <w:tabs>
                <w:tab w:val="left" w:pos="1140"/>
                <w:tab w:val="left" w:pos="1230"/>
              </w:tabs>
              <w:ind w:left="-30" w:right="150"/>
              <w:jc w:val="right"/>
              <w:rPr>
                <w:rFonts w:ascii="Angsana New" w:hAnsi="Angsana New" w:cs="Angsana New"/>
                <w:snapToGrid w:val="0"/>
                <w:sz w:val="24"/>
                <w:szCs w:val="24"/>
                <w:lang w:eastAsia="th-TH"/>
              </w:rPr>
            </w:pPr>
            <w:r w:rsidRPr="00100BA7">
              <w:rPr>
                <w:rFonts w:ascii="Angsana New" w:hAnsi="Angsana New" w:cs="Angsana New"/>
                <w:snapToGrid w:val="0"/>
                <w:sz w:val="24"/>
                <w:szCs w:val="24"/>
                <w:lang w:eastAsia="th-TH"/>
              </w:rPr>
              <w:t>(216,882)</w:t>
            </w:r>
          </w:p>
        </w:tc>
        <w:tc>
          <w:tcPr>
            <w:tcW w:w="90" w:type="dxa"/>
          </w:tcPr>
          <w:p w14:paraId="202980EB" w14:textId="77777777" w:rsidR="00100BA7" w:rsidRPr="000A6877" w:rsidRDefault="00100BA7" w:rsidP="00100BA7">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734372F0" w14:textId="38BBC5AB" w:rsidR="00100BA7" w:rsidRPr="000A6877" w:rsidRDefault="00100BA7" w:rsidP="00100BA7">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(2</w:t>
            </w:r>
            <w:r w:rsidRPr="000A6877">
              <w:rPr>
                <w:rFonts w:ascii="Angsana New" w:hAnsi="Angsana New" w:cs="Angsana New"/>
                <w:snapToGrid w:val="0"/>
                <w:sz w:val="24"/>
                <w:szCs w:val="24"/>
                <w:lang w:eastAsia="th-TH"/>
              </w:rPr>
              <w:t>40</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381</w:t>
            </w:r>
            <w:r w:rsidRPr="000A6877">
              <w:rPr>
                <w:rFonts w:ascii="Angsana New" w:hAnsi="Angsana New" w:cs="Angsana New" w:hint="cs"/>
                <w:snapToGrid w:val="0"/>
                <w:sz w:val="24"/>
                <w:szCs w:val="24"/>
                <w:cs/>
                <w:lang w:eastAsia="th-TH"/>
              </w:rPr>
              <w:t>)</w:t>
            </w:r>
          </w:p>
        </w:tc>
      </w:tr>
      <w:tr w:rsidR="00100BA7" w:rsidRPr="000A6877" w14:paraId="40E99CBA" w14:textId="77777777">
        <w:trPr>
          <w:cantSplit/>
        </w:trPr>
        <w:tc>
          <w:tcPr>
            <w:tcW w:w="2910" w:type="dxa"/>
          </w:tcPr>
          <w:p w14:paraId="16415299" w14:textId="77777777" w:rsidR="00100BA7" w:rsidRPr="000A6877" w:rsidRDefault="00100BA7" w:rsidP="00100BA7">
            <w:pPr>
              <w:ind w:left="60"/>
              <w:jc w:val="both"/>
              <w:rPr>
                <w:rFonts w:ascii="Angsana New" w:hAnsi="Angsana New" w:cs="Angsana New"/>
                <w:sz w:val="24"/>
                <w:szCs w:val="24"/>
                <w:cs/>
              </w:rPr>
            </w:pPr>
            <w:r w:rsidRPr="000A6877">
              <w:rPr>
                <w:rFonts w:ascii="Angsana New" w:hAnsi="Angsana New" w:cs="Angsana New"/>
                <w:sz w:val="24"/>
                <w:szCs w:val="24"/>
                <w:cs/>
              </w:rPr>
              <w:t>สินทรัพย์สุทธิ</w:t>
            </w:r>
          </w:p>
        </w:tc>
        <w:tc>
          <w:tcPr>
            <w:tcW w:w="90" w:type="dxa"/>
          </w:tcPr>
          <w:p w14:paraId="630A6F8D" w14:textId="77777777" w:rsidR="00100BA7" w:rsidRPr="000A6877" w:rsidRDefault="00100BA7" w:rsidP="00100BA7">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tcPr>
          <w:p w14:paraId="2266685D" w14:textId="77777777" w:rsidR="00100BA7" w:rsidRPr="000A6877" w:rsidRDefault="00100BA7" w:rsidP="00100BA7">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w:t>
            </w:r>
          </w:p>
        </w:tc>
        <w:tc>
          <w:tcPr>
            <w:tcW w:w="120" w:type="dxa"/>
          </w:tcPr>
          <w:p w14:paraId="4DBE8017" w14:textId="77777777" w:rsidR="00100BA7" w:rsidRPr="000A6877" w:rsidRDefault="00100BA7" w:rsidP="00100BA7">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2044D710" w14:textId="475D618E" w:rsidR="00100BA7" w:rsidRPr="000A6877" w:rsidRDefault="00100BA7" w:rsidP="00100BA7">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90" w:type="dxa"/>
          </w:tcPr>
          <w:p w14:paraId="0BFB3916" w14:textId="77777777" w:rsidR="00100BA7" w:rsidRPr="000A6877" w:rsidRDefault="00100BA7" w:rsidP="00100BA7">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3FC9C447" w14:textId="78B657BC" w:rsidR="00100BA7" w:rsidRPr="00100BA7" w:rsidRDefault="00100BA7" w:rsidP="00100BA7">
            <w:pPr>
              <w:tabs>
                <w:tab w:val="left" w:pos="1140"/>
                <w:tab w:val="left" w:pos="1230"/>
              </w:tabs>
              <w:ind w:left="-30" w:right="150"/>
              <w:jc w:val="right"/>
              <w:rPr>
                <w:rFonts w:ascii="Angsana New" w:hAnsi="Angsana New" w:cs="Angsana New"/>
                <w:snapToGrid w:val="0"/>
                <w:sz w:val="24"/>
                <w:szCs w:val="24"/>
                <w:cs/>
                <w:lang w:eastAsia="th-TH"/>
              </w:rPr>
            </w:pPr>
            <w:r w:rsidRPr="00100BA7">
              <w:rPr>
                <w:rFonts w:ascii="Angsana New" w:hAnsi="Angsana New" w:cs="Angsana New"/>
                <w:snapToGrid w:val="0"/>
                <w:sz w:val="24"/>
                <w:szCs w:val="24"/>
                <w:lang w:eastAsia="th-TH"/>
              </w:rPr>
              <w:t>12,442,128</w:t>
            </w:r>
          </w:p>
        </w:tc>
        <w:tc>
          <w:tcPr>
            <w:tcW w:w="90" w:type="dxa"/>
          </w:tcPr>
          <w:p w14:paraId="3A7BB5FA" w14:textId="77777777" w:rsidR="00100BA7" w:rsidRPr="000A6877" w:rsidRDefault="00100BA7" w:rsidP="00100BA7">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37011E06" w14:textId="52D58A00" w:rsidR="00100BA7" w:rsidRPr="000A6877" w:rsidRDefault="00100BA7" w:rsidP="00100BA7">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1</w:t>
            </w:r>
            <w:r w:rsidRPr="000A6877">
              <w:rPr>
                <w:rFonts w:ascii="Angsana New" w:hAnsi="Angsana New" w:cs="Angsana New"/>
                <w:snapToGrid w:val="0"/>
                <w:sz w:val="24"/>
                <w:szCs w:val="24"/>
                <w:lang w:eastAsia="th-TH"/>
              </w:rPr>
              <w:t>3</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878</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41</w:t>
            </w:r>
            <w:r>
              <w:rPr>
                <w:rFonts w:ascii="Angsana New" w:hAnsi="Angsana New" w:cs="Angsana New" w:hint="cs"/>
                <w:snapToGrid w:val="0"/>
                <w:sz w:val="24"/>
                <w:szCs w:val="24"/>
                <w:cs/>
                <w:lang w:eastAsia="th-TH"/>
              </w:rPr>
              <w:t>7</w:t>
            </w:r>
          </w:p>
        </w:tc>
      </w:tr>
    </w:tbl>
    <w:p w14:paraId="61C5A2B6" w14:textId="77777777" w:rsidR="000B15B6" w:rsidRDefault="000B15B6" w:rsidP="004F3340">
      <w:pPr>
        <w:jc w:val="center"/>
        <w:rPr>
          <w:rFonts w:ascii="Angsana New" w:hAnsi="Angsana New" w:cs="Angsana New"/>
          <w:sz w:val="16"/>
          <w:szCs w:val="16"/>
        </w:rPr>
      </w:pPr>
    </w:p>
    <w:p w14:paraId="23D70573" w14:textId="77777777" w:rsidR="008F5EEB" w:rsidRDefault="008F5EEB" w:rsidP="004F3340">
      <w:pPr>
        <w:jc w:val="center"/>
        <w:rPr>
          <w:rFonts w:ascii="Angsana New" w:hAnsi="Angsana New" w:cs="Angsana New"/>
          <w:sz w:val="16"/>
          <w:szCs w:val="16"/>
        </w:rPr>
      </w:pPr>
    </w:p>
    <w:p w14:paraId="04DD24D0" w14:textId="77777777" w:rsidR="008F5EEB" w:rsidRDefault="008F5EEB" w:rsidP="004F3340">
      <w:pPr>
        <w:jc w:val="center"/>
        <w:rPr>
          <w:rFonts w:ascii="Angsana New" w:hAnsi="Angsana New" w:cs="Angsana New"/>
          <w:sz w:val="16"/>
          <w:szCs w:val="16"/>
        </w:rPr>
      </w:pPr>
    </w:p>
    <w:p w14:paraId="6FF4254B" w14:textId="77777777" w:rsidR="008F5EEB" w:rsidRDefault="008F5EEB" w:rsidP="004F3340">
      <w:pPr>
        <w:jc w:val="center"/>
        <w:rPr>
          <w:rFonts w:ascii="Angsana New" w:hAnsi="Angsana New" w:cs="Angsana New"/>
          <w:sz w:val="16"/>
          <w:szCs w:val="16"/>
        </w:rPr>
      </w:pPr>
    </w:p>
    <w:p w14:paraId="485ED89A" w14:textId="77777777" w:rsidR="008F5EEB" w:rsidRDefault="008F5EEB" w:rsidP="004F3340">
      <w:pPr>
        <w:jc w:val="center"/>
        <w:rPr>
          <w:rFonts w:ascii="Angsana New" w:hAnsi="Angsana New" w:cs="Angsana New"/>
          <w:sz w:val="16"/>
          <w:szCs w:val="16"/>
        </w:rPr>
      </w:pPr>
    </w:p>
    <w:p w14:paraId="4D21B882" w14:textId="77777777" w:rsidR="008F5EEB" w:rsidRDefault="008F5EEB" w:rsidP="004F3340">
      <w:pPr>
        <w:jc w:val="center"/>
        <w:rPr>
          <w:rFonts w:ascii="Angsana New" w:hAnsi="Angsana New" w:cs="Angsana New"/>
          <w:sz w:val="16"/>
          <w:szCs w:val="16"/>
        </w:rPr>
      </w:pPr>
    </w:p>
    <w:p w14:paraId="00D45ECC" w14:textId="77777777" w:rsidR="008F5EEB" w:rsidRDefault="008F5EEB" w:rsidP="004F3340">
      <w:pPr>
        <w:jc w:val="center"/>
        <w:rPr>
          <w:rFonts w:ascii="Angsana New" w:hAnsi="Angsana New" w:cs="Angsana New"/>
          <w:sz w:val="16"/>
          <w:szCs w:val="16"/>
        </w:rPr>
      </w:pPr>
    </w:p>
    <w:p w14:paraId="7848AAA5" w14:textId="77777777" w:rsidR="008F5EEB" w:rsidRDefault="008F5EEB" w:rsidP="004F3340">
      <w:pPr>
        <w:jc w:val="center"/>
        <w:rPr>
          <w:rFonts w:ascii="Angsana New" w:hAnsi="Angsana New" w:cs="Angsana New"/>
          <w:sz w:val="16"/>
          <w:szCs w:val="16"/>
        </w:rPr>
      </w:pPr>
    </w:p>
    <w:p w14:paraId="7D23727F" w14:textId="77777777" w:rsidR="008F5EEB" w:rsidRDefault="008F5EEB" w:rsidP="004F3340">
      <w:pPr>
        <w:jc w:val="center"/>
        <w:rPr>
          <w:rFonts w:ascii="Angsana New" w:hAnsi="Angsana New" w:cs="Angsana New"/>
          <w:sz w:val="16"/>
          <w:szCs w:val="16"/>
        </w:rPr>
      </w:pPr>
    </w:p>
    <w:p w14:paraId="305E6BC4" w14:textId="77777777" w:rsidR="008F5EEB" w:rsidRDefault="008F5EEB" w:rsidP="004F3340">
      <w:pPr>
        <w:jc w:val="center"/>
        <w:rPr>
          <w:rFonts w:ascii="Angsana New" w:hAnsi="Angsana New" w:cs="Angsana New"/>
          <w:sz w:val="16"/>
          <w:szCs w:val="16"/>
        </w:rPr>
      </w:pPr>
    </w:p>
    <w:p w14:paraId="3FC5E925" w14:textId="77777777" w:rsidR="008F5EEB" w:rsidRDefault="008F5EEB" w:rsidP="004F3340">
      <w:pPr>
        <w:jc w:val="center"/>
        <w:rPr>
          <w:rFonts w:ascii="Angsana New" w:hAnsi="Angsana New" w:cs="Angsana New"/>
          <w:sz w:val="16"/>
          <w:szCs w:val="16"/>
        </w:rPr>
      </w:pPr>
    </w:p>
    <w:p w14:paraId="330A93DF" w14:textId="77777777" w:rsidR="008F5EEB" w:rsidRDefault="008F5EEB" w:rsidP="004F3340">
      <w:pPr>
        <w:jc w:val="center"/>
        <w:rPr>
          <w:rFonts w:ascii="Angsana New" w:hAnsi="Angsana New" w:cs="Angsana New"/>
          <w:sz w:val="16"/>
          <w:szCs w:val="16"/>
        </w:rPr>
      </w:pPr>
    </w:p>
    <w:p w14:paraId="6647CE9E" w14:textId="77777777" w:rsidR="008F5EEB" w:rsidRDefault="008F5EEB" w:rsidP="004F3340">
      <w:pPr>
        <w:jc w:val="center"/>
        <w:rPr>
          <w:rFonts w:ascii="Angsana New" w:hAnsi="Angsana New" w:cs="Angsana New"/>
          <w:sz w:val="16"/>
          <w:szCs w:val="16"/>
        </w:rPr>
      </w:pPr>
    </w:p>
    <w:p w14:paraId="6A1A7974" w14:textId="77777777" w:rsidR="008F5EEB" w:rsidRDefault="008F5EEB" w:rsidP="004F3340">
      <w:pPr>
        <w:jc w:val="center"/>
        <w:rPr>
          <w:rFonts w:ascii="Angsana New" w:hAnsi="Angsana New" w:cs="Angsana New"/>
          <w:sz w:val="16"/>
          <w:szCs w:val="16"/>
        </w:rPr>
      </w:pPr>
    </w:p>
    <w:p w14:paraId="187D2044" w14:textId="77777777" w:rsidR="008F5EEB" w:rsidRDefault="008F5EEB" w:rsidP="004F3340">
      <w:pPr>
        <w:jc w:val="center"/>
        <w:rPr>
          <w:rFonts w:ascii="Angsana New" w:hAnsi="Angsana New" w:cs="Angsana New"/>
          <w:sz w:val="16"/>
          <w:szCs w:val="16"/>
        </w:rPr>
      </w:pPr>
    </w:p>
    <w:p w14:paraId="5314EAA4" w14:textId="77777777" w:rsidR="008F5EEB" w:rsidRDefault="008F5EEB" w:rsidP="004F3340">
      <w:pPr>
        <w:jc w:val="center"/>
        <w:rPr>
          <w:rFonts w:ascii="Angsana New" w:hAnsi="Angsana New" w:cs="Angsana New"/>
          <w:sz w:val="16"/>
          <w:szCs w:val="16"/>
        </w:rPr>
      </w:pPr>
    </w:p>
    <w:p w14:paraId="493C2018" w14:textId="77777777" w:rsidR="008F5EEB" w:rsidRDefault="008F5EEB" w:rsidP="004F3340">
      <w:pPr>
        <w:jc w:val="center"/>
        <w:rPr>
          <w:rFonts w:ascii="Angsana New" w:hAnsi="Angsana New" w:cs="Angsana New"/>
          <w:sz w:val="16"/>
          <w:szCs w:val="16"/>
        </w:rPr>
      </w:pPr>
    </w:p>
    <w:tbl>
      <w:tblPr>
        <w:tblW w:w="9480" w:type="dxa"/>
        <w:tblInd w:w="450" w:type="dxa"/>
        <w:tblLayout w:type="fixed"/>
        <w:tblCellMar>
          <w:left w:w="30" w:type="dxa"/>
          <w:right w:w="30" w:type="dxa"/>
        </w:tblCellMar>
        <w:tblLook w:val="0000" w:firstRow="0" w:lastRow="0" w:firstColumn="0" w:lastColumn="0" w:noHBand="0" w:noVBand="0"/>
      </w:tblPr>
      <w:tblGrid>
        <w:gridCol w:w="2910"/>
        <w:gridCol w:w="90"/>
        <w:gridCol w:w="1590"/>
        <w:gridCol w:w="120"/>
        <w:gridCol w:w="1530"/>
        <w:gridCol w:w="90"/>
        <w:gridCol w:w="1530"/>
        <w:gridCol w:w="90"/>
        <w:gridCol w:w="1530"/>
      </w:tblGrid>
      <w:tr w:rsidR="002F585B" w:rsidRPr="000A6877" w14:paraId="30C90C16" w14:textId="77777777">
        <w:trPr>
          <w:cantSplit/>
        </w:trPr>
        <w:tc>
          <w:tcPr>
            <w:tcW w:w="2910" w:type="dxa"/>
          </w:tcPr>
          <w:p w14:paraId="3B3E945A"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6ACE16A3"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7F47522A" w14:textId="77777777" w:rsidR="002F585B" w:rsidRPr="000A6877" w:rsidRDefault="002F585B">
            <w:pPr>
              <w:ind w:right="-5"/>
              <w:jc w:val="center"/>
              <w:rPr>
                <w:rFonts w:ascii="Angsana New" w:hAnsi="Angsana New" w:cs="Angsana New"/>
                <w:sz w:val="24"/>
                <w:szCs w:val="24"/>
                <w:cs/>
              </w:rPr>
            </w:pPr>
          </w:p>
        </w:tc>
        <w:tc>
          <w:tcPr>
            <w:tcW w:w="90" w:type="dxa"/>
          </w:tcPr>
          <w:p w14:paraId="6E280546" w14:textId="77777777" w:rsidR="002F585B" w:rsidRPr="000A6877" w:rsidRDefault="002F585B">
            <w:pPr>
              <w:ind w:right="-5"/>
              <w:jc w:val="center"/>
              <w:rPr>
                <w:rFonts w:ascii="Angsana New" w:hAnsi="Angsana New" w:cs="Angsana New"/>
                <w:sz w:val="24"/>
                <w:szCs w:val="24"/>
              </w:rPr>
            </w:pPr>
          </w:p>
        </w:tc>
        <w:tc>
          <w:tcPr>
            <w:tcW w:w="3150" w:type="dxa"/>
            <w:gridSpan w:val="3"/>
          </w:tcPr>
          <w:p w14:paraId="105F3D8D" w14:textId="77777777" w:rsidR="002F585B" w:rsidRPr="000A6877" w:rsidRDefault="002F585B">
            <w:pPr>
              <w:ind w:right="95"/>
              <w:jc w:val="right"/>
              <w:rPr>
                <w:rFonts w:ascii="Angsana New" w:hAnsi="Angsana New" w:cs="Angsana New"/>
                <w:sz w:val="24"/>
                <w:szCs w:val="24"/>
              </w:rPr>
            </w:pPr>
            <w:r w:rsidRPr="000A6877">
              <w:rPr>
                <w:rFonts w:ascii="Angsana New" w:hAnsi="Angsana New" w:cs="Angsana New"/>
                <w:sz w:val="24"/>
                <w:szCs w:val="24"/>
                <w:cs/>
              </w:rPr>
              <w:t>(หน่วย : พันบาท)</w:t>
            </w:r>
          </w:p>
        </w:tc>
      </w:tr>
      <w:tr w:rsidR="002F585B" w:rsidRPr="000A6877" w14:paraId="0296D4AF" w14:textId="77777777">
        <w:trPr>
          <w:cantSplit/>
        </w:trPr>
        <w:tc>
          <w:tcPr>
            <w:tcW w:w="2910" w:type="dxa"/>
          </w:tcPr>
          <w:p w14:paraId="2BE174DF"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034D506E"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48132F07" w14:textId="77777777" w:rsidR="002F585B" w:rsidRPr="000A6877" w:rsidRDefault="002F585B">
            <w:pPr>
              <w:ind w:right="-5"/>
              <w:jc w:val="center"/>
              <w:rPr>
                <w:rFonts w:ascii="Angsana New" w:hAnsi="Angsana New" w:cs="Angsana New"/>
                <w:sz w:val="24"/>
                <w:szCs w:val="24"/>
              </w:rPr>
            </w:pPr>
            <w:r w:rsidRPr="000A6877">
              <w:rPr>
                <w:rFonts w:ascii="Angsana New" w:hAnsi="Angsana New" w:cs="Angsana New"/>
                <w:sz w:val="24"/>
                <w:szCs w:val="24"/>
                <w:cs/>
              </w:rPr>
              <w:t xml:space="preserve">บริษัท อีสเทิร์น เพาเวอร์ </w:t>
            </w:r>
          </w:p>
        </w:tc>
        <w:tc>
          <w:tcPr>
            <w:tcW w:w="90" w:type="dxa"/>
          </w:tcPr>
          <w:p w14:paraId="22FFF9B0" w14:textId="77777777" w:rsidR="002F585B" w:rsidRPr="000A6877" w:rsidRDefault="002F585B">
            <w:pPr>
              <w:ind w:right="-5"/>
              <w:jc w:val="center"/>
              <w:rPr>
                <w:rFonts w:ascii="Angsana New" w:hAnsi="Angsana New" w:cs="Angsana New"/>
                <w:sz w:val="24"/>
                <w:szCs w:val="24"/>
              </w:rPr>
            </w:pPr>
          </w:p>
        </w:tc>
        <w:tc>
          <w:tcPr>
            <w:tcW w:w="3150" w:type="dxa"/>
            <w:gridSpan w:val="3"/>
          </w:tcPr>
          <w:p w14:paraId="511A8CC2" w14:textId="77777777" w:rsidR="002F585B" w:rsidRPr="000A6877" w:rsidRDefault="002F585B">
            <w:pPr>
              <w:ind w:right="-5"/>
              <w:jc w:val="center"/>
              <w:rPr>
                <w:rFonts w:ascii="Angsana New" w:hAnsi="Angsana New" w:cs="Angsana New"/>
                <w:snapToGrid w:val="0"/>
                <w:sz w:val="24"/>
                <w:szCs w:val="24"/>
                <w:cs/>
                <w:lang w:eastAsia="th-TH"/>
              </w:rPr>
            </w:pPr>
            <w:r w:rsidRPr="000A6877">
              <w:rPr>
                <w:rFonts w:ascii="Angsana New" w:hAnsi="Angsana New" w:cs="Angsana New"/>
                <w:sz w:val="24"/>
                <w:szCs w:val="24"/>
              </w:rPr>
              <w:t>Theun Hinboun</w:t>
            </w:r>
          </w:p>
        </w:tc>
      </w:tr>
      <w:tr w:rsidR="002F585B" w:rsidRPr="000A6877" w14:paraId="5993C02B" w14:textId="77777777">
        <w:trPr>
          <w:cantSplit/>
        </w:trPr>
        <w:tc>
          <w:tcPr>
            <w:tcW w:w="2910" w:type="dxa"/>
          </w:tcPr>
          <w:p w14:paraId="6F69E7C2"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4CECE16F"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369135B8" w14:textId="77777777" w:rsidR="002F585B" w:rsidRPr="000A6877" w:rsidRDefault="002F585B">
            <w:pPr>
              <w:ind w:right="-5"/>
              <w:jc w:val="center"/>
              <w:rPr>
                <w:rFonts w:ascii="Angsana New" w:hAnsi="Angsana New" w:cs="Angsana New"/>
                <w:sz w:val="24"/>
                <w:szCs w:val="24"/>
              </w:rPr>
            </w:pPr>
            <w:r w:rsidRPr="000A6877">
              <w:rPr>
                <w:rFonts w:ascii="Angsana New" w:hAnsi="Angsana New" w:cs="Angsana New"/>
                <w:sz w:val="24"/>
                <w:szCs w:val="24"/>
                <w:cs/>
              </w:rPr>
              <w:t xml:space="preserve">แอนด์ อิเล็คทริค จำกัด            </w:t>
            </w:r>
          </w:p>
        </w:tc>
        <w:tc>
          <w:tcPr>
            <w:tcW w:w="90" w:type="dxa"/>
          </w:tcPr>
          <w:p w14:paraId="7BC697E0" w14:textId="77777777" w:rsidR="002F585B" w:rsidRPr="000A6877" w:rsidRDefault="002F585B">
            <w:pPr>
              <w:ind w:right="-5"/>
              <w:jc w:val="center"/>
              <w:rPr>
                <w:rFonts w:ascii="Angsana New" w:hAnsi="Angsana New" w:cs="Angsana New"/>
                <w:sz w:val="24"/>
                <w:szCs w:val="24"/>
              </w:rPr>
            </w:pPr>
          </w:p>
        </w:tc>
        <w:tc>
          <w:tcPr>
            <w:tcW w:w="3150" w:type="dxa"/>
            <w:gridSpan w:val="3"/>
          </w:tcPr>
          <w:p w14:paraId="0CBD69E2" w14:textId="77777777" w:rsidR="002F585B" w:rsidRPr="000A6877" w:rsidRDefault="002F585B">
            <w:pPr>
              <w:ind w:right="-5"/>
              <w:jc w:val="center"/>
              <w:rPr>
                <w:rFonts w:ascii="Angsana New" w:hAnsi="Angsana New" w:cs="Angsana New"/>
                <w:snapToGrid w:val="0"/>
                <w:sz w:val="24"/>
                <w:szCs w:val="24"/>
                <w:u w:val="single"/>
                <w:cs/>
                <w:lang w:eastAsia="th-TH"/>
              </w:rPr>
            </w:pPr>
            <w:r w:rsidRPr="000A6877">
              <w:rPr>
                <w:rFonts w:ascii="Angsana New" w:hAnsi="Angsana New" w:cs="Angsana New"/>
                <w:sz w:val="24"/>
                <w:szCs w:val="24"/>
              </w:rPr>
              <w:t>Power Co</w:t>
            </w:r>
            <w:r w:rsidRPr="000A6877">
              <w:rPr>
                <w:rFonts w:ascii="Angsana New" w:hAnsi="Angsana New" w:cs="Angsana New"/>
                <w:sz w:val="24"/>
                <w:szCs w:val="24"/>
                <w:cs/>
              </w:rPr>
              <w:t>.</w:t>
            </w:r>
            <w:r w:rsidRPr="000A6877">
              <w:rPr>
                <w:rFonts w:ascii="Angsana New" w:hAnsi="Angsana New" w:cs="Angsana New"/>
                <w:sz w:val="24"/>
                <w:szCs w:val="24"/>
              </w:rPr>
              <w:t>, Ltd</w:t>
            </w:r>
            <w:r w:rsidRPr="000A6877">
              <w:rPr>
                <w:rFonts w:ascii="Angsana New" w:hAnsi="Angsana New" w:cs="Angsana New"/>
                <w:sz w:val="24"/>
                <w:szCs w:val="24"/>
                <w:cs/>
              </w:rPr>
              <w:t>.</w:t>
            </w:r>
          </w:p>
        </w:tc>
      </w:tr>
      <w:tr w:rsidR="00C901B4" w:rsidRPr="000A6877" w14:paraId="56713168" w14:textId="77777777">
        <w:trPr>
          <w:cantSplit/>
        </w:trPr>
        <w:tc>
          <w:tcPr>
            <w:tcW w:w="2910" w:type="dxa"/>
          </w:tcPr>
          <w:p w14:paraId="14400CE3" w14:textId="77777777" w:rsidR="00C901B4" w:rsidRPr="000A6877" w:rsidRDefault="00C901B4" w:rsidP="00C901B4">
            <w:pPr>
              <w:ind w:left="330"/>
              <w:jc w:val="both"/>
              <w:rPr>
                <w:rFonts w:ascii="Angsana New" w:hAnsi="Angsana New" w:cs="Angsana New"/>
                <w:sz w:val="24"/>
                <w:szCs w:val="24"/>
                <w:cs/>
              </w:rPr>
            </w:pPr>
          </w:p>
        </w:tc>
        <w:tc>
          <w:tcPr>
            <w:tcW w:w="90" w:type="dxa"/>
          </w:tcPr>
          <w:p w14:paraId="783B1D14" w14:textId="77777777" w:rsidR="00C901B4" w:rsidRPr="000A6877" w:rsidRDefault="00C901B4" w:rsidP="00C901B4">
            <w:pPr>
              <w:tabs>
                <w:tab w:val="left" w:pos="1267"/>
              </w:tabs>
              <w:ind w:left="-30" w:right="73"/>
              <w:jc w:val="right"/>
              <w:rPr>
                <w:rFonts w:ascii="Angsana New" w:hAnsi="Angsana New" w:cs="Angsana New"/>
                <w:snapToGrid w:val="0"/>
                <w:sz w:val="24"/>
                <w:szCs w:val="24"/>
                <w:lang w:eastAsia="th-TH"/>
              </w:rPr>
            </w:pPr>
          </w:p>
        </w:tc>
        <w:tc>
          <w:tcPr>
            <w:tcW w:w="1590" w:type="dxa"/>
          </w:tcPr>
          <w:p w14:paraId="0ED78673" w14:textId="59804BEA" w:rsidR="00C901B4" w:rsidRPr="000A6877" w:rsidRDefault="00C901B4" w:rsidP="00C901B4">
            <w:pPr>
              <w:ind w:left="-30" w:right="60"/>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สำหรับ</w:t>
            </w:r>
            <w:r>
              <w:rPr>
                <w:rFonts w:ascii="Angsana New" w:hAnsi="Angsana New" w:cs="Angsana New" w:hint="cs"/>
                <w:snapToGrid w:val="0"/>
                <w:sz w:val="24"/>
                <w:szCs w:val="24"/>
                <w:cs/>
                <w:lang w:eastAsia="th-TH"/>
              </w:rPr>
              <w:t>ปีสิ้นสุดวันที่</w:t>
            </w:r>
          </w:p>
        </w:tc>
        <w:tc>
          <w:tcPr>
            <w:tcW w:w="120" w:type="dxa"/>
          </w:tcPr>
          <w:p w14:paraId="7D4D98C1" w14:textId="77777777" w:rsidR="00C901B4" w:rsidRPr="000A6877" w:rsidRDefault="00C901B4" w:rsidP="00C901B4">
            <w:pPr>
              <w:ind w:right="60"/>
              <w:jc w:val="center"/>
              <w:rPr>
                <w:rFonts w:ascii="Angsana New" w:hAnsi="Angsana New" w:cs="Angsana New"/>
                <w:snapToGrid w:val="0"/>
                <w:sz w:val="24"/>
                <w:szCs w:val="24"/>
                <w:cs/>
                <w:lang w:eastAsia="th-TH"/>
              </w:rPr>
            </w:pPr>
          </w:p>
        </w:tc>
        <w:tc>
          <w:tcPr>
            <w:tcW w:w="1530" w:type="dxa"/>
          </w:tcPr>
          <w:p w14:paraId="24EA200C" w14:textId="63F6921B" w:rsidR="00C901B4" w:rsidRPr="000A6877" w:rsidRDefault="00C901B4" w:rsidP="00C901B4">
            <w:pPr>
              <w:ind w:left="-30"/>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สำหรับงวดตั้งแต่วันที่</w:t>
            </w:r>
          </w:p>
        </w:tc>
        <w:tc>
          <w:tcPr>
            <w:tcW w:w="90" w:type="dxa"/>
          </w:tcPr>
          <w:p w14:paraId="44DC309E" w14:textId="77777777" w:rsidR="00C901B4" w:rsidRPr="000A6877" w:rsidRDefault="00C901B4" w:rsidP="00C901B4">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14:paraId="4E420972" w14:textId="77777777" w:rsidR="00C901B4" w:rsidRPr="000A6877" w:rsidRDefault="00C901B4" w:rsidP="00C901B4">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 xml:space="preserve">สำหรับปีสิ้นสุดวันที่ </w:t>
            </w:r>
            <w:r w:rsidRPr="000A6877">
              <w:rPr>
                <w:rFonts w:ascii="Angsana New" w:hAnsi="Angsana New" w:cs="Angsana New"/>
                <w:snapToGrid w:val="0"/>
                <w:sz w:val="24"/>
                <w:szCs w:val="24"/>
                <w:lang w:eastAsia="th-TH"/>
              </w:rPr>
              <w:t xml:space="preserve">31 </w:t>
            </w:r>
            <w:r w:rsidRPr="000A6877">
              <w:rPr>
                <w:rFonts w:ascii="Angsana New" w:hAnsi="Angsana New" w:cs="Angsana New"/>
                <w:snapToGrid w:val="0"/>
                <w:sz w:val="24"/>
                <w:szCs w:val="24"/>
                <w:cs/>
                <w:lang w:eastAsia="th-TH"/>
              </w:rPr>
              <w:t>ธันวาคม</w:t>
            </w:r>
          </w:p>
        </w:tc>
      </w:tr>
      <w:tr w:rsidR="00C901B4" w:rsidRPr="000A6877" w14:paraId="1A5BF5C4" w14:textId="77777777">
        <w:trPr>
          <w:cantSplit/>
        </w:trPr>
        <w:tc>
          <w:tcPr>
            <w:tcW w:w="2910" w:type="dxa"/>
          </w:tcPr>
          <w:p w14:paraId="4F813833" w14:textId="77777777" w:rsidR="00C901B4" w:rsidRPr="000A6877" w:rsidRDefault="00C901B4" w:rsidP="00C901B4">
            <w:pPr>
              <w:ind w:left="330"/>
              <w:jc w:val="both"/>
              <w:rPr>
                <w:rFonts w:ascii="Angsana New" w:hAnsi="Angsana New" w:cs="Angsana New"/>
                <w:sz w:val="24"/>
                <w:szCs w:val="24"/>
                <w:cs/>
              </w:rPr>
            </w:pPr>
          </w:p>
        </w:tc>
        <w:tc>
          <w:tcPr>
            <w:tcW w:w="90" w:type="dxa"/>
          </w:tcPr>
          <w:p w14:paraId="2B55D911" w14:textId="77777777" w:rsidR="00C901B4" w:rsidRPr="000A6877" w:rsidRDefault="00C901B4" w:rsidP="00C901B4">
            <w:pPr>
              <w:tabs>
                <w:tab w:val="left" w:pos="1267"/>
              </w:tabs>
              <w:ind w:left="-30" w:right="73"/>
              <w:jc w:val="right"/>
              <w:rPr>
                <w:rFonts w:ascii="Angsana New" w:hAnsi="Angsana New" w:cs="Angsana New"/>
                <w:snapToGrid w:val="0"/>
                <w:sz w:val="24"/>
                <w:szCs w:val="24"/>
                <w:lang w:eastAsia="th-TH"/>
              </w:rPr>
            </w:pPr>
          </w:p>
        </w:tc>
        <w:tc>
          <w:tcPr>
            <w:tcW w:w="1590" w:type="dxa"/>
          </w:tcPr>
          <w:p w14:paraId="4C8922BC" w14:textId="167DF183" w:rsidR="00C901B4" w:rsidRPr="00C901B4" w:rsidRDefault="00C901B4" w:rsidP="00C901B4">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 xml:space="preserve"> </w:t>
            </w:r>
            <w:r w:rsidR="003F117C">
              <w:rPr>
                <w:rFonts w:ascii="Angsana New" w:hAnsi="Angsana New" w:cs="Angsana New"/>
                <w:snapToGrid w:val="0"/>
                <w:sz w:val="24"/>
                <w:szCs w:val="24"/>
                <w:u w:val="single"/>
                <w:lang w:eastAsia="th-TH"/>
              </w:rPr>
              <w:t xml:space="preserve">31 </w:t>
            </w:r>
            <w:r w:rsidR="003F117C">
              <w:rPr>
                <w:rFonts w:ascii="Angsana New" w:hAnsi="Angsana New" w:cs="Angsana New" w:hint="cs"/>
                <w:snapToGrid w:val="0"/>
                <w:sz w:val="24"/>
                <w:szCs w:val="24"/>
                <w:u w:val="single"/>
                <w:cs/>
                <w:lang w:eastAsia="th-TH"/>
              </w:rPr>
              <w:t>ธันวาคม</w:t>
            </w:r>
            <w:r w:rsidRPr="000A6877">
              <w:rPr>
                <w:rFonts w:ascii="Angsana New" w:hAnsi="Angsana New" w:cs="Angsana New"/>
                <w:snapToGrid w:val="0"/>
                <w:sz w:val="24"/>
                <w:szCs w:val="24"/>
                <w:u w:val="single"/>
                <w:cs/>
                <w:lang w:eastAsia="th-TH"/>
              </w:rPr>
              <w:t xml:space="preserve"> </w:t>
            </w:r>
            <w:r w:rsidRPr="000A6877">
              <w:rPr>
                <w:rFonts w:ascii="Angsana New" w:hAnsi="Angsana New" w:cs="Angsana New"/>
                <w:snapToGrid w:val="0"/>
                <w:sz w:val="24"/>
                <w:szCs w:val="24"/>
                <w:u w:val="single"/>
                <w:lang w:eastAsia="th-TH"/>
              </w:rPr>
              <w:t>256</w:t>
            </w:r>
            <w:r>
              <w:rPr>
                <w:rFonts w:ascii="Angsana New" w:hAnsi="Angsana New" w:cs="Angsana New"/>
                <w:snapToGrid w:val="0"/>
                <w:sz w:val="24"/>
                <w:szCs w:val="24"/>
                <w:u w:val="single"/>
                <w:lang w:eastAsia="th-TH"/>
              </w:rPr>
              <w:t>8</w:t>
            </w:r>
          </w:p>
        </w:tc>
        <w:tc>
          <w:tcPr>
            <w:tcW w:w="120" w:type="dxa"/>
          </w:tcPr>
          <w:p w14:paraId="44066CB9" w14:textId="77777777" w:rsidR="00C901B4" w:rsidRPr="000A6877" w:rsidRDefault="00C901B4" w:rsidP="00C901B4">
            <w:pPr>
              <w:ind w:right="60"/>
              <w:jc w:val="center"/>
              <w:rPr>
                <w:rFonts w:ascii="Angsana New" w:hAnsi="Angsana New" w:cs="Angsana New"/>
                <w:snapToGrid w:val="0"/>
                <w:sz w:val="24"/>
                <w:szCs w:val="24"/>
                <w:cs/>
                <w:lang w:eastAsia="th-TH"/>
              </w:rPr>
            </w:pPr>
          </w:p>
        </w:tc>
        <w:tc>
          <w:tcPr>
            <w:tcW w:w="1530" w:type="dxa"/>
          </w:tcPr>
          <w:p w14:paraId="6BA8AB6D" w14:textId="77196648" w:rsidR="00C901B4" w:rsidRPr="000A6877" w:rsidRDefault="00404506" w:rsidP="00C901B4">
            <w:pPr>
              <w:tabs>
                <w:tab w:val="left" w:pos="1267"/>
              </w:tabs>
              <w:ind w:left="-30" w:right="73"/>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1</w:t>
            </w:r>
            <w:r w:rsidR="00C901B4" w:rsidRPr="000A6877">
              <w:rPr>
                <w:rFonts w:ascii="Angsana New" w:hAnsi="Angsana New" w:cs="Angsana New"/>
                <w:snapToGrid w:val="0"/>
                <w:sz w:val="24"/>
                <w:szCs w:val="24"/>
                <w:cs/>
                <w:lang w:eastAsia="th-TH"/>
              </w:rPr>
              <w:t xml:space="preserve"> มกราคม </w:t>
            </w:r>
            <w:r w:rsidR="00C901B4" w:rsidRPr="000A6877">
              <w:rPr>
                <w:rFonts w:ascii="Angsana New" w:hAnsi="Angsana New" w:cs="Angsana New"/>
                <w:snapToGrid w:val="0"/>
                <w:sz w:val="24"/>
                <w:szCs w:val="24"/>
                <w:lang w:eastAsia="th-TH"/>
              </w:rPr>
              <w:t>2567</w:t>
            </w:r>
          </w:p>
          <w:p w14:paraId="40C5558E" w14:textId="77777777" w:rsidR="00C901B4" w:rsidRPr="000A6877" w:rsidRDefault="00C901B4" w:rsidP="00C901B4">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 xml:space="preserve">สิ้นสุดวันที่ </w:t>
            </w:r>
          </w:p>
          <w:p w14:paraId="4585DAA9" w14:textId="6D700439" w:rsidR="00C901B4" w:rsidRPr="000A6877" w:rsidRDefault="00C901B4" w:rsidP="00C901B4">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 xml:space="preserve">24 </w:t>
            </w:r>
            <w:r w:rsidRPr="000A6877">
              <w:rPr>
                <w:rFonts w:ascii="Angsana New" w:hAnsi="Angsana New" w:cs="Angsana New"/>
                <w:snapToGrid w:val="0"/>
                <w:sz w:val="24"/>
                <w:szCs w:val="24"/>
                <w:u w:val="single"/>
                <w:cs/>
                <w:lang w:eastAsia="th-TH"/>
              </w:rPr>
              <w:t xml:space="preserve">มิถุนายน </w:t>
            </w:r>
            <w:r w:rsidRPr="000A6877">
              <w:rPr>
                <w:rFonts w:ascii="Angsana New" w:hAnsi="Angsana New" w:cs="Angsana New"/>
                <w:snapToGrid w:val="0"/>
                <w:sz w:val="24"/>
                <w:szCs w:val="24"/>
                <w:u w:val="single"/>
                <w:lang w:eastAsia="th-TH"/>
              </w:rPr>
              <w:t>2567</w:t>
            </w:r>
          </w:p>
        </w:tc>
        <w:tc>
          <w:tcPr>
            <w:tcW w:w="90" w:type="dxa"/>
          </w:tcPr>
          <w:p w14:paraId="3B225CFC" w14:textId="77777777" w:rsidR="00C901B4" w:rsidRPr="000A6877" w:rsidRDefault="00C901B4" w:rsidP="00C901B4">
            <w:pPr>
              <w:tabs>
                <w:tab w:val="left" w:pos="1267"/>
              </w:tabs>
              <w:ind w:left="-30" w:right="73"/>
              <w:jc w:val="center"/>
              <w:rPr>
                <w:rFonts w:ascii="Angsana New" w:hAnsi="Angsana New" w:cs="Angsana New"/>
                <w:snapToGrid w:val="0"/>
                <w:sz w:val="24"/>
                <w:szCs w:val="24"/>
                <w:cs/>
                <w:lang w:eastAsia="th-TH"/>
              </w:rPr>
            </w:pPr>
          </w:p>
        </w:tc>
        <w:tc>
          <w:tcPr>
            <w:tcW w:w="1530" w:type="dxa"/>
          </w:tcPr>
          <w:p w14:paraId="3056165A" w14:textId="6A7B3F9D" w:rsidR="00C901B4" w:rsidRPr="000A6877" w:rsidRDefault="00C901B4" w:rsidP="00C901B4">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u w:val="single"/>
                <w:lang w:eastAsia="th-TH"/>
              </w:rPr>
              <w:t>256</w:t>
            </w:r>
            <w:r w:rsidR="00586E03">
              <w:rPr>
                <w:rFonts w:ascii="Angsana New" w:hAnsi="Angsana New" w:cs="Angsana New" w:hint="cs"/>
                <w:snapToGrid w:val="0"/>
                <w:sz w:val="24"/>
                <w:szCs w:val="24"/>
                <w:u w:val="single"/>
                <w:cs/>
                <w:lang w:eastAsia="th-TH"/>
              </w:rPr>
              <w:t>8</w:t>
            </w:r>
          </w:p>
        </w:tc>
        <w:tc>
          <w:tcPr>
            <w:tcW w:w="90" w:type="dxa"/>
          </w:tcPr>
          <w:p w14:paraId="71A43643" w14:textId="77777777" w:rsidR="00C901B4" w:rsidRPr="000A6877" w:rsidRDefault="00C901B4" w:rsidP="00C901B4">
            <w:pPr>
              <w:ind w:right="60"/>
              <w:jc w:val="center"/>
              <w:rPr>
                <w:rFonts w:ascii="Angsana New" w:hAnsi="Angsana New" w:cs="Angsana New"/>
                <w:snapToGrid w:val="0"/>
                <w:sz w:val="24"/>
                <w:szCs w:val="24"/>
                <w:cs/>
                <w:lang w:eastAsia="th-TH"/>
              </w:rPr>
            </w:pPr>
          </w:p>
        </w:tc>
        <w:tc>
          <w:tcPr>
            <w:tcW w:w="1530" w:type="dxa"/>
          </w:tcPr>
          <w:p w14:paraId="43C291B0" w14:textId="79485EE3" w:rsidR="00C901B4" w:rsidRPr="000A6877" w:rsidRDefault="00C901B4" w:rsidP="00C901B4">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u w:val="single"/>
                <w:lang w:eastAsia="th-TH"/>
              </w:rPr>
              <w:t>256</w:t>
            </w:r>
            <w:r w:rsidR="00586E03">
              <w:rPr>
                <w:rFonts w:ascii="Angsana New" w:hAnsi="Angsana New" w:cs="Angsana New" w:hint="cs"/>
                <w:snapToGrid w:val="0"/>
                <w:sz w:val="24"/>
                <w:szCs w:val="24"/>
                <w:u w:val="single"/>
                <w:cs/>
                <w:lang w:eastAsia="th-TH"/>
              </w:rPr>
              <w:t>7</w:t>
            </w:r>
          </w:p>
        </w:tc>
      </w:tr>
      <w:tr w:rsidR="007E1459" w:rsidRPr="000A6877" w14:paraId="4FA960AF" w14:textId="77777777">
        <w:trPr>
          <w:cantSplit/>
        </w:trPr>
        <w:tc>
          <w:tcPr>
            <w:tcW w:w="2910" w:type="dxa"/>
          </w:tcPr>
          <w:p w14:paraId="54F01819" w14:textId="77777777" w:rsidR="007E1459" w:rsidRPr="000A6877" w:rsidRDefault="007E1459" w:rsidP="007E1459">
            <w:pPr>
              <w:ind w:left="60"/>
              <w:jc w:val="both"/>
              <w:rPr>
                <w:rFonts w:ascii="Angsana New" w:hAnsi="Angsana New" w:cs="Angsana New"/>
                <w:sz w:val="24"/>
                <w:szCs w:val="24"/>
                <w:cs/>
              </w:rPr>
            </w:pPr>
            <w:r w:rsidRPr="000A6877">
              <w:rPr>
                <w:rFonts w:ascii="Angsana New" w:hAnsi="Angsana New" w:cs="Angsana New"/>
                <w:sz w:val="24"/>
                <w:szCs w:val="24"/>
                <w:cs/>
              </w:rPr>
              <w:t>รายได้รวม</w:t>
            </w:r>
          </w:p>
        </w:tc>
        <w:tc>
          <w:tcPr>
            <w:tcW w:w="90" w:type="dxa"/>
          </w:tcPr>
          <w:p w14:paraId="19D96441" w14:textId="77777777" w:rsidR="007E1459" w:rsidRPr="000A6877" w:rsidRDefault="007E1459" w:rsidP="007E1459">
            <w:pPr>
              <w:tabs>
                <w:tab w:val="left" w:pos="1267"/>
              </w:tabs>
              <w:ind w:left="-30" w:right="73"/>
              <w:jc w:val="right"/>
              <w:rPr>
                <w:rFonts w:ascii="Angsana New" w:hAnsi="Angsana New" w:cs="Angsana New"/>
                <w:snapToGrid w:val="0"/>
                <w:sz w:val="24"/>
                <w:szCs w:val="24"/>
                <w:lang w:eastAsia="th-TH"/>
              </w:rPr>
            </w:pPr>
          </w:p>
        </w:tc>
        <w:tc>
          <w:tcPr>
            <w:tcW w:w="1590" w:type="dxa"/>
          </w:tcPr>
          <w:p w14:paraId="43E7DE0A" w14:textId="1CD26A72" w:rsidR="007E1459" w:rsidRPr="000A6877" w:rsidRDefault="007E1459" w:rsidP="007E1459">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w:t>
            </w:r>
          </w:p>
        </w:tc>
        <w:tc>
          <w:tcPr>
            <w:tcW w:w="120" w:type="dxa"/>
          </w:tcPr>
          <w:p w14:paraId="313E09F7" w14:textId="77777777" w:rsidR="007E1459" w:rsidRPr="000A6877" w:rsidRDefault="007E1459" w:rsidP="007E1459">
            <w:pPr>
              <w:ind w:right="150"/>
              <w:jc w:val="center"/>
              <w:rPr>
                <w:rFonts w:ascii="Angsana New" w:hAnsi="Angsana New" w:cs="Angsana New"/>
                <w:snapToGrid w:val="0"/>
                <w:sz w:val="24"/>
                <w:szCs w:val="24"/>
                <w:u w:val="single"/>
                <w:cs/>
                <w:lang w:eastAsia="th-TH"/>
              </w:rPr>
            </w:pPr>
          </w:p>
        </w:tc>
        <w:tc>
          <w:tcPr>
            <w:tcW w:w="1530" w:type="dxa"/>
          </w:tcPr>
          <w:p w14:paraId="34110486" w14:textId="565BF5AA" w:rsidR="007E1459" w:rsidRPr="005B1526" w:rsidRDefault="005B1526" w:rsidP="007E1459">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68,304</w:t>
            </w:r>
          </w:p>
        </w:tc>
        <w:tc>
          <w:tcPr>
            <w:tcW w:w="90" w:type="dxa"/>
          </w:tcPr>
          <w:p w14:paraId="0BE76093" w14:textId="77777777" w:rsidR="007E1459" w:rsidRPr="000A6877" w:rsidRDefault="007E1459" w:rsidP="007E145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14:paraId="46709D5A" w14:textId="10198EBD" w:rsidR="007E1459" w:rsidRPr="007E1459" w:rsidRDefault="007E1459" w:rsidP="007E1459">
            <w:pPr>
              <w:tabs>
                <w:tab w:val="left" w:pos="1140"/>
                <w:tab w:val="left" w:pos="1230"/>
              </w:tabs>
              <w:ind w:left="-30" w:right="150"/>
              <w:jc w:val="right"/>
              <w:rPr>
                <w:rFonts w:ascii="Angsana New" w:hAnsi="Angsana New" w:cs="Angsana New"/>
                <w:snapToGrid w:val="0"/>
                <w:sz w:val="24"/>
                <w:szCs w:val="24"/>
                <w:lang w:eastAsia="th-TH"/>
              </w:rPr>
            </w:pPr>
            <w:r w:rsidRPr="007E1459">
              <w:rPr>
                <w:rFonts w:ascii="Angsana New" w:hAnsi="Angsana New" w:cs="Angsana New"/>
                <w:snapToGrid w:val="0"/>
                <w:sz w:val="24"/>
                <w:szCs w:val="24"/>
                <w:lang w:eastAsia="th-TH"/>
              </w:rPr>
              <w:t>5,745,996</w:t>
            </w:r>
          </w:p>
        </w:tc>
        <w:tc>
          <w:tcPr>
            <w:tcW w:w="90" w:type="dxa"/>
          </w:tcPr>
          <w:p w14:paraId="69515724" w14:textId="77777777" w:rsidR="007E1459" w:rsidRPr="000A6877" w:rsidRDefault="007E1459" w:rsidP="007E145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14:paraId="7088EAEC" w14:textId="02342E5E" w:rsidR="007E1459" w:rsidRPr="000A6877" w:rsidRDefault="007E1459" w:rsidP="007E1459">
            <w:pPr>
              <w:tabs>
                <w:tab w:val="left" w:pos="1140"/>
                <w:tab w:val="left" w:pos="1230"/>
              </w:tabs>
              <w:ind w:left="-30" w:right="150"/>
              <w:jc w:val="right"/>
              <w:rPr>
                <w:rFonts w:ascii="Angsana New" w:hAnsi="Angsana New" w:cs="Angsana New"/>
                <w:snapToGrid w:val="0"/>
                <w:sz w:val="24"/>
                <w:szCs w:val="24"/>
                <w:lang w:eastAsia="th-TH"/>
              </w:rPr>
            </w:pPr>
            <w:r w:rsidRPr="007E1459">
              <w:rPr>
                <w:rFonts w:ascii="Angsana New" w:hAnsi="Angsana New" w:cs="Angsana New"/>
                <w:snapToGrid w:val="0"/>
                <w:sz w:val="24"/>
                <w:szCs w:val="24"/>
                <w:lang w:eastAsia="th-TH"/>
              </w:rPr>
              <w:t>4,996,467</w:t>
            </w:r>
          </w:p>
        </w:tc>
      </w:tr>
      <w:tr w:rsidR="007E1459" w:rsidRPr="000A6877" w14:paraId="2C81010D" w14:textId="77777777">
        <w:trPr>
          <w:cantSplit/>
        </w:trPr>
        <w:tc>
          <w:tcPr>
            <w:tcW w:w="2910" w:type="dxa"/>
          </w:tcPr>
          <w:p w14:paraId="2FEF0AA4" w14:textId="77777777" w:rsidR="007E1459" w:rsidRPr="000A6877" w:rsidRDefault="007E1459" w:rsidP="007E1459">
            <w:pPr>
              <w:ind w:left="60"/>
              <w:jc w:val="both"/>
              <w:rPr>
                <w:rFonts w:ascii="Angsana New" w:hAnsi="Angsana New" w:cs="Angsana New"/>
                <w:sz w:val="24"/>
                <w:szCs w:val="24"/>
                <w:cs/>
              </w:rPr>
            </w:pPr>
          </w:p>
        </w:tc>
        <w:tc>
          <w:tcPr>
            <w:tcW w:w="90" w:type="dxa"/>
          </w:tcPr>
          <w:p w14:paraId="00781318" w14:textId="77777777" w:rsidR="007E1459" w:rsidRPr="000A6877" w:rsidRDefault="007E1459" w:rsidP="007E1459">
            <w:pPr>
              <w:ind w:left="-30" w:right="395"/>
              <w:jc w:val="right"/>
              <w:rPr>
                <w:rFonts w:ascii="Angsana New" w:hAnsi="Angsana New" w:cs="Angsana New"/>
                <w:snapToGrid w:val="0"/>
                <w:sz w:val="24"/>
                <w:szCs w:val="24"/>
                <w:cs/>
                <w:lang w:eastAsia="th-TH"/>
              </w:rPr>
            </w:pPr>
          </w:p>
        </w:tc>
        <w:tc>
          <w:tcPr>
            <w:tcW w:w="1590" w:type="dxa"/>
          </w:tcPr>
          <w:p w14:paraId="19812735" w14:textId="77777777" w:rsidR="007E1459" w:rsidRPr="000A6877" w:rsidRDefault="007E1459" w:rsidP="007E1459">
            <w:pPr>
              <w:tabs>
                <w:tab w:val="left" w:pos="1140"/>
                <w:tab w:val="left" w:pos="1230"/>
              </w:tabs>
              <w:ind w:left="-30" w:right="-21"/>
              <w:jc w:val="center"/>
              <w:rPr>
                <w:rFonts w:ascii="Angsana New" w:hAnsi="Angsana New" w:cs="Angsana New"/>
                <w:snapToGrid w:val="0"/>
                <w:sz w:val="24"/>
                <w:szCs w:val="24"/>
                <w:cs/>
                <w:lang w:eastAsia="th-TH"/>
              </w:rPr>
            </w:pPr>
          </w:p>
        </w:tc>
        <w:tc>
          <w:tcPr>
            <w:tcW w:w="120" w:type="dxa"/>
          </w:tcPr>
          <w:p w14:paraId="0AC9EB88" w14:textId="77777777" w:rsidR="007E1459" w:rsidRPr="000A6877" w:rsidRDefault="007E1459" w:rsidP="007E1459">
            <w:pPr>
              <w:tabs>
                <w:tab w:val="left" w:pos="1267"/>
              </w:tabs>
              <w:ind w:right="150"/>
              <w:jc w:val="center"/>
              <w:rPr>
                <w:rFonts w:ascii="Angsana New" w:hAnsi="Angsana New" w:cs="Angsana New"/>
                <w:snapToGrid w:val="0"/>
                <w:sz w:val="24"/>
                <w:szCs w:val="24"/>
                <w:cs/>
                <w:lang w:eastAsia="th-TH"/>
              </w:rPr>
            </w:pPr>
          </w:p>
        </w:tc>
        <w:tc>
          <w:tcPr>
            <w:tcW w:w="1530" w:type="dxa"/>
          </w:tcPr>
          <w:p w14:paraId="7F5D8620" w14:textId="77777777" w:rsidR="007E1459" w:rsidRPr="005B1526" w:rsidRDefault="007E1459" w:rsidP="007E1459">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14:paraId="41EF6748" w14:textId="77777777" w:rsidR="007E1459" w:rsidRPr="000A6877" w:rsidRDefault="007E1459" w:rsidP="007E145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14:paraId="185A1BBC" w14:textId="77777777" w:rsidR="007E1459" w:rsidRPr="007E1459" w:rsidRDefault="007E1459" w:rsidP="007E1459">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14:paraId="53E6C853" w14:textId="77777777" w:rsidR="007E1459" w:rsidRPr="000A6877" w:rsidRDefault="007E1459" w:rsidP="007E145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14:paraId="579FE780" w14:textId="77777777" w:rsidR="007E1459" w:rsidRPr="000A6877" w:rsidRDefault="007E1459" w:rsidP="007E1459">
            <w:pPr>
              <w:tabs>
                <w:tab w:val="left" w:pos="1140"/>
                <w:tab w:val="left" w:pos="1230"/>
              </w:tabs>
              <w:ind w:left="-30" w:right="150"/>
              <w:jc w:val="right"/>
              <w:rPr>
                <w:rFonts w:ascii="Angsana New" w:hAnsi="Angsana New" w:cs="Angsana New"/>
                <w:snapToGrid w:val="0"/>
                <w:sz w:val="24"/>
                <w:szCs w:val="24"/>
                <w:lang w:eastAsia="th-TH"/>
              </w:rPr>
            </w:pPr>
          </w:p>
        </w:tc>
      </w:tr>
      <w:tr w:rsidR="007E1459" w:rsidRPr="000A6877" w14:paraId="6000D203" w14:textId="77777777">
        <w:trPr>
          <w:cantSplit/>
        </w:trPr>
        <w:tc>
          <w:tcPr>
            <w:tcW w:w="2910" w:type="dxa"/>
          </w:tcPr>
          <w:p w14:paraId="6C122A9C" w14:textId="77777777" w:rsidR="007E1459" w:rsidRPr="000A6877" w:rsidRDefault="007E1459" w:rsidP="007E1459">
            <w:pPr>
              <w:ind w:left="60"/>
              <w:jc w:val="both"/>
              <w:rPr>
                <w:rFonts w:ascii="Angsana New" w:hAnsi="Angsana New" w:cs="Angsana New"/>
                <w:sz w:val="24"/>
                <w:szCs w:val="24"/>
                <w:cs/>
              </w:rPr>
            </w:pPr>
            <w:r w:rsidRPr="000A6877">
              <w:rPr>
                <w:rFonts w:ascii="Angsana New" w:hAnsi="Angsana New" w:cs="Angsana New"/>
                <w:sz w:val="24"/>
                <w:szCs w:val="24"/>
                <w:cs/>
              </w:rPr>
              <w:t>กำไร(ขาดทุน)สำหรับปี</w:t>
            </w:r>
          </w:p>
        </w:tc>
        <w:tc>
          <w:tcPr>
            <w:tcW w:w="90" w:type="dxa"/>
          </w:tcPr>
          <w:p w14:paraId="0FF9892D" w14:textId="77777777" w:rsidR="007E1459" w:rsidRPr="000A6877" w:rsidRDefault="007E1459" w:rsidP="007E1459">
            <w:pPr>
              <w:ind w:left="-30" w:right="395"/>
              <w:jc w:val="right"/>
              <w:rPr>
                <w:rFonts w:ascii="Angsana New" w:hAnsi="Angsana New" w:cs="Angsana New"/>
                <w:snapToGrid w:val="0"/>
                <w:sz w:val="24"/>
                <w:szCs w:val="24"/>
                <w:cs/>
                <w:lang w:eastAsia="th-TH"/>
              </w:rPr>
            </w:pPr>
          </w:p>
        </w:tc>
        <w:tc>
          <w:tcPr>
            <w:tcW w:w="1590" w:type="dxa"/>
          </w:tcPr>
          <w:p w14:paraId="73104967" w14:textId="75F7DBC3" w:rsidR="007E1459" w:rsidRPr="000A6877" w:rsidRDefault="007E1459" w:rsidP="007E1459">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w:t>
            </w:r>
          </w:p>
        </w:tc>
        <w:tc>
          <w:tcPr>
            <w:tcW w:w="120" w:type="dxa"/>
          </w:tcPr>
          <w:p w14:paraId="52DCEE40" w14:textId="77777777" w:rsidR="007E1459" w:rsidRPr="000A6877" w:rsidRDefault="007E1459" w:rsidP="007E1459">
            <w:pPr>
              <w:tabs>
                <w:tab w:val="left" w:pos="1267"/>
              </w:tabs>
              <w:ind w:right="150"/>
              <w:rPr>
                <w:rFonts w:ascii="Angsana New" w:hAnsi="Angsana New" w:cs="Angsana New"/>
                <w:snapToGrid w:val="0"/>
                <w:sz w:val="24"/>
                <w:szCs w:val="24"/>
                <w:cs/>
                <w:lang w:eastAsia="th-TH"/>
              </w:rPr>
            </w:pPr>
          </w:p>
        </w:tc>
        <w:tc>
          <w:tcPr>
            <w:tcW w:w="1530" w:type="dxa"/>
          </w:tcPr>
          <w:p w14:paraId="00ACF495" w14:textId="7285C486" w:rsidR="007E1459" w:rsidRPr="005B1526" w:rsidRDefault="00305848" w:rsidP="007E1459">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10,487</w:t>
            </w:r>
          </w:p>
        </w:tc>
        <w:tc>
          <w:tcPr>
            <w:tcW w:w="90" w:type="dxa"/>
          </w:tcPr>
          <w:p w14:paraId="062F97C1" w14:textId="77777777" w:rsidR="007E1459" w:rsidRPr="000A6877" w:rsidRDefault="007E1459" w:rsidP="007E1459">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6ADD6D40" w14:textId="002E141B" w:rsidR="007E1459" w:rsidRPr="007E1459" w:rsidRDefault="007E1459" w:rsidP="007E1459">
            <w:pPr>
              <w:tabs>
                <w:tab w:val="left" w:pos="1140"/>
                <w:tab w:val="left" w:pos="1230"/>
              </w:tabs>
              <w:ind w:left="-30" w:right="150"/>
              <w:jc w:val="right"/>
              <w:rPr>
                <w:rFonts w:ascii="Angsana New" w:hAnsi="Angsana New" w:cs="Angsana New"/>
                <w:snapToGrid w:val="0"/>
                <w:sz w:val="24"/>
                <w:szCs w:val="24"/>
                <w:lang w:eastAsia="th-TH"/>
              </w:rPr>
            </w:pPr>
            <w:r w:rsidRPr="007E1459">
              <w:rPr>
                <w:rFonts w:ascii="Angsana New" w:hAnsi="Angsana New" w:cs="Angsana New"/>
                <w:snapToGrid w:val="0"/>
                <w:sz w:val="24"/>
                <w:szCs w:val="24"/>
                <w:lang w:eastAsia="th-TH"/>
              </w:rPr>
              <w:t>3,574,065</w:t>
            </w:r>
          </w:p>
        </w:tc>
        <w:tc>
          <w:tcPr>
            <w:tcW w:w="90" w:type="dxa"/>
          </w:tcPr>
          <w:p w14:paraId="4BB5270B" w14:textId="77777777" w:rsidR="007E1459" w:rsidRPr="000A6877" w:rsidRDefault="007E1459" w:rsidP="007E1459">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7FA7B612" w14:textId="016D59B7" w:rsidR="007E1459" w:rsidRPr="000A6877" w:rsidRDefault="007E1459" w:rsidP="007E1459">
            <w:pPr>
              <w:tabs>
                <w:tab w:val="left" w:pos="1140"/>
                <w:tab w:val="left" w:pos="1230"/>
              </w:tabs>
              <w:ind w:left="-30" w:right="150"/>
              <w:jc w:val="right"/>
              <w:rPr>
                <w:rFonts w:ascii="Angsana New" w:hAnsi="Angsana New" w:cs="Angsana New"/>
                <w:snapToGrid w:val="0"/>
                <w:sz w:val="24"/>
                <w:szCs w:val="24"/>
                <w:lang w:eastAsia="th-TH"/>
              </w:rPr>
            </w:pPr>
            <w:r w:rsidRPr="007E1459">
              <w:rPr>
                <w:rFonts w:ascii="Angsana New" w:hAnsi="Angsana New" w:cs="Angsana New"/>
                <w:snapToGrid w:val="0"/>
                <w:sz w:val="24"/>
                <w:szCs w:val="24"/>
                <w:lang w:eastAsia="th-TH"/>
              </w:rPr>
              <w:t>2,886,350</w:t>
            </w:r>
          </w:p>
        </w:tc>
      </w:tr>
      <w:tr w:rsidR="007E1459" w:rsidRPr="000A6877" w14:paraId="60562BDE" w14:textId="77777777">
        <w:trPr>
          <w:cantSplit/>
        </w:trPr>
        <w:tc>
          <w:tcPr>
            <w:tcW w:w="2910" w:type="dxa"/>
          </w:tcPr>
          <w:p w14:paraId="1A85B880" w14:textId="77777777" w:rsidR="007E1459" w:rsidRPr="000A6877" w:rsidRDefault="007E1459" w:rsidP="007E1459">
            <w:pPr>
              <w:ind w:left="60"/>
              <w:jc w:val="both"/>
              <w:rPr>
                <w:rFonts w:ascii="Angsana New" w:hAnsi="Angsana New" w:cs="Angsana New"/>
                <w:sz w:val="24"/>
                <w:szCs w:val="24"/>
                <w:cs/>
              </w:rPr>
            </w:pPr>
            <w:r w:rsidRPr="000A6877">
              <w:rPr>
                <w:rFonts w:ascii="Angsana New" w:hAnsi="Angsana New" w:cs="Angsana New"/>
                <w:sz w:val="24"/>
                <w:szCs w:val="24"/>
                <w:cs/>
              </w:rPr>
              <w:t>กำไร(ขาดทุน)เบ็ดเสร็จอื่นสำหรับปี</w:t>
            </w:r>
          </w:p>
        </w:tc>
        <w:tc>
          <w:tcPr>
            <w:tcW w:w="90" w:type="dxa"/>
          </w:tcPr>
          <w:p w14:paraId="1703C033" w14:textId="77777777" w:rsidR="007E1459" w:rsidRPr="000A6877" w:rsidRDefault="007E1459" w:rsidP="007E1459">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tcPr>
          <w:p w14:paraId="05F112C3" w14:textId="77777777" w:rsidR="007E1459" w:rsidRPr="000A6877" w:rsidRDefault="007E1459" w:rsidP="007E1459">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w:t>
            </w:r>
          </w:p>
        </w:tc>
        <w:tc>
          <w:tcPr>
            <w:tcW w:w="120" w:type="dxa"/>
          </w:tcPr>
          <w:p w14:paraId="0C697917" w14:textId="77777777" w:rsidR="007E1459" w:rsidRPr="000A6877" w:rsidRDefault="007E1459" w:rsidP="007E1459">
            <w:pPr>
              <w:tabs>
                <w:tab w:val="left" w:pos="1140"/>
                <w:tab w:val="left" w:pos="1230"/>
              </w:tabs>
              <w:ind w:left="-30" w:right="-21"/>
              <w:jc w:val="center"/>
              <w:rPr>
                <w:rFonts w:ascii="Angsana New" w:hAnsi="Angsana New" w:cs="Angsana New"/>
                <w:snapToGrid w:val="0"/>
                <w:sz w:val="24"/>
                <w:szCs w:val="24"/>
                <w:cs/>
                <w:lang w:eastAsia="th-TH"/>
              </w:rPr>
            </w:pPr>
          </w:p>
        </w:tc>
        <w:tc>
          <w:tcPr>
            <w:tcW w:w="1530" w:type="dxa"/>
            <w:tcBorders>
              <w:bottom w:val="single" w:sz="4" w:space="0" w:color="auto"/>
            </w:tcBorders>
          </w:tcPr>
          <w:p w14:paraId="45572E50" w14:textId="661673B5" w:rsidR="007E1459" w:rsidRPr="005B1526" w:rsidRDefault="007E1459" w:rsidP="007E1459">
            <w:pPr>
              <w:tabs>
                <w:tab w:val="left" w:pos="1140"/>
                <w:tab w:val="left" w:pos="1230"/>
              </w:tabs>
              <w:ind w:left="-30" w:right="-21"/>
              <w:jc w:val="center"/>
              <w:rPr>
                <w:rFonts w:ascii="Angsana New" w:hAnsi="Angsana New" w:cs="Angsana New"/>
                <w:snapToGrid w:val="0"/>
                <w:sz w:val="24"/>
                <w:szCs w:val="24"/>
                <w:cs/>
                <w:lang w:eastAsia="th-TH"/>
              </w:rPr>
            </w:pPr>
            <w:r w:rsidRPr="005B1526">
              <w:rPr>
                <w:rFonts w:ascii="Angsana New" w:hAnsi="Angsana New" w:cs="Angsana New" w:hint="cs"/>
                <w:snapToGrid w:val="0"/>
                <w:sz w:val="24"/>
                <w:szCs w:val="24"/>
                <w:cs/>
                <w:lang w:eastAsia="th-TH"/>
              </w:rPr>
              <w:t>-</w:t>
            </w:r>
          </w:p>
        </w:tc>
        <w:tc>
          <w:tcPr>
            <w:tcW w:w="90" w:type="dxa"/>
          </w:tcPr>
          <w:p w14:paraId="3C988D6D" w14:textId="77777777" w:rsidR="007E1459" w:rsidRPr="000A6877" w:rsidRDefault="007E1459" w:rsidP="007E145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43766AAF" w14:textId="2CBD8768" w:rsidR="007E1459" w:rsidRPr="007E1459" w:rsidRDefault="007E1459" w:rsidP="007E1459">
            <w:pPr>
              <w:tabs>
                <w:tab w:val="left" w:pos="1140"/>
                <w:tab w:val="left" w:pos="1230"/>
              </w:tabs>
              <w:ind w:left="-30" w:right="150"/>
              <w:jc w:val="right"/>
              <w:rPr>
                <w:rFonts w:ascii="Angsana New" w:hAnsi="Angsana New" w:cs="Angsana New"/>
                <w:snapToGrid w:val="0"/>
                <w:sz w:val="24"/>
                <w:szCs w:val="24"/>
                <w:cs/>
                <w:lang w:eastAsia="th-TH"/>
              </w:rPr>
            </w:pPr>
            <w:r w:rsidRPr="007E1459">
              <w:rPr>
                <w:rFonts w:ascii="Angsana New" w:hAnsi="Angsana New" w:cs="Angsana New"/>
                <w:snapToGrid w:val="0"/>
                <w:sz w:val="24"/>
                <w:szCs w:val="24"/>
                <w:lang w:eastAsia="th-TH"/>
              </w:rPr>
              <w:t>(965,878)</w:t>
            </w:r>
          </w:p>
        </w:tc>
        <w:tc>
          <w:tcPr>
            <w:tcW w:w="90" w:type="dxa"/>
          </w:tcPr>
          <w:p w14:paraId="30E79E7B" w14:textId="77777777" w:rsidR="007E1459" w:rsidRPr="000A6877" w:rsidRDefault="007E1459" w:rsidP="007E145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40B7A588" w14:textId="728CC185" w:rsidR="007E1459" w:rsidRPr="000A6877" w:rsidRDefault="007E1459" w:rsidP="007E1459">
            <w:pPr>
              <w:tabs>
                <w:tab w:val="left" w:pos="1140"/>
                <w:tab w:val="left" w:pos="1230"/>
              </w:tabs>
              <w:ind w:left="-30" w:right="150"/>
              <w:jc w:val="right"/>
              <w:rPr>
                <w:rFonts w:ascii="Angsana New" w:hAnsi="Angsana New" w:cs="Angsana New"/>
                <w:snapToGrid w:val="0"/>
                <w:sz w:val="24"/>
                <w:szCs w:val="24"/>
                <w:cs/>
                <w:lang w:eastAsia="th-TH"/>
              </w:rPr>
            </w:pPr>
            <w:r w:rsidRPr="007E1459">
              <w:rPr>
                <w:rFonts w:ascii="Angsana New" w:hAnsi="Angsana New" w:cs="Angsana New"/>
                <w:snapToGrid w:val="0"/>
                <w:sz w:val="24"/>
                <w:szCs w:val="24"/>
                <w:lang w:eastAsia="th-TH"/>
              </w:rPr>
              <w:t>(182,349)</w:t>
            </w:r>
          </w:p>
        </w:tc>
      </w:tr>
      <w:tr w:rsidR="007E1459" w:rsidRPr="000A6877" w14:paraId="366280A6" w14:textId="77777777">
        <w:trPr>
          <w:cantSplit/>
        </w:trPr>
        <w:tc>
          <w:tcPr>
            <w:tcW w:w="2910" w:type="dxa"/>
          </w:tcPr>
          <w:p w14:paraId="64DDDF34" w14:textId="77777777" w:rsidR="007E1459" w:rsidRPr="000A6877" w:rsidRDefault="007E1459" w:rsidP="007E1459">
            <w:pPr>
              <w:ind w:left="60"/>
              <w:jc w:val="both"/>
              <w:rPr>
                <w:rFonts w:ascii="Angsana New" w:hAnsi="Angsana New" w:cs="Angsana New"/>
                <w:sz w:val="24"/>
                <w:szCs w:val="24"/>
                <w:cs/>
              </w:rPr>
            </w:pPr>
            <w:r w:rsidRPr="000A6877">
              <w:rPr>
                <w:rFonts w:ascii="Angsana New" w:hAnsi="Angsana New" w:cs="Angsana New"/>
                <w:sz w:val="24"/>
                <w:szCs w:val="24"/>
                <w:cs/>
              </w:rPr>
              <w:t>กำไร(ขาดทุน)เบ็ดเสร็จรวมสำหรับปี</w:t>
            </w:r>
          </w:p>
        </w:tc>
        <w:tc>
          <w:tcPr>
            <w:tcW w:w="90" w:type="dxa"/>
          </w:tcPr>
          <w:p w14:paraId="2EC8BBE3" w14:textId="77777777" w:rsidR="007E1459" w:rsidRPr="000A6877" w:rsidRDefault="007E1459" w:rsidP="007E1459">
            <w:pPr>
              <w:ind w:left="-30" w:right="395"/>
              <w:jc w:val="right"/>
              <w:rPr>
                <w:rFonts w:ascii="Angsana New" w:hAnsi="Angsana New" w:cs="Angsana New"/>
                <w:snapToGrid w:val="0"/>
                <w:sz w:val="24"/>
                <w:szCs w:val="24"/>
                <w:cs/>
                <w:lang w:eastAsia="th-TH"/>
              </w:rPr>
            </w:pPr>
          </w:p>
        </w:tc>
        <w:tc>
          <w:tcPr>
            <w:tcW w:w="1590" w:type="dxa"/>
          </w:tcPr>
          <w:p w14:paraId="65DCBFD1" w14:textId="246F6A4C" w:rsidR="007E1459" w:rsidRPr="000A6877" w:rsidRDefault="007E1459" w:rsidP="007E1459">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w:t>
            </w:r>
          </w:p>
        </w:tc>
        <w:tc>
          <w:tcPr>
            <w:tcW w:w="120" w:type="dxa"/>
          </w:tcPr>
          <w:p w14:paraId="60B79249" w14:textId="77777777" w:rsidR="007E1459" w:rsidRPr="000A6877" w:rsidRDefault="007E1459" w:rsidP="007E1459">
            <w:pPr>
              <w:tabs>
                <w:tab w:val="left" w:pos="1267"/>
              </w:tabs>
              <w:ind w:right="150"/>
              <w:jc w:val="center"/>
              <w:rPr>
                <w:rFonts w:ascii="Angsana New" w:hAnsi="Angsana New" w:cs="Angsana New"/>
                <w:snapToGrid w:val="0"/>
                <w:sz w:val="24"/>
                <w:szCs w:val="24"/>
                <w:cs/>
                <w:lang w:eastAsia="th-TH"/>
              </w:rPr>
            </w:pPr>
          </w:p>
        </w:tc>
        <w:tc>
          <w:tcPr>
            <w:tcW w:w="1530" w:type="dxa"/>
          </w:tcPr>
          <w:p w14:paraId="7D73E0CB" w14:textId="0D56D852" w:rsidR="007E1459" w:rsidRPr="005B1526" w:rsidRDefault="00305848" w:rsidP="007E1459">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10,487</w:t>
            </w:r>
          </w:p>
        </w:tc>
        <w:tc>
          <w:tcPr>
            <w:tcW w:w="90" w:type="dxa"/>
          </w:tcPr>
          <w:p w14:paraId="6183C9A0" w14:textId="77777777" w:rsidR="007E1459" w:rsidRPr="000A6877" w:rsidRDefault="007E1459" w:rsidP="007E1459">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17DADEF6" w14:textId="2FC868F7" w:rsidR="007E1459" w:rsidRPr="007E1459" w:rsidRDefault="007E1459" w:rsidP="007E1459">
            <w:pPr>
              <w:tabs>
                <w:tab w:val="left" w:pos="1140"/>
                <w:tab w:val="left" w:pos="1230"/>
              </w:tabs>
              <w:ind w:left="-30" w:right="150"/>
              <w:jc w:val="right"/>
              <w:rPr>
                <w:rFonts w:ascii="Angsana New" w:hAnsi="Angsana New" w:cs="Angsana New"/>
                <w:snapToGrid w:val="0"/>
                <w:sz w:val="24"/>
                <w:szCs w:val="24"/>
                <w:lang w:eastAsia="th-TH"/>
              </w:rPr>
            </w:pPr>
            <w:r w:rsidRPr="007E1459">
              <w:rPr>
                <w:rFonts w:ascii="Angsana New" w:hAnsi="Angsana New" w:cs="Angsana New"/>
                <w:snapToGrid w:val="0"/>
                <w:sz w:val="24"/>
                <w:szCs w:val="24"/>
                <w:lang w:eastAsia="th-TH"/>
              </w:rPr>
              <w:t>2,608,187</w:t>
            </w:r>
          </w:p>
        </w:tc>
        <w:tc>
          <w:tcPr>
            <w:tcW w:w="90" w:type="dxa"/>
          </w:tcPr>
          <w:p w14:paraId="42A8430E" w14:textId="77777777" w:rsidR="007E1459" w:rsidRPr="000A6877" w:rsidRDefault="007E1459" w:rsidP="007E1459">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4C21590F" w14:textId="740A4564" w:rsidR="007E1459" w:rsidRPr="000A6877" w:rsidRDefault="007E1459" w:rsidP="007E1459">
            <w:pPr>
              <w:tabs>
                <w:tab w:val="left" w:pos="1140"/>
                <w:tab w:val="left" w:pos="1230"/>
              </w:tabs>
              <w:ind w:left="-30" w:right="150"/>
              <w:jc w:val="right"/>
              <w:rPr>
                <w:rFonts w:ascii="Angsana New" w:hAnsi="Angsana New" w:cs="Angsana New"/>
                <w:snapToGrid w:val="0"/>
                <w:sz w:val="24"/>
                <w:szCs w:val="24"/>
                <w:lang w:eastAsia="th-TH"/>
              </w:rPr>
            </w:pPr>
            <w:r w:rsidRPr="007E1459">
              <w:rPr>
                <w:rFonts w:ascii="Angsana New" w:hAnsi="Angsana New" w:cs="Angsana New"/>
                <w:snapToGrid w:val="0"/>
                <w:sz w:val="24"/>
                <w:szCs w:val="24"/>
                <w:lang w:eastAsia="th-TH"/>
              </w:rPr>
              <w:t>2,704,001</w:t>
            </w:r>
          </w:p>
        </w:tc>
      </w:tr>
      <w:tr w:rsidR="007E1459" w:rsidRPr="000A6877" w14:paraId="10FB0DB2" w14:textId="77777777">
        <w:trPr>
          <w:cantSplit/>
        </w:trPr>
        <w:tc>
          <w:tcPr>
            <w:tcW w:w="2910" w:type="dxa"/>
          </w:tcPr>
          <w:p w14:paraId="7BEE1EDE" w14:textId="77777777" w:rsidR="007E1459" w:rsidRPr="000A6877" w:rsidRDefault="007E1459" w:rsidP="007E1459">
            <w:pPr>
              <w:ind w:left="60"/>
              <w:jc w:val="both"/>
              <w:rPr>
                <w:rFonts w:ascii="Angsana New" w:hAnsi="Angsana New" w:cs="Angsana New"/>
                <w:sz w:val="24"/>
                <w:szCs w:val="24"/>
                <w:cs/>
              </w:rPr>
            </w:pPr>
          </w:p>
        </w:tc>
        <w:tc>
          <w:tcPr>
            <w:tcW w:w="90" w:type="dxa"/>
          </w:tcPr>
          <w:p w14:paraId="79231E2F" w14:textId="77777777" w:rsidR="007E1459" w:rsidRPr="000A6877" w:rsidRDefault="007E1459" w:rsidP="007E1459">
            <w:pPr>
              <w:ind w:left="-30" w:right="395"/>
              <w:jc w:val="right"/>
              <w:rPr>
                <w:rFonts w:ascii="Angsana New" w:hAnsi="Angsana New" w:cs="Angsana New"/>
                <w:snapToGrid w:val="0"/>
                <w:sz w:val="24"/>
                <w:szCs w:val="24"/>
                <w:cs/>
                <w:lang w:eastAsia="th-TH"/>
              </w:rPr>
            </w:pPr>
          </w:p>
        </w:tc>
        <w:tc>
          <w:tcPr>
            <w:tcW w:w="1590" w:type="dxa"/>
            <w:tcBorders>
              <w:top w:val="double" w:sz="4" w:space="0" w:color="auto"/>
            </w:tcBorders>
          </w:tcPr>
          <w:p w14:paraId="5349F4DF" w14:textId="77777777" w:rsidR="007E1459" w:rsidRPr="000A6877" w:rsidRDefault="007E1459" w:rsidP="007E1459">
            <w:pPr>
              <w:tabs>
                <w:tab w:val="left" w:pos="1140"/>
                <w:tab w:val="left" w:pos="1230"/>
              </w:tabs>
              <w:ind w:left="-30" w:right="150"/>
              <w:jc w:val="right"/>
              <w:rPr>
                <w:rFonts w:ascii="Angsana New" w:hAnsi="Angsana New" w:cs="Angsana New"/>
                <w:snapToGrid w:val="0"/>
                <w:sz w:val="24"/>
                <w:szCs w:val="24"/>
                <w:lang w:eastAsia="th-TH"/>
              </w:rPr>
            </w:pPr>
          </w:p>
        </w:tc>
        <w:tc>
          <w:tcPr>
            <w:tcW w:w="120" w:type="dxa"/>
          </w:tcPr>
          <w:p w14:paraId="5743FC55" w14:textId="77777777" w:rsidR="007E1459" w:rsidRPr="000A6877" w:rsidRDefault="007E1459" w:rsidP="007E1459">
            <w:pPr>
              <w:tabs>
                <w:tab w:val="left" w:pos="1267"/>
              </w:tabs>
              <w:ind w:right="150"/>
              <w:jc w:val="center"/>
              <w:rPr>
                <w:rFonts w:ascii="Angsana New" w:hAnsi="Angsana New" w:cs="Angsana New"/>
                <w:snapToGrid w:val="0"/>
                <w:sz w:val="24"/>
                <w:szCs w:val="24"/>
                <w:cs/>
                <w:lang w:eastAsia="th-TH"/>
              </w:rPr>
            </w:pPr>
          </w:p>
        </w:tc>
        <w:tc>
          <w:tcPr>
            <w:tcW w:w="1530" w:type="dxa"/>
            <w:tcBorders>
              <w:top w:val="double" w:sz="4" w:space="0" w:color="auto"/>
            </w:tcBorders>
          </w:tcPr>
          <w:p w14:paraId="6634233E" w14:textId="77777777" w:rsidR="007E1459" w:rsidRPr="005B1526" w:rsidRDefault="007E1459" w:rsidP="007E1459">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14:paraId="7938DD9B" w14:textId="77777777" w:rsidR="007E1459" w:rsidRPr="000A6877" w:rsidRDefault="007E1459" w:rsidP="007E1459">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double" w:sz="4" w:space="0" w:color="auto"/>
            </w:tcBorders>
          </w:tcPr>
          <w:p w14:paraId="159A8C95" w14:textId="77777777" w:rsidR="007E1459" w:rsidRPr="007E1459" w:rsidRDefault="007E1459" w:rsidP="007E1459">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14:paraId="650FDA9C" w14:textId="77777777" w:rsidR="007E1459" w:rsidRPr="000A6877" w:rsidRDefault="007E1459" w:rsidP="007E1459">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double" w:sz="4" w:space="0" w:color="auto"/>
            </w:tcBorders>
          </w:tcPr>
          <w:p w14:paraId="2C429280" w14:textId="77777777" w:rsidR="007E1459" w:rsidRPr="000A6877" w:rsidRDefault="007E1459" w:rsidP="007E1459">
            <w:pPr>
              <w:tabs>
                <w:tab w:val="left" w:pos="1140"/>
                <w:tab w:val="left" w:pos="1230"/>
              </w:tabs>
              <w:ind w:left="-30" w:right="150"/>
              <w:jc w:val="right"/>
              <w:rPr>
                <w:rFonts w:ascii="Angsana New" w:hAnsi="Angsana New" w:cs="Angsana New"/>
                <w:snapToGrid w:val="0"/>
                <w:sz w:val="24"/>
                <w:szCs w:val="24"/>
                <w:lang w:eastAsia="th-TH"/>
              </w:rPr>
            </w:pPr>
          </w:p>
        </w:tc>
      </w:tr>
      <w:tr w:rsidR="007E1459" w:rsidRPr="000A6877" w14:paraId="3F8B276B" w14:textId="77777777">
        <w:trPr>
          <w:cantSplit/>
        </w:trPr>
        <w:tc>
          <w:tcPr>
            <w:tcW w:w="2910" w:type="dxa"/>
          </w:tcPr>
          <w:p w14:paraId="0A492D4D" w14:textId="77777777" w:rsidR="007E1459" w:rsidRPr="000A6877" w:rsidRDefault="007E1459" w:rsidP="007E1459">
            <w:pPr>
              <w:ind w:left="60"/>
              <w:jc w:val="both"/>
              <w:rPr>
                <w:rFonts w:ascii="Angsana New" w:hAnsi="Angsana New" w:cs="Angsana New"/>
                <w:sz w:val="24"/>
                <w:szCs w:val="24"/>
                <w:cs/>
              </w:rPr>
            </w:pPr>
            <w:r w:rsidRPr="000A6877">
              <w:rPr>
                <w:rFonts w:ascii="Angsana New" w:hAnsi="Angsana New" w:cs="Angsana New"/>
                <w:sz w:val="24"/>
                <w:szCs w:val="24"/>
                <w:cs/>
              </w:rPr>
              <w:t>เงินปันผลที่ได้รับจากบริษัทร่วมระหว่างปี</w:t>
            </w:r>
          </w:p>
        </w:tc>
        <w:tc>
          <w:tcPr>
            <w:tcW w:w="90" w:type="dxa"/>
          </w:tcPr>
          <w:p w14:paraId="345B88F6" w14:textId="77777777" w:rsidR="007E1459" w:rsidRPr="000A6877" w:rsidRDefault="007E1459" w:rsidP="007E1459">
            <w:pPr>
              <w:ind w:left="-30" w:right="395"/>
              <w:jc w:val="right"/>
              <w:rPr>
                <w:rFonts w:ascii="Angsana New" w:hAnsi="Angsana New" w:cs="Angsana New"/>
                <w:snapToGrid w:val="0"/>
                <w:sz w:val="24"/>
                <w:szCs w:val="24"/>
                <w:cs/>
                <w:lang w:eastAsia="th-TH"/>
              </w:rPr>
            </w:pPr>
          </w:p>
        </w:tc>
        <w:tc>
          <w:tcPr>
            <w:tcW w:w="1590" w:type="dxa"/>
          </w:tcPr>
          <w:p w14:paraId="36A222BB" w14:textId="77777777" w:rsidR="007E1459" w:rsidRPr="000A6877" w:rsidRDefault="007E1459" w:rsidP="007E1459">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w:t>
            </w:r>
          </w:p>
        </w:tc>
        <w:tc>
          <w:tcPr>
            <w:tcW w:w="120" w:type="dxa"/>
          </w:tcPr>
          <w:p w14:paraId="051B1FDA" w14:textId="77777777" w:rsidR="007E1459" w:rsidRPr="000A6877" w:rsidRDefault="007E1459" w:rsidP="007E1459">
            <w:pPr>
              <w:tabs>
                <w:tab w:val="left" w:pos="1267"/>
              </w:tabs>
              <w:ind w:right="150"/>
              <w:jc w:val="center"/>
              <w:rPr>
                <w:rFonts w:ascii="Angsana New" w:hAnsi="Angsana New" w:cs="Angsana New"/>
                <w:snapToGrid w:val="0"/>
                <w:sz w:val="24"/>
                <w:szCs w:val="24"/>
                <w:cs/>
                <w:lang w:eastAsia="th-TH"/>
              </w:rPr>
            </w:pPr>
          </w:p>
        </w:tc>
        <w:tc>
          <w:tcPr>
            <w:tcW w:w="1530" w:type="dxa"/>
          </w:tcPr>
          <w:p w14:paraId="7CA19F58" w14:textId="1E1CED3B" w:rsidR="007E1459" w:rsidRPr="005B1526" w:rsidRDefault="00305848" w:rsidP="00305848">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w:t>
            </w:r>
          </w:p>
        </w:tc>
        <w:tc>
          <w:tcPr>
            <w:tcW w:w="90" w:type="dxa"/>
          </w:tcPr>
          <w:p w14:paraId="5F6AF92A" w14:textId="77777777" w:rsidR="007E1459" w:rsidRPr="000A6877" w:rsidRDefault="007E1459" w:rsidP="007E1459">
            <w:pPr>
              <w:tabs>
                <w:tab w:val="left" w:pos="1267"/>
              </w:tabs>
              <w:ind w:left="-30" w:right="150"/>
              <w:jc w:val="center"/>
              <w:rPr>
                <w:rFonts w:ascii="Angsana New" w:hAnsi="Angsana New" w:cs="Angsana New"/>
                <w:snapToGrid w:val="0"/>
                <w:sz w:val="24"/>
                <w:szCs w:val="24"/>
                <w:lang w:eastAsia="th-TH"/>
              </w:rPr>
            </w:pPr>
          </w:p>
        </w:tc>
        <w:tc>
          <w:tcPr>
            <w:tcW w:w="1530" w:type="dxa"/>
          </w:tcPr>
          <w:p w14:paraId="25E5A663" w14:textId="442B74D1" w:rsidR="007E1459" w:rsidRPr="007E1459" w:rsidRDefault="007E1459" w:rsidP="007E1459">
            <w:pPr>
              <w:tabs>
                <w:tab w:val="left" w:pos="1140"/>
                <w:tab w:val="left" w:pos="1230"/>
              </w:tabs>
              <w:ind w:left="-30" w:right="150"/>
              <w:jc w:val="right"/>
              <w:rPr>
                <w:rFonts w:ascii="Angsana New" w:hAnsi="Angsana New" w:cs="Angsana New"/>
                <w:snapToGrid w:val="0"/>
                <w:sz w:val="24"/>
                <w:szCs w:val="24"/>
                <w:cs/>
                <w:lang w:eastAsia="th-TH"/>
              </w:rPr>
            </w:pPr>
            <w:r w:rsidRPr="007E1459">
              <w:rPr>
                <w:rFonts w:ascii="Angsana New" w:hAnsi="Angsana New" w:cs="Angsana New"/>
                <w:snapToGrid w:val="0"/>
                <w:sz w:val="24"/>
                <w:szCs w:val="24"/>
                <w:lang w:eastAsia="th-TH"/>
              </w:rPr>
              <w:t>808,895</w:t>
            </w:r>
          </w:p>
        </w:tc>
        <w:tc>
          <w:tcPr>
            <w:tcW w:w="90" w:type="dxa"/>
          </w:tcPr>
          <w:p w14:paraId="762CED8B" w14:textId="77777777" w:rsidR="007E1459" w:rsidRPr="000A6877" w:rsidRDefault="007E1459" w:rsidP="007E1459">
            <w:pPr>
              <w:tabs>
                <w:tab w:val="left" w:pos="1267"/>
              </w:tabs>
              <w:ind w:left="-30" w:right="150"/>
              <w:jc w:val="center"/>
              <w:rPr>
                <w:rFonts w:ascii="Angsana New" w:hAnsi="Angsana New" w:cs="Angsana New"/>
                <w:snapToGrid w:val="0"/>
                <w:sz w:val="24"/>
                <w:szCs w:val="24"/>
                <w:lang w:eastAsia="th-TH"/>
              </w:rPr>
            </w:pPr>
          </w:p>
        </w:tc>
        <w:tc>
          <w:tcPr>
            <w:tcW w:w="1530" w:type="dxa"/>
          </w:tcPr>
          <w:p w14:paraId="34A1D593" w14:textId="2E5A0F63" w:rsidR="007E1459" w:rsidRPr="000A6877" w:rsidRDefault="007E1459" w:rsidP="007E1459">
            <w:pPr>
              <w:tabs>
                <w:tab w:val="left" w:pos="1140"/>
                <w:tab w:val="left" w:pos="1230"/>
              </w:tabs>
              <w:ind w:left="-30" w:right="150"/>
              <w:jc w:val="right"/>
              <w:rPr>
                <w:rFonts w:ascii="Angsana New" w:hAnsi="Angsana New" w:cs="Angsana New"/>
                <w:snapToGrid w:val="0"/>
                <w:sz w:val="24"/>
                <w:szCs w:val="24"/>
                <w:cs/>
                <w:lang w:eastAsia="th-TH"/>
              </w:rPr>
            </w:pPr>
            <w:r w:rsidRPr="007E1459">
              <w:rPr>
                <w:rFonts w:ascii="Angsana New" w:hAnsi="Angsana New" w:cs="Angsana New"/>
                <w:snapToGrid w:val="0"/>
                <w:sz w:val="24"/>
                <w:szCs w:val="24"/>
                <w:lang w:eastAsia="th-TH"/>
              </w:rPr>
              <w:t>494,504</w:t>
            </w:r>
          </w:p>
        </w:tc>
      </w:tr>
    </w:tbl>
    <w:p w14:paraId="3F7F69E9" w14:textId="77777777" w:rsidR="00DE7E46" w:rsidRPr="00560E6B" w:rsidRDefault="00DE7E46" w:rsidP="00560E6B">
      <w:pPr>
        <w:jc w:val="thaiDistribute"/>
        <w:rPr>
          <w:rFonts w:ascii="Angsana New" w:hAnsi="Angsana New" w:cs="Angsana New"/>
          <w:sz w:val="16"/>
          <w:szCs w:val="16"/>
        </w:rPr>
      </w:pPr>
    </w:p>
    <w:p w14:paraId="4CA8D623" w14:textId="44F1D230" w:rsidR="002F585B" w:rsidRDefault="002F585B" w:rsidP="003F4628">
      <w:pPr>
        <w:ind w:left="426" w:firstLine="720"/>
        <w:jc w:val="thaiDistribute"/>
        <w:rPr>
          <w:rFonts w:ascii="Angsana New" w:hAnsi="Angsana New" w:cs="Angsana New"/>
          <w:sz w:val="30"/>
          <w:szCs w:val="30"/>
        </w:rPr>
      </w:pPr>
      <w:r w:rsidRPr="002F585B">
        <w:rPr>
          <w:rFonts w:ascii="Angsana New" w:hAnsi="Angsana New" w:cs="Angsana New"/>
          <w:sz w:val="30"/>
          <w:szCs w:val="30"/>
          <w:cs/>
        </w:rPr>
        <w:t>การกระทบยอดข้อมูลทางการเงินข้างต้นกับมูลค่าตามบัญชีของเงินลงทุนในบริษัทร่วมที่รับรู้ใน</w:t>
      </w:r>
      <w:r w:rsidR="00151F43">
        <w:rPr>
          <w:rFonts w:ascii="Angsana New" w:hAnsi="Angsana New" w:cs="Angsana New"/>
          <w:sz w:val="30"/>
          <w:szCs w:val="30"/>
        </w:rPr>
        <w:t xml:space="preserve">      </w:t>
      </w:r>
      <w:r w:rsidRPr="002F585B">
        <w:rPr>
          <w:rFonts w:ascii="Angsana New" w:hAnsi="Angsana New" w:cs="Angsana New"/>
          <w:sz w:val="30"/>
          <w:szCs w:val="30"/>
          <w:cs/>
        </w:rPr>
        <w:t>งบการเงินรวมแสดงได้ดังนี้</w:t>
      </w:r>
    </w:p>
    <w:tbl>
      <w:tblPr>
        <w:tblW w:w="9480" w:type="dxa"/>
        <w:tblInd w:w="450" w:type="dxa"/>
        <w:tblLayout w:type="fixed"/>
        <w:tblCellMar>
          <w:left w:w="30" w:type="dxa"/>
          <w:right w:w="30" w:type="dxa"/>
        </w:tblCellMar>
        <w:tblLook w:val="0000" w:firstRow="0" w:lastRow="0" w:firstColumn="0" w:lastColumn="0" w:noHBand="0" w:noVBand="0"/>
      </w:tblPr>
      <w:tblGrid>
        <w:gridCol w:w="2910"/>
        <w:gridCol w:w="90"/>
        <w:gridCol w:w="1590"/>
        <w:gridCol w:w="120"/>
        <w:gridCol w:w="1530"/>
        <w:gridCol w:w="90"/>
        <w:gridCol w:w="1530"/>
        <w:gridCol w:w="90"/>
        <w:gridCol w:w="1530"/>
      </w:tblGrid>
      <w:tr w:rsidR="002F585B" w:rsidRPr="000A6877" w14:paraId="3DAF9E52" w14:textId="77777777">
        <w:trPr>
          <w:cantSplit/>
        </w:trPr>
        <w:tc>
          <w:tcPr>
            <w:tcW w:w="2910" w:type="dxa"/>
          </w:tcPr>
          <w:p w14:paraId="31902495"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01D82F77"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5DA198B5" w14:textId="77777777" w:rsidR="002F585B" w:rsidRPr="000A6877" w:rsidRDefault="002F585B">
            <w:pPr>
              <w:ind w:right="-5"/>
              <w:jc w:val="center"/>
              <w:rPr>
                <w:rFonts w:ascii="Angsana New" w:hAnsi="Angsana New" w:cs="Angsana New"/>
                <w:sz w:val="24"/>
                <w:szCs w:val="24"/>
                <w:cs/>
              </w:rPr>
            </w:pPr>
          </w:p>
        </w:tc>
        <w:tc>
          <w:tcPr>
            <w:tcW w:w="90" w:type="dxa"/>
          </w:tcPr>
          <w:p w14:paraId="1B6C459B" w14:textId="77777777" w:rsidR="002F585B" w:rsidRPr="000A6877" w:rsidRDefault="002F585B">
            <w:pPr>
              <w:ind w:right="-5"/>
              <w:jc w:val="center"/>
              <w:rPr>
                <w:rFonts w:ascii="Angsana New" w:hAnsi="Angsana New" w:cs="Angsana New"/>
                <w:sz w:val="24"/>
                <w:szCs w:val="24"/>
              </w:rPr>
            </w:pPr>
          </w:p>
        </w:tc>
        <w:tc>
          <w:tcPr>
            <w:tcW w:w="3150" w:type="dxa"/>
            <w:gridSpan w:val="3"/>
          </w:tcPr>
          <w:p w14:paraId="23B6FA5E" w14:textId="77777777" w:rsidR="002F585B" w:rsidRPr="000A6877" w:rsidRDefault="002F585B">
            <w:pPr>
              <w:ind w:right="95"/>
              <w:jc w:val="right"/>
              <w:rPr>
                <w:rFonts w:ascii="Angsana New" w:hAnsi="Angsana New" w:cs="Angsana New"/>
                <w:sz w:val="24"/>
                <w:szCs w:val="24"/>
              </w:rPr>
            </w:pPr>
            <w:r w:rsidRPr="000A6877">
              <w:rPr>
                <w:rFonts w:ascii="Angsana New" w:hAnsi="Angsana New" w:cs="Angsana New"/>
                <w:sz w:val="24"/>
                <w:szCs w:val="24"/>
                <w:cs/>
              </w:rPr>
              <w:t>(หน่วย : พันบาท)</w:t>
            </w:r>
          </w:p>
        </w:tc>
      </w:tr>
      <w:tr w:rsidR="002F585B" w:rsidRPr="000A6877" w14:paraId="0979204E" w14:textId="77777777">
        <w:trPr>
          <w:cantSplit/>
        </w:trPr>
        <w:tc>
          <w:tcPr>
            <w:tcW w:w="2910" w:type="dxa"/>
          </w:tcPr>
          <w:p w14:paraId="15599625"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28E1C190"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77CB8D06" w14:textId="77777777" w:rsidR="002F585B" w:rsidRPr="000A6877" w:rsidRDefault="002F585B">
            <w:pPr>
              <w:ind w:right="-5"/>
              <w:jc w:val="center"/>
              <w:rPr>
                <w:rFonts w:ascii="Angsana New" w:hAnsi="Angsana New" w:cs="Angsana New"/>
                <w:sz w:val="24"/>
                <w:szCs w:val="24"/>
              </w:rPr>
            </w:pPr>
            <w:r w:rsidRPr="000A6877">
              <w:rPr>
                <w:rFonts w:ascii="Angsana New" w:hAnsi="Angsana New" w:cs="Angsana New"/>
                <w:sz w:val="24"/>
                <w:szCs w:val="24"/>
                <w:cs/>
              </w:rPr>
              <w:t xml:space="preserve">บริษัท อีสเทิร์น เพาเวอร์ </w:t>
            </w:r>
          </w:p>
        </w:tc>
        <w:tc>
          <w:tcPr>
            <w:tcW w:w="90" w:type="dxa"/>
          </w:tcPr>
          <w:p w14:paraId="56EE059B" w14:textId="77777777" w:rsidR="002F585B" w:rsidRPr="000A6877" w:rsidRDefault="002F585B">
            <w:pPr>
              <w:ind w:right="-5"/>
              <w:jc w:val="center"/>
              <w:rPr>
                <w:rFonts w:ascii="Angsana New" w:hAnsi="Angsana New" w:cs="Angsana New"/>
                <w:sz w:val="24"/>
                <w:szCs w:val="24"/>
              </w:rPr>
            </w:pPr>
          </w:p>
        </w:tc>
        <w:tc>
          <w:tcPr>
            <w:tcW w:w="3150" w:type="dxa"/>
            <w:gridSpan w:val="3"/>
          </w:tcPr>
          <w:p w14:paraId="0459F0D7" w14:textId="77777777" w:rsidR="002F585B" w:rsidRPr="000A6877" w:rsidRDefault="002F585B">
            <w:pPr>
              <w:ind w:right="-5"/>
              <w:jc w:val="center"/>
              <w:rPr>
                <w:rFonts w:ascii="Angsana New" w:hAnsi="Angsana New" w:cs="Angsana New"/>
                <w:snapToGrid w:val="0"/>
                <w:sz w:val="24"/>
                <w:szCs w:val="24"/>
                <w:cs/>
                <w:lang w:eastAsia="th-TH"/>
              </w:rPr>
            </w:pPr>
            <w:r w:rsidRPr="000A6877">
              <w:rPr>
                <w:rFonts w:ascii="Angsana New" w:hAnsi="Angsana New" w:cs="Angsana New"/>
                <w:sz w:val="24"/>
                <w:szCs w:val="24"/>
              </w:rPr>
              <w:t>Theun Hinboun</w:t>
            </w:r>
          </w:p>
        </w:tc>
      </w:tr>
      <w:tr w:rsidR="002F585B" w:rsidRPr="000A6877" w14:paraId="5994139A" w14:textId="77777777">
        <w:trPr>
          <w:cantSplit/>
        </w:trPr>
        <w:tc>
          <w:tcPr>
            <w:tcW w:w="2910" w:type="dxa"/>
          </w:tcPr>
          <w:p w14:paraId="06D90CA8"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4FC744F9"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2AADEA49" w14:textId="77777777" w:rsidR="002F585B" w:rsidRPr="000A6877" w:rsidRDefault="002F585B">
            <w:pPr>
              <w:ind w:right="-5"/>
              <w:jc w:val="center"/>
              <w:rPr>
                <w:rFonts w:ascii="Angsana New" w:hAnsi="Angsana New" w:cs="Angsana New"/>
                <w:sz w:val="24"/>
                <w:szCs w:val="24"/>
              </w:rPr>
            </w:pPr>
            <w:r w:rsidRPr="000A6877">
              <w:rPr>
                <w:rFonts w:ascii="Angsana New" w:hAnsi="Angsana New" w:cs="Angsana New"/>
                <w:sz w:val="24"/>
                <w:szCs w:val="24"/>
                <w:cs/>
              </w:rPr>
              <w:t xml:space="preserve">แอนด์ อิเล็คทริค จำกัด            </w:t>
            </w:r>
          </w:p>
        </w:tc>
        <w:tc>
          <w:tcPr>
            <w:tcW w:w="90" w:type="dxa"/>
          </w:tcPr>
          <w:p w14:paraId="6D01C696" w14:textId="77777777" w:rsidR="002F585B" w:rsidRPr="000A6877" w:rsidRDefault="002F585B">
            <w:pPr>
              <w:ind w:right="-5"/>
              <w:jc w:val="center"/>
              <w:rPr>
                <w:rFonts w:ascii="Angsana New" w:hAnsi="Angsana New" w:cs="Angsana New"/>
                <w:sz w:val="24"/>
                <w:szCs w:val="24"/>
              </w:rPr>
            </w:pPr>
          </w:p>
        </w:tc>
        <w:tc>
          <w:tcPr>
            <w:tcW w:w="3150" w:type="dxa"/>
            <w:gridSpan w:val="3"/>
          </w:tcPr>
          <w:p w14:paraId="782C610C" w14:textId="77777777" w:rsidR="002F585B" w:rsidRPr="000A6877" w:rsidRDefault="002F585B">
            <w:pPr>
              <w:ind w:right="-5"/>
              <w:jc w:val="center"/>
              <w:rPr>
                <w:rFonts w:ascii="Angsana New" w:hAnsi="Angsana New" w:cs="Angsana New"/>
                <w:snapToGrid w:val="0"/>
                <w:sz w:val="24"/>
                <w:szCs w:val="24"/>
                <w:u w:val="single"/>
                <w:cs/>
                <w:lang w:eastAsia="th-TH"/>
              </w:rPr>
            </w:pPr>
            <w:r w:rsidRPr="000A6877">
              <w:rPr>
                <w:rFonts w:ascii="Angsana New" w:hAnsi="Angsana New" w:cs="Angsana New"/>
                <w:sz w:val="24"/>
                <w:szCs w:val="24"/>
              </w:rPr>
              <w:t>Power Co</w:t>
            </w:r>
            <w:r w:rsidRPr="000A6877">
              <w:rPr>
                <w:rFonts w:ascii="Angsana New" w:hAnsi="Angsana New" w:cs="Angsana New"/>
                <w:sz w:val="24"/>
                <w:szCs w:val="24"/>
                <w:cs/>
              </w:rPr>
              <w:t>.</w:t>
            </w:r>
            <w:r w:rsidRPr="000A6877">
              <w:rPr>
                <w:rFonts w:ascii="Angsana New" w:hAnsi="Angsana New" w:cs="Angsana New"/>
                <w:sz w:val="24"/>
                <w:szCs w:val="24"/>
              </w:rPr>
              <w:t>, Ltd</w:t>
            </w:r>
            <w:r w:rsidRPr="000A6877">
              <w:rPr>
                <w:rFonts w:ascii="Angsana New" w:hAnsi="Angsana New" w:cs="Angsana New"/>
                <w:sz w:val="24"/>
                <w:szCs w:val="24"/>
                <w:cs/>
              </w:rPr>
              <w:t>.</w:t>
            </w:r>
          </w:p>
        </w:tc>
      </w:tr>
      <w:tr w:rsidR="002F585B" w:rsidRPr="000A6877" w14:paraId="201FCEEA" w14:textId="77777777">
        <w:trPr>
          <w:cantSplit/>
        </w:trPr>
        <w:tc>
          <w:tcPr>
            <w:tcW w:w="2910" w:type="dxa"/>
          </w:tcPr>
          <w:p w14:paraId="20C0D9BB" w14:textId="77777777" w:rsidR="002F585B" w:rsidRPr="000A6877" w:rsidRDefault="002F585B">
            <w:pPr>
              <w:ind w:left="330"/>
              <w:jc w:val="both"/>
              <w:rPr>
                <w:rFonts w:ascii="Angsana New" w:hAnsi="Angsana New" w:cs="Angsana New"/>
                <w:sz w:val="24"/>
                <w:szCs w:val="24"/>
                <w:cs/>
              </w:rPr>
            </w:pPr>
          </w:p>
        </w:tc>
        <w:tc>
          <w:tcPr>
            <w:tcW w:w="90" w:type="dxa"/>
          </w:tcPr>
          <w:p w14:paraId="216DAC28" w14:textId="77777777" w:rsidR="002F585B" w:rsidRPr="000A6877" w:rsidRDefault="002F585B">
            <w:pPr>
              <w:tabs>
                <w:tab w:val="left" w:pos="1267"/>
              </w:tabs>
              <w:ind w:left="-30" w:right="73"/>
              <w:jc w:val="right"/>
              <w:rPr>
                <w:rFonts w:ascii="Angsana New" w:hAnsi="Angsana New" w:cs="Angsana New"/>
                <w:snapToGrid w:val="0"/>
                <w:sz w:val="24"/>
                <w:szCs w:val="24"/>
                <w:lang w:eastAsia="th-TH"/>
              </w:rPr>
            </w:pPr>
          </w:p>
        </w:tc>
        <w:tc>
          <w:tcPr>
            <w:tcW w:w="3240" w:type="dxa"/>
            <w:gridSpan w:val="3"/>
          </w:tcPr>
          <w:p w14:paraId="0772507A" w14:textId="77777777" w:rsidR="002F585B" w:rsidRPr="009838AA" w:rsidRDefault="002F585B" w:rsidP="009838AA">
            <w:pPr>
              <w:ind w:right="-5"/>
              <w:jc w:val="center"/>
              <w:rPr>
                <w:rFonts w:ascii="Angsana New" w:hAnsi="Angsana New" w:cs="Angsana New"/>
                <w:sz w:val="24"/>
                <w:szCs w:val="24"/>
              </w:rPr>
            </w:pPr>
            <w:r w:rsidRPr="009838AA">
              <w:rPr>
                <w:rFonts w:ascii="Angsana New" w:hAnsi="Angsana New" w:cs="Angsana New"/>
                <w:sz w:val="24"/>
                <w:szCs w:val="24"/>
                <w:cs/>
              </w:rPr>
              <w:t>ณ วันที่</w:t>
            </w:r>
            <w:r w:rsidRPr="009838AA">
              <w:rPr>
                <w:rFonts w:ascii="Angsana New" w:hAnsi="Angsana New" w:cs="Angsana New"/>
                <w:sz w:val="24"/>
                <w:szCs w:val="24"/>
              </w:rPr>
              <w:t xml:space="preserve"> 31 </w:t>
            </w:r>
            <w:r w:rsidRPr="009838AA">
              <w:rPr>
                <w:rFonts w:ascii="Angsana New" w:hAnsi="Angsana New" w:cs="Angsana New" w:hint="cs"/>
                <w:sz w:val="24"/>
                <w:szCs w:val="24"/>
                <w:cs/>
              </w:rPr>
              <w:t xml:space="preserve">ธันวาคม </w:t>
            </w:r>
          </w:p>
        </w:tc>
        <w:tc>
          <w:tcPr>
            <w:tcW w:w="90" w:type="dxa"/>
          </w:tcPr>
          <w:p w14:paraId="478618E9" w14:textId="77777777" w:rsidR="002F585B" w:rsidRPr="000A6877" w:rsidRDefault="002F585B">
            <w:pPr>
              <w:tabs>
                <w:tab w:val="left" w:pos="1267"/>
              </w:tabs>
              <w:ind w:left="-30" w:right="73"/>
              <w:jc w:val="center"/>
              <w:rPr>
                <w:rFonts w:ascii="Angsana New" w:hAnsi="Angsana New" w:cs="Angsana New"/>
                <w:snapToGrid w:val="0"/>
                <w:sz w:val="24"/>
                <w:szCs w:val="24"/>
                <w:u w:val="single"/>
                <w:cs/>
                <w:lang w:eastAsia="th-TH"/>
              </w:rPr>
            </w:pPr>
          </w:p>
        </w:tc>
        <w:tc>
          <w:tcPr>
            <w:tcW w:w="3150" w:type="dxa"/>
            <w:gridSpan w:val="3"/>
          </w:tcPr>
          <w:p w14:paraId="7E766C25" w14:textId="77777777" w:rsidR="002F585B" w:rsidRPr="000A6877" w:rsidRDefault="002F585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ณ วันที่</w:t>
            </w:r>
            <w:r w:rsidRPr="000A6877">
              <w:rPr>
                <w:rFonts w:ascii="Angsana New" w:hAnsi="Angsana New" w:cs="Angsana New" w:hint="cs"/>
                <w:snapToGrid w:val="0"/>
                <w:sz w:val="24"/>
                <w:szCs w:val="24"/>
                <w:cs/>
                <w:lang w:eastAsia="th-TH"/>
              </w:rPr>
              <w:t xml:space="preserve"> </w:t>
            </w:r>
            <w:r w:rsidRPr="000A6877">
              <w:rPr>
                <w:rFonts w:ascii="Angsana New" w:hAnsi="Angsana New" w:cs="Angsana New"/>
                <w:snapToGrid w:val="0"/>
                <w:sz w:val="24"/>
                <w:szCs w:val="24"/>
                <w:lang w:eastAsia="th-TH"/>
              </w:rPr>
              <w:t xml:space="preserve">31 </w:t>
            </w:r>
            <w:r w:rsidRPr="000A6877">
              <w:rPr>
                <w:rFonts w:ascii="Angsana New" w:hAnsi="Angsana New" w:cs="Angsana New" w:hint="cs"/>
                <w:snapToGrid w:val="0"/>
                <w:sz w:val="24"/>
                <w:szCs w:val="24"/>
                <w:cs/>
                <w:lang w:eastAsia="th-TH"/>
              </w:rPr>
              <w:t>ธันวาคม</w:t>
            </w:r>
          </w:p>
        </w:tc>
      </w:tr>
      <w:tr w:rsidR="00560E6B" w:rsidRPr="000A6877" w14:paraId="1CCEA01C" w14:textId="77777777">
        <w:trPr>
          <w:cantSplit/>
        </w:trPr>
        <w:tc>
          <w:tcPr>
            <w:tcW w:w="2910" w:type="dxa"/>
          </w:tcPr>
          <w:p w14:paraId="7F51AA11" w14:textId="77777777" w:rsidR="00560E6B" w:rsidRPr="000A6877" w:rsidRDefault="00560E6B" w:rsidP="00560E6B">
            <w:pPr>
              <w:ind w:left="330"/>
              <w:jc w:val="both"/>
              <w:rPr>
                <w:rFonts w:ascii="Angsana New" w:hAnsi="Angsana New" w:cs="Angsana New"/>
                <w:sz w:val="24"/>
                <w:szCs w:val="24"/>
                <w:cs/>
              </w:rPr>
            </w:pPr>
          </w:p>
        </w:tc>
        <w:tc>
          <w:tcPr>
            <w:tcW w:w="90" w:type="dxa"/>
          </w:tcPr>
          <w:p w14:paraId="7AF63DD1" w14:textId="77777777" w:rsidR="00560E6B" w:rsidRPr="000A6877" w:rsidRDefault="00560E6B" w:rsidP="00560E6B">
            <w:pPr>
              <w:tabs>
                <w:tab w:val="left" w:pos="1267"/>
              </w:tabs>
              <w:ind w:left="-30" w:right="73"/>
              <w:jc w:val="right"/>
              <w:rPr>
                <w:rFonts w:ascii="Angsana New" w:hAnsi="Angsana New" w:cs="Angsana New"/>
                <w:snapToGrid w:val="0"/>
                <w:sz w:val="24"/>
                <w:szCs w:val="24"/>
                <w:lang w:eastAsia="th-TH"/>
              </w:rPr>
            </w:pPr>
          </w:p>
        </w:tc>
        <w:tc>
          <w:tcPr>
            <w:tcW w:w="1590" w:type="dxa"/>
          </w:tcPr>
          <w:p w14:paraId="53AE6DA4" w14:textId="0A112B13" w:rsidR="00560E6B" w:rsidRPr="000A6877" w:rsidRDefault="00560E6B" w:rsidP="00560E6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256</w:t>
            </w:r>
            <w:r>
              <w:rPr>
                <w:rFonts w:ascii="Angsana New" w:hAnsi="Angsana New" w:cs="Angsana New"/>
                <w:snapToGrid w:val="0"/>
                <w:sz w:val="24"/>
                <w:szCs w:val="24"/>
                <w:u w:val="single"/>
                <w:lang w:eastAsia="th-TH"/>
              </w:rPr>
              <w:t>8</w:t>
            </w:r>
          </w:p>
        </w:tc>
        <w:tc>
          <w:tcPr>
            <w:tcW w:w="120" w:type="dxa"/>
          </w:tcPr>
          <w:p w14:paraId="65B10A03" w14:textId="77777777" w:rsidR="00560E6B" w:rsidRPr="000A6877" w:rsidRDefault="00560E6B" w:rsidP="00560E6B">
            <w:pPr>
              <w:ind w:right="60"/>
              <w:jc w:val="center"/>
              <w:rPr>
                <w:rFonts w:ascii="Angsana New" w:hAnsi="Angsana New" w:cs="Angsana New"/>
                <w:snapToGrid w:val="0"/>
                <w:sz w:val="24"/>
                <w:szCs w:val="24"/>
                <w:u w:val="single"/>
                <w:cs/>
                <w:lang w:eastAsia="th-TH"/>
              </w:rPr>
            </w:pPr>
          </w:p>
        </w:tc>
        <w:tc>
          <w:tcPr>
            <w:tcW w:w="1530" w:type="dxa"/>
          </w:tcPr>
          <w:p w14:paraId="53DA0256" w14:textId="66FF82B4" w:rsidR="00560E6B" w:rsidRPr="000A6877" w:rsidRDefault="00560E6B" w:rsidP="00560E6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256</w:t>
            </w:r>
            <w:r>
              <w:rPr>
                <w:rFonts w:ascii="Angsana New" w:hAnsi="Angsana New" w:cs="Angsana New"/>
                <w:snapToGrid w:val="0"/>
                <w:sz w:val="24"/>
                <w:szCs w:val="24"/>
                <w:u w:val="single"/>
                <w:lang w:eastAsia="th-TH"/>
              </w:rPr>
              <w:t>7</w:t>
            </w:r>
          </w:p>
        </w:tc>
        <w:tc>
          <w:tcPr>
            <w:tcW w:w="90" w:type="dxa"/>
          </w:tcPr>
          <w:p w14:paraId="6D9870A3" w14:textId="77777777" w:rsidR="00560E6B" w:rsidRPr="000A6877" w:rsidRDefault="00560E6B" w:rsidP="00560E6B">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14:paraId="0C25FD6D" w14:textId="5E64842B" w:rsidR="00560E6B" w:rsidRPr="000A6877" w:rsidRDefault="00560E6B" w:rsidP="00560E6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256</w:t>
            </w:r>
            <w:r>
              <w:rPr>
                <w:rFonts w:ascii="Angsana New" w:hAnsi="Angsana New" w:cs="Angsana New"/>
                <w:snapToGrid w:val="0"/>
                <w:sz w:val="24"/>
                <w:szCs w:val="24"/>
                <w:u w:val="single"/>
                <w:lang w:eastAsia="th-TH"/>
              </w:rPr>
              <w:t>8</w:t>
            </w:r>
          </w:p>
        </w:tc>
        <w:tc>
          <w:tcPr>
            <w:tcW w:w="90" w:type="dxa"/>
          </w:tcPr>
          <w:p w14:paraId="2877FAC4" w14:textId="77777777" w:rsidR="00560E6B" w:rsidRPr="000A6877" w:rsidRDefault="00560E6B" w:rsidP="00560E6B">
            <w:pPr>
              <w:ind w:right="60"/>
              <w:jc w:val="center"/>
              <w:rPr>
                <w:rFonts w:ascii="Angsana New" w:hAnsi="Angsana New" w:cs="Angsana New"/>
                <w:snapToGrid w:val="0"/>
                <w:sz w:val="24"/>
                <w:szCs w:val="24"/>
                <w:u w:val="single"/>
                <w:cs/>
                <w:lang w:eastAsia="th-TH"/>
              </w:rPr>
            </w:pPr>
          </w:p>
        </w:tc>
        <w:tc>
          <w:tcPr>
            <w:tcW w:w="1530" w:type="dxa"/>
          </w:tcPr>
          <w:p w14:paraId="1DDC0593" w14:textId="21458E21" w:rsidR="00560E6B" w:rsidRPr="000A6877" w:rsidRDefault="00560E6B" w:rsidP="00560E6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u w:val="single"/>
                <w:lang w:eastAsia="th-TH"/>
              </w:rPr>
              <w:t>256</w:t>
            </w:r>
            <w:r>
              <w:rPr>
                <w:rFonts w:ascii="Angsana New" w:hAnsi="Angsana New" w:cs="Angsana New"/>
                <w:snapToGrid w:val="0"/>
                <w:sz w:val="24"/>
                <w:szCs w:val="24"/>
                <w:u w:val="single"/>
                <w:lang w:eastAsia="th-TH"/>
              </w:rPr>
              <w:t>7</w:t>
            </w:r>
          </w:p>
        </w:tc>
      </w:tr>
      <w:tr w:rsidR="00E268E9" w:rsidRPr="000A6877" w14:paraId="5EE1CF3C" w14:textId="77777777">
        <w:trPr>
          <w:cantSplit/>
        </w:trPr>
        <w:tc>
          <w:tcPr>
            <w:tcW w:w="2910" w:type="dxa"/>
          </w:tcPr>
          <w:p w14:paraId="3DE1257E" w14:textId="77777777" w:rsidR="00E268E9" w:rsidRPr="000A6877" w:rsidRDefault="00E268E9" w:rsidP="00E268E9">
            <w:pPr>
              <w:ind w:left="60"/>
              <w:jc w:val="both"/>
              <w:rPr>
                <w:rFonts w:ascii="Angsana New" w:hAnsi="Angsana New" w:cs="Angsana New"/>
                <w:sz w:val="24"/>
                <w:szCs w:val="24"/>
                <w:cs/>
              </w:rPr>
            </w:pPr>
            <w:r w:rsidRPr="000A6877">
              <w:rPr>
                <w:rFonts w:ascii="Angsana New" w:hAnsi="Angsana New" w:cs="Angsana New"/>
                <w:sz w:val="24"/>
                <w:szCs w:val="24"/>
                <w:cs/>
              </w:rPr>
              <w:t>สินทรัพย์สุทธิ</w:t>
            </w:r>
          </w:p>
        </w:tc>
        <w:tc>
          <w:tcPr>
            <w:tcW w:w="90" w:type="dxa"/>
          </w:tcPr>
          <w:p w14:paraId="01682C04" w14:textId="77777777" w:rsidR="00E268E9" w:rsidRPr="000A6877" w:rsidRDefault="00E268E9" w:rsidP="00E268E9">
            <w:pPr>
              <w:tabs>
                <w:tab w:val="left" w:pos="1267"/>
              </w:tabs>
              <w:ind w:left="-30" w:right="73"/>
              <w:jc w:val="right"/>
              <w:rPr>
                <w:rFonts w:ascii="Angsana New" w:hAnsi="Angsana New" w:cs="Angsana New"/>
                <w:snapToGrid w:val="0"/>
                <w:sz w:val="24"/>
                <w:szCs w:val="24"/>
                <w:lang w:eastAsia="th-TH"/>
              </w:rPr>
            </w:pPr>
          </w:p>
        </w:tc>
        <w:tc>
          <w:tcPr>
            <w:tcW w:w="1590" w:type="dxa"/>
          </w:tcPr>
          <w:p w14:paraId="146D55BF" w14:textId="77777777" w:rsidR="00E268E9" w:rsidRPr="000A6877" w:rsidRDefault="00E268E9" w:rsidP="00E268E9">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120" w:type="dxa"/>
          </w:tcPr>
          <w:p w14:paraId="417F2E05" w14:textId="77777777" w:rsidR="00E268E9" w:rsidRPr="000A6877" w:rsidRDefault="00E268E9" w:rsidP="00E268E9">
            <w:pPr>
              <w:tabs>
                <w:tab w:val="left" w:pos="1267"/>
              </w:tabs>
              <w:ind w:right="150"/>
              <w:jc w:val="center"/>
              <w:rPr>
                <w:rFonts w:ascii="Angsana New" w:hAnsi="Angsana New" w:cs="Angsana New"/>
                <w:snapToGrid w:val="0"/>
                <w:sz w:val="24"/>
                <w:szCs w:val="24"/>
                <w:cs/>
                <w:lang w:eastAsia="th-TH"/>
              </w:rPr>
            </w:pPr>
          </w:p>
        </w:tc>
        <w:tc>
          <w:tcPr>
            <w:tcW w:w="1530" w:type="dxa"/>
          </w:tcPr>
          <w:p w14:paraId="47154C8C" w14:textId="6FE3E534" w:rsidR="00E268E9" w:rsidRPr="000A6877" w:rsidRDefault="00E268E9" w:rsidP="00E268E9">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90" w:type="dxa"/>
          </w:tcPr>
          <w:p w14:paraId="17266709" w14:textId="77777777" w:rsidR="00E268E9" w:rsidRPr="000A6877" w:rsidRDefault="00E268E9" w:rsidP="00E268E9">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374B8562" w14:textId="755EF3EE" w:rsidR="00E268E9" w:rsidRPr="00E268E9" w:rsidRDefault="00E268E9" w:rsidP="00E268E9">
            <w:pPr>
              <w:tabs>
                <w:tab w:val="left" w:pos="1140"/>
                <w:tab w:val="left" w:pos="1230"/>
              </w:tabs>
              <w:ind w:left="-30" w:right="150"/>
              <w:jc w:val="right"/>
              <w:rPr>
                <w:rFonts w:ascii="Angsana New" w:hAnsi="Angsana New" w:cs="Angsana New"/>
                <w:snapToGrid w:val="0"/>
                <w:sz w:val="24"/>
                <w:szCs w:val="24"/>
                <w:lang w:eastAsia="th-TH"/>
              </w:rPr>
            </w:pPr>
            <w:r w:rsidRPr="00E268E9">
              <w:rPr>
                <w:rFonts w:ascii="Angsana New" w:hAnsi="Angsana New" w:cs="Angsana New"/>
                <w:snapToGrid w:val="0"/>
                <w:sz w:val="24"/>
                <w:szCs w:val="24"/>
                <w:lang w:eastAsia="th-TH"/>
              </w:rPr>
              <w:t>12,442,128</w:t>
            </w:r>
          </w:p>
        </w:tc>
        <w:tc>
          <w:tcPr>
            <w:tcW w:w="90" w:type="dxa"/>
          </w:tcPr>
          <w:p w14:paraId="6748D485" w14:textId="77777777" w:rsidR="00E268E9" w:rsidRPr="000A6877" w:rsidRDefault="00E268E9" w:rsidP="00E268E9">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700DDCF0" w14:textId="218847DB" w:rsidR="00E268E9" w:rsidRPr="000A6877" w:rsidRDefault="00E268E9" w:rsidP="00E268E9">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13</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878</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41</w:t>
            </w:r>
            <w:r>
              <w:rPr>
                <w:rFonts w:ascii="Angsana New" w:hAnsi="Angsana New" w:cs="Angsana New" w:hint="cs"/>
                <w:snapToGrid w:val="0"/>
                <w:sz w:val="24"/>
                <w:szCs w:val="24"/>
                <w:cs/>
                <w:lang w:eastAsia="th-TH"/>
              </w:rPr>
              <w:t>7</w:t>
            </w:r>
          </w:p>
        </w:tc>
      </w:tr>
      <w:tr w:rsidR="00E268E9" w:rsidRPr="000A6877" w14:paraId="78ED185E" w14:textId="77777777">
        <w:trPr>
          <w:cantSplit/>
        </w:trPr>
        <w:tc>
          <w:tcPr>
            <w:tcW w:w="2910" w:type="dxa"/>
          </w:tcPr>
          <w:p w14:paraId="17D807F1" w14:textId="77777777" w:rsidR="00E268E9" w:rsidRPr="000A6877" w:rsidRDefault="00E268E9" w:rsidP="00E268E9">
            <w:pPr>
              <w:ind w:left="60"/>
              <w:jc w:val="both"/>
              <w:rPr>
                <w:rFonts w:ascii="Angsana New" w:hAnsi="Angsana New" w:cs="Angsana New"/>
                <w:sz w:val="24"/>
                <w:szCs w:val="24"/>
              </w:rPr>
            </w:pPr>
            <w:r w:rsidRPr="000A6877">
              <w:rPr>
                <w:rFonts w:ascii="Angsana New" w:hAnsi="Angsana New" w:cs="Angsana New"/>
                <w:sz w:val="24"/>
                <w:szCs w:val="24"/>
                <w:cs/>
              </w:rPr>
              <w:t>สัดส่วนการลงทุน (ร้อยละ)</w:t>
            </w:r>
          </w:p>
        </w:tc>
        <w:tc>
          <w:tcPr>
            <w:tcW w:w="90" w:type="dxa"/>
          </w:tcPr>
          <w:p w14:paraId="55B5658B" w14:textId="77777777" w:rsidR="00E268E9" w:rsidRPr="000A6877" w:rsidRDefault="00E268E9" w:rsidP="00E268E9">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tcPr>
          <w:p w14:paraId="2B0559CB" w14:textId="77777777" w:rsidR="00E268E9" w:rsidRPr="000A6877" w:rsidRDefault="00E268E9" w:rsidP="00E268E9">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w:t>
            </w:r>
          </w:p>
        </w:tc>
        <w:tc>
          <w:tcPr>
            <w:tcW w:w="120" w:type="dxa"/>
          </w:tcPr>
          <w:p w14:paraId="0752817D" w14:textId="77777777" w:rsidR="00E268E9" w:rsidRPr="000A6877" w:rsidRDefault="00E268E9" w:rsidP="00E268E9">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tcPr>
          <w:p w14:paraId="033E497E" w14:textId="7C051EF1" w:rsidR="00E268E9" w:rsidRPr="000A6877" w:rsidRDefault="00E268E9" w:rsidP="00E268E9">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w:t>
            </w:r>
          </w:p>
        </w:tc>
        <w:tc>
          <w:tcPr>
            <w:tcW w:w="90" w:type="dxa"/>
          </w:tcPr>
          <w:p w14:paraId="07961947" w14:textId="77777777" w:rsidR="00E268E9" w:rsidRPr="000A6877" w:rsidRDefault="00E268E9" w:rsidP="00E268E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24547C9C" w14:textId="77777777" w:rsidR="00E268E9" w:rsidRPr="00E268E9" w:rsidRDefault="00E268E9" w:rsidP="00E268E9">
            <w:pPr>
              <w:tabs>
                <w:tab w:val="left" w:pos="1140"/>
                <w:tab w:val="left" w:pos="1230"/>
              </w:tabs>
              <w:ind w:left="-30" w:right="150"/>
              <w:jc w:val="right"/>
              <w:rPr>
                <w:rFonts w:ascii="Angsana New" w:hAnsi="Angsana New" w:cs="Angsana New"/>
                <w:snapToGrid w:val="0"/>
                <w:sz w:val="24"/>
                <w:szCs w:val="24"/>
                <w:cs/>
                <w:lang w:eastAsia="th-TH"/>
              </w:rPr>
            </w:pPr>
            <w:r w:rsidRPr="00E268E9">
              <w:rPr>
                <w:rFonts w:ascii="Angsana New" w:hAnsi="Angsana New" w:cs="Angsana New"/>
                <w:snapToGrid w:val="0"/>
                <w:sz w:val="24"/>
                <w:szCs w:val="24"/>
                <w:lang w:eastAsia="th-TH"/>
              </w:rPr>
              <w:t>20</w:t>
            </w:r>
          </w:p>
        </w:tc>
        <w:tc>
          <w:tcPr>
            <w:tcW w:w="90" w:type="dxa"/>
          </w:tcPr>
          <w:p w14:paraId="583D1F8A" w14:textId="77777777" w:rsidR="00E268E9" w:rsidRPr="000A6877" w:rsidRDefault="00E268E9" w:rsidP="00E268E9">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3BEFC88A" w14:textId="27022C75" w:rsidR="00E268E9" w:rsidRPr="000A6877" w:rsidRDefault="00E268E9" w:rsidP="00E268E9">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20</w:t>
            </w:r>
          </w:p>
        </w:tc>
      </w:tr>
      <w:tr w:rsidR="00E268E9" w:rsidRPr="000A6877" w14:paraId="717BB3D3" w14:textId="77777777">
        <w:trPr>
          <w:cantSplit/>
        </w:trPr>
        <w:tc>
          <w:tcPr>
            <w:tcW w:w="2910" w:type="dxa"/>
          </w:tcPr>
          <w:p w14:paraId="3ACCBDDE" w14:textId="77777777" w:rsidR="00E268E9" w:rsidRPr="000A6877" w:rsidRDefault="00E268E9" w:rsidP="00E268E9">
            <w:pPr>
              <w:ind w:left="60"/>
              <w:jc w:val="both"/>
              <w:rPr>
                <w:rFonts w:ascii="Angsana New" w:hAnsi="Angsana New" w:cs="Angsana New"/>
                <w:sz w:val="24"/>
                <w:szCs w:val="24"/>
                <w:cs/>
              </w:rPr>
            </w:pPr>
            <w:r w:rsidRPr="000A6877">
              <w:rPr>
                <w:rFonts w:ascii="Angsana New" w:hAnsi="Angsana New" w:cs="Angsana New"/>
                <w:sz w:val="24"/>
                <w:szCs w:val="24"/>
                <w:cs/>
              </w:rPr>
              <w:t>มูลค่าเงินลงทุนตามสัดส่วนการลงทุน</w:t>
            </w:r>
          </w:p>
        </w:tc>
        <w:tc>
          <w:tcPr>
            <w:tcW w:w="90" w:type="dxa"/>
          </w:tcPr>
          <w:p w14:paraId="5B9CC0E4" w14:textId="77777777" w:rsidR="00E268E9" w:rsidRPr="000A6877" w:rsidRDefault="00E268E9" w:rsidP="00E268E9">
            <w:pPr>
              <w:ind w:left="-30" w:right="395"/>
              <w:jc w:val="right"/>
              <w:rPr>
                <w:rFonts w:ascii="Angsana New" w:hAnsi="Angsana New" w:cs="Angsana New"/>
                <w:snapToGrid w:val="0"/>
                <w:sz w:val="24"/>
                <w:szCs w:val="24"/>
                <w:cs/>
                <w:lang w:eastAsia="th-TH"/>
              </w:rPr>
            </w:pPr>
          </w:p>
        </w:tc>
        <w:tc>
          <w:tcPr>
            <w:tcW w:w="1590" w:type="dxa"/>
            <w:tcBorders>
              <w:top w:val="single" w:sz="4" w:space="0" w:color="auto"/>
            </w:tcBorders>
          </w:tcPr>
          <w:p w14:paraId="27A0E377" w14:textId="77777777" w:rsidR="00E268E9" w:rsidRPr="000A6877" w:rsidRDefault="00E268E9" w:rsidP="00E268E9">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120" w:type="dxa"/>
          </w:tcPr>
          <w:p w14:paraId="624310A3" w14:textId="77777777" w:rsidR="00E268E9" w:rsidRPr="000A6877" w:rsidRDefault="00E268E9" w:rsidP="00E268E9">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tcBorders>
          </w:tcPr>
          <w:p w14:paraId="41E23733" w14:textId="51655ED2" w:rsidR="00E268E9" w:rsidRPr="000A6877" w:rsidRDefault="00E268E9" w:rsidP="00E268E9">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90" w:type="dxa"/>
          </w:tcPr>
          <w:p w14:paraId="1E6C6E48" w14:textId="77777777" w:rsidR="00E268E9" w:rsidRPr="000A6877" w:rsidRDefault="00E268E9" w:rsidP="00E268E9">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40CF6FF6" w14:textId="0C62E6B5" w:rsidR="00E268E9" w:rsidRPr="00E268E9" w:rsidRDefault="00E268E9" w:rsidP="00E268E9">
            <w:pPr>
              <w:tabs>
                <w:tab w:val="left" w:pos="1140"/>
                <w:tab w:val="left" w:pos="1230"/>
              </w:tabs>
              <w:ind w:left="-30" w:right="150"/>
              <w:jc w:val="right"/>
              <w:rPr>
                <w:rFonts w:ascii="Angsana New" w:hAnsi="Angsana New" w:cs="Angsana New"/>
                <w:snapToGrid w:val="0"/>
                <w:sz w:val="24"/>
                <w:szCs w:val="24"/>
                <w:cs/>
                <w:lang w:eastAsia="th-TH"/>
              </w:rPr>
            </w:pPr>
            <w:r w:rsidRPr="00E268E9">
              <w:rPr>
                <w:rFonts w:ascii="Angsana New" w:hAnsi="Angsana New" w:cs="Angsana New"/>
                <w:snapToGrid w:val="0"/>
                <w:sz w:val="24"/>
                <w:szCs w:val="24"/>
                <w:lang w:eastAsia="th-TH"/>
              </w:rPr>
              <w:t>2,488,426</w:t>
            </w:r>
          </w:p>
        </w:tc>
        <w:tc>
          <w:tcPr>
            <w:tcW w:w="90" w:type="dxa"/>
          </w:tcPr>
          <w:p w14:paraId="710705DC" w14:textId="77777777" w:rsidR="00E268E9" w:rsidRPr="000A6877" w:rsidRDefault="00E268E9" w:rsidP="00E268E9">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3578AC6D" w14:textId="06A0EA7D" w:rsidR="00E268E9" w:rsidRPr="000A6877" w:rsidRDefault="00E268E9" w:rsidP="00E268E9">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2,7</w:t>
            </w:r>
            <w:r w:rsidRPr="000A6877">
              <w:rPr>
                <w:rFonts w:ascii="Angsana New" w:hAnsi="Angsana New" w:cs="Angsana New"/>
                <w:snapToGrid w:val="0"/>
                <w:sz w:val="24"/>
                <w:szCs w:val="24"/>
                <w:lang w:eastAsia="th-TH"/>
              </w:rPr>
              <w:t>75</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683</w:t>
            </w:r>
          </w:p>
        </w:tc>
      </w:tr>
      <w:tr w:rsidR="00E268E9" w:rsidRPr="000A6877" w14:paraId="5A557BFD" w14:textId="77777777">
        <w:trPr>
          <w:cantSplit/>
        </w:trPr>
        <w:tc>
          <w:tcPr>
            <w:tcW w:w="2910" w:type="dxa"/>
          </w:tcPr>
          <w:p w14:paraId="31AEAAE0" w14:textId="77777777" w:rsidR="00E268E9" w:rsidRPr="000A6877" w:rsidRDefault="00E268E9" w:rsidP="00E268E9">
            <w:pPr>
              <w:ind w:left="60"/>
              <w:jc w:val="both"/>
              <w:rPr>
                <w:rFonts w:ascii="Angsana New" w:hAnsi="Angsana New" w:cs="Angsana New"/>
                <w:sz w:val="24"/>
                <w:szCs w:val="24"/>
                <w:cs/>
              </w:rPr>
            </w:pPr>
            <w:r w:rsidRPr="000A6877">
              <w:rPr>
                <w:rFonts w:ascii="Angsana New" w:hAnsi="Angsana New" w:cs="Angsana New"/>
                <w:sz w:val="24"/>
                <w:szCs w:val="24"/>
                <w:cs/>
              </w:rPr>
              <w:t>(กำไร)ขาดทุนในสินทรัพย์ปลาย</w:t>
            </w:r>
            <w:r w:rsidRPr="000A6877">
              <w:rPr>
                <w:rFonts w:ascii="Angsana New" w:hAnsi="Angsana New" w:cs="Angsana New" w:hint="cs"/>
                <w:sz w:val="24"/>
                <w:szCs w:val="24"/>
                <w:cs/>
              </w:rPr>
              <w:t>ปี</w:t>
            </w:r>
          </w:p>
        </w:tc>
        <w:tc>
          <w:tcPr>
            <w:tcW w:w="90" w:type="dxa"/>
          </w:tcPr>
          <w:p w14:paraId="14DE2BB8" w14:textId="77777777" w:rsidR="00E268E9" w:rsidRPr="000A6877" w:rsidRDefault="00E268E9" w:rsidP="00E268E9">
            <w:pPr>
              <w:ind w:left="-30" w:right="395"/>
              <w:jc w:val="right"/>
              <w:rPr>
                <w:rFonts w:ascii="Angsana New" w:hAnsi="Angsana New" w:cs="Angsana New"/>
                <w:snapToGrid w:val="0"/>
                <w:sz w:val="24"/>
                <w:szCs w:val="24"/>
                <w:cs/>
                <w:lang w:eastAsia="th-TH"/>
              </w:rPr>
            </w:pPr>
          </w:p>
        </w:tc>
        <w:tc>
          <w:tcPr>
            <w:tcW w:w="1590" w:type="dxa"/>
          </w:tcPr>
          <w:p w14:paraId="2A3FEB3E" w14:textId="77777777" w:rsidR="00E268E9" w:rsidRPr="000A6877" w:rsidRDefault="00E268E9" w:rsidP="00E268E9">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w:t>
            </w:r>
          </w:p>
        </w:tc>
        <w:tc>
          <w:tcPr>
            <w:tcW w:w="120" w:type="dxa"/>
          </w:tcPr>
          <w:p w14:paraId="7130623E" w14:textId="77777777" w:rsidR="00E268E9" w:rsidRPr="000A6877" w:rsidRDefault="00E268E9" w:rsidP="00E268E9">
            <w:pPr>
              <w:tabs>
                <w:tab w:val="left" w:pos="1267"/>
              </w:tabs>
              <w:ind w:right="150"/>
              <w:jc w:val="center"/>
              <w:rPr>
                <w:rFonts w:ascii="Angsana New" w:hAnsi="Angsana New" w:cs="Angsana New"/>
                <w:snapToGrid w:val="0"/>
                <w:sz w:val="24"/>
                <w:szCs w:val="24"/>
                <w:cs/>
                <w:lang w:eastAsia="th-TH"/>
              </w:rPr>
            </w:pPr>
          </w:p>
        </w:tc>
        <w:tc>
          <w:tcPr>
            <w:tcW w:w="1530" w:type="dxa"/>
          </w:tcPr>
          <w:p w14:paraId="6835D19E" w14:textId="6F3D5CB1" w:rsidR="00E268E9" w:rsidRPr="000A6877" w:rsidRDefault="00E268E9" w:rsidP="00E268E9">
            <w:pPr>
              <w:tabs>
                <w:tab w:val="left" w:pos="1140"/>
                <w:tab w:val="left" w:pos="1230"/>
              </w:tabs>
              <w:ind w:left="-30" w:right="-21"/>
              <w:jc w:val="center"/>
              <w:rPr>
                <w:rFonts w:ascii="Angsana New" w:hAnsi="Angsana New" w:cs="Angsana New"/>
                <w:snapToGrid w:val="0"/>
                <w:sz w:val="24"/>
                <w:szCs w:val="24"/>
                <w:lang w:eastAsia="th-TH"/>
              </w:rPr>
            </w:pPr>
            <w:r w:rsidRPr="000A6877">
              <w:rPr>
                <w:rFonts w:ascii="Angsana New" w:hAnsi="Angsana New" w:cs="Angsana New" w:hint="cs"/>
                <w:snapToGrid w:val="0"/>
                <w:sz w:val="24"/>
                <w:szCs w:val="24"/>
                <w:cs/>
                <w:lang w:eastAsia="th-TH"/>
              </w:rPr>
              <w:t>-</w:t>
            </w:r>
          </w:p>
        </w:tc>
        <w:tc>
          <w:tcPr>
            <w:tcW w:w="90" w:type="dxa"/>
          </w:tcPr>
          <w:p w14:paraId="73B78638" w14:textId="77777777" w:rsidR="00E268E9" w:rsidRPr="000A6877" w:rsidRDefault="00E268E9" w:rsidP="00E268E9">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62A4FACB" w14:textId="052DFBAA" w:rsidR="00E268E9" w:rsidRPr="00E268E9" w:rsidRDefault="00D82AC7" w:rsidP="00E268E9">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(7,159)</w:t>
            </w:r>
          </w:p>
        </w:tc>
        <w:tc>
          <w:tcPr>
            <w:tcW w:w="90" w:type="dxa"/>
          </w:tcPr>
          <w:p w14:paraId="6E361FAD" w14:textId="77777777" w:rsidR="00E268E9" w:rsidRPr="000A6877" w:rsidRDefault="00E268E9" w:rsidP="00E268E9">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2D6A1933" w14:textId="390CEEDC" w:rsidR="00E268E9" w:rsidRPr="000A6877" w:rsidRDefault="00E268E9" w:rsidP="00E268E9">
            <w:pPr>
              <w:tabs>
                <w:tab w:val="left" w:pos="1140"/>
                <w:tab w:val="left" w:pos="1230"/>
              </w:tabs>
              <w:ind w:left="-30" w:right="150"/>
              <w:jc w:val="right"/>
              <w:rPr>
                <w:rFonts w:ascii="Angsana New" w:hAnsi="Angsana New" w:cs="Angsana New"/>
                <w:snapToGrid w:val="0"/>
                <w:sz w:val="24"/>
                <w:szCs w:val="24"/>
                <w:lang w:eastAsia="th-TH"/>
              </w:rPr>
            </w:pPr>
            <w:r w:rsidRPr="005B0E99">
              <w:rPr>
                <w:rFonts w:ascii="Angsana New" w:hAnsi="Angsana New" w:cs="Angsana New"/>
                <w:snapToGrid w:val="0"/>
                <w:sz w:val="24"/>
                <w:szCs w:val="24"/>
                <w:cs/>
                <w:lang w:eastAsia="th-TH"/>
              </w:rPr>
              <w:t>(</w:t>
            </w:r>
            <w:r w:rsidRPr="005B0E99">
              <w:rPr>
                <w:rFonts w:ascii="Angsana New" w:hAnsi="Angsana New" w:cs="Angsana New"/>
                <w:snapToGrid w:val="0"/>
                <w:sz w:val="24"/>
                <w:szCs w:val="24"/>
                <w:lang w:eastAsia="th-TH"/>
              </w:rPr>
              <w:t>7,</w:t>
            </w:r>
            <w:r>
              <w:rPr>
                <w:rFonts w:ascii="Angsana New" w:hAnsi="Angsana New" w:cs="Angsana New"/>
                <w:snapToGrid w:val="0"/>
                <w:sz w:val="24"/>
                <w:szCs w:val="24"/>
                <w:lang w:eastAsia="th-TH"/>
              </w:rPr>
              <w:t>406</w:t>
            </w:r>
            <w:r w:rsidRPr="005B0E99">
              <w:rPr>
                <w:rFonts w:ascii="Angsana New" w:hAnsi="Angsana New" w:cs="Angsana New"/>
                <w:snapToGrid w:val="0"/>
                <w:sz w:val="24"/>
                <w:szCs w:val="24"/>
                <w:cs/>
                <w:lang w:eastAsia="th-TH"/>
              </w:rPr>
              <w:t>)</w:t>
            </w:r>
          </w:p>
        </w:tc>
      </w:tr>
      <w:tr w:rsidR="00E268E9" w:rsidRPr="000A6877" w14:paraId="0FDD5C59" w14:textId="77777777">
        <w:trPr>
          <w:cantSplit/>
        </w:trPr>
        <w:tc>
          <w:tcPr>
            <w:tcW w:w="2910" w:type="dxa"/>
          </w:tcPr>
          <w:p w14:paraId="1C82772C" w14:textId="77777777" w:rsidR="00E268E9" w:rsidRPr="000A6877" w:rsidRDefault="00E268E9" w:rsidP="00E268E9">
            <w:pPr>
              <w:ind w:left="60"/>
              <w:jc w:val="both"/>
              <w:rPr>
                <w:rFonts w:ascii="Angsana New" w:hAnsi="Angsana New" w:cs="Angsana New"/>
                <w:sz w:val="24"/>
                <w:szCs w:val="24"/>
                <w:cs/>
              </w:rPr>
            </w:pPr>
            <w:r w:rsidRPr="000A6877">
              <w:rPr>
                <w:rFonts w:ascii="Angsana New" w:hAnsi="Angsana New" w:cs="Angsana New"/>
                <w:sz w:val="24"/>
                <w:szCs w:val="24"/>
                <w:cs/>
              </w:rPr>
              <w:t>มูลค่าตามบัญชีของเงินลงทุน</w:t>
            </w:r>
          </w:p>
        </w:tc>
        <w:tc>
          <w:tcPr>
            <w:tcW w:w="90" w:type="dxa"/>
          </w:tcPr>
          <w:p w14:paraId="542299CA" w14:textId="77777777" w:rsidR="00E268E9" w:rsidRPr="000A6877" w:rsidRDefault="00E268E9" w:rsidP="00E268E9">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tcPr>
          <w:p w14:paraId="4E72CD2C" w14:textId="77777777" w:rsidR="00E268E9" w:rsidRPr="000A6877" w:rsidRDefault="00E268E9" w:rsidP="00E268E9">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120" w:type="dxa"/>
          </w:tcPr>
          <w:p w14:paraId="2535F551" w14:textId="77777777" w:rsidR="00E268E9" w:rsidRPr="000A6877" w:rsidRDefault="00E268E9" w:rsidP="00E268E9">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2210E039" w14:textId="1D98DAB3" w:rsidR="00E268E9" w:rsidRPr="000A6877" w:rsidRDefault="00E268E9" w:rsidP="00E268E9">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90" w:type="dxa"/>
          </w:tcPr>
          <w:p w14:paraId="7C769C3B" w14:textId="77777777" w:rsidR="00E268E9" w:rsidRPr="000A6877" w:rsidRDefault="00E268E9" w:rsidP="00E268E9">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6D54861B" w14:textId="6EF01FC6" w:rsidR="00E268E9" w:rsidRPr="00E268E9" w:rsidRDefault="00E268E9" w:rsidP="00E268E9">
            <w:pPr>
              <w:tabs>
                <w:tab w:val="left" w:pos="1140"/>
                <w:tab w:val="left" w:pos="1230"/>
              </w:tabs>
              <w:ind w:left="-30" w:right="150"/>
              <w:jc w:val="right"/>
              <w:rPr>
                <w:rFonts w:ascii="Angsana New" w:hAnsi="Angsana New" w:cs="Angsana New"/>
                <w:snapToGrid w:val="0"/>
                <w:sz w:val="24"/>
                <w:szCs w:val="24"/>
                <w:cs/>
                <w:lang w:eastAsia="th-TH"/>
              </w:rPr>
            </w:pPr>
            <w:r w:rsidRPr="00E268E9">
              <w:rPr>
                <w:rFonts w:ascii="Angsana New" w:hAnsi="Angsana New" w:cs="Angsana New"/>
                <w:snapToGrid w:val="0"/>
                <w:sz w:val="24"/>
                <w:szCs w:val="24"/>
                <w:lang w:eastAsia="th-TH"/>
              </w:rPr>
              <w:t>2,48</w:t>
            </w:r>
            <w:r w:rsidR="00D82AC7">
              <w:rPr>
                <w:rFonts w:ascii="Angsana New" w:hAnsi="Angsana New" w:cs="Angsana New"/>
                <w:snapToGrid w:val="0"/>
                <w:sz w:val="24"/>
                <w:szCs w:val="24"/>
                <w:lang w:eastAsia="th-TH"/>
              </w:rPr>
              <w:t>1,267</w:t>
            </w:r>
          </w:p>
        </w:tc>
        <w:tc>
          <w:tcPr>
            <w:tcW w:w="90" w:type="dxa"/>
          </w:tcPr>
          <w:p w14:paraId="5EA9B19E" w14:textId="77777777" w:rsidR="00E268E9" w:rsidRPr="000A6877" w:rsidRDefault="00E268E9" w:rsidP="00E268E9">
            <w:pPr>
              <w:tabs>
                <w:tab w:val="left" w:pos="1140"/>
                <w:tab w:val="left" w:pos="1230"/>
              </w:tabs>
              <w:ind w:left="-30" w:right="150"/>
              <w:jc w:val="center"/>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2F0FE553" w14:textId="2EB22C88" w:rsidR="00E268E9" w:rsidRPr="000A6877" w:rsidRDefault="00E268E9" w:rsidP="00E268E9">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2</w:t>
            </w:r>
            <w:r w:rsidRPr="000A6877">
              <w:rPr>
                <w:rFonts w:ascii="Angsana New" w:hAnsi="Angsana New" w:cs="Angsana New"/>
                <w:snapToGrid w:val="0"/>
                <w:sz w:val="24"/>
                <w:szCs w:val="24"/>
                <w:lang w:eastAsia="th-TH"/>
              </w:rPr>
              <w:t>,</w:t>
            </w:r>
            <w:r>
              <w:rPr>
                <w:rFonts w:ascii="Angsana New" w:hAnsi="Angsana New" w:cs="Angsana New"/>
                <w:snapToGrid w:val="0"/>
                <w:sz w:val="24"/>
                <w:szCs w:val="24"/>
                <w:lang w:eastAsia="th-TH"/>
              </w:rPr>
              <w:t>768</w:t>
            </w:r>
            <w:r w:rsidRPr="000A6877">
              <w:rPr>
                <w:rFonts w:ascii="Angsana New" w:hAnsi="Angsana New" w:cs="Angsana New"/>
                <w:snapToGrid w:val="0"/>
                <w:sz w:val="24"/>
                <w:szCs w:val="24"/>
                <w:lang w:eastAsia="th-TH"/>
              </w:rPr>
              <w:t>,</w:t>
            </w:r>
            <w:r>
              <w:rPr>
                <w:rFonts w:ascii="Angsana New" w:hAnsi="Angsana New" w:cs="Angsana New"/>
                <w:snapToGrid w:val="0"/>
                <w:sz w:val="24"/>
                <w:szCs w:val="24"/>
                <w:lang w:eastAsia="th-TH"/>
              </w:rPr>
              <w:t>277</w:t>
            </w:r>
          </w:p>
        </w:tc>
      </w:tr>
    </w:tbl>
    <w:p w14:paraId="6D4BD691" w14:textId="77777777" w:rsidR="002F585B" w:rsidRPr="002F585B" w:rsidRDefault="002F585B" w:rsidP="003F4628">
      <w:pPr>
        <w:ind w:left="426" w:firstLine="720"/>
        <w:jc w:val="thaiDistribute"/>
        <w:rPr>
          <w:rFonts w:ascii="Angsana New" w:hAnsi="Angsana New" w:cs="Angsana New"/>
          <w:sz w:val="16"/>
          <w:szCs w:val="16"/>
        </w:rPr>
      </w:pPr>
    </w:p>
    <w:tbl>
      <w:tblPr>
        <w:tblW w:w="9480" w:type="dxa"/>
        <w:tblInd w:w="450" w:type="dxa"/>
        <w:tblLayout w:type="fixed"/>
        <w:tblCellMar>
          <w:left w:w="30" w:type="dxa"/>
          <w:right w:w="30" w:type="dxa"/>
        </w:tblCellMar>
        <w:tblLook w:val="0000" w:firstRow="0" w:lastRow="0" w:firstColumn="0" w:lastColumn="0" w:noHBand="0" w:noVBand="0"/>
      </w:tblPr>
      <w:tblGrid>
        <w:gridCol w:w="2910"/>
        <w:gridCol w:w="90"/>
        <w:gridCol w:w="1590"/>
        <w:gridCol w:w="120"/>
        <w:gridCol w:w="1530"/>
        <w:gridCol w:w="90"/>
        <w:gridCol w:w="1530"/>
        <w:gridCol w:w="90"/>
        <w:gridCol w:w="1530"/>
      </w:tblGrid>
      <w:tr w:rsidR="002F585B" w:rsidRPr="000A6877" w14:paraId="43A14562" w14:textId="77777777">
        <w:trPr>
          <w:cantSplit/>
        </w:trPr>
        <w:tc>
          <w:tcPr>
            <w:tcW w:w="2910" w:type="dxa"/>
          </w:tcPr>
          <w:p w14:paraId="15A28001"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1615677B"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4E2F873D" w14:textId="77777777" w:rsidR="002F585B" w:rsidRPr="000A6877" w:rsidRDefault="002F585B">
            <w:pPr>
              <w:ind w:right="-5"/>
              <w:jc w:val="center"/>
              <w:rPr>
                <w:rFonts w:ascii="Angsana New" w:hAnsi="Angsana New" w:cs="Angsana New"/>
                <w:sz w:val="24"/>
                <w:szCs w:val="24"/>
                <w:cs/>
              </w:rPr>
            </w:pPr>
          </w:p>
        </w:tc>
        <w:tc>
          <w:tcPr>
            <w:tcW w:w="90" w:type="dxa"/>
          </w:tcPr>
          <w:p w14:paraId="106419C9" w14:textId="77777777" w:rsidR="002F585B" w:rsidRPr="000A6877" w:rsidRDefault="002F585B">
            <w:pPr>
              <w:ind w:right="-5"/>
              <w:jc w:val="center"/>
              <w:rPr>
                <w:rFonts w:ascii="Angsana New" w:hAnsi="Angsana New" w:cs="Angsana New"/>
                <w:sz w:val="24"/>
                <w:szCs w:val="24"/>
              </w:rPr>
            </w:pPr>
          </w:p>
        </w:tc>
        <w:tc>
          <w:tcPr>
            <w:tcW w:w="3150" w:type="dxa"/>
            <w:gridSpan w:val="3"/>
          </w:tcPr>
          <w:p w14:paraId="6B3DF9B3" w14:textId="77777777" w:rsidR="002F585B" w:rsidRPr="000A6877" w:rsidRDefault="002F585B">
            <w:pPr>
              <w:ind w:right="95"/>
              <w:jc w:val="right"/>
              <w:rPr>
                <w:rFonts w:ascii="Angsana New" w:hAnsi="Angsana New" w:cs="Angsana New"/>
                <w:sz w:val="24"/>
                <w:szCs w:val="24"/>
              </w:rPr>
            </w:pPr>
            <w:r w:rsidRPr="000A6877">
              <w:rPr>
                <w:rFonts w:ascii="Angsana New" w:hAnsi="Angsana New" w:cs="Angsana New"/>
                <w:sz w:val="24"/>
                <w:szCs w:val="24"/>
                <w:cs/>
              </w:rPr>
              <w:t>(หน่วย : พันบาท)</w:t>
            </w:r>
          </w:p>
        </w:tc>
      </w:tr>
      <w:tr w:rsidR="002F585B" w:rsidRPr="000A6877" w14:paraId="5F3BC31E" w14:textId="77777777">
        <w:trPr>
          <w:cantSplit/>
        </w:trPr>
        <w:tc>
          <w:tcPr>
            <w:tcW w:w="2910" w:type="dxa"/>
          </w:tcPr>
          <w:p w14:paraId="1CEF9619"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2E5DFA3A"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66553EF0" w14:textId="77777777" w:rsidR="002F585B" w:rsidRPr="000A6877" w:rsidRDefault="002F585B">
            <w:pPr>
              <w:ind w:right="-5"/>
              <w:jc w:val="center"/>
              <w:rPr>
                <w:rFonts w:ascii="Angsana New" w:hAnsi="Angsana New" w:cs="Angsana New"/>
                <w:sz w:val="24"/>
                <w:szCs w:val="24"/>
              </w:rPr>
            </w:pPr>
            <w:r w:rsidRPr="000A6877">
              <w:rPr>
                <w:rFonts w:ascii="Angsana New" w:hAnsi="Angsana New" w:cs="Angsana New"/>
                <w:sz w:val="24"/>
                <w:szCs w:val="24"/>
                <w:cs/>
              </w:rPr>
              <w:t xml:space="preserve">บริษัท อีสเทิร์น เพาเวอร์ </w:t>
            </w:r>
          </w:p>
        </w:tc>
        <w:tc>
          <w:tcPr>
            <w:tcW w:w="90" w:type="dxa"/>
          </w:tcPr>
          <w:p w14:paraId="6F5C5C0B" w14:textId="77777777" w:rsidR="002F585B" w:rsidRPr="000A6877" w:rsidRDefault="002F585B">
            <w:pPr>
              <w:ind w:right="-5"/>
              <w:jc w:val="center"/>
              <w:rPr>
                <w:rFonts w:ascii="Angsana New" w:hAnsi="Angsana New" w:cs="Angsana New"/>
                <w:sz w:val="24"/>
                <w:szCs w:val="24"/>
              </w:rPr>
            </w:pPr>
          </w:p>
        </w:tc>
        <w:tc>
          <w:tcPr>
            <w:tcW w:w="3150" w:type="dxa"/>
            <w:gridSpan w:val="3"/>
          </w:tcPr>
          <w:p w14:paraId="4544108D" w14:textId="77777777" w:rsidR="002F585B" w:rsidRPr="000A6877" w:rsidRDefault="002F585B">
            <w:pPr>
              <w:ind w:right="-5"/>
              <w:jc w:val="center"/>
              <w:rPr>
                <w:rFonts w:ascii="Angsana New" w:hAnsi="Angsana New" w:cs="Angsana New"/>
                <w:snapToGrid w:val="0"/>
                <w:sz w:val="24"/>
                <w:szCs w:val="24"/>
                <w:cs/>
                <w:lang w:eastAsia="th-TH"/>
              </w:rPr>
            </w:pPr>
            <w:r w:rsidRPr="000A6877">
              <w:rPr>
                <w:rFonts w:ascii="Angsana New" w:hAnsi="Angsana New" w:cs="Angsana New"/>
                <w:sz w:val="24"/>
                <w:szCs w:val="24"/>
              </w:rPr>
              <w:t>Theun Hinboun</w:t>
            </w:r>
          </w:p>
        </w:tc>
      </w:tr>
      <w:tr w:rsidR="002F585B" w:rsidRPr="000A6877" w14:paraId="565F4C6F" w14:textId="77777777">
        <w:trPr>
          <w:cantSplit/>
        </w:trPr>
        <w:tc>
          <w:tcPr>
            <w:tcW w:w="2910" w:type="dxa"/>
          </w:tcPr>
          <w:p w14:paraId="12B94432"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6879F406"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29937D6C" w14:textId="77777777" w:rsidR="002F585B" w:rsidRPr="000A6877" w:rsidRDefault="002F585B">
            <w:pPr>
              <w:ind w:right="-5"/>
              <w:jc w:val="center"/>
              <w:rPr>
                <w:rFonts w:ascii="Angsana New" w:hAnsi="Angsana New" w:cs="Angsana New"/>
                <w:sz w:val="24"/>
                <w:szCs w:val="24"/>
              </w:rPr>
            </w:pPr>
            <w:r w:rsidRPr="000A6877">
              <w:rPr>
                <w:rFonts w:ascii="Angsana New" w:hAnsi="Angsana New" w:cs="Angsana New"/>
                <w:sz w:val="24"/>
                <w:szCs w:val="24"/>
                <w:cs/>
              </w:rPr>
              <w:t xml:space="preserve">แอนด์ อิเล็คทริค จำกัด </w:t>
            </w:r>
          </w:p>
        </w:tc>
        <w:tc>
          <w:tcPr>
            <w:tcW w:w="90" w:type="dxa"/>
          </w:tcPr>
          <w:p w14:paraId="1A3F59A6" w14:textId="77777777" w:rsidR="002F585B" w:rsidRPr="000A6877" w:rsidRDefault="002F585B">
            <w:pPr>
              <w:ind w:right="-5"/>
              <w:jc w:val="center"/>
              <w:rPr>
                <w:rFonts w:ascii="Angsana New" w:hAnsi="Angsana New" w:cs="Angsana New"/>
                <w:sz w:val="24"/>
                <w:szCs w:val="24"/>
              </w:rPr>
            </w:pPr>
          </w:p>
        </w:tc>
        <w:tc>
          <w:tcPr>
            <w:tcW w:w="3150" w:type="dxa"/>
            <w:gridSpan w:val="3"/>
          </w:tcPr>
          <w:p w14:paraId="0B5EFEBD" w14:textId="77777777" w:rsidR="002F585B" w:rsidRPr="000A6877" w:rsidRDefault="002F585B">
            <w:pPr>
              <w:ind w:right="-5"/>
              <w:jc w:val="center"/>
              <w:rPr>
                <w:rFonts w:ascii="Angsana New" w:hAnsi="Angsana New" w:cs="Angsana New"/>
                <w:snapToGrid w:val="0"/>
                <w:sz w:val="24"/>
                <w:szCs w:val="24"/>
                <w:u w:val="single"/>
                <w:cs/>
                <w:lang w:eastAsia="th-TH"/>
              </w:rPr>
            </w:pPr>
            <w:r w:rsidRPr="000A6877">
              <w:rPr>
                <w:rFonts w:ascii="Angsana New" w:hAnsi="Angsana New" w:cs="Angsana New"/>
                <w:sz w:val="24"/>
                <w:szCs w:val="24"/>
              </w:rPr>
              <w:t>Power Co</w:t>
            </w:r>
            <w:r w:rsidRPr="000A6877">
              <w:rPr>
                <w:rFonts w:ascii="Angsana New" w:hAnsi="Angsana New" w:cs="Angsana New"/>
                <w:sz w:val="24"/>
                <w:szCs w:val="24"/>
                <w:cs/>
              </w:rPr>
              <w:t>.</w:t>
            </w:r>
            <w:r w:rsidRPr="000A6877">
              <w:rPr>
                <w:rFonts w:ascii="Angsana New" w:hAnsi="Angsana New" w:cs="Angsana New"/>
                <w:sz w:val="24"/>
                <w:szCs w:val="24"/>
              </w:rPr>
              <w:t>, Ltd</w:t>
            </w:r>
            <w:r w:rsidRPr="000A6877">
              <w:rPr>
                <w:rFonts w:ascii="Angsana New" w:hAnsi="Angsana New" w:cs="Angsana New"/>
                <w:sz w:val="24"/>
                <w:szCs w:val="24"/>
                <w:cs/>
              </w:rPr>
              <w:t>.</w:t>
            </w:r>
          </w:p>
        </w:tc>
      </w:tr>
      <w:tr w:rsidR="00560E6B" w:rsidRPr="000A6877" w14:paraId="30687FB9" w14:textId="77777777">
        <w:trPr>
          <w:cantSplit/>
        </w:trPr>
        <w:tc>
          <w:tcPr>
            <w:tcW w:w="2910" w:type="dxa"/>
          </w:tcPr>
          <w:p w14:paraId="21042BDF" w14:textId="77777777" w:rsidR="00560E6B" w:rsidRPr="000A6877" w:rsidRDefault="00560E6B" w:rsidP="00560E6B">
            <w:pPr>
              <w:ind w:left="60"/>
              <w:jc w:val="both"/>
              <w:rPr>
                <w:rFonts w:ascii="Angsana New" w:hAnsi="Angsana New" w:cs="Angsana New"/>
                <w:sz w:val="24"/>
                <w:szCs w:val="24"/>
                <w:cs/>
              </w:rPr>
            </w:pPr>
          </w:p>
        </w:tc>
        <w:tc>
          <w:tcPr>
            <w:tcW w:w="90" w:type="dxa"/>
          </w:tcPr>
          <w:p w14:paraId="3813D2EB" w14:textId="77777777" w:rsidR="00560E6B" w:rsidRPr="000A6877" w:rsidRDefault="00560E6B" w:rsidP="00560E6B">
            <w:pPr>
              <w:ind w:left="-30" w:right="395"/>
              <w:jc w:val="right"/>
              <w:rPr>
                <w:rFonts w:ascii="Angsana New" w:hAnsi="Angsana New" w:cs="Angsana New"/>
                <w:snapToGrid w:val="0"/>
                <w:sz w:val="24"/>
                <w:szCs w:val="24"/>
                <w:cs/>
                <w:lang w:eastAsia="th-TH"/>
              </w:rPr>
            </w:pPr>
          </w:p>
        </w:tc>
        <w:tc>
          <w:tcPr>
            <w:tcW w:w="1590" w:type="dxa"/>
          </w:tcPr>
          <w:p w14:paraId="6B8F5118" w14:textId="0AC2FC1D" w:rsidR="00560E6B" w:rsidRPr="000A6877" w:rsidRDefault="00560E6B" w:rsidP="00560E6B">
            <w:pPr>
              <w:ind w:left="-30"/>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cs/>
                <w:lang w:eastAsia="th-TH"/>
              </w:rPr>
              <w:t>สำหรับ</w:t>
            </w:r>
            <w:r>
              <w:rPr>
                <w:rFonts w:ascii="Angsana New" w:hAnsi="Angsana New" w:cs="Angsana New" w:hint="cs"/>
                <w:snapToGrid w:val="0"/>
                <w:sz w:val="24"/>
                <w:szCs w:val="24"/>
                <w:cs/>
                <w:lang w:eastAsia="th-TH"/>
              </w:rPr>
              <w:t>ปีสิ้นสุดวันที่</w:t>
            </w:r>
          </w:p>
        </w:tc>
        <w:tc>
          <w:tcPr>
            <w:tcW w:w="120" w:type="dxa"/>
          </w:tcPr>
          <w:p w14:paraId="7426E9BF" w14:textId="77777777" w:rsidR="00560E6B" w:rsidRPr="000A6877" w:rsidRDefault="00560E6B" w:rsidP="00560E6B">
            <w:pPr>
              <w:tabs>
                <w:tab w:val="left" w:pos="1267"/>
              </w:tabs>
              <w:ind w:right="150"/>
              <w:jc w:val="center"/>
              <w:rPr>
                <w:rFonts w:ascii="Angsana New" w:hAnsi="Angsana New" w:cs="Angsana New"/>
                <w:snapToGrid w:val="0"/>
                <w:sz w:val="24"/>
                <w:szCs w:val="24"/>
                <w:cs/>
                <w:lang w:eastAsia="th-TH"/>
              </w:rPr>
            </w:pPr>
          </w:p>
        </w:tc>
        <w:tc>
          <w:tcPr>
            <w:tcW w:w="1530" w:type="dxa"/>
          </w:tcPr>
          <w:p w14:paraId="13E2311C" w14:textId="5BD9BE3B" w:rsidR="00560E6B" w:rsidRPr="000A6877" w:rsidRDefault="00560E6B" w:rsidP="00560E6B">
            <w:pPr>
              <w:ind w:left="-30" w:right="90"/>
              <w:jc w:val="right"/>
              <w:rPr>
                <w:rFonts w:ascii="Angsana New" w:hAnsi="Angsana New" w:cs="Angsana New"/>
                <w:snapToGrid w:val="0"/>
                <w:sz w:val="24"/>
                <w:szCs w:val="24"/>
                <w:u w:val="single"/>
                <w:lang w:eastAsia="th-TH"/>
              </w:rPr>
            </w:pPr>
            <w:r w:rsidRPr="000A6877">
              <w:rPr>
                <w:rFonts w:ascii="Angsana New" w:hAnsi="Angsana New" w:cs="Angsana New"/>
                <w:snapToGrid w:val="0"/>
                <w:sz w:val="24"/>
                <w:szCs w:val="24"/>
                <w:cs/>
                <w:lang w:eastAsia="th-TH"/>
              </w:rPr>
              <w:t>สำหรับงวดตั้งแต่วันที่</w:t>
            </w:r>
          </w:p>
        </w:tc>
        <w:tc>
          <w:tcPr>
            <w:tcW w:w="90" w:type="dxa"/>
          </w:tcPr>
          <w:p w14:paraId="6782C83A" w14:textId="77777777" w:rsidR="00560E6B" w:rsidRPr="000A6877" w:rsidRDefault="00560E6B" w:rsidP="00560E6B">
            <w:pPr>
              <w:tabs>
                <w:tab w:val="left" w:pos="1140"/>
                <w:tab w:val="left" w:pos="1230"/>
              </w:tabs>
              <w:ind w:left="-30" w:right="150"/>
              <w:jc w:val="center"/>
              <w:rPr>
                <w:rFonts w:ascii="Angsana New" w:hAnsi="Angsana New" w:cs="Angsana New"/>
                <w:snapToGrid w:val="0"/>
                <w:sz w:val="24"/>
                <w:szCs w:val="24"/>
                <w:lang w:eastAsia="th-TH"/>
              </w:rPr>
            </w:pPr>
          </w:p>
        </w:tc>
        <w:tc>
          <w:tcPr>
            <w:tcW w:w="3150" w:type="dxa"/>
            <w:gridSpan w:val="3"/>
          </w:tcPr>
          <w:p w14:paraId="1F4836BC" w14:textId="77777777" w:rsidR="00560E6B" w:rsidRPr="000A6877" w:rsidRDefault="00560E6B" w:rsidP="00560E6B">
            <w:pPr>
              <w:tabs>
                <w:tab w:val="left" w:pos="1140"/>
                <w:tab w:val="left" w:pos="1230"/>
              </w:tabs>
              <w:ind w:left="-30" w:right="150"/>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cs/>
                <w:lang w:eastAsia="th-TH"/>
              </w:rPr>
              <w:t xml:space="preserve">สำหรับปีสิ้นสุดวันที่ </w:t>
            </w:r>
            <w:r w:rsidRPr="000A6877">
              <w:rPr>
                <w:rFonts w:ascii="Angsana New" w:hAnsi="Angsana New" w:cs="Angsana New"/>
                <w:snapToGrid w:val="0"/>
                <w:sz w:val="24"/>
                <w:szCs w:val="24"/>
                <w:lang w:eastAsia="th-TH"/>
              </w:rPr>
              <w:t xml:space="preserve">31 </w:t>
            </w:r>
            <w:r w:rsidRPr="000A6877">
              <w:rPr>
                <w:rFonts w:ascii="Angsana New" w:hAnsi="Angsana New" w:cs="Angsana New"/>
                <w:snapToGrid w:val="0"/>
                <w:sz w:val="24"/>
                <w:szCs w:val="24"/>
                <w:cs/>
                <w:lang w:eastAsia="th-TH"/>
              </w:rPr>
              <w:t>ธันวาคม</w:t>
            </w:r>
          </w:p>
        </w:tc>
      </w:tr>
      <w:tr w:rsidR="00560E6B" w:rsidRPr="000A6877" w14:paraId="48EB7B30" w14:textId="77777777">
        <w:trPr>
          <w:cantSplit/>
        </w:trPr>
        <w:tc>
          <w:tcPr>
            <w:tcW w:w="2910" w:type="dxa"/>
          </w:tcPr>
          <w:p w14:paraId="33F8A33D" w14:textId="77777777" w:rsidR="00560E6B" w:rsidRPr="000A6877" w:rsidRDefault="00560E6B" w:rsidP="00560E6B">
            <w:pPr>
              <w:ind w:left="60"/>
              <w:jc w:val="both"/>
              <w:rPr>
                <w:rFonts w:ascii="Angsana New" w:hAnsi="Angsana New" w:cs="Angsana New"/>
                <w:sz w:val="24"/>
                <w:szCs w:val="24"/>
                <w:cs/>
              </w:rPr>
            </w:pPr>
          </w:p>
        </w:tc>
        <w:tc>
          <w:tcPr>
            <w:tcW w:w="90" w:type="dxa"/>
          </w:tcPr>
          <w:p w14:paraId="649B3C7D" w14:textId="77777777" w:rsidR="00560E6B" w:rsidRPr="000A6877" w:rsidRDefault="00560E6B" w:rsidP="00560E6B">
            <w:pPr>
              <w:ind w:left="-30" w:right="395"/>
              <w:jc w:val="right"/>
              <w:rPr>
                <w:rFonts w:ascii="Angsana New" w:hAnsi="Angsana New" w:cs="Angsana New"/>
                <w:snapToGrid w:val="0"/>
                <w:sz w:val="24"/>
                <w:szCs w:val="24"/>
                <w:cs/>
                <w:lang w:eastAsia="th-TH"/>
              </w:rPr>
            </w:pPr>
          </w:p>
        </w:tc>
        <w:tc>
          <w:tcPr>
            <w:tcW w:w="1590" w:type="dxa"/>
          </w:tcPr>
          <w:p w14:paraId="076C98E1" w14:textId="65A8A00D" w:rsidR="00560E6B" w:rsidRPr="000A6877" w:rsidRDefault="00560E6B" w:rsidP="00560E6B">
            <w:pPr>
              <w:ind w:left="-30" w:right="150"/>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cs/>
                <w:lang w:eastAsia="th-TH"/>
              </w:rPr>
              <w:t xml:space="preserve"> </w:t>
            </w:r>
            <w:r>
              <w:rPr>
                <w:rFonts w:ascii="Angsana New" w:hAnsi="Angsana New" w:cs="Angsana New"/>
                <w:snapToGrid w:val="0"/>
                <w:sz w:val="24"/>
                <w:szCs w:val="24"/>
                <w:u w:val="single"/>
                <w:lang w:eastAsia="th-TH"/>
              </w:rPr>
              <w:t xml:space="preserve">31 </w:t>
            </w:r>
            <w:r>
              <w:rPr>
                <w:rFonts w:ascii="Angsana New" w:hAnsi="Angsana New" w:cs="Angsana New" w:hint="cs"/>
                <w:snapToGrid w:val="0"/>
                <w:sz w:val="24"/>
                <w:szCs w:val="24"/>
                <w:u w:val="single"/>
                <w:cs/>
                <w:lang w:eastAsia="th-TH"/>
              </w:rPr>
              <w:t>ธันวาคม</w:t>
            </w:r>
            <w:r w:rsidRPr="000A6877">
              <w:rPr>
                <w:rFonts w:ascii="Angsana New" w:hAnsi="Angsana New" w:cs="Angsana New"/>
                <w:snapToGrid w:val="0"/>
                <w:sz w:val="24"/>
                <w:szCs w:val="24"/>
                <w:u w:val="single"/>
                <w:cs/>
                <w:lang w:eastAsia="th-TH"/>
              </w:rPr>
              <w:t xml:space="preserve"> </w:t>
            </w:r>
            <w:r w:rsidRPr="000A6877">
              <w:rPr>
                <w:rFonts w:ascii="Angsana New" w:hAnsi="Angsana New" w:cs="Angsana New"/>
                <w:snapToGrid w:val="0"/>
                <w:sz w:val="24"/>
                <w:szCs w:val="24"/>
                <w:u w:val="single"/>
                <w:lang w:eastAsia="th-TH"/>
              </w:rPr>
              <w:t>256</w:t>
            </w:r>
            <w:r>
              <w:rPr>
                <w:rFonts w:ascii="Angsana New" w:hAnsi="Angsana New" w:cs="Angsana New"/>
                <w:snapToGrid w:val="0"/>
                <w:sz w:val="24"/>
                <w:szCs w:val="24"/>
                <w:u w:val="single"/>
                <w:lang w:eastAsia="th-TH"/>
              </w:rPr>
              <w:t>8</w:t>
            </w:r>
          </w:p>
        </w:tc>
        <w:tc>
          <w:tcPr>
            <w:tcW w:w="120" w:type="dxa"/>
          </w:tcPr>
          <w:p w14:paraId="6C31B498" w14:textId="77777777" w:rsidR="00560E6B" w:rsidRPr="000A6877" w:rsidRDefault="00560E6B" w:rsidP="00560E6B">
            <w:pPr>
              <w:tabs>
                <w:tab w:val="left" w:pos="1267"/>
              </w:tabs>
              <w:ind w:right="150"/>
              <w:jc w:val="center"/>
              <w:rPr>
                <w:rFonts w:ascii="Angsana New" w:hAnsi="Angsana New" w:cs="Angsana New"/>
                <w:snapToGrid w:val="0"/>
                <w:sz w:val="24"/>
                <w:szCs w:val="24"/>
                <w:cs/>
                <w:lang w:eastAsia="th-TH"/>
              </w:rPr>
            </w:pPr>
          </w:p>
        </w:tc>
        <w:tc>
          <w:tcPr>
            <w:tcW w:w="1530" w:type="dxa"/>
          </w:tcPr>
          <w:p w14:paraId="4B864995" w14:textId="141F7E45" w:rsidR="00560E6B" w:rsidRPr="000A6877" w:rsidRDefault="00560E6B" w:rsidP="00560E6B">
            <w:pPr>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1</w:t>
            </w:r>
            <w:r w:rsidRPr="000A6877">
              <w:rPr>
                <w:rFonts w:ascii="Angsana New" w:hAnsi="Angsana New" w:cs="Angsana New"/>
                <w:snapToGrid w:val="0"/>
                <w:sz w:val="24"/>
                <w:szCs w:val="24"/>
                <w:cs/>
                <w:lang w:eastAsia="th-TH"/>
              </w:rPr>
              <w:t xml:space="preserve"> มกราคม </w:t>
            </w:r>
            <w:r w:rsidRPr="000A6877">
              <w:rPr>
                <w:rFonts w:ascii="Angsana New" w:hAnsi="Angsana New" w:cs="Angsana New"/>
                <w:snapToGrid w:val="0"/>
                <w:sz w:val="24"/>
                <w:szCs w:val="24"/>
                <w:lang w:eastAsia="th-TH"/>
              </w:rPr>
              <w:t>2567</w:t>
            </w:r>
          </w:p>
          <w:p w14:paraId="79C1C865" w14:textId="77777777" w:rsidR="00560E6B" w:rsidRPr="000A6877" w:rsidRDefault="00560E6B" w:rsidP="00560E6B">
            <w:pPr>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 xml:space="preserve">สิ้นสุดวันที่ </w:t>
            </w:r>
          </w:p>
          <w:p w14:paraId="49EA28A6" w14:textId="1A31C0C8" w:rsidR="00560E6B" w:rsidRPr="000A6877" w:rsidRDefault="00560E6B" w:rsidP="00560E6B">
            <w:pPr>
              <w:ind w:left="-30" w:right="150"/>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u w:val="single"/>
                <w:lang w:eastAsia="th-TH"/>
              </w:rPr>
              <w:t xml:space="preserve">24 </w:t>
            </w:r>
            <w:r w:rsidRPr="000A6877">
              <w:rPr>
                <w:rFonts w:ascii="Angsana New" w:hAnsi="Angsana New" w:cs="Angsana New"/>
                <w:snapToGrid w:val="0"/>
                <w:sz w:val="24"/>
                <w:szCs w:val="24"/>
                <w:u w:val="single"/>
                <w:cs/>
                <w:lang w:eastAsia="th-TH"/>
              </w:rPr>
              <w:t xml:space="preserve">มิถุนายน </w:t>
            </w:r>
            <w:r w:rsidRPr="000A6877">
              <w:rPr>
                <w:rFonts w:ascii="Angsana New" w:hAnsi="Angsana New" w:cs="Angsana New"/>
                <w:snapToGrid w:val="0"/>
                <w:sz w:val="24"/>
                <w:szCs w:val="24"/>
                <w:u w:val="single"/>
                <w:lang w:eastAsia="th-TH"/>
              </w:rPr>
              <w:t>2567</w:t>
            </w:r>
          </w:p>
        </w:tc>
        <w:tc>
          <w:tcPr>
            <w:tcW w:w="90" w:type="dxa"/>
          </w:tcPr>
          <w:p w14:paraId="372644D8" w14:textId="77777777" w:rsidR="00560E6B" w:rsidRPr="000A6877" w:rsidRDefault="00560E6B" w:rsidP="00560E6B">
            <w:pPr>
              <w:tabs>
                <w:tab w:val="left" w:pos="1140"/>
                <w:tab w:val="left" w:pos="1230"/>
              </w:tabs>
              <w:ind w:left="-30" w:right="150"/>
              <w:jc w:val="center"/>
              <w:rPr>
                <w:rFonts w:ascii="Angsana New" w:hAnsi="Angsana New" w:cs="Angsana New"/>
                <w:snapToGrid w:val="0"/>
                <w:sz w:val="24"/>
                <w:szCs w:val="24"/>
                <w:lang w:eastAsia="th-TH"/>
              </w:rPr>
            </w:pPr>
          </w:p>
        </w:tc>
        <w:tc>
          <w:tcPr>
            <w:tcW w:w="1530" w:type="dxa"/>
          </w:tcPr>
          <w:p w14:paraId="522BD275" w14:textId="77A478A9" w:rsidR="00560E6B" w:rsidRPr="000A6877" w:rsidRDefault="00560E6B" w:rsidP="00560E6B">
            <w:pPr>
              <w:tabs>
                <w:tab w:val="left" w:pos="1140"/>
                <w:tab w:val="left" w:pos="1230"/>
              </w:tabs>
              <w:ind w:left="-30" w:right="150"/>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u w:val="single"/>
                <w:lang w:eastAsia="th-TH"/>
              </w:rPr>
              <w:t>256</w:t>
            </w:r>
            <w:r>
              <w:rPr>
                <w:rFonts w:ascii="Angsana New" w:hAnsi="Angsana New" w:cs="Angsana New"/>
                <w:snapToGrid w:val="0"/>
                <w:sz w:val="24"/>
                <w:szCs w:val="24"/>
                <w:u w:val="single"/>
                <w:lang w:eastAsia="th-TH"/>
              </w:rPr>
              <w:t>8</w:t>
            </w:r>
          </w:p>
        </w:tc>
        <w:tc>
          <w:tcPr>
            <w:tcW w:w="90" w:type="dxa"/>
          </w:tcPr>
          <w:p w14:paraId="7635B0FC" w14:textId="77777777" w:rsidR="00560E6B" w:rsidRPr="000A6877" w:rsidRDefault="00560E6B" w:rsidP="00560E6B">
            <w:pPr>
              <w:tabs>
                <w:tab w:val="left" w:pos="1140"/>
                <w:tab w:val="left" w:pos="1230"/>
              </w:tabs>
              <w:ind w:left="-30" w:right="150"/>
              <w:jc w:val="center"/>
              <w:rPr>
                <w:rFonts w:ascii="Angsana New" w:hAnsi="Angsana New" w:cs="Angsana New"/>
                <w:snapToGrid w:val="0"/>
                <w:sz w:val="24"/>
                <w:szCs w:val="24"/>
                <w:lang w:eastAsia="th-TH"/>
              </w:rPr>
            </w:pPr>
          </w:p>
        </w:tc>
        <w:tc>
          <w:tcPr>
            <w:tcW w:w="1530" w:type="dxa"/>
          </w:tcPr>
          <w:p w14:paraId="04D3B5A0" w14:textId="040AF81F" w:rsidR="00560E6B" w:rsidRPr="000A6877" w:rsidRDefault="00560E6B" w:rsidP="00560E6B">
            <w:pPr>
              <w:tabs>
                <w:tab w:val="left" w:pos="1140"/>
                <w:tab w:val="left" w:pos="1230"/>
              </w:tabs>
              <w:ind w:left="-30" w:right="150"/>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u w:val="single"/>
                <w:lang w:eastAsia="th-TH"/>
              </w:rPr>
              <w:t>256</w:t>
            </w:r>
            <w:r>
              <w:rPr>
                <w:rFonts w:ascii="Angsana New" w:hAnsi="Angsana New" w:cs="Angsana New"/>
                <w:snapToGrid w:val="0"/>
                <w:sz w:val="24"/>
                <w:szCs w:val="24"/>
                <w:u w:val="single"/>
                <w:lang w:eastAsia="th-TH"/>
              </w:rPr>
              <w:t>7</w:t>
            </w:r>
          </w:p>
        </w:tc>
      </w:tr>
      <w:tr w:rsidR="00FD1FD1" w:rsidRPr="000A6877" w14:paraId="3A523F08" w14:textId="77777777">
        <w:trPr>
          <w:cantSplit/>
        </w:trPr>
        <w:tc>
          <w:tcPr>
            <w:tcW w:w="2910" w:type="dxa"/>
          </w:tcPr>
          <w:p w14:paraId="0CE1C5E5" w14:textId="77777777" w:rsidR="00FD1FD1" w:rsidRPr="000A6877" w:rsidRDefault="00FD1FD1" w:rsidP="00FD1FD1">
            <w:pPr>
              <w:ind w:left="60"/>
              <w:jc w:val="both"/>
              <w:rPr>
                <w:rFonts w:ascii="Angsana New" w:hAnsi="Angsana New" w:cs="Angsana New"/>
                <w:sz w:val="24"/>
                <w:szCs w:val="24"/>
                <w:cs/>
              </w:rPr>
            </w:pPr>
            <w:r w:rsidRPr="000A6877">
              <w:rPr>
                <w:rFonts w:ascii="Angsana New" w:hAnsi="Angsana New" w:cs="Angsana New"/>
                <w:sz w:val="24"/>
                <w:szCs w:val="24"/>
                <w:cs/>
              </w:rPr>
              <w:t>กำไร(ขาดทุน)สำหรับปี</w:t>
            </w:r>
          </w:p>
        </w:tc>
        <w:tc>
          <w:tcPr>
            <w:tcW w:w="90" w:type="dxa"/>
          </w:tcPr>
          <w:p w14:paraId="4C71936B" w14:textId="77777777" w:rsidR="00FD1FD1" w:rsidRPr="000A6877" w:rsidRDefault="00FD1FD1" w:rsidP="00FD1FD1">
            <w:pPr>
              <w:ind w:left="-30" w:right="395"/>
              <w:jc w:val="right"/>
              <w:rPr>
                <w:rFonts w:ascii="Angsana New" w:hAnsi="Angsana New" w:cs="Angsana New"/>
                <w:snapToGrid w:val="0"/>
                <w:sz w:val="24"/>
                <w:szCs w:val="24"/>
                <w:cs/>
                <w:lang w:eastAsia="th-TH"/>
              </w:rPr>
            </w:pPr>
          </w:p>
        </w:tc>
        <w:tc>
          <w:tcPr>
            <w:tcW w:w="1590" w:type="dxa"/>
          </w:tcPr>
          <w:p w14:paraId="3C3156AC" w14:textId="111CB210" w:rsidR="00FD1FD1" w:rsidRPr="00FD1FD1" w:rsidRDefault="00FD1FD1" w:rsidP="00FD1FD1">
            <w:pPr>
              <w:tabs>
                <w:tab w:val="left" w:pos="1140"/>
                <w:tab w:val="left" w:pos="1230"/>
              </w:tabs>
              <w:ind w:left="-30" w:right="-21"/>
              <w:jc w:val="center"/>
              <w:rPr>
                <w:rFonts w:ascii="Angsana New" w:hAnsi="Angsana New" w:cs="Angsana New"/>
                <w:snapToGrid w:val="0"/>
                <w:sz w:val="24"/>
                <w:szCs w:val="24"/>
                <w:lang w:eastAsia="th-TH"/>
              </w:rPr>
            </w:pPr>
            <w:r w:rsidRPr="009C2854">
              <w:rPr>
                <w:rFonts w:ascii="Angsana New" w:hAnsi="Angsana New" w:cs="Angsana New"/>
                <w:snapToGrid w:val="0"/>
                <w:sz w:val="24"/>
                <w:szCs w:val="24"/>
                <w:lang w:eastAsia="th-TH"/>
              </w:rPr>
              <w:t>-</w:t>
            </w:r>
          </w:p>
        </w:tc>
        <w:tc>
          <w:tcPr>
            <w:tcW w:w="120" w:type="dxa"/>
          </w:tcPr>
          <w:p w14:paraId="4BD6E66A" w14:textId="77777777" w:rsidR="00FD1FD1" w:rsidRPr="000A6877" w:rsidRDefault="00FD1FD1" w:rsidP="00FD1FD1">
            <w:pPr>
              <w:tabs>
                <w:tab w:val="left" w:pos="1267"/>
              </w:tabs>
              <w:ind w:right="150"/>
              <w:jc w:val="center"/>
              <w:rPr>
                <w:rFonts w:ascii="Angsana New" w:hAnsi="Angsana New" w:cs="Angsana New"/>
                <w:snapToGrid w:val="0"/>
                <w:sz w:val="24"/>
                <w:szCs w:val="24"/>
                <w:cs/>
                <w:lang w:eastAsia="th-TH"/>
              </w:rPr>
            </w:pPr>
          </w:p>
        </w:tc>
        <w:tc>
          <w:tcPr>
            <w:tcW w:w="1530" w:type="dxa"/>
          </w:tcPr>
          <w:p w14:paraId="0E5259DC" w14:textId="4C299C96" w:rsidR="00FD1FD1" w:rsidRPr="000A6877" w:rsidRDefault="00FD1FD1" w:rsidP="00FD1FD1">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10</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487</w:t>
            </w:r>
          </w:p>
        </w:tc>
        <w:tc>
          <w:tcPr>
            <w:tcW w:w="90" w:type="dxa"/>
          </w:tcPr>
          <w:p w14:paraId="084E0F3D" w14:textId="77777777" w:rsidR="00FD1FD1" w:rsidRPr="000A6877" w:rsidRDefault="00FD1FD1" w:rsidP="00FD1FD1">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35AB411F" w14:textId="7A21839D" w:rsidR="00FD1FD1" w:rsidRPr="00E12C73" w:rsidRDefault="00FD1FD1" w:rsidP="00FD1FD1">
            <w:pPr>
              <w:tabs>
                <w:tab w:val="left" w:pos="1140"/>
                <w:tab w:val="left" w:pos="1230"/>
              </w:tabs>
              <w:ind w:left="-30" w:right="150"/>
              <w:jc w:val="right"/>
              <w:rPr>
                <w:rFonts w:ascii="Angsana New" w:hAnsi="Angsana New" w:cs="Angsana New"/>
                <w:snapToGrid w:val="0"/>
                <w:sz w:val="24"/>
                <w:szCs w:val="24"/>
                <w:lang w:eastAsia="th-TH"/>
              </w:rPr>
            </w:pPr>
            <w:r w:rsidRPr="00E12C73">
              <w:rPr>
                <w:rFonts w:ascii="Angsana New" w:hAnsi="Angsana New" w:cs="Angsana New"/>
                <w:snapToGrid w:val="0"/>
                <w:sz w:val="24"/>
                <w:szCs w:val="24"/>
                <w:lang w:eastAsia="th-TH"/>
              </w:rPr>
              <w:t>3,574,065</w:t>
            </w:r>
          </w:p>
        </w:tc>
        <w:tc>
          <w:tcPr>
            <w:tcW w:w="90" w:type="dxa"/>
          </w:tcPr>
          <w:p w14:paraId="05EE1151" w14:textId="77777777" w:rsidR="00FD1FD1" w:rsidRPr="000A6877" w:rsidRDefault="00FD1FD1" w:rsidP="00FD1FD1">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191AF5BE" w14:textId="48FC4DF0" w:rsidR="00FD1FD1" w:rsidRPr="000A6877" w:rsidRDefault="00FD1FD1" w:rsidP="00FD1FD1">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2</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886</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350</w:t>
            </w:r>
          </w:p>
        </w:tc>
      </w:tr>
      <w:tr w:rsidR="00FD1FD1" w:rsidRPr="000A6877" w14:paraId="3D48F359" w14:textId="77777777">
        <w:trPr>
          <w:cantSplit/>
        </w:trPr>
        <w:tc>
          <w:tcPr>
            <w:tcW w:w="2910" w:type="dxa"/>
          </w:tcPr>
          <w:p w14:paraId="0048FAEA" w14:textId="77777777" w:rsidR="00FD1FD1" w:rsidRPr="000A6877" w:rsidRDefault="00FD1FD1" w:rsidP="00FD1FD1">
            <w:pPr>
              <w:ind w:left="60"/>
              <w:jc w:val="both"/>
              <w:rPr>
                <w:rFonts w:ascii="Angsana New" w:hAnsi="Angsana New" w:cs="Angsana New"/>
                <w:sz w:val="24"/>
                <w:szCs w:val="24"/>
                <w:cs/>
              </w:rPr>
            </w:pPr>
            <w:r w:rsidRPr="000A6877">
              <w:rPr>
                <w:rFonts w:ascii="Angsana New" w:hAnsi="Angsana New" w:cs="Angsana New"/>
                <w:sz w:val="24"/>
                <w:szCs w:val="24"/>
                <w:cs/>
              </w:rPr>
              <w:t>สัดส่วนการลงทุน (ร้อยละ)</w:t>
            </w:r>
          </w:p>
        </w:tc>
        <w:tc>
          <w:tcPr>
            <w:tcW w:w="90" w:type="dxa"/>
          </w:tcPr>
          <w:p w14:paraId="0ACE90CB" w14:textId="77777777" w:rsidR="00FD1FD1" w:rsidRPr="000A6877" w:rsidRDefault="00FD1FD1" w:rsidP="00FD1FD1">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tcPr>
          <w:p w14:paraId="31956E8D" w14:textId="14E7CB15" w:rsidR="00FD1FD1" w:rsidRPr="00FD1FD1" w:rsidRDefault="00FD1FD1" w:rsidP="00FD1FD1">
            <w:pPr>
              <w:tabs>
                <w:tab w:val="left" w:pos="1140"/>
                <w:tab w:val="left" w:pos="1230"/>
              </w:tabs>
              <w:ind w:left="-30" w:right="-21"/>
              <w:jc w:val="center"/>
              <w:rPr>
                <w:rFonts w:ascii="Angsana New" w:hAnsi="Angsana New" w:cs="Angsana New"/>
                <w:snapToGrid w:val="0"/>
                <w:sz w:val="24"/>
                <w:szCs w:val="24"/>
                <w:cs/>
                <w:lang w:eastAsia="th-TH"/>
              </w:rPr>
            </w:pPr>
            <w:r w:rsidRPr="009C2854">
              <w:rPr>
                <w:rFonts w:ascii="Angsana New" w:hAnsi="Angsana New" w:cs="Angsana New"/>
                <w:snapToGrid w:val="0"/>
                <w:sz w:val="24"/>
                <w:szCs w:val="24"/>
                <w:lang w:eastAsia="th-TH"/>
              </w:rPr>
              <w:t>-</w:t>
            </w:r>
          </w:p>
        </w:tc>
        <w:tc>
          <w:tcPr>
            <w:tcW w:w="120" w:type="dxa"/>
          </w:tcPr>
          <w:p w14:paraId="4CBEDEEB" w14:textId="77777777" w:rsidR="00FD1FD1" w:rsidRPr="000A6877" w:rsidRDefault="00FD1FD1" w:rsidP="00FD1FD1">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tcPr>
          <w:p w14:paraId="517AC7CE" w14:textId="2171C9B2" w:rsidR="00FD1FD1" w:rsidRPr="000A6877" w:rsidRDefault="00FD1FD1" w:rsidP="00FD1FD1">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32</w:t>
            </w:r>
          </w:p>
        </w:tc>
        <w:tc>
          <w:tcPr>
            <w:tcW w:w="90" w:type="dxa"/>
          </w:tcPr>
          <w:p w14:paraId="6E5017AE" w14:textId="77777777" w:rsidR="00FD1FD1" w:rsidRPr="000A6877" w:rsidRDefault="00FD1FD1" w:rsidP="00FD1FD1">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11A952FE" w14:textId="77777777" w:rsidR="00FD1FD1" w:rsidRPr="00E12C73" w:rsidRDefault="00FD1FD1" w:rsidP="00FD1FD1">
            <w:pPr>
              <w:tabs>
                <w:tab w:val="left" w:pos="1140"/>
                <w:tab w:val="left" w:pos="1230"/>
              </w:tabs>
              <w:ind w:left="-30" w:right="150"/>
              <w:jc w:val="right"/>
              <w:rPr>
                <w:rFonts w:ascii="Angsana New" w:hAnsi="Angsana New" w:cs="Angsana New"/>
                <w:snapToGrid w:val="0"/>
                <w:sz w:val="24"/>
                <w:szCs w:val="24"/>
                <w:lang w:eastAsia="th-TH"/>
              </w:rPr>
            </w:pPr>
            <w:r w:rsidRPr="00E12C73">
              <w:rPr>
                <w:rFonts w:ascii="Angsana New" w:hAnsi="Angsana New" w:cs="Angsana New"/>
                <w:snapToGrid w:val="0"/>
                <w:sz w:val="24"/>
                <w:szCs w:val="24"/>
                <w:lang w:eastAsia="th-TH"/>
              </w:rPr>
              <w:t>20</w:t>
            </w:r>
          </w:p>
        </w:tc>
        <w:tc>
          <w:tcPr>
            <w:tcW w:w="90" w:type="dxa"/>
          </w:tcPr>
          <w:p w14:paraId="27E19997" w14:textId="77777777" w:rsidR="00FD1FD1" w:rsidRPr="000A6877" w:rsidRDefault="00FD1FD1" w:rsidP="00FD1FD1">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14CDFBFE" w14:textId="437BC0CA" w:rsidR="00FD1FD1" w:rsidRPr="000A6877" w:rsidRDefault="00FD1FD1" w:rsidP="00FD1FD1">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20</w:t>
            </w:r>
          </w:p>
        </w:tc>
      </w:tr>
      <w:tr w:rsidR="00FD1FD1" w:rsidRPr="000A6877" w14:paraId="66D7925F" w14:textId="77777777">
        <w:trPr>
          <w:cantSplit/>
        </w:trPr>
        <w:tc>
          <w:tcPr>
            <w:tcW w:w="2910" w:type="dxa"/>
          </w:tcPr>
          <w:p w14:paraId="32AC8063" w14:textId="77777777" w:rsidR="00FD1FD1" w:rsidRPr="000A6877" w:rsidRDefault="00FD1FD1" w:rsidP="00FD1FD1">
            <w:pPr>
              <w:ind w:left="60"/>
              <w:jc w:val="both"/>
              <w:rPr>
                <w:rFonts w:ascii="Angsana New" w:hAnsi="Angsana New" w:cs="Angsana New"/>
                <w:sz w:val="24"/>
                <w:szCs w:val="24"/>
                <w:cs/>
              </w:rPr>
            </w:pPr>
            <w:r w:rsidRPr="000A6877">
              <w:rPr>
                <w:rFonts w:ascii="Angsana New" w:hAnsi="Angsana New" w:cs="Angsana New"/>
                <w:sz w:val="24"/>
                <w:szCs w:val="24"/>
                <w:cs/>
              </w:rPr>
              <w:t>มูลค่าเงินลงทุนตามสัดส่วนการลงทุน</w:t>
            </w:r>
          </w:p>
        </w:tc>
        <w:tc>
          <w:tcPr>
            <w:tcW w:w="90" w:type="dxa"/>
          </w:tcPr>
          <w:p w14:paraId="1EC634C0" w14:textId="77777777" w:rsidR="00FD1FD1" w:rsidRPr="000A6877" w:rsidRDefault="00FD1FD1" w:rsidP="00FD1FD1">
            <w:pPr>
              <w:ind w:left="-30" w:right="395"/>
              <w:jc w:val="right"/>
              <w:rPr>
                <w:rFonts w:ascii="Angsana New" w:hAnsi="Angsana New" w:cs="Angsana New"/>
                <w:snapToGrid w:val="0"/>
                <w:sz w:val="24"/>
                <w:szCs w:val="24"/>
                <w:cs/>
                <w:lang w:eastAsia="th-TH"/>
              </w:rPr>
            </w:pPr>
          </w:p>
        </w:tc>
        <w:tc>
          <w:tcPr>
            <w:tcW w:w="1590" w:type="dxa"/>
          </w:tcPr>
          <w:p w14:paraId="34E27AF9" w14:textId="1B66B21B" w:rsidR="00FD1FD1" w:rsidRPr="00FD1FD1" w:rsidRDefault="00FD1FD1" w:rsidP="00FD1FD1">
            <w:pPr>
              <w:tabs>
                <w:tab w:val="left" w:pos="1140"/>
                <w:tab w:val="left" w:pos="1230"/>
              </w:tabs>
              <w:ind w:left="-30" w:right="-21"/>
              <w:jc w:val="center"/>
              <w:rPr>
                <w:rFonts w:ascii="Angsana New" w:hAnsi="Angsana New" w:cs="Angsana New"/>
                <w:snapToGrid w:val="0"/>
                <w:sz w:val="24"/>
                <w:szCs w:val="24"/>
                <w:lang w:eastAsia="th-TH"/>
              </w:rPr>
            </w:pPr>
            <w:r w:rsidRPr="009C2854">
              <w:rPr>
                <w:rFonts w:ascii="Angsana New" w:hAnsi="Angsana New" w:cs="Angsana New"/>
                <w:snapToGrid w:val="0"/>
                <w:sz w:val="24"/>
                <w:szCs w:val="24"/>
                <w:lang w:eastAsia="th-TH"/>
              </w:rPr>
              <w:t>-</w:t>
            </w:r>
          </w:p>
        </w:tc>
        <w:tc>
          <w:tcPr>
            <w:tcW w:w="120" w:type="dxa"/>
          </w:tcPr>
          <w:p w14:paraId="6F947866" w14:textId="77777777" w:rsidR="00FD1FD1" w:rsidRPr="000A6877" w:rsidRDefault="00FD1FD1" w:rsidP="00FD1FD1">
            <w:pPr>
              <w:tabs>
                <w:tab w:val="left" w:pos="1267"/>
              </w:tabs>
              <w:ind w:right="150"/>
              <w:jc w:val="center"/>
              <w:rPr>
                <w:rFonts w:ascii="Angsana New" w:hAnsi="Angsana New" w:cs="Angsana New"/>
                <w:snapToGrid w:val="0"/>
                <w:sz w:val="24"/>
                <w:szCs w:val="24"/>
                <w:cs/>
                <w:lang w:eastAsia="th-TH"/>
              </w:rPr>
            </w:pPr>
          </w:p>
        </w:tc>
        <w:tc>
          <w:tcPr>
            <w:tcW w:w="1530" w:type="dxa"/>
          </w:tcPr>
          <w:p w14:paraId="2DDBC802" w14:textId="0D83CEEC" w:rsidR="00FD1FD1" w:rsidRPr="000A6877" w:rsidRDefault="00FD1FD1" w:rsidP="00FD1FD1">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3,35</w:t>
            </w:r>
            <w:r>
              <w:rPr>
                <w:rFonts w:ascii="Angsana New" w:hAnsi="Angsana New" w:cs="Angsana New"/>
                <w:snapToGrid w:val="0"/>
                <w:sz w:val="24"/>
                <w:szCs w:val="24"/>
                <w:lang w:eastAsia="th-TH"/>
              </w:rPr>
              <w:t>5</w:t>
            </w:r>
          </w:p>
        </w:tc>
        <w:tc>
          <w:tcPr>
            <w:tcW w:w="90" w:type="dxa"/>
          </w:tcPr>
          <w:p w14:paraId="6394BE61" w14:textId="77777777" w:rsidR="00FD1FD1" w:rsidRPr="000A6877" w:rsidRDefault="00FD1FD1" w:rsidP="00FD1FD1">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5C587E48" w14:textId="23E203B5" w:rsidR="00FD1FD1" w:rsidRPr="00E12C73" w:rsidRDefault="00FD1FD1" w:rsidP="00FD1FD1">
            <w:pPr>
              <w:tabs>
                <w:tab w:val="left" w:pos="1140"/>
                <w:tab w:val="left" w:pos="1230"/>
              </w:tabs>
              <w:ind w:left="-30" w:right="150"/>
              <w:jc w:val="right"/>
              <w:rPr>
                <w:rFonts w:ascii="Angsana New" w:hAnsi="Angsana New" w:cs="Angsana New"/>
                <w:snapToGrid w:val="0"/>
                <w:sz w:val="24"/>
                <w:szCs w:val="24"/>
                <w:lang w:eastAsia="th-TH"/>
              </w:rPr>
            </w:pPr>
            <w:r w:rsidRPr="00E12C73">
              <w:rPr>
                <w:rFonts w:ascii="Angsana New" w:hAnsi="Angsana New" w:cs="Angsana New"/>
                <w:snapToGrid w:val="0"/>
                <w:sz w:val="24"/>
                <w:szCs w:val="24"/>
                <w:lang w:eastAsia="th-TH"/>
              </w:rPr>
              <w:t>714,813</w:t>
            </w:r>
          </w:p>
        </w:tc>
        <w:tc>
          <w:tcPr>
            <w:tcW w:w="90" w:type="dxa"/>
          </w:tcPr>
          <w:p w14:paraId="49F17157" w14:textId="77777777" w:rsidR="00FD1FD1" w:rsidRPr="000A6877" w:rsidRDefault="00FD1FD1" w:rsidP="00FD1FD1">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4E95E0A2" w14:textId="7899C702" w:rsidR="00FD1FD1" w:rsidRPr="000A6877" w:rsidRDefault="00FD1FD1" w:rsidP="00FD1FD1">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577</w:t>
            </w:r>
            <w:r w:rsidRPr="000A6877">
              <w:rPr>
                <w:rFonts w:ascii="Angsana New" w:hAnsi="Angsana New" w:cs="Angsana New" w:hint="cs"/>
                <w:snapToGrid w:val="0"/>
                <w:sz w:val="24"/>
                <w:szCs w:val="24"/>
                <w:cs/>
                <w:lang w:eastAsia="th-TH"/>
              </w:rPr>
              <w:t>,</w:t>
            </w:r>
            <w:r w:rsidRPr="000A6877">
              <w:rPr>
                <w:rFonts w:ascii="Angsana New" w:hAnsi="Angsana New" w:cs="Angsana New"/>
                <w:snapToGrid w:val="0"/>
                <w:sz w:val="24"/>
                <w:szCs w:val="24"/>
                <w:lang w:eastAsia="th-TH"/>
              </w:rPr>
              <w:t>270</w:t>
            </w:r>
          </w:p>
        </w:tc>
      </w:tr>
      <w:tr w:rsidR="00FD1FD1" w:rsidRPr="000A6877" w14:paraId="0299F862" w14:textId="77777777">
        <w:trPr>
          <w:cantSplit/>
        </w:trPr>
        <w:tc>
          <w:tcPr>
            <w:tcW w:w="2910" w:type="dxa"/>
          </w:tcPr>
          <w:p w14:paraId="77173973" w14:textId="77777777" w:rsidR="00FD1FD1" w:rsidRPr="000A6877" w:rsidRDefault="00FD1FD1" w:rsidP="00FD1FD1">
            <w:pPr>
              <w:ind w:left="60"/>
              <w:jc w:val="both"/>
              <w:rPr>
                <w:rFonts w:ascii="Angsana New" w:hAnsi="Angsana New" w:cs="Angsana New"/>
                <w:sz w:val="24"/>
                <w:szCs w:val="24"/>
                <w:cs/>
              </w:rPr>
            </w:pPr>
            <w:r w:rsidRPr="000A6877">
              <w:rPr>
                <w:rFonts w:ascii="Angsana New" w:hAnsi="Angsana New" w:cs="Angsana New"/>
                <w:sz w:val="24"/>
                <w:szCs w:val="24"/>
                <w:cs/>
              </w:rPr>
              <w:t>กำไร</w:t>
            </w:r>
            <w:r w:rsidRPr="000A6877">
              <w:rPr>
                <w:rFonts w:ascii="Angsana New" w:hAnsi="Angsana New" w:cs="Angsana New" w:hint="cs"/>
                <w:sz w:val="24"/>
                <w:szCs w:val="24"/>
                <w:cs/>
              </w:rPr>
              <w:t>ในสินทรัพย์รับรู้ระหว่าง</w:t>
            </w:r>
            <w:r w:rsidRPr="000A6877">
              <w:rPr>
                <w:rFonts w:ascii="Angsana New" w:hAnsi="Angsana New" w:cs="Angsana New"/>
                <w:sz w:val="24"/>
                <w:szCs w:val="24"/>
                <w:cs/>
              </w:rPr>
              <w:t>ปี</w:t>
            </w:r>
          </w:p>
        </w:tc>
        <w:tc>
          <w:tcPr>
            <w:tcW w:w="90" w:type="dxa"/>
          </w:tcPr>
          <w:p w14:paraId="5103E30B" w14:textId="77777777" w:rsidR="00FD1FD1" w:rsidRPr="000A6877" w:rsidRDefault="00FD1FD1" w:rsidP="00FD1FD1">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tcPr>
          <w:p w14:paraId="1D29F6FD" w14:textId="4DCB889B" w:rsidR="00FD1FD1" w:rsidRPr="00560E6B" w:rsidRDefault="00FD1FD1" w:rsidP="00FD1FD1">
            <w:pPr>
              <w:tabs>
                <w:tab w:val="left" w:pos="1140"/>
                <w:tab w:val="left" w:pos="1230"/>
              </w:tabs>
              <w:ind w:left="-30" w:right="-21"/>
              <w:jc w:val="center"/>
              <w:rPr>
                <w:rFonts w:ascii="Angsana New" w:hAnsi="Angsana New" w:cs="Angsana New"/>
                <w:snapToGrid w:val="0"/>
                <w:sz w:val="24"/>
                <w:szCs w:val="24"/>
                <w:highlight w:val="yellow"/>
                <w:cs/>
                <w:lang w:eastAsia="th-TH"/>
              </w:rPr>
            </w:pPr>
            <w:r w:rsidRPr="009C2854">
              <w:rPr>
                <w:rFonts w:ascii="Angsana New" w:hAnsi="Angsana New" w:cs="Angsana New"/>
                <w:snapToGrid w:val="0"/>
                <w:sz w:val="24"/>
                <w:szCs w:val="24"/>
                <w:lang w:eastAsia="th-TH"/>
              </w:rPr>
              <w:t>-</w:t>
            </w:r>
          </w:p>
        </w:tc>
        <w:tc>
          <w:tcPr>
            <w:tcW w:w="120" w:type="dxa"/>
          </w:tcPr>
          <w:p w14:paraId="6DF50127" w14:textId="77777777" w:rsidR="00FD1FD1" w:rsidRPr="000A6877" w:rsidRDefault="00FD1FD1" w:rsidP="00FD1FD1">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tcPr>
          <w:p w14:paraId="6B3A2CAD" w14:textId="3DBA7C3C" w:rsidR="00FD1FD1" w:rsidRPr="000A6877" w:rsidRDefault="00FD1FD1" w:rsidP="00FD1FD1">
            <w:pPr>
              <w:tabs>
                <w:tab w:val="left" w:pos="1140"/>
                <w:tab w:val="left" w:pos="1230"/>
              </w:tabs>
              <w:ind w:left="-30" w:right="-21"/>
              <w:jc w:val="center"/>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w:t>
            </w:r>
          </w:p>
        </w:tc>
        <w:tc>
          <w:tcPr>
            <w:tcW w:w="90" w:type="dxa"/>
          </w:tcPr>
          <w:p w14:paraId="31D0DE43" w14:textId="77777777" w:rsidR="00FD1FD1" w:rsidRPr="000A6877" w:rsidRDefault="00FD1FD1" w:rsidP="00FD1FD1">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34EB7C18" w14:textId="420B0AD5" w:rsidR="00FD1FD1" w:rsidRPr="00E12C73" w:rsidRDefault="00AC5A96" w:rsidP="00AC5A96">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229</w:t>
            </w:r>
          </w:p>
        </w:tc>
        <w:tc>
          <w:tcPr>
            <w:tcW w:w="90" w:type="dxa"/>
          </w:tcPr>
          <w:p w14:paraId="490470B2" w14:textId="77777777" w:rsidR="00FD1FD1" w:rsidRPr="000A6877" w:rsidRDefault="00FD1FD1" w:rsidP="00FD1FD1">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4A643D8C" w14:textId="161883B3" w:rsidR="00FD1FD1" w:rsidRPr="000A6877" w:rsidRDefault="00FD1FD1" w:rsidP="00FD1FD1">
            <w:pPr>
              <w:tabs>
                <w:tab w:val="left" w:pos="1140"/>
                <w:tab w:val="left" w:pos="1230"/>
              </w:tabs>
              <w:ind w:left="-30" w:right="150"/>
              <w:jc w:val="right"/>
              <w:rPr>
                <w:rFonts w:ascii="Angsana New" w:hAnsi="Angsana New" w:cs="Angsana New"/>
                <w:snapToGrid w:val="0"/>
                <w:sz w:val="24"/>
                <w:szCs w:val="24"/>
                <w:lang w:eastAsia="th-TH"/>
              </w:rPr>
            </w:pPr>
            <w:r w:rsidRPr="001623B0">
              <w:rPr>
                <w:rFonts w:ascii="Angsana New" w:hAnsi="Angsana New" w:cs="Angsana New"/>
                <w:snapToGrid w:val="0"/>
                <w:sz w:val="24"/>
                <w:szCs w:val="24"/>
                <w:lang w:eastAsia="th-TH"/>
              </w:rPr>
              <w:t>22</w:t>
            </w:r>
            <w:r>
              <w:rPr>
                <w:rFonts w:ascii="Angsana New" w:hAnsi="Angsana New" w:cs="Angsana New"/>
                <w:snapToGrid w:val="0"/>
                <w:sz w:val="24"/>
                <w:szCs w:val="24"/>
                <w:lang w:eastAsia="th-TH"/>
              </w:rPr>
              <w:t>9</w:t>
            </w:r>
          </w:p>
        </w:tc>
      </w:tr>
      <w:tr w:rsidR="00FD1FD1" w:rsidRPr="000A6877" w14:paraId="5573F25C" w14:textId="77777777">
        <w:trPr>
          <w:cantSplit/>
        </w:trPr>
        <w:tc>
          <w:tcPr>
            <w:tcW w:w="2910" w:type="dxa"/>
          </w:tcPr>
          <w:p w14:paraId="67DA76E1" w14:textId="77777777" w:rsidR="00FD1FD1" w:rsidRPr="000A6877" w:rsidRDefault="00FD1FD1" w:rsidP="00FD1FD1">
            <w:pPr>
              <w:ind w:left="60"/>
              <w:jc w:val="both"/>
              <w:rPr>
                <w:rFonts w:ascii="Angsana New" w:hAnsi="Angsana New" w:cs="Angsana New"/>
                <w:sz w:val="24"/>
                <w:szCs w:val="24"/>
                <w:cs/>
              </w:rPr>
            </w:pPr>
            <w:r w:rsidRPr="000A6877">
              <w:rPr>
                <w:rFonts w:ascii="Angsana New" w:hAnsi="Angsana New" w:cs="Angsana New" w:hint="cs"/>
                <w:sz w:val="24"/>
                <w:szCs w:val="24"/>
                <w:cs/>
              </w:rPr>
              <w:t>ส่วนแบ่งกำไรจากเงินลงทุนในบริษัทร่วม</w:t>
            </w:r>
          </w:p>
        </w:tc>
        <w:tc>
          <w:tcPr>
            <w:tcW w:w="90" w:type="dxa"/>
          </w:tcPr>
          <w:p w14:paraId="430F872F" w14:textId="77777777" w:rsidR="00FD1FD1" w:rsidRPr="000A6877" w:rsidRDefault="00FD1FD1" w:rsidP="00FD1FD1">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tcPr>
          <w:p w14:paraId="45C1E0B4" w14:textId="14447123" w:rsidR="00FD1FD1" w:rsidRPr="00FD1FD1" w:rsidRDefault="00FD1FD1" w:rsidP="00FD1FD1">
            <w:pPr>
              <w:tabs>
                <w:tab w:val="left" w:pos="1140"/>
                <w:tab w:val="left" w:pos="1230"/>
              </w:tabs>
              <w:ind w:left="-30" w:right="-21"/>
              <w:jc w:val="center"/>
              <w:rPr>
                <w:rFonts w:ascii="Angsana New" w:hAnsi="Angsana New" w:cs="Angsana New"/>
                <w:snapToGrid w:val="0"/>
                <w:sz w:val="24"/>
                <w:szCs w:val="24"/>
                <w:cs/>
                <w:lang w:eastAsia="th-TH"/>
              </w:rPr>
            </w:pPr>
            <w:r w:rsidRPr="009C2854">
              <w:rPr>
                <w:rFonts w:ascii="Angsana New" w:hAnsi="Angsana New" w:cs="Angsana New"/>
                <w:snapToGrid w:val="0"/>
                <w:sz w:val="24"/>
                <w:szCs w:val="24"/>
                <w:lang w:eastAsia="th-TH"/>
              </w:rPr>
              <w:t>-</w:t>
            </w:r>
          </w:p>
        </w:tc>
        <w:tc>
          <w:tcPr>
            <w:tcW w:w="120" w:type="dxa"/>
          </w:tcPr>
          <w:p w14:paraId="39D62FEF" w14:textId="77777777" w:rsidR="00FD1FD1" w:rsidRPr="000A6877" w:rsidRDefault="00FD1FD1" w:rsidP="00FD1FD1">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68F9B5CB" w14:textId="5901355E" w:rsidR="00FD1FD1" w:rsidRPr="000A6877" w:rsidRDefault="00FD1FD1" w:rsidP="00FD1FD1">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3,35</w:t>
            </w:r>
            <w:r>
              <w:rPr>
                <w:rFonts w:ascii="Angsana New" w:hAnsi="Angsana New" w:cs="Angsana New"/>
                <w:snapToGrid w:val="0"/>
                <w:sz w:val="24"/>
                <w:szCs w:val="24"/>
                <w:lang w:eastAsia="th-TH"/>
              </w:rPr>
              <w:t>5</w:t>
            </w:r>
          </w:p>
        </w:tc>
        <w:tc>
          <w:tcPr>
            <w:tcW w:w="90" w:type="dxa"/>
          </w:tcPr>
          <w:p w14:paraId="4EC02202" w14:textId="77777777" w:rsidR="00FD1FD1" w:rsidRPr="000A6877" w:rsidRDefault="00FD1FD1" w:rsidP="00FD1FD1">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3BE58AD5" w14:textId="7E0EB4C5" w:rsidR="00FD1FD1" w:rsidRPr="00560E6B" w:rsidRDefault="00FD1FD1" w:rsidP="00FD1FD1">
            <w:pPr>
              <w:tabs>
                <w:tab w:val="left" w:pos="1140"/>
                <w:tab w:val="left" w:pos="1230"/>
              </w:tabs>
              <w:ind w:left="-30" w:right="150"/>
              <w:jc w:val="right"/>
              <w:rPr>
                <w:rFonts w:ascii="Angsana New" w:hAnsi="Angsana New" w:cs="Angsana New"/>
                <w:snapToGrid w:val="0"/>
                <w:sz w:val="24"/>
                <w:szCs w:val="24"/>
                <w:highlight w:val="yellow"/>
                <w:cs/>
                <w:lang w:eastAsia="th-TH"/>
              </w:rPr>
            </w:pPr>
            <w:r w:rsidRPr="00E12C73">
              <w:rPr>
                <w:rFonts w:ascii="Angsana New" w:hAnsi="Angsana New" w:cs="Angsana New"/>
                <w:snapToGrid w:val="0"/>
                <w:sz w:val="24"/>
                <w:szCs w:val="24"/>
                <w:lang w:eastAsia="th-TH"/>
              </w:rPr>
              <w:t>71</w:t>
            </w:r>
            <w:r w:rsidR="00F361BB">
              <w:rPr>
                <w:rFonts w:ascii="Angsana New" w:hAnsi="Angsana New" w:cs="Angsana New"/>
                <w:snapToGrid w:val="0"/>
                <w:sz w:val="24"/>
                <w:szCs w:val="24"/>
                <w:lang w:eastAsia="th-TH"/>
              </w:rPr>
              <w:t>5,042</w:t>
            </w:r>
          </w:p>
        </w:tc>
        <w:tc>
          <w:tcPr>
            <w:tcW w:w="90" w:type="dxa"/>
          </w:tcPr>
          <w:p w14:paraId="700BDAA1" w14:textId="77777777" w:rsidR="00FD1FD1" w:rsidRPr="000A6877" w:rsidRDefault="00FD1FD1" w:rsidP="00FD1FD1">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11CF36BF" w14:textId="060AC764" w:rsidR="00FD1FD1" w:rsidRPr="000A6877" w:rsidRDefault="00FD1FD1" w:rsidP="00FD1FD1">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577</w:t>
            </w:r>
            <w:r w:rsidRPr="000A6877">
              <w:rPr>
                <w:rFonts w:ascii="Angsana New" w:hAnsi="Angsana New" w:cs="Angsana New"/>
                <w:snapToGrid w:val="0"/>
                <w:sz w:val="24"/>
                <w:szCs w:val="24"/>
                <w:lang w:eastAsia="th-TH"/>
              </w:rPr>
              <w:t>,</w:t>
            </w:r>
            <w:r>
              <w:rPr>
                <w:rFonts w:ascii="Angsana New" w:hAnsi="Angsana New" w:cs="Angsana New"/>
                <w:snapToGrid w:val="0"/>
                <w:sz w:val="24"/>
                <w:szCs w:val="24"/>
                <w:lang w:eastAsia="th-TH"/>
              </w:rPr>
              <w:t>499</w:t>
            </w:r>
          </w:p>
        </w:tc>
      </w:tr>
    </w:tbl>
    <w:p w14:paraId="78A37DF1" w14:textId="77777777" w:rsidR="00151F43" w:rsidRDefault="00151F43">
      <w:pPr>
        <w:rPr>
          <w:rFonts w:ascii="Angsana New" w:hAnsi="Angsana New" w:cs="Angsana New"/>
          <w:sz w:val="16"/>
          <w:szCs w:val="16"/>
        </w:rPr>
      </w:pPr>
    </w:p>
    <w:p w14:paraId="6032343E" w14:textId="77777777" w:rsidR="009916DB" w:rsidRDefault="009916DB">
      <w:pPr>
        <w:rPr>
          <w:rFonts w:ascii="Angsana New" w:hAnsi="Angsana New" w:cs="Angsana New"/>
          <w:sz w:val="16"/>
          <w:szCs w:val="16"/>
        </w:rPr>
      </w:pPr>
    </w:p>
    <w:p w14:paraId="2249470F" w14:textId="77777777" w:rsidR="009916DB" w:rsidRPr="00151F43" w:rsidRDefault="009916DB">
      <w:pPr>
        <w:rPr>
          <w:rFonts w:ascii="Angsana New" w:hAnsi="Angsana New" w:cs="Angsana New"/>
          <w:sz w:val="16"/>
          <w:szCs w:val="16"/>
        </w:rPr>
      </w:pPr>
    </w:p>
    <w:tbl>
      <w:tblPr>
        <w:tblW w:w="9480" w:type="dxa"/>
        <w:tblInd w:w="450" w:type="dxa"/>
        <w:tblLayout w:type="fixed"/>
        <w:tblCellMar>
          <w:left w:w="30" w:type="dxa"/>
          <w:right w:w="30" w:type="dxa"/>
        </w:tblCellMar>
        <w:tblLook w:val="0000" w:firstRow="0" w:lastRow="0" w:firstColumn="0" w:lastColumn="0" w:noHBand="0" w:noVBand="0"/>
      </w:tblPr>
      <w:tblGrid>
        <w:gridCol w:w="2910"/>
        <w:gridCol w:w="90"/>
        <w:gridCol w:w="1590"/>
        <w:gridCol w:w="120"/>
        <w:gridCol w:w="1530"/>
        <w:gridCol w:w="90"/>
        <w:gridCol w:w="1530"/>
        <w:gridCol w:w="90"/>
        <w:gridCol w:w="1530"/>
      </w:tblGrid>
      <w:tr w:rsidR="002F585B" w:rsidRPr="000A6877" w14:paraId="79D93E73" w14:textId="77777777">
        <w:trPr>
          <w:cantSplit/>
        </w:trPr>
        <w:tc>
          <w:tcPr>
            <w:tcW w:w="2910" w:type="dxa"/>
          </w:tcPr>
          <w:p w14:paraId="5E2FF3B0"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70A4924F"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748DC5B3" w14:textId="77777777" w:rsidR="002F585B" w:rsidRPr="000A6877" w:rsidRDefault="002F585B">
            <w:pPr>
              <w:ind w:right="-5"/>
              <w:jc w:val="center"/>
              <w:rPr>
                <w:rFonts w:ascii="Angsana New" w:hAnsi="Angsana New" w:cs="Angsana New"/>
                <w:sz w:val="24"/>
                <w:szCs w:val="24"/>
                <w:cs/>
              </w:rPr>
            </w:pPr>
          </w:p>
        </w:tc>
        <w:tc>
          <w:tcPr>
            <w:tcW w:w="90" w:type="dxa"/>
          </w:tcPr>
          <w:p w14:paraId="7DE65E88" w14:textId="77777777" w:rsidR="002F585B" w:rsidRPr="000A6877" w:rsidRDefault="002F585B">
            <w:pPr>
              <w:ind w:right="-5"/>
              <w:jc w:val="center"/>
              <w:rPr>
                <w:rFonts w:ascii="Angsana New" w:hAnsi="Angsana New" w:cs="Angsana New"/>
                <w:sz w:val="24"/>
                <w:szCs w:val="24"/>
              </w:rPr>
            </w:pPr>
          </w:p>
        </w:tc>
        <w:tc>
          <w:tcPr>
            <w:tcW w:w="3150" w:type="dxa"/>
            <w:gridSpan w:val="3"/>
          </w:tcPr>
          <w:p w14:paraId="09C58703" w14:textId="77777777" w:rsidR="002F585B" w:rsidRPr="000A6877" w:rsidRDefault="002F585B">
            <w:pPr>
              <w:ind w:right="95"/>
              <w:jc w:val="right"/>
              <w:rPr>
                <w:rFonts w:ascii="Angsana New" w:hAnsi="Angsana New" w:cs="Angsana New"/>
                <w:sz w:val="24"/>
                <w:szCs w:val="24"/>
              </w:rPr>
            </w:pPr>
            <w:r w:rsidRPr="000A6877">
              <w:rPr>
                <w:rFonts w:ascii="Angsana New" w:hAnsi="Angsana New" w:cs="Angsana New"/>
                <w:sz w:val="24"/>
                <w:szCs w:val="24"/>
                <w:cs/>
              </w:rPr>
              <w:t>(หน่วย : พันบาท)</w:t>
            </w:r>
          </w:p>
        </w:tc>
      </w:tr>
      <w:tr w:rsidR="002F585B" w:rsidRPr="000A6877" w14:paraId="15D678B7" w14:textId="77777777">
        <w:trPr>
          <w:cantSplit/>
        </w:trPr>
        <w:tc>
          <w:tcPr>
            <w:tcW w:w="2910" w:type="dxa"/>
          </w:tcPr>
          <w:p w14:paraId="1E3DC31B"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4272AA11"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43F31E0D" w14:textId="77777777" w:rsidR="002F585B" w:rsidRPr="000A6877" w:rsidRDefault="002F585B">
            <w:pPr>
              <w:ind w:right="-5"/>
              <w:jc w:val="center"/>
              <w:rPr>
                <w:rFonts w:ascii="Angsana New" w:hAnsi="Angsana New" w:cs="Angsana New"/>
                <w:sz w:val="24"/>
                <w:szCs w:val="24"/>
              </w:rPr>
            </w:pPr>
            <w:r w:rsidRPr="000A6877">
              <w:rPr>
                <w:rFonts w:ascii="Angsana New" w:hAnsi="Angsana New" w:cs="Angsana New"/>
                <w:sz w:val="24"/>
                <w:szCs w:val="24"/>
                <w:cs/>
              </w:rPr>
              <w:t xml:space="preserve">บริษัท อีสเทิร์น เพาเวอร์ </w:t>
            </w:r>
          </w:p>
        </w:tc>
        <w:tc>
          <w:tcPr>
            <w:tcW w:w="90" w:type="dxa"/>
          </w:tcPr>
          <w:p w14:paraId="60D4A453" w14:textId="77777777" w:rsidR="002F585B" w:rsidRPr="000A6877" w:rsidRDefault="002F585B">
            <w:pPr>
              <w:ind w:right="-5"/>
              <w:jc w:val="center"/>
              <w:rPr>
                <w:rFonts w:ascii="Angsana New" w:hAnsi="Angsana New" w:cs="Angsana New"/>
                <w:sz w:val="24"/>
                <w:szCs w:val="24"/>
              </w:rPr>
            </w:pPr>
          </w:p>
        </w:tc>
        <w:tc>
          <w:tcPr>
            <w:tcW w:w="3150" w:type="dxa"/>
            <w:gridSpan w:val="3"/>
          </w:tcPr>
          <w:p w14:paraId="58B0E88E" w14:textId="77777777" w:rsidR="002F585B" w:rsidRPr="000A6877" w:rsidRDefault="002F585B">
            <w:pPr>
              <w:ind w:right="-5"/>
              <w:jc w:val="center"/>
              <w:rPr>
                <w:rFonts w:ascii="Angsana New" w:hAnsi="Angsana New" w:cs="Angsana New"/>
                <w:snapToGrid w:val="0"/>
                <w:sz w:val="24"/>
                <w:szCs w:val="24"/>
                <w:cs/>
                <w:lang w:eastAsia="th-TH"/>
              </w:rPr>
            </w:pPr>
            <w:r w:rsidRPr="000A6877">
              <w:rPr>
                <w:rFonts w:ascii="Angsana New" w:hAnsi="Angsana New" w:cs="Angsana New"/>
                <w:sz w:val="24"/>
                <w:szCs w:val="24"/>
              </w:rPr>
              <w:t>Theun Hinboun</w:t>
            </w:r>
          </w:p>
        </w:tc>
      </w:tr>
      <w:tr w:rsidR="002F585B" w:rsidRPr="000A6877" w14:paraId="39960366" w14:textId="77777777">
        <w:trPr>
          <w:cantSplit/>
        </w:trPr>
        <w:tc>
          <w:tcPr>
            <w:tcW w:w="2910" w:type="dxa"/>
          </w:tcPr>
          <w:p w14:paraId="5FE1B1E3" w14:textId="77777777" w:rsidR="002F585B" w:rsidRPr="000A6877" w:rsidRDefault="002F585B">
            <w:pPr>
              <w:rPr>
                <w:rFonts w:ascii="Angsana New" w:hAnsi="Angsana New" w:cs="Angsana New"/>
                <w:snapToGrid w:val="0"/>
                <w:color w:val="000000"/>
                <w:sz w:val="24"/>
                <w:szCs w:val="24"/>
                <w:u w:val="single"/>
                <w:cs/>
                <w:lang w:eastAsia="th-TH"/>
              </w:rPr>
            </w:pPr>
          </w:p>
        </w:tc>
        <w:tc>
          <w:tcPr>
            <w:tcW w:w="90" w:type="dxa"/>
          </w:tcPr>
          <w:p w14:paraId="70722E26" w14:textId="77777777" w:rsidR="002F585B" w:rsidRPr="000A6877" w:rsidRDefault="002F585B">
            <w:pPr>
              <w:ind w:left="-30" w:right="14"/>
              <w:jc w:val="center"/>
              <w:rPr>
                <w:rFonts w:ascii="Angsana New" w:hAnsi="Angsana New" w:cs="Angsana New"/>
                <w:sz w:val="24"/>
                <w:szCs w:val="24"/>
                <w:cs/>
              </w:rPr>
            </w:pPr>
          </w:p>
        </w:tc>
        <w:tc>
          <w:tcPr>
            <w:tcW w:w="3240" w:type="dxa"/>
            <w:gridSpan w:val="3"/>
          </w:tcPr>
          <w:p w14:paraId="67615C17" w14:textId="77777777" w:rsidR="002F585B" w:rsidRPr="000A6877" w:rsidRDefault="002F585B">
            <w:pPr>
              <w:ind w:right="-5"/>
              <w:jc w:val="center"/>
              <w:rPr>
                <w:rFonts w:ascii="Angsana New" w:hAnsi="Angsana New" w:cs="Angsana New"/>
                <w:sz w:val="24"/>
                <w:szCs w:val="24"/>
              </w:rPr>
            </w:pPr>
            <w:r w:rsidRPr="000A6877">
              <w:rPr>
                <w:rFonts w:ascii="Angsana New" w:hAnsi="Angsana New" w:cs="Angsana New"/>
                <w:sz w:val="24"/>
                <w:szCs w:val="24"/>
                <w:cs/>
              </w:rPr>
              <w:t xml:space="preserve">แอนด์ อิเล็คทริค จำกัด </w:t>
            </w:r>
          </w:p>
        </w:tc>
        <w:tc>
          <w:tcPr>
            <w:tcW w:w="90" w:type="dxa"/>
          </w:tcPr>
          <w:p w14:paraId="1D16DAF7" w14:textId="77777777" w:rsidR="002F585B" w:rsidRPr="000A6877" w:rsidRDefault="002F585B">
            <w:pPr>
              <w:ind w:right="-5"/>
              <w:jc w:val="center"/>
              <w:rPr>
                <w:rFonts w:ascii="Angsana New" w:hAnsi="Angsana New" w:cs="Angsana New"/>
                <w:sz w:val="24"/>
                <w:szCs w:val="24"/>
              </w:rPr>
            </w:pPr>
          </w:p>
        </w:tc>
        <w:tc>
          <w:tcPr>
            <w:tcW w:w="3150" w:type="dxa"/>
            <w:gridSpan w:val="3"/>
          </w:tcPr>
          <w:p w14:paraId="10DAEBD5" w14:textId="77777777" w:rsidR="002F585B" w:rsidRPr="000A6877" w:rsidRDefault="002F585B">
            <w:pPr>
              <w:ind w:right="-5"/>
              <w:jc w:val="center"/>
              <w:rPr>
                <w:rFonts w:ascii="Angsana New" w:hAnsi="Angsana New" w:cs="Angsana New"/>
                <w:snapToGrid w:val="0"/>
                <w:sz w:val="24"/>
                <w:szCs w:val="24"/>
                <w:u w:val="single"/>
                <w:cs/>
                <w:lang w:eastAsia="th-TH"/>
              </w:rPr>
            </w:pPr>
            <w:r w:rsidRPr="000A6877">
              <w:rPr>
                <w:rFonts w:ascii="Angsana New" w:hAnsi="Angsana New" w:cs="Angsana New"/>
                <w:sz w:val="24"/>
                <w:szCs w:val="24"/>
              </w:rPr>
              <w:t>Power Co</w:t>
            </w:r>
            <w:r w:rsidRPr="000A6877">
              <w:rPr>
                <w:rFonts w:ascii="Angsana New" w:hAnsi="Angsana New" w:cs="Angsana New"/>
                <w:sz w:val="24"/>
                <w:szCs w:val="24"/>
                <w:cs/>
              </w:rPr>
              <w:t>.</w:t>
            </w:r>
            <w:r w:rsidRPr="000A6877">
              <w:rPr>
                <w:rFonts w:ascii="Angsana New" w:hAnsi="Angsana New" w:cs="Angsana New"/>
                <w:sz w:val="24"/>
                <w:szCs w:val="24"/>
              </w:rPr>
              <w:t>, Ltd</w:t>
            </w:r>
            <w:r w:rsidRPr="000A6877">
              <w:rPr>
                <w:rFonts w:ascii="Angsana New" w:hAnsi="Angsana New" w:cs="Angsana New"/>
                <w:sz w:val="24"/>
                <w:szCs w:val="24"/>
                <w:cs/>
              </w:rPr>
              <w:t>.</w:t>
            </w:r>
          </w:p>
        </w:tc>
      </w:tr>
      <w:tr w:rsidR="00560E6B" w:rsidRPr="000A6877" w14:paraId="048DA033" w14:textId="77777777">
        <w:trPr>
          <w:cantSplit/>
        </w:trPr>
        <w:tc>
          <w:tcPr>
            <w:tcW w:w="2910" w:type="dxa"/>
          </w:tcPr>
          <w:p w14:paraId="4B0D42A9" w14:textId="77777777" w:rsidR="00560E6B" w:rsidRPr="000A6877" w:rsidRDefault="00560E6B" w:rsidP="00560E6B">
            <w:pPr>
              <w:ind w:left="330"/>
              <w:jc w:val="both"/>
              <w:rPr>
                <w:rFonts w:ascii="Angsana New" w:hAnsi="Angsana New" w:cs="Angsana New"/>
                <w:sz w:val="24"/>
                <w:szCs w:val="24"/>
                <w:cs/>
              </w:rPr>
            </w:pPr>
          </w:p>
        </w:tc>
        <w:tc>
          <w:tcPr>
            <w:tcW w:w="90" w:type="dxa"/>
          </w:tcPr>
          <w:p w14:paraId="56C328BB" w14:textId="77777777" w:rsidR="00560E6B" w:rsidRPr="000A6877" w:rsidRDefault="00560E6B" w:rsidP="00560E6B">
            <w:pPr>
              <w:tabs>
                <w:tab w:val="left" w:pos="1267"/>
              </w:tabs>
              <w:ind w:left="-30" w:right="73"/>
              <w:jc w:val="right"/>
              <w:rPr>
                <w:rFonts w:ascii="Angsana New" w:hAnsi="Angsana New" w:cs="Angsana New"/>
                <w:snapToGrid w:val="0"/>
                <w:sz w:val="24"/>
                <w:szCs w:val="24"/>
                <w:lang w:eastAsia="th-TH"/>
              </w:rPr>
            </w:pPr>
          </w:p>
        </w:tc>
        <w:tc>
          <w:tcPr>
            <w:tcW w:w="1590" w:type="dxa"/>
          </w:tcPr>
          <w:p w14:paraId="17FE77E3" w14:textId="2F7391B8" w:rsidR="00560E6B" w:rsidRPr="000A6877" w:rsidRDefault="00560E6B" w:rsidP="00560E6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cs/>
                <w:lang w:eastAsia="th-TH"/>
              </w:rPr>
              <w:t>สำหรับ</w:t>
            </w:r>
            <w:r>
              <w:rPr>
                <w:rFonts w:ascii="Angsana New" w:hAnsi="Angsana New" w:cs="Angsana New" w:hint="cs"/>
                <w:snapToGrid w:val="0"/>
                <w:sz w:val="24"/>
                <w:szCs w:val="24"/>
                <w:cs/>
                <w:lang w:eastAsia="th-TH"/>
              </w:rPr>
              <w:t>ปีสิ้นสุดวันที่</w:t>
            </w:r>
          </w:p>
        </w:tc>
        <w:tc>
          <w:tcPr>
            <w:tcW w:w="120" w:type="dxa"/>
          </w:tcPr>
          <w:p w14:paraId="1849ECCD" w14:textId="77777777" w:rsidR="00560E6B" w:rsidRPr="000A6877" w:rsidRDefault="00560E6B" w:rsidP="00560E6B">
            <w:pPr>
              <w:ind w:right="60"/>
              <w:jc w:val="center"/>
              <w:rPr>
                <w:rFonts w:ascii="Angsana New" w:hAnsi="Angsana New" w:cs="Angsana New"/>
                <w:snapToGrid w:val="0"/>
                <w:sz w:val="24"/>
                <w:szCs w:val="24"/>
                <w:cs/>
                <w:lang w:eastAsia="th-TH"/>
              </w:rPr>
            </w:pPr>
          </w:p>
        </w:tc>
        <w:tc>
          <w:tcPr>
            <w:tcW w:w="1530" w:type="dxa"/>
          </w:tcPr>
          <w:p w14:paraId="670E23D3" w14:textId="5E6167A3" w:rsidR="00560E6B" w:rsidRPr="000A6877" w:rsidRDefault="00560E6B" w:rsidP="00560E6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cs/>
                <w:lang w:eastAsia="th-TH"/>
              </w:rPr>
              <w:t>สำหรับงวดตั้งแต่วันที่</w:t>
            </w:r>
          </w:p>
        </w:tc>
        <w:tc>
          <w:tcPr>
            <w:tcW w:w="90" w:type="dxa"/>
          </w:tcPr>
          <w:p w14:paraId="24814E10" w14:textId="77777777" w:rsidR="00560E6B" w:rsidRPr="000A6877" w:rsidRDefault="00560E6B" w:rsidP="00560E6B">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14:paraId="0F9C91AF" w14:textId="77777777" w:rsidR="00560E6B" w:rsidRPr="000A6877" w:rsidRDefault="00560E6B" w:rsidP="00560E6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cs/>
                <w:lang w:eastAsia="th-TH"/>
              </w:rPr>
              <w:t xml:space="preserve">สำหรับปีสิ้นสุดวันที่ </w:t>
            </w:r>
            <w:r w:rsidRPr="000A6877">
              <w:rPr>
                <w:rFonts w:ascii="Angsana New" w:hAnsi="Angsana New" w:cs="Angsana New"/>
                <w:snapToGrid w:val="0"/>
                <w:sz w:val="24"/>
                <w:szCs w:val="24"/>
                <w:lang w:eastAsia="th-TH"/>
              </w:rPr>
              <w:t xml:space="preserve">31 </w:t>
            </w:r>
            <w:r w:rsidRPr="000A6877">
              <w:rPr>
                <w:rFonts w:ascii="Angsana New" w:hAnsi="Angsana New" w:cs="Angsana New"/>
                <w:snapToGrid w:val="0"/>
                <w:sz w:val="24"/>
                <w:szCs w:val="24"/>
                <w:cs/>
                <w:lang w:eastAsia="th-TH"/>
              </w:rPr>
              <w:t>ธันวาคม</w:t>
            </w:r>
          </w:p>
        </w:tc>
      </w:tr>
      <w:tr w:rsidR="00560E6B" w:rsidRPr="000A6877" w14:paraId="24B8F3D6" w14:textId="77777777">
        <w:trPr>
          <w:cantSplit/>
        </w:trPr>
        <w:tc>
          <w:tcPr>
            <w:tcW w:w="2910" w:type="dxa"/>
          </w:tcPr>
          <w:p w14:paraId="48476BCA" w14:textId="77777777" w:rsidR="00560E6B" w:rsidRPr="000A6877" w:rsidRDefault="00560E6B" w:rsidP="00560E6B">
            <w:pPr>
              <w:ind w:left="330"/>
              <w:jc w:val="both"/>
              <w:rPr>
                <w:rFonts w:ascii="Angsana New" w:hAnsi="Angsana New" w:cs="Angsana New"/>
                <w:sz w:val="24"/>
                <w:szCs w:val="24"/>
                <w:cs/>
              </w:rPr>
            </w:pPr>
          </w:p>
        </w:tc>
        <w:tc>
          <w:tcPr>
            <w:tcW w:w="90" w:type="dxa"/>
          </w:tcPr>
          <w:p w14:paraId="76FF051D" w14:textId="77777777" w:rsidR="00560E6B" w:rsidRPr="000A6877" w:rsidRDefault="00560E6B" w:rsidP="00560E6B">
            <w:pPr>
              <w:tabs>
                <w:tab w:val="left" w:pos="1267"/>
              </w:tabs>
              <w:ind w:left="-30" w:right="73"/>
              <w:jc w:val="right"/>
              <w:rPr>
                <w:rFonts w:ascii="Angsana New" w:hAnsi="Angsana New" w:cs="Angsana New"/>
                <w:snapToGrid w:val="0"/>
                <w:sz w:val="24"/>
                <w:szCs w:val="24"/>
                <w:lang w:eastAsia="th-TH"/>
              </w:rPr>
            </w:pPr>
          </w:p>
        </w:tc>
        <w:tc>
          <w:tcPr>
            <w:tcW w:w="1590" w:type="dxa"/>
          </w:tcPr>
          <w:p w14:paraId="44324D1C" w14:textId="39D0B575" w:rsidR="00560E6B" w:rsidRPr="000A6877" w:rsidRDefault="00560E6B" w:rsidP="00560E6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 xml:space="preserve"> </w:t>
            </w:r>
            <w:r>
              <w:rPr>
                <w:rFonts w:ascii="Angsana New" w:hAnsi="Angsana New" w:cs="Angsana New"/>
                <w:snapToGrid w:val="0"/>
                <w:sz w:val="24"/>
                <w:szCs w:val="24"/>
                <w:u w:val="single"/>
                <w:lang w:eastAsia="th-TH"/>
              </w:rPr>
              <w:t xml:space="preserve">31 </w:t>
            </w:r>
            <w:r>
              <w:rPr>
                <w:rFonts w:ascii="Angsana New" w:hAnsi="Angsana New" w:cs="Angsana New" w:hint="cs"/>
                <w:snapToGrid w:val="0"/>
                <w:sz w:val="24"/>
                <w:szCs w:val="24"/>
                <w:u w:val="single"/>
                <w:cs/>
                <w:lang w:eastAsia="th-TH"/>
              </w:rPr>
              <w:t>ธันวาคม</w:t>
            </w:r>
            <w:r w:rsidRPr="000A6877">
              <w:rPr>
                <w:rFonts w:ascii="Angsana New" w:hAnsi="Angsana New" w:cs="Angsana New"/>
                <w:snapToGrid w:val="0"/>
                <w:sz w:val="24"/>
                <w:szCs w:val="24"/>
                <w:u w:val="single"/>
                <w:cs/>
                <w:lang w:eastAsia="th-TH"/>
              </w:rPr>
              <w:t xml:space="preserve"> </w:t>
            </w:r>
            <w:r w:rsidRPr="000A6877">
              <w:rPr>
                <w:rFonts w:ascii="Angsana New" w:hAnsi="Angsana New" w:cs="Angsana New"/>
                <w:snapToGrid w:val="0"/>
                <w:sz w:val="24"/>
                <w:szCs w:val="24"/>
                <w:u w:val="single"/>
                <w:lang w:eastAsia="th-TH"/>
              </w:rPr>
              <w:t>256</w:t>
            </w:r>
            <w:r>
              <w:rPr>
                <w:rFonts w:ascii="Angsana New" w:hAnsi="Angsana New" w:cs="Angsana New"/>
                <w:snapToGrid w:val="0"/>
                <w:sz w:val="24"/>
                <w:szCs w:val="24"/>
                <w:u w:val="single"/>
                <w:lang w:eastAsia="th-TH"/>
              </w:rPr>
              <w:t>8</w:t>
            </w:r>
          </w:p>
        </w:tc>
        <w:tc>
          <w:tcPr>
            <w:tcW w:w="120" w:type="dxa"/>
          </w:tcPr>
          <w:p w14:paraId="58C5041C" w14:textId="77777777" w:rsidR="00560E6B" w:rsidRPr="000A6877" w:rsidRDefault="00560E6B" w:rsidP="00560E6B">
            <w:pPr>
              <w:ind w:right="60"/>
              <w:jc w:val="center"/>
              <w:rPr>
                <w:rFonts w:ascii="Angsana New" w:hAnsi="Angsana New" w:cs="Angsana New"/>
                <w:snapToGrid w:val="0"/>
                <w:sz w:val="24"/>
                <w:szCs w:val="24"/>
                <w:cs/>
                <w:lang w:eastAsia="th-TH"/>
              </w:rPr>
            </w:pPr>
          </w:p>
        </w:tc>
        <w:tc>
          <w:tcPr>
            <w:tcW w:w="1530" w:type="dxa"/>
          </w:tcPr>
          <w:p w14:paraId="6148DF79" w14:textId="70A60635" w:rsidR="00560E6B" w:rsidRPr="000A6877" w:rsidRDefault="00560E6B" w:rsidP="00560E6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1</w:t>
            </w:r>
            <w:r w:rsidRPr="000A6877">
              <w:rPr>
                <w:rFonts w:ascii="Angsana New" w:hAnsi="Angsana New" w:cs="Angsana New"/>
                <w:snapToGrid w:val="0"/>
                <w:sz w:val="24"/>
                <w:szCs w:val="24"/>
                <w:cs/>
                <w:lang w:eastAsia="th-TH"/>
              </w:rPr>
              <w:t xml:space="preserve"> มกราคม </w:t>
            </w:r>
            <w:r w:rsidRPr="000A6877">
              <w:rPr>
                <w:rFonts w:ascii="Angsana New" w:hAnsi="Angsana New" w:cs="Angsana New"/>
                <w:snapToGrid w:val="0"/>
                <w:sz w:val="24"/>
                <w:szCs w:val="24"/>
                <w:lang w:eastAsia="th-TH"/>
              </w:rPr>
              <w:t>2567</w:t>
            </w:r>
          </w:p>
          <w:p w14:paraId="43B21AD2" w14:textId="77777777" w:rsidR="00560E6B" w:rsidRPr="000A6877" w:rsidRDefault="00560E6B" w:rsidP="00560E6B">
            <w:pPr>
              <w:tabs>
                <w:tab w:val="left" w:pos="1267"/>
              </w:tabs>
              <w:ind w:left="-30" w:right="73"/>
              <w:jc w:val="center"/>
              <w:rPr>
                <w:rFonts w:ascii="Angsana New" w:hAnsi="Angsana New" w:cs="Angsana New"/>
                <w:snapToGrid w:val="0"/>
                <w:sz w:val="24"/>
                <w:szCs w:val="24"/>
                <w:u w:val="single"/>
                <w:lang w:eastAsia="th-TH"/>
              </w:rPr>
            </w:pPr>
            <w:r w:rsidRPr="000A6877">
              <w:rPr>
                <w:rFonts w:ascii="Angsana New" w:hAnsi="Angsana New" w:cs="Angsana New"/>
                <w:snapToGrid w:val="0"/>
                <w:sz w:val="24"/>
                <w:szCs w:val="24"/>
                <w:cs/>
                <w:lang w:eastAsia="th-TH"/>
              </w:rPr>
              <w:t>สิ้นสุดวันที่</w:t>
            </w:r>
            <w:r w:rsidRPr="000A6877">
              <w:rPr>
                <w:rFonts w:ascii="Angsana New" w:hAnsi="Angsana New" w:cs="Angsana New"/>
                <w:snapToGrid w:val="0"/>
                <w:sz w:val="24"/>
                <w:szCs w:val="24"/>
                <w:u w:val="single"/>
                <w:cs/>
                <w:lang w:eastAsia="th-TH"/>
              </w:rPr>
              <w:t xml:space="preserve"> </w:t>
            </w:r>
          </w:p>
          <w:p w14:paraId="193B9751" w14:textId="22BBB96A" w:rsidR="00560E6B" w:rsidRPr="000A6877" w:rsidRDefault="00560E6B" w:rsidP="00560E6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u w:val="single"/>
                <w:lang w:eastAsia="th-TH"/>
              </w:rPr>
              <w:t xml:space="preserve">24 </w:t>
            </w:r>
            <w:r w:rsidRPr="000A6877">
              <w:rPr>
                <w:rFonts w:ascii="Angsana New" w:hAnsi="Angsana New" w:cs="Angsana New"/>
                <w:snapToGrid w:val="0"/>
                <w:sz w:val="24"/>
                <w:szCs w:val="24"/>
                <w:u w:val="single"/>
                <w:cs/>
                <w:lang w:eastAsia="th-TH"/>
              </w:rPr>
              <w:t xml:space="preserve">มิถุนายน </w:t>
            </w:r>
            <w:r w:rsidRPr="000A6877">
              <w:rPr>
                <w:rFonts w:ascii="Angsana New" w:hAnsi="Angsana New" w:cs="Angsana New"/>
                <w:snapToGrid w:val="0"/>
                <w:sz w:val="24"/>
                <w:szCs w:val="24"/>
                <w:u w:val="single"/>
                <w:lang w:eastAsia="th-TH"/>
              </w:rPr>
              <w:t>2567</w:t>
            </w:r>
          </w:p>
        </w:tc>
        <w:tc>
          <w:tcPr>
            <w:tcW w:w="90" w:type="dxa"/>
          </w:tcPr>
          <w:p w14:paraId="1E28BC8B" w14:textId="77777777" w:rsidR="00560E6B" w:rsidRPr="000A6877" w:rsidRDefault="00560E6B" w:rsidP="00560E6B">
            <w:pPr>
              <w:tabs>
                <w:tab w:val="left" w:pos="1267"/>
              </w:tabs>
              <w:ind w:left="-30" w:right="73"/>
              <w:jc w:val="center"/>
              <w:rPr>
                <w:rFonts w:ascii="Angsana New" w:hAnsi="Angsana New" w:cs="Angsana New"/>
                <w:snapToGrid w:val="0"/>
                <w:sz w:val="24"/>
                <w:szCs w:val="24"/>
                <w:cs/>
                <w:lang w:eastAsia="th-TH"/>
              </w:rPr>
            </w:pPr>
          </w:p>
        </w:tc>
        <w:tc>
          <w:tcPr>
            <w:tcW w:w="1530" w:type="dxa"/>
          </w:tcPr>
          <w:p w14:paraId="1BD5EA3A" w14:textId="6466A762" w:rsidR="00560E6B" w:rsidRPr="000A6877" w:rsidRDefault="00560E6B" w:rsidP="00560E6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u w:val="single"/>
                <w:lang w:eastAsia="th-TH"/>
              </w:rPr>
              <w:t>256</w:t>
            </w:r>
            <w:r>
              <w:rPr>
                <w:rFonts w:ascii="Angsana New" w:hAnsi="Angsana New" w:cs="Angsana New"/>
                <w:snapToGrid w:val="0"/>
                <w:sz w:val="24"/>
                <w:szCs w:val="24"/>
                <w:u w:val="single"/>
                <w:lang w:eastAsia="th-TH"/>
              </w:rPr>
              <w:t>8</w:t>
            </w:r>
          </w:p>
        </w:tc>
        <w:tc>
          <w:tcPr>
            <w:tcW w:w="90" w:type="dxa"/>
          </w:tcPr>
          <w:p w14:paraId="788782B7" w14:textId="77777777" w:rsidR="00560E6B" w:rsidRPr="000A6877" w:rsidRDefault="00560E6B" w:rsidP="00560E6B">
            <w:pPr>
              <w:ind w:right="60"/>
              <w:jc w:val="center"/>
              <w:rPr>
                <w:rFonts w:ascii="Angsana New" w:hAnsi="Angsana New" w:cs="Angsana New"/>
                <w:snapToGrid w:val="0"/>
                <w:sz w:val="24"/>
                <w:szCs w:val="24"/>
                <w:cs/>
                <w:lang w:eastAsia="th-TH"/>
              </w:rPr>
            </w:pPr>
          </w:p>
        </w:tc>
        <w:tc>
          <w:tcPr>
            <w:tcW w:w="1530" w:type="dxa"/>
          </w:tcPr>
          <w:p w14:paraId="01AEA9E9" w14:textId="43BA094E" w:rsidR="00560E6B" w:rsidRPr="000A6877" w:rsidRDefault="00560E6B" w:rsidP="00560E6B">
            <w:pPr>
              <w:tabs>
                <w:tab w:val="left" w:pos="1267"/>
              </w:tabs>
              <w:ind w:left="-30" w:right="73"/>
              <w:jc w:val="center"/>
              <w:rPr>
                <w:rFonts w:ascii="Angsana New" w:hAnsi="Angsana New" w:cs="Angsana New"/>
                <w:snapToGrid w:val="0"/>
                <w:sz w:val="24"/>
                <w:szCs w:val="24"/>
                <w:lang w:eastAsia="th-TH"/>
              </w:rPr>
            </w:pPr>
            <w:r w:rsidRPr="000A6877">
              <w:rPr>
                <w:rFonts w:ascii="Angsana New" w:hAnsi="Angsana New" w:cs="Angsana New"/>
                <w:snapToGrid w:val="0"/>
                <w:sz w:val="24"/>
                <w:szCs w:val="24"/>
                <w:u w:val="single"/>
                <w:lang w:eastAsia="th-TH"/>
              </w:rPr>
              <w:t>256</w:t>
            </w:r>
            <w:r>
              <w:rPr>
                <w:rFonts w:ascii="Angsana New" w:hAnsi="Angsana New" w:cs="Angsana New"/>
                <w:snapToGrid w:val="0"/>
                <w:sz w:val="24"/>
                <w:szCs w:val="24"/>
                <w:u w:val="single"/>
                <w:lang w:eastAsia="th-TH"/>
              </w:rPr>
              <w:t>7</w:t>
            </w:r>
          </w:p>
        </w:tc>
      </w:tr>
      <w:tr w:rsidR="00502F14" w:rsidRPr="000A6877" w14:paraId="01CDADE5" w14:textId="77777777" w:rsidTr="0032785C">
        <w:trPr>
          <w:cantSplit/>
        </w:trPr>
        <w:tc>
          <w:tcPr>
            <w:tcW w:w="2910" w:type="dxa"/>
          </w:tcPr>
          <w:p w14:paraId="666F2851" w14:textId="26D28956" w:rsidR="00502F14" w:rsidRPr="000A6877" w:rsidRDefault="00502F14" w:rsidP="00502F14">
            <w:pPr>
              <w:ind w:left="60"/>
              <w:jc w:val="both"/>
              <w:rPr>
                <w:rFonts w:ascii="Angsana New" w:hAnsi="Angsana New" w:cs="Angsana New"/>
                <w:sz w:val="24"/>
                <w:szCs w:val="24"/>
                <w:cs/>
              </w:rPr>
            </w:pPr>
            <w:r w:rsidRPr="000A6877">
              <w:rPr>
                <w:rFonts w:ascii="Angsana New" w:hAnsi="Angsana New" w:cs="Angsana New"/>
                <w:sz w:val="24"/>
                <w:szCs w:val="24"/>
                <w:cs/>
              </w:rPr>
              <w:t>กำไร</w:t>
            </w:r>
            <w:r w:rsidRPr="000A6877">
              <w:rPr>
                <w:rFonts w:ascii="Angsana New" w:hAnsi="Angsana New" w:cs="Angsana New" w:hint="cs"/>
                <w:sz w:val="24"/>
                <w:szCs w:val="24"/>
                <w:cs/>
              </w:rPr>
              <w:t>(</w:t>
            </w:r>
            <w:r w:rsidRPr="000A6877">
              <w:rPr>
                <w:rFonts w:ascii="Angsana New" w:hAnsi="Angsana New" w:cs="Angsana New"/>
                <w:sz w:val="24"/>
                <w:szCs w:val="24"/>
                <w:cs/>
              </w:rPr>
              <w:t>ขาดทุน</w:t>
            </w:r>
            <w:r w:rsidRPr="000A6877">
              <w:rPr>
                <w:rFonts w:ascii="Angsana New" w:hAnsi="Angsana New" w:cs="Angsana New" w:hint="cs"/>
                <w:sz w:val="24"/>
                <w:szCs w:val="24"/>
                <w:cs/>
              </w:rPr>
              <w:t>)</w:t>
            </w:r>
            <w:r w:rsidRPr="000A6877">
              <w:rPr>
                <w:rFonts w:ascii="Angsana New" w:hAnsi="Angsana New" w:cs="Angsana New"/>
                <w:sz w:val="24"/>
                <w:szCs w:val="24"/>
                <w:cs/>
              </w:rPr>
              <w:t>เบ็ดเสร็จ</w:t>
            </w:r>
            <w:r>
              <w:rPr>
                <w:rFonts w:ascii="Angsana New" w:hAnsi="Angsana New" w:cs="Angsana New" w:hint="cs"/>
                <w:sz w:val="24"/>
                <w:szCs w:val="24"/>
                <w:cs/>
              </w:rPr>
              <w:t>รวม</w:t>
            </w:r>
            <w:r w:rsidRPr="000A6877">
              <w:rPr>
                <w:rFonts w:ascii="Angsana New" w:hAnsi="Angsana New" w:cs="Angsana New"/>
                <w:sz w:val="24"/>
                <w:szCs w:val="24"/>
                <w:cs/>
              </w:rPr>
              <w:t>สำหรับปี</w:t>
            </w:r>
          </w:p>
        </w:tc>
        <w:tc>
          <w:tcPr>
            <w:tcW w:w="90" w:type="dxa"/>
          </w:tcPr>
          <w:p w14:paraId="516A9885" w14:textId="77777777" w:rsidR="00502F14" w:rsidRPr="000A6877" w:rsidRDefault="00502F14" w:rsidP="00502F14">
            <w:pPr>
              <w:ind w:left="-30" w:right="395"/>
              <w:jc w:val="right"/>
              <w:rPr>
                <w:rFonts w:ascii="Angsana New" w:hAnsi="Angsana New" w:cs="Angsana New"/>
                <w:snapToGrid w:val="0"/>
                <w:sz w:val="24"/>
                <w:szCs w:val="24"/>
                <w:cs/>
                <w:lang w:eastAsia="th-TH"/>
              </w:rPr>
            </w:pPr>
          </w:p>
        </w:tc>
        <w:tc>
          <w:tcPr>
            <w:tcW w:w="1590" w:type="dxa"/>
          </w:tcPr>
          <w:p w14:paraId="016A1224" w14:textId="2DCEAF64" w:rsidR="00502F14" w:rsidRPr="00502F14" w:rsidRDefault="00502F14" w:rsidP="00502F14">
            <w:pPr>
              <w:tabs>
                <w:tab w:val="left" w:pos="1140"/>
                <w:tab w:val="left" w:pos="1230"/>
              </w:tabs>
              <w:ind w:left="-30" w:right="-21"/>
              <w:jc w:val="center"/>
              <w:rPr>
                <w:rFonts w:ascii="Angsana New" w:hAnsi="Angsana New" w:cs="Angsana New"/>
                <w:snapToGrid w:val="0"/>
                <w:sz w:val="24"/>
                <w:szCs w:val="24"/>
                <w:lang w:eastAsia="th-TH"/>
              </w:rPr>
            </w:pPr>
            <w:r w:rsidRPr="009C0AD0">
              <w:rPr>
                <w:rFonts w:ascii="Angsana New" w:hAnsi="Angsana New" w:cs="Angsana New" w:hint="cs"/>
                <w:snapToGrid w:val="0"/>
                <w:sz w:val="24"/>
                <w:szCs w:val="24"/>
                <w:cs/>
                <w:lang w:eastAsia="th-TH"/>
              </w:rPr>
              <w:t>-</w:t>
            </w:r>
          </w:p>
        </w:tc>
        <w:tc>
          <w:tcPr>
            <w:tcW w:w="120" w:type="dxa"/>
          </w:tcPr>
          <w:p w14:paraId="5D46B12A" w14:textId="77777777" w:rsidR="00502F14" w:rsidRPr="000A6877" w:rsidRDefault="00502F14" w:rsidP="00502F14">
            <w:pPr>
              <w:tabs>
                <w:tab w:val="left" w:pos="1267"/>
              </w:tabs>
              <w:ind w:right="150"/>
              <w:jc w:val="right"/>
              <w:rPr>
                <w:rFonts w:ascii="Angsana New" w:hAnsi="Angsana New" w:cs="Angsana New"/>
                <w:snapToGrid w:val="0"/>
                <w:sz w:val="24"/>
                <w:szCs w:val="24"/>
                <w:cs/>
                <w:lang w:eastAsia="th-TH"/>
              </w:rPr>
            </w:pPr>
          </w:p>
        </w:tc>
        <w:tc>
          <w:tcPr>
            <w:tcW w:w="1530" w:type="dxa"/>
          </w:tcPr>
          <w:p w14:paraId="7C077A09" w14:textId="49EA713F" w:rsidR="00502F14" w:rsidRPr="000A6877" w:rsidRDefault="00502F14" w:rsidP="00502F14">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cs/>
                <w:lang w:eastAsia="th-TH"/>
              </w:rPr>
              <w:t>10</w:t>
            </w:r>
            <w:r w:rsidRPr="000A6877">
              <w:rPr>
                <w:rFonts w:ascii="Angsana New" w:hAnsi="Angsana New" w:cs="Angsana New"/>
                <w:snapToGrid w:val="0"/>
                <w:sz w:val="24"/>
                <w:szCs w:val="24"/>
                <w:lang w:eastAsia="th-TH"/>
              </w:rPr>
              <w:t>,</w:t>
            </w:r>
            <w:r w:rsidRPr="000A6877">
              <w:rPr>
                <w:rFonts w:ascii="Angsana New" w:hAnsi="Angsana New" w:cs="Angsana New"/>
                <w:snapToGrid w:val="0"/>
                <w:sz w:val="24"/>
                <w:szCs w:val="24"/>
                <w:cs/>
                <w:lang w:eastAsia="th-TH"/>
              </w:rPr>
              <w:t>487</w:t>
            </w:r>
          </w:p>
        </w:tc>
        <w:tc>
          <w:tcPr>
            <w:tcW w:w="90" w:type="dxa"/>
          </w:tcPr>
          <w:p w14:paraId="45E1B882" w14:textId="77777777" w:rsidR="00502F14" w:rsidRPr="000A6877" w:rsidRDefault="00502F14" w:rsidP="00502F14">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7F703C33" w14:textId="29567451" w:rsidR="00502F14" w:rsidRPr="0040784D" w:rsidRDefault="0040784D" w:rsidP="00502F14">
            <w:pPr>
              <w:tabs>
                <w:tab w:val="left" w:pos="1140"/>
                <w:tab w:val="left" w:pos="1230"/>
              </w:tabs>
              <w:ind w:left="-30" w:right="150"/>
              <w:jc w:val="right"/>
              <w:rPr>
                <w:rFonts w:ascii="Angsana New" w:hAnsi="Angsana New" w:cs="Angsana New"/>
                <w:snapToGrid w:val="0"/>
                <w:sz w:val="24"/>
                <w:szCs w:val="24"/>
                <w:lang w:eastAsia="th-TH"/>
              </w:rPr>
            </w:pPr>
            <w:r w:rsidRPr="0040784D">
              <w:rPr>
                <w:rFonts w:ascii="Angsana New" w:hAnsi="Angsana New" w:cs="Angsana New"/>
                <w:snapToGrid w:val="0"/>
                <w:sz w:val="24"/>
                <w:szCs w:val="24"/>
                <w:lang w:eastAsia="th-TH"/>
              </w:rPr>
              <w:t>2,608,18</w:t>
            </w:r>
            <w:r w:rsidR="0036726F">
              <w:rPr>
                <w:rFonts w:ascii="Angsana New" w:hAnsi="Angsana New" w:cs="Angsana New"/>
                <w:snapToGrid w:val="0"/>
                <w:sz w:val="24"/>
                <w:szCs w:val="24"/>
                <w:lang w:eastAsia="th-TH"/>
              </w:rPr>
              <w:t>8</w:t>
            </w:r>
          </w:p>
        </w:tc>
        <w:tc>
          <w:tcPr>
            <w:tcW w:w="90" w:type="dxa"/>
          </w:tcPr>
          <w:p w14:paraId="0FC25CBA" w14:textId="77777777" w:rsidR="00502F14" w:rsidRPr="000A6877" w:rsidRDefault="00502F14" w:rsidP="00502F14">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2E6C0A23" w14:textId="6CA649F9" w:rsidR="00502F14" w:rsidRPr="000A6877" w:rsidRDefault="00502F14" w:rsidP="00502F14">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2,704</w:t>
            </w:r>
            <w:r w:rsidRPr="000A6877">
              <w:rPr>
                <w:rFonts w:ascii="Angsana New" w:hAnsi="Angsana New" w:cs="Angsana New"/>
                <w:snapToGrid w:val="0"/>
                <w:sz w:val="24"/>
                <w:szCs w:val="24"/>
                <w:lang w:eastAsia="th-TH"/>
              </w:rPr>
              <w:t>,</w:t>
            </w:r>
            <w:r>
              <w:rPr>
                <w:rFonts w:ascii="Angsana New" w:hAnsi="Angsana New" w:cs="Angsana New"/>
                <w:snapToGrid w:val="0"/>
                <w:sz w:val="24"/>
                <w:szCs w:val="24"/>
                <w:lang w:eastAsia="th-TH"/>
              </w:rPr>
              <w:t>001</w:t>
            </w:r>
          </w:p>
        </w:tc>
      </w:tr>
      <w:tr w:rsidR="00502F14" w:rsidRPr="000A6877" w14:paraId="4E9C86B6" w14:textId="77777777">
        <w:trPr>
          <w:cantSplit/>
        </w:trPr>
        <w:tc>
          <w:tcPr>
            <w:tcW w:w="2910" w:type="dxa"/>
          </w:tcPr>
          <w:p w14:paraId="4A94E11D" w14:textId="77777777" w:rsidR="00502F14" w:rsidRPr="000A6877" w:rsidRDefault="00502F14" w:rsidP="00502F14">
            <w:pPr>
              <w:ind w:left="60"/>
              <w:jc w:val="both"/>
              <w:rPr>
                <w:rFonts w:ascii="Angsana New" w:hAnsi="Angsana New" w:cs="Angsana New"/>
                <w:sz w:val="24"/>
                <w:szCs w:val="24"/>
                <w:cs/>
              </w:rPr>
            </w:pPr>
            <w:r w:rsidRPr="000A6877">
              <w:rPr>
                <w:rFonts w:ascii="Angsana New" w:hAnsi="Angsana New" w:cs="Angsana New"/>
                <w:sz w:val="24"/>
                <w:szCs w:val="24"/>
                <w:cs/>
              </w:rPr>
              <w:t>สัดส่วนการลงทุน (ร้อยละ)</w:t>
            </w:r>
          </w:p>
        </w:tc>
        <w:tc>
          <w:tcPr>
            <w:tcW w:w="90" w:type="dxa"/>
          </w:tcPr>
          <w:p w14:paraId="4C8CF4D9" w14:textId="77777777" w:rsidR="00502F14" w:rsidRPr="000A6877" w:rsidRDefault="00502F14" w:rsidP="00502F14">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tcPr>
          <w:p w14:paraId="5699F51C" w14:textId="330A23D7" w:rsidR="00502F14" w:rsidRPr="00502F14" w:rsidRDefault="00502F14" w:rsidP="00502F14">
            <w:pPr>
              <w:tabs>
                <w:tab w:val="left" w:pos="1140"/>
                <w:tab w:val="left" w:pos="1230"/>
              </w:tabs>
              <w:ind w:left="-30" w:right="-21"/>
              <w:jc w:val="center"/>
              <w:rPr>
                <w:rFonts w:ascii="Angsana New" w:hAnsi="Angsana New" w:cs="Angsana New"/>
                <w:snapToGrid w:val="0"/>
                <w:sz w:val="24"/>
                <w:szCs w:val="24"/>
                <w:cs/>
                <w:lang w:eastAsia="th-TH"/>
              </w:rPr>
            </w:pPr>
            <w:r w:rsidRPr="009C0AD0">
              <w:rPr>
                <w:rFonts w:ascii="Angsana New" w:hAnsi="Angsana New" w:cs="Angsana New" w:hint="cs"/>
                <w:snapToGrid w:val="0"/>
                <w:sz w:val="24"/>
                <w:szCs w:val="24"/>
                <w:cs/>
                <w:lang w:eastAsia="th-TH"/>
              </w:rPr>
              <w:t>-</w:t>
            </w:r>
          </w:p>
        </w:tc>
        <w:tc>
          <w:tcPr>
            <w:tcW w:w="120" w:type="dxa"/>
          </w:tcPr>
          <w:p w14:paraId="6B5D0990" w14:textId="77777777" w:rsidR="00502F14" w:rsidRPr="000A6877" w:rsidRDefault="00502F14" w:rsidP="00502F14">
            <w:pPr>
              <w:tabs>
                <w:tab w:val="left" w:pos="1267"/>
              </w:tabs>
              <w:ind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6B44C3B5" w14:textId="309D56A5" w:rsidR="00502F14" w:rsidRPr="000A6877" w:rsidRDefault="00502F14" w:rsidP="00502F14">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hint="cs"/>
                <w:snapToGrid w:val="0"/>
                <w:sz w:val="24"/>
                <w:szCs w:val="24"/>
                <w:cs/>
                <w:lang w:eastAsia="th-TH"/>
              </w:rPr>
              <w:t>32</w:t>
            </w:r>
          </w:p>
        </w:tc>
        <w:tc>
          <w:tcPr>
            <w:tcW w:w="90" w:type="dxa"/>
          </w:tcPr>
          <w:p w14:paraId="4814F442" w14:textId="77777777" w:rsidR="00502F14" w:rsidRPr="000A6877" w:rsidRDefault="00502F14" w:rsidP="00502F14">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66EB6B68" w14:textId="77777777" w:rsidR="00502F14" w:rsidRPr="0040784D" w:rsidRDefault="00502F14" w:rsidP="00502F14">
            <w:pPr>
              <w:tabs>
                <w:tab w:val="left" w:pos="1140"/>
                <w:tab w:val="left" w:pos="1230"/>
              </w:tabs>
              <w:ind w:left="-30" w:right="150"/>
              <w:jc w:val="right"/>
              <w:rPr>
                <w:rFonts w:ascii="Angsana New" w:hAnsi="Angsana New" w:cs="Angsana New"/>
                <w:snapToGrid w:val="0"/>
                <w:sz w:val="24"/>
                <w:szCs w:val="24"/>
                <w:lang w:eastAsia="th-TH"/>
              </w:rPr>
            </w:pPr>
            <w:r w:rsidRPr="0040784D">
              <w:rPr>
                <w:rFonts w:ascii="Angsana New" w:hAnsi="Angsana New" w:cs="Angsana New"/>
                <w:snapToGrid w:val="0"/>
                <w:sz w:val="24"/>
                <w:szCs w:val="24"/>
                <w:lang w:eastAsia="th-TH"/>
              </w:rPr>
              <w:t>20</w:t>
            </w:r>
          </w:p>
        </w:tc>
        <w:tc>
          <w:tcPr>
            <w:tcW w:w="90" w:type="dxa"/>
          </w:tcPr>
          <w:p w14:paraId="7084500B" w14:textId="77777777" w:rsidR="00502F14" w:rsidRPr="000A6877" w:rsidRDefault="00502F14" w:rsidP="00502F14">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14:paraId="1EFF98FB" w14:textId="79D93325" w:rsidR="00502F14" w:rsidRPr="000A6877" w:rsidRDefault="00502F14" w:rsidP="00502F14">
            <w:pPr>
              <w:tabs>
                <w:tab w:val="left" w:pos="1140"/>
                <w:tab w:val="left" w:pos="1230"/>
              </w:tabs>
              <w:ind w:left="-30" w:right="150"/>
              <w:jc w:val="right"/>
              <w:rPr>
                <w:rFonts w:ascii="Angsana New" w:hAnsi="Angsana New" w:cs="Angsana New"/>
                <w:snapToGrid w:val="0"/>
                <w:sz w:val="24"/>
                <w:szCs w:val="24"/>
                <w:cs/>
                <w:lang w:eastAsia="th-TH"/>
              </w:rPr>
            </w:pPr>
            <w:r w:rsidRPr="00FE645E">
              <w:rPr>
                <w:rFonts w:ascii="Angsana New" w:hAnsi="Angsana New" w:cs="Angsana New"/>
                <w:snapToGrid w:val="0"/>
                <w:sz w:val="24"/>
                <w:szCs w:val="24"/>
                <w:lang w:eastAsia="th-TH"/>
              </w:rPr>
              <w:t>20</w:t>
            </w:r>
          </w:p>
        </w:tc>
      </w:tr>
      <w:tr w:rsidR="00502F14" w:rsidRPr="000A6877" w14:paraId="307BE811" w14:textId="77777777">
        <w:trPr>
          <w:cantSplit/>
        </w:trPr>
        <w:tc>
          <w:tcPr>
            <w:tcW w:w="2910" w:type="dxa"/>
          </w:tcPr>
          <w:p w14:paraId="21FCB9CD" w14:textId="60528BB0" w:rsidR="00502F14" w:rsidRPr="000A6877" w:rsidRDefault="00502F14" w:rsidP="00502F14">
            <w:pPr>
              <w:ind w:left="60"/>
              <w:jc w:val="both"/>
              <w:rPr>
                <w:rFonts w:ascii="Angsana New" w:hAnsi="Angsana New" w:cs="Angsana New"/>
                <w:sz w:val="24"/>
                <w:szCs w:val="24"/>
                <w:cs/>
              </w:rPr>
            </w:pPr>
            <w:r w:rsidRPr="000D37A5">
              <w:rPr>
                <w:rFonts w:ascii="Angsana New" w:hAnsi="Angsana New" w:cs="Angsana New"/>
                <w:sz w:val="24"/>
                <w:szCs w:val="24"/>
                <w:cs/>
              </w:rPr>
              <w:t>มูลค่าเงินลงทุนตามสัดส่วนการลงทุน</w:t>
            </w:r>
          </w:p>
        </w:tc>
        <w:tc>
          <w:tcPr>
            <w:tcW w:w="90" w:type="dxa"/>
          </w:tcPr>
          <w:p w14:paraId="7770AC8F" w14:textId="77777777" w:rsidR="00502F14" w:rsidRPr="000A6877" w:rsidRDefault="00502F14" w:rsidP="00502F14">
            <w:pPr>
              <w:ind w:left="-30" w:right="395"/>
              <w:jc w:val="right"/>
              <w:rPr>
                <w:rFonts w:ascii="Angsana New" w:hAnsi="Angsana New" w:cs="Angsana New"/>
                <w:snapToGrid w:val="0"/>
                <w:sz w:val="24"/>
                <w:szCs w:val="24"/>
                <w:cs/>
                <w:lang w:eastAsia="th-TH"/>
              </w:rPr>
            </w:pPr>
          </w:p>
        </w:tc>
        <w:tc>
          <w:tcPr>
            <w:tcW w:w="1590" w:type="dxa"/>
          </w:tcPr>
          <w:p w14:paraId="3898E7E8" w14:textId="5625061F" w:rsidR="00502F14" w:rsidRPr="00502F14" w:rsidRDefault="00502F14" w:rsidP="00502F14">
            <w:pPr>
              <w:tabs>
                <w:tab w:val="left" w:pos="1140"/>
                <w:tab w:val="left" w:pos="1230"/>
              </w:tabs>
              <w:ind w:left="-30" w:right="-21"/>
              <w:jc w:val="center"/>
              <w:rPr>
                <w:rFonts w:ascii="Angsana New" w:hAnsi="Angsana New" w:cs="Angsana New"/>
                <w:snapToGrid w:val="0"/>
                <w:sz w:val="24"/>
                <w:szCs w:val="24"/>
                <w:lang w:eastAsia="th-TH"/>
              </w:rPr>
            </w:pPr>
            <w:r w:rsidRPr="009C0AD0">
              <w:rPr>
                <w:rFonts w:ascii="Angsana New" w:hAnsi="Angsana New" w:cs="Angsana New" w:hint="cs"/>
                <w:snapToGrid w:val="0"/>
                <w:sz w:val="24"/>
                <w:szCs w:val="24"/>
                <w:cs/>
                <w:lang w:eastAsia="th-TH"/>
              </w:rPr>
              <w:t>-</w:t>
            </w:r>
          </w:p>
        </w:tc>
        <w:tc>
          <w:tcPr>
            <w:tcW w:w="120" w:type="dxa"/>
          </w:tcPr>
          <w:p w14:paraId="5D056FCB" w14:textId="77777777" w:rsidR="00502F14" w:rsidRPr="000A6877" w:rsidRDefault="00502F14" w:rsidP="00502F14">
            <w:pPr>
              <w:tabs>
                <w:tab w:val="left" w:pos="1267"/>
              </w:tabs>
              <w:ind w:right="150"/>
              <w:jc w:val="right"/>
              <w:rPr>
                <w:rFonts w:ascii="Angsana New" w:hAnsi="Angsana New" w:cs="Angsana New"/>
                <w:snapToGrid w:val="0"/>
                <w:sz w:val="24"/>
                <w:szCs w:val="24"/>
                <w:cs/>
                <w:lang w:eastAsia="th-TH"/>
              </w:rPr>
            </w:pPr>
          </w:p>
        </w:tc>
        <w:tc>
          <w:tcPr>
            <w:tcW w:w="1530" w:type="dxa"/>
          </w:tcPr>
          <w:p w14:paraId="349EA7A6" w14:textId="09F19419" w:rsidR="00502F14" w:rsidRPr="000A6877" w:rsidRDefault="00502F14" w:rsidP="00502F14">
            <w:pPr>
              <w:tabs>
                <w:tab w:val="left" w:pos="1140"/>
                <w:tab w:val="left" w:pos="1230"/>
              </w:tabs>
              <w:ind w:left="-30" w:right="150"/>
              <w:jc w:val="right"/>
              <w:rPr>
                <w:rFonts w:ascii="Angsana New" w:hAnsi="Angsana New" w:cs="Angsana New"/>
                <w:snapToGrid w:val="0"/>
                <w:sz w:val="24"/>
                <w:szCs w:val="24"/>
                <w:lang w:eastAsia="th-TH"/>
              </w:rPr>
            </w:pPr>
            <w:r w:rsidRPr="000A6877">
              <w:rPr>
                <w:rFonts w:ascii="Angsana New" w:hAnsi="Angsana New" w:cs="Angsana New"/>
                <w:snapToGrid w:val="0"/>
                <w:sz w:val="24"/>
                <w:szCs w:val="24"/>
                <w:lang w:eastAsia="th-TH"/>
              </w:rPr>
              <w:t>3,35</w:t>
            </w:r>
            <w:r>
              <w:rPr>
                <w:rFonts w:ascii="Angsana New" w:hAnsi="Angsana New" w:cs="Angsana New"/>
                <w:snapToGrid w:val="0"/>
                <w:sz w:val="24"/>
                <w:szCs w:val="24"/>
                <w:lang w:eastAsia="th-TH"/>
              </w:rPr>
              <w:t>5</w:t>
            </w:r>
          </w:p>
        </w:tc>
        <w:tc>
          <w:tcPr>
            <w:tcW w:w="90" w:type="dxa"/>
          </w:tcPr>
          <w:p w14:paraId="45924A2B" w14:textId="77777777" w:rsidR="00502F14" w:rsidRPr="000A6877" w:rsidRDefault="00502F14" w:rsidP="00502F14">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18343CAC" w14:textId="5AB4687E" w:rsidR="00502F14" w:rsidRPr="0040784D" w:rsidRDefault="00502F14" w:rsidP="00502F14">
            <w:pPr>
              <w:tabs>
                <w:tab w:val="left" w:pos="1140"/>
                <w:tab w:val="left" w:pos="1230"/>
              </w:tabs>
              <w:ind w:left="-30" w:right="150"/>
              <w:jc w:val="right"/>
              <w:rPr>
                <w:rFonts w:ascii="Angsana New" w:hAnsi="Angsana New" w:cs="Angsana New"/>
                <w:snapToGrid w:val="0"/>
                <w:sz w:val="24"/>
                <w:szCs w:val="24"/>
                <w:lang w:eastAsia="th-TH"/>
              </w:rPr>
            </w:pPr>
            <w:r w:rsidRPr="0040784D">
              <w:rPr>
                <w:rFonts w:ascii="Angsana New" w:hAnsi="Angsana New" w:cs="Angsana New"/>
                <w:snapToGrid w:val="0"/>
                <w:sz w:val="24"/>
                <w:szCs w:val="24"/>
                <w:lang w:eastAsia="th-TH"/>
              </w:rPr>
              <w:t>5</w:t>
            </w:r>
            <w:r w:rsidR="0040784D" w:rsidRPr="0040784D">
              <w:rPr>
                <w:rFonts w:ascii="Angsana New" w:hAnsi="Angsana New" w:cs="Angsana New"/>
                <w:snapToGrid w:val="0"/>
                <w:sz w:val="24"/>
                <w:szCs w:val="24"/>
                <w:lang w:eastAsia="th-TH"/>
              </w:rPr>
              <w:t>21,63</w:t>
            </w:r>
            <w:r w:rsidR="00D741DD">
              <w:rPr>
                <w:rFonts w:ascii="Angsana New" w:hAnsi="Angsana New" w:cs="Angsana New"/>
                <w:snapToGrid w:val="0"/>
                <w:sz w:val="24"/>
                <w:szCs w:val="24"/>
                <w:lang w:eastAsia="th-TH"/>
              </w:rPr>
              <w:t>8</w:t>
            </w:r>
          </w:p>
        </w:tc>
        <w:tc>
          <w:tcPr>
            <w:tcW w:w="90" w:type="dxa"/>
          </w:tcPr>
          <w:p w14:paraId="27085F4A" w14:textId="77777777" w:rsidR="00502F14" w:rsidRPr="000A6877" w:rsidRDefault="00502F14" w:rsidP="00502F14">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073C5455" w14:textId="4221D361" w:rsidR="00502F14" w:rsidRPr="000A6877" w:rsidRDefault="00502F14" w:rsidP="00502F14">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540</w:t>
            </w:r>
            <w:r w:rsidRPr="00FE645E">
              <w:rPr>
                <w:rFonts w:ascii="Angsana New" w:hAnsi="Angsana New" w:cs="Angsana New"/>
                <w:snapToGrid w:val="0"/>
                <w:sz w:val="24"/>
                <w:szCs w:val="24"/>
                <w:lang w:eastAsia="th-TH"/>
              </w:rPr>
              <w:t>,</w:t>
            </w:r>
            <w:r>
              <w:rPr>
                <w:rFonts w:ascii="Angsana New" w:hAnsi="Angsana New" w:cs="Angsana New"/>
                <w:snapToGrid w:val="0"/>
                <w:sz w:val="24"/>
                <w:szCs w:val="24"/>
                <w:lang w:eastAsia="th-TH"/>
              </w:rPr>
              <w:t>801</w:t>
            </w:r>
          </w:p>
        </w:tc>
      </w:tr>
      <w:tr w:rsidR="00560E6B" w:rsidRPr="000A6877" w14:paraId="17FFCCD5" w14:textId="77777777">
        <w:trPr>
          <w:cantSplit/>
        </w:trPr>
        <w:tc>
          <w:tcPr>
            <w:tcW w:w="2910" w:type="dxa"/>
          </w:tcPr>
          <w:p w14:paraId="692B62F1" w14:textId="59C5CBE2" w:rsidR="00560E6B" w:rsidRPr="000A6877" w:rsidRDefault="00560E6B" w:rsidP="00560E6B">
            <w:pPr>
              <w:ind w:left="60"/>
              <w:jc w:val="both"/>
              <w:rPr>
                <w:rFonts w:ascii="Angsana New" w:hAnsi="Angsana New" w:cs="Angsana New"/>
                <w:sz w:val="24"/>
                <w:szCs w:val="24"/>
                <w:cs/>
              </w:rPr>
            </w:pPr>
            <w:r w:rsidRPr="000D37A5">
              <w:rPr>
                <w:rFonts w:ascii="Angsana New" w:hAnsi="Angsana New" w:cs="Angsana New"/>
                <w:sz w:val="24"/>
                <w:szCs w:val="24"/>
                <w:cs/>
              </w:rPr>
              <w:t>กำไร</w:t>
            </w:r>
            <w:r w:rsidRPr="000D37A5">
              <w:rPr>
                <w:rFonts w:ascii="Angsana New" w:hAnsi="Angsana New" w:cs="Angsana New" w:hint="cs"/>
                <w:sz w:val="24"/>
                <w:szCs w:val="24"/>
                <w:cs/>
              </w:rPr>
              <w:t>ในสินทรัพย์รับรู้ระหว่าง</w:t>
            </w:r>
            <w:r w:rsidRPr="000D37A5">
              <w:rPr>
                <w:rFonts w:ascii="Angsana New" w:hAnsi="Angsana New" w:cs="Angsana New"/>
                <w:sz w:val="24"/>
                <w:szCs w:val="24"/>
                <w:cs/>
              </w:rPr>
              <w:t>ปี</w:t>
            </w:r>
          </w:p>
        </w:tc>
        <w:tc>
          <w:tcPr>
            <w:tcW w:w="90" w:type="dxa"/>
          </w:tcPr>
          <w:p w14:paraId="407F9DFA" w14:textId="77777777" w:rsidR="00560E6B" w:rsidRPr="000A6877" w:rsidRDefault="00560E6B" w:rsidP="00560E6B">
            <w:pPr>
              <w:ind w:left="-30" w:right="395"/>
              <w:jc w:val="right"/>
              <w:rPr>
                <w:rFonts w:ascii="Angsana New" w:hAnsi="Angsana New" w:cs="Angsana New"/>
                <w:snapToGrid w:val="0"/>
                <w:sz w:val="24"/>
                <w:szCs w:val="24"/>
                <w:cs/>
                <w:lang w:eastAsia="th-TH"/>
              </w:rPr>
            </w:pPr>
          </w:p>
        </w:tc>
        <w:tc>
          <w:tcPr>
            <w:tcW w:w="1590" w:type="dxa"/>
            <w:tcBorders>
              <w:bottom w:val="single" w:sz="4" w:space="0" w:color="auto"/>
            </w:tcBorders>
          </w:tcPr>
          <w:p w14:paraId="7ADC6545" w14:textId="33A6D38F" w:rsidR="00560E6B" w:rsidRPr="0040784D" w:rsidRDefault="00560E6B" w:rsidP="00560E6B">
            <w:pPr>
              <w:tabs>
                <w:tab w:val="left" w:pos="1140"/>
                <w:tab w:val="left" w:pos="1230"/>
              </w:tabs>
              <w:ind w:left="-30" w:right="-21"/>
              <w:jc w:val="center"/>
              <w:rPr>
                <w:rFonts w:ascii="Angsana New" w:hAnsi="Angsana New" w:cs="Angsana New"/>
                <w:snapToGrid w:val="0"/>
                <w:sz w:val="24"/>
                <w:szCs w:val="24"/>
                <w:lang w:eastAsia="th-TH"/>
              </w:rPr>
            </w:pPr>
            <w:r w:rsidRPr="00502F14">
              <w:rPr>
                <w:rFonts w:ascii="Angsana New" w:hAnsi="Angsana New" w:cs="Angsana New" w:hint="cs"/>
                <w:snapToGrid w:val="0"/>
                <w:sz w:val="24"/>
                <w:szCs w:val="24"/>
                <w:cs/>
                <w:lang w:eastAsia="th-TH"/>
              </w:rPr>
              <w:t>-</w:t>
            </w:r>
          </w:p>
        </w:tc>
        <w:tc>
          <w:tcPr>
            <w:tcW w:w="120" w:type="dxa"/>
          </w:tcPr>
          <w:p w14:paraId="74260605" w14:textId="77777777" w:rsidR="00560E6B" w:rsidRPr="000A6877" w:rsidRDefault="00560E6B" w:rsidP="00560E6B">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tcPr>
          <w:p w14:paraId="71C1D4B1" w14:textId="77B66993" w:rsidR="00560E6B" w:rsidRPr="00560E6B" w:rsidRDefault="00560E6B" w:rsidP="00560E6B">
            <w:pPr>
              <w:tabs>
                <w:tab w:val="left" w:pos="1140"/>
                <w:tab w:val="left" w:pos="1230"/>
              </w:tabs>
              <w:ind w:left="-30" w:right="-21"/>
              <w:jc w:val="center"/>
              <w:rPr>
                <w:rFonts w:ascii="Angsana New" w:hAnsi="Angsana New" w:cs="Angsana New"/>
                <w:snapToGrid w:val="0"/>
                <w:sz w:val="24"/>
                <w:szCs w:val="24"/>
                <w:lang w:eastAsia="th-TH"/>
              </w:rPr>
            </w:pPr>
            <w:r w:rsidRPr="00560E6B">
              <w:rPr>
                <w:rFonts w:ascii="Angsana New" w:hAnsi="Angsana New" w:cs="Angsana New" w:hint="cs"/>
                <w:snapToGrid w:val="0"/>
                <w:sz w:val="24"/>
                <w:szCs w:val="24"/>
                <w:cs/>
                <w:lang w:eastAsia="th-TH"/>
              </w:rPr>
              <w:t>-</w:t>
            </w:r>
          </w:p>
        </w:tc>
        <w:tc>
          <w:tcPr>
            <w:tcW w:w="90" w:type="dxa"/>
          </w:tcPr>
          <w:p w14:paraId="34097347" w14:textId="77777777" w:rsidR="00560E6B" w:rsidRPr="000A6877" w:rsidRDefault="00560E6B" w:rsidP="00560E6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699830B3" w14:textId="3735F33A" w:rsidR="00560E6B" w:rsidRPr="0040784D" w:rsidRDefault="00560E6B" w:rsidP="00560E6B">
            <w:pPr>
              <w:tabs>
                <w:tab w:val="left" w:pos="1140"/>
                <w:tab w:val="left" w:pos="1230"/>
              </w:tabs>
              <w:ind w:left="-30" w:right="150"/>
              <w:jc w:val="right"/>
              <w:rPr>
                <w:rFonts w:ascii="Angsana New" w:hAnsi="Angsana New" w:cs="Angsana New"/>
                <w:snapToGrid w:val="0"/>
                <w:sz w:val="24"/>
                <w:szCs w:val="24"/>
                <w:lang w:eastAsia="th-TH"/>
              </w:rPr>
            </w:pPr>
            <w:r w:rsidRPr="0040784D">
              <w:rPr>
                <w:rFonts w:ascii="Angsana New" w:hAnsi="Angsana New" w:cs="Angsana New"/>
                <w:snapToGrid w:val="0"/>
                <w:sz w:val="24"/>
                <w:szCs w:val="24"/>
                <w:lang w:eastAsia="th-TH"/>
              </w:rPr>
              <w:t>2</w:t>
            </w:r>
            <w:r w:rsidR="0040784D" w:rsidRPr="0040784D">
              <w:rPr>
                <w:rFonts w:ascii="Angsana New" w:hAnsi="Angsana New" w:cs="Angsana New"/>
                <w:snapToGrid w:val="0"/>
                <w:sz w:val="24"/>
                <w:szCs w:val="24"/>
                <w:lang w:eastAsia="th-TH"/>
              </w:rPr>
              <w:t>47</w:t>
            </w:r>
          </w:p>
        </w:tc>
        <w:tc>
          <w:tcPr>
            <w:tcW w:w="90" w:type="dxa"/>
          </w:tcPr>
          <w:p w14:paraId="0E912EED" w14:textId="77777777" w:rsidR="00560E6B" w:rsidRPr="000A6877" w:rsidRDefault="00560E6B" w:rsidP="00560E6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72C20326" w14:textId="56C2962B" w:rsidR="00560E6B" w:rsidRPr="000A6877" w:rsidRDefault="00560E6B" w:rsidP="00560E6B">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232</w:t>
            </w:r>
          </w:p>
        </w:tc>
      </w:tr>
      <w:tr w:rsidR="00560E6B" w:rsidRPr="000A6877" w14:paraId="774663A9" w14:textId="77777777">
        <w:trPr>
          <w:cantSplit/>
        </w:trPr>
        <w:tc>
          <w:tcPr>
            <w:tcW w:w="2910" w:type="dxa"/>
          </w:tcPr>
          <w:p w14:paraId="65E8D06D" w14:textId="69CBCDD2" w:rsidR="00560E6B" w:rsidRPr="000A6877" w:rsidRDefault="00560E6B" w:rsidP="00560E6B">
            <w:pPr>
              <w:ind w:left="60"/>
              <w:jc w:val="both"/>
              <w:rPr>
                <w:rFonts w:ascii="Angsana New" w:hAnsi="Angsana New" w:cs="Angsana New"/>
                <w:sz w:val="24"/>
                <w:szCs w:val="24"/>
              </w:rPr>
            </w:pPr>
            <w:r w:rsidRPr="000A6877">
              <w:rPr>
                <w:rFonts w:ascii="Angsana New" w:hAnsi="Angsana New" w:cs="Angsana New"/>
                <w:sz w:val="24"/>
                <w:szCs w:val="24"/>
                <w:cs/>
              </w:rPr>
              <w:t>ส่วนแบ่งกำไร(ขาดทุน)เบ็ดเสร็จ</w:t>
            </w:r>
            <w:r>
              <w:rPr>
                <w:rFonts w:ascii="Angsana New" w:hAnsi="Angsana New" w:cs="Angsana New" w:hint="cs"/>
                <w:sz w:val="24"/>
                <w:szCs w:val="24"/>
                <w:cs/>
              </w:rPr>
              <w:t>รวม</w:t>
            </w:r>
            <w:r w:rsidRPr="000A6877">
              <w:rPr>
                <w:rFonts w:ascii="Angsana New" w:hAnsi="Angsana New" w:cs="Angsana New" w:hint="cs"/>
                <w:sz w:val="24"/>
                <w:szCs w:val="24"/>
                <w:cs/>
              </w:rPr>
              <w:t>จาก</w:t>
            </w:r>
          </w:p>
          <w:p w14:paraId="2F90DD69" w14:textId="77777777" w:rsidR="00560E6B" w:rsidRPr="000A6877" w:rsidRDefault="00560E6B" w:rsidP="00560E6B">
            <w:pPr>
              <w:ind w:left="324"/>
              <w:jc w:val="both"/>
              <w:rPr>
                <w:rFonts w:ascii="Angsana New" w:hAnsi="Angsana New" w:cs="Angsana New"/>
                <w:sz w:val="24"/>
                <w:szCs w:val="24"/>
                <w:cs/>
              </w:rPr>
            </w:pPr>
            <w:r w:rsidRPr="000A6877">
              <w:rPr>
                <w:rFonts w:ascii="Angsana New" w:hAnsi="Angsana New" w:cs="Angsana New" w:hint="cs"/>
                <w:sz w:val="24"/>
                <w:szCs w:val="24"/>
                <w:cs/>
              </w:rPr>
              <w:t>เงินลงทุนในบริษัทร่วม</w:t>
            </w:r>
          </w:p>
        </w:tc>
        <w:tc>
          <w:tcPr>
            <w:tcW w:w="90" w:type="dxa"/>
          </w:tcPr>
          <w:p w14:paraId="638AC9A1" w14:textId="77777777" w:rsidR="00560E6B" w:rsidRPr="000A6877" w:rsidRDefault="00560E6B" w:rsidP="00560E6B">
            <w:pPr>
              <w:ind w:left="-30" w:right="395"/>
              <w:jc w:val="right"/>
              <w:rPr>
                <w:rFonts w:ascii="Angsana New" w:hAnsi="Angsana New" w:cs="Angsana New"/>
                <w:snapToGrid w:val="0"/>
                <w:sz w:val="24"/>
                <w:szCs w:val="24"/>
                <w:cs/>
                <w:lang w:eastAsia="th-TH"/>
              </w:rPr>
            </w:pPr>
          </w:p>
        </w:tc>
        <w:tc>
          <w:tcPr>
            <w:tcW w:w="1590" w:type="dxa"/>
            <w:tcBorders>
              <w:top w:val="single" w:sz="4" w:space="0" w:color="auto"/>
              <w:bottom w:val="double" w:sz="4" w:space="0" w:color="auto"/>
            </w:tcBorders>
          </w:tcPr>
          <w:p w14:paraId="4E8ACCFA" w14:textId="77777777" w:rsidR="00560E6B" w:rsidRPr="00502F14" w:rsidRDefault="00560E6B" w:rsidP="00502F14">
            <w:pPr>
              <w:tabs>
                <w:tab w:val="left" w:pos="1140"/>
                <w:tab w:val="left" w:pos="1230"/>
              </w:tabs>
              <w:ind w:left="-30" w:right="-21"/>
              <w:jc w:val="center"/>
              <w:rPr>
                <w:rFonts w:ascii="Angsana New" w:hAnsi="Angsana New" w:cs="Angsana New"/>
                <w:snapToGrid w:val="0"/>
                <w:sz w:val="24"/>
                <w:szCs w:val="24"/>
                <w:lang w:eastAsia="th-TH"/>
              </w:rPr>
            </w:pPr>
          </w:p>
          <w:p w14:paraId="0A1DC9E6" w14:textId="6CE45600" w:rsidR="00560E6B" w:rsidRPr="00502F14" w:rsidRDefault="00502F14" w:rsidP="00502F14">
            <w:pPr>
              <w:tabs>
                <w:tab w:val="left" w:pos="1140"/>
                <w:tab w:val="left" w:pos="1230"/>
              </w:tabs>
              <w:ind w:left="-30" w:right="-21"/>
              <w:jc w:val="center"/>
              <w:rPr>
                <w:rFonts w:ascii="Angsana New" w:hAnsi="Angsana New" w:cs="Angsana New"/>
                <w:snapToGrid w:val="0"/>
                <w:sz w:val="24"/>
                <w:szCs w:val="24"/>
                <w:cs/>
                <w:lang w:eastAsia="th-TH"/>
              </w:rPr>
            </w:pPr>
            <w:r w:rsidRPr="00502F14">
              <w:rPr>
                <w:rFonts w:ascii="Angsana New" w:hAnsi="Angsana New" w:cs="Angsana New" w:hint="cs"/>
                <w:snapToGrid w:val="0"/>
                <w:sz w:val="24"/>
                <w:szCs w:val="24"/>
                <w:cs/>
                <w:lang w:eastAsia="th-TH"/>
              </w:rPr>
              <w:t>-</w:t>
            </w:r>
          </w:p>
        </w:tc>
        <w:tc>
          <w:tcPr>
            <w:tcW w:w="120" w:type="dxa"/>
          </w:tcPr>
          <w:p w14:paraId="33D72CBC" w14:textId="77777777" w:rsidR="00560E6B" w:rsidRPr="000A6877" w:rsidRDefault="00560E6B" w:rsidP="00560E6B">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14:paraId="26D693D3" w14:textId="77777777" w:rsidR="00560E6B" w:rsidRPr="000A6877" w:rsidRDefault="00560E6B" w:rsidP="00560E6B">
            <w:pPr>
              <w:tabs>
                <w:tab w:val="left" w:pos="1140"/>
                <w:tab w:val="left" w:pos="1230"/>
              </w:tabs>
              <w:ind w:left="-30" w:right="150"/>
              <w:jc w:val="right"/>
              <w:rPr>
                <w:rFonts w:ascii="Angsana New" w:hAnsi="Angsana New" w:cs="Angsana New"/>
                <w:snapToGrid w:val="0"/>
                <w:sz w:val="24"/>
                <w:szCs w:val="24"/>
                <w:lang w:eastAsia="th-TH"/>
              </w:rPr>
            </w:pPr>
          </w:p>
          <w:p w14:paraId="721CF7F7" w14:textId="10F1C8A4" w:rsidR="00560E6B" w:rsidRPr="000A6877" w:rsidRDefault="00560E6B" w:rsidP="00560E6B">
            <w:pPr>
              <w:tabs>
                <w:tab w:val="left" w:pos="1140"/>
                <w:tab w:val="left" w:pos="1230"/>
              </w:tabs>
              <w:ind w:left="-30" w:right="150"/>
              <w:jc w:val="right"/>
              <w:rPr>
                <w:rFonts w:ascii="Angsana New" w:hAnsi="Angsana New" w:cs="Angsana New"/>
                <w:snapToGrid w:val="0"/>
                <w:sz w:val="24"/>
                <w:szCs w:val="24"/>
                <w:cs/>
                <w:lang w:eastAsia="th-TH"/>
              </w:rPr>
            </w:pPr>
            <w:r w:rsidRPr="000A6877">
              <w:rPr>
                <w:rFonts w:ascii="Angsana New" w:hAnsi="Angsana New" w:cs="Angsana New"/>
                <w:snapToGrid w:val="0"/>
                <w:sz w:val="24"/>
                <w:szCs w:val="24"/>
                <w:lang w:eastAsia="th-TH"/>
              </w:rPr>
              <w:t>3,35</w:t>
            </w:r>
            <w:r>
              <w:rPr>
                <w:rFonts w:ascii="Angsana New" w:hAnsi="Angsana New" w:cs="Angsana New"/>
                <w:snapToGrid w:val="0"/>
                <w:sz w:val="24"/>
                <w:szCs w:val="24"/>
                <w:lang w:eastAsia="th-TH"/>
              </w:rPr>
              <w:t>5</w:t>
            </w:r>
          </w:p>
        </w:tc>
        <w:tc>
          <w:tcPr>
            <w:tcW w:w="90" w:type="dxa"/>
          </w:tcPr>
          <w:p w14:paraId="5C61A2D5" w14:textId="77777777" w:rsidR="00560E6B" w:rsidRPr="000A6877" w:rsidRDefault="00560E6B" w:rsidP="00560E6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28B0B8FF" w14:textId="77777777" w:rsidR="00560E6B" w:rsidRPr="0040784D" w:rsidRDefault="00560E6B" w:rsidP="00560E6B">
            <w:pPr>
              <w:tabs>
                <w:tab w:val="left" w:pos="1140"/>
                <w:tab w:val="left" w:pos="1230"/>
              </w:tabs>
              <w:ind w:left="-30" w:right="150"/>
              <w:jc w:val="right"/>
              <w:rPr>
                <w:rFonts w:ascii="Angsana New" w:hAnsi="Angsana New" w:cs="Angsana New"/>
                <w:snapToGrid w:val="0"/>
                <w:sz w:val="24"/>
                <w:szCs w:val="24"/>
                <w:lang w:eastAsia="th-TH"/>
              </w:rPr>
            </w:pPr>
          </w:p>
          <w:p w14:paraId="1EB5CC88" w14:textId="2C98A72C" w:rsidR="00560E6B" w:rsidRPr="0040784D" w:rsidRDefault="0040784D" w:rsidP="00560E6B">
            <w:pPr>
              <w:tabs>
                <w:tab w:val="left" w:pos="1140"/>
                <w:tab w:val="left" w:pos="1230"/>
              </w:tabs>
              <w:ind w:left="-30" w:right="150"/>
              <w:jc w:val="right"/>
              <w:rPr>
                <w:rFonts w:ascii="Angsana New" w:hAnsi="Angsana New" w:cs="Angsana New"/>
                <w:snapToGrid w:val="0"/>
                <w:sz w:val="24"/>
                <w:szCs w:val="24"/>
                <w:cs/>
                <w:lang w:eastAsia="th-TH"/>
              </w:rPr>
            </w:pPr>
            <w:r w:rsidRPr="0040784D">
              <w:rPr>
                <w:rFonts w:ascii="Angsana New" w:hAnsi="Angsana New" w:cs="Angsana New"/>
                <w:snapToGrid w:val="0"/>
                <w:sz w:val="24"/>
                <w:szCs w:val="24"/>
                <w:lang w:eastAsia="th-TH"/>
              </w:rPr>
              <w:t>521,88</w:t>
            </w:r>
            <w:r w:rsidR="00D741DD">
              <w:rPr>
                <w:rFonts w:ascii="Angsana New" w:hAnsi="Angsana New" w:cs="Angsana New"/>
                <w:snapToGrid w:val="0"/>
                <w:sz w:val="24"/>
                <w:szCs w:val="24"/>
                <w:lang w:eastAsia="th-TH"/>
              </w:rPr>
              <w:t>5</w:t>
            </w:r>
          </w:p>
        </w:tc>
        <w:tc>
          <w:tcPr>
            <w:tcW w:w="90" w:type="dxa"/>
          </w:tcPr>
          <w:p w14:paraId="3F74323B" w14:textId="77777777" w:rsidR="00560E6B" w:rsidRPr="000A6877" w:rsidRDefault="00560E6B" w:rsidP="00560E6B">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03A838ED" w14:textId="77777777" w:rsidR="00560E6B" w:rsidRPr="00DD11BE" w:rsidRDefault="00560E6B" w:rsidP="00560E6B">
            <w:pPr>
              <w:tabs>
                <w:tab w:val="left" w:pos="1140"/>
                <w:tab w:val="left" w:pos="1230"/>
              </w:tabs>
              <w:ind w:left="-30" w:right="150"/>
              <w:jc w:val="right"/>
              <w:rPr>
                <w:rFonts w:ascii="Angsana New" w:hAnsi="Angsana New" w:cs="Angsana New"/>
                <w:snapToGrid w:val="0"/>
                <w:sz w:val="24"/>
                <w:szCs w:val="24"/>
                <w:lang w:eastAsia="th-TH"/>
              </w:rPr>
            </w:pPr>
          </w:p>
          <w:p w14:paraId="13B73A5B" w14:textId="679C8CCD" w:rsidR="00560E6B" w:rsidRPr="000A6877" w:rsidRDefault="00560E6B" w:rsidP="00560E6B">
            <w:pPr>
              <w:tabs>
                <w:tab w:val="left" w:pos="1140"/>
                <w:tab w:val="left" w:pos="123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541</w:t>
            </w:r>
            <w:r w:rsidRPr="00DD11BE">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033</w:t>
            </w:r>
          </w:p>
        </w:tc>
      </w:tr>
    </w:tbl>
    <w:p w14:paraId="252419C8" w14:textId="77777777" w:rsidR="0032785C" w:rsidRPr="0032785C" w:rsidRDefault="0032785C" w:rsidP="00722855">
      <w:pPr>
        <w:tabs>
          <w:tab w:val="left" w:pos="-2552"/>
        </w:tabs>
        <w:jc w:val="thaiDistribute"/>
        <w:rPr>
          <w:rFonts w:ascii="Angsana New" w:hAnsi="Angsana New" w:cs="Angsana New"/>
          <w:spacing w:val="-2"/>
          <w:sz w:val="16"/>
          <w:szCs w:val="16"/>
        </w:rPr>
      </w:pPr>
    </w:p>
    <w:p w14:paraId="5A21ED00" w14:textId="6424CA8D" w:rsidR="003622CD" w:rsidRDefault="0032785C" w:rsidP="0032785C">
      <w:pPr>
        <w:tabs>
          <w:tab w:val="left" w:pos="-2552"/>
        </w:tabs>
        <w:ind w:left="426" w:firstLine="850"/>
        <w:jc w:val="thaiDistribute"/>
        <w:rPr>
          <w:rFonts w:ascii="Angsana New" w:hAnsi="Angsana New" w:cs="Angsana New"/>
          <w:spacing w:val="-4"/>
          <w:sz w:val="30"/>
          <w:szCs w:val="30"/>
        </w:rPr>
      </w:pPr>
      <w:r w:rsidRPr="0032785C">
        <w:rPr>
          <w:rFonts w:ascii="Angsana New" w:hAnsi="Angsana New" w:cs="Angsana New"/>
          <w:spacing w:val="-2"/>
          <w:sz w:val="30"/>
          <w:szCs w:val="30"/>
          <w:cs/>
        </w:rPr>
        <w:t xml:space="preserve">ณ วันที่ </w:t>
      </w:r>
      <w:r>
        <w:rPr>
          <w:rFonts w:ascii="Angsana New" w:hAnsi="Angsana New" w:cs="Angsana New"/>
          <w:spacing w:val="-2"/>
          <w:sz w:val="30"/>
          <w:szCs w:val="30"/>
        </w:rPr>
        <w:t>31</w:t>
      </w:r>
      <w:r w:rsidRPr="0032785C">
        <w:rPr>
          <w:rFonts w:ascii="Angsana New" w:hAnsi="Angsana New" w:cs="Angsana New"/>
          <w:spacing w:val="-2"/>
          <w:sz w:val="30"/>
          <w:szCs w:val="30"/>
          <w:cs/>
        </w:rPr>
        <w:t xml:space="preserve"> ธันวาคม </w:t>
      </w:r>
      <w:r>
        <w:rPr>
          <w:rFonts w:ascii="Angsana New" w:hAnsi="Angsana New" w:cs="Angsana New"/>
          <w:spacing w:val="-2"/>
          <w:sz w:val="30"/>
          <w:szCs w:val="30"/>
        </w:rPr>
        <w:t>256</w:t>
      </w:r>
      <w:r w:rsidR="00CC4299">
        <w:rPr>
          <w:rFonts w:ascii="Angsana New" w:hAnsi="Angsana New" w:cs="Angsana New"/>
          <w:spacing w:val="-2"/>
          <w:sz w:val="30"/>
          <w:szCs w:val="30"/>
        </w:rPr>
        <w:t>7</w:t>
      </w:r>
      <w:r w:rsidRPr="0032785C">
        <w:rPr>
          <w:rFonts w:ascii="Angsana New" w:hAnsi="Angsana New" w:cs="Angsana New"/>
          <w:spacing w:val="-2"/>
          <w:sz w:val="30"/>
          <w:szCs w:val="30"/>
          <w:cs/>
        </w:rPr>
        <w:t xml:space="preserve"> </w:t>
      </w:r>
      <w:r w:rsidR="0071309A" w:rsidRPr="00492E19">
        <w:rPr>
          <w:rFonts w:ascii="Angsana New" w:hAnsi="Angsana New" w:cs="Angsana New"/>
          <w:spacing w:val="-2"/>
          <w:sz w:val="30"/>
          <w:szCs w:val="30"/>
          <w:cs/>
        </w:rPr>
        <w:t>บริษัท อีสเทิร์น เพาเว</w:t>
      </w:r>
      <w:r w:rsidR="004B2B78" w:rsidRPr="00492E19">
        <w:rPr>
          <w:rFonts w:ascii="Angsana New" w:hAnsi="Angsana New" w:cs="Angsana New"/>
          <w:spacing w:val="-2"/>
          <w:sz w:val="30"/>
          <w:szCs w:val="30"/>
          <w:cs/>
        </w:rPr>
        <w:t>อร์</w:t>
      </w:r>
      <w:r w:rsidR="0071309A" w:rsidRPr="00492E19">
        <w:rPr>
          <w:rFonts w:ascii="Angsana New" w:hAnsi="Angsana New" w:cs="Angsana New"/>
          <w:spacing w:val="-2"/>
          <w:sz w:val="30"/>
          <w:szCs w:val="30"/>
          <w:cs/>
        </w:rPr>
        <w:t xml:space="preserve"> แอนด์ อิเล็คทริค </w:t>
      </w:r>
      <w:r w:rsidR="0071309A" w:rsidRPr="00492E19">
        <w:rPr>
          <w:rFonts w:ascii="Angsana New" w:hAnsi="Angsana New" w:cs="Angsana New"/>
          <w:spacing w:val="-4"/>
          <w:sz w:val="30"/>
          <w:szCs w:val="30"/>
          <w:cs/>
        </w:rPr>
        <w:t>จำกัด</w:t>
      </w:r>
      <w:r w:rsidR="0071309A" w:rsidRPr="00492E19">
        <w:rPr>
          <w:rFonts w:ascii="Angsana New" w:hAnsi="Angsana New" w:cs="Angsana New"/>
          <w:spacing w:val="-4"/>
          <w:sz w:val="30"/>
          <w:szCs w:val="30"/>
        </w:rPr>
        <w:t xml:space="preserve"> </w:t>
      </w:r>
      <w:r w:rsidR="0071309A" w:rsidRPr="00492E19">
        <w:rPr>
          <w:rFonts w:ascii="Angsana New" w:hAnsi="Angsana New" w:cs="Angsana New" w:hint="cs"/>
          <w:spacing w:val="-4"/>
          <w:sz w:val="30"/>
          <w:szCs w:val="30"/>
          <w:cs/>
        </w:rPr>
        <w:t>(</w:t>
      </w:r>
      <w:r w:rsidR="008A4142" w:rsidRPr="00492E19">
        <w:rPr>
          <w:rFonts w:ascii="Angsana New" w:hAnsi="Angsana New" w:cs="Angsana New"/>
          <w:spacing w:val="-4"/>
          <w:sz w:val="30"/>
          <w:szCs w:val="30"/>
        </w:rPr>
        <w:t>“</w:t>
      </w:r>
      <w:r w:rsidR="002500CD" w:rsidRPr="00492E19">
        <w:rPr>
          <w:rFonts w:ascii="Angsana New" w:hAnsi="Angsana New" w:cs="Angsana New"/>
          <w:spacing w:val="-4"/>
          <w:sz w:val="30"/>
          <w:szCs w:val="30"/>
        </w:rPr>
        <w:t>EPEC</w:t>
      </w:r>
      <w:r w:rsidR="008A4142" w:rsidRPr="00492E19">
        <w:rPr>
          <w:rFonts w:ascii="Angsana New" w:hAnsi="Angsana New" w:cs="Angsana New"/>
          <w:spacing w:val="-4"/>
          <w:sz w:val="30"/>
          <w:szCs w:val="30"/>
        </w:rPr>
        <w:t>”</w:t>
      </w:r>
      <w:r w:rsidR="0071309A" w:rsidRPr="00492E19">
        <w:rPr>
          <w:rFonts w:ascii="Angsana New" w:hAnsi="Angsana New" w:cs="Angsana New" w:hint="cs"/>
          <w:spacing w:val="-4"/>
          <w:sz w:val="30"/>
          <w:szCs w:val="30"/>
          <w:cs/>
        </w:rPr>
        <w:t xml:space="preserve">) </w:t>
      </w:r>
      <w:r w:rsidR="00D517F3">
        <w:rPr>
          <w:rFonts w:ascii="Angsana New" w:hAnsi="Angsana New" w:cs="Angsana New" w:hint="cs"/>
          <w:spacing w:val="-4"/>
          <w:sz w:val="30"/>
          <w:szCs w:val="30"/>
          <w:cs/>
        </w:rPr>
        <w:t xml:space="preserve"> </w:t>
      </w:r>
      <w:r w:rsidR="0071309A" w:rsidRPr="00492E19">
        <w:rPr>
          <w:rFonts w:ascii="Angsana New" w:hAnsi="Angsana New" w:cs="Angsana New"/>
          <w:spacing w:val="-4"/>
          <w:sz w:val="30"/>
          <w:szCs w:val="30"/>
          <w:cs/>
        </w:rPr>
        <w:t>ซึ่ง</w:t>
      </w:r>
      <w:r w:rsidR="0071309A" w:rsidRPr="00492E19">
        <w:rPr>
          <w:rFonts w:ascii="Angsana New" w:hAnsi="Angsana New" w:cs="Angsana New" w:hint="cs"/>
          <w:spacing w:val="-4"/>
          <w:sz w:val="30"/>
          <w:szCs w:val="30"/>
          <w:cs/>
        </w:rPr>
        <w:t>ดำเนินธุรกิจหลักเกี่ยวกับการ</w:t>
      </w:r>
      <w:r w:rsidR="0071309A" w:rsidRPr="00492E19">
        <w:rPr>
          <w:rFonts w:ascii="Angsana New" w:hAnsi="Angsana New" w:cs="Angsana New"/>
          <w:spacing w:val="-4"/>
          <w:sz w:val="30"/>
          <w:szCs w:val="30"/>
          <w:cs/>
        </w:rPr>
        <w:t>ผลิตและจำหน่ายกระแสไฟฟ้าจากโรงไฟฟ้าพลังงานความร้อน</w:t>
      </w:r>
      <w:r w:rsidR="0071309A" w:rsidRPr="00694949">
        <w:rPr>
          <w:rFonts w:ascii="Angsana New" w:hAnsi="Angsana New" w:cs="Angsana New"/>
          <w:spacing w:val="-1"/>
          <w:sz w:val="30"/>
          <w:szCs w:val="30"/>
          <w:cs/>
        </w:rPr>
        <w:t>ร่วมขนา</w:t>
      </w:r>
      <w:r w:rsidR="0071309A" w:rsidRPr="00694949">
        <w:rPr>
          <w:rFonts w:ascii="Angsana New" w:hAnsi="Angsana New" w:cs="Angsana New" w:hint="cs"/>
          <w:spacing w:val="-1"/>
          <w:sz w:val="30"/>
          <w:szCs w:val="30"/>
          <w:cs/>
        </w:rPr>
        <w:t xml:space="preserve">ด </w:t>
      </w:r>
      <w:r w:rsidR="0071309A" w:rsidRPr="00694949">
        <w:rPr>
          <w:rFonts w:ascii="Angsana New" w:hAnsi="Angsana New" w:cs="Angsana New"/>
          <w:spacing w:val="-1"/>
          <w:sz w:val="30"/>
          <w:szCs w:val="30"/>
        </w:rPr>
        <w:t>350</w:t>
      </w:r>
      <w:r w:rsidR="0071309A" w:rsidRPr="00694949">
        <w:rPr>
          <w:rFonts w:ascii="Angsana New" w:hAnsi="Angsana New" w:cs="Angsana New"/>
          <w:spacing w:val="-1"/>
          <w:sz w:val="30"/>
          <w:szCs w:val="30"/>
          <w:cs/>
        </w:rPr>
        <w:t xml:space="preserve"> เมกกะวัตต์</w:t>
      </w:r>
      <w:r w:rsidR="0071309A" w:rsidRPr="00694949">
        <w:rPr>
          <w:rFonts w:ascii="Angsana New" w:hAnsi="Angsana New" w:cs="Angsana New" w:hint="cs"/>
          <w:spacing w:val="-1"/>
          <w:sz w:val="30"/>
          <w:szCs w:val="30"/>
          <w:cs/>
        </w:rPr>
        <w:t xml:space="preserve"> </w:t>
      </w:r>
      <w:r w:rsidR="0071309A" w:rsidRPr="00694949">
        <w:rPr>
          <w:rFonts w:ascii="Angsana New" w:hAnsi="Angsana New" w:cs="Angsana New"/>
          <w:spacing w:val="-1"/>
          <w:sz w:val="30"/>
          <w:szCs w:val="30"/>
          <w:cs/>
        </w:rPr>
        <w:t>ซึ่งสัญญาซื้อขายไฟฟ้าของ</w:t>
      </w:r>
      <w:r w:rsidR="003622CD">
        <w:rPr>
          <w:rFonts w:ascii="Angsana New" w:hAnsi="Angsana New" w:cs="Angsana New"/>
          <w:spacing w:val="-1"/>
          <w:sz w:val="30"/>
          <w:szCs w:val="30"/>
        </w:rPr>
        <w:t xml:space="preserve"> </w:t>
      </w:r>
      <w:r w:rsidR="003622CD" w:rsidRPr="002500CD">
        <w:rPr>
          <w:rFonts w:ascii="Angsana New" w:hAnsi="Angsana New" w:cs="Angsana New"/>
          <w:sz w:val="30"/>
          <w:szCs w:val="30"/>
        </w:rPr>
        <w:t>EPEC</w:t>
      </w:r>
      <w:r w:rsidR="003622CD" w:rsidRPr="00694949">
        <w:rPr>
          <w:rFonts w:ascii="Angsana New" w:hAnsi="Angsana New" w:cs="Angsana New"/>
          <w:spacing w:val="-1"/>
          <w:sz w:val="30"/>
          <w:szCs w:val="30"/>
          <w:cs/>
        </w:rPr>
        <w:t xml:space="preserve"> </w:t>
      </w:r>
      <w:r w:rsidR="0071309A" w:rsidRPr="00694949">
        <w:rPr>
          <w:rFonts w:ascii="Angsana New" w:hAnsi="Angsana New" w:cs="Angsana New"/>
          <w:spacing w:val="-1"/>
          <w:sz w:val="30"/>
          <w:szCs w:val="30"/>
          <w:cs/>
        </w:rPr>
        <w:t xml:space="preserve">สิ้นสุดลงในวันที่ </w:t>
      </w:r>
      <w:r w:rsidR="0071309A" w:rsidRPr="00694949">
        <w:rPr>
          <w:rFonts w:ascii="Angsana New" w:hAnsi="Angsana New" w:cs="Angsana New"/>
          <w:spacing w:val="-1"/>
          <w:sz w:val="30"/>
          <w:szCs w:val="30"/>
        </w:rPr>
        <w:t>24</w:t>
      </w:r>
      <w:r w:rsidR="0071309A" w:rsidRPr="00694949">
        <w:rPr>
          <w:rFonts w:ascii="Angsana New" w:hAnsi="Angsana New" w:cs="Angsana New"/>
          <w:spacing w:val="-1"/>
          <w:sz w:val="30"/>
          <w:szCs w:val="30"/>
          <w:cs/>
        </w:rPr>
        <w:t xml:space="preserve"> มีนาคม </w:t>
      </w:r>
      <w:r w:rsidR="0071309A" w:rsidRPr="00694949">
        <w:rPr>
          <w:rFonts w:ascii="Angsana New" w:hAnsi="Angsana New" w:cs="Angsana New"/>
          <w:spacing w:val="-1"/>
          <w:sz w:val="30"/>
          <w:szCs w:val="30"/>
        </w:rPr>
        <w:t>2566</w:t>
      </w:r>
      <w:r>
        <w:rPr>
          <w:rFonts w:ascii="Angsana New" w:hAnsi="Angsana New" w:cs="Angsana New"/>
          <w:spacing w:val="-1"/>
          <w:sz w:val="30"/>
          <w:szCs w:val="30"/>
        </w:rPr>
        <w:t xml:space="preserve"> </w:t>
      </w:r>
      <w:r w:rsidR="0071309A" w:rsidRPr="00694949">
        <w:rPr>
          <w:rFonts w:ascii="Angsana New" w:hAnsi="Angsana New" w:cs="Angsana New"/>
          <w:spacing w:val="-1"/>
          <w:sz w:val="30"/>
          <w:szCs w:val="30"/>
          <w:cs/>
        </w:rPr>
        <w:t>และไม่ได้รับการต่ออายุสัญญาซื้อขายไฟฟ้าดังกล่าวจาก</w:t>
      </w:r>
      <w:r w:rsidR="0071309A" w:rsidRPr="00694949">
        <w:rPr>
          <w:rFonts w:ascii="Angsana New" w:hAnsi="Angsana New" w:cs="Angsana New" w:hint="cs"/>
          <w:spacing w:val="-1"/>
          <w:sz w:val="30"/>
          <w:szCs w:val="30"/>
          <w:cs/>
        </w:rPr>
        <w:t>การไฟฟ้าฝ่ายผลิตแห่งประเทศไทย (</w:t>
      </w:r>
      <w:r w:rsidR="0071309A" w:rsidRPr="00694949">
        <w:rPr>
          <w:rFonts w:ascii="Angsana New" w:hAnsi="Angsana New" w:cs="Angsana New"/>
          <w:spacing w:val="-1"/>
          <w:sz w:val="30"/>
          <w:szCs w:val="30"/>
        </w:rPr>
        <w:t>“</w:t>
      </w:r>
      <w:r w:rsidR="0071309A" w:rsidRPr="00694949">
        <w:rPr>
          <w:rFonts w:ascii="Angsana New" w:hAnsi="Angsana New" w:cs="Angsana New" w:hint="cs"/>
          <w:spacing w:val="-1"/>
          <w:sz w:val="30"/>
          <w:szCs w:val="30"/>
          <w:cs/>
        </w:rPr>
        <w:t>กฟผ</w:t>
      </w:r>
      <w:r w:rsidR="0071309A" w:rsidRPr="00694949">
        <w:rPr>
          <w:rFonts w:ascii="Angsana New" w:hAnsi="Angsana New" w:cs="Angsana New"/>
          <w:spacing w:val="-1"/>
          <w:sz w:val="30"/>
          <w:szCs w:val="30"/>
        </w:rPr>
        <w:t>.”</w:t>
      </w:r>
      <w:r w:rsidR="0071309A" w:rsidRPr="00694949">
        <w:rPr>
          <w:rFonts w:ascii="Angsana New" w:hAnsi="Angsana New" w:cs="Angsana New" w:hint="cs"/>
          <w:spacing w:val="-1"/>
          <w:sz w:val="30"/>
          <w:szCs w:val="30"/>
          <w:cs/>
        </w:rPr>
        <w:t>)</w:t>
      </w:r>
      <w:r>
        <w:rPr>
          <w:rFonts w:ascii="Angsana New" w:hAnsi="Angsana New" w:cs="Angsana New"/>
          <w:spacing w:val="-1"/>
          <w:sz w:val="30"/>
          <w:szCs w:val="30"/>
        </w:rPr>
        <w:t xml:space="preserve"> </w:t>
      </w:r>
      <w:r w:rsidR="0071309A" w:rsidRPr="00694949">
        <w:rPr>
          <w:rFonts w:ascii="Angsana New" w:hAnsi="Angsana New" w:cs="Angsana New" w:hint="cs"/>
          <w:spacing w:val="-1"/>
          <w:sz w:val="30"/>
          <w:szCs w:val="30"/>
          <w:cs/>
        </w:rPr>
        <w:t>ทำให้</w:t>
      </w:r>
      <w:r w:rsidR="003622CD" w:rsidRPr="003622CD">
        <w:rPr>
          <w:rFonts w:ascii="Angsana New" w:hAnsi="Angsana New" w:cs="Angsana New"/>
          <w:sz w:val="30"/>
          <w:szCs w:val="30"/>
        </w:rPr>
        <w:t xml:space="preserve"> </w:t>
      </w:r>
      <w:r w:rsidR="003622CD" w:rsidRPr="002500CD">
        <w:rPr>
          <w:rFonts w:ascii="Angsana New" w:hAnsi="Angsana New" w:cs="Angsana New"/>
          <w:sz w:val="30"/>
          <w:szCs w:val="30"/>
        </w:rPr>
        <w:t>EPEC</w:t>
      </w:r>
      <w:r w:rsidR="003622CD" w:rsidRPr="00694949">
        <w:rPr>
          <w:rFonts w:ascii="Angsana New" w:hAnsi="Angsana New" w:cs="Angsana New" w:hint="cs"/>
          <w:spacing w:val="-1"/>
          <w:sz w:val="30"/>
          <w:szCs w:val="30"/>
          <w:cs/>
        </w:rPr>
        <w:t xml:space="preserve"> </w:t>
      </w:r>
      <w:r w:rsidR="008A4142" w:rsidRPr="00694949">
        <w:rPr>
          <w:rFonts w:ascii="Angsana New" w:hAnsi="Angsana New" w:cs="Angsana New" w:hint="cs"/>
          <w:spacing w:val="-1"/>
          <w:sz w:val="30"/>
          <w:szCs w:val="30"/>
          <w:cs/>
        </w:rPr>
        <w:t>ได้</w:t>
      </w:r>
      <w:r w:rsidR="0071309A" w:rsidRPr="00694949">
        <w:rPr>
          <w:rFonts w:ascii="Angsana New" w:hAnsi="Angsana New" w:cs="Angsana New" w:hint="cs"/>
          <w:spacing w:val="-1"/>
          <w:sz w:val="30"/>
          <w:szCs w:val="30"/>
          <w:cs/>
        </w:rPr>
        <w:t>หยุดการดำเนินธุรกิจ</w:t>
      </w:r>
      <w:r w:rsidR="008A4142" w:rsidRPr="00694949">
        <w:rPr>
          <w:rFonts w:ascii="Angsana New" w:hAnsi="Angsana New" w:cs="Angsana New" w:hint="cs"/>
          <w:spacing w:val="-1"/>
          <w:sz w:val="30"/>
          <w:szCs w:val="30"/>
          <w:cs/>
        </w:rPr>
        <w:t>หลัก</w:t>
      </w:r>
      <w:r w:rsidR="0071309A" w:rsidRPr="00694949">
        <w:rPr>
          <w:rFonts w:ascii="Angsana New" w:hAnsi="Angsana New" w:cs="Angsana New" w:hint="cs"/>
          <w:spacing w:val="-1"/>
          <w:sz w:val="30"/>
          <w:szCs w:val="30"/>
          <w:cs/>
        </w:rPr>
        <w:t>ดังกล่าว</w:t>
      </w:r>
      <w:r w:rsidR="003622CD">
        <w:rPr>
          <w:rFonts w:ascii="Angsana New" w:hAnsi="Angsana New" w:cs="Angsana New"/>
          <w:spacing w:val="-1"/>
          <w:sz w:val="30"/>
          <w:szCs w:val="30"/>
        </w:rPr>
        <w:t xml:space="preserve"> </w:t>
      </w:r>
      <w:r w:rsidR="003622CD">
        <w:rPr>
          <w:rFonts w:ascii="Angsana New" w:hAnsi="Angsana New" w:cs="Angsana New" w:hint="cs"/>
          <w:spacing w:val="-1"/>
          <w:sz w:val="30"/>
          <w:szCs w:val="30"/>
          <w:cs/>
        </w:rPr>
        <w:t>ทั้งนี้</w:t>
      </w:r>
      <w:r w:rsidR="001002A3">
        <w:rPr>
          <w:rFonts w:ascii="Angsana New" w:hAnsi="Angsana New" w:cs="Angsana New" w:hint="cs"/>
          <w:spacing w:val="-1"/>
          <w:sz w:val="30"/>
          <w:szCs w:val="30"/>
          <w:cs/>
        </w:rPr>
        <w:t xml:space="preserve"> </w:t>
      </w:r>
      <w:r w:rsidR="003622CD" w:rsidRPr="002500CD">
        <w:rPr>
          <w:rFonts w:ascii="Angsana New" w:hAnsi="Angsana New" w:cs="Angsana New"/>
          <w:sz w:val="30"/>
          <w:szCs w:val="30"/>
          <w:cs/>
        </w:rPr>
        <w:t xml:space="preserve">เมื่อวันที่ </w:t>
      </w:r>
      <w:r w:rsidR="003622CD" w:rsidRPr="002500CD">
        <w:rPr>
          <w:rFonts w:ascii="Angsana New" w:hAnsi="Angsana New" w:cs="Angsana New"/>
          <w:sz w:val="30"/>
          <w:szCs w:val="30"/>
        </w:rPr>
        <w:t>24</w:t>
      </w:r>
      <w:r w:rsidR="003622CD" w:rsidRPr="002500CD">
        <w:rPr>
          <w:rFonts w:ascii="Angsana New" w:hAnsi="Angsana New" w:cs="Angsana New"/>
          <w:sz w:val="30"/>
          <w:szCs w:val="30"/>
          <w:cs/>
        </w:rPr>
        <w:t xml:space="preserve"> มิถุนายน </w:t>
      </w:r>
      <w:r w:rsidR="003622CD" w:rsidRPr="002500CD">
        <w:rPr>
          <w:rFonts w:ascii="Angsana New" w:hAnsi="Angsana New" w:cs="Angsana New"/>
          <w:sz w:val="30"/>
          <w:szCs w:val="30"/>
        </w:rPr>
        <w:t>2567</w:t>
      </w:r>
      <w:r w:rsidR="003622CD" w:rsidRPr="002500CD">
        <w:rPr>
          <w:rFonts w:ascii="Angsana New" w:hAnsi="Angsana New" w:cs="Angsana New" w:hint="cs"/>
          <w:sz w:val="30"/>
          <w:szCs w:val="30"/>
          <w:cs/>
        </w:rPr>
        <w:t xml:space="preserve"> </w:t>
      </w:r>
      <w:r w:rsidR="003622CD" w:rsidRPr="002500CD">
        <w:rPr>
          <w:rFonts w:ascii="Angsana New" w:hAnsi="Angsana New" w:cs="Angsana New"/>
          <w:sz w:val="30"/>
          <w:szCs w:val="30"/>
          <w:cs/>
        </w:rPr>
        <w:t>บริษัท จี เอ็ม เอส เพาเวอร์ จำกัด (มหาชน) (บริษัทย่อย)</w:t>
      </w:r>
      <w:r w:rsidR="003622CD" w:rsidRPr="002500CD">
        <w:rPr>
          <w:rFonts w:ascii="Angsana New" w:hAnsi="Angsana New" w:cs="Angsana New" w:hint="cs"/>
          <w:sz w:val="30"/>
          <w:szCs w:val="30"/>
          <w:cs/>
        </w:rPr>
        <w:t xml:space="preserve"> ได้เข้า</w:t>
      </w:r>
      <w:r w:rsidR="003622CD" w:rsidRPr="002500CD">
        <w:rPr>
          <w:rFonts w:ascii="Angsana New" w:hAnsi="Angsana New" w:cs="Angsana New"/>
          <w:sz w:val="30"/>
          <w:szCs w:val="30"/>
          <w:cs/>
        </w:rPr>
        <w:t>ซื้อ</w:t>
      </w:r>
      <w:r w:rsidR="003622CD" w:rsidRPr="00D517F3">
        <w:rPr>
          <w:rFonts w:ascii="Angsana New" w:hAnsi="Angsana New" w:cs="Angsana New"/>
          <w:spacing w:val="-4"/>
          <w:sz w:val="30"/>
          <w:szCs w:val="30"/>
          <w:cs/>
        </w:rPr>
        <w:t>หุ้นสามัญของ</w:t>
      </w:r>
      <w:r w:rsidR="003622CD" w:rsidRPr="00D517F3">
        <w:rPr>
          <w:rFonts w:ascii="Angsana New" w:hAnsi="Angsana New" w:cs="Angsana New" w:hint="cs"/>
          <w:spacing w:val="-4"/>
          <w:sz w:val="30"/>
          <w:szCs w:val="30"/>
          <w:cs/>
        </w:rPr>
        <w:t xml:space="preserve"> </w:t>
      </w:r>
      <w:r w:rsidR="003622CD" w:rsidRPr="00D517F3">
        <w:rPr>
          <w:rFonts w:ascii="Angsana New" w:hAnsi="Angsana New" w:cs="Angsana New"/>
          <w:spacing w:val="-4"/>
          <w:sz w:val="30"/>
          <w:szCs w:val="30"/>
        </w:rPr>
        <w:t>EPEC</w:t>
      </w:r>
      <w:r w:rsidR="003622CD" w:rsidRPr="00D517F3">
        <w:rPr>
          <w:rFonts w:ascii="Angsana New" w:hAnsi="Angsana New" w:cs="Angsana New" w:hint="cs"/>
          <w:spacing w:val="-4"/>
          <w:sz w:val="30"/>
          <w:szCs w:val="30"/>
          <w:cs/>
        </w:rPr>
        <w:t xml:space="preserve"> </w:t>
      </w:r>
      <w:r w:rsidR="003622CD" w:rsidRPr="00D517F3">
        <w:rPr>
          <w:rFonts w:ascii="Angsana New" w:hAnsi="Angsana New" w:cs="Angsana New"/>
          <w:spacing w:val="-4"/>
          <w:sz w:val="30"/>
          <w:szCs w:val="30"/>
          <w:cs/>
        </w:rPr>
        <w:t xml:space="preserve">ทำให้บริษัทย่อยมีสัดส่วนการลงทุนจากเดิมร้อยละ </w:t>
      </w:r>
      <w:r w:rsidR="003622CD" w:rsidRPr="00D517F3">
        <w:rPr>
          <w:rFonts w:ascii="Angsana New" w:hAnsi="Angsana New" w:cs="Angsana New"/>
          <w:spacing w:val="-4"/>
          <w:sz w:val="30"/>
          <w:szCs w:val="30"/>
        </w:rPr>
        <w:t>32</w:t>
      </w:r>
      <w:r w:rsidR="003622CD" w:rsidRPr="00D517F3">
        <w:rPr>
          <w:rFonts w:ascii="Angsana New" w:hAnsi="Angsana New" w:cs="Angsana New"/>
          <w:spacing w:val="-4"/>
          <w:sz w:val="30"/>
          <w:szCs w:val="30"/>
          <w:cs/>
        </w:rPr>
        <w:t xml:space="preserve"> เป็นร้อยละ</w:t>
      </w:r>
      <w:r w:rsidR="003622CD" w:rsidRPr="00D517F3">
        <w:rPr>
          <w:rFonts w:ascii="Angsana New" w:hAnsi="Angsana New" w:cs="Angsana New"/>
          <w:spacing w:val="-4"/>
          <w:sz w:val="30"/>
          <w:szCs w:val="30"/>
        </w:rPr>
        <w:t xml:space="preserve"> 99.99</w:t>
      </w:r>
      <w:r w:rsidRPr="00D517F3">
        <w:rPr>
          <w:rFonts w:ascii="Angsana New" w:hAnsi="Angsana New" w:cs="Angsana New"/>
          <w:spacing w:val="-4"/>
          <w:sz w:val="30"/>
          <w:szCs w:val="30"/>
        </w:rPr>
        <w:t xml:space="preserve"> </w:t>
      </w:r>
      <w:r w:rsidR="003622CD" w:rsidRPr="0056366B">
        <w:rPr>
          <w:rFonts w:ascii="Angsana New" w:hAnsi="Angsana New" w:cs="Angsana New" w:hint="cs"/>
          <w:spacing w:val="6"/>
          <w:sz w:val="30"/>
          <w:szCs w:val="30"/>
          <w:cs/>
        </w:rPr>
        <w:t xml:space="preserve">กลุ่มบริษัทฯ </w:t>
      </w:r>
      <w:r w:rsidR="00AB7412">
        <w:rPr>
          <w:rFonts w:ascii="Angsana New" w:hAnsi="Angsana New" w:cs="Angsana New"/>
          <w:spacing w:val="6"/>
          <w:sz w:val="30"/>
          <w:szCs w:val="30"/>
        </w:rPr>
        <w:t xml:space="preserve">       </w:t>
      </w:r>
      <w:r w:rsidR="003622CD" w:rsidRPr="0056366B">
        <w:rPr>
          <w:rFonts w:ascii="Angsana New" w:hAnsi="Angsana New" w:cs="Angsana New"/>
          <w:spacing w:val="6"/>
          <w:sz w:val="30"/>
          <w:szCs w:val="30"/>
          <w:cs/>
        </w:rPr>
        <w:t>จึงได้</w:t>
      </w:r>
      <w:r w:rsidR="003622CD" w:rsidRPr="0056366B">
        <w:rPr>
          <w:rFonts w:ascii="Angsana New" w:hAnsi="Angsana New" w:cs="Angsana New" w:hint="cs"/>
          <w:spacing w:val="6"/>
          <w:sz w:val="30"/>
          <w:szCs w:val="30"/>
          <w:cs/>
        </w:rPr>
        <w:t>จัด</w:t>
      </w:r>
      <w:r w:rsidR="003622CD" w:rsidRPr="0056366B">
        <w:rPr>
          <w:rFonts w:ascii="Angsana New" w:hAnsi="Angsana New" w:cs="Angsana New"/>
          <w:spacing w:val="6"/>
          <w:sz w:val="30"/>
          <w:szCs w:val="30"/>
          <w:cs/>
        </w:rPr>
        <w:t>ประเภทเงินลงทุนใน</w:t>
      </w:r>
      <w:r w:rsidR="003622CD" w:rsidRPr="0056366B">
        <w:rPr>
          <w:rFonts w:ascii="Angsana New" w:hAnsi="Angsana New" w:cs="Angsana New" w:hint="cs"/>
          <w:spacing w:val="6"/>
          <w:sz w:val="30"/>
          <w:szCs w:val="30"/>
          <w:cs/>
        </w:rPr>
        <w:t xml:space="preserve"> </w:t>
      </w:r>
      <w:r w:rsidR="003622CD" w:rsidRPr="0056366B">
        <w:rPr>
          <w:rFonts w:ascii="Angsana New" w:hAnsi="Angsana New" w:cs="Angsana New"/>
          <w:spacing w:val="6"/>
          <w:sz w:val="30"/>
          <w:szCs w:val="30"/>
        </w:rPr>
        <w:t xml:space="preserve">EPEC </w:t>
      </w:r>
      <w:r w:rsidR="003622CD" w:rsidRPr="0056366B">
        <w:rPr>
          <w:rFonts w:ascii="Angsana New" w:hAnsi="Angsana New" w:cs="Angsana New"/>
          <w:spacing w:val="6"/>
          <w:sz w:val="30"/>
          <w:szCs w:val="30"/>
          <w:cs/>
        </w:rPr>
        <w:t>เป็นเงินลงทุนในบริษัท</w:t>
      </w:r>
      <w:r w:rsidR="003622CD" w:rsidRPr="0056366B">
        <w:rPr>
          <w:rFonts w:ascii="Angsana New" w:hAnsi="Angsana New" w:cs="Angsana New" w:hint="cs"/>
          <w:spacing w:val="6"/>
          <w:sz w:val="30"/>
          <w:szCs w:val="30"/>
          <w:cs/>
        </w:rPr>
        <w:t>ย่อยทางอ้อมผ่าน</w:t>
      </w:r>
      <w:r w:rsidR="003622CD" w:rsidRPr="0056366B">
        <w:rPr>
          <w:rFonts w:ascii="Angsana New" w:hAnsi="Angsana New" w:cs="Angsana New"/>
          <w:spacing w:val="6"/>
          <w:sz w:val="30"/>
          <w:szCs w:val="30"/>
          <w:cs/>
        </w:rPr>
        <w:t>บริษัท</w:t>
      </w:r>
      <w:r w:rsidR="00AB7412">
        <w:rPr>
          <w:rFonts w:ascii="Angsana New" w:hAnsi="Angsana New" w:cs="Angsana New"/>
          <w:spacing w:val="6"/>
          <w:sz w:val="30"/>
          <w:szCs w:val="30"/>
        </w:rPr>
        <w:t xml:space="preserve"> </w:t>
      </w:r>
      <w:r w:rsidR="003622CD" w:rsidRPr="0056366B">
        <w:rPr>
          <w:rFonts w:ascii="Angsana New" w:hAnsi="Angsana New" w:cs="Angsana New"/>
          <w:spacing w:val="6"/>
          <w:sz w:val="30"/>
          <w:szCs w:val="30"/>
          <w:cs/>
        </w:rPr>
        <w:t>จี เอ็ม เอส</w:t>
      </w:r>
      <w:r w:rsidR="003622CD" w:rsidRPr="002500CD">
        <w:rPr>
          <w:rFonts w:ascii="Angsana New" w:hAnsi="Angsana New" w:cs="Angsana New"/>
          <w:spacing w:val="-4"/>
          <w:sz w:val="30"/>
          <w:szCs w:val="30"/>
          <w:cs/>
        </w:rPr>
        <w:t xml:space="preserve"> เพาเวอร์ จำกัด (มหาชน)</w:t>
      </w:r>
    </w:p>
    <w:p w14:paraId="430F3BA5" w14:textId="77777777" w:rsidR="00722855" w:rsidRDefault="00722855" w:rsidP="0032785C">
      <w:pPr>
        <w:tabs>
          <w:tab w:val="left" w:pos="-2552"/>
        </w:tabs>
        <w:ind w:left="426" w:firstLine="850"/>
        <w:jc w:val="thaiDistribute"/>
        <w:rPr>
          <w:rFonts w:ascii="Angsana New" w:hAnsi="Angsana New" w:cs="Angsana New"/>
          <w:spacing w:val="-4"/>
          <w:sz w:val="30"/>
          <w:szCs w:val="30"/>
        </w:rPr>
      </w:pPr>
    </w:p>
    <w:p w14:paraId="288A9414" w14:textId="0DADA7E8" w:rsidR="00187A02" w:rsidRPr="006778FC" w:rsidRDefault="00187A02" w:rsidP="00970B63">
      <w:pPr>
        <w:numPr>
          <w:ilvl w:val="0"/>
          <w:numId w:val="1"/>
        </w:numPr>
        <w:tabs>
          <w:tab w:val="clear" w:pos="360"/>
          <w:tab w:val="left" w:pos="3261"/>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เงินลงทุนในบริษัทย่อย</w:t>
      </w:r>
    </w:p>
    <w:p w14:paraId="5A0F1591" w14:textId="77777777" w:rsidR="00B04031" w:rsidRPr="00DE7E46" w:rsidRDefault="00B04031" w:rsidP="00187A02">
      <w:pPr>
        <w:ind w:left="450" w:firstLine="826"/>
        <w:jc w:val="thaiDistribute"/>
        <w:rPr>
          <w:rFonts w:ascii="Angsana New" w:hAnsi="Angsana New" w:cs="Angsana New"/>
          <w:sz w:val="16"/>
          <w:szCs w:val="16"/>
        </w:rPr>
      </w:pPr>
    </w:p>
    <w:p w14:paraId="675F9709" w14:textId="0C406062" w:rsidR="00187A02" w:rsidRPr="006778FC" w:rsidRDefault="00187A02" w:rsidP="00187A0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0071" w:type="dxa"/>
        <w:tblInd w:w="-630" w:type="dxa"/>
        <w:tblLayout w:type="fixed"/>
        <w:tblLook w:val="01E0" w:firstRow="1" w:lastRow="1" w:firstColumn="1" w:lastColumn="1" w:noHBand="0" w:noVBand="0"/>
      </w:tblPr>
      <w:tblGrid>
        <w:gridCol w:w="2366"/>
        <w:gridCol w:w="1405"/>
        <w:gridCol w:w="674"/>
        <w:gridCol w:w="1294"/>
        <w:gridCol w:w="236"/>
        <w:gridCol w:w="1204"/>
        <w:gridCol w:w="239"/>
        <w:gridCol w:w="1175"/>
        <w:gridCol w:w="236"/>
        <w:gridCol w:w="1242"/>
      </w:tblGrid>
      <w:tr w:rsidR="001E000A" w:rsidRPr="001E000A" w14:paraId="49C8C8E7" w14:textId="77777777" w:rsidTr="001E000A">
        <w:tc>
          <w:tcPr>
            <w:tcW w:w="2366" w:type="dxa"/>
          </w:tcPr>
          <w:p w14:paraId="75E6C239" w14:textId="77777777" w:rsidR="001E000A" w:rsidRPr="001E000A" w:rsidRDefault="001E000A" w:rsidP="005418E5">
            <w:pPr>
              <w:ind w:right="-109"/>
              <w:jc w:val="center"/>
              <w:rPr>
                <w:rFonts w:ascii="Angsana New" w:hAnsi="Angsana New" w:cs="Angsana New"/>
                <w:sz w:val="20"/>
                <w:szCs w:val="20"/>
                <w:cs/>
              </w:rPr>
            </w:pPr>
          </w:p>
        </w:tc>
        <w:tc>
          <w:tcPr>
            <w:tcW w:w="1405" w:type="dxa"/>
          </w:tcPr>
          <w:p w14:paraId="4F2F8FB0" w14:textId="77777777" w:rsidR="001E000A" w:rsidRPr="001E000A" w:rsidRDefault="001E000A" w:rsidP="005418E5">
            <w:pPr>
              <w:tabs>
                <w:tab w:val="left" w:pos="164"/>
              </w:tabs>
              <w:jc w:val="center"/>
              <w:rPr>
                <w:rFonts w:ascii="Angsana New" w:hAnsi="Angsana New" w:cs="Angsana New"/>
                <w:sz w:val="20"/>
                <w:szCs w:val="20"/>
              </w:rPr>
            </w:pPr>
          </w:p>
        </w:tc>
        <w:tc>
          <w:tcPr>
            <w:tcW w:w="674" w:type="dxa"/>
            <w:vAlign w:val="center"/>
          </w:tcPr>
          <w:p w14:paraId="6EA83325" w14:textId="77777777" w:rsidR="001E000A" w:rsidRPr="001E000A" w:rsidRDefault="001E000A" w:rsidP="005418E5">
            <w:pPr>
              <w:rPr>
                <w:rFonts w:ascii="Angsana New" w:hAnsi="Angsana New" w:cs="Angsana New"/>
                <w:sz w:val="20"/>
                <w:szCs w:val="20"/>
              </w:rPr>
            </w:pPr>
          </w:p>
        </w:tc>
        <w:tc>
          <w:tcPr>
            <w:tcW w:w="5626" w:type="dxa"/>
            <w:gridSpan w:val="7"/>
          </w:tcPr>
          <w:p w14:paraId="45BEF4F9" w14:textId="033627F7" w:rsidR="001E000A" w:rsidRPr="001E000A" w:rsidRDefault="001E000A" w:rsidP="005418E5">
            <w:pPr>
              <w:jc w:val="right"/>
              <w:rPr>
                <w:rFonts w:ascii="Angsana New" w:hAnsi="Angsana New" w:cs="Angsana New"/>
                <w:sz w:val="20"/>
                <w:szCs w:val="20"/>
                <w:cs/>
              </w:rPr>
            </w:pPr>
            <w:r w:rsidRPr="001E000A">
              <w:rPr>
                <w:rFonts w:ascii="Angsana New" w:hAnsi="Angsana New" w:cs="Angsana New"/>
                <w:sz w:val="20"/>
                <w:szCs w:val="20"/>
                <w:cs/>
              </w:rPr>
              <w:t xml:space="preserve">(หน่วย </w:t>
            </w:r>
            <w:r w:rsidRPr="001E000A">
              <w:rPr>
                <w:rFonts w:ascii="Angsana New" w:hAnsi="Angsana New" w:cs="Angsana New"/>
                <w:sz w:val="20"/>
                <w:szCs w:val="20"/>
              </w:rPr>
              <w:t xml:space="preserve">: </w:t>
            </w:r>
            <w:r w:rsidRPr="001E000A">
              <w:rPr>
                <w:rFonts w:ascii="Angsana New" w:hAnsi="Angsana New" w:cs="Angsana New"/>
                <w:sz w:val="20"/>
                <w:szCs w:val="20"/>
                <w:cs/>
              </w:rPr>
              <w:t>บาท)</w:t>
            </w:r>
          </w:p>
        </w:tc>
      </w:tr>
      <w:tr w:rsidR="001E000A" w:rsidRPr="001E000A" w14:paraId="6B8D3C9E" w14:textId="77777777" w:rsidTr="001E000A">
        <w:tc>
          <w:tcPr>
            <w:tcW w:w="2366" w:type="dxa"/>
          </w:tcPr>
          <w:p w14:paraId="29A0A3E0" w14:textId="5B2B6CF4" w:rsidR="001E000A" w:rsidRPr="001E000A" w:rsidRDefault="001E000A" w:rsidP="000B38F5">
            <w:pPr>
              <w:ind w:right="-109"/>
              <w:jc w:val="center"/>
              <w:rPr>
                <w:rFonts w:ascii="Angsana New" w:hAnsi="Angsana New" w:cs="Angsana New"/>
                <w:sz w:val="20"/>
                <w:szCs w:val="20"/>
              </w:rPr>
            </w:pPr>
            <w:r w:rsidRPr="001E000A">
              <w:rPr>
                <w:rFonts w:ascii="Angsana New" w:hAnsi="Angsana New" w:cs="Angsana New"/>
                <w:sz w:val="20"/>
                <w:szCs w:val="20"/>
                <w:cs/>
              </w:rPr>
              <w:t>ชื่อกิจการ</w:t>
            </w:r>
          </w:p>
        </w:tc>
        <w:tc>
          <w:tcPr>
            <w:tcW w:w="1405" w:type="dxa"/>
          </w:tcPr>
          <w:p w14:paraId="41E9598F" w14:textId="5130B6AD" w:rsidR="001E000A" w:rsidRPr="001E000A" w:rsidRDefault="001E000A" w:rsidP="000B38F5">
            <w:pPr>
              <w:tabs>
                <w:tab w:val="left" w:pos="164"/>
              </w:tabs>
              <w:jc w:val="center"/>
              <w:rPr>
                <w:rFonts w:ascii="Angsana New" w:hAnsi="Angsana New" w:cs="Angsana New"/>
                <w:sz w:val="20"/>
                <w:szCs w:val="20"/>
                <w:cs/>
              </w:rPr>
            </w:pPr>
            <w:r w:rsidRPr="001E000A">
              <w:rPr>
                <w:rFonts w:ascii="Angsana New" w:hAnsi="Angsana New" w:cs="Angsana New"/>
                <w:sz w:val="20"/>
                <w:szCs w:val="20"/>
                <w:cs/>
              </w:rPr>
              <w:t>ทุนที่ชำระแล้ว</w:t>
            </w:r>
          </w:p>
        </w:tc>
        <w:tc>
          <w:tcPr>
            <w:tcW w:w="674" w:type="dxa"/>
            <w:vAlign w:val="center"/>
          </w:tcPr>
          <w:p w14:paraId="301DA482" w14:textId="54DCDFD1" w:rsidR="001E000A" w:rsidRPr="001E000A" w:rsidRDefault="001E000A" w:rsidP="000B38F5">
            <w:pPr>
              <w:ind w:left="-108" w:right="-108"/>
              <w:jc w:val="center"/>
              <w:rPr>
                <w:rFonts w:ascii="Angsana New" w:hAnsi="Angsana New" w:cs="Angsana New"/>
                <w:sz w:val="20"/>
                <w:szCs w:val="20"/>
                <w:cs/>
              </w:rPr>
            </w:pPr>
            <w:r w:rsidRPr="001E000A">
              <w:rPr>
                <w:rFonts w:ascii="Angsana New" w:hAnsi="Angsana New" w:cs="Angsana New"/>
                <w:sz w:val="20"/>
                <w:szCs w:val="20"/>
                <w:cs/>
              </w:rPr>
              <w:t>สัดส่วน</w:t>
            </w:r>
          </w:p>
        </w:tc>
        <w:tc>
          <w:tcPr>
            <w:tcW w:w="5626" w:type="dxa"/>
            <w:gridSpan w:val="7"/>
          </w:tcPr>
          <w:p w14:paraId="6F71606E" w14:textId="1C01637D" w:rsidR="001E000A" w:rsidRPr="001E000A" w:rsidRDefault="001E000A" w:rsidP="000B38F5">
            <w:pPr>
              <w:ind w:left="-119" w:right="-108"/>
              <w:jc w:val="center"/>
              <w:rPr>
                <w:rFonts w:ascii="Angsana New" w:hAnsi="Angsana New" w:cs="Angsana New"/>
                <w:sz w:val="20"/>
                <w:szCs w:val="20"/>
                <w:cs/>
              </w:rPr>
            </w:pPr>
            <w:r w:rsidRPr="001E000A">
              <w:rPr>
                <w:rFonts w:ascii="Angsana New" w:hAnsi="Angsana New" w:cs="Angsana New"/>
                <w:sz w:val="20"/>
                <w:szCs w:val="20"/>
                <w:cs/>
              </w:rPr>
              <w:t>งบการเงินเฉพาะกิจการ</w:t>
            </w:r>
          </w:p>
        </w:tc>
      </w:tr>
      <w:tr w:rsidR="001E000A" w:rsidRPr="001E000A" w14:paraId="78BD5BF3" w14:textId="77777777" w:rsidTr="001E000A">
        <w:tc>
          <w:tcPr>
            <w:tcW w:w="2366" w:type="dxa"/>
          </w:tcPr>
          <w:p w14:paraId="245B5F87" w14:textId="12DA48E6" w:rsidR="001E000A" w:rsidRPr="001E000A" w:rsidRDefault="001E000A" w:rsidP="00247750">
            <w:pPr>
              <w:ind w:right="-109"/>
              <w:jc w:val="center"/>
              <w:rPr>
                <w:rFonts w:ascii="Angsana New" w:hAnsi="Angsana New" w:cs="Angsana New"/>
                <w:sz w:val="20"/>
                <w:szCs w:val="20"/>
                <w:cs/>
              </w:rPr>
            </w:pPr>
          </w:p>
        </w:tc>
        <w:tc>
          <w:tcPr>
            <w:tcW w:w="1405" w:type="dxa"/>
          </w:tcPr>
          <w:p w14:paraId="3E9EA6B5" w14:textId="1D9CD915" w:rsidR="001E000A" w:rsidRPr="001E000A" w:rsidRDefault="001E000A" w:rsidP="00247750">
            <w:pPr>
              <w:tabs>
                <w:tab w:val="left" w:pos="164"/>
              </w:tabs>
              <w:jc w:val="center"/>
              <w:rPr>
                <w:rFonts w:ascii="Angsana New" w:hAnsi="Angsana New" w:cs="Angsana New"/>
                <w:sz w:val="20"/>
                <w:szCs w:val="20"/>
                <w:cs/>
              </w:rPr>
            </w:pPr>
          </w:p>
        </w:tc>
        <w:tc>
          <w:tcPr>
            <w:tcW w:w="674" w:type="dxa"/>
          </w:tcPr>
          <w:p w14:paraId="676E4EEF" w14:textId="29FFACEF" w:rsidR="001E000A" w:rsidRPr="001E000A" w:rsidRDefault="001E000A" w:rsidP="00247750">
            <w:pPr>
              <w:ind w:left="-108" w:right="-137"/>
              <w:jc w:val="center"/>
              <w:rPr>
                <w:rFonts w:ascii="Angsana New" w:hAnsi="Angsana New" w:cs="Angsana New"/>
                <w:sz w:val="20"/>
                <w:szCs w:val="20"/>
              </w:rPr>
            </w:pPr>
            <w:r w:rsidRPr="001E000A">
              <w:rPr>
                <w:rFonts w:ascii="Angsana New" w:hAnsi="Angsana New" w:cs="Angsana New"/>
                <w:sz w:val="20"/>
                <w:szCs w:val="20"/>
                <w:cs/>
              </w:rPr>
              <w:t>การลงทุน</w:t>
            </w:r>
          </w:p>
        </w:tc>
        <w:tc>
          <w:tcPr>
            <w:tcW w:w="4148" w:type="dxa"/>
            <w:gridSpan w:val="5"/>
          </w:tcPr>
          <w:p w14:paraId="0DD71738" w14:textId="01A3E427" w:rsidR="001E000A" w:rsidRPr="001E000A" w:rsidRDefault="001E000A" w:rsidP="00247750">
            <w:pPr>
              <w:jc w:val="center"/>
              <w:rPr>
                <w:rFonts w:ascii="Angsana New" w:hAnsi="Angsana New" w:cs="Angsana New"/>
                <w:sz w:val="20"/>
                <w:szCs w:val="20"/>
              </w:rPr>
            </w:pPr>
            <w:r w:rsidRPr="001E000A">
              <w:rPr>
                <w:rFonts w:ascii="Angsana New" w:hAnsi="Angsana New" w:cs="Angsana New"/>
                <w:sz w:val="20"/>
                <w:szCs w:val="20"/>
                <w:cs/>
              </w:rPr>
              <w:t>เงินลงทุน</w:t>
            </w:r>
          </w:p>
        </w:tc>
        <w:tc>
          <w:tcPr>
            <w:tcW w:w="236" w:type="dxa"/>
          </w:tcPr>
          <w:p w14:paraId="0FA28481" w14:textId="77777777" w:rsidR="001E000A" w:rsidRPr="001E000A" w:rsidRDefault="001E000A" w:rsidP="00247750">
            <w:pPr>
              <w:jc w:val="center"/>
              <w:rPr>
                <w:rFonts w:ascii="Angsana New" w:hAnsi="Angsana New" w:cs="Angsana New"/>
                <w:sz w:val="20"/>
                <w:szCs w:val="20"/>
                <w:cs/>
              </w:rPr>
            </w:pPr>
          </w:p>
        </w:tc>
        <w:tc>
          <w:tcPr>
            <w:tcW w:w="1242" w:type="dxa"/>
            <w:vAlign w:val="center"/>
          </w:tcPr>
          <w:p w14:paraId="68C21570" w14:textId="0A844940" w:rsidR="001E000A" w:rsidRPr="001E000A" w:rsidRDefault="001E000A" w:rsidP="00247750">
            <w:pPr>
              <w:ind w:left="-67" w:right="-108"/>
              <w:jc w:val="center"/>
              <w:rPr>
                <w:rFonts w:ascii="Angsana New" w:hAnsi="Angsana New" w:cs="Angsana New"/>
                <w:sz w:val="20"/>
                <w:szCs w:val="20"/>
                <w:cs/>
              </w:rPr>
            </w:pPr>
            <w:r w:rsidRPr="001E000A">
              <w:rPr>
                <w:rFonts w:ascii="Angsana New" w:hAnsi="Angsana New" w:cs="Angsana New"/>
                <w:sz w:val="20"/>
                <w:szCs w:val="20"/>
                <w:cs/>
              </w:rPr>
              <w:t>รายได้เงินปันผล</w:t>
            </w:r>
          </w:p>
        </w:tc>
      </w:tr>
      <w:tr w:rsidR="001E000A" w:rsidRPr="001E000A" w14:paraId="4F91300F" w14:textId="77777777" w:rsidTr="001E000A">
        <w:tc>
          <w:tcPr>
            <w:tcW w:w="2366" w:type="dxa"/>
          </w:tcPr>
          <w:p w14:paraId="54B9FC98" w14:textId="77777777" w:rsidR="001E000A" w:rsidRPr="001E000A" w:rsidRDefault="001E000A" w:rsidP="00247750">
            <w:pPr>
              <w:ind w:right="-109"/>
              <w:jc w:val="center"/>
              <w:rPr>
                <w:rFonts w:ascii="Angsana New" w:hAnsi="Angsana New" w:cs="Angsana New"/>
                <w:sz w:val="20"/>
                <w:szCs w:val="20"/>
                <w:cs/>
              </w:rPr>
            </w:pPr>
          </w:p>
        </w:tc>
        <w:tc>
          <w:tcPr>
            <w:tcW w:w="1405" w:type="dxa"/>
          </w:tcPr>
          <w:p w14:paraId="1B0D5DB5" w14:textId="77777777" w:rsidR="001E000A" w:rsidRPr="001E000A" w:rsidRDefault="001E000A" w:rsidP="00247750">
            <w:pPr>
              <w:tabs>
                <w:tab w:val="left" w:pos="164"/>
              </w:tabs>
              <w:jc w:val="center"/>
              <w:rPr>
                <w:rFonts w:ascii="Angsana New" w:hAnsi="Angsana New" w:cs="Angsana New"/>
                <w:sz w:val="20"/>
                <w:szCs w:val="20"/>
                <w:cs/>
              </w:rPr>
            </w:pPr>
          </w:p>
        </w:tc>
        <w:tc>
          <w:tcPr>
            <w:tcW w:w="674" w:type="dxa"/>
          </w:tcPr>
          <w:p w14:paraId="6AD0B64D" w14:textId="509A03F9" w:rsidR="001E000A" w:rsidRPr="001E000A" w:rsidRDefault="001E000A" w:rsidP="00247750">
            <w:pPr>
              <w:ind w:left="-108" w:right="-137"/>
              <w:jc w:val="center"/>
              <w:rPr>
                <w:rFonts w:ascii="Angsana New" w:hAnsi="Angsana New" w:cs="Angsana New"/>
                <w:sz w:val="20"/>
                <w:szCs w:val="20"/>
                <w:cs/>
              </w:rPr>
            </w:pPr>
            <w:r w:rsidRPr="001E000A">
              <w:rPr>
                <w:rFonts w:ascii="Angsana New" w:hAnsi="Angsana New" w:cs="Angsana New"/>
                <w:sz w:val="20"/>
                <w:szCs w:val="20"/>
                <w:cs/>
              </w:rPr>
              <w:t>ร้อยละ</w:t>
            </w:r>
          </w:p>
        </w:tc>
        <w:tc>
          <w:tcPr>
            <w:tcW w:w="4148" w:type="dxa"/>
            <w:gridSpan w:val="5"/>
          </w:tcPr>
          <w:p w14:paraId="63EEA819" w14:textId="40E80753" w:rsidR="001E000A" w:rsidRPr="001E000A" w:rsidRDefault="001E000A" w:rsidP="00247750">
            <w:pPr>
              <w:jc w:val="center"/>
              <w:rPr>
                <w:rFonts w:ascii="Angsana New" w:hAnsi="Angsana New" w:cs="Angsana New"/>
                <w:sz w:val="20"/>
                <w:szCs w:val="20"/>
              </w:rPr>
            </w:pPr>
            <w:r w:rsidRPr="001E000A">
              <w:rPr>
                <w:rFonts w:ascii="Angsana New" w:hAnsi="Angsana New" w:cs="Angsana New"/>
                <w:sz w:val="20"/>
                <w:szCs w:val="20"/>
                <w:cs/>
              </w:rPr>
              <w:t xml:space="preserve">ณ วันที่ </w:t>
            </w:r>
            <w:r w:rsidRPr="001E000A">
              <w:rPr>
                <w:rFonts w:ascii="Angsana New" w:hAnsi="Angsana New" w:cs="Angsana New"/>
                <w:sz w:val="20"/>
                <w:szCs w:val="20"/>
              </w:rPr>
              <w:t>31</w:t>
            </w:r>
            <w:r w:rsidRPr="001E000A">
              <w:rPr>
                <w:rFonts w:ascii="Angsana New" w:hAnsi="Angsana New" w:cs="Angsana New" w:hint="cs"/>
                <w:sz w:val="20"/>
                <w:szCs w:val="20"/>
                <w:cs/>
              </w:rPr>
              <w:t xml:space="preserve"> ธันวาคม </w:t>
            </w:r>
            <w:r w:rsidRPr="001E000A">
              <w:rPr>
                <w:rFonts w:ascii="Angsana New" w:hAnsi="Angsana New" w:cs="Angsana New"/>
                <w:sz w:val="20"/>
                <w:szCs w:val="20"/>
              </w:rPr>
              <w:t>256</w:t>
            </w:r>
            <w:r w:rsidR="00645E2C">
              <w:rPr>
                <w:rFonts w:ascii="Angsana New" w:hAnsi="Angsana New" w:cs="Angsana New"/>
                <w:sz w:val="20"/>
                <w:szCs w:val="20"/>
              </w:rPr>
              <w:t>8</w:t>
            </w:r>
          </w:p>
        </w:tc>
        <w:tc>
          <w:tcPr>
            <w:tcW w:w="236" w:type="dxa"/>
          </w:tcPr>
          <w:p w14:paraId="55B3B84C" w14:textId="77777777" w:rsidR="001E000A" w:rsidRPr="001E000A" w:rsidRDefault="001E000A" w:rsidP="00247750">
            <w:pPr>
              <w:jc w:val="center"/>
              <w:rPr>
                <w:rFonts w:ascii="Angsana New" w:hAnsi="Angsana New" w:cs="Angsana New"/>
                <w:sz w:val="20"/>
                <w:szCs w:val="20"/>
                <w:cs/>
              </w:rPr>
            </w:pPr>
          </w:p>
        </w:tc>
        <w:tc>
          <w:tcPr>
            <w:tcW w:w="1242" w:type="dxa"/>
            <w:vAlign w:val="center"/>
          </w:tcPr>
          <w:p w14:paraId="6AB2270E" w14:textId="500200E1" w:rsidR="001E000A" w:rsidRPr="001E000A" w:rsidRDefault="001E000A" w:rsidP="00586371">
            <w:pPr>
              <w:ind w:left="-67" w:right="-108"/>
              <w:jc w:val="center"/>
              <w:rPr>
                <w:rFonts w:ascii="Angsana New" w:hAnsi="Angsana New" w:cs="Angsana New"/>
                <w:sz w:val="20"/>
                <w:szCs w:val="20"/>
                <w:cs/>
              </w:rPr>
            </w:pPr>
            <w:r w:rsidRPr="001E000A">
              <w:rPr>
                <w:rFonts w:ascii="Angsana New" w:hAnsi="Angsana New" w:cs="Angsana New"/>
                <w:sz w:val="20"/>
                <w:szCs w:val="20"/>
                <w:cs/>
              </w:rPr>
              <w:t>สำหรับปีสิ้นสุดวันที่</w:t>
            </w:r>
          </w:p>
        </w:tc>
      </w:tr>
      <w:tr w:rsidR="001E000A" w:rsidRPr="001E000A" w14:paraId="61BB52A4" w14:textId="77777777" w:rsidTr="001E000A">
        <w:tc>
          <w:tcPr>
            <w:tcW w:w="2366" w:type="dxa"/>
          </w:tcPr>
          <w:p w14:paraId="137D798F" w14:textId="77777777" w:rsidR="001E000A" w:rsidRPr="001E000A" w:rsidRDefault="001E000A" w:rsidP="00247750">
            <w:pPr>
              <w:ind w:right="-109"/>
              <w:jc w:val="center"/>
              <w:rPr>
                <w:rFonts w:ascii="Angsana New" w:hAnsi="Angsana New" w:cs="Angsana New"/>
                <w:sz w:val="20"/>
                <w:szCs w:val="20"/>
              </w:rPr>
            </w:pPr>
          </w:p>
        </w:tc>
        <w:tc>
          <w:tcPr>
            <w:tcW w:w="1405" w:type="dxa"/>
          </w:tcPr>
          <w:p w14:paraId="3E142757" w14:textId="77777777" w:rsidR="001E000A" w:rsidRPr="001E000A" w:rsidRDefault="001E000A" w:rsidP="00247750">
            <w:pPr>
              <w:tabs>
                <w:tab w:val="left" w:pos="164"/>
              </w:tabs>
              <w:jc w:val="center"/>
              <w:rPr>
                <w:rFonts w:ascii="Angsana New" w:hAnsi="Angsana New" w:cs="Angsana New"/>
                <w:sz w:val="20"/>
                <w:szCs w:val="20"/>
                <w:cs/>
              </w:rPr>
            </w:pPr>
          </w:p>
        </w:tc>
        <w:tc>
          <w:tcPr>
            <w:tcW w:w="674" w:type="dxa"/>
          </w:tcPr>
          <w:p w14:paraId="26360335" w14:textId="75239F18" w:rsidR="001E000A" w:rsidRPr="001E000A" w:rsidRDefault="001E000A" w:rsidP="00247750">
            <w:pPr>
              <w:ind w:left="-108" w:right="-137"/>
              <w:jc w:val="center"/>
              <w:rPr>
                <w:rFonts w:ascii="Angsana New" w:hAnsi="Angsana New" w:cs="Angsana New"/>
                <w:sz w:val="20"/>
                <w:szCs w:val="20"/>
                <w:cs/>
              </w:rPr>
            </w:pPr>
          </w:p>
        </w:tc>
        <w:tc>
          <w:tcPr>
            <w:tcW w:w="1294" w:type="dxa"/>
          </w:tcPr>
          <w:p w14:paraId="0125D07D" w14:textId="77777777" w:rsidR="001E000A" w:rsidRPr="001E000A" w:rsidRDefault="001E000A" w:rsidP="00247750">
            <w:pPr>
              <w:tabs>
                <w:tab w:val="left" w:pos="237"/>
              </w:tabs>
              <w:jc w:val="center"/>
              <w:rPr>
                <w:rFonts w:ascii="Angsana New" w:hAnsi="Angsana New" w:cs="Angsana New"/>
                <w:sz w:val="20"/>
                <w:szCs w:val="20"/>
                <w:cs/>
              </w:rPr>
            </w:pPr>
            <w:r w:rsidRPr="001E000A">
              <w:rPr>
                <w:rFonts w:ascii="Angsana New" w:hAnsi="Angsana New" w:cs="Angsana New"/>
                <w:sz w:val="20"/>
                <w:szCs w:val="20"/>
                <w:cs/>
              </w:rPr>
              <w:t>ราคาทุน</w:t>
            </w:r>
          </w:p>
        </w:tc>
        <w:tc>
          <w:tcPr>
            <w:tcW w:w="236" w:type="dxa"/>
          </w:tcPr>
          <w:p w14:paraId="22BC02C9" w14:textId="77777777" w:rsidR="001E000A" w:rsidRPr="001E000A" w:rsidRDefault="001E000A" w:rsidP="00247750">
            <w:pPr>
              <w:tabs>
                <w:tab w:val="left" w:pos="175"/>
              </w:tabs>
              <w:jc w:val="center"/>
              <w:rPr>
                <w:rFonts w:ascii="Angsana New" w:hAnsi="Angsana New" w:cs="Angsana New"/>
                <w:sz w:val="20"/>
                <w:szCs w:val="20"/>
                <w:cs/>
              </w:rPr>
            </w:pPr>
          </w:p>
        </w:tc>
        <w:tc>
          <w:tcPr>
            <w:tcW w:w="1204" w:type="dxa"/>
          </w:tcPr>
          <w:p w14:paraId="21C3956A" w14:textId="77777777" w:rsidR="001E000A" w:rsidRPr="001E000A" w:rsidRDefault="001E000A" w:rsidP="00247750">
            <w:pPr>
              <w:tabs>
                <w:tab w:val="left" w:pos="175"/>
              </w:tabs>
              <w:ind w:right="-108" w:hanging="136"/>
              <w:jc w:val="center"/>
              <w:rPr>
                <w:rFonts w:ascii="Angsana New" w:hAnsi="Angsana New" w:cs="Angsana New"/>
                <w:sz w:val="20"/>
                <w:szCs w:val="20"/>
                <w:cs/>
              </w:rPr>
            </w:pPr>
            <w:r w:rsidRPr="001E000A">
              <w:rPr>
                <w:rFonts w:ascii="Angsana New" w:hAnsi="Angsana New" w:cs="Angsana New"/>
                <w:sz w:val="20"/>
                <w:szCs w:val="20"/>
                <w:cs/>
              </w:rPr>
              <w:t>ผลขาดทุนจาก</w:t>
            </w:r>
          </w:p>
        </w:tc>
        <w:tc>
          <w:tcPr>
            <w:tcW w:w="239" w:type="dxa"/>
          </w:tcPr>
          <w:p w14:paraId="6747D1EB" w14:textId="77777777" w:rsidR="001E000A" w:rsidRPr="001E000A" w:rsidRDefault="001E000A" w:rsidP="00247750">
            <w:pPr>
              <w:jc w:val="center"/>
              <w:rPr>
                <w:rFonts w:ascii="Angsana New" w:hAnsi="Angsana New" w:cs="Angsana New"/>
                <w:sz w:val="20"/>
                <w:szCs w:val="20"/>
                <w:cs/>
              </w:rPr>
            </w:pPr>
          </w:p>
        </w:tc>
        <w:tc>
          <w:tcPr>
            <w:tcW w:w="1175" w:type="dxa"/>
          </w:tcPr>
          <w:p w14:paraId="494D14BA" w14:textId="77777777" w:rsidR="001E000A" w:rsidRPr="001E000A" w:rsidRDefault="001E000A" w:rsidP="00247750">
            <w:pPr>
              <w:jc w:val="center"/>
              <w:rPr>
                <w:rFonts w:ascii="Angsana New" w:hAnsi="Angsana New" w:cs="Angsana New"/>
                <w:sz w:val="20"/>
                <w:szCs w:val="20"/>
                <w:cs/>
              </w:rPr>
            </w:pPr>
            <w:r w:rsidRPr="001E000A">
              <w:rPr>
                <w:rFonts w:ascii="Angsana New" w:hAnsi="Angsana New" w:cs="Angsana New"/>
                <w:sz w:val="20"/>
                <w:szCs w:val="20"/>
                <w:cs/>
              </w:rPr>
              <w:t>สุทธิ</w:t>
            </w:r>
          </w:p>
        </w:tc>
        <w:tc>
          <w:tcPr>
            <w:tcW w:w="236" w:type="dxa"/>
          </w:tcPr>
          <w:p w14:paraId="2D20F864" w14:textId="77777777" w:rsidR="001E000A" w:rsidRPr="001E000A" w:rsidRDefault="001E000A" w:rsidP="00247750">
            <w:pPr>
              <w:jc w:val="center"/>
              <w:rPr>
                <w:rFonts w:ascii="Angsana New" w:hAnsi="Angsana New" w:cs="Angsana New"/>
                <w:sz w:val="20"/>
                <w:szCs w:val="20"/>
                <w:cs/>
              </w:rPr>
            </w:pPr>
          </w:p>
        </w:tc>
        <w:tc>
          <w:tcPr>
            <w:tcW w:w="1242" w:type="dxa"/>
            <w:vAlign w:val="center"/>
          </w:tcPr>
          <w:p w14:paraId="64E5DF7B" w14:textId="31B618C1" w:rsidR="001E000A" w:rsidRPr="001E000A" w:rsidRDefault="001E000A" w:rsidP="00586371">
            <w:pPr>
              <w:ind w:left="-67" w:right="-108"/>
              <w:jc w:val="center"/>
              <w:rPr>
                <w:rFonts w:ascii="Angsana New" w:hAnsi="Angsana New" w:cs="Angsana New"/>
                <w:sz w:val="20"/>
                <w:szCs w:val="20"/>
              </w:rPr>
            </w:pPr>
            <w:r w:rsidRPr="001E000A">
              <w:rPr>
                <w:rFonts w:ascii="Angsana New" w:hAnsi="Angsana New" w:cs="Angsana New"/>
                <w:sz w:val="20"/>
                <w:szCs w:val="20"/>
              </w:rPr>
              <w:t>31</w:t>
            </w:r>
            <w:r w:rsidRPr="001E000A">
              <w:rPr>
                <w:rFonts w:ascii="Angsana New" w:hAnsi="Angsana New" w:cs="Angsana New" w:hint="cs"/>
                <w:sz w:val="20"/>
                <w:szCs w:val="20"/>
                <w:cs/>
              </w:rPr>
              <w:t xml:space="preserve"> ธันวาคม </w:t>
            </w:r>
            <w:r w:rsidRPr="001E000A">
              <w:rPr>
                <w:rFonts w:ascii="Angsana New" w:hAnsi="Angsana New" w:cs="Angsana New"/>
                <w:sz w:val="20"/>
                <w:szCs w:val="20"/>
              </w:rPr>
              <w:t>256</w:t>
            </w:r>
            <w:r w:rsidR="00645E2C">
              <w:rPr>
                <w:rFonts w:ascii="Angsana New" w:hAnsi="Angsana New" w:cs="Angsana New"/>
                <w:sz w:val="20"/>
                <w:szCs w:val="20"/>
              </w:rPr>
              <w:t>8</w:t>
            </w:r>
          </w:p>
        </w:tc>
      </w:tr>
      <w:tr w:rsidR="001E000A" w:rsidRPr="001E000A" w14:paraId="1A4453F4" w14:textId="77777777" w:rsidTr="001E000A">
        <w:tc>
          <w:tcPr>
            <w:tcW w:w="2366" w:type="dxa"/>
          </w:tcPr>
          <w:p w14:paraId="6A5E3910" w14:textId="77777777" w:rsidR="001E000A" w:rsidRPr="001E000A" w:rsidRDefault="001E000A" w:rsidP="00247750">
            <w:pPr>
              <w:ind w:right="-109"/>
              <w:jc w:val="center"/>
              <w:rPr>
                <w:rFonts w:ascii="Angsana New" w:hAnsi="Angsana New" w:cs="Angsana New"/>
                <w:sz w:val="20"/>
                <w:szCs w:val="20"/>
              </w:rPr>
            </w:pPr>
          </w:p>
        </w:tc>
        <w:tc>
          <w:tcPr>
            <w:tcW w:w="1405" w:type="dxa"/>
          </w:tcPr>
          <w:p w14:paraId="529A287B" w14:textId="77777777" w:rsidR="001E000A" w:rsidRPr="001E000A" w:rsidRDefault="001E000A" w:rsidP="00247750">
            <w:pPr>
              <w:tabs>
                <w:tab w:val="left" w:pos="164"/>
              </w:tabs>
              <w:jc w:val="center"/>
              <w:rPr>
                <w:rFonts w:ascii="Angsana New" w:hAnsi="Angsana New" w:cs="Angsana New"/>
                <w:sz w:val="20"/>
                <w:szCs w:val="20"/>
                <w:cs/>
              </w:rPr>
            </w:pPr>
          </w:p>
        </w:tc>
        <w:tc>
          <w:tcPr>
            <w:tcW w:w="674" w:type="dxa"/>
          </w:tcPr>
          <w:p w14:paraId="7F0FCD26" w14:textId="227F641A" w:rsidR="001E000A" w:rsidRPr="001E000A" w:rsidRDefault="001E000A" w:rsidP="00247750">
            <w:pPr>
              <w:ind w:right="-108"/>
              <w:jc w:val="center"/>
              <w:rPr>
                <w:rFonts w:ascii="Angsana New" w:hAnsi="Angsana New" w:cs="Angsana New"/>
                <w:sz w:val="20"/>
                <w:szCs w:val="20"/>
                <w:cs/>
              </w:rPr>
            </w:pPr>
          </w:p>
        </w:tc>
        <w:tc>
          <w:tcPr>
            <w:tcW w:w="1294" w:type="dxa"/>
            <w:tcBorders>
              <w:bottom w:val="single" w:sz="4" w:space="0" w:color="auto"/>
            </w:tcBorders>
          </w:tcPr>
          <w:p w14:paraId="1C3E1C2C" w14:textId="77777777" w:rsidR="001E000A" w:rsidRPr="001E000A" w:rsidRDefault="001E000A" w:rsidP="00247750">
            <w:pPr>
              <w:tabs>
                <w:tab w:val="left" w:pos="237"/>
              </w:tabs>
              <w:jc w:val="center"/>
              <w:rPr>
                <w:rFonts w:ascii="Angsana New" w:hAnsi="Angsana New" w:cs="Angsana New"/>
                <w:sz w:val="20"/>
                <w:szCs w:val="20"/>
                <w:cs/>
              </w:rPr>
            </w:pPr>
          </w:p>
        </w:tc>
        <w:tc>
          <w:tcPr>
            <w:tcW w:w="236" w:type="dxa"/>
          </w:tcPr>
          <w:p w14:paraId="15CB9715" w14:textId="77777777" w:rsidR="001E000A" w:rsidRPr="001E000A" w:rsidRDefault="001E000A" w:rsidP="00247750">
            <w:pPr>
              <w:tabs>
                <w:tab w:val="left" w:pos="175"/>
              </w:tabs>
              <w:jc w:val="center"/>
              <w:rPr>
                <w:rFonts w:ascii="Angsana New" w:hAnsi="Angsana New" w:cs="Angsana New"/>
                <w:sz w:val="20"/>
                <w:szCs w:val="20"/>
                <w:cs/>
              </w:rPr>
            </w:pPr>
          </w:p>
        </w:tc>
        <w:tc>
          <w:tcPr>
            <w:tcW w:w="1204" w:type="dxa"/>
            <w:tcBorders>
              <w:bottom w:val="single" w:sz="4" w:space="0" w:color="auto"/>
            </w:tcBorders>
          </w:tcPr>
          <w:p w14:paraId="3E6FC4F7" w14:textId="77777777" w:rsidR="001E000A" w:rsidRPr="001E000A" w:rsidRDefault="001E000A" w:rsidP="00EF162D">
            <w:pPr>
              <w:tabs>
                <w:tab w:val="left" w:pos="175"/>
              </w:tabs>
              <w:ind w:right="-108" w:hanging="136"/>
              <w:jc w:val="center"/>
              <w:rPr>
                <w:rFonts w:ascii="Angsana New" w:hAnsi="Angsana New" w:cs="Angsana New"/>
                <w:sz w:val="20"/>
                <w:szCs w:val="20"/>
                <w:cs/>
              </w:rPr>
            </w:pPr>
            <w:r w:rsidRPr="001E000A">
              <w:rPr>
                <w:rFonts w:ascii="Angsana New" w:hAnsi="Angsana New" w:cs="Angsana New"/>
                <w:sz w:val="20"/>
                <w:szCs w:val="20"/>
                <w:cs/>
              </w:rPr>
              <w:t>การด้อยค่าสะสม</w:t>
            </w:r>
          </w:p>
        </w:tc>
        <w:tc>
          <w:tcPr>
            <w:tcW w:w="239" w:type="dxa"/>
          </w:tcPr>
          <w:p w14:paraId="60E40461" w14:textId="77777777" w:rsidR="001E000A" w:rsidRPr="001E000A" w:rsidRDefault="001E000A" w:rsidP="00247750">
            <w:pPr>
              <w:jc w:val="center"/>
              <w:rPr>
                <w:rFonts w:ascii="Angsana New" w:hAnsi="Angsana New" w:cs="Angsana New"/>
                <w:sz w:val="20"/>
                <w:szCs w:val="20"/>
                <w:cs/>
              </w:rPr>
            </w:pPr>
          </w:p>
        </w:tc>
        <w:tc>
          <w:tcPr>
            <w:tcW w:w="1175" w:type="dxa"/>
            <w:tcBorders>
              <w:bottom w:val="single" w:sz="4" w:space="0" w:color="auto"/>
            </w:tcBorders>
          </w:tcPr>
          <w:p w14:paraId="2688F679" w14:textId="77777777" w:rsidR="001E000A" w:rsidRPr="001E000A" w:rsidRDefault="001E000A" w:rsidP="00247750">
            <w:pPr>
              <w:jc w:val="center"/>
              <w:rPr>
                <w:rFonts w:ascii="Angsana New" w:hAnsi="Angsana New" w:cs="Angsana New"/>
                <w:sz w:val="20"/>
                <w:szCs w:val="20"/>
                <w:cs/>
              </w:rPr>
            </w:pPr>
          </w:p>
        </w:tc>
        <w:tc>
          <w:tcPr>
            <w:tcW w:w="236" w:type="dxa"/>
          </w:tcPr>
          <w:p w14:paraId="6F6455BF" w14:textId="77777777" w:rsidR="001E000A" w:rsidRPr="001E000A" w:rsidRDefault="001E000A" w:rsidP="00247750">
            <w:pPr>
              <w:jc w:val="center"/>
              <w:rPr>
                <w:rFonts w:ascii="Angsana New" w:hAnsi="Angsana New" w:cs="Angsana New"/>
                <w:sz w:val="20"/>
                <w:szCs w:val="20"/>
                <w:cs/>
              </w:rPr>
            </w:pPr>
          </w:p>
        </w:tc>
        <w:tc>
          <w:tcPr>
            <w:tcW w:w="1242" w:type="dxa"/>
            <w:tcBorders>
              <w:bottom w:val="single" w:sz="4" w:space="0" w:color="auto"/>
            </w:tcBorders>
          </w:tcPr>
          <w:p w14:paraId="773A7FC3" w14:textId="62316711" w:rsidR="001E000A" w:rsidRPr="001E000A" w:rsidRDefault="001E000A" w:rsidP="00247750">
            <w:pPr>
              <w:ind w:left="-122" w:right="-108"/>
              <w:jc w:val="center"/>
              <w:rPr>
                <w:rFonts w:ascii="Angsana New" w:hAnsi="Angsana New" w:cs="Angsana New"/>
                <w:sz w:val="20"/>
                <w:szCs w:val="20"/>
                <w:u w:val="single"/>
                <w:cs/>
              </w:rPr>
            </w:pPr>
          </w:p>
        </w:tc>
      </w:tr>
      <w:tr w:rsidR="001E000A" w:rsidRPr="001E000A" w14:paraId="3047B9F0" w14:textId="77777777" w:rsidTr="001E000A">
        <w:tc>
          <w:tcPr>
            <w:tcW w:w="2366" w:type="dxa"/>
          </w:tcPr>
          <w:p w14:paraId="1E8981E3" w14:textId="77777777" w:rsidR="001E000A" w:rsidRPr="001E000A" w:rsidRDefault="001E000A" w:rsidP="0032785C">
            <w:pPr>
              <w:rPr>
                <w:rFonts w:ascii="Angsana New" w:hAnsi="Angsana New" w:cs="Angsana New"/>
                <w:sz w:val="20"/>
                <w:szCs w:val="20"/>
              </w:rPr>
            </w:pPr>
            <w:r w:rsidRPr="001E000A">
              <w:rPr>
                <w:rFonts w:ascii="Angsana New" w:hAnsi="Angsana New" w:cs="Angsana New"/>
                <w:sz w:val="20"/>
                <w:szCs w:val="20"/>
              </w:rPr>
              <w:t>MDX BVI Ltd</w:t>
            </w:r>
            <w:r w:rsidRPr="001E000A">
              <w:rPr>
                <w:rFonts w:ascii="Angsana New" w:hAnsi="Angsana New" w:cs="Angsana New"/>
                <w:sz w:val="20"/>
                <w:szCs w:val="20"/>
                <w:cs/>
              </w:rPr>
              <w:t>.</w:t>
            </w:r>
          </w:p>
        </w:tc>
        <w:tc>
          <w:tcPr>
            <w:tcW w:w="1405" w:type="dxa"/>
          </w:tcPr>
          <w:p w14:paraId="3851A416" w14:textId="77777777" w:rsidR="001E000A" w:rsidRPr="001E000A" w:rsidRDefault="001E000A" w:rsidP="0032785C">
            <w:pPr>
              <w:tabs>
                <w:tab w:val="left" w:pos="317"/>
              </w:tabs>
              <w:ind w:left="-108" w:right="-54"/>
              <w:jc w:val="right"/>
              <w:rPr>
                <w:rFonts w:ascii="Angsana New" w:hAnsi="Angsana New" w:cs="Angsana New"/>
                <w:sz w:val="20"/>
                <w:szCs w:val="20"/>
              </w:rPr>
            </w:pPr>
            <w:r w:rsidRPr="001E000A">
              <w:rPr>
                <w:rFonts w:ascii="Angsana New" w:hAnsi="Angsana New" w:cs="Angsana New"/>
                <w:sz w:val="20"/>
                <w:szCs w:val="20"/>
              </w:rPr>
              <w:t>USD 1</w:t>
            </w:r>
            <w:r w:rsidRPr="001E000A">
              <w:rPr>
                <w:rFonts w:ascii="Angsana New" w:hAnsi="Angsana New" w:cs="Angsana New"/>
                <w:sz w:val="20"/>
                <w:szCs w:val="20"/>
                <w:cs/>
              </w:rPr>
              <w:t>.</w:t>
            </w:r>
            <w:r w:rsidRPr="001E000A">
              <w:rPr>
                <w:rFonts w:ascii="Angsana New" w:hAnsi="Angsana New" w:cs="Angsana New"/>
                <w:sz w:val="20"/>
                <w:szCs w:val="20"/>
              </w:rPr>
              <w:t>00</w:t>
            </w:r>
          </w:p>
        </w:tc>
        <w:tc>
          <w:tcPr>
            <w:tcW w:w="674" w:type="dxa"/>
          </w:tcPr>
          <w:p w14:paraId="2F10B470" w14:textId="77777777" w:rsidR="001E000A" w:rsidRPr="001E000A" w:rsidRDefault="001E000A" w:rsidP="0032785C">
            <w:pPr>
              <w:jc w:val="right"/>
              <w:rPr>
                <w:rFonts w:ascii="Angsana New" w:hAnsi="Angsana New" w:cs="Angsana New"/>
                <w:sz w:val="20"/>
                <w:szCs w:val="20"/>
              </w:rPr>
            </w:pPr>
            <w:r w:rsidRPr="001E000A">
              <w:rPr>
                <w:rFonts w:ascii="Angsana New" w:hAnsi="Angsana New" w:cs="Angsana New"/>
                <w:sz w:val="20"/>
                <w:szCs w:val="20"/>
              </w:rPr>
              <w:t>100</w:t>
            </w:r>
            <w:r w:rsidRPr="001E000A">
              <w:rPr>
                <w:rFonts w:ascii="Angsana New" w:hAnsi="Angsana New" w:cs="Angsana New"/>
                <w:sz w:val="20"/>
                <w:szCs w:val="20"/>
                <w:cs/>
              </w:rPr>
              <w:t>.</w:t>
            </w:r>
            <w:r w:rsidRPr="001E000A">
              <w:rPr>
                <w:rFonts w:ascii="Angsana New" w:hAnsi="Angsana New" w:cs="Angsana New"/>
                <w:sz w:val="20"/>
                <w:szCs w:val="20"/>
              </w:rPr>
              <w:t>00</w:t>
            </w:r>
          </w:p>
        </w:tc>
        <w:tc>
          <w:tcPr>
            <w:tcW w:w="1294" w:type="dxa"/>
            <w:tcBorders>
              <w:top w:val="single" w:sz="4" w:space="0" w:color="auto"/>
            </w:tcBorders>
          </w:tcPr>
          <w:p w14:paraId="2EE6FB5D" w14:textId="77777777" w:rsidR="001E000A" w:rsidRPr="00420D76" w:rsidRDefault="001E000A" w:rsidP="0032785C">
            <w:pPr>
              <w:ind w:right="-16"/>
              <w:jc w:val="right"/>
              <w:rPr>
                <w:rFonts w:ascii="Angsana New" w:hAnsi="Angsana New" w:cs="Angsana New"/>
                <w:sz w:val="20"/>
                <w:szCs w:val="20"/>
              </w:rPr>
            </w:pPr>
            <w:r w:rsidRPr="00420D76">
              <w:rPr>
                <w:rFonts w:ascii="Angsana New" w:hAnsi="Angsana New" w:cs="Angsana New"/>
                <w:sz w:val="20"/>
                <w:szCs w:val="20"/>
              </w:rPr>
              <w:t>620,000,000</w:t>
            </w:r>
            <w:r w:rsidRPr="00420D76">
              <w:rPr>
                <w:rFonts w:ascii="Angsana New" w:hAnsi="Angsana New" w:cs="Angsana New"/>
                <w:sz w:val="20"/>
                <w:szCs w:val="20"/>
                <w:cs/>
              </w:rPr>
              <w:t>.</w:t>
            </w:r>
            <w:r w:rsidRPr="00420D76">
              <w:rPr>
                <w:rFonts w:ascii="Angsana New" w:hAnsi="Angsana New" w:cs="Angsana New"/>
                <w:sz w:val="20"/>
                <w:szCs w:val="20"/>
              </w:rPr>
              <w:t>00</w:t>
            </w:r>
          </w:p>
        </w:tc>
        <w:tc>
          <w:tcPr>
            <w:tcW w:w="236" w:type="dxa"/>
          </w:tcPr>
          <w:p w14:paraId="6E45EDFB" w14:textId="77777777" w:rsidR="001E000A" w:rsidRPr="00645E2C" w:rsidRDefault="001E000A" w:rsidP="0032785C">
            <w:pPr>
              <w:ind w:right="197"/>
              <w:jc w:val="right"/>
              <w:rPr>
                <w:rFonts w:ascii="Angsana New" w:hAnsi="Angsana New" w:cs="Angsana New"/>
                <w:sz w:val="20"/>
                <w:szCs w:val="20"/>
                <w:highlight w:val="yellow"/>
                <w:cs/>
              </w:rPr>
            </w:pPr>
          </w:p>
        </w:tc>
        <w:tc>
          <w:tcPr>
            <w:tcW w:w="1204" w:type="dxa"/>
            <w:tcBorders>
              <w:top w:val="single" w:sz="4" w:space="0" w:color="auto"/>
            </w:tcBorders>
          </w:tcPr>
          <w:p w14:paraId="0BC7B62A" w14:textId="3F4C089A" w:rsidR="001E000A" w:rsidRPr="00645E2C" w:rsidRDefault="00DA19FA" w:rsidP="0032785C">
            <w:pPr>
              <w:ind w:left="-74" w:right="-28"/>
              <w:jc w:val="right"/>
              <w:rPr>
                <w:rFonts w:ascii="Angsana New" w:hAnsi="Angsana New" w:cs="Angsana New"/>
                <w:sz w:val="20"/>
                <w:szCs w:val="20"/>
                <w:highlight w:val="yellow"/>
              </w:rPr>
            </w:pPr>
            <w:r w:rsidRPr="00DA19FA">
              <w:rPr>
                <w:rFonts w:ascii="Angsana New" w:hAnsi="Angsana New" w:cs="Angsana New"/>
                <w:sz w:val="20"/>
                <w:szCs w:val="20"/>
                <w:cs/>
              </w:rPr>
              <w:t>(241</w:t>
            </w:r>
            <w:r w:rsidRPr="00DA19FA">
              <w:rPr>
                <w:rFonts w:ascii="Angsana New" w:hAnsi="Angsana New" w:cs="Angsana New"/>
                <w:sz w:val="20"/>
                <w:szCs w:val="20"/>
              </w:rPr>
              <w:t>,</w:t>
            </w:r>
            <w:r w:rsidRPr="00DA19FA">
              <w:rPr>
                <w:rFonts w:ascii="Angsana New" w:hAnsi="Angsana New" w:cs="Angsana New"/>
                <w:sz w:val="20"/>
                <w:szCs w:val="20"/>
                <w:cs/>
              </w:rPr>
              <w:t>690</w:t>
            </w:r>
            <w:r w:rsidRPr="00DA19FA">
              <w:rPr>
                <w:rFonts w:ascii="Angsana New" w:hAnsi="Angsana New" w:cs="Angsana New"/>
                <w:sz w:val="20"/>
                <w:szCs w:val="20"/>
              </w:rPr>
              <w:t>,</w:t>
            </w:r>
            <w:r w:rsidRPr="00DA19FA">
              <w:rPr>
                <w:rFonts w:ascii="Angsana New" w:hAnsi="Angsana New" w:cs="Angsana New"/>
                <w:sz w:val="20"/>
                <w:szCs w:val="20"/>
                <w:cs/>
              </w:rPr>
              <w:t>226.94)</w:t>
            </w:r>
          </w:p>
        </w:tc>
        <w:tc>
          <w:tcPr>
            <w:tcW w:w="239" w:type="dxa"/>
          </w:tcPr>
          <w:p w14:paraId="07A42607" w14:textId="77777777" w:rsidR="001E000A" w:rsidRPr="00645E2C" w:rsidRDefault="001E000A" w:rsidP="0032785C">
            <w:pPr>
              <w:ind w:right="197"/>
              <w:jc w:val="right"/>
              <w:rPr>
                <w:rFonts w:ascii="Angsana New" w:hAnsi="Angsana New" w:cs="Angsana New"/>
                <w:sz w:val="20"/>
                <w:szCs w:val="20"/>
                <w:highlight w:val="yellow"/>
              </w:rPr>
            </w:pPr>
          </w:p>
        </w:tc>
        <w:tc>
          <w:tcPr>
            <w:tcW w:w="1175" w:type="dxa"/>
            <w:tcBorders>
              <w:top w:val="single" w:sz="4" w:space="0" w:color="auto"/>
            </w:tcBorders>
          </w:tcPr>
          <w:p w14:paraId="3F5399EF" w14:textId="0610B159" w:rsidR="001E000A" w:rsidRPr="00645E2C" w:rsidRDefault="009A1D96" w:rsidP="0032785C">
            <w:pPr>
              <w:jc w:val="right"/>
              <w:rPr>
                <w:rFonts w:ascii="Angsana New" w:hAnsi="Angsana New" w:cs="Angsana New"/>
                <w:sz w:val="20"/>
                <w:szCs w:val="20"/>
                <w:highlight w:val="yellow"/>
              </w:rPr>
            </w:pPr>
            <w:r w:rsidRPr="009A1D96">
              <w:rPr>
                <w:rFonts w:ascii="Angsana New" w:hAnsi="Angsana New" w:cs="Angsana New"/>
                <w:sz w:val="20"/>
                <w:szCs w:val="20"/>
              </w:rPr>
              <w:t>378,309,773.06</w:t>
            </w:r>
          </w:p>
        </w:tc>
        <w:tc>
          <w:tcPr>
            <w:tcW w:w="236" w:type="dxa"/>
          </w:tcPr>
          <w:p w14:paraId="054532EE" w14:textId="77777777" w:rsidR="001E000A" w:rsidRPr="00645E2C" w:rsidRDefault="001E000A" w:rsidP="0032785C">
            <w:pPr>
              <w:ind w:right="197"/>
              <w:jc w:val="center"/>
              <w:rPr>
                <w:rFonts w:ascii="Angsana New" w:hAnsi="Angsana New" w:cs="Angsana New"/>
                <w:sz w:val="20"/>
                <w:szCs w:val="20"/>
                <w:highlight w:val="yellow"/>
              </w:rPr>
            </w:pPr>
          </w:p>
        </w:tc>
        <w:tc>
          <w:tcPr>
            <w:tcW w:w="1242" w:type="dxa"/>
            <w:tcBorders>
              <w:top w:val="single" w:sz="4" w:space="0" w:color="auto"/>
            </w:tcBorders>
          </w:tcPr>
          <w:p w14:paraId="4ABF846A" w14:textId="5A442E38" w:rsidR="001E000A" w:rsidRPr="00AA7E3B" w:rsidRDefault="001E000A" w:rsidP="0032785C">
            <w:pPr>
              <w:ind w:left="-79" w:right="-112"/>
              <w:jc w:val="center"/>
              <w:rPr>
                <w:rFonts w:ascii="Angsana New" w:hAnsi="Angsana New" w:cs="Angsana New"/>
                <w:sz w:val="20"/>
                <w:szCs w:val="20"/>
              </w:rPr>
            </w:pPr>
            <w:r w:rsidRPr="00AA7E3B">
              <w:rPr>
                <w:rFonts w:ascii="Angsana New" w:hAnsi="Angsana New" w:cs="Angsana New"/>
                <w:sz w:val="20"/>
                <w:szCs w:val="20"/>
                <w:cs/>
              </w:rPr>
              <w:t>-</w:t>
            </w:r>
          </w:p>
        </w:tc>
      </w:tr>
      <w:tr w:rsidR="001E000A" w:rsidRPr="001E000A" w14:paraId="151BFD22" w14:textId="77777777" w:rsidTr="001E000A">
        <w:tc>
          <w:tcPr>
            <w:tcW w:w="2366" w:type="dxa"/>
          </w:tcPr>
          <w:p w14:paraId="4AB50773" w14:textId="77777777" w:rsidR="001E000A" w:rsidRPr="001E000A" w:rsidRDefault="001E000A" w:rsidP="0032785C">
            <w:pPr>
              <w:ind w:left="-108" w:right="-157" w:firstLine="108"/>
              <w:rPr>
                <w:rFonts w:ascii="Angsana New" w:hAnsi="Angsana New" w:cs="Angsana New"/>
                <w:sz w:val="20"/>
                <w:szCs w:val="20"/>
              </w:rPr>
            </w:pPr>
            <w:r w:rsidRPr="001E000A">
              <w:rPr>
                <w:rFonts w:ascii="Angsana New" w:hAnsi="Angsana New" w:cs="Angsana New"/>
                <w:sz w:val="20"/>
                <w:szCs w:val="20"/>
                <w:cs/>
              </w:rPr>
              <w:t>บริษัท เกตเวย์ ดิเวลลอปเมนท์ จำกัด</w:t>
            </w:r>
          </w:p>
        </w:tc>
        <w:tc>
          <w:tcPr>
            <w:tcW w:w="1405" w:type="dxa"/>
          </w:tcPr>
          <w:p w14:paraId="74DC4F4A" w14:textId="77777777" w:rsidR="001E000A" w:rsidRPr="001E000A" w:rsidRDefault="001E000A" w:rsidP="0032785C">
            <w:pPr>
              <w:tabs>
                <w:tab w:val="left" w:pos="317"/>
              </w:tabs>
              <w:ind w:left="-108" w:right="-54"/>
              <w:jc w:val="right"/>
              <w:rPr>
                <w:rFonts w:ascii="Angsana New" w:hAnsi="Angsana New" w:cs="Angsana New"/>
                <w:sz w:val="20"/>
                <w:szCs w:val="20"/>
                <w:cs/>
              </w:rPr>
            </w:pPr>
            <w:r w:rsidRPr="001E000A">
              <w:rPr>
                <w:rFonts w:ascii="Angsana New" w:hAnsi="Angsana New" w:cs="Angsana New"/>
                <w:sz w:val="20"/>
                <w:szCs w:val="20"/>
              </w:rPr>
              <w:t>56,000,000</w:t>
            </w:r>
            <w:r w:rsidRPr="001E000A">
              <w:rPr>
                <w:rFonts w:ascii="Angsana New" w:hAnsi="Angsana New" w:cs="Angsana New"/>
                <w:sz w:val="20"/>
                <w:szCs w:val="20"/>
                <w:cs/>
              </w:rPr>
              <w:t>.</w:t>
            </w:r>
            <w:r w:rsidRPr="001E000A">
              <w:rPr>
                <w:rFonts w:ascii="Angsana New" w:hAnsi="Angsana New" w:cs="Angsana New"/>
                <w:sz w:val="20"/>
                <w:szCs w:val="20"/>
              </w:rPr>
              <w:t>00</w:t>
            </w:r>
            <w:r w:rsidRPr="001E000A">
              <w:rPr>
                <w:rFonts w:ascii="Angsana New" w:hAnsi="Angsana New" w:cs="Angsana New"/>
                <w:sz w:val="20"/>
                <w:szCs w:val="20"/>
                <w:cs/>
              </w:rPr>
              <w:t xml:space="preserve"> บาท</w:t>
            </w:r>
          </w:p>
        </w:tc>
        <w:tc>
          <w:tcPr>
            <w:tcW w:w="674" w:type="dxa"/>
          </w:tcPr>
          <w:p w14:paraId="42DAC597" w14:textId="77777777" w:rsidR="001E000A" w:rsidRPr="001E000A" w:rsidRDefault="001E000A" w:rsidP="0032785C">
            <w:pPr>
              <w:jc w:val="right"/>
              <w:rPr>
                <w:rFonts w:ascii="Angsana New" w:hAnsi="Angsana New" w:cs="Angsana New"/>
                <w:sz w:val="20"/>
                <w:szCs w:val="20"/>
              </w:rPr>
            </w:pPr>
            <w:r w:rsidRPr="001E000A">
              <w:rPr>
                <w:rFonts w:ascii="Angsana New" w:hAnsi="Angsana New" w:cs="Angsana New"/>
                <w:sz w:val="20"/>
                <w:szCs w:val="20"/>
              </w:rPr>
              <w:t>35</w:t>
            </w:r>
            <w:r w:rsidRPr="001E000A">
              <w:rPr>
                <w:rFonts w:ascii="Angsana New" w:hAnsi="Angsana New" w:cs="Angsana New"/>
                <w:sz w:val="20"/>
                <w:szCs w:val="20"/>
                <w:cs/>
              </w:rPr>
              <w:t>.</w:t>
            </w:r>
            <w:r w:rsidRPr="001E000A">
              <w:rPr>
                <w:rFonts w:ascii="Angsana New" w:hAnsi="Angsana New" w:cs="Angsana New"/>
                <w:sz w:val="20"/>
                <w:szCs w:val="20"/>
              </w:rPr>
              <w:t>71</w:t>
            </w:r>
          </w:p>
        </w:tc>
        <w:tc>
          <w:tcPr>
            <w:tcW w:w="1294" w:type="dxa"/>
          </w:tcPr>
          <w:p w14:paraId="5DDB077F" w14:textId="77777777" w:rsidR="001E000A" w:rsidRPr="00420D76" w:rsidRDefault="001E000A" w:rsidP="0032785C">
            <w:pPr>
              <w:ind w:right="-16"/>
              <w:jc w:val="right"/>
              <w:rPr>
                <w:rFonts w:ascii="Angsana New" w:hAnsi="Angsana New" w:cs="Angsana New"/>
                <w:sz w:val="20"/>
                <w:szCs w:val="20"/>
              </w:rPr>
            </w:pPr>
            <w:r w:rsidRPr="00420D76">
              <w:rPr>
                <w:rFonts w:ascii="Angsana New" w:hAnsi="Angsana New" w:cs="Angsana New"/>
                <w:sz w:val="20"/>
                <w:szCs w:val="20"/>
              </w:rPr>
              <w:t>19,999,300</w:t>
            </w:r>
            <w:r w:rsidRPr="00420D76">
              <w:rPr>
                <w:rFonts w:ascii="Angsana New" w:hAnsi="Angsana New" w:cs="Angsana New"/>
                <w:sz w:val="20"/>
                <w:szCs w:val="20"/>
                <w:cs/>
              </w:rPr>
              <w:t>.</w:t>
            </w:r>
            <w:r w:rsidRPr="00420D76">
              <w:rPr>
                <w:rFonts w:ascii="Angsana New" w:hAnsi="Angsana New" w:cs="Angsana New"/>
                <w:sz w:val="20"/>
                <w:szCs w:val="20"/>
              </w:rPr>
              <w:t>00</w:t>
            </w:r>
          </w:p>
        </w:tc>
        <w:tc>
          <w:tcPr>
            <w:tcW w:w="236" w:type="dxa"/>
          </w:tcPr>
          <w:p w14:paraId="36BB8494" w14:textId="77777777" w:rsidR="001E000A" w:rsidRPr="00645E2C" w:rsidRDefault="001E000A" w:rsidP="0032785C">
            <w:pPr>
              <w:ind w:right="197"/>
              <w:jc w:val="right"/>
              <w:rPr>
                <w:rFonts w:ascii="Angsana New" w:hAnsi="Angsana New" w:cs="Angsana New"/>
                <w:sz w:val="20"/>
                <w:szCs w:val="20"/>
                <w:highlight w:val="yellow"/>
                <w:cs/>
              </w:rPr>
            </w:pPr>
          </w:p>
        </w:tc>
        <w:tc>
          <w:tcPr>
            <w:tcW w:w="1204" w:type="dxa"/>
          </w:tcPr>
          <w:p w14:paraId="52D9FBC1" w14:textId="24E44E0D" w:rsidR="001E000A" w:rsidRPr="00DA19FA" w:rsidRDefault="001E000A" w:rsidP="0032785C">
            <w:pPr>
              <w:ind w:right="-28"/>
              <w:jc w:val="right"/>
              <w:rPr>
                <w:rFonts w:ascii="Angsana New" w:hAnsi="Angsana New" w:cs="Angsana New"/>
                <w:sz w:val="20"/>
                <w:szCs w:val="20"/>
              </w:rPr>
            </w:pPr>
            <w:r w:rsidRPr="00DA19FA">
              <w:rPr>
                <w:rFonts w:ascii="Angsana New" w:hAnsi="Angsana New" w:cs="Angsana New"/>
                <w:sz w:val="20"/>
                <w:szCs w:val="20"/>
                <w:cs/>
              </w:rPr>
              <w:t>(19</w:t>
            </w:r>
            <w:r w:rsidRPr="00DA19FA">
              <w:rPr>
                <w:rFonts w:ascii="Angsana New" w:hAnsi="Angsana New" w:cs="Angsana New"/>
                <w:sz w:val="20"/>
                <w:szCs w:val="20"/>
              </w:rPr>
              <w:t>,</w:t>
            </w:r>
            <w:r w:rsidRPr="00DA19FA">
              <w:rPr>
                <w:rFonts w:ascii="Angsana New" w:hAnsi="Angsana New" w:cs="Angsana New"/>
                <w:sz w:val="20"/>
                <w:szCs w:val="20"/>
                <w:cs/>
              </w:rPr>
              <w:t>999</w:t>
            </w:r>
            <w:r w:rsidRPr="00DA19FA">
              <w:rPr>
                <w:rFonts w:ascii="Angsana New" w:hAnsi="Angsana New" w:cs="Angsana New"/>
                <w:sz w:val="20"/>
                <w:szCs w:val="20"/>
              </w:rPr>
              <w:t>,</w:t>
            </w:r>
            <w:r w:rsidRPr="00DA19FA">
              <w:rPr>
                <w:rFonts w:ascii="Angsana New" w:hAnsi="Angsana New" w:cs="Angsana New"/>
                <w:sz w:val="20"/>
                <w:szCs w:val="20"/>
                <w:cs/>
              </w:rPr>
              <w:t>300.00)</w:t>
            </w:r>
          </w:p>
        </w:tc>
        <w:tc>
          <w:tcPr>
            <w:tcW w:w="239" w:type="dxa"/>
          </w:tcPr>
          <w:p w14:paraId="0F9BFABA" w14:textId="77777777" w:rsidR="001E000A" w:rsidRPr="00645E2C" w:rsidRDefault="001E000A" w:rsidP="0032785C">
            <w:pPr>
              <w:ind w:right="197"/>
              <w:jc w:val="center"/>
              <w:rPr>
                <w:rFonts w:ascii="Angsana New" w:hAnsi="Angsana New" w:cs="Angsana New"/>
                <w:sz w:val="20"/>
                <w:szCs w:val="20"/>
                <w:highlight w:val="yellow"/>
              </w:rPr>
            </w:pPr>
          </w:p>
        </w:tc>
        <w:tc>
          <w:tcPr>
            <w:tcW w:w="1175" w:type="dxa"/>
          </w:tcPr>
          <w:p w14:paraId="6DEE5C5A" w14:textId="57EF8800" w:rsidR="001E000A" w:rsidRPr="009A1D96" w:rsidRDefault="001E000A" w:rsidP="0032785C">
            <w:pPr>
              <w:ind w:left="-280" w:right="296"/>
              <w:jc w:val="right"/>
              <w:rPr>
                <w:rFonts w:ascii="Angsana New" w:hAnsi="Angsana New" w:cs="Angsana New"/>
                <w:sz w:val="20"/>
                <w:szCs w:val="20"/>
              </w:rPr>
            </w:pPr>
            <w:r w:rsidRPr="009A1D96">
              <w:rPr>
                <w:rFonts w:ascii="Angsana New" w:hAnsi="Angsana New" w:cs="Angsana New"/>
                <w:sz w:val="20"/>
                <w:szCs w:val="20"/>
                <w:cs/>
              </w:rPr>
              <w:t>-</w:t>
            </w:r>
          </w:p>
        </w:tc>
        <w:tc>
          <w:tcPr>
            <w:tcW w:w="236" w:type="dxa"/>
          </w:tcPr>
          <w:p w14:paraId="6C59DE08" w14:textId="77777777" w:rsidR="001E000A" w:rsidRPr="00645E2C" w:rsidRDefault="001E000A" w:rsidP="0032785C">
            <w:pPr>
              <w:ind w:right="197"/>
              <w:jc w:val="center"/>
              <w:rPr>
                <w:rFonts w:ascii="Angsana New" w:hAnsi="Angsana New" w:cs="Angsana New"/>
                <w:sz w:val="20"/>
                <w:szCs w:val="20"/>
                <w:highlight w:val="yellow"/>
              </w:rPr>
            </w:pPr>
          </w:p>
        </w:tc>
        <w:tc>
          <w:tcPr>
            <w:tcW w:w="1242" w:type="dxa"/>
          </w:tcPr>
          <w:p w14:paraId="4EA7C421" w14:textId="3541FBD8" w:rsidR="001E000A" w:rsidRPr="00AA7E3B" w:rsidRDefault="001E000A" w:rsidP="0032785C">
            <w:pPr>
              <w:ind w:left="-79" w:right="-112"/>
              <w:jc w:val="center"/>
              <w:rPr>
                <w:rFonts w:ascii="Angsana New" w:hAnsi="Angsana New" w:cs="Angsana New"/>
                <w:sz w:val="20"/>
                <w:szCs w:val="20"/>
              </w:rPr>
            </w:pPr>
            <w:r w:rsidRPr="00AA7E3B">
              <w:rPr>
                <w:rFonts w:ascii="Angsana New" w:hAnsi="Angsana New" w:cs="Angsana New"/>
                <w:sz w:val="20"/>
                <w:szCs w:val="20"/>
                <w:cs/>
              </w:rPr>
              <w:t>-</w:t>
            </w:r>
          </w:p>
        </w:tc>
      </w:tr>
      <w:tr w:rsidR="001E000A" w:rsidRPr="001E000A" w14:paraId="6A8F58D2" w14:textId="77777777" w:rsidTr="001E000A">
        <w:tc>
          <w:tcPr>
            <w:tcW w:w="2366" w:type="dxa"/>
          </w:tcPr>
          <w:p w14:paraId="6DCABE57" w14:textId="77777777" w:rsidR="001E000A" w:rsidRPr="001E000A" w:rsidRDefault="001E000A" w:rsidP="0032785C">
            <w:pPr>
              <w:ind w:left="-108" w:right="-157" w:firstLine="108"/>
              <w:rPr>
                <w:rFonts w:ascii="Angsana New" w:hAnsi="Angsana New" w:cs="Angsana New"/>
                <w:sz w:val="20"/>
                <w:szCs w:val="20"/>
              </w:rPr>
            </w:pPr>
            <w:r w:rsidRPr="001E000A">
              <w:rPr>
                <w:rFonts w:ascii="Angsana New" w:hAnsi="Angsana New" w:cs="Angsana New"/>
                <w:sz w:val="20"/>
                <w:szCs w:val="20"/>
                <w:cs/>
              </w:rPr>
              <w:t>บริษัท เอ็ม ดี เอ็กซ์ กรีน เอ็นเนอร์ยี จำกัด</w:t>
            </w:r>
          </w:p>
        </w:tc>
        <w:tc>
          <w:tcPr>
            <w:tcW w:w="1405" w:type="dxa"/>
          </w:tcPr>
          <w:p w14:paraId="74979383" w14:textId="5C50E20B" w:rsidR="001E000A" w:rsidRPr="001E000A" w:rsidRDefault="006E6E83" w:rsidP="0032785C">
            <w:pPr>
              <w:tabs>
                <w:tab w:val="left" w:pos="317"/>
              </w:tabs>
              <w:ind w:left="-108" w:right="-54"/>
              <w:jc w:val="right"/>
              <w:rPr>
                <w:rFonts w:ascii="Angsana New" w:hAnsi="Angsana New" w:cs="Angsana New"/>
                <w:sz w:val="20"/>
                <w:szCs w:val="20"/>
                <w:cs/>
              </w:rPr>
            </w:pPr>
            <w:r>
              <w:rPr>
                <w:rFonts w:ascii="Angsana New" w:hAnsi="Angsana New" w:cs="Angsana New"/>
                <w:sz w:val="20"/>
                <w:szCs w:val="20"/>
              </w:rPr>
              <w:t>21</w:t>
            </w:r>
            <w:r w:rsidR="001E000A" w:rsidRPr="001E000A">
              <w:rPr>
                <w:rFonts w:ascii="Angsana New" w:hAnsi="Angsana New" w:cs="Angsana New"/>
                <w:sz w:val="20"/>
                <w:szCs w:val="20"/>
              </w:rPr>
              <w:t xml:space="preserve">6,500,000.00 </w:t>
            </w:r>
            <w:r w:rsidR="001E000A" w:rsidRPr="001E000A">
              <w:rPr>
                <w:rFonts w:ascii="Angsana New" w:hAnsi="Angsana New" w:cs="Angsana New"/>
                <w:sz w:val="20"/>
                <w:szCs w:val="20"/>
                <w:cs/>
              </w:rPr>
              <w:t>บาท</w:t>
            </w:r>
          </w:p>
        </w:tc>
        <w:tc>
          <w:tcPr>
            <w:tcW w:w="674" w:type="dxa"/>
          </w:tcPr>
          <w:p w14:paraId="76030D5C" w14:textId="40C1AE6A" w:rsidR="001E000A" w:rsidRPr="001E000A" w:rsidRDefault="001E000A" w:rsidP="0032785C">
            <w:pPr>
              <w:jc w:val="right"/>
              <w:rPr>
                <w:rFonts w:ascii="Angsana New" w:hAnsi="Angsana New" w:cs="Angsana New"/>
                <w:sz w:val="20"/>
                <w:szCs w:val="20"/>
              </w:rPr>
            </w:pPr>
            <w:r w:rsidRPr="001E000A">
              <w:rPr>
                <w:rFonts w:ascii="Angsana New" w:hAnsi="Angsana New" w:cs="Angsana New"/>
                <w:sz w:val="20"/>
                <w:szCs w:val="20"/>
              </w:rPr>
              <w:t>54.12</w:t>
            </w:r>
          </w:p>
        </w:tc>
        <w:tc>
          <w:tcPr>
            <w:tcW w:w="1294" w:type="dxa"/>
          </w:tcPr>
          <w:p w14:paraId="6E247D87" w14:textId="392EE647" w:rsidR="001E000A" w:rsidRPr="00645E2C" w:rsidRDefault="000C451C" w:rsidP="0032785C">
            <w:pPr>
              <w:ind w:right="-16"/>
              <w:jc w:val="right"/>
              <w:rPr>
                <w:rFonts w:ascii="Angsana New" w:hAnsi="Angsana New" w:cs="Angsana New"/>
                <w:sz w:val="20"/>
                <w:szCs w:val="20"/>
                <w:highlight w:val="yellow"/>
              </w:rPr>
            </w:pPr>
            <w:r w:rsidRPr="000C451C">
              <w:rPr>
                <w:rFonts w:ascii="Angsana New" w:hAnsi="Angsana New" w:cs="Angsana New"/>
                <w:sz w:val="20"/>
                <w:szCs w:val="20"/>
              </w:rPr>
              <w:t>117,168,750.00</w:t>
            </w:r>
          </w:p>
        </w:tc>
        <w:tc>
          <w:tcPr>
            <w:tcW w:w="236" w:type="dxa"/>
          </w:tcPr>
          <w:p w14:paraId="08F08EAB" w14:textId="77777777" w:rsidR="001E000A" w:rsidRPr="00645E2C" w:rsidRDefault="001E000A" w:rsidP="0032785C">
            <w:pPr>
              <w:ind w:right="197"/>
              <w:jc w:val="right"/>
              <w:rPr>
                <w:rFonts w:ascii="Angsana New" w:hAnsi="Angsana New" w:cs="Angsana New"/>
                <w:sz w:val="20"/>
                <w:szCs w:val="20"/>
                <w:highlight w:val="yellow"/>
                <w:cs/>
              </w:rPr>
            </w:pPr>
          </w:p>
        </w:tc>
        <w:tc>
          <w:tcPr>
            <w:tcW w:w="1204" w:type="dxa"/>
          </w:tcPr>
          <w:p w14:paraId="0F9DFBE2" w14:textId="7910801D" w:rsidR="001E000A" w:rsidRPr="00DA19FA" w:rsidRDefault="001E000A" w:rsidP="0032785C">
            <w:pPr>
              <w:ind w:right="-28"/>
              <w:jc w:val="right"/>
              <w:rPr>
                <w:rFonts w:ascii="Angsana New" w:hAnsi="Angsana New" w:cs="Angsana New"/>
                <w:sz w:val="20"/>
                <w:szCs w:val="20"/>
              </w:rPr>
            </w:pPr>
            <w:r w:rsidRPr="00DA19FA">
              <w:rPr>
                <w:rFonts w:ascii="Angsana New" w:hAnsi="Angsana New" w:cs="Angsana New"/>
                <w:sz w:val="20"/>
                <w:szCs w:val="20"/>
              </w:rPr>
              <w:t>(5,238,638.63)</w:t>
            </w:r>
          </w:p>
        </w:tc>
        <w:tc>
          <w:tcPr>
            <w:tcW w:w="239" w:type="dxa"/>
          </w:tcPr>
          <w:p w14:paraId="3AD4C4B3" w14:textId="77777777" w:rsidR="001E000A" w:rsidRPr="00645E2C" w:rsidRDefault="001E000A" w:rsidP="0032785C">
            <w:pPr>
              <w:ind w:right="197"/>
              <w:jc w:val="center"/>
              <w:rPr>
                <w:rFonts w:ascii="Angsana New" w:hAnsi="Angsana New" w:cs="Angsana New"/>
                <w:sz w:val="20"/>
                <w:szCs w:val="20"/>
                <w:highlight w:val="yellow"/>
              </w:rPr>
            </w:pPr>
          </w:p>
        </w:tc>
        <w:tc>
          <w:tcPr>
            <w:tcW w:w="1175" w:type="dxa"/>
          </w:tcPr>
          <w:p w14:paraId="0F8AD854" w14:textId="2F6C594B" w:rsidR="001E000A" w:rsidRPr="009A1D96" w:rsidRDefault="009A1D96" w:rsidP="0032785C">
            <w:pPr>
              <w:jc w:val="right"/>
              <w:rPr>
                <w:rFonts w:ascii="Angsana New" w:hAnsi="Angsana New" w:cs="Angsana New"/>
                <w:sz w:val="20"/>
                <w:szCs w:val="20"/>
              </w:rPr>
            </w:pPr>
            <w:r w:rsidRPr="009A1D96">
              <w:rPr>
                <w:rFonts w:ascii="Angsana New" w:hAnsi="Angsana New" w:cs="Angsana New"/>
                <w:sz w:val="20"/>
                <w:szCs w:val="20"/>
              </w:rPr>
              <w:t>111,930,111.37</w:t>
            </w:r>
          </w:p>
        </w:tc>
        <w:tc>
          <w:tcPr>
            <w:tcW w:w="236" w:type="dxa"/>
          </w:tcPr>
          <w:p w14:paraId="5C99C510" w14:textId="77777777" w:rsidR="001E000A" w:rsidRPr="00645E2C" w:rsidRDefault="001E000A" w:rsidP="0032785C">
            <w:pPr>
              <w:ind w:right="197"/>
              <w:jc w:val="center"/>
              <w:rPr>
                <w:rFonts w:ascii="Angsana New" w:hAnsi="Angsana New" w:cs="Angsana New"/>
                <w:sz w:val="20"/>
                <w:szCs w:val="20"/>
                <w:highlight w:val="yellow"/>
              </w:rPr>
            </w:pPr>
          </w:p>
        </w:tc>
        <w:tc>
          <w:tcPr>
            <w:tcW w:w="1242" w:type="dxa"/>
          </w:tcPr>
          <w:p w14:paraId="1229D9A5" w14:textId="5AB69967" w:rsidR="001E000A" w:rsidRPr="00AA7E3B" w:rsidRDefault="001E000A" w:rsidP="0032785C">
            <w:pPr>
              <w:ind w:left="-79" w:right="-112"/>
              <w:jc w:val="center"/>
              <w:rPr>
                <w:rFonts w:ascii="Angsana New" w:hAnsi="Angsana New" w:cs="Angsana New"/>
                <w:sz w:val="20"/>
                <w:szCs w:val="20"/>
              </w:rPr>
            </w:pPr>
            <w:r w:rsidRPr="00AA7E3B">
              <w:rPr>
                <w:rFonts w:ascii="Angsana New" w:hAnsi="Angsana New" w:cs="Angsana New"/>
                <w:sz w:val="20"/>
                <w:szCs w:val="20"/>
                <w:cs/>
              </w:rPr>
              <w:t>-</w:t>
            </w:r>
          </w:p>
        </w:tc>
      </w:tr>
      <w:tr w:rsidR="001E000A" w:rsidRPr="001E000A" w14:paraId="4C8BF4E6" w14:textId="77777777" w:rsidTr="001E000A">
        <w:tc>
          <w:tcPr>
            <w:tcW w:w="2366" w:type="dxa"/>
          </w:tcPr>
          <w:p w14:paraId="184F4DE1" w14:textId="77777777" w:rsidR="001E000A" w:rsidRPr="001E000A" w:rsidRDefault="001E000A" w:rsidP="0032785C">
            <w:pPr>
              <w:ind w:left="-108" w:right="-157" w:firstLine="108"/>
              <w:rPr>
                <w:rFonts w:ascii="Angsana New" w:hAnsi="Angsana New" w:cs="Angsana New"/>
                <w:sz w:val="20"/>
                <w:szCs w:val="20"/>
              </w:rPr>
            </w:pPr>
            <w:r w:rsidRPr="001E000A">
              <w:rPr>
                <w:rFonts w:ascii="Angsana New" w:hAnsi="Angsana New" w:cs="Angsana New"/>
                <w:sz w:val="20"/>
                <w:szCs w:val="20"/>
                <w:cs/>
              </w:rPr>
              <w:t>บริษัท จี เอ็ม เอส เพาเวอร์ จำกัด (มหาชน)</w:t>
            </w:r>
          </w:p>
        </w:tc>
        <w:tc>
          <w:tcPr>
            <w:tcW w:w="1405" w:type="dxa"/>
          </w:tcPr>
          <w:p w14:paraId="732FCC50" w14:textId="77777777" w:rsidR="001E000A" w:rsidRPr="001E000A" w:rsidRDefault="001E000A" w:rsidP="0032785C">
            <w:pPr>
              <w:tabs>
                <w:tab w:val="left" w:pos="317"/>
              </w:tabs>
              <w:ind w:left="-108" w:right="-54"/>
              <w:jc w:val="right"/>
              <w:rPr>
                <w:rFonts w:ascii="Angsana New" w:hAnsi="Angsana New" w:cs="Angsana New"/>
                <w:sz w:val="20"/>
                <w:szCs w:val="20"/>
                <w:cs/>
              </w:rPr>
            </w:pPr>
            <w:r w:rsidRPr="001E000A">
              <w:rPr>
                <w:rFonts w:ascii="Angsana New" w:hAnsi="Angsana New" w:cs="Angsana New"/>
                <w:sz w:val="20"/>
                <w:szCs w:val="20"/>
              </w:rPr>
              <w:t>1,719,000,000</w:t>
            </w:r>
            <w:r w:rsidRPr="001E000A">
              <w:rPr>
                <w:rFonts w:ascii="Angsana New" w:hAnsi="Angsana New" w:cs="Angsana New"/>
                <w:sz w:val="20"/>
                <w:szCs w:val="20"/>
                <w:cs/>
              </w:rPr>
              <w:t>.</w:t>
            </w:r>
            <w:r w:rsidRPr="001E000A">
              <w:rPr>
                <w:rFonts w:ascii="Angsana New" w:hAnsi="Angsana New" w:cs="Angsana New"/>
                <w:sz w:val="20"/>
                <w:szCs w:val="20"/>
              </w:rPr>
              <w:t>00</w:t>
            </w:r>
            <w:r w:rsidRPr="001E000A">
              <w:rPr>
                <w:rFonts w:ascii="Angsana New" w:hAnsi="Angsana New" w:cs="Angsana New"/>
                <w:sz w:val="20"/>
                <w:szCs w:val="20"/>
                <w:cs/>
              </w:rPr>
              <w:t xml:space="preserve"> บาท</w:t>
            </w:r>
          </w:p>
        </w:tc>
        <w:tc>
          <w:tcPr>
            <w:tcW w:w="674" w:type="dxa"/>
          </w:tcPr>
          <w:p w14:paraId="0BBE2063" w14:textId="331AE175" w:rsidR="001E000A" w:rsidRPr="001E000A" w:rsidRDefault="001E000A" w:rsidP="0032785C">
            <w:pPr>
              <w:jc w:val="right"/>
              <w:rPr>
                <w:rFonts w:ascii="Angsana New" w:hAnsi="Angsana New" w:cs="Angsana New"/>
                <w:sz w:val="20"/>
                <w:szCs w:val="20"/>
              </w:rPr>
            </w:pPr>
            <w:r w:rsidRPr="001E000A">
              <w:rPr>
                <w:rFonts w:ascii="Angsana New" w:hAnsi="Angsana New" w:cs="Angsana New"/>
                <w:sz w:val="20"/>
                <w:szCs w:val="20"/>
              </w:rPr>
              <w:t>5</w:t>
            </w:r>
            <w:r w:rsidR="00F97749">
              <w:rPr>
                <w:rFonts w:ascii="Angsana New" w:hAnsi="Angsana New" w:cs="Angsana New"/>
                <w:sz w:val="20"/>
                <w:szCs w:val="20"/>
              </w:rPr>
              <w:t>2.01</w:t>
            </w:r>
          </w:p>
        </w:tc>
        <w:tc>
          <w:tcPr>
            <w:tcW w:w="1294" w:type="dxa"/>
          </w:tcPr>
          <w:p w14:paraId="17ED2B3E" w14:textId="77777777" w:rsidR="001E000A" w:rsidRPr="000C451C" w:rsidRDefault="001E000A" w:rsidP="0032785C">
            <w:pPr>
              <w:ind w:right="-16"/>
              <w:jc w:val="right"/>
              <w:rPr>
                <w:rFonts w:ascii="Angsana New" w:hAnsi="Angsana New" w:cs="Angsana New"/>
                <w:sz w:val="20"/>
                <w:szCs w:val="20"/>
              </w:rPr>
            </w:pPr>
            <w:r w:rsidRPr="000C451C">
              <w:rPr>
                <w:rFonts w:ascii="Angsana New" w:hAnsi="Angsana New" w:cs="Angsana New"/>
                <w:sz w:val="20"/>
                <w:szCs w:val="20"/>
              </w:rPr>
              <w:t>893,991,600</w:t>
            </w:r>
            <w:r w:rsidRPr="000C451C">
              <w:rPr>
                <w:rFonts w:ascii="Angsana New" w:hAnsi="Angsana New" w:cs="Angsana New"/>
                <w:sz w:val="20"/>
                <w:szCs w:val="20"/>
                <w:cs/>
              </w:rPr>
              <w:t>.</w:t>
            </w:r>
            <w:r w:rsidRPr="000C451C">
              <w:rPr>
                <w:rFonts w:ascii="Angsana New" w:hAnsi="Angsana New" w:cs="Angsana New"/>
                <w:sz w:val="20"/>
                <w:szCs w:val="20"/>
              </w:rPr>
              <w:t>00</w:t>
            </w:r>
          </w:p>
        </w:tc>
        <w:tc>
          <w:tcPr>
            <w:tcW w:w="236" w:type="dxa"/>
          </w:tcPr>
          <w:p w14:paraId="00A0A29F" w14:textId="77777777" w:rsidR="001E000A" w:rsidRPr="00645E2C" w:rsidRDefault="001E000A" w:rsidP="0032785C">
            <w:pPr>
              <w:ind w:right="197"/>
              <w:jc w:val="center"/>
              <w:rPr>
                <w:rFonts w:ascii="Angsana New" w:hAnsi="Angsana New" w:cs="Angsana New"/>
                <w:sz w:val="20"/>
                <w:szCs w:val="20"/>
                <w:highlight w:val="yellow"/>
                <w:cs/>
              </w:rPr>
            </w:pPr>
          </w:p>
        </w:tc>
        <w:tc>
          <w:tcPr>
            <w:tcW w:w="1204" w:type="dxa"/>
          </w:tcPr>
          <w:p w14:paraId="2D8B70F9" w14:textId="583E3EDD" w:rsidR="001E000A" w:rsidRPr="00DA19FA" w:rsidRDefault="001E000A" w:rsidP="0032785C">
            <w:pPr>
              <w:ind w:left="-280" w:right="296"/>
              <w:jc w:val="right"/>
              <w:rPr>
                <w:rFonts w:ascii="Angsana New" w:hAnsi="Angsana New" w:cs="Angsana New"/>
                <w:sz w:val="20"/>
                <w:szCs w:val="20"/>
              </w:rPr>
            </w:pPr>
            <w:r w:rsidRPr="00DA19FA">
              <w:rPr>
                <w:rFonts w:ascii="Angsana New" w:hAnsi="Angsana New" w:cs="Angsana New"/>
                <w:sz w:val="20"/>
                <w:szCs w:val="20"/>
                <w:cs/>
              </w:rPr>
              <w:t>-</w:t>
            </w:r>
          </w:p>
        </w:tc>
        <w:tc>
          <w:tcPr>
            <w:tcW w:w="239" w:type="dxa"/>
          </w:tcPr>
          <w:p w14:paraId="5979D7AC" w14:textId="77777777" w:rsidR="001E000A" w:rsidRPr="00645E2C" w:rsidRDefault="001E000A" w:rsidP="0032785C">
            <w:pPr>
              <w:ind w:right="197"/>
              <w:jc w:val="right"/>
              <w:rPr>
                <w:rFonts w:ascii="Angsana New" w:hAnsi="Angsana New" w:cs="Angsana New"/>
                <w:sz w:val="20"/>
                <w:szCs w:val="20"/>
                <w:highlight w:val="yellow"/>
              </w:rPr>
            </w:pPr>
          </w:p>
        </w:tc>
        <w:tc>
          <w:tcPr>
            <w:tcW w:w="1175" w:type="dxa"/>
          </w:tcPr>
          <w:p w14:paraId="3253D74F" w14:textId="4E0B0E58" w:rsidR="001E000A" w:rsidRPr="009A1D96" w:rsidRDefault="001E000A" w:rsidP="0032785C">
            <w:pPr>
              <w:jc w:val="right"/>
              <w:rPr>
                <w:rFonts w:ascii="Angsana New" w:hAnsi="Angsana New" w:cs="Angsana New"/>
                <w:sz w:val="20"/>
                <w:szCs w:val="20"/>
              </w:rPr>
            </w:pPr>
            <w:r w:rsidRPr="009A1D96">
              <w:rPr>
                <w:rFonts w:ascii="Angsana New" w:hAnsi="Angsana New" w:cs="Angsana New"/>
                <w:sz w:val="20"/>
                <w:szCs w:val="20"/>
              </w:rPr>
              <w:t>893,991,600.00</w:t>
            </w:r>
          </w:p>
        </w:tc>
        <w:tc>
          <w:tcPr>
            <w:tcW w:w="236" w:type="dxa"/>
          </w:tcPr>
          <w:p w14:paraId="5577D08F" w14:textId="77777777" w:rsidR="001E000A" w:rsidRPr="00645E2C" w:rsidRDefault="001E000A" w:rsidP="0032785C">
            <w:pPr>
              <w:ind w:right="197"/>
              <w:jc w:val="center"/>
              <w:rPr>
                <w:rFonts w:ascii="Angsana New" w:hAnsi="Angsana New" w:cs="Angsana New"/>
                <w:sz w:val="20"/>
                <w:szCs w:val="20"/>
                <w:highlight w:val="yellow"/>
              </w:rPr>
            </w:pPr>
          </w:p>
        </w:tc>
        <w:tc>
          <w:tcPr>
            <w:tcW w:w="1242" w:type="dxa"/>
          </w:tcPr>
          <w:p w14:paraId="7088D623" w14:textId="36597313" w:rsidR="001E000A" w:rsidRPr="00AA7E3B" w:rsidRDefault="001E000A" w:rsidP="0032785C">
            <w:pPr>
              <w:jc w:val="right"/>
              <w:rPr>
                <w:rFonts w:ascii="Angsana New" w:hAnsi="Angsana New" w:cs="Angsana New"/>
                <w:sz w:val="20"/>
                <w:szCs w:val="20"/>
              </w:rPr>
            </w:pPr>
            <w:r w:rsidRPr="00AA7E3B">
              <w:rPr>
                <w:rFonts w:ascii="Angsana New" w:hAnsi="Angsana New" w:cs="Angsana New"/>
                <w:sz w:val="20"/>
                <w:szCs w:val="20"/>
                <w:cs/>
              </w:rPr>
              <w:t>37</w:t>
            </w:r>
            <w:r w:rsidRPr="00AA7E3B">
              <w:rPr>
                <w:rFonts w:ascii="Angsana New" w:hAnsi="Angsana New" w:cs="Angsana New"/>
                <w:sz w:val="20"/>
                <w:szCs w:val="20"/>
              </w:rPr>
              <w:t>,</w:t>
            </w:r>
            <w:r w:rsidRPr="00AA7E3B">
              <w:rPr>
                <w:rFonts w:ascii="Angsana New" w:hAnsi="Angsana New" w:cs="Angsana New"/>
                <w:sz w:val="20"/>
                <w:szCs w:val="20"/>
                <w:cs/>
              </w:rPr>
              <w:t>249</w:t>
            </w:r>
            <w:r w:rsidRPr="00AA7E3B">
              <w:rPr>
                <w:rFonts w:ascii="Angsana New" w:hAnsi="Angsana New" w:cs="Angsana New"/>
                <w:sz w:val="20"/>
                <w:szCs w:val="20"/>
              </w:rPr>
              <w:t>,</w:t>
            </w:r>
            <w:r w:rsidRPr="00AA7E3B">
              <w:rPr>
                <w:rFonts w:ascii="Angsana New" w:hAnsi="Angsana New" w:cs="Angsana New"/>
                <w:sz w:val="20"/>
                <w:szCs w:val="20"/>
                <w:cs/>
              </w:rPr>
              <w:t>650.00</w:t>
            </w:r>
          </w:p>
        </w:tc>
      </w:tr>
      <w:tr w:rsidR="001E000A" w:rsidRPr="001E000A" w14:paraId="77D58CDA" w14:textId="77777777" w:rsidTr="001E000A">
        <w:tc>
          <w:tcPr>
            <w:tcW w:w="2366" w:type="dxa"/>
          </w:tcPr>
          <w:p w14:paraId="303F02E2" w14:textId="77777777" w:rsidR="001E000A" w:rsidRPr="001E000A" w:rsidRDefault="001E000A" w:rsidP="0032785C">
            <w:pPr>
              <w:ind w:left="-108" w:right="-157" w:firstLine="108"/>
              <w:rPr>
                <w:rFonts w:ascii="Angsana New" w:hAnsi="Angsana New" w:cs="Angsana New"/>
                <w:sz w:val="20"/>
                <w:szCs w:val="20"/>
                <w:cs/>
              </w:rPr>
            </w:pPr>
            <w:r w:rsidRPr="001E000A">
              <w:rPr>
                <w:rFonts w:ascii="Angsana New" w:hAnsi="Angsana New" w:cs="Angsana New"/>
                <w:sz w:val="20"/>
                <w:szCs w:val="20"/>
                <w:cs/>
              </w:rPr>
              <w:t>บริษัท เอ็ม ดี เอ็กซ์ กรุ๊ป จำกัด</w:t>
            </w:r>
          </w:p>
        </w:tc>
        <w:tc>
          <w:tcPr>
            <w:tcW w:w="1405" w:type="dxa"/>
          </w:tcPr>
          <w:p w14:paraId="4B4C3E7E" w14:textId="77777777" w:rsidR="001E000A" w:rsidRPr="001E000A" w:rsidRDefault="001E000A" w:rsidP="0032785C">
            <w:pPr>
              <w:tabs>
                <w:tab w:val="left" w:pos="317"/>
              </w:tabs>
              <w:ind w:left="-108" w:right="-54"/>
              <w:jc w:val="right"/>
              <w:rPr>
                <w:rFonts w:ascii="Angsana New" w:hAnsi="Angsana New" w:cs="Angsana New"/>
                <w:sz w:val="20"/>
                <w:szCs w:val="20"/>
                <w:cs/>
              </w:rPr>
            </w:pPr>
            <w:r w:rsidRPr="001E000A">
              <w:rPr>
                <w:rFonts w:ascii="Angsana New" w:hAnsi="Angsana New" w:cs="Angsana New"/>
                <w:sz w:val="20"/>
                <w:szCs w:val="20"/>
              </w:rPr>
              <w:t>40,000,000</w:t>
            </w:r>
            <w:r w:rsidRPr="001E000A">
              <w:rPr>
                <w:rFonts w:ascii="Angsana New" w:hAnsi="Angsana New" w:cs="Angsana New"/>
                <w:sz w:val="20"/>
                <w:szCs w:val="20"/>
                <w:cs/>
              </w:rPr>
              <w:t>.</w:t>
            </w:r>
            <w:r w:rsidRPr="001E000A">
              <w:rPr>
                <w:rFonts w:ascii="Angsana New" w:hAnsi="Angsana New" w:cs="Angsana New"/>
                <w:sz w:val="20"/>
                <w:szCs w:val="20"/>
              </w:rPr>
              <w:t>00</w:t>
            </w:r>
            <w:r w:rsidRPr="001E000A">
              <w:rPr>
                <w:rFonts w:ascii="Angsana New" w:hAnsi="Angsana New" w:cs="Angsana New"/>
                <w:sz w:val="20"/>
                <w:szCs w:val="20"/>
                <w:cs/>
              </w:rPr>
              <w:t xml:space="preserve"> บาท</w:t>
            </w:r>
          </w:p>
        </w:tc>
        <w:tc>
          <w:tcPr>
            <w:tcW w:w="674" w:type="dxa"/>
          </w:tcPr>
          <w:p w14:paraId="47065325" w14:textId="77777777" w:rsidR="001E000A" w:rsidRPr="001E000A" w:rsidRDefault="001E000A" w:rsidP="0032785C">
            <w:pPr>
              <w:jc w:val="right"/>
              <w:rPr>
                <w:rFonts w:ascii="Angsana New" w:hAnsi="Angsana New" w:cs="Angsana New"/>
                <w:sz w:val="20"/>
                <w:szCs w:val="20"/>
                <w:cs/>
              </w:rPr>
            </w:pPr>
            <w:r w:rsidRPr="001E000A">
              <w:rPr>
                <w:rFonts w:ascii="Angsana New" w:hAnsi="Angsana New" w:cs="Angsana New"/>
                <w:sz w:val="20"/>
                <w:szCs w:val="20"/>
              </w:rPr>
              <w:t>97</w:t>
            </w:r>
            <w:r w:rsidRPr="001E000A">
              <w:rPr>
                <w:rFonts w:ascii="Angsana New" w:hAnsi="Angsana New" w:cs="Angsana New"/>
                <w:sz w:val="20"/>
                <w:szCs w:val="20"/>
                <w:cs/>
              </w:rPr>
              <w:t>.</w:t>
            </w:r>
            <w:r w:rsidRPr="001E000A">
              <w:rPr>
                <w:rFonts w:ascii="Angsana New" w:hAnsi="Angsana New" w:cs="Angsana New"/>
                <w:sz w:val="20"/>
                <w:szCs w:val="20"/>
              </w:rPr>
              <w:t>50</w:t>
            </w:r>
          </w:p>
        </w:tc>
        <w:tc>
          <w:tcPr>
            <w:tcW w:w="1294" w:type="dxa"/>
            <w:tcBorders>
              <w:bottom w:val="single" w:sz="4" w:space="0" w:color="auto"/>
            </w:tcBorders>
          </w:tcPr>
          <w:p w14:paraId="58B09772" w14:textId="77777777" w:rsidR="001E000A" w:rsidRPr="000C451C" w:rsidRDefault="001E000A" w:rsidP="0032785C">
            <w:pPr>
              <w:ind w:right="-16"/>
              <w:jc w:val="right"/>
              <w:rPr>
                <w:rFonts w:ascii="Angsana New" w:hAnsi="Angsana New" w:cs="Angsana New"/>
                <w:sz w:val="20"/>
                <w:szCs w:val="20"/>
              </w:rPr>
            </w:pPr>
            <w:r w:rsidRPr="000C451C">
              <w:rPr>
                <w:rFonts w:ascii="Angsana New" w:hAnsi="Angsana New" w:cs="Angsana New"/>
                <w:sz w:val="20"/>
                <w:szCs w:val="20"/>
              </w:rPr>
              <w:t>39</w:t>
            </w:r>
            <w:r w:rsidRPr="000C451C">
              <w:rPr>
                <w:rFonts w:ascii="Angsana New" w:hAnsi="Angsana New" w:cs="Angsana New"/>
                <w:sz w:val="20"/>
                <w:szCs w:val="20"/>
                <w:cs/>
              </w:rPr>
              <w:t>,</w:t>
            </w:r>
            <w:r w:rsidRPr="000C451C">
              <w:rPr>
                <w:rFonts w:ascii="Angsana New" w:hAnsi="Angsana New" w:cs="Angsana New"/>
                <w:sz w:val="20"/>
                <w:szCs w:val="20"/>
              </w:rPr>
              <w:t>000,010</w:t>
            </w:r>
            <w:r w:rsidRPr="000C451C">
              <w:rPr>
                <w:rFonts w:ascii="Angsana New" w:hAnsi="Angsana New" w:cs="Angsana New"/>
                <w:sz w:val="20"/>
                <w:szCs w:val="20"/>
                <w:cs/>
              </w:rPr>
              <w:t>.</w:t>
            </w:r>
            <w:r w:rsidRPr="000C451C">
              <w:rPr>
                <w:rFonts w:ascii="Angsana New" w:hAnsi="Angsana New" w:cs="Angsana New"/>
                <w:sz w:val="20"/>
                <w:szCs w:val="20"/>
              </w:rPr>
              <w:t>00</w:t>
            </w:r>
          </w:p>
        </w:tc>
        <w:tc>
          <w:tcPr>
            <w:tcW w:w="236" w:type="dxa"/>
          </w:tcPr>
          <w:p w14:paraId="09AEC490" w14:textId="77777777" w:rsidR="001E000A" w:rsidRPr="00645E2C" w:rsidRDefault="001E000A" w:rsidP="0032785C">
            <w:pPr>
              <w:ind w:right="197"/>
              <w:jc w:val="right"/>
              <w:rPr>
                <w:rFonts w:ascii="Angsana New" w:hAnsi="Angsana New" w:cs="Angsana New"/>
                <w:sz w:val="20"/>
                <w:szCs w:val="20"/>
                <w:highlight w:val="yellow"/>
                <w:cs/>
              </w:rPr>
            </w:pPr>
          </w:p>
        </w:tc>
        <w:tc>
          <w:tcPr>
            <w:tcW w:w="1204" w:type="dxa"/>
            <w:tcBorders>
              <w:bottom w:val="single" w:sz="4" w:space="0" w:color="auto"/>
            </w:tcBorders>
          </w:tcPr>
          <w:p w14:paraId="10B77B1E" w14:textId="0864B633" w:rsidR="001E000A" w:rsidRPr="00DA19FA" w:rsidRDefault="00DA19FA" w:rsidP="0032785C">
            <w:pPr>
              <w:ind w:right="-28"/>
              <w:jc w:val="right"/>
              <w:rPr>
                <w:rFonts w:ascii="Angsana New" w:hAnsi="Angsana New" w:cs="Angsana New"/>
                <w:sz w:val="20"/>
                <w:szCs w:val="20"/>
                <w:cs/>
              </w:rPr>
            </w:pPr>
            <w:r w:rsidRPr="00DA19FA">
              <w:rPr>
                <w:rFonts w:ascii="Angsana New" w:hAnsi="Angsana New" w:cs="Angsana New"/>
                <w:sz w:val="20"/>
                <w:szCs w:val="20"/>
                <w:cs/>
              </w:rPr>
              <w:t>(35</w:t>
            </w:r>
            <w:r w:rsidRPr="00DA19FA">
              <w:rPr>
                <w:rFonts w:ascii="Angsana New" w:hAnsi="Angsana New" w:cs="Angsana New"/>
                <w:sz w:val="20"/>
                <w:szCs w:val="20"/>
              </w:rPr>
              <w:t>,</w:t>
            </w:r>
            <w:r w:rsidRPr="00DA19FA">
              <w:rPr>
                <w:rFonts w:ascii="Angsana New" w:hAnsi="Angsana New" w:cs="Angsana New"/>
                <w:sz w:val="20"/>
                <w:szCs w:val="20"/>
                <w:cs/>
              </w:rPr>
              <w:t>815</w:t>
            </w:r>
            <w:r w:rsidRPr="00DA19FA">
              <w:rPr>
                <w:rFonts w:ascii="Angsana New" w:hAnsi="Angsana New" w:cs="Angsana New"/>
                <w:sz w:val="20"/>
                <w:szCs w:val="20"/>
              </w:rPr>
              <w:t>,</w:t>
            </w:r>
            <w:r w:rsidRPr="00DA19FA">
              <w:rPr>
                <w:rFonts w:ascii="Angsana New" w:hAnsi="Angsana New" w:cs="Angsana New"/>
                <w:sz w:val="20"/>
                <w:szCs w:val="20"/>
                <w:cs/>
              </w:rPr>
              <w:t>467.46)</w:t>
            </w:r>
          </w:p>
        </w:tc>
        <w:tc>
          <w:tcPr>
            <w:tcW w:w="239" w:type="dxa"/>
          </w:tcPr>
          <w:p w14:paraId="69FAE737" w14:textId="77777777" w:rsidR="001E000A" w:rsidRPr="00645E2C" w:rsidRDefault="001E000A" w:rsidP="0032785C">
            <w:pPr>
              <w:ind w:right="197"/>
              <w:jc w:val="right"/>
              <w:rPr>
                <w:rFonts w:ascii="Angsana New" w:hAnsi="Angsana New" w:cs="Angsana New"/>
                <w:sz w:val="20"/>
                <w:szCs w:val="20"/>
                <w:highlight w:val="yellow"/>
              </w:rPr>
            </w:pPr>
          </w:p>
        </w:tc>
        <w:tc>
          <w:tcPr>
            <w:tcW w:w="1175" w:type="dxa"/>
            <w:tcBorders>
              <w:bottom w:val="single" w:sz="4" w:space="0" w:color="auto"/>
            </w:tcBorders>
          </w:tcPr>
          <w:p w14:paraId="59852775" w14:textId="403ADBB2" w:rsidR="001E000A" w:rsidRPr="009A1D96" w:rsidRDefault="009A1D96" w:rsidP="0032785C">
            <w:pPr>
              <w:jc w:val="right"/>
              <w:rPr>
                <w:rFonts w:ascii="Angsana New" w:hAnsi="Angsana New" w:cs="Angsana New"/>
                <w:sz w:val="20"/>
                <w:szCs w:val="20"/>
              </w:rPr>
            </w:pPr>
            <w:r w:rsidRPr="009A1D96">
              <w:rPr>
                <w:rFonts w:ascii="Angsana New" w:hAnsi="Angsana New" w:cs="Angsana New"/>
                <w:sz w:val="20"/>
                <w:szCs w:val="20"/>
              </w:rPr>
              <w:t>3,184,542.54</w:t>
            </w:r>
          </w:p>
        </w:tc>
        <w:tc>
          <w:tcPr>
            <w:tcW w:w="236" w:type="dxa"/>
          </w:tcPr>
          <w:p w14:paraId="6447A4B8" w14:textId="77777777" w:rsidR="001E000A" w:rsidRPr="00645E2C" w:rsidRDefault="001E000A" w:rsidP="0032785C">
            <w:pPr>
              <w:ind w:right="197"/>
              <w:jc w:val="center"/>
              <w:rPr>
                <w:rFonts w:ascii="Angsana New" w:hAnsi="Angsana New" w:cs="Angsana New"/>
                <w:sz w:val="20"/>
                <w:szCs w:val="20"/>
                <w:highlight w:val="yellow"/>
              </w:rPr>
            </w:pPr>
          </w:p>
        </w:tc>
        <w:tc>
          <w:tcPr>
            <w:tcW w:w="1242" w:type="dxa"/>
            <w:tcBorders>
              <w:bottom w:val="single" w:sz="4" w:space="0" w:color="auto"/>
            </w:tcBorders>
          </w:tcPr>
          <w:p w14:paraId="2B87124B" w14:textId="67C20F0E" w:rsidR="001E000A" w:rsidRPr="00AA7E3B" w:rsidRDefault="001E000A" w:rsidP="0032785C">
            <w:pPr>
              <w:ind w:left="-79" w:right="-112"/>
              <w:jc w:val="center"/>
              <w:rPr>
                <w:rFonts w:ascii="Angsana New" w:hAnsi="Angsana New" w:cs="Angsana New"/>
                <w:sz w:val="20"/>
                <w:szCs w:val="20"/>
              </w:rPr>
            </w:pPr>
            <w:r w:rsidRPr="00AA7E3B">
              <w:rPr>
                <w:rFonts w:ascii="Angsana New" w:hAnsi="Angsana New" w:cs="Angsana New"/>
                <w:sz w:val="20"/>
                <w:szCs w:val="20"/>
                <w:cs/>
              </w:rPr>
              <w:t>-</w:t>
            </w:r>
          </w:p>
        </w:tc>
      </w:tr>
      <w:tr w:rsidR="001E000A" w:rsidRPr="001E000A" w14:paraId="12360621" w14:textId="77777777" w:rsidTr="001E000A">
        <w:tc>
          <w:tcPr>
            <w:tcW w:w="2366" w:type="dxa"/>
          </w:tcPr>
          <w:p w14:paraId="56897D95" w14:textId="77777777" w:rsidR="001E000A" w:rsidRPr="001E000A" w:rsidRDefault="001E000A" w:rsidP="0032785C">
            <w:pPr>
              <w:jc w:val="center"/>
              <w:rPr>
                <w:rFonts w:ascii="Angsana New" w:hAnsi="Angsana New" w:cs="Angsana New"/>
                <w:sz w:val="20"/>
                <w:szCs w:val="20"/>
                <w:cs/>
              </w:rPr>
            </w:pPr>
            <w:r w:rsidRPr="001E000A">
              <w:rPr>
                <w:rFonts w:ascii="Angsana New" w:hAnsi="Angsana New" w:cs="Angsana New"/>
                <w:sz w:val="20"/>
                <w:szCs w:val="20"/>
                <w:cs/>
              </w:rPr>
              <w:t>รวม</w:t>
            </w:r>
          </w:p>
        </w:tc>
        <w:tc>
          <w:tcPr>
            <w:tcW w:w="1405" w:type="dxa"/>
          </w:tcPr>
          <w:p w14:paraId="65D7FA48" w14:textId="77777777" w:rsidR="001E000A" w:rsidRPr="001E000A" w:rsidRDefault="001E000A" w:rsidP="0032785C">
            <w:pPr>
              <w:ind w:right="-43"/>
              <w:jc w:val="center"/>
              <w:rPr>
                <w:rFonts w:ascii="Angsana New" w:hAnsi="Angsana New" w:cs="Angsana New"/>
                <w:sz w:val="20"/>
                <w:szCs w:val="20"/>
              </w:rPr>
            </w:pPr>
          </w:p>
        </w:tc>
        <w:tc>
          <w:tcPr>
            <w:tcW w:w="674" w:type="dxa"/>
          </w:tcPr>
          <w:p w14:paraId="29A9862E" w14:textId="77777777" w:rsidR="001E000A" w:rsidRPr="001E000A" w:rsidRDefault="001E000A" w:rsidP="0032785C">
            <w:pPr>
              <w:jc w:val="right"/>
              <w:rPr>
                <w:rFonts w:ascii="Angsana New" w:hAnsi="Angsana New" w:cs="Angsana New"/>
                <w:sz w:val="20"/>
                <w:szCs w:val="20"/>
              </w:rPr>
            </w:pPr>
          </w:p>
        </w:tc>
        <w:tc>
          <w:tcPr>
            <w:tcW w:w="1294" w:type="dxa"/>
            <w:tcBorders>
              <w:top w:val="single" w:sz="4" w:space="0" w:color="auto"/>
              <w:bottom w:val="double" w:sz="4" w:space="0" w:color="auto"/>
            </w:tcBorders>
          </w:tcPr>
          <w:p w14:paraId="678D6D5F" w14:textId="40B23D5C" w:rsidR="001E000A" w:rsidRPr="000C451C" w:rsidRDefault="000C451C" w:rsidP="0032785C">
            <w:pPr>
              <w:ind w:right="-16"/>
              <w:jc w:val="right"/>
              <w:rPr>
                <w:rFonts w:ascii="Angsana New" w:hAnsi="Angsana New" w:cs="Angsana New"/>
                <w:sz w:val="20"/>
                <w:szCs w:val="20"/>
              </w:rPr>
            </w:pPr>
            <w:r w:rsidRPr="000C451C">
              <w:rPr>
                <w:rFonts w:ascii="Angsana New" w:hAnsi="Angsana New" w:cs="Angsana New"/>
                <w:sz w:val="20"/>
                <w:szCs w:val="20"/>
              </w:rPr>
              <w:t>1,690,159,660.00</w:t>
            </w:r>
          </w:p>
        </w:tc>
        <w:tc>
          <w:tcPr>
            <w:tcW w:w="236" w:type="dxa"/>
          </w:tcPr>
          <w:p w14:paraId="37A9CD79" w14:textId="77777777" w:rsidR="001E000A" w:rsidRPr="00645E2C" w:rsidRDefault="001E000A" w:rsidP="0032785C">
            <w:pPr>
              <w:ind w:right="197"/>
              <w:jc w:val="right"/>
              <w:rPr>
                <w:rFonts w:ascii="Angsana New" w:hAnsi="Angsana New" w:cs="Angsana New"/>
                <w:sz w:val="20"/>
                <w:szCs w:val="20"/>
                <w:highlight w:val="yellow"/>
                <w:cs/>
              </w:rPr>
            </w:pPr>
          </w:p>
        </w:tc>
        <w:tc>
          <w:tcPr>
            <w:tcW w:w="1204" w:type="dxa"/>
            <w:tcBorders>
              <w:top w:val="single" w:sz="4" w:space="0" w:color="auto"/>
              <w:bottom w:val="double" w:sz="4" w:space="0" w:color="auto"/>
            </w:tcBorders>
          </w:tcPr>
          <w:p w14:paraId="083C6D62" w14:textId="557484D1" w:rsidR="001E000A" w:rsidRPr="00645E2C" w:rsidRDefault="00DA19FA" w:rsidP="0032785C">
            <w:pPr>
              <w:ind w:left="-74" w:right="-28"/>
              <w:jc w:val="right"/>
              <w:rPr>
                <w:rFonts w:ascii="Angsana New" w:hAnsi="Angsana New" w:cs="Angsana New"/>
                <w:sz w:val="20"/>
                <w:szCs w:val="20"/>
                <w:highlight w:val="yellow"/>
                <w:cs/>
              </w:rPr>
            </w:pPr>
            <w:r w:rsidRPr="00DA19FA">
              <w:rPr>
                <w:rFonts w:ascii="Angsana New" w:hAnsi="Angsana New" w:cs="Angsana New"/>
                <w:sz w:val="20"/>
                <w:szCs w:val="20"/>
                <w:cs/>
              </w:rPr>
              <w:t>(302</w:t>
            </w:r>
            <w:r w:rsidRPr="00DA19FA">
              <w:rPr>
                <w:rFonts w:ascii="Angsana New" w:hAnsi="Angsana New" w:cs="Angsana New"/>
                <w:sz w:val="20"/>
                <w:szCs w:val="20"/>
              </w:rPr>
              <w:t>,</w:t>
            </w:r>
            <w:r w:rsidRPr="00DA19FA">
              <w:rPr>
                <w:rFonts w:ascii="Angsana New" w:hAnsi="Angsana New" w:cs="Angsana New"/>
                <w:sz w:val="20"/>
                <w:szCs w:val="20"/>
                <w:cs/>
              </w:rPr>
              <w:t>743</w:t>
            </w:r>
            <w:r w:rsidRPr="00DA19FA">
              <w:rPr>
                <w:rFonts w:ascii="Angsana New" w:hAnsi="Angsana New" w:cs="Angsana New"/>
                <w:sz w:val="20"/>
                <w:szCs w:val="20"/>
              </w:rPr>
              <w:t>,</w:t>
            </w:r>
            <w:r w:rsidRPr="00DA19FA">
              <w:rPr>
                <w:rFonts w:ascii="Angsana New" w:hAnsi="Angsana New" w:cs="Angsana New"/>
                <w:sz w:val="20"/>
                <w:szCs w:val="20"/>
                <w:cs/>
              </w:rPr>
              <w:t>633.03)</w:t>
            </w:r>
          </w:p>
        </w:tc>
        <w:tc>
          <w:tcPr>
            <w:tcW w:w="239" w:type="dxa"/>
          </w:tcPr>
          <w:p w14:paraId="113CF496" w14:textId="77777777" w:rsidR="001E000A" w:rsidRPr="00645E2C" w:rsidRDefault="001E000A" w:rsidP="0032785C">
            <w:pPr>
              <w:ind w:right="197"/>
              <w:jc w:val="right"/>
              <w:rPr>
                <w:rFonts w:ascii="Angsana New" w:hAnsi="Angsana New" w:cs="Angsana New"/>
                <w:sz w:val="20"/>
                <w:szCs w:val="20"/>
                <w:highlight w:val="yellow"/>
              </w:rPr>
            </w:pPr>
          </w:p>
        </w:tc>
        <w:tc>
          <w:tcPr>
            <w:tcW w:w="1175" w:type="dxa"/>
            <w:tcBorders>
              <w:top w:val="single" w:sz="4" w:space="0" w:color="auto"/>
              <w:bottom w:val="double" w:sz="4" w:space="0" w:color="auto"/>
            </w:tcBorders>
          </w:tcPr>
          <w:p w14:paraId="6A7FE9DE" w14:textId="2AC258D6" w:rsidR="001E000A" w:rsidRPr="00645E2C" w:rsidRDefault="009A1D96" w:rsidP="0032785C">
            <w:pPr>
              <w:ind w:left="-77"/>
              <w:jc w:val="right"/>
              <w:rPr>
                <w:rFonts w:ascii="Angsana New" w:hAnsi="Angsana New" w:cs="Angsana New"/>
                <w:sz w:val="20"/>
                <w:szCs w:val="20"/>
                <w:highlight w:val="yellow"/>
              </w:rPr>
            </w:pPr>
            <w:r w:rsidRPr="009A1D96">
              <w:rPr>
                <w:rFonts w:ascii="Angsana New" w:hAnsi="Angsana New" w:cs="Angsana New"/>
                <w:sz w:val="20"/>
                <w:szCs w:val="20"/>
              </w:rPr>
              <w:t>1,387,416,026.97</w:t>
            </w:r>
          </w:p>
        </w:tc>
        <w:tc>
          <w:tcPr>
            <w:tcW w:w="236" w:type="dxa"/>
          </w:tcPr>
          <w:p w14:paraId="483BDF83" w14:textId="77777777" w:rsidR="001E000A" w:rsidRPr="00645E2C" w:rsidRDefault="001E000A" w:rsidP="0032785C">
            <w:pPr>
              <w:ind w:right="197"/>
              <w:jc w:val="center"/>
              <w:rPr>
                <w:rFonts w:ascii="Angsana New" w:hAnsi="Angsana New" w:cs="Angsana New"/>
                <w:sz w:val="20"/>
                <w:szCs w:val="20"/>
                <w:highlight w:val="yellow"/>
              </w:rPr>
            </w:pPr>
          </w:p>
        </w:tc>
        <w:tc>
          <w:tcPr>
            <w:tcW w:w="1242" w:type="dxa"/>
            <w:tcBorders>
              <w:top w:val="single" w:sz="4" w:space="0" w:color="auto"/>
              <w:bottom w:val="double" w:sz="4" w:space="0" w:color="auto"/>
            </w:tcBorders>
          </w:tcPr>
          <w:p w14:paraId="3BFA73B7" w14:textId="46BDBEF3" w:rsidR="001E000A" w:rsidRPr="00AA7E3B" w:rsidRDefault="001E000A" w:rsidP="0032785C">
            <w:pPr>
              <w:jc w:val="right"/>
              <w:rPr>
                <w:rFonts w:ascii="Angsana New" w:hAnsi="Angsana New" w:cs="Angsana New"/>
                <w:sz w:val="20"/>
                <w:szCs w:val="20"/>
              </w:rPr>
            </w:pPr>
            <w:r w:rsidRPr="00AA7E3B">
              <w:rPr>
                <w:rFonts w:ascii="Angsana New" w:hAnsi="Angsana New" w:cs="Angsana New"/>
                <w:sz w:val="20"/>
                <w:szCs w:val="20"/>
                <w:cs/>
              </w:rPr>
              <w:t>37</w:t>
            </w:r>
            <w:r w:rsidRPr="00AA7E3B">
              <w:rPr>
                <w:rFonts w:ascii="Angsana New" w:hAnsi="Angsana New" w:cs="Angsana New"/>
                <w:sz w:val="20"/>
                <w:szCs w:val="20"/>
              </w:rPr>
              <w:t>,</w:t>
            </w:r>
            <w:r w:rsidRPr="00AA7E3B">
              <w:rPr>
                <w:rFonts w:ascii="Angsana New" w:hAnsi="Angsana New" w:cs="Angsana New"/>
                <w:sz w:val="20"/>
                <w:szCs w:val="20"/>
                <w:cs/>
              </w:rPr>
              <w:t>249</w:t>
            </w:r>
            <w:r w:rsidRPr="00AA7E3B">
              <w:rPr>
                <w:rFonts w:ascii="Angsana New" w:hAnsi="Angsana New" w:cs="Angsana New"/>
                <w:sz w:val="20"/>
                <w:szCs w:val="20"/>
              </w:rPr>
              <w:t>,</w:t>
            </w:r>
            <w:r w:rsidRPr="00AA7E3B">
              <w:rPr>
                <w:rFonts w:ascii="Angsana New" w:hAnsi="Angsana New" w:cs="Angsana New"/>
                <w:sz w:val="20"/>
                <w:szCs w:val="20"/>
                <w:cs/>
              </w:rPr>
              <w:t>650.00</w:t>
            </w:r>
          </w:p>
        </w:tc>
      </w:tr>
    </w:tbl>
    <w:p w14:paraId="0BF0D6A9" w14:textId="77777777" w:rsidR="00151F43" w:rsidRDefault="00151F43" w:rsidP="005418E5">
      <w:pPr>
        <w:jc w:val="thaiDistribute"/>
        <w:rPr>
          <w:rFonts w:ascii="Angsana New" w:hAnsi="Angsana New" w:cs="Angsana New"/>
          <w:sz w:val="16"/>
          <w:szCs w:val="16"/>
        </w:rPr>
      </w:pPr>
    </w:p>
    <w:p w14:paraId="63D84D37" w14:textId="77777777" w:rsidR="00722855" w:rsidRDefault="00722855" w:rsidP="005418E5">
      <w:pPr>
        <w:jc w:val="thaiDistribute"/>
        <w:rPr>
          <w:rFonts w:ascii="Angsana New" w:hAnsi="Angsana New" w:cs="Angsana New"/>
          <w:sz w:val="16"/>
          <w:szCs w:val="16"/>
        </w:rPr>
      </w:pPr>
    </w:p>
    <w:p w14:paraId="204B47A8" w14:textId="77777777" w:rsidR="00722855" w:rsidRDefault="00722855" w:rsidP="005418E5">
      <w:pPr>
        <w:jc w:val="thaiDistribute"/>
        <w:rPr>
          <w:rFonts w:ascii="Angsana New" w:hAnsi="Angsana New" w:cs="Angsana New"/>
          <w:sz w:val="16"/>
          <w:szCs w:val="16"/>
        </w:rPr>
      </w:pPr>
    </w:p>
    <w:p w14:paraId="7FD35E72" w14:textId="77777777" w:rsidR="00722855" w:rsidRDefault="00722855" w:rsidP="005418E5">
      <w:pPr>
        <w:jc w:val="thaiDistribute"/>
        <w:rPr>
          <w:rFonts w:ascii="Angsana New" w:hAnsi="Angsana New" w:cs="Angsana New"/>
          <w:sz w:val="16"/>
          <w:szCs w:val="16"/>
        </w:rPr>
      </w:pPr>
    </w:p>
    <w:p w14:paraId="06CAE987" w14:textId="77777777" w:rsidR="00156AA7" w:rsidRDefault="00156AA7" w:rsidP="005418E5">
      <w:pPr>
        <w:jc w:val="thaiDistribute"/>
        <w:rPr>
          <w:rFonts w:ascii="Angsana New" w:hAnsi="Angsana New" w:cs="Angsana New"/>
          <w:sz w:val="16"/>
          <w:szCs w:val="16"/>
        </w:rPr>
      </w:pPr>
    </w:p>
    <w:p w14:paraId="525CB706" w14:textId="77777777" w:rsidR="00156AA7" w:rsidRDefault="00156AA7" w:rsidP="005418E5">
      <w:pPr>
        <w:jc w:val="thaiDistribute"/>
        <w:rPr>
          <w:rFonts w:ascii="Angsana New" w:hAnsi="Angsana New" w:cs="Angsana New"/>
          <w:sz w:val="16"/>
          <w:szCs w:val="16"/>
        </w:rPr>
      </w:pPr>
    </w:p>
    <w:tbl>
      <w:tblPr>
        <w:tblW w:w="10071" w:type="dxa"/>
        <w:tblInd w:w="-630" w:type="dxa"/>
        <w:tblLayout w:type="fixed"/>
        <w:tblLook w:val="01E0" w:firstRow="1" w:lastRow="1" w:firstColumn="1" w:lastColumn="1" w:noHBand="0" w:noVBand="0"/>
      </w:tblPr>
      <w:tblGrid>
        <w:gridCol w:w="2366"/>
        <w:gridCol w:w="1405"/>
        <w:gridCol w:w="674"/>
        <w:gridCol w:w="1294"/>
        <w:gridCol w:w="236"/>
        <w:gridCol w:w="1204"/>
        <w:gridCol w:w="239"/>
        <w:gridCol w:w="1175"/>
        <w:gridCol w:w="236"/>
        <w:gridCol w:w="1242"/>
      </w:tblGrid>
      <w:tr w:rsidR="00645E2C" w:rsidRPr="001E000A" w14:paraId="18185425" w14:textId="77777777">
        <w:tc>
          <w:tcPr>
            <w:tcW w:w="2366" w:type="dxa"/>
          </w:tcPr>
          <w:p w14:paraId="34528F56" w14:textId="77777777" w:rsidR="00645E2C" w:rsidRPr="001E000A" w:rsidRDefault="00645E2C">
            <w:pPr>
              <w:ind w:right="-109"/>
              <w:jc w:val="center"/>
              <w:rPr>
                <w:rFonts w:ascii="Angsana New" w:hAnsi="Angsana New" w:cs="Angsana New"/>
                <w:sz w:val="20"/>
                <w:szCs w:val="20"/>
                <w:cs/>
              </w:rPr>
            </w:pPr>
          </w:p>
        </w:tc>
        <w:tc>
          <w:tcPr>
            <w:tcW w:w="1405" w:type="dxa"/>
          </w:tcPr>
          <w:p w14:paraId="5E51AA29" w14:textId="77777777" w:rsidR="00645E2C" w:rsidRPr="001E000A" w:rsidRDefault="00645E2C">
            <w:pPr>
              <w:tabs>
                <w:tab w:val="left" w:pos="164"/>
              </w:tabs>
              <w:jc w:val="center"/>
              <w:rPr>
                <w:rFonts w:ascii="Angsana New" w:hAnsi="Angsana New" w:cs="Angsana New"/>
                <w:sz w:val="20"/>
                <w:szCs w:val="20"/>
              </w:rPr>
            </w:pPr>
          </w:p>
        </w:tc>
        <w:tc>
          <w:tcPr>
            <w:tcW w:w="674" w:type="dxa"/>
            <w:vAlign w:val="center"/>
          </w:tcPr>
          <w:p w14:paraId="7DF9D184" w14:textId="77777777" w:rsidR="00645E2C" w:rsidRPr="001E000A" w:rsidRDefault="00645E2C">
            <w:pPr>
              <w:rPr>
                <w:rFonts w:ascii="Angsana New" w:hAnsi="Angsana New" w:cs="Angsana New"/>
                <w:sz w:val="20"/>
                <w:szCs w:val="20"/>
              </w:rPr>
            </w:pPr>
          </w:p>
        </w:tc>
        <w:tc>
          <w:tcPr>
            <w:tcW w:w="5626" w:type="dxa"/>
            <w:gridSpan w:val="7"/>
          </w:tcPr>
          <w:p w14:paraId="73E7A0FF" w14:textId="77777777" w:rsidR="00645E2C" w:rsidRPr="001E000A" w:rsidRDefault="00645E2C">
            <w:pPr>
              <w:jc w:val="right"/>
              <w:rPr>
                <w:rFonts w:ascii="Angsana New" w:hAnsi="Angsana New" w:cs="Angsana New"/>
                <w:sz w:val="20"/>
                <w:szCs w:val="20"/>
                <w:cs/>
              </w:rPr>
            </w:pPr>
            <w:r w:rsidRPr="001E000A">
              <w:rPr>
                <w:rFonts w:ascii="Angsana New" w:hAnsi="Angsana New" w:cs="Angsana New"/>
                <w:sz w:val="20"/>
                <w:szCs w:val="20"/>
                <w:cs/>
              </w:rPr>
              <w:t xml:space="preserve">(หน่วย </w:t>
            </w:r>
            <w:r w:rsidRPr="001E000A">
              <w:rPr>
                <w:rFonts w:ascii="Angsana New" w:hAnsi="Angsana New" w:cs="Angsana New"/>
                <w:sz w:val="20"/>
                <w:szCs w:val="20"/>
              </w:rPr>
              <w:t xml:space="preserve">: </w:t>
            </w:r>
            <w:r w:rsidRPr="001E000A">
              <w:rPr>
                <w:rFonts w:ascii="Angsana New" w:hAnsi="Angsana New" w:cs="Angsana New"/>
                <w:sz w:val="20"/>
                <w:szCs w:val="20"/>
                <w:cs/>
              </w:rPr>
              <w:t>บาท)</w:t>
            </w:r>
          </w:p>
        </w:tc>
      </w:tr>
      <w:tr w:rsidR="00645E2C" w:rsidRPr="001E000A" w14:paraId="5D9880B7" w14:textId="77777777">
        <w:tc>
          <w:tcPr>
            <w:tcW w:w="2366" w:type="dxa"/>
          </w:tcPr>
          <w:p w14:paraId="7860CC81" w14:textId="77777777" w:rsidR="00645E2C" w:rsidRPr="001E000A" w:rsidRDefault="00645E2C">
            <w:pPr>
              <w:ind w:right="-109"/>
              <w:jc w:val="center"/>
              <w:rPr>
                <w:rFonts w:ascii="Angsana New" w:hAnsi="Angsana New" w:cs="Angsana New"/>
                <w:sz w:val="20"/>
                <w:szCs w:val="20"/>
              </w:rPr>
            </w:pPr>
            <w:r w:rsidRPr="001E000A">
              <w:rPr>
                <w:rFonts w:ascii="Angsana New" w:hAnsi="Angsana New" w:cs="Angsana New"/>
                <w:sz w:val="20"/>
                <w:szCs w:val="20"/>
                <w:cs/>
              </w:rPr>
              <w:t>ชื่อกิจการ</w:t>
            </w:r>
          </w:p>
        </w:tc>
        <w:tc>
          <w:tcPr>
            <w:tcW w:w="1405" w:type="dxa"/>
          </w:tcPr>
          <w:p w14:paraId="3492727E" w14:textId="77777777" w:rsidR="00645E2C" w:rsidRPr="001E000A" w:rsidRDefault="00645E2C">
            <w:pPr>
              <w:tabs>
                <w:tab w:val="left" w:pos="164"/>
              </w:tabs>
              <w:jc w:val="center"/>
              <w:rPr>
                <w:rFonts w:ascii="Angsana New" w:hAnsi="Angsana New" w:cs="Angsana New"/>
                <w:sz w:val="20"/>
                <w:szCs w:val="20"/>
                <w:cs/>
              </w:rPr>
            </w:pPr>
            <w:r w:rsidRPr="001E000A">
              <w:rPr>
                <w:rFonts w:ascii="Angsana New" w:hAnsi="Angsana New" w:cs="Angsana New"/>
                <w:sz w:val="20"/>
                <w:szCs w:val="20"/>
                <w:cs/>
              </w:rPr>
              <w:t>ทุนที่ชำระแล้ว</w:t>
            </w:r>
          </w:p>
        </w:tc>
        <w:tc>
          <w:tcPr>
            <w:tcW w:w="674" w:type="dxa"/>
            <w:vAlign w:val="center"/>
          </w:tcPr>
          <w:p w14:paraId="713F088A" w14:textId="77777777" w:rsidR="00645E2C" w:rsidRPr="001E000A" w:rsidRDefault="00645E2C">
            <w:pPr>
              <w:ind w:left="-108" w:right="-108"/>
              <w:jc w:val="center"/>
              <w:rPr>
                <w:rFonts w:ascii="Angsana New" w:hAnsi="Angsana New" w:cs="Angsana New"/>
                <w:sz w:val="20"/>
                <w:szCs w:val="20"/>
                <w:cs/>
              </w:rPr>
            </w:pPr>
            <w:r w:rsidRPr="001E000A">
              <w:rPr>
                <w:rFonts w:ascii="Angsana New" w:hAnsi="Angsana New" w:cs="Angsana New"/>
                <w:sz w:val="20"/>
                <w:szCs w:val="20"/>
                <w:cs/>
              </w:rPr>
              <w:t>สัดส่วน</w:t>
            </w:r>
          </w:p>
        </w:tc>
        <w:tc>
          <w:tcPr>
            <w:tcW w:w="5626" w:type="dxa"/>
            <w:gridSpan w:val="7"/>
          </w:tcPr>
          <w:p w14:paraId="1A377BE3" w14:textId="77777777" w:rsidR="00645E2C" w:rsidRPr="001E000A" w:rsidRDefault="00645E2C">
            <w:pPr>
              <w:ind w:left="-119" w:right="-108"/>
              <w:jc w:val="center"/>
              <w:rPr>
                <w:rFonts w:ascii="Angsana New" w:hAnsi="Angsana New" w:cs="Angsana New"/>
                <w:sz w:val="20"/>
                <w:szCs w:val="20"/>
                <w:cs/>
              </w:rPr>
            </w:pPr>
            <w:r w:rsidRPr="001E000A">
              <w:rPr>
                <w:rFonts w:ascii="Angsana New" w:hAnsi="Angsana New" w:cs="Angsana New"/>
                <w:sz w:val="20"/>
                <w:szCs w:val="20"/>
                <w:cs/>
              </w:rPr>
              <w:t>งบการเงินเฉพาะกิจการ</w:t>
            </w:r>
          </w:p>
        </w:tc>
      </w:tr>
      <w:tr w:rsidR="00645E2C" w:rsidRPr="001E000A" w14:paraId="7DC55BB8" w14:textId="77777777">
        <w:tc>
          <w:tcPr>
            <w:tcW w:w="2366" w:type="dxa"/>
          </w:tcPr>
          <w:p w14:paraId="3E8ED0BC" w14:textId="77777777" w:rsidR="00645E2C" w:rsidRPr="001E000A" w:rsidRDefault="00645E2C">
            <w:pPr>
              <w:ind w:right="-109"/>
              <w:jc w:val="center"/>
              <w:rPr>
                <w:rFonts w:ascii="Angsana New" w:hAnsi="Angsana New" w:cs="Angsana New"/>
                <w:sz w:val="20"/>
                <w:szCs w:val="20"/>
                <w:cs/>
              </w:rPr>
            </w:pPr>
          </w:p>
        </w:tc>
        <w:tc>
          <w:tcPr>
            <w:tcW w:w="1405" w:type="dxa"/>
          </w:tcPr>
          <w:p w14:paraId="07EA977D" w14:textId="77777777" w:rsidR="00645E2C" w:rsidRPr="001E000A" w:rsidRDefault="00645E2C">
            <w:pPr>
              <w:tabs>
                <w:tab w:val="left" w:pos="164"/>
              </w:tabs>
              <w:jc w:val="center"/>
              <w:rPr>
                <w:rFonts w:ascii="Angsana New" w:hAnsi="Angsana New" w:cs="Angsana New"/>
                <w:sz w:val="20"/>
                <w:szCs w:val="20"/>
                <w:cs/>
              </w:rPr>
            </w:pPr>
          </w:p>
        </w:tc>
        <w:tc>
          <w:tcPr>
            <w:tcW w:w="674" w:type="dxa"/>
          </w:tcPr>
          <w:p w14:paraId="4DC24C0F" w14:textId="77777777" w:rsidR="00645E2C" w:rsidRPr="001E000A" w:rsidRDefault="00645E2C">
            <w:pPr>
              <w:ind w:left="-108" w:right="-137"/>
              <w:jc w:val="center"/>
              <w:rPr>
                <w:rFonts w:ascii="Angsana New" w:hAnsi="Angsana New" w:cs="Angsana New"/>
                <w:sz w:val="20"/>
                <w:szCs w:val="20"/>
              </w:rPr>
            </w:pPr>
            <w:r w:rsidRPr="001E000A">
              <w:rPr>
                <w:rFonts w:ascii="Angsana New" w:hAnsi="Angsana New" w:cs="Angsana New"/>
                <w:sz w:val="20"/>
                <w:szCs w:val="20"/>
                <w:cs/>
              </w:rPr>
              <w:t>การลงทุน</w:t>
            </w:r>
          </w:p>
        </w:tc>
        <w:tc>
          <w:tcPr>
            <w:tcW w:w="4148" w:type="dxa"/>
            <w:gridSpan w:val="5"/>
          </w:tcPr>
          <w:p w14:paraId="31ECB763" w14:textId="77777777" w:rsidR="00645E2C" w:rsidRPr="001E000A" w:rsidRDefault="00645E2C">
            <w:pPr>
              <w:jc w:val="center"/>
              <w:rPr>
                <w:rFonts w:ascii="Angsana New" w:hAnsi="Angsana New" w:cs="Angsana New"/>
                <w:sz w:val="20"/>
                <w:szCs w:val="20"/>
              </w:rPr>
            </w:pPr>
            <w:r w:rsidRPr="001E000A">
              <w:rPr>
                <w:rFonts w:ascii="Angsana New" w:hAnsi="Angsana New" w:cs="Angsana New"/>
                <w:sz w:val="20"/>
                <w:szCs w:val="20"/>
                <w:cs/>
              </w:rPr>
              <w:t>เงินลงทุน</w:t>
            </w:r>
          </w:p>
        </w:tc>
        <w:tc>
          <w:tcPr>
            <w:tcW w:w="236" w:type="dxa"/>
          </w:tcPr>
          <w:p w14:paraId="614425EF" w14:textId="77777777" w:rsidR="00645E2C" w:rsidRPr="001E000A" w:rsidRDefault="00645E2C">
            <w:pPr>
              <w:jc w:val="center"/>
              <w:rPr>
                <w:rFonts w:ascii="Angsana New" w:hAnsi="Angsana New" w:cs="Angsana New"/>
                <w:sz w:val="20"/>
                <w:szCs w:val="20"/>
                <w:cs/>
              </w:rPr>
            </w:pPr>
          </w:p>
        </w:tc>
        <w:tc>
          <w:tcPr>
            <w:tcW w:w="1242" w:type="dxa"/>
            <w:vAlign w:val="center"/>
          </w:tcPr>
          <w:p w14:paraId="0E701AEB" w14:textId="77777777" w:rsidR="00645E2C" w:rsidRPr="001E000A" w:rsidRDefault="00645E2C">
            <w:pPr>
              <w:ind w:left="-67" w:right="-108"/>
              <w:jc w:val="center"/>
              <w:rPr>
                <w:rFonts w:ascii="Angsana New" w:hAnsi="Angsana New" w:cs="Angsana New"/>
                <w:sz w:val="20"/>
                <w:szCs w:val="20"/>
                <w:cs/>
              </w:rPr>
            </w:pPr>
            <w:r w:rsidRPr="001E000A">
              <w:rPr>
                <w:rFonts w:ascii="Angsana New" w:hAnsi="Angsana New" w:cs="Angsana New"/>
                <w:sz w:val="20"/>
                <w:szCs w:val="20"/>
                <w:cs/>
              </w:rPr>
              <w:t>รายได้เงินปันผล</w:t>
            </w:r>
          </w:p>
        </w:tc>
      </w:tr>
      <w:tr w:rsidR="00645E2C" w:rsidRPr="001E000A" w14:paraId="11094D29" w14:textId="77777777">
        <w:tc>
          <w:tcPr>
            <w:tcW w:w="2366" w:type="dxa"/>
          </w:tcPr>
          <w:p w14:paraId="175CA472" w14:textId="77777777" w:rsidR="00645E2C" w:rsidRPr="001E000A" w:rsidRDefault="00645E2C">
            <w:pPr>
              <w:ind w:right="-109"/>
              <w:jc w:val="center"/>
              <w:rPr>
                <w:rFonts w:ascii="Angsana New" w:hAnsi="Angsana New" w:cs="Angsana New"/>
                <w:sz w:val="20"/>
                <w:szCs w:val="20"/>
                <w:cs/>
              </w:rPr>
            </w:pPr>
          </w:p>
        </w:tc>
        <w:tc>
          <w:tcPr>
            <w:tcW w:w="1405" w:type="dxa"/>
          </w:tcPr>
          <w:p w14:paraId="581D73F7" w14:textId="77777777" w:rsidR="00645E2C" w:rsidRPr="001E000A" w:rsidRDefault="00645E2C">
            <w:pPr>
              <w:tabs>
                <w:tab w:val="left" w:pos="164"/>
              </w:tabs>
              <w:jc w:val="center"/>
              <w:rPr>
                <w:rFonts w:ascii="Angsana New" w:hAnsi="Angsana New" w:cs="Angsana New"/>
                <w:sz w:val="20"/>
                <w:szCs w:val="20"/>
                <w:cs/>
              </w:rPr>
            </w:pPr>
          </w:p>
        </w:tc>
        <w:tc>
          <w:tcPr>
            <w:tcW w:w="674" w:type="dxa"/>
          </w:tcPr>
          <w:p w14:paraId="7CF6C0AA" w14:textId="77777777" w:rsidR="00645E2C" w:rsidRPr="001E000A" w:rsidRDefault="00645E2C">
            <w:pPr>
              <w:ind w:left="-108" w:right="-137"/>
              <w:jc w:val="center"/>
              <w:rPr>
                <w:rFonts w:ascii="Angsana New" w:hAnsi="Angsana New" w:cs="Angsana New"/>
                <w:sz w:val="20"/>
                <w:szCs w:val="20"/>
                <w:cs/>
              </w:rPr>
            </w:pPr>
            <w:r w:rsidRPr="001E000A">
              <w:rPr>
                <w:rFonts w:ascii="Angsana New" w:hAnsi="Angsana New" w:cs="Angsana New"/>
                <w:sz w:val="20"/>
                <w:szCs w:val="20"/>
                <w:cs/>
              </w:rPr>
              <w:t>ร้อยละ</w:t>
            </w:r>
          </w:p>
        </w:tc>
        <w:tc>
          <w:tcPr>
            <w:tcW w:w="4148" w:type="dxa"/>
            <w:gridSpan w:val="5"/>
          </w:tcPr>
          <w:p w14:paraId="214A3637" w14:textId="77777777" w:rsidR="00645E2C" w:rsidRPr="001E000A" w:rsidRDefault="00645E2C">
            <w:pPr>
              <w:jc w:val="center"/>
              <w:rPr>
                <w:rFonts w:ascii="Angsana New" w:hAnsi="Angsana New" w:cs="Angsana New"/>
                <w:sz w:val="20"/>
                <w:szCs w:val="20"/>
              </w:rPr>
            </w:pPr>
            <w:r w:rsidRPr="001E000A">
              <w:rPr>
                <w:rFonts w:ascii="Angsana New" w:hAnsi="Angsana New" w:cs="Angsana New"/>
                <w:sz w:val="20"/>
                <w:szCs w:val="20"/>
                <w:cs/>
              </w:rPr>
              <w:t xml:space="preserve">ณ วันที่ </w:t>
            </w:r>
            <w:r w:rsidRPr="001E000A">
              <w:rPr>
                <w:rFonts w:ascii="Angsana New" w:hAnsi="Angsana New" w:cs="Angsana New"/>
                <w:sz w:val="20"/>
                <w:szCs w:val="20"/>
              </w:rPr>
              <w:t>31</w:t>
            </w:r>
            <w:r w:rsidRPr="001E000A">
              <w:rPr>
                <w:rFonts w:ascii="Angsana New" w:hAnsi="Angsana New" w:cs="Angsana New" w:hint="cs"/>
                <w:sz w:val="20"/>
                <w:szCs w:val="20"/>
                <w:cs/>
              </w:rPr>
              <w:t xml:space="preserve"> ธันวาคม </w:t>
            </w:r>
            <w:r w:rsidRPr="001E000A">
              <w:rPr>
                <w:rFonts w:ascii="Angsana New" w:hAnsi="Angsana New" w:cs="Angsana New"/>
                <w:sz w:val="20"/>
                <w:szCs w:val="20"/>
              </w:rPr>
              <w:t>2567</w:t>
            </w:r>
          </w:p>
        </w:tc>
        <w:tc>
          <w:tcPr>
            <w:tcW w:w="236" w:type="dxa"/>
          </w:tcPr>
          <w:p w14:paraId="370EAA95" w14:textId="77777777" w:rsidR="00645E2C" w:rsidRPr="001E000A" w:rsidRDefault="00645E2C">
            <w:pPr>
              <w:jc w:val="center"/>
              <w:rPr>
                <w:rFonts w:ascii="Angsana New" w:hAnsi="Angsana New" w:cs="Angsana New"/>
                <w:sz w:val="20"/>
                <w:szCs w:val="20"/>
                <w:cs/>
              </w:rPr>
            </w:pPr>
          </w:p>
        </w:tc>
        <w:tc>
          <w:tcPr>
            <w:tcW w:w="1242" w:type="dxa"/>
            <w:vAlign w:val="center"/>
          </w:tcPr>
          <w:p w14:paraId="48B2DE5C" w14:textId="77777777" w:rsidR="00645E2C" w:rsidRPr="001E000A" w:rsidRDefault="00645E2C">
            <w:pPr>
              <w:ind w:left="-67" w:right="-108"/>
              <w:jc w:val="center"/>
              <w:rPr>
                <w:rFonts w:ascii="Angsana New" w:hAnsi="Angsana New" w:cs="Angsana New"/>
                <w:sz w:val="20"/>
                <w:szCs w:val="20"/>
                <w:cs/>
              </w:rPr>
            </w:pPr>
            <w:r w:rsidRPr="001E000A">
              <w:rPr>
                <w:rFonts w:ascii="Angsana New" w:hAnsi="Angsana New" w:cs="Angsana New"/>
                <w:sz w:val="20"/>
                <w:szCs w:val="20"/>
                <w:cs/>
              </w:rPr>
              <w:t>สำหรับปีสิ้นสุดวันที่</w:t>
            </w:r>
          </w:p>
        </w:tc>
      </w:tr>
      <w:tr w:rsidR="00645E2C" w:rsidRPr="001E000A" w14:paraId="17E6A5E8" w14:textId="77777777">
        <w:tc>
          <w:tcPr>
            <w:tcW w:w="2366" w:type="dxa"/>
          </w:tcPr>
          <w:p w14:paraId="2CE1DA4A" w14:textId="77777777" w:rsidR="00645E2C" w:rsidRPr="001E000A" w:rsidRDefault="00645E2C">
            <w:pPr>
              <w:ind w:right="-109"/>
              <w:jc w:val="center"/>
              <w:rPr>
                <w:rFonts w:ascii="Angsana New" w:hAnsi="Angsana New" w:cs="Angsana New"/>
                <w:sz w:val="20"/>
                <w:szCs w:val="20"/>
              </w:rPr>
            </w:pPr>
          </w:p>
        </w:tc>
        <w:tc>
          <w:tcPr>
            <w:tcW w:w="1405" w:type="dxa"/>
          </w:tcPr>
          <w:p w14:paraId="6F800BCB" w14:textId="77777777" w:rsidR="00645E2C" w:rsidRPr="001E000A" w:rsidRDefault="00645E2C">
            <w:pPr>
              <w:tabs>
                <w:tab w:val="left" w:pos="164"/>
              </w:tabs>
              <w:jc w:val="center"/>
              <w:rPr>
                <w:rFonts w:ascii="Angsana New" w:hAnsi="Angsana New" w:cs="Angsana New"/>
                <w:sz w:val="20"/>
                <w:szCs w:val="20"/>
                <w:cs/>
              </w:rPr>
            </w:pPr>
          </w:p>
        </w:tc>
        <w:tc>
          <w:tcPr>
            <w:tcW w:w="674" w:type="dxa"/>
          </w:tcPr>
          <w:p w14:paraId="1E514C74" w14:textId="77777777" w:rsidR="00645E2C" w:rsidRPr="001E000A" w:rsidRDefault="00645E2C">
            <w:pPr>
              <w:ind w:left="-108" w:right="-137"/>
              <w:jc w:val="center"/>
              <w:rPr>
                <w:rFonts w:ascii="Angsana New" w:hAnsi="Angsana New" w:cs="Angsana New"/>
                <w:sz w:val="20"/>
                <w:szCs w:val="20"/>
                <w:cs/>
              </w:rPr>
            </w:pPr>
          </w:p>
        </w:tc>
        <w:tc>
          <w:tcPr>
            <w:tcW w:w="1294" w:type="dxa"/>
          </w:tcPr>
          <w:p w14:paraId="2FEED296" w14:textId="77777777" w:rsidR="00645E2C" w:rsidRPr="001E000A" w:rsidRDefault="00645E2C">
            <w:pPr>
              <w:tabs>
                <w:tab w:val="left" w:pos="237"/>
              </w:tabs>
              <w:jc w:val="center"/>
              <w:rPr>
                <w:rFonts w:ascii="Angsana New" w:hAnsi="Angsana New" w:cs="Angsana New"/>
                <w:sz w:val="20"/>
                <w:szCs w:val="20"/>
                <w:cs/>
              </w:rPr>
            </w:pPr>
            <w:r w:rsidRPr="001E000A">
              <w:rPr>
                <w:rFonts w:ascii="Angsana New" w:hAnsi="Angsana New" w:cs="Angsana New"/>
                <w:sz w:val="20"/>
                <w:szCs w:val="20"/>
                <w:cs/>
              </w:rPr>
              <w:t>ราคาทุน</w:t>
            </w:r>
          </w:p>
        </w:tc>
        <w:tc>
          <w:tcPr>
            <w:tcW w:w="236" w:type="dxa"/>
          </w:tcPr>
          <w:p w14:paraId="7811932A" w14:textId="77777777" w:rsidR="00645E2C" w:rsidRPr="001E000A" w:rsidRDefault="00645E2C">
            <w:pPr>
              <w:tabs>
                <w:tab w:val="left" w:pos="175"/>
              </w:tabs>
              <w:jc w:val="center"/>
              <w:rPr>
                <w:rFonts w:ascii="Angsana New" w:hAnsi="Angsana New" w:cs="Angsana New"/>
                <w:sz w:val="20"/>
                <w:szCs w:val="20"/>
                <w:cs/>
              </w:rPr>
            </w:pPr>
          </w:p>
        </w:tc>
        <w:tc>
          <w:tcPr>
            <w:tcW w:w="1204" w:type="dxa"/>
          </w:tcPr>
          <w:p w14:paraId="5547A7D2" w14:textId="77777777" w:rsidR="00645E2C" w:rsidRPr="001E000A" w:rsidRDefault="00645E2C">
            <w:pPr>
              <w:tabs>
                <w:tab w:val="left" w:pos="175"/>
              </w:tabs>
              <w:ind w:right="-108" w:hanging="136"/>
              <w:jc w:val="center"/>
              <w:rPr>
                <w:rFonts w:ascii="Angsana New" w:hAnsi="Angsana New" w:cs="Angsana New"/>
                <w:sz w:val="20"/>
                <w:szCs w:val="20"/>
                <w:cs/>
              </w:rPr>
            </w:pPr>
            <w:r w:rsidRPr="001E000A">
              <w:rPr>
                <w:rFonts w:ascii="Angsana New" w:hAnsi="Angsana New" w:cs="Angsana New"/>
                <w:sz w:val="20"/>
                <w:szCs w:val="20"/>
                <w:cs/>
              </w:rPr>
              <w:t>ผลขาดทุนจาก</w:t>
            </w:r>
          </w:p>
        </w:tc>
        <w:tc>
          <w:tcPr>
            <w:tcW w:w="239" w:type="dxa"/>
          </w:tcPr>
          <w:p w14:paraId="38FDFCFB" w14:textId="77777777" w:rsidR="00645E2C" w:rsidRPr="001E000A" w:rsidRDefault="00645E2C">
            <w:pPr>
              <w:jc w:val="center"/>
              <w:rPr>
                <w:rFonts w:ascii="Angsana New" w:hAnsi="Angsana New" w:cs="Angsana New"/>
                <w:sz w:val="20"/>
                <w:szCs w:val="20"/>
                <w:cs/>
              </w:rPr>
            </w:pPr>
          </w:p>
        </w:tc>
        <w:tc>
          <w:tcPr>
            <w:tcW w:w="1175" w:type="dxa"/>
          </w:tcPr>
          <w:p w14:paraId="02DEECEC" w14:textId="77777777" w:rsidR="00645E2C" w:rsidRPr="001E000A" w:rsidRDefault="00645E2C">
            <w:pPr>
              <w:jc w:val="center"/>
              <w:rPr>
                <w:rFonts w:ascii="Angsana New" w:hAnsi="Angsana New" w:cs="Angsana New"/>
                <w:sz w:val="20"/>
                <w:szCs w:val="20"/>
                <w:cs/>
              </w:rPr>
            </w:pPr>
            <w:r w:rsidRPr="001E000A">
              <w:rPr>
                <w:rFonts w:ascii="Angsana New" w:hAnsi="Angsana New" w:cs="Angsana New"/>
                <w:sz w:val="20"/>
                <w:szCs w:val="20"/>
                <w:cs/>
              </w:rPr>
              <w:t>สุทธิ</w:t>
            </w:r>
          </w:p>
        </w:tc>
        <w:tc>
          <w:tcPr>
            <w:tcW w:w="236" w:type="dxa"/>
          </w:tcPr>
          <w:p w14:paraId="3D33D501" w14:textId="77777777" w:rsidR="00645E2C" w:rsidRPr="001E000A" w:rsidRDefault="00645E2C">
            <w:pPr>
              <w:jc w:val="center"/>
              <w:rPr>
                <w:rFonts w:ascii="Angsana New" w:hAnsi="Angsana New" w:cs="Angsana New"/>
                <w:sz w:val="20"/>
                <w:szCs w:val="20"/>
                <w:cs/>
              </w:rPr>
            </w:pPr>
          </w:p>
        </w:tc>
        <w:tc>
          <w:tcPr>
            <w:tcW w:w="1242" w:type="dxa"/>
            <w:vAlign w:val="center"/>
          </w:tcPr>
          <w:p w14:paraId="087F54D8" w14:textId="77777777" w:rsidR="00645E2C" w:rsidRPr="001E000A" w:rsidRDefault="00645E2C">
            <w:pPr>
              <w:ind w:left="-67" w:right="-108"/>
              <w:jc w:val="center"/>
              <w:rPr>
                <w:rFonts w:ascii="Angsana New" w:hAnsi="Angsana New" w:cs="Angsana New"/>
                <w:sz w:val="20"/>
                <w:szCs w:val="20"/>
              </w:rPr>
            </w:pPr>
            <w:r w:rsidRPr="001E000A">
              <w:rPr>
                <w:rFonts w:ascii="Angsana New" w:hAnsi="Angsana New" w:cs="Angsana New"/>
                <w:sz w:val="20"/>
                <w:szCs w:val="20"/>
              </w:rPr>
              <w:t>31</w:t>
            </w:r>
            <w:r w:rsidRPr="001E000A">
              <w:rPr>
                <w:rFonts w:ascii="Angsana New" w:hAnsi="Angsana New" w:cs="Angsana New" w:hint="cs"/>
                <w:sz w:val="20"/>
                <w:szCs w:val="20"/>
                <w:cs/>
              </w:rPr>
              <w:t xml:space="preserve"> ธันวาคม </w:t>
            </w:r>
            <w:r w:rsidRPr="001E000A">
              <w:rPr>
                <w:rFonts w:ascii="Angsana New" w:hAnsi="Angsana New" w:cs="Angsana New"/>
                <w:sz w:val="20"/>
                <w:szCs w:val="20"/>
              </w:rPr>
              <w:t>2567</w:t>
            </w:r>
          </w:p>
        </w:tc>
      </w:tr>
      <w:tr w:rsidR="00645E2C" w:rsidRPr="001E000A" w14:paraId="65E0E913" w14:textId="77777777">
        <w:tc>
          <w:tcPr>
            <w:tcW w:w="2366" w:type="dxa"/>
          </w:tcPr>
          <w:p w14:paraId="06777B0B" w14:textId="77777777" w:rsidR="00645E2C" w:rsidRPr="001E000A" w:rsidRDefault="00645E2C">
            <w:pPr>
              <w:ind w:right="-109"/>
              <w:jc w:val="center"/>
              <w:rPr>
                <w:rFonts w:ascii="Angsana New" w:hAnsi="Angsana New" w:cs="Angsana New"/>
                <w:sz w:val="20"/>
                <w:szCs w:val="20"/>
              </w:rPr>
            </w:pPr>
          </w:p>
        </w:tc>
        <w:tc>
          <w:tcPr>
            <w:tcW w:w="1405" w:type="dxa"/>
          </w:tcPr>
          <w:p w14:paraId="30B80C98" w14:textId="77777777" w:rsidR="00645E2C" w:rsidRPr="001E000A" w:rsidRDefault="00645E2C">
            <w:pPr>
              <w:tabs>
                <w:tab w:val="left" w:pos="164"/>
              </w:tabs>
              <w:jc w:val="center"/>
              <w:rPr>
                <w:rFonts w:ascii="Angsana New" w:hAnsi="Angsana New" w:cs="Angsana New"/>
                <w:sz w:val="20"/>
                <w:szCs w:val="20"/>
                <w:cs/>
              </w:rPr>
            </w:pPr>
          </w:p>
        </w:tc>
        <w:tc>
          <w:tcPr>
            <w:tcW w:w="674" w:type="dxa"/>
          </w:tcPr>
          <w:p w14:paraId="1FC7F485" w14:textId="77777777" w:rsidR="00645E2C" w:rsidRPr="001E000A" w:rsidRDefault="00645E2C">
            <w:pPr>
              <w:ind w:right="-108"/>
              <w:jc w:val="center"/>
              <w:rPr>
                <w:rFonts w:ascii="Angsana New" w:hAnsi="Angsana New" w:cs="Angsana New"/>
                <w:sz w:val="20"/>
                <w:szCs w:val="20"/>
                <w:cs/>
              </w:rPr>
            </w:pPr>
          </w:p>
        </w:tc>
        <w:tc>
          <w:tcPr>
            <w:tcW w:w="1294" w:type="dxa"/>
            <w:tcBorders>
              <w:bottom w:val="single" w:sz="4" w:space="0" w:color="auto"/>
            </w:tcBorders>
          </w:tcPr>
          <w:p w14:paraId="54FC48DD" w14:textId="77777777" w:rsidR="00645E2C" w:rsidRPr="001E000A" w:rsidRDefault="00645E2C">
            <w:pPr>
              <w:tabs>
                <w:tab w:val="left" w:pos="237"/>
              </w:tabs>
              <w:jc w:val="center"/>
              <w:rPr>
                <w:rFonts w:ascii="Angsana New" w:hAnsi="Angsana New" w:cs="Angsana New"/>
                <w:sz w:val="20"/>
                <w:szCs w:val="20"/>
                <w:cs/>
              </w:rPr>
            </w:pPr>
          </w:p>
        </w:tc>
        <w:tc>
          <w:tcPr>
            <w:tcW w:w="236" w:type="dxa"/>
          </w:tcPr>
          <w:p w14:paraId="6D84291D" w14:textId="77777777" w:rsidR="00645E2C" w:rsidRPr="001E000A" w:rsidRDefault="00645E2C">
            <w:pPr>
              <w:tabs>
                <w:tab w:val="left" w:pos="175"/>
              </w:tabs>
              <w:jc w:val="center"/>
              <w:rPr>
                <w:rFonts w:ascii="Angsana New" w:hAnsi="Angsana New" w:cs="Angsana New"/>
                <w:sz w:val="20"/>
                <w:szCs w:val="20"/>
                <w:cs/>
              </w:rPr>
            </w:pPr>
          </w:p>
        </w:tc>
        <w:tc>
          <w:tcPr>
            <w:tcW w:w="1204" w:type="dxa"/>
            <w:tcBorders>
              <w:bottom w:val="single" w:sz="4" w:space="0" w:color="auto"/>
            </w:tcBorders>
          </w:tcPr>
          <w:p w14:paraId="022A2DC8" w14:textId="77777777" w:rsidR="00645E2C" w:rsidRPr="001E000A" w:rsidRDefault="00645E2C">
            <w:pPr>
              <w:tabs>
                <w:tab w:val="left" w:pos="175"/>
              </w:tabs>
              <w:ind w:right="-108" w:hanging="136"/>
              <w:jc w:val="center"/>
              <w:rPr>
                <w:rFonts w:ascii="Angsana New" w:hAnsi="Angsana New" w:cs="Angsana New"/>
                <w:sz w:val="20"/>
                <w:szCs w:val="20"/>
                <w:cs/>
              </w:rPr>
            </w:pPr>
            <w:r w:rsidRPr="001E000A">
              <w:rPr>
                <w:rFonts w:ascii="Angsana New" w:hAnsi="Angsana New" w:cs="Angsana New"/>
                <w:sz w:val="20"/>
                <w:szCs w:val="20"/>
                <w:cs/>
              </w:rPr>
              <w:t>การด้อยค่าสะสม</w:t>
            </w:r>
          </w:p>
        </w:tc>
        <w:tc>
          <w:tcPr>
            <w:tcW w:w="239" w:type="dxa"/>
          </w:tcPr>
          <w:p w14:paraId="272B0908" w14:textId="77777777" w:rsidR="00645E2C" w:rsidRPr="001E000A" w:rsidRDefault="00645E2C">
            <w:pPr>
              <w:jc w:val="center"/>
              <w:rPr>
                <w:rFonts w:ascii="Angsana New" w:hAnsi="Angsana New" w:cs="Angsana New"/>
                <w:sz w:val="20"/>
                <w:szCs w:val="20"/>
                <w:cs/>
              </w:rPr>
            </w:pPr>
          </w:p>
        </w:tc>
        <w:tc>
          <w:tcPr>
            <w:tcW w:w="1175" w:type="dxa"/>
            <w:tcBorders>
              <w:bottom w:val="single" w:sz="4" w:space="0" w:color="auto"/>
            </w:tcBorders>
          </w:tcPr>
          <w:p w14:paraId="3906344D" w14:textId="77777777" w:rsidR="00645E2C" w:rsidRPr="001E000A" w:rsidRDefault="00645E2C">
            <w:pPr>
              <w:jc w:val="center"/>
              <w:rPr>
                <w:rFonts w:ascii="Angsana New" w:hAnsi="Angsana New" w:cs="Angsana New"/>
                <w:sz w:val="20"/>
                <w:szCs w:val="20"/>
                <w:cs/>
              </w:rPr>
            </w:pPr>
          </w:p>
        </w:tc>
        <w:tc>
          <w:tcPr>
            <w:tcW w:w="236" w:type="dxa"/>
          </w:tcPr>
          <w:p w14:paraId="3E1147E3" w14:textId="77777777" w:rsidR="00645E2C" w:rsidRPr="001E000A" w:rsidRDefault="00645E2C">
            <w:pPr>
              <w:jc w:val="center"/>
              <w:rPr>
                <w:rFonts w:ascii="Angsana New" w:hAnsi="Angsana New" w:cs="Angsana New"/>
                <w:sz w:val="20"/>
                <w:szCs w:val="20"/>
                <w:cs/>
              </w:rPr>
            </w:pPr>
          </w:p>
        </w:tc>
        <w:tc>
          <w:tcPr>
            <w:tcW w:w="1242" w:type="dxa"/>
            <w:tcBorders>
              <w:bottom w:val="single" w:sz="4" w:space="0" w:color="auto"/>
            </w:tcBorders>
          </w:tcPr>
          <w:p w14:paraId="37FFA81B" w14:textId="77777777" w:rsidR="00645E2C" w:rsidRPr="001E000A" w:rsidRDefault="00645E2C">
            <w:pPr>
              <w:ind w:left="-122" w:right="-108"/>
              <w:jc w:val="center"/>
              <w:rPr>
                <w:rFonts w:ascii="Angsana New" w:hAnsi="Angsana New" w:cs="Angsana New"/>
                <w:sz w:val="20"/>
                <w:szCs w:val="20"/>
                <w:u w:val="single"/>
                <w:cs/>
              </w:rPr>
            </w:pPr>
          </w:p>
        </w:tc>
      </w:tr>
      <w:tr w:rsidR="00645E2C" w:rsidRPr="001E000A" w14:paraId="7D7A9F32" w14:textId="77777777">
        <w:tc>
          <w:tcPr>
            <w:tcW w:w="2366" w:type="dxa"/>
          </w:tcPr>
          <w:p w14:paraId="005A72DF" w14:textId="77777777" w:rsidR="00645E2C" w:rsidRPr="001E000A" w:rsidRDefault="00645E2C">
            <w:pPr>
              <w:rPr>
                <w:rFonts w:ascii="Angsana New" w:hAnsi="Angsana New" w:cs="Angsana New"/>
                <w:sz w:val="20"/>
                <w:szCs w:val="20"/>
              </w:rPr>
            </w:pPr>
            <w:r w:rsidRPr="001E000A">
              <w:rPr>
                <w:rFonts w:ascii="Angsana New" w:hAnsi="Angsana New" w:cs="Angsana New"/>
                <w:sz w:val="20"/>
                <w:szCs w:val="20"/>
              </w:rPr>
              <w:t>MDX BVI Ltd</w:t>
            </w:r>
            <w:r w:rsidRPr="001E000A">
              <w:rPr>
                <w:rFonts w:ascii="Angsana New" w:hAnsi="Angsana New" w:cs="Angsana New"/>
                <w:sz w:val="20"/>
                <w:szCs w:val="20"/>
                <w:cs/>
              </w:rPr>
              <w:t>.</w:t>
            </w:r>
          </w:p>
        </w:tc>
        <w:tc>
          <w:tcPr>
            <w:tcW w:w="1405" w:type="dxa"/>
          </w:tcPr>
          <w:p w14:paraId="28F576E2" w14:textId="77777777" w:rsidR="00645E2C" w:rsidRPr="001E000A" w:rsidRDefault="00645E2C">
            <w:pPr>
              <w:tabs>
                <w:tab w:val="left" w:pos="317"/>
              </w:tabs>
              <w:ind w:left="-108" w:right="-54"/>
              <w:jc w:val="right"/>
              <w:rPr>
                <w:rFonts w:ascii="Angsana New" w:hAnsi="Angsana New" w:cs="Angsana New"/>
                <w:sz w:val="20"/>
                <w:szCs w:val="20"/>
              </w:rPr>
            </w:pPr>
            <w:r w:rsidRPr="001E000A">
              <w:rPr>
                <w:rFonts w:ascii="Angsana New" w:hAnsi="Angsana New" w:cs="Angsana New"/>
                <w:sz w:val="20"/>
                <w:szCs w:val="20"/>
              </w:rPr>
              <w:t>USD 1</w:t>
            </w:r>
            <w:r w:rsidRPr="001E000A">
              <w:rPr>
                <w:rFonts w:ascii="Angsana New" w:hAnsi="Angsana New" w:cs="Angsana New"/>
                <w:sz w:val="20"/>
                <w:szCs w:val="20"/>
                <w:cs/>
              </w:rPr>
              <w:t>.</w:t>
            </w:r>
            <w:r w:rsidRPr="001E000A">
              <w:rPr>
                <w:rFonts w:ascii="Angsana New" w:hAnsi="Angsana New" w:cs="Angsana New"/>
                <w:sz w:val="20"/>
                <w:szCs w:val="20"/>
              </w:rPr>
              <w:t>00</w:t>
            </w:r>
          </w:p>
        </w:tc>
        <w:tc>
          <w:tcPr>
            <w:tcW w:w="674" w:type="dxa"/>
          </w:tcPr>
          <w:p w14:paraId="6BDE7379" w14:textId="77777777" w:rsidR="00645E2C" w:rsidRPr="001E000A" w:rsidRDefault="00645E2C">
            <w:pPr>
              <w:jc w:val="right"/>
              <w:rPr>
                <w:rFonts w:ascii="Angsana New" w:hAnsi="Angsana New" w:cs="Angsana New"/>
                <w:sz w:val="20"/>
                <w:szCs w:val="20"/>
              </w:rPr>
            </w:pPr>
            <w:r w:rsidRPr="001E000A">
              <w:rPr>
                <w:rFonts w:ascii="Angsana New" w:hAnsi="Angsana New" w:cs="Angsana New"/>
                <w:sz w:val="20"/>
                <w:szCs w:val="20"/>
              </w:rPr>
              <w:t>100</w:t>
            </w:r>
            <w:r w:rsidRPr="001E000A">
              <w:rPr>
                <w:rFonts w:ascii="Angsana New" w:hAnsi="Angsana New" w:cs="Angsana New"/>
                <w:sz w:val="20"/>
                <w:szCs w:val="20"/>
                <w:cs/>
              </w:rPr>
              <w:t>.</w:t>
            </w:r>
            <w:r w:rsidRPr="001E000A">
              <w:rPr>
                <w:rFonts w:ascii="Angsana New" w:hAnsi="Angsana New" w:cs="Angsana New"/>
                <w:sz w:val="20"/>
                <w:szCs w:val="20"/>
              </w:rPr>
              <w:t>00</w:t>
            </w:r>
          </w:p>
        </w:tc>
        <w:tc>
          <w:tcPr>
            <w:tcW w:w="1294" w:type="dxa"/>
            <w:tcBorders>
              <w:top w:val="single" w:sz="4" w:space="0" w:color="auto"/>
            </w:tcBorders>
          </w:tcPr>
          <w:p w14:paraId="5000DA19" w14:textId="77777777" w:rsidR="00645E2C" w:rsidRPr="001E000A" w:rsidRDefault="00645E2C">
            <w:pPr>
              <w:ind w:right="-16"/>
              <w:jc w:val="right"/>
              <w:rPr>
                <w:rFonts w:ascii="Angsana New" w:hAnsi="Angsana New" w:cs="Angsana New"/>
                <w:sz w:val="20"/>
                <w:szCs w:val="20"/>
              </w:rPr>
            </w:pPr>
            <w:r w:rsidRPr="001E000A">
              <w:rPr>
                <w:rFonts w:ascii="Angsana New" w:hAnsi="Angsana New" w:cs="Angsana New"/>
                <w:sz w:val="20"/>
                <w:szCs w:val="20"/>
              </w:rPr>
              <w:t>620,000,000</w:t>
            </w:r>
            <w:r w:rsidRPr="001E000A">
              <w:rPr>
                <w:rFonts w:ascii="Angsana New" w:hAnsi="Angsana New" w:cs="Angsana New"/>
                <w:sz w:val="20"/>
                <w:szCs w:val="20"/>
                <w:cs/>
              </w:rPr>
              <w:t>.</w:t>
            </w:r>
            <w:r w:rsidRPr="001E000A">
              <w:rPr>
                <w:rFonts w:ascii="Angsana New" w:hAnsi="Angsana New" w:cs="Angsana New"/>
                <w:sz w:val="20"/>
                <w:szCs w:val="20"/>
              </w:rPr>
              <w:t>00</w:t>
            </w:r>
          </w:p>
        </w:tc>
        <w:tc>
          <w:tcPr>
            <w:tcW w:w="236" w:type="dxa"/>
          </w:tcPr>
          <w:p w14:paraId="4BBBD5B6" w14:textId="77777777" w:rsidR="00645E2C" w:rsidRPr="001E000A" w:rsidRDefault="00645E2C">
            <w:pPr>
              <w:ind w:right="197"/>
              <w:jc w:val="right"/>
              <w:rPr>
                <w:rFonts w:ascii="Angsana New" w:hAnsi="Angsana New" w:cs="Angsana New"/>
                <w:sz w:val="20"/>
                <w:szCs w:val="20"/>
                <w:highlight w:val="yellow"/>
                <w:cs/>
              </w:rPr>
            </w:pPr>
          </w:p>
        </w:tc>
        <w:tc>
          <w:tcPr>
            <w:tcW w:w="1204" w:type="dxa"/>
            <w:tcBorders>
              <w:top w:val="single" w:sz="4" w:space="0" w:color="auto"/>
            </w:tcBorders>
          </w:tcPr>
          <w:p w14:paraId="00027ECA" w14:textId="77777777" w:rsidR="00645E2C" w:rsidRPr="001E000A" w:rsidRDefault="00645E2C">
            <w:pPr>
              <w:ind w:left="-74" w:right="-28"/>
              <w:jc w:val="right"/>
              <w:rPr>
                <w:rFonts w:ascii="Angsana New" w:hAnsi="Angsana New" w:cs="Angsana New"/>
                <w:sz w:val="20"/>
                <w:szCs w:val="20"/>
                <w:highlight w:val="yellow"/>
              </w:rPr>
            </w:pPr>
            <w:r w:rsidRPr="001E000A">
              <w:rPr>
                <w:rFonts w:ascii="Angsana New" w:hAnsi="Angsana New" w:cs="Angsana New"/>
                <w:sz w:val="20"/>
                <w:szCs w:val="20"/>
                <w:cs/>
              </w:rPr>
              <w:t>(251</w:t>
            </w:r>
            <w:r w:rsidRPr="001E000A">
              <w:rPr>
                <w:rFonts w:ascii="Angsana New" w:hAnsi="Angsana New" w:cs="Angsana New"/>
                <w:sz w:val="20"/>
                <w:szCs w:val="20"/>
              </w:rPr>
              <w:t>,</w:t>
            </w:r>
            <w:r w:rsidRPr="001E000A">
              <w:rPr>
                <w:rFonts w:ascii="Angsana New" w:hAnsi="Angsana New" w:cs="Angsana New"/>
                <w:sz w:val="20"/>
                <w:szCs w:val="20"/>
                <w:cs/>
              </w:rPr>
              <w:t>480</w:t>
            </w:r>
            <w:r w:rsidRPr="001E000A">
              <w:rPr>
                <w:rFonts w:ascii="Angsana New" w:hAnsi="Angsana New" w:cs="Angsana New"/>
                <w:sz w:val="20"/>
                <w:szCs w:val="20"/>
              </w:rPr>
              <w:t>,</w:t>
            </w:r>
            <w:r w:rsidRPr="001E000A">
              <w:rPr>
                <w:rFonts w:ascii="Angsana New" w:hAnsi="Angsana New" w:cs="Angsana New"/>
                <w:sz w:val="20"/>
                <w:szCs w:val="20"/>
                <w:cs/>
              </w:rPr>
              <w:t>231.33)</w:t>
            </w:r>
          </w:p>
        </w:tc>
        <w:tc>
          <w:tcPr>
            <w:tcW w:w="239" w:type="dxa"/>
          </w:tcPr>
          <w:p w14:paraId="7AC6AC6C" w14:textId="77777777" w:rsidR="00645E2C" w:rsidRPr="001E000A" w:rsidRDefault="00645E2C">
            <w:pPr>
              <w:ind w:right="197"/>
              <w:jc w:val="right"/>
              <w:rPr>
                <w:rFonts w:ascii="Angsana New" w:hAnsi="Angsana New" w:cs="Angsana New"/>
                <w:sz w:val="20"/>
                <w:szCs w:val="20"/>
                <w:highlight w:val="yellow"/>
              </w:rPr>
            </w:pPr>
          </w:p>
        </w:tc>
        <w:tc>
          <w:tcPr>
            <w:tcW w:w="1175" w:type="dxa"/>
            <w:tcBorders>
              <w:top w:val="single" w:sz="4" w:space="0" w:color="auto"/>
            </w:tcBorders>
          </w:tcPr>
          <w:p w14:paraId="32D1AF69" w14:textId="77777777" w:rsidR="00645E2C" w:rsidRPr="001E000A" w:rsidRDefault="00645E2C">
            <w:pPr>
              <w:jc w:val="right"/>
              <w:rPr>
                <w:rFonts w:ascii="Angsana New" w:hAnsi="Angsana New" w:cs="Angsana New"/>
                <w:sz w:val="20"/>
                <w:szCs w:val="20"/>
                <w:highlight w:val="yellow"/>
              </w:rPr>
            </w:pPr>
            <w:r w:rsidRPr="001E000A">
              <w:rPr>
                <w:rFonts w:ascii="Angsana New" w:hAnsi="Angsana New" w:cs="Angsana New"/>
                <w:sz w:val="20"/>
                <w:szCs w:val="20"/>
              </w:rPr>
              <w:t>368,519,768.67</w:t>
            </w:r>
          </w:p>
        </w:tc>
        <w:tc>
          <w:tcPr>
            <w:tcW w:w="236" w:type="dxa"/>
          </w:tcPr>
          <w:p w14:paraId="31432071" w14:textId="77777777" w:rsidR="00645E2C" w:rsidRPr="001E000A" w:rsidRDefault="00645E2C">
            <w:pPr>
              <w:ind w:right="197"/>
              <w:jc w:val="center"/>
              <w:rPr>
                <w:rFonts w:ascii="Angsana New" w:hAnsi="Angsana New" w:cs="Angsana New"/>
                <w:sz w:val="20"/>
                <w:szCs w:val="20"/>
                <w:highlight w:val="yellow"/>
              </w:rPr>
            </w:pPr>
          </w:p>
        </w:tc>
        <w:tc>
          <w:tcPr>
            <w:tcW w:w="1242" w:type="dxa"/>
            <w:tcBorders>
              <w:top w:val="single" w:sz="4" w:space="0" w:color="auto"/>
            </w:tcBorders>
          </w:tcPr>
          <w:p w14:paraId="77406BF5" w14:textId="77777777" w:rsidR="00645E2C" w:rsidRPr="001E000A" w:rsidRDefault="00645E2C">
            <w:pPr>
              <w:ind w:left="-79" w:right="-112"/>
              <w:jc w:val="center"/>
              <w:rPr>
                <w:rFonts w:ascii="Angsana New" w:hAnsi="Angsana New" w:cs="Angsana New"/>
                <w:sz w:val="20"/>
                <w:szCs w:val="20"/>
              </w:rPr>
            </w:pPr>
            <w:r w:rsidRPr="001E000A">
              <w:rPr>
                <w:rFonts w:ascii="Angsana New" w:hAnsi="Angsana New" w:cs="Angsana New"/>
                <w:sz w:val="20"/>
                <w:szCs w:val="20"/>
                <w:cs/>
              </w:rPr>
              <w:t>-</w:t>
            </w:r>
          </w:p>
        </w:tc>
      </w:tr>
      <w:tr w:rsidR="00645E2C" w:rsidRPr="001E000A" w14:paraId="73BA6B90" w14:textId="77777777">
        <w:tc>
          <w:tcPr>
            <w:tcW w:w="2366" w:type="dxa"/>
          </w:tcPr>
          <w:p w14:paraId="643A317B" w14:textId="77777777" w:rsidR="00645E2C" w:rsidRPr="001E000A" w:rsidRDefault="00645E2C">
            <w:pPr>
              <w:ind w:left="-108" w:right="-157" w:firstLine="108"/>
              <w:rPr>
                <w:rFonts w:ascii="Angsana New" w:hAnsi="Angsana New" w:cs="Angsana New"/>
                <w:sz w:val="20"/>
                <w:szCs w:val="20"/>
              </w:rPr>
            </w:pPr>
            <w:r w:rsidRPr="001E000A">
              <w:rPr>
                <w:rFonts w:ascii="Angsana New" w:hAnsi="Angsana New" w:cs="Angsana New"/>
                <w:sz w:val="20"/>
                <w:szCs w:val="20"/>
                <w:cs/>
              </w:rPr>
              <w:t>บริษัท เกตเวย์ ดิเวลลอปเมนท์ จำกัด</w:t>
            </w:r>
          </w:p>
        </w:tc>
        <w:tc>
          <w:tcPr>
            <w:tcW w:w="1405" w:type="dxa"/>
          </w:tcPr>
          <w:p w14:paraId="27892050" w14:textId="77777777" w:rsidR="00645E2C" w:rsidRPr="001E000A" w:rsidRDefault="00645E2C">
            <w:pPr>
              <w:tabs>
                <w:tab w:val="left" w:pos="317"/>
              </w:tabs>
              <w:ind w:left="-108" w:right="-54"/>
              <w:jc w:val="right"/>
              <w:rPr>
                <w:rFonts w:ascii="Angsana New" w:hAnsi="Angsana New" w:cs="Angsana New"/>
                <w:sz w:val="20"/>
                <w:szCs w:val="20"/>
                <w:cs/>
              </w:rPr>
            </w:pPr>
            <w:r w:rsidRPr="001E000A">
              <w:rPr>
                <w:rFonts w:ascii="Angsana New" w:hAnsi="Angsana New" w:cs="Angsana New"/>
                <w:sz w:val="20"/>
                <w:szCs w:val="20"/>
              </w:rPr>
              <w:t>56,000,000</w:t>
            </w:r>
            <w:r w:rsidRPr="001E000A">
              <w:rPr>
                <w:rFonts w:ascii="Angsana New" w:hAnsi="Angsana New" w:cs="Angsana New"/>
                <w:sz w:val="20"/>
                <w:szCs w:val="20"/>
                <w:cs/>
              </w:rPr>
              <w:t>.</w:t>
            </w:r>
            <w:r w:rsidRPr="001E000A">
              <w:rPr>
                <w:rFonts w:ascii="Angsana New" w:hAnsi="Angsana New" w:cs="Angsana New"/>
                <w:sz w:val="20"/>
                <w:szCs w:val="20"/>
              </w:rPr>
              <w:t>00</w:t>
            </w:r>
            <w:r w:rsidRPr="001E000A">
              <w:rPr>
                <w:rFonts w:ascii="Angsana New" w:hAnsi="Angsana New" w:cs="Angsana New"/>
                <w:sz w:val="20"/>
                <w:szCs w:val="20"/>
                <w:cs/>
              </w:rPr>
              <w:t xml:space="preserve"> บาท</w:t>
            </w:r>
          </w:p>
        </w:tc>
        <w:tc>
          <w:tcPr>
            <w:tcW w:w="674" w:type="dxa"/>
          </w:tcPr>
          <w:p w14:paraId="52A974BA" w14:textId="77777777" w:rsidR="00645E2C" w:rsidRPr="001E000A" w:rsidRDefault="00645E2C">
            <w:pPr>
              <w:jc w:val="right"/>
              <w:rPr>
                <w:rFonts w:ascii="Angsana New" w:hAnsi="Angsana New" w:cs="Angsana New"/>
                <w:sz w:val="20"/>
                <w:szCs w:val="20"/>
              </w:rPr>
            </w:pPr>
            <w:r w:rsidRPr="001E000A">
              <w:rPr>
                <w:rFonts w:ascii="Angsana New" w:hAnsi="Angsana New" w:cs="Angsana New"/>
                <w:sz w:val="20"/>
                <w:szCs w:val="20"/>
              </w:rPr>
              <w:t>35</w:t>
            </w:r>
            <w:r w:rsidRPr="001E000A">
              <w:rPr>
                <w:rFonts w:ascii="Angsana New" w:hAnsi="Angsana New" w:cs="Angsana New"/>
                <w:sz w:val="20"/>
                <w:szCs w:val="20"/>
                <w:cs/>
              </w:rPr>
              <w:t>.</w:t>
            </w:r>
            <w:r w:rsidRPr="001E000A">
              <w:rPr>
                <w:rFonts w:ascii="Angsana New" w:hAnsi="Angsana New" w:cs="Angsana New"/>
                <w:sz w:val="20"/>
                <w:szCs w:val="20"/>
              </w:rPr>
              <w:t>71</w:t>
            </w:r>
          </w:p>
        </w:tc>
        <w:tc>
          <w:tcPr>
            <w:tcW w:w="1294" w:type="dxa"/>
          </w:tcPr>
          <w:p w14:paraId="49EFF157" w14:textId="77777777" w:rsidR="00645E2C" w:rsidRPr="001E000A" w:rsidRDefault="00645E2C">
            <w:pPr>
              <w:ind w:right="-16"/>
              <w:jc w:val="right"/>
              <w:rPr>
                <w:rFonts w:ascii="Angsana New" w:hAnsi="Angsana New" w:cs="Angsana New"/>
                <w:sz w:val="20"/>
                <w:szCs w:val="20"/>
              </w:rPr>
            </w:pPr>
            <w:r w:rsidRPr="001E000A">
              <w:rPr>
                <w:rFonts w:ascii="Angsana New" w:hAnsi="Angsana New" w:cs="Angsana New"/>
                <w:sz w:val="20"/>
                <w:szCs w:val="20"/>
              </w:rPr>
              <w:t>19,999,300</w:t>
            </w:r>
            <w:r w:rsidRPr="001E000A">
              <w:rPr>
                <w:rFonts w:ascii="Angsana New" w:hAnsi="Angsana New" w:cs="Angsana New"/>
                <w:sz w:val="20"/>
                <w:szCs w:val="20"/>
                <w:cs/>
              </w:rPr>
              <w:t>.</w:t>
            </w:r>
            <w:r w:rsidRPr="001E000A">
              <w:rPr>
                <w:rFonts w:ascii="Angsana New" w:hAnsi="Angsana New" w:cs="Angsana New"/>
                <w:sz w:val="20"/>
                <w:szCs w:val="20"/>
              </w:rPr>
              <w:t>00</w:t>
            </w:r>
          </w:p>
        </w:tc>
        <w:tc>
          <w:tcPr>
            <w:tcW w:w="236" w:type="dxa"/>
          </w:tcPr>
          <w:p w14:paraId="150A746B" w14:textId="77777777" w:rsidR="00645E2C" w:rsidRPr="001E000A" w:rsidRDefault="00645E2C">
            <w:pPr>
              <w:ind w:right="197"/>
              <w:jc w:val="right"/>
              <w:rPr>
                <w:rFonts w:ascii="Angsana New" w:hAnsi="Angsana New" w:cs="Angsana New"/>
                <w:sz w:val="20"/>
                <w:szCs w:val="20"/>
                <w:highlight w:val="yellow"/>
                <w:cs/>
              </w:rPr>
            </w:pPr>
          </w:p>
        </w:tc>
        <w:tc>
          <w:tcPr>
            <w:tcW w:w="1204" w:type="dxa"/>
          </w:tcPr>
          <w:p w14:paraId="4D20F03B" w14:textId="77777777" w:rsidR="00645E2C" w:rsidRPr="001E000A" w:rsidRDefault="00645E2C">
            <w:pPr>
              <w:ind w:right="-28"/>
              <w:jc w:val="right"/>
              <w:rPr>
                <w:rFonts w:ascii="Angsana New" w:hAnsi="Angsana New" w:cs="Angsana New"/>
                <w:sz w:val="20"/>
                <w:szCs w:val="20"/>
                <w:highlight w:val="yellow"/>
              </w:rPr>
            </w:pPr>
            <w:r w:rsidRPr="001E000A">
              <w:rPr>
                <w:rFonts w:ascii="Angsana New" w:hAnsi="Angsana New" w:cs="Angsana New"/>
                <w:sz w:val="20"/>
                <w:szCs w:val="20"/>
                <w:cs/>
              </w:rPr>
              <w:t>(19</w:t>
            </w:r>
            <w:r w:rsidRPr="001E000A">
              <w:rPr>
                <w:rFonts w:ascii="Angsana New" w:hAnsi="Angsana New" w:cs="Angsana New"/>
                <w:sz w:val="20"/>
                <w:szCs w:val="20"/>
              </w:rPr>
              <w:t>,</w:t>
            </w:r>
            <w:r w:rsidRPr="001E000A">
              <w:rPr>
                <w:rFonts w:ascii="Angsana New" w:hAnsi="Angsana New" w:cs="Angsana New"/>
                <w:sz w:val="20"/>
                <w:szCs w:val="20"/>
                <w:cs/>
              </w:rPr>
              <w:t>999</w:t>
            </w:r>
            <w:r w:rsidRPr="001E000A">
              <w:rPr>
                <w:rFonts w:ascii="Angsana New" w:hAnsi="Angsana New" w:cs="Angsana New"/>
                <w:sz w:val="20"/>
                <w:szCs w:val="20"/>
              </w:rPr>
              <w:t>,</w:t>
            </w:r>
            <w:r w:rsidRPr="001E000A">
              <w:rPr>
                <w:rFonts w:ascii="Angsana New" w:hAnsi="Angsana New" w:cs="Angsana New"/>
                <w:sz w:val="20"/>
                <w:szCs w:val="20"/>
                <w:cs/>
              </w:rPr>
              <w:t>300.00)</w:t>
            </w:r>
          </w:p>
        </w:tc>
        <w:tc>
          <w:tcPr>
            <w:tcW w:w="239" w:type="dxa"/>
          </w:tcPr>
          <w:p w14:paraId="03ACEC97" w14:textId="77777777" w:rsidR="00645E2C" w:rsidRPr="001E000A" w:rsidRDefault="00645E2C">
            <w:pPr>
              <w:ind w:right="197"/>
              <w:jc w:val="center"/>
              <w:rPr>
                <w:rFonts w:ascii="Angsana New" w:hAnsi="Angsana New" w:cs="Angsana New"/>
                <w:sz w:val="20"/>
                <w:szCs w:val="20"/>
                <w:highlight w:val="yellow"/>
              </w:rPr>
            </w:pPr>
          </w:p>
        </w:tc>
        <w:tc>
          <w:tcPr>
            <w:tcW w:w="1175" w:type="dxa"/>
          </w:tcPr>
          <w:p w14:paraId="1BFD1893" w14:textId="77777777" w:rsidR="00645E2C" w:rsidRPr="001E000A" w:rsidRDefault="00645E2C">
            <w:pPr>
              <w:ind w:left="-280" w:right="296"/>
              <w:jc w:val="right"/>
              <w:rPr>
                <w:rFonts w:ascii="Angsana New" w:hAnsi="Angsana New" w:cs="Angsana New"/>
                <w:sz w:val="20"/>
                <w:szCs w:val="20"/>
              </w:rPr>
            </w:pPr>
            <w:r w:rsidRPr="001E000A">
              <w:rPr>
                <w:rFonts w:ascii="Angsana New" w:hAnsi="Angsana New" w:cs="Angsana New"/>
                <w:sz w:val="20"/>
                <w:szCs w:val="20"/>
                <w:cs/>
              </w:rPr>
              <w:t>-</w:t>
            </w:r>
          </w:p>
        </w:tc>
        <w:tc>
          <w:tcPr>
            <w:tcW w:w="236" w:type="dxa"/>
          </w:tcPr>
          <w:p w14:paraId="57A49053" w14:textId="77777777" w:rsidR="00645E2C" w:rsidRPr="001E000A" w:rsidRDefault="00645E2C">
            <w:pPr>
              <w:ind w:right="197"/>
              <w:jc w:val="center"/>
              <w:rPr>
                <w:rFonts w:ascii="Angsana New" w:hAnsi="Angsana New" w:cs="Angsana New"/>
                <w:sz w:val="20"/>
                <w:szCs w:val="20"/>
                <w:highlight w:val="yellow"/>
              </w:rPr>
            </w:pPr>
          </w:p>
        </w:tc>
        <w:tc>
          <w:tcPr>
            <w:tcW w:w="1242" w:type="dxa"/>
          </w:tcPr>
          <w:p w14:paraId="5F41A095" w14:textId="77777777" w:rsidR="00645E2C" w:rsidRPr="001E000A" w:rsidRDefault="00645E2C">
            <w:pPr>
              <w:ind w:left="-79" w:right="-112"/>
              <w:jc w:val="center"/>
              <w:rPr>
                <w:rFonts w:ascii="Angsana New" w:hAnsi="Angsana New" w:cs="Angsana New"/>
                <w:sz w:val="20"/>
                <w:szCs w:val="20"/>
              </w:rPr>
            </w:pPr>
            <w:r w:rsidRPr="001E000A">
              <w:rPr>
                <w:rFonts w:ascii="Angsana New" w:hAnsi="Angsana New" w:cs="Angsana New"/>
                <w:sz w:val="20"/>
                <w:szCs w:val="20"/>
                <w:cs/>
              </w:rPr>
              <w:t>-</w:t>
            </w:r>
          </w:p>
        </w:tc>
      </w:tr>
      <w:tr w:rsidR="00645E2C" w:rsidRPr="001E000A" w14:paraId="5101333D" w14:textId="77777777">
        <w:tc>
          <w:tcPr>
            <w:tcW w:w="2366" w:type="dxa"/>
          </w:tcPr>
          <w:p w14:paraId="51BD61AE" w14:textId="77777777" w:rsidR="00645E2C" w:rsidRPr="001E000A" w:rsidRDefault="00645E2C">
            <w:pPr>
              <w:ind w:left="-108" w:right="-157" w:firstLine="108"/>
              <w:rPr>
                <w:rFonts w:ascii="Angsana New" w:hAnsi="Angsana New" w:cs="Angsana New"/>
                <w:sz w:val="20"/>
                <w:szCs w:val="20"/>
              </w:rPr>
            </w:pPr>
            <w:r w:rsidRPr="001E000A">
              <w:rPr>
                <w:rFonts w:ascii="Angsana New" w:hAnsi="Angsana New" w:cs="Angsana New"/>
                <w:sz w:val="20"/>
                <w:szCs w:val="20"/>
                <w:cs/>
              </w:rPr>
              <w:t>บริษัท เอ็ม ดี เอ็กซ์ กรีน เอ็นเนอร์ยี จำกัด</w:t>
            </w:r>
          </w:p>
        </w:tc>
        <w:tc>
          <w:tcPr>
            <w:tcW w:w="1405" w:type="dxa"/>
          </w:tcPr>
          <w:p w14:paraId="69593F7A" w14:textId="77777777" w:rsidR="00645E2C" w:rsidRPr="001E000A" w:rsidRDefault="00645E2C">
            <w:pPr>
              <w:tabs>
                <w:tab w:val="left" w:pos="317"/>
              </w:tabs>
              <w:ind w:left="-108" w:right="-54"/>
              <w:jc w:val="right"/>
              <w:rPr>
                <w:rFonts w:ascii="Angsana New" w:hAnsi="Angsana New" w:cs="Angsana New"/>
                <w:sz w:val="20"/>
                <w:szCs w:val="20"/>
                <w:cs/>
              </w:rPr>
            </w:pPr>
            <w:r w:rsidRPr="001E000A">
              <w:rPr>
                <w:rFonts w:ascii="Angsana New" w:hAnsi="Angsana New" w:cs="Angsana New"/>
                <w:sz w:val="20"/>
                <w:szCs w:val="20"/>
              </w:rPr>
              <w:t xml:space="preserve">76,500,000.00 </w:t>
            </w:r>
            <w:r w:rsidRPr="001E000A">
              <w:rPr>
                <w:rFonts w:ascii="Angsana New" w:hAnsi="Angsana New" w:cs="Angsana New"/>
                <w:sz w:val="20"/>
                <w:szCs w:val="20"/>
                <w:cs/>
              </w:rPr>
              <w:t>บาท</w:t>
            </w:r>
          </w:p>
        </w:tc>
        <w:tc>
          <w:tcPr>
            <w:tcW w:w="674" w:type="dxa"/>
          </w:tcPr>
          <w:p w14:paraId="1FE52169" w14:textId="77777777" w:rsidR="00645E2C" w:rsidRPr="001E000A" w:rsidRDefault="00645E2C">
            <w:pPr>
              <w:jc w:val="right"/>
              <w:rPr>
                <w:rFonts w:ascii="Angsana New" w:hAnsi="Angsana New" w:cs="Angsana New"/>
                <w:sz w:val="20"/>
                <w:szCs w:val="20"/>
              </w:rPr>
            </w:pPr>
            <w:r w:rsidRPr="001E000A">
              <w:rPr>
                <w:rFonts w:ascii="Angsana New" w:hAnsi="Angsana New" w:cs="Angsana New"/>
                <w:sz w:val="20"/>
                <w:szCs w:val="20"/>
              </w:rPr>
              <w:t>54.12</w:t>
            </w:r>
          </w:p>
        </w:tc>
        <w:tc>
          <w:tcPr>
            <w:tcW w:w="1294" w:type="dxa"/>
          </w:tcPr>
          <w:p w14:paraId="343F76D0" w14:textId="77777777" w:rsidR="00645E2C" w:rsidRPr="001E000A" w:rsidRDefault="00645E2C">
            <w:pPr>
              <w:ind w:right="-16"/>
              <w:jc w:val="right"/>
              <w:rPr>
                <w:rFonts w:ascii="Angsana New" w:hAnsi="Angsana New" w:cs="Angsana New"/>
                <w:sz w:val="20"/>
                <w:szCs w:val="20"/>
              </w:rPr>
            </w:pPr>
            <w:r w:rsidRPr="001E000A">
              <w:rPr>
                <w:rFonts w:ascii="Angsana New" w:hAnsi="Angsana New" w:cs="Angsana New"/>
                <w:sz w:val="20"/>
                <w:szCs w:val="20"/>
              </w:rPr>
              <w:t>41,400,750.00</w:t>
            </w:r>
          </w:p>
        </w:tc>
        <w:tc>
          <w:tcPr>
            <w:tcW w:w="236" w:type="dxa"/>
          </w:tcPr>
          <w:p w14:paraId="01BDCFD9" w14:textId="77777777" w:rsidR="00645E2C" w:rsidRPr="001E000A" w:rsidRDefault="00645E2C">
            <w:pPr>
              <w:ind w:right="197"/>
              <w:jc w:val="right"/>
              <w:rPr>
                <w:rFonts w:ascii="Angsana New" w:hAnsi="Angsana New" w:cs="Angsana New"/>
                <w:sz w:val="20"/>
                <w:szCs w:val="20"/>
                <w:highlight w:val="yellow"/>
                <w:cs/>
              </w:rPr>
            </w:pPr>
          </w:p>
        </w:tc>
        <w:tc>
          <w:tcPr>
            <w:tcW w:w="1204" w:type="dxa"/>
          </w:tcPr>
          <w:p w14:paraId="69DB79D7" w14:textId="77777777" w:rsidR="00645E2C" w:rsidRPr="001E000A" w:rsidRDefault="00645E2C">
            <w:pPr>
              <w:ind w:right="-28"/>
              <w:jc w:val="right"/>
              <w:rPr>
                <w:rFonts w:ascii="Angsana New" w:hAnsi="Angsana New" w:cs="Angsana New"/>
                <w:sz w:val="20"/>
                <w:szCs w:val="20"/>
              </w:rPr>
            </w:pPr>
            <w:r w:rsidRPr="001E000A">
              <w:rPr>
                <w:rFonts w:ascii="Angsana New" w:hAnsi="Angsana New" w:cs="Angsana New"/>
                <w:sz w:val="20"/>
                <w:szCs w:val="20"/>
              </w:rPr>
              <w:t>(5,238,638.63)</w:t>
            </w:r>
          </w:p>
        </w:tc>
        <w:tc>
          <w:tcPr>
            <w:tcW w:w="239" w:type="dxa"/>
          </w:tcPr>
          <w:p w14:paraId="23DE2E49" w14:textId="77777777" w:rsidR="00645E2C" w:rsidRPr="001E000A" w:rsidRDefault="00645E2C">
            <w:pPr>
              <w:ind w:right="197"/>
              <w:jc w:val="center"/>
              <w:rPr>
                <w:rFonts w:ascii="Angsana New" w:hAnsi="Angsana New" w:cs="Angsana New"/>
                <w:sz w:val="20"/>
                <w:szCs w:val="20"/>
                <w:highlight w:val="yellow"/>
              </w:rPr>
            </w:pPr>
          </w:p>
        </w:tc>
        <w:tc>
          <w:tcPr>
            <w:tcW w:w="1175" w:type="dxa"/>
          </w:tcPr>
          <w:p w14:paraId="1DA276B2" w14:textId="77777777" w:rsidR="00645E2C" w:rsidRPr="001E000A" w:rsidRDefault="00645E2C">
            <w:pPr>
              <w:jc w:val="right"/>
              <w:rPr>
                <w:rFonts w:ascii="Angsana New" w:hAnsi="Angsana New" w:cs="Angsana New"/>
                <w:sz w:val="20"/>
                <w:szCs w:val="20"/>
              </w:rPr>
            </w:pPr>
            <w:r w:rsidRPr="001E000A">
              <w:rPr>
                <w:rFonts w:ascii="Angsana New" w:hAnsi="Angsana New" w:cs="Angsana New"/>
                <w:sz w:val="20"/>
                <w:szCs w:val="20"/>
              </w:rPr>
              <w:t>36,162,111.37</w:t>
            </w:r>
          </w:p>
        </w:tc>
        <w:tc>
          <w:tcPr>
            <w:tcW w:w="236" w:type="dxa"/>
          </w:tcPr>
          <w:p w14:paraId="7CB04BC6" w14:textId="77777777" w:rsidR="00645E2C" w:rsidRPr="001E000A" w:rsidRDefault="00645E2C">
            <w:pPr>
              <w:ind w:right="197"/>
              <w:jc w:val="center"/>
              <w:rPr>
                <w:rFonts w:ascii="Angsana New" w:hAnsi="Angsana New" w:cs="Angsana New"/>
                <w:sz w:val="20"/>
                <w:szCs w:val="20"/>
                <w:highlight w:val="yellow"/>
              </w:rPr>
            </w:pPr>
          </w:p>
        </w:tc>
        <w:tc>
          <w:tcPr>
            <w:tcW w:w="1242" w:type="dxa"/>
          </w:tcPr>
          <w:p w14:paraId="1257E537" w14:textId="77777777" w:rsidR="00645E2C" w:rsidRPr="001E000A" w:rsidRDefault="00645E2C">
            <w:pPr>
              <w:ind w:left="-79" w:right="-112"/>
              <w:jc w:val="center"/>
              <w:rPr>
                <w:rFonts w:ascii="Angsana New" w:hAnsi="Angsana New" w:cs="Angsana New"/>
                <w:sz w:val="20"/>
                <w:szCs w:val="20"/>
              </w:rPr>
            </w:pPr>
            <w:r w:rsidRPr="001E000A">
              <w:rPr>
                <w:rFonts w:ascii="Angsana New" w:hAnsi="Angsana New" w:cs="Angsana New"/>
                <w:sz w:val="20"/>
                <w:szCs w:val="20"/>
                <w:cs/>
              </w:rPr>
              <w:t>-</w:t>
            </w:r>
          </w:p>
        </w:tc>
      </w:tr>
      <w:tr w:rsidR="00F97749" w:rsidRPr="001E000A" w14:paraId="7B8BBE37" w14:textId="77777777">
        <w:tc>
          <w:tcPr>
            <w:tcW w:w="2366" w:type="dxa"/>
          </w:tcPr>
          <w:p w14:paraId="36179735" w14:textId="77777777" w:rsidR="00F97749" w:rsidRPr="001E000A" w:rsidRDefault="00F97749" w:rsidP="00F97749">
            <w:pPr>
              <w:ind w:left="-108" w:right="-157" w:firstLine="108"/>
              <w:rPr>
                <w:rFonts w:ascii="Angsana New" w:hAnsi="Angsana New" w:cs="Angsana New"/>
                <w:sz w:val="20"/>
                <w:szCs w:val="20"/>
              </w:rPr>
            </w:pPr>
            <w:r w:rsidRPr="001E000A">
              <w:rPr>
                <w:rFonts w:ascii="Angsana New" w:hAnsi="Angsana New" w:cs="Angsana New"/>
                <w:sz w:val="20"/>
                <w:szCs w:val="20"/>
                <w:cs/>
              </w:rPr>
              <w:t>บริษัท จี เอ็ม เอส เพาเวอร์ จำกัด (มหาชน)</w:t>
            </w:r>
          </w:p>
        </w:tc>
        <w:tc>
          <w:tcPr>
            <w:tcW w:w="1405" w:type="dxa"/>
          </w:tcPr>
          <w:p w14:paraId="4210A33F" w14:textId="77777777" w:rsidR="00F97749" w:rsidRPr="001E000A" w:rsidRDefault="00F97749" w:rsidP="00F97749">
            <w:pPr>
              <w:tabs>
                <w:tab w:val="left" w:pos="317"/>
              </w:tabs>
              <w:ind w:left="-108" w:right="-54"/>
              <w:jc w:val="right"/>
              <w:rPr>
                <w:rFonts w:ascii="Angsana New" w:hAnsi="Angsana New" w:cs="Angsana New"/>
                <w:sz w:val="20"/>
                <w:szCs w:val="20"/>
                <w:cs/>
              </w:rPr>
            </w:pPr>
            <w:r w:rsidRPr="001E000A">
              <w:rPr>
                <w:rFonts w:ascii="Angsana New" w:hAnsi="Angsana New" w:cs="Angsana New"/>
                <w:sz w:val="20"/>
                <w:szCs w:val="20"/>
              </w:rPr>
              <w:t>1,719,000,000</w:t>
            </w:r>
            <w:r w:rsidRPr="001E000A">
              <w:rPr>
                <w:rFonts w:ascii="Angsana New" w:hAnsi="Angsana New" w:cs="Angsana New"/>
                <w:sz w:val="20"/>
                <w:szCs w:val="20"/>
                <w:cs/>
              </w:rPr>
              <w:t>.</w:t>
            </w:r>
            <w:r w:rsidRPr="001E000A">
              <w:rPr>
                <w:rFonts w:ascii="Angsana New" w:hAnsi="Angsana New" w:cs="Angsana New"/>
                <w:sz w:val="20"/>
                <w:szCs w:val="20"/>
              </w:rPr>
              <w:t>00</w:t>
            </w:r>
            <w:r w:rsidRPr="001E000A">
              <w:rPr>
                <w:rFonts w:ascii="Angsana New" w:hAnsi="Angsana New" w:cs="Angsana New"/>
                <w:sz w:val="20"/>
                <w:szCs w:val="20"/>
                <w:cs/>
              </w:rPr>
              <w:t xml:space="preserve"> บาท</w:t>
            </w:r>
          </w:p>
        </w:tc>
        <w:tc>
          <w:tcPr>
            <w:tcW w:w="674" w:type="dxa"/>
          </w:tcPr>
          <w:p w14:paraId="13537D4F" w14:textId="095A36DF" w:rsidR="00F97749" w:rsidRPr="001E000A" w:rsidRDefault="00F97749" w:rsidP="00F97749">
            <w:pPr>
              <w:jc w:val="right"/>
              <w:rPr>
                <w:rFonts w:ascii="Angsana New" w:hAnsi="Angsana New" w:cs="Angsana New"/>
                <w:sz w:val="20"/>
                <w:szCs w:val="20"/>
              </w:rPr>
            </w:pPr>
            <w:r w:rsidRPr="001E000A">
              <w:rPr>
                <w:rFonts w:ascii="Angsana New" w:hAnsi="Angsana New" w:cs="Angsana New"/>
                <w:sz w:val="20"/>
                <w:szCs w:val="20"/>
              </w:rPr>
              <w:t>5</w:t>
            </w:r>
            <w:r>
              <w:rPr>
                <w:rFonts w:ascii="Angsana New" w:hAnsi="Angsana New" w:cs="Angsana New"/>
                <w:sz w:val="20"/>
                <w:szCs w:val="20"/>
              </w:rPr>
              <w:t>2.01</w:t>
            </w:r>
          </w:p>
        </w:tc>
        <w:tc>
          <w:tcPr>
            <w:tcW w:w="1294" w:type="dxa"/>
          </w:tcPr>
          <w:p w14:paraId="04FAF5E0" w14:textId="77777777" w:rsidR="00F97749" w:rsidRPr="001E000A" w:rsidRDefault="00F97749" w:rsidP="00F97749">
            <w:pPr>
              <w:ind w:right="-16"/>
              <w:jc w:val="right"/>
              <w:rPr>
                <w:rFonts w:ascii="Angsana New" w:hAnsi="Angsana New" w:cs="Angsana New"/>
                <w:sz w:val="20"/>
                <w:szCs w:val="20"/>
              </w:rPr>
            </w:pPr>
            <w:r w:rsidRPr="001E000A">
              <w:rPr>
                <w:rFonts w:ascii="Angsana New" w:hAnsi="Angsana New" w:cs="Angsana New"/>
                <w:sz w:val="20"/>
                <w:szCs w:val="20"/>
              </w:rPr>
              <w:t>893,991,600</w:t>
            </w:r>
            <w:r w:rsidRPr="001E000A">
              <w:rPr>
                <w:rFonts w:ascii="Angsana New" w:hAnsi="Angsana New" w:cs="Angsana New"/>
                <w:sz w:val="20"/>
                <w:szCs w:val="20"/>
                <w:cs/>
              </w:rPr>
              <w:t>.</w:t>
            </w:r>
            <w:r w:rsidRPr="001E000A">
              <w:rPr>
                <w:rFonts w:ascii="Angsana New" w:hAnsi="Angsana New" w:cs="Angsana New"/>
                <w:sz w:val="20"/>
                <w:szCs w:val="20"/>
              </w:rPr>
              <w:t>00</w:t>
            </w:r>
          </w:p>
        </w:tc>
        <w:tc>
          <w:tcPr>
            <w:tcW w:w="236" w:type="dxa"/>
          </w:tcPr>
          <w:p w14:paraId="2AB7525E" w14:textId="77777777" w:rsidR="00F97749" w:rsidRPr="001E000A" w:rsidRDefault="00F97749" w:rsidP="00F97749">
            <w:pPr>
              <w:ind w:right="197"/>
              <w:jc w:val="center"/>
              <w:rPr>
                <w:rFonts w:ascii="Angsana New" w:hAnsi="Angsana New" w:cs="Angsana New"/>
                <w:sz w:val="20"/>
                <w:szCs w:val="20"/>
                <w:highlight w:val="yellow"/>
                <w:cs/>
              </w:rPr>
            </w:pPr>
          </w:p>
        </w:tc>
        <w:tc>
          <w:tcPr>
            <w:tcW w:w="1204" w:type="dxa"/>
          </w:tcPr>
          <w:p w14:paraId="55DF9845" w14:textId="77777777" w:rsidR="00F97749" w:rsidRPr="001E000A" w:rsidRDefault="00F97749" w:rsidP="00F97749">
            <w:pPr>
              <w:ind w:left="-280" w:right="296"/>
              <w:jc w:val="right"/>
              <w:rPr>
                <w:rFonts w:ascii="Angsana New" w:hAnsi="Angsana New" w:cs="Angsana New"/>
                <w:sz w:val="20"/>
                <w:szCs w:val="20"/>
              </w:rPr>
            </w:pPr>
            <w:r w:rsidRPr="001E000A">
              <w:rPr>
                <w:rFonts w:ascii="Angsana New" w:hAnsi="Angsana New" w:cs="Angsana New"/>
                <w:sz w:val="20"/>
                <w:szCs w:val="20"/>
                <w:cs/>
              </w:rPr>
              <w:t>-</w:t>
            </w:r>
          </w:p>
        </w:tc>
        <w:tc>
          <w:tcPr>
            <w:tcW w:w="239" w:type="dxa"/>
          </w:tcPr>
          <w:p w14:paraId="7DE16AC6" w14:textId="77777777" w:rsidR="00F97749" w:rsidRPr="001E000A" w:rsidRDefault="00F97749" w:rsidP="00F97749">
            <w:pPr>
              <w:ind w:right="197"/>
              <w:jc w:val="right"/>
              <w:rPr>
                <w:rFonts w:ascii="Angsana New" w:hAnsi="Angsana New" w:cs="Angsana New"/>
                <w:sz w:val="20"/>
                <w:szCs w:val="20"/>
                <w:highlight w:val="yellow"/>
              </w:rPr>
            </w:pPr>
          </w:p>
        </w:tc>
        <w:tc>
          <w:tcPr>
            <w:tcW w:w="1175" w:type="dxa"/>
          </w:tcPr>
          <w:p w14:paraId="4BCA3AB8" w14:textId="77777777" w:rsidR="00F97749" w:rsidRPr="001E000A" w:rsidRDefault="00F97749" w:rsidP="00F97749">
            <w:pPr>
              <w:jc w:val="right"/>
              <w:rPr>
                <w:rFonts w:ascii="Angsana New" w:hAnsi="Angsana New" w:cs="Angsana New"/>
                <w:sz w:val="20"/>
                <w:szCs w:val="20"/>
              </w:rPr>
            </w:pPr>
            <w:r w:rsidRPr="001E000A">
              <w:rPr>
                <w:rFonts w:ascii="Angsana New" w:hAnsi="Angsana New" w:cs="Angsana New"/>
                <w:sz w:val="20"/>
                <w:szCs w:val="20"/>
              </w:rPr>
              <w:t>893,991,600.00</w:t>
            </w:r>
          </w:p>
        </w:tc>
        <w:tc>
          <w:tcPr>
            <w:tcW w:w="236" w:type="dxa"/>
          </w:tcPr>
          <w:p w14:paraId="283B8A60" w14:textId="77777777" w:rsidR="00F97749" w:rsidRPr="001E000A" w:rsidRDefault="00F97749" w:rsidP="00F97749">
            <w:pPr>
              <w:ind w:right="197"/>
              <w:jc w:val="center"/>
              <w:rPr>
                <w:rFonts w:ascii="Angsana New" w:hAnsi="Angsana New" w:cs="Angsana New"/>
                <w:sz w:val="20"/>
                <w:szCs w:val="20"/>
                <w:highlight w:val="yellow"/>
              </w:rPr>
            </w:pPr>
          </w:p>
        </w:tc>
        <w:tc>
          <w:tcPr>
            <w:tcW w:w="1242" w:type="dxa"/>
          </w:tcPr>
          <w:p w14:paraId="0F383D13" w14:textId="77777777" w:rsidR="00F97749" w:rsidRPr="001E000A" w:rsidRDefault="00F97749" w:rsidP="00F97749">
            <w:pPr>
              <w:jc w:val="right"/>
              <w:rPr>
                <w:rFonts w:ascii="Angsana New" w:hAnsi="Angsana New" w:cs="Angsana New"/>
                <w:sz w:val="20"/>
                <w:szCs w:val="20"/>
              </w:rPr>
            </w:pPr>
            <w:r w:rsidRPr="001E000A">
              <w:rPr>
                <w:rFonts w:ascii="Angsana New" w:hAnsi="Angsana New" w:cs="Angsana New"/>
                <w:sz w:val="20"/>
                <w:szCs w:val="20"/>
                <w:cs/>
              </w:rPr>
              <w:t>37</w:t>
            </w:r>
            <w:r w:rsidRPr="001E000A">
              <w:rPr>
                <w:rFonts w:ascii="Angsana New" w:hAnsi="Angsana New" w:cs="Angsana New"/>
                <w:sz w:val="20"/>
                <w:szCs w:val="20"/>
              </w:rPr>
              <w:t>,</w:t>
            </w:r>
            <w:r w:rsidRPr="001E000A">
              <w:rPr>
                <w:rFonts w:ascii="Angsana New" w:hAnsi="Angsana New" w:cs="Angsana New"/>
                <w:sz w:val="20"/>
                <w:szCs w:val="20"/>
                <w:cs/>
              </w:rPr>
              <w:t>249</w:t>
            </w:r>
            <w:r w:rsidRPr="001E000A">
              <w:rPr>
                <w:rFonts w:ascii="Angsana New" w:hAnsi="Angsana New" w:cs="Angsana New"/>
                <w:sz w:val="20"/>
                <w:szCs w:val="20"/>
              </w:rPr>
              <w:t>,</w:t>
            </w:r>
            <w:r w:rsidRPr="001E000A">
              <w:rPr>
                <w:rFonts w:ascii="Angsana New" w:hAnsi="Angsana New" w:cs="Angsana New"/>
                <w:sz w:val="20"/>
                <w:szCs w:val="20"/>
                <w:cs/>
              </w:rPr>
              <w:t>650.00</w:t>
            </w:r>
          </w:p>
        </w:tc>
      </w:tr>
      <w:tr w:rsidR="00645E2C" w:rsidRPr="001E000A" w14:paraId="48E4E578" w14:textId="77777777">
        <w:tc>
          <w:tcPr>
            <w:tcW w:w="2366" w:type="dxa"/>
          </w:tcPr>
          <w:p w14:paraId="3B0D4CA6" w14:textId="77777777" w:rsidR="00645E2C" w:rsidRPr="001E000A" w:rsidRDefault="00645E2C">
            <w:pPr>
              <w:ind w:left="-108" w:right="-157" w:firstLine="108"/>
              <w:rPr>
                <w:rFonts w:ascii="Angsana New" w:hAnsi="Angsana New" w:cs="Angsana New"/>
                <w:sz w:val="20"/>
                <w:szCs w:val="20"/>
                <w:cs/>
              </w:rPr>
            </w:pPr>
            <w:r w:rsidRPr="001E000A">
              <w:rPr>
                <w:rFonts w:ascii="Angsana New" w:hAnsi="Angsana New" w:cs="Angsana New"/>
                <w:sz w:val="20"/>
                <w:szCs w:val="20"/>
                <w:cs/>
              </w:rPr>
              <w:t>บริษัท เอ็ม ดี เอ็กซ์ กรุ๊ป จำกัด</w:t>
            </w:r>
          </w:p>
        </w:tc>
        <w:tc>
          <w:tcPr>
            <w:tcW w:w="1405" w:type="dxa"/>
          </w:tcPr>
          <w:p w14:paraId="08426223" w14:textId="77777777" w:rsidR="00645E2C" w:rsidRPr="001E000A" w:rsidRDefault="00645E2C">
            <w:pPr>
              <w:tabs>
                <w:tab w:val="left" w:pos="317"/>
              </w:tabs>
              <w:ind w:left="-108" w:right="-54"/>
              <w:jc w:val="right"/>
              <w:rPr>
                <w:rFonts w:ascii="Angsana New" w:hAnsi="Angsana New" w:cs="Angsana New"/>
                <w:sz w:val="20"/>
                <w:szCs w:val="20"/>
                <w:cs/>
              </w:rPr>
            </w:pPr>
            <w:r w:rsidRPr="001E000A">
              <w:rPr>
                <w:rFonts w:ascii="Angsana New" w:hAnsi="Angsana New" w:cs="Angsana New"/>
                <w:sz w:val="20"/>
                <w:szCs w:val="20"/>
              </w:rPr>
              <w:t>40,000,000</w:t>
            </w:r>
            <w:r w:rsidRPr="001E000A">
              <w:rPr>
                <w:rFonts w:ascii="Angsana New" w:hAnsi="Angsana New" w:cs="Angsana New"/>
                <w:sz w:val="20"/>
                <w:szCs w:val="20"/>
                <w:cs/>
              </w:rPr>
              <w:t>.</w:t>
            </w:r>
            <w:r w:rsidRPr="001E000A">
              <w:rPr>
                <w:rFonts w:ascii="Angsana New" w:hAnsi="Angsana New" w:cs="Angsana New"/>
                <w:sz w:val="20"/>
                <w:szCs w:val="20"/>
              </w:rPr>
              <w:t>00</w:t>
            </w:r>
            <w:r w:rsidRPr="001E000A">
              <w:rPr>
                <w:rFonts w:ascii="Angsana New" w:hAnsi="Angsana New" w:cs="Angsana New"/>
                <w:sz w:val="20"/>
                <w:szCs w:val="20"/>
                <w:cs/>
              </w:rPr>
              <w:t xml:space="preserve"> บาท</w:t>
            </w:r>
          </w:p>
        </w:tc>
        <w:tc>
          <w:tcPr>
            <w:tcW w:w="674" w:type="dxa"/>
          </w:tcPr>
          <w:p w14:paraId="75BB866B" w14:textId="77777777" w:rsidR="00645E2C" w:rsidRPr="001E000A" w:rsidRDefault="00645E2C">
            <w:pPr>
              <w:jc w:val="right"/>
              <w:rPr>
                <w:rFonts w:ascii="Angsana New" w:hAnsi="Angsana New" w:cs="Angsana New"/>
                <w:sz w:val="20"/>
                <w:szCs w:val="20"/>
                <w:cs/>
              </w:rPr>
            </w:pPr>
            <w:r w:rsidRPr="001E000A">
              <w:rPr>
                <w:rFonts w:ascii="Angsana New" w:hAnsi="Angsana New" w:cs="Angsana New"/>
                <w:sz w:val="20"/>
                <w:szCs w:val="20"/>
              </w:rPr>
              <w:t>97</w:t>
            </w:r>
            <w:r w:rsidRPr="001E000A">
              <w:rPr>
                <w:rFonts w:ascii="Angsana New" w:hAnsi="Angsana New" w:cs="Angsana New"/>
                <w:sz w:val="20"/>
                <w:szCs w:val="20"/>
                <w:cs/>
              </w:rPr>
              <w:t>.</w:t>
            </w:r>
            <w:r w:rsidRPr="001E000A">
              <w:rPr>
                <w:rFonts w:ascii="Angsana New" w:hAnsi="Angsana New" w:cs="Angsana New"/>
                <w:sz w:val="20"/>
                <w:szCs w:val="20"/>
              </w:rPr>
              <w:t>50</w:t>
            </w:r>
          </w:p>
        </w:tc>
        <w:tc>
          <w:tcPr>
            <w:tcW w:w="1294" w:type="dxa"/>
            <w:tcBorders>
              <w:bottom w:val="single" w:sz="4" w:space="0" w:color="auto"/>
            </w:tcBorders>
          </w:tcPr>
          <w:p w14:paraId="3620AF6F" w14:textId="77777777" w:rsidR="00645E2C" w:rsidRPr="001E000A" w:rsidRDefault="00645E2C">
            <w:pPr>
              <w:ind w:right="-16"/>
              <w:jc w:val="right"/>
              <w:rPr>
                <w:rFonts w:ascii="Angsana New" w:hAnsi="Angsana New" w:cs="Angsana New"/>
                <w:sz w:val="20"/>
                <w:szCs w:val="20"/>
              </w:rPr>
            </w:pPr>
            <w:r w:rsidRPr="001E000A">
              <w:rPr>
                <w:rFonts w:ascii="Angsana New" w:hAnsi="Angsana New" w:cs="Angsana New"/>
                <w:sz w:val="20"/>
                <w:szCs w:val="20"/>
              </w:rPr>
              <w:t>39</w:t>
            </w:r>
            <w:r w:rsidRPr="001E000A">
              <w:rPr>
                <w:rFonts w:ascii="Angsana New" w:hAnsi="Angsana New" w:cs="Angsana New"/>
                <w:sz w:val="20"/>
                <w:szCs w:val="20"/>
                <w:cs/>
              </w:rPr>
              <w:t>,</w:t>
            </w:r>
            <w:r w:rsidRPr="001E000A">
              <w:rPr>
                <w:rFonts w:ascii="Angsana New" w:hAnsi="Angsana New" w:cs="Angsana New"/>
                <w:sz w:val="20"/>
                <w:szCs w:val="20"/>
              </w:rPr>
              <w:t>000,010</w:t>
            </w:r>
            <w:r w:rsidRPr="001E000A">
              <w:rPr>
                <w:rFonts w:ascii="Angsana New" w:hAnsi="Angsana New" w:cs="Angsana New"/>
                <w:sz w:val="20"/>
                <w:szCs w:val="20"/>
                <w:cs/>
              </w:rPr>
              <w:t>.</w:t>
            </w:r>
            <w:r w:rsidRPr="001E000A">
              <w:rPr>
                <w:rFonts w:ascii="Angsana New" w:hAnsi="Angsana New" w:cs="Angsana New"/>
                <w:sz w:val="20"/>
                <w:szCs w:val="20"/>
              </w:rPr>
              <w:t>00</w:t>
            </w:r>
          </w:p>
        </w:tc>
        <w:tc>
          <w:tcPr>
            <w:tcW w:w="236" w:type="dxa"/>
          </w:tcPr>
          <w:p w14:paraId="1EF6F2D8" w14:textId="77777777" w:rsidR="00645E2C" w:rsidRPr="001E000A" w:rsidRDefault="00645E2C">
            <w:pPr>
              <w:ind w:right="197"/>
              <w:jc w:val="right"/>
              <w:rPr>
                <w:rFonts w:ascii="Angsana New" w:hAnsi="Angsana New" w:cs="Angsana New"/>
                <w:sz w:val="20"/>
                <w:szCs w:val="20"/>
                <w:highlight w:val="yellow"/>
                <w:cs/>
              </w:rPr>
            </w:pPr>
          </w:p>
        </w:tc>
        <w:tc>
          <w:tcPr>
            <w:tcW w:w="1204" w:type="dxa"/>
            <w:tcBorders>
              <w:bottom w:val="single" w:sz="4" w:space="0" w:color="auto"/>
            </w:tcBorders>
          </w:tcPr>
          <w:p w14:paraId="02CF00D2" w14:textId="77777777" w:rsidR="00645E2C" w:rsidRPr="001E000A" w:rsidRDefault="00645E2C">
            <w:pPr>
              <w:ind w:right="-28"/>
              <w:jc w:val="right"/>
              <w:rPr>
                <w:rFonts w:ascii="Angsana New" w:hAnsi="Angsana New" w:cs="Angsana New"/>
                <w:sz w:val="20"/>
                <w:szCs w:val="20"/>
                <w:highlight w:val="yellow"/>
                <w:cs/>
              </w:rPr>
            </w:pPr>
            <w:r w:rsidRPr="001E000A">
              <w:rPr>
                <w:rFonts w:ascii="Angsana New" w:hAnsi="Angsana New" w:cs="Angsana New"/>
                <w:sz w:val="20"/>
                <w:szCs w:val="20"/>
                <w:cs/>
              </w:rPr>
              <w:t>(35</w:t>
            </w:r>
            <w:r w:rsidRPr="001E000A">
              <w:rPr>
                <w:rFonts w:ascii="Angsana New" w:hAnsi="Angsana New" w:cs="Angsana New"/>
                <w:sz w:val="20"/>
                <w:szCs w:val="20"/>
              </w:rPr>
              <w:t>,</w:t>
            </w:r>
            <w:r w:rsidRPr="001E000A">
              <w:rPr>
                <w:rFonts w:ascii="Angsana New" w:hAnsi="Angsana New" w:cs="Angsana New"/>
                <w:sz w:val="20"/>
                <w:szCs w:val="20"/>
                <w:cs/>
              </w:rPr>
              <w:t>754</w:t>
            </w:r>
            <w:r w:rsidRPr="001E000A">
              <w:rPr>
                <w:rFonts w:ascii="Angsana New" w:hAnsi="Angsana New" w:cs="Angsana New"/>
                <w:sz w:val="20"/>
                <w:szCs w:val="20"/>
              </w:rPr>
              <w:t>,</w:t>
            </w:r>
            <w:r w:rsidRPr="001E000A">
              <w:rPr>
                <w:rFonts w:ascii="Angsana New" w:hAnsi="Angsana New" w:cs="Angsana New"/>
                <w:sz w:val="20"/>
                <w:szCs w:val="20"/>
                <w:cs/>
              </w:rPr>
              <w:t>781.84)</w:t>
            </w:r>
          </w:p>
        </w:tc>
        <w:tc>
          <w:tcPr>
            <w:tcW w:w="239" w:type="dxa"/>
          </w:tcPr>
          <w:p w14:paraId="5A5F1C2E" w14:textId="77777777" w:rsidR="00645E2C" w:rsidRPr="001E000A" w:rsidRDefault="00645E2C">
            <w:pPr>
              <w:ind w:right="197"/>
              <w:jc w:val="right"/>
              <w:rPr>
                <w:rFonts w:ascii="Angsana New" w:hAnsi="Angsana New" w:cs="Angsana New"/>
                <w:sz w:val="20"/>
                <w:szCs w:val="20"/>
                <w:highlight w:val="yellow"/>
              </w:rPr>
            </w:pPr>
          </w:p>
        </w:tc>
        <w:tc>
          <w:tcPr>
            <w:tcW w:w="1175" w:type="dxa"/>
            <w:tcBorders>
              <w:bottom w:val="single" w:sz="4" w:space="0" w:color="auto"/>
            </w:tcBorders>
          </w:tcPr>
          <w:p w14:paraId="0DC8EAC8" w14:textId="77777777" w:rsidR="00645E2C" w:rsidRPr="001E000A" w:rsidRDefault="00645E2C">
            <w:pPr>
              <w:jc w:val="right"/>
              <w:rPr>
                <w:rFonts w:ascii="Angsana New" w:hAnsi="Angsana New" w:cs="Angsana New"/>
                <w:sz w:val="20"/>
                <w:szCs w:val="20"/>
                <w:highlight w:val="yellow"/>
              </w:rPr>
            </w:pPr>
            <w:r w:rsidRPr="001E000A">
              <w:rPr>
                <w:rFonts w:ascii="Angsana New" w:hAnsi="Angsana New" w:cs="Angsana New"/>
                <w:sz w:val="20"/>
                <w:szCs w:val="20"/>
              </w:rPr>
              <w:t>3,245,228.16</w:t>
            </w:r>
          </w:p>
        </w:tc>
        <w:tc>
          <w:tcPr>
            <w:tcW w:w="236" w:type="dxa"/>
          </w:tcPr>
          <w:p w14:paraId="6FE3AB82" w14:textId="77777777" w:rsidR="00645E2C" w:rsidRPr="001E000A" w:rsidRDefault="00645E2C">
            <w:pPr>
              <w:ind w:right="197"/>
              <w:jc w:val="center"/>
              <w:rPr>
                <w:rFonts w:ascii="Angsana New" w:hAnsi="Angsana New" w:cs="Angsana New"/>
                <w:sz w:val="20"/>
                <w:szCs w:val="20"/>
                <w:highlight w:val="yellow"/>
              </w:rPr>
            </w:pPr>
          </w:p>
        </w:tc>
        <w:tc>
          <w:tcPr>
            <w:tcW w:w="1242" w:type="dxa"/>
            <w:tcBorders>
              <w:bottom w:val="single" w:sz="4" w:space="0" w:color="auto"/>
            </w:tcBorders>
          </w:tcPr>
          <w:p w14:paraId="0C37848E" w14:textId="77777777" w:rsidR="00645E2C" w:rsidRPr="001E000A" w:rsidRDefault="00645E2C">
            <w:pPr>
              <w:ind w:left="-79" w:right="-112"/>
              <w:jc w:val="center"/>
              <w:rPr>
                <w:rFonts w:ascii="Angsana New" w:hAnsi="Angsana New" w:cs="Angsana New"/>
                <w:sz w:val="20"/>
                <w:szCs w:val="20"/>
              </w:rPr>
            </w:pPr>
            <w:r w:rsidRPr="001E000A">
              <w:rPr>
                <w:rFonts w:ascii="Angsana New" w:hAnsi="Angsana New" w:cs="Angsana New"/>
                <w:sz w:val="20"/>
                <w:szCs w:val="20"/>
                <w:cs/>
              </w:rPr>
              <w:t>-</w:t>
            </w:r>
          </w:p>
        </w:tc>
      </w:tr>
      <w:tr w:rsidR="00645E2C" w:rsidRPr="001E000A" w14:paraId="61B5E80D" w14:textId="77777777">
        <w:tc>
          <w:tcPr>
            <w:tcW w:w="2366" w:type="dxa"/>
          </w:tcPr>
          <w:p w14:paraId="10441B0B" w14:textId="77777777" w:rsidR="00645E2C" w:rsidRPr="001E000A" w:rsidRDefault="00645E2C">
            <w:pPr>
              <w:jc w:val="center"/>
              <w:rPr>
                <w:rFonts w:ascii="Angsana New" w:hAnsi="Angsana New" w:cs="Angsana New"/>
                <w:sz w:val="20"/>
                <w:szCs w:val="20"/>
                <w:cs/>
              </w:rPr>
            </w:pPr>
            <w:r w:rsidRPr="001E000A">
              <w:rPr>
                <w:rFonts w:ascii="Angsana New" w:hAnsi="Angsana New" w:cs="Angsana New"/>
                <w:sz w:val="20"/>
                <w:szCs w:val="20"/>
                <w:cs/>
              </w:rPr>
              <w:t>รวม</w:t>
            </w:r>
          </w:p>
        </w:tc>
        <w:tc>
          <w:tcPr>
            <w:tcW w:w="1405" w:type="dxa"/>
          </w:tcPr>
          <w:p w14:paraId="1FCE1E6F" w14:textId="77777777" w:rsidR="00645E2C" w:rsidRPr="001E000A" w:rsidRDefault="00645E2C">
            <w:pPr>
              <w:ind w:right="-43"/>
              <w:jc w:val="center"/>
              <w:rPr>
                <w:rFonts w:ascii="Angsana New" w:hAnsi="Angsana New" w:cs="Angsana New"/>
                <w:sz w:val="20"/>
                <w:szCs w:val="20"/>
              </w:rPr>
            </w:pPr>
          </w:p>
        </w:tc>
        <w:tc>
          <w:tcPr>
            <w:tcW w:w="674" w:type="dxa"/>
          </w:tcPr>
          <w:p w14:paraId="41724CF5" w14:textId="77777777" w:rsidR="00645E2C" w:rsidRPr="001E000A" w:rsidRDefault="00645E2C">
            <w:pPr>
              <w:jc w:val="right"/>
              <w:rPr>
                <w:rFonts w:ascii="Angsana New" w:hAnsi="Angsana New" w:cs="Angsana New"/>
                <w:sz w:val="20"/>
                <w:szCs w:val="20"/>
              </w:rPr>
            </w:pPr>
          </w:p>
        </w:tc>
        <w:tc>
          <w:tcPr>
            <w:tcW w:w="1294" w:type="dxa"/>
            <w:tcBorders>
              <w:top w:val="single" w:sz="4" w:space="0" w:color="auto"/>
              <w:bottom w:val="double" w:sz="4" w:space="0" w:color="auto"/>
            </w:tcBorders>
          </w:tcPr>
          <w:p w14:paraId="58FF3B87" w14:textId="77777777" w:rsidR="00645E2C" w:rsidRPr="001E000A" w:rsidRDefault="00645E2C">
            <w:pPr>
              <w:ind w:right="-16"/>
              <w:jc w:val="right"/>
              <w:rPr>
                <w:rFonts w:ascii="Angsana New" w:hAnsi="Angsana New" w:cs="Angsana New"/>
                <w:sz w:val="20"/>
                <w:szCs w:val="20"/>
              </w:rPr>
            </w:pPr>
            <w:r w:rsidRPr="001E000A">
              <w:rPr>
                <w:rFonts w:ascii="Angsana New" w:hAnsi="Angsana New" w:cs="Angsana New"/>
                <w:sz w:val="20"/>
                <w:szCs w:val="20"/>
              </w:rPr>
              <w:t>1,614,391,660.00</w:t>
            </w:r>
          </w:p>
        </w:tc>
        <w:tc>
          <w:tcPr>
            <w:tcW w:w="236" w:type="dxa"/>
          </w:tcPr>
          <w:p w14:paraId="529B92CB" w14:textId="77777777" w:rsidR="00645E2C" w:rsidRPr="001E000A" w:rsidRDefault="00645E2C">
            <w:pPr>
              <w:ind w:right="197"/>
              <w:jc w:val="right"/>
              <w:rPr>
                <w:rFonts w:ascii="Angsana New" w:hAnsi="Angsana New" w:cs="Angsana New"/>
                <w:sz w:val="20"/>
                <w:szCs w:val="20"/>
                <w:highlight w:val="yellow"/>
                <w:cs/>
              </w:rPr>
            </w:pPr>
          </w:p>
        </w:tc>
        <w:tc>
          <w:tcPr>
            <w:tcW w:w="1204" w:type="dxa"/>
            <w:tcBorders>
              <w:top w:val="single" w:sz="4" w:space="0" w:color="auto"/>
              <w:bottom w:val="double" w:sz="4" w:space="0" w:color="auto"/>
            </w:tcBorders>
          </w:tcPr>
          <w:p w14:paraId="355B4D0A" w14:textId="77777777" w:rsidR="00645E2C" w:rsidRPr="001E000A" w:rsidRDefault="00645E2C">
            <w:pPr>
              <w:ind w:left="-74" w:right="-28"/>
              <w:jc w:val="right"/>
              <w:rPr>
                <w:rFonts w:ascii="Angsana New" w:hAnsi="Angsana New" w:cs="Angsana New"/>
                <w:sz w:val="20"/>
                <w:szCs w:val="20"/>
                <w:highlight w:val="yellow"/>
                <w:cs/>
              </w:rPr>
            </w:pPr>
            <w:r w:rsidRPr="001E000A">
              <w:rPr>
                <w:rFonts w:ascii="Angsana New" w:hAnsi="Angsana New" w:cs="Angsana New"/>
                <w:sz w:val="20"/>
                <w:szCs w:val="20"/>
                <w:cs/>
              </w:rPr>
              <w:t>(312</w:t>
            </w:r>
            <w:r w:rsidRPr="001E000A">
              <w:rPr>
                <w:rFonts w:ascii="Angsana New" w:hAnsi="Angsana New" w:cs="Angsana New"/>
                <w:sz w:val="20"/>
                <w:szCs w:val="20"/>
              </w:rPr>
              <w:t>,</w:t>
            </w:r>
            <w:r w:rsidRPr="001E000A">
              <w:rPr>
                <w:rFonts w:ascii="Angsana New" w:hAnsi="Angsana New" w:cs="Angsana New"/>
                <w:sz w:val="20"/>
                <w:szCs w:val="20"/>
                <w:cs/>
              </w:rPr>
              <w:t>472</w:t>
            </w:r>
            <w:r w:rsidRPr="001E000A">
              <w:rPr>
                <w:rFonts w:ascii="Angsana New" w:hAnsi="Angsana New" w:cs="Angsana New"/>
                <w:sz w:val="20"/>
                <w:szCs w:val="20"/>
              </w:rPr>
              <w:t>,</w:t>
            </w:r>
            <w:r w:rsidRPr="001E000A">
              <w:rPr>
                <w:rFonts w:ascii="Angsana New" w:hAnsi="Angsana New" w:cs="Angsana New"/>
                <w:sz w:val="20"/>
                <w:szCs w:val="20"/>
                <w:cs/>
              </w:rPr>
              <w:t>951.80)</w:t>
            </w:r>
          </w:p>
        </w:tc>
        <w:tc>
          <w:tcPr>
            <w:tcW w:w="239" w:type="dxa"/>
          </w:tcPr>
          <w:p w14:paraId="0AA74391" w14:textId="77777777" w:rsidR="00645E2C" w:rsidRPr="001E000A" w:rsidRDefault="00645E2C">
            <w:pPr>
              <w:ind w:right="197"/>
              <w:jc w:val="right"/>
              <w:rPr>
                <w:rFonts w:ascii="Angsana New" w:hAnsi="Angsana New" w:cs="Angsana New"/>
                <w:sz w:val="20"/>
                <w:szCs w:val="20"/>
                <w:highlight w:val="yellow"/>
              </w:rPr>
            </w:pPr>
          </w:p>
        </w:tc>
        <w:tc>
          <w:tcPr>
            <w:tcW w:w="1175" w:type="dxa"/>
            <w:tcBorders>
              <w:top w:val="single" w:sz="4" w:space="0" w:color="auto"/>
              <w:bottom w:val="double" w:sz="4" w:space="0" w:color="auto"/>
            </w:tcBorders>
          </w:tcPr>
          <w:p w14:paraId="4DD7B75D" w14:textId="77777777" w:rsidR="00645E2C" w:rsidRPr="001E000A" w:rsidRDefault="00645E2C">
            <w:pPr>
              <w:ind w:left="-77"/>
              <w:jc w:val="right"/>
              <w:rPr>
                <w:rFonts w:ascii="Angsana New" w:hAnsi="Angsana New" w:cs="Angsana New"/>
                <w:sz w:val="20"/>
                <w:szCs w:val="20"/>
                <w:highlight w:val="yellow"/>
              </w:rPr>
            </w:pPr>
            <w:r w:rsidRPr="001E000A">
              <w:rPr>
                <w:rFonts w:ascii="Angsana New" w:hAnsi="Angsana New" w:cs="Angsana New"/>
                <w:sz w:val="20"/>
                <w:szCs w:val="20"/>
              </w:rPr>
              <w:t>1,301,918,708.20</w:t>
            </w:r>
          </w:p>
        </w:tc>
        <w:tc>
          <w:tcPr>
            <w:tcW w:w="236" w:type="dxa"/>
          </w:tcPr>
          <w:p w14:paraId="67A252A2" w14:textId="77777777" w:rsidR="00645E2C" w:rsidRPr="001E000A" w:rsidRDefault="00645E2C">
            <w:pPr>
              <w:ind w:right="197"/>
              <w:jc w:val="center"/>
              <w:rPr>
                <w:rFonts w:ascii="Angsana New" w:hAnsi="Angsana New" w:cs="Angsana New"/>
                <w:sz w:val="20"/>
                <w:szCs w:val="20"/>
                <w:highlight w:val="yellow"/>
              </w:rPr>
            </w:pPr>
          </w:p>
        </w:tc>
        <w:tc>
          <w:tcPr>
            <w:tcW w:w="1242" w:type="dxa"/>
            <w:tcBorders>
              <w:top w:val="single" w:sz="4" w:space="0" w:color="auto"/>
              <w:bottom w:val="double" w:sz="4" w:space="0" w:color="auto"/>
            </w:tcBorders>
          </w:tcPr>
          <w:p w14:paraId="5949079D" w14:textId="77777777" w:rsidR="00645E2C" w:rsidRPr="001E000A" w:rsidRDefault="00645E2C">
            <w:pPr>
              <w:jc w:val="right"/>
              <w:rPr>
                <w:rFonts w:ascii="Angsana New" w:hAnsi="Angsana New" w:cs="Angsana New"/>
                <w:sz w:val="20"/>
                <w:szCs w:val="20"/>
              </w:rPr>
            </w:pPr>
            <w:r w:rsidRPr="001E000A">
              <w:rPr>
                <w:rFonts w:ascii="Angsana New" w:hAnsi="Angsana New" w:cs="Angsana New"/>
                <w:sz w:val="20"/>
                <w:szCs w:val="20"/>
                <w:cs/>
              </w:rPr>
              <w:t>37</w:t>
            </w:r>
            <w:r w:rsidRPr="001E000A">
              <w:rPr>
                <w:rFonts w:ascii="Angsana New" w:hAnsi="Angsana New" w:cs="Angsana New"/>
                <w:sz w:val="20"/>
                <w:szCs w:val="20"/>
              </w:rPr>
              <w:t>,</w:t>
            </w:r>
            <w:r w:rsidRPr="001E000A">
              <w:rPr>
                <w:rFonts w:ascii="Angsana New" w:hAnsi="Angsana New" w:cs="Angsana New"/>
                <w:sz w:val="20"/>
                <w:szCs w:val="20"/>
                <w:cs/>
              </w:rPr>
              <w:t>249</w:t>
            </w:r>
            <w:r w:rsidRPr="001E000A">
              <w:rPr>
                <w:rFonts w:ascii="Angsana New" w:hAnsi="Angsana New" w:cs="Angsana New"/>
                <w:sz w:val="20"/>
                <w:szCs w:val="20"/>
              </w:rPr>
              <w:t>,</w:t>
            </w:r>
            <w:r w:rsidRPr="001E000A">
              <w:rPr>
                <w:rFonts w:ascii="Angsana New" w:hAnsi="Angsana New" w:cs="Angsana New"/>
                <w:sz w:val="20"/>
                <w:szCs w:val="20"/>
                <w:cs/>
              </w:rPr>
              <w:t>650.00</w:t>
            </w:r>
          </w:p>
        </w:tc>
      </w:tr>
    </w:tbl>
    <w:p w14:paraId="31C22929" w14:textId="77777777" w:rsidR="0080283E" w:rsidRPr="00DE7E46" w:rsidRDefault="0080283E" w:rsidP="00645E2C">
      <w:pPr>
        <w:pStyle w:val="BodyTextIndent"/>
        <w:tabs>
          <w:tab w:val="left" w:pos="-5103"/>
        </w:tabs>
        <w:ind w:left="0" w:firstLine="0"/>
        <w:jc w:val="thaiDistribute"/>
        <w:rPr>
          <w:rFonts w:hAnsi="Angsana New"/>
          <w:spacing w:val="2"/>
          <w:sz w:val="16"/>
          <w:szCs w:val="16"/>
        </w:rPr>
      </w:pPr>
    </w:p>
    <w:p w14:paraId="1B2EDB89" w14:textId="77777777" w:rsidR="00B31D33" w:rsidRPr="000A6877" w:rsidRDefault="00B31D33" w:rsidP="00B31D33">
      <w:pPr>
        <w:ind w:left="426" w:firstLine="850"/>
        <w:jc w:val="thaiDistribute"/>
        <w:rPr>
          <w:rFonts w:ascii="Angsana New" w:hAnsi="Angsana New" w:cs="Angsana New"/>
          <w:sz w:val="30"/>
          <w:szCs w:val="30"/>
          <w:cs/>
        </w:rPr>
      </w:pPr>
      <w:r w:rsidRPr="000A6877">
        <w:rPr>
          <w:rFonts w:ascii="Angsana New" w:hAnsi="Angsana New" w:cs="Angsana New"/>
          <w:sz w:val="30"/>
          <w:szCs w:val="30"/>
          <w:cs/>
        </w:rPr>
        <w:t>รายการเคลื่อนไหวของ</w:t>
      </w:r>
      <w:r w:rsidRPr="000A6877">
        <w:rPr>
          <w:rFonts w:ascii="Angsana New" w:hAnsi="Angsana New" w:cs="Angsana New" w:hint="cs"/>
          <w:sz w:val="30"/>
          <w:szCs w:val="30"/>
          <w:cs/>
        </w:rPr>
        <w:t>ค่าเผื่อการด้อยค่า - เงินลงทุนในบริษัทย่อย</w:t>
      </w:r>
      <w:r w:rsidRPr="000A6877">
        <w:rPr>
          <w:rFonts w:ascii="Angsana New" w:hAnsi="Angsana New" w:cs="Angsana New"/>
          <w:sz w:val="30"/>
          <w:szCs w:val="30"/>
          <w:cs/>
        </w:rPr>
        <w:t>สำหรับ</w:t>
      </w:r>
      <w:r w:rsidRPr="000A6877">
        <w:rPr>
          <w:rFonts w:ascii="Angsana New" w:hAnsi="Angsana New" w:cs="Angsana New" w:hint="cs"/>
          <w:sz w:val="30"/>
          <w:szCs w:val="30"/>
          <w:cs/>
        </w:rPr>
        <w:t>ปี</w:t>
      </w:r>
      <w:r w:rsidRPr="000A6877">
        <w:rPr>
          <w:rFonts w:ascii="Angsana New" w:hAnsi="Angsana New" w:cs="Angsana New"/>
          <w:sz w:val="30"/>
          <w:szCs w:val="30"/>
          <w:cs/>
        </w:rPr>
        <w:t xml:space="preserve">สิ้นสุดวันที่ </w:t>
      </w:r>
      <w:r w:rsidRPr="000A6877">
        <w:rPr>
          <w:rFonts w:ascii="Angsana New" w:hAnsi="Angsana New" w:cs="Angsana New"/>
          <w:sz w:val="30"/>
          <w:szCs w:val="30"/>
        </w:rPr>
        <w:t>31</w:t>
      </w:r>
      <w:r w:rsidRPr="000A6877">
        <w:rPr>
          <w:rFonts w:ascii="Angsana New" w:hAnsi="Angsana New" w:cs="Angsana New" w:hint="cs"/>
          <w:sz w:val="30"/>
          <w:szCs w:val="30"/>
          <w:cs/>
        </w:rPr>
        <w:t xml:space="preserve"> ธันวาคม </w:t>
      </w:r>
      <w:r w:rsidRPr="000A6877">
        <w:rPr>
          <w:rFonts w:ascii="Angsana New" w:hAnsi="Angsana New" w:cs="Angsana New"/>
          <w:sz w:val="30"/>
          <w:szCs w:val="30"/>
        </w:rPr>
        <w:t>256</w:t>
      </w:r>
      <w:r>
        <w:rPr>
          <w:rFonts w:ascii="Angsana New" w:hAnsi="Angsana New" w:cs="Angsana New"/>
          <w:sz w:val="30"/>
          <w:szCs w:val="30"/>
        </w:rPr>
        <w:t>8</w:t>
      </w:r>
      <w:r w:rsidRPr="000A6877">
        <w:rPr>
          <w:rFonts w:ascii="Angsana New" w:hAnsi="Angsana New" w:cs="Angsana New" w:hint="cs"/>
          <w:sz w:val="30"/>
          <w:szCs w:val="30"/>
          <w:cs/>
        </w:rPr>
        <w:t xml:space="preserve"> และ </w:t>
      </w:r>
      <w:r w:rsidRPr="000A6877">
        <w:rPr>
          <w:rFonts w:ascii="Angsana New" w:hAnsi="Angsana New" w:cs="Angsana New"/>
          <w:sz w:val="30"/>
          <w:szCs w:val="30"/>
        </w:rPr>
        <w:t>256</w:t>
      </w:r>
      <w:r>
        <w:rPr>
          <w:rFonts w:ascii="Angsana New" w:hAnsi="Angsana New" w:cs="Angsana New"/>
          <w:sz w:val="30"/>
          <w:szCs w:val="30"/>
        </w:rPr>
        <w:t>7</w:t>
      </w:r>
      <w:r w:rsidRPr="000A6877">
        <w:rPr>
          <w:rFonts w:ascii="Angsana New" w:hAnsi="Angsana New" w:cs="Angsana New" w:hint="cs"/>
          <w:sz w:val="30"/>
          <w:szCs w:val="30"/>
          <w:cs/>
        </w:rPr>
        <w:t xml:space="preserve"> มีดังนี้</w:t>
      </w:r>
    </w:p>
    <w:tbl>
      <w:tblPr>
        <w:tblW w:w="9090" w:type="dxa"/>
        <w:tblInd w:w="450" w:type="dxa"/>
        <w:tblLayout w:type="fixed"/>
        <w:tblCellMar>
          <w:left w:w="0" w:type="dxa"/>
          <w:right w:w="0" w:type="dxa"/>
        </w:tblCellMar>
        <w:tblLook w:val="0000" w:firstRow="0" w:lastRow="0" w:firstColumn="0" w:lastColumn="0" w:noHBand="0" w:noVBand="0"/>
      </w:tblPr>
      <w:tblGrid>
        <w:gridCol w:w="2790"/>
        <w:gridCol w:w="1350"/>
        <w:gridCol w:w="25"/>
        <w:gridCol w:w="965"/>
        <w:gridCol w:w="90"/>
        <w:gridCol w:w="1890"/>
        <w:gridCol w:w="90"/>
        <w:gridCol w:w="1890"/>
      </w:tblGrid>
      <w:tr w:rsidR="00B31D33" w:rsidRPr="00AE2BCA" w14:paraId="69158C40" w14:textId="77777777">
        <w:trPr>
          <w:trHeight w:val="404"/>
        </w:trPr>
        <w:tc>
          <w:tcPr>
            <w:tcW w:w="2790" w:type="dxa"/>
          </w:tcPr>
          <w:p w14:paraId="6FA8C5D2" w14:textId="77777777" w:rsidR="00B31D33" w:rsidRPr="00AE2BCA" w:rsidRDefault="00B31D33">
            <w:pPr>
              <w:rPr>
                <w:rFonts w:ascii="Angsana New" w:hAnsi="Angsana New" w:cs="Angsana New"/>
                <w:snapToGrid w:val="0"/>
                <w:color w:val="000000"/>
                <w:sz w:val="30"/>
                <w:szCs w:val="30"/>
                <w:cs/>
                <w:lang w:eastAsia="th-TH"/>
              </w:rPr>
            </w:pPr>
          </w:p>
        </w:tc>
        <w:tc>
          <w:tcPr>
            <w:tcW w:w="2340" w:type="dxa"/>
            <w:gridSpan w:val="3"/>
          </w:tcPr>
          <w:p w14:paraId="38BA0C31" w14:textId="77777777" w:rsidR="00B31D33" w:rsidRPr="00AE2BCA" w:rsidRDefault="00B31D33">
            <w:pPr>
              <w:jc w:val="center"/>
              <w:rPr>
                <w:rFonts w:ascii="Angsana New" w:hAnsi="Angsana New" w:cs="Angsana New"/>
                <w:snapToGrid w:val="0"/>
                <w:color w:val="000000"/>
                <w:sz w:val="30"/>
                <w:szCs w:val="30"/>
                <w:cs/>
                <w:lang w:eastAsia="th-TH"/>
              </w:rPr>
            </w:pPr>
          </w:p>
        </w:tc>
        <w:tc>
          <w:tcPr>
            <w:tcW w:w="90" w:type="dxa"/>
          </w:tcPr>
          <w:p w14:paraId="547273DD" w14:textId="77777777" w:rsidR="00B31D33" w:rsidRPr="00AE2BCA" w:rsidRDefault="00B31D33">
            <w:pPr>
              <w:jc w:val="center"/>
              <w:rPr>
                <w:rFonts w:ascii="Angsana New" w:hAnsi="Angsana New" w:cs="Angsana New"/>
                <w:snapToGrid w:val="0"/>
                <w:color w:val="000000"/>
                <w:sz w:val="30"/>
                <w:szCs w:val="30"/>
                <w:cs/>
                <w:lang w:eastAsia="th-TH"/>
              </w:rPr>
            </w:pPr>
          </w:p>
        </w:tc>
        <w:tc>
          <w:tcPr>
            <w:tcW w:w="3870" w:type="dxa"/>
            <w:gridSpan w:val="3"/>
          </w:tcPr>
          <w:p w14:paraId="45D3CABD" w14:textId="77777777" w:rsidR="00B31D33" w:rsidRPr="00AE2BCA" w:rsidRDefault="00B31D33">
            <w:pPr>
              <w:ind w:right="92"/>
              <w:jc w:val="right"/>
              <w:rPr>
                <w:rFonts w:ascii="Angsana New" w:hAnsi="Angsana New" w:cs="Angsana New"/>
                <w:snapToGrid w:val="0"/>
                <w:color w:val="000000"/>
                <w:sz w:val="30"/>
                <w:szCs w:val="30"/>
                <w:cs/>
                <w:lang w:eastAsia="th-TH"/>
              </w:rPr>
            </w:pPr>
            <w:r w:rsidRPr="00AE2BCA">
              <w:rPr>
                <w:rFonts w:ascii="Angsana New" w:hAnsi="Angsana New" w:cs="Angsana New"/>
                <w:snapToGrid w:val="0"/>
                <w:color w:val="000000"/>
                <w:sz w:val="30"/>
                <w:szCs w:val="30"/>
                <w:lang w:eastAsia="th-TH"/>
              </w:rPr>
              <w:t xml:space="preserve">                                   </w:t>
            </w:r>
            <w:r w:rsidRPr="00AE2BCA">
              <w:rPr>
                <w:rFonts w:ascii="Angsana New" w:hAnsi="Angsana New" w:cs="Angsana New"/>
                <w:snapToGrid w:val="0"/>
                <w:color w:val="000000"/>
                <w:sz w:val="30"/>
                <w:szCs w:val="30"/>
                <w:cs/>
                <w:lang w:eastAsia="th-TH"/>
              </w:rPr>
              <w:t xml:space="preserve">(หน่วย </w:t>
            </w:r>
            <w:r w:rsidRPr="00AE2BCA">
              <w:rPr>
                <w:rFonts w:ascii="Angsana New" w:hAnsi="Angsana New" w:cs="Angsana New"/>
                <w:snapToGrid w:val="0"/>
                <w:color w:val="000000"/>
                <w:sz w:val="30"/>
                <w:szCs w:val="30"/>
                <w:lang w:eastAsia="th-TH"/>
              </w:rPr>
              <w:t xml:space="preserve">: </w:t>
            </w:r>
            <w:r w:rsidRPr="00AE2BCA">
              <w:rPr>
                <w:rFonts w:ascii="Angsana New" w:hAnsi="Angsana New" w:cs="Angsana New"/>
                <w:snapToGrid w:val="0"/>
                <w:color w:val="000000"/>
                <w:sz w:val="30"/>
                <w:szCs w:val="30"/>
                <w:cs/>
                <w:lang w:eastAsia="th-TH"/>
              </w:rPr>
              <w:t>บาท)</w:t>
            </w:r>
          </w:p>
        </w:tc>
      </w:tr>
      <w:tr w:rsidR="00B31D33" w:rsidRPr="00AE2BCA" w14:paraId="48417434" w14:textId="77777777">
        <w:trPr>
          <w:trHeight w:val="393"/>
        </w:trPr>
        <w:tc>
          <w:tcPr>
            <w:tcW w:w="2790" w:type="dxa"/>
          </w:tcPr>
          <w:p w14:paraId="7AB25A0C" w14:textId="77777777" w:rsidR="00B31D33" w:rsidRPr="00AE2BCA" w:rsidRDefault="00B31D33">
            <w:pPr>
              <w:rPr>
                <w:rFonts w:ascii="Angsana New" w:hAnsi="Angsana New" w:cs="Angsana New"/>
                <w:snapToGrid w:val="0"/>
                <w:color w:val="000000"/>
                <w:sz w:val="30"/>
                <w:szCs w:val="30"/>
                <w:cs/>
                <w:lang w:eastAsia="th-TH"/>
              </w:rPr>
            </w:pPr>
          </w:p>
        </w:tc>
        <w:tc>
          <w:tcPr>
            <w:tcW w:w="2340" w:type="dxa"/>
            <w:gridSpan w:val="3"/>
          </w:tcPr>
          <w:p w14:paraId="273586A8" w14:textId="77777777" w:rsidR="00B31D33" w:rsidRPr="00AE2BCA" w:rsidRDefault="00B31D33">
            <w:pPr>
              <w:jc w:val="center"/>
              <w:rPr>
                <w:rFonts w:ascii="Angsana New" w:hAnsi="Angsana New" w:cs="Angsana New"/>
                <w:snapToGrid w:val="0"/>
                <w:color w:val="000000"/>
                <w:sz w:val="30"/>
                <w:szCs w:val="30"/>
                <w:lang w:eastAsia="th-TH"/>
              </w:rPr>
            </w:pPr>
          </w:p>
        </w:tc>
        <w:tc>
          <w:tcPr>
            <w:tcW w:w="90" w:type="dxa"/>
          </w:tcPr>
          <w:p w14:paraId="4B7B9E17" w14:textId="77777777" w:rsidR="00B31D33" w:rsidRPr="00AE2BCA" w:rsidRDefault="00B31D33">
            <w:pPr>
              <w:jc w:val="center"/>
              <w:rPr>
                <w:rFonts w:ascii="Angsana New" w:hAnsi="Angsana New" w:cs="Angsana New"/>
                <w:snapToGrid w:val="0"/>
                <w:color w:val="000000"/>
                <w:sz w:val="30"/>
                <w:szCs w:val="30"/>
                <w:cs/>
                <w:lang w:eastAsia="th-TH"/>
              </w:rPr>
            </w:pPr>
          </w:p>
        </w:tc>
        <w:tc>
          <w:tcPr>
            <w:tcW w:w="3870" w:type="dxa"/>
            <w:gridSpan w:val="3"/>
          </w:tcPr>
          <w:p w14:paraId="606CC7FF" w14:textId="77777777" w:rsidR="00B31D33" w:rsidRPr="00AE2BCA" w:rsidRDefault="00B31D33">
            <w:pPr>
              <w:jc w:val="center"/>
              <w:rPr>
                <w:rFonts w:ascii="Angsana New" w:hAnsi="Angsana New" w:cs="Angsana New"/>
                <w:snapToGrid w:val="0"/>
                <w:color w:val="000000"/>
                <w:sz w:val="30"/>
                <w:szCs w:val="30"/>
                <w:cs/>
                <w:lang w:eastAsia="th-TH"/>
              </w:rPr>
            </w:pPr>
            <w:r w:rsidRPr="00AE2BCA">
              <w:rPr>
                <w:rFonts w:ascii="Angsana New" w:hAnsi="Angsana New" w:cs="Angsana New"/>
                <w:snapToGrid w:val="0"/>
                <w:color w:val="000000"/>
                <w:sz w:val="30"/>
                <w:szCs w:val="30"/>
                <w:cs/>
                <w:lang w:eastAsia="th-TH"/>
              </w:rPr>
              <w:t>งบการเงินเฉพาะกิจการ</w:t>
            </w:r>
          </w:p>
        </w:tc>
      </w:tr>
      <w:tr w:rsidR="00B31D33" w:rsidRPr="00AE2BCA" w14:paraId="3BC97C13" w14:textId="77777777">
        <w:trPr>
          <w:trHeight w:val="404"/>
        </w:trPr>
        <w:tc>
          <w:tcPr>
            <w:tcW w:w="2790" w:type="dxa"/>
          </w:tcPr>
          <w:p w14:paraId="1213BE51" w14:textId="77777777" w:rsidR="00B31D33" w:rsidRPr="00AE2BCA" w:rsidRDefault="00B31D33">
            <w:pPr>
              <w:rPr>
                <w:rFonts w:ascii="Angsana New" w:hAnsi="Angsana New" w:cs="Angsana New"/>
                <w:snapToGrid w:val="0"/>
                <w:color w:val="000000"/>
                <w:sz w:val="30"/>
                <w:szCs w:val="30"/>
                <w:cs/>
                <w:lang w:eastAsia="th-TH"/>
              </w:rPr>
            </w:pPr>
          </w:p>
        </w:tc>
        <w:tc>
          <w:tcPr>
            <w:tcW w:w="2340" w:type="dxa"/>
            <w:gridSpan w:val="3"/>
          </w:tcPr>
          <w:p w14:paraId="1A78F196" w14:textId="77777777" w:rsidR="00B31D33" w:rsidRPr="00AE2BCA" w:rsidRDefault="00B31D33">
            <w:pPr>
              <w:jc w:val="center"/>
              <w:rPr>
                <w:rFonts w:ascii="Angsana New" w:hAnsi="Angsana New" w:cs="Angsana New"/>
                <w:snapToGrid w:val="0"/>
                <w:color w:val="000000"/>
                <w:sz w:val="30"/>
                <w:szCs w:val="30"/>
                <w:lang w:eastAsia="th-TH"/>
              </w:rPr>
            </w:pPr>
          </w:p>
        </w:tc>
        <w:tc>
          <w:tcPr>
            <w:tcW w:w="90" w:type="dxa"/>
          </w:tcPr>
          <w:p w14:paraId="2CD8B7E6" w14:textId="77777777" w:rsidR="00B31D33" w:rsidRPr="00AE2BCA" w:rsidRDefault="00B31D33">
            <w:pPr>
              <w:jc w:val="center"/>
              <w:rPr>
                <w:rFonts w:ascii="Angsana New" w:hAnsi="Angsana New" w:cs="Angsana New"/>
                <w:snapToGrid w:val="0"/>
                <w:color w:val="000000"/>
                <w:sz w:val="30"/>
                <w:szCs w:val="30"/>
                <w:lang w:eastAsia="th-TH"/>
              </w:rPr>
            </w:pPr>
          </w:p>
        </w:tc>
        <w:tc>
          <w:tcPr>
            <w:tcW w:w="3870" w:type="dxa"/>
            <w:gridSpan w:val="3"/>
          </w:tcPr>
          <w:p w14:paraId="1113B312" w14:textId="77777777" w:rsidR="00B31D33" w:rsidRPr="00AE2BCA" w:rsidRDefault="00B31D33">
            <w:pPr>
              <w:jc w:val="center"/>
              <w:rPr>
                <w:rFonts w:ascii="Angsana New" w:hAnsi="Angsana New" w:cs="Angsana New"/>
                <w:snapToGrid w:val="0"/>
                <w:color w:val="000000"/>
                <w:sz w:val="30"/>
                <w:szCs w:val="30"/>
                <w:lang w:eastAsia="th-TH"/>
              </w:rPr>
            </w:pPr>
            <w:r w:rsidRPr="00AE2BCA">
              <w:rPr>
                <w:rFonts w:ascii="Angsana New" w:hAnsi="Angsana New" w:cs="Angsana New"/>
                <w:snapToGrid w:val="0"/>
                <w:color w:val="000000"/>
                <w:sz w:val="30"/>
                <w:szCs w:val="30"/>
                <w:cs/>
                <w:lang w:eastAsia="th-TH"/>
              </w:rPr>
              <w:t xml:space="preserve">ณ วันที่ </w:t>
            </w:r>
            <w:r w:rsidRPr="00AE2BCA">
              <w:rPr>
                <w:rFonts w:ascii="Angsana New" w:hAnsi="Angsana New" w:cs="Angsana New"/>
                <w:snapToGrid w:val="0"/>
                <w:color w:val="000000"/>
                <w:sz w:val="30"/>
                <w:szCs w:val="30"/>
                <w:lang w:eastAsia="th-TH"/>
              </w:rPr>
              <w:t xml:space="preserve">31 </w:t>
            </w:r>
            <w:r w:rsidRPr="00AE2BCA">
              <w:rPr>
                <w:rFonts w:ascii="Angsana New" w:hAnsi="Angsana New" w:cs="Angsana New"/>
                <w:snapToGrid w:val="0"/>
                <w:color w:val="000000"/>
                <w:sz w:val="30"/>
                <w:szCs w:val="30"/>
                <w:cs/>
                <w:lang w:eastAsia="th-TH"/>
              </w:rPr>
              <w:t xml:space="preserve">ธันวาคม </w:t>
            </w:r>
          </w:p>
        </w:tc>
      </w:tr>
      <w:tr w:rsidR="00B31D33" w:rsidRPr="00AE2BCA" w14:paraId="44F9959D" w14:textId="77777777">
        <w:trPr>
          <w:trHeight w:val="393"/>
        </w:trPr>
        <w:tc>
          <w:tcPr>
            <w:tcW w:w="2790" w:type="dxa"/>
          </w:tcPr>
          <w:p w14:paraId="3BA9CA22" w14:textId="77777777" w:rsidR="00B31D33" w:rsidRPr="00AE2BCA" w:rsidRDefault="00B31D33">
            <w:pPr>
              <w:rPr>
                <w:rFonts w:ascii="Angsana New" w:hAnsi="Angsana New" w:cs="Angsana New"/>
                <w:snapToGrid w:val="0"/>
                <w:color w:val="000000"/>
                <w:sz w:val="30"/>
                <w:szCs w:val="30"/>
                <w:cs/>
                <w:lang w:eastAsia="th-TH"/>
              </w:rPr>
            </w:pPr>
          </w:p>
        </w:tc>
        <w:tc>
          <w:tcPr>
            <w:tcW w:w="1350" w:type="dxa"/>
          </w:tcPr>
          <w:p w14:paraId="7BBC3D09" w14:textId="77777777" w:rsidR="00B31D33" w:rsidRPr="00AE2BCA" w:rsidRDefault="00B31D33">
            <w:pPr>
              <w:jc w:val="center"/>
              <w:rPr>
                <w:rFonts w:ascii="Angsana New" w:hAnsi="Angsana New" w:cs="Angsana New"/>
                <w:snapToGrid w:val="0"/>
                <w:color w:val="000000"/>
                <w:sz w:val="30"/>
                <w:szCs w:val="30"/>
                <w:u w:val="single"/>
                <w:lang w:eastAsia="th-TH"/>
              </w:rPr>
            </w:pPr>
          </w:p>
        </w:tc>
        <w:tc>
          <w:tcPr>
            <w:tcW w:w="25" w:type="dxa"/>
          </w:tcPr>
          <w:p w14:paraId="7F7E756E" w14:textId="77777777" w:rsidR="00B31D33" w:rsidRPr="00AE2BCA" w:rsidRDefault="00B31D33">
            <w:pPr>
              <w:jc w:val="center"/>
              <w:rPr>
                <w:rFonts w:ascii="Angsana New" w:hAnsi="Angsana New" w:cs="Angsana New"/>
                <w:snapToGrid w:val="0"/>
                <w:color w:val="000000"/>
                <w:sz w:val="30"/>
                <w:szCs w:val="30"/>
                <w:lang w:eastAsia="th-TH"/>
              </w:rPr>
            </w:pPr>
          </w:p>
        </w:tc>
        <w:tc>
          <w:tcPr>
            <w:tcW w:w="965" w:type="dxa"/>
          </w:tcPr>
          <w:p w14:paraId="316C0435" w14:textId="77777777" w:rsidR="00B31D33" w:rsidRPr="00AE2BCA" w:rsidRDefault="00B31D33">
            <w:pPr>
              <w:jc w:val="center"/>
              <w:rPr>
                <w:rFonts w:ascii="Angsana New" w:hAnsi="Angsana New" w:cs="Angsana New"/>
                <w:snapToGrid w:val="0"/>
                <w:color w:val="000000"/>
                <w:sz w:val="30"/>
                <w:szCs w:val="30"/>
                <w:u w:val="single"/>
                <w:lang w:eastAsia="th-TH"/>
              </w:rPr>
            </w:pPr>
          </w:p>
        </w:tc>
        <w:tc>
          <w:tcPr>
            <w:tcW w:w="90" w:type="dxa"/>
          </w:tcPr>
          <w:p w14:paraId="17EA39DA" w14:textId="77777777" w:rsidR="00B31D33" w:rsidRPr="00AE2BCA" w:rsidRDefault="00B31D33">
            <w:pPr>
              <w:jc w:val="center"/>
              <w:rPr>
                <w:rFonts w:ascii="Angsana New" w:hAnsi="Angsana New" w:cs="Angsana New"/>
                <w:snapToGrid w:val="0"/>
                <w:color w:val="000000"/>
                <w:sz w:val="30"/>
                <w:szCs w:val="30"/>
                <w:lang w:eastAsia="th-TH"/>
              </w:rPr>
            </w:pPr>
          </w:p>
        </w:tc>
        <w:tc>
          <w:tcPr>
            <w:tcW w:w="1890" w:type="dxa"/>
          </w:tcPr>
          <w:p w14:paraId="0FBA1672" w14:textId="77777777" w:rsidR="00B31D33" w:rsidRPr="00AE2BCA" w:rsidRDefault="00B31D33">
            <w:pPr>
              <w:jc w:val="center"/>
              <w:rPr>
                <w:rFonts w:ascii="Angsana New" w:hAnsi="Angsana New" w:cs="Angsana New"/>
                <w:snapToGrid w:val="0"/>
                <w:color w:val="000000"/>
                <w:sz w:val="30"/>
                <w:szCs w:val="30"/>
                <w:u w:val="single"/>
                <w:lang w:eastAsia="th-TH"/>
              </w:rPr>
            </w:pPr>
            <w:r w:rsidRPr="00AE2BCA">
              <w:rPr>
                <w:rFonts w:ascii="Angsana New" w:hAnsi="Angsana New" w:cs="Angsana New"/>
                <w:snapToGrid w:val="0"/>
                <w:color w:val="000000"/>
                <w:sz w:val="30"/>
                <w:szCs w:val="30"/>
                <w:u w:val="single"/>
                <w:lang w:eastAsia="th-TH"/>
              </w:rPr>
              <w:t>2568</w:t>
            </w:r>
          </w:p>
        </w:tc>
        <w:tc>
          <w:tcPr>
            <w:tcW w:w="90" w:type="dxa"/>
          </w:tcPr>
          <w:p w14:paraId="70FBDA5E" w14:textId="77777777" w:rsidR="00B31D33" w:rsidRPr="00AE2BCA" w:rsidRDefault="00B31D33">
            <w:pPr>
              <w:jc w:val="center"/>
              <w:rPr>
                <w:rFonts w:ascii="Angsana New" w:hAnsi="Angsana New" w:cs="Angsana New"/>
                <w:snapToGrid w:val="0"/>
                <w:color w:val="000000"/>
                <w:sz w:val="30"/>
                <w:szCs w:val="30"/>
                <w:lang w:eastAsia="th-TH"/>
              </w:rPr>
            </w:pPr>
          </w:p>
        </w:tc>
        <w:tc>
          <w:tcPr>
            <w:tcW w:w="1890" w:type="dxa"/>
          </w:tcPr>
          <w:p w14:paraId="08F548E1" w14:textId="77777777" w:rsidR="00B31D33" w:rsidRPr="00AE2BCA" w:rsidRDefault="00B31D33">
            <w:pPr>
              <w:jc w:val="center"/>
              <w:rPr>
                <w:rFonts w:ascii="Angsana New" w:hAnsi="Angsana New" w:cs="Angsana New"/>
                <w:snapToGrid w:val="0"/>
                <w:color w:val="000000"/>
                <w:sz w:val="30"/>
                <w:szCs w:val="30"/>
                <w:u w:val="single"/>
                <w:lang w:eastAsia="th-TH"/>
              </w:rPr>
            </w:pPr>
            <w:r w:rsidRPr="00AE2BCA">
              <w:rPr>
                <w:rFonts w:ascii="Angsana New" w:hAnsi="Angsana New" w:cs="Angsana New"/>
                <w:snapToGrid w:val="0"/>
                <w:color w:val="000000"/>
                <w:sz w:val="30"/>
                <w:szCs w:val="30"/>
                <w:u w:val="single"/>
                <w:lang w:eastAsia="th-TH"/>
              </w:rPr>
              <w:t>2567</w:t>
            </w:r>
          </w:p>
        </w:tc>
      </w:tr>
      <w:tr w:rsidR="00B31D33" w:rsidRPr="00AE2BCA" w14:paraId="091B451E" w14:textId="77777777">
        <w:trPr>
          <w:trHeight w:val="404"/>
        </w:trPr>
        <w:tc>
          <w:tcPr>
            <w:tcW w:w="2790" w:type="dxa"/>
          </w:tcPr>
          <w:p w14:paraId="35ED7284" w14:textId="77777777" w:rsidR="00B31D33" w:rsidRPr="00AE2BCA" w:rsidRDefault="00B31D33">
            <w:pPr>
              <w:ind w:right="-108"/>
              <w:rPr>
                <w:rFonts w:ascii="Angsana New" w:hAnsi="Angsana New" w:cs="Angsana New"/>
                <w:sz w:val="30"/>
                <w:szCs w:val="30"/>
                <w:cs/>
              </w:rPr>
            </w:pPr>
            <w:r w:rsidRPr="00AE2BCA">
              <w:rPr>
                <w:rFonts w:ascii="Angsana New" w:hAnsi="Angsana New" w:cs="Angsana New"/>
                <w:color w:val="000000"/>
                <w:sz w:val="30"/>
                <w:szCs w:val="30"/>
                <w:cs/>
                <w:lang w:eastAsia="th-TH"/>
              </w:rPr>
              <w:t>ยอดคงเหลือต้นปี</w:t>
            </w:r>
          </w:p>
        </w:tc>
        <w:tc>
          <w:tcPr>
            <w:tcW w:w="1350" w:type="dxa"/>
          </w:tcPr>
          <w:p w14:paraId="714EFA8E" w14:textId="77777777" w:rsidR="00B31D33" w:rsidRPr="00AE2BCA" w:rsidRDefault="00B31D33">
            <w:pPr>
              <w:ind w:right="141"/>
              <w:jc w:val="center"/>
              <w:rPr>
                <w:rFonts w:ascii="Angsana New" w:hAnsi="Angsana New" w:cs="Angsana New"/>
                <w:snapToGrid w:val="0"/>
                <w:color w:val="000000"/>
                <w:sz w:val="30"/>
                <w:szCs w:val="30"/>
                <w:lang w:eastAsia="th-TH"/>
              </w:rPr>
            </w:pPr>
          </w:p>
        </w:tc>
        <w:tc>
          <w:tcPr>
            <w:tcW w:w="25" w:type="dxa"/>
          </w:tcPr>
          <w:p w14:paraId="7DEF1A29" w14:textId="77777777" w:rsidR="00B31D33" w:rsidRPr="00AE2BCA" w:rsidRDefault="00B31D33">
            <w:pPr>
              <w:ind w:right="141"/>
              <w:jc w:val="right"/>
              <w:rPr>
                <w:rFonts w:ascii="Angsana New" w:hAnsi="Angsana New" w:cs="Angsana New"/>
                <w:snapToGrid w:val="0"/>
                <w:color w:val="000000"/>
                <w:sz w:val="30"/>
                <w:szCs w:val="30"/>
                <w:lang w:eastAsia="th-TH"/>
              </w:rPr>
            </w:pPr>
          </w:p>
        </w:tc>
        <w:tc>
          <w:tcPr>
            <w:tcW w:w="965" w:type="dxa"/>
          </w:tcPr>
          <w:p w14:paraId="58CB8B68" w14:textId="77777777" w:rsidR="00B31D33" w:rsidRPr="00AE2BCA" w:rsidRDefault="00B31D33">
            <w:pPr>
              <w:ind w:right="141"/>
              <w:jc w:val="right"/>
              <w:rPr>
                <w:rFonts w:ascii="Angsana New" w:hAnsi="Angsana New" w:cs="Angsana New"/>
                <w:snapToGrid w:val="0"/>
                <w:color w:val="000000"/>
                <w:sz w:val="30"/>
                <w:szCs w:val="30"/>
                <w:lang w:eastAsia="th-TH"/>
              </w:rPr>
            </w:pPr>
          </w:p>
        </w:tc>
        <w:tc>
          <w:tcPr>
            <w:tcW w:w="90" w:type="dxa"/>
          </w:tcPr>
          <w:p w14:paraId="13B00002" w14:textId="77777777" w:rsidR="00B31D33" w:rsidRPr="00AE2BCA" w:rsidRDefault="00B31D33">
            <w:pPr>
              <w:ind w:right="141"/>
              <w:jc w:val="right"/>
              <w:rPr>
                <w:rFonts w:ascii="Angsana New" w:hAnsi="Angsana New" w:cs="Angsana New"/>
                <w:snapToGrid w:val="0"/>
                <w:color w:val="000000"/>
                <w:sz w:val="30"/>
                <w:szCs w:val="30"/>
                <w:lang w:eastAsia="th-TH"/>
              </w:rPr>
            </w:pPr>
          </w:p>
        </w:tc>
        <w:tc>
          <w:tcPr>
            <w:tcW w:w="1890" w:type="dxa"/>
          </w:tcPr>
          <w:p w14:paraId="61FCFD6E" w14:textId="0D498F2E" w:rsidR="00B31D33" w:rsidRPr="00AE2BCA" w:rsidRDefault="00B31D33">
            <w:pPr>
              <w:ind w:right="141"/>
              <w:jc w:val="right"/>
              <w:rPr>
                <w:rFonts w:ascii="Angsana New" w:hAnsi="Angsana New" w:cs="Angsana New"/>
                <w:snapToGrid w:val="0"/>
                <w:color w:val="000000"/>
                <w:sz w:val="30"/>
                <w:szCs w:val="30"/>
                <w:lang w:eastAsia="th-TH"/>
              </w:rPr>
            </w:pPr>
            <w:r w:rsidRPr="00AE2BCA">
              <w:rPr>
                <w:rFonts w:ascii="Angsana New" w:hAnsi="Angsana New" w:cs="Angsana New"/>
                <w:snapToGrid w:val="0"/>
                <w:color w:val="000000"/>
                <w:sz w:val="30"/>
                <w:szCs w:val="30"/>
                <w:lang w:eastAsia="th-TH"/>
              </w:rPr>
              <w:t>(</w:t>
            </w:r>
            <w:r w:rsidR="007E7B15" w:rsidRPr="00AE2BCA">
              <w:rPr>
                <w:rFonts w:ascii="Angsana New" w:hAnsi="Angsana New" w:cs="Angsana New"/>
                <w:snapToGrid w:val="0"/>
                <w:color w:val="000000"/>
                <w:sz w:val="30"/>
                <w:szCs w:val="30"/>
                <w:lang w:eastAsia="th-TH"/>
              </w:rPr>
              <w:t>312,472,951.80</w:t>
            </w:r>
            <w:r w:rsidRPr="00AE2BCA">
              <w:rPr>
                <w:rFonts w:ascii="Angsana New" w:hAnsi="Angsana New" w:cs="Angsana New"/>
                <w:snapToGrid w:val="0"/>
                <w:color w:val="000000"/>
                <w:sz w:val="30"/>
                <w:szCs w:val="30"/>
                <w:lang w:eastAsia="th-TH"/>
              </w:rPr>
              <w:t>)</w:t>
            </w:r>
          </w:p>
        </w:tc>
        <w:tc>
          <w:tcPr>
            <w:tcW w:w="90" w:type="dxa"/>
          </w:tcPr>
          <w:p w14:paraId="41934159" w14:textId="77777777" w:rsidR="00B31D33" w:rsidRPr="00AE2BCA" w:rsidRDefault="00B31D33">
            <w:pPr>
              <w:ind w:right="141"/>
              <w:jc w:val="right"/>
              <w:rPr>
                <w:rFonts w:ascii="Angsana New" w:hAnsi="Angsana New" w:cs="Angsana New"/>
                <w:snapToGrid w:val="0"/>
                <w:color w:val="000000"/>
                <w:sz w:val="30"/>
                <w:szCs w:val="30"/>
                <w:highlight w:val="yellow"/>
                <w:lang w:eastAsia="th-TH"/>
              </w:rPr>
            </w:pPr>
          </w:p>
        </w:tc>
        <w:tc>
          <w:tcPr>
            <w:tcW w:w="1890" w:type="dxa"/>
          </w:tcPr>
          <w:p w14:paraId="493ECBBF" w14:textId="60AD4720" w:rsidR="00B31D33" w:rsidRPr="00AE2BCA" w:rsidRDefault="00B31D33" w:rsidP="00495745">
            <w:pPr>
              <w:ind w:right="92"/>
              <w:jc w:val="right"/>
              <w:rPr>
                <w:rFonts w:ascii="Angsana New" w:hAnsi="Angsana New" w:cs="Angsana New"/>
                <w:snapToGrid w:val="0"/>
                <w:color w:val="000000"/>
                <w:sz w:val="30"/>
                <w:szCs w:val="30"/>
                <w:lang w:eastAsia="th-TH"/>
              </w:rPr>
            </w:pPr>
            <w:r w:rsidRPr="00AE2BCA">
              <w:rPr>
                <w:rFonts w:ascii="Angsana New" w:hAnsi="Angsana New" w:cs="Angsana New"/>
                <w:snapToGrid w:val="0"/>
                <w:color w:val="000000"/>
                <w:sz w:val="30"/>
                <w:szCs w:val="30"/>
                <w:lang w:eastAsia="th-TH"/>
              </w:rPr>
              <w:t>(</w:t>
            </w:r>
            <w:r w:rsidR="007E7B15" w:rsidRPr="00AE2BCA">
              <w:rPr>
                <w:rFonts w:ascii="Angsana New" w:hAnsi="Angsana New" w:cs="Angsana New"/>
                <w:snapToGrid w:val="0"/>
                <w:color w:val="000000"/>
                <w:sz w:val="30"/>
                <w:szCs w:val="30"/>
                <w:lang w:eastAsia="th-TH"/>
              </w:rPr>
              <w:t>297,891,070.98</w:t>
            </w:r>
            <w:r w:rsidRPr="00AE2BCA">
              <w:rPr>
                <w:rFonts w:ascii="Angsana New" w:hAnsi="Angsana New" w:cs="Angsana New"/>
                <w:snapToGrid w:val="0"/>
                <w:color w:val="000000"/>
                <w:sz w:val="30"/>
                <w:szCs w:val="30"/>
                <w:lang w:eastAsia="th-TH"/>
              </w:rPr>
              <w:t>)</w:t>
            </w:r>
          </w:p>
        </w:tc>
      </w:tr>
      <w:tr w:rsidR="00B31D33" w:rsidRPr="00AE2BCA" w14:paraId="5C8B5AEB" w14:textId="77777777">
        <w:trPr>
          <w:trHeight w:val="404"/>
        </w:trPr>
        <w:tc>
          <w:tcPr>
            <w:tcW w:w="2790" w:type="dxa"/>
          </w:tcPr>
          <w:p w14:paraId="7637447F" w14:textId="77777777" w:rsidR="00B31D33" w:rsidRPr="00AE2BCA" w:rsidRDefault="00B31D33">
            <w:pPr>
              <w:ind w:right="-108"/>
              <w:rPr>
                <w:rFonts w:ascii="Angsana New" w:hAnsi="Angsana New" w:cs="Angsana New"/>
                <w:sz w:val="30"/>
                <w:szCs w:val="30"/>
                <w:cs/>
              </w:rPr>
            </w:pPr>
            <w:r w:rsidRPr="00AE2BCA">
              <w:rPr>
                <w:rFonts w:ascii="Angsana New" w:hAnsi="Angsana New" w:cs="Angsana New"/>
                <w:color w:val="000000"/>
                <w:sz w:val="30"/>
                <w:szCs w:val="30"/>
                <w:cs/>
                <w:lang w:eastAsia="th-TH"/>
              </w:rPr>
              <w:t>เพิ่มขึ้นระหว่างปี</w:t>
            </w:r>
          </w:p>
        </w:tc>
        <w:tc>
          <w:tcPr>
            <w:tcW w:w="1350" w:type="dxa"/>
          </w:tcPr>
          <w:p w14:paraId="414BA99B" w14:textId="77777777" w:rsidR="00B31D33" w:rsidRPr="00AE2BCA" w:rsidRDefault="00B31D33">
            <w:pPr>
              <w:ind w:right="141"/>
              <w:jc w:val="right"/>
              <w:rPr>
                <w:rFonts w:ascii="Angsana New" w:hAnsi="Angsana New" w:cs="Angsana New"/>
                <w:snapToGrid w:val="0"/>
                <w:color w:val="000000"/>
                <w:sz w:val="30"/>
                <w:szCs w:val="30"/>
                <w:lang w:eastAsia="th-TH"/>
              </w:rPr>
            </w:pPr>
          </w:p>
        </w:tc>
        <w:tc>
          <w:tcPr>
            <w:tcW w:w="25" w:type="dxa"/>
          </w:tcPr>
          <w:p w14:paraId="0EB687B0" w14:textId="77777777" w:rsidR="00B31D33" w:rsidRPr="00AE2BCA" w:rsidRDefault="00B31D33">
            <w:pPr>
              <w:ind w:right="141"/>
              <w:jc w:val="right"/>
              <w:rPr>
                <w:rFonts w:ascii="Angsana New" w:hAnsi="Angsana New" w:cs="Angsana New"/>
                <w:snapToGrid w:val="0"/>
                <w:color w:val="000000"/>
                <w:sz w:val="30"/>
                <w:szCs w:val="30"/>
                <w:lang w:eastAsia="th-TH"/>
              </w:rPr>
            </w:pPr>
          </w:p>
        </w:tc>
        <w:tc>
          <w:tcPr>
            <w:tcW w:w="965" w:type="dxa"/>
          </w:tcPr>
          <w:p w14:paraId="0B801F64" w14:textId="77777777" w:rsidR="00B31D33" w:rsidRPr="00AE2BCA" w:rsidRDefault="00B31D33">
            <w:pPr>
              <w:ind w:right="141"/>
              <w:jc w:val="right"/>
              <w:rPr>
                <w:rFonts w:ascii="Angsana New" w:hAnsi="Angsana New" w:cs="Angsana New"/>
                <w:snapToGrid w:val="0"/>
                <w:color w:val="000000"/>
                <w:sz w:val="30"/>
                <w:szCs w:val="30"/>
                <w:lang w:eastAsia="th-TH"/>
              </w:rPr>
            </w:pPr>
          </w:p>
        </w:tc>
        <w:tc>
          <w:tcPr>
            <w:tcW w:w="90" w:type="dxa"/>
          </w:tcPr>
          <w:p w14:paraId="4D40F87F" w14:textId="77777777" w:rsidR="00B31D33" w:rsidRPr="00AE2BCA" w:rsidRDefault="00B31D33">
            <w:pPr>
              <w:ind w:right="141"/>
              <w:jc w:val="right"/>
              <w:rPr>
                <w:rFonts w:ascii="Angsana New" w:hAnsi="Angsana New" w:cs="Angsana New"/>
                <w:snapToGrid w:val="0"/>
                <w:color w:val="000000"/>
                <w:sz w:val="30"/>
                <w:szCs w:val="30"/>
                <w:lang w:eastAsia="th-TH"/>
              </w:rPr>
            </w:pPr>
          </w:p>
        </w:tc>
        <w:tc>
          <w:tcPr>
            <w:tcW w:w="1890" w:type="dxa"/>
          </w:tcPr>
          <w:p w14:paraId="508A10AE" w14:textId="260F2D83" w:rsidR="00B31D33" w:rsidRPr="00AE2BCA" w:rsidRDefault="00AE2BCA" w:rsidP="00AE2BCA">
            <w:pPr>
              <w:ind w:left="-79" w:right="-112"/>
              <w:jc w:val="center"/>
              <w:rPr>
                <w:rFonts w:ascii="Angsana New" w:hAnsi="Angsana New" w:cs="Angsana New"/>
                <w:sz w:val="30"/>
                <w:szCs w:val="30"/>
              </w:rPr>
            </w:pPr>
            <w:r w:rsidRPr="00AE2BCA">
              <w:rPr>
                <w:rFonts w:ascii="Angsana New" w:hAnsi="Angsana New" w:cs="Angsana New"/>
                <w:sz w:val="30"/>
                <w:szCs w:val="30"/>
              </w:rPr>
              <w:t>-</w:t>
            </w:r>
          </w:p>
        </w:tc>
        <w:tc>
          <w:tcPr>
            <w:tcW w:w="90" w:type="dxa"/>
          </w:tcPr>
          <w:p w14:paraId="5BAEB64E" w14:textId="77777777" w:rsidR="00B31D33" w:rsidRPr="00AE2BCA" w:rsidRDefault="00B31D33">
            <w:pPr>
              <w:ind w:right="141"/>
              <w:jc w:val="right"/>
              <w:rPr>
                <w:rFonts w:ascii="Angsana New" w:hAnsi="Angsana New" w:cs="Angsana New"/>
                <w:snapToGrid w:val="0"/>
                <w:color w:val="000000"/>
                <w:sz w:val="30"/>
                <w:szCs w:val="30"/>
                <w:highlight w:val="yellow"/>
                <w:lang w:eastAsia="th-TH"/>
              </w:rPr>
            </w:pPr>
          </w:p>
        </w:tc>
        <w:tc>
          <w:tcPr>
            <w:tcW w:w="1890" w:type="dxa"/>
          </w:tcPr>
          <w:p w14:paraId="5894B908" w14:textId="7BA4E6AA" w:rsidR="00B31D33" w:rsidRPr="00AE2BCA" w:rsidRDefault="00B31D33" w:rsidP="00495745">
            <w:pPr>
              <w:ind w:right="92"/>
              <w:jc w:val="right"/>
              <w:rPr>
                <w:rFonts w:ascii="Angsana New" w:hAnsi="Angsana New" w:cs="Angsana New"/>
                <w:snapToGrid w:val="0"/>
                <w:color w:val="000000"/>
                <w:sz w:val="30"/>
                <w:szCs w:val="30"/>
                <w:lang w:eastAsia="th-TH"/>
              </w:rPr>
            </w:pPr>
            <w:r w:rsidRPr="00AE2BCA">
              <w:rPr>
                <w:rFonts w:ascii="Angsana New" w:hAnsi="Angsana New" w:cs="Angsana New" w:hint="cs"/>
                <w:snapToGrid w:val="0"/>
                <w:color w:val="000000"/>
                <w:sz w:val="30"/>
                <w:szCs w:val="30"/>
                <w:cs/>
                <w:lang w:eastAsia="th-TH"/>
              </w:rPr>
              <w:t>(</w:t>
            </w:r>
            <w:r w:rsidR="007E7B15" w:rsidRPr="00AE2BCA">
              <w:rPr>
                <w:rFonts w:ascii="Angsana New" w:hAnsi="Angsana New" w:cs="Angsana New"/>
                <w:snapToGrid w:val="0"/>
                <w:color w:val="000000"/>
                <w:sz w:val="30"/>
                <w:szCs w:val="30"/>
                <w:lang w:eastAsia="th-TH"/>
              </w:rPr>
              <w:t>24,748,821.38</w:t>
            </w:r>
            <w:r w:rsidRPr="00AE2BCA">
              <w:rPr>
                <w:rFonts w:ascii="Angsana New" w:hAnsi="Angsana New" w:cs="Angsana New" w:hint="cs"/>
                <w:snapToGrid w:val="0"/>
                <w:color w:val="000000"/>
                <w:sz w:val="30"/>
                <w:szCs w:val="30"/>
                <w:cs/>
                <w:lang w:eastAsia="th-TH"/>
              </w:rPr>
              <w:t>)</w:t>
            </w:r>
          </w:p>
        </w:tc>
      </w:tr>
      <w:tr w:rsidR="00B31D33" w:rsidRPr="00AE2BCA" w14:paraId="471836AD" w14:textId="77777777">
        <w:trPr>
          <w:trHeight w:val="404"/>
        </w:trPr>
        <w:tc>
          <w:tcPr>
            <w:tcW w:w="2790" w:type="dxa"/>
          </w:tcPr>
          <w:p w14:paraId="692BE29A" w14:textId="77777777" w:rsidR="00B31D33" w:rsidRPr="00AE2BCA" w:rsidRDefault="00B31D33">
            <w:pPr>
              <w:ind w:right="-108"/>
              <w:rPr>
                <w:rFonts w:ascii="Angsana New" w:hAnsi="Angsana New" w:cs="Angsana New"/>
                <w:color w:val="000000"/>
                <w:sz w:val="30"/>
                <w:szCs w:val="30"/>
                <w:cs/>
                <w:lang w:eastAsia="th-TH"/>
              </w:rPr>
            </w:pPr>
            <w:r w:rsidRPr="00AE2BCA">
              <w:rPr>
                <w:rFonts w:ascii="Angsana New" w:hAnsi="Angsana New" w:cs="Angsana New" w:hint="cs"/>
                <w:color w:val="000000"/>
                <w:sz w:val="30"/>
                <w:szCs w:val="30"/>
                <w:cs/>
                <w:lang w:eastAsia="th-TH"/>
              </w:rPr>
              <w:t>ลดลงระหว่างปี</w:t>
            </w:r>
          </w:p>
        </w:tc>
        <w:tc>
          <w:tcPr>
            <w:tcW w:w="1350" w:type="dxa"/>
          </w:tcPr>
          <w:p w14:paraId="53A12A1A" w14:textId="77777777" w:rsidR="00B31D33" w:rsidRPr="00AE2BCA" w:rsidRDefault="00B31D33">
            <w:pPr>
              <w:ind w:right="141"/>
              <w:jc w:val="right"/>
              <w:rPr>
                <w:rFonts w:ascii="Angsana New" w:hAnsi="Angsana New" w:cs="Angsana New"/>
                <w:snapToGrid w:val="0"/>
                <w:color w:val="000000"/>
                <w:sz w:val="30"/>
                <w:szCs w:val="30"/>
                <w:lang w:eastAsia="th-TH"/>
              </w:rPr>
            </w:pPr>
          </w:p>
        </w:tc>
        <w:tc>
          <w:tcPr>
            <w:tcW w:w="25" w:type="dxa"/>
          </w:tcPr>
          <w:p w14:paraId="68D90075" w14:textId="77777777" w:rsidR="00B31D33" w:rsidRPr="00AE2BCA" w:rsidRDefault="00B31D33">
            <w:pPr>
              <w:ind w:right="141"/>
              <w:jc w:val="right"/>
              <w:rPr>
                <w:rFonts w:ascii="Angsana New" w:hAnsi="Angsana New" w:cs="Angsana New"/>
                <w:snapToGrid w:val="0"/>
                <w:color w:val="000000"/>
                <w:sz w:val="30"/>
                <w:szCs w:val="30"/>
                <w:lang w:eastAsia="th-TH"/>
              </w:rPr>
            </w:pPr>
          </w:p>
        </w:tc>
        <w:tc>
          <w:tcPr>
            <w:tcW w:w="965" w:type="dxa"/>
          </w:tcPr>
          <w:p w14:paraId="67F3809D" w14:textId="77777777" w:rsidR="00B31D33" w:rsidRPr="00AE2BCA" w:rsidRDefault="00B31D33">
            <w:pPr>
              <w:ind w:right="141"/>
              <w:jc w:val="right"/>
              <w:rPr>
                <w:rFonts w:ascii="Angsana New" w:hAnsi="Angsana New" w:cs="Angsana New"/>
                <w:snapToGrid w:val="0"/>
                <w:color w:val="000000"/>
                <w:sz w:val="30"/>
                <w:szCs w:val="30"/>
                <w:lang w:eastAsia="th-TH"/>
              </w:rPr>
            </w:pPr>
          </w:p>
        </w:tc>
        <w:tc>
          <w:tcPr>
            <w:tcW w:w="90" w:type="dxa"/>
          </w:tcPr>
          <w:p w14:paraId="0399E766" w14:textId="77777777" w:rsidR="00B31D33" w:rsidRPr="00AE2BCA" w:rsidRDefault="00B31D33">
            <w:pPr>
              <w:ind w:right="141"/>
              <w:jc w:val="right"/>
              <w:rPr>
                <w:rFonts w:ascii="Angsana New" w:hAnsi="Angsana New" w:cs="Angsana New"/>
                <w:snapToGrid w:val="0"/>
                <w:color w:val="000000"/>
                <w:sz w:val="30"/>
                <w:szCs w:val="30"/>
                <w:lang w:eastAsia="th-TH"/>
              </w:rPr>
            </w:pPr>
          </w:p>
        </w:tc>
        <w:tc>
          <w:tcPr>
            <w:tcW w:w="1890" w:type="dxa"/>
          </w:tcPr>
          <w:p w14:paraId="424ED7CC" w14:textId="59F97721" w:rsidR="00B31D33" w:rsidRPr="00AE2BCA" w:rsidRDefault="007E7B15" w:rsidP="007E7B15">
            <w:pPr>
              <w:ind w:right="141"/>
              <w:jc w:val="right"/>
              <w:rPr>
                <w:rFonts w:ascii="Angsana New" w:hAnsi="Angsana New" w:cs="Angsana New"/>
                <w:snapToGrid w:val="0"/>
                <w:color w:val="000000"/>
                <w:sz w:val="30"/>
                <w:szCs w:val="30"/>
                <w:lang w:eastAsia="th-TH"/>
              </w:rPr>
            </w:pPr>
            <w:r w:rsidRPr="00AE2BCA">
              <w:rPr>
                <w:rFonts w:ascii="Angsana New" w:hAnsi="Angsana New" w:cs="Angsana New"/>
                <w:snapToGrid w:val="0"/>
                <w:color w:val="000000"/>
                <w:sz w:val="30"/>
                <w:szCs w:val="30"/>
                <w:lang w:eastAsia="th-TH"/>
              </w:rPr>
              <w:t>9,729,318.77</w:t>
            </w:r>
          </w:p>
        </w:tc>
        <w:tc>
          <w:tcPr>
            <w:tcW w:w="90" w:type="dxa"/>
          </w:tcPr>
          <w:p w14:paraId="65B9793C" w14:textId="77777777" w:rsidR="00B31D33" w:rsidRPr="00AE2BCA" w:rsidRDefault="00B31D33">
            <w:pPr>
              <w:ind w:right="141"/>
              <w:jc w:val="right"/>
              <w:rPr>
                <w:rFonts w:ascii="Angsana New" w:hAnsi="Angsana New" w:cs="Angsana New"/>
                <w:snapToGrid w:val="0"/>
                <w:color w:val="000000"/>
                <w:sz w:val="30"/>
                <w:szCs w:val="30"/>
                <w:highlight w:val="yellow"/>
                <w:lang w:eastAsia="th-TH"/>
              </w:rPr>
            </w:pPr>
          </w:p>
        </w:tc>
        <w:tc>
          <w:tcPr>
            <w:tcW w:w="1890" w:type="dxa"/>
          </w:tcPr>
          <w:p w14:paraId="176CE19E" w14:textId="649B60FA" w:rsidR="00B31D33" w:rsidRPr="00AE2BCA" w:rsidRDefault="007E7B15" w:rsidP="00495745">
            <w:pPr>
              <w:ind w:right="92"/>
              <w:jc w:val="right"/>
              <w:rPr>
                <w:rFonts w:ascii="Angsana New" w:hAnsi="Angsana New" w:cs="Angsana New"/>
                <w:snapToGrid w:val="0"/>
                <w:color w:val="000000"/>
                <w:sz w:val="30"/>
                <w:szCs w:val="30"/>
                <w:cs/>
                <w:lang w:eastAsia="th-TH"/>
              </w:rPr>
            </w:pPr>
            <w:r w:rsidRPr="00AE2BCA">
              <w:rPr>
                <w:rFonts w:ascii="Angsana New" w:hAnsi="Angsana New" w:cs="Angsana New"/>
                <w:snapToGrid w:val="0"/>
                <w:color w:val="000000"/>
                <w:sz w:val="30"/>
                <w:szCs w:val="30"/>
                <w:lang w:eastAsia="th-TH"/>
              </w:rPr>
              <w:t>10,166,940.56</w:t>
            </w:r>
          </w:p>
        </w:tc>
      </w:tr>
      <w:tr w:rsidR="00B31D33" w:rsidRPr="00AE2BCA" w14:paraId="31B4FB27" w14:textId="77777777">
        <w:trPr>
          <w:trHeight w:val="393"/>
        </w:trPr>
        <w:tc>
          <w:tcPr>
            <w:tcW w:w="2790" w:type="dxa"/>
          </w:tcPr>
          <w:p w14:paraId="06F6613E" w14:textId="77777777" w:rsidR="00B31D33" w:rsidRPr="00AE2BCA" w:rsidRDefault="00B31D33">
            <w:pPr>
              <w:ind w:right="-108"/>
              <w:rPr>
                <w:rFonts w:ascii="Angsana New" w:hAnsi="Angsana New" w:cs="Angsana New"/>
                <w:b/>
                <w:bCs/>
                <w:sz w:val="30"/>
                <w:szCs w:val="30"/>
                <w:cs/>
              </w:rPr>
            </w:pPr>
            <w:r w:rsidRPr="00AE2BCA">
              <w:rPr>
                <w:rFonts w:ascii="Angsana New" w:hAnsi="Angsana New" w:cs="Angsana New"/>
                <w:sz w:val="30"/>
                <w:szCs w:val="30"/>
                <w:cs/>
              </w:rPr>
              <w:t>ยอด</w:t>
            </w:r>
            <w:r w:rsidRPr="00AE2BCA">
              <w:rPr>
                <w:rFonts w:ascii="Angsana New" w:hAnsi="Angsana New" w:cs="Angsana New"/>
                <w:color w:val="000000"/>
                <w:sz w:val="30"/>
                <w:szCs w:val="30"/>
                <w:cs/>
                <w:lang w:eastAsia="th-TH"/>
              </w:rPr>
              <w:t>คงเหลือ</w:t>
            </w:r>
            <w:r w:rsidRPr="00AE2BCA">
              <w:rPr>
                <w:rFonts w:ascii="Angsana New" w:hAnsi="Angsana New" w:cs="Angsana New"/>
                <w:sz w:val="30"/>
                <w:szCs w:val="30"/>
                <w:cs/>
              </w:rPr>
              <w:t>ปลายปี</w:t>
            </w:r>
          </w:p>
        </w:tc>
        <w:tc>
          <w:tcPr>
            <w:tcW w:w="1350" w:type="dxa"/>
          </w:tcPr>
          <w:p w14:paraId="34FD4B8F" w14:textId="77777777" w:rsidR="00B31D33" w:rsidRPr="00AE2BCA" w:rsidRDefault="00B31D33">
            <w:pPr>
              <w:ind w:right="141"/>
              <w:jc w:val="right"/>
              <w:rPr>
                <w:rFonts w:ascii="Angsana New" w:hAnsi="Angsana New" w:cs="Angsana New"/>
                <w:snapToGrid w:val="0"/>
                <w:color w:val="000000"/>
                <w:sz w:val="30"/>
                <w:szCs w:val="30"/>
                <w:cs/>
                <w:lang w:eastAsia="th-TH"/>
              </w:rPr>
            </w:pPr>
          </w:p>
        </w:tc>
        <w:tc>
          <w:tcPr>
            <w:tcW w:w="25" w:type="dxa"/>
          </w:tcPr>
          <w:p w14:paraId="74488417" w14:textId="77777777" w:rsidR="00B31D33" w:rsidRPr="00AE2BCA" w:rsidRDefault="00B31D33">
            <w:pPr>
              <w:ind w:right="141"/>
              <w:jc w:val="right"/>
              <w:rPr>
                <w:rFonts w:ascii="Angsana New" w:hAnsi="Angsana New" w:cs="Angsana New"/>
                <w:snapToGrid w:val="0"/>
                <w:color w:val="000000"/>
                <w:sz w:val="30"/>
                <w:szCs w:val="30"/>
                <w:lang w:eastAsia="th-TH"/>
              </w:rPr>
            </w:pPr>
          </w:p>
        </w:tc>
        <w:tc>
          <w:tcPr>
            <w:tcW w:w="965" w:type="dxa"/>
          </w:tcPr>
          <w:p w14:paraId="1D0049B6" w14:textId="77777777" w:rsidR="00B31D33" w:rsidRPr="00AE2BCA" w:rsidRDefault="00B31D33">
            <w:pPr>
              <w:ind w:right="141"/>
              <w:jc w:val="right"/>
              <w:rPr>
                <w:rFonts w:ascii="Angsana New" w:hAnsi="Angsana New" w:cs="Angsana New"/>
                <w:snapToGrid w:val="0"/>
                <w:color w:val="000000"/>
                <w:sz w:val="30"/>
                <w:szCs w:val="30"/>
                <w:cs/>
                <w:lang w:eastAsia="th-TH"/>
              </w:rPr>
            </w:pPr>
          </w:p>
        </w:tc>
        <w:tc>
          <w:tcPr>
            <w:tcW w:w="90" w:type="dxa"/>
          </w:tcPr>
          <w:p w14:paraId="2F189F90" w14:textId="77777777" w:rsidR="00B31D33" w:rsidRPr="00AE2BCA" w:rsidRDefault="00B31D33">
            <w:pPr>
              <w:ind w:right="141"/>
              <w:jc w:val="right"/>
              <w:rPr>
                <w:rFonts w:ascii="Angsana New" w:hAnsi="Angsana New" w:cs="Angsana New"/>
                <w:snapToGrid w:val="0"/>
                <w:color w:val="000000"/>
                <w:sz w:val="30"/>
                <w:szCs w:val="30"/>
                <w:lang w:eastAsia="th-TH"/>
              </w:rPr>
            </w:pPr>
          </w:p>
        </w:tc>
        <w:tc>
          <w:tcPr>
            <w:tcW w:w="1890" w:type="dxa"/>
            <w:tcBorders>
              <w:top w:val="single" w:sz="4" w:space="0" w:color="auto"/>
              <w:bottom w:val="double" w:sz="4" w:space="0" w:color="auto"/>
            </w:tcBorders>
          </w:tcPr>
          <w:p w14:paraId="5EAE25FC" w14:textId="7492817F" w:rsidR="00B31D33" w:rsidRPr="00AE2BCA" w:rsidRDefault="00B31D33">
            <w:pPr>
              <w:ind w:right="141"/>
              <w:jc w:val="right"/>
              <w:rPr>
                <w:rFonts w:ascii="Angsana New" w:hAnsi="Angsana New" w:cs="Angsana New"/>
                <w:snapToGrid w:val="0"/>
                <w:color w:val="000000"/>
                <w:sz w:val="30"/>
                <w:szCs w:val="30"/>
                <w:lang w:eastAsia="th-TH"/>
              </w:rPr>
            </w:pPr>
            <w:r w:rsidRPr="00AE2BCA">
              <w:rPr>
                <w:rFonts w:ascii="Angsana New" w:hAnsi="Angsana New" w:cs="Angsana New"/>
                <w:snapToGrid w:val="0"/>
                <w:color w:val="000000"/>
                <w:sz w:val="30"/>
                <w:szCs w:val="30"/>
                <w:lang w:eastAsia="th-TH"/>
              </w:rPr>
              <w:t>(</w:t>
            </w:r>
            <w:r w:rsidR="007E7B15" w:rsidRPr="00AE2BCA">
              <w:rPr>
                <w:rFonts w:ascii="Angsana New" w:hAnsi="Angsana New" w:cs="Angsana New"/>
                <w:snapToGrid w:val="0"/>
                <w:color w:val="000000"/>
                <w:sz w:val="30"/>
                <w:szCs w:val="30"/>
                <w:lang w:eastAsia="th-TH"/>
              </w:rPr>
              <w:t>302,743,633.03</w:t>
            </w:r>
            <w:r w:rsidRPr="00AE2BCA">
              <w:rPr>
                <w:rFonts w:ascii="Angsana New" w:hAnsi="Angsana New" w:cs="Angsana New"/>
                <w:snapToGrid w:val="0"/>
                <w:color w:val="000000"/>
                <w:sz w:val="30"/>
                <w:szCs w:val="30"/>
                <w:lang w:eastAsia="th-TH"/>
              </w:rPr>
              <w:t>)</w:t>
            </w:r>
          </w:p>
        </w:tc>
        <w:tc>
          <w:tcPr>
            <w:tcW w:w="90" w:type="dxa"/>
          </w:tcPr>
          <w:p w14:paraId="59F42A1C" w14:textId="77777777" w:rsidR="00B31D33" w:rsidRPr="00AE2BCA" w:rsidRDefault="00B31D33">
            <w:pPr>
              <w:ind w:right="141"/>
              <w:jc w:val="right"/>
              <w:rPr>
                <w:rFonts w:ascii="Angsana New" w:hAnsi="Angsana New" w:cs="Angsana New"/>
                <w:snapToGrid w:val="0"/>
                <w:color w:val="000000"/>
                <w:sz w:val="30"/>
                <w:szCs w:val="30"/>
                <w:highlight w:val="yellow"/>
                <w:lang w:eastAsia="th-TH"/>
              </w:rPr>
            </w:pPr>
          </w:p>
        </w:tc>
        <w:tc>
          <w:tcPr>
            <w:tcW w:w="1890" w:type="dxa"/>
            <w:tcBorders>
              <w:top w:val="single" w:sz="4" w:space="0" w:color="auto"/>
              <w:bottom w:val="double" w:sz="4" w:space="0" w:color="auto"/>
            </w:tcBorders>
          </w:tcPr>
          <w:p w14:paraId="07004DCA" w14:textId="2B4D7316" w:rsidR="00B31D33" w:rsidRPr="00AE2BCA" w:rsidRDefault="00B31D33" w:rsidP="00495745">
            <w:pPr>
              <w:ind w:right="92"/>
              <w:jc w:val="right"/>
              <w:rPr>
                <w:rFonts w:ascii="Angsana New" w:hAnsi="Angsana New" w:cs="Angsana New"/>
                <w:snapToGrid w:val="0"/>
                <w:color w:val="000000"/>
                <w:sz w:val="30"/>
                <w:szCs w:val="30"/>
                <w:lang w:eastAsia="th-TH"/>
              </w:rPr>
            </w:pPr>
            <w:r w:rsidRPr="00AE2BCA">
              <w:rPr>
                <w:rFonts w:ascii="Angsana New" w:hAnsi="Angsana New" w:cs="Angsana New"/>
                <w:snapToGrid w:val="0"/>
                <w:color w:val="000000"/>
                <w:sz w:val="30"/>
                <w:szCs w:val="30"/>
                <w:lang w:eastAsia="th-TH"/>
              </w:rPr>
              <w:t>(</w:t>
            </w:r>
            <w:r w:rsidR="007E7B15" w:rsidRPr="00AE2BCA">
              <w:rPr>
                <w:rFonts w:ascii="Angsana New" w:hAnsi="Angsana New" w:cs="Angsana New"/>
                <w:snapToGrid w:val="0"/>
                <w:color w:val="000000"/>
                <w:sz w:val="30"/>
                <w:szCs w:val="30"/>
                <w:lang w:eastAsia="th-TH"/>
              </w:rPr>
              <w:t>312,472,95</w:t>
            </w:r>
            <w:r w:rsidR="00F550CD" w:rsidRPr="00AE2BCA">
              <w:rPr>
                <w:rFonts w:ascii="Angsana New" w:hAnsi="Angsana New" w:cs="Angsana New"/>
                <w:snapToGrid w:val="0"/>
                <w:color w:val="000000"/>
                <w:sz w:val="30"/>
                <w:szCs w:val="30"/>
                <w:lang w:eastAsia="th-TH"/>
              </w:rPr>
              <w:t>1</w:t>
            </w:r>
            <w:r w:rsidR="007E7B15" w:rsidRPr="00AE2BCA">
              <w:rPr>
                <w:rFonts w:ascii="Angsana New" w:hAnsi="Angsana New" w:cs="Angsana New"/>
                <w:snapToGrid w:val="0"/>
                <w:color w:val="000000"/>
                <w:sz w:val="30"/>
                <w:szCs w:val="30"/>
                <w:lang w:eastAsia="th-TH"/>
              </w:rPr>
              <w:t>.80</w:t>
            </w:r>
            <w:r w:rsidRPr="00AE2BCA">
              <w:rPr>
                <w:rFonts w:ascii="Angsana New" w:hAnsi="Angsana New" w:cs="Angsana New"/>
                <w:snapToGrid w:val="0"/>
                <w:color w:val="000000"/>
                <w:sz w:val="30"/>
                <w:szCs w:val="30"/>
                <w:lang w:eastAsia="th-TH"/>
              </w:rPr>
              <w:t>)</w:t>
            </w:r>
          </w:p>
        </w:tc>
      </w:tr>
    </w:tbl>
    <w:p w14:paraId="79D1E2AB" w14:textId="77777777" w:rsidR="003E4DA4" w:rsidRPr="00722855" w:rsidRDefault="003E4DA4" w:rsidP="009537E1">
      <w:pPr>
        <w:pStyle w:val="BodyTextIndent"/>
        <w:ind w:left="426" w:firstLine="708"/>
        <w:jc w:val="thaiDistribute"/>
        <w:rPr>
          <w:rFonts w:hAnsi="Angsana New"/>
          <w:spacing w:val="2"/>
          <w:sz w:val="16"/>
          <w:szCs w:val="16"/>
        </w:rPr>
      </w:pPr>
    </w:p>
    <w:p w14:paraId="216336F5" w14:textId="2CDDE895" w:rsidR="009537E1" w:rsidRDefault="009537E1" w:rsidP="009537E1">
      <w:pPr>
        <w:pStyle w:val="BodyTextIndent"/>
        <w:ind w:left="426" w:firstLine="708"/>
        <w:jc w:val="thaiDistribute"/>
        <w:rPr>
          <w:rFonts w:hAnsi="Angsana New"/>
          <w:spacing w:val="2"/>
          <w:sz w:val="30"/>
          <w:szCs w:val="30"/>
        </w:rPr>
      </w:pPr>
      <w:r w:rsidRPr="00BF06A5">
        <w:rPr>
          <w:rFonts w:hAnsi="Angsana New"/>
          <w:spacing w:val="2"/>
          <w:sz w:val="30"/>
          <w:szCs w:val="30"/>
          <w:cs/>
        </w:rPr>
        <w:t xml:space="preserve">ตามรายงานการประชุมวิสามัญผู้ถือหุ้นของของบริษัท เอ็ม ดี เอ็กซ์ กรีน เอ็นเนอร์ยี จำกัด </w:t>
      </w:r>
      <w:r>
        <w:rPr>
          <w:rFonts w:hAnsi="Angsana New" w:hint="cs"/>
          <w:spacing w:val="2"/>
          <w:sz w:val="30"/>
          <w:szCs w:val="30"/>
          <w:cs/>
        </w:rPr>
        <w:t xml:space="preserve">        </w:t>
      </w:r>
      <w:r w:rsidRPr="00BF06A5">
        <w:rPr>
          <w:rFonts w:hAnsi="Angsana New"/>
          <w:spacing w:val="-2"/>
          <w:sz w:val="30"/>
          <w:szCs w:val="30"/>
          <w:cs/>
        </w:rPr>
        <w:t>(</w:t>
      </w:r>
      <w:r w:rsidRPr="00BF06A5">
        <w:rPr>
          <w:rFonts w:hAnsi="Angsana New" w:hint="cs"/>
          <w:spacing w:val="-2"/>
          <w:sz w:val="30"/>
          <w:szCs w:val="30"/>
          <w:cs/>
        </w:rPr>
        <w:t>บริษัทย่อย</w:t>
      </w:r>
      <w:r w:rsidRPr="00BF06A5">
        <w:rPr>
          <w:rFonts w:hAnsi="Angsana New"/>
          <w:spacing w:val="-2"/>
          <w:sz w:val="30"/>
          <w:szCs w:val="30"/>
          <w:cs/>
        </w:rPr>
        <w:t xml:space="preserve">) ครั้งที่ </w:t>
      </w:r>
      <w:r w:rsidR="0076725F">
        <w:rPr>
          <w:rFonts w:hAnsi="Angsana New"/>
          <w:spacing w:val="-2"/>
          <w:sz w:val="30"/>
          <w:szCs w:val="30"/>
        </w:rPr>
        <w:t>1</w:t>
      </w:r>
      <w:r>
        <w:rPr>
          <w:rFonts w:hAnsi="Angsana New"/>
          <w:spacing w:val="-2"/>
          <w:sz w:val="30"/>
          <w:szCs w:val="30"/>
        </w:rPr>
        <w:t>/256</w:t>
      </w:r>
      <w:r w:rsidR="0076725F">
        <w:rPr>
          <w:rFonts w:hAnsi="Angsana New"/>
          <w:spacing w:val="-2"/>
          <w:sz w:val="30"/>
          <w:szCs w:val="30"/>
        </w:rPr>
        <w:t>8</w:t>
      </w:r>
      <w:r w:rsidRPr="00BF06A5">
        <w:rPr>
          <w:rFonts w:hAnsi="Angsana New"/>
          <w:spacing w:val="-2"/>
          <w:sz w:val="30"/>
          <w:szCs w:val="30"/>
          <w:cs/>
        </w:rPr>
        <w:t xml:space="preserve"> เมื่อวันที่ </w:t>
      </w:r>
      <w:r w:rsidR="0076725F">
        <w:rPr>
          <w:rFonts w:hAnsi="Angsana New"/>
          <w:spacing w:val="-2"/>
          <w:sz w:val="30"/>
          <w:szCs w:val="30"/>
        </w:rPr>
        <w:t xml:space="preserve">29 </w:t>
      </w:r>
      <w:r w:rsidR="0076725F">
        <w:rPr>
          <w:rFonts w:hAnsi="Angsana New" w:hint="cs"/>
          <w:spacing w:val="-2"/>
          <w:sz w:val="30"/>
          <w:szCs w:val="30"/>
          <w:cs/>
        </w:rPr>
        <w:t xml:space="preserve">กรกฎาคม </w:t>
      </w:r>
      <w:r w:rsidR="0076725F">
        <w:rPr>
          <w:rFonts w:hAnsi="Angsana New"/>
          <w:spacing w:val="-2"/>
          <w:sz w:val="30"/>
          <w:szCs w:val="30"/>
        </w:rPr>
        <w:t xml:space="preserve">2568 </w:t>
      </w:r>
      <w:r w:rsidRPr="00BF06A5">
        <w:rPr>
          <w:rFonts w:hAnsi="Angsana New"/>
          <w:spacing w:val="-2"/>
          <w:sz w:val="30"/>
          <w:szCs w:val="30"/>
          <w:cs/>
        </w:rPr>
        <w:t xml:space="preserve">ได้มีมติการเพิ่มทุนจดทะเบียนจำนวน </w:t>
      </w:r>
      <w:r w:rsidR="006B4011">
        <w:rPr>
          <w:rFonts w:hAnsi="Angsana New"/>
          <w:spacing w:val="-2"/>
          <w:sz w:val="30"/>
          <w:szCs w:val="30"/>
        </w:rPr>
        <w:t>2.00</w:t>
      </w:r>
      <w:r w:rsidRPr="00BF06A5">
        <w:rPr>
          <w:rFonts w:hAnsi="Angsana New"/>
          <w:spacing w:val="-2"/>
          <w:sz w:val="30"/>
          <w:szCs w:val="30"/>
          <w:cs/>
        </w:rPr>
        <w:t xml:space="preserve"> </w:t>
      </w:r>
      <w:r w:rsidRPr="00BF06A5">
        <w:rPr>
          <w:rFonts w:hAnsi="Angsana New" w:hint="cs"/>
          <w:spacing w:val="-2"/>
          <w:sz w:val="30"/>
          <w:szCs w:val="30"/>
          <w:cs/>
        </w:rPr>
        <w:t>ล้าน</w:t>
      </w:r>
      <w:r w:rsidRPr="00BF06A5">
        <w:rPr>
          <w:rFonts w:hAnsi="Angsana New"/>
          <w:spacing w:val="-2"/>
          <w:sz w:val="30"/>
          <w:szCs w:val="30"/>
          <w:cs/>
        </w:rPr>
        <w:t>หุ้น</w:t>
      </w:r>
      <w:r w:rsidRPr="00BF06A5">
        <w:rPr>
          <w:rFonts w:hAnsi="Angsana New"/>
          <w:spacing w:val="2"/>
          <w:sz w:val="30"/>
          <w:szCs w:val="30"/>
          <w:cs/>
        </w:rPr>
        <w:t xml:space="preserve"> มูลค่าหุ้นละ</w:t>
      </w:r>
      <w:r w:rsidR="009C5D5E">
        <w:rPr>
          <w:rFonts w:hAnsi="Angsana New"/>
          <w:spacing w:val="2"/>
          <w:sz w:val="30"/>
          <w:szCs w:val="30"/>
        </w:rPr>
        <w:t xml:space="preserve"> </w:t>
      </w:r>
      <w:r>
        <w:rPr>
          <w:rFonts w:hAnsi="Angsana New"/>
          <w:spacing w:val="2"/>
          <w:sz w:val="30"/>
          <w:szCs w:val="30"/>
        </w:rPr>
        <w:t>10.00</w:t>
      </w:r>
      <w:r w:rsidRPr="00BF06A5">
        <w:rPr>
          <w:rFonts w:hAnsi="Angsana New"/>
          <w:spacing w:val="2"/>
          <w:sz w:val="30"/>
          <w:szCs w:val="30"/>
          <w:cs/>
        </w:rPr>
        <w:t xml:space="preserve"> บาท และได้เรียกชำระเงินเพิ่มทุนจดทะเบียนจากบริษัทฯ ตามสัดส่วนการถือหุ้นจำนวน </w:t>
      </w:r>
      <w:r w:rsidR="00F550CD" w:rsidRPr="004A4550">
        <w:rPr>
          <w:rFonts w:hAnsi="Angsana New"/>
          <w:spacing w:val="-2"/>
          <w:sz w:val="30"/>
          <w:szCs w:val="30"/>
        </w:rPr>
        <w:t>1.08</w:t>
      </w:r>
      <w:r w:rsidRPr="004A4550">
        <w:rPr>
          <w:rFonts w:hAnsi="Angsana New" w:hint="cs"/>
          <w:spacing w:val="-2"/>
          <w:sz w:val="30"/>
          <w:szCs w:val="30"/>
          <w:cs/>
        </w:rPr>
        <w:t xml:space="preserve"> ล้าน</w:t>
      </w:r>
      <w:r w:rsidRPr="004A4550">
        <w:rPr>
          <w:rFonts w:hAnsi="Angsana New"/>
          <w:spacing w:val="-2"/>
          <w:sz w:val="30"/>
          <w:szCs w:val="30"/>
          <w:cs/>
        </w:rPr>
        <w:t xml:space="preserve">หุ้น มูลค่าหุ้นละ </w:t>
      </w:r>
      <w:r w:rsidRPr="004A4550">
        <w:rPr>
          <w:rFonts w:hAnsi="Angsana New"/>
          <w:spacing w:val="-2"/>
          <w:sz w:val="30"/>
          <w:szCs w:val="30"/>
        </w:rPr>
        <w:t>10.00</w:t>
      </w:r>
      <w:r w:rsidRPr="004A4550">
        <w:rPr>
          <w:rFonts w:hAnsi="Angsana New"/>
          <w:spacing w:val="-2"/>
          <w:sz w:val="30"/>
          <w:szCs w:val="30"/>
          <w:cs/>
        </w:rPr>
        <w:t xml:space="preserve"> บาท รวมจำนวนเงิน </w:t>
      </w:r>
      <w:r w:rsidR="00F550CD">
        <w:rPr>
          <w:rFonts w:hAnsi="Angsana New"/>
          <w:spacing w:val="-2"/>
          <w:sz w:val="30"/>
          <w:szCs w:val="30"/>
        </w:rPr>
        <w:t>1</w:t>
      </w:r>
      <w:r w:rsidR="00F550CD" w:rsidRPr="004A4550">
        <w:rPr>
          <w:rFonts w:hAnsi="Angsana New"/>
          <w:spacing w:val="-2"/>
          <w:sz w:val="30"/>
          <w:szCs w:val="30"/>
        </w:rPr>
        <w:t>0.82</w:t>
      </w:r>
      <w:r w:rsidRPr="004A4550">
        <w:rPr>
          <w:rFonts w:hAnsi="Angsana New"/>
          <w:spacing w:val="-2"/>
          <w:sz w:val="30"/>
          <w:szCs w:val="30"/>
          <w:cs/>
        </w:rPr>
        <w:t xml:space="preserve"> ล้านบาท ซึ่งบริษัทฯ ได้มีการจ่ายชำระค่าหุ้นแล้ว</w:t>
      </w:r>
      <w:r w:rsidRPr="00BF06A5">
        <w:rPr>
          <w:rFonts w:hAnsi="Angsana New"/>
          <w:spacing w:val="2"/>
          <w:sz w:val="30"/>
          <w:szCs w:val="30"/>
          <w:cs/>
        </w:rPr>
        <w:t xml:space="preserve"> เมื่อวันที่ </w:t>
      </w:r>
      <w:r w:rsidR="008C32CA">
        <w:rPr>
          <w:rFonts w:hAnsi="Angsana New"/>
          <w:spacing w:val="2"/>
          <w:sz w:val="30"/>
          <w:szCs w:val="30"/>
        </w:rPr>
        <w:t xml:space="preserve">4 </w:t>
      </w:r>
      <w:r w:rsidR="008C32CA">
        <w:rPr>
          <w:rFonts w:hAnsi="Angsana New" w:hint="cs"/>
          <w:spacing w:val="2"/>
          <w:sz w:val="30"/>
          <w:szCs w:val="30"/>
          <w:cs/>
        </w:rPr>
        <w:t xml:space="preserve">สิงหาคม </w:t>
      </w:r>
      <w:r w:rsidR="008C32CA">
        <w:rPr>
          <w:rFonts w:hAnsi="Angsana New"/>
          <w:spacing w:val="2"/>
          <w:sz w:val="30"/>
          <w:szCs w:val="30"/>
        </w:rPr>
        <w:t>256</w:t>
      </w:r>
      <w:r w:rsidR="007B090F">
        <w:rPr>
          <w:rFonts w:hAnsi="Angsana New"/>
          <w:spacing w:val="2"/>
          <w:sz w:val="30"/>
          <w:szCs w:val="30"/>
        </w:rPr>
        <w:t>8</w:t>
      </w:r>
    </w:p>
    <w:p w14:paraId="37FCB442" w14:textId="77777777" w:rsidR="008C32CA" w:rsidRPr="008C32CA" w:rsidRDefault="008C32CA" w:rsidP="009537E1">
      <w:pPr>
        <w:pStyle w:val="BodyTextIndent"/>
        <w:ind w:left="426" w:firstLine="708"/>
        <w:jc w:val="thaiDistribute"/>
        <w:rPr>
          <w:rFonts w:hAnsi="Angsana New"/>
          <w:spacing w:val="2"/>
          <w:sz w:val="16"/>
          <w:szCs w:val="16"/>
        </w:rPr>
      </w:pPr>
    </w:p>
    <w:p w14:paraId="767C0417" w14:textId="6D4A377E" w:rsidR="008C32CA" w:rsidRDefault="008C32CA" w:rsidP="00D3513B">
      <w:pPr>
        <w:pStyle w:val="BodyTextIndent"/>
        <w:ind w:left="426" w:firstLine="708"/>
        <w:jc w:val="thaiDistribute"/>
        <w:rPr>
          <w:rFonts w:hAnsi="Angsana New"/>
          <w:spacing w:val="2"/>
          <w:sz w:val="30"/>
          <w:szCs w:val="30"/>
        </w:rPr>
      </w:pPr>
      <w:r w:rsidRPr="00BF06A5">
        <w:rPr>
          <w:rFonts w:hAnsi="Angsana New"/>
          <w:spacing w:val="2"/>
          <w:sz w:val="30"/>
          <w:szCs w:val="30"/>
          <w:cs/>
        </w:rPr>
        <w:t xml:space="preserve">ตามรายงานการประชุมวิสามัญผู้ถือหุ้นของของบริษัท เอ็ม ดี เอ็กซ์ กรีน เอ็นเนอร์ยี จำกัด </w:t>
      </w:r>
      <w:r>
        <w:rPr>
          <w:rFonts w:hAnsi="Angsana New" w:hint="cs"/>
          <w:spacing w:val="2"/>
          <w:sz w:val="30"/>
          <w:szCs w:val="30"/>
          <w:cs/>
        </w:rPr>
        <w:t xml:space="preserve">        </w:t>
      </w:r>
      <w:r w:rsidRPr="00BF06A5">
        <w:rPr>
          <w:rFonts w:hAnsi="Angsana New"/>
          <w:spacing w:val="-2"/>
          <w:sz w:val="30"/>
          <w:szCs w:val="30"/>
          <w:cs/>
        </w:rPr>
        <w:t>(</w:t>
      </w:r>
      <w:r w:rsidRPr="00BF06A5">
        <w:rPr>
          <w:rFonts w:hAnsi="Angsana New" w:hint="cs"/>
          <w:spacing w:val="-2"/>
          <w:sz w:val="30"/>
          <w:szCs w:val="30"/>
          <w:cs/>
        </w:rPr>
        <w:t>บริษัทย่อย</w:t>
      </w:r>
      <w:r w:rsidRPr="00BF06A5">
        <w:rPr>
          <w:rFonts w:hAnsi="Angsana New"/>
          <w:spacing w:val="-2"/>
          <w:sz w:val="30"/>
          <w:szCs w:val="30"/>
          <w:cs/>
        </w:rPr>
        <w:t xml:space="preserve">) ครั้งที่ </w:t>
      </w:r>
      <w:r>
        <w:rPr>
          <w:rFonts w:hAnsi="Angsana New"/>
          <w:spacing w:val="-2"/>
          <w:sz w:val="30"/>
          <w:szCs w:val="30"/>
        </w:rPr>
        <w:t>2/2568</w:t>
      </w:r>
      <w:r w:rsidRPr="00BF06A5">
        <w:rPr>
          <w:rFonts w:hAnsi="Angsana New"/>
          <w:spacing w:val="-2"/>
          <w:sz w:val="30"/>
          <w:szCs w:val="30"/>
          <w:cs/>
        </w:rPr>
        <w:t xml:space="preserve"> เมื่อวันที่ </w:t>
      </w:r>
      <w:r w:rsidR="00F77FAC">
        <w:rPr>
          <w:rFonts w:hAnsi="Angsana New"/>
          <w:spacing w:val="-2"/>
          <w:sz w:val="30"/>
          <w:szCs w:val="30"/>
        </w:rPr>
        <w:t xml:space="preserve">17 </w:t>
      </w:r>
      <w:r w:rsidR="00F77FAC">
        <w:rPr>
          <w:rFonts w:hAnsi="Angsana New" w:hint="cs"/>
          <w:spacing w:val="-2"/>
          <w:sz w:val="30"/>
          <w:szCs w:val="30"/>
          <w:cs/>
        </w:rPr>
        <w:t xml:space="preserve">ตุลาคม </w:t>
      </w:r>
      <w:r w:rsidR="00F77FAC">
        <w:rPr>
          <w:rFonts w:hAnsi="Angsana New"/>
          <w:spacing w:val="-2"/>
          <w:sz w:val="30"/>
          <w:szCs w:val="30"/>
        </w:rPr>
        <w:t xml:space="preserve">2568 </w:t>
      </w:r>
      <w:r w:rsidRPr="00BF06A5">
        <w:rPr>
          <w:rFonts w:hAnsi="Angsana New"/>
          <w:spacing w:val="-2"/>
          <w:sz w:val="30"/>
          <w:szCs w:val="30"/>
          <w:cs/>
        </w:rPr>
        <w:t xml:space="preserve">ได้มีมติการเพิ่มทุนจดทะเบียนจำนวน </w:t>
      </w:r>
      <w:r w:rsidR="00F275AF">
        <w:rPr>
          <w:rFonts w:hAnsi="Angsana New"/>
          <w:spacing w:val="-2"/>
          <w:sz w:val="30"/>
          <w:szCs w:val="30"/>
        </w:rPr>
        <w:t>12.00</w:t>
      </w:r>
      <w:r w:rsidRPr="00BF06A5">
        <w:rPr>
          <w:rFonts w:hAnsi="Angsana New"/>
          <w:spacing w:val="-2"/>
          <w:sz w:val="30"/>
          <w:szCs w:val="30"/>
          <w:cs/>
        </w:rPr>
        <w:t xml:space="preserve"> </w:t>
      </w:r>
      <w:r w:rsidRPr="00BF06A5">
        <w:rPr>
          <w:rFonts w:hAnsi="Angsana New" w:hint="cs"/>
          <w:spacing w:val="-2"/>
          <w:sz w:val="30"/>
          <w:szCs w:val="30"/>
          <w:cs/>
        </w:rPr>
        <w:t>ล้าน</w:t>
      </w:r>
      <w:r w:rsidRPr="00BF06A5">
        <w:rPr>
          <w:rFonts w:hAnsi="Angsana New"/>
          <w:spacing w:val="-2"/>
          <w:sz w:val="30"/>
          <w:szCs w:val="30"/>
          <w:cs/>
        </w:rPr>
        <w:t>หุ้น</w:t>
      </w:r>
      <w:r w:rsidRPr="00BF06A5">
        <w:rPr>
          <w:rFonts w:hAnsi="Angsana New"/>
          <w:spacing w:val="2"/>
          <w:sz w:val="30"/>
          <w:szCs w:val="30"/>
          <w:cs/>
        </w:rPr>
        <w:t xml:space="preserve"> มูลค่าหุ้นละ</w:t>
      </w:r>
      <w:r w:rsidR="009C5D5E">
        <w:rPr>
          <w:rFonts w:hAnsi="Angsana New"/>
          <w:spacing w:val="2"/>
          <w:sz w:val="30"/>
          <w:szCs w:val="30"/>
        </w:rPr>
        <w:t xml:space="preserve"> </w:t>
      </w:r>
      <w:r>
        <w:rPr>
          <w:rFonts w:hAnsi="Angsana New"/>
          <w:spacing w:val="2"/>
          <w:sz w:val="30"/>
          <w:szCs w:val="30"/>
        </w:rPr>
        <w:t>10.00</w:t>
      </w:r>
      <w:r w:rsidRPr="00BF06A5">
        <w:rPr>
          <w:rFonts w:hAnsi="Angsana New"/>
          <w:spacing w:val="2"/>
          <w:sz w:val="30"/>
          <w:szCs w:val="30"/>
          <w:cs/>
        </w:rPr>
        <w:t xml:space="preserve"> บาท และได้เรียกชำระเงินเพิ่มทุนจดทะเบียนจากบริษัทฯ ตามสัดส่วนการถือหุ้นจำนวน </w:t>
      </w:r>
      <w:r w:rsidR="000023DC" w:rsidRPr="00E43F66">
        <w:rPr>
          <w:rFonts w:hAnsi="Angsana New"/>
          <w:spacing w:val="-2"/>
          <w:sz w:val="30"/>
          <w:szCs w:val="30"/>
        </w:rPr>
        <w:t>6</w:t>
      </w:r>
      <w:r w:rsidRPr="00E43F66">
        <w:rPr>
          <w:rFonts w:hAnsi="Angsana New"/>
          <w:spacing w:val="-2"/>
          <w:sz w:val="30"/>
          <w:szCs w:val="30"/>
        </w:rPr>
        <w:t>.</w:t>
      </w:r>
      <w:r w:rsidR="000023DC" w:rsidRPr="00E43F66">
        <w:rPr>
          <w:rFonts w:hAnsi="Angsana New"/>
          <w:spacing w:val="-2"/>
          <w:sz w:val="30"/>
          <w:szCs w:val="30"/>
        </w:rPr>
        <w:t>49</w:t>
      </w:r>
      <w:r w:rsidRPr="00E43F66">
        <w:rPr>
          <w:rFonts w:hAnsi="Angsana New" w:hint="cs"/>
          <w:spacing w:val="-2"/>
          <w:sz w:val="30"/>
          <w:szCs w:val="30"/>
          <w:cs/>
        </w:rPr>
        <w:t xml:space="preserve"> ล้าน</w:t>
      </w:r>
      <w:r w:rsidRPr="00E43F66">
        <w:rPr>
          <w:rFonts w:hAnsi="Angsana New"/>
          <w:spacing w:val="-2"/>
          <w:sz w:val="30"/>
          <w:szCs w:val="30"/>
          <w:cs/>
        </w:rPr>
        <w:t xml:space="preserve">หุ้น มูลค่าหุ้นละ </w:t>
      </w:r>
      <w:r w:rsidRPr="00E43F66">
        <w:rPr>
          <w:rFonts w:hAnsi="Angsana New"/>
          <w:spacing w:val="-2"/>
          <w:sz w:val="30"/>
          <w:szCs w:val="30"/>
        </w:rPr>
        <w:t>10.00</w:t>
      </w:r>
      <w:r w:rsidRPr="00E43F66">
        <w:rPr>
          <w:rFonts w:hAnsi="Angsana New"/>
          <w:spacing w:val="-2"/>
          <w:sz w:val="30"/>
          <w:szCs w:val="30"/>
          <w:cs/>
        </w:rPr>
        <w:t xml:space="preserve"> บาท รวมจำนวนเงิน </w:t>
      </w:r>
      <w:r w:rsidR="00B54E6D" w:rsidRPr="00E43F66">
        <w:rPr>
          <w:rFonts w:hAnsi="Angsana New"/>
          <w:spacing w:val="-2"/>
          <w:sz w:val="30"/>
          <w:szCs w:val="30"/>
        </w:rPr>
        <w:t>64</w:t>
      </w:r>
      <w:r w:rsidRPr="00E43F66">
        <w:rPr>
          <w:rFonts w:hAnsi="Angsana New"/>
          <w:spacing w:val="-2"/>
          <w:sz w:val="30"/>
          <w:szCs w:val="30"/>
        </w:rPr>
        <w:t>.</w:t>
      </w:r>
      <w:r w:rsidR="00B54E6D" w:rsidRPr="00E43F66">
        <w:rPr>
          <w:rFonts w:hAnsi="Angsana New"/>
          <w:spacing w:val="-2"/>
          <w:sz w:val="30"/>
          <w:szCs w:val="30"/>
        </w:rPr>
        <w:t>94</w:t>
      </w:r>
      <w:r w:rsidRPr="00E43F66">
        <w:rPr>
          <w:rFonts w:hAnsi="Angsana New"/>
          <w:spacing w:val="-2"/>
          <w:sz w:val="30"/>
          <w:szCs w:val="30"/>
          <w:cs/>
        </w:rPr>
        <w:t xml:space="preserve"> ล้านบาท ซึ่งบริษัทฯ ได้มีการจ่ายชำระค่าหุ้นแล้ว</w:t>
      </w:r>
      <w:r w:rsidRPr="00BF06A5">
        <w:rPr>
          <w:rFonts w:hAnsi="Angsana New"/>
          <w:spacing w:val="2"/>
          <w:sz w:val="30"/>
          <w:szCs w:val="30"/>
          <w:cs/>
        </w:rPr>
        <w:t xml:space="preserve"> เมื่อวันที่ </w:t>
      </w:r>
      <w:r w:rsidR="00E97696">
        <w:rPr>
          <w:rFonts w:hAnsi="Angsana New"/>
          <w:spacing w:val="2"/>
          <w:sz w:val="30"/>
          <w:szCs w:val="30"/>
        </w:rPr>
        <w:t>17</w:t>
      </w:r>
      <w:r w:rsidR="00D3513B">
        <w:rPr>
          <w:rFonts w:hAnsi="Angsana New" w:hint="cs"/>
          <w:spacing w:val="2"/>
          <w:sz w:val="30"/>
          <w:szCs w:val="30"/>
          <w:cs/>
        </w:rPr>
        <w:t xml:space="preserve"> </w:t>
      </w:r>
      <w:r w:rsidR="00D3513B">
        <w:rPr>
          <w:rFonts w:hAnsi="Angsana New" w:hint="cs"/>
          <w:spacing w:val="-2"/>
          <w:sz w:val="30"/>
          <w:szCs w:val="30"/>
          <w:cs/>
        </w:rPr>
        <w:t xml:space="preserve">ตุลาคม </w:t>
      </w:r>
      <w:r w:rsidR="00D3513B">
        <w:rPr>
          <w:rFonts w:hAnsi="Angsana New"/>
          <w:spacing w:val="-2"/>
          <w:sz w:val="30"/>
          <w:szCs w:val="30"/>
        </w:rPr>
        <w:t>2568</w:t>
      </w:r>
    </w:p>
    <w:p w14:paraId="6CC90F48" w14:textId="77777777" w:rsidR="00687523" w:rsidRPr="00AB7412" w:rsidRDefault="00687523" w:rsidP="7ABD20E4">
      <w:pPr>
        <w:pStyle w:val="BodyTextIndent"/>
        <w:ind w:left="426" w:firstLine="708"/>
        <w:jc w:val="thaiDistribute"/>
        <w:rPr>
          <w:rFonts w:hAnsi="Angsana New"/>
          <w:spacing w:val="2"/>
          <w:sz w:val="16"/>
          <w:szCs w:val="16"/>
        </w:rPr>
      </w:pPr>
    </w:p>
    <w:p w14:paraId="6E0F5D16" w14:textId="77777777" w:rsidR="009812DF" w:rsidRDefault="009812DF" w:rsidP="7ABD20E4">
      <w:pPr>
        <w:pStyle w:val="BodyTextIndent"/>
        <w:ind w:left="426" w:firstLine="708"/>
        <w:jc w:val="thaiDistribute"/>
        <w:rPr>
          <w:rFonts w:hAnsi="Angsana New"/>
          <w:spacing w:val="2"/>
          <w:sz w:val="30"/>
          <w:szCs w:val="30"/>
        </w:rPr>
      </w:pPr>
    </w:p>
    <w:p w14:paraId="5AE4190F" w14:textId="77777777" w:rsidR="009812DF" w:rsidRDefault="009812DF" w:rsidP="7ABD20E4">
      <w:pPr>
        <w:pStyle w:val="BodyTextIndent"/>
        <w:ind w:left="426" w:firstLine="708"/>
        <w:jc w:val="thaiDistribute"/>
        <w:rPr>
          <w:rFonts w:hAnsi="Angsana New"/>
          <w:spacing w:val="2"/>
          <w:sz w:val="30"/>
          <w:szCs w:val="30"/>
        </w:rPr>
      </w:pPr>
    </w:p>
    <w:p w14:paraId="0BADFC9E" w14:textId="0A61897C" w:rsidR="00151F43" w:rsidRPr="0096130C" w:rsidRDefault="007E7383" w:rsidP="7ABD20E4">
      <w:pPr>
        <w:pStyle w:val="BodyTextIndent"/>
        <w:ind w:left="426" w:firstLine="708"/>
        <w:jc w:val="thaiDistribute"/>
        <w:rPr>
          <w:rFonts w:hAnsi="Angsana New"/>
          <w:spacing w:val="2"/>
          <w:sz w:val="30"/>
          <w:szCs w:val="30"/>
        </w:rPr>
      </w:pPr>
      <w:r w:rsidRPr="00BF06A5">
        <w:rPr>
          <w:rFonts w:hAnsi="Angsana New"/>
          <w:spacing w:val="2"/>
          <w:sz w:val="30"/>
          <w:szCs w:val="30"/>
          <w:cs/>
        </w:rPr>
        <w:t xml:space="preserve">ตามรายงานการประชุมวิสามัญผู้ถือหุ้นของของบริษัท เอ็ม ดี เอ็กซ์ กรีน เอ็นเนอร์ยี จำกัด </w:t>
      </w:r>
      <w:r w:rsidR="000F42A8">
        <w:rPr>
          <w:rFonts w:hAnsi="Angsana New" w:hint="cs"/>
          <w:spacing w:val="2"/>
          <w:sz w:val="30"/>
          <w:szCs w:val="30"/>
          <w:cs/>
        </w:rPr>
        <w:t xml:space="preserve">        </w:t>
      </w:r>
      <w:r w:rsidR="00794B21" w:rsidRPr="00BF06A5">
        <w:rPr>
          <w:rFonts w:hAnsi="Angsana New"/>
          <w:spacing w:val="-2"/>
          <w:sz w:val="30"/>
          <w:szCs w:val="30"/>
          <w:cs/>
        </w:rPr>
        <w:t>(</w:t>
      </w:r>
      <w:r w:rsidR="00794B21" w:rsidRPr="00BF06A5">
        <w:rPr>
          <w:rFonts w:hAnsi="Angsana New" w:hint="cs"/>
          <w:spacing w:val="-2"/>
          <w:sz w:val="30"/>
          <w:szCs w:val="30"/>
          <w:cs/>
        </w:rPr>
        <w:t>บริษัทย่อย</w:t>
      </w:r>
      <w:r w:rsidR="00794B21" w:rsidRPr="00BF06A5">
        <w:rPr>
          <w:rFonts w:hAnsi="Angsana New"/>
          <w:spacing w:val="-2"/>
          <w:sz w:val="30"/>
          <w:szCs w:val="30"/>
          <w:cs/>
        </w:rPr>
        <w:t xml:space="preserve">) </w:t>
      </w:r>
      <w:r w:rsidRPr="00BF06A5">
        <w:rPr>
          <w:rFonts w:hAnsi="Angsana New"/>
          <w:spacing w:val="-2"/>
          <w:sz w:val="30"/>
          <w:szCs w:val="30"/>
          <w:cs/>
        </w:rPr>
        <w:t xml:space="preserve">ครั้งที่ </w:t>
      </w:r>
      <w:r w:rsidR="002553EC">
        <w:rPr>
          <w:rFonts w:hAnsi="Angsana New"/>
          <w:spacing w:val="-2"/>
          <w:sz w:val="30"/>
          <w:szCs w:val="30"/>
        </w:rPr>
        <w:t>2/2567</w:t>
      </w:r>
      <w:r w:rsidRPr="00BF06A5">
        <w:rPr>
          <w:rFonts w:hAnsi="Angsana New"/>
          <w:spacing w:val="-2"/>
          <w:sz w:val="30"/>
          <w:szCs w:val="30"/>
          <w:cs/>
        </w:rPr>
        <w:t xml:space="preserve"> เมื่อวันที่ </w:t>
      </w:r>
      <w:r w:rsidR="002553EC">
        <w:rPr>
          <w:rFonts w:hAnsi="Angsana New"/>
          <w:spacing w:val="-2"/>
          <w:sz w:val="30"/>
          <w:szCs w:val="30"/>
        </w:rPr>
        <w:t>4</w:t>
      </w:r>
      <w:r w:rsidRPr="00BF06A5">
        <w:rPr>
          <w:rFonts w:hAnsi="Angsana New"/>
          <w:spacing w:val="-2"/>
          <w:sz w:val="30"/>
          <w:szCs w:val="30"/>
          <w:cs/>
        </w:rPr>
        <w:t xml:space="preserve"> </w:t>
      </w:r>
      <w:r w:rsidRPr="00BF06A5">
        <w:rPr>
          <w:rFonts w:hAnsi="Angsana New" w:hint="cs"/>
          <w:spacing w:val="-2"/>
          <w:sz w:val="30"/>
          <w:szCs w:val="30"/>
          <w:cs/>
        </w:rPr>
        <w:t>กันยายน</w:t>
      </w:r>
      <w:r w:rsidRPr="00BF06A5">
        <w:rPr>
          <w:rFonts w:hAnsi="Angsana New"/>
          <w:spacing w:val="-2"/>
          <w:sz w:val="30"/>
          <w:szCs w:val="30"/>
          <w:cs/>
        </w:rPr>
        <w:t xml:space="preserve"> </w:t>
      </w:r>
      <w:r w:rsidR="002553EC">
        <w:rPr>
          <w:rFonts w:hAnsi="Angsana New"/>
          <w:spacing w:val="-2"/>
          <w:sz w:val="30"/>
          <w:szCs w:val="30"/>
        </w:rPr>
        <w:t>2567</w:t>
      </w:r>
      <w:r w:rsidRPr="00BF06A5">
        <w:rPr>
          <w:rFonts w:hAnsi="Angsana New" w:hint="cs"/>
          <w:spacing w:val="-2"/>
          <w:sz w:val="30"/>
          <w:szCs w:val="30"/>
          <w:cs/>
        </w:rPr>
        <w:t xml:space="preserve"> </w:t>
      </w:r>
      <w:r w:rsidRPr="00BF06A5">
        <w:rPr>
          <w:rFonts w:hAnsi="Angsana New"/>
          <w:spacing w:val="-2"/>
          <w:sz w:val="30"/>
          <w:szCs w:val="30"/>
          <w:cs/>
        </w:rPr>
        <w:t xml:space="preserve">ได้มีมติการเพิ่มทุนจดทะเบียนจำนวน </w:t>
      </w:r>
      <w:r w:rsidR="002553EC">
        <w:rPr>
          <w:rFonts w:hAnsi="Angsana New"/>
          <w:spacing w:val="-2"/>
          <w:sz w:val="30"/>
          <w:szCs w:val="30"/>
        </w:rPr>
        <w:t>3.40</w:t>
      </w:r>
      <w:r w:rsidRPr="00BF06A5">
        <w:rPr>
          <w:rFonts w:hAnsi="Angsana New"/>
          <w:spacing w:val="-2"/>
          <w:sz w:val="30"/>
          <w:szCs w:val="30"/>
          <w:cs/>
        </w:rPr>
        <w:t xml:space="preserve"> </w:t>
      </w:r>
      <w:r w:rsidRPr="00BF06A5">
        <w:rPr>
          <w:rFonts w:hAnsi="Angsana New" w:hint="cs"/>
          <w:spacing w:val="-2"/>
          <w:sz w:val="30"/>
          <w:szCs w:val="30"/>
          <w:cs/>
        </w:rPr>
        <w:t>ล้าน</w:t>
      </w:r>
      <w:r w:rsidRPr="00BF06A5">
        <w:rPr>
          <w:rFonts w:hAnsi="Angsana New"/>
          <w:spacing w:val="-2"/>
          <w:sz w:val="30"/>
          <w:szCs w:val="30"/>
          <w:cs/>
        </w:rPr>
        <w:t>หุ้น</w:t>
      </w:r>
      <w:r w:rsidRPr="00BF06A5">
        <w:rPr>
          <w:rFonts w:hAnsi="Angsana New"/>
          <w:spacing w:val="2"/>
          <w:sz w:val="30"/>
          <w:szCs w:val="30"/>
          <w:cs/>
        </w:rPr>
        <w:t xml:space="preserve"> </w:t>
      </w:r>
      <w:r w:rsidR="00495338">
        <w:rPr>
          <w:rFonts w:hAnsi="Angsana New"/>
          <w:spacing w:val="2"/>
          <w:sz w:val="30"/>
          <w:szCs w:val="30"/>
        </w:rPr>
        <w:t xml:space="preserve">    </w:t>
      </w:r>
      <w:r w:rsidRPr="00BF06A5">
        <w:rPr>
          <w:rFonts w:hAnsi="Angsana New"/>
          <w:spacing w:val="2"/>
          <w:sz w:val="30"/>
          <w:szCs w:val="30"/>
          <w:cs/>
        </w:rPr>
        <w:t>มูลค่าหุ้นละ</w:t>
      </w:r>
      <w:r w:rsidR="002553EC">
        <w:rPr>
          <w:rFonts w:hAnsi="Angsana New"/>
          <w:spacing w:val="2"/>
          <w:sz w:val="30"/>
          <w:szCs w:val="30"/>
        </w:rPr>
        <w:t>10.00</w:t>
      </w:r>
      <w:r w:rsidRPr="00BF06A5">
        <w:rPr>
          <w:rFonts w:hAnsi="Angsana New"/>
          <w:spacing w:val="2"/>
          <w:sz w:val="30"/>
          <w:szCs w:val="30"/>
          <w:cs/>
        </w:rPr>
        <w:t xml:space="preserve"> บาท และได้เรียกชำระเงินเพิ่มทุนจดทะเบียนจากบริษัทฯ ตามสัดส่วนการถือหุ้นจำนวน </w:t>
      </w:r>
      <w:r w:rsidR="002553EC" w:rsidRPr="00495338">
        <w:rPr>
          <w:rFonts w:hAnsi="Angsana New"/>
          <w:sz w:val="30"/>
          <w:szCs w:val="30"/>
        </w:rPr>
        <w:t>1.84</w:t>
      </w:r>
      <w:r w:rsidRPr="00495338">
        <w:rPr>
          <w:rFonts w:hAnsi="Angsana New" w:hint="cs"/>
          <w:sz w:val="30"/>
          <w:szCs w:val="30"/>
          <w:cs/>
        </w:rPr>
        <w:t xml:space="preserve"> ล้าน</w:t>
      </w:r>
      <w:r w:rsidRPr="00495338">
        <w:rPr>
          <w:rFonts w:hAnsi="Angsana New"/>
          <w:sz w:val="30"/>
          <w:szCs w:val="30"/>
          <w:cs/>
        </w:rPr>
        <w:t xml:space="preserve">หุ้น มูลค่าหุ้นละ </w:t>
      </w:r>
      <w:r w:rsidR="002553EC" w:rsidRPr="00495338">
        <w:rPr>
          <w:rFonts w:hAnsi="Angsana New"/>
          <w:sz w:val="30"/>
          <w:szCs w:val="30"/>
        </w:rPr>
        <w:t>10.00</w:t>
      </w:r>
      <w:r w:rsidRPr="00495338">
        <w:rPr>
          <w:rFonts w:hAnsi="Angsana New"/>
          <w:sz w:val="30"/>
          <w:szCs w:val="30"/>
          <w:cs/>
        </w:rPr>
        <w:t xml:space="preserve"> บาท รวมจำนวนเงิน </w:t>
      </w:r>
      <w:r w:rsidR="002553EC" w:rsidRPr="00495338">
        <w:rPr>
          <w:rFonts w:hAnsi="Angsana New"/>
          <w:sz w:val="30"/>
          <w:szCs w:val="30"/>
        </w:rPr>
        <w:t>18.40</w:t>
      </w:r>
      <w:r w:rsidRPr="00495338">
        <w:rPr>
          <w:rFonts w:hAnsi="Angsana New"/>
          <w:sz w:val="30"/>
          <w:szCs w:val="30"/>
          <w:cs/>
        </w:rPr>
        <w:t xml:space="preserve"> ล้านบาท ซึ่งบริษัทฯ ได้มีการจ่ายชำระค่าหุ้นแล้ว</w:t>
      </w:r>
      <w:r w:rsidRPr="00BF06A5">
        <w:rPr>
          <w:rFonts w:hAnsi="Angsana New"/>
          <w:spacing w:val="2"/>
          <w:sz w:val="30"/>
          <w:szCs w:val="30"/>
          <w:cs/>
        </w:rPr>
        <w:t xml:space="preserve"> เมื่อวันที่ </w:t>
      </w:r>
      <w:r w:rsidR="002553EC">
        <w:rPr>
          <w:rFonts w:hAnsi="Angsana New"/>
          <w:spacing w:val="2"/>
          <w:sz w:val="30"/>
          <w:szCs w:val="30"/>
        </w:rPr>
        <w:t>6</w:t>
      </w:r>
      <w:r w:rsidRPr="00BF06A5">
        <w:rPr>
          <w:rFonts w:hAnsi="Angsana New"/>
          <w:spacing w:val="2"/>
          <w:sz w:val="30"/>
          <w:szCs w:val="30"/>
          <w:cs/>
        </w:rPr>
        <w:t xml:space="preserve"> </w:t>
      </w:r>
      <w:r w:rsidRPr="00BF06A5">
        <w:rPr>
          <w:rFonts w:hAnsi="Angsana New" w:hint="cs"/>
          <w:spacing w:val="2"/>
          <w:sz w:val="30"/>
          <w:szCs w:val="30"/>
          <w:cs/>
        </w:rPr>
        <w:t>กันยายน</w:t>
      </w:r>
      <w:r w:rsidRPr="00BF06A5">
        <w:rPr>
          <w:rFonts w:hAnsi="Angsana New"/>
          <w:spacing w:val="2"/>
          <w:sz w:val="30"/>
          <w:szCs w:val="30"/>
          <w:cs/>
        </w:rPr>
        <w:t xml:space="preserve"> </w:t>
      </w:r>
      <w:r w:rsidR="002553EC">
        <w:rPr>
          <w:rFonts w:hAnsi="Angsana New"/>
          <w:spacing w:val="2"/>
          <w:sz w:val="30"/>
          <w:szCs w:val="30"/>
        </w:rPr>
        <w:t>2567</w:t>
      </w:r>
      <w:r w:rsidRPr="00BF06A5">
        <w:rPr>
          <w:rFonts w:hAnsi="Angsana New"/>
          <w:spacing w:val="2"/>
          <w:sz w:val="30"/>
          <w:szCs w:val="30"/>
          <w:cs/>
        </w:rPr>
        <w:t xml:space="preserve"> </w:t>
      </w:r>
    </w:p>
    <w:p w14:paraId="73B6CB69" w14:textId="77777777" w:rsidR="00D636C5" w:rsidRDefault="00D636C5" w:rsidP="00DF4503">
      <w:pPr>
        <w:ind w:left="450" w:firstLine="826"/>
        <w:jc w:val="thaiDistribute"/>
        <w:rPr>
          <w:rFonts w:ascii="Angsana New" w:hAnsi="Angsana New" w:cs="Angsana New"/>
          <w:sz w:val="16"/>
          <w:szCs w:val="16"/>
        </w:rPr>
      </w:pPr>
    </w:p>
    <w:p w14:paraId="20186ED2" w14:textId="4F851196" w:rsidR="00DF4503" w:rsidRPr="00DE7E46" w:rsidRDefault="00DF4503" w:rsidP="00DF4503">
      <w:pPr>
        <w:ind w:left="450" w:firstLine="826"/>
        <w:jc w:val="thaiDistribute"/>
        <w:rPr>
          <w:rFonts w:ascii="Angsana New" w:hAnsi="Angsana New" w:cs="Angsana New"/>
          <w:sz w:val="30"/>
          <w:szCs w:val="30"/>
        </w:rPr>
      </w:pPr>
      <w:r w:rsidRPr="00DE7E46">
        <w:rPr>
          <w:rFonts w:ascii="Angsana New" w:hAnsi="Angsana New" w:cs="Angsana New" w:hint="cs"/>
          <w:sz w:val="30"/>
          <w:szCs w:val="30"/>
          <w:cs/>
        </w:rPr>
        <w:t>ข้อมูลเกี่ยวกับบริษัทย่อยแต่ละรายของกลุ่มบริษัทฯ ที่มีส่วนได้เสียที่ไม่มีอำนาจควบคุมที่มีสาระสำคัญแสดงได้ดังนี้</w:t>
      </w: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B44231" w:rsidRPr="000D37A5" w14:paraId="18023475" w14:textId="77777777" w:rsidTr="005607ED">
        <w:trPr>
          <w:cantSplit/>
          <w:tblHeader/>
        </w:trPr>
        <w:tc>
          <w:tcPr>
            <w:tcW w:w="3960" w:type="dxa"/>
          </w:tcPr>
          <w:p w14:paraId="2E85E1E8" w14:textId="77777777" w:rsidR="00B44231" w:rsidRPr="000D37A5" w:rsidRDefault="00B44231">
            <w:pPr>
              <w:ind w:left="330"/>
              <w:jc w:val="both"/>
              <w:rPr>
                <w:rFonts w:ascii="Angsana New" w:hAnsi="Angsana New" w:cs="Angsana New"/>
                <w:sz w:val="24"/>
                <w:szCs w:val="24"/>
              </w:rPr>
            </w:pPr>
          </w:p>
        </w:tc>
        <w:tc>
          <w:tcPr>
            <w:tcW w:w="90" w:type="dxa"/>
          </w:tcPr>
          <w:p w14:paraId="6138592C" w14:textId="77777777" w:rsidR="00B44231" w:rsidRPr="000D37A5" w:rsidRDefault="00B44231">
            <w:pPr>
              <w:tabs>
                <w:tab w:val="left" w:pos="1267"/>
              </w:tabs>
              <w:ind w:left="-30" w:right="73"/>
              <w:jc w:val="right"/>
              <w:rPr>
                <w:rFonts w:ascii="Angsana New" w:hAnsi="Angsana New" w:cs="Angsana New"/>
                <w:snapToGrid w:val="0"/>
                <w:sz w:val="24"/>
                <w:szCs w:val="24"/>
                <w:lang w:eastAsia="th-TH"/>
              </w:rPr>
            </w:pPr>
          </w:p>
        </w:tc>
        <w:tc>
          <w:tcPr>
            <w:tcW w:w="1800" w:type="dxa"/>
          </w:tcPr>
          <w:p w14:paraId="49C1C94C" w14:textId="77777777" w:rsidR="00B44231" w:rsidRPr="000D37A5" w:rsidRDefault="00B44231">
            <w:pPr>
              <w:tabs>
                <w:tab w:val="left" w:pos="1267"/>
              </w:tabs>
              <w:ind w:left="-30" w:right="73"/>
              <w:jc w:val="center"/>
              <w:rPr>
                <w:rFonts w:ascii="Angsana New" w:hAnsi="Angsana New" w:cs="Angsana New"/>
                <w:snapToGrid w:val="0"/>
                <w:sz w:val="24"/>
                <w:szCs w:val="24"/>
                <w:u w:val="single"/>
                <w:cs/>
                <w:lang w:eastAsia="th-TH"/>
              </w:rPr>
            </w:pPr>
          </w:p>
        </w:tc>
        <w:tc>
          <w:tcPr>
            <w:tcW w:w="90" w:type="dxa"/>
          </w:tcPr>
          <w:p w14:paraId="2A543A0F" w14:textId="77777777" w:rsidR="00B44231" w:rsidRPr="000D37A5" w:rsidRDefault="00B44231">
            <w:pPr>
              <w:ind w:right="60"/>
              <w:jc w:val="center"/>
              <w:rPr>
                <w:rFonts w:ascii="Angsana New" w:hAnsi="Angsana New" w:cs="Angsana New"/>
                <w:snapToGrid w:val="0"/>
                <w:sz w:val="24"/>
                <w:szCs w:val="24"/>
                <w:u w:val="single"/>
                <w:cs/>
                <w:lang w:eastAsia="th-TH"/>
              </w:rPr>
            </w:pPr>
          </w:p>
        </w:tc>
        <w:tc>
          <w:tcPr>
            <w:tcW w:w="1350" w:type="dxa"/>
          </w:tcPr>
          <w:p w14:paraId="7C4415EE" w14:textId="77777777" w:rsidR="00B44231" w:rsidRPr="000D37A5" w:rsidRDefault="00B44231">
            <w:pPr>
              <w:tabs>
                <w:tab w:val="left" w:pos="1267"/>
              </w:tabs>
              <w:ind w:left="-30" w:right="73"/>
              <w:jc w:val="center"/>
              <w:rPr>
                <w:rFonts w:ascii="Angsana New" w:hAnsi="Angsana New" w:cs="Angsana New"/>
                <w:snapToGrid w:val="0"/>
                <w:sz w:val="24"/>
                <w:szCs w:val="24"/>
                <w:cs/>
                <w:lang w:eastAsia="th-TH"/>
              </w:rPr>
            </w:pPr>
          </w:p>
        </w:tc>
        <w:tc>
          <w:tcPr>
            <w:tcW w:w="90" w:type="dxa"/>
          </w:tcPr>
          <w:p w14:paraId="5B0A4C69" w14:textId="77777777" w:rsidR="00B44231" w:rsidRPr="000D37A5" w:rsidRDefault="00B44231">
            <w:pPr>
              <w:ind w:right="60"/>
              <w:jc w:val="center"/>
              <w:rPr>
                <w:rFonts w:ascii="Angsana New" w:hAnsi="Angsana New" w:cs="Angsana New"/>
                <w:snapToGrid w:val="0"/>
                <w:sz w:val="24"/>
                <w:szCs w:val="24"/>
                <w:cs/>
                <w:lang w:eastAsia="th-TH"/>
              </w:rPr>
            </w:pPr>
          </w:p>
        </w:tc>
        <w:tc>
          <w:tcPr>
            <w:tcW w:w="1350" w:type="dxa"/>
          </w:tcPr>
          <w:p w14:paraId="35224936" w14:textId="77777777" w:rsidR="00B44231" w:rsidRPr="000D37A5" w:rsidRDefault="00B44231">
            <w:pPr>
              <w:tabs>
                <w:tab w:val="left" w:pos="1267"/>
              </w:tabs>
              <w:ind w:left="-30" w:right="-30"/>
              <w:jc w:val="center"/>
              <w:rPr>
                <w:rFonts w:ascii="Angsana New" w:hAnsi="Angsana New" w:cs="Angsana New"/>
                <w:snapToGrid w:val="0"/>
                <w:sz w:val="24"/>
                <w:szCs w:val="24"/>
                <w:cs/>
                <w:lang w:eastAsia="th-TH"/>
              </w:rPr>
            </w:pPr>
          </w:p>
        </w:tc>
        <w:tc>
          <w:tcPr>
            <w:tcW w:w="90" w:type="dxa"/>
          </w:tcPr>
          <w:p w14:paraId="7F5F7A20" w14:textId="77777777" w:rsidR="00B44231" w:rsidRPr="000D37A5" w:rsidRDefault="00B44231">
            <w:pPr>
              <w:tabs>
                <w:tab w:val="left" w:pos="1267"/>
              </w:tabs>
              <w:ind w:left="-30" w:right="73"/>
              <w:jc w:val="center"/>
              <w:rPr>
                <w:rFonts w:ascii="Angsana New" w:hAnsi="Angsana New" w:cs="Angsana New"/>
                <w:snapToGrid w:val="0"/>
                <w:sz w:val="24"/>
                <w:szCs w:val="24"/>
                <w:cs/>
                <w:lang w:eastAsia="th-TH"/>
              </w:rPr>
            </w:pPr>
          </w:p>
        </w:tc>
        <w:tc>
          <w:tcPr>
            <w:tcW w:w="1440" w:type="dxa"/>
          </w:tcPr>
          <w:p w14:paraId="0CDD11D8" w14:textId="2EDED3B8" w:rsidR="00B44231" w:rsidRPr="000D37A5" w:rsidRDefault="00B44231">
            <w:pPr>
              <w:tabs>
                <w:tab w:val="left" w:pos="1267"/>
              </w:tabs>
              <w:ind w:left="-30" w:right="73"/>
              <w:jc w:val="right"/>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(หน่วย</w:t>
            </w:r>
            <w:r w:rsidR="000E074D">
              <w:rPr>
                <w:rFonts w:ascii="Angsana New" w:hAnsi="Angsana New" w:cs="Angsana New"/>
                <w:snapToGrid w:val="0"/>
                <w:sz w:val="24"/>
                <w:szCs w:val="24"/>
                <w:lang w:eastAsia="th-TH"/>
              </w:rPr>
              <w:t xml:space="preserve"> </w:t>
            </w:r>
            <w:r w:rsidRPr="000D37A5">
              <w:rPr>
                <w:rFonts w:ascii="Angsana New" w:hAnsi="Angsana New" w:cs="Angsana New"/>
                <w:snapToGrid w:val="0"/>
                <w:sz w:val="24"/>
                <w:szCs w:val="24"/>
                <w:cs/>
                <w:lang w:eastAsia="th-TH"/>
              </w:rPr>
              <w:t>:</w:t>
            </w:r>
            <w:r w:rsidR="000E074D">
              <w:rPr>
                <w:rFonts w:ascii="Angsana New" w:hAnsi="Angsana New" w:cs="Angsana New"/>
                <w:snapToGrid w:val="0"/>
                <w:sz w:val="24"/>
                <w:szCs w:val="24"/>
                <w:lang w:eastAsia="th-TH"/>
              </w:rPr>
              <w:t xml:space="preserve"> </w:t>
            </w:r>
            <w:r w:rsidRPr="000D37A5">
              <w:rPr>
                <w:rFonts w:ascii="Angsana New" w:hAnsi="Angsana New" w:cs="Angsana New" w:hint="cs"/>
                <w:snapToGrid w:val="0"/>
                <w:sz w:val="24"/>
                <w:szCs w:val="24"/>
                <w:cs/>
                <w:lang w:eastAsia="th-TH"/>
              </w:rPr>
              <w:t>พันบาท)</w:t>
            </w:r>
          </w:p>
        </w:tc>
      </w:tr>
      <w:tr w:rsidR="00B44231" w:rsidRPr="000D37A5" w14:paraId="08C7489D" w14:textId="77777777" w:rsidTr="005607ED">
        <w:trPr>
          <w:cantSplit/>
          <w:tblHeader/>
        </w:trPr>
        <w:tc>
          <w:tcPr>
            <w:tcW w:w="3960" w:type="dxa"/>
          </w:tcPr>
          <w:p w14:paraId="27A32DB1" w14:textId="77777777" w:rsidR="00B44231" w:rsidRPr="000D37A5" w:rsidRDefault="00B44231">
            <w:pPr>
              <w:ind w:left="60"/>
              <w:jc w:val="both"/>
              <w:rPr>
                <w:rFonts w:ascii="Angsana New" w:hAnsi="Angsana New" w:cs="Angsana New"/>
                <w:sz w:val="24"/>
                <w:szCs w:val="24"/>
                <w:cs/>
              </w:rPr>
            </w:pPr>
          </w:p>
        </w:tc>
        <w:tc>
          <w:tcPr>
            <w:tcW w:w="90" w:type="dxa"/>
          </w:tcPr>
          <w:p w14:paraId="3A1CBA31" w14:textId="77777777" w:rsidR="00B44231" w:rsidRPr="000D37A5" w:rsidRDefault="00B44231">
            <w:pPr>
              <w:tabs>
                <w:tab w:val="left" w:pos="1267"/>
              </w:tabs>
              <w:ind w:left="-30" w:right="73"/>
              <w:jc w:val="right"/>
              <w:rPr>
                <w:rFonts w:ascii="Angsana New" w:hAnsi="Angsana New" w:cs="Angsana New"/>
                <w:snapToGrid w:val="0"/>
                <w:sz w:val="24"/>
                <w:szCs w:val="24"/>
                <w:lang w:eastAsia="th-TH"/>
              </w:rPr>
            </w:pPr>
          </w:p>
        </w:tc>
        <w:tc>
          <w:tcPr>
            <w:tcW w:w="6210" w:type="dxa"/>
            <w:gridSpan w:val="7"/>
          </w:tcPr>
          <w:p w14:paraId="7B1FA9F0" w14:textId="28449C12" w:rsidR="00B44231" w:rsidRPr="000D37A5" w:rsidRDefault="00B44231">
            <w:pPr>
              <w:tabs>
                <w:tab w:val="left" w:pos="1140"/>
                <w:tab w:val="left" w:pos="1230"/>
              </w:tabs>
              <w:ind w:left="-30" w:right="6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 xml:space="preserve">ณ วันที่ </w:t>
            </w:r>
            <w:r w:rsidRPr="000D37A5">
              <w:rPr>
                <w:rFonts w:ascii="Angsana New" w:hAnsi="Angsana New" w:cs="Angsana New" w:hint="cs"/>
                <w:snapToGrid w:val="0"/>
                <w:sz w:val="24"/>
                <w:szCs w:val="24"/>
                <w:lang w:eastAsia="th-TH"/>
              </w:rPr>
              <w:t>31</w:t>
            </w:r>
            <w:r w:rsidRPr="000D37A5">
              <w:rPr>
                <w:rFonts w:ascii="Angsana New" w:hAnsi="Angsana New" w:cs="Angsana New" w:hint="cs"/>
                <w:snapToGrid w:val="0"/>
                <w:sz w:val="24"/>
                <w:szCs w:val="24"/>
                <w:cs/>
                <w:lang w:eastAsia="th-TH"/>
              </w:rPr>
              <w:t xml:space="preserve"> ธันวาคม </w:t>
            </w:r>
            <w:r w:rsidRPr="000D37A5">
              <w:rPr>
                <w:rFonts w:ascii="Angsana New" w:hAnsi="Angsana New" w:cs="Angsana New" w:hint="cs"/>
                <w:snapToGrid w:val="0"/>
                <w:sz w:val="24"/>
                <w:szCs w:val="24"/>
                <w:lang w:eastAsia="th-TH"/>
              </w:rPr>
              <w:t>25</w:t>
            </w:r>
            <w:r w:rsidRPr="000D37A5">
              <w:rPr>
                <w:rFonts w:ascii="Angsana New" w:hAnsi="Angsana New" w:cs="Angsana New"/>
                <w:snapToGrid w:val="0"/>
                <w:sz w:val="24"/>
                <w:szCs w:val="24"/>
                <w:lang w:eastAsia="th-TH"/>
              </w:rPr>
              <w:t>6</w:t>
            </w:r>
            <w:r w:rsidR="005616F9">
              <w:rPr>
                <w:rFonts w:ascii="Angsana New" w:hAnsi="Angsana New" w:cs="Angsana New"/>
                <w:snapToGrid w:val="0"/>
                <w:sz w:val="24"/>
                <w:szCs w:val="24"/>
                <w:lang w:eastAsia="th-TH"/>
              </w:rPr>
              <w:t>8</w:t>
            </w:r>
          </w:p>
        </w:tc>
      </w:tr>
      <w:tr w:rsidR="00B44231" w:rsidRPr="000D37A5" w14:paraId="1FDF85CB" w14:textId="77777777" w:rsidTr="005607ED">
        <w:trPr>
          <w:cantSplit/>
          <w:tblHeader/>
        </w:trPr>
        <w:tc>
          <w:tcPr>
            <w:tcW w:w="3960" w:type="dxa"/>
          </w:tcPr>
          <w:p w14:paraId="60395C37" w14:textId="77777777" w:rsidR="00B44231" w:rsidRPr="000D37A5" w:rsidRDefault="00B44231">
            <w:pPr>
              <w:ind w:left="60"/>
              <w:jc w:val="both"/>
              <w:rPr>
                <w:rFonts w:ascii="Angsana New" w:hAnsi="Angsana New" w:cs="Angsana New"/>
                <w:sz w:val="24"/>
                <w:szCs w:val="24"/>
                <w:cs/>
              </w:rPr>
            </w:pPr>
          </w:p>
        </w:tc>
        <w:tc>
          <w:tcPr>
            <w:tcW w:w="90" w:type="dxa"/>
          </w:tcPr>
          <w:p w14:paraId="13939821" w14:textId="77777777" w:rsidR="00B44231" w:rsidRPr="000D37A5" w:rsidRDefault="00B44231">
            <w:pPr>
              <w:tabs>
                <w:tab w:val="left" w:pos="1267"/>
              </w:tabs>
              <w:ind w:left="-30" w:right="73"/>
              <w:jc w:val="right"/>
              <w:rPr>
                <w:rFonts w:ascii="Angsana New" w:hAnsi="Angsana New" w:cs="Angsana New"/>
                <w:snapToGrid w:val="0"/>
                <w:sz w:val="24"/>
                <w:szCs w:val="24"/>
                <w:lang w:eastAsia="th-TH"/>
              </w:rPr>
            </w:pPr>
          </w:p>
        </w:tc>
        <w:tc>
          <w:tcPr>
            <w:tcW w:w="1800" w:type="dxa"/>
          </w:tcPr>
          <w:p w14:paraId="203FDDEA" w14:textId="77777777" w:rsidR="00B44231" w:rsidRPr="000D37A5" w:rsidRDefault="00B44231">
            <w:pPr>
              <w:tabs>
                <w:tab w:val="left" w:pos="1140"/>
                <w:tab w:val="left" w:pos="123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บริษัท จี เอ็ม เอส เพาเวอร์ จำกัด (มหาชน)</w:t>
            </w:r>
          </w:p>
        </w:tc>
        <w:tc>
          <w:tcPr>
            <w:tcW w:w="90" w:type="dxa"/>
          </w:tcPr>
          <w:p w14:paraId="4D312F20" w14:textId="77777777" w:rsidR="00B44231" w:rsidRPr="000D37A5" w:rsidRDefault="00B44231">
            <w:pPr>
              <w:ind w:right="60"/>
              <w:jc w:val="center"/>
              <w:rPr>
                <w:rFonts w:ascii="Angsana New" w:hAnsi="Angsana New" w:cs="Angsana New"/>
                <w:snapToGrid w:val="0"/>
                <w:sz w:val="24"/>
                <w:szCs w:val="24"/>
                <w:u w:val="single"/>
                <w:cs/>
                <w:lang w:eastAsia="th-TH"/>
              </w:rPr>
            </w:pPr>
          </w:p>
        </w:tc>
        <w:tc>
          <w:tcPr>
            <w:tcW w:w="1350" w:type="dxa"/>
          </w:tcPr>
          <w:p w14:paraId="72E9C5A6" w14:textId="77777777" w:rsidR="00B44231" w:rsidRPr="000D37A5" w:rsidRDefault="00B44231">
            <w:pPr>
              <w:tabs>
                <w:tab w:val="left" w:pos="1140"/>
              </w:tabs>
              <w:ind w:left="-3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บริษัทย่อยอื่น</w:t>
            </w:r>
          </w:p>
          <w:p w14:paraId="0D506825" w14:textId="77777777" w:rsidR="00B44231" w:rsidRPr="000D37A5" w:rsidRDefault="00B44231">
            <w:pPr>
              <w:tabs>
                <w:tab w:val="left" w:pos="114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ที่ไม่มีสาระสำคัญ</w:t>
            </w:r>
          </w:p>
        </w:tc>
        <w:tc>
          <w:tcPr>
            <w:tcW w:w="90" w:type="dxa"/>
          </w:tcPr>
          <w:p w14:paraId="60B80A36" w14:textId="77777777" w:rsidR="00B44231" w:rsidRPr="000D37A5" w:rsidRDefault="00B44231">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tcPr>
          <w:p w14:paraId="0F6CB15B" w14:textId="77777777" w:rsidR="00B44231" w:rsidRPr="000D37A5" w:rsidRDefault="00B44231">
            <w:pPr>
              <w:tabs>
                <w:tab w:val="left" w:pos="114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รายการตัดบัญชี</w:t>
            </w:r>
          </w:p>
        </w:tc>
        <w:tc>
          <w:tcPr>
            <w:tcW w:w="90" w:type="dxa"/>
          </w:tcPr>
          <w:p w14:paraId="57DCAD93" w14:textId="77777777" w:rsidR="00B44231" w:rsidRPr="000D37A5" w:rsidRDefault="00B44231">
            <w:pPr>
              <w:tabs>
                <w:tab w:val="left" w:pos="1140"/>
                <w:tab w:val="left" w:pos="1230"/>
              </w:tabs>
              <w:ind w:left="-30" w:right="240"/>
              <w:jc w:val="center"/>
              <w:rPr>
                <w:rFonts w:ascii="Angsana New" w:hAnsi="Angsana New" w:cs="Angsana New"/>
                <w:snapToGrid w:val="0"/>
                <w:sz w:val="24"/>
                <w:szCs w:val="24"/>
                <w:cs/>
                <w:lang w:eastAsia="th-TH"/>
              </w:rPr>
            </w:pPr>
          </w:p>
        </w:tc>
        <w:tc>
          <w:tcPr>
            <w:tcW w:w="1440" w:type="dxa"/>
          </w:tcPr>
          <w:p w14:paraId="47FBBF1D" w14:textId="77777777" w:rsidR="00B44231" w:rsidRPr="000D37A5" w:rsidRDefault="00B44231">
            <w:pPr>
              <w:tabs>
                <w:tab w:val="left" w:pos="1140"/>
                <w:tab w:val="left" w:pos="123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รวม</w:t>
            </w:r>
          </w:p>
        </w:tc>
      </w:tr>
      <w:tr w:rsidR="00B44231" w:rsidRPr="000D37A5" w14:paraId="21695DF0" w14:textId="77777777">
        <w:trPr>
          <w:cantSplit/>
        </w:trPr>
        <w:tc>
          <w:tcPr>
            <w:tcW w:w="3960" w:type="dxa"/>
          </w:tcPr>
          <w:p w14:paraId="5D1C7072" w14:textId="77777777" w:rsidR="00B44231" w:rsidRPr="000D37A5" w:rsidRDefault="00B44231">
            <w:pPr>
              <w:ind w:left="60"/>
              <w:jc w:val="both"/>
              <w:rPr>
                <w:rFonts w:ascii="Angsana New" w:hAnsi="Angsana New" w:cs="Angsana New"/>
                <w:sz w:val="24"/>
                <w:szCs w:val="24"/>
              </w:rPr>
            </w:pPr>
            <w:r w:rsidRPr="000D37A5">
              <w:rPr>
                <w:rFonts w:ascii="Angsana New" w:hAnsi="Angsana New" w:cs="Angsana New" w:hint="cs"/>
                <w:sz w:val="24"/>
                <w:szCs w:val="24"/>
                <w:cs/>
              </w:rPr>
              <w:t>ร้อยละของส่วนได้เสียที่ไม่มีอำนาจควบคุม</w:t>
            </w:r>
          </w:p>
        </w:tc>
        <w:tc>
          <w:tcPr>
            <w:tcW w:w="90" w:type="dxa"/>
          </w:tcPr>
          <w:p w14:paraId="2712ABFE"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125CFC4E" w14:textId="77777777" w:rsidR="00B44231" w:rsidRPr="005616F9" w:rsidRDefault="00B44231">
            <w:pPr>
              <w:tabs>
                <w:tab w:val="left" w:pos="1140"/>
                <w:tab w:val="left" w:pos="1230"/>
              </w:tabs>
              <w:ind w:left="-30" w:right="-30"/>
              <w:jc w:val="center"/>
              <w:rPr>
                <w:rFonts w:ascii="Angsana New" w:hAnsi="Angsana New" w:cs="Angsana New"/>
                <w:snapToGrid w:val="0"/>
                <w:sz w:val="24"/>
                <w:szCs w:val="24"/>
                <w:highlight w:val="yellow"/>
                <w:lang w:eastAsia="th-TH"/>
              </w:rPr>
            </w:pPr>
            <w:r w:rsidRPr="002431F4">
              <w:rPr>
                <w:rFonts w:ascii="Angsana New" w:hAnsi="Angsana New" w:cs="Angsana New" w:hint="cs"/>
                <w:snapToGrid w:val="0"/>
                <w:sz w:val="24"/>
                <w:szCs w:val="24"/>
                <w:lang w:eastAsia="th-TH"/>
              </w:rPr>
              <w:t>44</w:t>
            </w:r>
            <w:r w:rsidRPr="002431F4">
              <w:rPr>
                <w:rFonts w:ascii="Angsana New" w:hAnsi="Angsana New" w:cs="Angsana New" w:hint="cs"/>
                <w:snapToGrid w:val="0"/>
                <w:sz w:val="24"/>
                <w:szCs w:val="24"/>
                <w:cs/>
                <w:lang w:eastAsia="th-TH"/>
              </w:rPr>
              <w:t>.</w:t>
            </w:r>
            <w:r w:rsidRPr="002431F4">
              <w:rPr>
                <w:rFonts w:ascii="Angsana New" w:hAnsi="Angsana New" w:cs="Angsana New" w:hint="cs"/>
                <w:snapToGrid w:val="0"/>
                <w:sz w:val="24"/>
                <w:szCs w:val="24"/>
                <w:lang w:eastAsia="th-TH"/>
              </w:rPr>
              <w:t>44</w:t>
            </w:r>
          </w:p>
        </w:tc>
        <w:tc>
          <w:tcPr>
            <w:tcW w:w="90" w:type="dxa"/>
          </w:tcPr>
          <w:p w14:paraId="1447E553"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5356258"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C0A7E7F"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tcPr>
          <w:p w14:paraId="09A38E47"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295FFD9"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tcPr>
          <w:p w14:paraId="2F8521AB"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B44231" w:rsidRPr="000D37A5" w14:paraId="03E277B0" w14:textId="77777777">
        <w:trPr>
          <w:cantSplit/>
        </w:trPr>
        <w:tc>
          <w:tcPr>
            <w:tcW w:w="3960" w:type="dxa"/>
          </w:tcPr>
          <w:p w14:paraId="6245783B"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สินทรัพย์หมุนเวียน</w:t>
            </w:r>
          </w:p>
        </w:tc>
        <w:tc>
          <w:tcPr>
            <w:tcW w:w="90" w:type="dxa"/>
          </w:tcPr>
          <w:p w14:paraId="1E226A8B"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295E1AAF" w14:textId="636A3857" w:rsidR="00B44231" w:rsidRPr="005616F9" w:rsidRDefault="007C0AB5">
            <w:pPr>
              <w:tabs>
                <w:tab w:val="left" w:pos="1140"/>
                <w:tab w:val="left" w:pos="1230"/>
              </w:tabs>
              <w:ind w:left="-30" w:right="330"/>
              <w:jc w:val="right"/>
              <w:rPr>
                <w:rFonts w:ascii="Angsana New" w:hAnsi="Angsana New" w:cs="Angsana New"/>
                <w:snapToGrid w:val="0"/>
                <w:sz w:val="24"/>
                <w:szCs w:val="24"/>
                <w:highlight w:val="yellow"/>
                <w:cs/>
                <w:lang w:eastAsia="th-TH"/>
              </w:rPr>
            </w:pPr>
            <w:r w:rsidRPr="007C0AB5">
              <w:rPr>
                <w:rFonts w:ascii="Angsana New" w:hAnsi="Angsana New" w:cs="Angsana New"/>
                <w:snapToGrid w:val="0"/>
                <w:sz w:val="24"/>
                <w:szCs w:val="24"/>
                <w:lang w:eastAsia="th-TH"/>
              </w:rPr>
              <w:t>2,920,710</w:t>
            </w:r>
          </w:p>
        </w:tc>
        <w:tc>
          <w:tcPr>
            <w:tcW w:w="90" w:type="dxa"/>
          </w:tcPr>
          <w:p w14:paraId="1A326A4B"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1B247400"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082D2AE"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15D93D46"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A1054A9"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F8CB401"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B44231" w:rsidRPr="000D37A5" w14:paraId="787DF23C" w14:textId="77777777">
        <w:trPr>
          <w:cantSplit/>
        </w:trPr>
        <w:tc>
          <w:tcPr>
            <w:tcW w:w="3960" w:type="dxa"/>
          </w:tcPr>
          <w:p w14:paraId="22164F04"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สินทรัพย์ไม่หมุนเวียน</w:t>
            </w:r>
          </w:p>
        </w:tc>
        <w:tc>
          <w:tcPr>
            <w:tcW w:w="90" w:type="dxa"/>
          </w:tcPr>
          <w:p w14:paraId="4CE20925"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1685AF3B" w14:textId="28A1B56B" w:rsidR="00B44231" w:rsidRPr="005616F9" w:rsidRDefault="007C0AB5">
            <w:pPr>
              <w:tabs>
                <w:tab w:val="left" w:pos="1140"/>
                <w:tab w:val="left" w:pos="1230"/>
              </w:tabs>
              <w:ind w:left="-30" w:right="330"/>
              <w:jc w:val="right"/>
              <w:rPr>
                <w:rFonts w:ascii="Angsana New" w:hAnsi="Angsana New" w:cs="Angsana New"/>
                <w:snapToGrid w:val="0"/>
                <w:sz w:val="24"/>
                <w:szCs w:val="24"/>
                <w:highlight w:val="yellow"/>
                <w:cs/>
                <w:lang w:eastAsia="th-TH"/>
              </w:rPr>
            </w:pPr>
            <w:r w:rsidRPr="007C0AB5">
              <w:rPr>
                <w:rFonts w:ascii="Angsana New" w:hAnsi="Angsana New" w:cs="Angsana New"/>
                <w:snapToGrid w:val="0"/>
                <w:sz w:val="24"/>
                <w:szCs w:val="24"/>
                <w:lang w:eastAsia="th-TH"/>
              </w:rPr>
              <w:t>3,979,449</w:t>
            </w:r>
          </w:p>
        </w:tc>
        <w:tc>
          <w:tcPr>
            <w:tcW w:w="90" w:type="dxa"/>
          </w:tcPr>
          <w:p w14:paraId="21A0154B"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155DB431"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tcPr>
          <w:p w14:paraId="46D67C64"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2D6ED1D6"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F74B97D"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BFCB379" w14:textId="77777777" w:rsidR="00B44231" w:rsidRPr="005616F9" w:rsidRDefault="00B44231">
            <w:pPr>
              <w:tabs>
                <w:tab w:val="left" w:pos="1140"/>
                <w:tab w:val="left" w:pos="1230"/>
              </w:tabs>
              <w:ind w:left="-30"/>
              <w:jc w:val="center"/>
              <w:rPr>
                <w:rFonts w:ascii="Angsana New" w:hAnsi="Angsana New" w:cs="Angsana New"/>
                <w:snapToGrid w:val="0"/>
                <w:sz w:val="24"/>
                <w:szCs w:val="24"/>
                <w:highlight w:val="yellow"/>
                <w:lang w:eastAsia="th-TH"/>
              </w:rPr>
            </w:pPr>
          </w:p>
        </w:tc>
      </w:tr>
      <w:tr w:rsidR="00B44231" w:rsidRPr="000D37A5" w14:paraId="232323F3" w14:textId="77777777">
        <w:trPr>
          <w:cantSplit/>
        </w:trPr>
        <w:tc>
          <w:tcPr>
            <w:tcW w:w="3960" w:type="dxa"/>
          </w:tcPr>
          <w:p w14:paraId="12C2DA5E"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หนี้สินหมุนเวียน</w:t>
            </w:r>
          </w:p>
        </w:tc>
        <w:tc>
          <w:tcPr>
            <w:tcW w:w="90" w:type="dxa"/>
          </w:tcPr>
          <w:p w14:paraId="583FF148"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28184CA5" w14:textId="3BF1171B" w:rsidR="00B44231" w:rsidRPr="005616F9" w:rsidRDefault="007C0AB5">
            <w:pPr>
              <w:tabs>
                <w:tab w:val="left" w:pos="1140"/>
                <w:tab w:val="left" w:pos="1230"/>
              </w:tabs>
              <w:ind w:left="-30" w:right="330"/>
              <w:jc w:val="right"/>
              <w:rPr>
                <w:rFonts w:ascii="Angsana New" w:hAnsi="Angsana New" w:cs="Angsana New"/>
                <w:snapToGrid w:val="0"/>
                <w:sz w:val="24"/>
                <w:szCs w:val="24"/>
                <w:highlight w:val="yellow"/>
                <w:cs/>
                <w:lang w:eastAsia="th-TH"/>
              </w:rPr>
            </w:pPr>
            <w:r w:rsidRPr="007C0AB5">
              <w:rPr>
                <w:rFonts w:ascii="Angsana New" w:hAnsi="Angsana New" w:cs="Angsana New"/>
                <w:snapToGrid w:val="0"/>
                <w:sz w:val="24"/>
                <w:szCs w:val="24"/>
                <w:lang w:eastAsia="th-TH"/>
              </w:rPr>
              <w:t>(40,81</w:t>
            </w:r>
            <w:r w:rsidR="002C07A4">
              <w:rPr>
                <w:rFonts w:ascii="Angsana New" w:hAnsi="Angsana New" w:cs="Angsana New" w:hint="cs"/>
                <w:snapToGrid w:val="0"/>
                <w:sz w:val="24"/>
                <w:szCs w:val="24"/>
                <w:cs/>
                <w:lang w:eastAsia="th-TH"/>
              </w:rPr>
              <w:t>2</w:t>
            </w:r>
            <w:r w:rsidRPr="007C0AB5">
              <w:rPr>
                <w:rFonts w:ascii="Angsana New" w:hAnsi="Angsana New" w:cs="Angsana New"/>
                <w:snapToGrid w:val="0"/>
                <w:sz w:val="24"/>
                <w:szCs w:val="24"/>
                <w:lang w:eastAsia="th-TH"/>
              </w:rPr>
              <w:t>)</w:t>
            </w:r>
          </w:p>
        </w:tc>
        <w:tc>
          <w:tcPr>
            <w:tcW w:w="90" w:type="dxa"/>
          </w:tcPr>
          <w:p w14:paraId="47412896" w14:textId="77777777" w:rsidR="00B44231" w:rsidRPr="005616F9" w:rsidRDefault="00B44231">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tcPr>
          <w:p w14:paraId="29BEE9BF" w14:textId="77777777" w:rsidR="00B44231" w:rsidRPr="005616F9" w:rsidRDefault="00B44231">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tcPr>
          <w:p w14:paraId="1C1A0367" w14:textId="77777777" w:rsidR="00B44231" w:rsidRPr="005616F9" w:rsidRDefault="00B44231">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tcPr>
          <w:p w14:paraId="2D01570B" w14:textId="77777777" w:rsidR="00B44231" w:rsidRPr="005616F9" w:rsidRDefault="00B44231">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tcPr>
          <w:p w14:paraId="2775058F"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4F62FA24"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B44231" w:rsidRPr="000D37A5" w14:paraId="72B81C17" w14:textId="77777777">
        <w:trPr>
          <w:cantSplit/>
        </w:trPr>
        <w:tc>
          <w:tcPr>
            <w:tcW w:w="3960" w:type="dxa"/>
          </w:tcPr>
          <w:p w14:paraId="1626F832"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หนี้สินไม่หมุนเวียน</w:t>
            </w:r>
          </w:p>
        </w:tc>
        <w:tc>
          <w:tcPr>
            <w:tcW w:w="90" w:type="dxa"/>
          </w:tcPr>
          <w:p w14:paraId="700C649D"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267CBBB2" w14:textId="35061F76" w:rsidR="00B44231" w:rsidRPr="005616F9" w:rsidRDefault="007C0AB5">
            <w:pPr>
              <w:tabs>
                <w:tab w:val="left" w:pos="1140"/>
                <w:tab w:val="left" w:pos="1230"/>
              </w:tabs>
              <w:ind w:left="-30" w:right="330"/>
              <w:jc w:val="right"/>
              <w:rPr>
                <w:rFonts w:ascii="Angsana New" w:hAnsi="Angsana New" w:cs="Angsana New"/>
                <w:snapToGrid w:val="0"/>
                <w:sz w:val="24"/>
                <w:szCs w:val="24"/>
                <w:highlight w:val="yellow"/>
                <w:lang w:eastAsia="th-TH"/>
              </w:rPr>
            </w:pPr>
            <w:r w:rsidRPr="007C0AB5">
              <w:rPr>
                <w:rFonts w:ascii="Angsana New" w:hAnsi="Angsana New" w:cs="Angsana New"/>
                <w:snapToGrid w:val="0"/>
                <w:sz w:val="24"/>
                <w:szCs w:val="24"/>
                <w:lang w:eastAsia="th-TH"/>
              </w:rPr>
              <w:t>(88,959)</w:t>
            </w:r>
          </w:p>
        </w:tc>
        <w:tc>
          <w:tcPr>
            <w:tcW w:w="90" w:type="dxa"/>
          </w:tcPr>
          <w:p w14:paraId="1A395B6E"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575548B"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1391A36"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26AF488F"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D7F5F9B"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A8385FE" w14:textId="77777777" w:rsidR="00B44231" w:rsidRPr="005616F9"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3981000F" w14:textId="77777777">
        <w:trPr>
          <w:cantSplit/>
        </w:trPr>
        <w:tc>
          <w:tcPr>
            <w:tcW w:w="3960" w:type="dxa"/>
          </w:tcPr>
          <w:p w14:paraId="1C1A8EC0"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สินทรัพย์สุทธิ</w:t>
            </w:r>
          </w:p>
        </w:tc>
        <w:tc>
          <w:tcPr>
            <w:tcW w:w="90" w:type="dxa"/>
          </w:tcPr>
          <w:p w14:paraId="41E320E9"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14:paraId="41725739" w14:textId="0FFE5CC1" w:rsidR="00B44231" w:rsidRPr="005616F9" w:rsidRDefault="007C0AB5">
            <w:pPr>
              <w:tabs>
                <w:tab w:val="left" w:pos="1140"/>
                <w:tab w:val="left" w:pos="1230"/>
              </w:tabs>
              <w:ind w:left="-30" w:right="330"/>
              <w:jc w:val="right"/>
              <w:rPr>
                <w:rFonts w:ascii="Angsana New" w:hAnsi="Angsana New" w:cs="Angsana New"/>
                <w:snapToGrid w:val="0"/>
                <w:sz w:val="24"/>
                <w:szCs w:val="24"/>
                <w:highlight w:val="yellow"/>
                <w:lang w:eastAsia="th-TH"/>
              </w:rPr>
            </w:pPr>
            <w:r w:rsidRPr="007C0AB5">
              <w:rPr>
                <w:rFonts w:ascii="Angsana New" w:hAnsi="Angsana New" w:cs="Angsana New"/>
                <w:snapToGrid w:val="0"/>
                <w:sz w:val="24"/>
                <w:szCs w:val="24"/>
                <w:lang w:eastAsia="th-TH"/>
              </w:rPr>
              <w:t>6,770,38</w:t>
            </w:r>
            <w:r w:rsidR="00853F13">
              <w:rPr>
                <w:rFonts w:ascii="Angsana New" w:hAnsi="Angsana New" w:cs="Angsana New" w:hint="cs"/>
                <w:snapToGrid w:val="0"/>
                <w:sz w:val="24"/>
                <w:szCs w:val="24"/>
                <w:cs/>
                <w:lang w:eastAsia="th-TH"/>
              </w:rPr>
              <w:t>8</w:t>
            </w:r>
          </w:p>
        </w:tc>
        <w:tc>
          <w:tcPr>
            <w:tcW w:w="90" w:type="dxa"/>
          </w:tcPr>
          <w:p w14:paraId="5A88F19C"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2A9C796"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65A9E22"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D71539E"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FA1C95D"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CB6BD17" w14:textId="77777777" w:rsidR="00B44231" w:rsidRPr="005616F9"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66811467" w14:textId="77777777">
        <w:trPr>
          <w:cantSplit/>
        </w:trPr>
        <w:tc>
          <w:tcPr>
            <w:tcW w:w="3960" w:type="dxa"/>
          </w:tcPr>
          <w:p w14:paraId="24EC1E16" w14:textId="77777777" w:rsidR="00B44231" w:rsidRPr="000D37A5" w:rsidRDefault="00B44231">
            <w:pPr>
              <w:ind w:left="330" w:hanging="270"/>
              <w:jc w:val="both"/>
              <w:rPr>
                <w:rFonts w:ascii="Angsana New" w:hAnsi="Angsana New" w:cs="Angsana New"/>
                <w:sz w:val="24"/>
                <w:szCs w:val="24"/>
                <w:cs/>
              </w:rPr>
            </w:pPr>
            <w:r w:rsidRPr="000D37A5">
              <w:rPr>
                <w:rFonts w:ascii="Angsana New" w:hAnsi="Angsana New" w:cs="Angsana New" w:hint="cs"/>
                <w:sz w:val="24"/>
                <w:szCs w:val="24"/>
                <w:cs/>
              </w:rPr>
              <w:t>มูลค่าตามบัญชีของส่วนได้เสียที่ไม่มีอำนาจควบคุม</w:t>
            </w:r>
          </w:p>
        </w:tc>
        <w:tc>
          <w:tcPr>
            <w:tcW w:w="90" w:type="dxa"/>
          </w:tcPr>
          <w:p w14:paraId="114AF548"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03B082FB" w14:textId="1090BB22" w:rsidR="00B44231" w:rsidRPr="005616F9" w:rsidRDefault="00172DD5">
            <w:pPr>
              <w:tabs>
                <w:tab w:val="left" w:pos="1140"/>
                <w:tab w:val="left" w:pos="1230"/>
              </w:tabs>
              <w:ind w:left="-30" w:right="330"/>
              <w:jc w:val="right"/>
              <w:rPr>
                <w:rFonts w:ascii="Angsana New" w:hAnsi="Angsana New" w:cs="Angsana New"/>
                <w:snapToGrid w:val="0"/>
                <w:sz w:val="24"/>
                <w:szCs w:val="24"/>
                <w:highlight w:val="yellow"/>
                <w:cs/>
                <w:lang w:eastAsia="th-TH"/>
              </w:rPr>
            </w:pPr>
            <w:r w:rsidRPr="00172DD5">
              <w:rPr>
                <w:rFonts w:ascii="Angsana New" w:hAnsi="Angsana New" w:cs="Angsana New"/>
                <w:snapToGrid w:val="0"/>
                <w:sz w:val="24"/>
                <w:szCs w:val="24"/>
                <w:lang w:eastAsia="th-TH"/>
              </w:rPr>
              <w:t>3,008,76</w:t>
            </w:r>
            <w:r w:rsidR="00EF0720">
              <w:rPr>
                <w:rFonts w:ascii="Angsana New" w:hAnsi="Angsana New" w:cs="Angsana New"/>
                <w:snapToGrid w:val="0"/>
                <w:sz w:val="24"/>
                <w:szCs w:val="24"/>
                <w:lang w:eastAsia="th-TH"/>
              </w:rPr>
              <w:t>0</w:t>
            </w:r>
          </w:p>
        </w:tc>
        <w:tc>
          <w:tcPr>
            <w:tcW w:w="90" w:type="dxa"/>
          </w:tcPr>
          <w:p w14:paraId="259D9706"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9B791BB" w14:textId="790EFF4D" w:rsidR="00B44231" w:rsidRPr="005616F9" w:rsidRDefault="0039433E">
            <w:pPr>
              <w:tabs>
                <w:tab w:val="left" w:pos="1140"/>
              </w:tabs>
              <w:ind w:left="-30" w:right="240"/>
              <w:jc w:val="right"/>
              <w:rPr>
                <w:rFonts w:ascii="Angsana New" w:hAnsi="Angsana New" w:cs="Angsana New"/>
                <w:snapToGrid w:val="0"/>
                <w:sz w:val="24"/>
                <w:szCs w:val="24"/>
                <w:highlight w:val="yellow"/>
                <w:lang w:eastAsia="th-TH"/>
              </w:rPr>
            </w:pPr>
            <w:r w:rsidRPr="0039433E">
              <w:rPr>
                <w:rFonts w:ascii="Angsana New" w:hAnsi="Angsana New" w:cs="Angsana New"/>
                <w:snapToGrid w:val="0"/>
                <w:sz w:val="24"/>
                <w:szCs w:val="24"/>
                <w:lang w:eastAsia="th-TH"/>
              </w:rPr>
              <w:t>(199,54</w:t>
            </w:r>
            <w:r w:rsidR="00EF0720">
              <w:rPr>
                <w:rFonts w:ascii="Angsana New" w:hAnsi="Angsana New" w:cs="Angsana New"/>
                <w:snapToGrid w:val="0"/>
                <w:sz w:val="24"/>
                <w:szCs w:val="24"/>
                <w:lang w:eastAsia="th-TH"/>
              </w:rPr>
              <w:t>8</w:t>
            </w:r>
            <w:r w:rsidRPr="0039433E">
              <w:rPr>
                <w:rFonts w:ascii="Angsana New" w:hAnsi="Angsana New" w:cs="Angsana New"/>
                <w:snapToGrid w:val="0"/>
                <w:sz w:val="24"/>
                <w:szCs w:val="24"/>
                <w:lang w:eastAsia="th-TH"/>
              </w:rPr>
              <w:t>)</w:t>
            </w:r>
          </w:p>
        </w:tc>
        <w:tc>
          <w:tcPr>
            <w:tcW w:w="90" w:type="dxa"/>
          </w:tcPr>
          <w:p w14:paraId="025E7087" w14:textId="77777777" w:rsidR="00B44231" w:rsidRPr="005616F9" w:rsidRDefault="00B44231">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14:paraId="7C0FAA5B" w14:textId="0E7125D3" w:rsidR="00B44231" w:rsidRPr="005616F9" w:rsidRDefault="0049729F">
            <w:pPr>
              <w:tabs>
                <w:tab w:val="left" w:pos="1140"/>
              </w:tabs>
              <w:ind w:left="-30" w:right="240"/>
              <w:jc w:val="right"/>
              <w:rPr>
                <w:rFonts w:ascii="Angsana New" w:hAnsi="Angsana New" w:cs="Angsana New"/>
                <w:snapToGrid w:val="0"/>
                <w:sz w:val="24"/>
                <w:szCs w:val="24"/>
                <w:highlight w:val="yellow"/>
                <w:cs/>
                <w:lang w:eastAsia="th-TH"/>
              </w:rPr>
            </w:pPr>
            <w:r w:rsidRPr="0049729F">
              <w:rPr>
                <w:rFonts w:ascii="Angsana New" w:hAnsi="Angsana New" w:cs="Angsana New"/>
                <w:snapToGrid w:val="0"/>
                <w:sz w:val="24"/>
                <w:szCs w:val="24"/>
                <w:lang w:eastAsia="th-TH"/>
              </w:rPr>
              <w:t>315,0</w:t>
            </w:r>
            <w:r w:rsidR="003A27ED">
              <w:rPr>
                <w:rFonts w:ascii="Angsana New" w:hAnsi="Angsana New" w:cs="Angsana New"/>
                <w:snapToGrid w:val="0"/>
                <w:sz w:val="24"/>
                <w:szCs w:val="24"/>
                <w:lang w:eastAsia="th-TH"/>
              </w:rPr>
              <w:t>64</w:t>
            </w:r>
          </w:p>
        </w:tc>
        <w:tc>
          <w:tcPr>
            <w:tcW w:w="90" w:type="dxa"/>
          </w:tcPr>
          <w:p w14:paraId="00075190" w14:textId="77777777" w:rsidR="00B44231" w:rsidRPr="005616F9" w:rsidRDefault="00B44231">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14:paraId="33D0A61A" w14:textId="57253D04" w:rsidR="00B44231" w:rsidRPr="005616F9" w:rsidRDefault="0049729F">
            <w:pPr>
              <w:tabs>
                <w:tab w:val="left" w:pos="1500"/>
              </w:tabs>
              <w:ind w:left="-30" w:right="240"/>
              <w:jc w:val="right"/>
              <w:rPr>
                <w:rFonts w:ascii="Angsana New" w:hAnsi="Angsana New" w:cs="Angsana New"/>
                <w:snapToGrid w:val="0"/>
                <w:sz w:val="24"/>
                <w:szCs w:val="24"/>
                <w:highlight w:val="yellow"/>
                <w:lang w:eastAsia="th-TH"/>
              </w:rPr>
            </w:pPr>
            <w:r w:rsidRPr="0049729F">
              <w:rPr>
                <w:rFonts w:ascii="Angsana New" w:hAnsi="Angsana New" w:cs="Angsana New"/>
                <w:snapToGrid w:val="0"/>
                <w:sz w:val="24"/>
                <w:szCs w:val="24"/>
                <w:lang w:eastAsia="th-TH"/>
              </w:rPr>
              <w:t>3,124,2</w:t>
            </w:r>
            <w:r w:rsidR="00C310AC">
              <w:rPr>
                <w:rFonts w:ascii="Angsana New" w:hAnsi="Angsana New" w:cs="Angsana New"/>
                <w:snapToGrid w:val="0"/>
                <w:sz w:val="24"/>
                <w:szCs w:val="24"/>
                <w:lang w:eastAsia="th-TH"/>
              </w:rPr>
              <w:t>76</w:t>
            </w:r>
          </w:p>
        </w:tc>
      </w:tr>
      <w:tr w:rsidR="00B44231" w:rsidRPr="000D37A5" w14:paraId="133E4685" w14:textId="77777777">
        <w:trPr>
          <w:cantSplit/>
        </w:trPr>
        <w:tc>
          <w:tcPr>
            <w:tcW w:w="3960" w:type="dxa"/>
          </w:tcPr>
          <w:p w14:paraId="00F89C8C" w14:textId="77777777" w:rsidR="00B44231" w:rsidRPr="00F54DBA" w:rsidRDefault="00B44231">
            <w:pPr>
              <w:ind w:left="60"/>
              <w:jc w:val="both"/>
              <w:rPr>
                <w:rFonts w:ascii="Angsana New" w:hAnsi="Angsana New" w:cs="Angsana New"/>
                <w:sz w:val="16"/>
                <w:szCs w:val="16"/>
                <w:cs/>
              </w:rPr>
            </w:pPr>
          </w:p>
        </w:tc>
        <w:tc>
          <w:tcPr>
            <w:tcW w:w="90" w:type="dxa"/>
          </w:tcPr>
          <w:p w14:paraId="5C9A5444" w14:textId="77777777" w:rsidR="00B44231" w:rsidRPr="00F54DBA" w:rsidRDefault="00B44231">
            <w:pPr>
              <w:ind w:left="-30" w:right="395"/>
              <w:jc w:val="right"/>
              <w:rPr>
                <w:rFonts w:ascii="Angsana New" w:hAnsi="Angsana New" w:cs="Angsana New"/>
                <w:snapToGrid w:val="0"/>
                <w:sz w:val="16"/>
                <w:szCs w:val="16"/>
                <w:highlight w:val="yellow"/>
                <w:cs/>
                <w:lang w:eastAsia="th-TH"/>
              </w:rPr>
            </w:pPr>
          </w:p>
        </w:tc>
        <w:tc>
          <w:tcPr>
            <w:tcW w:w="1800" w:type="dxa"/>
          </w:tcPr>
          <w:p w14:paraId="279F9164" w14:textId="77777777" w:rsidR="00B44231" w:rsidRPr="00F54DBA" w:rsidRDefault="00B44231">
            <w:pPr>
              <w:tabs>
                <w:tab w:val="left" w:pos="1140"/>
                <w:tab w:val="left" w:pos="1230"/>
              </w:tabs>
              <w:ind w:left="-30" w:right="330"/>
              <w:jc w:val="right"/>
              <w:rPr>
                <w:rFonts w:ascii="Angsana New" w:hAnsi="Angsana New" w:cs="Angsana New"/>
                <w:snapToGrid w:val="0"/>
                <w:sz w:val="16"/>
                <w:szCs w:val="16"/>
                <w:highlight w:val="yellow"/>
                <w:cs/>
                <w:lang w:eastAsia="th-TH"/>
              </w:rPr>
            </w:pPr>
          </w:p>
        </w:tc>
        <w:tc>
          <w:tcPr>
            <w:tcW w:w="90" w:type="dxa"/>
          </w:tcPr>
          <w:p w14:paraId="2F9982B8" w14:textId="77777777" w:rsidR="00B44231" w:rsidRPr="00F54DBA" w:rsidRDefault="00B44231">
            <w:pPr>
              <w:tabs>
                <w:tab w:val="left" w:pos="1267"/>
              </w:tabs>
              <w:ind w:right="73"/>
              <w:jc w:val="center"/>
              <w:rPr>
                <w:rFonts w:ascii="Angsana New" w:hAnsi="Angsana New" w:cs="Angsana New"/>
                <w:snapToGrid w:val="0"/>
                <w:sz w:val="16"/>
                <w:szCs w:val="16"/>
                <w:highlight w:val="yellow"/>
                <w:cs/>
                <w:lang w:eastAsia="th-TH"/>
              </w:rPr>
            </w:pPr>
          </w:p>
        </w:tc>
        <w:tc>
          <w:tcPr>
            <w:tcW w:w="1350" w:type="dxa"/>
          </w:tcPr>
          <w:p w14:paraId="2F389B12" w14:textId="77777777" w:rsidR="00B44231" w:rsidRPr="00F54DBA" w:rsidRDefault="00B44231">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29A1CD4B" w14:textId="77777777" w:rsidR="00B44231" w:rsidRPr="00F54DBA" w:rsidRDefault="00B44231">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350" w:type="dxa"/>
          </w:tcPr>
          <w:p w14:paraId="3F4D8239" w14:textId="77777777" w:rsidR="00B44231" w:rsidRPr="00F54DBA" w:rsidRDefault="00B44231">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1B89A598" w14:textId="77777777" w:rsidR="00B44231" w:rsidRPr="00F54DBA" w:rsidRDefault="00B44231">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440" w:type="dxa"/>
          </w:tcPr>
          <w:p w14:paraId="0AA26661" w14:textId="77777777" w:rsidR="00B44231" w:rsidRPr="00F54DBA" w:rsidRDefault="00B44231">
            <w:pPr>
              <w:tabs>
                <w:tab w:val="left" w:pos="1140"/>
                <w:tab w:val="left" w:pos="1230"/>
              </w:tabs>
              <w:ind w:left="-30"/>
              <w:jc w:val="center"/>
              <w:rPr>
                <w:rFonts w:ascii="Angsana New" w:hAnsi="Angsana New" w:cs="Angsana New"/>
                <w:snapToGrid w:val="0"/>
                <w:sz w:val="16"/>
                <w:szCs w:val="16"/>
                <w:highlight w:val="yellow"/>
                <w:cs/>
                <w:lang w:eastAsia="th-TH"/>
              </w:rPr>
            </w:pPr>
          </w:p>
        </w:tc>
      </w:tr>
      <w:tr w:rsidR="00B44231" w:rsidRPr="000D37A5" w14:paraId="7C882C8C" w14:textId="77777777">
        <w:trPr>
          <w:cantSplit/>
        </w:trPr>
        <w:tc>
          <w:tcPr>
            <w:tcW w:w="3960" w:type="dxa"/>
          </w:tcPr>
          <w:p w14:paraId="57242765"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รายได้</w:t>
            </w:r>
          </w:p>
        </w:tc>
        <w:tc>
          <w:tcPr>
            <w:tcW w:w="90" w:type="dxa"/>
          </w:tcPr>
          <w:p w14:paraId="210827AF"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Pr>
          <w:p w14:paraId="50E71DD2" w14:textId="3492A039" w:rsidR="00B44231" w:rsidRPr="005616F9" w:rsidRDefault="00E55416">
            <w:pPr>
              <w:tabs>
                <w:tab w:val="left" w:pos="1140"/>
                <w:tab w:val="left" w:pos="1230"/>
              </w:tabs>
              <w:ind w:left="-30" w:right="330"/>
              <w:jc w:val="right"/>
              <w:rPr>
                <w:rFonts w:ascii="Angsana New" w:hAnsi="Angsana New" w:cs="Angsana New"/>
                <w:snapToGrid w:val="0"/>
                <w:sz w:val="24"/>
                <w:szCs w:val="24"/>
                <w:highlight w:val="yellow"/>
                <w:lang w:eastAsia="th-TH"/>
              </w:rPr>
            </w:pPr>
            <w:r w:rsidRPr="00E55416">
              <w:rPr>
                <w:rFonts w:ascii="Angsana New" w:hAnsi="Angsana New" w:cs="Angsana New"/>
                <w:snapToGrid w:val="0"/>
                <w:sz w:val="24"/>
                <w:szCs w:val="24"/>
                <w:lang w:eastAsia="th-TH"/>
              </w:rPr>
              <w:t>81,721</w:t>
            </w:r>
          </w:p>
        </w:tc>
        <w:tc>
          <w:tcPr>
            <w:tcW w:w="90" w:type="dxa"/>
          </w:tcPr>
          <w:p w14:paraId="4D6FD270"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5E8E1A9"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225FB77"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62CF3B9"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58EE4D5"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5EDBD69" w14:textId="77777777" w:rsidR="00B44231" w:rsidRPr="005616F9" w:rsidRDefault="00B44231">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B44231" w:rsidRPr="000D37A5" w14:paraId="25E31CE4" w14:textId="77777777">
        <w:trPr>
          <w:cantSplit/>
        </w:trPr>
        <w:tc>
          <w:tcPr>
            <w:tcW w:w="3960" w:type="dxa"/>
          </w:tcPr>
          <w:p w14:paraId="0F21FB09" w14:textId="77777777" w:rsidR="00B44231" w:rsidRPr="000D37A5" w:rsidRDefault="00B44231">
            <w:pPr>
              <w:ind w:left="60"/>
              <w:jc w:val="both"/>
              <w:rPr>
                <w:rFonts w:ascii="Angsana New" w:hAnsi="Angsana New" w:cs="Angsana New"/>
                <w:sz w:val="24"/>
                <w:szCs w:val="24"/>
                <w:cs/>
              </w:rPr>
            </w:pPr>
          </w:p>
        </w:tc>
        <w:tc>
          <w:tcPr>
            <w:tcW w:w="90" w:type="dxa"/>
          </w:tcPr>
          <w:p w14:paraId="25A84BA2"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Pr>
          <w:p w14:paraId="446A44A4" w14:textId="77777777" w:rsidR="00B44231" w:rsidRPr="005616F9" w:rsidRDefault="00B44231">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14:paraId="3BD829A9"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6EC30951"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B4948DC"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57CF111"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5390E84"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8EEA2A9" w14:textId="77777777" w:rsidR="00B44231" w:rsidRPr="005616F9"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5736B138" w14:textId="77777777">
        <w:trPr>
          <w:cantSplit/>
        </w:trPr>
        <w:tc>
          <w:tcPr>
            <w:tcW w:w="3960" w:type="dxa"/>
          </w:tcPr>
          <w:p w14:paraId="14D81519" w14:textId="77777777" w:rsidR="00B44231" w:rsidRPr="00CC72B8" w:rsidRDefault="00B44231">
            <w:pPr>
              <w:ind w:left="60"/>
              <w:jc w:val="both"/>
              <w:rPr>
                <w:rFonts w:ascii="Angsana New" w:hAnsi="Angsana New" w:cs="Angsana New"/>
                <w:sz w:val="24"/>
                <w:szCs w:val="24"/>
                <w:cs/>
              </w:rPr>
            </w:pPr>
            <w:r w:rsidRPr="00CC72B8">
              <w:rPr>
                <w:rFonts w:ascii="Angsana New" w:hAnsi="Angsana New" w:cs="Angsana New" w:hint="cs"/>
                <w:sz w:val="24"/>
                <w:szCs w:val="24"/>
                <w:cs/>
              </w:rPr>
              <w:t>กำไร(ขาดทุน)สำหรับปี</w:t>
            </w:r>
          </w:p>
        </w:tc>
        <w:tc>
          <w:tcPr>
            <w:tcW w:w="90" w:type="dxa"/>
          </w:tcPr>
          <w:p w14:paraId="40AE1163" w14:textId="77777777" w:rsidR="00B44231" w:rsidRPr="00CC72B8" w:rsidRDefault="00B44231">
            <w:pPr>
              <w:ind w:left="-30" w:right="395"/>
              <w:jc w:val="right"/>
              <w:rPr>
                <w:rFonts w:ascii="Angsana New" w:hAnsi="Angsana New" w:cs="Angsana New"/>
                <w:snapToGrid w:val="0"/>
                <w:sz w:val="24"/>
                <w:szCs w:val="24"/>
                <w:cs/>
                <w:lang w:eastAsia="th-TH"/>
              </w:rPr>
            </w:pPr>
          </w:p>
        </w:tc>
        <w:tc>
          <w:tcPr>
            <w:tcW w:w="1800" w:type="dxa"/>
          </w:tcPr>
          <w:p w14:paraId="70DDCA5E" w14:textId="5E85D54F" w:rsidR="00B44231" w:rsidRPr="005616F9" w:rsidRDefault="00144A00">
            <w:pPr>
              <w:tabs>
                <w:tab w:val="left" w:pos="1140"/>
                <w:tab w:val="left" w:pos="1230"/>
              </w:tabs>
              <w:ind w:left="-30" w:right="330"/>
              <w:jc w:val="right"/>
              <w:rPr>
                <w:rFonts w:ascii="Angsana New" w:hAnsi="Angsana New" w:cs="Angsana New"/>
                <w:snapToGrid w:val="0"/>
                <w:sz w:val="24"/>
                <w:szCs w:val="24"/>
                <w:highlight w:val="yellow"/>
                <w:cs/>
                <w:lang w:eastAsia="th-TH"/>
              </w:rPr>
            </w:pPr>
            <w:r w:rsidRPr="00144A00">
              <w:rPr>
                <w:rFonts w:ascii="Angsana New" w:hAnsi="Angsana New" w:cs="Angsana New"/>
                <w:snapToGrid w:val="0"/>
                <w:sz w:val="24"/>
                <w:szCs w:val="24"/>
                <w:lang w:eastAsia="th-TH"/>
              </w:rPr>
              <w:t>491,782</w:t>
            </w:r>
          </w:p>
        </w:tc>
        <w:tc>
          <w:tcPr>
            <w:tcW w:w="90" w:type="dxa"/>
          </w:tcPr>
          <w:p w14:paraId="07A97C53"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C133F84"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97869BE"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B7D801A"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8A85CBC"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DFA525F" w14:textId="77777777" w:rsidR="00B44231" w:rsidRPr="005616F9"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042D92B4" w14:textId="77777777">
        <w:trPr>
          <w:cantSplit/>
        </w:trPr>
        <w:tc>
          <w:tcPr>
            <w:tcW w:w="3960" w:type="dxa"/>
          </w:tcPr>
          <w:p w14:paraId="68399FB6"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กำไร(ขาดทุน)เบ็ดเสร็จอื่นสำหรับปี</w:t>
            </w:r>
          </w:p>
        </w:tc>
        <w:tc>
          <w:tcPr>
            <w:tcW w:w="90" w:type="dxa"/>
          </w:tcPr>
          <w:p w14:paraId="05B0F851"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Borders>
              <w:bottom w:val="single" w:sz="4" w:space="0" w:color="auto"/>
            </w:tcBorders>
          </w:tcPr>
          <w:p w14:paraId="7132DDD1" w14:textId="6C892CAA" w:rsidR="00B44231" w:rsidRPr="005616F9" w:rsidRDefault="00565FF3" w:rsidP="00BB09CA">
            <w:pPr>
              <w:tabs>
                <w:tab w:val="left" w:pos="1140"/>
                <w:tab w:val="left" w:pos="1230"/>
              </w:tabs>
              <w:ind w:left="-30" w:right="330"/>
              <w:jc w:val="right"/>
              <w:rPr>
                <w:rFonts w:ascii="Angsana New" w:hAnsi="Angsana New" w:cs="Angsana New"/>
                <w:snapToGrid w:val="0"/>
                <w:sz w:val="24"/>
                <w:szCs w:val="24"/>
                <w:highlight w:val="yellow"/>
                <w:cs/>
                <w:lang w:eastAsia="th-TH"/>
              </w:rPr>
            </w:pPr>
            <w:r w:rsidRPr="00565FF3">
              <w:rPr>
                <w:rFonts w:ascii="Angsana New" w:hAnsi="Angsana New" w:cs="Angsana New"/>
                <w:snapToGrid w:val="0"/>
                <w:sz w:val="24"/>
                <w:szCs w:val="24"/>
                <w:lang w:eastAsia="th-TH"/>
              </w:rPr>
              <w:t>(348,057)</w:t>
            </w:r>
          </w:p>
        </w:tc>
        <w:tc>
          <w:tcPr>
            <w:tcW w:w="90" w:type="dxa"/>
          </w:tcPr>
          <w:p w14:paraId="47748313"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BD55C52"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343AFA0"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6B54DEF"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47BCE99"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CB19854" w14:textId="77777777" w:rsidR="00B44231" w:rsidRPr="005616F9"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2C3C3E63" w14:textId="77777777">
        <w:trPr>
          <w:cantSplit/>
        </w:trPr>
        <w:tc>
          <w:tcPr>
            <w:tcW w:w="3960" w:type="dxa"/>
          </w:tcPr>
          <w:p w14:paraId="6361C21B"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กำไร(ขาดทุน)เบ็ดเสร็จรวมสำหรับปี</w:t>
            </w:r>
          </w:p>
        </w:tc>
        <w:tc>
          <w:tcPr>
            <w:tcW w:w="90" w:type="dxa"/>
          </w:tcPr>
          <w:p w14:paraId="386060EC"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Borders>
              <w:top w:val="single" w:sz="4" w:space="0" w:color="auto"/>
              <w:bottom w:val="double" w:sz="4" w:space="0" w:color="auto"/>
            </w:tcBorders>
          </w:tcPr>
          <w:p w14:paraId="647312C7" w14:textId="7549C2B3" w:rsidR="00B44231" w:rsidRPr="005616F9" w:rsidRDefault="00565FF3">
            <w:pPr>
              <w:tabs>
                <w:tab w:val="left" w:pos="1140"/>
                <w:tab w:val="left" w:pos="1230"/>
              </w:tabs>
              <w:ind w:left="-30" w:right="330"/>
              <w:jc w:val="right"/>
              <w:rPr>
                <w:rFonts w:ascii="Angsana New" w:hAnsi="Angsana New" w:cs="Angsana New"/>
                <w:snapToGrid w:val="0"/>
                <w:sz w:val="24"/>
                <w:szCs w:val="24"/>
                <w:highlight w:val="yellow"/>
                <w:lang w:eastAsia="th-TH"/>
              </w:rPr>
            </w:pPr>
            <w:r w:rsidRPr="00565FF3">
              <w:rPr>
                <w:rFonts w:ascii="Angsana New" w:hAnsi="Angsana New" w:cs="Angsana New"/>
                <w:snapToGrid w:val="0"/>
                <w:sz w:val="24"/>
                <w:szCs w:val="24"/>
                <w:lang w:eastAsia="th-TH"/>
              </w:rPr>
              <w:t>143,72</w:t>
            </w:r>
            <w:r w:rsidR="00EF0720">
              <w:rPr>
                <w:rFonts w:ascii="Angsana New" w:hAnsi="Angsana New" w:cs="Angsana New"/>
                <w:snapToGrid w:val="0"/>
                <w:sz w:val="24"/>
                <w:szCs w:val="24"/>
                <w:lang w:eastAsia="th-TH"/>
              </w:rPr>
              <w:t>5</w:t>
            </w:r>
          </w:p>
        </w:tc>
        <w:tc>
          <w:tcPr>
            <w:tcW w:w="90" w:type="dxa"/>
          </w:tcPr>
          <w:p w14:paraId="2DA43C5A" w14:textId="77777777" w:rsidR="00B44231" w:rsidRPr="005616F9" w:rsidRDefault="00B44231">
            <w:pPr>
              <w:tabs>
                <w:tab w:val="left" w:pos="1267"/>
              </w:tabs>
              <w:ind w:right="73"/>
              <w:rPr>
                <w:rFonts w:ascii="Angsana New" w:hAnsi="Angsana New" w:cs="Angsana New"/>
                <w:snapToGrid w:val="0"/>
                <w:sz w:val="24"/>
                <w:szCs w:val="24"/>
                <w:highlight w:val="yellow"/>
                <w:cs/>
                <w:lang w:eastAsia="th-TH"/>
              </w:rPr>
            </w:pPr>
          </w:p>
        </w:tc>
        <w:tc>
          <w:tcPr>
            <w:tcW w:w="1350" w:type="dxa"/>
          </w:tcPr>
          <w:p w14:paraId="10AC1D4B"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5EC7C7F"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C70DB18"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0920216"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1C66BBB8" w14:textId="77777777" w:rsidR="00B44231" w:rsidRPr="005616F9"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75E71136" w14:textId="77777777" w:rsidTr="00BE4625">
        <w:trPr>
          <w:cantSplit/>
        </w:trPr>
        <w:tc>
          <w:tcPr>
            <w:tcW w:w="3960" w:type="dxa"/>
          </w:tcPr>
          <w:p w14:paraId="1E322CD1" w14:textId="77777777" w:rsidR="00B44231" w:rsidRPr="00F54DBA" w:rsidRDefault="00B44231">
            <w:pPr>
              <w:ind w:left="60"/>
              <w:jc w:val="both"/>
              <w:rPr>
                <w:rFonts w:ascii="Angsana New" w:hAnsi="Angsana New" w:cs="Angsana New"/>
                <w:sz w:val="16"/>
                <w:szCs w:val="16"/>
                <w:cs/>
              </w:rPr>
            </w:pPr>
          </w:p>
        </w:tc>
        <w:tc>
          <w:tcPr>
            <w:tcW w:w="90" w:type="dxa"/>
          </w:tcPr>
          <w:p w14:paraId="05EE0108" w14:textId="77777777" w:rsidR="00B44231" w:rsidRPr="00F54DBA" w:rsidRDefault="00B44231">
            <w:pPr>
              <w:ind w:left="-30" w:right="395"/>
              <w:jc w:val="right"/>
              <w:rPr>
                <w:rFonts w:ascii="Angsana New" w:hAnsi="Angsana New" w:cs="Angsana New"/>
                <w:snapToGrid w:val="0"/>
                <w:sz w:val="16"/>
                <w:szCs w:val="16"/>
                <w:highlight w:val="yellow"/>
                <w:cs/>
                <w:lang w:eastAsia="th-TH"/>
              </w:rPr>
            </w:pPr>
          </w:p>
        </w:tc>
        <w:tc>
          <w:tcPr>
            <w:tcW w:w="1800" w:type="dxa"/>
            <w:tcBorders>
              <w:top w:val="double" w:sz="4" w:space="0" w:color="auto"/>
            </w:tcBorders>
          </w:tcPr>
          <w:p w14:paraId="16AA3EBD" w14:textId="77777777" w:rsidR="00B44231" w:rsidRPr="00F54DBA" w:rsidRDefault="00B44231">
            <w:pPr>
              <w:tabs>
                <w:tab w:val="left" w:pos="1140"/>
                <w:tab w:val="left" w:pos="1230"/>
              </w:tabs>
              <w:ind w:left="-30" w:right="150"/>
              <w:jc w:val="right"/>
              <w:rPr>
                <w:rFonts w:ascii="Angsana New" w:hAnsi="Angsana New" w:cs="Angsana New"/>
                <w:snapToGrid w:val="0"/>
                <w:sz w:val="16"/>
                <w:szCs w:val="16"/>
                <w:highlight w:val="yellow"/>
                <w:cs/>
                <w:lang w:eastAsia="th-TH"/>
              </w:rPr>
            </w:pPr>
          </w:p>
        </w:tc>
        <w:tc>
          <w:tcPr>
            <w:tcW w:w="90" w:type="dxa"/>
          </w:tcPr>
          <w:p w14:paraId="1C35A04B" w14:textId="77777777" w:rsidR="00B44231" w:rsidRPr="00F54DBA" w:rsidRDefault="00B44231">
            <w:pPr>
              <w:tabs>
                <w:tab w:val="left" w:pos="1267"/>
              </w:tabs>
              <w:ind w:right="73"/>
              <w:jc w:val="center"/>
              <w:rPr>
                <w:rFonts w:ascii="Angsana New" w:hAnsi="Angsana New" w:cs="Angsana New"/>
                <w:snapToGrid w:val="0"/>
                <w:sz w:val="16"/>
                <w:szCs w:val="16"/>
                <w:highlight w:val="yellow"/>
                <w:cs/>
                <w:lang w:eastAsia="th-TH"/>
              </w:rPr>
            </w:pPr>
          </w:p>
        </w:tc>
        <w:tc>
          <w:tcPr>
            <w:tcW w:w="1350" w:type="dxa"/>
          </w:tcPr>
          <w:p w14:paraId="50532999" w14:textId="77777777" w:rsidR="00B44231" w:rsidRPr="00F54DBA" w:rsidRDefault="00B44231">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216FAFF2" w14:textId="77777777" w:rsidR="00B44231" w:rsidRPr="00F54DBA" w:rsidRDefault="00B44231">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350" w:type="dxa"/>
          </w:tcPr>
          <w:p w14:paraId="54BD96D4" w14:textId="77777777" w:rsidR="00B44231" w:rsidRPr="00F54DBA" w:rsidRDefault="00B44231">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08501A89" w14:textId="77777777" w:rsidR="00B44231" w:rsidRPr="00F54DBA" w:rsidRDefault="00B44231">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440" w:type="dxa"/>
          </w:tcPr>
          <w:p w14:paraId="0416B33E" w14:textId="77777777" w:rsidR="00B44231" w:rsidRPr="00F54DBA" w:rsidRDefault="00B44231">
            <w:pPr>
              <w:tabs>
                <w:tab w:val="left" w:pos="1140"/>
                <w:tab w:val="left" w:pos="1230"/>
              </w:tabs>
              <w:ind w:left="-30"/>
              <w:jc w:val="center"/>
              <w:rPr>
                <w:rFonts w:ascii="Angsana New" w:hAnsi="Angsana New" w:cs="Angsana New"/>
                <w:snapToGrid w:val="0"/>
                <w:sz w:val="16"/>
                <w:szCs w:val="16"/>
                <w:highlight w:val="yellow"/>
                <w:cs/>
                <w:lang w:eastAsia="th-TH"/>
              </w:rPr>
            </w:pPr>
          </w:p>
        </w:tc>
      </w:tr>
      <w:tr w:rsidR="00B44231" w:rsidRPr="000D37A5" w14:paraId="0831E9A4" w14:textId="77777777">
        <w:trPr>
          <w:cantSplit/>
        </w:trPr>
        <w:tc>
          <w:tcPr>
            <w:tcW w:w="3960" w:type="dxa"/>
          </w:tcPr>
          <w:p w14:paraId="3C8C2D98" w14:textId="77777777" w:rsidR="00B44231" w:rsidRPr="000D37A5" w:rsidRDefault="00B44231">
            <w:pPr>
              <w:ind w:left="330" w:hanging="270"/>
              <w:jc w:val="both"/>
              <w:rPr>
                <w:rFonts w:ascii="Angsana New" w:hAnsi="Angsana New" w:cs="Angsana New"/>
                <w:sz w:val="24"/>
                <w:szCs w:val="24"/>
                <w:cs/>
              </w:rPr>
            </w:pPr>
            <w:r w:rsidRPr="000D37A5">
              <w:rPr>
                <w:rFonts w:ascii="Angsana New" w:hAnsi="Angsana New" w:cs="Angsana New" w:hint="cs"/>
                <w:sz w:val="24"/>
                <w:szCs w:val="24"/>
                <w:cs/>
              </w:rPr>
              <w:t>กำไร(ขาดทุน)ที่แบ่งให้กับส่วนได้เสียที่ไม่อำนาจควบคุม</w:t>
            </w:r>
          </w:p>
        </w:tc>
        <w:tc>
          <w:tcPr>
            <w:tcW w:w="90" w:type="dxa"/>
          </w:tcPr>
          <w:p w14:paraId="68BDE620"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Pr>
          <w:p w14:paraId="58324585" w14:textId="00B3D57D" w:rsidR="00B44231" w:rsidRPr="005616F9" w:rsidRDefault="007A4B1D">
            <w:pPr>
              <w:tabs>
                <w:tab w:val="left" w:pos="1140"/>
                <w:tab w:val="left" w:pos="1230"/>
              </w:tabs>
              <w:ind w:left="-30" w:right="330"/>
              <w:jc w:val="right"/>
              <w:rPr>
                <w:rFonts w:ascii="Angsana New" w:hAnsi="Angsana New" w:cs="Angsana New"/>
                <w:snapToGrid w:val="0"/>
                <w:sz w:val="24"/>
                <w:szCs w:val="24"/>
                <w:highlight w:val="yellow"/>
                <w:cs/>
                <w:lang w:eastAsia="th-TH"/>
              </w:rPr>
            </w:pPr>
            <w:r w:rsidRPr="007A4B1D">
              <w:rPr>
                <w:rFonts w:ascii="Angsana New" w:hAnsi="Angsana New" w:cs="Angsana New"/>
                <w:snapToGrid w:val="0"/>
                <w:sz w:val="24"/>
                <w:szCs w:val="24"/>
                <w:lang w:eastAsia="th-TH"/>
              </w:rPr>
              <w:t>218,548</w:t>
            </w:r>
          </w:p>
        </w:tc>
        <w:tc>
          <w:tcPr>
            <w:tcW w:w="90" w:type="dxa"/>
          </w:tcPr>
          <w:p w14:paraId="1BA1EEBD"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E507FF5" w14:textId="31CAAEB8" w:rsidR="00B44231" w:rsidRPr="009900E8" w:rsidRDefault="009D7115">
            <w:pPr>
              <w:tabs>
                <w:tab w:val="left" w:pos="1140"/>
              </w:tabs>
              <w:ind w:left="-30" w:right="240"/>
              <w:jc w:val="right"/>
              <w:rPr>
                <w:rFonts w:ascii="Angsana New" w:hAnsi="Angsana New" w:cs="Angsana New"/>
                <w:snapToGrid w:val="0"/>
                <w:sz w:val="24"/>
                <w:szCs w:val="24"/>
                <w:cs/>
                <w:lang w:eastAsia="th-TH"/>
              </w:rPr>
            </w:pPr>
            <w:r w:rsidRPr="009900E8">
              <w:rPr>
                <w:rFonts w:ascii="Angsana New" w:hAnsi="Angsana New" w:cs="Angsana New"/>
                <w:snapToGrid w:val="0"/>
                <w:sz w:val="24"/>
                <w:szCs w:val="24"/>
                <w:cs/>
                <w:lang w:eastAsia="th-TH"/>
              </w:rPr>
              <w:t>(16</w:t>
            </w:r>
            <w:r w:rsidRPr="009900E8">
              <w:rPr>
                <w:rFonts w:ascii="Angsana New" w:hAnsi="Angsana New" w:cs="Angsana New"/>
                <w:snapToGrid w:val="0"/>
                <w:sz w:val="24"/>
                <w:szCs w:val="24"/>
                <w:lang w:eastAsia="th-TH"/>
              </w:rPr>
              <w:t>,</w:t>
            </w:r>
            <w:r w:rsidRPr="009900E8">
              <w:rPr>
                <w:rFonts w:ascii="Angsana New" w:hAnsi="Angsana New" w:cs="Angsana New"/>
                <w:snapToGrid w:val="0"/>
                <w:sz w:val="24"/>
                <w:szCs w:val="24"/>
                <w:cs/>
                <w:lang w:eastAsia="th-TH"/>
              </w:rPr>
              <w:t>508)</w:t>
            </w:r>
          </w:p>
        </w:tc>
        <w:tc>
          <w:tcPr>
            <w:tcW w:w="90" w:type="dxa"/>
          </w:tcPr>
          <w:p w14:paraId="6149B5CA" w14:textId="77777777" w:rsidR="00B44231" w:rsidRPr="005616F9" w:rsidRDefault="00B44231">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14:paraId="63CFF3C7" w14:textId="22C0C727" w:rsidR="00B44231" w:rsidRPr="005616F9" w:rsidRDefault="009D7115">
            <w:pPr>
              <w:tabs>
                <w:tab w:val="left" w:pos="1140"/>
              </w:tabs>
              <w:ind w:left="-30" w:right="240"/>
              <w:jc w:val="right"/>
              <w:rPr>
                <w:rFonts w:ascii="Angsana New" w:hAnsi="Angsana New" w:cs="Angsana New"/>
                <w:snapToGrid w:val="0"/>
                <w:sz w:val="24"/>
                <w:szCs w:val="24"/>
                <w:highlight w:val="yellow"/>
                <w:cs/>
                <w:lang w:eastAsia="th-TH"/>
              </w:rPr>
            </w:pPr>
            <w:r w:rsidRPr="009D7115">
              <w:rPr>
                <w:rFonts w:ascii="Angsana New" w:hAnsi="Angsana New" w:cs="Angsana New"/>
                <w:snapToGrid w:val="0"/>
                <w:sz w:val="24"/>
                <w:szCs w:val="24"/>
                <w:lang w:eastAsia="th-TH"/>
              </w:rPr>
              <w:t>(</w:t>
            </w:r>
            <w:r w:rsidR="00EB2AA2">
              <w:rPr>
                <w:rFonts w:ascii="Angsana New" w:hAnsi="Angsana New" w:cs="Angsana New"/>
                <w:snapToGrid w:val="0"/>
                <w:sz w:val="24"/>
                <w:szCs w:val="24"/>
                <w:lang w:eastAsia="th-TH"/>
              </w:rPr>
              <w:t>35,177</w:t>
            </w:r>
            <w:r w:rsidRPr="009D7115">
              <w:rPr>
                <w:rFonts w:ascii="Angsana New" w:hAnsi="Angsana New" w:cs="Angsana New"/>
                <w:snapToGrid w:val="0"/>
                <w:sz w:val="24"/>
                <w:szCs w:val="24"/>
                <w:lang w:eastAsia="th-TH"/>
              </w:rPr>
              <w:t>)</w:t>
            </w:r>
          </w:p>
        </w:tc>
        <w:tc>
          <w:tcPr>
            <w:tcW w:w="90" w:type="dxa"/>
          </w:tcPr>
          <w:p w14:paraId="3BC7FAA0" w14:textId="77777777" w:rsidR="00B44231" w:rsidRPr="005616F9" w:rsidRDefault="00B44231">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14:paraId="01E6A418" w14:textId="61FD9157" w:rsidR="00B44231" w:rsidRPr="005616F9" w:rsidRDefault="00A62C94">
            <w:pPr>
              <w:tabs>
                <w:tab w:val="left" w:pos="1500"/>
              </w:tabs>
              <w:ind w:left="-30" w:right="240"/>
              <w:jc w:val="right"/>
              <w:rPr>
                <w:rFonts w:ascii="Angsana New" w:hAnsi="Angsana New" w:cs="Angsana New"/>
                <w:snapToGrid w:val="0"/>
                <w:sz w:val="24"/>
                <w:szCs w:val="24"/>
                <w:highlight w:val="yellow"/>
                <w:cs/>
                <w:lang w:eastAsia="th-TH"/>
              </w:rPr>
            </w:pPr>
            <w:r>
              <w:rPr>
                <w:rFonts w:ascii="Angsana New" w:hAnsi="Angsana New" w:cs="Angsana New"/>
                <w:snapToGrid w:val="0"/>
                <w:sz w:val="24"/>
                <w:szCs w:val="24"/>
                <w:lang w:eastAsia="th-TH"/>
              </w:rPr>
              <w:t>166,</w:t>
            </w:r>
            <w:r w:rsidR="00B83FC1">
              <w:rPr>
                <w:rFonts w:ascii="Angsana New" w:hAnsi="Angsana New" w:cs="Angsana New"/>
                <w:snapToGrid w:val="0"/>
                <w:sz w:val="24"/>
                <w:szCs w:val="24"/>
                <w:lang w:eastAsia="th-TH"/>
              </w:rPr>
              <w:t>863</w:t>
            </w:r>
          </w:p>
        </w:tc>
      </w:tr>
      <w:tr w:rsidR="00B44231" w:rsidRPr="000D37A5" w14:paraId="7ACE02D2" w14:textId="77777777">
        <w:trPr>
          <w:cantSplit/>
        </w:trPr>
        <w:tc>
          <w:tcPr>
            <w:tcW w:w="3960" w:type="dxa"/>
          </w:tcPr>
          <w:p w14:paraId="7DDCDF8A" w14:textId="77777777" w:rsidR="00B44231" w:rsidRPr="000D37A5" w:rsidRDefault="00B44231">
            <w:pPr>
              <w:tabs>
                <w:tab w:val="left" w:pos="3300"/>
                <w:tab w:val="left" w:pos="3900"/>
                <w:tab w:val="left" w:pos="3930"/>
              </w:tabs>
              <w:ind w:left="330" w:right="600" w:hanging="270"/>
              <w:jc w:val="both"/>
              <w:rPr>
                <w:rFonts w:ascii="Angsana New" w:hAnsi="Angsana New" w:cs="Angsana New"/>
                <w:sz w:val="24"/>
                <w:szCs w:val="24"/>
                <w:cs/>
              </w:rPr>
            </w:pPr>
            <w:r>
              <w:rPr>
                <w:rFonts w:ascii="Angsana New" w:hAnsi="Angsana New" w:cs="Angsana New" w:hint="cs"/>
                <w:sz w:val="24"/>
                <w:szCs w:val="24"/>
                <w:cs/>
              </w:rPr>
              <w:t>กำไร(ขาดทุน)เบ็ดเสร็จรวม</w:t>
            </w:r>
            <w:r w:rsidRPr="000D37A5">
              <w:rPr>
                <w:rFonts w:ascii="Angsana New" w:hAnsi="Angsana New" w:cs="Angsana New" w:hint="cs"/>
                <w:sz w:val="24"/>
                <w:szCs w:val="24"/>
                <w:cs/>
              </w:rPr>
              <w:t>ที่แบ่งให้กับส่วนได้เสียที่ไม่มีอำนาจควบคุม</w:t>
            </w:r>
          </w:p>
        </w:tc>
        <w:tc>
          <w:tcPr>
            <w:tcW w:w="90" w:type="dxa"/>
          </w:tcPr>
          <w:p w14:paraId="1D78B35A" w14:textId="77777777" w:rsidR="00B44231" w:rsidRPr="000D37A5" w:rsidRDefault="00B44231">
            <w:pPr>
              <w:ind w:left="-30" w:right="395"/>
              <w:jc w:val="right"/>
              <w:rPr>
                <w:rFonts w:ascii="Angsana New" w:hAnsi="Angsana New" w:cs="Angsana New"/>
                <w:snapToGrid w:val="0"/>
                <w:sz w:val="24"/>
                <w:szCs w:val="24"/>
                <w:highlight w:val="yellow"/>
                <w:cs/>
                <w:lang w:eastAsia="th-TH"/>
              </w:rPr>
            </w:pPr>
          </w:p>
        </w:tc>
        <w:tc>
          <w:tcPr>
            <w:tcW w:w="1800" w:type="dxa"/>
          </w:tcPr>
          <w:p w14:paraId="3A854290" w14:textId="77777777" w:rsidR="00B44231" w:rsidRPr="005616F9" w:rsidRDefault="00B44231">
            <w:pPr>
              <w:tabs>
                <w:tab w:val="left" w:pos="1140"/>
                <w:tab w:val="left" w:pos="1230"/>
              </w:tabs>
              <w:ind w:left="-30" w:right="330"/>
              <w:jc w:val="right"/>
              <w:rPr>
                <w:rFonts w:ascii="Angsana New" w:hAnsi="Angsana New" w:cs="Angsana New"/>
                <w:snapToGrid w:val="0"/>
                <w:sz w:val="24"/>
                <w:szCs w:val="24"/>
                <w:highlight w:val="yellow"/>
                <w:lang w:eastAsia="th-TH"/>
              </w:rPr>
            </w:pPr>
          </w:p>
          <w:p w14:paraId="25575100" w14:textId="47992282" w:rsidR="00B44231" w:rsidRPr="005616F9" w:rsidRDefault="00591265">
            <w:pPr>
              <w:tabs>
                <w:tab w:val="left" w:pos="1140"/>
                <w:tab w:val="left" w:pos="1230"/>
              </w:tabs>
              <w:ind w:left="-30" w:right="330"/>
              <w:jc w:val="right"/>
              <w:rPr>
                <w:rFonts w:ascii="Angsana New" w:hAnsi="Angsana New" w:cs="Angsana New"/>
                <w:snapToGrid w:val="0"/>
                <w:sz w:val="24"/>
                <w:szCs w:val="24"/>
                <w:highlight w:val="yellow"/>
                <w:cs/>
                <w:lang w:eastAsia="th-TH"/>
              </w:rPr>
            </w:pPr>
            <w:r w:rsidRPr="00591265">
              <w:rPr>
                <w:rFonts w:ascii="Angsana New" w:hAnsi="Angsana New" w:cs="Angsana New"/>
                <w:snapToGrid w:val="0"/>
                <w:sz w:val="24"/>
                <w:szCs w:val="24"/>
                <w:lang w:eastAsia="th-TH"/>
              </w:rPr>
              <w:t>63,871</w:t>
            </w:r>
          </w:p>
        </w:tc>
        <w:tc>
          <w:tcPr>
            <w:tcW w:w="90" w:type="dxa"/>
          </w:tcPr>
          <w:p w14:paraId="21CB39CE"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C754E49" w14:textId="77777777" w:rsidR="00B44231" w:rsidRPr="005616F9" w:rsidRDefault="00B44231">
            <w:pPr>
              <w:tabs>
                <w:tab w:val="left" w:pos="1140"/>
              </w:tabs>
              <w:ind w:left="-30" w:right="240"/>
              <w:jc w:val="right"/>
              <w:rPr>
                <w:rFonts w:ascii="Angsana New" w:hAnsi="Angsana New" w:cs="Angsana New"/>
                <w:snapToGrid w:val="0"/>
                <w:sz w:val="24"/>
                <w:szCs w:val="24"/>
                <w:highlight w:val="yellow"/>
                <w:lang w:eastAsia="th-TH"/>
              </w:rPr>
            </w:pPr>
          </w:p>
          <w:p w14:paraId="0B48EDB6" w14:textId="722DCFC9" w:rsidR="00B44231" w:rsidRPr="005616F9" w:rsidRDefault="00DA0D3F">
            <w:pPr>
              <w:tabs>
                <w:tab w:val="left" w:pos="1140"/>
              </w:tabs>
              <w:ind w:left="-30" w:right="240"/>
              <w:jc w:val="right"/>
              <w:rPr>
                <w:rFonts w:ascii="Angsana New" w:hAnsi="Angsana New" w:cs="Angsana New"/>
                <w:snapToGrid w:val="0"/>
                <w:sz w:val="24"/>
                <w:szCs w:val="24"/>
                <w:highlight w:val="yellow"/>
                <w:lang w:eastAsia="th-TH"/>
              </w:rPr>
            </w:pPr>
            <w:r w:rsidRPr="00DA0D3F">
              <w:rPr>
                <w:rFonts w:ascii="Angsana New" w:hAnsi="Angsana New" w:cs="Angsana New"/>
                <w:snapToGrid w:val="0"/>
                <w:sz w:val="24"/>
                <w:szCs w:val="24"/>
                <w:lang w:eastAsia="th-TH"/>
              </w:rPr>
              <w:t>(16,508)</w:t>
            </w:r>
          </w:p>
        </w:tc>
        <w:tc>
          <w:tcPr>
            <w:tcW w:w="90" w:type="dxa"/>
          </w:tcPr>
          <w:p w14:paraId="07D41286"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DD74304" w14:textId="77777777" w:rsidR="00B44231" w:rsidRPr="00D84974" w:rsidRDefault="00B44231">
            <w:pPr>
              <w:tabs>
                <w:tab w:val="left" w:pos="1140"/>
              </w:tabs>
              <w:ind w:left="-30" w:right="240"/>
              <w:jc w:val="right"/>
              <w:rPr>
                <w:rFonts w:ascii="Angsana New" w:hAnsi="Angsana New" w:cs="Angsana New"/>
                <w:snapToGrid w:val="0"/>
                <w:sz w:val="24"/>
                <w:szCs w:val="24"/>
                <w:lang w:eastAsia="th-TH"/>
              </w:rPr>
            </w:pPr>
          </w:p>
          <w:p w14:paraId="7632F453" w14:textId="73C7017B" w:rsidR="00B44231" w:rsidRPr="00D84974" w:rsidRDefault="004B390D">
            <w:pPr>
              <w:tabs>
                <w:tab w:val="left" w:pos="1140"/>
              </w:tabs>
              <w:ind w:left="-30" w:right="240"/>
              <w:jc w:val="right"/>
              <w:rPr>
                <w:rFonts w:ascii="Angsana New" w:hAnsi="Angsana New" w:cs="Angsana New"/>
                <w:snapToGrid w:val="0"/>
                <w:sz w:val="24"/>
                <w:szCs w:val="24"/>
                <w:lang w:eastAsia="th-TH"/>
              </w:rPr>
            </w:pPr>
            <w:r w:rsidRPr="004B390D">
              <w:rPr>
                <w:rFonts w:ascii="Angsana New" w:hAnsi="Angsana New" w:cs="Angsana New"/>
                <w:snapToGrid w:val="0"/>
                <w:sz w:val="24"/>
                <w:szCs w:val="24"/>
                <w:lang w:eastAsia="th-TH"/>
              </w:rPr>
              <w:t>12,5</w:t>
            </w:r>
            <w:r w:rsidR="005859D2">
              <w:rPr>
                <w:rFonts w:ascii="Angsana New" w:hAnsi="Angsana New" w:cs="Angsana New"/>
                <w:snapToGrid w:val="0"/>
                <w:sz w:val="24"/>
                <w:szCs w:val="24"/>
                <w:lang w:eastAsia="th-TH"/>
              </w:rPr>
              <w:t>10</w:t>
            </w:r>
          </w:p>
        </w:tc>
        <w:tc>
          <w:tcPr>
            <w:tcW w:w="90" w:type="dxa"/>
          </w:tcPr>
          <w:p w14:paraId="1BD4085E" w14:textId="77777777" w:rsidR="00B44231" w:rsidRPr="00D84974" w:rsidRDefault="00B44231">
            <w:pPr>
              <w:tabs>
                <w:tab w:val="left" w:pos="1140"/>
              </w:tabs>
              <w:ind w:left="-30" w:right="240"/>
              <w:jc w:val="right"/>
              <w:rPr>
                <w:rFonts w:ascii="Angsana New" w:hAnsi="Angsana New" w:cs="Angsana New"/>
                <w:snapToGrid w:val="0"/>
                <w:sz w:val="24"/>
                <w:szCs w:val="24"/>
                <w:lang w:eastAsia="th-TH"/>
              </w:rPr>
            </w:pPr>
          </w:p>
        </w:tc>
        <w:tc>
          <w:tcPr>
            <w:tcW w:w="1440" w:type="dxa"/>
          </w:tcPr>
          <w:p w14:paraId="3051CD80" w14:textId="77777777" w:rsidR="00B44231" w:rsidRPr="00D84974" w:rsidRDefault="00B44231">
            <w:pPr>
              <w:tabs>
                <w:tab w:val="left" w:pos="1140"/>
              </w:tabs>
              <w:ind w:left="-30" w:right="240"/>
              <w:jc w:val="right"/>
              <w:rPr>
                <w:rFonts w:ascii="Angsana New" w:hAnsi="Angsana New" w:cs="Angsana New"/>
                <w:snapToGrid w:val="0"/>
                <w:sz w:val="24"/>
                <w:szCs w:val="24"/>
                <w:lang w:eastAsia="th-TH"/>
              </w:rPr>
            </w:pPr>
          </w:p>
          <w:p w14:paraId="4D4568B0" w14:textId="4C85639A" w:rsidR="00B44231" w:rsidRPr="00D84974" w:rsidRDefault="00B83FC1">
            <w:pPr>
              <w:tabs>
                <w:tab w:val="left" w:pos="1140"/>
              </w:tabs>
              <w:ind w:left="-30" w:right="240"/>
              <w:jc w:val="right"/>
              <w:rPr>
                <w:rFonts w:ascii="Angsana New" w:hAnsi="Angsana New" w:cs="Angsana New"/>
                <w:snapToGrid w:val="0"/>
                <w:sz w:val="24"/>
                <w:szCs w:val="24"/>
                <w:cs/>
                <w:lang w:eastAsia="th-TH"/>
              </w:rPr>
            </w:pPr>
            <w:r w:rsidRPr="00D84974">
              <w:rPr>
                <w:rFonts w:ascii="Angsana New" w:hAnsi="Angsana New" w:cs="Angsana New"/>
                <w:snapToGrid w:val="0"/>
                <w:sz w:val="24"/>
                <w:szCs w:val="24"/>
                <w:lang w:eastAsia="th-TH"/>
              </w:rPr>
              <w:t>59,873</w:t>
            </w:r>
          </w:p>
        </w:tc>
      </w:tr>
      <w:tr w:rsidR="00B44231" w:rsidRPr="000D37A5" w14:paraId="3AC8C88B" w14:textId="77777777">
        <w:trPr>
          <w:cantSplit/>
        </w:trPr>
        <w:tc>
          <w:tcPr>
            <w:tcW w:w="3960" w:type="dxa"/>
          </w:tcPr>
          <w:p w14:paraId="4C4F3F27" w14:textId="77777777" w:rsidR="00B44231" w:rsidRPr="00F54DBA" w:rsidRDefault="00B44231">
            <w:pPr>
              <w:ind w:left="60"/>
              <w:jc w:val="both"/>
              <w:rPr>
                <w:rFonts w:ascii="Angsana New" w:hAnsi="Angsana New" w:cs="Angsana New"/>
                <w:sz w:val="16"/>
                <w:szCs w:val="16"/>
                <w:highlight w:val="yellow"/>
                <w:cs/>
              </w:rPr>
            </w:pPr>
          </w:p>
        </w:tc>
        <w:tc>
          <w:tcPr>
            <w:tcW w:w="90" w:type="dxa"/>
          </w:tcPr>
          <w:p w14:paraId="1736A798" w14:textId="77777777" w:rsidR="00B44231" w:rsidRPr="00F54DBA" w:rsidRDefault="00B44231">
            <w:pPr>
              <w:ind w:left="-30" w:right="395"/>
              <w:jc w:val="right"/>
              <w:rPr>
                <w:rFonts w:ascii="Angsana New" w:hAnsi="Angsana New" w:cs="Angsana New"/>
                <w:snapToGrid w:val="0"/>
                <w:sz w:val="16"/>
                <w:szCs w:val="16"/>
                <w:highlight w:val="yellow"/>
                <w:cs/>
                <w:lang w:eastAsia="th-TH"/>
              </w:rPr>
            </w:pPr>
          </w:p>
        </w:tc>
        <w:tc>
          <w:tcPr>
            <w:tcW w:w="1800" w:type="dxa"/>
          </w:tcPr>
          <w:p w14:paraId="26C81F54" w14:textId="77777777" w:rsidR="00B44231" w:rsidRPr="00F54DBA" w:rsidRDefault="00B44231">
            <w:pPr>
              <w:tabs>
                <w:tab w:val="left" w:pos="1140"/>
                <w:tab w:val="left" w:pos="1230"/>
              </w:tabs>
              <w:ind w:left="-30" w:right="150"/>
              <w:jc w:val="right"/>
              <w:rPr>
                <w:rFonts w:ascii="Angsana New" w:hAnsi="Angsana New" w:cs="Angsana New"/>
                <w:snapToGrid w:val="0"/>
                <w:sz w:val="16"/>
                <w:szCs w:val="16"/>
                <w:highlight w:val="yellow"/>
                <w:lang w:eastAsia="th-TH"/>
              </w:rPr>
            </w:pPr>
          </w:p>
        </w:tc>
        <w:tc>
          <w:tcPr>
            <w:tcW w:w="90" w:type="dxa"/>
          </w:tcPr>
          <w:p w14:paraId="66669A54" w14:textId="77777777" w:rsidR="00B44231" w:rsidRPr="00F54DBA" w:rsidRDefault="00B44231">
            <w:pPr>
              <w:tabs>
                <w:tab w:val="left" w:pos="1267"/>
              </w:tabs>
              <w:ind w:right="73"/>
              <w:jc w:val="center"/>
              <w:rPr>
                <w:rFonts w:ascii="Angsana New" w:hAnsi="Angsana New" w:cs="Angsana New"/>
                <w:snapToGrid w:val="0"/>
                <w:sz w:val="16"/>
                <w:szCs w:val="16"/>
                <w:highlight w:val="yellow"/>
                <w:cs/>
                <w:lang w:eastAsia="th-TH"/>
              </w:rPr>
            </w:pPr>
          </w:p>
        </w:tc>
        <w:tc>
          <w:tcPr>
            <w:tcW w:w="1350" w:type="dxa"/>
          </w:tcPr>
          <w:p w14:paraId="093B66EE" w14:textId="77777777" w:rsidR="00B44231" w:rsidRPr="00F54DBA" w:rsidRDefault="00B44231">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46E866D7" w14:textId="77777777" w:rsidR="00B44231" w:rsidRPr="00F54DBA" w:rsidRDefault="00B44231">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350" w:type="dxa"/>
          </w:tcPr>
          <w:p w14:paraId="5CBE30A7" w14:textId="77777777" w:rsidR="00B44231" w:rsidRPr="00F54DBA" w:rsidRDefault="00B44231">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075D5BC0" w14:textId="77777777" w:rsidR="00B44231" w:rsidRPr="00F54DBA" w:rsidRDefault="00B44231">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440" w:type="dxa"/>
          </w:tcPr>
          <w:p w14:paraId="23958980" w14:textId="77777777" w:rsidR="00B44231" w:rsidRPr="00F54DBA" w:rsidRDefault="00B44231">
            <w:pPr>
              <w:tabs>
                <w:tab w:val="left" w:pos="1140"/>
                <w:tab w:val="left" w:pos="1230"/>
              </w:tabs>
              <w:ind w:left="-30"/>
              <w:jc w:val="center"/>
              <w:rPr>
                <w:rFonts w:ascii="Angsana New" w:hAnsi="Angsana New" w:cs="Angsana New"/>
                <w:snapToGrid w:val="0"/>
                <w:sz w:val="16"/>
                <w:szCs w:val="16"/>
                <w:highlight w:val="yellow"/>
                <w:cs/>
                <w:lang w:eastAsia="th-TH"/>
              </w:rPr>
            </w:pPr>
          </w:p>
        </w:tc>
      </w:tr>
      <w:tr w:rsidR="00B44231" w:rsidRPr="000D37A5" w14:paraId="63BDB7FF" w14:textId="77777777">
        <w:trPr>
          <w:cantSplit/>
        </w:trPr>
        <w:tc>
          <w:tcPr>
            <w:tcW w:w="3960" w:type="dxa"/>
          </w:tcPr>
          <w:p w14:paraId="43C25C8E"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เงินปันผลจ่ายให้แก่ส่วนได้เสียที่ไม่มีอำนาจควบคุม</w:t>
            </w:r>
          </w:p>
        </w:tc>
        <w:tc>
          <w:tcPr>
            <w:tcW w:w="90" w:type="dxa"/>
          </w:tcPr>
          <w:p w14:paraId="1265882F"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5C262952" w14:textId="77777777" w:rsidR="00B44231" w:rsidRPr="005C463A" w:rsidRDefault="00C7495D">
            <w:pPr>
              <w:tabs>
                <w:tab w:val="left" w:pos="1140"/>
                <w:tab w:val="left" w:pos="1230"/>
              </w:tabs>
              <w:ind w:left="-30" w:right="330"/>
              <w:jc w:val="right"/>
              <w:rPr>
                <w:rFonts w:ascii="Angsana New" w:hAnsi="Angsana New" w:cs="Angsana New"/>
                <w:snapToGrid w:val="0"/>
                <w:sz w:val="24"/>
                <w:szCs w:val="24"/>
                <w:cs/>
                <w:lang w:eastAsia="th-TH"/>
              </w:rPr>
            </w:pPr>
            <w:r w:rsidRPr="005C463A">
              <w:rPr>
                <w:rFonts w:ascii="Angsana New" w:hAnsi="Angsana New" w:cs="Angsana New"/>
                <w:snapToGrid w:val="0"/>
                <w:sz w:val="24"/>
                <w:szCs w:val="24"/>
                <w:cs/>
                <w:lang w:eastAsia="th-TH"/>
              </w:rPr>
              <w:t>21</w:t>
            </w:r>
            <w:r w:rsidRPr="005C463A">
              <w:rPr>
                <w:rFonts w:ascii="Angsana New" w:hAnsi="Angsana New" w:cs="Angsana New"/>
                <w:snapToGrid w:val="0"/>
                <w:sz w:val="24"/>
                <w:szCs w:val="24"/>
                <w:lang w:eastAsia="th-TH"/>
              </w:rPr>
              <w:t>,</w:t>
            </w:r>
            <w:r w:rsidRPr="005C463A">
              <w:rPr>
                <w:rFonts w:ascii="Angsana New" w:hAnsi="Angsana New" w:cs="Angsana New"/>
                <w:snapToGrid w:val="0"/>
                <w:sz w:val="24"/>
                <w:szCs w:val="24"/>
                <w:cs/>
                <w:lang w:eastAsia="th-TH"/>
              </w:rPr>
              <w:t>375</w:t>
            </w:r>
          </w:p>
        </w:tc>
        <w:tc>
          <w:tcPr>
            <w:tcW w:w="90" w:type="dxa"/>
          </w:tcPr>
          <w:p w14:paraId="3F0C1C1C" w14:textId="77777777" w:rsidR="00B44231" w:rsidRPr="005C463A" w:rsidRDefault="00B44231">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E9F3889" w14:textId="77777777" w:rsidR="00B44231" w:rsidRPr="005C463A" w:rsidRDefault="00B44231">
            <w:pPr>
              <w:tabs>
                <w:tab w:val="left" w:pos="1140"/>
                <w:tab w:val="left" w:pos="1230"/>
              </w:tabs>
              <w:ind w:left="-30" w:right="60"/>
              <w:jc w:val="center"/>
              <w:rPr>
                <w:rFonts w:ascii="Angsana New" w:hAnsi="Angsana New" w:cs="Angsana New"/>
                <w:snapToGrid w:val="0"/>
                <w:sz w:val="24"/>
                <w:szCs w:val="24"/>
                <w:cs/>
                <w:lang w:eastAsia="th-TH"/>
              </w:rPr>
            </w:pPr>
            <w:r w:rsidRPr="005C463A">
              <w:rPr>
                <w:rFonts w:ascii="Angsana New" w:hAnsi="Angsana New" w:cs="Angsana New" w:hint="cs"/>
                <w:snapToGrid w:val="0"/>
                <w:sz w:val="24"/>
                <w:szCs w:val="24"/>
                <w:cs/>
                <w:lang w:eastAsia="th-TH"/>
              </w:rPr>
              <w:t>-</w:t>
            </w:r>
          </w:p>
        </w:tc>
        <w:tc>
          <w:tcPr>
            <w:tcW w:w="90" w:type="dxa"/>
          </w:tcPr>
          <w:p w14:paraId="4D48BBDB" w14:textId="77777777" w:rsidR="00B44231" w:rsidRPr="005C463A" w:rsidRDefault="00B44231">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7A5BA376" w14:textId="77777777" w:rsidR="00B44231" w:rsidRPr="005C463A" w:rsidRDefault="00B44231">
            <w:pPr>
              <w:tabs>
                <w:tab w:val="left" w:pos="1140"/>
                <w:tab w:val="left" w:pos="1230"/>
              </w:tabs>
              <w:ind w:left="-30" w:right="60"/>
              <w:jc w:val="center"/>
              <w:rPr>
                <w:rFonts w:ascii="Angsana New" w:hAnsi="Angsana New" w:cs="Angsana New"/>
                <w:snapToGrid w:val="0"/>
                <w:sz w:val="24"/>
                <w:szCs w:val="24"/>
                <w:cs/>
                <w:lang w:eastAsia="th-TH"/>
              </w:rPr>
            </w:pPr>
            <w:r w:rsidRPr="005C463A">
              <w:rPr>
                <w:rFonts w:ascii="Angsana New" w:hAnsi="Angsana New" w:cs="Angsana New" w:hint="cs"/>
                <w:snapToGrid w:val="0"/>
                <w:sz w:val="24"/>
                <w:szCs w:val="24"/>
                <w:cs/>
                <w:lang w:eastAsia="th-TH"/>
              </w:rPr>
              <w:t>-</w:t>
            </w:r>
          </w:p>
        </w:tc>
        <w:tc>
          <w:tcPr>
            <w:tcW w:w="90" w:type="dxa"/>
          </w:tcPr>
          <w:p w14:paraId="289ADD14" w14:textId="77777777" w:rsidR="00B44231" w:rsidRPr="005C463A" w:rsidRDefault="00B44231">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582021CE" w14:textId="77777777" w:rsidR="00B44231" w:rsidRPr="005C463A" w:rsidRDefault="00B44231">
            <w:pPr>
              <w:tabs>
                <w:tab w:val="left" w:pos="1500"/>
              </w:tabs>
              <w:ind w:left="-30" w:right="240"/>
              <w:jc w:val="right"/>
              <w:rPr>
                <w:rFonts w:ascii="Angsana New" w:hAnsi="Angsana New" w:cs="Angsana New"/>
                <w:snapToGrid w:val="0"/>
                <w:sz w:val="24"/>
                <w:szCs w:val="24"/>
                <w:cs/>
                <w:lang w:eastAsia="th-TH"/>
              </w:rPr>
            </w:pPr>
            <w:r w:rsidRPr="005C463A">
              <w:rPr>
                <w:rFonts w:ascii="Angsana New" w:hAnsi="Angsana New" w:cs="Angsana New"/>
                <w:snapToGrid w:val="0"/>
                <w:sz w:val="24"/>
                <w:szCs w:val="24"/>
                <w:cs/>
                <w:lang w:eastAsia="th-TH"/>
              </w:rPr>
              <w:t>21</w:t>
            </w:r>
            <w:r w:rsidRPr="005C463A">
              <w:rPr>
                <w:rFonts w:ascii="Angsana New" w:hAnsi="Angsana New" w:cs="Angsana New"/>
                <w:snapToGrid w:val="0"/>
                <w:sz w:val="24"/>
                <w:szCs w:val="24"/>
                <w:lang w:eastAsia="th-TH"/>
              </w:rPr>
              <w:t>,</w:t>
            </w:r>
            <w:r w:rsidRPr="005C463A">
              <w:rPr>
                <w:rFonts w:ascii="Angsana New" w:hAnsi="Angsana New" w:cs="Angsana New"/>
                <w:snapToGrid w:val="0"/>
                <w:sz w:val="24"/>
                <w:szCs w:val="24"/>
                <w:cs/>
                <w:lang w:eastAsia="th-TH"/>
              </w:rPr>
              <w:t>375</w:t>
            </w:r>
          </w:p>
        </w:tc>
      </w:tr>
      <w:tr w:rsidR="00B44231" w:rsidRPr="000D37A5" w14:paraId="79BC5987" w14:textId="77777777" w:rsidTr="00F54DBA">
        <w:trPr>
          <w:cantSplit/>
          <w:trHeight w:val="157"/>
        </w:trPr>
        <w:tc>
          <w:tcPr>
            <w:tcW w:w="3960" w:type="dxa"/>
          </w:tcPr>
          <w:p w14:paraId="00489B84" w14:textId="77777777" w:rsidR="00B44231" w:rsidRPr="00F54DBA" w:rsidRDefault="00B44231">
            <w:pPr>
              <w:ind w:left="60"/>
              <w:jc w:val="both"/>
              <w:rPr>
                <w:rFonts w:ascii="Angsana New" w:hAnsi="Angsana New" w:cs="Angsana New"/>
                <w:sz w:val="16"/>
                <w:szCs w:val="16"/>
                <w:cs/>
              </w:rPr>
            </w:pPr>
          </w:p>
        </w:tc>
        <w:tc>
          <w:tcPr>
            <w:tcW w:w="90" w:type="dxa"/>
          </w:tcPr>
          <w:p w14:paraId="7C82BD50" w14:textId="77777777" w:rsidR="00B44231" w:rsidRPr="00F54DBA" w:rsidRDefault="00B44231">
            <w:pPr>
              <w:ind w:left="-30" w:right="395"/>
              <w:jc w:val="right"/>
              <w:rPr>
                <w:rFonts w:ascii="Angsana New" w:hAnsi="Angsana New" w:cs="Angsana New"/>
                <w:snapToGrid w:val="0"/>
                <w:sz w:val="16"/>
                <w:szCs w:val="16"/>
                <w:cs/>
                <w:lang w:eastAsia="th-TH"/>
              </w:rPr>
            </w:pPr>
          </w:p>
        </w:tc>
        <w:tc>
          <w:tcPr>
            <w:tcW w:w="1800" w:type="dxa"/>
          </w:tcPr>
          <w:p w14:paraId="3EA5A644" w14:textId="77777777" w:rsidR="00B44231" w:rsidRPr="00F54DBA" w:rsidRDefault="00B44231">
            <w:pPr>
              <w:tabs>
                <w:tab w:val="left" w:pos="1140"/>
                <w:tab w:val="left" w:pos="1230"/>
              </w:tabs>
              <w:ind w:left="-30" w:right="330"/>
              <w:jc w:val="right"/>
              <w:rPr>
                <w:rFonts w:ascii="Angsana New" w:hAnsi="Angsana New" w:cs="Angsana New"/>
                <w:snapToGrid w:val="0"/>
                <w:sz w:val="16"/>
                <w:szCs w:val="16"/>
                <w:highlight w:val="yellow"/>
                <w:cs/>
                <w:lang w:eastAsia="th-TH"/>
              </w:rPr>
            </w:pPr>
          </w:p>
        </w:tc>
        <w:tc>
          <w:tcPr>
            <w:tcW w:w="90" w:type="dxa"/>
          </w:tcPr>
          <w:p w14:paraId="73E85ED5" w14:textId="77777777" w:rsidR="00B44231" w:rsidRPr="00F54DBA" w:rsidRDefault="00B44231">
            <w:pPr>
              <w:tabs>
                <w:tab w:val="left" w:pos="1267"/>
              </w:tabs>
              <w:ind w:right="73"/>
              <w:jc w:val="center"/>
              <w:rPr>
                <w:rFonts w:ascii="Angsana New" w:hAnsi="Angsana New" w:cs="Angsana New"/>
                <w:snapToGrid w:val="0"/>
                <w:sz w:val="16"/>
                <w:szCs w:val="16"/>
                <w:highlight w:val="yellow"/>
                <w:cs/>
                <w:lang w:eastAsia="th-TH"/>
              </w:rPr>
            </w:pPr>
          </w:p>
        </w:tc>
        <w:tc>
          <w:tcPr>
            <w:tcW w:w="1350" w:type="dxa"/>
          </w:tcPr>
          <w:p w14:paraId="348B134E" w14:textId="77777777" w:rsidR="00B44231" w:rsidRPr="00F54DBA" w:rsidRDefault="00B44231">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56706FFA" w14:textId="77777777" w:rsidR="00B44231" w:rsidRPr="00F54DBA" w:rsidRDefault="00B44231">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350" w:type="dxa"/>
          </w:tcPr>
          <w:p w14:paraId="32849F17" w14:textId="77777777" w:rsidR="00B44231" w:rsidRPr="00F54DBA" w:rsidRDefault="00B44231">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24D803F5" w14:textId="77777777" w:rsidR="00B44231" w:rsidRPr="00F54DBA" w:rsidRDefault="00B44231">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440" w:type="dxa"/>
          </w:tcPr>
          <w:p w14:paraId="0E1C963D" w14:textId="77777777" w:rsidR="00B44231" w:rsidRPr="00F54DBA" w:rsidRDefault="00B44231">
            <w:pPr>
              <w:tabs>
                <w:tab w:val="left" w:pos="1140"/>
                <w:tab w:val="left" w:pos="1230"/>
              </w:tabs>
              <w:ind w:left="-30"/>
              <w:jc w:val="center"/>
              <w:rPr>
                <w:rFonts w:ascii="Angsana New" w:hAnsi="Angsana New" w:cs="Angsana New"/>
                <w:snapToGrid w:val="0"/>
                <w:sz w:val="16"/>
                <w:szCs w:val="16"/>
                <w:highlight w:val="yellow"/>
                <w:cs/>
                <w:lang w:eastAsia="th-TH"/>
              </w:rPr>
            </w:pPr>
          </w:p>
        </w:tc>
      </w:tr>
      <w:tr w:rsidR="00B44231" w:rsidRPr="000D37A5" w14:paraId="0B4583EB" w14:textId="77777777">
        <w:trPr>
          <w:cantSplit/>
        </w:trPr>
        <w:tc>
          <w:tcPr>
            <w:tcW w:w="3960" w:type="dxa"/>
          </w:tcPr>
          <w:p w14:paraId="49C39929"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เงินสดสุทธิได้มาจาก(ใช้ไปใน)กิจกรรมดำเนินงาน</w:t>
            </w:r>
          </w:p>
        </w:tc>
        <w:tc>
          <w:tcPr>
            <w:tcW w:w="90" w:type="dxa"/>
          </w:tcPr>
          <w:p w14:paraId="6FD7A351"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3EA14A12" w14:textId="1CA80AAA" w:rsidR="00B44231" w:rsidRPr="005616F9" w:rsidRDefault="00557087">
            <w:pPr>
              <w:tabs>
                <w:tab w:val="left" w:pos="1140"/>
                <w:tab w:val="left" w:pos="1230"/>
              </w:tabs>
              <w:ind w:left="-30" w:right="330"/>
              <w:jc w:val="right"/>
              <w:rPr>
                <w:rFonts w:ascii="Angsana New" w:hAnsi="Angsana New" w:cs="Angsana New"/>
                <w:snapToGrid w:val="0"/>
                <w:sz w:val="24"/>
                <w:szCs w:val="24"/>
                <w:highlight w:val="yellow"/>
                <w:cs/>
                <w:lang w:eastAsia="th-TH"/>
              </w:rPr>
            </w:pPr>
            <w:r w:rsidRPr="00557087">
              <w:rPr>
                <w:rFonts w:ascii="Angsana New" w:hAnsi="Angsana New" w:cs="Angsana New"/>
                <w:snapToGrid w:val="0"/>
                <w:sz w:val="24"/>
                <w:szCs w:val="24"/>
                <w:lang w:eastAsia="th-TH"/>
              </w:rPr>
              <w:t>(280,797)</w:t>
            </w:r>
          </w:p>
        </w:tc>
        <w:tc>
          <w:tcPr>
            <w:tcW w:w="90" w:type="dxa"/>
          </w:tcPr>
          <w:p w14:paraId="4CA360E4"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2C8E831"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0805FB7"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7E4C6FF"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EB30478"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14BF55A6" w14:textId="77777777" w:rsidR="00B44231" w:rsidRPr="005616F9"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273E441C" w14:textId="77777777">
        <w:trPr>
          <w:cantSplit/>
        </w:trPr>
        <w:tc>
          <w:tcPr>
            <w:tcW w:w="3960" w:type="dxa"/>
          </w:tcPr>
          <w:p w14:paraId="04E29435"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เงินสดสุทธิได้มาจาก(ใช้ไปใน)กิจกรรมลงทุน</w:t>
            </w:r>
          </w:p>
        </w:tc>
        <w:tc>
          <w:tcPr>
            <w:tcW w:w="90" w:type="dxa"/>
          </w:tcPr>
          <w:p w14:paraId="035C73D3"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0CD40C78" w14:textId="2462E950" w:rsidR="00B44231" w:rsidRPr="005616F9" w:rsidRDefault="00557087">
            <w:pPr>
              <w:tabs>
                <w:tab w:val="left" w:pos="1140"/>
                <w:tab w:val="left" w:pos="1230"/>
              </w:tabs>
              <w:ind w:left="-30" w:right="330"/>
              <w:jc w:val="right"/>
              <w:rPr>
                <w:rFonts w:ascii="Angsana New" w:hAnsi="Angsana New" w:cs="Angsana New"/>
                <w:snapToGrid w:val="0"/>
                <w:sz w:val="24"/>
                <w:szCs w:val="24"/>
                <w:highlight w:val="yellow"/>
                <w:cs/>
                <w:lang w:eastAsia="th-TH"/>
              </w:rPr>
            </w:pPr>
            <w:r w:rsidRPr="00557087">
              <w:rPr>
                <w:rFonts w:ascii="Angsana New" w:hAnsi="Angsana New" w:cs="Angsana New"/>
                <w:snapToGrid w:val="0"/>
                <w:sz w:val="24"/>
                <w:szCs w:val="24"/>
                <w:lang w:eastAsia="th-TH"/>
              </w:rPr>
              <w:t>1,034,812</w:t>
            </w:r>
          </w:p>
        </w:tc>
        <w:tc>
          <w:tcPr>
            <w:tcW w:w="90" w:type="dxa"/>
          </w:tcPr>
          <w:p w14:paraId="3DEF0E84"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170CBD44"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EC58EFA"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C0AEC47"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A17495E"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5A66725D" w14:textId="77777777" w:rsidR="00B44231" w:rsidRPr="005616F9"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3747D4D0" w14:textId="77777777">
        <w:trPr>
          <w:cantSplit/>
        </w:trPr>
        <w:tc>
          <w:tcPr>
            <w:tcW w:w="3960" w:type="dxa"/>
          </w:tcPr>
          <w:p w14:paraId="1AC7B659"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เงินสดสุทธิได้มาจาก(ใช้ไปใน)กิจกรรมจัดหาเงิน</w:t>
            </w:r>
          </w:p>
        </w:tc>
        <w:tc>
          <w:tcPr>
            <w:tcW w:w="90" w:type="dxa"/>
          </w:tcPr>
          <w:p w14:paraId="7AAB3571"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152E2A56" w14:textId="65B30406" w:rsidR="00B44231" w:rsidRPr="005616F9" w:rsidRDefault="00903157">
            <w:pPr>
              <w:tabs>
                <w:tab w:val="left" w:pos="1140"/>
                <w:tab w:val="left" w:pos="1230"/>
              </w:tabs>
              <w:ind w:left="-30" w:right="330"/>
              <w:jc w:val="right"/>
              <w:rPr>
                <w:rFonts w:ascii="Angsana New" w:hAnsi="Angsana New" w:cs="Angsana New"/>
                <w:snapToGrid w:val="0"/>
                <w:sz w:val="24"/>
                <w:szCs w:val="24"/>
                <w:highlight w:val="yellow"/>
                <w:cs/>
                <w:lang w:eastAsia="th-TH"/>
              </w:rPr>
            </w:pPr>
            <w:r w:rsidRPr="00903157">
              <w:rPr>
                <w:rFonts w:ascii="Angsana New" w:hAnsi="Angsana New" w:cs="Angsana New"/>
                <w:snapToGrid w:val="0"/>
                <w:sz w:val="24"/>
                <w:szCs w:val="24"/>
                <w:lang w:eastAsia="th-TH"/>
              </w:rPr>
              <w:t>32,409</w:t>
            </w:r>
          </w:p>
        </w:tc>
        <w:tc>
          <w:tcPr>
            <w:tcW w:w="90" w:type="dxa"/>
          </w:tcPr>
          <w:p w14:paraId="271AE981"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4E7CBF8C"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2CD34DA"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571649D"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A2DB792"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6E84265" w14:textId="77777777" w:rsidR="00B44231" w:rsidRPr="005616F9"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08A80BDC" w14:textId="77777777">
        <w:trPr>
          <w:cantSplit/>
        </w:trPr>
        <w:tc>
          <w:tcPr>
            <w:tcW w:w="3960" w:type="dxa"/>
          </w:tcPr>
          <w:p w14:paraId="59BC0B46"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sz w:val="24"/>
                <w:szCs w:val="24"/>
                <w:cs/>
              </w:rPr>
              <w:t>เงินสดและรายการเทียบเท่าเงินสดเพิ่มขึ้น(ลดลง)สุทธิ</w:t>
            </w:r>
          </w:p>
        </w:tc>
        <w:tc>
          <w:tcPr>
            <w:tcW w:w="90" w:type="dxa"/>
          </w:tcPr>
          <w:p w14:paraId="1E0962DC"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top w:val="single" w:sz="4" w:space="0" w:color="auto"/>
            </w:tcBorders>
          </w:tcPr>
          <w:p w14:paraId="69225102" w14:textId="77777777" w:rsidR="00B44231" w:rsidRPr="005616F9" w:rsidRDefault="00B44231">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14:paraId="648AB7AE"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8B57503"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456D606"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25D672B"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44B9EEF"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41D0726" w14:textId="77777777" w:rsidR="00B44231" w:rsidRPr="005616F9"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4F2C027F" w14:textId="77777777">
        <w:trPr>
          <w:cantSplit/>
        </w:trPr>
        <w:tc>
          <w:tcPr>
            <w:tcW w:w="3960" w:type="dxa"/>
          </w:tcPr>
          <w:p w14:paraId="31DB9C3D" w14:textId="77777777" w:rsidR="00B44231" w:rsidRPr="000D37A5" w:rsidRDefault="00B44231">
            <w:pPr>
              <w:ind w:left="60" w:firstLine="322"/>
              <w:jc w:val="both"/>
              <w:rPr>
                <w:rFonts w:ascii="Angsana New" w:hAnsi="Angsana New" w:cs="Angsana New"/>
                <w:sz w:val="24"/>
                <w:szCs w:val="24"/>
                <w:cs/>
              </w:rPr>
            </w:pPr>
            <w:r w:rsidRPr="000D37A5">
              <w:rPr>
                <w:rFonts w:ascii="Angsana New" w:hAnsi="Angsana New" w:cs="Angsana New"/>
                <w:sz w:val="24"/>
                <w:szCs w:val="24"/>
                <w:cs/>
              </w:rPr>
              <w:t>ก่อนผลกระทบของอัตราแลกเปลี่ยน</w:t>
            </w:r>
          </w:p>
        </w:tc>
        <w:tc>
          <w:tcPr>
            <w:tcW w:w="90" w:type="dxa"/>
          </w:tcPr>
          <w:p w14:paraId="5105952B"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5E38779F" w14:textId="06D6FBA4" w:rsidR="00B44231" w:rsidRPr="005616F9" w:rsidRDefault="005D6E7F">
            <w:pPr>
              <w:tabs>
                <w:tab w:val="left" w:pos="1140"/>
                <w:tab w:val="left" w:pos="1230"/>
              </w:tabs>
              <w:ind w:left="-30" w:right="330"/>
              <w:jc w:val="right"/>
              <w:rPr>
                <w:rFonts w:ascii="Angsana New" w:hAnsi="Angsana New" w:cs="Angsana New"/>
                <w:snapToGrid w:val="0"/>
                <w:sz w:val="24"/>
                <w:szCs w:val="24"/>
                <w:highlight w:val="yellow"/>
                <w:cs/>
                <w:lang w:eastAsia="th-TH"/>
              </w:rPr>
            </w:pPr>
            <w:r w:rsidRPr="005D6E7F">
              <w:rPr>
                <w:rFonts w:ascii="Angsana New" w:hAnsi="Angsana New" w:cs="Angsana New"/>
                <w:snapToGrid w:val="0"/>
                <w:sz w:val="24"/>
                <w:szCs w:val="24"/>
                <w:lang w:eastAsia="th-TH"/>
              </w:rPr>
              <w:t>786,42</w:t>
            </w:r>
            <w:r w:rsidR="00A9046F">
              <w:rPr>
                <w:rFonts w:ascii="Angsana New" w:hAnsi="Angsana New" w:cs="Angsana New"/>
                <w:snapToGrid w:val="0"/>
                <w:sz w:val="24"/>
                <w:szCs w:val="24"/>
                <w:lang w:eastAsia="th-TH"/>
              </w:rPr>
              <w:t>4</w:t>
            </w:r>
          </w:p>
        </w:tc>
        <w:tc>
          <w:tcPr>
            <w:tcW w:w="90" w:type="dxa"/>
          </w:tcPr>
          <w:p w14:paraId="37520945"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613A753B"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AB0381F"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565AF03"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8F7F74E"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BD756DC" w14:textId="77777777" w:rsidR="00B44231" w:rsidRPr="005616F9"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4EF350BB" w14:textId="77777777">
        <w:trPr>
          <w:cantSplit/>
        </w:trPr>
        <w:tc>
          <w:tcPr>
            <w:tcW w:w="3960" w:type="dxa"/>
          </w:tcPr>
          <w:p w14:paraId="6668B466"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sz w:val="24"/>
                <w:szCs w:val="24"/>
                <w:cs/>
              </w:rPr>
              <w:t>ผลกระทบของอัตราแลกเปลี่ยน</w:t>
            </w:r>
          </w:p>
        </w:tc>
        <w:tc>
          <w:tcPr>
            <w:tcW w:w="90" w:type="dxa"/>
          </w:tcPr>
          <w:p w14:paraId="59DDAD55"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Pr>
          <w:p w14:paraId="284F6E85" w14:textId="77777777" w:rsidR="00B44231" w:rsidRPr="005616F9" w:rsidRDefault="00B44231">
            <w:pPr>
              <w:tabs>
                <w:tab w:val="left" w:pos="1140"/>
                <w:tab w:val="left" w:pos="1230"/>
              </w:tabs>
              <w:ind w:left="-30" w:right="330"/>
              <w:jc w:val="center"/>
              <w:rPr>
                <w:rFonts w:ascii="Angsana New" w:hAnsi="Angsana New" w:cs="Angsana New"/>
                <w:snapToGrid w:val="0"/>
                <w:sz w:val="24"/>
                <w:szCs w:val="24"/>
                <w:highlight w:val="yellow"/>
                <w:lang w:eastAsia="th-TH"/>
              </w:rPr>
            </w:pPr>
          </w:p>
        </w:tc>
        <w:tc>
          <w:tcPr>
            <w:tcW w:w="90" w:type="dxa"/>
          </w:tcPr>
          <w:p w14:paraId="0A4FB997"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F8F7E18"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EE526F3"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28141604"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59D53D9"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1FA66EBF" w14:textId="77777777" w:rsidR="00B44231" w:rsidRPr="005616F9"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77110796" w14:textId="77777777">
        <w:trPr>
          <w:cantSplit/>
        </w:trPr>
        <w:tc>
          <w:tcPr>
            <w:tcW w:w="3960" w:type="dxa"/>
          </w:tcPr>
          <w:p w14:paraId="676CEA60" w14:textId="77777777" w:rsidR="00B44231" w:rsidRPr="000D37A5" w:rsidRDefault="00B44231">
            <w:pPr>
              <w:ind w:left="60" w:firstLine="322"/>
              <w:jc w:val="both"/>
              <w:rPr>
                <w:rFonts w:ascii="Angsana New" w:hAnsi="Angsana New" w:cs="Angsana New"/>
                <w:sz w:val="24"/>
                <w:szCs w:val="24"/>
                <w:cs/>
              </w:rPr>
            </w:pPr>
            <w:r w:rsidRPr="000D37A5">
              <w:rPr>
                <w:rFonts w:ascii="Angsana New" w:hAnsi="Angsana New" w:cs="Angsana New"/>
                <w:sz w:val="24"/>
                <w:szCs w:val="24"/>
                <w:cs/>
              </w:rPr>
              <w:t>ที่มีต่อเงินสดและรายการเทียบเท่าเงินสด</w:t>
            </w:r>
          </w:p>
        </w:tc>
        <w:tc>
          <w:tcPr>
            <w:tcW w:w="90" w:type="dxa"/>
          </w:tcPr>
          <w:p w14:paraId="586859E9"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364E3535" w14:textId="512F1FEB" w:rsidR="00B44231" w:rsidRPr="005616F9" w:rsidRDefault="005D6E7F">
            <w:pPr>
              <w:tabs>
                <w:tab w:val="left" w:pos="1140"/>
                <w:tab w:val="left" w:pos="1230"/>
              </w:tabs>
              <w:ind w:left="-30" w:right="330"/>
              <w:jc w:val="right"/>
              <w:rPr>
                <w:rFonts w:ascii="Angsana New" w:hAnsi="Angsana New" w:cs="Angsana New"/>
                <w:snapToGrid w:val="0"/>
                <w:sz w:val="24"/>
                <w:szCs w:val="24"/>
                <w:highlight w:val="yellow"/>
                <w:lang w:eastAsia="th-TH"/>
              </w:rPr>
            </w:pPr>
            <w:r w:rsidRPr="005D6E7F">
              <w:rPr>
                <w:rFonts w:ascii="Angsana New" w:hAnsi="Angsana New" w:cs="Angsana New"/>
                <w:snapToGrid w:val="0"/>
                <w:sz w:val="24"/>
                <w:szCs w:val="24"/>
                <w:lang w:eastAsia="th-TH"/>
              </w:rPr>
              <w:t>(94,824)</w:t>
            </w:r>
          </w:p>
        </w:tc>
        <w:tc>
          <w:tcPr>
            <w:tcW w:w="90" w:type="dxa"/>
          </w:tcPr>
          <w:p w14:paraId="715C0BDE"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34026C7"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F1C861E"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4522769"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EBE9A05"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51279878" w14:textId="77777777" w:rsidR="00B44231" w:rsidRPr="005616F9"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r w:rsidR="00B44231" w:rsidRPr="000D37A5" w14:paraId="0F63DFF1" w14:textId="77777777">
        <w:trPr>
          <w:cantSplit/>
        </w:trPr>
        <w:tc>
          <w:tcPr>
            <w:tcW w:w="3960" w:type="dxa"/>
          </w:tcPr>
          <w:p w14:paraId="635CF715" w14:textId="77777777" w:rsidR="00B44231" w:rsidRPr="000D37A5" w:rsidRDefault="00B44231">
            <w:pPr>
              <w:ind w:left="60"/>
              <w:jc w:val="both"/>
              <w:rPr>
                <w:rFonts w:ascii="Angsana New" w:hAnsi="Angsana New" w:cs="Angsana New"/>
                <w:sz w:val="24"/>
                <w:szCs w:val="24"/>
                <w:cs/>
              </w:rPr>
            </w:pPr>
            <w:r w:rsidRPr="000D37A5">
              <w:rPr>
                <w:rFonts w:ascii="Angsana New" w:hAnsi="Angsana New" w:cs="Angsana New" w:hint="cs"/>
                <w:sz w:val="24"/>
                <w:szCs w:val="24"/>
                <w:cs/>
              </w:rPr>
              <w:t>เงินสดและรายการเทียบเท่าเงินสดเพิ่มขึ้น(ลดลง)สุทธิ</w:t>
            </w:r>
          </w:p>
        </w:tc>
        <w:tc>
          <w:tcPr>
            <w:tcW w:w="90" w:type="dxa"/>
          </w:tcPr>
          <w:p w14:paraId="007FC88F" w14:textId="77777777" w:rsidR="00B44231" w:rsidRPr="000D37A5" w:rsidRDefault="00B44231">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14:paraId="413DC6F4" w14:textId="0C2D72E3" w:rsidR="00B44231" w:rsidRPr="005616F9" w:rsidRDefault="005D6E7F">
            <w:pPr>
              <w:tabs>
                <w:tab w:val="left" w:pos="1140"/>
                <w:tab w:val="left" w:pos="1230"/>
              </w:tabs>
              <w:ind w:left="-30" w:right="330"/>
              <w:jc w:val="right"/>
              <w:rPr>
                <w:rFonts w:ascii="Angsana New" w:hAnsi="Angsana New" w:cs="Angsana New"/>
                <w:snapToGrid w:val="0"/>
                <w:sz w:val="24"/>
                <w:szCs w:val="24"/>
                <w:highlight w:val="yellow"/>
                <w:cs/>
                <w:lang w:eastAsia="th-TH"/>
              </w:rPr>
            </w:pPr>
            <w:r w:rsidRPr="005D6E7F">
              <w:rPr>
                <w:rFonts w:ascii="Angsana New" w:hAnsi="Angsana New" w:cs="Angsana New"/>
                <w:snapToGrid w:val="0"/>
                <w:sz w:val="24"/>
                <w:szCs w:val="24"/>
                <w:lang w:eastAsia="th-TH"/>
              </w:rPr>
              <w:t>691,</w:t>
            </w:r>
            <w:r w:rsidR="00326BDC">
              <w:rPr>
                <w:rFonts w:ascii="Angsana New" w:hAnsi="Angsana New" w:cs="Angsana New" w:hint="cs"/>
                <w:snapToGrid w:val="0"/>
                <w:sz w:val="24"/>
                <w:szCs w:val="24"/>
                <w:cs/>
                <w:lang w:eastAsia="th-TH"/>
              </w:rPr>
              <w:t>600</w:t>
            </w:r>
          </w:p>
        </w:tc>
        <w:tc>
          <w:tcPr>
            <w:tcW w:w="90" w:type="dxa"/>
          </w:tcPr>
          <w:p w14:paraId="7A065089" w14:textId="77777777" w:rsidR="00B44231" w:rsidRPr="005616F9" w:rsidRDefault="00B44231">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F4C9187"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777C854"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94D01A6" w14:textId="77777777" w:rsidR="00B44231" w:rsidRPr="005616F9" w:rsidRDefault="00B44231">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A4533EA" w14:textId="77777777" w:rsidR="00B44231" w:rsidRPr="005616F9" w:rsidRDefault="00B44231">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5BE58673" w14:textId="77777777" w:rsidR="00B44231" w:rsidRPr="005616F9" w:rsidRDefault="00B44231">
            <w:pPr>
              <w:tabs>
                <w:tab w:val="left" w:pos="1140"/>
                <w:tab w:val="left" w:pos="1230"/>
              </w:tabs>
              <w:ind w:left="-30"/>
              <w:jc w:val="center"/>
              <w:rPr>
                <w:rFonts w:ascii="Angsana New" w:hAnsi="Angsana New" w:cs="Angsana New"/>
                <w:snapToGrid w:val="0"/>
                <w:sz w:val="24"/>
                <w:szCs w:val="24"/>
                <w:highlight w:val="yellow"/>
                <w:cs/>
                <w:lang w:eastAsia="th-TH"/>
              </w:rPr>
            </w:pPr>
          </w:p>
        </w:tc>
      </w:tr>
    </w:tbl>
    <w:p w14:paraId="5F3D0318" w14:textId="77777777" w:rsidR="00AB7412" w:rsidRPr="005607ED" w:rsidRDefault="00AB7412">
      <w:pPr>
        <w:rPr>
          <w:sz w:val="16"/>
          <w:szCs w:val="16"/>
        </w:rPr>
      </w:pPr>
    </w:p>
    <w:p w14:paraId="7FEAB10F" w14:textId="77777777" w:rsidR="00F550CD" w:rsidRDefault="00F550CD">
      <w:pPr>
        <w:rPr>
          <w:sz w:val="16"/>
          <w:szCs w:val="16"/>
        </w:rPr>
      </w:pPr>
    </w:p>
    <w:p w14:paraId="76D62A95" w14:textId="77777777" w:rsidR="00F550CD" w:rsidRDefault="00F550CD">
      <w:pPr>
        <w:rPr>
          <w:sz w:val="16"/>
          <w:szCs w:val="16"/>
        </w:rPr>
      </w:pP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5616F9" w:rsidRPr="000D37A5" w14:paraId="46138313" w14:textId="77777777" w:rsidTr="005607ED">
        <w:trPr>
          <w:cantSplit/>
          <w:tblHeader/>
        </w:trPr>
        <w:tc>
          <w:tcPr>
            <w:tcW w:w="3960" w:type="dxa"/>
          </w:tcPr>
          <w:p w14:paraId="7A3B9F03" w14:textId="77777777" w:rsidR="005616F9" w:rsidRPr="000D37A5" w:rsidRDefault="005616F9">
            <w:pPr>
              <w:ind w:left="330"/>
              <w:jc w:val="both"/>
              <w:rPr>
                <w:rFonts w:ascii="Angsana New" w:hAnsi="Angsana New" w:cs="Angsana New"/>
                <w:sz w:val="24"/>
                <w:szCs w:val="24"/>
                <w:cs/>
              </w:rPr>
            </w:pPr>
          </w:p>
        </w:tc>
        <w:tc>
          <w:tcPr>
            <w:tcW w:w="90" w:type="dxa"/>
          </w:tcPr>
          <w:p w14:paraId="5C502FC6" w14:textId="77777777" w:rsidR="005616F9" w:rsidRPr="000D37A5" w:rsidRDefault="005616F9">
            <w:pPr>
              <w:tabs>
                <w:tab w:val="left" w:pos="1267"/>
              </w:tabs>
              <w:ind w:left="-30" w:right="73"/>
              <w:jc w:val="right"/>
              <w:rPr>
                <w:rFonts w:ascii="Angsana New" w:hAnsi="Angsana New" w:cs="Angsana New"/>
                <w:snapToGrid w:val="0"/>
                <w:sz w:val="24"/>
                <w:szCs w:val="24"/>
                <w:lang w:eastAsia="th-TH"/>
              </w:rPr>
            </w:pPr>
          </w:p>
        </w:tc>
        <w:tc>
          <w:tcPr>
            <w:tcW w:w="1800" w:type="dxa"/>
          </w:tcPr>
          <w:p w14:paraId="0B45982C" w14:textId="77777777" w:rsidR="005616F9" w:rsidRPr="000D37A5" w:rsidRDefault="005616F9">
            <w:pPr>
              <w:tabs>
                <w:tab w:val="left" w:pos="1267"/>
              </w:tabs>
              <w:ind w:left="-30" w:right="73"/>
              <w:jc w:val="center"/>
              <w:rPr>
                <w:rFonts w:ascii="Angsana New" w:hAnsi="Angsana New" w:cs="Angsana New"/>
                <w:snapToGrid w:val="0"/>
                <w:sz w:val="24"/>
                <w:szCs w:val="24"/>
                <w:u w:val="single"/>
                <w:cs/>
                <w:lang w:eastAsia="th-TH"/>
              </w:rPr>
            </w:pPr>
          </w:p>
        </w:tc>
        <w:tc>
          <w:tcPr>
            <w:tcW w:w="90" w:type="dxa"/>
          </w:tcPr>
          <w:p w14:paraId="07EB9047" w14:textId="77777777" w:rsidR="005616F9" w:rsidRPr="000D37A5" w:rsidRDefault="005616F9">
            <w:pPr>
              <w:ind w:right="60"/>
              <w:jc w:val="center"/>
              <w:rPr>
                <w:rFonts w:ascii="Angsana New" w:hAnsi="Angsana New" w:cs="Angsana New"/>
                <w:snapToGrid w:val="0"/>
                <w:sz w:val="24"/>
                <w:szCs w:val="24"/>
                <w:u w:val="single"/>
                <w:cs/>
                <w:lang w:eastAsia="th-TH"/>
              </w:rPr>
            </w:pPr>
          </w:p>
        </w:tc>
        <w:tc>
          <w:tcPr>
            <w:tcW w:w="1350" w:type="dxa"/>
          </w:tcPr>
          <w:p w14:paraId="730AA16C" w14:textId="77777777" w:rsidR="005616F9" w:rsidRPr="000D37A5" w:rsidRDefault="005616F9">
            <w:pPr>
              <w:tabs>
                <w:tab w:val="left" w:pos="1267"/>
              </w:tabs>
              <w:ind w:left="-30" w:right="73"/>
              <w:jc w:val="center"/>
              <w:rPr>
                <w:rFonts w:ascii="Angsana New" w:hAnsi="Angsana New" w:cs="Angsana New"/>
                <w:snapToGrid w:val="0"/>
                <w:sz w:val="24"/>
                <w:szCs w:val="24"/>
                <w:cs/>
                <w:lang w:eastAsia="th-TH"/>
              </w:rPr>
            </w:pPr>
          </w:p>
        </w:tc>
        <w:tc>
          <w:tcPr>
            <w:tcW w:w="90" w:type="dxa"/>
          </w:tcPr>
          <w:p w14:paraId="79DF9DD3" w14:textId="77777777" w:rsidR="005616F9" w:rsidRPr="000D37A5" w:rsidRDefault="005616F9">
            <w:pPr>
              <w:ind w:right="60"/>
              <w:jc w:val="center"/>
              <w:rPr>
                <w:rFonts w:ascii="Angsana New" w:hAnsi="Angsana New" w:cs="Angsana New"/>
                <w:snapToGrid w:val="0"/>
                <w:sz w:val="24"/>
                <w:szCs w:val="24"/>
                <w:cs/>
                <w:lang w:eastAsia="th-TH"/>
              </w:rPr>
            </w:pPr>
          </w:p>
        </w:tc>
        <w:tc>
          <w:tcPr>
            <w:tcW w:w="1350" w:type="dxa"/>
          </w:tcPr>
          <w:p w14:paraId="12B68F95" w14:textId="77777777" w:rsidR="005616F9" w:rsidRPr="000D37A5" w:rsidRDefault="005616F9">
            <w:pPr>
              <w:tabs>
                <w:tab w:val="left" w:pos="1267"/>
              </w:tabs>
              <w:ind w:left="-30" w:right="-30"/>
              <w:jc w:val="center"/>
              <w:rPr>
                <w:rFonts w:ascii="Angsana New" w:hAnsi="Angsana New" w:cs="Angsana New"/>
                <w:snapToGrid w:val="0"/>
                <w:sz w:val="24"/>
                <w:szCs w:val="24"/>
                <w:cs/>
                <w:lang w:eastAsia="th-TH"/>
              </w:rPr>
            </w:pPr>
          </w:p>
        </w:tc>
        <w:tc>
          <w:tcPr>
            <w:tcW w:w="90" w:type="dxa"/>
          </w:tcPr>
          <w:p w14:paraId="00AEF836" w14:textId="77777777" w:rsidR="005616F9" w:rsidRPr="000D37A5" w:rsidRDefault="005616F9">
            <w:pPr>
              <w:tabs>
                <w:tab w:val="left" w:pos="1267"/>
              </w:tabs>
              <w:ind w:left="-30" w:right="73"/>
              <w:jc w:val="center"/>
              <w:rPr>
                <w:rFonts w:ascii="Angsana New" w:hAnsi="Angsana New" w:cs="Angsana New"/>
                <w:snapToGrid w:val="0"/>
                <w:sz w:val="24"/>
                <w:szCs w:val="24"/>
                <w:cs/>
                <w:lang w:eastAsia="th-TH"/>
              </w:rPr>
            </w:pPr>
          </w:p>
        </w:tc>
        <w:tc>
          <w:tcPr>
            <w:tcW w:w="1440" w:type="dxa"/>
          </w:tcPr>
          <w:p w14:paraId="5374E21E" w14:textId="77777777" w:rsidR="005616F9" w:rsidRPr="000D37A5" w:rsidRDefault="005616F9">
            <w:pPr>
              <w:tabs>
                <w:tab w:val="left" w:pos="1267"/>
              </w:tabs>
              <w:ind w:left="-30" w:right="73"/>
              <w:jc w:val="right"/>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(หน่วย</w:t>
            </w:r>
            <w:r>
              <w:rPr>
                <w:rFonts w:ascii="Angsana New" w:hAnsi="Angsana New" w:cs="Angsana New"/>
                <w:snapToGrid w:val="0"/>
                <w:sz w:val="24"/>
                <w:szCs w:val="24"/>
                <w:lang w:eastAsia="th-TH"/>
              </w:rPr>
              <w:t xml:space="preserve"> </w:t>
            </w:r>
            <w:r w:rsidRPr="000D37A5">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 xml:space="preserve"> </w:t>
            </w:r>
            <w:r w:rsidRPr="000D37A5">
              <w:rPr>
                <w:rFonts w:ascii="Angsana New" w:hAnsi="Angsana New" w:cs="Angsana New" w:hint="cs"/>
                <w:snapToGrid w:val="0"/>
                <w:sz w:val="24"/>
                <w:szCs w:val="24"/>
                <w:cs/>
                <w:lang w:eastAsia="th-TH"/>
              </w:rPr>
              <w:t>พันบาท)</w:t>
            </w:r>
          </w:p>
        </w:tc>
      </w:tr>
      <w:tr w:rsidR="005616F9" w:rsidRPr="000D37A5" w14:paraId="35125B8A" w14:textId="77777777" w:rsidTr="005607ED">
        <w:trPr>
          <w:cantSplit/>
          <w:tblHeader/>
        </w:trPr>
        <w:tc>
          <w:tcPr>
            <w:tcW w:w="3960" w:type="dxa"/>
          </w:tcPr>
          <w:p w14:paraId="75983D9A" w14:textId="77777777" w:rsidR="005616F9" w:rsidRPr="000D37A5" w:rsidRDefault="005616F9">
            <w:pPr>
              <w:ind w:left="60"/>
              <w:jc w:val="both"/>
              <w:rPr>
                <w:rFonts w:ascii="Angsana New" w:hAnsi="Angsana New" w:cs="Angsana New"/>
                <w:sz w:val="24"/>
                <w:szCs w:val="24"/>
                <w:cs/>
              </w:rPr>
            </w:pPr>
          </w:p>
        </w:tc>
        <w:tc>
          <w:tcPr>
            <w:tcW w:w="90" w:type="dxa"/>
          </w:tcPr>
          <w:p w14:paraId="6C8024A5" w14:textId="77777777" w:rsidR="005616F9" w:rsidRPr="000D37A5" w:rsidRDefault="005616F9">
            <w:pPr>
              <w:tabs>
                <w:tab w:val="left" w:pos="1267"/>
              </w:tabs>
              <w:ind w:left="-30" w:right="73"/>
              <w:jc w:val="right"/>
              <w:rPr>
                <w:rFonts w:ascii="Angsana New" w:hAnsi="Angsana New" w:cs="Angsana New"/>
                <w:snapToGrid w:val="0"/>
                <w:sz w:val="24"/>
                <w:szCs w:val="24"/>
                <w:lang w:eastAsia="th-TH"/>
              </w:rPr>
            </w:pPr>
          </w:p>
        </w:tc>
        <w:tc>
          <w:tcPr>
            <w:tcW w:w="6210" w:type="dxa"/>
            <w:gridSpan w:val="7"/>
          </w:tcPr>
          <w:p w14:paraId="0B0AB6C5" w14:textId="77777777" w:rsidR="005616F9" w:rsidRPr="000D37A5" w:rsidRDefault="005616F9">
            <w:pPr>
              <w:tabs>
                <w:tab w:val="left" w:pos="1140"/>
                <w:tab w:val="left" w:pos="1230"/>
              </w:tabs>
              <w:ind w:left="-30" w:right="6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 xml:space="preserve">ณ วันที่ </w:t>
            </w:r>
            <w:r w:rsidRPr="000D37A5">
              <w:rPr>
                <w:rFonts w:ascii="Angsana New" w:hAnsi="Angsana New" w:cs="Angsana New" w:hint="cs"/>
                <w:snapToGrid w:val="0"/>
                <w:sz w:val="24"/>
                <w:szCs w:val="24"/>
                <w:lang w:eastAsia="th-TH"/>
              </w:rPr>
              <w:t>31</w:t>
            </w:r>
            <w:r w:rsidRPr="000D37A5">
              <w:rPr>
                <w:rFonts w:ascii="Angsana New" w:hAnsi="Angsana New" w:cs="Angsana New" w:hint="cs"/>
                <w:snapToGrid w:val="0"/>
                <w:sz w:val="24"/>
                <w:szCs w:val="24"/>
                <w:cs/>
                <w:lang w:eastAsia="th-TH"/>
              </w:rPr>
              <w:t xml:space="preserve"> ธันวาคม </w:t>
            </w:r>
            <w:r w:rsidRPr="000D37A5">
              <w:rPr>
                <w:rFonts w:ascii="Angsana New" w:hAnsi="Angsana New" w:cs="Angsana New" w:hint="cs"/>
                <w:snapToGrid w:val="0"/>
                <w:sz w:val="24"/>
                <w:szCs w:val="24"/>
                <w:lang w:eastAsia="th-TH"/>
              </w:rPr>
              <w:t>25</w:t>
            </w:r>
            <w:r w:rsidRPr="000D37A5">
              <w:rPr>
                <w:rFonts w:ascii="Angsana New" w:hAnsi="Angsana New" w:cs="Angsana New"/>
                <w:snapToGrid w:val="0"/>
                <w:sz w:val="24"/>
                <w:szCs w:val="24"/>
                <w:lang w:eastAsia="th-TH"/>
              </w:rPr>
              <w:t>6</w:t>
            </w:r>
            <w:r>
              <w:rPr>
                <w:rFonts w:ascii="Angsana New" w:hAnsi="Angsana New" w:cs="Angsana New"/>
                <w:snapToGrid w:val="0"/>
                <w:sz w:val="24"/>
                <w:szCs w:val="24"/>
                <w:lang w:eastAsia="th-TH"/>
              </w:rPr>
              <w:t>7</w:t>
            </w:r>
          </w:p>
        </w:tc>
      </w:tr>
      <w:tr w:rsidR="005616F9" w:rsidRPr="000D37A5" w14:paraId="0DBA97FB" w14:textId="77777777" w:rsidTr="005607ED">
        <w:trPr>
          <w:cantSplit/>
          <w:tblHeader/>
        </w:trPr>
        <w:tc>
          <w:tcPr>
            <w:tcW w:w="3960" w:type="dxa"/>
          </w:tcPr>
          <w:p w14:paraId="1C4E8AE9" w14:textId="77777777" w:rsidR="005616F9" w:rsidRPr="000D37A5" w:rsidRDefault="005616F9">
            <w:pPr>
              <w:ind w:left="60"/>
              <w:jc w:val="both"/>
              <w:rPr>
                <w:rFonts w:ascii="Angsana New" w:hAnsi="Angsana New" w:cs="Angsana New"/>
                <w:sz w:val="24"/>
                <w:szCs w:val="24"/>
                <w:cs/>
              </w:rPr>
            </w:pPr>
          </w:p>
        </w:tc>
        <w:tc>
          <w:tcPr>
            <w:tcW w:w="90" w:type="dxa"/>
          </w:tcPr>
          <w:p w14:paraId="0C33D4F4" w14:textId="77777777" w:rsidR="005616F9" w:rsidRPr="000D37A5" w:rsidRDefault="005616F9">
            <w:pPr>
              <w:tabs>
                <w:tab w:val="left" w:pos="1267"/>
              </w:tabs>
              <w:ind w:left="-30" w:right="73"/>
              <w:jc w:val="right"/>
              <w:rPr>
                <w:rFonts w:ascii="Angsana New" w:hAnsi="Angsana New" w:cs="Angsana New"/>
                <w:snapToGrid w:val="0"/>
                <w:sz w:val="24"/>
                <w:szCs w:val="24"/>
                <w:lang w:eastAsia="th-TH"/>
              </w:rPr>
            </w:pPr>
          </w:p>
        </w:tc>
        <w:tc>
          <w:tcPr>
            <w:tcW w:w="1800" w:type="dxa"/>
          </w:tcPr>
          <w:p w14:paraId="3B7D52FB" w14:textId="77777777" w:rsidR="005616F9" w:rsidRPr="000D37A5" w:rsidRDefault="005616F9">
            <w:pPr>
              <w:tabs>
                <w:tab w:val="left" w:pos="1140"/>
                <w:tab w:val="left" w:pos="123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บริษัท จี เอ็ม เอส เพาเวอร์ จำกัด (มหาชน)</w:t>
            </w:r>
          </w:p>
        </w:tc>
        <w:tc>
          <w:tcPr>
            <w:tcW w:w="90" w:type="dxa"/>
          </w:tcPr>
          <w:p w14:paraId="51E545D1" w14:textId="77777777" w:rsidR="005616F9" w:rsidRPr="000D37A5" w:rsidRDefault="005616F9">
            <w:pPr>
              <w:ind w:right="60"/>
              <w:jc w:val="center"/>
              <w:rPr>
                <w:rFonts w:ascii="Angsana New" w:hAnsi="Angsana New" w:cs="Angsana New"/>
                <w:snapToGrid w:val="0"/>
                <w:sz w:val="24"/>
                <w:szCs w:val="24"/>
                <w:u w:val="single"/>
                <w:cs/>
                <w:lang w:eastAsia="th-TH"/>
              </w:rPr>
            </w:pPr>
          </w:p>
        </w:tc>
        <w:tc>
          <w:tcPr>
            <w:tcW w:w="1350" w:type="dxa"/>
          </w:tcPr>
          <w:p w14:paraId="63B44C93" w14:textId="77777777" w:rsidR="005616F9" w:rsidRPr="000D37A5" w:rsidRDefault="005616F9">
            <w:pPr>
              <w:tabs>
                <w:tab w:val="left" w:pos="1140"/>
              </w:tabs>
              <w:ind w:left="-3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บริษัทย่อยอื่น</w:t>
            </w:r>
          </w:p>
          <w:p w14:paraId="16EA8197" w14:textId="77777777" w:rsidR="005616F9" w:rsidRPr="000D37A5" w:rsidRDefault="005616F9">
            <w:pPr>
              <w:tabs>
                <w:tab w:val="left" w:pos="114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ที่ไม่มีสาระสำคัญ</w:t>
            </w:r>
          </w:p>
        </w:tc>
        <w:tc>
          <w:tcPr>
            <w:tcW w:w="90" w:type="dxa"/>
          </w:tcPr>
          <w:p w14:paraId="3D7A3DB2" w14:textId="77777777" w:rsidR="005616F9" w:rsidRPr="000D37A5" w:rsidRDefault="005616F9">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tcPr>
          <w:p w14:paraId="159DA637" w14:textId="77777777" w:rsidR="005616F9" w:rsidRPr="000D37A5" w:rsidRDefault="005616F9">
            <w:pPr>
              <w:tabs>
                <w:tab w:val="left" w:pos="114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รายการตัดบัญชี</w:t>
            </w:r>
          </w:p>
        </w:tc>
        <w:tc>
          <w:tcPr>
            <w:tcW w:w="90" w:type="dxa"/>
          </w:tcPr>
          <w:p w14:paraId="5BFE4992" w14:textId="77777777" w:rsidR="005616F9" w:rsidRPr="000D37A5" w:rsidRDefault="005616F9">
            <w:pPr>
              <w:tabs>
                <w:tab w:val="left" w:pos="1140"/>
                <w:tab w:val="left" w:pos="1230"/>
              </w:tabs>
              <w:ind w:left="-30" w:right="240"/>
              <w:jc w:val="center"/>
              <w:rPr>
                <w:rFonts w:ascii="Angsana New" w:hAnsi="Angsana New" w:cs="Angsana New"/>
                <w:snapToGrid w:val="0"/>
                <w:sz w:val="24"/>
                <w:szCs w:val="24"/>
                <w:cs/>
                <w:lang w:eastAsia="th-TH"/>
              </w:rPr>
            </w:pPr>
          </w:p>
        </w:tc>
        <w:tc>
          <w:tcPr>
            <w:tcW w:w="1440" w:type="dxa"/>
          </w:tcPr>
          <w:p w14:paraId="45594BB7" w14:textId="77777777" w:rsidR="005616F9" w:rsidRPr="000D37A5" w:rsidRDefault="005616F9">
            <w:pPr>
              <w:tabs>
                <w:tab w:val="left" w:pos="1140"/>
                <w:tab w:val="left" w:pos="123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รวม</w:t>
            </w:r>
          </w:p>
        </w:tc>
      </w:tr>
      <w:tr w:rsidR="005616F9" w:rsidRPr="000D37A5" w14:paraId="725261FF" w14:textId="77777777">
        <w:trPr>
          <w:cantSplit/>
        </w:trPr>
        <w:tc>
          <w:tcPr>
            <w:tcW w:w="3960" w:type="dxa"/>
          </w:tcPr>
          <w:p w14:paraId="4A652C42" w14:textId="77777777" w:rsidR="005616F9" w:rsidRPr="000D37A5" w:rsidRDefault="005616F9">
            <w:pPr>
              <w:ind w:left="60"/>
              <w:jc w:val="both"/>
              <w:rPr>
                <w:rFonts w:ascii="Angsana New" w:hAnsi="Angsana New" w:cs="Angsana New"/>
                <w:sz w:val="24"/>
                <w:szCs w:val="24"/>
              </w:rPr>
            </w:pPr>
            <w:r w:rsidRPr="000D37A5">
              <w:rPr>
                <w:rFonts w:ascii="Angsana New" w:hAnsi="Angsana New" w:cs="Angsana New" w:hint="cs"/>
                <w:sz w:val="24"/>
                <w:szCs w:val="24"/>
                <w:cs/>
              </w:rPr>
              <w:t>ร้อยละของส่วนได้เสียที่ไม่มีอำนาจควบคุม</w:t>
            </w:r>
          </w:p>
        </w:tc>
        <w:tc>
          <w:tcPr>
            <w:tcW w:w="90" w:type="dxa"/>
          </w:tcPr>
          <w:p w14:paraId="265FC309" w14:textId="77777777" w:rsidR="005616F9" w:rsidRPr="000D37A5" w:rsidRDefault="005616F9">
            <w:pPr>
              <w:ind w:left="-30" w:right="395"/>
              <w:jc w:val="right"/>
              <w:rPr>
                <w:rFonts w:ascii="Angsana New" w:hAnsi="Angsana New" w:cs="Angsana New"/>
                <w:snapToGrid w:val="0"/>
                <w:sz w:val="24"/>
                <w:szCs w:val="24"/>
                <w:cs/>
                <w:lang w:eastAsia="th-TH"/>
              </w:rPr>
            </w:pPr>
          </w:p>
        </w:tc>
        <w:tc>
          <w:tcPr>
            <w:tcW w:w="1800" w:type="dxa"/>
          </w:tcPr>
          <w:p w14:paraId="42C9E8B1" w14:textId="77777777" w:rsidR="005616F9" w:rsidRPr="00B75E11" w:rsidRDefault="005616F9">
            <w:pPr>
              <w:tabs>
                <w:tab w:val="left" w:pos="1140"/>
                <w:tab w:val="left" w:pos="1230"/>
              </w:tabs>
              <w:ind w:left="-30" w:right="-30"/>
              <w:jc w:val="center"/>
              <w:rPr>
                <w:rFonts w:ascii="Angsana New" w:hAnsi="Angsana New" w:cs="Angsana New"/>
                <w:snapToGrid w:val="0"/>
                <w:sz w:val="24"/>
                <w:szCs w:val="24"/>
                <w:highlight w:val="yellow"/>
                <w:lang w:eastAsia="th-TH"/>
              </w:rPr>
            </w:pPr>
            <w:r w:rsidRPr="00C77F15">
              <w:rPr>
                <w:rFonts w:ascii="Angsana New" w:hAnsi="Angsana New" w:cs="Angsana New" w:hint="cs"/>
                <w:snapToGrid w:val="0"/>
                <w:sz w:val="24"/>
                <w:szCs w:val="24"/>
                <w:lang w:eastAsia="th-TH"/>
              </w:rPr>
              <w:t>44</w:t>
            </w:r>
            <w:r w:rsidRPr="00C77F15">
              <w:rPr>
                <w:rFonts w:ascii="Angsana New" w:hAnsi="Angsana New" w:cs="Angsana New" w:hint="cs"/>
                <w:snapToGrid w:val="0"/>
                <w:sz w:val="24"/>
                <w:szCs w:val="24"/>
                <w:cs/>
                <w:lang w:eastAsia="th-TH"/>
              </w:rPr>
              <w:t>.</w:t>
            </w:r>
            <w:r w:rsidRPr="00C77F15">
              <w:rPr>
                <w:rFonts w:ascii="Angsana New" w:hAnsi="Angsana New" w:cs="Angsana New" w:hint="cs"/>
                <w:snapToGrid w:val="0"/>
                <w:sz w:val="24"/>
                <w:szCs w:val="24"/>
                <w:lang w:eastAsia="th-TH"/>
              </w:rPr>
              <w:t>44</w:t>
            </w:r>
          </w:p>
        </w:tc>
        <w:tc>
          <w:tcPr>
            <w:tcW w:w="90" w:type="dxa"/>
          </w:tcPr>
          <w:p w14:paraId="56F09F86" w14:textId="77777777" w:rsidR="005616F9" w:rsidRPr="00BE5775"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6824AD9F" w14:textId="77777777" w:rsidR="005616F9" w:rsidRPr="00BE5775"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22593B6" w14:textId="77777777" w:rsidR="005616F9" w:rsidRPr="00BE5775" w:rsidRDefault="005616F9">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tcPr>
          <w:p w14:paraId="56A09CFC" w14:textId="77777777" w:rsidR="005616F9" w:rsidRPr="00BE5775"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AB350A7" w14:textId="77777777" w:rsidR="005616F9" w:rsidRPr="00BE5775" w:rsidRDefault="005616F9">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tcPr>
          <w:p w14:paraId="7C2A0017" w14:textId="77777777" w:rsidR="005616F9" w:rsidRPr="00BE5775"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5616F9" w:rsidRPr="000D37A5" w14:paraId="4D26FD15" w14:textId="77777777">
        <w:trPr>
          <w:cantSplit/>
        </w:trPr>
        <w:tc>
          <w:tcPr>
            <w:tcW w:w="3960" w:type="dxa"/>
          </w:tcPr>
          <w:p w14:paraId="5D86665A" w14:textId="77777777" w:rsidR="005616F9" w:rsidRPr="000D37A5" w:rsidRDefault="005616F9">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สินทรัพย์หมุนเวียน</w:t>
            </w:r>
          </w:p>
        </w:tc>
        <w:tc>
          <w:tcPr>
            <w:tcW w:w="90" w:type="dxa"/>
          </w:tcPr>
          <w:p w14:paraId="08116822" w14:textId="77777777" w:rsidR="005616F9" w:rsidRPr="000D37A5" w:rsidRDefault="005616F9">
            <w:pPr>
              <w:ind w:left="-30" w:right="395"/>
              <w:jc w:val="right"/>
              <w:rPr>
                <w:rFonts w:ascii="Angsana New" w:hAnsi="Angsana New" w:cs="Angsana New"/>
                <w:snapToGrid w:val="0"/>
                <w:sz w:val="24"/>
                <w:szCs w:val="24"/>
                <w:cs/>
                <w:lang w:eastAsia="th-TH"/>
              </w:rPr>
            </w:pPr>
          </w:p>
        </w:tc>
        <w:tc>
          <w:tcPr>
            <w:tcW w:w="1800" w:type="dxa"/>
          </w:tcPr>
          <w:p w14:paraId="1ED4A73C"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cs/>
                <w:lang w:eastAsia="th-TH"/>
              </w:rPr>
            </w:pPr>
            <w:r w:rsidRPr="005E3E3B">
              <w:rPr>
                <w:rFonts w:ascii="Angsana New" w:hAnsi="Angsana New" w:cs="Angsana New"/>
                <w:snapToGrid w:val="0"/>
                <w:sz w:val="24"/>
                <w:szCs w:val="24"/>
                <w:lang w:eastAsia="th-TH"/>
              </w:rPr>
              <w:t>2,713,791</w:t>
            </w:r>
          </w:p>
        </w:tc>
        <w:tc>
          <w:tcPr>
            <w:tcW w:w="90" w:type="dxa"/>
          </w:tcPr>
          <w:p w14:paraId="5F207C31" w14:textId="77777777" w:rsidR="005616F9" w:rsidRPr="00B44231"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C494401"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1C2E342"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C952F6C"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24910EA"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181A89D9"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5616F9" w:rsidRPr="000D37A5" w14:paraId="6963BEBD" w14:textId="77777777">
        <w:trPr>
          <w:cantSplit/>
        </w:trPr>
        <w:tc>
          <w:tcPr>
            <w:tcW w:w="3960" w:type="dxa"/>
          </w:tcPr>
          <w:p w14:paraId="6BC7F1C2" w14:textId="77777777" w:rsidR="005616F9" w:rsidRPr="000D37A5" w:rsidRDefault="005616F9">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สินทรัพย์ไม่หมุนเวียน</w:t>
            </w:r>
          </w:p>
        </w:tc>
        <w:tc>
          <w:tcPr>
            <w:tcW w:w="90" w:type="dxa"/>
          </w:tcPr>
          <w:p w14:paraId="7092853A" w14:textId="77777777" w:rsidR="005616F9" w:rsidRPr="000D37A5" w:rsidRDefault="005616F9">
            <w:pPr>
              <w:ind w:left="-30" w:right="395"/>
              <w:jc w:val="right"/>
              <w:rPr>
                <w:rFonts w:ascii="Angsana New" w:hAnsi="Angsana New" w:cs="Angsana New"/>
                <w:snapToGrid w:val="0"/>
                <w:sz w:val="24"/>
                <w:szCs w:val="24"/>
                <w:cs/>
                <w:lang w:eastAsia="th-TH"/>
              </w:rPr>
            </w:pPr>
          </w:p>
        </w:tc>
        <w:tc>
          <w:tcPr>
            <w:tcW w:w="1800" w:type="dxa"/>
          </w:tcPr>
          <w:p w14:paraId="400DF5AF"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lang w:eastAsia="th-TH"/>
              </w:rPr>
            </w:pPr>
            <w:r w:rsidRPr="005E3E3B">
              <w:rPr>
                <w:rFonts w:ascii="Angsana New" w:hAnsi="Angsana New" w:cs="Angsana New"/>
                <w:snapToGrid w:val="0"/>
                <w:sz w:val="24"/>
                <w:szCs w:val="24"/>
                <w:lang w:eastAsia="th-TH"/>
              </w:rPr>
              <w:t>4,013,920</w:t>
            </w:r>
          </w:p>
        </w:tc>
        <w:tc>
          <w:tcPr>
            <w:tcW w:w="90" w:type="dxa"/>
          </w:tcPr>
          <w:p w14:paraId="72971EE7" w14:textId="77777777" w:rsidR="005616F9" w:rsidRPr="00B44231"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A896613"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tcPr>
          <w:p w14:paraId="741DBEF1"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4330DCD"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5A53AD4"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4ECEAA2F" w14:textId="77777777" w:rsidR="005616F9" w:rsidRPr="00B44231" w:rsidRDefault="005616F9">
            <w:pPr>
              <w:tabs>
                <w:tab w:val="left" w:pos="1140"/>
                <w:tab w:val="left" w:pos="1230"/>
              </w:tabs>
              <w:ind w:left="-30"/>
              <w:jc w:val="center"/>
              <w:rPr>
                <w:rFonts w:ascii="Angsana New" w:hAnsi="Angsana New" w:cs="Angsana New"/>
                <w:snapToGrid w:val="0"/>
                <w:sz w:val="24"/>
                <w:szCs w:val="24"/>
                <w:highlight w:val="yellow"/>
                <w:lang w:eastAsia="th-TH"/>
              </w:rPr>
            </w:pPr>
          </w:p>
        </w:tc>
      </w:tr>
      <w:tr w:rsidR="005616F9" w:rsidRPr="000D37A5" w14:paraId="4268FACC" w14:textId="77777777">
        <w:trPr>
          <w:cantSplit/>
        </w:trPr>
        <w:tc>
          <w:tcPr>
            <w:tcW w:w="3960" w:type="dxa"/>
          </w:tcPr>
          <w:p w14:paraId="3299478E" w14:textId="77777777" w:rsidR="005616F9" w:rsidRPr="000D37A5" w:rsidRDefault="005616F9">
            <w:pPr>
              <w:ind w:left="60"/>
              <w:jc w:val="both"/>
              <w:rPr>
                <w:rFonts w:ascii="Angsana New" w:hAnsi="Angsana New" w:cs="Angsana New"/>
                <w:sz w:val="24"/>
                <w:szCs w:val="24"/>
                <w:cs/>
              </w:rPr>
            </w:pPr>
            <w:r w:rsidRPr="000D37A5">
              <w:rPr>
                <w:rFonts w:ascii="Angsana New" w:hAnsi="Angsana New" w:cs="Angsana New" w:hint="cs"/>
                <w:sz w:val="24"/>
                <w:szCs w:val="24"/>
                <w:cs/>
              </w:rPr>
              <w:t>หนี้สินหมุนเวียน</w:t>
            </w:r>
          </w:p>
        </w:tc>
        <w:tc>
          <w:tcPr>
            <w:tcW w:w="90" w:type="dxa"/>
          </w:tcPr>
          <w:p w14:paraId="3D5AE5D5" w14:textId="77777777" w:rsidR="005616F9" w:rsidRPr="000D37A5" w:rsidRDefault="005616F9">
            <w:pPr>
              <w:ind w:left="-30" w:right="395"/>
              <w:jc w:val="right"/>
              <w:rPr>
                <w:rFonts w:ascii="Angsana New" w:hAnsi="Angsana New" w:cs="Angsana New"/>
                <w:snapToGrid w:val="0"/>
                <w:sz w:val="24"/>
                <w:szCs w:val="24"/>
                <w:cs/>
                <w:lang w:eastAsia="th-TH"/>
              </w:rPr>
            </w:pPr>
          </w:p>
        </w:tc>
        <w:tc>
          <w:tcPr>
            <w:tcW w:w="1800" w:type="dxa"/>
          </w:tcPr>
          <w:p w14:paraId="632FEEA6"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cs/>
                <w:lang w:eastAsia="th-TH"/>
              </w:rPr>
            </w:pPr>
            <w:r w:rsidRPr="005E3E3B">
              <w:rPr>
                <w:rFonts w:ascii="Angsana New" w:hAnsi="Angsana New" w:cs="Angsana New"/>
                <w:snapToGrid w:val="0"/>
                <w:sz w:val="24"/>
                <w:szCs w:val="24"/>
                <w:lang w:eastAsia="th-TH"/>
              </w:rPr>
              <w:t>(35,541)</w:t>
            </w:r>
          </w:p>
        </w:tc>
        <w:tc>
          <w:tcPr>
            <w:tcW w:w="90" w:type="dxa"/>
          </w:tcPr>
          <w:p w14:paraId="40E34114" w14:textId="77777777" w:rsidR="005616F9" w:rsidRPr="00B44231" w:rsidRDefault="005616F9">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tcPr>
          <w:p w14:paraId="69446FE2" w14:textId="77777777" w:rsidR="005616F9" w:rsidRPr="00B44231" w:rsidRDefault="005616F9">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tcPr>
          <w:p w14:paraId="01852638" w14:textId="77777777" w:rsidR="005616F9" w:rsidRPr="00B44231" w:rsidRDefault="005616F9">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tcPr>
          <w:p w14:paraId="6C17E225" w14:textId="77777777" w:rsidR="005616F9" w:rsidRPr="00B44231" w:rsidRDefault="005616F9">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tcPr>
          <w:p w14:paraId="6B4BA14C"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4F77CFBA"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5616F9" w:rsidRPr="000D37A5" w14:paraId="05F18DF5" w14:textId="77777777">
        <w:trPr>
          <w:cantSplit/>
        </w:trPr>
        <w:tc>
          <w:tcPr>
            <w:tcW w:w="3960" w:type="dxa"/>
          </w:tcPr>
          <w:p w14:paraId="506A30FC" w14:textId="77777777" w:rsidR="005616F9" w:rsidRPr="000D37A5" w:rsidRDefault="005616F9">
            <w:pPr>
              <w:ind w:left="60"/>
              <w:jc w:val="both"/>
              <w:rPr>
                <w:rFonts w:ascii="Angsana New" w:hAnsi="Angsana New" w:cs="Angsana New"/>
                <w:sz w:val="24"/>
                <w:szCs w:val="24"/>
                <w:cs/>
              </w:rPr>
            </w:pPr>
            <w:r w:rsidRPr="000D37A5">
              <w:rPr>
                <w:rFonts w:ascii="Angsana New" w:hAnsi="Angsana New" w:cs="Angsana New" w:hint="cs"/>
                <w:sz w:val="24"/>
                <w:szCs w:val="24"/>
                <w:cs/>
              </w:rPr>
              <w:t>หนี้สินไม่หมุนเวียน</w:t>
            </w:r>
          </w:p>
        </w:tc>
        <w:tc>
          <w:tcPr>
            <w:tcW w:w="90" w:type="dxa"/>
          </w:tcPr>
          <w:p w14:paraId="14E61B53" w14:textId="77777777" w:rsidR="005616F9" w:rsidRPr="000D37A5" w:rsidRDefault="005616F9">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5AB30895"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lang w:eastAsia="th-TH"/>
              </w:rPr>
            </w:pPr>
            <w:r w:rsidRPr="005E3E3B">
              <w:rPr>
                <w:rFonts w:ascii="Angsana New" w:hAnsi="Angsana New" w:cs="Angsana New"/>
                <w:snapToGrid w:val="0"/>
                <w:sz w:val="24"/>
                <w:szCs w:val="24"/>
                <w:lang w:eastAsia="th-TH"/>
              </w:rPr>
              <w:t>(101,411)</w:t>
            </w:r>
          </w:p>
        </w:tc>
        <w:tc>
          <w:tcPr>
            <w:tcW w:w="90" w:type="dxa"/>
          </w:tcPr>
          <w:p w14:paraId="215D1645" w14:textId="77777777" w:rsidR="005616F9" w:rsidRPr="00B44231"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B2C1C40"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6448C28"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EC1AA40"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6AD63A4"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4D4774D" w14:textId="77777777" w:rsidR="005616F9" w:rsidRPr="00B44231" w:rsidRDefault="005616F9">
            <w:pPr>
              <w:tabs>
                <w:tab w:val="left" w:pos="1140"/>
                <w:tab w:val="left" w:pos="1230"/>
              </w:tabs>
              <w:ind w:left="-30"/>
              <w:jc w:val="center"/>
              <w:rPr>
                <w:rFonts w:ascii="Angsana New" w:hAnsi="Angsana New" w:cs="Angsana New"/>
                <w:snapToGrid w:val="0"/>
                <w:sz w:val="24"/>
                <w:szCs w:val="24"/>
                <w:highlight w:val="yellow"/>
                <w:cs/>
                <w:lang w:eastAsia="th-TH"/>
              </w:rPr>
            </w:pPr>
          </w:p>
        </w:tc>
      </w:tr>
      <w:tr w:rsidR="005616F9" w:rsidRPr="000D37A5" w14:paraId="4540E0FB" w14:textId="77777777">
        <w:trPr>
          <w:cantSplit/>
        </w:trPr>
        <w:tc>
          <w:tcPr>
            <w:tcW w:w="3960" w:type="dxa"/>
          </w:tcPr>
          <w:p w14:paraId="1EDFA056" w14:textId="77777777" w:rsidR="005616F9" w:rsidRPr="000D37A5" w:rsidRDefault="005616F9">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สินทรัพย์สุทธิ</w:t>
            </w:r>
          </w:p>
        </w:tc>
        <w:tc>
          <w:tcPr>
            <w:tcW w:w="90" w:type="dxa"/>
          </w:tcPr>
          <w:p w14:paraId="0416BCCB" w14:textId="77777777" w:rsidR="005616F9" w:rsidRPr="000D37A5" w:rsidRDefault="005616F9">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14:paraId="7755580A"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lang w:eastAsia="th-TH"/>
              </w:rPr>
            </w:pPr>
            <w:r w:rsidRPr="00862279">
              <w:rPr>
                <w:rFonts w:ascii="Angsana New" w:hAnsi="Angsana New" w:cs="Angsana New"/>
                <w:snapToGrid w:val="0"/>
                <w:sz w:val="24"/>
                <w:szCs w:val="24"/>
                <w:lang w:eastAsia="th-TH"/>
              </w:rPr>
              <w:t>6,590,759</w:t>
            </w:r>
          </w:p>
        </w:tc>
        <w:tc>
          <w:tcPr>
            <w:tcW w:w="90" w:type="dxa"/>
          </w:tcPr>
          <w:p w14:paraId="201F5C7D" w14:textId="77777777" w:rsidR="005616F9" w:rsidRPr="00B44231"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6E2BEDC4"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64D678C"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28A3CB5"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C478CE0"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FF42BCB" w14:textId="77777777" w:rsidR="005616F9" w:rsidRPr="00B44231" w:rsidRDefault="005616F9">
            <w:pPr>
              <w:tabs>
                <w:tab w:val="left" w:pos="1140"/>
                <w:tab w:val="left" w:pos="1230"/>
              </w:tabs>
              <w:ind w:left="-30"/>
              <w:jc w:val="center"/>
              <w:rPr>
                <w:rFonts w:ascii="Angsana New" w:hAnsi="Angsana New" w:cs="Angsana New"/>
                <w:snapToGrid w:val="0"/>
                <w:sz w:val="24"/>
                <w:szCs w:val="24"/>
                <w:highlight w:val="yellow"/>
                <w:cs/>
                <w:lang w:eastAsia="th-TH"/>
              </w:rPr>
            </w:pPr>
          </w:p>
        </w:tc>
      </w:tr>
      <w:tr w:rsidR="005616F9" w:rsidRPr="000D37A5" w14:paraId="69D3659D" w14:textId="77777777">
        <w:trPr>
          <w:cantSplit/>
        </w:trPr>
        <w:tc>
          <w:tcPr>
            <w:tcW w:w="3960" w:type="dxa"/>
          </w:tcPr>
          <w:p w14:paraId="6503CA65" w14:textId="77777777" w:rsidR="005616F9" w:rsidRPr="000D37A5" w:rsidRDefault="005616F9">
            <w:pPr>
              <w:ind w:left="330" w:hanging="270"/>
              <w:jc w:val="both"/>
              <w:rPr>
                <w:rFonts w:ascii="Angsana New" w:hAnsi="Angsana New" w:cs="Angsana New"/>
                <w:sz w:val="24"/>
                <w:szCs w:val="24"/>
                <w:cs/>
              </w:rPr>
            </w:pPr>
            <w:r w:rsidRPr="000D37A5">
              <w:rPr>
                <w:rFonts w:ascii="Angsana New" w:hAnsi="Angsana New" w:cs="Angsana New" w:hint="cs"/>
                <w:sz w:val="24"/>
                <w:szCs w:val="24"/>
                <w:cs/>
              </w:rPr>
              <w:t>มูลค่าตามบัญชีของส่วนได้เสียที่ไม่มีอำนาจควบคุม</w:t>
            </w:r>
          </w:p>
        </w:tc>
        <w:tc>
          <w:tcPr>
            <w:tcW w:w="90" w:type="dxa"/>
          </w:tcPr>
          <w:p w14:paraId="5D7878AE" w14:textId="77777777" w:rsidR="005616F9" w:rsidRPr="000D37A5" w:rsidRDefault="005616F9">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14:paraId="71BA8BF1"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cs/>
                <w:lang w:eastAsia="th-TH"/>
              </w:rPr>
            </w:pPr>
            <w:r w:rsidRPr="00A819D5">
              <w:rPr>
                <w:rFonts w:ascii="Angsana New" w:hAnsi="Angsana New" w:cs="Angsana New"/>
                <w:snapToGrid w:val="0"/>
                <w:sz w:val="24"/>
                <w:szCs w:val="24"/>
                <w:lang w:eastAsia="th-TH"/>
              </w:rPr>
              <w:t>2,928,933</w:t>
            </w:r>
          </w:p>
        </w:tc>
        <w:tc>
          <w:tcPr>
            <w:tcW w:w="90" w:type="dxa"/>
          </w:tcPr>
          <w:p w14:paraId="1C978980" w14:textId="77777777" w:rsidR="005616F9" w:rsidRPr="00B44231"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C82AB2B" w14:textId="77777777" w:rsidR="005616F9" w:rsidRPr="00B44231" w:rsidRDefault="005616F9">
            <w:pPr>
              <w:tabs>
                <w:tab w:val="left" w:pos="1140"/>
              </w:tabs>
              <w:ind w:left="-30" w:right="240"/>
              <w:jc w:val="right"/>
              <w:rPr>
                <w:rFonts w:ascii="Angsana New" w:hAnsi="Angsana New" w:cs="Angsana New"/>
                <w:snapToGrid w:val="0"/>
                <w:sz w:val="24"/>
                <w:szCs w:val="24"/>
                <w:highlight w:val="yellow"/>
                <w:lang w:eastAsia="th-TH"/>
              </w:rPr>
            </w:pPr>
            <w:r w:rsidRPr="00AA4A7A">
              <w:rPr>
                <w:rFonts w:ascii="Angsana New" w:hAnsi="Angsana New" w:cs="Angsana New"/>
                <w:snapToGrid w:val="0"/>
                <w:sz w:val="24"/>
                <w:szCs w:val="24"/>
                <w:lang w:eastAsia="th-TH"/>
              </w:rPr>
              <w:t>(179,</w:t>
            </w:r>
            <w:r>
              <w:rPr>
                <w:rFonts w:ascii="Angsana New" w:hAnsi="Angsana New" w:cs="Angsana New"/>
                <w:snapToGrid w:val="0"/>
                <w:sz w:val="24"/>
                <w:szCs w:val="24"/>
                <w:lang w:eastAsia="th-TH"/>
              </w:rPr>
              <w:t>962</w:t>
            </w:r>
            <w:r w:rsidRPr="00AA4A7A">
              <w:rPr>
                <w:rFonts w:ascii="Angsana New" w:hAnsi="Angsana New" w:cs="Angsana New"/>
                <w:snapToGrid w:val="0"/>
                <w:sz w:val="24"/>
                <w:szCs w:val="24"/>
                <w:lang w:eastAsia="th-TH"/>
              </w:rPr>
              <w:t>)</w:t>
            </w:r>
          </w:p>
        </w:tc>
        <w:tc>
          <w:tcPr>
            <w:tcW w:w="90" w:type="dxa"/>
          </w:tcPr>
          <w:p w14:paraId="3BED8F40" w14:textId="77777777" w:rsidR="005616F9" w:rsidRPr="00B44231" w:rsidRDefault="005616F9">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14:paraId="239D6331" w14:textId="12F17BDD" w:rsidR="005616F9" w:rsidRPr="00B44231" w:rsidRDefault="005616F9">
            <w:pPr>
              <w:tabs>
                <w:tab w:val="left" w:pos="1140"/>
              </w:tabs>
              <w:ind w:left="-30" w:right="240"/>
              <w:jc w:val="right"/>
              <w:rPr>
                <w:rFonts w:ascii="Angsana New" w:hAnsi="Angsana New" w:cs="Angsana New"/>
                <w:snapToGrid w:val="0"/>
                <w:sz w:val="24"/>
                <w:szCs w:val="24"/>
                <w:highlight w:val="yellow"/>
                <w:cs/>
                <w:lang w:eastAsia="th-TH"/>
              </w:rPr>
            </w:pPr>
            <w:r w:rsidRPr="00AA4A7A">
              <w:rPr>
                <w:rFonts w:ascii="Angsana New" w:hAnsi="Angsana New" w:cs="Angsana New"/>
                <w:snapToGrid w:val="0"/>
                <w:sz w:val="24"/>
                <w:szCs w:val="24"/>
                <w:lang w:eastAsia="th-TH"/>
              </w:rPr>
              <w:t>3</w:t>
            </w:r>
            <w:r>
              <w:rPr>
                <w:rFonts w:ascii="Angsana New" w:hAnsi="Angsana New" w:cs="Angsana New"/>
                <w:snapToGrid w:val="0"/>
                <w:sz w:val="24"/>
                <w:szCs w:val="24"/>
                <w:lang w:eastAsia="th-TH"/>
              </w:rPr>
              <w:t>36</w:t>
            </w:r>
            <w:r w:rsidRPr="00AA4A7A">
              <w:rPr>
                <w:rFonts w:ascii="Angsana New" w:hAnsi="Angsana New" w:cs="Angsana New"/>
                <w:snapToGrid w:val="0"/>
                <w:sz w:val="24"/>
                <w:szCs w:val="24"/>
                <w:lang w:eastAsia="th-TH"/>
              </w:rPr>
              <w:t>,</w:t>
            </w:r>
            <w:r>
              <w:rPr>
                <w:rFonts w:ascii="Angsana New" w:hAnsi="Angsana New" w:cs="Angsana New"/>
                <w:snapToGrid w:val="0"/>
                <w:sz w:val="24"/>
                <w:szCs w:val="24"/>
                <w:lang w:eastAsia="th-TH"/>
              </w:rPr>
              <w:t>80</w:t>
            </w:r>
            <w:r w:rsidR="009E5730">
              <w:rPr>
                <w:rFonts w:ascii="Angsana New" w:hAnsi="Angsana New" w:cs="Angsana New"/>
                <w:snapToGrid w:val="0"/>
                <w:sz w:val="24"/>
                <w:szCs w:val="24"/>
                <w:lang w:eastAsia="th-TH"/>
              </w:rPr>
              <w:t>8</w:t>
            </w:r>
          </w:p>
        </w:tc>
        <w:tc>
          <w:tcPr>
            <w:tcW w:w="90" w:type="dxa"/>
          </w:tcPr>
          <w:p w14:paraId="67F31994" w14:textId="77777777" w:rsidR="005616F9" w:rsidRPr="00B44231" w:rsidRDefault="005616F9">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14:paraId="7429273E" w14:textId="6F1C0595" w:rsidR="005616F9" w:rsidRPr="00B44231" w:rsidRDefault="005616F9">
            <w:pPr>
              <w:tabs>
                <w:tab w:val="left" w:pos="1500"/>
              </w:tabs>
              <w:ind w:left="-30" w:right="240"/>
              <w:jc w:val="right"/>
              <w:rPr>
                <w:rFonts w:ascii="Angsana New" w:hAnsi="Angsana New" w:cs="Angsana New"/>
                <w:snapToGrid w:val="0"/>
                <w:sz w:val="24"/>
                <w:szCs w:val="24"/>
                <w:highlight w:val="yellow"/>
                <w:lang w:eastAsia="th-TH"/>
              </w:rPr>
            </w:pPr>
            <w:r w:rsidRPr="00AA4A7A">
              <w:rPr>
                <w:rFonts w:ascii="Angsana New" w:hAnsi="Angsana New" w:cs="Angsana New"/>
                <w:snapToGrid w:val="0"/>
                <w:sz w:val="24"/>
                <w:szCs w:val="24"/>
                <w:lang w:eastAsia="th-TH"/>
              </w:rPr>
              <w:t>3,0</w:t>
            </w:r>
            <w:r>
              <w:rPr>
                <w:rFonts w:ascii="Angsana New" w:hAnsi="Angsana New" w:cs="Angsana New"/>
                <w:snapToGrid w:val="0"/>
                <w:sz w:val="24"/>
                <w:szCs w:val="24"/>
                <w:lang w:eastAsia="th-TH"/>
              </w:rPr>
              <w:t>85</w:t>
            </w:r>
            <w:r w:rsidRPr="00AA4A7A">
              <w:rPr>
                <w:rFonts w:ascii="Angsana New" w:hAnsi="Angsana New" w:cs="Angsana New"/>
                <w:snapToGrid w:val="0"/>
                <w:sz w:val="24"/>
                <w:szCs w:val="24"/>
                <w:lang w:eastAsia="th-TH"/>
              </w:rPr>
              <w:t>,</w:t>
            </w:r>
            <w:r w:rsidRPr="00101F62">
              <w:rPr>
                <w:rFonts w:ascii="Angsana New" w:hAnsi="Angsana New" w:cs="Angsana New"/>
                <w:snapToGrid w:val="0"/>
                <w:sz w:val="24"/>
                <w:szCs w:val="24"/>
                <w:lang w:eastAsia="th-TH"/>
              </w:rPr>
              <w:t>7</w:t>
            </w:r>
            <w:r w:rsidR="00BF3EF9">
              <w:rPr>
                <w:rFonts w:ascii="Angsana New" w:hAnsi="Angsana New" w:cs="Angsana New"/>
                <w:snapToGrid w:val="0"/>
                <w:sz w:val="24"/>
                <w:szCs w:val="24"/>
                <w:lang w:eastAsia="th-TH"/>
              </w:rPr>
              <w:t>79</w:t>
            </w:r>
          </w:p>
        </w:tc>
      </w:tr>
      <w:tr w:rsidR="005616F9" w:rsidRPr="000D37A5" w14:paraId="03937B79" w14:textId="77777777">
        <w:trPr>
          <w:cantSplit/>
        </w:trPr>
        <w:tc>
          <w:tcPr>
            <w:tcW w:w="3960" w:type="dxa"/>
          </w:tcPr>
          <w:p w14:paraId="6DEE2E0B" w14:textId="77777777" w:rsidR="005616F9" w:rsidRPr="00F54DBA" w:rsidRDefault="005616F9">
            <w:pPr>
              <w:ind w:left="60"/>
              <w:jc w:val="both"/>
              <w:rPr>
                <w:rFonts w:ascii="Angsana New" w:hAnsi="Angsana New" w:cs="Angsana New"/>
                <w:sz w:val="16"/>
                <w:szCs w:val="16"/>
                <w:cs/>
              </w:rPr>
            </w:pPr>
          </w:p>
        </w:tc>
        <w:tc>
          <w:tcPr>
            <w:tcW w:w="90" w:type="dxa"/>
          </w:tcPr>
          <w:p w14:paraId="65695F6B" w14:textId="77777777" w:rsidR="005616F9" w:rsidRPr="00F54DBA" w:rsidRDefault="005616F9">
            <w:pPr>
              <w:ind w:left="-30" w:right="395"/>
              <w:jc w:val="right"/>
              <w:rPr>
                <w:rFonts w:ascii="Angsana New" w:hAnsi="Angsana New" w:cs="Angsana New"/>
                <w:snapToGrid w:val="0"/>
                <w:sz w:val="16"/>
                <w:szCs w:val="16"/>
                <w:highlight w:val="yellow"/>
                <w:cs/>
                <w:lang w:eastAsia="th-TH"/>
              </w:rPr>
            </w:pPr>
          </w:p>
        </w:tc>
        <w:tc>
          <w:tcPr>
            <w:tcW w:w="1800" w:type="dxa"/>
          </w:tcPr>
          <w:p w14:paraId="167E7CCA" w14:textId="77777777" w:rsidR="005616F9" w:rsidRPr="00F54DBA" w:rsidRDefault="005616F9">
            <w:pPr>
              <w:tabs>
                <w:tab w:val="left" w:pos="1140"/>
                <w:tab w:val="left" w:pos="1230"/>
              </w:tabs>
              <w:ind w:left="-30" w:right="330"/>
              <w:jc w:val="right"/>
              <w:rPr>
                <w:rFonts w:ascii="Angsana New" w:hAnsi="Angsana New" w:cs="Angsana New"/>
                <w:snapToGrid w:val="0"/>
                <w:sz w:val="16"/>
                <w:szCs w:val="16"/>
                <w:highlight w:val="yellow"/>
                <w:cs/>
                <w:lang w:eastAsia="th-TH"/>
              </w:rPr>
            </w:pPr>
          </w:p>
        </w:tc>
        <w:tc>
          <w:tcPr>
            <w:tcW w:w="90" w:type="dxa"/>
          </w:tcPr>
          <w:p w14:paraId="0D8620F6" w14:textId="77777777" w:rsidR="005616F9" w:rsidRPr="00F54DBA" w:rsidRDefault="005616F9">
            <w:pPr>
              <w:tabs>
                <w:tab w:val="left" w:pos="1267"/>
              </w:tabs>
              <w:ind w:right="73"/>
              <w:jc w:val="center"/>
              <w:rPr>
                <w:rFonts w:ascii="Angsana New" w:hAnsi="Angsana New" w:cs="Angsana New"/>
                <w:snapToGrid w:val="0"/>
                <w:sz w:val="16"/>
                <w:szCs w:val="16"/>
                <w:highlight w:val="yellow"/>
                <w:cs/>
                <w:lang w:eastAsia="th-TH"/>
              </w:rPr>
            </w:pPr>
          </w:p>
        </w:tc>
        <w:tc>
          <w:tcPr>
            <w:tcW w:w="1350" w:type="dxa"/>
          </w:tcPr>
          <w:p w14:paraId="6DAB2D18" w14:textId="77777777" w:rsidR="005616F9" w:rsidRPr="00F54DBA" w:rsidRDefault="005616F9">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5AEDE69B" w14:textId="77777777" w:rsidR="005616F9" w:rsidRPr="00F54DBA" w:rsidRDefault="005616F9">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350" w:type="dxa"/>
          </w:tcPr>
          <w:p w14:paraId="73B4AFEE" w14:textId="77777777" w:rsidR="005616F9" w:rsidRPr="00F54DBA" w:rsidRDefault="005616F9">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75CE45AD" w14:textId="77777777" w:rsidR="005616F9" w:rsidRPr="00F54DBA" w:rsidRDefault="005616F9">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440" w:type="dxa"/>
          </w:tcPr>
          <w:p w14:paraId="055406BF" w14:textId="77777777" w:rsidR="005616F9" w:rsidRPr="00F54DBA" w:rsidRDefault="005616F9">
            <w:pPr>
              <w:tabs>
                <w:tab w:val="left" w:pos="1140"/>
                <w:tab w:val="left" w:pos="1230"/>
              </w:tabs>
              <w:ind w:left="-30"/>
              <w:jc w:val="center"/>
              <w:rPr>
                <w:rFonts w:ascii="Angsana New" w:hAnsi="Angsana New" w:cs="Angsana New"/>
                <w:snapToGrid w:val="0"/>
                <w:sz w:val="16"/>
                <w:szCs w:val="16"/>
                <w:highlight w:val="yellow"/>
                <w:cs/>
                <w:lang w:eastAsia="th-TH"/>
              </w:rPr>
            </w:pPr>
          </w:p>
        </w:tc>
      </w:tr>
      <w:tr w:rsidR="005616F9" w:rsidRPr="000D37A5" w14:paraId="4F3BE40A" w14:textId="77777777">
        <w:trPr>
          <w:cantSplit/>
        </w:trPr>
        <w:tc>
          <w:tcPr>
            <w:tcW w:w="3960" w:type="dxa"/>
          </w:tcPr>
          <w:p w14:paraId="4BF47945" w14:textId="77777777" w:rsidR="005616F9" w:rsidRPr="000D37A5" w:rsidRDefault="005616F9">
            <w:pPr>
              <w:ind w:left="60"/>
              <w:jc w:val="both"/>
              <w:rPr>
                <w:rFonts w:ascii="Angsana New" w:hAnsi="Angsana New" w:cs="Angsana New"/>
                <w:sz w:val="24"/>
                <w:szCs w:val="24"/>
                <w:cs/>
              </w:rPr>
            </w:pPr>
            <w:r w:rsidRPr="000D37A5">
              <w:rPr>
                <w:rFonts w:ascii="Angsana New" w:hAnsi="Angsana New" w:cs="Angsana New" w:hint="cs"/>
                <w:sz w:val="24"/>
                <w:szCs w:val="24"/>
                <w:cs/>
              </w:rPr>
              <w:t>รายได้</w:t>
            </w:r>
          </w:p>
        </w:tc>
        <w:tc>
          <w:tcPr>
            <w:tcW w:w="90" w:type="dxa"/>
          </w:tcPr>
          <w:p w14:paraId="7CDD1B43" w14:textId="77777777" w:rsidR="005616F9" w:rsidRPr="000D37A5" w:rsidRDefault="005616F9">
            <w:pPr>
              <w:ind w:left="-30" w:right="395"/>
              <w:jc w:val="right"/>
              <w:rPr>
                <w:rFonts w:ascii="Angsana New" w:hAnsi="Angsana New" w:cs="Angsana New"/>
                <w:snapToGrid w:val="0"/>
                <w:sz w:val="24"/>
                <w:szCs w:val="24"/>
                <w:highlight w:val="yellow"/>
                <w:cs/>
                <w:lang w:eastAsia="th-TH"/>
              </w:rPr>
            </w:pPr>
          </w:p>
        </w:tc>
        <w:tc>
          <w:tcPr>
            <w:tcW w:w="1800" w:type="dxa"/>
          </w:tcPr>
          <w:p w14:paraId="496BD951"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lang w:eastAsia="th-TH"/>
              </w:rPr>
            </w:pPr>
            <w:r w:rsidRPr="00A819D5">
              <w:rPr>
                <w:rFonts w:ascii="Angsana New" w:hAnsi="Angsana New" w:cs="Angsana New"/>
                <w:snapToGrid w:val="0"/>
                <w:sz w:val="24"/>
                <w:szCs w:val="24"/>
                <w:lang w:eastAsia="th-TH"/>
              </w:rPr>
              <w:t>98,666</w:t>
            </w:r>
          </w:p>
        </w:tc>
        <w:tc>
          <w:tcPr>
            <w:tcW w:w="90" w:type="dxa"/>
          </w:tcPr>
          <w:p w14:paraId="497CDB8E" w14:textId="77777777" w:rsidR="005616F9" w:rsidRPr="00B44231"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5FFBC56"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EE922B5"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0E55012"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83DA5F8"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5014F65B" w14:textId="77777777" w:rsidR="005616F9" w:rsidRPr="00B44231" w:rsidRDefault="005616F9">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5616F9" w:rsidRPr="000D37A5" w14:paraId="0D07EA33" w14:textId="77777777">
        <w:trPr>
          <w:cantSplit/>
        </w:trPr>
        <w:tc>
          <w:tcPr>
            <w:tcW w:w="3960" w:type="dxa"/>
          </w:tcPr>
          <w:p w14:paraId="47A82B73" w14:textId="77777777" w:rsidR="005616F9" w:rsidRPr="000D37A5" w:rsidRDefault="005616F9">
            <w:pPr>
              <w:ind w:left="60"/>
              <w:jc w:val="both"/>
              <w:rPr>
                <w:rFonts w:ascii="Angsana New" w:hAnsi="Angsana New" w:cs="Angsana New"/>
                <w:sz w:val="24"/>
                <w:szCs w:val="24"/>
                <w:cs/>
              </w:rPr>
            </w:pPr>
          </w:p>
        </w:tc>
        <w:tc>
          <w:tcPr>
            <w:tcW w:w="90" w:type="dxa"/>
          </w:tcPr>
          <w:p w14:paraId="1997B020" w14:textId="77777777" w:rsidR="005616F9" w:rsidRPr="000D37A5" w:rsidRDefault="005616F9">
            <w:pPr>
              <w:ind w:left="-30" w:right="395"/>
              <w:jc w:val="right"/>
              <w:rPr>
                <w:rFonts w:ascii="Angsana New" w:hAnsi="Angsana New" w:cs="Angsana New"/>
                <w:snapToGrid w:val="0"/>
                <w:sz w:val="24"/>
                <w:szCs w:val="24"/>
                <w:highlight w:val="yellow"/>
                <w:cs/>
                <w:lang w:eastAsia="th-TH"/>
              </w:rPr>
            </w:pPr>
          </w:p>
        </w:tc>
        <w:tc>
          <w:tcPr>
            <w:tcW w:w="1800" w:type="dxa"/>
          </w:tcPr>
          <w:p w14:paraId="6B4C6AD4"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14:paraId="6DAB317C" w14:textId="77777777" w:rsidR="005616F9" w:rsidRPr="00B44231"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B966698"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3EABB7F"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F27CEA7"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52FBC80"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535F608D" w14:textId="77777777" w:rsidR="005616F9" w:rsidRPr="00B44231" w:rsidRDefault="005616F9">
            <w:pPr>
              <w:tabs>
                <w:tab w:val="left" w:pos="1140"/>
                <w:tab w:val="left" w:pos="1230"/>
              </w:tabs>
              <w:ind w:left="-30"/>
              <w:jc w:val="center"/>
              <w:rPr>
                <w:rFonts w:ascii="Angsana New" w:hAnsi="Angsana New" w:cs="Angsana New"/>
                <w:snapToGrid w:val="0"/>
                <w:sz w:val="24"/>
                <w:szCs w:val="24"/>
                <w:highlight w:val="yellow"/>
                <w:cs/>
                <w:lang w:eastAsia="th-TH"/>
              </w:rPr>
            </w:pPr>
          </w:p>
        </w:tc>
      </w:tr>
      <w:tr w:rsidR="005616F9" w:rsidRPr="000D37A5" w14:paraId="1B89CBCA" w14:textId="77777777">
        <w:trPr>
          <w:cantSplit/>
        </w:trPr>
        <w:tc>
          <w:tcPr>
            <w:tcW w:w="3960" w:type="dxa"/>
          </w:tcPr>
          <w:p w14:paraId="03B06C5D" w14:textId="77777777" w:rsidR="005616F9" w:rsidRPr="00CC72B8" w:rsidRDefault="005616F9">
            <w:pPr>
              <w:ind w:left="60"/>
              <w:jc w:val="both"/>
              <w:rPr>
                <w:rFonts w:ascii="Angsana New" w:hAnsi="Angsana New" w:cs="Angsana New"/>
                <w:sz w:val="24"/>
                <w:szCs w:val="24"/>
                <w:cs/>
              </w:rPr>
            </w:pPr>
            <w:r w:rsidRPr="00CC72B8">
              <w:rPr>
                <w:rFonts w:ascii="Angsana New" w:hAnsi="Angsana New" w:cs="Angsana New" w:hint="cs"/>
                <w:sz w:val="24"/>
                <w:szCs w:val="24"/>
                <w:cs/>
              </w:rPr>
              <w:t>กำไร(ขาดทุน)สำหรับปี</w:t>
            </w:r>
          </w:p>
        </w:tc>
        <w:tc>
          <w:tcPr>
            <w:tcW w:w="90" w:type="dxa"/>
          </w:tcPr>
          <w:p w14:paraId="2239EA5A" w14:textId="77777777" w:rsidR="005616F9" w:rsidRPr="00CC72B8" w:rsidRDefault="005616F9">
            <w:pPr>
              <w:ind w:left="-30" w:right="395"/>
              <w:jc w:val="right"/>
              <w:rPr>
                <w:rFonts w:ascii="Angsana New" w:hAnsi="Angsana New" w:cs="Angsana New"/>
                <w:snapToGrid w:val="0"/>
                <w:sz w:val="24"/>
                <w:szCs w:val="24"/>
                <w:cs/>
                <w:lang w:eastAsia="th-TH"/>
              </w:rPr>
            </w:pPr>
          </w:p>
        </w:tc>
        <w:tc>
          <w:tcPr>
            <w:tcW w:w="1800" w:type="dxa"/>
          </w:tcPr>
          <w:p w14:paraId="22E04BE0"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cs/>
                <w:lang w:eastAsia="th-TH"/>
              </w:rPr>
            </w:pPr>
            <w:r w:rsidRPr="00882AB0">
              <w:rPr>
                <w:rFonts w:ascii="Angsana New" w:hAnsi="Angsana New" w:cs="Angsana New"/>
                <w:snapToGrid w:val="0"/>
                <w:sz w:val="24"/>
                <w:szCs w:val="24"/>
                <w:lang w:eastAsia="th-TH"/>
              </w:rPr>
              <w:t>409,424</w:t>
            </w:r>
          </w:p>
        </w:tc>
        <w:tc>
          <w:tcPr>
            <w:tcW w:w="90" w:type="dxa"/>
          </w:tcPr>
          <w:p w14:paraId="11CB874D" w14:textId="77777777" w:rsidR="005616F9" w:rsidRPr="00B44231"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48124DEB"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1440C03"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2A8D8830"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2AE5CA7"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46252F06" w14:textId="77777777" w:rsidR="005616F9" w:rsidRPr="00B44231" w:rsidRDefault="005616F9">
            <w:pPr>
              <w:tabs>
                <w:tab w:val="left" w:pos="1140"/>
                <w:tab w:val="left" w:pos="1230"/>
              </w:tabs>
              <w:ind w:left="-30"/>
              <w:jc w:val="center"/>
              <w:rPr>
                <w:rFonts w:ascii="Angsana New" w:hAnsi="Angsana New" w:cs="Angsana New"/>
                <w:snapToGrid w:val="0"/>
                <w:sz w:val="24"/>
                <w:szCs w:val="24"/>
                <w:highlight w:val="yellow"/>
                <w:cs/>
                <w:lang w:eastAsia="th-TH"/>
              </w:rPr>
            </w:pPr>
          </w:p>
        </w:tc>
      </w:tr>
      <w:tr w:rsidR="005616F9" w:rsidRPr="000D37A5" w14:paraId="2CE9B2F1" w14:textId="77777777">
        <w:trPr>
          <w:cantSplit/>
        </w:trPr>
        <w:tc>
          <w:tcPr>
            <w:tcW w:w="3960" w:type="dxa"/>
          </w:tcPr>
          <w:p w14:paraId="105BD502" w14:textId="77777777" w:rsidR="005616F9" w:rsidRPr="000D37A5" w:rsidRDefault="005616F9">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กำไร(ขาดทุน)เบ็ดเสร็จอื่นสำหรับปี</w:t>
            </w:r>
          </w:p>
        </w:tc>
        <w:tc>
          <w:tcPr>
            <w:tcW w:w="90" w:type="dxa"/>
          </w:tcPr>
          <w:p w14:paraId="2E07724A" w14:textId="77777777" w:rsidR="005616F9" w:rsidRPr="000D37A5" w:rsidRDefault="005616F9">
            <w:pPr>
              <w:ind w:left="-30" w:right="395"/>
              <w:jc w:val="right"/>
              <w:rPr>
                <w:rFonts w:ascii="Angsana New" w:hAnsi="Angsana New" w:cs="Angsana New"/>
                <w:snapToGrid w:val="0"/>
                <w:sz w:val="24"/>
                <w:szCs w:val="24"/>
                <w:highlight w:val="yellow"/>
                <w:cs/>
                <w:lang w:eastAsia="th-TH"/>
              </w:rPr>
            </w:pPr>
          </w:p>
        </w:tc>
        <w:tc>
          <w:tcPr>
            <w:tcW w:w="1800" w:type="dxa"/>
            <w:tcBorders>
              <w:bottom w:val="single" w:sz="4" w:space="0" w:color="auto"/>
            </w:tcBorders>
          </w:tcPr>
          <w:p w14:paraId="6EB83C13" w14:textId="77777777" w:rsidR="005616F9" w:rsidRPr="00BB09CA" w:rsidRDefault="005616F9">
            <w:pPr>
              <w:tabs>
                <w:tab w:val="left" w:pos="1140"/>
                <w:tab w:val="left" w:pos="1230"/>
              </w:tabs>
              <w:ind w:left="-30" w:right="330"/>
              <w:jc w:val="right"/>
              <w:rPr>
                <w:rFonts w:ascii="Angsana New" w:hAnsi="Angsana New" w:cs="Angsana New"/>
                <w:snapToGrid w:val="0"/>
                <w:sz w:val="24"/>
                <w:szCs w:val="24"/>
                <w:cs/>
                <w:lang w:eastAsia="th-TH"/>
              </w:rPr>
            </w:pPr>
            <w:r w:rsidRPr="00882AB0">
              <w:rPr>
                <w:rFonts w:ascii="Angsana New" w:hAnsi="Angsana New" w:cs="Angsana New"/>
                <w:snapToGrid w:val="0"/>
                <w:sz w:val="24"/>
                <w:szCs w:val="24"/>
                <w:lang w:eastAsia="th-TH"/>
              </w:rPr>
              <w:t>3,541</w:t>
            </w:r>
          </w:p>
        </w:tc>
        <w:tc>
          <w:tcPr>
            <w:tcW w:w="90" w:type="dxa"/>
          </w:tcPr>
          <w:p w14:paraId="2CE591C6" w14:textId="77777777" w:rsidR="005616F9" w:rsidRPr="00B44231"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E162FEB"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4394627"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144522B5"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B5139BE"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6210C82" w14:textId="77777777" w:rsidR="005616F9" w:rsidRPr="00B44231" w:rsidRDefault="005616F9">
            <w:pPr>
              <w:tabs>
                <w:tab w:val="left" w:pos="1140"/>
                <w:tab w:val="left" w:pos="1230"/>
              </w:tabs>
              <w:ind w:left="-30"/>
              <w:jc w:val="center"/>
              <w:rPr>
                <w:rFonts w:ascii="Angsana New" w:hAnsi="Angsana New" w:cs="Angsana New"/>
                <w:snapToGrid w:val="0"/>
                <w:sz w:val="24"/>
                <w:szCs w:val="24"/>
                <w:highlight w:val="yellow"/>
                <w:cs/>
                <w:lang w:eastAsia="th-TH"/>
              </w:rPr>
            </w:pPr>
          </w:p>
        </w:tc>
      </w:tr>
      <w:tr w:rsidR="005616F9" w:rsidRPr="000D37A5" w14:paraId="26F228DB" w14:textId="77777777">
        <w:trPr>
          <w:cantSplit/>
        </w:trPr>
        <w:tc>
          <w:tcPr>
            <w:tcW w:w="3960" w:type="dxa"/>
          </w:tcPr>
          <w:p w14:paraId="1C82879E" w14:textId="77777777" w:rsidR="005616F9" w:rsidRPr="000D37A5" w:rsidRDefault="005616F9">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กำไร(ขาดทุน)เบ็ดเสร็จรวมสำหรับปี</w:t>
            </w:r>
          </w:p>
        </w:tc>
        <w:tc>
          <w:tcPr>
            <w:tcW w:w="90" w:type="dxa"/>
          </w:tcPr>
          <w:p w14:paraId="5699777D" w14:textId="77777777" w:rsidR="005616F9" w:rsidRPr="000D37A5" w:rsidRDefault="005616F9">
            <w:pPr>
              <w:ind w:left="-30" w:right="395"/>
              <w:jc w:val="right"/>
              <w:rPr>
                <w:rFonts w:ascii="Angsana New" w:hAnsi="Angsana New" w:cs="Angsana New"/>
                <w:snapToGrid w:val="0"/>
                <w:sz w:val="24"/>
                <w:szCs w:val="24"/>
                <w:highlight w:val="yellow"/>
                <w:cs/>
                <w:lang w:eastAsia="th-TH"/>
              </w:rPr>
            </w:pPr>
          </w:p>
        </w:tc>
        <w:tc>
          <w:tcPr>
            <w:tcW w:w="1800" w:type="dxa"/>
            <w:tcBorders>
              <w:top w:val="single" w:sz="4" w:space="0" w:color="auto"/>
              <w:bottom w:val="double" w:sz="4" w:space="0" w:color="auto"/>
            </w:tcBorders>
          </w:tcPr>
          <w:p w14:paraId="5889CE00"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lang w:eastAsia="th-TH"/>
              </w:rPr>
            </w:pPr>
            <w:r w:rsidRPr="00882AB0">
              <w:rPr>
                <w:rFonts w:ascii="Angsana New" w:hAnsi="Angsana New" w:cs="Angsana New"/>
                <w:snapToGrid w:val="0"/>
                <w:sz w:val="24"/>
                <w:szCs w:val="24"/>
                <w:lang w:eastAsia="th-TH"/>
              </w:rPr>
              <w:t>412,965</w:t>
            </w:r>
          </w:p>
        </w:tc>
        <w:tc>
          <w:tcPr>
            <w:tcW w:w="90" w:type="dxa"/>
          </w:tcPr>
          <w:p w14:paraId="39B0BCCD" w14:textId="77777777" w:rsidR="005616F9" w:rsidRPr="00B44231" w:rsidRDefault="005616F9">
            <w:pPr>
              <w:tabs>
                <w:tab w:val="left" w:pos="1267"/>
              </w:tabs>
              <w:ind w:right="73"/>
              <w:rPr>
                <w:rFonts w:ascii="Angsana New" w:hAnsi="Angsana New" w:cs="Angsana New"/>
                <w:snapToGrid w:val="0"/>
                <w:sz w:val="24"/>
                <w:szCs w:val="24"/>
                <w:highlight w:val="yellow"/>
                <w:cs/>
                <w:lang w:eastAsia="th-TH"/>
              </w:rPr>
            </w:pPr>
          </w:p>
        </w:tc>
        <w:tc>
          <w:tcPr>
            <w:tcW w:w="1350" w:type="dxa"/>
          </w:tcPr>
          <w:p w14:paraId="4C47E667"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D5EE6C4"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CC7D5E1"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964E923"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F50B9BC" w14:textId="77777777" w:rsidR="005616F9" w:rsidRPr="00B44231" w:rsidRDefault="005616F9">
            <w:pPr>
              <w:tabs>
                <w:tab w:val="left" w:pos="1140"/>
                <w:tab w:val="left" w:pos="1230"/>
              </w:tabs>
              <w:ind w:left="-30"/>
              <w:jc w:val="center"/>
              <w:rPr>
                <w:rFonts w:ascii="Angsana New" w:hAnsi="Angsana New" w:cs="Angsana New"/>
                <w:snapToGrid w:val="0"/>
                <w:sz w:val="24"/>
                <w:szCs w:val="24"/>
                <w:highlight w:val="yellow"/>
                <w:cs/>
                <w:lang w:eastAsia="th-TH"/>
              </w:rPr>
            </w:pPr>
          </w:p>
        </w:tc>
      </w:tr>
      <w:tr w:rsidR="005616F9" w:rsidRPr="000D37A5" w14:paraId="08F9CF91" w14:textId="77777777" w:rsidTr="005607ED">
        <w:trPr>
          <w:cantSplit/>
        </w:trPr>
        <w:tc>
          <w:tcPr>
            <w:tcW w:w="3960" w:type="dxa"/>
          </w:tcPr>
          <w:p w14:paraId="33161EF1" w14:textId="77777777" w:rsidR="005616F9" w:rsidRPr="00F54DBA" w:rsidRDefault="005616F9">
            <w:pPr>
              <w:ind w:left="60"/>
              <w:jc w:val="both"/>
              <w:rPr>
                <w:rFonts w:ascii="Angsana New" w:hAnsi="Angsana New" w:cs="Angsana New"/>
                <w:sz w:val="16"/>
                <w:szCs w:val="16"/>
                <w:cs/>
              </w:rPr>
            </w:pPr>
          </w:p>
        </w:tc>
        <w:tc>
          <w:tcPr>
            <w:tcW w:w="90" w:type="dxa"/>
          </w:tcPr>
          <w:p w14:paraId="72ADE508" w14:textId="77777777" w:rsidR="005616F9" w:rsidRPr="00F54DBA" w:rsidRDefault="005616F9">
            <w:pPr>
              <w:ind w:left="-30" w:right="395"/>
              <w:jc w:val="right"/>
              <w:rPr>
                <w:rFonts w:ascii="Angsana New" w:hAnsi="Angsana New" w:cs="Angsana New"/>
                <w:snapToGrid w:val="0"/>
                <w:sz w:val="16"/>
                <w:szCs w:val="16"/>
                <w:highlight w:val="yellow"/>
                <w:cs/>
                <w:lang w:eastAsia="th-TH"/>
              </w:rPr>
            </w:pPr>
          </w:p>
        </w:tc>
        <w:tc>
          <w:tcPr>
            <w:tcW w:w="1800" w:type="dxa"/>
            <w:tcBorders>
              <w:top w:val="double" w:sz="4" w:space="0" w:color="auto"/>
            </w:tcBorders>
          </w:tcPr>
          <w:p w14:paraId="143849D0" w14:textId="77777777" w:rsidR="005616F9" w:rsidRPr="00F54DBA" w:rsidRDefault="005616F9">
            <w:pPr>
              <w:tabs>
                <w:tab w:val="left" w:pos="1140"/>
                <w:tab w:val="left" w:pos="1230"/>
              </w:tabs>
              <w:ind w:left="-30" w:right="150"/>
              <w:jc w:val="right"/>
              <w:rPr>
                <w:rFonts w:ascii="Angsana New" w:hAnsi="Angsana New" w:cs="Angsana New"/>
                <w:snapToGrid w:val="0"/>
                <w:sz w:val="16"/>
                <w:szCs w:val="16"/>
                <w:highlight w:val="yellow"/>
                <w:cs/>
                <w:lang w:eastAsia="th-TH"/>
              </w:rPr>
            </w:pPr>
          </w:p>
        </w:tc>
        <w:tc>
          <w:tcPr>
            <w:tcW w:w="90" w:type="dxa"/>
          </w:tcPr>
          <w:p w14:paraId="4E74653D" w14:textId="77777777" w:rsidR="005616F9" w:rsidRPr="00F54DBA" w:rsidRDefault="005616F9">
            <w:pPr>
              <w:tabs>
                <w:tab w:val="left" w:pos="1267"/>
              </w:tabs>
              <w:ind w:right="73"/>
              <w:jc w:val="center"/>
              <w:rPr>
                <w:rFonts w:ascii="Angsana New" w:hAnsi="Angsana New" w:cs="Angsana New"/>
                <w:snapToGrid w:val="0"/>
                <w:sz w:val="16"/>
                <w:szCs w:val="16"/>
                <w:highlight w:val="yellow"/>
                <w:cs/>
                <w:lang w:eastAsia="th-TH"/>
              </w:rPr>
            </w:pPr>
          </w:p>
        </w:tc>
        <w:tc>
          <w:tcPr>
            <w:tcW w:w="1350" w:type="dxa"/>
          </w:tcPr>
          <w:p w14:paraId="625CA33C" w14:textId="77777777" w:rsidR="005616F9" w:rsidRPr="00F54DBA" w:rsidRDefault="005616F9">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16EF18FB" w14:textId="77777777" w:rsidR="005616F9" w:rsidRPr="00F54DBA" w:rsidRDefault="005616F9">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350" w:type="dxa"/>
          </w:tcPr>
          <w:p w14:paraId="6D9E030A" w14:textId="77777777" w:rsidR="005616F9" w:rsidRPr="00F54DBA" w:rsidRDefault="005616F9">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61E776C4" w14:textId="77777777" w:rsidR="005616F9" w:rsidRPr="00F54DBA" w:rsidRDefault="005616F9">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440" w:type="dxa"/>
          </w:tcPr>
          <w:p w14:paraId="07C418D8" w14:textId="77777777" w:rsidR="005616F9" w:rsidRPr="00F54DBA" w:rsidRDefault="005616F9">
            <w:pPr>
              <w:tabs>
                <w:tab w:val="left" w:pos="1140"/>
                <w:tab w:val="left" w:pos="1230"/>
              </w:tabs>
              <w:ind w:left="-30"/>
              <w:jc w:val="center"/>
              <w:rPr>
                <w:rFonts w:ascii="Angsana New" w:hAnsi="Angsana New" w:cs="Angsana New"/>
                <w:snapToGrid w:val="0"/>
                <w:sz w:val="16"/>
                <w:szCs w:val="16"/>
                <w:highlight w:val="yellow"/>
                <w:cs/>
                <w:lang w:eastAsia="th-TH"/>
              </w:rPr>
            </w:pPr>
          </w:p>
        </w:tc>
      </w:tr>
      <w:tr w:rsidR="005616F9" w:rsidRPr="000D37A5" w14:paraId="543516AA" w14:textId="77777777">
        <w:trPr>
          <w:cantSplit/>
        </w:trPr>
        <w:tc>
          <w:tcPr>
            <w:tcW w:w="3960" w:type="dxa"/>
          </w:tcPr>
          <w:p w14:paraId="729CB0E2" w14:textId="77777777" w:rsidR="005616F9" w:rsidRPr="000D37A5" w:rsidRDefault="005616F9">
            <w:pPr>
              <w:ind w:left="330" w:hanging="270"/>
              <w:jc w:val="both"/>
              <w:rPr>
                <w:rFonts w:ascii="Angsana New" w:hAnsi="Angsana New" w:cs="Angsana New"/>
                <w:sz w:val="24"/>
                <w:szCs w:val="24"/>
                <w:cs/>
              </w:rPr>
            </w:pPr>
            <w:r w:rsidRPr="000D37A5">
              <w:rPr>
                <w:rFonts w:ascii="Angsana New" w:hAnsi="Angsana New" w:cs="Angsana New" w:hint="cs"/>
                <w:sz w:val="24"/>
                <w:szCs w:val="24"/>
                <w:cs/>
              </w:rPr>
              <w:t>กำไร(ขาดทุน)ที่แบ่งให้กับส่วนได้เสียที่ไม่อำนาจควบคุม</w:t>
            </w:r>
          </w:p>
        </w:tc>
        <w:tc>
          <w:tcPr>
            <w:tcW w:w="90" w:type="dxa"/>
          </w:tcPr>
          <w:p w14:paraId="003ACBB0" w14:textId="77777777" w:rsidR="005616F9" w:rsidRPr="000D37A5" w:rsidRDefault="005616F9">
            <w:pPr>
              <w:ind w:left="-30" w:right="395"/>
              <w:jc w:val="right"/>
              <w:rPr>
                <w:rFonts w:ascii="Angsana New" w:hAnsi="Angsana New" w:cs="Angsana New"/>
                <w:snapToGrid w:val="0"/>
                <w:sz w:val="24"/>
                <w:szCs w:val="24"/>
                <w:highlight w:val="yellow"/>
                <w:cs/>
                <w:lang w:eastAsia="th-TH"/>
              </w:rPr>
            </w:pPr>
          </w:p>
        </w:tc>
        <w:tc>
          <w:tcPr>
            <w:tcW w:w="1800" w:type="dxa"/>
          </w:tcPr>
          <w:p w14:paraId="6AA4BC88" w14:textId="77777777" w:rsidR="005616F9" w:rsidRPr="00CD442E" w:rsidRDefault="005616F9">
            <w:pPr>
              <w:tabs>
                <w:tab w:val="left" w:pos="1140"/>
                <w:tab w:val="left" w:pos="1230"/>
              </w:tabs>
              <w:ind w:left="-30" w:right="330"/>
              <w:jc w:val="right"/>
              <w:rPr>
                <w:rFonts w:ascii="Angsana New" w:hAnsi="Angsana New" w:cs="Angsana New"/>
                <w:snapToGrid w:val="0"/>
                <w:sz w:val="24"/>
                <w:szCs w:val="24"/>
                <w:cs/>
                <w:lang w:eastAsia="th-TH"/>
              </w:rPr>
            </w:pPr>
            <w:r w:rsidRPr="00C7495D">
              <w:rPr>
                <w:rFonts w:ascii="Angsana New" w:hAnsi="Angsana New" w:cs="Angsana New"/>
                <w:snapToGrid w:val="0"/>
                <w:sz w:val="24"/>
                <w:szCs w:val="24"/>
                <w:lang w:eastAsia="th-TH"/>
              </w:rPr>
              <w:t>181,948</w:t>
            </w:r>
          </w:p>
        </w:tc>
        <w:tc>
          <w:tcPr>
            <w:tcW w:w="90" w:type="dxa"/>
          </w:tcPr>
          <w:p w14:paraId="4CE1A3F2" w14:textId="77777777" w:rsidR="005616F9" w:rsidRPr="00CD442E" w:rsidRDefault="005616F9">
            <w:pPr>
              <w:tabs>
                <w:tab w:val="left" w:pos="1267"/>
              </w:tabs>
              <w:ind w:right="73"/>
              <w:jc w:val="center"/>
              <w:rPr>
                <w:rFonts w:ascii="Angsana New" w:hAnsi="Angsana New" w:cs="Angsana New"/>
                <w:snapToGrid w:val="0"/>
                <w:sz w:val="24"/>
                <w:szCs w:val="24"/>
                <w:cs/>
                <w:lang w:eastAsia="th-TH"/>
              </w:rPr>
            </w:pPr>
          </w:p>
        </w:tc>
        <w:tc>
          <w:tcPr>
            <w:tcW w:w="1350" w:type="dxa"/>
          </w:tcPr>
          <w:p w14:paraId="075B4A6B" w14:textId="77777777" w:rsidR="005616F9" w:rsidRPr="00CD442E" w:rsidRDefault="005616F9">
            <w:pPr>
              <w:tabs>
                <w:tab w:val="left" w:pos="1140"/>
              </w:tabs>
              <w:ind w:left="-30" w:right="24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8</w:t>
            </w:r>
            <w:r w:rsidRPr="00CD442E">
              <w:rPr>
                <w:rFonts w:ascii="Angsana New" w:hAnsi="Angsana New" w:cs="Angsana New"/>
                <w:snapToGrid w:val="0"/>
                <w:sz w:val="24"/>
                <w:szCs w:val="24"/>
                <w:lang w:eastAsia="th-TH"/>
              </w:rPr>
              <w:t>,</w:t>
            </w:r>
            <w:r>
              <w:rPr>
                <w:rFonts w:ascii="Angsana New" w:hAnsi="Angsana New" w:cs="Angsana New"/>
                <w:snapToGrid w:val="0"/>
                <w:sz w:val="24"/>
                <w:szCs w:val="24"/>
                <w:lang w:eastAsia="th-TH"/>
              </w:rPr>
              <w:t>715</w:t>
            </w:r>
            <w:r w:rsidRPr="00CD442E">
              <w:rPr>
                <w:rFonts w:ascii="Angsana New" w:hAnsi="Angsana New" w:cs="Angsana New"/>
                <w:snapToGrid w:val="0"/>
                <w:sz w:val="24"/>
                <w:szCs w:val="24"/>
                <w:lang w:eastAsia="th-TH"/>
              </w:rPr>
              <w:t>)</w:t>
            </w:r>
          </w:p>
        </w:tc>
        <w:tc>
          <w:tcPr>
            <w:tcW w:w="90" w:type="dxa"/>
          </w:tcPr>
          <w:p w14:paraId="544293A2" w14:textId="77777777" w:rsidR="005616F9" w:rsidRPr="00CD442E" w:rsidRDefault="005616F9">
            <w:pPr>
              <w:tabs>
                <w:tab w:val="left" w:pos="1140"/>
              </w:tabs>
              <w:ind w:left="-30" w:right="240"/>
              <w:jc w:val="right"/>
              <w:rPr>
                <w:rFonts w:ascii="Angsana New" w:hAnsi="Angsana New" w:cs="Angsana New"/>
                <w:snapToGrid w:val="0"/>
                <w:sz w:val="24"/>
                <w:szCs w:val="24"/>
                <w:lang w:eastAsia="th-TH"/>
              </w:rPr>
            </w:pPr>
          </w:p>
        </w:tc>
        <w:tc>
          <w:tcPr>
            <w:tcW w:w="1350" w:type="dxa"/>
          </w:tcPr>
          <w:p w14:paraId="19268080" w14:textId="77777777" w:rsidR="005616F9" w:rsidRPr="00CD442E" w:rsidRDefault="005616F9">
            <w:pPr>
              <w:tabs>
                <w:tab w:val="left" w:pos="1140"/>
              </w:tabs>
              <w:ind w:left="-30" w:right="240"/>
              <w:jc w:val="right"/>
              <w:rPr>
                <w:rFonts w:ascii="Angsana New" w:hAnsi="Angsana New" w:cs="Angsana New"/>
                <w:snapToGrid w:val="0"/>
                <w:sz w:val="24"/>
                <w:szCs w:val="24"/>
                <w:cs/>
                <w:lang w:eastAsia="th-TH"/>
              </w:rPr>
            </w:pPr>
            <w:r w:rsidRPr="007A69B5">
              <w:rPr>
                <w:rFonts w:ascii="Angsana New" w:hAnsi="Angsana New" w:cs="Angsana New"/>
                <w:snapToGrid w:val="0"/>
                <w:sz w:val="24"/>
                <w:szCs w:val="24"/>
                <w:lang w:eastAsia="th-TH"/>
              </w:rPr>
              <w:t>(</w:t>
            </w:r>
            <w:r>
              <w:rPr>
                <w:rFonts w:ascii="Angsana New" w:hAnsi="Angsana New" w:cs="Angsana New"/>
                <w:snapToGrid w:val="0"/>
                <w:sz w:val="24"/>
                <w:szCs w:val="24"/>
                <w:lang w:eastAsia="th-TH"/>
              </w:rPr>
              <w:t>36</w:t>
            </w:r>
            <w:r w:rsidRPr="007A69B5">
              <w:rPr>
                <w:rFonts w:ascii="Angsana New" w:hAnsi="Angsana New" w:cs="Angsana New"/>
                <w:snapToGrid w:val="0"/>
                <w:sz w:val="24"/>
                <w:szCs w:val="24"/>
                <w:lang w:eastAsia="th-TH"/>
              </w:rPr>
              <w:t>,</w:t>
            </w:r>
            <w:r>
              <w:rPr>
                <w:rFonts w:ascii="Angsana New" w:hAnsi="Angsana New" w:cs="Angsana New"/>
                <w:snapToGrid w:val="0"/>
                <w:sz w:val="24"/>
                <w:szCs w:val="24"/>
                <w:lang w:eastAsia="th-TH"/>
              </w:rPr>
              <w:t>237</w:t>
            </w:r>
            <w:r>
              <w:rPr>
                <w:rFonts w:ascii="Angsana New" w:hAnsi="Angsana New" w:cs="Angsana New" w:hint="cs"/>
                <w:snapToGrid w:val="0"/>
                <w:sz w:val="24"/>
                <w:szCs w:val="24"/>
                <w:cs/>
                <w:lang w:eastAsia="th-TH"/>
              </w:rPr>
              <w:t>)</w:t>
            </w:r>
          </w:p>
        </w:tc>
        <w:tc>
          <w:tcPr>
            <w:tcW w:w="90" w:type="dxa"/>
          </w:tcPr>
          <w:p w14:paraId="751C6F63" w14:textId="77777777" w:rsidR="005616F9" w:rsidRPr="00CD442E" w:rsidRDefault="005616F9">
            <w:pPr>
              <w:tabs>
                <w:tab w:val="left" w:pos="1140"/>
              </w:tabs>
              <w:ind w:left="-30" w:right="240"/>
              <w:jc w:val="right"/>
              <w:rPr>
                <w:rFonts w:ascii="Angsana New" w:hAnsi="Angsana New" w:cs="Angsana New"/>
                <w:snapToGrid w:val="0"/>
                <w:sz w:val="24"/>
                <w:szCs w:val="24"/>
                <w:lang w:eastAsia="th-TH"/>
              </w:rPr>
            </w:pPr>
          </w:p>
        </w:tc>
        <w:tc>
          <w:tcPr>
            <w:tcW w:w="1440" w:type="dxa"/>
          </w:tcPr>
          <w:p w14:paraId="5EEA0E57" w14:textId="77777777" w:rsidR="005616F9" w:rsidRPr="00CD442E" w:rsidRDefault="005616F9">
            <w:pPr>
              <w:tabs>
                <w:tab w:val="left" w:pos="1500"/>
              </w:tabs>
              <w:ind w:left="-30" w:right="240"/>
              <w:jc w:val="right"/>
              <w:rPr>
                <w:rFonts w:ascii="Angsana New" w:hAnsi="Angsana New" w:cs="Angsana New"/>
                <w:snapToGrid w:val="0"/>
                <w:sz w:val="24"/>
                <w:szCs w:val="24"/>
                <w:cs/>
                <w:lang w:eastAsia="th-TH"/>
              </w:rPr>
            </w:pPr>
            <w:r w:rsidRPr="00EE1D77">
              <w:rPr>
                <w:rFonts w:ascii="Angsana New" w:hAnsi="Angsana New" w:cs="Angsana New"/>
                <w:snapToGrid w:val="0"/>
                <w:sz w:val="24"/>
                <w:szCs w:val="24"/>
                <w:lang w:eastAsia="th-TH"/>
              </w:rPr>
              <w:t>1</w:t>
            </w:r>
            <w:r>
              <w:rPr>
                <w:rFonts w:ascii="Angsana New" w:hAnsi="Angsana New" w:cs="Angsana New"/>
                <w:snapToGrid w:val="0"/>
                <w:sz w:val="24"/>
                <w:szCs w:val="24"/>
                <w:lang w:eastAsia="th-TH"/>
              </w:rPr>
              <w:t>36</w:t>
            </w:r>
            <w:r w:rsidRPr="00EE1D77">
              <w:rPr>
                <w:rFonts w:ascii="Angsana New" w:hAnsi="Angsana New" w:cs="Angsana New"/>
                <w:snapToGrid w:val="0"/>
                <w:sz w:val="24"/>
                <w:szCs w:val="24"/>
                <w:lang w:eastAsia="th-TH"/>
              </w:rPr>
              <w:t>,</w:t>
            </w:r>
            <w:r>
              <w:rPr>
                <w:rFonts w:ascii="Angsana New" w:hAnsi="Angsana New" w:cs="Angsana New"/>
                <w:snapToGrid w:val="0"/>
                <w:sz w:val="24"/>
                <w:szCs w:val="24"/>
                <w:lang w:eastAsia="th-TH"/>
              </w:rPr>
              <w:t>996</w:t>
            </w:r>
          </w:p>
        </w:tc>
      </w:tr>
      <w:tr w:rsidR="005616F9" w:rsidRPr="000D37A5" w14:paraId="54CFF871" w14:textId="77777777">
        <w:trPr>
          <w:cantSplit/>
        </w:trPr>
        <w:tc>
          <w:tcPr>
            <w:tcW w:w="3960" w:type="dxa"/>
          </w:tcPr>
          <w:p w14:paraId="13B369A7" w14:textId="77777777" w:rsidR="005616F9" w:rsidRPr="000D37A5" w:rsidRDefault="005616F9">
            <w:pPr>
              <w:tabs>
                <w:tab w:val="left" w:pos="3300"/>
                <w:tab w:val="left" w:pos="3900"/>
                <w:tab w:val="left" w:pos="3930"/>
              </w:tabs>
              <w:ind w:left="330" w:right="600" w:hanging="270"/>
              <w:jc w:val="both"/>
              <w:rPr>
                <w:rFonts w:ascii="Angsana New" w:hAnsi="Angsana New" w:cs="Angsana New"/>
                <w:sz w:val="24"/>
                <w:szCs w:val="24"/>
                <w:cs/>
              </w:rPr>
            </w:pPr>
            <w:r>
              <w:rPr>
                <w:rFonts w:ascii="Angsana New" w:hAnsi="Angsana New" w:cs="Angsana New" w:hint="cs"/>
                <w:sz w:val="24"/>
                <w:szCs w:val="24"/>
                <w:cs/>
              </w:rPr>
              <w:t>กำไร(ขาดทุน)เบ็ดเสร็จรวม</w:t>
            </w:r>
            <w:r w:rsidRPr="000D37A5">
              <w:rPr>
                <w:rFonts w:ascii="Angsana New" w:hAnsi="Angsana New" w:cs="Angsana New" w:hint="cs"/>
                <w:sz w:val="24"/>
                <w:szCs w:val="24"/>
                <w:cs/>
              </w:rPr>
              <w:t>ที่แบ่งให้กับส่วนได้เสียที่ไม่มีอำนาจควบคุม</w:t>
            </w:r>
          </w:p>
        </w:tc>
        <w:tc>
          <w:tcPr>
            <w:tcW w:w="90" w:type="dxa"/>
          </w:tcPr>
          <w:p w14:paraId="64E8E2BD" w14:textId="77777777" w:rsidR="005616F9" w:rsidRPr="000D37A5" w:rsidRDefault="005616F9">
            <w:pPr>
              <w:ind w:left="-30" w:right="395"/>
              <w:jc w:val="right"/>
              <w:rPr>
                <w:rFonts w:ascii="Angsana New" w:hAnsi="Angsana New" w:cs="Angsana New"/>
                <w:snapToGrid w:val="0"/>
                <w:sz w:val="24"/>
                <w:szCs w:val="24"/>
                <w:highlight w:val="yellow"/>
                <w:cs/>
                <w:lang w:eastAsia="th-TH"/>
              </w:rPr>
            </w:pPr>
          </w:p>
        </w:tc>
        <w:tc>
          <w:tcPr>
            <w:tcW w:w="1800" w:type="dxa"/>
          </w:tcPr>
          <w:p w14:paraId="554F59E8" w14:textId="77777777" w:rsidR="005616F9" w:rsidRPr="00CD442E" w:rsidRDefault="005616F9">
            <w:pPr>
              <w:tabs>
                <w:tab w:val="left" w:pos="1140"/>
                <w:tab w:val="left" w:pos="1230"/>
              </w:tabs>
              <w:ind w:left="-30" w:right="330"/>
              <w:jc w:val="right"/>
              <w:rPr>
                <w:rFonts w:ascii="Angsana New" w:hAnsi="Angsana New" w:cs="Angsana New"/>
                <w:snapToGrid w:val="0"/>
                <w:sz w:val="24"/>
                <w:szCs w:val="24"/>
                <w:lang w:eastAsia="th-TH"/>
              </w:rPr>
            </w:pPr>
          </w:p>
          <w:p w14:paraId="6038ECAD" w14:textId="77777777" w:rsidR="005616F9" w:rsidRPr="00CD442E" w:rsidRDefault="005616F9">
            <w:pPr>
              <w:tabs>
                <w:tab w:val="left" w:pos="1140"/>
                <w:tab w:val="left" w:pos="1230"/>
              </w:tabs>
              <w:ind w:left="-30" w:right="330"/>
              <w:jc w:val="right"/>
              <w:rPr>
                <w:rFonts w:ascii="Angsana New" w:hAnsi="Angsana New" w:cs="Angsana New"/>
                <w:snapToGrid w:val="0"/>
                <w:sz w:val="24"/>
                <w:szCs w:val="24"/>
                <w:cs/>
                <w:lang w:eastAsia="th-TH"/>
              </w:rPr>
            </w:pPr>
            <w:r w:rsidRPr="00C7495D">
              <w:rPr>
                <w:rFonts w:ascii="Angsana New" w:hAnsi="Angsana New" w:cs="Angsana New"/>
                <w:snapToGrid w:val="0"/>
                <w:sz w:val="24"/>
                <w:szCs w:val="24"/>
                <w:lang w:eastAsia="th-TH"/>
              </w:rPr>
              <w:t>183,522</w:t>
            </w:r>
          </w:p>
        </w:tc>
        <w:tc>
          <w:tcPr>
            <w:tcW w:w="90" w:type="dxa"/>
          </w:tcPr>
          <w:p w14:paraId="02DC890F" w14:textId="77777777" w:rsidR="005616F9" w:rsidRPr="00CD442E" w:rsidRDefault="005616F9">
            <w:pPr>
              <w:tabs>
                <w:tab w:val="left" w:pos="1267"/>
              </w:tabs>
              <w:ind w:right="73"/>
              <w:jc w:val="center"/>
              <w:rPr>
                <w:rFonts w:ascii="Angsana New" w:hAnsi="Angsana New" w:cs="Angsana New"/>
                <w:snapToGrid w:val="0"/>
                <w:sz w:val="24"/>
                <w:szCs w:val="24"/>
                <w:cs/>
                <w:lang w:eastAsia="th-TH"/>
              </w:rPr>
            </w:pPr>
          </w:p>
        </w:tc>
        <w:tc>
          <w:tcPr>
            <w:tcW w:w="1350" w:type="dxa"/>
          </w:tcPr>
          <w:p w14:paraId="6182C09D" w14:textId="77777777" w:rsidR="005616F9" w:rsidRPr="00CD442E" w:rsidRDefault="005616F9">
            <w:pPr>
              <w:tabs>
                <w:tab w:val="left" w:pos="1140"/>
              </w:tabs>
              <w:ind w:left="-30" w:right="240"/>
              <w:jc w:val="right"/>
              <w:rPr>
                <w:rFonts w:ascii="Angsana New" w:hAnsi="Angsana New" w:cs="Angsana New"/>
                <w:snapToGrid w:val="0"/>
                <w:sz w:val="24"/>
                <w:szCs w:val="24"/>
                <w:lang w:eastAsia="th-TH"/>
              </w:rPr>
            </w:pPr>
          </w:p>
          <w:p w14:paraId="702441C4" w14:textId="77777777" w:rsidR="005616F9" w:rsidRPr="00CD442E" w:rsidRDefault="005616F9">
            <w:pPr>
              <w:tabs>
                <w:tab w:val="left" w:pos="1140"/>
              </w:tabs>
              <w:ind w:left="-30" w:right="240"/>
              <w:jc w:val="right"/>
              <w:rPr>
                <w:rFonts w:ascii="Angsana New" w:hAnsi="Angsana New" w:cs="Angsana New"/>
                <w:snapToGrid w:val="0"/>
                <w:sz w:val="24"/>
                <w:szCs w:val="24"/>
                <w:lang w:eastAsia="th-TH"/>
              </w:rPr>
            </w:pPr>
            <w:r w:rsidRPr="00CD442E">
              <w:rPr>
                <w:rFonts w:ascii="Angsana New" w:hAnsi="Angsana New" w:cs="Angsana New"/>
                <w:snapToGrid w:val="0"/>
                <w:sz w:val="24"/>
                <w:szCs w:val="24"/>
                <w:lang w:eastAsia="th-TH"/>
              </w:rPr>
              <w:t>(</w:t>
            </w:r>
            <w:r>
              <w:rPr>
                <w:rFonts w:ascii="Angsana New" w:hAnsi="Angsana New" w:cs="Angsana New"/>
                <w:snapToGrid w:val="0"/>
                <w:sz w:val="24"/>
                <w:szCs w:val="24"/>
                <w:lang w:eastAsia="th-TH"/>
              </w:rPr>
              <w:t>8</w:t>
            </w:r>
            <w:r w:rsidRPr="00CD442E">
              <w:rPr>
                <w:rFonts w:ascii="Angsana New" w:hAnsi="Angsana New" w:cs="Angsana New"/>
                <w:snapToGrid w:val="0"/>
                <w:sz w:val="24"/>
                <w:szCs w:val="24"/>
                <w:lang w:eastAsia="th-TH"/>
              </w:rPr>
              <w:t>,</w:t>
            </w:r>
            <w:r>
              <w:rPr>
                <w:rFonts w:ascii="Angsana New" w:hAnsi="Angsana New" w:cs="Angsana New"/>
                <w:snapToGrid w:val="0"/>
                <w:sz w:val="24"/>
                <w:szCs w:val="24"/>
                <w:lang w:eastAsia="th-TH"/>
              </w:rPr>
              <w:t>715</w:t>
            </w:r>
            <w:r w:rsidRPr="00CD442E">
              <w:rPr>
                <w:rFonts w:ascii="Angsana New" w:hAnsi="Angsana New" w:cs="Angsana New"/>
                <w:snapToGrid w:val="0"/>
                <w:sz w:val="24"/>
                <w:szCs w:val="24"/>
                <w:lang w:eastAsia="th-TH"/>
              </w:rPr>
              <w:t>)</w:t>
            </w:r>
          </w:p>
        </w:tc>
        <w:tc>
          <w:tcPr>
            <w:tcW w:w="90" w:type="dxa"/>
          </w:tcPr>
          <w:p w14:paraId="39FC0147" w14:textId="77777777" w:rsidR="005616F9" w:rsidRPr="00CD442E" w:rsidRDefault="005616F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13C9CB0D" w14:textId="77777777" w:rsidR="005616F9" w:rsidRPr="00CD442E" w:rsidRDefault="005616F9">
            <w:pPr>
              <w:tabs>
                <w:tab w:val="left" w:pos="1140"/>
              </w:tabs>
              <w:ind w:left="-30" w:right="240"/>
              <w:jc w:val="right"/>
              <w:rPr>
                <w:rFonts w:ascii="Angsana New" w:hAnsi="Angsana New" w:cs="Angsana New"/>
                <w:snapToGrid w:val="0"/>
                <w:sz w:val="24"/>
                <w:szCs w:val="24"/>
                <w:lang w:eastAsia="th-TH"/>
              </w:rPr>
            </w:pPr>
          </w:p>
          <w:p w14:paraId="3F7F656C" w14:textId="77777777" w:rsidR="005616F9" w:rsidRPr="00CD442E" w:rsidRDefault="005616F9">
            <w:pPr>
              <w:tabs>
                <w:tab w:val="left" w:pos="1140"/>
              </w:tabs>
              <w:ind w:left="-30" w:right="240"/>
              <w:jc w:val="right"/>
              <w:rPr>
                <w:rFonts w:ascii="Angsana New" w:hAnsi="Angsana New" w:cs="Angsana New"/>
                <w:snapToGrid w:val="0"/>
                <w:sz w:val="24"/>
                <w:szCs w:val="24"/>
                <w:lang w:eastAsia="th-TH"/>
              </w:rPr>
            </w:pPr>
            <w:r w:rsidRPr="005E2977">
              <w:rPr>
                <w:rFonts w:ascii="Angsana New" w:hAnsi="Angsana New" w:cs="Angsana New"/>
                <w:snapToGrid w:val="0"/>
                <w:sz w:val="24"/>
                <w:szCs w:val="24"/>
                <w:lang w:eastAsia="th-TH"/>
              </w:rPr>
              <w:t>(</w:t>
            </w:r>
            <w:r>
              <w:rPr>
                <w:rFonts w:ascii="Angsana New" w:hAnsi="Angsana New" w:cs="Angsana New"/>
                <w:snapToGrid w:val="0"/>
                <w:sz w:val="24"/>
                <w:szCs w:val="24"/>
                <w:lang w:eastAsia="th-TH"/>
              </w:rPr>
              <w:t>45</w:t>
            </w:r>
            <w:r w:rsidRPr="005E2977">
              <w:rPr>
                <w:rFonts w:ascii="Angsana New" w:hAnsi="Angsana New" w:cs="Angsana New"/>
                <w:snapToGrid w:val="0"/>
                <w:sz w:val="24"/>
                <w:szCs w:val="24"/>
                <w:lang w:eastAsia="th-TH"/>
              </w:rPr>
              <w:t>,</w:t>
            </w:r>
            <w:r>
              <w:rPr>
                <w:rFonts w:ascii="Angsana New" w:hAnsi="Angsana New" w:cs="Angsana New"/>
                <w:snapToGrid w:val="0"/>
                <w:sz w:val="24"/>
                <w:szCs w:val="24"/>
                <w:lang w:eastAsia="th-TH"/>
              </w:rPr>
              <w:t>056</w:t>
            </w:r>
            <w:r w:rsidRPr="005E2977">
              <w:rPr>
                <w:rFonts w:ascii="Angsana New" w:hAnsi="Angsana New" w:cs="Angsana New"/>
                <w:snapToGrid w:val="0"/>
                <w:sz w:val="24"/>
                <w:szCs w:val="24"/>
                <w:lang w:eastAsia="th-TH"/>
              </w:rPr>
              <w:t>)</w:t>
            </w:r>
          </w:p>
        </w:tc>
        <w:tc>
          <w:tcPr>
            <w:tcW w:w="90" w:type="dxa"/>
          </w:tcPr>
          <w:p w14:paraId="1562C6D0" w14:textId="77777777" w:rsidR="005616F9" w:rsidRPr="00CD442E" w:rsidRDefault="005616F9">
            <w:pPr>
              <w:tabs>
                <w:tab w:val="left" w:pos="1140"/>
              </w:tabs>
              <w:ind w:left="-30" w:right="240"/>
              <w:jc w:val="right"/>
              <w:rPr>
                <w:rFonts w:ascii="Angsana New" w:hAnsi="Angsana New" w:cs="Angsana New"/>
                <w:snapToGrid w:val="0"/>
                <w:sz w:val="24"/>
                <w:szCs w:val="24"/>
                <w:lang w:eastAsia="th-TH"/>
              </w:rPr>
            </w:pPr>
          </w:p>
        </w:tc>
        <w:tc>
          <w:tcPr>
            <w:tcW w:w="1440" w:type="dxa"/>
          </w:tcPr>
          <w:p w14:paraId="0971E698" w14:textId="77777777" w:rsidR="005616F9" w:rsidRPr="00CD442E" w:rsidRDefault="005616F9">
            <w:pPr>
              <w:tabs>
                <w:tab w:val="left" w:pos="1140"/>
              </w:tabs>
              <w:ind w:left="-30" w:right="240"/>
              <w:jc w:val="right"/>
              <w:rPr>
                <w:rFonts w:ascii="Angsana New" w:hAnsi="Angsana New" w:cs="Angsana New"/>
                <w:snapToGrid w:val="0"/>
                <w:sz w:val="24"/>
                <w:szCs w:val="24"/>
                <w:lang w:eastAsia="th-TH"/>
              </w:rPr>
            </w:pPr>
          </w:p>
          <w:p w14:paraId="71A7FE34" w14:textId="77777777" w:rsidR="005616F9" w:rsidRPr="00CD442E" w:rsidRDefault="005616F9">
            <w:pPr>
              <w:tabs>
                <w:tab w:val="left" w:pos="1140"/>
              </w:tabs>
              <w:ind w:left="-30" w:right="240"/>
              <w:jc w:val="right"/>
              <w:rPr>
                <w:rFonts w:ascii="Angsana New" w:hAnsi="Angsana New" w:cs="Angsana New"/>
                <w:snapToGrid w:val="0"/>
                <w:sz w:val="24"/>
                <w:szCs w:val="24"/>
                <w:cs/>
                <w:lang w:eastAsia="th-TH"/>
              </w:rPr>
            </w:pPr>
            <w:r w:rsidRPr="00EE1D77">
              <w:rPr>
                <w:rFonts w:ascii="Angsana New" w:hAnsi="Angsana New" w:cs="Angsana New"/>
                <w:snapToGrid w:val="0"/>
                <w:sz w:val="24"/>
                <w:szCs w:val="24"/>
                <w:lang w:eastAsia="th-TH"/>
              </w:rPr>
              <w:t>1</w:t>
            </w:r>
            <w:r>
              <w:rPr>
                <w:rFonts w:ascii="Angsana New" w:hAnsi="Angsana New" w:cs="Angsana New"/>
                <w:snapToGrid w:val="0"/>
                <w:sz w:val="24"/>
                <w:szCs w:val="24"/>
                <w:lang w:eastAsia="th-TH"/>
              </w:rPr>
              <w:t>29</w:t>
            </w:r>
            <w:r w:rsidRPr="00EE1D77">
              <w:rPr>
                <w:rFonts w:ascii="Angsana New" w:hAnsi="Angsana New" w:cs="Angsana New"/>
                <w:snapToGrid w:val="0"/>
                <w:sz w:val="24"/>
                <w:szCs w:val="24"/>
                <w:lang w:eastAsia="th-TH"/>
              </w:rPr>
              <w:t>,</w:t>
            </w:r>
            <w:r>
              <w:rPr>
                <w:rFonts w:ascii="Angsana New" w:hAnsi="Angsana New" w:cs="Angsana New"/>
                <w:snapToGrid w:val="0"/>
                <w:sz w:val="24"/>
                <w:szCs w:val="24"/>
                <w:lang w:eastAsia="th-TH"/>
              </w:rPr>
              <w:t>751</w:t>
            </w:r>
          </w:p>
        </w:tc>
      </w:tr>
      <w:tr w:rsidR="005616F9" w:rsidRPr="000D37A5" w14:paraId="5B2E4BAF" w14:textId="77777777">
        <w:trPr>
          <w:cantSplit/>
        </w:trPr>
        <w:tc>
          <w:tcPr>
            <w:tcW w:w="3960" w:type="dxa"/>
          </w:tcPr>
          <w:p w14:paraId="497AE217" w14:textId="77777777" w:rsidR="005616F9" w:rsidRPr="00F54DBA" w:rsidRDefault="005616F9">
            <w:pPr>
              <w:ind w:left="60"/>
              <w:jc w:val="both"/>
              <w:rPr>
                <w:rFonts w:ascii="Angsana New" w:hAnsi="Angsana New" w:cs="Angsana New"/>
                <w:sz w:val="16"/>
                <w:szCs w:val="16"/>
                <w:highlight w:val="yellow"/>
                <w:cs/>
              </w:rPr>
            </w:pPr>
          </w:p>
        </w:tc>
        <w:tc>
          <w:tcPr>
            <w:tcW w:w="90" w:type="dxa"/>
          </w:tcPr>
          <w:p w14:paraId="0A405A6F" w14:textId="77777777" w:rsidR="005616F9" w:rsidRPr="00F54DBA" w:rsidRDefault="005616F9">
            <w:pPr>
              <w:ind w:left="-30" w:right="395"/>
              <w:jc w:val="right"/>
              <w:rPr>
                <w:rFonts w:ascii="Angsana New" w:hAnsi="Angsana New" w:cs="Angsana New"/>
                <w:snapToGrid w:val="0"/>
                <w:sz w:val="16"/>
                <w:szCs w:val="16"/>
                <w:highlight w:val="yellow"/>
                <w:cs/>
                <w:lang w:eastAsia="th-TH"/>
              </w:rPr>
            </w:pPr>
          </w:p>
        </w:tc>
        <w:tc>
          <w:tcPr>
            <w:tcW w:w="1800" w:type="dxa"/>
          </w:tcPr>
          <w:p w14:paraId="61DA1223" w14:textId="77777777" w:rsidR="005616F9" w:rsidRPr="00F54DBA" w:rsidRDefault="005616F9">
            <w:pPr>
              <w:tabs>
                <w:tab w:val="left" w:pos="1140"/>
                <w:tab w:val="left" w:pos="1230"/>
              </w:tabs>
              <w:ind w:left="-30" w:right="150"/>
              <w:jc w:val="right"/>
              <w:rPr>
                <w:rFonts w:ascii="Angsana New" w:hAnsi="Angsana New" w:cs="Angsana New"/>
                <w:snapToGrid w:val="0"/>
                <w:sz w:val="16"/>
                <w:szCs w:val="16"/>
                <w:highlight w:val="yellow"/>
                <w:lang w:eastAsia="th-TH"/>
              </w:rPr>
            </w:pPr>
          </w:p>
        </w:tc>
        <w:tc>
          <w:tcPr>
            <w:tcW w:w="90" w:type="dxa"/>
          </w:tcPr>
          <w:p w14:paraId="05F6C34D" w14:textId="77777777" w:rsidR="005616F9" w:rsidRPr="00F54DBA" w:rsidRDefault="005616F9">
            <w:pPr>
              <w:tabs>
                <w:tab w:val="left" w:pos="1267"/>
              </w:tabs>
              <w:ind w:right="73"/>
              <w:jc w:val="center"/>
              <w:rPr>
                <w:rFonts w:ascii="Angsana New" w:hAnsi="Angsana New" w:cs="Angsana New"/>
                <w:snapToGrid w:val="0"/>
                <w:sz w:val="16"/>
                <w:szCs w:val="16"/>
                <w:highlight w:val="yellow"/>
                <w:cs/>
                <w:lang w:eastAsia="th-TH"/>
              </w:rPr>
            </w:pPr>
          </w:p>
        </w:tc>
        <w:tc>
          <w:tcPr>
            <w:tcW w:w="1350" w:type="dxa"/>
          </w:tcPr>
          <w:p w14:paraId="66AF1ABE" w14:textId="77777777" w:rsidR="005616F9" w:rsidRPr="00F54DBA" w:rsidRDefault="005616F9">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66A1C695" w14:textId="77777777" w:rsidR="005616F9" w:rsidRPr="00F54DBA" w:rsidRDefault="005616F9">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350" w:type="dxa"/>
          </w:tcPr>
          <w:p w14:paraId="674C40FB" w14:textId="77777777" w:rsidR="005616F9" w:rsidRPr="00F54DBA" w:rsidRDefault="005616F9">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7365CAE0" w14:textId="77777777" w:rsidR="005616F9" w:rsidRPr="00F54DBA" w:rsidRDefault="005616F9">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440" w:type="dxa"/>
          </w:tcPr>
          <w:p w14:paraId="2324F095" w14:textId="77777777" w:rsidR="005616F9" w:rsidRPr="00F54DBA" w:rsidRDefault="005616F9">
            <w:pPr>
              <w:tabs>
                <w:tab w:val="left" w:pos="1140"/>
                <w:tab w:val="left" w:pos="1230"/>
              </w:tabs>
              <w:ind w:left="-30"/>
              <w:jc w:val="center"/>
              <w:rPr>
                <w:rFonts w:ascii="Angsana New" w:hAnsi="Angsana New" w:cs="Angsana New"/>
                <w:snapToGrid w:val="0"/>
                <w:sz w:val="16"/>
                <w:szCs w:val="16"/>
                <w:highlight w:val="yellow"/>
                <w:cs/>
                <w:lang w:eastAsia="th-TH"/>
              </w:rPr>
            </w:pPr>
          </w:p>
        </w:tc>
      </w:tr>
      <w:tr w:rsidR="005616F9" w:rsidRPr="000D37A5" w14:paraId="414764BE" w14:textId="77777777">
        <w:trPr>
          <w:cantSplit/>
        </w:trPr>
        <w:tc>
          <w:tcPr>
            <w:tcW w:w="3960" w:type="dxa"/>
          </w:tcPr>
          <w:p w14:paraId="1A1A6453" w14:textId="77777777" w:rsidR="005616F9" w:rsidRPr="000D37A5" w:rsidRDefault="005616F9">
            <w:pPr>
              <w:ind w:left="60"/>
              <w:jc w:val="both"/>
              <w:rPr>
                <w:rFonts w:ascii="Angsana New" w:hAnsi="Angsana New" w:cs="Angsana New"/>
                <w:sz w:val="24"/>
                <w:szCs w:val="24"/>
                <w:cs/>
              </w:rPr>
            </w:pPr>
            <w:r w:rsidRPr="000D37A5">
              <w:rPr>
                <w:rFonts w:ascii="Angsana New" w:hAnsi="Angsana New" w:cs="Angsana New" w:hint="cs"/>
                <w:sz w:val="24"/>
                <w:szCs w:val="24"/>
                <w:cs/>
              </w:rPr>
              <w:t>เงินปันผลจ่ายให้แก่ส่วนได้เสียที่ไม่มีอำนาจควบคุม</w:t>
            </w:r>
          </w:p>
        </w:tc>
        <w:tc>
          <w:tcPr>
            <w:tcW w:w="90" w:type="dxa"/>
          </w:tcPr>
          <w:p w14:paraId="01877F46" w14:textId="77777777" w:rsidR="005616F9" w:rsidRPr="000D37A5" w:rsidRDefault="005616F9">
            <w:pPr>
              <w:ind w:left="-30" w:right="395"/>
              <w:jc w:val="right"/>
              <w:rPr>
                <w:rFonts w:ascii="Angsana New" w:hAnsi="Angsana New" w:cs="Angsana New"/>
                <w:snapToGrid w:val="0"/>
                <w:sz w:val="24"/>
                <w:szCs w:val="24"/>
                <w:cs/>
                <w:lang w:eastAsia="th-TH"/>
              </w:rPr>
            </w:pPr>
          </w:p>
        </w:tc>
        <w:tc>
          <w:tcPr>
            <w:tcW w:w="1800" w:type="dxa"/>
          </w:tcPr>
          <w:p w14:paraId="462A5FF8"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cs/>
                <w:lang w:eastAsia="th-TH"/>
              </w:rPr>
            </w:pPr>
            <w:r w:rsidRPr="00C7495D">
              <w:rPr>
                <w:rFonts w:ascii="Angsana New" w:hAnsi="Angsana New" w:cs="Angsana New"/>
                <w:snapToGrid w:val="0"/>
                <w:sz w:val="24"/>
                <w:szCs w:val="24"/>
                <w:cs/>
                <w:lang w:eastAsia="th-TH"/>
              </w:rPr>
              <w:t>21</w:t>
            </w:r>
            <w:r w:rsidRPr="00C7495D">
              <w:rPr>
                <w:rFonts w:ascii="Angsana New" w:hAnsi="Angsana New" w:cs="Angsana New"/>
                <w:snapToGrid w:val="0"/>
                <w:sz w:val="24"/>
                <w:szCs w:val="24"/>
                <w:lang w:eastAsia="th-TH"/>
              </w:rPr>
              <w:t>,</w:t>
            </w:r>
            <w:r w:rsidRPr="00C7495D">
              <w:rPr>
                <w:rFonts w:ascii="Angsana New" w:hAnsi="Angsana New" w:cs="Angsana New"/>
                <w:snapToGrid w:val="0"/>
                <w:sz w:val="24"/>
                <w:szCs w:val="24"/>
                <w:cs/>
                <w:lang w:eastAsia="th-TH"/>
              </w:rPr>
              <w:t>375</w:t>
            </w:r>
          </w:p>
        </w:tc>
        <w:tc>
          <w:tcPr>
            <w:tcW w:w="90" w:type="dxa"/>
          </w:tcPr>
          <w:p w14:paraId="62B08822"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296359E4" w14:textId="77777777" w:rsidR="005616F9" w:rsidRPr="00593AEA" w:rsidRDefault="005616F9">
            <w:pPr>
              <w:tabs>
                <w:tab w:val="left" w:pos="1140"/>
                <w:tab w:val="left" w:pos="1230"/>
              </w:tabs>
              <w:ind w:left="-30" w:right="60"/>
              <w:jc w:val="center"/>
              <w:rPr>
                <w:rFonts w:ascii="Angsana New" w:hAnsi="Angsana New" w:cs="Angsana New"/>
                <w:snapToGrid w:val="0"/>
                <w:sz w:val="24"/>
                <w:szCs w:val="24"/>
                <w:cs/>
                <w:lang w:eastAsia="th-TH"/>
              </w:rPr>
            </w:pPr>
            <w:r w:rsidRPr="00593AEA">
              <w:rPr>
                <w:rFonts w:ascii="Angsana New" w:hAnsi="Angsana New" w:cs="Angsana New" w:hint="cs"/>
                <w:snapToGrid w:val="0"/>
                <w:sz w:val="24"/>
                <w:szCs w:val="24"/>
                <w:cs/>
                <w:lang w:eastAsia="th-TH"/>
              </w:rPr>
              <w:t>-</w:t>
            </w:r>
          </w:p>
        </w:tc>
        <w:tc>
          <w:tcPr>
            <w:tcW w:w="90" w:type="dxa"/>
          </w:tcPr>
          <w:p w14:paraId="637C5BFD" w14:textId="77777777" w:rsidR="005616F9" w:rsidRPr="00593AEA" w:rsidRDefault="005616F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4E1E2C9" w14:textId="77777777" w:rsidR="005616F9" w:rsidRPr="00593AEA" w:rsidRDefault="005616F9">
            <w:pPr>
              <w:tabs>
                <w:tab w:val="left" w:pos="1140"/>
                <w:tab w:val="left" w:pos="1230"/>
              </w:tabs>
              <w:ind w:left="-30" w:right="60"/>
              <w:jc w:val="center"/>
              <w:rPr>
                <w:rFonts w:ascii="Angsana New" w:hAnsi="Angsana New" w:cs="Angsana New"/>
                <w:snapToGrid w:val="0"/>
                <w:sz w:val="24"/>
                <w:szCs w:val="24"/>
                <w:cs/>
                <w:lang w:eastAsia="th-TH"/>
              </w:rPr>
            </w:pPr>
            <w:r w:rsidRPr="00593AEA">
              <w:rPr>
                <w:rFonts w:ascii="Angsana New" w:hAnsi="Angsana New" w:cs="Angsana New" w:hint="cs"/>
                <w:snapToGrid w:val="0"/>
                <w:sz w:val="24"/>
                <w:szCs w:val="24"/>
                <w:cs/>
                <w:lang w:eastAsia="th-TH"/>
              </w:rPr>
              <w:t>-</w:t>
            </w:r>
          </w:p>
        </w:tc>
        <w:tc>
          <w:tcPr>
            <w:tcW w:w="90" w:type="dxa"/>
          </w:tcPr>
          <w:p w14:paraId="58C605BF" w14:textId="77777777" w:rsidR="005616F9" w:rsidRPr="00593AEA" w:rsidRDefault="005616F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3FD74A3A" w14:textId="77777777" w:rsidR="005616F9" w:rsidRPr="00593AEA" w:rsidRDefault="005616F9">
            <w:pPr>
              <w:tabs>
                <w:tab w:val="left" w:pos="1500"/>
              </w:tabs>
              <w:ind w:left="-30" w:right="240"/>
              <w:jc w:val="right"/>
              <w:rPr>
                <w:rFonts w:ascii="Angsana New" w:hAnsi="Angsana New" w:cs="Angsana New"/>
                <w:snapToGrid w:val="0"/>
                <w:sz w:val="24"/>
                <w:szCs w:val="24"/>
                <w:cs/>
                <w:lang w:eastAsia="th-TH"/>
              </w:rPr>
            </w:pPr>
            <w:r w:rsidRPr="00593AEA">
              <w:rPr>
                <w:rFonts w:ascii="Angsana New" w:hAnsi="Angsana New" w:cs="Angsana New"/>
                <w:snapToGrid w:val="0"/>
                <w:sz w:val="24"/>
                <w:szCs w:val="24"/>
                <w:cs/>
                <w:lang w:eastAsia="th-TH"/>
              </w:rPr>
              <w:t>21</w:t>
            </w:r>
            <w:r w:rsidRPr="00593AEA">
              <w:rPr>
                <w:rFonts w:ascii="Angsana New" w:hAnsi="Angsana New" w:cs="Angsana New"/>
                <w:snapToGrid w:val="0"/>
                <w:sz w:val="24"/>
                <w:szCs w:val="24"/>
                <w:lang w:eastAsia="th-TH"/>
              </w:rPr>
              <w:t>,</w:t>
            </w:r>
            <w:r w:rsidRPr="00593AEA">
              <w:rPr>
                <w:rFonts w:ascii="Angsana New" w:hAnsi="Angsana New" w:cs="Angsana New"/>
                <w:snapToGrid w:val="0"/>
                <w:sz w:val="24"/>
                <w:szCs w:val="24"/>
                <w:cs/>
                <w:lang w:eastAsia="th-TH"/>
              </w:rPr>
              <w:t>375</w:t>
            </w:r>
          </w:p>
        </w:tc>
      </w:tr>
      <w:tr w:rsidR="005616F9" w:rsidRPr="000D37A5" w14:paraId="6611A5C6" w14:textId="77777777">
        <w:trPr>
          <w:cantSplit/>
        </w:trPr>
        <w:tc>
          <w:tcPr>
            <w:tcW w:w="3960" w:type="dxa"/>
          </w:tcPr>
          <w:p w14:paraId="6AF0A669" w14:textId="77777777" w:rsidR="005616F9" w:rsidRPr="00F54DBA" w:rsidRDefault="005616F9">
            <w:pPr>
              <w:ind w:left="60"/>
              <w:jc w:val="both"/>
              <w:rPr>
                <w:rFonts w:ascii="Angsana New" w:hAnsi="Angsana New" w:cs="Angsana New"/>
                <w:sz w:val="16"/>
                <w:szCs w:val="16"/>
                <w:cs/>
              </w:rPr>
            </w:pPr>
          </w:p>
        </w:tc>
        <w:tc>
          <w:tcPr>
            <w:tcW w:w="90" w:type="dxa"/>
          </w:tcPr>
          <w:p w14:paraId="2D2CFEBC" w14:textId="77777777" w:rsidR="005616F9" w:rsidRPr="00F54DBA" w:rsidRDefault="005616F9">
            <w:pPr>
              <w:ind w:left="-30" w:right="395"/>
              <w:jc w:val="right"/>
              <w:rPr>
                <w:rFonts w:ascii="Angsana New" w:hAnsi="Angsana New" w:cs="Angsana New"/>
                <w:snapToGrid w:val="0"/>
                <w:sz w:val="16"/>
                <w:szCs w:val="16"/>
                <w:cs/>
                <w:lang w:eastAsia="th-TH"/>
              </w:rPr>
            </w:pPr>
          </w:p>
        </w:tc>
        <w:tc>
          <w:tcPr>
            <w:tcW w:w="1800" w:type="dxa"/>
          </w:tcPr>
          <w:p w14:paraId="32353E0D" w14:textId="77777777" w:rsidR="005616F9" w:rsidRPr="00F54DBA" w:rsidRDefault="005616F9">
            <w:pPr>
              <w:tabs>
                <w:tab w:val="left" w:pos="1140"/>
                <w:tab w:val="left" w:pos="1230"/>
              </w:tabs>
              <w:ind w:left="-30" w:right="330"/>
              <w:jc w:val="right"/>
              <w:rPr>
                <w:rFonts w:ascii="Angsana New" w:hAnsi="Angsana New" w:cs="Angsana New"/>
                <w:snapToGrid w:val="0"/>
                <w:sz w:val="16"/>
                <w:szCs w:val="16"/>
                <w:highlight w:val="yellow"/>
                <w:cs/>
                <w:lang w:eastAsia="th-TH"/>
              </w:rPr>
            </w:pPr>
          </w:p>
        </w:tc>
        <w:tc>
          <w:tcPr>
            <w:tcW w:w="90" w:type="dxa"/>
          </w:tcPr>
          <w:p w14:paraId="3F9A44B3" w14:textId="77777777" w:rsidR="005616F9" w:rsidRPr="00F54DBA" w:rsidRDefault="005616F9">
            <w:pPr>
              <w:tabs>
                <w:tab w:val="left" w:pos="1267"/>
              </w:tabs>
              <w:ind w:right="73"/>
              <w:jc w:val="center"/>
              <w:rPr>
                <w:rFonts w:ascii="Angsana New" w:hAnsi="Angsana New" w:cs="Angsana New"/>
                <w:snapToGrid w:val="0"/>
                <w:sz w:val="16"/>
                <w:szCs w:val="16"/>
                <w:highlight w:val="yellow"/>
                <w:cs/>
                <w:lang w:eastAsia="th-TH"/>
              </w:rPr>
            </w:pPr>
          </w:p>
        </w:tc>
        <w:tc>
          <w:tcPr>
            <w:tcW w:w="1350" w:type="dxa"/>
          </w:tcPr>
          <w:p w14:paraId="1C4A67EA" w14:textId="77777777" w:rsidR="005616F9" w:rsidRPr="00F54DBA" w:rsidRDefault="005616F9">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6D812A29" w14:textId="77777777" w:rsidR="005616F9" w:rsidRPr="00F54DBA" w:rsidRDefault="005616F9">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350" w:type="dxa"/>
          </w:tcPr>
          <w:p w14:paraId="0F3B62E7" w14:textId="77777777" w:rsidR="005616F9" w:rsidRPr="00F54DBA" w:rsidRDefault="005616F9">
            <w:pPr>
              <w:tabs>
                <w:tab w:val="left" w:pos="1140"/>
                <w:tab w:val="left" w:pos="1230"/>
              </w:tabs>
              <w:ind w:left="-30" w:right="60"/>
              <w:jc w:val="right"/>
              <w:rPr>
                <w:rFonts w:ascii="Angsana New" w:hAnsi="Angsana New" w:cs="Angsana New"/>
                <w:snapToGrid w:val="0"/>
                <w:sz w:val="16"/>
                <w:szCs w:val="16"/>
                <w:highlight w:val="yellow"/>
                <w:cs/>
                <w:lang w:eastAsia="th-TH"/>
              </w:rPr>
            </w:pPr>
          </w:p>
        </w:tc>
        <w:tc>
          <w:tcPr>
            <w:tcW w:w="90" w:type="dxa"/>
          </w:tcPr>
          <w:p w14:paraId="744E0311" w14:textId="77777777" w:rsidR="005616F9" w:rsidRPr="00F54DBA" w:rsidRDefault="005616F9">
            <w:pPr>
              <w:tabs>
                <w:tab w:val="left" w:pos="1140"/>
                <w:tab w:val="left" w:pos="1230"/>
              </w:tabs>
              <w:ind w:left="-30" w:right="240"/>
              <w:jc w:val="right"/>
              <w:rPr>
                <w:rFonts w:ascii="Angsana New" w:hAnsi="Angsana New" w:cs="Angsana New"/>
                <w:snapToGrid w:val="0"/>
                <w:sz w:val="16"/>
                <w:szCs w:val="16"/>
                <w:highlight w:val="yellow"/>
                <w:lang w:eastAsia="th-TH"/>
              </w:rPr>
            </w:pPr>
          </w:p>
        </w:tc>
        <w:tc>
          <w:tcPr>
            <w:tcW w:w="1440" w:type="dxa"/>
          </w:tcPr>
          <w:p w14:paraId="6FD8AA7E" w14:textId="77777777" w:rsidR="005616F9" w:rsidRPr="00F54DBA" w:rsidRDefault="005616F9">
            <w:pPr>
              <w:tabs>
                <w:tab w:val="left" w:pos="1140"/>
                <w:tab w:val="left" w:pos="1230"/>
              </w:tabs>
              <w:ind w:left="-30"/>
              <w:jc w:val="center"/>
              <w:rPr>
                <w:rFonts w:ascii="Angsana New" w:hAnsi="Angsana New" w:cs="Angsana New"/>
                <w:snapToGrid w:val="0"/>
                <w:sz w:val="16"/>
                <w:szCs w:val="16"/>
                <w:highlight w:val="yellow"/>
                <w:cs/>
                <w:lang w:eastAsia="th-TH"/>
              </w:rPr>
            </w:pPr>
          </w:p>
        </w:tc>
      </w:tr>
      <w:tr w:rsidR="005616F9" w:rsidRPr="000D37A5" w14:paraId="5BA1FEFF" w14:textId="77777777">
        <w:trPr>
          <w:cantSplit/>
        </w:trPr>
        <w:tc>
          <w:tcPr>
            <w:tcW w:w="3960" w:type="dxa"/>
          </w:tcPr>
          <w:p w14:paraId="4E117C76" w14:textId="77777777" w:rsidR="005616F9" w:rsidRPr="000D37A5" w:rsidRDefault="005616F9">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เงินสดสุทธิได้มาจาก(ใช้ไปใน)กิจกรรมดำเนินงาน</w:t>
            </w:r>
          </w:p>
        </w:tc>
        <w:tc>
          <w:tcPr>
            <w:tcW w:w="90" w:type="dxa"/>
          </w:tcPr>
          <w:p w14:paraId="0FE0AB6A" w14:textId="77777777" w:rsidR="005616F9" w:rsidRPr="000D37A5" w:rsidRDefault="005616F9">
            <w:pPr>
              <w:ind w:left="-30" w:right="395"/>
              <w:jc w:val="right"/>
              <w:rPr>
                <w:rFonts w:ascii="Angsana New" w:hAnsi="Angsana New" w:cs="Angsana New"/>
                <w:snapToGrid w:val="0"/>
                <w:sz w:val="24"/>
                <w:szCs w:val="24"/>
                <w:cs/>
                <w:lang w:eastAsia="th-TH"/>
              </w:rPr>
            </w:pPr>
          </w:p>
        </w:tc>
        <w:tc>
          <w:tcPr>
            <w:tcW w:w="1800" w:type="dxa"/>
          </w:tcPr>
          <w:p w14:paraId="391CAE3E"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cs/>
                <w:lang w:eastAsia="th-TH"/>
              </w:rPr>
            </w:pPr>
            <w:r w:rsidRPr="0008482B">
              <w:rPr>
                <w:rFonts w:ascii="Angsana New" w:hAnsi="Angsana New" w:cs="Angsana New"/>
                <w:snapToGrid w:val="0"/>
                <w:sz w:val="24"/>
                <w:szCs w:val="24"/>
                <w:lang w:eastAsia="th-TH"/>
              </w:rPr>
              <w:t>(229,582)</w:t>
            </w:r>
          </w:p>
        </w:tc>
        <w:tc>
          <w:tcPr>
            <w:tcW w:w="90" w:type="dxa"/>
          </w:tcPr>
          <w:p w14:paraId="1C5544DC" w14:textId="77777777" w:rsidR="005616F9" w:rsidRPr="00B44231"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E3F7894"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4017246"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689BD39"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D2D0CB8"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44DE6F5" w14:textId="77777777" w:rsidR="005616F9" w:rsidRPr="00B44231" w:rsidRDefault="005616F9">
            <w:pPr>
              <w:tabs>
                <w:tab w:val="left" w:pos="1140"/>
                <w:tab w:val="left" w:pos="1230"/>
              </w:tabs>
              <w:ind w:left="-30"/>
              <w:jc w:val="center"/>
              <w:rPr>
                <w:rFonts w:ascii="Angsana New" w:hAnsi="Angsana New" w:cs="Angsana New"/>
                <w:snapToGrid w:val="0"/>
                <w:sz w:val="24"/>
                <w:szCs w:val="24"/>
                <w:highlight w:val="yellow"/>
                <w:cs/>
                <w:lang w:eastAsia="th-TH"/>
              </w:rPr>
            </w:pPr>
          </w:p>
        </w:tc>
      </w:tr>
      <w:tr w:rsidR="005616F9" w:rsidRPr="000D37A5" w14:paraId="796A35D1" w14:textId="77777777">
        <w:trPr>
          <w:cantSplit/>
        </w:trPr>
        <w:tc>
          <w:tcPr>
            <w:tcW w:w="3960" w:type="dxa"/>
          </w:tcPr>
          <w:p w14:paraId="70C06D1A" w14:textId="77777777" w:rsidR="005616F9" w:rsidRPr="000D37A5" w:rsidRDefault="005616F9">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เงินสดสุทธิได้มาจาก(ใช้ไปใน)กิจกรรมลงทุน</w:t>
            </w:r>
          </w:p>
        </w:tc>
        <w:tc>
          <w:tcPr>
            <w:tcW w:w="90" w:type="dxa"/>
          </w:tcPr>
          <w:p w14:paraId="212670F0" w14:textId="77777777" w:rsidR="005616F9" w:rsidRPr="000D37A5" w:rsidRDefault="005616F9">
            <w:pPr>
              <w:ind w:left="-30" w:right="395"/>
              <w:jc w:val="right"/>
              <w:rPr>
                <w:rFonts w:ascii="Angsana New" w:hAnsi="Angsana New" w:cs="Angsana New"/>
                <w:snapToGrid w:val="0"/>
                <w:sz w:val="24"/>
                <w:szCs w:val="24"/>
                <w:cs/>
                <w:lang w:eastAsia="th-TH"/>
              </w:rPr>
            </w:pPr>
          </w:p>
        </w:tc>
        <w:tc>
          <w:tcPr>
            <w:tcW w:w="1800" w:type="dxa"/>
          </w:tcPr>
          <w:p w14:paraId="5AC76FA4"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cs/>
                <w:lang w:eastAsia="th-TH"/>
              </w:rPr>
            </w:pPr>
            <w:r w:rsidRPr="0008482B">
              <w:rPr>
                <w:rFonts w:ascii="Angsana New" w:hAnsi="Angsana New" w:cs="Angsana New"/>
                <w:snapToGrid w:val="0"/>
                <w:sz w:val="24"/>
                <w:szCs w:val="24"/>
                <w:lang w:eastAsia="th-TH"/>
              </w:rPr>
              <w:t>278,291</w:t>
            </w:r>
          </w:p>
        </w:tc>
        <w:tc>
          <w:tcPr>
            <w:tcW w:w="90" w:type="dxa"/>
          </w:tcPr>
          <w:p w14:paraId="3012D938" w14:textId="77777777" w:rsidR="005616F9" w:rsidRPr="00B44231"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E240FBC"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87C89B2"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CBB48CE"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7E4EA31"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33F92E19" w14:textId="77777777" w:rsidR="005616F9" w:rsidRPr="00B44231" w:rsidRDefault="005616F9">
            <w:pPr>
              <w:tabs>
                <w:tab w:val="left" w:pos="1140"/>
                <w:tab w:val="left" w:pos="1230"/>
              </w:tabs>
              <w:ind w:left="-30"/>
              <w:jc w:val="center"/>
              <w:rPr>
                <w:rFonts w:ascii="Angsana New" w:hAnsi="Angsana New" w:cs="Angsana New"/>
                <w:snapToGrid w:val="0"/>
                <w:sz w:val="24"/>
                <w:szCs w:val="24"/>
                <w:highlight w:val="yellow"/>
                <w:cs/>
                <w:lang w:eastAsia="th-TH"/>
              </w:rPr>
            </w:pPr>
          </w:p>
        </w:tc>
      </w:tr>
      <w:tr w:rsidR="005616F9" w:rsidRPr="000D37A5" w14:paraId="27CC110F" w14:textId="77777777">
        <w:trPr>
          <w:cantSplit/>
        </w:trPr>
        <w:tc>
          <w:tcPr>
            <w:tcW w:w="3960" w:type="dxa"/>
          </w:tcPr>
          <w:p w14:paraId="7A9F90BA" w14:textId="77777777" w:rsidR="005616F9" w:rsidRPr="000D37A5" w:rsidRDefault="005616F9">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เงินสดสุทธิได้มาจาก(ใช้ไปใน)กิจกรรมจัดหาเงิน</w:t>
            </w:r>
          </w:p>
        </w:tc>
        <w:tc>
          <w:tcPr>
            <w:tcW w:w="90" w:type="dxa"/>
          </w:tcPr>
          <w:p w14:paraId="56802EDF" w14:textId="77777777" w:rsidR="005616F9" w:rsidRPr="000D37A5" w:rsidRDefault="005616F9">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0E93123B"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cs/>
                <w:lang w:eastAsia="th-TH"/>
              </w:rPr>
            </w:pPr>
            <w:r w:rsidRPr="0008482B">
              <w:rPr>
                <w:rFonts w:ascii="Angsana New" w:hAnsi="Angsana New" w:cs="Angsana New"/>
                <w:snapToGrid w:val="0"/>
                <w:sz w:val="24"/>
                <w:szCs w:val="24"/>
                <w:lang w:eastAsia="th-TH"/>
              </w:rPr>
              <w:t>(25,348)</w:t>
            </w:r>
          </w:p>
        </w:tc>
        <w:tc>
          <w:tcPr>
            <w:tcW w:w="90" w:type="dxa"/>
          </w:tcPr>
          <w:p w14:paraId="3B2F2685" w14:textId="77777777" w:rsidR="005616F9" w:rsidRPr="00B44231"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1AE581ED"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1B6311E"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5874BCC"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273D3B5"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108DB7AD" w14:textId="77777777" w:rsidR="005616F9" w:rsidRPr="00B44231" w:rsidRDefault="005616F9">
            <w:pPr>
              <w:tabs>
                <w:tab w:val="left" w:pos="1140"/>
                <w:tab w:val="left" w:pos="1230"/>
              </w:tabs>
              <w:ind w:left="-30"/>
              <w:jc w:val="center"/>
              <w:rPr>
                <w:rFonts w:ascii="Angsana New" w:hAnsi="Angsana New" w:cs="Angsana New"/>
                <w:snapToGrid w:val="0"/>
                <w:sz w:val="24"/>
                <w:szCs w:val="24"/>
                <w:highlight w:val="yellow"/>
                <w:cs/>
                <w:lang w:eastAsia="th-TH"/>
              </w:rPr>
            </w:pPr>
          </w:p>
        </w:tc>
      </w:tr>
      <w:tr w:rsidR="005616F9" w:rsidRPr="000D37A5" w14:paraId="6726EF23" w14:textId="77777777">
        <w:trPr>
          <w:cantSplit/>
        </w:trPr>
        <w:tc>
          <w:tcPr>
            <w:tcW w:w="3960" w:type="dxa"/>
          </w:tcPr>
          <w:p w14:paraId="5AB7428A" w14:textId="77777777" w:rsidR="005616F9" w:rsidRPr="000D37A5" w:rsidRDefault="005616F9">
            <w:pPr>
              <w:ind w:left="60"/>
              <w:jc w:val="both"/>
              <w:rPr>
                <w:rFonts w:ascii="Angsana New" w:hAnsi="Angsana New" w:cs="Angsana New"/>
                <w:sz w:val="24"/>
                <w:szCs w:val="24"/>
                <w:cs/>
              </w:rPr>
            </w:pPr>
            <w:r w:rsidRPr="000D37A5">
              <w:rPr>
                <w:rFonts w:ascii="Angsana New" w:hAnsi="Angsana New" w:cs="Angsana New"/>
                <w:sz w:val="24"/>
                <w:szCs w:val="24"/>
                <w:cs/>
              </w:rPr>
              <w:t>เงินสดและรายการเทียบเท่าเงินสดเพิ่มขึ้น(ลดลง)สุทธิ</w:t>
            </w:r>
          </w:p>
        </w:tc>
        <w:tc>
          <w:tcPr>
            <w:tcW w:w="90" w:type="dxa"/>
          </w:tcPr>
          <w:p w14:paraId="43809D05" w14:textId="77777777" w:rsidR="005616F9" w:rsidRPr="000D37A5" w:rsidRDefault="005616F9">
            <w:pPr>
              <w:ind w:left="-30" w:right="395"/>
              <w:jc w:val="right"/>
              <w:rPr>
                <w:rFonts w:ascii="Angsana New" w:hAnsi="Angsana New" w:cs="Angsana New"/>
                <w:snapToGrid w:val="0"/>
                <w:sz w:val="24"/>
                <w:szCs w:val="24"/>
                <w:cs/>
                <w:lang w:eastAsia="th-TH"/>
              </w:rPr>
            </w:pPr>
          </w:p>
        </w:tc>
        <w:tc>
          <w:tcPr>
            <w:tcW w:w="1800" w:type="dxa"/>
            <w:tcBorders>
              <w:top w:val="single" w:sz="4" w:space="0" w:color="auto"/>
            </w:tcBorders>
          </w:tcPr>
          <w:p w14:paraId="3814B071"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14:paraId="0CC1C0E9" w14:textId="77777777" w:rsidR="005616F9" w:rsidRPr="00B44231"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01266AB"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CF94E30"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3397DC0"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F9A0EF6"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443CAF89" w14:textId="77777777" w:rsidR="005616F9" w:rsidRPr="00B44231" w:rsidRDefault="005616F9">
            <w:pPr>
              <w:tabs>
                <w:tab w:val="left" w:pos="1140"/>
                <w:tab w:val="left" w:pos="1230"/>
              </w:tabs>
              <w:ind w:left="-30"/>
              <w:jc w:val="center"/>
              <w:rPr>
                <w:rFonts w:ascii="Angsana New" w:hAnsi="Angsana New" w:cs="Angsana New"/>
                <w:snapToGrid w:val="0"/>
                <w:sz w:val="24"/>
                <w:szCs w:val="24"/>
                <w:highlight w:val="yellow"/>
                <w:cs/>
                <w:lang w:eastAsia="th-TH"/>
              </w:rPr>
            </w:pPr>
          </w:p>
        </w:tc>
      </w:tr>
      <w:tr w:rsidR="005616F9" w:rsidRPr="000D37A5" w14:paraId="38C95160" w14:textId="77777777">
        <w:trPr>
          <w:cantSplit/>
        </w:trPr>
        <w:tc>
          <w:tcPr>
            <w:tcW w:w="3960" w:type="dxa"/>
          </w:tcPr>
          <w:p w14:paraId="5BB0FFC8" w14:textId="77777777" w:rsidR="005616F9" w:rsidRPr="000D37A5" w:rsidRDefault="005616F9">
            <w:pPr>
              <w:ind w:left="60" w:firstLine="322"/>
              <w:jc w:val="both"/>
              <w:rPr>
                <w:rFonts w:ascii="Angsana New" w:hAnsi="Angsana New" w:cs="Angsana New"/>
                <w:sz w:val="24"/>
                <w:szCs w:val="24"/>
                <w:cs/>
              </w:rPr>
            </w:pPr>
            <w:r w:rsidRPr="000D37A5">
              <w:rPr>
                <w:rFonts w:ascii="Angsana New" w:hAnsi="Angsana New" w:cs="Angsana New"/>
                <w:sz w:val="24"/>
                <w:szCs w:val="24"/>
                <w:cs/>
              </w:rPr>
              <w:t>ก่อนผลกระทบของอัตราแลกเปลี่ยน</w:t>
            </w:r>
          </w:p>
        </w:tc>
        <w:tc>
          <w:tcPr>
            <w:tcW w:w="90" w:type="dxa"/>
          </w:tcPr>
          <w:p w14:paraId="30519557" w14:textId="77777777" w:rsidR="005616F9" w:rsidRPr="000D37A5" w:rsidRDefault="005616F9">
            <w:pPr>
              <w:ind w:left="-30" w:right="395"/>
              <w:jc w:val="right"/>
              <w:rPr>
                <w:rFonts w:ascii="Angsana New" w:hAnsi="Angsana New" w:cs="Angsana New"/>
                <w:snapToGrid w:val="0"/>
                <w:sz w:val="24"/>
                <w:szCs w:val="24"/>
                <w:cs/>
                <w:lang w:eastAsia="th-TH"/>
              </w:rPr>
            </w:pPr>
          </w:p>
        </w:tc>
        <w:tc>
          <w:tcPr>
            <w:tcW w:w="1800" w:type="dxa"/>
          </w:tcPr>
          <w:p w14:paraId="44DB03D8"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lang w:eastAsia="th-TH"/>
              </w:rPr>
            </w:pPr>
            <w:r w:rsidRPr="00272129">
              <w:rPr>
                <w:rFonts w:ascii="Angsana New" w:hAnsi="Angsana New" w:cs="Angsana New"/>
                <w:snapToGrid w:val="0"/>
                <w:sz w:val="24"/>
                <w:szCs w:val="24"/>
                <w:lang w:eastAsia="th-TH"/>
              </w:rPr>
              <w:t>23,361</w:t>
            </w:r>
          </w:p>
        </w:tc>
        <w:tc>
          <w:tcPr>
            <w:tcW w:w="90" w:type="dxa"/>
          </w:tcPr>
          <w:p w14:paraId="212F5C1F" w14:textId="77777777" w:rsidR="005616F9" w:rsidRPr="00B44231"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30EDE542"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180E035"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382612D1"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7ACB34B"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7671625" w14:textId="77777777" w:rsidR="005616F9" w:rsidRPr="00B44231" w:rsidRDefault="005616F9">
            <w:pPr>
              <w:tabs>
                <w:tab w:val="left" w:pos="1140"/>
                <w:tab w:val="left" w:pos="1230"/>
              </w:tabs>
              <w:ind w:left="-30"/>
              <w:jc w:val="center"/>
              <w:rPr>
                <w:rFonts w:ascii="Angsana New" w:hAnsi="Angsana New" w:cs="Angsana New"/>
                <w:snapToGrid w:val="0"/>
                <w:sz w:val="24"/>
                <w:szCs w:val="24"/>
                <w:highlight w:val="yellow"/>
                <w:cs/>
                <w:lang w:eastAsia="th-TH"/>
              </w:rPr>
            </w:pPr>
          </w:p>
        </w:tc>
      </w:tr>
      <w:tr w:rsidR="005616F9" w:rsidRPr="000D37A5" w14:paraId="5719ADE8" w14:textId="77777777">
        <w:trPr>
          <w:cantSplit/>
        </w:trPr>
        <w:tc>
          <w:tcPr>
            <w:tcW w:w="3960" w:type="dxa"/>
          </w:tcPr>
          <w:p w14:paraId="1E4391BD" w14:textId="77777777" w:rsidR="005616F9" w:rsidRPr="000D37A5" w:rsidRDefault="005616F9">
            <w:pPr>
              <w:ind w:left="60"/>
              <w:jc w:val="both"/>
              <w:rPr>
                <w:rFonts w:ascii="Angsana New" w:hAnsi="Angsana New" w:cs="Angsana New"/>
                <w:sz w:val="24"/>
                <w:szCs w:val="24"/>
                <w:cs/>
              </w:rPr>
            </w:pPr>
            <w:r w:rsidRPr="000D37A5">
              <w:rPr>
                <w:rFonts w:ascii="Angsana New" w:hAnsi="Angsana New" w:cs="Angsana New"/>
                <w:sz w:val="24"/>
                <w:szCs w:val="24"/>
                <w:cs/>
              </w:rPr>
              <w:t>ผลกระทบของอัตราแลกเปลี่ยน</w:t>
            </w:r>
          </w:p>
        </w:tc>
        <w:tc>
          <w:tcPr>
            <w:tcW w:w="90" w:type="dxa"/>
          </w:tcPr>
          <w:p w14:paraId="213ACC8A" w14:textId="77777777" w:rsidR="005616F9" w:rsidRPr="000D37A5" w:rsidRDefault="005616F9">
            <w:pPr>
              <w:ind w:left="-30" w:right="395"/>
              <w:jc w:val="right"/>
              <w:rPr>
                <w:rFonts w:ascii="Angsana New" w:hAnsi="Angsana New" w:cs="Angsana New"/>
                <w:snapToGrid w:val="0"/>
                <w:sz w:val="24"/>
                <w:szCs w:val="24"/>
                <w:cs/>
                <w:lang w:eastAsia="th-TH"/>
              </w:rPr>
            </w:pPr>
          </w:p>
        </w:tc>
        <w:tc>
          <w:tcPr>
            <w:tcW w:w="1800" w:type="dxa"/>
          </w:tcPr>
          <w:p w14:paraId="67C58B8B" w14:textId="77777777" w:rsidR="005616F9" w:rsidRPr="00B44231" w:rsidRDefault="005616F9">
            <w:pPr>
              <w:tabs>
                <w:tab w:val="left" w:pos="1140"/>
                <w:tab w:val="left" w:pos="1230"/>
              </w:tabs>
              <w:ind w:left="-30" w:right="330"/>
              <w:jc w:val="center"/>
              <w:rPr>
                <w:rFonts w:ascii="Angsana New" w:hAnsi="Angsana New" w:cs="Angsana New"/>
                <w:snapToGrid w:val="0"/>
                <w:sz w:val="24"/>
                <w:szCs w:val="24"/>
                <w:highlight w:val="yellow"/>
                <w:lang w:eastAsia="th-TH"/>
              </w:rPr>
            </w:pPr>
          </w:p>
        </w:tc>
        <w:tc>
          <w:tcPr>
            <w:tcW w:w="90" w:type="dxa"/>
          </w:tcPr>
          <w:p w14:paraId="2087434B" w14:textId="77777777" w:rsidR="005616F9" w:rsidRPr="00B44231"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02D4807"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430D55C"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07619B1"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DC4796A"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45729061" w14:textId="77777777" w:rsidR="005616F9" w:rsidRPr="00B44231" w:rsidRDefault="005616F9">
            <w:pPr>
              <w:tabs>
                <w:tab w:val="left" w:pos="1140"/>
                <w:tab w:val="left" w:pos="1230"/>
              </w:tabs>
              <w:ind w:left="-30"/>
              <w:jc w:val="center"/>
              <w:rPr>
                <w:rFonts w:ascii="Angsana New" w:hAnsi="Angsana New" w:cs="Angsana New"/>
                <w:snapToGrid w:val="0"/>
                <w:sz w:val="24"/>
                <w:szCs w:val="24"/>
                <w:highlight w:val="yellow"/>
                <w:cs/>
                <w:lang w:eastAsia="th-TH"/>
              </w:rPr>
            </w:pPr>
          </w:p>
        </w:tc>
      </w:tr>
      <w:tr w:rsidR="005616F9" w:rsidRPr="000D37A5" w14:paraId="054A5CA5" w14:textId="77777777">
        <w:trPr>
          <w:cantSplit/>
        </w:trPr>
        <w:tc>
          <w:tcPr>
            <w:tcW w:w="3960" w:type="dxa"/>
          </w:tcPr>
          <w:p w14:paraId="0F3180DD" w14:textId="77777777" w:rsidR="005616F9" w:rsidRPr="000D37A5" w:rsidRDefault="005616F9">
            <w:pPr>
              <w:ind w:left="60" w:firstLine="322"/>
              <w:jc w:val="both"/>
              <w:rPr>
                <w:rFonts w:ascii="Angsana New" w:hAnsi="Angsana New" w:cs="Angsana New"/>
                <w:sz w:val="24"/>
                <w:szCs w:val="24"/>
                <w:cs/>
              </w:rPr>
            </w:pPr>
            <w:r w:rsidRPr="000D37A5">
              <w:rPr>
                <w:rFonts w:ascii="Angsana New" w:hAnsi="Angsana New" w:cs="Angsana New"/>
                <w:sz w:val="24"/>
                <w:szCs w:val="24"/>
                <w:cs/>
              </w:rPr>
              <w:t>ที่มีต่อเงินสดและรายการเทียบเท่าเงินสด</w:t>
            </w:r>
          </w:p>
        </w:tc>
        <w:tc>
          <w:tcPr>
            <w:tcW w:w="90" w:type="dxa"/>
          </w:tcPr>
          <w:p w14:paraId="7929611E" w14:textId="77777777" w:rsidR="005616F9" w:rsidRPr="000D37A5" w:rsidRDefault="005616F9">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14:paraId="437FBD00"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lang w:eastAsia="th-TH"/>
              </w:rPr>
            </w:pPr>
            <w:r w:rsidRPr="00272129">
              <w:rPr>
                <w:rFonts w:ascii="Angsana New" w:hAnsi="Angsana New" w:cs="Angsana New"/>
                <w:snapToGrid w:val="0"/>
                <w:sz w:val="24"/>
                <w:szCs w:val="24"/>
                <w:lang w:eastAsia="th-TH"/>
              </w:rPr>
              <w:t>12,241</w:t>
            </w:r>
          </w:p>
        </w:tc>
        <w:tc>
          <w:tcPr>
            <w:tcW w:w="90" w:type="dxa"/>
          </w:tcPr>
          <w:p w14:paraId="168281A5" w14:textId="77777777" w:rsidR="005616F9" w:rsidRPr="00B44231"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7B445D9"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9E8646E"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361BE8D"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7D82B53"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B02CB9F" w14:textId="77777777" w:rsidR="005616F9" w:rsidRPr="00B44231" w:rsidRDefault="005616F9">
            <w:pPr>
              <w:tabs>
                <w:tab w:val="left" w:pos="1140"/>
                <w:tab w:val="left" w:pos="1230"/>
              </w:tabs>
              <w:ind w:left="-30"/>
              <w:jc w:val="center"/>
              <w:rPr>
                <w:rFonts w:ascii="Angsana New" w:hAnsi="Angsana New" w:cs="Angsana New"/>
                <w:snapToGrid w:val="0"/>
                <w:sz w:val="24"/>
                <w:szCs w:val="24"/>
                <w:highlight w:val="yellow"/>
                <w:cs/>
                <w:lang w:eastAsia="th-TH"/>
              </w:rPr>
            </w:pPr>
          </w:p>
        </w:tc>
      </w:tr>
      <w:tr w:rsidR="005616F9" w:rsidRPr="000D37A5" w14:paraId="20F6F5B2" w14:textId="77777777">
        <w:trPr>
          <w:cantSplit/>
        </w:trPr>
        <w:tc>
          <w:tcPr>
            <w:tcW w:w="3960" w:type="dxa"/>
          </w:tcPr>
          <w:p w14:paraId="10D0DD2B" w14:textId="77777777" w:rsidR="005616F9" w:rsidRPr="000D37A5" w:rsidRDefault="005616F9">
            <w:pPr>
              <w:ind w:left="60"/>
              <w:jc w:val="both"/>
              <w:rPr>
                <w:rFonts w:ascii="Angsana New" w:hAnsi="Angsana New" w:cs="Angsana New"/>
                <w:sz w:val="24"/>
                <w:szCs w:val="24"/>
                <w:cs/>
              </w:rPr>
            </w:pPr>
            <w:r w:rsidRPr="000D37A5">
              <w:rPr>
                <w:rFonts w:ascii="Angsana New" w:hAnsi="Angsana New" w:cs="Angsana New" w:hint="cs"/>
                <w:sz w:val="24"/>
                <w:szCs w:val="24"/>
                <w:cs/>
              </w:rPr>
              <w:t>เงินสดและรายการเทียบเท่าเงินสดเพิ่มขึ้น(ลดลง)สุทธิ</w:t>
            </w:r>
          </w:p>
        </w:tc>
        <w:tc>
          <w:tcPr>
            <w:tcW w:w="90" w:type="dxa"/>
          </w:tcPr>
          <w:p w14:paraId="37C16914" w14:textId="77777777" w:rsidR="005616F9" w:rsidRPr="000D37A5" w:rsidRDefault="005616F9">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14:paraId="11E8EF6C" w14:textId="77777777" w:rsidR="005616F9" w:rsidRPr="00B44231" w:rsidRDefault="005616F9">
            <w:pPr>
              <w:tabs>
                <w:tab w:val="left" w:pos="1140"/>
                <w:tab w:val="left" w:pos="1230"/>
              </w:tabs>
              <w:ind w:left="-30" w:right="330"/>
              <w:jc w:val="right"/>
              <w:rPr>
                <w:rFonts w:ascii="Angsana New" w:hAnsi="Angsana New" w:cs="Angsana New"/>
                <w:snapToGrid w:val="0"/>
                <w:sz w:val="24"/>
                <w:szCs w:val="24"/>
                <w:highlight w:val="yellow"/>
                <w:cs/>
                <w:lang w:eastAsia="th-TH"/>
              </w:rPr>
            </w:pPr>
            <w:r w:rsidRPr="001C4E6D">
              <w:rPr>
                <w:rFonts w:ascii="Angsana New" w:hAnsi="Angsana New" w:cs="Angsana New"/>
                <w:snapToGrid w:val="0"/>
                <w:sz w:val="24"/>
                <w:szCs w:val="24"/>
                <w:lang w:eastAsia="th-TH"/>
              </w:rPr>
              <w:t>35,602</w:t>
            </w:r>
          </w:p>
        </w:tc>
        <w:tc>
          <w:tcPr>
            <w:tcW w:w="90" w:type="dxa"/>
          </w:tcPr>
          <w:p w14:paraId="3035BCD4" w14:textId="77777777" w:rsidR="005616F9" w:rsidRPr="00B44231" w:rsidRDefault="005616F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1899EC81"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412E262"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383BB6B" w14:textId="77777777" w:rsidR="005616F9" w:rsidRPr="00B44231" w:rsidRDefault="005616F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FB9CE57" w14:textId="77777777" w:rsidR="005616F9" w:rsidRPr="00B44231" w:rsidRDefault="005616F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62DAA9D" w14:textId="77777777" w:rsidR="005616F9" w:rsidRPr="00B44231" w:rsidRDefault="005616F9">
            <w:pPr>
              <w:tabs>
                <w:tab w:val="left" w:pos="1140"/>
                <w:tab w:val="left" w:pos="1230"/>
              </w:tabs>
              <w:ind w:left="-30"/>
              <w:jc w:val="center"/>
              <w:rPr>
                <w:rFonts w:ascii="Angsana New" w:hAnsi="Angsana New" w:cs="Angsana New"/>
                <w:snapToGrid w:val="0"/>
                <w:sz w:val="24"/>
                <w:szCs w:val="24"/>
                <w:highlight w:val="yellow"/>
                <w:cs/>
                <w:lang w:eastAsia="th-TH"/>
              </w:rPr>
            </w:pPr>
          </w:p>
        </w:tc>
      </w:tr>
    </w:tbl>
    <w:p w14:paraId="20F64618" w14:textId="77777777" w:rsidR="00123021" w:rsidRDefault="00123021" w:rsidP="00D964F8">
      <w:pPr>
        <w:jc w:val="thaiDistribute"/>
        <w:rPr>
          <w:rFonts w:ascii="Angsana New" w:hAnsi="Angsana New" w:cs="Angsana New"/>
          <w:b/>
          <w:bCs/>
          <w:sz w:val="24"/>
          <w:szCs w:val="24"/>
        </w:rPr>
      </w:pPr>
    </w:p>
    <w:p w14:paraId="11270733" w14:textId="77777777" w:rsidR="00512B1B" w:rsidRDefault="00512B1B" w:rsidP="00D964F8">
      <w:pPr>
        <w:jc w:val="thaiDistribute"/>
        <w:rPr>
          <w:rFonts w:ascii="Angsana New" w:hAnsi="Angsana New" w:cs="Angsana New"/>
          <w:b/>
          <w:bCs/>
          <w:sz w:val="24"/>
          <w:szCs w:val="24"/>
        </w:rPr>
      </w:pPr>
    </w:p>
    <w:p w14:paraId="772550F9" w14:textId="77777777" w:rsidR="00512B1B" w:rsidRDefault="00512B1B" w:rsidP="00D964F8">
      <w:pPr>
        <w:jc w:val="thaiDistribute"/>
        <w:rPr>
          <w:rFonts w:ascii="Angsana New" w:hAnsi="Angsana New" w:cs="Angsana New"/>
          <w:b/>
          <w:bCs/>
          <w:sz w:val="24"/>
          <w:szCs w:val="24"/>
        </w:rPr>
      </w:pPr>
    </w:p>
    <w:p w14:paraId="3A5BBFBB" w14:textId="77777777" w:rsidR="00512B1B" w:rsidRDefault="00512B1B" w:rsidP="00D964F8">
      <w:pPr>
        <w:jc w:val="thaiDistribute"/>
        <w:rPr>
          <w:rFonts w:ascii="Angsana New" w:hAnsi="Angsana New" w:cs="Angsana New"/>
          <w:b/>
          <w:bCs/>
          <w:sz w:val="24"/>
          <w:szCs w:val="24"/>
        </w:rPr>
      </w:pPr>
    </w:p>
    <w:p w14:paraId="1591A0FD" w14:textId="77777777" w:rsidR="00512B1B" w:rsidRDefault="00512B1B" w:rsidP="00D964F8">
      <w:pPr>
        <w:jc w:val="thaiDistribute"/>
        <w:rPr>
          <w:rFonts w:ascii="Angsana New" w:hAnsi="Angsana New" w:cs="Angsana New"/>
          <w:b/>
          <w:bCs/>
          <w:sz w:val="24"/>
          <w:szCs w:val="24"/>
        </w:rPr>
      </w:pPr>
    </w:p>
    <w:p w14:paraId="545FB853" w14:textId="77777777" w:rsidR="00512B1B" w:rsidRDefault="00512B1B" w:rsidP="00D964F8">
      <w:pPr>
        <w:jc w:val="thaiDistribute"/>
        <w:rPr>
          <w:rFonts w:ascii="Angsana New" w:hAnsi="Angsana New" w:cs="Angsana New"/>
          <w:b/>
          <w:bCs/>
          <w:sz w:val="24"/>
          <w:szCs w:val="24"/>
        </w:rPr>
      </w:pPr>
    </w:p>
    <w:p w14:paraId="65072CA7" w14:textId="77777777" w:rsidR="00512B1B" w:rsidRDefault="00512B1B" w:rsidP="00D964F8">
      <w:pPr>
        <w:jc w:val="thaiDistribute"/>
        <w:rPr>
          <w:rFonts w:ascii="Angsana New" w:hAnsi="Angsana New" w:cs="Angsana New"/>
          <w:b/>
          <w:bCs/>
          <w:sz w:val="24"/>
          <w:szCs w:val="24"/>
        </w:rPr>
      </w:pPr>
    </w:p>
    <w:p w14:paraId="0B682012" w14:textId="77777777" w:rsidR="00512B1B" w:rsidRDefault="00512B1B" w:rsidP="00D964F8">
      <w:pPr>
        <w:jc w:val="thaiDistribute"/>
        <w:rPr>
          <w:rFonts w:ascii="Angsana New" w:hAnsi="Angsana New" w:cs="Angsana New"/>
          <w:b/>
          <w:bCs/>
          <w:sz w:val="24"/>
          <w:szCs w:val="24"/>
        </w:rPr>
      </w:pPr>
    </w:p>
    <w:p w14:paraId="5BD2797B" w14:textId="77777777" w:rsidR="00F54DBA" w:rsidRDefault="00F54DBA" w:rsidP="00D964F8">
      <w:pPr>
        <w:jc w:val="thaiDistribute"/>
        <w:rPr>
          <w:rFonts w:ascii="Angsana New" w:hAnsi="Angsana New" w:cs="Angsana New"/>
          <w:b/>
          <w:bCs/>
          <w:sz w:val="24"/>
          <w:szCs w:val="24"/>
        </w:rPr>
      </w:pPr>
    </w:p>
    <w:p w14:paraId="5BEC790D" w14:textId="77777777" w:rsidR="00F54DBA" w:rsidRDefault="00F54DBA" w:rsidP="00D964F8">
      <w:pPr>
        <w:jc w:val="thaiDistribute"/>
        <w:rPr>
          <w:rFonts w:ascii="Angsana New" w:hAnsi="Angsana New" w:cs="Angsana New"/>
          <w:b/>
          <w:bCs/>
          <w:sz w:val="24"/>
          <w:szCs w:val="24"/>
        </w:rPr>
      </w:pPr>
    </w:p>
    <w:p w14:paraId="6F414111" w14:textId="77777777" w:rsidR="00512B1B" w:rsidRDefault="00512B1B" w:rsidP="00D964F8">
      <w:pPr>
        <w:jc w:val="thaiDistribute"/>
        <w:rPr>
          <w:rFonts w:ascii="Angsana New" w:hAnsi="Angsana New" w:cs="Angsana New"/>
          <w:b/>
          <w:bCs/>
          <w:sz w:val="24"/>
          <w:szCs w:val="24"/>
        </w:rPr>
      </w:pPr>
    </w:p>
    <w:p w14:paraId="59B3FD3A" w14:textId="440F23B2" w:rsidR="00CA4260" w:rsidRDefault="009F210A" w:rsidP="0032785C">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หนี้สินในการร่วมค้า</w:t>
      </w:r>
    </w:p>
    <w:p w14:paraId="33BE89F5" w14:textId="77777777" w:rsidR="00804E17" w:rsidRPr="00804E17" w:rsidRDefault="00804E17" w:rsidP="00804E17">
      <w:pPr>
        <w:ind w:left="450"/>
        <w:jc w:val="thaiDistribute"/>
        <w:rPr>
          <w:rFonts w:ascii="Angsana New" w:hAnsi="Angsana New" w:cs="Angsana New"/>
          <w:b/>
          <w:bCs/>
          <w:sz w:val="16"/>
          <w:szCs w:val="16"/>
        </w:rPr>
      </w:pPr>
    </w:p>
    <w:p w14:paraId="294D6F2E" w14:textId="36EE1819" w:rsidR="00804E17" w:rsidRPr="00804E17" w:rsidRDefault="00804E17" w:rsidP="00CA7AFD">
      <w:pPr>
        <w:ind w:left="375" w:firstLine="901"/>
        <w:jc w:val="thaiDistribute"/>
        <w:rPr>
          <w:sz w:val="30"/>
          <w:szCs w:val="30"/>
        </w:rPr>
      </w:pPr>
      <w:r w:rsidRPr="00CA7AFD">
        <w:rPr>
          <w:rFonts w:ascii="Angsana New" w:hAnsi="Angsana New" w:cs="Angsana New" w:hint="cs"/>
          <w:sz w:val="30"/>
          <w:szCs w:val="30"/>
          <w:cs/>
        </w:rPr>
        <w:t>รายละเอียดของการร่วมค้า</w:t>
      </w:r>
    </w:p>
    <w:tbl>
      <w:tblPr>
        <w:tblW w:w="10080" w:type="dxa"/>
        <w:tblInd w:w="-270" w:type="dxa"/>
        <w:tblLayout w:type="fixed"/>
        <w:tblLook w:val="01E0" w:firstRow="1" w:lastRow="1" w:firstColumn="1" w:lastColumn="1" w:noHBand="0" w:noVBand="0"/>
      </w:tblPr>
      <w:tblGrid>
        <w:gridCol w:w="2070"/>
        <w:gridCol w:w="1080"/>
        <w:gridCol w:w="990"/>
        <w:gridCol w:w="810"/>
        <w:gridCol w:w="810"/>
        <w:gridCol w:w="1112"/>
        <w:gridCol w:w="996"/>
        <w:gridCol w:w="1042"/>
        <w:gridCol w:w="1170"/>
      </w:tblGrid>
      <w:tr w:rsidR="002055C3" w:rsidRPr="002055C3" w14:paraId="723789A8" w14:textId="77777777" w:rsidTr="002055C3">
        <w:tc>
          <w:tcPr>
            <w:tcW w:w="2070" w:type="dxa"/>
          </w:tcPr>
          <w:p w14:paraId="4F8F9046" w14:textId="77777777" w:rsidR="002055C3" w:rsidRPr="002055C3" w:rsidRDefault="002055C3" w:rsidP="00116378">
            <w:pPr>
              <w:ind w:right="-109"/>
              <w:jc w:val="center"/>
              <w:rPr>
                <w:rFonts w:ascii="Angsana New" w:hAnsi="Angsana New" w:cs="Angsana New"/>
                <w:sz w:val="22"/>
                <w:szCs w:val="22"/>
              </w:rPr>
            </w:pPr>
          </w:p>
        </w:tc>
        <w:tc>
          <w:tcPr>
            <w:tcW w:w="2070" w:type="dxa"/>
            <w:gridSpan w:val="2"/>
          </w:tcPr>
          <w:p w14:paraId="0C69313C" w14:textId="77777777" w:rsidR="002055C3" w:rsidRPr="002055C3" w:rsidRDefault="002055C3" w:rsidP="00116378">
            <w:pPr>
              <w:tabs>
                <w:tab w:val="left" w:pos="175"/>
              </w:tabs>
              <w:jc w:val="center"/>
              <w:rPr>
                <w:rFonts w:ascii="Angsana New" w:hAnsi="Angsana New" w:cs="Angsana New"/>
                <w:sz w:val="22"/>
                <w:szCs w:val="22"/>
                <w:cs/>
              </w:rPr>
            </w:pPr>
          </w:p>
        </w:tc>
        <w:tc>
          <w:tcPr>
            <w:tcW w:w="1620" w:type="dxa"/>
            <w:gridSpan w:val="2"/>
          </w:tcPr>
          <w:p w14:paraId="3A9292F4" w14:textId="77777777" w:rsidR="002055C3" w:rsidRPr="002055C3" w:rsidRDefault="002055C3" w:rsidP="00116378">
            <w:pPr>
              <w:jc w:val="center"/>
              <w:rPr>
                <w:rFonts w:ascii="Angsana New" w:hAnsi="Angsana New" w:cs="Angsana New"/>
                <w:sz w:val="22"/>
                <w:szCs w:val="22"/>
                <w:cs/>
              </w:rPr>
            </w:pPr>
          </w:p>
        </w:tc>
        <w:tc>
          <w:tcPr>
            <w:tcW w:w="4320" w:type="dxa"/>
            <w:gridSpan w:val="4"/>
          </w:tcPr>
          <w:p w14:paraId="241C7169" w14:textId="50E8C530" w:rsidR="002055C3" w:rsidRPr="002055C3" w:rsidRDefault="002055C3" w:rsidP="00121E7C">
            <w:pPr>
              <w:ind w:left="-119"/>
              <w:jc w:val="right"/>
              <w:rPr>
                <w:rFonts w:ascii="Angsana New" w:hAnsi="Angsana New" w:cs="Angsana New"/>
                <w:sz w:val="22"/>
                <w:szCs w:val="22"/>
                <w:cs/>
              </w:rPr>
            </w:pPr>
            <w:r w:rsidRPr="002055C3">
              <w:rPr>
                <w:rFonts w:ascii="Angsana New" w:hAnsi="Angsana New" w:cs="Angsana New"/>
                <w:sz w:val="22"/>
                <w:szCs w:val="22"/>
                <w:cs/>
              </w:rPr>
              <w:t xml:space="preserve">(หน่วย </w:t>
            </w:r>
            <w:r w:rsidRPr="002055C3">
              <w:rPr>
                <w:rFonts w:ascii="Angsana New" w:hAnsi="Angsana New" w:cs="Angsana New"/>
                <w:sz w:val="22"/>
                <w:szCs w:val="22"/>
              </w:rPr>
              <w:t xml:space="preserve">: </w:t>
            </w:r>
            <w:r w:rsidRPr="002055C3">
              <w:rPr>
                <w:rFonts w:ascii="Angsana New" w:hAnsi="Angsana New" w:cs="Angsana New"/>
                <w:sz w:val="22"/>
                <w:szCs w:val="22"/>
                <w:cs/>
              </w:rPr>
              <w:t>บาท)</w:t>
            </w:r>
          </w:p>
        </w:tc>
      </w:tr>
      <w:tr w:rsidR="002055C3" w:rsidRPr="002055C3" w14:paraId="3F9CD54F" w14:textId="77777777" w:rsidTr="002055C3">
        <w:tc>
          <w:tcPr>
            <w:tcW w:w="2070" w:type="dxa"/>
          </w:tcPr>
          <w:p w14:paraId="3DBD2E0C" w14:textId="07D8F609" w:rsidR="002055C3" w:rsidRPr="002055C3" w:rsidRDefault="002055C3" w:rsidP="00121E7C">
            <w:pPr>
              <w:ind w:right="-109"/>
              <w:jc w:val="center"/>
              <w:rPr>
                <w:rFonts w:ascii="Angsana New" w:hAnsi="Angsana New" w:cs="Angsana New"/>
                <w:sz w:val="22"/>
                <w:szCs w:val="22"/>
              </w:rPr>
            </w:pPr>
          </w:p>
        </w:tc>
        <w:tc>
          <w:tcPr>
            <w:tcW w:w="2070" w:type="dxa"/>
            <w:gridSpan w:val="2"/>
          </w:tcPr>
          <w:p w14:paraId="40ACACD4" w14:textId="0168C198" w:rsidR="002055C3" w:rsidRPr="002055C3" w:rsidRDefault="002055C3" w:rsidP="00121E7C">
            <w:pPr>
              <w:tabs>
                <w:tab w:val="left" w:pos="175"/>
              </w:tabs>
              <w:jc w:val="center"/>
              <w:rPr>
                <w:rFonts w:ascii="Angsana New" w:hAnsi="Angsana New" w:cs="Angsana New"/>
                <w:sz w:val="22"/>
                <w:szCs w:val="22"/>
                <w:cs/>
              </w:rPr>
            </w:pPr>
          </w:p>
        </w:tc>
        <w:tc>
          <w:tcPr>
            <w:tcW w:w="1620" w:type="dxa"/>
            <w:gridSpan w:val="2"/>
          </w:tcPr>
          <w:p w14:paraId="3B6F1C94" w14:textId="20914DF7" w:rsidR="002055C3" w:rsidRPr="002055C3" w:rsidRDefault="002055C3" w:rsidP="00121E7C">
            <w:pPr>
              <w:jc w:val="center"/>
              <w:rPr>
                <w:rFonts w:ascii="Angsana New" w:hAnsi="Angsana New" w:cs="Angsana New"/>
                <w:sz w:val="22"/>
                <w:szCs w:val="22"/>
                <w:cs/>
              </w:rPr>
            </w:pPr>
          </w:p>
        </w:tc>
        <w:tc>
          <w:tcPr>
            <w:tcW w:w="4320" w:type="dxa"/>
            <w:gridSpan w:val="4"/>
          </w:tcPr>
          <w:p w14:paraId="30A83242" w14:textId="77777777" w:rsidR="002055C3" w:rsidRPr="002055C3" w:rsidRDefault="002055C3" w:rsidP="00121E7C">
            <w:pPr>
              <w:ind w:left="-119"/>
              <w:jc w:val="center"/>
              <w:rPr>
                <w:rFonts w:ascii="Angsana New" w:hAnsi="Angsana New" w:cs="Angsana New"/>
                <w:sz w:val="22"/>
                <w:szCs w:val="22"/>
              </w:rPr>
            </w:pPr>
            <w:r w:rsidRPr="002055C3">
              <w:rPr>
                <w:rFonts w:ascii="Angsana New" w:hAnsi="Angsana New" w:cs="Angsana New"/>
                <w:sz w:val="22"/>
                <w:szCs w:val="22"/>
                <w:cs/>
              </w:rPr>
              <w:t>งบการเงินรวม</w:t>
            </w:r>
          </w:p>
        </w:tc>
      </w:tr>
      <w:tr w:rsidR="002055C3" w:rsidRPr="002055C3" w14:paraId="4924B49D" w14:textId="77777777" w:rsidTr="002055C3">
        <w:tc>
          <w:tcPr>
            <w:tcW w:w="2070" w:type="dxa"/>
          </w:tcPr>
          <w:p w14:paraId="7EB00E8A" w14:textId="29636008" w:rsidR="002055C3" w:rsidRPr="002055C3" w:rsidRDefault="002055C3" w:rsidP="00A11E75">
            <w:pPr>
              <w:ind w:right="-109"/>
              <w:jc w:val="center"/>
              <w:rPr>
                <w:rFonts w:ascii="Angsana New" w:hAnsi="Angsana New" w:cs="Angsana New"/>
                <w:sz w:val="22"/>
                <w:szCs w:val="22"/>
              </w:rPr>
            </w:pPr>
            <w:r w:rsidRPr="002055C3">
              <w:rPr>
                <w:rFonts w:ascii="Angsana New" w:hAnsi="Angsana New" w:cs="Angsana New"/>
                <w:sz w:val="22"/>
                <w:szCs w:val="22"/>
                <w:cs/>
              </w:rPr>
              <w:t>ชื่อกิจการ</w:t>
            </w:r>
          </w:p>
        </w:tc>
        <w:tc>
          <w:tcPr>
            <w:tcW w:w="2070" w:type="dxa"/>
            <w:gridSpan w:val="2"/>
          </w:tcPr>
          <w:p w14:paraId="46289AED" w14:textId="019922A0" w:rsidR="002055C3" w:rsidRPr="002055C3" w:rsidRDefault="002055C3" w:rsidP="00A11E75">
            <w:pPr>
              <w:tabs>
                <w:tab w:val="left" w:pos="175"/>
              </w:tabs>
              <w:jc w:val="center"/>
              <w:rPr>
                <w:rFonts w:ascii="Angsana New" w:hAnsi="Angsana New" w:cs="Angsana New"/>
                <w:sz w:val="22"/>
                <w:szCs w:val="22"/>
                <w:cs/>
              </w:rPr>
            </w:pPr>
            <w:r w:rsidRPr="002055C3">
              <w:rPr>
                <w:rFonts w:ascii="Angsana New" w:hAnsi="Angsana New" w:cs="Angsana New"/>
                <w:sz w:val="22"/>
                <w:szCs w:val="22"/>
                <w:cs/>
              </w:rPr>
              <w:t>ทุนที่ชำระแล้ว</w:t>
            </w:r>
          </w:p>
        </w:tc>
        <w:tc>
          <w:tcPr>
            <w:tcW w:w="1620" w:type="dxa"/>
            <w:gridSpan w:val="2"/>
          </w:tcPr>
          <w:p w14:paraId="1ECC5363" w14:textId="6AD1F851" w:rsidR="002055C3" w:rsidRPr="002055C3" w:rsidRDefault="002055C3" w:rsidP="00A11E75">
            <w:pPr>
              <w:jc w:val="center"/>
              <w:rPr>
                <w:rFonts w:ascii="Angsana New" w:hAnsi="Angsana New" w:cs="Angsana New"/>
                <w:sz w:val="22"/>
                <w:szCs w:val="22"/>
                <w:cs/>
              </w:rPr>
            </w:pPr>
            <w:r w:rsidRPr="002055C3">
              <w:rPr>
                <w:rFonts w:ascii="Angsana New" w:hAnsi="Angsana New" w:cs="Angsana New"/>
                <w:sz w:val="22"/>
                <w:szCs w:val="22"/>
                <w:cs/>
              </w:rPr>
              <w:t>สัดส่วนเงินลงทุน</w:t>
            </w:r>
          </w:p>
        </w:tc>
        <w:tc>
          <w:tcPr>
            <w:tcW w:w="2108" w:type="dxa"/>
            <w:gridSpan w:val="2"/>
          </w:tcPr>
          <w:p w14:paraId="1FA7B5EA" w14:textId="77777777" w:rsidR="002055C3" w:rsidRPr="002055C3" w:rsidRDefault="002055C3" w:rsidP="00A11E75">
            <w:pPr>
              <w:jc w:val="center"/>
              <w:rPr>
                <w:rFonts w:ascii="Angsana New" w:hAnsi="Angsana New" w:cs="Angsana New"/>
                <w:sz w:val="22"/>
                <w:szCs w:val="22"/>
                <w:cs/>
              </w:rPr>
            </w:pPr>
            <w:r w:rsidRPr="002055C3">
              <w:rPr>
                <w:rFonts w:ascii="Angsana New" w:hAnsi="Angsana New" w:cs="Angsana New"/>
                <w:sz w:val="22"/>
                <w:szCs w:val="22"/>
                <w:cs/>
              </w:rPr>
              <w:t>วิธีราคาทุน</w:t>
            </w:r>
          </w:p>
        </w:tc>
        <w:tc>
          <w:tcPr>
            <w:tcW w:w="2212" w:type="dxa"/>
            <w:gridSpan w:val="2"/>
          </w:tcPr>
          <w:p w14:paraId="7FFA8747" w14:textId="77777777" w:rsidR="002055C3" w:rsidRPr="002055C3" w:rsidRDefault="002055C3" w:rsidP="00A11E75">
            <w:pPr>
              <w:ind w:left="-119"/>
              <w:jc w:val="center"/>
              <w:rPr>
                <w:rFonts w:ascii="Angsana New" w:hAnsi="Angsana New" w:cs="Angsana New"/>
                <w:sz w:val="22"/>
                <w:szCs w:val="22"/>
                <w:cs/>
              </w:rPr>
            </w:pPr>
            <w:r w:rsidRPr="002055C3">
              <w:rPr>
                <w:rFonts w:ascii="Angsana New" w:hAnsi="Angsana New" w:cs="Angsana New"/>
                <w:sz w:val="22"/>
                <w:szCs w:val="22"/>
                <w:cs/>
              </w:rPr>
              <w:t>วิธีส่วนได้เสีย</w:t>
            </w:r>
          </w:p>
        </w:tc>
      </w:tr>
      <w:tr w:rsidR="002055C3" w:rsidRPr="002055C3" w14:paraId="1A08502C" w14:textId="77777777" w:rsidTr="002055C3">
        <w:tc>
          <w:tcPr>
            <w:tcW w:w="2070" w:type="dxa"/>
          </w:tcPr>
          <w:p w14:paraId="0465882A" w14:textId="77777777" w:rsidR="002055C3" w:rsidRPr="002055C3" w:rsidRDefault="002055C3" w:rsidP="00A11E75">
            <w:pPr>
              <w:ind w:right="-109"/>
              <w:jc w:val="center"/>
              <w:rPr>
                <w:rFonts w:ascii="Angsana New" w:hAnsi="Angsana New" w:cs="Angsana New"/>
                <w:sz w:val="22"/>
                <w:szCs w:val="22"/>
              </w:rPr>
            </w:pPr>
          </w:p>
        </w:tc>
        <w:tc>
          <w:tcPr>
            <w:tcW w:w="2070" w:type="dxa"/>
            <w:gridSpan w:val="2"/>
          </w:tcPr>
          <w:p w14:paraId="0FD237FC" w14:textId="405EFEF6" w:rsidR="002055C3" w:rsidRPr="002055C3" w:rsidRDefault="002055C3" w:rsidP="00A11E75">
            <w:pPr>
              <w:tabs>
                <w:tab w:val="left" w:pos="175"/>
              </w:tabs>
              <w:ind w:left="-122" w:right="-109" w:firstLine="16"/>
              <w:jc w:val="center"/>
              <w:rPr>
                <w:rFonts w:ascii="Angsana New" w:hAnsi="Angsana New" w:cs="Angsana New"/>
                <w:sz w:val="22"/>
                <w:szCs w:val="22"/>
              </w:rPr>
            </w:pPr>
            <w:r w:rsidRPr="002055C3">
              <w:rPr>
                <w:rFonts w:ascii="Angsana New" w:hAnsi="Angsana New" w:cs="Angsana New"/>
                <w:sz w:val="22"/>
                <w:szCs w:val="22"/>
                <w:cs/>
              </w:rPr>
              <w:t>ณ วันที่</w:t>
            </w:r>
            <w:r w:rsidRPr="002055C3">
              <w:rPr>
                <w:rFonts w:ascii="Angsana New" w:hAnsi="Angsana New" w:cs="Angsana New" w:hint="cs"/>
                <w:sz w:val="22"/>
                <w:szCs w:val="22"/>
                <w:cs/>
              </w:rPr>
              <w:t xml:space="preserve"> </w:t>
            </w:r>
            <w:r w:rsidRPr="002055C3">
              <w:rPr>
                <w:rFonts w:ascii="Angsana New" w:hAnsi="Angsana New" w:cs="Angsana New"/>
                <w:sz w:val="22"/>
                <w:szCs w:val="22"/>
              </w:rPr>
              <w:t>31</w:t>
            </w:r>
            <w:r w:rsidRPr="002055C3">
              <w:rPr>
                <w:rFonts w:ascii="Angsana New" w:hAnsi="Angsana New" w:cs="Angsana New"/>
                <w:sz w:val="22"/>
                <w:szCs w:val="22"/>
                <w:cs/>
              </w:rPr>
              <w:t xml:space="preserve"> ธันวาคม</w:t>
            </w:r>
          </w:p>
        </w:tc>
        <w:tc>
          <w:tcPr>
            <w:tcW w:w="1620" w:type="dxa"/>
            <w:gridSpan w:val="2"/>
          </w:tcPr>
          <w:p w14:paraId="2344AFE1" w14:textId="19415F2F" w:rsidR="002055C3" w:rsidRPr="002055C3" w:rsidRDefault="002055C3" w:rsidP="00A11E75">
            <w:pPr>
              <w:tabs>
                <w:tab w:val="left" w:pos="175"/>
              </w:tabs>
              <w:ind w:left="-122" w:right="-109" w:firstLine="16"/>
              <w:jc w:val="center"/>
              <w:rPr>
                <w:rFonts w:ascii="Angsana New" w:hAnsi="Angsana New" w:cs="Angsana New"/>
                <w:sz w:val="22"/>
                <w:szCs w:val="22"/>
              </w:rPr>
            </w:pPr>
            <w:r w:rsidRPr="002055C3">
              <w:rPr>
                <w:rFonts w:ascii="Angsana New" w:hAnsi="Angsana New" w:cs="Angsana New"/>
                <w:sz w:val="22"/>
                <w:szCs w:val="22"/>
                <w:cs/>
              </w:rPr>
              <w:t>ณ วันที่</w:t>
            </w:r>
            <w:r w:rsidRPr="002055C3">
              <w:rPr>
                <w:rFonts w:ascii="Angsana New" w:hAnsi="Angsana New" w:cs="Angsana New"/>
                <w:sz w:val="22"/>
                <w:szCs w:val="22"/>
              </w:rPr>
              <w:t xml:space="preserve"> 31 </w:t>
            </w:r>
            <w:r w:rsidRPr="002055C3">
              <w:rPr>
                <w:rFonts w:ascii="Angsana New" w:hAnsi="Angsana New" w:cs="Angsana New" w:hint="cs"/>
                <w:sz w:val="22"/>
                <w:szCs w:val="22"/>
                <w:cs/>
              </w:rPr>
              <w:t>ธันวาคม</w:t>
            </w:r>
          </w:p>
        </w:tc>
        <w:tc>
          <w:tcPr>
            <w:tcW w:w="2108" w:type="dxa"/>
            <w:gridSpan w:val="2"/>
          </w:tcPr>
          <w:p w14:paraId="1780BFE4" w14:textId="0403A6C9" w:rsidR="002055C3" w:rsidRPr="002055C3" w:rsidRDefault="002055C3" w:rsidP="00A11E75">
            <w:pPr>
              <w:ind w:left="-122" w:right="-109" w:firstLine="16"/>
              <w:jc w:val="center"/>
              <w:rPr>
                <w:rFonts w:ascii="Angsana New" w:hAnsi="Angsana New" w:cs="Angsana New"/>
                <w:sz w:val="22"/>
                <w:szCs w:val="22"/>
              </w:rPr>
            </w:pPr>
            <w:r w:rsidRPr="002055C3">
              <w:rPr>
                <w:rFonts w:ascii="Angsana New" w:hAnsi="Angsana New" w:cs="Angsana New"/>
                <w:sz w:val="22"/>
                <w:szCs w:val="22"/>
                <w:cs/>
              </w:rPr>
              <w:t>ณ วันที่</w:t>
            </w:r>
            <w:r w:rsidRPr="002055C3">
              <w:rPr>
                <w:rFonts w:ascii="Angsana New" w:hAnsi="Angsana New" w:cs="Angsana New" w:hint="cs"/>
                <w:sz w:val="22"/>
                <w:szCs w:val="22"/>
                <w:cs/>
              </w:rPr>
              <w:t xml:space="preserve"> </w:t>
            </w:r>
            <w:r w:rsidRPr="002055C3">
              <w:rPr>
                <w:rFonts w:ascii="Angsana New" w:hAnsi="Angsana New" w:cs="Angsana New"/>
                <w:sz w:val="22"/>
                <w:szCs w:val="22"/>
              </w:rPr>
              <w:t xml:space="preserve">31 </w:t>
            </w:r>
            <w:r w:rsidRPr="002055C3">
              <w:rPr>
                <w:rFonts w:ascii="Angsana New" w:hAnsi="Angsana New" w:cs="Angsana New" w:hint="cs"/>
                <w:sz w:val="22"/>
                <w:szCs w:val="22"/>
                <w:cs/>
              </w:rPr>
              <w:t>ธันวาคม</w:t>
            </w:r>
          </w:p>
        </w:tc>
        <w:tc>
          <w:tcPr>
            <w:tcW w:w="2212" w:type="dxa"/>
            <w:gridSpan w:val="2"/>
          </w:tcPr>
          <w:p w14:paraId="52EE4635" w14:textId="4593B91D" w:rsidR="002055C3" w:rsidRPr="002055C3" w:rsidRDefault="002055C3" w:rsidP="00A11E75">
            <w:pPr>
              <w:ind w:left="-122" w:right="-109" w:firstLine="16"/>
              <w:jc w:val="center"/>
              <w:rPr>
                <w:rFonts w:ascii="Angsana New" w:hAnsi="Angsana New" w:cs="Angsana New"/>
                <w:sz w:val="22"/>
                <w:szCs w:val="22"/>
              </w:rPr>
            </w:pPr>
            <w:r w:rsidRPr="002055C3">
              <w:rPr>
                <w:rFonts w:ascii="Angsana New" w:hAnsi="Angsana New" w:cs="Angsana New"/>
                <w:sz w:val="22"/>
                <w:szCs w:val="22"/>
                <w:cs/>
              </w:rPr>
              <w:t>ณ วันที่</w:t>
            </w:r>
            <w:r w:rsidRPr="002055C3">
              <w:rPr>
                <w:rFonts w:ascii="Angsana New" w:hAnsi="Angsana New" w:cs="Angsana New" w:hint="cs"/>
                <w:sz w:val="22"/>
                <w:szCs w:val="22"/>
                <w:cs/>
              </w:rPr>
              <w:t xml:space="preserve"> </w:t>
            </w:r>
            <w:r w:rsidRPr="002055C3">
              <w:rPr>
                <w:rFonts w:ascii="Angsana New" w:hAnsi="Angsana New" w:cs="Angsana New"/>
                <w:sz w:val="22"/>
                <w:szCs w:val="22"/>
              </w:rPr>
              <w:t xml:space="preserve">31 </w:t>
            </w:r>
            <w:r w:rsidRPr="002055C3">
              <w:rPr>
                <w:rFonts w:ascii="Angsana New" w:hAnsi="Angsana New" w:cs="Angsana New" w:hint="cs"/>
                <w:sz w:val="22"/>
                <w:szCs w:val="22"/>
                <w:cs/>
              </w:rPr>
              <w:t>ธันวาคม</w:t>
            </w:r>
          </w:p>
        </w:tc>
      </w:tr>
      <w:tr w:rsidR="00A06205" w:rsidRPr="002055C3" w14:paraId="5DBB448E" w14:textId="77777777" w:rsidTr="002055C3">
        <w:tc>
          <w:tcPr>
            <w:tcW w:w="2070" w:type="dxa"/>
          </w:tcPr>
          <w:p w14:paraId="46CFB65F" w14:textId="77777777" w:rsidR="00A06205" w:rsidRPr="002055C3" w:rsidRDefault="00A06205" w:rsidP="00A06205">
            <w:pPr>
              <w:ind w:right="-109"/>
              <w:jc w:val="center"/>
              <w:rPr>
                <w:rFonts w:ascii="Angsana New" w:hAnsi="Angsana New" w:cs="Angsana New"/>
                <w:sz w:val="22"/>
                <w:szCs w:val="22"/>
              </w:rPr>
            </w:pPr>
          </w:p>
        </w:tc>
        <w:tc>
          <w:tcPr>
            <w:tcW w:w="1080" w:type="dxa"/>
          </w:tcPr>
          <w:p w14:paraId="5E9C6534" w14:textId="77AF380D" w:rsidR="00A06205" w:rsidRPr="002055C3" w:rsidRDefault="00A06205" w:rsidP="00A06205">
            <w:pPr>
              <w:tabs>
                <w:tab w:val="left" w:pos="237"/>
              </w:tabs>
              <w:ind w:left="-122" w:right="-109" w:firstLine="16"/>
              <w:jc w:val="center"/>
              <w:rPr>
                <w:rFonts w:ascii="Angsana New" w:hAnsi="Angsana New" w:cs="Angsana New"/>
                <w:sz w:val="22"/>
                <w:szCs w:val="22"/>
                <w:cs/>
              </w:rPr>
            </w:pPr>
            <w:r w:rsidRPr="002055C3">
              <w:rPr>
                <w:rFonts w:ascii="Angsana New" w:hAnsi="Angsana New" w:cs="Angsana New"/>
                <w:sz w:val="22"/>
                <w:szCs w:val="22"/>
                <w:u w:val="single"/>
              </w:rPr>
              <w:t>256</w:t>
            </w:r>
            <w:r>
              <w:rPr>
                <w:rFonts w:ascii="Angsana New" w:hAnsi="Angsana New" w:cs="Angsana New"/>
                <w:sz w:val="22"/>
                <w:szCs w:val="22"/>
                <w:u w:val="single"/>
              </w:rPr>
              <w:t>8</w:t>
            </w:r>
          </w:p>
        </w:tc>
        <w:tc>
          <w:tcPr>
            <w:tcW w:w="990" w:type="dxa"/>
          </w:tcPr>
          <w:p w14:paraId="30E36803" w14:textId="43A3615C" w:rsidR="00A06205" w:rsidRPr="002055C3" w:rsidRDefault="00A06205" w:rsidP="00A06205">
            <w:pPr>
              <w:tabs>
                <w:tab w:val="left" w:pos="175"/>
              </w:tabs>
              <w:ind w:left="-122" w:right="-109" w:firstLine="16"/>
              <w:jc w:val="center"/>
              <w:rPr>
                <w:rFonts w:ascii="Angsana New" w:hAnsi="Angsana New" w:cs="Angsana New"/>
                <w:sz w:val="22"/>
                <w:szCs w:val="22"/>
                <w:cs/>
              </w:rPr>
            </w:pPr>
            <w:r w:rsidRPr="002055C3">
              <w:rPr>
                <w:rFonts w:ascii="Angsana New" w:hAnsi="Angsana New" w:cs="Angsana New"/>
                <w:sz w:val="22"/>
                <w:szCs w:val="22"/>
                <w:u w:val="single"/>
              </w:rPr>
              <w:t>256</w:t>
            </w:r>
            <w:r>
              <w:rPr>
                <w:rFonts w:ascii="Angsana New" w:hAnsi="Angsana New" w:cs="Angsana New"/>
                <w:sz w:val="22"/>
                <w:szCs w:val="22"/>
                <w:u w:val="single"/>
              </w:rPr>
              <w:t>7</w:t>
            </w:r>
          </w:p>
        </w:tc>
        <w:tc>
          <w:tcPr>
            <w:tcW w:w="810" w:type="dxa"/>
          </w:tcPr>
          <w:p w14:paraId="1F1A190D" w14:textId="23742711" w:rsidR="00A06205" w:rsidRPr="002055C3" w:rsidRDefault="00A06205" w:rsidP="00A06205">
            <w:pPr>
              <w:tabs>
                <w:tab w:val="left" w:pos="237"/>
              </w:tabs>
              <w:ind w:left="-122" w:right="-109" w:firstLine="16"/>
              <w:jc w:val="center"/>
              <w:rPr>
                <w:rFonts w:ascii="Angsana New" w:hAnsi="Angsana New" w:cs="Angsana New"/>
                <w:sz w:val="22"/>
                <w:szCs w:val="22"/>
                <w:cs/>
              </w:rPr>
            </w:pPr>
            <w:r w:rsidRPr="002055C3">
              <w:rPr>
                <w:rFonts w:ascii="Angsana New" w:hAnsi="Angsana New" w:cs="Angsana New"/>
                <w:sz w:val="22"/>
                <w:szCs w:val="22"/>
                <w:u w:val="single"/>
              </w:rPr>
              <w:t>256</w:t>
            </w:r>
            <w:r>
              <w:rPr>
                <w:rFonts w:ascii="Angsana New" w:hAnsi="Angsana New" w:cs="Angsana New"/>
                <w:sz w:val="22"/>
                <w:szCs w:val="22"/>
                <w:u w:val="single"/>
              </w:rPr>
              <w:t>8</w:t>
            </w:r>
          </w:p>
        </w:tc>
        <w:tc>
          <w:tcPr>
            <w:tcW w:w="810" w:type="dxa"/>
          </w:tcPr>
          <w:p w14:paraId="473FD905" w14:textId="64ADE754" w:rsidR="00A06205" w:rsidRPr="002055C3" w:rsidRDefault="00A06205" w:rsidP="00A06205">
            <w:pPr>
              <w:tabs>
                <w:tab w:val="left" w:pos="175"/>
              </w:tabs>
              <w:ind w:left="-122" w:right="-109" w:firstLine="16"/>
              <w:jc w:val="center"/>
              <w:rPr>
                <w:rFonts w:ascii="Angsana New" w:hAnsi="Angsana New" w:cs="Angsana New"/>
                <w:sz w:val="22"/>
                <w:szCs w:val="22"/>
                <w:cs/>
              </w:rPr>
            </w:pPr>
            <w:r w:rsidRPr="002055C3">
              <w:rPr>
                <w:rFonts w:ascii="Angsana New" w:hAnsi="Angsana New" w:cs="Angsana New"/>
                <w:sz w:val="22"/>
                <w:szCs w:val="22"/>
                <w:u w:val="single"/>
              </w:rPr>
              <w:t>256</w:t>
            </w:r>
            <w:r>
              <w:rPr>
                <w:rFonts w:ascii="Angsana New" w:hAnsi="Angsana New" w:cs="Angsana New"/>
                <w:sz w:val="22"/>
                <w:szCs w:val="22"/>
                <w:u w:val="single"/>
              </w:rPr>
              <w:t>7</w:t>
            </w:r>
          </w:p>
        </w:tc>
        <w:tc>
          <w:tcPr>
            <w:tcW w:w="1112" w:type="dxa"/>
          </w:tcPr>
          <w:p w14:paraId="777571B9" w14:textId="55EBEF68" w:rsidR="00A06205" w:rsidRPr="002055C3" w:rsidRDefault="00A06205" w:rsidP="00A06205">
            <w:pPr>
              <w:ind w:left="-122" w:right="-109" w:firstLine="16"/>
              <w:jc w:val="center"/>
              <w:rPr>
                <w:rFonts w:ascii="Angsana New" w:hAnsi="Angsana New" w:cs="Angsana New"/>
                <w:sz w:val="22"/>
                <w:szCs w:val="22"/>
              </w:rPr>
            </w:pPr>
            <w:r w:rsidRPr="002055C3">
              <w:rPr>
                <w:rFonts w:ascii="Angsana New" w:hAnsi="Angsana New" w:cs="Angsana New"/>
                <w:sz w:val="22"/>
                <w:szCs w:val="22"/>
                <w:u w:val="single"/>
              </w:rPr>
              <w:t>256</w:t>
            </w:r>
            <w:r>
              <w:rPr>
                <w:rFonts w:ascii="Angsana New" w:hAnsi="Angsana New" w:cs="Angsana New"/>
                <w:sz w:val="22"/>
                <w:szCs w:val="22"/>
                <w:u w:val="single"/>
              </w:rPr>
              <w:t>8</w:t>
            </w:r>
          </w:p>
        </w:tc>
        <w:tc>
          <w:tcPr>
            <w:tcW w:w="996" w:type="dxa"/>
          </w:tcPr>
          <w:p w14:paraId="54596C5F" w14:textId="26B27C42" w:rsidR="00A06205" w:rsidRPr="002055C3" w:rsidRDefault="00A06205" w:rsidP="00A06205">
            <w:pPr>
              <w:ind w:left="-122" w:right="-109" w:firstLine="16"/>
              <w:jc w:val="center"/>
              <w:rPr>
                <w:rFonts w:ascii="Angsana New" w:hAnsi="Angsana New" w:cs="Angsana New"/>
                <w:sz w:val="22"/>
                <w:szCs w:val="22"/>
                <w:cs/>
              </w:rPr>
            </w:pPr>
            <w:r w:rsidRPr="002055C3">
              <w:rPr>
                <w:rFonts w:ascii="Angsana New" w:hAnsi="Angsana New" w:cs="Angsana New"/>
                <w:sz w:val="22"/>
                <w:szCs w:val="22"/>
                <w:u w:val="single"/>
              </w:rPr>
              <w:t>256</w:t>
            </w:r>
            <w:r>
              <w:rPr>
                <w:rFonts w:ascii="Angsana New" w:hAnsi="Angsana New" w:cs="Angsana New"/>
                <w:sz w:val="22"/>
                <w:szCs w:val="22"/>
                <w:u w:val="single"/>
              </w:rPr>
              <w:t>7</w:t>
            </w:r>
          </w:p>
        </w:tc>
        <w:tc>
          <w:tcPr>
            <w:tcW w:w="1042" w:type="dxa"/>
          </w:tcPr>
          <w:p w14:paraId="059F5D25" w14:textId="739EEE59" w:rsidR="00A06205" w:rsidRPr="002055C3" w:rsidRDefault="00A06205" w:rsidP="00A06205">
            <w:pPr>
              <w:ind w:left="-122" w:right="-109" w:firstLine="16"/>
              <w:jc w:val="center"/>
              <w:rPr>
                <w:rFonts w:ascii="Angsana New" w:hAnsi="Angsana New" w:cs="Angsana New"/>
                <w:sz w:val="22"/>
                <w:szCs w:val="22"/>
              </w:rPr>
            </w:pPr>
            <w:r w:rsidRPr="002055C3">
              <w:rPr>
                <w:rFonts w:ascii="Angsana New" w:hAnsi="Angsana New" w:cs="Angsana New"/>
                <w:sz w:val="22"/>
                <w:szCs w:val="22"/>
                <w:u w:val="single"/>
              </w:rPr>
              <w:t>256</w:t>
            </w:r>
            <w:r>
              <w:rPr>
                <w:rFonts w:ascii="Angsana New" w:hAnsi="Angsana New" w:cs="Angsana New"/>
                <w:sz w:val="22"/>
                <w:szCs w:val="22"/>
                <w:u w:val="single"/>
              </w:rPr>
              <w:t>8</w:t>
            </w:r>
          </w:p>
        </w:tc>
        <w:tc>
          <w:tcPr>
            <w:tcW w:w="1170" w:type="dxa"/>
          </w:tcPr>
          <w:p w14:paraId="1A7A37CC" w14:textId="0B37BE0E" w:rsidR="00A06205" w:rsidRPr="002055C3" w:rsidRDefault="00A06205" w:rsidP="00A06205">
            <w:pPr>
              <w:ind w:left="-122" w:right="-109" w:firstLine="16"/>
              <w:jc w:val="center"/>
              <w:rPr>
                <w:rFonts w:ascii="Angsana New" w:hAnsi="Angsana New" w:cs="Angsana New"/>
                <w:sz w:val="22"/>
                <w:szCs w:val="22"/>
                <w:cs/>
              </w:rPr>
            </w:pPr>
            <w:r w:rsidRPr="002055C3">
              <w:rPr>
                <w:rFonts w:ascii="Angsana New" w:hAnsi="Angsana New" w:cs="Angsana New"/>
                <w:sz w:val="22"/>
                <w:szCs w:val="22"/>
                <w:u w:val="single"/>
              </w:rPr>
              <w:t>256</w:t>
            </w:r>
            <w:r>
              <w:rPr>
                <w:rFonts w:ascii="Angsana New" w:hAnsi="Angsana New" w:cs="Angsana New"/>
                <w:sz w:val="22"/>
                <w:szCs w:val="22"/>
                <w:u w:val="single"/>
              </w:rPr>
              <w:t>7</w:t>
            </w:r>
          </w:p>
        </w:tc>
      </w:tr>
      <w:tr w:rsidR="002055C3" w:rsidRPr="002055C3" w14:paraId="1835E830" w14:textId="77777777" w:rsidTr="002055C3">
        <w:tc>
          <w:tcPr>
            <w:tcW w:w="2070" w:type="dxa"/>
          </w:tcPr>
          <w:p w14:paraId="7441E54F" w14:textId="77777777" w:rsidR="002055C3" w:rsidRPr="002055C3" w:rsidRDefault="002055C3" w:rsidP="00891352">
            <w:pPr>
              <w:ind w:right="-109"/>
              <w:jc w:val="center"/>
              <w:rPr>
                <w:rFonts w:ascii="Angsana New" w:hAnsi="Angsana New" w:cs="Angsana New"/>
                <w:sz w:val="22"/>
                <w:szCs w:val="22"/>
              </w:rPr>
            </w:pPr>
          </w:p>
        </w:tc>
        <w:tc>
          <w:tcPr>
            <w:tcW w:w="1080" w:type="dxa"/>
          </w:tcPr>
          <w:p w14:paraId="4A42B975" w14:textId="4F8A3D37" w:rsidR="002055C3" w:rsidRPr="002055C3" w:rsidRDefault="002055C3" w:rsidP="00891352">
            <w:pPr>
              <w:tabs>
                <w:tab w:val="left" w:pos="237"/>
              </w:tabs>
              <w:ind w:right="-45"/>
              <w:jc w:val="center"/>
              <w:rPr>
                <w:rFonts w:ascii="Angsana New" w:hAnsi="Angsana New" w:cs="Angsana New"/>
                <w:sz w:val="22"/>
                <w:szCs w:val="22"/>
                <w:u w:val="single"/>
                <w:cs/>
              </w:rPr>
            </w:pPr>
          </w:p>
        </w:tc>
        <w:tc>
          <w:tcPr>
            <w:tcW w:w="990" w:type="dxa"/>
          </w:tcPr>
          <w:p w14:paraId="7CD195B1" w14:textId="4BD54378" w:rsidR="002055C3" w:rsidRPr="002055C3" w:rsidRDefault="002055C3" w:rsidP="00891352">
            <w:pPr>
              <w:tabs>
                <w:tab w:val="left" w:pos="175"/>
              </w:tabs>
              <w:jc w:val="center"/>
              <w:rPr>
                <w:rFonts w:ascii="Angsana New" w:hAnsi="Angsana New" w:cs="Angsana New"/>
                <w:sz w:val="22"/>
                <w:szCs w:val="22"/>
                <w:u w:val="single"/>
              </w:rPr>
            </w:pPr>
          </w:p>
        </w:tc>
        <w:tc>
          <w:tcPr>
            <w:tcW w:w="810" w:type="dxa"/>
          </w:tcPr>
          <w:p w14:paraId="0F689F7D" w14:textId="4A44A085" w:rsidR="002055C3" w:rsidRPr="002055C3" w:rsidRDefault="002055C3" w:rsidP="00891352">
            <w:pPr>
              <w:tabs>
                <w:tab w:val="left" w:pos="237"/>
              </w:tabs>
              <w:ind w:right="-45"/>
              <w:jc w:val="center"/>
              <w:rPr>
                <w:rFonts w:ascii="Angsana New" w:hAnsi="Angsana New" w:cs="Angsana New"/>
                <w:sz w:val="22"/>
                <w:szCs w:val="22"/>
                <w:u w:val="single"/>
                <w:cs/>
              </w:rPr>
            </w:pPr>
            <w:r w:rsidRPr="002055C3">
              <w:rPr>
                <w:rFonts w:ascii="Angsana New" w:hAnsi="Angsana New" w:cs="Angsana New"/>
                <w:sz w:val="22"/>
                <w:szCs w:val="22"/>
                <w:cs/>
              </w:rPr>
              <w:t>ร้อยละ</w:t>
            </w:r>
          </w:p>
        </w:tc>
        <w:tc>
          <w:tcPr>
            <w:tcW w:w="810" w:type="dxa"/>
          </w:tcPr>
          <w:p w14:paraId="3BBB3F60" w14:textId="45CEFCD6" w:rsidR="002055C3" w:rsidRPr="002055C3" w:rsidRDefault="002055C3" w:rsidP="00891352">
            <w:pPr>
              <w:tabs>
                <w:tab w:val="left" w:pos="175"/>
              </w:tabs>
              <w:jc w:val="center"/>
              <w:rPr>
                <w:rFonts w:ascii="Angsana New" w:hAnsi="Angsana New" w:cs="Angsana New"/>
                <w:sz w:val="22"/>
                <w:szCs w:val="22"/>
                <w:u w:val="single"/>
              </w:rPr>
            </w:pPr>
            <w:r w:rsidRPr="002055C3">
              <w:rPr>
                <w:rFonts w:ascii="Angsana New" w:hAnsi="Angsana New" w:cs="Angsana New"/>
                <w:sz w:val="22"/>
                <w:szCs w:val="22"/>
                <w:cs/>
              </w:rPr>
              <w:t>ร้อยละ</w:t>
            </w:r>
          </w:p>
        </w:tc>
        <w:tc>
          <w:tcPr>
            <w:tcW w:w="1112" w:type="dxa"/>
          </w:tcPr>
          <w:p w14:paraId="197B0BDC" w14:textId="502F3123" w:rsidR="002055C3" w:rsidRPr="002055C3" w:rsidRDefault="002055C3" w:rsidP="00891352">
            <w:pPr>
              <w:tabs>
                <w:tab w:val="left" w:pos="237"/>
              </w:tabs>
              <w:ind w:right="-45"/>
              <w:jc w:val="center"/>
              <w:rPr>
                <w:rFonts w:ascii="Angsana New" w:hAnsi="Angsana New" w:cs="Angsana New"/>
                <w:sz w:val="22"/>
                <w:szCs w:val="22"/>
                <w:u w:val="single"/>
                <w:cs/>
              </w:rPr>
            </w:pPr>
          </w:p>
        </w:tc>
        <w:tc>
          <w:tcPr>
            <w:tcW w:w="996" w:type="dxa"/>
          </w:tcPr>
          <w:p w14:paraId="538FF188" w14:textId="1DBF5511" w:rsidR="002055C3" w:rsidRPr="002055C3" w:rsidRDefault="002055C3" w:rsidP="00891352">
            <w:pPr>
              <w:tabs>
                <w:tab w:val="left" w:pos="175"/>
              </w:tabs>
              <w:jc w:val="center"/>
              <w:rPr>
                <w:rFonts w:ascii="Angsana New" w:hAnsi="Angsana New" w:cs="Angsana New"/>
                <w:sz w:val="22"/>
                <w:szCs w:val="22"/>
                <w:u w:val="single"/>
              </w:rPr>
            </w:pPr>
          </w:p>
        </w:tc>
        <w:tc>
          <w:tcPr>
            <w:tcW w:w="1042" w:type="dxa"/>
          </w:tcPr>
          <w:p w14:paraId="5431CC71" w14:textId="7F05D4BD" w:rsidR="002055C3" w:rsidRPr="002055C3" w:rsidRDefault="002055C3" w:rsidP="00891352">
            <w:pPr>
              <w:tabs>
                <w:tab w:val="left" w:pos="237"/>
              </w:tabs>
              <w:ind w:right="-45"/>
              <w:jc w:val="center"/>
              <w:rPr>
                <w:rFonts w:ascii="Angsana New" w:hAnsi="Angsana New" w:cs="Angsana New"/>
                <w:sz w:val="22"/>
                <w:szCs w:val="22"/>
                <w:u w:val="single"/>
              </w:rPr>
            </w:pPr>
          </w:p>
        </w:tc>
        <w:tc>
          <w:tcPr>
            <w:tcW w:w="1170" w:type="dxa"/>
          </w:tcPr>
          <w:p w14:paraId="73297337" w14:textId="34D5896C" w:rsidR="002055C3" w:rsidRPr="002055C3" w:rsidRDefault="002055C3" w:rsidP="00891352">
            <w:pPr>
              <w:tabs>
                <w:tab w:val="left" w:pos="175"/>
              </w:tabs>
              <w:jc w:val="center"/>
              <w:rPr>
                <w:rFonts w:ascii="Angsana New" w:hAnsi="Angsana New" w:cs="Angsana New"/>
                <w:sz w:val="22"/>
                <w:szCs w:val="22"/>
                <w:u w:val="single"/>
              </w:rPr>
            </w:pPr>
          </w:p>
        </w:tc>
      </w:tr>
      <w:tr w:rsidR="00A06205" w:rsidRPr="002055C3" w14:paraId="5D8C0E8C" w14:textId="77777777" w:rsidTr="002055C3">
        <w:tc>
          <w:tcPr>
            <w:tcW w:w="2070" w:type="dxa"/>
          </w:tcPr>
          <w:p w14:paraId="7861F5C7" w14:textId="77777777" w:rsidR="00A06205" w:rsidRPr="002055C3" w:rsidRDefault="00A06205" w:rsidP="00A06205">
            <w:pPr>
              <w:ind w:left="-108" w:right="-109"/>
              <w:rPr>
                <w:rFonts w:ascii="Angsana New" w:hAnsi="Angsana New" w:cs="Angsana New"/>
                <w:sz w:val="22"/>
                <w:szCs w:val="22"/>
                <w:cs/>
              </w:rPr>
            </w:pPr>
            <w:r w:rsidRPr="002055C3">
              <w:rPr>
                <w:rFonts w:ascii="Angsana New" w:hAnsi="Angsana New" w:cs="Angsana New"/>
                <w:sz w:val="22"/>
                <w:szCs w:val="22"/>
                <w:cs/>
              </w:rPr>
              <w:t>กิจการร่วมค้า บจก. วิจิตรภัณฑ์</w:t>
            </w:r>
          </w:p>
        </w:tc>
        <w:tc>
          <w:tcPr>
            <w:tcW w:w="1080" w:type="dxa"/>
          </w:tcPr>
          <w:p w14:paraId="7AD56863" w14:textId="68EBBCED" w:rsidR="00A06205" w:rsidRPr="00A06205" w:rsidRDefault="006622A4" w:rsidP="00A06205">
            <w:pPr>
              <w:tabs>
                <w:tab w:val="left" w:pos="-6771"/>
              </w:tabs>
              <w:ind w:left="-108" w:right="-108"/>
              <w:jc w:val="center"/>
              <w:rPr>
                <w:rFonts w:ascii="Angsana New" w:hAnsi="Angsana New" w:cs="Angsana New"/>
                <w:sz w:val="22"/>
                <w:szCs w:val="22"/>
                <w:highlight w:val="yellow"/>
                <w:cs/>
              </w:rPr>
            </w:pPr>
            <w:r w:rsidRPr="006622A4">
              <w:rPr>
                <w:rFonts w:ascii="Angsana New" w:hAnsi="Angsana New" w:cs="Angsana New"/>
                <w:sz w:val="22"/>
                <w:szCs w:val="22"/>
              </w:rPr>
              <w:t>772,307,325.56</w:t>
            </w:r>
          </w:p>
        </w:tc>
        <w:tc>
          <w:tcPr>
            <w:tcW w:w="990" w:type="dxa"/>
          </w:tcPr>
          <w:p w14:paraId="68129DDE" w14:textId="0AB8A09E" w:rsidR="00A06205" w:rsidRPr="002055C3" w:rsidRDefault="00A06205" w:rsidP="00A06205">
            <w:pPr>
              <w:tabs>
                <w:tab w:val="left" w:pos="-6771"/>
              </w:tabs>
              <w:ind w:left="-108" w:right="-108"/>
              <w:jc w:val="center"/>
              <w:rPr>
                <w:rFonts w:ascii="Angsana New" w:hAnsi="Angsana New" w:cs="Angsana New"/>
                <w:sz w:val="22"/>
                <w:szCs w:val="22"/>
              </w:rPr>
            </w:pPr>
            <w:r w:rsidRPr="00A06205">
              <w:rPr>
                <w:rFonts w:ascii="Angsana New" w:hAnsi="Angsana New" w:cs="Angsana New"/>
                <w:sz w:val="22"/>
                <w:szCs w:val="22"/>
              </w:rPr>
              <w:t>767,307,325.56</w:t>
            </w:r>
          </w:p>
        </w:tc>
        <w:tc>
          <w:tcPr>
            <w:tcW w:w="810" w:type="dxa"/>
          </w:tcPr>
          <w:p w14:paraId="2D3F29E3" w14:textId="77777777" w:rsidR="00A06205" w:rsidRPr="002055C3" w:rsidRDefault="00A06205" w:rsidP="00A06205">
            <w:pPr>
              <w:tabs>
                <w:tab w:val="left" w:pos="175"/>
              </w:tabs>
              <w:jc w:val="center"/>
              <w:rPr>
                <w:rFonts w:ascii="Angsana New" w:hAnsi="Angsana New" w:cs="Angsana New"/>
                <w:sz w:val="22"/>
                <w:szCs w:val="22"/>
                <w:cs/>
              </w:rPr>
            </w:pPr>
            <w:r w:rsidRPr="002055C3">
              <w:rPr>
                <w:rFonts w:ascii="Angsana New" w:hAnsi="Angsana New" w:cs="Angsana New"/>
                <w:sz w:val="22"/>
                <w:szCs w:val="22"/>
              </w:rPr>
              <w:t>10</w:t>
            </w:r>
            <w:r w:rsidRPr="002055C3">
              <w:rPr>
                <w:rFonts w:ascii="Angsana New" w:hAnsi="Angsana New" w:cs="Angsana New"/>
                <w:sz w:val="22"/>
                <w:szCs w:val="22"/>
                <w:cs/>
              </w:rPr>
              <w:t>.</w:t>
            </w:r>
            <w:r w:rsidRPr="002055C3">
              <w:rPr>
                <w:rFonts w:ascii="Angsana New" w:hAnsi="Angsana New" w:cs="Angsana New"/>
                <w:sz w:val="22"/>
                <w:szCs w:val="22"/>
              </w:rPr>
              <w:t>00</w:t>
            </w:r>
          </w:p>
        </w:tc>
        <w:tc>
          <w:tcPr>
            <w:tcW w:w="810" w:type="dxa"/>
          </w:tcPr>
          <w:p w14:paraId="6B36B3F1" w14:textId="4C6E9C42" w:rsidR="00A06205" w:rsidRPr="002055C3" w:rsidRDefault="00A06205" w:rsidP="00A06205">
            <w:pPr>
              <w:jc w:val="center"/>
              <w:rPr>
                <w:rFonts w:ascii="Angsana New" w:hAnsi="Angsana New" w:cs="Angsana New"/>
                <w:sz w:val="22"/>
                <w:szCs w:val="22"/>
                <w:cs/>
              </w:rPr>
            </w:pPr>
            <w:r w:rsidRPr="002055C3">
              <w:rPr>
                <w:rFonts w:ascii="Angsana New" w:hAnsi="Angsana New" w:cs="Angsana New"/>
                <w:sz w:val="22"/>
                <w:szCs w:val="22"/>
              </w:rPr>
              <w:t>10</w:t>
            </w:r>
            <w:r w:rsidRPr="002055C3">
              <w:rPr>
                <w:rFonts w:ascii="Angsana New" w:hAnsi="Angsana New" w:cs="Angsana New"/>
                <w:sz w:val="22"/>
                <w:szCs w:val="22"/>
                <w:cs/>
              </w:rPr>
              <w:t>.</w:t>
            </w:r>
            <w:r w:rsidRPr="002055C3">
              <w:rPr>
                <w:rFonts w:ascii="Angsana New" w:hAnsi="Angsana New" w:cs="Angsana New"/>
                <w:sz w:val="22"/>
                <w:szCs w:val="22"/>
              </w:rPr>
              <w:t>00</w:t>
            </w:r>
          </w:p>
        </w:tc>
        <w:tc>
          <w:tcPr>
            <w:tcW w:w="1112" w:type="dxa"/>
          </w:tcPr>
          <w:p w14:paraId="2CA21385" w14:textId="7572234C" w:rsidR="00A06205" w:rsidRPr="002055C3" w:rsidRDefault="006442D9" w:rsidP="00A06205">
            <w:pPr>
              <w:ind w:left="-108" w:right="-46"/>
              <w:jc w:val="right"/>
              <w:rPr>
                <w:rFonts w:ascii="Angsana New" w:hAnsi="Angsana New" w:cs="Angsana New"/>
                <w:sz w:val="22"/>
                <w:szCs w:val="22"/>
              </w:rPr>
            </w:pPr>
            <w:r w:rsidRPr="006442D9">
              <w:rPr>
                <w:rFonts w:ascii="Angsana New" w:hAnsi="Angsana New" w:cs="Angsana New"/>
                <w:sz w:val="22"/>
                <w:szCs w:val="22"/>
              </w:rPr>
              <w:t>77,230,732.56</w:t>
            </w:r>
          </w:p>
        </w:tc>
        <w:tc>
          <w:tcPr>
            <w:tcW w:w="996" w:type="dxa"/>
          </w:tcPr>
          <w:p w14:paraId="3404A26E" w14:textId="79D6FC99" w:rsidR="00A06205" w:rsidRPr="00F96607" w:rsidRDefault="00A06205" w:rsidP="00A06205">
            <w:pPr>
              <w:ind w:left="-108" w:right="-46"/>
              <w:jc w:val="right"/>
              <w:rPr>
                <w:rFonts w:ascii="Angsana New" w:hAnsi="Angsana New" w:cs="Angsana New"/>
                <w:sz w:val="22"/>
                <w:szCs w:val="22"/>
              </w:rPr>
            </w:pPr>
            <w:r w:rsidRPr="00F96607">
              <w:rPr>
                <w:rFonts w:ascii="Angsana New" w:hAnsi="Angsana New" w:cs="Angsana New"/>
                <w:sz w:val="22"/>
                <w:szCs w:val="22"/>
              </w:rPr>
              <w:t>76,730,732.56</w:t>
            </w:r>
          </w:p>
        </w:tc>
        <w:tc>
          <w:tcPr>
            <w:tcW w:w="1042" w:type="dxa"/>
            <w:tcBorders>
              <w:bottom w:val="double" w:sz="4" w:space="0" w:color="auto"/>
            </w:tcBorders>
          </w:tcPr>
          <w:p w14:paraId="30D816A0" w14:textId="2ABA0E9B" w:rsidR="00A06205" w:rsidRPr="00F96607" w:rsidRDefault="00A06205" w:rsidP="00A06205">
            <w:pPr>
              <w:ind w:left="-108" w:right="-46"/>
              <w:jc w:val="right"/>
              <w:rPr>
                <w:rFonts w:ascii="Angsana New" w:hAnsi="Angsana New" w:cs="Angsana New"/>
                <w:sz w:val="22"/>
                <w:szCs w:val="22"/>
              </w:rPr>
            </w:pPr>
            <w:r w:rsidRPr="00F96607">
              <w:rPr>
                <w:rFonts w:ascii="Angsana New" w:hAnsi="Angsana New" w:cs="Angsana New"/>
                <w:sz w:val="22"/>
                <w:szCs w:val="22"/>
                <w:cs/>
              </w:rPr>
              <w:t>(</w:t>
            </w:r>
            <w:r w:rsidRPr="00F96607">
              <w:rPr>
                <w:rFonts w:ascii="Angsana New" w:hAnsi="Angsana New" w:cs="Angsana New"/>
                <w:sz w:val="22"/>
                <w:szCs w:val="22"/>
              </w:rPr>
              <w:t>61,799,421</w:t>
            </w:r>
            <w:r w:rsidRPr="00F96607">
              <w:rPr>
                <w:rFonts w:ascii="Angsana New" w:hAnsi="Angsana New" w:cs="Angsana New"/>
                <w:sz w:val="22"/>
                <w:szCs w:val="22"/>
                <w:cs/>
              </w:rPr>
              <w:t>.</w:t>
            </w:r>
            <w:r w:rsidRPr="00F96607">
              <w:rPr>
                <w:rFonts w:ascii="Angsana New" w:hAnsi="Angsana New" w:cs="Angsana New"/>
                <w:sz w:val="22"/>
                <w:szCs w:val="22"/>
              </w:rPr>
              <w:t>04</w:t>
            </w:r>
            <w:r w:rsidRPr="00F96607">
              <w:rPr>
                <w:rFonts w:ascii="Angsana New" w:hAnsi="Angsana New" w:cs="Angsana New"/>
                <w:sz w:val="22"/>
                <w:szCs w:val="22"/>
                <w:cs/>
              </w:rPr>
              <w:t>)</w:t>
            </w:r>
          </w:p>
        </w:tc>
        <w:tc>
          <w:tcPr>
            <w:tcW w:w="1170" w:type="dxa"/>
            <w:tcBorders>
              <w:bottom w:val="double" w:sz="4" w:space="0" w:color="auto"/>
            </w:tcBorders>
          </w:tcPr>
          <w:p w14:paraId="39647292" w14:textId="61A71A2D" w:rsidR="00A06205" w:rsidRPr="002055C3" w:rsidRDefault="00A06205" w:rsidP="00A06205">
            <w:pPr>
              <w:ind w:left="-108" w:right="-46"/>
              <w:jc w:val="right"/>
              <w:rPr>
                <w:rFonts w:ascii="Angsana New" w:hAnsi="Angsana New" w:cs="Angsana New"/>
                <w:sz w:val="22"/>
                <w:szCs w:val="22"/>
              </w:rPr>
            </w:pPr>
            <w:r w:rsidRPr="002055C3">
              <w:rPr>
                <w:rFonts w:ascii="Angsana New" w:hAnsi="Angsana New" w:cs="Angsana New"/>
                <w:sz w:val="22"/>
                <w:szCs w:val="22"/>
                <w:cs/>
              </w:rPr>
              <w:t>(</w:t>
            </w:r>
            <w:r w:rsidRPr="002055C3">
              <w:rPr>
                <w:rFonts w:ascii="Angsana New" w:hAnsi="Angsana New" w:cs="Angsana New"/>
                <w:sz w:val="22"/>
                <w:szCs w:val="22"/>
              </w:rPr>
              <w:t>61,799,421</w:t>
            </w:r>
            <w:r w:rsidRPr="002055C3">
              <w:rPr>
                <w:rFonts w:ascii="Angsana New" w:hAnsi="Angsana New" w:cs="Angsana New"/>
                <w:sz w:val="22"/>
                <w:szCs w:val="22"/>
                <w:cs/>
              </w:rPr>
              <w:t>.</w:t>
            </w:r>
            <w:r w:rsidRPr="002055C3">
              <w:rPr>
                <w:rFonts w:ascii="Angsana New" w:hAnsi="Angsana New" w:cs="Angsana New"/>
                <w:sz w:val="22"/>
                <w:szCs w:val="22"/>
              </w:rPr>
              <w:t>04</w:t>
            </w:r>
            <w:r w:rsidRPr="002055C3">
              <w:rPr>
                <w:rFonts w:ascii="Angsana New" w:hAnsi="Angsana New" w:cs="Angsana New"/>
                <w:sz w:val="22"/>
                <w:szCs w:val="22"/>
                <w:cs/>
              </w:rPr>
              <w:t>)</w:t>
            </w:r>
          </w:p>
        </w:tc>
      </w:tr>
      <w:tr w:rsidR="002055C3" w:rsidRPr="002055C3" w14:paraId="5C672915" w14:textId="77777777" w:rsidTr="002055C3">
        <w:tc>
          <w:tcPr>
            <w:tcW w:w="2070" w:type="dxa"/>
          </w:tcPr>
          <w:p w14:paraId="611703F3" w14:textId="77777777" w:rsidR="002055C3" w:rsidRPr="002055C3" w:rsidRDefault="002055C3" w:rsidP="00891352">
            <w:pPr>
              <w:ind w:right="-108"/>
              <w:rPr>
                <w:rFonts w:ascii="Angsana New" w:hAnsi="Angsana New" w:cs="Angsana New"/>
                <w:sz w:val="22"/>
                <w:szCs w:val="22"/>
              </w:rPr>
            </w:pPr>
            <w:r w:rsidRPr="002055C3">
              <w:rPr>
                <w:rFonts w:ascii="Angsana New" w:hAnsi="Angsana New" w:cs="Angsana New"/>
                <w:sz w:val="22"/>
                <w:szCs w:val="22"/>
                <w:cs/>
              </w:rPr>
              <w:t>ก่อสร้าง</w:t>
            </w:r>
            <w:r w:rsidRPr="002055C3">
              <w:rPr>
                <w:rFonts w:ascii="Angsana New" w:hAnsi="Angsana New" w:cs="Angsana New"/>
                <w:sz w:val="22"/>
                <w:szCs w:val="22"/>
              </w:rPr>
              <w:t xml:space="preserve">, </w:t>
            </w:r>
            <w:r w:rsidRPr="002055C3">
              <w:rPr>
                <w:rFonts w:ascii="Angsana New" w:hAnsi="Angsana New" w:cs="Angsana New"/>
                <w:sz w:val="22"/>
                <w:szCs w:val="22"/>
                <w:cs/>
              </w:rPr>
              <w:t>บจก. ประยูรวิศว์</w:t>
            </w:r>
            <w:r w:rsidRPr="002055C3">
              <w:rPr>
                <w:rFonts w:ascii="Angsana New" w:hAnsi="Angsana New" w:cs="Angsana New"/>
                <w:sz w:val="22"/>
                <w:szCs w:val="22"/>
              </w:rPr>
              <w:t>,</w:t>
            </w:r>
          </w:p>
        </w:tc>
        <w:tc>
          <w:tcPr>
            <w:tcW w:w="1080" w:type="dxa"/>
          </w:tcPr>
          <w:p w14:paraId="4FFA3D6E" w14:textId="77777777" w:rsidR="002055C3" w:rsidRPr="002055C3" w:rsidRDefault="002055C3" w:rsidP="00891352">
            <w:pPr>
              <w:jc w:val="center"/>
              <w:rPr>
                <w:rFonts w:ascii="Angsana New" w:hAnsi="Angsana New" w:cs="Angsana New"/>
                <w:sz w:val="22"/>
                <w:szCs w:val="22"/>
                <w:u w:val="single"/>
              </w:rPr>
            </w:pPr>
          </w:p>
        </w:tc>
        <w:tc>
          <w:tcPr>
            <w:tcW w:w="990" w:type="dxa"/>
          </w:tcPr>
          <w:p w14:paraId="4E13732F" w14:textId="77777777" w:rsidR="002055C3" w:rsidRPr="002055C3" w:rsidRDefault="002055C3" w:rsidP="00891352">
            <w:pPr>
              <w:jc w:val="center"/>
              <w:rPr>
                <w:rFonts w:ascii="Angsana New" w:hAnsi="Angsana New" w:cs="Angsana New"/>
                <w:sz w:val="22"/>
                <w:szCs w:val="22"/>
                <w:cs/>
              </w:rPr>
            </w:pPr>
          </w:p>
        </w:tc>
        <w:tc>
          <w:tcPr>
            <w:tcW w:w="810" w:type="dxa"/>
          </w:tcPr>
          <w:p w14:paraId="5B36C430" w14:textId="77777777" w:rsidR="002055C3" w:rsidRPr="002055C3" w:rsidRDefault="002055C3" w:rsidP="00891352">
            <w:pPr>
              <w:jc w:val="center"/>
              <w:rPr>
                <w:rFonts w:ascii="Angsana New" w:hAnsi="Angsana New" w:cs="Angsana New"/>
                <w:sz w:val="22"/>
                <w:szCs w:val="22"/>
                <w:u w:val="single"/>
              </w:rPr>
            </w:pPr>
          </w:p>
        </w:tc>
        <w:tc>
          <w:tcPr>
            <w:tcW w:w="810" w:type="dxa"/>
          </w:tcPr>
          <w:p w14:paraId="5F1157C7" w14:textId="77777777" w:rsidR="002055C3" w:rsidRPr="002055C3" w:rsidRDefault="002055C3" w:rsidP="00891352">
            <w:pPr>
              <w:jc w:val="center"/>
              <w:rPr>
                <w:rFonts w:ascii="Angsana New" w:hAnsi="Angsana New" w:cs="Angsana New"/>
                <w:sz w:val="22"/>
                <w:szCs w:val="22"/>
                <w:cs/>
              </w:rPr>
            </w:pPr>
          </w:p>
        </w:tc>
        <w:tc>
          <w:tcPr>
            <w:tcW w:w="1112" w:type="dxa"/>
          </w:tcPr>
          <w:p w14:paraId="37614E2D" w14:textId="77777777" w:rsidR="002055C3" w:rsidRPr="002055C3" w:rsidRDefault="002055C3" w:rsidP="00891352">
            <w:pPr>
              <w:tabs>
                <w:tab w:val="left" w:pos="539"/>
              </w:tabs>
              <w:ind w:left="-108" w:right="-46"/>
              <w:jc w:val="right"/>
              <w:rPr>
                <w:rFonts w:ascii="Angsana New" w:hAnsi="Angsana New" w:cs="Angsana New"/>
                <w:sz w:val="22"/>
                <w:szCs w:val="22"/>
                <w:highlight w:val="yellow"/>
              </w:rPr>
            </w:pPr>
          </w:p>
        </w:tc>
        <w:tc>
          <w:tcPr>
            <w:tcW w:w="996" w:type="dxa"/>
          </w:tcPr>
          <w:p w14:paraId="5CF2624A" w14:textId="77777777" w:rsidR="002055C3" w:rsidRPr="002055C3" w:rsidRDefault="002055C3" w:rsidP="00891352">
            <w:pPr>
              <w:tabs>
                <w:tab w:val="left" w:pos="539"/>
              </w:tabs>
              <w:ind w:left="-108" w:right="-46"/>
              <w:jc w:val="right"/>
              <w:rPr>
                <w:rFonts w:ascii="Angsana New" w:hAnsi="Angsana New" w:cs="Angsana New"/>
                <w:sz w:val="22"/>
                <w:szCs w:val="22"/>
              </w:rPr>
            </w:pPr>
          </w:p>
        </w:tc>
        <w:tc>
          <w:tcPr>
            <w:tcW w:w="1042" w:type="dxa"/>
            <w:tcBorders>
              <w:top w:val="double" w:sz="4" w:space="0" w:color="auto"/>
            </w:tcBorders>
          </w:tcPr>
          <w:p w14:paraId="59B1A253" w14:textId="77777777" w:rsidR="002055C3" w:rsidRPr="002055C3" w:rsidRDefault="002055C3" w:rsidP="00891352">
            <w:pPr>
              <w:ind w:left="-108" w:right="-46"/>
              <w:jc w:val="right"/>
              <w:rPr>
                <w:rFonts w:ascii="Angsana New" w:hAnsi="Angsana New" w:cs="Angsana New"/>
                <w:sz w:val="22"/>
                <w:szCs w:val="22"/>
              </w:rPr>
            </w:pPr>
          </w:p>
        </w:tc>
        <w:tc>
          <w:tcPr>
            <w:tcW w:w="1170" w:type="dxa"/>
            <w:tcBorders>
              <w:top w:val="double" w:sz="4" w:space="0" w:color="auto"/>
            </w:tcBorders>
          </w:tcPr>
          <w:p w14:paraId="235058B0" w14:textId="77777777" w:rsidR="002055C3" w:rsidRPr="002055C3" w:rsidRDefault="002055C3" w:rsidP="00891352">
            <w:pPr>
              <w:ind w:left="-108" w:right="-46"/>
              <w:jc w:val="right"/>
              <w:rPr>
                <w:rFonts w:ascii="Angsana New" w:hAnsi="Angsana New" w:cs="Angsana New"/>
                <w:sz w:val="22"/>
                <w:szCs w:val="22"/>
              </w:rPr>
            </w:pPr>
          </w:p>
        </w:tc>
      </w:tr>
      <w:tr w:rsidR="002055C3" w:rsidRPr="002055C3" w14:paraId="361987EC" w14:textId="77777777" w:rsidTr="002055C3">
        <w:tc>
          <w:tcPr>
            <w:tcW w:w="2070" w:type="dxa"/>
          </w:tcPr>
          <w:p w14:paraId="7C9FFFF7" w14:textId="77777777" w:rsidR="002055C3" w:rsidRPr="002055C3" w:rsidRDefault="002055C3" w:rsidP="00891352">
            <w:pPr>
              <w:rPr>
                <w:rFonts w:ascii="Angsana New" w:hAnsi="Angsana New" w:cs="Angsana New"/>
                <w:sz w:val="22"/>
                <w:szCs w:val="22"/>
              </w:rPr>
            </w:pPr>
            <w:r w:rsidRPr="002055C3">
              <w:rPr>
                <w:rFonts w:ascii="Angsana New" w:hAnsi="Angsana New" w:cs="Angsana New"/>
                <w:sz w:val="22"/>
                <w:szCs w:val="22"/>
                <w:cs/>
              </w:rPr>
              <w:t>บจก. สี่แสงการโยธา (</w:t>
            </w:r>
            <w:r w:rsidRPr="002055C3">
              <w:rPr>
                <w:rFonts w:ascii="Angsana New" w:hAnsi="Angsana New" w:cs="Angsana New"/>
                <w:sz w:val="22"/>
                <w:szCs w:val="22"/>
              </w:rPr>
              <w:t>1979</w:t>
            </w:r>
            <w:r w:rsidRPr="002055C3">
              <w:rPr>
                <w:rFonts w:ascii="Angsana New" w:hAnsi="Angsana New" w:cs="Angsana New"/>
                <w:sz w:val="22"/>
                <w:szCs w:val="22"/>
                <w:cs/>
              </w:rPr>
              <w:t>)</w:t>
            </w:r>
            <w:r w:rsidRPr="002055C3">
              <w:rPr>
                <w:rFonts w:ascii="Angsana New" w:hAnsi="Angsana New" w:cs="Angsana New"/>
                <w:sz w:val="22"/>
                <w:szCs w:val="22"/>
              </w:rPr>
              <w:t>,</w:t>
            </w:r>
          </w:p>
        </w:tc>
        <w:tc>
          <w:tcPr>
            <w:tcW w:w="1080" w:type="dxa"/>
          </w:tcPr>
          <w:p w14:paraId="591C4C3B" w14:textId="77777777" w:rsidR="002055C3" w:rsidRPr="002055C3" w:rsidRDefault="002055C3" w:rsidP="00891352">
            <w:pPr>
              <w:ind w:right="127"/>
              <w:jc w:val="right"/>
              <w:rPr>
                <w:rFonts w:ascii="Angsana New" w:hAnsi="Angsana New" w:cs="Angsana New"/>
                <w:sz w:val="22"/>
                <w:szCs w:val="22"/>
              </w:rPr>
            </w:pPr>
          </w:p>
        </w:tc>
        <w:tc>
          <w:tcPr>
            <w:tcW w:w="990" w:type="dxa"/>
          </w:tcPr>
          <w:p w14:paraId="2DA546FB" w14:textId="77777777" w:rsidR="002055C3" w:rsidRPr="002055C3" w:rsidRDefault="002055C3" w:rsidP="00891352">
            <w:pPr>
              <w:ind w:right="197"/>
              <w:jc w:val="right"/>
              <w:rPr>
                <w:rFonts w:ascii="Angsana New" w:hAnsi="Angsana New" w:cs="Angsana New"/>
                <w:sz w:val="22"/>
                <w:szCs w:val="22"/>
                <w:cs/>
              </w:rPr>
            </w:pPr>
          </w:p>
        </w:tc>
        <w:tc>
          <w:tcPr>
            <w:tcW w:w="810" w:type="dxa"/>
          </w:tcPr>
          <w:p w14:paraId="38A0D2F7" w14:textId="77777777" w:rsidR="002055C3" w:rsidRPr="002055C3" w:rsidRDefault="002055C3" w:rsidP="00891352">
            <w:pPr>
              <w:ind w:right="143"/>
              <w:jc w:val="right"/>
              <w:rPr>
                <w:rFonts w:ascii="Angsana New" w:hAnsi="Angsana New" w:cs="Angsana New"/>
                <w:sz w:val="22"/>
                <w:szCs w:val="22"/>
              </w:rPr>
            </w:pPr>
          </w:p>
        </w:tc>
        <w:tc>
          <w:tcPr>
            <w:tcW w:w="810" w:type="dxa"/>
          </w:tcPr>
          <w:p w14:paraId="0CCA2806" w14:textId="77777777" w:rsidR="002055C3" w:rsidRPr="002055C3" w:rsidRDefault="002055C3" w:rsidP="00891352">
            <w:pPr>
              <w:ind w:right="197"/>
              <w:jc w:val="right"/>
              <w:rPr>
                <w:rFonts w:ascii="Angsana New" w:hAnsi="Angsana New" w:cs="Angsana New"/>
                <w:sz w:val="22"/>
                <w:szCs w:val="22"/>
              </w:rPr>
            </w:pPr>
          </w:p>
        </w:tc>
        <w:tc>
          <w:tcPr>
            <w:tcW w:w="1112" w:type="dxa"/>
          </w:tcPr>
          <w:p w14:paraId="426E1CEF" w14:textId="77777777" w:rsidR="002055C3" w:rsidRPr="002055C3" w:rsidRDefault="002055C3" w:rsidP="00891352">
            <w:pPr>
              <w:ind w:left="-108" w:right="-46"/>
              <w:jc w:val="right"/>
              <w:rPr>
                <w:rFonts w:ascii="Angsana New" w:hAnsi="Angsana New" w:cs="Angsana New"/>
                <w:sz w:val="22"/>
                <w:szCs w:val="22"/>
                <w:highlight w:val="yellow"/>
              </w:rPr>
            </w:pPr>
          </w:p>
        </w:tc>
        <w:tc>
          <w:tcPr>
            <w:tcW w:w="996" w:type="dxa"/>
          </w:tcPr>
          <w:p w14:paraId="0E29F2AC" w14:textId="77777777" w:rsidR="002055C3" w:rsidRPr="002055C3" w:rsidRDefault="002055C3" w:rsidP="00891352">
            <w:pPr>
              <w:ind w:left="-108" w:right="-46"/>
              <w:jc w:val="right"/>
              <w:rPr>
                <w:rFonts w:ascii="Angsana New" w:hAnsi="Angsana New" w:cs="Angsana New"/>
                <w:sz w:val="22"/>
                <w:szCs w:val="22"/>
              </w:rPr>
            </w:pPr>
          </w:p>
        </w:tc>
        <w:tc>
          <w:tcPr>
            <w:tcW w:w="1042" w:type="dxa"/>
          </w:tcPr>
          <w:p w14:paraId="7A4F671B" w14:textId="77777777" w:rsidR="002055C3" w:rsidRPr="002055C3" w:rsidRDefault="002055C3" w:rsidP="00891352">
            <w:pPr>
              <w:ind w:left="-108" w:right="-46"/>
              <w:jc w:val="right"/>
              <w:rPr>
                <w:rFonts w:ascii="Angsana New" w:hAnsi="Angsana New" w:cs="Angsana New"/>
                <w:sz w:val="22"/>
                <w:szCs w:val="22"/>
              </w:rPr>
            </w:pPr>
          </w:p>
        </w:tc>
        <w:tc>
          <w:tcPr>
            <w:tcW w:w="1170" w:type="dxa"/>
          </w:tcPr>
          <w:p w14:paraId="750E066D" w14:textId="77777777" w:rsidR="002055C3" w:rsidRPr="002055C3" w:rsidRDefault="002055C3" w:rsidP="00891352">
            <w:pPr>
              <w:ind w:left="-108" w:right="-46"/>
              <w:jc w:val="right"/>
              <w:rPr>
                <w:rFonts w:ascii="Angsana New" w:hAnsi="Angsana New" w:cs="Angsana New"/>
                <w:sz w:val="22"/>
                <w:szCs w:val="22"/>
              </w:rPr>
            </w:pPr>
          </w:p>
        </w:tc>
      </w:tr>
      <w:tr w:rsidR="002055C3" w:rsidRPr="002055C3" w14:paraId="6BB846BF" w14:textId="77777777" w:rsidTr="002055C3">
        <w:tc>
          <w:tcPr>
            <w:tcW w:w="2070" w:type="dxa"/>
          </w:tcPr>
          <w:p w14:paraId="0C803A2F" w14:textId="77777777" w:rsidR="002055C3" w:rsidRPr="002055C3" w:rsidRDefault="002055C3" w:rsidP="00891352">
            <w:pPr>
              <w:rPr>
                <w:rFonts w:ascii="Angsana New" w:hAnsi="Angsana New" w:cs="Angsana New"/>
                <w:sz w:val="22"/>
                <w:szCs w:val="22"/>
              </w:rPr>
            </w:pPr>
            <w:r w:rsidRPr="002055C3">
              <w:rPr>
                <w:rFonts w:ascii="Angsana New" w:hAnsi="Angsana New" w:cs="Angsana New"/>
                <w:sz w:val="22"/>
                <w:szCs w:val="22"/>
                <w:cs/>
              </w:rPr>
              <w:t>บจก. กรุงธนเอนยิเนียร์</w:t>
            </w:r>
            <w:r w:rsidRPr="002055C3">
              <w:rPr>
                <w:rFonts w:ascii="Angsana New" w:hAnsi="Angsana New" w:cs="Angsana New"/>
                <w:sz w:val="22"/>
                <w:szCs w:val="22"/>
              </w:rPr>
              <w:t>,</w:t>
            </w:r>
          </w:p>
        </w:tc>
        <w:tc>
          <w:tcPr>
            <w:tcW w:w="1080" w:type="dxa"/>
          </w:tcPr>
          <w:p w14:paraId="1A7749C4" w14:textId="77777777" w:rsidR="002055C3" w:rsidRPr="002055C3" w:rsidRDefault="002055C3" w:rsidP="00891352">
            <w:pPr>
              <w:ind w:right="127"/>
              <w:jc w:val="right"/>
              <w:rPr>
                <w:rFonts w:ascii="Angsana New" w:hAnsi="Angsana New" w:cs="Angsana New"/>
                <w:sz w:val="22"/>
                <w:szCs w:val="22"/>
              </w:rPr>
            </w:pPr>
          </w:p>
        </w:tc>
        <w:tc>
          <w:tcPr>
            <w:tcW w:w="990" w:type="dxa"/>
          </w:tcPr>
          <w:p w14:paraId="6D559461" w14:textId="77777777" w:rsidR="002055C3" w:rsidRPr="002055C3" w:rsidRDefault="002055C3" w:rsidP="00891352">
            <w:pPr>
              <w:ind w:right="197"/>
              <w:jc w:val="right"/>
              <w:rPr>
                <w:rFonts w:ascii="Angsana New" w:hAnsi="Angsana New" w:cs="Angsana New"/>
                <w:sz w:val="22"/>
                <w:szCs w:val="22"/>
                <w:cs/>
              </w:rPr>
            </w:pPr>
          </w:p>
        </w:tc>
        <w:tc>
          <w:tcPr>
            <w:tcW w:w="810" w:type="dxa"/>
          </w:tcPr>
          <w:p w14:paraId="072A4594" w14:textId="77777777" w:rsidR="002055C3" w:rsidRPr="002055C3" w:rsidRDefault="002055C3" w:rsidP="00891352">
            <w:pPr>
              <w:ind w:right="143"/>
              <w:jc w:val="right"/>
              <w:rPr>
                <w:rFonts w:ascii="Angsana New" w:hAnsi="Angsana New" w:cs="Angsana New"/>
                <w:sz w:val="22"/>
                <w:szCs w:val="22"/>
              </w:rPr>
            </w:pPr>
          </w:p>
        </w:tc>
        <w:tc>
          <w:tcPr>
            <w:tcW w:w="810" w:type="dxa"/>
          </w:tcPr>
          <w:p w14:paraId="7BBBE773" w14:textId="77777777" w:rsidR="002055C3" w:rsidRPr="002055C3" w:rsidRDefault="002055C3" w:rsidP="00891352">
            <w:pPr>
              <w:ind w:right="197"/>
              <w:jc w:val="right"/>
              <w:rPr>
                <w:rFonts w:ascii="Angsana New" w:hAnsi="Angsana New" w:cs="Angsana New"/>
                <w:sz w:val="22"/>
                <w:szCs w:val="22"/>
              </w:rPr>
            </w:pPr>
          </w:p>
        </w:tc>
        <w:tc>
          <w:tcPr>
            <w:tcW w:w="1112" w:type="dxa"/>
          </w:tcPr>
          <w:p w14:paraId="72AB18D1" w14:textId="77777777" w:rsidR="002055C3" w:rsidRPr="002055C3" w:rsidRDefault="002055C3" w:rsidP="00891352">
            <w:pPr>
              <w:ind w:left="-108" w:right="-46"/>
              <w:jc w:val="right"/>
              <w:rPr>
                <w:rFonts w:ascii="Angsana New" w:hAnsi="Angsana New" w:cs="Angsana New"/>
                <w:sz w:val="22"/>
                <w:szCs w:val="22"/>
                <w:highlight w:val="yellow"/>
              </w:rPr>
            </w:pPr>
          </w:p>
        </w:tc>
        <w:tc>
          <w:tcPr>
            <w:tcW w:w="996" w:type="dxa"/>
          </w:tcPr>
          <w:p w14:paraId="4C4C096E" w14:textId="77777777" w:rsidR="002055C3" w:rsidRPr="002055C3" w:rsidRDefault="002055C3" w:rsidP="00891352">
            <w:pPr>
              <w:ind w:left="-108" w:right="-46"/>
              <w:jc w:val="right"/>
              <w:rPr>
                <w:rFonts w:ascii="Angsana New" w:hAnsi="Angsana New" w:cs="Angsana New"/>
                <w:sz w:val="22"/>
                <w:szCs w:val="22"/>
              </w:rPr>
            </w:pPr>
          </w:p>
        </w:tc>
        <w:tc>
          <w:tcPr>
            <w:tcW w:w="1042" w:type="dxa"/>
          </w:tcPr>
          <w:p w14:paraId="1C1293D6" w14:textId="77777777" w:rsidR="002055C3" w:rsidRPr="002055C3" w:rsidRDefault="002055C3" w:rsidP="00891352">
            <w:pPr>
              <w:ind w:left="-108" w:right="-46"/>
              <w:jc w:val="right"/>
              <w:rPr>
                <w:rFonts w:ascii="Angsana New" w:hAnsi="Angsana New" w:cs="Angsana New"/>
                <w:sz w:val="22"/>
                <w:szCs w:val="22"/>
              </w:rPr>
            </w:pPr>
          </w:p>
        </w:tc>
        <w:tc>
          <w:tcPr>
            <w:tcW w:w="1170" w:type="dxa"/>
          </w:tcPr>
          <w:p w14:paraId="0D17F901" w14:textId="77777777" w:rsidR="002055C3" w:rsidRPr="002055C3" w:rsidRDefault="002055C3" w:rsidP="00891352">
            <w:pPr>
              <w:ind w:left="-108" w:right="-46"/>
              <w:jc w:val="right"/>
              <w:rPr>
                <w:rFonts w:ascii="Angsana New" w:hAnsi="Angsana New" w:cs="Angsana New"/>
                <w:sz w:val="22"/>
                <w:szCs w:val="22"/>
              </w:rPr>
            </w:pPr>
          </w:p>
        </w:tc>
      </w:tr>
      <w:tr w:rsidR="002055C3" w:rsidRPr="002055C3" w14:paraId="51D1ACC7" w14:textId="77777777" w:rsidTr="002055C3">
        <w:tc>
          <w:tcPr>
            <w:tcW w:w="2070" w:type="dxa"/>
          </w:tcPr>
          <w:p w14:paraId="177EEDBF" w14:textId="77777777" w:rsidR="002055C3" w:rsidRPr="002055C3" w:rsidRDefault="002055C3" w:rsidP="00891352">
            <w:pPr>
              <w:ind w:right="-108"/>
              <w:rPr>
                <w:rFonts w:ascii="Angsana New" w:hAnsi="Angsana New" w:cs="Angsana New"/>
                <w:sz w:val="22"/>
                <w:szCs w:val="22"/>
                <w:cs/>
              </w:rPr>
            </w:pPr>
            <w:r w:rsidRPr="002055C3">
              <w:rPr>
                <w:rFonts w:ascii="Angsana New" w:hAnsi="Angsana New" w:cs="Angsana New"/>
                <w:sz w:val="22"/>
                <w:szCs w:val="22"/>
                <w:cs/>
              </w:rPr>
              <w:t>บจก. เกตเวย์ ดิเวลลอปเมนท์</w:t>
            </w:r>
          </w:p>
        </w:tc>
        <w:tc>
          <w:tcPr>
            <w:tcW w:w="1080" w:type="dxa"/>
          </w:tcPr>
          <w:p w14:paraId="3897254E" w14:textId="77777777" w:rsidR="002055C3" w:rsidRPr="002055C3" w:rsidRDefault="002055C3" w:rsidP="00891352">
            <w:pPr>
              <w:ind w:right="127"/>
              <w:jc w:val="right"/>
              <w:rPr>
                <w:rFonts w:ascii="Angsana New" w:hAnsi="Angsana New" w:cs="Angsana New"/>
                <w:sz w:val="22"/>
                <w:szCs w:val="22"/>
              </w:rPr>
            </w:pPr>
          </w:p>
        </w:tc>
        <w:tc>
          <w:tcPr>
            <w:tcW w:w="990" w:type="dxa"/>
          </w:tcPr>
          <w:p w14:paraId="197EFC4D" w14:textId="77777777" w:rsidR="002055C3" w:rsidRPr="002055C3" w:rsidRDefault="002055C3" w:rsidP="00891352">
            <w:pPr>
              <w:ind w:right="197"/>
              <w:jc w:val="right"/>
              <w:rPr>
                <w:rFonts w:ascii="Angsana New" w:hAnsi="Angsana New" w:cs="Angsana New"/>
                <w:sz w:val="22"/>
                <w:szCs w:val="22"/>
                <w:cs/>
              </w:rPr>
            </w:pPr>
          </w:p>
        </w:tc>
        <w:tc>
          <w:tcPr>
            <w:tcW w:w="810" w:type="dxa"/>
          </w:tcPr>
          <w:p w14:paraId="37A1DD15" w14:textId="77777777" w:rsidR="002055C3" w:rsidRPr="002055C3" w:rsidRDefault="002055C3" w:rsidP="00891352">
            <w:pPr>
              <w:ind w:right="143"/>
              <w:jc w:val="right"/>
              <w:rPr>
                <w:rFonts w:ascii="Angsana New" w:hAnsi="Angsana New" w:cs="Angsana New"/>
                <w:sz w:val="22"/>
                <w:szCs w:val="22"/>
              </w:rPr>
            </w:pPr>
          </w:p>
        </w:tc>
        <w:tc>
          <w:tcPr>
            <w:tcW w:w="810" w:type="dxa"/>
          </w:tcPr>
          <w:p w14:paraId="57AB3091" w14:textId="77777777" w:rsidR="002055C3" w:rsidRPr="002055C3" w:rsidRDefault="002055C3" w:rsidP="00891352">
            <w:pPr>
              <w:ind w:right="197"/>
              <w:jc w:val="right"/>
              <w:rPr>
                <w:rFonts w:ascii="Angsana New" w:hAnsi="Angsana New" w:cs="Angsana New"/>
                <w:sz w:val="22"/>
                <w:szCs w:val="22"/>
              </w:rPr>
            </w:pPr>
          </w:p>
        </w:tc>
        <w:tc>
          <w:tcPr>
            <w:tcW w:w="1112" w:type="dxa"/>
          </w:tcPr>
          <w:p w14:paraId="5D72FE85" w14:textId="77777777" w:rsidR="002055C3" w:rsidRPr="002055C3" w:rsidRDefault="002055C3" w:rsidP="00891352">
            <w:pPr>
              <w:ind w:left="-108" w:right="-46"/>
              <w:jc w:val="right"/>
              <w:rPr>
                <w:rFonts w:ascii="Angsana New" w:hAnsi="Angsana New" w:cs="Angsana New"/>
                <w:sz w:val="22"/>
                <w:szCs w:val="22"/>
                <w:highlight w:val="yellow"/>
              </w:rPr>
            </w:pPr>
          </w:p>
        </w:tc>
        <w:tc>
          <w:tcPr>
            <w:tcW w:w="996" w:type="dxa"/>
          </w:tcPr>
          <w:p w14:paraId="1BF37544" w14:textId="77777777" w:rsidR="002055C3" w:rsidRPr="002055C3" w:rsidRDefault="002055C3" w:rsidP="00891352">
            <w:pPr>
              <w:ind w:left="-108" w:right="-46"/>
              <w:jc w:val="right"/>
              <w:rPr>
                <w:rFonts w:ascii="Angsana New" w:hAnsi="Angsana New" w:cs="Angsana New"/>
                <w:sz w:val="22"/>
                <w:szCs w:val="22"/>
              </w:rPr>
            </w:pPr>
          </w:p>
        </w:tc>
        <w:tc>
          <w:tcPr>
            <w:tcW w:w="1042" w:type="dxa"/>
          </w:tcPr>
          <w:p w14:paraId="65E661F4" w14:textId="77777777" w:rsidR="002055C3" w:rsidRPr="002055C3" w:rsidRDefault="002055C3" w:rsidP="00891352">
            <w:pPr>
              <w:ind w:left="-108" w:right="-46"/>
              <w:jc w:val="right"/>
              <w:rPr>
                <w:rFonts w:ascii="Angsana New" w:hAnsi="Angsana New" w:cs="Angsana New"/>
                <w:sz w:val="22"/>
                <w:szCs w:val="22"/>
              </w:rPr>
            </w:pPr>
          </w:p>
        </w:tc>
        <w:tc>
          <w:tcPr>
            <w:tcW w:w="1170" w:type="dxa"/>
          </w:tcPr>
          <w:p w14:paraId="4DEB2AB1" w14:textId="77777777" w:rsidR="002055C3" w:rsidRPr="002055C3" w:rsidRDefault="002055C3" w:rsidP="00891352">
            <w:pPr>
              <w:ind w:left="-108" w:right="-46"/>
              <w:jc w:val="right"/>
              <w:rPr>
                <w:rFonts w:ascii="Angsana New" w:hAnsi="Angsana New" w:cs="Angsana New"/>
                <w:sz w:val="22"/>
                <w:szCs w:val="22"/>
              </w:rPr>
            </w:pPr>
          </w:p>
        </w:tc>
      </w:tr>
      <w:tr w:rsidR="002055C3" w:rsidRPr="002055C3" w14:paraId="553433B5" w14:textId="77777777" w:rsidTr="002055C3">
        <w:tc>
          <w:tcPr>
            <w:tcW w:w="2070" w:type="dxa"/>
          </w:tcPr>
          <w:p w14:paraId="25BAA9D5" w14:textId="30782DEC" w:rsidR="002055C3" w:rsidRPr="002055C3" w:rsidRDefault="002055C3" w:rsidP="00891352">
            <w:pPr>
              <w:ind w:left="-18" w:right="-108"/>
              <w:rPr>
                <w:rFonts w:ascii="Angsana New" w:hAnsi="Angsana New" w:cs="Angsana New"/>
                <w:spacing w:val="-2"/>
                <w:sz w:val="22"/>
                <w:szCs w:val="22"/>
                <w:cs/>
              </w:rPr>
            </w:pPr>
            <w:r w:rsidRPr="002055C3">
              <w:rPr>
                <w:rFonts w:ascii="Angsana New" w:hAnsi="Angsana New" w:cs="Angsana New"/>
                <w:spacing w:val="-2"/>
                <w:sz w:val="22"/>
                <w:szCs w:val="22"/>
              </w:rPr>
              <w:t>(“</w:t>
            </w:r>
            <w:r w:rsidRPr="002055C3">
              <w:rPr>
                <w:rFonts w:ascii="Angsana New" w:hAnsi="Angsana New" w:cs="Angsana New"/>
                <w:spacing w:val="-2"/>
                <w:sz w:val="22"/>
                <w:szCs w:val="22"/>
                <w:cs/>
              </w:rPr>
              <w:t>กิจการร่วมค้า เอ็นวีพีเอสเคจี”)</w:t>
            </w:r>
          </w:p>
        </w:tc>
        <w:tc>
          <w:tcPr>
            <w:tcW w:w="1080" w:type="dxa"/>
          </w:tcPr>
          <w:p w14:paraId="6DA46C97" w14:textId="77777777" w:rsidR="002055C3" w:rsidRPr="002055C3" w:rsidRDefault="002055C3" w:rsidP="00891352">
            <w:pPr>
              <w:ind w:right="127"/>
              <w:jc w:val="right"/>
              <w:rPr>
                <w:rFonts w:ascii="Angsana New" w:hAnsi="Angsana New" w:cs="Angsana New"/>
                <w:sz w:val="22"/>
                <w:szCs w:val="22"/>
              </w:rPr>
            </w:pPr>
          </w:p>
        </w:tc>
        <w:tc>
          <w:tcPr>
            <w:tcW w:w="990" w:type="dxa"/>
          </w:tcPr>
          <w:p w14:paraId="57E6CB73" w14:textId="77777777" w:rsidR="002055C3" w:rsidRPr="002055C3" w:rsidRDefault="002055C3" w:rsidP="00891352">
            <w:pPr>
              <w:ind w:right="197"/>
              <w:jc w:val="right"/>
              <w:rPr>
                <w:rFonts w:ascii="Angsana New" w:hAnsi="Angsana New" w:cs="Angsana New"/>
                <w:sz w:val="22"/>
                <w:szCs w:val="22"/>
                <w:cs/>
              </w:rPr>
            </w:pPr>
          </w:p>
        </w:tc>
        <w:tc>
          <w:tcPr>
            <w:tcW w:w="810" w:type="dxa"/>
          </w:tcPr>
          <w:p w14:paraId="4C17D883" w14:textId="77777777" w:rsidR="002055C3" w:rsidRPr="002055C3" w:rsidRDefault="002055C3" w:rsidP="00891352">
            <w:pPr>
              <w:ind w:right="143"/>
              <w:jc w:val="right"/>
              <w:rPr>
                <w:rFonts w:ascii="Angsana New" w:hAnsi="Angsana New" w:cs="Angsana New"/>
                <w:sz w:val="22"/>
                <w:szCs w:val="22"/>
              </w:rPr>
            </w:pPr>
          </w:p>
        </w:tc>
        <w:tc>
          <w:tcPr>
            <w:tcW w:w="810" w:type="dxa"/>
          </w:tcPr>
          <w:p w14:paraId="49D9FC58" w14:textId="77777777" w:rsidR="002055C3" w:rsidRPr="002055C3" w:rsidRDefault="002055C3" w:rsidP="00891352">
            <w:pPr>
              <w:ind w:right="197"/>
              <w:jc w:val="right"/>
              <w:rPr>
                <w:rFonts w:ascii="Angsana New" w:hAnsi="Angsana New" w:cs="Angsana New"/>
                <w:sz w:val="22"/>
                <w:szCs w:val="22"/>
              </w:rPr>
            </w:pPr>
          </w:p>
        </w:tc>
        <w:tc>
          <w:tcPr>
            <w:tcW w:w="1112" w:type="dxa"/>
          </w:tcPr>
          <w:p w14:paraId="4AB2A53E" w14:textId="77777777" w:rsidR="002055C3" w:rsidRPr="002055C3" w:rsidRDefault="002055C3" w:rsidP="00891352">
            <w:pPr>
              <w:ind w:left="-108" w:right="-46"/>
              <w:jc w:val="right"/>
              <w:rPr>
                <w:rFonts w:ascii="Angsana New" w:hAnsi="Angsana New" w:cs="Angsana New"/>
                <w:sz w:val="22"/>
                <w:szCs w:val="22"/>
                <w:highlight w:val="yellow"/>
              </w:rPr>
            </w:pPr>
          </w:p>
        </w:tc>
        <w:tc>
          <w:tcPr>
            <w:tcW w:w="996" w:type="dxa"/>
          </w:tcPr>
          <w:p w14:paraId="427A1D3B" w14:textId="77777777" w:rsidR="002055C3" w:rsidRPr="002055C3" w:rsidRDefault="002055C3" w:rsidP="00891352">
            <w:pPr>
              <w:ind w:left="-108" w:right="-46"/>
              <w:jc w:val="right"/>
              <w:rPr>
                <w:rFonts w:ascii="Angsana New" w:hAnsi="Angsana New" w:cs="Angsana New"/>
                <w:sz w:val="22"/>
                <w:szCs w:val="22"/>
              </w:rPr>
            </w:pPr>
          </w:p>
        </w:tc>
        <w:tc>
          <w:tcPr>
            <w:tcW w:w="1042" w:type="dxa"/>
          </w:tcPr>
          <w:p w14:paraId="61C034E0" w14:textId="77777777" w:rsidR="002055C3" w:rsidRPr="002055C3" w:rsidRDefault="002055C3" w:rsidP="00891352">
            <w:pPr>
              <w:ind w:left="-108" w:right="-46"/>
              <w:jc w:val="right"/>
              <w:rPr>
                <w:rFonts w:ascii="Angsana New" w:hAnsi="Angsana New" w:cs="Angsana New"/>
                <w:sz w:val="22"/>
                <w:szCs w:val="22"/>
              </w:rPr>
            </w:pPr>
          </w:p>
        </w:tc>
        <w:tc>
          <w:tcPr>
            <w:tcW w:w="1170" w:type="dxa"/>
          </w:tcPr>
          <w:p w14:paraId="25B96A6A" w14:textId="77777777" w:rsidR="002055C3" w:rsidRPr="002055C3" w:rsidRDefault="002055C3" w:rsidP="00891352">
            <w:pPr>
              <w:ind w:left="-108" w:right="-46"/>
              <w:jc w:val="right"/>
              <w:rPr>
                <w:rFonts w:ascii="Angsana New" w:hAnsi="Angsana New" w:cs="Angsana New"/>
                <w:sz w:val="22"/>
                <w:szCs w:val="22"/>
              </w:rPr>
            </w:pPr>
          </w:p>
        </w:tc>
      </w:tr>
      <w:tr w:rsidR="00A06205" w:rsidRPr="002055C3" w14:paraId="229D97A5" w14:textId="77777777" w:rsidTr="002055C3">
        <w:tc>
          <w:tcPr>
            <w:tcW w:w="2070" w:type="dxa"/>
          </w:tcPr>
          <w:p w14:paraId="4EB0805E" w14:textId="7EB112A1" w:rsidR="00A06205" w:rsidRPr="002055C3" w:rsidRDefault="00A06205" w:rsidP="00A06205">
            <w:pPr>
              <w:ind w:left="-18" w:right="-108" w:hanging="92"/>
              <w:rPr>
                <w:rFonts w:ascii="Angsana New" w:hAnsi="Angsana New" w:cs="Angsana New"/>
                <w:spacing w:val="-2"/>
                <w:sz w:val="22"/>
                <w:szCs w:val="22"/>
                <w:cs/>
              </w:rPr>
            </w:pPr>
            <w:r w:rsidRPr="002055C3">
              <w:rPr>
                <w:rFonts w:ascii="Angsana New" w:hAnsi="Angsana New" w:cs="Angsana New"/>
                <w:spacing w:val="-2"/>
                <w:sz w:val="22"/>
                <w:szCs w:val="22"/>
                <w:u w:val="single"/>
                <w:cs/>
              </w:rPr>
              <w:t>หัก</w:t>
            </w:r>
            <w:r w:rsidRPr="002055C3">
              <w:rPr>
                <w:rFonts w:ascii="Angsana New" w:hAnsi="Angsana New" w:cs="Angsana New"/>
                <w:spacing w:val="-2"/>
                <w:sz w:val="22"/>
                <w:szCs w:val="22"/>
                <w:cs/>
              </w:rPr>
              <w:t xml:space="preserve"> เจ้าหนี้เงินลงทุน</w:t>
            </w:r>
          </w:p>
        </w:tc>
        <w:tc>
          <w:tcPr>
            <w:tcW w:w="1080" w:type="dxa"/>
          </w:tcPr>
          <w:p w14:paraId="57798DF6" w14:textId="77777777" w:rsidR="00A06205" w:rsidRPr="002055C3" w:rsidRDefault="00A06205" w:rsidP="00A06205">
            <w:pPr>
              <w:ind w:right="127"/>
              <w:jc w:val="right"/>
              <w:rPr>
                <w:rFonts w:ascii="Angsana New" w:hAnsi="Angsana New" w:cs="Angsana New"/>
                <w:sz w:val="22"/>
                <w:szCs w:val="22"/>
              </w:rPr>
            </w:pPr>
          </w:p>
        </w:tc>
        <w:tc>
          <w:tcPr>
            <w:tcW w:w="990" w:type="dxa"/>
          </w:tcPr>
          <w:p w14:paraId="6D47ECAF" w14:textId="77777777" w:rsidR="00A06205" w:rsidRPr="002055C3" w:rsidRDefault="00A06205" w:rsidP="00A06205">
            <w:pPr>
              <w:ind w:right="197"/>
              <w:jc w:val="right"/>
              <w:rPr>
                <w:rFonts w:ascii="Angsana New" w:hAnsi="Angsana New" w:cs="Angsana New"/>
                <w:sz w:val="22"/>
                <w:szCs w:val="22"/>
                <w:cs/>
              </w:rPr>
            </w:pPr>
          </w:p>
        </w:tc>
        <w:tc>
          <w:tcPr>
            <w:tcW w:w="810" w:type="dxa"/>
          </w:tcPr>
          <w:p w14:paraId="7B4FD900" w14:textId="77777777" w:rsidR="00A06205" w:rsidRPr="002055C3" w:rsidRDefault="00A06205" w:rsidP="00A06205">
            <w:pPr>
              <w:ind w:right="143"/>
              <w:jc w:val="right"/>
              <w:rPr>
                <w:rFonts w:ascii="Angsana New" w:hAnsi="Angsana New" w:cs="Angsana New"/>
                <w:sz w:val="22"/>
                <w:szCs w:val="22"/>
              </w:rPr>
            </w:pPr>
          </w:p>
        </w:tc>
        <w:tc>
          <w:tcPr>
            <w:tcW w:w="810" w:type="dxa"/>
          </w:tcPr>
          <w:p w14:paraId="4144D6B3" w14:textId="77777777" w:rsidR="00A06205" w:rsidRPr="002055C3" w:rsidRDefault="00A06205" w:rsidP="00A06205">
            <w:pPr>
              <w:ind w:right="197"/>
              <w:jc w:val="right"/>
              <w:rPr>
                <w:rFonts w:ascii="Angsana New" w:hAnsi="Angsana New" w:cs="Angsana New"/>
                <w:sz w:val="22"/>
                <w:szCs w:val="22"/>
              </w:rPr>
            </w:pPr>
          </w:p>
        </w:tc>
        <w:tc>
          <w:tcPr>
            <w:tcW w:w="1112" w:type="dxa"/>
          </w:tcPr>
          <w:p w14:paraId="08ED7B0E" w14:textId="77C0355A" w:rsidR="00A06205" w:rsidRPr="00A06205" w:rsidRDefault="00724D19" w:rsidP="002E7995">
            <w:pPr>
              <w:ind w:left="-108" w:right="-46"/>
              <w:jc w:val="center"/>
              <w:rPr>
                <w:rFonts w:ascii="Angsana New" w:hAnsi="Angsana New" w:cs="Angsana New"/>
                <w:sz w:val="22"/>
                <w:szCs w:val="22"/>
                <w:highlight w:val="yellow"/>
              </w:rPr>
            </w:pPr>
            <w:r w:rsidRPr="00724D19">
              <w:rPr>
                <w:rFonts w:ascii="Angsana New" w:hAnsi="Angsana New" w:cs="Angsana New"/>
                <w:sz w:val="22"/>
                <w:szCs w:val="22"/>
                <w:cs/>
              </w:rPr>
              <w:t>(4</w:t>
            </w:r>
            <w:r w:rsidRPr="00724D19">
              <w:rPr>
                <w:rFonts w:ascii="Angsana New" w:hAnsi="Angsana New" w:cs="Angsana New"/>
                <w:sz w:val="22"/>
                <w:szCs w:val="22"/>
              </w:rPr>
              <w:t>,</w:t>
            </w:r>
            <w:r w:rsidRPr="00724D19">
              <w:rPr>
                <w:rFonts w:ascii="Angsana New" w:hAnsi="Angsana New" w:cs="Angsana New"/>
                <w:sz w:val="22"/>
                <w:szCs w:val="22"/>
                <w:cs/>
              </w:rPr>
              <w:t>938</w:t>
            </w:r>
            <w:r w:rsidRPr="00724D19">
              <w:rPr>
                <w:rFonts w:ascii="Angsana New" w:hAnsi="Angsana New" w:cs="Angsana New"/>
                <w:sz w:val="22"/>
                <w:szCs w:val="22"/>
              </w:rPr>
              <w:t>,</w:t>
            </w:r>
            <w:r w:rsidRPr="00724D19">
              <w:rPr>
                <w:rFonts w:ascii="Angsana New" w:hAnsi="Angsana New" w:cs="Angsana New"/>
                <w:sz w:val="22"/>
                <w:szCs w:val="22"/>
                <w:cs/>
              </w:rPr>
              <w:t>511.11)</w:t>
            </w:r>
          </w:p>
        </w:tc>
        <w:tc>
          <w:tcPr>
            <w:tcW w:w="996" w:type="dxa"/>
          </w:tcPr>
          <w:p w14:paraId="19967C63" w14:textId="7F66E7A9" w:rsidR="00A06205" w:rsidRPr="002055C3" w:rsidRDefault="00A06205" w:rsidP="00A06205">
            <w:pPr>
              <w:ind w:left="-108" w:right="-46"/>
              <w:jc w:val="right"/>
              <w:rPr>
                <w:rFonts w:ascii="Angsana New" w:hAnsi="Angsana New" w:cs="Angsana New"/>
                <w:sz w:val="22"/>
                <w:szCs w:val="22"/>
              </w:rPr>
            </w:pPr>
            <w:r w:rsidRPr="002055C3">
              <w:rPr>
                <w:rFonts w:ascii="Angsana New" w:hAnsi="Angsana New" w:cs="Angsana New"/>
                <w:sz w:val="22"/>
                <w:szCs w:val="22"/>
                <w:cs/>
              </w:rPr>
              <w:t>(4</w:t>
            </w:r>
            <w:r w:rsidRPr="002055C3">
              <w:rPr>
                <w:rFonts w:ascii="Angsana New" w:hAnsi="Angsana New" w:cs="Angsana New"/>
                <w:sz w:val="22"/>
                <w:szCs w:val="22"/>
              </w:rPr>
              <w:t>,</w:t>
            </w:r>
            <w:r w:rsidRPr="002055C3">
              <w:rPr>
                <w:rFonts w:ascii="Angsana New" w:hAnsi="Angsana New" w:cs="Angsana New"/>
                <w:sz w:val="22"/>
                <w:szCs w:val="22"/>
                <w:cs/>
              </w:rPr>
              <w:t>438</w:t>
            </w:r>
            <w:r w:rsidRPr="002055C3">
              <w:rPr>
                <w:rFonts w:ascii="Angsana New" w:hAnsi="Angsana New" w:cs="Angsana New"/>
                <w:sz w:val="22"/>
                <w:szCs w:val="22"/>
              </w:rPr>
              <w:t>,</w:t>
            </w:r>
            <w:r w:rsidRPr="002055C3">
              <w:rPr>
                <w:rFonts w:ascii="Angsana New" w:hAnsi="Angsana New" w:cs="Angsana New"/>
                <w:sz w:val="22"/>
                <w:szCs w:val="22"/>
                <w:cs/>
              </w:rPr>
              <w:t>511.11)</w:t>
            </w:r>
          </w:p>
        </w:tc>
        <w:tc>
          <w:tcPr>
            <w:tcW w:w="1042" w:type="dxa"/>
          </w:tcPr>
          <w:p w14:paraId="3D2EB390" w14:textId="77777777" w:rsidR="00A06205" w:rsidRPr="002055C3" w:rsidRDefault="00A06205" w:rsidP="00A06205">
            <w:pPr>
              <w:ind w:left="-108" w:right="-46"/>
              <w:jc w:val="right"/>
              <w:rPr>
                <w:rFonts w:ascii="Angsana New" w:hAnsi="Angsana New" w:cs="Angsana New"/>
                <w:sz w:val="22"/>
                <w:szCs w:val="22"/>
              </w:rPr>
            </w:pPr>
          </w:p>
        </w:tc>
        <w:tc>
          <w:tcPr>
            <w:tcW w:w="1170" w:type="dxa"/>
          </w:tcPr>
          <w:p w14:paraId="43AB6DBC" w14:textId="77777777" w:rsidR="00A06205" w:rsidRPr="002055C3" w:rsidRDefault="00A06205" w:rsidP="00A06205">
            <w:pPr>
              <w:ind w:left="-108" w:right="-46"/>
              <w:jc w:val="right"/>
              <w:rPr>
                <w:rFonts w:ascii="Angsana New" w:hAnsi="Angsana New" w:cs="Angsana New"/>
                <w:sz w:val="22"/>
                <w:szCs w:val="22"/>
              </w:rPr>
            </w:pPr>
          </w:p>
        </w:tc>
      </w:tr>
      <w:tr w:rsidR="00A06205" w:rsidRPr="002055C3" w14:paraId="18576351" w14:textId="77777777" w:rsidTr="002055C3">
        <w:tc>
          <w:tcPr>
            <w:tcW w:w="2070" w:type="dxa"/>
          </w:tcPr>
          <w:p w14:paraId="12CF6053" w14:textId="00D6FECD" w:rsidR="00A06205" w:rsidRPr="002055C3" w:rsidRDefault="00A06205" w:rsidP="00A06205">
            <w:pPr>
              <w:ind w:left="70" w:right="-108"/>
              <w:rPr>
                <w:rFonts w:ascii="Angsana New" w:hAnsi="Angsana New" w:cs="Angsana New"/>
                <w:spacing w:val="-2"/>
                <w:sz w:val="22"/>
                <w:szCs w:val="22"/>
                <w:cs/>
              </w:rPr>
            </w:pPr>
            <w:r w:rsidRPr="002055C3">
              <w:rPr>
                <w:rFonts w:ascii="Angsana New" w:hAnsi="Angsana New" w:cs="Angsana New"/>
                <w:spacing w:val="-2"/>
                <w:sz w:val="22"/>
                <w:szCs w:val="22"/>
                <w:cs/>
              </w:rPr>
              <w:t>ผลขาดทุนจากการด้อยค่าสะสม</w:t>
            </w:r>
          </w:p>
        </w:tc>
        <w:tc>
          <w:tcPr>
            <w:tcW w:w="1080" w:type="dxa"/>
          </w:tcPr>
          <w:p w14:paraId="75162E5F" w14:textId="77777777" w:rsidR="00A06205" w:rsidRPr="002055C3" w:rsidRDefault="00A06205" w:rsidP="00A06205">
            <w:pPr>
              <w:ind w:right="127"/>
              <w:jc w:val="right"/>
              <w:rPr>
                <w:rFonts w:ascii="Angsana New" w:hAnsi="Angsana New" w:cs="Angsana New"/>
                <w:sz w:val="22"/>
                <w:szCs w:val="22"/>
              </w:rPr>
            </w:pPr>
          </w:p>
        </w:tc>
        <w:tc>
          <w:tcPr>
            <w:tcW w:w="990" w:type="dxa"/>
          </w:tcPr>
          <w:p w14:paraId="6EFDD9C3" w14:textId="77777777" w:rsidR="00A06205" w:rsidRPr="002055C3" w:rsidRDefault="00A06205" w:rsidP="00A06205">
            <w:pPr>
              <w:ind w:right="197"/>
              <w:jc w:val="right"/>
              <w:rPr>
                <w:rFonts w:ascii="Angsana New" w:hAnsi="Angsana New" w:cs="Angsana New"/>
                <w:sz w:val="22"/>
                <w:szCs w:val="22"/>
                <w:cs/>
              </w:rPr>
            </w:pPr>
          </w:p>
        </w:tc>
        <w:tc>
          <w:tcPr>
            <w:tcW w:w="810" w:type="dxa"/>
          </w:tcPr>
          <w:p w14:paraId="1B97F35F" w14:textId="77777777" w:rsidR="00A06205" w:rsidRPr="002055C3" w:rsidRDefault="00A06205" w:rsidP="00A06205">
            <w:pPr>
              <w:ind w:right="143"/>
              <w:jc w:val="right"/>
              <w:rPr>
                <w:rFonts w:ascii="Angsana New" w:hAnsi="Angsana New" w:cs="Angsana New"/>
                <w:sz w:val="22"/>
                <w:szCs w:val="22"/>
              </w:rPr>
            </w:pPr>
          </w:p>
        </w:tc>
        <w:tc>
          <w:tcPr>
            <w:tcW w:w="810" w:type="dxa"/>
          </w:tcPr>
          <w:p w14:paraId="2F603BC9" w14:textId="77777777" w:rsidR="00A06205" w:rsidRPr="002055C3" w:rsidRDefault="00A06205" w:rsidP="00A06205">
            <w:pPr>
              <w:ind w:right="197"/>
              <w:jc w:val="right"/>
              <w:rPr>
                <w:rFonts w:ascii="Angsana New" w:hAnsi="Angsana New" w:cs="Angsana New"/>
                <w:sz w:val="22"/>
                <w:szCs w:val="22"/>
              </w:rPr>
            </w:pPr>
          </w:p>
        </w:tc>
        <w:tc>
          <w:tcPr>
            <w:tcW w:w="1112" w:type="dxa"/>
            <w:tcBorders>
              <w:bottom w:val="single" w:sz="4" w:space="0" w:color="auto"/>
            </w:tcBorders>
          </w:tcPr>
          <w:p w14:paraId="19E2514F" w14:textId="438DFE73" w:rsidR="00A06205" w:rsidRPr="007734B3" w:rsidRDefault="00A06205" w:rsidP="002E7995">
            <w:pPr>
              <w:ind w:left="-108" w:right="-46"/>
              <w:jc w:val="center"/>
              <w:rPr>
                <w:rFonts w:ascii="Angsana New" w:hAnsi="Angsana New" w:cs="Angsana New"/>
                <w:sz w:val="22"/>
                <w:szCs w:val="22"/>
              </w:rPr>
            </w:pPr>
            <w:r w:rsidRPr="007734B3">
              <w:rPr>
                <w:rFonts w:ascii="Angsana New" w:hAnsi="Angsana New" w:cs="Angsana New"/>
                <w:sz w:val="22"/>
                <w:szCs w:val="22"/>
              </w:rPr>
              <w:t>(72,292,221.45)</w:t>
            </w:r>
          </w:p>
        </w:tc>
        <w:tc>
          <w:tcPr>
            <w:tcW w:w="996" w:type="dxa"/>
            <w:tcBorders>
              <w:bottom w:val="single" w:sz="4" w:space="0" w:color="auto"/>
            </w:tcBorders>
          </w:tcPr>
          <w:p w14:paraId="1A55FB86" w14:textId="02703D0E" w:rsidR="00A06205" w:rsidRPr="002055C3" w:rsidRDefault="00A06205" w:rsidP="00A06205">
            <w:pPr>
              <w:ind w:left="-108" w:right="-46"/>
              <w:jc w:val="right"/>
              <w:rPr>
                <w:rFonts w:ascii="Angsana New" w:hAnsi="Angsana New" w:cs="Angsana New"/>
                <w:sz w:val="22"/>
                <w:szCs w:val="22"/>
              </w:rPr>
            </w:pPr>
            <w:r w:rsidRPr="002055C3">
              <w:rPr>
                <w:rFonts w:ascii="Angsana New" w:hAnsi="Angsana New" w:cs="Angsana New"/>
                <w:sz w:val="22"/>
                <w:szCs w:val="22"/>
              </w:rPr>
              <w:t>(72,292,221.45)</w:t>
            </w:r>
          </w:p>
        </w:tc>
        <w:tc>
          <w:tcPr>
            <w:tcW w:w="1042" w:type="dxa"/>
          </w:tcPr>
          <w:p w14:paraId="6F9F0384" w14:textId="77777777" w:rsidR="00A06205" w:rsidRPr="002055C3" w:rsidRDefault="00A06205" w:rsidP="00A06205">
            <w:pPr>
              <w:ind w:left="-108" w:right="-46"/>
              <w:jc w:val="right"/>
              <w:rPr>
                <w:rFonts w:ascii="Angsana New" w:hAnsi="Angsana New" w:cs="Angsana New"/>
                <w:sz w:val="22"/>
                <w:szCs w:val="22"/>
              </w:rPr>
            </w:pPr>
          </w:p>
        </w:tc>
        <w:tc>
          <w:tcPr>
            <w:tcW w:w="1170" w:type="dxa"/>
          </w:tcPr>
          <w:p w14:paraId="4256D5DD" w14:textId="77777777" w:rsidR="00A06205" w:rsidRPr="002055C3" w:rsidRDefault="00A06205" w:rsidP="00A06205">
            <w:pPr>
              <w:ind w:left="-108" w:right="-46"/>
              <w:jc w:val="right"/>
              <w:rPr>
                <w:rFonts w:ascii="Angsana New" w:hAnsi="Angsana New" w:cs="Angsana New"/>
                <w:sz w:val="22"/>
                <w:szCs w:val="22"/>
              </w:rPr>
            </w:pPr>
          </w:p>
        </w:tc>
      </w:tr>
      <w:tr w:rsidR="002055C3" w:rsidRPr="002055C3" w14:paraId="7792B272" w14:textId="77777777" w:rsidTr="002055C3">
        <w:tc>
          <w:tcPr>
            <w:tcW w:w="2070" w:type="dxa"/>
          </w:tcPr>
          <w:p w14:paraId="73DE3E62" w14:textId="1510F22D" w:rsidR="002055C3" w:rsidRPr="002055C3" w:rsidRDefault="002055C3" w:rsidP="00497219">
            <w:pPr>
              <w:ind w:left="-18" w:right="-108" w:firstLine="358"/>
              <w:rPr>
                <w:rFonts w:ascii="Angsana New" w:hAnsi="Angsana New" w:cs="Angsana New"/>
                <w:spacing w:val="-2"/>
                <w:sz w:val="22"/>
                <w:szCs w:val="22"/>
              </w:rPr>
            </w:pPr>
            <w:r w:rsidRPr="002055C3">
              <w:rPr>
                <w:rFonts w:ascii="Angsana New" w:hAnsi="Angsana New" w:cs="Angsana New"/>
                <w:spacing w:val="-2"/>
                <w:sz w:val="22"/>
                <w:szCs w:val="22"/>
                <w:cs/>
              </w:rPr>
              <w:t>รวม</w:t>
            </w:r>
          </w:p>
        </w:tc>
        <w:tc>
          <w:tcPr>
            <w:tcW w:w="1080" w:type="dxa"/>
          </w:tcPr>
          <w:p w14:paraId="2870805C" w14:textId="77777777" w:rsidR="002055C3" w:rsidRPr="002055C3" w:rsidRDefault="002055C3" w:rsidP="00497219">
            <w:pPr>
              <w:ind w:right="127"/>
              <w:jc w:val="right"/>
              <w:rPr>
                <w:rFonts w:ascii="Angsana New" w:hAnsi="Angsana New" w:cs="Angsana New"/>
                <w:sz w:val="22"/>
                <w:szCs w:val="22"/>
              </w:rPr>
            </w:pPr>
          </w:p>
        </w:tc>
        <w:tc>
          <w:tcPr>
            <w:tcW w:w="990" w:type="dxa"/>
          </w:tcPr>
          <w:p w14:paraId="7EF906EF" w14:textId="77777777" w:rsidR="002055C3" w:rsidRPr="002055C3" w:rsidRDefault="002055C3" w:rsidP="00497219">
            <w:pPr>
              <w:ind w:right="197"/>
              <w:jc w:val="right"/>
              <w:rPr>
                <w:rFonts w:ascii="Angsana New" w:hAnsi="Angsana New" w:cs="Angsana New"/>
                <w:sz w:val="22"/>
                <w:szCs w:val="22"/>
                <w:cs/>
              </w:rPr>
            </w:pPr>
          </w:p>
        </w:tc>
        <w:tc>
          <w:tcPr>
            <w:tcW w:w="810" w:type="dxa"/>
          </w:tcPr>
          <w:p w14:paraId="328C03E6" w14:textId="77777777" w:rsidR="002055C3" w:rsidRPr="002055C3" w:rsidRDefault="002055C3" w:rsidP="00497219">
            <w:pPr>
              <w:ind w:right="143"/>
              <w:jc w:val="right"/>
              <w:rPr>
                <w:rFonts w:ascii="Angsana New" w:hAnsi="Angsana New" w:cs="Angsana New"/>
                <w:sz w:val="22"/>
                <w:szCs w:val="22"/>
              </w:rPr>
            </w:pPr>
          </w:p>
        </w:tc>
        <w:tc>
          <w:tcPr>
            <w:tcW w:w="810" w:type="dxa"/>
          </w:tcPr>
          <w:p w14:paraId="407E58CF" w14:textId="77777777" w:rsidR="002055C3" w:rsidRPr="002055C3" w:rsidRDefault="002055C3" w:rsidP="00497219">
            <w:pPr>
              <w:ind w:right="197"/>
              <w:jc w:val="right"/>
              <w:rPr>
                <w:rFonts w:ascii="Angsana New" w:hAnsi="Angsana New" w:cs="Angsana New"/>
                <w:sz w:val="22"/>
                <w:szCs w:val="22"/>
              </w:rPr>
            </w:pPr>
          </w:p>
        </w:tc>
        <w:tc>
          <w:tcPr>
            <w:tcW w:w="1112" w:type="dxa"/>
            <w:tcBorders>
              <w:top w:val="single" w:sz="4" w:space="0" w:color="auto"/>
              <w:bottom w:val="double" w:sz="4" w:space="0" w:color="auto"/>
            </w:tcBorders>
          </w:tcPr>
          <w:p w14:paraId="4A21D743" w14:textId="4AF0C810" w:rsidR="002055C3" w:rsidRPr="007734B3" w:rsidRDefault="002055C3" w:rsidP="007734B3">
            <w:pPr>
              <w:ind w:left="-79" w:right="-112"/>
              <w:jc w:val="center"/>
              <w:rPr>
                <w:rFonts w:ascii="Angsana New" w:hAnsi="Angsana New" w:cs="Angsana New"/>
                <w:sz w:val="20"/>
                <w:szCs w:val="20"/>
              </w:rPr>
            </w:pPr>
            <w:r w:rsidRPr="007734B3">
              <w:rPr>
                <w:rFonts w:ascii="Angsana New" w:hAnsi="Angsana New" w:cs="Angsana New" w:hint="cs"/>
                <w:sz w:val="20"/>
                <w:szCs w:val="20"/>
                <w:cs/>
              </w:rPr>
              <w:t>-</w:t>
            </w:r>
          </w:p>
        </w:tc>
        <w:tc>
          <w:tcPr>
            <w:tcW w:w="996" w:type="dxa"/>
            <w:tcBorders>
              <w:top w:val="single" w:sz="4" w:space="0" w:color="auto"/>
              <w:bottom w:val="double" w:sz="4" w:space="0" w:color="auto"/>
            </w:tcBorders>
          </w:tcPr>
          <w:p w14:paraId="73720365" w14:textId="1237FDE9" w:rsidR="002055C3" w:rsidRPr="007734B3" w:rsidRDefault="002055C3" w:rsidP="007734B3">
            <w:pPr>
              <w:ind w:left="-79" w:right="-112"/>
              <w:jc w:val="center"/>
              <w:rPr>
                <w:rFonts w:ascii="Angsana New" w:hAnsi="Angsana New" w:cs="Angsana New"/>
                <w:sz w:val="20"/>
                <w:szCs w:val="20"/>
              </w:rPr>
            </w:pPr>
            <w:r w:rsidRPr="007734B3">
              <w:rPr>
                <w:rFonts w:ascii="Angsana New" w:hAnsi="Angsana New" w:cs="Angsana New" w:hint="cs"/>
                <w:sz w:val="20"/>
                <w:szCs w:val="20"/>
                <w:cs/>
              </w:rPr>
              <w:t>-</w:t>
            </w:r>
          </w:p>
        </w:tc>
        <w:tc>
          <w:tcPr>
            <w:tcW w:w="1042" w:type="dxa"/>
          </w:tcPr>
          <w:p w14:paraId="77F92F67" w14:textId="77777777" w:rsidR="002055C3" w:rsidRPr="002055C3" w:rsidRDefault="002055C3" w:rsidP="00497219">
            <w:pPr>
              <w:ind w:left="-108" w:right="-46"/>
              <w:jc w:val="right"/>
              <w:rPr>
                <w:rFonts w:ascii="Angsana New" w:hAnsi="Angsana New" w:cs="Angsana New"/>
                <w:sz w:val="22"/>
                <w:szCs w:val="22"/>
              </w:rPr>
            </w:pPr>
          </w:p>
        </w:tc>
        <w:tc>
          <w:tcPr>
            <w:tcW w:w="1170" w:type="dxa"/>
          </w:tcPr>
          <w:p w14:paraId="649D09ED" w14:textId="77777777" w:rsidR="002055C3" w:rsidRPr="002055C3" w:rsidRDefault="002055C3" w:rsidP="00497219">
            <w:pPr>
              <w:ind w:left="-108" w:right="-46"/>
              <w:jc w:val="right"/>
              <w:rPr>
                <w:rFonts w:ascii="Angsana New" w:hAnsi="Angsana New" w:cs="Angsana New"/>
                <w:sz w:val="22"/>
                <w:szCs w:val="22"/>
              </w:rPr>
            </w:pPr>
          </w:p>
        </w:tc>
      </w:tr>
    </w:tbl>
    <w:p w14:paraId="68065CFF" w14:textId="77777777" w:rsidR="00F068B2" w:rsidRPr="005B5B91" w:rsidRDefault="00F068B2" w:rsidP="00F068B2">
      <w:pPr>
        <w:jc w:val="thaiDistribute"/>
        <w:rPr>
          <w:rFonts w:ascii="Angsana New" w:hAnsi="Angsana New" w:cs="Angsana New"/>
          <w:sz w:val="16"/>
          <w:szCs w:val="16"/>
        </w:rPr>
      </w:pPr>
    </w:p>
    <w:p w14:paraId="09BD6B62" w14:textId="06827489" w:rsidR="004D7ECD" w:rsidRDefault="00181DE8" w:rsidP="00181DE8">
      <w:pPr>
        <w:ind w:left="375" w:firstLine="901"/>
        <w:jc w:val="thaiDistribute"/>
        <w:rPr>
          <w:rFonts w:ascii="Angsana New" w:hAnsi="Angsana New" w:cs="Angsana New"/>
          <w:sz w:val="30"/>
          <w:szCs w:val="30"/>
        </w:rPr>
      </w:pPr>
      <w:r w:rsidRPr="00181DE8">
        <w:rPr>
          <w:rFonts w:ascii="Angsana New" w:hAnsi="Angsana New" w:cs="Angsana New"/>
          <w:sz w:val="30"/>
          <w:szCs w:val="30"/>
          <w:cs/>
        </w:rPr>
        <w:t>ข้อมูลทางการเงินโดยสรุปของการร่วมค้าที่มีสาระสำคัญมีดังนี้</w:t>
      </w:r>
    </w:p>
    <w:tbl>
      <w:tblPr>
        <w:tblW w:w="9496" w:type="dxa"/>
        <w:tblInd w:w="314" w:type="dxa"/>
        <w:tblLayout w:type="fixed"/>
        <w:tblCellMar>
          <w:left w:w="30" w:type="dxa"/>
          <w:right w:w="30" w:type="dxa"/>
        </w:tblCellMar>
        <w:tblLook w:val="0000" w:firstRow="0" w:lastRow="0" w:firstColumn="0" w:lastColumn="0" w:noHBand="0" w:noVBand="0"/>
      </w:tblPr>
      <w:tblGrid>
        <w:gridCol w:w="5086"/>
        <w:gridCol w:w="180"/>
        <w:gridCol w:w="1963"/>
        <w:gridCol w:w="142"/>
        <w:gridCol w:w="2125"/>
      </w:tblGrid>
      <w:tr w:rsidR="000E074D" w:rsidRPr="000E074D" w14:paraId="7B0A2DA7" w14:textId="77777777" w:rsidTr="000E074D">
        <w:trPr>
          <w:cantSplit/>
        </w:trPr>
        <w:tc>
          <w:tcPr>
            <w:tcW w:w="5086" w:type="dxa"/>
          </w:tcPr>
          <w:p w14:paraId="7046EED8" w14:textId="77777777" w:rsidR="000E074D" w:rsidRPr="000E074D" w:rsidRDefault="000E074D">
            <w:pPr>
              <w:rPr>
                <w:rFonts w:ascii="Angsana New" w:hAnsi="Angsana New" w:cs="Angsana New"/>
                <w:snapToGrid w:val="0"/>
                <w:color w:val="000000"/>
                <w:sz w:val="30"/>
                <w:szCs w:val="30"/>
                <w:u w:val="single"/>
                <w:cs/>
                <w:lang w:eastAsia="th-TH"/>
              </w:rPr>
            </w:pPr>
          </w:p>
        </w:tc>
        <w:tc>
          <w:tcPr>
            <w:tcW w:w="180" w:type="dxa"/>
          </w:tcPr>
          <w:p w14:paraId="6C45CC80" w14:textId="77777777" w:rsidR="000E074D" w:rsidRPr="000E074D" w:rsidRDefault="000E074D">
            <w:pPr>
              <w:ind w:left="-30" w:right="14"/>
              <w:jc w:val="center"/>
              <w:rPr>
                <w:rFonts w:ascii="Angsana New" w:hAnsi="Angsana New" w:cs="Angsana New"/>
                <w:sz w:val="30"/>
                <w:szCs w:val="30"/>
                <w:cs/>
              </w:rPr>
            </w:pPr>
          </w:p>
        </w:tc>
        <w:tc>
          <w:tcPr>
            <w:tcW w:w="4230" w:type="dxa"/>
            <w:gridSpan w:val="3"/>
          </w:tcPr>
          <w:p w14:paraId="4CC34A67" w14:textId="597466A4" w:rsidR="000E074D" w:rsidRPr="000E074D" w:rsidRDefault="000E074D" w:rsidP="000E074D">
            <w:pPr>
              <w:ind w:right="61"/>
              <w:jc w:val="right"/>
              <w:rPr>
                <w:rFonts w:ascii="Angsana New" w:hAnsi="Angsana New" w:cs="Angsana New"/>
                <w:sz w:val="30"/>
                <w:szCs w:val="30"/>
                <w:cs/>
              </w:rPr>
            </w:pPr>
            <w:r w:rsidRPr="000E074D">
              <w:rPr>
                <w:rFonts w:ascii="Angsana New" w:hAnsi="Angsana New" w:cs="Angsana New"/>
                <w:sz w:val="30"/>
                <w:szCs w:val="30"/>
              </w:rPr>
              <w:t>(</w:t>
            </w:r>
            <w:r w:rsidRPr="000E074D">
              <w:rPr>
                <w:rFonts w:ascii="Angsana New" w:hAnsi="Angsana New" w:cs="Angsana New"/>
                <w:sz w:val="30"/>
                <w:szCs w:val="30"/>
                <w:cs/>
              </w:rPr>
              <w:t xml:space="preserve">หน่วย : </w:t>
            </w:r>
            <w:r>
              <w:rPr>
                <w:rFonts w:ascii="Angsana New" w:hAnsi="Angsana New" w:cs="Angsana New" w:hint="cs"/>
                <w:sz w:val="30"/>
                <w:szCs w:val="30"/>
                <w:cs/>
              </w:rPr>
              <w:t>พัน</w:t>
            </w:r>
            <w:r w:rsidRPr="000E074D">
              <w:rPr>
                <w:rFonts w:ascii="Angsana New" w:hAnsi="Angsana New" w:cs="Angsana New"/>
                <w:sz w:val="30"/>
                <w:szCs w:val="30"/>
                <w:cs/>
              </w:rPr>
              <w:t>บาท)</w:t>
            </w:r>
          </w:p>
        </w:tc>
      </w:tr>
      <w:tr w:rsidR="000E074D" w:rsidRPr="000E074D" w14:paraId="456291F5" w14:textId="77777777" w:rsidTr="000E074D">
        <w:trPr>
          <w:cantSplit/>
        </w:trPr>
        <w:tc>
          <w:tcPr>
            <w:tcW w:w="5086" w:type="dxa"/>
          </w:tcPr>
          <w:p w14:paraId="73C387AB" w14:textId="77777777" w:rsidR="000E074D" w:rsidRPr="000E074D" w:rsidRDefault="000E074D">
            <w:pPr>
              <w:rPr>
                <w:rFonts w:ascii="Angsana New" w:hAnsi="Angsana New" w:cs="Angsana New"/>
                <w:snapToGrid w:val="0"/>
                <w:color w:val="000000"/>
                <w:sz w:val="30"/>
                <w:szCs w:val="30"/>
                <w:u w:val="single"/>
                <w:cs/>
                <w:lang w:eastAsia="th-TH"/>
              </w:rPr>
            </w:pPr>
          </w:p>
        </w:tc>
        <w:tc>
          <w:tcPr>
            <w:tcW w:w="180" w:type="dxa"/>
          </w:tcPr>
          <w:p w14:paraId="2F38ADF2" w14:textId="77777777" w:rsidR="000E074D" w:rsidRPr="000E074D" w:rsidRDefault="000E074D">
            <w:pPr>
              <w:ind w:left="-30" w:right="14"/>
              <w:jc w:val="center"/>
              <w:rPr>
                <w:rFonts w:ascii="Angsana New" w:hAnsi="Angsana New" w:cs="Angsana New"/>
                <w:sz w:val="30"/>
                <w:szCs w:val="30"/>
                <w:cs/>
              </w:rPr>
            </w:pPr>
          </w:p>
        </w:tc>
        <w:tc>
          <w:tcPr>
            <w:tcW w:w="4230" w:type="dxa"/>
            <w:gridSpan w:val="3"/>
          </w:tcPr>
          <w:p w14:paraId="2C75FC73" w14:textId="77777777" w:rsidR="000E074D" w:rsidRPr="000E074D" w:rsidRDefault="000E074D">
            <w:pPr>
              <w:ind w:right="-5"/>
              <w:jc w:val="center"/>
              <w:rPr>
                <w:rFonts w:ascii="Angsana New" w:hAnsi="Angsana New" w:cs="Angsana New"/>
                <w:snapToGrid w:val="0"/>
                <w:sz w:val="30"/>
                <w:szCs w:val="30"/>
                <w:cs/>
                <w:lang w:eastAsia="th-TH"/>
              </w:rPr>
            </w:pPr>
            <w:r w:rsidRPr="000E074D">
              <w:rPr>
                <w:rFonts w:ascii="Angsana New" w:hAnsi="Angsana New" w:cs="Angsana New"/>
                <w:sz w:val="30"/>
                <w:szCs w:val="30"/>
                <w:cs/>
              </w:rPr>
              <w:t>กิจการร่วมค้า เอ็นวีพีเอสเคจี</w:t>
            </w:r>
          </w:p>
        </w:tc>
      </w:tr>
      <w:tr w:rsidR="000E074D" w:rsidRPr="000E074D" w14:paraId="5E50FE92" w14:textId="77777777" w:rsidTr="000E074D">
        <w:trPr>
          <w:cantSplit/>
        </w:trPr>
        <w:tc>
          <w:tcPr>
            <w:tcW w:w="5086" w:type="dxa"/>
          </w:tcPr>
          <w:p w14:paraId="71863719" w14:textId="77777777" w:rsidR="000E074D" w:rsidRPr="000E074D" w:rsidRDefault="000E074D">
            <w:pPr>
              <w:ind w:left="330"/>
              <w:jc w:val="both"/>
              <w:rPr>
                <w:rFonts w:ascii="Angsana New" w:hAnsi="Angsana New" w:cs="Angsana New"/>
                <w:sz w:val="30"/>
                <w:szCs w:val="30"/>
                <w:cs/>
              </w:rPr>
            </w:pPr>
          </w:p>
        </w:tc>
        <w:tc>
          <w:tcPr>
            <w:tcW w:w="180" w:type="dxa"/>
          </w:tcPr>
          <w:p w14:paraId="44FCA4C8" w14:textId="77777777" w:rsidR="000E074D" w:rsidRPr="000E074D" w:rsidRDefault="000E074D">
            <w:pPr>
              <w:tabs>
                <w:tab w:val="left" w:pos="1267"/>
              </w:tabs>
              <w:ind w:left="-30" w:right="73"/>
              <w:jc w:val="right"/>
              <w:rPr>
                <w:rFonts w:ascii="Angsana New" w:hAnsi="Angsana New" w:cs="Angsana New"/>
                <w:snapToGrid w:val="0"/>
                <w:sz w:val="30"/>
                <w:szCs w:val="30"/>
                <w:lang w:eastAsia="th-TH"/>
              </w:rPr>
            </w:pPr>
          </w:p>
        </w:tc>
        <w:tc>
          <w:tcPr>
            <w:tcW w:w="4230" w:type="dxa"/>
            <w:gridSpan w:val="3"/>
          </w:tcPr>
          <w:p w14:paraId="2B4A594F" w14:textId="77777777" w:rsidR="000E074D" w:rsidRPr="00294E8E" w:rsidRDefault="000E074D">
            <w:pPr>
              <w:tabs>
                <w:tab w:val="left" w:pos="1267"/>
              </w:tabs>
              <w:ind w:left="-30" w:right="73"/>
              <w:jc w:val="center"/>
              <w:rPr>
                <w:rFonts w:ascii="Angsana New" w:hAnsi="Angsana New" w:cs="Angsana New"/>
                <w:snapToGrid w:val="0"/>
                <w:sz w:val="30"/>
                <w:szCs w:val="30"/>
                <w:cs/>
                <w:lang w:eastAsia="th-TH"/>
              </w:rPr>
            </w:pPr>
            <w:r w:rsidRPr="00294E8E">
              <w:rPr>
                <w:rFonts w:ascii="Angsana New" w:hAnsi="Angsana New" w:cs="Angsana New"/>
                <w:snapToGrid w:val="0"/>
                <w:sz w:val="30"/>
                <w:szCs w:val="30"/>
                <w:lang w:eastAsia="th-TH"/>
              </w:rPr>
              <w:t>(</w:t>
            </w:r>
            <w:r w:rsidRPr="00294E8E">
              <w:rPr>
                <w:rFonts w:ascii="Angsana New" w:hAnsi="Angsana New" w:cs="Angsana New"/>
                <w:snapToGrid w:val="0"/>
                <w:sz w:val="30"/>
                <w:szCs w:val="30"/>
                <w:cs/>
                <w:lang w:eastAsia="th-TH"/>
              </w:rPr>
              <w:t>ข้อมูลทางการเงินยังไม่ได้ผ่านการตรวจสอบ)</w:t>
            </w:r>
          </w:p>
        </w:tc>
      </w:tr>
      <w:tr w:rsidR="000E074D" w:rsidRPr="000E074D" w14:paraId="46AB4E40" w14:textId="77777777" w:rsidTr="000E074D">
        <w:trPr>
          <w:cantSplit/>
        </w:trPr>
        <w:tc>
          <w:tcPr>
            <w:tcW w:w="5086" w:type="dxa"/>
          </w:tcPr>
          <w:p w14:paraId="6442FCD4" w14:textId="77777777" w:rsidR="000E074D" w:rsidRPr="000E074D" w:rsidRDefault="000E074D">
            <w:pPr>
              <w:ind w:left="330"/>
              <w:jc w:val="both"/>
              <w:rPr>
                <w:rFonts w:ascii="Angsana New" w:hAnsi="Angsana New" w:cs="Angsana New"/>
                <w:sz w:val="30"/>
                <w:szCs w:val="30"/>
                <w:cs/>
              </w:rPr>
            </w:pPr>
          </w:p>
        </w:tc>
        <w:tc>
          <w:tcPr>
            <w:tcW w:w="180" w:type="dxa"/>
          </w:tcPr>
          <w:p w14:paraId="78EA5064" w14:textId="77777777" w:rsidR="000E074D" w:rsidRPr="000E074D" w:rsidRDefault="000E074D">
            <w:pPr>
              <w:ind w:left="-30" w:right="395"/>
              <w:jc w:val="right"/>
              <w:rPr>
                <w:rFonts w:ascii="Angsana New" w:hAnsi="Angsana New" w:cs="Angsana New"/>
                <w:snapToGrid w:val="0"/>
                <w:sz w:val="30"/>
                <w:szCs w:val="30"/>
                <w:cs/>
                <w:lang w:eastAsia="th-TH"/>
              </w:rPr>
            </w:pPr>
          </w:p>
        </w:tc>
        <w:tc>
          <w:tcPr>
            <w:tcW w:w="4230" w:type="dxa"/>
            <w:gridSpan w:val="3"/>
          </w:tcPr>
          <w:p w14:paraId="2F17FF56" w14:textId="3C1E1AAD" w:rsidR="000E074D" w:rsidRPr="000E074D" w:rsidRDefault="000E074D" w:rsidP="000E074D">
            <w:pPr>
              <w:tabs>
                <w:tab w:val="left" w:pos="1267"/>
                <w:tab w:val="left" w:pos="1680"/>
              </w:tabs>
              <w:ind w:left="-30" w:right="73"/>
              <w:jc w:val="center"/>
              <w:rPr>
                <w:rFonts w:ascii="Angsana New" w:hAnsi="Angsana New" w:cs="Angsana New"/>
                <w:snapToGrid w:val="0"/>
                <w:sz w:val="30"/>
                <w:szCs w:val="30"/>
                <w:lang w:eastAsia="th-TH"/>
              </w:rPr>
            </w:pPr>
            <w:r w:rsidRPr="000E074D">
              <w:rPr>
                <w:rFonts w:ascii="Angsana New" w:hAnsi="Angsana New" w:cs="Angsana New"/>
                <w:snapToGrid w:val="0"/>
                <w:sz w:val="30"/>
                <w:szCs w:val="30"/>
                <w:cs/>
                <w:lang w:eastAsia="th-TH"/>
              </w:rPr>
              <w:t>ณ วันที่</w:t>
            </w:r>
            <w:r>
              <w:rPr>
                <w:rFonts w:ascii="Angsana New" w:hAnsi="Angsana New" w:cs="Angsana New"/>
                <w:snapToGrid w:val="0"/>
                <w:sz w:val="30"/>
                <w:szCs w:val="30"/>
                <w:lang w:eastAsia="th-TH"/>
              </w:rPr>
              <w:t xml:space="preserve"> </w:t>
            </w:r>
            <w:r w:rsidRPr="000E074D">
              <w:rPr>
                <w:rFonts w:ascii="Angsana New" w:hAnsi="Angsana New" w:cs="Angsana New"/>
                <w:snapToGrid w:val="0"/>
                <w:sz w:val="30"/>
                <w:szCs w:val="30"/>
                <w:lang w:eastAsia="th-TH"/>
              </w:rPr>
              <w:t>31</w:t>
            </w:r>
            <w:r w:rsidRPr="000E074D">
              <w:rPr>
                <w:rFonts w:ascii="Angsana New" w:hAnsi="Angsana New" w:cs="Angsana New"/>
                <w:snapToGrid w:val="0"/>
                <w:sz w:val="30"/>
                <w:szCs w:val="30"/>
                <w:cs/>
                <w:lang w:eastAsia="th-TH"/>
              </w:rPr>
              <w:t xml:space="preserve"> ธันวาคม</w:t>
            </w:r>
          </w:p>
        </w:tc>
      </w:tr>
      <w:tr w:rsidR="000E074D" w:rsidRPr="000E074D" w14:paraId="66CBA951" w14:textId="77777777" w:rsidTr="000E074D">
        <w:trPr>
          <w:cantSplit/>
        </w:trPr>
        <w:tc>
          <w:tcPr>
            <w:tcW w:w="5086" w:type="dxa"/>
          </w:tcPr>
          <w:p w14:paraId="34E5B615" w14:textId="77777777" w:rsidR="000E074D" w:rsidRPr="000E074D" w:rsidRDefault="000E074D" w:rsidP="000E074D">
            <w:pPr>
              <w:ind w:left="330"/>
              <w:jc w:val="both"/>
              <w:rPr>
                <w:rFonts w:ascii="Angsana New" w:hAnsi="Angsana New" w:cs="Angsana New"/>
                <w:sz w:val="30"/>
                <w:szCs w:val="30"/>
                <w:cs/>
              </w:rPr>
            </w:pPr>
          </w:p>
        </w:tc>
        <w:tc>
          <w:tcPr>
            <w:tcW w:w="180" w:type="dxa"/>
          </w:tcPr>
          <w:p w14:paraId="6B870C62" w14:textId="77777777" w:rsidR="000E074D" w:rsidRPr="000E074D" w:rsidRDefault="000E074D" w:rsidP="000E074D">
            <w:pPr>
              <w:ind w:left="-30" w:right="395"/>
              <w:jc w:val="right"/>
              <w:rPr>
                <w:rFonts w:ascii="Angsana New" w:hAnsi="Angsana New" w:cs="Angsana New"/>
                <w:snapToGrid w:val="0"/>
                <w:sz w:val="30"/>
                <w:szCs w:val="30"/>
                <w:cs/>
                <w:lang w:eastAsia="th-TH"/>
              </w:rPr>
            </w:pPr>
          </w:p>
        </w:tc>
        <w:tc>
          <w:tcPr>
            <w:tcW w:w="1963" w:type="dxa"/>
          </w:tcPr>
          <w:p w14:paraId="36F2F3C1" w14:textId="78FCE2B5" w:rsidR="000E074D" w:rsidRPr="000E074D" w:rsidRDefault="000E074D" w:rsidP="000E074D">
            <w:pPr>
              <w:tabs>
                <w:tab w:val="left" w:pos="1267"/>
                <w:tab w:val="left" w:pos="1680"/>
              </w:tabs>
              <w:ind w:left="-30" w:right="73"/>
              <w:jc w:val="center"/>
              <w:rPr>
                <w:rFonts w:ascii="Angsana New" w:hAnsi="Angsana New" w:cs="Angsana New"/>
                <w:snapToGrid w:val="0"/>
                <w:sz w:val="30"/>
                <w:szCs w:val="30"/>
                <w:u w:val="single"/>
                <w:lang w:eastAsia="th-TH"/>
              </w:rPr>
            </w:pPr>
            <w:r w:rsidRPr="000E074D">
              <w:rPr>
                <w:rFonts w:ascii="Angsana New" w:hAnsi="Angsana New" w:cs="Angsana New"/>
                <w:snapToGrid w:val="0"/>
                <w:sz w:val="30"/>
                <w:szCs w:val="30"/>
                <w:u w:val="single"/>
                <w:lang w:eastAsia="th-TH"/>
              </w:rPr>
              <w:t>256</w:t>
            </w:r>
            <w:r w:rsidR="00F03825">
              <w:rPr>
                <w:rFonts w:ascii="Angsana New" w:hAnsi="Angsana New" w:cs="Angsana New"/>
                <w:snapToGrid w:val="0"/>
                <w:sz w:val="30"/>
                <w:szCs w:val="30"/>
                <w:u w:val="single"/>
                <w:lang w:eastAsia="th-TH"/>
              </w:rPr>
              <w:t>8</w:t>
            </w:r>
          </w:p>
        </w:tc>
        <w:tc>
          <w:tcPr>
            <w:tcW w:w="142" w:type="dxa"/>
          </w:tcPr>
          <w:p w14:paraId="217DF92C" w14:textId="77777777" w:rsidR="000E074D" w:rsidRPr="000E074D" w:rsidRDefault="000E074D" w:rsidP="000E074D">
            <w:pPr>
              <w:tabs>
                <w:tab w:val="left" w:pos="1267"/>
              </w:tabs>
              <w:ind w:right="73"/>
              <w:jc w:val="center"/>
              <w:rPr>
                <w:rFonts w:ascii="Angsana New" w:hAnsi="Angsana New" w:cs="Angsana New"/>
                <w:snapToGrid w:val="0"/>
                <w:sz w:val="30"/>
                <w:szCs w:val="30"/>
                <w:u w:val="single"/>
                <w:cs/>
                <w:lang w:eastAsia="th-TH"/>
              </w:rPr>
            </w:pPr>
          </w:p>
        </w:tc>
        <w:tc>
          <w:tcPr>
            <w:tcW w:w="2125" w:type="dxa"/>
          </w:tcPr>
          <w:p w14:paraId="78CCE074" w14:textId="3E5E6B63" w:rsidR="000E074D" w:rsidRPr="000E074D" w:rsidRDefault="000E074D" w:rsidP="000E074D">
            <w:pPr>
              <w:tabs>
                <w:tab w:val="left" w:pos="1267"/>
              </w:tabs>
              <w:ind w:left="-30" w:right="73"/>
              <w:jc w:val="center"/>
              <w:rPr>
                <w:rFonts w:ascii="Angsana New" w:hAnsi="Angsana New" w:cs="Angsana New"/>
                <w:snapToGrid w:val="0"/>
                <w:sz w:val="30"/>
                <w:szCs w:val="30"/>
                <w:u w:val="single"/>
                <w:lang w:eastAsia="th-TH"/>
              </w:rPr>
            </w:pPr>
            <w:r w:rsidRPr="000E074D">
              <w:rPr>
                <w:rFonts w:ascii="Angsana New" w:hAnsi="Angsana New" w:cs="Angsana New"/>
                <w:snapToGrid w:val="0"/>
                <w:sz w:val="30"/>
                <w:szCs w:val="30"/>
                <w:u w:val="single"/>
                <w:lang w:eastAsia="th-TH"/>
              </w:rPr>
              <w:t>256</w:t>
            </w:r>
            <w:r w:rsidR="00F03825">
              <w:rPr>
                <w:rFonts w:ascii="Angsana New" w:hAnsi="Angsana New" w:cs="Angsana New"/>
                <w:snapToGrid w:val="0"/>
                <w:sz w:val="30"/>
                <w:szCs w:val="30"/>
                <w:u w:val="single"/>
                <w:lang w:eastAsia="th-TH"/>
              </w:rPr>
              <w:t>7</w:t>
            </w:r>
          </w:p>
        </w:tc>
      </w:tr>
      <w:tr w:rsidR="00F03825" w:rsidRPr="000E074D" w14:paraId="2CFD1E70" w14:textId="77777777" w:rsidTr="000E074D">
        <w:trPr>
          <w:cantSplit/>
        </w:trPr>
        <w:tc>
          <w:tcPr>
            <w:tcW w:w="5086" w:type="dxa"/>
          </w:tcPr>
          <w:p w14:paraId="56CE3E3E" w14:textId="77777777" w:rsidR="00F03825" w:rsidRPr="000E074D" w:rsidRDefault="00F03825" w:rsidP="00F03825">
            <w:pPr>
              <w:ind w:left="330"/>
              <w:jc w:val="both"/>
              <w:rPr>
                <w:rFonts w:ascii="Angsana New" w:hAnsi="Angsana New" w:cs="Angsana New"/>
                <w:sz w:val="30"/>
                <w:szCs w:val="30"/>
                <w:cs/>
              </w:rPr>
            </w:pPr>
            <w:r w:rsidRPr="000E074D">
              <w:rPr>
                <w:rFonts w:ascii="Angsana New" w:hAnsi="Angsana New" w:cs="Angsana New"/>
                <w:sz w:val="30"/>
                <w:szCs w:val="30"/>
                <w:cs/>
              </w:rPr>
              <w:t>เงินสดและรายการเทียบเท่าเงินสด</w:t>
            </w:r>
          </w:p>
        </w:tc>
        <w:tc>
          <w:tcPr>
            <w:tcW w:w="180" w:type="dxa"/>
          </w:tcPr>
          <w:p w14:paraId="4136BA9F" w14:textId="77777777" w:rsidR="00F03825" w:rsidRPr="000E074D" w:rsidRDefault="00F03825" w:rsidP="00F03825">
            <w:pPr>
              <w:ind w:left="-30" w:right="395"/>
              <w:jc w:val="right"/>
              <w:rPr>
                <w:rFonts w:ascii="Angsana New" w:hAnsi="Angsana New" w:cs="Angsana New"/>
                <w:snapToGrid w:val="0"/>
                <w:sz w:val="30"/>
                <w:szCs w:val="30"/>
                <w:cs/>
                <w:lang w:eastAsia="th-TH"/>
              </w:rPr>
            </w:pPr>
          </w:p>
        </w:tc>
        <w:tc>
          <w:tcPr>
            <w:tcW w:w="1963" w:type="dxa"/>
          </w:tcPr>
          <w:p w14:paraId="6BA24764" w14:textId="77777777" w:rsidR="00F03825" w:rsidRPr="004C3DDB" w:rsidRDefault="00F03825" w:rsidP="00F03825">
            <w:pPr>
              <w:tabs>
                <w:tab w:val="left" w:pos="1140"/>
                <w:tab w:val="left" w:pos="1230"/>
              </w:tabs>
              <w:ind w:left="-30" w:right="240"/>
              <w:jc w:val="right"/>
              <w:rPr>
                <w:rFonts w:ascii="Angsana New" w:hAnsi="Angsana New" w:cs="Angsana New"/>
                <w:snapToGrid w:val="0"/>
                <w:sz w:val="30"/>
                <w:szCs w:val="30"/>
                <w:cs/>
                <w:lang w:eastAsia="th-TH"/>
              </w:rPr>
            </w:pPr>
            <w:r w:rsidRPr="004C3DDB">
              <w:rPr>
                <w:rFonts w:ascii="Angsana New" w:hAnsi="Angsana New" w:cs="Angsana New"/>
                <w:snapToGrid w:val="0"/>
                <w:sz w:val="30"/>
                <w:szCs w:val="30"/>
                <w:lang w:eastAsia="th-TH"/>
              </w:rPr>
              <w:t>98,329</w:t>
            </w:r>
          </w:p>
        </w:tc>
        <w:tc>
          <w:tcPr>
            <w:tcW w:w="142" w:type="dxa"/>
          </w:tcPr>
          <w:p w14:paraId="4B99BB2B" w14:textId="77777777" w:rsidR="00F03825" w:rsidRPr="000E074D" w:rsidRDefault="00F03825" w:rsidP="00F03825">
            <w:pPr>
              <w:tabs>
                <w:tab w:val="left" w:pos="1267"/>
              </w:tabs>
              <w:ind w:right="73"/>
              <w:jc w:val="center"/>
              <w:rPr>
                <w:rFonts w:ascii="Angsana New" w:hAnsi="Angsana New" w:cs="Angsana New"/>
                <w:snapToGrid w:val="0"/>
                <w:sz w:val="30"/>
                <w:szCs w:val="30"/>
                <w:cs/>
                <w:lang w:eastAsia="th-TH"/>
              </w:rPr>
            </w:pPr>
          </w:p>
        </w:tc>
        <w:tc>
          <w:tcPr>
            <w:tcW w:w="2125" w:type="dxa"/>
          </w:tcPr>
          <w:p w14:paraId="63AE3391" w14:textId="7A55E096" w:rsidR="00F03825" w:rsidRPr="000E074D" w:rsidRDefault="00F03825" w:rsidP="00F03825">
            <w:pPr>
              <w:tabs>
                <w:tab w:val="left" w:pos="1140"/>
                <w:tab w:val="left" w:pos="1230"/>
              </w:tabs>
              <w:ind w:left="-30" w:right="240"/>
              <w:jc w:val="right"/>
              <w:rPr>
                <w:rFonts w:ascii="Angsana New" w:hAnsi="Angsana New" w:cs="Angsana New"/>
                <w:snapToGrid w:val="0"/>
                <w:sz w:val="30"/>
                <w:szCs w:val="30"/>
                <w:cs/>
                <w:lang w:eastAsia="th-TH"/>
              </w:rPr>
            </w:pPr>
            <w:r w:rsidRPr="001B213D">
              <w:rPr>
                <w:rFonts w:ascii="Angsana New" w:hAnsi="Angsana New" w:cs="Angsana New"/>
                <w:snapToGrid w:val="0"/>
                <w:sz w:val="30"/>
                <w:szCs w:val="30"/>
                <w:lang w:eastAsia="th-TH"/>
              </w:rPr>
              <w:t>98,329</w:t>
            </w:r>
          </w:p>
        </w:tc>
      </w:tr>
      <w:tr w:rsidR="00F03825" w:rsidRPr="000E074D" w14:paraId="60E9A80D" w14:textId="77777777" w:rsidTr="000E074D">
        <w:trPr>
          <w:cantSplit/>
        </w:trPr>
        <w:tc>
          <w:tcPr>
            <w:tcW w:w="5086" w:type="dxa"/>
          </w:tcPr>
          <w:p w14:paraId="05858396" w14:textId="77777777" w:rsidR="00F03825" w:rsidRPr="000E074D" w:rsidRDefault="00F03825" w:rsidP="00F03825">
            <w:pPr>
              <w:ind w:left="330"/>
              <w:jc w:val="both"/>
              <w:rPr>
                <w:rFonts w:ascii="Angsana New" w:hAnsi="Angsana New" w:cs="Angsana New"/>
                <w:sz w:val="30"/>
                <w:szCs w:val="30"/>
              </w:rPr>
            </w:pPr>
            <w:r w:rsidRPr="000E074D">
              <w:rPr>
                <w:rFonts w:ascii="Angsana New" w:hAnsi="Angsana New" w:cs="Angsana New"/>
                <w:sz w:val="30"/>
                <w:szCs w:val="30"/>
                <w:cs/>
              </w:rPr>
              <w:t xml:space="preserve">สินทรัพย์หมุนเวียน </w:t>
            </w:r>
          </w:p>
        </w:tc>
        <w:tc>
          <w:tcPr>
            <w:tcW w:w="180" w:type="dxa"/>
          </w:tcPr>
          <w:p w14:paraId="6E15BD3F" w14:textId="77777777" w:rsidR="00F03825" w:rsidRPr="000E074D" w:rsidRDefault="00F03825" w:rsidP="00F03825">
            <w:pPr>
              <w:ind w:left="-30" w:right="395"/>
              <w:jc w:val="right"/>
              <w:rPr>
                <w:rFonts w:ascii="Angsana New" w:hAnsi="Angsana New" w:cs="Angsana New"/>
                <w:snapToGrid w:val="0"/>
                <w:sz w:val="30"/>
                <w:szCs w:val="30"/>
                <w:cs/>
                <w:lang w:eastAsia="th-TH"/>
              </w:rPr>
            </w:pPr>
          </w:p>
        </w:tc>
        <w:tc>
          <w:tcPr>
            <w:tcW w:w="1963" w:type="dxa"/>
          </w:tcPr>
          <w:p w14:paraId="530A1D16" w14:textId="7538A81B" w:rsidR="00F03825" w:rsidRPr="004C3DDB" w:rsidRDefault="00F03825" w:rsidP="00F03825">
            <w:pPr>
              <w:tabs>
                <w:tab w:val="left" w:pos="1140"/>
                <w:tab w:val="left" w:pos="1230"/>
              </w:tabs>
              <w:ind w:left="-30" w:right="240"/>
              <w:jc w:val="right"/>
              <w:rPr>
                <w:rFonts w:ascii="Angsana New" w:hAnsi="Angsana New" w:cs="Angsana New"/>
                <w:snapToGrid w:val="0"/>
                <w:sz w:val="30"/>
                <w:szCs w:val="30"/>
                <w:cs/>
                <w:lang w:eastAsia="th-TH"/>
              </w:rPr>
            </w:pPr>
            <w:r w:rsidRPr="004C3DDB">
              <w:rPr>
                <w:rFonts w:ascii="Angsana New" w:hAnsi="Angsana New" w:cs="Angsana New"/>
                <w:snapToGrid w:val="0"/>
                <w:sz w:val="30"/>
                <w:szCs w:val="30"/>
                <w:lang w:eastAsia="th-TH"/>
              </w:rPr>
              <w:t>6,3</w:t>
            </w:r>
            <w:r w:rsidR="00DB7F40">
              <w:rPr>
                <w:rFonts w:ascii="Angsana New" w:hAnsi="Angsana New" w:cs="Angsana New"/>
                <w:snapToGrid w:val="0"/>
                <w:sz w:val="30"/>
                <w:szCs w:val="30"/>
                <w:lang w:eastAsia="th-TH"/>
              </w:rPr>
              <w:t>13</w:t>
            </w:r>
            <w:r w:rsidRPr="004C3DDB">
              <w:rPr>
                <w:rFonts w:ascii="Angsana New" w:hAnsi="Angsana New" w:cs="Angsana New"/>
                <w:snapToGrid w:val="0"/>
                <w:sz w:val="30"/>
                <w:szCs w:val="30"/>
                <w:lang w:eastAsia="th-TH"/>
              </w:rPr>
              <w:t>,759</w:t>
            </w:r>
          </w:p>
        </w:tc>
        <w:tc>
          <w:tcPr>
            <w:tcW w:w="142" w:type="dxa"/>
          </w:tcPr>
          <w:p w14:paraId="460AB0EE" w14:textId="77777777" w:rsidR="00F03825" w:rsidRPr="000E074D" w:rsidRDefault="00F03825" w:rsidP="00F03825">
            <w:pPr>
              <w:ind w:right="60"/>
              <w:jc w:val="center"/>
              <w:rPr>
                <w:rFonts w:ascii="Angsana New" w:hAnsi="Angsana New" w:cs="Angsana New"/>
                <w:snapToGrid w:val="0"/>
                <w:sz w:val="30"/>
                <w:szCs w:val="30"/>
                <w:u w:val="single"/>
                <w:cs/>
                <w:lang w:eastAsia="th-TH"/>
              </w:rPr>
            </w:pPr>
          </w:p>
        </w:tc>
        <w:tc>
          <w:tcPr>
            <w:tcW w:w="2125" w:type="dxa"/>
          </w:tcPr>
          <w:p w14:paraId="23326F6F" w14:textId="4C364FF7" w:rsidR="00F03825" w:rsidRPr="000E074D" w:rsidRDefault="00F03825" w:rsidP="00F03825">
            <w:pPr>
              <w:tabs>
                <w:tab w:val="left" w:pos="1140"/>
                <w:tab w:val="left" w:pos="1230"/>
              </w:tabs>
              <w:ind w:left="-30" w:right="240"/>
              <w:jc w:val="right"/>
              <w:rPr>
                <w:rFonts w:ascii="Angsana New" w:hAnsi="Angsana New" w:cs="Angsana New"/>
                <w:snapToGrid w:val="0"/>
                <w:sz w:val="30"/>
                <w:szCs w:val="30"/>
                <w:cs/>
                <w:lang w:eastAsia="th-TH"/>
              </w:rPr>
            </w:pPr>
            <w:r w:rsidRPr="001B213D">
              <w:rPr>
                <w:rFonts w:ascii="Angsana New" w:hAnsi="Angsana New" w:cs="Angsana New"/>
                <w:snapToGrid w:val="0"/>
                <w:sz w:val="30"/>
                <w:szCs w:val="30"/>
                <w:lang w:eastAsia="th-TH"/>
              </w:rPr>
              <w:t>6,308,759</w:t>
            </w:r>
          </w:p>
        </w:tc>
      </w:tr>
      <w:tr w:rsidR="00F03825" w:rsidRPr="000E074D" w14:paraId="3EC8E2EC" w14:textId="77777777" w:rsidTr="000E074D">
        <w:trPr>
          <w:cantSplit/>
        </w:trPr>
        <w:tc>
          <w:tcPr>
            <w:tcW w:w="5086" w:type="dxa"/>
          </w:tcPr>
          <w:p w14:paraId="7EE0D36F" w14:textId="77777777" w:rsidR="00F03825" w:rsidRPr="000E074D" w:rsidRDefault="00F03825" w:rsidP="00F03825">
            <w:pPr>
              <w:ind w:left="330"/>
              <w:jc w:val="both"/>
              <w:rPr>
                <w:rFonts w:ascii="Angsana New" w:hAnsi="Angsana New" w:cs="Angsana New"/>
                <w:sz w:val="30"/>
                <w:szCs w:val="30"/>
                <w:cs/>
              </w:rPr>
            </w:pPr>
            <w:r w:rsidRPr="000E074D">
              <w:rPr>
                <w:rFonts w:ascii="Angsana New" w:hAnsi="Angsana New" w:cs="Angsana New"/>
                <w:sz w:val="30"/>
                <w:szCs w:val="30"/>
                <w:cs/>
              </w:rPr>
              <w:t>สินทรัพย์ไม่หมุนเวียน</w:t>
            </w:r>
          </w:p>
        </w:tc>
        <w:tc>
          <w:tcPr>
            <w:tcW w:w="180" w:type="dxa"/>
          </w:tcPr>
          <w:p w14:paraId="121C4BED" w14:textId="77777777" w:rsidR="00F03825" w:rsidRPr="000E074D" w:rsidRDefault="00F03825" w:rsidP="00F03825">
            <w:pPr>
              <w:ind w:left="-30" w:right="395"/>
              <w:jc w:val="right"/>
              <w:rPr>
                <w:rFonts w:ascii="Angsana New" w:hAnsi="Angsana New" w:cs="Angsana New"/>
                <w:snapToGrid w:val="0"/>
                <w:sz w:val="30"/>
                <w:szCs w:val="30"/>
                <w:cs/>
                <w:lang w:eastAsia="th-TH"/>
              </w:rPr>
            </w:pPr>
          </w:p>
        </w:tc>
        <w:tc>
          <w:tcPr>
            <w:tcW w:w="1963" w:type="dxa"/>
          </w:tcPr>
          <w:p w14:paraId="62998DA6" w14:textId="3BA48EC7" w:rsidR="00F03825" w:rsidRPr="004A01ED" w:rsidRDefault="00DB7F40" w:rsidP="00F03825">
            <w:pPr>
              <w:tabs>
                <w:tab w:val="left" w:pos="1140"/>
                <w:tab w:val="left" w:pos="1230"/>
              </w:tabs>
              <w:ind w:left="-30" w:right="240"/>
              <w:jc w:val="right"/>
              <w:rPr>
                <w:rFonts w:ascii="Angsana New" w:hAnsi="Angsana New" w:cs="Angsana New"/>
                <w:snapToGrid w:val="0"/>
                <w:sz w:val="30"/>
                <w:szCs w:val="30"/>
                <w:lang w:eastAsia="th-TH"/>
              </w:rPr>
            </w:pPr>
            <w:r w:rsidRPr="007F6769">
              <w:rPr>
                <w:rFonts w:ascii="Angsana New" w:hAnsi="Angsana New" w:cs="Angsana New"/>
                <w:snapToGrid w:val="0"/>
                <w:sz w:val="30"/>
                <w:szCs w:val="30"/>
                <w:lang w:eastAsia="th-TH"/>
              </w:rPr>
              <w:t>18,724</w:t>
            </w:r>
          </w:p>
        </w:tc>
        <w:tc>
          <w:tcPr>
            <w:tcW w:w="142" w:type="dxa"/>
          </w:tcPr>
          <w:p w14:paraId="37DC0F3E" w14:textId="77777777" w:rsidR="00F03825" w:rsidRPr="000E074D" w:rsidRDefault="00F03825" w:rsidP="00F03825">
            <w:pPr>
              <w:ind w:right="60"/>
              <w:jc w:val="center"/>
              <w:rPr>
                <w:rFonts w:ascii="Angsana New" w:hAnsi="Angsana New" w:cs="Angsana New"/>
                <w:snapToGrid w:val="0"/>
                <w:sz w:val="30"/>
                <w:szCs w:val="30"/>
                <w:u w:val="single"/>
                <w:cs/>
                <w:lang w:eastAsia="th-TH"/>
              </w:rPr>
            </w:pPr>
          </w:p>
        </w:tc>
        <w:tc>
          <w:tcPr>
            <w:tcW w:w="2125" w:type="dxa"/>
          </w:tcPr>
          <w:p w14:paraId="1041939F" w14:textId="4535897E" w:rsidR="00F03825" w:rsidRPr="000E074D" w:rsidRDefault="00F03825" w:rsidP="00F03825">
            <w:pPr>
              <w:tabs>
                <w:tab w:val="left" w:pos="1140"/>
                <w:tab w:val="left" w:pos="1230"/>
              </w:tabs>
              <w:ind w:left="-30" w:right="240"/>
              <w:jc w:val="right"/>
              <w:rPr>
                <w:rFonts w:ascii="Angsana New" w:hAnsi="Angsana New" w:cs="Angsana New"/>
                <w:snapToGrid w:val="0"/>
                <w:sz w:val="30"/>
                <w:szCs w:val="30"/>
                <w:lang w:eastAsia="th-TH"/>
              </w:rPr>
            </w:pPr>
            <w:r w:rsidRPr="007F6769">
              <w:rPr>
                <w:rFonts w:ascii="Angsana New" w:hAnsi="Angsana New" w:cs="Angsana New"/>
                <w:snapToGrid w:val="0"/>
                <w:sz w:val="30"/>
                <w:szCs w:val="30"/>
                <w:lang w:eastAsia="th-TH"/>
              </w:rPr>
              <w:t>18,724</w:t>
            </w:r>
          </w:p>
        </w:tc>
      </w:tr>
      <w:tr w:rsidR="00F03825" w:rsidRPr="000E074D" w14:paraId="577784F4" w14:textId="77777777" w:rsidTr="000E074D">
        <w:trPr>
          <w:cantSplit/>
        </w:trPr>
        <w:tc>
          <w:tcPr>
            <w:tcW w:w="5086" w:type="dxa"/>
          </w:tcPr>
          <w:p w14:paraId="3BB65F5C" w14:textId="77777777" w:rsidR="00F03825" w:rsidRPr="000E074D" w:rsidRDefault="00F03825" w:rsidP="00F03825">
            <w:pPr>
              <w:ind w:left="330"/>
              <w:jc w:val="both"/>
              <w:rPr>
                <w:rFonts w:ascii="Angsana New" w:hAnsi="Angsana New" w:cs="Angsana New"/>
                <w:sz w:val="30"/>
                <w:szCs w:val="30"/>
                <w:cs/>
              </w:rPr>
            </w:pPr>
            <w:r w:rsidRPr="000E074D">
              <w:rPr>
                <w:rFonts w:ascii="Angsana New" w:hAnsi="Angsana New" w:cs="Angsana New"/>
                <w:sz w:val="30"/>
                <w:szCs w:val="30"/>
                <w:cs/>
              </w:rPr>
              <w:t>หนี้สินหมุนเวียน</w:t>
            </w:r>
          </w:p>
        </w:tc>
        <w:tc>
          <w:tcPr>
            <w:tcW w:w="180" w:type="dxa"/>
          </w:tcPr>
          <w:p w14:paraId="5E752E47" w14:textId="77777777" w:rsidR="00F03825" w:rsidRPr="000E074D" w:rsidRDefault="00F03825" w:rsidP="00F03825">
            <w:pPr>
              <w:ind w:left="-30" w:right="395"/>
              <w:jc w:val="right"/>
              <w:rPr>
                <w:rFonts w:ascii="Angsana New" w:hAnsi="Angsana New" w:cs="Angsana New"/>
                <w:snapToGrid w:val="0"/>
                <w:sz w:val="30"/>
                <w:szCs w:val="30"/>
                <w:cs/>
                <w:lang w:eastAsia="th-TH"/>
              </w:rPr>
            </w:pPr>
          </w:p>
        </w:tc>
        <w:tc>
          <w:tcPr>
            <w:tcW w:w="1963" w:type="dxa"/>
          </w:tcPr>
          <w:p w14:paraId="507D3C2C" w14:textId="77777777" w:rsidR="00F03825" w:rsidRPr="004A01ED" w:rsidRDefault="00F03825" w:rsidP="00F03825">
            <w:pPr>
              <w:tabs>
                <w:tab w:val="left" w:pos="1140"/>
                <w:tab w:val="left" w:pos="1230"/>
              </w:tabs>
              <w:ind w:left="-30" w:right="240"/>
              <w:jc w:val="right"/>
              <w:rPr>
                <w:rFonts w:ascii="Angsana New" w:hAnsi="Angsana New" w:cs="Angsana New"/>
                <w:snapToGrid w:val="0"/>
                <w:sz w:val="30"/>
                <w:szCs w:val="30"/>
                <w:lang w:eastAsia="th-TH"/>
              </w:rPr>
            </w:pPr>
            <w:r w:rsidRPr="00450C83">
              <w:rPr>
                <w:rFonts w:ascii="Angsana New" w:hAnsi="Angsana New" w:cs="Angsana New"/>
                <w:snapToGrid w:val="0"/>
                <w:sz w:val="30"/>
                <w:szCs w:val="30"/>
                <w:lang w:eastAsia="th-TH"/>
              </w:rPr>
              <w:t>(6,999,412)</w:t>
            </w:r>
          </w:p>
        </w:tc>
        <w:tc>
          <w:tcPr>
            <w:tcW w:w="142" w:type="dxa"/>
          </w:tcPr>
          <w:p w14:paraId="6F7A50C7" w14:textId="77777777" w:rsidR="00F03825" w:rsidRPr="000E074D" w:rsidRDefault="00F03825" w:rsidP="00F03825">
            <w:pPr>
              <w:ind w:right="60"/>
              <w:jc w:val="center"/>
              <w:rPr>
                <w:rFonts w:ascii="Angsana New" w:hAnsi="Angsana New" w:cs="Angsana New"/>
                <w:snapToGrid w:val="0"/>
                <w:sz w:val="30"/>
                <w:szCs w:val="30"/>
                <w:u w:val="single"/>
                <w:cs/>
                <w:lang w:eastAsia="th-TH"/>
              </w:rPr>
            </w:pPr>
          </w:p>
        </w:tc>
        <w:tc>
          <w:tcPr>
            <w:tcW w:w="2125" w:type="dxa"/>
          </w:tcPr>
          <w:p w14:paraId="4279D89B" w14:textId="3FD735FE" w:rsidR="00F03825" w:rsidRPr="000E074D" w:rsidRDefault="00F03825" w:rsidP="00F03825">
            <w:pPr>
              <w:tabs>
                <w:tab w:val="left" w:pos="1140"/>
                <w:tab w:val="left" w:pos="1230"/>
              </w:tabs>
              <w:ind w:left="-30" w:right="240"/>
              <w:jc w:val="right"/>
              <w:rPr>
                <w:rFonts w:ascii="Angsana New" w:hAnsi="Angsana New" w:cs="Angsana New"/>
                <w:snapToGrid w:val="0"/>
                <w:sz w:val="30"/>
                <w:szCs w:val="30"/>
                <w:lang w:eastAsia="th-TH"/>
              </w:rPr>
            </w:pPr>
            <w:r w:rsidRPr="001B213D">
              <w:rPr>
                <w:rFonts w:ascii="Angsana New" w:hAnsi="Angsana New" w:cs="Angsana New"/>
                <w:snapToGrid w:val="0"/>
                <w:sz w:val="30"/>
                <w:szCs w:val="30"/>
                <w:lang w:eastAsia="th-TH"/>
              </w:rPr>
              <w:t>(6,999,412)</w:t>
            </w:r>
          </w:p>
        </w:tc>
      </w:tr>
      <w:tr w:rsidR="00F03825" w:rsidRPr="000E074D" w14:paraId="48576900" w14:textId="77777777" w:rsidTr="000E074D">
        <w:trPr>
          <w:cantSplit/>
        </w:trPr>
        <w:tc>
          <w:tcPr>
            <w:tcW w:w="5086" w:type="dxa"/>
          </w:tcPr>
          <w:p w14:paraId="1F346BE5" w14:textId="77777777" w:rsidR="00F03825" w:rsidRPr="000E074D" w:rsidRDefault="00F03825" w:rsidP="00F03825">
            <w:pPr>
              <w:ind w:left="330"/>
              <w:jc w:val="both"/>
              <w:rPr>
                <w:rFonts w:ascii="Angsana New" w:hAnsi="Angsana New" w:cs="Angsana New"/>
                <w:sz w:val="30"/>
                <w:szCs w:val="30"/>
                <w:cs/>
              </w:rPr>
            </w:pPr>
            <w:r w:rsidRPr="000E074D">
              <w:rPr>
                <w:rFonts w:ascii="Angsana New" w:hAnsi="Angsana New" w:cs="Angsana New"/>
                <w:sz w:val="30"/>
                <w:szCs w:val="30"/>
                <w:cs/>
              </w:rPr>
              <w:t>สินทรัพย์สุทธิ</w:t>
            </w:r>
          </w:p>
        </w:tc>
        <w:tc>
          <w:tcPr>
            <w:tcW w:w="180" w:type="dxa"/>
          </w:tcPr>
          <w:p w14:paraId="391BEF35" w14:textId="77777777" w:rsidR="00F03825" w:rsidRPr="000E074D" w:rsidRDefault="00F03825" w:rsidP="00F03825">
            <w:pPr>
              <w:ind w:left="-30" w:right="395"/>
              <w:jc w:val="right"/>
              <w:rPr>
                <w:rFonts w:ascii="Angsana New" w:hAnsi="Angsana New" w:cs="Angsana New"/>
                <w:snapToGrid w:val="0"/>
                <w:sz w:val="30"/>
                <w:szCs w:val="30"/>
                <w:cs/>
                <w:lang w:eastAsia="th-TH"/>
              </w:rPr>
            </w:pPr>
          </w:p>
        </w:tc>
        <w:tc>
          <w:tcPr>
            <w:tcW w:w="1963" w:type="dxa"/>
            <w:tcBorders>
              <w:top w:val="single" w:sz="4" w:space="0" w:color="auto"/>
              <w:bottom w:val="double" w:sz="4" w:space="0" w:color="auto"/>
            </w:tcBorders>
          </w:tcPr>
          <w:p w14:paraId="7FB494E0" w14:textId="41B18BCB" w:rsidR="00F03825" w:rsidRPr="004A01ED" w:rsidRDefault="00F03825" w:rsidP="00F03825">
            <w:pPr>
              <w:tabs>
                <w:tab w:val="left" w:pos="1140"/>
                <w:tab w:val="left" w:pos="1230"/>
              </w:tabs>
              <w:ind w:left="-30" w:right="240"/>
              <w:jc w:val="right"/>
              <w:rPr>
                <w:rFonts w:ascii="Angsana New" w:hAnsi="Angsana New" w:cs="Angsana New"/>
                <w:snapToGrid w:val="0"/>
                <w:sz w:val="30"/>
                <w:szCs w:val="30"/>
                <w:lang w:eastAsia="th-TH"/>
              </w:rPr>
            </w:pPr>
            <w:r w:rsidRPr="004A01ED">
              <w:rPr>
                <w:rFonts w:ascii="Angsana New" w:hAnsi="Angsana New" w:cs="Angsana New"/>
                <w:snapToGrid w:val="0"/>
                <w:sz w:val="30"/>
                <w:szCs w:val="30"/>
                <w:lang w:eastAsia="th-TH"/>
              </w:rPr>
              <w:t>(5</w:t>
            </w:r>
            <w:r w:rsidR="004C3DDB" w:rsidRPr="004A01ED">
              <w:rPr>
                <w:rFonts w:ascii="Angsana New" w:hAnsi="Angsana New" w:cs="Angsana New"/>
                <w:snapToGrid w:val="0"/>
                <w:sz w:val="30"/>
                <w:szCs w:val="30"/>
                <w:lang w:eastAsia="th-TH"/>
              </w:rPr>
              <w:t>68</w:t>
            </w:r>
            <w:r w:rsidRPr="004A01ED">
              <w:rPr>
                <w:rFonts w:ascii="Angsana New" w:hAnsi="Angsana New" w:cs="Angsana New"/>
                <w:snapToGrid w:val="0"/>
                <w:sz w:val="30"/>
                <w:szCs w:val="30"/>
                <w:lang w:eastAsia="th-TH"/>
              </w:rPr>
              <w:t>,600)</w:t>
            </w:r>
          </w:p>
        </w:tc>
        <w:tc>
          <w:tcPr>
            <w:tcW w:w="142" w:type="dxa"/>
          </w:tcPr>
          <w:p w14:paraId="4DC0404C" w14:textId="77777777" w:rsidR="00F03825" w:rsidRPr="000E074D" w:rsidRDefault="00F03825" w:rsidP="00F03825">
            <w:pPr>
              <w:ind w:right="60"/>
              <w:jc w:val="center"/>
              <w:rPr>
                <w:rFonts w:ascii="Angsana New" w:hAnsi="Angsana New" w:cs="Angsana New"/>
                <w:snapToGrid w:val="0"/>
                <w:sz w:val="30"/>
                <w:szCs w:val="30"/>
                <w:u w:val="single"/>
                <w:cs/>
                <w:lang w:eastAsia="th-TH"/>
              </w:rPr>
            </w:pPr>
          </w:p>
        </w:tc>
        <w:tc>
          <w:tcPr>
            <w:tcW w:w="2125" w:type="dxa"/>
            <w:tcBorders>
              <w:top w:val="single" w:sz="4" w:space="0" w:color="auto"/>
              <w:bottom w:val="double" w:sz="4" w:space="0" w:color="auto"/>
            </w:tcBorders>
          </w:tcPr>
          <w:p w14:paraId="636F853D" w14:textId="16DBFAED" w:rsidR="00F03825" w:rsidRPr="000E074D" w:rsidRDefault="00F03825" w:rsidP="00F03825">
            <w:pPr>
              <w:tabs>
                <w:tab w:val="left" w:pos="1140"/>
                <w:tab w:val="left" w:pos="1230"/>
              </w:tabs>
              <w:ind w:left="-30" w:right="240"/>
              <w:jc w:val="right"/>
              <w:rPr>
                <w:rFonts w:ascii="Angsana New" w:hAnsi="Angsana New" w:cs="Angsana New"/>
                <w:snapToGrid w:val="0"/>
                <w:sz w:val="30"/>
                <w:szCs w:val="30"/>
                <w:lang w:eastAsia="th-TH"/>
              </w:rPr>
            </w:pPr>
            <w:r w:rsidRPr="00DC6FAF">
              <w:rPr>
                <w:rFonts w:ascii="Angsana New" w:hAnsi="Angsana New" w:cs="Angsana New"/>
                <w:snapToGrid w:val="0"/>
                <w:sz w:val="30"/>
                <w:szCs w:val="30"/>
                <w:lang w:eastAsia="th-TH"/>
              </w:rPr>
              <w:t>(573,600)</w:t>
            </w:r>
          </w:p>
        </w:tc>
      </w:tr>
    </w:tbl>
    <w:p w14:paraId="2A9E380E" w14:textId="77777777" w:rsidR="007869AF" w:rsidRDefault="007869AF" w:rsidP="00181DE8">
      <w:pPr>
        <w:ind w:left="375" w:firstLine="901"/>
        <w:jc w:val="thaiDistribute"/>
        <w:rPr>
          <w:rFonts w:ascii="Angsana New" w:hAnsi="Angsana New" w:cs="Angsana New"/>
          <w:sz w:val="30"/>
          <w:szCs w:val="30"/>
        </w:rPr>
      </w:pPr>
    </w:p>
    <w:p w14:paraId="76C65478" w14:textId="77777777" w:rsidR="004A01ED" w:rsidRDefault="004A01ED" w:rsidP="00181DE8">
      <w:pPr>
        <w:ind w:left="375" w:firstLine="901"/>
        <w:jc w:val="thaiDistribute"/>
        <w:rPr>
          <w:rFonts w:ascii="Angsana New" w:hAnsi="Angsana New" w:cs="Angsana New"/>
          <w:sz w:val="30"/>
          <w:szCs w:val="30"/>
        </w:rPr>
      </w:pPr>
    </w:p>
    <w:p w14:paraId="5945BF78" w14:textId="77777777" w:rsidR="005B5B91" w:rsidRDefault="005B5B91" w:rsidP="00181DE8">
      <w:pPr>
        <w:ind w:left="375" w:firstLine="901"/>
        <w:jc w:val="thaiDistribute"/>
        <w:rPr>
          <w:rFonts w:ascii="Angsana New" w:hAnsi="Angsana New" w:cs="Angsana New"/>
          <w:sz w:val="30"/>
          <w:szCs w:val="30"/>
        </w:rPr>
      </w:pPr>
    </w:p>
    <w:p w14:paraId="1FF12948" w14:textId="77777777" w:rsidR="005B5B91" w:rsidRDefault="005B5B91" w:rsidP="00181DE8">
      <w:pPr>
        <w:ind w:left="375" w:firstLine="901"/>
        <w:jc w:val="thaiDistribute"/>
        <w:rPr>
          <w:rFonts w:ascii="Angsana New" w:hAnsi="Angsana New" w:cs="Angsana New"/>
          <w:sz w:val="30"/>
          <w:szCs w:val="30"/>
        </w:rPr>
      </w:pPr>
    </w:p>
    <w:p w14:paraId="2A0FA207" w14:textId="77777777" w:rsidR="005B5B91" w:rsidRDefault="005B5B91" w:rsidP="00181DE8">
      <w:pPr>
        <w:ind w:left="375" w:firstLine="901"/>
        <w:jc w:val="thaiDistribute"/>
        <w:rPr>
          <w:rFonts w:ascii="Angsana New" w:hAnsi="Angsana New" w:cs="Angsana New"/>
          <w:sz w:val="30"/>
          <w:szCs w:val="30"/>
        </w:rPr>
      </w:pPr>
    </w:p>
    <w:p w14:paraId="6C7A4BCD" w14:textId="77777777" w:rsidR="005B5B91" w:rsidRDefault="005B5B91" w:rsidP="00181DE8">
      <w:pPr>
        <w:ind w:left="375" w:firstLine="901"/>
        <w:jc w:val="thaiDistribute"/>
        <w:rPr>
          <w:rFonts w:ascii="Angsana New" w:hAnsi="Angsana New" w:cs="Angsana New"/>
          <w:sz w:val="30"/>
          <w:szCs w:val="30"/>
        </w:rPr>
      </w:pPr>
    </w:p>
    <w:p w14:paraId="698CD9B8" w14:textId="77777777" w:rsidR="004A01ED" w:rsidRDefault="004A01ED" w:rsidP="00181DE8">
      <w:pPr>
        <w:ind w:left="375" w:firstLine="901"/>
        <w:jc w:val="thaiDistribute"/>
        <w:rPr>
          <w:rFonts w:ascii="Angsana New" w:hAnsi="Angsana New" w:cs="Angsana New"/>
          <w:sz w:val="30"/>
          <w:szCs w:val="30"/>
        </w:rPr>
      </w:pPr>
    </w:p>
    <w:p w14:paraId="7368E0CF" w14:textId="659BB51F" w:rsidR="00EE2357" w:rsidRDefault="00EE2357" w:rsidP="00EE2357">
      <w:pPr>
        <w:ind w:left="375" w:firstLine="901"/>
        <w:jc w:val="thaiDistribute"/>
        <w:rPr>
          <w:rFonts w:ascii="Angsana New" w:hAnsi="Angsana New" w:cs="Angsana New"/>
          <w:sz w:val="30"/>
          <w:szCs w:val="30"/>
        </w:rPr>
      </w:pPr>
      <w:r w:rsidRPr="00EE2357">
        <w:rPr>
          <w:rFonts w:ascii="Angsana New" w:hAnsi="Angsana New" w:cs="Angsana New" w:hint="cs"/>
          <w:sz w:val="30"/>
          <w:szCs w:val="30"/>
          <w:cs/>
        </w:rPr>
        <w:t>การกระทบยอดข้อมูลทางการเงินข้างต้นกับมูลค่าตามบัญชีของเงินลงทุนในการร่วมค้าที่รับรู้ใน</w:t>
      </w:r>
      <w:r>
        <w:rPr>
          <w:rFonts w:ascii="Angsana New" w:hAnsi="Angsana New" w:cs="Angsana New"/>
          <w:sz w:val="30"/>
          <w:szCs w:val="30"/>
        </w:rPr>
        <w:t xml:space="preserve">  </w:t>
      </w:r>
      <w:r w:rsidRPr="00EE2357">
        <w:rPr>
          <w:rFonts w:ascii="Angsana New" w:hAnsi="Angsana New" w:cs="Angsana New" w:hint="cs"/>
          <w:sz w:val="30"/>
          <w:szCs w:val="30"/>
          <w:cs/>
        </w:rPr>
        <w:t>งบการเงินรวมแสดงได้ดังนี้</w:t>
      </w:r>
    </w:p>
    <w:tbl>
      <w:tblPr>
        <w:tblW w:w="9072"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1"/>
      </w:tblGrid>
      <w:tr w:rsidR="007869AF" w:rsidRPr="007869AF" w14:paraId="4E75E497" w14:textId="77777777">
        <w:trPr>
          <w:cantSplit/>
        </w:trPr>
        <w:tc>
          <w:tcPr>
            <w:tcW w:w="5386" w:type="dxa"/>
          </w:tcPr>
          <w:p w14:paraId="02A375BC" w14:textId="77777777" w:rsidR="007869AF" w:rsidRPr="007869AF" w:rsidRDefault="007869AF">
            <w:pPr>
              <w:rPr>
                <w:rFonts w:ascii="Angsana New" w:hAnsi="Angsana New" w:cs="Angsana New"/>
                <w:snapToGrid w:val="0"/>
                <w:color w:val="000000"/>
                <w:sz w:val="30"/>
                <w:szCs w:val="30"/>
                <w:u w:val="single"/>
                <w:cs/>
                <w:lang w:eastAsia="th-TH"/>
              </w:rPr>
            </w:pPr>
          </w:p>
        </w:tc>
        <w:tc>
          <w:tcPr>
            <w:tcW w:w="142" w:type="dxa"/>
          </w:tcPr>
          <w:p w14:paraId="53E866C4" w14:textId="77777777" w:rsidR="007869AF" w:rsidRPr="007869AF" w:rsidRDefault="007869AF">
            <w:pPr>
              <w:ind w:left="-30" w:right="14"/>
              <w:jc w:val="center"/>
              <w:rPr>
                <w:rFonts w:ascii="Angsana New" w:hAnsi="Angsana New" w:cs="Angsana New"/>
                <w:sz w:val="30"/>
                <w:szCs w:val="30"/>
                <w:cs/>
              </w:rPr>
            </w:pPr>
          </w:p>
        </w:tc>
        <w:tc>
          <w:tcPr>
            <w:tcW w:w="3544" w:type="dxa"/>
            <w:gridSpan w:val="3"/>
          </w:tcPr>
          <w:p w14:paraId="15BB5343" w14:textId="0454862F" w:rsidR="007869AF" w:rsidRPr="007869AF" w:rsidRDefault="007869AF" w:rsidP="007869AF">
            <w:pPr>
              <w:ind w:right="90"/>
              <w:jc w:val="right"/>
              <w:rPr>
                <w:rFonts w:ascii="Angsana New" w:hAnsi="Angsana New" w:cs="Angsana New"/>
                <w:sz w:val="30"/>
                <w:szCs w:val="30"/>
                <w:cs/>
              </w:rPr>
            </w:pPr>
            <w:r w:rsidRPr="007869AF">
              <w:rPr>
                <w:rFonts w:ascii="Angsana New" w:hAnsi="Angsana New" w:cs="Angsana New"/>
                <w:sz w:val="30"/>
                <w:szCs w:val="30"/>
              </w:rPr>
              <w:t>(</w:t>
            </w:r>
            <w:r w:rsidRPr="007869AF">
              <w:rPr>
                <w:rFonts w:ascii="Angsana New" w:hAnsi="Angsana New" w:cs="Angsana New"/>
                <w:sz w:val="30"/>
                <w:szCs w:val="30"/>
                <w:cs/>
              </w:rPr>
              <w:t>หน่วย : พันบาท)</w:t>
            </w:r>
          </w:p>
        </w:tc>
      </w:tr>
      <w:tr w:rsidR="007869AF" w:rsidRPr="007869AF" w14:paraId="5DB0DEF1" w14:textId="77777777">
        <w:trPr>
          <w:cantSplit/>
        </w:trPr>
        <w:tc>
          <w:tcPr>
            <w:tcW w:w="5386" w:type="dxa"/>
          </w:tcPr>
          <w:p w14:paraId="23D38F54" w14:textId="77777777" w:rsidR="007869AF" w:rsidRPr="007869AF" w:rsidRDefault="007869AF">
            <w:pPr>
              <w:rPr>
                <w:rFonts w:ascii="Angsana New" w:hAnsi="Angsana New" w:cs="Angsana New"/>
                <w:snapToGrid w:val="0"/>
                <w:color w:val="000000"/>
                <w:sz w:val="30"/>
                <w:szCs w:val="30"/>
                <w:u w:val="single"/>
                <w:cs/>
                <w:lang w:eastAsia="th-TH"/>
              </w:rPr>
            </w:pPr>
          </w:p>
        </w:tc>
        <w:tc>
          <w:tcPr>
            <w:tcW w:w="142" w:type="dxa"/>
          </w:tcPr>
          <w:p w14:paraId="062E57F8" w14:textId="77777777" w:rsidR="007869AF" w:rsidRPr="007869AF" w:rsidRDefault="007869AF">
            <w:pPr>
              <w:ind w:left="-30" w:right="14"/>
              <w:jc w:val="center"/>
              <w:rPr>
                <w:rFonts w:ascii="Angsana New" w:hAnsi="Angsana New" w:cs="Angsana New"/>
                <w:sz w:val="30"/>
                <w:szCs w:val="30"/>
                <w:cs/>
              </w:rPr>
            </w:pPr>
          </w:p>
        </w:tc>
        <w:tc>
          <w:tcPr>
            <w:tcW w:w="3544" w:type="dxa"/>
            <w:gridSpan w:val="3"/>
          </w:tcPr>
          <w:p w14:paraId="3AF17F63" w14:textId="77777777" w:rsidR="007869AF" w:rsidRPr="007869AF" w:rsidRDefault="007869AF">
            <w:pPr>
              <w:ind w:right="-5"/>
              <w:jc w:val="center"/>
              <w:rPr>
                <w:rFonts w:ascii="Angsana New" w:hAnsi="Angsana New" w:cs="Angsana New"/>
                <w:snapToGrid w:val="0"/>
                <w:sz w:val="30"/>
                <w:szCs w:val="30"/>
                <w:cs/>
                <w:lang w:eastAsia="th-TH"/>
              </w:rPr>
            </w:pPr>
            <w:r w:rsidRPr="007869AF">
              <w:rPr>
                <w:rFonts w:ascii="Angsana New" w:hAnsi="Angsana New" w:cs="Angsana New"/>
                <w:sz w:val="30"/>
                <w:szCs w:val="30"/>
                <w:cs/>
              </w:rPr>
              <w:t>กิจการร่วมค้า เอ็นวีพีเอสเคจี</w:t>
            </w:r>
          </w:p>
        </w:tc>
      </w:tr>
      <w:tr w:rsidR="007869AF" w:rsidRPr="007869AF" w14:paraId="0D869763" w14:textId="77777777">
        <w:trPr>
          <w:cantSplit/>
        </w:trPr>
        <w:tc>
          <w:tcPr>
            <w:tcW w:w="5386" w:type="dxa"/>
          </w:tcPr>
          <w:p w14:paraId="6565A58E" w14:textId="77777777" w:rsidR="007869AF" w:rsidRPr="007869AF" w:rsidRDefault="007869AF">
            <w:pPr>
              <w:rPr>
                <w:rFonts w:ascii="Angsana New" w:hAnsi="Angsana New" w:cs="Angsana New"/>
                <w:sz w:val="30"/>
                <w:szCs w:val="30"/>
              </w:rPr>
            </w:pPr>
          </w:p>
        </w:tc>
        <w:tc>
          <w:tcPr>
            <w:tcW w:w="142" w:type="dxa"/>
          </w:tcPr>
          <w:p w14:paraId="078D28E8" w14:textId="77777777" w:rsidR="007869AF" w:rsidRPr="007869AF" w:rsidRDefault="007869AF">
            <w:pPr>
              <w:tabs>
                <w:tab w:val="left" w:pos="1267"/>
              </w:tabs>
              <w:ind w:left="-30" w:right="73"/>
              <w:jc w:val="right"/>
              <w:rPr>
                <w:rFonts w:ascii="Angsana New" w:hAnsi="Angsana New" w:cs="Angsana New"/>
                <w:snapToGrid w:val="0"/>
                <w:sz w:val="30"/>
                <w:szCs w:val="30"/>
                <w:lang w:eastAsia="th-TH"/>
              </w:rPr>
            </w:pPr>
          </w:p>
        </w:tc>
        <w:tc>
          <w:tcPr>
            <w:tcW w:w="3544" w:type="dxa"/>
            <w:gridSpan w:val="3"/>
          </w:tcPr>
          <w:p w14:paraId="5B98BC8F" w14:textId="70D349F7" w:rsidR="007869AF" w:rsidRPr="00B05C9C" w:rsidRDefault="007869AF" w:rsidP="00B05C9C">
            <w:pPr>
              <w:ind w:right="-5"/>
              <w:jc w:val="center"/>
              <w:rPr>
                <w:rFonts w:ascii="Angsana New" w:hAnsi="Angsana New" w:cs="Angsana New"/>
                <w:sz w:val="30"/>
                <w:szCs w:val="30"/>
              </w:rPr>
            </w:pPr>
            <w:r w:rsidRPr="00B05C9C">
              <w:rPr>
                <w:rFonts w:ascii="Angsana New" w:hAnsi="Angsana New" w:cs="Angsana New"/>
                <w:sz w:val="30"/>
                <w:szCs w:val="30"/>
                <w:cs/>
              </w:rPr>
              <w:t>ณ วันที่</w:t>
            </w:r>
            <w:r w:rsidRPr="00B05C9C">
              <w:rPr>
                <w:rFonts w:ascii="Angsana New" w:hAnsi="Angsana New" w:cs="Angsana New"/>
                <w:sz w:val="30"/>
                <w:szCs w:val="30"/>
              </w:rPr>
              <w:t xml:space="preserve"> 31</w:t>
            </w:r>
            <w:r w:rsidRPr="00B05C9C">
              <w:rPr>
                <w:rFonts w:ascii="Angsana New" w:hAnsi="Angsana New" w:cs="Angsana New"/>
                <w:sz w:val="30"/>
                <w:szCs w:val="30"/>
                <w:cs/>
              </w:rPr>
              <w:t xml:space="preserve"> ธันวาคม</w:t>
            </w:r>
          </w:p>
        </w:tc>
      </w:tr>
      <w:tr w:rsidR="006A3B37" w:rsidRPr="007869AF" w14:paraId="2D2DEE97" w14:textId="77777777">
        <w:trPr>
          <w:cantSplit/>
        </w:trPr>
        <w:tc>
          <w:tcPr>
            <w:tcW w:w="5386" w:type="dxa"/>
          </w:tcPr>
          <w:p w14:paraId="7F6A77D8" w14:textId="77777777" w:rsidR="006A3B37" w:rsidRPr="007869AF" w:rsidRDefault="006A3B37" w:rsidP="006A3B37">
            <w:pPr>
              <w:rPr>
                <w:rFonts w:ascii="Angsana New" w:hAnsi="Angsana New" w:cs="Angsana New"/>
                <w:sz w:val="30"/>
                <w:szCs w:val="30"/>
              </w:rPr>
            </w:pPr>
          </w:p>
        </w:tc>
        <w:tc>
          <w:tcPr>
            <w:tcW w:w="142" w:type="dxa"/>
          </w:tcPr>
          <w:p w14:paraId="3284933A" w14:textId="77777777" w:rsidR="006A3B37" w:rsidRPr="007869AF" w:rsidRDefault="006A3B37" w:rsidP="006A3B37">
            <w:pPr>
              <w:tabs>
                <w:tab w:val="left" w:pos="1267"/>
              </w:tabs>
              <w:ind w:left="-30" w:right="73"/>
              <w:jc w:val="right"/>
              <w:rPr>
                <w:rFonts w:ascii="Angsana New" w:hAnsi="Angsana New" w:cs="Angsana New"/>
                <w:snapToGrid w:val="0"/>
                <w:sz w:val="30"/>
                <w:szCs w:val="30"/>
                <w:lang w:eastAsia="th-TH"/>
              </w:rPr>
            </w:pPr>
          </w:p>
        </w:tc>
        <w:tc>
          <w:tcPr>
            <w:tcW w:w="1701" w:type="dxa"/>
          </w:tcPr>
          <w:p w14:paraId="2310F85B" w14:textId="3CBA46C1" w:rsidR="006A3B37" w:rsidRPr="007869AF" w:rsidRDefault="006A3B37" w:rsidP="006A3B37">
            <w:pPr>
              <w:tabs>
                <w:tab w:val="left" w:pos="1267"/>
                <w:tab w:val="left" w:pos="1680"/>
              </w:tabs>
              <w:ind w:left="-30" w:right="73"/>
              <w:jc w:val="center"/>
              <w:rPr>
                <w:rFonts w:ascii="Angsana New" w:hAnsi="Angsana New" w:cs="Angsana New"/>
                <w:snapToGrid w:val="0"/>
                <w:sz w:val="30"/>
                <w:szCs w:val="30"/>
                <w:u w:val="single"/>
                <w:cs/>
                <w:lang w:eastAsia="th-TH"/>
              </w:rPr>
            </w:pPr>
            <w:r w:rsidRPr="007869AF">
              <w:rPr>
                <w:rFonts w:ascii="Angsana New" w:hAnsi="Angsana New" w:cs="Angsana New"/>
                <w:snapToGrid w:val="0"/>
                <w:sz w:val="30"/>
                <w:szCs w:val="30"/>
                <w:u w:val="single"/>
                <w:lang w:eastAsia="th-TH"/>
              </w:rPr>
              <w:t>256</w:t>
            </w:r>
            <w:r w:rsidR="002A2049">
              <w:rPr>
                <w:rFonts w:ascii="Angsana New" w:hAnsi="Angsana New" w:cs="Angsana New"/>
                <w:snapToGrid w:val="0"/>
                <w:sz w:val="30"/>
                <w:szCs w:val="30"/>
                <w:u w:val="single"/>
                <w:lang w:eastAsia="th-TH"/>
              </w:rPr>
              <w:t>8</w:t>
            </w:r>
          </w:p>
        </w:tc>
        <w:tc>
          <w:tcPr>
            <w:tcW w:w="142" w:type="dxa"/>
          </w:tcPr>
          <w:p w14:paraId="5D147E31" w14:textId="77777777" w:rsidR="006A3B37" w:rsidRPr="007869AF" w:rsidRDefault="006A3B37" w:rsidP="006A3B37">
            <w:pPr>
              <w:ind w:right="60"/>
              <w:jc w:val="center"/>
              <w:rPr>
                <w:rFonts w:ascii="Angsana New" w:hAnsi="Angsana New" w:cs="Angsana New"/>
                <w:snapToGrid w:val="0"/>
                <w:sz w:val="30"/>
                <w:szCs w:val="30"/>
                <w:u w:val="single"/>
                <w:cs/>
                <w:lang w:eastAsia="th-TH"/>
              </w:rPr>
            </w:pPr>
          </w:p>
        </w:tc>
        <w:tc>
          <w:tcPr>
            <w:tcW w:w="1701" w:type="dxa"/>
          </w:tcPr>
          <w:p w14:paraId="763A1469" w14:textId="186B0FD2" w:rsidR="006A3B37" w:rsidRPr="007869AF" w:rsidRDefault="006A3B37" w:rsidP="006A3B37">
            <w:pPr>
              <w:tabs>
                <w:tab w:val="left" w:pos="1267"/>
                <w:tab w:val="left" w:pos="1680"/>
              </w:tabs>
              <w:ind w:left="-30" w:right="73"/>
              <w:jc w:val="center"/>
              <w:rPr>
                <w:rFonts w:ascii="Angsana New" w:hAnsi="Angsana New" w:cs="Angsana New"/>
                <w:snapToGrid w:val="0"/>
                <w:sz w:val="30"/>
                <w:szCs w:val="30"/>
                <w:u w:val="single"/>
                <w:cs/>
                <w:lang w:eastAsia="th-TH"/>
              </w:rPr>
            </w:pPr>
            <w:r w:rsidRPr="007869AF">
              <w:rPr>
                <w:rFonts w:ascii="Angsana New" w:hAnsi="Angsana New" w:cs="Angsana New"/>
                <w:snapToGrid w:val="0"/>
                <w:sz w:val="30"/>
                <w:szCs w:val="30"/>
                <w:u w:val="single"/>
                <w:lang w:eastAsia="th-TH"/>
              </w:rPr>
              <w:t>256</w:t>
            </w:r>
            <w:r>
              <w:rPr>
                <w:rFonts w:ascii="Angsana New" w:hAnsi="Angsana New" w:cs="Angsana New"/>
                <w:snapToGrid w:val="0"/>
                <w:sz w:val="30"/>
                <w:szCs w:val="30"/>
                <w:u w:val="single"/>
                <w:lang w:eastAsia="th-TH"/>
              </w:rPr>
              <w:t>7</w:t>
            </w:r>
          </w:p>
        </w:tc>
      </w:tr>
      <w:tr w:rsidR="006A3B37" w:rsidRPr="007869AF" w14:paraId="4887855A" w14:textId="77777777">
        <w:trPr>
          <w:cantSplit/>
        </w:trPr>
        <w:tc>
          <w:tcPr>
            <w:tcW w:w="5386" w:type="dxa"/>
          </w:tcPr>
          <w:p w14:paraId="26FAF51D" w14:textId="77777777" w:rsidR="006A3B37" w:rsidRPr="007869AF" w:rsidRDefault="006A3B37" w:rsidP="006A3B37">
            <w:pPr>
              <w:ind w:left="330"/>
              <w:jc w:val="both"/>
              <w:rPr>
                <w:rFonts w:ascii="Angsana New" w:hAnsi="Angsana New" w:cs="Angsana New"/>
                <w:sz w:val="30"/>
                <w:szCs w:val="30"/>
                <w:cs/>
              </w:rPr>
            </w:pPr>
            <w:r w:rsidRPr="007869AF">
              <w:rPr>
                <w:rFonts w:ascii="Angsana New" w:hAnsi="Angsana New" w:cs="Angsana New"/>
                <w:sz w:val="30"/>
                <w:szCs w:val="30"/>
                <w:cs/>
              </w:rPr>
              <w:t>สินทรัพย์สุทธิ</w:t>
            </w:r>
          </w:p>
        </w:tc>
        <w:tc>
          <w:tcPr>
            <w:tcW w:w="142" w:type="dxa"/>
          </w:tcPr>
          <w:p w14:paraId="049A1A0D" w14:textId="77777777" w:rsidR="006A3B37" w:rsidRPr="007869AF" w:rsidRDefault="006A3B37" w:rsidP="006A3B37">
            <w:pPr>
              <w:ind w:left="-30" w:right="395"/>
              <w:jc w:val="right"/>
              <w:rPr>
                <w:rFonts w:ascii="Angsana New" w:hAnsi="Angsana New" w:cs="Angsana New"/>
                <w:snapToGrid w:val="0"/>
                <w:sz w:val="30"/>
                <w:szCs w:val="30"/>
                <w:cs/>
                <w:lang w:eastAsia="th-TH"/>
              </w:rPr>
            </w:pPr>
          </w:p>
        </w:tc>
        <w:tc>
          <w:tcPr>
            <w:tcW w:w="1701" w:type="dxa"/>
          </w:tcPr>
          <w:p w14:paraId="26E62743" w14:textId="0FF8D660" w:rsidR="006A3B37" w:rsidRPr="00BC104F" w:rsidRDefault="006A3B37" w:rsidP="006A3B37">
            <w:pPr>
              <w:tabs>
                <w:tab w:val="left" w:pos="1140"/>
                <w:tab w:val="left" w:pos="1230"/>
              </w:tabs>
              <w:ind w:left="-30" w:right="240"/>
              <w:jc w:val="right"/>
              <w:rPr>
                <w:rFonts w:ascii="Angsana New" w:hAnsi="Angsana New" w:cs="Angsana New"/>
                <w:snapToGrid w:val="0"/>
                <w:sz w:val="30"/>
                <w:szCs w:val="30"/>
                <w:cs/>
                <w:lang w:eastAsia="th-TH"/>
              </w:rPr>
            </w:pPr>
            <w:r w:rsidRPr="00BC104F">
              <w:rPr>
                <w:rFonts w:ascii="Angsana New" w:hAnsi="Angsana New" w:cs="Angsana New"/>
                <w:snapToGrid w:val="0"/>
                <w:sz w:val="30"/>
                <w:szCs w:val="30"/>
                <w:cs/>
                <w:lang w:eastAsia="th-TH"/>
              </w:rPr>
              <w:t>(</w:t>
            </w:r>
            <w:r w:rsidRPr="00BC104F">
              <w:rPr>
                <w:rFonts w:ascii="Angsana New" w:hAnsi="Angsana New" w:cs="Angsana New"/>
                <w:snapToGrid w:val="0"/>
                <w:sz w:val="30"/>
                <w:szCs w:val="30"/>
                <w:lang w:eastAsia="th-TH"/>
              </w:rPr>
              <w:t>5</w:t>
            </w:r>
            <w:r w:rsidR="00883C75" w:rsidRPr="00BC104F">
              <w:rPr>
                <w:rFonts w:ascii="Angsana New" w:hAnsi="Angsana New" w:cs="Angsana New"/>
                <w:snapToGrid w:val="0"/>
                <w:sz w:val="30"/>
                <w:szCs w:val="30"/>
                <w:lang w:eastAsia="th-TH"/>
              </w:rPr>
              <w:t>68</w:t>
            </w:r>
            <w:r w:rsidRPr="00BC104F">
              <w:rPr>
                <w:rFonts w:ascii="Angsana New" w:hAnsi="Angsana New" w:cs="Angsana New"/>
                <w:snapToGrid w:val="0"/>
                <w:sz w:val="30"/>
                <w:szCs w:val="30"/>
                <w:lang w:eastAsia="th-TH"/>
              </w:rPr>
              <w:t>,600</w:t>
            </w:r>
            <w:r w:rsidRPr="00BC104F">
              <w:rPr>
                <w:rFonts w:ascii="Angsana New" w:hAnsi="Angsana New" w:cs="Angsana New"/>
                <w:snapToGrid w:val="0"/>
                <w:sz w:val="30"/>
                <w:szCs w:val="30"/>
                <w:cs/>
                <w:lang w:eastAsia="th-TH"/>
              </w:rPr>
              <w:t>)</w:t>
            </w:r>
          </w:p>
        </w:tc>
        <w:tc>
          <w:tcPr>
            <w:tcW w:w="142" w:type="dxa"/>
          </w:tcPr>
          <w:p w14:paraId="667CF434" w14:textId="77777777" w:rsidR="006A3B37" w:rsidRPr="007869AF" w:rsidRDefault="006A3B37" w:rsidP="006A3B37">
            <w:pPr>
              <w:tabs>
                <w:tab w:val="left" w:pos="1267"/>
              </w:tabs>
              <w:ind w:right="73"/>
              <w:jc w:val="center"/>
              <w:rPr>
                <w:rFonts w:ascii="Angsana New" w:hAnsi="Angsana New" w:cs="Angsana New"/>
                <w:snapToGrid w:val="0"/>
                <w:sz w:val="30"/>
                <w:szCs w:val="30"/>
                <w:cs/>
                <w:lang w:eastAsia="th-TH"/>
              </w:rPr>
            </w:pPr>
          </w:p>
        </w:tc>
        <w:tc>
          <w:tcPr>
            <w:tcW w:w="1701" w:type="dxa"/>
          </w:tcPr>
          <w:p w14:paraId="62B157F0" w14:textId="4A7E792D" w:rsidR="006A3B37" w:rsidRPr="007869AF" w:rsidRDefault="006A3B37" w:rsidP="006A3B37">
            <w:pPr>
              <w:tabs>
                <w:tab w:val="left" w:pos="1140"/>
                <w:tab w:val="left" w:pos="1230"/>
              </w:tabs>
              <w:ind w:left="-30" w:right="240"/>
              <w:jc w:val="right"/>
              <w:rPr>
                <w:rFonts w:ascii="Angsana New" w:hAnsi="Angsana New" w:cs="Angsana New"/>
                <w:snapToGrid w:val="0"/>
                <w:sz w:val="30"/>
                <w:szCs w:val="30"/>
                <w:cs/>
                <w:lang w:eastAsia="th-TH"/>
              </w:rPr>
            </w:pPr>
            <w:r w:rsidRPr="00D71C80">
              <w:rPr>
                <w:rFonts w:ascii="Angsana New" w:hAnsi="Angsana New" w:cs="Angsana New"/>
                <w:snapToGrid w:val="0"/>
                <w:sz w:val="30"/>
                <w:szCs w:val="30"/>
                <w:cs/>
                <w:lang w:eastAsia="th-TH"/>
              </w:rPr>
              <w:t>(</w:t>
            </w:r>
            <w:r>
              <w:rPr>
                <w:rFonts w:ascii="Angsana New" w:hAnsi="Angsana New" w:cs="Angsana New"/>
                <w:snapToGrid w:val="0"/>
                <w:sz w:val="30"/>
                <w:szCs w:val="30"/>
                <w:lang w:eastAsia="th-TH"/>
              </w:rPr>
              <w:t>573</w:t>
            </w:r>
            <w:r w:rsidRPr="00D71C80">
              <w:rPr>
                <w:rFonts w:ascii="Angsana New" w:hAnsi="Angsana New" w:cs="Angsana New"/>
                <w:snapToGrid w:val="0"/>
                <w:sz w:val="30"/>
                <w:szCs w:val="30"/>
                <w:lang w:eastAsia="th-TH"/>
              </w:rPr>
              <w:t>,</w:t>
            </w:r>
            <w:r>
              <w:rPr>
                <w:rFonts w:ascii="Angsana New" w:hAnsi="Angsana New" w:cs="Angsana New"/>
                <w:snapToGrid w:val="0"/>
                <w:sz w:val="30"/>
                <w:szCs w:val="30"/>
                <w:lang w:eastAsia="th-TH"/>
              </w:rPr>
              <w:t>60</w:t>
            </w:r>
            <w:r w:rsidRPr="00D71C80">
              <w:rPr>
                <w:rFonts w:ascii="Angsana New" w:hAnsi="Angsana New" w:cs="Angsana New"/>
                <w:snapToGrid w:val="0"/>
                <w:sz w:val="30"/>
                <w:szCs w:val="30"/>
                <w:lang w:eastAsia="th-TH"/>
              </w:rPr>
              <w:t>0</w:t>
            </w:r>
            <w:r w:rsidRPr="00D71C80">
              <w:rPr>
                <w:rFonts w:ascii="Angsana New" w:hAnsi="Angsana New" w:cs="Angsana New"/>
                <w:snapToGrid w:val="0"/>
                <w:sz w:val="30"/>
                <w:szCs w:val="30"/>
                <w:cs/>
                <w:lang w:eastAsia="th-TH"/>
              </w:rPr>
              <w:t>)</w:t>
            </w:r>
          </w:p>
        </w:tc>
      </w:tr>
      <w:tr w:rsidR="006A3B37" w:rsidRPr="007869AF" w14:paraId="7DDAF922" w14:textId="77777777">
        <w:trPr>
          <w:cantSplit/>
        </w:trPr>
        <w:tc>
          <w:tcPr>
            <w:tcW w:w="5386" w:type="dxa"/>
          </w:tcPr>
          <w:p w14:paraId="1213AE81" w14:textId="77777777" w:rsidR="006A3B37" w:rsidRPr="007869AF" w:rsidRDefault="006A3B37" w:rsidP="006A3B37">
            <w:pPr>
              <w:ind w:left="330"/>
              <w:jc w:val="both"/>
              <w:rPr>
                <w:rFonts w:ascii="Angsana New" w:hAnsi="Angsana New" w:cs="Angsana New"/>
                <w:sz w:val="30"/>
                <w:szCs w:val="30"/>
              </w:rPr>
            </w:pPr>
            <w:r w:rsidRPr="007869AF">
              <w:rPr>
                <w:rFonts w:ascii="Angsana New" w:hAnsi="Angsana New" w:cs="Angsana New"/>
                <w:sz w:val="30"/>
                <w:szCs w:val="30"/>
                <w:cs/>
              </w:rPr>
              <w:t>สัดส่วนการลงทุน (ร้อยละ)</w:t>
            </w:r>
          </w:p>
        </w:tc>
        <w:tc>
          <w:tcPr>
            <w:tcW w:w="142" w:type="dxa"/>
          </w:tcPr>
          <w:p w14:paraId="181A586B" w14:textId="77777777" w:rsidR="006A3B37" w:rsidRPr="007869AF" w:rsidRDefault="006A3B37" w:rsidP="006A3B37">
            <w:pPr>
              <w:ind w:left="-30" w:right="395"/>
              <w:jc w:val="right"/>
              <w:rPr>
                <w:rFonts w:ascii="Angsana New" w:hAnsi="Angsana New" w:cs="Angsana New"/>
                <w:snapToGrid w:val="0"/>
                <w:sz w:val="30"/>
                <w:szCs w:val="30"/>
                <w:cs/>
                <w:lang w:eastAsia="th-TH"/>
              </w:rPr>
            </w:pPr>
          </w:p>
        </w:tc>
        <w:tc>
          <w:tcPr>
            <w:tcW w:w="1701" w:type="dxa"/>
            <w:tcBorders>
              <w:bottom w:val="single" w:sz="4" w:space="0" w:color="auto"/>
            </w:tcBorders>
          </w:tcPr>
          <w:p w14:paraId="45BEB446" w14:textId="77777777" w:rsidR="006A3B37" w:rsidRPr="00BC104F" w:rsidRDefault="006A3B37" w:rsidP="006A3B37">
            <w:pPr>
              <w:tabs>
                <w:tab w:val="left" w:pos="1140"/>
                <w:tab w:val="left" w:pos="1230"/>
              </w:tabs>
              <w:ind w:left="-30" w:right="240"/>
              <w:jc w:val="right"/>
              <w:rPr>
                <w:rFonts w:ascii="Angsana New" w:hAnsi="Angsana New" w:cs="Angsana New"/>
                <w:snapToGrid w:val="0"/>
                <w:sz w:val="30"/>
                <w:szCs w:val="30"/>
                <w:cs/>
                <w:lang w:eastAsia="th-TH"/>
              </w:rPr>
            </w:pPr>
            <w:r w:rsidRPr="00BC104F">
              <w:rPr>
                <w:rFonts w:ascii="Angsana New" w:hAnsi="Angsana New" w:cs="Angsana New"/>
                <w:snapToGrid w:val="0"/>
                <w:sz w:val="30"/>
                <w:szCs w:val="30"/>
                <w:lang w:eastAsia="th-TH"/>
              </w:rPr>
              <w:t>10</w:t>
            </w:r>
          </w:p>
        </w:tc>
        <w:tc>
          <w:tcPr>
            <w:tcW w:w="142" w:type="dxa"/>
          </w:tcPr>
          <w:p w14:paraId="4016AC22" w14:textId="77777777" w:rsidR="006A3B37" w:rsidRPr="007869AF" w:rsidRDefault="006A3B37" w:rsidP="006A3B37">
            <w:pPr>
              <w:ind w:right="60"/>
              <w:jc w:val="center"/>
              <w:rPr>
                <w:rFonts w:ascii="Angsana New" w:hAnsi="Angsana New" w:cs="Angsana New"/>
                <w:snapToGrid w:val="0"/>
                <w:sz w:val="30"/>
                <w:szCs w:val="30"/>
                <w:u w:val="single"/>
                <w:cs/>
                <w:lang w:eastAsia="th-TH"/>
              </w:rPr>
            </w:pPr>
          </w:p>
        </w:tc>
        <w:tc>
          <w:tcPr>
            <w:tcW w:w="1701" w:type="dxa"/>
            <w:tcBorders>
              <w:bottom w:val="single" w:sz="4" w:space="0" w:color="auto"/>
            </w:tcBorders>
          </w:tcPr>
          <w:p w14:paraId="40D671DD" w14:textId="7E4FF180" w:rsidR="006A3B37" w:rsidRPr="007869AF" w:rsidRDefault="006A3B37" w:rsidP="006A3B37">
            <w:pPr>
              <w:tabs>
                <w:tab w:val="left" w:pos="1140"/>
                <w:tab w:val="left" w:pos="1230"/>
              </w:tabs>
              <w:ind w:left="-30" w:right="240"/>
              <w:jc w:val="right"/>
              <w:rPr>
                <w:rFonts w:ascii="Angsana New" w:hAnsi="Angsana New" w:cs="Angsana New"/>
                <w:snapToGrid w:val="0"/>
                <w:sz w:val="30"/>
                <w:szCs w:val="30"/>
                <w:cs/>
                <w:lang w:eastAsia="th-TH"/>
              </w:rPr>
            </w:pPr>
            <w:r w:rsidRPr="00D71C80">
              <w:rPr>
                <w:rFonts w:ascii="Angsana New" w:hAnsi="Angsana New" w:cs="Angsana New"/>
                <w:snapToGrid w:val="0"/>
                <w:sz w:val="30"/>
                <w:szCs w:val="30"/>
                <w:lang w:eastAsia="th-TH"/>
              </w:rPr>
              <w:t>10</w:t>
            </w:r>
          </w:p>
        </w:tc>
      </w:tr>
      <w:tr w:rsidR="006A3B37" w:rsidRPr="007869AF" w14:paraId="344A1E65" w14:textId="77777777">
        <w:trPr>
          <w:cantSplit/>
        </w:trPr>
        <w:tc>
          <w:tcPr>
            <w:tcW w:w="5386" w:type="dxa"/>
          </w:tcPr>
          <w:p w14:paraId="549482FD" w14:textId="77777777" w:rsidR="006A3B37" w:rsidRPr="007869AF" w:rsidRDefault="006A3B37" w:rsidP="006A3B37">
            <w:pPr>
              <w:ind w:left="330"/>
              <w:jc w:val="both"/>
              <w:rPr>
                <w:rFonts w:ascii="Angsana New" w:hAnsi="Angsana New" w:cs="Angsana New"/>
                <w:sz w:val="30"/>
                <w:szCs w:val="30"/>
                <w:cs/>
              </w:rPr>
            </w:pPr>
            <w:r w:rsidRPr="007869AF">
              <w:rPr>
                <w:rFonts w:ascii="Angsana New" w:hAnsi="Angsana New" w:cs="Angsana New"/>
                <w:sz w:val="30"/>
                <w:szCs w:val="30"/>
                <w:cs/>
              </w:rPr>
              <w:t>มูลค่าตามบัญชีของเงินลงทุน</w:t>
            </w:r>
          </w:p>
        </w:tc>
        <w:tc>
          <w:tcPr>
            <w:tcW w:w="142" w:type="dxa"/>
          </w:tcPr>
          <w:p w14:paraId="607204A4" w14:textId="77777777" w:rsidR="006A3B37" w:rsidRPr="007869AF" w:rsidRDefault="006A3B37" w:rsidP="006A3B37">
            <w:pPr>
              <w:ind w:left="-30" w:right="395"/>
              <w:jc w:val="right"/>
              <w:rPr>
                <w:rFonts w:ascii="Angsana New" w:hAnsi="Angsana New" w:cs="Angsana New"/>
                <w:snapToGrid w:val="0"/>
                <w:sz w:val="30"/>
                <w:szCs w:val="30"/>
                <w:cs/>
                <w:lang w:eastAsia="th-TH"/>
              </w:rPr>
            </w:pPr>
          </w:p>
        </w:tc>
        <w:tc>
          <w:tcPr>
            <w:tcW w:w="1701" w:type="dxa"/>
          </w:tcPr>
          <w:p w14:paraId="1128F487" w14:textId="5DDE04E1" w:rsidR="006A3B37" w:rsidRPr="00BC104F" w:rsidRDefault="006A3B37" w:rsidP="006A3B37">
            <w:pPr>
              <w:tabs>
                <w:tab w:val="left" w:pos="1140"/>
                <w:tab w:val="left" w:pos="1230"/>
              </w:tabs>
              <w:ind w:left="-30" w:right="240"/>
              <w:jc w:val="right"/>
              <w:rPr>
                <w:rFonts w:ascii="Angsana New" w:hAnsi="Angsana New" w:cs="Angsana New"/>
                <w:snapToGrid w:val="0"/>
                <w:sz w:val="30"/>
                <w:szCs w:val="30"/>
                <w:lang w:eastAsia="th-TH"/>
              </w:rPr>
            </w:pPr>
            <w:r w:rsidRPr="00BC104F">
              <w:rPr>
                <w:rFonts w:ascii="Angsana New" w:hAnsi="Angsana New" w:cs="Angsana New"/>
                <w:snapToGrid w:val="0"/>
                <w:sz w:val="30"/>
                <w:szCs w:val="30"/>
                <w:cs/>
                <w:lang w:eastAsia="th-TH"/>
              </w:rPr>
              <w:t>(</w:t>
            </w:r>
            <w:r w:rsidRPr="00BC104F">
              <w:rPr>
                <w:rFonts w:ascii="Angsana New" w:hAnsi="Angsana New" w:cs="Angsana New"/>
                <w:snapToGrid w:val="0"/>
                <w:sz w:val="30"/>
                <w:szCs w:val="30"/>
                <w:lang w:eastAsia="th-TH"/>
              </w:rPr>
              <w:t>5</w:t>
            </w:r>
            <w:r w:rsidR="00883C75" w:rsidRPr="00BC104F">
              <w:rPr>
                <w:rFonts w:ascii="Angsana New" w:hAnsi="Angsana New" w:cs="Angsana New"/>
                <w:snapToGrid w:val="0"/>
                <w:sz w:val="30"/>
                <w:szCs w:val="30"/>
                <w:lang w:eastAsia="th-TH"/>
              </w:rPr>
              <w:t>6</w:t>
            </w:r>
            <w:r w:rsidRPr="00BC104F">
              <w:rPr>
                <w:rFonts w:ascii="Angsana New" w:hAnsi="Angsana New" w:cs="Angsana New"/>
                <w:snapToGrid w:val="0"/>
                <w:sz w:val="30"/>
                <w:szCs w:val="30"/>
                <w:lang w:eastAsia="th-TH"/>
              </w:rPr>
              <w:t>,</w:t>
            </w:r>
            <w:r w:rsidR="00883C75" w:rsidRPr="00BC104F">
              <w:rPr>
                <w:rFonts w:ascii="Angsana New" w:hAnsi="Angsana New" w:cs="Angsana New"/>
                <w:snapToGrid w:val="0"/>
                <w:sz w:val="30"/>
                <w:szCs w:val="30"/>
                <w:lang w:eastAsia="th-TH"/>
              </w:rPr>
              <w:t>8</w:t>
            </w:r>
            <w:r w:rsidRPr="00BC104F">
              <w:rPr>
                <w:rFonts w:ascii="Angsana New" w:hAnsi="Angsana New" w:cs="Angsana New"/>
                <w:snapToGrid w:val="0"/>
                <w:sz w:val="30"/>
                <w:szCs w:val="30"/>
                <w:lang w:eastAsia="th-TH"/>
              </w:rPr>
              <w:t>60</w:t>
            </w:r>
            <w:r w:rsidRPr="00BC104F">
              <w:rPr>
                <w:rFonts w:ascii="Angsana New" w:hAnsi="Angsana New" w:cs="Angsana New"/>
                <w:snapToGrid w:val="0"/>
                <w:sz w:val="30"/>
                <w:szCs w:val="30"/>
                <w:cs/>
                <w:lang w:eastAsia="th-TH"/>
              </w:rPr>
              <w:t>)</w:t>
            </w:r>
          </w:p>
        </w:tc>
        <w:tc>
          <w:tcPr>
            <w:tcW w:w="142" w:type="dxa"/>
          </w:tcPr>
          <w:p w14:paraId="6B399690" w14:textId="77777777" w:rsidR="006A3B37" w:rsidRPr="007869AF" w:rsidRDefault="006A3B37" w:rsidP="006A3B37">
            <w:pPr>
              <w:ind w:right="60"/>
              <w:jc w:val="center"/>
              <w:rPr>
                <w:rFonts w:ascii="Angsana New" w:hAnsi="Angsana New" w:cs="Angsana New"/>
                <w:snapToGrid w:val="0"/>
                <w:sz w:val="30"/>
                <w:szCs w:val="30"/>
                <w:u w:val="single"/>
                <w:cs/>
                <w:lang w:eastAsia="th-TH"/>
              </w:rPr>
            </w:pPr>
          </w:p>
        </w:tc>
        <w:tc>
          <w:tcPr>
            <w:tcW w:w="1701" w:type="dxa"/>
          </w:tcPr>
          <w:p w14:paraId="1B520302" w14:textId="3E662E3D" w:rsidR="006A3B37" w:rsidRPr="007869AF" w:rsidRDefault="006A3B37" w:rsidP="006A3B37">
            <w:pPr>
              <w:tabs>
                <w:tab w:val="left" w:pos="1140"/>
                <w:tab w:val="left" w:pos="1230"/>
              </w:tabs>
              <w:ind w:left="-30" w:right="240"/>
              <w:jc w:val="right"/>
              <w:rPr>
                <w:rFonts w:ascii="Angsana New" w:hAnsi="Angsana New" w:cs="Angsana New"/>
                <w:snapToGrid w:val="0"/>
                <w:sz w:val="30"/>
                <w:szCs w:val="30"/>
                <w:lang w:eastAsia="th-TH"/>
              </w:rPr>
            </w:pPr>
            <w:r w:rsidRPr="00D71C80">
              <w:rPr>
                <w:rFonts w:ascii="Angsana New" w:hAnsi="Angsana New" w:cs="Angsana New"/>
                <w:snapToGrid w:val="0"/>
                <w:sz w:val="30"/>
                <w:szCs w:val="30"/>
                <w:cs/>
                <w:lang w:eastAsia="th-TH"/>
              </w:rPr>
              <w:t>(</w:t>
            </w:r>
            <w:r>
              <w:rPr>
                <w:rFonts w:ascii="Angsana New" w:hAnsi="Angsana New" w:cs="Angsana New"/>
                <w:snapToGrid w:val="0"/>
                <w:sz w:val="30"/>
                <w:szCs w:val="30"/>
                <w:lang w:eastAsia="th-TH"/>
              </w:rPr>
              <w:t>57</w:t>
            </w:r>
            <w:r w:rsidRPr="00D71C80">
              <w:rPr>
                <w:rFonts w:ascii="Angsana New" w:hAnsi="Angsana New" w:cs="Angsana New"/>
                <w:snapToGrid w:val="0"/>
                <w:sz w:val="30"/>
                <w:szCs w:val="30"/>
                <w:lang w:eastAsia="th-TH"/>
              </w:rPr>
              <w:t>,</w:t>
            </w:r>
            <w:r>
              <w:rPr>
                <w:rFonts w:ascii="Angsana New" w:hAnsi="Angsana New" w:cs="Angsana New"/>
                <w:snapToGrid w:val="0"/>
                <w:sz w:val="30"/>
                <w:szCs w:val="30"/>
                <w:lang w:eastAsia="th-TH"/>
              </w:rPr>
              <w:t>360</w:t>
            </w:r>
            <w:r w:rsidRPr="00D71C80">
              <w:rPr>
                <w:rFonts w:ascii="Angsana New" w:hAnsi="Angsana New" w:cs="Angsana New"/>
                <w:snapToGrid w:val="0"/>
                <w:sz w:val="30"/>
                <w:szCs w:val="30"/>
                <w:cs/>
                <w:lang w:eastAsia="th-TH"/>
              </w:rPr>
              <w:t>)</w:t>
            </w:r>
          </w:p>
        </w:tc>
      </w:tr>
      <w:tr w:rsidR="006A3B37" w:rsidRPr="007869AF" w14:paraId="1FB59B4E" w14:textId="77777777">
        <w:trPr>
          <w:cantSplit/>
        </w:trPr>
        <w:tc>
          <w:tcPr>
            <w:tcW w:w="5386" w:type="dxa"/>
          </w:tcPr>
          <w:p w14:paraId="1A7CEB26" w14:textId="77777777" w:rsidR="006A3B37" w:rsidRPr="007869AF" w:rsidRDefault="006A3B37" w:rsidP="006A3B37">
            <w:pPr>
              <w:ind w:left="330"/>
              <w:jc w:val="both"/>
              <w:rPr>
                <w:rFonts w:ascii="Angsana New" w:hAnsi="Angsana New" w:cs="Angsana New"/>
                <w:sz w:val="30"/>
                <w:szCs w:val="30"/>
                <w:cs/>
              </w:rPr>
            </w:pPr>
            <w:r w:rsidRPr="007869AF">
              <w:rPr>
                <w:rFonts w:ascii="Angsana New" w:hAnsi="Angsana New" w:cs="Angsana New" w:hint="cs"/>
                <w:sz w:val="30"/>
                <w:szCs w:val="30"/>
                <w:u w:val="single"/>
                <w:cs/>
              </w:rPr>
              <w:t>หัก</w:t>
            </w:r>
            <w:r w:rsidRPr="007869AF">
              <w:rPr>
                <w:rFonts w:ascii="Angsana New" w:hAnsi="Angsana New" w:cs="Angsana New" w:hint="cs"/>
                <w:sz w:val="30"/>
                <w:szCs w:val="30"/>
                <w:cs/>
              </w:rPr>
              <w:t xml:space="preserve"> เจ้าหนี้เงินลงทุน</w:t>
            </w:r>
          </w:p>
        </w:tc>
        <w:tc>
          <w:tcPr>
            <w:tcW w:w="142" w:type="dxa"/>
          </w:tcPr>
          <w:p w14:paraId="4555DE35" w14:textId="77777777" w:rsidR="006A3B37" w:rsidRPr="007869AF" w:rsidRDefault="006A3B37" w:rsidP="006A3B37">
            <w:pPr>
              <w:ind w:left="-30" w:right="395"/>
              <w:jc w:val="right"/>
              <w:rPr>
                <w:rFonts w:ascii="Angsana New" w:hAnsi="Angsana New" w:cs="Angsana New"/>
                <w:snapToGrid w:val="0"/>
                <w:sz w:val="30"/>
                <w:szCs w:val="30"/>
                <w:cs/>
                <w:lang w:eastAsia="th-TH"/>
              </w:rPr>
            </w:pPr>
          </w:p>
        </w:tc>
        <w:tc>
          <w:tcPr>
            <w:tcW w:w="1701" w:type="dxa"/>
          </w:tcPr>
          <w:p w14:paraId="0A3A6316" w14:textId="7D37AC2B" w:rsidR="006A3B37" w:rsidRPr="00BC104F" w:rsidRDefault="006A3B37" w:rsidP="006A3B37">
            <w:pPr>
              <w:tabs>
                <w:tab w:val="left" w:pos="1140"/>
                <w:tab w:val="left" w:pos="1230"/>
              </w:tabs>
              <w:ind w:left="-30" w:right="240"/>
              <w:jc w:val="right"/>
              <w:rPr>
                <w:rFonts w:ascii="Angsana New" w:hAnsi="Angsana New" w:cs="Angsana New"/>
                <w:snapToGrid w:val="0"/>
                <w:sz w:val="30"/>
                <w:szCs w:val="30"/>
                <w:lang w:eastAsia="th-TH"/>
              </w:rPr>
            </w:pPr>
            <w:r w:rsidRPr="00BC104F">
              <w:rPr>
                <w:rFonts w:ascii="Angsana New" w:hAnsi="Angsana New" w:cs="Angsana New"/>
                <w:snapToGrid w:val="0"/>
                <w:sz w:val="30"/>
                <w:szCs w:val="30"/>
                <w:cs/>
                <w:lang w:eastAsia="th-TH"/>
              </w:rPr>
              <w:t>(</w:t>
            </w:r>
            <w:r w:rsidRPr="00BC104F">
              <w:rPr>
                <w:rFonts w:ascii="Angsana New" w:hAnsi="Angsana New" w:cs="Angsana New"/>
                <w:snapToGrid w:val="0"/>
                <w:sz w:val="30"/>
                <w:szCs w:val="30"/>
                <w:lang w:eastAsia="th-TH"/>
              </w:rPr>
              <w:t>4,</w:t>
            </w:r>
            <w:r w:rsidR="00883C75" w:rsidRPr="00BC104F">
              <w:rPr>
                <w:rFonts w:ascii="Angsana New" w:hAnsi="Angsana New" w:cs="Angsana New"/>
                <w:snapToGrid w:val="0"/>
                <w:sz w:val="30"/>
                <w:szCs w:val="30"/>
                <w:lang w:eastAsia="th-TH"/>
              </w:rPr>
              <w:t>9</w:t>
            </w:r>
            <w:r w:rsidRPr="00BC104F">
              <w:rPr>
                <w:rFonts w:ascii="Angsana New" w:hAnsi="Angsana New" w:cs="Angsana New"/>
                <w:snapToGrid w:val="0"/>
                <w:sz w:val="30"/>
                <w:szCs w:val="30"/>
                <w:lang w:eastAsia="th-TH"/>
              </w:rPr>
              <w:t>39</w:t>
            </w:r>
            <w:r w:rsidRPr="00BC104F">
              <w:rPr>
                <w:rFonts w:ascii="Angsana New" w:hAnsi="Angsana New" w:cs="Angsana New"/>
                <w:snapToGrid w:val="0"/>
                <w:sz w:val="30"/>
                <w:szCs w:val="30"/>
                <w:cs/>
                <w:lang w:eastAsia="th-TH"/>
              </w:rPr>
              <w:t>)</w:t>
            </w:r>
          </w:p>
        </w:tc>
        <w:tc>
          <w:tcPr>
            <w:tcW w:w="142" w:type="dxa"/>
          </w:tcPr>
          <w:p w14:paraId="7CF7EF92" w14:textId="77777777" w:rsidR="006A3B37" w:rsidRPr="007869AF" w:rsidRDefault="006A3B37" w:rsidP="006A3B37">
            <w:pPr>
              <w:ind w:right="60"/>
              <w:jc w:val="center"/>
              <w:rPr>
                <w:rFonts w:ascii="Angsana New" w:hAnsi="Angsana New" w:cs="Angsana New"/>
                <w:snapToGrid w:val="0"/>
                <w:sz w:val="30"/>
                <w:szCs w:val="30"/>
                <w:u w:val="single"/>
                <w:cs/>
                <w:lang w:eastAsia="th-TH"/>
              </w:rPr>
            </w:pPr>
          </w:p>
        </w:tc>
        <w:tc>
          <w:tcPr>
            <w:tcW w:w="1701" w:type="dxa"/>
          </w:tcPr>
          <w:p w14:paraId="4EAEB72A" w14:textId="7794C2A8" w:rsidR="006A3B37" w:rsidRPr="007869AF" w:rsidRDefault="006A3B37" w:rsidP="006A3B37">
            <w:pPr>
              <w:tabs>
                <w:tab w:val="left" w:pos="1140"/>
                <w:tab w:val="left" w:pos="1230"/>
              </w:tabs>
              <w:ind w:left="-30" w:right="240"/>
              <w:jc w:val="right"/>
              <w:rPr>
                <w:rFonts w:ascii="Angsana New" w:hAnsi="Angsana New" w:cs="Angsana New"/>
                <w:snapToGrid w:val="0"/>
                <w:sz w:val="30"/>
                <w:szCs w:val="30"/>
                <w:lang w:eastAsia="th-TH"/>
              </w:rPr>
            </w:pPr>
            <w:r w:rsidRPr="003A2796">
              <w:rPr>
                <w:rFonts w:ascii="Angsana New" w:hAnsi="Angsana New" w:cs="Angsana New"/>
                <w:snapToGrid w:val="0"/>
                <w:sz w:val="30"/>
                <w:szCs w:val="30"/>
                <w:cs/>
                <w:lang w:eastAsia="th-TH"/>
              </w:rPr>
              <w:t>(</w:t>
            </w:r>
            <w:r w:rsidRPr="003A2796">
              <w:rPr>
                <w:rFonts w:ascii="Angsana New" w:hAnsi="Angsana New" w:cs="Angsana New"/>
                <w:snapToGrid w:val="0"/>
                <w:sz w:val="30"/>
                <w:szCs w:val="30"/>
                <w:lang w:eastAsia="th-TH"/>
              </w:rPr>
              <w:t>4,439</w:t>
            </w:r>
            <w:r w:rsidRPr="003A2796">
              <w:rPr>
                <w:rFonts w:ascii="Angsana New" w:hAnsi="Angsana New" w:cs="Angsana New"/>
                <w:snapToGrid w:val="0"/>
                <w:sz w:val="30"/>
                <w:szCs w:val="30"/>
                <w:cs/>
                <w:lang w:eastAsia="th-TH"/>
              </w:rPr>
              <w:t>)</w:t>
            </w:r>
          </w:p>
        </w:tc>
      </w:tr>
      <w:tr w:rsidR="006A3B37" w:rsidRPr="007869AF" w14:paraId="2A70F0CE" w14:textId="77777777">
        <w:trPr>
          <w:cantSplit/>
        </w:trPr>
        <w:tc>
          <w:tcPr>
            <w:tcW w:w="5386" w:type="dxa"/>
          </w:tcPr>
          <w:p w14:paraId="1513B909" w14:textId="77777777" w:rsidR="006A3B37" w:rsidRPr="007869AF" w:rsidRDefault="006A3B37" w:rsidP="006A3B37">
            <w:pPr>
              <w:ind w:left="330"/>
              <w:jc w:val="both"/>
              <w:rPr>
                <w:rFonts w:ascii="Angsana New" w:hAnsi="Angsana New" w:cs="Angsana New"/>
                <w:sz w:val="30"/>
                <w:szCs w:val="30"/>
                <w:cs/>
              </w:rPr>
            </w:pPr>
            <w:r w:rsidRPr="007869AF">
              <w:rPr>
                <w:rFonts w:ascii="Angsana New" w:hAnsi="Angsana New" w:cs="Angsana New"/>
                <w:sz w:val="30"/>
                <w:szCs w:val="30"/>
                <w:cs/>
              </w:rPr>
              <w:t>มูลค่าตามบัญชี</w:t>
            </w:r>
            <w:r w:rsidRPr="007869AF">
              <w:rPr>
                <w:rFonts w:ascii="Angsana New" w:hAnsi="Angsana New" w:cs="Angsana New" w:hint="cs"/>
                <w:sz w:val="30"/>
                <w:szCs w:val="30"/>
                <w:cs/>
              </w:rPr>
              <w:t xml:space="preserve"> </w:t>
            </w:r>
            <w:r w:rsidRPr="007869AF">
              <w:rPr>
                <w:rFonts w:ascii="Angsana New" w:hAnsi="Angsana New" w:cs="Angsana New"/>
                <w:sz w:val="30"/>
                <w:szCs w:val="30"/>
                <w:cs/>
              </w:rPr>
              <w:t>–</w:t>
            </w:r>
            <w:r w:rsidRPr="007869AF">
              <w:rPr>
                <w:rFonts w:ascii="Angsana New" w:hAnsi="Angsana New" w:cs="Angsana New" w:hint="cs"/>
                <w:sz w:val="30"/>
                <w:szCs w:val="30"/>
                <w:cs/>
              </w:rPr>
              <w:t xml:space="preserve"> สุทธิ</w:t>
            </w:r>
          </w:p>
        </w:tc>
        <w:tc>
          <w:tcPr>
            <w:tcW w:w="142" w:type="dxa"/>
          </w:tcPr>
          <w:p w14:paraId="30AE3C80" w14:textId="77777777" w:rsidR="006A3B37" w:rsidRPr="007869AF" w:rsidRDefault="006A3B37" w:rsidP="006A3B37">
            <w:pPr>
              <w:ind w:left="-30" w:right="395"/>
              <w:jc w:val="right"/>
              <w:rPr>
                <w:rFonts w:ascii="Angsana New" w:hAnsi="Angsana New" w:cs="Angsana New"/>
                <w:snapToGrid w:val="0"/>
                <w:sz w:val="30"/>
                <w:szCs w:val="30"/>
                <w:cs/>
                <w:lang w:eastAsia="th-TH"/>
              </w:rPr>
            </w:pPr>
          </w:p>
        </w:tc>
        <w:tc>
          <w:tcPr>
            <w:tcW w:w="1701" w:type="dxa"/>
            <w:tcBorders>
              <w:top w:val="single" w:sz="4" w:space="0" w:color="auto"/>
              <w:bottom w:val="double" w:sz="4" w:space="0" w:color="auto"/>
            </w:tcBorders>
          </w:tcPr>
          <w:p w14:paraId="2753D71D" w14:textId="77777777" w:rsidR="006A3B37" w:rsidRPr="00BC104F" w:rsidRDefault="006A3B37" w:rsidP="006A3B37">
            <w:pPr>
              <w:tabs>
                <w:tab w:val="left" w:pos="1140"/>
                <w:tab w:val="left" w:pos="1230"/>
              </w:tabs>
              <w:ind w:left="-30" w:right="240"/>
              <w:jc w:val="right"/>
              <w:rPr>
                <w:rFonts w:ascii="Angsana New" w:hAnsi="Angsana New" w:cs="Angsana New"/>
                <w:snapToGrid w:val="0"/>
                <w:sz w:val="30"/>
                <w:szCs w:val="30"/>
                <w:lang w:eastAsia="th-TH"/>
              </w:rPr>
            </w:pPr>
            <w:r w:rsidRPr="00BC104F">
              <w:rPr>
                <w:rFonts w:ascii="Angsana New" w:hAnsi="Angsana New" w:cs="Angsana New"/>
                <w:snapToGrid w:val="0"/>
                <w:sz w:val="30"/>
                <w:szCs w:val="30"/>
                <w:cs/>
                <w:lang w:eastAsia="th-TH"/>
              </w:rPr>
              <w:t>(</w:t>
            </w:r>
            <w:r w:rsidRPr="00BC104F">
              <w:rPr>
                <w:rFonts w:ascii="Angsana New" w:hAnsi="Angsana New" w:cs="Angsana New" w:hint="cs"/>
                <w:snapToGrid w:val="0"/>
                <w:sz w:val="30"/>
                <w:szCs w:val="30"/>
                <w:lang w:eastAsia="th-TH"/>
              </w:rPr>
              <w:t>61</w:t>
            </w:r>
            <w:r w:rsidRPr="00BC104F">
              <w:rPr>
                <w:rFonts w:ascii="Angsana New" w:hAnsi="Angsana New" w:cs="Angsana New"/>
                <w:snapToGrid w:val="0"/>
                <w:sz w:val="30"/>
                <w:szCs w:val="30"/>
                <w:lang w:eastAsia="th-TH"/>
              </w:rPr>
              <w:t>,799</w:t>
            </w:r>
            <w:r w:rsidRPr="00BC104F">
              <w:rPr>
                <w:rFonts w:ascii="Angsana New" w:hAnsi="Angsana New" w:cs="Angsana New"/>
                <w:snapToGrid w:val="0"/>
                <w:sz w:val="30"/>
                <w:szCs w:val="30"/>
                <w:cs/>
                <w:lang w:eastAsia="th-TH"/>
              </w:rPr>
              <w:t>)</w:t>
            </w:r>
          </w:p>
        </w:tc>
        <w:tc>
          <w:tcPr>
            <w:tcW w:w="142" w:type="dxa"/>
          </w:tcPr>
          <w:p w14:paraId="56703A7E" w14:textId="77777777" w:rsidR="006A3B37" w:rsidRPr="007869AF" w:rsidRDefault="006A3B37" w:rsidP="006A3B37">
            <w:pPr>
              <w:ind w:right="60"/>
              <w:jc w:val="center"/>
              <w:rPr>
                <w:rFonts w:ascii="Angsana New" w:hAnsi="Angsana New" w:cs="Angsana New"/>
                <w:snapToGrid w:val="0"/>
                <w:sz w:val="30"/>
                <w:szCs w:val="30"/>
                <w:u w:val="single"/>
                <w:cs/>
                <w:lang w:eastAsia="th-TH"/>
              </w:rPr>
            </w:pPr>
          </w:p>
        </w:tc>
        <w:tc>
          <w:tcPr>
            <w:tcW w:w="1701" w:type="dxa"/>
            <w:tcBorders>
              <w:top w:val="single" w:sz="4" w:space="0" w:color="auto"/>
              <w:bottom w:val="double" w:sz="4" w:space="0" w:color="auto"/>
            </w:tcBorders>
          </w:tcPr>
          <w:p w14:paraId="2A80CE23" w14:textId="18CDAD5B" w:rsidR="006A3B37" w:rsidRPr="007869AF" w:rsidRDefault="006A3B37" w:rsidP="006A3B37">
            <w:pPr>
              <w:tabs>
                <w:tab w:val="left" w:pos="1140"/>
                <w:tab w:val="left" w:pos="1230"/>
              </w:tabs>
              <w:ind w:left="-30" w:right="240"/>
              <w:jc w:val="right"/>
              <w:rPr>
                <w:rFonts w:ascii="Angsana New" w:hAnsi="Angsana New" w:cs="Angsana New"/>
                <w:snapToGrid w:val="0"/>
                <w:sz w:val="30"/>
                <w:szCs w:val="30"/>
                <w:lang w:eastAsia="th-TH"/>
              </w:rPr>
            </w:pPr>
            <w:r w:rsidRPr="00D71C80">
              <w:rPr>
                <w:rFonts w:ascii="Angsana New" w:hAnsi="Angsana New" w:cs="Angsana New"/>
                <w:snapToGrid w:val="0"/>
                <w:sz w:val="30"/>
                <w:szCs w:val="30"/>
                <w:cs/>
                <w:lang w:eastAsia="th-TH"/>
              </w:rPr>
              <w:t>(</w:t>
            </w:r>
            <w:r w:rsidRPr="00D71C80">
              <w:rPr>
                <w:rFonts w:ascii="Angsana New" w:hAnsi="Angsana New" w:cs="Angsana New" w:hint="cs"/>
                <w:snapToGrid w:val="0"/>
                <w:sz w:val="30"/>
                <w:szCs w:val="30"/>
                <w:lang w:eastAsia="th-TH"/>
              </w:rPr>
              <w:t>61</w:t>
            </w:r>
            <w:r w:rsidRPr="00D71C80">
              <w:rPr>
                <w:rFonts w:ascii="Angsana New" w:hAnsi="Angsana New" w:cs="Angsana New"/>
                <w:snapToGrid w:val="0"/>
                <w:sz w:val="30"/>
                <w:szCs w:val="30"/>
                <w:lang w:eastAsia="th-TH"/>
              </w:rPr>
              <w:t>,799</w:t>
            </w:r>
            <w:r w:rsidRPr="00D71C80">
              <w:rPr>
                <w:rFonts w:ascii="Angsana New" w:hAnsi="Angsana New" w:cs="Angsana New"/>
                <w:snapToGrid w:val="0"/>
                <w:sz w:val="30"/>
                <w:szCs w:val="30"/>
                <w:cs/>
                <w:lang w:eastAsia="th-TH"/>
              </w:rPr>
              <w:t>)</w:t>
            </w:r>
          </w:p>
        </w:tc>
      </w:tr>
    </w:tbl>
    <w:p w14:paraId="66700B28" w14:textId="77777777" w:rsidR="00EE2357" w:rsidRPr="007869AF" w:rsidRDefault="00EE2357" w:rsidP="00181DE8">
      <w:pPr>
        <w:ind w:left="375" w:firstLine="901"/>
        <w:jc w:val="thaiDistribute"/>
        <w:rPr>
          <w:rFonts w:ascii="Angsana New" w:hAnsi="Angsana New" w:cs="Angsana New"/>
          <w:sz w:val="16"/>
          <w:szCs w:val="16"/>
        </w:rPr>
      </w:pPr>
    </w:p>
    <w:p w14:paraId="39CCCB76" w14:textId="187DA52C" w:rsidR="00FC00B2" w:rsidRPr="00FC00B2" w:rsidRDefault="00FC00B2" w:rsidP="00FC00B2">
      <w:pPr>
        <w:ind w:left="450" w:firstLine="968"/>
        <w:jc w:val="thaiDistribute"/>
        <w:rPr>
          <w:rFonts w:ascii="Angsana New" w:hAnsi="Angsana New" w:cs="Angsana New"/>
          <w:sz w:val="30"/>
          <w:szCs w:val="30"/>
          <w:cs/>
        </w:rPr>
      </w:pPr>
      <w:r w:rsidRPr="00FC00B2">
        <w:rPr>
          <w:rFonts w:ascii="Angsana New" w:hAnsi="Angsana New" w:cs="Angsana New"/>
          <w:sz w:val="30"/>
          <w:szCs w:val="30"/>
          <w:cs/>
        </w:rPr>
        <w:t xml:space="preserve">งบการเงิน ณ วันที่ </w:t>
      </w:r>
      <w:r w:rsidRPr="00FC00B2">
        <w:rPr>
          <w:rFonts w:ascii="Angsana New" w:hAnsi="Angsana New" w:cs="Angsana New"/>
          <w:sz w:val="30"/>
          <w:szCs w:val="30"/>
        </w:rPr>
        <w:t>31</w:t>
      </w:r>
      <w:r w:rsidRPr="00FC00B2">
        <w:rPr>
          <w:rFonts w:ascii="Angsana New" w:hAnsi="Angsana New" w:cs="Angsana New" w:hint="cs"/>
          <w:sz w:val="30"/>
          <w:szCs w:val="30"/>
          <w:cs/>
        </w:rPr>
        <w:t xml:space="preserve"> ธันวาคม </w:t>
      </w:r>
      <w:r w:rsidRPr="00FC00B2">
        <w:rPr>
          <w:rFonts w:ascii="Angsana New" w:hAnsi="Angsana New" w:cs="Angsana New"/>
          <w:sz w:val="30"/>
          <w:szCs w:val="30"/>
        </w:rPr>
        <w:t>256</w:t>
      </w:r>
      <w:r w:rsidR="002A2049">
        <w:rPr>
          <w:rFonts w:ascii="Angsana New" w:hAnsi="Angsana New" w:cs="Angsana New"/>
          <w:sz w:val="30"/>
          <w:szCs w:val="30"/>
        </w:rPr>
        <w:t>8</w:t>
      </w:r>
      <w:r w:rsidRPr="00FC00B2">
        <w:rPr>
          <w:rFonts w:ascii="Angsana New" w:hAnsi="Angsana New" w:cs="Angsana New" w:hint="cs"/>
          <w:sz w:val="30"/>
          <w:szCs w:val="30"/>
          <w:cs/>
        </w:rPr>
        <w:t xml:space="preserve"> </w:t>
      </w:r>
      <w:r w:rsidRPr="00FC00B2">
        <w:rPr>
          <w:rFonts w:ascii="Angsana New" w:hAnsi="Angsana New" w:cs="Angsana New"/>
          <w:sz w:val="30"/>
          <w:szCs w:val="30"/>
          <w:cs/>
        </w:rPr>
        <w:t>ของกิจการร่วมค้า เอ็นวีพีเอสเคจี ที่นำมาใช้ในการปรับมูลค่าเงินลงทุนในการร่วมค้าตามวิธีส่วนได้เสียในงบการเงินรวมยังไม่ผ่านการตรวจสอบโดยผู้สอบบัญชีอนุญาต เงินลงทุนในการร่วมค้านี้แสดงอยู่ในงบฐานะการเงินรวม</w:t>
      </w:r>
      <w:r w:rsidRPr="00FC00B2">
        <w:rPr>
          <w:rFonts w:ascii="Angsana New" w:hAnsi="Angsana New" w:cs="Angsana New" w:hint="cs"/>
          <w:sz w:val="30"/>
          <w:szCs w:val="30"/>
          <w:cs/>
        </w:rPr>
        <w:t xml:space="preserve"> </w:t>
      </w:r>
      <w:r w:rsidRPr="00FC00B2">
        <w:rPr>
          <w:rFonts w:ascii="Angsana New" w:hAnsi="Angsana New" w:cs="Angsana New"/>
          <w:sz w:val="30"/>
          <w:szCs w:val="30"/>
          <w:cs/>
        </w:rPr>
        <w:t>ณ</w:t>
      </w:r>
      <w:r w:rsidRPr="00FC00B2">
        <w:rPr>
          <w:rFonts w:ascii="Angsana New" w:hAnsi="Angsana New" w:cs="Angsana New" w:hint="cs"/>
          <w:sz w:val="30"/>
          <w:szCs w:val="30"/>
          <w:cs/>
        </w:rPr>
        <w:t xml:space="preserve"> </w:t>
      </w:r>
      <w:r w:rsidRPr="00FC00B2">
        <w:rPr>
          <w:rFonts w:ascii="Angsana New" w:hAnsi="Angsana New" w:cs="Angsana New"/>
          <w:sz w:val="30"/>
          <w:szCs w:val="30"/>
          <w:cs/>
        </w:rPr>
        <w:t xml:space="preserve">วันที่ </w:t>
      </w:r>
      <w:r w:rsidRPr="00FC00B2">
        <w:rPr>
          <w:rFonts w:ascii="Angsana New" w:hAnsi="Angsana New" w:cs="Angsana New"/>
          <w:sz w:val="30"/>
          <w:szCs w:val="30"/>
        </w:rPr>
        <w:t xml:space="preserve">31 </w:t>
      </w:r>
      <w:r w:rsidRPr="00FC00B2">
        <w:rPr>
          <w:rFonts w:ascii="Angsana New" w:hAnsi="Angsana New" w:cs="Angsana New" w:hint="cs"/>
          <w:spacing w:val="-4"/>
          <w:sz w:val="30"/>
          <w:szCs w:val="30"/>
          <w:cs/>
        </w:rPr>
        <w:t xml:space="preserve">ธันวาคม </w:t>
      </w:r>
      <w:r w:rsidR="000F503F">
        <w:rPr>
          <w:rFonts w:ascii="Angsana New" w:hAnsi="Angsana New" w:cs="Angsana New"/>
          <w:spacing w:val="-4"/>
          <w:sz w:val="30"/>
          <w:szCs w:val="30"/>
        </w:rPr>
        <w:t>256</w:t>
      </w:r>
      <w:r w:rsidR="00DF2947">
        <w:rPr>
          <w:rFonts w:ascii="Angsana New" w:hAnsi="Angsana New" w:cs="Angsana New"/>
          <w:spacing w:val="-4"/>
          <w:sz w:val="30"/>
          <w:szCs w:val="30"/>
        </w:rPr>
        <w:t xml:space="preserve">8 </w:t>
      </w:r>
      <w:r w:rsidRPr="00FC00B2">
        <w:rPr>
          <w:rFonts w:ascii="Angsana New" w:hAnsi="Angsana New" w:cs="Angsana New"/>
          <w:spacing w:val="-4"/>
          <w:sz w:val="30"/>
          <w:szCs w:val="30"/>
          <w:cs/>
        </w:rPr>
        <w:t>เป็นหนี้สิน</w:t>
      </w:r>
      <w:r w:rsidR="00CE7E15">
        <w:rPr>
          <w:rFonts w:ascii="Angsana New" w:hAnsi="Angsana New" w:cs="Angsana New" w:hint="cs"/>
          <w:spacing w:val="-4"/>
          <w:sz w:val="30"/>
          <w:szCs w:val="30"/>
          <w:cs/>
        </w:rPr>
        <w:t xml:space="preserve">         </w:t>
      </w:r>
      <w:r w:rsidRPr="00FC00B2">
        <w:rPr>
          <w:rFonts w:ascii="Angsana New" w:hAnsi="Angsana New" w:cs="Angsana New"/>
          <w:spacing w:val="-4"/>
          <w:sz w:val="30"/>
          <w:szCs w:val="30"/>
          <w:cs/>
        </w:rPr>
        <w:t xml:space="preserve">ในการร่วมค้า จำนวนเงิน </w:t>
      </w:r>
      <w:r w:rsidRPr="00BC104F">
        <w:rPr>
          <w:rFonts w:ascii="Angsana New" w:hAnsi="Angsana New" w:cs="Angsana New"/>
          <w:spacing w:val="-4"/>
          <w:sz w:val="30"/>
          <w:szCs w:val="30"/>
        </w:rPr>
        <w:t>61.80</w:t>
      </w:r>
      <w:r w:rsidRPr="00FC00B2">
        <w:rPr>
          <w:rFonts w:ascii="Angsana New" w:hAnsi="Angsana New" w:cs="Angsana New"/>
          <w:spacing w:val="-4"/>
          <w:sz w:val="30"/>
          <w:szCs w:val="30"/>
          <w:cs/>
        </w:rPr>
        <w:t xml:space="preserve"> ล้านบาท</w:t>
      </w:r>
      <w:r w:rsidR="00DF2947">
        <w:rPr>
          <w:rFonts w:ascii="Angsana New" w:hAnsi="Angsana New" w:cs="Angsana New" w:hint="cs"/>
          <w:spacing w:val="-4"/>
          <w:sz w:val="30"/>
          <w:szCs w:val="30"/>
          <w:cs/>
        </w:rPr>
        <w:t xml:space="preserve"> </w:t>
      </w:r>
      <w:r w:rsidRPr="00FC00B2">
        <w:rPr>
          <w:rFonts w:ascii="Angsana New" w:hAnsi="Angsana New" w:cs="Angsana New"/>
          <w:spacing w:val="-4"/>
          <w:sz w:val="30"/>
          <w:szCs w:val="30"/>
          <w:cs/>
        </w:rPr>
        <w:t xml:space="preserve">คิดเป็นร้อยละ </w:t>
      </w:r>
      <w:r w:rsidR="00707467">
        <w:rPr>
          <w:rFonts w:ascii="Angsana New" w:hAnsi="Angsana New" w:cs="Angsana New"/>
          <w:spacing w:val="-4"/>
          <w:sz w:val="30"/>
          <w:szCs w:val="30"/>
        </w:rPr>
        <w:t>0.79</w:t>
      </w:r>
      <w:r w:rsidR="00DF2947">
        <w:rPr>
          <w:rFonts w:ascii="Angsana New" w:hAnsi="Angsana New" w:cs="Angsana New" w:hint="cs"/>
          <w:spacing w:val="-4"/>
          <w:sz w:val="30"/>
          <w:szCs w:val="30"/>
          <w:cs/>
        </w:rPr>
        <w:t xml:space="preserve"> </w:t>
      </w:r>
      <w:r w:rsidRPr="00FC00B2">
        <w:rPr>
          <w:rFonts w:ascii="Angsana New" w:hAnsi="Angsana New" w:cs="Angsana New"/>
          <w:spacing w:val="-4"/>
          <w:sz w:val="30"/>
          <w:szCs w:val="30"/>
          <w:cs/>
        </w:rPr>
        <w:t>ของสินทรัพย์รวม</w:t>
      </w:r>
      <w:r w:rsidRPr="00FC00B2">
        <w:rPr>
          <w:rFonts w:ascii="Angsana New" w:hAnsi="Angsana New" w:cs="Angsana New"/>
          <w:sz w:val="30"/>
          <w:szCs w:val="30"/>
          <w:cs/>
        </w:rPr>
        <w:t>ในงบฐานะการเงินรวม</w:t>
      </w:r>
      <w:r w:rsidR="00CA2E5A">
        <w:rPr>
          <w:rFonts w:ascii="Angsana New" w:hAnsi="Angsana New" w:cs="Angsana New"/>
          <w:sz w:val="30"/>
          <w:szCs w:val="30"/>
        </w:rPr>
        <w:t xml:space="preserve"> </w:t>
      </w:r>
    </w:p>
    <w:p w14:paraId="4B8B7BA0" w14:textId="77777777" w:rsidR="00FC00B2" w:rsidRPr="00FC00B2" w:rsidRDefault="00FC00B2" w:rsidP="00FC00B2">
      <w:pPr>
        <w:ind w:left="450" w:firstLine="968"/>
        <w:jc w:val="thaiDistribute"/>
        <w:rPr>
          <w:rFonts w:ascii="Angsana New" w:hAnsi="Angsana New" w:cs="Angsana New"/>
          <w:sz w:val="16"/>
          <w:szCs w:val="16"/>
        </w:rPr>
      </w:pPr>
    </w:p>
    <w:p w14:paraId="61761332" w14:textId="5F5008B2" w:rsidR="00CE7E15" w:rsidRPr="00FC00B2" w:rsidRDefault="00CE7E15" w:rsidP="00CE7E15">
      <w:pPr>
        <w:ind w:left="450" w:firstLine="968"/>
        <w:jc w:val="thaiDistribute"/>
        <w:rPr>
          <w:rFonts w:ascii="Angsana New" w:hAnsi="Angsana New" w:cs="Angsana New"/>
          <w:sz w:val="30"/>
          <w:szCs w:val="30"/>
          <w:cs/>
        </w:rPr>
      </w:pPr>
      <w:r w:rsidRPr="00FC00B2">
        <w:rPr>
          <w:rFonts w:ascii="Angsana New" w:hAnsi="Angsana New" w:cs="Angsana New"/>
          <w:sz w:val="30"/>
          <w:szCs w:val="30"/>
          <w:cs/>
        </w:rPr>
        <w:t xml:space="preserve">งบการเงิน ณ วันที่ </w:t>
      </w:r>
      <w:r w:rsidRPr="00FC00B2">
        <w:rPr>
          <w:rFonts w:ascii="Angsana New" w:hAnsi="Angsana New" w:cs="Angsana New"/>
          <w:sz w:val="30"/>
          <w:szCs w:val="30"/>
        </w:rPr>
        <w:t>31</w:t>
      </w:r>
      <w:r w:rsidRPr="00FC00B2">
        <w:rPr>
          <w:rFonts w:ascii="Angsana New" w:hAnsi="Angsana New" w:cs="Angsana New" w:hint="cs"/>
          <w:sz w:val="30"/>
          <w:szCs w:val="30"/>
          <w:cs/>
        </w:rPr>
        <w:t xml:space="preserve"> ธันวาคม </w:t>
      </w:r>
      <w:r w:rsidRPr="00FC00B2">
        <w:rPr>
          <w:rFonts w:ascii="Angsana New" w:hAnsi="Angsana New" w:cs="Angsana New"/>
          <w:sz w:val="30"/>
          <w:szCs w:val="30"/>
        </w:rPr>
        <w:t>256</w:t>
      </w:r>
      <w:r w:rsidR="00DF2947">
        <w:rPr>
          <w:rFonts w:ascii="Angsana New" w:hAnsi="Angsana New" w:cs="Angsana New"/>
          <w:sz w:val="30"/>
          <w:szCs w:val="30"/>
        </w:rPr>
        <w:t>7</w:t>
      </w:r>
      <w:r w:rsidRPr="00FC00B2">
        <w:rPr>
          <w:rFonts w:ascii="Angsana New" w:hAnsi="Angsana New" w:cs="Angsana New" w:hint="cs"/>
          <w:sz w:val="30"/>
          <w:szCs w:val="30"/>
          <w:cs/>
        </w:rPr>
        <w:t xml:space="preserve"> </w:t>
      </w:r>
      <w:r w:rsidRPr="00FC00B2">
        <w:rPr>
          <w:rFonts w:ascii="Angsana New" w:hAnsi="Angsana New" w:cs="Angsana New"/>
          <w:sz w:val="30"/>
          <w:szCs w:val="30"/>
          <w:cs/>
        </w:rPr>
        <w:t>ของกิจการร่วมค้า เอ็นวีพีเอสเคจี ที่นำมาใช้ในการปรับมูลค่าเงินลงทุนในการร่วมค้าตามวิธีส่วนได้เสียในงบการเงินรวมยังไม่ผ่านการตรวจสอบโดยผู้สอบบัญชีอนุญาต เงินลงทุนในการร่วมค้านี้แสดงอยู่ในงบฐานะการเงินรวม</w:t>
      </w:r>
      <w:r w:rsidRPr="00FC00B2">
        <w:rPr>
          <w:rFonts w:ascii="Angsana New" w:hAnsi="Angsana New" w:cs="Angsana New" w:hint="cs"/>
          <w:sz w:val="30"/>
          <w:szCs w:val="30"/>
          <w:cs/>
        </w:rPr>
        <w:t xml:space="preserve"> </w:t>
      </w:r>
      <w:r w:rsidRPr="00FC00B2">
        <w:rPr>
          <w:rFonts w:ascii="Angsana New" w:hAnsi="Angsana New" w:cs="Angsana New"/>
          <w:sz w:val="30"/>
          <w:szCs w:val="30"/>
          <w:cs/>
        </w:rPr>
        <w:t>ณ</w:t>
      </w:r>
      <w:r w:rsidRPr="00FC00B2">
        <w:rPr>
          <w:rFonts w:ascii="Angsana New" w:hAnsi="Angsana New" w:cs="Angsana New" w:hint="cs"/>
          <w:sz w:val="30"/>
          <w:szCs w:val="30"/>
          <w:cs/>
        </w:rPr>
        <w:t xml:space="preserve"> </w:t>
      </w:r>
      <w:r w:rsidRPr="00FC00B2">
        <w:rPr>
          <w:rFonts w:ascii="Angsana New" w:hAnsi="Angsana New" w:cs="Angsana New"/>
          <w:sz w:val="30"/>
          <w:szCs w:val="30"/>
          <w:cs/>
        </w:rPr>
        <w:t xml:space="preserve">วันที่ </w:t>
      </w:r>
      <w:r w:rsidRPr="00FC00B2">
        <w:rPr>
          <w:rFonts w:ascii="Angsana New" w:hAnsi="Angsana New" w:cs="Angsana New"/>
          <w:sz w:val="30"/>
          <w:szCs w:val="30"/>
        </w:rPr>
        <w:t xml:space="preserve">31 </w:t>
      </w:r>
      <w:r w:rsidRPr="00FC00B2">
        <w:rPr>
          <w:rFonts w:ascii="Angsana New" w:hAnsi="Angsana New" w:cs="Angsana New" w:hint="cs"/>
          <w:spacing w:val="-4"/>
          <w:sz w:val="30"/>
          <w:szCs w:val="30"/>
          <w:cs/>
        </w:rPr>
        <w:t xml:space="preserve">ธันวาคม </w:t>
      </w:r>
      <w:r w:rsidRPr="00FC00B2">
        <w:rPr>
          <w:rFonts w:ascii="Angsana New" w:hAnsi="Angsana New" w:cs="Angsana New"/>
          <w:spacing w:val="-4"/>
          <w:sz w:val="30"/>
          <w:szCs w:val="30"/>
        </w:rPr>
        <w:t>256</w:t>
      </w:r>
      <w:r w:rsidR="00DF2947">
        <w:rPr>
          <w:rFonts w:ascii="Angsana New" w:hAnsi="Angsana New" w:cs="Angsana New"/>
          <w:spacing w:val="-4"/>
          <w:sz w:val="30"/>
          <w:szCs w:val="30"/>
        </w:rPr>
        <w:t>7</w:t>
      </w:r>
      <w:r>
        <w:rPr>
          <w:rFonts w:ascii="Angsana New" w:hAnsi="Angsana New" w:cs="Angsana New" w:hint="cs"/>
          <w:spacing w:val="-4"/>
          <w:sz w:val="30"/>
          <w:szCs w:val="30"/>
          <w:cs/>
        </w:rPr>
        <w:t xml:space="preserve"> </w:t>
      </w:r>
      <w:r w:rsidRPr="00FC00B2">
        <w:rPr>
          <w:rFonts w:ascii="Angsana New" w:hAnsi="Angsana New" w:cs="Angsana New"/>
          <w:spacing w:val="-4"/>
          <w:sz w:val="30"/>
          <w:szCs w:val="30"/>
          <w:cs/>
        </w:rPr>
        <w:t>เป็นหนี้สิน</w:t>
      </w:r>
      <w:r w:rsidR="00DF2947">
        <w:rPr>
          <w:rFonts w:ascii="Angsana New" w:hAnsi="Angsana New" w:cs="Angsana New"/>
          <w:spacing w:val="-4"/>
          <w:sz w:val="30"/>
          <w:szCs w:val="30"/>
        </w:rPr>
        <w:t xml:space="preserve">         </w:t>
      </w:r>
      <w:r w:rsidRPr="00FC00B2">
        <w:rPr>
          <w:rFonts w:ascii="Angsana New" w:hAnsi="Angsana New" w:cs="Angsana New"/>
          <w:spacing w:val="-4"/>
          <w:sz w:val="30"/>
          <w:szCs w:val="30"/>
          <w:cs/>
        </w:rPr>
        <w:t xml:space="preserve">ในการร่วมค้า จำนวนเงิน </w:t>
      </w:r>
      <w:r w:rsidRPr="00BC104F">
        <w:rPr>
          <w:rFonts w:ascii="Angsana New" w:hAnsi="Angsana New" w:cs="Angsana New"/>
          <w:spacing w:val="-4"/>
          <w:sz w:val="30"/>
          <w:szCs w:val="30"/>
        </w:rPr>
        <w:t>61.80</w:t>
      </w:r>
      <w:r w:rsidRPr="00FC00B2">
        <w:rPr>
          <w:rFonts w:ascii="Angsana New" w:hAnsi="Angsana New" w:cs="Angsana New"/>
          <w:spacing w:val="-4"/>
          <w:sz w:val="30"/>
          <w:szCs w:val="30"/>
          <w:cs/>
        </w:rPr>
        <w:t xml:space="preserve"> ล้านบาท</w:t>
      </w:r>
      <w:r>
        <w:rPr>
          <w:rFonts w:ascii="Angsana New" w:hAnsi="Angsana New" w:cs="Angsana New"/>
          <w:spacing w:val="-4"/>
          <w:sz w:val="30"/>
          <w:szCs w:val="30"/>
        </w:rPr>
        <w:t xml:space="preserve"> </w:t>
      </w:r>
      <w:r w:rsidRPr="00FC00B2">
        <w:rPr>
          <w:rFonts w:ascii="Angsana New" w:hAnsi="Angsana New" w:cs="Angsana New"/>
          <w:spacing w:val="-4"/>
          <w:sz w:val="30"/>
          <w:szCs w:val="30"/>
          <w:cs/>
        </w:rPr>
        <w:t xml:space="preserve">คิดเป็นร้อยละ </w:t>
      </w:r>
      <w:r>
        <w:rPr>
          <w:rFonts w:ascii="Angsana New" w:hAnsi="Angsana New" w:cs="Angsana New"/>
          <w:spacing w:val="-4"/>
          <w:sz w:val="30"/>
          <w:szCs w:val="30"/>
        </w:rPr>
        <w:t xml:space="preserve">0.81 </w:t>
      </w:r>
      <w:r w:rsidRPr="00FC00B2">
        <w:rPr>
          <w:rFonts w:ascii="Angsana New" w:hAnsi="Angsana New" w:cs="Angsana New"/>
          <w:spacing w:val="-4"/>
          <w:sz w:val="30"/>
          <w:szCs w:val="30"/>
          <w:cs/>
        </w:rPr>
        <w:t>ของสินทรัพย์รวม</w:t>
      </w:r>
      <w:r w:rsidRPr="00FC00B2">
        <w:rPr>
          <w:rFonts w:ascii="Angsana New" w:hAnsi="Angsana New" w:cs="Angsana New"/>
          <w:sz w:val="30"/>
          <w:szCs w:val="30"/>
          <w:cs/>
        </w:rPr>
        <w:t>ในงบฐานะการเงินรวม</w:t>
      </w:r>
      <w:r>
        <w:rPr>
          <w:rFonts w:ascii="Angsana New" w:hAnsi="Angsana New" w:cs="Angsana New"/>
          <w:sz w:val="30"/>
          <w:szCs w:val="30"/>
        </w:rPr>
        <w:t xml:space="preserve"> </w:t>
      </w:r>
    </w:p>
    <w:p w14:paraId="4771527B" w14:textId="77777777" w:rsidR="00CE7E15" w:rsidRPr="00CE7E15" w:rsidRDefault="00CE7E15" w:rsidP="00FC00B2">
      <w:pPr>
        <w:ind w:left="450" w:firstLine="968"/>
        <w:jc w:val="thaiDistribute"/>
        <w:rPr>
          <w:rFonts w:ascii="Angsana New" w:hAnsi="Angsana New" w:cs="Angsana New"/>
          <w:spacing w:val="-2"/>
          <w:sz w:val="16"/>
          <w:szCs w:val="16"/>
        </w:rPr>
      </w:pPr>
    </w:p>
    <w:p w14:paraId="00A6392D" w14:textId="21C6171C" w:rsidR="00FC00B2" w:rsidRPr="00FC00B2" w:rsidRDefault="00FC00B2" w:rsidP="00FC00B2">
      <w:pPr>
        <w:ind w:left="450" w:firstLine="968"/>
        <w:jc w:val="thaiDistribute"/>
        <w:rPr>
          <w:rFonts w:ascii="Angsana New" w:hAnsi="Angsana New" w:cs="Angsana New"/>
          <w:spacing w:val="-4"/>
          <w:sz w:val="30"/>
          <w:szCs w:val="30"/>
        </w:rPr>
      </w:pPr>
      <w:r w:rsidRPr="00FC00B2">
        <w:rPr>
          <w:rFonts w:ascii="Angsana New" w:hAnsi="Angsana New" w:cs="Angsana New" w:hint="cs"/>
          <w:spacing w:val="-2"/>
          <w:sz w:val="30"/>
          <w:szCs w:val="30"/>
          <w:cs/>
        </w:rPr>
        <w:t xml:space="preserve">นอกจากนี้ งบการเงิน ณ วันที่ </w:t>
      </w:r>
      <w:r w:rsidRPr="00FC00B2">
        <w:rPr>
          <w:rFonts w:ascii="Angsana New" w:hAnsi="Angsana New" w:cs="Angsana New"/>
          <w:spacing w:val="-2"/>
          <w:sz w:val="30"/>
          <w:szCs w:val="30"/>
        </w:rPr>
        <w:t>31</w:t>
      </w:r>
      <w:r w:rsidRPr="00FC00B2">
        <w:rPr>
          <w:rFonts w:ascii="Angsana New" w:hAnsi="Angsana New" w:cs="Angsana New" w:hint="cs"/>
          <w:spacing w:val="-2"/>
          <w:sz w:val="30"/>
          <w:szCs w:val="30"/>
          <w:cs/>
        </w:rPr>
        <w:t xml:space="preserve"> ธันวาคม </w:t>
      </w:r>
      <w:r w:rsidRPr="00FC00B2">
        <w:rPr>
          <w:rFonts w:ascii="Angsana New" w:hAnsi="Angsana New" w:cs="Angsana New"/>
          <w:spacing w:val="-2"/>
          <w:sz w:val="30"/>
          <w:szCs w:val="30"/>
        </w:rPr>
        <w:t>256</w:t>
      </w:r>
      <w:r w:rsidR="002A2049">
        <w:rPr>
          <w:rFonts w:ascii="Angsana New" w:hAnsi="Angsana New" w:cs="Angsana New"/>
          <w:spacing w:val="-2"/>
          <w:sz w:val="30"/>
          <w:szCs w:val="30"/>
        </w:rPr>
        <w:t>7</w:t>
      </w:r>
      <w:r w:rsidRPr="00FC00B2">
        <w:rPr>
          <w:rFonts w:ascii="Angsana New" w:hAnsi="Angsana New" w:cs="Angsana New" w:hint="cs"/>
          <w:spacing w:val="-2"/>
          <w:sz w:val="30"/>
          <w:szCs w:val="30"/>
          <w:cs/>
        </w:rPr>
        <w:t xml:space="preserve"> </w:t>
      </w:r>
      <w:r w:rsidRPr="00FC00B2">
        <w:rPr>
          <w:rFonts w:ascii="Angsana New" w:hAnsi="Angsana New" w:cs="Angsana New"/>
          <w:spacing w:val="-2"/>
          <w:sz w:val="30"/>
          <w:szCs w:val="30"/>
          <w:cs/>
        </w:rPr>
        <w:t>ของกิจการร่วมค้า เอ็นวีพีเอสเค</w:t>
      </w:r>
      <w:r w:rsidRPr="00FC00B2">
        <w:rPr>
          <w:rFonts w:ascii="Angsana New" w:hAnsi="Angsana New" w:cs="Angsana New" w:hint="cs"/>
          <w:spacing w:val="-2"/>
          <w:sz w:val="30"/>
          <w:szCs w:val="30"/>
          <w:cs/>
        </w:rPr>
        <w:t>จี</w:t>
      </w:r>
      <w:r w:rsidRPr="00FC00B2">
        <w:rPr>
          <w:rFonts w:ascii="Angsana New" w:hAnsi="Angsana New" w:cs="Angsana New"/>
          <w:spacing w:val="-2"/>
          <w:sz w:val="30"/>
          <w:szCs w:val="30"/>
        </w:rPr>
        <w:t xml:space="preserve"> </w:t>
      </w:r>
      <w:r w:rsidRPr="00FC00B2">
        <w:rPr>
          <w:rFonts w:ascii="Angsana New" w:hAnsi="Angsana New" w:cs="Angsana New" w:hint="cs"/>
          <w:spacing w:val="-2"/>
          <w:sz w:val="30"/>
          <w:szCs w:val="30"/>
          <w:cs/>
        </w:rPr>
        <w:t>ที่นำมาใช้ในการปรับมูลค่าเงินลงทุนในการร่วมค้าตามวิธีส่วนได้เสียในงบการเงินรวม กลุ่มบริษัทฯ ยังไม่ได้นำ</w:t>
      </w:r>
      <w:r w:rsidR="00512B1B">
        <w:rPr>
          <w:rFonts w:ascii="Angsana New" w:hAnsi="Angsana New" w:cs="Angsana New"/>
          <w:spacing w:val="-2"/>
          <w:sz w:val="30"/>
          <w:szCs w:val="30"/>
        </w:rPr>
        <w:t xml:space="preserve">                    </w:t>
      </w:r>
      <w:r w:rsidRPr="00FC00B2">
        <w:rPr>
          <w:rFonts w:ascii="Angsana New" w:hAnsi="Angsana New" w:cs="Angsana New" w:hint="cs"/>
          <w:spacing w:val="-4"/>
          <w:sz w:val="30"/>
          <w:szCs w:val="30"/>
          <w:cs/>
        </w:rPr>
        <w:t xml:space="preserve">ผลดำเนินงานของกิจการร่วมค้า </w:t>
      </w:r>
      <w:r w:rsidRPr="00FC00B2">
        <w:rPr>
          <w:rFonts w:ascii="Angsana New" w:hAnsi="Angsana New" w:cs="Angsana New"/>
          <w:spacing w:val="-4"/>
          <w:sz w:val="30"/>
          <w:szCs w:val="30"/>
          <w:cs/>
        </w:rPr>
        <w:t>เอ็นวีพีเอสเคจี</w:t>
      </w:r>
      <w:r w:rsidRPr="00FC00B2">
        <w:rPr>
          <w:rFonts w:ascii="Angsana New" w:hAnsi="Angsana New" w:cs="Angsana New" w:hint="cs"/>
          <w:spacing w:val="-4"/>
          <w:sz w:val="30"/>
          <w:szCs w:val="30"/>
          <w:cs/>
        </w:rPr>
        <w:t xml:space="preserve"> มาปรับมูลค่าเงินลงทุนในการร่วมค้า เนื่องจากผู้บริหารของ</w:t>
      </w:r>
      <w:r w:rsidR="00AB7412">
        <w:rPr>
          <w:rFonts w:ascii="Angsana New" w:hAnsi="Angsana New" w:cs="Angsana New"/>
          <w:spacing w:val="-4"/>
          <w:sz w:val="30"/>
          <w:szCs w:val="30"/>
        </w:rPr>
        <w:t xml:space="preserve">           </w:t>
      </w:r>
      <w:r w:rsidRPr="00FC00B2">
        <w:rPr>
          <w:rFonts w:ascii="Angsana New" w:hAnsi="Angsana New" w:cs="Angsana New" w:hint="cs"/>
          <w:spacing w:val="-4"/>
          <w:sz w:val="30"/>
          <w:szCs w:val="30"/>
          <w:cs/>
        </w:rPr>
        <w:t>กลุ่มบริษัทฯ</w:t>
      </w:r>
      <w:r w:rsidR="00AB7412">
        <w:rPr>
          <w:rFonts w:ascii="Angsana New" w:hAnsi="Angsana New" w:cs="Angsana New"/>
          <w:spacing w:val="-4"/>
          <w:sz w:val="30"/>
          <w:szCs w:val="30"/>
        </w:rPr>
        <w:t xml:space="preserve"> </w:t>
      </w:r>
      <w:r w:rsidRPr="00FC00B2">
        <w:rPr>
          <w:rFonts w:ascii="Angsana New" w:hAnsi="Angsana New" w:cs="Angsana New" w:hint="cs"/>
          <w:spacing w:val="-4"/>
          <w:sz w:val="30"/>
          <w:szCs w:val="30"/>
          <w:cs/>
        </w:rPr>
        <w:t>ยังไม่ได้สอบทานความถูกต้องของข้อมูลทางการเงินของ</w:t>
      </w:r>
      <w:r w:rsidRPr="00FC00B2">
        <w:rPr>
          <w:rFonts w:ascii="Angsana New" w:hAnsi="Angsana New" w:cs="Angsana New"/>
          <w:spacing w:val="-4"/>
          <w:sz w:val="30"/>
          <w:szCs w:val="30"/>
          <w:cs/>
        </w:rPr>
        <w:t>กิจการร่วมค้า เอ็นวีพีเอสเคจี</w:t>
      </w:r>
      <w:r w:rsidRPr="00FC00B2">
        <w:rPr>
          <w:rFonts w:ascii="Angsana New" w:hAnsi="Angsana New" w:cs="Angsana New" w:hint="cs"/>
          <w:spacing w:val="-4"/>
          <w:sz w:val="30"/>
          <w:szCs w:val="30"/>
          <w:cs/>
        </w:rPr>
        <w:t xml:space="preserve"> </w:t>
      </w:r>
    </w:p>
    <w:p w14:paraId="23EBC1B2" w14:textId="77777777" w:rsidR="00FC00B2" w:rsidRPr="00FC00B2" w:rsidRDefault="00FC00B2" w:rsidP="00FC00B2">
      <w:pPr>
        <w:ind w:left="450" w:firstLine="968"/>
        <w:jc w:val="thaiDistribute"/>
        <w:rPr>
          <w:rFonts w:ascii="Angsana New" w:hAnsi="Angsana New" w:cs="Angsana New"/>
          <w:spacing w:val="-4"/>
          <w:sz w:val="16"/>
          <w:szCs w:val="16"/>
        </w:rPr>
      </w:pPr>
    </w:p>
    <w:p w14:paraId="0D4B51AE" w14:textId="2A86A151" w:rsidR="00D76CEF" w:rsidRDefault="00FC00B2" w:rsidP="005C45B3">
      <w:pPr>
        <w:ind w:left="450" w:firstLine="968"/>
        <w:jc w:val="thaiDistribute"/>
        <w:rPr>
          <w:rFonts w:ascii="Angsana New" w:hAnsi="Angsana New" w:cs="Angsana New"/>
          <w:spacing w:val="-4"/>
          <w:sz w:val="32"/>
          <w:szCs w:val="32"/>
        </w:rPr>
      </w:pPr>
      <w:r w:rsidRPr="00FC00B2">
        <w:rPr>
          <w:rFonts w:ascii="Angsana New" w:hAnsi="Angsana New" w:cs="Angsana New" w:hint="cs"/>
          <w:spacing w:val="-4"/>
          <w:sz w:val="30"/>
          <w:szCs w:val="30"/>
          <w:cs/>
        </w:rPr>
        <w:t>ดังนั้น งบการเงินรวม</w:t>
      </w:r>
      <w:r w:rsidRPr="00FC00B2">
        <w:rPr>
          <w:rFonts w:ascii="Angsana New" w:hAnsi="Angsana New" w:cs="Angsana New"/>
          <w:spacing w:val="-4"/>
          <w:sz w:val="30"/>
          <w:szCs w:val="30"/>
          <w:cs/>
        </w:rPr>
        <w:t>สำหรับ</w:t>
      </w:r>
      <w:r w:rsidRPr="00FC00B2">
        <w:rPr>
          <w:rFonts w:ascii="Angsana New" w:hAnsi="Angsana New" w:cs="Angsana New" w:hint="cs"/>
          <w:spacing w:val="-4"/>
          <w:sz w:val="30"/>
          <w:szCs w:val="30"/>
          <w:cs/>
        </w:rPr>
        <w:t>ปี</w:t>
      </w:r>
      <w:r w:rsidRPr="00FC00B2">
        <w:rPr>
          <w:rFonts w:ascii="Angsana New" w:hAnsi="Angsana New" w:cs="Angsana New"/>
          <w:spacing w:val="-4"/>
          <w:sz w:val="30"/>
          <w:szCs w:val="30"/>
          <w:cs/>
        </w:rPr>
        <w:t>สิ้นสุดวันที่</w:t>
      </w:r>
      <w:r w:rsidRPr="00FC00B2">
        <w:rPr>
          <w:rFonts w:ascii="Angsana New" w:hAnsi="Angsana New" w:cs="Angsana New" w:hint="cs"/>
          <w:spacing w:val="-4"/>
          <w:sz w:val="30"/>
          <w:szCs w:val="30"/>
          <w:cs/>
        </w:rPr>
        <w:t xml:space="preserve"> </w:t>
      </w:r>
      <w:r w:rsidRPr="00FC00B2">
        <w:rPr>
          <w:rFonts w:ascii="Angsana New" w:hAnsi="Angsana New" w:cs="Angsana New"/>
          <w:spacing w:val="-4"/>
          <w:sz w:val="30"/>
          <w:szCs w:val="30"/>
        </w:rPr>
        <w:t>31</w:t>
      </w:r>
      <w:r w:rsidRPr="00FC00B2">
        <w:rPr>
          <w:rFonts w:ascii="Angsana New" w:hAnsi="Angsana New" w:cs="Angsana New" w:hint="cs"/>
          <w:spacing w:val="-4"/>
          <w:sz w:val="30"/>
          <w:szCs w:val="30"/>
          <w:cs/>
        </w:rPr>
        <w:t xml:space="preserve"> ธันวาคม </w:t>
      </w:r>
      <w:r w:rsidRPr="00FC00B2">
        <w:rPr>
          <w:rFonts w:ascii="Angsana New" w:hAnsi="Angsana New" w:cs="Angsana New"/>
          <w:spacing w:val="-4"/>
          <w:sz w:val="30"/>
          <w:szCs w:val="30"/>
        </w:rPr>
        <w:t>256</w:t>
      </w:r>
      <w:r w:rsidR="002A2049">
        <w:rPr>
          <w:rFonts w:ascii="Angsana New" w:hAnsi="Angsana New" w:cs="Angsana New"/>
          <w:spacing w:val="-4"/>
          <w:sz w:val="30"/>
          <w:szCs w:val="30"/>
        </w:rPr>
        <w:t>8</w:t>
      </w:r>
      <w:r w:rsidRPr="00FC00B2">
        <w:rPr>
          <w:rFonts w:ascii="Angsana New" w:hAnsi="Angsana New" w:cs="Angsana New" w:hint="cs"/>
          <w:spacing w:val="-4"/>
          <w:sz w:val="30"/>
          <w:szCs w:val="30"/>
          <w:cs/>
        </w:rPr>
        <w:t xml:space="preserve"> </w:t>
      </w:r>
      <w:r w:rsidRPr="00FC00B2">
        <w:rPr>
          <w:rFonts w:ascii="Angsana New" w:hAnsi="Angsana New" w:cs="Angsana New"/>
          <w:spacing w:val="-4"/>
          <w:sz w:val="30"/>
          <w:szCs w:val="30"/>
          <w:cs/>
        </w:rPr>
        <w:t>และ</w:t>
      </w:r>
      <w:r w:rsidRPr="00FC00B2">
        <w:rPr>
          <w:rFonts w:ascii="Angsana New" w:hAnsi="Angsana New" w:cs="Angsana New" w:hint="cs"/>
          <w:spacing w:val="-4"/>
          <w:sz w:val="30"/>
          <w:szCs w:val="30"/>
          <w:cs/>
        </w:rPr>
        <w:t xml:space="preserve"> </w:t>
      </w:r>
      <w:r w:rsidRPr="00FC00B2">
        <w:rPr>
          <w:rFonts w:ascii="Angsana New" w:hAnsi="Angsana New" w:cs="Angsana New"/>
          <w:spacing w:val="-4"/>
          <w:sz w:val="30"/>
          <w:szCs w:val="30"/>
        </w:rPr>
        <w:t>256</w:t>
      </w:r>
      <w:r w:rsidR="002A2049">
        <w:rPr>
          <w:rFonts w:ascii="Angsana New" w:hAnsi="Angsana New" w:cs="Angsana New"/>
          <w:spacing w:val="-4"/>
          <w:sz w:val="30"/>
          <w:szCs w:val="30"/>
        </w:rPr>
        <w:t>7</w:t>
      </w:r>
      <w:r w:rsidRPr="00FC00B2">
        <w:rPr>
          <w:rFonts w:ascii="Angsana New" w:hAnsi="Angsana New" w:cs="Angsana New" w:hint="cs"/>
          <w:spacing w:val="-4"/>
          <w:sz w:val="30"/>
          <w:szCs w:val="30"/>
          <w:cs/>
        </w:rPr>
        <w:t xml:space="preserve"> กลุ่ม</w:t>
      </w:r>
      <w:r w:rsidRPr="00FC00B2">
        <w:rPr>
          <w:rFonts w:ascii="Angsana New" w:hAnsi="Angsana New" w:cs="Angsana New"/>
          <w:spacing w:val="-4"/>
          <w:sz w:val="30"/>
          <w:szCs w:val="30"/>
          <w:cs/>
        </w:rPr>
        <w:t>บริษัท</w:t>
      </w:r>
      <w:r w:rsidRPr="00FC00B2">
        <w:rPr>
          <w:rFonts w:ascii="Angsana New" w:hAnsi="Angsana New" w:cs="Angsana New" w:hint="cs"/>
          <w:spacing w:val="-4"/>
          <w:sz w:val="30"/>
          <w:szCs w:val="30"/>
          <w:cs/>
        </w:rPr>
        <w:t xml:space="preserve">ฯ </w:t>
      </w:r>
      <w:r w:rsidRPr="00FC00B2">
        <w:rPr>
          <w:rFonts w:ascii="Angsana New" w:hAnsi="Angsana New" w:cs="Angsana New"/>
          <w:spacing w:val="-4"/>
          <w:sz w:val="30"/>
          <w:szCs w:val="30"/>
          <w:cs/>
        </w:rPr>
        <w:t>ไม่มีส่วนแบ่งกำไรขาดทุน</w:t>
      </w:r>
      <w:r w:rsidRPr="00FC00B2">
        <w:rPr>
          <w:rFonts w:ascii="Angsana New" w:hAnsi="Angsana New" w:cs="Angsana New"/>
          <w:sz w:val="30"/>
          <w:szCs w:val="30"/>
          <w:cs/>
        </w:rPr>
        <w:t>ที่ได้รับจากการร่วม</w:t>
      </w:r>
      <w:r w:rsidRPr="009D3973">
        <w:rPr>
          <w:rFonts w:ascii="Angsana New" w:hAnsi="Angsana New" w:cs="Angsana New"/>
          <w:sz w:val="32"/>
          <w:szCs w:val="32"/>
          <w:cs/>
        </w:rPr>
        <w:t>ค้า</w:t>
      </w:r>
    </w:p>
    <w:p w14:paraId="3468AE81" w14:textId="77777777" w:rsidR="005C45B3" w:rsidRPr="005C45B3" w:rsidRDefault="005C45B3" w:rsidP="005C45B3">
      <w:pPr>
        <w:ind w:left="450" w:firstLine="968"/>
        <w:jc w:val="thaiDistribute"/>
        <w:rPr>
          <w:rFonts w:ascii="Angsana New" w:hAnsi="Angsana New" w:cs="Angsana New"/>
          <w:spacing w:val="-4"/>
          <w:sz w:val="30"/>
          <w:szCs w:val="30"/>
        </w:rPr>
      </w:pPr>
    </w:p>
    <w:p w14:paraId="775BBCAD" w14:textId="77777777" w:rsidR="005B0FC7" w:rsidRDefault="005B0FC7" w:rsidP="005C45B3">
      <w:pPr>
        <w:ind w:left="450" w:firstLine="968"/>
        <w:jc w:val="thaiDistribute"/>
        <w:rPr>
          <w:rFonts w:ascii="Angsana New" w:hAnsi="Angsana New" w:cs="Angsana New"/>
          <w:spacing w:val="-4"/>
          <w:sz w:val="30"/>
          <w:szCs w:val="30"/>
        </w:rPr>
      </w:pPr>
    </w:p>
    <w:p w14:paraId="71C69567" w14:textId="77777777" w:rsidR="005B0FC7" w:rsidRDefault="005B0FC7" w:rsidP="005C45B3">
      <w:pPr>
        <w:ind w:left="450" w:firstLine="968"/>
        <w:jc w:val="thaiDistribute"/>
        <w:rPr>
          <w:rFonts w:ascii="Angsana New" w:hAnsi="Angsana New" w:cs="Angsana New"/>
          <w:spacing w:val="-4"/>
          <w:sz w:val="30"/>
          <w:szCs w:val="30"/>
        </w:rPr>
      </w:pPr>
    </w:p>
    <w:p w14:paraId="45443F19" w14:textId="77777777" w:rsidR="005B0FC7" w:rsidRDefault="005B0FC7" w:rsidP="005C45B3">
      <w:pPr>
        <w:ind w:left="450" w:firstLine="968"/>
        <w:jc w:val="thaiDistribute"/>
        <w:rPr>
          <w:rFonts w:ascii="Angsana New" w:hAnsi="Angsana New" w:cs="Angsana New"/>
          <w:spacing w:val="-4"/>
          <w:sz w:val="30"/>
          <w:szCs w:val="30"/>
        </w:rPr>
      </w:pPr>
    </w:p>
    <w:p w14:paraId="3E17AEC1" w14:textId="77777777" w:rsidR="00DF2947" w:rsidRDefault="00DF2947" w:rsidP="005C45B3">
      <w:pPr>
        <w:ind w:left="450" w:firstLine="968"/>
        <w:jc w:val="thaiDistribute"/>
        <w:rPr>
          <w:rFonts w:ascii="Angsana New" w:hAnsi="Angsana New" w:cs="Angsana New"/>
          <w:spacing w:val="-4"/>
          <w:sz w:val="30"/>
          <w:szCs w:val="30"/>
        </w:rPr>
      </w:pPr>
    </w:p>
    <w:p w14:paraId="3A7013E6" w14:textId="77777777" w:rsidR="00DF2947" w:rsidRDefault="00DF2947" w:rsidP="005C45B3">
      <w:pPr>
        <w:ind w:left="450" w:firstLine="968"/>
        <w:jc w:val="thaiDistribute"/>
        <w:rPr>
          <w:rFonts w:ascii="Angsana New" w:hAnsi="Angsana New" w:cs="Angsana New"/>
          <w:spacing w:val="-4"/>
          <w:sz w:val="30"/>
          <w:szCs w:val="30"/>
        </w:rPr>
      </w:pPr>
    </w:p>
    <w:p w14:paraId="347FF233" w14:textId="6AF9BA7D" w:rsidR="00B04031" w:rsidRPr="006778FC" w:rsidRDefault="00B04031" w:rsidP="0032785C">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hint="cs"/>
          <w:b/>
          <w:bCs/>
          <w:sz w:val="30"/>
          <w:szCs w:val="30"/>
          <w:cs/>
        </w:rPr>
        <w:t>อสังหาริมทรัพย์เพื่อการลงทุน</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05F456B" w14:textId="77777777" w:rsidR="00053839" w:rsidRPr="00053839" w:rsidRDefault="00053839" w:rsidP="00053839">
      <w:pPr>
        <w:spacing w:line="216" w:lineRule="auto"/>
        <w:ind w:firstLine="1350"/>
        <w:rPr>
          <w:rFonts w:ascii="Angsana New" w:hAnsi="Angsana New" w:cs="Angsana New"/>
          <w:sz w:val="30"/>
          <w:szCs w:val="30"/>
        </w:rPr>
      </w:pPr>
      <w:r w:rsidRPr="00053839">
        <w:rPr>
          <w:rFonts w:ascii="Angsana New" w:hAnsi="Angsana New" w:cs="Angsana New"/>
          <w:sz w:val="30"/>
          <w:szCs w:val="30"/>
          <w:cs/>
        </w:rPr>
        <w:t>ประกอบด้วย</w:t>
      </w:r>
    </w:p>
    <w:tbl>
      <w:tblPr>
        <w:tblW w:w="9688" w:type="dxa"/>
        <w:tblInd w:w="392" w:type="dxa"/>
        <w:tblLayout w:type="fixed"/>
        <w:tblLook w:val="0000" w:firstRow="0" w:lastRow="0" w:firstColumn="0" w:lastColumn="0" w:noHBand="0" w:noVBand="0"/>
      </w:tblPr>
      <w:tblGrid>
        <w:gridCol w:w="2758"/>
        <w:gridCol w:w="1620"/>
        <w:gridCol w:w="270"/>
        <w:gridCol w:w="1620"/>
        <w:gridCol w:w="270"/>
        <w:gridCol w:w="1440"/>
        <w:gridCol w:w="270"/>
        <w:gridCol w:w="1440"/>
      </w:tblGrid>
      <w:tr w:rsidR="00E75AB7" w:rsidRPr="00E75AB7" w14:paraId="7D802190" w14:textId="77777777" w:rsidTr="008D23BD">
        <w:tc>
          <w:tcPr>
            <w:tcW w:w="2758" w:type="dxa"/>
          </w:tcPr>
          <w:p w14:paraId="7189B487" w14:textId="77777777" w:rsidR="00E75AB7" w:rsidRPr="001B111F" w:rsidRDefault="00E75AB7">
            <w:pPr>
              <w:tabs>
                <w:tab w:val="left" w:pos="360"/>
                <w:tab w:val="left" w:pos="720"/>
                <w:tab w:val="left" w:pos="1080"/>
              </w:tabs>
              <w:rPr>
                <w:rFonts w:ascii="Angsana New" w:hAnsi="Angsana New" w:cs="Angsana New"/>
                <w:sz w:val="25"/>
                <w:szCs w:val="25"/>
              </w:rPr>
            </w:pPr>
          </w:p>
        </w:tc>
        <w:tc>
          <w:tcPr>
            <w:tcW w:w="6930" w:type="dxa"/>
            <w:gridSpan w:val="7"/>
          </w:tcPr>
          <w:p w14:paraId="4ADF8F0F" w14:textId="579FCC5A" w:rsidR="00E75AB7" w:rsidRPr="001B111F" w:rsidRDefault="00E75AB7" w:rsidP="00E75AB7">
            <w:pPr>
              <w:jc w:val="right"/>
              <w:rPr>
                <w:rFonts w:ascii="Angsana New" w:hAnsi="Angsana New" w:cs="Angsana New"/>
                <w:sz w:val="25"/>
                <w:szCs w:val="25"/>
                <w:cs/>
              </w:rPr>
            </w:pPr>
            <w:r w:rsidRPr="001B111F">
              <w:rPr>
                <w:rFonts w:ascii="Angsana New" w:hAnsi="Angsana New" w:cs="Angsana New" w:hint="cs"/>
                <w:sz w:val="25"/>
                <w:szCs w:val="25"/>
                <w:cs/>
              </w:rPr>
              <w:t xml:space="preserve">(หน่วย </w:t>
            </w:r>
            <w:r w:rsidRPr="001B111F">
              <w:rPr>
                <w:rFonts w:ascii="Angsana New" w:hAnsi="Angsana New" w:cs="Angsana New"/>
                <w:sz w:val="25"/>
                <w:szCs w:val="25"/>
              </w:rPr>
              <w:t xml:space="preserve">: </w:t>
            </w:r>
            <w:r w:rsidRPr="001B111F">
              <w:rPr>
                <w:rFonts w:ascii="Angsana New" w:hAnsi="Angsana New" w:cs="Angsana New" w:hint="cs"/>
                <w:sz w:val="25"/>
                <w:szCs w:val="25"/>
                <w:cs/>
              </w:rPr>
              <w:t>บาท)</w:t>
            </w:r>
          </w:p>
        </w:tc>
      </w:tr>
      <w:tr w:rsidR="00D81815" w:rsidRPr="00E75AB7" w14:paraId="6231F2B1" w14:textId="77777777" w:rsidTr="008D23BD">
        <w:tc>
          <w:tcPr>
            <w:tcW w:w="2758" w:type="dxa"/>
          </w:tcPr>
          <w:p w14:paraId="4D82800F" w14:textId="77777777" w:rsidR="00D81815" w:rsidRPr="001B111F" w:rsidRDefault="00D81815">
            <w:pPr>
              <w:tabs>
                <w:tab w:val="left" w:pos="360"/>
                <w:tab w:val="left" w:pos="720"/>
                <w:tab w:val="left" w:pos="1080"/>
              </w:tabs>
              <w:rPr>
                <w:rFonts w:ascii="Angsana New" w:hAnsi="Angsana New" w:cs="Angsana New"/>
                <w:sz w:val="25"/>
                <w:szCs w:val="25"/>
              </w:rPr>
            </w:pPr>
          </w:p>
        </w:tc>
        <w:tc>
          <w:tcPr>
            <w:tcW w:w="6930" w:type="dxa"/>
            <w:gridSpan w:val="7"/>
          </w:tcPr>
          <w:p w14:paraId="22779F96" w14:textId="77777777" w:rsidR="00D81815" w:rsidRPr="001B111F" w:rsidRDefault="00D81815">
            <w:pPr>
              <w:jc w:val="center"/>
              <w:rPr>
                <w:rFonts w:ascii="Angsana New" w:hAnsi="Angsana New" w:cs="Angsana New"/>
                <w:sz w:val="25"/>
                <w:szCs w:val="25"/>
                <w:cs/>
              </w:rPr>
            </w:pPr>
            <w:r w:rsidRPr="001B111F">
              <w:rPr>
                <w:rFonts w:ascii="Angsana New" w:hAnsi="Angsana New" w:cs="Angsana New"/>
                <w:sz w:val="25"/>
                <w:szCs w:val="25"/>
                <w:cs/>
              </w:rPr>
              <w:t>งบการเงินรวม</w:t>
            </w:r>
          </w:p>
        </w:tc>
      </w:tr>
      <w:tr w:rsidR="00D81815" w:rsidRPr="00E75AB7" w14:paraId="4CFB9CB4" w14:textId="77777777" w:rsidTr="00181C48">
        <w:tc>
          <w:tcPr>
            <w:tcW w:w="2758" w:type="dxa"/>
          </w:tcPr>
          <w:p w14:paraId="313848CB" w14:textId="77777777" w:rsidR="00D81815" w:rsidRPr="001B111F" w:rsidRDefault="00D81815">
            <w:pPr>
              <w:tabs>
                <w:tab w:val="left" w:pos="360"/>
                <w:tab w:val="left" w:pos="720"/>
                <w:tab w:val="left" w:pos="1080"/>
              </w:tabs>
              <w:rPr>
                <w:rFonts w:ascii="Angsana New" w:hAnsi="Angsana New" w:cs="Angsana New"/>
                <w:sz w:val="25"/>
                <w:szCs w:val="25"/>
              </w:rPr>
            </w:pPr>
          </w:p>
        </w:tc>
        <w:tc>
          <w:tcPr>
            <w:tcW w:w="1620" w:type="dxa"/>
          </w:tcPr>
          <w:p w14:paraId="574D5B14" w14:textId="77777777" w:rsidR="00D81815" w:rsidRPr="001B111F" w:rsidRDefault="00D81815">
            <w:pPr>
              <w:keepNext/>
              <w:ind w:firstLine="601"/>
              <w:jc w:val="both"/>
              <w:outlineLvl w:val="7"/>
              <w:rPr>
                <w:rFonts w:ascii="Angsana New" w:hAnsi="Angsana New" w:cs="Angsana New"/>
                <w:sz w:val="25"/>
                <w:szCs w:val="25"/>
              </w:rPr>
            </w:pPr>
            <w:r w:rsidRPr="001B111F">
              <w:rPr>
                <w:rFonts w:ascii="Angsana New" w:hAnsi="Angsana New" w:cs="Angsana New"/>
                <w:sz w:val="25"/>
                <w:szCs w:val="25"/>
                <w:cs/>
              </w:rPr>
              <w:t>ที่ดิน</w:t>
            </w:r>
          </w:p>
        </w:tc>
        <w:tc>
          <w:tcPr>
            <w:tcW w:w="270" w:type="dxa"/>
          </w:tcPr>
          <w:p w14:paraId="4DABE51B" w14:textId="77777777" w:rsidR="00D81815" w:rsidRPr="001B111F" w:rsidRDefault="00D81815">
            <w:pPr>
              <w:keepNext/>
              <w:ind w:firstLine="601"/>
              <w:jc w:val="both"/>
              <w:outlineLvl w:val="7"/>
              <w:rPr>
                <w:rFonts w:ascii="Angsana New" w:hAnsi="Angsana New" w:cs="Angsana New"/>
                <w:sz w:val="25"/>
                <w:szCs w:val="25"/>
              </w:rPr>
            </w:pPr>
          </w:p>
        </w:tc>
        <w:tc>
          <w:tcPr>
            <w:tcW w:w="1620" w:type="dxa"/>
          </w:tcPr>
          <w:p w14:paraId="56812AA7" w14:textId="77777777" w:rsidR="00D81815" w:rsidRPr="001B111F" w:rsidRDefault="00D81815">
            <w:pPr>
              <w:keepNext/>
              <w:jc w:val="center"/>
              <w:outlineLvl w:val="7"/>
              <w:rPr>
                <w:rFonts w:ascii="Angsana New" w:hAnsi="Angsana New" w:cs="Angsana New"/>
                <w:sz w:val="25"/>
                <w:szCs w:val="25"/>
              </w:rPr>
            </w:pPr>
            <w:r w:rsidRPr="001B111F">
              <w:rPr>
                <w:rFonts w:ascii="Angsana New" w:hAnsi="Angsana New" w:cs="Angsana New"/>
                <w:sz w:val="25"/>
                <w:szCs w:val="25"/>
                <w:cs/>
              </w:rPr>
              <w:t>อาคารและ</w:t>
            </w:r>
          </w:p>
        </w:tc>
        <w:tc>
          <w:tcPr>
            <w:tcW w:w="270" w:type="dxa"/>
          </w:tcPr>
          <w:p w14:paraId="344E2D73" w14:textId="77777777" w:rsidR="00D81815" w:rsidRPr="001B111F" w:rsidRDefault="00D81815">
            <w:pPr>
              <w:jc w:val="center"/>
              <w:rPr>
                <w:rFonts w:ascii="Angsana New" w:hAnsi="Angsana New" w:cs="Angsana New"/>
                <w:sz w:val="25"/>
                <w:szCs w:val="25"/>
                <w:cs/>
              </w:rPr>
            </w:pPr>
          </w:p>
        </w:tc>
        <w:tc>
          <w:tcPr>
            <w:tcW w:w="1440" w:type="dxa"/>
          </w:tcPr>
          <w:p w14:paraId="36325405" w14:textId="77777777" w:rsidR="00D81815" w:rsidRPr="001B111F" w:rsidRDefault="00D81815">
            <w:pPr>
              <w:jc w:val="center"/>
              <w:rPr>
                <w:rFonts w:ascii="Angsana New" w:hAnsi="Angsana New" w:cs="Angsana New"/>
                <w:sz w:val="25"/>
                <w:szCs w:val="25"/>
              </w:rPr>
            </w:pPr>
            <w:r w:rsidRPr="001B111F">
              <w:rPr>
                <w:rFonts w:ascii="Angsana New" w:hAnsi="Angsana New" w:cs="Angsana New" w:hint="cs"/>
                <w:sz w:val="25"/>
                <w:szCs w:val="25"/>
                <w:cs/>
              </w:rPr>
              <w:t>สินทรัพย์</w:t>
            </w:r>
          </w:p>
        </w:tc>
        <w:tc>
          <w:tcPr>
            <w:tcW w:w="270" w:type="dxa"/>
          </w:tcPr>
          <w:p w14:paraId="43CE02FB" w14:textId="77777777" w:rsidR="00D81815" w:rsidRPr="001B111F" w:rsidRDefault="00D81815">
            <w:pPr>
              <w:jc w:val="center"/>
              <w:rPr>
                <w:rFonts w:ascii="Angsana New" w:hAnsi="Angsana New" w:cs="Angsana New"/>
                <w:sz w:val="25"/>
                <w:szCs w:val="25"/>
                <w:cs/>
              </w:rPr>
            </w:pPr>
          </w:p>
        </w:tc>
        <w:tc>
          <w:tcPr>
            <w:tcW w:w="1440" w:type="dxa"/>
          </w:tcPr>
          <w:p w14:paraId="515535BE" w14:textId="77777777" w:rsidR="00D81815" w:rsidRPr="001B111F" w:rsidRDefault="00D81815">
            <w:pPr>
              <w:jc w:val="center"/>
              <w:rPr>
                <w:rFonts w:ascii="Angsana New" w:hAnsi="Angsana New" w:cs="Angsana New"/>
                <w:sz w:val="25"/>
                <w:szCs w:val="25"/>
                <w:cs/>
              </w:rPr>
            </w:pPr>
            <w:r w:rsidRPr="001B111F">
              <w:rPr>
                <w:rFonts w:ascii="Angsana New" w:hAnsi="Angsana New" w:cs="Angsana New"/>
                <w:sz w:val="25"/>
                <w:szCs w:val="25"/>
                <w:cs/>
              </w:rPr>
              <w:t>รวม</w:t>
            </w:r>
          </w:p>
        </w:tc>
      </w:tr>
      <w:tr w:rsidR="00D81815" w:rsidRPr="00E75AB7" w14:paraId="64CB02BE" w14:textId="77777777" w:rsidTr="00181C48">
        <w:tc>
          <w:tcPr>
            <w:tcW w:w="2758" w:type="dxa"/>
          </w:tcPr>
          <w:p w14:paraId="6BB787B2" w14:textId="77777777" w:rsidR="00D81815" w:rsidRPr="001B111F" w:rsidRDefault="00D81815">
            <w:pPr>
              <w:tabs>
                <w:tab w:val="left" w:pos="360"/>
                <w:tab w:val="left" w:pos="720"/>
                <w:tab w:val="left" w:pos="1080"/>
              </w:tabs>
              <w:rPr>
                <w:rFonts w:ascii="Angsana New" w:hAnsi="Angsana New" w:cs="Angsana New"/>
                <w:sz w:val="25"/>
                <w:szCs w:val="25"/>
              </w:rPr>
            </w:pPr>
          </w:p>
        </w:tc>
        <w:tc>
          <w:tcPr>
            <w:tcW w:w="1620" w:type="dxa"/>
            <w:tcBorders>
              <w:bottom w:val="single" w:sz="4" w:space="0" w:color="auto"/>
            </w:tcBorders>
          </w:tcPr>
          <w:p w14:paraId="7ADD9D7D" w14:textId="77777777" w:rsidR="00D81815" w:rsidRPr="001B111F" w:rsidRDefault="00D81815">
            <w:pPr>
              <w:keepNext/>
              <w:ind w:firstLine="601"/>
              <w:jc w:val="both"/>
              <w:outlineLvl w:val="7"/>
              <w:rPr>
                <w:rFonts w:ascii="Angsana New" w:hAnsi="Angsana New" w:cs="Angsana New"/>
                <w:sz w:val="25"/>
                <w:szCs w:val="25"/>
              </w:rPr>
            </w:pPr>
          </w:p>
        </w:tc>
        <w:tc>
          <w:tcPr>
            <w:tcW w:w="270" w:type="dxa"/>
            <w:tcBorders>
              <w:bottom w:val="single" w:sz="4" w:space="0" w:color="auto"/>
            </w:tcBorders>
          </w:tcPr>
          <w:p w14:paraId="22EFBEEC" w14:textId="77777777" w:rsidR="00D81815" w:rsidRPr="001B111F" w:rsidRDefault="00D81815">
            <w:pPr>
              <w:keepNext/>
              <w:ind w:firstLine="601"/>
              <w:jc w:val="both"/>
              <w:outlineLvl w:val="7"/>
              <w:rPr>
                <w:rFonts w:ascii="Angsana New" w:hAnsi="Angsana New" w:cs="Angsana New"/>
                <w:sz w:val="25"/>
                <w:szCs w:val="25"/>
              </w:rPr>
            </w:pPr>
          </w:p>
        </w:tc>
        <w:tc>
          <w:tcPr>
            <w:tcW w:w="1620" w:type="dxa"/>
            <w:tcBorders>
              <w:bottom w:val="single" w:sz="4" w:space="0" w:color="auto"/>
            </w:tcBorders>
          </w:tcPr>
          <w:p w14:paraId="627C169C" w14:textId="77777777" w:rsidR="00D81815" w:rsidRPr="001B111F" w:rsidRDefault="00D81815">
            <w:pPr>
              <w:keepNext/>
              <w:jc w:val="center"/>
              <w:outlineLvl w:val="7"/>
              <w:rPr>
                <w:rFonts w:ascii="Angsana New" w:hAnsi="Angsana New" w:cs="Angsana New"/>
                <w:spacing w:val="-6"/>
                <w:sz w:val="25"/>
                <w:szCs w:val="25"/>
              </w:rPr>
            </w:pPr>
            <w:r w:rsidRPr="001B111F">
              <w:rPr>
                <w:rFonts w:ascii="Angsana New" w:hAnsi="Angsana New" w:cs="Angsana New"/>
                <w:spacing w:val="-6"/>
                <w:sz w:val="25"/>
                <w:szCs w:val="25"/>
                <w:cs/>
              </w:rPr>
              <w:t>ส่วนปรับปรุงอาคาร</w:t>
            </w:r>
          </w:p>
        </w:tc>
        <w:tc>
          <w:tcPr>
            <w:tcW w:w="270" w:type="dxa"/>
            <w:tcBorders>
              <w:bottom w:val="single" w:sz="4" w:space="0" w:color="auto"/>
            </w:tcBorders>
          </w:tcPr>
          <w:p w14:paraId="4D7C4553" w14:textId="77777777" w:rsidR="00D81815" w:rsidRPr="001B111F" w:rsidRDefault="00D81815">
            <w:pPr>
              <w:jc w:val="center"/>
              <w:rPr>
                <w:rFonts w:ascii="Angsana New" w:hAnsi="Angsana New" w:cs="Angsana New"/>
                <w:sz w:val="25"/>
                <w:szCs w:val="25"/>
                <w:cs/>
              </w:rPr>
            </w:pPr>
          </w:p>
        </w:tc>
        <w:tc>
          <w:tcPr>
            <w:tcW w:w="1440" w:type="dxa"/>
            <w:tcBorders>
              <w:bottom w:val="single" w:sz="4" w:space="0" w:color="auto"/>
            </w:tcBorders>
          </w:tcPr>
          <w:p w14:paraId="337C5526" w14:textId="77777777" w:rsidR="00D81815" w:rsidRPr="001B111F" w:rsidRDefault="00D81815">
            <w:pPr>
              <w:jc w:val="center"/>
              <w:rPr>
                <w:rFonts w:ascii="Angsana New" w:hAnsi="Angsana New" w:cs="Angsana New"/>
                <w:sz w:val="25"/>
                <w:szCs w:val="25"/>
              </w:rPr>
            </w:pPr>
            <w:r w:rsidRPr="001B111F">
              <w:rPr>
                <w:rFonts w:ascii="Angsana New" w:hAnsi="Angsana New" w:cs="Angsana New" w:hint="cs"/>
                <w:sz w:val="25"/>
                <w:szCs w:val="25"/>
                <w:cs/>
              </w:rPr>
              <w:t>ระหว่างก่อสร้าง</w:t>
            </w:r>
          </w:p>
        </w:tc>
        <w:tc>
          <w:tcPr>
            <w:tcW w:w="270" w:type="dxa"/>
            <w:tcBorders>
              <w:bottom w:val="single" w:sz="4" w:space="0" w:color="auto"/>
            </w:tcBorders>
          </w:tcPr>
          <w:p w14:paraId="43DB5E08" w14:textId="77777777" w:rsidR="00D81815" w:rsidRPr="001B111F" w:rsidRDefault="00D81815">
            <w:pPr>
              <w:jc w:val="center"/>
              <w:rPr>
                <w:rFonts w:ascii="Angsana New" w:hAnsi="Angsana New" w:cs="Angsana New"/>
                <w:sz w:val="25"/>
                <w:szCs w:val="25"/>
              </w:rPr>
            </w:pPr>
          </w:p>
        </w:tc>
        <w:tc>
          <w:tcPr>
            <w:tcW w:w="1440" w:type="dxa"/>
            <w:tcBorders>
              <w:bottom w:val="single" w:sz="4" w:space="0" w:color="auto"/>
            </w:tcBorders>
          </w:tcPr>
          <w:p w14:paraId="51B340D5" w14:textId="77777777" w:rsidR="00D81815" w:rsidRPr="001B111F" w:rsidRDefault="00D81815">
            <w:pPr>
              <w:jc w:val="center"/>
              <w:rPr>
                <w:rFonts w:ascii="Angsana New" w:hAnsi="Angsana New" w:cs="Angsana New"/>
                <w:sz w:val="25"/>
                <w:szCs w:val="25"/>
              </w:rPr>
            </w:pPr>
          </w:p>
        </w:tc>
      </w:tr>
      <w:tr w:rsidR="00A1068E" w:rsidRPr="00E75AB7" w14:paraId="143A2D45" w14:textId="77777777" w:rsidTr="00181C48">
        <w:tc>
          <w:tcPr>
            <w:tcW w:w="2758" w:type="dxa"/>
            <w:vAlign w:val="bottom"/>
          </w:tcPr>
          <w:p w14:paraId="38E92C18" w14:textId="48C32F6A" w:rsidR="00A1068E" w:rsidRPr="001B111F" w:rsidRDefault="00243324">
            <w:pPr>
              <w:ind w:left="-108"/>
              <w:rPr>
                <w:rFonts w:ascii="Angsana New" w:hAnsi="Angsana New" w:cs="Angsana New"/>
                <w:sz w:val="25"/>
                <w:szCs w:val="25"/>
                <w:u w:val="single"/>
                <w:cs/>
              </w:rPr>
            </w:pPr>
            <w:r w:rsidRPr="001B111F">
              <w:rPr>
                <w:rFonts w:ascii="Angsana New" w:hAnsi="Angsana New" w:cs="Angsana New"/>
                <w:sz w:val="25"/>
                <w:szCs w:val="25"/>
                <w:cs/>
              </w:rPr>
              <w:t>ราคาทุน :-</w:t>
            </w:r>
          </w:p>
        </w:tc>
        <w:tc>
          <w:tcPr>
            <w:tcW w:w="1620" w:type="dxa"/>
            <w:tcBorders>
              <w:top w:val="single" w:sz="4" w:space="0" w:color="auto"/>
            </w:tcBorders>
            <w:vAlign w:val="bottom"/>
          </w:tcPr>
          <w:p w14:paraId="644D785F" w14:textId="77777777" w:rsidR="00A1068E" w:rsidRPr="005F52A2" w:rsidRDefault="00A1068E">
            <w:pPr>
              <w:keepNext/>
              <w:ind w:left="-111" w:right="-90"/>
              <w:jc w:val="center"/>
              <w:outlineLvl w:val="7"/>
              <w:rPr>
                <w:rFonts w:ascii="Angsana New" w:hAnsi="Angsana New" w:cs="Angsana New"/>
                <w:sz w:val="25"/>
                <w:szCs w:val="25"/>
                <w:cs/>
              </w:rPr>
            </w:pPr>
          </w:p>
        </w:tc>
        <w:tc>
          <w:tcPr>
            <w:tcW w:w="270" w:type="dxa"/>
            <w:tcBorders>
              <w:top w:val="single" w:sz="4" w:space="0" w:color="auto"/>
            </w:tcBorders>
            <w:vAlign w:val="bottom"/>
          </w:tcPr>
          <w:p w14:paraId="0B0FC4AF" w14:textId="77777777" w:rsidR="00A1068E" w:rsidRPr="005F52A2" w:rsidRDefault="00A1068E">
            <w:pPr>
              <w:ind w:right="522"/>
              <w:jc w:val="right"/>
              <w:rPr>
                <w:rFonts w:ascii="Angsana New" w:hAnsi="Angsana New" w:cs="Angsana New"/>
                <w:sz w:val="25"/>
                <w:szCs w:val="25"/>
              </w:rPr>
            </w:pPr>
          </w:p>
        </w:tc>
        <w:tc>
          <w:tcPr>
            <w:tcW w:w="1620" w:type="dxa"/>
            <w:tcBorders>
              <w:top w:val="single" w:sz="4" w:space="0" w:color="auto"/>
            </w:tcBorders>
            <w:vAlign w:val="bottom"/>
          </w:tcPr>
          <w:p w14:paraId="76F91DD3" w14:textId="77777777" w:rsidR="00A1068E" w:rsidRPr="005F52A2" w:rsidRDefault="00A1068E">
            <w:pPr>
              <w:keepNext/>
              <w:ind w:firstLine="162"/>
              <w:jc w:val="right"/>
              <w:outlineLvl w:val="7"/>
              <w:rPr>
                <w:rFonts w:ascii="Angsana New" w:hAnsi="Angsana New" w:cs="Angsana New"/>
                <w:sz w:val="25"/>
                <w:szCs w:val="25"/>
                <w:cs/>
              </w:rPr>
            </w:pPr>
          </w:p>
        </w:tc>
        <w:tc>
          <w:tcPr>
            <w:tcW w:w="270" w:type="dxa"/>
            <w:tcBorders>
              <w:top w:val="single" w:sz="4" w:space="0" w:color="auto"/>
            </w:tcBorders>
            <w:vAlign w:val="bottom"/>
          </w:tcPr>
          <w:p w14:paraId="4DFA26F4" w14:textId="77777777" w:rsidR="00A1068E" w:rsidRPr="005F52A2" w:rsidRDefault="00A1068E">
            <w:pPr>
              <w:ind w:right="742"/>
              <w:jc w:val="right"/>
              <w:rPr>
                <w:rFonts w:ascii="Angsana New" w:hAnsi="Angsana New" w:cs="Angsana New"/>
                <w:sz w:val="25"/>
                <w:szCs w:val="25"/>
              </w:rPr>
            </w:pPr>
          </w:p>
        </w:tc>
        <w:tc>
          <w:tcPr>
            <w:tcW w:w="1440" w:type="dxa"/>
            <w:tcBorders>
              <w:top w:val="single" w:sz="4" w:space="0" w:color="auto"/>
            </w:tcBorders>
            <w:vAlign w:val="bottom"/>
          </w:tcPr>
          <w:p w14:paraId="10B54FDC" w14:textId="77777777" w:rsidR="00A1068E" w:rsidRPr="005F52A2" w:rsidRDefault="00A1068E">
            <w:pPr>
              <w:jc w:val="center"/>
              <w:rPr>
                <w:rFonts w:ascii="Angsana New" w:hAnsi="Angsana New" w:cs="Angsana New"/>
                <w:sz w:val="25"/>
                <w:szCs w:val="25"/>
                <w:cs/>
              </w:rPr>
            </w:pPr>
          </w:p>
        </w:tc>
        <w:tc>
          <w:tcPr>
            <w:tcW w:w="270" w:type="dxa"/>
            <w:tcBorders>
              <w:top w:val="single" w:sz="4" w:space="0" w:color="auto"/>
            </w:tcBorders>
            <w:vAlign w:val="bottom"/>
          </w:tcPr>
          <w:p w14:paraId="16C57002" w14:textId="77777777" w:rsidR="00A1068E" w:rsidRPr="005F52A2" w:rsidRDefault="00A1068E">
            <w:pPr>
              <w:jc w:val="right"/>
              <w:rPr>
                <w:rFonts w:ascii="Angsana New" w:hAnsi="Angsana New" w:cs="Angsana New"/>
                <w:sz w:val="25"/>
                <w:szCs w:val="25"/>
                <w:cs/>
              </w:rPr>
            </w:pPr>
          </w:p>
        </w:tc>
        <w:tc>
          <w:tcPr>
            <w:tcW w:w="1440" w:type="dxa"/>
            <w:tcBorders>
              <w:top w:val="single" w:sz="4" w:space="0" w:color="auto"/>
            </w:tcBorders>
            <w:vAlign w:val="bottom"/>
          </w:tcPr>
          <w:p w14:paraId="2F66C256" w14:textId="77777777" w:rsidR="00A1068E" w:rsidRPr="005F52A2" w:rsidRDefault="00A1068E">
            <w:pPr>
              <w:jc w:val="right"/>
              <w:rPr>
                <w:rFonts w:ascii="Angsana New" w:hAnsi="Angsana New" w:cs="Angsana New"/>
                <w:sz w:val="25"/>
                <w:szCs w:val="25"/>
                <w:cs/>
              </w:rPr>
            </w:pPr>
          </w:p>
        </w:tc>
      </w:tr>
      <w:tr w:rsidR="009B0F2C" w:rsidRPr="00E75AB7" w14:paraId="206D0FA7" w14:textId="77777777" w:rsidTr="009B0F2C">
        <w:tc>
          <w:tcPr>
            <w:tcW w:w="2758" w:type="dxa"/>
            <w:vAlign w:val="bottom"/>
          </w:tcPr>
          <w:p w14:paraId="16E7633F" w14:textId="4546F4CD" w:rsidR="009B0F2C" w:rsidRPr="001B111F" w:rsidRDefault="009B0F2C" w:rsidP="009B0F2C">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1 </w:t>
            </w:r>
            <w:r w:rsidRPr="001B111F">
              <w:rPr>
                <w:rFonts w:ascii="Angsana New" w:hAnsi="Angsana New" w:cs="Angsana New"/>
                <w:sz w:val="25"/>
                <w:szCs w:val="25"/>
                <w:cs/>
              </w:rPr>
              <w:t xml:space="preserve">มกราคม </w:t>
            </w:r>
            <w:r w:rsidR="00030D69" w:rsidRPr="001B111F">
              <w:rPr>
                <w:rFonts w:ascii="Angsana New" w:hAnsi="Angsana New" w:cs="Angsana New"/>
                <w:sz w:val="25"/>
                <w:szCs w:val="25"/>
              </w:rPr>
              <w:t>2567</w:t>
            </w:r>
          </w:p>
        </w:tc>
        <w:tc>
          <w:tcPr>
            <w:tcW w:w="1620" w:type="dxa"/>
            <w:vAlign w:val="bottom"/>
          </w:tcPr>
          <w:p w14:paraId="45D71DAF" w14:textId="1CB83438" w:rsidR="009B0F2C" w:rsidRPr="001B111F" w:rsidRDefault="009B0F2C" w:rsidP="009B0F2C">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132,730,784</w:t>
            </w:r>
            <w:r w:rsidRPr="001B111F">
              <w:rPr>
                <w:rFonts w:ascii="Angsana New" w:hAnsi="Angsana New" w:cs="Angsana New"/>
                <w:sz w:val="25"/>
                <w:szCs w:val="25"/>
                <w:cs/>
              </w:rPr>
              <w:t>.</w:t>
            </w:r>
            <w:r w:rsidRPr="001B111F">
              <w:rPr>
                <w:rFonts w:ascii="Angsana New" w:hAnsi="Angsana New" w:cs="Angsana New"/>
                <w:sz w:val="25"/>
                <w:szCs w:val="25"/>
              </w:rPr>
              <w:t>70</w:t>
            </w:r>
          </w:p>
        </w:tc>
        <w:tc>
          <w:tcPr>
            <w:tcW w:w="270" w:type="dxa"/>
            <w:vAlign w:val="bottom"/>
          </w:tcPr>
          <w:p w14:paraId="689AAC72" w14:textId="77777777" w:rsidR="009B0F2C" w:rsidRPr="001B111F" w:rsidRDefault="009B0F2C" w:rsidP="009B0F2C">
            <w:pPr>
              <w:ind w:firstLine="162"/>
              <w:jc w:val="right"/>
              <w:rPr>
                <w:rFonts w:ascii="Angsana New" w:hAnsi="Angsana New" w:cs="Angsana New"/>
                <w:sz w:val="25"/>
                <w:szCs w:val="25"/>
              </w:rPr>
            </w:pPr>
          </w:p>
        </w:tc>
        <w:tc>
          <w:tcPr>
            <w:tcW w:w="1620" w:type="dxa"/>
            <w:vAlign w:val="bottom"/>
          </w:tcPr>
          <w:p w14:paraId="10D68482" w14:textId="6F26E0B4" w:rsidR="009B0F2C" w:rsidRPr="001B111F" w:rsidRDefault="009B0F2C" w:rsidP="009B0F2C">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258,772,660.37</w:t>
            </w:r>
          </w:p>
        </w:tc>
        <w:tc>
          <w:tcPr>
            <w:tcW w:w="270" w:type="dxa"/>
            <w:vAlign w:val="bottom"/>
          </w:tcPr>
          <w:p w14:paraId="10A622B5" w14:textId="77777777" w:rsidR="009B0F2C" w:rsidRPr="001B111F" w:rsidRDefault="009B0F2C" w:rsidP="009B0F2C">
            <w:pPr>
              <w:ind w:firstLine="162"/>
              <w:jc w:val="right"/>
              <w:rPr>
                <w:rFonts w:ascii="Angsana New" w:hAnsi="Angsana New" w:cs="Angsana New"/>
                <w:sz w:val="25"/>
                <w:szCs w:val="25"/>
              </w:rPr>
            </w:pPr>
          </w:p>
        </w:tc>
        <w:tc>
          <w:tcPr>
            <w:tcW w:w="1440" w:type="dxa"/>
            <w:vAlign w:val="bottom"/>
          </w:tcPr>
          <w:p w14:paraId="508E2510" w14:textId="7C437EE7" w:rsidR="009B0F2C" w:rsidRPr="001B111F" w:rsidRDefault="009B0F2C" w:rsidP="009B0F2C">
            <w:pPr>
              <w:ind w:firstLine="162"/>
              <w:jc w:val="right"/>
              <w:rPr>
                <w:rFonts w:ascii="Angsana New" w:hAnsi="Angsana New" w:cs="Angsana New"/>
                <w:sz w:val="25"/>
                <w:szCs w:val="25"/>
                <w:cs/>
              </w:rPr>
            </w:pPr>
            <w:r w:rsidRPr="001B111F">
              <w:rPr>
                <w:rFonts w:ascii="Angsana New" w:hAnsi="Angsana New" w:cs="Angsana New"/>
                <w:sz w:val="25"/>
                <w:szCs w:val="25"/>
              </w:rPr>
              <w:t>67,470.87</w:t>
            </w:r>
          </w:p>
        </w:tc>
        <w:tc>
          <w:tcPr>
            <w:tcW w:w="270" w:type="dxa"/>
            <w:vAlign w:val="bottom"/>
          </w:tcPr>
          <w:p w14:paraId="7830B033" w14:textId="77777777" w:rsidR="009B0F2C" w:rsidRPr="001B111F" w:rsidRDefault="009B0F2C" w:rsidP="009B0F2C">
            <w:pPr>
              <w:ind w:firstLine="162"/>
              <w:jc w:val="right"/>
              <w:rPr>
                <w:rFonts w:ascii="Angsana New" w:hAnsi="Angsana New" w:cs="Angsana New"/>
                <w:sz w:val="25"/>
                <w:szCs w:val="25"/>
                <w:cs/>
              </w:rPr>
            </w:pPr>
          </w:p>
        </w:tc>
        <w:tc>
          <w:tcPr>
            <w:tcW w:w="1440" w:type="dxa"/>
            <w:vAlign w:val="bottom"/>
          </w:tcPr>
          <w:p w14:paraId="7EE4891D" w14:textId="721DFEDE" w:rsidR="009B0F2C" w:rsidRPr="001B111F" w:rsidRDefault="009B0F2C" w:rsidP="009B0F2C">
            <w:pPr>
              <w:jc w:val="right"/>
              <w:rPr>
                <w:rFonts w:ascii="Angsana New" w:hAnsi="Angsana New" w:cs="Angsana New"/>
                <w:sz w:val="25"/>
                <w:szCs w:val="25"/>
                <w:cs/>
              </w:rPr>
            </w:pPr>
            <w:r w:rsidRPr="001B111F">
              <w:rPr>
                <w:rFonts w:ascii="Angsana New" w:hAnsi="Angsana New" w:cs="Angsana New"/>
                <w:sz w:val="25"/>
                <w:szCs w:val="25"/>
              </w:rPr>
              <w:t>391,570,915.94</w:t>
            </w:r>
          </w:p>
        </w:tc>
      </w:tr>
      <w:tr w:rsidR="00244060" w:rsidRPr="00E75AB7" w14:paraId="460E56E7" w14:textId="77777777" w:rsidTr="009B0F2C">
        <w:tc>
          <w:tcPr>
            <w:tcW w:w="2758" w:type="dxa"/>
            <w:vAlign w:val="bottom"/>
          </w:tcPr>
          <w:p w14:paraId="07609F11" w14:textId="46ABAA04" w:rsidR="00244060" w:rsidRPr="001B111F" w:rsidRDefault="00243324" w:rsidP="000C42CB">
            <w:pPr>
              <w:ind w:left="-108" w:firstLine="149"/>
              <w:rPr>
                <w:rFonts w:ascii="Angsana New" w:hAnsi="Angsana New" w:cs="Angsana New"/>
                <w:sz w:val="25"/>
                <w:szCs w:val="25"/>
                <w:cs/>
              </w:rPr>
            </w:pPr>
            <w:r w:rsidRPr="001B111F">
              <w:rPr>
                <w:rFonts w:ascii="Angsana New" w:hAnsi="Angsana New" w:cs="Angsana New"/>
                <w:sz w:val="25"/>
                <w:szCs w:val="25"/>
                <w:cs/>
              </w:rPr>
              <w:t>ซื้อสินทรัพย์</w:t>
            </w:r>
          </w:p>
        </w:tc>
        <w:tc>
          <w:tcPr>
            <w:tcW w:w="1620" w:type="dxa"/>
            <w:vAlign w:val="bottom"/>
          </w:tcPr>
          <w:p w14:paraId="20C2F3D1" w14:textId="42A62FF9" w:rsidR="00244060" w:rsidRPr="00051D34" w:rsidRDefault="00243324">
            <w:pPr>
              <w:keepNext/>
              <w:ind w:left="-111" w:right="-90"/>
              <w:jc w:val="center"/>
              <w:outlineLvl w:val="7"/>
              <w:rPr>
                <w:rFonts w:ascii="Angsana New" w:hAnsi="Angsana New" w:cs="Angsana New"/>
                <w:sz w:val="25"/>
                <w:szCs w:val="25"/>
                <w:cs/>
              </w:rPr>
            </w:pPr>
            <w:r w:rsidRPr="00051D34">
              <w:rPr>
                <w:rFonts w:ascii="Angsana New" w:hAnsi="Angsana New" w:cs="Angsana New"/>
                <w:sz w:val="25"/>
                <w:szCs w:val="25"/>
                <w:cs/>
              </w:rPr>
              <w:t>-</w:t>
            </w:r>
          </w:p>
        </w:tc>
        <w:tc>
          <w:tcPr>
            <w:tcW w:w="270" w:type="dxa"/>
            <w:vAlign w:val="bottom"/>
          </w:tcPr>
          <w:p w14:paraId="72106BF2" w14:textId="77777777" w:rsidR="00244060" w:rsidRPr="00051D34" w:rsidRDefault="00244060">
            <w:pPr>
              <w:ind w:right="522"/>
              <w:jc w:val="right"/>
              <w:rPr>
                <w:rFonts w:ascii="Angsana New" w:hAnsi="Angsana New" w:cs="Angsana New"/>
                <w:sz w:val="25"/>
                <w:szCs w:val="25"/>
              </w:rPr>
            </w:pPr>
          </w:p>
        </w:tc>
        <w:tc>
          <w:tcPr>
            <w:tcW w:w="1620" w:type="dxa"/>
            <w:vAlign w:val="bottom"/>
          </w:tcPr>
          <w:p w14:paraId="7B0A06A4" w14:textId="6332015C" w:rsidR="00244060" w:rsidRPr="00051D34" w:rsidRDefault="00F10EC2" w:rsidP="00F10EC2">
            <w:pPr>
              <w:keepNext/>
              <w:ind w:left="-111" w:right="-90"/>
              <w:jc w:val="center"/>
              <w:outlineLvl w:val="7"/>
              <w:rPr>
                <w:rFonts w:ascii="Angsana New" w:hAnsi="Angsana New" w:cs="Angsana New"/>
                <w:sz w:val="25"/>
                <w:szCs w:val="25"/>
                <w:cs/>
              </w:rPr>
            </w:pPr>
            <w:r w:rsidRPr="00051D34">
              <w:rPr>
                <w:rFonts w:ascii="Angsana New" w:hAnsi="Angsana New" w:cs="Angsana New"/>
                <w:sz w:val="25"/>
                <w:szCs w:val="25"/>
                <w:cs/>
              </w:rPr>
              <w:t>-</w:t>
            </w:r>
          </w:p>
        </w:tc>
        <w:tc>
          <w:tcPr>
            <w:tcW w:w="270" w:type="dxa"/>
            <w:vAlign w:val="bottom"/>
          </w:tcPr>
          <w:p w14:paraId="4AADB8CA" w14:textId="77777777" w:rsidR="00244060" w:rsidRPr="00051D34" w:rsidRDefault="00244060">
            <w:pPr>
              <w:ind w:right="742"/>
              <w:jc w:val="right"/>
              <w:rPr>
                <w:rFonts w:ascii="Angsana New" w:hAnsi="Angsana New" w:cs="Angsana New"/>
                <w:sz w:val="25"/>
                <w:szCs w:val="25"/>
              </w:rPr>
            </w:pPr>
          </w:p>
        </w:tc>
        <w:tc>
          <w:tcPr>
            <w:tcW w:w="1440" w:type="dxa"/>
            <w:vAlign w:val="bottom"/>
          </w:tcPr>
          <w:p w14:paraId="0596F6ED" w14:textId="57DC6F7C" w:rsidR="00244060" w:rsidRPr="00051D34" w:rsidRDefault="00F10EC2" w:rsidP="00F10EC2">
            <w:pPr>
              <w:keepNext/>
              <w:ind w:left="-111" w:right="-90"/>
              <w:jc w:val="center"/>
              <w:outlineLvl w:val="7"/>
              <w:rPr>
                <w:rFonts w:ascii="Angsana New" w:hAnsi="Angsana New" w:cs="Angsana New"/>
                <w:sz w:val="25"/>
                <w:szCs w:val="25"/>
                <w:cs/>
              </w:rPr>
            </w:pPr>
            <w:r w:rsidRPr="00051D34">
              <w:rPr>
                <w:rFonts w:ascii="Angsana New" w:hAnsi="Angsana New" w:cs="Angsana New"/>
                <w:sz w:val="25"/>
                <w:szCs w:val="25"/>
                <w:cs/>
              </w:rPr>
              <w:t>-</w:t>
            </w:r>
          </w:p>
        </w:tc>
        <w:tc>
          <w:tcPr>
            <w:tcW w:w="270" w:type="dxa"/>
            <w:vAlign w:val="bottom"/>
          </w:tcPr>
          <w:p w14:paraId="0B8B97E6" w14:textId="77777777" w:rsidR="00244060" w:rsidRPr="00051D34" w:rsidRDefault="00244060">
            <w:pPr>
              <w:jc w:val="right"/>
              <w:rPr>
                <w:rFonts w:ascii="Angsana New" w:hAnsi="Angsana New" w:cs="Angsana New"/>
                <w:sz w:val="25"/>
                <w:szCs w:val="25"/>
                <w:cs/>
              </w:rPr>
            </w:pPr>
          </w:p>
        </w:tc>
        <w:tc>
          <w:tcPr>
            <w:tcW w:w="1440" w:type="dxa"/>
            <w:vAlign w:val="bottom"/>
          </w:tcPr>
          <w:p w14:paraId="054F1612" w14:textId="41F4E149" w:rsidR="00244060" w:rsidRPr="00051D34" w:rsidRDefault="00F10EC2" w:rsidP="00F10EC2">
            <w:pPr>
              <w:keepNext/>
              <w:ind w:left="-111" w:right="-90"/>
              <w:jc w:val="center"/>
              <w:outlineLvl w:val="7"/>
              <w:rPr>
                <w:rFonts w:ascii="Angsana New" w:hAnsi="Angsana New" w:cs="Angsana New"/>
                <w:sz w:val="25"/>
                <w:szCs w:val="25"/>
                <w:cs/>
              </w:rPr>
            </w:pPr>
            <w:r w:rsidRPr="00051D34">
              <w:rPr>
                <w:rFonts w:ascii="Angsana New" w:hAnsi="Angsana New" w:cs="Angsana New"/>
                <w:sz w:val="25"/>
                <w:szCs w:val="25"/>
                <w:cs/>
              </w:rPr>
              <w:t>-</w:t>
            </w:r>
          </w:p>
        </w:tc>
      </w:tr>
      <w:tr w:rsidR="00244060" w:rsidRPr="00E75AB7" w14:paraId="21BF13A3" w14:textId="77777777" w:rsidTr="008F2A50">
        <w:tc>
          <w:tcPr>
            <w:tcW w:w="2758" w:type="dxa"/>
            <w:vAlign w:val="bottom"/>
          </w:tcPr>
          <w:p w14:paraId="2F28B5C2" w14:textId="69C10278" w:rsidR="00244060" w:rsidRPr="001B111F" w:rsidRDefault="00243324" w:rsidP="000C42CB">
            <w:pPr>
              <w:ind w:left="-108" w:firstLine="149"/>
              <w:rPr>
                <w:rFonts w:ascii="Angsana New" w:hAnsi="Angsana New" w:cs="Angsana New"/>
                <w:sz w:val="25"/>
                <w:szCs w:val="25"/>
                <w:cs/>
              </w:rPr>
            </w:pPr>
            <w:r w:rsidRPr="001B111F">
              <w:rPr>
                <w:rFonts w:ascii="Angsana New" w:hAnsi="Angsana New" w:cs="Angsana New"/>
                <w:sz w:val="25"/>
                <w:szCs w:val="25"/>
                <w:cs/>
              </w:rPr>
              <w:t>รับโอน/โอนออก</w:t>
            </w:r>
          </w:p>
        </w:tc>
        <w:tc>
          <w:tcPr>
            <w:tcW w:w="1620" w:type="dxa"/>
            <w:tcBorders>
              <w:bottom w:val="single" w:sz="4" w:space="0" w:color="auto"/>
            </w:tcBorders>
            <w:vAlign w:val="bottom"/>
          </w:tcPr>
          <w:p w14:paraId="47D1A526" w14:textId="2C88A4DD" w:rsidR="00244060" w:rsidRPr="00051D34" w:rsidRDefault="00243324">
            <w:pPr>
              <w:keepNext/>
              <w:ind w:left="-111" w:right="-90"/>
              <w:jc w:val="center"/>
              <w:outlineLvl w:val="7"/>
              <w:rPr>
                <w:rFonts w:ascii="Angsana New" w:hAnsi="Angsana New" w:cs="Angsana New"/>
                <w:sz w:val="25"/>
                <w:szCs w:val="25"/>
                <w:cs/>
              </w:rPr>
            </w:pPr>
            <w:r w:rsidRPr="00051D34">
              <w:rPr>
                <w:rFonts w:ascii="Angsana New" w:hAnsi="Angsana New" w:cs="Angsana New"/>
                <w:sz w:val="25"/>
                <w:szCs w:val="25"/>
                <w:cs/>
              </w:rPr>
              <w:t>-</w:t>
            </w:r>
          </w:p>
        </w:tc>
        <w:tc>
          <w:tcPr>
            <w:tcW w:w="270" w:type="dxa"/>
            <w:vAlign w:val="bottom"/>
          </w:tcPr>
          <w:p w14:paraId="50B97C32" w14:textId="77777777" w:rsidR="00244060" w:rsidRPr="00051D34" w:rsidRDefault="00244060">
            <w:pPr>
              <w:ind w:right="522"/>
              <w:jc w:val="right"/>
              <w:rPr>
                <w:rFonts w:ascii="Angsana New" w:hAnsi="Angsana New" w:cs="Angsana New"/>
                <w:sz w:val="25"/>
                <w:szCs w:val="25"/>
              </w:rPr>
            </w:pPr>
          </w:p>
        </w:tc>
        <w:tc>
          <w:tcPr>
            <w:tcW w:w="1620" w:type="dxa"/>
            <w:tcBorders>
              <w:bottom w:val="single" w:sz="4" w:space="0" w:color="auto"/>
            </w:tcBorders>
            <w:vAlign w:val="bottom"/>
          </w:tcPr>
          <w:p w14:paraId="76DE5863" w14:textId="790641AF" w:rsidR="00244060" w:rsidRPr="00051D34" w:rsidRDefault="00F10EC2" w:rsidP="00F10EC2">
            <w:pPr>
              <w:keepNext/>
              <w:ind w:left="-111" w:right="-90"/>
              <w:jc w:val="center"/>
              <w:outlineLvl w:val="7"/>
              <w:rPr>
                <w:rFonts w:ascii="Angsana New" w:hAnsi="Angsana New" w:cs="Angsana New"/>
                <w:sz w:val="25"/>
                <w:szCs w:val="25"/>
                <w:cs/>
              </w:rPr>
            </w:pPr>
            <w:r w:rsidRPr="00051D34">
              <w:rPr>
                <w:rFonts w:ascii="Angsana New" w:hAnsi="Angsana New" w:cs="Angsana New"/>
                <w:sz w:val="25"/>
                <w:szCs w:val="25"/>
                <w:cs/>
              </w:rPr>
              <w:t>-</w:t>
            </w:r>
          </w:p>
        </w:tc>
        <w:tc>
          <w:tcPr>
            <w:tcW w:w="270" w:type="dxa"/>
            <w:vAlign w:val="bottom"/>
          </w:tcPr>
          <w:p w14:paraId="4AF1C015" w14:textId="77777777" w:rsidR="00244060" w:rsidRPr="00051D34" w:rsidRDefault="00244060">
            <w:pPr>
              <w:ind w:right="742"/>
              <w:jc w:val="right"/>
              <w:rPr>
                <w:rFonts w:ascii="Angsana New" w:hAnsi="Angsana New" w:cs="Angsana New"/>
                <w:sz w:val="25"/>
                <w:szCs w:val="25"/>
              </w:rPr>
            </w:pPr>
          </w:p>
        </w:tc>
        <w:tc>
          <w:tcPr>
            <w:tcW w:w="1440" w:type="dxa"/>
            <w:tcBorders>
              <w:bottom w:val="single" w:sz="4" w:space="0" w:color="auto"/>
            </w:tcBorders>
            <w:vAlign w:val="bottom"/>
          </w:tcPr>
          <w:p w14:paraId="3762B1AF" w14:textId="2F6EDF89" w:rsidR="00244060" w:rsidRPr="00051D34" w:rsidRDefault="00F10EC2" w:rsidP="00F10EC2">
            <w:pPr>
              <w:keepNext/>
              <w:ind w:left="-111" w:right="-90"/>
              <w:jc w:val="center"/>
              <w:outlineLvl w:val="7"/>
              <w:rPr>
                <w:rFonts w:ascii="Angsana New" w:hAnsi="Angsana New" w:cs="Angsana New"/>
                <w:sz w:val="25"/>
                <w:szCs w:val="25"/>
                <w:cs/>
              </w:rPr>
            </w:pPr>
            <w:r w:rsidRPr="00051D34">
              <w:rPr>
                <w:rFonts w:ascii="Angsana New" w:hAnsi="Angsana New" w:cs="Angsana New"/>
                <w:sz w:val="25"/>
                <w:szCs w:val="25"/>
                <w:cs/>
              </w:rPr>
              <w:t>-</w:t>
            </w:r>
          </w:p>
        </w:tc>
        <w:tc>
          <w:tcPr>
            <w:tcW w:w="270" w:type="dxa"/>
            <w:vAlign w:val="bottom"/>
          </w:tcPr>
          <w:p w14:paraId="6047480F" w14:textId="77777777" w:rsidR="00244060" w:rsidRPr="00051D34" w:rsidRDefault="00244060">
            <w:pPr>
              <w:jc w:val="right"/>
              <w:rPr>
                <w:rFonts w:ascii="Angsana New" w:hAnsi="Angsana New" w:cs="Angsana New"/>
                <w:sz w:val="25"/>
                <w:szCs w:val="25"/>
                <w:cs/>
              </w:rPr>
            </w:pPr>
          </w:p>
        </w:tc>
        <w:tc>
          <w:tcPr>
            <w:tcW w:w="1440" w:type="dxa"/>
            <w:tcBorders>
              <w:bottom w:val="single" w:sz="4" w:space="0" w:color="auto"/>
            </w:tcBorders>
            <w:vAlign w:val="bottom"/>
          </w:tcPr>
          <w:p w14:paraId="29A45E36" w14:textId="00A55AC3" w:rsidR="00244060" w:rsidRPr="00051D34" w:rsidRDefault="00243324" w:rsidP="00F10EC2">
            <w:pPr>
              <w:keepNext/>
              <w:ind w:left="-111" w:right="-90"/>
              <w:jc w:val="center"/>
              <w:outlineLvl w:val="7"/>
              <w:rPr>
                <w:rFonts w:ascii="Angsana New" w:hAnsi="Angsana New" w:cs="Angsana New"/>
                <w:sz w:val="25"/>
                <w:szCs w:val="25"/>
                <w:cs/>
              </w:rPr>
            </w:pPr>
            <w:r w:rsidRPr="00051D34">
              <w:rPr>
                <w:rFonts w:ascii="Angsana New" w:hAnsi="Angsana New" w:cs="Angsana New"/>
                <w:sz w:val="25"/>
                <w:szCs w:val="25"/>
              </w:rPr>
              <w:t>-</w:t>
            </w:r>
          </w:p>
        </w:tc>
      </w:tr>
      <w:tr w:rsidR="00244060" w:rsidRPr="00E75AB7" w14:paraId="20578490" w14:textId="77777777" w:rsidTr="008F2A50">
        <w:tc>
          <w:tcPr>
            <w:tcW w:w="2758" w:type="dxa"/>
            <w:vAlign w:val="bottom"/>
          </w:tcPr>
          <w:p w14:paraId="3A611BC6" w14:textId="4999DABB" w:rsidR="00244060" w:rsidRPr="001B111F" w:rsidRDefault="00243324" w:rsidP="000C42CB">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00030D69" w:rsidRPr="001B111F">
              <w:rPr>
                <w:rFonts w:ascii="Angsana New" w:hAnsi="Angsana New" w:cs="Angsana New"/>
                <w:sz w:val="25"/>
                <w:szCs w:val="25"/>
              </w:rPr>
              <w:t>2567</w:t>
            </w:r>
          </w:p>
        </w:tc>
        <w:tc>
          <w:tcPr>
            <w:tcW w:w="1620" w:type="dxa"/>
            <w:tcBorders>
              <w:top w:val="single" w:sz="4" w:space="0" w:color="auto"/>
              <w:bottom w:val="single" w:sz="4" w:space="0" w:color="auto"/>
            </w:tcBorders>
            <w:vAlign w:val="bottom"/>
          </w:tcPr>
          <w:p w14:paraId="3A734050" w14:textId="6FCF0D81" w:rsidR="00244060" w:rsidRPr="00051D34" w:rsidRDefault="00243324" w:rsidP="000C42CB">
            <w:pPr>
              <w:keepNext/>
              <w:ind w:firstLine="162"/>
              <w:jc w:val="right"/>
              <w:outlineLvl w:val="7"/>
              <w:rPr>
                <w:rFonts w:ascii="Angsana New" w:hAnsi="Angsana New" w:cs="Angsana New"/>
                <w:sz w:val="25"/>
                <w:szCs w:val="25"/>
                <w:cs/>
              </w:rPr>
            </w:pPr>
            <w:r w:rsidRPr="00051D34">
              <w:rPr>
                <w:rFonts w:ascii="Angsana New" w:hAnsi="Angsana New" w:cs="Angsana New"/>
                <w:sz w:val="25"/>
                <w:szCs w:val="25"/>
              </w:rPr>
              <w:t>132,730,784</w:t>
            </w:r>
            <w:r w:rsidRPr="00051D34">
              <w:rPr>
                <w:rFonts w:ascii="Angsana New" w:hAnsi="Angsana New" w:cs="Angsana New"/>
                <w:sz w:val="25"/>
                <w:szCs w:val="25"/>
                <w:cs/>
              </w:rPr>
              <w:t>.</w:t>
            </w:r>
            <w:r w:rsidRPr="00051D34">
              <w:rPr>
                <w:rFonts w:ascii="Angsana New" w:hAnsi="Angsana New" w:cs="Angsana New"/>
                <w:sz w:val="25"/>
                <w:szCs w:val="25"/>
              </w:rPr>
              <w:t>70</w:t>
            </w:r>
          </w:p>
        </w:tc>
        <w:tc>
          <w:tcPr>
            <w:tcW w:w="270" w:type="dxa"/>
            <w:vAlign w:val="bottom"/>
          </w:tcPr>
          <w:p w14:paraId="72771E8B" w14:textId="77777777" w:rsidR="00244060" w:rsidRPr="00051D34" w:rsidRDefault="00244060" w:rsidP="000C42CB">
            <w:pPr>
              <w:ind w:firstLine="162"/>
              <w:jc w:val="right"/>
              <w:rPr>
                <w:rFonts w:ascii="Angsana New" w:hAnsi="Angsana New" w:cs="Angsana New"/>
                <w:sz w:val="25"/>
                <w:szCs w:val="25"/>
              </w:rPr>
            </w:pPr>
          </w:p>
        </w:tc>
        <w:tc>
          <w:tcPr>
            <w:tcW w:w="1620" w:type="dxa"/>
            <w:tcBorders>
              <w:top w:val="single" w:sz="4" w:space="0" w:color="auto"/>
              <w:bottom w:val="single" w:sz="4" w:space="0" w:color="auto"/>
            </w:tcBorders>
            <w:vAlign w:val="bottom"/>
          </w:tcPr>
          <w:p w14:paraId="5EDBA066" w14:textId="75460B71" w:rsidR="00244060" w:rsidRPr="00051D34" w:rsidRDefault="00243324">
            <w:pPr>
              <w:keepNext/>
              <w:ind w:firstLine="162"/>
              <w:jc w:val="right"/>
              <w:outlineLvl w:val="7"/>
              <w:rPr>
                <w:rFonts w:ascii="Angsana New" w:hAnsi="Angsana New" w:cs="Angsana New"/>
                <w:sz w:val="25"/>
                <w:szCs w:val="25"/>
                <w:cs/>
              </w:rPr>
            </w:pPr>
            <w:r w:rsidRPr="00051D34">
              <w:rPr>
                <w:rFonts w:ascii="Angsana New" w:hAnsi="Angsana New" w:cs="Angsana New"/>
                <w:sz w:val="25"/>
                <w:szCs w:val="25"/>
              </w:rPr>
              <w:t>258,772,660.37</w:t>
            </w:r>
          </w:p>
        </w:tc>
        <w:tc>
          <w:tcPr>
            <w:tcW w:w="270" w:type="dxa"/>
            <w:vAlign w:val="bottom"/>
          </w:tcPr>
          <w:p w14:paraId="2AA54418" w14:textId="77777777" w:rsidR="00244060" w:rsidRPr="00051D34" w:rsidRDefault="00244060" w:rsidP="000C42CB">
            <w:pPr>
              <w:ind w:firstLine="162"/>
              <w:jc w:val="right"/>
              <w:rPr>
                <w:rFonts w:ascii="Angsana New" w:hAnsi="Angsana New" w:cs="Angsana New"/>
                <w:sz w:val="25"/>
                <w:szCs w:val="25"/>
              </w:rPr>
            </w:pPr>
          </w:p>
        </w:tc>
        <w:tc>
          <w:tcPr>
            <w:tcW w:w="1440" w:type="dxa"/>
            <w:tcBorders>
              <w:top w:val="single" w:sz="4" w:space="0" w:color="auto"/>
              <w:bottom w:val="single" w:sz="4" w:space="0" w:color="auto"/>
            </w:tcBorders>
            <w:vAlign w:val="bottom"/>
          </w:tcPr>
          <w:p w14:paraId="21321ACC" w14:textId="1B31D860" w:rsidR="00244060" w:rsidRPr="00051D34" w:rsidRDefault="00243324" w:rsidP="000C42CB">
            <w:pPr>
              <w:ind w:firstLine="162"/>
              <w:jc w:val="right"/>
              <w:rPr>
                <w:rFonts w:ascii="Angsana New" w:hAnsi="Angsana New" w:cs="Angsana New"/>
                <w:sz w:val="25"/>
                <w:szCs w:val="25"/>
                <w:cs/>
              </w:rPr>
            </w:pPr>
            <w:r w:rsidRPr="00051D34">
              <w:rPr>
                <w:rFonts w:ascii="Angsana New" w:hAnsi="Angsana New" w:cs="Angsana New"/>
                <w:sz w:val="25"/>
                <w:szCs w:val="25"/>
              </w:rPr>
              <w:t>67,470.87</w:t>
            </w:r>
          </w:p>
        </w:tc>
        <w:tc>
          <w:tcPr>
            <w:tcW w:w="270" w:type="dxa"/>
            <w:vAlign w:val="bottom"/>
          </w:tcPr>
          <w:p w14:paraId="1A3AC1EE" w14:textId="77777777" w:rsidR="00244060" w:rsidRPr="00051D34" w:rsidRDefault="00244060" w:rsidP="000C42CB">
            <w:pPr>
              <w:ind w:firstLine="162"/>
              <w:jc w:val="right"/>
              <w:rPr>
                <w:rFonts w:ascii="Angsana New" w:hAnsi="Angsana New" w:cs="Angsana New"/>
                <w:sz w:val="25"/>
                <w:szCs w:val="25"/>
                <w:cs/>
              </w:rPr>
            </w:pPr>
          </w:p>
        </w:tc>
        <w:tc>
          <w:tcPr>
            <w:tcW w:w="1440" w:type="dxa"/>
            <w:tcBorders>
              <w:top w:val="single" w:sz="4" w:space="0" w:color="auto"/>
              <w:bottom w:val="single" w:sz="4" w:space="0" w:color="auto"/>
            </w:tcBorders>
            <w:vAlign w:val="bottom"/>
          </w:tcPr>
          <w:p w14:paraId="5B2E7551" w14:textId="6246AB1F" w:rsidR="00244060" w:rsidRPr="00051D34" w:rsidRDefault="00243324">
            <w:pPr>
              <w:jc w:val="right"/>
              <w:rPr>
                <w:rFonts w:ascii="Angsana New" w:hAnsi="Angsana New" w:cs="Angsana New"/>
                <w:sz w:val="25"/>
                <w:szCs w:val="25"/>
                <w:cs/>
              </w:rPr>
            </w:pPr>
            <w:r w:rsidRPr="00051D34">
              <w:rPr>
                <w:rFonts w:ascii="Angsana New" w:hAnsi="Angsana New" w:cs="Angsana New"/>
                <w:sz w:val="25"/>
                <w:szCs w:val="25"/>
              </w:rPr>
              <w:t>391,570,915.94</w:t>
            </w:r>
          </w:p>
        </w:tc>
      </w:tr>
      <w:tr w:rsidR="00D81815" w:rsidRPr="00E75AB7" w14:paraId="3B8AD1B7" w14:textId="77777777" w:rsidTr="008F2A50">
        <w:tc>
          <w:tcPr>
            <w:tcW w:w="2758" w:type="dxa"/>
            <w:vAlign w:val="bottom"/>
          </w:tcPr>
          <w:p w14:paraId="17666230" w14:textId="7717998D" w:rsidR="00D81815" w:rsidRPr="001B111F" w:rsidRDefault="00D81815">
            <w:pPr>
              <w:ind w:left="-108"/>
              <w:rPr>
                <w:rFonts w:ascii="Angsana New" w:hAnsi="Angsana New" w:cs="Angsana New"/>
                <w:sz w:val="25"/>
                <w:szCs w:val="25"/>
              </w:rPr>
            </w:pPr>
            <w:r w:rsidRPr="001B111F">
              <w:rPr>
                <w:rFonts w:ascii="Angsana New" w:hAnsi="Angsana New" w:cs="Angsana New"/>
                <w:sz w:val="25"/>
                <w:szCs w:val="25"/>
                <w:cs/>
              </w:rPr>
              <w:t>ค่าเสื่อมราคาสะสม</w:t>
            </w:r>
            <w:r w:rsidR="00243324" w:rsidRPr="001B111F">
              <w:rPr>
                <w:rFonts w:ascii="Angsana New" w:hAnsi="Angsana New" w:cs="Angsana New"/>
                <w:sz w:val="25"/>
                <w:szCs w:val="25"/>
                <w:cs/>
              </w:rPr>
              <w:t xml:space="preserve"> :-</w:t>
            </w:r>
          </w:p>
        </w:tc>
        <w:tc>
          <w:tcPr>
            <w:tcW w:w="1620" w:type="dxa"/>
            <w:tcBorders>
              <w:top w:val="single" w:sz="4" w:space="0" w:color="auto"/>
            </w:tcBorders>
            <w:shd w:val="clear" w:color="auto" w:fill="FFFFFF"/>
            <w:vAlign w:val="bottom"/>
          </w:tcPr>
          <w:p w14:paraId="4DD1891A" w14:textId="5F6AA138" w:rsidR="00D81815" w:rsidRPr="00051D34" w:rsidRDefault="00D81815">
            <w:pPr>
              <w:keepNext/>
              <w:ind w:left="-111" w:right="-90"/>
              <w:jc w:val="center"/>
              <w:outlineLvl w:val="7"/>
              <w:rPr>
                <w:rFonts w:ascii="Angsana New" w:hAnsi="Angsana New" w:cs="Angsana New"/>
                <w:sz w:val="25"/>
                <w:szCs w:val="25"/>
              </w:rPr>
            </w:pPr>
          </w:p>
        </w:tc>
        <w:tc>
          <w:tcPr>
            <w:tcW w:w="270" w:type="dxa"/>
            <w:shd w:val="clear" w:color="auto" w:fill="FFFFFF"/>
            <w:vAlign w:val="bottom"/>
          </w:tcPr>
          <w:p w14:paraId="7A859717" w14:textId="77777777" w:rsidR="00D81815" w:rsidRPr="00051D34" w:rsidRDefault="00D81815">
            <w:pPr>
              <w:ind w:right="522"/>
              <w:jc w:val="right"/>
              <w:rPr>
                <w:rFonts w:ascii="Angsana New" w:hAnsi="Angsana New" w:cs="Angsana New"/>
                <w:sz w:val="25"/>
                <w:szCs w:val="25"/>
              </w:rPr>
            </w:pPr>
          </w:p>
        </w:tc>
        <w:tc>
          <w:tcPr>
            <w:tcW w:w="1620" w:type="dxa"/>
            <w:tcBorders>
              <w:top w:val="single" w:sz="4" w:space="0" w:color="auto"/>
            </w:tcBorders>
            <w:vAlign w:val="bottom"/>
          </w:tcPr>
          <w:p w14:paraId="720235BA" w14:textId="18B7C9DF" w:rsidR="00D81815" w:rsidRPr="00051D34" w:rsidRDefault="00D81815">
            <w:pPr>
              <w:keepNext/>
              <w:ind w:firstLine="162"/>
              <w:jc w:val="right"/>
              <w:outlineLvl w:val="7"/>
              <w:rPr>
                <w:rFonts w:ascii="Angsana New" w:hAnsi="Angsana New" w:cs="Angsana New"/>
                <w:sz w:val="25"/>
                <w:szCs w:val="25"/>
              </w:rPr>
            </w:pPr>
          </w:p>
        </w:tc>
        <w:tc>
          <w:tcPr>
            <w:tcW w:w="270" w:type="dxa"/>
            <w:vAlign w:val="bottom"/>
          </w:tcPr>
          <w:p w14:paraId="59D421D2" w14:textId="77777777" w:rsidR="00D81815" w:rsidRPr="00051D34" w:rsidRDefault="00D81815">
            <w:pPr>
              <w:ind w:right="742"/>
              <w:jc w:val="right"/>
              <w:rPr>
                <w:rFonts w:ascii="Angsana New" w:hAnsi="Angsana New" w:cs="Angsana New"/>
                <w:sz w:val="25"/>
                <w:szCs w:val="25"/>
              </w:rPr>
            </w:pPr>
          </w:p>
        </w:tc>
        <w:tc>
          <w:tcPr>
            <w:tcW w:w="1440" w:type="dxa"/>
            <w:tcBorders>
              <w:top w:val="single" w:sz="4" w:space="0" w:color="auto"/>
            </w:tcBorders>
            <w:shd w:val="clear" w:color="auto" w:fill="FFFFFF"/>
            <w:vAlign w:val="bottom"/>
          </w:tcPr>
          <w:p w14:paraId="3A225BDE" w14:textId="5DC83266" w:rsidR="00D81815" w:rsidRPr="00051D34" w:rsidRDefault="00D81815">
            <w:pPr>
              <w:jc w:val="center"/>
              <w:rPr>
                <w:rFonts w:ascii="Angsana New" w:hAnsi="Angsana New" w:cs="Angsana New"/>
                <w:sz w:val="25"/>
                <w:szCs w:val="25"/>
              </w:rPr>
            </w:pPr>
          </w:p>
        </w:tc>
        <w:tc>
          <w:tcPr>
            <w:tcW w:w="270" w:type="dxa"/>
            <w:vAlign w:val="bottom"/>
          </w:tcPr>
          <w:p w14:paraId="532B20AD" w14:textId="77777777" w:rsidR="00D81815" w:rsidRPr="00051D34" w:rsidRDefault="00D81815">
            <w:pPr>
              <w:jc w:val="right"/>
              <w:rPr>
                <w:rFonts w:ascii="Angsana New" w:hAnsi="Angsana New" w:cs="Angsana New"/>
                <w:sz w:val="25"/>
                <w:szCs w:val="25"/>
                <w:cs/>
              </w:rPr>
            </w:pPr>
          </w:p>
        </w:tc>
        <w:tc>
          <w:tcPr>
            <w:tcW w:w="1440" w:type="dxa"/>
            <w:tcBorders>
              <w:top w:val="single" w:sz="4" w:space="0" w:color="auto"/>
            </w:tcBorders>
            <w:vAlign w:val="bottom"/>
          </w:tcPr>
          <w:p w14:paraId="38915C33" w14:textId="64424A58" w:rsidR="00D81815" w:rsidRPr="00051D34" w:rsidRDefault="00D81815">
            <w:pPr>
              <w:jc w:val="right"/>
              <w:rPr>
                <w:rFonts w:ascii="Angsana New" w:hAnsi="Angsana New" w:cs="Angsana New"/>
                <w:sz w:val="25"/>
                <w:szCs w:val="25"/>
                <w:cs/>
              </w:rPr>
            </w:pPr>
          </w:p>
        </w:tc>
      </w:tr>
      <w:tr w:rsidR="00D81815" w:rsidRPr="00E75AB7" w14:paraId="6D2ACC29" w14:textId="77777777" w:rsidTr="006276C4">
        <w:tc>
          <w:tcPr>
            <w:tcW w:w="2758" w:type="dxa"/>
            <w:vAlign w:val="bottom"/>
          </w:tcPr>
          <w:p w14:paraId="579C345E" w14:textId="63B65100" w:rsidR="00D81815" w:rsidRPr="001B111F" w:rsidRDefault="00243324" w:rsidP="000C42CB">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1</w:t>
            </w:r>
            <w:r w:rsidRPr="001B111F">
              <w:rPr>
                <w:rFonts w:ascii="Angsana New" w:hAnsi="Angsana New" w:cs="Angsana New"/>
                <w:sz w:val="25"/>
                <w:szCs w:val="25"/>
                <w:cs/>
              </w:rPr>
              <w:t xml:space="preserve"> มกราคม </w:t>
            </w:r>
            <w:r w:rsidR="00030D69" w:rsidRPr="001B111F">
              <w:rPr>
                <w:rFonts w:ascii="Angsana New" w:hAnsi="Angsana New" w:cs="Angsana New"/>
                <w:sz w:val="25"/>
                <w:szCs w:val="25"/>
              </w:rPr>
              <w:t>2567</w:t>
            </w:r>
          </w:p>
        </w:tc>
        <w:tc>
          <w:tcPr>
            <w:tcW w:w="1620" w:type="dxa"/>
            <w:vAlign w:val="bottom"/>
          </w:tcPr>
          <w:p w14:paraId="1E91E0A7" w14:textId="4D289E1C" w:rsidR="00D81815" w:rsidRPr="00051D34" w:rsidRDefault="00243324" w:rsidP="000C42CB">
            <w:pPr>
              <w:keepNext/>
              <w:ind w:left="-111" w:right="-90"/>
              <w:jc w:val="center"/>
              <w:outlineLvl w:val="7"/>
              <w:rPr>
                <w:rFonts w:ascii="Angsana New" w:hAnsi="Angsana New" w:cs="Angsana New"/>
                <w:sz w:val="25"/>
                <w:szCs w:val="25"/>
              </w:rPr>
            </w:pPr>
            <w:r w:rsidRPr="00051D34">
              <w:rPr>
                <w:rFonts w:ascii="Angsana New" w:hAnsi="Angsana New" w:cs="Angsana New"/>
                <w:sz w:val="25"/>
                <w:szCs w:val="25"/>
              </w:rPr>
              <w:t>-</w:t>
            </w:r>
          </w:p>
        </w:tc>
        <w:tc>
          <w:tcPr>
            <w:tcW w:w="270" w:type="dxa"/>
            <w:vAlign w:val="bottom"/>
          </w:tcPr>
          <w:p w14:paraId="5D642CB9" w14:textId="77777777" w:rsidR="00D81815" w:rsidRPr="00051D34" w:rsidRDefault="00D81815">
            <w:pPr>
              <w:ind w:right="522"/>
              <w:jc w:val="right"/>
              <w:rPr>
                <w:rFonts w:ascii="Angsana New" w:hAnsi="Angsana New" w:cs="Angsana New"/>
                <w:sz w:val="25"/>
                <w:szCs w:val="25"/>
              </w:rPr>
            </w:pPr>
          </w:p>
        </w:tc>
        <w:tc>
          <w:tcPr>
            <w:tcW w:w="1620" w:type="dxa"/>
            <w:vAlign w:val="bottom"/>
          </w:tcPr>
          <w:p w14:paraId="6714AF0A" w14:textId="37646B8C" w:rsidR="00D81815" w:rsidRPr="00051D34" w:rsidRDefault="00846C8E">
            <w:pPr>
              <w:keepNext/>
              <w:ind w:firstLine="162"/>
              <w:jc w:val="right"/>
              <w:outlineLvl w:val="7"/>
              <w:rPr>
                <w:rFonts w:ascii="Angsana New" w:hAnsi="Angsana New" w:cs="Angsana New"/>
                <w:sz w:val="25"/>
                <w:szCs w:val="25"/>
                <w:cs/>
              </w:rPr>
            </w:pPr>
            <w:r w:rsidRPr="00051D34">
              <w:rPr>
                <w:rFonts w:ascii="Angsana New" w:hAnsi="Angsana New" w:cs="Angsana New"/>
                <w:sz w:val="25"/>
                <w:szCs w:val="25"/>
                <w:cs/>
              </w:rPr>
              <w:t>(</w:t>
            </w:r>
            <w:r w:rsidRPr="00051D34">
              <w:rPr>
                <w:rFonts w:ascii="Angsana New" w:hAnsi="Angsana New" w:cs="Angsana New"/>
                <w:sz w:val="25"/>
                <w:szCs w:val="25"/>
              </w:rPr>
              <w:t>250,969,015.70</w:t>
            </w:r>
            <w:r w:rsidRPr="00051D34">
              <w:rPr>
                <w:rFonts w:ascii="Angsana New" w:hAnsi="Angsana New" w:cs="Angsana New"/>
                <w:sz w:val="25"/>
                <w:szCs w:val="25"/>
                <w:cs/>
              </w:rPr>
              <w:t>)</w:t>
            </w:r>
          </w:p>
        </w:tc>
        <w:tc>
          <w:tcPr>
            <w:tcW w:w="270" w:type="dxa"/>
            <w:vAlign w:val="bottom"/>
          </w:tcPr>
          <w:p w14:paraId="1F8BF9D0" w14:textId="77777777" w:rsidR="00D81815" w:rsidRPr="00051D34" w:rsidRDefault="00D81815">
            <w:pPr>
              <w:keepNext/>
              <w:ind w:firstLine="162"/>
              <w:jc w:val="right"/>
              <w:outlineLvl w:val="7"/>
              <w:rPr>
                <w:rFonts w:ascii="Angsana New" w:hAnsi="Angsana New" w:cs="Angsana New"/>
                <w:sz w:val="25"/>
                <w:szCs w:val="25"/>
              </w:rPr>
            </w:pPr>
          </w:p>
        </w:tc>
        <w:tc>
          <w:tcPr>
            <w:tcW w:w="1440" w:type="dxa"/>
            <w:vAlign w:val="bottom"/>
          </w:tcPr>
          <w:p w14:paraId="57FB589C" w14:textId="26E4D378" w:rsidR="00D81815" w:rsidRPr="00051D34" w:rsidRDefault="00243324" w:rsidP="00846C8E">
            <w:pPr>
              <w:keepNext/>
              <w:ind w:left="-111" w:right="-90"/>
              <w:jc w:val="center"/>
              <w:outlineLvl w:val="7"/>
              <w:rPr>
                <w:rFonts w:ascii="Angsana New" w:hAnsi="Angsana New" w:cs="Angsana New"/>
                <w:sz w:val="25"/>
                <w:szCs w:val="25"/>
              </w:rPr>
            </w:pPr>
            <w:r w:rsidRPr="00051D34">
              <w:rPr>
                <w:rFonts w:ascii="Angsana New" w:hAnsi="Angsana New" w:cs="Angsana New"/>
                <w:sz w:val="25"/>
                <w:szCs w:val="25"/>
              </w:rPr>
              <w:t>-</w:t>
            </w:r>
          </w:p>
        </w:tc>
        <w:tc>
          <w:tcPr>
            <w:tcW w:w="270" w:type="dxa"/>
            <w:vAlign w:val="bottom"/>
          </w:tcPr>
          <w:p w14:paraId="60832D6A" w14:textId="77777777" w:rsidR="00D81815" w:rsidRPr="00051D34" w:rsidRDefault="00D81815">
            <w:pPr>
              <w:jc w:val="right"/>
              <w:rPr>
                <w:rFonts w:ascii="Angsana New" w:hAnsi="Angsana New" w:cs="Angsana New"/>
                <w:sz w:val="25"/>
                <w:szCs w:val="25"/>
              </w:rPr>
            </w:pPr>
          </w:p>
        </w:tc>
        <w:tc>
          <w:tcPr>
            <w:tcW w:w="1440" w:type="dxa"/>
            <w:vAlign w:val="bottom"/>
          </w:tcPr>
          <w:p w14:paraId="2372260F" w14:textId="449BC165" w:rsidR="00D81815" w:rsidRPr="00051D34" w:rsidRDefault="00846C8E">
            <w:pPr>
              <w:jc w:val="right"/>
              <w:rPr>
                <w:rFonts w:ascii="Angsana New" w:hAnsi="Angsana New" w:cs="Angsana New"/>
                <w:sz w:val="25"/>
                <w:szCs w:val="25"/>
              </w:rPr>
            </w:pPr>
            <w:r w:rsidRPr="00051D34">
              <w:rPr>
                <w:rFonts w:ascii="Angsana New" w:hAnsi="Angsana New" w:cs="Angsana New"/>
                <w:sz w:val="25"/>
                <w:szCs w:val="25"/>
              </w:rPr>
              <w:t>(250,969,015.70)</w:t>
            </w:r>
          </w:p>
        </w:tc>
      </w:tr>
      <w:tr w:rsidR="00D81815" w:rsidRPr="00E75AB7" w14:paraId="28E4E715" w14:textId="77777777" w:rsidTr="001D2EB8">
        <w:tc>
          <w:tcPr>
            <w:tcW w:w="2758" w:type="dxa"/>
          </w:tcPr>
          <w:p w14:paraId="1DE7425F" w14:textId="2488B050" w:rsidR="00D81815" w:rsidRPr="001B111F" w:rsidRDefault="00243324" w:rsidP="000C42CB">
            <w:pPr>
              <w:ind w:left="-108" w:firstLine="149"/>
              <w:rPr>
                <w:rFonts w:ascii="Angsana New" w:hAnsi="Angsana New" w:cs="Angsana New"/>
                <w:sz w:val="25"/>
                <w:szCs w:val="25"/>
              </w:rPr>
            </w:pPr>
            <w:r w:rsidRPr="001B111F">
              <w:rPr>
                <w:rFonts w:ascii="Angsana New" w:hAnsi="Angsana New" w:cs="Angsana New"/>
                <w:sz w:val="25"/>
                <w:szCs w:val="25"/>
                <w:cs/>
              </w:rPr>
              <w:t>ค่าเสื่อมราคาสำหรับปี</w:t>
            </w:r>
          </w:p>
        </w:tc>
        <w:tc>
          <w:tcPr>
            <w:tcW w:w="1620" w:type="dxa"/>
            <w:tcBorders>
              <w:bottom w:val="single" w:sz="4" w:space="0" w:color="auto"/>
            </w:tcBorders>
          </w:tcPr>
          <w:p w14:paraId="4BEA0B8E" w14:textId="2AE0BE70" w:rsidR="00D81815" w:rsidRPr="00051D34" w:rsidRDefault="00243324" w:rsidP="000C42CB">
            <w:pPr>
              <w:keepNext/>
              <w:ind w:left="-111" w:right="-90"/>
              <w:jc w:val="center"/>
              <w:outlineLvl w:val="7"/>
              <w:rPr>
                <w:rFonts w:ascii="Angsana New" w:hAnsi="Angsana New" w:cs="Angsana New"/>
                <w:sz w:val="25"/>
                <w:szCs w:val="25"/>
              </w:rPr>
            </w:pPr>
            <w:r w:rsidRPr="00051D34">
              <w:rPr>
                <w:rFonts w:ascii="Angsana New" w:hAnsi="Angsana New" w:cs="Angsana New"/>
                <w:sz w:val="25"/>
                <w:szCs w:val="25"/>
                <w:cs/>
              </w:rPr>
              <w:t>-</w:t>
            </w:r>
          </w:p>
        </w:tc>
        <w:tc>
          <w:tcPr>
            <w:tcW w:w="270" w:type="dxa"/>
          </w:tcPr>
          <w:p w14:paraId="6CCA26A4" w14:textId="77777777" w:rsidR="00D81815" w:rsidRPr="00051D34" w:rsidRDefault="00D81815">
            <w:pPr>
              <w:ind w:right="522"/>
              <w:jc w:val="right"/>
              <w:rPr>
                <w:rFonts w:ascii="Angsana New" w:hAnsi="Angsana New" w:cs="Angsana New"/>
                <w:sz w:val="25"/>
                <w:szCs w:val="25"/>
              </w:rPr>
            </w:pPr>
          </w:p>
        </w:tc>
        <w:tc>
          <w:tcPr>
            <w:tcW w:w="1620" w:type="dxa"/>
            <w:tcBorders>
              <w:bottom w:val="single" w:sz="4" w:space="0" w:color="auto"/>
            </w:tcBorders>
          </w:tcPr>
          <w:p w14:paraId="22395C8A" w14:textId="14AC7750" w:rsidR="00D81815" w:rsidRPr="00051D34" w:rsidRDefault="001D2EB8" w:rsidP="000C42CB">
            <w:pPr>
              <w:keepNext/>
              <w:ind w:firstLine="162"/>
              <w:jc w:val="right"/>
              <w:outlineLvl w:val="7"/>
              <w:rPr>
                <w:rFonts w:ascii="Angsana New" w:hAnsi="Angsana New" w:cs="Angsana New"/>
                <w:sz w:val="25"/>
                <w:szCs w:val="25"/>
              </w:rPr>
            </w:pPr>
            <w:r w:rsidRPr="00051D34">
              <w:rPr>
                <w:rFonts w:ascii="Angsana New" w:hAnsi="Angsana New" w:cs="Angsana New"/>
                <w:sz w:val="25"/>
                <w:szCs w:val="25"/>
              </w:rPr>
              <w:t>(1,401,100.10)</w:t>
            </w:r>
          </w:p>
        </w:tc>
        <w:tc>
          <w:tcPr>
            <w:tcW w:w="270" w:type="dxa"/>
          </w:tcPr>
          <w:p w14:paraId="0D9FD076" w14:textId="77777777" w:rsidR="00D81815" w:rsidRPr="00051D34" w:rsidRDefault="00D81815" w:rsidP="00846C8E">
            <w:pPr>
              <w:ind w:right="742"/>
              <w:jc w:val="center"/>
              <w:rPr>
                <w:rFonts w:ascii="Angsana New" w:hAnsi="Angsana New" w:cs="Angsana New"/>
                <w:sz w:val="25"/>
                <w:szCs w:val="25"/>
              </w:rPr>
            </w:pPr>
          </w:p>
        </w:tc>
        <w:tc>
          <w:tcPr>
            <w:tcW w:w="1440" w:type="dxa"/>
            <w:tcBorders>
              <w:bottom w:val="single" w:sz="4" w:space="0" w:color="auto"/>
            </w:tcBorders>
          </w:tcPr>
          <w:p w14:paraId="470CE66E" w14:textId="2F6D859A" w:rsidR="00D81815" w:rsidRPr="00051D34" w:rsidRDefault="00243324" w:rsidP="00B20313">
            <w:pPr>
              <w:keepNext/>
              <w:ind w:left="-111" w:right="-90"/>
              <w:jc w:val="center"/>
              <w:outlineLvl w:val="7"/>
              <w:rPr>
                <w:rFonts w:ascii="Angsana New" w:hAnsi="Angsana New" w:cs="Angsana New"/>
                <w:sz w:val="25"/>
                <w:szCs w:val="25"/>
              </w:rPr>
            </w:pPr>
            <w:r w:rsidRPr="00051D34">
              <w:rPr>
                <w:rFonts w:ascii="Angsana New" w:hAnsi="Angsana New" w:cs="Angsana New"/>
                <w:sz w:val="25"/>
                <w:szCs w:val="25"/>
                <w:cs/>
              </w:rPr>
              <w:t>-</w:t>
            </w:r>
          </w:p>
        </w:tc>
        <w:tc>
          <w:tcPr>
            <w:tcW w:w="270" w:type="dxa"/>
          </w:tcPr>
          <w:p w14:paraId="54F0E034" w14:textId="77777777" w:rsidR="00D81815" w:rsidRPr="00051D34" w:rsidRDefault="00D81815">
            <w:pPr>
              <w:ind w:right="522"/>
              <w:jc w:val="right"/>
              <w:rPr>
                <w:rFonts w:ascii="Angsana New" w:hAnsi="Angsana New" w:cs="Angsana New"/>
                <w:sz w:val="25"/>
                <w:szCs w:val="25"/>
              </w:rPr>
            </w:pPr>
          </w:p>
        </w:tc>
        <w:tc>
          <w:tcPr>
            <w:tcW w:w="1440" w:type="dxa"/>
            <w:tcBorders>
              <w:bottom w:val="single" w:sz="4" w:space="0" w:color="auto"/>
            </w:tcBorders>
          </w:tcPr>
          <w:p w14:paraId="37D6075A" w14:textId="40525C60" w:rsidR="00D81815" w:rsidRPr="00051D34" w:rsidRDefault="001D2EB8" w:rsidP="000C42CB">
            <w:pPr>
              <w:jc w:val="right"/>
              <w:rPr>
                <w:rFonts w:ascii="Angsana New" w:hAnsi="Angsana New" w:cs="Angsana New"/>
                <w:sz w:val="25"/>
                <w:szCs w:val="25"/>
              </w:rPr>
            </w:pPr>
            <w:r w:rsidRPr="00051D34">
              <w:rPr>
                <w:rFonts w:ascii="Angsana New" w:hAnsi="Angsana New" w:cs="Angsana New"/>
                <w:sz w:val="25"/>
                <w:szCs w:val="25"/>
                <w:cs/>
              </w:rPr>
              <w:t>(1</w:t>
            </w:r>
            <w:r w:rsidRPr="00051D34">
              <w:rPr>
                <w:rFonts w:ascii="Angsana New" w:hAnsi="Angsana New" w:cs="Angsana New"/>
                <w:sz w:val="25"/>
                <w:szCs w:val="25"/>
              </w:rPr>
              <w:t>,</w:t>
            </w:r>
            <w:r w:rsidRPr="00051D34">
              <w:rPr>
                <w:rFonts w:ascii="Angsana New" w:hAnsi="Angsana New" w:cs="Angsana New"/>
                <w:sz w:val="25"/>
                <w:szCs w:val="25"/>
                <w:cs/>
              </w:rPr>
              <w:t>401</w:t>
            </w:r>
            <w:r w:rsidRPr="00051D34">
              <w:rPr>
                <w:rFonts w:ascii="Angsana New" w:hAnsi="Angsana New" w:cs="Angsana New"/>
                <w:sz w:val="25"/>
                <w:szCs w:val="25"/>
              </w:rPr>
              <w:t>,</w:t>
            </w:r>
            <w:r w:rsidRPr="00051D34">
              <w:rPr>
                <w:rFonts w:ascii="Angsana New" w:hAnsi="Angsana New" w:cs="Angsana New"/>
                <w:sz w:val="25"/>
                <w:szCs w:val="25"/>
                <w:cs/>
              </w:rPr>
              <w:t>100.10)</w:t>
            </w:r>
          </w:p>
        </w:tc>
      </w:tr>
      <w:tr w:rsidR="00D81815" w:rsidRPr="00E75AB7" w14:paraId="3D0AA7E8" w14:textId="77777777" w:rsidTr="009F6ACD">
        <w:tc>
          <w:tcPr>
            <w:tcW w:w="2758" w:type="dxa"/>
          </w:tcPr>
          <w:p w14:paraId="7081CCDE" w14:textId="1842BFFA" w:rsidR="00D81815" w:rsidRPr="001B111F" w:rsidRDefault="00243324" w:rsidP="000C42CB">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00030D69" w:rsidRPr="001B111F">
              <w:rPr>
                <w:rFonts w:ascii="Angsana New" w:hAnsi="Angsana New" w:cs="Angsana New"/>
                <w:sz w:val="25"/>
                <w:szCs w:val="25"/>
              </w:rPr>
              <w:t>2567</w:t>
            </w:r>
          </w:p>
        </w:tc>
        <w:tc>
          <w:tcPr>
            <w:tcW w:w="1620" w:type="dxa"/>
            <w:tcBorders>
              <w:top w:val="single" w:sz="4" w:space="0" w:color="auto"/>
              <w:bottom w:val="single" w:sz="4" w:space="0" w:color="auto"/>
            </w:tcBorders>
          </w:tcPr>
          <w:p w14:paraId="3E9D625A" w14:textId="77777777" w:rsidR="00D81815" w:rsidRPr="00051D34" w:rsidRDefault="00D81815">
            <w:pPr>
              <w:keepNext/>
              <w:ind w:left="-111" w:right="-90"/>
              <w:jc w:val="center"/>
              <w:outlineLvl w:val="7"/>
              <w:rPr>
                <w:rFonts w:ascii="Angsana New" w:hAnsi="Angsana New" w:cs="Angsana New"/>
                <w:sz w:val="25"/>
                <w:szCs w:val="25"/>
              </w:rPr>
            </w:pPr>
            <w:r w:rsidRPr="00051D34">
              <w:rPr>
                <w:rFonts w:ascii="Angsana New" w:hAnsi="Angsana New" w:cs="Angsana New"/>
                <w:sz w:val="25"/>
                <w:szCs w:val="25"/>
                <w:cs/>
              </w:rPr>
              <w:t>-</w:t>
            </w:r>
          </w:p>
        </w:tc>
        <w:tc>
          <w:tcPr>
            <w:tcW w:w="270" w:type="dxa"/>
          </w:tcPr>
          <w:p w14:paraId="36D2DA5B" w14:textId="77777777" w:rsidR="00D81815" w:rsidRPr="00051D34" w:rsidRDefault="00D81815">
            <w:pPr>
              <w:keepNext/>
              <w:ind w:left="-111" w:right="-90"/>
              <w:jc w:val="center"/>
              <w:outlineLvl w:val="7"/>
              <w:rPr>
                <w:rFonts w:ascii="Angsana New" w:hAnsi="Angsana New" w:cs="Angsana New"/>
                <w:sz w:val="25"/>
                <w:szCs w:val="25"/>
              </w:rPr>
            </w:pPr>
          </w:p>
        </w:tc>
        <w:tc>
          <w:tcPr>
            <w:tcW w:w="1620" w:type="dxa"/>
            <w:tcBorders>
              <w:top w:val="single" w:sz="4" w:space="0" w:color="auto"/>
              <w:bottom w:val="single" w:sz="4" w:space="0" w:color="auto"/>
            </w:tcBorders>
          </w:tcPr>
          <w:p w14:paraId="520FAFB9" w14:textId="2E1A7E9A" w:rsidR="00D81815" w:rsidRPr="00051D34" w:rsidRDefault="00846C8E" w:rsidP="000C42CB">
            <w:pPr>
              <w:keepNext/>
              <w:ind w:firstLine="162"/>
              <w:jc w:val="right"/>
              <w:outlineLvl w:val="7"/>
              <w:rPr>
                <w:rFonts w:ascii="Angsana New" w:hAnsi="Angsana New" w:cs="Angsana New"/>
                <w:sz w:val="25"/>
                <w:szCs w:val="25"/>
              </w:rPr>
            </w:pPr>
            <w:r w:rsidRPr="00051D34">
              <w:rPr>
                <w:rFonts w:ascii="Angsana New" w:hAnsi="Angsana New" w:cs="Angsana New"/>
                <w:sz w:val="25"/>
                <w:szCs w:val="25"/>
                <w:cs/>
              </w:rPr>
              <w:t>(</w:t>
            </w:r>
            <w:r w:rsidR="00C45F76" w:rsidRPr="00051D34">
              <w:rPr>
                <w:rFonts w:ascii="Angsana New" w:hAnsi="Angsana New" w:cs="Angsana New"/>
                <w:sz w:val="25"/>
                <w:szCs w:val="25"/>
              </w:rPr>
              <w:t>252,370,115.80</w:t>
            </w:r>
            <w:r w:rsidRPr="00051D34">
              <w:rPr>
                <w:rFonts w:ascii="Angsana New" w:hAnsi="Angsana New" w:cs="Angsana New"/>
                <w:sz w:val="25"/>
                <w:szCs w:val="25"/>
                <w:cs/>
              </w:rPr>
              <w:t>)</w:t>
            </w:r>
          </w:p>
        </w:tc>
        <w:tc>
          <w:tcPr>
            <w:tcW w:w="270" w:type="dxa"/>
          </w:tcPr>
          <w:p w14:paraId="3ED51DCE" w14:textId="77777777" w:rsidR="00D81815" w:rsidRPr="00051D34" w:rsidRDefault="00D81815">
            <w:pPr>
              <w:ind w:left="-111" w:right="-90"/>
              <w:jc w:val="center"/>
              <w:rPr>
                <w:rFonts w:ascii="Angsana New" w:hAnsi="Angsana New" w:cs="Angsana New"/>
                <w:sz w:val="25"/>
                <w:szCs w:val="25"/>
                <w:cs/>
              </w:rPr>
            </w:pPr>
          </w:p>
        </w:tc>
        <w:tc>
          <w:tcPr>
            <w:tcW w:w="1440" w:type="dxa"/>
            <w:tcBorders>
              <w:top w:val="single" w:sz="4" w:space="0" w:color="auto"/>
              <w:bottom w:val="single" w:sz="4" w:space="0" w:color="auto"/>
            </w:tcBorders>
          </w:tcPr>
          <w:p w14:paraId="10E53A43" w14:textId="2D2002C2" w:rsidR="00D81815" w:rsidRPr="00051D34" w:rsidRDefault="00243324" w:rsidP="0055670F">
            <w:pPr>
              <w:keepNext/>
              <w:ind w:left="-111" w:right="-90"/>
              <w:jc w:val="center"/>
              <w:outlineLvl w:val="7"/>
              <w:rPr>
                <w:rFonts w:ascii="Angsana New" w:hAnsi="Angsana New" w:cs="Angsana New"/>
                <w:sz w:val="25"/>
                <w:szCs w:val="25"/>
              </w:rPr>
            </w:pPr>
            <w:r w:rsidRPr="00051D34">
              <w:rPr>
                <w:rFonts w:ascii="Angsana New" w:hAnsi="Angsana New" w:cs="Angsana New"/>
                <w:sz w:val="25"/>
                <w:szCs w:val="25"/>
                <w:cs/>
              </w:rPr>
              <w:t>-</w:t>
            </w:r>
          </w:p>
        </w:tc>
        <w:tc>
          <w:tcPr>
            <w:tcW w:w="270" w:type="dxa"/>
          </w:tcPr>
          <w:p w14:paraId="44F8C853" w14:textId="77777777" w:rsidR="00D81815" w:rsidRPr="00051D34" w:rsidRDefault="00D81815">
            <w:pPr>
              <w:keepNext/>
              <w:ind w:firstLine="162"/>
              <w:jc w:val="right"/>
              <w:outlineLvl w:val="7"/>
              <w:rPr>
                <w:rFonts w:ascii="Angsana New" w:hAnsi="Angsana New" w:cs="Angsana New"/>
                <w:sz w:val="25"/>
                <w:szCs w:val="25"/>
              </w:rPr>
            </w:pPr>
          </w:p>
        </w:tc>
        <w:tc>
          <w:tcPr>
            <w:tcW w:w="1440" w:type="dxa"/>
            <w:tcBorders>
              <w:top w:val="single" w:sz="4" w:space="0" w:color="auto"/>
              <w:bottom w:val="single" w:sz="4" w:space="0" w:color="auto"/>
            </w:tcBorders>
          </w:tcPr>
          <w:p w14:paraId="1729E388" w14:textId="6CE74F9F" w:rsidR="00D81815" w:rsidRPr="00051D34" w:rsidRDefault="00C45F76" w:rsidP="000C42CB">
            <w:pPr>
              <w:jc w:val="right"/>
              <w:rPr>
                <w:rFonts w:ascii="Angsana New" w:hAnsi="Angsana New" w:cs="Angsana New"/>
                <w:sz w:val="25"/>
                <w:szCs w:val="25"/>
              </w:rPr>
            </w:pPr>
            <w:r w:rsidRPr="00051D34">
              <w:rPr>
                <w:rFonts w:ascii="Angsana New" w:hAnsi="Angsana New" w:cs="Angsana New"/>
                <w:sz w:val="25"/>
                <w:szCs w:val="25"/>
                <w:cs/>
              </w:rPr>
              <w:t>(252</w:t>
            </w:r>
            <w:r w:rsidRPr="00051D34">
              <w:rPr>
                <w:rFonts w:ascii="Angsana New" w:hAnsi="Angsana New" w:cs="Angsana New"/>
                <w:sz w:val="25"/>
                <w:szCs w:val="25"/>
              </w:rPr>
              <w:t>,</w:t>
            </w:r>
            <w:r w:rsidRPr="00051D34">
              <w:rPr>
                <w:rFonts w:ascii="Angsana New" w:hAnsi="Angsana New" w:cs="Angsana New"/>
                <w:sz w:val="25"/>
                <w:szCs w:val="25"/>
                <w:cs/>
              </w:rPr>
              <w:t>370</w:t>
            </w:r>
            <w:r w:rsidRPr="00051D34">
              <w:rPr>
                <w:rFonts w:ascii="Angsana New" w:hAnsi="Angsana New" w:cs="Angsana New"/>
                <w:sz w:val="25"/>
                <w:szCs w:val="25"/>
              </w:rPr>
              <w:t>,</w:t>
            </w:r>
            <w:r w:rsidRPr="00051D34">
              <w:rPr>
                <w:rFonts w:ascii="Angsana New" w:hAnsi="Angsana New" w:cs="Angsana New"/>
                <w:sz w:val="25"/>
                <w:szCs w:val="25"/>
                <w:cs/>
              </w:rPr>
              <w:t>115.80)</w:t>
            </w:r>
          </w:p>
        </w:tc>
      </w:tr>
      <w:tr w:rsidR="00D81815" w:rsidRPr="00E75AB7" w14:paraId="60283248" w14:textId="77777777" w:rsidTr="009F6ACD">
        <w:tc>
          <w:tcPr>
            <w:tcW w:w="2758" w:type="dxa"/>
          </w:tcPr>
          <w:p w14:paraId="5CD83E67" w14:textId="5B94E6CB" w:rsidR="00D81815" w:rsidRPr="001B111F" w:rsidRDefault="00243324">
            <w:pPr>
              <w:ind w:left="-108"/>
              <w:rPr>
                <w:rFonts w:ascii="Angsana New" w:hAnsi="Angsana New" w:cs="Angsana New"/>
                <w:sz w:val="25"/>
                <w:szCs w:val="25"/>
                <w:cs/>
              </w:rPr>
            </w:pPr>
            <w:r w:rsidRPr="001B111F">
              <w:rPr>
                <w:rFonts w:ascii="Angsana New" w:hAnsi="Angsana New" w:cs="Angsana New"/>
                <w:sz w:val="25"/>
                <w:szCs w:val="25"/>
                <w:cs/>
              </w:rPr>
              <w:t>มูลค่าสุทธิตามบัญชี :-</w:t>
            </w:r>
          </w:p>
        </w:tc>
        <w:tc>
          <w:tcPr>
            <w:tcW w:w="1620" w:type="dxa"/>
            <w:tcBorders>
              <w:top w:val="single" w:sz="4" w:space="0" w:color="auto"/>
            </w:tcBorders>
          </w:tcPr>
          <w:p w14:paraId="6EDEEE6D" w14:textId="7A66E62A" w:rsidR="00D81815" w:rsidRPr="001B111F" w:rsidRDefault="00D81815">
            <w:pPr>
              <w:keepNext/>
              <w:ind w:left="-111" w:right="-90"/>
              <w:jc w:val="center"/>
              <w:outlineLvl w:val="7"/>
              <w:rPr>
                <w:rFonts w:ascii="Angsana New" w:hAnsi="Angsana New" w:cs="Angsana New"/>
                <w:sz w:val="25"/>
                <w:szCs w:val="25"/>
                <w:cs/>
              </w:rPr>
            </w:pPr>
          </w:p>
        </w:tc>
        <w:tc>
          <w:tcPr>
            <w:tcW w:w="270" w:type="dxa"/>
          </w:tcPr>
          <w:p w14:paraId="796DB2D8" w14:textId="77777777" w:rsidR="00D81815" w:rsidRPr="001B111F" w:rsidRDefault="00D81815">
            <w:pPr>
              <w:keepNext/>
              <w:ind w:left="-111" w:right="-90"/>
              <w:jc w:val="center"/>
              <w:outlineLvl w:val="7"/>
              <w:rPr>
                <w:rFonts w:ascii="Angsana New" w:hAnsi="Angsana New" w:cs="Angsana New"/>
                <w:sz w:val="25"/>
                <w:szCs w:val="25"/>
              </w:rPr>
            </w:pPr>
          </w:p>
        </w:tc>
        <w:tc>
          <w:tcPr>
            <w:tcW w:w="1620" w:type="dxa"/>
            <w:tcBorders>
              <w:top w:val="single" w:sz="4" w:space="0" w:color="auto"/>
            </w:tcBorders>
          </w:tcPr>
          <w:p w14:paraId="0073145D" w14:textId="5898D317" w:rsidR="00D81815" w:rsidRPr="001B111F" w:rsidRDefault="00D81815">
            <w:pPr>
              <w:keepNext/>
              <w:ind w:firstLine="162"/>
              <w:jc w:val="right"/>
              <w:outlineLvl w:val="7"/>
              <w:rPr>
                <w:rFonts w:ascii="Angsana New" w:hAnsi="Angsana New" w:cs="Angsana New"/>
                <w:sz w:val="25"/>
                <w:szCs w:val="25"/>
              </w:rPr>
            </w:pPr>
          </w:p>
        </w:tc>
        <w:tc>
          <w:tcPr>
            <w:tcW w:w="270" w:type="dxa"/>
          </w:tcPr>
          <w:p w14:paraId="59E0EC0E" w14:textId="77777777" w:rsidR="00D81815" w:rsidRPr="001B111F" w:rsidRDefault="00D81815">
            <w:pPr>
              <w:ind w:left="-111" w:right="-90"/>
              <w:jc w:val="center"/>
              <w:rPr>
                <w:rFonts w:ascii="Angsana New" w:hAnsi="Angsana New" w:cs="Angsana New"/>
                <w:sz w:val="25"/>
                <w:szCs w:val="25"/>
                <w:cs/>
              </w:rPr>
            </w:pPr>
          </w:p>
        </w:tc>
        <w:tc>
          <w:tcPr>
            <w:tcW w:w="1440" w:type="dxa"/>
            <w:tcBorders>
              <w:top w:val="single" w:sz="4" w:space="0" w:color="auto"/>
            </w:tcBorders>
          </w:tcPr>
          <w:p w14:paraId="24CCBEBD" w14:textId="79E700AE" w:rsidR="00D81815" w:rsidRPr="001B111F" w:rsidRDefault="00D81815">
            <w:pPr>
              <w:keepNext/>
              <w:ind w:firstLine="162"/>
              <w:jc w:val="right"/>
              <w:outlineLvl w:val="7"/>
              <w:rPr>
                <w:rFonts w:ascii="Angsana New" w:hAnsi="Angsana New" w:cs="Angsana New"/>
                <w:sz w:val="25"/>
                <w:szCs w:val="25"/>
                <w:cs/>
              </w:rPr>
            </w:pPr>
          </w:p>
        </w:tc>
        <w:tc>
          <w:tcPr>
            <w:tcW w:w="270" w:type="dxa"/>
          </w:tcPr>
          <w:p w14:paraId="5DBE1BF2" w14:textId="77777777" w:rsidR="00D81815" w:rsidRPr="001B111F" w:rsidRDefault="00D81815">
            <w:pPr>
              <w:keepNext/>
              <w:ind w:firstLine="162"/>
              <w:jc w:val="right"/>
              <w:outlineLvl w:val="7"/>
              <w:rPr>
                <w:rFonts w:ascii="Angsana New" w:hAnsi="Angsana New" w:cs="Angsana New"/>
                <w:sz w:val="25"/>
                <w:szCs w:val="25"/>
              </w:rPr>
            </w:pPr>
          </w:p>
        </w:tc>
        <w:tc>
          <w:tcPr>
            <w:tcW w:w="1440" w:type="dxa"/>
            <w:tcBorders>
              <w:top w:val="single" w:sz="4" w:space="0" w:color="auto"/>
            </w:tcBorders>
          </w:tcPr>
          <w:p w14:paraId="6142F119" w14:textId="2E11FF8F" w:rsidR="00D81815" w:rsidRPr="001B111F" w:rsidRDefault="00D81815">
            <w:pPr>
              <w:keepNext/>
              <w:ind w:firstLine="162"/>
              <w:jc w:val="center"/>
              <w:outlineLvl w:val="7"/>
              <w:rPr>
                <w:rFonts w:ascii="Angsana New" w:hAnsi="Angsana New" w:cs="Angsana New"/>
                <w:sz w:val="25"/>
                <w:szCs w:val="25"/>
              </w:rPr>
            </w:pPr>
          </w:p>
        </w:tc>
      </w:tr>
      <w:tr w:rsidR="004F1B28" w:rsidRPr="00E75AB7" w14:paraId="08F645DB" w14:textId="77777777" w:rsidTr="005C45B3">
        <w:tc>
          <w:tcPr>
            <w:tcW w:w="2758" w:type="dxa"/>
          </w:tcPr>
          <w:p w14:paraId="011DEB12" w14:textId="1374D60D" w:rsidR="00D81815" w:rsidRPr="001B111F" w:rsidRDefault="00243324" w:rsidP="000C42CB">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00030D69" w:rsidRPr="001B111F">
              <w:rPr>
                <w:rFonts w:ascii="Angsana New" w:hAnsi="Angsana New" w:cs="Angsana New"/>
                <w:sz w:val="25"/>
                <w:szCs w:val="25"/>
              </w:rPr>
              <w:t>2567</w:t>
            </w:r>
          </w:p>
        </w:tc>
        <w:tc>
          <w:tcPr>
            <w:tcW w:w="1620" w:type="dxa"/>
            <w:tcBorders>
              <w:bottom w:val="double" w:sz="4" w:space="0" w:color="auto"/>
            </w:tcBorders>
          </w:tcPr>
          <w:p w14:paraId="73CFCF21" w14:textId="3F3F7DDC" w:rsidR="00D81815" w:rsidRPr="00051D34" w:rsidRDefault="00243324" w:rsidP="000C42CB">
            <w:pPr>
              <w:keepNext/>
              <w:ind w:firstLine="162"/>
              <w:jc w:val="right"/>
              <w:outlineLvl w:val="7"/>
              <w:rPr>
                <w:rFonts w:ascii="Angsana New" w:hAnsi="Angsana New" w:cs="Angsana New"/>
                <w:sz w:val="25"/>
                <w:szCs w:val="25"/>
              </w:rPr>
            </w:pPr>
            <w:r w:rsidRPr="00051D34">
              <w:rPr>
                <w:rFonts w:ascii="Angsana New" w:hAnsi="Angsana New" w:cs="Angsana New"/>
                <w:sz w:val="25"/>
                <w:szCs w:val="25"/>
              </w:rPr>
              <w:t>132,730,784</w:t>
            </w:r>
            <w:r w:rsidRPr="00051D34">
              <w:rPr>
                <w:rFonts w:ascii="Angsana New" w:hAnsi="Angsana New" w:cs="Angsana New"/>
                <w:sz w:val="25"/>
                <w:szCs w:val="25"/>
                <w:cs/>
              </w:rPr>
              <w:t>.</w:t>
            </w:r>
            <w:r w:rsidRPr="00051D34">
              <w:rPr>
                <w:rFonts w:ascii="Angsana New" w:hAnsi="Angsana New" w:cs="Angsana New"/>
                <w:sz w:val="25"/>
                <w:szCs w:val="25"/>
              </w:rPr>
              <w:t>70</w:t>
            </w:r>
          </w:p>
        </w:tc>
        <w:tc>
          <w:tcPr>
            <w:tcW w:w="270" w:type="dxa"/>
          </w:tcPr>
          <w:p w14:paraId="064A0AAC" w14:textId="77777777" w:rsidR="00D81815" w:rsidRPr="00051D34" w:rsidRDefault="00D81815" w:rsidP="000C42CB">
            <w:pPr>
              <w:ind w:firstLine="162"/>
              <w:jc w:val="right"/>
              <w:rPr>
                <w:rFonts w:ascii="Angsana New" w:hAnsi="Angsana New" w:cs="Angsana New"/>
                <w:sz w:val="25"/>
                <w:szCs w:val="25"/>
              </w:rPr>
            </w:pPr>
          </w:p>
        </w:tc>
        <w:tc>
          <w:tcPr>
            <w:tcW w:w="1620" w:type="dxa"/>
            <w:tcBorders>
              <w:bottom w:val="double" w:sz="4" w:space="0" w:color="auto"/>
            </w:tcBorders>
          </w:tcPr>
          <w:p w14:paraId="618813DE" w14:textId="699243AC" w:rsidR="00D81815" w:rsidRPr="00051D34" w:rsidRDefault="00F24D42">
            <w:pPr>
              <w:keepNext/>
              <w:ind w:firstLine="162"/>
              <w:jc w:val="right"/>
              <w:outlineLvl w:val="7"/>
              <w:rPr>
                <w:rFonts w:ascii="Angsana New" w:hAnsi="Angsana New" w:cs="Angsana New"/>
                <w:sz w:val="25"/>
                <w:szCs w:val="25"/>
                <w:cs/>
              </w:rPr>
            </w:pPr>
            <w:r w:rsidRPr="00051D34">
              <w:rPr>
                <w:rFonts w:ascii="Angsana New" w:hAnsi="Angsana New" w:cs="Angsana New"/>
                <w:sz w:val="25"/>
                <w:szCs w:val="25"/>
              </w:rPr>
              <w:t>6,402,544.57</w:t>
            </w:r>
          </w:p>
        </w:tc>
        <w:tc>
          <w:tcPr>
            <w:tcW w:w="270" w:type="dxa"/>
          </w:tcPr>
          <w:p w14:paraId="3C6F0C02" w14:textId="77777777" w:rsidR="00D81815" w:rsidRPr="00051D34" w:rsidRDefault="00D81815" w:rsidP="000C42CB">
            <w:pPr>
              <w:ind w:firstLine="162"/>
              <w:jc w:val="right"/>
              <w:rPr>
                <w:rFonts w:ascii="Angsana New" w:hAnsi="Angsana New" w:cs="Angsana New"/>
                <w:sz w:val="25"/>
                <w:szCs w:val="25"/>
              </w:rPr>
            </w:pPr>
          </w:p>
        </w:tc>
        <w:tc>
          <w:tcPr>
            <w:tcW w:w="1440" w:type="dxa"/>
            <w:tcBorders>
              <w:bottom w:val="double" w:sz="4" w:space="0" w:color="auto"/>
            </w:tcBorders>
          </w:tcPr>
          <w:p w14:paraId="0B2C72D6" w14:textId="1B99FA84" w:rsidR="00D81815" w:rsidRPr="00051D34" w:rsidRDefault="00243324" w:rsidP="000C42CB">
            <w:pPr>
              <w:ind w:firstLine="162"/>
              <w:jc w:val="right"/>
              <w:rPr>
                <w:rFonts w:ascii="Angsana New" w:hAnsi="Angsana New" w:cs="Angsana New"/>
                <w:sz w:val="25"/>
                <w:szCs w:val="25"/>
              </w:rPr>
            </w:pPr>
            <w:r w:rsidRPr="00051D34">
              <w:rPr>
                <w:rFonts w:ascii="Angsana New" w:hAnsi="Angsana New" w:cs="Angsana New"/>
                <w:sz w:val="25"/>
                <w:szCs w:val="25"/>
              </w:rPr>
              <w:t>67,470.87</w:t>
            </w:r>
          </w:p>
        </w:tc>
        <w:tc>
          <w:tcPr>
            <w:tcW w:w="270" w:type="dxa"/>
          </w:tcPr>
          <w:p w14:paraId="433E2182" w14:textId="77777777" w:rsidR="00D81815" w:rsidRPr="00051D34" w:rsidRDefault="00D81815">
            <w:pPr>
              <w:keepNext/>
              <w:ind w:firstLine="162"/>
              <w:jc w:val="right"/>
              <w:outlineLvl w:val="7"/>
              <w:rPr>
                <w:rFonts w:ascii="Angsana New" w:hAnsi="Angsana New" w:cs="Angsana New"/>
                <w:sz w:val="25"/>
                <w:szCs w:val="25"/>
                <w:cs/>
              </w:rPr>
            </w:pPr>
          </w:p>
        </w:tc>
        <w:tc>
          <w:tcPr>
            <w:tcW w:w="1440" w:type="dxa"/>
            <w:tcBorders>
              <w:bottom w:val="double" w:sz="4" w:space="0" w:color="auto"/>
            </w:tcBorders>
          </w:tcPr>
          <w:p w14:paraId="419840AF" w14:textId="6A1020FE" w:rsidR="00D81815" w:rsidRPr="00051D34" w:rsidRDefault="00D01F2A" w:rsidP="000C42CB">
            <w:pPr>
              <w:jc w:val="right"/>
              <w:rPr>
                <w:rFonts w:ascii="Angsana New" w:hAnsi="Angsana New" w:cs="Angsana New"/>
                <w:sz w:val="25"/>
                <w:szCs w:val="25"/>
                <w:cs/>
              </w:rPr>
            </w:pPr>
            <w:r w:rsidRPr="00051D34">
              <w:rPr>
                <w:rFonts w:ascii="Angsana New" w:hAnsi="Angsana New" w:cs="Angsana New"/>
                <w:sz w:val="25"/>
                <w:szCs w:val="25"/>
              </w:rPr>
              <w:t>139,200,800.14</w:t>
            </w:r>
          </w:p>
        </w:tc>
      </w:tr>
      <w:tr w:rsidR="005C45B3" w:rsidRPr="00E75AB7" w14:paraId="5AAF09A4" w14:textId="77777777">
        <w:tc>
          <w:tcPr>
            <w:tcW w:w="2758" w:type="dxa"/>
          </w:tcPr>
          <w:p w14:paraId="2C8F649F" w14:textId="373C88FA" w:rsidR="005C45B3" w:rsidRPr="001B111F" w:rsidRDefault="005C45B3" w:rsidP="00753305">
            <w:pPr>
              <w:ind w:left="-108"/>
              <w:rPr>
                <w:rFonts w:ascii="Angsana New" w:hAnsi="Angsana New" w:cs="Angsana New"/>
                <w:sz w:val="25"/>
                <w:szCs w:val="25"/>
                <w:cs/>
              </w:rPr>
            </w:pPr>
            <w:r w:rsidRPr="001B111F">
              <w:rPr>
                <w:rFonts w:ascii="Angsana New" w:hAnsi="Angsana New" w:cs="Angsana New"/>
                <w:sz w:val="25"/>
                <w:szCs w:val="25"/>
                <w:cs/>
              </w:rPr>
              <w:t>ราคาทุน :-</w:t>
            </w:r>
          </w:p>
        </w:tc>
        <w:tc>
          <w:tcPr>
            <w:tcW w:w="1620" w:type="dxa"/>
            <w:tcBorders>
              <w:top w:val="double" w:sz="4" w:space="0" w:color="auto"/>
            </w:tcBorders>
            <w:vAlign w:val="bottom"/>
          </w:tcPr>
          <w:p w14:paraId="1413FF5B" w14:textId="77777777" w:rsidR="005C45B3" w:rsidRPr="001B111F" w:rsidRDefault="005C45B3" w:rsidP="005C45B3">
            <w:pPr>
              <w:keepNext/>
              <w:ind w:firstLine="162"/>
              <w:jc w:val="right"/>
              <w:outlineLvl w:val="7"/>
              <w:rPr>
                <w:rFonts w:ascii="Angsana New" w:hAnsi="Angsana New" w:cs="Angsana New"/>
                <w:sz w:val="25"/>
                <w:szCs w:val="25"/>
              </w:rPr>
            </w:pPr>
          </w:p>
        </w:tc>
        <w:tc>
          <w:tcPr>
            <w:tcW w:w="270" w:type="dxa"/>
            <w:vAlign w:val="bottom"/>
          </w:tcPr>
          <w:p w14:paraId="5E38067F" w14:textId="77777777" w:rsidR="005C45B3" w:rsidRPr="001B111F" w:rsidRDefault="005C45B3" w:rsidP="005C45B3">
            <w:pPr>
              <w:ind w:firstLine="162"/>
              <w:jc w:val="right"/>
              <w:rPr>
                <w:rFonts w:ascii="Angsana New" w:hAnsi="Angsana New" w:cs="Angsana New"/>
                <w:sz w:val="25"/>
                <w:szCs w:val="25"/>
              </w:rPr>
            </w:pPr>
          </w:p>
        </w:tc>
        <w:tc>
          <w:tcPr>
            <w:tcW w:w="1620" w:type="dxa"/>
            <w:tcBorders>
              <w:top w:val="double" w:sz="4" w:space="0" w:color="auto"/>
            </w:tcBorders>
            <w:vAlign w:val="bottom"/>
          </w:tcPr>
          <w:p w14:paraId="265E1812" w14:textId="77777777" w:rsidR="005C45B3" w:rsidRPr="001B111F" w:rsidRDefault="005C45B3" w:rsidP="005C45B3">
            <w:pPr>
              <w:keepNext/>
              <w:ind w:firstLine="162"/>
              <w:jc w:val="right"/>
              <w:outlineLvl w:val="7"/>
              <w:rPr>
                <w:rFonts w:ascii="Angsana New" w:hAnsi="Angsana New" w:cs="Angsana New"/>
                <w:sz w:val="25"/>
                <w:szCs w:val="25"/>
              </w:rPr>
            </w:pPr>
          </w:p>
        </w:tc>
        <w:tc>
          <w:tcPr>
            <w:tcW w:w="270" w:type="dxa"/>
            <w:vAlign w:val="bottom"/>
          </w:tcPr>
          <w:p w14:paraId="02CE2D87" w14:textId="77777777" w:rsidR="005C45B3" w:rsidRPr="001B111F" w:rsidRDefault="005C45B3" w:rsidP="005C45B3">
            <w:pPr>
              <w:ind w:firstLine="162"/>
              <w:jc w:val="right"/>
              <w:rPr>
                <w:rFonts w:ascii="Angsana New" w:hAnsi="Angsana New" w:cs="Angsana New"/>
                <w:sz w:val="25"/>
                <w:szCs w:val="25"/>
              </w:rPr>
            </w:pPr>
          </w:p>
        </w:tc>
        <w:tc>
          <w:tcPr>
            <w:tcW w:w="1440" w:type="dxa"/>
            <w:tcBorders>
              <w:top w:val="double" w:sz="4" w:space="0" w:color="auto"/>
            </w:tcBorders>
            <w:vAlign w:val="bottom"/>
          </w:tcPr>
          <w:p w14:paraId="3AB5565B" w14:textId="77777777" w:rsidR="005C45B3" w:rsidRPr="001B111F" w:rsidRDefault="005C45B3" w:rsidP="005C45B3">
            <w:pPr>
              <w:ind w:firstLine="162"/>
              <w:jc w:val="right"/>
              <w:rPr>
                <w:rFonts w:ascii="Angsana New" w:hAnsi="Angsana New" w:cs="Angsana New"/>
                <w:sz w:val="25"/>
                <w:szCs w:val="25"/>
              </w:rPr>
            </w:pPr>
          </w:p>
        </w:tc>
        <w:tc>
          <w:tcPr>
            <w:tcW w:w="270" w:type="dxa"/>
            <w:vAlign w:val="bottom"/>
          </w:tcPr>
          <w:p w14:paraId="59BEB162" w14:textId="77777777" w:rsidR="005C45B3" w:rsidRPr="001B111F" w:rsidRDefault="005C45B3" w:rsidP="005C45B3">
            <w:pPr>
              <w:keepNext/>
              <w:ind w:firstLine="162"/>
              <w:jc w:val="right"/>
              <w:outlineLvl w:val="7"/>
              <w:rPr>
                <w:rFonts w:ascii="Angsana New" w:hAnsi="Angsana New" w:cs="Angsana New"/>
                <w:sz w:val="25"/>
                <w:szCs w:val="25"/>
                <w:cs/>
              </w:rPr>
            </w:pPr>
          </w:p>
        </w:tc>
        <w:tc>
          <w:tcPr>
            <w:tcW w:w="1440" w:type="dxa"/>
            <w:tcBorders>
              <w:top w:val="double" w:sz="4" w:space="0" w:color="auto"/>
            </w:tcBorders>
            <w:vAlign w:val="bottom"/>
          </w:tcPr>
          <w:p w14:paraId="03A7E2A8" w14:textId="77777777" w:rsidR="005C45B3" w:rsidRPr="001B111F" w:rsidRDefault="005C45B3" w:rsidP="005C45B3">
            <w:pPr>
              <w:jc w:val="right"/>
              <w:rPr>
                <w:rFonts w:ascii="Angsana New" w:hAnsi="Angsana New" w:cs="Angsana New"/>
                <w:sz w:val="25"/>
                <w:szCs w:val="25"/>
              </w:rPr>
            </w:pPr>
          </w:p>
        </w:tc>
      </w:tr>
      <w:tr w:rsidR="005C45B3" w:rsidRPr="00E75AB7" w14:paraId="2D1088F5" w14:textId="77777777">
        <w:tc>
          <w:tcPr>
            <w:tcW w:w="2758" w:type="dxa"/>
          </w:tcPr>
          <w:p w14:paraId="5A35502C" w14:textId="45B8BC00" w:rsidR="005C45B3" w:rsidRPr="001B111F" w:rsidRDefault="005C45B3" w:rsidP="005C45B3">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1 </w:t>
            </w:r>
            <w:r w:rsidRPr="001B111F">
              <w:rPr>
                <w:rFonts w:ascii="Angsana New" w:hAnsi="Angsana New" w:cs="Angsana New"/>
                <w:sz w:val="25"/>
                <w:szCs w:val="25"/>
                <w:cs/>
              </w:rPr>
              <w:t xml:space="preserve">มกราคม </w:t>
            </w:r>
            <w:r w:rsidR="00030D69" w:rsidRPr="001B111F">
              <w:rPr>
                <w:rFonts w:ascii="Angsana New" w:hAnsi="Angsana New" w:cs="Angsana New"/>
                <w:sz w:val="25"/>
                <w:szCs w:val="25"/>
              </w:rPr>
              <w:t>256</w:t>
            </w:r>
            <w:r w:rsidR="00030D69">
              <w:rPr>
                <w:rFonts w:ascii="Angsana New" w:hAnsi="Angsana New" w:cs="Angsana New"/>
                <w:sz w:val="25"/>
                <w:szCs w:val="25"/>
              </w:rPr>
              <w:t>8</w:t>
            </w:r>
          </w:p>
        </w:tc>
        <w:tc>
          <w:tcPr>
            <w:tcW w:w="1620" w:type="dxa"/>
            <w:vAlign w:val="bottom"/>
          </w:tcPr>
          <w:p w14:paraId="4A518858" w14:textId="7C9D8D28" w:rsidR="005C45B3" w:rsidRPr="001B111F" w:rsidRDefault="005C45B3" w:rsidP="005C45B3">
            <w:pPr>
              <w:keepNext/>
              <w:ind w:firstLine="162"/>
              <w:jc w:val="right"/>
              <w:outlineLvl w:val="7"/>
              <w:rPr>
                <w:rFonts w:ascii="Angsana New" w:hAnsi="Angsana New" w:cs="Angsana New"/>
                <w:sz w:val="25"/>
                <w:szCs w:val="25"/>
              </w:rPr>
            </w:pPr>
            <w:r w:rsidRPr="001B111F">
              <w:rPr>
                <w:rFonts w:ascii="Angsana New" w:hAnsi="Angsana New" w:cs="Angsana New"/>
                <w:sz w:val="25"/>
                <w:szCs w:val="25"/>
              </w:rPr>
              <w:t>132,730,784</w:t>
            </w:r>
            <w:r w:rsidRPr="001B111F">
              <w:rPr>
                <w:rFonts w:ascii="Angsana New" w:hAnsi="Angsana New" w:cs="Angsana New"/>
                <w:sz w:val="25"/>
                <w:szCs w:val="25"/>
                <w:cs/>
              </w:rPr>
              <w:t>.</w:t>
            </w:r>
            <w:r w:rsidRPr="001B111F">
              <w:rPr>
                <w:rFonts w:ascii="Angsana New" w:hAnsi="Angsana New" w:cs="Angsana New"/>
                <w:sz w:val="25"/>
                <w:szCs w:val="25"/>
              </w:rPr>
              <w:t>70</w:t>
            </w:r>
          </w:p>
        </w:tc>
        <w:tc>
          <w:tcPr>
            <w:tcW w:w="270" w:type="dxa"/>
            <w:vAlign w:val="bottom"/>
          </w:tcPr>
          <w:p w14:paraId="34E86213" w14:textId="77777777" w:rsidR="005C45B3" w:rsidRPr="005F52A2" w:rsidRDefault="005C45B3" w:rsidP="005C45B3">
            <w:pPr>
              <w:ind w:firstLine="162"/>
              <w:jc w:val="right"/>
              <w:rPr>
                <w:rFonts w:ascii="Angsana New" w:hAnsi="Angsana New" w:cs="Angsana New"/>
                <w:sz w:val="25"/>
                <w:szCs w:val="25"/>
              </w:rPr>
            </w:pPr>
          </w:p>
        </w:tc>
        <w:tc>
          <w:tcPr>
            <w:tcW w:w="1620" w:type="dxa"/>
            <w:vAlign w:val="bottom"/>
          </w:tcPr>
          <w:p w14:paraId="52073F07" w14:textId="433D2F1E" w:rsidR="005C45B3" w:rsidRPr="00E00070" w:rsidRDefault="005C45B3" w:rsidP="005C45B3">
            <w:pPr>
              <w:keepNext/>
              <w:ind w:firstLine="162"/>
              <w:jc w:val="right"/>
              <w:outlineLvl w:val="7"/>
              <w:rPr>
                <w:rFonts w:ascii="Angsana New" w:hAnsi="Angsana New" w:cs="Angsana New"/>
                <w:sz w:val="25"/>
                <w:szCs w:val="25"/>
              </w:rPr>
            </w:pPr>
            <w:r w:rsidRPr="00E00070">
              <w:rPr>
                <w:rFonts w:ascii="Angsana New" w:hAnsi="Angsana New" w:cs="Angsana New"/>
                <w:sz w:val="25"/>
                <w:szCs w:val="25"/>
              </w:rPr>
              <w:t>258,772,660.37</w:t>
            </w:r>
          </w:p>
        </w:tc>
        <w:tc>
          <w:tcPr>
            <w:tcW w:w="270" w:type="dxa"/>
            <w:vAlign w:val="bottom"/>
          </w:tcPr>
          <w:p w14:paraId="7B09DE5C" w14:textId="77777777" w:rsidR="005C45B3" w:rsidRPr="005F52A2" w:rsidRDefault="005C45B3" w:rsidP="005C45B3">
            <w:pPr>
              <w:ind w:firstLine="162"/>
              <w:jc w:val="right"/>
              <w:rPr>
                <w:rFonts w:ascii="Angsana New" w:hAnsi="Angsana New" w:cs="Angsana New"/>
                <w:sz w:val="25"/>
                <w:szCs w:val="25"/>
              </w:rPr>
            </w:pPr>
          </w:p>
        </w:tc>
        <w:tc>
          <w:tcPr>
            <w:tcW w:w="1440" w:type="dxa"/>
            <w:vAlign w:val="bottom"/>
          </w:tcPr>
          <w:p w14:paraId="44A46210" w14:textId="1D4567D8" w:rsidR="005C45B3" w:rsidRPr="005B0348" w:rsidRDefault="005C45B3" w:rsidP="005C45B3">
            <w:pPr>
              <w:ind w:firstLine="162"/>
              <w:jc w:val="right"/>
              <w:rPr>
                <w:rFonts w:ascii="Angsana New" w:hAnsi="Angsana New" w:cs="Angsana New"/>
                <w:sz w:val="25"/>
                <w:szCs w:val="25"/>
              </w:rPr>
            </w:pPr>
            <w:r w:rsidRPr="005B0348">
              <w:rPr>
                <w:rFonts w:ascii="Angsana New" w:hAnsi="Angsana New" w:cs="Angsana New"/>
                <w:sz w:val="25"/>
                <w:szCs w:val="25"/>
              </w:rPr>
              <w:t>67,470.87</w:t>
            </w:r>
          </w:p>
        </w:tc>
        <w:tc>
          <w:tcPr>
            <w:tcW w:w="270" w:type="dxa"/>
            <w:vAlign w:val="bottom"/>
          </w:tcPr>
          <w:p w14:paraId="7152D65A" w14:textId="77777777" w:rsidR="005C45B3" w:rsidRPr="005B0348" w:rsidRDefault="005C45B3" w:rsidP="005C45B3">
            <w:pPr>
              <w:keepNext/>
              <w:ind w:firstLine="162"/>
              <w:jc w:val="right"/>
              <w:outlineLvl w:val="7"/>
              <w:rPr>
                <w:rFonts w:ascii="Angsana New" w:hAnsi="Angsana New" w:cs="Angsana New"/>
                <w:sz w:val="25"/>
                <w:szCs w:val="25"/>
                <w:cs/>
              </w:rPr>
            </w:pPr>
          </w:p>
        </w:tc>
        <w:tc>
          <w:tcPr>
            <w:tcW w:w="1440" w:type="dxa"/>
            <w:vAlign w:val="bottom"/>
          </w:tcPr>
          <w:p w14:paraId="11F63309" w14:textId="0AAD8A0F" w:rsidR="005C45B3" w:rsidRPr="005B0348" w:rsidRDefault="005C45B3" w:rsidP="005C45B3">
            <w:pPr>
              <w:jc w:val="right"/>
              <w:rPr>
                <w:rFonts w:ascii="Angsana New" w:hAnsi="Angsana New" w:cs="Angsana New"/>
                <w:sz w:val="25"/>
                <w:szCs w:val="25"/>
              </w:rPr>
            </w:pPr>
            <w:r w:rsidRPr="005B0348">
              <w:rPr>
                <w:rFonts w:ascii="Angsana New" w:hAnsi="Angsana New" w:cs="Angsana New"/>
                <w:sz w:val="25"/>
                <w:szCs w:val="25"/>
              </w:rPr>
              <w:t>391,570,915.94</w:t>
            </w:r>
          </w:p>
        </w:tc>
      </w:tr>
      <w:tr w:rsidR="005C45B3" w:rsidRPr="00E75AB7" w14:paraId="015B9769" w14:textId="77777777">
        <w:tc>
          <w:tcPr>
            <w:tcW w:w="2758" w:type="dxa"/>
          </w:tcPr>
          <w:p w14:paraId="56E0DFCB" w14:textId="3E962AF4" w:rsidR="005C45B3" w:rsidRPr="001B111F" w:rsidRDefault="005C45B3" w:rsidP="005C45B3">
            <w:pPr>
              <w:ind w:left="-108" w:firstLine="149"/>
              <w:rPr>
                <w:rFonts w:ascii="Angsana New" w:hAnsi="Angsana New" w:cs="Angsana New"/>
                <w:sz w:val="25"/>
                <w:szCs w:val="25"/>
                <w:cs/>
              </w:rPr>
            </w:pPr>
            <w:r w:rsidRPr="001B111F">
              <w:rPr>
                <w:rFonts w:ascii="Angsana New" w:hAnsi="Angsana New" w:cs="Angsana New"/>
                <w:sz w:val="25"/>
                <w:szCs w:val="25"/>
                <w:cs/>
              </w:rPr>
              <w:t>ซื้อสินทรัพย์</w:t>
            </w:r>
          </w:p>
        </w:tc>
        <w:tc>
          <w:tcPr>
            <w:tcW w:w="1620" w:type="dxa"/>
            <w:vAlign w:val="bottom"/>
          </w:tcPr>
          <w:p w14:paraId="0BF64FB5" w14:textId="21FAB3C0" w:rsidR="005C45B3" w:rsidRPr="001B111F" w:rsidRDefault="005C45B3" w:rsidP="00BF2C5F">
            <w:pPr>
              <w:keepNext/>
              <w:ind w:left="-111" w:right="-90"/>
              <w:jc w:val="center"/>
              <w:outlineLvl w:val="7"/>
              <w:rPr>
                <w:rFonts w:ascii="Angsana New" w:hAnsi="Angsana New" w:cs="Angsana New"/>
                <w:sz w:val="25"/>
                <w:szCs w:val="25"/>
              </w:rPr>
            </w:pPr>
            <w:r w:rsidRPr="001B111F">
              <w:rPr>
                <w:rFonts w:ascii="Angsana New" w:hAnsi="Angsana New" w:cs="Angsana New"/>
                <w:sz w:val="25"/>
                <w:szCs w:val="25"/>
                <w:cs/>
              </w:rPr>
              <w:t>-</w:t>
            </w:r>
          </w:p>
        </w:tc>
        <w:tc>
          <w:tcPr>
            <w:tcW w:w="270" w:type="dxa"/>
            <w:vAlign w:val="bottom"/>
          </w:tcPr>
          <w:p w14:paraId="035C87E2" w14:textId="77777777" w:rsidR="005C45B3" w:rsidRPr="005F52A2" w:rsidRDefault="005C45B3" w:rsidP="005C45B3">
            <w:pPr>
              <w:ind w:firstLine="162"/>
              <w:jc w:val="right"/>
              <w:rPr>
                <w:rFonts w:ascii="Angsana New" w:hAnsi="Angsana New" w:cs="Angsana New"/>
                <w:sz w:val="25"/>
                <w:szCs w:val="25"/>
              </w:rPr>
            </w:pPr>
          </w:p>
        </w:tc>
        <w:tc>
          <w:tcPr>
            <w:tcW w:w="1620" w:type="dxa"/>
            <w:vAlign w:val="bottom"/>
          </w:tcPr>
          <w:p w14:paraId="0FD59443" w14:textId="29CE8FD0" w:rsidR="005C45B3" w:rsidRPr="00E00070" w:rsidRDefault="005C45B3" w:rsidP="00205C03">
            <w:pPr>
              <w:keepNext/>
              <w:ind w:left="-111" w:right="-90"/>
              <w:jc w:val="center"/>
              <w:outlineLvl w:val="7"/>
              <w:rPr>
                <w:rFonts w:ascii="Angsana New" w:hAnsi="Angsana New" w:cs="Angsana New"/>
                <w:sz w:val="25"/>
                <w:szCs w:val="25"/>
              </w:rPr>
            </w:pPr>
            <w:r w:rsidRPr="00E00070">
              <w:rPr>
                <w:rFonts w:ascii="Angsana New" w:hAnsi="Angsana New" w:cs="Angsana New"/>
                <w:sz w:val="25"/>
                <w:szCs w:val="25"/>
                <w:cs/>
              </w:rPr>
              <w:t>-</w:t>
            </w:r>
          </w:p>
        </w:tc>
        <w:tc>
          <w:tcPr>
            <w:tcW w:w="270" w:type="dxa"/>
            <w:vAlign w:val="bottom"/>
          </w:tcPr>
          <w:p w14:paraId="0FA599CC" w14:textId="77777777" w:rsidR="005C45B3" w:rsidRPr="005F52A2" w:rsidRDefault="005C45B3" w:rsidP="005C45B3">
            <w:pPr>
              <w:ind w:firstLine="162"/>
              <w:jc w:val="right"/>
              <w:rPr>
                <w:rFonts w:ascii="Angsana New" w:hAnsi="Angsana New" w:cs="Angsana New"/>
                <w:sz w:val="25"/>
                <w:szCs w:val="25"/>
              </w:rPr>
            </w:pPr>
          </w:p>
        </w:tc>
        <w:tc>
          <w:tcPr>
            <w:tcW w:w="1440" w:type="dxa"/>
            <w:vAlign w:val="bottom"/>
          </w:tcPr>
          <w:p w14:paraId="5F09D736" w14:textId="02CECBBC" w:rsidR="005C45B3" w:rsidRPr="005F52A2" w:rsidRDefault="005B0348" w:rsidP="005C45B3">
            <w:pPr>
              <w:ind w:firstLine="162"/>
              <w:jc w:val="right"/>
              <w:rPr>
                <w:rFonts w:ascii="Angsana New" w:hAnsi="Angsana New" w:cs="Angsana New"/>
                <w:sz w:val="25"/>
                <w:szCs w:val="25"/>
              </w:rPr>
            </w:pPr>
            <w:r w:rsidRPr="005B0348">
              <w:rPr>
                <w:rFonts w:ascii="Angsana New" w:hAnsi="Angsana New" w:cs="Angsana New"/>
                <w:sz w:val="25"/>
                <w:szCs w:val="25"/>
                <w:cs/>
              </w:rPr>
              <w:t>193</w:t>
            </w:r>
            <w:r w:rsidRPr="005B0348">
              <w:rPr>
                <w:rFonts w:ascii="Angsana New" w:hAnsi="Angsana New" w:cs="Angsana New"/>
                <w:sz w:val="25"/>
                <w:szCs w:val="25"/>
              </w:rPr>
              <w:t>,</w:t>
            </w:r>
            <w:r w:rsidRPr="005B0348">
              <w:rPr>
                <w:rFonts w:ascii="Angsana New" w:hAnsi="Angsana New" w:cs="Angsana New"/>
                <w:sz w:val="25"/>
                <w:szCs w:val="25"/>
                <w:cs/>
              </w:rPr>
              <w:t>000.00</w:t>
            </w:r>
          </w:p>
        </w:tc>
        <w:tc>
          <w:tcPr>
            <w:tcW w:w="270" w:type="dxa"/>
            <w:vAlign w:val="bottom"/>
          </w:tcPr>
          <w:p w14:paraId="179223FD" w14:textId="77777777" w:rsidR="005C45B3" w:rsidRPr="005F52A2" w:rsidRDefault="005C45B3" w:rsidP="005C45B3">
            <w:pPr>
              <w:keepNext/>
              <w:ind w:firstLine="162"/>
              <w:jc w:val="right"/>
              <w:outlineLvl w:val="7"/>
              <w:rPr>
                <w:rFonts w:ascii="Angsana New" w:hAnsi="Angsana New" w:cs="Angsana New"/>
                <w:sz w:val="25"/>
                <w:szCs w:val="25"/>
                <w:cs/>
              </w:rPr>
            </w:pPr>
          </w:p>
        </w:tc>
        <w:tc>
          <w:tcPr>
            <w:tcW w:w="1440" w:type="dxa"/>
            <w:vAlign w:val="bottom"/>
          </w:tcPr>
          <w:p w14:paraId="5C7B4D91" w14:textId="5C43B00F" w:rsidR="005C45B3" w:rsidRPr="005F52A2" w:rsidRDefault="0097568E" w:rsidP="005C45B3">
            <w:pPr>
              <w:jc w:val="right"/>
              <w:rPr>
                <w:rFonts w:ascii="Angsana New" w:hAnsi="Angsana New" w:cs="Angsana New"/>
                <w:sz w:val="25"/>
                <w:szCs w:val="25"/>
              </w:rPr>
            </w:pPr>
            <w:r w:rsidRPr="0097568E">
              <w:rPr>
                <w:rFonts w:ascii="Angsana New" w:hAnsi="Angsana New" w:cs="Angsana New"/>
                <w:sz w:val="25"/>
                <w:szCs w:val="25"/>
                <w:cs/>
              </w:rPr>
              <w:t>193</w:t>
            </w:r>
            <w:r w:rsidRPr="0097568E">
              <w:rPr>
                <w:rFonts w:ascii="Angsana New" w:hAnsi="Angsana New" w:cs="Angsana New"/>
                <w:sz w:val="25"/>
                <w:szCs w:val="25"/>
              </w:rPr>
              <w:t>,</w:t>
            </w:r>
            <w:r w:rsidRPr="0097568E">
              <w:rPr>
                <w:rFonts w:ascii="Angsana New" w:hAnsi="Angsana New" w:cs="Angsana New"/>
                <w:sz w:val="25"/>
                <w:szCs w:val="25"/>
                <w:cs/>
              </w:rPr>
              <w:t>000.00</w:t>
            </w:r>
          </w:p>
        </w:tc>
      </w:tr>
      <w:tr w:rsidR="005C45B3" w:rsidRPr="00E75AB7" w14:paraId="1ABBA9B0" w14:textId="77777777">
        <w:tc>
          <w:tcPr>
            <w:tcW w:w="2758" w:type="dxa"/>
          </w:tcPr>
          <w:p w14:paraId="13D0059C" w14:textId="113236FD" w:rsidR="005C45B3" w:rsidRPr="001B111F" w:rsidRDefault="005C45B3" w:rsidP="005C45B3">
            <w:pPr>
              <w:ind w:left="-108" w:firstLine="149"/>
              <w:rPr>
                <w:rFonts w:ascii="Angsana New" w:hAnsi="Angsana New" w:cs="Angsana New"/>
                <w:sz w:val="25"/>
                <w:szCs w:val="25"/>
                <w:cs/>
              </w:rPr>
            </w:pPr>
            <w:r w:rsidRPr="001B111F">
              <w:rPr>
                <w:rFonts w:ascii="Angsana New" w:hAnsi="Angsana New" w:cs="Angsana New"/>
                <w:sz w:val="25"/>
                <w:szCs w:val="25"/>
                <w:cs/>
              </w:rPr>
              <w:t>รับโอน/โอนออก</w:t>
            </w:r>
          </w:p>
        </w:tc>
        <w:tc>
          <w:tcPr>
            <w:tcW w:w="1620" w:type="dxa"/>
            <w:tcBorders>
              <w:bottom w:val="single" w:sz="4" w:space="0" w:color="auto"/>
            </w:tcBorders>
            <w:vAlign w:val="bottom"/>
          </w:tcPr>
          <w:p w14:paraId="2E73FE53" w14:textId="4E7430AC" w:rsidR="005C45B3" w:rsidRPr="001B111F" w:rsidRDefault="005C45B3" w:rsidP="00BF2C5F">
            <w:pPr>
              <w:keepNext/>
              <w:ind w:left="-111" w:right="-90"/>
              <w:jc w:val="center"/>
              <w:outlineLvl w:val="7"/>
              <w:rPr>
                <w:rFonts w:ascii="Angsana New" w:hAnsi="Angsana New" w:cs="Angsana New"/>
                <w:sz w:val="25"/>
                <w:szCs w:val="25"/>
              </w:rPr>
            </w:pPr>
            <w:r w:rsidRPr="001B111F">
              <w:rPr>
                <w:rFonts w:ascii="Angsana New" w:hAnsi="Angsana New" w:cs="Angsana New"/>
                <w:sz w:val="25"/>
                <w:szCs w:val="25"/>
                <w:cs/>
              </w:rPr>
              <w:t>-</w:t>
            </w:r>
          </w:p>
        </w:tc>
        <w:tc>
          <w:tcPr>
            <w:tcW w:w="270" w:type="dxa"/>
            <w:vAlign w:val="bottom"/>
          </w:tcPr>
          <w:p w14:paraId="32F08906" w14:textId="77777777" w:rsidR="005C45B3" w:rsidRPr="005F52A2" w:rsidRDefault="005C45B3" w:rsidP="005C45B3">
            <w:pPr>
              <w:ind w:firstLine="162"/>
              <w:jc w:val="right"/>
              <w:rPr>
                <w:rFonts w:ascii="Angsana New" w:hAnsi="Angsana New" w:cs="Angsana New"/>
                <w:sz w:val="25"/>
                <w:szCs w:val="25"/>
              </w:rPr>
            </w:pPr>
          </w:p>
        </w:tc>
        <w:tc>
          <w:tcPr>
            <w:tcW w:w="1620" w:type="dxa"/>
            <w:tcBorders>
              <w:bottom w:val="single" w:sz="4" w:space="0" w:color="auto"/>
            </w:tcBorders>
            <w:vAlign w:val="bottom"/>
          </w:tcPr>
          <w:p w14:paraId="50C580F9" w14:textId="5E515FD3" w:rsidR="005C45B3" w:rsidRPr="00E00070" w:rsidRDefault="00205C03" w:rsidP="005C45B3">
            <w:pPr>
              <w:keepNext/>
              <w:ind w:firstLine="162"/>
              <w:jc w:val="right"/>
              <w:outlineLvl w:val="7"/>
              <w:rPr>
                <w:rFonts w:ascii="Angsana New" w:hAnsi="Angsana New" w:cs="Angsana New"/>
                <w:sz w:val="25"/>
                <w:szCs w:val="25"/>
              </w:rPr>
            </w:pPr>
            <w:r w:rsidRPr="00E00070">
              <w:rPr>
                <w:rFonts w:ascii="Angsana New" w:hAnsi="Angsana New" w:cs="Angsana New"/>
                <w:sz w:val="25"/>
                <w:szCs w:val="25"/>
                <w:cs/>
              </w:rPr>
              <w:t>260</w:t>
            </w:r>
            <w:r w:rsidRPr="00E00070">
              <w:rPr>
                <w:rFonts w:ascii="Angsana New" w:hAnsi="Angsana New" w:cs="Angsana New"/>
                <w:sz w:val="25"/>
                <w:szCs w:val="25"/>
              </w:rPr>
              <w:t>,</w:t>
            </w:r>
            <w:r w:rsidRPr="00E00070">
              <w:rPr>
                <w:rFonts w:ascii="Angsana New" w:hAnsi="Angsana New" w:cs="Angsana New"/>
                <w:sz w:val="25"/>
                <w:szCs w:val="25"/>
                <w:cs/>
              </w:rPr>
              <w:t>470.87</w:t>
            </w:r>
          </w:p>
        </w:tc>
        <w:tc>
          <w:tcPr>
            <w:tcW w:w="270" w:type="dxa"/>
            <w:vAlign w:val="bottom"/>
          </w:tcPr>
          <w:p w14:paraId="43F1A979" w14:textId="77777777" w:rsidR="005C45B3" w:rsidRPr="005F52A2" w:rsidRDefault="005C45B3" w:rsidP="005C45B3">
            <w:pPr>
              <w:ind w:firstLine="162"/>
              <w:jc w:val="right"/>
              <w:rPr>
                <w:rFonts w:ascii="Angsana New" w:hAnsi="Angsana New" w:cs="Angsana New"/>
                <w:sz w:val="25"/>
                <w:szCs w:val="25"/>
              </w:rPr>
            </w:pPr>
          </w:p>
        </w:tc>
        <w:tc>
          <w:tcPr>
            <w:tcW w:w="1440" w:type="dxa"/>
            <w:tcBorders>
              <w:bottom w:val="single" w:sz="4" w:space="0" w:color="auto"/>
            </w:tcBorders>
            <w:vAlign w:val="bottom"/>
          </w:tcPr>
          <w:p w14:paraId="28FF58B5" w14:textId="630E17CA" w:rsidR="005C45B3" w:rsidRPr="005F52A2" w:rsidRDefault="00B73D69" w:rsidP="005C45B3">
            <w:pPr>
              <w:ind w:firstLine="162"/>
              <w:jc w:val="right"/>
              <w:rPr>
                <w:rFonts w:ascii="Angsana New" w:hAnsi="Angsana New" w:cs="Angsana New"/>
                <w:sz w:val="25"/>
                <w:szCs w:val="25"/>
              </w:rPr>
            </w:pPr>
            <w:r>
              <w:rPr>
                <w:rFonts w:ascii="Angsana New" w:hAnsi="Angsana New" w:cs="Angsana New"/>
                <w:sz w:val="25"/>
                <w:szCs w:val="25"/>
              </w:rPr>
              <w:t>(</w:t>
            </w:r>
            <w:r w:rsidRPr="00E00070">
              <w:rPr>
                <w:rFonts w:ascii="Angsana New" w:hAnsi="Angsana New" w:cs="Angsana New"/>
                <w:sz w:val="25"/>
                <w:szCs w:val="25"/>
                <w:cs/>
              </w:rPr>
              <w:t>260</w:t>
            </w:r>
            <w:r w:rsidRPr="00E00070">
              <w:rPr>
                <w:rFonts w:ascii="Angsana New" w:hAnsi="Angsana New" w:cs="Angsana New"/>
                <w:sz w:val="25"/>
                <w:szCs w:val="25"/>
              </w:rPr>
              <w:t>,</w:t>
            </w:r>
            <w:r w:rsidRPr="00E00070">
              <w:rPr>
                <w:rFonts w:ascii="Angsana New" w:hAnsi="Angsana New" w:cs="Angsana New"/>
                <w:sz w:val="25"/>
                <w:szCs w:val="25"/>
                <w:cs/>
              </w:rPr>
              <w:t>470.87</w:t>
            </w:r>
            <w:r>
              <w:rPr>
                <w:rFonts w:ascii="Angsana New" w:hAnsi="Angsana New" w:cs="Angsana New"/>
                <w:sz w:val="25"/>
                <w:szCs w:val="25"/>
              </w:rPr>
              <w:t>)</w:t>
            </w:r>
          </w:p>
        </w:tc>
        <w:tc>
          <w:tcPr>
            <w:tcW w:w="270" w:type="dxa"/>
            <w:vAlign w:val="bottom"/>
          </w:tcPr>
          <w:p w14:paraId="66FAD1BF" w14:textId="77777777" w:rsidR="005C45B3" w:rsidRPr="005F52A2" w:rsidRDefault="005C45B3" w:rsidP="005C45B3">
            <w:pPr>
              <w:keepNext/>
              <w:ind w:firstLine="162"/>
              <w:jc w:val="right"/>
              <w:outlineLvl w:val="7"/>
              <w:rPr>
                <w:rFonts w:ascii="Angsana New" w:hAnsi="Angsana New" w:cs="Angsana New"/>
                <w:sz w:val="25"/>
                <w:szCs w:val="25"/>
                <w:cs/>
              </w:rPr>
            </w:pPr>
          </w:p>
        </w:tc>
        <w:tc>
          <w:tcPr>
            <w:tcW w:w="1440" w:type="dxa"/>
            <w:tcBorders>
              <w:bottom w:val="single" w:sz="4" w:space="0" w:color="auto"/>
            </w:tcBorders>
            <w:vAlign w:val="bottom"/>
          </w:tcPr>
          <w:p w14:paraId="3F4D7CDB" w14:textId="6BCFEF89" w:rsidR="005C45B3" w:rsidRPr="0097568E" w:rsidRDefault="005C45B3" w:rsidP="0097568E">
            <w:pPr>
              <w:keepNext/>
              <w:ind w:left="-111" w:right="-90"/>
              <w:jc w:val="center"/>
              <w:outlineLvl w:val="7"/>
              <w:rPr>
                <w:rFonts w:ascii="Angsana New" w:hAnsi="Angsana New" w:cs="Angsana New"/>
                <w:sz w:val="25"/>
                <w:szCs w:val="25"/>
              </w:rPr>
            </w:pPr>
            <w:r w:rsidRPr="0097568E">
              <w:rPr>
                <w:rFonts w:ascii="Angsana New" w:hAnsi="Angsana New" w:cs="Angsana New"/>
                <w:sz w:val="25"/>
                <w:szCs w:val="25"/>
              </w:rPr>
              <w:t>-</w:t>
            </w:r>
          </w:p>
        </w:tc>
      </w:tr>
      <w:tr w:rsidR="005C45B3" w:rsidRPr="00E75AB7" w14:paraId="41AF7C45" w14:textId="77777777">
        <w:tc>
          <w:tcPr>
            <w:tcW w:w="2758" w:type="dxa"/>
          </w:tcPr>
          <w:p w14:paraId="129B23DE" w14:textId="5B4661B4" w:rsidR="005C45B3" w:rsidRPr="001B111F" w:rsidRDefault="005C45B3" w:rsidP="005C45B3">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00030D69" w:rsidRPr="001B111F">
              <w:rPr>
                <w:rFonts w:ascii="Angsana New" w:hAnsi="Angsana New" w:cs="Angsana New"/>
                <w:sz w:val="25"/>
                <w:szCs w:val="25"/>
              </w:rPr>
              <w:t>256</w:t>
            </w:r>
            <w:r w:rsidR="00030D69">
              <w:rPr>
                <w:rFonts w:ascii="Angsana New" w:hAnsi="Angsana New" w:cs="Angsana New"/>
                <w:sz w:val="25"/>
                <w:szCs w:val="25"/>
              </w:rPr>
              <w:t>8</w:t>
            </w:r>
          </w:p>
        </w:tc>
        <w:tc>
          <w:tcPr>
            <w:tcW w:w="1620" w:type="dxa"/>
            <w:tcBorders>
              <w:top w:val="single" w:sz="4" w:space="0" w:color="auto"/>
              <w:bottom w:val="single" w:sz="4" w:space="0" w:color="auto"/>
            </w:tcBorders>
            <w:vAlign w:val="bottom"/>
          </w:tcPr>
          <w:p w14:paraId="64BBC933" w14:textId="69BE4409" w:rsidR="005C45B3" w:rsidRPr="001B111F" w:rsidRDefault="005C45B3" w:rsidP="005C45B3">
            <w:pPr>
              <w:keepNext/>
              <w:ind w:firstLine="162"/>
              <w:jc w:val="right"/>
              <w:outlineLvl w:val="7"/>
              <w:rPr>
                <w:rFonts w:ascii="Angsana New" w:hAnsi="Angsana New" w:cs="Angsana New"/>
                <w:sz w:val="25"/>
                <w:szCs w:val="25"/>
              </w:rPr>
            </w:pPr>
            <w:r w:rsidRPr="001B111F">
              <w:rPr>
                <w:rFonts w:ascii="Angsana New" w:hAnsi="Angsana New" w:cs="Angsana New"/>
                <w:sz w:val="25"/>
                <w:szCs w:val="25"/>
              </w:rPr>
              <w:t>132,730,784</w:t>
            </w:r>
            <w:r w:rsidRPr="001B111F">
              <w:rPr>
                <w:rFonts w:ascii="Angsana New" w:hAnsi="Angsana New" w:cs="Angsana New"/>
                <w:sz w:val="25"/>
                <w:szCs w:val="25"/>
                <w:cs/>
              </w:rPr>
              <w:t>.</w:t>
            </w:r>
            <w:r w:rsidRPr="001B111F">
              <w:rPr>
                <w:rFonts w:ascii="Angsana New" w:hAnsi="Angsana New" w:cs="Angsana New"/>
                <w:sz w:val="25"/>
                <w:szCs w:val="25"/>
              </w:rPr>
              <w:t>70</w:t>
            </w:r>
          </w:p>
        </w:tc>
        <w:tc>
          <w:tcPr>
            <w:tcW w:w="270" w:type="dxa"/>
            <w:vAlign w:val="bottom"/>
          </w:tcPr>
          <w:p w14:paraId="1322834B" w14:textId="77777777" w:rsidR="005C45B3" w:rsidRPr="005F52A2" w:rsidRDefault="005C45B3" w:rsidP="005C45B3">
            <w:pPr>
              <w:ind w:firstLine="162"/>
              <w:jc w:val="right"/>
              <w:rPr>
                <w:rFonts w:ascii="Angsana New" w:hAnsi="Angsana New" w:cs="Angsana New"/>
                <w:sz w:val="25"/>
                <w:szCs w:val="25"/>
              </w:rPr>
            </w:pPr>
          </w:p>
        </w:tc>
        <w:tc>
          <w:tcPr>
            <w:tcW w:w="1620" w:type="dxa"/>
            <w:tcBorders>
              <w:top w:val="single" w:sz="4" w:space="0" w:color="auto"/>
              <w:bottom w:val="single" w:sz="4" w:space="0" w:color="auto"/>
            </w:tcBorders>
            <w:vAlign w:val="bottom"/>
          </w:tcPr>
          <w:p w14:paraId="2E139EF3" w14:textId="3BE27E98" w:rsidR="005C45B3" w:rsidRPr="00E00070" w:rsidRDefault="00E00070" w:rsidP="005C45B3">
            <w:pPr>
              <w:keepNext/>
              <w:ind w:firstLine="162"/>
              <w:jc w:val="right"/>
              <w:outlineLvl w:val="7"/>
              <w:rPr>
                <w:rFonts w:ascii="Angsana New" w:hAnsi="Angsana New" w:cs="Angsana New"/>
                <w:sz w:val="25"/>
                <w:szCs w:val="25"/>
              </w:rPr>
            </w:pPr>
            <w:r w:rsidRPr="00E00070">
              <w:rPr>
                <w:rFonts w:ascii="Angsana New" w:hAnsi="Angsana New" w:cs="Angsana New"/>
                <w:sz w:val="25"/>
                <w:szCs w:val="25"/>
              </w:rPr>
              <w:t>259,033,131.24</w:t>
            </w:r>
          </w:p>
        </w:tc>
        <w:tc>
          <w:tcPr>
            <w:tcW w:w="270" w:type="dxa"/>
            <w:vAlign w:val="bottom"/>
          </w:tcPr>
          <w:p w14:paraId="41C5ADCA" w14:textId="77777777" w:rsidR="005C45B3" w:rsidRPr="005F52A2" w:rsidRDefault="005C45B3" w:rsidP="005C45B3">
            <w:pPr>
              <w:ind w:firstLine="162"/>
              <w:jc w:val="right"/>
              <w:rPr>
                <w:rFonts w:ascii="Angsana New" w:hAnsi="Angsana New" w:cs="Angsana New"/>
                <w:sz w:val="25"/>
                <w:szCs w:val="25"/>
              </w:rPr>
            </w:pPr>
          </w:p>
        </w:tc>
        <w:tc>
          <w:tcPr>
            <w:tcW w:w="1440" w:type="dxa"/>
            <w:tcBorders>
              <w:top w:val="single" w:sz="4" w:space="0" w:color="auto"/>
              <w:bottom w:val="single" w:sz="4" w:space="0" w:color="auto"/>
            </w:tcBorders>
            <w:vAlign w:val="bottom"/>
          </w:tcPr>
          <w:p w14:paraId="57A8EC3B" w14:textId="2FCB55B9" w:rsidR="005C45B3" w:rsidRPr="00B73D69" w:rsidRDefault="00B73D69" w:rsidP="00B73D69">
            <w:pPr>
              <w:keepNext/>
              <w:ind w:left="-111" w:right="-90"/>
              <w:jc w:val="center"/>
              <w:outlineLvl w:val="7"/>
              <w:rPr>
                <w:rFonts w:ascii="Angsana New" w:hAnsi="Angsana New" w:cs="Angsana New"/>
                <w:sz w:val="25"/>
                <w:szCs w:val="25"/>
              </w:rPr>
            </w:pPr>
            <w:r w:rsidRPr="00051D34">
              <w:rPr>
                <w:rFonts w:ascii="Angsana New" w:hAnsi="Angsana New" w:cs="Angsana New"/>
                <w:sz w:val="25"/>
                <w:szCs w:val="25"/>
                <w:cs/>
              </w:rPr>
              <w:t>-</w:t>
            </w:r>
          </w:p>
        </w:tc>
        <w:tc>
          <w:tcPr>
            <w:tcW w:w="270" w:type="dxa"/>
            <w:vAlign w:val="bottom"/>
          </w:tcPr>
          <w:p w14:paraId="067B8913" w14:textId="77777777" w:rsidR="005C45B3" w:rsidRPr="005F52A2" w:rsidRDefault="005C45B3" w:rsidP="005C45B3">
            <w:pPr>
              <w:keepNext/>
              <w:ind w:firstLine="162"/>
              <w:jc w:val="right"/>
              <w:outlineLvl w:val="7"/>
              <w:rPr>
                <w:rFonts w:ascii="Angsana New" w:hAnsi="Angsana New" w:cs="Angsana New"/>
                <w:sz w:val="25"/>
                <w:szCs w:val="25"/>
                <w:cs/>
              </w:rPr>
            </w:pPr>
          </w:p>
        </w:tc>
        <w:tc>
          <w:tcPr>
            <w:tcW w:w="1440" w:type="dxa"/>
            <w:tcBorders>
              <w:top w:val="single" w:sz="4" w:space="0" w:color="auto"/>
              <w:bottom w:val="single" w:sz="4" w:space="0" w:color="auto"/>
            </w:tcBorders>
            <w:vAlign w:val="bottom"/>
          </w:tcPr>
          <w:p w14:paraId="4C46581F" w14:textId="67662180" w:rsidR="005C45B3" w:rsidRPr="005F52A2" w:rsidRDefault="005C45B3" w:rsidP="005C45B3">
            <w:pPr>
              <w:jc w:val="right"/>
              <w:rPr>
                <w:rFonts w:ascii="Angsana New" w:hAnsi="Angsana New" w:cs="Angsana New"/>
                <w:sz w:val="25"/>
                <w:szCs w:val="25"/>
              </w:rPr>
            </w:pPr>
            <w:r w:rsidRPr="0097568E">
              <w:rPr>
                <w:rFonts w:ascii="Angsana New" w:hAnsi="Angsana New" w:cs="Angsana New"/>
                <w:sz w:val="25"/>
                <w:szCs w:val="25"/>
              </w:rPr>
              <w:t>391,</w:t>
            </w:r>
            <w:r w:rsidR="0097568E" w:rsidRPr="0097568E">
              <w:rPr>
                <w:rFonts w:ascii="Angsana New" w:hAnsi="Angsana New" w:cs="Angsana New"/>
                <w:sz w:val="25"/>
                <w:szCs w:val="25"/>
              </w:rPr>
              <w:t>763</w:t>
            </w:r>
            <w:r w:rsidRPr="0097568E">
              <w:rPr>
                <w:rFonts w:ascii="Angsana New" w:hAnsi="Angsana New" w:cs="Angsana New"/>
                <w:sz w:val="25"/>
                <w:szCs w:val="25"/>
              </w:rPr>
              <w:t>,915.94</w:t>
            </w:r>
          </w:p>
        </w:tc>
      </w:tr>
      <w:tr w:rsidR="005C45B3" w:rsidRPr="00E75AB7" w14:paraId="7DA22E26" w14:textId="77777777">
        <w:tc>
          <w:tcPr>
            <w:tcW w:w="2758" w:type="dxa"/>
          </w:tcPr>
          <w:p w14:paraId="3B036445" w14:textId="1ADBE409" w:rsidR="005C45B3" w:rsidRPr="001B111F" w:rsidRDefault="005C45B3" w:rsidP="00753305">
            <w:pPr>
              <w:ind w:left="-108"/>
              <w:rPr>
                <w:rFonts w:ascii="Angsana New" w:hAnsi="Angsana New" w:cs="Angsana New"/>
                <w:sz w:val="25"/>
                <w:szCs w:val="25"/>
                <w:cs/>
              </w:rPr>
            </w:pPr>
            <w:r w:rsidRPr="001B111F">
              <w:rPr>
                <w:rFonts w:ascii="Angsana New" w:hAnsi="Angsana New" w:cs="Angsana New"/>
                <w:sz w:val="25"/>
                <w:szCs w:val="25"/>
                <w:cs/>
              </w:rPr>
              <w:t>ค่าเสื่อมราคาสะสม :-</w:t>
            </w:r>
          </w:p>
        </w:tc>
        <w:tc>
          <w:tcPr>
            <w:tcW w:w="1620" w:type="dxa"/>
            <w:tcBorders>
              <w:top w:val="single" w:sz="4" w:space="0" w:color="auto"/>
            </w:tcBorders>
            <w:shd w:val="clear" w:color="auto" w:fill="FFFFFF"/>
            <w:vAlign w:val="bottom"/>
          </w:tcPr>
          <w:p w14:paraId="0C2A7673" w14:textId="77777777" w:rsidR="005C45B3" w:rsidRPr="005F52A2" w:rsidRDefault="005C45B3" w:rsidP="005C45B3">
            <w:pPr>
              <w:keepNext/>
              <w:ind w:firstLine="162"/>
              <w:jc w:val="right"/>
              <w:outlineLvl w:val="7"/>
              <w:rPr>
                <w:rFonts w:ascii="Angsana New" w:hAnsi="Angsana New" w:cs="Angsana New"/>
                <w:sz w:val="25"/>
                <w:szCs w:val="25"/>
              </w:rPr>
            </w:pPr>
          </w:p>
        </w:tc>
        <w:tc>
          <w:tcPr>
            <w:tcW w:w="270" w:type="dxa"/>
            <w:shd w:val="clear" w:color="auto" w:fill="FFFFFF"/>
            <w:vAlign w:val="bottom"/>
          </w:tcPr>
          <w:p w14:paraId="540EC2E9" w14:textId="77777777" w:rsidR="005C45B3" w:rsidRPr="005F52A2" w:rsidRDefault="005C45B3" w:rsidP="005C45B3">
            <w:pPr>
              <w:ind w:firstLine="162"/>
              <w:jc w:val="right"/>
              <w:rPr>
                <w:rFonts w:ascii="Angsana New" w:hAnsi="Angsana New" w:cs="Angsana New"/>
                <w:sz w:val="25"/>
                <w:szCs w:val="25"/>
              </w:rPr>
            </w:pPr>
          </w:p>
        </w:tc>
        <w:tc>
          <w:tcPr>
            <w:tcW w:w="1620" w:type="dxa"/>
            <w:tcBorders>
              <w:top w:val="single" w:sz="4" w:space="0" w:color="auto"/>
            </w:tcBorders>
            <w:vAlign w:val="bottom"/>
          </w:tcPr>
          <w:p w14:paraId="55585A22" w14:textId="77777777" w:rsidR="005C45B3" w:rsidRPr="005F52A2" w:rsidRDefault="005C45B3" w:rsidP="005C45B3">
            <w:pPr>
              <w:keepNext/>
              <w:ind w:firstLine="162"/>
              <w:jc w:val="right"/>
              <w:outlineLvl w:val="7"/>
              <w:rPr>
                <w:rFonts w:ascii="Angsana New" w:hAnsi="Angsana New" w:cs="Angsana New"/>
                <w:sz w:val="25"/>
                <w:szCs w:val="25"/>
              </w:rPr>
            </w:pPr>
          </w:p>
        </w:tc>
        <w:tc>
          <w:tcPr>
            <w:tcW w:w="270" w:type="dxa"/>
            <w:vAlign w:val="bottom"/>
          </w:tcPr>
          <w:p w14:paraId="39869D00" w14:textId="77777777" w:rsidR="005C45B3" w:rsidRPr="005F52A2" w:rsidRDefault="005C45B3" w:rsidP="005C45B3">
            <w:pPr>
              <w:ind w:firstLine="162"/>
              <w:jc w:val="right"/>
              <w:rPr>
                <w:rFonts w:ascii="Angsana New" w:hAnsi="Angsana New" w:cs="Angsana New"/>
                <w:sz w:val="25"/>
                <w:szCs w:val="25"/>
              </w:rPr>
            </w:pPr>
          </w:p>
        </w:tc>
        <w:tc>
          <w:tcPr>
            <w:tcW w:w="1440" w:type="dxa"/>
            <w:tcBorders>
              <w:top w:val="single" w:sz="4" w:space="0" w:color="auto"/>
            </w:tcBorders>
            <w:shd w:val="clear" w:color="auto" w:fill="FFFFFF"/>
            <w:vAlign w:val="bottom"/>
          </w:tcPr>
          <w:p w14:paraId="7C41C9E2" w14:textId="77777777" w:rsidR="005C45B3" w:rsidRPr="005F52A2" w:rsidRDefault="005C45B3" w:rsidP="005C45B3">
            <w:pPr>
              <w:ind w:firstLine="162"/>
              <w:jc w:val="right"/>
              <w:rPr>
                <w:rFonts w:ascii="Angsana New" w:hAnsi="Angsana New" w:cs="Angsana New"/>
                <w:sz w:val="25"/>
                <w:szCs w:val="25"/>
              </w:rPr>
            </w:pPr>
          </w:p>
        </w:tc>
        <w:tc>
          <w:tcPr>
            <w:tcW w:w="270" w:type="dxa"/>
            <w:vAlign w:val="bottom"/>
          </w:tcPr>
          <w:p w14:paraId="02EAEED9" w14:textId="77777777" w:rsidR="005C45B3" w:rsidRPr="005F52A2" w:rsidRDefault="005C45B3" w:rsidP="005C45B3">
            <w:pPr>
              <w:keepNext/>
              <w:ind w:firstLine="162"/>
              <w:jc w:val="right"/>
              <w:outlineLvl w:val="7"/>
              <w:rPr>
                <w:rFonts w:ascii="Angsana New" w:hAnsi="Angsana New" w:cs="Angsana New"/>
                <w:sz w:val="25"/>
                <w:szCs w:val="25"/>
                <w:cs/>
              </w:rPr>
            </w:pPr>
          </w:p>
        </w:tc>
        <w:tc>
          <w:tcPr>
            <w:tcW w:w="1440" w:type="dxa"/>
            <w:tcBorders>
              <w:top w:val="single" w:sz="4" w:space="0" w:color="auto"/>
            </w:tcBorders>
            <w:vAlign w:val="bottom"/>
          </w:tcPr>
          <w:p w14:paraId="09D9A52C" w14:textId="77777777" w:rsidR="005C45B3" w:rsidRPr="005F52A2" w:rsidRDefault="005C45B3" w:rsidP="005C45B3">
            <w:pPr>
              <w:jc w:val="right"/>
              <w:rPr>
                <w:rFonts w:ascii="Angsana New" w:hAnsi="Angsana New" w:cs="Angsana New"/>
                <w:sz w:val="25"/>
                <w:szCs w:val="25"/>
              </w:rPr>
            </w:pPr>
          </w:p>
        </w:tc>
      </w:tr>
      <w:tr w:rsidR="005C45B3" w:rsidRPr="00E75AB7" w14:paraId="120A032D" w14:textId="77777777">
        <w:tc>
          <w:tcPr>
            <w:tcW w:w="2758" w:type="dxa"/>
          </w:tcPr>
          <w:p w14:paraId="05319E84" w14:textId="6D7BE5A3" w:rsidR="005C45B3" w:rsidRPr="001B111F" w:rsidRDefault="005C45B3" w:rsidP="005C45B3">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1</w:t>
            </w:r>
            <w:r w:rsidRPr="001B111F">
              <w:rPr>
                <w:rFonts w:ascii="Angsana New" w:hAnsi="Angsana New" w:cs="Angsana New"/>
                <w:sz w:val="25"/>
                <w:szCs w:val="25"/>
                <w:cs/>
              </w:rPr>
              <w:t xml:space="preserve"> มกราคม </w:t>
            </w:r>
            <w:r w:rsidR="00030D69" w:rsidRPr="001B111F">
              <w:rPr>
                <w:rFonts w:ascii="Angsana New" w:hAnsi="Angsana New" w:cs="Angsana New"/>
                <w:sz w:val="25"/>
                <w:szCs w:val="25"/>
              </w:rPr>
              <w:t>256</w:t>
            </w:r>
            <w:r w:rsidR="00030D69">
              <w:rPr>
                <w:rFonts w:ascii="Angsana New" w:hAnsi="Angsana New" w:cs="Angsana New"/>
                <w:sz w:val="25"/>
                <w:szCs w:val="25"/>
              </w:rPr>
              <w:t>8</w:t>
            </w:r>
          </w:p>
        </w:tc>
        <w:tc>
          <w:tcPr>
            <w:tcW w:w="1620" w:type="dxa"/>
            <w:vAlign w:val="bottom"/>
          </w:tcPr>
          <w:p w14:paraId="5B9AEAA5" w14:textId="100B654B" w:rsidR="005C45B3" w:rsidRPr="00BF2C5F" w:rsidRDefault="005C45B3" w:rsidP="00BF2C5F">
            <w:pPr>
              <w:keepNext/>
              <w:ind w:left="-111" w:right="-90"/>
              <w:jc w:val="center"/>
              <w:outlineLvl w:val="7"/>
              <w:rPr>
                <w:rFonts w:ascii="Angsana New" w:hAnsi="Angsana New" w:cs="Angsana New"/>
                <w:sz w:val="25"/>
                <w:szCs w:val="25"/>
              </w:rPr>
            </w:pPr>
            <w:r w:rsidRPr="00BF2C5F">
              <w:rPr>
                <w:rFonts w:ascii="Angsana New" w:hAnsi="Angsana New" w:cs="Angsana New"/>
                <w:sz w:val="25"/>
                <w:szCs w:val="25"/>
              </w:rPr>
              <w:t>-</w:t>
            </w:r>
          </w:p>
        </w:tc>
        <w:tc>
          <w:tcPr>
            <w:tcW w:w="270" w:type="dxa"/>
            <w:vAlign w:val="bottom"/>
          </w:tcPr>
          <w:p w14:paraId="61289AB9" w14:textId="77777777" w:rsidR="005C45B3" w:rsidRPr="005F52A2" w:rsidRDefault="005C45B3" w:rsidP="005C45B3">
            <w:pPr>
              <w:ind w:firstLine="162"/>
              <w:jc w:val="right"/>
              <w:rPr>
                <w:rFonts w:ascii="Angsana New" w:hAnsi="Angsana New" w:cs="Angsana New"/>
                <w:sz w:val="25"/>
                <w:szCs w:val="25"/>
              </w:rPr>
            </w:pPr>
          </w:p>
        </w:tc>
        <w:tc>
          <w:tcPr>
            <w:tcW w:w="1620" w:type="dxa"/>
            <w:vAlign w:val="bottom"/>
          </w:tcPr>
          <w:p w14:paraId="6DC4A2CA" w14:textId="5767835D" w:rsidR="005C45B3" w:rsidRPr="005B0348" w:rsidRDefault="00E00070" w:rsidP="005C45B3">
            <w:pPr>
              <w:keepNext/>
              <w:ind w:firstLine="162"/>
              <w:jc w:val="right"/>
              <w:outlineLvl w:val="7"/>
              <w:rPr>
                <w:rFonts w:ascii="Angsana New" w:hAnsi="Angsana New" w:cs="Angsana New"/>
                <w:sz w:val="25"/>
                <w:szCs w:val="25"/>
              </w:rPr>
            </w:pPr>
            <w:r w:rsidRPr="005B0348">
              <w:rPr>
                <w:rFonts w:ascii="Angsana New" w:hAnsi="Angsana New" w:cs="Angsana New"/>
                <w:sz w:val="25"/>
                <w:szCs w:val="25"/>
                <w:cs/>
              </w:rPr>
              <w:t>(</w:t>
            </w:r>
            <w:r w:rsidRPr="005B0348">
              <w:rPr>
                <w:rFonts w:ascii="Angsana New" w:hAnsi="Angsana New" w:cs="Angsana New"/>
                <w:sz w:val="25"/>
                <w:szCs w:val="25"/>
              </w:rPr>
              <w:t>252,370,115.80</w:t>
            </w:r>
            <w:r w:rsidRPr="005B0348">
              <w:rPr>
                <w:rFonts w:ascii="Angsana New" w:hAnsi="Angsana New" w:cs="Angsana New"/>
                <w:sz w:val="25"/>
                <w:szCs w:val="25"/>
                <w:cs/>
              </w:rPr>
              <w:t>)</w:t>
            </w:r>
          </w:p>
        </w:tc>
        <w:tc>
          <w:tcPr>
            <w:tcW w:w="270" w:type="dxa"/>
            <w:vAlign w:val="bottom"/>
          </w:tcPr>
          <w:p w14:paraId="2BA61BB1" w14:textId="77777777" w:rsidR="005C45B3" w:rsidRPr="005B0348" w:rsidRDefault="005C45B3" w:rsidP="005C45B3">
            <w:pPr>
              <w:ind w:firstLine="162"/>
              <w:jc w:val="right"/>
              <w:rPr>
                <w:rFonts w:ascii="Angsana New" w:hAnsi="Angsana New" w:cs="Angsana New"/>
                <w:sz w:val="25"/>
                <w:szCs w:val="25"/>
              </w:rPr>
            </w:pPr>
          </w:p>
        </w:tc>
        <w:tc>
          <w:tcPr>
            <w:tcW w:w="1440" w:type="dxa"/>
            <w:vAlign w:val="bottom"/>
          </w:tcPr>
          <w:p w14:paraId="1E8115F7" w14:textId="5F376548" w:rsidR="005C45B3" w:rsidRPr="005B0348" w:rsidRDefault="005C45B3" w:rsidP="00127943">
            <w:pPr>
              <w:keepNext/>
              <w:ind w:left="-111" w:right="-90"/>
              <w:jc w:val="center"/>
              <w:outlineLvl w:val="7"/>
              <w:rPr>
                <w:rFonts w:ascii="Angsana New" w:hAnsi="Angsana New" w:cs="Angsana New"/>
                <w:sz w:val="25"/>
                <w:szCs w:val="25"/>
              </w:rPr>
            </w:pPr>
            <w:r w:rsidRPr="005B0348">
              <w:rPr>
                <w:rFonts w:ascii="Angsana New" w:hAnsi="Angsana New" w:cs="Angsana New"/>
                <w:sz w:val="25"/>
                <w:szCs w:val="25"/>
              </w:rPr>
              <w:t>-</w:t>
            </w:r>
          </w:p>
        </w:tc>
        <w:tc>
          <w:tcPr>
            <w:tcW w:w="270" w:type="dxa"/>
            <w:vAlign w:val="bottom"/>
          </w:tcPr>
          <w:p w14:paraId="59347534" w14:textId="77777777" w:rsidR="005C45B3" w:rsidRPr="005B0348" w:rsidRDefault="005C45B3" w:rsidP="005C45B3">
            <w:pPr>
              <w:keepNext/>
              <w:ind w:firstLine="162"/>
              <w:jc w:val="right"/>
              <w:outlineLvl w:val="7"/>
              <w:rPr>
                <w:rFonts w:ascii="Angsana New" w:hAnsi="Angsana New" w:cs="Angsana New"/>
                <w:sz w:val="25"/>
                <w:szCs w:val="25"/>
                <w:cs/>
              </w:rPr>
            </w:pPr>
          </w:p>
        </w:tc>
        <w:tc>
          <w:tcPr>
            <w:tcW w:w="1440" w:type="dxa"/>
            <w:vAlign w:val="bottom"/>
          </w:tcPr>
          <w:p w14:paraId="4C8128E0" w14:textId="1CCD673D" w:rsidR="005C45B3" w:rsidRPr="005B0348" w:rsidRDefault="00E00070" w:rsidP="005C45B3">
            <w:pPr>
              <w:jc w:val="right"/>
              <w:rPr>
                <w:rFonts w:ascii="Angsana New" w:hAnsi="Angsana New" w:cs="Angsana New"/>
                <w:sz w:val="25"/>
                <w:szCs w:val="25"/>
              </w:rPr>
            </w:pPr>
            <w:r w:rsidRPr="005B0348">
              <w:rPr>
                <w:rFonts w:ascii="Angsana New" w:hAnsi="Angsana New" w:cs="Angsana New"/>
                <w:sz w:val="25"/>
                <w:szCs w:val="25"/>
                <w:cs/>
              </w:rPr>
              <w:t>(252</w:t>
            </w:r>
            <w:r w:rsidRPr="005B0348">
              <w:rPr>
                <w:rFonts w:ascii="Angsana New" w:hAnsi="Angsana New" w:cs="Angsana New"/>
                <w:sz w:val="25"/>
                <w:szCs w:val="25"/>
              </w:rPr>
              <w:t>,</w:t>
            </w:r>
            <w:r w:rsidRPr="005B0348">
              <w:rPr>
                <w:rFonts w:ascii="Angsana New" w:hAnsi="Angsana New" w:cs="Angsana New"/>
                <w:sz w:val="25"/>
                <w:szCs w:val="25"/>
                <w:cs/>
              </w:rPr>
              <w:t>370</w:t>
            </w:r>
            <w:r w:rsidRPr="005B0348">
              <w:rPr>
                <w:rFonts w:ascii="Angsana New" w:hAnsi="Angsana New" w:cs="Angsana New"/>
                <w:sz w:val="25"/>
                <w:szCs w:val="25"/>
              </w:rPr>
              <w:t>,</w:t>
            </w:r>
            <w:r w:rsidRPr="005B0348">
              <w:rPr>
                <w:rFonts w:ascii="Angsana New" w:hAnsi="Angsana New" w:cs="Angsana New"/>
                <w:sz w:val="25"/>
                <w:szCs w:val="25"/>
                <w:cs/>
              </w:rPr>
              <w:t>115.80)</w:t>
            </w:r>
          </w:p>
        </w:tc>
      </w:tr>
      <w:tr w:rsidR="005C45B3" w:rsidRPr="00E75AB7" w14:paraId="72235FDA" w14:textId="77777777">
        <w:tc>
          <w:tcPr>
            <w:tcW w:w="2758" w:type="dxa"/>
          </w:tcPr>
          <w:p w14:paraId="2403B68A" w14:textId="7BD7907E" w:rsidR="005C45B3" w:rsidRPr="001B111F" w:rsidRDefault="005C45B3" w:rsidP="005C45B3">
            <w:pPr>
              <w:ind w:left="-108" w:firstLine="149"/>
              <w:rPr>
                <w:rFonts w:ascii="Angsana New" w:hAnsi="Angsana New" w:cs="Angsana New"/>
                <w:sz w:val="25"/>
                <w:szCs w:val="25"/>
                <w:cs/>
              </w:rPr>
            </w:pPr>
            <w:r w:rsidRPr="001B111F">
              <w:rPr>
                <w:rFonts w:ascii="Angsana New" w:hAnsi="Angsana New" w:cs="Angsana New"/>
                <w:sz w:val="25"/>
                <w:szCs w:val="25"/>
                <w:cs/>
              </w:rPr>
              <w:t>ค่าเสื่อมราคาสำหรับปี</w:t>
            </w:r>
          </w:p>
        </w:tc>
        <w:tc>
          <w:tcPr>
            <w:tcW w:w="1620" w:type="dxa"/>
            <w:tcBorders>
              <w:bottom w:val="single" w:sz="4" w:space="0" w:color="auto"/>
            </w:tcBorders>
          </w:tcPr>
          <w:p w14:paraId="3D7EA4D9" w14:textId="17CF204C" w:rsidR="005C45B3" w:rsidRPr="00BF2C5F" w:rsidRDefault="005C45B3" w:rsidP="00BF2C5F">
            <w:pPr>
              <w:keepNext/>
              <w:ind w:left="-111" w:right="-90"/>
              <w:jc w:val="center"/>
              <w:outlineLvl w:val="7"/>
              <w:rPr>
                <w:rFonts w:ascii="Angsana New" w:hAnsi="Angsana New" w:cs="Angsana New"/>
                <w:sz w:val="25"/>
                <w:szCs w:val="25"/>
              </w:rPr>
            </w:pPr>
            <w:r w:rsidRPr="00BF2C5F">
              <w:rPr>
                <w:rFonts w:ascii="Angsana New" w:hAnsi="Angsana New" w:cs="Angsana New"/>
                <w:sz w:val="25"/>
                <w:szCs w:val="25"/>
                <w:cs/>
              </w:rPr>
              <w:t>-</w:t>
            </w:r>
          </w:p>
        </w:tc>
        <w:tc>
          <w:tcPr>
            <w:tcW w:w="270" w:type="dxa"/>
          </w:tcPr>
          <w:p w14:paraId="3E86F512" w14:textId="77777777" w:rsidR="005C45B3" w:rsidRPr="005F52A2" w:rsidRDefault="005C45B3" w:rsidP="005C45B3">
            <w:pPr>
              <w:ind w:firstLine="162"/>
              <w:jc w:val="right"/>
              <w:rPr>
                <w:rFonts w:ascii="Angsana New" w:hAnsi="Angsana New" w:cs="Angsana New"/>
                <w:sz w:val="25"/>
                <w:szCs w:val="25"/>
              </w:rPr>
            </w:pPr>
          </w:p>
        </w:tc>
        <w:tc>
          <w:tcPr>
            <w:tcW w:w="1620" w:type="dxa"/>
            <w:tcBorders>
              <w:bottom w:val="single" w:sz="4" w:space="0" w:color="auto"/>
            </w:tcBorders>
          </w:tcPr>
          <w:p w14:paraId="5A747E04" w14:textId="03D174BC" w:rsidR="005C45B3" w:rsidRPr="005F52A2" w:rsidRDefault="00030D69" w:rsidP="005C45B3">
            <w:pPr>
              <w:keepNext/>
              <w:ind w:firstLine="162"/>
              <w:jc w:val="right"/>
              <w:outlineLvl w:val="7"/>
              <w:rPr>
                <w:rFonts w:ascii="Angsana New" w:hAnsi="Angsana New" w:cs="Angsana New"/>
                <w:sz w:val="25"/>
                <w:szCs w:val="25"/>
              </w:rPr>
            </w:pPr>
            <w:r w:rsidRPr="005F52A2">
              <w:rPr>
                <w:rFonts w:ascii="Angsana New" w:hAnsi="Angsana New" w:cs="Angsana New"/>
                <w:sz w:val="25"/>
                <w:szCs w:val="25"/>
              </w:rPr>
              <w:t>(</w:t>
            </w:r>
            <w:r w:rsidR="00127943" w:rsidRPr="00127943">
              <w:rPr>
                <w:rFonts w:ascii="Angsana New" w:hAnsi="Angsana New" w:cs="Angsana New"/>
                <w:sz w:val="25"/>
                <w:szCs w:val="25"/>
              </w:rPr>
              <w:t>1,295,926.69</w:t>
            </w:r>
            <w:r w:rsidRPr="005F52A2">
              <w:rPr>
                <w:rFonts w:ascii="Angsana New" w:hAnsi="Angsana New" w:cs="Angsana New"/>
                <w:sz w:val="25"/>
                <w:szCs w:val="25"/>
              </w:rPr>
              <w:t>)</w:t>
            </w:r>
          </w:p>
        </w:tc>
        <w:tc>
          <w:tcPr>
            <w:tcW w:w="270" w:type="dxa"/>
          </w:tcPr>
          <w:p w14:paraId="42134E6C" w14:textId="77777777" w:rsidR="005C45B3" w:rsidRPr="005F52A2" w:rsidRDefault="005C45B3" w:rsidP="005C45B3">
            <w:pPr>
              <w:ind w:firstLine="162"/>
              <w:jc w:val="right"/>
              <w:rPr>
                <w:rFonts w:ascii="Angsana New" w:hAnsi="Angsana New" w:cs="Angsana New"/>
                <w:sz w:val="25"/>
                <w:szCs w:val="25"/>
              </w:rPr>
            </w:pPr>
          </w:p>
        </w:tc>
        <w:tc>
          <w:tcPr>
            <w:tcW w:w="1440" w:type="dxa"/>
            <w:tcBorders>
              <w:bottom w:val="single" w:sz="4" w:space="0" w:color="auto"/>
            </w:tcBorders>
          </w:tcPr>
          <w:p w14:paraId="79B45F72" w14:textId="02079DD7" w:rsidR="005C45B3" w:rsidRPr="00127943" w:rsidRDefault="005C45B3" w:rsidP="00127943">
            <w:pPr>
              <w:keepNext/>
              <w:ind w:left="-111" w:right="-90"/>
              <w:jc w:val="center"/>
              <w:outlineLvl w:val="7"/>
              <w:rPr>
                <w:rFonts w:ascii="Angsana New" w:hAnsi="Angsana New" w:cs="Angsana New"/>
                <w:sz w:val="25"/>
                <w:szCs w:val="25"/>
              </w:rPr>
            </w:pPr>
            <w:r w:rsidRPr="00127943">
              <w:rPr>
                <w:rFonts w:ascii="Angsana New" w:hAnsi="Angsana New" w:cs="Angsana New"/>
                <w:sz w:val="25"/>
                <w:szCs w:val="25"/>
                <w:cs/>
              </w:rPr>
              <w:t>-</w:t>
            </w:r>
          </w:p>
        </w:tc>
        <w:tc>
          <w:tcPr>
            <w:tcW w:w="270" w:type="dxa"/>
          </w:tcPr>
          <w:p w14:paraId="17BE8CEE" w14:textId="77777777" w:rsidR="005C45B3" w:rsidRPr="005F52A2" w:rsidRDefault="005C45B3" w:rsidP="005C45B3">
            <w:pPr>
              <w:keepNext/>
              <w:ind w:firstLine="162"/>
              <w:jc w:val="right"/>
              <w:outlineLvl w:val="7"/>
              <w:rPr>
                <w:rFonts w:ascii="Angsana New" w:hAnsi="Angsana New" w:cs="Angsana New"/>
                <w:sz w:val="25"/>
                <w:szCs w:val="25"/>
                <w:cs/>
              </w:rPr>
            </w:pPr>
          </w:p>
        </w:tc>
        <w:tc>
          <w:tcPr>
            <w:tcW w:w="1440" w:type="dxa"/>
            <w:tcBorders>
              <w:bottom w:val="single" w:sz="4" w:space="0" w:color="auto"/>
            </w:tcBorders>
          </w:tcPr>
          <w:p w14:paraId="04314B53" w14:textId="52930B03" w:rsidR="005C45B3" w:rsidRPr="005F52A2" w:rsidRDefault="00127943" w:rsidP="005C45B3">
            <w:pPr>
              <w:jc w:val="right"/>
              <w:rPr>
                <w:rFonts w:ascii="Angsana New" w:hAnsi="Angsana New" w:cs="Angsana New"/>
                <w:sz w:val="25"/>
                <w:szCs w:val="25"/>
              </w:rPr>
            </w:pPr>
            <w:r w:rsidRPr="005F52A2">
              <w:rPr>
                <w:rFonts w:ascii="Angsana New" w:hAnsi="Angsana New" w:cs="Angsana New"/>
                <w:sz w:val="25"/>
                <w:szCs w:val="25"/>
              </w:rPr>
              <w:t>(</w:t>
            </w:r>
            <w:r w:rsidRPr="00127943">
              <w:rPr>
                <w:rFonts w:ascii="Angsana New" w:hAnsi="Angsana New" w:cs="Angsana New"/>
                <w:sz w:val="25"/>
                <w:szCs w:val="25"/>
              </w:rPr>
              <w:t>1,295,926.69</w:t>
            </w:r>
            <w:r w:rsidRPr="005F52A2">
              <w:rPr>
                <w:rFonts w:ascii="Angsana New" w:hAnsi="Angsana New" w:cs="Angsana New"/>
                <w:sz w:val="25"/>
                <w:szCs w:val="25"/>
              </w:rPr>
              <w:t>)</w:t>
            </w:r>
          </w:p>
        </w:tc>
      </w:tr>
      <w:tr w:rsidR="005C45B3" w:rsidRPr="00E75AB7" w14:paraId="33EE098A" w14:textId="77777777">
        <w:tc>
          <w:tcPr>
            <w:tcW w:w="2758" w:type="dxa"/>
          </w:tcPr>
          <w:p w14:paraId="7EA1F529" w14:textId="32DD4888" w:rsidR="005C45B3" w:rsidRPr="001B111F" w:rsidRDefault="005C45B3" w:rsidP="005C45B3">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00030D69" w:rsidRPr="001B111F">
              <w:rPr>
                <w:rFonts w:ascii="Angsana New" w:hAnsi="Angsana New" w:cs="Angsana New"/>
                <w:sz w:val="25"/>
                <w:szCs w:val="25"/>
              </w:rPr>
              <w:t>256</w:t>
            </w:r>
            <w:r w:rsidR="00030D69">
              <w:rPr>
                <w:rFonts w:ascii="Angsana New" w:hAnsi="Angsana New" w:cs="Angsana New"/>
                <w:sz w:val="25"/>
                <w:szCs w:val="25"/>
              </w:rPr>
              <w:t>8</w:t>
            </w:r>
          </w:p>
        </w:tc>
        <w:tc>
          <w:tcPr>
            <w:tcW w:w="1620" w:type="dxa"/>
            <w:tcBorders>
              <w:top w:val="single" w:sz="4" w:space="0" w:color="auto"/>
              <w:bottom w:val="single" w:sz="4" w:space="0" w:color="auto"/>
            </w:tcBorders>
          </w:tcPr>
          <w:p w14:paraId="264730E3" w14:textId="4D33DB63" w:rsidR="005C45B3" w:rsidRPr="00BF2C5F" w:rsidRDefault="005C45B3" w:rsidP="00BF2C5F">
            <w:pPr>
              <w:keepNext/>
              <w:ind w:left="-111" w:right="-90"/>
              <w:jc w:val="center"/>
              <w:outlineLvl w:val="7"/>
              <w:rPr>
                <w:rFonts w:ascii="Angsana New" w:hAnsi="Angsana New" w:cs="Angsana New"/>
                <w:sz w:val="25"/>
                <w:szCs w:val="25"/>
              </w:rPr>
            </w:pPr>
            <w:r w:rsidRPr="00BF2C5F">
              <w:rPr>
                <w:rFonts w:ascii="Angsana New" w:hAnsi="Angsana New" w:cs="Angsana New"/>
                <w:sz w:val="25"/>
                <w:szCs w:val="25"/>
                <w:cs/>
              </w:rPr>
              <w:t>-</w:t>
            </w:r>
          </w:p>
        </w:tc>
        <w:tc>
          <w:tcPr>
            <w:tcW w:w="270" w:type="dxa"/>
          </w:tcPr>
          <w:p w14:paraId="142B4C35" w14:textId="77777777" w:rsidR="005C45B3" w:rsidRPr="005F52A2" w:rsidRDefault="005C45B3" w:rsidP="005C45B3">
            <w:pPr>
              <w:ind w:firstLine="162"/>
              <w:jc w:val="right"/>
              <w:rPr>
                <w:rFonts w:ascii="Angsana New" w:hAnsi="Angsana New" w:cs="Angsana New"/>
                <w:sz w:val="25"/>
                <w:szCs w:val="25"/>
              </w:rPr>
            </w:pPr>
          </w:p>
        </w:tc>
        <w:tc>
          <w:tcPr>
            <w:tcW w:w="1620" w:type="dxa"/>
            <w:tcBorders>
              <w:top w:val="single" w:sz="4" w:space="0" w:color="auto"/>
              <w:bottom w:val="single" w:sz="4" w:space="0" w:color="auto"/>
            </w:tcBorders>
          </w:tcPr>
          <w:p w14:paraId="5C175BA1" w14:textId="21BAEE9F" w:rsidR="005C45B3" w:rsidRPr="005F52A2" w:rsidRDefault="00E17E6B" w:rsidP="005C45B3">
            <w:pPr>
              <w:keepNext/>
              <w:ind w:firstLine="162"/>
              <w:jc w:val="right"/>
              <w:outlineLvl w:val="7"/>
              <w:rPr>
                <w:rFonts w:ascii="Angsana New" w:hAnsi="Angsana New" w:cs="Angsana New"/>
                <w:sz w:val="25"/>
                <w:szCs w:val="25"/>
              </w:rPr>
            </w:pPr>
            <w:r w:rsidRPr="00E17E6B">
              <w:rPr>
                <w:rFonts w:ascii="Angsana New" w:hAnsi="Angsana New" w:cs="Angsana New"/>
                <w:sz w:val="25"/>
                <w:szCs w:val="25"/>
              </w:rPr>
              <w:t>(253,666,042.49</w:t>
            </w:r>
            <w:r w:rsidR="00030D69" w:rsidRPr="005F52A2">
              <w:rPr>
                <w:rFonts w:ascii="Angsana New" w:hAnsi="Angsana New" w:cs="Angsana New"/>
                <w:sz w:val="25"/>
                <w:szCs w:val="25"/>
                <w:cs/>
              </w:rPr>
              <w:t>)</w:t>
            </w:r>
          </w:p>
        </w:tc>
        <w:tc>
          <w:tcPr>
            <w:tcW w:w="270" w:type="dxa"/>
          </w:tcPr>
          <w:p w14:paraId="0723092E" w14:textId="77777777" w:rsidR="005C45B3" w:rsidRPr="005F52A2" w:rsidRDefault="005C45B3" w:rsidP="005C45B3">
            <w:pPr>
              <w:ind w:firstLine="162"/>
              <w:jc w:val="right"/>
              <w:rPr>
                <w:rFonts w:ascii="Angsana New" w:hAnsi="Angsana New" w:cs="Angsana New"/>
                <w:sz w:val="25"/>
                <w:szCs w:val="25"/>
              </w:rPr>
            </w:pPr>
          </w:p>
        </w:tc>
        <w:tc>
          <w:tcPr>
            <w:tcW w:w="1440" w:type="dxa"/>
            <w:tcBorders>
              <w:top w:val="single" w:sz="4" w:space="0" w:color="auto"/>
              <w:bottom w:val="single" w:sz="4" w:space="0" w:color="auto"/>
            </w:tcBorders>
          </w:tcPr>
          <w:p w14:paraId="6623ED72" w14:textId="59C5B70D" w:rsidR="005C45B3" w:rsidRPr="00127943" w:rsidRDefault="005C45B3" w:rsidP="00127943">
            <w:pPr>
              <w:keepNext/>
              <w:ind w:left="-111" w:right="-90"/>
              <w:jc w:val="center"/>
              <w:outlineLvl w:val="7"/>
              <w:rPr>
                <w:rFonts w:ascii="Angsana New" w:hAnsi="Angsana New" w:cs="Angsana New"/>
                <w:sz w:val="25"/>
                <w:szCs w:val="25"/>
              </w:rPr>
            </w:pPr>
            <w:r w:rsidRPr="00127943">
              <w:rPr>
                <w:rFonts w:ascii="Angsana New" w:hAnsi="Angsana New" w:cs="Angsana New"/>
                <w:sz w:val="25"/>
                <w:szCs w:val="25"/>
                <w:cs/>
              </w:rPr>
              <w:t>-</w:t>
            </w:r>
          </w:p>
        </w:tc>
        <w:tc>
          <w:tcPr>
            <w:tcW w:w="270" w:type="dxa"/>
          </w:tcPr>
          <w:p w14:paraId="0B59100D" w14:textId="77777777" w:rsidR="005C45B3" w:rsidRPr="005F52A2" w:rsidRDefault="005C45B3" w:rsidP="005C45B3">
            <w:pPr>
              <w:keepNext/>
              <w:ind w:firstLine="162"/>
              <w:jc w:val="right"/>
              <w:outlineLvl w:val="7"/>
              <w:rPr>
                <w:rFonts w:ascii="Angsana New" w:hAnsi="Angsana New" w:cs="Angsana New"/>
                <w:sz w:val="25"/>
                <w:szCs w:val="25"/>
                <w:cs/>
              </w:rPr>
            </w:pPr>
          </w:p>
        </w:tc>
        <w:tc>
          <w:tcPr>
            <w:tcW w:w="1440" w:type="dxa"/>
            <w:tcBorders>
              <w:top w:val="single" w:sz="4" w:space="0" w:color="auto"/>
              <w:bottom w:val="single" w:sz="4" w:space="0" w:color="auto"/>
            </w:tcBorders>
          </w:tcPr>
          <w:p w14:paraId="72C969D5" w14:textId="7D7E7729" w:rsidR="005C45B3" w:rsidRPr="005F52A2" w:rsidRDefault="00E17E6B" w:rsidP="005C45B3">
            <w:pPr>
              <w:jc w:val="right"/>
              <w:rPr>
                <w:rFonts w:ascii="Angsana New" w:hAnsi="Angsana New" w:cs="Angsana New"/>
                <w:sz w:val="25"/>
                <w:szCs w:val="25"/>
              </w:rPr>
            </w:pPr>
            <w:r w:rsidRPr="00E17E6B">
              <w:rPr>
                <w:rFonts w:ascii="Angsana New" w:hAnsi="Angsana New" w:cs="Angsana New"/>
                <w:sz w:val="25"/>
                <w:szCs w:val="25"/>
              </w:rPr>
              <w:t>(253,666,042.49</w:t>
            </w:r>
            <w:r w:rsidRPr="005F52A2">
              <w:rPr>
                <w:rFonts w:ascii="Angsana New" w:hAnsi="Angsana New" w:cs="Angsana New"/>
                <w:sz w:val="25"/>
                <w:szCs w:val="25"/>
                <w:cs/>
              </w:rPr>
              <w:t>)</w:t>
            </w:r>
          </w:p>
        </w:tc>
      </w:tr>
      <w:tr w:rsidR="00030D69" w:rsidRPr="00E75AB7" w14:paraId="239B87BE" w14:textId="77777777" w:rsidTr="00030D69">
        <w:tc>
          <w:tcPr>
            <w:tcW w:w="2758" w:type="dxa"/>
          </w:tcPr>
          <w:p w14:paraId="6B54CAB4" w14:textId="3174C8BF" w:rsidR="00030D69" w:rsidRPr="001B111F" w:rsidRDefault="00030D69" w:rsidP="00753305">
            <w:pPr>
              <w:ind w:left="-108"/>
              <w:rPr>
                <w:rFonts w:ascii="Angsana New" w:hAnsi="Angsana New" w:cs="Angsana New"/>
                <w:sz w:val="25"/>
                <w:szCs w:val="25"/>
                <w:cs/>
              </w:rPr>
            </w:pPr>
            <w:r w:rsidRPr="00044C57">
              <w:rPr>
                <w:rFonts w:ascii="Angsana New" w:hAnsi="Angsana New" w:cs="Angsana New"/>
                <w:sz w:val="25"/>
                <w:szCs w:val="25"/>
                <w:cs/>
              </w:rPr>
              <w:t>ค่าเผื่อการด้อยค่า :-</w:t>
            </w:r>
          </w:p>
        </w:tc>
        <w:tc>
          <w:tcPr>
            <w:tcW w:w="1620" w:type="dxa"/>
            <w:tcBorders>
              <w:top w:val="single" w:sz="4" w:space="0" w:color="auto"/>
            </w:tcBorders>
          </w:tcPr>
          <w:p w14:paraId="2EF156F3" w14:textId="77777777" w:rsidR="00030D69" w:rsidRPr="005F52A2" w:rsidRDefault="00030D69" w:rsidP="00030D69">
            <w:pPr>
              <w:keepNext/>
              <w:ind w:firstLine="162"/>
              <w:jc w:val="right"/>
              <w:outlineLvl w:val="7"/>
              <w:rPr>
                <w:rFonts w:ascii="Angsana New" w:hAnsi="Angsana New" w:cs="Angsana New"/>
                <w:sz w:val="25"/>
                <w:szCs w:val="25"/>
              </w:rPr>
            </w:pPr>
          </w:p>
        </w:tc>
        <w:tc>
          <w:tcPr>
            <w:tcW w:w="270" w:type="dxa"/>
          </w:tcPr>
          <w:p w14:paraId="7BA16FFB" w14:textId="77777777" w:rsidR="00030D69" w:rsidRPr="005F52A2" w:rsidRDefault="00030D69" w:rsidP="00030D69">
            <w:pPr>
              <w:ind w:firstLine="162"/>
              <w:jc w:val="right"/>
              <w:rPr>
                <w:rFonts w:ascii="Angsana New" w:hAnsi="Angsana New" w:cs="Angsana New"/>
                <w:sz w:val="25"/>
                <w:szCs w:val="25"/>
              </w:rPr>
            </w:pPr>
          </w:p>
        </w:tc>
        <w:tc>
          <w:tcPr>
            <w:tcW w:w="1620" w:type="dxa"/>
            <w:tcBorders>
              <w:top w:val="single" w:sz="4" w:space="0" w:color="auto"/>
            </w:tcBorders>
          </w:tcPr>
          <w:p w14:paraId="7B51E9DD" w14:textId="77777777" w:rsidR="00030D69" w:rsidRPr="005F52A2" w:rsidRDefault="00030D69" w:rsidP="00030D69">
            <w:pPr>
              <w:keepNext/>
              <w:ind w:firstLine="162"/>
              <w:jc w:val="right"/>
              <w:outlineLvl w:val="7"/>
              <w:rPr>
                <w:rFonts w:ascii="Angsana New" w:hAnsi="Angsana New" w:cs="Angsana New"/>
                <w:sz w:val="25"/>
                <w:szCs w:val="25"/>
              </w:rPr>
            </w:pPr>
          </w:p>
        </w:tc>
        <w:tc>
          <w:tcPr>
            <w:tcW w:w="270" w:type="dxa"/>
          </w:tcPr>
          <w:p w14:paraId="1085C2E4" w14:textId="77777777" w:rsidR="00030D69" w:rsidRPr="005F52A2" w:rsidRDefault="00030D69" w:rsidP="00030D69">
            <w:pPr>
              <w:ind w:firstLine="162"/>
              <w:jc w:val="right"/>
              <w:rPr>
                <w:rFonts w:ascii="Angsana New" w:hAnsi="Angsana New" w:cs="Angsana New"/>
                <w:sz w:val="25"/>
                <w:szCs w:val="25"/>
              </w:rPr>
            </w:pPr>
          </w:p>
        </w:tc>
        <w:tc>
          <w:tcPr>
            <w:tcW w:w="1440" w:type="dxa"/>
            <w:tcBorders>
              <w:top w:val="single" w:sz="4" w:space="0" w:color="auto"/>
            </w:tcBorders>
          </w:tcPr>
          <w:p w14:paraId="76926530" w14:textId="77777777" w:rsidR="00030D69" w:rsidRPr="005F52A2" w:rsidRDefault="00030D69" w:rsidP="00030D69">
            <w:pPr>
              <w:ind w:firstLine="162"/>
              <w:jc w:val="right"/>
              <w:rPr>
                <w:rFonts w:ascii="Angsana New" w:hAnsi="Angsana New" w:cs="Angsana New"/>
                <w:sz w:val="25"/>
                <w:szCs w:val="25"/>
              </w:rPr>
            </w:pPr>
          </w:p>
        </w:tc>
        <w:tc>
          <w:tcPr>
            <w:tcW w:w="270" w:type="dxa"/>
          </w:tcPr>
          <w:p w14:paraId="6940E3C3" w14:textId="77777777" w:rsidR="00030D69" w:rsidRPr="005F52A2" w:rsidRDefault="00030D69" w:rsidP="00030D69">
            <w:pPr>
              <w:keepNext/>
              <w:ind w:firstLine="162"/>
              <w:jc w:val="right"/>
              <w:outlineLvl w:val="7"/>
              <w:rPr>
                <w:rFonts w:ascii="Angsana New" w:hAnsi="Angsana New" w:cs="Angsana New"/>
                <w:sz w:val="25"/>
                <w:szCs w:val="25"/>
                <w:cs/>
              </w:rPr>
            </w:pPr>
          </w:p>
        </w:tc>
        <w:tc>
          <w:tcPr>
            <w:tcW w:w="1440" w:type="dxa"/>
            <w:tcBorders>
              <w:top w:val="single" w:sz="4" w:space="0" w:color="auto"/>
            </w:tcBorders>
          </w:tcPr>
          <w:p w14:paraId="796E9D75" w14:textId="77777777" w:rsidR="00030D69" w:rsidRPr="005F52A2" w:rsidRDefault="00030D69" w:rsidP="00030D69">
            <w:pPr>
              <w:jc w:val="right"/>
              <w:rPr>
                <w:rFonts w:ascii="Angsana New" w:hAnsi="Angsana New" w:cs="Angsana New"/>
                <w:sz w:val="25"/>
                <w:szCs w:val="25"/>
              </w:rPr>
            </w:pPr>
          </w:p>
        </w:tc>
      </w:tr>
      <w:tr w:rsidR="00030D69" w:rsidRPr="00E75AB7" w14:paraId="32FCC25B" w14:textId="77777777" w:rsidTr="00030D69">
        <w:tc>
          <w:tcPr>
            <w:tcW w:w="2758" w:type="dxa"/>
          </w:tcPr>
          <w:p w14:paraId="3D460027" w14:textId="32AAD8DA" w:rsidR="00030D69" w:rsidRPr="001B111F" w:rsidRDefault="00030D69" w:rsidP="00030D69">
            <w:pPr>
              <w:ind w:left="-108" w:firstLine="149"/>
              <w:rPr>
                <w:rFonts w:ascii="Angsana New" w:hAnsi="Angsana New" w:cs="Angsana New"/>
                <w:sz w:val="25"/>
                <w:szCs w:val="25"/>
                <w:cs/>
              </w:rPr>
            </w:pPr>
            <w:r w:rsidRPr="00044C57">
              <w:rPr>
                <w:rFonts w:ascii="Angsana New" w:hAnsi="Angsana New" w:cs="Angsana New"/>
                <w:sz w:val="25"/>
                <w:szCs w:val="25"/>
                <w:cs/>
              </w:rPr>
              <w:t xml:space="preserve">ณ วันที่ </w:t>
            </w:r>
            <w:r w:rsidR="00DD74C6" w:rsidRPr="001B111F">
              <w:rPr>
                <w:rFonts w:ascii="Angsana New" w:hAnsi="Angsana New" w:cs="Angsana New"/>
                <w:sz w:val="25"/>
                <w:szCs w:val="25"/>
              </w:rPr>
              <w:t xml:space="preserve">1 </w:t>
            </w:r>
            <w:r w:rsidR="00866818" w:rsidRPr="001B111F">
              <w:rPr>
                <w:rFonts w:ascii="Angsana New" w:hAnsi="Angsana New" w:cs="Angsana New"/>
                <w:sz w:val="25"/>
                <w:szCs w:val="25"/>
                <w:cs/>
              </w:rPr>
              <w:t>มกราคม</w:t>
            </w:r>
            <w:r w:rsidR="00DD74C6" w:rsidRPr="001B111F">
              <w:rPr>
                <w:rFonts w:ascii="Angsana New" w:hAnsi="Angsana New" w:cs="Angsana New"/>
                <w:sz w:val="25"/>
                <w:szCs w:val="25"/>
                <w:cs/>
              </w:rPr>
              <w:t xml:space="preserve"> </w:t>
            </w:r>
            <w:r w:rsidR="00DD74C6" w:rsidRPr="001B111F">
              <w:rPr>
                <w:rFonts w:ascii="Angsana New" w:hAnsi="Angsana New" w:cs="Angsana New"/>
                <w:sz w:val="25"/>
                <w:szCs w:val="25"/>
              </w:rPr>
              <w:t>256</w:t>
            </w:r>
            <w:r w:rsidR="00DD74C6">
              <w:rPr>
                <w:rFonts w:ascii="Angsana New" w:hAnsi="Angsana New" w:cs="Angsana New"/>
                <w:sz w:val="25"/>
                <w:szCs w:val="25"/>
              </w:rPr>
              <w:t>8</w:t>
            </w:r>
          </w:p>
        </w:tc>
        <w:tc>
          <w:tcPr>
            <w:tcW w:w="1620" w:type="dxa"/>
          </w:tcPr>
          <w:p w14:paraId="41809CA7" w14:textId="65E87A91" w:rsidR="00030D69" w:rsidRPr="00BF2C5F" w:rsidRDefault="00030D69" w:rsidP="00BF2C5F">
            <w:pPr>
              <w:keepNext/>
              <w:ind w:left="-111" w:right="-90"/>
              <w:jc w:val="center"/>
              <w:outlineLvl w:val="7"/>
              <w:rPr>
                <w:rFonts w:ascii="Angsana New" w:hAnsi="Angsana New" w:cs="Angsana New"/>
                <w:sz w:val="25"/>
                <w:szCs w:val="25"/>
              </w:rPr>
            </w:pPr>
            <w:r w:rsidRPr="00BF2C5F">
              <w:rPr>
                <w:rFonts w:ascii="Angsana New" w:hAnsi="Angsana New" w:cs="Angsana New"/>
                <w:sz w:val="25"/>
                <w:szCs w:val="25"/>
                <w:cs/>
              </w:rPr>
              <w:t>-</w:t>
            </w:r>
          </w:p>
        </w:tc>
        <w:tc>
          <w:tcPr>
            <w:tcW w:w="270" w:type="dxa"/>
          </w:tcPr>
          <w:p w14:paraId="7E068D41" w14:textId="77777777" w:rsidR="00030D69" w:rsidRPr="005F52A2" w:rsidRDefault="00030D69" w:rsidP="00030D69">
            <w:pPr>
              <w:ind w:firstLine="162"/>
              <w:jc w:val="right"/>
              <w:rPr>
                <w:rFonts w:ascii="Angsana New" w:hAnsi="Angsana New" w:cs="Angsana New"/>
                <w:sz w:val="25"/>
                <w:szCs w:val="25"/>
              </w:rPr>
            </w:pPr>
          </w:p>
        </w:tc>
        <w:tc>
          <w:tcPr>
            <w:tcW w:w="1620" w:type="dxa"/>
          </w:tcPr>
          <w:p w14:paraId="5C65E79B" w14:textId="22B3010B" w:rsidR="00030D69" w:rsidRPr="00E17E6B" w:rsidRDefault="00030D69" w:rsidP="00E17E6B">
            <w:pPr>
              <w:keepNext/>
              <w:ind w:left="-111" w:right="-90"/>
              <w:jc w:val="center"/>
              <w:outlineLvl w:val="7"/>
              <w:rPr>
                <w:rFonts w:ascii="Angsana New" w:hAnsi="Angsana New" w:cs="Angsana New"/>
                <w:sz w:val="25"/>
                <w:szCs w:val="25"/>
              </w:rPr>
            </w:pPr>
            <w:r w:rsidRPr="00E17E6B">
              <w:rPr>
                <w:rFonts w:ascii="Angsana New" w:hAnsi="Angsana New" w:cs="Angsana New"/>
                <w:sz w:val="25"/>
                <w:szCs w:val="25"/>
                <w:cs/>
              </w:rPr>
              <w:t>-</w:t>
            </w:r>
          </w:p>
        </w:tc>
        <w:tc>
          <w:tcPr>
            <w:tcW w:w="270" w:type="dxa"/>
          </w:tcPr>
          <w:p w14:paraId="4C72FBDA" w14:textId="77777777" w:rsidR="00030D69" w:rsidRPr="00E17E6B" w:rsidRDefault="00030D69" w:rsidP="00E17E6B">
            <w:pPr>
              <w:ind w:left="-111" w:right="-90"/>
              <w:jc w:val="center"/>
              <w:rPr>
                <w:rFonts w:ascii="Angsana New" w:hAnsi="Angsana New" w:cs="Angsana New"/>
                <w:sz w:val="25"/>
                <w:szCs w:val="25"/>
              </w:rPr>
            </w:pPr>
          </w:p>
        </w:tc>
        <w:tc>
          <w:tcPr>
            <w:tcW w:w="1440" w:type="dxa"/>
          </w:tcPr>
          <w:p w14:paraId="7234AC2A" w14:textId="483BB9D8" w:rsidR="00030D69" w:rsidRPr="00E17E6B" w:rsidRDefault="00030D69" w:rsidP="00E17E6B">
            <w:pPr>
              <w:ind w:left="-111" w:right="-90"/>
              <w:jc w:val="center"/>
              <w:rPr>
                <w:rFonts w:ascii="Angsana New" w:hAnsi="Angsana New" w:cs="Angsana New"/>
                <w:sz w:val="25"/>
                <w:szCs w:val="25"/>
              </w:rPr>
            </w:pPr>
            <w:r w:rsidRPr="00E17E6B">
              <w:rPr>
                <w:rFonts w:ascii="Angsana New" w:hAnsi="Angsana New" w:cs="Angsana New"/>
                <w:sz w:val="25"/>
                <w:szCs w:val="25"/>
                <w:cs/>
              </w:rPr>
              <w:t>-</w:t>
            </w:r>
          </w:p>
        </w:tc>
        <w:tc>
          <w:tcPr>
            <w:tcW w:w="270" w:type="dxa"/>
          </w:tcPr>
          <w:p w14:paraId="69BDBC85" w14:textId="77777777" w:rsidR="00030D69" w:rsidRPr="00E17E6B" w:rsidRDefault="00030D69" w:rsidP="00E17E6B">
            <w:pPr>
              <w:keepNext/>
              <w:ind w:left="-111" w:right="-90"/>
              <w:jc w:val="center"/>
              <w:outlineLvl w:val="7"/>
              <w:rPr>
                <w:rFonts w:ascii="Angsana New" w:hAnsi="Angsana New" w:cs="Angsana New"/>
                <w:sz w:val="25"/>
                <w:szCs w:val="25"/>
                <w:cs/>
              </w:rPr>
            </w:pPr>
          </w:p>
        </w:tc>
        <w:tc>
          <w:tcPr>
            <w:tcW w:w="1440" w:type="dxa"/>
          </w:tcPr>
          <w:p w14:paraId="2EF61E7F" w14:textId="36556BCF" w:rsidR="00030D69" w:rsidRPr="00E17E6B" w:rsidRDefault="00030D69" w:rsidP="00E17E6B">
            <w:pPr>
              <w:ind w:left="-111" w:right="-90"/>
              <w:jc w:val="center"/>
              <w:rPr>
                <w:rFonts w:ascii="Angsana New" w:hAnsi="Angsana New" w:cs="Angsana New"/>
                <w:sz w:val="25"/>
                <w:szCs w:val="25"/>
              </w:rPr>
            </w:pPr>
            <w:r w:rsidRPr="00E17E6B">
              <w:rPr>
                <w:rFonts w:ascii="Angsana New" w:hAnsi="Angsana New" w:cs="Angsana New"/>
                <w:sz w:val="25"/>
                <w:szCs w:val="25"/>
                <w:cs/>
              </w:rPr>
              <w:t>-</w:t>
            </w:r>
          </w:p>
        </w:tc>
      </w:tr>
      <w:tr w:rsidR="00030D69" w:rsidRPr="00E75AB7" w14:paraId="19EBEEB2" w14:textId="77777777" w:rsidTr="00030D69">
        <w:tc>
          <w:tcPr>
            <w:tcW w:w="2758" w:type="dxa"/>
          </w:tcPr>
          <w:p w14:paraId="71BB6041" w14:textId="0615C3F6" w:rsidR="00030D69" w:rsidRPr="001B111F" w:rsidRDefault="00030D69" w:rsidP="00030D69">
            <w:pPr>
              <w:ind w:left="-108" w:firstLine="149"/>
              <w:rPr>
                <w:rFonts w:ascii="Angsana New" w:hAnsi="Angsana New" w:cs="Angsana New"/>
                <w:sz w:val="25"/>
                <w:szCs w:val="25"/>
                <w:cs/>
              </w:rPr>
            </w:pPr>
            <w:r w:rsidRPr="00044C57">
              <w:rPr>
                <w:rFonts w:ascii="Angsana New" w:hAnsi="Angsana New" w:cs="Angsana New"/>
                <w:sz w:val="25"/>
                <w:szCs w:val="25"/>
                <w:cs/>
              </w:rPr>
              <w:t>เพิ่มขึ้น</w:t>
            </w:r>
          </w:p>
        </w:tc>
        <w:tc>
          <w:tcPr>
            <w:tcW w:w="1620" w:type="dxa"/>
          </w:tcPr>
          <w:p w14:paraId="3C688098" w14:textId="71D6C8F4" w:rsidR="00030D69" w:rsidRPr="005F52A2" w:rsidRDefault="005821CE" w:rsidP="00030D69">
            <w:pPr>
              <w:keepNext/>
              <w:ind w:firstLine="162"/>
              <w:jc w:val="right"/>
              <w:outlineLvl w:val="7"/>
              <w:rPr>
                <w:rFonts w:ascii="Angsana New" w:hAnsi="Angsana New" w:cs="Angsana New"/>
                <w:sz w:val="25"/>
                <w:szCs w:val="25"/>
              </w:rPr>
            </w:pPr>
            <w:r w:rsidRPr="005821CE">
              <w:rPr>
                <w:rFonts w:ascii="Angsana New" w:hAnsi="Angsana New" w:cs="Angsana New"/>
                <w:sz w:val="25"/>
                <w:szCs w:val="25"/>
                <w:cs/>
              </w:rPr>
              <w:t>(11</w:t>
            </w:r>
            <w:r w:rsidRPr="005821CE">
              <w:rPr>
                <w:rFonts w:ascii="Angsana New" w:hAnsi="Angsana New" w:cs="Angsana New"/>
                <w:sz w:val="25"/>
                <w:szCs w:val="25"/>
              </w:rPr>
              <w:t>,</w:t>
            </w:r>
            <w:r w:rsidRPr="005821CE">
              <w:rPr>
                <w:rFonts w:ascii="Angsana New" w:hAnsi="Angsana New" w:cs="Angsana New"/>
                <w:sz w:val="25"/>
                <w:szCs w:val="25"/>
                <w:cs/>
              </w:rPr>
              <w:t>387</w:t>
            </w:r>
            <w:r w:rsidRPr="005821CE">
              <w:rPr>
                <w:rFonts w:ascii="Angsana New" w:hAnsi="Angsana New" w:cs="Angsana New"/>
                <w:sz w:val="25"/>
                <w:szCs w:val="25"/>
              </w:rPr>
              <w:t>,</w:t>
            </w:r>
            <w:r w:rsidRPr="005821CE">
              <w:rPr>
                <w:rFonts w:ascii="Angsana New" w:hAnsi="Angsana New" w:cs="Angsana New"/>
                <w:sz w:val="25"/>
                <w:szCs w:val="25"/>
                <w:cs/>
              </w:rPr>
              <w:t>500.00)</w:t>
            </w:r>
          </w:p>
        </w:tc>
        <w:tc>
          <w:tcPr>
            <w:tcW w:w="270" w:type="dxa"/>
          </w:tcPr>
          <w:p w14:paraId="101A1F1D" w14:textId="77777777" w:rsidR="00030D69" w:rsidRPr="005F52A2" w:rsidRDefault="00030D69" w:rsidP="00030D69">
            <w:pPr>
              <w:ind w:firstLine="162"/>
              <w:jc w:val="right"/>
              <w:rPr>
                <w:rFonts w:ascii="Angsana New" w:hAnsi="Angsana New" w:cs="Angsana New"/>
                <w:sz w:val="25"/>
                <w:szCs w:val="25"/>
              </w:rPr>
            </w:pPr>
          </w:p>
        </w:tc>
        <w:tc>
          <w:tcPr>
            <w:tcW w:w="1620" w:type="dxa"/>
          </w:tcPr>
          <w:p w14:paraId="5528517C" w14:textId="2D64D217" w:rsidR="00030D69" w:rsidRPr="00E17E6B" w:rsidRDefault="00030D69" w:rsidP="00E17E6B">
            <w:pPr>
              <w:keepNext/>
              <w:ind w:left="-111" w:right="-90"/>
              <w:jc w:val="center"/>
              <w:outlineLvl w:val="7"/>
              <w:rPr>
                <w:rFonts w:ascii="Angsana New" w:hAnsi="Angsana New" w:cs="Angsana New"/>
                <w:sz w:val="25"/>
                <w:szCs w:val="25"/>
              </w:rPr>
            </w:pPr>
            <w:r w:rsidRPr="00E17E6B">
              <w:rPr>
                <w:rFonts w:ascii="Angsana New" w:hAnsi="Angsana New" w:cs="Angsana New"/>
                <w:sz w:val="25"/>
                <w:szCs w:val="25"/>
                <w:cs/>
              </w:rPr>
              <w:t>-</w:t>
            </w:r>
          </w:p>
        </w:tc>
        <w:tc>
          <w:tcPr>
            <w:tcW w:w="270" w:type="dxa"/>
          </w:tcPr>
          <w:p w14:paraId="06CAD37F" w14:textId="77777777" w:rsidR="00030D69" w:rsidRPr="00E17E6B" w:rsidRDefault="00030D69" w:rsidP="00E17E6B">
            <w:pPr>
              <w:ind w:left="-111" w:right="-90"/>
              <w:jc w:val="center"/>
              <w:rPr>
                <w:rFonts w:ascii="Angsana New" w:hAnsi="Angsana New" w:cs="Angsana New"/>
                <w:sz w:val="25"/>
                <w:szCs w:val="25"/>
              </w:rPr>
            </w:pPr>
          </w:p>
        </w:tc>
        <w:tc>
          <w:tcPr>
            <w:tcW w:w="1440" w:type="dxa"/>
          </w:tcPr>
          <w:p w14:paraId="2E20739F" w14:textId="0FDC81D1" w:rsidR="00030D69" w:rsidRPr="00E17E6B" w:rsidRDefault="00030D69" w:rsidP="00E17E6B">
            <w:pPr>
              <w:ind w:left="-111" w:right="-90"/>
              <w:jc w:val="center"/>
              <w:rPr>
                <w:rFonts w:ascii="Angsana New" w:hAnsi="Angsana New" w:cs="Angsana New"/>
                <w:sz w:val="25"/>
                <w:szCs w:val="25"/>
              </w:rPr>
            </w:pPr>
            <w:r w:rsidRPr="00E17E6B">
              <w:rPr>
                <w:rFonts w:ascii="Angsana New" w:hAnsi="Angsana New" w:cs="Angsana New"/>
                <w:sz w:val="25"/>
                <w:szCs w:val="25"/>
                <w:cs/>
              </w:rPr>
              <w:t>-</w:t>
            </w:r>
          </w:p>
        </w:tc>
        <w:tc>
          <w:tcPr>
            <w:tcW w:w="270" w:type="dxa"/>
          </w:tcPr>
          <w:p w14:paraId="2E00755A" w14:textId="77777777" w:rsidR="00030D69" w:rsidRPr="00E17E6B" w:rsidRDefault="00030D69" w:rsidP="00E17E6B">
            <w:pPr>
              <w:keepNext/>
              <w:ind w:left="-111" w:right="-90"/>
              <w:jc w:val="center"/>
              <w:outlineLvl w:val="7"/>
              <w:rPr>
                <w:rFonts w:ascii="Angsana New" w:hAnsi="Angsana New" w:cs="Angsana New"/>
                <w:sz w:val="25"/>
                <w:szCs w:val="25"/>
                <w:cs/>
              </w:rPr>
            </w:pPr>
          </w:p>
        </w:tc>
        <w:tc>
          <w:tcPr>
            <w:tcW w:w="1440" w:type="dxa"/>
          </w:tcPr>
          <w:p w14:paraId="62A2C852" w14:textId="2CFC0AC6" w:rsidR="00030D69" w:rsidRPr="00E17E6B" w:rsidRDefault="00CA5223" w:rsidP="00CA5223">
            <w:pPr>
              <w:keepNext/>
              <w:ind w:firstLine="162"/>
              <w:jc w:val="right"/>
              <w:outlineLvl w:val="7"/>
              <w:rPr>
                <w:rFonts w:ascii="Angsana New" w:hAnsi="Angsana New" w:cs="Angsana New"/>
                <w:sz w:val="25"/>
                <w:szCs w:val="25"/>
              </w:rPr>
            </w:pPr>
            <w:r w:rsidRPr="00CA5223">
              <w:rPr>
                <w:rFonts w:ascii="Angsana New" w:hAnsi="Angsana New" w:cs="Angsana New"/>
                <w:sz w:val="25"/>
                <w:szCs w:val="25"/>
                <w:cs/>
              </w:rPr>
              <w:t>(11</w:t>
            </w:r>
            <w:r w:rsidRPr="00CA5223">
              <w:rPr>
                <w:rFonts w:ascii="Angsana New" w:hAnsi="Angsana New" w:cs="Angsana New"/>
                <w:sz w:val="25"/>
                <w:szCs w:val="25"/>
              </w:rPr>
              <w:t>,</w:t>
            </w:r>
            <w:r w:rsidRPr="00CA5223">
              <w:rPr>
                <w:rFonts w:ascii="Angsana New" w:hAnsi="Angsana New" w:cs="Angsana New"/>
                <w:sz w:val="25"/>
                <w:szCs w:val="25"/>
                <w:cs/>
              </w:rPr>
              <w:t>387</w:t>
            </w:r>
            <w:r w:rsidRPr="00CA5223">
              <w:rPr>
                <w:rFonts w:ascii="Angsana New" w:hAnsi="Angsana New" w:cs="Angsana New"/>
                <w:sz w:val="25"/>
                <w:szCs w:val="25"/>
              </w:rPr>
              <w:t>,</w:t>
            </w:r>
            <w:r w:rsidRPr="00CA5223">
              <w:rPr>
                <w:rFonts w:ascii="Angsana New" w:hAnsi="Angsana New" w:cs="Angsana New"/>
                <w:sz w:val="25"/>
                <w:szCs w:val="25"/>
                <w:cs/>
              </w:rPr>
              <w:t>500.00)</w:t>
            </w:r>
          </w:p>
        </w:tc>
      </w:tr>
      <w:tr w:rsidR="00030D69" w:rsidRPr="00E75AB7" w14:paraId="2A1FF46B" w14:textId="77777777" w:rsidTr="00030D69">
        <w:tc>
          <w:tcPr>
            <w:tcW w:w="2758" w:type="dxa"/>
          </w:tcPr>
          <w:p w14:paraId="5860BE91" w14:textId="0366E1E0" w:rsidR="00030D69" w:rsidRPr="001B111F" w:rsidRDefault="00030D69" w:rsidP="00030D69">
            <w:pPr>
              <w:ind w:left="-108" w:firstLine="149"/>
              <w:rPr>
                <w:rFonts w:ascii="Angsana New" w:hAnsi="Angsana New" w:cs="Angsana New"/>
                <w:sz w:val="25"/>
                <w:szCs w:val="25"/>
                <w:cs/>
              </w:rPr>
            </w:pPr>
            <w:r w:rsidRPr="00044C57">
              <w:rPr>
                <w:rFonts w:ascii="Angsana New" w:hAnsi="Angsana New" w:cs="Angsana New"/>
                <w:sz w:val="25"/>
                <w:szCs w:val="25"/>
                <w:cs/>
              </w:rPr>
              <w:t>ลดลง</w:t>
            </w:r>
          </w:p>
        </w:tc>
        <w:tc>
          <w:tcPr>
            <w:tcW w:w="1620" w:type="dxa"/>
            <w:tcBorders>
              <w:bottom w:val="single" w:sz="4" w:space="0" w:color="auto"/>
            </w:tcBorders>
          </w:tcPr>
          <w:p w14:paraId="127BB66E" w14:textId="1CF4036D" w:rsidR="00030D69" w:rsidRPr="00BF2C5F" w:rsidRDefault="00030D69" w:rsidP="00BF2C5F">
            <w:pPr>
              <w:keepNext/>
              <w:ind w:left="-111" w:right="-90"/>
              <w:jc w:val="center"/>
              <w:outlineLvl w:val="7"/>
              <w:rPr>
                <w:rFonts w:ascii="Angsana New" w:hAnsi="Angsana New" w:cs="Angsana New"/>
                <w:sz w:val="25"/>
                <w:szCs w:val="25"/>
              </w:rPr>
            </w:pPr>
            <w:r w:rsidRPr="00BF2C5F">
              <w:rPr>
                <w:rFonts w:ascii="Angsana New" w:hAnsi="Angsana New" w:cs="Angsana New"/>
                <w:sz w:val="25"/>
                <w:szCs w:val="25"/>
              </w:rPr>
              <w:t>-</w:t>
            </w:r>
          </w:p>
        </w:tc>
        <w:tc>
          <w:tcPr>
            <w:tcW w:w="270" w:type="dxa"/>
          </w:tcPr>
          <w:p w14:paraId="2F124B6A" w14:textId="77777777" w:rsidR="00030D69" w:rsidRPr="005F52A2" w:rsidRDefault="00030D69" w:rsidP="00030D69">
            <w:pPr>
              <w:ind w:firstLine="162"/>
              <w:jc w:val="right"/>
              <w:rPr>
                <w:rFonts w:ascii="Angsana New" w:hAnsi="Angsana New" w:cs="Angsana New"/>
                <w:sz w:val="25"/>
                <w:szCs w:val="25"/>
              </w:rPr>
            </w:pPr>
          </w:p>
        </w:tc>
        <w:tc>
          <w:tcPr>
            <w:tcW w:w="1620" w:type="dxa"/>
            <w:tcBorders>
              <w:bottom w:val="single" w:sz="4" w:space="0" w:color="auto"/>
            </w:tcBorders>
          </w:tcPr>
          <w:p w14:paraId="6BE3F6D9" w14:textId="58343726" w:rsidR="00030D69" w:rsidRPr="00E17E6B" w:rsidRDefault="00030D69" w:rsidP="00E17E6B">
            <w:pPr>
              <w:keepNext/>
              <w:ind w:left="-111" w:right="-90"/>
              <w:jc w:val="center"/>
              <w:outlineLvl w:val="7"/>
              <w:rPr>
                <w:rFonts w:ascii="Angsana New" w:hAnsi="Angsana New" w:cs="Angsana New"/>
                <w:sz w:val="25"/>
                <w:szCs w:val="25"/>
              </w:rPr>
            </w:pPr>
            <w:r w:rsidRPr="00E17E6B">
              <w:rPr>
                <w:rFonts w:ascii="Angsana New" w:hAnsi="Angsana New" w:cs="Angsana New"/>
                <w:sz w:val="25"/>
                <w:szCs w:val="25"/>
              </w:rPr>
              <w:t>-</w:t>
            </w:r>
          </w:p>
        </w:tc>
        <w:tc>
          <w:tcPr>
            <w:tcW w:w="270" w:type="dxa"/>
          </w:tcPr>
          <w:p w14:paraId="2381DEC4" w14:textId="77777777" w:rsidR="00030D69" w:rsidRPr="00E17E6B" w:rsidRDefault="00030D69" w:rsidP="00E17E6B">
            <w:pPr>
              <w:ind w:left="-111" w:right="-90"/>
              <w:jc w:val="center"/>
              <w:rPr>
                <w:rFonts w:ascii="Angsana New" w:hAnsi="Angsana New" w:cs="Angsana New"/>
                <w:sz w:val="25"/>
                <w:szCs w:val="25"/>
              </w:rPr>
            </w:pPr>
          </w:p>
        </w:tc>
        <w:tc>
          <w:tcPr>
            <w:tcW w:w="1440" w:type="dxa"/>
            <w:tcBorders>
              <w:bottom w:val="single" w:sz="4" w:space="0" w:color="auto"/>
            </w:tcBorders>
          </w:tcPr>
          <w:p w14:paraId="484BC976" w14:textId="6634A2BD" w:rsidR="00030D69" w:rsidRPr="00E17E6B" w:rsidRDefault="00030D69" w:rsidP="00E17E6B">
            <w:pPr>
              <w:ind w:left="-111" w:right="-90"/>
              <w:jc w:val="center"/>
              <w:rPr>
                <w:rFonts w:ascii="Angsana New" w:hAnsi="Angsana New" w:cs="Angsana New"/>
                <w:sz w:val="25"/>
                <w:szCs w:val="25"/>
              </w:rPr>
            </w:pPr>
            <w:r w:rsidRPr="00E17E6B">
              <w:rPr>
                <w:rFonts w:ascii="Angsana New" w:hAnsi="Angsana New" w:cs="Angsana New"/>
                <w:sz w:val="25"/>
                <w:szCs w:val="25"/>
              </w:rPr>
              <w:t>-</w:t>
            </w:r>
          </w:p>
        </w:tc>
        <w:tc>
          <w:tcPr>
            <w:tcW w:w="270" w:type="dxa"/>
          </w:tcPr>
          <w:p w14:paraId="1E7C9FEB" w14:textId="77777777" w:rsidR="00030D69" w:rsidRPr="00E17E6B" w:rsidRDefault="00030D69" w:rsidP="00E17E6B">
            <w:pPr>
              <w:keepNext/>
              <w:ind w:left="-111" w:right="-90"/>
              <w:jc w:val="center"/>
              <w:outlineLvl w:val="7"/>
              <w:rPr>
                <w:rFonts w:ascii="Angsana New" w:hAnsi="Angsana New" w:cs="Angsana New"/>
                <w:sz w:val="25"/>
                <w:szCs w:val="25"/>
                <w:cs/>
              </w:rPr>
            </w:pPr>
          </w:p>
        </w:tc>
        <w:tc>
          <w:tcPr>
            <w:tcW w:w="1440" w:type="dxa"/>
            <w:tcBorders>
              <w:bottom w:val="single" w:sz="4" w:space="0" w:color="auto"/>
            </w:tcBorders>
          </w:tcPr>
          <w:p w14:paraId="2E0FAB00" w14:textId="0C54291F" w:rsidR="00030D69" w:rsidRPr="00E17E6B" w:rsidRDefault="00030D69" w:rsidP="00E17E6B">
            <w:pPr>
              <w:ind w:left="-111" w:right="-90"/>
              <w:jc w:val="center"/>
              <w:rPr>
                <w:rFonts w:ascii="Angsana New" w:hAnsi="Angsana New" w:cs="Angsana New"/>
                <w:sz w:val="25"/>
                <w:szCs w:val="25"/>
              </w:rPr>
            </w:pPr>
            <w:r w:rsidRPr="00E17E6B">
              <w:rPr>
                <w:rFonts w:ascii="Angsana New" w:hAnsi="Angsana New" w:cs="Angsana New"/>
                <w:sz w:val="25"/>
                <w:szCs w:val="25"/>
              </w:rPr>
              <w:t>-</w:t>
            </w:r>
          </w:p>
        </w:tc>
      </w:tr>
      <w:tr w:rsidR="00030D69" w:rsidRPr="00E75AB7" w14:paraId="46303384" w14:textId="77777777" w:rsidTr="00030D69">
        <w:tc>
          <w:tcPr>
            <w:tcW w:w="2758" w:type="dxa"/>
          </w:tcPr>
          <w:p w14:paraId="5EEAAC0D" w14:textId="64B18C7F" w:rsidR="00030D69" w:rsidRPr="001B111F" w:rsidRDefault="00030D69" w:rsidP="00030D69">
            <w:pPr>
              <w:ind w:left="-108" w:firstLine="149"/>
              <w:rPr>
                <w:rFonts w:ascii="Angsana New" w:hAnsi="Angsana New" w:cs="Angsana New"/>
                <w:sz w:val="25"/>
                <w:szCs w:val="25"/>
                <w:cs/>
              </w:rPr>
            </w:pPr>
            <w:r w:rsidRPr="00044C57">
              <w:rPr>
                <w:rFonts w:ascii="Angsana New" w:hAnsi="Angsana New" w:cs="Angsana New"/>
                <w:sz w:val="25"/>
                <w:szCs w:val="25"/>
                <w:cs/>
              </w:rPr>
              <w:t xml:space="preserve">ณ วันที่ 31 ธันวาคม </w:t>
            </w:r>
            <w:r w:rsidR="00DD74C6" w:rsidRPr="001B111F">
              <w:rPr>
                <w:rFonts w:ascii="Angsana New" w:hAnsi="Angsana New" w:cs="Angsana New"/>
                <w:sz w:val="25"/>
                <w:szCs w:val="25"/>
              </w:rPr>
              <w:t>256</w:t>
            </w:r>
            <w:r w:rsidR="00DD74C6">
              <w:rPr>
                <w:rFonts w:ascii="Angsana New" w:hAnsi="Angsana New" w:cs="Angsana New"/>
                <w:sz w:val="25"/>
                <w:szCs w:val="25"/>
              </w:rPr>
              <w:t>8</w:t>
            </w:r>
          </w:p>
        </w:tc>
        <w:tc>
          <w:tcPr>
            <w:tcW w:w="1620" w:type="dxa"/>
            <w:tcBorders>
              <w:top w:val="single" w:sz="4" w:space="0" w:color="auto"/>
            </w:tcBorders>
          </w:tcPr>
          <w:p w14:paraId="6BD75F90" w14:textId="68A26373" w:rsidR="00030D69" w:rsidRPr="005F52A2" w:rsidRDefault="005821CE" w:rsidP="00030D69">
            <w:pPr>
              <w:keepNext/>
              <w:ind w:firstLine="162"/>
              <w:jc w:val="right"/>
              <w:outlineLvl w:val="7"/>
              <w:rPr>
                <w:rFonts w:ascii="Angsana New" w:hAnsi="Angsana New" w:cs="Angsana New"/>
                <w:sz w:val="25"/>
                <w:szCs w:val="25"/>
              </w:rPr>
            </w:pPr>
            <w:r w:rsidRPr="005821CE">
              <w:rPr>
                <w:rFonts w:ascii="Angsana New" w:hAnsi="Angsana New" w:cs="Angsana New"/>
                <w:sz w:val="25"/>
                <w:szCs w:val="25"/>
              </w:rPr>
              <w:t>(11,387,500.00)</w:t>
            </w:r>
          </w:p>
        </w:tc>
        <w:tc>
          <w:tcPr>
            <w:tcW w:w="270" w:type="dxa"/>
          </w:tcPr>
          <w:p w14:paraId="407A0648" w14:textId="77777777" w:rsidR="00030D69" w:rsidRPr="005F52A2" w:rsidRDefault="00030D69" w:rsidP="00030D69">
            <w:pPr>
              <w:ind w:firstLine="162"/>
              <w:jc w:val="right"/>
              <w:rPr>
                <w:rFonts w:ascii="Angsana New" w:hAnsi="Angsana New" w:cs="Angsana New"/>
                <w:sz w:val="25"/>
                <w:szCs w:val="25"/>
              </w:rPr>
            </w:pPr>
          </w:p>
        </w:tc>
        <w:tc>
          <w:tcPr>
            <w:tcW w:w="1620" w:type="dxa"/>
            <w:tcBorders>
              <w:top w:val="single" w:sz="4" w:space="0" w:color="auto"/>
            </w:tcBorders>
          </w:tcPr>
          <w:p w14:paraId="244FD272" w14:textId="081E19C8" w:rsidR="00030D69" w:rsidRPr="00E17E6B" w:rsidRDefault="00030D69" w:rsidP="00E17E6B">
            <w:pPr>
              <w:keepNext/>
              <w:ind w:left="-111" w:right="-90"/>
              <w:jc w:val="center"/>
              <w:outlineLvl w:val="7"/>
              <w:rPr>
                <w:rFonts w:ascii="Angsana New" w:hAnsi="Angsana New" w:cs="Angsana New"/>
                <w:sz w:val="25"/>
                <w:szCs w:val="25"/>
              </w:rPr>
            </w:pPr>
            <w:r w:rsidRPr="00E17E6B">
              <w:rPr>
                <w:rFonts w:ascii="Angsana New" w:hAnsi="Angsana New" w:cs="Angsana New"/>
                <w:sz w:val="25"/>
                <w:szCs w:val="25"/>
              </w:rPr>
              <w:t>-</w:t>
            </w:r>
          </w:p>
        </w:tc>
        <w:tc>
          <w:tcPr>
            <w:tcW w:w="270" w:type="dxa"/>
          </w:tcPr>
          <w:p w14:paraId="25493489" w14:textId="77777777" w:rsidR="00030D69" w:rsidRPr="00E17E6B" w:rsidRDefault="00030D69" w:rsidP="00E17E6B">
            <w:pPr>
              <w:ind w:left="-111" w:right="-90"/>
              <w:jc w:val="center"/>
              <w:rPr>
                <w:rFonts w:ascii="Angsana New" w:hAnsi="Angsana New" w:cs="Angsana New"/>
                <w:sz w:val="25"/>
                <w:szCs w:val="25"/>
              </w:rPr>
            </w:pPr>
          </w:p>
        </w:tc>
        <w:tc>
          <w:tcPr>
            <w:tcW w:w="1440" w:type="dxa"/>
            <w:tcBorders>
              <w:top w:val="single" w:sz="4" w:space="0" w:color="auto"/>
            </w:tcBorders>
          </w:tcPr>
          <w:p w14:paraId="04712C70" w14:textId="05CFC9AD" w:rsidR="00030D69" w:rsidRPr="00E17E6B" w:rsidRDefault="00030D69" w:rsidP="00E17E6B">
            <w:pPr>
              <w:ind w:left="-111" w:right="-90"/>
              <w:jc w:val="center"/>
              <w:rPr>
                <w:rFonts w:ascii="Angsana New" w:hAnsi="Angsana New" w:cs="Angsana New"/>
                <w:sz w:val="25"/>
                <w:szCs w:val="25"/>
              </w:rPr>
            </w:pPr>
            <w:r w:rsidRPr="00E17E6B">
              <w:rPr>
                <w:rFonts w:ascii="Angsana New" w:hAnsi="Angsana New" w:cs="Angsana New"/>
                <w:sz w:val="25"/>
                <w:szCs w:val="25"/>
              </w:rPr>
              <w:t>-</w:t>
            </w:r>
          </w:p>
        </w:tc>
        <w:tc>
          <w:tcPr>
            <w:tcW w:w="270" w:type="dxa"/>
          </w:tcPr>
          <w:p w14:paraId="04C26ECD" w14:textId="77777777" w:rsidR="00030D69" w:rsidRPr="00E17E6B" w:rsidRDefault="00030D69" w:rsidP="00E17E6B">
            <w:pPr>
              <w:keepNext/>
              <w:ind w:left="-111" w:right="-90"/>
              <w:jc w:val="center"/>
              <w:outlineLvl w:val="7"/>
              <w:rPr>
                <w:rFonts w:ascii="Angsana New" w:hAnsi="Angsana New" w:cs="Angsana New"/>
                <w:sz w:val="25"/>
                <w:szCs w:val="25"/>
                <w:cs/>
              </w:rPr>
            </w:pPr>
          </w:p>
        </w:tc>
        <w:tc>
          <w:tcPr>
            <w:tcW w:w="1440" w:type="dxa"/>
            <w:tcBorders>
              <w:top w:val="single" w:sz="4" w:space="0" w:color="auto"/>
            </w:tcBorders>
          </w:tcPr>
          <w:p w14:paraId="32216519" w14:textId="3FC4F75D" w:rsidR="00030D69" w:rsidRPr="00E17E6B" w:rsidRDefault="00CA5223" w:rsidP="00CA5223">
            <w:pPr>
              <w:keepNext/>
              <w:ind w:firstLine="162"/>
              <w:jc w:val="right"/>
              <w:outlineLvl w:val="7"/>
              <w:rPr>
                <w:rFonts w:ascii="Angsana New" w:hAnsi="Angsana New" w:cs="Angsana New"/>
                <w:sz w:val="25"/>
                <w:szCs w:val="25"/>
              </w:rPr>
            </w:pPr>
            <w:r w:rsidRPr="00CA5223">
              <w:rPr>
                <w:rFonts w:ascii="Angsana New" w:hAnsi="Angsana New" w:cs="Angsana New"/>
                <w:sz w:val="25"/>
                <w:szCs w:val="25"/>
                <w:cs/>
              </w:rPr>
              <w:t>(11</w:t>
            </w:r>
            <w:r w:rsidRPr="00CA5223">
              <w:rPr>
                <w:rFonts w:ascii="Angsana New" w:hAnsi="Angsana New" w:cs="Angsana New"/>
                <w:sz w:val="25"/>
                <w:szCs w:val="25"/>
              </w:rPr>
              <w:t>,</w:t>
            </w:r>
            <w:r w:rsidRPr="00CA5223">
              <w:rPr>
                <w:rFonts w:ascii="Angsana New" w:hAnsi="Angsana New" w:cs="Angsana New"/>
                <w:sz w:val="25"/>
                <w:szCs w:val="25"/>
                <w:cs/>
              </w:rPr>
              <w:t>387</w:t>
            </w:r>
            <w:r w:rsidRPr="00CA5223">
              <w:rPr>
                <w:rFonts w:ascii="Angsana New" w:hAnsi="Angsana New" w:cs="Angsana New"/>
                <w:sz w:val="25"/>
                <w:szCs w:val="25"/>
              </w:rPr>
              <w:t>,</w:t>
            </w:r>
            <w:r w:rsidRPr="00CA5223">
              <w:rPr>
                <w:rFonts w:ascii="Angsana New" w:hAnsi="Angsana New" w:cs="Angsana New"/>
                <w:sz w:val="25"/>
                <w:szCs w:val="25"/>
                <w:cs/>
              </w:rPr>
              <w:t>500.00)</w:t>
            </w:r>
          </w:p>
        </w:tc>
      </w:tr>
      <w:tr w:rsidR="005C45B3" w:rsidRPr="00E75AB7" w14:paraId="1C953BFC" w14:textId="77777777">
        <w:tc>
          <w:tcPr>
            <w:tcW w:w="2758" w:type="dxa"/>
          </w:tcPr>
          <w:p w14:paraId="7B1B74CF" w14:textId="20CB9DD9" w:rsidR="005C45B3" w:rsidRPr="001B111F" w:rsidRDefault="005C45B3" w:rsidP="00753305">
            <w:pPr>
              <w:ind w:left="-108"/>
              <w:rPr>
                <w:rFonts w:ascii="Angsana New" w:hAnsi="Angsana New" w:cs="Angsana New"/>
                <w:sz w:val="25"/>
                <w:szCs w:val="25"/>
                <w:cs/>
              </w:rPr>
            </w:pPr>
            <w:r w:rsidRPr="001B111F">
              <w:rPr>
                <w:rFonts w:ascii="Angsana New" w:hAnsi="Angsana New" w:cs="Angsana New"/>
                <w:sz w:val="25"/>
                <w:szCs w:val="25"/>
                <w:cs/>
              </w:rPr>
              <w:t>มูลค่าสุทธิตามบัญชี :-</w:t>
            </w:r>
          </w:p>
        </w:tc>
        <w:tc>
          <w:tcPr>
            <w:tcW w:w="1620" w:type="dxa"/>
            <w:tcBorders>
              <w:top w:val="single" w:sz="4" w:space="0" w:color="auto"/>
            </w:tcBorders>
          </w:tcPr>
          <w:p w14:paraId="675D2FFE" w14:textId="77777777" w:rsidR="005C45B3" w:rsidRPr="005F52A2" w:rsidRDefault="005C45B3" w:rsidP="005C45B3">
            <w:pPr>
              <w:keepNext/>
              <w:ind w:firstLine="162"/>
              <w:jc w:val="right"/>
              <w:outlineLvl w:val="7"/>
              <w:rPr>
                <w:rFonts w:ascii="Angsana New" w:hAnsi="Angsana New" w:cs="Angsana New"/>
                <w:sz w:val="25"/>
                <w:szCs w:val="25"/>
              </w:rPr>
            </w:pPr>
          </w:p>
        </w:tc>
        <w:tc>
          <w:tcPr>
            <w:tcW w:w="270" w:type="dxa"/>
          </w:tcPr>
          <w:p w14:paraId="7D071AC8" w14:textId="77777777" w:rsidR="005C45B3" w:rsidRPr="005F52A2" w:rsidRDefault="005C45B3" w:rsidP="005C45B3">
            <w:pPr>
              <w:ind w:firstLine="162"/>
              <w:jc w:val="right"/>
              <w:rPr>
                <w:rFonts w:ascii="Angsana New" w:hAnsi="Angsana New" w:cs="Angsana New"/>
                <w:sz w:val="25"/>
                <w:szCs w:val="25"/>
              </w:rPr>
            </w:pPr>
          </w:p>
        </w:tc>
        <w:tc>
          <w:tcPr>
            <w:tcW w:w="1620" w:type="dxa"/>
            <w:tcBorders>
              <w:top w:val="single" w:sz="4" w:space="0" w:color="auto"/>
            </w:tcBorders>
          </w:tcPr>
          <w:p w14:paraId="149B5FFF" w14:textId="77777777" w:rsidR="005C45B3" w:rsidRPr="00E17E6B" w:rsidRDefault="005C45B3" w:rsidP="00E17E6B">
            <w:pPr>
              <w:keepNext/>
              <w:ind w:left="-111" w:right="-90"/>
              <w:jc w:val="center"/>
              <w:outlineLvl w:val="7"/>
              <w:rPr>
                <w:rFonts w:ascii="Angsana New" w:hAnsi="Angsana New" w:cs="Angsana New"/>
                <w:sz w:val="25"/>
                <w:szCs w:val="25"/>
              </w:rPr>
            </w:pPr>
          </w:p>
        </w:tc>
        <w:tc>
          <w:tcPr>
            <w:tcW w:w="270" w:type="dxa"/>
          </w:tcPr>
          <w:p w14:paraId="27BE7E7F" w14:textId="77777777" w:rsidR="005C45B3" w:rsidRPr="00E17E6B" w:rsidRDefault="005C45B3" w:rsidP="00E17E6B">
            <w:pPr>
              <w:ind w:left="-111" w:right="-90"/>
              <w:jc w:val="center"/>
              <w:rPr>
                <w:rFonts w:ascii="Angsana New" w:hAnsi="Angsana New" w:cs="Angsana New"/>
                <w:sz w:val="25"/>
                <w:szCs w:val="25"/>
              </w:rPr>
            </w:pPr>
          </w:p>
        </w:tc>
        <w:tc>
          <w:tcPr>
            <w:tcW w:w="1440" w:type="dxa"/>
            <w:tcBorders>
              <w:top w:val="single" w:sz="4" w:space="0" w:color="auto"/>
            </w:tcBorders>
          </w:tcPr>
          <w:p w14:paraId="5207A534" w14:textId="77777777" w:rsidR="005C45B3" w:rsidRPr="00E17E6B" w:rsidRDefault="005C45B3" w:rsidP="00E17E6B">
            <w:pPr>
              <w:ind w:left="-111" w:right="-90"/>
              <w:jc w:val="center"/>
              <w:rPr>
                <w:rFonts w:ascii="Angsana New" w:hAnsi="Angsana New" w:cs="Angsana New"/>
                <w:sz w:val="25"/>
                <w:szCs w:val="25"/>
              </w:rPr>
            </w:pPr>
          </w:p>
        </w:tc>
        <w:tc>
          <w:tcPr>
            <w:tcW w:w="270" w:type="dxa"/>
          </w:tcPr>
          <w:p w14:paraId="0A599848" w14:textId="77777777" w:rsidR="005C45B3" w:rsidRPr="00E17E6B" w:rsidRDefault="005C45B3" w:rsidP="00E17E6B">
            <w:pPr>
              <w:keepNext/>
              <w:ind w:left="-111" w:right="-90"/>
              <w:jc w:val="center"/>
              <w:outlineLvl w:val="7"/>
              <w:rPr>
                <w:rFonts w:ascii="Angsana New" w:hAnsi="Angsana New" w:cs="Angsana New"/>
                <w:sz w:val="25"/>
                <w:szCs w:val="25"/>
                <w:cs/>
              </w:rPr>
            </w:pPr>
          </w:p>
        </w:tc>
        <w:tc>
          <w:tcPr>
            <w:tcW w:w="1440" w:type="dxa"/>
            <w:tcBorders>
              <w:top w:val="single" w:sz="4" w:space="0" w:color="auto"/>
            </w:tcBorders>
          </w:tcPr>
          <w:p w14:paraId="2A33B436" w14:textId="77777777" w:rsidR="005C45B3" w:rsidRPr="00E17E6B" w:rsidRDefault="005C45B3" w:rsidP="00E17E6B">
            <w:pPr>
              <w:ind w:left="-111" w:right="-90"/>
              <w:jc w:val="center"/>
              <w:rPr>
                <w:rFonts w:ascii="Angsana New" w:hAnsi="Angsana New" w:cs="Angsana New"/>
                <w:sz w:val="25"/>
                <w:szCs w:val="25"/>
              </w:rPr>
            </w:pPr>
          </w:p>
        </w:tc>
      </w:tr>
      <w:tr w:rsidR="005C45B3" w:rsidRPr="00E75AB7" w14:paraId="1964F1B4" w14:textId="77777777">
        <w:tc>
          <w:tcPr>
            <w:tcW w:w="2758" w:type="dxa"/>
          </w:tcPr>
          <w:p w14:paraId="417DA12B" w14:textId="6DADCC61" w:rsidR="005C45B3" w:rsidRPr="001B111F" w:rsidRDefault="005C45B3" w:rsidP="005C45B3">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31 ธันวาคม </w:t>
            </w:r>
            <w:r w:rsidR="00DD74C6" w:rsidRPr="001B111F">
              <w:rPr>
                <w:rFonts w:ascii="Angsana New" w:hAnsi="Angsana New" w:cs="Angsana New"/>
                <w:sz w:val="25"/>
                <w:szCs w:val="25"/>
              </w:rPr>
              <w:t>256</w:t>
            </w:r>
            <w:r w:rsidR="00DD74C6">
              <w:rPr>
                <w:rFonts w:ascii="Angsana New" w:hAnsi="Angsana New" w:cs="Angsana New"/>
                <w:sz w:val="25"/>
                <w:szCs w:val="25"/>
              </w:rPr>
              <w:t>8</w:t>
            </w:r>
          </w:p>
        </w:tc>
        <w:tc>
          <w:tcPr>
            <w:tcW w:w="1620" w:type="dxa"/>
            <w:tcBorders>
              <w:bottom w:val="double" w:sz="4" w:space="0" w:color="auto"/>
            </w:tcBorders>
          </w:tcPr>
          <w:p w14:paraId="0B9CC205" w14:textId="65007125" w:rsidR="005C45B3" w:rsidRPr="00013CFE" w:rsidRDefault="00BF2C5F" w:rsidP="005C45B3">
            <w:pPr>
              <w:keepNext/>
              <w:ind w:firstLine="162"/>
              <w:jc w:val="right"/>
              <w:outlineLvl w:val="7"/>
              <w:rPr>
                <w:rFonts w:ascii="Angsana New" w:hAnsi="Angsana New" w:cs="Angsana New"/>
                <w:sz w:val="25"/>
                <w:szCs w:val="25"/>
                <w:highlight w:val="yellow"/>
              </w:rPr>
            </w:pPr>
            <w:r w:rsidRPr="00BF2C5F">
              <w:rPr>
                <w:rFonts w:ascii="Angsana New" w:hAnsi="Angsana New" w:cs="Angsana New"/>
                <w:sz w:val="25"/>
                <w:szCs w:val="25"/>
              </w:rPr>
              <w:t>121,343,284.70</w:t>
            </w:r>
          </w:p>
        </w:tc>
        <w:tc>
          <w:tcPr>
            <w:tcW w:w="270" w:type="dxa"/>
          </w:tcPr>
          <w:p w14:paraId="17CBF3AA" w14:textId="77777777" w:rsidR="005C45B3" w:rsidRPr="00013CFE" w:rsidRDefault="005C45B3" w:rsidP="005C45B3">
            <w:pPr>
              <w:ind w:firstLine="162"/>
              <w:jc w:val="right"/>
              <w:rPr>
                <w:rFonts w:ascii="Angsana New" w:hAnsi="Angsana New" w:cs="Angsana New"/>
                <w:sz w:val="25"/>
                <w:szCs w:val="25"/>
                <w:highlight w:val="yellow"/>
              </w:rPr>
            </w:pPr>
          </w:p>
        </w:tc>
        <w:tc>
          <w:tcPr>
            <w:tcW w:w="1620" w:type="dxa"/>
            <w:tcBorders>
              <w:bottom w:val="double" w:sz="4" w:space="0" w:color="auto"/>
            </w:tcBorders>
          </w:tcPr>
          <w:p w14:paraId="064F7CEE" w14:textId="512A6183" w:rsidR="005C45B3" w:rsidRPr="00013CFE" w:rsidRDefault="00CA5223" w:rsidP="005C45B3">
            <w:pPr>
              <w:keepNext/>
              <w:ind w:firstLine="162"/>
              <w:jc w:val="right"/>
              <w:outlineLvl w:val="7"/>
              <w:rPr>
                <w:rFonts w:ascii="Angsana New" w:hAnsi="Angsana New" w:cs="Angsana New"/>
                <w:sz w:val="25"/>
                <w:szCs w:val="25"/>
                <w:highlight w:val="yellow"/>
              </w:rPr>
            </w:pPr>
            <w:r w:rsidRPr="00CA5223">
              <w:rPr>
                <w:rFonts w:ascii="Angsana New" w:hAnsi="Angsana New" w:cs="Angsana New"/>
                <w:sz w:val="25"/>
                <w:szCs w:val="25"/>
              </w:rPr>
              <w:t>5,367,088.75</w:t>
            </w:r>
          </w:p>
        </w:tc>
        <w:tc>
          <w:tcPr>
            <w:tcW w:w="270" w:type="dxa"/>
          </w:tcPr>
          <w:p w14:paraId="32786478" w14:textId="77777777" w:rsidR="005C45B3" w:rsidRPr="00013CFE" w:rsidRDefault="005C45B3" w:rsidP="005C45B3">
            <w:pPr>
              <w:ind w:firstLine="162"/>
              <w:jc w:val="right"/>
              <w:rPr>
                <w:rFonts w:ascii="Angsana New" w:hAnsi="Angsana New" w:cs="Angsana New"/>
                <w:sz w:val="25"/>
                <w:szCs w:val="25"/>
                <w:highlight w:val="yellow"/>
              </w:rPr>
            </w:pPr>
          </w:p>
        </w:tc>
        <w:tc>
          <w:tcPr>
            <w:tcW w:w="1440" w:type="dxa"/>
            <w:tcBorders>
              <w:bottom w:val="double" w:sz="4" w:space="0" w:color="auto"/>
            </w:tcBorders>
          </w:tcPr>
          <w:p w14:paraId="4FB3174D" w14:textId="08015A31" w:rsidR="005C45B3" w:rsidRPr="005F52A2" w:rsidRDefault="005F52A2" w:rsidP="005F52A2">
            <w:pPr>
              <w:ind w:left="-111" w:right="-90"/>
              <w:jc w:val="center"/>
              <w:rPr>
                <w:rFonts w:ascii="Angsana New" w:hAnsi="Angsana New" w:cs="Angsana New"/>
                <w:sz w:val="25"/>
                <w:szCs w:val="25"/>
              </w:rPr>
            </w:pPr>
            <w:r w:rsidRPr="00E17E6B">
              <w:rPr>
                <w:rFonts w:ascii="Angsana New" w:hAnsi="Angsana New" w:cs="Angsana New"/>
                <w:sz w:val="25"/>
                <w:szCs w:val="25"/>
              </w:rPr>
              <w:t>-</w:t>
            </w:r>
          </w:p>
        </w:tc>
        <w:tc>
          <w:tcPr>
            <w:tcW w:w="270" w:type="dxa"/>
          </w:tcPr>
          <w:p w14:paraId="2491B84B" w14:textId="77777777" w:rsidR="005C45B3" w:rsidRPr="00013CFE" w:rsidRDefault="005C45B3" w:rsidP="005C45B3">
            <w:pPr>
              <w:keepNext/>
              <w:ind w:firstLine="162"/>
              <w:jc w:val="right"/>
              <w:outlineLvl w:val="7"/>
              <w:rPr>
                <w:rFonts w:ascii="Angsana New" w:hAnsi="Angsana New" w:cs="Angsana New"/>
                <w:sz w:val="25"/>
                <w:szCs w:val="25"/>
                <w:highlight w:val="yellow"/>
                <w:cs/>
              </w:rPr>
            </w:pPr>
          </w:p>
        </w:tc>
        <w:tc>
          <w:tcPr>
            <w:tcW w:w="1440" w:type="dxa"/>
            <w:tcBorders>
              <w:bottom w:val="double" w:sz="4" w:space="0" w:color="auto"/>
            </w:tcBorders>
          </w:tcPr>
          <w:p w14:paraId="0557EE7D" w14:textId="6CE17313" w:rsidR="005C45B3" w:rsidRPr="00013CFE" w:rsidRDefault="005F52A2" w:rsidP="005C45B3">
            <w:pPr>
              <w:jc w:val="right"/>
              <w:rPr>
                <w:rFonts w:ascii="Angsana New" w:hAnsi="Angsana New" w:cs="Angsana New"/>
                <w:sz w:val="25"/>
                <w:szCs w:val="25"/>
                <w:highlight w:val="yellow"/>
              </w:rPr>
            </w:pPr>
            <w:r w:rsidRPr="005F52A2">
              <w:rPr>
                <w:rFonts w:ascii="Angsana New" w:hAnsi="Angsana New" w:cs="Angsana New"/>
                <w:sz w:val="25"/>
                <w:szCs w:val="25"/>
              </w:rPr>
              <w:t>126,710,373.45</w:t>
            </w:r>
          </w:p>
        </w:tc>
      </w:tr>
    </w:tbl>
    <w:p w14:paraId="6FB58C26" w14:textId="77777777" w:rsidR="009B0F2C" w:rsidRDefault="009B0F2C" w:rsidP="00AC29D7">
      <w:pPr>
        <w:spacing w:line="216" w:lineRule="auto"/>
        <w:jc w:val="thaiDistribute"/>
        <w:rPr>
          <w:rFonts w:ascii="Angsana New" w:hAnsi="Angsana New" w:cs="Angsana New"/>
          <w:sz w:val="16"/>
          <w:szCs w:val="16"/>
        </w:rPr>
      </w:pPr>
    </w:p>
    <w:p w14:paraId="3001EA8B" w14:textId="77777777" w:rsidR="005B0FC7" w:rsidRDefault="005B0FC7" w:rsidP="00AC29D7">
      <w:pPr>
        <w:spacing w:line="216" w:lineRule="auto"/>
        <w:jc w:val="thaiDistribute"/>
        <w:rPr>
          <w:rFonts w:ascii="Angsana New" w:hAnsi="Angsana New" w:cs="Angsana New"/>
          <w:sz w:val="16"/>
          <w:szCs w:val="16"/>
        </w:rPr>
      </w:pPr>
    </w:p>
    <w:p w14:paraId="256A1C11" w14:textId="77777777" w:rsidR="005B0FC7" w:rsidRDefault="005B0FC7" w:rsidP="00AC29D7">
      <w:pPr>
        <w:spacing w:line="216" w:lineRule="auto"/>
        <w:jc w:val="thaiDistribute"/>
        <w:rPr>
          <w:rFonts w:ascii="Angsana New" w:hAnsi="Angsana New" w:cs="Angsana New"/>
          <w:sz w:val="16"/>
          <w:szCs w:val="16"/>
        </w:rPr>
      </w:pPr>
    </w:p>
    <w:p w14:paraId="4F44C8FC" w14:textId="77777777" w:rsidR="005B0FC7" w:rsidRDefault="005B0FC7" w:rsidP="00AC29D7">
      <w:pPr>
        <w:spacing w:line="216" w:lineRule="auto"/>
        <w:jc w:val="thaiDistribute"/>
        <w:rPr>
          <w:rFonts w:ascii="Angsana New" w:hAnsi="Angsana New" w:cs="Angsana New"/>
          <w:sz w:val="16"/>
          <w:szCs w:val="16"/>
        </w:rPr>
      </w:pPr>
    </w:p>
    <w:p w14:paraId="3CD7743D" w14:textId="77777777" w:rsidR="005B0FC7" w:rsidRDefault="005B0FC7" w:rsidP="00AC29D7">
      <w:pPr>
        <w:spacing w:line="216" w:lineRule="auto"/>
        <w:jc w:val="thaiDistribute"/>
        <w:rPr>
          <w:rFonts w:ascii="Angsana New" w:hAnsi="Angsana New" w:cs="Angsana New"/>
          <w:sz w:val="16"/>
          <w:szCs w:val="16"/>
        </w:rPr>
      </w:pPr>
    </w:p>
    <w:p w14:paraId="197A956E" w14:textId="77777777" w:rsidR="005B0FC7" w:rsidRDefault="005B0FC7" w:rsidP="00AC29D7">
      <w:pPr>
        <w:spacing w:line="216" w:lineRule="auto"/>
        <w:jc w:val="thaiDistribute"/>
        <w:rPr>
          <w:rFonts w:ascii="Angsana New" w:hAnsi="Angsana New" w:cs="Angsana New"/>
          <w:sz w:val="16"/>
          <w:szCs w:val="16"/>
        </w:rPr>
      </w:pPr>
    </w:p>
    <w:p w14:paraId="78E2C879" w14:textId="77777777" w:rsidR="005B0FC7" w:rsidRDefault="005B0FC7" w:rsidP="00AC29D7">
      <w:pPr>
        <w:spacing w:line="216" w:lineRule="auto"/>
        <w:jc w:val="thaiDistribute"/>
        <w:rPr>
          <w:rFonts w:ascii="Angsana New" w:hAnsi="Angsana New" w:cs="Angsana New"/>
          <w:sz w:val="16"/>
          <w:szCs w:val="16"/>
        </w:rPr>
      </w:pPr>
    </w:p>
    <w:p w14:paraId="233F62FD" w14:textId="77777777" w:rsidR="005B0FC7" w:rsidRDefault="005B0FC7" w:rsidP="00AC29D7">
      <w:pPr>
        <w:spacing w:line="216" w:lineRule="auto"/>
        <w:jc w:val="thaiDistribute"/>
        <w:rPr>
          <w:rFonts w:ascii="Angsana New" w:hAnsi="Angsana New" w:cs="Angsana New"/>
          <w:sz w:val="16"/>
          <w:szCs w:val="16"/>
        </w:rPr>
      </w:pPr>
    </w:p>
    <w:p w14:paraId="1A4E9013" w14:textId="77777777" w:rsidR="005B0FC7" w:rsidRDefault="005B0FC7" w:rsidP="00AC29D7">
      <w:pPr>
        <w:spacing w:line="216" w:lineRule="auto"/>
        <w:jc w:val="thaiDistribute"/>
        <w:rPr>
          <w:rFonts w:ascii="Angsana New" w:hAnsi="Angsana New" w:cs="Angsana New"/>
          <w:sz w:val="16"/>
          <w:szCs w:val="16"/>
        </w:rPr>
      </w:pPr>
    </w:p>
    <w:p w14:paraId="67700863" w14:textId="77777777" w:rsidR="009B0F2C" w:rsidRDefault="009B0F2C" w:rsidP="00AC29D7">
      <w:pPr>
        <w:spacing w:line="216" w:lineRule="auto"/>
        <w:jc w:val="thaiDistribute"/>
        <w:rPr>
          <w:rFonts w:ascii="Angsana New" w:hAnsi="Angsana New" w:cs="Angsana New"/>
          <w:sz w:val="16"/>
          <w:szCs w:val="16"/>
        </w:rPr>
      </w:pPr>
    </w:p>
    <w:tbl>
      <w:tblPr>
        <w:tblW w:w="9688" w:type="dxa"/>
        <w:tblInd w:w="392" w:type="dxa"/>
        <w:tblLayout w:type="fixed"/>
        <w:tblLook w:val="0000" w:firstRow="0" w:lastRow="0" w:firstColumn="0" w:lastColumn="0" w:noHBand="0" w:noVBand="0"/>
      </w:tblPr>
      <w:tblGrid>
        <w:gridCol w:w="2758"/>
        <w:gridCol w:w="1620"/>
        <w:gridCol w:w="270"/>
        <w:gridCol w:w="1620"/>
        <w:gridCol w:w="270"/>
        <w:gridCol w:w="1440"/>
        <w:gridCol w:w="270"/>
        <w:gridCol w:w="1440"/>
      </w:tblGrid>
      <w:tr w:rsidR="00136D70" w:rsidRPr="008D23BD" w14:paraId="6485D53A" w14:textId="77777777">
        <w:tc>
          <w:tcPr>
            <w:tcW w:w="2758" w:type="dxa"/>
          </w:tcPr>
          <w:p w14:paraId="40BCC4E4" w14:textId="77777777" w:rsidR="00136D70" w:rsidRPr="001B111F" w:rsidRDefault="00136D70">
            <w:pPr>
              <w:tabs>
                <w:tab w:val="left" w:pos="360"/>
                <w:tab w:val="left" w:pos="720"/>
                <w:tab w:val="left" w:pos="1080"/>
              </w:tabs>
              <w:rPr>
                <w:rFonts w:ascii="Angsana New" w:hAnsi="Angsana New" w:cs="Angsana New"/>
                <w:sz w:val="25"/>
                <w:szCs w:val="25"/>
              </w:rPr>
            </w:pPr>
          </w:p>
        </w:tc>
        <w:tc>
          <w:tcPr>
            <w:tcW w:w="6930" w:type="dxa"/>
            <w:gridSpan w:val="7"/>
          </w:tcPr>
          <w:p w14:paraId="24DA4495" w14:textId="77777777" w:rsidR="00136D70" w:rsidRPr="001B111F" w:rsidRDefault="00136D70">
            <w:pPr>
              <w:jc w:val="right"/>
              <w:rPr>
                <w:rFonts w:ascii="Angsana New" w:hAnsi="Angsana New" w:cs="Angsana New"/>
                <w:sz w:val="25"/>
                <w:szCs w:val="25"/>
                <w:cs/>
              </w:rPr>
            </w:pPr>
            <w:r w:rsidRPr="001B111F">
              <w:rPr>
                <w:rFonts w:ascii="Angsana New" w:hAnsi="Angsana New" w:cs="Angsana New" w:hint="cs"/>
                <w:sz w:val="25"/>
                <w:szCs w:val="25"/>
                <w:cs/>
              </w:rPr>
              <w:t xml:space="preserve">(หน่วย </w:t>
            </w:r>
            <w:r w:rsidRPr="001B111F">
              <w:rPr>
                <w:rFonts w:ascii="Angsana New" w:hAnsi="Angsana New" w:cs="Angsana New"/>
                <w:sz w:val="25"/>
                <w:szCs w:val="25"/>
              </w:rPr>
              <w:t xml:space="preserve">: </w:t>
            </w:r>
            <w:r w:rsidRPr="001B111F">
              <w:rPr>
                <w:rFonts w:ascii="Angsana New" w:hAnsi="Angsana New" w:cs="Angsana New" w:hint="cs"/>
                <w:sz w:val="25"/>
                <w:szCs w:val="25"/>
                <w:cs/>
              </w:rPr>
              <w:t>บาท)</w:t>
            </w:r>
          </w:p>
        </w:tc>
      </w:tr>
      <w:tr w:rsidR="00136D70" w:rsidRPr="008D23BD" w14:paraId="140F230D" w14:textId="77777777">
        <w:tc>
          <w:tcPr>
            <w:tcW w:w="2758" w:type="dxa"/>
          </w:tcPr>
          <w:p w14:paraId="7D520EBF" w14:textId="77777777" w:rsidR="00136D70" w:rsidRPr="001B111F" w:rsidRDefault="00136D70">
            <w:pPr>
              <w:tabs>
                <w:tab w:val="left" w:pos="360"/>
                <w:tab w:val="left" w:pos="720"/>
                <w:tab w:val="left" w:pos="1080"/>
              </w:tabs>
              <w:rPr>
                <w:rFonts w:ascii="Angsana New" w:hAnsi="Angsana New" w:cs="Angsana New"/>
                <w:sz w:val="25"/>
                <w:szCs w:val="25"/>
              </w:rPr>
            </w:pPr>
          </w:p>
        </w:tc>
        <w:tc>
          <w:tcPr>
            <w:tcW w:w="6930" w:type="dxa"/>
            <w:gridSpan w:val="7"/>
          </w:tcPr>
          <w:p w14:paraId="500CBF2E" w14:textId="5C593934" w:rsidR="00136D70" w:rsidRPr="001B111F" w:rsidRDefault="00136D70">
            <w:pPr>
              <w:jc w:val="center"/>
              <w:rPr>
                <w:rFonts w:ascii="Angsana New" w:hAnsi="Angsana New" w:cs="Angsana New"/>
                <w:sz w:val="25"/>
                <w:szCs w:val="25"/>
                <w:cs/>
              </w:rPr>
            </w:pPr>
            <w:r w:rsidRPr="001B111F">
              <w:rPr>
                <w:rFonts w:ascii="Angsana New" w:hAnsi="Angsana New" w:cs="Angsana New"/>
                <w:sz w:val="25"/>
                <w:szCs w:val="25"/>
                <w:cs/>
              </w:rPr>
              <w:t>งบการเงิน</w:t>
            </w:r>
            <w:r w:rsidRPr="001B111F">
              <w:rPr>
                <w:rFonts w:ascii="Angsana New" w:hAnsi="Angsana New" w:cs="Angsana New" w:hint="cs"/>
                <w:sz w:val="25"/>
                <w:szCs w:val="25"/>
                <w:cs/>
              </w:rPr>
              <w:t>เฉพาะกิจการ</w:t>
            </w:r>
          </w:p>
        </w:tc>
      </w:tr>
      <w:tr w:rsidR="00136D70" w:rsidRPr="008D23BD" w14:paraId="42686808" w14:textId="77777777" w:rsidTr="00181C48">
        <w:tc>
          <w:tcPr>
            <w:tcW w:w="2758" w:type="dxa"/>
          </w:tcPr>
          <w:p w14:paraId="23C06D4F" w14:textId="77777777" w:rsidR="00136D70" w:rsidRPr="001B111F" w:rsidRDefault="00136D70">
            <w:pPr>
              <w:tabs>
                <w:tab w:val="left" w:pos="360"/>
                <w:tab w:val="left" w:pos="720"/>
                <w:tab w:val="left" w:pos="1080"/>
              </w:tabs>
              <w:rPr>
                <w:rFonts w:ascii="Angsana New" w:hAnsi="Angsana New" w:cs="Angsana New"/>
                <w:sz w:val="25"/>
                <w:szCs w:val="25"/>
              </w:rPr>
            </w:pPr>
          </w:p>
        </w:tc>
        <w:tc>
          <w:tcPr>
            <w:tcW w:w="1620" w:type="dxa"/>
          </w:tcPr>
          <w:p w14:paraId="282E4365" w14:textId="77777777" w:rsidR="00136D70" w:rsidRPr="001B111F" w:rsidRDefault="00136D70">
            <w:pPr>
              <w:keepNext/>
              <w:ind w:firstLine="601"/>
              <w:jc w:val="both"/>
              <w:outlineLvl w:val="7"/>
              <w:rPr>
                <w:rFonts w:ascii="Angsana New" w:hAnsi="Angsana New" w:cs="Angsana New"/>
                <w:sz w:val="25"/>
                <w:szCs w:val="25"/>
              </w:rPr>
            </w:pPr>
            <w:r w:rsidRPr="001B111F">
              <w:rPr>
                <w:rFonts w:ascii="Angsana New" w:hAnsi="Angsana New" w:cs="Angsana New"/>
                <w:sz w:val="25"/>
                <w:szCs w:val="25"/>
                <w:cs/>
              </w:rPr>
              <w:t>ที่ดิน</w:t>
            </w:r>
          </w:p>
        </w:tc>
        <w:tc>
          <w:tcPr>
            <w:tcW w:w="270" w:type="dxa"/>
          </w:tcPr>
          <w:p w14:paraId="11DC4F6A" w14:textId="77777777" w:rsidR="00136D70" w:rsidRPr="001B111F" w:rsidRDefault="00136D70">
            <w:pPr>
              <w:keepNext/>
              <w:ind w:firstLine="601"/>
              <w:jc w:val="both"/>
              <w:outlineLvl w:val="7"/>
              <w:rPr>
                <w:rFonts w:ascii="Angsana New" w:hAnsi="Angsana New" w:cs="Angsana New"/>
                <w:sz w:val="25"/>
                <w:szCs w:val="25"/>
              </w:rPr>
            </w:pPr>
          </w:p>
        </w:tc>
        <w:tc>
          <w:tcPr>
            <w:tcW w:w="1620" w:type="dxa"/>
          </w:tcPr>
          <w:p w14:paraId="4BDF4131" w14:textId="77777777" w:rsidR="00136D70" w:rsidRPr="001B111F" w:rsidRDefault="00136D70">
            <w:pPr>
              <w:keepNext/>
              <w:jc w:val="center"/>
              <w:outlineLvl w:val="7"/>
              <w:rPr>
                <w:rFonts w:ascii="Angsana New" w:hAnsi="Angsana New" w:cs="Angsana New"/>
                <w:sz w:val="25"/>
                <w:szCs w:val="25"/>
              </w:rPr>
            </w:pPr>
            <w:r w:rsidRPr="001B111F">
              <w:rPr>
                <w:rFonts w:ascii="Angsana New" w:hAnsi="Angsana New" w:cs="Angsana New"/>
                <w:sz w:val="25"/>
                <w:szCs w:val="25"/>
                <w:cs/>
              </w:rPr>
              <w:t>อาคารและ</w:t>
            </w:r>
          </w:p>
        </w:tc>
        <w:tc>
          <w:tcPr>
            <w:tcW w:w="270" w:type="dxa"/>
          </w:tcPr>
          <w:p w14:paraId="4ED4CAAB" w14:textId="77777777" w:rsidR="00136D70" w:rsidRPr="001B111F" w:rsidRDefault="00136D70">
            <w:pPr>
              <w:jc w:val="center"/>
              <w:rPr>
                <w:rFonts w:ascii="Angsana New" w:hAnsi="Angsana New" w:cs="Angsana New"/>
                <w:sz w:val="25"/>
                <w:szCs w:val="25"/>
                <w:cs/>
              </w:rPr>
            </w:pPr>
          </w:p>
        </w:tc>
        <w:tc>
          <w:tcPr>
            <w:tcW w:w="1440" w:type="dxa"/>
          </w:tcPr>
          <w:p w14:paraId="546FE21A" w14:textId="77777777" w:rsidR="00136D70" w:rsidRPr="001B111F" w:rsidRDefault="00136D70">
            <w:pPr>
              <w:jc w:val="center"/>
              <w:rPr>
                <w:rFonts w:ascii="Angsana New" w:hAnsi="Angsana New" w:cs="Angsana New"/>
                <w:sz w:val="25"/>
                <w:szCs w:val="25"/>
              </w:rPr>
            </w:pPr>
            <w:r w:rsidRPr="001B111F">
              <w:rPr>
                <w:rFonts w:ascii="Angsana New" w:hAnsi="Angsana New" w:cs="Angsana New" w:hint="cs"/>
                <w:sz w:val="25"/>
                <w:szCs w:val="25"/>
                <w:cs/>
              </w:rPr>
              <w:t>สินทรัพย์</w:t>
            </w:r>
          </w:p>
        </w:tc>
        <w:tc>
          <w:tcPr>
            <w:tcW w:w="270" w:type="dxa"/>
          </w:tcPr>
          <w:p w14:paraId="6341F36F" w14:textId="77777777" w:rsidR="00136D70" w:rsidRPr="001B111F" w:rsidRDefault="00136D70">
            <w:pPr>
              <w:jc w:val="center"/>
              <w:rPr>
                <w:rFonts w:ascii="Angsana New" w:hAnsi="Angsana New" w:cs="Angsana New"/>
                <w:sz w:val="25"/>
                <w:szCs w:val="25"/>
                <w:cs/>
              </w:rPr>
            </w:pPr>
          </w:p>
        </w:tc>
        <w:tc>
          <w:tcPr>
            <w:tcW w:w="1440" w:type="dxa"/>
          </w:tcPr>
          <w:p w14:paraId="7424CA0E" w14:textId="77777777" w:rsidR="00136D70" w:rsidRPr="001B111F" w:rsidRDefault="00136D70">
            <w:pPr>
              <w:jc w:val="center"/>
              <w:rPr>
                <w:rFonts w:ascii="Angsana New" w:hAnsi="Angsana New" w:cs="Angsana New"/>
                <w:sz w:val="25"/>
                <w:szCs w:val="25"/>
                <w:cs/>
              </w:rPr>
            </w:pPr>
            <w:r w:rsidRPr="001B111F">
              <w:rPr>
                <w:rFonts w:ascii="Angsana New" w:hAnsi="Angsana New" w:cs="Angsana New"/>
                <w:sz w:val="25"/>
                <w:szCs w:val="25"/>
                <w:cs/>
              </w:rPr>
              <w:t>รวม</w:t>
            </w:r>
          </w:p>
        </w:tc>
      </w:tr>
      <w:tr w:rsidR="00136D70" w:rsidRPr="008D23BD" w14:paraId="1315FD3A" w14:textId="77777777" w:rsidTr="00181C48">
        <w:tc>
          <w:tcPr>
            <w:tcW w:w="2758" w:type="dxa"/>
          </w:tcPr>
          <w:p w14:paraId="3A6BD8F1" w14:textId="77777777" w:rsidR="00136D70" w:rsidRPr="001B111F" w:rsidRDefault="00136D70">
            <w:pPr>
              <w:tabs>
                <w:tab w:val="left" w:pos="360"/>
                <w:tab w:val="left" w:pos="720"/>
                <w:tab w:val="left" w:pos="1080"/>
              </w:tabs>
              <w:rPr>
                <w:rFonts w:ascii="Angsana New" w:hAnsi="Angsana New" w:cs="Angsana New"/>
                <w:sz w:val="25"/>
                <w:szCs w:val="25"/>
              </w:rPr>
            </w:pPr>
          </w:p>
        </w:tc>
        <w:tc>
          <w:tcPr>
            <w:tcW w:w="1620" w:type="dxa"/>
            <w:tcBorders>
              <w:bottom w:val="single" w:sz="4" w:space="0" w:color="auto"/>
            </w:tcBorders>
          </w:tcPr>
          <w:p w14:paraId="566E6DD1" w14:textId="77777777" w:rsidR="00136D70" w:rsidRPr="001B111F" w:rsidRDefault="00136D70">
            <w:pPr>
              <w:keepNext/>
              <w:ind w:firstLine="601"/>
              <w:jc w:val="both"/>
              <w:outlineLvl w:val="7"/>
              <w:rPr>
                <w:rFonts w:ascii="Angsana New" w:hAnsi="Angsana New" w:cs="Angsana New"/>
                <w:sz w:val="25"/>
                <w:szCs w:val="25"/>
              </w:rPr>
            </w:pPr>
          </w:p>
        </w:tc>
        <w:tc>
          <w:tcPr>
            <w:tcW w:w="270" w:type="dxa"/>
            <w:tcBorders>
              <w:bottom w:val="single" w:sz="4" w:space="0" w:color="auto"/>
            </w:tcBorders>
          </w:tcPr>
          <w:p w14:paraId="6577C3B7" w14:textId="77777777" w:rsidR="00136D70" w:rsidRPr="001B111F" w:rsidRDefault="00136D70">
            <w:pPr>
              <w:keepNext/>
              <w:ind w:firstLine="601"/>
              <w:jc w:val="both"/>
              <w:outlineLvl w:val="7"/>
              <w:rPr>
                <w:rFonts w:ascii="Angsana New" w:hAnsi="Angsana New" w:cs="Angsana New"/>
                <w:sz w:val="25"/>
                <w:szCs w:val="25"/>
              </w:rPr>
            </w:pPr>
          </w:p>
        </w:tc>
        <w:tc>
          <w:tcPr>
            <w:tcW w:w="1620" w:type="dxa"/>
            <w:tcBorders>
              <w:bottom w:val="single" w:sz="4" w:space="0" w:color="auto"/>
            </w:tcBorders>
          </w:tcPr>
          <w:p w14:paraId="3E9C26B0" w14:textId="77777777" w:rsidR="00136D70" w:rsidRPr="001B111F" w:rsidRDefault="00136D70">
            <w:pPr>
              <w:keepNext/>
              <w:jc w:val="center"/>
              <w:outlineLvl w:val="7"/>
              <w:rPr>
                <w:rFonts w:ascii="Angsana New" w:hAnsi="Angsana New" w:cs="Angsana New"/>
                <w:spacing w:val="-6"/>
                <w:sz w:val="25"/>
                <w:szCs w:val="25"/>
              </w:rPr>
            </w:pPr>
            <w:r w:rsidRPr="001B111F">
              <w:rPr>
                <w:rFonts w:ascii="Angsana New" w:hAnsi="Angsana New" w:cs="Angsana New"/>
                <w:spacing w:val="-6"/>
                <w:sz w:val="25"/>
                <w:szCs w:val="25"/>
                <w:cs/>
              </w:rPr>
              <w:t>ส่วนปรับปรุงอาคาร</w:t>
            </w:r>
          </w:p>
        </w:tc>
        <w:tc>
          <w:tcPr>
            <w:tcW w:w="270" w:type="dxa"/>
            <w:tcBorders>
              <w:bottom w:val="single" w:sz="4" w:space="0" w:color="auto"/>
            </w:tcBorders>
          </w:tcPr>
          <w:p w14:paraId="0784F44D" w14:textId="77777777" w:rsidR="00136D70" w:rsidRPr="001B111F" w:rsidRDefault="00136D70">
            <w:pPr>
              <w:jc w:val="center"/>
              <w:rPr>
                <w:rFonts w:ascii="Angsana New" w:hAnsi="Angsana New" w:cs="Angsana New"/>
                <w:sz w:val="25"/>
                <w:szCs w:val="25"/>
                <w:cs/>
              </w:rPr>
            </w:pPr>
          </w:p>
        </w:tc>
        <w:tc>
          <w:tcPr>
            <w:tcW w:w="1440" w:type="dxa"/>
            <w:tcBorders>
              <w:bottom w:val="single" w:sz="4" w:space="0" w:color="auto"/>
            </w:tcBorders>
          </w:tcPr>
          <w:p w14:paraId="129CD098" w14:textId="77777777" w:rsidR="00136D70" w:rsidRPr="001B111F" w:rsidRDefault="00136D70">
            <w:pPr>
              <w:jc w:val="center"/>
              <w:rPr>
                <w:rFonts w:ascii="Angsana New" w:hAnsi="Angsana New" w:cs="Angsana New"/>
                <w:sz w:val="25"/>
                <w:szCs w:val="25"/>
              </w:rPr>
            </w:pPr>
            <w:r w:rsidRPr="001B111F">
              <w:rPr>
                <w:rFonts w:ascii="Angsana New" w:hAnsi="Angsana New" w:cs="Angsana New" w:hint="cs"/>
                <w:sz w:val="25"/>
                <w:szCs w:val="25"/>
                <w:cs/>
              </w:rPr>
              <w:t>ระหว่างก่อสร้าง</w:t>
            </w:r>
          </w:p>
        </w:tc>
        <w:tc>
          <w:tcPr>
            <w:tcW w:w="270" w:type="dxa"/>
            <w:tcBorders>
              <w:bottom w:val="single" w:sz="4" w:space="0" w:color="auto"/>
            </w:tcBorders>
          </w:tcPr>
          <w:p w14:paraId="24FB078D" w14:textId="77777777" w:rsidR="00136D70" w:rsidRPr="001B111F" w:rsidRDefault="00136D70">
            <w:pPr>
              <w:jc w:val="center"/>
              <w:rPr>
                <w:rFonts w:ascii="Angsana New" w:hAnsi="Angsana New" w:cs="Angsana New"/>
                <w:sz w:val="25"/>
                <w:szCs w:val="25"/>
              </w:rPr>
            </w:pPr>
          </w:p>
        </w:tc>
        <w:tc>
          <w:tcPr>
            <w:tcW w:w="1440" w:type="dxa"/>
            <w:tcBorders>
              <w:bottom w:val="single" w:sz="4" w:space="0" w:color="auto"/>
            </w:tcBorders>
          </w:tcPr>
          <w:p w14:paraId="4D5D65C4" w14:textId="77777777" w:rsidR="00136D70" w:rsidRPr="001B111F" w:rsidRDefault="00136D70">
            <w:pPr>
              <w:jc w:val="center"/>
              <w:rPr>
                <w:rFonts w:ascii="Angsana New" w:hAnsi="Angsana New" w:cs="Angsana New"/>
                <w:sz w:val="25"/>
                <w:szCs w:val="25"/>
              </w:rPr>
            </w:pPr>
          </w:p>
        </w:tc>
      </w:tr>
      <w:tr w:rsidR="00136D70" w:rsidRPr="008D23BD" w14:paraId="733762E6" w14:textId="77777777" w:rsidTr="00181C48">
        <w:tc>
          <w:tcPr>
            <w:tcW w:w="2758" w:type="dxa"/>
          </w:tcPr>
          <w:p w14:paraId="04427F9A" w14:textId="77777777" w:rsidR="00136D70" w:rsidRPr="001B111F" w:rsidRDefault="00136D70">
            <w:pPr>
              <w:ind w:left="-108"/>
              <w:rPr>
                <w:rFonts w:ascii="Angsana New" w:hAnsi="Angsana New" w:cs="Angsana New"/>
                <w:sz w:val="25"/>
                <w:szCs w:val="25"/>
                <w:u w:val="single"/>
                <w:cs/>
              </w:rPr>
            </w:pPr>
            <w:r w:rsidRPr="001B111F">
              <w:rPr>
                <w:rFonts w:ascii="Angsana New" w:hAnsi="Angsana New" w:cs="Angsana New"/>
                <w:sz w:val="25"/>
                <w:szCs w:val="25"/>
                <w:cs/>
              </w:rPr>
              <w:t>ราคาทุน :-</w:t>
            </w:r>
          </w:p>
        </w:tc>
        <w:tc>
          <w:tcPr>
            <w:tcW w:w="1620" w:type="dxa"/>
            <w:tcBorders>
              <w:top w:val="single" w:sz="4" w:space="0" w:color="auto"/>
            </w:tcBorders>
          </w:tcPr>
          <w:p w14:paraId="0625E2DB" w14:textId="77777777" w:rsidR="00136D70" w:rsidRPr="001B111F" w:rsidRDefault="00136D70">
            <w:pPr>
              <w:keepNext/>
              <w:ind w:left="-111" w:right="-90"/>
              <w:jc w:val="center"/>
              <w:outlineLvl w:val="7"/>
              <w:rPr>
                <w:rFonts w:ascii="Angsana New" w:hAnsi="Angsana New" w:cs="Angsana New"/>
                <w:sz w:val="25"/>
                <w:szCs w:val="25"/>
                <w:highlight w:val="yellow"/>
                <w:cs/>
              </w:rPr>
            </w:pPr>
          </w:p>
        </w:tc>
        <w:tc>
          <w:tcPr>
            <w:tcW w:w="270" w:type="dxa"/>
            <w:tcBorders>
              <w:top w:val="single" w:sz="4" w:space="0" w:color="auto"/>
            </w:tcBorders>
          </w:tcPr>
          <w:p w14:paraId="767CAFF7" w14:textId="77777777" w:rsidR="00136D70" w:rsidRPr="001B111F" w:rsidRDefault="00136D70">
            <w:pPr>
              <w:ind w:right="522"/>
              <w:jc w:val="right"/>
              <w:rPr>
                <w:rFonts w:ascii="Angsana New" w:hAnsi="Angsana New" w:cs="Angsana New"/>
                <w:sz w:val="25"/>
                <w:szCs w:val="25"/>
                <w:highlight w:val="yellow"/>
              </w:rPr>
            </w:pPr>
          </w:p>
        </w:tc>
        <w:tc>
          <w:tcPr>
            <w:tcW w:w="1620" w:type="dxa"/>
            <w:tcBorders>
              <w:top w:val="single" w:sz="4" w:space="0" w:color="auto"/>
            </w:tcBorders>
          </w:tcPr>
          <w:p w14:paraId="287790B7" w14:textId="77777777" w:rsidR="00136D70" w:rsidRPr="001B111F" w:rsidRDefault="00136D70">
            <w:pPr>
              <w:keepNext/>
              <w:ind w:firstLine="162"/>
              <w:jc w:val="right"/>
              <w:outlineLvl w:val="7"/>
              <w:rPr>
                <w:rFonts w:ascii="Angsana New" w:hAnsi="Angsana New" w:cs="Angsana New"/>
                <w:sz w:val="25"/>
                <w:szCs w:val="25"/>
                <w:highlight w:val="yellow"/>
                <w:cs/>
              </w:rPr>
            </w:pPr>
          </w:p>
        </w:tc>
        <w:tc>
          <w:tcPr>
            <w:tcW w:w="270" w:type="dxa"/>
            <w:tcBorders>
              <w:top w:val="single" w:sz="4" w:space="0" w:color="auto"/>
            </w:tcBorders>
          </w:tcPr>
          <w:p w14:paraId="0DF78B3C" w14:textId="77777777" w:rsidR="00136D70" w:rsidRPr="001B111F" w:rsidRDefault="00136D70">
            <w:pPr>
              <w:ind w:right="742"/>
              <w:jc w:val="right"/>
              <w:rPr>
                <w:rFonts w:ascii="Angsana New" w:hAnsi="Angsana New" w:cs="Angsana New"/>
                <w:sz w:val="25"/>
                <w:szCs w:val="25"/>
                <w:highlight w:val="yellow"/>
              </w:rPr>
            </w:pPr>
          </w:p>
        </w:tc>
        <w:tc>
          <w:tcPr>
            <w:tcW w:w="1440" w:type="dxa"/>
            <w:tcBorders>
              <w:top w:val="single" w:sz="4" w:space="0" w:color="auto"/>
            </w:tcBorders>
          </w:tcPr>
          <w:p w14:paraId="6CA52C99" w14:textId="77777777" w:rsidR="00136D70" w:rsidRPr="001B111F" w:rsidRDefault="00136D70">
            <w:pPr>
              <w:jc w:val="center"/>
              <w:rPr>
                <w:rFonts w:ascii="Angsana New" w:hAnsi="Angsana New" w:cs="Angsana New"/>
                <w:sz w:val="25"/>
                <w:szCs w:val="25"/>
                <w:highlight w:val="yellow"/>
                <w:cs/>
              </w:rPr>
            </w:pPr>
          </w:p>
        </w:tc>
        <w:tc>
          <w:tcPr>
            <w:tcW w:w="270" w:type="dxa"/>
            <w:tcBorders>
              <w:top w:val="single" w:sz="4" w:space="0" w:color="auto"/>
            </w:tcBorders>
          </w:tcPr>
          <w:p w14:paraId="17ACE571" w14:textId="77777777" w:rsidR="00136D70" w:rsidRPr="001B111F" w:rsidRDefault="00136D70">
            <w:pPr>
              <w:jc w:val="right"/>
              <w:rPr>
                <w:rFonts w:ascii="Angsana New" w:hAnsi="Angsana New" w:cs="Angsana New"/>
                <w:sz w:val="25"/>
                <w:szCs w:val="25"/>
                <w:highlight w:val="yellow"/>
                <w:cs/>
              </w:rPr>
            </w:pPr>
          </w:p>
        </w:tc>
        <w:tc>
          <w:tcPr>
            <w:tcW w:w="1440" w:type="dxa"/>
            <w:tcBorders>
              <w:top w:val="single" w:sz="4" w:space="0" w:color="auto"/>
            </w:tcBorders>
          </w:tcPr>
          <w:p w14:paraId="5EEADD44" w14:textId="77777777" w:rsidR="00136D70" w:rsidRPr="001B111F" w:rsidRDefault="00136D70">
            <w:pPr>
              <w:jc w:val="right"/>
              <w:rPr>
                <w:rFonts w:ascii="Angsana New" w:hAnsi="Angsana New" w:cs="Angsana New"/>
                <w:sz w:val="25"/>
                <w:szCs w:val="25"/>
                <w:highlight w:val="yellow"/>
                <w:cs/>
              </w:rPr>
            </w:pPr>
          </w:p>
        </w:tc>
      </w:tr>
      <w:tr w:rsidR="00B3690B" w:rsidRPr="008D23BD" w14:paraId="1572F7E4" w14:textId="77777777" w:rsidTr="009B0F2C">
        <w:tc>
          <w:tcPr>
            <w:tcW w:w="2758" w:type="dxa"/>
          </w:tcPr>
          <w:p w14:paraId="2EDA12A8" w14:textId="3A63C104" w:rsidR="00B3690B" w:rsidRPr="001B111F" w:rsidRDefault="00B3690B" w:rsidP="00B3690B">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1 </w:t>
            </w:r>
            <w:r w:rsidRPr="001B111F">
              <w:rPr>
                <w:rFonts w:ascii="Angsana New" w:hAnsi="Angsana New" w:cs="Angsana New"/>
                <w:sz w:val="25"/>
                <w:szCs w:val="25"/>
                <w:cs/>
              </w:rPr>
              <w:t xml:space="preserve">มกราคม </w:t>
            </w:r>
            <w:r w:rsidRPr="001B111F">
              <w:rPr>
                <w:rFonts w:ascii="Angsana New" w:hAnsi="Angsana New" w:cs="Angsana New"/>
                <w:sz w:val="25"/>
                <w:szCs w:val="25"/>
              </w:rPr>
              <w:t>2567</w:t>
            </w:r>
          </w:p>
        </w:tc>
        <w:tc>
          <w:tcPr>
            <w:tcW w:w="1620" w:type="dxa"/>
          </w:tcPr>
          <w:p w14:paraId="7F0A8FAB" w14:textId="6DC99C89" w:rsidR="00B3690B" w:rsidRPr="007054D7" w:rsidRDefault="00B3690B" w:rsidP="00B3690B">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5,297,034</w:t>
            </w:r>
            <w:r w:rsidRPr="001B111F">
              <w:rPr>
                <w:rFonts w:ascii="Angsana New" w:hAnsi="Angsana New" w:cs="Angsana New"/>
                <w:sz w:val="25"/>
                <w:szCs w:val="25"/>
                <w:cs/>
              </w:rPr>
              <w:t>.</w:t>
            </w:r>
            <w:r w:rsidRPr="001B111F">
              <w:rPr>
                <w:rFonts w:ascii="Angsana New" w:hAnsi="Angsana New" w:cs="Angsana New"/>
                <w:sz w:val="25"/>
                <w:szCs w:val="25"/>
              </w:rPr>
              <w:t>70</w:t>
            </w:r>
          </w:p>
        </w:tc>
        <w:tc>
          <w:tcPr>
            <w:tcW w:w="270" w:type="dxa"/>
          </w:tcPr>
          <w:p w14:paraId="53368EC0" w14:textId="77777777" w:rsidR="00B3690B" w:rsidRPr="007054D7" w:rsidRDefault="00B3690B" w:rsidP="00B3690B">
            <w:pPr>
              <w:ind w:firstLine="162"/>
              <w:jc w:val="right"/>
              <w:rPr>
                <w:rFonts w:ascii="Angsana New" w:hAnsi="Angsana New" w:cs="Angsana New"/>
                <w:sz w:val="25"/>
                <w:szCs w:val="25"/>
              </w:rPr>
            </w:pPr>
          </w:p>
        </w:tc>
        <w:tc>
          <w:tcPr>
            <w:tcW w:w="1620" w:type="dxa"/>
          </w:tcPr>
          <w:p w14:paraId="6F0F50DC" w14:textId="010BC19B" w:rsidR="00B3690B" w:rsidRPr="007054D7" w:rsidRDefault="00B3690B" w:rsidP="00B3690B">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258,772,660.37</w:t>
            </w:r>
          </w:p>
        </w:tc>
        <w:tc>
          <w:tcPr>
            <w:tcW w:w="270" w:type="dxa"/>
          </w:tcPr>
          <w:p w14:paraId="399E0474" w14:textId="77777777" w:rsidR="00B3690B" w:rsidRPr="007054D7" w:rsidRDefault="00B3690B" w:rsidP="00B3690B">
            <w:pPr>
              <w:ind w:firstLine="162"/>
              <w:jc w:val="right"/>
              <w:rPr>
                <w:rFonts w:ascii="Angsana New" w:hAnsi="Angsana New" w:cs="Angsana New"/>
                <w:sz w:val="25"/>
                <w:szCs w:val="25"/>
              </w:rPr>
            </w:pPr>
          </w:p>
        </w:tc>
        <w:tc>
          <w:tcPr>
            <w:tcW w:w="1440" w:type="dxa"/>
          </w:tcPr>
          <w:p w14:paraId="7E1DABC8" w14:textId="4B3D3145" w:rsidR="00B3690B" w:rsidRPr="007054D7" w:rsidRDefault="00B3690B" w:rsidP="00B3690B">
            <w:pPr>
              <w:ind w:firstLine="162"/>
              <w:jc w:val="right"/>
              <w:rPr>
                <w:rFonts w:ascii="Angsana New" w:hAnsi="Angsana New" w:cs="Angsana New"/>
                <w:sz w:val="25"/>
                <w:szCs w:val="25"/>
                <w:cs/>
              </w:rPr>
            </w:pPr>
            <w:r w:rsidRPr="001B111F">
              <w:rPr>
                <w:rFonts w:ascii="Angsana New" w:hAnsi="Angsana New" w:cs="Angsana New"/>
                <w:sz w:val="25"/>
                <w:szCs w:val="25"/>
              </w:rPr>
              <w:t>67,470.87</w:t>
            </w:r>
          </w:p>
        </w:tc>
        <w:tc>
          <w:tcPr>
            <w:tcW w:w="270" w:type="dxa"/>
          </w:tcPr>
          <w:p w14:paraId="53540919" w14:textId="77777777" w:rsidR="00B3690B" w:rsidRPr="007054D7" w:rsidRDefault="00B3690B" w:rsidP="00B3690B">
            <w:pPr>
              <w:ind w:firstLine="162"/>
              <w:jc w:val="right"/>
              <w:rPr>
                <w:rFonts w:ascii="Angsana New" w:hAnsi="Angsana New" w:cs="Angsana New"/>
                <w:sz w:val="25"/>
                <w:szCs w:val="25"/>
                <w:cs/>
              </w:rPr>
            </w:pPr>
          </w:p>
        </w:tc>
        <w:tc>
          <w:tcPr>
            <w:tcW w:w="1440" w:type="dxa"/>
          </w:tcPr>
          <w:p w14:paraId="59EDDE38" w14:textId="338FB7F8" w:rsidR="00B3690B" w:rsidRPr="007054D7" w:rsidRDefault="00B3690B" w:rsidP="00B3690B">
            <w:pPr>
              <w:jc w:val="right"/>
              <w:rPr>
                <w:rFonts w:ascii="Angsana New" w:hAnsi="Angsana New" w:cs="Angsana New"/>
                <w:sz w:val="25"/>
                <w:szCs w:val="25"/>
                <w:cs/>
              </w:rPr>
            </w:pPr>
            <w:r w:rsidRPr="001B111F">
              <w:rPr>
                <w:rFonts w:ascii="Angsana New" w:hAnsi="Angsana New" w:cs="Angsana New"/>
                <w:sz w:val="25"/>
                <w:szCs w:val="25"/>
              </w:rPr>
              <w:t>264,137,165.94</w:t>
            </w:r>
          </w:p>
        </w:tc>
      </w:tr>
      <w:tr w:rsidR="00B3690B" w:rsidRPr="008D23BD" w14:paraId="6855E2BB" w14:textId="77777777" w:rsidTr="009B0F2C">
        <w:tc>
          <w:tcPr>
            <w:tcW w:w="2758" w:type="dxa"/>
          </w:tcPr>
          <w:p w14:paraId="769CAEBB" w14:textId="77777777" w:rsidR="00B3690B" w:rsidRPr="001B111F" w:rsidRDefault="00B3690B" w:rsidP="00B3690B">
            <w:pPr>
              <w:ind w:left="-108" w:firstLine="149"/>
              <w:rPr>
                <w:rFonts w:ascii="Angsana New" w:hAnsi="Angsana New" w:cs="Angsana New"/>
                <w:sz w:val="25"/>
                <w:szCs w:val="25"/>
                <w:cs/>
              </w:rPr>
            </w:pPr>
            <w:r w:rsidRPr="001B111F">
              <w:rPr>
                <w:rFonts w:ascii="Angsana New" w:hAnsi="Angsana New" w:cs="Angsana New"/>
                <w:sz w:val="25"/>
                <w:szCs w:val="25"/>
                <w:cs/>
              </w:rPr>
              <w:t>ซื้อสินทรัพย์</w:t>
            </w:r>
          </w:p>
        </w:tc>
        <w:tc>
          <w:tcPr>
            <w:tcW w:w="1620" w:type="dxa"/>
            <w:shd w:val="clear" w:color="auto" w:fill="FFFFFF"/>
          </w:tcPr>
          <w:p w14:paraId="73E83205" w14:textId="5C10552C" w:rsidR="00B3690B" w:rsidRPr="007054D7" w:rsidRDefault="00B3690B" w:rsidP="00B3690B">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FFFFFF"/>
          </w:tcPr>
          <w:p w14:paraId="2DD3CDD9" w14:textId="77777777" w:rsidR="00B3690B" w:rsidRPr="007054D7" w:rsidRDefault="00B3690B" w:rsidP="00B3690B">
            <w:pPr>
              <w:ind w:right="522"/>
              <w:jc w:val="right"/>
              <w:rPr>
                <w:rFonts w:ascii="Angsana New" w:hAnsi="Angsana New" w:cs="Angsana New"/>
                <w:sz w:val="25"/>
                <w:szCs w:val="25"/>
              </w:rPr>
            </w:pPr>
          </w:p>
        </w:tc>
        <w:tc>
          <w:tcPr>
            <w:tcW w:w="1620" w:type="dxa"/>
            <w:shd w:val="clear" w:color="auto" w:fill="FFFFFF"/>
          </w:tcPr>
          <w:p w14:paraId="318CC431" w14:textId="08D35C16" w:rsidR="00B3690B" w:rsidRPr="007054D7" w:rsidRDefault="00B3690B" w:rsidP="00B3690B">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FFFFFF"/>
          </w:tcPr>
          <w:p w14:paraId="004F54C9" w14:textId="77777777" w:rsidR="00B3690B" w:rsidRPr="007054D7" w:rsidRDefault="00B3690B" w:rsidP="00B3690B">
            <w:pPr>
              <w:ind w:right="742"/>
              <w:jc w:val="right"/>
              <w:rPr>
                <w:rFonts w:ascii="Angsana New" w:hAnsi="Angsana New" w:cs="Angsana New"/>
                <w:sz w:val="25"/>
                <w:szCs w:val="25"/>
              </w:rPr>
            </w:pPr>
          </w:p>
        </w:tc>
        <w:tc>
          <w:tcPr>
            <w:tcW w:w="1440" w:type="dxa"/>
            <w:shd w:val="clear" w:color="auto" w:fill="FFFFFF"/>
          </w:tcPr>
          <w:p w14:paraId="7E745358" w14:textId="6ACA81BB" w:rsidR="00B3690B" w:rsidRPr="007054D7" w:rsidRDefault="00B3690B" w:rsidP="00B3690B">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FFFFFF"/>
          </w:tcPr>
          <w:p w14:paraId="4FAE5D3E" w14:textId="77777777" w:rsidR="00B3690B" w:rsidRPr="007054D7" w:rsidRDefault="00B3690B" w:rsidP="00B3690B">
            <w:pPr>
              <w:jc w:val="right"/>
              <w:rPr>
                <w:rFonts w:ascii="Angsana New" w:hAnsi="Angsana New" w:cs="Angsana New"/>
                <w:sz w:val="25"/>
                <w:szCs w:val="25"/>
                <w:cs/>
              </w:rPr>
            </w:pPr>
          </w:p>
        </w:tc>
        <w:tc>
          <w:tcPr>
            <w:tcW w:w="1440" w:type="dxa"/>
            <w:shd w:val="clear" w:color="auto" w:fill="FFFFFF"/>
          </w:tcPr>
          <w:p w14:paraId="6F3BE891" w14:textId="2811135D" w:rsidR="00B3690B" w:rsidRPr="007054D7" w:rsidRDefault="00B3690B" w:rsidP="00B3690B">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r>
      <w:tr w:rsidR="00B3690B" w:rsidRPr="008D23BD" w14:paraId="01D0D2D1" w14:textId="77777777" w:rsidTr="006C0E4F">
        <w:tc>
          <w:tcPr>
            <w:tcW w:w="2758" w:type="dxa"/>
          </w:tcPr>
          <w:p w14:paraId="41E81B0A" w14:textId="77777777" w:rsidR="00B3690B" w:rsidRPr="001B111F" w:rsidRDefault="00B3690B" w:rsidP="00B3690B">
            <w:pPr>
              <w:ind w:left="-108" w:firstLine="149"/>
              <w:rPr>
                <w:rFonts w:ascii="Angsana New" w:hAnsi="Angsana New" w:cs="Angsana New"/>
                <w:sz w:val="25"/>
                <w:szCs w:val="25"/>
                <w:cs/>
              </w:rPr>
            </w:pPr>
            <w:r w:rsidRPr="001B111F">
              <w:rPr>
                <w:rFonts w:ascii="Angsana New" w:hAnsi="Angsana New" w:cs="Angsana New"/>
                <w:sz w:val="25"/>
                <w:szCs w:val="25"/>
                <w:cs/>
              </w:rPr>
              <w:t>รับโอน/โอนออก</w:t>
            </w:r>
          </w:p>
        </w:tc>
        <w:tc>
          <w:tcPr>
            <w:tcW w:w="1620" w:type="dxa"/>
            <w:tcBorders>
              <w:bottom w:val="single" w:sz="4" w:space="0" w:color="auto"/>
            </w:tcBorders>
            <w:shd w:val="clear" w:color="auto" w:fill="FFFFFF"/>
          </w:tcPr>
          <w:p w14:paraId="0062392F" w14:textId="1A92AC6B" w:rsidR="00B3690B" w:rsidRPr="007054D7" w:rsidRDefault="00B3690B" w:rsidP="00B3690B">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67,684,316.94</w:t>
            </w:r>
          </w:p>
        </w:tc>
        <w:tc>
          <w:tcPr>
            <w:tcW w:w="270" w:type="dxa"/>
            <w:shd w:val="clear" w:color="auto" w:fill="FFFFFF"/>
          </w:tcPr>
          <w:p w14:paraId="53387ECA" w14:textId="77777777" w:rsidR="00B3690B" w:rsidRPr="007054D7" w:rsidRDefault="00B3690B" w:rsidP="00B3690B">
            <w:pPr>
              <w:ind w:right="522"/>
              <w:jc w:val="right"/>
              <w:rPr>
                <w:rFonts w:ascii="Angsana New" w:hAnsi="Angsana New" w:cs="Angsana New"/>
                <w:sz w:val="25"/>
                <w:szCs w:val="25"/>
              </w:rPr>
            </w:pPr>
          </w:p>
        </w:tc>
        <w:tc>
          <w:tcPr>
            <w:tcW w:w="1620" w:type="dxa"/>
            <w:tcBorders>
              <w:bottom w:val="single" w:sz="4" w:space="0" w:color="auto"/>
            </w:tcBorders>
            <w:shd w:val="clear" w:color="auto" w:fill="FFFFFF"/>
          </w:tcPr>
          <w:p w14:paraId="3964E67F" w14:textId="25B57A64" w:rsidR="00B3690B" w:rsidRPr="007054D7" w:rsidRDefault="00B3690B" w:rsidP="00B3690B">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tcPr>
          <w:p w14:paraId="6EEB7990" w14:textId="77777777" w:rsidR="00B3690B" w:rsidRPr="007054D7" w:rsidRDefault="00B3690B" w:rsidP="00B3690B">
            <w:pPr>
              <w:ind w:right="742"/>
              <w:jc w:val="right"/>
              <w:rPr>
                <w:rFonts w:ascii="Angsana New" w:hAnsi="Angsana New" w:cs="Angsana New"/>
                <w:sz w:val="25"/>
                <w:szCs w:val="25"/>
              </w:rPr>
            </w:pPr>
          </w:p>
        </w:tc>
        <w:tc>
          <w:tcPr>
            <w:tcW w:w="1440" w:type="dxa"/>
            <w:tcBorders>
              <w:bottom w:val="single" w:sz="4" w:space="0" w:color="auto"/>
            </w:tcBorders>
            <w:shd w:val="clear" w:color="auto" w:fill="FFFFFF"/>
          </w:tcPr>
          <w:p w14:paraId="5AA38AF0" w14:textId="32660C96" w:rsidR="00B3690B" w:rsidRPr="007054D7" w:rsidRDefault="00B3690B" w:rsidP="00B3690B">
            <w:pPr>
              <w:keepNext/>
              <w:ind w:left="-111" w:right="-90"/>
              <w:jc w:val="center"/>
              <w:outlineLvl w:val="7"/>
              <w:rPr>
                <w:rFonts w:ascii="Angsana New" w:hAnsi="Angsana New" w:cs="Angsana New"/>
                <w:sz w:val="25"/>
                <w:szCs w:val="25"/>
                <w:cs/>
              </w:rPr>
            </w:pPr>
            <w:r w:rsidRPr="001B111F">
              <w:rPr>
                <w:rFonts w:ascii="Angsana New" w:hAnsi="Angsana New" w:cs="Angsana New"/>
                <w:sz w:val="25"/>
                <w:szCs w:val="25"/>
                <w:cs/>
              </w:rPr>
              <w:t>-</w:t>
            </w:r>
          </w:p>
        </w:tc>
        <w:tc>
          <w:tcPr>
            <w:tcW w:w="270" w:type="dxa"/>
            <w:shd w:val="clear" w:color="auto" w:fill="FFFFFF"/>
          </w:tcPr>
          <w:p w14:paraId="4F15FC51" w14:textId="77777777" w:rsidR="00B3690B" w:rsidRPr="007054D7" w:rsidRDefault="00B3690B" w:rsidP="00B3690B">
            <w:pPr>
              <w:jc w:val="right"/>
              <w:rPr>
                <w:rFonts w:ascii="Angsana New" w:hAnsi="Angsana New" w:cs="Angsana New"/>
                <w:sz w:val="25"/>
                <w:szCs w:val="25"/>
                <w:cs/>
              </w:rPr>
            </w:pPr>
          </w:p>
        </w:tc>
        <w:tc>
          <w:tcPr>
            <w:tcW w:w="1440" w:type="dxa"/>
            <w:tcBorders>
              <w:bottom w:val="single" w:sz="4" w:space="0" w:color="auto"/>
            </w:tcBorders>
            <w:shd w:val="clear" w:color="auto" w:fill="FFFFFF"/>
          </w:tcPr>
          <w:p w14:paraId="197D952E" w14:textId="12BE7A6A" w:rsidR="00B3690B" w:rsidRPr="007054D7" w:rsidRDefault="00B3690B" w:rsidP="00B3690B">
            <w:pPr>
              <w:jc w:val="right"/>
              <w:rPr>
                <w:rFonts w:ascii="Angsana New" w:hAnsi="Angsana New" w:cs="Angsana New"/>
                <w:sz w:val="25"/>
                <w:szCs w:val="25"/>
                <w:cs/>
              </w:rPr>
            </w:pPr>
            <w:r w:rsidRPr="001B111F">
              <w:rPr>
                <w:rFonts w:ascii="Angsana New" w:hAnsi="Angsana New" w:cs="Angsana New"/>
                <w:sz w:val="25"/>
                <w:szCs w:val="25"/>
                <w:cs/>
              </w:rPr>
              <w:t>67</w:t>
            </w:r>
            <w:r w:rsidRPr="001B111F">
              <w:rPr>
                <w:rFonts w:ascii="Angsana New" w:hAnsi="Angsana New" w:cs="Angsana New"/>
                <w:sz w:val="25"/>
                <w:szCs w:val="25"/>
              </w:rPr>
              <w:t>,</w:t>
            </w:r>
            <w:r w:rsidRPr="001B111F">
              <w:rPr>
                <w:rFonts w:ascii="Angsana New" w:hAnsi="Angsana New" w:cs="Angsana New"/>
                <w:sz w:val="25"/>
                <w:szCs w:val="25"/>
                <w:cs/>
              </w:rPr>
              <w:t>684</w:t>
            </w:r>
            <w:r w:rsidRPr="001B111F">
              <w:rPr>
                <w:rFonts w:ascii="Angsana New" w:hAnsi="Angsana New" w:cs="Angsana New"/>
                <w:sz w:val="25"/>
                <w:szCs w:val="25"/>
              </w:rPr>
              <w:t>,</w:t>
            </w:r>
            <w:r w:rsidRPr="001B111F">
              <w:rPr>
                <w:rFonts w:ascii="Angsana New" w:hAnsi="Angsana New" w:cs="Angsana New"/>
                <w:sz w:val="25"/>
                <w:szCs w:val="25"/>
                <w:cs/>
              </w:rPr>
              <w:t>316.94</w:t>
            </w:r>
          </w:p>
        </w:tc>
      </w:tr>
      <w:tr w:rsidR="00B3690B" w:rsidRPr="008D23BD" w14:paraId="0992DB20" w14:textId="77777777" w:rsidTr="006C0E4F">
        <w:tc>
          <w:tcPr>
            <w:tcW w:w="2758" w:type="dxa"/>
          </w:tcPr>
          <w:p w14:paraId="43344BE1" w14:textId="452A3C2D" w:rsidR="00B3690B" w:rsidRPr="001B111F" w:rsidRDefault="00B3690B" w:rsidP="00B3690B">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Pr="001B111F">
              <w:rPr>
                <w:rFonts w:ascii="Angsana New" w:hAnsi="Angsana New" w:cs="Angsana New"/>
                <w:sz w:val="25"/>
                <w:szCs w:val="25"/>
              </w:rPr>
              <w:t>2567</w:t>
            </w:r>
          </w:p>
        </w:tc>
        <w:tc>
          <w:tcPr>
            <w:tcW w:w="1620" w:type="dxa"/>
            <w:tcBorders>
              <w:top w:val="single" w:sz="4" w:space="0" w:color="auto"/>
              <w:bottom w:val="single" w:sz="4" w:space="0" w:color="auto"/>
            </w:tcBorders>
          </w:tcPr>
          <w:p w14:paraId="484FDA2C" w14:textId="31C2C993" w:rsidR="00B3690B" w:rsidRPr="007054D7" w:rsidRDefault="00B3690B" w:rsidP="00B3690B">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72,981,351.64</w:t>
            </w:r>
          </w:p>
        </w:tc>
        <w:tc>
          <w:tcPr>
            <w:tcW w:w="270" w:type="dxa"/>
          </w:tcPr>
          <w:p w14:paraId="3A7195E3" w14:textId="77777777" w:rsidR="00B3690B" w:rsidRPr="007054D7" w:rsidRDefault="00B3690B" w:rsidP="00B3690B">
            <w:pPr>
              <w:ind w:firstLine="162"/>
              <w:jc w:val="right"/>
              <w:rPr>
                <w:rFonts w:ascii="Angsana New" w:hAnsi="Angsana New" w:cs="Angsana New"/>
                <w:sz w:val="25"/>
                <w:szCs w:val="25"/>
              </w:rPr>
            </w:pPr>
          </w:p>
        </w:tc>
        <w:tc>
          <w:tcPr>
            <w:tcW w:w="1620" w:type="dxa"/>
            <w:tcBorders>
              <w:top w:val="single" w:sz="4" w:space="0" w:color="auto"/>
              <w:bottom w:val="single" w:sz="4" w:space="0" w:color="auto"/>
            </w:tcBorders>
          </w:tcPr>
          <w:p w14:paraId="328FFF61" w14:textId="137D1BC0" w:rsidR="00B3690B" w:rsidRPr="007054D7" w:rsidRDefault="00B3690B" w:rsidP="00B3690B">
            <w:pPr>
              <w:keepNext/>
              <w:ind w:firstLine="162"/>
              <w:jc w:val="right"/>
              <w:outlineLvl w:val="7"/>
              <w:rPr>
                <w:rFonts w:ascii="Angsana New" w:hAnsi="Angsana New" w:cs="Angsana New"/>
                <w:sz w:val="25"/>
                <w:szCs w:val="25"/>
                <w:cs/>
              </w:rPr>
            </w:pPr>
            <w:r w:rsidRPr="001B111F">
              <w:rPr>
                <w:rFonts w:ascii="Angsana New" w:hAnsi="Angsana New" w:cs="Angsana New"/>
                <w:sz w:val="25"/>
                <w:szCs w:val="25"/>
              </w:rPr>
              <w:t>258,772,660.37</w:t>
            </w:r>
          </w:p>
        </w:tc>
        <w:tc>
          <w:tcPr>
            <w:tcW w:w="270" w:type="dxa"/>
          </w:tcPr>
          <w:p w14:paraId="594504E1" w14:textId="77777777" w:rsidR="00B3690B" w:rsidRPr="007054D7" w:rsidRDefault="00B3690B" w:rsidP="00B3690B">
            <w:pPr>
              <w:ind w:firstLine="162"/>
              <w:jc w:val="right"/>
              <w:rPr>
                <w:rFonts w:ascii="Angsana New" w:hAnsi="Angsana New" w:cs="Angsana New"/>
                <w:sz w:val="25"/>
                <w:szCs w:val="25"/>
              </w:rPr>
            </w:pPr>
          </w:p>
        </w:tc>
        <w:tc>
          <w:tcPr>
            <w:tcW w:w="1440" w:type="dxa"/>
            <w:tcBorders>
              <w:top w:val="single" w:sz="4" w:space="0" w:color="auto"/>
              <w:bottom w:val="single" w:sz="4" w:space="0" w:color="auto"/>
            </w:tcBorders>
          </w:tcPr>
          <w:p w14:paraId="47D90102" w14:textId="7444FCB3" w:rsidR="00B3690B" w:rsidRPr="007054D7" w:rsidRDefault="00B3690B" w:rsidP="00B3690B">
            <w:pPr>
              <w:ind w:firstLine="162"/>
              <w:jc w:val="right"/>
              <w:rPr>
                <w:rFonts w:ascii="Angsana New" w:hAnsi="Angsana New" w:cs="Angsana New"/>
                <w:sz w:val="25"/>
                <w:szCs w:val="25"/>
                <w:cs/>
              </w:rPr>
            </w:pPr>
            <w:r w:rsidRPr="001B111F">
              <w:rPr>
                <w:rFonts w:ascii="Angsana New" w:hAnsi="Angsana New" w:cs="Angsana New"/>
                <w:sz w:val="25"/>
                <w:szCs w:val="25"/>
              </w:rPr>
              <w:t>67,470.87</w:t>
            </w:r>
          </w:p>
        </w:tc>
        <w:tc>
          <w:tcPr>
            <w:tcW w:w="270" w:type="dxa"/>
          </w:tcPr>
          <w:p w14:paraId="6B087853" w14:textId="77777777" w:rsidR="00B3690B" w:rsidRPr="007054D7" w:rsidRDefault="00B3690B" w:rsidP="00B3690B">
            <w:pPr>
              <w:ind w:firstLine="162"/>
              <w:jc w:val="right"/>
              <w:rPr>
                <w:rFonts w:ascii="Angsana New" w:hAnsi="Angsana New" w:cs="Angsana New"/>
                <w:sz w:val="25"/>
                <w:szCs w:val="25"/>
                <w:cs/>
              </w:rPr>
            </w:pPr>
          </w:p>
        </w:tc>
        <w:tc>
          <w:tcPr>
            <w:tcW w:w="1440" w:type="dxa"/>
            <w:tcBorders>
              <w:top w:val="single" w:sz="4" w:space="0" w:color="auto"/>
              <w:bottom w:val="single" w:sz="4" w:space="0" w:color="auto"/>
            </w:tcBorders>
          </w:tcPr>
          <w:p w14:paraId="3EFCF6BF" w14:textId="1C9F7CFF" w:rsidR="00B3690B" w:rsidRPr="007054D7" w:rsidRDefault="00B3690B" w:rsidP="00B3690B">
            <w:pPr>
              <w:jc w:val="right"/>
              <w:rPr>
                <w:rFonts w:ascii="Angsana New" w:hAnsi="Angsana New" w:cs="Angsana New"/>
                <w:sz w:val="25"/>
                <w:szCs w:val="25"/>
                <w:cs/>
              </w:rPr>
            </w:pPr>
            <w:r w:rsidRPr="001B111F">
              <w:rPr>
                <w:rFonts w:ascii="Angsana New" w:hAnsi="Angsana New" w:cs="Angsana New"/>
                <w:sz w:val="25"/>
                <w:szCs w:val="25"/>
              </w:rPr>
              <w:t>331,821,482.88</w:t>
            </w:r>
          </w:p>
        </w:tc>
      </w:tr>
      <w:tr w:rsidR="00136D70" w:rsidRPr="008D23BD" w14:paraId="683F64B7" w14:textId="77777777" w:rsidTr="006C0E4F">
        <w:tc>
          <w:tcPr>
            <w:tcW w:w="2758" w:type="dxa"/>
          </w:tcPr>
          <w:p w14:paraId="61ED1704" w14:textId="77777777" w:rsidR="00136D70" w:rsidRPr="001B111F" w:rsidRDefault="00136D70">
            <w:pPr>
              <w:ind w:left="-108"/>
              <w:rPr>
                <w:rFonts w:ascii="Angsana New" w:hAnsi="Angsana New" w:cs="Angsana New"/>
                <w:sz w:val="25"/>
                <w:szCs w:val="25"/>
              </w:rPr>
            </w:pPr>
            <w:r w:rsidRPr="001B111F">
              <w:rPr>
                <w:rFonts w:ascii="Angsana New" w:hAnsi="Angsana New" w:cs="Angsana New"/>
                <w:sz w:val="25"/>
                <w:szCs w:val="25"/>
                <w:cs/>
              </w:rPr>
              <w:t>ค่าเสื่อมราคาสะสม :-</w:t>
            </w:r>
          </w:p>
        </w:tc>
        <w:tc>
          <w:tcPr>
            <w:tcW w:w="1620" w:type="dxa"/>
            <w:tcBorders>
              <w:top w:val="single" w:sz="4" w:space="0" w:color="auto"/>
            </w:tcBorders>
            <w:shd w:val="clear" w:color="auto" w:fill="FFFFFF"/>
          </w:tcPr>
          <w:p w14:paraId="5F98DDBA" w14:textId="77777777" w:rsidR="00136D70" w:rsidRPr="007054D7" w:rsidRDefault="00136D70">
            <w:pPr>
              <w:keepNext/>
              <w:ind w:left="-111" w:right="-90"/>
              <w:jc w:val="center"/>
              <w:outlineLvl w:val="7"/>
              <w:rPr>
                <w:rFonts w:ascii="Angsana New" w:hAnsi="Angsana New" w:cs="Angsana New"/>
                <w:sz w:val="25"/>
                <w:szCs w:val="25"/>
              </w:rPr>
            </w:pPr>
          </w:p>
        </w:tc>
        <w:tc>
          <w:tcPr>
            <w:tcW w:w="270" w:type="dxa"/>
            <w:shd w:val="clear" w:color="auto" w:fill="FFFFFF"/>
          </w:tcPr>
          <w:p w14:paraId="067F0A48" w14:textId="77777777" w:rsidR="00136D70" w:rsidRPr="007054D7" w:rsidRDefault="00136D70">
            <w:pPr>
              <w:ind w:right="522"/>
              <w:jc w:val="right"/>
              <w:rPr>
                <w:rFonts w:ascii="Angsana New" w:hAnsi="Angsana New" w:cs="Angsana New"/>
                <w:sz w:val="25"/>
                <w:szCs w:val="25"/>
              </w:rPr>
            </w:pPr>
          </w:p>
        </w:tc>
        <w:tc>
          <w:tcPr>
            <w:tcW w:w="1620" w:type="dxa"/>
            <w:tcBorders>
              <w:top w:val="single" w:sz="4" w:space="0" w:color="auto"/>
            </w:tcBorders>
          </w:tcPr>
          <w:p w14:paraId="52BA1A3D" w14:textId="77777777" w:rsidR="00136D70" w:rsidRPr="007054D7" w:rsidRDefault="00136D70">
            <w:pPr>
              <w:keepNext/>
              <w:ind w:firstLine="162"/>
              <w:jc w:val="right"/>
              <w:outlineLvl w:val="7"/>
              <w:rPr>
                <w:rFonts w:ascii="Angsana New" w:hAnsi="Angsana New" w:cs="Angsana New"/>
                <w:sz w:val="25"/>
                <w:szCs w:val="25"/>
              </w:rPr>
            </w:pPr>
          </w:p>
        </w:tc>
        <w:tc>
          <w:tcPr>
            <w:tcW w:w="270" w:type="dxa"/>
          </w:tcPr>
          <w:p w14:paraId="488D64D6" w14:textId="77777777" w:rsidR="00136D70" w:rsidRPr="007054D7" w:rsidRDefault="00136D70">
            <w:pPr>
              <w:ind w:right="742"/>
              <w:jc w:val="right"/>
              <w:rPr>
                <w:rFonts w:ascii="Angsana New" w:hAnsi="Angsana New" w:cs="Angsana New"/>
                <w:sz w:val="25"/>
                <w:szCs w:val="25"/>
              </w:rPr>
            </w:pPr>
          </w:p>
        </w:tc>
        <w:tc>
          <w:tcPr>
            <w:tcW w:w="1440" w:type="dxa"/>
            <w:tcBorders>
              <w:top w:val="single" w:sz="4" w:space="0" w:color="auto"/>
            </w:tcBorders>
            <w:shd w:val="clear" w:color="auto" w:fill="FFFFFF"/>
          </w:tcPr>
          <w:p w14:paraId="736234F0" w14:textId="77777777" w:rsidR="00136D70" w:rsidRPr="007054D7" w:rsidRDefault="00136D70">
            <w:pPr>
              <w:jc w:val="center"/>
              <w:rPr>
                <w:rFonts w:ascii="Angsana New" w:hAnsi="Angsana New" w:cs="Angsana New"/>
                <w:sz w:val="25"/>
                <w:szCs w:val="25"/>
              </w:rPr>
            </w:pPr>
          </w:p>
        </w:tc>
        <w:tc>
          <w:tcPr>
            <w:tcW w:w="270" w:type="dxa"/>
          </w:tcPr>
          <w:p w14:paraId="1995DB2B" w14:textId="77777777" w:rsidR="00136D70" w:rsidRPr="007054D7" w:rsidRDefault="00136D70">
            <w:pPr>
              <w:jc w:val="right"/>
              <w:rPr>
                <w:rFonts w:ascii="Angsana New" w:hAnsi="Angsana New" w:cs="Angsana New"/>
                <w:sz w:val="25"/>
                <w:szCs w:val="25"/>
                <w:cs/>
              </w:rPr>
            </w:pPr>
          </w:p>
        </w:tc>
        <w:tc>
          <w:tcPr>
            <w:tcW w:w="1440" w:type="dxa"/>
            <w:tcBorders>
              <w:top w:val="single" w:sz="4" w:space="0" w:color="auto"/>
            </w:tcBorders>
          </w:tcPr>
          <w:p w14:paraId="2505BD64" w14:textId="77777777" w:rsidR="00136D70" w:rsidRPr="007054D7" w:rsidRDefault="00136D70">
            <w:pPr>
              <w:jc w:val="right"/>
              <w:rPr>
                <w:rFonts w:ascii="Angsana New" w:hAnsi="Angsana New" w:cs="Angsana New"/>
                <w:sz w:val="25"/>
                <w:szCs w:val="25"/>
                <w:cs/>
              </w:rPr>
            </w:pPr>
          </w:p>
        </w:tc>
      </w:tr>
      <w:tr w:rsidR="00136D70" w:rsidRPr="008D23BD" w14:paraId="40A50101" w14:textId="77777777">
        <w:tc>
          <w:tcPr>
            <w:tcW w:w="2758" w:type="dxa"/>
          </w:tcPr>
          <w:p w14:paraId="6307B3F1" w14:textId="6B3ACFF9" w:rsidR="00136D70" w:rsidRPr="001B111F" w:rsidRDefault="00136D70">
            <w:pPr>
              <w:ind w:left="-108" w:firstLine="149"/>
              <w:rPr>
                <w:rFonts w:ascii="Angsana New" w:hAnsi="Angsana New" w:cs="Angsana New"/>
                <w:sz w:val="25"/>
                <w:szCs w:val="25"/>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1</w:t>
            </w:r>
            <w:r w:rsidRPr="001B111F">
              <w:rPr>
                <w:rFonts w:ascii="Angsana New" w:hAnsi="Angsana New" w:cs="Angsana New"/>
                <w:sz w:val="25"/>
                <w:szCs w:val="25"/>
                <w:cs/>
              </w:rPr>
              <w:t xml:space="preserve"> มกราคม </w:t>
            </w:r>
            <w:r w:rsidR="00753305" w:rsidRPr="001B111F">
              <w:rPr>
                <w:rFonts w:ascii="Angsana New" w:hAnsi="Angsana New" w:cs="Angsana New"/>
                <w:sz w:val="25"/>
                <w:szCs w:val="25"/>
              </w:rPr>
              <w:t>2567</w:t>
            </w:r>
          </w:p>
        </w:tc>
        <w:tc>
          <w:tcPr>
            <w:tcW w:w="1620" w:type="dxa"/>
            <w:shd w:val="clear" w:color="auto" w:fill="FFFFFF"/>
          </w:tcPr>
          <w:p w14:paraId="398F213B" w14:textId="720FA7FC" w:rsidR="00136D70" w:rsidRPr="007054D7" w:rsidRDefault="00AE07E3">
            <w:pPr>
              <w:keepNext/>
              <w:ind w:left="-111" w:right="-90"/>
              <w:jc w:val="center"/>
              <w:outlineLvl w:val="7"/>
              <w:rPr>
                <w:rFonts w:ascii="Angsana New" w:hAnsi="Angsana New" w:cs="Angsana New"/>
                <w:sz w:val="25"/>
                <w:szCs w:val="25"/>
              </w:rPr>
            </w:pPr>
            <w:r w:rsidRPr="007054D7">
              <w:rPr>
                <w:rFonts w:ascii="Angsana New" w:hAnsi="Angsana New" w:cs="Angsana New"/>
                <w:sz w:val="25"/>
                <w:szCs w:val="25"/>
                <w:cs/>
              </w:rPr>
              <w:t>-</w:t>
            </w:r>
          </w:p>
        </w:tc>
        <w:tc>
          <w:tcPr>
            <w:tcW w:w="270" w:type="dxa"/>
            <w:shd w:val="clear" w:color="auto" w:fill="FFFFFF"/>
          </w:tcPr>
          <w:p w14:paraId="42FAB7DD" w14:textId="77777777" w:rsidR="00136D70" w:rsidRPr="007054D7" w:rsidRDefault="00136D70">
            <w:pPr>
              <w:ind w:right="522"/>
              <w:jc w:val="right"/>
              <w:rPr>
                <w:rFonts w:ascii="Angsana New" w:hAnsi="Angsana New" w:cs="Angsana New"/>
                <w:sz w:val="25"/>
                <w:szCs w:val="25"/>
              </w:rPr>
            </w:pPr>
          </w:p>
        </w:tc>
        <w:tc>
          <w:tcPr>
            <w:tcW w:w="1620" w:type="dxa"/>
          </w:tcPr>
          <w:p w14:paraId="276C748D" w14:textId="1782B4B9" w:rsidR="00136D70" w:rsidRPr="007054D7" w:rsidRDefault="00E30161">
            <w:pPr>
              <w:keepNext/>
              <w:ind w:firstLine="162"/>
              <w:jc w:val="right"/>
              <w:outlineLvl w:val="7"/>
              <w:rPr>
                <w:rFonts w:ascii="Angsana New" w:hAnsi="Angsana New" w:cs="Angsana New"/>
                <w:sz w:val="25"/>
                <w:szCs w:val="25"/>
                <w:cs/>
              </w:rPr>
            </w:pPr>
            <w:r w:rsidRPr="007054D7">
              <w:rPr>
                <w:rFonts w:ascii="Angsana New" w:hAnsi="Angsana New" w:cs="Angsana New"/>
                <w:sz w:val="25"/>
                <w:szCs w:val="25"/>
              </w:rPr>
              <w:t>(250,969,015.70)</w:t>
            </w:r>
          </w:p>
        </w:tc>
        <w:tc>
          <w:tcPr>
            <w:tcW w:w="270" w:type="dxa"/>
          </w:tcPr>
          <w:p w14:paraId="06C001D8" w14:textId="77777777" w:rsidR="00136D70" w:rsidRPr="007054D7" w:rsidRDefault="00136D70">
            <w:pPr>
              <w:keepNext/>
              <w:ind w:firstLine="162"/>
              <w:jc w:val="right"/>
              <w:outlineLvl w:val="7"/>
              <w:rPr>
                <w:rFonts w:ascii="Angsana New" w:hAnsi="Angsana New" w:cs="Angsana New"/>
                <w:sz w:val="25"/>
                <w:szCs w:val="25"/>
              </w:rPr>
            </w:pPr>
          </w:p>
        </w:tc>
        <w:tc>
          <w:tcPr>
            <w:tcW w:w="1440" w:type="dxa"/>
            <w:shd w:val="clear" w:color="auto" w:fill="FFFFFF"/>
          </w:tcPr>
          <w:p w14:paraId="0F136CED" w14:textId="54112E37" w:rsidR="00136D70" w:rsidRPr="007054D7" w:rsidRDefault="00D37587" w:rsidP="00D37587">
            <w:pPr>
              <w:keepNext/>
              <w:ind w:left="-111" w:right="-90"/>
              <w:jc w:val="center"/>
              <w:outlineLvl w:val="7"/>
              <w:rPr>
                <w:rFonts w:ascii="Angsana New" w:hAnsi="Angsana New" w:cs="Angsana New"/>
                <w:sz w:val="25"/>
                <w:szCs w:val="25"/>
              </w:rPr>
            </w:pPr>
            <w:r w:rsidRPr="007054D7">
              <w:rPr>
                <w:rFonts w:ascii="Angsana New" w:hAnsi="Angsana New" w:cs="Angsana New"/>
                <w:sz w:val="25"/>
                <w:szCs w:val="25"/>
                <w:cs/>
              </w:rPr>
              <w:t>-</w:t>
            </w:r>
          </w:p>
        </w:tc>
        <w:tc>
          <w:tcPr>
            <w:tcW w:w="270" w:type="dxa"/>
          </w:tcPr>
          <w:p w14:paraId="77466F13" w14:textId="77777777" w:rsidR="00136D70" w:rsidRPr="007054D7" w:rsidRDefault="00136D70">
            <w:pPr>
              <w:jc w:val="right"/>
              <w:rPr>
                <w:rFonts w:ascii="Angsana New" w:hAnsi="Angsana New" w:cs="Angsana New"/>
                <w:sz w:val="25"/>
                <w:szCs w:val="25"/>
              </w:rPr>
            </w:pPr>
          </w:p>
        </w:tc>
        <w:tc>
          <w:tcPr>
            <w:tcW w:w="1440" w:type="dxa"/>
          </w:tcPr>
          <w:p w14:paraId="642027D5" w14:textId="64284CB5" w:rsidR="00136D70" w:rsidRPr="007054D7" w:rsidRDefault="00E30161">
            <w:pPr>
              <w:jc w:val="right"/>
              <w:rPr>
                <w:rFonts w:ascii="Angsana New" w:hAnsi="Angsana New" w:cs="Angsana New"/>
                <w:sz w:val="25"/>
                <w:szCs w:val="25"/>
              </w:rPr>
            </w:pPr>
            <w:r w:rsidRPr="007054D7">
              <w:rPr>
                <w:rFonts w:ascii="Angsana New" w:hAnsi="Angsana New" w:cs="Angsana New"/>
                <w:sz w:val="25"/>
                <w:szCs w:val="25"/>
              </w:rPr>
              <w:t>(250,969,015.70)</w:t>
            </w:r>
          </w:p>
        </w:tc>
      </w:tr>
      <w:tr w:rsidR="00136D70" w:rsidRPr="008D23BD" w14:paraId="0BF0F216" w14:textId="77777777">
        <w:tc>
          <w:tcPr>
            <w:tcW w:w="2758" w:type="dxa"/>
          </w:tcPr>
          <w:p w14:paraId="1524490D" w14:textId="77777777" w:rsidR="00136D70" w:rsidRPr="001B111F" w:rsidRDefault="00136D70">
            <w:pPr>
              <w:ind w:left="-108" w:firstLine="149"/>
              <w:rPr>
                <w:rFonts w:ascii="Angsana New" w:hAnsi="Angsana New" w:cs="Angsana New"/>
                <w:sz w:val="25"/>
                <w:szCs w:val="25"/>
              </w:rPr>
            </w:pPr>
            <w:r w:rsidRPr="001B111F">
              <w:rPr>
                <w:rFonts w:ascii="Angsana New" w:hAnsi="Angsana New" w:cs="Angsana New"/>
                <w:sz w:val="25"/>
                <w:szCs w:val="25"/>
                <w:cs/>
              </w:rPr>
              <w:t>ค่าเสื่อมราคาสำหรับปี</w:t>
            </w:r>
          </w:p>
        </w:tc>
        <w:tc>
          <w:tcPr>
            <w:tcW w:w="1620" w:type="dxa"/>
            <w:tcBorders>
              <w:bottom w:val="single" w:sz="4" w:space="0" w:color="auto"/>
            </w:tcBorders>
            <w:shd w:val="clear" w:color="auto" w:fill="FFFFFF"/>
          </w:tcPr>
          <w:p w14:paraId="2C13285A" w14:textId="10F6182A" w:rsidR="00136D70" w:rsidRPr="007054D7" w:rsidRDefault="00D60D2D">
            <w:pPr>
              <w:keepNext/>
              <w:ind w:left="-111" w:right="-90"/>
              <w:jc w:val="center"/>
              <w:outlineLvl w:val="7"/>
              <w:rPr>
                <w:rFonts w:ascii="Angsana New" w:hAnsi="Angsana New" w:cs="Angsana New"/>
                <w:sz w:val="25"/>
                <w:szCs w:val="25"/>
              </w:rPr>
            </w:pPr>
            <w:r w:rsidRPr="007054D7">
              <w:rPr>
                <w:rFonts w:ascii="Angsana New" w:hAnsi="Angsana New" w:cs="Angsana New"/>
                <w:sz w:val="25"/>
                <w:szCs w:val="25"/>
                <w:cs/>
              </w:rPr>
              <w:t>-</w:t>
            </w:r>
          </w:p>
        </w:tc>
        <w:tc>
          <w:tcPr>
            <w:tcW w:w="270" w:type="dxa"/>
            <w:shd w:val="clear" w:color="auto" w:fill="FFFFFF"/>
          </w:tcPr>
          <w:p w14:paraId="75FFDA1C" w14:textId="77777777" w:rsidR="00136D70" w:rsidRPr="007054D7" w:rsidRDefault="00136D70">
            <w:pPr>
              <w:ind w:right="522"/>
              <w:jc w:val="right"/>
              <w:rPr>
                <w:rFonts w:ascii="Angsana New" w:hAnsi="Angsana New" w:cs="Angsana New"/>
                <w:sz w:val="25"/>
                <w:szCs w:val="25"/>
              </w:rPr>
            </w:pPr>
          </w:p>
        </w:tc>
        <w:tc>
          <w:tcPr>
            <w:tcW w:w="1620" w:type="dxa"/>
            <w:tcBorders>
              <w:bottom w:val="single" w:sz="4" w:space="0" w:color="auto"/>
            </w:tcBorders>
            <w:shd w:val="clear" w:color="auto" w:fill="FFFFFF"/>
          </w:tcPr>
          <w:p w14:paraId="735F6712" w14:textId="00C5F3A7" w:rsidR="00136D70" w:rsidRPr="007054D7" w:rsidRDefault="007045DA">
            <w:pPr>
              <w:keepNext/>
              <w:ind w:firstLine="162"/>
              <w:jc w:val="right"/>
              <w:outlineLvl w:val="7"/>
              <w:rPr>
                <w:rFonts w:ascii="Angsana New" w:hAnsi="Angsana New" w:cs="Angsana New"/>
                <w:sz w:val="25"/>
                <w:szCs w:val="25"/>
              </w:rPr>
            </w:pPr>
            <w:r w:rsidRPr="007054D7">
              <w:rPr>
                <w:rFonts w:ascii="Angsana New" w:hAnsi="Angsana New" w:cs="Angsana New"/>
                <w:sz w:val="25"/>
                <w:szCs w:val="25"/>
              </w:rPr>
              <w:t>(1,401,100.10)</w:t>
            </w:r>
          </w:p>
        </w:tc>
        <w:tc>
          <w:tcPr>
            <w:tcW w:w="270" w:type="dxa"/>
          </w:tcPr>
          <w:p w14:paraId="2E0203F8" w14:textId="77777777" w:rsidR="00136D70" w:rsidRPr="007054D7" w:rsidRDefault="00136D70">
            <w:pPr>
              <w:ind w:right="742"/>
              <w:jc w:val="right"/>
              <w:rPr>
                <w:rFonts w:ascii="Angsana New" w:hAnsi="Angsana New" w:cs="Angsana New"/>
                <w:sz w:val="25"/>
                <w:szCs w:val="25"/>
              </w:rPr>
            </w:pPr>
          </w:p>
        </w:tc>
        <w:tc>
          <w:tcPr>
            <w:tcW w:w="1440" w:type="dxa"/>
            <w:tcBorders>
              <w:bottom w:val="single" w:sz="4" w:space="0" w:color="auto"/>
            </w:tcBorders>
            <w:shd w:val="clear" w:color="auto" w:fill="FFFFFF"/>
          </w:tcPr>
          <w:p w14:paraId="1E5F0043" w14:textId="0062DFF1" w:rsidR="00136D70" w:rsidRPr="007054D7" w:rsidRDefault="00D60D2D" w:rsidP="007045DA">
            <w:pPr>
              <w:keepNext/>
              <w:ind w:left="-111" w:right="-90"/>
              <w:jc w:val="center"/>
              <w:outlineLvl w:val="7"/>
              <w:rPr>
                <w:rFonts w:ascii="Angsana New" w:hAnsi="Angsana New" w:cs="Angsana New"/>
                <w:sz w:val="25"/>
                <w:szCs w:val="25"/>
              </w:rPr>
            </w:pPr>
            <w:r w:rsidRPr="007054D7">
              <w:rPr>
                <w:rFonts w:ascii="Angsana New" w:hAnsi="Angsana New" w:cs="Angsana New"/>
                <w:sz w:val="25"/>
                <w:szCs w:val="25"/>
                <w:cs/>
              </w:rPr>
              <w:t>-</w:t>
            </w:r>
          </w:p>
        </w:tc>
        <w:tc>
          <w:tcPr>
            <w:tcW w:w="270" w:type="dxa"/>
            <w:shd w:val="clear" w:color="auto" w:fill="FFFFFF"/>
          </w:tcPr>
          <w:p w14:paraId="3D99C289" w14:textId="77777777" w:rsidR="00136D70" w:rsidRPr="007054D7" w:rsidRDefault="00136D70">
            <w:pPr>
              <w:ind w:right="522"/>
              <w:jc w:val="right"/>
              <w:rPr>
                <w:rFonts w:ascii="Angsana New" w:hAnsi="Angsana New" w:cs="Angsana New"/>
                <w:sz w:val="25"/>
                <w:szCs w:val="25"/>
              </w:rPr>
            </w:pPr>
          </w:p>
        </w:tc>
        <w:tc>
          <w:tcPr>
            <w:tcW w:w="1440" w:type="dxa"/>
            <w:tcBorders>
              <w:bottom w:val="single" w:sz="4" w:space="0" w:color="auto"/>
            </w:tcBorders>
            <w:shd w:val="clear" w:color="auto" w:fill="FFFFFF"/>
          </w:tcPr>
          <w:p w14:paraId="4EC8E473" w14:textId="145D6447" w:rsidR="00136D70" w:rsidRPr="007054D7" w:rsidRDefault="007045DA">
            <w:pPr>
              <w:jc w:val="right"/>
              <w:rPr>
                <w:rFonts w:ascii="Angsana New" w:hAnsi="Angsana New" w:cs="Angsana New"/>
                <w:sz w:val="25"/>
                <w:szCs w:val="25"/>
              </w:rPr>
            </w:pPr>
            <w:r w:rsidRPr="007054D7">
              <w:rPr>
                <w:rFonts w:ascii="Angsana New" w:hAnsi="Angsana New" w:cs="Angsana New"/>
                <w:sz w:val="25"/>
                <w:szCs w:val="25"/>
              </w:rPr>
              <w:t>(1,401,100.10)</w:t>
            </w:r>
          </w:p>
        </w:tc>
      </w:tr>
      <w:tr w:rsidR="00136D70" w:rsidRPr="008D23BD" w14:paraId="4FC5788C" w14:textId="77777777" w:rsidTr="009F6ACD">
        <w:tc>
          <w:tcPr>
            <w:tcW w:w="2758" w:type="dxa"/>
          </w:tcPr>
          <w:p w14:paraId="3583F575" w14:textId="04DBAA97" w:rsidR="00136D70" w:rsidRPr="001B111F" w:rsidRDefault="00136D70">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00753305" w:rsidRPr="001B111F">
              <w:rPr>
                <w:rFonts w:ascii="Angsana New" w:hAnsi="Angsana New" w:cs="Angsana New"/>
                <w:sz w:val="25"/>
                <w:szCs w:val="25"/>
              </w:rPr>
              <w:t>2567</w:t>
            </w:r>
          </w:p>
        </w:tc>
        <w:tc>
          <w:tcPr>
            <w:tcW w:w="1620" w:type="dxa"/>
            <w:tcBorders>
              <w:top w:val="single" w:sz="4" w:space="0" w:color="auto"/>
              <w:bottom w:val="single" w:sz="4" w:space="0" w:color="auto"/>
            </w:tcBorders>
            <w:shd w:val="clear" w:color="auto" w:fill="FFFFFF"/>
          </w:tcPr>
          <w:p w14:paraId="226C5D93" w14:textId="7816194D" w:rsidR="00136D70" w:rsidRPr="007054D7" w:rsidRDefault="0095666C">
            <w:pPr>
              <w:keepNext/>
              <w:ind w:left="-111" w:right="-90"/>
              <w:jc w:val="center"/>
              <w:outlineLvl w:val="7"/>
              <w:rPr>
                <w:rFonts w:ascii="Angsana New" w:hAnsi="Angsana New" w:cs="Angsana New"/>
                <w:sz w:val="25"/>
                <w:szCs w:val="25"/>
              </w:rPr>
            </w:pPr>
            <w:r w:rsidRPr="007054D7">
              <w:rPr>
                <w:rFonts w:ascii="Angsana New" w:hAnsi="Angsana New" w:cs="Angsana New"/>
                <w:sz w:val="25"/>
                <w:szCs w:val="25"/>
              </w:rPr>
              <w:t>-</w:t>
            </w:r>
          </w:p>
        </w:tc>
        <w:tc>
          <w:tcPr>
            <w:tcW w:w="270" w:type="dxa"/>
            <w:shd w:val="clear" w:color="auto" w:fill="FFFFFF"/>
          </w:tcPr>
          <w:p w14:paraId="324EA29A" w14:textId="77777777" w:rsidR="00136D70" w:rsidRPr="007054D7" w:rsidRDefault="00136D70">
            <w:pPr>
              <w:keepNext/>
              <w:ind w:left="-111" w:right="-90"/>
              <w:jc w:val="center"/>
              <w:outlineLvl w:val="7"/>
              <w:rPr>
                <w:rFonts w:ascii="Angsana New" w:hAnsi="Angsana New" w:cs="Angsana New"/>
                <w:sz w:val="25"/>
                <w:szCs w:val="25"/>
              </w:rPr>
            </w:pPr>
          </w:p>
        </w:tc>
        <w:tc>
          <w:tcPr>
            <w:tcW w:w="1620" w:type="dxa"/>
            <w:tcBorders>
              <w:top w:val="single" w:sz="4" w:space="0" w:color="auto"/>
              <w:bottom w:val="single" w:sz="4" w:space="0" w:color="auto"/>
            </w:tcBorders>
          </w:tcPr>
          <w:p w14:paraId="0DC0AB64" w14:textId="5F04CF34" w:rsidR="00136D70" w:rsidRPr="007054D7" w:rsidRDefault="00410CCC">
            <w:pPr>
              <w:keepNext/>
              <w:ind w:firstLine="162"/>
              <w:jc w:val="right"/>
              <w:outlineLvl w:val="7"/>
              <w:rPr>
                <w:rFonts w:ascii="Angsana New" w:hAnsi="Angsana New" w:cs="Angsana New"/>
                <w:sz w:val="25"/>
                <w:szCs w:val="25"/>
              </w:rPr>
            </w:pPr>
            <w:r w:rsidRPr="007054D7">
              <w:rPr>
                <w:rFonts w:ascii="Angsana New" w:hAnsi="Angsana New" w:cs="Angsana New"/>
                <w:sz w:val="25"/>
                <w:szCs w:val="25"/>
              </w:rPr>
              <w:t>(252,370,115.80)</w:t>
            </w:r>
          </w:p>
        </w:tc>
        <w:tc>
          <w:tcPr>
            <w:tcW w:w="270" w:type="dxa"/>
          </w:tcPr>
          <w:p w14:paraId="337BCCB5" w14:textId="77777777" w:rsidR="00136D70" w:rsidRPr="007054D7" w:rsidRDefault="00136D70">
            <w:pPr>
              <w:ind w:left="-111" w:right="-90"/>
              <w:jc w:val="center"/>
              <w:rPr>
                <w:rFonts w:ascii="Angsana New" w:hAnsi="Angsana New" w:cs="Angsana New"/>
                <w:sz w:val="25"/>
                <w:szCs w:val="25"/>
                <w:cs/>
              </w:rPr>
            </w:pPr>
          </w:p>
        </w:tc>
        <w:tc>
          <w:tcPr>
            <w:tcW w:w="1440" w:type="dxa"/>
            <w:tcBorders>
              <w:top w:val="single" w:sz="4" w:space="0" w:color="auto"/>
              <w:bottom w:val="single" w:sz="4" w:space="0" w:color="auto"/>
            </w:tcBorders>
            <w:shd w:val="clear" w:color="auto" w:fill="FFFFFF"/>
          </w:tcPr>
          <w:p w14:paraId="2F690A21" w14:textId="3BA9F80E" w:rsidR="00136D70" w:rsidRPr="007054D7" w:rsidRDefault="001F04A3" w:rsidP="001F04A3">
            <w:pPr>
              <w:keepNext/>
              <w:ind w:left="-111" w:right="-90"/>
              <w:jc w:val="center"/>
              <w:outlineLvl w:val="7"/>
              <w:rPr>
                <w:rFonts w:ascii="Angsana New" w:hAnsi="Angsana New" w:cs="Angsana New"/>
                <w:sz w:val="25"/>
                <w:szCs w:val="25"/>
              </w:rPr>
            </w:pPr>
            <w:r w:rsidRPr="007054D7">
              <w:rPr>
                <w:rFonts w:ascii="Angsana New" w:hAnsi="Angsana New" w:cs="Angsana New"/>
                <w:sz w:val="25"/>
                <w:szCs w:val="25"/>
              </w:rPr>
              <w:t>-</w:t>
            </w:r>
          </w:p>
        </w:tc>
        <w:tc>
          <w:tcPr>
            <w:tcW w:w="270" w:type="dxa"/>
          </w:tcPr>
          <w:p w14:paraId="6BB66DAD" w14:textId="77777777" w:rsidR="00136D70" w:rsidRPr="007054D7" w:rsidRDefault="00136D70">
            <w:pPr>
              <w:keepNext/>
              <w:ind w:firstLine="162"/>
              <w:jc w:val="right"/>
              <w:outlineLvl w:val="7"/>
              <w:rPr>
                <w:rFonts w:ascii="Angsana New" w:hAnsi="Angsana New" w:cs="Angsana New"/>
                <w:sz w:val="25"/>
                <w:szCs w:val="25"/>
              </w:rPr>
            </w:pPr>
          </w:p>
        </w:tc>
        <w:tc>
          <w:tcPr>
            <w:tcW w:w="1440" w:type="dxa"/>
            <w:tcBorders>
              <w:top w:val="single" w:sz="4" w:space="0" w:color="auto"/>
              <w:bottom w:val="single" w:sz="4" w:space="0" w:color="auto"/>
            </w:tcBorders>
          </w:tcPr>
          <w:p w14:paraId="509A6FF2" w14:textId="4A2493B0" w:rsidR="00136D70" w:rsidRPr="007054D7" w:rsidRDefault="00D33D06">
            <w:pPr>
              <w:jc w:val="right"/>
              <w:rPr>
                <w:rFonts w:ascii="Angsana New" w:hAnsi="Angsana New" w:cs="Angsana New"/>
                <w:sz w:val="25"/>
                <w:szCs w:val="25"/>
              </w:rPr>
            </w:pPr>
            <w:r w:rsidRPr="007054D7">
              <w:rPr>
                <w:rFonts w:ascii="Angsana New" w:hAnsi="Angsana New" w:cs="Angsana New"/>
                <w:sz w:val="25"/>
                <w:szCs w:val="25"/>
              </w:rPr>
              <w:t>(252,370,115.80)</w:t>
            </w:r>
          </w:p>
        </w:tc>
      </w:tr>
      <w:tr w:rsidR="00044C57" w:rsidRPr="008D23BD" w14:paraId="59BC33ED" w14:textId="77777777" w:rsidTr="00044C57">
        <w:tc>
          <w:tcPr>
            <w:tcW w:w="2758" w:type="dxa"/>
          </w:tcPr>
          <w:p w14:paraId="65AE6055" w14:textId="77777777" w:rsidR="00044C57" w:rsidRPr="001B111F" w:rsidRDefault="00044C57" w:rsidP="00044C57">
            <w:pPr>
              <w:ind w:left="-108"/>
              <w:rPr>
                <w:rFonts w:ascii="Angsana New" w:hAnsi="Angsana New" w:cs="Angsana New"/>
                <w:sz w:val="25"/>
                <w:szCs w:val="25"/>
                <w:cs/>
              </w:rPr>
            </w:pPr>
            <w:r w:rsidRPr="001B111F">
              <w:rPr>
                <w:rFonts w:ascii="Angsana New" w:hAnsi="Angsana New" w:cs="Angsana New"/>
                <w:sz w:val="25"/>
                <w:szCs w:val="25"/>
                <w:cs/>
              </w:rPr>
              <w:t>มูลค่าสุทธิตามบัญชี :-</w:t>
            </w:r>
          </w:p>
        </w:tc>
        <w:tc>
          <w:tcPr>
            <w:tcW w:w="1620" w:type="dxa"/>
            <w:tcBorders>
              <w:top w:val="single" w:sz="4" w:space="0" w:color="auto"/>
            </w:tcBorders>
            <w:shd w:val="clear" w:color="auto" w:fill="FFFFFF"/>
          </w:tcPr>
          <w:p w14:paraId="6DB29609" w14:textId="77777777" w:rsidR="00044C57" w:rsidRPr="007054D7" w:rsidRDefault="00044C57" w:rsidP="00044C57">
            <w:pPr>
              <w:keepNext/>
              <w:ind w:left="-111" w:right="-90"/>
              <w:jc w:val="center"/>
              <w:outlineLvl w:val="7"/>
              <w:rPr>
                <w:rFonts w:ascii="Angsana New" w:hAnsi="Angsana New" w:cs="Angsana New"/>
                <w:sz w:val="25"/>
                <w:szCs w:val="25"/>
                <w:cs/>
              </w:rPr>
            </w:pPr>
          </w:p>
        </w:tc>
        <w:tc>
          <w:tcPr>
            <w:tcW w:w="270" w:type="dxa"/>
            <w:shd w:val="clear" w:color="auto" w:fill="FFFFFF"/>
          </w:tcPr>
          <w:p w14:paraId="7732CC74" w14:textId="77777777" w:rsidR="00044C57" w:rsidRPr="007054D7" w:rsidRDefault="00044C57" w:rsidP="00044C57">
            <w:pPr>
              <w:keepNext/>
              <w:ind w:left="-111" w:right="-90"/>
              <w:jc w:val="center"/>
              <w:outlineLvl w:val="7"/>
              <w:rPr>
                <w:rFonts w:ascii="Angsana New" w:hAnsi="Angsana New" w:cs="Angsana New"/>
                <w:sz w:val="25"/>
                <w:szCs w:val="25"/>
              </w:rPr>
            </w:pPr>
          </w:p>
        </w:tc>
        <w:tc>
          <w:tcPr>
            <w:tcW w:w="1620" w:type="dxa"/>
            <w:tcBorders>
              <w:top w:val="single" w:sz="4" w:space="0" w:color="auto"/>
            </w:tcBorders>
          </w:tcPr>
          <w:p w14:paraId="72DA81A3" w14:textId="77777777" w:rsidR="00044C57" w:rsidRPr="007054D7" w:rsidRDefault="00044C57" w:rsidP="00044C57">
            <w:pPr>
              <w:keepNext/>
              <w:ind w:firstLine="162"/>
              <w:jc w:val="right"/>
              <w:outlineLvl w:val="7"/>
              <w:rPr>
                <w:rFonts w:ascii="Angsana New" w:hAnsi="Angsana New" w:cs="Angsana New"/>
                <w:sz w:val="25"/>
                <w:szCs w:val="25"/>
              </w:rPr>
            </w:pPr>
          </w:p>
        </w:tc>
        <w:tc>
          <w:tcPr>
            <w:tcW w:w="270" w:type="dxa"/>
          </w:tcPr>
          <w:p w14:paraId="43AC4206" w14:textId="77777777" w:rsidR="00044C57" w:rsidRPr="007054D7" w:rsidRDefault="00044C57" w:rsidP="00044C57">
            <w:pPr>
              <w:ind w:left="-111" w:right="-90"/>
              <w:jc w:val="center"/>
              <w:rPr>
                <w:rFonts w:ascii="Angsana New" w:hAnsi="Angsana New" w:cs="Angsana New"/>
                <w:sz w:val="25"/>
                <w:szCs w:val="25"/>
                <w:cs/>
              </w:rPr>
            </w:pPr>
          </w:p>
        </w:tc>
        <w:tc>
          <w:tcPr>
            <w:tcW w:w="1440" w:type="dxa"/>
            <w:tcBorders>
              <w:top w:val="single" w:sz="4" w:space="0" w:color="auto"/>
            </w:tcBorders>
            <w:shd w:val="clear" w:color="auto" w:fill="FFFFFF"/>
          </w:tcPr>
          <w:p w14:paraId="426DCB1A" w14:textId="77777777" w:rsidR="00044C57" w:rsidRPr="007054D7" w:rsidRDefault="00044C57" w:rsidP="00044C57">
            <w:pPr>
              <w:keepNext/>
              <w:ind w:firstLine="162"/>
              <w:jc w:val="right"/>
              <w:outlineLvl w:val="7"/>
              <w:rPr>
                <w:rFonts w:ascii="Angsana New" w:hAnsi="Angsana New" w:cs="Angsana New"/>
                <w:sz w:val="25"/>
                <w:szCs w:val="25"/>
                <w:cs/>
              </w:rPr>
            </w:pPr>
          </w:p>
        </w:tc>
        <w:tc>
          <w:tcPr>
            <w:tcW w:w="270" w:type="dxa"/>
          </w:tcPr>
          <w:p w14:paraId="09158601" w14:textId="77777777" w:rsidR="00044C57" w:rsidRPr="007054D7" w:rsidRDefault="00044C57" w:rsidP="00044C57">
            <w:pPr>
              <w:keepNext/>
              <w:ind w:firstLine="162"/>
              <w:jc w:val="right"/>
              <w:outlineLvl w:val="7"/>
              <w:rPr>
                <w:rFonts w:ascii="Angsana New" w:hAnsi="Angsana New" w:cs="Angsana New"/>
                <w:sz w:val="25"/>
                <w:szCs w:val="25"/>
              </w:rPr>
            </w:pPr>
          </w:p>
        </w:tc>
        <w:tc>
          <w:tcPr>
            <w:tcW w:w="1440" w:type="dxa"/>
            <w:tcBorders>
              <w:top w:val="single" w:sz="4" w:space="0" w:color="auto"/>
            </w:tcBorders>
          </w:tcPr>
          <w:p w14:paraId="19C29AE0" w14:textId="77777777" w:rsidR="00044C57" w:rsidRPr="007054D7" w:rsidRDefault="00044C57" w:rsidP="00044C57">
            <w:pPr>
              <w:keepNext/>
              <w:ind w:firstLine="162"/>
              <w:jc w:val="center"/>
              <w:outlineLvl w:val="7"/>
              <w:rPr>
                <w:rFonts w:ascii="Angsana New" w:hAnsi="Angsana New" w:cs="Angsana New"/>
                <w:sz w:val="25"/>
                <w:szCs w:val="25"/>
              </w:rPr>
            </w:pPr>
          </w:p>
        </w:tc>
      </w:tr>
      <w:tr w:rsidR="00044C57" w:rsidRPr="008D23BD" w14:paraId="51F86694" w14:textId="77777777" w:rsidTr="009B0F2C">
        <w:tc>
          <w:tcPr>
            <w:tcW w:w="2758" w:type="dxa"/>
          </w:tcPr>
          <w:p w14:paraId="2420FFEA" w14:textId="61AED831" w:rsidR="00044C57" w:rsidRPr="001B111F" w:rsidRDefault="00044C57" w:rsidP="00044C57">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Pr="001B111F">
              <w:rPr>
                <w:rFonts w:ascii="Angsana New" w:hAnsi="Angsana New" w:cs="Angsana New"/>
                <w:sz w:val="25"/>
                <w:szCs w:val="25"/>
              </w:rPr>
              <w:t>256</w:t>
            </w:r>
            <w:r w:rsidR="00753305">
              <w:rPr>
                <w:rFonts w:ascii="Angsana New" w:hAnsi="Angsana New" w:cs="Angsana New"/>
                <w:sz w:val="25"/>
                <w:szCs w:val="25"/>
              </w:rPr>
              <w:t>7</w:t>
            </w:r>
          </w:p>
        </w:tc>
        <w:tc>
          <w:tcPr>
            <w:tcW w:w="1620" w:type="dxa"/>
            <w:tcBorders>
              <w:bottom w:val="double" w:sz="4" w:space="0" w:color="auto"/>
            </w:tcBorders>
            <w:shd w:val="clear" w:color="auto" w:fill="FFFFFF"/>
          </w:tcPr>
          <w:p w14:paraId="21066E4E" w14:textId="255A2E61" w:rsidR="00044C57" w:rsidRPr="007054D7" w:rsidRDefault="00044C57" w:rsidP="00044C57">
            <w:pPr>
              <w:keepNext/>
              <w:ind w:firstLine="162"/>
              <w:jc w:val="right"/>
              <w:outlineLvl w:val="7"/>
              <w:rPr>
                <w:rFonts w:ascii="Angsana New" w:hAnsi="Angsana New" w:cs="Angsana New"/>
                <w:sz w:val="25"/>
                <w:szCs w:val="25"/>
              </w:rPr>
            </w:pPr>
            <w:r w:rsidRPr="007054D7">
              <w:rPr>
                <w:rFonts w:ascii="Angsana New" w:hAnsi="Angsana New" w:cs="Angsana New"/>
                <w:sz w:val="25"/>
                <w:szCs w:val="25"/>
              </w:rPr>
              <w:t>72,981,351.64</w:t>
            </w:r>
          </w:p>
        </w:tc>
        <w:tc>
          <w:tcPr>
            <w:tcW w:w="270" w:type="dxa"/>
            <w:shd w:val="clear" w:color="auto" w:fill="FFFFFF"/>
          </w:tcPr>
          <w:p w14:paraId="0EC265F4" w14:textId="77777777" w:rsidR="00044C57" w:rsidRPr="007054D7" w:rsidRDefault="00044C57" w:rsidP="00044C57">
            <w:pPr>
              <w:ind w:firstLine="162"/>
              <w:jc w:val="right"/>
              <w:rPr>
                <w:rFonts w:ascii="Angsana New" w:hAnsi="Angsana New" w:cs="Angsana New"/>
                <w:sz w:val="25"/>
                <w:szCs w:val="25"/>
              </w:rPr>
            </w:pPr>
          </w:p>
        </w:tc>
        <w:tc>
          <w:tcPr>
            <w:tcW w:w="1620" w:type="dxa"/>
            <w:tcBorders>
              <w:bottom w:val="double" w:sz="4" w:space="0" w:color="auto"/>
            </w:tcBorders>
          </w:tcPr>
          <w:p w14:paraId="52CDFD48" w14:textId="63BC0566" w:rsidR="00044C57" w:rsidRPr="007054D7" w:rsidRDefault="00044C57" w:rsidP="00044C57">
            <w:pPr>
              <w:keepNext/>
              <w:ind w:firstLine="162"/>
              <w:jc w:val="right"/>
              <w:outlineLvl w:val="7"/>
              <w:rPr>
                <w:rFonts w:ascii="Angsana New" w:hAnsi="Angsana New" w:cs="Angsana New"/>
                <w:sz w:val="25"/>
                <w:szCs w:val="25"/>
                <w:cs/>
              </w:rPr>
            </w:pPr>
            <w:r w:rsidRPr="007054D7">
              <w:rPr>
                <w:rFonts w:ascii="Angsana New" w:hAnsi="Angsana New" w:cs="Angsana New"/>
                <w:sz w:val="25"/>
                <w:szCs w:val="25"/>
              </w:rPr>
              <w:t>6,402,544.57</w:t>
            </w:r>
          </w:p>
        </w:tc>
        <w:tc>
          <w:tcPr>
            <w:tcW w:w="270" w:type="dxa"/>
          </w:tcPr>
          <w:p w14:paraId="437AA379" w14:textId="77777777" w:rsidR="00044C57" w:rsidRPr="007054D7" w:rsidRDefault="00044C57" w:rsidP="00044C57">
            <w:pPr>
              <w:ind w:firstLine="162"/>
              <w:jc w:val="right"/>
              <w:rPr>
                <w:rFonts w:ascii="Angsana New" w:hAnsi="Angsana New" w:cs="Angsana New"/>
                <w:sz w:val="25"/>
                <w:szCs w:val="25"/>
              </w:rPr>
            </w:pPr>
          </w:p>
        </w:tc>
        <w:tc>
          <w:tcPr>
            <w:tcW w:w="1440" w:type="dxa"/>
            <w:tcBorders>
              <w:bottom w:val="double" w:sz="4" w:space="0" w:color="auto"/>
            </w:tcBorders>
            <w:shd w:val="clear" w:color="auto" w:fill="FFFFFF"/>
          </w:tcPr>
          <w:p w14:paraId="52DE3D83" w14:textId="0675680D" w:rsidR="00044C57" w:rsidRPr="007054D7" w:rsidRDefault="00044C57" w:rsidP="00044C57">
            <w:pPr>
              <w:ind w:firstLine="162"/>
              <w:jc w:val="right"/>
              <w:rPr>
                <w:rFonts w:ascii="Angsana New" w:hAnsi="Angsana New" w:cs="Angsana New"/>
                <w:sz w:val="25"/>
                <w:szCs w:val="25"/>
              </w:rPr>
            </w:pPr>
            <w:r w:rsidRPr="007054D7">
              <w:rPr>
                <w:rFonts w:ascii="Angsana New" w:hAnsi="Angsana New" w:cs="Angsana New"/>
                <w:sz w:val="25"/>
                <w:szCs w:val="25"/>
              </w:rPr>
              <w:t>67,470.87</w:t>
            </w:r>
          </w:p>
        </w:tc>
        <w:tc>
          <w:tcPr>
            <w:tcW w:w="270" w:type="dxa"/>
          </w:tcPr>
          <w:p w14:paraId="32EA9B4A" w14:textId="77777777" w:rsidR="00044C57" w:rsidRPr="007054D7" w:rsidRDefault="00044C57" w:rsidP="00044C57">
            <w:pPr>
              <w:keepNext/>
              <w:ind w:firstLine="162"/>
              <w:jc w:val="right"/>
              <w:outlineLvl w:val="7"/>
              <w:rPr>
                <w:rFonts w:ascii="Angsana New" w:hAnsi="Angsana New" w:cs="Angsana New"/>
                <w:sz w:val="25"/>
                <w:szCs w:val="25"/>
                <w:cs/>
              </w:rPr>
            </w:pPr>
          </w:p>
        </w:tc>
        <w:tc>
          <w:tcPr>
            <w:tcW w:w="1440" w:type="dxa"/>
            <w:tcBorders>
              <w:bottom w:val="double" w:sz="4" w:space="0" w:color="auto"/>
            </w:tcBorders>
          </w:tcPr>
          <w:p w14:paraId="6D543168" w14:textId="2728217F" w:rsidR="00044C57" w:rsidRPr="007054D7" w:rsidRDefault="00044C57" w:rsidP="00044C57">
            <w:pPr>
              <w:jc w:val="right"/>
              <w:rPr>
                <w:rFonts w:ascii="Angsana New" w:hAnsi="Angsana New" w:cs="Angsana New"/>
                <w:sz w:val="25"/>
                <w:szCs w:val="25"/>
                <w:cs/>
              </w:rPr>
            </w:pPr>
            <w:r w:rsidRPr="007054D7">
              <w:rPr>
                <w:rFonts w:ascii="Angsana New" w:hAnsi="Angsana New" w:cs="Angsana New"/>
                <w:sz w:val="25"/>
                <w:szCs w:val="25"/>
              </w:rPr>
              <w:t>79,451,367.08</w:t>
            </w:r>
          </w:p>
        </w:tc>
      </w:tr>
      <w:tr w:rsidR="00044C57" w:rsidRPr="008D23BD" w14:paraId="4E45E300" w14:textId="77777777">
        <w:tc>
          <w:tcPr>
            <w:tcW w:w="2758" w:type="dxa"/>
          </w:tcPr>
          <w:p w14:paraId="23440B6F" w14:textId="7E431C96" w:rsidR="00044C57" w:rsidRPr="001B111F" w:rsidRDefault="00044C57" w:rsidP="00753305">
            <w:pPr>
              <w:ind w:left="-108"/>
              <w:rPr>
                <w:rFonts w:ascii="Angsana New" w:hAnsi="Angsana New" w:cs="Angsana New"/>
                <w:sz w:val="25"/>
                <w:szCs w:val="25"/>
                <w:cs/>
              </w:rPr>
            </w:pPr>
            <w:r w:rsidRPr="001B111F">
              <w:rPr>
                <w:rFonts w:ascii="Angsana New" w:hAnsi="Angsana New" w:cs="Angsana New"/>
                <w:sz w:val="25"/>
                <w:szCs w:val="25"/>
                <w:cs/>
              </w:rPr>
              <w:t>ราคาทุน :-</w:t>
            </w:r>
          </w:p>
        </w:tc>
        <w:tc>
          <w:tcPr>
            <w:tcW w:w="1620" w:type="dxa"/>
            <w:tcBorders>
              <w:top w:val="double" w:sz="4" w:space="0" w:color="auto"/>
            </w:tcBorders>
          </w:tcPr>
          <w:p w14:paraId="047767FC" w14:textId="77777777" w:rsidR="00044C57" w:rsidRPr="001B111F" w:rsidRDefault="00044C57" w:rsidP="00044C57">
            <w:pPr>
              <w:keepNext/>
              <w:ind w:firstLine="162"/>
              <w:jc w:val="right"/>
              <w:outlineLvl w:val="7"/>
              <w:rPr>
                <w:rFonts w:ascii="Angsana New" w:hAnsi="Angsana New" w:cs="Angsana New"/>
                <w:sz w:val="25"/>
                <w:szCs w:val="25"/>
              </w:rPr>
            </w:pPr>
          </w:p>
        </w:tc>
        <w:tc>
          <w:tcPr>
            <w:tcW w:w="270" w:type="dxa"/>
          </w:tcPr>
          <w:p w14:paraId="73DCED09" w14:textId="77777777" w:rsidR="00044C57" w:rsidRPr="001B111F" w:rsidRDefault="00044C57" w:rsidP="00044C57">
            <w:pPr>
              <w:ind w:firstLine="162"/>
              <w:jc w:val="right"/>
              <w:rPr>
                <w:rFonts w:ascii="Angsana New" w:hAnsi="Angsana New" w:cs="Angsana New"/>
                <w:sz w:val="25"/>
                <w:szCs w:val="25"/>
                <w:highlight w:val="yellow"/>
              </w:rPr>
            </w:pPr>
          </w:p>
        </w:tc>
        <w:tc>
          <w:tcPr>
            <w:tcW w:w="1620" w:type="dxa"/>
            <w:tcBorders>
              <w:top w:val="double" w:sz="4" w:space="0" w:color="auto"/>
            </w:tcBorders>
          </w:tcPr>
          <w:p w14:paraId="7D7E5ED6" w14:textId="77777777" w:rsidR="00044C57" w:rsidRPr="001B111F" w:rsidRDefault="00044C57" w:rsidP="00044C57">
            <w:pPr>
              <w:keepNext/>
              <w:ind w:firstLine="162"/>
              <w:jc w:val="right"/>
              <w:outlineLvl w:val="7"/>
              <w:rPr>
                <w:rFonts w:ascii="Angsana New" w:hAnsi="Angsana New" w:cs="Angsana New"/>
                <w:sz w:val="25"/>
                <w:szCs w:val="25"/>
              </w:rPr>
            </w:pPr>
          </w:p>
        </w:tc>
        <w:tc>
          <w:tcPr>
            <w:tcW w:w="270" w:type="dxa"/>
          </w:tcPr>
          <w:p w14:paraId="74093F96" w14:textId="77777777" w:rsidR="00044C57" w:rsidRPr="001B111F" w:rsidRDefault="00044C57" w:rsidP="00044C57">
            <w:pPr>
              <w:ind w:firstLine="162"/>
              <w:jc w:val="right"/>
              <w:rPr>
                <w:rFonts w:ascii="Angsana New" w:hAnsi="Angsana New" w:cs="Angsana New"/>
                <w:sz w:val="25"/>
                <w:szCs w:val="25"/>
                <w:highlight w:val="yellow"/>
              </w:rPr>
            </w:pPr>
          </w:p>
        </w:tc>
        <w:tc>
          <w:tcPr>
            <w:tcW w:w="1440" w:type="dxa"/>
            <w:tcBorders>
              <w:top w:val="double" w:sz="4" w:space="0" w:color="auto"/>
            </w:tcBorders>
          </w:tcPr>
          <w:p w14:paraId="21D94379" w14:textId="77777777" w:rsidR="00044C57" w:rsidRPr="001B111F" w:rsidRDefault="00044C57" w:rsidP="00044C57">
            <w:pPr>
              <w:ind w:firstLine="162"/>
              <w:jc w:val="right"/>
              <w:rPr>
                <w:rFonts w:ascii="Angsana New" w:hAnsi="Angsana New" w:cs="Angsana New"/>
                <w:sz w:val="25"/>
                <w:szCs w:val="25"/>
              </w:rPr>
            </w:pPr>
          </w:p>
        </w:tc>
        <w:tc>
          <w:tcPr>
            <w:tcW w:w="270" w:type="dxa"/>
          </w:tcPr>
          <w:p w14:paraId="26FE34AD" w14:textId="77777777" w:rsidR="00044C57" w:rsidRPr="001B111F" w:rsidRDefault="00044C57" w:rsidP="00044C57">
            <w:pPr>
              <w:keepNext/>
              <w:ind w:firstLine="162"/>
              <w:jc w:val="right"/>
              <w:outlineLvl w:val="7"/>
              <w:rPr>
                <w:rFonts w:ascii="Angsana New" w:hAnsi="Angsana New" w:cs="Angsana New"/>
                <w:sz w:val="25"/>
                <w:szCs w:val="25"/>
                <w:highlight w:val="yellow"/>
                <w:cs/>
              </w:rPr>
            </w:pPr>
          </w:p>
        </w:tc>
        <w:tc>
          <w:tcPr>
            <w:tcW w:w="1440" w:type="dxa"/>
            <w:tcBorders>
              <w:top w:val="double" w:sz="4" w:space="0" w:color="auto"/>
            </w:tcBorders>
          </w:tcPr>
          <w:p w14:paraId="0137A1C6" w14:textId="77777777" w:rsidR="00044C57" w:rsidRPr="001B111F" w:rsidRDefault="00044C57" w:rsidP="00044C57">
            <w:pPr>
              <w:jc w:val="right"/>
              <w:rPr>
                <w:rFonts w:ascii="Angsana New" w:hAnsi="Angsana New" w:cs="Angsana New"/>
                <w:sz w:val="25"/>
                <w:szCs w:val="25"/>
              </w:rPr>
            </w:pPr>
          </w:p>
        </w:tc>
      </w:tr>
      <w:tr w:rsidR="00044C57" w:rsidRPr="008D23BD" w14:paraId="3AD4A17C" w14:textId="77777777">
        <w:tc>
          <w:tcPr>
            <w:tcW w:w="2758" w:type="dxa"/>
          </w:tcPr>
          <w:p w14:paraId="7F483050" w14:textId="7A430486" w:rsidR="00044C57" w:rsidRPr="001B111F" w:rsidRDefault="00044C57" w:rsidP="00044C57">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1 </w:t>
            </w:r>
            <w:r w:rsidRPr="001B111F">
              <w:rPr>
                <w:rFonts w:ascii="Angsana New" w:hAnsi="Angsana New" w:cs="Angsana New"/>
                <w:sz w:val="25"/>
                <w:szCs w:val="25"/>
                <w:cs/>
              </w:rPr>
              <w:t xml:space="preserve">มกราคม </w:t>
            </w:r>
            <w:r w:rsidR="00753305" w:rsidRPr="005F52A2">
              <w:rPr>
                <w:rFonts w:ascii="Angsana New" w:hAnsi="Angsana New" w:cs="Angsana New"/>
                <w:sz w:val="25"/>
                <w:szCs w:val="25"/>
              </w:rPr>
              <w:t>2568</w:t>
            </w:r>
          </w:p>
        </w:tc>
        <w:tc>
          <w:tcPr>
            <w:tcW w:w="1620" w:type="dxa"/>
          </w:tcPr>
          <w:p w14:paraId="0F726613" w14:textId="7E177B3D" w:rsidR="00044C57" w:rsidRPr="001B111F" w:rsidRDefault="007054D7" w:rsidP="00044C57">
            <w:pPr>
              <w:keepNext/>
              <w:ind w:firstLine="162"/>
              <w:jc w:val="right"/>
              <w:outlineLvl w:val="7"/>
              <w:rPr>
                <w:rFonts w:ascii="Angsana New" w:hAnsi="Angsana New" w:cs="Angsana New"/>
                <w:sz w:val="25"/>
                <w:szCs w:val="25"/>
              </w:rPr>
            </w:pPr>
            <w:r w:rsidRPr="007054D7">
              <w:rPr>
                <w:rFonts w:ascii="Angsana New" w:hAnsi="Angsana New" w:cs="Angsana New"/>
                <w:sz w:val="25"/>
                <w:szCs w:val="25"/>
              </w:rPr>
              <w:t>72,981,351.64</w:t>
            </w:r>
          </w:p>
        </w:tc>
        <w:tc>
          <w:tcPr>
            <w:tcW w:w="270" w:type="dxa"/>
          </w:tcPr>
          <w:p w14:paraId="32C2A7DE" w14:textId="77777777" w:rsidR="00044C57" w:rsidRPr="007054D7" w:rsidRDefault="00044C57" w:rsidP="00044C57">
            <w:pPr>
              <w:ind w:firstLine="162"/>
              <w:jc w:val="right"/>
              <w:rPr>
                <w:rFonts w:ascii="Angsana New" w:hAnsi="Angsana New" w:cs="Angsana New"/>
                <w:sz w:val="25"/>
                <w:szCs w:val="25"/>
              </w:rPr>
            </w:pPr>
          </w:p>
        </w:tc>
        <w:tc>
          <w:tcPr>
            <w:tcW w:w="1620" w:type="dxa"/>
          </w:tcPr>
          <w:p w14:paraId="70AEB5A1" w14:textId="3703ACFB" w:rsidR="00044C57" w:rsidRPr="001B111F" w:rsidRDefault="00044C57" w:rsidP="00044C57">
            <w:pPr>
              <w:keepNext/>
              <w:ind w:firstLine="162"/>
              <w:jc w:val="right"/>
              <w:outlineLvl w:val="7"/>
              <w:rPr>
                <w:rFonts w:ascii="Angsana New" w:hAnsi="Angsana New" w:cs="Angsana New"/>
                <w:sz w:val="25"/>
                <w:szCs w:val="25"/>
              </w:rPr>
            </w:pPr>
            <w:r w:rsidRPr="001B111F">
              <w:rPr>
                <w:rFonts w:ascii="Angsana New" w:hAnsi="Angsana New" w:cs="Angsana New"/>
                <w:sz w:val="25"/>
                <w:szCs w:val="25"/>
              </w:rPr>
              <w:t>258,772,660.37</w:t>
            </w:r>
          </w:p>
        </w:tc>
        <w:tc>
          <w:tcPr>
            <w:tcW w:w="270" w:type="dxa"/>
          </w:tcPr>
          <w:p w14:paraId="797AD45A" w14:textId="77777777" w:rsidR="00044C57" w:rsidRPr="001B111F" w:rsidRDefault="00044C57" w:rsidP="00044C57">
            <w:pPr>
              <w:ind w:firstLine="162"/>
              <w:jc w:val="right"/>
              <w:rPr>
                <w:rFonts w:ascii="Angsana New" w:hAnsi="Angsana New" w:cs="Angsana New"/>
                <w:sz w:val="25"/>
                <w:szCs w:val="25"/>
                <w:highlight w:val="yellow"/>
              </w:rPr>
            </w:pPr>
          </w:p>
        </w:tc>
        <w:tc>
          <w:tcPr>
            <w:tcW w:w="1440" w:type="dxa"/>
          </w:tcPr>
          <w:p w14:paraId="78316C11" w14:textId="230FD86D" w:rsidR="00044C57" w:rsidRPr="007054D7" w:rsidRDefault="00044C57" w:rsidP="00044C57">
            <w:pPr>
              <w:ind w:firstLine="162"/>
              <w:jc w:val="right"/>
              <w:rPr>
                <w:rFonts w:ascii="Angsana New" w:hAnsi="Angsana New" w:cs="Angsana New"/>
                <w:sz w:val="25"/>
                <w:szCs w:val="25"/>
                <w:highlight w:val="yellow"/>
              </w:rPr>
            </w:pPr>
            <w:r w:rsidRPr="001B111F">
              <w:rPr>
                <w:rFonts w:ascii="Angsana New" w:hAnsi="Angsana New" w:cs="Angsana New"/>
                <w:sz w:val="25"/>
                <w:szCs w:val="25"/>
              </w:rPr>
              <w:t>67,470.87</w:t>
            </w:r>
          </w:p>
        </w:tc>
        <w:tc>
          <w:tcPr>
            <w:tcW w:w="270" w:type="dxa"/>
          </w:tcPr>
          <w:p w14:paraId="1B0BAD42" w14:textId="77777777" w:rsidR="00044C57" w:rsidRPr="001B111F" w:rsidRDefault="00044C57" w:rsidP="00044C57">
            <w:pPr>
              <w:keepNext/>
              <w:ind w:firstLine="162"/>
              <w:jc w:val="right"/>
              <w:outlineLvl w:val="7"/>
              <w:rPr>
                <w:rFonts w:ascii="Angsana New" w:hAnsi="Angsana New" w:cs="Angsana New"/>
                <w:sz w:val="25"/>
                <w:szCs w:val="25"/>
                <w:highlight w:val="yellow"/>
                <w:cs/>
              </w:rPr>
            </w:pPr>
          </w:p>
        </w:tc>
        <w:tc>
          <w:tcPr>
            <w:tcW w:w="1440" w:type="dxa"/>
          </w:tcPr>
          <w:p w14:paraId="2A0271CD" w14:textId="2CAD088E" w:rsidR="00044C57" w:rsidRPr="007054D7" w:rsidRDefault="007054D7" w:rsidP="00044C57">
            <w:pPr>
              <w:jc w:val="right"/>
              <w:rPr>
                <w:rFonts w:ascii="Angsana New" w:hAnsi="Angsana New" w:cs="Angsana New"/>
                <w:sz w:val="25"/>
                <w:szCs w:val="25"/>
                <w:highlight w:val="yellow"/>
              </w:rPr>
            </w:pPr>
            <w:r w:rsidRPr="007054D7">
              <w:rPr>
                <w:rFonts w:ascii="Angsana New" w:hAnsi="Angsana New" w:cs="Angsana New"/>
                <w:sz w:val="25"/>
                <w:szCs w:val="25"/>
              </w:rPr>
              <w:t>331,821,482.88</w:t>
            </w:r>
          </w:p>
        </w:tc>
      </w:tr>
      <w:tr w:rsidR="00044C57" w:rsidRPr="008D23BD" w14:paraId="7D9DA4AA" w14:textId="77777777">
        <w:tc>
          <w:tcPr>
            <w:tcW w:w="2758" w:type="dxa"/>
          </w:tcPr>
          <w:p w14:paraId="6AC83011" w14:textId="279AF367" w:rsidR="00044C57" w:rsidRPr="001B111F" w:rsidRDefault="00044C57" w:rsidP="00044C57">
            <w:pPr>
              <w:ind w:left="-108" w:firstLine="149"/>
              <w:rPr>
                <w:rFonts w:ascii="Angsana New" w:hAnsi="Angsana New" w:cs="Angsana New"/>
                <w:sz w:val="25"/>
                <w:szCs w:val="25"/>
                <w:cs/>
              </w:rPr>
            </w:pPr>
            <w:r w:rsidRPr="001B111F">
              <w:rPr>
                <w:rFonts w:ascii="Angsana New" w:hAnsi="Angsana New" w:cs="Angsana New"/>
                <w:sz w:val="25"/>
                <w:szCs w:val="25"/>
                <w:cs/>
              </w:rPr>
              <w:t>ซื้อสินทรัพย์</w:t>
            </w:r>
          </w:p>
        </w:tc>
        <w:tc>
          <w:tcPr>
            <w:tcW w:w="1620" w:type="dxa"/>
            <w:shd w:val="clear" w:color="auto" w:fill="FFFFFF"/>
          </w:tcPr>
          <w:p w14:paraId="1CE8F543" w14:textId="7E7872BB" w:rsidR="00044C57" w:rsidRPr="001B111F" w:rsidRDefault="00044C57" w:rsidP="00044C57">
            <w:pPr>
              <w:keepNext/>
              <w:ind w:left="-111" w:right="-90"/>
              <w:jc w:val="center"/>
              <w:outlineLvl w:val="7"/>
              <w:rPr>
                <w:rFonts w:ascii="Angsana New" w:hAnsi="Angsana New" w:cs="Angsana New"/>
                <w:sz w:val="25"/>
                <w:szCs w:val="25"/>
              </w:rPr>
            </w:pPr>
            <w:r w:rsidRPr="001B111F">
              <w:rPr>
                <w:rFonts w:ascii="Angsana New" w:hAnsi="Angsana New" w:cs="Angsana New"/>
                <w:sz w:val="25"/>
                <w:szCs w:val="25"/>
                <w:cs/>
              </w:rPr>
              <w:t>-</w:t>
            </w:r>
          </w:p>
        </w:tc>
        <w:tc>
          <w:tcPr>
            <w:tcW w:w="270" w:type="dxa"/>
            <w:shd w:val="clear" w:color="auto" w:fill="FFFFFF"/>
          </w:tcPr>
          <w:p w14:paraId="3015D333" w14:textId="77777777" w:rsidR="00044C57" w:rsidRPr="009B0F2C" w:rsidRDefault="00044C57" w:rsidP="00044C57">
            <w:pPr>
              <w:ind w:left="-111" w:right="-90"/>
              <w:jc w:val="center"/>
              <w:rPr>
                <w:rFonts w:ascii="Angsana New" w:hAnsi="Angsana New" w:cs="Angsana New"/>
                <w:sz w:val="25"/>
                <w:szCs w:val="25"/>
              </w:rPr>
            </w:pPr>
          </w:p>
        </w:tc>
        <w:tc>
          <w:tcPr>
            <w:tcW w:w="1620" w:type="dxa"/>
            <w:shd w:val="clear" w:color="auto" w:fill="FFFFFF"/>
          </w:tcPr>
          <w:p w14:paraId="5054066C" w14:textId="6DD6789A" w:rsidR="00044C57" w:rsidRPr="001B111F" w:rsidRDefault="00044C57" w:rsidP="00044C57">
            <w:pPr>
              <w:keepNext/>
              <w:ind w:left="-111" w:right="-90"/>
              <w:jc w:val="center"/>
              <w:outlineLvl w:val="7"/>
              <w:rPr>
                <w:rFonts w:ascii="Angsana New" w:hAnsi="Angsana New" w:cs="Angsana New"/>
                <w:sz w:val="25"/>
                <w:szCs w:val="25"/>
              </w:rPr>
            </w:pPr>
            <w:r w:rsidRPr="001B111F">
              <w:rPr>
                <w:rFonts w:ascii="Angsana New" w:hAnsi="Angsana New" w:cs="Angsana New"/>
                <w:sz w:val="25"/>
                <w:szCs w:val="25"/>
                <w:cs/>
              </w:rPr>
              <w:t>-</w:t>
            </w:r>
          </w:p>
        </w:tc>
        <w:tc>
          <w:tcPr>
            <w:tcW w:w="270" w:type="dxa"/>
            <w:shd w:val="clear" w:color="auto" w:fill="FFFFFF"/>
          </w:tcPr>
          <w:p w14:paraId="42872E3B" w14:textId="77777777" w:rsidR="00044C57" w:rsidRPr="007054D7" w:rsidRDefault="00044C57" w:rsidP="00044C57">
            <w:pPr>
              <w:ind w:left="-111" w:right="-90"/>
              <w:jc w:val="center"/>
              <w:rPr>
                <w:rFonts w:ascii="Angsana New" w:hAnsi="Angsana New" w:cs="Angsana New"/>
                <w:sz w:val="25"/>
                <w:szCs w:val="25"/>
                <w:highlight w:val="yellow"/>
              </w:rPr>
            </w:pPr>
          </w:p>
        </w:tc>
        <w:tc>
          <w:tcPr>
            <w:tcW w:w="1440" w:type="dxa"/>
            <w:shd w:val="clear" w:color="auto" w:fill="FFFFFF"/>
            <w:vAlign w:val="bottom"/>
          </w:tcPr>
          <w:p w14:paraId="570574D5" w14:textId="5E503CFC" w:rsidR="00044C57" w:rsidRPr="001B111F" w:rsidRDefault="002F639F" w:rsidP="002F639F">
            <w:pPr>
              <w:keepNext/>
              <w:ind w:firstLine="162"/>
              <w:jc w:val="right"/>
              <w:outlineLvl w:val="7"/>
              <w:rPr>
                <w:rFonts w:ascii="Angsana New" w:hAnsi="Angsana New" w:cs="Angsana New"/>
                <w:sz w:val="25"/>
                <w:szCs w:val="25"/>
              </w:rPr>
            </w:pPr>
            <w:r w:rsidRPr="005F52A2">
              <w:rPr>
                <w:rFonts w:ascii="Angsana New" w:hAnsi="Angsana New" w:cs="Angsana New"/>
                <w:sz w:val="25"/>
                <w:szCs w:val="25"/>
                <w:cs/>
              </w:rPr>
              <w:t>193</w:t>
            </w:r>
            <w:r w:rsidRPr="005F52A2">
              <w:rPr>
                <w:rFonts w:ascii="Angsana New" w:hAnsi="Angsana New" w:cs="Angsana New"/>
                <w:sz w:val="25"/>
                <w:szCs w:val="25"/>
              </w:rPr>
              <w:t>,</w:t>
            </w:r>
            <w:r w:rsidRPr="005F52A2">
              <w:rPr>
                <w:rFonts w:ascii="Angsana New" w:hAnsi="Angsana New" w:cs="Angsana New"/>
                <w:sz w:val="25"/>
                <w:szCs w:val="25"/>
                <w:cs/>
              </w:rPr>
              <w:t>000.00</w:t>
            </w:r>
          </w:p>
        </w:tc>
        <w:tc>
          <w:tcPr>
            <w:tcW w:w="270" w:type="dxa"/>
            <w:shd w:val="clear" w:color="auto" w:fill="FFFFFF"/>
          </w:tcPr>
          <w:p w14:paraId="076002B3" w14:textId="77777777" w:rsidR="00044C57" w:rsidRPr="007054D7" w:rsidRDefault="00044C57" w:rsidP="00044C57">
            <w:pPr>
              <w:keepNext/>
              <w:ind w:left="-111" w:right="-90"/>
              <w:jc w:val="center"/>
              <w:outlineLvl w:val="7"/>
              <w:rPr>
                <w:rFonts w:ascii="Angsana New" w:hAnsi="Angsana New" w:cs="Angsana New"/>
                <w:sz w:val="25"/>
                <w:szCs w:val="25"/>
                <w:highlight w:val="yellow"/>
                <w:cs/>
              </w:rPr>
            </w:pPr>
          </w:p>
        </w:tc>
        <w:tc>
          <w:tcPr>
            <w:tcW w:w="1440" w:type="dxa"/>
            <w:shd w:val="clear" w:color="auto" w:fill="FFFFFF"/>
          </w:tcPr>
          <w:p w14:paraId="09542F0C" w14:textId="56B38277" w:rsidR="00044C57" w:rsidRPr="007054D7" w:rsidRDefault="00353FC3" w:rsidP="00353FC3">
            <w:pPr>
              <w:jc w:val="right"/>
              <w:rPr>
                <w:rFonts w:ascii="Angsana New" w:hAnsi="Angsana New" w:cs="Angsana New"/>
                <w:sz w:val="25"/>
                <w:szCs w:val="25"/>
                <w:highlight w:val="yellow"/>
              </w:rPr>
            </w:pPr>
            <w:r w:rsidRPr="005F52A2">
              <w:rPr>
                <w:rFonts w:ascii="Angsana New" w:hAnsi="Angsana New" w:cs="Angsana New"/>
                <w:sz w:val="25"/>
                <w:szCs w:val="25"/>
                <w:cs/>
              </w:rPr>
              <w:t>193</w:t>
            </w:r>
            <w:r w:rsidRPr="005F52A2">
              <w:rPr>
                <w:rFonts w:ascii="Angsana New" w:hAnsi="Angsana New" w:cs="Angsana New"/>
                <w:sz w:val="25"/>
                <w:szCs w:val="25"/>
              </w:rPr>
              <w:t>,</w:t>
            </w:r>
            <w:r w:rsidRPr="005F52A2">
              <w:rPr>
                <w:rFonts w:ascii="Angsana New" w:hAnsi="Angsana New" w:cs="Angsana New"/>
                <w:sz w:val="25"/>
                <w:szCs w:val="25"/>
                <w:cs/>
              </w:rPr>
              <w:t>000.00</w:t>
            </w:r>
          </w:p>
        </w:tc>
      </w:tr>
      <w:tr w:rsidR="00044C57" w:rsidRPr="008D23BD" w14:paraId="498AAE90" w14:textId="77777777">
        <w:tc>
          <w:tcPr>
            <w:tcW w:w="2758" w:type="dxa"/>
          </w:tcPr>
          <w:p w14:paraId="5AA15FA6" w14:textId="08840B12" w:rsidR="00044C57" w:rsidRPr="001B111F" w:rsidRDefault="00044C57" w:rsidP="00044C57">
            <w:pPr>
              <w:ind w:left="-108" w:firstLine="149"/>
              <w:rPr>
                <w:rFonts w:ascii="Angsana New" w:hAnsi="Angsana New" w:cs="Angsana New"/>
                <w:sz w:val="25"/>
                <w:szCs w:val="25"/>
                <w:cs/>
              </w:rPr>
            </w:pPr>
            <w:r w:rsidRPr="001B111F">
              <w:rPr>
                <w:rFonts w:ascii="Angsana New" w:hAnsi="Angsana New" w:cs="Angsana New"/>
                <w:sz w:val="25"/>
                <w:szCs w:val="25"/>
                <w:cs/>
              </w:rPr>
              <w:t>รับโอน/โอนออก</w:t>
            </w:r>
          </w:p>
        </w:tc>
        <w:tc>
          <w:tcPr>
            <w:tcW w:w="1620" w:type="dxa"/>
            <w:tcBorders>
              <w:bottom w:val="single" w:sz="4" w:space="0" w:color="auto"/>
            </w:tcBorders>
            <w:shd w:val="clear" w:color="auto" w:fill="FFFFFF"/>
          </w:tcPr>
          <w:p w14:paraId="7BDF44A2" w14:textId="451A122B" w:rsidR="00044C57" w:rsidRPr="001B111F" w:rsidRDefault="002F639F" w:rsidP="002F639F">
            <w:pPr>
              <w:keepNext/>
              <w:ind w:left="-111" w:right="-90"/>
              <w:jc w:val="center"/>
              <w:outlineLvl w:val="7"/>
              <w:rPr>
                <w:rFonts w:ascii="Angsana New" w:hAnsi="Angsana New" w:cs="Angsana New"/>
                <w:sz w:val="25"/>
                <w:szCs w:val="25"/>
              </w:rPr>
            </w:pPr>
            <w:r w:rsidRPr="007054D7">
              <w:rPr>
                <w:rFonts w:ascii="Angsana New" w:hAnsi="Angsana New" w:cs="Angsana New"/>
                <w:sz w:val="25"/>
                <w:szCs w:val="25"/>
                <w:cs/>
              </w:rPr>
              <w:t>-</w:t>
            </w:r>
          </w:p>
        </w:tc>
        <w:tc>
          <w:tcPr>
            <w:tcW w:w="270" w:type="dxa"/>
            <w:shd w:val="clear" w:color="auto" w:fill="FFFFFF"/>
          </w:tcPr>
          <w:p w14:paraId="3F58F92E" w14:textId="77777777" w:rsidR="00044C57" w:rsidRPr="007054D7" w:rsidRDefault="00044C57" w:rsidP="00044C57">
            <w:pPr>
              <w:ind w:firstLine="162"/>
              <w:jc w:val="right"/>
              <w:rPr>
                <w:rFonts w:ascii="Angsana New" w:hAnsi="Angsana New" w:cs="Angsana New"/>
                <w:sz w:val="25"/>
                <w:szCs w:val="25"/>
              </w:rPr>
            </w:pPr>
          </w:p>
        </w:tc>
        <w:tc>
          <w:tcPr>
            <w:tcW w:w="1620" w:type="dxa"/>
            <w:tcBorders>
              <w:bottom w:val="single" w:sz="4" w:space="0" w:color="auto"/>
            </w:tcBorders>
            <w:shd w:val="clear" w:color="auto" w:fill="FFFFFF"/>
          </w:tcPr>
          <w:p w14:paraId="535C3D24" w14:textId="5C7F9823" w:rsidR="00044C57" w:rsidRPr="001B111F" w:rsidRDefault="002F639F" w:rsidP="002F639F">
            <w:pPr>
              <w:keepNext/>
              <w:ind w:firstLine="162"/>
              <w:jc w:val="right"/>
              <w:outlineLvl w:val="7"/>
              <w:rPr>
                <w:rFonts w:ascii="Angsana New" w:hAnsi="Angsana New" w:cs="Angsana New"/>
                <w:sz w:val="25"/>
                <w:szCs w:val="25"/>
              </w:rPr>
            </w:pPr>
            <w:r w:rsidRPr="007054D7">
              <w:rPr>
                <w:rFonts w:ascii="Angsana New" w:hAnsi="Angsana New" w:cs="Angsana New"/>
                <w:sz w:val="25"/>
                <w:szCs w:val="25"/>
                <w:cs/>
              </w:rPr>
              <w:t>260</w:t>
            </w:r>
            <w:r w:rsidRPr="007054D7">
              <w:rPr>
                <w:rFonts w:ascii="Angsana New" w:hAnsi="Angsana New" w:cs="Angsana New"/>
                <w:sz w:val="25"/>
                <w:szCs w:val="25"/>
              </w:rPr>
              <w:t>,</w:t>
            </w:r>
            <w:r w:rsidRPr="007054D7">
              <w:rPr>
                <w:rFonts w:ascii="Angsana New" w:hAnsi="Angsana New" w:cs="Angsana New"/>
                <w:sz w:val="25"/>
                <w:szCs w:val="25"/>
                <w:cs/>
              </w:rPr>
              <w:t>470.87</w:t>
            </w:r>
          </w:p>
        </w:tc>
        <w:tc>
          <w:tcPr>
            <w:tcW w:w="270" w:type="dxa"/>
          </w:tcPr>
          <w:p w14:paraId="14A26958" w14:textId="77777777" w:rsidR="00044C57" w:rsidRPr="001B111F" w:rsidRDefault="00044C57" w:rsidP="00044C57">
            <w:pPr>
              <w:ind w:firstLine="162"/>
              <w:jc w:val="right"/>
              <w:rPr>
                <w:rFonts w:ascii="Angsana New" w:hAnsi="Angsana New" w:cs="Angsana New"/>
                <w:sz w:val="25"/>
                <w:szCs w:val="25"/>
                <w:highlight w:val="yellow"/>
              </w:rPr>
            </w:pPr>
          </w:p>
        </w:tc>
        <w:tc>
          <w:tcPr>
            <w:tcW w:w="1440" w:type="dxa"/>
            <w:tcBorders>
              <w:bottom w:val="single" w:sz="4" w:space="0" w:color="auto"/>
            </w:tcBorders>
            <w:shd w:val="clear" w:color="auto" w:fill="FFFFFF"/>
            <w:vAlign w:val="bottom"/>
          </w:tcPr>
          <w:p w14:paraId="35B01196" w14:textId="0CC75043" w:rsidR="00044C57" w:rsidRPr="001B111F" w:rsidRDefault="002F639F" w:rsidP="002F639F">
            <w:pPr>
              <w:keepNext/>
              <w:ind w:firstLine="162"/>
              <w:jc w:val="right"/>
              <w:outlineLvl w:val="7"/>
              <w:rPr>
                <w:rFonts w:ascii="Angsana New" w:hAnsi="Angsana New" w:cs="Angsana New"/>
                <w:sz w:val="25"/>
                <w:szCs w:val="25"/>
              </w:rPr>
            </w:pPr>
            <w:r w:rsidRPr="005F52A2">
              <w:rPr>
                <w:rFonts w:ascii="Angsana New" w:hAnsi="Angsana New" w:cs="Angsana New"/>
                <w:sz w:val="25"/>
                <w:szCs w:val="25"/>
              </w:rPr>
              <w:t>(</w:t>
            </w:r>
            <w:r w:rsidRPr="005F52A2">
              <w:rPr>
                <w:rFonts w:ascii="Angsana New" w:hAnsi="Angsana New" w:cs="Angsana New"/>
                <w:sz w:val="25"/>
                <w:szCs w:val="25"/>
                <w:cs/>
              </w:rPr>
              <w:t>260</w:t>
            </w:r>
            <w:r w:rsidRPr="005F52A2">
              <w:rPr>
                <w:rFonts w:ascii="Angsana New" w:hAnsi="Angsana New" w:cs="Angsana New"/>
                <w:sz w:val="25"/>
                <w:szCs w:val="25"/>
              </w:rPr>
              <w:t>,</w:t>
            </w:r>
            <w:r w:rsidRPr="005F52A2">
              <w:rPr>
                <w:rFonts w:ascii="Angsana New" w:hAnsi="Angsana New" w:cs="Angsana New"/>
                <w:sz w:val="25"/>
                <w:szCs w:val="25"/>
                <w:cs/>
              </w:rPr>
              <w:t>470.87</w:t>
            </w:r>
            <w:r w:rsidRPr="005F52A2">
              <w:rPr>
                <w:rFonts w:ascii="Angsana New" w:hAnsi="Angsana New" w:cs="Angsana New"/>
                <w:sz w:val="25"/>
                <w:szCs w:val="25"/>
              </w:rPr>
              <w:t>)</w:t>
            </w:r>
          </w:p>
        </w:tc>
        <w:tc>
          <w:tcPr>
            <w:tcW w:w="270" w:type="dxa"/>
            <w:shd w:val="clear" w:color="auto" w:fill="FFFFFF"/>
          </w:tcPr>
          <w:p w14:paraId="3E9F7F4F" w14:textId="77777777" w:rsidR="00044C57" w:rsidRPr="001B111F" w:rsidRDefault="00044C57" w:rsidP="00044C57">
            <w:pPr>
              <w:keepNext/>
              <w:ind w:firstLine="162"/>
              <w:jc w:val="right"/>
              <w:outlineLvl w:val="7"/>
              <w:rPr>
                <w:rFonts w:ascii="Angsana New" w:hAnsi="Angsana New" w:cs="Angsana New"/>
                <w:sz w:val="25"/>
                <w:szCs w:val="25"/>
                <w:highlight w:val="yellow"/>
                <w:cs/>
              </w:rPr>
            </w:pPr>
          </w:p>
        </w:tc>
        <w:tc>
          <w:tcPr>
            <w:tcW w:w="1440" w:type="dxa"/>
            <w:tcBorders>
              <w:bottom w:val="single" w:sz="4" w:space="0" w:color="auto"/>
            </w:tcBorders>
            <w:shd w:val="clear" w:color="auto" w:fill="FFFFFF"/>
          </w:tcPr>
          <w:p w14:paraId="07E3CF0C" w14:textId="52E5C9CA" w:rsidR="00044C57" w:rsidRPr="00353FC3" w:rsidRDefault="00353FC3" w:rsidP="00353FC3">
            <w:pPr>
              <w:keepNext/>
              <w:ind w:left="-111" w:right="-90"/>
              <w:jc w:val="center"/>
              <w:outlineLvl w:val="7"/>
              <w:rPr>
                <w:rFonts w:ascii="Angsana New" w:hAnsi="Angsana New" w:cs="Angsana New"/>
                <w:sz w:val="25"/>
                <w:szCs w:val="25"/>
              </w:rPr>
            </w:pPr>
            <w:r w:rsidRPr="007054D7">
              <w:rPr>
                <w:rFonts w:ascii="Angsana New" w:hAnsi="Angsana New" w:cs="Angsana New"/>
                <w:sz w:val="25"/>
                <w:szCs w:val="25"/>
                <w:cs/>
              </w:rPr>
              <w:t>-</w:t>
            </w:r>
          </w:p>
        </w:tc>
      </w:tr>
      <w:tr w:rsidR="00044C57" w:rsidRPr="008D23BD" w14:paraId="34F1C2A8" w14:textId="77777777">
        <w:tc>
          <w:tcPr>
            <w:tcW w:w="2758" w:type="dxa"/>
          </w:tcPr>
          <w:p w14:paraId="72BCB34F" w14:textId="76A43387" w:rsidR="00044C57" w:rsidRPr="001B111F" w:rsidRDefault="00044C57" w:rsidP="00044C57">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00753305" w:rsidRPr="005F52A2">
              <w:rPr>
                <w:rFonts w:ascii="Angsana New" w:hAnsi="Angsana New" w:cs="Angsana New"/>
                <w:sz w:val="25"/>
                <w:szCs w:val="25"/>
              </w:rPr>
              <w:t>2568</w:t>
            </w:r>
          </w:p>
        </w:tc>
        <w:tc>
          <w:tcPr>
            <w:tcW w:w="1620" w:type="dxa"/>
            <w:tcBorders>
              <w:top w:val="single" w:sz="4" w:space="0" w:color="auto"/>
              <w:bottom w:val="single" w:sz="4" w:space="0" w:color="auto"/>
            </w:tcBorders>
          </w:tcPr>
          <w:p w14:paraId="4C37C972" w14:textId="783DCC68" w:rsidR="00044C57" w:rsidRPr="001B111F" w:rsidRDefault="00044C57" w:rsidP="00044C57">
            <w:pPr>
              <w:keepNext/>
              <w:ind w:firstLine="162"/>
              <w:jc w:val="right"/>
              <w:outlineLvl w:val="7"/>
              <w:rPr>
                <w:rFonts w:ascii="Angsana New" w:hAnsi="Angsana New" w:cs="Angsana New"/>
                <w:sz w:val="25"/>
                <w:szCs w:val="25"/>
              </w:rPr>
            </w:pPr>
            <w:r w:rsidRPr="001B111F">
              <w:rPr>
                <w:rFonts w:ascii="Angsana New" w:hAnsi="Angsana New" w:cs="Angsana New"/>
                <w:sz w:val="25"/>
                <w:szCs w:val="25"/>
              </w:rPr>
              <w:t>72,981,351.64</w:t>
            </w:r>
          </w:p>
        </w:tc>
        <w:tc>
          <w:tcPr>
            <w:tcW w:w="270" w:type="dxa"/>
          </w:tcPr>
          <w:p w14:paraId="1337FC0C" w14:textId="77777777" w:rsidR="00044C57" w:rsidRPr="007054D7" w:rsidRDefault="00044C57" w:rsidP="00044C57">
            <w:pPr>
              <w:ind w:firstLine="162"/>
              <w:jc w:val="right"/>
              <w:rPr>
                <w:rFonts w:ascii="Angsana New" w:hAnsi="Angsana New" w:cs="Angsana New"/>
                <w:sz w:val="25"/>
                <w:szCs w:val="25"/>
              </w:rPr>
            </w:pPr>
          </w:p>
        </w:tc>
        <w:tc>
          <w:tcPr>
            <w:tcW w:w="1620" w:type="dxa"/>
            <w:tcBorders>
              <w:top w:val="single" w:sz="4" w:space="0" w:color="auto"/>
              <w:bottom w:val="single" w:sz="4" w:space="0" w:color="auto"/>
            </w:tcBorders>
          </w:tcPr>
          <w:p w14:paraId="65CD25D5" w14:textId="4248E361" w:rsidR="00044C57" w:rsidRPr="001B111F" w:rsidRDefault="002F639F" w:rsidP="00044C57">
            <w:pPr>
              <w:keepNext/>
              <w:ind w:firstLine="162"/>
              <w:jc w:val="right"/>
              <w:outlineLvl w:val="7"/>
              <w:rPr>
                <w:rFonts w:ascii="Angsana New" w:hAnsi="Angsana New" w:cs="Angsana New"/>
                <w:sz w:val="25"/>
                <w:szCs w:val="25"/>
              </w:rPr>
            </w:pPr>
            <w:r w:rsidRPr="007054D7">
              <w:rPr>
                <w:rFonts w:ascii="Angsana New" w:hAnsi="Angsana New" w:cs="Angsana New"/>
                <w:sz w:val="25"/>
                <w:szCs w:val="25"/>
              </w:rPr>
              <w:t>259,033,131.24</w:t>
            </w:r>
          </w:p>
        </w:tc>
        <w:tc>
          <w:tcPr>
            <w:tcW w:w="270" w:type="dxa"/>
          </w:tcPr>
          <w:p w14:paraId="0A31558B" w14:textId="77777777" w:rsidR="00044C57" w:rsidRPr="001B111F" w:rsidRDefault="00044C57" w:rsidP="00044C57">
            <w:pPr>
              <w:ind w:firstLine="162"/>
              <w:jc w:val="right"/>
              <w:rPr>
                <w:rFonts w:ascii="Angsana New" w:hAnsi="Angsana New" w:cs="Angsana New"/>
                <w:sz w:val="25"/>
                <w:szCs w:val="25"/>
                <w:highlight w:val="yellow"/>
              </w:rPr>
            </w:pPr>
          </w:p>
        </w:tc>
        <w:tc>
          <w:tcPr>
            <w:tcW w:w="1440" w:type="dxa"/>
            <w:tcBorders>
              <w:top w:val="single" w:sz="4" w:space="0" w:color="auto"/>
              <w:bottom w:val="single" w:sz="4" w:space="0" w:color="auto"/>
            </w:tcBorders>
            <w:vAlign w:val="bottom"/>
          </w:tcPr>
          <w:p w14:paraId="21AB5DF6" w14:textId="3104DCDC" w:rsidR="00044C57" w:rsidRPr="001B111F" w:rsidRDefault="002F639F" w:rsidP="002F639F">
            <w:pPr>
              <w:keepNext/>
              <w:ind w:left="-111" w:right="-90"/>
              <w:jc w:val="center"/>
              <w:outlineLvl w:val="7"/>
              <w:rPr>
                <w:rFonts w:ascii="Angsana New" w:hAnsi="Angsana New" w:cs="Angsana New"/>
                <w:sz w:val="25"/>
                <w:szCs w:val="25"/>
              </w:rPr>
            </w:pPr>
            <w:r w:rsidRPr="005F52A2">
              <w:rPr>
                <w:rFonts w:ascii="Angsana New" w:hAnsi="Angsana New" w:cs="Angsana New"/>
                <w:sz w:val="25"/>
                <w:szCs w:val="25"/>
                <w:cs/>
              </w:rPr>
              <w:t>-</w:t>
            </w:r>
          </w:p>
        </w:tc>
        <w:tc>
          <w:tcPr>
            <w:tcW w:w="270" w:type="dxa"/>
          </w:tcPr>
          <w:p w14:paraId="46405D24" w14:textId="77777777" w:rsidR="00044C57" w:rsidRPr="001B111F" w:rsidRDefault="00044C57" w:rsidP="00044C57">
            <w:pPr>
              <w:keepNext/>
              <w:ind w:firstLine="162"/>
              <w:jc w:val="right"/>
              <w:outlineLvl w:val="7"/>
              <w:rPr>
                <w:rFonts w:ascii="Angsana New" w:hAnsi="Angsana New" w:cs="Angsana New"/>
                <w:sz w:val="25"/>
                <w:szCs w:val="25"/>
                <w:highlight w:val="yellow"/>
                <w:cs/>
              </w:rPr>
            </w:pPr>
          </w:p>
        </w:tc>
        <w:tc>
          <w:tcPr>
            <w:tcW w:w="1440" w:type="dxa"/>
            <w:tcBorders>
              <w:top w:val="single" w:sz="4" w:space="0" w:color="auto"/>
              <w:bottom w:val="single" w:sz="4" w:space="0" w:color="auto"/>
            </w:tcBorders>
          </w:tcPr>
          <w:p w14:paraId="2E41FF74" w14:textId="71C1D09F" w:rsidR="00044C57" w:rsidRPr="007054D7" w:rsidRDefault="00B26FDB" w:rsidP="00044C57">
            <w:pPr>
              <w:jc w:val="right"/>
              <w:rPr>
                <w:rFonts w:ascii="Angsana New" w:hAnsi="Angsana New" w:cs="Angsana New"/>
                <w:sz w:val="25"/>
                <w:szCs w:val="25"/>
                <w:highlight w:val="yellow"/>
              </w:rPr>
            </w:pPr>
            <w:r w:rsidRPr="00B26FDB">
              <w:rPr>
                <w:rFonts w:ascii="Angsana New" w:hAnsi="Angsana New" w:cs="Angsana New"/>
                <w:sz w:val="25"/>
                <w:szCs w:val="25"/>
              </w:rPr>
              <w:t>332,014</w:t>
            </w:r>
            <w:r w:rsidR="00044C57" w:rsidRPr="00B26FDB">
              <w:rPr>
                <w:rFonts w:ascii="Angsana New" w:hAnsi="Angsana New" w:cs="Angsana New"/>
                <w:sz w:val="25"/>
                <w:szCs w:val="25"/>
              </w:rPr>
              <w:t>,482.88</w:t>
            </w:r>
          </w:p>
        </w:tc>
      </w:tr>
      <w:tr w:rsidR="00044C57" w:rsidRPr="008D23BD" w14:paraId="2CEC8D3D" w14:textId="77777777">
        <w:tc>
          <w:tcPr>
            <w:tcW w:w="2758" w:type="dxa"/>
          </w:tcPr>
          <w:p w14:paraId="16918F2B" w14:textId="0A3C9E8D" w:rsidR="00044C57" w:rsidRPr="001B111F" w:rsidRDefault="00044C57" w:rsidP="00044C57">
            <w:pPr>
              <w:ind w:left="-108"/>
              <w:rPr>
                <w:rFonts w:ascii="Angsana New" w:hAnsi="Angsana New" w:cs="Angsana New"/>
                <w:sz w:val="25"/>
                <w:szCs w:val="25"/>
                <w:cs/>
              </w:rPr>
            </w:pPr>
            <w:r w:rsidRPr="001B111F">
              <w:rPr>
                <w:rFonts w:ascii="Angsana New" w:hAnsi="Angsana New" w:cs="Angsana New"/>
                <w:sz w:val="25"/>
                <w:szCs w:val="25"/>
                <w:cs/>
              </w:rPr>
              <w:t>ค่าเสื่อมราคาสะสม :-</w:t>
            </w:r>
          </w:p>
        </w:tc>
        <w:tc>
          <w:tcPr>
            <w:tcW w:w="1620" w:type="dxa"/>
            <w:tcBorders>
              <w:top w:val="single" w:sz="4" w:space="0" w:color="auto"/>
            </w:tcBorders>
            <w:shd w:val="clear" w:color="auto" w:fill="FFFFFF"/>
          </w:tcPr>
          <w:p w14:paraId="692E3491" w14:textId="77777777" w:rsidR="00044C57" w:rsidRPr="007054D7" w:rsidRDefault="00044C57" w:rsidP="00044C57">
            <w:pPr>
              <w:keepNext/>
              <w:ind w:firstLine="162"/>
              <w:jc w:val="right"/>
              <w:outlineLvl w:val="7"/>
              <w:rPr>
                <w:rFonts w:ascii="Angsana New" w:hAnsi="Angsana New" w:cs="Angsana New"/>
                <w:sz w:val="25"/>
                <w:szCs w:val="25"/>
                <w:highlight w:val="yellow"/>
              </w:rPr>
            </w:pPr>
          </w:p>
        </w:tc>
        <w:tc>
          <w:tcPr>
            <w:tcW w:w="270" w:type="dxa"/>
            <w:shd w:val="clear" w:color="auto" w:fill="FFFFFF"/>
          </w:tcPr>
          <w:p w14:paraId="2CA3979D" w14:textId="77777777" w:rsidR="00044C57" w:rsidRPr="001B111F" w:rsidRDefault="00044C57" w:rsidP="00044C57">
            <w:pPr>
              <w:ind w:firstLine="162"/>
              <w:jc w:val="right"/>
              <w:rPr>
                <w:rFonts w:ascii="Angsana New" w:hAnsi="Angsana New" w:cs="Angsana New"/>
                <w:sz w:val="25"/>
                <w:szCs w:val="25"/>
                <w:highlight w:val="yellow"/>
              </w:rPr>
            </w:pPr>
          </w:p>
        </w:tc>
        <w:tc>
          <w:tcPr>
            <w:tcW w:w="1620" w:type="dxa"/>
            <w:tcBorders>
              <w:top w:val="single" w:sz="4" w:space="0" w:color="auto"/>
            </w:tcBorders>
          </w:tcPr>
          <w:p w14:paraId="1AFC1BF5" w14:textId="77777777" w:rsidR="00044C57" w:rsidRPr="007054D7" w:rsidRDefault="00044C57" w:rsidP="00044C57">
            <w:pPr>
              <w:keepNext/>
              <w:ind w:firstLine="162"/>
              <w:jc w:val="right"/>
              <w:outlineLvl w:val="7"/>
              <w:rPr>
                <w:rFonts w:ascii="Angsana New" w:hAnsi="Angsana New" w:cs="Angsana New"/>
                <w:sz w:val="25"/>
                <w:szCs w:val="25"/>
                <w:highlight w:val="yellow"/>
              </w:rPr>
            </w:pPr>
          </w:p>
        </w:tc>
        <w:tc>
          <w:tcPr>
            <w:tcW w:w="270" w:type="dxa"/>
          </w:tcPr>
          <w:p w14:paraId="54C94924" w14:textId="77777777" w:rsidR="00044C57" w:rsidRPr="001B111F" w:rsidRDefault="00044C57" w:rsidP="00044C57">
            <w:pPr>
              <w:ind w:firstLine="162"/>
              <w:jc w:val="right"/>
              <w:rPr>
                <w:rFonts w:ascii="Angsana New" w:hAnsi="Angsana New" w:cs="Angsana New"/>
                <w:sz w:val="25"/>
                <w:szCs w:val="25"/>
                <w:highlight w:val="yellow"/>
              </w:rPr>
            </w:pPr>
          </w:p>
        </w:tc>
        <w:tc>
          <w:tcPr>
            <w:tcW w:w="1440" w:type="dxa"/>
            <w:tcBorders>
              <w:top w:val="single" w:sz="4" w:space="0" w:color="auto"/>
            </w:tcBorders>
            <w:shd w:val="clear" w:color="auto" w:fill="FFFFFF"/>
          </w:tcPr>
          <w:p w14:paraId="4907BA53" w14:textId="77777777" w:rsidR="00044C57" w:rsidRPr="007054D7" w:rsidRDefault="00044C57" w:rsidP="00044C57">
            <w:pPr>
              <w:ind w:firstLine="162"/>
              <w:jc w:val="right"/>
              <w:rPr>
                <w:rFonts w:ascii="Angsana New" w:hAnsi="Angsana New" w:cs="Angsana New"/>
                <w:sz w:val="25"/>
                <w:szCs w:val="25"/>
                <w:highlight w:val="yellow"/>
              </w:rPr>
            </w:pPr>
          </w:p>
        </w:tc>
        <w:tc>
          <w:tcPr>
            <w:tcW w:w="270" w:type="dxa"/>
          </w:tcPr>
          <w:p w14:paraId="4883F099" w14:textId="77777777" w:rsidR="00044C57" w:rsidRPr="001B111F" w:rsidRDefault="00044C57" w:rsidP="00044C57">
            <w:pPr>
              <w:keepNext/>
              <w:ind w:firstLine="162"/>
              <w:jc w:val="right"/>
              <w:outlineLvl w:val="7"/>
              <w:rPr>
                <w:rFonts w:ascii="Angsana New" w:hAnsi="Angsana New" w:cs="Angsana New"/>
                <w:sz w:val="25"/>
                <w:szCs w:val="25"/>
                <w:highlight w:val="yellow"/>
                <w:cs/>
              </w:rPr>
            </w:pPr>
          </w:p>
        </w:tc>
        <w:tc>
          <w:tcPr>
            <w:tcW w:w="1440" w:type="dxa"/>
            <w:tcBorders>
              <w:top w:val="single" w:sz="4" w:space="0" w:color="auto"/>
            </w:tcBorders>
          </w:tcPr>
          <w:p w14:paraId="08B1ED62" w14:textId="77777777" w:rsidR="00044C57" w:rsidRPr="007054D7" w:rsidRDefault="00044C57" w:rsidP="00044C57">
            <w:pPr>
              <w:jc w:val="right"/>
              <w:rPr>
                <w:rFonts w:ascii="Angsana New" w:hAnsi="Angsana New" w:cs="Angsana New"/>
                <w:sz w:val="25"/>
                <w:szCs w:val="25"/>
                <w:highlight w:val="yellow"/>
              </w:rPr>
            </w:pPr>
          </w:p>
        </w:tc>
      </w:tr>
      <w:tr w:rsidR="00044C57" w:rsidRPr="008D23BD" w14:paraId="3EE3A4BC" w14:textId="77777777" w:rsidTr="009B0F2C">
        <w:tc>
          <w:tcPr>
            <w:tcW w:w="2758" w:type="dxa"/>
          </w:tcPr>
          <w:p w14:paraId="364B9D11" w14:textId="712FF330" w:rsidR="00044C57" w:rsidRPr="001B111F" w:rsidRDefault="00044C57" w:rsidP="00044C57">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1</w:t>
            </w:r>
            <w:r w:rsidRPr="001B111F">
              <w:rPr>
                <w:rFonts w:ascii="Angsana New" w:hAnsi="Angsana New" w:cs="Angsana New"/>
                <w:sz w:val="25"/>
                <w:szCs w:val="25"/>
                <w:cs/>
              </w:rPr>
              <w:t xml:space="preserve"> มกราคม </w:t>
            </w:r>
            <w:r w:rsidR="00753305" w:rsidRPr="005F52A2">
              <w:rPr>
                <w:rFonts w:ascii="Angsana New" w:hAnsi="Angsana New" w:cs="Angsana New"/>
                <w:sz w:val="25"/>
                <w:szCs w:val="25"/>
              </w:rPr>
              <w:t>2568</w:t>
            </w:r>
          </w:p>
        </w:tc>
        <w:tc>
          <w:tcPr>
            <w:tcW w:w="1620" w:type="dxa"/>
            <w:shd w:val="clear" w:color="auto" w:fill="FFFFFF"/>
          </w:tcPr>
          <w:p w14:paraId="0DD572EA" w14:textId="28A35124" w:rsidR="00044C57" w:rsidRPr="001B111F" w:rsidRDefault="00044C57" w:rsidP="00044C57">
            <w:pPr>
              <w:keepNext/>
              <w:ind w:left="-111" w:right="-90"/>
              <w:jc w:val="center"/>
              <w:outlineLvl w:val="7"/>
              <w:rPr>
                <w:rFonts w:ascii="Angsana New" w:hAnsi="Angsana New" w:cs="Angsana New"/>
                <w:sz w:val="25"/>
                <w:szCs w:val="25"/>
              </w:rPr>
            </w:pPr>
            <w:r w:rsidRPr="001B111F">
              <w:rPr>
                <w:rFonts w:ascii="Angsana New" w:hAnsi="Angsana New" w:cs="Angsana New"/>
                <w:sz w:val="25"/>
                <w:szCs w:val="25"/>
                <w:cs/>
              </w:rPr>
              <w:t>-</w:t>
            </w:r>
          </w:p>
        </w:tc>
        <w:tc>
          <w:tcPr>
            <w:tcW w:w="270" w:type="dxa"/>
            <w:shd w:val="clear" w:color="auto" w:fill="FFFFFF"/>
          </w:tcPr>
          <w:p w14:paraId="50A63766" w14:textId="77777777" w:rsidR="00044C57" w:rsidRPr="007054D7" w:rsidRDefault="00044C57" w:rsidP="00044C57">
            <w:pPr>
              <w:ind w:firstLine="162"/>
              <w:jc w:val="right"/>
              <w:rPr>
                <w:rFonts w:ascii="Angsana New" w:hAnsi="Angsana New" w:cs="Angsana New"/>
                <w:sz w:val="25"/>
                <w:szCs w:val="25"/>
              </w:rPr>
            </w:pPr>
          </w:p>
        </w:tc>
        <w:tc>
          <w:tcPr>
            <w:tcW w:w="1620" w:type="dxa"/>
          </w:tcPr>
          <w:p w14:paraId="13A82D55" w14:textId="2051623E" w:rsidR="00044C57" w:rsidRPr="001B111F" w:rsidRDefault="007054D7" w:rsidP="00044C57">
            <w:pPr>
              <w:keepNext/>
              <w:ind w:firstLine="162"/>
              <w:jc w:val="right"/>
              <w:outlineLvl w:val="7"/>
              <w:rPr>
                <w:rFonts w:ascii="Angsana New" w:hAnsi="Angsana New" w:cs="Angsana New"/>
                <w:sz w:val="25"/>
                <w:szCs w:val="25"/>
              </w:rPr>
            </w:pPr>
            <w:r w:rsidRPr="007054D7">
              <w:rPr>
                <w:rFonts w:ascii="Angsana New" w:hAnsi="Angsana New" w:cs="Angsana New"/>
                <w:sz w:val="25"/>
                <w:szCs w:val="25"/>
              </w:rPr>
              <w:t>(252,370,115.80)</w:t>
            </w:r>
          </w:p>
        </w:tc>
        <w:tc>
          <w:tcPr>
            <w:tcW w:w="270" w:type="dxa"/>
          </w:tcPr>
          <w:p w14:paraId="35DFD139" w14:textId="77777777" w:rsidR="00044C57" w:rsidRPr="007054D7" w:rsidRDefault="00044C57" w:rsidP="00044C57">
            <w:pPr>
              <w:ind w:firstLine="162"/>
              <w:jc w:val="right"/>
              <w:rPr>
                <w:rFonts w:ascii="Angsana New" w:hAnsi="Angsana New" w:cs="Angsana New"/>
                <w:sz w:val="25"/>
                <w:szCs w:val="25"/>
              </w:rPr>
            </w:pPr>
          </w:p>
        </w:tc>
        <w:tc>
          <w:tcPr>
            <w:tcW w:w="1440" w:type="dxa"/>
            <w:shd w:val="clear" w:color="auto" w:fill="FFFFFF"/>
          </w:tcPr>
          <w:p w14:paraId="666A4C26" w14:textId="0C6BB1D2" w:rsidR="00044C57" w:rsidRPr="001B111F" w:rsidRDefault="00044C57" w:rsidP="00044C57">
            <w:pPr>
              <w:keepNext/>
              <w:ind w:left="-111" w:right="-90"/>
              <w:jc w:val="center"/>
              <w:outlineLvl w:val="7"/>
              <w:rPr>
                <w:rFonts w:ascii="Angsana New" w:hAnsi="Angsana New" w:cs="Angsana New"/>
                <w:sz w:val="25"/>
                <w:szCs w:val="25"/>
              </w:rPr>
            </w:pPr>
            <w:r w:rsidRPr="001B111F">
              <w:rPr>
                <w:rFonts w:ascii="Angsana New" w:hAnsi="Angsana New" w:cs="Angsana New"/>
                <w:sz w:val="25"/>
                <w:szCs w:val="25"/>
                <w:cs/>
              </w:rPr>
              <w:t>-</w:t>
            </w:r>
          </w:p>
        </w:tc>
        <w:tc>
          <w:tcPr>
            <w:tcW w:w="270" w:type="dxa"/>
          </w:tcPr>
          <w:p w14:paraId="16F842D8" w14:textId="77777777" w:rsidR="00044C57" w:rsidRPr="007054D7" w:rsidRDefault="00044C57" w:rsidP="00044C57">
            <w:pPr>
              <w:keepNext/>
              <w:ind w:firstLine="162"/>
              <w:jc w:val="right"/>
              <w:outlineLvl w:val="7"/>
              <w:rPr>
                <w:rFonts w:ascii="Angsana New" w:hAnsi="Angsana New" w:cs="Angsana New"/>
                <w:sz w:val="25"/>
                <w:szCs w:val="25"/>
                <w:cs/>
              </w:rPr>
            </w:pPr>
          </w:p>
        </w:tc>
        <w:tc>
          <w:tcPr>
            <w:tcW w:w="1440" w:type="dxa"/>
          </w:tcPr>
          <w:p w14:paraId="4D2927AB" w14:textId="797AFDA9" w:rsidR="00044C57" w:rsidRPr="001B111F" w:rsidRDefault="007054D7" w:rsidP="00044C57">
            <w:pPr>
              <w:jc w:val="right"/>
              <w:rPr>
                <w:rFonts w:ascii="Angsana New" w:hAnsi="Angsana New" w:cs="Angsana New"/>
                <w:sz w:val="25"/>
                <w:szCs w:val="25"/>
              </w:rPr>
            </w:pPr>
            <w:r w:rsidRPr="007054D7">
              <w:rPr>
                <w:rFonts w:ascii="Angsana New" w:hAnsi="Angsana New" w:cs="Angsana New"/>
                <w:sz w:val="25"/>
                <w:szCs w:val="25"/>
              </w:rPr>
              <w:t>(252,370,115.80)</w:t>
            </w:r>
          </w:p>
        </w:tc>
      </w:tr>
      <w:tr w:rsidR="00044C57" w:rsidRPr="008D23BD" w14:paraId="2158F891" w14:textId="77777777">
        <w:tc>
          <w:tcPr>
            <w:tcW w:w="2758" w:type="dxa"/>
          </w:tcPr>
          <w:p w14:paraId="59AE4850" w14:textId="5803FDB2" w:rsidR="00044C57" w:rsidRPr="001B111F" w:rsidRDefault="00044C57" w:rsidP="00044C57">
            <w:pPr>
              <w:ind w:left="-108" w:firstLine="149"/>
              <w:rPr>
                <w:rFonts w:ascii="Angsana New" w:hAnsi="Angsana New" w:cs="Angsana New"/>
                <w:sz w:val="25"/>
                <w:szCs w:val="25"/>
                <w:cs/>
              </w:rPr>
            </w:pPr>
            <w:r w:rsidRPr="001B111F">
              <w:rPr>
                <w:rFonts w:ascii="Angsana New" w:hAnsi="Angsana New" w:cs="Angsana New"/>
                <w:sz w:val="25"/>
                <w:szCs w:val="25"/>
                <w:cs/>
              </w:rPr>
              <w:t>ค่าเสื่อมราคาสำหรับปี</w:t>
            </w:r>
          </w:p>
        </w:tc>
        <w:tc>
          <w:tcPr>
            <w:tcW w:w="1620" w:type="dxa"/>
            <w:tcBorders>
              <w:bottom w:val="single" w:sz="4" w:space="0" w:color="auto"/>
            </w:tcBorders>
            <w:shd w:val="clear" w:color="auto" w:fill="FFFFFF"/>
          </w:tcPr>
          <w:p w14:paraId="0E1914DC" w14:textId="2C287A5F" w:rsidR="00044C57" w:rsidRPr="00627B1C" w:rsidRDefault="00044C57" w:rsidP="00044C57">
            <w:pPr>
              <w:keepNext/>
              <w:ind w:left="-111" w:right="-90"/>
              <w:jc w:val="center"/>
              <w:outlineLvl w:val="7"/>
              <w:rPr>
                <w:rFonts w:ascii="Angsana New" w:hAnsi="Angsana New" w:cs="Angsana New"/>
                <w:sz w:val="25"/>
                <w:szCs w:val="25"/>
              </w:rPr>
            </w:pPr>
            <w:r w:rsidRPr="00627B1C">
              <w:rPr>
                <w:rFonts w:ascii="Angsana New" w:hAnsi="Angsana New" w:cs="Angsana New"/>
                <w:sz w:val="25"/>
                <w:szCs w:val="25"/>
                <w:cs/>
              </w:rPr>
              <w:t>-</w:t>
            </w:r>
          </w:p>
        </w:tc>
        <w:tc>
          <w:tcPr>
            <w:tcW w:w="270" w:type="dxa"/>
            <w:shd w:val="clear" w:color="auto" w:fill="FFFFFF"/>
          </w:tcPr>
          <w:p w14:paraId="7341EFB2" w14:textId="77777777" w:rsidR="00044C57" w:rsidRPr="00627B1C" w:rsidRDefault="00044C57" w:rsidP="00044C57">
            <w:pPr>
              <w:ind w:firstLine="162"/>
              <w:jc w:val="right"/>
              <w:rPr>
                <w:rFonts w:ascii="Angsana New" w:hAnsi="Angsana New" w:cs="Angsana New"/>
                <w:sz w:val="25"/>
                <w:szCs w:val="25"/>
              </w:rPr>
            </w:pPr>
          </w:p>
        </w:tc>
        <w:tc>
          <w:tcPr>
            <w:tcW w:w="1620" w:type="dxa"/>
            <w:tcBorders>
              <w:bottom w:val="single" w:sz="4" w:space="0" w:color="auto"/>
            </w:tcBorders>
            <w:shd w:val="clear" w:color="auto" w:fill="FFFFFF"/>
          </w:tcPr>
          <w:p w14:paraId="43956D36" w14:textId="50584993" w:rsidR="00044C57" w:rsidRPr="00627B1C" w:rsidRDefault="00753305" w:rsidP="00044C57">
            <w:pPr>
              <w:keepNext/>
              <w:ind w:firstLine="162"/>
              <w:jc w:val="right"/>
              <w:outlineLvl w:val="7"/>
              <w:rPr>
                <w:rFonts w:ascii="Angsana New" w:hAnsi="Angsana New" w:cs="Angsana New"/>
                <w:sz w:val="25"/>
                <w:szCs w:val="25"/>
              </w:rPr>
            </w:pPr>
            <w:r w:rsidRPr="00627B1C">
              <w:rPr>
                <w:rFonts w:ascii="Angsana New" w:hAnsi="Angsana New" w:cs="Angsana New"/>
                <w:sz w:val="25"/>
                <w:szCs w:val="25"/>
              </w:rPr>
              <w:t>(</w:t>
            </w:r>
            <w:r w:rsidR="00576BEF" w:rsidRPr="00576BEF">
              <w:rPr>
                <w:rFonts w:ascii="Angsana New" w:hAnsi="Angsana New" w:cs="Angsana New"/>
                <w:sz w:val="25"/>
                <w:szCs w:val="25"/>
              </w:rPr>
              <w:t>1,295,926.69</w:t>
            </w:r>
            <w:r w:rsidRPr="00627B1C">
              <w:rPr>
                <w:rFonts w:ascii="Angsana New" w:hAnsi="Angsana New" w:cs="Angsana New"/>
                <w:sz w:val="25"/>
                <w:szCs w:val="25"/>
              </w:rPr>
              <w:t>)</w:t>
            </w:r>
          </w:p>
        </w:tc>
        <w:tc>
          <w:tcPr>
            <w:tcW w:w="270" w:type="dxa"/>
          </w:tcPr>
          <w:p w14:paraId="568B79AC" w14:textId="77777777" w:rsidR="00044C57" w:rsidRPr="00627B1C" w:rsidRDefault="00044C57" w:rsidP="00044C57">
            <w:pPr>
              <w:ind w:firstLine="162"/>
              <w:jc w:val="right"/>
              <w:rPr>
                <w:rFonts w:ascii="Angsana New" w:hAnsi="Angsana New" w:cs="Angsana New"/>
                <w:sz w:val="25"/>
                <w:szCs w:val="25"/>
              </w:rPr>
            </w:pPr>
          </w:p>
        </w:tc>
        <w:tc>
          <w:tcPr>
            <w:tcW w:w="1440" w:type="dxa"/>
            <w:tcBorders>
              <w:bottom w:val="single" w:sz="4" w:space="0" w:color="auto"/>
            </w:tcBorders>
            <w:shd w:val="clear" w:color="auto" w:fill="FFFFFF"/>
          </w:tcPr>
          <w:p w14:paraId="3FC79925" w14:textId="0807504F" w:rsidR="00044C57" w:rsidRPr="00627B1C" w:rsidRDefault="00044C57" w:rsidP="00044C57">
            <w:pPr>
              <w:keepNext/>
              <w:ind w:left="-111" w:right="-90"/>
              <w:jc w:val="center"/>
              <w:outlineLvl w:val="7"/>
              <w:rPr>
                <w:rFonts w:ascii="Angsana New" w:hAnsi="Angsana New" w:cs="Angsana New"/>
                <w:sz w:val="25"/>
                <w:szCs w:val="25"/>
              </w:rPr>
            </w:pPr>
            <w:r w:rsidRPr="00627B1C">
              <w:rPr>
                <w:rFonts w:ascii="Angsana New" w:hAnsi="Angsana New" w:cs="Angsana New"/>
                <w:sz w:val="25"/>
                <w:szCs w:val="25"/>
                <w:cs/>
              </w:rPr>
              <w:t>-</w:t>
            </w:r>
          </w:p>
        </w:tc>
        <w:tc>
          <w:tcPr>
            <w:tcW w:w="270" w:type="dxa"/>
            <w:shd w:val="clear" w:color="auto" w:fill="FFFFFF"/>
          </w:tcPr>
          <w:p w14:paraId="674AFC3A" w14:textId="77777777" w:rsidR="00044C57" w:rsidRPr="00627B1C" w:rsidRDefault="00044C57" w:rsidP="00044C57">
            <w:pPr>
              <w:keepNext/>
              <w:ind w:firstLine="162"/>
              <w:jc w:val="right"/>
              <w:outlineLvl w:val="7"/>
              <w:rPr>
                <w:rFonts w:ascii="Angsana New" w:hAnsi="Angsana New" w:cs="Angsana New"/>
                <w:sz w:val="25"/>
                <w:szCs w:val="25"/>
                <w:cs/>
              </w:rPr>
            </w:pPr>
          </w:p>
        </w:tc>
        <w:tc>
          <w:tcPr>
            <w:tcW w:w="1440" w:type="dxa"/>
            <w:tcBorders>
              <w:bottom w:val="single" w:sz="4" w:space="0" w:color="auto"/>
            </w:tcBorders>
            <w:shd w:val="clear" w:color="auto" w:fill="FFFFFF"/>
          </w:tcPr>
          <w:p w14:paraId="42BB2A77" w14:textId="22C85FAE" w:rsidR="00044C57" w:rsidRPr="00627B1C" w:rsidRDefault="002B3044" w:rsidP="00044C57">
            <w:pPr>
              <w:jc w:val="right"/>
              <w:rPr>
                <w:rFonts w:ascii="Angsana New" w:hAnsi="Angsana New" w:cs="Angsana New"/>
                <w:sz w:val="25"/>
                <w:szCs w:val="25"/>
              </w:rPr>
            </w:pPr>
            <w:r w:rsidRPr="00627B1C">
              <w:rPr>
                <w:rFonts w:ascii="Angsana New" w:hAnsi="Angsana New" w:cs="Angsana New"/>
                <w:sz w:val="25"/>
                <w:szCs w:val="25"/>
              </w:rPr>
              <w:t>(1,295,926.69)</w:t>
            </w:r>
          </w:p>
        </w:tc>
      </w:tr>
      <w:tr w:rsidR="00044C57" w:rsidRPr="008D23BD" w14:paraId="74BA2A51" w14:textId="77777777">
        <w:tc>
          <w:tcPr>
            <w:tcW w:w="2758" w:type="dxa"/>
          </w:tcPr>
          <w:p w14:paraId="5A7E0546" w14:textId="01A8FA09" w:rsidR="00044C57" w:rsidRPr="001B111F" w:rsidRDefault="00044C57" w:rsidP="00044C57">
            <w:pPr>
              <w:ind w:left="-108" w:firstLine="149"/>
              <w:rPr>
                <w:rFonts w:ascii="Angsana New" w:hAnsi="Angsana New" w:cs="Angsana New"/>
                <w:sz w:val="25"/>
                <w:szCs w:val="25"/>
                <w:cs/>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00753305" w:rsidRPr="005F52A2">
              <w:rPr>
                <w:rFonts w:ascii="Angsana New" w:hAnsi="Angsana New" w:cs="Angsana New"/>
                <w:sz w:val="25"/>
                <w:szCs w:val="25"/>
              </w:rPr>
              <w:t>2568</w:t>
            </w:r>
          </w:p>
        </w:tc>
        <w:tc>
          <w:tcPr>
            <w:tcW w:w="1620" w:type="dxa"/>
            <w:tcBorders>
              <w:top w:val="single" w:sz="4" w:space="0" w:color="auto"/>
              <w:bottom w:val="single" w:sz="4" w:space="0" w:color="auto"/>
            </w:tcBorders>
            <w:shd w:val="clear" w:color="auto" w:fill="FFFFFF"/>
          </w:tcPr>
          <w:p w14:paraId="2F9D26FF" w14:textId="7D47D0DC" w:rsidR="00044C57" w:rsidRPr="00627B1C" w:rsidRDefault="00044C57" w:rsidP="00044C57">
            <w:pPr>
              <w:keepNext/>
              <w:ind w:left="-111" w:right="-90"/>
              <w:jc w:val="center"/>
              <w:outlineLvl w:val="7"/>
              <w:rPr>
                <w:rFonts w:ascii="Angsana New" w:hAnsi="Angsana New" w:cs="Angsana New"/>
                <w:sz w:val="25"/>
                <w:szCs w:val="25"/>
              </w:rPr>
            </w:pPr>
            <w:r w:rsidRPr="00627B1C">
              <w:rPr>
                <w:rFonts w:ascii="Angsana New" w:hAnsi="Angsana New" w:cs="Angsana New"/>
                <w:sz w:val="25"/>
                <w:szCs w:val="25"/>
              </w:rPr>
              <w:t>-</w:t>
            </w:r>
          </w:p>
        </w:tc>
        <w:tc>
          <w:tcPr>
            <w:tcW w:w="270" w:type="dxa"/>
            <w:shd w:val="clear" w:color="auto" w:fill="FFFFFF"/>
          </w:tcPr>
          <w:p w14:paraId="3AEDD2F0" w14:textId="77777777" w:rsidR="00044C57" w:rsidRPr="00627B1C" w:rsidRDefault="00044C57" w:rsidP="00044C57">
            <w:pPr>
              <w:ind w:firstLine="162"/>
              <w:jc w:val="right"/>
              <w:rPr>
                <w:rFonts w:ascii="Angsana New" w:hAnsi="Angsana New" w:cs="Angsana New"/>
                <w:sz w:val="25"/>
                <w:szCs w:val="25"/>
              </w:rPr>
            </w:pPr>
          </w:p>
        </w:tc>
        <w:tc>
          <w:tcPr>
            <w:tcW w:w="1620" w:type="dxa"/>
            <w:tcBorders>
              <w:top w:val="single" w:sz="4" w:space="0" w:color="auto"/>
              <w:bottom w:val="single" w:sz="4" w:space="0" w:color="auto"/>
            </w:tcBorders>
          </w:tcPr>
          <w:p w14:paraId="50C213E8" w14:textId="550B6432" w:rsidR="00044C57" w:rsidRPr="00627B1C" w:rsidRDefault="002B3044" w:rsidP="00044C57">
            <w:pPr>
              <w:keepNext/>
              <w:ind w:firstLine="162"/>
              <w:jc w:val="right"/>
              <w:outlineLvl w:val="7"/>
              <w:rPr>
                <w:rFonts w:ascii="Angsana New" w:hAnsi="Angsana New" w:cs="Angsana New"/>
                <w:sz w:val="25"/>
                <w:szCs w:val="25"/>
              </w:rPr>
            </w:pPr>
            <w:r w:rsidRPr="00627B1C">
              <w:rPr>
                <w:rFonts w:ascii="Angsana New" w:hAnsi="Angsana New" w:cs="Angsana New"/>
                <w:sz w:val="25"/>
                <w:szCs w:val="25"/>
              </w:rPr>
              <w:t>(253,666,042.49</w:t>
            </w:r>
            <w:r w:rsidR="00753305" w:rsidRPr="00627B1C">
              <w:rPr>
                <w:rFonts w:ascii="Angsana New" w:hAnsi="Angsana New" w:cs="Angsana New"/>
                <w:sz w:val="25"/>
                <w:szCs w:val="25"/>
              </w:rPr>
              <w:t>)</w:t>
            </w:r>
          </w:p>
        </w:tc>
        <w:tc>
          <w:tcPr>
            <w:tcW w:w="270" w:type="dxa"/>
          </w:tcPr>
          <w:p w14:paraId="40829980" w14:textId="77777777" w:rsidR="00044C57" w:rsidRPr="00627B1C" w:rsidRDefault="00044C57" w:rsidP="00044C57">
            <w:pPr>
              <w:ind w:firstLine="162"/>
              <w:jc w:val="right"/>
              <w:rPr>
                <w:rFonts w:ascii="Angsana New" w:hAnsi="Angsana New" w:cs="Angsana New"/>
                <w:sz w:val="25"/>
                <w:szCs w:val="25"/>
              </w:rPr>
            </w:pPr>
          </w:p>
        </w:tc>
        <w:tc>
          <w:tcPr>
            <w:tcW w:w="1440" w:type="dxa"/>
            <w:tcBorders>
              <w:top w:val="single" w:sz="4" w:space="0" w:color="auto"/>
              <w:bottom w:val="single" w:sz="4" w:space="0" w:color="auto"/>
            </w:tcBorders>
            <w:shd w:val="clear" w:color="auto" w:fill="FFFFFF"/>
          </w:tcPr>
          <w:p w14:paraId="6D47A4C1" w14:textId="610DF3C8" w:rsidR="00044C57" w:rsidRPr="00627B1C" w:rsidRDefault="00044C57" w:rsidP="00044C57">
            <w:pPr>
              <w:keepNext/>
              <w:ind w:left="-111" w:right="-90"/>
              <w:jc w:val="center"/>
              <w:outlineLvl w:val="7"/>
              <w:rPr>
                <w:rFonts w:ascii="Angsana New" w:hAnsi="Angsana New" w:cs="Angsana New"/>
                <w:sz w:val="25"/>
                <w:szCs w:val="25"/>
              </w:rPr>
            </w:pPr>
            <w:r w:rsidRPr="00627B1C">
              <w:rPr>
                <w:rFonts w:ascii="Angsana New" w:hAnsi="Angsana New" w:cs="Angsana New"/>
                <w:sz w:val="25"/>
                <w:szCs w:val="25"/>
              </w:rPr>
              <w:t>-</w:t>
            </w:r>
          </w:p>
        </w:tc>
        <w:tc>
          <w:tcPr>
            <w:tcW w:w="270" w:type="dxa"/>
          </w:tcPr>
          <w:p w14:paraId="70887779" w14:textId="77777777" w:rsidR="00044C57" w:rsidRPr="00627B1C" w:rsidRDefault="00044C57" w:rsidP="00044C57">
            <w:pPr>
              <w:keepNext/>
              <w:ind w:firstLine="162"/>
              <w:jc w:val="right"/>
              <w:outlineLvl w:val="7"/>
              <w:rPr>
                <w:rFonts w:ascii="Angsana New" w:hAnsi="Angsana New" w:cs="Angsana New"/>
                <w:sz w:val="25"/>
                <w:szCs w:val="25"/>
                <w:cs/>
              </w:rPr>
            </w:pPr>
          </w:p>
        </w:tc>
        <w:tc>
          <w:tcPr>
            <w:tcW w:w="1440" w:type="dxa"/>
            <w:tcBorders>
              <w:top w:val="single" w:sz="4" w:space="0" w:color="auto"/>
              <w:bottom w:val="single" w:sz="4" w:space="0" w:color="auto"/>
            </w:tcBorders>
          </w:tcPr>
          <w:p w14:paraId="3E5C446F" w14:textId="5FF51C61" w:rsidR="00044C57" w:rsidRPr="00627B1C" w:rsidRDefault="002B3044" w:rsidP="00044C57">
            <w:pPr>
              <w:jc w:val="right"/>
              <w:rPr>
                <w:rFonts w:ascii="Angsana New" w:hAnsi="Angsana New" w:cs="Angsana New"/>
                <w:sz w:val="25"/>
                <w:szCs w:val="25"/>
              </w:rPr>
            </w:pPr>
            <w:r w:rsidRPr="00627B1C">
              <w:rPr>
                <w:rFonts w:ascii="Angsana New" w:hAnsi="Angsana New" w:cs="Angsana New"/>
                <w:sz w:val="25"/>
                <w:szCs w:val="25"/>
              </w:rPr>
              <w:t>(253,666,042.49)</w:t>
            </w:r>
          </w:p>
        </w:tc>
      </w:tr>
      <w:tr w:rsidR="00044C57" w:rsidRPr="008D23BD" w14:paraId="4587F79F" w14:textId="77777777" w:rsidTr="00044C57">
        <w:tc>
          <w:tcPr>
            <w:tcW w:w="2758" w:type="dxa"/>
          </w:tcPr>
          <w:p w14:paraId="525E8E13" w14:textId="256DE9B2" w:rsidR="00044C57" w:rsidRPr="001B111F" w:rsidRDefault="00044C57" w:rsidP="00044C57">
            <w:pPr>
              <w:ind w:left="-108"/>
              <w:rPr>
                <w:rFonts w:ascii="Angsana New" w:hAnsi="Angsana New" w:cs="Angsana New"/>
                <w:sz w:val="25"/>
                <w:szCs w:val="25"/>
                <w:cs/>
              </w:rPr>
            </w:pPr>
            <w:r w:rsidRPr="001B111F">
              <w:rPr>
                <w:rFonts w:ascii="Angsana New" w:hAnsi="Angsana New" w:cs="Angsana New"/>
                <w:sz w:val="25"/>
                <w:szCs w:val="25"/>
                <w:cs/>
              </w:rPr>
              <w:t>มูลค่าสุทธิตามบัญชี :-</w:t>
            </w:r>
          </w:p>
        </w:tc>
        <w:tc>
          <w:tcPr>
            <w:tcW w:w="1620" w:type="dxa"/>
            <w:shd w:val="clear" w:color="auto" w:fill="FFFFFF"/>
          </w:tcPr>
          <w:p w14:paraId="107D5DB9" w14:textId="77777777" w:rsidR="00044C57" w:rsidRPr="00627B1C" w:rsidRDefault="00044C57" w:rsidP="00044C57">
            <w:pPr>
              <w:keepNext/>
              <w:ind w:firstLine="162"/>
              <w:jc w:val="right"/>
              <w:outlineLvl w:val="7"/>
              <w:rPr>
                <w:rFonts w:ascii="Angsana New" w:hAnsi="Angsana New" w:cs="Angsana New"/>
                <w:sz w:val="25"/>
                <w:szCs w:val="25"/>
              </w:rPr>
            </w:pPr>
          </w:p>
        </w:tc>
        <w:tc>
          <w:tcPr>
            <w:tcW w:w="270" w:type="dxa"/>
            <w:shd w:val="clear" w:color="auto" w:fill="FFFFFF"/>
          </w:tcPr>
          <w:p w14:paraId="34814E7C" w14:textId="77777777" w:rsidR="00044C57" w:rsidRPr="00627B1C" w:rsidRDefault="00044C57" w:rsidP="00044C57">
            <w:pPr>
              <w:ind w:firstLine="162"/>
              <w:jc w:val="right"/>
              <w:rPr>
                <w:rFonts w:ascii="Angsana New" w:hAnsi="Angsana New" w:cs="Angsana New"/>
                <w:sz w:val="25"/>
                <w:szCs w:val="25"/>
              </w:rPr>
            </w:pPr>
          </w:p>
        </w:tc>
        <w:tc>
          <w:tcPr>
            <w:tcW w:w="1620" w:type="dxa"/>
          </w:tcPr>
          <w:p w14:paraId="5FACC170" w14:textId="77777777" w:rsidR="00044C57" w:rsidRPr="00627B1C" w:rsidRDefault="00044C57" w:rsidP="00044C57">
            <w:pPr>
              <w:keepNext/>
              <w:ind w:firstLine="162"/>
              <w:jc w:val="right"/>
              <w:outlineLvl w:val="7"/>
              <w:rPr>
                <w:rFonts w:ascii="Angsana New" w:hAnsi="Angsana New" w:cs="Angsana New"/>
                <w:sz w:val="25"/>
                <w:szCs w:val="25"/>
              </w:rPr>
            </w:pPr>
          </w:p>
        </w:tc>
        <w:tc>
          <w:tcPr>
            <w:tcW w:w="270" w:type="dxa"/>
          </w:tcPr>
          <w:p w14:paraId="0185D017" w14:textId="77777777" w:rsidR="00044C57" w:rsidRPr="00627B1C" w:rsidRDefault="00044C57" w:rsidP="00044C57">
            <w:pPr>
              <w:ind w:firstLine="162"/>
              <w:jc w:val="right"/>
              <w:rPr>
                <w:rFonts w:ascii="Angsana New" w:hAnsi="Angsana New" w:cs="Angsana New"/>
                <w:sz w:val="25"/>
                <w:szCs w:val="25"/>
              </w:rPr>
            </w:pPr>
          </w:p>
        </w:tc>
        <w:tc>
          <w:tcPr>
            <w:tcW w:w="1440" w:type="dxa"/>
            <w:shd w:val="clear" w:color="auto" w:fill="FFFFFF"/>
          </w:tcPr>
          <w:p w14:paraId="058CB323" w14:textId="77777777" w:rsidR="00044C57" w:rsidRPr="00627B1C" w:rsidRDefault="00044C57" w:rsidP="00044C57">
            <w:pPr>
              <w:ind w:firstLine="162"/>
              <w:jc w:val="right"/>
              <w:rPr>
                <w:rFonts w:ascii="Angsana New" w:hAnsi="Angsana New" w:cs="Angsana New"/>
                <w:sz w:val="25"/>
                <w:szCs w:val="25"/>
              </w:rPr>
            </w:pPr>
          </w:p>
        </w:tc>
        <w:tc>
          <w:tcPr>
            <w:tcW w:w="270" w:type="dxa"/>
          </w:tcPr>
          <w:p w14:paraId="01C102B6" w14:textId="77777777" w:rsidR="00044C57" w:rsidRPr="00627B1C" w:rsidRDefault="00044C57" w:rsidP="00044C57">
            <w:pPr>
              <w:keepNext/>
              <w:ind w:firstLine="162"/>
              <w:jc w:val="right"/>
              <w:outlineLvl w:val="7"/>
              <w:rPr>
                <w:rFonts w:ascii="Angsana New" w:hAnsi="Angsana New" w:cs="Angsana New"/>
                <w:sz w:val="25"/>
                <w:szCs w:val="25"/>
                <w:cs/>
              </w:rPr>
            </w:pPr>
          </w:p>
        </w:tc>
        <w:tc>
          <w:tcPr>
            <w:tcW w:w="1440" w:type="dxa"/>
          </w:tcPr>
          <w:p w14:paraId="6491B98B" w14:textId="77777777" w:rsidR="00044C57" w:rsidRPr="00627B1C" w:rsidRDefault="00044C57" w:rsidP="00044C57">
            <w:pPr>
              <w:jc w:val="right"/>
              <w:rPr>
                <w:rFonts w:ascii="Angsana New" w:hAnsi="Angsana New" w:cs="Angsana New"/>
                <w:sz w:val="25"/>
                <w:szCs w:val="25"/>
              </w:rPr>
            </w:pPr>
          </w:p>
        </w:tc>
      </w:tr>
      <w:tr w:rsidR="00044C57" w:rsidRPr="008D23BD" w14:paraId="06C23092" w14:textId="77777777">
        <w:tc>
          <w:tcPr>
            <w:tcW w:w="2758" w:type="dxa"/>
          </w:tcPr>
          <w:p w14:paraId="30B7B98D" w14:textId="2E8C5100" w:rsidR="00044C57" w:rsidRPr="001B111F" w:rsidRDefault="00044C57" w:rsidP="00044C57">
            <w:pPr>
              <w:ind w:left="-108" w:firstLine="149"/>
              <w:rPr>
                <w:rFonts w:ascii="Angsana New" w:hAnsi="Angsana New" w:cs="Angsana New"/>
                <w:sz w:val="25"/>
                <w:szCs w:val="25"/>
              </w:rPr>
            </w:pPr>
            <w:r w:rsidRPr="001B111F">
              <w:rPr>
                <w:rFonts w:ascii="Angsana New" w:hAnsi="Angsana New" w:cs="Angsana New"/>
                <w:sz w:val="25"/>
                <w:szCs w:val="25"/>
                <w:cs/>
              </w:rPr>
              <w:t xml:space="preserve">ณ วันที่ </w:t>
            </w:r>
            <w:r w:rsidRPr="001B111F">
              <w:rPr>
                <w:rFonts w:ascii="Angsana New" w:hAnsi="Angsana New" w:cs="Angsana New"/>
                <w:sz w:val="25"/>
                <w:szCs w:val="25"/>
              </w:rPr>
              <w:t xml:space="preserve">31 </w:t>
            </w:r>
            <w:r w:rsidRPr="001B111F">
              <w:rPr>
                <w:rFonts w:ascii="Angsana New" w:hAnsi="Angsana New" w:cs="Angsana New"/>
                <w:sz w:val="25"/>
                <w:szCs w:val="25"/>
                <w:cs/>
              </w:rPr>
              <w:t xml:space="preserve">ธันวาคม </w:t>
            </w:r>
            <w:r w:rsidRPr="001B111F">
              <w:rPr>
                <w:rFonts w:ascii="Angsana New" w:hAnsi="Angsana New" w:cs="Angsana New"/>
                <w:sz w:val="25"/>
                <w:szCs w:val="25"/>
              </w:rPr>
              <w:t>256</w:t>
            </w:r>
            <w:r w:rsidR="00B1014D">
              <w:rPr>
                <w:rFonts w:ascii="Angsana New" w:hAnsi="Angsana New" w:cs="Angsana New"/>
                <w:sz w:val="25"/>
                <w:szCs w:val="25"/>
              </w:rPr>
              <w:t>8</w:t>
            </w:r>
          </w:p>
        </w:tc>
        <w:tc>
          <w:tcPr>
            <w:tcW w:w="1620" w:type="dxa"/>
            <w:tcBorders>
              <w:bottom w:val="double" w:sz="4" w:space="0" w:color="auto"/>
            </w:tcBorders>
            <w:shd w:val="clear" w:color="auto" w:fill="FFFFFF"/>
          </w:tcPr>
          <w:p w14:paraId="13563130" w14:textId="30DCBD26" w:rsidR="00044C57" w:rsidRPr="00627B1C" w:rsidRDefault="00044C57" w:rsidP="00044C57">
            <w:pPr>
              <w:keepNext/>
              <w:ind w:firstLine="162"/>
              <w:jc w:val="right"/>
              <w:outlineLvl w:val="7"/>
              <w:rPr>
                <w:rFonts w:ascii="Angsana New" w:hAnsi="Angsana New" w:cs="Angsana New"/>
                <w:sz w:val="25"/>
                <w:szCs w:val="25"/>
              </w:rPr>
            </w:pPr>
            <w:r w:rsidRPr="00627B1C">
              <w:rPr>
                <w:rFonts w:ascii="Angsana New" w:hAnsi="Angsana New" w:cs="Angsana New"/>
                <w:sz w:val="25"/>
                <w:szCs w:val="25"/>
              </w:rPr>
              <w:t>72,981,351.64</w:t>
            </w:r>
          </w:p>
        </w:tc>
        <w:tc>
          <w:tcPr>
            <w:tcW w:w="270" w:type="dxa"/>
            <w:shd w:val="clear" w:color="auto" w:fill="FFFFFF"/>
          </w:tcPr>
          <w:p w14:paraId="6CA9C58B" w14:textId="77777777" w:rsidR="00044C57" w:rsidRPr="00627B1C" w:rsidRDefault="00044C57" w:rsidP="00044C57">
            <w:pPr>
              <w:ind w:firstLine="162"/>
              <w:jc w:val="right"/>
              <w:rPr>
                <w:rFonts w:ascii="Angsana New" w:hAnsi="Angsana New" w:cs="Angsana New"/>
                <w:sz w:val="25"/>
                <w:szCs w:val="25"/>
              </w:rPr>
            </w:pPr>
          </w:p>
        </w:tc>
        <w:tc>
          <w:tcPr>
            <w:tcW w:w="1620" w:type="dxa"/>
            <w:tcBorders>
              <w:bottom w:val="double" w:sz="4" w:space="0" w:color="auto"/>
            </w:tcBorders>
          </w:tcPr>
          <w:p w14:paraId="480C4DCC" w14:textId="5B102DCC" w:rsidR="00044C57" w:rsidRPr="00627B1C" w:rsidRDefault="002B3044" w:rsidP="00044C57">
            <w:pPr>
              <w:keepNext/>
              <w:ind w:firstLine="162"/>
              <w:jc w:val="right"/>
              <w:outlineLvl w:val="7"/>
              <w:rPr>
                <w:rFonts w:ascii="Angsana New" w:hAnsi="Angsana New" w:cs="Angsana New"/>
                <w:sz w:val="25"/>
                <w:szCs w:val="25"/>
              </w:rPr>
            </w:pPr>
            <w:r w:rsidRPr="00627B1C">
              <w:rPr>
                <w:rFonts w:ascii="Angsana New" w:hAnsi="Angsana New" w:cs="Angsana New"/>
                <w:sz w:val="25"/>
                <w:szCs w:val="25"/>
              </w:rPr>
              <w:t>5,367,088.75</w:t>
            </w:r>
          </w:p>
        </w:tc>
        <w:tc>
          <w:tcPr>
            <w:tcW w:w="270" w:type="dxa"/>
          </w:tcPr>
          <w:p w14:paraId="1B115EF5" w14:textId="77777777" w:rsidR="00044C57" w:rsidRPr="00627B1C" w:rsidRDefault="00044C57" w:rsidP="00044C57">
            <w:pPr>
              <w:ind w:firstLine="162"/>
              <w:jc w:val="right"/>
              <w:rPr>
                <w:rFonts w:ascii="Angsana New" w:hAnsi="Angsana New" w:cs="Angsana New"/>
                <w:sz w:val="25"/>
                <w:szCs w:val="25"/>
              </w:rPr>
            </w:pPr>
          </w:p>
        </w:tc>
        <w:tc>
          <w:tcPr>
            <w:tcW w:w="1440" w:type="dxa"/>
            <w:tcBorders>
              <w:bottom w:val="double" w:sz="4" w:space="0" w:color="auto"/>
            </w:tcBorders>
            <w:shd w:val="clear" w:color="auto" w:fill="FFFFFF"/>
          </w:tcPr>
          <w:p w14:paraId="04749A4D" w14:textId="7D188966" w:rsidR="00044C57" w:rsidRPr="00627B1C" w:rsidRDefault="007265E8" w:rsidP="007265E8">
            <w:pPr>
              <w:keepNext/>
              <w:ind w:left="-111" w:right="-90"/>
              <w:jc w:val="center"/>
              <w:outlineLvl w:val="7"/>
              <w:rPr>
                <w:rFonts w:ascii="Angsana New" w:hAnsi="Angsana New" w:cs="Angsana New"/>
                <w:sz w:val="25"/>
                <w:szCs w:val="25"/>
              </w:rPr>
            </w:pPr>
            <w:r w:rsidRPr="00627B1C">
              <w:rPr>
                <w:rFonts w:ascii="Angsana New" w:hAnsi="Angsana New" w:cs="Angsana New"/>
                <w:sz w:val="25"/>
                <w:szCs w:val="25"/>
              </w:rPr>
              <w:t>-</w:t>
            </w:r>
          </w:p>
        </w:tc>
        <w:tc>
          <w:tcPr>
            <w:tcW w:w="270" w:type="dxa"/>
          </w:tcPr>
          <w:p w14:paraId="08501F6B" w14:textId="77777777" w:rsidR="00044C57" w:rsidRPr="00627B1C" w:rsidRDefault="00044C57" w:rsidP="00044C57">
            <w:pPr>
              <w:keepNext/>
              <w:ind w:firstLine="162"/>
              <w:jc w:val="right"/>
              <w:outlineLvl w:val="7"/>
              <w:rPr>
                <w:rFonts w:ascii="Angsana New" w:hAnsi="Angsana New" w:cs="Angsana New"/>
                <w:sz w:val="25"/>
                <w:szCs w:val="25"/>
                <w:cs/>
              </w:rPr>
            </w:pPr>
          </w:p>
        </w:tc>
        <w:tc>
          <w:tcPr>
            <w:tcW w:w="1440" w:type="dxa"/>
            <w:tcBorders>
              <w:bottom w:val="double" w:sz="4" w:space="0" w:color="auto"/>
            </w:tcBorders>
          </w:tcPr>
          <w:p w14:paraId="04D1FC21" w14:textId="031F239D" w:rsidR="00044C57" w:rsidRPr="00627B1C" w:rsidRDefault="00627B1C" w:rsidP="00044C57">
            <w:pPr>
              <w:jc w:val="right"/>
              <w:rPr>
                <w:rFonts w:ascii="Angsana New" w:hAnsi="Angsana New" w:cs="Angsana New"/>
                <w:sz w:val="25"/>
                <w:szCs w:val="25"/>
              </w:rPr>
            </w:pPr>
            <w:r w:rsidRPr="00627B1C">
              <w:rPr>
                <w:rFonts w:ascii="Angsana New" w:hAnsi="Angsana New" w:cs="Angsana New"/>
                <w:sz w:val="25"/>
                <w:szCs w:val="25"/>
              </w:rPr>
              <w:t>78,348,440.39</w:t>
            </w:r>
          </w:p>
        </w:tc>
      </w:tr>
    </w:tbl>
    <w:p w14:paraId="4F1C1216" w14:textId="77777777" w:rsidR="009B0F2C" w:rsidRPr="009B0F2C" w:rsidRDefault="009B0F2C" w:rsidP="00CE0B09">
      <w:pPr>
        <w:spacing w:line="216" w:lineRule="auto"/>
        <w:ind w:left="450" w:firstLine="826"/>
        <w:jc w:val="thaiDistribute"/>
        <w:rPr>
          <w:rFonts w:ascii="Angsana New" w:hAnsi="Angsana New" w:cs="Angsana New"/>
          <w:sz w:val="16"/>
          <w:szCs w:val="16"/>
        </w:rPr>
      </w:pPr>
    </w:p>
    <w:p w14:paraId="0F2049D3" w14:textId="3770533E" w:rsidR="00CE0B09" w:rsidRPr="00CE0B09" w:rsidRDefault="00CE0B09" w:rsidP="00CE0B09">
      <w:pPr>
        <w:spacing w:line="216" w:lineRule="auto"/>
        <w:ind w:left="450" w:firstLine="826"/>
        <w:jc w:val="thaiDistribute"/>
        <w:rPr>
          <w:rFonts w:ascii="Angsana New" w:hAnsi="Angsana New" w:cs="Angsana New"/>
          <w:sz w:val="30"/>
          <w:szCs w:val="30"/>
        </w:rPr>
      </w:pPr>
      <w:r w:rsidRPr="007B00A0">
        <w:rPr>
          <w:rFonts w:ascii="Angsana New" w:hAnsi="Angsana New" w:cs="Angsana New"/>
          <w:sz w:val="30"/>
          <w:szCs w:val="30"/>
          <w:cs/>
        </w:rPr>
        <w:t>ตามงบการเงินรวม</w:t>
      </w:r>
      <w:r w:rsidR="00642783">
        <w:rPr>
          <w:rFonts w:ascii="Angsana New" w:hAnsi="Angsana New" w:cs="Angsana New" w:hint="cs"/>
          <w:sz w:val="30"/>
          <w:szCs w:val="30"/>
          <w:cs/>
        </w:rPr>
        <w:t>และงบการเงินเฉพาะกิจการ</w:t>
      </w:r>
      <w:r w:rsidRPr="007B00A0">
        <w:rPr>
          <w:rFonts w:ascii="Angsana New" w:hAnsi="Angsana New" w:cs="Angsana New"/>
          <w:sz w:val="30"/>
          <w:szCs w:val="30"/>
          <w:cs/>
        </w:rPr>
        <w:t xml:space="preserve"> ค่าเสื่อมราคาสำหรับปีสิ้นสุดวันที่ </w:t>
      </w:r>
      <w:r w:rsidRPr="007B00A0">
        <w:rPr>
          <w:rFonts w:ascii="Angsana New" w:hAnsi="Angsana New" w:cs="Angsana New"/>
          <w:sz w:val="30"/>
          <w:szCs w:val="30"/>
        </w:rPr>
        <w:t xml:space="preserve">31 </w:t>
      </w:r>
      <w:r w:rsidRPr="007B00A0">
        <w:rPr>
          <w:rFonts w:ascii="Angsana New" w:hAnsi="Angsana New" w:cs="Angsana New"/>
          <w:sz w:val="30"/>
          <w:szCs w:val="30"/>
          <w:cs/>
        </w:rPr>
        <w:t xml:space="preserve">ธันวาคม </w:t>
      </w:r>
      <w:r w:rsidRPr="007B00A0">
        <w:rPr>
          <w:rFonts w:ascii="Angsana New" w:hAnsi="Angsana New" w:cs="Angsana New"/>
          <w:sz w:val="30"/>
          <w:szCs w:val="30"/>
        </w:rPr>
        <w:t>256</w:t>
      </w:r>
      <w:r w:rsidR="009B0F2C">
        <w:rPr>
          <w:rFonts w:ascii="Angsana New" w:hAnsi="Angsana New" w:cs="Angsana New"/>
          <w:sz w:val="30"/>
          <w:szCs w:val="30"/>
        </w:rPr>
        <w:t>8</w:t>
      </w:r>
      <w:r w:rsidRPr="007B00A0">
        <w:rPr>
          <w:rFonts w:ascii="Angsana New" w:hAnsi="Angsana New" w:cs="Angsana New"/>
          <w:sz w:val="30"/>
          <w:szCs w:val="30"/>
        </w:rPr>
        <w:t xml:space="preserve"> </w:t>
      </w:r>
      <w:r w:rsidRPr="007B00A0">
        <w:rPr>
          <w:rFonts w:ascii="Angsana New" w:hAnsi="Angsana New" w:cs="Angsana New"/>
          <w:sz w:val="30"/>
          <w:szCs w:val="30"/>
          <w:cs/>
        </w:rPr>
        <w:t>รวมอยู่ในต้นทุน</w:t>
      </w:r>
      <w:r w:rsidR="00CE7E15">
        <w:rPr>
          <w:rFonts w:ascii="Angsana New" w:hAnsi="Angsana New" w:cs="Angsana New" w:hint="cs"/>
          <w:sz w:val="30"/>
          <w:szCs w:val="30"/>
          <w:cs/>
        </w:rPr>
        <w:t>ค่าเช่า</w:t>
      </w:r>
      <w:r w:rsidRPr="007B00A0">
        <w:rPr>
          <w:rFonts w:ascii="Angsana New" w:hAnsi="Angsana New" w:cs="Angsana New"/>
          <w:sz w:val="30"/>
          <w:szCs w:val="30"/>
          <w:cs/>
        </w:rPr>
        <w:t xml:space="preserve">จำนวนเงิน </w:t>
      </w:r>
      <w:r w:rsidRPr="001D21AF">
        <w:rPr>
          <w:rFonts w:ascii="Angsana New" w:hAnsi="Angsana New" w:cs="Angsana New"/>
          <w:sz w:val="30"/>
          <w:szCs w:val="30"/>
        </w:rPr>
        <w:t>1.</w:t>
      </w:r>
      <w:r w:rsidR="001D21AF" w:rsidRPr="001D21AF">
        <w:rPr>
          <w:rFonts w:ascii="Angsana New" w:hAnsi="Angsana New" w:cs="Angsana New"/>
          <w:sz w:val="30"/>
          <w:szCs w:val="30"/>
        </w:rPr>
        <w:t>3</w:t>
      </w:r>
      <w:r w:rsidR="000A5A1D" w:rsidRPr="001D21AF">
        <w:rPr>
          <w:rFonts w:ascii="Angsana New" w:hAnsi="Angsana New" w:cs="Angsana New"/>
          <w:sz w:val="30"/>
          <w:szCs w:val="30"/>
        </w:rPr>
        <w:t>0</w:t>
      </w:r>
      <w:r w:rsidRPr="007B00A0">
        <w:rPr>
          <w:rFonts w:ascii="Angsana New" w:hAnsi="Angsana New" w:cs="Angsana New"/>
          <w:sz w:val="30"/>
          <w:szCs w:val="30"/>
        </w:rPr>
        <w:t xml:space="preserve"> </w:t>
      </w:r>
      <w:r w:rsidRPr="007B00A0">
        <w:rPr>
          <w:rFonts w:ascii="Angsana New" w:hAnsi="Angsana New" w:cs="Angsana New"/>
          <w:sz w:val="30"/>
          <w:szCs w:val="30"/>
          <w:cs/>
        </w:rPr>
        <w:t>ล้านบาท (</w:t>
      </w:r>
      <w:r w:rsidRPr="007B00A0">
        <w:rPr>
          <w:rFonts w:ascii="Angsana New" w:hAnsi="Angsana New" w:cs="Angsana New"/>
          <w:sz w:val="30"/>
          <w:szCs w:val="30"/>
        </w:rPr>
        <w:t>256</w:t>
      </w:r>
      <w:r w:rsidR="009B0F2C">
        <w:rPr>
          <w:rFonts w:ascii="Angsana New" w:hAnsi="Angsana New" w:cs="Angsana New"/>
          <w:sz w:val="30"/>
          <w:szCs w:val="30"/>
        </w:rPr>
        <w:t>7</w:t>
      </w:r>
      <w:r w:rsidRPr="007B00A0">
        <w:rPr>
          <w:rFonts w:ascii="Angsana New" w:hAnsi="Angsana New" w:cs="Angsana New"/>
          <w:sz w:val="30"/>
          <w:szCs w:val="30"/>
        </w:rPr>
        <w:t xml:space="preserve"> : </w:t>
      </w:r>
      <w:r w:rsidRPr="007B00A0">
        <w:rPr>
          <w:rFonts w:ascii="Angsana New" w:hAnsi="Angsana New" w:cs="Angsana New"/>
          <w:sz w:val="30"/>
          <w:szCs w:val="30"/>
          <w:cs/>
        </w:rPr>
        <w:t xml:space="preserve">จำนวนเงิน </w:t>
      </w:r>
      <w:r w:rsidR="009B0F2C" w:rsidRPr="007B00A0">
        <w:rPr>
          <w:rFonts w:ascii="Angsana New" w:hAnsi="Angsana New" w:cs="Angsana New"/>
          <w:sz w:val="30"/>
          <w:szCs w:val="30"/>
        </w:rPr>
        <w:t>1.40</w:t>
      </w:r>
      <w:r w:rsidRPr="007B00A0">
        <w:rPr>
          <w:rFonts w:ascii="Angsana New" w:hAnsi="Angsana New" w:cs="Angsana New"/>
          <w:sz w:val="30"/>
          <w:szCs w:val="30"/>
        </w:rPr>
        <w:t xml:space="preserve"> </w:t>
      </w:r>
      <w:r w:rsidRPr="007B00A0">
        <w:rPr>
          <w:rFonts w:ascii="Angsana New" w:hAnsi="Angsana New" w:cs="Angsana New"/>
          <w:sz w:val="30"/>
          <w:szCs w:val="30"/>
          <w:cs/>
        </w:rPr>
        <w:t xml:space="preserve">ล้านบาท) </w:t>
      </w:r>
    </w:p>
    <w:p w14:paraId="653D1EB9" w14:textId="77777777" w:rsidR="007B00A0" w:rsidRPr="0000671C" w:rsidRDefault="007B00A0" w:rsidP="00044C57">
      <w:pPr>
        <w:pStyle w:val="BodyTextIndent"/>
        <w:tabs>
          <w:tab w:val="left" w:pos="1260"/>
          <w:tab w:val="left" w:pos="1710"/>
        </w:tabs>
        <w:ind w:left="0" w:firstLine="0"/>
        <w:jc w:val="thaiDistribute"/>
        <w:rPr>
          <w:rFonts w:hAnsi="Angsana New"/>
          <w:spacing w:val="-3"/>
          <w:sz w:val="16"/>
          <w:szCs w:val="16"/>
        </w:rPr>
      </w:pPr>
    </w:p>
    <w:p w14:paraId="441F6177" w14:textId="61F97614" w:rsidR="00FF671D" w:rsidRPr="00E748C5" w:rsidRDefault="00FF671D" w:rsidP="00E748C5">
      <w:pPr>
        <w:spacing w:line="216" w:lineRule="auto"/>
        <w:ind w:left="450" w:firstLine="826"/>
        <w:jc w:val="thaiDistribute"/>
        <w:rPr>
          <w:rFonts w:ascii="Angsana New" w:hAnsi="Angsana New" w:cs="Angsana New"/>
          <w:sz w:val="30"/>
          <w:szCs w:val="30"/>
          <w:cs/>
        </w:rPr>
      </w:pPr>
      <w:r w:rsidRPr="00E748C5">
        <w:rPr>
          <w:rFonts w:ascii="Angsana New" w:hAnsi="Angsana New" w:cs="Angsana New" w:hint="cs"/>
          <w:sz w:val="30"/>
          <w:szCs w:val="30"/>
          <w:cs/>
        </w:rPr>
        <w:t>การวัดมูลค่ายุติธรรมของที่ดิน อาคาร และส่วนปรับปรุงอาคารใช้ราคาประเมินโดยผู้ประเมิน</w:t>
      </w:r>
      <w:r w:rsidR="00E748C5">
        <w:rPr>
          <w:rFonts w:ascii="Angsana New" w:hAnsi="Angsana New" w:cs="Angsana New" w:hint="cs"/>
          <w:sz w:val="30"/>
          <w:szCs w:val="30"/>
          <w:cs/>
        </w:rPr>
        <w:t xml:space="preserve">            </w:t>
      </w:r>
      <w:r w:rsidRPr="00E748C5">
        <w:rPr>
          <w:rFonts w:ascii="Angsana New" w:hAnsi="Angsana New" w:cs="Angsana New" w:hint="cs"/>
          <w:sz w:val="30"/>
          <w:szCs w:val="30"/>
          <w:cs/>
        </w:rPr>
        <w:t xml:space="preserve">ราคาอิสระ ซึ่งเป็นข้อมูลระดับ </w:t>
      </w:r>
      <w:r w:rsidRPr="00E748C5">
        <w:rPr>
          <w:rFonts w:ascii="Angsana New" w:hAnsi="Angsana New" w:cs="Angsana New"/>
          <w:sz w:val="30"/>
          <w:szCs w:val="30"/>
        </w:rPr>
        <w:t>3</w:t>
      </w:r>
      <w:r w:rsidRPr="00E748C5">
        <w:rPr>
          <w:rFonts w:ascii="Angsana New" w:hAnsi="Angsana New" w:cs="Angsana New" w:hint="cs"/>
          <w:sz w:val="30"/>
          <w:szCs w:val="30"/>
          <w:cs/>
        </w:rPr>
        <w:t xml:space="preserve"> โดยมีรายละเอียดดังนี้</w:t>
      </w:r>
    </w:p>
    <w:p w14:paraId="040323E4" w14:textId="43FB502C" w:rsidR="00740940" w:rsidRDefault="00EA30EB" w:rsidP="00740940">
      <w:pPr>
        <w:pStyle w:val="BodyTextIndent"/>
        <w:numPr>
          <w:ilvl w:val="0"/>
          <w:numId w:val="2"/>
        </w:numPr>
        <w:ind w:left="1843" w:hanging="425"/>
        <w:jc w:val="thaiDistribute"/>
        <w:rPr>
          <w:rFonts w:hAnsi="Angsana New"/>
          <w:sz w:val="30"/>
          <w:szCs w:val="30"/>
        </w:rPr>
      </w:pPr>
      <w:bookmarkStart w:id="5" w:name="_Hlk159577470"/>
      <w:r w:rsidRPr="00EA30EB">
        <w:rPr>
          <w:rFonts w:hAnsi="Angsana New"/>
          <w:sz w:val="30"/>
          <w:szCs w:val="30"/>
          <w:cs/>
        </w:rPr>
        <w:t>ตามงบการเงินรวม</w:t>
      </w:r>
      <w:r w:rsidR="009A00ED">
        <w:rPr>
          <w:rFonts w:hAnsi="Angsana New" w:hint="cs"/>
          <w:sz w:val="30"/>
          <w:szCs w:val="30"/>
          <w:cs/>
        </w:rPr>
        <w:t xml:space="preserve"> </w:t>
      </w:r>
      <w:r w:rsidRPr="00EA30EB">
        <w:rPr>
          <w:rFonts w:hAnsi="Angsana New"/>
          <w:sz w:val="30"/>
          <w:szCs w:val="30"/>
          <w:cs/>
        </w:rPr>
        <w:t xml:space="preserve">ณ วันที่ </w:t>
      </w:r>
      <w:r w:rsidR="005F1DBF">
        <w:rPr>
          <w:rFonts w:hAnsi="Angsana New"/>
          <w:sz w:val="30"/>
          <w:szCs w:val="30"/>
        </w:rPr>
        <w:t>31</w:t>
      </w:r>
      <w:r w:rsidRPr="00EA30EB">
        <w:rPr>
          <w:rFonts w:hAnsi="Angsana New"/>
          <w:sz w:val="30"/>
          <w:szCs w:val="30"/>
          <w:cs/>
        </w:rPr>
        <w:t xml:space="preserve"> ธันวาคม </w:t>
      </w:r>
      <w:r w:rsidR="005F1DBF">
        <w:rPr>
          <w:rFonts w:hAnsi="Angsana New"/>
          <w:sz w:val="30"/>
          <w:szCs w:val="30"/>
        </w:rPr>
        <w:t>256</w:t>
      </w:r>
      <w:r w:rsidR="00F32E4E">
        <w:rPr>
          <w:rFonts w:hAnsi="Angsana New"/>
          <w:sz w:val="30"/>
          <w:szCs w:val="30"/>
        </w:rPr>
        <w:t>8</w:t>
      </w:r>
      <w:r w:rsidR="004E20E4">
        <w:rPr>
          <w:rFonts w:hAnsi="Angsana New" w:hint="cs"/>
          <w:sz w:val="30"/>
          <w:szCs w:val="30"/>
          <w:cs/>
        </w:rPr>
        <w:t xml:space="preserve"> </w:t>
      </w:r>
      <w:r w:rsidRPr="00583B6D">
        <w:rPr>
          <w:rFonts w:hAnsi="Angsana New"/>
          <w:spacing w:val="-4"/>
          <w:sz w:val="30"/>
          <w:szCs w:val="30"/>
          <w:cs/>
        </w:rPr>
        <w:t>ที่ดิน อาคารและส่วนปรับปรุงอาคารมูลค่า</w:t>
      </w:r>
      <w:r w:rsidR="0095401C">
        <w:rPr>
          <w:rFonts w:hAnsi="Angsana New" w:hint="cs"/>
          <w:spacing w:val="-4"/>
          <w:sz w:val="30"/>
          <w:szCs w:val="30"/>
          <w:cs/>
        </w:rPr>
        <w:t xml:space="preserve">   </w:t>
      </w:r>
      <w:r w:rsidRPr="00583B6D">
        <w:rPr>
          <w:rFonts w:hAnsi="Angsana New"/>
          <w:spacing w:val="-4"/>
          <w:sz w:val="30"/>
          <w:szCs w:val="30"/>
          <w:cs/>
        </w:rPr>
        <w:t xml:space="preserve">ตามบัญชีจำนวนเงิน </w:t>
      </w:r>
      <w:r w:rsidR="00941695" w:rsidRPr="00583B6D">
        <w:rPr>
          <w:rFonts w:hAnsi="Angsana New"/>
          <w:spacing w:val="-4"/>
          <w:sz w:val="30"/>
          <w:szCs w:val="30"/>
        </w:rPr>
        <w:t>10.6</w:t>
      </w:r>
      <w:r w:rsidR="00984F3A" w:rsidRPr="00583B6D">
        <w:rPr>
          <w:rFonts w:hAnsi="Angsana New"/>
          <w:spacing w:val="-4"/>
          <w:sz w:val="30"/>
          <w:szCs w:val="30"/>
        </w:rPr>
        <w:t>7</w:t>
      </w:r>
      <w:r w:rsidRPr="00583B6D">
        <w:rPr>
          <w:rFonts w:hAnsi="Angsana New"/>
          <w:spacing w:val="-4"/>
          <w:sz w:val="30"/>
          <w:szCs w:val="30"/>
          <w:cs/>
        </w:rPr>
        <w:t xml:space="preserve"> </w:t>
      </w:r>
      <w:r w:rsidR="002C2D0B" w:rsidRPr="00583B6D">
        <w:rPr>
          <w:rFonts w:hAnsi="Angsana New"/>
          <w:spacing w:val="-4"/>
          <w:sz w:val="30"/>
          <w:szCs w:val="30"/>
          <w:cs/>
        </w:rPr>
        <w:t xml:space="preserve">ล้านบาท </w:t>
      </w:r>
      <w:r w:rsidR="00E72D5A" w:rsidRPr="00E72D5A">
        <w:rPr>
          <w:rFonts w:hAnsi="Angsana New"/>
          <w:spacing w:val="-4"/>
          <w:sz w:val="30"/>
          <w:szCs w:val="30"/>
          <w:cs/>
        </w:rPr>
        <w:t>(</w:t>
      </w:r>
      <w:r w:rsidR="00E72D5A">
        <w:rPr>
          <w:rFonts w:hAnsi="Angsana New"/>
          <w:spacing w:val="-4"/>
          <w:sz w:val="30"/>
          <w:szCs w:val="30"/>
        </w:rPr>
        <w:t>2567</w:t>
      </w:r>
      <w:r w:rsidR="00E72D5A" w:rsidRPr="00E72D5A">
        <w:rPr>
          <w:rFonts w:hAnsi="Angsana New"/>
          <w:spacing w:val="-4"/>
          <w:sz w:val="30"/>
          <w:szCs w:val="30"/>
          <w:cs/>
        </w:rPr>
        <w:t xml:space="preserve"> : จำนวนเงิน </w:t>
      </w:r>
      <w:r w:rsidR="00E72D5A">
        <w:rPr>
          <w:rFonts w:hAnsi="Angsana New"/>
          <w:spacing w:val="-4"/>
          <w:sz w:val="30"/>
          <w:szCs w:val="30"/>
        </w:rPr>
        <w:t>11.70</w:t>
      </w:r>
      <w:r w:rsidR="00E72D5A" w:rsidRPr="00E72D5A">
        <w:rPr>
          <w:rFonts w:hAnsi="Angsana New"/>
          <w:spacing w:val="-4"/>
          <w:sz w:val="30"/>
          <w:szCs w:val="30"/>
          <w:cs/>
        </w:rPr>
        <w:t xml:space="preserve"> ล้านบาท</w:t>
      </w:r>
      <w:r w:rsidR="00DB5544">
        <w:rPr>
          <w:rFonts w:hAnsi="Angsana New"/>
          <w:spacing w:val="-4"/>
          <w:sz w:val="30"/>
          <w:szCs w:val="30"/>
        </w:rPr>
        <w:t>)</w:t>
      </w:r>
      <w:r w:rsidR="00E72D5A" w:rsidRPr="00E72D5A">
        <w:rPr>
          <w:rFonts w:hAnsi="Angsana New"/>
          <w:spacing w:val="-4"/>
          <w:sz w:val="30"/>
          <w:szCs w:val="30"/>
          <w:cs/>
        </w:rPr>
        <w:t xml:space="preserve"> </w:t>
      </w:r>
      <w:r w:rsidR="00633D5F">
        <w:rPr>
          <w:rFonts w:hAnsi="Angsana New" w:hint="cs"/>
          <w:spacing w:val="-4"/>
          <w:sz w:val="30"/>
          <w:szCs w:val="30"/>
          <w:cs/>
        </w:rPr>
        <w:t>มี</w:t>
      </w:r>
      <w:r w:rsidR="00276A0D" w:rsidRPr="00276A0D">
        <w:rPr>
          <w:rFonts w:hAnsi="Angsana New"/>
          <w:spacing w:val="-4"/>
          <w:sz w:val="30"/>
          <w:szCs w:val="30"/>
          <w:cs/>
        </w:rPr>
        <w:t>มูลค่ายุติธรรม</w:t>
      </w:r>
      <w:r w:rsidR="00280F05">
        <w:rPr>
          <w:rFonts w:hAnsi="Angsana New" w:hint="cs"/>
          <w:spacing w:val="-4"/>
          <w:sz w:val="30"/>
          <w:szCs w:val="30"/>
          <w:cs/>
        </w:rPr>
        <w:t xml:space="preserve"> </w:t>
      </w:r>
      <w:r w:rsidR="00276A0D" w:rsidRPr="00276A0D">
        <w:rPr>
          <w:rFonts w:hAnsi="Angsana New"/>
          <w:spacing w:val="-4"/>
          <w:sz w:val="30"/>
          <w:szCs w:val="30"/>
          <w:cs/>
        </w:rPr>
        <w:t xml:space="preserve">จำนวนเงิน </w:t>
      </w:r>
      <w:r w:rsidR="00633D5F">
        <w:rPr>
          <w:rFonts w:hAnsi="Angsana New"/>
          <w:spacing w:val="-4"/>
          <w:sz w:val="30"/>
          <w:szCs w:val="30"/>
        </w:rPr>
        <w:t>303</w:t>
      </w:r>
      <w:r w:rsidR="00633D5F" w:rsidRPr="00633D5F">
        <w:rPr>
          <w:rFonts w:hAnsi="Angsana New"/>
          <w:spacing w:val="-4"/>
          <w:sz w:val="30"/>
          <w:szCs w:val="30"/>
          <w:cs/>
        </w:rPr>
        <w:t>.</w:t>
      </w:r>
      <w:r w:rsidR="00633D5F">
        <w:rPr>
          <w:rFonts w:hAnsi="Angsana New"/>
          <w:spacing w:val="-4"/>
          <w:sz w:val="30"/>
          <w:szCs w:val="30"/>
        </w:rPr>
        <w:t>24</w:t>
      </w:r>
      <w:r w:rsidR="00633D5F" w:rsidRPr="00633D5F">
        <w:rPr>
          <w:rFonts w:hAnsi="Angsana New"/>
          <w:spacing w:val="-4"/>
          <w:sz w:val="30"/>
          <w:szCs w:val="30"/>
          <w:cs/>
        </w:rPr>
        <w:t xml:space="preserve"> </w:t>
      </w:r>
      <w:r w:rsidR="00276A0D" w:rsidRPr="00276A0D">
        <w:rPr>
          <w:rFonts w:hAnsi="Angsana New"/>
          <w:spacing w:val="-4"/>
          <w:sz w:val="30"/>
          <w:szCs w:val="30"/>
          <w:cs/>
        </w:rPr>
        <w:t>ล้านบาท</w:t>
      </w:r>
      <w:r w:rsidR="00280F05">
        <w:rPr>
          <w:rFonts w:hAnsi="Angsana New" w:hint="cs"/>
          <w:spacing w:val="-4"/>
          <w:sz w:val="30"/>
          <w:szCs w:val="30"/>
          <w:cs/>
        </w:rPr>
        <w:t xml:space="preserve"> เท่ากันทั้งสองปี</w:t>
      </w:r>
      <w:r w:rsidR="00DB5544">
        <w:rPr>
          <w:rFonts w:hAnsi="Angsana New"/>
          <w:spacing w:val="-4"/>
          <w:sz w:val="30"/>
          <w:szCs w:val="30"/>
        </w:rPr>
        <w:t xml:space="preserve"> </w:t>
      </w:r>
      <w:r w:rsidR="003D0375">
        <w:rPr>
          <w:rFonts w:hAnsi="Angsana New" w:hint="cs"/>
          <w:spacing w:val="-4"/>
          <w:sz w:val="30"/>
          <w:szCs w:val="30"/>
          <w:cs/>
        </w:rPr>
        <w:t>และ</w:t>
      </w:r>
      <w:r w:rsidR="009A00ED" w:rsidRPr="009A00ED">
        <w:rPr>
          <w:rFonts w:hAnsi="Angsana New"/>
          <w:spacing w:val="-4"/>
          <w:sz w:val="30"/>
          <w:szCs w:val="30"/>
          <w:cs/>
        </w:rPr>
        <w:t xml:space="preserve">งบการเงินเฉพาะกิจการ </w:t>
      </w:r>
      <w:r w:rsidR="005905CF" w:rsidRPr="005905CF">
        <w:rPr>
          <w:rFonts w:hAnsi="Angsana New"/>
          <w:spacing w:val="-4"/>
          <w:sz w:val="30"/>
          <w:szCs w:val="30"/>
          <w:cs/>
        </w:rPr>
        <w:t xml:space="preserve">ณ วันที่ </w:t>
      </w:r>
      <w:r w:rsidR="00BF3BA5">
        <w:rPr>
          <w:rFonts w:hAnsi="Angsana New"/>
          <w:spacing w:val="-4"/>
          <w:sz w:val="30"/>
          <w:szCs w:val="30"/>
        </w:rPr>
        <w:t>31</w:t>
      </w:r>
      <w:r w:rsidR="005905CF" w:rsidRPr="005905CF">
        <w:rPr>
          <w:rFonts w:hAnsi="Angsana New"/>
          <w:spacing w:val="-4"/>
          <w:sz w:val="30"/>
          <w:szCs w:val="30"/>
          <w:cs/>
        </w:rPr>
        <w:t xml:space="preserve"> ธันวาคม </w:t>
      </w:r>
      <w:r w:rsidR="00BF3BA5">
        <w:rPr>
          <w:rFonts w:hAnsi="Angsana New"/>
          <w:spacing w:val="-4"/>
          <w:sz w:val="30"/>
          <w:szCs w:val="30"/>
        </w:rPr>
        <w:t>2568</w:t>
      </w:r>
      <w:r w:rsidR="005905CF" w:rsidRPr="005905CF">
        <w:rPr>
          <w:rFonts w:hAnsi="Angsana New"/>
          <w:spacing w:val="-4"/>
          <w:sz w:val="30"/>
          <w:szCs w:val="30"/>
          <w:cs/>
        </w:rPr>
        <w:t xml:space="preserve"> </w:t>
      </w:r>
      <w:r w:rsidR="00F64A86" w:rsidRPr="00583B6D">
        <w:rPr>
          <w:rFonts w:hAnsi="Angsana New"/>
          <w:spacing w:val="-4"/>
          <w:sz w:val="30"/>
          <w:szCs w:val="30"/>
          <w:cs/>
        </w:rPr>
        <w:t>จำนวนเงิน</w:t>
      </w:r>
      <w:r w:rsidR="00F64A86">
        <w:rPr>
          <w:rFonts w:hAnsi="Angsana New" w:hint="cs"/>
          <w:sz w:val="30"/>
          <w:szCs w:val="30"/>
          <w:cs/>
        </w:rPr>
        <w:t xml:space="preserve"> </w:t>
      </w:r>
      <w:r w:rsidR="00717567" w:rsidRPr="00941695">
        <w:rPr>
          <w:rFonts w:hAnsi="Angsana New"/>
          <w:sz w:val="30"/>
          <w:szCs w:val="30"/>
        </w:rPr>
        <w:t>7</w:t>
      </w:r>
      <w:r w:rsidR="00941695" w:rsidRPr="00941695">
        <w:rPr>
          <w:rFonts w:hAnsi="Angsana New"/>
          <w:sz w:val="30"/>
          <w:szCs w:val="30"/>
        </w:rPr>
        <w:t>8</w:t>
      </w:r>
      <w:r w:rsidR="00941695">
        <w:rPr>
          <w:rFonts w:hAnsi="Angsana New"/>
          <w:sz w:val="30"/>
          <w:szCs w:val="30"/>
        </w:rPr>
        <w:t>.35</w:t>
      </w:r>
      <w:r w:rsidR="00740940">
        <w:rPr>
          <w:rFonts w:hAnsi="Angsana New"/>
          <w:sz w:val="30"/>
          <w:szCs w:val="30"/>
        </w:rPr>
        <w:t xml:space="preserve"> </w:t>
      </w:r>
      <w:r w:rsidRPr="00EA30EB">
        <w:rPr>
          <w:rFonts w:hAnsi="Angsana New"/>
          <w:sz w:val="30"/>
          <w:szCs w:val="30"/>
          <w:cs/>
        </w:rPr>
        <w:t xml:space="preserve">ล้านบาท </w:t>
      </w:r>
      <w:r w:rsidR="005D6E04" w:rsidRPr="00AA3236">
        <w:rPr>
          <w:rFonts w:hAnsi="Angsana New"/>
          <w:spacing w:val="-4"/>
          <w:sz w:val="30"/>
          <w:szCs w:val="30"/>
          <w:cs/>
        </w:rPr>
        <w:t>(</w:t>
      </w:r>
      <w:r w:rsidR="005D6E04" w:rsidRPr="00AA3236">
        <w:rPr>
          <w:rFonts w:hAnsi="Angsana New"/>
          <w:spacing w:val="-4"/>
          <w:sz w:val="30"/>
          <w:szCs w:val="30"/>
        </w:rPr>
        <w:t>2567</w:t>
      </w:r>
      <w:r w:rsidR="005D6E04" w:rsidRPr="00AA3236">
        <w:rPr>
          <w:rFonts w:hAnsi="Angsana New"/>
          <w:spacing w:val="-4"/>
          <w:sz w:val="30"/>
          <w:szCs w:val="30"/>
          <w:cs/>
        </w:rPr>
        <w:t xml:space="preserve"> : จำนวนเงิน </w:t>
      </w:r>
      <w:r w:rsidR="00606B29" w:rsidRPr="00AA3236">
        <w:rPr>
          <w:rFonts w:hAnsi="Angsana New"/>
          <w:spacing w:val="-4"/>
          <w:sz w:val="30"/>
          <w:szCs w:val="30"/>
        </w:rPr>
        <w:t>79</w:t>
      </w:r>
      <w:r w:rsidR="00606B29" w:rsidRPr="00AA3236">
        <w:rPr>
          <w:rFonts w:hAnsi="Angsana New"/>
          <w:spacing w:val="-4"/>
          <w:sz w:val="30"/>
          <w:szCs w:val="30"/>
          <w:cs/>
        </w:rPr>
        <w:t>.</w:t>
      </w:r>
      <w:r w:rsidR="00606B29" w:rsidRPr="00AA3236">
        <w:rPr>
          <w:rFonts w:hAnsi="Angsana New"/>
          <w:spacing w:val="-4"/>
          <w:sz w:val="30"/>
          <w:szCs w:val="30"/>
        </w:rPr>
        <w:t>38</w:t>
      </w:r>
      <w:r w:rsidR="00606B29" w:rsidRPr="00AA3236">
        <w:rPr>
          <w:rFonts w:hAnsi="Angsana New"/>
          <w:spacing w:val="-4"/>
          <w:sz w:val="30"/>
          <w:szCs w:val="30"/>
          <w:cs/>
        </w:rPr>
        <w:t xml:space="preserve"> </w:t>
      </w:r>
      <w:r w:rsidR="005D6E04" w:rsidRPr="00AA3236">
        <w:rPr>
          <w:rFonts w:hAnsi="Angsana New"/>
          <w:spacing w:val="-4"/>
          <w:sz w:val="30"/>
          <w:szCs w:val="30"/>
          <w:cs/>
        </w:rPr>
        <w:t>ล้านบาท</w:t>
      </w:r>
      <w:r w:rsidR="00DB5544">
        <w:rPr>
          <w:rFonts w:hAnsi="Angsana New"/>
          <w:spacing w:val="-4"/>
          <w:sz w:val="30"/>
          <w:szCs w:val="30"/>
        </w:rPr>
        <w:t>)</w:t>
      </w:r>
      <w:r w:rsidR="005D6E04" w:rsidRPr="00AA3236">
        <w:rPr>
          <w:rFonts w:hAnsi="Angsana New"/>
          <w:spacing w:val="-4"/>
          <w:sz w:val="30"/>
          <w:szCs w:val="30"/>
          <w:cs/>
        </w:rPr>
        <w:t xml:space="preserve"> มีมูลค่ายุติธรรม</w:t>
      </w:r>
      <w:r w:rsidR="00DB5544">
        <w:rPr>
          <w:rFonts w:hAnsi="Angsana New"/>
          <w:spacing w:val="-4"/>
          <w:sz w:val="30"/>
          <w:szCs w:val="30"/>
        </w:rPr>
        <w:t xml:space="preserve">             </w:t>
      </w:r>
      <w:r w:rsidR="005D6E04" w:rsidRPr="00AA3236">
        <w:rPr>
          <w:rFonts w:hAnsi="Angsana New"/>
          <w:spacing w:val="-4"/>
          <w:sz w:val="30"/>
          <w:szCs w:val="30"/>
          <w:cs/>
        </w:rPr>
        <w:t>จำนวนเงิน</w:t>
      </w:r>
      <w:r w:rsidR="005D6E04" w:rsidRPr="005D6E04">
        <w:rPr>
          <w:rFonts w:hAnsi="Angsana New"/>
          <w:sz w:val="30"/>
          <w:szCs w:val="30"/>
          <w:cs/>
        </w:rPr>
        <w:t xml:space="preserve"> </w:t>
      </w:r>
      <w:r w:rsidR="00113FC1">
        <w:rPr>
          <w:rFonts w:hAnsi="Angsana New"/>
          <w:sz w:val="30"/>
          <w:szCs w:val="30"/>
        </w:rPr>
        <w:t xml:space="preserve">489.42 </w:t>
      </w:r>
      <w:r w:rsidR="005D6E04" w:rsidRPr="005D6E04">
        <w:rPr>
          <w:rFonts w:hAnsi="Angsana New"/>
          <w:sz w:val="30"/>
          <w:szCs w:val="30"/>
          <w:cs/>
        </w:rPr>
        <w:t>ล้านบาท</w:t>
      </w:r>
      <w:r w:rsidR="00DB5544">
        <w:rPr>
          <w:rFonts w:hAnsi="Angsana New"/>
          <w:sz w:val="30"/>
          <w:szCs w:val="30"/>
        </w:rPr>
        <w:t xml:space="preserve"> </w:t>
      </w:r>
      <w:r w:rsidR="00DB5544">
        <w:rPr>
          <w:rFonts w:hAnsi="Angsana New" w:hint="cs"/>
          <w:sz w:val="30"/>
          <w:szCs w:val="30"/>
          <w:cs/>
        </w:rPr>
        <w:t>เท่ากันทั้งสองปี</w:t>
      </w:r>
      <w:r w:rsidR="005D6E04" w:rsidRPr="005D6E04">
        <w:rPr>
          <w:rFonts w:hAnsi="Angsana New"/>
          <w:sz w:val="30"/>
          <w:szCs w:val="30"/>
          <w:cs/>
        </w:rPr>
        <w:t xml:space="preserve"> </w:t>
      </w:r>
      <w:r w:rsidR="00A571C5">
        <w:rPr>
          <w:rFonts w:hAnsi="Angsana New" w:hint="cs"/>
          <w:sz w:val="30"/>
          <w:szCs w:val="30"/>
          <w:cs/>
        </w:rPr>
        <w:t>ซึ่ง</w:t>
      </w:r>
      <w:r w:rsidRPr="00EA30EB">
        <w:rPr>
          <w:rFonts w:hAnsi="Angsana New"/>
          <w:sz w:val="30"/>
          <w:szCs w:val="30"/>
          <w:cs/>
        </w:rPr>
        <w:t>มีการวัดมูลค่ายุติธรรมจากการประเมินราคาโดยผู้ประเมินราคาอิสระ</w:t>
      </w:r>
      <w:r w:rsidRPr="00AA3236">
        <w:rPr>
          <w:rFonts w:hAnsi="Angsana New"/>
          <w:spacing w:val="-4"/>
          <w:sz w:val="30"/>
          <w:szCs w:val="30"/>
          <w:cs/>
        </w:rPr>
        <w:t>ด้วยวิธี</w:t>
      </w:r>
      <w:r w:rsidR="00E554ED" w:rsidRPr="00AA3236">
        <w:rPr>
          <w:rFonts w:hAnsi="Angsana New" w:hint="cs"/>
          <w:spacing w:val="-4"/>
          <w:sz w:val="30"/>
          <w:szCs w:val="30"/>
          <w:cs/>
        </w:rPr>
        <w:t>ต้นทุนทดแทนและ</w:t>
      </w:r>
      <w:r w:rsidR="00E42FF2" w:rsidRPr="00AA3236">
        <w:rPr>
          <w:rFonts w:hAnsi="Angsana New" w:hint="cs"/>
          <w:spacing w:val="-4"/>
          <w:sz w:val="30"/>
          <w:szCs w:val="30"/>
          <w:cs/>
        </w:rPr>
        <w:t>วิธี</w:t>
      </w:r>
      <w:r w:rsidRPr="00AA3236">
        <w:rPr>
          <w:rFonts w:hAnsi="Angsana New"/>
          <w:spacing w:val="-4"/>
          <w:sz w:val="30"/>
          <w:szCs w:val="30"/>
          <w:cs/>
        </w:rPr>
        <w:t xml:space="preserve">เปรียบเทียบตามราคาตลาดตามรายงานลงวันที่ </w:t>
      </w:r>
      <w:r w:rsidR="008D3B4B" w:rsidRPr="00AA3236">
        <w:rPr>
          <w:rFonts w:hAnsi="Angsana New"/>
          <w:spacing w:val="-4"/>
          <w:sz w:val="30"/>
          <w:szCs w:val="30"/>
        </w:rPr>
        <w:t>15</w:t>
      </w:r>
      <w:r w:rsidRPr="00AA3236">
        <w:rPr>
          <w:rFonts w:hAnsi="Angsana New"/>
          <w:spacing w:val="-4"/>
          <w:sz w:val="30"/>
          <w:szCs w:val="30"/>
          <w:cs/>
        </w:rPr>
        <w:t xml:space="preserve"> มกราคม </w:t>
      </w:r>
      <w:r w:rsidR="008D3B4B" w:rsidRPr="00AA3236">
        <w:rPr>
          <w:rFonts w:hAnsi="Angsana New"/>
          <w:spacing w:val="-4"/>
          <w:sz w:val="30"/>
          <w:szCs w:val="30"/>
        </w:rPr>
        <w:t>2568</w:t>
      </w:r>
      <w:r w:rsidR="00E50EDC" w:rsidRPr="00C93C99">
        <w:rPr>
          <w:rFonts w:hAnsi="Angsana New"/>
          <w:sz w:val="30"/>
          <w:szCs w:val="30"/>
        </w:rPr>
        <w:t xml:space="preserve"> </w:t>
      </w:r>
    </w:p>
    <w:p w14:paraId="09E51AEA" w14:textId="053429B6" w:rsidR="00FF671D" w:rsidRPr="00FF671D" w:rsidRDefault="00FF671D" w:rsidP="00FF671D">
      <w:pPr>
        <w:pStyle w:val="BodyTextIndent"/>
        <w:numPr>
          <w:ilvl w:val="0"/>
          <w:numId w:val="2"/>
        </w:numPr>
        <w:ind w:left="1843" w:hanging="425"/>
        <w:jc w:val="thaiDistribute"/>
        <w:rPr>
          <w:rFonts w:hAnsi="Angsana New"/>
          <w:sz w:val="30"/>
          <w:szCs w:val="30"/>
        </w:rPr>
      </w:pPr>
      <w:r w:rsidRPr="00775C72">
        <w:rPr>
          <w:rFonts w:hAnsi="Angsana New" w:hint="cs"/>
          <w:spacing w:val="-4"/>
          <w:sz w:val="30"/>
          <w:szCs w:val="30"/>
          <w:cs/>
        </w:rPr>
        <w:t xml:space="preserve">ตามงบการเงินรวม ณ วันที่ </w:t>
      </w:r>
      <w:r w:rsidR="00D1215F">
        <w:rPr>
          <w:rFonts w:hAnsi="Angsana New"/>
          <w:spacing w:val="-4"/>
          <w:sz w:val="30"/>
          <w:szCs w:val="30"/>
        </w:rPr>
        <w:t>31</w:t>
      </w:r>
      <w:r w:rsidRPr="00775C72">
        <w:rPr>
          <w:rFonts w:hAnsi="Angsana New" w:hint="cs"/>
          <w:spacing w:val="-4"/>
          <w:sz w:val="30"/>
          <w:szCs w:val="30"/>
          <w:cs/>
        </w:rPr>
        <w:t xml:space="preserve"> ธันวาคม </w:t>
      </w:r>
      <w:r w:rsidR="00D1215F">
        <w:rPr>
          <w:rFonts w:hAnsi="Angsana New"/>
          <w:spacing w:val="-4"/>
          <w:sz w:val="30"/>
          <w:szCs w:val="30"/>
        </w:rPr>
        <w:t>2568</w:t>
      </w:r>
      <w:r w:rsidRPr="00775C72">
        <w:rPr>
          <w:rFonts w:hAnsi="Angsana New" w:hint="cs"/>
          <w:spacing w:val="-4"/>
          <w:sz w:val="30"/>
          <w:szCs w:val="30"/>
          <w:cs/>
        </w:rPr>
        <w:t xml:space="preserve"> </w:t>
      </w:r>
      <w:r w:rsidR="009B32A7" w:rsidRPr="00775C72">
        <w:rPr>
          <w:rFonts w:hAnsi="Angsana New" w:hint="cs"/>
          <w:spacing w:val="-4"/>
          <w:sz w:val="30"/>
          <w:szCs w:val="30"/>
          <w:cs/>
        </w:rPr>
        <w:t>และ</w:t>
      </w:r>
      <w:r w:rsidRPr="007C3E3E">
        <w:rPr>
          <w:rFonts w:hAnsi="Angsana New" w:hint="cs"/>
          <w:spacing w:val="-4"/>
          <w:sz w:val="30"/>
          <w:szCs w:val="30"/>
          <w:cs/>
        </w:rPr>
        <w:t xml:space="preserve"> </w:t>
      </w:r>
      <w:r w:rsidR="00D1215F">
        <w:rPr>
          <w:rFonts w:hAnsi="Angsana New"/>
          <w:spacing w:val="-4"/>
          <w:sz w:val="30"/>
          <w:szCs w:val="30"/>
        </w:rPr>
        <w:t>2567</w:t>
      </w:r>
      <w:r w:rsidRPr="00775C72">
        <w:rPr>
          <w:rFonts w:hAnsi="Angsana New" w:hint="cs"/>
          <w:spacing w:val="-4"/>
          <w:sz w:val="30"/>
          <w:szCs w:val="30"/>
          <w:cs/>
        </w:rPr>
        <w:t xml:space="preserve"> </w:t>
      </w:r>
      <w:r w:rsidRPr="007C3E3E">
        <w:rPr>
          <w:rFonts w:hAnsi="Angsana New" w:hint="cs"/>
          <w:spacing w:val="-4"/>
          <w:sz w:val="30"/>
          <w:szCs w:val="30"/>
          <w:cs/>
        </w:rPr>
        <w:t xml:space="preserve">ที่ดินมูลค่าตามบัญชีจำนวนเงิน </w:t>
      </w:r>
      <w:r w:rsidR="00B8559B">
        <w:rPr>
          <w:rFonts w:hAnsi="Angsana New"/>
          <w:spacing w:val="-4"/>
          <w:sz w:val="30"/>
          <w:szCs w:val="30"/>
        </w:rPr>
        <w:t>116.04</w:t>
      </w:r>
      <w:r w:rsidRPr="007C3E3E">
        <w:rPr>
          <w:rFonts w:hAnsi="Angsana New" w:hint="cs"/>
          <w:spacing w:val="-4"/>
          <w:sz w:val="30"/>
          <w:szCs w:val="30"/>
          <w:cs/>
        </w:rPr>
        <w:t xml:space="preserve"> </w:t>
      </w:r>
      <w:r w:rsidR="00D1215F">
        <w:rPr>
          <w:rFonts w:hAnsi="Angsana New" w:hint="cs"/>
          <w:spacing w:val="-4"/>
          <w:sz w:val="30"/>
          <w:szCs w:val="30"/>
          <w:cs/>
        </w:rPr>
        <w:t>ล้านบาท</w:t>
      </w:r>
      <w:r w:rsidR="00755186">
        <w:rPr>
          <w:rFonts w:hAnsi="Angsana New" w:hint="cs"/>
          <w:spacing w:val="-4"/>
          <w:sz w:val="30"/>
          <w:szCs w:val="30"/>
          <w:cs/>
        </w:rPr>
        <w:t xml:space="preserve"> </w:t>
      </w:r>
      <w:r w:rsidRPr="00E0140F">
        <w:rPr>
          <w:rFonts w:hAnsi="Angsana New" w:hint="cs"/>
          <w:sz w:val="30"/>
          <w:szCs w:val="30"/>
          <w:cs/>
        </w:rPr>
        <w:t>มีมูลค่ายุติธรรมจำนวนเงิน</w:t>
      </w:r>
      <w:r w:rsidR="004B57EB">
        <w:rPr>
          <w:rFonts w:hAnsi="Angsana New" w:hint="cs"/>
          <w:sz w:val="30"/>
          <w:szCs w:val="30"/>
          <w:cs/>
        </w:rPr>
        <w:t xml:space="preserve"> </w:t>
      </w:r>
      <w:r w:rsidR="004B57EB">
        <w:rPr>
          <w:rFonts w:hAnsi="Angsana New"/>
          <w:sz w:val="30"/>
          <w:szCs w:val="30"/>
        </w:rPr>
        <w:t xml:space="preserve">609.00 </w:t>
      </w:r>
      <w:r w:rsidRPr="00E0140F">
        <w:rPr>
          <w:rFonts w:hAnsi="Angsana New" w:hint="cs"/>
          <w:sz w:val="30"/>
          <w:szCs w:val="30"/>
          <w:cs/>
        </w:rPr>
        <w:t>ล้านบาท</w:t>
      </w:r>
      <w:r w:rsidR="00530701">
        <w:rPr>
          <w:rFonts w:hAnsi="Angsana New"/>
          <w:sz w:val="30"/>
          <w:szCs w:val="30"/>
          <w:cs/>
        </w:rPr>
        <w:t xml:space="preserve"> </w:t>
      </w:r>
      <w:r w:rsidR="00D1215F">
        <w:rPr>
          <w:rFonts w:hAnsi="Angsana New" w:hint="cs"/>
          <w:sz w:val="30"/>
          <w:szCs w:val="30"/>
          <w:cs/>
        </w:rPr>
        <w:t>เท่ากันทั้งสอง</w:t>
      </w:r>
      <w:r w:rsidR="001A05B0">
        <w:rPr>
          <w:rFonts w:hAnsi="Angsana New" w:hint="cs"/>
          <w:sz w:val="30"/>
          <w:szCs w:val="30"/>
          <w:cs/>
        </w:rPr>
        <w:t xml:space="preserve">ปี </w:t>
      </w:r>
      <w:r w:rsidRPr="00C05B3D">
        <w:rPr>
          <w:rFonts w:hAnsi="Angsana New" w:hint="cs"/>
          <w:sz w:val="30"/>
          <w:szCs w:val="30"/>
          <w:cs/>
        </w:rPr>
        <w:t>โดยมีการวัดมูลค่ายุติธรรม</w:t>
      </w:r>
      <w:r w:rsidR="00DC0611" w:rsidRPr="00DC0611">
        <w:rPr>
          <w:rFonts w:hAnsi="Angsana New"/>
          <w:sz w:val="30"/>
          <w:szCs w:val="30"/>
          <w:cs/>
        </w:rPr>
        <w:t xml:space="preserve">จากราคาประเมินจากผู้ประเมินราคาอิสระตามวิธีเปรียบเทียบราคาตลาด </w:t>
      </w:r>
      <w:r w:rsidR="000D55BC">
        <w:rPr>
          <w:rFonts w:hAnsi="Angsana New"/>
          <w:sz w:val="30"/>
          <w:szCs w:val="30"/>
        </w:rPr>
        <w:t xml:space="preserve">              </w:t>
      </w:r>
      <w:r w:rsidR="00DC0611" w:rsidRPr="00DC0611">
        <w:rPr>
          <w:rFonts w:hAnsi="Angsana New"/>
          <w:sz w:val="30"/>
          <w:szCs w:val="30"/>
          <w:cs/>
        </w:rPr>
        <w:t xml:space="preserve">ตามรายงานวันที่ </w:t>
      </w:r>
      <w:r w:rsidR="00DC0611">
        <w:rPr>
          <w:rFonts w:hAnsi="Angsana New"/>
          <w:sz w:val="30"/>
          <w:szCs w:val="30"/>
        </w:rPr>
        <w:t>17</w:t>
      </w:r>
      <w:r w:rsidR="00DC0611" w:rsidRPr="00DC0611">
        <w:rPr>
          <w:rFonts w:hAnsi="Angsana New"/>
          <w:sz w:val="30"/>
          <w:szCs w:val="30"/>
          <w:cs/>
        </w:rPr>
        <w:t xml:space="preserve"> กุมภาพันธ์ </w:t>
      </w:r>
      <w:r w:rsidR="00DC0611">
        <w:rPr>
          <w:rFonts w:hAnsi="Angsana New"/>
          <w:sz w:val="30"/>
          <w:szCs w:val="30"/>
        </w:rPr>
        <w:t>2568</w:t>
      </w:r>
    </w:p>
    <w:p w14:paraId="7A995FDD" w14:textId="77777777" w:rsidR="00A571C5" w:rsidRPr="00A571C5" w:rsidRDefault="00A571C5" w:rsidP="00A571C5">
      <w:pPr>
        <w:pStyle w:val="BodyTextIndent"/>
        <w:ind w:left="1843" w:firstLine="0"/>
        <w:jc w:val="thaiDistribute"/>
        <w:rPr>
          <w:rFonts w:hAnsi="Angsana New"/>
          <w:sz w:val="16"/>
          <w:szCs w:val="16"/>
        </w:rPr>
      </w:pPr>
    </w:p>
    <w:p w14:paraId="35462687" w14:textId="1F6B495A" w:rsidR="00FF671D" w:rsidRPr="002832B0" w:rsidRDefault="00FF671D" w:rsidP="00B86D2E">
      <w:pPr>
        <w:pStyle w:val="BodyTextIndent"/>
        <w:tabs>
          <w:tab w:val="left" w:pos="1260"/>
          <w:tab w:val="left" w:pos="1710"/>
        </w:tabs>
        <w:ind w:left="450" w:firstLine="924"/>
        <w:jc w:val="thaiDistribute"/>
        <w:rPr>
          <w:rFonts w:hAnsi="Angsana New"/>
          <w:sz w:val="30"/>
          <w:szCs w:val="30"/>
          <w:cs/>
        </w:rPr>
      </w:pPr>
      <w:r w:rsidRPr="002832B0">
        <w:rPr>
          <w:rFonts w:hAnsi="Angsana New" w:hint="cs"/>
          <w:sz w:val="30"/>
          <w:szCs w:val="30"/>
          <w:cs/>
        </w:rPr>
        <w:t xml:space="preserve">ตามงบการเงินรวม ณ วันที่ </w:t>
      </w:r>
      <w:r w:rsidRPr="002832B0">
        <w:rPr>
          <w:rFonts w:hAnsi="Angsana New"/>
          <w:sz w:val="30"/>
          <w:szCs w:val="30"/>
        </w:rPr>
        <w:t>31</w:t>
      </w:r>
      <w:r w:rsidRPr="002832B0">
        <w:rPr>
          <w:rFonts w:hAnsi="Angsana New" w:hint="cs"/>
          <w:sz w:val="30"/>
          <w:szCs w:val="30"/>
          <w:cs/>
        </w:rPr>
        <w:t xml:space="preserve"> ธันวาคม</w:t>
      </w:r>
      <w:r w:rsidR="00740940" w:rsidRPr="002832B0">
        <w:rPr>
          <w:rFonts w:hAnsi="Angsana New" w:hint="cs"/>
          <w:sz w:val="30"/>
          <w:szCs w:val="30"/>
          <w:cs/>
        </w:rPr>
        <w:t xml:space="preserve"> </w:t>
      </w:r>
      <w:r w:rsidR="00740940" w:rsidRPr="002832B0">
        <w:rPr>
          <w:rFonts w:hAnsi="Angsana New"/>
          <w:sz w:val="30"/>
          <w:szCs w:val="30"/>
        </w:rPr>
        <w:t xml:space="preserve">2568 </w:t>
      </w:r>
      <w:r w:rsidR="00740940" w:rsidRPr="002832B0">
        <w:rPr>
          <w:rFonts w:hAnsi="Angsana New" w:hint="cs"/>
          <w:sz w:val="30"/>
          <w:szCs w:val="30"/>
          <w:cs/>
        </w:rPr>
        <w:t>และ</w:t>
      </w:r>
      <w:r w:rsidR="00313EE7" w:rsidRPr="002832B0">
        <w:rPr>
          <w:rFonts w:hAnsi="Angsana New"/>
          <w:sz w:val="30"/>
          <w:szCs w:val="30"/>
        </w:rPr>
        <w:t xml:space="preserve"> </w:t>
      </w:r>
      <w:r w:rsidR="00250DAD" w:rsidRPr="002832B0">
        <w:rPr>
          <w:rFonts w:hAnsi="Angsana New"/>
          <w:sz w:val="30"/>
          <w:szCs w:val="30"/>
        </w:rPr>
        <w:t>256</w:t>
      </w:r>
      <w:r w:rsidR="00530701" w:rsidRPr="002832B0">
        <w:rPr>
          <w:rFonts w:hAnsi="Angsana New"/>
          <w:sz w:val="30"/>
          <w:szCs w:val="30"/>
        </w:rPr>
        <w:t>7</w:t>
      </w:r>
      <w:r w:rsidR="00250DAD" w:rsidRPr="002832B0">
        <w:rPr>
          <w:rFonts w:hAnsi="Angsana New" w:hint="cs"/>
          <w:sz w:val="30"/>
          <w:szCs w:val="30"/>
          <w:cs/>
        </w:rPr>
        <w:t xml:space="preserve"> </w:t>
      </w:r>
      <w:r w:rsidRPr="002832B0">
        <w:rPr>
          <w:rFonts w:hAnsi="Angsana New" w:hint="cs"/>
          <w:sz w:val="30"/>
          <w:szCs w:val="30"/>
          <w:cs/>
        </w:rPr>
        <w:t>ที่ดิน</w:t>
      </w:r>
      <w:r w:rsidR="00170232">
        <w:rPr>
          <w:rFonts w:hAnsi="Angsana New" w:hint="cs"/>
          <w:sz w:val="30"/>
          <w:szCs w:val="30"/>
          <w:cs/>
        </w:rPr>
        <w:t>ราคาทุน</w:t>
      </w:r>
      <w:r w:rsidR="00471970">
        <w:rPr>
          <w:rFonts w:hAnsi="Angsana New" w:hint="cs"/>
          <w:sz w:val="30"/>
          <w:szCs w:val="30"/>
          <w:cs/>
        </w:rPr>
        <w:t>ส่วนหนึ่ง</w:t>
      </w:r>
      <w:r w:rsidRPr="002832B0">
        <w:rPr>
          <w:rFonts w:hAnsi="Angsana New" w:hint="cs"/>
          <w:sz w:val="30"/>
          <w:szCs w:val="30"/>
          <w:cs/>
        </w:rPr>
        <w:t xml:space="preserve">จำนวนเงิน </w:t>
      </w:r>
      <w:r w:rsidR="007B655F" w:rsidRPr="002832B0">
        <w:rPr>
          <w:rFonts w:hAnsi="Angsana New"/>
          <w:sz w:val="30"/>
          <w:szCs w:val="30"/>
        </w:rPr>
        <w:t>11.39</w:t>
      </w:r>
      <w:r w:rsidRPr="002832B0">
        <w:rPr>
          <w:rFonts w:hAnsi="Angsana New" w:hint="cs"/>
          <w:sz w:val="30"/>
          <w:szCs w:val="30"/>
          <w:cs/>
        </w:rPr>
        <w:t xml:space="preserve"> ล้านบาท</w:t>
      </w:r>
      <w:r w:rsidR="0009118D">
        <w:rPr>
          <w:rFonts w:hAnsi="Angsana New" w:hint="cs"/>
          <w:sz w:val="30"/>
          <w:szCs w:val="30"/>
          <w:cs/>
        </w:rPr>
        <w:t xml:space="preserve"> </w:t>
      </w:r>
      <w:r w:rsidR="0032714F" w:rsidRPr="0032714F">
        <w:rPr>
          <w:rFonts w:hAnsi="Angsana New"/>
          <w:sz w:val="30"/>
          <w:szCs w:val="30"/>
          <w:cs/>
        </w:rPr>
        <w:t xml:space="preserve">เท่ากันทั้งสองปี </w:t>
      </w:r>
      <w:r w:rsidRPr="002832B0">
        <w:rPr>
          <w:rFonts w:hAnsi="Angsana New" w:hint="cs"/>
          <w:sz w:val="30"/>
          <w:szCs w:val="30"/>
          <w:cs/>
        </w:rPr>
        <w:t>เป็นที่ดินที่บริษัทย่อย</w:t>
      </w:r>
      <w:r w:rsidR="00863E40">
        <w:rPr>
          <w:rFonts w:hAnsi="Angsana New" w:hint="cs"/>
          <w:sz w:val="30"/>
          <w:szCs w:val="30"/>
          <w:cs/>
        </w:rPr>
        <w:t>ได้รับ</w:t>
      </w:r>
      <w:r w:rsidRPr="002832B0">
        <w:rPr>
          <w:rFonts w:hAnsi="Angsana New"/>
          <w:sz w:val="30"/>
          <w:szCs w:val="30"/>
          <w:cs/>
        </w:rPr>
        <w:t>คำสั่ง</w:t>
      </w:r>
      <w:r w:rsidR="00EA7DE3">
        <w:rPr>
          <w:rFonts w:hAnsi="Angsana New" w:hint="cs"/>
          <w:sz w:val="30"/>
          <w:szCs w:val="30"/>
          <w:cs/>
        </w:rPr>
        <w:t>จาก</w:t>
      </w:r>
      <w:r w:rsidRPr="002832B0">
        <w:rPr>
          <w:rFonts w:hAnsi="Angsana New"/>
          <w:sz w:val="30"/>
          <w:szCs w:val="30"/>
          <w:cs/>
        </w:rPr>
        <w:t>อธิบดีกรมที่ดินให้เพิกถอนโฉนดที่ดิน</w:t>
      </w:r>
      <w:r w:rsidRPr="002832B0">
        <w:rPr>
          <w:rFonts w:hAnsi="Angsana New" w:hint="cs"/>
          <w:sz w:val="30"/>
          <w:szCs w:val="30"/>
          <w:cs/>
        </w:rPr>
        <w:t>ดังกล่าว</w:t>
      </w:r>
      <w:r w:rsidR="0032714F">
        <w:rPr>
          <w:rFonts w:hAnsi="Angsana New" w:hint="cs"/>
          <w:sz w:val="30"/>
          <w:szCs w:val="30"/>
          <w:cs/>
        </w:rPr>
        <w:t xml:space="preserve"> </w:t>
      </w:r>
      <w:r w:rsidRPr="002832B0">
        <w:rPr>
          <w:rFonts w:hAnsi="Angsana New" w:hint="cs"/>
          <w:sz w:val="30"/>
          <w:szCs w:val="30"/>
          <w:cs/>
        </w:rPr>
        <w:t xml:space="preserve">ตามหมายเหตุ </w:t>
      </w:r>
      <w:r w:rsidR="00AA6877" w:rsidRPr="002832B0">
        <w:rPr>
          <w:rFonts w:hAnsi="Angsana New"/>
          <w:sz w:val="30"/>
          <w:szCs w:val="30"/>
        </w:rPr>
        <w:t>3</w:t>
      </w:r>
      <w:r w:rsidR="00C338E0" w:rsidRPr="002832B0">
        <w:rPr>
          <w:rFonts w:hAnsi="Angsana New"/>
          <w:sz w:val="30"/>
          <w:szCs w:val="30"/>
        </w:rPr>
        <w:t>6.9</w:t>
      </w:r>
      <w:r w:rsidR="002832B0">
        <w:rPr>
          <w:rFonts w:hAnsi="Angsana New"/>
          <w:sz w:val="30"/>
          <w:szCs w:val="30"/>
        </w:rPr>
        <w:t xml:space="preserve"> </w:t>
      </w:r>
      <w:r w:rsidR="0062416D" w:rsidRPr="002832B0">
        <w:rPr>
          <w:rFonts w:hAnsi="Angsana New" w:hint="cs"/>
          <w:sz w:val="30"/>
          <w:szCs w:val="30"/>
          <w:cs/>
        </w:rPr>
        <w:t xml:space="preserve">และในระหว่างปี </w:t>
      </w:r>
      <w:r w:rsidR="0062416D" w:rsidRPr="002832B0">
        <w:rPr>
          <w:rFonts w:hAnsi="Angsana New"/>
          <w:sz w:val="30"/>
          <w:szCs w:val="30"/>
        </w:rPr>
        <w:t>2568</w:t>
      </w:r>
      <w:r w:rsidR="00BB2460" w:rsidRPr="002832B0">
        <w:rPr>
          <w:rFonts w:hAnsi="Angsana New"/>
          <w:sz w:val="30"/>
          <w:szCs w:val="30"/>
        </w:rPr>
        <w:t xml:space="preserve"> </w:t>
      </w:r>
      <w:r w:rsidR="0012709D">
        <w:rPr>
          <w:rFonts w:hAnsi="Angsana New" w:hint="cs"/>
          <w:sz w:val="30"/>
          <w:szCs w:val="30"/>
          <w:cs/>
        </w:rPr>
        <w:t xml:space="preserve">กลุ่มบริษัทฯ </w:t>
      </w:r>
      <w:r w:rsidR="00740940" w:rsidRPr="002832B0">
        <w:rPr>
          <w:rFonts w:hAnsi="Angsana New" w:hint="cs"/>
          <w:sz w:val="30"/>
          <w:szCs w:val="30"/>
          <w:cs/>
        </w:rPr>
        <w:t>ได้มีการ</w:t>
      </w:r>
      <w:r w:rsidR="00953C46" w:rsidRPr="002832B0">
        <w:rPr>
          <w:rFonts w:hAnsi="Angsana New" w:hint="cs"/>
          <w:sz w:val="30"/>
          <w:szCs w:val="30"/>
          <w:cs/>
        </w:rPr>
        <w:t>ตรวจสอบ</w:t>
      </w:r>
      <w:r w:rsidR="000E1E23" w:rsidRPr="002832B0">
        <w:rPr>
          <w:rFonts w:hAnsi="Angsana New" w:hint="cs"/>
          <w:sz w:val="30"/>
          <w:szCs w:val="30"/>
          <w:cs/>
        </w:rPr>
        <w:t>ลักษณะ</w:t>
      </w:r>
      <w:r w:rsidR="00953C46" w:rsidRPr="002832B0">
        <w:rPr>
          <w:rFonts w:hAnsi="Angsana New" w:hint="cs"/>
          <w:sz w:val="30"/>
          <w:szCs w:val="30"/>
          <w:cs/>
        </w:rPr>
        <w:t>ทางกายภาพของที่ดิน</w:t>
      </w:r>
      <w:r w:rsidR="001B7D35">
        <w:rPr>
          <w:rFonts w:hAnsi="Angsana New"/>
          <w:sz w:val="30"/>
          <w:szCs w:val="30"/>
        </w:rPr>
        <w:t xml:space="preserve">         </w:t>
      </w:r>
      <w:r w:rsidR="000F2B79" w:rsidRPr="002832B0">
        <w:rPr>
          <w:rFonts w:hAnsi="Angsana New" w:hint="cs"/>
          <w:sz w:val="30"/>
          <w:szCs w:val="30"/>
          <w:cs/>
        </w:rPr>
        <w:t>จากผู้ประเมินราคาอิสระ</w:t>
      </w:r>
      <w:r w:rsidR="00953C46" w:rsidRPr="002832B0">
        <w:rPr>
          <w:rFonts w:hAnsi="Angsana New" w:hint="cs"/>
          <w:sz w:val="30"/>
          <w:szCs w:val="30"/>
          <w:cs/>
        </w:rPr>
        <w:t xml:space="preserve"> พบว่า ที่ดิน</w:t>
      </w:r>
      <w:r w:rsidR="00740940" w:rsidRPr="002832B0">
        <w:rPr>
          <w:rFonts w:hAnsi="Angsana New" w:hint="cs"/>
          <w:sz w:val="30"/>
          <w:szCs w:val="30"/>
          <w:cs/>
        </w:rPr>
        <w:t xml:space="preserve">มีลักษณะที่ไม่พร้อมใช้ดำเนินการใดๆ </w:t>
      </w:r>
      <w:r w:rsidR="00953C46" w:rsidRPr="002832B0">
        <w:rPr>
          <w:rFonts w:hAnsi="Angsana New" w:hint="cs"/>
          <w:sz w:val="30"/>
          <w:szCs w:val="30"/>
          <w:cs/>
        </w:rPr>
        <w:t xml:space="preserve"> </w:t>
      </w:r>
      <w:r w:rsidR="00CD340D" w:rsidRPr="002832B0">
        <w:rPr>
          <w:rFonts w:hAnsi="Angsana New" w:hint="cs"/>
          <w:sz w:val="30"/>
          <w:szCs w:val="30"/>
          <w:cs/>
        </w:rPr>
        <w:t>ผู้บริหารจึงได้มีการพิจารณา</w:t>
      </w:r>
      <w:r w:rsidR="001B7D35">
        <w:rPr>
          <w:rFonts w:hAnsi="Angsana New"/>
          <w:sz w:val="30"/>
          <w:szCs w:val="30"/>
        </w:rPr>
        <w:t xml:space="preserve">        </w:t>
      </w:r>
      <w:r w:rsidR="00CD340D" w:rsidRPr="002832B0">
        <w:rPr>
          <w:rFonts w:hAnsi="Angsana New" w:hint="cs"/>
          <w:sz w:val="30"/>
          <w:szCs w:val="30"/>
          <w:cs/>
        </w:rPr>
        <w:t>ผลขาดทุนจากการด้อยค่าในที่ดินดังกล่าว</w:t>
      </w:r>
      <w:r w:rsidR="00BC5D62" w:rsidRPr="002832B0">
        <w:rPr>
          <w:rFonts w:hAnsi="Angsana New" w:hint="cs"/>
          <w:sz w:val="30"/>
          <w:szCs w:val="30"/>
          <w:cs/>
        </w:rPr>
        <w:t>ทั้งจำนวน</w:t>
      </w:r>
    </w:p>
    <w:bookmarkEnd w:id="5"/>
    <w:p w14:paraId="5158A835" w14:textId="77777777" w:rsidR="004D0DBB" w:rsidRDefault="004D0DBB" w:rsidP="007C77D4">
      <w:pPr>
        <w:ind w:left="450" w:firstLine="968"/>
        <w:jc w:val="thaiDistribute"/>
        <w:rPr>
          <w:rFonts w:ascii="Angsana New" w:hAnsi="Angsana New" w:cs="Angsana New"/>
          <w:spacing w:val="-1"/>
          <w:sz w:val="30"/>
          <w:szCs w:val="30"/>
        </w:rPr>
      </w:pPr>
    </w:p>
    <w:p w14:paraId="1D82AD2A" w14:textId="77777777" w:rsidR="002F56A8" w:rsidRDefault="002F56A8" w:rsidP="007C77D4">
      <w:pPr>
        <w:ind w:left="450" w:firstLine="968"/>
        <w:jc w:val="thaiDistribute"/>
        <w:rPr>
          <w:rFonts w:ascii="Angsana New" w:hAnsi="Angsana New" w:cs="Angsana New"/>
          <w:spacing w:val="-1"/>
          <w:sz w:val="30"/>
          <w:szCs w:val="30"/>
        </w:rPr>
      </w:pPr>
    </w:p>
    <w:p w14:paraId="7B04D9BE" w14:textId="77777777" w:rsidR="002F56A8" w:rsidRDefault="002F56A8" w:rsidP="007C77D4">
      <w:pPr>
        <w:ind w:left="450" w:firstLine="968"/>
        <w:jc w:val="thaiDistribute"/>
        <w:rPr>
          <w:rFonts w:ascii="Angsana New" w:hAnsi="Angsana New" w:cs="Angsana New"/>
          <w:spacing w:val="-1"/>
          <w:sz w:val="30"/>
          <w:szCs w:val="30"/>
        </w:rPr>
      </w:pPr>
    </w:p>
    <w:p w14:paraId="31037122" w14:textId="77777777" w:rsidR="002F56A8" w:rsidRDefault="002F56A8" w:rsidP="007C77D4">
      <w:pPr>
        <w:ind w:left="450" w:firstLine="968"/>
        <w:jc w:val="thaiDistribute"/>
        <w:rPr>
          <w:rFonts w:ascii="Angsana New" w:hAnsi="Angsana New" w:cs="Angsana New"/>
          <w:spacing w:val="-1"/>
          <w:sz w:val="30"/>
          <w:szCs w:val="30"/>
        </w:rPr>
      </w:pPr>
    </w:p>
    <w:p w14:paraId="6BFF9680" w14:textId="77777777" w:rsidR="002F56A8" w:rsidRDefault="002F56A8" w:rsidP="007C77D4">
      <w:pPr>
        <w:ind w:left="450" w:firstLine="968"/>
        <w:jc w:val="thaiDistribute"/>
        <w:rPr>
          <w:rFonts w:ascii="Angsana New" w:hAnsi="Angsana New" w:cs="Angsana New"/>
          <w:spacing w:val="-1"/>
          <w:sz w:val="30"/>
          <w:szCs w:val="30"/>
        </w:rPr>
      </w:pPr>
    </w:p>
    <w:p w14:paraId="23878D9B" w14:textId="77777777" w:rsidR="002F56A8" w:rsidRDefault="002F56A8" w:rsidP="007C77D4">
      <w:pPr>
        <w:ind w:left="450" w:firstLine="968"/>
        <w:jc w:val="thaiDistribute"/>
        <w:rPr>
          <w:rFonts w:ascii="Angsana New" w:hAnsi="Angsana New" w:cs="Angsana New"/>
          <w:spacing w:val="-1"/>
          <w:sz w:val="30"/>
          <w:szCs w:val="30"/>
        </w:rPr>
      </w:pPr>
    </w:p>
    <w:p w14:paraId="7B08FADD" w14:textId="77777777" w:rsidR="002F56A8" w:rsidRDefault="002F56A8" w:rsidP="007C77D4">
      <w:pPr>
        <w:ind w:left="450" w:firstLine="968"/>
        <w:jc w:val="thaiDistribute"/>
        <w:rPr>
          <w:rFonts w:ascii="Angsana New" w:hAnsi="Angsana New" w:cs="Angsana New"/>
          <w:spacing w:val="-1"/>
          <w:sz w:val="30"/>
          <w:szCs w:val="30"/>
        </w:rPr>
      </w:pPr>
    </w:p>
    <w:p w14:paraId="1548CDD8" w14:textId="77777777" w:rsidR="002F56A8" w:rsidRDefault="002F56A8" w:rsidP="007C77D4">
      <w:pPr>
        <w:ind w:left="450" w:firstLine="968"/>
        <w:jc w:val="thaiDistribute"/>
        <w:rPr>
          <w:rFonts w:ascii="Angsana New" w:hAnsi="Angsana New" w:cs="Angsana New"/>
          <w:spacing w:val="-1"/>
          <w:sz w:val="30"/>
          <w:szCs w:val="30"/>
        </w:rPr>
      </w:pPr>
    </w:p>
    <w:p w14:paraId="6A3794CB" w14:textId="77777777" w:rsidR="00136D70" w:rsidRDefault="00136D70" w:rsidP="004427D9">
      <w:pPr>
        <w:jc w:val="thaiDistribute"/>
        <w:rPr>
          <w:rFonts w:ascii="Angsana New" w:hAnsi="Angsana New" w:cs="Angsana New"/>
          <w:b/>
          <w:bCs/>
          <w:sz w:val="30"/>
          <w:szCs w:val="30"/>
          <w:cs/>
        </w:rPr>
        <w:sectPr w:rsidR="00136D70" w:rsidSect="0000015E">
          <w:headerReference w:type="even" r:id="rId11"/>
          <w:headerReference w:type="default" r:id="rId12"/>
          <w:footerReference w:type="even" r:id="rId13"/>
          <w:footerReference w:type="default" r:id="rId14"/>
          <w:headerReference w:type="first" r:id="rId15"/>
          <w:pgSz w:w="11906" w:h="16838"/>
          <w:pgMar w:top="1440" w:right="1282" w:bottom="1555" w:left="1584" w:header="706" w:footer="706" w:gutter="0"/>
          <w:pgNumType w:start="15"/>
          <w:cols w:space="720"/>
          <w:titlePg/>
          <w:docGrid w:linePitch="381"/>
        </w:sectPr>
      </w:pPr>
    </w:p>
    <w:p w14:paraId="66C884F7" w14:textId="20040AAF" w:rsidR="00EA342F" w:rsidRDefault="004427D9" w:rsidP="00136D70">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ที่</w:t>
      </w:r>
      <w:r w:rsidR="00BA2AD0" w:rsidRPr="006778FC">
        <w:rPr>
          <w:rFonts w:ascii="Angsana New" w:hAnsi="Angsana New" w:cs="Angsana New"/>
          <w:b/>
          <w:bCs/>
          <w:sz w:val="30"/>
          <w:szCs w:val="30"/>
          <w:cs/>
        </w:rPr>
        <w:t>ดิน อาคาร</w:t>
      </w:r>
      <w:r w:rsidR="00935571" w:rsidRPr="006778FC">
        <w:rPr>
          <w:rFonts w:ascii="Angsana New" w:hAnsi="Angsana New" w:cs="Angsana New"/>
          <w:b/>
          <w:bCs/>
          <w:sz w:val="30"/>
          <w:szCs w:val="30"/>
          <w:cs/>
        </w:rPr>
        <w:t>และอุปกรณ์</w:t>
      </w:r>
    </w:p>
    <w:p w14:paraId="7BFA394B" w14:textId="77777777" w:rsidR="00136D70" w:rsidRPr="006872CC" w:rsidRDefault="00136D70" w:rsidP="00136D70">
      <w:pPr>
        <w:spacing w:line="216" w:lineRule="auto"/>
        <w:ind w:firstLine="1350"/>
        <w:rPr>
          <w:rFonts w:ascii="Angsana New" w:hAnsi="Angsana New" w:cs="Angsana New"/>
          <w:sz w:val="16"/>
          <w:szCs w:val="16"/>
        </w:rPr>
      </w:pPr>
    </w:p>
    <w:p w14:paraId="47EB62BC" w14:textId="1E13E30D" w:rsidR="00136D70" w:rsidRPr="00136D70" w:rsidRDefault="00136D70" w:rsidP="00136D70">
      <w:pPr>
        <w:spacing w:line="216" w:lineRule="auto"/>
        <w:ind w:firstLine="1350"/>
        <w:rPr>
          <w:rFonts w:ascii="Angsana New" w:hAnsi="Angsana New" w:cs="Angsana New"/>
          <w:sz w:val="30"/>
          <w:szCs w:val="30"/>
        </w:rPr>
      </w:pPr>
      <w:r w:rsidRPr="00136D70">
        <w:rPr>
          <w:rFonts w:ascii="Angsana New" w:hAnsi="Angsana New" w:cs="Angsana New"/>
          <w:sz w:val="30"/>
          <w:szCs w:val="30"/>
          <w:cs/>
        </w:rPr>
        <w:t>ประกอบด้วย</w:t>
      </w:r>
    </w:p>
    <w:tbl>
      <w:tblPr>
        <w:tblW w:w="14181" w:type="dxa"/>
        <w:tblInd w:w="450" w:type="dxa"/>
        <w:tblLayout w:type="fixed"/>
        <w:tblCellMar>
          <w:left w:w="30" w:type="dxa"/>
          <w:right w:w="30" w:type="dxa"/>
        </w:tblCellMar>
        <w:tblLook w:val="0000" w:firstRow="0" w:lastRow="0" w:firstColumn="0" w:lastColumn="0" w:noHBand="0" w:noVBand="0"/>
      </w:tblPr>
      <w:tblGrid>
        <w:gridCol w:w="2274"/>
        <w:gridCol w:w="141"/>
        <w:gridCol w:w="1276"/>
        <w:gridCol w:w="142"/>
        <w:gridCol w:w="1417"/>
        <w:gridCol w:w="142"/>
        <w:gridCol w:w="1418"/>
        <w:gridCol w:w="141"/>
        <w:gridCol w:w="1276"/>
        <w:gridCol w:w="142"/>
        <w:gridCol w:w="1276"/>
        <w:gridCol w:w="141"/>
        <w:gridCol w:w="1418"/>
        <w:gridCol w:w="142"/>
        <w:gridCol w:w="1275"/>
        <w:gridCol w:w="142"/>
        <w:gridCol w:w="1418"/>
      </w:tblGrid>
      <w:tr w:rsidR="00C40CE3" w:rsidRPr="00697192" w14:paraId="474A8787" w14:textId="77777777" w:rsidTr="00863D12">
        <w:trPr>
          <w:cantSplit/>
        </w:trPr>
        <w:tc>
          <w:tcPr>
            <w:tcW w:w="2274" w:type="dxa"/>
          </w:tcPr>
          <w:p w14:paraId="03994843" w14:textId="77777777" w:rsidR="00C40CE3" w:rsidRPr="00044B7A" w:rsidRDefault="00C40CE3">
            <w:pPr>
              <w:rPr>
                <w:rFonts w:ascii="Angsana New" w:hAnsi="Angsana New" w:cs="Angsana New"/>
                <w:snapToGrid w:val="0"/>
                <w:color w:val="000000"/>
                <w:sz w:val="22"/>
                <w:szCs w:val="22"/>
                <w:u w:val="single"/>
                <w:cs/>
                <w:lang w:eastAsia="th-TH"/>
              </w:rPr>
            </w:pPr>
          </w:p>
        </w:tc>
        <w:tc>
          <w:tcPr>
            <w:tcW w:w="141" w:type="dxa"/>
          </w:tcPr>
          <w:p w14:paraId="2A75D7BB" w14:textId="77777777" w:rsidR="00C40CE3" w:rsidRPr="00044B7A" w:rsidRDefault="00C40CE3">
            <w:pPr>
              <w:ind w:left="-30" w:right="14"/>
              <w:jc w:val="center"/>
              <w:rPr>
                <w:rFonts w:ascii="Angsana New" w:hAnsi="Angsana New" w:cs="Angsana New"/>
                <w:sz w:val="22"/>
                <w:szCs w:val="22"/>
                <w:cs/>
              </w:rPr>
            </w:pPr>
          </w:p>
        </w:tc>
        <w:tc>
          <w:tcPr>
            <w:tcW w:w="11766" w:type="dxa"/>
            <w:gridSpan w:val="15"/>
          </w:tcPr>
          <w:p w14:paraId="05E1ECEA" w14:textId="77777777" w:rsidR="00C40CE3" w:rsidRPr="00044B7A" w:rsidRDefault="00C40CE3">
            <w:pPr>
              <w:ind w:right="109"/>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 xml:space="preserve">(หน่วย </w:t>
            </w:r>
            <w:r w:rsidRPr="00044B7A">
              <w:rPr>
                <w:rFonts w:ascii="Angsana New" w:hAnsi="Angsana New" w:cs="Angsana New"/>
                <w:snapToGrid w:val="0"/>
                <w:sz w:val="22"/>
                <w:szCs w:val="22"/>
                <w:lang w:eastAsia="th-TH"/>
              </w:rPr>
              <w:t xml:space="preserve">: </w:t>
            </w:r>
            <w:r w:rsidRPr="00044B7A">
              <w:rPr>
                <w:rFonts w:ascii="Angsana New" w:hAnsi="Angsana New" w:cs="Angsana New"/>
                <w:snapToGrid w:val="0"/>
                <w:sz w:val="22"/>
                <w:szCs w:val="22"/>
                <w:cs/>
                <w:lang w:eastAsia="th-TH"/>
              </w:rPr>
              <w:t>บาท)</w:t>
            </w:r>
          </w:p>
        </w:tc>
      </w:tr>
      <w:tr w:rsidR="00C40CE3" w:rsidRPr="00697192" w14:paraId="2A682C9F" w14:textId="77777777" w:rsidTr="00863D12">
        <w:trPr>
          <w:cantSplit/>
        </w:trPr>
        <w:tc>
          <w:tcPr>
            <w:tcW w:w="2274" w:type="dxa"/>
          </w:tcPr>
          <w:p w14:paraId="113E1A91" w14:textId="77777777" w:rsidR="00C40CE3" w:rsidRPr="00044B7A" w:rsidRDefault="00C40CE3">
            <w:pPr>
              <w:rPr>
                <w:rFonts w:ascii="Angsana New" w:hAnsi="Angsana New" w:cs="Angsana New"/>
                <w:snapToGrid w:val="0"/>
                <w:color w:val="000000"/>
                <w:sz w:val="22"/>
                <w:szCs w:val="22"/>
                <w:u w:val="single"/>
                <w:cs/>
                <w:lang w:eastAsia="th-TH"/>
              </w:rPr>
            </w:pPr>
          </w:p>
        </w:tc>
        <w:tc>
          <w:tcPr>
            <w:tcW w:w="141" w:type="dxa"/>
          </w:tcPr>
          <w:p w14:paraId="168DDBF5" w14:textId="77777777" w:rsidR="00C40CE3" w:rsidRPr="00044B7A" w:rsidRDefault="00C40CE3">
            <w:pPr>
              <w:ind w:left="-30" w:right="14"/>
              <w:jc w:val="center"/>
              <w:rPr>
                <w:rFonts w:ascii="Angsana New" w:hAnsi="Angsana New" w:cs="Angsana New"/>
                <w:sz w:val="22"/>
                <w:szCs w:val="22"/>
                <w:cs/>
              </w:rPr>
            </w:pPr>
          </w:p>
        </w:tc>
        <w:tc>
          <w:tcPr>
            <w:tcW w:w="11766" w:type="dxa"/>
            <w:gridSpan w:val="15"/>
          </w:tcPr>
          <w:p w14:paraId="5B3C1115" w14:textId="77777777" w:rsidR="00C40CE3" w:rsidRPr="00044B7A" w:rsidRDefault="00C40CE3">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งบการเงินรวม</w:t>
            </w:r>
          </w:p>
        </w:tc>
      </w:tr>
      <w:tr w:rsidR="00C40CE3" w:rsidRPr="00697192" w14:paraId="0ED145C6" w14:textId="77777777" w:rsidTr="00863D12">
        <w:trPr>
          <w:cantSplit/>
        </w:trPr>
        <w:tc>
          <w:tcPr>
            <w:tcW w:w="2274" w:type="dxa"/>
          </w:tcPr>
          <w:p w14:paraId="79848901" w14:textId="77777777" w:rsidR="00C40CE3" w:rsidRPr="00044B7A" w:rsidRDefault="00C40CE3">
            <w:pPr>
              <w:rPr>
                <w:rFonts w:ascii="Angsana New" w:hAnsi="Angsana New" w:cs="Angsana New"/>
                <w:snapToGrid w:val="0"/>
                <w:color w:val="000000"/>
                <w:sz w:val="22"/>
                <w:szCs w:val="22"/>
                <w:u w:val="single"/>
                <w:cs/>
                <w:lang w:eastAsia="th-TH"/>
              </w:rPr>
            </w:pPr>
          </w:p>
        </w:tc>
        <w:tc>
          <w:tcPr>
            <w:tcW w:w="141" w:type="dxa"/>
          </w:tcPr>
          <w:p w14:paraId="6C88E2DF" w14:textId="77777777" w:rsidR="00C40CE3" w:rsidRPr="00044B7A" w:rsidRDefault="00C40CE3">
            <w:pPr>
              <w:ind w:left="-30" w:right="14"/>
              <w:jc w:val="center"/>
              <w:rPr>
                <w:rFonts w:ascii="Angsana New" w:hAnsi="Angsana New" w:cs="Angsana New"/>
                <w:sz w:val="22"/>
                <w:szCs w:val="22"/>
                <w:cs/>
              </w:rPr>
            </w:pPr>
          </w:p>
        </w:tc>
        <w:tc>
          <w:tcPr>
            <w:tcW w:w="1276" w:type="dxa"/>
          </w:tcPr>
          <w:p w14:paraId="5A747A6C" w14:textId="77777777" w:rsidR="00C40CE3" w:rsidRPr="00044B7A" w:rsidRDefault="00C40CE3">
            <w:pPr>
              <w:ind w:left="-30" w:right="14"/>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ที่ดิน</w:t>
            </w:r>
          </w:p>
        </w:tc>
        <w:tc>
          <w:tcPr>
            <w:tcW w:w="142" w:type="dxa"/>
          </w:tcPr>
          <w:p w14:paraId="4189735A" w14:textId="77777777" w:rsidR="00C40CE3" w:rsidRPr="00044B7A" w:rsidRDefault="00C40CE3">
            <w:pPr>
              <w:jc w:val="center"/>
              <w:rPr>
                <w:rFonts w:ascii="Angsana New" w:hAnsi="Angsana New" w:cs="Angsana New"/>
                <w:sz w:val="22"/>
                <w:szCs w:val="22"/>
                <w:cs/>
              </w:rPr>
            </w:pPr>
          </w:p>
        </w:tc>
        <w:tc>
          <w:tcPr>
            <w:tcW w:w="1417" w:type="dxa"/>
          </w:tcPr>
          <w:p w14:paraId="511B0FAC" w14:textId="77777777" w:rsidR="00C40CE3" w:rsidRPr="00044B7A" w:rsidRDefault="00C40CE3">
            <w:pPr>
              <w:ind w:right="-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อาคารและ</w:t>
            </w:r>
          </w:p>
        </w:tc>
        <w:tc>
          <w:tcPr>
            <w:tcW w:w="142" w:type="dxa"/>
          </w:tcPr>
          <w:p w14:paraId="16351A5F" w14:textId="77777777" w:rsidR="00C40CE3" w:rsidRPr="00044B7A" w:rsidRDefault="00C40CE3">
            <w:pPr>
              <w:jc w:val="center"/>
              <w:rPr>
                <w:rFonts w:ascii="Angsana New" w:hAnsi="Angsana New" w:cs="Angsana New"/>
                <w:sz w:val="22"/>
                <w:szCs w:val="22"/>
                <w:cs/>
              </w:rPr>
            </w:pPr>
          </w:p>
        </w:tc>
        <w:tc>
          <w:tcPr>
            <w:tcW w:w="1418" w:type="dxa"/>
          </w:tcPr>
          <w:p w14:paraId="0E415CAC" w14:textId="77777777" w:rsidR="00C40CE3" w:rsidRPr="00044B7A" w:rsidRDefault="00C40CE3">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เครื่องตกแต่งอาคาร</w:t>
            </w:r>
          </w:p>
        </w:tc>
        <w:tc>
          <w:tcPr>
            <w:tcW w:w="141" w:type="dxa"/>
          </w:tcPr>
          <w:p w14:paraId="7C8CE1C3" w14:textId="77777777" w:rsidR="00C40CE3" w:rsidRPr="00044B7A" w:rsidRDefault="00C40CE3">
            <w:pPr>
              <w:jc w:val="center"/>
              <w:rPr>
                <w:rFonts w:ascii="Angsana New" w:hAnsi="Angsana New" w:cs="Angsana New"/>
                <w:sz w:val="22"/>
                <w:szCs w:val="22"/>
                <w:cs/>
              </w:rPr>
            </w:pPr>
          </w:p>
        </w:tc>
        <w:tc>
          <w:tcPr>
            <w:tcW w:w="1276" w:type="dxa"/>
          </w:tcPr>
          <w:p w14:paraId="43BDE748" w14:textId="77777777" w:rsidR="00C40CE3" w:rsidRPr="00044B7A" w:rsidRDefault="00C40CE3">
            <w:pPr>
              <w:ind w:left="-30" w:right="-30"/>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เครื่องมือเครื่องใช้</w:t>
            </w:r>
          </w:p>
        </w:tc>
        <w:tc>
          <w:tcPr>
            <w:tcW w:w="142" w:type="dxa"/>
          </w:tcPr>
          <w:p w14:paraId="675E8F4B" w14:textId="77777777" w:rsidR="00C40CE3" w:rsidRPr="00044B7A" w:rsidRDefault="00C40CE3">
            <w:pPr>
              <w:jc w:val="center"/>
              <w:rPr>
                <w:rFonts w:ascii="Angsana New" w:hAnsi="Angsana New" w:cs="Angsana New"/>
                <w:sz w:val="22"/>
                <w:szCs w:val="22"/>
                <w:cs/>
              </w:rPr>
            </w:pPr>
          </w:p>
        </w:tc>
        <w:tc>
          <w:tcPr>
            <w:tcW w:w="1276" w:type="dxa"/>
          </w:tcPr>
          <w:p w14:paraId="31AC1DCB" w14:textId="77777777" w:rsidR="00C40CE3" w:rsidRPr="00044B7A" w:rsidRDefault="00C40CE3">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ยานพาหนะ</w:t>
            </w:r>
          </w:p>
        </w:tc>
        <w:tc>
          <w:tcPr>
            <w:tcW w:w="141" w:type="dxa"/>
          </w:tcPr>
          <w:p w14:paraId="32FFBDA7" w14:textId="77777777" w:rsidR="00C40CE3" w:rsidRPr="00044B7A" w:rsidRDefault="00C40CE3">
            <w:pPr>
              <w:ind w:right="-35"/>
              <w:jc w:val="center"/>
              <w:rPr>
                <w:rFonts w:ascii="Angsana New" w:hAnsi="Angsana New" w:cs="Angsana New"/>
                <w:snapToGrid w:val="0"/>
                <w:sz w:val="22"/>
                <w:szCs w:val="22"/>
                <w:cs/>
                <w:lang w:eastAsia="th-TH"/>
              </w:rPr>
            </w:pPr>
          </w:p>
        </w:tc>
        <w:tc>
          <w:tcPr>
            <w:tcW w:w="1418" w:type="dxa"/>
          </w:tcPr>
          <w:p w14:paraId="181B7F65" w14:textId="77777777" w:rsidR="00C40CE3" w:rsidRPr="00044B7A" w:rsidRDefault="00C40CE3">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สินทรัพย์ระหว่าง</w:t>
            </w:r>
          </w:p>
        </w:tc>
        <w:tc>
          <w:tcPr>
            <w:tcW w:w="142" w:type="dxa"/>
          </w:tcPr>
          <w:p w14:paraId="71F3035B" w14:textId="77777777" w:rsidR="00C40CE3" w:rsidRPr="00044B7A" w:rsidRDefault="00C40CE3">
            <w:pPr>
              <w:ind w:right="-35"/>
              <w:jc w:val="center"/>
              <w:rPr>
                <w:rFonts w:ascii="Angsana New" w:hAnsi="Angsana New" w:cs="Angsana New"/>
                <w:snapToGrid w:val="0"/>
                <w:sz w:val="22"/>
                <w:szCs w:val="22"/>
                <w:cs/>
                <w:lang w:eastAsia="th-TH"/>
              </w:rPr>
            </w:pPr>
          </w:p>
        </w:tc>
        <w:tc>
          <w:tcPr>
            <w:tcW w:w="1275" w:type="dxa"/>
          </w:tcPr>
          <w:p w14:paraId="12D4A6B5" w14:textId="77777777" w:rsidR="00C40CE3" w:rsidRPr="00044B7A" w:rsidRDefault="00C40CE3">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อื่น ๆ</w:t>
            </w:r>
          </w:p>
        </w:tc>
        <w:tc>
          <w:tcPr>
            <w:tcW w:w="142" w:type="dxa"/>
          </w:tcPr>
          <w:p w14:paraId="030C2FEB" w14:textId="77777777" w:rsidR="00C40CE3" w:rsidRPr="00044B7A" w:rsidRDefault="00C40CE3">
            <w:pPr>
              <w:ind w:right="-35"/>
              <w:jc w:val="center"/>
              <w:rPr>
                <w:rFonts w:ascii="Angsana New" w:hAnsi="Angsana New" w:cs="Angsana New"/>
                <w:snapToGrid w:val="0"/>
                <w:sz w:val="22"/>
                <w:szCs w:val="22"/>
                <w:cs/>
                <w:lang w:eastAsia="th-TH"/>
              </w:rPr>
            </w:pPr>
          </w:p>
        </w:tc>
        <w:tc>
          <w:tcPr>
            <w:tcW w:w="1418" w:type="dxa"/>
          </w:tcPr>
          <w:p w14:paraId="05970CC3" w14:textId="77777777" w:rsidR="00C40CE3" w:rsidRPr="00044B7A" w:rsidRDefault="00C40CE3">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รวม</w:t>
            </w:r>
          </w:p>
        </w:tc>
      </w:tr>
      <w:tr w:rsidR="00C40CE3" w:rsidRPr="00697192" w14:paraId="5A194F69" w14:textId="77777777" w:rsidTr="00863D12">
        <w:trPr>
          <w:cantSplit/>
        </w:trPr>
        <w:tc>
          <w:tcPr>
            <w:tcW w:w="2274" w:type="dxa"/>
          </w:tcPr>
          <w:p w14:paraId="0D6E787E" w14:textId="77777777" w:rsidR="00C40CE3" w:rsidRPr="00044B7A" w:rsidRDefault="00C40CE3">
            <w:pPr>
              <w:rPr>
                <w:rFonts w:ascii="Angsana New" w:hAnsi="Angsana New" w:cs="Angsana New"/>
                <w:snapToGrid w:val="0"/>
                <w:color w:val="000000"/>
                <w:sz w:val="22"/>
                <w:szCs w:val="22"/>
                <w:u w:val="single"/>
                <w:cs/>
                <w:lang w:eastAsia="th-TH"/>
              </w:rPr>
            </w:pPr>
          </w:p>
        </w:tc>
        <w:tc>
          <w:tcPr>
            <w:tcW w:w="141" w:type="dxa"/>
          </w:tcPr>
          <w:p w14:paraId="62112D82" w14:textId="77777777" w:rsidR="00C40CE3" w:rsidRPr="00044B7A" w:rsidRDefault="00C40CE3">
            <w:pPr>
              <w:ind w:left="-30" w:right="14"/>
              <w:jc w:val="center"/>
              <w:rPr>
                <w:rFonts w:ascii="Angsana New" w:hAnsi="Angsana New" w:cs="Angsana New"/>
                <w:sz w:val="22"/>
                <w:szCs w:val="22"/>
                <w:cs/>
              </w:rPr>
            </w:pPr>
          </w:p>
        </w:tc>
        <w:tc>
          <w:tcPr>
            <w:tcW w:w="1276" w:type="dxa"/>
            <w:tcBorders>
              <w:bottom w:val="single" w:sz="4" w:space="0" w:color="auto"/>
            </w:tcBorders>
          </w:tcPr>
          <w:p w14:paraId="480BD178" w14:textId="77777777" w:rsidR="00C40CE3" w:rsidRPr="00044B7A" w:rsidRDefault="00C40CE3">
            <w:pPr>
              <w:ind w:left="-30" w:right="14"/>
              <w:jc w:val="center"/>
              <w:rPr>
                <w:rFonts w:ascii="Angsana New" w:hAnsi="Angsana New" w:cs="Angsana New"/>
                <w:snapToGrid w:val="0"/>
                <w:sz w:val="22"/>
                <w:szCs w:val="22"/>
                <w:cs/>
                <w:lang w:eastAsia="th-TH"/>
              </w:rPr>
            </w:pPr>
          </w:p>
        </w:tc>
        <w:tc>
          <w:tcPr>
            <w:tcW w:w="142" w:type="dxa"/>
            <w:tcBorders>
              <w:bottom w:val="single" w:sz="4" w:space="0" w:color="auto"/>
            </w:tcBorders>
          </w:tcPr>
          <w:p w14:paraId="086FC6B5" w14:textId="77777777" w:rsidR="00C40CE3" w:rsidRPr="00044B7A" w:rsidRDefault="00C40CE3">
            <w:pPr>
              <w:jc w:val="center"/>
              <w:rPr>
                <w:rFonts w:ascii="Angsana New" w:hAnsi="Angsana New" w:cs="Angsana New"/>
                <w:sz w:val="22"/>
                <w:szCs w:val="22"/>
                <w:cs/>
              </w:rPr>
            </w:pPr>
          </w:p>
        </w:tc>
        <w:tc>
          <w:tcPr>
            <w:tcW w:w="1417" w:type="dxa"/>
            <w:tcBorders>
              <w:bottom w:val="single" w:sz="4" w:space="0" w:color="auto"/>
            </w:tcBorders>
          </w:tcPr>
          <w:p w14:paraId="4326C6A0" w14:textId="77777777" w:rsidR="00C40CE3" w:rsidRPr="00044B7A" w:rsidRDefault="00C40CE3">
            <w:pPr>
              <w:ind w:right="-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ส่วนปรับปรุงอาคาร</w:t>
            </w:r>
          </w:p>
        </w:tc>
        <w:tc>
          <w:tcPr>
            <w:tcW w:w="142" w:type="dxa"/>
            <w:tcBorders>
              <w:bottom w:val="single" w:sz="4" w:space="0" w:color="auto"/>
            </w:tcBorders>
          </w:tcPr>
          <w:p w14:paraId="419EBCCB" w14:textId="77777777" w:rsidR="00C40CE3" w:rsidRPr="00044B7A" w:rsidRDefault="00C40CE3">
            <w:pPr>
              <w:jc w:val="center"/>
              <w:rPr>
                <w:rFonts w:ascii="Angsana New" w:hAnsi="Angsana New" w:cs="Angsana New"/>
                <w:sz w:val="22"/>
                <w:szCs w:val="22"/>
                <w:cs/>
              </w:rPr>
            </w:pPr>
          </w:p>
        </w:tc>
        <w:tc>
          <w:tcPr>
            <w:tcW w:w="1418" w:type="dxa"/>
            <w:tcBorders>
              <w:bottom w:val="single" w:sz="4" w:space="0" w:color="auto"/>
            </w:tcBorders>
          </w:tcPr>
          <w:p w14:paraId="01BD9B54" w14:textId="77777777" w:rsidR="00C40CE3" w:rsidRPr="00044B7A" w:rsidRDefault="00C40CE3">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สำนักงาน</w:t>
            </w:r>
          </w:p>
        </w:tc>
        <w:tc>
          <w:tcPr>
            <w:tcW w:w="141" w:type="dxa"/>
            <w:tcBorders>
              <w:bottom w:val="single" w:sz="4" w:space="0" w:color="auto"/>
            </w:tcBorders>
          </w:tcPr>
          <w:p w14:paraId="61FCA85A" w14:textId="77777777" w:rsidR="00C40CE3" w:rsidRPr="00044B7A" w:rsidRDefault="00C40CE3">
            <w:pPr>
              <w:jc w:val="center"/>
              <w:rPr>
                <w:rFonts w:ascii="Angsana New" w:hAnsi="Angsana New" w:cs="Angsana New"/>
                <w:sz w:val="22"/>
                <w:szCs w:val="22"/>
                <w:cs/>
              </w:rPr>
            </w:pPr>
          </w:p>
        </w:tc>
        <w:tc>
          <w:tcPr>
            <w:tcW w:w="1276" w:type="dxa"/>
            <w:tcBorders>
              <w:bottom w:val="single" w:sz="4" w:space="0" w:color="auto"/>
            </w:tcBorders>
          </w:tcPr>
          <w:p w14:paraId="34D35F70" w14:textId="77777777" w:rsidR="00C40CE3" w:rsidRPr="00044B7A" w:rsidRDefault="00C40CE3">
            <w:pPr>
              <w:ind w:left="-30" w:right="14"/>
              <w:jc w:val="center"/>
              <w:rPr>
                <w:rFonts w:ascii="Angsana New" w:hAnsi="Angsana New" w:cs="Angsana New"/>
                <w:snapToGrid w:val="0"/>
                <w:sz w:val="22"/>
                <w:szCs w:val="22"/>
                <w:cs/>
                <w:lang w:eastAsia="th-TH"/>
              </w:rPr>
            </w:pPr>
          </w:p>
        </w:tc>
        <w:tc>
          <w:tcPr>
            <w:tcW w:w="142" w:type="dxa"/>
            <w:tcBorders>
              <w:bottom w:val="single" w:sz="4" w:space="0" w:color="auto"/>
            </w:tcBorders>
          </w:tcPr>
          <w:p w14:paraId="2C0114E5" w14:textId="77777777" w:rsidR="00C40CE3" w:rsidRPr="00044B7A" w:rsidRDefault="00C40CE3">
            <w:pPr>
              <w:jc w:val="center"/>
              <w:rPr>
                <w:rFonts w:ascii="Angsana New" w:hAnsi="Angsana New" w:cs="Angsana New"/>
                <w:sz w:val="22"/>
                <w:szCs w:val="22"/>
                <w:cs/>
              </w:rPr>
            </w:pPr>
          </w:p>
        </w:tc>
        <w:tc>
          <w:tcPr>
            <w:tcW w:w="1276" w:type="dxa"/>
            <w:tcBorders>
              <w:bottom w:val="single" w:sz="4" w:space="0" w:color="auto"/>
            </w:tcBorders>
          </w:tcPr>
          <w:p w14:paraId="408B5A6D" w14:textId="77777777" w:rsidR="00C40CE3" w:rsidRPr="00044B7A" w:rsidRDefault="00C40CE3">
            <w:pPr>
              <w:ind w:right="-35"/>
              <w:jc w:val="center"/>
              <w:rPr>
                <w:rFonts w:ascii="Angsana New" w:hAnsi="Angsana New" w:cs="Angsana New"/>
                <w:snapToGrid w:val="0"/>
                <w:sz w:val="22"/>
                <w:szCs w:val="22"/>
                <w:cs/>
                <w:lang w:eastAsia="th-TH"/>
              </w:rPr>
            </w:pPr>
          </w:p>
        </w:tc>
        <w:tc>
          <w:tcPr>
            <w:tcW w:w="141" w:type="dxa"/>
            <w:tcBorders>
              <w:bottom w:val="single" w:sz="4" w:space="0" w:color="auto"/>
            </w:tcBorders>
          </w:tcPr>
          <w:p w14:paraId="3D18DB25" w14:textId="77777777" w:rsidR="00C40CE3" w:rsidRPr="00044B7A" w:rsidRDefault="00C40CE3">
            <w:pPr>
              <w:ind w:right="-35"/>
              <w:jc w:val="center"/>
              <w:rPr>
                <w:rFonts w:ascii="Angsana New" w:hAnsi="Angsana New" w:cs="Angsana New"/>
                <w:snapToGrid w:val="0"/>
                <w:sz w:val="22"/>
                <w:szCs w:val="22"/>
                <w:cs/>
                <w:lang w:eastAsia="th-TH"/>
              </w:rPr>
            </w:pPr>
          </w:p>
        </w:tc>
        <w:tc>
          <w:tcPr>
            <w:tcW w:w="1418" w:type="dxa"/>
            <w:tcBorders>
              <w:bottom w:val="single" w:sz="4" w:space="0" w:color="auto"/>
            </w:tcBorders>
          </w:tcPr>
          <w:p w14:paraId="7D9BE238" w14:textId="77777777" w:rsidR="00C40CE3" w:rsidRPr="00044B7A" w:rsidRDefault="00C40CE3">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ก่อสร้าง</w:t>
            </w:r>
          </w:p>
        </w:tc>
        <w:tc>
          <w:tcPr>
            <w:tcW w:w="142" w:type="dxa"/>
            <w:tcBorders>
              <w:bottom w:val="single" w:sz="4" w:space="0" w:color="auto"/>
            </w:tcBorders>
          </w:tcPr>
          <w:p w14:paraId="60427EFE" w14:textId="77777777" w:rsidR="00C40CE3" w:rsidRPr="00044B7A" w:rsidRDefault="00C40CE3">
            <w:pPr>
              <w:ind w:right="-35"/>
              <w:jc w:val="center"/>
              <w:rPr>
                <w:rFonts w:ascii="Angsana New" w:hAnsi="Angsana New" w:cs="Angsana New"/>
                <w:snapToGrid w:val="0"/>
                <w:sz w:val="22"/>
                <w:szCs w:val="22"/>
                <w:cs/>
                <w:lang w:eastAsia="th-TH"/>
              </w:rPr>
            </w:pPr>
          </w:p>
        </w:tc>
        <w:tc>
          <w:tcPr>
            <w:tcW w:w="1275" w:type="dxa"/>
            <w:tcBorders>
              <w:bottom w:val="single" w:sz="4" w:space="0" w:color="auto"/>
            </w:tcBorders>
          </w:tcPr>
          <w:p w14:paraId="720ED1D4" w14:textId="77777777" w:rsidR="00C40CE3" w:rsidRPr="00044B7A" w:rsidRDefault="00C40CE3">
            <w:pPr>
              <w:ind w:right="-35"/>
              <w:jc w:val="center"/>
              <w:rPr>
                <w:rFonts w:ascii="Angsana New" w:hAnsi="Angsana New" w:cs="Angsana New"/>
                <w:snapToGrid w:val="0"/>
                <w:sz w:val="22"/>
                <w:szCs w:val="22"/>
                <w:cs/>
                <w:lang w:eastAsia="th-TH"/>
              </w:rPr>
            </w:pPr>
          </w:p>
        </w:tc>
        <w:tc>
          <w:tcPr>
            <w:tcW w:w="142" w:type="dxa"/>
            <w:tcBorders>
              <w:bottom w:val="single" w:sz="4" w:space="0" w:color="auto"/>
            </w:tcBorders>
          </w:tcPr>
          <w:p w14:paraId="3D94A003" w14:textId="77777777" w:rsidR="00C40CE3" w:rsidRPr="00044B7A" w:rsidRDefault="00C40CE3">
            <w:pPr>
              <w:ind w:right="-35"/>
              <w:jc w:val="center"/>
              <w:rPr>
                <w:rFonts w:ascii="Angsana New" w:hAnsi="Angsana New" w:cs="Angsana New"/>
                <w:snapToGrid w:val="0"/>
                <w:sz w:val="22"/>
                <w:szCs w:val="22"/>
                <w:cs/>
                <w:lang w:eastAsia="th-TH"/>
              </w:rPr>
            </w:pPr>
          </w:p>
        </w:tc>
        <w:tc>
          <w:tcPr>
            <w:tcW w:w="1418" w:type="dxa"/>
            <w:tcBorders>
              <w:bottom w:val="single" w:sz="4" w:space="0" w:color="auto"/>
            </w:tcBorders>
          </w:tcPr>
          <w:p w14:paraId="09CB5F72" w14:textId="77777777" w:rsidR="00C40CE3" w:rsidRPr="00044B7A" w:rsidRDefault="00C40CE3">
            <w:pPr>
              <w:ind w:right="-35"/>
              <w:jc w:val="center"/>
              <w:rPr>
                <w:rFonts w:ascii="Angsana New" w:hAnsi="Angsana New" w:cs="Angsana New"/>
                <w:snapToGrid w:val="0"/>
                <w:sz w:val="22"/>
                <w:szCs w:val="22"/>
                <w:cs/>
                <w:lang w:eastAsia="th-TH"/>
              </w:rPr>
            </w:pPr>
          </w:p>
        </w:tc>
      </w:tr>
      <w:tr w:rsidR="00C40CE3" w:rsidRPr="00697192" w14:paraId="6932AD84" w14:textId="77777777" w:rsidTr="00863D12">
        <w:trPr>
          <w:cantSplit/>
        </w:trPr>
        <w:tc>
          <w:tcPr>
            <w:tcW w:w="2274" w:type="dxa"/>
          </w:tcPr>
          <w:p w14:paraId="1808556D" w14:textId="77777777" w:rsidR="00C40CE3" w:rsidRPr="00044B7A" w:rsidRDefault="00C40CE3">
            <w:pPr>
              <w:rPr>
                <w:rFonts w:ascii="Angsana New" w:hAnsi="Angsana New" w:cs="Angsana New"/>
                <w:sz w:val="22"/>
                <w:szCs w:val="22"/>
              </w:rPr>
            </w:pPr>
            <w:r w:rsidRPr="00044B7A">
              <w:rPr>
                <w:rFonts w:ascii="Angsana New" w:hAnsi="Angsana New" w:cs="Angsana New"/>
                <w:sz w:val="22"/>
                <w:szCs w:val="22"/>
                <w:cs/>
              </w:rPr>
              <w:t>ราคาทุน :-</w:t>
            </w:r>
          </w:p>
        </w:tc>
        <w:tc>
          <w:tcPr>
            <w:tcW w:w="141" w:type="dxa"/>
          </w:tcPr>
          <w:p w14:paraId="12C1E7C1"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tcBorders>
          </w:tcPr>
          <w:p w14:paraId="33E49096"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42" w:type="dxa"/>
            <w:tcBorders>
              <w:top w:val="single" w:sz="4" w:space="0" w:color="auto"/>
            </w:tcBorders>
          </w:tcPr>
          <w:p w14:paraId="628B8A2E" w14:textId="77777777" w:rsidR="00C40CE3" w:rsidRPr="00044B7A" w:rsidRDefault="00C40CE3">
            <w:pPr>
              <w:ind w:right="60"/>
              <w:jc w:val="center"/>
              <w:rPr>
                <w:rFonts w:ascii="Angsana New" w:hAnsi="Angsana New" w:cs="Angsana New"/>
                <w:snapToGrid w:val="0"/>
                <w:sz w:val="22"/>
                <w:szCs w:val="22"/>
                <w:u w:val="single"/>
                <w:cs/>
                <w:lang w:eastAsia="th-TH"/>
              </w:rPr>
            </w:pPr>
          </w:p>
        </w:tc>
        <w:tc>
          <w:tcPr>
            <w:tcW w:w="1417" w:type="dxa"/>
            <w:tcBorders>
              <w:top w:val="single" w:sz="4" w:space="0" w:color="auto"/>
            </w:tcBorders>
          </w:tcPr>
          <w:p w14:paraId="1E40EFB0"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2" w:type="dxa"/>
            <w:tcBorders>
              <w:top w:val="single" w:sz="4" w:space="0" w:color="auto"/>
            </w:tcBorders>
          </w:tcPr>
          <w:p w14:paraId="3C37F8C5"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tcBorders>
          </w:tcPr>
          <w:p w14:paraId="4A4F827F"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 w:type="dxa"/>
            <w:tcBorders>
              <w:top w:val="single" w:sz="4" w:space="0" w:color="auto"/>
            </w:tcBorders>
          </w:tcPr>
          <w:p w14:paraId="674E0F50" w14:textId="77777777" w:rsidR="00C40CE3" w:rsidRPr="00044B7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tcBorders>
          </w:tcPr>
          <w:p w14:paraId="38AE4D59" w14:textId="77777777" w:rsidR="00C40CE3" w:rsidRPr="00044B7A" w:rsidRDefault="00C40CE3">
            <w:pPr>
              <w:tabs>
                <w:tab w:val="left" w:pos="1270"/>
              </w:tabs>
              <w:ind w:left="-30" w:right="150"/>
              <w:jc w:val="right"/>
              <w:rPr>
                <w:rFonts w:ascii="Angsana New" w:hAnsi="Angsana New" w:cs="Angsana New"/>
                <w:snapToGrid w:val="0"/>
                <w:sz w:val="22"/>
                <w:szCs w:val="22"/>
                <w:cs/>
                <w:lang w:eastAsia="th-TH"/>
              </w:rPr>
            </w:pPr>
          </w:p>
        </w:tc>
        <w:tc>
          <w:tcPr>
            <w:tcW w:w="142" w:type="dxa"/>
            <w:tcBorders>
              <w:top w:val="single" w:sz="4" w:space="0" w:color="auto"/>
            </w:tcBorders>
          </w:tcPr>
          <w:p w14:paraId="11DA2EA5"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tcBorders>
          </w:tcPr>
          <w:p w14:paraId="7A3C2536" w14:textId="77777777" w:rsidR="00C40CE3" w:rsidRPr="00044B7A" w:rsidRDefault="00C40CE3">
            <w:pPr>
              <w:tabs>
                <w:tab w:val="left" w:pos="1270"/>
              </w:tabs>
              <w:ind w:left="-30" w:right="83"/>
              <w:jc w:val="right"/>
              <w:rPr>
                <w:rFonts w:ascii="Angsana New" w:hAnsi="Angsana New" w:cs="Angsana New"/>
                <w:snapToGrid w:val="0"/>
                <w:sz w:val="22"/>
                <w:szCs w:val="22"/>
                <w:lang w:eastAsia="th-TH"/>
              </w:rPr>
            </w:pPr>
          </w:p>
        </w:tc>
        <w:tc>
          <w:tcPr>
            <w:tcW w:w="141" w:type="dxa"/>
            <w:tcBorders>
              <w:top w:val="single" w:sz="4" w:space="0" w:color="auto"/>
            </w:tcBorders>
          </w:tcPr>
          <w:p w14:paraId="706C8E70"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0FA1486A"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2" w:type="dxa"/>
            <w:tcBorders>
              <w:top w:val="single" w:sz="4" w:space="0" w:color="auto"/>
            </w:tcBorders>
          </w:tcPr>
          <w:p w14:paraId="3963C960"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tcBorders>
          </w:tcPr>
          <w:p w14:paraId="44312A90"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2" w:type="dxa"/>
            <w:tcBorders>
              <w:top w:val="single" w:sz="4" w:space="0" w:color="auto"/>
            </w:tcBorders>
          </w:tcPr>
          <w:p w14:paraId="2D3AA31E"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3D907058" w14:textId="77777777" w:rsidR="00C40CE3" w:rsidRPr="00044B7A" w:rsidRDefault="00C40CE3">
            <w:pPr>
              <w:tabs>
                <w:tab w:val="left" w:pos="1270"/>
              </w:tabs>
              <w:ind w:left="-30" w:right="150"/>
              <w:jc w:val="right"/>
              <w:rPr>
                <w:rFonts w:ascii="Angsana New" w:hAnsi="Angsana New" w:cs="Angsana New"/>
                <w:snapToGrid w:val="0"/>
                <w:sz w:val="22"/>
                <w:szCs w:val="22"/>
                <w:lang w:eastAsia="th-TH"/>
              </w:rPr>
            </w:pPr>
          </w:p>
        </w:tc>
      </w:tr>
      <w:tr w:rsidR="00C40CE3" w:rsidRPr="00697192" w14:paraId="5FA12274" w14:textId="77777777" w:rsidTr="00863D12">
        <w:trPr>
          <w:cantSplit/>
        </w:trPr>
        <w:tc>
          <w:tcPr>
            <w:tcW w:w="2274" w:type="dxa"/>
          </w:tcPr>
          <w:p w14:paraId="5837A114" w14:textId="65F69B43" w:rsidR="00C40CE3" w:rsidRPr="00044B7A" w:rsidRDefault="00C40CE3">
            <w:pPr>
              <w:ind w:firstLine="295"/>
              <w:rPr>
                <w:rFonts w:ascii="Angsana New" w:hAnsi="Angsana New" w:cs="Angsana New"/>
                <w:sz w:val="22"/>
                <w:szCs w:val="22"/>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1</w:t>
            </w:r>
            <w:r w:rsidRPr="00044B7A">
              <w:rPr>
                <w:rFonts w:ascii="Angsana New" w:hAnsi="Angsana New" w:cs="Angsana New"/>
                <w:sz w:val="22"/>
                <w:szCs w:val="22"/>
                <w:cs/>
              </w:rPr>
              <w:t xml:space="preserve"> มกราคม </w:t>
            </w:r>
            <w:r w:rsidRPr="00044B7A">
              <w:rPr>
                <w:rFonts w:ascii="Angsana New" w:hAnsi="Angsana New" w:cs="Angsana New"/>
                <w:sz w:val="22"/>
                <w:szCs w:val="22"/>
              </w:rPr>
              <w:t>256</w:t>
            </w:r>
            <w:r w:rsidR="00F566D4">
              <w:rPr>
                <w:rFonts w:ascii="Angsana New" w:hAnsi="Angsana New" w:cs="Angsana New"/>
                <w:sz w:val="22"/>
                <w:szCs w:val="22"/>
              </w:rPr>
              <w:t>8</w:t>
            </w:r>
          </w:p>
        </w:tc>
        <w:tc>
          <w:tcPr>
            <w:tcW w:w="141" w:type="dxa"/>
          </w:tcPr>
          <w:p w14:paraId="692B6D55"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Pr>
          <w:p w14:paraId="420E3364" w14:textId="78DB47C6" w:rsidR="00C40CE3" w:rsidRPr="00E4749C" w:rsidRDefault="00E4749C">
            <w:pPr>
              <w:tabs>
                <w:tab w:val="left" w:pos="1267"/>
              </w:tabs>
              <w:ind w:left="-30" w:right="73"/>
              <w:jc w:val="right"/>
              <w:rPr>
                <w:rFonts w:ascii="Angsana New" w:hAnsi="Angsana New" w:cs="Angsana New"/>
                <w:snapToGrid w:val="0"/>
                <w:sz w:val="22"/>
                <w:szCs w:val="22"/>
                <w:lang w:eastAsia="th-TH"/>
              </w:rPr>
            </w:pPr>
            <w:r w:rsidRPr="00E4749C">
              <w:rPr>
                <w:rFonts w:ascii="Angsana New" w:hAnsi="Angsana New" w:cs="Angsana New"/>
                <w:snapToGrid w:val="0"/>
                <w:sz w:val="22"/>
                <w:szCs w:val="22"/>
                <w:lang w:eastAsia="th-TH"/>
              </w:rPr>
              <w:t>67,861,562.01</w:t>
            </w:r>
          </w:p>
        </w:tc>
        <w:tc>
          <w:tcPr>
            <w:tcW w:w="142" w:type="dxa"/>
          </w:tcPr>
          <w:p w14:paraId="35D6512E" w14:textId="77777777" w:rsidR="00C40CE3" w:rsidRPr="00E4749C" w:rsidRDefault="00C40CE3">
            <w:pPr>
              <w:ind w:right="60"/>
              <w:jc w:val="center"/>
              <w:rPr>
                <w:rFonts w:ascii="Angsana New" w:hAnsi="Angsana New" w:cs="Angsana New"/>
                <w:snapToGrid w:val="0"/>
                <w:sz w:val="22"/>
                <w:szCs w:val="22"/>
                <w:u w:val="single"/>
                <w:cs/>
                <w:lang w:eastAsia="th-TH"/>
              </w:rPr>
            </w:pPr>
          </w:p>
        </w:tc>
        <w:tc>
          <w:tcPr>
            <w:tcW w:w="1417" w:type="dxa"/>
          </w:tcPr>
          <w:p w14:paraId="79F520FB" w14:textId="1A9AAB9F" w:rsidR="00C40CE3" w:rsidRPr="00E4749C" w:rsidRDefault="00E4749C">
            <w:pPr>
              <w:tabs>
                <w:tab w:val="left" w:pos="1270"/>
              </w:tabs>
              <w:ind w:left="-30" w:right="150"/>
              <w:jc w:val="right"/>
              <w:rPr>
                <w:rFonts w:ascii="Angsana New" w:hAnsi="Angsana New" w:cs="Angsana New"/>
                <w:snapToGrid w:val="0"/>
                <w:sz w:val="22"/>
                <w:szCs w:val="22"/>
                <w:lang w:eastAsia="th-TH"/>
              </w:rPr>
            </w:pPr>
            <w:r w:rsidRPr="00E4749C">
              <w:rPr>
                <w:rFonts w:ascii="Angsana New" w:hAnsi="Angsana New" w:cs="Angsana New"/>
                <w:snapToGrid w:val="0"/>
                <w:sz w:val="22"/>
                <w:szCs w:val="22"/>
                <w:lang w:eastAsia="th-TH"/>
              </w:rPr>
              <w:t>187,443,514.03</w:t>
            </w:r>
          </w:p>
        </w:tc>
        <w:tc>
          <w:tcPr>
            <w:tcW w:w="142" w:type="dxa"/>
          </w:tcPr>
          <w:p w14:paraId="4BFF4421" w14:textId="77777777" w:rsidR="00C40CE3" w:rsidRPr="00E4749C" w:rsidRDefault="00C40CE3">
            <w:pPr>
              <w:tabs>
                <w:tab w:val="left" w:pos="1270"/>
              </w:tabs>
              <w:ind w:right="150"/>
              <w:jc w:val="center"/>
              <w:rPr>
                <w:rFonts w:ascii="Angsana New" w:hAnsi="Angsana New" w:cs="Angsana New"/>
                <w:snapToGrid w:val="0"/>
                <w:sz w:val="22"/>
                <w:szCs w:val="22"/>
                <w:cs/>
                <w:lang w:eastAsia="th-TH"/>
              </w:rPr>
            </w:pPr>
          </w:p>
        </w:tc>
        <w:tc>
          <w:tcPr>
            <w:tcW w:w="1418" w:type="dxa"/>
          </w:tcPr>
          <w:p w14:paraId="1AE58513" w14:textId="5DA2E2BB" w:rsidR="00C40CE3" w:rsidRPr="00E4749C" w:rsidRDefault="00E4749C">
            <w:pPr>
              <w:tabs>
                <w:tab w:val="left" w:pos="1270"/>
              </w:tabs>
              <w:ind w:left="-30" w:right="150"/>
              <w:jc w:val="right"/>
              <w:rPr>
                <w:rFonts w:ascii="Angsana New" w:hAnsi="Angsana New" w:cs="Angsana New"/>
                <w:snapToGrid w:val="0"/>
                <w:sz w:val="22"/>
                <w:szCs w:val="22"/>
                <w:lang w:eastAsia="th-TH"/>
              </w:rPr>
            </w:pPr>
            <w:r w:rsidRPr="00E4749C">
              <w:rPr>
                <w:rFonts w:ascii="Angsana New" w:hAnsi="Angsana New" w:cs="Angsana New"/>
                <w:snapToGrid w:val="0"/>
                <w:sz w:val="22"/>
                <w:szCs w:val="22"/>
                <w:cs/>
                <w:lang w:eastAsia="th-TH"/>
              </w:rPr>
              <w:t>19</w:t>
            </w:r>
            <w:r w:rsidRPr="00E4749C">
              <w:rPr>
                <w:rFonts w:ascii="Angsana New" w:hAnsi="Angsana New" w:cs="Angsana New"/>
                <w:snapToGrid w:val="0"/>
                <w:sz w:val="22"/>
                <w:szCs w:val="22"/>
                <w:lang w:eastAsia="th-TH"/>
              </w:rPr>
              <w:t>,</w:t>
            </w:r>
            <w:r w:rsidRPr="00E4749C">
              <w:rPr>
                <w:rFonts w:ascii="Angsana New" w:hAnsi="Angsana New" w:cs="Angsana New"/>
                <w:snapToGrid w:val="0"/>
                <w:sz w:val="22"/>
                <w:szCs w:val="22"/>
                <w:cs/>
                <w:lang w:eastAsia="th-TH"/>
              </w:rPr>
              <w:t>487</w:t>
            </w:r>
            <w:r w:rsidRPr="00E4749C">
              <w:rPr>
                <w:rFonts w:ascii="Angsana New" w:hAnsi="Angsana New" w:cs="Angsana New"/>
                <w:snapToGrid w:val="0"/>
                <w:sz w:val="22"/>
                <w:szCs w:val="22"/>
                <w:lang w:eastAsia="th-TH"/>
              </w:rPr>
              <w:t>,</w:t>
            </w:r>
            <w:r w:rsidRPr="00E4749C">
              <w:rPr>
                <w:rFonts w:ascii="Angsana New" w:hAnsi="Angsana New" w:cs="Angsana New"/>
                <w:snapToGrid w:val="0"/>
                <w:sz w:val="22"/>
                <w:szCs w:val="22"/>
                <w:cs/>
                <w:lang w:eastAsia="th-TH"/>
              </w:rPr>
              <w:t>265.90</w:t>
            </w:r>
          </w:p>
        </w:tc>
        <w:tc>
          <w:tcPr>
            <w:tcW w:w="141" w:type="dxa"/>
          </w:tcPr>
          <w:p w14:paraId="722EF0A2" w14:textId="77777777" w:rsidR="00C40CE3" w:rsidRPr="00E4749C" w:rsidRDefault="00C40CE3">
            <w:pPr>
              <w:tabs>
                <w:tab w:val="left" w:pos="1270"/>
              </w:tabs>
              <w:ind w:right="150"/>
              <w:jc w:val="center"/>
              <w:rPr>
                <w:rFonts w:ascii="Angsana New" w:hAnsi="Angsana New" w:cs="Angsana New"/>
                <w:snapToGrid w:val="0"/>
                <w:sz w:val="22"/>
                <w:szCs w:val="22"/>
                <w:cs/>
                <w:lang w:eastAsia="th-TH"/>
              </w:rPr>
            </w:pPr>
          </w:p>
        </w:tc>
        <w:tc>
          <w:tcPr>
            <w:tcW w:w="1276" w:type="dxa"/>
          </w:tcPr>
          <w:p w14:paraId="0DD262AD" w14:textId="5BB184B1" w:rsidR="00C40CE3" w:rsidRPr="00E4749C" w:rsidRDefault="00E4749C">
            <w:pPr>
              <w:tabs>
                <w:tab w:val="left" w:pos="1270"/>
              </w:tabs>
              <w:ind w:left="-30" w:right="83"/>
              <w:jc w:val="right"/>
              <w:rPr>
                <w:rFonts w:ascii="Angsana New" w:hAnsi="Angsana New" w:cs="Angsana New"/>
                <w:snapToGrid w:val="0"/>
                <w:sz w:val="22"/>
                <w:szCs w:val="22"/>
                <w:cs/>
                <w:lang w:eastAsia="th-TH"/>
              </w:rPr>
            </w:pPr>
            <w:r w:rsidRPr="00E4749C">
              <w:rPr>
                <w:rFonts w:ascii="Angsana New" w:hAnsi="Angsana New" w:cs="Angsana New"/>
                <w:snapToGrid w:val="0"/>
                <w:sz w:val="22"/>
                <w:szCs w:val="22"/>
                <w:lang w:eastAsia="th-TH"/>
              </w:rPr>
              <w:t>69,125,306.19</w:t>
            </w:r>
          </w:p>
        </w:tc>
        <w:tc>
          <w:tcPr>
            <w:tcW w:w="142" w:type="dxa"/>
          </w:tcPr>
          <w:p w14:paraId="5B204902" w14:textId="77777777" w:rsidR="00C40CE3" w:rsidRPr="00E4749C" w:rsidRDefault="00C40CE3">
            <w:pPr>
              <w:tabs>
                <w:tab w:val="left" w:pos="1270"/>
              </w:tabs>
              <w:ind w:left="-30" w:right="150"/>
              <w:jc w:val="right"/>
              <w:rPr>
                <w:rFonts w:ascii="Angsana New" w:hAnsi="Angsana New" w:cs="Angsana New"/>
                <w:snapToGrid w:val="0"/>
                <w:sz w:val="22"/>
                <w:szCs w:val="22"/>
                <w:lang w:eastAsia="th-TH"/>
              </w:rPr>
            </w:pPr>
          </w:p>
        </w:tc>
        <w:tc>
          <w:tcPr>
            <w:tcW w:w="1276" w:type="dxa"/>
          </w:tcPr>
          <w:p w14:paraId="009DBA7B" w14:textId="3983CE34" w:rsidR="00C40CE3" w:rsidRPr="00E4749C" w:rsidRDefault="00E4749C">
            <w:pPr>
              <w:tabs>
                <w:tab w:val="left" w:pos="1270"/>
              </w:tabs>
              <w:ind w:left="-30" w:right="83"/>
              <w:jc w:val="right"/>
              <w:rPr>
                <w:rFonts w:ascii="Angsana New" w:hAnsi="Angsana New" w:cs="Angsana New"/>
                <w:snapToGrid w:val="0"/>
                <w:sz w:val="22"/>
                <w:szCs w:val="22"/>
                <w:lang w:eastAsia="th-TH"/>
              </w:rPr>
            </w:pPr>
            <w:r w:rsidRPr="00E4749C">
              <w:rPr>
                <w:rFonts w:ascii="Angsana New" w:hAnsi="Angsana New" w:cs="Angsana New"/>
                <w:snapToGrid w:val="0"/>
                <w:sz w:val="22"/>
                <w:szCs w:val="22"/>
                <w:lang w:eastAsia="th-TH"/>
              </w:rPr>
              <w:t>114,732,612.66</w:t>
            </w:r>
          </w:p>
        </w:tc>
        <w:tc>
          <w:tcPr>
            <w:tcW w:w="141" w:type="dxa"/>
          </w:tcPr>
          <w:p w14:paraId="3E07B19D" w14:textId="77777777" w:rsidR="00C40CE3" w:rsidRPr="00E4749C" w:rsidRDefault="00C40CE3">
            <w:pPr>
              <w:tabs>
                <w:tab w:val="left" w:pos="1270"/>
              </w:tabs>
              <w:ind w:left="-30" w:right="150"/>
              <w:jc w:val="right"/>
              <w:rPr>
                <w:rFonts w:ascii="Angsana New" w:hAnsi="Angsana New" w:cs="Angsana New"/>
                <w:snapToGrid w:val="0"/>
                <w:sz w:val="22"/>
                <w:szCs w:val="22"/>
                <w:lang w:eastAsia="th-TH"/>
              </w:rPr>
            </w:pPr>
          </w:p>
        </w:tc>
        <w:tc>
          <w:tcPr>
            <w:tcW w:w="1418" w:type="dxa"/>
          </w:tcPr>
          <w:p w14:paraId="48359EF7" w14:textId="03EAAC1E" w:rsidR="00C40CE3" w:rsidRPr="00E4749C" w:rsidRDefault="00E4749C">
            <w:pPr>
              <w:tabs>
                <w:tab w:val="left" w:pos="1270"/>
              </w:tabs>
              <w:ind w:left="-30" w:right="83"/>
              <w:jc w:val="right"/>
              <w:rPr>
                <w:rFonts w:ascii="Angsana New" w:hAnsi="Angsana New" w:cs="Angsana New"/>
                <w:snapToGrid w:val="0"/>
                <w:sz w:val="22"/>
                <w:szCs w:val="22"/>
                <w:lang w:eastAsia="th-TH"/>
              </w:rPr>
            </w:pPr>
            <w:r w:rsidRPr="00E4749C">
              <w:rPr>
                <w:rFonts w:ascii="Angsana New" w:hAnsi="Angsana New" w:cs="Angsana New"/>
                <w:snapToGrid w:val="0"/>
                <w:sz w:val="22"/>
                <w:szCs w:val="22"/>
                <w:lang w:eastAsia="th-TH"/>
              </w:rPr>
              <w:t>21,920,434.85</w:t>
            </w:r>
          </w:p>
        </w:tc>
        <w:tc>
          <w:tcPr>
            <w:tcW w:w="142" w:type="dxa"/>
          </w:tcPr>
          <w:p w14:paraId="4C20413F" w14:textId="77777777" w:rsidR="00C40CE3" w:rsidRPr="00E4749C" w:rsidRDefault="00C40CE3">
            <w:pPr>
              <w:tabs>
                <w:tab w:val="left" w:pos="1270"/>
              </w:tabs>
              <w:ind w:left="-30" w:right="150"/>
              <w:jc w:val="right"/>
              <w:rPr>
                <w:rFonts w:ascii="Angsana New" w:hAnsi="Angsana New" w:cs="Angsana New"/>
                <w:snapToGrid w:val="0"/>
                <w:sz w:val="22"/>
                <w:szCs w:val="22"/>
                <w:lang w:eastAsia="th-TH"/>
              </w:rPr>
            </w:pPr>
          </w:p>
        </w:tc>
        <w:tc>
          <w:tcPr>
            <w:tcW w:w="1275" w:type="dxa"/>
          </w:tcPr>
          <w:p w14:paraId="0C73EDB9" w14:textId="7D4F0C40" w:rsidR="00C40CE3" w:rsidRPr="00E4749C" w:rsidRDefault="00E4749C">
            <w:pPr>
              <w:tabs>
                <w:tab w:val="left" w:pos="1270"/>
              </w:tabs>
              <w:ind w:left="-30" w:right="83"/>
              <w:jc w:val="right"/>
              <w:rPr>
                <w:rFonts w:ascii="Angsana New" w:hAnsi="Angsana New" w:cs="Angsana New"/>
                <w:snapToGrid w:val="0"/>
                <w:sz w:val="22"/>
                <w:szCs w:val="22"/>
                <w:lang w:eastAsia="th-TH"/>
              </w:rPr>
            </w:pPr>
            <w:r w:rsidRPr="00E4749C">
              <w:rPr>
                <w:rFonts w:ascii="Angsana New" w:hAnsi="Angsana New" w:cs="Angsana New"/>
                <w:snapToGrid w:val="0"/>
                <w:sz w:val="22"/>
                <w:szCs w:val="22"/>
                <w:lang w:eastAsia="th-TH"/>
              </w:rPr>
              <w:t>13,186,809.94</w:t>
            </w:r>
          </w:p>
        </w:tc>
        <w:tc>
          <w:tcPr>
            <w:tcW w:w="142" w:type="dxa"/>
          </w:tcPr>
          <w:p w14:paraId="567391E5" w14:textId="77777777" w:rsidR="00C40CE3" w:rsidRPr="00E4749C" w:rsidRDefault="00C40CE3">
            <w:pPr>
              <w:tabs>
                <w:tab w:val="left" w:pos="1270"/>
              </w:tabs>
              <w:ind w:left="-30" w:right="150"/>
              <w:jc w:val="right"/>
              <w:rPr>
                <w:rFonts w:ascii="Angsana New" w:hAnsi="Angsana New" w:cs="Angsana New"/>
                <w:snapToGrid w:val="0"/>
                <w:sz w:val="22"/>
                <w:szCs w:val="22"/>
                <w:lang w:eastAsia="th-TH"/>
              </w:rPr>
            </w:pPr>
          </w:p>
        </w:tc>
        <w:tc>
          <w:tcPr>
            <w:tcW w:w="1418" w:type="dxa"/>
          </w:tcPr>
          <w:p w14:paraId="2AB0E72B" w14:textId="7346FFC6" w:rsidR="00C40CE3" w:rsidRPr="00E4749C" w:rsidRDefault="00E4749C">
            <w:pPr>
              <w:tabs>
                <w:tab w:val="left" w:pos="1270"/>
              </w:tabs>
              <w:ind w:left="-30" w:right="83"/>
              <w:jc w:val="right"/>
              <w:rPr>
                <w:rFonts w:ascii="Angsana New" w:hAnsi="Angsana New" w:cs="Angsana New"/>
                <w:snapToGrid w:val="0"/>
                <w:sz w:val="22"/>
                <w:szCs w:val="22"/>
                <w:lang w:eastAsia="th-TH"/>
              </w:rPr>
            </w:pPr>
            <w:r w:rsidRPr="00E4749C">
              <w:rPr>
                <w:rFonts w:ascii="Angsana New" w:hAnsi="Angsana New" w:cs="Angsana New"/>
                <w:snapToGrid w:val="0"/>
                <w:sz w:val="22"/>
                <w:szCs w:val="22"/>
                <w:lang w:eastAsia="th-TH"/>
              </w:rPr>
              <w:t>493,757,505.58</w:t>
            </w:r>
          </w:p>
        </w:tc>
      </w:tr>
      <w:tr w:rsidR="00C40CE3" w:rsidRPr="00697192" w14:paraId="056FDBA7" w14:textId="77777777" w:rsidTr="00863D12">
        <w:trPr>
          <w:cantSplit/>
        </w:trPr>
        <w:tc>
          <w:tcPr>
            <w:tcW w:w="2274" w:type="dxa"/>
          </w:tcPr>
          <w:p w14:paraId="43B3A112" w14:textId="77777777"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ซื้อสินทรัพย์</w:t>
            </w:r>
          </w:p>
        </w:tc>
        <w:tc>
          <w:tcPr>
            <w:tcW w:w="141" w:type="dxa"/>
          </w:tcPr>
          <w:p w14:paraId="5D36FCB7"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Pr>
          <w:p w14:paraId="2189D5C5" w14:textId="77777777" w:rsidR="00C40CE3" w:rsidRPr="00BE2282" w:rsidRDefault="00C40CE3">
            <w:pPr>
              <w:ind w:left="-30" w:right="-1"/>
              <w:jc w:val="center"/>
              <w:rPr>
                <w:rFonts w:ascii="Angsana New" w:hAnsi="Angsana New" w:cs="Angsana New"/>
                <w:snapToGrid w:val="0"/>
                <w:sz w:val="22"/>
                <w:szCs w:val="22"/>
                <w:lang w:eastAsia="th-TH"/>
              </w:rPr>
            </w:pPr>
            <w:r w:rsidRPr="00BE2282">
              <w:rPr>
                <w:rFonts w:ascii="Angsana New" w:hAnsi="Angsana New" w:cs="Angsana New"/>
                <w:snapToGrid w:val="0"/>
                <w:sz w:val="22"/>
                <w:szCs w:val="22"/>
                <w:cs/>
                <w:lang w:eastAsia="th-TH"/>
              </w:rPr>
              <w:t>-</w:t>
            </w:r>
          </w:p>
        </w:tc>
        <w:tc>
          <w:tcPr>
            <w:tcW w:w="142" w:type="dxa"/>
          </w:tcPr>
          <w:p w14:paraId="3FDA9F83" w14:textId="77777777" w:rsidR="00C40CE3" w:rsidRPr="000929AA" w:rsidRDefault="00C40CE3">
            <w:pPr>
              <w:ind w:right="60"/>
              <w:jc w:val="center"/>
              <w:rPr>
                <w:rFonts w:ascii="Angsana New" w:hAnsi="Angsana New" w:cs="Angsana New"/>
                <w:snapToGrid w:val="0"/>
                <w:sz w:val="22"/>
                <w:szCs w:val="22"/>
                <w:u w:val="single"/>
                <w:cs/>
                <w:lang w:eastAsia="th-TH"/>
              </w:rPr>
            </w:pPr>
          </w:p>
        </w:tc>
        <w:tc>
          <w:tcPr>
            <w:tcW w:w="1417" w:type="dxa"/>
          </w:tcPr>
          <w:p w14:paraId="4126403A" w14:textId="63DB7857" w:rsidR="00C40CE3" w:rsidRPr="0034227F" w:rsidRDefault="003620DE" w:rsidP="00542E82">
            <w:pPr>
              <w:ind w:left="-30" w:right="-1"/>
              <w:jc w:val="center"/>
              <w:rPr>
                <w:rFonts w:ascii="Angsana New" w:hAnsi="Angsana New" w:cs="Angsana New"/>
                <w:snapToGrid w:val="0"/>
                <w:sz w:val="22"/>
                <w:szCs w:val="22"/>
                <w:lang w:eastAsia="th-TH"/>
              </w:rPr>
            </w:pPr>
            <w:r w:rsidRPr="0034227F">
              <w:rPr>
                <w:rFonts w:ascii="Angsana New" w:hAnsi="Angsana New" w:cs="Angsana New"/>
                <w:snapToGrid w:val="0"/>
                <w:sz w:val="22"/>
                <w:szCs w:val="22"/>
                <w:lang w:eastAsia="th-TH"/>
              </w:rPr>
              <w:t>-</w:t>
            </w:r>
          </w:p>
        </w:tc>
        <w:tc>
          <w:tcPr>
            <w:tcW w:w="142" w:type="dxa"/>
          </w:tcPr>
          <w:p w14:paraId="737AD087"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418" w:type="dxa"/>
          </w:tcPr>
          <w:p w14:paraId="499EB49E" w14:textId="7C8B254A" w:rsidR="00C40CE3" w:rsidRPr="004B2BE8" w:rsidRDefault="00305B85">
            <w:pPr>
              <w:tabs>
                <w:tab w:val="left" w:pos="1270"/>
              </w:tabs>
              <w:ind w:left="-30" w:right="150"/>
              <w:jc w:val="right"/>
              <w:rPr>
                <w:rFonts w:ascii="Angsana New" w:hAnsi="Angsana New" w:cs="Angsana New"/>
                <w:snapToGrid w:val="0"/>
                <w:sz w:val="22"/>
                <w:szCs w:val="22"/>
                <w:lang w:eastAsia="th-TH"/>
              </w:rPr>
            </w:pPr>
            <w:r w:rsidRPr="00305B85">
              <w:rPr>
                <w:rFonts w:ascii="Angsana New" w:hAnsi="Angsana New" w:cs="Angsana New"/>
                <w:snapToGrid w:val="0"/>
                <w:sz w:val="22"/>
                <w:szCs w:val="22"/>
                <w:lang w:eastAsia="th-TH"/>
              </w:rPr>
              <w:t>990,945.11</w:t>
            </w:r>
          </w:p>
        </w:tc>
        <w:tc>
          <w:tcPr>
            <w:tcW w:w="141" w:type="dxa"/>
          </w:tcPr>
          <w:p w14:paraId="6883E8B0"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276" w:type="dxa"/>
          </w:tcPr>
          <w:p w14:paraId="2782993B" w14:textId="1B244B86" w:rsidR="00C40CE3" w:rsidRPr="000929AA" w:rsidRDefault="00261AA2">
            <w:pPr>
              <w:tabs>
                <w:tab w:val="left" w:pos="1270"/>
              </w:tabs>
              <w:ind w:left="-30" w:right="83"/>
              <w:jc w:val="right"/>
              <w:rPr>
                <w:rFonts w:ascii="Angsana New" w:hAnsi="Angsana New" w:cs="Angsana New"/>
                <w:snapToGrid w:val="0"/>
                <w:sz w:val="22"/>
                <w:szCs w:val="22"/>
                <w:lang w:eastAsia="th-TH"/>
              </w:rPr>
            </w:pPr>
            <w:r w:rsidRPr="00261AA2">
              <w:rPr>
                <w:rFonts w:ascii="Angsana New" w:hAnsi="Angsana New" w:cs="Angsana New"/>
                <w:snapToGrid w:val="0"/>
                <w:sz w:val="22"/>
                <w:szCs w:val="22"/>
                <w:lang w:eastAsia="th-TH"/>
              </w:rPr>
              <w:t>4,373,402.21</w:t>
            </w:r>
          </w:p>
        </w:tc>
        <w:tc>
          <w:tcPr>
            <w:tcW w:w="142" w:type="dxa"/>
          </w:tcPr>
          <w:p w14:paraId="583D387C"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6" w:type="dxa"/>
          </w:tcPr>
          <w:p w14:paraId="3FACD4E6" w14:textId="7B404C26" w:rsidR="00C40CE3" w:rsidRPr="000929AA" w:rsidRDefault="00092413">
            <w:pPr>
              <w:tabs>
                <w:tab w:val="left" w:pos="1270"/>
              </w:tabs>
              <w:ind w:left="-30" w:right="83"/>
              <w:jc w:val="right"/>
              <w:rPr>
                <w:rFonts w:ascii="Angsana New" w:hAnsi="Angsana New" w:cs="Angsana New"/>
                <w:snapToGrid w:val="0"/>
                <w:sz w:val="22"/>
                <w:szCs w:val="22"/>
                <w:lang w:eastAsia="th-TH"/>
              </w:rPr>
            </w:pPr>
            <w:r w:rsidRPr="00092413">
              <w:rPr>
                <w:rFonts w:ascii="Angsana New" w:hAnsi="Angsana New" w:cs="Angsana New"/>
                <w:snapToGrid w:val="0"/>
                <w:sz w:val="22"/>
                <w:szCs w:val="22"/>
                <w:lang w:eastAsia="th-TH"/>
              </w:rPr>
              <w:t>18,565,958.89</w:t>
            </w:r>
          </w:p>
        </w:tc>
        <w:tc>
          <w:tcPr>
            <w:tcW w:w="141" w:type="dxa"/>
          </w:tcPr>
          <w:p w14:paraId="64704BF3"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Pr>
          <w:p w14:paraId="431EA5A9" w14:textId="40F197BC" w:rsidR="00C40CE3" w:rsidRPr="000929AA" w:rsidRDefault="00992682">
            <w:pPr>
              <w:tabs>
                <w:tab w:val="left" w:pos="1270"/>
              </w:tabs>
              <w:ind w:left="-30" w:right="83"/>
              <w:jc w:val="right"/>
              <w:rPr>
                <w:rFonts w:ascii="Angsana New" w:hAnsi="Angsana New" w:cs="Angsana New"/>
                <w:snapToGrid w:val="0"/>
                <w:sz w:val="22"/>
                <w:szCs w:val="22"/>
                <w:lang w:eastAsia="th-TH"/>
              </w:rPr>
            </w:pPr>
            <w:r w:rsidRPr="00992682">
              <w:rPr>
                <w:rFonts w:ascii="Angsana New" w:hAnsi="Angsana New" w:cs="Angsana New"/>
                <w:snapToGrid w:val="0"/>
                <w:sz w:val="22"/>
                <w:szCs w:val="22"/>
                <w:lang w:eastAsia="th-TH"/>
              </w:rPr>
              <w:t>8,336,137.34</w:t>
            </w:r>
          </w:p>
        </w:tc>
        <w:tc>
          <w:tcPr>
            <w:tcW w:w="142" w:type="dxa"/>
          </w:tcPr>
          <w:p w14:paraId="09C60BF4"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5" w:type="dxa"/>
          </w:tcPr>
          <w:p w14:paraId="0DC55507" w14:textId="1FCC2A43" w:rsidR="00C40CE3" w:rsidRPr="000929AA" w:rsidRDefault="00DE5AD7">
            <w:pPr>
              <w:tabs>
                <w:tab w:val="left" w:pos="1270"/>
              </w:tabs>
              <w:ind w:left="-30" w:right="83"/>
              <w:jc w:val="right"/>
              <w:rPr>
                <w:rFonts w:ascii="Angsana New" w:hAnsi="Angsana New" w:cs="Angsana New"/>
                <w:snapToGrid w:val="0"/>
                <w:sz w:val="22"/>
                <w:szCs w:val="22"/>
                <w:lang w:eastAsia="th-TH"/>
              </w:rPr>
            </w:pPr>
            <w:r w:rsidRPr="00DE5AD7">
              <w:rPr>
                <w:rFonts w:ascii="Angsana New" w:hAnsi="Angsana New" w:cs="Angsana New"/>
                <w:snapToGrid w:val="0"/>
                <w:sz w:val="22"/>
                <w:szCs w:val="22"/>
                <w:lang w:eastAsia="th-TH"/>
              </w:rPr>
              <w:t>70,433.34</w:t>
            </w:r>
          </w:p>
        </w:tc>
        <w:tc>
          <w:tcPr>
            <w:tcW w:w="142" w:type="dxa"/>
          </w:tcPr>
          <w:p w14:paraId="665BA8A9"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Pr>
          <w:p w14:paraId="6562414C" w14:textId="1AEB6C48" w:rsidR="00C40CE3" w:rsidRPr="000929AA" w:rsidRDefault="0063477D">
            <w:pPr>
              <w:tabs>
                <w:tab w:val="left" w:pos="1270"/>
              </w:tabs>
              <w:ind w:left="-30" w:right="83"/>
              <w:jc w:val="right"/>
              <w:rPr>
                <w:rFonts w:ascii="Angsana New" w:hAnsi="Angsana New" w:cs="Angsana New"/>
                <w:snapToGrid w:val="0"/>
                <w:sz w:val="22"/>
                <w:szCs w:val="22"/>
                <w:lang w:eastAsia="th-TH"/>
              </w:rPr>
            </w:pPr>
            <w:r w:rsidRPr="0063477D">
              <w:rPr>
                <w:rFonts w:ascii="Angsana New" w:hAnsi="Angsana New" w:cs="Angsana New"/>
                <w:snapToGrid w:val="0"/>
                <w:sz w:val="22"/>
                <w:szCs w:val="22"/>
                <w:lang w:eastAsia="th-TH"/>
              </w:rPr>
              <w:t>32,336,876.89</w:t>
            </w:r>
          </w:p>
        </w:tc>
      </w:tr>
      <w:tr w:rsidR="00C40CE3" w:rsidRPr="00697192" w14:paraId="4502FF0B" w14:textId="77777777" w:rsidTr="00863D12">
        <w:trPr>
          <w:cantSplit/>
        </w:trPr>
        <w:tc>
          <w:tcPr>
            <w:tcW w:w="2274" w:type="dxa"/>
          </w:tcPr>
          <w:p w14:paraId="378B7D19" w14:textId="77777777"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รับโอน</w:t>
            </w:r>
            <w:r w:rsidRPr="00044B7A">
              <w:rPr>
                <w:rFonts w:ascii="Angsana New" w:hAnsi="Angsana New" w:cs="Angsana New"/>
                <w:sz w:val="22"/>
                <w:szCs w:val="22"/>
              </w:rPr>
              <w:t>/</w:t>
            </w:r>
            <w:r w:rsidRPr="00044B7A">
              <w:rPr>
                <w:rFonts w:ascii="Angsana New" w:hAnsi="Angsana New" w:cs="Angsana New"/>
                <w:sz w:val="22"/>
                <w:szCs w:val="22"/>
                <w:cs/>
              </w:rPr>
              <w:t>โอนออก</w:t>
            </w:r>
          </w:p>
        </w:tc>
        <w:tc>
          <w:tcPr>
            <w:tcW w:w="141" w:type="dxa"/>
          </w:tcPr>
          <w:p w14:paraId="7D4AE751"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Pr>
          <w:p w14:paraId="3D991A51" w14:textId="12BDB25D" w:rsidR="00C40CE3" w:rsidRPr="00BE2282" w:rsidRDefault="004C5732" w:rsidP="00BE2282">
            <w:pPr>
              <w:ind w:left="-30" w:right="-1"/>
              <w:jc w:val="center"/>
              <w:rPr>
                <w:rFonts w:ascii="Angsana New" w:hAnsi="Angsana New" w:cs="Angsana New"/>
                <w:snapToGrid w:val="0"/>
                <w:sz w:val="22"/>
                <w:szCs w:val="22"/>
                <w:lang w:eastAsia="th-TH"/>
              </w:rPr>
            </w:pPr>
            <w:r w:rsidRPr="00BE2282">
              <w:rPr>
                <w:rFonts w:ascii="Angsana New" w:hAnsi="Angsana New" w:cs="Angsana New"/>
                <w:snapToGrid w:val="0"/>
                <w:sz w:val="22"/>
                <w:szCs w:val="22"/>
                <w:cs/>
                <w:lang w:eastAsia="th-TH"/>
              </w:rPr>
              <w:t>-</w:t>
            </w:r>
          </w:p>
        </w:tc>
        <w:tc>
          <w:tcPr>
            <w:tcW w:w="142" w:type="dxa"/>
          </w:tcPr>
          <w:p w14:paraId="35937410" w14:textId="77777777" w:rsidR="00C40CE3" w:rsidRPr="000929AA" w:rsidRDefault="00C40CE3">
            <w:pPr>
              <w:ind w:right="60"/>
              <w:jc w:val="center"/>
              <w:rPr>
                <w:rFonts w:ascii="Angsana New" w:hAnsi="Angsana New" w:cs="Angsana New"/>
                <w:snapToGrid w:val="0"/>
                <w:sz w:val="22"/>
                <w:szCs w:val="22"/>
                <w:u w:val="single"/>
                <w:cs/>
                <w:lang w:eastAsia="th-TH"/>
              </w:rPr>
            </w:pPr>
          </w:p>
        </w:tc>
        <w:tc>
          <w:tcPr>
            <w:tcW w:w="1417" w:type="dxa"/>
          </w:tcPr>
          <w:p w14:paraId="74D84D18" w14:textId="4340A420" w:rsidR="00C40CE3" w:rsidRPr="0034227F" w:rsidRDefault="00C72D0D">
            <w:pPr>
              <w:tabs>
                <w:tab w:val="left" w:pos="1270"/>
              </w:tabs>
              <w:ind w:left="-30" w:right="150"/>
              <w:jc w:val="right"/>
              <w:rPr>
                <w:rFonts w:ascii="Angsana New" w:hAnsi="Angsana New" w:cs="Angsana New"/>
                <w:snapToGrid w:val="0"/>
                <w:sz w:val="22"/>
                <w:szCs w:val="22"/>
                <w:lang w:eastAsia="th-TH"/>
              </w:rPr>
            </w:pPr>
            <w:r w:rsidRPr="00C72D0D">
              <w:rPr>
                <w:rFonts w:ascii="Angsana New" w:hAnsi="Angsana New" w:cs="Angsana New"/>
                <w:snapToGrid w:val="0"/>
                <w:sz w:val="22"/>
                <w:szCs w:val="22"/>
                <w:lang w:eastAsia="th-TH"/>
              </w:rPr>
              <w:t>4,866,965.15</w:t>
            </w:r>
          </w:p>
        </w:tc>
        <w:tc>
          <w:tcPr>
            <w:tcW w:w="142" w:type="dxa"/>
          </w:tcPr>
          <w:p w14:paraId="29129645"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418" w:type="dxa"/>
          </w:tcPr>
          <w:p w14:paraId="491B94FB" w14:textId="38DD1CB3" w:rsidR="00C40CE3" w:rsidRPr="004B2BE8" w:rsidRDefault="00DB0232" w:rsidP="00542E82">
            <w:pPr>
              <w:ind w:left="-30" w:right="-1"/>
              <w:jc w:val="center"/>
              <w:rPr>
                <w:rFonts w:ascii="Angsana New" w:hAnsi="Angsana New" w:cs="Angsana New"/>
                <w:snapToGrid w:val="0"/>
                <w:sz w:val="22"/>
                <w:szCs w:val="22"/>
                <w:lang w:eastAsia="th-TH"/>
              </w:rPr>
            </w:pPr>
            <w:r w:rsidRPr="004B2BE8">
              <w:rPr>
                <w:rFonts w:ascii="Angsana New" w:hAnsi="Angsana New" w:cs="Angsana New"/>
                <w:snapToGrid w:val="0"/>
                <w:sz w:val="22"/>
                <w:szCs w:val="22"/>
                <w:lang w:eastAsia="th-TH"/>
              </w:rPr>
              <w:t>-</w:t>
            </w:r>
          </w:p>
        </w:tc>
        <w:tc>
          <w:tcPr>
            <w:tcW w:w="141" w:type="dxa"/>
          </w:tcPr>
          <w:p w14:paraId="422F38B3"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276" w:type="dxa"/>
          </w:tcPr>
          <w:p w14:paraId="289F0ADD" w14:textId="4CA34961" w:rsidR="00C40CE3" w:rsidRPr="000929AA" w:rsidRDefault="00261AA2">
            <w:pPr>
              <w:tabs>
                <w:tab w:val="left" w:pos="1270"/>
              </w:tabs>
              <w:ind w:left="-30" w:right="83"/>
              <w:jc w:val="right"/>
              <w:rPr>
                <w:rFonts w:ascii="Angsana New" w:hAnsi="Angsana New" w:cs="Angsana New"/>
                <w:snapToGrid w:val="0"/>
                <w:sz w:val="22"/>
                <w:szCs w:val="22"/>
                <w:cs/>
                <w:lang w:eastAsia="th-TH"/>
              </w:rPr>
            </w:pPr>
            <w:r w:rsidRPr="00261AA2">
              <w:rPr>
                <w:rFonts w:ascii="Angsana New" w:hAnsi="Angsana New" w:cs="Angsana New"/>
                <w:snapToGrid w:val="0"/>
                <w:sz w:val="22"/>
                <w:szCs w:val="22"/>
                <w:lang w:eastAsia="th-TH"/>
              </w:rPr>
              <w:t>575,751.77</w:t>
            </w:r>
          </w:p>
        </w:tc>
        <w:tc>
          <w:tcPr>
            <w:tcW w:w="142" w:type="dxa"/>
          </w:tcPr>
          <w:p w14:paraId="78707FF9"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6" w:type="dxa"/>
          </w:tcPr>
          <w:p w14:paraId="0EEA5C6F" w14:textId="77777777" w:rsidR="00C40CE3" w:rsidRPr="000929AA" w:rsidRDefault="00C40CE3">
            <w:pPr>
              <w:ind w:left="-30" w:right="-1"/>
              <w:jc w:val="center"/>
              <w:rPr>
                <w:rFonts w:ascii="Angsana New" w:hAnsi="Angsana New" w:cs="Angsana New"/>
                <w:snapToGrid w:val="0"/>
                <w:sz w:val="22"/>
                <w:szCs w:val="22"/>
                <w:lang w:eastAsia="th-TH"/>
              </w:rPr>
            </w:pPr>
            <w:r w:rsidRPr="000929AA">
              <w:rPr>
                <w:rFonts w:ascii="Angsana New" w:hAnsi="Angsana New" w:cs="Angsana New"/>
                <w:snapToGrid w:val="0"/>
                <w:sz w:val="22"/>
                <w:szCs w:val="22"/>
                <w:cs/>
                <w:lang w:eastAsia="th-TH"/>
              </w:rPr>
              <w:t>-</w:t>
            </w:r>
          </w:p>
        </w:tc>
        <w:tc>
          <w:tcPr>
            <w:tcW w:w="141" w:type="dxa"/>
          </w:tcPr>
          <w:p w14:paraId="4FE8D43B"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Pr>
          <w:p w14:paraId="3222C755" w14:textId="1C46C977" w:rsidR="00C40CE3" w:rsidRPr="000929AA" w:rsidRDefault="00DF6D64">
            <w:pPr>
              <w:tabs>
                <w:tab w:val="left" w:pos="1270"/>
              </w:tabs>
              <w:ind w:left="-30" w:right="83"/>
              <w:jc w:val="right"/>
              <w:rPr>
                <w:rFonts w:ascii="Angsana New" w:hAnsi="Angsana New" w:cs="Angsana New"/>
                <w:snapToGrid w:val="0"/>
                <w:sz w:val="22"/>
                <w:szCs w:val="22"/>
                <w:lang w:eastAsia="th-TH"/>
              </w:rPr>
            </w:pPr>
            <w:r w:rsidRPr="00DF6D64">
              <w:rPr>
                <w:rFonts w:ascii="Angsana New" w:hAnsi="Angsana New" w:cs="Angsana New"/>
                <w:snapToGrid w:val="0"/>
                <w:sz w:val="22"/>
                <w:szCs w:val="22"/>
                <w:cs/>
                <w:lang w:eastAsia="th-TH"/>
              </w:rPr>
              <w:t>(5</w:t>
            </w:r>
            <w:r w:rsidRPr="00DF6D64">
              <w:rPr>
                <w:rFonts w:ascii="Angsana New" w:hAnsi="Angsana New" w:cs="Angsana New"/>
                <w:snapToGrid w:val="0"/>
                <w:sz w:val="22"/>
                <w:szCs w:val="22"/>
                <w:lang w:eastAsia="th-TH"/>
              </w:rPr>
              <w:t>,</w:t>
            </w:r>
            <w:r w:rsidRPr="00DF6D64">
              <w:rPr>
                <w:rFonts w:ascii="Angsana New" w:hAnsi="Angsana New" w:cs="Angsana New"/>
                <w:snapToGrid w:val="0"/>
                <w:sz w:val="22"/>
                <w:szCs w:val="22"/>
                <w:cs/>
                <w:lang w:eastAsia="th-TH"/>
              </w:rPr>
              <w:t>339</w:t>
            </w:r>
            <w:r w:rsidRPr="00DF6D64">
              <w:rPr>
                <w:rFonts w:ascii="Angsana New" w:hAnsi="Angsana New" w:cs="Angsana New"/>
                <w:snapToGrid w:val="0"/>
                <w:sz w:val="22"/>
                <w:szCs w:val="22"/>
                <w:lang w:eastAsia="th-TH"/>
              </w:rPr>
              <w:t>,</w:t>
            </w:r>
            <w:r w:rsidRPr="00DF6D64">
              <w:rPr>
                <w:rFonts w:ascii="Angsana New" w:hAnsi="Angsana New" w:cs="Angsana New"/>
                <w:snapToGrid w:val="0"/>
                <w:sz w:val="22"/>
                <w:szCs w:val="22"/>
                <w:cs/>
                <w:lang w:eastAsia="th-TH"/>
              </w:rPr>
              <w:t>637.88</w:t>
            </w:r>
            <w:r w:rsidR="008A2D24" w:rsidRPr="008A2D24">
              <w:rPr>
                <w:rFonts w:ascii="Angsana New" w:hAnsi="Angsana New" w:cs="Angsana New"/>
                <w:snapToGrid w:val="0"/>
                <w:sz w:val="22"/>
                <w:szCs w:val="22"/>
                <w:cs/>
                <w:lang w:eastAsia="th-TH"/>
              </w:rPr>
              <w:t>)</w:t>
            </w:r>
          </w:p>
        </w:tc>
        <w:tc>
          <w:tcPr>
            <w:tcW w:w="142" w:type="dxa"/>
          </w:tcPr>
          <w:p w14:paraId="7B45D0EE"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5" w:type="dxa"/>
          </w:tcPr>
          <w:p w14:paraId="406D3E7C" w14:textId="77777777" w:rsidR="00C40CE3" w:rsidRPr="000929AA" w:rsidRDefault="00C40CE3">
            <w:pPr>
              <w:ind w:left="-30" w:right="-1"/>
              <w:jc w:val="center"/>
              <w:rPr>
                <w:rFonts w:ascii="Angsana New" w:hAnsi="Angsana New" w:cs="Angsana New"/>
                <w:snapToGrid w:val="0"/>
                <w:sz w:val="22"/>
                <w:szCs w:val="22"/>
                <w:lang w:eastAsia="th-TH"/>
              </w:rPr>
            </w:pPr>
            <w:r w:rsidRPr="000929AA">
              <w:rPr>
                <w:rFonts w:ascii="Angsana New" w:hAnsi="Angsana New" w:cs="Angsana New"/>
                <w:snapToGrid w:val="0"/>
                <w:sz w:val="22"/>
                <w:szCs w:val="22"/>
                <w:cs/>
                <w:lang w:eastAsia="th-TH"/>
              </w:rPr>
              <w:t>-</w:t>
            </w:r>
          </w:p>
        </w:tc>
        <w:tc>
          <w:tcPr>
            <w:tcW w:w="142" w:type="dxa"/>
          </w:tcPr>
          <w:p w14:paraId="3A02F6FC"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Pr>
          <w:p w14:paraId="1EC9F685" w14:textId="5551DCA4" w:rsidR="00C40CE3" w:rsidRPr="008754B8" w:rsidRDefault="0063477D" w:rsidP="0063477D">
            <w:pPr>
              <w:tabs>
                <w:tab w:val="left" w:pos="1270"/>
              </w:tabs>
              <w:ind w:left="-30" w:right="83"/>
              <w:jc w:val="right"/>
              <w:rPr>
                <w:rFonts w:ascii="Angsana New" w:hAnsi="Angsana New" w:cs="Angsana New"/>
                <w:snapToGrid w:val="0"/>
                <w:sz w:val="22"/>
                <w:szCs w:val="22"/>
                <w:lang w:eastAsia="th-TH"/>
              </w:rPr>
            </w:pPr>
            <w:r w:rsidRPr="0063477D">
              <w:rPr>
                <w:rFonts w:ascii="Angsana New" w:hAnsi="Angsana New" w:cs="Angsana New"/>
                <w:snapToGrid w:val="0"/>
                <w:sz w:val="22"/>
                <w:szCs w:val="22"/>
                <w:cs/>
                <w:lang w:eastAsia="th-TH"/>
              </w:rPr>
              <w:t>103</w:t>
            </w:r>
            <w:r w:rsidRPr="0063477D">
              <w:rPr>
                <w:rFonts w:ascii="Angsana New" w:hAnsi="Angsana New" w:cs="Angsana New"/>
                <w:snapToGrid w:val="0"/>
                <w:sz w:val="22"/>
                <w:szCs w:val="22"/>
                <w:lang w:eastAsia="th-TH"/>
              </w:rPr>
              <w:t>,</w:t>
            </w:r>
            <w:r w:rsidRPr="0063477D">
              <w:rPr>
                <w:rFonts w:ascii="Angsana New" w:hAnsi="Angsana New" w:cs="Angsana New"/>
                <w:snapToGrid w:val="0"/>
                <w:sz w:val="22"/>
                <w:szCs w:val="22"/>
                <w:cs/>
                <w:lang w:eastAsia="th-TH"/>
              </w:rPr>
              <w:t>079.04</w:t>
            </w:r>
          </w:p>
        </w:tc>
      </w:tr>
      <w:tr w:rsidR="006032A6" w:rsidRPr="00697192" w14:paraId="7A485D2B" w14:textId="77777777" w:rsidTr="00863D12">
        <w:trPr>
          <w:cantSplit/>
        </w:trPr>
        <w:tc>
          <w:tcPr>
            <w:tcW w:w="2274" w:type="dxa"/>
          </w:tcPr>
          <w:p w14:paraId="1EFF21B7" w14:textId="77777777" w:rsidR="00C40CE3" w:rsidRPr="00044B7A" w:rsidRDefault="00C40CE3">
            <w:pPr>
              <w:ind w:firstLine="295"/>
              <w:rPr>
                <w:rFonts w:ascii="Angsana New" w:hAnsi="Angsana New" w:cs="Angsana New"/>
                <w:sz w:val="22"/>
                <w:szCs w:val="22"/>
              </w:rPr>
            </w:pPr>
            <w:r w:rsidRPr="00044B7A">
              <w:rPr>
                <w:rFonts w:ascii="Angsana New" w:hAnsi="Angsana New" w:cs="Angsana New"/>
                <w:sz w:val="22"/>
                <w:szCs w:val="22"/>
                <w:cs/>
              </w:rPr>
              <w:t>ตัดจำหน่าย</w:t>
            </w:r>
            <w:r w:rsidRPr="00044B7A">
              <w:rPr>
                <w:rFonts w:ascii="Angsana New" w:hAnsi="Angsana New" w:cs="Angsana New"/>
                <w:sz w:val="22"/>
                <w:szCs w:val="22"/>
              </w:rPr>
              <w:t>/</w:t>
            </w:r>
            <w:r w:rsidRPr="00044B7A">
              <w:rPr>
                <w:rFonts w:ascii="Angsana New" w:hAnsi="Angsana New" w:cs="Angsana New"/>
                <w:sz w:val="22"/>
                <w:szCs w:val="22"/>
                <w:cs/>
              </w:rPr>
              <w:t>จำหน่ายสินทรัพย์</w:t>
            </w:r>
          </w:p>
        </w:tc>
        <w:tc>
          <w:tcPr>
            <w:tcW w:w="141" w:type="dxa"/>
          </w:tcPr>
          <w:p w14:paraId="3CBD1F5B"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bottom w:val="single" w:sz="4" w:space="0" w:color="auto"/>
            </w:tcBorders>
          </w:tcPr>
          <w:p w14:paraId="3E68B08A" w14:textId="77777777" w:rsidR="00C40CE3" w:rsidRPr="00BE2282" w:rsidRDefault="00C40CE3">
            <w:pPr>
              <w:ind w:left="-30" w:right="-1"/>
              <w:jc w:val="center"/>
              <w:rPr>
                <w:rFonts w:ascii="Angsana New" w:hAnsi="Angsana New" w:cs="Angsana New"/>
                <w:snapToGrid w:val="0"/>
                <w:sz w:val="22"/>
                <w:szCs w:val="22"/>
                <w:lang w:eastAsia="th-TH"/>
              </w:rPr>
            </w:pPr>
            <w:r w:rsidRPr="00BE2282">
              <w:rPr>
                <w:rFonts w:ascii="Angsana New" w:hAnsi="Angsana New" w:cs="Angsana New"/>
                <w:snapToGrid w:val="0"/>
                <w:sz w:val="22"/>
                <w:szCs w:val="22"/>
                <w:cs/>
                <w:lang w:eastAsia="th-TH"/>
              </w:rPr>
              <w:t>-</w:t>
            </w:r>
          </w:p>
        </w:tc>
        <w:tc>
          <w:tcPr>
            <w:tcW w:w="142" w:type="dxa"/>
          </w:tcPr>
          <w:p w14:paraId="514966BD" w14:textId="77777777" w:rsidR="00C40CE3" w:rsidRPr="000929AA" w:rsidRDefault="00C40CE3">
            <w:pPr>
              <w:ind w:right="60"/>
              <w:jc w:val="center"/>
              <w:rPr>
                <w:rFonts w:ascii="Angsana New" w:hAnsi="Angsana New" w:cs="Angsana New"/>
                <w:snapToGrid w:val="0"/>
                <w:sz w:val="22"/>
                <w:szCs w:val="22"/>
                <w:u w:val="single"/>
                <w:cs/>
                <w:lang w:eastAsia="th-TH"/>
              </w:rPr>
            </w:pPr>
          </w:p>
        </w:tc>
        <w:tc>
          <w:tcPr>
            <w:tcW w:w="1417" w:type="dxa"/>
            <w:tcBorders>
              <w:bottom w:val="single" w:sz="4" w:space="0" w:color="auto"/>
            </w:tcBorders>
          </w:tcPr>
          <w:p w14:paraId="07F73AE1" w14:textId="4F7E7DB5" w:rsidR="00C40CE3" w:rsidRPr="0034227F" w:rsidRDefault="00C72D0D" w:rsidP="00C72D0D">
            <w:pPr>
              <w:ind w:left="-30" w:right="-1"/>
              <w:jc w:val="center"/>
              <w:rPr>
                <w:rFonts w:ascii="Angsana New" w:hAnsi="Angsana New" w:cs="Angsana New"/>
                <w:snapToGrid w:val="0"/>
                <w:sz w:val="22"/>
                <w:szCs w:val="22"/>
                <w:lang w:eastAsia="th-TH"/>
              </w:rPr>
            </w:pPr>
            <w:r w:rsidRPr="0034227F">
              <w:rPr>
                <w:rFonts w:ascii="Angsana New" w:hAnsi="Angsana New" w:cs="Angsana New"/>
                <w:snapToGrid w:val="0"/>
                <w:sz w:val="22"/>
                <w:szCs w:val="22"/>
                <w:lang w:eastAsia="th-TH"/>
              </w:rPr>
              <w:t>-</w:t>
            </w:r>
          </w:p>
        </w:tc>
        <w:tc>
          <w:tcPr>
            <w:tcW w:w="142" w:type="dxa"/>
          </w:tcPr>
          <w:p w14:paraId="329A7187"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bottom w:val="single" w:sz="4" w:space="0" w:color="auto"/>
            </w:tcBorders>
          </w:tcPr>
          <w:p w14:paraId="6A020CD3" w14:textId="6960D831" w:rsidR="00C40CE3" w:rsidRPr="004B2BE8" w:rsidRDefault="000D0088">
            <w:pPr>
              <w:tabs>
                <w:tab w:val="left" w:pos="1270"/>
              </w:tabs>
              <w:ind w:left="-30" w:right="150"/>
              <w:jc w:val="right"/>
              <w:rPr>
                <w:rFonts w:ascii="Angsana New" w:hAnsi="Angsana New" w:cs="Angsana New"/>
                <w:snapToGrid w:val="0"/>
                <w:sz w:val="22"/>
                <w:szCs w:val="22"/>
                <w:lang w:eastAsia="th-TH"/>
              </w:rPr>
            </w:pPr>
            <w:r w:rsidRPr="000D0088">
              <w:rPr>
                <w:rFonts w:ascii="Angsana New" w:hAnsi="Angsana New" w:cs="Angsana New"/>
                <w:snapToGrid w:val="0"/>
                <w:sz w:val="22"/>
                <w:szCs w:val="22"/>
                <w:cs/>
                <w:lang w:eastAsia="th-TH"/>
              </w:rPr>
              <w:t>(922</w:t>
            </w:r>
            <w:r w:rsidRPr="000D0088">
              <w:rPr>
                <w:rFonts w:ascii="Angsana New" w:hAnsi="Angsana New" w:cs="Angsana New"/>
                <w:snapToGrid w:val="0"/>
                <w:sz w:val="22"/>
                <w:szCs w:val="22"/>
                <w:lang w:eastAsia="th-TH"/>
              </w:rPr>
              <w:t>,</w:t>
            </w:r>
            <w:r w:rsidRPr="000D0088">
              <w:rPr>
                <w:rFonts w:ascii="Angsana New" w:hAnsi="Angsana New" w:cs="Angsana New"/>
                <w:snapToGrid w:val="0"/>
                <w:sz w:val="22"/>
                <w:szCs w:val="22"/>
                <w:cs/>
                <w:lang w:eastAsia="th-TH"/>
              </w:rPr>
              <w:t>124.85)</w:t>
            </w:r>
          </w:p>
        </w:tc>
        <w:tc>
          <w:tcPr>
            <w:tcW w:w="141" w:type="dxa"/>
          </w:tcPr>
          <w:p w14:paraId="6BB2F11D"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bottom w:val="single" w:sz="4" w:space="0" w:color="auto"/>
            </w:tcBorders>
          </w:tcPr>
          <w:p w14:paraId="4AD8C60B" w14:textId="7F0CE53E" w:rsidR="00C40CE3" w:rsidRPr="000929AA" w:rsidRDefault="00261AA2">
            <w:pPr>
              <w:tabs>
                <w:tab w:val="left" w:pos="1270"/>
              </w:tabs>
              <w:ind w:left="-30" w:right="83"/>
              <w:jc w:val="right"/>
              <w:rPr>
                <w:rFonts w:ascii="Angsana New" w:hAnsi="Angsana New" w:cs="Angsana New"/>
                <w:snapToGrid w:val="0"/>
                <w:sz w:val="22"/>
                <w:szCs w:val="22"/>
                <w:cs/>
                <w:lang w:eastAsia="th-TH"/>
              </w:rPr>
            </w:pPr>
            <w:r w:rsidRPr="00261AA2">
              <w:rPr>
                <w:rFonts w:ascii="Angsana New" w:hAnsi="Angsana New" w:cs="Angsana New"/>
                <w:snapToGrid w:val="0"/>
                <w:sz w:val="22"/>
                <w:szCs w:val="22"/>
                <w:cs/>
                <w:lang w:eastAsia="th-TH"/>
              </w:rPr>
              <w:t>(184</w:t>
            </w:r>
            <w:r w:rsidRPr="00261AA2">
              <w:rPr>
                <w:rFonts w:ascii="Angsana New" w:hAnsi="Angsana New" w:cs="Angsana New"/>
                <w:snapToGrid w:val="0"/>
                <w:sz w:val="22"/>
                <w:szCs w:val="22"/>
                <w:lang w:eastAsia="th-TH"/>
              </w:rPr>
              <w:t>,</w:t>
            </w:r>
            <w:r w:rsidRPr="00261AA2">
              <w:rPr>
                <w:rFonts w:ascii="Angsana New" w:hAnsi="Angsana New" w:cs="Angsana New"/>
                <w:snapToGrid w:val="0"/>
                <w:sz w:val="22"/>
                <w:szCs w:val="22"/>
                <w:cs/>
                <w:lang w:eastAsia="th-TH"/>
              </w:rPr>
              <w:t>666.82)</w:t>
            </w:r>
          </w:p>
        </w:tc>
        <w:tc>
          <w:tcPr>
            <w:tcW w:w="142" w:type="dxa"/>
          </w:tcPr>
          <w:p w14:paraId="79326C09"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bottom w:val="single" w:sz="4" w:space="0" w:color="auto"/>
            </w:tcBorders>
          </w:tcPr>
          <w:p w14:paraId="1E677F85" w14:textId="61F0060C" w:rsidR="00C40CE3" w:rsidRPr="000929AA" w:rsidRDefault="00CF77DD">
            <w:pPr>
              <w:tabs>
                <w:tab w:val="left" w:pos="1270"/>
              </w:tabs>
              <w:ind w:left="-30" w:right="83"/>
              <w:jc w:val="right"/>
              <w:rPr>
                <w:rFonts w:ascii="Angsana New" w:hAnsi="Angsana New" w:cs="Angsana New"/>
                <w:snapToGrid w:val="0"/>
                <w:sz w:val="22"/>
                <w:szCs w:val="22"/>
                <w:lang w:eastAsia="th-TH"/>
              </w:rPr>
            </w:pPr>
            <w:r w:rsidRPr="00CF77DD">
              <w:rPr>
                <w:rFonts w:ascii="Angsana New" w:hAnsi="Angsana New" w:cs="Angsana New"/>
                <w:snapToGrid w:val="0"/>
                <w:sz w:val="22"/>
                <w:szCs w:val="22"/>
                <w:cs/>
                <w:lang w:eastAsia="th-TH"/>
              </w:rPr>
              <w:t>(9</w:t>
            </w:r>
            <w:r w:rsidRPr="00CF77DD">
              <w:rPr>
                <w:rFonts w:ascii="Angsana New" w:hAnsi="Angsana New" w:cs="Angsana New"/>
                <w:snapToGrid w:val="0"/>
                <w:sz w:val="22"/>
                <w:szCs w:val="22"/>
                <w:lang w:eastAsia="th-TH"/>
              </w:rPr>
              <w:t>,</w:t>
            </w:r>
            <w:r w:rsidRPr="00CF77DD">
              <w:rPr>
                <w:rFonts w:ascii="Angsana New" w:hAnsi="Angsana New" w:cs="Angsana New"/>
                <w:snapToGrid w:val="0"/>
                <w:sz w:val="22"/>
                <w:szCs w:val="22"/>
                <w:cs/>
                <w:lang w:eastAsia="th-TH"/>
              </w:rPr>
              <w:t>227</w:t>
            </w:r>
            <w:r w:rsidRPr="00CF77DD">
              <w:rPr>
                <w:rFonts w:ascii="Angsana New" w:hAnsi="Angsana New" w:cs="Angsana New"/>
                <w:snapToGrid w:val="0"/>
                <w:sz w:val="22"/>
                <w:szCs w:val="22"/>
                <w:lang w:eastAsia="th-TH"/>
              </w:rPr>
              <w:t>,</w:t>
            </w:r>
            <w:r w:rsidRPr="00CF77DD">
              <w:rPr>
                <w:rFonts w:ascii="Angsana New" w:hAnsi="Angsana New" w:cs="Angsana New"/>
                <w:snapToGrid w:val="0"/>
                <w:sz w:val="22"/>
                <w:szCs w:val="22"/>
                <w:cs/>
                <w:lang w:eastAsia="th-TH"/>
              </w:rPr>
              <w:t>267.00)</w:t>
            </w:r>
          </w:p>
        </w:tc>
        <w:tc>
          <w:tcPr>
            <w:tcW w:w="141" w:type="dxa"/>
          </w:tcPr>
          <w:p w14:paraId="0393DAAD"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bottom w:val="single" w:sz="4" w:space="0" w:color="auto"/>
            </w:tcBorders>
          </w:tcPr>
          <w:p w14:paraId="5A38CBA7" w14:textId="31032E4E" w:rsidR="00C40CE3" w:rsidRPr="000929AA" w:rsidRDefault="008A2D24" w:rsidP="008A2D24">
            <w:pPr>
              <w:ind w:left="-30" w:right="-1"/>
              <w:jc w:val="center"/>
              <w:rPr>
                <w:rFonts w:ascii="Angsana New" w:hAnsi="Angsana New" w:cs="Angsana New"/>
                <w:snapToGrid w:val="0"/>
                <w:sz w:val="22"/>
                <w:szCs w:val="22"/>
                <w:lang w:eastAsia="th-TH"/>
              </w:rPr>
            </w:pPr>
            <w:r w:rsidRPr="000929AA">
              <w:rPr>
                <w:rFonts w:ascii="Angsana New" w:hAnsi="Angsana New" w:cs="Angsana New"/>
                <w:snapToGrid w:val="0"/>
                <w:sz w:val="22"/>
                <w:szCs w:val="22"/>
                <w:cs/>
                <w:lang w:eastAsia="th-TH"/>
              </w:rPr>
              <w:t>-</w:t>
            </w:r>
          </w:p>
        </w:tc>
        <w:tc>
          <w:tcPr>
            <w:tcW w:w="142" w:type="dxa"/>
          </w:tcPr>
          <w:p w14:paraId="4FE9B755"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bottom w:val="single" w:sz="4" w:space="0" w:color="auto"/>
            </w:tcBorders>
          </w:tcPr>
          <w:p w14:paraId="542B26C6" w14:textId="77777777" w:rsidR="00C40CE3" w:rsidRPr="000929AA" w:rsidRDefault="00C40CE3">
            <w:pPr>
              <w:ind w:left="-30" w:right="-1"/>
              <w:jc w:val="center"/>
              <w:rPr>
                <w:rFonts w:ascii="Angsana New" w:hAnsi="Angsana New" w:cs="Angsana New"/>
                <w:snapToGrid w:val="0"/>
                <w:sz w:val="22"/>
                <w:szCs w:val="22"/>
                <w:lang w:eastAsia="th-TH"/>
              </w:rPr>
            </w:pPr>
            <w:r w:rsidRPr="000929AA">
              <w:rPr>
                <w:rFonts w:ascii="Angsana New" w:hAnsi="Angsana New" w:cs="Angsana New"/>
                <w:snapToGrid w:val="0"/>
                <w:sz w:val="22"/>
                <w:szCs w:val="22"/>
                <w:lang w:eastAsia="th-TH"/>
              </w:rPr>
              <w:t>-</w:t>
            </w:r>
          </w:p>
        </w:tc>
        <w:tc>
          <w:tcPr>
            <w:tcW w:w="142" w:type="dxa"/>
          </w:tcPr>
          <w:p w14:paraId="167B4D2E"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bottom w:val="single" w:sz="4" w:space="0" w:color="auto"/>
            </w:tcBorders>
          </w:tcPr>
          <w:p w14:paraId="134C899F" w14:textId="28A39955" w:rsidR="00C40CE3" w:rsidRPr="000929AA" w:rsidRDefault="008754B8">
            <w:pPr>
              <w:tabs>
                <w:tab w:val="left" w:pos="1270"/>
              </w:tabs>
              <w:ind w:left="-30" w:right="83"/>
              <w:jc w:val="right"/>
              <w:rPr>
                <w:rFonts w:ascii="Angsana New" w:hAnsi="Angsana New" w:cs="Angsana New"/>
                <w:snapToGrid w:val="0"/>
                <w:sz w:val="22"/>
                <w:szCs w:val="22"/>
                <w:lang w:eastAsia="th-TH"/>
              </w:rPr>
            </w:pPr>
            <w:r w:rsidRPr="008754B8">
              <w:rPr>
                <w:rFonts w:ascii="Angsana New" w:hAnsi="Angsana New" w:cs="Angsana New"/>
                <w:snapToGrid w:val="0"/>
                <w:sz w:val="22"/>
                <w:szCs w:val="22"/>
                <w:lang w:eastAsia="th-TH"/>
              </w:rPr>
              <w:t>(10,334,058.67)</w:t>
            </w:r>
          </w:p>
        </w:tc>
      </w:tr>
      <w:tr w:rsidR="00D52D36" w:rsidRPr="00697192" w14:paraId="4A8DD75A" w14:textId="77777777" w:rsidTr="00863D12">
        <w:trPr>
          <w:cantSplit/>
        </w:trPr>
        <w:tc>
          <w:tcPr>
            <w:tcW w:w="2274" w:type="dxa"/>
          </w:tcPr>
          <w:p w14:paraId="452B349B" w14:textId="3D9F48C6"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 xml:space="preserve">31 </w:t>
            </w:r>
            <w:r w:rsidRPr="00044B7A">
              <w:rPr>
                <w:rFonts w:ascii="Angsana New" w:hAnsi="Angsana New" w:cs="Angsana New"/>
                <w:sz w:val="22"/>
                <w:szCs w:val="22"/>
                <w:cs/>
              </w:rPr>
              <w:t xml:space="preserve">ธันวาคม </w:t>
            </w:r>
            <w:r w:rsidRPr="00044B7A">
              <w:rPr>
                <w:rFonts w:ascii="Angsana New" w:hAnsi="Angsana New" w:cs="Angsana New"/>
                <w:sz w:val="22"/>
                <w:szCs w:val="22"/>
              </w:rPr>
              <w:t>256</w:t>
            </w:r>
            <w:r w:rsidR="00F566D4">
              <w:rPr>
                <w:rFonts w:ascii="Angsana New" w:hAnsi="Angsana New" w:cs="Angsana New"/>
                <w:sz w:val="22"/>
                <w:szCs w:val="22"/>
              </w:rPr>
              <w:t>8</w:t>
            </w:r>
          </w:p>
        </w:tc>
        <w:tc>
          <w:tcPr>
            <w:tcW w:w="141" w:type="dxa"/>
          </w:tcPr>
          <w:p w14:paraId="258DED0F"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tcPr>
          <w:p w14:paraId="50CC2E9E" w14:textId="156CB0F0" w:rsidR="00C40CE3" w:rsidRPr="00BE2282" w:rsidRDefault="00F84CCF" w:rsidP="008C4548">
            <w:pPr>
              <w:tabs>
                <w:tab w:val="left" w:pos="1270"/>
              </w:tabs>
              <w:ind w:left="-30" w:right="73"/>
              <w:jc w:val="right"/>
              <w:rPr>
                <w:rFonts w:ascii="Angsana New" w:hAnsi="Angsana New" w:cs="Angsana New"/>
                <w:snapToGrid w:val="0"/>
                <w:sz w:val="22"/>
                <w:szCs w:val="22"/>
                <w:lang w:eastAsia="th-TH"/>
              </w:rPr>
            </w:pPr>
            <w:r w:rsidRPr="00BE2282">
              <w:rPr>
                <w:rFonts w:ascii="Angsana New" w:hAnsi="Angsana New" w:cs="Angsana New"/>
                <w:snapToGrid w:val="0"/>
                <w:sz w:val="22"/>
                <w:szCs w:val="22"/>
                <w:lang w:eastAsia="th-TH"/>
              </w:rPr>
              <w:t>67,861,562.01</w:t>
            </w:r>
          </w:p>
        </w:tc>
        <w:tc>
          <w:tcPr>
            <w:tcW w:w="142" w:type="dxa"/>
          </w:tcPr>
          <w:p w14:paraId="442538E4" w14:textId="77777777" w:rsidR="00C40CE3" w:rsidRPr="000929AA" w:rsidRDefault="00C40CE3">
            <w:pPr>
              <w:ind w:right="60"/>
              <w:jc w:val="center"/>
              <w:rPr>
                <w:rFonts w:ascii="Angsana New" w:hAnsi="Angsana New" w:cs="Angsana New"/>
                <w:snapToGrid w:val="0"/>
                <w:sz w:val="22"/>
                <w:szCs w:val="22"/>
                <w:u w:val="single"/>
                <w:cs/>
                <w:lang w:eastAsia="th-TH"/>
              </w:rPr>
            </w:pPr>
          </w:p>
        </w:tc>
        <w:tc>
          <w:tcPr>
            <w:tcW w:w="1417" w:type="dxa"/>
            <w:tcBorders>
              <w:top w:val="single" w:sz="4" w:space="0" w:color="auto"/>
              <w:bottom w:val="single" w:sz="4" w:space="0" w:color="auto"/>
            </w:tcBorders>
          </w:tcPr>
          <w:p w14:paraId="63046655" w14:textId="5E84024A" w:rsidR="00C40CE3" w:rsidRPr="0034227F" w:rsidRDefault="0034227F">
            <w:pPr>
              <w:tabs>
                <w:tab w:val="left" w:pos="1270"/>
              </w:tabs>
              <w:ind w:left="-30" w:right="150"/>
              <w:jc w:val="right"/>
              <w:rPr>
                <w:rFonts w:ascii="Angsana New" w:hAnsi="Angsana New" w:cs="Angsana New"/>
                <w:snapToGrid w:val="0"/>
                <w:sz w:val="22"/>
                <w:szCs w:val="22"/>
                <w:lang w:eastAsia="th-TH"/>
              </w:rPr>
            </w:pPr>
            <w:r w:rsidRPr="0034227F">
              <w:rPr>
                <w:rFonts w:ascii="Angsana New" w:hAnsi="Angsana New" w:cs="Angsana New"/>
                <w:snapToGrid w:val="0"/>
                <w:sz w:val="22"/>
                <w:szCs w:val="22"/>
                <w:lang w:eastAsia="th-TH"/>
              </w:rPr>
              <w:t>192,310,479.18</w:t>
            </w:r>
          </w:p>
        </w:tc>
        <w:tc>
          <w:tcPr>
            <w:tcW w:w="142" w:type="dxa"/>
          </w:tcPr>
          <w:p w14:paraId="3AD6AD1C"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bottom w:val="single" w:sz="4" w:space="0" w:color="auto"/>
            </w:tcBorders>
          </w:tcPr>
          <w:p w14:paraId="58BBEA08" w14:textId="1AAB4DE2" w:rsidR="00C40CE3" w:rsidRPr="004B2BE8" w:rsidRDefault="000D0088">
            <w:pPr>
              <w:tabs>
                <w:tab w:val="left" w:pos="1270"/>
              </w:tabs>
              <w:ind w:left="-30" w:right="150"/>
              <w:jc w:val="right"/>
              <w:rPr>
                <w:rFonts w:ascii="Angsana New" w:hAnsi="Angsana New" w:cs="Angsana New"/>
                <w:snapToGrid w:val="0"/>
                <w:sz w:val="22"/>
                <w:szCs w:val="22"/>
                <w:lang w:eastAsia="th-TH"/>
              </w:rPr>
            </w:pPr>
            <w:r w:rsidRPr="000D0088">
              <w:rPr>
                <w:rFonts w:ascii="Angsana New" w:hAnsi="Angsana New" w:cs="Angsana New"/>
                <w:snapToGrid w:val="0"/>
                <w:sz w:val="22"/>
                <w:szCs w:val="22"/>
                <w:cs/>
                <w:lang w:eastAsia="th-TH"/>
              </w:rPr>
              <w:t>19</w:t>
            </w:r>
            <w:r w:rsidRPr="000D0088">
              <w:rPr>
                <w:rFonts w:ascii="Angsana New" w:hAnsi="Angsana New" w:cs="Angsana New"/>
                <w:snapToGrid w:val="0"/>
                <w:sz w:val="22"/>
                <w:szCs w:val="22"/>
                <w:lang w:eastAsia="th-TH"/>
              </w:rPr>
              <w:t>,</w:t>
            </w:r>
            <w:r w:rsidRPr="000D0088">
              <w:rPr>
                <w:rFonts w:ascii="Angsana New" w:hAnsi="Angsana New" w:cs="Angsana New"/>
                <w:snapToGrid w:val="0"/>
                <w:sz w:val="22"/>
                <w:szCs w:val="22"/>
                <w:cs/>
                <w:lang w:eastAsia="th-TH"/>
              </w:rPr>
              <w:t>556</w:t>
            </w:r>
            <w:r w:rsidRPr="000D0088">
              <w:rPr>
                <w:rFonts w:ascii="Angsana New" w:hAnsi="Angsana New" w:cs="Angsana New"/>
                <w:snapToGrid w:val="0"/>
                <w:sz w:val="22"/>
                <w:szCs w:val="22"/>
                <w:lang w:eastAsia="th-TH"/>
              </w:rPr>
              <w:t>,</w:t>
            </w:r>
            <w:r w:rsidRPr="000D0088">
              <w:rPr>
                <w:rFonts w:ascii="Angsana New" w:hAnsi="Angsana New" w:cs="Angsana New"/>
                <w:snapToGrid w:val="0"/>
                <w:sz w:val="22"/>
                <w:szCs w:val="22"/>
                <w:cs/>
                <w:lang w:eastAsia="th-TH"/>
              </w:rPr>
              <w:t>086.16</w:t>
            </w:r>
          </w:p>
        </w:tc>
        <w:tc>
          <w:tcPr>
            <w:tcW w:w="141" w:type="dxa"/>
          </w:tcPr>
          <w:p w14:paraId="3C0E0D19"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bottom w:val="single" w:sz="4" w:space="0" w:color="auto"/>
            </w:tcBorders>
          </w:tcPr>
          <w:p w14:paraId="021949E8" w14:textId="1BBAD882" w:rsidR="00C40CE3" w:rsidRPr="000929AA" w:rsidRDefault="00261AA2">
            <w:pPr>
              <w:tabs>
                <w:tab w:val="left" w:pos="1270"/>
              </w:tabs>
              <w:ind w:left="-30" w:right="83"/>
              <w:jc w:val="right"/>
              <w:rPr>
                <w:rFonts w:ascii="Angsana New" w:hAnsi="Angsana New" w:cs="Angsana New"/>
                <w:snapToGrid w:val="0"/>
                <w:sz w:val="22"/>
                <w:szCs w:val="22"/>
                <w:cs/>
                <w:lang w:eastAsia="th-TH"/>
              </w:rPr>
            </w:pPr>
            <w:r w:rsidRPr="00261AA2">
              <w:rPr>
                <w:rFonts w:ascii="Angsana New" w:hAnsi="Angsana New" w:cs="Angsana New"/>
                <w:snapToGrid w:val="0"/>
                <w:sz w:val="22"/>
                <w:szCs w:val="22"/>
                <w:lang w:eastAsia="th-TH"/>
              </w:rPr>
              <w:t>73,889,793.35</w:t>
            </w:r>
          </w:p>
        </w:tc>
        <w:tc>
          <w:tcPr>
            <w:tcW w:w="142" w:type="dxa"/>
          </w:tcPr>
          <w:p w14:paraId="1F350A3F"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tcPr>
          <w:p w14:paraId="50D6D8DF" w14:textId="10DD2FA1" w:rsidR="00C40CE3" w:rsidRPr="000929AA" w:rsidRDefault="00CF77DD">
            <w:pPr>
              <w:tabs>
                <w:tab w:val="left" w:pos="1270"/>
              </w:tabs>
              <w:ind w:left="-30" w:right="83"/>
              <w:jc w:val="right"/>
              <w:rPr>
                <w:rFonts w:ascii="Angsana New" w:hAnsi="Angsana New" w:cs="Angsana New"/>
                <w:snapToGrid w:val="0"/>
                <w:sz w:val="22"/>
                <w:szCs w:val="22"/>
                <w:lang w:eastAsia="th-TH"/>
              </w:rPr>
            </w:pPr>
            <w:r w:rsidRPr="00CF77DD">
              <w:rPr>
                <w:rFonts w:ascii="Angsana New" w:hAnsi="Angsana New" w:cs="Angsana New"/>
                <w:snapToGrid w:val="0"/>
                <w:sz w:val="22"/>
                <w:szCs w:val="22"/>
                <w:lang w:eastAsia="th-TH"/>
              </w:rPr>
              <w:t>124,071,304.55</w:t>
            </w:r>
          </w:p>
        </w:tc>
        <w:tc>
          <w:tcPr>
            <w:tcW w:w="141" w:type="dxa"/>
          </w:tcPr>
          <w:p w14:paraId="5D4AC684"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tcPr>
          <w:p w14:paraId="18AE9830" w14:textId="1C469EF3" w:rsidR="00C40CE3" w:rsidRPr="000929AA" w:rsidRDefault="008A2D24">
            <w:pPr>
              <w:tabs>
                <w:tab w:val="left" w:pos="1270"/>
              </w:tabs>
              <w:ind w:left="-30" w:right="83"/>
              <w:jc w:val="right"/>
              <w:rPr>
                <w:rFonts w:ascii="Angsana New" w:hAnsi="Angsana New" w:cs="Angsana New"/>
                <w:snapToGrid w:val="0"/>
                <w:sz w:val="22"/>
                <w:szCs w:val="22"/>
                <w:lang w:eastAsia="th-TH"/>
              </w:rPr>
            </w:pPr>
            <w:r w:rsidRPr="008A2D24">
              <w:rPr>
                <w:rFonts w:ascii="Angsana New" w:hAnsi="Angsana New" w:cs="Angsana New"/>
                <w:snapToGrid w:val="0"/>
                <w:sz w:val="22"/>
                <w:szCs w:val="22"/>
                <w:lang w:eastAsia="th-TH"/>
              </w:rPr>
              <w:t>24,916,934.31</w:t>
            </w:r>
          </w:p>
        </w:tc>
        <w:tc>
          <w:tcPr>
            <w:tcW w:w="142" w:type="dxa"/>
          </w:tcPr>
          <w:p w14:paraId="7D1121EE"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bottom w:val="single" w:sz="4" w:space="0" w:color="auto"/>
            </w:tcBorders>
          </w:tcPr>
          <w:p w14:paraId="154FA605" w14:textId="58A4E20C" w:rsidR="00C40CE3" w:rsidRPr="000929AA" w:rsidRDefault="00DE5AD7">
            <w:pPr>
              <w:tabs>
                <w:tab w:val="left" w:pos="1270"/>
              </w:tabs>
              <w:ind w:left="-30" w:right="83"/>
              <w:jc w:val="right"/>
              <w:rPr>
                <w:rFonts w:ascii="Angsana New" w:hAnsi="Angsana New" w:cs="Angsana New"/>
                <w:snapToGrid w:val="0"/>
                <w:sz w:val="22"/>
                <w:szCs w:val="22"/>
                <w:lang w:eastAsia="th-TH"/>
              </w:rPr>
            </w:pPr>
            <w:r w:rsidRPr="00DE5AD7">
              <w:rPr>
                <w:rFonts w:ascii="Angsana New" w:hAnsi="Angsana New" w:cs="Angsana New"/>
                <w:snapToGrid w:val="0"/>
                <w:sz w:val="22"/>
                <w:szCs w:val="22"/>
                <w:lang w:eastAsia="th-TH"/>
              </w:rPr>
              <w:t>13,257,243.28</w:t>
            </w:r>
          </w:p>
        </w:tc>
        <w:tc>
          <w:tcPr>
            <w:tcW w:w="142" w:type="dxa"/>
          </w:tcPr>
          <w:p w14:paraId="2BA0B95A"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tcPr>
          <w:p w14:paraId="4FF379A0" w14:textId="393DB6EC" w:rsidR="00C40CE3" w:rsidRPr="000929AA" w:rsidRDefault="008754B8">
            <w:pPr>
              <w:tabs>
                <w:tab w:val="left" w:pos="1270"/>
              </w:tabs>
              <w:ind w:left="-30" w:right="83"/>
              <w:jc w:val="right"/>
              <w:rPr>
                <w:rFonts w:ascii="Angsana New" w:hAnsi="Angsana New" w:cs="Angsana New"/>
                <w:snapToGrid w:val="0"/>
                <w:sz w:val="22"/>
                <w:szCs w:val="22"/>
                <w:lang w:eastAsia="th-TH"/>
              </w:rPr>
            </w:pPr>
            <w:r w:rsidRPr="008754B8">
              <w:rPr>
                <w:rFonts w:ascii="Angsana New" w:hAnsi="Angsana New" w:cs="Angsana New"/>
                <w:snapToGrid w:val="0"/>
                <w:sz w:val="22"/>
                <w:szCs w:val="22"/>
                <w:lang w:eastAsia="th-TH"/>
              </w:rPr>
              <w:t>515,863,402.84</w:t>
            </w:r>
          </w:p>
        </w:tc>
      </w:tr>
      <w:tr w:rsidR="00145C4E" w:rsidRPr="00697192" w14:paraId="7F4BDF58" w14:textId="77777777" w:rsidTr="00863D12">
        <w:trPr>
          <w:cantSplit/>
        </w:trPr>
        <w:tc>
          <w:tcPr>
            <w:tcW w:w="2274" w:type="dxa"/>
          </w:tcPr>
          <w:p w14:paraId="3E8B6492" w14:textId="77777777" w:rsidR="00C40CE3" w:rsidRPr="00044B7A" w:rsidRDefault="00C40CE3">
            <w:pPr>
              <w:rPr>
                <w:rFonts w:ascii="Angsana New" w:hAnsi="Angsana New" w:cs="Angsana New"/>
                <w:sz w:val="22"/>
                <w:szCs w:val="22"/>
                <w:cs/>
              </w:rPr>
            </w:pPr>
            <w:r w:rsidRPr="00044B7A">
              <w:rPr>
                <w:rFonts w:ascii="Angsana New" w:hAnsi="Angsana New" w:cs="Angsana New"/>
                <w:sz w:val="22"/>
                <w:szCs w:val="22"/>
                <w:cs/>
              </w:rPr>
              <w:t>ค่าเสื่อมราคาสะสม :-</w:t>
            </w:r>
          </w:p>
        </w:tc>
        <w:tc>
          <w:tcPr>
            <w:tcW w:w="141" w:type="dxa"/>
          </w:tcPr>
          <w:p w14:paraId="049E1CD2"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tcBorders>
          </w:tcPr>
          <w:p w14:paraId="40C4475B" w14:textId="77777777" w:rsidR="00C40CE3" w:rsidRPr="000929AA" w:rsidRDefault="00C40CE3">
            <w:pPr>
              <w:ind w:left="-30" w:right="-1"/>
              <w:jc w:val="center"/>
              <w:rPr>
                <w:rFonts w:ascii="Angsana New" w:hAnsi="Angsana New" w:cs="Angsana New"/>
                <w:snapToGrid w:val="0"/>
                <w:sz w:val="22"/>
                <w:szCs w:val="22"/>
                <w:cs/>
                <w:lang w:eastAsia="th-TH"/>
              </w:rPr>
            </w:pPr>
          </w:p>
        </w:tc>
        <w:tc>
          <w:tcPr>
            <w:tcW w:w="142" w:type="dxa"/>
          </w:tcPr>
          <w:p w14:paraId="44F24833" w14:textId="77777777" w:rsidR="00C40CE3" w:rsidRPr="000929AA" w:rsidRDefault="00C40CE3">
            <w:pPr>
              <w:ind w:right="60"/>
              <w:jc w:val="center"/>
              <w:rPr>
                <w:rFonts w:ascii="Angsana New" w:hAnsi="Angsana New" w:cs="Angsana New"/>
                <w:snapToGrid w:val="0"/>
                <w:sz w:val="22"/>
                <w:szCs w:val="22"/>
                <w:u w:val="single"/>
                <w:cs/>
                <w:lang w:eastAsia="th-TH"/>
              </w:rPr>
            </w:pPr>
          </w:p>
        </w:tc>
        <w:tc>
          <w:tcPr>
            <w:tcW w:w="1417" w:type="dxa"/>
            <w:tcBorders>
              <w:top w:val="single" w:sz="4" w:space="0" w:color="auto"/>
            </w:tcBorders>
          </w:tcPr>
          <w:p w14:paraId="1DC893B6" w14:textId="77777777" w:rsidR="00C40CE3" w:rsidRPr="00FF7A32" w:rsidRDefault="00C40CE3">
            <w:pPr>
              <w:ind w:left="-30" w:right="-1"/>
              <w:jc w:val="center"/>
              <w:rPr>
                <w:rFonts w:ascii="Angsana New" w:hAnsi="Angsana New" w:cs="Angsana New"/>
                <w:snapToGrid w:val="0"/>
                <w:sz w:val="22"/>
                <w:szCs w:val="22"/>
                <w:lang w:eastAsia="th-TH"/>
              </w:rPr>
            </w:pPr>
          </w:p>
        </w:tc>
        <w:tc>
          <w:tcPr>
            <w:tcW w:w="142" w:type="dxa"/>
          </w:tcPr>
          <w:p w14:paraId="32D77606"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tcBorders>
          </w:tcPr>
          <w:p w14:paraId="0ED793E8" w14:textId="77777777" w:rsidR="00C40CE3" w:rsidRPr="004B2BE8" w:rsidRDefault="00C40CE3">
            <w:pPr>
              <w:tabs>
                <w:tab w:val="left" w:pos="1270"/>
              </w:tabs>
              <w:ind w:left="-30" w:right="150"/>
              <w:jc w:val="center"/>
              <w:rPr>
                <w:rFonts w:ascii="Angsana New" w:hAnsi="Angsana New" w:cs="Angsana New"/>
                <w:snapToGrid w:val="0"/>
                <w:sz w:val="22"/>
                <w:szCs w:val="22"/>
                <w:lang w:eastAsia="th-TH"/>
              </w:rPr>
            </w:pPr>
          </w:p>
        </w:tc>
        <w:tc>
          <w:tcPr>
            <w:tcW w:w="141" w:type="dxa"/>
          </w:tcPr>
          <w:p w14:paraId="7F51E8F2"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tcBorders>
          </w:tcPr>
          <w:p w14:paraId="04627890" w14:textId="77777777" w:rsidR="00C40CE3" w:rsidRPr="000929AA" w:rsidRDefault="00C40CE3">
            <w:pPr>
              <w:tabs>
                <w:tab w:val="left" w:pos="1270"/>
              </w:tabs>
              <w:ind w:left="-30" w:right="83"/>
              <w:jc w:val="center"/>
              <w:rPr>
                <w:rFonts w:ascii="Angsana New" w:hAnsi="Angsana New" w:cs="Angsana New"/>
                <w:snapToGrid w:val="0"/>
                <w:sz w:val="22"/>
                <w:szCs w:val="22"/>
                <w:lang w:eastAsia="th-TH"/>
              </w:rPr>
            </w:pPr>
          </w:p>
        </w:tc>
        <w:tc>
          <w:tcPr>
            <w:tcW w:w="142" w:type="dxa"/>
          </w:tcPr>
          <w:p w14:paraId="50B7EE79"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tcBorders>
          </w:tcPr>
          <w:p w14:paraId="3B4480B5" w14:textId="77777777" w:rsidR="00C40CE3" w:rsidRPr="000929AA" w:rsidRDefault="00C40CE3">
            <w:pPr>
              <w:ind w:left="-30" w:right="-1"/>
              <w:jc w:val="center"/>
              <w:rPr>
                <w:rFonts w:ascii="Angsana New" w:hAnsi="Angsana New" w:cs="Angsana New"/>
                <w:snapToGrid w:val="0"/>
                <w:sz w:val="22"/>
                <w:szCs w:val="22"/>
                <w:cs/>
                <w:lang w:eastAsia="th-TH"/>
              </w:rPr>
            </w:pPr>
          </w:p>
        </w:tc>
        <w:tc>
          <w:tcPr>
            <w:tcW w:w="141" w:type="dxa"/>
          </w:tcPr>
          <w:p w14:paraId="4E0A770B"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0285D24B" w14:textId="77777777" w:rsidR="00C40CE3" w:rsidRPr="000929AA" w:rsidRDefault="00C40CE3">
            <w:pPr>
              <w:tabs>
                <w:tab w:val="left" w:pos="1270"/>
              </w:tabs>
              <w:ind w:left="-30" w:right="83"/>
              <w:jc w:val="right"/>
              <w:rPr>
                <w:rFonts w:ascii="Angsana New" w:hAnsi="Angsana New" w:cs="Angsana New"/>
                <w:snapToGrid w:val="0"/>
                <w:sz w:val="22"/>
                <w:szCs w:val="22"/>
                <w:cs/>
                <w:lang w:eastAsia="th-TH"/>
              </w:rPr>
            </w:pPr>
          </w:p>
        </w:tc>
        <w:tc>
          <w:tcPr>
            <w:tcW w:w="142" w:type="dxa"/>
          </w:tcPr>
          <w:p w14:paraId="62E12CEF"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tcBorders>
          </w:tcPr>
          <w:p w14:paraId="7385B4AD" w14:textId="77777777" w:rsidR="00C40CE3" w:rsidRPr="000929AA" w:rsidRDefault="00C40CE3">
            <w:pPr>
              <w:ind w:left="-30" w:right="-1"/>
              <w:jc w:val="center"/>
              <w:rPr>
                <w:rFonts w:ascii="Angsana New" w:hAnsi="Angsana New" w:cs="Angsana New"/>
                <w:snapToGrid w:val="0"/>
                <w:sz w:val="22"/>
                <w:szCs w:val="22"/>
                <w:cs/>
                <w:lang w:eastAsia="th-TH"/>
              </w:rPr>
            </w:pPr>
          </w:p>
        </w:tc>
        <w:tc>
          <w:tcPr>
            <w:tcW w:w="142" w:type="dxa"/>
          </w:tcPr>
          <w:p w14:paraId="6B71383F"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7187BC33" w14:textId="77777777" w:rsidR="00C40CE3" w:rsidRPr="000929AA" w:rsidRDefault="00C40CE3">
            <w:pPr>
              <w:tabs>
                <w:tab w:val="left" w:pos="1270"/>
              </w:tabs>
              <w:ind w:left="-30" w:right="83"/>
              <w:jc w:val="right"/>
              <w:rPr>
                <w:rFonts w:ascii="Angsana New" w:hAnsi="Angsana New" w:cs="Angsana New"/>
                <w:snapToGrid w:val="0"/>
                <w:sz w:val="22"/>
                <w:szCs w:val="22"/>
                <w:lang w:eastAsia="th-TH"/>
              </w:rPr>
            </w:pPr>
          </w:p>
        </w:tc>
      </w:tr>
      <w:tr w:rsidR="00931EFB" w:rsidRPr="00697192" w14:paraId="591DC269" w14:textId="77777777" w:rsidTr="00863D12">
        <w:trPr>
          <w:cantSplit/>
        </w:trPr>
        <w:tc>
          <w:tcPr>
            <w:tcW w:w="2274" w:type="dxa"/>
          </w:tcPr>
          <w:p w14:paraId="1CC425B0" w14:textId="7828578D"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1</w:t>
            </w:r>
            <w:r w:rsidRPr="00044B7A">
              <w:rPr>
                <w:rFonts w:ascii="Angsana New" w:hAnsi="Angsana New" w:cs="Angsana New"/>
                <w:sz w:val="22"/>
                <w:szCs w:val="22"/>
                <w:cs/>
              </w:rPr>
              <w:t xml:space="preserve"> มกราคม </w:t>
            </w:r>
            <w:r w:rsidRPr="00044B7A">
              <w:rPr>
                <w:rFonts w:ascii="Angsana New" w:hAnsi="Angsana New" w:cs="Angsana New"/>
                <w:sz w:val="22"/>
                <w:szCs w:val="22"/>
              </w:rPr>
              <w:t>256</w:t>
            </w:r>
            <w:r w:rsidR="00F566D4">
              <w:rPr>
                <w:rFonts w:ascii="Angsana New" w:hAnsi="Angsana New" w:cs="Angsana New"/>
                <w:sz w:val="22"/>
                <w:szCs w:val="22"/>
              </w:rPr>
              <w:t>8</w:t>
            </w:r>
          </w:p>
        </w:tc>
        <w:tc>
          <w:tcPr>
            <w:tcW w:w="141" w:type="dxa"/>
          </w:tcPr>
          <w:p w14:paraId="2BE68803"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Pr>
          <w:p w14:paraId="45FCA1F9"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cs/>
                <w:lang w:eastAsia="th-TH"/>
              </w:rPr>
              <w:t>-</w:t>
            </w:r>
          </w:p>
        </w:tc>
        <w:tc>
          <w:tcPr>
            <w:tcW w:w="142" w:type="dxa"/>
          </w:tcPr>
          <w:p w14:paraId="07DEA0DB" w14:textId="77777777" w:rsidR="00C40CE3" w:rsidRPr="006C4796" w:rsidRDefault="00C40CE3">
            <w:pPr>
              <w:ind w:right="60"/>
              <w:jc w:val="center"/>
              <w:rPr>
                <w:rFonts w:ascii="Angsana New" w:hAnsi="Angsana New" w:cs="Angsana New"/>
                <w:snapToGrid w:val="0"/>
                <w:sz w:val="22"/>
                <w:szCs w:val="22"/>
                <w:u w:val="single"/>
                <w:cs/>
                <w:lang w:eastAsia="th-TH"/>
              </w:rPr>
            </w:pPr>
          </w:p>
        </w:tc>
        <w:tc>
          <w:tcPr>
            <w:tcW w:w="1417" w:type="dxa"/>
          </w:tcPr>
          <w:p w14:paraId="02CDAB68" w14:textId="2A2DE89D" w:rsidR="00C40CE3" w:rsidRPr="006C4796" w:rsidRDefault="006C4796">
            <w:pPr>
              <w:tabs>
                <w:tab w:val="left" w:pos="1270"/>
              </w:tabs>
              <w:ind w:left="-30" w:right="150"/>
              <w:jc w:val="right"/>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(93,004,015.69)</w:t>
            </w:r>
          </w:p>
        </w:tc>
        <w:tc>
          <w:tcPr>
            <w:tcW w:w="142" w:type="dxa"/>
          </w:tcPr>
          <w:p w14:paraId="273570F3" w14:textId="77777777" w:rsidR="00C40CE3" w:rsidRPr="006C4796" w:rsidRDefault="00C40CE3">
            <w:pPr>
              <w:tabs>
                <w:tab w:val="left" w:pos="1270"/>
              </w:tabs>
              <w:ind w:right="150"/>
              <w:jc w:val="center"/>
              <w:rPr>
                <w:rFonts w:ascii="Angsana New" w:hAnsi="Angsana New" w:cs="Angsana New"/>
                <w:snapToGrid w:val="0"/>
                <w:sz w:val="22"/>
                <w:szCs w:val="22"/>
                <w:cs/>
                <w:lang w:eastAsia="th-TH"/>
              </w:rPr>
            </w:pPr>
          </w:p>
        </w:tc>
        <w:tc>
          <w:tcPr>
            <w:tcW w:w="1418" w:type="dxa"/>
          </w:tcPr>
          <w:p w14:paraId="483AEEA6" w14:textId="72D6C625" w:rsidR="00C40CE3" w:rsidRPr="006C4796" w:rsidRDefault="006C4796">
            <w:pPr>
              <w:tabs>
                <w:tab w:val="left" w:pos="1270"/>
              </w:tabs>
              <w:ind w:left="-30" w:right="150"/>
              <w:jc w:val="right"/>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w:t>
            </w:r>
            <w:r w:rsidRPr="006C4796">
              <w:rPr>
                <w:rFonts w:ascii="Angsana New" w:hAnsi="Angsana New" w:cs="Angsana New"/>
                <w:snapToGrid w:val="0"/>
                <w:sz w:val="22"/>
                <w:szCs w:val="22"/>
                <w:cs/>
                <w:lang w:eastAsia="th-TH"/>
              </w:rPr>
              <w:t>16</w:t>
            </w:r>
            <w:r w:rsidRPr="006C4796">
              <w:rPr>
                <w:rFonts w:ascii="Angsana New" w:hAnsi="Angsana New" w:cs="Angsana New"/>
                <w:snapToGrid w:val="0"/>
                <w:sz w:val="22"/>
                <w:szCs w:val="22"/>
                <w:lang w:eastAsia="th-TH"/>
              </w:rPr>
              <w:t>,</w:t>
            </w:r>
            <w:r w:rsidRPr="006C4796">
              <w:rPr>
                <w:rFonts w:ascii="Angsana New" w:hAnsi="Angsana New" w:cs="Angsana New"/>
                <w:snapToGrid w:val="0"/>
                <w:sz w:val="22"/>
                <w:szCs w:val="22"/>
                <w:cs/>
                <w:lang w:eastAsia="th-TH"/>
              </w:rPr>
              <w:t>893</w:t>
            </w:r>
            <w:r w:rsidRPr="006C4796">
              <w:rPr>
                <w:rFonts w:ascii="Angsana New" w:hAnsi="Angsana New" w:cs="Angsana New"/>
                <w:snapToGrid w:val="0"/>
                <w:sz w:val="22"/>
                <w:szCs w:val="22"/>
                <w:lang w:eastAsia="th-TH"/>
              </w:rPr>
              <w:t>,</w:t>
            </w:r>
            <w:r w:rsidRPr="006C4796">
              <w:rPr>
                <w:rFonts w:ascii="Angsana New" w:hAnsi="Angsana New" w:cs="Angsana New"/>
                <w:snapToGrid w:val="0"/>
                <w:sz w:val="22"/>
                <w:szCs w:val="22"/>
                <w:cs/>
                <w:lang w:eastAsia="th-TH"/>
              </w:rPr>
              <w:t>988.11</w:t>
            </w:r>
            <w:r w:rsidRPr="006C4796">
              <w:rPr>
                <w:rFonts w:ascii="Angsana New" w:hAnsi="Angsana New" w:cs="Angsana New"/>
                <w:snapToGrid w:val="0"/>
                <w:sz w:val="22"/>
                <w:szCs w:val="22"/>
                <w:lang w:eastAsia="th-TH"/>
              </w:rPr>
              <w:t>)</w:t>
            </w:r>
          </w:p>
        </w:tc>
        <w:tc>
          <w:tcPr>
            <w:tcW w:w="141" w:type="dxa"/>
          </w:tcPr>
          <w:p w14:paraId="17E23504" w14:textId="77777777" w:rsidR="00C40CE3" w:rsidRPr="006C4796" w:rsidRDefault="00C40CE3">
            <w:pPr>
              <w:tabs>
                <w:tab w:val="left" w:pos="1270"/>
              </w:tabs>
              <w:ind w:right="150"/>
              <w:jc w:val="center"/>
              <w:rPr>
                <w:rFonts w:ascii="Angsana New" w:hAnsi="Angsana New" w:cs="Angsana New"/>
                <w:snapToGrid w:val="0"/>
                <w:sz w:val="22"/>
                <w:szCs w:val="22"/>
                <w:cs/>
                <w:lang w:eastAsia="th-TH"/>
              </w:rPr>
            </w:pPr>
          </w:p>
        </w:tc>
        <w:tc>
          <w:tcPr>
            <w:tcW w:w="1276" w:type="dxa"/>
          </w:tcPr>
          <w:p w14:paraId="5C18A4B5" w14:textId="26C95B50" w:rsidR="00C40CE3" w:rsidRPr="006C4796" w:rsidRDefault="006C4796">
            <w:pPr>
              <w:tabs>
                <w:tab w:val="left" w:pos="1270"/>
              </w:tabs>
              <w:ind w:left="-30" w:right="83"/>
              <w:jc w:val="right"/>
              <w:rPr>
                <w:rFonts w:ascii="Angsana New" w:hAnsi="Angsana New" w:cs="Angsana New"/>
                <w:snapToGrid w:val="0"/>
                <w:sz w:val="22"/>
                <w:szCs w:val="22"/>
                <w:cs/>
                <w:lang w:eastAsia="th-TH"/>
              </w:rPr>
            </w:pPr>
            <w:r w:rsidRPr="006C4796">
              <w:rPr>
                <w:rFonts w:ascii="Angsana New" w:hAnsi="Angsana New" w:cs="Angsana New"/>
                <w:snapToGrid w:val="0"/>
                <w:sz w:val="22"/>
                <w:szCs w:val="22"/>
                <w:cs/>
                <w:lang w:eastAsia="th-TH"/>
              </w:rPr>
              <w:t>(</w:t>
            </w:r>
            <w:r w:rsidRPr="006C4796">
              <w:rPr>
                <w:rFonts w:ascii="Angsana New" w:hAnsi="Angsana New" w:cs="Angsana New"/>
                <w:snapToGrid w:val="0"/>
                <w:sz w:val="22"/>
                <w:szCs w:val="22"/>
                <w:lang w:eastAsia="th-TH"/>
              </w:rPr>
              <w:t>54,479,271.19</w:t>
            </w:r>
            <w:r w:rsidRPr="006C4796">
              <w:rPr>
                <w:rFonts w:ascii="Angsana New" w:hAnsi="Angsana New" w:cs="Angsana New"/>
                <w:snapToGrid w:val="0"/>
                <w:sz w:val="22"/>
                <w:szCs w:val="22"/>
                <w:cs/>
                <w:lang w:eastAsia="th-TH"/>
              </w:rPr>
              <w:t>)</w:t>
            </w:r>
          </w:p>
        </w:tc>
        <w:tc>
          <w:tcPr>
            <w:tcW w:w="142" w:type="dxa"/>
          </w:tcPr>
          <w:p w14:paraId="38738DD2" w14:textId="77777777" w:rsidR="00C40CE3" w:rsidRPr="006C4796" w:rsidRDefault="00C40CE3">
            <w:pPr>
              <w:tabs>
                <w:tab w:val="left" w:pos="1270"/>
              </w:tabs>
              <w:ind w:left="-30" w:right="150"/>
              <w:jc w:val="right"/>
              <w:rPr>
                <w:rFonts w:ascii="Angsana New" w:hAnsi="Angsana New" w:cs="Angsana New"/>
                <w:snapToGrid w:val="0"/>
                <w:sz w:val="22"/>
                <w:szCs w:val="22"/>
                <w:lang w:eastAsia="th-TH"/>
              </w:rPr>
            </w:pPr>
          </w:p>
        </w:tc>
        <w:tc>
          <w:tcPr>
            <w:tcW w:w="1276" w:type="dxa"/>
          </w:tcPr>
          <w:p w14:paraId="44147181" w14:textId="21DC5C23" w:rsidR="00C40CE3" w:rsidRPr="006C4796" w:rsidRDefault="006C4796" w:rsidP="000E3ABD">
            <w:pPr>
              <w:tabs>
                <w:tab w:val="left" w:pos="1270"/>
              </w:tabs>
              <w:ind w:left="-30" w:right="83"/>
              <w:jc w:val="right"/>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(62,425,156.09)</w:t>
            </w:r>
          </w:p>
        </w:tc>
        <w:tc>
          <w:tcPr>
            <w:tcW w:w="141" w:type="dxa"/>
          </w:tcPr>
          <w:p w14:paraId="5F532EE3" w14:textId="77777777" w:rsidR="00C40CE3" w:rsidRPr="006C4796" w:rsidRDefault="00C40CE3">
            <w:pPr>
              <w:tabs>
                <w:tab w:val="left" w:pos="1270"/>
              </w:tabs>
              <w:ind w:left="-30" w:right="150"/>
              <w:jc w:val="right"/>
              <w:rPr>
                <w:rFonts w:ascii="Angsana New" w:hAnsi="Angsana New" w:cs="Angsana New"/>
                <w:snapToGrid w:val="0"/>
                <w:sz w:val="22"/>
                <w:szCs w:val="22"/>
                <w:lang w:eastAsia="th-TH"/>
              </w:rPr>
            </w:pPr>
          </w:p>
        </w:tc>
        <w:tc>
          <w:tcPr>
            <w:tcW w:w="1418" w:type="dxa"/>
          </w:tcPr>
          <w:p w14:paraId="153AB02E"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cs/>
                <w:lang w:eastAsia="th-TH"/>
              </w:rPr>
              <w:t>-</w:t>
            </w:r>
          </w:p>
        </w:tc>
        <w:tc>
          <w:tcPr>
            <w:tcW w:w="142" w:type="dxa"/>
          </w:tcPr>
          <w:p w14:paraId="078595E7" w14:textId="77777777" w:rsidR="00C40CE3" w:rsidRPr="006C4796" w:rsidRDefault="00C40CE3">
            <w:pPr>
              <w:tabs>
                <w:tab w:val="left" w:pos="1270"/>
              </w:tabs>
              <w:ind w:left="-30" w:right="150"/>
              <w:jc w:val="right"/>
              <w:rPr>
                <w:rFonts w:ascii="Angsana New" w:hAnsi="Angsana New" w:cs="Angsana New"/>
                <w:snapToGrid w:val="0"/>
                <w:sz w:val="22"/>
                <w:szCs w:val="22"/>
                <w:lang w:eastAsia="th-TH"/>
              </w:rPr>
            </w:pPr>
          </w:p>
        </w:tc>
        <w:tc>
          <w:tcPr>
            <w:tcW w:w="1275" w:type="dxa"/>
          </w:tcPr>
          <w:p w14:paraId="2AD47372" w14:textId="56B2C4CA" w:rsidR="00C40CE3" w:rsidRPr="006C4796" w:rsidRDefault="006C4796" w:rsidP="00C7726A">
            <w:pPr>
              <w:tabs>
                <w:tab w:val="left" w:pos="1270"/>
              </w:tabs>
              <w:ind w:left="-30" w:right="83"/>
              <w:jc w:val="right"/>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(13,080,399.94)</w:t>
            </w:r>
          </w:p>
        </w:tc>
        <w:tc>
          <w:tcPr>
            <w:tcW w:w="142" w:type="dxa"/>
          </w:tcPr>
          <w:p w14:paraId="335D9C8E" w14:textId="77777777" w:rsidR="00C40CE3" w:rsidRPr="006C4796" w:rsidRDefault="00C40CE3">
            <w:pPr>
              <w:tabs>
                <w:tab w:val="left" w:pos="1270"/>
              </w:tabs>
              <w:ind w:left="-30" w:right="150"/>
              <w:jc w:val="right"/>
              <w:rPr>
                <w:rFonts w:ascii="Angsana New" w:hAnsi="Angsana New" w:cs="Angsana New"/>
                <w:snapToGrid w:val="0"/>
                <w:sz w:val="22"/>
                <w:szCs w:val="22"/>
                <w:lang w:eastAsia="th-TH"/>
              </w:rPr>
            </w:pPr>
          </w:p>
        </w:tc>
        <w:tc>
          <w:tcPr>
            <w:tcW w:w="1418" w:type="dxa"/>
          </w:tcPr>
          <w:p w14:paraId="294BB9A5" w14:textId="282A71BC" w:rsidR="00C40CE3" w:rsidRPr="006C4796" w:rsidRDefault="006C4796">
            <w:pPr>
              <w:tabs>
                <w:tab w:val="left" w:pos="1270"/>
              </w:tabs>
              <w:ind w:left="-30" w:right="83"/>
              <w:jc w:val="right"/>
              <w:rPr>
                <w:rFonts w:ascii="Angsana New" w:hAnsi="Angsana New" w:cs="Angsana New"/>
                <w:snapToGrid w:val="0"/>
                <w:sz w:val="22"/>
                <w:szCs w:val="22"/>
                <w:cs/>
                <w:lang w:eastAsia="th-TH"/>
              </w:rPr>
            </w:pPr>
            <w:r w:rsidRPr="006C4796">
              <w:rPr>
                <w:rFonts w:ascii="Angsana New" w:hAnsi="Angsana New" w:cs="Angsana New"/>
                <w:snapToGrid w:val="0"/>
                <w:sz w:val="22"/>
                <w:szCs w:val="22"/>
                <w:lang w:eastAsia="th-TH"/>
              </w:rPr>
              <w:t>(239,882,831.02)</w:t>
            </w:r>
          </w:p>
        </w:tc>
      </w:tr>
      <w:tr w:rsidR="00C40CE3" w:rsidRPr="00697192" w14:paraId="0667A2EA" w14:textId="77777777" w:rsidTr="00863D12">
        <w:trPr>
          <w:cantSplit/>
        </w:trPr>
        <w:tc>
          <w:tcPr>
            <w:tcW w:w="2274" w:type="dxa"/>
          </w:tcPr>
          <w:p w14:paraId="65B81D52" w14:textId="77777777"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ค่าเสื่อมราคาสำหรับปี</w:t>
            </w:r>
          </w:p>
        </w:tc>
        <w:tc>
          <w:tcPr>
            <w:tcW w:w="141" w:type="dxa"/>
          </w:tcPr>
          <w:p w14:paraId="6349B132"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Pr>
          <w:p w14:paraId="1D1FC646" w14:textId="77777777" w:rsidR="00C40CE3" w:rsidRPr="00BE2282" w:rsidRDefault="00C40CE3">
            <w:pPr>
              <w:ind w:left="-30" w:right="-1"/>
              <w:jc w:val="center"/>
              <w:rPr>
                <w:rFonts w:ascii="Angsana New" w:hAnsi="Angsana New" w:cs="Angsana New"/>
                <w:snapToGrid w:val="0"/>
                <w:sz w:val="22"/>
                <w:szCs w:val="22"/>
                <w:lang w:eastAsia="th-TH"/>
              </w:rPr>
            </w:pPr>
            <w:r w:rsidRPr="00BE2282">
              <w:rPr>
                <w:rFonts w:ascii="Angsana New" w:hAnsi="Angsana New" w:cs="Angsana New"/>
                <w:snapToGrid w:val="0"/>
                <w:sz w:val="22"/>
                <w:szCs w:val="22"/>
                <w:cs/>
                <w:lang w:eastAsia="th-TH"/>
              </w:rPr>
              <w:t>-</w:t>
            </w:r>
          </w:p>
        </w:tc>
        <w:tc>
          <w:tcPr>
            <w:tcW w:w="142" w:type="dxa"/>
          </w:tcPr>
          <w:p w14:paraId="67062F9D" w14:textId="77777777" w:rsidR="00C40CE3" w:rsidRPr="000929AA" w:rsidRDefault="00C40CE3">
            <w:pPr>
              <w:ind w:right="60"/>
              <w:jc w:val="center"/>
              <w:rPr>
                <w:rFonts w:ascii="Angsana New" w:hAnsi="Angsana New" w:cs="Angsana New"/>
                <w:snapToGrid w:val="0"/>
                <w:sz w:val="22"/>
                <w:szCs w:val="22"/>
                <w:u w:val="single"/>
                <w:cs/>
                <w:lang w:eastAsia="th-TH"/>
              </w:rPr>
            </w:pPr>
          </w:p>
        </w:tc>
        <w:tc>
          <w:tcPr>
            <w:tcW w:w="1417" w:type="dxa"/>
          </w:tcPr>
          <w:p w14:paraId="735D7F1C" w14:textId="37B760C8" w:rsidR="00C40CE3" w:rsidRPr="00FF7A32" w:rsidRDefault="0034227F">
            <w:pPr>
              <w:tabs>
                <w:tab w:val="left" w:pos="1270"/>
              </w:tabs>
              <w:ind w:left="-30" w:right="150"/>
              <w:jc w:val="right"/>
              <w:rPr>
                <w:rFonts w:ascii="Angsana New" w:hAnsi="Angsana New" w:cs="Angsana New"/>
                <w:snapToGrid w:val="0"/>
                <w:sz w:val="22"/>
                <w:szCs w:val="22"/>
                <w:lang w:eastAsia="th-TH"/>
              </w:rPr>
            </w:pPr>
            <w:r w:rsidRPr="0034227F">
              <w:rPr>
                <w:rFonts w:ascii="Angsana New" w:hAnsi="Angsana New" w:cs="Angsana New"/>
                <w:snapToGrid w:val="0"/>
                <w:sz w:val="22"/>
                <w:szCs w:val="22"/>
                <w:cs/>
                <w:lang w:eastAsia="th-TH"/>
              </w:rPr>
              <w:t>(7</w:t>
            </w:r>
            <w:r w:rsidRPr="0034227F">
              <w:rPr>
                <w:rFonts w:ascii="Angsana New" w:hAnsi="Angsana New" w:cs="Angsana New"/>
                <w:snapToGrid w:val="0"/>
                <w:sz w:val="22"/>
                <w:szCs w:val="22"/>
                <w:lang w:eastAsia="th-TH"/>
              </w:rPr>
              <w:t>,</w:t>
            </w:r>
            <w:r w:rsidRPr="0034227F">
              <w:rPr>
                <w:rFonts w:ascii="Angsana New" w:hAnsi="Angsana New" w:cs="Angsana New"/>
                <w:snapToGrid w:val="0"/>
                <w:sz w:val="22"/>
                <w:szCs w:val="22"/>
                <w:cs/>
                <w:lang w:eastAsia="th-TH"/>
              </w:rPr>
              <w:t>875</w:t>
            </w:r>
            <w:r w:rsidRPr="0034227F">
              <w:rPr>
                <w:rFonts w:ascii="Angsana New" w:hAnsi="Angsana New" w:cs="Angsana New"/>
                <w:snapToGrid w:val="0"/>
                <w:sz w:val="22"/>
                <w:szCs w:val="22"/>
                <w:lang w:eastAsia="th-TH"/>
              </w:rPr>
              <w:t>,</w:t>
            </w:r>
            <w:r w:rsidRPr="0034227F">
              <w:rPr>
                <w:rFonts w:ascii="Angsana New" w:hAnsi="Angsana New" w:cs="Angsana New"/>
                <w:snapToGrid w:val="0"/>
                <w:sz w:val="22"/>
                <w:szCs w:val="22"/>
                <w:cs/>
                <w:lang w:eastAsia="th-TH"/>
              </w:rPr>
              <w:t>262.84)</w:t>
            </w:r>
          </w:p>
        </w:tc>
        <w:tc>
          <w:tcPr>
            <w:tcW w:w="142" w:type="dxa"/>
          </w:tcPr>
          <w:p w14:paraId="64E256A5"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418" w:type="dxa"/>
          </w:tcPr>
          <w:p w14:paraId="5A22F359" w14:textId="093EB5BB" w:rsidR="00C40CE3" w:rsidRPr="004B2BE8" w:rsidRDefault="004B2BE8">
            <w:pPr>
              <w:tabs>
                <w:tab w:val="left" w:pos="1270"/>
              </w:tabs>
              <w:ind w:left="-30" w:right="150"/>
              <w:jc w:val="right"/>
              <w:rPr>
                <w:rFonts w:ascii="Angsana New" w:hAnsi="Angsana New" w:cs="Angsana New"/>
                <w:snapToGrid w:val="0"/>
                <w:sz w:val="22"/>
                <w:szCs w:val="22"/>
                <w:lang w:eastAsia="th-TH"/>
              </w:rPr>
            </w:pPr>
            <w:r w:rsidRPr="004B2BE8">
              <w:rPr>
                <w:rFonts w:ascii="Angsana New" w:hAnsi="Angsana New" w:cs="Angsana New"/>
                <w:snapToGrid w:val="0"/>
                <w:sz w:val="22"/>
                <w:szCs w:val="22"/>
                <w:cs/>
                <w:lang w:eastAsia="th-TH"/>
              </w:rPr>
              <w:t>(1</w:t>
            </w:r>
            <w:r w:rsidRPr="004B2BE8">
              <w:rPr>
                <w:rFonts w:ascii="Angsana New" w:hAnsi="Angsana New" w:cs="Angsana New"/>
                <w:snapToGrid w:val="0"/>
                <w:sz w:val="22"/>
                <w:szCs w:val="22"/>
                <w:lang w:eastAsia="th-TH"/>
              </w:rPr>
              <w:t>,</w:t>
            </w:r>
            <w:r w:rsidRPr="004B2BE8">
              <w:rPr>
                <w:rFonts w:ascii="Angsana New" w:hAnsi="Angsana New" w:cs="Angsana New"/>
                <w:snapToGrid w:val="0"/>
                <w:sz w:val="22"/>
                <w:szCs w:val="22"/>
                <w:cs/>
                <w:lang w:eastAsia="th-TH"/>
              </w:rPr>
              <w:t>001</w:t>
            </w:r>
            <w:r w:rsidRPr="004B2BE8">
              <w:rPr>
                <w:rFonts w:ascii="Angsana New" w:hAnsi="Angsana New" w:cs="Angsana New"/>
                <w:snapToGrid w:val="0"/>
                <w:sz w:val="22"/>
                <w:szCs w:val="22"/>
                <w:lang w:eastAsia="th-TH"/>
              </w:rPr>
              <w:t>,</w:t>
            </w:r>
            <w:r w:rsidRPr="004B2BE8">
              <w:rPr>
                <w:rFonts w:ascii="Angsana New" w:hAnsi="Angsana New" w:cs="Angsana New"/>
                <w:snapToGrid w:val="0"/>
                <w:sz w:val="22"/>
                <w:szCs w:val="22"/>
                <w:cs/>
                <w:lang w:eastAsia="th-TH"/>
              </w:rPr>
              <w:t>177.63)</w:t>
            </w:r>
          </w:p>
        </w:tc>
        <w:tc>
          <w:tcPr>
            <w:tcW w:w="141" w:type="dxa"/>
          </w:tcPr>
          <w:p w14:paraId="09DE7D65"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276" w:type="dxa"/>
          </w:tcPr>
          <w:p w14:paraId="377D39EC" w14:textId="7B797F4F" w:rsidR="00C40CE3" w:rsidRPr="000929AA" w:rsidRDefault="00C57EC2">
            <w:pPr>
              <w:tabs>
                <w:tab w:val="left" w:pos="1270"/>
              </w:tabs>
              <w:ind w:left="-30" w:right="83"/>
              <w:jc w:val="right"/>
              <w:rPr>
                <w:rFonts w:ascii="Angsana New" w:hAnsi="Angsana New" w:cs="Angsana New"/>
                <w:snapToGrid w:val="0"/>
                <w:sz w:val="22"/>
                <w:szCs w:val="22"/>
                <w:cs/>
                <w:lang w:eastAsia="th-TH"/>
              </w:rPr>
            </w:pPr>
            <w:r w:rsidRPr="00C57EC2">
              <w:rPr>
                <w:rFonts w:ascii="Angsana New" w:hAnsi="Angsana New" w:cs="Angsana New"/>
                <w:snapToGrid w:val="0"/>
                <w:sz w:val="22"/>
                <w:szCs w:val="22"/>
                <w:cs/>
                <w:lang w:eastAsia="th-TH"/>
              </w:rPr>
              <w:t>(4</w:t>
            </w:r>
            <w:r w:rsidRPr="00C57EC2">
              <w:rPr>
                <w:rFonts w:ascii="Angsana New" w:hAnsi="Angsana New" w:cs="Angsana New"/>
                <w:snapToGrid w:val="0"/>
                <w:sz w:val="22"/>
                <w:szCs w:val="22"/>
                <w:lang w:eastAsia="th-TH"/>
              </w:rPr>
              <w:t>,</w:t>
            </w:r>
            <w:r w:rsidRPr="00C57EC2">
              <w:rPr>
                <w:rFonts w:ascii="Angsana New" w:hAnsi="Angsana New" w:cs="Angsana New"/>
                <w:snapToGrid w:val="0"/>
                <w:sz w:val="22"/>
                <w:szCs w:val="22"/>
                <w:cs/>
                <w:lang w:eastAsia="th-TH"/>
              </w:rPr>
              <w:t>164</w:t>
            </w:r>
            <w:r w:rsidRPr="00C57EC2">
              <w:rPr>
                <w:rFonts w:ascii="Angsana New" w:hAnsi="Angsana New" w:cs="Angsana New"/>
                <w:snapToGrid w:val="0"/>
                <w:sz w:val="22"/>
                <w:szCs w:val="22"/>
                <w:lang w:eastAsia="th-TH"/>
              </w:rPr>
              <w:t>,</w:t>
            </w:r>
            <w:r w:rsidRPr="00C57EC2">
              <w:rPr>
                <w:rFonts w:ascii="Angsana New" w:hAnsi="Angsana New" w:cs="Angsana New"/>
                <w:snapToGrid w:val="0"/>
                <w:sz w:val="22"/>
                <w:szCs w:val="22"/>
                <w:cs/>
                <w:lang w:eastAsia="th-TH"/>
              </w:rPr>
              <w:t>897.27)</w:t>
            </w:r>
          </w:p>
        </w:tc>
        <w:tc>
          <w:tcPr>
            <w:tcW w:w="142" w:type="dxa"/>
          </w:tcPr>
          <w:p w14:paraId="5A23EF58"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6" w:type="dxa"/>
          </w:tcPr>
          <w:p w14:paraId="2FA1F04A" w14:textId="16FD8BD8" w:rsidR="00C40CE3" w:rsidRPr="000929AA" w:rsidRDefault="00CF77DD">
            <w:pPr>
              <w:tabs>
                <w:tab w:val="left" w:pos="1270"/>
              </w:tabs>
              <w:ind w:left="-30" w:right="83"/>
              <w:jc w:val="right"/>
              <w:rPr>
                <w:rFonts w:ascii="Angsana New" w:hAnsi="Angsana New" w:cs="Angsana New"/>
                <w:snapToGrid w:val="0"/>
                <w:sz w:val="22"/>
                <w:szCs w:val="22"/>
                <w:lang w:eastAsia="th-TH"/>
              </w:rPr>
            </w:pPr>
            <w:r w:rsidRPr="00CF77DD">
              <w:rPr>
                <w:rFonts w:ascii="Angsana New" w:hAnsi="Angsana New" w:cs="Angsana New"/>
                <w:snapToGrid w:val="0"/>
                <w:sz w:val="22"/>
                <w:szCs w:val="22"/>
                <w:cs/>
                <w:lang w:eastAsia="th-TH"/>
              </w:rPr>
              <w:t>(6</w:t>
            </w:r>
            <w:r w:rsidRPr="00CF77DD">
              <w:rPr>
                <w:rFonts w:ascii="Angsana New" w:hAnsi="Angsana New" w:cs="Angsana New"/>
                <w:snapToGrid w:val="0"/>
                <w:sz w:val="22"/>
                <w:szCs w:val="22"/>
                <w:lang w:eastAsia="th-TH"/>
              </w:rPr>
              <w:t>,</w:t>
            </w:r>
            <w:r w:rsidRPr="00CF77DD">
              <w:rPr>
                <w:rFonts w:ascii="Angsana New" w:hAnsi="Angsana New" w:cs="Angsana New"/>
                <w:snapToGrid w:val="0"/>
                <w:sz w:val="22"/>
                <w:szCs w:val="22"/>
                <w:cs/>
                <w:lang w:eastAsia="th-TH"/>
              </w:rPr>
              <w:t>800</w:t>
            </w:r>
            <w:r w:rsidRPr="00CF77DD">
              <w:rPr>
                <w:rFonts w:ascii="Angsana New" w:hAnsi="Angsana New" w:cs="Angsana New"/>
                <w:snapToGrid w:val="0"/>
                <w:sz w:val="22"/>
                <w:szCs w:val="22"/>
                <w:lang w:eastAsia="th-TH"/>
              </w:rPr>
              <w:t>,</w:t>
            </w:r>
            <w:r w:rsidRPr="00CF77DD">
              <w:rPr>
                <w:rFonts w:ascii="Angsana New" w:hAnsi="Angsana New" w:cs="Angsana New"/>
                <w:snapToGrid w:val="0"/>
                <w:sz w:val="22"/>
                <w:szCs w:val="22"/>
                <w:cs/>
                <w:lang w:eastAsia="th-TH"/>
              </w:rPr>
              <w:t>551.15)</w:t>
            </w:r>
          </w:p>
        </w:tc>
        <w:tc>
          <w:tcPr>
            <w:tcW w:w="141" w:type="dxa"/>
          </w:tcPr>
          <w:p w14:paraId="728C213E"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Pr>
          <w:p w14:paraId="04E449FA" w14:textId="77777777" w:rsidR="00C40CE3" w:rsidRPr="000929AA" w:rsidRDefault="00C40CE3">
            <w:pPr>
              <w:ind w:left="-30" w:right="-1"/>
              <w:jc w:val="center"/>
              <w:rPr>
                <w:rFonts w:ascii="Angsana New" w:hAnsi="Angsana New" w:cs="Angsana New"/>
                <w:snapToGrid w:val="0"/>
                <w:sz w:val="22"/>
                <w:szCs w:val="22"/>
                <w:lang w:eastAsia="th-TH"/>
              </w:rPr>
            </w:pPr>
            <w:r w:rsidRPr="000929AA">
              <w:rPr>
                <w:rFonts w:ascii="Angsana New" w:hAnsi="Angsana New" w:cs="Angsana New"/>
                <w:snapToGrid w:val="0"/>
                <w:sz w:val="22"/>
                <w:szCs w:val="22"/>
                <w:cs/>
                <w:lang w:eastAsia="th-TH"/>
              </w:rPr>
              <w:t>-</w:t>
            </w:r>
          </w:p>
        </w:tc>
        <w:tc>
          <w:tcPr>
            <w:tcW w:w="142" w:type="dxa"/>
          </w:tcPr>
          <w:p w14:paraId="44F6B870"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5" w:type="dxa"/>
          </w:tcPr>
          <w:p w14:paraId="480E7881" w14:textId="053C3157" w:rsidR="00C40CE3" w:rsidRPr="000929AA" w:rsidRDefault="003C2782">
            <w:pPr>
              <w:tabs>
                <w:tab w:val="left" w:pos="1270"/>
              </w:tabs>
              <w:ind w:left="-30" w:right="83"/>
              <w:jc w:val="right"/>
              <w:rPr>
                <w:rFonts w:ascii="Angsana New" w:hAnsi="Angsana New" w:cs="Angsana New"/>
                <w:snapToGrid w:val="0"/>
                <w:sz w:val="22"/>
                <w:szCs w:val="22"/>
                <w:cs/>
                <w:lang w:eastAsia="th-TH"/>
              </w:rPr>
            </w:pPr>
            <w:r w:rsidRPr="003C2782">
              <w:rPr>
                <w:rFonts w:ascii="Angsana New" w:hAnsi="Angsana New" w:cs="Angsana New"/>
                <w:snapToGrid w:val="0"/>
                <w:sz w:val="22"/>
                <w:szCs w:val="22"/>
                <w:cs/>
                <w:lang w:eastAsia="th-TH"/>
              </w:rPr>
              <w:t>(38</w:t>
            </w:r>
            <w:r w:rsidRPr="003C2782">
              <w:rPr>
                <w:rFonts w:ascii="Angsana New" w:hAnsi="Angsana New" w:cs="Angsana New"/>
                <w:snapToGrid w:val="0"/>
                <w:sz w:val="22"/>
                <w:szCs w:val="22"/>
                <w:lang w:eastAsia="th-TH"/>
              </w:rPr>
              <w:t>,</w:t>
            </w:r>
            <w:r w:rsidRPr="003C2782">
              <w:rPr>
                <w:rFonts w:ascii="Angsana New" w:hAnsi="Angsana New" w:cs="Angsana New"/>
                <w:snapToGrid w:val="0"/>
                <w:sz w:val="22"/>
                <w:szCs w:val="22"/>
                <w:cs/>
                <w:lang w:eastAsia="th-TH"/>
              </w:rPr>
              <w:t>473.59)</w:t>
            </w:r>
          </w:p>
        </w:tc>
        <w:tc>
          <w:tcPr>
            <w:tcW w:w="142" w:type="dxa"/>
          </w:tcPr>
          <w:p w14:paraId="6E31C234"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Pr>
          <w:p w14:paraId="05F440D3" w14:textId="61449667" w:rsidR="00C40CE3" w:rsidRPr="000929AA" w:rsidRDefault="000929AA">
            <w:pPr>
              <w:tabs>
                <w:tab w:val="left" w:pos="1270"/>
              </w:tabs>
              <w:ind w:left="-30" w:right="83"/>
              <w:jc w:val="right"/>
              <w:rPr>
                <w:rFonts w:ascii="Angsana New" w:hAnsi="Angsana New" w:cs="Angsana New"/>
                <w:snapToGrid w:val="0"/>
                <w:sz w:val="22"/>
                <w:szCs w:val="22"/>
                <w:lang w:eastAsia="th-TH"/>
              </w:rPr>
            </w:pPr>
            <w:r w:rsidRPr="000929AA">
              <w:rPr>
                <w:rFonts w:ascii="Angsana New" w:hAnsi="Angsana New" w:cs="Angsana New"/>
                <w:snapToGrid w:val="0"/>
                <w:sz w:val="22"/>
                <w:szCs w:val="22"/>
                <w:cs/>
                <w:lang w:eastAsia="th-TH"/>
              </w:rPr>
              <w:t>(19</w:t>
            </w:r>
            <w:r w:rsidRPr="000929AA">
              <w:rPr>
                <w:rFonts w:ascii="Angsana New" w:hAnsi="Angsana New" w:cs="Angsana New"/>
                <w:snapToGrid w:val="0"/>
                <w:sz w:val="22"/>
                <w:szCs w:val="22"/>
                <w:lang w:eastAsia="th-TH"/>
              </w:rPr>
              <w:t>,</w:t>
            </w:r>
            <w:r w:rsidRPr="000929AA">
              <w:rPr>
                <w:rFonts w:ascii="Angsana New" w:hAnsi="Angsana New" w:cs="Angsana New"/>
                <w:snapToGrid w:val="0"/>
                <w:sz w:val="22"/>
                <w:szCs w:val="22"/>
                <w:cs/>
                <w:lang w:eastAsia="th-TH"/>
              </w:rPr>
              <w:t>880</w:t>
            </w:r>
            <w:r w:rsidRPr="000929AA">
              <w:rPr>
                <w:rFonts w:ascii="Angsana New" w:hAnsi="Angsana New" w:cs="Angsana New"/>
                <w:snapToGrid w:val="0"/>
                <w:sz w:val="22"/>
                <w:szCs w:val="22"/>
                <w:lang w:eastAsia="th-TH"/>
              </w:rPr>
              <w:t>,</w:t>
            </w:r>
            <w:r w:rsidRPr="000929AA">
              <w:rPr>
                <w:rFonts w:ascii="Angsana New" w:hAnsi="Angsana New" w:cs="Angsana New"/>
                <w:snapToGrid w:val="0"/>
                <w:sz w:val="22"/>
                <w:szCs w:val="22"/>
                <w:cs/>
                <w:lang w:eastAsia="th-TH"/>
              </w:rPr>
              <w:t>362.48)</w:t>
            </w:r>
          </w:p>
        </w:tc>
      </w:tr>
      <w:tr w:rsidR="004B72A2" w:rsidRPr="00697192" w14:paraId="148DE960" w14:textId="77777777" w:rsidTr="00863D12">
        <w:trPr>
          <w:cantSplit/>
        </w:trPr>
        <w:tc>
          <w:tcPr>
            <w:tcW w:w="2274" w:type="dxa"/>
          </w:tcPr>
          <w:p w14:paraId="50E1B0B1" w14:textId="77777777"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ตัดจำหน่าย/จำหน่ายสินทรัพย์</w:t>
            </w:r>
          </w:p>
        </w:tc>
        <w:tc>
          <w:tcPr>
            <w:tcW w:w="141" w:type="dxa"/>
          </w:tcPr>
          <w:p w14:paraId="7D444D4A"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bottom w:val="single" w:sz="4" w:space="0" w:color="auto"/>
            </w:tcBorders>
          </w:tcPr>
          <w:p w14:paraId="40560BAA" w14:textId="77777777" w:rsidR="00C40CE3" w:rsidRPr="00BE2282" w:rsidRDefault="00C40CE3">
            <w:pPr>
              <w:ind w:left="-30" w:right="-1"/>
              <w:jc w:val="center"/>
              <w:rPr>
                <w:rFonts w:ascii="Angsana New" w:hAnsi="Angsana New" w:cs="Angsana New"/>
                <w:snapToGrid w:val="0"/>
                <w:sz w:val="22"/>
                <w:szCs w:val="22"/>
                <w:lang w:eastAsia="th-TH"/>
              </w:rPr>
            </w:pPr>
            <w:r w:rsidRPr="00BE2282">
              <w:rPr>
                <w:rFonts w:ascii="Angsana New" w:hAnsi="Angsana New" w:cs="Angsana New"/>
                <w:snapToGrid w:val="0"/>
                <w:sz w:val="22"/>
                <w:szCs w:val="22"/>
                <w:cs/>
                <w:lang w:eastAsia="th-TH"/>
              </w:rPr>
              <w:t>-</w:t>
            </w:r>
          </w:p>
        </w:tc>
        <w:tc>
          <w:tcPr>
            <w:tcW w:w="142" w:type="dxa"/>
          </w:tcPr>
          <w:p w14:paraId="400A554B" w14:textId="77777777" w:rsidR="00C40CE3" w:rsidRPr="000929AA" w:rsidRDefault="00C40CE3">
            <w:pPr>
              <w:ind w:right="60"/>
              <w:jc w:val="center"/>
              <w:rPr>
                <w:rFonts w:ascii="Angsana New" w:hAnsi="Angsana New" w:cs="Angsana New"/>
                <w:snapToGrid w:val="0"/>
                <w:sz w:val="22"/>
                <w:szCs w:val="22"/>
                <w:u w:val="single"/>
                <w:cs/>
                <w:lang w:eastAsia="th-TH"/>
              </w:rPr>
            </w:pPr>
          </w:p>
        </w:tc>
        <w:tc>
          <w:tcPr>
            <w:tcW w:w="1417" w:type="dxa"/>
            <w:tcBorders>
              <w:bottom w:val="single" w:sz="4" w:space="0" w:color="auto"/>
            </w:tcBorders>
          </w:tcPr>
          <w:p w14:paraId="67770499" w14:textId="028B892B" w:rsidR="00C40CE3" w:rsidRPr="00FF7A32" w:rsidRDefault="0034227F" w:rsidP="00FF7A32">
            <w:pPr>
              <w:ind w:left="-30" w:right="-1"/>
              <w:jc w:val="center"/>
              <w:rPr>
                <w:rFonts w:ascii="Angsana New" w:hAnsi="Angsana New" w:cs="Angsana New"/>
                <w:snapToGrid w:val="0"/>
                <w:sz w:val="22"/>
                <w:szCs w:val="22"/>
                <w:lang w:eastAsia="th-TH"/>
              </w:rPr>
            </w:pPr>
            <w:r w:rsidRPr="00FF7A32">
              <w:rPr>
                <w:rFonts w:ascii="Angsana New" w:hAnsi="Angsana New" w:cs="Angsana New"/>
                <w:snapToGrid w:val="0"/>
                <w:sz w:val="22"/>
                <w:szCs w:val="22"/>
                <w:lang w:eastAsia="th-TH"/>
              </w:rPr>
              <w:t>-</w:t>
            </w:r>
          </w:p>
        </w:tc>
        <w:tc>
          <w:tcPr>
            <w:tcW w:w="142" w:type="dxa"/>
          </w:tcPr>
          <w:p w14:paraId="5BF84011"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bottom w:val="single" w:sz="4" w:space="0" w:color="auto"/>
            </w:tcBorders>
          </w:tcPr>
          <w:p w14:paraId="5DBEA7E3" w14:textId="4FAD49AC" w:rsidR="00C40CE3" w:rsidRPr="004B2BE8" w:rsidRDefault="004B2BE8">
            <w:pPr>
              <w:tabs>
                <w:tab w:val="left" w:pos="1270"/>
              </w:tabs>
              <w:ind w:left="-30" w:right="150"/>
              <w:jc w:val="right"/>
              <w:rPr>
                <w:rFonts w:ascii="Angsana New" w:hAnsi="Angsana New" w:cs="Angsana New"/>
                <w:snapToGrid w:val="0"/>
                <w:sz w:val="22"/>
                <w:szCs w:val="22"/>
                <w:lang w:eastAsia="th-TH"/>
              </w:rPr>
            </w:pPr>
            <w:r w:rsidRPr="004B2BE8">
              <w:rPr>
                <w:rFonts w:ascii="Angsana New" w:hAnsi="Angsana New" w:cs="Angsana New"/>
                <w:snapToGrid w:val="0"/>
                <w:sz w:val="22"/>
                <w:szCs w:val="22"/>
                <w:lang w:eastAsia="th-TH"/>
              </w:rPr>
              <w:t>918,304.97</w:t>
            </w:r>
          </w:p>
        </w:tc>
        <w:tc>
          <w:tcPr>
            <w:tcW w:w="141" w:type="dxa"/>
          </w:tcPr>
          <w:p w14:paraId="763B95E4"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bottom w:val="single" w:sz="4" w:space="0" w:color="auto"/>
            </w:tcBorders>
          </w:tcPr>
          <w:p w14:paraId="66F23147" w14:textId="2BFE4CCF" w:rsidR="00C40CE3" w:rsidRPr="000929AA" w:rsidRDefault="00C57EC2">
            <w:pPr>
              <w:tabs>
                <w:tab w:val="left" w:pos="1270"/>
              </w:tabs>
              <w:ind w:left="-30" w:right="83"/>
              <w:jc w:val="right"/>
              <w:rPr>
                <w:rFonts w:ascii="Angsana New" w:hAnsi="Angsana New" w:cs="Angsana New"/>
                <w:snapToGrid w:val="0"/>
                <w:sz w:val="22"/>
                <w:szCs w:val="22"/>
                <w:cs/>
                <w:lang w:eastAsia="th-TH"/>
              </w:rPr>
            </w:pPr>
            <w:r w:rsidRPr="00C57EC2">
              <w:rPr>
                <w:rFonts w:ascii="Angsana New" w:hAnsi="Angsana New" w:cs="Angsana New"/>
                <w:snapToGrid w:val="0"/>
                <w:sz w:val="22"/>
                <w:szCs w:val="22"/>
                <w:lang w:eastAsia="th-TH"/>
              </w:rPr>
              <w:t>183,521.58</w:t>
            </w:r>
          </w:p>
        </w:tc>
        <w:tc>
          <w:tcPr>
            <w:tcW w:w="142" w:type="dxa"/>
          </w:tcPr>
          <w:p w14:paraId="74596EE5"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bottom w:val="single" w:sz="4" w:space="0" w:color="auto"/>
            </w:tcBorders>
          </w:tcPr>
          <w:p w14:paraId="26003BEE" w14:textId="799BC86A" w:rsidR="00C40CE3" w:rsidRPr="000929AA" w:rsidRDefault="00B3497D">
            <w:pPr>
              <w:tabs>
                <w:tab w:val="left" w:pos="1270"/>
              </w:tabs>
              <w:ind w:left="-30" w:right="83"/>
              <w:jc w:val="right"/>
              <w:rPr>
                <w:rFonts w:ascii="Angsana New" w:hAnsi="Angsana New" w:cs="Angsana New"/>
                <w:snapToGrid w:val="0"/>
                <w:sz w:val="22"/>
                <w:szCs w:val="22"/>
                <w:lang w:eastAsia="th-TH"/>
              </w:rPr>
            </w:pPr>
            <w:r w:rsidRPr="00B3497D">
              <w:rPr>
                <w:rFonts w:ascii="Angsana New" w:hAnsi="Angsana New" w:cs="Angsana New"/>
                <w:snapToGrid w:val="0"/>
                <w:sz w:val="22"/>
                <w:szCs w:val="22"/>
                <w:lang w:eastAsia="th-TH"/>
              </w:rPr>
              <w:t>6,947,185.86</w:t>
            </w:r>
          </w:p>
        </w:tc>
        <w:tc>
          <w:tcPr>
            <w:tcW w:w="141" w:type="dxa"/>
          </w:tcPr>
          <w:p w14:paraId="7207F34C"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bottom w:val="single" w:sz="4" w:space="0" w:color="auto"/>
            </w:tcBorders>
          </w:tcPr>
          <w:p w14:paraId="360DA2A5" w14:textId="77777777" w:rsidR="00C40CE3" w:rsidRPr="000929AA" w:rsidRDefault="00C40CE3">
            <w:pPr>
              <w:ind w:left="-30" w:right="-1"/>
              <w:jc w:val="center"/>
              <w:rPr>
                <w:rFonts w:ascii="Angsana New" w:hAnsi="Angsana New" w:cs="Angsana New"/>
                <w:snapToGrid w:val="0"/>
                <w:sz w:val="22"/>
                <w:szCs w:val="22"/>
                <w:lang w:eastAsia="th-TH"/>
              </w:rPr>
            </w:pPr>
            <w:r w:rsidRPr="000929AA">
              <w:rPr>
                <w:rFonts w:ascii="Angsana New" w:hAnsi="Angsana New" w:cs="Angsana New"/>
                <w:snapToGrid w:val="0"/>
                <w:sz w:val="22"/>
                <w:szCs w:val="22"/>
                <w:cs/>
                <w:lang w:eastAsia="th-TH"/>
              </w:rPr>
              <w:t>-</w:t>
            </w:r>
          </w:p>
        </w:tc>
        <w:tc>
          <w:tcPr>
            <w:tcW w:w="142" w:type="dxa"/>
          </w:tcPr>
          <w:p w14:paraId="44256D7B"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bottom w:val="single" w:sz="4" w:space="0" w:color="auto"/>
            </w:tcBorders>
          </w:tcPr>
          <w:p w14:paraId="6AE5E3D8" w14:textId="77777777" w:rsidR="00C40CE3" w:rsidRPr="000929AA" w:rsidRDefault="00C40CE3">
            <w:pPr>
              <w:ind w:left="-30" w:right="-1"/>
              <w:jc w:val="center"/>
              <w:rPr>
                <w:rFonts w:ascii="Angsana New" w:hAnsi="Angsana New" w:cs="Angsana New"/>
                <w:snapToGrid w:val="0"/>
                <w:sz w:val="22"/>
                <w:szCs w:val="22"/>
                <w:cs/>
                <w:lang w:eastAsia="th-TH"/>
              </w:rPr>
            </w:pPr>
            <w:r w:rsidRPr="000929AA">
              <w:rPr>
                <w:rFonts w:ascii="Angsana New" w:hAnsi="Angsana New" w:cs="Angsana New"/>
                <w:snapToGrid w:val="0"/>
                <w:sz w:val="22"/>
                <w:szCs w:val="22"/>
                <w:lang w:eastAsia="th-TH"/>
              </w:rPr>
              <w:t>-</w:t>
            </w:r>
          </w:p>
        </w:tc>
        <w:tc>
          <w:tcPr>
            <w:tcW w:w="142" w:type="dxa"/>
          </w:tcPr>
          <w:p w14:paraId="1062BF58"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bottom w:val="single" w:sz="4" w:space="0" w:color="auto"/>
            </w:tcBorders>
          </w:tcPr>
          <w:p w14:paraId="37535FC5" w14:textId="5543EB1C" w:rsidR="00C40CE3" w:rsidRPr="000929AA" w:rsidRDefault="000929AA">
            <w:pPr>
              <w:tabs>
                <w:tab w:val="left" w:pos="1270"/>
              </w:tabs>
              <w:ind w:left="-30" w:right="83"/>
              <w:jc w:val="right"/>
              <w:rPr>
                <w:rFonts w:ascii="Angsana New" w:hAnsi="Angsana New" w:cs="Angsana New"/>
                <w:snapToGrid w:val="0"/>
                <w:sz w:val="22"/>
                <w:szCs w:val="22"/>
                <w:lang w:eastAsia="th-TH"/>
              </w:rPr>
            </w:pPr>
            <w:r w:rsidRPr="000929AA">
              <w:rPr>
                <w:rFonts w:ascii="Angsana New" w:hAnsi="Angsana New" w:cs="Angsana New"/>
                <w:snapToGrid w:val="0"/>
                <w:sz w:val="22"/>
                <w:szCs w:val="22"/>
                <w:lang w:eastAsia="th-TH"/>
              </w:rPr>
              <w:t>8,049,012.41</w:t>
            </w:r>
          </w:p>
        </w:tc>
      </w:tr>
      <w:tr w:rsidR="00D52D36" w:rsidRPr="00697192" w14:paraId="6F2A672F" w14:textId="77777777" w:rsidTr="00863D12">
        <w:trPr>
          <w:cantSplit/>
          <w:trHeight w:val="71"/>
        </w:trPr>
        <w:tc>
          <w:tcPr>
            <w:tcW w:w="2274" w:type="dxa"/>
          </w:tcPr>
          <w:p w14:paraId="233ED56E" w14:textId="0E454AE3"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 xml:space="preserve">31 </w:t>
            </w:r>
            <w:r w:rsidRPr="00044B7A">
              <w:rPr>
                <w:rFonts w:ascii="Angsana New" w:hAnsi="Angsana New" w:cs="Angsana New"/>
                <w:sz w:val="22"/>
                <w:szCs w:val="22"/>
                <w:cs/>
              </w:rPr>
              <w:t xml:space="preserve">ธันวาคม </w:t>
            </w:r>
            <w:r w:rsidRPr="00044B7A">
              <w:rPr>
                <w:rFonts w:ascii="Angsana New" w:hAnsi="Angsana New" w:cs="Angsana New"/>
                <w:sz w:val="22"/>
                <w:szCs w:val="22"/>
              </w:rPr>
              <w:t>256</w:t>
            </w:r>
            <w:r w:rsidR="00F566D4">
              <w:rPr>
                <w:rFonts w:ascii="Angsana New" w:hAnsi="Angsana New" w:cs="Angsana New"/>
                <w:sz w:val="22"/>
                <w:szCs w:val="22"/>
              </w:rPr>
              <w:t>8</w:t>
            </w:r>
          </w:p>
        </w:tc>
        <w:tc>
          <w:tcPr>
            <w:tcW w:w="141" w:type="dxa"/>
          </w:tcPr>
          <w:p w14:paraId="3C8E905D"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tcPr>
          <w:p w14:paraId="44450A7D" w14:textId="77777777" w:rsidR="00C40CE3" w:rsidRPr="00BE2282" w:rsidRDefault="00C40CE3">
            <w:pPr>
              <w:ind w:left="-30" w:right="-1"/>
              <w:jc w:val="center"/>
              <w:rPr>
                <w:rFonts w:ascii="Angsana New" w:hAnsi="Angsana New" w:cs="Angsana New"/>
                <w:snapToGrid w:val="0"/>
                <w:sz w:val="22"/>
                <w:szCs w:val="22"/>
                <w:lang w:eastAsia="th-TH"/>
              </w:rPr>
            </w:pPr>
            <w:r w:rsidRPr="00BE2282">
              <w:rPr>
                <w:rFonts w:ascii="Angsana New" w:hAnsi="Angsana New" w:cs="Angsana New"/>
                <w:snapToGrid w:val="0"/>
                <w:sz w:val="22"/>
                <w:szCs w:val="22"/>
                <w:cs/>
                <w:lang w:eastAsia="th-TH"/>
              </w:rPr>
              <w:t>-</w:t>
            </w:r>
          </w:p>
        </w:tc>
        <w:tc>
          <w:tcPr>
            <w:tcW w:w="142" w:type="dxa"/>
          </w:tcPr>
          <w:p w14:paraId="27B03AEC" w14:textId="77777777" w:rsidR="00C40CE3" w:rsidRPr="000929AA" w:rsidRDefault="00C40CE3">
            <w:pPr>
              <w:ind w:right="60"/>
              <w:jc w:val="center"/>
              <w:rPr>
                <w:rFonts w:ascii="Angsana New" w:hAnsi="Angsana New" w:cs="Angsana New"/>
                <w:snapToGrid w:val="0"/>
                <w:sz w:val="22"/>
                <w:szCs w:val="22"/>
                <w:u w:val="single"/>
                <w:cs/>
                <w:lang w:eastAsia="th-TH"/>
              </w:rPr>
            </w:pPr>
          </w:p>
        </w:tc>
        <w:tc>
          <w:tcPr>
            <w:tcW w:w="1417" w:type="dxa"/>
            <w:tcBorders>
              <w:top w:val="single" w:sz="4" w:space="0" w:color="auto"/>
              <w:bottom w:val="single" w:sz="4" w:space="0" w:color="auto"/>
            </w:tcBorders>
          </w:tcPr>
          <w:p w14:paraId="2ED13D96" w14:textId="30558680" w:rsidR="00C40CE3" w:rsidRPr="00FF7A32" w:rsidRDefault="00FF7A32">
            <w:pPr>
              <w:tabs>
                <w:tab w:val="left" w:pos="1270"/>
              </w:tabs>
              <w:ind w:left="-30" w:right="150"/>
              <w:jc w:val="right"/>
              <w:rPr>
                <w:rFonts w:ascii="Angsana New" w:hAnsi="Angsana New" w:cs="Angsana New"/>
                <w:snapToGrid w:val="0"/>
                <w:sz w:val="22"/>
                <w:szCs w:val="22"/>
                <w:lang w:eastAsia="th-TH"/>
              </w:rPr>
            </w:pPr>
            <w:r w:rsidRPr="00FF7A32">
              <w:rPr>
                <w:rFonts w:ascii="Angsana New" w:hAnsi="Angsana New" w:cs="Angsana New"/>
                <w:snapToGrid w:val="0"/>
                <w:sz w:val="22"/>
                <w:szCs w:val="22"/>
                <w:lang w:eastAsia="th-TH"/>
              </w:rPr>
              <w:t>(100,879,278.53)</w:t>
            </w:r>
          </w:p>
        </w:tc>
        <w:tc>
          <w:tcPr>
            <w:tcW w:w="142" w:type="dxa"/>
          </w:tcPr>
          <w:p w14:paraId="2C3472C5"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bottom w:val="single" w:sz="4" w:space="0" w:color="auto"/>
            </w:tcBorders>
          </w:tcPr>
          <w:p w14:paraId="7323A9C8" w14:textId="6C3A2F92" w:rsidR="00C40CE3" w:rsidRPr="004B2BE8" w:rsidRDefault="004B2BE8">
            <w:pPr>
              <w:tabs>
                <w:tab w:val="left" w:pos="1270"/>
              </w:tabs>
              <w:ind w:left="-30" w:right="150"/>
              <w:jc w:val="right"/>
              <w:rPr>
                <w:rFonts w:ascii="Angsana New" w:hAnsi="Angsana New" w:cs="Angsana New"/>
                <w:snapToGrid w:val="0"/>
                <w:sz w:val="22"/>
                <w:szCs w:val="22"/>
                <w:lang w:eastAsia="th-TH"/>
              </w:rPr>
            </w:pPr>
            <w:r w:rsidRPr="004B2BE8">
              <w:rPr>
                <w:rFonts w:ascii="Angsana New" w:hAnsi="Angsana New" w:cs="Angsana New"/>
                <w:snapToGrid w:val="0"/>
                <w:sz w:val="22"/>
                <w:szCs w:val="22"/>
                <w:lang w:eastAsia="th-TH"/>
              </w:rPr>
              <w:t>(16,976,860.77)</w:t>
            </w:r>
          </w:p>
        </w:tc>
        <w:tc>
          <w:tcPr>
            <w:tcW w:w="141" w:type="dxa"/>
          </w:tcPr>
          <w:p w14:paraId="3A356307"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bottom w:val="single" w:sz="4" w:space="0" w:color="auto"/>
            </w:tcBorders>
          </w:tcPr>
          <w:p w14:paraId="2D24E9AC" w14:textId="0871E5A5" w:rsidR="00C40CE3" w:rsidRPr="000929AA" w:rsidRDefault="00C57EC2">
            <w:pPr>
              <w:tabs>
                <w:tab w:val="left" w:pos="1270"/>
              </w:tabs>
              <w:ind w:left="-30" w:right="83"/>
              <w:jc w:val="right"/>
              <w:rPr>
                <w:rFonts w:ascii="Angsana New" w:hAnsi="Angsana New" w:cs="Angsana New"/>
                <w:snapToGrid w:val="0"/>
                <w:sz w:val="22"/>
                <w:szCs w:val="22"/>
                <w:lang w:eastAsia="th-TH"/>
              </w:rPr>
            </w:pPr>
            <w:r w:rsidRPr="00C57EC2">
              <w:rPr>
                <w:rFonts w:ascii="Angsana New" w:hAnsi="Angsana New" w:cs="Angsana New"/>
                <w:snapToGrid w:val="0"/>
                <w:sz w:val="22"/>
                <w:szCs w:val="22"/>
                <w:cs/>
                <w:lang w:eastAsia="th-TH"/>
              </w:rPr>
              <w:t>(58</w:t>
            </w:r>
            <w:r w:rsidRPr="00C57EC2">
              <w:rPr>
                <w:rFonts w:ascii="Angsana New" w:hAnsi="Angsana New" w:cs="Angsana New"/>
                <w:snapToGrid w:val="0"/>
                <w:sz w:val="22"/>
                <w:szCs w:val="22"/>
                <w:lang w:eastAsia="th-TH"/>
              </w:rPr>
              <w:t>,</w:t>
            </w:r>
            <w:r w:rsidRPr="00C57EC2">
              <w:rPr>
                <w:rFonts w:ascii="Angsana New" w:hAnsi="Angsana New" w:cs="Angsana New"/>
                <w:snapToGrid w:val="0"/>
                <w:sz w:val="22"/>
                <w:szCs w:val="22"/>
                <w:cs/>
                <w:lang w:eastAsia="th-TH"/>
              </w:rPr>
              <w:t>460</w:t>
            </w:r>
            <w:r w:rsidRPr="00C57EC2">
              <w:rPr>
                <w:rFonts w:ascii="Angsana New" w:hAnsi="Angsana New" w:cs="Angsana New"/>
                <w:snapToGrid w:val="0"/>
                <w:sz w:val="22"/>
                <w:szCs w:val="22"/>
                <w:lang w:eastAsia="th-TH"/>
              </w:rPr>
              <w:t>,</w:t>
            </w:r>
            <w:r w:rsidRPr="00C57EC2">
              <w:rPr>
                <w:rFonts w:ascii="Angsana New" w:hAnsi="Angsana New" w:cs="Angsana New"/>
                <w:snapToGrid w:val="0"/>
                <w:sz w:val="22"/>
                <w:szCs w:val="22"/>
                <w:cs/>
                <w:lang w:eastAsia="th-TH"/>
              </w:rPr>
              <w:t>646.88)</w:t>
            </w:r>
          </w:p>
        </w:tc>
        <w:tc>
          <w:tcPr>
            <w:tcW w:w="142" w:type="dxa"/>
          </w:tcPr>
          <w:p w14:paraId="7C253510"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tcPr>
          <w:p w14:paraId="3A718EE3" w14:textId="0B2C7B6C" w:rsidR="00C40CE3" w:rsidRPr="000929AA" w:rsidRDefault="00B3497D" w:rsidP="00F1045D">
            <w:pPr>
              <w:tabs>
                <w:tab w:val="left" w:pos="1270"/>
              </w:tabs>
              <w:ind w:left="-30" w:right="83"/>
              <w:jc w:val="right"/>
              <w:rPr>
                <w:rFonts w:ascii="Angsana New" w:hAnsi="Angsana New" w:cs="Angsana New"/>
                <w:snapToGrid w:val="0"/>
                <w:sz w:val="22"/>
                <w:szCs w:val="22"/>
                <w:lang w:eastAsia="th-TH"/>
              </w:rPr>
            </w:pPr>
            <w:r w:rsidRPr="00B3497D">
              <w:rPr>
                <w:rFonts w:ascii="Angsana New" w:hAnsi="Angsana New" w:cs="Angsana New"/>
                <w:snapToGrid w:val="0"/>
                <w:sz w:val="22"/>
                <w:szCs w:val="22"/>
                <w:lang w:eastAsia="th-TH"/>
              </w:rPr>
              <w:t>(62,278,521.38)</w:t>
            </w:r>
          </w:p>
        </w:tc>
        <w:tc>
          <w:tcPr>
            <w:tcW w:w="141" w:type="dxa"/>
          </w:tcPr>
          <w:p w14:paraId="31837FD8"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tcPr>
          <w:p w14:paraId="1CCC5218" w14:textId="77777777" w:rsidR="00C40CE3" w:rsidRPr="000929AA" w:rsidRDefault="00C40CE3">
            <w:pPr>
              <w:ind w:left="-30" w:right="-1"/>
              <w:jc w:val="center"/>
              <w:rPr>
                <w:rFonts w:ascii="Angsana New" w:hAnsi="Angsana New" w:cs="Angsana New"/>
                <w:snapToGrid w:val="0"/>
                <w:sz w:val="22"/>
                <w:szCs w:val="22"/>
                <w:lang w:eastAsia="th-TH"/>
              </w:rPr>
            </w:pPr>
            <w:r w:rsidRPr="000929AA">
              <w:rPr>
                <w:rFonts w:ascii="Angsana New" w:hAnsi="Angsana New" w:cs="Angsana New"/>
                <w:snapToGrid w:val="0"/>
                <w:sz w:val="22"/>
                <w:szCs w:val="22"/>
                <w:cs/>
                <w:lang w:eastAsia="th-TH"/>
              </w:rPr>
              <w:t>-</w:t>
            </w:r>
          </w:p>
        </w:tc>
        <w:tc>
          <w:tcPr>
            <w:tcW w:w="142" w:type="dxa"/>
          </w:tcPr>
          <w:p w14:paraId="65762747"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bottom w:val="single" w:sz="4" w:space="0" w:color="auto"/>
            </w:tcBorders>
          </w:tcPr>
          <w:p w14:paraId="00CDB05B" w14:textId="60049F33" w:rsidR="00C40CE3" w:rsidRPr="000929AA" w:rsidRDefault="003C2782">
            <w:pPr>
              <w:tabs>
                <w:tab w:val="left" w:pos="1270"/>
              </w:tabs>
              <w:ind w:left="-30" w:right="83"/>
              <w:jc w:val="right"/>
              <w:rPr>
                <w:rFonts w:ascii="Angsana New" w:hAnsi="Angsana New" w:cs="Angsana New"/>
                <w:snapToGrid w:val="0"/>
                <w:sz w:val="22"/>
                <w:szCs w:val="22"/>
                <w:lang w:eastAsia="th-TH"/>
              </w:rPr>
            </w:pPr>
            <w:r w:rsidRPr="003C2782">
              <w:rPr>
                <w:rFonts w:ascii="Angsana New" w:hAnsi="Angsana New" w:cs="Angsana New"/>
                <w:snapToGrid w:val="0"/>
                <w:sz w:val="22"/>
                <w:szCs w:val="22"/>
                <w:lang w:eastAsia="th-TH"/>
              </w:rPr>
              <w:t>(13,118,873.53)</w:t>
            </w:r>
          </w:p>
        </w:tc>
        <w:tc>
          <w:tcPr>
            <w:tcW w:w="142" w:type="dxa"/>
          </w:tcPr>
          <w:p w14:paraId="6DF33333"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tcPr>
          <w:p w14:paraId="260028CF" w14:textId="566A4F38" w:rsidR="00C40CE3" w:rsidRPr="000929AA" w:rsidRDefault="000929AA">
            <w:pPr>
              <w:tabs>
                <w:tab w:val="left" w:pos="1270"/>
              </w:tabs>
              <w:ind w:left="-30" w:right="83"/>
              <w:jc w:val="right"/>
              <w:rPr>
                <w:rFonts w:ascii="Angsana New" w:hAnsi="Angsana New" w:cs="Angsana New"/>
                <w:snapToGrid w:val="0"/>
                <w:sz w:val="22"/>
                <w:szCs w:val="22"/>
                <w:lang w:eastAsia="th-TH"/>
              </w:rPr>
            </w:pPr>
            <w:r w:rsidRPr="000929AA">
              <w:rPr>
                <w:rFonts w:ascii="Angsana New" w:hAnsi="Angsana New" w:cs="Angsana New"/>
                <w:snapToGrid w:val="0"/>
                <w:sz w:val="22"/>
                <w:szCs w:val="22"/>
                <w:lang w:eastAsia="th-TH"/>
              </w:rPr>
              <w:t>(251,714,181.09)</w:t>
            </w:r>
          </w:p>
        </w:tc>
      </w:tr>
      <w:tr w:rsidR="00010359" w:rsidRPr="00697192" w14:paraId="091AB37B" w14:textId="77777777" w:rsidTr="00863D12">
        <w:trPr>
          <w:cantSplit/>
        </w:trPr>
        <w:tc>
          <w:tcPr>
            <w:tcW w:w="2274" w:type="dxa"/>
          </w:tcPr>
          <w:p w14:paraId="48C57C0C" w14:textId="77777777" w:rsidR="00C40CE3" w:rsidRPr="00044B7A" w:rsidRDefault="00C40CE3">
            <w:pPr>
              <w:rPr>
                <w:rFonts w:ascii="Angsana New" w:hAnsi="Angsana New" w:cs="Angsana New"/>
                <w:sz w:val="22"/>
                <w:szCs w:val="22"/>
                <w:cs/>
              </w:rPr>
            </w:pPr>
            <w:r w:rsidRPr="00044B7A">
              <w:rPr>
                <w:rFonts w:ascii="Angsana New" w:hAnsi="Angsana New" w:cs="Angsana New"/>
                <w:sz w:val="22"/>
                <w:szCs w:val="22"/>
                <w:cs/>
              </w:rPr>
              <w:t>ค่าเผื่อการด้อยค่า :-</w:t>
            </w:r>
          </w:p>
        </w:tc>
        <w:tc>
          <w:tcPr>
            <w:tcW w:w="141" w:type="dxa"/>
          </w:tcPr>
          <w:p w14:paraId="5B34A981"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tcBorders>
          </w:tcPr>
          <w:p w14:paraId="0E57AF34" w14:textId="77777777" w:rsidR="00C40CE3" w:rsidRPr="00BE2282" w:rsidRDefault="00C40CE3">
            <w:pPr>
              <w:tabs>
                <w:tab w:val="left" w:pos="1267"/>
              </w:tabs>
              <w:ind w:left="-30" w:right="73"/>
              <w:jc w:val="right"/>
              <w:rPr>
                <w:rFonts w:ascii="Angsana New" w:hAnsi="Angsana New" w:cs="Angsana New"/>
                <w:snapToGrid w:val="0"/>
                <w:sz w:val="22"/>
                <w:szCs w:val="22"/>
                <w:lang w:eastAsia="th-TH"/>
              </w:rPr>
            </w:pPr>
          </w:p>
        </w:tc>
        <w:tc>
          <w:tcPr>
            <w:tcW w:w="142" w:type="dxa"/>
          </w:tcPr>
          <w:p w14:paraId="54E92299" w14:textId="77777777" w:rsidR="00C40CE3" w:rsidRPr="000929AA" w:rsidRDefault="00C40CE3">
            <w:pPr>
              <w:ind w:right="60"/>
              <w:jc w:val="center"/>
              <w:rPr>
                <w:rFonts w:ascii="Angsana New" w:hAnsi="Angsana New" w:cs="Angsana New"/>
                <w:snapToGrid w:val="0"/>
                <w:sz w:val="22"/>
                <w:szCs w:val="22"/>
                <w:u w:val="single"/>
                <w:cs/>
                <w:lang w:eastAsia="th-TH"/>
              </w:rPr>
            </w:pPr>
          </w:p>
        </w:tc>
        <w:tc>
          <w:tcPr>
            <w:tcW w:w="1417" w:type="dxa"/>
            <w:tcBorders>
              <w:top w:val="single" w:sz="4" w:space="0" w:color="auto"/>
            </w:tcBorders>
          </w:tcPr>
          <w:p w14:paraId="0EE13714" w14:textId="77777777" w:rsidR="00C40CE3" w:rsidRPr="00FF7A32" w:rsidRDefault="00C40CE3">
            <w:pPr>
              <w:tabs>
                <w:tab w:val="left" w:pos="1270"/>
              </w:tabs>
              <w:ind w:left="-30" w:right="150"/>
              <w:jc w:val="right"/>
              <w:rPr>
                <w:rFonts w:ascii="Angsana New" w:hAnsi="Angsana New" w:cs="Angsana New"/>
                <w:snapToGrid w:val="0"/>
                <w:sz w:val="22"/>
                <w:szCs w:val="22"/>
                <w:lang w:eastAsia="th-TH"/>
              </w:rPr>
            </w:pPr>
          </w:p>
        </w:tc>
        <w:tc>
          <w:tcPr>
            <w:tcW w:w="142" w:type="dxa"/>
          </w:tcPr>
          <w:p w14:paraId="710AB887"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tcBorders>
          </w:tcPr>
          <w:p w14:paraId="43561113" w14:textId="77777777" w:rsidR="00C40CE3" w:rsidRPr="004B2BE8" w:rsidRDefault="00C40CE3">
            <w:pPr>
              <w:tabs>
                <w:tab w:val="left" w:pos="1270"/>
              </w:tabs>
              <w:ind w:left="-30" w:right="150"/>
              <w:jc w:val="right"/>
              <w:rPr>
                <w:rFonts w:ascii="Angsana New" w:hAnsi="Angsana New" w:cs="Angsana New"/>
                <w:snapToGrid w:val="0"/>
                <w:sz w:val="22"/>
                <w:szCs w:val="22"/>
                <w:lang w:eastAsia="th-TH"/>
              </w:rPr>
            </w:pPr>
          </w:p>
        </w:tc>
        <w:tc>
          <w:tcPr>
            <w:tcW w:w="141" w:type="dxa"/>
          </w:tcPr>
          <w:p w14:paraId="57D9CD75"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tcBorders>
          </w:tcPr>
          <w:p w14:paraId="59ABED40" w14:textId="77777777" w:rsidR="00C40CE3" w:rsidRPr="000929AA" w:rsidRDefault="00C40CE3">
            <w:pPr>
              <w:tabs>
                <w:tab w:val="left" w:pos="1270"/>
              </w:tabs>
              <w:ind w:left="-30" w:right="83"/>
              <w:jc w:val="right"/>
              <w:rPr>
                <w:rFonts w:ascii="Angsana New" w:hAnsi="Angsana New" w:cs="Angsana New"/>
                <w:snapToGrid w:val="0"/>
                <w:sz w:val="22"/>
                <w:szCs w:val="22"/>
                <w:lang w:eastAsia="th-TH"/>
              </w:rPr>
            </w:pPr>
          </w:p>
        </w:tc>
        <w:tc>
          <w:tcPr>
            <w:tcW w:w="142" w:type="dxa"/>
          </w:tcPr>
          <w:p w14:paraId="33B991BC"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tcBorders>
          </w:tcPr>
          <w:p w14:paraId="711898D5" w14:textId="77777777" w:rsidR="00C40CE3" w:rsidRPr="000929AA" w:rsidRDefault="00C40CE3">
            <w:pPr>
              <w:tabs>
                <w:tab w:val="left" w:pos="1270"/>
              </w:tabs>
              <w:ind w:left="-30" w:right="83"/>
              <w:jc w:val="right"/>
              <w:rPr>
                <w:rFonts w:ascii="Angsana New" w:hAnsi="Angsana New" w:cs="Angsana New"/>
                <w:snapToGrid w:val="0"/>
                <w:sz w:val="22"/>
                <w:szCs w:val="22"/>
                <w:lang w:eastAsia="th-TH"/>
              </w:rPr>
            </w:pPr>
          </w:p>
        </w:tc>
        <w:tc>
          <w:tcPr>
            <w:tcW w:w="141" w:type="dxa"/>
          </w:tcPr>
          <w:p w14:paraId="57AC24C7"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020BDAD0" w14:textId="77777777" w:rsidR="00C40CE3" w:rsidRPr="000929AA" w:rsidRDefault="00C40CE3">
            <w:pPr>
              <w:tabs>
                <w:tab w:val="left" w:pos="1270"/>
              </w:tabs>
              <w:ind w:left="-30" w:right="83"/>
              <w:jc w:val="right"/>
              <w:rPr>
                <w:rFonts w:ascii="Angsana New" w:hAnsi="Angsana New" w:cs="Angsana New"/>
                <w:snapToGrid w:val="0"/>
                <w:sz w:val="22"/>
                <w:szCs w:val="22"/>
                <w:lang w:eastAsia="th-TH"/>
              </w:rPr>
            </w:pPr>
          </w:p>
        </w:tc>
        <w:tc>
          <w:tcPr>
            <w:tcW w:w="142" w:type="dxa"/>
          </w:tcPr>
          <w:p w14:paraId="1BD5FBFC"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tcBorders>
          </w:tcPr>
          <w:p w14:paraId="7B30C2A5" w14:textId="77777777" w:rsidR="00C40CE3" w:rsidRPr="000929AA" w:rsidRDefault="00C40CE3">
            <w:pPr>
              <w:tabs>
                <w:tab w:val="left" w:pos="1270"/>
              </w:tabs>
              <w:ind w:left="-30" w:right="83"/>
              <w:jc w:val="right"/>
              <w:rPr>
                <w:rFonts w:ascii="Angsana New" w:hAnsi="Angsana New" w:cs="Angsana New"/>
                <w:snapToGrid w:val="0"/>
                <w:sz w:val="22"/>
                <w:szCs w:val="22"/>
                <w:lang w:eastAsia="th-TH"/>
              </w:rPr>
            </w:pPr>
          </w:p>
        </w:tc>
        <w:tc>
          <w:tcPr>
            <w:tcW w:w="142" w:type="dxa"/>
          </w:tcPr>
          <w:p w14:paraId="18A82B74"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0697D032" w14:textId="77777777" w:rsidR="00C40CE3" w:rsidRPr="000929AA" w:rsidRDefault="00C40CE3">
            <w:pPr>
              <w:tabs>
                <w:tab w:val="left" w:pos="1270"/>
              </w:tabs>
              <w:ind w:left="-30" w:right="83"/>
              <w:jc w:val="right"/>
              <w:rPr>
                <w:rFonts w:ascii="Angsana New" w:hAnsi="Angsana New" w:cs="Angsana New"/>
                <w:snapToGrid w:val="0"/>
                <w:sz w:val="22"/>
                <w:szCs w:val="22"/>
                <w:lang w:eastAsia="th-TH"/>
              </w:rPr>
            </w:pPr>
          </w:p>
        </w:tc>
      </w:tr>
      <w:tr w:rsidR="00F2607B" w:rsidRPr="00697192" w14:paraId="4F8509D0" w14:textId="77777777" w:rsidTr="00863D12">
        <w:trPr>
          <w:cantSplit/>
        </w:trPr>
        <w:tc>
          <w:tcPr>
            <w:tcW w:w="2274" w:type="dxa"/>
          </w:tcPr>
          <w:p w14:paraId="60643AB1" w14:textId="7AC176B7"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1</w:t>
            </w:r>
            <w:r w:rsidRPr="00044B7A">
              <w:rPr>
                <w:rFonts w:ascii="Angsana New" w:hAnsi="Angsana New" w:cs="Angsana New"/>
                <w:sz w:val="22"/>
                <w:szCs w:val="22"/>
                <w:cs/>
              </w:rPr>
              <w:t xml:space="preserve"> มกราคม </w:t>
            </w:r>
            <w:r w:rsidRPr="00044B7A">
              <w:rPr>
                <w:rFonts w:ascii="Angsana New" w:hAnsi="Angsana New" w:cs="Angsana New"/>
                <w:sz w:val="22"/>
                <w:szCs w:val="22"/>
              </w:rPr>
              <w:t>256</w:t>
            </w:r>
            <w:r w:rsidR="00F566D4">
              <w:rPr>
                <w:rFonts w:ascii="Angsana New" w:hAnsi="Angsana New" w:cs="Angsana New"/>
                <w:sz w:val="22"/>
                <w:szCs w:val="22"/>
              </w:rPr>
              <w:t>8</w:t>
            </w:r>
          </w:p>
        </w:tc>
        <w:tc>
          <w:tcPr>
            <w:tcW w:w="141" w:type="dxa"/>
          </w:tcPr>
          <w:p w14:paraId="002C7D4F"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Pr>
          <w:p w14:paraId="45CFED7B"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cs/>
                <w:lang w:eastAsia="th-TH"/>
              </w:rPr>
              <w:t>-</w:t>
            </w:r>
          </w:p>
        </w:tc>
        <w:tc>
          <w:tcPr>
            <w:tcW w:w="142" w:type="dxa"/>
          </w:tcPr>
          <w:p w14:paraId="54D660D9" w14:textId="77777777" w:rsidR="00C40CE3" w:rsidRPr="006C4796" w:rsidRDefault="00C40CE3">
            <w:pPr>
              <w:ind w:right="-1"/>
              <w:jc w:val="center"/>
              <w:rPr>
                <w:rFonts w:ascii="Angsana New" w:hAnsi="Angsana New" w:cs="Angsana New"/>
                <w:snapToGrid w:val="0"/>
                <w:sz w:val="22"/>
                <w:szCs w:val="22"/>
                <w:cs/>
                <w:lang w:eastAsia="th-TH"/>
              </w:rPr>
            </w:pPr>
          </w:p>
        </w:tc>
        <w:tc>
          <w:tcPr>
            <w:tcW w:w="1417" w:type="dxa"/>
          </w:tcPr>
          <w:p w14:paraId="3F4E52E7" w14:textId="77777777" w:rsidR="00C40CE3" w:rsidRPr="006C4796" w:rsidRDefault="00C40CE3">
            <w:pPr>
              <w:tabs>
                <w:tab w:val="left" w:pos="1270"/>
              </w:tabs>
              <w:ind w:left="-30" w:right="150"/>
              <w:jc w:val="right"/>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(12,691,813.43)</w:t>
            </w:r>
          </w:p>
        </w:tc>
        <w:tc>
          <w:tcPr>
            <w:tcW w:w="142" w:type="dxa"/>
          </w:tcPr>
          <w:p w14:paraId="3ACF3B3D" w14:textId="77777777" w:rsidR="00C40CE3" w:rsidRPr="006C4796" w:rsidRDefault="00C40CE3">
            <w:pPr>
              <w:ind w:right="-1"/>
              <w:jc w:val="center"/>
              <w:rPr>
                <w:rFonts w:ascii="Angsana New" w:hAnsi="Angsana New" w:cs="Angsana New"/>
                <w:snapToGrid w:val="0"/>
                <w:sz w:val="22"/>
                <w:szCs w:val="22"/>
                <w:cs/>
                <w:lang w:eastAsia="th-TH"/>
              </w:rPr>
            </w:pPr>
          </w:p>
        </w:tc>
        <w:tc>
          <w:tcPr>
            <w:tcW w:w="1418" w:type="dxa"/>
          </w:tcPr>
          <w:p w14:paraId="3B206C66"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w:t>
            </w:r>
          </w:p>
        </w:tc>
        <w:tc>
          <w:tcPr>
            <w:tcW w:w="141" w:type="dxa"/>
          </w:tcPr>
          <w:p w14:paraId="65EB6BB4" w14:textId="77777777" w:rsidR="00C40CE3" w:rsidRPr="006C4796" w:rsidRDefault="00C40CE3">
            <w:pPr>
              <w:ind w:right="-1"/>
              <w:jc w:val="center"/>
              <w:rPr>
                <w:rFonts w:ascii="Angsana New" w:hAnsi="Angsana New" w:cs="Angsana New"/>
                <w:snapToGrid w:val="0"/>
                <w:sz w:val="22"/>
                <w:szCs w:val="22"/>
                <w:cs/>
                <w:lang w:eastAsia="th-TH"/>
              </w:rPr>
            </w:pPr>
          </w:p>
        </w:tc>
        <w:tc>
          <w:tcPr>
            <w:tcW w:w="1276" w:type="dxa"/>
          </w:tcPr>
          <w:p w14:paraId="138FD2C0" w14:textId="77777777" w:rsidR="00C40CE3" w:rsidRPr="006C4796" w:rsidRDefault="00C40CE3">
            <w:pPr>
              <w:tabs>
                <w:tab w:val="left" w:pos="1270"/>
              </w:tabs>
              <w:ind w:left="-30" w:right="83"/>
              <w:jc w:val="right"/>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(1,937,521.38)</w:t>
            </w:r>
          </w:p>
        </w:tc>
        <w:tc>
          <w:tcPr>
            <w:tcW w:w="142" w:type="dxa"/>
          </w:tcPr>
          <w:p w14:paraId="0F94DAFB" w14:textId="77777777" w:rsidR="00C40CE3" w:rsidRPr="006C4796" w:rsidRDefault="00C40CE3">
            <w:pPr>
              <w:ind w:left="-30" w:right="-1"/>
              <w:jc w:val="center"/>
              <w:rPr>
                <w:rFonts w:ascii="Angsana New" w:hAnsi="Angsana New" w:cs="Angsana New"/>
                <w:snapToGrid w:val="0"/>
                <w:sz w:val="22"/>
                <w:szCs w:val="22"/>
                <w:lang w:eastAsia="th-TH"/>
              </w:rPr>
            </w:pPr>
          </w:p>
        </w:tc>
        <w:tc>
          <w:tcPr>
            <w:tcW w:w="1276" w:type="dxa"/>
          </w:tcPr>
          <w:p w14:paraId="5CA190BF"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w:t>
            </w:r>
          </w:p>
        </w:tc>
        <w:tc>
          <w:tcPr>
            <w:tcW w:w="141" w:type="dxa"/>
          </w:tcPr>
          <w:p w14:paraId="3D3AC6C1" w14:textId="77777777" w:rsidR="00C40CE3" w:rsidRPr="006C4796" w:rsidRDefault="00C40CE3">
            <w:pPr>
              <w:ind w:left="-30" w:right="-1"/>
              <w:jc w:val="center"/>
              <w:rPr>
                <w:rFonts w:ascii="Angsana New" w:hAnsi="Angsana New" w:cs="Angsana New"/>
                <w:snapToGrid w:val="0"/>
                <w:sz w:val="22"/>
                <w:szCs w:val="22"/>
                <w:lang w:eastAsia="th-TH"/>
              </w:rPr>
            </w:pPr>
          </w:p>
        </w:tc>
        <w:tc>
          <w:tcPr>
            <w:tcW w:w="1418" w:type="dxa"/>
          </w:tcPr>
          <w:p w14:paraId="12E7AC03"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w:t>
            </w:r>
          </w:p>
        </w:tc>
        <w:tc>
          <w:tcPr>
            <w:tcW w:w="142" w:type="dxa"/>
          </w:tcPr>
          <w:p w14:paraId="5CBEB705" w14:textId="77777777" w:rsidR="00C40CE3" w:rsidRPr="006C4796" w:rsidRDefault="00C40CE3">
            <w:pPr>
              <w:tabs>
                <w:tab w:val="left" w:pos="1270"/>
              </w:tabs>
              <w:ind w:left="-30" w:right="150"/>
              <w:jc w:val="right"/>
              <w:rPr>
                <w:rFonts w:ascii="Angsana New" w:hAnsi="Angsana New" w:cs="Angsana New"/>
                <w:snapToGrid w:val="0"/>
                <w:sz w:val="22"/>
                <w:szCs w:val="22"/>
                <w:lang w:eastAsia="th-TH"/>
              </w:rPr>
            </w:pPr>
          </w:p>
        </w:tc>
        <w:tc>
          <w:tcPr>
            <w:tcW w:w="1275" w:type="dxa"/>
          </w:tcPr>
          <w:p w14:paraId="1B80230B" w14:textId="77777777" w:rsidR="00C40CE3" w:rsidRPr="006C4796" w:rsidRDefault="00C40CE3">
            <w:pPr>
              <w:tabs>
                <w:tab w:val="left" w:pos="1270"/>
              </w:tabs>
              <w:ind w:left="-30" w:right="83"/>
              <w:jc w:val="right"/>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(9,948.47)</w:t>
            </w:r>
          </w:p>
        </w:tc>
        <w:tc>
          <w:tcPr>
            <w:tcW w:w="142" w:type="dxa"/>
          </w:tcPr>
          <w:p w14:paraId="1DCD29E0" w14:textId="77777777" w:rsidR="00C40CE3" w:rsidRPr="006C4796" w:rsidRDefault="00C40CE3">
            <w:pPr>
              <w:tabs>
                <w:tab w:val="left" w:pos="1270"/>
              </w:tabs>
              <w:ind w:left="-30" w:right="83"/>
              <w:jc w:val="right"/>
              <w:rPr>
                <w:rFonts w:ascii="Angsana New" w:hAnsi="Angsana New" w:cs="Angsana New"/>
                <w:snapToGrid w:val="0"/>
                <w:sz w:val="22"/>
                <w:szCs w:val="22"/>
                <w:lang w:eastAsia="th-TH"/>
              </w:rPr>
            </w:pPr>
          </w:p>
        </w:tc>
        <w:tc>
          <w:tcPr>
            <w:tcW w:w="1418" w:type="dxa"/>
          </w:tcPr>
          <w:p w14:paraId="62CC37C9" w14:textId="77777777" w:rsidR="00C40CE3" w:rsidRPr="006C4796" w:rsidRDefault="00C40CE3">
            <w:pPr>
              <w:tabs>
                <w:tab w:val="left" w:pos="1270"/>
              </w:tabs>
              <w:ind w:left="-30" w:right="83"/>
              <w:jc w:val="right"/>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(14,639,283.28)</w:t>
            </w:r>
          </w:p>
        </w:tc>
      </w:tr>
      <w:tr w:rsidR="00C40CE3" w:rsidRPr="00697192" w14:paraId="6BD07601" w14:textId="77777777" w:rsidTr="00863D12">
        <w:trPr>
          <w:cantSplit/>
        </w:trPr>
        <w:tc>
          <w:tcPr>
            <w:tcW w:w="2274" w:type="dxa"/>
            <w:tcBorders>
              <w:top w:val="nil"/>
              <w:left w:val="nil"/>
              <w:bottom w:val="nil"/>
              <w:right w:val="nil"/>
            </w:tcBorders>
          </w:tcPr>
          <w:p w14:paraId="3DD64AB4" w14:textId="77777777"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เพิ่มขึ้น</w:t>
            </w:r>
          </w:p>
        </w:tc>
        <w:tc>
          <w:tcPr>
            <w:tcW w:w="141" w:type="dxa"/>
          </w:tcPr>
          <w:p w14:paraId="60FCA292"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Pr>
          <w:p w14:paraId="56F5AA4E"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cs/>
                <w:lang w:eastAsia="th-TH"/>
              </w:rPr>
              <w:t>-</w:t>
            </w:r>
          </w:p>
        </w:tc>
        <w:tc>
          <w:tcPr>
            <w:tcW w:w="142" w:type="dxa"/>
          </w:tcPr>
          <w:p w14:paraId="2993686D" w14:textId="77777777" w:rsidR="00C40CE3" w:rsidRPr="006C4796" w:rsidRDefault="00C40CE3">
            <w:pPr>
              <w:ind w:right="60"/>
              <w:jc w:val="center"/>
              <w:rPr>
                <w:rFonts w:ascii="Angsana New" w:hAnsi="Angsana New" w:cs="Angsana New"/>
                <w:snapToGrid w:val="0"/>
                <w:sz w:val="22"/>
                <w:szCs w:val="22"/>
                <w:u w:val="single"/>
                <w:cs/>
                <w:lang w:eastAsia="th-TH"/>
              </w:rPr>
            </w:pPr>
          </w:p>
        </w:tc>
        <w:tc>
          <w:tcPr>
            <w:tcW w:w="1417" w:type="dxa"/>
          </w:tcPr>
          <w:p w14:paraId="1719DB44" w14:textId="248B15C1" w:rsidR="00C40CE3" w:rsidRPr="006C4796" w:rsidRDefault="00CA27BA" w:rsidP="00CA27BA">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w:t>
            </w:r>
          </w:p>
        </w:tc>
        <w:tc>
          <w:tcPr>
            <w:tcW w:w="142" w:type="dxa"/>
          </w:tcPr>
          <w:p w14:paraId="55FD85FC" w14:textId="77777777" w:rsidR="00C40CE3" w:rsidRPr="006C4796" w:rsidRDefault="00C40CE3">
            <w:pPr>
              <w:tabs>
                <w:tab w:val="left" w:pos="1270"/>
              </w:tabs>
              <w:ind w:right="150"/>
              <w:jc w:val="center"/>
              <w:rPr>
                <w:rFonts w:ascii="Angsana New" w:hAnsi="Angsana New" w:cs="Angsana New"/>
                <w:snapToGrid w:val="0"/>
                <w:sz w:val="22"/>
                <w:szCs w:val="22"/>
                <w:cs/>
                <w:lang w:eastAsia="th-TH"/>
              </w:rPr>
            </w:pPr>
          </w:p>
        </w:tc>
        <w:tc>
          <w:tcPr>
            <w:tcW w:w="1418" w:type="dxa"/>
          </w:tcPr>
          <w:p w14:paraId="7A09FCEB"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w:t>
            </w:r>
          </w:p>
        </w:tc>
        <w:tc>
          <w:tcPr>
            <w:tcW w:w="141" w:type="dxa"/>
          </w:tcPr>
          <w:p w14:paraId="6C38C48C" w14:textId="77777777" w:rsidR="00C40CE3" w:rsidRPr="006C4796" w:rsidRDefault="00C40CE3">
            <w:pPr>
              <w:tabs>
                <w:tab w:val="left" w:pos="1270"/>
              </w:tabs>
              <w:ind w:right="150"/>
              <w:jc w:val="center"/>
              <w:rPr>
                <w:rFonts w:ascii="Angsana New" w:hAnsi="Angsana New" w:cs="Angsana New"/>
                <w:snapToGrid w:val="0"/>
                <w:sz w:val="22"/>
                <w:szCs w:val="22"/>
                <w:cs/>
                <w:lang w:eastAsia="th-TH"/>
              </w:rPr>
            </w:pPr>
          </w:p>
        </w:tc>
        <w:tc>
          <w:tcPr>
            <w:tcW w:w="1276" w:type="dxa"/>
          </w:tcPr>
          <w:p w14:paraId="58D90E64" w14:textId="3BFB5A4A" w:rsidR="00C40CE3" w:rsidRPr="006C4796" w:rsidRDefault="00CA27BA" w:rsidP="00CA27BA">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w:t>
            </w:r>
          </w:p>
        </w:tc>
        <w:tc>
          <w:tcPr>
            <w:tcW w:w="142" w:type="dxa"/>
          </w:tcPr>
          <w:p w14:paraId="1A0A02F3" w14:textId="77777777" w:rsidR="00C40CE3" w:rsidRPr="006C4796" w:rsidRDefault="00C40CE3">
            <w:pPr>
              <w:tabs>
                <w:tab w:val="left" w:pos="1270"/>
              </w:tabs>
              <w:ind w:left="-30" w:right="150"/>
              <w:jc w:val="right"/>
              <w:rPr>
                <w:rFonts w:ascii="Angsana New" w:hAnsi="Angsana New" w:cs="Angsana New"/>
                <w:snapToGrid w:val="0"/>
                <w:sz w:val="22"/>
                <w:szCs w:val="22"/>
                <w:lang w:eastAsia="th-TH"/>
              </w:rPr>
            </w:pPr>
          </w:p>
        </w:tc>
        <w:tc>
          <w:tcPr>
            <w:tcW w:w="1276" w:type="dxa"/>
          </w:tcPr>
          <w:p w14:paraId="0D1FD7FB"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w:t>
            </w:r>
          </w:p>
        </w:tc>
        <w:tc>
          <w:tcPr>
            <w:tcW w:w="141" w:type="dxa"/>
          </w:tcPr>
          <w:p w14:paraId="19AD7866" w14:textId="77777777" w:rsidR="00C40CE3" w:rsidRPr="006C4796" w:rsidRDefault="00C40CE3">
            <w:pPr>
              <w:tabs>
                <w:tab w:val="left" w:pos="1270"/>
              </w:tabs>
              <w:ind w:left="-30" w:right="150"/>
              <w:jc w:val="right"/>
              <w:rPr>
                <w:rFonts w:ascii="Angsana New" w:hAnsi="Angsana New" w:cs="Angsana New"/>
                <w:snapToGrid w:val="0"/>
                <w:sz w:val="22"/>
                <w:szCs w:val="22"/>
                <w:lang w:eastAsia="th-TH"/>
              </w:rPr>
            </w:pPr>
          </w:p>
        </w:tc>
        <w:tc>
          <w:tcPr>
            <w:tcW w:w="1418" w:type="dxa"/>
          </w:tcPr>
          <w:p w14:paraId="2EF0AE15"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w:t>
            </w:r>
          </w:p>
        </w:tc>
        <w:tc>
          <w:tcPr>
            <w:tcW w:w="142" w:type="dxa"/>
          </w:tcPr>
          <w:p w14:paraId="62532AFA" w14:textId="77777777" w:rsidR="00C40CE3" w:rsidRPr="006C4796" w:rsidRDefault="00C40CE3">
            <w:pPr>
              <w:tabs>
                <w:tab w:val="left" w:pos="1270"/>
              </w:tabs>
              <w:ind w:left="-30" w:right="150"/>
              <w:jc w:val="right"/>
              <w:rPr>
                <w:rFonts w:ascii="Angsana New" w:hAnsi="Angsana New" w:cs="Angsana New"/>
                <w:snapToGrid w:val="0"/>
                <w:sz w:val="22"/>
                <w:szCs w:val="22"/>
                <w:lang w:eastAsia="th-TH"/>
              </w:rPr>
            </w:pPr>
          </w:p>
        </w:tc>
        <w:tc>
          <w:tcPr>
            <w:tcW w:w="1275" w:type="dxa"/>
          </w:tcPr>
          <w:p w14:paraId="2BA4A05F" w14:textId="4DCB2176" w:rsidR="00C40CE3" w:rsidRPr="006C4796" w:rsidRDefault="00CA27BA" w:rsidP="00CA27BA">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w:t>
            </w:r>
          </w:p>
        </w:tc>
        <w:tc>
          <w:tcPr>
            <w:tcW w:w="142" w:type="dxa"/>
          </w:tcPr>
          <w:p w14:paraId="65A93766" w14:textId="77777777" w:rsidR="00C40CE3" w:rsidRPr="006C4796" w:rsidRDefault="00C40CE3">
            <w:pPr>
              <w:tabs>
                <w:tab w:val="left" w:pos="1270"/>
              </w:tabs>
              <w:ind w:left="-30" w:right="150"/>
              <w:jc w:val="right"/>
              <w:rPr>
                <w:rFonts w:ascii="Angsana New" w:hAnsi="Angsana New" w:cs="Angsana New"/>
                <w:snapToGrid w:val="0"/>
                <w:sz w:val="22"/>
                <w:szCs w:val="22"/>
                <w:lang w:eastAsia="th-TH"/>
              </w:rPr>
            </w:pPr>
          </w:p>
        </w:tc>
        <w:tc>
          <w:tcPr>
            <w:tcW w:w="1418" w:type="dxa"/>
          </w:tcPr>
          <w:p w14:paraId="27BF2A8F" w14:textId="26B9B467" w:rsidR="00C40CE3" w:rsidRPr="006C4796" w:rsidRDefault="00CA27BA" w:rsidP="00CA27BA">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w:t>
            </w:r>
          </w:p>
        </w:tc>
      </w:tr>
      <w:tr w:rsidR="00F661C3" w:rsidRPr="00697192" w14:paraId="2BD0AE89" w14:textId="77777777" w:rsidTr="00863D12">
        <w:trPr>
          <w:cantSplit/>
        </w:trPr>
        <w:tc>
          <w:tcPr>
            <w:tcW w:w="2274" w:type="dxa"/>
            <w:tcBorders>
              <w:top w:val="nil"/>
              <w:left w:val="nil"/>
              <w:bottom w:val="nil"/>
              <w:right w:val="nil"/>
            </w:tcBorders>
          </w:tcPr>
          <w:p w14:paraId="374BFE33" w14:textId="77777777"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ลดลง</w:t>
            </w:r>
          </w:p>
        </w:tc>
        <w:tc>
          <w:tcPr>
            <w:tcW w:w="141" w:type="dxa"/>
          </w:tcPr>
          <w:p w14:paraId="7963AB7D"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bottom w:val="single" w:sz="4" w:space="0" w:color="auto"/>
            </w:tcBorders>
          </w:tcPr>
          <w:p w14:paraId="7FB6C6C1"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cs/>
                <w:lang w:eastAsia="th-TH"/>
              </w:rPr>
              <w:t>-</w:t>
            </w:r>
          </w:p>
        </w:tc>
        <w:tc>
          <w:tcPr>
            <w:tcW w:w="142" w:type="dxa"/>
          </w:tcPr>
          <w:p w14:paraId="21F3CD21" w14:textId="77777777" w:rsidR="00C40CE3" w:rsidRPr="006C4796" w:rsidRDefault="00C40CE3">
            <w:pPr>
              <w:ind w:right="-1"/>
              <w:jc w:val="center"/>
              <w:rPr>
                <w:rFonts w:ascii="Angsana New" w:hAnsi="Angsana New" w:cs="Angsana New"/>
                <w:snapToGrid w:val="0"/>
                <w:sz w:val="22"/>
                <w:szCs w:val="22"/>
                <w:cs/>
                <w:lang w:eastAsia="th-TH"/>
              </w:rPr>
            </w:pPr>
          </w:p>
        </w:tc>
        <w:tc>
          <w:tcPr>
            <w:tcW w:w="1417" w:type="dxa"/>
            <w:tcBorders>
              <w:bottom w:val="single" w:sz="4" w:space="0" w:color="auto"/>
            </w:tcBorders>
          </w:tcPr>
          <w:p w14:paraId="21113DF0"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cs/>
                <w:lang w:eastAsia="th-TH"/>
              </w:rPr>
              <w:t>-</w:t>
            </w:r>
          </w:p>
        </w:tc>
        <w:tc>
          <w:tcPr>
            <w:tcW w:w="142" w:type="dxa"/>
          </w:tcPr>
          <w:p w14:paraId="2D81D696" w14:textId="77777777" w:rsidR="00C40CE3" w:rsidRPr="006C4796" w:rsidRDefault="00C40CE3">
            <w:pPr>
              <w:ind w:right="-1"/>
              <w:jc w:val="center"/>
              <w:rPr>
                <w:rFonts w:ascii="Angsana New" w:hAnsi="Angsana New" w:cs="Angsana New"/>
                <w:snapToGrid w:val="0"/>
                <w:sz w:val="22"/>
                <w:szCs w:val="22"/>
                <w:cs/>
                <w:lang w:eastAsia="th-TH"/>
              </w:rPr>
            </w:pPr>
          </w:p>
        </w:tc>
        <w:tc>
          <w:tcPr>
            <w:tcW w:w="1418" w:type="dxa"/>
            <w:tcBorders>
              <w:bottom w:val="single" w:sz="4" w:space="0" w:color="auto"/>
            </w:tcBorders>
          </w:tcPr>
          <w:p w14:paraId="69120D62"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cs/>
                <w:lang w:eastAsia="th-TH"/>
              </w:rPr>
              <w:t>-</w:t>
            </w:r>
          </w:p>
        </w:tc>
        <w:tc>
          <w:tcPr>
            <w:tcW w:w="141" w:type="dxa"/>
          </w:tcPr>
          <w:p w14:paraId="74986115" w14:textId="77777777" w:rsidR="00C40CE3" w:rsidRPr="006C4796" w:rsidRDefault="00C40CE3">
            <w:pPr>
              <w:ind w:right="-1"/>
              <w:jc w:val="center"/>
              <w:rPr>
                <w:rFonts w:ascii="Angsana New" w:hAnsi="Angsana New" w:cs="Angsana New"/>
                <w:snapToGrid w:val="0"/>
                <w:sz w:val="22"/>
                <w:szCs w:val="22"/>
                <w:cs/>
                <w:lang w:eastAsia="th-TH"/>
              </w:rPr>
            </w:pPr>
          </w:p>
        </w:tc>
        <w:tc>
          <w:tcPr>
            <w:tcW w:w="1276" w:type="dxa"/>
            <w:tcBorders>
              <w:bottom w:val="single" w:sz="4" w:space="0" w:color="auto"/>
            </w:tcBorders>
          </w:tcPr>
          <w:p w14:paraId="14D165D5"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cs/>
                <w:lang w:eastAsia="th-TH"/>
              </w:rPr>
              <w:t>-</w:t>
            </w:r>
          </w:p>
        </w:tc>
        <w:tc>
          <w:tcPr>
            <w:tcW w:w="142" w:type="dxa"/>
          </w:tcPr>
          <w:p w14:paraId="403C51F4" w14:textId="77777777" w:rsidR="00C40CE3" w:rsidRPr="006C4796" w:rsidRDefault="00C40CE3">
            <w:pPr>
              <w:ind w:left="-30" w:right="-1"/>
              <w:jc w:val="center"/>
              <w:rPr>
                <w:rFonts w:ascii="Angsana New" w:hAnsi="Angsana New" w:cs="Angsana New"/>
                <w:snapToGrid w:val="0"/>
                <w:sz w:val="22"/>
                <w:szCs w:val="22"/>
                <w:lang w:eastAsia="th-TH"/>
              </w:rPr>
            </w:pPr>
          </w:p>
        </w:tc>
        <w:tc>
          <w:tcPr>
            <w:tcW w:w="1276" w:type="dxa"/>
            <w:tcBorders>
              <w:bottom w:val="single" w:sz="4" w:space="0" w:color="auto"/>
            </w:tcBorders>
          </w:tcPr>
          <w:p w14:paraId="6520D29B"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cs/>
                <w:lang w:eastAsia="th-TH"/>
              </w:rPr>
              <w:t>-</w:t>
            </w:r>
          </w:p>
        </w:tc>
        <w:tc>
          <w:tcPr>
            <w:tcW w:w="141" w:type="dxa"/>
          </w:tcPr>
          <w:p w14:paraId="373C83C3" w14:textId="77777777" w:rsidR="00C40CE3" w:rsidRPr="006C4796" w:rsidRDefault="00C40CE3">
            <w:pPr>
              <w:ind w:left="-30" w:right="-1"/>
              <w:jc w:val="center"/>
              <w:rPr>
                <w:rFonts w:ascii="Angsana New" w:hAnsi="Angsana New" w:cs="Angsana New"/>
                <w:snapToGrid w:val="0"/>
                <w:sz w:val="22"/>
                <w:szCs w:val="22"/>
                <w:lang w:eastAsia="th-TH"/>
              </w:rPr>
            </w:pPr>
          </w:p>
        </w:tc>
        <w:tc>
          <w:tcPr>
            <w:tcW w:w="1418" w:type="dxa"/>
            <w:tcBorders>
              <w:bottom w:val="single" w:sz="4" w:space="0" w:color="auto"/>
            </w:tcBorders>
          </w:tcPr>
          <w:p w14:paraId="2797A88F"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w:t>
            </w:r>
          </w:p>
        </w:tc>
        <w:tc>
          <w:tcPr>
            <w:tcW w:w="142" w:type="dxa"/>
          </w:tcPr>
          <w:p w14:paraId="002A2BD4" w14:textId="77777777" w:rsidR="00C40CE3" w:rsidRPr="006C4796" w:rsidRDefault="00C40CE3">
            <w:pPr>
              <w:ind w:left="-30" w:right="-1"/>
              <w:jc w:val="center"/>
              <w:rPr>
                <w:rFonts w:ascii="Angsana New" w:hAnsi="Angsana New" w:cs="Angsana New"/>
                <w:snapToGrid w:val="0"/>
                <w:sz w:val="22"/>
                <w:szCs w:val="22"/>
                <w:lang w:eastAsia="th-TH"/>
              </w:rPr>
            </w:pPr>
          </w:p>
        </w:tc>
        <w:tc>
          <w:tcPr>
            <w:tcW w:w="1275" w:type="dxa"/>
            <w:tcBorders>
              <w:bottom w:val="single" w:sz="4" w:space="0" w:color="auto"/>
            </w:tcBorders>
          </w:tcPr>
          <w:p w14:paraId="6CE00821"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cs/>
                <w:lang w:eastAsia="th-TH"/>
              </w:rPr>
              <w:t>-</w:t>
            </w:r>
          </w:p>
        </w:tc>
        <w:tc>
          <w:tcPr>
            <w:tcW w:w="142" w:type="dxa"/>
          </w:tcPr>
          <w:p w14:paraId="69A4C8F5" w14:textId="77777777" w:rsidR="00C40CE3" w:rsidRPr="006C4796" w:rsidRDefault="00C40CE3">
            <w:pPr>
              <w:ind w:left="-30" w:right="-1"/>
              <w:jc w:val="center"/>
              <w:rPr>
                <w:rFonts w:ascii="Angsana New" w:hAnsi="Angsana New" w:cs="Angsana New"/>
                <w:snapToGrid w:val="0"/>
                <w:sz w:val="22"/>
                <w:szCs w:val="22"/>
                <w:lang w:eastAsia="th-TH"/>
              </w:rPr>
            </w:pPr>
          </w:p>
        </w:tc>
        <w:tc>
          <w:tcPr>
            <w:tcW w:w="1418" w:type="dxa"/>
            <w:tcBorders>
              <w:bottom w:val="single" w:sz="4" w:space="0" w:color="auto"/>
            </w:tcBorders>
          </w:tcPr>
          <w:p w14:paraId="71BE47AD"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w:t>
            </w:r>
          </w:p>
        </w:tc>
      </w:tr>
      <w:tr w:rsidR="00D52D36" w:rsidRPr="00697192" w14:paraId="058EE2A0" w14:textId="77777777" w:rsidTr="00863D12">
        <w:trPr>
          <w:cantSplit/>
        </w:trPr>
        <w:tc>
          <w:tcPr>
            <w:tcW w:w="2274" w:type="dxa"/>
          </w:tcPr>
          <w:p w14:paraId="7FC48CD1" w14:textId="3524B876" w:rsidR="00C40CE3" w:rsidRPr="00044B7A" w:rsidRDefault="00C40CE3">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 xml:space="preserve">31 </w:t>
            </w:r>
            <w:r w:rsidRPr="00044B7A">
              <w:rPr>
                <w:rFonts w:ascii="Angsana New" w:hAnsi="Angsana New" w:cs="Angsana New"/>
                <w:sz w:val="22"/>
                <w:szCs w:val="22"/>
                <w:cs/>
              </w:rPr>
              <w:t xml:space="preserve">ธันวาคม </w:t>
            </w:r>
            <w:r w:rsidRPr="00044B7A">
              <w:rPr>
                <w:rFonts w:ascii="Angsana New" w:hAnsi="Angsana New" w:cs="Angsana New"/>
                <w:sz w:val="22"/>
                <w:szCs w:val="22"/>
              </w:rPr>
              <w:t>256</w:t>
            </w:r>
            <w:r w:rsidR="00F566D4">
              <w:rPr>
                <w:rFonts w:ascii="Angsana New" w:hAnsi="Angsana New" w:cs="Angsana New"/>
                <w:sz w:val="22"/>
                <w:szCs w:val="22"/>
              </w:rPr>
              <w:t>8</w:t>
            </w:r>
          </w:p>
        </w:tc>
        <w:tc>
          <w:tcPr>
            <w:tcW w:w="141" w:type="dxa"/>
          </w:tcPr>
          <w:p w14:paraId="325B1FF8"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tcPr>
          <w:p w14:paraId="6CE63240"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cs/>
                <w:lang w:eastAsia="th-TH"/>
              </w:rPr>
              <w:t>-</w:t>
            </w:r>
          </w:p>
        </w:tc>
        <w:tc>
          <w:tcPr>
            <w:tcW w:w="142" w:type="dxa"/>
          </w:tcPr>
          <w:p w14:paraId="5622B430" w14:textId="77777777" w:rsidR="00C40CE3" w:rsidRPr="006C4796" w:rsidRDefault="00C40CE3">
            <w:pPr>
              <w:ind w:right="60"/>
              <w:jc w:val="center"/>
              <w:rPr>
                <w:rFonts w:ascii="Angsana New" w:hAnsi="Angsana New" w:cs="Angsana New"/>
                <w:snapToGrid w:val="0"/>
                <w:sz w:val="22"/>
                <w:szCs w:val="22"/>
                <w:u w:val="single"/>
                <w:cs/>
                <w:lang w:eastAsia="th-TH"/>
              </w:rPr>
            </w:pPr>
          </w:p>
        </w:tc>
        <w:tc>
          <w:tcPr>
            <w:tcW w:w="1417" w:type="dxa"/>
            <w:tcBorders>
              <w:top w:val="single" w:sz="4" w:space="0" w:color="auto"/>
              <w:bottom w:val="single" w:sz="4" w:space="0" w:color="auto"/>
            </w:tcBorders>
          </w:tcPr>
          <w:p w14:paraId="0C6787DB" w14:textId="77777777" w:rsidR="00C40CE3" w:rsidRPr="006C4796" w:rsidRDefault="00C40CE3">
            <w:pPr>
              <w:tabs>
                <w:tab w:val="left" w:pos="1270"/>
              </w:tabs>
              <w:ind w:left="-30" w:right="150"/>
              <w:jc w:val="right"/>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(12,691,813.43)</w:t>
            </w:r>
          </w:p>
        </w:tc>
        <w:tc>
          <w:tcPr>
            <w:tcW w:w="142" w:type="dxa"/>
          </w:tcPr>
          <w:p w14:paraId="7AD39E0B" w14:textId="77777777" w:rsidR="00C40CE3" w:rsidRPr="006C4796"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bottom w:val="single" w:sz="4" w:space="0" w:color="auto"/>
            </w:tcBorders>
          </w:tcPr>
          <w:p w14:paraId="236302C2"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w:t>
            </w:r>
          </w:p>
        </w:tc>
        <w:tc>
          <w:tcPr>
            <w:tcW w:w="141" w:type="dxa"/>
          </w:tcPr>
          <w:p w14:paraId="286DA292" w14:textId="77777777" w:rsidR="00C40CE3" w:rsidRPr="006C4796"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bottom w:val="single" w:sz="4" w:space="0" w:color="auto"/>
            </w:tcBorders>
          </w:tcPr>
          <w:p w14:paraId="11028991" w14:textId="77777777" w:rsidR="00C40CE3" w:rsidRPr="006C4796" w:rsidRDefault="00C40CE3">
            <w:pPr>
              <w:tabs>
                <w:tab w:val="left" w:pos="1270"/>
              </w:tabs>
              <w:ind w:left="-30" w:right="83"/>
              <w:jc w:val="right"/>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(1,937,521.38)</w:t>
            </w:r>
          </w:p>
        </w:tc>
        <w:tc>
          <w:tcPr>
            <w:tcW w:w="142" w:type="dxa"/>
          </w:tcPr>
          <w:p w14:paraId="296440F1" w14:textId="77777777" w:rsidR="00C40CE3" w:rsidRPr="006C4796"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tcPr>
          <w:p w14:paraId="061C190C"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w:t>
            </w:r>
          </w:p>
        </w:tc>
        <w:tc>
          <w:tcPr>
            <w:tcW w:w="141" w:type="dxa"/>
          </w:tcPr>
          <w:p w14:paraId="7EF99D60" w14:textId="77777777" w:rsidR="00C40CE3" w:rsidRPr="006C4796" w:rsidRDefault="00C40CE3">
            <w:pPr>
              <w:ind w:left="-30" w:right="-1"/>
              <w:jc w:val="center"/>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tcPr>
          <w:p w14:paraId="491758AC" w14:textId="77777777" w:rsidR="00C40CE3" w:rsidRPr="006C4796" w:rsidRDefault="00C40CE3">
            <w:pPr>
              <w:ind w:left="-30" w:right="-1"/>
              <w:jc w:val="center"/>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w:t>
            </w:r>
          </w:p>
        </w:tc>
        <w:tc>
          <w:tcPr>
            <w:tcW w:w="142" w:type="dxa"/>
          </w:tcPr>
          <w:p w14:paraId="1FB18E6F" w14:textId="77777777" w:rsidR="00C40CE3" w:rsidRPr="006C4796"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bottom w:val="single" w:sz="4" w:space="0" w:color="auto"/>
            </w:tcBorders>
          </w:tcPr>
          <w:p w14:paraId="79B20AE4" w14:textId="77777777" w:rsidR="00C40CE3" w:rsidRPr="006C4796" w:rsidRDefault="00C40CE3">
            <w:pPr>
              <w:tabs>
                <w:tab w:val="left" w:pos="1270"/>
              </w:tabs>
              <w:ind w:left="-30" w:right="83"/>
              <w:jc w:val="right"/>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(9,948.47)</w:t>
            </w:r>
          </w:p>
        </w:tc>
        <w:tc>
          <w:tcPr>
            <w:tcW w:w="142" w:type="dxa"/>
          </w:tcPr>
          <w:p w14:paraId="3E58D37A" w14:textId="77777777" w:rsidR="00C40CE3" w:rsidRPr="006C4796"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tcPr>
          <w:p w14:paraId="70B5B287" w14:textId="77777777" w:rsidR="00C40CE3" w:rsidRPr="006C4796" w:rsidRDefault="00C40CE3">
            <w:pPr>
              <w:tabs>
                <w:tab w:val="left" w:pos="1270"/>
              </w:tabs>
              <w:ind w:left="-30" w:right="83"/>
              <w:jc w:val="right"/>
              <w:rPr>
                <w:rFonts w:ascii="Angsana New" w:hAnsi="Angsana New" w:cs="Angsana New"/>
                <w:snapToGrid w:val="0"/>
                <w:sz w:val="22"/>
                <w:szCs w:val="22"/>
                <w:lang w:eastAsia="th-TH"/>
              </w:rPr>
            </w:pPr>
            <w:r w:rsidRPr="006C4796">
              <w:rPr>
                <w:rFonts w:ascii="Angsana New" w:hAnsi="Angsana New" w:cs="Angsana New"/>
                <w:snapToGrid w:val="0"/>
                <w:sz w:val="22"/>
                <w:szCs w:val="22"/>
                <w:lang w:eastAsia="th-TH"/>
              </w:rPr>
              <w:t>(14,639,283.28)</w:t>
            </w:r>
          </w:p>
        </w:tc>
      </w:tr>
      <w:tr w:rsidR="00C40CE3" w:rsidRPr="00697192" w14:paraId="08A61C96" w14:textId="77777777" w:rsidTr="00863D12">
        <w:trPr>
          <w:cantSplit/>
        </w:trPr>
        <w:tc>
          <w:tcPr>
            <w:tcW w:w="2274" w:type="dxa"/>
          </w:tcPr>
          <w:p w14:paraId="5598D815" w14:textId="77777777" w:rsidR="00C40CE3" w:rsidRPr="00044B7A" w:rsidRDefault="00C40CE3">
            <w:pPr>
              <w:rPr>
                <w:rFonts w:ascii="Angsana New" w:hAnsi="Angsana New" w:cs="Angsana New"/>
                <w:sz w:val="22"/>
                <w:szCs w:val="22"/>
                <w:cs/>
              </w:rPr>
            </w:pPr>
            <w:r w:rsidRPr="00044B7A">
              <w:rPr>
                <w:rFonts w:ascii="Angsana New" w:hAnsi="Angsana New" w:cs="Angsana New"/>
                <w:sz w:val="22"/>
                <w:szCs w:val="22"/>
                <w:cs/>
              </w:rPr>
              <w:t>มูลค่าสุทธิตามบัญชี :-</w:t>
            </w:r>
          </w:p>
        </w:tc>
        <w:tc>
          <w:tcPr>
            <w:tcW w:w="141" w:type="dxa"/>
          </w:tcPr>
          <w:p w14:paraId="63A6942A"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tcBorders>
          </w:tcPr>
          <w:p w14:paraId="088EF6BD" w14:textId="77777777" w:rsidR="00C40CE3" w:rsidRPr="00BE2282" w:rsidRDefault="00C40CE3">
            <w:pPr>
              <w:tabs>
                <w:tab w:val="left" w:pos="1267"/>
              </w:tabs>
              <w:ind w:left="-30" w:right="73"/>
              <w:jc w:val="right"/>
              <w:rPr>
                <w:rFonts w:ascii="Angsana New" w:hAnsi="Angsana New" w:cs="Angsana New"/>
                <w:snapToGrid w:val="0"/>
                <w:sz w:val="22"/>
                <w:szCs w:val="22"/>
                <w:lang w:eastAsia="th-TH"/>
              </w:rPr>
            </w:pPr>
          </w:p>
        </w:tc>
        <w:tc>
          <w:tcPr>
            <w:tcW w:w="142" w:type="dxa"/>
          </w:tcPr>
          <w:p w14:paraId="6F9C5E37" w14:textId="77777777" w:rsidR="00C40CE3" w:rsidRPr="000929AA" w:rsidRDefault="00C40CE3">
            <w:pPr>
              <w:ind w:right="60"/>
              <w:jc w:val="center"/>
              <w:rPr>
                <w:rFonts w:ascii="Angsana New" w:hAnsi="Angsana New" w:cs="Angsana New"/>
                <w:snapToGrid w:val="0"/>
                <w:sz w:val="22"/>
                <w:szCs w:val="22"/>
                <w:u w:val="single"/>
                <w:cs/>
                <w:lang w:eastAsia="th-TH"/>
              </w:rPr>
            </w:pPr>
          </w:p>
        </w:tc>
        <w:tc>
          <w:tcPr>
            <w:tcW w:w="1417" w:type="dxa"/>
            <w:tcBorders>
              <w:top w:val="single" w:sz="4" w:space="0" w:color="auto"/>
            </w:tcBorders>
          </w:tcPr>
          <w:p w14:paraId="5CD74E9A" w14:textId="77777777" w:rsidR="00C40CE3" w:rsidRPr="00FF7A32" w:rsidRDefault="00C40CE3">
            <w:pPr>
              <w:tabs>
                <w:tab w:val="left" w:pos="1270"/>
              </w:tabs>
              <w:ind w:left="-30" w:right="150"/>
              <w:jc w:val="right"/>
              <w:rPr>
                <w:rFonts w:ascii="Angsana New" w:hAnsi="Angsana New" w:cs="Angsana New"/>
                <w:snapToGrid w:val="0"/>
                <w:sz w:val="22"/>
                <w:szCs w:val="22"/>
                <w:lang w:eastAsia="th-TH"/>
              </w:rPr>
            </w:pPr>
          </w:p>
        </w:tc>
        <w:tc>
          <w:tcPr>
            <w:tcW w:w="142" w:type="dxa"/>
          </w:tcPr>
          <w:p w14:paraId="4AEF5611"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tcBorders>
          </w:tcPr>
          <w:p w14:paraId="5AC5A822"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 w:type="dxa"/>
          </w:tcPr>
          <w:p w14:paraId="6BD01802"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tcBorders>
          </w:tcPr>
          <w:p w14:paraId="29360801" w14:textId="77777777" w:rsidR="00C40CE3" w:rsidRPr="000929AA" w:rsidRDefault="00C40CE3">
            <w:pPr>
              <w:tabs>
                <w:tab w:val="left" w:pos="1270"/>
              </w:tabs>
              <w:ind w:left="-30" w:right="83"/>
              <w:jc w:val="right"/>
              <w:rPr>
                <w:rFonts w:ascii="Angsana New" w:hAnsi="Angsana New" w:cs="Angsana New"/>
                <w:snapToGrid w:val="0"/>
                <w:sz w:val="22"/>
                <w:szCs w:val="22"/>
                <w:lang w:eastAsia="th-TH"/>
              </w:rPr>
            </w:pPr>
          </w:p>
        </w:tc>
        <w:tc>
          <w:tcPr>
            <w:tcW w:w="142" w:type="dxa"/>
          </w:tcPr>
          <w:p w14:paraId="18DDCAD5"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tcBorders>
          </w:tcPr>
          <w:p w14:paraId="0FBB1743" w14:textId="77777777" w:rsidR="00C40CE3" w:rsidRPr="000929AA" w:rsidRDefault="00C40CE3">
            <w:pPr>
              <w:tabs>
                <w:tab w:val="left" w:pos="1270"/>
              </w:tabs>
              <w:ind w:left="-30" w:right="83"/>
              <w:jc w:val="right"/>
              <w:rPr>
                <w:rFonts w:ascii="Angsana New" w:hAnsi="Angsana New" w:cs="Angsana New"/>
                <w:snapToGrid w:val="0"/>
                <w:sz w:val="22"/>
                <w:szCs w:val="22"/>
                <w:lang w:eastAsia="th-TH"/>
              </w:rPr>
            </w:pPr>
          </w:p>
        </w:tc>
        <w:tc>
          <w:tcPr>
            <w:tcW w:w="141" w:type="dxa"/>
          </w:tcPr>
          <w:p w14:paraId="17781C91"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75EC9521" w14:textId="77777777" w:rsidR="00C40CE3" w:rsidRPr="000929AA" w:rsidRDefault="00C40CE3">
            <w:pPr>
              <w:tabs>
                <w:tab w:val="left" w:pos="1270"/>
              </w:tabs>
              <w:ind w:left="-30" w:right="83"/>
              <w:jc w:val="right"/>
              <w:rPr>
                <w:rFonts w:ascii="Angsana New" w:hAnsi="Angsana New" w:cs="Angsana New"/>
                <w:snapToGrid w:val="0"/>
                <w:sz w:val="22"/>
                <w:szCs w:val="22"/>
                <w:lang w:eastAsia="th-TH"/>
              </w:rPr>
            </w:pPr>
          </w:p>
        </w:tc>
        <w:tc>
          <w:tcPr>
            <w:tcW w:w="142" w:type="dxa"/>
          </w:tcPr>
          <w:p w14:paraId="10220482"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tcBorders>
          </w:tcPr>
          <w:p w14:paraId="0413A9E6" w14:textId="77777777" w:rsidR="00C40CE3" w:rsidRPr="000929AA" w:rsidRDefault="00C40CE3">
            <w:pPr>
              <w:tabs>
                <w:tab w:val="left" w:pos="1270"/>
              </w:tabs>
              <w:ind w:left="-30" w:right="83"/>
              <w:jc w:val="right"/>
              <w:rPr>
                <w:rFonts w:ascii="Angsana New" w:hAnsi="Angsana New" w:cs="Angsana New"/>
                <w:snapToGrid w:val="0"/>
                <w:sz w:val="22"/>
                <w:szCs w:val="22"/>
                <w:lang w:eastAsia="th-TH"/>
              </w:rPr>
            </w:pPr>
          </w:p>
        </w:tc>
        <w:tc>
          <w:tcPr>
            <w:tcW w:w="142" w:type="dxa"/>
          </w:tcPr>
          <w:p w14:paraId="016998A7"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4B11E5B5" w14:textId="77777777" w:rsidR="00C40CE3" w:rsidRPr="000929AA" w:rsidRDefault="00C40CE3">
            <w:pPr>
              <w:tabs>
                <w:tab w:val="left" w:pos="1270"/>
              </w:tabs>
              <w:ind w:left="-30" w:right="83"/>
              <w:jc w:val="right"/>
              <w:rPr>
                <w:rFonts w:ascii="Angsana New" w:hAnsi="Angsana New" w:cs="Angsana New"/>
                <w:snapToGrid w:val="0"/>
                <w:sz w:val="22"/>
                <w:szCs w:val="22"/>
                <w:lang w:eastAsia="th-TH"/>
              </w:rPr>
            </w:pPr>
          </w:p>
        </w:tc>
      </w:tr>
      <w:tr w:rsidR="00C0398F" w:rsidRPr="00697192" w14:paraId="6F004F8F" w14:textId="77777777" w:rsidTr="00863D12">
        <w:trPr>
          <w:cantSplit/>
        </w:trPr>
        <w:tc>
          <w:tcPr>
            <w:tcW w:w="2274" w:type="dxa"/>
          </w:tcPr>
          <w:p w14:paraId="67A35E89" w14:textId="1BD3C927" w:rsidR="00C40CE3" w:rsidRPr="00044B7A" w:rsidRDefault="00C40CE3">
            <w:pPr>
              <w:ind w:firstLine="295"/>
              <w:rPr>
                <w:rFonts w:ascii="Angsana New" w:hAnsi="Angsana New" w:cs="Angsana New"/>
                <w:sz w:val="22"/>
                <w:szCs w:val="22"/>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 xml:space="preserve">31 </w:t>
            </w:r>
            <w:r w:rsidRPr="00044B7A">
              <w:rPr>
                <w:rFonts w:ascii="Angsana New" w:hAnsi="Angsana New" w:cs="Angsana New"/>
                <w:sz w:val="22"/>
                <w:szCs w:val="22"/>
                <w:cs/>
              </w:rPr>
              <w:t xml:space="preserve">ธันวาคม </w:t>
            </w:r>
            <w:r w:rsidRPr="00044B7A">
              <w:rPr>
                <w:rFonts w:ascii="Angsana New" w:hAnsi="Angsana New" w:cs="Angsana New"/>
                <w:sz w:val="22"/>
                <w:szCs w:val="22"/>
              </w:rPr>
              <w:t>256</w:t>
            </w:r>
            <w:r w:rsidR="00F566D4">
              <w:rPr>
                <w:rFonts w:ascii="Angsana New" w:hAnsi="Angsana New" w:cs="Angsana New"/>
                <w:sz w:val="22"/>
                <w:szCs w:val="22"/>
              </w:rPr>
              <w:t>8</w:t>
            </w:r>
          </w:p>
        </w:tc>
        <w:tc>
          <w:tcPr>
            <w:tcW w:w="141" w:type="dxa"/>
          </w:tcPr>
          <w:p w14:paraId="016EA8E1" w14:textId="77777777" w:rsidR="00C40CE3" w:rsidRPr="00044B7A" w:rsidRDefault="00C40CE3">
            <w:pPr>
              <w:tabs>
                <w:tab w:val="left" w:pos="1267"/>
              </w:tabs>
              <w:ind w:left="-30" w:right="73"/>
              <w:jc w:val="right"/>
              <w:rPr>
                <w:rFonts w:ascii="Angsana New" w:hAnsi="Angsana New" w:cs="Angsana New"/>
                <w:snapToGrid w:val="0"/>
                <w:sz w:val="22"/>
                <w:szCs w:val="22"/>
                <w:lang w:eastAsia="th-TH"/>
              </w:rPr>
            </w:pPr>
          </w:p>
        </w:tc>
        <w:tc>
          <w:tcPr>
            <w:tcW w:w="1276" w:type="dxa"/>
            <w:tcBorders>
              <w:bottom w:val="double" w:sz="4" w:space="0" w:color="auto"/>
            </w:tcBorders>
          </w:tcPr>
          <w:p w14:paraId="0D5183ED" w14:textId="5CF9A7A2" w:rsidR="00C40CE3" w:rsidRPr="00BE2282" w:rsidRDefault="009405D2">
            <w:pPr>
              <w:tabs>
                <w:tab w:val="left" w:pos="1267"/>
              </w:tabs>
              <w:ind w:left="-30" w:right="73"/>
              <w:jc w:val="right"/>
              <w:rPr>
                <w:rFonts w:ascii="Angsana New" w:hAnsi="Angsana New" w:cs="Angsana New"/>
                <w:snapToGrid w:val="0"/>
                <w:sz w:val="22"/>
                <w:szCs w:val="22"/>
                <w:lang w:eastAsia="th-TH"/>
              </w:rPr>
            </w:pPr>
            <w:r w:rsidRPr="00BE2282">
              <w:rPr>
                <w:rFonts w:ascii="Angsana New" w:hAnsi="Angsana New" w:cs="Angsana New"/>
                <w:snapToGrid w:val="0"/>
                <w:sz w:val="22"/>
                <w:szCs w:val="22"/>
                <w:lang w:eastAsia="th-TH"/>
              </w:rPr>
              <w:t>67,861,562.01</w:t>
            </w:r>
          </w:p>
        </w:tc>
        <w:tc>
          <w:tcPr>
            <w:tcW w:w="142" w:type="dxa"/>
          </w:tcPr>
          <w:p w14:paraId="0B3ED9D1" w14:textId="77777777" w:rsidR="00C40CE3" w:rsidRPr="000929AA" w:rsidRDefault="00C40CE3">
            <w:pPr>
              <w:ind w:right="60"/>
              <w:jc w:val="center"/>
              <w:rPr>
                <w:rFonts w:ascii="Angsana New" w:hAnsi="Angsana New" w:cs="Angsana New"/>
                <w:snapToGrid w:val="0"/>
                <w:sz w:val="22"/>
                <w:szCs w:val="22"/>
                <w:u w:val="single"/>
                <w:cs/>
                <w:lang w:eastAsia="th-TH"/>
              </w:rPr>
            </w:pPr>
          </w:p>
        </w:tc>
        <w:tc>
          <w:tcPr>
            <w:tcW w:w="1417" w:type="dxa"/>
            <w:tcBorders>
              <w:bottom w:val="double" w:sz="4" w:space="0" w:color="auto"/>
            </w:tcBorders>
          </w:tcPr>
          <w:p w14:paraId="0536E72E" w14:textId="62508E95" w:rsidR="00C40CE3" w:rsidRPr="00FF7A32" w:rsidRDefault="00FF7A32">
            <w:pPr>
              <w:tabs>
                <w:tab w:val="left" w:pos="1270"/>
              </w:tabs>
              <w:ind w:left="-30" w:right="150"/>
              <w:jc w:val="right"/>
              <w:rPr>
                <w:rFonts w:ascii="Angsana New" w:hAnsi="Angsana New" w:cs="Angsana New"/>
                <w:snapToGrid w:val="0"/>
                <w:sz w:val="22"/>
                <w:szCs w:val="22"/>
                <w:lang w:eastAsia="th-TH"/>
              </w:rPr>
            </w:pPr>
            <w:r w:rsidRPr="00FF7A32">
              <w:rPr>
                <w:rFonts w:ascii="Angsana New" w:hAnsi="Angsana New" w:cs="Angsana New"/>
                <w:snapToGrid w:val="0"/>
                <w:sz w:val="22"/>
                <w:szCs w:val="22"/>
                <w:lang w:eastAsia="th-TH"/>
              </w:rPr>
              <w:t>78,739,387.22</w:t>
            </w:r>
          </w:p>
        </w:tc>
        <w:tc>
          <w:tcPr>
            <w:tcW w:w="142" w:type="dxa"/>
          </w:tcPr>
          <w:p w14:paraId="264F8D0B"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418" w:type="dxa"/>
            <w:tcBorders>
              <w:bottom w:val="double" w:sz="4" w:space="0" w:color="auto"/>
            </w:tcBorders>
          </w:tcPr>
          <w:p w14:paraId="54E2991A" w14:textId="16C467E9" w:rsidR="00C40CE3" w:rsidRPr="000929AA" w:rsidRDefault="004B2BE8">
            <w:pPr>
              <w:tabs>
                <w:tab w:val="left" w:pos="1270"/>
              </w:tabs>
              <w:ind w:left="-30" w:right="150"/>
              <w:jc w:val="right"/>
              <w:rPr>
                <w:rFonts w:ascii="Angsana New" w:hAnsi="Angsana New" w:cs="Angsana New"/>
                <w:snapToGrid w:val="0"/>
                <w:sz w:val="22"/>
                <w:szCs w:val="22"/>
                <w:lang w:eastAsia="th-TH"/>
              </w:rPr>
            </w:pPr>
            <w:r w:rsidRPr="004B2BE8">
              <w:rPr>
                <w:rFonts w:ascii="Angsana New" w:hAnsi="Angsana New" w:cs="Angsana New"/>
                <w:snapToGrid w:val="0"/>
                <w:sz w:val="22"/>
                <w:szCs w:val="22"/>
                <w:lang w:eastAsia="th-TH"/>
              </w:rPr>
              <w:t>2,579,225.39</w:t>
            </w:r>
          </w:p>
        </w:tc>
        <w:tc>
          <w:tcPr>
            <w:tcW w:w="141" w:type="dxa"/>
          </w:tcPr>
          <w:p w14:paraId="14186230" w14:textId="77777777" w:rsidR="00C40CE3" w:rsidRPr="000929AA" w:rsidRDefault="00C40CE3">
            <w:pPr>
              <w:tabs>
                <w:tab w:val="left" w:pos="1270"/>
              </w:tabs>
              <w:ind w:right="150"/>
              <w:jc w:val="center"/>
              <w:rPr>
                <w:rFonts w:ascii="Angsana New" w:hAnsi="Angsana New" w:cs="Angsana New"/>
                <w:snapToGrid w:val="0"/>
                <w:sz w:val="22"/>
                <w:szCs w:val="22"/>
                <w:cs/>
                <w:lang w:eastAsia="th-TH"/>
              </w:rPr>
            </w:pPr>
          </w:p>
        </w:tc>
        <w:tc>
          <w:tcPr>
            <w:tcW w:w="1276" w:type="dxa"/>
            <w:tcBorders>
              <w:bottom w:val="double" w:sz="4" w:space="0" w:color="auto"/>
            </w:tcBorders>
          </w:tcPr>
          <w:p w14:paraId="067B7E3E" w14:textId="145E0E56" w:rsidR="00C40CE3" w:rsidRPr="000929AA" w:rsidRDefault="00C57EC2" w:rsidP="008C4548">
            <w:pPr>
              <w:tabs>
                <w:tab w:val="left" w:pos="1270"/>
              </w:tabs>
              <w:ind w:left="-30" w:right="83"/>
              <w:jc w:val="right"/>
              <w:rPr>
                <w:rFonts w:ascii="Angsana New" w:hAnsi="Angsana New" w:cs="Angsana New"/>
                <w:snapToGrid w:val="0"/>
                <w:sz w:val="22"/>
                <w:szCs w:val="22"/>
                <w:cs/>
                <w:lang w:eastAsia="th-TH"/>
              </w:rPr>
            </w:pPr>
            <w:r w:rsidRPr="00C57EC2">
              <w:rPr>
                <w:rFonts w:ascii="Angsana New" w:hAnsi="Angsana New" w:cs="Angsana New"/>
                <w:snapToGrid w:val="0"/>
                <w:sz w:val="22"/>
                <w:szCs w:val="22"/>
                <w:lang w:eastAsia="th-TH"/>
              </w:rPr>
              <w:t>13,491,625.09</w:t>
            </w:r>
          </w:p>
        </w:tc>
        <w:tc>
          <w:tcPr>
            <w:tcW w:w="142" w:type="dxa"/>
          </w:tcPr>
          <w:p w14:paraId="4AA6C9D8"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6" w:type="dxa"/>
            <w:tcBorders>
              <w:bottom w:val="double" w:sz="4" w:space="0" w:color="auto"/>
            </w:tcBorders>
          </w:tcPr>
          <w:p w14:paraId="7B9A3B95" w14:textId="101F6450" w:rsidR="00C40CE3" w:rsidRPr="000929AA" w:rsidRDefault="00B3497D">
            <w:pPr>
              <w:tabs>
                <w:tab w:val="left" w:pos="1270"/>
              </w:tabs>
              <w:ind w:left="-30" w:right="83"/>
              <w:jc w:val="right"/>
              <w:rPr>
                <w:rFonts w:ascii="Angsana New" w:hAnsi="Angsana New" w:cs="Angsana New"/>
                <w:snapToGrid w:val="0"/>
                <w:sz w:val="22"/>
                <w:szCs w:val="22"/>
                <w:lang w:eastAsia="th-TH"/>
              </w:rPr>
            </w:pPr>
            <w:r w:rsidRPr="00B3497D">
              <w:rPr>
                <w:rFonts w:ascii="Angsana New" w:hAnsi="Angsana New" w:cs="Angsana New"/>
                <w:snapToGrid w:val="0"/>
                <w:sz w:val="22"/>
                <w:szCs w:val="22"/>
                <w:lang w:eastAsia="th-TH"/>
              </w:rPr>
              <w:t>61,792,783.17</w:t>
            </w:r>
          </w:p>
        </w:tc>
        <w:tc>
          <w:tcPr>
            <w:tcW w:w="141" w:type="dxa"/>
          </w:tcPr>
          <w:p w14:paraId="66ECB458"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bottom w:val="double" w:sz="4" w:space="0" w:color="auto"/>
            </w:tcBorders>
          </w:tcPr>
          <w:p w14:paraId="21CF7F7E" w14:textId="1D649BC5" w:rsidR="00C40CE3" w:rsidRPr="000929AA" w:rsidRDefault="00DE5AD7" w:rsidP="008C4548">
            <w:pPr>
              <w:tabs>
                <w:tab w:val="left" w:pos="1270"/>
              </w:tabs>
              <w:ind w:left="-30" w:right="83"/>
              <w:jc w:val="right"/>
              <w:rPr>
                <w:rFonts w:ascii="Angsana New" w:hAnsi="Angsana New" w:cs="Angsana New"/>
                <w:snapToGrid w:val="0"/>
                <w:sz w:val="22"/>
                <w:szCs w:val="22"/>
                <w:lang w:eastAsia="th-TH"/>
              </w:rPr>
            </w:pPr>
            <w:r w:rsidRPr="00DE5AD7">
              <w:rPr>
                <w:rFonts w:ascii="Angsana New" w:hAnsi="Angsana New" w:cs="Angsana New"/>
                <w:snapToGrid w:val="0"/>
                <w:sz w:val="22"/>
                <w:szCs w:val="22"/>
                <w:lang w:eastAsia="th-TH"/>
              </w:rPr>
              <w:t>24,916,934.31</w:t>
            </w:r>
          </w:p>
        </w:tc>
        <w:tc>
          <w:tcPr>
            <w:tcW w:w="142" w:type="dxa"/>
          </w:tcPr>
          <w:p w14:paraId="305AD15A"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275" w:type="dxa"/>
            <w:tcBorders>
              <w:bottom w:val="double" w:sz="4" w:space="0" w:color="auto"/>
            </w:tcBorders>
          </w:tcPr>
          <w:p w14:paraId="271E3599" w14:textId="73C0A141" w:rsidR="00C40CE3" w:rsidRPr="000929AA" w:rsidRDefault="003C2782">
            <w:pPr>
              <w:tabs>
                <w:tab w:val="left" w:pos="1270"/>
              </w:tabs>
              <w:ind w:left="-30" w:right="150"/>
              <w:jc w:val="right"/>
              <w:rPr>
                <w:rFonts w:ascii="Angsana New" w:hAnsi="Angsana New" w:cs="Angsana New"/>
                <w:snapToGrid w:val="0"/>
                <w:sz w:val="22"/>
                <w:szCs w:val="22"/>
                <w:lang w:eastAsia="th-TH"/>
              </w:rPr>
            </w:pPr>
            <w:r w:rsidRPr="003C2782">
              <w:rPr>
                <w:rFonts w:ascii="Angsana New" w:hAnsi="Angsana New" w:cs="Angsana New"/>
                <w:snapToGrid w:val="0"/>
                <w:sz w:val="22"/>
                <w:szCs w:val="22"/>
                <w:lang w:eastAsia="th-TH"/>
              </w:rPr>
              <w:t>128,421.28</w:t>
            </w:r>
          </w:p>
        </w:tc>
        <w:tc>
          <w:tcPr>
            <w:tcW w:w="142" w:type="dxa"/>
          </w:tcPr>
          <w:p w14:paraId="4CFB087F" w14:textId="77777777" w:rsidR="00C40CE3" w:rsidRPr="000929AA" w:rsidRDefault="00C40CE3">
            <w:pPr>
              <w:tabs>
                <w:tab w:val="left" w:pos="1270"/>
              </w:tabs>
              <w:ind w:left="-30" w:right="150"/>
              <w:jc w:val="right"/>
              <w:rPr>
                <w:rFonts w:ascii="Angsana New" w:hAnsi="Angsana New" w:cs="Angsana New"/>
                <w:snapToGrid w:val="0"/>
                <w:sz w:val="22"/>
                <w:szCs w:val="22"/>
                <w:lang w:eastAsia="th-TH"/>
              </w:rPr>
            </w:pPr>
          </w:p>
        </w:tc>
        <w:tc>
          <w:tcPr>
            <w:tcW w:w="1418" w:type="dxa"/>
            <w:tcBorders>
              <w:bottom w:val="double" w:sz="4" w:space="0" w:color="auto"/>
            </w:tcBorders>
          </w:tcPr>
          <w:p w14:paraId="5581C8C7" w14:textId="54E292BD" w:rsidR="00C40CE3" w:rsidRPr="000929AA" w:rsidRDefault="000929AA" w:rsidP="008C4548">
            <w:pPr>
              <w:tabs>
                <w:tab w:val="left" w:pos="1270"/>
              </w:tabs>
              <w:ind w:left="-30" w:right="83"/>
              <w:jc w:val="right"/>
              <w:rPr>
                <w:rFonts w:ascii="Angsana New" w:hAnsi="Angsana New" w:cs="Angsana New"/>
                <w:snapToGrid w:val="0"/>
                <w:sz w:val="22"/>
                <w:szCs w:val="22"/>
                <w:lang w:eastAsia="th-TH"/>
              </w:rPr>
            </w:pPr>
            <w:r w:rsidRPr="000929AA">
              <w:rPr>
                <w:rFonts w:ascii="Angsana New" w:hAnsi="Angsana New" w:cs="Angsana New"/>
                <w:snapToGrid w:val="0"/>
                <w:sz w:val="22"/>
                <w:szCs w:val="22"/>
                <w:lang w:eastAsia="th-TH"/>
              </w:rPr>
              <w:t>249,509,938.47</w:t>
            </w:r>
          </w:p>
        </w:tc>
      </w:tr>
    </w:tbl>
    <w:p w14:paraId="1FEB3277" w14:textId="77777777" w:rsidR="006872CC" w:rsidRDefault="006872CC" w:rsidP="006872CC">
      <w:pPr>
        <w:spacing w:line="216" w:lineRule="auto"/>
        <w:jc w:val="thaiDistribute"/>
        <w:rPr>
          <w:rFonts w:ascii="Angsana New" w:hAnsi="Angsana New" w:cs="Angsana New"/>
          <w:sz w:val="2"/>
          <w:szCs w:val="2"/>
        </w:rPr>
      </w:pPr>
    </w:p>
    <w:p w14:paraId="7B59C172" w14:textId="77777777" w:rsidR="00CE0B09" w:rsidRDefault="00CE0B09" w:rsidP="006872CC">
      <w:pPr>
        <w:spacing w:line="216" w:lineRule="auto"/>
        <w:jc w:val="thaiDistribute"/>
        <w:rPr>
          <w:rFonts w:ascii="Angsana New" w:hAnsi="Angsana New" w:cs="Angsana New"/>
          <w:sz w:val="2"/>
          <w:szCs w:val="2"/>
        </w:rPr>
      </w:pPr>
    </w:p>
    <w:p w14:paraId="059EE653" w14:textId="77777777" w:rsidR="00CE0B09" w:rsidRDefault="00CE0B09" w:rsidP="006872CC">
      <w:pPr>
        <w:spacing w:line="216" w:lineRule="auto"/>
        <w:jc w:val="thaiDistribute"/>
        <w:rPr>
          <w:rFonts w:ascii="Angsana New" w:hAnsi="Angsana New" w:cs="Angsana New"/>
          <w:sz w:val="2"/>
          <w:szCs w:val="2"/>
        </w:rPr>
      </w:pPr>
    </w:p>
    <w:p w14:paraId="086EBA12" w14:textId="77777777" w:rsidR="00CE0B09" w:rsidRDefault="00CE0B09" w:rsidP="006872CC">
      <w:pPr>
        <w:spacing w:line="216" w:lineRule="auto"/>
        <w:jc w:val="thaiDistribute"/>
        <w:rPr>
          <w:rFonts w:ascii="Angsana New" w:hAnsi="Angsana New" w:cs="Angsana New"/>
          <w:sz w:val="2"/>
          <w:szCs w:val="2"/>
        </w:rPr>
      </w:pPr>
    </w:p>
    <w:p w14:paraId="5DC09AFA" w14:textId="2E3D7DE0" w:rsidR="00CE0B09" w:rsidRPr="00044B7A" w:rsidRDefault="00CE0B09" w:rsidP="00623064">
      <w:pPr>
        <w:spacing w:line="216" w:lineRule="auto"/>
        <w:ind w:left="450" w:firstLine="826"/>
        <w:jc w:val="thaiDistribute"/>
        <w:rPr>
          <w:rFonts w:ascii="Angsana New" w:hAnsi="Angsana New" w:cs="Angsana New"/>
          <w:sz w:val="24"/>
          <w:szCs w:val="24"/>
        </w:rPr>
      </w:pPr>
      <w:r w:rsidRPr="00044B7A">
        <w:rPr>
          <w:rFonts w:ascii="Angsana New" w:hAnsi="Angsana New" w:cs="Angsana New"/>
          <w:sz w:val="24"/>
          <w:szCs w:val="24"/>
          <w:cs/>
        </w:rPr>
        <w:t xml:space="preserve">ตามงบการเงินรวม ค่าเสื่อมราคาสำหรับปีสิ้นสุดวันที่ </w:t>
      </w:r>
      <w:r w:rsidRPr="00044B7A">
        <w:rPr>
          <w:rFonts w:ascii="Angsana New" w:hAnsi="Angsana New" w:cs="Angsana New"/>
          <w:sz w:val="24"/>
          <w:szCs w:val="24"/>
        </w:rPr>
        <w:t xml:space="preserve">31 </w:t>
      </w:r>
      <w:r w:rsidRPr="00044B7A">
        <w:rPr>
          <w:rFonts w:ascii="Angsana New" w:hAnsi="Angsana New" w:cs="Angsana New"/>
          <w:sz w:val="24"/>
          <w:szCs w:val="24"/>
          <w:cs/>
        </w:rPr>
        <w:t xml:space="preserve">ธันวาคม </w:t>
      </w:r>
      <w:r w:rsidRPr="00044B7A">
        <w:rPr>
          <w:rFonts w:ascii="Angsana New" w:hAnsi="Angsana New" w:cs="Angsana New"/>
          <w:sz w:val="24"/>
          <w:szCs w:val="24"/>
        </w:rPr>
        <w:t>256</w:t>
      </w:r>
      <w:r w:rsidR="00F566D4">
        <w:rPr>
          <w:rFonts w:ascii="Angsana New" w:hAnsi="Angsana New" w:cs="Angsana New"/>
          <w:sz w:val="24"/>
          <w:szCs w:val="24"/>
        </w:rPr>
        <w:t>8</w:t>
      </w:r>
      <w:r w:rsidRPr="00044B7A">
        <w:rPr>
          <w:rFonts w:ascii="Angsana New" w:hAnsi="Angsana New" w:cs="Angsana New"/>
          <w:sz w:val="24"/>
          <w:szCs w:val="24"/>
        </w:rPr>
        <w:t xml:space="preserve"> </w:t>
      </w:r>
      <w:r w:rsidRPr="00044B7A">
        <w:rPr>
          <w:rFonts w:ascii="Angsana New" w:hAnsi="Angsana New" w:cs="Angsana New"/>
          <w:sz w:val="24"/>
          <w:szCs w:val="24"/>
          <w:cs/>
        </w:rPr>
        <w:t xml:space="preserve">รวมอยู่ในต้นทุนจำนวนเงิน </w:t>
      </w:r>
      <w:r w:rsidR="00247FF3">
        <w:rPr>
          <w:rFonts w:ascii="Angsana New" w:hAnsi="Angsana New" w:cs="Angsana New"/>
          <w:sz w:val="24"/>
          <w:szCs w:val="24"/>
        </w:rPr>
        <w:t>12.04</w:t>
      </w:r>
      <w:r w:rsidRPr="00044B7A">
        <w:rPr>
          <w:rFonts w:ascii="Angsana New" w:hAnsi="Angsana New" w:cs="Angsana New"/>
          <w:sz w:val="24"/>
          <w:szCs w:val="24"/>
        </w:rPr>
        <w:t xml:space="preserve"> </w:t>
      </w:r>
      <w:r w:rsidRPr="00044B7A">
        <w:rPr>
          <w:rFonts w:ascii="Angsana New" w:hAnsi="Angsana New" w:cs="Angsana New"/>
          <w:sz w:val="24"/>
          <w:szCs w:val="24"/>
          <w:cs/>
        </w:rPr>
        <w:t xml:space="preserve">ล้านบาท และรวมอยู่ในค่าใช้จ่ายในการบริหาร จำนวนเงิน </w:t>
      </w:r>
      <w:r w:rsidR="00247FF3">
        <w:rPr>
          <w:rFonts w:ascii="Angsana New" w:hAnsi="Angsana New" w:cs="Angsana New"/>
          <w:sz w:val="24"/>
          <w:szCs w:val="24"/>
        </w:rPr>
        <w:t>7.84</w:t>
      </w:r>
      <w:r w:rsidRPr="00044B7A">
        <w:rPr>
          <w:rFonts w:ascii="Angsana New" w:hAnsi="Angsana New" w:cs="Angsana New"/>
          <w:sz w:val="24"/>
          <w:szCs w:val="24"/>
        </w:rPr>
        <w:t xml:space="preserve"> </w:t>
      </w:r>
      <w:r w:rsidRPr="00044B7A">
        <w:rPr>
          <w:rFonts w:ascii="Angsana New" w:hAnsi="Angsana New" w:cs="Angsana New"/>
          <w:sz w:val="24"/>
          <w:szCs w:val="24"/>
          <w:cs/>
        </w:rPr>
        <w:t xml:space="preserve">ล้านบาท </w:t>
      </w:r>
    </w:p>
    <w:p w14:paraId="7C801A8E" w14:textId="77777777" w:rsidR="004B2BE8" w:rsidRDefault="004B2BE8" w:rsidP="00623064">
      <w:pPr>
        <w:spacing w:line="216" w:lineRule="auto"/>
        <w:ind w:left="450" w:firstLine="826"/>
        <w:jc w:val="thaiDistribute"/>
        <w:rPr>
          <w:rFonts w:ascii="Angsana New" w:hAnsi="Angsana New" w:cs="Angsana New"/>
          <w:sz w:val="24"/>
          <w:szCs w:val="24"/>
        </w:rPr>
      </w:pPr>
    </w:p>
    <w:p w14:paraId="05749C9F" w14:textId="77777777" w:rsidR="00BE2282" w:rsidRPr="00044B7A" w:rsidRDefault="00BE2282" w:rsidP="00623064">
      <w:pPr>
        <w:spacing w:line="216" w:lineRule="auto"/>
        <w:ind w:left="450" w:firstLine="826"/>
        <w:jc w:val="thaiDistribute"/>
        <w:rPr>
          <w:rFonts w:ascii="Angsana New" w:hAnsi="Angsana New" w:cs="Angsana New"/>
          <w:sz w:val="24"/>
          <w:szCs w:val="24"/>
        </w:rPr>
      </w:pPr>
    </w:p>
    <w:p w14:paraId="257C7593" w14:textId="77777777" w:rsidR="00CE0B09" w:rsidRDefault="00CE0B09" w:rsidP="006872CC">
      <w:pPr>
        <w:spacing w:line="216" w:lineRule="auto"/>
        <w:jc w:val="thaiDistribute"/>
        <w:rPr>
          <w:rFonts w:ascii="Angsana New" w:hAnsi="Angsana New" w:cs="Angsana New"/>
          <w:sz w:val="2"/>
          <w:szCs w:val="2"/>
        </w:rPr>
      </w:pPr>
    </w:p>
    <w:p w14:paraId="3F07644B" w14:textId="77777777" w:rsidR="00CE0B09" w:rsidRDefault="00CE0B09" w:rsidP="006872CC">
      <w:pPr>
        <w:spacing w:line="216" w:lineRule="auto"/>
        <w:jc w:val="thaiDistribute"/>
        <w:rPr>
          <w:rFonts w:ascii="Angsana New" w:hAnsi="Angsana New" w:cs="Angsana New"/>
          <w:sz w:val="2"/>
          <w:szCs w:val="2"/>
        </w:rPr>
      </w:pPr>
    </w:p>
    <w:p w14:paraId="121E70B6" w14:textId="77777777" w:rsidR="00CE0B09" w:rsidRPr="006872CC" w:rsidRDefault="00CE0B09" w:rsidP="006872CC">
      <w:pPr>
        <w:spacing w:line="216" w:lineRule="auto"/>
        <w:jc w:val="thaiDistribute"/>
        <w:rPr>
          <w:rFonts w:ascii="Angsana New" w:hAnsi="Angsana New" w:cs="Angsana New"/>
          <w:sz w:val="2"/>
          <w:szCs w:val="2"/>
        </w:rPr>
      </w:pPr>
    </w:p>
    <w:tbl>
      <w:tblPr>
        <w:tblW w:w="14181" w:type="dxa"/>
        <w:tblInd w:w="450" w:type="dxa"/>
        <w:tblLayout w:type="fixed"/>
        <w:tblCellMar>
          <w:left w:w="30" w:type="dxa"/>
          <w:right w:w="30" w:type="dxa"/>
        </w:tblCellMar>
        <w:tblLook w:val="0000" w:firstRow="0" w:lastRow="0" w:firstColumn="0" w:lastColumn="0" w:noHBand="0" w:noVBand="0"/>
      </w:tblPr>
      <w:tblGrid>
        <w:gridCol w:w="2274"/>
        <w:gridCol w:w="141"/>
        <w:gridCol w:w="1276"/>
        <w:gridCol w:w="142"/>
        <w:gridCol w:w="1417"/>
        <w:gridCol w:w="142"/>
        <w:gridCol w:w="1418"/>
        <w:gridCol w:w="141"/>
        <w:gridCol w:w="1276"/>
        <w:gridCol w:w="142"/>
        <w:gridCol w:w="1276"/>
        <w:gridCol w:w="141"/>
        <w:gridCol w:w="1418"/>
        <w:gridCol w:w="142"/>
        <w:gridCol w:w="1275"/>
        <w:gridCol w:w="142"/>
        <w:gridCol w:w="1418"/>
      </w:tblGrid>
      <w:tr w:rsidR="00F566D4" w:rsidRPr="00697192" w14:paraId="049C3B12" w14:textId="77777777">
        <w:trPr>
          <w:cantSplit/>
        </w:trPr>
        <w:tc>
          <w:tcPr>
            <w:tcW w:w="2274" w:type="dxa"/>
          </w:tcPr>
          <w:p w14:paraId="513E394D" w14:textId="77777777" w:rsidR="00F566D4" w:rsidRPr="00044B7A" w:rsidRDefault="00F566D4">
            <w:pPr>
              <w:rPr>
                <w:rFonts w:ascii="Angsana New" w:hAnsi="Angsana New" w:cs="Angsana New"/>
                <w:snapToGrid w:val="0"/>
                <w:color w:val="000000"/>
                <w:sz w:val="22"/>
                <w:szCs w:val="22"/>
                <w:u w:val="single"/>
                <w:cs/>
                <w:lang w:eastAsia="th-TH"/>
              </w:rPr>
            </w:pPr>
          </w:p>
        </w:tc>
        <w:tc>
          <w:tcPr>
            <w:tcW w:w="141" w:type="dxa"/>
          </w:tcPr>
          <w:p w14:paraId="5B2921CD" w14:textId="77777777" w:rsidR="00F566D4" w:rsidRPr="00044B7A" w:rsidRDefault="00F566D4">
            <w:pPr>
              <w:ind w:left="-30" w:right="14"/>
              <w:jc w:val="center"/>
              <w:rPr>
                <w:rFonts w:ascii="Angsana New" w:hAnsi="Angsana New" w:cs="Angsana New"/>
                <w:sz w:val="22"/>
                <w:szCs w:val="22"/>
                <w:cs/>
              </w:rPr>
            </w:pPr>
          </w:p>
        </w:tc>
        <w:tc>
          <w:tcPr>
            <w:tcW w:w="11766" w:type="dxa"/>
            <w:gridSpan w:val="15"/>
          </w:tcPr>
          <w:p w14:paraId="5402A5B7" w14:textId="77777777" w:rsidR="00F566D4" w:rsidRPr="00044B7A" w:rsidRDefault="00F566D4">
            <w:pPr>
              <w:ind w:right="109"/>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 xml:space="preserve">(หน่วย </w:t>
            </w:r>
            <w:r w:rsidRPr="00044B7A">
              <w:rPr>
                <w:rFonts w:ascii="Angsana New" w:hAnsi="Angsana New" w:cs="Angsana New"/>
                <w:snapToGrid w:val="0"/>
                <w:sz w:val="22"/>
                <w:szCs w:val="22"/>
                <w:lang w:eastAsia="th-TH"/>
              </w:rPr>
              <w:t xml:space="preserve">: </w:t>
            </w:r>
            <w:r w:rsidRPr="00044B7A">
              <w:rPr>
                <w:rFonts w:ascii="Angsana New" w:hAnsi="Angsana New" w:cs="Angsana New"/>
                <w:snapToGrid w:val="0"/>
                <w:sz w:val="22"/>
                <w:szCs w:val="22"/>
                <w:cs/>
                <w:lang w:eastAsia="th-TH"/>
              </w:rPr>
              <w:t>บาท)</w:t>
            </w:r>
          </w:p>
        </w:tc>
      </w:tr>
      <w:tr w:rsidR="00F566D4" w:rsidRPr="00697192" w14:paraId="4CCC66F7" w14:textId="77777777">
        <w:trPr>
          <w:cantSplit/>
        </w:trPr>
        <w:tc>
          <w:tcPr>
            <w:tcW w:w="2274" w:type="dxa"/>
          </w:tcPr>
          <w:p w14:paraId="7892CFFE" w14:textId="77777777" w:rsidR="00F566D4" w:rsidRPr="00044B7A" w:rsidRDefault="00F566D4">
            <w:pPr>
              <w:rPr>
                <w:rFonts w:ascii="Angsana New" w:hAnsi="Angsana New" w:cs="Angsana New"/>
                <w:snapToGrid w:val="0"/>
                <w:color w:val="000000"/>
                <w:sz w:val="22"/>
                <w:szCs w:val="22"/>
                <w:u w:val="single"/>
                <w:cs/>
                <w:lang w:eastAsia="th-TH"/>
              </w:rPr>
            </w:pPr>
          </w:p>
        </w:tc>
        <w:tc>
          <w:tcPr>
            <w:tcW w:w="141" w:type="dxa"/>
          </w:tcPr>
          <w:p w14:paraId="334234CA" w14:textId="77777777" w:rsidR="00F566D4" w:rsidRPr="00044B7A" w:rsidRDefault="00F566D4">
            <w:pPr>
              <w:ind w:left="-30" w:right="14"/>
              <w:jc w:val="center"/>
              <w:rPr>
                <w:rFonts w:ascii="Angsana New" w:hAnsi="Angsana New" w:cs="Angsana New"/>
                <w:sz w:val="22"/>
                <w:szCs w:val="22"/>
                <w:cs/>
              </w:rPr>
            </w:pPr>
          </w:p>
        </w:tc>
        <w:tc>
          <w:tcPr>
            <w:tcW w:w="11766" w:type="dxa"/>
            <w:gridSpan w:val="15"/>
          </w:tcPr>
          <w:p w14:paraId="0DF00A6B" w14:textId="77777777" w:rsidR="00F566D4" w:rsidRPr="00044B7A" w:rsidRDefault="00F566D4">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งบการเงินรวม</w:t>
            </w:r>
          </w:p>
        </w:tc>
      </w:tr>
      <w:tr w:rsidR="00F566D4" w:rsidRPr="00697192" w14:paraId="221D5723" w14:textId="77777777">
        <w:trPr>
          <w:cantSplit/>
        </w:trPr>
        <w:tc>
          <w:tcPr>
            <w:tcW w:w="2274" w:type="dxa"/>
          </w:tcPr>
          <w:p w14:paraId="5896DF21" w14:textId="77777777" w:rsidR="00F566D4" w:rsidRPr="00044B7A" w:rsidRDefault="00F566D4">
            <w:pPr>
              <w:rPr>
                <w:rFonts w:ascii="Angsana New" w:hAnsi="Angsana New" w:cs="Angsana New"/>
                <w:snapToGrid w:val="0"/>
                <w:color w:val="000000"/>
                <w:sz w:val="22"/>
                <w:szCs w:val="22"/>
                <w:u w:val="single"/>
                <w:cs/>
                <w:lang w:eastAsia="th-TH"/>
              </w:rPr>
            </w:pPr>
          </w:p>
        </w:tc>
        <w:tc>
          <w:tcPr>
            <w:tcW w:w="141" w:type="dxa"/>
          </w:tcPr>
          <w:p w14:paraId="2EFAE72E" w14:textId="77777777" w:rsidR="00F566D4" w:rsidRPr="00044B7A" w:rsidRDefault="00F566D4">
            <w:pPr>
              <w:ind w:left="-30" w:right="14"/>
              <w:jc w:val="center"/>
              <w:rPr>
                <w:rFonts w:ascii="Angsana New" w:hAnsi="Angsana New" w:cs="Angsana New"/>
                <w:sz w:val="22"/>
                <w:szCs w:val="22"/>
                <w:cs/>
              </w:rPr>
            </w:pPr>
          </w:p>
        </w:tc>
        <w:tc>
          <w:tcPr>
            <w:tcW w:w="1276" w:type="dxa"/>
          </w:tcPr>
          <w:p w14:paraId="6A83A2A7" w14:textId="77777777" w:rsidR="00F566D4" w:rsidRPr="00044B7A" w:rsidRDefault="00F566D4">
            <w:pPr>
              <w:ind w:left="-30" w:right="14"/>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ที่ดิน</w:t>
            </w:r>
          </w:p>
        </w:tc>
        <w:tc>
          <w:tcPr>
            <w:tcW w:w="142" w:type="dxa"/>
          </w:tcPr>
          <w:p w14:paraId="5703E3CB" w14:textId="77777777" w:rsidR="00F566D4" w:rsidRPr="00044B7A" w:rsidRDefault="00F566D4">
            <w:pPr>
              <w:jc w:val="center"/>
              <w:rPr>
                <w:rFonts w:ascii="Angsana New" w:hAnsi="Angsana New" w:cs="Angsana New"/>
                <w:sz w:val="22"/>
                <w:szCs w:val="22"/>
                <w:cs/>
              </w:rPr>
            </w:pPr>
          </w:p>
        </w:tc>
        <w:tc>
          <w:tcPr>
            <w:tcW w:w="1417" w:type="dxa"/>
          </w:tcPr>
          <w:p w14:paraId="4B46B7A4" w14:textId="77777777" w:rsidR="00F566D4" w:rsidRPr="00044B7A" w:rsidRDefault="00F566D4">
            <w:pPr>
              <w:ind w:right="-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อาคารและ</w:t>
            </w:r>
          </w:p>
        </w:tc>
        <w:tc>
          <w:tcPr>
            <w:tcW w:w="142" w:type="dxa"/>
          </w:tcPr>
          <w:p w14:paraId="72FFE0B2" w14:textId="77777777" w:rsidR="00F566D4" w:rsidRPr="00044B7A" w:rsidRDefault="00F566D4">
            <w:pPr>
              <w:jc w:val="center"/>
              <w:rPr>
                <w:rFonts w:ascii="Angsana New" w:hAnsi="Angsana New" w:cs="Angsana New"/>
                <w:sz w:val="22"/>
                <w:szCs w:val="22"/>
                <w:cs/>
              </w:rPr>
            </w:pPr>
          </w:p>
        </w:tc>
        <w:tc>
          <w:tcPr>
            <w:tcW w:w="1418" w:type="dxa"/>
          </w:tcPr>
          <w:p w14:paraId="5D5C0FDD" w14:textId="77777777" w:rsidR="00F566D4" w:rsidRPr="00044B7A" w:rsidRDefault="00F566D4">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เครื่องตกแต่งอาคาร</w:t>
            </w:r>
          </w:p>
        </w:tc>
        <w:tc>
          <w:tcPr>
            <w:tcW w:w="141" w:type="dxa"/>
          </w:tcPr>
          <w:p w14:paraId="2FD96D39" w14:textId="77777777" w:rsidR="00F566D4" w:rsidRPr="00044B7A" w:rsidRDefault="00F566D4">
            <w:pPr>
              <w:jc w:val="center"/>
              <w:rPr>
                <w:rFonts w:ascii="Angsana New" w:hAnsi="Angsana New" w:cs="Angsana New"/>
                <w:sz w:val="22"/>
                <w:szCs w:val="22"/>
                <w:cs/>
              </w:rPr>
            </w:pPr>
          </w:p>
        </w:tc>
        <w:tc>
          <w:tcPr>
            <w:tcW w:w="1276" w:type="dxa"/>
          </w:tcPr>
          <w:p w14:paraId="433FF8AD" w14:textId="77777777" w:rsidR="00F566D4" w:rsidRPr="00044B7A" w:rsidRDefault="00F566D4">
            <w:pPr>
              <w:ind w:left="-30" w:right="-30"/>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เครื่องมือเครื่องใช้</w:t>
            </w:r>
          </w:p>
        </w:tc>
        <w:tc>
          <w:tcPr>
            <w:tcW w:w="142" w:type="dxa"/>
          </w:tcPr>
          <w:p w14:paraId="0833DDF1" w14:textId="77777777" w:rsidR="00F566D4" w:rsidRPr="00044B7A" w:rsidRDefault="00F566D4">
            <w:pPr>
              <w:jc w:val="center"/>
              <w:rPr>
                <w:rFonts w:ascii="Angsana New" w:hAnsi="Angsana New" w:cs="Angsana New"/>
                <w:sz w:val="22"/>
                <w:szCs w:val="22"/>
                <w:cs/>
              </w:rPr>
            </w:pPr>
          </w:p>
        </w:tc>
        <w:tc>
          <w:tcPr>
            <w:tcW w:w="1276" w:type="dxa"/>
          </w:tcPr>
          <w:p w14:paraId="48D618E7" w14:textId="77777777" w:rsidR="00F566D4" w:rsidRPr="00044B7A" w:rsidRDefault="00F566D4">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ยานพาหนะ</w:t>
            </w:r>
          </w:p>
        </w:tc>
        <w:tc>
          <w:tcPr>
            <w:tcW w:w="141" w:type="dxa"/>
          </w:tcPr>
          <w:p w14:paraId="58863227" w14:textId="77777777" w:rsidR="00F566D4" w:rsidRPr="00044B7A" w:rsidRDefault="00F566D4">
            <w:pPr>
              <w:ind w:right="-35"/>
              <w:jc w:val="center"/>
              <w:rPr>
                <w:rFonts w:ascii="Angsana New" w:hAnsi="Angsana New" w:cs="Angsana New"/>
                <w:snapToGrid w:val="0"/>
                <w:sz w:val="22"/>
                <w:szCs w:val="22"/>
                <w:cs/>
                <w:lang w:eastAsia="th-TH"/>
              </w:rPr>
            </w:pPr>
          </w:p>
        </w:tc>
        <w:tc>
          <w:tcPr>
            <w:tcW w:w="1418" w:type="dxa"/>
          </w:tcPr>
          <w:p w14:paraId="2F3EF303" w14:textId="77777777" w:rsidR="00F566D4" w:rsidRPr="00044B7A" w:rsidRDefault="00F566D4">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สินทรัพย์ระหว่าง</w:t>
            </w:r>
          </w:p>
        </w:tc>
        <w:tc>
          <w:tcPr>
            <w:tcW w:w="142" w:type="dxa"/>
          </w:tcPr>
          <w:p w14:paraId="1CFD82B3" w14:textId="77777777" w:rsidR="00F566D4" w:rsidRPr="00044B7A" w:rsidRDefault="00F566D4">
            <w:pPr>
              <w:ind w:right="-35"/>
              <w:jc w:val="center"/>
              <w:rPr>
                <w:rFonts w:ascii="Angsana New" w:hAnsi="Angsana New" w:cs="Angsana New"/>
                <w:snapToGrid w:val="0"/>
                <w:sz w:val="22"/>
                <w:szCs w:val="22"/>
                <w:cs/>
                <w:lang w:eastAsia="th-TH"/>
              </w:rPr>
            </w:pPr>
          </w:p>
        </w:tc>
        <w:tc>
          <w:tcPr>
            <w:tcW w:w="1275" w:type="dxa"/>
          </w:tcPr>
          <w:p w14:paraId="448BC0E1" w14:textId="77777777" w:rsidR="00F566D4" w:rsidRPr="00044B7A" w:rsidRDefault="00F566D4">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อื่น ๆ</w:t>
            </w:r>
          </w:p>
        </w:tc>
        <w:tc>
          <w:tcPr>
            <w:tcW w:w="142" w:type="dxa"/>
          </w:tcPr>
          <w:p w14:paraId="407345E4" w14:textId="77777777" w:rsidR="00F566D4" w:rsidRPr="00044B7A" w:rsidRDefault="00F566D4">
            <w:pPr>
              <w:ind w:right="-35"/>
              <w:jc w:val="center"/>
              <w:rPr>
                <w:rFonts w:ascii="Angsana New" w:hAnsi="Angsana New" w:cs="Angsana New"/>
                <w:snapToGrid w:val="0"/>
                <w:sz w:val="22"/>
                <w:szCs w:val="22"/>
                <w:cs/>
                <w:lang w:eastAsia="th-TH"/>
              </w:rPr>
            </w:pPr>
          </w:p>
        </w:tc>
        <w:tc>
          <w:tcPr>
            <w:tcW w:w="1418" w:type="dxa"/>
          </w:tcPr>
          <w:p w14:paraId="214D009D" w14:textId="77777777" w:rsidR="00F566D4" w:rsidRPr="00044B7A" w:rsidRDefault="00F566D4">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รวม</w:t>
            </w:r>
          </w:p>
        </w:tc>
      </w:tr>
      <w:tr w:rsidR="00F566D4" w:rsidRPr="00697192" w14:paraId="29E9DD03" w14:textId="77777777">
        <w:trPr>
          <w:cantSplit/>
        </w:trPr>
        <w:tc>
          <w:tcPr>
            <w:tcW w:w="2274" w:type="dxa"/>
          </w:tcPr>
          <w:p w14:paraId="5AA493DC" w14:textId="77777777" w:rsidR="00F566D4" w:rsidRPr="00044B7A" w:rsidRDefault="00F566D4">
            <w:pPr>
              <w:rPr>
                <w:rFonts w:ascii="Angsana New" w:hAnsi="Angsana New" w:cs="Angsana New"/>
                <w:snapToGrid w:val="0"/>
                <w:color w:val="000000"/>
                <w:sz w:val="22"/>
                <w:szCs w:val="22"/>
                <w:u w:val="single"/>
                <w:cs/>
                <w:lang w:eastAsia="th-TH"/>
              </w:rPr>
            </w:pPr>
          </w:p>
        </w:tc>
        <w:tc>
          <w:tcPr>
            <w:tcW w:w="141" w:type="dxa"/>
          </w:tcPr>
          <w:p w14:paraId="76C936F6" w14:textId="77777777" w:rsidR="00F566D4" w:rsidRPr="00044B7A" w:rsidRDefault="00F566D4">
            <w:pPr>
              <w:ind w:left="-30" w:right="14"/>
              <w:jc w:val="center"/>
              <w:rPr>
                <w:rFonts w:ascii="Angsana New" w:hAnsi="Angsana New" w:cs="Angsana New"/>
                <w:sz w:val="22"/>
                <w:szCs w:val="22"/>
                <w:cs/>
              </w:rPr>
            </w:pPr>
          </w:p>
        </w:tc>
        <w:tc>
          <w:tcPr>
            <w:tcW w:w="1276" w:type="dxa"/>
            <w:tcBorders>
              <w:bottom w:val="single" w:sz="4" w:space="0" w:color="auto"/>
            </w:tcBorders>
          </w:tcPr>
          <w:p w14:paraId="204E659E" w14:textId="77777777" w:rsidR="00F566D4" w:rsidRPr="00044B7A" w:rsidRDefault="00F566D4">
            <w:pPr>
              <w:ind w:left="-30" w:right="14"/>
              <w:jc w:val="center"/>
              <w:rPr>
                <w:rFonts w:ascii="Angsana New" w:hAnsi="Angsana New" w:cs="Angsana New"/>
                <w:snapToGrid w:val="0"/>
                <w:sz w:val="22"/>
                <w:szCs w:val="22"/>
                <w:cs/>
                <w:lang w:eastAsia="th-TH"/>
              </w:rPr>
            </w:pPr>
          </w:p>
        </w:tc>
        <w:tc>
          <w:tcPr>
            <w:tcW w:w="142" w:type="dxa"/>
            <w:tcBorders>
              <w:bottom w:val="single" w:sz="4" w:space="0" w:color="auto"/>
            </w:tcBorders>
          </w:tcPr>
          <w:p w14:paraId="7A9D27C0" w14:textId="77777777" w:rsidR="00F566D4" w:rsidRPr="00044B7A" w:rsidRDefault="00F566D4">
            <w:pPr>
              <w:jc w:val="center"/>
              <w:rPr>
                <w:rFonts w:ascii="Angsana New" w:hAnsi="Angsana New" w:cs="Angsana New"/>
                <w:sz w:val="22"/>
                <w:szCs w:val="22"/>
                <w:cs/>
              </w:rPr>
            </w:pPr>
          </w:p>
        </w:tc>
        <w:tc>
          <w:tcPr>
            <w:tcW w:w="1417" w:type="dxa"/>
            <w:tcBorders>
              <w:bottom w:val="single" w:sz="4" w:space="0" w:color="auto"/>
            </w:tcBorders>
          </w:tcPr>
          <w:p w14:paraId="7A0AEA48" w14:textId="77777777" w:rsidR="00F566D4" w:rsidRPr="00044B7A" w:rsidRDefault="00F566D4">
            <w:pPr>
              <w:ind w:right="-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ส่วนปรับปรุงอาคาร</w:t>
            </w:r>
          </w:p>
        </w:tc>
        <w:tc>
          <w:tcPr>
            <w:tcW w:w="142" w:type="dxa"/>
            <w:tcBorders>
              <w:bottom w:val="single" w:sz="4" w:space="0" w:color="auto"/>
            </w:tcBorders>
          </w:tcPr>
          <w:p w14:paraId="0FCABDFA" w14:textId="77777777" w:rsidR="00F566D4" w:rsidRPr="00044B7A" w:rsidRDefault="00F566D4">
            <w:pPr>
              <w:jc w:val="center"/>
              <w:rPr>
                <w:rFonts w:ascii="Angsana New" w:hAnsi="Angsana New" w:cs="Angsana New"/>
                <w:sz w:val="22"/>
                <w:szCs w:val="22"/>
                <w:cs/>
              </w:rPr>
            </w:pPr>
          </w:p>
        </w:tc>
        <w:tc>
          <w:tcPr>
            <w:tcW w:w="1418" w:type="dxa"/>
            <w:tcBorders>
              <w:bottom w:val="single" w:sz="4" w:space="0" w:color="auto"/>
            </w:tcBorders>
          </w:tcPr>
          <w:p w14:paraId="6FE6CFFF" w14:textId="77777777" w:rsidR="00F566D4" w:rsidRPr="00044B7A" w:rsidRDefault="00F566D4">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สำนักงาน</w:t>
            </w:r>
          </w:p>
        </w:tc>
        <w:tc>
          <w:tcPr>
            <w:tcW w:w="141" w:type="dxa"/>
            <w:tcBorders>
              <w:bottom w:val="single" w:sz="4" w:space="0" w:color="auto"/>
            </w:tcBorders>
          </w:tcPr>
          <w:p w14:paraId="04C661FA" w14:textId="77777777" w:rsidR="00F566D4" w:rsidRPr="00044B7A" w:rsidRDefault="00F566D4">
            <w:pPr>
              <w:jc w:val="center"/>
              <w:rPr>
                <w:rFonts w:ascii="Angsana New" w:hAnsi="Angsana New" w:cs="Angsana New"/>
                <w:sz w:val="22"/>
                <w:szCs w:val="22"/>
                <w:cs/>
              </w:rPr>
            </w:pPr>
          </w:p>
        </w:tc>
        <w:tc>
          <w:tcPr>
            <w:tcW w:w="1276" w:type="dxa"/>
            <w:tcBorders>
              <w:bottom w:val="single" w:sz="4" w:space="0" w:color="auto"/>
            </w:tcBorders>
          </w:tcPr>
          <w:p w14:paraId="49A95C82" w14:textId="77777777" w:rsidR="00F566D4" w:rsidRPr="00044B7A" w:rsidRDefault="00F566D4">
            <w:pPr>
              <w:ind w:left="-30" w:right="14"/>
              <w:jc w:val="center"/>
              <w:rPr>
                <w:rFonts w:ascii="Angsana New" w:hAnsi="Angsana New" w:cs="Angsana New"/>
                <w:snapToGrid w:val="0"/>
                <w:sz w:val="22"/>
                <w:szCs w:val="22"/>
                <w:cs/>
                <w:lang w:eastAsia="th-TH"/>
              </w:rPr>
            </w:pPr>
          </w:p>
        </w:tc>
        <w:tc>
          <w:tcPr>
            <w:tcW w:w="142" w:type="dxa"/>
            <w:tcBorders>
              <w:bottom w:val="single" w:sz="4" w:space="0" w:color="auto"/>
            </w:tcBorders>
          </w:tcPr>
          <w:p w14:paraId="014EB2E9" w14:textId="77777777" w:rsidR="00F566D4" w:rsidRPr="00044B7A" w:rsidRDefault="00F566D4">
            <w:pPr>
              <w:jc w:val="center"/>
              <w:rPr>
                <w:rFonts w:ascii="Angsana New" w:hAnsi="Angsana New" w:cs="Angsana New"/>
                <w:sz w:val="22"/>
                <w:szCs w:val="22"/>
                <w:cs/>
              </w:rPr>
            </w:pPr>
          </w:p>
        </w:tc>
        <w:tc>
          <w:tcPr>
            <w:tcW w:w="1276" w:type="dxa"/>
            <w:tcBorders>
              <w:bottom w:val="single" w:sz="4" w:space="0" w:color="auto"/>
            </w:tcBorders>
          </w:tcPr>
          <w:p w14:paraId="4332334A" w14:textId="77777777" w:rsidR="00F566D4" w:rsidRPr="00044B7A" w:rsidRDefault="00F566D4">
            <w:pPr>
              <w:ind w:right="-35"/>
              <w:jc w:val="center"/>
              <w:rPr>
                <w:rFonts w:ascii="Angsana New" w:hAnsi="Angsana New" w:cs="Angsana New"/>
                <w:snapToGrid w:val="0"/>
                <w:sz w:val="22"/>
                <w:szCs w:val="22"/>
                <w:cs/>
                <w:lang w:eastAsia="th-TH"/>
              </w:rPr>
            </w:pPr>
          </w:p>
        </w:tc>
        <w:tc>
          <w:tcPr>
            <w:tcW w:w="141" w:type="dxa"/>
            <w:tcBorders>
              <w:bottom w:val="single" w:sz="4" w:space="0" w:color="auto"/>
            </w:tcBorders>
          </w:tcPr>
          <w:p w14:paraId="77E682E2" w14:textId="77777777" w:rsidR="00F566D4" w:rsidRPr="00044B7A" w:rsidRDefault="00F566D4">
            <w:pPr>
              <w:ind w:right="-35"/>
              <w:jc w:val="center"/>
              <w:rPr>
                <w:rFonts w:ascii="Angsana New" w:hAnsi="Angsana New" w:cs="Angsana New"/>
                <w:snapToGrid w:val="0"/>
                <w:sz w:val="22"/>
                <w:szCs w:val="22"/>
                <w:cs/>
                <w:lang w:eastAsia="th-TH"/>
              </w:rPr>
            </w:pPr>
          </w:p>
        </w:tc>
        <w:tc>
          <w:tcPr>
            <w:tcW w:w="1418" w:type="dxa"/>
            <w:tcBorders>
              <w:bottom w:val="single" w:sz="4" w:space="0" w:color="auto"/>
            </w:tcBorders>
          </w:tcPr>
          <w:p w14:paraId="61381E12" w14:textId="77777777" w:rsidR="00F566D4" w:rsidRPr="00044B7A" w:rsidRDefault="00F566D4">
            <w:pPr>
              <w:ind w:right="-35"/>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ก่อสร้าง</w:t>
            </w:r>
          </w:p>
        </w:tc>
        <w:tc>
          <w:tcPr>
            <w:tcW w:w="142" w:type="dxa"/>
            <w:tcBorders>
              <w:bottom w:val="single" w:sz="4" w:space="0" w:color="auto"/>
            </w:tcBorders>
          </w:tcPr>
          <w:p w14:paraId="40E6900D" w14:textId="77777777" w:rsidR="00F566D4" w:rsidRPr="00044B7A" w:rsidRDefault="00F566D4">
            <w:pPr>
              <w:ind w:right="-35"/>
              <w:jc w:val="center"/>
              <w:rPr>
                <w:rFonts w:ascii="Angsana New" w:hAnsi="Angsana New" w:cs="Angsana New"/>
                <w:snapToGrid w:val="0"/>
                <w:sz w:val="22"/>
                <w:szCs w:val="22"/>
                <w:cs/>
                <w:lang w:eastAsia="th-TH"/>
              </w:rPr>
            </w:pPr>
          </w:p>
        </w:tc>
        <w:tc>
          <w:tcPr>
            <w:tcW w:w="1275" w:type="dxa"/>
            <w:tcBorders>
              <w:bottom w:val="single" w:sz="4" w:space="0" w:color="auto"/>
            </w:tcBorders>
          </w:tcPr>
          <w:p w14:paraId="683111B2" w14:textId="77777777" w:rsidR="00F566D4" w:rsidRPr="00044B7A" w:rsidRDefault="00F566D4">
            <w:pPr>
              <w:ind w:right="-35"/>
              <w:jc w:val="center"/>
              <w:rPr>
                <w:rFonts w:ascii="Angsana New" w:hAnsi="Angsana New" w:cs="Angsana New"/>
                <w:snapToGrid w:val="0"/>
                <w:sz w:val="22"/>
                <w:szCs w:val="22"/>
                <w:cs/>
                <w:lang w:eastAsia="th-TH"/>
              </w:rPr>
            </w:pPr>
          </w:p>
        </w:tc>
        <w:tc>
          <w:tcPr>
            <w:tcW w:w="142" w:type="dxa"/>
            <w:tcBorders>
              <w:bottom w:val="single" w:sz="4" w:space="0" w:color="auto"/>
            </w:tcBorders>
          </w:tcPr>
          <w:p w14:paraId="3D80C4BD" w14:textId="77777777" w:rsidR="00F566D4" w:rsidRPr="00044B7A" w:rsidRDefault="00F566D4">
            <w:pPr>
              <w:ind w:right="-35"/>
              <w:jc w:val="center"/>
              <w:rPr>
                <w:rFonts w:ascii="Angsana New" w:hAnsi="Angsana New" w:cs="Angsana New"/>
                <w:snapToGrid w:val="0"/>
                <w:sz w:val="22"/>
                <w:szCs w:val="22"/>
                <w:cs/>
                <w:lang w:eastAsia="th-TH"/>
              </w:rPr>
            </w:pPr>
          </w:p>
        </w:tc>
        <w:tc>
          <w:tcPr>
            <w:tcW w:w="1418" w:type="dxa"/>
            <w:tcBorders>
              <w:bottom w:val="single" w:sz="4" w:space="0" w:color="auto"/>
            </w:tcBorders>
          </w:tcPr>
          <w:p w14:paraId="10084FCB" w14:textId="77777777" w:rsidR="00F566D4" w:rsidRPr="00044B7A" w:rsidRDefault="00F566D4">
            <w:pPr>
              <w:ind w:right="-35"/>
              <w:jc w:val="center"/>
              <w:rPr>
                <w:rFonts w:ascii="Angsana New" w:hAnsi="Angsana New" w:cs="Angsana New"/>
                <w:snapToGrid w:val="0"/>
                <w:sz w:val="22"/>
                <w:szCs w:val="22"/>
                <w:cs/>
                <w:lang w:eastAsia="th-TH"/>
              </w:rPr>
            </w:pPr>
          </w:p>
        </w:tc>
      </w:tr>
      <w:tr w:rsidR="00F566D4" w:rsidRPr="00697192" w14:paraId="131CE812" w14:textId="77777777">
        <w:trPr>
          <w:cantSplit/>
        </w:trPr>
        <w:tc>
          <w:tcPr>
            <w:tcW w:w="2274" w:type="dxa"/>
          </w:tcPr>
          <w:p w14:paraId="0BD093C2" w14:textId="77777777" w:rsidR="00F566D4" w:rsidRPr="00044B7A" w:rsidRDefault="00F566D4">
            <w:pPr>
              <w:rPr>
                <w:rFonts w:ascii="Angsana New" w:hAnsi="Angsana New" w:cs="Angsana New"/>
                <w:sz w:val="22"/>
                <w:szCs w:val="22"/>
              </w:rPr>
            </w:pPr>
            <w:r w:rsidRPr="00044B7A">
              <w:rPr>
                <w:rFonts w:ascii="Angsana New" w:hAnsi="Angsana New" w:cs="Angsana New"/>
                <w:sz w:val="22"/>
                <w:szCs w:val="22"/>
                <w:cs/>
              </w:rPr>
              <w:t>ราคาทุน :-</w:t>
            </w:r>
          </w:p>
        </w:tc>
        <w:tc>
          <w:tcPr>
            <w:tcW w:w="141" w:type="dxa"/>
          </w:tcPr>
          <w:p w14:paraId="5BC140E2"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tcBorders>
          </w:tcPr>
          <w:p w14:paraId="1FE2FBEA"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42" w:type="dxa"/>
            <w:tcBorders>
              <w:top w:val="single" w:sz="4" w:space="0" w:color="auto"/>
            </w:tcBorders>
          </w:tcPr>
          <w:p w14:paraId="61E7035E" w14:textId="77777777" w:rsidR="00F566D4" w:rsidRPr="00044B7A" w:rsidRDefault="00F566D4">
            <w:pPr>
              <w:ind w:right="60"/>
              <w:jc w:val="center"/>
              <w:rPr>
                <w:rFonts w:ascii="Angsana New" w:hAnsi="Angsana New" w:cs="Angsana New"/>
                <w:snapToGrid w:val="0"/>
                <w:sz w:val="22"/>
                <w:szCs w:val="22"/>
                <w:u w:val="single"/>
                <w:cs/>
                <w:lang w:eastAsia="th-TH"/>
              </w:rPr>
            </w:pPr>
          </w:p>
        </w:tc>
        <w:tc>
          <w:tcPr>
            <w:tcW w:w="1417" w:type="dxa"/>
            <w:tcBorders>
              <w:top w:val="single" w:sz="4" w:space="0" w:color="auto"/>
            </w:tcBorders>
          </w:tcPr>
          <w:p w14:paraId="7679124C"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2" w:type="dxa"/>
            <w:tcBorders>
              <w:top w:val="single" w:sz="4" w:space="0" w:color="auto"/>
            </w:tcBorders>
          </w:tcPr>
          <w:p w14:paraId="1DBFF60E"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tcBorders>
          </w:tcPr>
          <w:p w14:paraId="684F4815"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 w:type="dxa"/>
            <w:tcBorders>
              <w:top w:val="single" w:sz="4" w:space="0" w:color="auto"/>
            </w:tcBorders>
          </w:tcPr>
          <w:p w14:paraId="448D3508"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tcBorders>
          </w:tcPr>
          <w:p w14:paraId="783840DB" w14:textId="77777777" w:rsidR="00F566D4" w:rsidRPr="00044B7A" w:rsidRDefault="00F566D4">
            <w:pPr>
              <w:tabs>
                <w:tab w:val="left" w:pos="1270"/>
              </w:tabs>
              <w:ind w:left="-30" w:right="150"/>
              <w:jc w:val="right"/>
              <w:rPr>
                <w:rFonts w:ascii="Angsana New" w:hAnsi="Angsana New" w:cs="Angsana New"/>
                <w:snapToGrid w:val="0"/>
                <w:sz w:val="22"/>
                <w:szCs w:val="22"/>
                <w:cs/>
                <w:lang w:eastAsia="th-TH"/>
              </w:rPr>
            </w:pPr>
          </w:p>
        </w:tc>
        <w:tc>
          <w:tcPr>
            <w:tcW w:w="142" w:type="dxa"/>
            <w:tcBorders>
              <w:top w:val="single" w:sz="4" w:space="0" w:color="auto"/>
            </w:tcBorders>
          </w:tcPr>
          <w:p w14:paraId="211D004E"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tcBorders>
          </w:tcPr>
          <w:p w14:paraId="70A175CB"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p>
        </w:tc>
        <w:tc>
          <w:tcPr>
            <w:tcW w:w="141" w:type="dxa"/>
            <w:tcBorders>
              <w:top w:val="single" w:sz="4" w:space="0" w:color="auto"/>
            </w:tcBorders>
          </w:tcPr>
          <w:p w14:paraId="7D30D531"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556FC118"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2" w:type="dxa"/>
            <w:tcBorders>
              <w:top w:val="single" w:sz="4" w:space="0" w:color="auto"/>
            </w:tcBorders>
          </w:tcPr>
          <w:p w14:paraId="3B4F9F25"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tcBorders>
          </w:tcPr>
          <w:p w14:paraId="789917B8"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2" w:type="dxa"/>
            <w:tcBorders>
              <w:top w:val="single" w:sz="4" w:space="0" w:color="auto"/>
            </w:tcBorders>
          </w:tcPr>
          <w:p w14:paraId="242FE069"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5BC0EBA4"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r>
      <w:tr w:rsidR="00F566D4" w:rsidRPr="00697192" w14:paraId="37C4A7C6" w14:textId="77777777">
        <w:trPr>
          <w:cantSplit/>
        </w:trPr>
        <w:tc>
          <w:tcPr>
            <w:tcW w:w="2274" w:type="dxa"/>
          </w:tcPr>
          <w:p w14:paraId="56FFA6D2" w14:textId="77777777" w:rsidR="00F566D4" w:rsidRPr="00044B7A" w:rsidRDefault="00F566D4">
            <w:pPr>
              <w:ind w:firstLine="295"/>
              <w:rPr>
                <w:rFonts w:ascii="Angsana New" w:hAnsi="Angsana New" w:cs="Angsana New"/>
                <w:sz w:val="22"/>
                <w:szCs w:val="22"/>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1</w:t>
            </w:r>
            <w:r w:rsidRPr="00044B7A">
              <w:rPr>
                <w:rFonts w:ascii="Angsana New" w:hAnsi="Angsana New" w:cs="Angsana New"/>
                <w:sz w:val="22"/>
                <w:szCs w:val="22"/>
                <w:cs/>
              </w:rPr>
              <w:t xml:space="preserve"> มกราคม </w:t>
            </w:r>
            <w:r w:rsidRPr="00044B7A">
              <w:rPr>
                <w:rFonts w:ascii="Angsana New" w:hAnsi="Angsana New" w:cs="Angsana New"/>
                <w:sz w:val="22"/>
                <w:szCs w:val="22"/>
              </w:rPr>
              <w:t>2567</w:t>
            </w:r>
          </w:p>
        </w:tc>
        <w:tc>
          <w:tcPr>
            <w:tcW w:w="141" w:type="dxa"/>
          </w:tcPr>
          <w:p w14:paraId="28AFAD8B"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Pr>
          <w:p w14:paraId="76A16C82"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177,245</w:t>
            </w:r>
            <w:r w:rsidRPr="00044B7A">
              <w:rPr>
                <w:rFonts w:ascii="Angsana New" w:hAnsi="Angsana New" w:cs="Angsana New"/>
                <w:snapToGrid w:val="0"/>
                <w:sz w:val="22"/>
                <w:szCs w:val="22"/>
                <w:cs/>
                <w:lang w:eastAsia="th-TH"/>
              </w:rPr>
              <w:t>.</w:t>
            </w:r>
            <w:r w:rsidRPr="00044B7A">
              <w:rPr>
                <w:rFonts w:ascii="Angsana New" w:hAnsi="Angsana New" w:cs="Angsana New"/>
                <w:snapToGrid w:val="0"/>
                <w:sz w:val="22"/>
                <w:szCs w:val="22"/>
                <w:lang w:eastAsia="th-TH"/>
              </w:rPr>
              <w:t>07</w:t>
            </w:r>
          </w:p>
        </w:tc>
        <w:tc>
          <w:tcPr>
            <w:tcW w:w="142" w:type="dxa"/>
          </w:tcPr>
          <w:p w14:paraId="29CCAE37" w14:textId="77777777" w:rsidR="00F566D4" w:rsidRPr="00044B7A" w:rsidRDefault="00F566D4">
            <w:pPr>
              <w:ind w:right="60"/>
              <w:jc w:val="center"/>
              <w:rPr>
                <w:rFonts w:ascii="Angsana New" w:hAnsi="Angsana New" w:cs="Angsana New"/>
                <w:snapToGrid w:val="0"/>
                <w:sz w:val="22"/>
                <w:szCs w:val="22"/>
                <w:u w:val="single"/>
                <w:cs/>
                <w:lang w:eastAsia="th-TH"/>
              </w:rPr>
            </w:pPr>
          </w:p>
        </w:tc>
        <w:tc>
          <w:tcPr>
            <w:tcW w:w="1417" w:type="dxa"/>
          </w:tcPr>
          <w:p w14:paraId="2C44388B"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 xml:space="preserve"> 186,257,552.21 </w:t>
            </w:r>
          </w:p>
        </w:tc>
        <w:tc>
          <w:tcPr>
            <w:tcW w:w="142" w:type="dxa"/>
          </w:tcPr>
          <w:p w14:paraId="5039E7B0"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418" w:type="dxa"/>
          </w:tcPr>
          <w:p w14:paraId="587A37CF"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17</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230</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421.30</w:t>
            </w:r>
          </w:p>
        </w:tc>
        <w:tc>
          <w:tcPr>
            <w:tcW w:w="141" w:type="dxa"/>
          </w:tcPr>
          <w:p w14:paraId="63BBD71D"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276" w:type="dxa"/>
          </w:tcPr>
          <w:p w14:paraId="38386859" w14:textId="77777777" w:rsidR="00F566D4" w:rsidRPr="00044B7A" w:rsidRDefault="00F566D4">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59,016,144.09</w:t>
            </w:r>
          </w:p>
        </w:tc>
        <w:tc>
          <w:tcPr>
            <w:tcW w:w="142" w:type="dxa"/>
          </w:tcPr>
          <w:p w14:paraId="6707FEFD"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6" w:type="dxa"/>
          </w:tcPr>
          <w:p w14:paraId="38CE15E3"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 xml:space="preserve"> 115,090,637.68 </w:t>
            </w:r>
          </w:p>
        </w:tc>
        <w:tc>
          <w:tcPr>
            <w:tcW w:w="141" w:type="dxa"/>
          </w:tcPr>
          <w:p w14:paraId="552A8778"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Pr>
          <w:p w14:paraId="5B9BF6E9"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1,792,305.36</w:t>
            </w:r>
          </w:p>
        </w:tc>
        <w:tc>
          <w:tcPr>
            <w:tcW w:w="142" w:type="dxa"/>
          </w:tcPr>
          <w:p w14:paraId="095C2D34"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Pr>
          <w:p w14:paraId="303ECE3A"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 xml:space="preserve"> 7,720,400.52 </w:t>
            </w:r>
          </w:p>
        </w:tc>
        <w:tc>
          <w:tcPr>
            <w:tcW w:w="142" w:type="dxa"/>
          </w:tcPr>
          <w:p w14:paraId="747A5298"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Pr>
          <w:p w14:paraId="13BF9505"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387,284,706.23</w:t>
            </w:r>
          </w:p>
        </w:tc>
      </w:tr>
      <w:tr w:rsidR="00F566D4" w:rsidRPr="00697192" w14:paraId="745FC458" w14:textId="77777777">
        <w:trPr>
          <w:cantSplit/>
        </w:trPr>
        <w:tc>
          <w:tcPr>
            <w:tcW w:w="2274" w:type="dxa"/>
          </w:tcPr>
          <w:p w14:paraId="0E65314C" w14:textId="77777777" w:rsidR="00F566D4" w:rsidRPr="00044B7A" w:rsidRDefault="00F566D4">
            <w:pPr>
              <w:ind w:firstLine="295"/>
              <w:rPr>
                <w:rFonts w:ascii="Angsana New" w:hAnsi="Angsana New" w:cs="Angsana New"/>
                <w:sz w:val="22"/>
                <w:szCs w:val="22"/>
                <w:cs/>
              </w:rPr>
            </w:pPr>
            <w:r w:rsidRPr="00044B7A">
              <w:rPr>
                <w:rFonts w:ascii="Angsana New" w:hAnsi="Angsana New" w:cs="Angsana New" w:hint="cs"/>
                <w:sz w:val="22"/>
                <w:szCs w:val="22"/>
                <w:cs/>
              </w:rPr>
              <w:t>เพิ่มขึ้นจากการซื้อธุรกิจ</w:t>
            </w:r>
          </w:p>
        </w:tc>
        <w:tc>
          <w:tcPr>
            <w:tcW w:w="141" w:type="dxa"/>
          </w:tcPr>
          <w:p w14:paraId="5B20E655"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Pr>
          <w:p w14:paraId="18312DC9"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tcPr>
          <w:p w14:paraId="31B648DE" w14:textId="77777777" w:rsidR="00F566D4" w:rsidRPr="00044B7A" w:rsidRDefault="00F566D4">
            <w:pPr>
              <w:ind w:right="60"/>
              <w:jc w:val="center"/>
              <w:rPr>
                <w:rFonts w:ascii="Angsana New" w:hAnsi="Angsana New" w:cs="Angsana New"/>
                <w:snapToGrid w:val="0"/>
                <w:sz w:val="22"/>
                <w:szCs w:val="22"/>
                <w:u w:val="single"/>
                <w:cs/>
                <w:lang w:eastAsia="th-TH"/>
              </w:rPr>
            </w:pPr>
          </w:p>
        </w:tc>
        <w:tc>
          <w:tcPr>
            <w:tcW w:w="1417" w:type="dxa"/>
          </w:tcPr>
          <w:p w14:paraId="3916461D"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tcPr>
          <w:p w14:paraId="268C9BBB"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418" w:type="dxa"/>
          </w:tcPr>
          <w:p w14:paraId="7B3F1C90" w14:textId="77777777" w:rsidR="00F566D4" w:rsidRPr="00044B7A" w:rsidRDefault="00F566D4">
            <w:pPr>
              <w:tabs>
                <w:tab w:val="left" w:pos="1270"/>
              </w:tabs>
              <w:ind w:left="-30" w:right="150"/>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2,319,923.58</w:t>
            </w:r>
          </w:p>
        </w:tc>
        <w:tc>
          <w:tcPr>
            <w:tcW w:w="141" w:type="dxa"/>
          </w:tcPr>
          <w:p w14:paraId="3F37B307"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276" w:type="dxa"/>
          </w:tcPr>
          <w:p w14:paraId="56DBF0FA"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2,432,803.08</w:t>
            </w:r>
          </w:p>
        </w:tc>
        <w:tc>
          <w:tcPr>
            <w:tcW w:w="142" w:type="dxa"/>
          </w:tcPr>
          <w:p w14:paraId="4EB89411"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6" w:type="dxa"/>
          </w:tcPr>
          <w:p w14:paraId="1A152393"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tcPr>
          <w:p w14:paraId="3802783F"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Pr>
          <w:p w14:paraId="51CBEB6B"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tcPr>
          <w:p w14:paraId="17133C3E"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Pr>
          <w:p w14:paraId="57FADE3B"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5,461,885.78</w:t>
            </w:r>
          </w:p>
        </w:tc>
        <w:tc>
          <w:tcPr>
            <w:tcW w:w="142" w:type="dxa"/>
          </w:tcPr>
          <w:p w14:paraId="4E2C50C1"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Pr>
          <w:p w14:paraId="1522D55B"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10,214,612.44</w:t>
            </w:r>
          </w:p>
        </w:tc>
      </w:tr>
      <w:tr w:rsidR="00F566D4" w:rsidRPr="00697192" w14:paraId="0BEF1B34" w14:textId="77777777">
        <w:trPr>
          <w:cantSplit/>
        </w:trPr>
        <w:tc>
          <w:tcPr>
            <w:tcW w:w="2274" w:type="dxa"/>
          </w:tcPr>
          <w:p w14:paraId="18FC5E54" w14:textId="77777777" w:rsidR="00F566D4" w:rsidRPr="00044B7A" w:rsidRDefault="00F566D4">
            <w:pPr>
              <w:ind w:firstLine="295"/>
              <w:rPr>
                <w:rFonts w:ascii="Angsana New" w:hAnsi="Angsana New" w:cs="Angsana New"/>
                <w:sz w:val="22"/>
                <w:szCs w:val="22"/>
                <w:cs/>
              </w:rPr>
            </w:pPr>
            <w:r w:rsidRPr="00044B7A">
              <w:rPr>
                <w:rFonts w:ascii="Angsana New" w:hAnsi="Angsana New" w:cs="Angsana New"/>
                <w:sz w:val="22"/>
                <w:szCs w:val="22"/>
                <w:cs/>
              </w:rPr>
              <w:t>ซื้อสินทรัพย์</w:t>
            </w:r>
          </w:p>
        </w:tc>
        <w:tc>
          <w:tcPr>
            <w:tcW w:w="141" w:type="dxa"/>
          </w:tcPr>
          <w:p w14:paraId="24BB87D2"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Pr>
          <w:p w14:paraId="49564BD2"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0EA78A8A" w14:textId="77777777" w:rsidR="00F566D4" w:rsidRPr="00044B7A" w:rsidRDefault="00F566D4">
            <w:pPr>
              <w:ind w:right="60"/>
              <w:jc w:val="center"/>
              <w:rPr>
                <w:rFonts w:ascii="Angsana New" w:hAnsi="Angsana New" w:cs="Angsana New"/>
                <w:snapToGrid w:val="0"/>
                <w:sz w:val="22"/>
                <w:szCs w:val="22"/>
                <w:u w:val="single"/>
                <w:cs/>
                <w:lang w:eastAsia="th-TH"/>
              </w:rPr>
            </w:pPr>
          </w:p>
        </w:tc>
        <w:tc>
          <w:tcPr>
            <w:tcW w:w="1417" w:type="dxa"/>
          </w:tcPr>
          <w:p w14:paraId="4C7A7C0A"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tcPr>
          <w:p w14:paraId="11F57669"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418" w:type="dxa"/>
          </w:tcPr>
          <w:p w14:paraId="10CC4768"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871,126.50</w:t>
            </w:r>
          </w:p>
        </w:tc>
        <w:tc>
          <w:tcPr>
            <w:tcW w:w="141" w:type="dxa"/>
          </w:tcPr>
          <w:p w14:paraId="07DC092C"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276" w:type="dxa"/>
          </w:tcPr>
          <w:p w14:paraId="1F588CCA"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7,199,581.87</w:t>
            </w:r>
          </w:p>
        </w:tc>
        <w:tc>
          <w:tcPr>
            <w:tcW w:w="142" w:type="dxa"/>
          </w:tcPr>
          <w:p w14:paraId="231DF6E1"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6" w:type="dxa"/>
          </w:tcPr>
          <w:p w14:paraId="4F94D2E1"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17,527,251.00</w:t>
            </w:r>
          </w:p>
        </w:tc>
        <w:tc>
          <w:tcPr>
            <w:tcW w:w="141" w:type="dxa"/>
          </w:tcPr>
          <w:p w14:paraId="1B6AE3F9"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Pr>
          <w:p w14:paraId="6EB87FF3"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22,733,668.46</w:t>
            </w:r>
          </w:p>
        </w:tc>
        <w:tc>
          <w:tcPr>
            <w:tcW w:w="142" w:type="dxa"/>
          </w:tcPr>
          <w:p w14:paraId="37118BD5"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Pr>
          <w:p w14:paraId="372E3C47"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4,523.64</w:t>
            </w:r>
          </w:p>
        </w:tc>
        <w:tc>
          <w:tcPr>
            <w:tcW w:w="142" w:type="dxa"/>
          </w:tcPr>
          <w:p w14:paraId="03CB37BA"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Pr>
          <w:p w14:paraId="26259C6F"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48,336,151.47</w:t>
            </w:r>
          </w:p>
        </w:tc>
      </w:tr>
      <w:tr w:rsidR="00F566D4" w:rsidRPr="00697192" w14:paraId="1E903D03" w14:textId="77777777">
        <w:trPr>
          <w:cantSplit/>
        </w:trPr>
        <w:tc>
          <w:tcPr>
            <w:tcW w:w="2274" w:type="dxa"/>
          </w:tcPr>
          <w:p w14:paraId="6EF35B4D" w14:textId="77777777" w:rsidR="00F566D4" w:rsidRPr="00044B7A" w:rsidRDefault="00F566D4">
            <w:pPr>
              <w:ind w:firstLine="295"/>
              <w:rPr>
                <w:rFonts w:ascii="Angsana New" w:hAnsi="Angsana New" w:cs="Angsana New"/>
                <w:sz w:val="22"/>
                <w:szCs w:val="22"/>
                <w:cs/>
              </w:rPr>
            </w:pPr>
            <w:r w:rsidRPr="00044B7A">
              <w:rPr>
                <w:rFonts w:ascii="Angsana New" w:hAnsi="Angsana New" w:cs="Angsana New"/>
                <w:sz w:val="22"/>
                <w:szCs w:val="22"/>
                <w:cs/>
              </w:rPr>
              <w:t>รับโอน</w:t>
            </w:r>
            <w:r w:rsidRPr="00044B7A">
              <w:rPr>
                <w:rFonts w:ascii="Angsana New" w:hAnsi="Angsana New" w:cs="Angsana New"/>
                <w:sz w:val="22"/>
                <w:szCs w:val="22"/>
              </w:rPr>
              <w:t>/</w:t>
            </w:r>
            <w:r w:rsidRPr="00044B7A">
              <w:rPr>
                <w:rFonts w:ascii="Angsana New" w:hAnsi="Angsana New" w:cs="Angsana New"/>
                <w:sz w:val="22"/>
                <w:szCs w:val="22"/>
                <w:cs/>
              </w:rPr>
              <w:t>โอนออก</w:t>
            </w:r>
          </w:p>
        </w:tc>
        <w:tc>
          <w:tcPr>
            <w:tcW w:w="141" w:type="dxa"/>
          </w:tcPr>
          <w:p w14:paraId="090288C5"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Pr>
          <w:p w14:paraId="4145A158"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67</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684</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316.94</w:t>
            </w:r>
          </w:p>
        </w:tc>
        <w:tc>
          <w:tcPr>
            <w:tcW w:w="142" w:type="dxa"/>
          </w:tcPr>
          <w:p w14:paraId="274B7427" w14:textId="77777777" w:rsidR="00F566D4" w:rsidRPr="00044B7A" w:rsidRDefault="00F566D4">
            <w:pPr>
              <w:ind w:right="60"/>
              <w:jc w:val="center"/>
              <w:rPr>
                <w:rFonts w:ascii="Angsana New" w:hAnsi="Angsana New" w:cs="Angsana New"/>
                <w:snapToGrid w:val="0"/>
                <w:sz w:val="22"/>
                <w:szCs w:val="22"/>
                <w:u w:val="single"/>
                <w:cs/>
                <w:lang w:eastAsia="th-TH"/>
              </w:rPr>
            </w:pPr>
          </w:p>
        </w:tc>
        <w:tc>
          <w:tcPr>
            <w:tcW w:w="1417" w:type="dxa"/>
          </w:tcPr>
          <w:p w14:paraId="14B3C513"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1,704,961.82</w:t>
            </w:r>
          </w:p>
        </w:tc>
        <w:tc>
          <w:tcPr>
            <w:tcW w:w="142" w:type="dxa"/>
          </w:tcPr>
          <w:p w14:paraId="4F9C39A0"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418" w:type="dxa"/>
          </w:tcPr>
          <w:p w14:paraId="375B9328"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tcPr>
          <w:p w14:paraId="4F292BD0"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276" w:type="dxa"/>
          </w:tcPr>
          <w:p w14:paraId="7982B2EF" w14:textId="77777777" w:rsidR="00F566D4" w:rsidRPr="00044B7A" w:rsidRDefault="00F566D4">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830,677.15</w:t>
            </w:r>
          </w:p>
        </w:tc>
        <w:tc>
          <w:tcPr>
            <w:tcW w:w="142" w:type="dxa"/>
          </w:tcPr>
          <w:p w14:paraId="26177C01"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6" w:type="dxa"/>
          </w:tcPr>
          <w:p w14:paraId="6DFCEB88"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1" w:type="dxa"/>
          </w:tcPr>
          <w:p w14:paraId="1AE4B0F3"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Pr>
          <w:p w14:paraId="52652D86"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(2</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535</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638.97)</w:t>
            </w:r>
          </w:p>
        </w:tc>
        <w:tc>
          <w:tcPr>
            <w:tcW w:w="142" w:type="dxa"/>
          </w:tcPr>
          <w:p w14:paraId="0E903FF4"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Pr>
          <w:p w14:paraId="4EF2380D"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3D5D1E58"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Pr>
          <w:p w14:paraId="3861E4B8"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67,684,316.94</w:t>
            </w:r>
          </w:p>
        </w:tc>
      </w:tr>
      <w:tr w:rsidR="00F566D4" w:rsidRPr="00697192" w14:paraId="1B80910D" w14:textId="77777777">
        <w:trPr>
          <w:cantSplit/>
        </w:trPr>
        <w:tc>
          <w:tcPr>
            <w:tcW w:w="2274" w:type="dxa"/>
          </w:tcPr>
          <w:p w14:paraId="1E817196" w14:textId="77777777" w:rsidR="00F566D4" w:rsidRPr="00044B7A" w:rsidRDefault="00F566D4">
            <w:pPr>
              <w:ind w:firstLine="295"/>
              <w:rPr>
                <w:rFonts w:ascii="Angsana New" w:hAnsi="Angsana New" w:cs="Angsana New"/>
                <w:sz w:val="22"/>
                <w:szCs w:val="22"/>
              </w:rPr>
            </w:pPr>
            <w:r w:rsidRPr="00044B7A">
              <w:rPr>
                <w:rFonts w:ascii="Angsana New" w:hAnsi="Angsana New" w:cs="Angsana New"/>
                <w:sz w:val="22"/>
                <w:szCs w:val="22"/>
                <w:cs/>
              </w:rPr>
              <w:t>ตัดจำหน่าย</w:t>
            </w:r>
            <w:r w:rsidRPr="00044B7A">
              <w:rPr>
                <w:rFonts w:ascii="Angsana New" w:hAnsi="Angsana New" w:cs="Angsana New"/>
                <w:sz w:val="22"/>
                <w:szCs w:val="22"/>
              </w:rPr>
              <w:t>/</w:t>
            </w:r>
            <w:r w:rsidRPr="00044B7A">
              <w:rPr>
                <w:rFonts w:ascii="Angsana New" w:hAnsi="Angsana New" w:cs="Angsana New"/>
                <w:sz w:val="22"/>
                <w:szCs w:val="22"/>
                <w:cs/>
              </w:rPr>
              <w:t>จำหน่ายสินทรัพย์</w:t>
            </w:r>
          </w:p>
        </w:tc>
        <w:tc>
          <w:tcPr>
            <w:tcW w:w="141" w:type="dxa"/>
          </w:tcPr>
          <w:p w14:paraId="66EF44A2"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Borders>
              <w:bottom w:val="single" w:sz="4" w:space="0" w:color="auto"/>
            </w:tcBorders>
          </w:tcPr>
          <w:p w14:paraId="0428DD16"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2EB64D7D" w14:textId="77777777" w:rsidR="00F566D4" w:rsidRPr="00044B7A" w:rsidRDefault="00F566D4">
            <w:pPr>
              <w:ind w:right="60"/>
              <w:jc w:val="center"/>
              <w:rPr>
                <w:rFonts w:ascii="Angsana New" w:hAnsi="Angsana New" w:cs="Angsana New"/>
                <w:snapToGrid w:val="0"/>
                <w:sz w:val="22"/>
                <w:szCs w:val="22"/>
                <w:u w:val="single"/>
                <w:cs/>
                <w:lang w:eastAsia="th-TH"/>
              </w:rPr>
            </w:pPr>
          </w:p>
        </w:tc>
        <w:tc>
          <w:tcPr>
            <w:tcW w:w="1417" w:type="dxa"/>
            <w:tcBorders>
              <w:bottom w:val="single" w:sz="4" w:space="0" w:color="auto"/>
            </w:tcBorders>
          </w:tcPr>
          <w:p w14:paraId="22C78C9A"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(519</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000.00)</w:t>
            </w:r>
          </w:p>
        </w:tc>
        <w:tc>
          <w:tcPr>
            <w:tcW w:w="142" w:type="dxa"/>
          </w:tcPr>
          <w:p w14:paraId="5C69C1C4"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418" w:type="dxa"/>
            <w:tcBorders>
              <w:bottom w:val="single" w:sz="4" w:space="0" w:color="auto"/>
            </w:tcBorders>
          </w:tcPr>
          <w:p w14:paraId="603B6387"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(934</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205.48)</w:t>
            </w:r>
          </w:p>
        </w:tc>
        <w:tc>
          <w:tcPr>
            <w:tcW w:w="141" w:type="dxa"/>
          </w:tcPr>
          <w:p w14:paraId="61661E63"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276" w:type="dxa"/>
            <w:tcBorders>
              <w:bottom w:val="single" w:sz="4" w:space="0" w:color="auto"/>
            </w:tcBorders>
          </w:tcPr>
          <w:p w14:paraId="25A8AED5" w14:textId="77777777" w:rsidR="00F566D4" w:rsidRPr="00044B7A" w:rsidRDefault="00F566D4">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(353</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900.00)</w:t>
            </w:r>
          </w:p>
        </w:tc>
        <w:tc>
          <w:tcPr>
            <w:tcW w:w="142" w:type="dxa"/>
          </w:tcPr>
          <w:p w14:paraId="5347E650"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6" w:type="dxa"/>
            <w:tcBorders>
              <w:bottom w:val="single" w:sz="4" w:space="0" w:color="auto"/>
            </w:tcBorders>
          </w:tcPr>
          <w:p w14:paraId="085B691A"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(17</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885</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276.02)</w:t>
            </w:r>
          </w:p>
        </w:tc>
        <w:tc>
          <w:tcPr>
            <w:tcW w:w="141" w:type="dxa"/>
          </w:tcPr>
          <w:p w14:paraId="35DBBC59"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Borders>
              <w:bottom w:val="single" w:sz="4" w:space="0" w:color="auto"/>
            </w:tcBorders>
          </w:tcPr>
          <w:p w14:paraId="49D57B1F"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(69</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900.00)</w:t>
            </w:r>
          </w:p>
        </w:tc>
        <w:tc>
          <w:tcPr>
            <w:tcW w:w="142" w:type="dxa"/>
          </w:tcPr>
          <w:p w14:paraId="1DE13778"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Borders>
              <w:bottom w:val="single" w:sz="4" w:space="0" w:color="auto"/>
            </w:tcBorders>
          </w:tcPr>
          <w:p w14:paraId="6419BCF3"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tcPr>
          <w:p w14:paraId="4A72A59F"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Borders>
              <w:bottom w:val="single" w:sz="4" w:space="0" w:color="auto"/>
            </w:tcBorders>
          </w:tcPr>
          <w:p w14:paraId="2B489B75"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19</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762</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281.50</w:t>
            </w:r>
            <w:r w:rsidRPr="00044B7A">
              <w:rPr>
                <w:rFonts w:ascii="Angsana New" w:hAnsi="Angsana New" w:cs="Angsana New"/>
                <w:snapToGrid w:val="0"/>
                <w:sz w:val="22"/>
                <w:szCs w:val="22"/>
                <w:lang w:eastAsia="th-TH"/>
              </w:rPr>
              <w:t>)</w:t>
            </w:r>
          </w:p>
        </w:tc>
      </w:tr>
      <w:tr w:rsidR="00F566D4" w:rsidRPr="00697192" w14:paraId="7B16E7CC" w14:textId="77777777">
        <w:trPr>
          <w:cantSplit/>
        </w:trPr>
        <w:tc>
          <w:tcPr>
            <w:tcW w:w="2274" w:type="dxa"/>
          </w:tcPr>
          <w:p w14:paraId="2E496662" w14:textId="77777777" w:rsidR="00F566D4" w:rsidRPr="00044B7A" w:rsidRDefault="00F566D4">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 xml:space="preserve">31 </w:t>
            </w:r>
            <w:r w:rsidRPr="00044B7A">
              <w:rPr>
                <w:rFonts w:ascii="Angsana New" w:hAnsi="Angsana New" w:cs="Angsana New"/>
                <w:sz w:val="22"/>
                <w:szCs w:val="22"/>
                <w:cs/>
              </w:rPr>
              <w:t xml:space="preserve">ธันวาคม </w:t>
            </w:r>
            <w:r w:rsidRPr="00044B7A">
              <w:rPr>
                <w:rFonts w:ascii="Angsana New" w:hAnsi="Angsana New" w:cs="Angsana New"/>
                <w:sz w:val="22"/>
                <w:szCs w:val="22"/>
              </w:rPr>
              <w:t>2567</w:t>
            </w:r>
          </w:p>
        </w:tc>
        <w:tc>
          <w:tcPr>
            <w:tcW w:w="141" w:type="dxa"/>
          </w:tcPr>
          <w:p w14:paraId="50E97C17"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tcPr>
          <w:p w14:paraId="284A6AEE" w14:textId="77777777" w:rsidR="00F566D4" w:rsidRPr="00044B7A" w:rsidRDefault="00F566D4">
            <w:pPr>
              <w:tabs>
                <w:tab w:val="left" w:pos="1270"/>
              </w:tabs>
              <w:ind w:left="-30" w:right="7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67,861,562.01</w:t>
            </w:r>
          </w:p>
        </w:tc>
        <w:tc>
          <w:tcPr>
            <w:tcW w:w="142" w:type="dxa"/>
          </w:tcPr>
          <w:p w14:paraId="49F4E781" w14:textId="77777777" w:rsidR="00F566D4" w:rsidRPr="00044B7A" w:rsidRDefault="00F566D4">
            <w:pPr>
              <w:ind w:right="60"/>
              <w:jc w:val="center"/>
              <w:rPr>
                <w:rFonts w:ascii="Angsana New" w:hAnsi="Angsana New" w:cs="Angsana New"/>
                <w:snapToGrid w:val="0"/>
                <w:sz w:val="22"/>
                <w:szCs w:val="22"/>
                <w:u w:val="single"/>
                <w:cs/>
                <w:lang w:eastAsia="th-TH"/>
              </w:rPr>
            </w:pPr>
          </w:p>
        </w:tc>
        <w:tc>
          <w:tcPr>
            <w:tcW w:w="1417" w:type="dxa"/>
            <w:tcBorders>
              <w:top w:val="single" w:sz="4" w:space="0" w:color="auto"/>
              <w:bottom w:val="single" w:sz="4" w:space="0" w:color="auto"/>
            </w:tcBorders>
          </w:tcPr>
          <w:p w14:paraId="53621ECC"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187,443,514.03</w:t>
            </w:r>
          </w:p>
        </w:tc>
        <w:tc>
          <w:tcPr>
            <w:tcW w:w="142" w:type="dxa"/>
          </w:tcPr>
          <w:p w14:paraId="76445744"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bottom w:val="single" w:sz="4" w:space="0" w:color="auto"/>
            </w:tcBorders>
          </w:tcPr>
          <w:p w14:paraId="36D4BFC5"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19</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487</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265.90</w:t>
            </w:r>
          </w:p>
        </w:tc>
        <w:tc>
          <w:tcPr>
            <w:tcW w:w="141" w:type="dxa"/>
          </w:tcPr>
          <w:p w14:paraId="1ACDA9FB"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bottom w:val="single" w:sz="4" w:space="0" w:color="auto"/>
            </w:tcBorders>
          </w:tcPr>
          <w:p w14:paraId="5EFECB9D" w14:textId="77777777" w:rsidR="00F566D4" w:rsidRPr="00044B7A" w:rsidRDefault="00F566D4">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69,125,306.19</w:t>
            </w:r>
          </w:p>
        </w:tc>
        <w:tc>
          <w:tcPr>
            <w:tcW w:w="142" w:type="dxa"/>
          </w:tcPr>
          <w:p w14:paraId="6FD6202C"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tcPr>
          <w:p w14:paraId="049D2589"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114,732,612.66</w:t>
            </w:r>
          </w:p>
        </w:tc>
        <w:tc>
          <w:tcPr>
            <w:tcW w:w="141" w:type="dxa"/>
          </w:tcPr>
          <w:p w14:paraId="1BB59B77"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tcPr>
          <w:p w14:paraId="2119DB88"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21,920,434.85</w:t>
            </w:r>
          </w:p>
        </w:tc>
        <w:tc>
          <w:tcPr>
            <w:tcW w:w="142" w:type="dxa"/>
          </w:tcPr>
          <w:p w14:paraId="7807A5D4"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bottom w:val="single" w:sz="4" w:space="0" w:color="auto"/>
            </w:tcBorders>
          </w:tcPr>
          <w:p w14:paraId="5871A369"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13,186,809.94</w:t>
            </w:r>
          </w:p>
        </w:tc>
        <w:tc>
          <w:tcPr>
            <w:tcW w:w="142" w:type="dxa"/>
          </w:tcPr>
          <w:p w14:paraId="1A96D47B"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tcPr>
          <w:p w14:paraId="2762244A"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493,757,505.58</w:t>
            </w:r>
          </w:p>
        </w:tc>
      </w:tr>
      <w:tr w:rsidR="00F566D4" w:rsidRPr="00697192" w14:paraId="5A446E3E" w14:textId="77777777">
        <w:trPr>
          <w:cantSplit/>
        </w:trPr>
        <w:tc>
          <w:tcPr>
            <w:tcW w:w="2274" w:type="dxa"/>
          </w:tcPr>
          <w:p w14:paraId="38C770CD" w14:textId="77777777" w:rsidR="00F566D4" w:rsidRPr="00044B7A" w:rsidRDefault="00F566D4">
            <w:pPr>
              <w:rPr>
                <w:rFonts w:ascii="Angsana New" w:hAnsi="Angsana New" w:cs="Angsana New"/>
                <w:sz w:val="22"/>
                <w:szCs w:val="22"/>
                <w:cs/>
              </w:rPr>
            </w:pPr>
            <w:r w:rsidRPr="00044B7A">
              <w:rPr>
                <w:rFonts w:ascii="Angsana New" w:hAnsi="Angsana New" w:cs="Angsana New"/>
                <w:sz w:val="22"/>
                <w:szCs w:val="22"/>
                <w:cs/>
              </w:rPr>
              <w:t>ค่าเสื่อมราคาสะสม :-</w:t>
            </w:r>
          </w:p>
        </w:tc>
        <w:tc>
          <w:tcPr>
            <w:tcW w:w="141" w:type="dxa"/>
          </w:tcPr>
          <w:p w14:paraId="563F2D55"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tcBorders>
          </w:tcPr>
          <w:p w14:paraId="50BAECF2" w14:textId="77777777" w:rsidR="00F566D4" w:rsidRPr="00044B7A" w:rsidRDefault="00F566D4">
            <w:pPr>
              <w:ind w:left="-30" w:right="-1"/>
              <w:jc w:val="center"/>
              <w:rPr>
                <w:rFonts w:ascii="Angsana New" w:hAnsi="Angsana New" w:cs="Angsana New"/>
                <w:snapToGrid w:val="0"/>
                <w:sz w:val="22"/>
                <w:szCs w:val="22"/>
                <w:cs/>
                <w:lang w:eastAsia="th-TH"/>
              </w:rPr>
            </w:pPr>
          </w:p>
        </w:tc>
        <w:tc>
          <w:tcPr>
            <w:tcW w:w="142" w:type="dxa"/>
          </w:tcPr>
          <w:p w14:paraId="2E20DC4D" w14:textId="77777777" w:rsidR="00F566D4" w:rsidRPr="00044B7A" w:rsidRDefault="00F566D4">
            <w:pPr>
              <w:ind w:right="60"/>
              <w:jc w:val="center"/>
              <w:rPr>
                <w:rFonts w:ascii="Angsana New" w:hAnsi="Angsana New" w:cs="Angsana New"/>
                <w:snapToGrid w:val="0"/>
                <w:sz w:val="22"/>
                <w:szCs w:val="22"/>
                <w:u w:val="single"/>
                <w:cs/>
                <w:lang w:eastAsia="th-TH"/>
              </w:rPr>
            </w:pPr>
          </w:p>
        </w:tc>
        <w:tc>
          <w:tcPr>
            <w:tcW w:w="1417" w:type="dxa"/>
            <w:tcBorders>
              <w:top w:val="single" w:sz="4" w:space="0" w:color="auto"/>
            </w:tcBorders>
          </w:tcPr>
          <w:p w14:paraId="3DB04E63" w14:textId="77777777" w:rsidR="00F566D4" w:rsidRPr="00044B7A" w:rsidRDefault="00F566D4">
            <w:pPr>
              <w:ind w:left="-30" w:right="-1"/>
              <w:jc w:val="center"/>
              <w:rPr>
                <w:rFonts w:ascii="Angsana New" w:hAnsi="Angsana New" w:cs="Angsana New"/>
                <w:snapToGrid w:val="0"/>
                <w:sz w:val="22"/>
                <w:szCs w:val="22"/>
                <w:lang w:eastAsia="th-TH"/>
              </w:rPr>
            </w:pPr>
          </w:p>
        </w:tc>
        <w:tc>
          <w:tcPr>
            <w:tcW w:w="142" w:type="dxa"/>
          </w:tcPr>
          <w:p w14:paraId="2FBC12B1"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tcBorders>
          </w:tcPr>
          <w:p w14:paraId="5D25EB43" w14:textId="77777777" w:rsidR="00F566D4" w:rsidRPr="00044B7A" w:rsidRDefault="00F566D4">
            <w:pPr>
              <w:tabs>
                <w:tab w:val="left" w:pos="1270"/>
              </w:tabs>
              <w:ind w:left="-30" w:right="150"/>
              <w:jc w:val="center"/>
              <w:rPr>
                <w:rFonts w:ascii="Angsana New" w:hAnsi="Angsana New" w:cs="Angsana New"/>
                <w:snapToGrid w:val="0"/>
                <w:sz w:val="22"/>
                <w:szCs w:val="22"/>
                <w:lang w:eastAsia="th-TH"/>
              </w:rPr>
            </w:pPr>
          </w:p>
        </w:tc>
        <w:tc>
          <w:tcPr>
            <w:tcW w:w="141" w:type="dxa"/>
          </w:tcPr>
          <w:p w14:paraId="12BF56D0"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tcBorders>
          </w:tcPr>
          <w:p w14:paraId="51722B80" w14:textId="77777777" w:rsidR="00F566D4" w:rsidRPr="00044B7A" w:rsidRDefault="00F566D4">
            <w:pPr>
              <w:tabs>
                <w:tab w:val="left" w:pos="1270"/>
              </w:tabs>
              <w:ind w:left="-30" w:right="83"/>
              <w:jc w:val="center"/>
              <w:rPr>
                <w:rFonts w:ascii="Angsana New" w:hAnsi="Angsana New" w:cs="Angsana New"/>
                <w:snapToGrid w:val="0"/>
                <w:sz w:val="22"/>
                <w:szCs w:val="22"/>
                <w:lang w:eastAsia="th-TH"/>
              </w:rPr>
            </w:pPr>
          </w:p>
        </w:tc>
        <w:tc>
          <w:tcPr>
            <w:tcW w:w="142" w:type="dxa"/>
          </w:tcPr>
          <w:p w14:paraId="23FBA159"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tcBorders>
          </w:tcPr>
          <w:p w14:paraId="076990A1" w14:textId="77777777" w:rsidR="00F566D4" w:rsidRPr="00044B7A" w:rsidRDefault="00F566D4">
            <w:pPr>
              <w:ind w:left="-30" w:right="-1"/>
              <w:jc w:val="center"/>
              <w:rPr>
                <w:rFonts w:ascii="Angsana New" w:hAnsi="Angsana New" w:cs="Angsana New"/>
                <w:snapToGrid w:val="0"/>
                <w:sz w:val="22"/>
                <w:szCs w:val="22"/>
                <w:cs/>
                <w:lang w:eastAsia="th-TH"/>
              </w:rPr>
            </w:pPr>
          </w:p>
        </w:tc>
        <w:tc>
          <w:tcPr>
            <w:tcW w:w="141" w:type="dxa"/>
          </w:tcPr>
          <w:p w14:paraId="77DE13ED"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1DAF6815" w14:textId="77777777" w:rsidR="00F566D4" w:rsidRPr="00044B7A" w:rsidRDefault="00F566D4">
            <w:pPr>
              <w:tabs>
                <w:tab w:val="left" w:pos="1270"/>
              </w:tabs>
              <w:ind w:left="-30" w:right="83"/>
              <w:jc w:val="right"/>
              <w:rPr>
                <w:rFonts w:ascii="Angsana New" w:hAnsi="Angsana New" w:cs="Angsana New"/>
                <w:snapToGrid w:val="0"/>
                <w:sz w:val="22"/>
                <w:szCs w:val="22"/>
                <w:cs/>
                <w:lang w:eastAsia="th-TH"/>
              </w:rPr>
            </w:pPr>
          </w:p>
        </w:tc>
        <w:tc>
          <w:tcPr>
            <w:tcW w:w="142" w:type="dxa"/>
          </w:tcPr>
          <w:p w14:paraId="6D38A034"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tcBorders>
          </w:tcPr>
          <w:p w14:paraId="3066DC09" w14:textId="77777777" w:rsidR="00F566D4" w:rsidRPr="00044B7A" w:rsidRDefault="00F566D4">
            <w:pPr>
              <w:ind w:left="-30" w:right="-1"/>
              <w:jc w:val="center"/>
              <w:rPr>
                <w:rFonts w:ascii="Angsana New" w:hAnsi="Angsana New" w:cs="Angsana New"/>
                <w:snapToGrid w:val="0"/>
                <w:sz w:val="22"/>
                <w:szCs w:val="22"/>
                <w:cs/>
                <w:lang w:eastAsia="th-TH"/>
              </w:rPr>
            </w:pPr>
          </w:p>
        </w:tc>
        <w:tc>
          <w:tcPr>
            <w:tcW w:w="142" w:type="dxa"/>
          </w:tcPr>
          <w:p w14:paraId="75140388"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1BD87670"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p>
        </w:tc>
      </w:tr>
      <w:tr w:rsidR="00F566D4" w:rsidRPr="00697192" w14:paraId="7ADC9AC5" w14:textId="77777777">
        <w:trPr>
          <w:cantSplit/>
        </w:trPr>
        <w:tc>
          <w:tcPr>
            <w:tcW w:w="2274" w:type="dxa"/>
          </w:tcPr>
          <w:p w14:paraId="0E462C46" w14:textId="77777777" w:rsidR="00F566D4" w:rsidRPr="00044B7A" w:rsidRDefault="00F566D4">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1</w:t>
            </w:r>
            <w:r w:rsidRPr="00044B7A">
              <w:rPr>
                <w:rFonts w:ascii="Angsana New" w:hAnsi="Angsana New" w:cs="Angsana New"/>
                <w:sz w:val="22"/>
                <w:szCs w:val="22"/>
                <w:cs/>
              </w:rPr>
              <w:t xml:space="preserve"> มกราคม </w:t>
            </w:r>
            <w:r w:rsidRPr="00044B7A">
              <w:rPr>
                <w:rFonts w:ascii="Angsana New" w:hAnsi="Angsana New" w:cs="Angsana New"/>
                <w:sz w:val="22"/>
                <w:szCs w:val="22"/>
              </w:rPr>
              <w:t>2567</w:t>
            </w:r>
          </w:p>
        </w:tc>
        <w:tc>
          <w:tcPr>
            <w:tcW w:w="141" w:type="dxa"/>
          </w:tcPr>
          <w:p w14:paraId="351D348D"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Pr>
          <w:p w14:paraId="3C75C4C3"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0D0A47E2" w14:textId="77777777" w:rsidR="00F566D4" w:rsidRPr="00044B7A" w:rsidRDefault="00F566D4">
            <w:pPr>
              <w:ind w:right="60"/>
              <w:jc w:val="center"/>
              <w:rPr>
                <w:rFonts w:ascii="Angsana New" w:hAnsi="Angsana New" w:cs="Angsana New"/>
                <w:snapToGrid w:val="0"/>
                <w:sz w:val="22"/>
                <w:szCs w:val="22"/>
                <w:u w:val="single"/>
                <w:cs/>
                <w:lang w:eastAsia="th-TH"/>
              </w:rPr>
            </w:pPr>
          </w:p>
        </w:tc>
        <w:tc>
          <w:tcPr>
            <w:tcW w:w="1417" w:type="dxa"/>
          </w:tcPr>
          <w:p w14:paraId="5E7450D0"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(85,415,863.06)</w:t>
            </w:r>
          </w:p>
        </w:tc>
        <w:tc>
          <w:tcPr>
            <w:tcW w:w="142" w:type="dxa"/>
          </w:tcPr>
          <w:p w14:paraId="2F4D1FBE"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418" w:type="dxa"/>
          </w:tcPr>
          <w:p w14:paraId="3CC7903E"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14</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621</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955.32</w:t>
            </w:r>
            <w:r w:rsidRPr="00044B7A">
              <w:rPr>
                <w:rFonts w:ascii="Angsana New" w:hAnsi="Angsana New" w:cs="Angsana New"/>
                <w:snapToGrid w:val="0"/>
                <w:sz w:val="22"/>
                <w:szCs w:val="22"/>
                <w:lang w:eastAsia="th-TH"/>
              </w:rPr>
              <w:t>)</w:t>
            </w:r>
          </w:p>
        </w:tc>
        <w:tc>
          <w:tcPr>
            <w:tcW w:w="141" w:type="dxa"/>
          </w:tcPr>
          <w:p w14:paraId="4EF57AA8"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276" w:type="dxa"/>
          </w:tcPr>
          <w:p w14:paraId="3A6F5A98" w14:textId="77777777" w:rsidR="00F566D4" w:rsidRPr="00044B7A" w:rsidRDefault="00F566D4">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w:t>
            </w:r>
            <w:r w:rsidRPr="00044B7A">
              <w:rPr>
                <w:rFonts w:ascii="Angsana New" w:hAnsi="Angsana New" w:cs="Angsana New"/>
                <w:snapToGrid w:val="0"/>
                <w:sz w:val="22"/>
                <w:szCs w:val="22"/>
                <w:lang w:eastAsia="th-TH"/>
              </w:rPr>
              <w:t>48,886,649.42</w:t>
            </w:r>
            <w:r w:rsidRPr="00044B7A">
              <w:rPr>
                <w:rFonts w:ascii="Angsana New" w:hAnsi="Angsana New" w:cs="Angsana New"/>
                <w:snapToGrid w:val="0"/>
                <w:sz w:val="22"/>
                <w:szCs w:val="22"/>
                <w:cs/>
                <w:lang w:eastAsia="th-TH"/>
              </w:rPr>
              <w:t>)</w:t>
            </w:r>
          </w:p>
        </w:tc>
        <w:tc>
          <w:tcPr>
            <w:tcW w:w="142" w:type="dxa"/>
          </w:tcPr>
          <w:p w14:paraId="5CF351B5"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6" w:type="dxa"/>
          </w:tcPr>
          <w:p w14:paraId="7D927A72" w14:textId="77777777" w:rsidR="00F566D4" w:rsidRPr="00044B7A" w:rsidRDefault="00F566D4" w:rsidP="00CA6500">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(67,172,423.74)</w:t>
            </w:r>
          </w:p>
        </w:tc>
        <w:tc>
          <w:tcPr>
            <w:tcW w:w="141" w:type="dxa"/>
          </w:tcPr>
          <w:p w14:paraId="7770649E"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Pr>
          <w:p w14:paraId="2DD0EF52"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4379E23F"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Pr>
          <w:p w14:paraId="35E97356"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(7,617,408.32)</w:t>
            </w:r>
          </w:p>
        </w:tc>
        <w:tc>
          <w:tcPr>
            <w:tcW w:w="142" w:type="dxa"/>
          </w:tcPr>
          <w:p w14:paraId="57FA8C06"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Pr>
          <w:p w14:paraId="41DA9D98" w14:textId="77777777" w:rsidR="00F566D4" w:rsidRPr="00044B7A" w:rsidRDefault="00F566D4">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223</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714</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299.86</w:t>
            </w:r>
            <w:r w:rsidRPr="00044B7A">
              <w:rPr>
                <w:rFonts w:ascii="Angsana New" w:hAnsi="Angsana New" w:cs="Angsana New"/>
                <w:snapToGrid w:val="0"/>
                <w:sz w:val="22"/>
                <w:szCs w:val="22"/>
                <w:lang w:eastAsia="th-TH"/>
              </w:rPr>
              <w:t>)</w:t>
            </w:r>
          </w:p>
        </w:tc>
      </w:tr>
      <w:tr w:rsidR="00F566D4" w:rsidRPr="00697192" w14:paraId="16A70382" w14:textId="77777777">
        <w:trPr>
          <w:cantSplit/>
        </w:trPr>
        <w:tc>
          <w:tcPr>
            <w:tcW w:w="2274" w:type="dxa"/>
          </w:tcPr>
          <w:p w14:paraId="7C2A6D80" w14:textId="77777777" w:rsidR="00F566D4" w:rsidRPr="00044B7A" w:rsidRDefault="00F566D4">
            <w:pPr>
              <w:ind w:firstLine="295"/>
              <w:rPr>
                <w:rFonts w:ascii="Angsana New" w:hAnsi="Angsana New" w:cs="Angsana New"/>
                <w:sz w:val="22"/>
                <w:szCs w:val="22"/>
                <w:cs/>
              </w:rPr>
            </w:pPr>
            <w:r w:rsidRPr="00044B7A">
              <w:rPr>
                <w:rFonts w:ascii="Angsana New" w:hAnsi="Angsana New" w:cs="Angsana New" w:hint="cs"/>
                <w:sz w:val="22"/>
                <w:szCs w:val="22"/>
                <w:cs/>
              </w:rPr>
              <w:t>เพิ่มขึ้นจากการซื้อธุรกิจ</w:t>
            </w:r>
          </w:p>
        </w:tc>
        <w:tc>
          <w:tcPr>
            <w:tcW w:w="141" w:type="dxa"/>
          </w:tcPr>
          <w:p w14:paraId="02B7C41C"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Pr>
          <w:p w14:paraId="5EEB1C58" w14:textId="77777777" w:rsidR="00F566D4" w:rsidRPr="00044B7A" w:rsidRDefault="00F566D4">
            <w:pPr>
              <w:ind w:left="-30" w:right="-1"/>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w:t>
            </w:r>
          </w:p>
        </w:tc>
        <w:tc>
          <w:tcPr>
            <w:tcW w:w="142" w:type="dxa"/>
          </w:tcPr>
          <w:p w14:paraId="7CAB4252" w14:textId="77777777" w:rsidR="00F566D4" w:rsidRPr="00044B7A" w:rsidRDefault="00F566D4">
            <w:pPr>
              <w:ind w:right="60"/>
              <w:jc w:val="center"/>
              <w:rPr>
                <w:rFonts w:ascii="Angsana New" w:hAnsi="Angsana New" w:cs="Angsana New"/>
                <w:snapToGrid w:val="0"/>
                <w:sz w:val="22"/>
                <w:szCs w:val="22"/>
                <w:u w:val="single"/>
                <w:cs/>
                <w:lang w:eastAsia="th-TH"/>
              </w:rPr>
            </w:pPr>
          </w:p>
        </w:tc>
        <w:tc>
          <w:tcPr>
            <w:tcW w:w="1417" w:type="dxa"/>
          </w:tcPr>
          <w:p w14:paraId="511C3947"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tcPr>
          <w:p w14:paraId="42CE2B70"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418" w:type="dxa"/>
          </w:tcPr>
          <w:p w14:paraId="7A654EEF"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(2,319,518.58)</w:t>
            </w:r>
          </w:p>
        </w:tc>
        <w:tc>
          <w:tcPr>
            <w:tcW w:w="141" w:type="dxa"/>
          </w:tcPr>
          <w:p w14:paraId="1B923291"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276" w:type="dxa"/>
          </w:tcPr>
          <w:p w14:paraId="52AAB55F" w14:textId="77777777" w:rsidR="00F566D4" w:rsidRPr="00044B7A" w:rsidRDefault="00F566D4">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(2,425,834.15)</w:t>
            </w:r>
          </w:p>
        </w:tc>
        <w:tc>
          <w:tcPr>
            <w:tcW w:w="142" w:type="dxa"/>
          </w:tcPr>
          <w:p w14:paraId="79FCEF66"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6" w:type="dxa"/>
          </w:tcPr>
          <w:p w14:paraId="77791FDA"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tcPr>
          <w:p w14:paraId="7CC7DB83"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Pr>
          <w:p w14:paraId="1A3D3165" w14:textId="77777777" w:rsidR="00F566D4" w:rsidRPr="00044B7A" w:rsidRDefault="00F566D4">
            <w:pPr>
              <w:ind w:left="-30" w:right="-1"/>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w:t>
            </w:r>
          </w:p>
        </w:tc>
        <w:tc>
          <w:tcPr>
            <w:tcW w:w="142" w:type="dxa"/>
          </w:tcPr>
          <w:p w14:paraId="389CAC76"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Pr>
          <w:p w14:paraId="6D90EA41"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(5,430,403.41)</w:t>
            </w:r>
          </w:p>
        </w:tc>
        <w:tc>
          <w:tcPr>
            <w:tcW w:w="142" w:type="dxa"/>
          </w:tcPr>
          <w:p w14:paraId="6B77B313"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Pr>
          <w:p w14:paraId="6A1DDCA8"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(10,175,756.14)</w:t>
            </w:r>
          </w:p>
        </w:tc>
      </w:tr>
      <w:tr w:rsidR="00F566D4" w:rsidRPr="00697192" w14:paraId="49DCF781" w14:textId="77777777">
        <w:trPr>
          <w:cantSplit/>
        </w:trPr>
        <w:tc>
          <w:tcPr>
            <w:tcW w:w="2274" w:type="dxa"/>
          </w:tcPr>
          <w:p w14:paraId="203E49FA" w14:textId="77777777" w:rsidR="00F566D4" w:rsidRPr="00044B7A" w:rsidRDefault="00F566D4">
            <w:pPr>
              <w:ind w:firstLine="295"/>
              <w:rPr>
                <w:rFonts w:ascii="Angsana New" w:hAnsi="Angsana New" w:cs="Angsana New"/>
                <w:sz w:val="22"/>
                <w:szCs w:val="22"/>
                <w:cs/>
              </w:rPr>
            </w:pPr>
            <w:r w:rsidRPr="00044B7A">
              <w:rPr>
                <w:rFonts w:ascii="Angsana New" w:hAnsi="Angsana New" w:cs="Angsana New"/>
                <w:sz w:val="22"/>
                <w:szCs w:val="22"/>
                <w:cs/>
              </w:rPr>
              <w:t>ค่าเสื่อมราคาสำหรับปี</w:t>
            </w:r>
          </w:p>
        </w:tc>
        <w:tc>
          <w:tcPr>
            <w:tcW w:w="141" w:type="dxa"/>
          </w:tcPr>
          <w:p w14:paraId="10A8B4B2"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Pr>
          <w:p w14:paraId="3328BEF9"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3D3313AD" w14:textId="77777777" w:rsidR="00F566D4" w:rsidRPr="00044B7A" w:rsidRDefault="00F566D4">
            <w:pPr>
              <w:ind w:right="60"/>
              <w:jc w:val="center"/>
              <w:rPr>
                <w:rFonts w:ascii="Angsana New" w:hAnsi="Angsana New" w:cs="Angsana New"/>
                <w:snapToGrid w:val="0"/>
                <w:sz w:val="22"/>
                <w:szCs w:val="22"/>
                <w:u w:val="single"/>
                <w:cs/>
                <w:lang w:eastAsia="th-TH"/>
              </w:rPr>
            </w:pPr>
          </w:p>
        </w:tc>
        <w:tc>
          <w:tcPr>
            <w:tcW w:w="1417" w:type="dxa"/>
          </w:tcPr>
          <w:p w14:paraId="6B8696AE"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(7</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802</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700.99)</w:t>
            </w:r>
          </w:p>
        </w:tc>
        <w:tc>
          <w:tcPr>
            <w:tcW w:w="142" w:type="dxa"/>
          </w:tcPr>
          <w:p w14:paraId="254F9250"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418" w:type="dxa"/>
          </w:tcPr>
          <w:p w14:paraId="78ACDFB3"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(886</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657.69)</w:t>
            </w:r>
          </w:p>
        </w:tc>
        <w:tc>
          <w:tcPr>
            <w:tcW w:w="141" w:type="dxa"/>
          </w:tcPr>
          <w:p w14:paraId="1B0ED1A9"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276" w:type="dxa"/>
          </w:tcPr>
          <w:p w14:paraId="228E0F25" w14:textId="77777777" w:rsidR="00F566D4" w:rsidRPr="00044B7A" w:rsidRDefault="00F566D4">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(3</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480</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686.62)</w:t>
            </w:r>
          </w:p>
        </w:tc>
        <w:tc>
          <w:tcPr>
            <w:tcW w:w="142" w:type="dxa"/>
          </w:tcPr>
          <w:p w14:paraId="3EE7D49C"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6" w:type="dxa"/>
          </w:tcPr>
          <w:p w14:paraId="5ED43A2A"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(9</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017</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051.90)</w:t>
            </w:r>
          </w:p>
        </w:tc>
        <w:tc>
          <w:tcPr>
            <w:tcW w:w="141" w:type="dxa"/>
          </w:tcPr>
          <w:p w14:paraId="0EC840C4"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Pr>
          <w:p w14:paraId="33695B12"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6BD7A065"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Pr>
          <w:p w14:paraId="4A31413F" w14:textId="77777777" w:rsidR="00F566D4" w:rsidRPr="00044B7A" w:rsidRDefault="00F566D4">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cs/>
                <w:lang w:eastAsia="th-TH"/>
              </w:rPr>
              <w:t>(32</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588.21)</w:t>
            </w:r>
          </w:p>
        </w:tc>
        <w:tc>
          <w:tcPr>
            <w:tcW w:w="142" w:type="dxa"/>
          </w:tcPr>
          <w:p w14:paraId="5EA0DFC8"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Pr>
          <w:p w14:paraId="5CB5E9F3"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(21</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219</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685.41)</w:t>
            </w:r>
          </w:p>
        </w:tc>
      </w:tr>
      <w:tr w:rsidR="00F566D4" w:rsidRPr="00697192" w14:paraId="7168ADE3" w14:textId="77777777">
        <w:trPr>
          <w:cantSplit/>
        </w:trPr>
        <w:tc>
          <w:tcPr>
            <w:tcW w:w="2274" w:type="dxa"/>
          </w:tcPr>
          <w:p w14:paraId="3D0FDCBD" w14:textId="77777777" w:rsidR="00F566D4" w:rsidRPr="00044B7A" w:rsidRDefault="00F566D4">
            <w:pPr>
              <w:ind w:firstLine="295"/>
              <w:rPr>
                <w:rFonts w:ascii="Angsana New" w:hAnsi="Angsana New" w:cs="Angsana New"/>
                <w:sz w:val="22"/>
                <w:szCs w:val="22"/>
                <w:cs/>
              </w:rPr>
            </w:pPr>
            <w:r w:rsidRPr="00044B7A">
              <w:rPr>
                <w:rFonts w:ascii="Angsana New" w:hAnsi="Angsana New" w:cs="Angsana New"/>
                <w:sz w:val="22"/>
                <w:szCs w:val="22"/>
                <w:cs/>
              </w:rPr>
              <w:t>ตัดจำหน่าย/จำหน่ายสินทรัพย์</w:t>
            </w:r>
          </w:p>
        </w:tc>
        <w:tc>
          <w:tcPr>
            <w:tcW w:w="141" w:type="dxa"/>
          </w:tcPr>
          <w:p w14:paraId="24942670"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Borders>
              <w:bottom w:val="single" w:sz="4" w:space="0" w:color="auto"/>
            </w:tcBorders>
          </w:tcPr>
          <w:p w14:paraId="6293601E"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4ADB3909" w14:textId="77777777" w:rsidR="00F566D4" w:rsidRPr="00044B7A" w:rsidRDefault="00F566D4">
            <w:pPr>
              <w:ind w:right="60"/>
              <w:jc w:val="center"/>
              <w:rPr>
                <w:rFonts w:ascii="Angsana New" w:hAnsi="Angsana New" w:cs="Angsana New"/>
                <w:snapToGrid w:val="0"/>
                <w:sz w:val="22"/>
                <w:szCs w:val="22"/>
                <w:u w:val="single"/>
                <w:cs/>
                <w:lang w:eastAsia="th-TH"/>
              </w:rPr>
            </w:pPr>
          </w:p>
        </w:tc>
        <w:tc>
          <w:tcPr>
            <w:tcW w:w="1417" w:type="dxa"/>
            <w:tcBorders>
              <w:bottom w:val="single" w:sz="4" w:space="0" w:color="auto"/>
            </w:tcBorders>
          </w:tcPr>
          <w:p w14:paraId="5727FBD0"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214</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548.36</w:t>
            </w:r>
          </w:p>
        </w:tc>
        <w:tc>
          <w:tcPr>
            <w:tcW w:w="142" w:type="dxa"/>
          </w:tcPr>
          <w:p w14:paraId="33F449D5"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418" w:type="dxa"/>
            <w:tcBorders>
              <w:bottom w:val="single" w:sz="4" w:space="0" w:color="auto"/>
            </w:tcBorders>
          </w:tcPr>
          <w:p w14:paraId="3DC1401A"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934,143.48</w:t>
            </w:r>
          </w:p>
        </w:tc>
        <w:tc>
          <w:tcPr>
            <w:tcW w:w="141" w:type="dxa"/>
          </w:tcPr>
          <w:p w14:paraId="39C5097A"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276" w:type="dxa"/>
            <w:tcBorders>
              <w:bottom w:val="single" w:sz="4" w:space="0" w:color="auto"/>
            </w:tcBorders>
          </w:tcPr>
          <w:p w14:paraId="5709539A" w14:textId="77777777" w:rsidR="00F566D4" w:rsidRPr="00044B7A" w:rsidRDefault="00F566D4">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313,899.00</w:t>
            </w:r>
          </w:p>
        </w:tc>
        <w:tc>
          <w:tcPr>
            <w:tcW w:w="142" w:type="dxa"/>
          </w:tcPr>
          <w:p w14:paraId="1BD92353"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6" w:type="dxa"/>
            <w:tcBorders>
              <w:bottom w:val="single" w:sz="4" w:space="0" w:color="auto"/>
            </w:tcBorders>
          </w:tcPr>
          <w:p w14:paraId="742CDB99"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13,764,319.55</w:t>
            </w:r>
          </w:p>
        </w:tc>
        <w:tc>
          <w:tcPr>
            <w:tcW w:w="141" w:type="dxa"/>
          </w:tcPr>
          <w:p w14:paraId="77F1827A"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Borders>
              <w:bottom w:val="single" w:sz="4" w:space="0" w:color="auto"/>
            </w:tcBorders>
          </w:tcPr>
          <w:p w14:paraId="072772F1"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0F713B54"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Borders>
              <w:bottom w:val="single" w:sz="4" w:space="0" w:color="auto"/>
            </w:tcBorders>
          </w:tcPr>
          <w:p w14:paraId="05FDCCB4" w14:textId="77777777" w:rsidR="00F566D4" w:rsidRPr="00044B7A" w:rsidRDefault="00F566D4">
            <w:pPr>
              <w:ind w:left="-30" w:right="-1"/>
              <w:jc w:val="center"/>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w:t>
            </w:r>
          </w:p>
        </w:tc>
        <w:tc>
          <w:tcPr>
            <w:tcW w:w="142" w:type="dxa"/>
          </w:tcPr>
          <w:p w14:paraId="74A2B7EE"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Borders>
              <w:bottom w:val="single" w:sz="4" w:space="0" w:color="auto"/>
            </w:tcBorders>
          </w:tcPr>
          <w:p w14:paraId="21771B8D"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15,226,910.39</w:t>
            </w:r>
          </w:p>
        </w:tc>
      </w:tr>
      <w:tr w:rsidR="00F566D4" w:rsidRPr="00697192" w14:paraId="6BB284A5" w14:textId="77777777">
        <w:trPr>
          <w:cantSplit/>
          <w:trHeight w:val="71"/>
        </w:trPr>
        <w:tc>
          <w:tcPr>
            <w:tcW w:w="2274" w:type="dxa"/>
          </w:tcPr>
          <w:p w14:paraId="57E3CA1C" w14:textId="77777777" w:rsidR="00F566D4" w:rsidRPr="00044B7A" w:rsidRDefault="00F566D4">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 xml:space="preserve">31 </w:t>
            </w:r>
            <w:r w:rsidRPr="00044B7A">
              <w:rPr>
                <w:rFonts w:ascii="Angsana New" w:hAnsi="Angsana New" w:cs="Angsana New"/>
                <w:sz w:val="22"/>
                <w:szCs w:val="22"/>
                <w:cs/>
              </w:rPr>
              <w:t xml:space="preserve">ธันวาคม </w:t>
            </w:r>
            <w:r w:rsidRPr="00044B7A">
              <w:rPr>
                <w:rFonts w:ascii="Angsana New" w:hAnsi="Angsana New" w:cs="Angsana New"/>
                <w:sz w:val="22"/>
                <w:szCs w:val="22"/>
              </w:rPr>
              <w:t>2567</w:t>
            </w:r>
          </w:p>
        </w:tc>
        <w:tc>
          <w:tcPr>
            <w:tcW w:w="141" w:type="dxa"/>
          </w:tcPr>
          <w:p w14:paraId="58CD7CB2"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tcPr>
          <w:p w14:paraId="5E35A16A"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4A7E36CD" w14:textId="77777777" w:rsidR="00F566D4" w:rsidRPr="00044B7A" w:rsidRDefault="00F566D4">
            <w:pPr>
              <w:ind w:right="60"/>
              <w:jc w:val="center"/>
              <w:rPr>
                <w:rFonts w:ascii="Angsana New" w:hAnsi="Angsana New" w:cs="Angsana New"/>
                <w:snapToGrid w:val="0"/>
                <w:sz w:val="22"/>
                <w:szCs w:val="22"/>
                <w:u w:val="single"/>
                <w:cs/>
                <w:lang w:eastAsia="th-TH"/>
              </w:rPr>
            </w:pPr>
          </w:p>
        </w:tc>
        <w:tc>
          <w:tcPr>
            <w:tcW w:w="1417" w:type="dxa"/>
            <w:tcBorders>
              <w:top w:val="single" w:sz="4" w:space="0" w:color="auto"/>
              <w:bottom w:val="single" w:sz="4" w:space="0" w:color="auto"/>
            </w:tcBorders>
          </w:tcPr>
          <w:p w14:paraId="67092166"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(93,004,015.69)</w:t>
            </w:r>
          </w:p>
        </w:tc>
        <w:tc>
          <w:tcPr>
            <w:tcW w:w="142" w:type="dxa"/>
          </w:tcPr>
          <w:p w14:paraId="64533878"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bottom w:val="single" w:sz="4" w:space="0" w:color="auto"/>
            </w:tcBorders>
          </w:tcPr>
          <w:p w14:paraId="67AA3B71"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16</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893</w:t>
            </w:r>
            <w:r w:rsidRPr="00044B7A">
              <w:rPr>
                <w:rFonts w:ascii="Angsana New" w:hAnsi="Angsana New" w:cs="Angsana New"/>
                <w:snapToGrid w:val="0"/>
                <w:sz w:val="22"/>
                <w:szCs w:val="22"/>
                <w:lang w:eastAsia="th-TH"/>
              </w:rPr>
              <w:t>,</w:t>
            </w:r>
            <w:r w:rsidRPr="00044B7A">
              <w:rPr>
                <w:rFonts w:ascii="Angsana New" w:hAnsi="Angsana New" w:cs="Angsana New"/>
                <w:snapToGrid w:val="0"/>
                <w:sz w:val="22"/>
                <w:szCs w:val="22"/>
                <w:cs/>
                <w:lang w:eastAsia="th-TH"/>
              </w:rPr>
              <w:t>988.11</w:t>
            </w:r>
            <w:r w:rsidRPr="00044B7A">
              <w:rPr>
                <w:rFonts w:ascii="Angsana New" w:hAnsi="Angsana New" w:cs="Angsana New"/>
                <w:snapToGrid w:val="0"/>
                <w:sz w:val="22"/>
                <w:szCs w:val="22"/>
                <w:lang w:eastAsia="th-TH"/>
              </w:rPr>
              <w:t>)</w:t>
            </w:r>
          </w:p>
        </w:tc>
        <w:tc>
          <w:tcPr>
            <w:tcW w:w="141" w:type="dxa"/>
          </w:tcPr>
          <w:p w14:paraId="08B754D1"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bottom w:val="single" w:sz="4" w:space="0" w:color="auto"/>
            </w:tcBorders>
          </w:tcPr>
          <w:p w14:paraId="7C3D8594"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r w:rsidRPr="00044B7A">
              <w:rPr>
                <w:rFonts w:ascii="Angsana New" w:hAnsi="Angsana New" w:cs="Angsana New"/>
                <w:snapToGrid w:val="0"/>
                <w:sz w:val="22"/>
                <w:szCs w:val="22"/>
                <w:lang w:eastAsia="th-TH"/>
              </w:rPr>
              <w:t>54,479,271.19</w:t>
            </w:r>
            <w:r w:rsidRPr="00044B7A">
              <w:rPr>
                <w:rFonts w:ascii="Angsana New" w:hAnsi="Angsana New" w:cs="Angsana New"/>
                <w:snapToGrid w:val="0"/>
                <w:sz w:val="22"/>
                <w:szCs w:val="22"/>
                <w:cs/>
                <w:lang w:eastAsia="th-TH"/>
              </w:rPr>
              <w:t>)</w:t>
            </w:r>
          </w:p>
        </w:tc>
        <w:tc>
          <w:tcPr>
            <w:tcW w:w="142" w:type="dxa"/>
          </w:tcPr>
          <w:p w14:paraId="5F3A6CAF"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tcPr>
          <w:p w14:paraId="5F686165"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(62,425,156.09)</w:t>
            </w:r>
          </w:p>
        </w:tc>
        <w:tc>
          <w:tcPr>
            <w:tcW w:w="141" w:type="dxa"/>
          </w:tcPr>
          <w:p w14:paraId="426D4824"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tcPr>
          <w:p w14:paraId="75756EDB"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352AC956"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bottom w:val="single" w:sz="4" w:space="0" w:color="auto"/>
            </w:tcBorders>
          </w:tcPr>
          <w:p w14:paraId="457AB2CC"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(13,080,399.94)</w:t>
            </w:r>
          </w:p>
        </w:tc>
        <w:tc>
          <w:tcPr>
            <w:tcW w:w="142" w:type="dxa"/>
          </w:tcPr>
          <w:p w14:paraId="0F2A0BB0"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tcPr>
          <w:p w14:paraId="5B0F0EAA"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(239,882,831.02)</w:t>
            </w:r>
          </w:p>
        </w:tc>
      </w:tr>
      <w:tr w:rsidR="00F566D4" w:rsidRPr="00697192" w14:paraId="303DC86B" w14:textId="77777777">
        <w:trPr>
          <w:cantSplit/>
        </w:trPr>
        <w:tc>
          <w:tcPr>
            <w:tcW w:w="2274" w:type="dxa"/>
          </w:tcPr>
          <w:p w14:paraId="3A979591" w14:textId="77777777" w:rsidR="00F566D4" w:rsidRPr="00044B7A" w:rsidRDefault="00F566D4">
            <w:pPr>
              <w:rPr>
                <w:rFonts w:ascii="Angsana New" w:hAnsi="Angsana New" w:cs="Angsana New"/>
                <w:sz w:val="22"/>
                <w:szCs w:val="22"/>
                <w:cs/>
              </w:rPr>
            </w:pPr>
            <w:r w:rsidRPr="00044B7A">
              <w:rPr>
                <w:rFonts w:ascii="Angsana New" w:hAnsi="Angsana New" w:cs="Angsana New"/>
                <w:sz w:val="22"/>
                <w:szCs w:val="22"/>
                <w:cs/>
              </w:rPr>
              <w:t>ค่าเผื่อการด้อยค่า :-</w:t>
            </w:r>
          </w:p>
        </w:tc>
        <w:tc>
          <w:tcPr>
            <w:tcW w:w="141" w:type="dxa"/>
          </w:tcPr>
          <w:p w14:paraId="6451BD9B"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tcBorders>
          </w:tcPr>
          <w:p w14:paraId="2EE3CCA9"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42" w:type="dxa"/>
          </w:tcPr>
          <w:p w14:paraId="742F31B4" w14:textId="77777777" w:rsidR="00F566D4" w:rsidRPr="00044B7A" w:rsidRDefault="00F566D4">
            <w:pPr>
              <w:ind w:right="60"/>
              <w:jc w:val="center"/>
              <w:rPr>
                <w:rFonts w:ascii="Angsana New" w:hAnsi="Angsana New" w:cs="Angsana New"/>
                <w:snapToGrid w:val="0"/>
                <w:sz w:val="22"/>
                <w:szCs w:val="22"/>
                <w:u w:val="single"/>
                <w:cs/>
                <w:lang w:eastAsia="th-TH"/>
              </w:rPr>
            </w:pPr>
          </w:p>
        </w:tc>
        <w:tc>
          <w:tcPr>
            <w:tcW w:w="1417" w:type="dxa"/>
            <w:tcBorders>
              <w:top w:val="single" w:sz="4" w:space="0" w:color="auto"/>
            </w:tcBorders>
          </w:tcPr>
          <w:p w14:paraId="5192BD14"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2" w:type="dxa"/>
          </w:tcPr>
          <w:p w14:paraId="056C7752"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tcBorders>
          </w:tcPr>
          <w:p w14:paraId="2D2A2A1B"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 w:type="dxa"/>
          </w:tcPr>
          <w:p w14:paraId="459E12D1"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tcBorders>
          </w:tcPr>
          <w:p w14:paraId="5C44C0ED"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p>
        </w:tc>
        <w:tc>
          <w:tcPr>
            <w:tcW w:w="142" w:type="dxa"/>
          </w:tcPr>
          <w:p w14:paraId="54AA3E9B"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tcBorders>
          </w:tcPr>
          <w:p w14:paraId="2230997A"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p>
        </w:tc>
        <w:tc>
          <w:tcPr>
            <w:tcW w:w="141" w:type="dxa"/>
          </w:tcPr>
          <w:p w14:paraId="3D7C96A4"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6FABE9B1"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p>
        </w:tc>
        <w:tc>
          <w:tcPr>
            <w:tcW w:w="142" w:type="dxa"/>
          </w:tcPr>
          <w:p w14:paraId="31311C85"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tcBorders>
          </w:tcPr>
          <w:p w14:paraId="441FDF7A"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p>
        </w:tc>
        <w:tc>
          <w:tcPr>
            <w:tcW w:w="142" w:type="dxa"/>
          </w:tcPr>
          <w:p w14:paraId="15CD17E6"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tcBorders>
          </w:tcPr>
          <w:p w14:paraId="781A9E74"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p>
        </w:tc>
      </w:tr>
      <w:tr w:rsidR="00F566D4" w:rsidRPr="00697192" w14:paraId="6EF03A6F" w14:textId="77777777">
        <w:trPr>
          <w:cantSplit/>
        </w:trPr>
        <w:tc>
          <w:tcPr>
            <w:tcW w:w="2274" w:type="dxa"/>
          </w:tcPr>
          <w:p w14:paraId="4D3E8983" w14:textId="77777777" w:rsidR="00F566D4" w:rsidRPr="00044B7A" w:rsidRDefault="00F566D4">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1</w:t>
            </w:r>
            <w:r w:rsidRPr="00044B7A">
              <w:rPr>
                <w:rFonts w:ascii="Angsana New" w:hAnsi="Angsana New" w:cs="Angsana New"/>
                <w:sz w:val="22"/>
                <w:szCs w:val="22"/>
                <w:cs/>
              </w:rPr>
              <w:t xml:space="preserve"> มกราคม </w:t>
            </w:r>
            <w:r w:rsidRPr="00044B7A">
              <w:rPr>
                <w:rFonts w:ascii="Angsana New" w:hAnsi="Angsana New" w:cs="Angsana New"/>
                <w:sz w:val="22"/>
                <w:szCs w:val="22"/>
              </w:rPr>
              <w:t>2567</w:t>
            </w:r>
          </w:p>
        </w:tc>
        <w:tc>
          <w:tcPr>
            <w:tcW w:w="141" w:type="dxa"/>
          </w:tcPr>
          <w:p w14:paraId="732E3BDB"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Pr>
          <w:p w14:paraId="4FBB3585"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5C011DFC" w14:textId="77777777" w:rsidR="00F566D4" w:rsidRPr="00044B7A" w:rsidRDefault="00F566D4">
            <w:pPr>
              <w:ind w:right="-1"/>
              <w:jc w:val="center"/>
              <w:rPr>
                <w:rFonts w:ascii="Angsana New" w:hAnsi="Angsana New" w:cs="Angsana New"/>
                <w:snapToGrid w:val="0"/>
                <w:sz w:val="22"/>
                <w:szCs w:val="22"/>
                <w:cs/>
                <w:lang w:eastAsia="th-TH"/>
              </w:rPr>
            </w:pPr>
          </w:p>
        </w:tc>
        <w:tc>
          <w:tcPr>
            <w:tcW w:w="1417" w:type="dxa"/>
          </w:tcPr>
          <w:p w14:paraId="31E83140"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(12,691,813.43)</w:t>
            </w:r>
          </w:p>
        </w:tc>
        <w:tc>
          <w:tcPr>
            <w:tcW w:w="142" w:type="dxa"/>
          </w:tcPr>
          <w:p w14:paraId="33B642E3" w14:textId="77777777" w:rsidR="00F566D4" w:rsidRPr="00044B7A" w:rsidRDefault="00F566D4">
            <w:pPr>
              <w:ind w:right="-1"/>
              <w:jc w:val="center"/>
              <w:rPr>
                <w:rFonts w:ascii="Angsana New" w:hAnsi="Angsana New" w:cs="Angsana New"/>
                <w:snapToGrid w:val="0"/>
                <w:sz w:val="22"/>
                <w:szCs w:val="22"/>
                <w:cs/>
                <w:lang w:eastAsia="th-TH"/>
              </w:rPr>
            </w:pPr>
          </w:p>
        </w:tc>
        <w:tc>
          <w:tcPr>
            <w:tcW w:w="1418" w:type="dxa"/>
          </w:tcPr>
          <w:p w14:paraId="7230C1BF"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tcPr>
          <w:p w14:paraId="5385C0EF" w14:textId="77777777" w:rsidR="00F566D4" w:rsidRPr="00044B7A" w:rsidRDefault="00F566D4">
            <w:pPr>
              <w:ind w:right="-1"/>
              <w:jc w:val="center"/>
              <w:rPr>
                <w:rFonts w:ascii="Angsana New" w:hAnsi="Angsana New" w:cs="Angsana New"/>
                <w:snapToGrid w:val="0"/>
                <w:sz w:val="22"/>
                <w:szCs w:val="22"/>
                <w:cs/>
                <w:lang w:eastAsia="th-TH"/>
              </w:rPr>
            </w:pPr>
          </w:p>
        </w:tc>
        <w:tc>
          <w:tcPr>
            <w:tcW w:w="1276" w:type="dxa"/>
          </w:tcPr>
          <w:p w14:paraId="4D47771A"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(1,937,521.38)</w:t>
            </w:r>
          </w:p>
        </w:tc>
        <w:tc>
          <w:tcPr>
            <w:tcW w:w="142" w:type="dxa"/>
          </w:tcPr>
          <w:p w14:paraId="49B0F7F6" w14:textId="77777777" w:rsidR="00F566D4" w:rsidRPr="00044B7A" w:rsidRDefault="00F566D4">
            <w:pPr>
              <w:ind w:left="-30" w:right="-1"/>
              <w:jc w:val="center"/>
              <w:rPr>
                <w:rFonts w:ascii="Angsana New" w:hAnsi="Angsana New" w:cs="Angsana New"/>
                <w:snapToGrid w:val="0"/>
                <w:sz w:val="22"/>
                <w:szCs w:val="22"/>
                <w:lang w:eastAsia="th-TH"/>
              </w:rPr>
            </w:pPr>
          </w:p>
        </w:tc>
        <w:tc>
          <w:tcPr>
            <w:tcW w:w="1276" w:type="dxa"/>
          </w:tcPr>
          <w:p w14:paraId="25257834"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tcPr>
          <w:p w14:paraId="29812295" w14:textId="77777777" w:rsidR="00F566D4" w:rsidRPr="00044B7A" w:rsidRDefault="00F566D4">
            <w:pPr>
              <w:ind w:left="-30" w:right="-1"/>
              <w:jc w:val="center"/>
              <w:rPr>
                <w:rFonts w:ascii="Angsana New" w:hAnsi="Angsana New" w:cs="Angsana New"/>
                <w:snapToGrid w:val="0"/>
                <w:sz w:val="22"/>
                <w:szCs w:val="22"/>
                <w:lang w:eastAsia="th-TH"/>
              </w:rPr>
            </w:pPr>
          </w:p>
        </w:tc>
        <w:tc>
          <w:tcPr>
            <w:tcW w:w="1418" w:type="dxa"/>
          </w:tcPr>
          <w:p w14:paraId="5A1870BD"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tcPr>
          <w:p w14:paraId="76A9EEDB"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Pr>
          <w:p w14:paraId="703D2C7C"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(9,948.47)</w:t>
            </w:r>
          </w:p>
        </w:tc>
        <w:tc>
          <w:tcPr>
            <w:tcW w:w="142" w:type="dxa"/>
          </w:tcPr>
          <w:p w14:paraId="75E084A9"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p>
        </w:tc>
        <w:tc>
          <w:tcPr>
            <w:tcW w:w="1418" w:type="dxa"/>
          </w:tcPr>
          <w:p w14:paraId="414E2BB9"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(14,639,283.28)</w:t>
            </w:r>
          </w:p>
        </w:tc>
      </w:tr>
      <w:tr w:rsidR="00F566D4" w:rsidRPr="00697192" w14:paraId="404525EE" w14:textId="77777777">
        <w:trPr>
          <w:cantSplit/>
        </w:trPr>
        <w:tc>
          <w:tcPr>
            <w:tcW w:w="2274" w:type="dxa"/>
            <w:tcBorders>
              <w:top w:val="nil"/>
              <w:left w:val="nil"/>
              <w:bottom w:val="nil"/>
              <w:right w:val="nil"/>
            </w:tcBorders>
          </w:tcPr>
          <w:p w14:paraId="10FEB98D" w14:textId="77777777" w:rsidR="00F566D4" w:rsidRPr="00044B7A" w:rsidRDefault="00F566D4">
            <w:pPr>
              <w:ind w:firstLine="295"/>
              <w:rPr>
                <w:rFonts w:ascii="Angsana New" w:hAnsi="Angsana New" w:cs="Angsana New"/>
                <w:sz w:val="22"/>
                <w:szCs w:val="22"/>
                <w:cs/>
              </w:rPr>
            </w:pPr>
            <w:r w:rsidRPr="00044B7A">
              <w:rPr>
                <w:rFonts w:ascii="Angsana New" w:hAnsi="Angsana New" w:cs="Angsana New"/>
                <w:sz w:val="22"/>
                <w:szCs w:val="22"/>
                <w:cs/>
              </w:rPr>
              <w:t>เพิ่มขึ้น</w:t>
            </w:r>
          </w:p>
        </w:tc>
        <w:tc>
          <w:tcPr>
            <w:tcW w:w="141" w:type="dxa"/>
          </w:tcPr>
          <w:p w14:paraId="17210834"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Pr>
          <w:p w14:paraId="69446C49"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00FB0B9C" w14:textId="77777777" w:rsidR="00F566D4" w:rsidRPr="00044B7A" w:rsidRDefault="00F566D4">
            <w:pPr>
              <w:ind w:right="60"/>
              <w:jc w:val="center"/>
              <w:rPr>
                <w:rFonts w:ascii="Angsana New" w:hAnsi="Angsana New" w:cs="Angsana New"/>
                <w:snapToGrid w:val="0"/>
                <w:sz w:val="22"/>
                <w:szCs w:val="22"/>
                <w:u w:val="single"/>
                <w:cs/>
                <w:lang w:eastAsia="th-TH"/>
              </w:rPr>
            </w:pPr>
          </w:p>
        </w:tc>
        <w:tc>
          <w:tcPr>
            <w:tcW w:w="1417" w:type="dxa"/>
          </w:tcPr>
          <w:p w14:paraId="39F9000B"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tcPr>
          <w:p w14:paraId="20836B75"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418" w:type="dxa"/>
          </w:tcPr>
          <w:p w14:paraId="6CBE350D"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tcPr>
          <w:p w14:paraId="580633D9"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276" w:type="dxa"/>
          </w:tcPr>
          <w:p w14:paraId="00FFFD0E"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tcPr>
          <w:p w14:paraId="779BA0CE"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6" w:type="dxa"/>
          </w:tcPr>
          <w:p w14:paraId="2874EAD0"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tcPr>
          <w:p w14:paraId="2860E2D7"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Pr>
          <w:p w14:paraId="27EB0B34"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tcPr>
          <w:p w14:paraId="7F198D19"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Pr>
          <w:p w14:paraId="1246F5AA"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tcPr>
          <w:p w14:paraId="474B3EB8"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Pr>
          <w:p w14:paraId="2CB1E905"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r>
      <w:tr w:rsidR="00F566D4" w:rsidRPr="00697192" w14:paraId="25557BC1" w14:textId="77777777">
        <w:trPr>
          <w:cantSplit/>
        </w:trPr>
        <w:tc>
          <w:tcPr>
            <w:tcW w:w="2274" w:type="dxa"/>
            <w:tcBorders>
              <w:top w:val="nil"/>
              <w:left w:val="nil"/>
              <w:bottom w:val="nil"/>
              <w:right w:val="nil"/>
            </w:tcBorders>
          </w:tcPr>
          <w:p w14:paraId="37CCEF62" w14:textId="77777777" w:rsidR="00F566D4" w:rsidRPr="00044B7A" w:rsidRDefault="00F566D4">
            <w:pPr>
              <w:ind w:firstLine="295"/>
              <w:rPr>
                <w:rFonts w:ascii="Angsana New" w:hAnsi="Angsana New" w:cs="Angsana New"/>
                <w:sz w:val="22"/>
                <w:szCs w:val="22"/>
                <w:cs/>
              </w:rPr>
            </w:pPr>
            <w:r w:rsidRPr="00044B7A">
              <w:rPr>
                <w:rFonts w:ascii="Angsana New" w:hAnsi="Angsana New" w:cs="Angsana New"/>
                <w:sz w:val="22"/>
                <w:szCs w:val="22"/>
                <w:cs/>
              </w:rPr>
              <w:t>ลดลง</w:t>
            </w:r>
          </w:p>
        </w:tc>
        <w:tc>
          <w:tcPr>
            <w:tcW w:w="141" w:type="dxa"/>
          </w:tcPr>
          <w:p w14:paraId="4C0846DC"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Borders>
              <w:bottom w:val="single" w:sz="4" w:space="0" w:color="auto"/>
            </w:tcBorders>
          </w:tcPr>
          <w:p w14:paraId="749351F7"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52BC6E16" w14:textId="77777777" w:rsidR="00F566D4" w:rsidRPr="00044B7A" w:rsidRDefault="00F566D4">
            <w:pPr>
              <w:ind w:right="-1"/>
              <w:jc w:val="center"/>
              <w:rPr>
                <w:rFonts w:ascii="Angsana New" w:hAnsi="Angsana New" w:cs="Angsana New"/>
                <w:snapToGrid w:val="0"/>
                <w:sz w:val="22"/>
                <w:szCs w:val="22"/>
                <w:cs/>
                <w:lang w:eastAsia="th-TH"/>
              </w:rPr>
            </w:pPr>
          </w:p>
        </w:tc>
        <w:tc>
          <w:tcPr>
            <w:tcW w:w="1417" w:type="dxa"/>
            <w:tcBorders>
              <w:bottom w:val="single" w:sz="4" w:space="0" w:color="auto"/>
            </w:tcBorders>
          </w:tcPr>
          <w:p w14:paraId="21D8177D"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7A09D38C" w14:textId="77777777" w:rsidR="00F566D4" w:rsidRPr="00044B7A" w:rsidRDefault="00F566D4">
            <w:pPr>
              <w:ind w:right="-1"/>
              <w:jc w:val="center"/>
              <w:rPr>
                <w:rFonts w:ascii="Angsana New" w:hAnsi="Angsana New" w:cs="Angsana New"/>
                <w:snapToGrid w:val="0"/>
                <w:sz w:val="22"/>
                <w:szCs w:val="22"/>
                <w:cs/>
                <w:lang w:eastAsia="th-TH"/>
              </w:rPr>
            </w:pPr>
          </w:p>
        </w:tc>
        <w:tc>
          <w:tcPr>
            <w:tcW w:w="1418" w:type="dxa"/>
            <w:tcBorders>
              <w:bottom w:val="single" w:sz="4" w:space="0" w:color="auto"/>
            </w:tcBorders>
          </w:tcPr>
          <w:p w14:paraId="6605AA74"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1" w:type="dxa"/>
          </w:tcPr>
          <w:p w14:paraId="02690314" w14:textId="77777777" w:rsidR="00F566D4" w:rsidRPr="00044B7A" w:rsidRDefault="00F566D4">
            <w:pPr>
              <w:ind w:right="-1"/>
              <w:jc w:val="center"/>
              <w:rPr>
                <w:rFonts w:ascii="Angsana New" w:hAnsi="Angsana New" w:cs="Angsana New"/>
                <w:snapToGrid w:val="0"/>
                <w:sz w:val="22"/>
                <w:szCs w:val="22"/>
                <w:cs/>
                <w:lang w:eastAsia="th-TH"/>
              </w:rPr>
            </w:pPr>
          </w:p>
        </w:tc>
        <w:tc>
          <w:tcPr>
            <w:tcW w:w="1276" w:type="dxa"/>
            <w:tcBorders>
              <w:bottom w:val="single" w:sz="4" w:space="0" w:color="auto"/>
            </w:tcBorders>
          </w:tcPr>
          <w:p w14:paraId="11A7CF10"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6DBF6683" w14:textId="77777777" w:rsidR="00F566D4" w:rsidRPr="00044B7A" w:rsidRDefault="00F566D4">
            <w:pPr>
              <w:ind w:left="-30" w:right="-1"/>
              <w:jc w:val="center"/>
              <w:rPr>
                <w:rFonts w:ascii="Angsana New" w:hAnsi="Angsana New" w:cs="Angsana New"/>
                <w:snapToGrid w:val="0"/>
                <w:sz w:val="22"/>
                <w:szCs w:val="22"/>
                <w:lang w:eastAsia="th-TH"/>
              </w:rPr>
            </w:pPr>
          </w:p>
        </w:tc>
        <w:tc>
          <w:tcPr>
            <w:tcW w:w="1276" w:type="dxa"/>
            <w:tcBorders>
              <w:bottom w:val="single" w:sz="4" w:space="0" w:color="auto"/>
            </w:tcBorders>
          </w:tcPr>
          <w:p w14:paraId="62CCAE4B"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1" w:type="dxa"/>
          </w:tcPr>
          <w:p w14:paraId="61475314" w14:textId="77777777" w:rsidR="00F566D4" w:rsidRPr="00044B7A" w:rsidRDefault="00F566D4">
            <w:pPr>
              <w:ind w:left="-30" w:right="-1"/>
              <w:jc w:val="center"/>
              <w:rPr>
                <w:rFonts w:ascii="Angsana New" w:hAnsi="Angsana New" w:cs="Angsana New"/>
                <w:snapToGrid w:val="0"/>
                <w:sz w:val="22"/>
                <w:szCs w:val="22"/>
                <w:lang w:eastAsia="th-TH"/>
              </w:rPr>
            </w:pPr>
          </w:p>
        </w:tc>
        <w:tc>
          <w:tcPr>
            <w:tcW w:w="1418" w:type="dxa"/>
            <w:tcBorders>
              <w:bottom w:val="single" w:sz="4" w:space="0" w:color="auto"/>
            </w:tcBorders>
          </w:tcPr>
          <w:p w14:paraId="084B0C52"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tcPr>
          <w:p w14:paraId="42246867" w14:textId="77777777" w:rsidR="00F566D4" w:rsidRPr="00044B7A" w:rsidRDefault="00F566D4">
            <w:pPr>
              <w:ind w:left="-30" w:right="-1"/>
              <w:jc w:val="center"/>
              <w:rPr>
                <w:rFonts w:ascii="Angsana New" w:hAnsi="Angsana New" w:cs="Angsana New"/>
                <w:snapToGrid w:val="0"/>
                <w:sz w:val="22"/>
                <w:szCs w:val="22"/>
                <w:lang w:eastAsia="th-TH"/>
              </w:rPr>
            </w:pPr>
          </w:p>
        </w:tc>
        <w:tc>
          <w:tcPr>
            <w:tcW w:w="1275" w:type="dxa"/>
            <w:tcBorders>
              <w:bottom w:val="single" w:sz="4" w:space="0" w:color="auto"/>
            </w:tcBorders>
          </w:tcPr>
          <w:p w14:paraId="09C5FD41"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0B91652F" w14:textId="77777777" w:rsidR="00F566D4" w:rsidRPr="00044B7A" w:rsidRDefault="00F566D4">
            <w:pPr>
              <w:ind w:left="-30" w:right="-1"/>
              <w:jc w:val="center"/>
              <w:rPr>
                <w:rFonts w:ascii="Angsana New" w:hAnsi="Angsana New" w:cs="Angsana New"/>
                <w:snapToGrid w:val="0"/>
                <w:sz w:val="22"/>
                <w:szCs w:val="22"/>
                <w:lang w:eastAsia="th-TH"/>
              </w:rPr>
            </w:pPr>
          </w:p>
        </w:tc>
        <w:tc>
          <w:tcPr>
            <w:tcW w:w="1418" w:type="dxa"/>
            <w:tcBorders>
              <w:bottom w:val="single" w:sz="4" w:space="0" w:color="auto"/>
            </w:tcBorders>
          </w:tcPr>
          <w:p w14:paraId="63E362E3"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r>
      <w:tr w:rsidR="00F566D4" w:rsidRPr="00697192" w14:paraId="252969D0" w14:textId="77777777">
        <w:trPr>
          <w:cantSplit/>
        </w:trPr>
        <w:tc>
          <w:tcPr>
            <w:tcW w:w="2274" w:type="dxa"/>
          </w:tcPr>
          <w:p w14:paraId="5B79540F" w14:textId="77777777" w:rsidR="00F566D4" w:rsidRPr="00044B7A" w:rsidRDefault="00F566D4">
            <w:pPr>
              <w:ind w:firstLine="295"/>
              <w:rPr>
                <w:rFonts w:ascii="Angsana New" w:hAnsi="Angsana New" w:cs="Angsana New"/>
                <w:sz w:val="22"/>
                <w:szCs w:val="22"/>
                <w:cs/>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 xml:space="preserve">31 </w:t>
            </w:r>
            <w:r w:rsidRPr="00044B7A">
              <w:rPr>
                <w:rFonts w:ascii="Angsana New" w:hAnsi="Angsana New" w:cs="Angsana New"/>
                <w:sz w:val="22"/>
                <w:szCs w:val="22"/>
                <w:cs/>
              </w:rPr>
              <w:t xml:space="preserve">ธันวาคม </w:t>
            </w:r>
            <w:r w:rsidRPr="00044B7A">
              <w:rPr>
                <w:rFonts w:ascii="Angsana New" w:hAnsi="Angsana New" w:cs="Angsana New"/>
                <w:sz w:val="22"/>
                <w:szCs w:val="22"/>
              </w:rPr>
              <w:t>2567</w:t>
            </w:r>
          </w:p>
        </w:tc>
        <w:tc>
          <w:tcPr>
            <w:tcW w:w="141" w:type="dxa"/>
          </w:tcPr>
          <w:p w14:paraId="589A9F16"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tcPr>
          <w:p w14:paraId="3ED5EE74"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cs/>
                <w:lang w:eastAsia="th-TH"/>
              </w:rPr>
              <w:t>-</w:t>
            </w:r>
          </w:p>
        </w:tc>
        <w:tc>
          <w:tcPr>
            <w:tcW w:w="142" w:type="dxa"/>
          </w:tcPr>
          <w:p w14:paraId="30299B5A" w14:textId="77777777" w:rsidR="00F566D4" w:rsidRPr="00044B7A" w:rsidRDefault="00F566D4">
            <w:pPr>
              <w:ind w:right="60"/>
              <w:jc w:val="center"/>
              <w:rPr>
                <w:rFonts w:ascii="Angsana New" w:hAnsi="Angsana New" w:cs="Angsana New"/>
                <w:snapToGrid w:val="0"/>
                <w:sz w:val="22"/>
                <w:szCs w:val="22"/>
                <w:u w:val="single"/>
                <w:cs/>
                <w:lang w:eastAsia="th-TH"/>
              </w:rPr>
            </w:pPr>
          </w:p>
        </w:tc>
        <w:tc>
          <w:tcPr>
            <w:tcW w:w="1417" w:type="dxa"/>
            <w:tcBorders>
              <w:top w:val="single" w:sz="4" w:space="0" w:color="auto"/>
              <w:bottom w:val="single" w:sz="4" w:space="0" w:color="auto"/>
            </w:tcBorders>
          </w:tcPr>
          <w:p w14:paraId="4739A2E9"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(12,691,813.43)</w:t>
            </w:r>
          </w:p>
        </w:tc>
        <w:tc>
          <w:tcPr>
            <w:tcW w:w="142" w:type="dxa"/>
          </w:tcPr>
          <w:p w14:paraId="092BAEF9"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418" w:type="dxa"/>
            <w:tcBorders>
              <w:top w:val="single" w:sz="4" w:space="0" w:color="auto"/>
              <w:bottom w:val="single" w:sz="4" w:space="0" w:color="auto"/>
            </w:tcBorders>
          </w:tcPr>
          <w:p w14:paraId="6BE43044"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tcPr>
          <w:p w14:paraId="2C1C882E"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276" w:type="dxa"/>
            <w:tcBorders>
              <w:top w:val="single" w:sz="4" w:space="0" w:color="auto"/>
              <w:bottom w:val="single" w:sz="4" w:space="0" w:color="auto"/>
            </w:tcBorders>
          </w:tcPr>
          <w:p w14:paraId="5DA120B4"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(1,937,521.38)</w:t>
            </w:r>
          </w:p>
        </w:tc>
        <w:tc>
          <w:tcPr>
            <w:tcW w:w="142" w:type="dxa"/>
          </w:tcPr>
          <w:p w14:paraId="09708AFC"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6" w:type="dxa"/>
            <w:tcBorders>
              <w:top w:val="single" w:sz="4" w:space="0" w:color="auto"/>
              <w:bottom w:val="single" w:sz="4" w:space="0" w:color="auto"/>
            </w:tcBorders>
          </w:tcPr>
          <w:p w14:paraId="3D90A71C"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1" w:type="dxa"/>
          </w:tcPr>
          <w:p w14:paraId="7167B489" w14:textId="77777777" w:rsidR="00F566D4" w:rsidRPr="00044B7A" w:rsidRDefault="00F566D4">
            <w:pPr>
              <w:ind w:left="-30" w:right="-1"/>
              <w:jc w:val="center"/>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tcPr>
          <w:p w14:paraId="3285E408" w14:textId="77777777" w:rsidR="00F566D4" w:rsidRPr="00044B7A" w:rsidRDefault="00F566D4">
            <w:pPr>
              <w:ind w:left="-30" w:right="-1"/>
              <w:jc w:val="center"/>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w:t>
            </w:r>
          </w:p>
        </w:tc>
        <w:tc>
          <w:tcPr>
            <w:tcW w:w="142" w:type="dxa"/>
          </w:tcPr>
          <w:p w14:paraId="5589CEE9"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Borders>
              <w:top w:val="single" w:sz="4" w:space="0" w:color="auto"/>
              <w:bottom w:val="single" w:sz="4" w:space="0" w:color="auto"/>
            </w:tcBorders>
          </w:tcPr>
          <w:p w14:paraId="22D3AFD7"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(9,948.47)</w:t>
            </w:r>
          </w:p>
        </w:tc>
        <w:tc>
          <w:tcPr>
            <w:tcW w:w="142" w:type="dxa"/>
          </w:tcPr>
          <w:p w14:paraId="2E0D93DD"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Borders>
              <w:top w:val="single" w:sz="4" w:space="0" w:color="auto"/>
              <w:bottom w:val="single" w:sz="4" w:space="0" w:color="auto"/>
            </w:tcBorders>
          </w:tcPr>
          <w:p w14:paraId="59EE4712"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(14,639,283.28)</w:t>
            </w:r>
          </w:p>
        </w:tc>
      </w:tr>
      <w:tr w:rsidR="00F566D4" w:rsidRPr="00697192" w14:paraId="248692B1" w14:textId="77777777">
        <w:trPr>
          <w:cantSplit/>
        </w:trPr>
        <w:tc>
          <w:tcPr>
            <w:tcW w:w="2274" w:type="dxa"/>
          </w:tcPr>
          <w:p w14:paraId="40CD1619" w14:textId="77777777" w:rsidR="00F566D4" w:rsidRPr="00044B7A" w:rsidRDefault="00F566D4">
            <w:pPr>
              <w:rPr>
                <w:rFonts w:ascii="Angsana New" w:hAnsi="Angsana New" w:cs="Angsana New"/>
                <w:sz w:val="22"/>
                <w:szCs w:val="22"/>
                <w:cs/>
              </w:rPr>
            </w:pPr>
            <w:r w:rsidRPr="00044B7A">
              <w:rPr>
                <w:rFonts w:ascii="Angsana New" w:hAnsi="Angsana New" w:cs="Angsana New"/>
                <w:sz w:val="22"/>
                <w:szCs w:val="22"/>
                <w:cs/>
              </w:rPr>
              <w:t>มูลค่าสุทธิตามบัญชี :-</w:t>
            </w:r>
          </w:p>
        </w:tc>
        <w:tc>
          <w:tcPr>
            <w:tcW w:w="141" w:type="dxa"/>
          </w:tcPr>
          <w:p w14:paraId="16D58624"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Borders>
              <w:top w:val="single" w:sz="4" w:space="0" w:color="auto"/>
            </w:tcBorders>
          </w:tcPr>
          <w:p w14:paraId="1887CA61"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42" w:type="dxa"/>
          </w:tcPr>
          <w:p w14:paraId="2C6BA0AA" w14:textId="77777777" w:rsidR="00F566D4" w:rsidRPr="00044B7A" w:rsidRDefault="00F566D4">
            <w:pPr>
              <w:ind w:right="60"/>
              <w:jc w:val="center"/>
              <w:rPr>
                <w:rFonts w:ascii="Angsana New" w:hAnsi="Angsana New" w:cs="Angsana New"/>
                <w:snapToGrid w:val="0"/>
                <w:sz w:val="22"/>
                <w:szCs w:val="22"/>
                <w:highlight w:val="yellow"/>
                <w:u w:val="single"/>
                <w:cs/>
                <w:lang w:eastAsia="th-TH"/>
              </w:rPr>
            </w:pPr>
          </w:p>
        </w:tc>
        <w:tc>
          <w:tcPr>
            <w:tcW w:w="1417" w:type="dxa"/>
            <w:tcBorders>
              <w:top w:val="single" w:sz="4" w:space="0" w:color="auto"/>
            </w:tcBorders>
          </w:tcPr>
          <w:p w14:paraId="37FF60CA" w14:textId="77777777" w:rsidR="00F566D4" w:rsidRPr="00044B7A" w:rsidRDefault="00F566D4">
            <w:pPr>
              <w:tabs>
                <w:tab w:val="left" w:pos="1270"/>
              </w:tabs>
              <w:ind w:left="-30" w:right="150"/>
              <w:jc w:val="right"/>
              <w:rPr>
                <w:rFonts w:ascii="Angsana New" w:hAnsi="Angsana New" w:cs="Angsana New"/>
                <w:snapToGrid w:val="0"/>
                <w:sz w:val="22"/>
                <w:szCs w:val="22"/>
                <w:highlight w:val="yellow"/>
                <w:lang w:eastAsia="th-TH"/>
              </w:rPr>
            </w:pPr>
          </w:p>
        </w:tc>
        <w:tc>
          <w:tcPr>
            <w:tcW w:w="142" w:type="dxa"/>
          </w:tcPr>
          <w:p w14:paraId="5B3106B7" w14:textId="77777777" w:rsidR="00F566D4" w:rsidRPr="00044B7A" w:rsidRDefault="00F566D4">
            <w:pPr>
              <w:tabs>
                <w:tab w:val="left" w:pos="1270"/>
              </w:tabs>
              <w:ind w:right="150"/>
              <w:jc w:val="center"/>
              <w:rPr>
                <w:rFonts w:ascii="Angsana New" w:hAnsi="Angsana New" w:cs="Angsana New"/>
                <w:snapToGrid w:val="0"/>
                <w:sz w:val="22"/>
                <w:szCs w:val="22"/>
                <w:highlight w:val="yellow"/>
                <w:cs/>
                <w:lang w:eastAsia="th-TH"/>
              </w:rPr>
            </w:pPr>
          </w:p>
        </w:tc>
        <w:tc>
          <w:tcPr>
            <w:tcW w:w="1418" w:type="dxa"/>
            <w:tcBorders>
              <w:top w:val="single" w:sz="4" w:space="0" w:color="auto"/>
            </w:tcBorders>
          </w:tcPr>
          <w:p w14:paraId="02DB7273" w14:textId="77777777" w:rsidR="00F566D4" w:rsidRPr="00044B7A" w:rsidRDefault="00F566D4">
            <w:pPr>
              <w:tabs>
                <w:tab w:val="left" w:pos="1270"/>
              </w:tabs>
              <w:ind w:left="-30" w:right="150"/>
              <w:jc w:val="right"/>
              <w:rPr>
                <w:rFonts w:ascii="Angsana New" w:hAnsi="Angsana New" w:cs="Angsana New"/>
                <w:snapToGrid w:val="0"/>
                <w:sz w:val="22"/>
                <w:szCs w:val="22"/>
                <w:highlight w:val="yellow"/>
                <w:lang w:eastAsia="th-TH"/>
              </w:rPr>
            </w:pPr>
          </w:p>
        </w:tc>
        <w:tc>
          <w:tcPr>
            <w:tcW w:w="141" w:type="dxa"/>
          </w:tcPr>
          <w:p w14:paraId="37C262B2" w14:textId="77777777" w:rsidR="00F566D4" w:rsidRPr="00044B7A" w:rsidRDefault="00F566D4">
            <w:pPr>
              <w:tabs>
                <w:tab w:val="left" w:pos="1270"/>
              </w:tabs>
              <w:ind w:right="150"/>
              <w:jc w:val="center"/>
              <w:rPr>
                <w:rFonts w:ascii="Angsana New" w:hAnsi="Angsana New" w:cs="Angsana New"/>
                <w:snapToGrid w:val="0"/>
                <w:sz w:val="22"/>
                <w:szCs w:val="22"/>
                <w:highlight w:val="yellow"/>
                <w:cs/>
                <w:lang w:eastAsia="th-TH"/>
              </w:rPr>
            </w:pPr>
          </w:p>
        </w:tc>
        <w:tc>
          <w:tcPr>
            <w:tcW w:w="1276" w:type="dxa"/>
            <w:tcBorders>
              <w:top w:val="single" w:sz="4" w:space="0" w:color="auto"/>
            </w:tcBorders>
          </w:tcPr>
          <w:p w14:paraId="375113FE" w14:textId="77777777" w:rsidR="00F566D4" w:rsidRPr="00044B7A" w:rsidRDefault="00F566D4">
            <w:pPr>
              <w:tabs>
                <w:tab w:val="left" w:pos="1270"/>
              </w:tabs>
              <w:ind w:left="-30" w:right="83"/>
              <w:jc w:val="right"/>
              <w:rPr>
                <w:rFonts w:ascii="Angsana New" w:hAnsi="Angsana New" w:cs="Angsana New"/>
                <w:snapToGrid w:val="0"/>
                <w:sz w:val="22"/>
                <w:szCs w:val="22"/>
                <w:highlight w:val="yellow"/>
                <w:lang w:eastAsia="th-TH"/>
              </w:rPr>
            </w:pPr>
          </w:p>
        </w:tc>
        <w:tc>
          <w:tcPr>
            <w:tcW w:w="142" w:type="dxa"/>
          </w:tcPr>
          <w:p w14:paraId="3C78D323" w14:textId="77777777" w:rsidR="00F566D4" w:rsidRPr="00044B7A" w:rsidRDefault="00F566D4">
            <w:pPr>
              <w:tabs>
                <w:tab w:val="left" w:pos="1270"/>
              </w:tabs>
              <w:ind w:left="-30" w:right="150"/>
              <w:jc w:val="right"/>
              <w:rPr>
                <w:rFonts w:ascii="Angsana New" w:hAnsi="Angsana New" w:cs="Angsana New"/>
                <w:snapToGrid w:val="0"/>
                <w:sz w:val="22"/>
                <w:szCs w:val="22"/>
                <w:highlight w:val="yellow"/>
                <w:lang w:eastAsia="th-TH"/>
              </w:rPr>
            </w:pPr>
          </w:p>
        </w:tc>
        <w:tc>
          <w:tcPr>
            <w:tcW w:w="1276" w:type="dxa"/>
            <w:tcBorders>
              <w:top w:val="single" w:sz="4" w:space="0" w:color="auto"/>
            </w:tcBorders>
          </w:tcPr>
          <w:p w14:paraId="0248B3B8" w14:textId="77777777" w:rsidR="00F566D4" w:rsidRPr="00044B7A" w:rsidRDefault="00F566D4">
            <w:pPr>
              <w:tabs>
                <w:tab w:val="left" w:pos="1270"/>
              </w:tabs>
              <w:ind w:left="-30" w:right="83"/>
              <w:jc w:val="right"/>
              <w:rPr>
                <w:rFonts w:ascii="Angsana New" w:hAnsi="Angsana New" w:cs="Angsana New"/>
                <w:snapToGrid w:val="0"/>
                <w:sz w:val="22"/>
                <w:szCs w:val="22"/>
                <w:highlight w:val="yellow"/>
                <w:lang w:eastAsia="th-TH"/>
              </w:rPr>
            </w:pPr>
          </w:p>
        </w:tc>
        <w:tc>
          <w:tcPr>
            <w:tcW w:w="141" w:type="dxa"/>
          </w:tcPr>
          <w:p w14:paraId="3A2350B1" w14:textId="77777777" w:rsidR="00F566D4" w:rsidRPr="00044B7A" w:rsidRDefault="00F566D4">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top w:val="single" w:sz="4" w:space="0" w:color="auto"/>
            </w:tcBorders>
          </w:tcPr>
          <w:p w14:paraId="77DB6EA4" w14:textId="77777777" w:rsidR="00F566D4" w:rsidRPr="00044B7A" w:rsidRDefault="00F566D4">
            <w:pPr>
              <w:tabs>
                <w:tab w:val="left" w:pos="1270"/>
              </w:tabs>
              <w:ind w:left="-30" w:right="83"/>
              <w:jc w:val="right"/>
              <w:rPr>
                <w:rFonts w:ascii="Angsana New" w:hAnsi="Angsana New" w:cs="Angsana New"/>
                <w:snapToGrid w:val="0"/>
                <w:sz w:val="22"/>
                <w:szCs w:val="22"/>
                <w:highlight w:val="yellow"/>
                <w:lang w:eastAsia="th-TH"/>
              </w:rPr>
            </w:pPr>
          </w:p>
        </w:tc>
        <w:tc>
          <w:tcPr>
            <w:tcW w:w="142" w:type="dxa"/>
          </w:tcPr>
          <w:p w14:paraId="38308057" w14:textId="77777777" w:rsidR="00F566D4" w:rsidRPr="00044B7A" w:rsidRDefault="00F566D4">
            <w:pPr>
              <w:tabs>
                <w:tab w:val="left" w:pos="1270"/>
              </w:tabs>
              <w:ind w:left="-30" w:right="150"/>
              <w:jc w:val="right"/>
              <w:rPr>
                <w:rFonts w:ascii="Angsana New" w:hAnsi="Angsana New" w:cs="Angsana New"/>
                <w:snapToGrid w:val="0"/>
                <w:sz w:val="22"/>
                <w:szCs w:val="22"/>
                <w:highlight w:val="yellow"/>
                <w:lang w:eastAsia="th-TH"/>
              </w:rPr>
            </w:pPr>
          </w:p>
        </w:tc>
        <w:tc>
          <w:tcPr>
            <w:tcW w:w="1275" w:type="dxa"/>
            <w:tcBorders>
              <w:top w:val="single" w:sz="4" w:space="0" w:color="auto"/>
            </w:tcBorders>
          </w:tcPr>
          <w:p w14:paraId="37B85FB3" w14:textId="77777777" w:rsidR="00F566D4" w:rsidRPr="00044B7A" w:rsidRDefault="00F566D4">
            <w:pPr>
              <w:tabs>
                <w:tab w:val="left" w:pos="1270"/>
              </w:tabs>
              <w:ind w:left="-30" w:right="83"/>
              <w:jc w:val="right"/>
              <w:rPr>
                <w:rFonts w:ascii="Angsana New" w:hAnsi="Angsana New" w:cs="Angsana New"/>
                <w:snapToGrid w:val="0"/>
                <w:sz w:val="22"/>
                <w:szCs w:val="22"/>
                <w:highlight w:val="yellow"/>
                <w:lang w:eastAsia="th-TH"/>
              </w:rPr>
            </w:pPr>
          </w:p>
        </w:tc>
        <w:tc>
          <w:tcPr>
            <w:tcW w:w="142" w:type="dxa"/>
          </w:tcPr>
          <w:p w14:paraId="373C248E" w14:textId="77777777" w:rsidR="00F566D4" w:rsidRPr="00044B7A" w:rsidRDefault="00F566D4">
            <w:pPr>
              <w:tabs>
                <w:tab w:val="left" w:pos="1270"/>
              </w:tabs>
              <w:ind w:left="-30" w:right="150"/>
              <w:jc w:val="right"/>
              <w:rPr>
                <w:rFonts w:ascii="Angsana New" w:hAnsi="Angsana New" w:cs="Angsana New"/>
                <w:snapToGrid w:val="0"/>
                <w:sz w:val="22"/>
                <w:szCs w:val="22"/>
                <w:highlight w:val="yellow"/>
                <w:lang w:eastAsia="th-TH"/>
              </w:rPr>
            </w:pPr>
          </w:p>
        </w:tc>
        <w:tc>
          <w:tcPr>
            <w:tcW w:w="1418" w:type="dxa"/>
            <w:tcBorders>
              <w:top w:val="single" w:sz="4" w:space="0" w:color="auto"/>
            </w:tcBorders>
          </w:tcPr>
          <w:p w14:paraId="19531CDA" w14:textId="77777777" w:rsidR="00F566D4" w:rsidRPr="00044B7A" w:rsidRDefault="00F566D4">
            <w:pPr>
              <w:tabs>
                <w:tab w:val="left" w:pos="1270"/>
              </w:tabs>
              <w:ind w:left="-30" w:right="83"/>
              <w:jc w:val="right"/>
              <w:rPr>
                <w:rFonts w:ascii="Angsana New" w:hAnsi="Angsana New" w:cs="Angsana New"/>
                <w:snapToGrid w:val="0"/>
                <w:sz w:val="22"/>
                <w:szCs w:val="22"/>
                <w:highlight w:val="yellow"/>
                <w:lang w:eastAsia="th-TH"/>
              </w:rPr>
            </w:pPr>
          </w:p>
        </w:tc>
      </w:tr>
      <w:tr w:rsidR="00F566D4" w:rsidRPr="00697192" w14:paraId="61D78300" w14:textId="77777777">
        <w:trPr>
          <w:cantSplit/>
        </w:trPr>
        <w:tc>
          <w:tcPr>
            <w:tcW w:w="2274" w:type="dxa"/>
          </w:tcPr>
          <w:p w14:paraId="59B64C51" w14:textId="77777777" w:rsidR="00F566D4" w:rsidRPr="00044B7A" w:rsidRDefault="00F566D4">
            <w:pPr>
              <w:ind w:firstLine="295"/>
              <w:rPr>
                <w:rFonts w:ascii="Angsana New" w:hAnsi="Angsana New" w:cs="Angsana New"/>
                <w:sz w:val="22"/>
                <w:szCs w:val="22"/>
              </w:rPr>
            </w:pPr>
            <w:r w:rsidRPr="00044B7A">
              <w:rPr>
                <w:rFonts w:ascii="Angsana New" w:hAnsi="Angsana New" w:cs="Angsana New"/>
                <w:sz w:val="22"/>
                <w:szCs w:val="22"/>
                <w:cs/>
              </w:rPr>
              <w:t xml:space="preserve">ณ วันที่ </w:t>
            </w:r>
            <w:r w:rsidRPr="00044B7A">
              <w:rPr>
                <w:rFonts w:ascii="Angsana New" w:hAnsi="Angsana New" w:cs="Angsana New"/>
                <w:sz w:val="22"/>
                <w:szCs w:val="22"/>
              </w:rPr>
              <w:t xml:space="preserve">31 </w:t>
            </w:r>
            <w:r w:rsidRPr="00044B7A">
              <w:rPr>
                <w:rFonts w:ascii="Angsana New" w:hAnsi="Angsana New" w:cs="Angsana New"/>
                <w:sz w:val="22"/>
                <w:szCs w:val="22"/>
                <w:cs/>
              </w:rPr>
              <w:t xml:space="preserve">ธันวาคม </w:t>
            </w:r>
            <w:r w:rsidRPr="00044B7A">
              <w:rPr>
                <w:rFonts w:ascii="Angsana New" w:hAnsi="Angsana New" w:cs="Angsana New"/>
                <w:sz w:val="22"/>
                <w:szCs w:val="22"/>
              </w:rPr>
              <w:t>2567</w:t>
            </w:r>
          </w:p>
        </w:tc>
        <w:tc>
          <w:tcPr>
            <w:tcW w:w="141" w:type="dxa"/>
          </w:tcPr>
          <w:p w14:paraId="419AAC39"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p>
        </w:tc>
        <w:tc>
          <w:tcPr>
            <w:tcW w:w="1276" w:type="dxa"/>
            <w:tcBorders>
              <w:bottom w:val="double" w:sz="4" w:space="0" w:color="auto"/>
            </w:tcBorders>
          </w:tcPr>
          <w:p w14:paraId="65CDD6A7" w14:textId="77777777" w:rsidR="00F566D4" w:rsidRPr="00044B7A" w:rsidRDefault="00F566D4">
            <w:pPr>
              <w:tabs>
                <w:tab w:val="left" w:pos="1267"/>
              </w:tabs>
              <w:ind w:left="-30" w:right="7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67,861,562.01</w:t>
            </w:r>
          </w:p>
        </w:tc>
        <w:tc>
          <w:tcPr>
            <w:tcW w:w="142" w:type="dxa"/>
          </w:tcPr>
          <w:p w14:paraId="24B0BD9B" w14:textId="77777777" w:rsidR="00F566D4" w:rsidRPr="00044B7A" w:rsidRDefault="00F566D4">
            <w:pPr>
              <w:ind w:right="60"/>
              <w:jc w:val="center"/>
              <w:rPr>
                <w:rFonts w:ascii="Angsana New" w:hAnsi="Angsana New" w:cs="Angsana New"/>
                <w:snapToGrid w:val="0"/>
                <w:sz w:val="22"/>
                <w:szCs w:val="22"/>
                <w:u w:val="single"/>
                <w:cs/>
                <w:lang w:eastAsia="th-TH"/>
              </w:rPr>
            </w:pPr>
          </w:p>
        </w:tc>
        <w:tc>
          <w:tcPr>
            <w:tcW w:w="1417" w:type="dxa"/>
            <w:tcBorders>
              <w:bottom w:val="double" w:sz="4" w:space="0" w:color="auto"/>
            </w:tcBorders>
          </w:tcPr>
          <w:p w14:paraId="2B669D3B"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 xml:space="preserve">  81,747,684.91</w:t>
            </w:r>
          </w:p>
        </w:tc>
        <w:tc>
          <w:tcPr>
            <w:tcW w:w="142" w:type="dxa"/>
          </w:tcPr>
          <w:p w14:paraId="1AAAA392"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418" w:type="dxa"/>
            <w:tcBorders>
              <w:bottom w:val="double" w:sz="4" w:space="0" w:color="auto"/>
            </w:tcBorders>
          </w:tcPr>
          <w:p w14:paraId="1F51E84A"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2,593,277.79</w:t>
            </w:r>
          </w:p>
        </w:tc>
        <w:tc>
          <w:tcPr>
            <w:tcW w:w="141" w:type="dxa"/>
          </w:tcPr>
          <w:p w14:paraId="244926F7" w14:textId="77777777" w:rsidR="00F566D4" w:rsidRPr="00044B7A" w:rsidRDefault="00F566D4">
            <w:pPr>
              <w:tabs>
                <w:tab w:val="left" w:pos="1270"/>
              </w:tabs>
              <w:ind w:right="150"/>
              <w:jc w:val="center"/>
              <w:rPr>
                <w:rFonts w:ascii="Angsana New" w:hAnsi="Angsana New" w:cs="Angsana New"/>
                <w:snapToGrid w:val="0"/>
                <w:sz w:val="22"/>
                <w:szCs w:val="22"/>
                <w:cs/>
                <w:lang w:eastAsia="th-TH"/>
              </w:rPr>
            </w:pPr>
          </w:p>
        </w:tc>
        <w:tc>
          <w:tcPr>
            <w:tcW w:w="1276" w:type="dxa"/>
            <w:tcBorders>
              <w:bottom w:val="double" w:sz="4" w:space="0" w:color="auto"/>
            </w:tcBorders>
          </w:tcPr>
          <w:p w14:paraId="2568A188" w14:textId="77777777" w:rsidR="00F566D4" w:rsidRPr="00044B7A" w:rsidRDefault="00F566D4">
            <w:pPr>
              <w:tabs>
                <w:tab w:val="left" w:pos="1270"/>
              </w:tabs>
              <w:ind w:left="-30" w:right="83"/>
              <w:jc w:val="right"/>
              <w:rPr>
                <w:rFonts w:ascii="Angsana New" w:hAnsi="Angsana New" w:cs="Angsana New"/>
                <w:snapToGrid w:val="0"/>
                <w:sz w:val="22"/>
                <w:szCs w:val="22"/>
                <w:cs/>
                <w:lang w:eastAsia="th-TH"/>
              </w:rPr>
            </w:pPr>
            <w:r w:rsidRPr="00044B7A">
              <w:rPr>
                <w:rFonts w:ascii="Angsana New" w:hAnsi="Angsana New" w:cs="Angsana New"/>
                <w:snapToGrid w:val="0"/>
                <w:sz w:val="22"/>
                <w:szCs w:val="22"/>
                <w:lang w:eastAsia="th-TH"/>
              </w:rPr>
              <w:t>12,708,513.62</w:t>
            </w:r>
          </w:p>
        </w:tc>
        <w:tc>
          <w:tcPr>
            <w:tcW w:w="142" w:type="dxa"/>
          </w:tcPr>
          <w:p w14:paraId="3A09A30B"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6" w:type="dxa"/>
            <w:tcBorders>
              <w:bottom w:val="double" w:sz="4" w:space="0" w:color="auto"/>
            </w:tcBorders>
          </w:tcPr>
          <w:p w14:paraId="1EC09F29"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 xml:space="preserve">  52,307,456.57</w:t>
            </w:r>
          </w:p>
        </w:tc>
        <w:tc>
          <w:tcPr>
            <w:tcW w:w="141" w:type="dxa"/>
          </w:tcPr>
          <w:p w14:paraId="5EA6AA48"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Borders>
              <w:bottom w:val="double" w:sz="4" w:space="0" w:color="auto"/>
            </w:tcBorders>
          </w:tcPr>
          <w:p w14:paraId="3ADF6373"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21,920,434.85</w:t>
            </w:r>
          </w:p>
        </w:tc>
        <w:tc>
          <w:tcPr>
            <w:tcW w:w="142" w:type="dxa"/>
          </w:tcPr>
          <w:p w14:paraId="26F6FDB5"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275" w:type="dxa"/>
            <w:tcBorders>
              <w:bottom w:val="double" w:sz="4" w:space="0" w:color="auto"/>
            </w:tcBorders>
          </w:tcPr>
          <w:p w14:paraId="6C6FD4CE"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96,461.53</w:t>
            </w:r>
          </w:p>
        </w:tc>
        <w:tc>
          <w:tcPr>
            <w:tcW w:w="142" w:type="dxa"/>
          </w:tcPr>
          <w:p w14:paraId="1943CAB0" w14:textId="77777777" w:rsidR="00F566D4" w:rsidRPr="00044B7A" w:rsidRDefault="00F566D4">
            <w:pPr>
              <w:tabs>
                <w:tab w:val="left" w:pos="1270"/>
              </w:tabs>
              <w:ind w:left="-30" w:right="150"/>
              <w:jc w:val="right"/>
              <w:rPr>
                <w:rFonts w:ascii="Angsana New" w:hAnsi="Angsana New" w:cs="Angsana New"/>
                <w:snapToGrid w:val="0"/>
                <w:sz w:val="22"/>
                <w:szCs w:val="22"/>
                <w:lang w:eastAsia="th-TH"/>
              </w:rPr>
            </w:pPr>
          </w:p>
        </w:tc>
        <w:tc>
          <w:tcPr>
            <w:tcW w:w="1418" w:type="dxa"/>
            <w:tcBorders>
              <w:bottom w:val="double" w:sz="4" w:space="0" w:color="auto"/>
            </w:tcBorders>
          </w:tcPr>
          <w:p w14:paraId="58C3927C" w14:textId="77777777" w:rsidR="00F566D4" w:rsidRPr="00044B7A" w:rsidRDefault="00F566D4">
            <w:pPr>
              <w:tabs>
                <w:tab w:val="left" w:pos="1270"/>
              </w:tabs>
              <w:ind w:left="-30" w:right="83"/>
              <w:jc w:val="right"/>
              <w:rPr>
                <w:rFonts w:ascii="Angsana New" w:hAnsi="Angsana New" w:cs="Angsana New"/>
                <w:snapToGrid w:val="0"/>
                <w:sz w:val="22"/>
                <w:szCs w:val="22"/>
                <w:lang w:eastAsia="th-TH"/>
              </w:rPr>
            </w:pPr>
            <w:r w:rsidRPr="00044B7A">
              <w:rPr>
                <w:rFonts w:ascii="Angsana New" w:hAnsi="Angsana New" w:cs="Angsana New"/>
                <w:snapToGrid w:val="0"/>
                <w:sz w:val="22"/>
                <w:szCs w:val="22"/>
                <w:lang w:eastAsia="th-TH"/>
              </w:rPr>
              <w:t>239,235,391.28</w:t>
            </w:r>
          </w:p>
        </w:tc>
      </w:tr>
    </w:tbl>
    <w:p w14:paraId="402AC3C0" w14:textId="77777777" w:rsidR="00466F66" w:rsidRPr="005608C7" w:rsidRDefault="00466F66" w:rsidP="006872CC">
      <w:pPr>
        <w:spacing w:line="216" w:lineRule="auto"/>
        <w:rPr>
          <w:rFonts w:ascii="Angsana New" w:hAnsi="Angsana New" w:cs="Angsana New"/>
          <w:sz w:val="16"/>
          <w:szCs w:val="16"/>
        </w:rPr>
      </w:pPr>
    </w:p>
    <w:p w14:paraId="539A5671" w14:textId="5D55CFF9" w:rsidR="00F566D4" w:rsidRPr="00F566D4" w:rsidRDefault="00F566D4" w:rsidP="00F566D4">
      <w:pPr>
        <w:spacing w:line="216" w:lineRule="auto"/>
        <w:ind w:left="450" w:firstLine="826"/>
        <w:jc w:val="thaiDistribute"/>
        <w:rPr>
          <w:rFonts w:ascii="Angsana New" w:hAnsi="Angsana New" w:cs="Angsana New"/>
          <w:color w:val="000000" w:themeColor="text1"/>
          <w:sz w:val="24"/>
          <w:szCs w:val="24"/>
        </w:rPr>
      </w:pPr>
      <w:r w:rsidRPr="00F566D4">
        <w:rPr>
          <w:rFonts w:ascii="Angsana New" w:hAnsi="Angsana New" w:cs="Angsana New"/>
          <w:color w:val="000000" w:themeColor="text1"/>
          <w:sz w:val="24"/>
          <w:szCs w:val="24"/>
          <w:cs/>
        </w:rPr>
        <w:t xml:space="preserve">ตามงบการเงินรวม ค่าเสื่อมราคาสำหรับปีสิ้นสุดวันที่ </w:t>
      </w:r>
      <w:r w:rsidRPr="00F566D4">
        <w:rPr>
          <w:rFonts w:ascii="Angsana New" w:hAnsi="Angsana New" w:cs="Angsana New"/>
          <w:color w:val="000000" w:themeColor="text1"/>
          <w:sz w:val="24"/>
          <w:szCs w:val="24"/>
        </w:rPr>
        <w:t xml:space="preserve">31 </w:t>
      </w:r>
      <w:r w:rsidRPr="00F566D4">
        <w:rPr>
          <w:rFonts w:ascii="Angsana New" w:hAnsi="Angsana New" w:cs="Angsana New"/>
          <w:color w:val="000000" w:themeColor="text1"/>
          <w:sz w:val="24"/>
          <w:szCs w:val="24"/>
          <w:cs/>
        </w:rPr>
        <w:t xml:space="preserve">ธันวาคม </w:t>
      </w:r>
      <w:r w:rsidRPr="00F566D4">
        <w:rPr>
          <w:rFonts w:ascii="Angsana New" w:hAnsi="Angsana New" w:cs="Angsana New"/>
          <w:color w:val="000000" w:themeColor="text1"/>
          <w:sz w:val="24"/>
          <w:szCs w:val="24"/>
        </w:rPr>
        <w:t>256</w:t>
      </w:r>
      <w:r>
        <w:rPr>
          <w:rFonts w:ascii="Angsana New" w:hAnsi="Angsana New" w:cs="Angsana New"/>
          <w:color w:val="000000" w:themeColor="text1"/>
          <w:sz w:val="24"/>
          <w:szCs w:val="24"/>
        </w:rPr>
        <w:t>7</w:t>
      </w:r>
      <w:r w:rsidRPr="00F566D4">
        <w:rPr>
          <w:rFonts w:ascii="Angsana New" w:hAnsi="Angsana New" w:cs="Angsana New"/>
          <w:color w:val="000000" w:themeColor="text1"/>
          <w:sz w:val="24"/>
          <w:szCs w:val="24"/>
        </w:rPr>
        <w:t xml:space="preserve"> </w:t>
      </w:r>
      <w:r w:rsidRPr="00F566D4">
        <w:rPr>
          <w:rFonts w:ascii="Angsana New" w:hAnsi="Angsana New" w:cs="Angsana New"/>
          <w:color w:val="000000" w:themeColor="text1"/>
          <w:sz w:val="24"/>
          <w:szCs w:val="24"/>
          <w:cs/>
        </w:rPr>
        <w:t xml:space="preserve">รวมอยู่ในต้นทุนจำนวนเงิน </w:t>
      </w:r>
      <w:r w:rsidRPr="00F566D4">
        <w:rPr>
          <w:rFonts w:ascii="Angsana New" w:hAnsi="Angsana New" w:cs="Angsana New"/>
          <w:color w:val="000000" w:themeColor="text1"/>
          <w:sz w:val="24"/>
          <w:szCs w:val="24"/>
        </w:rPr>
        <w:t xml:space="preserve">11.39 </w:t>
      </w:r>
      <w:r w:rsidRPr="00F566D4">
        <w:rPr>
          <w:rFonts w:ascii="Angsana New" w:hAnsi="Angsana New" w:cs="Angsana New"/>
          <w:color w:val="000000" w:themeColor="text1"/>
          <w:sz w:val="24"/>
          <w:szCs w:val="24"/>
          <w:cs/>
        </w:rPr>
        <w:t xml:space="preserve">ล้านบาท และรวมอยู่ในค่าใช้จ่ายในการบริหาร จำนวนเงิน </w:t>
      </w:r>
      <w:r w:rsidRPr="00F566D4">
        <w:rPr>
          <w:rFonts w:ascii="Angsana New" w:hAnsi="Angsana New" w:cs="Angsana New"/>
          <w:color w:val="000000" w:themeColor="text1"/>
          <w:sz w:val="24"/>
          <w:szCs w:val="24"/>
        </w:rPr>
        <w:t xml:space="preserve">9.83 </w:t>
      </w:r>
      <w:r w:rsidRPr="00F566D4">
        <w:rPr>
          <w:rFonts w:ascii="Angsana New" w:hAnsi="Angsana New" w:cs="Angsana New"/>
          <w:color w:val="000000" w:themeColor="text1"/>
          <w:sz w:val="24"/>
          <w:szCs w:val="24"/>
          <w:cs/>
        </w:rPr>
        <w:t xml:space="preserve">ล้านบาท </w:t>
      </w:r>
    </w:p>
    <w:p w14:paraId="62F317AC" w14:textId="77777777" w:rsidR="00F566D4" w:rsidRPr="00F566D4" w:rsidRDefault="00F566D4" w:rsidP="00F566D4">
      <w:pPr>
        <w:spacing w:line="216" w:lineRule="auto"/>
        <w:jc w:val="thaiDistribute"/>
        <w:rPr>
          <w:rFonts w:ascii="Angsana New" w:hAnsi="Angsana New" w:cs="Angsana New"/>
          <w:color w:val="000000" w:themeColor="text1"/>
          <w:sz w:val="2"/>
          <w:szCs w:val="2"/>
        </w:rPr>
      </w:pPr>
    </w:p>
    <w:p w14:paraId="22E00D88" w14:textId="77777777" w:rsidR="00F566D4" w:rsidRPr="00F566D4" w:rsidRDefault="00F566D4" w:rsidP="00F566D4">
      <w:pPr>
        <w:spacing w:line="216" w:lineRule="auto"/>
        <w:jc w:val="thaiDistribute"/>
        <w:rPr>
          <w:rFonts w:ascii="Angsana New" w:hAnsi="Angsana New" w:cs="Angsana New"/>
          <w:color w:val="000000" w:themeColor="text1"/>
          <w:sz w:val="2"/>
          <w:szCs w:val="2"/>
        </w:rPr>
      </w:pPr>
    </w:p>
    <w:p w14:paraId="0873F167" w14:textId="77777777" w:rsidR="00F566D4" w:rsidRPr="00F566D4" w:rsidRDefault="00F566D4" w:rsidP="00F566D4">
      <w:pPr>
        <w:spacing w:line="216" w:lineRule="auto"/>
        <w:jc w:val="thaiDistribute"/>
        <w:rPr>
          <w:rFonts w:ascii="Angsana New" w:hAnsi="Angsana New" w:cs="Angsana New"/>
          <w:color w:val="000000" w:themeColor="text1"/>
          <w:sz w:val="2"/>
          <w:szCs w:val="2"/>
        </w:rPr>
      </w:pPr>
    </w:p>
    <w:p w14:paraId="60A26DE2" w14:textId="77777777" w:rsidR="00863D12" w:rsidRPr="00F566D4" w:rsidRDefault="00863D12" w:rsidP="005608C7">
      <w:pPr>
        <w:spacing w:line="216" w:lineRule="auto"/>
        <w:ind w:left="450" w:firstLine="826"/>
        <w:jc w:val="thaiDistribute"/>
        <w:rPr>
          <w:rFonts w:ascii="Angsana New" w:hAnsi="Angsana New" w:cs="Angsana New"/>
          <w:color w:val="000000" w:themeColor="text1"/>
          <w:sz w:val="24"/>
          <w:szCs w:val="24"/>
          <w:highlight w:val="yellow"/>
        </w:rPr>
      </w:pPr>
    </w:p>
    <w:p w14:paraId="396DF982" w14:textId="77777777" w:rsidR="00044B7A" w:rsidRPr="00F566D4" w:rsidRDefault="00044B7A" w:rsidP="005608C7">
      <w:pPr>
        <w:spacing w:line="216" w:lineRule="auto"/>
        <w:ind w:left="450" w:firstLine="826"/>
        <w:jc w:val="thaiDistribute"/>
        <w:rPr>
          <w:rFonts w:ascii="Angsana New" w:hAnsi="Angsana New" w:cs="Angsana New"/>
          <w:color w:val="000000" w:themeColor="text1"/>
          <w:sz w:val="24"/>
          <w:szCs w:val="24"/>
          <w:highlight w:val="yellow"/>
        </w:rPr>
      </w:pPr>
    </w:p>
    <w:p w14:paraId="72C25B27" w14:textId="77777777" w:rsidR="00CE0B09" w:rsidRPr="00CE0B09" w:rsidRDefault="00CE0B09" w:rsidP="00F566D4">
      <w:pPr>
        <w:spacing w:line="216" w:lineRule="auto"/>
        <w:jc w:val="thaiDistribute"/>
        <w:rPr>
          <w:rFonts w:ascii="Angsana New" w:hAnsi="Angsana New" w:cs="Angsana New"/>
          <w:sz w:val="30"/>
          <w:szCs w:val="30"/>
        </w:rPr>
      </w:pPr>
    </w:p>
    <w:tbl>
      <w:tblPr>
        <w:tblW w:w="14271" w:type="dxa"/>
        <w:tblInd w:w="360" w:type="dxa"/>
        <w:tblLayout w:type="fixed"/>
        <w:tblCellMar>
          <w:left w:w="30" w:type="dxa"/>
          <w:right w:w="30" w:type="dxa"/>
        </w:tblCellMar>
        <w:tblLook w:val="0000" w:firstRow="0" w:lastRow="0" w:firstColumn="0" w:lastColumn="0" w:noHBand="0" w:noVBand="0"/>
      </w:tblPr>
      <w:tblGrid>
        <w:gridCol w:w="2364"/>
        <w:gridCol w:w="141"/>
        <w:gridCol w:w="1276"/>
        <w:gridCol w:w="142"/>
        <w:gridCol w:w="1417"/>
        <w:gridCol w:w="142"/>
        <w:gridCol w:w="1418"/>
        <w:gridCol w:w="141"/>
        <w:gridCol w:w="1276"/>
        <w:gridCol w:w="142"/>
        <w:gridCol w:w="1276"/>
        <w:gridCol w:w="141"/>
        <w:gridCol w:w="1418"/>
        <w:gridCol w:w="142"/>
        <w:gridCol w:w="1275"/>
        <w:gridCol w:w="142"/>
        <w:gridCol w:w="1418"/>
      </w:tblGrid>
      <w:tr w:rsidR="00C40CE3" w:rsidRPr="00E40949" w14:paraId="5BE8D16A" w14:textId="77777777" w:rsidTr="00D851E7">
        <w:trPr>
          <w:cantSplit/>
        </w:trPr>
        <w:tc>
          <w:tcPr>
            <w:tcW w:w="2364" w:type="dxa"/>
          </w:tcPr>
          <w:p w14:paraId="05616AAE" w14:textId="77777777" w:rsidR="00C40CE3" w:rsidRPr="00044B7A" w:rsidRDefault="00C40CE3">
            <w:pPr>
              <w:rPr>
                <w:rFonts w:ascii="Angsana New" w:hAnsi="Angsana New" w:cs="Angsana New"/>
                <w:snapToGrid w:val="0"/>
                <w:color w:val="000000"/>
                <w:sz w:val="24"/>
                <w:szCs w:val="24"/>
                <w:u w:val="single"/>
                <w:cs/>
                <w:lang w:eastAsia="th-TH"/>
              </w:rPr>
            </w:pPr>
          </w:p>
        </w:tc>
        <w:tc>
          <w:tcPr>
            <w:tcW w:w="141" w:type="dxa"/>
          </w:tcPr>
          <w:p w14:paraId="05464039" w14:textId="77777777" w:rsidR="00C40CE3" w:rsidRPr="00044B7A" w:rsidRDefault="00C40CE3">
            <w:pPr>
              <w:ind w:left="-30" w:right="14"/>
              <w:jc w:val="center"/>
              <w:rPr>
                <w:rFonts w:ascii="Angsana New" w:hAnsi="Angsana New" w:cs="Angsana New"/>
                <w:sz w:val="24"/>
                <w:szCs w:val="24"/>
                <w:cs/>
              </w:rPr>
            </w:pPr>
          </w:p>
        </w:tc>
        <w:tc>
          <w:tcPr>
            <w:tcW w:w="11766" w:type="dxa"/>
            <w:gridSpan w:val="15"/>
          </w:tcPr>
          <w:p w14:paraId="731A8838" w14:textId="77777777" w:rsidR="00C40CE3" w:rsidRPr="00044B7A" w:rsidRDefault="00C40CE3">
            <w:pPr>
              <w:ind w:right="109"/>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 xml:space="preserve">(หน่วย </w:t>
            </w:r>
            <w:r w:rsidRPr="00044B7A">
              <w:rPr>
                <w:rFonts w:ascii="Angsana New" w:hAnsi="Angsana New" w:cs="Angsana New"/>
                <w:snapToGrid w:val="0"/>
                <w:sz w:val="24"/>
                <w:szCs w:val="24"/>
                <w:lang w:eastAsia="th-TH"/>
              </w:rPr>
              <w:t xml:space="preserve">: </w:t>
            </w:r>
            <w:r w:rsidRPr="00044B7A">
              <w:rPr>
                <w:rFonts w:ascii="Angsana New" w:hAnsi="Angsana New" w:cs="Angsana New"/>
                <w:snapToGrid w:val="0"/>
                <w:sz w:val="24"/>
                <w:szCs w:val="24"/>
                <w:cs/>
                <w:lang w:eastAsia="th-TH"/>
              </w:rPr>
              <w:t>บาท)</w:t>
            </w:r>
          </w:p>
        </w:tc>
      </w:tr>
      <w:tr w:rsidR="00C40CE3" w:rsidRPr="00E40949" w14:paraId="7A064FFA" w14:textId="77777777" w:rsidTr="00D851E7">
        <w:trPr>
          <w:cantSplit/>
        </w:trPr>
        <w:tc>
          <w:tcPr>
            <w:tcW w:w="2364" w:type="dxa"/>
          </w:tcPr>
          <w:p w14:paraId="0DB6C021" w14:textId="77777777" w:rsidR="00C40CE3" w:rsidRPr="00044B7A" w:rsidRDefault="00C40CE3">
            <w:pPr>
              <w:rPr>
                <w:rFonts w:ascii="Angsana New" w:hAnsi="Angsana New" w:cs="Angsana New"/>
                <w:snapToGrid w:val="0"/>
                <w:color w:val="000000"/>
                <w:sz w:val="24"/>
                <w:szCs w:val="24"/>
                <w:u w:val="single"/>
                <w:cs/>
                <w:lang w:eastAsia="th-TH"/>
              </w:rPr>
            </w:pPr>
          </w:p>
        </w:tc>
        <w:tc>
          <w:tcPr>
            <w:tcW w:w="141" w:type="dxa"/>
          </w:tcPr>
          <w:p w14:paraId="36F565B1" w14:textId="77777777" w:rsidR="00C40CE3" w:rsidRPr="00044B7A" w:rsidRDefault="00C40CE3">
            <w:pPr>
              <w:ind w:left="-30" w:right="14"/>
              <w:jc w:val="center"/>
              <w:rPr>
                <w:rFonts w:ascii="Angsana New" w:hAnsi="Angsana New" w:cs="Angsana New"/>
                <w:sz w:val="24"/>
                <w:szCs w:val="24"/>
                <w:cs/>
              </w:rPr>
            </w:pPr>
          </w:p>
        </w:tc>
        <w:tc>
          <w:tcPr>
            <w:tcW w:w="11766" w:type="dxa"/>
            <w:gridSpan w:val="15"/>
          </w:tcPr>
          <w:p w14:paraId="7F4AF783" w14:textId="5E4326EA" w:rsidR="00C40CE3" w:rsidRPr="00044B7A" w:rsidRDefault="00C40CE3">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งบการเงิน</w:t>
            </w:r>
            <w:r w:rsidRPr="00044B7A">
              <w:rPr>
                <w:rFonts w:ascii="Angsana New" w:hAnsi="Angsana New" w:cs="Angsana New" w:hint="cs"/>
                <w:snapToGrid w:val="0"/>
                <w:sz w:val="24"/>
                <w:szCs w:val="24"/>
                <w:cs/>
                <w:lang w:eastAsia="th-TH"/>
              </w:rPr>
              <w:t>เฉพาะกิจการ</w:t>
            </w:r>
          </w:p>
        </w:tc>
      </w:tr>
      <w:tr w:rsidR="00C40CE3" w:rsidRPr="00E40949" w14:paraId="63B06177" w14:textId="77777777" w:rsidTr="00D851E7">
        <w:trPr>
          <w:cantSplit/>
        </w:trPr>
        <w:tc>
          <w:tcPr>
            <w:tcW w:w="2364" w:type="dxa"/>
          </w:tcPr>
          <w:p w14:paraId="5F371F88" w14:textId="77777777" w:rsidR="00C40CE3" w:rsidRPr="00044B7A" w:rsidRDefault="00C40CE3">
            <w:pPr>
              <w:rPr>
                <w:rFonts w:ascii="Angsana New" w:hAnsi="Angsana New" w:cs="Angsana New"/>
                <w:snapToGrid w:val="0"/>
                <w:color w:val="000000"/>
                <w:sz w:val="24"/>
                <w:szCs w:val="24"/>
                <w:u w:val="single"/>
                <w:cs/>
                <w:lang w:eastAsia="th-TH"/>
              </w:rPr>
            </w:pPr>
          </w:p>
        </w:tc>
        <w:tc>
          <w:tcPr>
            <w:tcW w:w="141" w:type="dxa"/>
          </w:tcPr>
          <w:p w14:paraId="60C18C08" w14:textId="77777777" w:rsidR="00C40CE3" w:rsidRPr="00044B7A" w:rsidRDefault="00C40CE3">
            <w:pPr>
              <w:ind w:left="-30" w:right="14"/>
              <w:jc w:val="center"/>
              <w:rPr>
                <w:rFonts w:ascii="Angsana New" w:hAnsi="Angsana New" w:cs="Angsana New"/>
                <w:sz w:val="24"/>
                <w:szCs w:val="24"/>
                <w:cs/>
              </w:rPr>
            </w:pPr>
          </w:p>
        </w:tc>
        <w:tc>
          <w:tcPr>
            <w:tcW w:w="1276" w:type="dxa"/>
          </w:tcPr>
          <w:p w14:paraId="7C25F0C2" w14:textId="77777777" w:rsidR="00C40CE3" w:rsidRPr="00044B7A" w:rsidRDefault="00C40CE3">
            <w:pPr>
              <w:ind w:left="-30" w:right="14"/>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ที่ดิน</w:t>
            </w:r>
          </w:p>
        </w:tc>
        <w:tc>
          <w:tcPr>
            <w:tcW w:w="142" w:type="dxa"/>
          </w:tcPr>
          <w:p w14:paraId="56924B38" w14:textId="77777777" w:rsidR="00C40CE3" w:rsidRPr="00044B7A" w:rsidRDefault="00C40CE3">
            <w:pPr>
              <w:jc w:val="center"/>
              <w:rPr>
                <w:rFonts w:ascii="Angsana New" w:hAnsi="Angsana New" w:cs="Angsana New"/>
                <w:sz w:val="24"/>
                <w:szCs w:val="24"/>
                <w:cs/>
              </w:rPr>
            </w:pPr>
          </w:p>
        </w:tc>
        <w:tc>
          <w:tcPr>
            <w:tcW w:w="1417" w:type="dxa"/>
          </w:tcPr>
          <w:p w14:paraId="455C9037" w14:textId="77777777" w:rsidR="00C40CE3" w:rsidRPr="00044B7A" w:rsidRDefault="00C40CE3">
            <w:pPr>
              <w:ind w:right="-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อาคารและ</w:t>
            </w:r>
          </w:p>
        </w:tc>
        <w:tc>
          <w:tcPr>
            <w:tcW w:w="142" w:type="dxa"/>
          </w:tcPr>
          <w:p w14:paraId="0B1564E7" w14:textId="77777777" w:rsidR="00C40CE3" w:rsidRPr="00044B7A" w:rsidRDefault="00C40CE3">
            <w:pPr>
              <w:jc w:val="center"/>
              <w:rPr>
                <w:rFonts w:ascii="Angsana New" w:hAnsi="Angsana New" w:cs="Angsana New"/>
                <w:sz w:val="24"/>
                <w:szCs w:val="24"/>
                <w:cs/>
              </w:rPr>
            </w:pPr>
          </w:p>
        </w:tc>
        <w:tc>
          <w:tcPr>
            <w:tcW w:w="1418" w:type="dxa"/>
          </w:tcPr>
          <w:p w14:paraId="4ECC9A01" w14:textId="77777777" w:rsidR="00C40CE3" w:rsidRPr="00044B7A" w:rsidRDefault="00C40CE3">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เครื่องตกแต่งอาคาร</w:t>
            </w:r>
          </w:p>
        </w:tc>
        <w:tc>
          <w:tcPr>
            <w:tcW w:w="141" w:type="dxa"/>
          </w:tcPr>
          <w:p w14:paraId="1A3CF906" w14:textId="77777777" w:rsidR="00C40CE3" w:rsidRPr="00044B7A" w:rsidRDefault="00C40CE3">
            <w:pPr>
              <w:jc w:val="center"/>
              <w:rPr>
                <w:rFonts w:ascii="Angsana New" w:hAnsi="Angsana New" w:cs="Angsana New"/>
                <w:sz w:val="24"/>
                <w:szCs w:val="24"/>
                <w:cs/>
              </w:rPr>
            </w:pPr>
          </w:p>
        </w:tc>
        <w:tc>
          <w:tcPr>
            <w:tcW w:w="1276" w:type="dxa"/>
          </w:tcPr>
          <w:p w14:paraId="302A1ACC" w14:textId="77777777" w:rsidR="00C40CE3" w:rsidRPr="00044B7A" w:rsidRDefault="00C40CE3">
            <w:pPr>
              <w:ind w:left="-30" w:right="-30"/>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เครื่องมือเครื่องใช้</w:t>
            </w:r>
          </w:p>
        </w:tc>
        <w:tc>
          <w:tcPr>
            <w:tcW w:w="142" w:type="dxa"/>
          </w:tcPr>
          <w:p w14:paraId="5A52BFC0" w14:textId="77777777" w:rsidR="00C40CE3" w:rsidRPr="00044B7A" w:rsidRDefault="00C40CE3">
            <w:pPr>
              <w:jc w:val="center"/>
              <w:rPr>
                <w:rFonts w:ascii="Angsana New" w:hAnsi="Angsana New" w:cs="Angsana New"/>
                <w:sz w:val="24"/>
                <w:szCs w:val="24"/>
                <w:cs/>
              </w:rPr>
            </w:pPr>
          </w:p>
        </w:tc>
        <w:tc>
          <w:tcPr>
            <w:tcW w:w="1276" w:type="dxa"/>
          </w:tcPr>
          <w:p w14:paraId="33931912" w14:textId="77777777" w:rsidR="00C40CE3" w:rsidRPr="00044B7A" w:rsidRDefault="00C40CE3">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ยานพาหนะ</w:t>
            </w:r>
          </w:p>
        </w:tc>
        <w:tc>
          <w:tcPr>
            <w:tcW w:w="141" w:type="dxa"/>
          </w:tcPr>
          <w:p w14:paraId="2D3585BB" w14:textId="77777777" w:rsidR="00C40CE3" w:rsidRPr="00044B7A" w:rsidRDefault="00C40CE3">
            <w:pPr>
              <w:ind w:right="-35"/>
              <w:jc w:val="center"/>
              <w:rPr>
                <w:rFonts w:ascii="Angsana New" w:hAnsi="Angsana New" w:cs="Angsana New"/>
                <w:snapToGrid w:val="0"/>
                <w:sz w:val="24"/>
                <w:szCs w:val="24"/>
                <w:cs/>
                <w:lang w:eastAsia="th-TH"/>
              </w:rPr>
            </w:pPr>
          </w:p>
        </w:tc>
        <w:tc>
          <w:tcPr>
            <w:tcW w:w="1418" w:type="dxa"/>
          </w:tcPr>
          <w:p w14:paraId="795827A1" w14:textId="77777777" w:rsidR="00C40CE3" w:rsidRPr="00044B7A" w:rsidRDefault="00C40CE3">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สินทรัพย์ระหว่าง</w:t>
            </w:r>
          </w:p>
        </w:tc>
        <w:tc>
          <w:tcPr>
            <w:tcW w:w="142" w:type="dxa"/>
          </w:tcPr>
          <w:p w14:paraId="45F53D61" w14:textId="77777777" w:rsidR="00C40CE3" w:rsidRPr="00044B7A" w:rsidRDefault="00C40CE3">
            <w:pPr>
              <w:ind w:right="-35"/>
              <w:jc w:val="center"/>
              <w:rPr>
                <w:rFonts w:ascii="Angsana New" w:hAnsi="Angsana New" w:cs="Angsana New"/>
                <w:snapToGrid w:val="0"/>
                <w:sz w:val="24"/>
                <w:szCs w:val="24"/>
                <w:cs/>
                <w:lang w:eastAsia="th-TH"/>
              </w:rPr>
            </w:pPr>
          </w:p>
        </w:tc>
        <w:tc>
          <w:tcPr>
            <w:tcW w:w="1275" w:type="dxa"/>
          </w:tcPr>
          <w:p w14:paraId="6C408FAC" w14:textId="77777777" w:rsidR="00C40CE3" w:rsidRPr="00044B7A" w:rsidRDefault="00C40CE3">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อื่น ๆ</w:t>
            </w:r>
          </w:p>
        </w:tc>
        <w:tc>
          <w:tcPr>
            <w:tcW w:w="142" w:type="dxa"/>
          </w:tcPr>
          <w:p w14:paraId="03D4A6BC" w14:textId="77777777" w:rsidR="00C40CE3" w:rsidRPr="00044B7A" w:rsidRDefault="00C40CE3">
            <w:pPr>
              <w:ind w:right="-35"/>
              <w:jc w:val="center"/>
              <w:rPr>
                <w:rFonts w:ascii="Angsana New" w:hAnsi="Angsana New" w:cs="Angsana New"/>
                <w:snapToGrid w:val="0"/>
                <w:sz w:val="24"/>
                <w:szCs w:val="24"/>
                <w:cs/>
                <w:lang w:eastAsia="th-TH"/>
              </w:rPr>
            </w:pPr>
          </w:p>
        </w:tc>
        <w:tc>
          <w:tcPr>
            <w:tcW w:w="1418" w:type="dxa"/>
          </w:tcPr>
          <w:p w14:paraId="100D277B" w14:textId="77777777" w:rsidR="00C40CE3" w:rsidRPr="00044B7A" w:rsidRDefault="00C40CE3">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รวม</w:t>
            </w:r>
          </w:p>
        </w:tc>
      </w:tr>
      <w:tr w:rsidR="00C40CE3" w:rsidRPr="00E40949" w14:paraId="2C78AB37" w14:textId="77777777" w:rsidTr="00D851E7">
        <w:trPr>
          <w:cantSplit/>
        </w:trPr>
        <w:tc>
          <w:tcPr>
            <w:tcW w:w="2364" w:type="dxa"/>
          </w:tcPr>
          <w:p w14:paraId="0097EC86" w14:textId="77777777" w:rsidR="00C40CE3" w:rsidRPr="00044B7A" w:rsidRDefault="00C40CE3">
            <w:pPr>
              <w:rPr>
                <w:rFonts w:ascii="Angsana New" w:hAnsi="Angsana New" w:cs="Angsana New"/>
                <w:snapToGrid w:val="0"/>
                <w:color w:val="000000"/>
                <w:sz w:val="24"/>
                <w:szCs w:val="24"/>
                <w:u w:val="single"/>
                <w:cs/>
                <w:lang w:eastAsia="th-TH"/>
              </w:rPr>
            </w:pPr>
          </w:p>
        </w:tc>
        <w:tc>
          <w:tcPr>
            <w:tcW w:w="141" w:type="dxa"/>
          </w:tcPr>
          <w:p w14:paraId="5F597F6F" w14:textId="77777777" w:rsidR="00C40CE3" w:rsidRPr="00044B7A" w:rsidRDefault="00C40CE3">
            <w:pPr>
              <w:ind w:left="-30" w:right="14"/>
              <w:jc w:val="center"/>
              <w:rPr>
                <w:rFonts w:ascii="Angsana New" w:hAnsi="Angsana New" w:cs="Angsana New"/>
                <w:sz w:val="24"/>
                <w:szCs w:val="24"/>
                <w:cs/>
              </w:rPr>
            </w:pPr>
          </w:p>
        </w:tc>
        <w:tc>
          <w:tcPr>
            <w:tcW w:w="1276" w:type="dxa"/>
            <w:tcBorders>
              <w:bottom w:val="single" w:sz="4" w:space="0" w:color="auto"/>
            </w:tcBorders>
          </w:tcPr>
          <w:p w14:paraId="077AAC5B" w14:textId="77777777" w:rsidR="00C40CE3" w:rsidRPr="00044B7A" w:rsidRDefault="00C40CE3">
            <w:pPr>
              <w:ind w:left="-30" w:right="14"/>
              <w:jc w:val="center"/>
              <w:rPr>
                <w:rFonts w:ascii="Angsana New" w:hAnsi="Angsana New" w:cs="Angsana New"/>
                <w:snapToGrid w:val="0"/>
                <w:sz w:val="24"/>
                <w:szCs w:val="24"/>
                <w:cs/>
                <w:lang w:eastAsia="th-TH"/>
              </w:rPr>
            </w:pPr>
          </w:p>
        </w:tc>
        <w:tc>
          <w:tcPr>
            <w:tcW w:w="142" w:type="dxa"/>
            <w:tcBorders>
              <w:bottom w:val="single" w:sz="4" w:space="0" w:color="auto"/>
            </w:tcBorders>
          </w:tcPr>
          <w:p w14:paraId="0832D4A3" w14:textId="77777777" w:rsidR="00C40CE3" w:rsidRPr="00044B7A" w:rsidRDefault="00C40CE3">
            <w:pPr>
              <w:jc w:val="center"/>
              <w:rPr>
                <w:rFonts w:ascii="Angsana New" w:hAnsi="Angsana New" w:cs="Angsana New"/>
                <w:sz w:val="24"/>
                <w:szCs w:val="24"/>
                <w:cs/>
              </w:rPr>
            </w:pPr>
          </w:p>
        </w:tc>
        <w:tc>
          <w:tcPr>
            <w:tcW w:w="1417" w:type="dxa"/>
            <w:tcBorders>
              <w:bottom w:val="single" w:sz="4" w:space="0" w:color="auto"/>
            </w:tcBorders>
          </w:tcPr>
          <w:p w14:paraId="21141FD3" w14:textId="77777777" w:rsidR="00C40CE3" w:rsidRPr="00044B7A" w:rsidRDefault="00C40CE3">
            <w:pPr>
              <w:ind w:right="-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ส่วนปรับปรุงอาคาร</w:t>
            </w:r>
          </w:p>
        </w:tc>
        <w:tc>
          <w:tcPr>
            <w:tcW w:w="142" w:type="dxa"/>
            <w:tcBorders>
              <w:bottom w:val="single" w:sz="4" w:space="0" w:color="auto"/>
            </w:tcBorders>
          </w:tcPr>
          <w:p w14:paraId="1C159462" w14:textId="77777777" w:rsidR="00C40CE3" w:rsidRPr="00044B7A" w:rsidRDefault="00C40CE3">
            <w:pPr>
              <w:jc w:val="center"/>
              <w:rPr>
                <w:rFonts w:ascii="Angsana New" w:hAnsi="Angsana New" w:cs="Angsana New"/>
                <w:sz w:val="24"/>
                <w:szCs w:val="24"/>
                <w:cs/>
              </w:rPr>
            </w:pPr>
          </w:p>
        </w:tc>
        <w:tc>
          <w:tcPr>
            <w:tcW w:w="1418" w:type="dxa"/>
            <w:tcBorders>
              <w:bottom w:val="single" w:sz="4" w:space="0" w:color="auto"/>
            </w:tcBorders>
          </w:tcPr>
          <w:p w14:paraId="02EA25F5" w14:textId="77777777" w:rsidR="00C40CE3" w:rsidRPr="00044B7A" w:rsidRDefault="00C40CE3">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สำนักงาน</w:t>
            </w:r>
          </w:p>
        </w:tc>
        <w:tc>
          <w:tcPr>
            <w:tcW w:w="141" w:type="dxa"/>
            <w:tcBorders>
              <w:bottom w:val="single" w:sz="4" w:space="0" w:color="auto"/>
            </w:tcBorders>
          </w:tcPr>
          <w:p w14:paraId="6BBEDDE0" w14:textId="77777777" w:rsidR="00C40CE3" w:rsidRPr="00044B7A" w:rsidRDefault="00C40CE3">
            <w:pPr>
              <w:jc w:val="center"/>
              <w:rPr>
                <w:rFonts w:ascii="Angsana New" w:hAnsi="Angsana New" w:cs="Angsana New"/>
                <w:sz w:val="24"/>
                <w:szCs w:val="24"/>
                <w:cs/>
              </w:rPr>
            </w:pPr>
          </w:p>
        </w:tc>
        <w:tc>
          <w:tcPr>
            <w:tcW w:w="1276" w:type="dxa"/>
            <w:tcBorders>
              <w:bottom w:val="single" w:sz="4" w:space="0" w:color="auto"/>
            </w:tcBorders>
          </w:tcPr>
          <w:p w14:paraId="1452CB39" w14:textId="77777777" w:rsidR="00C40CE3" w:rsidRPr="00044B7A" w:rsidRDefault="00C40CE3">
            <w:pPr>
              <w:ind w:left="-30" w:right="14"/>
              <w:jc w:val="center"/>
              <w:rPr>
                <w:rFonts w:ascii="Angsana New" w:hAnsi="Angsana New" w:cs="Angsana New"/>
                <w:snapToGrid w:val="0"/>
                <w:sz w:val="24"/>
                <w:szCs w:val="24"/>
                <w:cs/>
                <w:lang w:eastAsia="th-TH"/>
              </w:rPr>
            </w:pPr>
          </w:p>
        </w:tc>
        <w:tc>
          <w:tcPr>
            <w:tcW w:w="142" w:type="dxa"/>
            <w:tcBorders>
              <w:bottom w:val="single" w:sz="4" w:space="0" w:color="auto"/>
            </w:tcBorders>
          </w:tcPr>
          <w:p w14:paraId="474B0307" w14:textId="77777777" w:rsidR="00C40CE3" w:rsidRPr="00044B7A" w:rsidRDefault="00C40CE3">
            <w:pPr>
              <w:jc w:val="center"/>
              <w:rPr>
                <w:rFonts w:ascii="Angsana New" w:hAnsi="Angsana New" w:cs="Angsana New"/>
                <w:sz w:val="24"/>
                <w:szCs w:val="24"/>
                <w:cs/>
              </w:rPr>
            </w:pPr>
          </w:p>
        </w:tc>
        <w:tc>
          <w:tcPr>
            <w:tcW w:w="1276" w:type="dxa"/>
            <w:tcBorders>
              <w:bottom w:val="single" w:sz="4" w:space="0" w:color="auto"/>
            </w:tcBorders>
          </w:tcPr>
          <w:p w14:paraId="23BFFBA9" w14:textId="77777777" w:rsidR="00C40CE3" w:rsidRPr="00044B7A" w:rsidRDefault="00C40CE3">
            <w:pPr>
              <w:ind w:right="-35"/>
              <w:jc w:val="center"/>
              <w:rPr>
                <w:rFonts w:ascii="Angsana New" w:hAnsi="Angsana New" w:cs="Angsana New"/>
                <w:snapToGrid w:val="0"/>
                <w:sz w:val="24"/>
                <w:szCs w:val="24"/>
                <w:cs/>
                <w:lang w:eastAsia="th-TH"/>
              </w:rPr>
            </w:pPr>
          </w:p>
        </w:tc>
        <w:tc>
          <w:tcPr>
            <w:tcW w:w="141" w:type="dxa"/>
            <w:tcBorders>
              <w:bottom w:val="single" w:sz="4" w:space="0" w:color="auto"/>
            </w:tcBorders>
          </w:tcPr>
          <w:p w14:paraId="17264D40" w14:textId="77777777" w:rsidR="00C40CE3" w:rsidRPr="00044B7A" w:rsidRDefault="00C40CE3">
            <w:pPr>
              <w:ind w:right="-35"/>
              <w:jc w:val="center"/>
              <w:rPr>
                <w:rFonts w:ascii="Angsana New" w:hAnsi="Angsana New" w:cs="Angsana New"/>
                <w:snapToGrid w:val="0"/>
                <w:sz w:val="24"/>
                <w:szCs w:val="24"/>
                <w:cs/>
                <w:lang w:eastAsia="th-TH"/>
              </w:rPr>
            </w:pPr>
          </w:p>
        </w:tc>
        <w:tc>
          <w:tcPr>
            <w:tcW w:w="1418" w:type="dxa"/>
            <w:tcBorders>
              <w:bottom w:val="single" w:sz="4" w:space="0" w:color="auto"/>
            </w:tcBorders>
          </w:tcPr>
          <w:p w14:paraId="336E5556" w14:textId="77777777" w:rsidR="00C40CE3" w:rsidRPr="00044B7A" w:rsidRDefault="00C40CE3">
            <w:pPr>
              <w:ind w:right="-35"/>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ก่อสร้าง</w:t>
            </w:r>
          </w:p>
        </w:tc>
        <w:tc>
          <w:tcPr>
            <w:tcW w:w="142" w:type="dxa"/>
            <w:tcBorders>
              <w:bottom w:val="single" w:sz="4" w:space="0" w:color="auto"/>
            </w:tcBorders>
          </w:tcPr>
          <w:p w14:paraId="2ACC89DA" w14:textId="77777777" w:rsidR="00C40CE3" w:rsidRPr="00044B7A" w:rsidRDefault="00C40CE3">
            <w:pPr>
              <w:ind w:right="-35"/>
              <w:jc w:val="center"/>
              <w:rPr>
                <w:rFonts w:ascii="Angsana New" w:hAnsi="Angsana New" w:cs="Angsana New"/>
                <w:snapToGrid w:val="0"/>
                <w:sz w:val="24"/>
                <w:szCs w:val="24"/>
                <w:cs/>
                <w:lang w:eastAsia="th-TH"/>
              </w:rPr>
            </w:pPr>
          </w:p>
        </w:tc>
        <w:tc>
          <w:tcPr>
            <w:tcW w:w="1275" w:type="dxa"/>
            <w:tcBorders>
              <w:bottom w:val="single" w:sz="4" w:space="0" w:color="auto"/>
            </w:tcBorders>
          </w:tcPr>
          <w:p w14:paraId="03D14039" w14:textId="77777777" w:rsidR="00C40CE3" w:rsidRPr="00044B7A" w:rsidRDefault="00C40CE3">
            <w:pPr>
              <w:ind w:right="-35"/>
              <w:jc w:val="center"/>
              <w:rPr>
                <w:rFonts w:ascii="Angsana New" w:hAnsi="Angsana New" w:cs="Angsana New"/>
                <w:snapToGrid w:val="0"/>
                <w:sz w:val="24"/>
                <w:szCs w:val="24"/>
                <w:cs/>
                <w:lang w:eastAsia="th-TH"/>
              </w:rPr>
            </w:pPr>
          </w:p>
        </w:tc>
        <w:tc>
          <w:tcPr>
            <w:tcW w:w="142" w:type="dxa"/>
            <w:tcBorders>
              <w:bottom w:val="single" w:sz="4" w:space="0" w:color="auto"/>
            </w:tcBorders>
          </w:tcPr>
          <w:p w14:paraId="0D997DE3" w14:textId="77777777" w:rsidR="00C40CE3" w:rsidRPr="00044B7A" w:rsidRDefault="00C40CE3">
            <w:pPr>
              <w:ind w:right="-35"/>
              <w:jc w:val="center"/>
              <w:rPr>
                <w:rFonts w:ascii="Angsana New" w:hAnsi="Angsana New" w:cs="Angsana New"/>
                <w:snapToGrid w:val="0"/>
                <w:sz w:val="24"/>
                <w:szCs w:val="24"/>
                <w:cs/>
                <w:lang w:eastAsia="th-TH"/>
              </w:rPr>
            </w:pPr>
          </w:p>
        </w:tc>
        <w:tc>
          <w:tcPr>
            <w:tcW w:w="1418" w:type="dxa"/>
            <w:tcBorders>
              <w:bottom w:val="single" w:sz="4" w:space="0" w:color="auto"/>
            </w:tcBorders>
          </w:tcPr>
          <w:p w14:paraId="547F2343" w14:textId="77777777" w:rsidR="00C40CE3" w:rsidRPr="00044B7A" w:rsidRDefault="00C40CE3">
            <w:pPr>
              <w:ind w:right="-35"/>
              <w:jc w:val="center"/>
              <w:rPr>
                <w:rFonts w:ascii="Angsana New" w:hAnsi="Angsana New" w:cs="Angsana New"/>
                <w:snapToGrid w:val="0"/>
                <w:sz w:val="24"/>
                <w:szCs w:val="24"/>
                <w:cs/>
                <w:lang w:eastAsia="th-TH"/>
              </w:rPr>
            </w:pPr>
          </w:p>
        </w:tc>
      </w:tr>
      <w:tr w:rsidR="00C40CE3" w:rsidRPr="00E40949" w14:paraId="1B199CD0" w14:textId="77777777" w:rsidTr="00D851E7">
        <w:trPr>
          <w:cantSplit/>
        </w:trPr>
        <w:tc>
          <w:tcPr>
            <w:tcW w:w="2364" w:type="dxa"/>
          </w:tcPr>
          <w:p w14:paraId="2C4D29B5" w14:textId="77777777" w:rsidR="00C40CE3" w:rsidRPr="00044B7A" w:rsidRDefault="00C40CE3">
            <w:pPr>
              <w:rPr>
                <w:rFonts w:ascii="Angsana New" w:hAnsi="Angsana New" w:cs="Angsana New"/>
                <w:sz w:val="24"/>
                <w:szCs w:val="24"/>
              </w:rPr>
            </w:pPr>
            <w:r w:rsidRPr="00044B7A">
              <w:rPr>
                <w:rFonts w:ascii="Angsana New" w:hAnsi="Angsana New" w:cs="Angsana New"/>
                <w:sz w:val="24"/>
                <w:szCs w:val="24"/>
                <w:cs/>
              </w:rPr>
              <w:t>ราคาทุน :-</w:t>
            </w:r>
          </w:p>
        </w:tc>
        <w:tc>
          <w:tcPr>
            <w:tcW w:w="141" w:type="dxa"/>
          </w:tcPr>
          <w:p w14:paraId="2745DE98"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3E793EE4" w14:textId="77777777" w:rsidR="00C40CE3" w:rsidRPr="00F566D4" w:rsidRDefault="00C40CE3">
            <w:pPr>
              <w:tabs>
                <w:tab w:val="left" w:pos="1267"/>
              </w:tabs>
              <w:ind w:left="-30" w:right="73"/>
              <w:jc w:val="right"/>
              <w:rPr>
                <w:rFonts w:ascii="Angsana New" w:hAnsi="Angsana New" w:cs="Angsana New"/>
                <w:snapToGrid w:val="0"/>
                <w:sz w:val="24"/>
                <w:szCs w:val="24"/>
                <w:highlight w:val="yellow"/>
                <w:lang w:eastAsia="th-TH"/>
              </w:rPr>
            </w:pPr>
          </w:p>
        </w:tc>
        <w:tc>
          <w:tcPr>
            <w:tcW w:w="142" w:type="dxa"/>
            <w:tcBorders>
              <w:top w:val="single" w:sz="4" w:space="0" w:color="auto"/>
            </w:tcBorders>
          </w:tcPr>
          <w:p w14:paraId="4C6E8A38" w14:textId="77777777" w:rsidR="00C40CE3" w:rsidRPr="00F566D4" w:rsidRDefault="00C40CE3">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14:paraId="47B95492" w14:textId="77777777" w:rsidR="00C40CE3" w:rsidRPr="00F566D4" w:rsidRDefault="00C40CE3">
            <w:pPr>
              <w:tabs>
                <w:tab w:val="left" w:pos="1270"/>
              </w:tabs>
              <w:ind w:left="-30" w:right="150"/>
              <w:jc w:val="right"/>
              <w:rPr>
                <w:rFonts w:ascii="Angsana New" w:hAnsi="Angsana New" w:cs="Angsana New"/>
                <w:snapToGrid w:val="0"/>
                <w:sz w:val="24"/>
                <w:szCs w:val="24"/>
                <w:highlight w:val="yellow"/>
                <w:lang w:eastAsia="th-TH"/>
              </w:rPr>
            </w:pPr>
          </w:p>
        </w:tc>
        <w:tc>
          <w:tcPr>
            <w:tcW w:w="142" w:type="dxa"/>
            <w:tcBorders>
              <w:top w:val="single" w:sz="4" w:space="0" w:color="auto"/>
            </w:tcBorders>
          </w:tcPr>
          <w:p w14:paraId="2BEE30CB" w14:textId="77777777" w:rsidR="00C40CE3" w:rsidRPr="00F566D4" w:rsidRDefault="00C40CE3">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14:paraId="6BD2A7B9" w14:textId="77777777" w:rsidR="00C40CE3" w:rsidRPr="00F566D4" w:rsidRDefault="00C40CE3">
            <w:pPr>
              <w:tabs>
                <w:tab w:val="left" w:pos="1270"/>
              </w:tabs>
              <w:ind w:left="-30" w:right="150"/>
              <w:jc w:val="right"/>
              <w:rPr>
                <w:rFonts w:ascii="Angsana New" w:hAnsi="Angsana New" w:cs="Angsana New"/>
                <w:snapToGrid w:val="0"/>
                <w:sz w:val="24"/>
                <w:szCs w:val="24"/>
                <w:highlight w:val="yellow"/>
                <w:lang w:eastAsia="th-TH"/>
              </w:rPr>
            </w:pPr>
          </w:p>
        </w:tc>
        <w:tc>
          <w:tcPr>
            <w:tcW w:w="141" w:type="dxa"/>
            <w:tcBorders>
              <w:top w:val="single" w:sz="4" w:space="0" w:color="auto"/>
            </w:tcBorders>
          </w:tcPr>
          <w:p w14:paraId="0B794518" w14:textId="77777777" w:rsidR="00C40CE3" w:rsidRPr="00F566D4" w:rsidRDefault="00C40CE3">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14:paraId="465C57F3" w14:textId="77777777" w:rsidR="00C40CE3" w:rsidRPr="00F566D4" w:rsidRDefault="00C40CE3">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Borders>
              <w:top w:val="single" w:sz="4" w:space="0" w:color="auto"/>
            </w:tcBorders>
          </w:tcPr>
          <w:p w14:paraId="5FA6E1E3" w14:textId="77777777" w:rsidR="00C40CE3" w:rsidRPr="00F566D4" w:rsidRDefault="00C40CE3">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tcBorders>
          </w:tcPr>
          <w:p w14:paraId="2034AECA" w14:textId="77777777" w:rsidR="00C40CE3" w:rsidRPr="00F566D4" w:rsidRDefault="00C40CE3">
            <w:pPr>
              <w:tabs>
                <w:tab w:val="left" w:pos="1270"/>
              </w:tabs>
              <w:ind w:left="-30" w:right="83"/>
              <w:jc w:val="right"/>
              <w:rPr>
                <w:rFonts w:ascii="Angsana New" w:hAnsi="Angsana New" w:cs="Angsana New"/>
                <w:snapToGrid w:val="0"/>
                <w:sz w:val="24"/>
                <w:szCs w:val="24"/>
                <w:highlight w:val="yellow"/>
                <w:lang w:eastAsia="th-TH"/>
              </w:rPr>
            </w:pPr>
          </w:p>
        </w:tc>
        <w:tc>
          <w:tcPr>
            <w:tcW w:w="141" w:type="dxa"/>
            <w:tcBorders>
              <w:top w:val="single" w:sz="4" w:space="0" w:color="auto"/>
            </w:tcBorders>
          </w:tcPr>
          <w:p w14:paraId="20222F63" w14:textId="77777777" w:rsidR="00C40CE3" w:rsidRPr="00F566D4" w:rsidRDefault="00C40CE3">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5A809EB0" w14:textId="77777777" w:rsidR="00C40CE3" w:rsidRPr="00F566D4" w:rsidRDefault="00C40CE3">
            <w:pPr>
              <w:tabs>
                <w:tab w:val="left" w:pos="1270"/>
              </w:tabs>
              <w:ind w:left="-30" w:right="150"/>
              <w:jc w:val="right"/>
              <w:rPr>
                <w:rFonts w:ascii="Angsana New" w:hAnsi="Angsana New" w:cs="Angsana New"/>
                <w:snapToGrid w:val="0"/>
                <w:sz w:val="24"/>
                <w:szCs w:val="24"/>
                <w:highlight w:val="yellow"/>
                <w:lang w:eastAsia="th-TH"/>
              </w:rPr>
            </w:pPr>
          </w:p>
        </w:tc>
        <w:tc>
          <w:tcPr>
            <w:tcW w:w="142" w:type="dxa"/>
            <w:tcBorders>
              <w:top w:val="single" w:sz="4" w:space="0" w:color="auto"/>
            </w:tcBorders>
          </w:tcPr>
          <w:p w14:paraId="1354A8D9" w14:textId="77777777" w:rsidR="00C40CE3" w:rsidRPr="00F566D4" w:rsidRDefault="00C40CE3">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tcBorders>
          </w:tcPr>
          <w:p w14:paraId="31DE3751" w14:textId="77777777" w:rsidR="00C40CE3" w:rsidRPr="00F566D4" w:rsidRDefault="00C40CE3">
            <w:pPr>
              <w:tabs>
                <w:tab w:val="left" w:pos="1270"/>
              </w:tabs>
              <w:ind w:left="-30" w:right="150"/>
              <w:jc w:val="right"/>
              <w:rPr>
                <w:rFonts w:ascii="Angsana New" w:hAnsi="Angsana New" w:cs="Angsana New"/>
                <w:snapToGrid w:val="0"/>
                <w:sz w:val="24"/>
                <w:szCs w:val="24"/>
                <w:highlight w:val="yellow"/>
                <w:lang w:eastAsia="th-TH"/>
              </w:rPr>
            </w:pPr>
          </w:p>
        </w:tc>
        <w:tc>
          <w:tcPr>
            <w:tcW w:w="142" w:type="dxa"/>
            <w:tcBorders>
              <w:top w:val="single" w:sz="4" w:space="0" w:color="auto"/>
            </w:tcBorders>
          </w:tcPr>
          <w:p w14:paraId="34FCF7E4" w14:textId="77777777" w:rsidR="00C40CE3" w:rsidRPr="00F566D4" w:rsidRDefault="00C40CE3">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67BEBB05" w14:textId="77777777" w:rsidR="00C40CE3" w:rsidRPr="00F566D4" w:rsidRDefault="00C40CE3">
            <w:pPr>
              <w:tabs>
                <w:tab w:val="left" w:pos="1270"/>
              </w:tabs>
              <w:ind w:left="-30" w:right="150"/>
              <w:jc w:val="right"/>
              <w:rPr>
                <w:rFonts w:ascii="Angsana New" w:hAnsi="Angsana New" w:cs="Angsana New"/>
                <w:snapToGrid w:val="0"/>
                <w:sz w:val="24"/>
                <w:szCs w:val="24"/>
                <w:highlight w:val="yellow"/>
                <w:lang w:eastAsia="th-TH"/>
              </w:rPr>
            </w:pPr>
          </w:p>
        </w:tc>
      </w:tr>
      <w:tr w:rsidR="00C40CE3" w:rsidRPr="00E40949" w14:paraId="7B32BE9A" w14:textId="77777777" w:rsidTr="00D851E7">
        <w:trPr>
          <w:cantSplit/>
        </w:trPr>
        <w:tc>
          <w:tcPr>
            <w:tcW w:w="2364" w:type="dxa"/>
          </w:tcPr>
          <w:p w14:paraId="40A1A3EA" w14:textId="5716C34E" w:rsidR="00C40CE3" w:rsidRPr="00044B7A" w:rsidRDefault="00C40CE3">
            <w:pPr>
              <w:ind w:firstLine="295"/>
              <w:rPr>
                <w:rFonts w:ascii="Angsana New" w:hAnsi="Angsana New" w:cs="Angsana New"/>
                <w:sz w:val="24"/>
                <w:szCs w:val="24"/>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1</w:t>
            </w:r>
            <w:r w:rsidRPr="00044B7A">
              <w:rPr>
                <w:rFonts w:ascii="Angsana New" w:hAnsi="Angsana New" w:cs="Angsana New"/>
                <w:sz w:val="24"/>
                <w:szCs w:val="24"/>
                <w:cs/>
              </w:rPr>
              <w:t xml:space="preserve"> มกราคม </w:t>
            </w:r>
            <w:r w:rsidR="009D00F1" w:rsidRPr="00044B7A">
              <w:rPr>
                <w:rFonts w:ascii="Angsana New" w:hAnsi="Angsana New" w:cs="Angsana New"/>
                <w:sz w:val="24"/>
                <w:szCs w:val="24"/>
              </w:rPr>
              <w:t>256</w:t>
            </w:r>
            <w:r w:rsidR="00F566D4">
              <w:rPr>
                <w:rFonts w:ascii="Angsana New" w:hAnsi="Angsana New" w:cs="Angsana New"/>
                <w:sz w:val="24"/>
                <w:szCs w:val="24"/>
              </w:rPr>
              <w:t>8</w:t>
            </w:r>
          </w:p>
        </w:tc>
        <w:tc>
          <w:tcPr>
            <w:tcW w:w="141" w:type="dxa"/>
          </w:tcPr>
          <w:p w14:paraId="141A255F"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Pr>
          <w:p w14:paraId="4A186D6D" w14:textId="30020356" w:rsidR="00C40CE3" w:rsidRPr="000929AA" w:rsidRDefault="00C40CE3">
            <w:pPr>
              <w:tabs>
                <w:tab w:val="left" w:pos="1267"/>
              </w:tabs>
              <w:ind w:left="-30" w:right="73"/>
              <w:jc w:val="right"/>
              <w:rPr>
                <w:rFonts w:ascii="Angsana New" w:hAnsi="Angsana New" w:cs="Angsana New"/>
                <w:snapToGrid w:val="0"/>
                <w:sz w:val="24"/>
                <w:szCs w:val="24"/>
                <w:lang w:eastAsia="th-TH"/>
              </w:rPr>
            </w:pPr>
            <w:r w:rsidRPr="000929AA">
              <w:rPr>
                <w:rFonts w:ascii="Angsana New" w:hAnsi="Angsana New" w:cs="Angsana New"/>
                <w:snapToGrid w:val="0"/>
                <w:sz w:val="24"/>
                <w:szCs w:val="24"/>
                <w:lang w:eastAsia="th-TH"/>
              </w:rPr>
              <w:t>177,245</w:t>
            </w:r>
            <w:r w:rsidRPr="000929AA">
              <w:rPr>
                <w:rFonts w:ascii="Angsana New" w:hAnsi="Angsana New" w:cs="Angsana New"/>
                <w:snapToGrid w:val="0"/>
                <w:sz w:val="24"/>
                <w:szCs w:val="24"/>
                <w:cs/>
                <w:lang w:eastAsia="th-TH"/>
              </w:rPr>
              <w:t>.</w:t>
            </w:r>
            <w:r w:rsidRPr="000929AA">
              <w:rPr>
                <w:rFonts w:ascii="Angsana New" w:hAnsi="Angsana New" w:cs="Angsana New"/>
                <w:snapToGrid w:val="0"/>
                <w:sz w:val="24"/>
                <w:szCs w:val="24"/>
                <w:lang w:eastAsia="th-TH"/>
              </w:rPr>
              <w:t>07</w:t>
            </w:r>
          </w:p>
        </w:tc>
        <w:tc>
          <w:tcPr>
            <w:tcW w:w="142" w:type="dxa"/>
          </w:tcPr>
          <w:p w14:paraId="262AC61E" w14:textId="77777777" w:rsidR="00C40CE3" w:rsidRPr="000929AA" w:rsidRDefault="00C40CE3">
            <w:pPr>
              <w:ind w:right="60"/>
              <w:jc w:val="center"/>
              <w:rPr>
                <w:rFonts w:ascii="Angsana New" w:hAnsi="Angsana New" w:cs="Angsana New"/>
                <w:snapToGrid w:val="0"/>
                <w:sz w:val="24"/>
                <w:szCs w:val="24"/>
                <w:u w:val="single"/>
                <w:cs/>
                <w:lang w:eastAsia="th-TH"/>
              </w:rPr>
            </w:pPr>
          </w:p>
        </w:tc>
        <w:tc>
          <w:tcPr>
            <w:tcW w:w="1417" w:type="dxa"/>
          </w:tcPr>
          <w:p w14:paraId="51FF265E" w14:textId="7767070A" w:rsidR="00C40CE3" w:rsidRPr="000929AA" w:rsidRDefault="000929AA" w:rsidP="004F1CA3">
            <w:pPr>
              <w:tabs>
                <w:tab w:val="left" w:pos="1270"/>
              </w:tabs>
              <w:ind w:left="-30" w:right="83"/>
              <w:jc w:val="right"/>
              <w:rPr>
                <w:rFonts w:ascii="Angsana New" w:hAnsi="Angsana New" w:cs="Angsana New"/>
                <w:snapToGrid w:val="0"/>
                <w:sz w:val="24"/>
                <w:szCs w:val="24"/>
                <w:lang w:eastAsia="th-TH"/>
              </w:rPr>
            </w:pPr>
            <w:r w:rsidRPr="000929AA">
              <w:rPr>
                <w:rFonts w:ascii="Angsana New" w:hAnsi="Angsana New" w:cs="Angsana New"/>
                <w:snapToGrid w:val="0"/>
                <w:sz w:val="24"/>
                <w:szCs w:val="24"/>
                <w:lang w:eastAsia="th-TH"/>
              </w:rPr>
              <w:t>173,258,605.99</w:t>
            </w:r>
          </w:p>
        </w:tc>
        <w:tc>
          <w:tcPr>
            <w:tcW w:w="142" w:type="dxa"/>
          </w:tcPr>
          <w:p w14:paraId="446FCA33" w14:textId="77777777" w:rsidR="00C40CE3" w:rsidRPr="000929AA" w:rsidRDefault="00C40CE3">
            <w:pPr>
              <w:tabs>
                <w:tab w:val="left" w:pos="1270"/>
              </w:tabs>
              <w:ind w:right="150"/>
              <w:jc w:val="center"/>
              <w:rPr>
                <w:rFonts w:ascii="Angsana New" w:hAnsi="Angsana New" w:cs="Angsana New"/>
                <w:snapToGrid w:val="0"/>
                <w:sz w:val="24"/>
                <w:szCs w:val="24"/>
                <w:cs/>
                <w:lang w:eastAsia="th-TH"/>
              </w:rPr>
            </w:pPr>
          </w:p>
        </w:tc>
        <w:tc>
          <w:tcPr>
            <w:tcW w:w="1418" w:type="dxa"/>
          </w:tcPr>
          <w:p w14:paraId="0FACEF81" w14:textId="1BA8D01D" w:rsidR="00C40CE3" w:rsidRPr="000929AA" w:rsidRDefault="000929AA" w:rsidP="004F1CA3">
            <w:pPr>
              <w:tabs>
                <w:tab w:val="left" w:pos="1270"/>
              </w:tabs>
              <w:ind w:left="-30" w:right="83"/>
              <w:jc w:val="right"/>
              <w:rPr>
                <w:rFonts w:ascii="Angsana New" w:hAnsi="Angsana New" w:cs="Angsana New"/>
                <w:snapToGrid w:val="0"/>
                <w:sz w:val="24"/>
                <w:szCs w:val="24"/>
                <w:lang w:eastAsia="th-TH"/>
              </w:rPr>
            </w:pPr>
            <w:r w:rsidRPr="000929AA">
              <w:rPr>
                <w:rFonts w:ascii="Angsana New" w:hAnsi="Angsana New" w:cs="Angsana New"/>
                <w:snapToGrid w:val="0"/>
                <w:sz w:val="24"/>
                <w:szCs w:val="24"/>
                <w:lang w:eastAsia="th-TH"/>
              </w:rPr>
              <w:t>12,959,517.36</w:t>
            </w:r>
          </w:p>
        </w:tc>
        <w:tc>
          <w:tcPr>
            <w:tcW w:w="141" w:type="dxa"/>
          </w:tcPr>
          <w:p w14:paraId="786CEDB1" w14:textId="77777777" w:rsidR="00C40CE3" w:rsidRPr="000929AA" w:rsidRDefault="00C40CE3">
            <w:pPr>
              <w:tabs>
                <w:tab w:val="left" w:pos="1270"/>
              </w:tabs>
              <w:ind w:right="150"/>
              <w:jc w:val="center"/>
              <w:rPr>
                <w:rFonts w:ascii="Angsana New" w:hAnsi="Angsana New" w:cs="Angsana New"/>
                <w:snapToGrid w:val="0"/>
                <w:sz w:val="24"/>
                <w:szCs w:val="24"/>
                <w:cs/>
                <w:lang w:eastAsia="th-TH"/>
              </w:rPr>
            </w:pPr>
          </w:p>
        </w:tc>
        <w:tc>
          <w:tcPr>
            <w:tcW w:w="1276" w:type="dxa"/>
          </w:tcPr>
          <w:p w14:paraId="05E7AA99" w14:textId="051E62DB" w:rsidR="00C40CE3" w:rsidRPr="000929AA" w:rsidRDefault="000929AA" w:rsidP="004F1CA3">
            <w:pPr>
              <w:tabs>
                <w:tab w:val="left" w:pos="1270"/>
              </w:tabs>
              <w:ind w:left="-30" w:right="83"/>
              <w:jc w:val="right"/>
              <w:rPr>
                <w:rFonts w:ascii="Angsana New" w:hAnsi="Angsana New" w:cs="Angsana New"/>
                <w:snapToGrid w:val="0"/>
                <w:sz w:val="24"/>
                <w:szCs w:val="24"/>
                <w:cs/>
                <w:lang w:eastAsia="th-TH"/>
              </w:rPr>
            </w:pPr>
            <w:r w:rsidRPr="000929AA">
              <w:rPr>
                <w:rFonts w:ascii="Angsana New" w:hAnsi="Angsana New" w:cs="Angsana New"/>
                <w:snapToGrid w:val="0"/>
                <w:sz w:val="24"/>
                <w:szCs w:val="24"/>
                <w:lang w:eastAsia="th-TH"/>
              </w:rPr>
              <w:t>49,720,491.66</w:t>
            </w:r>
          </w:p>
        </w:tc>
        <w:tc>
          <w:tcPr>
            <w:tcW w:w="142" w:type="dxa"/>
          </w:tcPr>
          <w:p w14:paraId="23885679" w14:textId="77777777" w:rsidR="00C40CE3" w:rsidRPr="000929AA" w:rsidRDefault="00C40CE3">
            <w:pPr>
              <w:tabs>
                <w:tab w:val="left" w:pos="1270"/>
              </w:tabs>
              <w:ind w:left="-30" w:right="150"/>
              <w:jc w:val="right"/>
              <w:rPr>
                <w:rFonts w:ascii="Angsana New" w:hAnsi="Angsana New" w:cs="Angsana New"/>
                <w:snapToGrid w:val="0"/>
                <w:sz w:val="24"/>
                <w:szCs w:val="24"/>
                <w:lang w:eastAsia="th-TH"/>
              </w:rPr>
            </w:pPr>
          </w:p>
        </w:tc>
        <w:tc>
          <w:tcPr>
            <w:tcW w:w="1276" w:type="dxa"/>
          </w:tcPr>
          <w:p w14:paraId="406A1DD9" w14:textId="4CB2D7A4" w:rsidR="00C40CE3" w:rsidRPr="000929AA" w:rsidRDefault="000929AA">
            <w:pPr>
              <w:tabs>
                <w:tab w:val="left" w:pos="1270"/>
              </w:tabs>
              <w:ind w:left="-30" w:right="83"/>
              <w:jc w:val="right"/>
              <w:rPr>
                <w:rFonts w:ascii="Angsana New" w:hAnsi="Angsana New" w:cs="Angsana New"/>
                <w:snapToGrid w:val="0"/>
                <w:sz w:val="24"/>
                <w:szCs w:val="24"/>
                <w:lang w:eastAsia="th-TH"/>
              </w:rPr>
            </w:pPr>
            <w:r w:rsidRPr="000929AA">
              <w:rPr>
                <w:rFonts w:ascii="Angsana New" w:hAnsi="Angsana New" w:cs="Angsana New"/>
                <w:snapToGrid w:val="0"/>
                <w:sz w:val="24"/>
                <w:szCs w:val="24"/>
                <w:lang w:eastAsia="th-TH"/>
              </w:rPr>
              <w:t>60,242,958.86</w:t>
            </w:r>
          </w:p>
        </w:tc>
        <w:tc>
          <w:tcPr>
            <w:tcW w:w="141" w:type="dxa"/>
          </w:tcPr>
          <w:p w14:paraId="4207E905" w14:textId="77777777" w:rsidR="00C40CE3" w:rsidRPr="000929AA" w:rsidRDefault="00C40CE3">
            <w:pPr>
              <w:tabs>
                <w:tab w:val="left" w:pos="1270"/>
              </w:tabs>
              <w:ind w:left="-30" w:right="150"/>
              <w:jc w:val="right"/>
              <w:rPr>
                <w:rFonts w:ascii="Angsana New" w:hAnsi="Angsana New" w:cs="Angsana New"/>
                <w:snapToGrid w:val="0"/>
                <w:sz w:val="24"/>
                <w:szCs w:val="24"/>
                <w:lang w:eastAsia="th-TH"/>
              </w:rPr>
            </w:pPr>
          </w:p>
        </w:tc>
        <w:tc>
          <w:tcPr>
            <w:tcW w:w="1418" w:type="dxa"/>
          </w:tcPr>
          <w:p w14:paraId="448340D4" w14:textId="304E3F71" w:rsidR="00C40CE3" w:rsidRPr="000929AA" w:rsidRDefault="000929AA">
            <w:pPr>
              <w:tabs>
                <w:tab w:val="left" w:pos="1270"/>
              </w:tabs>
              <w:ind w:left="-30" w:right="83"/>
              <w:jc w:val="right"/>
              <w:rPr>
                <w:rFonts w:ascii="Angsana New" w:hAnsi="Angsana New" w:cs="Angsana New"/>
                <w:snapToGrid w:val="0"/>
                <w:sz w:val="24"/>
                <w:szCs w:val="24"/>
                <w:lang w:eastAsia="th-TH"/>
              </w:rPr>
            </w:pPr>
            <w:r w:rsidRPr="000929AA">
              <w:rPr>
                <w:rFonts w:ascii="Angsana New" w:hAnsi="Angsana New" w:cs="Angsana New"/>
                <w:snapToGrid w:val="0"/>
                <w:sz w:val="24"/>
                <w:szCs w:val="24"/>
                <w:lang w:eastAsia="th-TH"/>
              </w:rPr>
              <w:t>21,954,561.74</w:t>
            </w:r>
          </w:p>
        </w:tc>
        <w:tc>
          <w:tcPr>
            <w:tcW w:w="142" w:type="dxa"/>
          </w:tcPr>
          <w:p w14:paraId="7A5AE0F3" w14:textId="77777777" w:rsidR="00C40CE3" w:rsidRPr="000929AA" w:rsidRDefault="00C40CE3">
            <w:pPr>
              <w:tabs>
                <w:tab w:val="left" w:pos="1270"/>
              </w:tabs>
              <w:ind w:left="-30" w:right="150"/>
              <w:jc w:val="right"/>
              <w:rPr>
                <w:rFonts w:ascii="Angsana New" w:hAnsi="Angsana New" w:cs="Angsana New"/>
                <w:snapToGrid w:val="0"/>
                <w:sz w:val="24"/>
                <w:szCs w:val="24"/>
                <w:lang w:eastAsia="th-TH"/>
              </w:rPr>
            </w:pPr>
          </w:p>
        </w:tc>
        <w:tc>
          <w:tcPr>
            <w:tcW w:w="1275" w:type="dxa"/>
          </w:tcPr>
          <w:p w14:paraId="0B74C59D" w14:textId="3B4726E3" w:rsidR="00C40CE3" w:rsidRPr="000929AA" w:rsidRDefault="00C40CE3">
            <w:pPr>
              <w:tabs>
                <w:tab w:val="left" w:pos="1270"/>
              </w:tabs>
              <w:ind w:left="-30" w:right="83"/>
              <w:jc w:val="right"/>
              <w:rPr>
                <w:rFonts w:ascii="Angsana New" w:hAnsi="Angsana New" w:cs="Angsana New"/>
                <w:snapToGrid w:val="0"/>
                <w:sz w:val="24"/>
                <w:szCs w:val="24"/>
                <w:lang w:eastAsia="th-TH"/>
              </w:rPr>
            </w:pPr>
            <w:r w:rsidRPr="000929AA">
              <w:rPr>
                <w:rFonts w:ascii="Angsana New" w:hAnsi="Angsana New" w:cs="Angsana New"/>
                <w:snapToGrid w:val="0"/>
                <w:sz w:val="24"/>
                <w:szCs w:val="24"/>
                <w:lang w:eastAsia="th-TH"/>
              </w:rPr>
              <w:t>7,</w:t>
            </w:r>
            <w:r w:rsidR="009D00F1" w:rsidRPr="000929AA">
              <w:rPr>
                <w:rFonts w:ascii="Angsana New" w:hAnsi="Angsana New" w:cs="Angsana New"/>
                <w:snapToGrid w:val="0"/>
                <w:sz w:val="24"/>
                <w:szCs w:val="24"/>
                <w:lang w:eastAsia="th-TH"/>
              </w:rPr>
              <w:t>674,222</w:t>
            </w:r>
            <w:r w:rsidRPr="000929AA">
              <w:rPr>
                <w:rFonts w:ascii="Angsana New" w:hAnsi="Angsana New" w:cs="Angsana New"/>
                <w:snapToGrid w:val="0"/>
                <w:sz w:val="24"/>
                <w:szCs w:val="24"/>
                <w:lang w:eastAsia="th-TH"/>
              </w:rPr>
              <w:t>.52</w:t>
            </w:r>
          </w:p>
        </w:tc>
        <w:tc>
          <w:tcPr>
            <w:tcW w:w="142" w:type="dxa"/>
          </w:tcPr>
          <w:p w14:paraId="19CDCAEA" w14:textId="77777777" w:rsidR="00C40CE3" w:rsidRPr="000929AA" w:rsidRDefault="00C40CE3">
            <w:pPr>
              <w:tabs>
                <w:tab w:val="left" w:pos="1270"/>
              </w:tabs>
              <w:ind w:left="-30" w:right="150"/>
              <w:jc w:val="right"/>
              <w:rPr>
                <w:rFonts w:ascii="Angsana New" w:hAnsi="Angsana New" w:cs="Angsana New"/>
                <w:snapToGrid w:val="0"/>
                <w:sz w:val="24"/>
                <w:szCs w:val="24"/>
                <w:lang w:eastAsia="th-TH"/>
              </w:rPr>
            </w:pPr>
          </w:p>
        </w:tc>
        <w:tc>
          <w:tcPr>
            <w:tcW w:w="1418" w:type="dxa"/>
          </w:tcPr>
          <w:p w14:paraId="06EE334D" w14:textId="4DD419D1" w:rsidR="00C40CE3" w:rsidRPr="000929AA" w:rsidRDefault="000929AA">
            <w:pPr>
              <w:tabs>
                <w:tab w:val="left" w:pos="1270"/>
              </w:tabs>
              <w:ind w:left="-30" w:right="83"/>
              <w:jc w:val="right"/>
              <w:rPr>
                <w:rFonts w:ascii="Angsana New" w:hAnsi="Angsana New" w:cs="Angsana New"/>
                <w:snapToGrid w:val="0"/>
                <w:sz w:val="24"/>
                <w:szCs w:val="24"/>
                <w:lang w:eastAsia="th-TH"/>
              </w:rPr>
            </w:pPr>
            <w:r w:rsidRPr="000929AA">
              <w:rPr>
                <w:rFonts w:ascii="Angsana New" w:hAnsi="Angsana New" w:cs="Angsana New"/>
                <w:snapToGrid w:val="0"/>
                <w:sz w:val="24"/>
                <w:szCs w:val="24"/>
                <w:lang w:eastAsia="th-TH"/>
              </w:rPr>
              <w:t>325,987,603.20</w:t>
            </w:r>
          </w:p>
        </w:tc>
      </w:tr>
      <w:tr w:rsidR="00C40CE3" w:rsidRPr="00E40949" w14:paraId="58C273E8" w14:textId="77777777" w:rsidTr="00D851E7">
        <w:trPr>
          <w:cantSplit/>
        </w:trPr>
        <w:tc>
          <w:tcPr>
            <w:tcW w:w="2364" w:type="dxa"/>
          </w:tcPr>
          <w:p w14:paraId="64C70B89" w14:textId="77777777" w:rsidR="00C40CE3" w:rsidRPr="00044B7A" w:rsidRDefault="00C40CE3">
            <w:pPr>
              <w:ind w:firstLine="295"/>
              <w:rPr>
                <w:rFonts w:ascii="Angsana New" w:hAnsi="Angsana New" w:cs="Angsana New"/>
                <w:sz w:val="24"/>
                <w:szCs w:val="24"/>
                <w:cs/>
              </w:rPr>
            </w:pPr>
            <w:r w:rsidRPr="00044B7A">
              <w:rPr>
                <w:rFonts w:ascii="Angsana New" w:hAnsi="Angsana New" w:cs="Angsana New"/>
                <w:sz w:val="24"/>
                <w:szCs w:val="24"/>
                <w:cs/>
              </w:rPr>
              <w:t>ซื้อสินทรัพย์</w:t>
            </w:r>
          </w:p>
        </w:tc>
        <w:tc>
          <w:tcPr>
            <w:tcW w:w="141" w:type="dxa"/>
          </w:tcPr>
          <w:p w14:paraId="43126EB2"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Pr>
          <w:p w14:paraId="352D7A08" w14:textId="77777777" w:rsidR="00C40CE3" w:rsidRPr="00DE184F" w:rsidRDefault="00C40CE3">
            <w:pPr>
              <w:ind w:left="-30" w:right="-1"/>
              <w:jc w:val="center"/>
              <w:rPr>
                <w:rFonts w:ascii="Angsana New" w:hAnsi="Angsana New" w:cs="Angsana New"/>
                <w:snapToGrid w:val="0"/>
                <w:sz w:val="24"/>
                <w:szCs w:val="24"/>
                <w:lang w:eastAsia="th-TH"/>
              </w:rPr>
            </w:pPr>
            <w:r w:rsidRPr="00DE184F">
              <w:rPr>
                <w:rFonts w:ascii="Angsana New" w:hAnsi="Angsana New" w:cs="Angsana New"/>
                <w:snapToGrid w:val="0"/>
                <w:sz w:val="24"/>
                <w:szCs w:val="24"/>
                <w:cs/>
                <w:lang w:eastAsia="th-TH"/>
              </w:rPr>
              <w:t>-</w:t>
            </w:r>
          </w:p>
        </w:tc>
        <w:tc>
          <w:tcPr>
            <w:tcW w:w="142" w:type="dxa"/>
          </w:tcPr>
          <w:p w14:paraId="2CAF56CE" w14:textId="77777777" w:rsidR="00C40CE3" w:rsidRPr="009F005B" w:rsidRDefault="00C40CE3">
            <w:pPr>
              <w:ind w:right="60"/>
              <w:jc w:val="center"/>
              <w:rPr>
                <w:rFonts w:ascii="Angsana New" w:hAnsi="Angsana New" w:cs="Angsana New"/>
                <w:snapToGrid w:val="0"/>
                <w:sz w:val="24"/>
                <w:szCs w:val="24"/>
                <w:u w:val="single"/>
                <w:cs/>
                <w:lang w:eastAsia="th-TH"/>
              </w:rPr>
            </w:pPr>
          </w:p>
        </w:tc>
        <w:tc>
          <w:tcPr>
            <w:tcW w:w="1417" w:type="dxa"/>
          </w:tcPr>
          <w:p w14:paraId="5DA1E4C4" w14:textId="428018AE" w:rsidR="00C40CE3" w:rsidRPr="0079466A" w:rsidRDefault="004156FD" w:rsidP="00A93CDF">
            <w:pPr>
              <w:ind w:left="-30" w:right="-1"/>
              <w:jc w:val="center"/>
              <w:rPr>
                <w:rFonts w:ascii="Angsana New" w:hAnsi="Angsana New" w:cs="Angsana New"/>
                <w:snapToGrid w:val="0"/>
                <w:sz w:val="24"/>
                <w:szCs w:val="24"/>
                <w:lang w:eastAsia="th-TH"/>
              </w:rPr>
            </w:pPr>
            <w:r w:rsidRPr="0079466A">
              <w:rPr>
                <w:rFonts w:ascii="Angsana New" w:hAnsi="Angsana New" w:cs="Angsana New"/>
                <w:snapToGrid w:val="0"/>
                <w:sz w:val="24"/>
                <w:szCs w:val="24"/>
                <w:cs/>
                <w:lang w:eastAsia="th-TH"/>
              </w:rPr>
              <w:t>-</w:t>
            </w:r>
          </w:p>
        </w:tc>
        <w:tc>
          <w:tcPr>
            <w:tcW w:w="142" w:type="dxa"/>
          </w:tcPr>
          <w:p w14:paraId="26D21B6E"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418" w:type="dxa"/>
          </w:tcPr>
          <w:p w14:paraId="657317D6" w14:textId="752A4F66" w:rsidR="00C40CE3" w:rsidRPr="009F005B" w:rsidRDefault="00211B32" w:rsidP="004F1CA3">
            <w:pPr>
              <w:tabs>
                <w:tab w:val="left" w:pos="1270"/>
              </w:tabs>
              <w:ind w:left="-30" w:right="83"/>
              <w:jc w:val="right"/>
              <w:rPr>
                <w:rFonts w:ascii="Angsana New" w:hAnsi="Angsana New" w:cs="Angsana New"/>
                <w:snapToGrid w:val="0"/>
                <w:sz w:val="24"/>
                <w:szCs w:val="24"/>
                <w:lang w:eastAsia="th-TH"/>
              </w:rPr>
            </w:pPr>
            <w:r w:rsidRPr="00211B32">
              <w:rPr>
                <w:rFonts w:ascii="Angsana New" w:hAnsi="Angsana New" w:cs="Angsana New"/>
                <w:snapToGrid w:val="0"/>
                <w:sz w:val="24"/>
                <w:szCs w:val="24"/>
                <w:lang w:eastAsia="th-TH"/>
              </w:rPr>
              <w:t>979,748.85</w:t>
            </w:r>
          </w:p>
        </w:tc>
        <w:tc>
          <w:tcPr>
            <w:tcW w:w="141" w:type="dxa"/>
          </w:tcPr>
          <w:p w14:paraId="0B665485"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276" w:type="dxa"/>
          </w:tcPr>
          <w:p w14:paraId="6FC53BBE" w14:textId="516ABB83" w:rsidR="00C40CE3" w:rsidRPr="009F005B" w:rsidRDefault="001147DC" w:rsidP="004F1CA3">
            <w:pPr>
              <w:tabs>
                <w:tab w:val="left" w:pos="1270"/>
              </w:tabs>
              <w:ind w:left="-30" w:right="83"/>
              <w:jc w:val="right"/>
              <w:rPr>
                <w:rFonts w:ascii="Angsana New" w:hAnsi="Angsana New" w:cs="Angsana New"/>
                <w:snapToGrid w:val="0"/>
                <w:sz w:val="24"/>
                <w:szCs w:val="24"/>
                <w:lang w:eastAsia="th-TH"/>
              </w:rPr>
            </w:pPr>
            <w:r w:rsidRPr="001147DC">
              <w:rPr>
                <w:rFonts w:ascii="Angsana New" w:hAnsi="Angsana New" w:cs="Angsana New"/>
                <w:snapToGrid w:val="0"/>
                <w:sz w:val="24"/>
                <w:szCs w:val="24"/>
                <w:lang w:eastAsia="th-TH"/>
              </w:rPr>
              <w:t>4,179,515.01</w:t>
            </w:r>
          </w:p>
        </w:tc>
        <w:tc>
          <w:tcPr>
            <w:tcW w:w="142" w:type="dxa"/>
          </w:tcPr>
          <w:p w14:paraId="7C91E886"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6" w:type="dxa"/>
          </w:tcPr>
          <w:p w14:paraId="04924A4E" w14:textId="4F878BA8" w:rsidR="00C40CE3" w:rsidRPr="009F005B" w:rsidRDefault="00596F86">
            <w:pPr>
              <w:tabs>
                <w:tab w:val="left" w:pos="1270"/>
              </w:tabs>
              <w:ind w:left="-30" w:right="83"/>
              <w:jc w:val="right"/>
              <w:rPr>
                <w:rFonts w:ascii="Angsana New" w:hAnsi="Angsana New" w:cs="Angsana New"/>
                <w:snapToGrid w:val="0"/>
                <w:sz w:val="24"/>
                <w:szCs w:val="24"/>
                <w:lang w:eastAsia="th-TH"/>
              </w:rPr>
            </w:pPr>
            <w:r w:rsidRPr="00596F86">
              <w:rPr>
                <w:rFonts w:ascii="Angsana New" w:hAnsi="Angsana New" w:cs="Angsana New"/>
                <w:snapToGrid w:val="0"/>
                <w:sz w:val="24"/>
                <w:szCs w:val="24"/>
                <w:lang w:eastAsia="th-TH"/>
              </w:rPr>
              <w:t>12,247,958.89</w:t>
            </w:r>
          </w:p>
        </w:tc>
        <w:tc>
          <w:tcPr>
            <w:tcW w:w="141" w:type="dxa"/>
          </w:tcPr>
          <w:p w14:paraId="7B393BEB"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Pr>
          <w:p w14:paraId="5DBC9F4E" w14:textId="77F2A388" w:rsidR="00C40CE3" w:rsidRPr="009F005B" w:rsidRDefault="003A2FB4">
            <w:pPr>
              <w:tabs>
                <w:tab w:val="left" w:pos="1270"/>
              </w:tabs>
              <w:ind w:left="-30" w:right="83"/>
              <w:jc w:val="right"/>
              <w:rPr>
                <w:rFonts w:ascii="Angsana New" w:hAnsi="Angsana New" w:cs="Angsana New"/>
                <w:snapToGrid w:val="0"/>
                <w:sz w:val="24"/>
                <w:szCs w:val="24"/>
                <w:lang w:eastAsia="th-TH"/>
              </w:rPr>
            </w:pPr>
            <w:r w:rsidRPr="003A2FB4">
              <w:rPr>
                <w:rFonts w:ascii="Angsana New" w:hAnsi="Angsana New" w:cs="Angsana New"/>
                <w:snapToGrid w:val="0"/>
                <w:sz w:val="24"/>
                <w:szCs w:val="24"/>
                <w:lang w:eastAsia="th-TH"/>
              </w:rPr>
              <w:t>8,455,276.09</w:t>
            </w:r>
          </w:p>
        </w:tc>
        <w:tc>
          <w:tcPr>
            <w:tcW w:w="142" w:type="dxa"/>
          </w:tcPr>
          <w:p w14:paraId="283853C5"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5" w:type="dxa"/>
          </w:tcPr>
          <w:p w14:paraId="13F27DA4" w14:textId="590E388D" w:rsidR="00C40CE3" w:rsidRPr="009F005B" w:rsidRDefault="0024400D" w:rsidP="0024400D">
            <w:pPr>
              <w:tabs>
                <w:tab w:val="left" w:pos="1270"/>
              </w:tabs>
              <w:ind w:left="-30" w:right="83"/>
              <w:jc w:val="right"/>
              <w:rPr>
                <w:rFonts w:ascii="Angsana New" w:hAnsi="Angsana New" w:cs="Angsana New"/>
                <w:snapToGrid w:val="0"/>
                <w:sz w:val="24"/>
                <w:szCs w:val="24"/>
                <w:lang w:eastAsia="th-TH"/>
              </w:rPr>
            </w:pPr>
            <w:r w:rsidRPr="0024400D">
              <w:rPr>
                <w:rFonts w:ascii="Angsana New" w:hAnsi="Angsana New" w:cs="Angsana New"/>
                <w:snapToGrid w:val="0"/>
                <w:sz w:val="24"/>
                <w:szCs w:val="24"/>
                <w:lang w:eastAsia="th-TH"/>
              </w:rPr>
              <w:t>70,433.34</w:t>
            </w:r>
          </w:p>
        </w:tc>
        <w:tc>
          <w:tcPr>
            <w:tcW w:w="142" w:type="dxa"/>
          </w:tcPr>
          <w:p w14:paraId="58CAC495"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Pr>
          <w:p w14:paraId="75E47752" w14:textId="3B480826" w:rsidR="00C40CE3" w:rsidRPr="009F005B" w:rsidRDefault="007B5949">
            <w:pPr>
              <w:tabs>
                <w:tab w:val="left" w:pos="1270"/>
              </w:tabs>
              <w:ind w:left="-30" w:right="83"/>
              <w:jc w:val="right"/>
              <w:rPr>
                <w:rFonts w:ascii="Angsana New" w:hAnsi="Angsana New" w:cs="Angsana New"/>
                <w:snapToGrid w:val="0"/>
                <w:sz w:val="24"/>
                <w:szCs w:val="24"/>
                <w:lang w:eastAsia="th-TH"/>
              </w:rPr>
            </w:pPr>
            <w:r w:rsidRPr="007B5949">
              <w:rPr>
                <w:rFonts w:ascii="Angsana New" w:hAnsi="Angsana New" w:cs="Angsana New"/>
                <w:snapToGrid w:val="0"/>
                <w:sz w:val="24"/>
                <w:szCs w:val="24"/>
                <w:lang w:eastAsia="th-TH"/>
              </w:rPr>
              <w:t>25,932,932.18</w:t>
            </w:r>
          </w:p>
        </w:tc>
      </w:tr>
      <w:tr w:rsidR="00C40CE3" w:rsidRPr="00E40949" w14:paraId="0D933518" w14:textId="77777777" w:rsidTr="00D851E7">
        <w:trPr>
          <w:cantSplit/>
        </w:trPr>
        <w:tc>
          <w:tcPr>
            <w:tcW w:w="2364" w:type="dxa"/>
          </w:tcPr>
          <w:p w14:paraId="6A686932" w14:textId="77777777" w:rsidR="00C40CE3" w:rsidRPr="00044B7A" w:rsidRDefault="00C40CE3">
            <w:pPr>
              <w:ind w:firstLine="295"/>
              <w:rPr>
                <w:rFonts w:ascii="Angsana New" w:hAnsi="Angsana New" w:cs="Angsana New"/>
                <w:sz w:val="24"/>
                <w:szCs w:val="24"/>
                <w:cs/>
              </w:rPr>
            </w:pPr>
            <w:r w:rsidRPr="00044B7A">
              <w:rPr>
                <w:rFonts w:ascii="Angsana New" w:hAnsi="Angsana New" w:cs="Angsana New"/>
                <w:sz w:val="24"/>
                <w:szCs w:val="24"/>
                <w:cs/>
              </w:rPr>
              <w:t>รับโอน</w:t>
            </w:r>
            <w:r w:rsidRPr="00044B7A">
              <w:rPr>
                <w:rFonts w:ascii="Angsana New" w:hAnsi="Angsana New" w:cs="Angsana New"/>
                <w:sz w:val="24"/>
                <w:szCs w:val="24"/>
              </w:rPr>
              <w:t>/</w:t>
            </w:r>
            <w:r w:rsidRPr="00044B7A">
              <w:rPr>
                <w:rFonts w:ascii="Angsana New" w:hAnsi="Angsana New" w:cs="Angsana New"/>
                <w:sz w:val="24"/>
                <w:szCs w:val="24"/>
                <w:cs/>
              </w:rPr>
              <w:t>โอนออก</w:t>
            </w:r>
          </w:p>
        </w:tc>
        <w:tc>
          <w:tcPr>
            <w:tcW w:w="141" w:type="dxa"/>
          </w:tcPr>
          <w:p w14:paraId="42989E32"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Pr>
          <w:p w14:paraId="73F9C7BE" w14:textId="28488AFE" w:rsidR="00C40CE3" w:rsidRPr="00DE184F" w:rsidRDefault="00C40CE3">
            <w:pPr>
              <w:ind w:left="-30" w:right="-1"/>
              <w:jc w:val="center"/>
              <w:rPr>
                <w:rFonts w:ascii="Angsana New" w:hAnsi="Angsana New" w:cs="Angsana New"/>
                <w:snapToGrid w:val="0"/>
                <w:sz w:val="24"/>
                <w:szCs w:val="24"/>
                <w:lang w:eastAsia="th-TH"/>
              </w:rPr>
            </w:pPr>
            <w:r w:rsidRPr="00DE184F">
              <w:rPr>
                <w:rFonts w:ascii="Angsana New" w:hAnsi="Angsana New" w:cs="Angsana New"/>
                <w:snapToGrid w:val="0"/>
                <w:sz w:val="24"/>
                <w:szCs w:val="24"/>
                <w:cs/>
                <w:lang w:eastAsia="th-TH"/>
              </w:rPr>
              <w:t>-</w:t>
            </w:r>
          </w:p>
        </w:tc>
        <w:tc>
          <w:tcPr>
            <w:tcW w:w="142" w:type="dxa"/>
          </w:tcPr>
          <w:p w14:paraId="5070AD39" w14:textId="77777777" w:rsidR="00C40CE3" w:rsidRPr="009F005B" w:rsidRDefault="00C40CE3">
            <w:pPr>
              <w:ind w:right="60"/>
              <w:jc w:val="center"/>
              <w:rPr>
                <w:rFonts w:ascii="Angsana New" w:hAnsi="Angsana New" w:cs="Angsana New"/>
                <w:snapToGrid w:val="0"/>
                <w:sz w:val="24"/>
                <w:szCs w:val="24"/>
                <w:u w:val="single"/>
                <w:cs/>
                <w:lang w:eastAsia="th-TH"/>
              </w:rPr>
            </w:pPr>
          </w:p>
        </w:tc>
        <w:tc>
          <w:tcPr>
            <w:tcW w:w="1417" w:type="dxa"/>
          </w:tcPr>
          <w:p w14:paraId="0DB23E73" w14:textId="35888983" w:rsidR="00C40CE3" w:rsidRPr="0079466A" w:rsidRDefault="00136BE1" w:rsidP="004F1CA3">
            <w:pPr>
              <w:tabs>
                <w:tab w:val="left" w:pos="1270"/>
              </w:tabs>
              <w:ind w:left="-30" w:right="83"/>
              <w:jc w:val="right"/>
              <w:rPr>
                <w:rFonts w:ascii="Angsana New" w:hAnsi="Angsana New" w:cs="Angsana New"/>
                <w:snapToGrid w:val="0"/>
                <w:sz w:val="24"/>
                <w:szCs w:val="24"/>
                <w:lang w:eastAsia="th-TH"/>
              </w:rPr>
            </w:pPr>
            <w:r w:rsidRPr="00136BE1">
              <w:rPr>
                <w:rFonts w:ascii="Angsana New" w:hAnsi="Angsana New" w:cs="Angsana New"/>
                <w:snapToGrid w:val="0"/>
                <w:sz w:val="24"/>
                <w:szCs w:val="24"/>
                <w:lang w:eastAsia="th-TH"/>
              </w:rPr>
              <w:t>4,901,092.04</w:t>
            </w:r>
          </w:p>
        </w:tc>
        <w:tc>
          <w:tcPr>
            <w:tcW w:w="142" w:type="dxa"/>
          </w:tcPr>
          <w:p w14:paraId="0A1273FC"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418" w:type="dxa"/>
          </w:tcPr>
          <w:p w14:paraId="00F8327D" w14:textId="0A28704B" w:rsidR="00C40CE3" w:rsidRPr="009F005B" w:rsidRDefault="0008490E" w:rsidP="00A93CDF">
            <w:pPr>
              <w:ind w:left="-30" w:right="-1"/>
              <w:jc w:val="center"/>
              <w:rPr>
                <w:rFonts w:ascii="Angsana New" w:hAnsi="Angsana New" w:cs="Angsana New"/>
                <w:snapToGrid w:val="0"/>
                <w:sz w:val="24"/>
                <w:szCs w:val="24"/>
                <w:lang w:eastAsia="th-TH"/>
              </w:rPr>
            </w:pPr>
            <w:r w:rsidRPr="009F005B">
              <w:rPr>
                <w:rFonts w:ascii="Angsana New" w:hAnsi="Angsana New" w:cs="Angsana New"/>
                <w:snapToGrid w:val="0"/>
                <w:sz w:val="24"/>
                <w:szCs w:val="24"/>
                <w:cs/>
                <w:lang w:eastAsia="th-TH"/>
              </w:rPr>
              <w:t>-</w:t>
            </w:r>
          </w:p>
        </w:tc>
        <w:tc>
          <w:tcPr>
            <w:tcW w:w="141" w:type="dxa"/>
          </w:tcPr>
          <w:p w14:paraId="4CB591C4"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276" w:type="dxa"/>
          </w:tcPr>
          <w:p w14:paraId="6CA5FA6C" w14:textId="3DFA9144" w:rsidR="00C40CE3" w:rsidRPr="009F005B" w:rsidRDefault="001147DC" w:rsidP="004F1CA3">
            <w:pPr>
              <w:tabs>
                <w:tab w:val="left" w:pos="1270"/>
              </w:tabs>
              <w:ind w:left="-30" w:right="83"/>
              <w:jc w:val="right"/>
              <w:rPr>
                <w:rFonts w:ascii="Angsana New" w:hAnsi="Angsana New" w:cs="Angsana New"/>
                <w:snapToGrid w:val="0"/>
                <w:sz w:val="24"/>
                <w:szCs w:val="24"/>
                <w:cs/>
                <w:lang w:eastAsia="th-TH"/>
              </w:rPr>
            </w:pPr>
            <w:r w:rsidRPr="001147DC">
              <w:rPr>
                <w:rFonts w:ascii="Angsana New" w:hAnsi="Angsana New" w:cs="Angsana New"/>
                <w:snapToGrid w:val="0"/>
                <w:sz w:val="24"/>
                <w:szCs w:val="24"/>
                <w:lang w:eastAsia="th-TH"/>
              </w:rPr>
              <w:t>575,751.77</w:t>
            </w:r>
          </w:p>
        </w:tc>
        <w:tc>
          <w:tcPr>
            <w:tcW w:w="142" w:type="dxa"/>
          </w:tcPr>
          <w:p w14:paraId="3684EDF5"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6" w:type="dxa"/>
          </w:tcPr>
          <w:p w14:paraId="24A99910" w14:textId="3DC2B6E9" w:rsidR="00C40CE3" w:rsidRPr="009F005B" w:rsidRDefault="00C40CE3">
            <w:pPr>
              <w:ind w:left="-30" w:right="-1"/>
              <w:jc w:val="center"/>
              <w:rPr>
                <w:rFonts w:ascii="Angsana New" w:hAnsi="Angsana New" w:cs="Angsana New"/>
                <w:snapToGrid w:val="0"/>
                <w:sz w:val="24"/>
                <w:szCs w:val="24"/>
                <w:lang w:eastAsia="th-TH"/>
              </w:rPr>
            </w:pPr>
            <w:r w:rsidRPr="009F005B">
              <w:rPr>
                <w:rFonts w:ascii="Angsana New" w:hAnsi="Angsana New" w:cs="Angsana New"/>
                <w:snapToGrid w:val="0"/>
                <w:sz w:val="24"/>
                <w:szCs w:val="24"/>
                <w:cs/>
                <w:lang w:eastAsia="th-TH"/>
              </w:rPr>
              <w:t>-</w:t>
            </w:r>
          </w:p>
        </w:tc>
        <w:tc>
          <w:tcPr>
            <w:tcW w:w="141" w:type="dxa"/>
          </w:tcPr>
          <w:p w14:paraId="1961B21D"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Pr>
          <w:p w14:paraId="53FAB7F5" w14:textId="6F2D6D12" w:rsidR="00C40CE3" w:rsidRPr="009F005B" w:rsidRDefault="008D48AC">
            <w:pPr>
              <w:tabs>
                <w:tab w:val="left" w:pos="1270"/>
              </w:tabs>
              <w:ind w:left="-30" w:right="83"/>
              <w:jc w:val="right"/>
              <w:rPr>
                <w:rFonts w:ascii="Angsana New" w:hAnsi="Angsana New" w:cs="Angsana New"/>
                <w:snapToGrid w:val="0"/>
                <w:sz w:val="24"/>
                <w:szCs w:val="24"/>
                <w:lang w:eastAsia="th-TH"/>
              </w:rPr>
            </w:pPr>
            <w:r w:rsidRPr="009F005B">
              <w:rPr>
                <w:rFonts w:ascii="Angsana New" w:hAnsi="Angsana New" w:cs="Angsana New"/>
                <w:snapToGrid w:val="0"/>
                <w:sz w:val="24"/>
                <w:szCs w:val="24"/>
                <w:lang w:eastAsia="th-TH"/>
              </w:rPr>
              <w:t>(</w:t>
            </w:r>
            <w:r w:rsidR="003A2FB4" w:rsidRPr="003A2FB4">
              <w:rPr>
                <w:rFonts w:ascii="Angsana New" w:hAnsi="Angsana New" w:cs="Angsana New"/>
                <w:snapToGrid w:val="0"/>
                <w:sz w:val="24"/>
                <w:szCs w:val="24"/>
                <w:lang w:eastAsia="th-TH"/>
              </w:rPr>
              <w:t>5,476,843.81</w:t>
            </w:r>
            <w:r w:rsidRPr="009F005B">
              <w:rPr>
                <w:rFonts w:ascii="Angsana New" w:hAnsi="Angsana New" w:cs="Angsana New"/>
                <w:snapToGrid w:val="0"/>
                <w:sz w:val="24"/>
                <w:szCs w:val="24"/>
                <w:lang w:eastAsia="th-TH"/>
              </w:rPr>
              <w:t>)</w:t>
            </w:r>
          </w:p>
        </w:tc>
        <w:tc>
          <w:tcPr>
            <w:tcW w:w="142" w:type="dxa"/>
          </w:tcPr>
          <w:p w14:paraId="54701F66"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5" w:type="dxa"/>
          </w:tcPr>
          <w:p w14:paraId="6C716D62" w14:textId="5FFCF6BB" w:rsidR="00C40CE3" w:rsidRPr="009F005B" w:rsidRDefault="00C40CE3">
            <w:pPr>
              <w:ind w:left="-30" w:right="-1"/>
              <w:jc w:val="center"/>
              <w:rPr>
                <w:rFonts w:ascii="Angsana New" w:hAnsi="Angsana New" w:cs="Angsana New"/>
                <w:snapToGrid w:val="0"/>
                <w:sz w:val="24"/>
                <w:szCs w:val="24"/>
                <w:lang w:eastAsia="th-TH"/>
              </w:rPr>
            </w:pPr>
            <w:r w:rsidRPr="009F005B">
              <w:rPr>
                <w:rFonts w:ascii="Angsana New" w:hAnsi="Angsana New" w:cs="Angsana New"/>
                <w:snapToGrid w:val="0"/>
                <w:sz w:val="24"/>
                <w:szCs w:val="24"/>
                <w:cs/>
                <w:lang w:eastAsia="th-TH"/>
              </w:rPr>
              <w:t>-</w:t>
            </w:r>
          </w:p>
        </w:tc>
        <w:tc>
          <w:tcPr>
            <w:tcW w:w="142" w:type="dxa"/>
          </w:tcPr>
          <w:p w14:paraId="567E46EE"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Pr>
          <w:p w14:paraId="4573FBE4" w14:textId="57A1751E" w:rsidR="00C40CE3" w:rsidRPr="009F005B" w:rsidRDefault="008D48AC" w:rsidP="008D48AC">
            <w:pPr>
              <w:ind w:left="-30" w:right="-1"/>
              <w:jc w:val="center"/>
              <w:rPr>
                <w:rFonts w:ascii="Angsana New" w:hAnsi="Angsana New" w:cs="Angsana New"/>
                <w:snapToGrid w:val="0"/>
                <w:sz w:val="24"/>
                <w:szCs w:val="24"/>
                <w:lang w:eastAsia="th-TH"/>
              </w:rPr>
            </w:pPr>
            <w:r w:rsidRPr="009F005B">
              <w:rPr>
                <w:rFonts w:ascii="Angsana New" w:hAnsi="Angsana New" w:cs="Angsana New"/>
                <w:snapToGrid w:val="0"/>
                <w:sz w:val="24"/>
                <w:szCs w:val="24"/>
                <w:cs/>
                <w:lang w:eastAsia="th-TH"/>
              </w:rPr>
              <w:t>-</w:t>
            </w:r>
          </w:p>
        </w:tc>
      </w:tr>
      <w:tr w:rsidR="0063472C" w:rsidRPr="00E40949" w14:paraId="1E4FEF30" w14:textId="77777777" w:rsidTr="00D851E7">
        <w:trPr>
          <w:cantSplit/>
        </w:trPr>
        <w:tc>
          <w:tcPr>
            <w:tcW w:w="2364" w:type="dxa"/>
          </w:tcPr>
          <w:p w14:paraId="63689655" w14:textId="77777777" w:rsidR="00C40CE3" w:rsidRPr="00044B7A" w:rsidRDefault="00C40CE3">
            <w:pPr>
              <w:ind w:firstLine="295"/>
              <w:rPr>
                <w:rFonts w:ascii="Angsana New" w:hAnsi="Angsana New" w:cs="Angsana New"/>
                <w:sz w:val="24"/>
                <w:szCs w:val="24"/>
              </w:rPr>
            </w:pPr>
            <w:r w:rsidRPr="00044B7A">
              <w:rPr>
                <w:rFonts w:ascii="Angsana New" w:hAnsi="Angsana New" w:cs="Angsana New"/>
                <w:sz w:val="24"/>
                <w:szCs w:val="24"/>
                <w:cs/>
              </w:rPr>
              <w:t>ตัดจำหน่าย</w:t>
            </w:r>
            <w:r w:rsidRPr="00044B7A">
              <w:rPr>
                <w:rFonts w:ascii="Angsana New" w:hAnsi="Angsana New" w:cs="Angsana New"/>
                <w:sz w:val="24"/>
                <w:szCs w:val="24"/>
              </w:rPr>
              <w:t>/</w:t>
            </w:r>
            <w:r w:rsidRPr="00044B7A">
              <w:rPr>
                <w:rFonts w:ascii="Angsana New" w:hAnsi="Angsana New" w:cs="Angsana New"/>
                <w:sz w:val="24"/>
                <w:szCs w:val="24"/>
                <w:cs/>
              </w:rPr>
              <w:t>จำหน่ายสินทรัพย์</w:t>
            </w:r>
          </w:p>
        </w:tc>
        <w:tc>
          <w:tcPr>
            <w:tcW w:w="141" w:type="dxa"/>
          </w:tcPr>
          <w:p w14:paraId="3E5C390F"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7305C9CA" w14:textId="5F56588A" w:rsidR="00C40CE3" w:rsidRPr="00DE184F" w:rsidRDefault="00C40CE3">
            <w:pPr>
              <w:ind w:left="-30" w:right="-1"/>
              <w:jc w:val="center"/>
              <w:rPr>
                <w:rFonts w:ascii="Angsana New" w:hAnsi="Angsana New" w:cs="Angsana New"/>
                <w:snapToGrid w:val="0"/>
                <w:sz w:val="24"/>
                <w:szCs w:val="24"/>
                <w:lang w:eastAsia="th-TH"/>
              </w:rPr>
            </w:pPr>
            <w:r w:rsidRPr="00DE184F">
              <w:rPr>
                <w:rFonts w:ascii="Angsana New" w:hAnsi="Angsana New" w:cs="Angsana New"/>
                <w:snapToGrid w:val="0"/>
                <w:sz w:val="24"/>
                <w:szCs w:val="24"/>
                <w:cs/>
                <w:lang w:eastAsia="th-TH"/>
              </w:rPr>
              <w:t>-</w:t>
            </w:r>
          </w:p>
        </w:tc>
        <w:tc>
          <w:tcPr>
            <w:tcW w:w="142" w:type="dxa"/>
          </w:tcPr>
          <w:p w14:paraId="401B4651" w14:textId="77777777" w:rsidR="00C40CE3" w:rsidRPr="009F005B" w:rsidRDefault="00C40CE3">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716555AF" w14:textId="5A5826D3" w:rsidR="00C40CE3" w:rsidRPr="0079466A" w:rsidRDefault="00136BE1" w:rsidP="00136BE1">
            <w:pPr>
              <w:ind w:left="-30" w:right="-1"/>
              <w:jc w:val="center"/>
              <w:rPr>
                <w:rFonts w:ascii="Angsana New" w:hAnsi="Angsana New" w:cs="Angsana New"/>
                <w:snapToGrid w:val="0"/>
                <w:sz w:val="24"/>
                <w:szCs w:val="24"/>
                <w:lang w:eastAsia="th-TH"/>
              </w:rPr>
            </w:pPr>
            <w:r w:rsidRPr="0079466A">
              <w:rPr>
                <w:rFonts w:ascii="Angsana New" w:hAnsi="Angsana New" w:cs="Angsana New"/>
                <w:snapToGrid w:val="0"/>
                <w:sz w:val="24"/>
                <w:szCs w:val="24"/>
                <w:cs/>
                <w:lang w:eastAsia="th-TH"/>
              </w:rPr>
              <w:t>-</w:t>
            </w:r>
          </w:p>
        </w:tc>
        <w:tc>
          <w:tcPr>
            <w:tcW w:w="142" w:type="dxa"/>
          </w:tcPr>
          <w:p w14:paraId="5795069F"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0B2BD8E8" w14:textId="16B5DAB2" w:rsidR="00C40CE3" w:rsidRPr="009F005B" w:rsidRDefault="0023464F" w:rsidP="004F1CA3">
            <w:pPr>
              <w:tabs>
                <w:tab w:val="left" w:pos="1270"/>
              </w:tabs>
              <w:ind w:left="-30" w:right="83"/>
              <w:jc w:val="right"/>
              <w:rPr>
                <w:rFonts w:ascii="Angsana New" w:hAnsi="Angsana New" w:cs="Angsana New"/>
                <w:snapToGrid w:val="0"/>
                <w:sz w:val="24"/>
                <w:szCs w:val="24"/>
                <w:lang w:eastAsia="th-TH"/>
              </w:rPr>
            </w:pPr>
            <w:r w:rsidRPr="009F005B">
              <w:rPr>
                <w:rFonts w:ascii="Angsana New" w:hAnsi="Angsana New" w:cs="Angsana New"/>
                <w:snapToGrid w:val="0"/>
                <w:sz w:val="24"/>
                <w:szCs w:val="24"/>
                <w:lang w:eastAsia="th-TH"/>
              </w:rPr>
              <w:t>(</w:t>
            </w:r>
            <w:r w:rsidR="00211B32" w:rsidRPr="00211B32">
              <w:rPr>
                <w:rFonts w:ascii="Angsana New" w:hAnsi="Angsana New" w:cs="Angsana New"/>
                <w:snapToGrid w:val="0"/>
                <w:sz w:val="24"/>
                <w:szCs w:val="24"/>
                <w:lang w:eastAsia="th-TH"/>
              </w:rPr>
              <w:t>922,124.85</w:t>
            </w:r>
            <w:r w:rsidRPr="009F005B">
              <w:rPr>
                <w:rFonts w:ascii="Angsana New" w:hAnsi="Angsana New" w:cs="Angsana New"/>
                <w:snapToGrid w:val="0"/>
                <w:sz w:val="24"/>
                <w:szCs w:val="24"/>
                <w:lang w:eastAsia="th-TH"/>
              </w:rPr>
              <w:t>)</w:t>
            </w:r>
          </w:p>
        </w:tc>
        <w:tc>
          <w:tcPr>
            <w:tcW w:w="141" w:type="dxa"/>
          </w:tcPr>
          <w:p w14:paraId="2C2CF946"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5463C6B9" w14:textId="2F5118D1" w:rsidR="00C40CE3" w:rsidRPr="009F005B" w:rsidRDefault="001147DC" w:rsidP="004F1CA3">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w:t>
            </w:r>
            <w:r w:rsidRPr="001147DC">
              <w:rPr>
                <w:rFonts w:ascii="Angsana New" w:hAnsi="Angsana New" w:cs="Angsana New"/>
                <w:snapToGrid w:val="0"/>
                <w:sz w:val="24"/>
                <w:szCs w:val="24"/>
                <w:lang w:eastAsia="th-TH"/>
              </w:rPr>
              <w:t>184,666.82</w:t>
            </w:r>
            <w:r w:rsidR="008C13D3" w:rsidRPr="009F005B">
              <w:rPr>
                <w:rFonts w:ascii="Angsana New" w:hAnsi="Angsana New" w:cs="Angsana New"/>
                <w:snapToGrid w:val="0"/>
                <w:sz w:val="24"/>
                <w:szCs w:val="24"/>
                <w:lang w:eastAsia="th-TH"/>
              </w:rPr>
              <w:t>)</w:t>
            </w:r>
          </w:p>
        </w:tc>
        <w:tc>
          <w:tcPr>
            <w:tcW w:w="142" w:type="dxa"/>
          </w:tcPr>
          <w:p w14:paraId="12CB8E50"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261F4424" w14:textId="5ACEDDEA" w:rsidR="00C40CE3" w:rsidRPr="009F005B" w:rsidRDefault="005C0767">
            <w:pPr>
              <w:tabs>
                <w:tab w:val="left" w:pos="1270"/>
              </w:tabs>
              <w:ind w:left="-30" w:right="83"/>
              <w:jc w:val="right"/>
              <w:rPr>
                <w:rFonts w:ascii="Angsana New" w:hAnsi="Angsana New" w:cs="Angsana New"/>
                <w:snapToGrid w:val="0"/>
                <w:sz w:val="24"/>
                <w:szCs w:val="24"/>
                <w:lang w:eastAsia="th-TH"/>
              </w:rPr>
            </w:pPr>
            <w:r w:rsidRPr="009F005B">
              <w:rPr>
                <w:rFonts w:ascii="Angsana New" w:hAnsi="Angsana New" w:cs="Angsana New"/>
                <w:snapToGrid w:val="0"/>
                <w:sz w:val="24"/>
                <w:szCs w:val="24"/>
                <w:lang w:eastAsia="th-TH"/>
              </w:rPr>
              <w:t>(</w:t>
            </w:r>
            <w:r w:rsidR="00596F86" w:rsidRPr="00596F86">
              <w:rPr>
                <w:rFonts w:ascii="Angsana New" w:hAnsi="Angsana New" w:cs="Angsana New"/>
                <w:snapToGrid w:val="0"/>
                <w:sz w:val="24"/>
                <w:szCs w:val="24"/>
                <w:lang w:eastAsia="th-TH"/>
              </w:rPr>
              <w:t>2,509,800.00</w:t>
            </w:r>
            <w:r w:rsidRPr="009F005B">
              <w:rPr>
                <w:rFonts w:ascii="Angsana New" w:hAnsi="Angsana New" w:cs="Angsana New"/>
                <w:snapToGrid w:val="0"/>
                <w:sz w:val="24"/>
                <w:szCs w:val="24"/>
                <w:lang w:eastAsia="th-TH"/>
              </w:rPr>
              <w:t>)</w:t>
            </w:r>
          </w:p>
        </w:tc>
        <w:tc>
          <w:tcPr>
            <w:tcW w:w="141" w:type="dxa"/>
          </w:tcPr>
          <w:p w14:paraId="1885F1F2"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659F94B9" w14:textId="772FC980" w:rsidR="00C40CE3" w:rsidRPr="009F005B" w:rsidRDefault="003A2FB4" w:rsidP="003A2FB4">
            <w:pPr>
              <w:tabs>
                <w:tab w:val="left" w:pos="1270"/>
              </w:tabs>
              <w:ind w:left="-30" w:right="83"/>
              <w:jc w:val="center"/>
              <w:rPr>
                <w:rFonts w:ascii="Angsana New" w:hAnsi="Angsana New" w:cs="Angsana New"/>
                <w:snapToGrid w:val="0"/>
                <w:sz w:val="24"/>
                <w:szCs w:val="24"/>
                <w:lang w:eastAsia="th-TH"/>
              </w:rPr>
            </w:pPr>
            <w:r w:rsidRPr="009F005B">
              <w:rPr>
                <w:rFonts w:ascii="Angsana New" w:hAnsi="Angsana New" w:cs="Angsana New"/>
                <w:snapToGrid w:val="0"/>
                <w:sz w:val="24"/>
                <w:szCs w:val="24"/>
                <w:cs/>
                <w:lang w:eastAsia="th-TH"/>
              </w:rPr>
              <w:t>-</w:t>
            </w:r>
          </w:p>
        </w:tc>
        <w:tc>
          <w:tcPr>
            <w:tcW w:w="142" w:type="dxa"/>
          </w:tcPr>
          <w:p w14:paraId="361965CF"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07637F8F" w14:textId="6A01ACA0" w:rsidR="00C40CE3" w:rsidRPr="009F005B" w:rsidRDefault="00C40CE3">
            <w:pPr>
              <w:ind w:left="-30" w:right="-1"/>
              <w:jc w:val="center"/>
              <w:rPr>
                <w:rFonts w:ascii="Angsana New" w:hAnsi="Angsana New" w:cs="Angsana New"/>
                <w:snapToGrid w:val="0"/>
                <w:sz w:val="24"/>
                <w:szCs w:val="24"/>
                <w:lang w:eastAsia="th-TH"/>
              </w:rPr>
            </w:pPr>
            <w:r w:rsidRPr="009F005B">
              <w:rPr>
                <w:rFonts w:ascii="Angsana New" w:hAnsi="Angsana New" w:cs="Angsana New"/>
                <w:snapToGrid w:val="0"/>
                <w:sz w:val="24"/>
                <w:szCs w:val="24"/>
                <w:lang w:eastAsia="th-TH"/>
              </w:rPr>
              <w:t>-</w:t>
            </w:r>
          </w:p>
        </w:tc>
        <w:tc>
          <w:tcPr>
            <w:tcW w:w="142" w:type="dxa"/>
          </w:tcPr>
          <w:p w14:paraId="0F213DC2"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094B06C8" w14:textId="77C4AE7A" w:rsidR="00CA2BB9" w:rsidRPr="009F005B" w:rsidRDefault="00632F22" w:rsidP="00CA2BB9">
            <w:pPr>
              <w:tabs>
                <w:tab w:val="left" w:pos="1270"/>
              </w:tabs>
              <w:ind w:left="-30" w:right="83"/>
              <w:jc w:val="right"/>
              <w:rPr>
                <w:rFonts w:ascii="Angsana New" w:hAnsi="Angsana New" w:cs="Angsana New"/>
                <w:snapToGrid w:val="0"/>
                <w:sz w:val="24"/>
                <w:szCs w:val="24"/>
                <w:lang w:eastAsia="th-TH"/>
              </w:rPr>
            </w:pPr>
            <w:r w:rsidRPr="009F005B">
              <w:rPr>
                <w:rFonts w:ascii="Angsana New" w:hAnsi="Angsana New" w:cs="Angsana New"/>
                <w:snapToGrid w:val="0"/>
                <w:sz w:val="24"/>
                <w:szCs w:val="24"/>
                <w:lang w:eastAsia="th-TH"/>
              </w:rPr>
              <w:t>(</w:t>
            </w:r>
            <w:r w:rsidR="00666B55" w:rsidRPr="00666B55">
              <w:rPr>
                <w:rFonts w:ascii="Angsana New" w:hAnsi="Angsana New" w:cs="Angsana New"/>
                <w:snapToGrid w:val="0"/>
                <w:sz w:val="24"/>
                <w:szCs w:val="24"/>
                <w:lang w:eastAsia="th-TH"/>
              </w:rPr>
              <w:t>3,616,591.67</w:t>
            </w:r>
            <w:r w:rsidRPr="009F005B">
              <w:rPr>
                <w:rFonts w:ascii="Angsana New" w:hAnsi="Angsana New" w:cs="Angsana New"/>
                <w:snapToGrid w:val="0"/>
                <w:sz w:val="24"/>
                <w:szCs w:val="24"/>
                <w:lang w:eastAsia="th-TH"/>
              </w:rPr>
              <w:t>)</w:t>
            </w:r>
          </w:p>
        </w:tc>
      </w:tr>
      <w:tr w:rsidR="00C1412D" w:rsidRPr="00E40949" w14:paraId="50070086" w14:textId="77777777" w:rsidTr="00D851E7">
        <w:trPr>
          <w:cantSplit/>
        </w:trPr>
        <w:tc>
          <w:tcPr>
            <w:tcW w:w="2364" w:type="dxa"/>
          </w:tcPr>
          <w:p w14:paraId="7B97D7AE" w14:textId="459FF261" w:rsidR="00C40CE3" w:rsidRPr="00044B7A" w:rsidRDefault="00C40CE3">
            <w:pPr>
              <w:ind w:firstLine="295"/>
              <w:rPr>
                <w:rFonts w:ascii="Angsana New" w:hAnsi="Angsana New" w:cs="Angsana New"/>
                <w:sz w:val="24"/>
                <w:szCs w:val="24"/>
                <w:cs/>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 xml:space="preserve">31 </w:t>
            </w:r>
            <w:r w:rsidRPr="00044B7A">
              <w:rPr>
                <w:rFonts w:ascii="Angsana New" w:hAnsi="Angsana New" w:cs="Angsana New"/>
                <w:sz w:val="24"/>
                <w:szCs w:val="24"/>
                <w:cs/>
              </w:rPr>
              <w:t xml:space="preserve">ธันวาคม </w:t>
            </w:r>
            <w:r w:rsidR="00951E07" w:rsidRPr="00044B7A">
              <w:rPr>
                <w:rFonts w:ascii="Angsana New" w:hAnsi="Angsana New" w:cs="Angsana New"/>
                <w:sz w:val="24"/>
                <w:szCs w:val="24"/>
              </w:rPr>
              <w:t>256</w:t>
            </w:r>
            <w:r w:rsidR="00F566D4">
              <w:rPr>
                <w:rFonts w:ascii="Angsana New" w:hAnsi="Angsana New" w:cs="Angsana New"/>
                <w:sz w:val="24"/>
                <w:szCs w:val="24"/>
              </w:rPr>
              <w:t>8</w:t>
            </w:r>
          </w:p>
        </w:tc>
        <w:tc>
          <w:tcPr>
            <w:tcW w:w="141" w:type="dxa"/>
          </w:tcPr>
          <w:p w14:paraId="0B3A26D9"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tcPr>
          <w:p w14:paraId="50F11764" w14:textId="77777777" w:rsidR="00C40CE3" w:rsidRPr="00DE184F" w:rsidRDefault="00C40CE3" w:rsidP="00951E07">
            <w:pPr>
              <w:tabs>
                <w:tab w:val="left" w:pos="1267"/>
              </w:tabs>
              <w:ind w:left="-30" w:right="73"/>
              <w:jc w:val="right"/>
              <w:rPr>
                <w:rFonts w:ascii="Angsana New" w:hAnsi="Angsana New" w:cs="Angsana New"/>
                <w:snapToGrid w:val="0"/>
                <w:sz w:val="24"/>
                <w:szCs w:val="24"/>
                <w:lang w:eastAsia="th-TH"/>
              </w:rPr>
            </w:pPr>
            <w:r w:rsidRPr="00DE184F">
              <w:rPr>
                <w:rFonts w:ascii="Angsana New" w:hAnsi="Angsana New" w:cs="Angsana New"/>
                <w:snapToGrid w:val="0"/>
                <w:sz w:val="24"/>
                <w:szCs w:val="24"/>
                <w:lang w:eastAsia="th-TH"/>
              </w:rPr>
              <w:t>177,245</w:t>
            </w:r>
            <w:r w:rsidRPr="00DE184F">
              <w:rPr>
                <w:rFonts w:ascii="Angsana New" w:hAnsi="Angsana New" w:cs="Angsana New"/>
                <w:snapToGrid w:val="0"/>
                <w:sz w:val="24"/>
                <w:szCs w:val="24"/>
                <w:cs/>
                <w:lang w:eastAsia="th-TH"/>
              </w:rPr>
              <w:t>.</w:t>
            </w:r>
            <w:r w:rsidRPr="00DE184F">
              <w:rPr>
                <w:rFonts w:ascii="Angsana New" w:hAnsi="Angsana New" w:cs="Angsana New"/>
                <w:snapToGrid w:val="0"/>
                <w:sz w:val="24"/>
                <w:szCs w:val="24"/>
                <w:lang w:eastAsia="th-TH"/>
              </w:rPr>
              <w:t>07</w:t>
            </w:r>
          </w:p>
        </w:tc>
        <w:tc>
          <w:tcPr>
            <w:tcW w:w="142" w:type="dxa"/>
          </w:tcPr>
          <w:p w14:paraId="4C1B38E2" w14:textId="77777777" w:rsidR="00C40CE3" w:rsidRPr="009F005B" w:rsidRDefault="00C40CE3" w:rsidP="00951E07">
            <w:pPr>
              <w:tabs>
                <w:tab w:val="left" w:pos="1267"/>
              </w:tabs>
              <w:ind w:right="73"/>
              <w:jc w:val="right"/>
              <w:rPr>
                <w:rFonts w:ascii="Angsana New" w:hAnsi="Angsana New" w:cs="Angsana New"/>
                <w:snapToGrid w:val="0"/>
                <w:sz w:val="24"/>
                <w:szCs w:val="24"/>
                <w:cs/>
                <w:lang w:eastAsia="th-TH"/>
              </w:rPr>
            </w:pPr>
          </w:p>
        </w:tc>
        <w:tc>
          <w:tcPr>
            <w:tcW w:w="1417" w:type="dxa"/>
            <w:tcBorders>
              <w:top w:val="single" w:sz="4" w:space="0" w:color="auto"/>
              <w:bottom w:val="single" w:sz="4" w:space="0" w:color="auto"/>
            </w:tcBorders>
          </w:tcPr>
          <w:p w14:paraId="4B6222F9" w14:textId="15AEE925" w:rsidR="00C40CE3" w:rsidRPr="0079466A" w:rsidRDefault="00136BE1" w:rsidP="004F1CA3">
            <w:pPr>
              <w:tabs>
                <w:tab w:val="left" w:pos="1267"/>
              </w:tabs>
              <w:ind w:left="-30" w:right="83"/>
              <w:jc w:val="right"/>
              <w:rPr>
                <w:rFonts w:ascii="Angsana New" w:hAnsi="Angsana New" w:cs="Angsana New"/>
                <w:snapToGrid w:val="0"/>
                <w:sz w:val="24"/>
                <w:szCs w:val="24"/>
                <w:lang w:eastAsia="th-TH"/>
              </w:rPr>
            </w:pPr>
            <w:r w:rsidRPr="00136BE1">
              <w:rPr>
                <w:rFonts w:ascii="Angsana New" w:hAnsi="Angsana New" w:cs="Angsana New"/>
                <w:snapToGrid w:val="0"/>
                <w:sz w:val="24"/>
                <w:szCs w:val="24"/>
                <w:lang w:eastAsia="th-TH"/>
              </w:rPr>
              <w:t>178,159,698.03</w:t>
            </w:r>
          </w:p>
        </w:tc>
        <w:tc>
          <w:tcPr>
            <w:tcW w:w="142" w:type="dxa"/>
          </w:tcPr>
          <w:p w14:paraId="0EE48161" w14:textId="77777777" w:rsidR="00C40CE3" w:rsidRPr="009F005B" w:rsidRDefault="00C40CE3" w:rsidP="00951E07">
            <w:pPr>
              <w:tabs>
                <w:tab w:val="left" w:pos="1267"/>
              </w:tabs>
              <w:ind w:right="73"/>
              <w:jc w:val="right"/>
              <w:rPr>
                <w:rFonts w:ascii="Angsana New" w:hAnsi="Angsana New" w:cs="Angsana New"/>
                <w:snapToGrid w:val="0"/>
                <w:sz w:val="24"/>
                <w:szCs w:val="24"/>
                <w:cs/>
                <w:lang w:eastAsia="th-TH"/>
              </w:rPr>
            </w:pPr>
          </w:p>
        </w:tc>
        <w:tc>
          <w:tcPr>
            <w:tcW w:w="1418" w:type="dxa"/>
            <w:tcBorders>
              <w:top w:val="single" w:sz="4" w:space="0" w:color="auto"/>
              <w:bottom w:val="single" w:sz="4" w:space="0" w:color="auto"/>
            </w:tcBorders>
          </w:tcPr>
          <w:p w14:paraId="6F440E53" w14:textId="270569E5" w:rsidR="00C40CE3" w:rsidRPr="009F005B" w:rsidRDefault="00211B32" w:rsidP="004F1CA3">
            <w:pPr>
              <w:tabs>
                <w:tab w:val="left" w:pos="1267"/>
              </w:tabs>
              <w:ind w:left="-30" w:right="83"/>
              <w:jc w:val="right"/>
              <w:rPr>
                <w:rFonts w:ascii="Angsana New" w:hAnsi="Angsana New" w:cs="Angsana New"/>
                <w:snapToGrid w:val="0"/>
                <w:sz w:val="24"/>
                <w:szCs w:val="24"/>
                <w:lang w:eastAsia="th-TH"/>
              </w:rPr>
            </w:pPr>
            <w:r w:rsidRPr="00211B32">
              <w:rPr>
                <w:rFonts w:ascii="Angsana New" w:hAnsi="Angsana New" w:cs="Angsana New"/>
                <w:snapToGrid w:val="0"/>
                <w:sz w:val="24"/>
                <w:szCs w:val="24"/>
                <w:lang w:eastAsia="th-TH"/>
              </w:rPr>
              <w:t>13,017,141.36</w:t>
            </w:r>
          </w:p>
        </w:tc>
        <w:tc>
          <w:tcPr>
            <w:tcW w:w="141" w:type="dxa"/>
          </w:tcPr>
          <w:p w14:paraId="20E666D0" w14:textId="77777777" w:rsidR="00C40CE3" w:rsidRPr="009F005B" w:rsidRDefault="00C40CE3" w:rsidP="00951E07">
            <w:pPr>
              <w:tabs>
                <w:tab w:val="left" w:pos="1267"/>
              </w:tabs>
              <w:ind w:right="73"/>
              <w:jc w:val="right"/>
              <w:rPr>
                <w:rFonts w:ascii="Angsana New" w:hAnsi="Angsana New" w:cs="Angsana New"/>
                <w:snapToGrid w:val="0"/>
                <w:sz w:val="24"/>
                <w:szCs w:val="24"/>
                <w:cs/>
                <w:lang w:eastAsia="th-TH"/>
              </w:rPr>
            </w:pPr>
          </w:p>
        </w:tc>
        <w:tc>
          <w:tcPr>
            <w:tcW w:w="1276" w:type="dxa"/>
            <w:tcBorders>
              <w:top w:val="single" w:sz="4" w:space="0" w:color="auto"/>
              <w:bottom w:val="single" w:sz="4" w:space="0" w:color="auto"/>
            </w:tcBorders>
          </w:tcPr>
          <w:p w14:paraId="4202F954" w14:textId="1D977DD7" w:rsidR="00C40CE3" w:rsidRPr="009F005B" w:rsidRDefault="001147DC" w:rsidP="004F1CA3">
            <w:pPr>
              <w:tabs>
                <w:tab w:val="left" w:pos="1267"/>
              </w:tabs>
              <w:ind w:left="-30" w:right="83"/>
              <w:jc w:val="right"/>
              <w:rPr>
                <w:rFonts w:ascii="Angsana New" w:hAnsi="Angsana New" w:cs="Angsana New"/>
                <w:snapToGrid w:val="0"/>
                <w:sz w:val="24"/>
                <w:szCs w:val="24"/>
                <w:cs/>
                <w:lang w:eastAsia="th-TH"/>
              </w:rPr>
            </w:pPr>
            <w:r w:rsidRPr="001147DC">
              <w:rPr>
                <w:rFonts w:ascii="Angsana New" w:hAnsi="Angsana New" w:cs="Angsana New"/>
                <w:snapToGrid w:val="0"/>
                <w:sz w:val="24"/>
                <w:szCs w:val="24"/>
                <w:lang w:eastAsia="th-TH"/>
              </w:rPr>
              <w:t>54,291,091.62</w:t>
            </w:r>
          </w:p>
        </w:tc>
        <w:tc>
          <w:tcPr>
            <w:tcW w:w="142" w:type="dxa"/>
          </w:tcPr>
          <w:p w14:paraId="0723D519" w14:textId="77777777" w:rsidR="00C40CE3" w:rsidRPr="009F005B" w:rsidRDefault="00C40CE3" w:rsidP="00951E0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tcPr>
          <w:p w14:paraId="04B2E1CC" w14:textId="005044CC" w:rsidR="00C40CE3" w:rsidRPr="009F005B" w:rsidRDefault="00596F86" w:rsidP="00236CA3">
            <w:pPr>
              <w:tabs>
                <w:tab w:val="left" w:pos="1267"/>
              </w:tabs>
              <w:ind w:left="-30" w:right="83"/>
              <w:jc w:val="right"/>
              <w:rPr>
                <w:rFonts w:ascii="Angsana New" w:hAnsi="Angsana New" w:cs="Angsana New"/>
                <w:snapToGrid w:val="0"/>
                <w:sz w:val="24"/>
                <w:szCs w:val="24"/>
                <w:lang w:eastAsia="th-TH"/>
              </w:rPr>
            </w:pPr>
            <w:r w:rsidRPr="00596F86">
              <w:rPr>
                <w:rFonts w:ascii="Angsana New" w:hAnsi="Angsana New" w:cs="Angsana New"/>
                <w:snapToGrid w:val="0"/>
                <w:sz w:val="24"/>
                <w:szCs w:val="24"/>
                <w:lang w:eastAsia="th-TH"/>
              </w:rPr>
              <w:t>69,981,117.75</w:t>
            </w:r>
          </w:p>
        </w:tc>
        <w:tc>
          <w:tcPr>
            <w:tcW w:w="141" w:type="dxa"/>
          </w:tcPr>
          <w:p w14:paraId="5D8D0E0C" w14:textId="77777777" w:rsidR="00C40CE3" w:rsidRPr="009F005B" w:rsidRDefault="00C40CE3" w:rsidP="00951E07">
            <w:pPr>
              <w:tabs>
                <w:tab w:val="left" w:pos="1267"/>
              </w:tabs>
              <w:ind w:left="-30" w:right="73"/>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tcPr>
          <w:p w14:paraId="0760D262" w14:textId="6BBBE9AE" w:rsidR="00C40CE3" w:rsidRPr="009F005B" w:rsidRDefault="0024400D" w:rsidP="00E74B5A">
            <w:pPr>
              <w:tabs>
                <w:tab w:val="left" w:pos="1267"/>
              </w:tabs>
              <w:ind w:left="-30" w:right="83"/>
              <w:jc w:val="right"/>
              <w:rPr>
                <w:rFonts w:ascii="Angsana New" w:hAnsi="Angsana New" w:cs="Angsana New"/>
                <w:snapToGrid w:val="0"/>
                <w:sz w:val="24"/>
                <w:szCs w:val="24"/>
                <w:lang w:eastAsia="th-TH"/>
              </w:rPr>
            </w:pPr>
            <w:r w:rsidRPr="0024400D">
              <w:rPr>
                <w:rFonts w:ascii="Angsana New" w:hAnsi="Angsana New" w:cs="Angsana New"/>
                <w:snapToGrid w:val="0"/>
                <w:sz w:val="24"/>
                <w:szCs w:val="24"/>
                <w:lang w:eastAsia="th-TH"/>
              </w:rPr>
              <w:t>24,932,994.02</w:t>
            </w:r>
          </w:p>
        </w:tc>
        <w:tc>
          <w:tcPr>
            <w:tcW w:w="142" w:type="dxa"/>
          </w:tcPr>
          <w:p w14:paraId="28739BEC" w14:textId="77777777" w:rsidR="00C40CE3" w:rsidRPr="009F005B" w:rsidRDefault="00C40CE3" w:rsidP="00951E07">
            <w:pPr>
              <w:tabs>
                <w:tab w:val="left" w:pos="1267"/>
              </w:tabs>
              <w:ind w:left="-30" w:right="73"/>
              <w:jc w:val="right"/>
              <w:rPr>
                <w:rFonts w:ascii="Angsana New" w:hAnsi="Angsana New" w:cs="Angsana New"/>
                <w:snapToGrid w:val="0"/>
                <w:sz w:val="24"/>
                <w:szCs w:val="24"/>
                <w:lang w:eastAsia="th-TH"/>
              </w:rPr>
            </w:pPr>
          </w:p>
        </w:tc>
        <w:tc>
          <w:tcPr>
            <w:tcW w:w="1275" w:type="dxa"/>
            <w:tcBorders>
              <w:top w:val="single" w:sz="4" w:space="0" w:color="auto"/>
              <w:bottom w:val="single" w:sz="4" w:space="0" w:color="auto"/>
            </w:tcBorders>
          </w:tcPr>
          <w:p w14:paraId="7631678D" w14:textId="765956B2" w:rsidR="00C40CE3" w:rsidRPr="009F005B" w:rsidRDefault="0024400D" w:rsidP="00236CA3">
            <w:pPr>
              <w:tabs>
                <w:tab w:val="left" w:pos="1267"/>
              </w:tabs>
              <w:ind w:left="-30" w:right="83"/>
              <w:jc w:val="right"/>
              <w:rPr>
                <w:rFonts w:ascii="Angsana New" w:hAnsi="Angsana New" w:cs="Angsana New"/>
                <w:snapToGrid w:val="0"/>
                <w:sz w:val="24"/>
                <w:szCs w:val="24"/>
                <w:lang w:eastAsia="th-TH"/>
              </w:rPr>
            </w:pPr>
            <w:r w:rsidRPr="0024400D">
              <w:rPr>
                <w:rFonts w:ascii="Angsana New" w:hAnsi="Angsana New" w:cs="Angsana New"/>
                <w:snapToGrid w:val="0"/>
                <w:sz w:val="24"/>
                <w:szCs w:val="24"/>
                <w:lang w:eastAsia="th-TH"/>
              </w:rPr>
              <w:t>7,744,655.86</w:t>
            </w:r>
          </w:p>
        </w:tc>
        <w:tc>
          <w:tcPr>
            <w:tcW w:w="142" w:type="dxa"/>
          </w:tcPr>
          <w:p w14:paraId="605E7C9D" w14:textId="77777777" w:rsidR="00C40CE3" w:rsidRPr="009F005B" w:rsidRDefault="00C40CE3" w:rsidP="00951E07">
            <w:pPr>
              <w:tabs>
                <w:tab w:val="left" w:pos="1267"/>
              </w:tabs>
              <w:ind w:left="-30" w:right="73"/>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tcPr>
          <w:p w14:paraId="23DF7E8F" w14:textId="0D0058C5" w:rsidR="00C40CE3" w:rsidRPr="009F005B" w:rsidRDefault="00666B55" w:rsidP="00236CA3">
            <w:pPr>
              <w:tabs>
                <w:tab w:val="left" w:pos="1267"/>
              </w:tabs>
              <w:ind w:left="-30" w:right="83"/>
              <w:jc w:val="right"/>
              <w:rPr>
                <w:rFonts w:ascii="Angsana New" w:hAnsi="Angsana New" w:cs="Angsana New"/>
                <w:snapToGrid w:val="0"/>
                <w:sz w:val="24"/>
                <w:szCs w:val="24"/>
                <w:lang w:eastAsia="th-TH"/>
              </w:rPr>
            </w:pPr>
            <w:r w:rsidRPr="00666B55">
              <w:rPr>
                <w:rFonts w:ascii="Angsana New" w:hAnsi="Angsana New" w:cs="Angsana New"/>
                <w:snapToGrid w:val="0"/>
                <w:sz w:val="24"/>
                <w:szCs w:val="24"/>
                <w:lang w:eastAsia="th-TH"/>
              </w:rPr>
              <w:t>348,303,943.71</w:t>
            </w:r>
          </w:p>
        </w:tc>
      </w:tr>
      <w:tr w:rsidR="00C40CE3" w:rsidRPr="00E40949" w14:paraId="12B92A34" w14:textId="77777777" w:rsidTr="00D851E7">
        <w:trPr>
          <w:cantSplit/>
        </w:trPr>
        <w:tc>
          <w:tcPr>
            <w:tcW w:w="2364" w:type="dxa"/>
          </w:tcPr>
          <w:p w14:paraId="37AC06F2" w14:textId="77777777" w:rsidR="00C40CE3" w:rsidRPr="00044B7A" w:rsidRDefault="00C40CE3">
            <w:pPr>
              <w:rPr>
                <w:rFonts w:ascii="Angsana New" w:hAnsi="Angsana New" w:cs="Angsana New"/>
                <w:sz w:val="24"/>
                <w:szCs w:val="24"/>
                <w:cs/>
              </w:rPr>
            </w:pPr>
            <w:r w:rsidRPr="00044B7A">
              <w:rPr>
                <w:rFonts w:ascii="Angsana New" w:hAnsi="Angsana New" w:cs="Angsana New"/>
                <w:sz w:val="24"/>
                <w:szCs w:val="24"/>
                <w:cs/>
              </w:rPr>
              <w:t>ค่าเสื่อมราคาสะสม :-</w:t>
            </w:r>
          </w:p>
        </w:tc>
        <w:tc>
          <w:tcPr>
            <w:tcW w:w="141" w:type="dxa"/>
          </w:tcPr>
          <w:p w14:paraId="5D934BD4"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76D0DCA7" w14:textId="77777777" w:rsidR="00C40CE3" w:rsidRPr="00DE184F" w:rsidRDefault="00C40CE3">
            <w:pPr>
              <w:ind w:left="-30" w:right="-1"/>
              <w:jc w:val="center"/>
              <w:rPr>
                <w:rFonts w:ascii="Angsana New" w:hAnsi="Angsana New" w:cs="Angsana New"/>
                <w:snapToGrid w:val="0"/>
                <w:sz w:val="24"/>
                <w:szCs w:val="24"/>
                <w:cs/>
                <w:lang w:eastAsia="th-TH"/>
              </w:rPr>
            </w:pPr>
          </w:p>
        </w:tc>
        <w:tc>
          <w:tcPr>
            <w:tcW w:w="142" w:type="dxa"/>
          </w:tcPr>
          <w:p w14:paraId="45ADEE4D" w14:textId="77777777" w:rsidR="00C40CE3" w:rsidRPr="009F005B" w:rsidRDefault="00C40CE3">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3C9BCEB9" w14:textId="77777777" w:rsidR="00C40CE3" w:rsidRPr="0079466A" w:rsidRDefault="00C40CE3" w:rsidP="00236CA3">
            <w:pPr>
              <w:tabs>
                <w:tab w:val="left" w:pos="1270"/>
              </w:tabs>
              <w:ind w:left="-30" w:right="83"/>
              <w:jc w:val="right"/>
              <w:rPr>
                <w:rFonts w:ascii="Angsana New" w:hAnsi="Angsana New" w:cs="Angsana New"/>
                <w:snapToGrid w:val="0"/>
                <w:sz w:val="24"/>
                <w:szCs w:val="24"/>
                <w:lang w:eastAsia="th-TH"/>
              </w:rPr>
            </w:pPr>
          </w:p>
        </w:tc>
        <w:tc>
          <w:tcPr>
            <w:tcW w:w="142" w:type="dxa"/>
          </w:tcPr>
          <w:p w14:paraId="40566560"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4D7BE95E" w14:textId="77777777" w:rsidR="00C40CE3" w:rsidRPr="009F005B" w:rsidRDefault="00C40CE3">
            <w:pPr>
              <w:tabs>
                <w:tab w:val="left" w:pos="1270"/>
              </w:tabs>
              <w:ind w:left="-30" w:right="150"/>
              <w:jc w:val="center"/>
              <w:rPr>
                <w:rFonts w:ascii="Angsana New" w:hAnsi="Angsana New" w:cs="Angsana New"/>
                <w:snapToGrid w:val="0"/>
                <w:sz w:val="24"/>
                <w:szCs w:val="24"/>
                <w:lang w:eastAsia="th-TH"/>
              </w:rPr>
            </w:pPr>
          </w:p>
        </w:tc>
        <w:tc>
          <w:tcPr>
            <w:tcW w:w="141" w:type="dxa"/>
          </w:tcPr>
          <w:p w14:paraId="25B49EA8"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1D374EE7" w14:textId="77777777" w:rsidR="00C40CE3" w:rsidRPr="009F005B" w:rsidRDefault="00C40CE3">
            <w:pPr>
              <w:tabs>
                <w:tab w:val="left" w:pos="1270"/>
              </w:tabs>
              <w:ind w:left="-30" w:right="83"/>
              <w:jc w:val="center"/>
              <w:rPr>
                <w:rFonts w:ascii="Angsana New" w:hAnsi="Angsana New" w:cs="Angsana New"/>
                <w:snapToGrid w:val="0"/>
                <w:sz w:val="24"/>
                <w:szCs w:val="24"/>
                <w:lang w:eastAsia="th-TH"/>
              </w:rPr>
            </w:pPr>
          </w:p>
        </w:tc>
        <w:tc>
          <w:tcPr>
            <w:tcW w:w="142" w:type="dxa"/>
          </w:tcPr>
          <w:p w14:paraId="6DDAAC69"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791536B2" w14:textId="77777777" w:rsidR="00C40CE3" w:rsidRPr="009F005B" w:rsidRDefault="00C40CE3" w:rsidP="00236CA3">
            <w:pPr>
              <w:tabs>
                <w:tab w:val="left" w:pos="1270"/>
              </w:tabs>
              <w:ind w:left="-30" w:right="83"/>
              <w:jc w:val="right"/>
              <w:rPr>
                <w:rFonts w:ascii="Angsana New" w:hAnsi="Angsana New" w:cs="Angsana New"/>
                <w:snapToGrid w:val="0"/>
                <w:sz w:val="24"/>
                <w:szCs w:val="24"/>
                <w:cs/>
                <w:lang w:eastAsia="th-TH"/>
              </w:rPr>
            </w:pPr>
          </w:p>
        </w:tc>
        <w:tc>
          <w:tcPr>
            <w:tcW w:w="141" w:type="dxa"/>
          </w:tcPr>
          <w:p w14:paraId="3DE042ED"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5F74461A" w14:textId="77777777" w:rsidR="00C40CE3" w:rsidRPr="009F005B" w:rsidRDefault="00C40CE3">
            <w:pPr>
              <w:tabs>
                <w:tab w:val="left" w:pos="1270"/>
              </w:tabs>
              <w:ind w:left="-30" w:right="83"/>
              <w:jc w:val="right"/>
              <w:rPr>
                <w:rFonts w:ascii="Angsana New" w:hAnsi="Angsana New" w:cs="Angsana New"/>
                <w:snapToGrid w:val="0"/>
                <w:sz w:val="24"/>
                <w:szCs w:val="24"/>
                <w:cs/>
                <w:lang w:eastAsia="th-TH"/>
              </w:rPr>
            </w:pPr>
          </w:p>
        </w:tc>
        <w:tc>
          <w:tcPr>
            <w:tcW w:w="142" w:type="dxa"/>
          </w:tcPr>
          <w:p w14:paraId="0AB242A4"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73B35655" w14:textId="77777777" w:rsidR="00C40CE3" w:rsidRPr="009F005B" w:rsidRDefault="00C40CE3" w:rsidP="00236CA3">
            <w:pPr>
              <w:tabs>
                <w:tab w:val="left" w:pos="1270"/>
              </w:tabs>
              <w:ind w:left="-30" w:right="83"/>
              <w:jc w:val="right"/>
              <w:rPr>
                <w:rFonts w:ascii="Angsana New" w:hAnsi="Angsana New" w:cs="Angsana New"/>
                <w:snapToGrid w:val="0"/>
                <w:sz w:val="24"/>
                <w:szCs w:val="24"/>
                <w:cs/>
                <w:lang w:eastAsia="th-TH"/>
              </w:rPr>
            </w:pPr>
          </w:p>
        </w:tc>
        <w:tc>
          <w:tcPr>
            <w:tcW w:w="142" w:type="dxa"/>
          </w:tcPr>
          <w:p w14:paraId="4203E308"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2A296FF7" w14:textId="77777777" w:rsidR="00C40CE3" w:rsidRPr="009F005B" w:rsidRDefault="00C40CE3">
            <w:pPr>
              <w:tabs>
                <w:tab w:val="left" w:pos="1270"/>
              </w:tabs>
              <w:ind w:left="-30" w:right="83"/>
              <w:jc w:val="right"/>
              <w:rPr>
                <w:rFonts w:ascii="Angsana New" w:hAnsi="Angsana New" w:cs="Angsana New"/>
                <w:snapToGrid w:val="0"/>
                <w:sz w:val="24"/>
                <w:szCs w:val="24"/>
                <w:lang w:eastAsia="th-TH"/>
              </w:rPr>
            </w:pPr>
          </w:p>
        </w:tc>
      </w:tr>
      <w:tr w:rsidR="00C40CE3" w:rsidRPr="00E40949" w14:paraId="0CF8F392" w14:textId="77777777" w:rsidTr="00D851E7">
        <w:trPr>
          <w:cantSplit/>
        </w:trPr>
        <w:tc>
          <w:tcPr>
            <w:tcW w:w="2364" w:type="dxa"/>
          </w:tcPr>
          <w:p w14:paraId="6494CDB4" w14:textId="5224D340" w:rsidR="00C40CE3" w:rsidRPr="00044B7A" w:rsidRDefault="00C40CE3">
            <w:pPr>
              <w:ind w:firstLine="295"/>
              <w:rPr>
                <w:rFonts w:ascii="Angsana New" w:hAnsi="Angsana New" w:cs="Angsana New"/>
                <w:sz w:val="24"/>
                <w:szCs w:val="24"/>
                <w:cs/>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1</w:t>
            </w:r>
            <w:r w:rsidRPr="00044B7A">
              <w:rPr>
                <w:rFonts w:ascii="Angsana New" w:hAnsi="Angsana New" w:cs="Angsana New"/>
                <w:sz w:val="24"/>
                <w:szCs w:val="24"/>
                <w:cs/>
              </w:rPr>
              <w:t xml:space="preserve"> มกราคม </w:t>
            </w:r>
            <w:r w:rsidR="009D00F1" w:rsidRPr="00044B7A">
              <w:rPr>
                <w:rFonts w:ascii="Angsana New" w:hAnsi="Angsana New" w:cs="Angsana New"/>
                <w:sz w:val="24"/>
                <w:szCs w:val="24"/>
              </w:rPr>
              <w:t>256</w:t>
            </w:r>
            <w:r w:rsidR="00F566D4">
              <w:rPr>
                <w:rFonts w:ascii="Angsana New" w:hAnsi="Angsana New" w:cs="Angsana New"/>
                <w:sz w:val="24"/>
                <w:szCs w:val="24"/>
              </w:rPr>
              <w:t>8</w:t>
            </w:r>
          </w:p>
        </w:tc>
        <w:tc>
          <w:tcPr>
            <w:tcW w:w="141" w:type="dxa"/>
          </w:tcPr>
          <w:p w14:paraId="3BA450CD"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Pr>
          <w:p w14:paraId="29BC9D38" w14:textId="77777777" w:rsidR="00C40CE3" w:rsidRPr="000929AA" w:rsidRDefault="00C40CE3">
            <w:pPr>
              <w:ind w:left="-30" w:right="-1"/>
              <w:jc w:val="center"/>
              <w:rPr>
                <w:rFonts w:ascii="Angsana New" w:hAnsi="Angsana New" w:cs="Angsana New"/>
                <w:snapToGrid w:val="0"/>
                <w:sz w:val="24"/>
                <w:szCs w:val="24"/>
                <w:lang w:eastAsia="th-TH"/>
              </w:rPr>
            </w:pPr>
            <w:r w:rsidRPr="000929AA">
              <w:rPr>
                <w:rFonts w:ascii="Angsana New" w:hAnsi="Angsana New" w:cs="Angsana New"/>
                <w:snapToGrid w:val="0"/>
                <w:sz w:val="24"/>
                <w:szCs w:val="24"/>
                <w:cs/>
                <w:lang w:eastAsia="th-TH"/>
              </w:rPr>
              <w:t>-</w:t>
            </w:r>
          </w:p>
        </w:tc>
        <w:tc>
          <w:tcPr>
            <w:tcW w:w="142" w:type="dxa"/>
          </w:tcPr>
          <w:p w14:paraId="43E83187" w14:textId="77777777" w:rsidR="00C40CE3" w:rsidRPr="000929AA" w:rsidRDefault="00C40CE3">
            <w:pPr>
              <w:ind w:right="60"/>
              <w:jc w:val="center"/>
              <w:rPr>
                <w:rFonts w:ascii="Angsana New" w:hAnsi="Angsana New" w:cs="Angsana New"/>
                <w:snapToGrid w:val="0"/>
                <w:sz w:val="24"/>
                <w:szCs w:val="24"/>
                <w:u w:val="single"/>
                <w:cs/>
                <w:lang w:eastAsia="th-TH"/>
              </w:rPr>
            </w:pPr>
          </w:p>
        </w:tc>
        <w:tc>
          <w:tcPr>
            <w:tcW w:w="1417" w:type="dxa"/>
          </w:tcPr>
          <w:p w14:paraId="3DC0ED1F" w14:textId="117869C2" w:rsidR="00C40CE3" w:rsidRPr="000929AA" w:rsidRDefault="000929AA" w:rsidP="00236CA3">
            <w:pPr>
              <w:tabs>
                <w:tab w:val="left" w:pos="1270"/>
              </w:tabs>
              <w:ind w:left="-30" w:right="83"/>
              <w:jc w:val="right"/>
              <w:rPr>
                <w:rFonts w:ascii="Angsana New" w:hAnsi="Angsana New" w:cs="Angsana New"/>
                <w:snapToGrid w:val="0"/>
                <w:sz w:val="24"/>
                <w:szCs w:val="24"/>
                <w:lang w:eastAsia="th-TH"/>
              </w:rPr>
            </w:pPr>
            <w:r w:rsidRPr="000929AA">
              <w:rPr>
                <w:sz w:val="24"/>
                <w:szCs w:val="24"/>
              </w:rPr>
              <w:t xml:space="preserve"> </w:t>
            </w:r>
            <w:r w:rsidRPr="000929AA">
              <w:rPr>
                <w:rFonts w:ascii="Angsana New" w:hAnsi="Angsana New" w:cs="Angsana New"/>
                <w:snapToGrid w:val="0"/>
                <w:sz w:val="24"/>
                <w:szCs w:val="24"/>
                <w:lang w:eastAsia="th-TH"/>
              </w:rPr>
              <w:t>(91,477,656.40)</w:t>
            </w:r>
          </w:p>
        </w:tc>
        <w:tc>
          <w:tcPr>
            <w:tcW w:w="142" w:type="dxa"/>
          </w:tcPr>
          <w:p w14:paraId="2D559960" w14:textId="77777777" w:rsidR="00C40CE3" w:rsidRPr="000929AA" w:rsidRDefault="00C40CE3">
            <w:pPr>
              <w:tabs>
                <w:tab w:val="left" w:pos="1270"/>
              </w:tabs>
              <w:ind w:right="150"/>
              <w:jc w:val="center"/>
              <w:rPr>
                <w:rFonts w:ascii="Angsana New" w:hAnsi="Angsana New" w:cs="Angsana New"/>
                <w:snapToGrid w:val="0"/>
                <w:sz w:val="24"/>
                <w:szCs w:val="24"/>
                <w:cs/>
                <w:lang w:eastAsia="th-TH"/>
              </w:rPr>
            </w:pPr>
          </w:p>
        </w:tc>
        <w:tc>
          <w:tcPr>
            <w:tcW w:w="1418" w:type="dxa"/>
          </w:tcPr>
          <w:p w14:paraId="47E9CCEB" w14:textId="1FC28ECA" w:rsidR="00C40CE3" w:rsidRPr="000929AA" w:rsidRDefault="000929AA" w:rsidP="00236CA3">
            <w:pPr>
              <w:tabs>
                <w:tab w:val="left" w:pos="1270"/>
              </w:tabs>
              <w:ind w:left="-30" w:right="83"/>
              <w:jc w:val="right"/>
              <w:rPr>
                <w:rFonts w:ascii="Angsana New" w:hAnsi="Angsana New" w:cs="Angsana New"/>
                <w:snapToGrid w:val="0"/>
                <w:sz w:val="24"/>
                <w:szCs w:val="24"/>
                <w:lang w:eastAsia="th-TH"/>
              </w:rPr>
            </w:pPr>
            <w:r w:rsidRPr="000929AA">
              <w:rPr>
                <w:rFonts w:ascii="Angsana New" w:hAnsi="Angsana New" w:cs="Angsana New"/>
                <w:snapToGrid w:val="0"/>
                <w:sz w:val="24"/>
                <w:szCs w:val="24"/>
                <w:lang w:eastAsia="th-TH"/>
              </w:rPr>
              <w:t>(10,406,370.83)</w:t>
            </w:r>
          </w:p>
        </w:tc>
        <w:tc>
          <w:tcPr>
            <w:tcW w:w="141" w:type="dxa"/>
          </w:tcPr>
          <w:p w14:paraId="6F67336D" w14:textId="77777777" w:rsidR="00C40CE3" w:rsidRPr="000929AA" w:rsidRDefault="00C40CE3">
            <w:pPr>
              <w:tabs>
                <w:tab w:val="left" w:pos="1270"/>
              </w:tabs>
              <w:ind w:right="150"/>
              <w:jc w:val="center"/>
              <w:rPr>
                <w:rFonts w:ascii="Angsana New" w:hAnsi="Angsana New" w:cs="Angsana New"/>
                <w:snapToGrid w:val="0"/>
                <w:sz w:val="24"/>
                <w:szCs w:val="24"/>
                <w:cs/>
                <w:lang w:eastAsia="th-TH"/>
              </w:rPr>
            </w:pPr>
          </w:p>
        </w:tc>
        <w:tc>
          <w:tcPr>
            <w:tcW w:w="1276" w:type="dxa"/>
          </w:tcPr>
          <w:p w14:paraId="652CD78E" w14:textId="632811F1" w:rsidR="00C40CE3" w:rsidRPr="000929AA" w:rsidRDefault="000929AA">
            <w:pPr>
              <w:tabs>
                <w:tab w:val="left" w:pos="1270"/>
              </w:tabs>
              <w:ind w:left="-30" w:right="83"/>
              <w:jc w:val="right"/>
              <w:rPr>
                <w:rFonts w:ascii="Angsana New" w:hAnsi="Angsana New" w:cs="Angsana New"/>
                <w:snapToGrid w:val="0"/>
                <w:sz w:val="24"/>
                <w:szCs w:val="24"/>
                <w:cs/>
                <w:lang w:eastAsia="th-TH"/>
              </w:rPr>
            </w:pPr>
            <w:r w:rsidRPr="000929AA">
              <w:rPr>
                <w:rFonts w:ascii="Angsana New" w:hAnsi="Angsana New" w:cs="Angsana New"/>
                <w:snapToGrid w:val="0"/>
                <w:sz w:val="24"/>
                <w:szCs w:val="24"/>
                <w:lang w:eastAsia="th-TH"/>
              </w:rPr>
              <w:t>(41,359,541.02)</w:t>
            </w:r>
          </w:p>
        </w:tc>
        <w:tc>
          <w:tcPr>
            <w:tcW w:w="142" w:type="dxa"/>
          </w:tcPr>
          <w:p w14:paraId="04563F47" w14:textId="77777777" w:rsidR="00C40CE3" w:rsidRPr="000929AA" w:rsidRDefault="00C40CE3">
            <w:pPr>
              <w:tabs>
                <w:tab w:val="left" w:pos="1270"/>
              </w:tabs>
              <w:ind w:left="-30" w:right="150"/>
              <w:jc w:val="right"/>
              <w:rPr>
                <w:rFonts w:ascii="Angsana New" w:hAnsi="Angsana New" w:cs="Angsana New"/>
                <w:snapToGrid w:val="0"/>
                <w:sz w:val="24"/>
                <w:szCs w:val="24"/>
                <w:lang w:eastAsia="th-TH"/>
              </w:rPr>
            </w:pPr>
          </w:p>
        </w:tc>
        <w:tc>
          <w:tcPr>
            <w:tcW w:w="1276" w:type="dxa"/>
          </w:tcPr>
          <w:p w14:paraId="7BC62E5A" w14:textId="5EF67D79" w:rsidR="00C40CE3" w:rsidRPr="000929AA" w:rsidRDefault="000929AA" w:rsidP="00236CA3">
            <w:pPr>
              <w:tabs>
                <w:tab w:val="left" w:pos="1267"/>
              </w:tabs>
              <w:ind w:left="-30" w:right="83"/>
              <w:jc w:val="right"/>
              <w:rPr>
                <w:rFonts w:ascii="Angsana New" w:hAnsi="Angsana New" w:cs="Angsana New"/>
                <w:snapToGrid w:val="0"/>
                <w:sz w:val="24"/>
                <w:szCs w:val="24"/>
                <w:lang w:eastAsia="th-TH"/>
              </w:rPr>
            </w:pPr>
            <w:r w:rsidRPr="000929AA">
              <w:rPr>
                <w:rFonts w:ascii="Angsana New" w:hAnsi="Angsana New" w:cs="Angsana New"/>
                <w:snapToGrid w:val="0"/>
                <w:sz w:val="24"/>
                <w:szCs w:val="24"/>
                <w:lang w:eastAsia="th-TH"/>
              </w:rPr>
              <w:t>(33,390,851.18)</w:t>
            </w:r>
          </w:p>
        </w:tc>
        <w:tc>
          <w:tcPr>
            <w:tcW w:w="141" w:type="dxa"/>
          </w:tcPr>
          <w:p w14:paraId="7CED2F4C" w14:textId="77777777" w:rsidR="00C40CE3" w:rsidRPr="000929AA" w:rsidRDefault="00C40CE3">
            <w:pPr>
              <w:tabs>
                <w:tab w:val="left" w:pos="1270"/>
              </w:tabs>
              <w:ind w:left="-30" w:right="150"/>
              <w:jc w:val="right"/>
              <w:rPr>
                <w:rFonts w:ascii="Angsana New" w:hAnsi="Angsana New" w:cs="Angsana New"/>
                <w:snapToGrid w:val="0"/>
                <w:sz w:val="24"/>
                <w:szCs w:val="24"/>
                <w:lang w:eastAsia="th-TH"/>
              </w:rPr>
            </w:pPr>
          </w:p>
        </w:tc>
        <w:tc>
          <w:tcPr>
            <w:tcW w:w="1418" w:type="dxa"/>
          </w:tcPr>
          <w:p w14:paraId="323C7983" w14:textId="77777777" w:rsidR="00C40CE3" w:rsidRPr="000929AA" w:rsidRDefault="00C40CE3">
            <w:pPr>
              <w:ind w:left="-30" w:right="-1"/>
              <w:jc w:val="center"/>
              <w:rPr>
                <w:rFonts w:ascii="Angsana New" w:hAnsi="Angsana New" w:cs="Angsana New"/>
                <w:snapToGrid w:val="0"/>
                <w:sz w:val="24"/>
                <w:szCs w:val="24"/>
                <w:lang w:eastAsia="th-TH"/>
              </w:rPr>
            </w:pPr>
            <w:r w:rsidRPr="000929AA">
              <w:rPr>
                <w:rFonts w:ascii="Angsana New" w:hAnsi="Angsana New" w:cs="Angsana New"/>
                <w:snapToGrid w:val="0"/>
                <w:sz w:val="24"/>
                <w:szCs w:val="24"/>
                <w:cs/>
                <w:lang w:eastAsia="th-TH"/>
              </w:rPr>
              <w:t>-</w:t>
            </w:r>
          </w:p>
        </w:tc>
        <w:tc>
          <w:tcPr>
            <w:tcW w:w="142" w:type="dxa"/>
          </w:tcPr>
          <w:p w14:paraId="550E56A7" w14:textId="77777777" w:rsidR="00C40CE3" w:rsidRPr="000929AA" w:rsidRDefault="00C40CE3">
            <w:pPr>
              <w:tabs>
                <w:tab w:val="left" w:pos="1270"/>
              </w:tabs>
              <w:ind w:left="-30" w:right="150"/>
              <w:jc w:val="right"/>
              <w:rPr>
                <w:rFonts w:ascii="Angsana New" w:hAnsi="Angsana New" w:cs="Angsana New"/>
                <w:snapToGrid w:val="0"/>
                <w:sz w:val="24"/>
                <w:szCs w:val="24"/>
                <w:lang w:eastAsia="th-TH"/>
              </w:rPr>
            </w:pPr>
          </w:p>
        </w:tc>
        <w:tc>
          <w:tcPr>
            <w:tcW w:w="1275" w:type="dxa"/>
          </w:tcPr>
          <w:p w14:paraId="221F2A1F" w14:textId="010B3B50" w:rsidR="00C40CE3" w:rsidRPr="000929AA" w:rsidRDefault="000929AA" w:rsidP="00236CA3">
            <w:pPr>
              <w:tabs>
                <w:tab w:val="left" w:pos="1267"/>
              </w:tabs>
              <w:ind w:left="-30" w:right="83"/>
              <w:jc w:val="right"/>
              <w:rPr>
                <w:rFonts w:ascii="Angsana New" w:hAnsi="Angsana New" w:cs="Angsana New"/>
                <w:snapToGrid w:val="0"/>
                <w:sz w:val="24"/>
                <w:szCs w:val="24"/>
                <w:lang w:eastAsia="th-TH"/>
              </w:rPr>
            </w:pPr>
            <w:r w:rsidRPr="000929AA">
              <w:rPr>
                <w:rFonts w:ascii="Angsana New" w:hAnsi="Angsana New" w:cs="Angsana New"/>
                <w:snapToGrid w:val="0"/>
                <w:sz w:val="24"/>
                <w:szCs w:val="24"/>
                <w:lang w:eastAsia="th-TH"/>
              </w:rPr>
              <w:t>(7,623,086.21)</w:t>
            </w:r>
          </w:p>
        </w:tc>
        <w:tc>
          <w:tcPr>
            <w:tcW w:w="142" w:type="dxa"/>
          </w:tcPr>
          <w:p w14:paraId="209FBEDB" w14:textId="77777777" w:rsidR="00C40CE3" w:rsidRPr="000929AA" w:rsidRDefault="00C40CE3">
            <w:pPr>
              <w:tabs>
                <w:tab w:val="left" w:pos="1270"/>
              </w:tabs>
              <w:ind w:left="-30" w:right="150"/>
              <w:jc w:val="right"/>
              <w:rPr>
                <w:rFonts w:ascii="Angsana New" w:hAnsi="Angsana New" w:cs="Angsana New"/>
                <w:snapToGrid w:val="0"/>
                <w:sz w:val="24"/>
                <w:szCs w:val="24"/>
                <w:lang w:eastAsia="th-TH"/>
              </w:rPr>
            </w:pPr>
          </w:p>
        </w:tc>
        <w:tc>
          <w:tcPr>
            <w:tcW w:w="1418" w:type="dxa"/>
          </w:tcPr>
          <w:p w14:paraId="2B699800" w14:textId="3DFBA9EB" w:rsidR="00C40CE3" w:rsidRPr="000929AA" w:rsidRDefault="000929AA">
            <w:pPr>
              <w:tabs>
                <w:tab w:val="left" w:pos="1270"/>
              </w:tabs>
              <w:ind w:left="-30" w:right="83"/>
              <w:jc w:val="right"/>
              <w:rPr>
                <w:rFonts w:ascii="Angsana New" w:hAnsi="Angsana New" w:cs="Angsana New"/>
                <w:snapToGrid w:val="0"/>
                <w:sz w:val="24"/>
                <w:szCs w:val="24"/>
                <w:cs/>
                <w:lang w:eastAsia="th-TH"/>
              </w:rPr>
            </w:pPr>
            <w:r w:rsidRPr="000929AA">
              <w:rPr>
                <w:rFonts w:ascii="Angsana New" w:hAnsi="Angsana New" w:cs="Angsana New"/>
                <w:snapToGrid w:val="0"/>
                <w:sz w:val="24"/>
                <w:szCs w:val="24"/>
                <w:cs/>
                <w:lang w:eastAsia="th-TH"/>
              </w:rPr>
              <w:t>(184</w:t>
            </w:r>
            <w:r w:rsidRPr="000929AA">
              <w:rPr>
                <w:rFonts w:ascii="Angsana New" w:hAnsi="Angsana New" w:cs="Angsana New"/>
                <w:snapToGrid w:val="0"/>
                <w:sz w:val="24"/>
                <w:szCs w:val="24"/>
                <w:lang w:eastAsia="th-TH"/>
              </w:rPr>
              <w:t>,</w:t>
            </w:r>
            <w:r w:rsidRPr="000929AA">
              <w:rPr>
                <w:rFonts w:ascii="Angsana New" w:hAnsi="Angsana New" w:cs="Angsana New"/>
                <w:snapToGrid w:val="0"/>
                <w:sz w:val="24"/>
                <w:szCs w:val="24"/>
                <w:cs/>
                <w:lang w:eastAsia="th-TH"/>
              </w:rPr>
              <w:t>257</w:t>
            </w:r>
            <w:r w:rsidRPr="000929AA">
              <w:rPr>
                <w:rFonts w:ascii="Angsana New" w:hAnsi="Angsana New" w:cs="Angsana New"/>
                <w:snapToGrid w:val="0"/>
                <w:sz w:val="24"/>
                <w:szCs w:val="24"/>
                <w:lang w:eastAsia="th-TH"/>
              </w:rPr>
              <w:t>,</w:t>
            </w:r>
            <w:r w:rsidRPr="000929AA">
              <w:rPr>
                <w:rFonts w:ascii="Angsana New" w:hAnsi="Angsana New" w:cs="Angsana New"/>
                <w:snapToGrid w:val="0"/>
                <w:sz w:val="24"/>
                <w:szCs w:val="24"/>
                <w:cs/>
                <w:lang w:eastAsia="th-TH"/>
              </w:rPr>
              <w:t>505.64)</w:t>
            </w:r>
          </w:p>
        </w:tc>
      </w:tr>
      <w:tr w:rsidR="00C40CE3" w:rsidRPr="00E40949" w14:paraId="556C1C99" w14:textId="77777777" w:rsidTr="00D851E7">
        <w:trPr>
          <w:cantSplit/>
          <w:trHeight w:val="360"/>
        </w:trPr>
        <w:tc>
          <w:tcPr>
            <w:tcW w:w="2364" w:type="dxa"/>
          </w:tcPr>
          <w:p w14:paraId="45A4EB06" w14:textId="77777777" w:rsidR="00C40CE3" w:rsidRPr="00044B7A" w:rsidRDefault="00C40CE3">
            <w:pPr>
              <w:ind w:firstLine="295"/>
              <w:rPr>
                <w:rFonts w:ascii="Angsana New" w:hAnsi="Angsana New" w:cs="Angsana New"/>
                <w:sz w:val="24"/>
                <w:szCs w:val="24"/>
                <w:cs/>
              </w:rPr>
            </w:pPr>
            <w:r w:rsidRPr="00044B7A">
              <w:rPr>
                <w:rFonts w:ascii="Angsana New" w:hAnsi="Angsana New" w:cs="Angsana New"/>
                <w:sz w:val="24"/>
                <w:szCs w:val="24"/>
                <w:cs/>
              </w:rPr>
              <w:t>ค่าเสื่อมราคาสำหรับปี</w:t>
            </w:r>
          </w:p>
        </w:tc>
        <w:tc>
          <w:tcPr>
            <w:tcW w:w="141" w:type="dxa"/>
          </w:tcPr>
          <w:p w14:paraId="62D92DDA"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Pr>
          <w:p w14:paraId="40C0FAE2" w14:textId="77777777" w:rsidR="00C40CE3" w:rsidRPr="00DE184F" w:rsidRDefault="00C40CE3">
            <w:pPr>
              <w:ind w:left="-30" w:right="-1"/>
              <w:jc w:val="center"/>
              <w:rPr>
                <w:rFonts w:ascii="Angsana New" w:hAnsi="Angsana New" w:cs="Angsana New"/>
                <w:snapToGrid w:val="0"/>
                <w:sz w:val="24"/>
                <w:szCs w:val="24"/>
                <w:lang w:eastAsia="th-TH"/>
              </w:rPr>
            </w:pPr>
            <w:r w:rsidRPr="00DE184F">
              <w:rPr>
                <w:rFonts w:ascii="Angsana New" w:hAnsi="Angsana New" w:cs="Angsana New"/>
                <w:snapToGrid w:val="0"/>
                <w:sz w:val="24"/>
                <w:szCs w:val="24"/>
                <w:cs/>
                <w:lang w:eastAsia="th-TH"/>
              </w:rPr>
              <w:t>-</w:t>
            </w:r>
          </w:p>
        </w:tc>
        <w:tc>
          <w:tcPr>
            <w:tcW w:w="142" w:type="dxa"/>
          </w:tcPr>
          <w:p w14:paraId="46657F27" w14:textId="77777777" w:rsidR="00C40CE3" w:rsidRPr="009F005B" w:rsidRDefault="00C40CE3">
            <w:pPr>
              <w:ind w:right="60"/>
              <w:jc w:val="center"/>
              <w:rPr>
                <w:rFonts w:ascii="Angsana New" w:hAnsi="Angsana New" w:cs="Angsana New"/>
                <w:snapToGrid w:val="0"/>
                <w:sz w:val="24"/>
                <w:szCs w:val="24"/>
                <w:u w:val="single"/>
                <w:cs/>
                <w:lang w:eastAsia="th-TH"/>
              </w:rPr>
            </w:pPr>
          </w:p>
        </w:tc>
        <w:tc>
          <w:tcPr>
            <w:tcW w:w="1417" w:type="dxa"/>
          </w:tcPr>
          <w:p w14:paraId="3ECBC6D9" w14:textId="0A59B25B" w:rsidR="00C40CE3" w:rsidRPr="0079466A" w:rsidRDefault="003228B9" w:rsidP="00236CA3">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w:t>
            </w:r>
            <w:r w:rsidRPr="003228B9">
              <w:rPr>
                <w:rFonts w:ascii="Angsana New" w:hAnsi="Angsana New" w:cs="Angsana New"/>
                <w:snapToGrid w:val="0"/>
                <w:sz w:val="24"/>
                <w:szCs w:val="24"/>
                <w:lang w:eastAsia="th-TH"/>
              </w:rPr>
              <w:t>7,917,017.01</w:t>
            </w:r>
            <w:r>
              <w:rPr>
                <w:rFonts w:ascii="Angsana New" w:hAnsi="Angsana New" w:cs="Angsana New"/>
                <w:snapToGrid w:val="0"/>
                <w:sz w:val="24"/>
                <w:szCs w:val="24"/>
                <w:lang w:eastAsia="th-TH"/>
              </w:rPr>
              <w:t>)</w:t>
            </w:r>
          </w:p>
        </w:tc>
        <w:tc>
          <w:tcPr>
            <w:tcW w:w="142" w:type="dxa"/>
          </w:tcPr>
          <w:p w14:paraId="2A9837D8"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418" w:type="dxa"/>
          </w:tcPr>
          <w:p w14:paraId="2CA3181C" w14:textId="17BC06D1" w:rsidR="00C40CE3" w:rsidRPr="009F005B" w:rsidRDefault="00BB62B1" w:rsidP="00236CA3">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w:t>
            </w:r>
            <w:r w:rsidRPr="00BB62B1">
              <w:rPr>
                <w:rFonts w:ascii="Angsana New" w:hAnsi="Angsana New" w:cs="Angsana New"/>
                <w:snapToGrid w:val="0"/>
                <w:sz w:val="24"/>
                <w:szCs w:val="24"/>
                <w:lang w:eastAsia="th-TH"/>
              </w:rPr>
              <w:t>988,116.45</w:t>
            </w:r>
            <w:r w:rsidR="00683160" w:rsidRPr="009F005B">
              <w:rPr>
                <w:rFonts w:ascii="Angsana New" w:hAnsi="Angsana New" w:cs="Angsana New"/>
                <w:snapToGrid w:val="0"/>
                <w:sz w:val="24"/>
                <w:szCs w:val="24"/>
                <w:lang w:eastAsia="th-TH"/>
              </w:rPr>
              <w:t>)</w:t>
            </w:r>
          </w:p>
        </w:tc>
        <w:tc>
          <w:tcPr>
            <w:tcW w:w="141" w:type="dxa"/>
          </w:tcPr>
          <w:p w14:paraId="07E0BE52"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276" w:type="dxa"/>
          </w:tcPr>
          <w:p w14:paraId="53F20297" w14:textId="19753A70" w:rsidR="00C40CE3" w:rsidRPr="009F005B" w:rsidRDefault="000541E8">
            <w:pPr>
              <w:tabs>
                <w:tab w:val="left" w:pos="1270"/>
              </w:tabs>
              <w:ind w:left="-30" w:right="83"/>
              <w:jc w:val="right"/>
              <w:rPr>
                <w:rFonts w:ascii="Angsana New" w:hAnsi="Angsana New" w:cs="Angsana New"/>
                <w:snapToGrid w:val="0"/>
                <w:sz w:val="24"/>
                <w:szCs w:val="24"/>
                <w:cs/>
                <w:lang w:eastAsia="th-TH"/>
              </w:rPr>
            </w:pPr>
            <w:r w:rsidRPr="009F005B">
              <w:rPr>
                <w:rFonts w:ascii="Angsana New" w:hAnsi="Angsana New" w:cs="Angsana New"/>
                <w:snapToGrid w:val="0"/>
                <w:sz w:val="24"/>
                <w:szCs w:val="24"/>
                <w:lang w:eastAsia="th-TH"/>
              </w:rPr>
              <w:t>(</w:t>
            </w:r>
            <w:r w:rsidR="0038587B" w:rsidRPr="0038587B">
              <w:rPr>
                <w:rFonts w:ascii="Angsana New" w:hAnsi="Angsana New" w:cs="Angsana New"/>
                <w:snapToGrid w:val="0"/>
                <w:sz w:val="24"/>
                <w:szCs w:val="24"/>
                <w:lang w:eastAsia="th-TH"/>
              </w:rPr>
              <w:t>3,298,357.72</w:t>
            </w:r>
            <w:r w:rsidRPr="009F005B">
              <w:rPr>
                <w:rFonts w:ascii="Angsana New" w:hAnsi="Angsana New" w:cs="Angsana New"/>
                <w:snapToGrid w:val="0"/>
                <w:sz w:val="24"/>
                <w:szCs w:val="24"/>
                <w:lang w:eastAsia="th-TH"/>
              </w:rPr>
              <w:t>)</w:t>
            </w:r>
          </w:p>
        </w:tc>
        <w:tc>
          <w:tcPr>
            <w:tcW w:w="142" w:type="dxa"/>
          </w:tcPr>
          <w:p w14:paraId="065A3A8B"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6" w:type="dxa"/>
          </w:tcPr>
          <w:p w14:paraId="4E84983F" w14:textId="72BEE26D" w:rsidR="00C40CE3" w:rsidRPr="009F005B" w:rsidRDefault="004C1AFE">
            <w:pPr>
              <w:tabs>
                <w:tab w:val="left" w:pos="1270"/>
              </w:tabs>
              <w:ind w:left="-30" w:right="83"/>
              <w:jc w:val="right"/>
              <w:rPr>
                <w:rFonts w:ascii="Angsana New" w:hAnsi="Angsana New" w:cs="Angsana New"/>
                <w:snapToGrid w:val="0"/>
                <w:sz w:val="24"/>
                <w:szCs w:val="24"/>
                <w:lang w:eastAsia="th-TH"/>
              </w:rPr>
            </w:pPr>
            <w:r w:rsidRPr="009F005B">
              <w:rPr>
                <w:rFonts w:ascii="Angsana New" w:hAnsi="Angsana New" w:cs="Angsana New"/>
                <w:snapToGrid w:val="0"/>
                <w:sz w:val="24"/>
                <w:szCs w:val="24"/>
                <w:lang w:eastAsia="th-TH"/>
              </w:rPr>
              <w:t>(</w:t>
            </w:r>
            <w:r w:rsidR="00B0166B" w:rsidRPr="00B0166B">
              <w:rPr>
                <w:rFonts w:ascii="Angsana New" w:hAnsi="Angsana New" w:cs="Angsana New"/>
                <w:snapToGrid w:val="0"/>
                <w:sz w:val="24"/>
                <w:szCs w:val="24"/>
                <w:lang w:eastAsia="th-TH"/>
              </w:rPr>
              <w:t>3,005,347.23</w:t>
            </w:r>
            <w:r w:rsidRPr="009F005B">
              <w:rPr>
                <w:rFonts w:ascii="Angsana New" w:hAnsi="Angsana New" w:cs="Angsana New"/>
                <w:snapToGrid w:val="0"/>
                <w:sz w:val="24"/>
                <w:szCs w:val="24"/>
                <w:lang w:eastAsia="th-TH"/>
              </w:rPr>
              <w:t>)</w:t>
            </w:r>
          </w:p>
        </w:tc>
        <w:tc>
          <w:tcPr>
            <w:tcW w:w="141" w:type="dxa"/>
          </w:tcPr>
          <w:p w14:paraId="4FD19A1A"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Pr>
          <w:p w14:paraId="3711C2E5" w14:textId="77777777" w:rsidR="00C40CE3" w:rsidRPr="009F005B" w:rsidRDefault="00C40CE3">
            <w:pPr>
              <w:ind w:left="-30" w:right="-1"/>
              <w:jc w:val="center"/>
              <w:rPr>
                <w:rFonts w:ascii="Angsana New" w:hAnsi="Angsana New" w:cs="Angsana New"/>
                <w:snapToGrid w:val="0"/>
                <w:sz w:val="24"/>
                <w:szCs w:val="24"/>
                <w:lang w:eastAsia="th-TH"/>
              </w:rPr>
            </w:pPr>
            <w:r w:rsidRPr="009F005B">
              <w:rPr>
                <w:rFonts w:ascii="Angsana New" w:hAnsi="Angsana New" w:cs="Angsana New"/>
                <w:snapToGrid w:val="0"/>
                <w:sz w:val="24"/>
                <w:szCs w:val="24"/>
                <w:cs/>
                <w:lang w:eastAsia="th-TH"/>
              </w:rPr>
              <w:t>-</w:t>
            </w:r>
          </w:p>
        </w:tc>
        <w:tc>
          <w:tcPr>
            <w:tcW w:w="142" w:type="dxa"/>
          </w:tcPr>
          <w:p w14:paraId="3F6E90CD"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5" w:type="dxa"/>
          </w:tcPr>
          <w:p w14:paraId="0FB5D880" w14:textId="175D4ED8" w:rsidR="00C40CE3" w:rsidRPr="009F005B" w:rsidRDefault="00C40CE3">
            <w:pPr>
              <w:tabs>
                <w:tab w:val="left" w:pos="1270"/>
              </w:tabs>
              <w:ind w:left="-30" w:right="83"/>
              <w:jc w:val="right"/>
              <w:rPr>
                <w:rFonts w:ascii="Angsana New" w:hAnsi="Angsana New" w:cs="Angsana New"/>
                <w:snapToGrid w:val="0"/>
                <w:sz w:val="24"/>
                <w:szCs w:val="24"/>
                <w:cs/>
                <w:lang w:eastAsia="th-TH"/>
              </w:rPr>
            </w:pPr>
            <w:r w:rsidRPr="009F005B">
              <w:rPr>
                <w:rFonts w:ascii="Angsana New" w:hAnsi="Angsana New" w:cs="Angsana New"/>
                <w:snapToGrid w:val="0"/>
                <w:sz w:val="24"/>
                <w:szCs w:val="24"/>
                <w:cs/>
                <w:lang w:eastAsia="th-TH"/>
              </w:rPr>
              <w:t>(</w:t>
            </w:r>
            <w:r w:rsidR="007B5949" w:rsidRPr="007B5949">
              <w:rPr>
                <w:rFonts w:ascii="Angsana New" w:hAnsi="Angsana New" w:cs="Angsana New"/>
                <w:snapToGrid w:val="0"/>
                <w:sz w:val="24"/>
                <w:szCs w:val="24"/>
                <w:cs/>
                <w:lang w:eastAsia="th-TH"/>
              </w:rPr>
              <w:t>24</w:t>
            </w:r>
            <w:r w:rsidR="007B5949" w:rsidRPr="007B5949">
              <w:rPr>
                <w:rFonts w:ascii="Angsana New" w:hAnsi="Angsana New" w:cs="Angsana New"/>
                <w:snapToGrid w:val="0"/>
                <w:sz w:val="24"/>
                <w:szCs w:val="24"/>
                <w:lang w:eastAsia="th-TH"/>
              </w:rPr>
              <w:t>,</w:t>
            </w:r>
            <w:r w:rsidR="007B5949" w:rsidRPr="007B5949">
              <w:rPr>
                <w:rFonts w:ascii="Angsana New" w:hAnsi="Angsana New" w:cs="Angsana New"/>
                <w:snapToGrid w:val="0"/>
                <w:sz w:val="24"/>
                <w:szCs w:val="24"/>
                <w:cs/>
                <w:lang w:eastAsia="th-TH"/>
              </w:rPr>
              <w:t>077.12</w:t>
            </w:r>
            <w:r w:rsidRPr="009F005B">
              <w:rPr>
                <w:rFonts w:ascii="Angsana New" w:hAnsi="Angsana New" w:cs="Angsana New"/>
                <w:snapToGrid w:val="0"/>
                <w:sz w:val="24"/>
                <w:szCs w:val="24"/>
                <w:cs/>
                <w:lang w:eastAsia="th-TH"/>
              </w:rPr>
              <w:t>)</w:t>
            </w:r>
          </w:p>
        </w:tc>
        <w:tc>
          <w:tcPr>
            <w:tcW w:w="142" w:type="dxa"/>
          </w:tcPr>
          <w:p w14:paraId="4E3F59AD"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Pr>
          <w:p w14:paraId="6F601E02" w14:textId="0D7D9931" w:rsidR="00C40CE3" w:rsidRPr="009F005B" w:rsidRDefault="00C11DFC">
            <w:pPr>
              <w:tabs>
                <w:tab w:val="left" w:pos="1270"/>
              </w:tabs>
              <w:ind w:left="-30" w:right="83"/>
              <w:jc w:val="right"/>
              <w:rPr>
                <w:rFonts w:ascii="Angsana New" w:hAnsi="Angsana New" w:cs="Angsana New"/>
                <w:snapToGrid w:val="0"/>
                <w:sz w:val="24"/>
                <w:szCs w:val="24"/>
                <w:lang w:eastAsia="th-TH"/>
              </w:rPr>
            </w:pPr>
            <w:r w:rsidRPr="009F005B">
              <w:rPr>
                <w:rFonts w:ascii="Angsana New" w:hAnsi="Angsana New" w:cs="Angsana New"/>
                <w:snapToGrid w:val="0"/>
                <w:sz w:val="24"/>
                <w:szCs w:val="24"/>
                <w:lang w:eastAsia="th-TH"/>
              </w:rPr>
              <w:t>(</w:t>
            </w:r>
            <w:r w:rsidR="00666B55" w:rsidRPr="00666B55">
              <w:rPr>
                <w:rFonts w:ascii="Angsana New" w:hAnsi="Angsana New" w:cs="Angsana New"/>
                <w:snapToGrid w:val="0"/>
                <w:sz w:val="24"/>
                <w:szCs w:val="24"/>
                <w:lang w:eastAsia="th-TH"/>
              </w:rPr>
              <w:t>15,232,915.53</w:t>
            </w:r>
            <w:r w:rsidRPr="009F005B">
              <w:rPr>
                <w:rFonts w:ascii="Angsana New" w:hAnsi="Angsana New" w:cs="Angsana New"/>
                <w:snapToGrid w:val="0"/>
                <w:sz w:val="24"/>
                <w:szCs w:val="24"/>
                <w:lang w:eastAsia="th-TH"/>
              </w:rPr>
              <w:t>)</w:t>
            </w:r>
          </w:p>
        </w:tc>
      </w:tr>
      <w:tr w:rsidR="006A4591" w:rsidRPr="00E40949" w14:paraId="733B7870" w14:textId="77777777" w:rsidTr="00D851E7">
        <w:trPr>
          <w:cantSplit/>
        </w:trPr>
        <w:tc>
          <w:tcPr>
            <w:tcW w:w="2364" w:type="dxa"/>
          </w:tcPr>
          <w:p w14:paraId="2F920CC0" w14:textId="77777777" w:rsidR="00C40CE3" w:rsidRPr="00044B7A" w:rsidRDefault="00C40CE3">
            <w:pPr>
              <w:ind w:firstLine="295"/>
              <w:rPr>
                <w:rFonts w:ascii="Angsana New" w:hAnsi="Angsana New" w:cs="Angsana New"/>
                <w:sz w:val="24"/>
                <w:szCs w:val="24"/>
                <w:cs/>
              </w:rPr>
            </w:pPr>
            <w:r w:rsidRPr="00044B7A">
              <w:rPr>
                <w:rFonts w:ascii="Angsana New" w:hAnsi="Angsana New" w:cs="Angsana New"/>
                <w:sz w:val="24"/>
                <w:szCs w:val="24"/>
                <w:cs/>
              </w:rPr>
              <w:t>ตัดจำหน่าย/จำหน่ายสินทรัพย์</w:t>
            </w:r>
          </w:p>
        </w:tc>
        <w:tc>
          <w:tcPr>
            <w:tcW w:w="141" w:type="dxa"/>
          </w:tcPr>
          <w:p w14:paraId="10FFDC33"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42AF37B7" w14:textId="77777777" w:rsidR="00C40CE3" w:rsidRPr="00DE184F" w:rsidRDefault="00C40CE3">
            <w:pPr>
              <w:ind w:left="-30" w:right="-1"/>
              <w:jc w:val="center"/>
              <w:rPr>
                <w:rFonts w:ascii="Angsana New" w:hAnsi="Angsana New" w:cs="Angsana New"/>
                <w:snapToGrid w:val="0"/>
                <w:sz w:val="24"/>
                <w:szCs w:val="24"/>
                <w:lang w:eastAsia="th-TH"/>
              </w:rPr>
            </w:pPr>
            <w:r w:rsidRPr="00DE184F">
              <w:rPr>
                <w:rFonts w:ascii="Angsana New" w:hAnsi="Angsana New" w:cs="Angsana New"/>
                <w:snapToGrid w:val="0"/>
                <w:sz w:val="24"/>
                <w:szCs w:val="24"/>
                <w:cs/>
                <w:lang w:eastAsia="th-TH"/>
              </w:rPr>
              <w:t>-</w:t>
            </w:r>
          </w:p>
        </w:tc>
        <w:tc>
          <w:tcPr>
            <w:tcW w:w="142" w:type="dxa"/>
          </w:tcPr>
          <w:p w14:paraId="56F9413E" w14:textId="77777777" w:rsidR="00C40CE3" w:rsidRPr="009F005B" w:rsidRDefault="00C40CE3">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3348D897" w14:textId="133C5DD2" w:rsidR="00C40CE3" w:rsidRPr="0079466A" w:rsidRDefault="000913BD" w:rsidP="000913BD">
            <w:pPr>
              <w:ind w:left="-30" w:right="-1"/>
              <w:jc w:val="center"/>
              <w:rPr>
                <w:rFonts w:ascii="Angsana New" w:hAnsi="Angsana New" w:cs="Angsana New"/>
                <w:snapToGrid w:val="0"/>
                <w:sz w:val="24"/>
                <w:szCs w:val="24"/>
                <w:lang w:eastAsia="th-TH"/>
              </w:rPr>
            </w:pPr>
            <w:r w:rsidRPr="0079466A">
              <w:rPr>
                <w:rFonts w:ascii="Angsana New" w:hAnsi="Angsana New" w:cs="Angsana New"/>
                <w:snapToGrid w:val="0"/>
                <w:sz w:val="24"/>
                <w:szCs w:val="24"/>
                <w:cs/>
                <w:lang w:eastAsia="th-TH"/>
              </w:rPr>
              <w:t>-</w:t>
            </w:r>
          </w:p>
        </w:tc>
        <w:tc>
          <w:tcPr>
            <w:tcW w:w="142" w:type="dxa"/>
          </w:tcPr>
          <w:p w14:paraId="0CA9F65F"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6F5D41FF" w14:textId="3BE1F182" w:rsidR="00C40CE3" w:rsidRPr="009F005B" w:rsidRDefault="0098226E" w:rsidP="00236CA3">
            <w:pPr>
              <w:tabs>
                <w:tab w:val="left" w:pos="1270"/>
              </w:tabs>
              <w:ind w:left="-30" w:right="83"/>
              <w:jc w:val="right"/>
              <w:rPr>
                <w:rFonts w:ascii="Angsana New" w:hAnsi="Angsana New" w:cs="Angsana New"/>
                <w:snapToGrid w:val="0"/>
                <w:sz w:val="24"/>
                <w:szCs w:val="24"/>
                <w:lang w:eastAsia="th-TH"/>
              </w:rPr>
            </w:pPr>
            <w:r w:rsidRPr="0098226E">
              <w:rPr>
                <w:rFonts w:ascii="Angsana New" w:hAnsi="Angsana New" w:cs="Angsana New"/>
                <w:snapToGrid w:val="0"/>
                <w:sz w:val="24"/>
                <w:szCs w:val="24"/>
                <w:lang w:eastAsia="th-TH"/>
              </w:rPr>
              <w:t>918,304.97</w:t>
            </w:r>
          </w:p>
        </w:tc>
        <w:tc>
          <w:tcPr>
            <w:tcW w:w="141" w:type="dxa"/>
          </w:tcPr>
          <w:p w14:paraId="67B9C946"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5D6B6329" w14:textId="7488E53D" w:rsidR="00C40CE3" w:rsidRPr="009F005B" w:rsidRDefault="0038587B">
            <w:pPr>
              <w:tabs>
                <w:tab w:val="left" w:pos="1270"/>
              </w:tabs>
              <w:ind w:left="-30" w:right="83"/>
              <w:jc w:val="right"/>
              <w:rPr>
                <w:rFonts w:ascii="Angsana New" w:hAnsi="Angsana New" w:cs="Angsana New"/>
                <w:snapToGrid w:val="0"/>
                <w:sz w:val="24"/>
                <w:szCs w:val="24"/>
                <w:cs/>
                <w:lang w:eastAsia="th-TH"/>
              </w:rPr>
            </w:pPr>
            <w:r w:rsidRPr="0038587B">
              <w:rPr>
                <w:rFonts w:ascii="Angsana New" w:hAnsi="Angsana New" w:cs="Angsana New"/>
                <w:snapToGrid w:val="0"/>
                <w:sz w:val="24"/>
                <w:szCs w:val="24"/>
                <w:lang w:eastAsia="th-TH"/>
              </w:rPr>
              <w:t>183,521.58</w:t>
            </w:r>
          </w:p>
        </w:tc>
        <w:tc>
          <w:tcPr>
            <w:tcW w:w="142" w:type="dxa"/>
          </w:tcPr>
          <w:p w14:paraId="7BC808D6"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4407FDFE" w14:textId="27798939" w:rsidR="00C40CE3" w:rsidRPr="009F005B" w:rsidRDefault="00B0166B">
            <w:pPr>
              <w:tabs>
                <w:tab w:val="left" w:pos="1270"/>
              </w:tabs>
              <w:ind w:left="-30" w:right="83"/>
              <w:jc w:val="right"/>
              <w:rPr>
                <w:rFonts w:ascii="Angsana New" w:hAnsi="Angsana New" w:cs="Angsana New"/>
                <w:snapToGrid w:val="0"/>
                <w:sz w:val="24"/>
                <w:szCs w:val="24"/>
                <w:lang w:eastAsia="th-TH"/>
              </w:rPr>
            </w:pPr>
            <w:r w:rsidRPr="00B0166B">
              <w:rPr>
                <w:rFonts w:ascii="Angsana New" w:hAnsi="Angsana New" w:cs="Angsana New"/>
                <w:snapToGrid w:val="0"/>
                <w:sz w:val="24"/>
                <w:szCs w:val="24"/>
                <w:lang w:eastAsia="th-TH"/>
              </w:rPr>
              <w:t>2,007,840.00</w:t>
            </w:r>
          </w:p>
        </w:tc>
        <w:tc>
          <w:tcPr>
            <w:tcW w:w="141" w:type="dxa"/>
          </w:tcPr>
          <w:p w14:paraId="01A7C3AE"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1C0AABDA" w14:textId="77777777" w:rsidR="00C40CE3" w:rsidRPr="009F005B" w:rsidRDefault="00C40CE3">
            <w:pPr>
              <w:ind w:left="-30" w:right="-1"/>
              <w:jc w:val="center"/>
              <w:rPr>
                <w:rFonts w:ascii="Angsana New" w:hAnsi="Angsana New" w:cs="Angsana New"/>
                <w:snapToGrid w:val="0"/>
                <w:sz w:val="24"/>
                <w:szCs w:val="24"/>
                <w:lang w:eastAsia="th-TH"/>
              </w:rPr>
            </w:pPr>
            <w:r w:rsidRPr="009F005B">
              <w:rPr>
                <w:rFonts w:ascii="Angsana New" w:hAnsi="Angsana New" w:cs="Angsana New"/>
                <w:snapToGrid w:val="0"/>
                <w:sz w:val="24"/>
                <w:szCs w:val="24"/>
                <w:cs/>
                <w:lang w:eastAsia="th-TH"/>
              </w:rPr>
              <w:t>-</w:t>
            </w:r>
          </w:p>
        </w:tc>
        <w:tc>
          <w:tcPr>
            <w:tcW w:w="142" w:type="dxa"/>
          </w:tcPr>
          <w:p w14:paraId="606F822B"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30E184E6" w14:textId="77777777" w:rsidR="00C40CE3" w:rsidRPr="009F005B" w:rsidRDefault="00C40CE3">
            <w:pPr>
              <w:ind w:left="-30" w:right="-1"/>
              <w:jc w:val="center"/>
              <w:rPr>
                <w:rFonts w:ascii="Angsana New" w:hAnsi="Angsana New" w:cs="Angsana New"/>
                <w:snapToGrid w:val="0"/>
                <w:sz w:val="24"/>
                <w:szCs w:val="24"/>
                <w:cs/>
                <w:lang w:eastAsia="th-TH"/>
              </w:rPr>
            </w:pPr>
            <w:r w:rsidRPr="009F005B">
              <w:rPr>
                <w:rFonts w:ascii="Angsana New" w:hAnsi="Angsana New" w:cs="Angsana New"/>
                <w:snapToGrid w:val="0"/>
                <w:sz w:val="24"/>
                <w:szCs w:val="24"/>
                <w:lang w:eastAsia="th-TH"/>
              </w:rPr>
              <w:t>-</w:t>
            </w:r>
          </w:p>
        </w:tc>
        <w:tc>
          <w:tcPr>
            <w:tcW w:w="142" w:type="dxa"/>
          </w:tcPr>
          <w:p w14:paraId="56B44278"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5C66EA68" w14:textId="24864BB2" w:rsidR="00C40CE3" w:rsidRPr="009F005B" w:rsidRDefault="00666B55">
            <w:pPr>
              <w:tabs>
                <w:tab w:val="left" w:pos="1270"/>
              </w:tabs>
              <w:ind w:left="-30" w:right="83"/>
              <w:jc w:val="right"/>
              <w:rPr>
                <w:rFonts w:ascii="Angsana New" w:hAnsi="Angsana New" w:cs="Angsana New"/>
                <w:snapToGrid w:val="0"/>
                <w:sz w:val="24"/>
                <w:szCs w:val="24"/>
                <w:lang w:eastAsia="th-TH"/>
              </w:rPr>
            </w:pPr>
            <w:r w:rsidRPr="00666B55">
              <w:rPr>
                <w:rFonts w:ascii="Angsana New" w:hAnsi="Angsana New" w:cs="Angsana New"/>
                <w:snapToGrid w:val="0"/>
                <w:sz w:val="24"/>
                <w:szCs w:val="24"/>
                <w:lang w:eastAsia="th-TH"/>
              </w:rPr>
              <w:t>3,109,666.55</w:t>
            </w:r>
          </w:p>
        </w:tc>
      </w:tr>
      <w:tr w:rsidR="006A4591" w:rsidRPr="00E40949" w14:paraId="6D183783" w14:textId="77777777" w:rsidTr="00D851E7">
        <w:trPr>
          <w:cantSplit/>
          <w:trHeight w:val="71"/>
        </w:trPr>
        <w:tc>
          <w:tcPr>
            <w:tcW w:w="2364" w:type="dxa"/>
          </w:tcPr>
          <w:p w14:paraId="4B8846AA" w14:textId="6115CE64" w:rsidR="00C40CE3" w:rsidRPr="00044B7A" w:rsidRDefault="00C40CE3">
            <w:pPr>
              <w:ind w:firstLine="295"/>
              <w:rPr>
                <w:rFonts w:ascii="Angsana New" w:hAnsi="Angsana New" w:cs="Angsana New"/>
                <w:sz w:val="24"/>
                <w:szCs w:val="24"/>
                <w:cs/>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 xml:space="preserve">31 </w:t>
            </w:r>
            <w:r w:rsidRPr="00044B7A">
              <w:rPr>
                <w:rFonts w:ascii="Angsana New" w:hAnsi="Angsana New" w:cs="Angsana New"/>
                <w:sz w:val="24"/>
                <w:szCs w:val="24"/>
                <w:cs/>
              </w:rPr>
              <w:t xml:space="preserve">ธันวาคม </w:t>
            </w:r>
            <w:r w:rsidR="00935B24" w:rsidRPr="00044B7A">
              <w:rPr>
                <w:rFonts w:ascii="Angsana New" w:hAnsi="Angsana New" w:cs="Angsana New"/>
                <w:sz w:val="24"/>
                <w:szCs w:val="24"/>
              </w:rPr>
              <w:t>256</w:t>
            </w:r>
            <w:r w:rsidR="00F566D4">
              <w:rPr>
                <w:rFonts w:ascii="Angsana New" w:hAnsi="Angsana New" w:cs="Angsana New"/>
                <w:sz w:val="24"/>
                <w:szCs w:val="24"/>
              </w:rPr>
              <w:t>8</w:t>
            </w:r>
          </w:p>
        </w:tc>
        <w:tc>
          <w:tcPr>
            <w:tcW w:w="141" w:type="dxa"/>
          </w:tcPr>
          <w:p w14:paraId="460BC9D7"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tcPr>
          <w:p w14:paraId="4D4B0E07" w14:textId="77777777" w:rsidR="00C40CE3" w:rsidRPr="00DE184F" w:rsidRDefault="00C40CE3">
            <w:pPr>
              <w:ind w:left="-30" w:right="-1"/>
              <w:jc w:val="center"/>
              <w:rPr>
                <w:rFonts w:ascii="Angsana New" w:hAnsi="Angsana New" w:cs="Angsana New"/>
                <w:snapToGrid w:val="0"/>
                <w:sz w:val="24"/>
                <w:szCs w:val="24"/>
                <w:lang w:eastAsia="th-TH"/>
              </w:rPr>
            </w:pPr>
            <w:r w:rsidRPr="00DE184F">
              <w:rPr>
                <w:rFonts w:ascii="Angsana New" w:hAnsi="Angsana New" w:cs="Angsana New"/>
                <w:snapToGrid w:val="0"/>
                <w:sz w:val="24"/>
                <w:szCs w:val="24"/>
                <w:cs/>
                <w:lang w:eastAsia="th-TH"/>
              </w:rPr>
              <w:t>-</w:t>
            </w:r>
          </w:p>
        </w:tc>
        <w:tc>
          <w:tcPr>
            <w:tcW w:w="142" w:type="dxa"/>
          </w:tcPr>
          <w:p w14:paraId="536602FA" w14:textId="77777777" w:rsidR="00C40CE3" w:rsidRPr="009F005B" w:rsidRDefault="00C40CE3">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single" w:sz="4" w:space="0" w:color="auto"/>
            </w:tcBorders>
          </w:tcPr>
          <w:p w14:paraId="0B8D01E5" w14:textId="119456CF" w:rsidR="00C40CE3" w:rsidRPr="0079466A" w:rsidRDefault="0063483C" w:rsidP="00236CA3">
            <w:pPr>
              <w:tabs>
                <w:tab w:val="left" w:pos="1270"/>
              </w:tabs>
              <w:ind w:left="-30" w:right="83"/>
              <w:jc w:val="right"/>
              <w:rPr>
                <w:rFonts w:ascii="Angsana New" w:hAnsi="Angsana New" w:cs="Angsana New"/>
                <w:snapToGrid w:val="0"/>
                <w:sz w:val="24"/>
                <w:szCs w:val="24"/>
                <w:lang w:eastAsia="th-TH"/>
              </w:rPr>
            </w:pPr>
            <w:r w:rsidRPr="0079466A">
              <w:rPr>
                <w:sz w:val="24"/>
                <w:szCs w:val="24"/>
              </w:rPr>
              <w:t xml:space="preserve"> </w:t>
            </w:r>
            <w:r w:rsidRPr="0079466A">
              <w:rPr>
                <w:rFonts w:ascii="Angsana New" w:hAnsi="Angsana New" w:cs="Angsana New"/>
                <w:snapToGrid w:val="0"/>
                <w:sz w:val="24"/>
                <w:szCs w:val="24"/>
                <w:lang w:eastAsia="th-TH"/>
              </w:rPr>
              <w:t>(</w:t>
            </w:r>
            <w:r w:rsidR="0079466A" w:rsidRPr="0079466A">
              <w:rPr>
                <w:rFonts w:ascii="Angsana New" w:hAnsi="Angsana New" w:cs="Angsana New"/>
                <w:snapToGrid w:val="0"/>
                <w:sz w:val="24"/>
                <w:szCs w:val="24"/>
                <w:lang w:eastAsia="th-TH"/>
              </w:rPr>
              <w:t>99,394,673.41</w:t>
            </w:r>
            <w:r w:rsidRPr="0079466A">
              <w:rPr>
                <w:rFonts w:ascii="Angsana New" w:hAnsi="Angsana New" w:cs="Angsana New"/>
                <w:snapToGrid w:val="0"/>
                <w:sz w:val="24"/>
                <w:szCs w:val="24"/>
                <w:lang w:eastAsia="th-TH"/>
              </w:rPr>
              <w:t>)</w:t>
            </w:r>
          </w:p>
        </w:tc>
        <w:tc>
          <w:tcPr>
            <w:tcW w:w="142" w:type="dxa"/>
          </w:tcPr>
          <w:p w14:paraId="3B8E7633"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bottom w:val="single" w:sz="4" w:space="0" w:color="auto"/>
            </w:tcBorders>
          </w:tcPr>
          <w:p w14:paraId="63594B5B" w14:textId="4BD02187" w:rsidR="00C40CE3" w:rsidRPr="009F005B" w:rsidRDefault="0098226E" w:rsidP="00236CA3">
            <w:pPr>
              <w:tabs>
                <w:tab w:val="left" w:pos="1270"/>
              </w:tabs>
              <w:ind w:left="-30" w:right="83"/>
              <w:jc w:val="right"/>
              <w:rPr>
                <w:rFonts w:ascii="Angsana New" w:hAnsi="Angsana New" w:cs="Angsana New"/>
                <w:snapToGrid w:val="0"/>
                <w:sz w:val="24"/>
                <w:szCs w:val="24"/>
                <w:lang w:eastAsia="th-TH"/>
              </w:rPr>
            </w:pPr>
            <w:r w:rsidRPr="0098226E">
              <w:rPr>
                <w:rFonts w:ascii="Angsana New" w:hAnsi="Angsana New" w:cs="Angsana New"/>
                <w:snapToGrid w:val="0"/>
                <w:sz w:val="24"/>
                <w:szCs w:val="24"/>
                <w:lang w:eastAsia="th-TH"/>
              </w:rPr>
              <w:t>(10,476,182.31)</w:t>
            </w:r>
          </w:p>
        </w:tc>
        <w:tc>
          <w:tcPr>
            <w:tcW w:w="141" w:type="dxa"/>
          </w:tcPr>
          <w:p w14:paraId="73ACD12D"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single" w:sz="4" w:space="0" w:color="auto"/>
            </w:tcBorders>
          </w:tcPr>
          <w:p w14:paraId="47E1937F" w14:textId="0D1B740C" w:rsidR="00C40CE3" w:rsidRPr="009F005B" w:rsidRDefault="0038587B">
            <w:pPr>
              <w:tabs>
                <w:tab w:val="left" w:pos="1270"/>
              </w:tabs>
              <w:ind w:left="-30" w:right="83"/>
              <w:jc w:val="right"/>
              <w:rPr>
                <w:rFonts w:ascii="Angsana New" w:hAnsi="Angsana New" w:cs="Angsana New"/>
                <w:snapToGrid w:val="0"/>
                <w:sz w:val="24"/>
                <w:szCs w:val="24"/>
                <w:lang w:eastAsia="th-TH"/>
              </w:rPr>
            </w:pPr>
            <w:r w:rsidRPr="0038587B">
              <w:rPr>
                <w:rFonts w:ascii="Angsana New" w:hAnsi="Angsana New" w:cs="Angsana New"/>
                <w:snapToGrid w:val="0"/>
                <w:sz w:val="24"/>
                <w:szCs w:val="24"/>
                <w:lang w:eastAsia="th-TH"/>
              </w:rPr>
              <w:t>(44,474,377.16)</w:t>
            </w:r>
          </w:p>
        </w:tc>
        <w:tc>
          <w:tcPr>
            <w:tcW w:w="142" w:type="dxa"/>
          </w:tcPr>
          <w:p w14:paraId="33E45B8F"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tcPr>
          <w:p w14:paraId="5A99506B" w14:textId="5FC04F1B" w:rsidR="00C40CE3" w:rsidRPr="009F005B" w:rsidRDefault="00B0166B" w:rsidP="004F3F33">
            <w:pPr>
              <w:tabs>
                <w:tab w:val="left" w:pos="1267"/>
              </w:tabs>
              <w:ind w:left="-30" w:right="83"/>
              <w:jc w:val="right"/>
              <w:rPr>
                <w:rFonts w:ascii="Angsana New" w:hAnsi="Angsana New" w:cs="Angsana New"/>
                <w:snapToGrid w:val="0"/>
                <w:sz w:val="24"/>
                <w:szCs w:val="24"/>
                <w:lang w:eastAsia="th-TH"/>
              </w:rPr>
            </w:pPr>
            <w:r w:rsidRPr="00B0166B">
              <w:rPr>
                <w:rFonts w:ascii="Angsana New" w:hAnsi="Angsana New" w:cs="Angsana New"/>
                <w:snapToGrid w:val="0"/>
                <w:sz w:val="24"/>
                <w:szCs w:val="24"/>
                <w:lang w:eastAsia="th-TH"/>
              </w:rPr>
              <w:t>(34,388,358.41)</w:t>
            </w:r>
          </w:p>
        </w:tc>
        <w:tc>
          <w:tcPr>
            <w:tcW w:w="141" w:type="dxa"/>
          </w:tcPr>
          <w:p w14:paraId="46AF000C"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tcPr>
          <w:p w14:paraId="42A1AAC5" w14:textId="77777777" w:rsidR="00C40CE3" w:rsidRPr="009F005B" w:rsidRDefault="00C40CE3">
            <w:pPr>
              <w:ind w:left="-30" w:right="-1"/>
              <w:jc w:val="center"/>
              <w:rPr>
                <w:rFonts w:ascii="Angsana New" w:hAnsi="Angsana New" w:cs="Angsana New"/>
                <w:snapToGrid w:val="0"/>
                <w:sz w:val="24"/>
                <w:szCs w:val="24"/>
                <w:lang w:eastAsia="th-TH"/>
              </w:rPr>
            </w:pPr>
            <w:r w:rsidRPr="009F005B">
              <w:rPr>
                <w:rFonts w:ascii="Angsana New" w:hAnsi="Angsana New" w:cs="Angsana New"/>
                <w:snapToGrid w:val="0"/>
                <w:sz w:val="24"/>
                <w:szCs w:val="24"/>
                <w:cs/>
                <w:lang w:eastAsia="th-TH"/>
              </w:rPr>
              <w:t>-</w:t>
            </w:r>
          </w:p>
        </w:tc>
        <w:tc>
          <w:tcPr>
            <w:tcW w:w="142" w:type="dxa"/>
          </w:tcPr>
          <w:p w14:paraId="4F211C4F"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bottom w:val="single" w:sz="4" w:space="0" w:color="auto"/>
            </w:tcBorders>
          </w:tcPr>
          <w:p w14:paraId="4447ED3F" w14:textId="299EE2C8" w:rsidR="00C40CE3" w:rsidRPr="009F005B" w:rsidRDefault="007B5949">
            <w:pPr>
              <w:tabs>
                <w:tab w:val="left" w:pos="1270"/>
              </w:tabs>
              <w:ind w:left="-30" w:right="83"/>
              <w:jc w:val="right"/>
              <w:rPr>
                <w:rFonts w:ascii="Angsana New" w:hAnsi="Angsana New" w:cs="Angsana New"/>
                <w:snapToGrid w:val="0"/>
                <w:sz w:val="24"/>
                <w:szCs w:val="24"/>
                <w:lang w:eastAsia="th-TH"/>
              </w:rPr>
            </w:pPr>
            <w:r w:rsidRPr="007B5949">
              <w:rPr>
                <w:rFonts w:ascii="Angsana New" w:hAnsi="Angsana New" w:cs="Angsana New"/>
                <w:snapToGrid w:val="0"/>
                <w:sz w:val="24"/>
                <w:szCs w:val="24"/>
                <w:lang w:eastAsia="th-TH"/>
              </w:rPr>
              <w:t>(7,647,163.33)</w:t>
            </w:r>
          </w:p>
        </w:tc>
        <w:tc>
          <w:tcPr>
            <w:tcW w:w="142" w:type="dxa"/>
          </w:tcPr>
          <w:p w14:paraId="16656EF8"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tcPr>
          <w:p w14:paraId="4C5ED4D8" w14:textId="16FDC4E8" w:rsidR="00C40CE3" w:rsidRPr="009F005B" w:rsidRDefault="009F005B">
            <w:pPr>
              <w:tabs>
                <w:tab w:val="left" w:pos="1270"/>
              </w:tabs>
              <w:ind w:left="-30" w:right="83"/>
              <w:jc w:val="right"/>
              <w:rPr>
                <w:rFonts w:ascii="Angsana New" w:hAnsi="Angsana New" w:cs="Angsana New"/>
                <w:snapToGrid w:val="0"/>
                <w:sz w:val="24"/>
                <w:szCs w:val="24"/>
                <w:lang w:eastAsia="th-TH"/>
              </w:rPr>
            </w:pPr>
            <w:r w:rsidRPr="009F005B">
              <w:rPr>
                <w:rFonts w:ascii="Angsana New" w:hAnsi="Angsana New" w:cs="Angsana New"/>
                <w:snapToGrid w:val="0"/>
                <w:sz w:val="24"/>
                <w:szCs w:val="24"/>
                <w:cs/>
                <w:lang w:eastAsia="th-TH"/>
              </w:rPr>
              <w:t>(196</w:t>
            </w:r>
            <w:r w:rsidRPr="009F005B">
              <w:rPr>
                <w:rFonts w:ascii="Angsana New" w:hAnsi="Angsana New" w:cs="Angsana New"/>
                <w:snapToGrid w:val="0"/>
                <w:sz w:val="24"/>
                <w:szCs w:val="24"/>
                <w:lang w:eastAsia="th-TH"/>
              </w:rPr>
              <w:t>,</w:t>
            </w:r>
            <w:r w:rsidRPr="009F005B">
              <w:rPr>
                <w:rFonts w:ascii="Angsana New" w:hAnsi="Angsana New" w:cs="Angsana New"/>
                <w:snapToGrid w:val="0"/>
                <w:sz w:val="24"/>
                <w:szCs w:val="24"/>
                <w:cs/>
                <w:lang w:eastAsia="th-TH"/>
              </w:rPr>
              <w:t>380</w:t>
            </w:r>
            <w:r w:rsidRPr="009F005B">
              <w:rPr>
                <w:rFonts w:ascii="Angsana New" w:hAnsi="Angsana New" w:cs="Angsana New"/>
                <w:snapToGrid w:val="0"/>
                <w:sz w:val="24"/>
                <w:szCs w:val="24"/>
                <w:lang w:eastAsia="th-TH"/>
              </w:rPr>
              <w:t>,</w:t>
            </w:r>
            <w:r w:rsidRPr="009F005B">
              <w:rPr>
                <w:rFonts w:ascii="Angsana New" w:hAnsi="Angsana New" w:cs="Angsana New"/>
                <w:snapToGrid w:val="0"/>
                <w:sz w:val="24"/>
                <w:szCs w:val="24"/>
                <w:cs/>
                <w:lang w:eastAsia="th-TH"/>
              </w:rPr>
              <w:t>754.62)</w:t>
            </w:r>
          </w:p>
        </w:tc>
      </w:tr>
      <w:tr w:rsidR="00C40CE3" w:rsidRPr="00E40949" w14:paraId="3C8EA541" w14:textId="77777777" w:rsidTr="00D851E7">
        <w:trPr>
          <w:cantSplit/>
        </w:trPr>
        <w:tc>
          <w:tcPr>
            <w:tcW w:w="2364" w:type="dxa"/>
          </w:tcPr>
          <w:p w14:paraId="6C9470FA" w14:textId="77777777" w:rsidR="00C40CE3" w:rsidRPr="00044B7A" w:rsidRDefault="00C40CE3">
            <w:pPr>
              <w:rPr>
                <w:rFonts w:ascii="Angsana New" w:hAnsi="Angsana New" w:cs="Angsana New"/>
                <w:sz w:val="24"/>
                <w:szCs w:val="24"/>
                <w:cs/>
              </w:rPr>
            </w:pPr>
            <w:r w:rsidRPr="00044B7A">
              <w:rPr>
                <w:rFonts w:ascii="Angsana New" w:hAnsi="Angsana New" w:cs="Angsana New"/>
                <w:sz w:val="24"/>
                <w:szCs w:val="24"/>
                <w:cs/>
              </w:rPr>
              <w:t>มูลค่าสุทธิตามบัญชี :-</w:t>
            </w:r>
          </w:p>
        </w:tc>
        <w:tc>
          <w:tcPr>
            <w:tcW w:w="141" w:type="dxa"/>
          </w:tcPr>
          <w:p w14:paraId="15BF1199"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5E12C7EA" w14:textId="77777777" w:rsidR="00C40CE3" w:rsidRPr="00DE184F" w:rsidRDefault="00C40CE3">
            <w:pPr>
              <w:tabs>
                <w:tab w:val="left" w:pos="1267"/>
              </w:tabs>
              <w:ind w:left="-30" w:right="73"/>
              <w:jc w:val="right"/>
              <w:rPr>
                <w:rFonts w:ascii="Angsana New" w:hAnsi="Angsana New" w:cs="Angsana New"/>
                <w:snapToGrid w:val="0"/>
                <w:sz w:val="24"/>
                <w:szCs w:val="24"/>
                <w:lang w:eastAsia="th-TH"/>
              </w:rPr>
            </w:pPr>
          </w:p>
        </w:tc>
        <w:tc>
          <w:tcPr>
            <w:tcW w:w="142" w:type="dxa"/>
          </w:tcPr>
          <w:p w14:paraId="118C31BB" w14:textId="77777777" w:rsidR="00C40CE3" w:rsidRPr="009F005B" w:rsidRDefault="00C40CE3">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4A5C7E9E" w14:textId="77777777" w:rsidR="00C40CE3" w:rsidRPr="0079466A" w:rsidRDefault="00C40CE3">
            <w:pPr>
              <w:tabs>
                <w:tab w:val="left" w:pos="1270"/>
              </w:tabs>
              <w:ind w:left="-30" w:right="150"/>
              <w:jc w:val="right"/>
              <w:rPr>
                <w:rFonts w:ascii="Angsana New" w:hAnsi="Angsana New" w:cs="Angsana New"/>
                <w:snapToGrid w:val="0"/>
                <w:sz w:val="24"/>
                <w:szCs w:val="24"/>
                <w:lang w:eastAsia="th-TH"/>
              </w:rPr>
            </w:pPr>
          </w:p>
        </w:tc>
        <w:tc>
          <w:tcPr>
            <w:tcW w:w="142" w:type="dxa"/>
          </w:tcPr>
          <w:p w14:paraId="59724944"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107195B1"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 w:type="dxa"/>
          </w:tcPr>
          <w:p w14:paraId="70884E90"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383ACB0C" w14:textId="77777777" w:rsidR="00C40CE3" w:rsidRPr="009F005B" w:rsidRDefault="00C40CE3">
            <w:pPr>
              <w:tabs>
                <w:tab w:val="left" w:pos="1270"/>
              </w:tabs>
              <w:ind w:left="-30" w:right="83"/>
              <w:jc w:val="right"/>
              <w:rPr>
                <w:rFonts w:ascii="Angsana New" w:hAnsi="Angsana New" w:cs="Angsana New"/>
                <w:snapToGrid w:val="0"/>
                <w:sz w:val="24"/>
                <w:szCs w:val="24"/>
                <w:lang w:eastAsia="th-TH"/>
              </w:rPr>
            </w:pPr>
          </w:p>
        </w:tc>
        <w:tc>
          <w:tcPr>
            <w:tcW w:w="142" w:type="dxa"/>
          </w:tcPr>
          <w:p w14:paraId="428C5204"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1C33484F" w14:textId="77777777" w:rsidR="00C40CE3" w:rsidRPr="009F005B" w:rsidRDefault="00C40CE3">
            <w:pPr>
              <w:tabs>
                <w:tab w:val="left" w:pos="1270"/>
              </w:tabs>
              <w:ind w:left="-30" w:right="83"/>
              <w:jc w:val="right"/>
              <w:rPr>
                <w:rFonts w:ascii="Angsana New" w:hAnsi="Angsana New" w:cs="Angsana New"/>
                <w:snapToGrid w:val="0"/>
                <w:sz w:val="24"/>
                <w:szCs w:val="24"/>
                <w:lang w:eastAsia="th-TH"/>
              </w:rPr>
            </w:pPr>
          </w:p>
        </w:tc>
        <w:tc>
          <w:tcPr>
            <w:tcW w:w="141" w:type="dxa"/>
          </w:tcPr>
          <w:p w14:paraId="7669C4E7"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52B3D9B0" w14:textId="77777777" w:rsidR="00C40CE3" w:rsidRPr="009F005B" w:rsidRDefault="00C40CE3">
            <w:pPr>
              <w:tabs>
                <w:tab w:val="left" w:pos="1270"/>
              </w:tabs>
              <w:ind w:left="-30" w:right="83"/>
              <w:jc w:val="right"/>
              <w:rPr>
                <w:rFonts w:ascii="Angsana New" w:hAnsi="Angsana New" w:cs="Angsana New"/>
                <w:snapToGrid w:val="0"/>
                <w:sz w:val="24"/>
                <w:szCs w:val="24"/>
                <w:lang w:eastAsia="th-TH"/>
              </w:rPr>
            </w:pPr>
          </w:p>
        </w:tc>
        <w:tc>
          <w:tcPr>
            <w:tcW w:w="142" w:type="dxa"/>
          </w:tcPr>
          <w:p w14:paraId="58B313DF"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690E312B" w14:textId="77777777" w:rsidR="00C40CE3" w:rsidRPr="009F005B" w:rsidRDefault="00C40CE3">
            <w:pPr>
              <w:tabs>
                <w:tab w:val="left" w:pos="1270"/>
              </w:tabs>
              <w:ind w:left="-30" w:right="83"/>
              <w:jc w:val="right"/>
              <w:rPr>
                <w:rFonts w:ascii="Angsana New" w:hAnsi="Angsana New" w:cs="Angsana New"/>
                <w:snapToGrid w:val="0"/>
                <w:sz w:val="24"/>
                <w:szCs w:val="24"/>
                <w:lang w:eastAsia="th-TH"/>
              </w:rPr>
            </w:pPr>
          </w:p>
        </w:tc>
        <w:tc>
          <w:tcPr>
            <w:tcW w:w="142" w:type="dxa"/>
          </w:tcPr>
          <w:p w14:paraId="608132AF"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57824B46" w14:textId="77777777" w:rsidR="00C40CE3" w:rsidRPr="009F005B" w:rsidRDefault="00C40CE3">
            <w:pPr>
              <w:tabs>
                <w:tab w:val="left" w:pos="1270"/>
              </w:tabs>
              <w:ind w:left="-30" w:right="83"/>
              <w:jc w:val="right"/>
              <w:rPr>
                <w:rFonts w:ascii="Angsana New" w:hAnsi="Angsana New" w:cs="Angsana New"/>
                <w:snapToGrid w:val="0"/>
                <w:sz w:val="24"/>
                <w:szCs w:val="24"/>
                <w:lang w:eastAsia="th-TH"/>
              </w:rPr>
            </w:pPr>
          </w:p>
        </w:tc>
      </w:tr>
      <w:tr w:rsidR="006A4591" w:rsidRPr="00E40949" w14:paraId="75A01BD8" w14:textId="77777777" w:rsidTr="00D851E7">
        <w:trPr>
          <w:cantSplit/>
        </w:trPr>
        <w:tc>
          <w:tcPr>
            <w:tcW w:w="2364" w:type="dxa"/>
          </w:tcPr>
          <w:p w14:paraId="47668CDF" w14:textId="1C8D2F42" w:rsidR="00C40CE3" w:rsidRPr="00044B7A" w:rsidRDefault="00C40CE3">
            <w:pPr>
              <w:ind w:firstLine="295"/>
              <w:rPr>
                <w:rFonts w:ascii="Angsana New" w:hAnsi="Angsana New" w:cs="Angsana New"/>
                <w:sz w:val="24"/>
                <w:szCs w:val="24"/>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 xml:space="preserve">31 </w:t>
            </w:r>
            <w:r w:rsidRPr="00044B7A">
              <w:rPr>
                <w:rFonts w:ascii="Angsana New" w:hAnsi="Angsana New" w:cs="Angsana New"/>
                <w:sz w:val="24"/>
                <w:szCs w:val="24"/>
                <w:cs/>
              </w:rPr>
              <w:t xml:space="preserve">ธันวาคม </w:t>
            </w:r>
            <w:r w:rsidR="002416F3" w:rsidRPr="00044B7A">
              <w:rPr>
                <w:rFonts w:ascii="Angsana New" w:hAnsi="Angsana New" w:cs="Angsana New"/>
                <w:sz w:val="24"/>
                <w:szCs w:val="24"/>
              </w:rPr>
              <w:t>256</w:t>
            </w:r>
            <w:r w:rsidR="00F566D4">
              <w:rPr>
                <w:rFonts w:ascii="Angsana New" w:hAnsi="Angsana New" w:cs="Angsana New"/>
                <w:sz w:val="24"/>
                <w:szCs w:val="24"/>
              </w:rPr>
              <w:t>8</w:t>
            </w:r>
          </w:p>
        </w:tc>
        <w:tc>
          <w:tcPr>
            <w:tcW w:w="141" w:type="dxa"/>
          </w:tcPr>
          <w:p w14:paraId="4437342F" w14:textId="77777777" w:rsidR="00C40CE3" w:rsidRPr="00044B7A" w:rsidRDefault="00C40CE3">
            <w:pPr>
              <w:tabs>
                <w:tab w:val="left" w:pos="1267"/>
              </w:tabs>
              <w:ind w:left="-30" w:right="73"/>
              <w:jc w:val="right"/>
              <w:rPr>
                <w:rFonts w:ascii="Angsana New" w:hAnsi="Angsana New" w:cs="Angsana New"/>
                <w:snapToGrid w:val="0"/>
                <w:sz w:val="24"/>
                <w:szCs w:val="24"/>
                <w:lang w:eastAsia="th-TH"/>
              </w:rPr>
            </w:pPr>
          </w:p>
        </w:tc>
        <w:tc>
          <w:tcPr>
            <w:tcW w:w="1276" w:type="dxa"/>
            <w:tcBorders>
              <w:bottom w:val="double" w:sz="4" w:space="0" w:color="auto"/>
            </w:tcBorders>
          </w:tcPr>
          <w:p w14:paraId="14D9BB81" w14:textId="0F7DFFAA" w:rsidR="00C40CE3" w:rsidRPr="00DE184F" w:rsidRDefault="00C40CE3">
            <w:pPr>
              <w:tabs>
                <w:tab w:val="left" w:pos="1267"/>
              </w:tabs>
              <w:ind w:left="-30" w:right="73"/>
              <w:jc w:val="right"/>
              <w:rPr>
                <w:rFonts w:ascii="Angsana New" w:hAnsi="Angsana New" w:cs="Angsana New"/>
                <w:snapToGrid w:val="0"/>
                <w:sz w:val="24"/>
                <w:szCs w:val="24"/>
                <w:lang w:eastAsia="th-TH"/>
              </w:rPr>
            </w:pPr>
            <w:r w:rsidRPr="00DE184F">
              <w:rPr>
                <w:rFonts w:ascii="Angsana New" w:hAnsi="Angsana New" w:cs="Angsana New"/>
                <w:snapToGrid w:val="0"/>
                <w:sz w:val="24"/>
                <w:szCs w:val="24"/>
                <w:lang w:eastAsia="th-TH"/>
              </w:rPr>
              <w:t>177,245</w:t>
            </w:r>
            <w:r w:rsidRPr="00DE184F">
              <w:rPr>
                <w:rFonts w:ascii="Angsana New" w:hAnsi="Angsana New" w:cs="Angsana New"/>
                <w:snapToGrid w:val="0"/>
                <w:sz w:val="24"/>
                <w:szCs w:val="24"/>
                <w:cs/>
                <w:lang w:eastAsia="th-TH"/>
              </w:rPr>
              <w:t>.</w:t>
            </w:r>
            <w:r w:rsidRPr="00DE184F">
              <w:rPr>
                <w:rFonts w:ascii="Angsana New" w:hAnsi="Angsana New" w:cs="Angsana New"/>
                <w:snapToGrid w:val="0"/>
                <w:sz w:val="24"/>
                <w:szCs w:val="24"/>
                <w:lang w:eastAsia="th-TH"/>
              </w:rPr>
              <w:t>07</w:t>
            </w:r>
          </w:p>
        </w:tc>
        <w:tc>
          <w:tcPr>
            <w:tcW w:w="142" w:type="dxa"/>
          </w:tcPr>
          <w:p w14:paraId="7FFB01D3" w14:textId="77777777" w:rsidR="00C40CE3" w:rsidRPr="009F005B" w:rsidRDefault="00C40CE3">
            <w:pPr>
              <w:ind w:right="60"/>
              <w:jc w:val="center"/>
              <w:rPr>
                <w:rFonts w:ascii="Angsana New" w:hAnsi="Angsana New" w:cs="Angsana New"/>
                <w:snapToGrid w:val="0"/>
                <w:sz w:val="24"/>
                <w:szCs w:val="24"/>
                <w:u w:val="single"/>
                <w:cs/>
                <w:lang w:eastAsia="th-TH"/>
              </w:rPr>
            </w:pPr>
          </w:p>
        </w:tc>
        <w:tc>
          <w:tcPr>
            <w:tcW w:w="1417" w:type="dxa"/>
            <w:tcBorders>
              <w:bottom w:val="double" w:sz="4" w:space="0" w:color="auto"/>
            </w:tcBorders>
          </w:tcPr>
          <w:p w14:paraId="5B82042C" w14:textId="0ACDF1A5" w:rsidR="00C40CE3" w:rsidRPr="0079466A" w:rsidRDefault="0079466A">
            <w:pPr>
              <w:tabs>
                <w:tab w:val="left" w:pos="1270"/>
              </w:tabs>
              <w:ind w:left="-30" w:right="150"/>
              <w:jc w:val="right"/>
              <w:rPr>
                <w:rFonts w:ascii="Angsana New" w:hAnsi="Angsana New" w:cs="Angsana New"/>
                <w:snapToGrid w:val="0"/>
                <w:sz w:val="24"/>
                <w:szCs w:val="24"/>
                <w:lang w:eastAsia="th-TH"/>
              </w:rPr>
            </w:pPr>
            <w:r w:rsidRPr="0079466A">
              <w:rPr>
                <w:rFonts w:ascii="Angsana New" w:hAnsi="Angsana New" w:cs="Angsana New"/>
                <w:snapToGrid w:val="0"/>
                <w:sz w:val="24"/>
                <w:szCs w:val="24"/>
                <w:lang w:eastAsia="th-TH"/>
              </w:rPr>
              <w:t>78,765,024.62</w:t>
            </w:r>
          </w:p>
        </w:tc>
        <w:tc>
          <w:tcPr>
            <w:tcW w:w="142" w:type="dxa"/>
          </w:tcPr>
          <w:p w14:paraId="25E6E407"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418" w:type="dxa"/>
            <w:tcBorders>
              <w:bottom w:val="double" w:sz="4" w:space="0" w:color="auto"/>
            </w:tcBorders>
          </w:tcPr>
          <w:p w14:paraId="25C6A46E" w14:textId="69CDD0AD" w:rsidR="00C40CE3" w:rsidRPr="009F005B" w:rsidRDefault="0098226E">
            <w:pPr>
              <w:tabs>
                <w:tab w:val="left" w:pos="1270"/>
              </w:tabs>
              <w:ind w:left="-30" w:right="150"/>
              <w:jc w:val="right"/>
              <w:rPr>
                <w:rFonts w:ascii="Angsana New" w:hAnsi="Angsana New" w:cs="Angsana New"/>
                <w:snapToGrid w:val="0"/>
                <w:sz w:val="24"/>
                <w:szCs w:val="24"/>
                <w:lang w:eastAsia="th-TH"/>
              </w:rPr>
            </w:pPr>
            <w:r w:rsidRPr="0098226E">
              <w:rPr>
                <w:rFonts w:ascii="Angsana New" w:hAnsi="Angsana New" w:cs="Angsana New"/>
                <w:snapToGrid w:val="0"/>
                <w:sz w:val="24"/>
                <w:szCs w:val="24"/>
                <w:lang w:eastAsia="th-TH"/>
              </w:rPr>
              <w:t>2,540,959.05</w:t>
            </w:r>
          </w:p>
        </w:tc>
        <w:tc>
          <w:tcPr>
            <w:tcW w:w="141" w:type="dxa"/>
          </w:tcPr>
          <w:p w14:paraId="509ED92A" w14:textId="77777777" w:rsidR="00C40CE3" w:rsidRPr="009F005B" w:rsidRDefault="00C40CE3">
            <w:pPr>
              <w:tabs>
                <w:tab w:val="left" w:pos="1270"/>
              </w:tabs>
              <w:ind w:right="150"/>
              <w:jc w:val="center"/>
              <w:rPr>
                <w:rFonts w:ascii="Angsana New" w:hAnsi="Angsana New" w:cs="Angsana New"/>
                <w:snapToGrid w:val="0"/>
                <w:sz w:val="24"/>
                <w:szCs w:val="24"/>
                <w:cs/>
                <w:lang w:eastAsia="th-TH"/>
              </w:rPr>
            </w:pPr>
          </w:p>
        </w:tc>
        <w:tc>
          <w:tcPr>
            <w:tcW w:w="1276" w:type="dxa"/>
            <w:tcBorders>
              <w:bottom w:val="double" w:sz="4" w:space="0" w:color="auto"/>
            </w:tcBorders>
          </w:tcPr>
          <w:p w14:paraId="78FE0BDA" w14:textId="3CEC914A" w:rsidR="00C40CE3" w:rsidRPr="009F005B" w:rsidRDefault="0038587B">
            <w:pPr>
              <w:tabs>
                <w:tab w:val="left" w:pos="1270"/>
              </w:tabs>
              <w:ind w:left="-30" w:right="150"/>
              <w:jc w:val="right"/>
              <w:rPr>
                <w:rFonts w:ascii="Angsana New" w:hAnsi="Angsana New" w:cs="Angsana New"/>
                <w:snapToGrid w:val="0"/>
                <w:sz w:val="24"/>
                <w:szCs w:val="24"/>
                <w:cs/>
                <w:lang w:eastAsia="th-TH"/>
              </w:rPr>
            </w:pPr>
            <w:r w:rsidRPr="0038587B">
              <w:rPr>
                <w:rFonts w:ascii="Angsana New" w:hAnsi="Angsana New" w:cs="Angsana New"/>
                <w:snapToGrid w:val="0"/>
                <w:sz w:val="24"/>
                <w:szCs w:val="24"/>
                <w:lang w:eastAsia="th-TH"/>
              </w:rPr>
              <w:t>9,816,714.46</w:t>
            </w:r>
          </w:p>
        </w:tc>
        <w:tc>
          <w:tcPr>
            <w:tcW w:w="142" w:type="dxa"/>
          </w:tcPr>
          <w:p w14:paraId="4519A41B"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6" w:type="dxa"/>
            <w:tcBorders>
              <w:bottom w:val="double" w:sz="4" w:space="0" w:color="auto"/>
            </w:tcBorders>
          </w:tcPr>
          <w:p w14:paraId="03B967AB" w14:textId="02D2A7A6" w:rsidR="00C40CE3" w:rsidRPr="009F005B" w:rsidRDefault="00B0166B">
            <w:pPr>
              <w:tabs>
                <w:tab w:val="left" w:pos="1270"/>
              </w:tabs>
              <w:ind w:left="-30" w:right="83"/>
              <w:jc w:val="right"/>
              <w:rPr>
                <w:rFonts w:ascii="Angsana New" w:hAnsi="Angsana New" w:cs="Angsana New"/>
                <w:snapToGrid w:val="0"/>
                <w:sz w:val="24"/>
                <w:szCs w:val="24"/>
                <w:lang w:eastAsia="th-TH"/>
              </w:rPr>
            </w:pPr>
            <w:r w:rsidRPr="00B0166B">
              <w:rPr>
                <w:rFonts w:ascii="Angsana New" w:hAnsi="Angsana New" w:cs="Angsana New"/>
                <w:snapToGrid w:val="0"/>
                <w:sz w:val="24"/>
                <w:szCs w:val="24"/>
                <w:lang w:eastAsia="th-TH"/>
              </w:rPr>
              <w:t>35,592,759.34</w:t>
            </w:r>
          </w:p>
        </w:tc>
        <w:tc>
          <w:tcPr>
            <w:tcW w:w="141" w:type="dxa"/>
          </w:tcPr>
          <w:p w14:paraId="7ACAC603"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bottom w:val="double" w:sz="4" w:space="0" w:color="auto"/>
            </w:tcBorders>
          </w:tcPr>
          <w:p w14:paraId="501B5873" w14:textId="6B3DE615" w:rsidR="00C40CE3" w:rsidRPr="009F005B" w:rsidRDefault="0024400D">
            <w:pPr>
              <w:tabs>
                <w:tab w:val="left" w:pos="1270"/>
              </w:tabs>
              <w:ind w:left="-30" w:right="150"/>
              <w:jc w:val="right"/>
              <w:rPr>
                <w:rFonts w:ascii="Angsana New" w:hAnsi="Angsana New" w:cs="Angsana New"/>
                <w:snapToGrid w:val="0"/>
                <w:sz w:val="24"/>
                <w:szCs w:val="24"/>
                <w:lang w:eastAsia="th-TH"/>
              </w:rPr>
            </w:pPr>
            <w:r w:rsidRPr="0024400D">
              <w:rPr>
                <w:rFonts w:ascii="Angsana New" w:hAnsi="Angsana New" w:cs="Angsana New"/>
                <w:snapToGrid w:val="0"/>
                <w:sz w:val="24"/>
                <w:szCs w:val="24"/>
                <w:lang w:eastAsia="th-TH"/>
              </w:rPr>
              <w:t>24,932,994.02</w:t>
            </w:r>
          </w:p>
        </w:tc>
        <w:tc>
          <w:tcPr>
            <w:tcW w:w="142" w:type="dxa"/>
          </w:tcPr>
          <w:p w14:paraId="441D1B41"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275" w:type="dxa"/>
            <w:tcBorders>
              <w:bottom w:val="double" w:sz="4" w:space="0" w:color="auto"/>
            </w:tcBorders>
          </w:tcPr>
          <w:p w14:paraId="2BAB6089" w14:textId="29187B13" w:rsidR="00C40CE3" w:rsidRPr="009F005B" w:rsidRDefault="007B5949">
            <w:pPr>
              <w:tabs>
                <w:tab w:val="left" w:pos="1270"/>
              </w:tabs>
              <w:ind w:left="-30" w:right="150"/>
              <w:jc w:val="right"/>
              <w:rPr>
                <w:rFonts w:ascii="Angsana New" w:hAnsi="Angsana New" w:cs="Angsana New"/>
                <w:snapToGrid w:val="0"/>
                <w:sz w:val="24"/>
                <w:szCs w:val="24"/>
                <w:lang w:eastAsia="th-TH"/>
              </w:rPr>
            </w:pPr>
            <w:r w:rsidRPr="007B5949">
              <w:rPr>
                <w:rFonts w:ascii="Angsana New" w:hAnsi="Angsana New" w:cs="Angsana New"/>
                <w:snapToGrid w:val="0"/>
                <w:sz w:val="24"/>
                <w:szCs w:val="24"/>
                <w:lang w:eastAsia="th-TH"/>
              </w:rPr>
              <w:t>97,492.53</w:t>
            </w:r>
          </w:p>
        </w:tc>
        <w:tc>
          <w:tcPr>
            <w:tcW w:w="142" w:type="dxa"/>
          </w:tcPr>
          <w:p w14:paraId="68A32C07" w14:textId="77777777" w:rsidR="00C40CE3" w:rsidRPr="009F005B" w:rsidRDefault="00C40CE3">
            <w:pPr>
              <w:tabs>
                <w:tab w:val="left" w:pos="1270"/>
              </w:tabs>
              <w:ind w:left="-30" w:right="150"/>
              <w:jc w:val="right"/>
              <w:rPr>
                <w:rFonts w:ascii="Angsana New" w:hAnsi="Angsana New" w:cs="Angsana New"/>
                <w:snapToGrid w:val="0"/>
                <w:sz w:val="24"/>
                <w:szCs w:val="24"/>
                <w:lang w:eastAsia="th-TH"/>
              </w:rPr>
            </w:pPr>
          </w:p>
        </w:tc>
        <w:tc>
          <w:tcPr>
            <w:tcW w:w="1418" w:type="dxa"/>
            <w:tcBorders>
              <w:bottom w:val="double" w:sz="4" w:space="0" w:color="auto"/>
            </w:tcBorders>
          </w:tcPr>
          <w:p w14:paraId="56DCF497" w14:textId="5BE618F5" w:rsidR="00C40CE3" w:rsidRPr="009F005B" w:rsidRDefault="009F005B">
            <w:pPr>
              <w:tabs>
                <w:tab w:val="left" w:pos="1270"/>
              </w:tabs>
              <w:ind w:left="-30" w:right="150"/>
              <w:jc w:val="right"/>
              <w:rPr>
                <w:rFonts w:ascii="Angsana New" w:hAnsi="Angsana New" w:cs="Angsana New"/>
                <w:snapToGrid w:val="0"/>
                <w:sz w:val="24"/>
                <w:szCs w:val="24"/>
                <w:lang w:eastAsia="th-TH"/>
              </w:rPr>
            </w:pPr>
            <w:r w:rsidRPr="009F005B">
              <w:rPr>
                <w:rFonts w:ascii="Angsana New" w:hAnsi="Angsana New" w:cs="Angsana New"/>
                <w:snapToGrid w:val="0"/>
                <w:sz w:val="24"/>
                <w:szCs w:val="24"/>
                <w:lang w:eastAsia="th-TH"/>
              </w:rPr>
              <w:t>151,923,189.09</w:t>
            </w:r>
          </w:p>
        </w:tc>
      </w:tr>
    </w:tbl>
    <w:p w14:paraId="3C0B1615" w14:textId="77777777" w:rsidR="00CE0B09" w:rsidRPr="00CE0B09" w:rsidRDefault="00CE0B09">
      <w:pPr>
        <w:rPr>
          <w:sz w:val="16"/>
          <w:szCs w:val="16"/>
        </w:rPr>
      </w:pPr>
    </w:p>
    <w:p w14:paraId="0919EAE3" w14:textId="7A13FE1D" w:rsidR="00C40CE3" w:rsidRPr="00044B7A" w:rsidRDefault="00CE0B09" w:rsidP="00CE0B09">
      <w:pPr>
        <w:spacing w:line="216" w:lineRule="auto"/>
        <w:ind w:left="450" w:firstLine="826"/>
        <w:jc w:val="thaiDistribute"/>
        <w:rPr>
          <w:rFonts w:ascii="Angsana New" w:hAnsi="Angsana New" w:cs="Angsana New"/>
          <w:sz w:val="24"/>
          <w:szCs w:val="24"/>
        </w:rPr>
      </w:pPr>
      <w:r w:rsidRPr="00044B7A">
        <w:rPr>
          <w:rFonts w:ascii="Angsana New" w:hAnsi="Angsana New" w:cs="Angsana New"/>
          <w:sz w:val="24"/>
          <w:szCs w:val="24"/>
          <w:cs/>
        </w:rPr>
        <w:t xml:space="preserve">ตามงบการเงินเฉพาะกิจการ ค่าเสื่อมราคาสำหรับปีสิ้นสุดวันที่ </w:t>
      </w:r>
      <w:r w:rsidRPr="00044B7A">
        <w:rPr>
          <w:rFonts w:ascii="Angsana New" w:hAnsi="Angsana New" w:cs="Angsana New"/>
          <w:sz w:val="24"/>
          <w:szCs w:val="24"/>
        </w:rPr>
        <w:t xml:space="preserve">31 </w:t>
      </w:r>
      <w:r w:rsidRPr="00044B7A">
        <w:rPr>
          <w:rFonts w:ascii="Angsana New" w:hAnsi="Angsana New" w:cs="Angsana New"/>
          <w:sz w:val="24"/>
          <w:szCs w:val="24"/>
          <w:cs/>
        </w:rPr>
        <w:t xml:space="preserve">ธันวาคม </w:t>
      </w:r>
      <w:r w:rsidRPr="00044B7A">
        <w:rPr>
          <w:rFonts w:ascii="Angsana New" w:hAnsi="Angsana New" w:cs="Angsana New"/>
          <w:sz w:val="24"/>
          <w:szCs w:val="24"/>
        </w:rPr>
        <w:t>256</w:t>
      </w:r>
      <w:r w:rsidR="00F566D4">
        <w:rPr>
          <w:rFonts w:ascii="Angsana New" w:hAnsi="Angsana New" w:cs="Angsana New"/>
          <w:sz w:val="24"/>
          <w:szCs w:val="24"/>
        </w:rPr>
        <w:t>8</w:t>
      </w:r>
      <w:r w:rsidRPr="00044B7A">
        <w:rPr>
          <w:rFonts w:ascii="Angsana New" w:hAnsi="Angsana New" w:cs="Angsana New"/>
          <w:sz w:val="24"/>
          <w:szCs w:val="24"/>
        </w:rPr>
        <w:t xml:space="preserve"> </w:t>
      </w:r>
      <w:r w:rsidRPr="00044B7A">
        <w:rPr>
          <w:rFonts w:ascii="Angsana New" w:hAnsi="Angsana New" w:cs="Angsana New"/>
          <w:sz w:val="24"/>
          <w:szCs w:val="24"/>
          <w:cs/>
        </w:rPr>
        <w:t xml:space="preserve">รวมอยู่ในต้นทุน จำนวนเงิน </w:t>
      </w:r>
      <w:r w:rsidRPr="001272E9">
        <w:rPr>
          <w:rFonts w:ascii="Angsana New" w:hAnsi="Angsana New" w:cs="Angsana New"/>
          <w:sz w:val="24"/>
          <w:szCs w:val="24"/>
        </w:rPr>
        <w:t>11.</w:t>
      </w:r>
      <w:r w:rsidR="00EF11C6" w:rsidRPr="001272E9">
        <w:rPr>
          <w:rFonts w:ascii="Angsana New" w:hAnsi="Angsana New" w:cs="Angsana New"/>
          <w:sz w:val="24"/>
          <w:szCs w:val="24"/>
        </w:rPr>
        <w:t>93</w:t>
      </w:r>
      <w:r w:rsidRPr="00044B7A">
        <w:rPr>
          <w:rFonts w:ascii="Angsana New" w:hAnsi="Angsana New" w:cs="Angsana New"/>
          <w:sz w:val="24"/>
          <w:szCs w:val="24"/>
        </w:rPr>
        <w:t xml:space="preserve"> </w:t>
      </w:r>
      <w:r w:rsidRPr="00044B7A">
        <w:rPr>
          <w:rFonts w:ascii="Angsana New" w:hAnsi="Angsana New" w:cs="Angsana New"/>
          <w:sz w:val="24"/>
          <w:szCs w:val="24"/>
          <w:cs/>
        </w:rPr>
        <w:t>ล้านบาท</w:t>
      </w:r>
      <w:r w:rsidR="00E77E21">
        <w:rPr>
          <w:rFonts w:ascii="Angsana New" w:hAnsi="Angsana New" w:cs="Angsana New"/>
          <w:sz w:val="24"/>
          <w:szCs w:val="24"/>
        </w:rPr>
        <w:t xml:space="preserve"> </w:t>
      </w:r>
      <w:r w:rsidRPr="00044B7A">
        <w:rPr>
          <w:rFonts w:ascii="Angsana New" w:hAnsi="Angsana New" w:cs="Angsana New"/>
          <w:sz w:val="24"/>
          <w:szCs w:val="24"/>
          <w:cs/>
        </w:rPr>
        <w:t xml:space="preserve">และรวมอยู่ในค่าใช้จ่ายในการบริหาร จำนวนเงิน </w:t>
      </w:r>
      <w:r w:rsidRPr="001272E9">
        <w:rPr>
          <w:rFonts w:ascii="Angsana New" w:hAnsi="Angsana New" w:cs="Angsana New"/>
          <w:sz w:val="24"/>
          <w:szCs w:val="24"/>
        </w:rPr>
        <w:t>3.</w:t>
      </w:r>
      <w:r w:rsidR="001272E9" w:rsidRPr="001272E9">
        <w:rPr>
          <w:rFonts w:ascii="Angsana New" w:hAnsi="Angsana New" w:cs="Angsana New"/>
          <w:sz w:val="24"/>
          <w:szCs w:val="24"/>
        </w:rPr>
        <w:t>3</w:t>
      </w:r>
      <w:r w:rsidR="00F94BCA">
        <w:rPr>
          <w:rFonts w:ascii="Angsana New" w:hAnsi="Angsana New" w:cs="Angsana New"/>
          <w:sz w:val="24"/>
          <w:szCs w:val="24"/>
        </w:rPr>
        <w:t>0</w:t>
      </w:r>
      <w:r w:rsidRPr="00044B7A">
        <w:rPr>
          <w:rFonts w:ascii="Angsana New" w:hAnsi="Angsana New" w:cs="Angsana New"/>
          <w:sz w:val="24"/>
          <w:szCs w:val="24"/>
        </w:rPr>
        <w:t xml:space="preserve"> </w:t>
      </w:r>
      <w:r w:rsidRPr="00044B7A">
        <w:rPr>
          <w:rFonts w:ascii="Angsana New" w:hAnsi="Angsana New" w:cs="Angsana New"/>
          <w:sz w:val="24"/>
          <w:szCs w:val="24"/>
          <w:cs/>
        </w:rPr>
        <w:t>ล้านบาท</w:t>
      </w:r>
    </w:p>
    <w:p w14:paraId="014EFC77" w14:textId="0A11D619" w:rsidR="00CE1756" w:rsidRPr="006D6314" w:rsidRDefault="00CE1756" w:rsidP="00CE1756">
      <w:pPr>
        <w:spacing w:line="216" w:lineRule="auto"/>
        <w:ind w:left="450" w:firstLine="826"/>
        <w:jc w:val="thaiDistribute"/>
        <w:rPr>
          <w:rFonts w:ascii="Angsana New" w:hAnsi="Angsana New" w:cs="Angsana New"/>
          <w:sz w:val="30"/>
          <w:szCs w:val="30"/>
        </w:rPr>
      </w:pPr>
    </w:p>
    <w:p w14:paraId="1CDAE159" w14:textId="77777777" w:rsidR="009D00F1" w:rsidRDefault="009D00F1"/>
    <w:p w14:paraId="18CE7ED1" w14:textId="77777777" w:rsidR="005608C7" w:rsidRDefault="005608C7"/>
    <w:p w14:paraId="76490EAF" w14:textId="77777777" w:rsidR="005608C7" w:rsidRDefault="005608C7"/>
    <w:p w14:paraId="05B19B79" w14:textId="77777777" w:rsidR="00044B7A" w:rsidRDefault="00044B7A"/>
    <w:p w14:paraId="44BF7448" w14:textId="77777777" w:rsidR="00044B7A" w:rsidRDefault="00044B7A"/>
    <w:p w14:paraId="0B4D5A26" w14:textId="77777777" w:rsidR="005608C7" w:rsidRDefault="005608C7"/>
    <w:tbl>
      <w:tblPr>
        <w:tblW w:w="14271" w:type="dxa"/>
        <w:tblInd w:w="360" w:type="dxa"/>
        <w:tblLayout w:type="fixed"/>
        <w:tblCellMar>
          <w:left w:w="30" w:type="dxa"/>
          <w:right w:w="30" w:type="dxa"/>
        </w:tblCellMar>
        <w:tblLook w:val="0000" w:firstRow="0" w:lastRow="0" w:firstColumn="0" w:lastColumn="0" w:noHBand="0" w:noVBand="0"/>
      </w:tblPr>
      <w:tblGrid>
        <w:gridCol w:w="2364"/>
        <w:gridCol w:w="141"/>
        <w:gridCol w:w="1276"/>
        <w:gridCol w:w="142"/>
        <w:gridCol w:w="1417"/>
        <w:gridCol w:w="142"/>
        <w:gridCol w:w="1418"/>
        <w:gridCol w:w="141"/>
        <w:gridCol w:w="1276"/>
        <w:gridCol w:w="142"/>
        <w:gridCol w:w="1276"/>
        <w:gridCol w:w="141"/>
        <w:gridCol w:w="1418"/>
        <w:gridCol w:w="142"/>
        <w:gridCol w:w="1275"/>
        <w:gridCol w:w="142"/>
        <w:gridCol w:w="1418"/>
      </w:tblGrid>
      <w:tr w:rsidR="00F566D4" w:rsidRPr="00E40949" w14:paraId="40169C71" w14:textId="77777777">
        <w:trPr>
          <w:cantSplit/>
        </w:trPr>
        <w:tc>
          <w:tcPr>
            <w:tcW w:w="2364" w:type="dxa"/>
          </w:tcPr>
          <w:p w14:paraId="1D3FF427" w14:textId="77777777" w:rsidR="00F566D4" w:rsidRPr="00044B7A" w:rsidRDefault="00F566D4">
            <w:pPr>
              <w:rPr>
                <w:rFonts w:ascii="Angsana New" w:hAnsi="Angsana New" w:cs="Angsana New"/>
                <w:snapToGrid w:val="0"/>
                <w:color w:val="000000"/>
                <w:sz w:val="24"/>
                <w:szCs w:val="24"/>
                <w:u w:val="single"/>
                <w:cs/>
                <w:lang w:eastAsia="th-TH"/>
              </w:rPr>
            </w:pPr>
          </w:p>
        </w:tc>
        <w:tc>
          <w:tcPr>
            <w:tcW w:w="141" w:type="dxa"/>
          </w:tcPr>
          <w:p w14:paraId="39864C6B" w14:textId="77777777" w:rsidR="00F566D4" w:rsidRPr="00044B7A" w:rsidRDefault="00F566D4">
            <w:pPr>
              <w:ind w:left="-30" w:right="14"/>
              <w:jc w:val="center"/>
              <w:rPr>
                <w:rFonts w:ascii="Angsana New" w:hAnsi="Angsana New" w:cs="Angsana New"/>
                <w:sz w:val="24"/>
                <w:szCs w:val="24"/>
                <w:cs/>
              </w:rPr>
            </w:pPr>
          </w:p>
        </w:tc>
        <w:tc>
          <w:tcPr>
            <w:tcW w:w="11766" w:type="dxa"/>
            <w:gridSpan w:val="15"/>
          </w:tcPr>
          <w:p w14:paraId="702E6CF3" w14:textId="77777777" w:rsidR="00F566D4" w:rsidRPr="00044B7A" w:rsidRDefault="00F566D4" w:rsidP="00C761DF">
            <w:pPr>
              <w:ind w:right="109"/>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 xml:space="preserve">(หน่วย </w:t>
            </w:r>
            <w:r w:rsidRPr="00044B7A">
              <w:rPr>
                <w:rFonts w:ascii="Angsana New" w:hAnsi="Angsana New" w:cs="Angsana New"/>
                <w:snapToGrid w:val="0"/>
                <w:sz w:val="24"/>
                <w:szCs w:val="24"/>
                <w:lang w:eastAsia="th-TH"/>
              </w:rPr>
              <w:t xml:space="preserve">: </w:t>
            </w:r>
            <w:r w:rsidRPr="00044B7A">
              <w:rPr>
                <w:rFonts w:ascii="Angsana New" w:hAnsi="Angsana New" w:cs="Angsana New"/>
                <w:snapToGrid w:val="0"/>
                <w:sz w:val="24"/>
                <w:szCs w:val="24"/>
                <w:cs/>
                <w:lang w:eastAsia="th-TH"/>
              </w:rPr>
              <w:t>บาท)</w:t>
            </w:r>
          </w:p>
        </w:tc>
      </w:tr>
      <w:tr w:rsidR="00F566D4" w:rsidRPr="00E40949" w14:paraId="2FC94AE0" w14:textId="77777777">
        <w:trPr>
          <w:cantSplit/>
        </w:trPr>
        <w:tc>
          <w:tcPr>
            <w:tcW w:w="2364" w:type="dxa"/>
          </w:tcPr>
          <w:p w14:paraId="3E7C5FC3" w14:textId="77777777" w:rsidR="00F566D4" w:rsidRPr="00044B7A" w:rsidRDefault="00F566D4">
            <w:pPr>
              <w:rPr>
                <w:rFonts w:ascii="Angsana New" w:hAnsi="Angsana New" w:cs="Angsana New"/>
                <w:snapToGrid w:val="0"/>
                <w:color w:val="000000"/>
                <w:sz w:val="24"/>
                <w:szCs w:val="24"/>
                <w:u w:val="single"/>
                <w:cs/>
                <w:lang w:eastAsia="th-TH"/>
              </w:rPr>
            </w:pPr>
          </w:p>
        </w:tc>
        <w:tc>
          <w:tcPr>
            <w:tcW w:w="141" w:type="dxa"/>
          </w:tcPr>
          <w:p w14:paraId="447284F8" w14:textId="77777777" w:rsidR="00F566D4" w:rsidRPr="00044B7A" w:rsidRDefault="00F566D4">
            <w:pPr>
              <w:ind w:left="-30" w:right="14"/>
              <w:jc w:val="center"/>
              <w:rPr>
                <w:rFonts w:ascii="Angsana New" w:hAnsi="Angsana New" w:cs="Angsana New"/>
                <w:sz w:val="24"/>
                <w:szCs w:val="24"/>
                <w:cs/>
              </w:rPr>
            </w:pPr>
          </w:p>
        </w:tc>
        <w:tc>
          <w:tcPr>
            <w:tcW w:w="11766" w:type="dxa"/>
            <w:gridSpan w:val="15"/>
          </w:tcPr>
          <w:p w14:paraId="786402B8" w14:textId="77777777" w:rsidR="00F566D4" w:rsidRPr="00044B7A" w:rsidRDefault="00F566D4" w:rsidP="00C761DF">
            <w:pPr>
              <w:ind w:right="109"/>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งบการเงิน</w:t>
            </w:r>
            <w:r w:rsidRPr="00044B7A">
              <w:rPr>
                <w:rFonts w:ascii="Angsana New" w:hAnsi="Angsana New" w:cs="Angsana New" w:hint="cs"/>
                <w:snapToGrid w:val="0"/>
                <w:sz w:val="24"/>
                <w:szCs w:val="24"/>
                <w:cs/>
                <w:lang w:eastAsia="th-TH"/>
              </w:rPr>
              <w:t>เฉพาะกิจการ</w:t>
            </w:r>
          </w:p>
        </w:tc>
      </w:tr>
      <w:tr w:rsidR="00F566D4" w:rsidRPr="00E40949" w14:paraId="6F3D4190" w14:textId="77777777">
        <w:trPr>
          <w:cantSplit/>
        </w:trPr>
        <w:tc>
          <w:tcPr>
            <w:tcW w:w="2364" w:type="dxa"/>
          </w:tcPr>
          <w:p w14:paraId="584A3AEE" w14:textId="77777777" w:rsidR="00F566D4" w:rsidRPr="00044B7A" w:rsidRDefault="00F566D4">
            <w:pPr>
              <w:rPr>
                <w:rFonts w:ascii="Angsana New" w:hAnsi="Angsana New" w:cs="Angsana New"/>
                <w:snapToGrid w:val="0"/>
                <w:color w:val="000000"/>
                <w:sz w:val="24"/>
                <w:szCs w:val="24"/>
                <w:u w:val="single"/>
                <w:cs/>
                <w:lang w:eastAsia="th-TH"/>
              </w:rPr>
            </w:pPr>
          </w:p>
        </w:tc>
        <w:tc>
          <w:tcPr>
            <w:tcW w:w="141" w:type="dxa"/>
          </w:tcPr>
          <w:p w14:paraId="32C3A835" w14:textId="77777777" w:rsidR="00F566D4" w:rsidRPr="00044B7A" w:rsidRDefault="00F566D4">
            <w:pPr>
              <w:ind w:left="-30" w:right="14"/>
              <w:jc w:val="center"/>
              <w:rPr>
                <w:rFonts w:ascii="Angsana New" w:hAnsi="Angsana New" w:cs="Angsana New"/>
                <w:sz w:val="24"/>
                <w:szCs w:val="24"/>
                <w:cs/>
              </w:rPr>
            </w:pPr>
          </w:p>
        </w:tc>
        <w:tc>
          <w:tcPr>
            <w:tcW w:w="1276" w:type="dxa"/>
          </w:tcPr>
          <w:p w14:paraId="1718DABD" w14:textId="77777777" w:rsidR="00F566D4" w:rsidRPr="00044B7A" w:rsidRDefault="00F566D4" w:rsidP="00C761DF">
            <w:pPr>
              <w:ind w:left="-30" w:right="109"/>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ที่ดิน</w:t>
            </w:r>
          </w:p>
        </w:tc>
        <w:tc>
          <w:tcPr>
            <w:tcW w:w="142" w:type="dxa"/>
          </w:tcPr>
          <w:p w14:paraId="2F8C4433" w14:textId="77777777" w:rsidR="00F566D4" w:rsidRPr="00044B7A" w:rsidRDefault="00F566D4" w:rsidP="00C761DF">
            <w:pPr>
              <w:ind w:right="109"/>
              <w:jc w:val="center"/>
              <w:rPr>
                <w:rFonts w:ascii="Angsana New" w:hAnsi="Angsana New" w:cs="Angsana New"/>
                <w:sz w:val="24"/>
                <w:szCs w:val="24"/>
                <w:cs/>
              </w:rPr>
            </w:pPr>
          </w:p>
        </w:tc>
        <w:tc>
          <w:tcPr>
            <w:tcW w:w="1417" w:type="dxa"/>
          </w:tcPr>
          <w:p w14:paraId="33213391" w14:textId="3386959B" w:rsidR="00F566D4" w:rsidRPr="00044B7A" w:rsidRDefault="00F566D4" w:rsidP="00C761DF">
            <w:pPr>
              <w:ind w:right="109"/>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อาคารและ</w:t>
            </w:r>
            <w:r w:rsidR="00675473" w:rsidRPr="00675473">
              <w:rPr>
                <w:rFonts w:ascii="Angsana New" w:hAnsi="Angsana New" w:cs="Angsana New"/>
                <w:snapToGrid w:val="0"/>
                <w:sz w:val="24"/>
                <w:szCs w:val="24"/>
                <w:cs/>
                <w:lang w:eastAsia="th-TH"/>
              </w:rPr>
              <w:t>ส่วนปรับปรุงอาคาร</w:t>
            </w:r>
          </w:p>
        </w:tc>
        <w:tc>
          <w:tcPr>
            <w:tcW w:w="142" w:type="dxa"/>
          </w:tcPr>
          <w:p w14:paraId="1BC40FC1" w14:textId="77777777" w:rsidR="00F566D4" w:rsidRPr="00044B7A" w:rsidRDefault="00F566D4" w:rsidP="00C761DF">
            <w:pPr>
              <w:ind w:right="109"/>
              <w:jc w:val="center"/>
              <w:rPr>
                <w:rFonts w:ascii="Angsana New" w:hAnsi="Angsana New" w:cs="Angsana New"/>
                <w:sz w:val="24"/>
                <w:szCs w:val="24"/>
                <w:cs/>
              </w:rPr>
            </w:pPr>
          </w:p>
        </w:tc>
        <w:tc>
          <w:tcPr>
            <w:tcW w:w="1418" w:type="dxa"/>
          </w:tcPr>
          <w:p w14:paraId="4B9D1CEE" w14:textId="37462ED2" w:rsidR="00F566D4" w:rsidRPr="00044B7A" w:rsidRDefault="00F566D4" w:rsidP="00C761DF">
            <w:pPr>
              <w:ind w:right="109"/>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เครื่องตกแต่งอาคาร</w:t>
            </w:r>
            <w:r w:rsidR="00675473" w:rsidRPr="00675473">
              <w:rPr>
                <w:rFonts w:ascii="Angsana New" w:hAnsi="Angsana New" w:cs="Angsana New"/>
                <w:snapToGrid w:val="0"/>
                <w:sz w:val="24"/>
                <w:szCs w:val="24"/>
                <w:cs/>
                <w:lang w:eastAsia="th-TH"/>
              </w:rPr>
              <w:t>สำนักงาน</w:t>
            </w:r>
          </w:p>
        </w:tc>
        <w:tc>
          <w:tcPr>
            <w:tcW w:w="141" w:type="dxa"/>
          </w:tcPr>
          <w:p w14:paraId="656BAAAE" w14:textId="77777777" w:rsidR="00F566D4" w:rsidRPr="00044B7A" w:rsidRDefault="00F566D4" w:rsidP="00C761DF">
            <w:pPr>
              <w:ind w:right="109"/>
              <w:jc w:val="center"/>
              <w:rPr>
                <w:rFonts w:ascii="Angsana New" w:hAnsi="Angsana New" w:cs="Angsana New"/>
                <w:sz w:val="24"/>
                <w:szCs w:val="24"/>
                <w:cs/>
              </w:rPr>
            </w:pPr>
          </w:p>
        </w:tc>
        <w:tc>
          <w:tcPr>
            <w:tcW w:w="1276" w:type="dxa"/>
          </w:tcPr>
          <w:p w14:paraId="6E7FB557" w14:textId="77777777" w:rsidR="00F566D4" w:rsidRPr="00044B7A" w:rsidRDefault="00F566D4" w:rsidP="00C761DF">
            <w:pPr>
              <w:ind w:left="-30" w:right="109"/>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เครื่องมือเครื่องใช้</w:t>
            </w:r>
          </w:p>
        </w:tc>
        <w:tc>
          <w:tcPr>
            <w:tcW w:w="142" w:type="dxa"/>
          </w:tcPr>
          <w:p w14:paraId="345CCC88" w14:textId="77777777" w:rsidR="00F566D4" w:rsidRPr="00044B7A" w:rsidRDefault="00F566D4" w:rsidP="00C761DF">
            <w:pPr>
              <w:ind w:right="109"/>
              <w:jc w:val="center"/>
              <w:rPr>
                <w:rFonts w:ascii="Angsana New" w:hAnsi="Angsana New" w:cs="Angsana New"/>
                <w:sz w:val="24"/>
                <w:szCs w:val="24"/>
                <w:cs/>
              </w:rPr>
            </w:pPr>
          </w:p>
        </w:tc>
        <w:tc>
          <w:tcPr>
            <w:tcW w:w="1276" w:type="dxa"/>
          </w:tcPr>
          <w:p w14:paraId="671F560B" w14:textId="77777777" w:rsidR="00F566D4" w:rsidRPr="00044B7A" w:rsidRDefault="00F566D4" w:rsidP="00C761DF">
            <w:pPr>
              <w:ind w:right="109"/>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ยานพาหนะ</w:t>
            </w:r>
          </w:p>
        </w:tc>
        <w:tc>
          <w:tcPr>
            <w:tcW w:w="141" w:type="dxa"/>
          </w:tcPr>
          <w:p w14:paraId="3834DFA1" w14:textId="77777777" w:rsidR="00F566D4" w:rsidRPr="00044B7A" w:rsidRDefault="00F566D4" w:rsidP="00C761DF">
            <w:pPr>
              <w:ind w:right="109"/>
              <w:jc w:val="center"/>
              <w:rPr>
                <w:rFonts w:ascii="Angsana New" w:hAnsi="Angsana New" w:cs="Angsana New"/>
                <w:snapToGrid w:val="0"/>
                <w:sz w:val="24"/>
                <w:szCs w:val="24"/>
                <w:cs/>
                <w:lang w:eastAsia="th-TH"/>
              </w:rPr>
            </w:pPr>
          </w:p>
        </w:tc>
        <w:tc>
          <w:tcPr>
            <w:tcW w:w="1418" w:type="dxa"/>
          </w:tcPr>
          <w:p w14:paraId="5F73F216" w14:textId="0CD6F435" w:rsidR="00F566D4" w:rsidRPr="00044B7A" w:rsidRDefault="00F566D4" w:rsidP="00C761DF">
            <w:pPr>
              <w:ind w:right="109"/>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สินทรัพย์ระหว่าง</w:t>
            </w:r>
            <w:r w:rsidR="00675473" w:rsidRPr="00675473">
              <w:rPr>
                <w:rFonts w:ascii="Angsana New" w:hAnsi="Angsana New" w:cs="Angsana New"/>
                <w:snapToGrid w:val="0"/>
                <w:sz w:val="24"/>
                <w:szCs w:val="24"/>
                <w:cs/>
                <w:lang w:eastAsia="th-TH"/>
              </w:rPr>
              <w:t>ก่อสร้าง</w:t>
            </w:r>
          </w:p>
        </w:tc>
        <w:tc>
          <w:tcPr>
            <w:tcW w:w="142" w:type="dxa"/>
          </w:tcPr>
          <w:p w14:paraId="7E1B2495" w14:textId="77777777" w:rsidR="00F566D4" w:rsidRPr="00044B7A" w:rsidRDefault="00F566D4" w:rsidP="00C761DF">
            <w:pPr>
              <w:ind w:right="109"/>
              <w:jc w:val="center"/>
              <w:rPr>
                <w:rFonts w:ascii="Angsana New" w:hAnsi="Angsana New" w:cs="Angsana New"/>
                <w:snapToGrid w:val="0"/>
                <w:sz w:val="24"/>
                <w:szCs w:val="24"/>
                <w:cs/>
                <w:lang w:eastAsia="th-TH"/>
              </w:rPr>
            </w:pPr>
          </w:p>
        </w:tc>
        <w:tc>
          <w:tcPr>
            <w:tcW w:w="1275" w:type="dxa"/>
          </w:tcPr>
          <w:p w14:paraId="72576C3A" w14:textId="77777777" w:rsidR="00F566D4" w:rsidRPr="00044B7A" w:rsidRDefault="00F566D4" w:rsidP="00C761DF">
            <w:pPr>
              <w:ind w:right="109"/>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อื่น ๆ</w:t>
            </w:r>
          </w:p>
        </w:tc>
        <w:tc>
          <w:tcPr>
            <w:tcW w:w="142" w:type="dxa"/>
          </w:tcPr>
          <w:p w14:paraId="1EDFCFE7" w14:textId="77777777" w:rsidR="00F566D4" w:rsidRPr="00044B7A" w:rsidRDefault="00F566D4" w:rsidP="00C761DF">
            <w:pPr>
              <w:ind w:right="109"/>
              <w:jc w:val="center"/>
              <w:rPr>
                <w:rFonts w:ascii="Angsana New" w:hAnsi="Angsana New" w:cs="Angsana New"/>
                <w:snapToGrid w:val="0"/>
                <w:sz w:val="24"/>
                <w:szCs w:val="24"/>
                <w:cs/>
                <w:lang w:eastAsia="th-TH"/>
              </w:rPr>
            </w:pPr>
          </w:p>
        </w:tc>
        <w:tc>
          <w:tcPr>
            <w:tcW w:w="1418" w:type="dxa"/>
          </w:tcPr>
          <w:p w14:paraId="0B379AE0" w14:textId="77777777" w:rsidR="00F566D4" w:rsidRPr="00044B7A" w:rsidRDefault="00F566D4" w:rsidP="00C761DF">
            <w:pPr>
              <w:ind w:right="109"/>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รวม</w:t>
            </w:r>
          </w:p>
        </w:tc>
      </w:tr>
      <w:tr w:rsidR="00F566D4" w:rsidRPr="00E40949" w14:paraId="668EBA41" w14:textId="77777777">
        <w:trPr>
          <w:cantSplit/>
        </w:trPr>
        <w:tc>
          <w:tcPr>
            <w:tcW w:w="2364" w:type="dxa"/>
          </w:tcPr>
          <w:p w14:paraId="5CA0F8F8" w14:textId="77777777" w:rsidR="00F566D4" w:rsidRPr="00044B7A" w:rsidRDefault="00F566D4">
            <w:pPr>
              <w:rPr>
                <w:rFonts w:ascii="Angsana New" w:hAnsi="Angsana New" w:cs="Angsana New"/>
                <w:sz w:val="24"/>
                <w:szCs w:val="24"/>
              </w:rPr>
            </w:pPr>
            <w:r w:rsidRPr="00044B7A">
              <w:rPr>
                <w:rFonts w:ascii="Angsana New" w:hAnsi="Angsana New" w:cs="Angsana New"/>
                <w:sz w:val="24"/>
                <w:szCs w:val="24"/>
                <w:cs/>
              </w:rPr>
              <w:t>ราคาทุน :-</w:t>
            </w:r>
          </w:p>
        </w:tc>
        <w:tc>
          <w:tcPr>
            <w:tcW w:w="141" w:type="dxa"/>
          </w:tcPr>
          <w:p w14:paraId="267C2693" w14:textId="77777777" w:rsidR="00F566D4" w:rsidRPr="00044B7A" w:rsidRDefault="00F566D4">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03E09F23"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p>
        </w:tc>
        <w:tc>
          <w:tcPr>
            <w:tcW w:w="142" w:type="dxa"/>
            <w:tcBorders>
              <w:top w:val="single" w:sz="4" w:space="0" w:color="auto"/>
            </w:tcBorders>
          </w:tcPr>
          <w:p w14:paraId="5B45AB00" w14:textId="77777777" w:rsidR="00F566D4" w:rsidRPr="00044B7A" w:rsidRDefault="00F566D4" w:rsidP="00C761DF">
            <w:pPr>
              <w:ind w:right="109"/>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1ABDFC10"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2" w:type="dxa"/>
            <w:tcBorders>
              <w:top w:val="single" w:sz="4" w:space="0" w:color="auto"/>
            </w:tcBorders>
          </w:tcPr>
          <w:p w14:paraId="057BBC38"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418" w:type="dxa"/>
            <w:tcBorders>
              <w:top w:val="single" w:sz="4" w:space="0" w:color="auto"/>
            </w:tcBorders>
          </w:tcPr>
          <w:p w14:paraId="76F071FA"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 w:type="dxa"/>
            <w:tcBorders>
              <w:top w:val="single" w:sz="4" w:space="0" w:color="auto"/>
            </w:tcBorders>
          </w:tcPr>
          <w:p w14:paraId="01518886"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276" w:type="dxa"/>
            <w:tcBorders>
              <w:top w:val="single" w:sz="4" w:space="0" w:color="auto"/>
            </w:tcBorders>
          </w:tcPr>
          <w:p w14:paraId="2FEF242B" w14:textId="77777777" w:rsidR="00F566D4" w:rsidRPr="00044B7A" w:rsidRDefault="00F566D4" w:rsidP="00C761DF">
            <w:pPr>
              <w:tabs>
                <w:tab w:val="left" w:pos="1270"/>
              </w:tabs>
              <w:ind w:left="-30" w:right="109"/>
              <w:jc w:val="right"/>
              <w:rPr>
                <w:rFonts w:ascii="Angsana New" w:hAnsi="Angsana New" w:cs="Angsana New"/>
                <w:snapToGrid w:val="0"/>
                <w:sz w:val="24"/>
                <w:szCs w:val="24"/>
                <w:cs/>
                <w:lang w:eastAsia="th-TH"/>
              </w:rPr>
            </w:pPr>
          </w:p>
        </w:tc>
        <w:tc>
          <w:tcPr>
            <w:tcW w:w="142" w:type="dxa"/>
            <w:tcBorders>
              <w:top w:val="single" w:sz="4" w:space="0" w:color="auto"/>
            </w:tcBorders>
          </w:tcPr>
          <w:p w14:paraId="044B54E6"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6" w:type="dxa"/>
            <w:tcBorders>
              <w:top w:val="single" w:sz="4" w:space="0" w:color="auto"/>
            </w:tcBorders>
          </w:tcPr>
          <w:p w14:paraId="5904C146"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 w:type="dxa"/>
            <w:tcBorders>
              <w:top w:val="single" w:sz="4" w:space="0" w:color="auto"/>
            </w:tcBorders>
          </w:tcPr>
          <w:p w14:paraId="26778817"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Borders>
              <w:top w:val="single" w:sz="4" w:space="0" w:color="auto"/>
            </w:tcBorders>
          </w:tcPr>
          <w:p w14:paraId="52AC9A7E"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2" w:type="dxa"/>
            <w:tcBorders>
              <w:top w:val="single" w:sz="4" w:space="0" w:color="auto"/>
            </w:tcBorders>
          </w:tcPr>
          <w:p w14:paraId="42AFC032"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5" w:type="dxa"/>
            <w:tcBorders>
              <w:top w:val="single" w:sz="4" w:space="0" w:color="auto"/>
            </w:tcBorders>
          </w:tcPr>
          <w:p w14:paraId="6B6D11A2"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2" w:type="dxa"/>
            <w:tcBorders>
              <w:top w:val="single" w:sz="4" w:space="0" w:color="auto"/>
            </w:tcBorders>
          </w:tcPr>
          <w:p w14:paraId="524A5B07"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Borders>
              <w:top w:val="single" w:sz="4" w:space="0" w:color="auto"/>
            </w:tcBorders>
          </w:tcPr>
          <w:p w14:paraId="0992FA08"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r>
      <w:tr w:rsidR="00F566D4" w:rsidRPr="00E40949" w14:paraId="0D418AB8" w14:textId="77777777">
        <w:trPr>
          <w:cantSplit/>
        </w:trPr>
        <w:tc>
          <w:tcPr>
            <w:tcW w:w="2364" w:type="dxa"/>
          </w:tcPr>
          <w:p w14:paraId="0C8C360B" w14:textId="77777777" w:rsidR="00F566D4" w:rsidRPr="00044B7A" w:rsidRDefault="00F566D4">
            <w:pPr>
              <w:ind w:firstLine="295"/>
              <w:rPr>
                <w:rFonts w:ascii="Angsana New" w:hAnsi="Angsana New" w:cs="Angsana New"/>
                <w:sz w:val="24"/>
                <w:szCs w:val="24"/>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1</w:t>
            </w:r>
            <w:r w:rsidRPr="00044B7A">
              <w:rPr>
                <w:rFonts w:ascii="Angsana New" w:hAnsi="Angsana New" w:cs="Angsana New"/>
                <w:sz w:val="24"/>
                <w:szCs w:val="24"/>
                <w:cs/>
              </w:rPr>
              <w:t xml:space="preserve"> มกราคม </w:t>
            </w:r>
            <w:r w:rsidRPr="00044B7A">
              <w:rPr>
                <w:rFonts w:ascii="Angsana New" w:hAnsi="Angsana New" w:cs="Angsana New"/>
                <w:sz w:val="24"/>
                <w:szCs w:val="24"/>
              </w:rPr>
              <w:t>2567</w:t>
            </w:r>
          </w:p>
        </w:tc>
        <w:tc>
          <w:tcPr>
            <w:tcW w:w="141" w:type="dxa"/>
          </w:tcPr>
          <w:p w14:paraId="7A020315" w14:textId="77777777" w:rsidR="00F566D4" w:rsidRPr="00044B7A" w:rsidRDefault="00F566D4">
            <w:pPr>
              <w:tabs>
                <w:tab w:val="left" w:pos="1267"/>
              </w:tabs>
              <w:ind w:left="-30" w:right="73"/>
              <w:jc w:val="right"/>
              <w:rPr>
                <w:rFonts w:ascii="Angsana New" w:hAnsi="Angsana New" w:cs="Angsana New"/>
                <w:snapToGrid w:val="0"/>
                <w:sz w:val="24"/>
                <w:szCs w:val="24"/>
                <w:lang w:eastAsia="th-TH"/>
              </w:rPr>
            </w:pPr>
          </w:p>
        </w:tc>
        <w:tc>
          <w:tcPr>
            <w:tcW w:w="1276" w:type="dxa"/>
          </w:tcPr>
          <w:p w14:paraId="3A3D3A96"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177,245</w:t>
            </w:r>
            <w:r w:rsidRPr="00044B7A">
              <w:rPr>
                <w:rFonts w:ascii="Angsana New" w:hAnsi="Angsana New" w:cs="Angsana New"/>
                <w:snapToGrid w:val="0"/>
                <w:sz w:val="24"/>
                <w:szCs w:val="24"/>
                <w:cs/>
                <w:lang w:eastAsia="th-TH"/>
              </w:rPr>
              <w:t>.</w:t>
            </w:r>
            <w:r w:rsidRPr="00044B7A">
              <w:rPr>
                <w:rFonts w:ascii="Angsana New" w:hAnsi="Angsana New" w:cs="Angsana New"/>
                <w:snapToGrid w:val="0"/>
                <w:sz w:val="24"/>
                <w:szCs w:val="24"/>
                <w:lang w:eastAsia="th-TH"/>
              </w:rPr>
              <w:t>07</w:t>
            </w:r>
          </w:p>
        </w:tc>
        <w:tc>
          <w:tcPr>
            <w:tcW w:w="142" w:type="dxa"/>
          </w:tcPr>
          <w:p w14:paraId="59FD4D01" w14:textId="77777777" w:rsidR="00F566D4" w:rsidRPr="00044B7A" w:rsidRDefault="00F566D4" w:rsidP="00C761DF">
            <w:pPr>
              <w:ind w:right="109"/>
              <w:jc w:val="center"/>
              <w:rPr>
                <w:rFonts w:ascii="Angsana New" w:hAnsi="Angsana New" w:cs="Angsana New"/>
                <w:snapToGrid w:val="0"/>
                <w:sz w:val="24"/>
                <w:szCs w:val="24"/>
                <w:u w:val="single"/>
                <w:cs/>
                <w:lang w:eastAsia="th-TH"/>
              </w:rPr>
            </w:pPr>
          </w:p>
        </w:tc>
        <w:tc>
          <w:tcPr>
            <w:tcW w:w="1417" w:type="dxa"/>
          </w:tcPr>
          <w:p w14:paraId="65800843"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172,072,644.17</w:t>
            </w:r>
          </w:p>
        </w:tc>
        <w:tc>
          <w:tcPr>
            <w:tcW w:w="142" w:type="dxa"/>
          </w:tcPr>
          <w:p w14:paraId="7BC9D791"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418" w:type="dxa"/>
          </w:tcPr>
          <w:p w14:paraId="095FBEBB"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13,022,596.34</w:t>
            </w:r>
          </w:p>
        </w:tc>
        <w:tc>
          <w:tcPr>
            <w:tcW w:w="141" w:type="dxa"/>
          </w:tcPr>
          <w:p w14:paraId="3924B286"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276" w:type="dxa"/>
          </w:tcPr>
          <w:p w14:paraId="4FE1870F" w14:textId="77777777" w:rsidR="00F566D4" w:rsidRPr="00044B7A" w:rsidRDefault="00F566D4" w:rsidP="00C761DF">
            <w:pPr>
              <w:tabs>
                <w:tab w:val="left" w:pos="1270"/>
              </w:tabs>
              <w:ind w:left="-30" w:right="109"/>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45,324,327.23</w:t>
            </w:r>
          </w:p>
        </w:tc>
        <w:tc>
          <w:tcPr>
            <w:tcW w:w="142" w:type="dxa"/>
          </w:tcPr>
          <w:p w14:paraId="1A073620"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6" w:type="dxa"/>
          </w:tcPr>
          <w:p w14:paraId="21B41DC7"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66,790,741.81</w:t>
            </w:r>
          </w:p>
        </w:tc>
        <w:tc>
          <w:tcPr>
            <w:tcW w:w="141" w:type="dxa"/>
          </w:tcPr>
          <w:p w14:paraId="15E71EF5"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Pr>
          <w:p w14:paraId="5E9B514D"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1,826,432.25</w:t>
            </w:r>
          </w:p>
        </w:tc>
        <w:tc>
          <w:tcPr>
            <w:tcW w:w="142" w:type="dxa"/>
          </w:tcPr>
          <w:p w14:paraId="078AEEF0"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5" w:type="dxa"/>
          </w:tcPr>
          <w:p w14:paraId="77FD193E"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7,674,222.52</w:t>
            </w:r>
          </w:p>
        </w:tc>
        <w:tc>
          <w:tcPr>
            <w:tcW w:w="142" w:type="dxa"/>
          </w:tcPr>
          <w:p w14:paraId="43BE583C"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Pr>
          <w:p w14:paraId="784BC13F"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306,888,209.39</w:t>
            </w:r>
          </w:p>
        </w:tc>
      </w:tr>
      <w:tr w:rsidR="00F566D4" w:rsidRPr="00E40949" w14:paraId="3F8BF4EC" w14:textId="77777777">
        <w:trPr>
          <w:cantSplit/>
        </w:trPr>
        <w:tc>
          <w:tcPr>
            <w:tcW w:w="2364" w:type="dxa"/>
          </w:tcPr>
          <w:p w14:paraId="26738000" w14:textId="77777777" w:rsidR="00F566D4" w:rsidRPr="00044B7A" w:rsidRDefault="00F566D4">
            <w:pPr>
              <w:ind w:firstLine="295"/>
              <w:rPr>
                <w:rFonts w:ascii="Angsana New" w:hAnsi="Angsana New" w:cs="Angsana New"/>
                <w:sz w:val="24"/>
                <w:szCs w:val="24"/>
                <w:cs/>
              </w:rPr>
            </w:pPr>
            <w:r w:rsidRPr="00044B7A">
              <w:rPr>
                <w:rFonts w:ascii="Angsana New" w:hAnsi="Angsana New" w:cs="Angsana New"/>
                <w:sz w:val="24"/>
                <w:szCs w:val="24"/>
                <w:cs/>
              </w:rPr>
              <w:t>ซื้อสินทรัพย์</w:t>
            </w:r>
          </w:p>
        </w:tc>
        <w:tc>
          <w:tcPr>
            <w:tcW w:w="141" w:type="dxa"/>
          </w:tcPr>
          <w:p w14:paraId="38023A98" w14:textId="77777777" w:rsidR="00F566D4" w:rsidRPr="00044B7A" w:rsidRDefault="00F566D4">
            <w:pPr>
              <w:tabs>
                <w:tab w:val="left" w:pos="1267"/>
              </w:tabs>
              <w:ind w:left="-30" w:right="73"/>
              <w:jc w:val="right"/>
              <w:rPr>
                <w:rFonts w:ascii="Angsana New" w:hAnsi="Angsana New" w:cs="Angsana New"/>
                <w:snapToGrid w:val="0"/>
                <w:sz w:val="24"/>
                <w:szCs w:val="24"/>
                <w:lang w:eastAsia="th-TH"/>
              </w:rPr>
            </w:pPr>
          </w:p>
        </w:tc>
        <w:tc>
          <w:tcPr>
            <w:tcW w:w="1276" w:type="dxa"/>
          </w:tcPr>
          <w:p w14:paraId="488EB4B5"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tcPr>
          <w:p w14:paraId="25B75547" w14:textId="77777777" w:rsidR="00F566D4" w:rsidRPr="00044B7A" w:rsidRDefault="00F566D4" w:rsidP="00C761DF">
            <w:pPr>
              <w:ind w:right="109"/>
              <w:jc w:val="center"/>
              <w:rPr>
                <w:rFonts w:ascii="Angsana New" w:hAnsi="Angsana New" w:cs="Angsana New"/>
                <w:snapToGrid w:val="0"/>
                <w:sz w:val="24"/>
                <w:szCs w:val="24"/>
                <w:u w:val="single"/>
                <w:cs/>
                <w:lang w:eastAsia="th-TH"/>
              </w:rPr>
            </w:pPr>
          </w:p>
        </w:tc>
        <w:tc>
          <w:tcPr>
            <w:tcW w:w="1417" w:type="dxa"/>
          </w:tcPr>
          <w:p w14:paraId="054F5040"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tcPr>
          <w:p w14:paraId="4EC6575A"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418" w:type="dxa"/>
          </w:tcPr>
          <w:p w14:paraId="2A120910"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871,126.50</w:t>
            </w:r>
          </w:p>
        </w:tc>
        <w:tc>
          <w:tcPr>
            <w:tcW w:w="141" w:type="dxa"/>
          </w:tcPr>
          <w:p w14:paraId="10F27DD6"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276" w:type="dxa"/>
          </w:tcPr>
          <w:p w14:paraId="41D2381C"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3,579,387.28</w:t>
            </w:r>
          </w:p>
        </w:tc>
        <w:tc>
          <w:tcPr>
            <w:tcW w:w="142" w:type="dxa"/>
          </w:tcPr>
          <w:p w14:paraId="38BF5AF2"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6" w:type="dxa"/>
          </w:tcPr>
          <w:p w14:paraId="2010C86A"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4,686,486.00</w:t>
            </w:r>
          </w:p>
        </w:tc>
        <w:tc>
          <w:tcPr>
            <w:tcW w:w="141" w:type="dxa"/>
          </w:tcPr>
          <w:p w14:paraId="3EE53D76"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Pr>
          <w:p w14:paraId="7B739F1F"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22,733,668.46</w:t>
            </w:r>
          </w:p>
        </w:tc>
        <w:tc>
          <w:tcPr>
            <w:tcW w:w="142" w:type="dxa"/>
          </w:tcPr>
          <w:p w14:paraId="1DAC5E80"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5" w:type="dxa"/>
          </w:tcPr>
          <w:p w14:paraId="78B22040"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w:t>
            </w:r>
          </w:p>
        </w:tc>
        <w:tc>
          <w:tcPr>
            <w:tcW w:w="142" w:type="dxa"/>
          </w:tcPr>
          <w:p w14:paraId="648C2997"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Pr>
          <w:p w14:paraId="702466E3"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31,870,668.24</w:t>
            </w:r>
          </w:p>
        </w:tc>
      </w:tr>
      <w:tr w:rsidR="00F566D4" w:rsidRPr="00E40949" w14:paraId="4D351E7A" w14:textId="77777777">
        <w:trPr>
          <w:cantSplit/>
        </w:trPr>
        <w:tc>
          <w:tcPr>
            <w:tcW w:w="2364" w:type="dxa"/>
          </w:tcPr>
          <w:p w14:paraId="773FCF48" w14:textId="77777777" w:rsidR="00F566D4" w:rsidRPr="00044B7A" w:rsidRDefault="00F566D4">
            <w:pPr>
              <w:ind w:firstLine="295"/>
              <w:rPr>
                <w:rFonts w:ascii="Angsana New" w:hAnsi="Angsana New" w:cs="Angsana New"/>
                <w:sz w:val="24"/>
                <w:szCs w:val="24"/>
                <w:cs/>
              </w:rPr>
            </w:pPr>
            <w:r w:rsidRPr="00044B7A">
              <w:rPr>
                <w:rFonts w:ascii="Angsana New" w:hAnsi="Angsana New" w:cs="Angsana New"/>
                <w:sz w:val="24"/>
                <w:szCs w:val="24"/>
                <w:cs/>
              </w:rPr>
              <w:t>รับโอน</w:t>
            </w:r>
            <w:r w:rsidRPr="00044B7A">
              <w:rPr>
                <w:rFonts w:ascii="Angsana New" w:hAnsi="Angsana New" w:cs="Angsana New"/>
                <w:sz w:val="24"/>
                <w:szCs w:val="24"/>
              </w:rPr>
              <w:t>/</w:t>
            </w:r>
            <w:r w:rsidRPr="00044B7A">
              <w:rPr>
                <w:rFonts w:ascii="Angsana New" w:hAnsi="Angsana New" w:cs="Angsana New"/>
                <w:sz w:val="24"/>
                <w:szCs w:val="24"/>
                <w:cs/>
              </w:rPr>
              <w:t>โอนออก</w:t>
            </w:r>
          </w:p>
        </w:tc>
        <w:tc>
          <w:tcPr>
            <w:tcW w:w="141" w:type="dxa"/>
          </w:tcPr>
          <w:p w14:paraId="65FFFD48" w14:textId="77777777" w:rsidR="00F566D4" w:rsidRPr="00044B7A" w:rsidRDefault="00F566D4">
            <w:pPr>
              <w:tabs>
                <w:tab w:val="left" w:pos="1267"/>
              </w:tabs>
              <w:ind w:left="-30" w:right="73"/>
              <w:jc w:val="right"/>
              <w:rPr>
                <w:rFonts w:ascii="Angsana New" w:hAnsi="Angsana New" w:cs="Angsana New"/>
                <w:snapToGrid w:val="0"/>
                <w:sz w:val="24"/>
                <w:szCs w:val="24"/>
                <w:lang w:eastAsia="th-TH"/>
              </w:rPr>
            </w:pPr>
          </w:p>
        </w:tc>
        <w:tc>
          <w:tcPr>
            <w:tcW w:w="1276" w:type="dxa"/>
          </w:tcPr>
          <w:p w14:paraId="28A4A460"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tcPr>
          <w:p w14:paraId="4F42BBF5" w14:textId="77777777" w:rsidR="00F566D4" w:rsidRPr="00044B7A" w:rsidRDefault="00F566D4" w:rsidP="00C761DF">
            <w:pPr>
              <w:ind w:right="109"/>
              <w:jc w:val="center"/>
              <w:rPr>
                <w:rFonts w:ascii="Angsana New" w:hAnsi="Angsana New" w:cs="Angsana New"/>
                <w:snapToGrid w:val="0"/>
                <w:sz w:val="24"/>
                <w:szCs w:val="24"/>
                <w:u w:val="single"/>
                <w:cs/>
                <w:lang w:eastAsia="th-TH"/>
              </w:rPr>
            </w:pPr>
          </w:p>
        </w:tc>
        <w:tc>
          <w:tcPr>
            <w:tcW w:w="1417" w:type="dxa"/>
          </w:tcPr>
          <w:p w14:paraId="4E3191FA"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1,704,961.82</w:t>
            </w:r>
          </w:p>
        </w:tc>
        <w:tc>
          <w:tcPr>
            <w:tcW w:w="142" w:type="dxa"/>
          </w:tcPr>
          <w:p w14:paraId="5EB9F3D8"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418" w:type="dxa"/>
          </w:tcPr>
          <w:p w14:paraId="1ECC7F03"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1" w:type="dxa"/>
          </w:tcPr>
          <w:p w14:paraId="26314BE4"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276" w:type="dxa"/>
          </w:tcPr>
          <w:p w14:paraId="4C392D57" w14:textId="77777777" w:rsidR="00F566D4" w:rsidRPr="00044B7A" w:rsidRDefault="00F566D4" w:rsidP="00C761DF">
            <w:pPr>
              <w:tabs>
                <w:tab w:val="left" w:pos="1270"/>
              </w:tabs>
              <w:ind w:left="-30" w:right="109"/>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830,677.15</w:t>
            </w:r>
          </w:p>
        </w:tc>
        <w:tc>
          <w:tcPr>
            <w:tcW w:w="142" w:type="dxa"/>
          </w:tcPr>
          <w:p w14:paraId="488D2F55"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6" w:type="dxa"/>
          </w:tcPr>
          <w:p w14:paraId="6B5DA9B7"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1" w:type="dxa"/>
          </w:tcPr>
          <w:p w14:paraId="0344C985"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Pr>
          <w:p w14:paraId="00F3A67F"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(2,535,638.97)</w:t>
            </w:r>
          </w:p>
        </w:tc>
        <w:tc>
          <w:tcPr>
            <w:tcW w:w="142" w:type="dxa"/>
          </w:tcPr>
          <w:p w14:paraId="1E470BF1"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5" w:type="dxa"/>
          </w:tcPr>
          <w:p w14:paraId="26A1D0B2"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tcPr>
          <w:p w14:paraId="28D0138C"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Pr>
          <w:p w14:paraId="518A99A5"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r>
      <w:tr w:rsidR="00F566D4" w:rsidRPr="00E40949" w14:paraId="3EFF6E0B" w14:textId="77777777">
        <w:trPr>
          <w:cantSplit/>
        </w:trPr>
        <w:tc>
          <w:tcPr>
            <w:tcW w:w="2364" w:type="dxa"/>
          </w:tcPr>
          <w:p w14:paraId="09DF1414" w14:textId="77777777" w:rsidR="00F566D4" w:rsidRPr="00044B7A" w:rsidRDefault="00F566D4">
            <w:pPr>
              <w:ind w:firstLine="295"/>
              <w:rPr>
                <w:rFonts w:ascii="Angsana New" w:hAnsi="Angsana New" w:cs="Angsana New"/>
                <w:sz w:val="24"/>
                <w:szCs w:val="24"/>
              </w:rPr>
            </w:pPr>
            <w:r w:rsidRPr="00044B7A">
              <w:rPr>
                <w:rFonts w:ascii="Angsana New" w:hAnsi="Angsana New" w:cs="Angsana New"/>
                <w:sz w:val="24"/>
                <w:szCs w:val="24"/>
                <w:cs/>
              </w:rPr>
              <w:t>ตัดจำหน่าย</w:t>
            </w:r>
            <w:r w:rsidRPr="00044B7A">
              <w:rPr>
                <w:rFonts w:ascii="Angsana New" w:hAnsi="Angsana New" w:cs="Angsana New"/>
                <w:sz w:val="24"/>
                <w:szCs w:val="24"/>
              </w:rPr>
              <w:t>/</w:t>
            </w:r>
            <w:r w:rsidRPr="00044B7A">
              <w:rPr>
                <w:rFonts w:ascii="Angsana New" w:hAnsi="Angsana New" w:cs="Angsana New"/>
                <w:sz w:val="24"/>
                <w:szCs w:val="24"/>
                <w:cs/>
              </w:rPr>
              <w:t>จำหน่ายสินทรัพย์</w:t>
            </w:r>
          </w:p>
        </w:tc>
        <w:tc>
          <w:tcPr>
            <w:tcW w:w="141" w:type="dxa"/>
          </w:tcPr>
          <w:p w14:paraId="4E11EA01" w14:textId="77777777" w:rsidR="00F566D4" w:rsidRPr="00044B7A" w:rsidRDefault="00F566D4">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204AFEAF"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tcPr>
          <w:p w14:paraId="78193CA3" w14:textId="77777777" w:rsidR="00F566D4" w:rsidRPr="00044B7A" w:rsidRDefault="00F566D4" w:rsidP="00C761DF">
            <w:pPr>
              <w:ind w:right="109"/>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7B383AD6"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(519</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000.00)</w:t>
            </w:r>
          </w:p>
        </w:tc>
        <w:tc>
          <w:tcPr>
            <w:tcW w:w="142" w:type="dxa"/>
          </w:tcPr>
          <w:p w14:paraId="37362D3D"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418" w:type="dxa"/>
            <w:tcBorders>
              <w:bottom w:val="single" w:sz="4" w:space="0" w:color="auto"/>
            </w:tcBorders>
          </w:tcPr>
          <w:p w14:paraId="34723CA0"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(934,205.48)</w:t>
            </w:r>
          </w:p>
        </w:tc>
        <w:tc>
          <w:tcPr>
            <w:tcW w:w="141" w:type="dxa"/>
          </w:tcPr>
          <w:p w14:paraId="1D8C9A32"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276" w:type="dxa"/>
            <w:tcBorders>
              <w:bottom w:val="single" w:sz="4" w:space="0" w:color="auto"/>
            </w:tcBorders>
          </w:tcPr>
          <w:p w14:paraId="3604425D" w14:textId="77777777" w:rsidR="00F566D4" w:rsidRPr="00044B7A" w:rsidRDefault="00F566D4" w:rsidP="00C761DF">
            <w:pPr>
              <w:tabs>
                <w:tab w:val="left" w:pos="1270"/>
              </w:tabs>
              <w:ind w:left="-30" w:right="109"/>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(13,900.00)</w:t>
            </w:r>
          </w:p>
        </w:tc>
        <w:tc>
          <w:tcPr>
            <w:tcW w:w="142" w:type="dxa"/>
          </w:tcPr>
          <w:p w14:paraId="5C72A73A"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6" w:type="dxa"/>
            <w:tcBorders>
              <w:bottom w:val="single" w:sz="4" w:space="0" w:color="auto"/>
            </w:tcBorders>
          </w:tcPr>
          <w:p w14:paraId="358633D0"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(11,234,268.95)</w:t>
            </w:r>
          </w:p>
        </w:tc>
        <w:tc>
          <w:tcPr>
            <w:tcW w:w="141" w:type="dxa"/>
          </w:tcPr>
          <w:p w14:paraId="787E80EF"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Borders>
              <w:bottom w:val="single" w:sz="4" w:space="0" w:color="auto"/>
            </w:tcBorders>
          </w:tcPr>
          <w:p w14:paraId="282550E1"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(69</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900.00)</w:t>
            </w:r>
          </w:p>
        </w:tc>
        <w:tc>
          <w:tcPr>
            <w:tcW w:w="142" w:type="dxa"/>
          </w:tcPr>
          <w:p w14:paraId="3A9C8B8D"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5" w:type="dxa"/>
            <w:tcBorders>
              <w:bottom w:val="single" w:sz="4" w:space="0" w:color="auto"/>
            </w:tcBorders>
          </w:tcPr>
          <w:p w14:paraId="22A26276"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w:t>
            </w:r>
          </w:p>
        </w:tc>
        <w:tc>
          <w:tcPr>
            <w:tcW w:w="142" w:type="dxa"/>
          </w:tcPr>
          <w:p w14:paraId="4AA81239"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Borders>
              <w:bottom w:val="single" w:sz="4" w:space="0" w:color="auto"/>
            </w:tcBorders>
          </w:tcPr>
          <w:p w14:paraId="2CCFE7E1"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(12,771,274.43)</w:t>
            </w:r>
          </w:p>
        </w:tc>
      </w:tr>
      <w:tr w:rsidR="00F566D4" w:rsidRPr="00E40949" w14:paraId="2259EE91" w14:textId="77777777">
        <w:trPr>
          <w:cantSplit/>
        </w:trPr>
        <w:tc>
          <w:tcPr>
            <w:tcW w:w="2364" w:type="dxa"/>
          </w:tcPr>
          <w:p w14:paraId="682D6486" w14:textId="77777777" w:rsidR="00F566D4" w:rsidRPr="00044B7A" w:rsidRDefault="00F566D4">
            <w:pPr>
              <w:ind w:firstLine="295"/>
              <w:rPr>
                <w:rFonts w:ascii="Angsana New" w:hAnsi="Angsana New" w:cs="Angsana New"/>
                <w:sz w:val="24"/>
                <w:szCs w:val="24"/>
                <w:cs/>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 xml:space="preserve">31 </w:t>
            </w:r>
            <w:r w:rsidRPr="00044B7A">
              <w:rPr>
                <w:rFonts w:ascii="Angsana New" w:hAnsi="Angsana New" w:cs="Angsana New"/>
                <w:sz w:val="24"/>
                <w:szCs w:val="24"/>
                <w:cs/>
              </w:rPr>
              <w:t xml:space="preserve">ธันวาคม </w:t>
            </w:r>
            <w:r w:rsidRPr="00044B7A">
              <w:rPr>
                <w:rFonts w:ascii="Angsana New" w:hAnsi="Angsana New" w:cs="Angsana New"/>
                <w:sz w:val="24"/>
                <w:szCs w:val="24"/>
              </w:rPr>
              <w:t>2567</w:t>
            </w:r>
          </w:p>
        </w:tc>
        <w:tc>
          <w:tcPr>
            <w:tcW w:w="141" w:type="dxa"/>
          </w:tcPr>
          <w:p w14:paraId="3076624A" w14:textId="77777777" w:rsidR="00F566D4" w:rsidRPr="00044B7A" w:rsidRDefault="00F566D4">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tcPr>
          <w:p w14:paraId="48A58327"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177,245</w:t>
            </w:r>
            <w:r w:rsidRPr="00044B7A">
              <w:rPr>
                <w:rFonts w:ascii="Angsana New" w:hAnsi="Angsana New" w:cs="Angsana New"/>
                <w:snapToGrid w:val="0"/>
                <w:sz w:val="24"/>
                <w:szCs w:val="24"/>
                <w:cs/>
                <w:lang w:eastAsia="th-TH"/>
              </w:rPr>
              <w:t>.</w:t>
            </w:r>
            <w:r w:rsidRPr="00044B7A">
              <w:rPr>
                <w:rFonts w:ascii="Angsana New" w:hAnsi="Angsana New" w:cs="Angsana New"/>
                <w:snapToGrid w:val="0"/>
                <w:sz w:val="24"/>
                <w:szCs w:val="24"/>
                <w:lang w:eastAsia="th-TH"/>
              </w:rPr>
              <w:t>07</w:t>
            </w:r>
          </w:p>
        </w:tc>
        <w:tc>
          <w:tcPr>
            <w:tcW w:w="142" w:type="dxa"/>
          </w:tcPr>
          <w:p w14:paraId="10A559F2" w14:textId="77777777" w:rsidR="00F566D4" w:rsidRPr="00044B7A" w:rsidRDefault="00F566D4" w:rsidP="00C761DF">
            <w:pPr>
              <w:tabs>
                <w:tab w:val="left" w:pos="1267"/>
              </w:tabs>
              <w:ind w:right="109"/>
              <w:jc w:val="right"/>
              <w:rPr>
                <w:rFonts w:ascii="Angsana New" w:hAnsi="Angsana New" w:cs="Angsana New"/>
                <w:snapToGrid w:val="0"/>
                <w:sz w:val="24"/>
                <w:szCs w:val="24"/>
                <w:cs/>
                <w:lang w:eastAsia="th-TH"/>
              </w:rPr>
            </w:pPr>
          </w:p>
        </w:tc>
        <w:tc>
          <w:tcPr>
            <w:tcW w:w="1417" w:type="dxa"/>
            <w:tcBorders>
              <w:top w:val="single" w:sz="4" w:space="0" w:color="auto"/>
              <w:bottom w:val="single" w:sz="4" w:space="0" w:color="auto"/>
            </w:tcBorders>
          </w:tcPr>
          <w:p w14:paraId="3278462C"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173,258,605.99</w:t>
            </w:r>
          </w:p>
        </w:tc>
        <w:tc>
          <w:tcPr>
            <w:tcW w:w="142" w:type="dxa"/>
          </w:tcPr>
          <w:p w14:paraId="4B28D4BC" w14:textId="77777777" w:rsidR="00F566D4" w:rsidRPr="00044B7A" w:rsidRDefault="00F566D4" w:rsidP="00C761DF">
            <w:pPr>
              <w:tabs>
                <w:tab w:val="left" w:pos="1267"/>
              </w:tabs>
              <w:ind w:right="109"/>
              <w:jc w:val="right"/>
              <w:rPr>
                <w:rFonts w:ascii="Angsana New" w:hAnsi="Angsana New" w:cs="Angsana New"/>
                <w:snapToGrid w:val="0"/>
                <w:sz w:val="24"/>
                <w:szCs w:val="24"/>
                <w:cs/>
                <w:lang w:eastAsia="th-TH"/>
              </w:rPr>
            </w:pPr>
          </w:p>
        </w:tc>
        <w:tc>
          <w:tcPr>
            <w:tcW w:w="1418" w:type="dxa"/>
            <w:tcBorders>
              <w:top w:val="single" w:sz="4" w:space="0" w:color="auto"/>
              <w:bottom w:val="single" w:sz="4" w:space="0" w:color="auto"/>
            </w:tcBorders>
          </w:tcPr>
          <w:p w14:paraId="78760676"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12,959,517.36</w:t>
            </w:r>
          </w:p>
        </w:tc>
        <w:tc>
          <w:tcPr>
            <w:tcW w:w="141" w:type="dxa"/>
          </w:tcPr>
          <w:p w14:paraId="62E2D8B9" w14:textId="77777777" w:rsidR="00F566D4" w:rsidRPr="00044B7A" w:rsidRDefault="00F566D4" w:rsidP="00C761DF">
            <w:pPr>
              <w:tabs>
                <w:tab w:val="left" w:pos="1267"/>
              </w:tabs>
              <w:ind w:right="109"/>
              <w:jc w:val="right"/>
              <w:rPr>
                <w:rFonts w:ascii="Angsana New" w:hAnsi="Angsana New" w:cs="Angsana New"/>
                <w:snapToGrid w:val="0"/>
                <w:sz w:val="24"/>
                <w:szCs w:val="24"/>
                <w:cs/>
                <w:lang w:eastAsia="th-TH"/>
              </w:rPr>
            </w:pPr>
          </w:p>
        </w:tc>
        <w:tc>
          <w:tcPr>
            <w:tcW w:w="1276" w:type="dxa"/>
            <w:tcBorders>
              <w:top w:val="single" w:sz="4" w:space="0" w:color="auto"/>
              <w:bottom w:val="single" w:sz="4" w:space="0" w:color="auto"/>
            </w:tcBorders>
          </w:tcPr>
          <w:p w14:paraId="33A114CA" w14:textId="77777777" w:rsidR="00F566D4" w:rsidRPr="00044B7A" w:rsidRDefault="00F566D4" w:rsidP="00C761DF">
            <w:pPr>
              <w:tabs>
                <w:tab w:val="left" w:pos="1267"/>
              </w:tabs>
              <w:ind w:left="-30" w:right="109"/>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49,720,491.66</w:t>
            </w:r>
          </w:p>
        </w:tc>
        <w:tc>
          <w:tcPr>
            <w:tcW w:w="142" w:type="dxa"/>
          </w:tcPr>
          <w:p w14:paraId="45A74C38"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tcPr>
          <w:p w14:paraId="3E23DB15"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60,242,958.86</w:t>
            </w:r>
          </w:p>
        </w:tc>
        <w:tc>
          <w:tcPr>
            <w:tcW w:w="141" w:type="dxa"/>
          </w:tcPr>
          <w:p w14:paraId="00988D33"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tcPr>
          <w:p w14:paraId="776D8576"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21,954,561.74</w:t>
            </w:r>
          </w:p>
        </w:tc>
        <w:tc>
          <w:tcPr>
            <w:tcW w:w="142" w:type="dxa"/>
          </w:tcPr>
          <w:p w14:paraId="3FA5F8F4"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p>
        </w:tc>
        <w:tc>
          <w:tcPr>
            <w:tcW w:w="1275" w:type="dxa"/>
            <w:tcBorders>
              <w:top w:val="single" w:sz="4" w:space="0" w:color="auto"/>
              <w:bottom w:val="single" w:sz="4" w:space="0" w:color="auto"/>
            </w:tcBorders>
          </w:tcPr>
          <w:p w14:paraId="5D4C7C09"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7,674,222.52</w:t>
            </w:r>
          </w:p>
        </w:tc>
        <w:tc>
          <w:tcPr>
            <w:tcW w:w="142" w:type="dxa"/>
          </w:tcPr>
          <w:p w14:paraId="5A3F457A"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tcPr>
          <w:p w14:paraId="48593BDA"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325,987,603.20</w:t>
            </w:r>
          </w:p>
        </w:tc>
      </w:tr>
      <w:tr w:rsidR="00F566D4" w:rsidRPr="00E40949" w14:paraId="7086C845" w14:textId="77777777">
        <w:trPr>
          <w:cantSplit/>
        </w:trPr>
        <w:tc>
          <w:tcPr>
            <w:tcW w:w="2364" w:type="dxa"/>
          </w:tcPr>
          <w:p w14:paraId="6F21F861" w14:textId="77777777" w:rsidR="00F566D4" w:rsidRPr="00044B7A" w:rsidRDefault="00F566D4">
            <w:pPr>
              <w:rPr>
                <w:rFonts w:ascii="Angsana New" w:hAnsi="Angsana New" w:cs="Angsana New"/>
                <w:sz w:val="24"/>
                <w:szCs w:val="24"/>
                <w:cs/>
              </w:rPr>
            </w:pPr>
            <w:r w:rsidRPr="00044B7A">
              <w:rPr>
                <w:rFonts w:ascii="Angsana New" w:hAnsi="Angsana New" w:cs="Angsana New"/>
                <w:sz w:val="24"/>
                <w:szCs w:val="24"/>
                <w:cs/>
              </w:rPr>
              <w:t>ค่าเสื่อมราคาสะสม :-</w:t>
            </w:r>
          </w:p>
        </w:tc>
        <w:tc>
          <w:tcPr>
            <w:tcW w:w="141" w:type="dxa"/>
          </w:tcPr>
          <w:p w14:paraId="05429AED" w14:textId="77777777" w:rsidR="00F566D4" w:rsidRPr="00044B7A" w:rsidRDefault="00F566D4">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673E28F9" w14:textId="77777777" w:rsidR="00F566D4" w:rsidRPr="00044B7A" w:rsidRDefault="00F566D4" w:rsidP="00C761DF">
            <w:pPr>
              <w:ind w:left="-30" w:right="109"/>
              <w:jc w:val="center"/>
              <w:rPr>
                <w:rFonts w:ascii="Angsana New" w:hAnsi="Angsana New" w:cs="Angsana New"/>
                <w:snapToGrid w:val="0"/>
                <w:sz w:val="24"/>
                <w:szCs w:val="24"/>
                <w:cs/>
                <w:lang w:eastAsia="th-TH"/>
              </w:rPr>
            </w:pPr>
          </w:p>
        </w:tc>
        <w:tc>
          <w:tcPr>
            <w:tcW w:w="142" w:type="dxa"/>
          </w:tcPr>
          <w:p w14:paraId="56B6BF1C" w14:textId="77777777" w:rsidR="00F566D4" w:rsidRPr="00044B7A" w:rsidRDefault="00F566D4" w:rsidP="00C761DF">
            <w:pPr>
              <w:ind w:right="109"/>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14:paraId="3BCE692B"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2" w:type="dxa"/>
          </w:tcPr>
          <w:p w14:paraId="78A561D9" w14:textId="77777777" w:rsidR="00F566D4" w:rsidRPr="00044B7A" w:rsidRDefault="00F566D4" w:rsidP="00C761DF">
            <w:pPr>
              <w:tabs>
                <w:tab w:val="left" w:pos="1270"/>
              </w:tabs>
              <w:ind w:right="109"/>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14:paraId="7BA7A9C1" w14:textId="77777777" w:rsidR="00F566D4" w:rsidRPr="00044B7A" w:rsidRDefault="00F566D4" w:rsidP="00C761DF">
            <w:pPr>
              <w:tabs>
                <w:tab w:val="left" w:pos="1270"/>
              </w:tabs>
              <w:ind w:left="-30" w:right="109"/>
              <w:jc w:val="center"/>
              <w:rPr>
                <w:rFonts w:ascii="Angsana New" w:hAnsi="Angsana New" w:cs="Angsana New"/>
                <w:snapToGrid w:val="0"/>
                <w:sz w:val="24"/>
                <w:szCs w:val="24"/>
                <w:highlight w:val="yellow"/>
                <w:lang w:eastAsia="th-TH"/>
              </w:rPr>
            </w:pPr>
          </w:p>
        </w:tc>
        <w:tc>
          <w:tcPr>
            <w:tcW w:w="141" w:type="dxa"/>
          </w:tcPr>
          <w:p w14:paraId="6A284EEA" w14:textId="77777777" w:rsidR="00F566D4" w:rsidRPr="00044B7A" w:rsidRDefault="00F566D4" w:rsidP="00C761DF">
            <w:pPr>
              <w:tabs>
                <w:tab w:val="left" w:pos="1270"/>
              </w:tabs>
              <w:ind w:right="109"/>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14:paraId="27686650" w14:textId="77777777" w:rsidR="00F566D4" w:rsidRPr="00044B7A" w:rsidRDefault="00F566D4" w:rsidP="00C761DF">
            <w:pPr>
              <w:tabs>
                <w:tab w:val="left" w:pos="1270"/>
              </w:tabs>
              <w:ind w:left="-30" w:right="109"/>
              <w:jc w:val="center"/>
              <w:rPr>
                <w:rFonts w:ascii="Angsana New" w:hAnsi="Angsana New" w:cs="Angsana New"/>
                <w:snapToGrid w:val="0"/>
                <w:sz w:val="24"/>
                <w:szCs w:val="24"/>
                <w:lang w:eastAsia="th-TH"/>
              </w:rPr>
            </w:pPr>
          </w:p>
        </w:tc>
        <w:tc>
          <w:tcPr>
            <w:tcW w:w="142" w:type="dxa"/>
          </w:tcPr>
          <w:p w14:paraId="6B29D5D7" w14:textId="77777777" w:rsidR="00F566D4" w:rsidRPr="00044B7A" w:rsidRDefault="00F566D4" w:rsidP="00C761DF">
            <w:pPr>
              <w:tabs>
                <w:tab w:val="left" w:pos="1270"/>
              </w:tabs>
              <w:ind w:left="-30" w:right="109"/>
              <w:jc w:val="right"/>
              <w:rPr>
                <w:rFonts w:ascii="Angsana New" w:hAnsi="Angsana New" w:cs="Angsana New"/>
                <w:snapToGrid w:val="0"/>
                <w:sz w:val="24"/>
                <w:szCs w:val="24"/>
                <w:highlight w:val="yellow"/>
                <w:lang w:eastAsia="th-TH"/>
              </w:rPr>
            </w:pPr>
          </w:p>
        </w:tc>
        <w:tc>
          <w:tcPr>
            <w:tcW w:w="1276" w:type="dxa"/>
            <w:tcBorders>
              <w:top w:val="single" w:sz="4" w:space="0" w:color="auto"/>
            </w:tcBorders>
          </w:tcPr>
          <w:p w14:paraId="3EFD7D96" w14:textId="77777777" w:rsidR="00F566D4" w:rsidRPr="00044B7A" w:rsidRDefault="00F566D4" w:rsidP="00C761DF">
            <w:pPr>
              <w:tabs>
                <w:tab w:val="left" w:pos="1270"/>
              </w:tabs>
              <w:ind w:left="-30" w:right="109"/>
              <w:jc w:val="right"/>
              <w:rPr>
                <w:rFonts w:ascii="Angsana New" w:hAnsi="Angsana New" w:cs="Angsana New"/>
                <w:snapToGrid w:val="0"/>
                <w:sz w:val="24"/>
                <w:szCs w:val="24"/>
                <w:cs/>
                <w:lang w:eastAsia="th-TH"/>
              </w:rPr>
            </w:pPr>
          </w:p>
        </w:tc>
        <w:tc>
          <w:tcPr>
            <w:tcW w:w="141" w:type="dxa"/>
          </w:tcPr>
          <w:p w14:paraId="1DC7AD4D" w14:textId="77777777" w:rsidR="00F566D4" w:rsidRPr="00044B7A" w:rsidRDefault="00F566D4" w:rsidP="00C761DF">
            <w:pPr>
              <w:tabs>
                <w:tab w:val="left" w:pos="1270"/>
              </w:tabs>
              <w:ind w:left="-30" w:right="109"/>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1050133B" w14:textId="77777777" w:rsidR="00F566D4" w:rsidRPr="00044B7A" w:rsidRDefault="00F566D4" w:rsidP="00C761DF">
            <w:pPr>
              <w:tabs>
                <w:tab w:val="left" w:pos="1270"/>
              </w:tabs>
              <w:ind w:left="-30" w:right="109"/>
              <w:jc w:val="right"/>
              <w:rPr>
                <w:rFonts w:ascii="Angsana New" w:hAnsi="Angsana New" w:cs="Angsana New"/>
                <w:snapToGrid w:val="0"/>
                <w:sz w:val="24"/>
                <w:szCs w:val="24"/>
                <w:cs/>
                <w:lang w:eastAsia="th-TH"/>
              </w:rPr>
            </w:pPr>
          </w:p>
        </w:tc>
        <w:tc>
          <w:tcPr>
            <w:tcW w:w="142" w:type="dxa"/>
          </w:tcPr>
          <w:p w14:paraId="6AFE7102" w14:textId="77777777" w:rsidR="00F566D4" w:rsidRPr="00044B7A" w:rsidRDefault="00F566D4" w:rsidP="00C761DF">
            <w:pPr>
              <w:tabs>
                <w:tab w:val="left" w:pos="1270"/>
              </w:tabs>
              <w:ind w:left="-30" w:right="109"/>
              <w:jc w:val="right"/>
              <w:rPr>
                <w:rFonts w:ascii="Angsana New" w:hAnsi="Angsana New" w:cs="Angsana New"/>
                <w:snapToGrid w:val="0"/>
                <w:sz w:val="24"/>
                <w:szCs w:val="24"/>
                <w:highlight w:val="yellow"/>
                <w:lang w:eastAsia="th-TH"/>
              </w:rPr>
            </w:pPr>
          </w:p>
        </w:tc>
        <w:tc>
          <w:tcPr>
            <w:tcW w:w="1275" w:type="dxa"/>
            <w:tcBorders>
              <w:top w:val="single" w:sz="4" w:space="0" w:color="auto"/>
            </w:tcBorders>
          </w:tcPr>
          <w:p w14:paraId="3E424ADE" w14:textId="77777777" w:rsidR="00F566D4" w:rsidRPr="00044B7A" w:rsidRDefault="00F566D4" w:rsidP="00C761DF">
            <w:pPr>
              <w:tabs>
                <w:tab w:val="left" w:pos="1270"/>
              </w:tabs>
              <w:ind w:left="-30" w:right="109"/>
              <w:jc w:val="right"/>
              <w:rPr>
                <w:rFonts w:ascii="Angsana New" w:hAnsi="Angsana New" w:cs="Angsana New"/>
                <w:snapToGrid w:val="0"/>
                <w:sz w:val="24"/>
                <w:szCs w:val="24"/>
                <w:cs/>
                <w:lang w:eastAsia="th-TH"/>
              </w:rPr>
            </w:pPr>
          </w:p>
        </w:tc>
        <w:tc>
          <w:tcPr>
            <w:tcW w:w="142" w:type="dxa"/>
          </w:tcPr>
          <w:p w14:paraId="103F0B48" w14:textId="77777777" w:rsidR="00F566D4" w:rsidRPr="00044B7A" w:rsidRDefault="00F566D4" w:rsidP="00C761DF">
            <w:pPr>
              <w:tabs>
                <w:tab w:val="left" w:pos="1270"/>
              </w:tabs>
              <w:ind w:left="-30" w:right="109"/>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5DA07A75"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r>
      <w:tr w:rsidR="00F566D4" w:rsidRPr="00E40949" w14:paraId="134D7E2C" w14:textId="77777777">
        <w:trPr>
          <w:cantSplit/>
        </w:trPr>
        <w:tc>
          <w:tcPr>
            <w:tcW w:w="2364" w:type="dxa"/>
          </w:tcPr>
          <w:p w14:paraId="7DBE033D" w14:textId="77777777" w:rsidR="00F566D4" w:rsidRPr="00044B7A" w:rsidRDefault="00F566D4">
            <w:pPr>
              <w:ind w:firstLine="295"/>
              <w:rPr>
                <w:rFonts w:ascii="Angsana New" w:hAnsi="Angsana New" w:cs="Angsana New"/>
                <w:sz w:val="24"/>
                <w:szCs w:val="24"/>
                <w:cs/>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1</w:t>
            </w:r>
            <w:r w:rsidRPr="00044B7A">
              <w:rPr>
                <w:rFonts w:ascii="Angsana New" w:hAnsi="Angsana New" w:cs="Angsana New"/>
                <w:sz w:val="24"/>
                <w:szCs w:val="24"/>
                <w:cs/>
              </w:rPr>
              <w:t xml:space="preserve"> มกราคม </w:t>
            </w:r>
            <w:r w:rsidRPr="00044B7A">
              <w:rPr>
                <w:rFonts w:ascii="Angsana New" w:hAnsi="Angsana New" w:cs="Angsana New"/>
                <w:sz w:val="24"/>
                <w:szCs w:val="24"/>
              </w:rPr>
              <w:t>2567</w:t>
            </w:r>
          </w:p>
        </w:tc>
        <w:tc>
          <w:tcPr>
            <w:tcW w:w="141" w:type="dxa"/>
          </w:tcPr>
          <w:p w14:paraId="7D8F24E1" w14:textId="77777777" w:rsidR="00F566D4" w:rsidRPr="00044B7A" w:rsidRDefault="00F566D4">
            <w:pPr>
              <w:tabs>
                <w:tab w:val="left" w:pos="1267"/>
              </w:tabs>
              <w:ind w:left="-30" w:right="73"/>
              <w:jc w:val="right"/>
              <w:rPr>
                <w:rFonts w:ascii="Angsana New" w:hAnsi="Angsana New" w:cs="Angsana New"/>
                <w:snapToGrid w:val="0"/>
                <w:sz w:val="24"/>
                <w:szCs w:val="24"/>
                <w:lang w:eastAsia="th-TH"/>
              </w:rPr>
            </w:pPr>
          </w:p>
        </w:tc>
        <w:tc>
          <w:tcPr>
            <w:tcW w:w="1276" w:type="dxa"/>
          </w:tcPr>
          <w:p w14:paraId="7786D754"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tcPr>
          <w:p w14:paraId="0AFF9AA5" w14:textId="77777777" w:rsidR="00F566D4" w:rsidRPr="00044B7A" w:rsidRDefault="00F566D4" w:rsidP="00C761DF">
            <w:pPr>
              <w:ind w:right="109"/>
              <w:jc w:val="center"/>
              <w:rPr>
                <w:rFonts w:ascii="Angsana New" w:hAnsi="Angsana New" w:cs="Angsana New"/>
                <w:snapToGrid w:val="0"/>
                <w:sz w:val="24"/>
                <w:szCs w:val="24"/>
                <w:u w:val="single"/>
                <w:cs/>
                <w:lang w:eastAsia="th-TH"/>
              </w:rPr>
            </w:pPr>
          </w:p>
        </w:tc>
        <w:tc>
          <w:tcPr>
            <w:tcW w:w="1417" w:type="dxa"/>
          </w:tcPr>
          <w:p w14:paraId="0ADC596D"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83</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853</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269.05</w:t>
            </w:r>
            <w:r w:rsidRPr="00044B7A">
              <w:rPr>
                <w:rFonts w:ascii="Angsana New" w:hAnsi="Angsana New" w:cs="Angsana New"/>
                <w:snapToGrid w:val="0"/>
                <w:sz w:val="24"/>
                <w:szCs w:val="24"/>
                <w:lang w:eastAsia="th-TH"/>
              </w:rPr>
              <w:t>)</w:t>
            </w:r>
          </w:p>
        </w:tc>
        <w:tc>
          <w:tcPr>
            <w:tcW w:w="142" w:type="dxa"/>
          </w:tcPr>
          <w:p w14:paraId="425F67E4"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418" w:type="dxa"/>
          </w:tcPr>
          <w:p w14:paraId="61215FA1"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10</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464</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954.29</w:t>
            </w:r>
            <w:r w:rsidRPr="00044B7A">
              <w:rPr>
                <w:rFonts w:ascii="Angsana New" w:hAnsi="Angsana New" w:cs="Angsana New"/>
                <w:snapToGrid w:val="0"/>
                <w:sz w:val="24"/>
                <w:szCs w:val="24"/>
                <w:lang w:eastAsia="th-TH"/>
              </w:rPr>
              <w:t>)</w:t>
            </w:r>
          </w:p>
        </w:tc>
        <w:tc>
          <w:tcPr>
            <w:tcW w:w="141" w:type="dxa"/>
          </w:tcPr>
          <w:p w14:paraId="585EA078"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276" w:type="dxa"/>
          </w:tcPr>
          <w:p w14:paraId="413EF489" w14:textId="77777777" w:rsidR="00F566D4" w:rsidRPr="00044B7A" w:rsidRDefault="00F566D4" w:rsidP="00C761DF">
            <w:pPr>
              <w:tabs>
                <w:tab w:val="left" w:pos="1270"/>
              </w:tabs>
              <w:ind w:left="-30" w:right="109"/>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38</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496</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670.24</w:t>
            </w:r>
            <w:r w:rsidRPr="00044B7A">
              <w:rPr>
                <w:rFonts w:ascii="Angsana New" w:hAnsi="Angsana New" w:cs="Angsana New"/>
                <w:snapToGrid w:val="0"/>
                <w:sz w:val="24"/>
                <w:szCs w:val="24"/>
                <w:lang w:eastAsia="th-TH"/>
              </w:rPr>
              <w:t>)</w:t>
            </w:r>
          </w:p>
        </w:tc>
        <w:tc>
          <w:tcPr>
            <w:tcW w:w="142" w:type="dxa"/>
          </w:tcPr>
          <w:p w14:paraId="2737F68D"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6" w:type="dxa"/>
          </w:tcPr>
          <w:p w14:paraId="28FA3D57"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38</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042</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102.87</w:t>
            </w:r>
            <w:r w:rsidRPr="00044B7A">
              <w:rPr>
                <w:rFonts w:ascii="Angsana New" w:hAnsi="Angsana New" w:cs="Angsana New"/>
                <w:snapToGrid w:val="0"/>
                <w:sz w:val="24"/>
                <w:szCs w:val="24"/>
                <w:lang w:eastAsia="th-TH"/>
              </w:rPr>
              <w:t>)</w:t>
            </w:r>
          </w:p>
        </w:tc>
        <w:tc>
          <w:tcPr>
            <w:tcW w:w="141" w:type="dxa"/>
          </w:tcPr>
          <w:p w14:paraId="230FFC56"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Pr>
          <w:p w14:paraId="37503EE4"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tcPr>
          <w:p w14:paraId="1C898DE4"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5" w:type="dxa"/>
          </w:tcPr>
          <w:p w14:paraId="64152E3B"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7</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599</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755.12</w:t>
            </w:r>
            <w:r w:rsidRPr="00044B7A">
              <w:rPr>
                <w:rFonts w:ascii="Angsana New" w:hAnsi="Angsana New" w:cs="Angsana New"/>
                <w:snapToGrid w:val="0"/>
                <w:sz w:val="24"/>
                <w:szCs w:val="24"/>
                <w:lang w:eastAsia="th-TH"/>
              </w:rPr>
              <w:t>)</w:t>
            </w:r>
          </w:p>
        </w:tc>
        <w:tc>
          <w:tcPr>
            <w:tcW w:w="142" w:type="dxa"/>
          </w:tcPr>
          <w:p w14:paraId="1B9B7570"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Pr>
          <w:p w14:paraId="35F501A9" w14:textId="77777777" w:rsidR="00F566D4" w:rsidRPr="00044B7A" w:rsidRDefault="00F566D4" w:rsidP="00C761DF">
            <w:pPr>
              <w:tabs>
                <w:tab w:val="left" w:pos="1270"/>
              </w:tabs>
              <w:ind w:left="-30" w:right="109"/>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(178</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456</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751.57)</w:t>
            </w:r>
          </w:p>
        </w:tc>
      </w:tr>
      <w:tr w:rsidR="00F566D4" w:rsidRPr="00E40949" w14:paraId="6FBB6BDE" w14:textId="77777777">
        <w:trPr>
          <w:cantSplit/>
          <w:trHeight w:val="360"/>
        </w:trPr>
        <w:tc>
          <w:tcPr>
            <w:tcW w:w="2364" w:type="dxa"/>
          </w:tcPr>
          <w:p w14:paraId="1EEE264B" w14:textId="77777777" w:rsidR="00F566D4" w:rsidRPr="00044B7A" w:rsidRDefault="00F566D4">
            <w:pPr>
              <w:ind w:firstLine="295"/>
              <w:rPr>
                <w:rFonts w:ascii="Angsana New" w:hAnsi="Angsana New" w:cs="Angsana New"/>
                <w:sz w:val="24"/>
                <w:szCs w:val="24"/>
                <w:cs/>
              </w:rPr>
            </w:pPr>
            <w:r w:rsidRPr="00044B7A">
              <w:rPr>
                <w:rFonts w:ascii="Angsana New" w:hAnsi="Angsana New" w:cs="Angsana New"/>
                <w:sz w:val="24"/>
                <w:szCs w:val="24"/>
                <w:cs/>
              </w:rPr>
              <w:t>ค่าเสื่อมราคาสำหรับปี</w:t>
            </w:r>
          </w:p>
        </w:tc>
        <w:tc>
          <w:tcPr>
            <w:tcW w:w="141" w:type="dxa"/>
          </w:tcPr>
          <w:p w14:paraId="313FC996" w14:textId="77777777" w:rsidR="00F566D4" w:rsidRPr="00044B7A" w:rsidRDefault="00F566D4">
            <w:pPr>
              <w:tabs>
                <w:tab w:val="left" w:pos="1267"/>
              </w:tabs>
              <w:ind w:left="-30" w:right="73"/>
              <w:jc w:val="right"/>
              <w:rPr>
                <w:rFonts w:ascii="Angsana New" w:hAnsi="Angsana New" w:cs="Angsana New"/>
                <w:snapToGrid w:val="0"/>
                <w:sz w:val="24"/>
                <w:szCs w:val="24"/>
                <w:lang w:eastAsia="th-TH"/>
              </w:rPr>
            </w:pPr>
          </w:p>
        </w:tc>
        <w:tc>
          <w:tcPr>
            <w:tcW w:w="1276" w:type="dxa"/>
          </w:tcPr>
          <w:p w14:paraId="77255E20"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tcPr>
          <w:p w14:paraId="6F98DB45" w14:textId="77777777" w:rsidR="00F566D4" w:rsidRPr="00044B7A" w:rsidRDefault="00F566D4" w:rsidP="00C761DF">
            <w:pPr>
              <w:ind w:right="109"/>
              <w:jc w:val="center"/>
              <w:rPr>
                <w:rFonts w:ascii="Angsana New" w:hAnsi="Angsana New" w:cs="Angsana New"/>
                <w:snapToGrid w:val="0"/>
                <w:sz w:val="24"/>
                <w:szCs w:val="24"/>
                <w:u w:val="single"/>
                <w:cs/>
                <w:lang w:eastAsia="th-TH"/>
              </w:rPr>
            </w:pPr>
          </w:p>
        </w:tc>
        <w:tc>
          <w:tcPr>
            <w:tcW w:w="1417" w:type="dxa"/>
          </w:tcPr>
          <w:p w14:paraId="5620EAC3"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(7,838,935.71)</w:t>
            </w:r>
          </w:p>
        </w:tc>
        <w:tc>
          <w:tcPr>
            <w:tcW w:w="142" w:type="dxa"/>
          </w:tcPr>
          <w:p w14:paraId="47DB2F0E"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418" w:type="dxa"/>
          </w:tcPr>
          <w:p w14:paraId="3EA8FB5C"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(875,560.02)</w:t>
            </w:r>
          </w:p>
        </w:tc>
        <w:tc>
          <w:tcPr>
            <w:tcW w:w="141" w:type="dxa"/>
          </w:tcPr>
          <w:p w14:paraId="73BFD900"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276" w:type="dxa"/>
          </w:tcPr>
          <w:p w14:paraId="21F4DA60" w14:textId="77777777" w:rsidR="00F566D4" w:rsidRPr="00044B7A" w:rsidRDefault="00F566D4" w:rsidP="00C761DF">
            <w:pPr>
              <w:tabs>
                <w:tab w:val="left" w:pos="1270"/>
              </w:tabs>
              <w:ind w:left="-30" w:right="109"/>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(2,876,769.78)</w:t>
            </w:r>
          </w:p>
        </w:tc>
        <w:tc>
          <w:tcPr>
            <w:tcW w:w="142" w:type="dxa"/>
          </w:tcPr>
          <w:p w14:paraId="496A54A4"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6" w:type="dxa"/>
          </w:tcPr>
          <w:p w14:paraId="0F3DE129"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(3,106,923.60)</w:t>
            </w:r>
          </w:p>
        </w:tc>
        <w:tc>
          <w:tcPr>
            <w:tcW w:w="141" w:type="dxa"/>
          </w:tcPr>
          <w:p w14:paraId="53F3A39B"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Pr>
          <w:p w14:paraId="44D8569D"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tcPr>
          <w:p w14:paraId="3A7F8EB1"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5" w:type="dxa"/>
          </w:tcPr>
          <w:p w14:paraId="4A91E4FB" w14:textId="77777777" w:rsidR="00F566D4" w:rsidRPr="00044B7A" w:rsidRDefault="00F566D4" w:rsidP="00C761DF">
            <w:pPr>
              <w:tabs>
                <w:tab w:val="left" w:pos="1270"/>
              </w:tabs>
              <w:ind w:left="-30" w:right="109"/>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cs/>
                <w:lang w:eastAsia="th-TH"/>
              </w:rPr>
              <w:t>(23</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331.09)</w:t>
            </w:r>
          </w:p>
        </w:tc>
        <w:tc>
          <w:tcPr>
            <w:tcW w:w="142" w:type="dxa"/>
          </w:tcPr>
          <w:p w14:paraId="5A0A525D"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Pr>
          <w:p w14:paraId="5906AA2D"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(14,721,520.20)</w:t>
            </w:r>
          </w:p>
        </w:tc>
      </w:tr>
      <w:tr w:rsidR="00F566D4" w:rsidRPr="00E40949" w14:paraId="0805F833" w14:textId="77777777">
        <w:trPr>
          <w:cantSplit/>
        </w:trPr>
        <w:tc>
          <w:tcPr>
            <w:tcW w:w="2364" w:type="dxa"/>
          </w:tcPr>
          <w:p w14:paraId="04261698" w14:textId="77777777" w:rsidR="00F566D4" w:rsidRPr="00044B7A" w:rsidRDefault="00F566D4">
            <w:pPr>
              <w:ind w:firstLine="295"/>
              <w:rPr>
                <w:rFonts w:ascii="Angsana New" w:hAnsi="Angsana New" w:cs="Angsana New"/>
                <w:sz w:val="24"/>
                <w:szCs w:val="24"/>
                <w:cs/>
              </w:rPr>
            </w:pPr>
            <w:r w:rsidRPr="00044B7A">
              <w:rPr>
                <w:rFonts w:ascii="Angsana New" w:hAnsi="Angsana New" w:cs="Angsana New"/>
                <w:sz w:val="24"/>
                <w:szCs w:val="24"/>
                <w:cs/>
              </w:rPr>
              <w:t>ตัดจำหน่าย/จำหน่ายสินทรัพย์</w:t>
            </w:r>
          </w:p>
        </w:tc>
        <w:tc>
          <w:tcPr>
            <w:tcW w:w="141" w:type="dxa"/>
          </w:tcPr>
          <w:p w14:paraId="443D6AE8" w14:textId="77777777" w:rsidR="00F566D4" w:rsidRPr="00044B7A" w:rsidRDefault="00F566D4">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033B2E23"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tcPr>
          <w:p w14:paraId="10659EC1" w14:textId="77777777" w:rsidR="00F566D4" w:rsidRPr="00044B7A" w:rsidRDefault="00F566D4" w:rsidP="00C761DF">
            <w:pPr>
              <w:ind w:right="109"/>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258801C6"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214</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548.36</w:t>
            </w:r>
          </w:p>
        </w:tc>
        <w:tc>
          <w:tcPr>
            <w:tcW w:w="142" w:type="dxa"/>
          </w:tcPr>
          <w:p w14:paraId="6DB8C120"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418" w:type="dxa"/>
            <w:tcBorders>
              <w:bottom w:val="single" w:sz="4" w:space="0" w:color="auto"/>
            </w:tcBorders>
          </w:tcPr>
          <w:p w14:paraId="63D5CB4E"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934,143.48</w:t>
            </w:r>
          </w:p>
        </w:tc>
        <w:tc>
          <w:tcPr>
            <w:tcW w:w="141" w:type="dxa"/>
          </w:tcPr>
          <w:p w14:paraId="1BE551B8"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276" w:type="dxa"/>
            <w:tcBorders>
              <w:bottom w:val="single" w:sz="4" w:space="0" w:color="auto"/>
            </w:tcBorders>
          </w:tcPr>
          <w:p w14:paraId="477CC647" w14:textId="77777777" w:rsidR="00F566D4" w:rsidRPr="00044B7A" w:rsidRDefault="00F566D4" w:rsidP="00C761DF">
            <w:pPr>
              <w:tabs>
                <w:tab w:val="left" w:pos="1270"/>
              </w:tabs>
              <w:ind w:left="-30" w:right="109"/>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13,899.00</w:t>
            </w:r>
          </w:p>
        </w:tc>
        <w:tc>
          <w:tcPr>
            <w:tcW w:w="142" w:type="dxa"/>
          </w:tcPr>
          <w:p w14:paraId="18CF61BF"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6" w:type="dxa"/>
            <w:tcBorders>
              <w:bottom w:val="single" w:sz="4" w:space="0" w:color="auto"/>
            </w:tcBorders>
          </w:tcPr>
          <w:p w14:paraId="66E58898"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7,758,175.29</w:t>
            </w:r>
          </w:p>
        </w:tc>
        <w:tc>
          <w:tcPr>
            <w:tcW w:w="141" w:type="dxa"/>
          </w:tcPr>
          <w:p w14:paraId="0EB60F81"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Borders>
              <w:bottom w:val="single" w:sz="4" w:space="0" w:color="auto"/>
            </w:tcBorders>
          </w:tcPr>
          <w:p w14:paraId="797D8AFF"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tcPr>
          <w:p w14:paraId="604A4F3F"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5" w:type="dxa"/>
            <w:tcBorders>
              <w:bottom w:val="single" w:sz="4" w:space="0" w:color="auto"/>
            </w:tcBorders>
          </w:tcPr>
          <w:p w14:paraId="1DCF1269" w14:textId="77777777" w:rsidR="00F566D4" w:rsidRPr="00044B7A" w:rsidRDefault="00F566D4" w:rsidP="00C761DF">
            <w:pPr>
              <w:ind w:left="-30" w:right="109"/>
              <w:jc w:val="center"/>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w:t>
            </w:r>
          </w:p>
        </w:tc>
        <w:tc>
          <w:tcPr>
            <w:tcW w:w="142" w:type="dxa"/>
          </w:tcPr>
          <w:p w14:paraId="2C01F68D"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Borders>
              <w:bottom w:val="single" w:sz="4" w:space="0" w:color="auto"/>
            </w:tcBorders>
          </w:tcPr>
          <w:p w14:paraId="625C3FBC"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8,920,766.13</w:t>
            </w:r>
          </w:p>
        </w:tc>
      </w:tr>
      <w:tr w:rsidR="00F566D4" w:rsidRPr="00E40949" w14:paraId="707FABD2" w14:textId="77777777">
        <w:trPr>
          <w:cantSplit/>
          <w:trHeight w:val="71"/>
        </w:trPr>
        <w:tc>
          <w:tcPr>
            <w:tcW w:w="2364" w:type="dxa"/>
          </w:tcPr>
          <w:p w14:paraId="680F7B64" w14:textId="77777777" w:rsidR="00F566D4" w:rsidRPr="00044B7A" w:rsidRDefault="00F566D4">
            <w:pPr>
              <w:ind w:firstLine="295"/>
              <w:rPr>
                <w:rFonts w:ascii="Angsana New" w:hAnsi="Angsana New" w:cs="Angsana New"/>
                <w:sz w:val="24"/>
                <w:szCs w:val="24"/>
                <w:cs/>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 xml:space="preserve">31 </w:t>
            </w:r>
            <w:r w:rsidRPr="00044B7A">
              <w:rPr>
                <w:rFonts w:ascii="Angsana New" w:hAnsi="Angsana New" w:cs="Angsana New"/>
                <w:sz w:val="24"/>
                <w:szCs w:val="24"/>
                <w:cs/>
              </w:rPr>
              <w:t xml:space="preserve">ธันวาคม </w:t>
            </w:r>
            <w:r w:rsidRPr="00044B7A">
              <w:rPr>
                <w:rFonts w:ascii="Angsana New" w:hAnsi="Angsana New" w:cs="Angsana New"/>
                <w:sz w:val="24"/>
                <w:szCs w:val="24"/>
              </w:rPr>
              <w:t>2567</w:t>
            </w:r>
          </w:p>
        </w:tc>
        <w:tc>
          <w:tcPr>
            <w:tcW w:w="141" w:type="dxa"/>
          </w:tcPr>
          <w:p w14:paraId="34FD9461" w14:textId="77777777" w:rsidR="00F566D4" w:rsidRPr="00044B7A" w:rsidRDefault="00F566D4">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tcPr>
          <w:p w14:paraId="7F321A09"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tcPr>
          <w:p w14:paraId="401DD271" w14:textId="77777777" w:rsidR="00F566D4" w:rsidRPr="00044B7A" w:rsidRDefault="00F566D4" w:rsidP="00C761DF">
            <w:pPr>
              <w:ind w:right="109"/>
              <w:jc w:val="center"/>
              <w:rPr>
                <w:rFonts w:ascii="Angsana New" w:hAnsi="Angsana New" w:cs="Angsana New"/>
                <w:snapToGrid w:val="0"/>
                <w:sz w:val="24"/>
                <w:szCs w:val="24"/>
                <w:u w:val="single"/>
                <w:cs/>
                <w:lang w:eastAsia="th-TH"/>
              </w:rPr>
            </w:pPr>
          </w:p>
        </w:tc>
        <w:tc>
          <w:tcPr>
            <w:tcW w:w="1417" w:type="dxa"/>
            <w:tcBorders>
              <w:top w:val="single" w:sz="4" w:space="0" w:color="auto"/>
              <w:bottom w:val="single" w:sz="4" w:space="0" w:color="auto"/>
            </w:tcBorders>
          </w:tcPr>
          <w:p w14:paraId="531F069A"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sz w:val="24"/>
                <w:szCs w:val="24"/>
              </w:rPr>
              <w:t xml:space="preserve"> </w:t>
            </w:r>
            <w:r w:rsidRPr="00044B7A">
              <w:rPr>
                <w:rFonts w:ascii="Angsana New" w:hAnsi="Angsana New" w:cs="Angsana New"/>
                <w:snapToGrid w:val="0"/>
                <w:sz w:val="24"/>
                <w:szCs w:val="24"/>
                <w:lang w:eastAsia="th-TH"/>
              </w:rPr>
              <w:t>(91,477,656.40)</w:t>
            </w:r>
          </w:p>
        </w:tc>
        <w:tc>
          <w:tcPr>
            <w:tcW w:w="142" w:type="dxa"/>
          </w:tcPr>
          <w:p w14:paraId="684D1BB5"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418" w:type="dxa"/>
            <w:tcBorders>
              <w:top w:val="single" w:sz="4" w:space="0" w:color="auto"/>
              <w:bottom w:val="single" w:sz="4" w:space="0" w:color="auto"/>
            </w:tcBorders>
          </w:tcPr>
          <w:p w14:paraId="712CDFD1"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(10,406,370.83)</w:t>
            </w:r>
          </w:p>
        </w:tc>
        <w:tc>
          <w:tcPr>
            <w:tcW w:w="141" w:type="dxa"/>
          </w:tcPr>
          <w:p w14:paraId="619358CC"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276" w:type="dxa"/>
            <w:tcBorders>
              <w:top w:val="single" w:sz="4" w:space="0" w:color="auto"/>
              <w:bottom w:val="single" w:sz="4" w:space="0" w:color="auto"/>
            </w:tcBorders>
          </w:tcPr>
          <w:p w14:paraId="6CC27E52"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(41,359,541.02)</w:t>
            </w:r>
          </w:p>
        </w:tc>
        <w:tc>
          <w:tcPr>
            <w:tcW w:w="142" w:type="dxa"/>
          </w:tcPr>
          <w:p w14:paraId="7C75056C"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6" w:type="dxa"/>
            <w:tcBorders>
              <w:top w:val="single" w:sz="4" w:space="0" w:color="auto"/>
              <w:bottom w:val="single" w:sz="4" w:space="0" w:color="auto"/>
            </w:tcBorders>
          </w:tcPr>
          <w:p w14:paraId="305E0755"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(33,390,851.18)</w:t>
            </w:r>
          </w:p>
        </w:tc>
        <w:tc>
          <w:tcPr>
            <w:tcW w:w="141" w:type="dxa"/>
          </w:tcPr>
          <w:p w14:paraId="224C0E8A"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tcPr>
          <w:p w14:paraId="5AD6829F" w14:textId="77777777" w:rsidR="00F566D4" w:rsidRPr="00044B7A" w:rsidRDefault="00F566D4" w:rsidP="00C761DF">
            <w:pPr>
              <w:ind w:left="-30" w:right="109"/>
              <w:jc w:val="center"/>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w:t>
            </w:r>
          </w:p>
        </w:tc>
        <w:tc>
          <w:tcPr>
            <w:tcW w:w="142" w:type="dxa"/>
          </w:tcPr>
          <w:p w14:paraId="725DFA54"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5" w:type="dxa"/>
            <w:tcBorders>
              <w:top w:val="single" w:sz="4" w:space="0" w:color="auto"/>
              <w:bottom w:val="single" w:sz="4" w:space="0" w:color="auto"/>
            </w:tcBorders>
          </w:tcPr>
          <w:p w14:paraId="1A59704A"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(7,623,086.21)</w:t>
            </w:r>
          </w:p>
        </w:tc>
        <w:tc>
          <w:tcPr>
            <w:tcW w:w="142" w:type="dxa"/>
          </w:tcPr>
          <w:p w14:paraId="74357F73"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Borders>
              <w:top w:val="single" w:sz="4" w:space="0" w:color="auto"/>
              <w:bottom w:val="single" w:sz="4" w:space="0" w:color="auto"/>
            </w:tcBorders>
          </w:tcPr>
          <w:p w14:paraId="4367644D"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cs/>
                <w:lang w:eastAsia="th-TH"/>
              </w:rPr>
              <w:t>(184</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257</w:t>
            </w:r>
            <w:r w:rsidRPr="00044B7A">
              <w:rPr>
                <w:rFonts w:ascii="Angsana New" w:hAnsi="Angsana New" w:cs="Angsana New"/>
                <w:snapToGrid w:val="0"/>
                <w:sz w:val="24"/>
                <w:szCs w:val="24"/>
                <w:lang w:eastAsia="th-TH"/>
              </w:rPr>
              <w:t>,</w:t>
            </w:r>
            <w:r w:rsidRPr="00044B7A">
              <w:rPr>
                <w:rFonts w:ascii="Angsana New" w:hAnsi="Angsana New" w:cs="Angsana New"/>
                <w:snapToGrid w:val="0"/>
                <w:sz w:val="24"/>
                <w:szCs w:val="24"/>
                <w:cs/>
                <w:lang w:eastAsia="th-TH"/>
              </w:rPr>
              <w:t>505.64)</w:t>
            </w:r>
          </w:p>
        </w:tc>
      </w:tr>
      <w:tr w:rsidR="00F566D4" w:rsidRPr="00E40949" w14:paraId="68759C16" w14:textId="77777777">
        <w:trPr>
          <w:cantSplit/>
        </w:trPr>
        <w:tc>
          <w:tcPr>
            <w:tcW w:w="2364" w:type="dxa"/>
          </w:tcPr>
          <w:p w14:paraId="6CEF8CED" w14:textId="77777777" w:rsidR="00F566D4" w:rsidRPr="00044B7A" w:rsidRDefault="00F566D4">
            <w:pPr>
              <w:rPr>
                <w:rFonts w:ascii="Angsana New" w:hAnsi="Angsana New" w:cs="Angsana New"/>
                <w:sz w:val="24"/>
                <w:szCs w:val="24"/>
                <w:cs/>
              </w:rPr>
            </w:pPr>
            <w:r w:rsidRPr="00044B7A">
              <w:rPr>
                <w:rFonts w:ascii="Angsana New" w:hAnsi="Angsana New" w:cs="Angsana New"/>
                <w:sz w:val="24"/>
                <w:szCs w:val="24"/>
                <w:cs/>
              </w:rPr>
              <w:t>มูลค่าสุทธิตามบัญชี :-</w:t>
            </w:r>
          </w:p>
        </w:tc>
        <w:tc>
          <w:tcPr>
            <w:tcW w:w="141" w:type="dxa"/>
          </w:tcPr>
          <w:p w14:paraId="3CFE40D5" w14:textId="77777777" w:rsidR="00F566D4" w:rsidRPr="00044B7A" w:rsidRDefault="00F566D4">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0109F20A"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p>
        </w:tc>
        <w:tc>
          <w:tcPr>
            <w:tcW w:w="142" w:type="dxa"/>
          </w:tcPr>
          <w:p w14:paraId="7597281F" w14:textId="77777777" w:rsidR="00F566D4" w:rsidRPr="00044B7A" w:rsidRDefault="00F566D4" w:rsidP="00C761DF">
            <w:pPr>
              <w:ind w:right="109"/>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42EB19D6"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2" w:type="dxa"/>
          </w:tcPr>
          <w:p w14:paraId="504AED66"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418" w:type="dxa"/>
            <w:tcBorders>
              <w:top w:val="single" w:sz="4" w:space="0" w:color="auto"/>
            </w:tcBorders>
          </w:tcPr>
          <w:p w14:paraId="658246E8"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 w:type="dxa"/>
          </w:tcPr>
          <w:p w14:paraId="51E71EDA"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276" w:type="dxa"/>
            <w:tcBorders>
              <w:top w:val="single" w:sz="4" w:space="0" w:color="auto"/>
            </w:tcBorders>
          </w:tcPr>
          <w:p w14:paraId="2A97729B"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2" w:type="dxa"/>
          </w:tcPr>
          <w:p w14:paraId="0F145CE2"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6" w:type="dxa"/>
            <w:tcBorders>
              <w:top w:val="single" w:sz="4" w:space="0" w:color="auto"/>
            </w:tcBorders>
          </w:tcPr>
          <w:p w14:paraId="1B3C02E6"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 w:type="dxa"/>
          </w:tcPr>
          <w:p w14:paraId="6847FF41"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Borders>
              <w:top w:val="single" w:sz="4" w:space="0" w:color="auto"/>
            </w:tcBorders>
          </w:tcPr>
          <w:p w14:paraId="2D184851"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2" w:type="dxa"/>
          </w:tcPr>
          <w:p w14:paraId="179B0DE4"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5" w:type="dxa"/>
            <w:tcBorders>
              <w:top w:val="single" w:sz="4" w:space="0" w:color="auto"/>
            </w:tcBorders>
          </w:tcPr>
          <w:p w14:paraId="32709BBA"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2" w:type="dxa"/>
          </w:tcPr>
          <w:p w14:paraId="2512F561"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Borders>
              <w:top w:val="single" w:sz="4" w:space="0" w:color="auto"/>
            </w:tcBorders>
          </w:tcPr>
          <w:p w14:paraId="635C56AA"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r>
      <w:tr w:rsidR="00F566D4" w:rsidRPr="00E40949" w14:paraId="53B84A2E" w14:textId="77777777">
        <w:trPr>
          <w:cantSplit/>
        </w:trPr>
        <w:tc>
          <w:tcPr>
            <w:tcW w:w="2364" w:type="dxa"/>
          </w:tcPr>
          <w:p w14:paraId="02F1DA27" w14:textId="77777777" w:rsidR="00F566D4" w:rsidRPr="00044B7A" w:rsidRDefault="00F566D4">
            <w:pPr>
              <w:ind w:firstLine="295"/>
              <w:rPr>
                <w:rFonts w:ascii="Angsana New" w:hAnsi="Angsana New" w:cs="Angsana New"/>
                <w:sz w:val="24"/>
                <w:szCs w:val="24"/>
              </w:rPr>
            </w:pPr>
            <w:r w:rsidRPr="00044B7A">
              <w:rPr>
                <w:rFonts w:ascii="Angsana New" w:hAnsi="Angsana New" w:cs="Angsana New"/>
                <w:sz w:val="24"/>
                <w:szCs w:val="24"/>
                <w:cs/>
              </w:rPr>
              <w:t xml:space="preserve">ณ วันที่ </w:t>
            </w:r>
            <w:r w:rsidRPr="00044B7A">
              <w:rPr>
                <w:rFonts w:ascii="Angsana New" w:hAnsi="Angsana New" w:cs="Angsana New"/>
                <w:sz w:val="24"/>
                <w:szCs w:val="24"/>
              </w:rPr>
              <w:t xml:space="preserve">31 </w:t>
            </w:r>
            <w:r w:rsidRPr="00044B7A">
              <w:rPr>
                <w:rFonts w:ascii="Angsana New" w:hAnsi="Angsana New" w:cs="Angsana New"/>
                <w:sz w:val="24"/>
                <w:szCs w:val="24"/>
                <w:cs/>
              </w:rPr>
              <w:t xml:space="preserve">ธันวาคม </w:t>
            </w:r>
            <w:r w:rsidRPr="00044B7A">
              <w:rPr>
                <w:rFonts w:ascii="Angsana New" w:hAnsi="Angsana New" w:cs="Angsana New"/>
                <w:sz w:val="24"/>
                <w:szCs w:val="24"/>
              </w:rPr>
              <w:t>2567</w:t>
            </w:r>
          </w:p>
        </w:tc>
        <w:tc>
          <w:tcPr>
            <w:tcW w:w="141" w:type="dxa"/>
          </w:tcPr>
          <w:p w14:paraId="134ABBB3" w14:textId="77777777" w:rsidR="00F566D4" w:rsidRPr="00044B7A" w:rsidRDefault="00F566D4">
            <w:pPr>
              <w:tabs>
                <w:tab w:val="left" w:pos="1267"/>
              </w:tabs>
              <w:ind w:left="-30" w:right="73"/>
              <w:jc w:val="right"/>
              <w:rPr>
                <w:rFonts w:ascii="Angsana New" w:hAnsi="Angsana New" w:cs="Angsana New"/>
                <w:snapToGrid w:val="0"/>
                <w:sz w:val="24"/>
                <w:szCs w:val="24"/>
                <w:lang w:eastAsia="th-TH"/>
              </w:rPr>
            </w:pPr>
          </w:p>
        </w:tc>
        <w:tc>
          <w:tcPr>
            <w:tcW w:w="1276" w:type="dxa"/>
            <w:tcBorders>
              <w:bottom w:val="double" w:sz="4" w:space="0" w:color="auto"/>
            </w:tcBorders>
          </w:tcPr>
          <w:p w14:paraId="350F77FB" w14:textId="77777777" w:rsidR="00F566D4" w:rsidRPr="00044B7A" w:rsidRDefault="00F566D4" w:rsidP="00C761DF">
            <w:pPr>
              <w:tabs>
                <w:tab w:val="left" w:pos="1267"/>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177,245</w:t>
            </w:r>
            <w:r w:rsidRPr="00044B7A">
              <w:rPr>
                <w:rFonts w:ascii="Angsana New" w:hAnsi="Angsana New" w:cs="Angsana New"/>
                <w:snapToGrid w:val="0"/>
                <w:sz w:val="24"/>
                <w:szCs w:val="24"/>
                <w:cs/>
                <w:lang w:eastAsia="th-TH"/>
              </w:rPr>
              <w:t>.</w:t>
            </w:r>
            <w:r w:rsidRPr="00044B7A">
              <w:rPr>
                <w:rFonts w:ascii="Angsana New" w:hAnsi="Angsana New" w:cs="Angsana New"/>
                <w:snapToGrid w:val="0"/>
                <w:sz w:val="24"/>
                <w:szCs w:val="24"/>
                <w:lang w:eastAsia="th-TH"/>
              </w:rPr>
              <w:t>07</w:t>
            </w:r>
          </w:p>
        </w:tc>
        <w:tc>
          <w:tcPr>
            <w:tcW w:w="142" w:type="dxa"/>
          </w:tcPr>
          <w:p w14:paraId="2D7A9A46" w14:textId="77777777" w:rsidR="00F566D4" w:rsidRPr="00044B7A" w:rsidRDefault="00F566D4" w:rsidP="00C761DF">
            <w:pPr>
              <w:ind w:right="109"/>
              <w:jc w:val="center"/>
              <w:rPr>
                <w:rFonts w:ascii="Angsana New" w:hAnsi="Angsana New" w:cs="Angsana New"/>
                <w:snapToGrid w:val="0"/>
                <w:sz w:val="24"/>
                <w:szCs w:val="24"/>
                <w:u w:val="single"/>
                <w:cs/>
                <w:lang w:eastAsia="th-TH"/>
              </w:rPr>
            </w:pPr>
          </w:p>
        </w:tc>
        <w:tc>
          <w:tcPr>
            <w:tcW w:w="1417" w:type="dxa"/>
            <w:tcBorders>
              <w:bottom w:val="double" w:sz="4" w:space="0" w:color="auto"/>
            </w:tcBorders>
          </w:tcPr>
          <w:p w14:paraId="537D2AD9"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81,780,949.59</w:t>
            </w:r>
          </w:p>
        </w:tc>
        <w:tc>
          <w:tcPr>
            <w:tcW w:w="142" w:type="dxa"/>
          </w:tcPr>
          <w:p w14:paraId="03E1A240"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418" w:type="dxa"/>
            <w:tcBorders>
              <w:bottom w:val="double" w:sz="4" w:space="0" w:color="auto"/>
            </w:tcBorders>
          </w:tcPr>
          <w:p w14:paraId="021A1572"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2,553,146.53</w:t>
            </w:r>
          </w:p>
        </w:tc>
        <w:tc>
          <w:tcPr>
            <w:tcW w:w="141" w:type="dxa"/>
          </w:tcPr>
          <w:p w14:paraId="3DB55FA0" w14:textId="77777777" w:rsidR="00F566D4" w:rsidRPr="00044B7A" w:rsidRDefault="00F566D4" w:rsidP="00C761DF">
            <w:pPr>
              <w:tabs>
                <w:tab w:val="left" w:pos="1270"/>
              </w:tabs>
              <w:ind w:right="109"/>
              <w:jc w:val="center"/>
              <w:rPr>
                <w:rFonts w:ascii="Angsana New" w:hAnsi="Angsana New" w:cs="Angsana New"/>
                <w:snapToGrid w:val="0"/>
                <w:sz w:val="24"/>
                <w:szCs w:val="24"/>
                <w:cs/>
                <w:lang w:eastAsia="th-TH"/>
              </w:rPr>
            </w:pPr>
          </w:p>
        </w:tc>
        <w:tc>
          <w:tcPr>
            <w:tcW w:w="1276" w:type="dxa"/>
            <w:tcBorders>
              <w:bottom w:val="double" w:sz="4" w:space="0" w:color="auto"/>
            </w:tcBorders>
          </w:tcPr>
          <w:p w14:paraId="72225338" w14:textId="77777777" w:rsidR="00F566D4" w:rsidRPr="00044B7A" w:rsidRDefault="00F566D4" w:rsidP="00C761DF">
            <w:pPr>
              <w:tabs>
                <w:tab w:val="left" w:pos="1270"/>
              </w:tabs>
              <w:ind w:left="-30" w:right="109"/>
              <w:jc w:val="right"/>
              <w:rPr>
                <w:rFonts w:ascii="Angsana New" w:hAnsi="Angsana New" w:cs="Angsana New"/>
                <w:snapToGrid w:val="0"/>
                <w:sz w:val="24"/>
                <w:szCs w:val="24"/>
                <w:cs/>
                <w:lang w:eastAsia="th-TH"/>
              </w:rPr>
            </w:pPr>
            <w:r w:rsidRPr="00044B7A">
              <w:rPr>
                <w:rFonts w:ascii="Angsana New" w:hAnsi="Angsana New" w:cs="Angsana New"/>
                <w:snapToGrid w:val="0"/>
                <w:sz w:val="24"/>
                <w:szCs w:val="24"/>
                <w:lang w:eastAsia="th-TH"/>
              </w:rPr>
              <w:t>8,360,950.64</w:t>
            </w:r>
          </w:p>
        </w:tc>
        <w:tc>
          <w:tcPr>
            <w:tcW w:w="142" w:type="dxa"/>
          </w:tcPr>
          <w:p w14:paraId="29DF70E0"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6" w:type="dxa"/>
            <w:tcBorders>
              <w:bottom w:val="double" w:sz="4" w:space="0" w:color="auto"/>
            </w:tcBorders>
          </w:tcPr>
          <w:p w14:paraId="7BF9F9A5"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26,852,107.68</w:t>
            </w:r>
          </w:p>
        </w:tc>
        <w:tc>
          <w:tcPr>
            <w:tcW w:w="141" w:type="dxa"/>
          </w:tcPr>
          <w:p w14:paraId="3FEB1897"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Borders>
              <w:bottom w:val="double" w:sz="4" w:space="0" w:color="auto"/>
            </w:tcBorders>
          </w:tcPr>
          <w:p w14:paraId="391B3731"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21,954,561.74</w:t>
            </w:r>
          </w:p>
        </w:tc>
        <w:tc>
          <w:tcPr>
            <w:tcW w:w="142" w:type="dxa"/>
          </w:tcPr>
          <w:p w14:paraId="64212093"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275" w:type="dxa"/>
            <w:tcBorders>
              <w:bottom w:val="double" w:sz="4" w:space="0" w:color="auto"/>
            </w:tcBorders>
          </w:tcPr>
          <w:p w14:paraId="65EB9612"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51,136.31</w:t>
            </w:r>
          </w:p>
        </w:tc>
        <w:tc>
          <w:tcPr>
            <w:tcW w:w="142" w:type="dxa"/>
          </w:tcPr>
          <w:p w14:paraId="19E9153F"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p>
        </w:tc>
        <w:tc>
          <w:tcPr>
            <w:tcW w:w="1418" w:type="dxa"/>
            <w:tcBorders>
              <w:bottom w:val="double" w:sz="4" w:space="0" w:color="auto"/>
            </w:tcBorders>
          </w:tcPr>
          <w:p w14:paraId="1DE0CA29" w14:textId="77777777" w:rsidR="00F566D4" w:rsidRPr="00044B7A" w:rsidRDefault="00F566D4" w:rsidP="00C761DF">
            <w:pPr>
              <w:tabs>
                <w:tab w:val="left" w:pos="1270"/>
              </w:tabs>
              <w:ind w:left="-30" w:right="109"/>
              <w:jc w:val="right"/>
              <w:rPr>
                <w:rFonts w:ascii="Angsana New" w:hAnsi="Angsana New" w:cs="Angsana New"/>
                <w:snapToGrid w:val="0"/>
                <w:sz w:val="24"/>
                <w:szCs w:val="24"/>
                <w:lang w:eastAsia="th-TH"/>
              </w:rPr>
            </w:pPr>
            <w:r w:rsidRPr="00044B7A">
              <w:rPr>
                <w:rFonts w:ascii="Angsana New" w:hAnsi="Angsana New" w:cs="Angsana New"/>
                <w:snapToGrid w:val="0"/>
                <w:sz w:val="24"/>
                <w:szCs w:val="24"/>
                <w:lang w:eastAsia="th-TH"/>
              </w:rPr>
              <w:t>141,730,097.56</w:t>
            </w:r>
          </w:p>
        </w:tc>
      </w:tr>
    </w:tbl>
    <w:p w14:paraId="11451472" w14:textId="77777777" w:rsidR="00367A36" w:rsidRPr="005608C7" w:rsidRDefault="00367A36" w:rsidP="005608C7">
      <w:pPr>
        <w:spacing w:line="216" w:lineRule="auto"/>
        <w:rPr>
          <w:rFonts w:ascii="Angsana New" w:hAnsi="Angsana New" w:cs="Angsana New"/>
          <w:sz w:val="16"/>
          <w:szCs w:val="16"/>
        </w:rPr>
      </w:pPr>
    </w:p>
    <w:p w14:paraId="7329B21D" w14:textId="2C8B45A0" w:rsidR="00F566D4" w:rsidRPr="00044B7A" w:rsidRDefault="00F566D4" w:rsidP="00F566D4">
      <w:pPr>
        <w:spacing w:line="216" w:lineRule="auto"/>
        <w:ind w:left="450" w:firstLine="826"/>
        <w:jc w:val="thaiDistribute"/>
        <w:rPr>
          <w:rFonts w:ascii="Angsana New" w:hAnsi="Angsana New" w:cs="Angsana New"/>
          <w:sz w:val="24"/>
          <w:szCs w:val="24"/>
        </w:rPr>
      </w:pPr>
      <w:r w:rsidRPr="00044B7A">
        <w:rPr>
          <w:rFonts w:ascii="Angsana New" w:hAnsi="Angsana New" w:cs="Angsana New"/>
          <w:sz w:val="24"/>
          <w:szCs w:val="24"/>
          <w:cs/>
        </w:rPr>
        <w:t xml:space="preserve">ตามงบการเงินเฉพาะกิจการ ค่าเสื่อมราคาสำหรับปีสิ้นสุดวันที่ </w:t>
      </w:r>
      <w:r w:rsidRPr="00044B7A">
        <w:rPr>
          <w:rFonts w:ascii="Angsana New" w:hAnsi="Angsana New" w:cs="Angsana New"/>
          <w:sz w:val="24"/>
          <w:szCs w:val="24"/>
        </w:rPr>
        <w:t xml:space="preserve">31 </w:t>
      </w:r>
      <w:r w:rsidRPr="00044B7A">
        <w:rPr>
          <w:rFonts w:ascii="Angsana New" w:hAnsi="Angsana New" w:cs="Angsana New"/>
          <w:sz w:val="24"/>
          <w:szCs w:val="24"/>
          <w:cs/>
        </w:rPr>
        <w:t xml:space="preserve">ธันวาคม </w:t>
      </w:r>
      <w:r w:rsidRPr="00044B7A">
        <w:rPr>
          <w:rFonts w:ascii="Angsana New" w:hAnsi="Angsana New" w:cs="Angsana New"/>
          <w:sz w:val="24"/>
          <w:szCs w:val="24"/>
        </w:rPr>
        <w:t xml:space="preserve">2567 </w:t>
      </w:r>
      <w:r w:rsidRPr="00044B7A">
        <w:rPr>
          <w:rFonts w:ascii="Angsana New" w:hAnsi="Angsana New" w:cs="Angsana New"/>
          <w:sz w:val="24"/>
          <w:szCs w:val="24"/>
          <w:cs/>
        </w:rPr>
        <w:t xml:space="preserve">รวมอยู่ในต้นทุน จำนวนเงิน </w:t>
      </w:r>
      <w:r w:rsidRPr="00044B7A">
        <w:rPr>
          <w:rFonts w:ascii="Angsana New" w:hAnsi="Angsana New" w:cs="Angsana New"/>
          <w:sz w:val="24"/>
          <w:szCs w:val="24"/>
        </w:rPr>
        <w:t xml:space="preserve">11.47 </w:t>
      </w:r>
      <w:r w:rsidRPr="00044B7A">
        <w:rPr>
          <w:rFonts w:ascii="Angsana New" w:hAnsi="Angsana New" w:cs="Angsana New"/>
          <w:sz w:val="24"/>
          <w:szCs w:val="24"/>
          <w:cs/>
        </w:rPr>
        <w:t>ล้านบาท</w:t>
      </w:r>
      <w:r w:rsidR="00B66B3F">
        <w:rPr>
          <w:rFonts w:ascii="Angsana New" w:hAnsi="Angsana New" w:cs="Angsana New"/>
          <w:sz w:val="24"/>
          <w:szCs w:val="24"/>
        </w:rPr>
        <w:t xml:space="preserve"> </w:t>
      </w:r>
      <w:r w:rsidRPr="00044B7A">
        <w:rPr>
          <w:rFonts w:ascii="Angsana New" w:hAnsi="Angsana New" w:cs="Angsana New"/>
          <w:sz w:val="24"/>
          <w:szCs w:val="24"/>
          <w:cs/>
        </w:rPr>
        <w:t xml:space="preserve">และรวมอยู่ในค่าใช้จ่ายในการบริหาร จำนวนเงิน </w:t>
      </w:r>
      <w:r w:rsidRPr="00044B7A">
        <w:rPr>
          <w:rFonts w:ascii="Angsana New" w:hAnsi="Angsana New" w:cs="Angsana New"/>
          <w:sz w:val="24"/>
          <w:szCs w:val="24"/>
        </w:rPr>
        <w:t xml:space="preserve">3.25 </w:t>
      </w:r>
      <w:r w:rsidRPr="00044B7A">
        <w:rPr>
          <w:rFonts w:ascii="Angsana New" w:hAnsi="Angsana New" w:cs="Angsana New"/>
          <w:sz w:val="24"/>
          <w:szCs w:val="24"/>
          <w:cs/>
        </w:rPr>
        <w:t>ล้านบาท</w:t>
      </w:r>
    </w:p>
    <w:p w14:paraId="737ED8D2" w14:textId="77777777" w:rsidR="009D00F1" w:rsidRPr="001079A4" w:rsidRDefault="009D00F1" w:rsidP="001079A4">
      <w:pPr>
        <w:spacing w:line="216" w:lineRule="auto"/>
        <w:jc w:val="thaiDistribute"/>
        <w:rPr>
          <w:rFonts w:ascii="Angsana New" w:hAnsi="Angsana New" w:cs="Angsana New"/>
          <w:sz w:val="2"/>
          <w:szCs w:val="2"/>
        </w:rPr>
      </w:pPr>
    </w:p>
    <w:p w14:paraId="070294BA" w14:textId="77777777" w:rsidR="00A55320" w:rsidRDefault="00A55320" w:rsidP="0032785C">
      <w:pPr>
        <w:numPr>
          <w:ilvl w:val="0"/>
          <w:numId w:val="1"/>
        </w:numPr>
        <w:tabs>
          <w:tab w:val="clear" w:pos="360"/>
        </w:tabs>
        <w:ind w:left="450" w:hanging="426"/>
        <w:jc w:val="thaiDistribute"/>
        <w:rPr>
          <w:rFonts w:ascii="Angsana New" w:hAnsi="Angsana New" w:cs="Angsana New"/>
          <w:b/>
          <w:bCs/>
          <w:sz w:val="30"/>
          <w:szCs w:val="30"/>
          <w:cs/>
        </w:rPr>
        <w:sectPr w:rsidR="00A55320" w:rsidSect="009E5448">
          <w:pgSz w:w="16838" w:h="11906" w:orient="landscape"/>
          <w:pgMar w:top="1584" w:right="1440" w:bottom="1282" w:left="1555" w:header="706" w:footer="706" w:gutter="0"/>
          <w:pgNumType w:start="50"/>
          <w:cols w:space="720"/>
          <w:docGrid w:linePitch="381"/>
        </w:sectPr>
      </w:pPr>
      <w:bookmarkStart w:id="6" w:name="OLE_LINK8"/>
    </w:p>
    <w:p w14:paraId="1E667B4E" w14:textId="65C0FA1A" w:rsidR="00044B7A" w:rsidRDefault="00044B7A" w:rsidP="00044B7A">
      <w:pPr>
        <w:spacing w:line="216" w:lineRule="auto"/>
        <w:ind w:left="450" w:firstLine="826"/>
        <w:jc w:val="thaiDistribute"/>
        <w:rPr>
          <w:rFonts w:ascii="Angsana New" w:hAnsi="Angsana New" w:cs="Angsana New"/>
          <w:spacing w:val="-4"/>
          <w:sz w:val="30"/>
          <w:szCs w:val="30"/>
        </w:rPr>
      </w:pPr>
      <w:r w:rsidRPr="00044B7A">
        <w:rPr>
          <w:rFonts w:ascii="Angsana New" w:hAnsi="Angsana New" w:cs="Angsana New"/>
          <w:spacing w:val="-4"/>
          <w:sz w:val="30"/>
          <w:szCs w:val="30"/>
          <w:cs/>
        </w:rPr>
        <w:t xml:space="preserve">ตามงบการเงินรวม ณ วันที่ </w:t>
      </w:r>
      <w:r w:rsidRPr="00044B7A">
        <w:rPr>
          <w:rFonts w:ascii="Angsana New" w:hAnsi="Angsana New" w:cs="Angsana New"/>
          <w:spacing w:val="-4"/>
          <w:sz w:val="30"/>
          <w:szCs w:val="30"/>
        </w:rPr>
        <w:t xml:space="preserve">31 </w:t>
      </w:r>
      <w:r w:rsidRPr="00044B7A">
        <w:rPr>
          <w:rFonts w:ascii="Angsana New" w:hAnsi="Angsana New" w:cs="Angsana New"/>
          <w:spacing w:val="-4"/>
          <w:sz w:val="30"/>
          <w:szCs w:val="30"/>
          <w:cs/>
        </w:rPr>
        <w:t xml:space="preserve">ธันวาคม </w:t>
      </w:r>
      <w:r w:rsidRPr="00044B7A">
        <w:rPr>
          <w:rFonts w:ascii="Angsana New" w:hAnsi="Angsana New" w:cs="Angsana New"/>
          <w:spacing w:val="-4"/>
          <w:sz w:val="30"/>
          <w:szCs w:val="30"/>
        </w:rPr>
        <w:t>256</w:t>
      </w:r>
      <w:r w:rsidR="00F566D4">
        <w:rPr>
          <w:rFonts w:ascii="Angsana New" w:hAnsi="Angsana New" w:cs="Angsana New"/>
          <w:spacing w:val="-4"/>
          <w:sz w:val="30"/>
          <w:szCs w:val="30"/>
        </w:rPr>
        <w:t>8</w:t>
      </w:r>
      <w:r w:rsidRPr="00044B7A">
        <w:rPr>
          <w:rFonts w:ascii="Angsana New" w:hAnsi="Angsana New" w:cs="Angsana New"/>
          <w:spacing w:val="-4"/>
          <w:sz w:val="30"/>
          <w:szCs w:val="30"/>
        </w:rPr>
        <w:t xml:space="preserve"> </w:t>
      </w:r>
      <w:r w:rsidR="009416A6">
        <w:rPr>
          <w:rFonts w:ascii="Angsana New" w:hAnsi="Angsana New" w:cs="Angsana New" w:hint="cs"/>
          <w:spacing w:val="-4"/>
          <w:sz w:val="30"/>
          <w:szCs w:val="30"/>
          <w:cs/>
        </w:rPr>
        <w:t>กลุ่ม</w:t>
      </w:r>
      <w:r w:rsidRPr="00044B7A">
        <w:rPr>
          <w:rFonts w:ascii="Angsana New" w:hAnsi="Angsana New" w:cs="Angsana New"/>
          <w:spacing w:val="-4"/>
          <w:sz w:val="30"/>
          <w:szCs w:val="30"/>
          <w:cs/>
        </w:rPr>
        <w:t xml:space="preserve">บริษัทฯ มีอุปกรณ์จำนวนหนึ่งซึ่งตัดค่าเสื่อมราคาหมดแล้ว มูลค่าตามบัญชีก่อนหักค่าเสื่อมราคาสะสมของสินทรัพย์ดังกล่าวมีจำนวนเงิน </w:t>
      </w:r>
      <w:r w:rsidR="00CC65EE">
        <w:rPr>
          <w:rFonts w:ascii="Angsana New" w:hAnsi="Angsana New" w:cs="Angsana New"/>
          <w:spacing w:val="-4"/>
          <w:sz w:val="30"/>
          <w:szCs w:val="30"/>
        </w:rPr>
        <w:t>146.79</w:t>
      </w:r>
      <w:r w:rsidRPr="00044B7A">
        <w:rPr>
          <w:rFonts w:ascii="Angsana New" w:hAnsi="Angsana New" w:cs="Angsana New"/>
          <w:spacing w:val="-4"/>
          <w:sz w:val="30"/>
          <w:szCs w:val="30"/>
        </w:rPr>
        <w:t xml:space="preserve"> </w:t>
      </w:r>
      <w:r w:rsidRPr="00044B7A">
        <w:rPr>
          <w:rFonts w:ascii="Angsana New" w:hAnsi="Angsana New" w:cs="Angsana New"/>
          <w:spacing w:val="-4"/>
          <w:sz w:val="30"/>
          <w:szCs w:val="30"/>
          <w:cs/>
        </w:rPr>
        <w:t>ล้านบาท</w:t>
      </w:r>
      <w:r w:rsidRPr="00044B7A">
        <w:rPr>
          <w:rFonts w:ascii="Angsana New" w:hAnsi="Angsana New" w:cs="Angsana New"/>
          <w:spacing w:val="-4"/>
          <w:sz w:val="30"/>
          <w:szCs w:val="30"/>
        </w:rPr>
        <w:t xml:space="preserve"> </w:t>
      </w:r>
      <w:r w:rsidRPr="00044B7A">
        <w:rPr>
          <w:rFonts w:ascii="Angsana New" w:hAnsi="Angsana New" w:cs="Angsana New" w:hint="cs"/>
          <w:spacing w:val="-4"/>
          <w:sz w:val="30"/>
          <w:szCs w:val="30"/>
          <w:cs/>
        </w:rPr>
        <w:t>(</w:t>
      </w:r>
      <w:r w:rsidRPr="00044B7A">
        <w:rPr>
          <w:rFonts w:ascii="Angsana New" w:hAnsi="Angsana New" w:cs="Angsana New"/>
          <w:spacing w:val="-4"/>
          <w:sz w:val="30"/>
          <w:szCs w:val="30"/>
        </w:rPr>
        <w:t>256</w:t>
      </w:r>
      <w:r w:rsidR="00F566D4">
        <w:rPr>
          <w:rFonts w:ascii="Angsana New" w:hAnsi="Angsana New" w:cs="Angsana New"/>
          <w:spacing w:val="-4"/>
          <w:sz w:val="30"/>
          <w:szCs w:val="30"/>
        </w:rPr>
        <w:t>7</w:t>
      </w:r>
      <w:r w:rsidRPr="00044B7A">
        <w:rPr>
          <w:rFonts w:ascii="Angsana New" w:hAnsi="Angsana New" w:cs="Angsana New"/>
          <w:spacing w:val="-4"/>
          <w:sz w:val="30"/>
          <w:szCs w:val="30"/>
        </w:rPr>
        <w:t xml:space="preserve"> : </w:t>
      </w:r>
      <w:r w:rsidR="00B969F3">
        <w:rPr>
          <w:rFonts w:ascii="Angsana New" w:hAnsi="Angsana New" w:cs="Angsana New" w:hint="cs"/>
          <w:spacing w:val="-4"/>
          <w:sz w:val="30"/>
          <w:szCs w:val="30"/>
          <w:cs/>
        </w:rPr>
        <w:t xml:space="preserve">จำนวนเงิน </w:t>
      </w:r>
      <w:r w:rsidR="00F566D4" w:rsidRPr="00044B7A">
        <w:rPr>
          <w:rFonts w:ascii="Angsana New" w:hAnsi="Angsana New" w:cs="Angsana New"/>
          <w:spacing w:val="-4"/>
          <w:sz w:val="30"/>
          <w:szCs w:val="30"/>
        </w:rPr>
        <w:t>132.78</w:t>
      </w:r>
      <w:r w:rsidRPr="00044B7A">
        <w:rPr>
          <w:rFonts w:ascii="Angsana New" w:hAnsi="Angsana New" w:cs="Angsana New" w:hint="cs"/>
          <w:spacing w:val="-4"/>
          <w:sz w:val="30"/>
          <w:szCs w:val="30"/>
          <w:cs/>
        </w:rPr>
        <w:t xml:space="preserve"> ล้านบาท)</w:t>
      </w:r>
      <w:r w:rsidR="00CA098E">
        <w:rPr>
          <w:rFonts w:ascii="Angsana New" w:hAnsi="Angsana New" w:cs="Angsana New"/>
          <w:spacing w:val="-4"/>
          <w:sz w:val="30"/>
          <w:szCs w:val="30"/>
        </w:rPr>
        <w:t xml:space="preserve"> </w:t>
      </w:r>
    </w:p>
    <w:p w14:paraId="1169CF92" w14:textId="77777777" w:rsidR="00CA098E" w:rsidRPr="00CA098E" w:rsidRDefault="00CA098E" w:rsidP="00044B7A">
      <w:pPr>
        <w:spacing w:line="216" w:lineRule="auto"/>
        <w:ind w:left="450" w:firstLine="826"/>
        <w:jc w:val="thaiDistribute"/>
        <w:rPr>
          <w:rFonts w:ascii="Angsana New" w:hAnsi="Angsana New" w:cs="Angsana New"/>
          <w:spacing w:val="-4"/>
          <w:sz w:val="16"/>
          <w:szCs w:val="16"/>
          <w:cs/>
        </w:rPr>
      </w:pPr>
    </w:p>
    <w:p w14:paraId="578962AB" w14:textId="1965C570" w:rsidR="00044B7A" w:rsidRPr="00044B7A" w:rsidRDefault="00044B7A" w:rsidP="00044B7A">
      <w:pPr>
        <w:spacing w:line="216" w:lineRule="auto"/>
        <w:ind w:left="450" w:firstLine="826"/>
        <w:jc w:val="thaiDistribute"/>
        <w:rPr>
          <w:rFonts w:ascii="Angsana New" w:hAnsi="Angsana New" w:cs="Angsana New"/>
          <w:spacing w:val="-4"/>
          <w:sz w:val="30"/>
          <w:szCs w:val="30"/>
          <w:cs/>
        </w:rPr>
      </w:pPr>
      <w:r w:rsidRPr="00044B7A">
        <w:rPr>
          <w:rFonts w:ascii="Angsana New" w:hAnsi="Angsana New" w:cs="Angsana New" w:hint="cs"/>
          <w:spacing w:val="-4"/>
          <w:sz w:val="30"/>
          <w:szCs w:val="30"/>
          <w:cs/>
        </w:rPr>
        <w:t xml:space="preserve">ตามงบการเงินเฉพาะกิจการ </w:t>
      </w:r>
      <w:r w:rsidRPr="00044B7A">
        <w:rPr>
          <w:rFonts w:ascii="Angsana New" w:hAnsi="Angsana New" w:cs="Angsana New"/>
          <w:spacing w:val="-4"/>
          <w:sz w:val="30"/>
          <w:szCs w:val="30"/>
          <w:cs/>
        </w:rPr>
        <w:t xml:space="preserve">ณ วันที่ </w:t>
      </w:r>
      <w:r w:rsidRPr="00044B7A">
        <w:rPr>
          <w:rFonts w:ascii="Angsana New" w:hAnsi="Angsana New" w:cs="Angsana New"/>
          <w:spacing w:val="-4"/>
          <w:sz w:val="30"/>
          <w:szCs w:val="30"/>
        </w:rPr>
        <w:t>31</w:t>
      </w:r>
      <w:r w:rsidRPr="00044B7A">
        <w:rPr>
          <w:rFonts w:ascii="Angsana New" w:hAnsi="Angsana New" w:cs="Angsana New"/>
          <w:spacing w:val="-4"/>
          <w:sz w:val="30"/>
          <w:szCs w:val="30"/>
          <w:cs/>
        </w:rPr>
        <w:t xml:space="preserve"> ธันวาคม </w:t>
      </w:r>
      <w:r w:rsidRPr="00044B7A">
        <w:rPr>
          <w:rFonts w:ascii="Angsana New" w:hAnsi="Angsana New" w:cs="Angsana New"/>
          <w:spacing w:val="-4"/>
          <w:sz w:val="30"/>
          <w:szCs w:val="30"/>
        </w:rPr>
        <w:t>256</w:t>
      </w:r>
      <w:r w:rsidR="00F566D4">
        <w:rPr>
          <w:rFonts w:ascii="Angsana New" w:hAnsi="Angsana New" w:cs="Angsana New"/>
          <w:spacing w:val="-4"/>
          <w:sz w:val="30"/>
          <w:szCs w:val="30"/>
        </w:rPr>
        <w:t>8</w:t>
      </w:r>
      <w:r w:rsidRPr="00044B7A">
        <w:rPr>
          <w:rFonts w:ascii="Angsana New" w:hAnsi="Angsana New" w:cs="Angsana New"/>
          <w:spacing w:val="-4"/>
          <w:sz w:val="30"/>
          <w:szCs w:val="30"/>
          <w:cs/>
        </w:rPr>
        <w:t xml:space="preserve"> บริษัทฯ</w:t>
      </w:r>
      <w:r w:rsidRPr="00044B7A">
        <w:rPr>
          <w:rFonts w:ascii="Angsana New" w:hAnsi="Angsana New" w:cs="Angsana New"/>
          <w:spacing w:val="-4"/>
          <w:sz w:val="30"/>
          <w:szCs w:val="30"/>
        </w:rPr>
        <w:t xml:space="preserve"> </w:t>
      </w:r>
      <w:r w:rsidRPr="00044B7A">
        <w:rPr>
          <w:rFonts w:ascii="Angsana New" w:hAnsi="Angsana New" w:cs="Angsana New"/>
          <w:spacing w:val="-4"/>
          <w:sz w:val="30"/>
          <w:szCs w:val="30"/>
          <w:cs/>
        </w:rPr>
        <w:t>มีอุปกรณ์จำนวนหนึ่งซึ่งตัดค่าเสื่อม</w:t>
      </w:r>
      <w:r w:rsidRPr="00044B7A">
        <w:rPr>
          <w:rFonts w:ascii="Angsana New" w:hAnsi="Angsana New" w:cs="Angsana New"/>
          <w:sz w:val="30"/>
          <w:szCs w:val="30"/>
          <w:cs/>
        </w:rPr>
        <w:t>ราคาหมดแล้ว มูลค่าตามบัญชีก่อนหักค่าเสื่อมราคาสะสมของสินทรัพย์ดังกล่าวมีจำนวน</w:t>
      </w:r>
      <w:r w:rsidRPr="00044B7A">
        <w:rPr>
          <w:rFonts w:ascii="Angsana New" w:hAnsi="Angsana New" w:cs="Angsana New" w:hint="cs"/>
          <w:sz w:val="30"/>
          <w:szCs w:val="30"/>
          <w:cs/>
        </w:rPr>
        <w:t>เงิน</w:t>
      </w:r>
      <w:r w:rsidRPr="00044B7A">
        <w:rPr>
          <w:rFonts w:ascii="Angsana New" w:hAnsi="Angsana New" w:cs="Angsana New"/>
          <w:sz w:val="30"/>
          <w:szCs w:val="30"/>
          <w:cs/>
        </w:rPr>
        <w:t xml:space="preserve"> </w:t>
      </w:r>
      <w:r w:rsidR="00E06D91">
        <w:rPr>
          <w:rFonts w:ascii="Angsana New" w:hAnsi="Angsana New" w:cs="Angsana New"/>
          <w:sz w:val="30"/>
          <w:szCs w:val="30"/>
        </w:rPr>
        <w:t>111.41</w:t>
      </w:r>
      <w:r w:rsidRPr="00044B7A">
        <w:rPr>
          <w:rFonts w:ascii="Angsana New" w:hAnsi="Angsana New" w:cs="Angsana New"/>
          <w:sz w:val="30"/>
          <w:szCs w:val="30"/>
          <w:cs/>
        </w:rPr>
        <w:t xml:space="preserve"> ล้านบาท</w:t>
      </w:r>
      <w:r w:rsidRPr="00044B7A">
        <w:rPr>
          <w:rFonts w:ascii="Angsana New" w:hAnsi="Angsana New" w:cs="Angsana New" w:hint="cs"/>
          <w:sz w:val="30"/>
          <w:szCs w:val="30"/>
          <w:cs/>
        </w:rPr>
        <w:t xml:space="preserve"> </w:t>
      </w:r>
      <w:r w:rsidRPr="00044B7A">
        <w:rPr>
          <w:rFonts w:ascii="Angsana New" w:hAnsi="Angsana New" w:cs="Angsana New" w:hint="cs"/>
          <w:spacing w:val="-4"/>
          <w:sz w:val="30"/>
          <w:szCs w:val="30"/>
          <w:cs/>
        </w:rPr>
        <w:t>(</w:t>
      </w:r>
      <w:r w:rsidRPr="00044B7A">
        <w:rPr>
          <w:rFonts w:ascii="Angsana New" w:hAnsi="Angsana New" w:cs="Angsana New"/>
          <w:spacing w:val="-4"/>
          <w:sz w:val="30"/>
          <w:szCs w:val="30"/>
        </w:rPr>
        <w:t>256</w:t>
      </w:r>
      <w:r w:rsidR="00F566D4">
        <w:rPr>
          <w:rFonts w:ascii="Angsana New" w:hAnsi="Angsana New" w:cs="Angsana New"/>
          <w:spacing w:val="-4"/>
          <w:sz w:val="30"/>
          <w:szCs w:val="30"/>
        </w:rPr>
        <w:t>7</w:t>
      </w:r>
      <w:r w:rsidRPr="00044B7A">
        <w:rPr>
          <w:rFonts w:ascii="Angsana New" w:hAnsi="Angsana New" w:cs="Angsana New"/>
          <w:spacing w:val="-4"/>
          <w:sz w:val="30"/>
          <w:szCs w:val="30"/>
        </w:rPr>
        <w:t xml:space="preserve"> : </w:t>
      </w:r>
      <w:r w:rsidR="00B969F3">
        <w:rPr>
          <w:rFonts w:ascii="Angsana New" w:hAnsi="Angsana New" w:cs="Angsana New" w:hint="cs"/>
          <w:spacing w:val="-4"/>
          <w:sz w:val="30"/>
          <w:szCs w:val="30"/>
          <w:cs/>
        </w:rPr>
        <w:t xml:space="preserve">จำนวนเงิน </w:t>
      </w:r>
      <w:r w:rsidR="00F566D4" w:rsidRPr="00044B7A">
        <w:rPr>
          <w:rFonts w:ascii="Angsana New" w:hAnsi="Angsana New" w:cs="Angsana New"/>
          <w:sz w:val="30"/>
          <w:szCs w:val="30"/>
        </w:rPr>
        <w:t>106.60</w:t>
      </w:r>
      <w:r w:rsidRPr="00044B7A">
        <w:rPr>
          <w:rFonts w:ascii="Angsana New" w:hAnsi="Angsana New" w:cs="Angsana New" w:hint="cs"/>
          <w:spacing w:val="-4"/>
          <w:sz w:val="30"/>
          <w:szCs w:val="30"/>
          <w:cs/>
        </w:rPr>
        <w:t xml:space="preserve"> ล้านบาท)</w:t>
      </w:r>
      <w:r w:rsidR="00CA098E">
        <w:rPr>
          <w:rFonts w:ascii="Angsana New" w:hAnsi="Angsana New" w:cs="Angsana New" w:hint="cs"/>
          <w:spacing w:val="-4"/>
          <w:sz w:val="30"/>
          <w:szCs w:val="30"/>
          <w:cs/>
        </w:rPr>
        <w:t xml:space="preserve"> </w:t>
      </w:r>
    </w:p>
    <w:p w14:paraId="16BE5242" w14:textId="77777777" w:rsidR="00044B7A" w:rsidRDefault="00044B7A" w:rsidP="00044B7A">
      <w:pPr>
        <w:ind w:left="450"/>
        <w:jc w:val="thaiDistribute"/>
        <w:rPr>
          <w:rFonts w:ascii="Angsana New" w:hAnsi="Angsana New" w:cs="Angsana New"/>
          <w:b/>
          <w:bCs/>
          <w:sz w:val="30"/>
          <w:szCs w:val="30"/>
        </w:rPr>
      </w:pPr>
    </w:p>
    <w:p w14:paraId="1A189D3F" w14:textId="5FA9838F" w:rsidR="00837DEF" w:rsidRDefault="00B55EE9" w:rsidP="005D423E">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สัญญาเช่า</w:t>
      </w:r>
    </w:p>
    <w:p w14:paraId="1876123F" w14:textId="77777777" w:rsidR="005D423E" w:rsidRPr="005D423E" w:rsidRDefault="005D423E" w:rsidP="005D423E">
      <w:pPr>
        <w:ind w:left="450"/>
        <w:jc w:val="thaiDistribute"/>
        <w:rPr>
          <w:rFonts w:ascii="Angsana New" w:hAnsi="Angsana New" w:cs="Angsana New"/>
          <w:b/>
          <w:bCs/>
          <w:sz w:val="16"/>
          <w:szCs w:val="16"/>
        </w:rPr>
      </w:pPr>
    </w:p>
    <w:p w14:paraId="488D127B" w14:textId="571F0065" w:rsidR="005D423E" w:rsidRPr="00B55EE9" w:rsidRDefault="003B27BA" w:rsidP="00C64382">
      <w:pPr>
        <w:pStyle w:val="ListParagraph"/>
        <w:numPr>
          <w:ilvl w:val="0"/>
          <w:numId w:val="31"/>
        </w:numPr>
        <w:ind w:left="851" w:hanging="357"/>
        <w:jc w:val="thaiDistribute"/>
        <w:rPr>
          <w:rFonts w:ascii="Angsana New" w:hAnsi="Angsana New" w:cs="Angsana New"/>
          <w:b/>
          <w:bCs/>
          <w:sz w:val="30"/>
          <w:szCs w:val="30"/>
        </w:rPr>
      </w:pPr>
      <w:r>
        <w:rPr>
          <w:rFonts w:ascii="Angsana New" w:hAnsi="Angsana New" w:cs="Angsana New"/>
          <w:b/>
          <w:bCs/>
          <w:sz w:val="30"/>
          <w:szCs w:val="30"/>
        </w:rPr>
        <w:t xml:space="preserve">   </w:t>
      </w:r>
      <w:r w:rsidR="00B55EE9">
        <w:rPr>
          <w:rFonts w:ascii="Angsana New" w:hAnsi="Angsana New" w:cs="Angsana New" w:hint="cs"/>
          <w:sz w:val="30"/>
          <w:szCs w:val="30"/>
          <w:cs/>
        </w:rPr>
        <w:t>สินทรัพย์</w:t>
      </w:r>
      <w:r w:rsidR="00B55EE9" w:rsidRPr="00B55EE9">
        <w:rPr>
          <w:rFonts w:ascii="Angsana New" w:hAnsi="Angsana New" w:cs="Angsana New"/>
          <w:sz w:val="30"/>
          <w:szCs w:val="30"/>
          <w:cs/>
        </w:rPr>
        <w:t>สิทธิการใช้</w:t>
      </w:r>
    </w:p>
    <w:p w14:paraId="7FCED279" w14:textId="77777777" w:rsidR="00B55EE9" w:rsidRPr="00B55EE9" w:rsidRDefault="00B55EE9" w:rsidP="00B55EE9">
      <w:pPr>
        <w:pStyle w:val="ListParagraph"/>
        <w:ind w:left="851"/>
        <w:jc w:val="thaiDistribute"/>
        <w:rPr>
          <w:rFonts w:ascii="Angsana New" w:hAnsi="Angsana New" w:cs="Angsana New"/>
          <w:b/>
          <w:bCs/>
          <w:sz w:val="16"/>
          <w:szCs w:val="16"/>
        </w:rPr>
      </w:pPr>
    </w:p>
    <w:p w14:paraId="3C6D69B0" w14:textId="2ACF5FB2" w:rsidR="009002B0" w:rsidRPr="00B55EE9" w:rsidRDefault="00B55EE9" w:rsidP="007B4169">
      <w:pPr>
        <w:spacing w:line="216" w:lineRule="auto"/>
        <w:ind w:left="990" w:firstLine="630"/>
        <w:jc w:val="thaiDistribute"/>
        <w:rPr>
          <w:rFonts w:ascii="Angsana New" w:hAnsi="Angsana New" w:cs="Angsana New"/>
          <w:spacing w:val="-4"/>
          <w:sz w:val="30"/>
          <w:szCs w:val="30"/>
        </w:rPr>
      </w:pPr>
      <w:r w:rsidRPr="00B55EE9">
        <w:rPr>
          <w:rFonts w:ascii="Angsana New" w:hAnsi="Angsana New" w:cs="Angsana New" w:hint="cs"/>
          <w:spacing w:val="-4"/>
          <w:sz w:val="30"/>
          <w:szCs w:val="30"/>
          <w:cs/>
        </w:rPr>
        <w:t>รายการเปลี่ยนแปลงของบ</w:t>
      </w:r>
      <w:r w:rsidR="00BA52F2">
        <w:rPr>
          <w:rFonts w:ascii="Angsana New" w:hAnsi="Angsana New" w:cs="Angsana New" w:hint="cs"/>
          <w:spacing w:val="-4"/>
          <w:sz w:val="30"/>
          <w:szCs w:val="30"/>
          <w:cs/>
        </w:rPr>
        <w:t>ั</w:t>
      </w:r>
      <w:r w:rsidRPr="00B55EE9">
        <w:rPr>
          <w:rFonts w:ascii="Angsana New" w:hAnsi="Angsana New" w:cs="Angsana New" w:hint="cs"/>
          <w:spacing w:val="-4"/>
          <w:sz w:val="30"/>
          <w:szCs w:val="30"/>
          <w:cs/>
        </w:rPr>
        <w:t xml:space="preserve">ญชีสินทรัพย์สิทธิการใช้สำหรับปีสิ้นสุดวันที่ </w:t>
      </w:r>
      <w:r w:rsidRPr="00B55EE9">
        <w:rPr>
          <w:rFonts w:ascii="Angsana New" w:hAnsi="Angsana New" w:cs="Angsana New"/>
          <w:spacing w:val="-4"/>
          <w:sz w:val="30"/>
          <w:szCs w:val="30"/>
        </w:rPr>
        <w:t xml:space="preserve">31 </w:t>
      </w:r>
      <w:r w:rsidRPr="00B55EE9">
        <w:rPr>
          <w:rFonts w:ascii="Angsana New" w:hAnsi="Angsana New" w:cs="Angsana New" w:hint="cs"/>
          <w:spacing w:val="-4"/>
          <w:sz w:val="30"/>
          <w:szCs w:val="30"/>
          <w:cs/>
        </w:rPr>
        <w:t xml:space="preserve">ธันวาคม </w:t>
      </w:r>
      <w:r w:rsidRPr="00B55EE9">
        <w:rPr>
          <w:rFonts w:ascii="Angsana New" w:hAnsi="Angsana New" w:cs="Angsana New"/>
          <w:spacing w:val="-4"/>
          <w:sz w:val="30"/>
          <w:szCs w:val="30"/>
        </w:rPr>
        <w:t xml:space="preserve">2568 </w:t>
      </w:r>
      <w:r w:rsidRPr="00B55EE9">
        <w:rPr>
          <w:rFonts w:ascii="Angsana New" w:hAnsi="Angsana New" w:cs="Angsana New" w:hint="cs"/>
          <w:spacing w:val="-4"/>
          <w:sz w:val="30"/>
          <w:szCs w:val="30"/>
          <w:cs/>
        </w:rPr>
        <w:t xml:space="preserve">และ </w:t>
      </w:r>
      <w:r w:rsidRPr="00B55EE9">
        <w:rPr>
          <w:rFonts w:ascii="Angsana New" w:hAnsi="Angsana New" w:cs="Angsana New"/>
          <w:spacing w:val="-4"/>
          <w:sz w:val="30"/>
          <w:szCs w:val="30"/>
        </w:rPr>
        <w:t xml:space="preserve">2567 </w:t>
      </w:r>
      <w:r w:rsidRPr="00B55EE9">
        <w:rPr>
          <w:rFonts w:ascii="Angsana New" w:hAnsi="Angsana New" w:cs="Angsana New" w:hint="cs"/>
          <w:spacing w:val="-4"/>
          <w:sz w:val="30"/>
          <w:szCs w:val="30"/>
          <w:cs/>
        </w:rPr>
        <w:t>มีดังนี้</w:t>
      </w:r>
    </w:p>
    <w:tbl>
      <w:tblPr>
        <w:tblW w:w="8696" w:type="dxa"/>
        <w:tblInd w:w="450" w:type="dxa"/>
        <w:tblLayout w:type="fixed"/>
        <w:tblCellMar>
          <w:left w:w="10" w:type="dxa"/>
          <w:right w:w="10" w:type="dxa"/>
        </w:tblCellMar>
        <w:tblLook w:val="0000" w:firstRow="0" w:lastRow="0" w:firstColumn="0" w:lastColumn="0" w:noHBand="0" w:noVBand="0"/>
      </w:tblPr>
      <w:tblGrid>
        <w:gridCol w:w="4230"/>
        <w:gridCol w:w="2070"/>
        <w:gridCol w:w="90"/>
        <w:gridCol w:w="2306"/>
      </w:tblGrid>
      <w:tr w:rsidR="005D62EA" w:rsidRPr="00C1753E" w14:paraId="287737EE" w14:textId="77777777" w:rsidTr="00C1753E">
        <w:tc>
          <w:tcPr>
            <w:tcW w:w="4230" w:type="dxa"/>
            <w:tcMar>
              <w:top w:w="0" w:type="dxa"/>
              <w:left w:w="108" w:type="dxa"/>
              <w:bottom w:w="0" w:type="dxa"/>
              <w:right w:w="108" w:type="dxa"/>
            </w:tcMar>
          </w:tcPr>
          <w:p w14:paraId="629891EC" w14:textId="77777777" w:rsidR="005D62EA" w:rsidRPr="00C1753E" w:rsidRDefault="005D62EA">
            <w:pPr>
              <w:suppressAutoHyphens/>
              <w:overflowPunct w:val="0"/>
              <w:autoSpaceDE w:val="0"/>
              <w:autoSpaceDN w:val="0"/>
              <w:ind w:left="-2093" w:right="231"/>
              <w:jc w:val="center"/>
              <w:textAlignment w:val="baseline"/>
              <w:rPr>
                <w:rFonts w:ascii="Angsana New" w:eastAsia="Brush Script MT" w:hAnsi="Angsana New" w:cs="Angsana New"/>
                <w:color w:val="000000"/>
                <w:sz w:val="30"/>
                <w:szCs w:val="30"/>
                <w:cs/>
                <w:lang w:val="en-GB"/>
              </w:rPr>
            </w:pPr>
          </w:p>
        </w:tc>
        <w:tc>
          <w:tcPr>
            <w:tcW w:w="2070" w:type="dxa"/>
            <w:tcMar>
              <w:top w:w="0" w:type="dxa"/>
              <w:left w:w="108" w:type="dxa"/>
              <w:bottom w:w="0" w:type="dxa"/>
              <w:right w:w="108" w:type="dxa"/>
            </w:tcMar>
          </w:tcPr>
          <w:p w14:paraId="12230133" w14:textId="77777777" w:rsidR="005D62EA" w:rsidRPr="00C1753E" w:rsidRDefault="005D62EA">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90" w:type="dxa"/>
          </w:tcPr>
          <w:p w14:paraId="63F1BBAB" w14:textId="77777777" w:rsidR="005D62EA" w:rsidRPr="00C1753E" w:rsidRDefault="005D62EA">
            <w:pPr>
              <w:suppressAutoHyphens/>
              <w:overflowPunct w:val="0"/>
              <w:autoSpaceDE w:val="0"/>
              <w:autoSpaceDN w:val="0"/>
              <w:ind w:left="-108" w:right="-108"/>
              <w:jc w:val="center"/>
              <w:textAlignment w:val="baseline"/>
              <w:rPr>
                <w:rFonts w:ascii="Angsana New" w:eastAsia="Brush Script MT" w:hAnsi="Angsana New" w:cs="Angsana New"/>
                <w:color w:val="000000"/>
                <w:sz w:val="30"/>
                <w:szCs w:val="30"/>
                <w:u w:val="single"/>
                <w:cs/>
                <w:lang w:val="en-GB"/>
              </w:rPr>
            </w:pPr>
          </w:p>
        </w:tc>
        <w:tc>
          <w:tcPr>
            <w:tcW w:w="2306" w:type="dxa"/>
            <w:tcMar>
              <w:top w:w="0" w:type="dxa"/>
              <w:left w:w="108" w:type="dxa"/>
              <w:bottom w:w="0" w:type="dxa"/>
              <w:right w:w="108" w:type="dxa"/>
            </w:tcMar>
          </w:tcPr>
          <w:p w14:paraId="4BB98D86" w14:textId="77777777" w:rsidR="005D62EA" w:rsidRPr="00C1753E" w:rsidRDefault="005D62EA">
            <w:pPr>
              <w:ind w:left="-108"/>
              <w:jc w:val="right"/>
              <w:rPr>
                <w:rFonts w:ascii="Angsana New" w:hAnsi="Angsana New" w:cs="Angsana New"/>
                <w:sz w:val="30"/>
                <w:szCs w:val="30"/>
                <w:cs/>
              </w:rPr>
            </w:pPr>
            <w:r w:rsidRPr="00C1753E">
              <w:rPr>
                <w:rFonts w:ascii="Angsana New" w:hAnsi="Angsana New" w:cs="Angsana New" w:hint="cs"/>
                <w:sz w:val="30"/>
                <w:szCs w:val="30"/>
                <w:cs/>
              </w:rPr>
              <w:t xml:space="preserve">(หน่วย </w:t>
            </w:r>
            <w:r w:rsidRPr="00C1753E">
              <w:rPr>
                <w:rFonts w:ascii="Angsana New" w:hAnsi="Angsana New" w:cs="Angsana New"/>
                <w:sz w:val="30"/>
                <w:szCs w:val="30"/>
              </w:rPr>
              <w:t xml:space="preserve">: </w:t>
            </w:r>
            <w:r w:rsidRPr="00C1753E">
              <w:rPr>
                <w:rFonts w:ascii="Angsana New" w:hAnsi="Angsana New" w:cs="Angsana New" w:hint="cs"/>
                <w:sz w:val="30"/>
                <w:szCs w:val="30"/>
                <w:cs/>
              </w:rPr>
              <w:t>บาท)</w:t>
            </w:r>
          </w:p>
        </w:tc>
      </w:tr>
      <w:tr w:rsidR="005D62EA" w:rsidRPr="00C1753E" w14:paraId="674FFF99" w14:textId="77777777" w:rsidTr="00C1753E">
        <w:tc>
          <w:tcPr>
            <w:tcW w:w="4230" w:type="dxa"/>
            <w:tcMar>
              <w:top w:w="0" w:type="dxa"/>
              <w:left w:w="108" w:type="dxa"/>
              <w:bottom w:w="0" w:type="dxa"/>
              <w:right w:w="108" w:type="dxa"/>
            </w:tcMar>
          </w:tcPr>
          <w:p w14:paraId="00A96EAC" w14:textId="77777777" w:rsidR="005D62EA" w:rsidRPr="00C1753E" w:rsidRDefault="005D62EA">
            <w:pPr>
              <w:suppressAutoHyphens/>
              <w:overflowPunct w:val="0"/>
              <w:autoSpaceDE w:val="0"/>
              <w:autoSpaceDN w:val="0"/>
              <w:ind w:left="-2093" w:right="231"/>
              <w:jc w:val="center"/>
              <w:textAlignment w:val="baseline"/>
              <w:rPr>
                <w:rFonts w:ascii="Angsana New" w:eastAsia="Brush Script MT" w:hAnsi="Angsana New" w:cs="Angsana New"/>
                <w:color w:val="000000"/>
                <w:sz w:val="30"/>
                <w:szCs w:val="30"/>
                <w:cs/>
                <w:lang w:val="en-GB"/>
              </w:rPr>
            </w:pPr>
          </w:p>
        </w:tc>
        <w:tc>
          <w:tcPr>
            <w:tcW w:w="2070" w:type="dxa"/>
            <w:tcMar>
              <w:top w:w="0" w:type="dxa"/>
              <w:left w:w="108" w:type="dxa"/>
              <w:bottom w:w="0" w:type="dxa"/>
              <w:right w:w="108" w:type="dxa"/>
            </w:tcMar>
          </w:tcPr>
          <w:p w14:paraId="7F075B5A" w14:textId="77777777" w:rsidR="005D62EA" w:rsidRPr="00C1753E" w:rsidRDefault="005D62EA">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C1753E">
              <w:rPr>
                <w:rFonts w:ascii="Angsana New" w:eastAsia="Brush Script MT" w:hAnsi="Angsana New" w:cs="Angsana New"/>
                <w:color w:val="000000"/>
                <w:sz w:val="30"/>
                <w:szCs w:val="30"/>
                <w:u w:val="single"/>
                <w:cs/>
                <w:lang w:val="en-GB"/>
              </w:rPr>
              <w:t>งบการเงินรวม</w:t>
            </w:r>
          </w:p>
        </w:tc>
        <w:tc>
          <w:tcPr>
            <w:tcW w:w="90" w:type="dxa"/>
          </w:tcPr>
          <w:p w14:paraId="5848859B" w14:textId="77777777" w:rsidR="005D62EA" w:rsidRPr="00C1753E" w:rsidRDefault="005D62EA">
            <w:pPr>
              <w:suppressAutoHyphens/>
              <w:overflowPunct w:val="0"/>
              <w:autoSpaceDE w:val="0"/>
              <w:autoSpaceDN w:val="0"/>
              <w:ind w:left="-108" w:right="-108"/>
              <w:jc w:val="center"/>
              <w:textAlignment w:val="baseline"/>
              <w:rPr>
                <w:rFonts w:ascii="Angsana New" w:eastAsia="Brush Script MT" w:hAnsi="Angsana New" w:cs="Angsana New"/>
                <w:color w:val="000000"/>
                <w:sz w:val="30"/>
                <w:szCs w:val="30"/>
                <w:u w:val="single"/>
                <w:cs/>
                <w:lang w:val="en-GB"/>
              </w:rPr>
            </w:pPr>
          </w:p>
        </w:tc>
        <w:tc>
          <w:tcPr>
            <w:tcW w:w="2306" w:type="dxa"/>
            <w:tcMar>
              <w:top w:w="0" w:type="dxa"/>
              <w:left w:w="108" w:type="dxa"/>
              <w:bottom w:w="0" w:type="dxa"/>
              <w:right w:w="108" w:type="dxa"/>
            </w:tcMar>
          </w:tcPr>
          <w:p w14:paraId="713A5EB3" w14:textId="77777777" w:rsidR="005D62EA" w:rsidRPr="00C1753E" w:rsidRDefault="005D62EA">
            <w:pPr>
              <w:suppressAutoHyphens/>
              <w:overflowPunct w:val="0"/>
              <w:autoSpaceDE w:val="0"/>
              <w:autoSpaceDN w:val="0"/>
              <w:ind w:left="-108" w:right="-108"/>
              <w:jc w:val="center"/>
              <w:textAlignment w:val="baseline"/>
              <w:rPr>
                <w:rFonts w:ascii="Times New Roman" w:eastAsia="Times New Roman" w:hAnsi="Times New Roman" w:cs="Angsana New"/>
                <w:sz w:val="30"/>
                <w:szCs w:val="30"/>
              </w:rPr>
            </w:pPr>
            <w:r w:rsidRPr="00C1753E">
              <w:rPr>
                <w:rFonts w:ascii="Angsana New" w:eastAsia="Brush Script MT" w:hAnsi="Angsana New" w:cs="Angsana New"/>
                <w:color w:val="000000"/>
                <w:sz w:val="30"/>
                <w:szCs w:val="30"/>
                <w:u w:val="single"/>
                <w:cs/>
                <w:lang w:val="en-GB"/>
              </w:rPr>
              <w:t>งบการเงินเฉพาะกิจการ</w:t>
            </w:r>
          </w:p>
        </w:tc>
      </w:tr>
      <w:tr w:rsidR="00C1753E" w:rsidRPr="00C1753E" w14:paraId="2BEDB3F9" w14:textId="77777777" w:rsidTr="00C1753E">
        <w:tc>
          <w:tcPr>
            <w:tcW w:w="4230" w:type="dxa"/>
            <w:tcMar>
              <w:top w:w="0" w:type="dxa"/>
              <w:left w:w="108" w:type="dxa"/>
              <w:bottom w:w="0" w:type="dxa"/>
              <w:right w:w="108" w:type="dxa"/>
            </w:tcMar>
            <w:vAlign w:val="bottom"/>
          </w:tcPr>
          <w:p w14:paraId="030D731E" w14:textId="3C95EDDF" w:rsidR="00C1753E" w:rsidRPr="00C1753E" w:rsidRDefault="00C1753E" w:rsidP="00C1753E">
            <w:pPr>
              <w:ind w:left="436" w:hanging="6"/>
              <w:jc w:val="thaiDistribute"/>
              <w:rPr>
                <w:rFonts w:ascii="Angsana New" w:hAnsi="Angsana New" w:cs="Angsana New"/>
                <w:sz w:val="30"/>
                <w:szCs w:val="30"/>
              </w:rPr>
            </w:pPr>
            <w:r w:rsidRPr="00C1753E">
              <w:rPr>
                <w:rFonts w:ascii="Angsana New" w:hAnsi="Angsana New" w:cs="Angsana New"/>
                <w:sz w:val="30"/>
                <w:szCs w:val="30"/>
                <w:cs/>
              </w:rPr>
              <w:t xml:space="preserve">ณ วันที่ </w:t>
            </w:r>
            <w:r w:rsidRPr="00C1753E">
              <w:rPr>
                <w:rFonts w:ascii="Angsana New" w:hAnsi="Angsana New" w:cs="Angsana New"/>
                <w:sz w:val="30"/>
                <w:szCs w:val="30"/>
              </w:rPr>
              <w:t xml:space="preserve">1 </w:t>
            </w:r>
            <w:r w:rsidRPr="00C1753E">
              <w:rPr>
                <w:rFonts w:ascii="Angsana New" w:hAnsi="Angsana New" w:cs="Angsana New"/>
                <w:sz w:val="30"/>
                <w:szCs w:val="30"/>
                <w:cs/>
              </w:rPr>
              <w:t xml:space="preserve">มกราคม </w:t>
            </w:r>
            <w:r w:rsidRPr="00C1753E">
              <w:rPr>
                <w:rFonts w:ascii="Angsana New" w:hAnsi="Angsana New" w:cs="Angsana New"/>
                <w:sz w:val="30"/>
                <w:szCs w:val="30"/>
              </w:rPr>
              <w:t>2567</w:t>
            </w:r>
          </w:p>
        </w:tc>
        <w:tc>
          <w:tcPr>
            <w:tcW w:w="2070" w:type="dxa"/>
            <w:tcMar>
              <w:top w:w="0" w:type="dxa"/>
              <w:left w:w="108" w:type="dxa"/>
              <w:bottom w:w="0" w:type="dxa"/>
              <w:right w:w="108" w:type="dxa"/>
            </w:tcMar>
          </w:tcPr>
          <w:p w14:paraId="3605F3E8" w14:textId="3D0E6D21" w:rsidR="00C1753E" w:rsidRPr="00C1753E" w:rsidRDefault="00C1753E" w:rsidP="00C1753E">
            <w:pPr>
              <w:suppressAutoHyphens/>
              <w:overflowPunct w:val="0"/>
              <w:autoSpaceDE w:val="0"/>
              <w:autoSpaceDN w:val="0"/>
              <w:ind w:right="156"/>
              <w:jc w:val="right"/>
              <w:textAlignment w:val="baseline"/>
              <w:rPr>
                <w:rFonts w:ascii="Angsana New" w:eastAsia="Times New Roman" w:hAnsi="Angsana New" w:cs="Angsana New"/>
                <w:sz w:val="30"/>
                <w:szCs w:val="30"/>
              </w:rPr>
            </w:pPr>
            <w:r w:rsidRPr="00C1753E">
              <w:rPr>
                <w:rFonts w:ascii="Angsana New" w:eastAsia="Times New Roman" w:hAnsi="Angsana New" w:cs="Angsana New"/>
                <w:color w:val="000000"/>
                <w:sz w:val="30"/>
                <w:szCs w:val="30"/>
              </w:rPr>
              <w:t>1,941,756.88</w:t>
            </w:r>
          </w:p>
        </w:tc>
        <w:tc>
          <w:tcPr>
            <w:tcW w:w="90" w:type="dxa"/>
          </w:tcPr>
          <w:p w14:paraId="1D6AD2FE" w14:textId="77777777" w:rsidR="00C1753E" w:rsidRPr="00C1753E" w:rsidRDefault="00C1753E" w:rsidP="00C1753E">
            <w:pPr>
              <w:tabs>
                <w:tab w:val="decimal" w:pos="1450"/>
              </w:tabs>
              <w:suppressAutoHyphens/>
              <w:overflowPunct w:val="0"/>
              <w:autoSpaceDE w:val="0"/>
              <w:autoSpaceDN w:val="0"/>
              <w:ind w:left="-108" w:right="-154"/>
              <w:textAlignment w:val="baseline"/>
              <w:rPr>
                <w:rFonts w:ascii="Angsana New" w:eastAsia="Times New Roman" w:hAnsi="Angsana New" w:cs="Angsana New"/>
                <w:sz w:val="30"/>
                <w:szCs w:val="30"/>
              </w:rPr>
            </w:pPr>
          </w:p>
        </w:tc>
        <w:tc>
          <w:tcPr>
            <w:tcW w:w="2306" w:type="dxa"/>
            <w:tcMar>
              <w:top w:w="0" w:type="dxa"/>
              <w:left w:w="108" w:type="dxa"/>
              <w:bottom w:w="0" w:type="dxa"/>
              <w:right w:w="108" w:type="dxa"/>
            </w:tcMar>
          </w:tcPr>
          <w:p w14:paraId="262D1E3C" w14:textId="7FFC1A64" w:rsidR="00C1753E" w:rsidRPr="00C1753E" w:rsidRDefault="00C1753E" w:rsidP="00C1753E">
            <w:pPr>
              <w:suppressAutoHyphens/>
              <w:overflowPunct w:val="0"/>
              <w:autoSpaceDE w:val="0"/>
              <w:autoSpaceDN w:val="0"/>
              <w:ind w:right="311"/>
              <w:jc w:val="right"/>
              <w:textAlignment w:val="baseline"/>
              <w:rPr>
                <w:rFonts w:ascii="Angsana New" w:eastAsia="Times New Roman" w:hAnsi="Angsana New" w:cs="Angsana New"/>
                <w:sz w:val="30"/>
                <w:szCs w:val="30"/>
              </w:rPr>
            </w:pPr>
            <w:r w:rsidRPr="00C1753E">
              <w:rPr>
                <w:rFonts w:ascii="Angsana New" w:eastAsia="Times New Roman" w:hAnsi="Angsana New" w:cs="Angsana New"/>
                <w:color w:val="000000"/>
                <w:sz w:val="30"/>
                <w:szCs w:val="30"/>
              </w:rPr>
              <w:t>941,689.55</w:t>
            </w:r>
          </w:p>
        </w:tc>
      </w:tr>
      <w:tr w:rsidR="00FB3B28" w:rsidRPr="00C1753E" w14:paraId="7DC7D25B" w14:textId="77777777" w:rsidTr="00FC55E0">
        <w:tc>
          <w:tcPr>
            <w:tcW w:w="4230" w:type="dxa"/>
            <w:tcMar>
              <w:top w:w="0" w:type="dxa"/>
              <w:left w:w="108" w:type="dxa"/>
              <w:bottom w:w="0" w:type="dxa"/>
              <w:right w:w="108" w:type="dxa"/>
            </w:tcMar>
          </w:tcPr>
          <w:p w14:paraId="7F13BFAB" w14:textId="0C7F5E00" w:rsidR="00FB3B28" w:rsidRPr="00C1753E" w:rsidRDefault="00FB3B28" w:rsidP="00FB3B28">
            <w:pPr>
              <w:ind w:left="436" w:hanging="6"/>
              <w:jc w:val="thaiDistribute"/>
              <w:rPr>
                <w:rFonts w:ascii="Angsana New" w:hAnsi="Angsana New" w:cs="Angsana New"/>
                <w:sz w:val="30"/>
                <w:szCs w:val="30"/>
                <w:cs/>
              </w:rPr>
            </w:pPr>
            <w:r w:rsidRPr="00C1753E">
              <w:rPr>
                <w:rFonts w:ascii="Angsana New" w:hAnsi="Angsana New" w:cs="Angsana New" w:hint="cs"/>
                <w:sz w:val="30"/>
                <w:szCs w:val="30"/>
                <w:cs/>
              </w:rPr>
              <w:t>สินทรัพย์สิทธิการใช้เพิ่มขึ้น</w:t>
            </w:r>
          </w:p>
        </w:tc>
        <w:tc>
          <w:tcPr>
            <w:tcW w:w="2070" w:type="dxa"/>
            <w:tcMar>
              <w:top w:w="0" w:type="dxa"/>
              <w:left w:w="108" w:type="dxa"/>
              <w:bottom w:w="0" w:type="dxa"/>
              <w:right w:w="108" w:type="dxa"/>
            </w:tcMar>
          </w:tcPr>
          <w:p w14:paraId="33ACF6D0" w14:textId="7E739958" w:rsidR="00FB3B28" w:rsidRPr="00C1753E" w:rsidRDefault="00FB3B28" w:rsidP="00FB3B28">
            <w:pPr>
              <w:suppressAutoHyphens/>
              <w:overflowPunct w:val="0"/>
              <w:autoSpaceDE w:val="0"/>
              <w:autoSpaceDN w:val="0"/>
              <w:ind w:right="156"/>
              <w:jc w:val="right"/>
              <w:textAlignment w:val="baseline"/>
              <w:rPr>
                <w:rFonts w:ascii="Angsana New" w:eastAsia="Times New Roman" w:hAnsi="Angsana New" w:cs="Angsana New"/>
                <w:color w:val="000000"/>
                <w:sz w:val="30"/>
                <w:szCs w:val="30"/>
                <w:cs/>
              </w:rPr>
            </w:pPr>
            <w:r w:rsidRPr="00C1753E">
              <w:rPr>
                <w:rFonts w:ascii="Angsana New" w:eastAsia="Times New Roman" w:hAnsi="Angsana New" w:cs="Angsana New"/>
                <w:color w:val="000000"/>
                <w:sz w:val="30"/>
                <w:szCs w:val="30"/>
                <w:cs/>
              </w:rPr>
              <w:t>65</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510</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874.32</w:t>
            </w:r>
          </w:p>
        </w:tc>
        <w:tc>
          <w:tcPr>
            <w:tcW w:w="90" w:type="dxa"/>
          </w:tcPr>
          <w:p w14:paraId="0D854E6D" w14:textId="77777777" w:rsidR="00FB3B28" w:rsidRPr="00C1753E" w:rsidRDefault="00FB3B28" w:rsidP="00FB3B28">
            <w:pPr>
              <w:tabs>
                <w:tab w:val="decimal" w:pos="1450"/>
              </w:tabs>
              <w:suppressAutoHyphens/>
              <w:overflowPunct w:val="0"/>
              <w:autoSpaceDE w:val="0"/>
              <w:autoSpaceDN w:val="0"/>
              <w:ind w:left="-108" w:right="-154"/>
              <w:textAlignment w:val="baseline"/>
              <w:rPr>
                <w:rFonts w:ascii="Angsana New" w:eastAsia="Times New Roman" w:hAnsi="Angsana New" w:cs="Angsana New"/>
                <w:color w:val="000000"/>
                <w:sz w:val="30"/>
                <w:szCs w:val="30"/>
                <w:cs/>
              </w:rPr>
            </w:pPr>
          </w:p>
        </w:tc>
        <w:tc>
          <w:tcPr>
            <w:tcW w:w="2306" w:type="dxa"/>
            <w:tcMar>
              <w:top w:w="0" w:type="dxa"/>
              <w:left w:w="108" w:type="dxa"/>
              <w:bottom w:w="0" w:type="dxa"/>
              <w:right w:w="108" w:type="dxa"/>
            </w:tcMar>
          </w:tcPr>
          <w:p w14:paraId="4E1E5C4D" w14:textId="1F7A4EA2" w:rsidR="00FB3B28" w:rsidRPr="00C1753E" w:rsidRDefault="00FB3B28" w:rsidP="00FB3B28">
            <w:pPr>
              <w:suppressAutoHyphens/>
              <w:overflowPunct w:val="0"/>
              <w:autoSpaceDE w:val="0"/>
              <w:autoSpaceDN w:val="0"/>
              <w:ind w:right="311"/>
              <w:jc w:val="right"/>
              <w:textAlignment w:val="baseline"/>
              <w:rPr>
                <w:rFonts w:ascii="Angsana New" w:eastAsia="Times New Roman" w:hAnsi="Angsana New" w:cs="Angsana New"/>
                <w:color w:val="000000"/>
                <w:sz w:val="30"/>
                <w:szCs w:val="30"/>
                <w:cs/>
              </w:rPr>
            </w:pPr>
            <w:r w:rsidRPr="00C1753E">
              <w:rPr>
                <w:rFonts w:ascii="Angsana New" w:eastAsia="Times New Roman" w:hAnsi="Angsana New" w:cs="Angsana New"/>
                <w:color w:val="000000"/>
                <w:sz w:val="30"/>
                <w:szCs w:val="30"/>
                <w:cs/>
              </w:rPr>
              <w:t>32</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396</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148.22</w:t>
            </w:r>
          </w:p>
        </w:tc>
      </w:tr>
      <w:tr w:rsidR="003A42F2" w:rsidRPr="00C1753E" w14:paraId="6BFD61D8" w14:textId="77777777" w:rsidTr="00CE3013">
        <w:tc>
          <w:tcPr>
            <w:tcW w:w="4230" w:type="dxa"/>
            <w:tcMar>
              <w:top w:w="0" w:type="dxa"/>
              <w:left w:w="108" w:type="dxa"/>
              <w:bottom w:w="0" w:type="dxa"/>
              <w:right w:w="108" w:type="dxa"/>
            </w:tcMar>
            <w:vAlign w:val="bottom"/>
          </w:tcPr>
          <w:p w14:paraId="591E1892" w14:textId="77777777" w:rsidR="003A42F2" w:rsidRPr="00C1753E" w:rsidRDefault="003A42F2" w:rsidP="000D247E">
            <w:pPr>
              <w:ind w:left="436" w:hanging="6"/>
              <w:jc w:val="thaiDistribute"/>
              <w:rPr>
                <w:rFonts w:ascii="Angsana New" w:hAnsi="Angsana New" w:cs="Angsana New"/>
                <w:sz w:val="30"/>
                <w:szCs w:val="30"/>
                <w:cs/>
              </w:rPr>
            </w:pPr>
            <w:r w:rsidRPr="00C1753E">
              <w:rPr>
                <w:rFonts w:ascii="Angsana New" w:hAnsi="Angsana New" w:cs="Angsana New"/>
                <w:sz w:val="30"/>
                <w:szCs w:val="30"/>
                <w:cs/>
              </w:rPr>
              <w:t>ค่าเสื่อมราคาสำหรับปี</w:t>
            </w:r>
          </w:p>
        </w:tc>
        <w:tc>
          <w:tcPr>
            <w:tcW w:w="2070" w:type="dxa"/>
            <w:tcBorders>
              <w:bottom w:val="single" w:sz="4" w:space="0" w:color="auto"/>
            </w:tcBorders>
            <w:tcMar>
              <w:top w:w="0" w:type="dxa"/>
              <w:left w:w="108" w:type="dxa"/>
              <w:bottom w:w="0" w:type="dxa"/>
              <w:right w:w="108" w:type="dxa"/>
            </w:tcMar>
            <w:vAlign w:val="bottom"/>
          </w:tcPr>
          <w:p w14:paraId="72A16CF5" w14:textId="572963DE" w:rsidR="003A42F2" w:rsidRPr="00C1753E" w:rsidRDefault="003A42F2" w:rsidP="003A42F2">
            <w:pPr>
              <w:suppressAutoHyphens/>
              <w:overflowPunct w:val="0"/>
              <w:autoSpaceDE w:val="0"/>
              <w:autoSpaceDN w:val="0"/>
              <w:ind w:right="156"/>
              <w:jc w:val="right"/>
              <w:textAlignment w:val="baseline"/>
              <w:rPr>
                <w:rFonts w:ascii="Angsana New" w:eastAsia="Times New Roman" w:hAnsi="Angsana New" w:cs="Angsana New"/>
                <w:color w:val="000000"/>
                <w:sz w:val="30"/>
                <w:szCs w:val="30"/>
              </w:rPr>
            </w:pPr>
            <w:r w:rsidRPr="00C1753E">
              <w:rPr>
                <w:rFonts w:ascii="Angsana New" w:eastAsia="Times New Roman" w:hAnsi="Angsana New" w:cs="Angsana New"/>
                <w:color w:val="000000"/>
                <w:sz w:val="30"/>
                <w:szCs w:val="30"/>
                <w:cs/>
              </w:rPr>
              <w:t>(16</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499</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728.88)</w:t>
            </w:r>
          </w:p>
        </w:tc>
        <w:tc>
          <w:tcPr>
            <w:tcW w:w="90" w:type="dxa"/>
            <w:vAlign w:val="bottom"/>
          </w:tcPr>
          <w:p w14:paraId="35DDDDA1" w14:textId="77777777" w:rsidR="003A42F2" w:rsidRPr="00C1753E" w:rsidRDefault="003A42F2" w:rsidP="003A42F2">
            <w:pPr>
              <w:tabs>
                <w:tab w:val="decimal" w:pos="1450"/>
              </w:tabs>
              <w:suppressAutoHyphens/>
              <w:overflowPunct w:val="0"/>
              <w:autoSpaceDE w:val="0"/>
              <w:autoSpaceDN w:val="0"/>
              <w:ind w:left="-108" w:right="-154"/>
              <w:textAlignment w:val="baseline"/>
              <w:rPr>
                <w:rFonts w:ascii="Angsana New" w:eastAsia="Times New Roman" w:hAnsi="Angsana New" w:cs="Angsana New"/>
                <w:color w:val="000000"/>
                <w:sz w:val="30"/>
                <w:szCs w:val="30"/>
                <w:cs/>
              </w:rPr>
            </w:pPr>
          </w:p>
        </w:tc>
        <w:tc>
          <w:tcPr>
            <w:tcW w:w="2306" w:type="dxa"/>
            <w:tcBorders>
              <w:bottom w:val="single" w:sz="4" w:space="0" w:color="auto"/>
            </w:tcBorders>
            <w:tcMar>
              <w:top w:w="0" w:type="dxa"/>
              <w:left w:w="108" w:type="dxa"/>
              <w:bottom w:w="0" w:type="dxa"/>
              <w:right w:w="108" w:type="dxa"/>
            </w:tcMar>
            <w:vAlign w:val="bottom"/>
          </w:tcPr>
          <w:p w14:paraId="1B8C2F40" w14:textId="3087EFF3" w:rsidR="003A42F2" w:rsidRPr="00C1753E" w:rsidRDefault="003A42F2" w:rsidP="003A42F2">
            <w:pPr>
              <w:suppressAutoHyphens/>
              <w:overflowPunct w:val="0"/>
              <w:autoSpaceDE w:val="0"/>
              <w:autoSpaceDN w:val="0"/>
              <w:ind w:right="311"/>
              <w:jc w:val="right"/>
              <w:textAlignment w:val="baseline"/>
              <w:rPr>
                <w:rFonts w:ascii="Angsana New" w:eastAsia="Times New Roman" w:hAnsi="Angsana New" w:cs="Angsana New"/>
                <w:color w:val="000000"/>
                <w:sz w:val="30"/>
                <w:szCs w:val="30"/>
                <w:cs/>
              </w:rPr>
            </w:pPr>
            <w:r w:rsidRPr="00C1753E">
              <w:rPr>
                <w:rFonts w:ascii="Angsana New" w:eastAsia="Times New Roman" w:hAnsi="Angsana New" w:cs="Angsana New"/>
                <w:color w:val="000000"/>
                <w:sz w:val="30"/>
                <w:szCs w:val="30"/>
                <w:cs/>
              </w:rPr>
              <w:t>(8</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140</w:t>
            </w:r>
            <w:r w:rsidRPr="00C1753E">
              <w:rPr>
                <w:rFonts w:ascii="Angsana New" w:eastAsia="Times New Roman" w:hAnsi="Angsana New" w:cs="Angsana New"/>
                <w:color w:val="000000"/>
                <w:sz w:val="30"/>
                <w:szCs w:val="30"/>
              </w:rPr>
              <w:t>,</w:t>
            </w:r>
            <w:r w:rsidRPr="00C1753E">
              <w:rPr>
                <w:rFonts w:ascii="Angsana New" w:eastAsia="Times New Roman" w:hAnsi="Angsana New" w:cs="Angsana New"/>
                <w:color w:val="000000"/>
                <w:sz w:val="30"/>
                <w:szCs w:val="30"/>
                <w:cs/>
              </w:rPr>
              <w:t>833.55)</w:t>
            </w:r>
          </w:p>
        </w:tc>
      </w:tr>
      <w:tr w:rsidR="003A42F2" w:rsidRPr="00C1753E" w14:paraId="55BA4C04" w14:textId="77777777" w:rsidTr="00CE3013">
        <w:tc>
          <w:tcPr>
            <w:tcW w:w="4230" w:type="dxa"/>
            <w:tcMar>
              <w:top w:w="0" w:type="dxa"/>
              <w:left w:w="108" w:type="dxa"/>
              <w:bottom w:w="0" w:type="dxa"/>
              <w:right w:w="108" w:type="dxa"/>
            </w:tcMar>
            <w:vAlign w:val="bottom"/>
          </w:tcPr>
          <w:p w14:paraId="729F9320" w14:textId="7DCF8629" w:rsidR="003A42F2" w:rsidRPr="00C1753E" w:rsidRDefault="003A42F2" w:rsidP="000D247E">
            <w:pPr>
              <w:ind w:left="436" w:hanging="6"/>
              <w:jc w:val="thaiDistribute"/>
              <w:rPr>
                <w:rFonts w:ascii="Angsana New" w:hAnsi="Angsana New" w:cs="Angsana New"/>
                <w:sz w:val="30"/>
                <w:szCs w:val="30"/>
              </w:rPr>
            </w:pPr>
            <w:r w:rsidRPr="00C1753E">
              <w:rPr>
                <w:rFonts w:ascii="Angsana New" w:hAnsi="Angsana New" w:cs="Angsana New"/>
                <w:sz w:val="30"/>
                <w:szCs w:val="30"/>
                <w:cs/>
              </w:rPr>
              <w:t xml:space="preserve">ณ วันที่ </w:t>
            </w:r>
            <w:r w:rsidRPr="00C1753E">
              <w:rPr>
                <w:rFonts w:ascii="Angsana New" w:hAnsi="Angsana New" w:cs="Angsana New"/>
                <w:sz w:val="30"/>
                <w:szCs w:val="30"/>
              </w:rPr>
              <w:t xml:space="preserve">31 </w:t>
            </w:r>
            <w:r w:rsidRPr="00C1753E">
              <w:rPr>
                <w:rFonts w:ascii="Angsana New" w:hAnsi="Angsana New" w:cs="Angsana New"/>
                <w:sz w:val="30"/>
                <w:szCs w:val="30"/>
                <w:cs/>
              </w:rPr>
              <w:t xml:space="preserve">ธันวาคม </w:t>
            </w:r>
            <w:r w:rsidRPr="00C1753E">
              <w:rPr>
                <w:rFonts w:ascii="Angsana New" w:hAnsi="Angsana New" w:cs="Angsana New"/>
                <w:sz w:val="30"/>
                <w:szCs w:val="30"/>
              </w:rPr>
              <w:t>256</w:t>
            </w:r>
            <w:r w:rsidR="00C6160E" w:rsidRPr="00C1753E">
              <w:rPr>
                <w:rFonts w:ascii="Angsana New" w:hAnsi="Angsana New" w:cs="Angsana New"/>
                <w:sz w:val="30"/>
                <w:szCs w:val="30"/>
              </w:rPr>
              <w:t>7</w:t>
            </w:r>
          </w:p>
        </w:tc>
        <w:tc>
          <w:tcPr>
            <w:tcW w:w="2070" w:type="dxa"/>
            <w:tcBorders>
              <w:top w:val="single" w:sz="4" w:space="0" w:color="auto"/>
            </w:tcBorders>
            <w:tcMar>
              <w:top w:w="0" w:type="dxa"/>
              <w:left w:w="108" w:type="dxa"/>
              <w:bottom w:w="0" w:type="dxa"/>
              <w:right w:w="108" w:type="dxa"/>
            </w:tcMar>
            <w:vAlign w:val="bottom"/>
          </w:tcPr>
          <w:p w14:paraId="6EDC35F9" w14:textId="3FD401A9" w:rsidR="003A42F2" w:rsidRPr="00C1753E" w:rsidRDefault="003A42F2" w:rsidP="003A42F2">
            <w:pPr>
              <w:suppressAutoHyphens/>
              <w:overflowPunct w:val="0"/>
              <w:autoSpaceDE w:val="0"/>
              <w:autoSpaceDN w:val="0"/>
              <w:ind w:right="156"/>
              <w:jc w:val="right"/>
              <w:textAlignment w:val="baseline"/>
              <w:rPr>
                <w:rFonts w:ascii="Angsana New" w:eastAsia="Times New Roman" w:hAnsi="Angsana New" w:cs="Angsana New"/>
                <w:color w:val="000000"/>
                <w:sz w:val="30"/>
                <w:szCs w:val="30"/>
              </w:rPr>
            </w:pPr>
            <w:r w:rsidRPr="00C1753E">
              <w:rPr>
                <w:rFonts w:ascii="Angsana New" w:eastAsia="Times New Roman" w:hAnsi="Angsana New" w:cs="Angsana New"/>
                <w:color w:val="000000"/>
                <w:sz w:val="30"/>
                <w:szCs w:val="30"/>
              </w:rPr>
              <w:t>50,952,902.32</w:t>
            </w:r>
          </w:p>
        </w:tc>
        <w:tc>
          <w:tcPr>
            <w:tcW w:w="90" w:type="dxa"/>
            <w:vAlign w:val="bottom"/>
          </w:tcPr>
          <w:p w14:paraId="110F7B55" w14:textId="77777777" w:rsidR="003A42F2" w:rsidRPr="00C1753E" w:rsidRDefault="003A42F2" w:rsidP="003A42F2">
            <w:pPr>
              <w:tabs>
                <w:tab w:val="decimal" w:pos="1450"/>
              </w:tabs>
              <w:suppressAutoHyphens/>
              <w:overflowPunct w:val="0"/>
              <w:autoSpaceDE w:val="0"/>
              <w:autoSpaceDN w:val="0"/>
              <w:ind w:left="-108" w:right="-154"/>
              <w:textAlignment w:val="baseline"/>
              <w:rPr>
                <w:rFonts w:ascii="Angsana New" w:eastAsia="Times New Roman" w:hAnsi="Angsana New" w:cs="Angsana New"/>
                <w:color w:val="000000"/>
                <w:sz w:val="30"/>
                <w:szCs w:val="30"/>
              </w:rPr>
            </w:pPr>
          </w:p>
        </w:tc>
        <w:tc>
          <w:tcPr>
            <w:tcW w:w="2306" w:type="dxa"/>
            <w:tcBorders>
              <w:top w:val="single" w:sz="4" w:space="0" w:color="auto"/>
            </w:tcBorders>
            <w:tcMar>
              <w:top w:w="0" w:type="dxa"/>
              <w:left w:w="108" w:type="dxa"/>
              <w:bottom w:w="0" w:type="dxa"/>
              <w:right w:w="108" w:type="dxa"/>
            </w:tcMar>
            <w:vAlign w:val="bottom"/>
          </w:tcPr>
          <w:p w14:paraId="19FB38AF" w14:textId="0626F6B4" w:rsidR="003A42F2" w:rsidRPr="00C1753E" w:rsidRDefault="003A42F2" w:rsidP="003A42F2">
            <w:pPr>
              <w:suppressAutoHyphens/>
              <w:overflowPunct w:val="0"/>
              <w:autoSpaceDE w:val="0"/>
              <w:autoSpaceDN w:val="0"/>
              <w:ind w:right="311"/>
              <w:jc w:val="right"/>
              <w:textAlignment w:val="baseline"/>
              <w:rPr>
                <w:rFonts w:ascii="Angsana New" w:eastAsia="Times New Roman" w:hAnsi="Angsana New" w:cs="Angsana New"/>
                <w:color w:val="000000"/>
                <w:sz w:val="30"/>
                <w:szCs w:val="30"/>
              </w:rPr>
            </w:pPr>
            <w:r w:rsidRPr="00C1753E">
              <w:rPr>
                <w:rFonts w:ascii="Angsana New" w:eastAsia="Times New Roman" w:hAnsi="Angsana New" w:cs="Angsana New"/>
                <w:color w:val="000000"/>
                <w:sz w:val="30"/>
                <w:szCs w:val="30"/>
              </w:rPr>
              <w:t>25,197,004.22</w:t>
            </w:r>
          </w:p>
        </w:tc>
      </w:tr>
      <w:tr w:rsidR="005D62EA" w:rsidRPr="00C1753E" w14:paraId="590909E5" w14:textId="77777777" w:rsidTr="00CE3013">
        <w:tc>
          <w:tcPr>
            <w:tcW w:w="4230" w:type="dxa"/>
            <w:tcMar>
              <w:top w:w="0" w:type="dxa"/>
              <w:left w:w="108" w:type="dxa"/>
              <w:bottom w:w="0" w:type="dxa"/>
              <w:right w:w="108" w:type="dxa"/>
            </w:tcMar>
            <w:vAlign w:val="bottom"/>
          </w:tcPr>
          <w:p w14:paraId="43AF8EC5" w14:textId="77777777" w:rsidR="005D62EA" w:rsidRPr="00C1753E" w:rsidRDefault="005D62EA" w:rsidP="000D247E">
            <w:pPr>
              <w:ind w:left="436" w:hanging="6"/>
              <w:jc w:val="thaiDistribute"/>
              <w:rPr>
                <w:rFonts w:ascii="Angsana New" w:hAnsi="Angsana New" w:cs="Angsana New"/>
                <w:sz w:val="30"/>
                <w:szCs w:val="30"/>
                <w:cs/>
              </w:rPr>
            </w:pPr>
            <w:r w:rsidRPr="00C1753E">
              <w:rPr>
                <w:rFonts w:ascii="Angsana New" w:hAnsi="Angsana New" w:cs="Angsana New"/>
                <w:sz w:val="30"/>
                <w:szCs w:val="30"/>
                <w:cs/>
              </w:rPr>
              <w:t>ค่าเสื่อมราคาสำหรับปี</w:t>
            </w:r>
          </w:p>
        </w:tc>
        <w:tc>
          <w:tcPr>
            <w:tcW w:w="2070" w:type="dxa"/>
            <w:tcMar>
              <w:top w:w="0" w:type="dxa"/>
              <w:left w:w="108" w:type="dxa"/>
              <w:bottom w:w="0" w:type="dxa"/>
              <w:right w:w="108" w:type="dxa"/>
            </w:tcMar>
            <w:vAlign w:val="bottom"/>
          </w:tcPr>
          <w:p w14:paraId="4104FC86" w14:textId="7AB338E8" w:rsidR="005D62EA" w:rsidRPr="00C1753E" w:rsidRDefault="005D62EA" w:rsidP="008C4548">
            <w:pPr>
              <w:suppressAutoHyphens/>
              <w:overflowPunct w:val="0"/>
              <w:autoSpaceDE w:val="0"/>
              <w:autoSpaceDN w:val="0"/>
              <w:ind w:right="156"/>
              <w:jc w:val="right"/>
              <w:textAlignment w:val="baseline"/>
              <w:rPr>
                <w:rFonts w:ascii="Angsana New" w:eastAsia="Times New Roman" w:hAnsi="Angsana New" w:cs="Angsana New"/>
                <w:color w:val="000000"/>
                <w:sz w:val="30"/>
                <w:szCs w:val="30"/>
              </w:rPr>
            </w:pPr>
            <w:r w:rsidRPr="00C1753E">
              <w:rPr>
                <w:rFonts w:ascii="Angsana New" w:eastAsia="Times New Roman" w:hAnsi="Angsana New" w:cs="Angsana New"/>
                <w:color w:val="000000"/>
                <w:sz w:val="30"/>
                <w:szCs w:val="30"/>
                <w:cs/>
              </w:rPr>
              <w:t>(</w:t>
            </w:r>
            <w:r w:rsidR="006C5D57" w:rsidRPr="00C1753E">
              <w:rPr>
                <w:rFonts w:ascii="Angsana New" w:eastAsia="Times New Roman" w:hAnsi="Angsana New" w:cs="Angsana New"/>
                <w:color w:val="000000"/>
                <w:sz w:val="30"/>
                <w:szCs w:val="30"/>
                <w:cs/>
              </w:rPr>
              <w:t>21</w:t>
            </w:r>
            <w:r w:rsidR="006C5D57" w:rsidRPr="00C1753E">
              <w:rPr>
                <w:rFonts w:ascii="Angsana New" w:eastAsia="Times New Roman" w:hAnsi="Angsana New" w:cs="Angsana New"/>
                <w:color w:val="000000"/>
                <w:sz w:val="30"/>
                <w:szCs w:val="30"/>
              </w:rPr>
              <w:t>,</w:t>
            </w:r>
            <w:r w:rsidR="006C5D57" w:rsidRPr="00C1753E">
              <w:rPr>
                <w:rFonts w:ascii="Angsana New" w:eastAsia="Times New Roman" w:hAnsi="Angsana New" w:cs="Angsana New"/>
                <w:color w:val="000000"/>
                <w:sz w:val="30"/>
                <w:szCs w:val="30"/>
                <w:cs/>
              </w:rPr>
              <w:t>836</w:t>
            </w:r>
            <w:r w:rsidR="006C5D57" w:rsidRPr="00C1753E">
              <w:rPr>
                <w:rFonts w:ascii="Angsana New" w:eastAsia="Times New Roman" w:hAnsi="Angsana New" w:cs="Angsana New"/>
                <w:color w:val="000000"/>
                <w:sz w:val="30"/>
                <w:szCs w:val="30"/>
              </w:rPr>
              <w:t>,</w:t>
            </w:r>
            <w:r w:rsidR="006C5D57" w:rsidRPr="00C1753E">
              <w:rPr>
                <w:rFonts w:ascii="Angsana New" w:eastAsia="Times New Roman" w:hAnsi="Angsana New" w:cs="Angsana New"/>
                <w:color w:val="000000"/>
                <w:sz w:val="30"/>
                <w:szCs w:val="30"/>
                <w:cs/>
              </w:rPr>
              <w:t>958.00</w:t>
            </w:r>
            <w:r w:rsidRPr="00C1753E">
              <w:rPr>
                <w:rFonts w:ascii="Angsana New" w:eastAsia="Times New Roman" w:hAnsi="Angsana New" w:cs="Angsana New"/>
                <w:color w:val="000000"/>
                <w:sz w:val="30"/>
                <w:szCs w:val="30"/>
                <w:cs/>
              </w:rPr>
              <w:t>)</w:t>
            </w:r>
          </w:p>
        </w:tc>
        <w:tc>
          <w:tcPr>
            <w:tcW w:w="90" w:type="dxa"/>
            <w:vAlign w:val="bottom"/>
          </w:tcPr>
          <w:p w14:paraId="77587C2A" w14:textId="77777777" w:rsidR="005D62EA" w:rsidRPr="00C1753E" w:rsidRDefault="005D62EA">
            <w:pPr>
              <w:tabs>
                <w:tab w:val="decimal" w:pos="1450"/>
              </w:tabs>
              <w:suppressAutoHyphens/>
              <w:overflowPunct w:val="0"/>
              <w:autoSpaceDE w:val="0"/>
              <w:autoSpaceDN w:val="0"/>
              <w:ind w:left="-108" w:right="-154"/>
              <w:textAlignment w:val="baseline"/>
              <w:rPr>
                <w:rFonts w:ascii="Angsana New" w:eastAsia="Times New Roman" w:hAnsi="Angsana New" w:cs="Angsana New"/>
                <w:color w:val="000000"/>
                <w:sz w:val="30"/>
                <w:szCs w:val="30"/>
                <w:cs/>
              </w:rPr>
            </w:pPr>
          </w:p>
        </w:tc>
        <w:tc>
          <w:tcPr>
            <w:tcW w:w="2306" w:type="dxa"/>
            <w:tcMar>
              <w:top w:w="0" w:type="dxa"/>
              <w:left w:w="108" w:type="dxa"/>
              <w:bottom w:w="0" w:type="dxa"/>
              <w:right w:w="108" w:type="dxa"/>
            </w:tcMar>
            <w:vAlign w:val="bottom"/>
          </w:tcPr>
          <w:p w14:paraId="18A04F25" w14:textId="0AA1BAAD" w:rsidR="005D62EA" w:rsidRPr="00C1753E" w:rsidRDefault="005D62EA" w:rsidP="008C4548">
            <w:pPr>
              <w:suppressAutoHyphens/>
              <w:overflowPunct w:val="0"/>
              <w:autoSpaceDE w:val="0"/>
              <w:autoSpaceDN w:val="0"/>
              <w:ind w:right="311"/>
              <w:jc w:val="right"/>
              <w:textAlignment w:val="baseline"/>
              <w:rPr>
                <w:rFonts w:ascii="Angsana New" w:eastAsia="Times New Roman" w:hAnsi="Angsana New" w:cs="Angsana New"/>
                <w:color w:val="000000"/>
                <w:sz w:val="30"/>
                <w:szCs w:val="30"/>
                <w:cs/>
              </w:rPr>
            </w:pPr>
            <w:r w:rsidRPr="00C1753E">
              <w:rPr>
                <w:rFonts w:ascii="Angsana New" w:eastAsia="Times New Roman" w:hAnsi="Angsana New" w:cs="Angsana New"/>
                <w:color w:val="000000"/>
                <w:sz w:val="30"/>
                <w:szCs w:val="30"/>
                <w:cs/>
              </w:rPr>
              <w:t>(</w:t>
            </w:r>
            <w:r w:rsidR="006C5D57" w:rsidRPr="00C1753E">
              <w:rPr>
                <w:rFonts w:ascii="Angsana New" w:eastAsia="Times New Roman" w:hAnsi="Angsana New" w:cs="Angsana New"/>
                <w:color w:val="000000"/>
                <w:sz w:val="30"/>
                <w:szCs w:val="30"/>
                <w:cs/>
              </w:rPr>
              <w:t>10</w:t>
            </w:r>
            <w:r w:rsidR="006C5D57" w:rsidRPr="00C1753E">
              <w:rPr>
                <w:rFonts w:ascii="Angsana New" w:eastAsia="Times New Roman" w:hAnsi="Angsana New" w:cs="Angsana New"/>
                <w:color w:val="000000"/>
                <w:sz w:val="30"/>
                <w:szCs w:val="30"/>
              </w:rPr>
              <w:t>,</w:t>
            </w:r>
            <w:r w:rsidR="006C5D57" w:rsidRPr="00C1753E">
              <w:rPr>
                <w:rFonts w:ascii="Angsana New" w:eastAsia="Times New Roman" w:hAnsi="Angsana New" w:cs="Angsana New"/>
                <w:color w:val="000000"/>
                <w:sz w:val="30"/>
                <w:szCs w:val="30"/>
                <w:cs/>
              </w:rPr>
              <w:t>798</w:t>
            </w:r>
            <w:r w:rsidR="006C5D57" w:rsidRPr="00C1753E">
              <w:rPr>
                <w:rFonts w:ascii="Angsana New" w:eastAsia="Times New Roman" w:hAnsi="Angsana New" w:cs="Angsana New"/>
                <w:color w:val="000000"/>
                <w:sz w:val="30"/>
                <w:szCs w:val="30"/>
              </w:rPr>
              <w:t>,</w:t>
            </w:r>
            <w:r w:rsidR="006C5D57" w:rsidRPr="00C1753E">
              <w:rPr>
                <w:rFonts w:ascii="Angsana New" w:eastAsia="Times New Roman" w:hAnsi="Angsana New" w:cs="Angsana New"/>
                <w:color w:val="000000"/>
                <w:sz w:val="30"/>
                <w:szCs w:val="30"/>
                <w:cs/>
              </w:rPr>
              <w:t>716.00</w:t>
            </w:r>
            <w:r w:rsidRPr="00C1753E">
              <w:rPr>
                <w:rFonts w:ascii="Angsana New" w:eastAsia="Times New Roman" w:hAnsi="Angsana New" w:cs="Angsana New"/>
                <w:color w:val="000000"/>
                <w:sz w:val="30"/>
                <w:szCs w:val="30"/>
                <w:cs/>
              </w:rPr>
              <w:t>)</w:t>
            </w:r>
          </w:p>
        </w:tc>
      </w:tr>
      <w:tr w:rsidR="005D62EA" w:rsidRPr="00C1753E" w14:paraId="74DA219F" w14:textId="77777777" w:rsidTr="00CE3013">
        <w:tc>
          <w:tcPr>
            <w:tcW w:w="4230" w:type="dxa"/>
            <w:tcMar>
              <w:top w:w="0" w:type="dxa"/>
              <w:left w:w="108" w:type="dxa"/>
              <w:bottom w:w="0" w:type="dxa"/>
              <w:right w:w="108" w:type="dxa"/>
            </w:tcMar>
            <w:vAlign w:val="bottom"/>
          </w:tcPr>
          <w:p w14:paraId="4ACD6CA9" w14:textId="3EA3ABCD" w:rsidR="005D62EA" w:rsidRPr="00C1753E" w:rsidRDefault="005D62EA" w:rsidP="000D247E">
            <w:pPr>
              <w:ind w:left="436" w:hanging="6"/>
              <w:jc w:val="thaiDistribute"/>
              <w:rPr>
                <w:rFonts w:ascii="Angsana New" w:hAnsi="Angsana New" w:cs="Angsana New"/>
                <w:sz w:val="30"/>
                <w:szCs w:val="30"/>
              </w:rPr>
            </w:pPr>
            <w:r w:rsidRPr="00C1753E">
              <w:rPr>
                <w:rFonts w:ascii="Angsana New" w:hAnsi="Angsana New" w:cs="Angsana New"/>
                <w:sz w:val="30"/>
                <w:szCs w:val="30"/>
                <w:cs/>
              </w:rPr>
              <w:t xml:space="preserve">ณ วันที่ </w:t>
            </w:r>
            <w:r w:rsidRPr="00C1753E">
              <w:rPr>
                <w:rFonts w:ascii="Angsana New" w:hAnsi="Angsana New" w:cs="Angsana New"/>
                <w:sz w:val="30"/>
                <w:szCs w:val="30"/>
              </w:rPr>
              <w:t xml:space="preserve">31 </w:t>
            </w:r>
            <w:r w:rsidRPr="00C1753E">
              <w:rPr>
                <w:rFonts w:ascii="Angsana New" w:hAnsi="Angsana New" w:cs="Angsana New"/>
                <w:sz w:val="30"/>
                <w:szCs w:val="30"/>
                <w:cs/>
              </w:rPr>
              <w:t xml:space="preserve">ธันวาคม </w:t>
            </w:r>
            <w:r w:rsidRPr="00C1753E">
              <w:rPr>
                <w:rFonts w:ascii="Angsana New" w:hAnsi="Angsana New" w:cs="Angsana New"/>
                <w:sz w:val="30"/>
                <w:szCs w:val="30"/>
              </w:rPr>
              <w:t>256</w:t>
            </w:r>
            <w:r w:rsidR="00C6160E" w:rsidRPr="00C1753E">
              <w:rPr>
                <w:rFonts w:ascii="Angsana New" w:hAnsi="Angsana New" w:cs="Angsana New"/>
                <w:sz w:val="30"/>
                <w:szCs w:val="30"/>
              </w:rPr>
              <w:t>8</w:t>
            </w:r>
          </w:p>
        </w:tc>
        <w:tc>
          <w:tcPr>
            <w:tcW w:w="2070" w:type="dxa"/>
            <w:tcBorders>
              <w:top w:val="single" w:sz="4" w:space="0" w:color="auto"/>
              <w:bottom w:val="double" w:sz="4" w:space="0" w:color="auto"/>
            </w:tcBorders>
            <w:tcMar>
              <w:top w:w="0" w:type="dxa"/>
              <w:left w:w="108" w:type="dxa"/>
              <w:bottom w:w="0" w:type="dxa"/>
              <w:right w:w="108" w:type="dxa"/>
            </w:tcMar>
            <w:vAlign w:val="bottom"/>
          </w:tcPr>
          <w:p w14:paraId="45CE5A66" w14:textId="20351B89" w:rsidR="005D62EA" w:rsidRPr="00C1753E" w:rsidRDefault="00B71143" w:rsidP="008C4548">
            <w:pPr>
              <w:suppressAutoHyphens/>
              <w:overflowPunct w:val="0"/>
              <w:autoSpaceDE w:val="0"/>
              <w:autoSpaceDN w:val="0"/>
              <w:ind w:right="156"/>
              <w:jc w:val="right"/>
              <w:textAlignment w:val="baseline"/>
              <w:rPr>
                <w:rFonts w:ascii="Angsana New" w:eastAsia="Times New Roman" w:hAnsi="Angsana New" w:cs="Angsana New"/>
                <w:color w:val="000000"/>
                <w:sz w:val="30"/>
                <w:szCs w:val="30"/>
                <w:highlight w:val="yellow"/>
              </w:rPr>
            </w:pPr>
            <w:r w:rsidRPr="00C1753E">
              <w:rPr>
                <w:rFonts w:ascii="Angsana New" w:eastAsia="Times New Roman" w:hAnsi="Angsana New" w:cs="Angsana New"/>
                <w:color w:val="000000"/>
                <w:sz w:val="30"/>
                <w:szCs w:val="30"/>
              </w:rPr>
              <w:t>29,115,944.32</w:t>
            </w:r>
          </w:p>
        </w:tc>
        <w:tc>
          <w:tcPr>
            <w:tcW w:w="90" w:type="dxa"/>
            <w:vAlign w:val="bottom"/>
          </w:tcPr>
          <w:p w14:paraId="186ECE14" w14:textId="77777777" w:rsidR="005D62EA" w:rsidRPr="00C1753E" w:rsidRDefault="005D62EA">
            <w:pPr>
              <w:tabs>
                <w:tab w:val="decimal" w:pos="1450"/>
              </w:tabs>
              <w:suppressAutoHyphens/>
              <w:overflowPunct w:val="0"/>
              <w:autoSpaceDE w:val="0"/>
              <w:autoSpaceDN w:val="0"/>
              <w:ind w:left="-108" w:right="-154"/>
              <w:textAlignment w:val="baseline"/>
              <w:rPr>
                <w:rFonts w:ascii="Angsana New" w:eastAsia="Times New Roman" w:hAnsi="Angsana New" w:cs="Angsana New"/>
                <w:color w:val="000000"/>
                <w:sz w:val="30"/>
                <w:szCs w:val="30"/>
                <w:highlight w:val="yellow"/>
              </w:rPr>
            </w:pPr>
          </w:p>
        </w:tc>
        <w:tc>
          <w:tcPr>
            <w:tcW w:w="2306" w:type="dxa"/>
            <w:tcBorders>
              <w:top w:val="single" w:sz="4" w:space="0" w:color="auto"/>
              <w:bottom w:val="double" w:sz="4" w:space="0" w:color="auto"/>
            </w:tcBorders>
            <w:tcMar>
              <w:top w:w="0" w:type="dxa"/>
              <w:left w:w="108" w:type="dxa"/>
              <w:bottom w:w="0" w:type="dxa"/>
              <w:right w:w="108" w:type="dxa"/>
            </w:tcMar>
            <w:vAlign w:val="bottom"/>
          </w:tcPr>
          <w:p w14:paraId="6DE492A1" w14:textId="35D38FF4" w:rsidR="005D62EA" w:rsidRPr="00C1753E" w:rsidRDefault="00B71143" w:rsidP="008C4548">
            <w:pPr>
              <w:suppressAutoHyphens/>
              <w:overflowPunct w:val="0"/>
              <w:autoSpaceDE w:val="0"/>
              <w:autoSpaceDN w:val="0"/>
              <w:ind w:right="311"/>
              <w:jc w:val="right"/>
              <w:textAlignment w:val="baseline"/>
              <w:rPr>
                <w:rFonts w:ascii="Angsana New" w:eastAsia="Times New Roman" w:hAnsi="Angsana New" w:cs="Angsana New"/>
                <w:color w:val="000000"/>
                <w:sz w:val="30"/>
                <w:szCs w:val="30"/>
                <w:highlight w:val="yellow"/>
              </w:rPr>
            </w:pPr>
            <w:r w:rsidRPr="00C1753E">
              <w:rPr>
                <w:rFonts w:ascii="Angsana New" w:eastAsia="Times New Roman" w:hAnsi="Angsana New" w:cs="Angsana New"/>
                <w:color w:val="000000"/>
                <w:sz w:val="30"/>
                <w:szCs w:val="30"/>
              </w:rPr>
              <w:t>14,398,288.22</w:t>
            </w:r>
          </w:p>
        </w:tc>
      </w:tr>
    </w:tbl>
    <w:p w14:paraId="05815A7B" w14:textId="77777777" w:rsidR="0076205C" w:rsidRPr="00C55AFC" w:rsidRDefault="0076205C" w:rsidP="00C55AFC">
      <w:pPr>
        <w:spacing w:line="216" w:lineRule="auto"/>
        <w:jc w:val="thaiDistribute"/>
        <w:rPr>
          <w:rFonts w:ascii="Angsana New" w:hAnsi="Angsana New" w:cs="Angsana New"/>
          <w:sz w:val="16"/>
          <w:szCs w:val="16"/>
        </w:rPr>
      </w:pPr>
    </w:p>
    <w:p w14:paraId="785805D8" w14:textId="28CDD3B5" w:rsidR="003B27BA" w:rsidRPr="005015B8" w:rsidRDefault="003B27BA" w:rsidP="00C64382">
      <w:pPr>
        <w:pStyle w:val="ListParagraph"/>
        <w:numPr>
          <w:ilvl w:val="0"/>
          <w:numId w:val="31"/>
        </w:numPr>
        <w:ind w:left="851" w:hanging="357"/>
        <w:jc w:val="thaiDistribute"/>
        <w:rPr>
          <w:rFonts w:ascii="Angsana New" w:hAnsi="Angsana New" w:cs="Angsana New"/>
          <w:b/>
          <w:bCs/>
          <w:sz w:val="30"/>
          <w:szCs w:val="30"/>
        </w:rPr>
      </w:pPr>
      <w:r>
        <w:rPr>
          <w:rFonts w:ascii="Angsana New" w:hAnsi="Angsana New" w:cs="Angsana New"/>
          <w:b/>
          <w:bCs/>
          <w:sz w:val="30"/>
          <w:szCs w:val="30"/>
        </w:rPr>
        <w:t xml:space="preserve">   </w:t>
      </w:r>
      <w:r w:rsidR="00CE6A40">
        <w:rPr>
          <w:rFonts w:ascii="Angsana New" w:hAnsi="Angsana New" w:cs="Angsana New" w:hint="cs"/>
          <w:sz w:val="30"/>
          <w:szCs w:val="30"/>
          <w:cs/>
        </w:rPr>
        <w:t>หนี้ตามสัญญาเช่า</w:t>
      </w:r>
    </w:p>
    <w:p w14:paraId="566FF33F" w14:textId="77777777" w:rsidR="005015B8" w:rsidRPr="005015B8" w:rsidRDefault="005015B8" w:rsidP="005015B8">
      <w:pPr>
        <w:pStyle w:val="ListParagraph"/>
        <w:ind w:left="851"/>
        <w:jc w:val="thaiDistribute"/>
        <w:rPr>
          <w:rFonts w:ascii="Angsana New" w:hAnsi="Angsana New" w:cs="Angsana New"/>
          <w:b/>
          <w:bCs/>
          <w:sz w:val="16"/>
          <w:szCs w:val="16"/>
        </w:rPr>
      </w:pPr>
    </w:p>
    <w:p w14:paraId="51CC7E43" w14:textId="6EEE371F" w:rsidR="00C81664" w:rsidRPr="005015B8" w:rsidRDefault="005015B8" w:rsidP="005015B8">
      <w:pPr>
        <w:spacing w:line="216" w:lineRule="auto"/>
        <w:ind w:left="990" w:firstLine="630"/>
        <w:jc w:val="thaiDistribute"/>
        <w:rPr>
          <w:rFonts w:ascii="Angsana New" w:hAnsi="Angsana New" w:cs="Angsana New"/>
          <w:spacing w:val="-4"/>
          <w:sz w:val="30"/>
          <w:szCs w:val="30"/>
        </w:rPr>
      </w:pPr>
      <w:r w:rsidRPr="005015B8">
        <w:rPr>
          <w:rFonts w:ascii="Angsana New" w:hAnsi="Angsana New" w:cs="Angsana New"/>
          <w:spacing w:val="-4"/>
          <w:sz w:val="30"/>
          <w:szCs w:val="30"/>
          <w:cs/>
        </w:rPr>
        <w:t>ประกอบด้วย</w:t>
      </w:r>
    </w:p>
    <w:tbl>
      <w:tblPr>
        <w:tblW w:w="9450" w:type="dxa"/>
        <w:tblInd w:w="450" w:type="dxa"/>
        <w:tblLayout w:type="fixed"/>
        <w:tblCellMar>
          <w:left w:w="0" w:type="dxa"/>
          <w:right w:w="0" w:type="dxa"/>
        </w:tblCellMar>
        <w:tblLook w:val="0000" w:firstRow="0" w:lastRow="0" w:firstColumn="0" w:lastColumn="0" w:noHBand="0" w:noVBand="0"/>
      </w:tblPr>
      <w:tblGrid>
        <w:gridCol w:w="3236"/>
        <w:gridCol w:w="1559"/>
        <w:gridCol w:w="65"/>
        <w:gridCol w:w="1530"/>
        <w:gridCol w:w="90"/>
        <w:gridCol w:w="1440"/>
        <w:gridCol w:w="90"/>
        <w:gridCol w:w="1440"/>
      </w:tblGrid>
      <w:tr w:rsidR="00C81664" w:rsidRPr="000D247E" w14:paraId="76DD5982" w14:textId="77777777" w:rsidTr="000D247E">
        <w:trPr>
          <w:cantSplit/>
        </w:trPr>
        <w:tc>
          <w:tcPr>
            <w:tcW w:w="3236" w:type="dxa"/>
          </w:tcPr>
          <w:p w14:paraId="6C3E632E" w14:textId="77777777" w:rsidR="00C81664" w:rsidRPr="000D247E" w:rsidRDefault="00C81664">
            <w:pPr>
              <w:jc w:val="center"/>
              <w:rPr>
                <w:rFonts w:ascii="Angsana New" w:hAnsi="Angsana New" w:cs="Angsana New"/>
                <w:sz w:val="29"/>
                <w:szCs w:val="29"/>
                <w:cs/>
              </w:rPr>
            </w:pPr>
          </w:p>
        </w:tc>
        <w:tc>
          <w:tcPr>
            <w:tcW w:w="3154" w:type="dxa"/>
            <w:gridSpan w:val="3"/>
          </w:tcPr>
          <w:p w14:paraId="306FBF38" w14:textId="77777777" w:rsidR="00C81664" w:rsidRPr="000D247E" w:rsidRDefault="00C81664">
            <w:pPr>
              <w:ind w:left="-78" w:right="-108"/>
              <w:jc w:val="center"/>
              <w:rPr>
                <w:rFonts w:ascii="Angsana New" w:hAnsi="Angsana New" w:cs="Angsana New"/>
                <w:snapToGrid w:val="0"/>
                <w:color w:val="000000"/>
                <w:sz w:val="29"/>
                <w:szCs w:val="29"/>
                <w:cs/>
                <w:lang w:eastAsia="th-TH"/>
              </w:rPr>
            </w:pPr>
          </w:p>
        </w:tc>
        <w:tc>
          <w:tcPr>
            <w:tcW w:w="90" w:type="dxa"/>
          </w:tcPr>
          <w:p w14:paraId="4A078336" w14:textId="77777777" w:rsidR="00C81664" w:rsidRPr="000D247E" w:rsidRDefault="00C81664">
            <w:pPr>
              <w:ind w:left="-108" w:right="-108"/>
              <w:jc w:val="center"/>
              <w:rPr>
                <w:rFonts w:ascii="Angsana New" w:hAnsi="Angsana New" w:cs="Angsana New"/>
                <w:snapToGrid w:val="0"/>
                <w:color w:val="000000"/>
                <w:sz w:val="29"/>
                <w:szCs w:val="29"/>
                <w:cs/>
                <w:lang w:eastAsia="th-TH"/>
              </w:rPr>
            </w:pPr>
          </w:p>
        </w:tc>
        <w:tc>
          <w:tcPr>
            <w:tcW w:w="2970" w:type="dxa"/>
            <w:gridSpan w:val="3"/>
          </w:tcPr>
          <w:p w14:paraId="1D418D7B" w14:textId="77777777" w:rsidR="00C81664" w:rsidRPr="000D247E" w:rsidRDefault="00C81664">
            <w:pPr>
              <w:ind w:left="-78" w:right="-108"/>
              <w:jc w:val="center"/>
              <w:rPr>
                <w:rFonts w:ascii="Angsana New" w:hAnsi="Angsana New" w:cs="Angsana New"/>
                <w:snapToGrid w:val="0"/>
                <w:color w:val="000000"/>
                <w:sz w:val="29"/>
                <w:szCs w:val="29"/>
                <w:cs/>
                <w:lang w:eastAsia="th-TH"/>
              </w:rPr>
            </w:pPr>
            <w:r w:rsidRPr="000D247E">
              <w:rPr>
                <w:rFonts w:ascii="Angsana New" w:hAnsi="Angsana New" w:cs="Angsana New" w:hint="cs"/>
                <w:snapToGrid w:val="0"/>
                <w:color w:val="000000"/>
                <w:sz w:val="29"/>
                <w:szCs w:val="29"/>
                <w:cs/>
                <w:lang w:eastAsia="th-TH"/>
              </w:rPr>
              <w:t xml:space="preserve">                                      (หน่วย </w:t>
            </w:r>
            <w:r w:rsidRPr="000D247E">
              <w:rPr>
                <w:rFonts w:ascii="Angsana New" w:hAnsi="Angsana New" w:cs="Angsana New"/>
                <w:snapToGrid w:val="0"/>
                <w:color w:val="000000"/>
                <w:sz w:val="29"/>
                <w:szCs w:val="29"/>
                <w:lang w:eastAsia="th-TH"/>
              </w:rPr>
              <w:t xml:space="preserve">: </w:t>
            </w:r>
            <w:r w:rsidRPr="000D247E">
              <w:rPr>
                <w:rFonts w:ascii="Angsana New" w:hAnsi="Angsana New" w:cs="Angsana New" w:hint="cs"/>
                <w:snapToGrid w:val="0"/>
                <w:color w:val="000000"/>
                <w:sz w:val="29"/>
                <w:szCs w:val="29"/>
                <w:cs/>
                <w:lang w:eastAsia="th-TH"/>
              </w:rPr>
              <w:t>บาท)</w:t>
            </w:r>
          </w:p>
        </w:tc>
      </w:tr>
      <w:tr w:rsidR="00C81664" w:rsidRPr="000D247E" w14:paraId="1D5575C4" w14:textId="77777777" w:rsidTr="000D247E">
        <w:trPr>
          <w:cantSplit/>
        </w:trPr>
        <w:tc>
          <w:tcPr>
            <w:tcW w:w="3236" w:type="dxa"/>
          </w:tcPr>
          <w:p w14:paraId="24BFC86A" w14:textId="77777777" w:rsidR="00C81664" w:rsidRPr="000D247E" w:rsidRDefault="00C81664">
            <w:pPr>
              <w:jc w:val="center"/>
              <w:rPr>
                <w:rFonts w:ascii="Angsana New" w:hAnsi="Angsana New" w:cs="Angsana New"/>
                <w:sz w:val="29"/>
                <w:szCs w:val="29"/>
              </w:rPr>
            </w:pPr>
            <w:r w:rsidRPr="000D247E">
              <w:rPr>
                <w:rFonts w:ascii="Angsana New" w:hAnsi="Angsana New" w:cs="Angsana New"/>
                <w:sz w:val="29"/>
                <w:szCs w:val="29"/>
                <w:cs/>
              </w:rPr>
              <w:t xml:space="preserve"> </w:t>
            </w:r>
          </w:p>
        </w:tc>
        <w:tc>
          <w:tcPr>
            <w:tcW w:w="3154" w:type="dxa"/>
            <w:gridSpan w:val="3"/>
          </w:tcPr>
          <w:p w14:paraId="6C784B78" w14:textId="77777777" w:rsidR="00C81664" w:rsidRPr="000D247E" w:rsidRDefault="00C81664">
            <w:pPr>
              <w:jc w:val="center"/>
              <w:rPr>
                <w:rFonts w:ascii="Angsana New" w:hAnsi="Angsana New" w:cs="Angsana New"/>
                <w:snapToGrid w:val="0"/>
                <w:color w:val="000000"/>
                <w:sz w:val="29"/>
                <w:szCs w:val="29"/>
                <w:lang w:eastAsia="th-TH"/>
              </w:rPr>
            </w:pPr>
            <w:r w:rsidRPr="000D247E">
              <w:rPr>
                <w:rFonts w:ascii="Angsana New" w:hAnsi="Angsana New" w:cs="Angsana New"/>
                <w:snapToGrid w:val="0"/>
                <w:color w:val="000000"/>
                <w:sz w:val="29"/>
                <w:szCs w:val="29"/>
                <w:cs/>
                <w:lang w:eastAsia="th-TH"/>
              </w:rPr>
              <w:t>งบการเงินรวม</w:t>
            </w:r>
          </w:p>
        </w:tc>
        <w:tc>
          <w:tcPr>
            <w:tcW w:w="90" w:type="dxa"/>
          </w:tcPr>
          <w:p w14:paraId="5DF426F0" w14:textId="77777777" w:rsidR="00C81664" w:rsidRPr="000D247E" w:rsidRDefault="00C81664">
            <w:pPr>
              <w:ind w:left="-108" w:right="-108"/>
              <w:jc w:val="center"/>
              <w:rPr>
                <w:rFonts w:ascii="Angsana New" w:hAnsi="Angsana New" w:cs="Angsana New"/>
                <w:snapToGrid w:val="0"/>
                <w:color w:val="000000"/>
                <w:sz w:val="29"/>
                <w:szCs w:val="29"/>
                <w:cs/>
                <w:lang w:eastAsia="th-TH"/>
              </w:rPr>
            </w:pPr>
          </w:p>
        </w:tc>
        <w:tc>
          <w:tcPr>
            <w:tcW w:w="2970" w:type="dxa"/>
            <w:gridSpan w:val="3"/>
          </w:tcPr>
          <w:p w14:paraId="7A86B833" w14:textId="77777777" w:rsidR="00C81664" w:rsidRPr="000D247E" w:rsidRDefault="00C81664">
            <w:pPr>
              <w:ind w:left="-78" w:right="-108"/>
              <w:jc w:val="center"/>
              <w:rPr>
                <w:rFonts w:ascii="Angsana New" w:hAnsi="Angsana New" w:cs="Angsana New"/>
                <w:snapToGrid w:val="0"/>
                <w:color w:val="000000"/>
                <w:sz w:val="29"/>
                <w:szCs w:val="29"/>
                <w:cs/>
                <w:lang w:eastAsia="th-TH"/>
              </w:rPr>
            </w:pPr>
            <w:r w:rsidRPr="000D247E">
              <w:rPr>
                <w:rFonts w:ascii="Angsana New" w:hAnsi="Angsana New" w:cs="Angsana New"/>
                <w:snapToGrid w:val="0"/>
                <w:color w:val="000000"/>
                <w:sz w:val="29"/>
                <w:szCs w:val="29"/>
                <w:cs/>
                <w:lang w:eastAsia="th-TH"/>
              </w:rPr>
              <w:t>งบการเงินเฉพาะกิจการ</w:t>
            </w:r>
          </w:p>
        </w:tc>
      </w:tr>
      <w:tr w:rsidR="00C81664" w:rsidRPr="000D247E" w14:paraId="2BDBF67F" w14:textId="77777777" w:rsidTr="000D247E">
        <w:tc>
          <w:tcPr>
            <w:tcW w:w="3236" w:type="dxa"/>
          </w:tcPr>
          <w:p w14:paraId="72938FC8" w14:textId="77777777" w:rsidR="00C81664" w:rsidRPr="000D247E" w:rsidRDefault="00C81664">
            <w:pPr>
              <w:rPr>
                <w:rFonts w:ascii="Angsana New" w:hAnsi="Angsana New" w:cs="Angsana New"/>
                <w:sz w:val="29"/>
                <w:szCs w:val="29"/>
              </w:rPr>
            </w:pPr>
          </w:p>
        </w:tc>
        <w:tc>
          <w:tcPr>
            <w:tcW w:w="3154" w:type="dxa"/>
            <w:gridSpan w:val="3"/>
          </w:tcPr>
          <w:p w14:paraId="21FFD29C" w14:textId="77777777" w:rsidR="00C81664" w:rsidRPr="000D247E" w:rsidRDefault="00C81664">
            <w:pPr>
              <w:jc w:val="center"/>
              <w:rPr>
                <w:rFonts w:ascii="Angsana New" w:hAnsi="Angsana New" w:cs="Angsana New"/>
                <w:snapToGrid w:val="0"/>
                <w:color w:val="000000"/>
                <w:sz w:val="29"/>
                <w:szCs w:val="29"/>
                <w:lang w:eastAsia="th-TH"/>
              </w:rPr>
            </w:pPr>
            <w:r w:rsidRPr="000D247E">
              <w:rPr>
                <w:rFonts w:ascii="Angsana New" w:hAnsi="Angsana New" w:cs="Angsana New"/>
                <w:snapToGrid w:val="0"/>
                <w:color w:val="000000"/>
                <w:sz w:val="29"/>
                <w:szCs w:val="29"/>
                <w:cs/>
                <w:lang w:eastAsia="th-TH"/>
              </w:rPr>
              <w:t>ณ วันที่</w:t>
            </w:r>
            <w:r w:rsidRPr="000D247E">
              <w:rPr>
                <w:rFonts w:ascii="Angsana New" w:hAnsi="Angsana New" w:cs="Angsana New"/>
                <w:snapToGrid w:val="0"/>
                <w:color w:val="000000"/>
                <w:sz w:val="29"/>
                <w:szCs w:val="29"/>
                <w:lang w:eastAsia="th-TH"/>
              </w:rPr>
              <w:t xml:space="preserve"> 31 </w:t>
            </w:r>
            <w:r w:rsidRPr="000D247E">
              <w:rPr>
                <w:rFonts w:ascii="Angsana New" w:hAnsi="Angsana New" w:cs="Angsana New" w:hint="cs"/>
                <w:snapToGrid w:val="0"/>
                <w:color w:val="000000"/>
                <w:sz w:val="29"/>
                <w:szCs w:val="29"/>
                <w:cs/>
                <w:lang w:eastAsia="th-TH"/>
              </w:rPr>
              <w:t xml:space="preserve">ธันวาคม </w:t>
            </w:r>
          </w:p>
        </w:tc>
        <w:tc>
          <w:tcPr>
            <w:tcW w:w="90" w:type="dxa"/>
          </w:tcPr>
          <w:p w14:paraId="6E3F7453" w14:textId="77777777" w:rsidR="00C81664" w:rsidRPr="000D247E" w:rsidRDefault="00C81664">
            <w:pPr>
              <w:jc w:val="center"/>
              <w:rPr>
                <w:rFonts w:ascii="Angsana New" w:hAnsi="Angsana New" w:cs="Angsana New"/>
                <w:snapToGrid w:val="0"/>
                <w:color w:val="000000"/>
                <w:sz w:val="29"/>
                <w:szCs w:val="29"/>
                <w:lang w:eastAsia="th-TH"/>
              </w:rPr>
            </w:pPr>
          </w:p>
        </w:tc>
        <w:tc>
          <w:tcPr>
            <w:tcW w:w="2970" w:type="dxa"/>
            <w:gridSpan w:val="3"/>
          </w:tcPr>
          <w:p w14:paraId="135E8333" w14:textId="77777777" w:rsidR="00C81664" w:rsidRPr="000D247E" w:rsidRDefault="00C81664">
            <w:pPr>
              <w:jc w:val="center"/>
              <w:rPr>
                <w:rFonts w:ascii="Angsana New" w:hAnsi="Angsana New" w:cs="Angsana New"/>
                <w:snapToGrid w:val="0"/>
                <w:color w:val="000000"/>
                <w:sz w:val="29"/>
                <w:szCs w:val="29"/>
                <w:lang w:eastAsia="th-TH"/>
              </w:rPr>
            </w:pPr>
            <w:r w:rsidRPr="000D247E">
              <w:rPr>
                <w:rFonts w:ascii="Angsana New" w:hAnsi="Angsana New" w:cs="Angsana New"/>
                <w:snapToGrid w:val="0"/>
                <w:color w:val="000000"/>
                <w:sz w:val="29"/>
                <w:szCs w:val="29"/>
                <w:cs/>
                <w:lang w:eastAsia="th-TH"/>
              </w:rPr>
              <w:t>ณ วันที่</w:t>
            </w:r>
            <w:r w:rsidRPr="000D247E">
              <w:rPr>
                <w:rFonts w:ascii="Angsana New" w:hAnsi="Angsana New" w:cs="Angsana New" w:hint="cs"/>
                <w:snapToGrid w:val="0"/>
                <w:color w:val="000000"/>
                <w:sz w:val="29"/>
                <w:szCs w:val="29"/>
                <w:cs/>
                <w:lang w:eastAsia="th-TH"/>
              </w:rPr>
              <w:t xml:space="preserve"> </w:t>
            </w:r>
            <w:r w:rsidRPr="000D247E">
              <w:rPr>
                <w:rFonts w:ascii="Angsana New" w:hAnsi="Angsana New" w:cs="Angsana New"/>
                <w:snapToGrid w:val="0"/>
                <w:color w:val="000000"/>
                <w:sz w:val="29"/>
                <w:szCs w:val="29"/>
                <w:lang w:eastAsia="th-TH"/>
              </w:rPr>
              <w:t xml:space="preserve">31 </w:t>
            </w:r>
            <w:r w:rsidRPr="000D247E">
              <w:rPr>
                <w:rFonts w:ascii="Angsana New" w:hAnsi="Angsana New" w:cs="Angsana New" w:hint="cs"/>
                <w:snapToGrid w:val="0"/>
                <w:color w:val="000000"/>
                <w:sz w:val="29"/>
                <w:szCs w:val="29"/>
                <w:cs/>
                <w:lang w:eastAsia="th-TH"/>
              </w:rPr>
              <w:t xml:space="preserve">ธันวาคม </w:t>
            </w:r>
          </w:p>
        </w:tc>
      </w:tr>
      <w:tr w:rsidR="00C81664" w:rsidRPr="000D247E" w14:paraId="63F08A00" w14:textId="77777777" w:rsidTr="000D247E">
        <w:tc>
          <w:tcPr>
            <w:tcW w:w="3236" w:type="dxa"/>
          </w:tcPr>
          <w:p w14:paraId="308C3E1B" w14:textId="77777777" w:rsidR="00C81664" w:rsidRPr="000D247E" w:rsidRDefault="00C81664">
            <w:pPr>
              <w:rPr>
                <w:rFonts w:ascii="Angsana New" w:hAnsi="Angsana New" w:cs="Angsana New"/>
                <w:sz w:val="29"/>
                <w:szCs w:val="29"/>
              </w:rPr>
            </w:pPr>
          </w:p>
        </w:tc>
        <w:tc>
          <w:tcPr>
            <w:tcW w:w="1559" w:type="dxa"/>
          </w:tcPr>
          <w:p w14:paraId="0F374EBB" w14:textId="77777777" w:rsidR="00C81664" w:rsidRPr="000D247E" w:rsidRDefault="00C81664">
            <w:pPr>
              <w:jc w:val="center"/>
              <w:rPr>
                <w:rFonts w:ascii="Angsana New" w:hAnsi="Angsana New" w:cs="Angsana New"/>
                <w:snapToGrid w:val="0"/>
                <w:color w:val="000000"/>
                <w:sz w:val="29"/>
                <w:szCs w:val="29"/>
                <w:u w:val="single"/>
                <w:lang w:eastAsia="th-TH"/>
              </w:rPr>
            </w:pPr>
            <w:r w:rsidRPr="000D247E">
              <w:rPr>
                <w:rFonts w:ascii="Angsana New" w:hAnsi="Angsana New" w:cs="Angsana New"/>
                <w:snapToGrid w:val="0"/>
                <w:color w:val="000000"/>
                <w:sz w:val="29"/>
                <w:szCs w:val="29"/>
                <w:u w:val="single"/>
                <w:lang w:eastAsia="th-TH"/>
              </w:rPr>
              <w:t>2568</w:t>
            </w:r>
          </w:p>
        </w:tc>
        <w:tc>
          <w:tcPr>
            <w:tcW w:w="65" w:type="dxa"/>
          </w:tcPr>
          <w:p w14:paraId="57D402E5" w14:textId="77777777" w:rsidR="00C81664" w:rsidRPr="000D247E" w:rsidRDefault="00C81664">
            <w:pPr>
              <w:jc w:val="center"/>
              <w:rPr>
                <w:rFonts w:ascii="Angsana New" w:hAnsi="Angsana New" w:cs="Angsana New"/>
                <w:snapToGrid w:val="0"/>
                <w:color w:val="000000"/>
                <w:sz w:val="29"/>
                <w:szCs w:val="29"/>
                <w:lang w:eastAsia="th-TH"/>
              </w:rPr>
            </w:pPr>
          </w:p>
        </w:tc>
        <w:tc>
          <w:tcPr>
            <w:tcW w:w="1530" w:type="dxa"/>
          </w:tcPr>
          <w:p w14:paraId="7B7FF669" w14:textId="77777777" w:rsidR="00C81664" w:rsidRPr="000D247E" w:rsidRDefault="00C81664">
            <w:pPr>
              <w:jc w:val="center"/>
              <w:rPr>
                <w:rFonts w:ascii="Angsana New" w:hAnsi="Angsana New" w:cs="Angsana New"/>
                <w:snapToGrid w:val="0"/>
                <w:color w:val="000000"/>
                <w:sz w:val="29"/>
                <w:szCs w:val="29"/>
                <w:u w:val="single"/>
                <w:lang w:eastAsia="th-TH"/>
              </w:rPr>
            </w:pPr>
            <w:r w:rsidRPr="000D247E">
              <w:rPr>
                <w:rFonts w:ascii="Angsana New" w:hAnsi="Angsana New" w:cs="Angsana New"/>
                <w:snapToGrid w:val="0"/>
                <w:color w:val="000000"/>
                <w:sz w:val="29"/>
                <w:szCs w:val="29"/>
                <w:u w:val="single"/>
                <w:lang w:eastAsia="th-TH"/>
              </w:rPr>
              <w:t>2567</w:t>
            </w:r>
          </w:p>
        </w:tc>
        <w:tc>
          <w:tcPr>
            <w:tcW w:w="90" w:type="dxa"/>
          </w:tcPr>
          <w:p w14:paraId="771D1792" w14:textId="77777777" w:rsidR="00C81664" w:rsidRPr="000D247E" w:rsidRDefault="00C81664">
            <w:pPr>
              <w:jc w:val="center"/>
              <w:rPr>
                <w:rFonts w:ascii="Angsana New" w:hAnsi="Angsana New" w:cs="Angsana New"/>
                <w:snapToGrid w:val="0"/>
                <w:color w:val="000000"/>
                <w:sz w:val="29"/>
                <w:szCs w:val="29"/>
                <w:lang w:eastAsia="th-TH"/>
              </w:rPr>
            </w:pPr>
          </w:p>
        </w:tc>
        <w:tc>
          <w:tcPr>
            <w:tcW w:w="1440" w:type="dxa"/>
          </w:tcPr>
          <w:p w14:paraId="321E3EF1" w14:textId="77777777" w:rsidR="00C81664" w:rsidRPr="000D247E" w:rsidRDefault="00C81664">
            <w:pPr>
              <w:jc w:val="center"/>
              <w:rPr>
                <w:rFonts w:ascii="Angsana New" w:hAnsi="Angsana New" w:cs="Angsana New"/>
                <w:snapToGrid w:val="0"/>
                <w:color w:val="000000"/>
                <w:sz w:val="29"/>
                <w:szCs w:val="29"/>
                <w:u w:val="single"/>
                <w:lang w:eastAsia="th-TH"/>
              </w:rPr>
            </w:pPr>
            <w:r w:rsidRPr="000D247E">
              <w:rPr>
                <w:rFonts w:ascii="Angsana New" w:hAnsi="Angsana New" w:cs="Angsana New"/>
                <w:snapToGrid w:val="0"/>
                <w:color w:val="000000"/>
                <w:sz w:val="29"/>
                <w:szCs w:val="29"/>
                <w:u w:val="single"/>
                <w:lang w:eastAsia="th-TH"/>
              </w:rPr>
              <w:t>2568</w:t>
            </w:r>
          </w:p>
        </w:tc>
        <w:tc>
          <w:tcPr>
            <w:tcW w:w="90" w:type="dxa"/>
          </w:tcPr>
          <w:p w14:paraId="4D61639D" w14:textId="77777777" w:rsidR="00C81664" w:rsidRPr="000D247E" w:rsidRDefault="00C81664">
            <w:pPr>
              <w:jc w:val="center"/>
              <w:rPr>
                <w:rFonts w:ascii="Angsana New" w:hAnsi="Angsana New" w:cs="Angsana New"/>
                <w:snapToGrid w:val="0"/>
                <w:color w:val="000000"/>
                <w:sz w:val="29"/>
                <w:szCs w:val="29"/>
                <w:lang w:eastAsia="th-TH"/>
              </w:rPr>
            </w:pPr>
          </w:p>
        </w:tc>
        <w:tc>
          <w:tcPr>
            <w:tcW w:w="1440" w:type="dxa"/>
          </w:tcPr>
          <w:p w14:paraId="2C37637D" w14:textId="77777777" w:rsidR="00C81664" w:rsidRPr="000D247E" w:rsidRDefault="00C81664">
            <w:pPr>
              <w:jc w:val="center"/>
              <w:rPr>
                <w:rFonts w:ascii="Angsana New" w:hAnsi="Angsana New" w:cs="Angsana New"/>
                <w:snapToGrid w:val="0"/>
                <w:color w:val="000000"/>
                <w:sz w:val="29"/>
                <w:szCs w:val="29"/>
                <w:u w:val="single"/>
                <w:lang w:eastAsia="th-TH"/>
              </w:rPr>
            </w:pPr>
            <w:r w:rsidRPr="000D247E">
              <w:rPr>
                <w:rFonts w:ascii="Angsana New" w:hAnsi="Angsana New" w:cs="Angsana New"/>
                <w:snapToGrid w:val="0"/>
                <w:color w:val="000000"/>
                <w:sz w:val="29"/>
                <w:szCs w:val="29"/>
                <w:u w:val="single"/>
                <w:lang w:eastAsia="th-TH"/>
              </w:rPr>
              <w:t>2567</w:t>
            </w:r>
          </w:p>
        </w:tc>
      </w:tr>
      <w:tr w:rsidR="007774B2" w:rsidRPr="000D247E" w14:paraId="1777B109" w14:textId="77777777" w:rsidTr="00190187">
        <w:tc>
          <w:tcPr>
            <w:tcW w:w="3236" w:type="dxa"/>
          </w:tcPr>
          <w:p w14:paraId="1DEB08CE" w14:textId="67DC4552" w:rsidR="007774B2" w:rsidRPr="000D247E" w:rsidRDefault="007774B2" w:rsidP="007774B2">
            <w:pPr>
              <w:ind w:left="635" w:hanging="545"/>
              <w:jc w:val="thaiDistribute"/>
              <w:rPr>
                <w:rFonts w:ascii="Angsana New" w:hAnsi="Angsana New" w:cs="Angsana New"/>
                <w:sz w:val="29"/>
                <w:szCs w:val="29"/>
              </w:rPr>
            </w:pPr>
            <w:r w:rsidRPr="000D247E">
              <w:rPr>
                <w:rFonts w:ascii="Angsana New" w:hAnsi="Angsana New" w:cs="Angsana New"/>
                <w:sz w:val="29"/>
                <w:szCs w:val="29"/>
                <w:cs/>
              </w:rPr>
              <w:t>หนี้สินตามสัญญาเช่า</w:t>
            </w:r>
          </w:p>
        </w:tc>
        <w:tc>
          <w:tcPr>
            <w:tcW w:w="1559" w:type="dxa"/>
          </w:tcPr>
          <w:p w14:paraId="5CBD8267" w14:textId="485B1F47" w:rsidR="007774B2" w:rsidRPr="007774B2" w:rsidRDefault="007774B2" w:rsidP="007774B2">
            <w:pPr>
              <w:ind w:right="145"/>
              <w:jc w:val="right"/>
              <w:rPr>
                <w:rFonts w:ascii="Angsana New" w:hAnsi="Angsana New" w:cs="Angsana New"/>
                <w:sz w:val="29"/>
                <w:szCs w:val="29"/>
              </w:rPr>
            </w:pPr>
            <w:r w:rsidRPr="007774B2">
              <w:rPr>
                <w:rFonts w:ascii="Angsana New" w:hAnsi="Angsana New" w:cs="Angsana New"/>
                <w:sz w:val="29"/>
                <w:szCs w:val="29"/>
              </w:rPr>
              <w:t xml:space="preserve"> 31,895,108.80 </w:t>
            </w:r>
          </w:p>
        </w:tc>
        <w:tc>
          <w:tcPr>
            <w:tcW w:w="65" w:type="dxa"/>
          </w:tcPr>
          <w:p w14:paraId="6D4092C4" w14:textId="77777777" w:rsidR="007774B2" w:rsidRPr="00E540B5" w:rsidRDefault="007774B2" w:rsidP="007774B2">
            <w:pPr>
              <w:ind w:right="145"/>
              <w:jc w:val="right"/>
              <w:rPr>
                <w:rFonts w:ascii="Angsana New" w:hAnsi="Angsana New" w:cs="Angsana New"/>
                <w:sz w:val="29"/>
                <w:szCs w:val="29"/>
                <w:highlight w:val="yellow"/>
              </w:rPr>
            </w:pPr>
          </w:p>
        </w:tc>
        <w:tc>
          <w:tcPr>
            <w:tcW w:w="1530" w:type="dxa"/>
          </w:tcPr>
          <w:p w14:paraId="614B51E0" w14:textId="0B885A9B" w:rsidR="007774B2" w:rsidRPr="007774B2" w:rsidRDefault="007774B2" w:rsidP="007774B2">
            <w:pPr>
              <w:ind w:right="145"/>
              <w:jc w:val="right"/>
              <w:rPr>
                <w:rFonts w:ascii="Angsana New" w:hAnsi="Angsana New" w:cs="Angsana New"/>
                <w:sz w:val="29"/>
                <w:szCs w:val="29"/>
              </w:rPr>
            </w:pPr>
            <w:r w:rsidRPr="007774B2">
              <w:rPr>
                <w:rFonts w:ascii="Angsana New" w:hAnsi="Angsana New" w:cs="Angsana New"/>
                <w:sz w:val="29"/>
                <w:szCs w:val="29"/>
              </w:rPr>
              <w:t xml:space="preserve"> 55,518,911.40 </w:t>
            </w:r>
          </w:p>
        </w:tc>
        <w:tc>
          <w:tcPr>
            <w:tcW w:w="90" w:type="dxa"/>
          </w:tcPr>
          <w:p w14:paraId="2190F523" w14:textId="77777777" w:rsidR="007774B2" w:rsidRPr="008E5C6E" w:rsidRDefault="007774B2" w:rsidP="007774B2">
            <w:pPr>
              <w:ind w:right="426"/>
              <w:jc w:val="right"/>
              <w:rPr>
                <w:rFonts w:ascii="Angsana New" w:hAnsi="Angsana New" w:cs="Angsana New"/>
                <w:sz w:val="29"/>
                <w:szCs w:val="29"/>
                <w:highlight w:val="yellow"/>
              </w:rPr>
            </w:pPr>
          </w:p>
        </w:tc>
        <w:tc>
          <w:tcPr>
            <w:tcW w:w="1440" w:type="dxa"/>
          </w:tcPr>
          <w:p w14:paraId="511915BB" w14:textId="26D6CE6C" w:rsidR="007774B2" w:rsidRPr="008E5C6E" w:rsidRDefault="007774B2" w:rsidP="007774B2">
            <w:pPr>
              <w:ind w:right="145"/>
              <w:jc w:val="right"/>
              <w:rPr>
                <w:rFonts w:ascii="Angsana New" w:hAnsi="Angsana New" w:cs="Angsana New"/>
                <w:sz w:val="29"/>
                <w:szCs w:val="29"/>
                <w:highlight w:val="yellow"/>
              </w:rPr>
            </w:pPr>
            <w:r w:rsidRPr="00E75DC6">
              <w:rPr>
                <w:rFonts w:ascii="Angsana New" w:hAnsi="Angsana New" w:cs="Angsana New"/>
                <w:sz w:val="29"/>
                <w:szCs w:val="29"/>
              </w:rPr>
              <w:t>15,874,068.80</w:t>
            </w:r>
          </w:p>
        </w:tc>
        <w:tc>
          <w:tcPr>
            <w:tcW w:w="90" w:type="dxa"/>
          </w:tcPr>
          <w:p w14:paraId="4A6394DA" w14:textId="77777777" w:rsidR="007774B2" w:rsidRPr="008E5C6E" w:rsidRDefault="007774B2" w:rsidP="007774B2">
            <w:pPr>
              <w:ind w:right="145"/>
              <w:jc w:val="right"/>
              <w:rPr>
                <w:rFonts w:ascii="Angsana New" w:hAnsi="Angsana New" w:cs="Angsana New"/>
                <w:sz w:val="29"/>
                <w:szCs w:val="29"/>
                <w:highlight w:val="yellow"/>
              </w:rPr>
            </w:pPr>
          </w:p>
        </w:tc>
        <w:tc>
          <w:tcPr>
            <w:tcW w:w="1440" w:type="dxa"/>
          </w:tcPr>
          <w:p w14:paraId="69525AF1" w14:textId="4632252A" w:rsidR="007774B2" w:rsidRPr="008E5C6E" w:rsidRDefault="007774B2" w:rsidP="007774B2">
            <w:pPr>
              <w:ind w:right="145"/>
              <w:jc w:val="right"/>
              <w:rPr>
                <w:rFonts w:ascii="Angsana New" w:hAnsi="Angsana New" w:cs="Angsana New"/>
                <w:sz w:val="29"/>
                <w:szCs w:val="29"/>
                <w:highlight w:val="yellow"/>
              </w:rPr>
            </w:pPr>
            <w:r w:rsidRPr="00A66018">
              <w:rPr>
                <w:rFonts w:ascii="Angsana New" w:hAnsi="Angsana New" w:cs="Angsana New"/>
                <w:sz w:val="29"/>
                <w:szCs w:val="29"/>
              </w:rPr>
              <w:t>27,631,541.40</w:t>
            </w:r>
          </w:p>
        </w:tc>
      </w:tr>
      <w:tr w:rsidR="007774B2" w:rsidRPr="000D247E" w14:paraId="1004A2BE" w14:textId="77777777" w:rsidTr="00190187">
        <w:tc>
          <w:tcPr>
            <w:tcW w:w="3236" w:type="dxa"/>
          </w:tcPr>
          <w:p w14:paraId="65CF65CF" w14:textId="581ECAD6" w:rsidR="007774B2" w:rsidRPr="000D247E" w:rsidRDefault="007774B2" w:rsidP="007774B2">
            <w:pPr>
              <w:ind w:left="635" w:hanging="545"/>
              <w:jc w:val="thaiDistribute"/>
              <w:rPr>
                <w:rFonts w:ascii="Angsana New" w:hAnsi="Angsana New" w:cs="Angsana New"/>
                <w:sz w:val="29"/>
                <w:szCs w:val="29"/>
                <w:cs/>
              </w:rPr>
            </w:pPr>
            <w:r w:rsidRPr="000D247E">
              <w:rPr>
                <w:rFonts w:ascii="Angsana New" w:hAnsi="Angsana New" w:cs="Angsana New"/>
                <w:sz w:val="29"/>
                <w:szCs w:val="29"/>
                <w:u w:val="single"/>
                <w:cs/>
              </w:rPr>
              <w:t xml:space="preserve">หัก </w:t>
            </w:r>
            <w:r w:rsidRPr="000D247E">
              <w:rPr>
                <w:rFonts w:ascii="Angsana New" w:hAnsi="Angsana New" w:cs="Angsana New"/>
                <w:sz w:val="29"/>
                <w:szCs w:val="29"/>
                <w:cs/>
              </w:rPr>
              <w:t>ดอกเบี้ยรอตัดบัญชี</w:t>
            </w:r>
          </w:p>
        </w:tc>
        <w:tc>
          <w:tcPr>
            <w:tcW w:w="1559" w:type="dxa"/>
            <w:tcBorders>
              <w:bottom w:val="single" w:sz="4" w:space="0" w:color="auto"/>
            </w:tcBorders>
          </w:tcPr>
          <w:p w14:paraId="6081913C" w14:textId="282ADBAF" w:rsidR="007774B2" w:rsidRPr="007774B2" w:rsidRDefault="007774B2" w:rsidP="007774B2">
            <w:pPr>
              <w:ind w:right="145"/>
              <w:jc w:val="right"/>
              <w:rPr>
                <w:rFonts w:ascii="Angsana New" w:hAnsi="Angsana New" w:cs="Angsana New"/>
                <w:sz w:val="29"/>
                <w:szCs w:val="29"/>
              </w:rPr>
            </w:pPr>
            <w:r w:rsidRPr="007774B2">
              <w:rPr>
                <w:rFonts w:ascii="Angsana New" w:hAnsi="Angsana New" w:cs="Angsana New"/>
                <w:sz w:val="29"/>
                <w:szCs w:val="29"/>
              </w:rPr>
              <w:t xml:space="preserve"> (1,128,412.15)</w:t>
            </w:r>
          </w:p>
        </w:tc>
        <w:tc>
          <w:tcPr>
            <w:tcW w:w="65" w:type="dxa"/>
          </w:tcPr>
          <w:p w14:paraId="65AD9F3C" w14:textId="77777777" w:rsidR="007774B2" w:rsidRPr="00E540B5" w:rsidRDefault="007774B2" w:rsidP="007774B2">
            <w:pPr>
              <w:ind w:right="145"/>
              <w:jc w:val="right"/>
              <w:rPr>
                <w:rFonts w:ascii="Angsana New" w:hAnsi="Angsana New" w:cs="Angsana New"/>
                <w:sz w:val="29"/>
                <w:szCs w:val="29"/>
                <w:highlight w:val="yellow"/>
              </w:rPr>
            </w:pPr>
          </w:p>
        </w:tc>
        <w:tc>
          <w:tcPr>
            <w:tcW w:w="1530" w:type="dxa"/>
            <w:tcBorders>
              <w:bottom w:val="single" w:sz="4" w:space="0" w:color="auto"/>
            </w:tcBorders>
          </w:tcPr>
          <w:p w14:paraId="50C2A4FA" w14:textId="29A7A20C" w:rsidR="007774B2" w:rsidRPr="007774B2" w:rsidRDefault="007774B2" w:rsidP="007774B2">
            <w:pPr>
              <w:ind w:right="145"/>
              <w:jc w:val="right"/>
              <w:rPr>
                <w:rFonts w:ascii="Angsana New" w:hAnsi="Angsana New" w:cs="Angsana New"/>
                <w:sz w:val="29"/>
                <w:szCs w:val="29"/>
                <w:cs/>
              </w:rPr>
            </w:pPr>
            <w:r w:rsidRPr="007774B2">
              <w:rPr>
                <w:rFonts w:ascii="Angsana New" w:hAnsi="Angsana New" w:cs="Angsana New"/>
                <w:sz w:val="29"/>
                <w:szCs w:val="29"/>
              </w:rPr>
              <w:t xml:space="preserve"> (3,480,809.99)</w:t>
            </w:r>
          </w:p>
        </w:tc>
        <w:tc>
          <w:tcPr>
            <w:tcW w:w="90" w:type="dxa"/>
          </w:tcPr>
          <w:p w14:paraId="563FDF0A" w14:textId="77777777" w:rsidR="007774B2" w:rsidRPr="008E5C6E" w:rsidRDefault="007774B2" w:rsidP="007774B2">
            <w:pPr>
              <w:ind w:right="426"/>
              <w:jc w:val="center"/>
              <w:rPr>
                <w:rFonts w:ascii="Angsana New" w:hAnsi="Angsana New" w:cs="Angsana New"/>
                <w:sz w:val="29"/>
                <w:szCs w:val="29"/>
                <w:highlight w:val="yellow"/>
              </w:rPr>
            </w:pPr>
          </w:p>
        </w:tc>
        <w:tc>
          <w:tcPr>
            <w:tcW w:w="1440" w:type="dxa"/>
            <w:tcBorders>
              <w:bottom w:val="single" w:sz="4" w:space="0" w:color="auto"/>
            </w:tcBorders>
          </w:tcPr>
          <w:p w14:paraId="6B5C62C3" w14:textId="06661BC9" w:rsidR="007774B2" w:rsidRPr="001F5DE0" w:rsidRDefault="007774B2" w:rsidP="007774B2">
            <w:pPr>
              <w:ind w:right="145"/>
              <w:jc w:val="right"/>
              <w:rPr>
                <w:rFonts w:ascii="Angsana New" w:hAnsi="Angsana New" w:cs="Angsana New"/>
                <w:sz w:val="29"/>
                <w:szCs w:val="29"/>
              </w:rPr>
            </w:pPr>
            <w:r w:rsidRPr="001F5DE0">
              <w:rPr>
                <w:rFonts w:ascii="Angsana New" w:hAnsi="Angsana New" w:cs="Angsana New"/>
                <w:sz w:val="29"/>
                <w:szCs w:val="29"/>
              </w:rPr>
              <w:t>(604,071.33)</w:t>
            </w:r>
          </w:p>
        </w:tc>
        <w:tc>
          <w:tcPr>
            <w:tcW w:w="90" w:type="dxa"/>
          </w:tcPr>
          <w:p w14:paraId="5245D4C4" w14:textId="77777777" w:rsidR="007774B2" w:rsidRPr="008E5C6E" w:rsidRDefault="007774B2" w:rsidP="007774B2">
            <w:pPr>
              <w:ind w:right="145"/>
              <w:jc w:val="center"/>
              <w:rPr>
                <w:rFonts w:ascii="Angsana New" w:hAnsi="Angsana New" w:cs="Angsana New"/>
                <w:sz w:val="29"/>
                <w:szCs w:val="29"/>
                <w:highlight w:val="yellow"/>
              </w:rPr>
            </w:pPr>
          </w:p>
        </w:tc>
        <w:tc>
          <w:tcPr>
            <w:tcW w:w="1440" w:type="dxa"/>
            <w:tcBorders>
              <w:bottom w:val="single" w:sz="4" w:space="0" w:color="auto"/>
            </w:tcBorders>
          </w:tcPr>
          <w:p w14:paraId="5C003BD8" w14:textId="57F0E59F" w:rsidR="007774B2" w:rsidRPr="008E5C6E" w:rsidRDefault="007774B2" w:rsidP="007774B2">
            <w:pPr>
              <w:ind w:right="145"/>
              <w:jc w:val="right"/>
              <w:rPr>
                <w:rFonts w:ascii="Angsana New" w:hAnsi="Angsana New" w:cs="Angsana New"/>
                <w:sz w:val="29"/>
                <w:szCs w:val="29"/>
                <w:highlight w:val="yellow"/>
                <w:cs/>
              </w:rPr>
            </w:pPr>
            <w:r w:rsidRPr="00CC5792">
              <w:rPr>
                <w:rFonts w:ascii="Angsana New" w:hAnsi="Angsana New" w:cs="Angsana New"/>
                <w:sz w:val="29"/>
                <w:szCs w:val="29"/>
                <w:cs/>
              </w:rPr>
              <w:t>(1</w:t>
            </w:r>
            <w:r w:rsidRPr="00CC5792">
              <w:rPr>
                <w:rFonts w:ascii="Angsana New" w:hAnsi="Angsana New" w:cs="Angsana New"/>
                <w:sz w:val="29"/>
                <w:szCs w:val="29"/>
              </w:rPr>
              <w:t>,</w:t>
            </w:r>
            <w:r w:rsidRPr="00CC5792">
              <w:rPr>
                <w:rFonts w:ascii="Angsana New" w:hAnsi="Angsana New" w:cs="Angsana New"/>
                <w:sz w:val="29"/>
                <w:szCs w:val="29"/>
                <w:cs/>
              </w:rPr>
              <w:t>860</w:t>
            </w:r>
            <w:r w:rsidRPr="00CC5792">
              <w:rPr>
                <w:rFonts w:ascii="Angsana New" w:hAnsi="Angsana New" w:cs="Angsana New"/>
                <w:sz w:val="29"/>
                <w:szCs w:val="29"/>
              </w:rPr>
              <w:t>,</w:t>
            </w:r>
            <w:r w:rsidRPr="00CC5792">
              <w:rPr>
                <w:rFonts w:ascii="Angsana New" w:hAnsi="Angsana New" w:cs="Angsana New"/>
                <w:sz w:val="29"/>
                <w:szCs w:val="29"/>
                <w:cs/>
              </w:rPr>
              <w:t>873.79)</w:t>
            </w:r>
          </w:p>
        </w:tc>
      </w:tr>
      <w:tr w:rsidR="008E5C6E" w:rsidRPr="000D247E" w14:paraId="58579547" w14:textId="77777777">
        <w:tc>
          <w:tcPr>
            <w:tcW w:w="3236" w:type="dxa"/>
          </w:tcPr>
          <w:p w14:paraId="0CEFEC36" w14:textId="30584DA8" w:rsidR="008E5C6E" w:rsidRPr="000D247E" w:rsidRDefault="008E5C6E" w:rsidP="008E5C6E">
            <w:pPr>
              <w:ind w:left="635" w:hanging="545"/>
              <w:jc w:val="center"/>
              <w:rPr>
                <w:rFonts w:ascii="Angsana New" w:hAnsi="Angsana New" w:cs="Angsana New"/>
                <w:sz w:val="29"/>
                <w:szCs w:val="29"/>
                <w:cs/>
              </w:rPr>
            </w:pPr>
            <w:r w:rsidRPr="000D247E">
              <w:rPr>
                <w:rFonts w:ascii="Angsana New" w:hAnsi="Angsana New" w:cs="Angsana New"/>
                <w:sz w:val="29"/>
                <w:szCs w:val="29"/>
                <w:cs/>
              </w:rPr>
              <w:t>รวม</w:t>
            </w:r>
          </w:p>
        </w:tc>
        <w:tc>
          <w:tcPr>
            <w:tcW w:w="1559" w:type="dxa"/>
          </w:tcPr>
          <w:p w14:paraId="6B45842B" w14:textId="653D0835" w:rsidR="008E5C6E" w:rsidRPr="00DC0FCE" w:rsidRDefault="00105A8D" w:rsidP="008E5C6E">
            <w:pPr>
              <w:ind w:right="145"/>
              <w:jc w:val="right"/>
              <w:rPr>
                <w:rFonts w:ascii="Angsana New" w:hAnsi="Angsana New" w:cs="Angsana New"/>
                <w:sz w:val="29"/>
                <w:szCs w:val="29"/>
              </w:rPr>
            </w:pPr>
            <w:r w:rsidRPr="00DC0FCE">
              <w:rPr>
                <w:rFonts w:ascii="Angsana New" w:hAnsi="Angsana New" w:cs="Angsana New"/>
                <w:sz w:val="29"/>
                <w:szCs w:val="29"/>
              </w:rPr>
              <w:t>30,766,696.65</w:t>
            </w:r>
          </w:p>
        </w:tc>
        <w:tc>
          <w:tcPr>
            <w:tcW w:w="65" w:type="dxa"/>
          </w:tcPr>
          <w:p w14:paraId="64EC5A6F" w14:textId="77777777" w:rsidR="008E5C6E" w:rsidRPr="00DC0FCE" w:rsidRDefault="008E5C6E" w:rsidP="008E5C6E">
            <w:pPr>
              <w:ind w:right="145"/>
              <w:jc w:val="right"/>
              <w:rPr>
                <w:rFonts w:ascii="Angsana New" w:hAnsi="Angsana New" w:cs="Angsana New"/>
                <w:sz w:val="29"/>
                <w:szCs w:val="29"/>
              </w:rPr>
            </w:pPr>
          </w:p>
        </w:tc>
        <w:tc>
          <w:tcPr>
            <w:tcW w:w="1530" w:type="dxa"/>
          </w:tcPr>
          <w:p w14:paraId="5A56350E" w14:textId="6C55273B" w:rsidR="008E5C6E" w:rsidRPr="00DC0FCE" w:rsidRDefault="00105A8D" w:rsidP="008E5C6E">
            <w:pPr>
              <w:ind w:right="145"/>
              <w:jc w:val="right"/>
              <w:rPr>
                <w:rFonts w:ascii="Angsana New" w:hAnsi="Angsana New" w:cs="Angsana New"/>
                <w:sz w:val="29"/>
                <w:szCs w:val="29"/>
              </w:rPr>
            </w:pPr>
            <w:r w:rsidRPr="00DC0FCE">
              <w:rPr>
                <w:rFonts w:ascii="Angsana New" w:hAnsi="Angsana New" w:cs="Angsana New"/>
                <w:sz w:val="29"/>
                <w:szCs w:val="29"/>
              </w:rPr>
              <w:t>52,038,101.41</w:t>
            </w:r>
          </w:p>
        </w:tc>
        <w:tc>
          <w:tcPr>
            <w:tcW w:w="90" w:type="dxa"/>
          </w:tcPr>
          <w:p w14:paraId="383E4708" w14:textId="77777777" w:rsidR="008E5C6E" w:rsidRPr="00DC0FCE" w:rsidRDefault="008E5C6E" w:rsidP="008E5C6E">
            <w:pPr>
              <w:ind w:right="426"/>
              <w:jc w:val="right"/>
              <w:rPr>
                <w:rFonts w:ascii="Angsana New" w:hAnsi="Angsana New" w:cs="Angsana New"/>
                <w:sz w:val="29"/>
                <w:szCs w:val="29"/>
              </w:rPr>
            </w:pPr>
          </w:p>
        </w:tc>
        <w:tc>
          <w:tcPr>
            <w:tcW w:w="1440" w:type="dxa"/>
          </w:tcPr>
          <w:p w14:paraId="4837DBCB" w14:textId="43B857D3" w:rsidR="008E5C6E" w:rsidRPr="00DC0FCE" w:rsidRDefault="00082598" w:rsidP="008E5C6E">
            <w:pPr>
              <w:ind w:right="145"/>
              <w:jc w:val="right"/>
              <w:rPr>
                <w:rFonts w:ascii="Angsana New" w:hAnsi="Angsana New" w:cs="Angsana New"/>
                <w:sz w:val="29"/>
                <w:szCs w:val="29"/>
              </w:rPr>
            </w:pPr>
            <w:r w:rsidRPr="00DC0FCE">
              <w:rPr>
                <w:rFonts w:ascii="Angsana New" w:hAnsi="Angsana New" w:cs="Angsana New"/>
                <w:sz w:val="29"/>
                <w:szCs w:val="29"/>
              </w:rPr>
              <w:t>15,269,997.47</w:t>
            </w:r>
          </w:p>
        </w:tc>
        <w:tc>
          <w:tcPr>
            <w:tcW w:w="90" w:type="dxa"/>
          </w:tcPr>
          <w:p w14:paraId="21F7C514" w14:textId="77777777" w:rsidR="008E5C6E" w:rsidRPr="00DC0FCE" w:rsidRDefault="008E5C6E" w:rsidP="008E5C6E">
            <w:pPr>
              <w:ind w:right="145"/>
              <w:jc w:val="right"/>
              <w:rPr>
                <w:rFonts w:ascii="Angsana New" w:hAnsi="Angsana New" w:cs="Angsana New"/>
                <w:sz w:val="29"/>
                <w:szCs w:val="29"/>
              </w:rPr>
            </w:pPr>
          </w:p>
        </w:tc>
        <w:tc>
          <w:tcPr>
            <w:tcW w:w="1440" w:type="dxa"/>
          </w:tcPr>
          <w:p w14:paraId="39504AEF" w14:textId="005B06C2" w:rsidR="008E5C6E" w:rsidRPr="00DC0FCE" w:rsidRDefault="00082598" w:rsidP="008E5C6E">
            <w:pPr>
              <w:ind w:right="145"/>
              <w:jc w:val="right"/>
              <w:rPr>
                <w:rFonts w:ascii="Angsana New" w:hAnsi="Angsana New" w:cs="Angsana New"/>
                <w:sz w:val="29"/>
                <w:szCs w:val="29"/>
              </w:rPr>
            </w:pPr>
            <w:r w:rsidRPr="00DC0FCE">
              <w:rPr>
                <w:rFonts w:ascii="Angsana New" w:hAnsi="Angsana New" w:cs="Angsana New"/>
                <w:sz w:val="29"/>
                <w:szCs w:val="29"/>
              </w:rPr>
              <w:t>25,770,667.61</w:t>
            </w:r>
          </w:p>
        </w:tc>
      </w:tr>
      <w:tr w:rsidR="000D247E" w:rsidRPr="000D247E" w14:paraId="4CEDCE5B" w14:textId="77777777" w:rsidTr="000D247E">
        <w:tc>
          <w:tcPr>
            <w:tcW w:w="3236" w:type="dxa"/>
          </w:tcPr>
          <w:p w14:paraId="3306B88F" w14:textId="46A7FEAC" w:rsidR="000D247E" w:rsidRPr="000D247E" w:rsidRDefault="000D247E" w:rsidP="001F5DE0">
            <w:pPr>
              <w:ind w:left="810" w:right="269" w:hanging="720"/>
              <w:jc w:val="thaiDistribute"/>
              <w:rPr>
                <w:rFonts w:ascii="Angsana New" w:hAnsi="Angsana New" w:cs="Angsana New"/>
                <w:sz w:val="29"/>
                <w:szCs w:val="29"/>
                <w:cs/>
              </w:rPr>
            </w:pPr>
            <w:r w:rsidRPr="000D247E">
              <w:rPr>
                <w:rFonts w:ascii="Angsana New" w:hAnsi="Angsana New" w:cs="Angsana New" w:hint="cs"/>
                <w:sz w:val="29"/>
                <w:szCs w:val="29"/>
                <w:u w:val="single"/>
                <w:cs/>
              </w:rPr>
              <w:t>หัก</w:t>
            </w:r>
            <w:r w:rsidRPr="000D247E">
              <w:rPr>
                <w:rFonts w:ascii="Angsana New" w:hAnsi="Angsana New" w:cs="Angsana New" w:hint="cs"/>
                <w:sz w:val="29"/>
                <w:szCs w:val="29"/>
                <w:cs/>
              </w:rPr>
              <w:t xml:space="preserve"> </w:t>
            </w:r>
            <w:r w:rsidRPr="000D247E">
              <w:rPr>
                <w:rFonts w:ascii="Angsana New" w:hAnsi="Angsana New" w:cs="Angsana New"/>
                <w:sz w:val="29"/>
                <w:szCs w:val="29"/>
                <w:cs/>
              </w:rPr>
              <w:t>ส่วนของหนี้สินที่ถึงกำหนดชำระภายในหนึ่งปี</w:t>
            </w:r>
          </w:p>
        </w:tc>
        <w:tc>
          <w:tcPr>
            <w:tcW w:w="1559" w:type="dxa"/>
          </w:tcPr>
          <w:p w14:paraId="10C504E9" w14:textId="77777777" w:rsidR="001F5DE0" w:rsidRDefault="001F5DE0" w:rsidP="000D247E">
            <w:pPr>
              <w:ind w:right="145"/>
              <w:jc w:val="right"/>
              <w:rPr>
                <w:rFonts w:ascii="Angsana New" w:hAnsi="Angsana New" w:cs="Angsana New"/>
                <w:sz w:val="29"/>
                <w:szCs w:val="29"/>
              </w:rPr>
            </w:pPr>
          </w:p>
          <w:p w14:paraId="23E311C7" w14:textId="2AC98A22" w:rsidR="000D247E" w:rsidRPr="000D247E" w:rsidRDefault="00B359EA" w:rsidP="000D247E">
            <w:pPr>
              <w:ind w:right="145"/>
              <w:jc w:val="right"/>
              <w:rPr>
                <w:rFonts w:ascii="Angsana New" w:hAnsi="Angsana New" w:cs="Angsana New"/>
                <w:sz w:val="29"/>
                <w:szCs w:val="29"/>
              </w:rPr>
            </w:pPr>
            <w:r>
              <w:rPr>
                <w:rFonts w:ascii="Angsana New" w:hAnsi="Angsana New" w:cs="Angsana New" w:hint="cs"/>
                <w:sz w:val="29"/>
                <w:szCs w:val="29"/>
                <w:cs/>
              </w:rPr>
              <w:t>(</w:t>
            </w:r>
            <w:r w:rsidRPr="00B359EA">
              <w:rPr>
                <w:rFonts w:ascii="Angsana New" w:hAnsi="Angsana New" w:cs="Angsana New"/>
                <w:sz w:val="29"/>
                <w:szCs w:val="29"/>
              </w:rPr>
              <w:t>22,850,440.03</w:t>
            </w:r>
            <w:r>
              <w:rPr>
                <w:rFonts w:ascii="Angsana New" w:hAnsi="Angsana New" w:cs="Angsana New" w:hint="cs"/>
                <w:sz w:val="29"/>
                <w:szCs w:val="29"/>
                <w:cs/>
              </w:rPr>
              <w:t>)</w:t>
            </w:r>
          </w:p>
        </w:tc>
        <w:tc>
          <w:tcPr>
            <w:tcW w:w="65" w:type="dxa"/>
          </w:tcPr>
          <w:p w14:paraId="592DD23D" w14:textId="77777777" w:rsidR="000D247E" w:rsidRPr="000D247E" w:rsidRDefault="000D247E" w:rsidP="000D247E">
            <w:pPr>
              <w:ind w:right="145"/>
              <w:jc w:val="right"/>
              <w:rPr>
                <w:rFonts w:ascii="Angsana New" w:hAnsi="Angsana New" w:cs="Angsana New"/>
                <w:sz w:val="29"/>
                <w:szCs w:val="29"/>
              </w:rPr>
            </w:pPr>
          </w:p>
        </w:tc>
        <w:tc>
          <w:tcPr>
            <w:tcW w:w="1530" w:type="dxa"/>
          </w:tcPr>
          <w:p w14:paraId="52BAE596" w14:textId="77777777" w:rsidR="001F5DE0" w:rsidRDefault="001F5DE0" w:rsidP="000D247E">
            <w:pPr>
              <w:ind w:right="145"/>
              <w:jc w:val="right"/>
              <w:rPr>
                <w:rFonts w:ascii="Angsana New" w:hAnsi="Angsana New" w:cs="Angsana New"/>
                <w:sz w:val="29"/>
                <w:szCs w:val="29"/>
              </w:rPr>
            </w:pPr>
          </w:p>
          <w:p w14:paraId="4DE74AEC" w14:textId="2FE72D20" w:rsidR="000D247E" w:rsidRPr="000D247E" w:rsidRDefault="003A1BFC" w:rsidP="000D247E">
            <w:pPr>
              <w:ind w:right="145"/>
              <w:jc w:val="right"/>
              <w:rPr>
                <w:rFonts w:ascii="Angsana New" w:hAnsi="Angsana New" w:cs="Angsana New"/>
                <w:sz w:val="29"/>
                <w:szCs w:val="29"/>
              </w:rPr>
            </w:pPr>
            <w:r>
              <w:rPr>
                <w:rFonts w:ascii="Angsana New" w:hAnsi="Angsana New" w:cs="Angsana New" w:hint="cs"/>
                <w:sz w:val="29"/>
                <w:szCs w:val="29"/>
                <w:cs/>
              </w:rPr>
              <w:t>(</w:t>
            </w:r>
            <w:r w:rsidRPr="003A1BFC">
              <w:rPr>
                <w:rFonts w:ascii="Angsana New" w:hAnsi="Angsana New" w:cs="Angsana New"/>
                <w:sz w:val="29"/>
                <w:szCs w:val="29"/>
                <w:cs/>
              </w:rPr>
              <w:t>21</w:t>
            </w:r>
            <w:r w:rsidRPr="003A1BFC">
              <w:rPr>
                <w:rFonts w:ascii="Angsana New" w:hAnsi="Angsana New" w:cs="Angsana New"/>
                <w:sz w:val="29"/>
                <w:szCs w:val="29"/>
              </w:rPr>
              <w:t>,</w:t>
            </w:r>
            <w:r w:rsidRPr="003A1BFC">
              <w:rPr>
                <w:rFonts w:ascii="Angsana New" w:hAnsi="Angsana New" w:cs="Angsana New"/>
                <w:sz w:val="29"/>
                <w:szCs w:val="29"/>
                <w:cs/>
              </w:rPr>
              <w:t>271</w:t>
            </w:r>
            <w:r w:rsidRPr="003A1BFC">
              <w:rPr>
                <w:rFonts w:ascii="Angsana New" w:hAnsi="Angsana New" w:cs="Angsana New"/>
                <w:sz w:val="29"/>
                <w:szCs w:val="29"/>
              </w:rPr>
              <w:t>,</w:t>
            </w:r>
            <w:r w:rsidRPr="003A1BFC">
              <w:rPr>
                <w:rFonts w:ascii="Angsana New" w:hAnsi="Angsana New" w:cs="Angsana New"/>
                <w:sz w:val="29"/>
                <w:szCs w:val="29"/>
                <w:cs/>
              </w:rPr>
              <w:t>404.77</w:t>
            </w:r>
            <w:r>
              <w:rPr>
                <w:rFonts w:ascii="Angsana New" w:hAnsi="Angsana New" w:cs="Angsana New" w:hint="cs"/>
                <w:sz w:val="29"/>
                <w:szCs w:val="29"/>
                <w:cs/>
              </w:rPr>
              <w:t>)</w:t>
            </w:r>
          </w:p>
        </w:tc>
        <w:tc>
          <w:tcPr>
            <w:tcW w:w="90" w:type="dxa"/>
          </w:tcPr>
          <w:p w14:paraId="3D3214A1" w14:textId="77777777" w:rsidR="000D247E" w:rsidRPr="000D247E" w:rsidRDefault="000D247E" w:rsidP="000D247E">
            <w:pPr>
              <w:ind w:right="426"/>
              <w:jc w:val="right"/>
              <w:rPr>
                <w:rFonts w:ascii="Angsana New" w:hAnsi="Angsana New" w:cs="Angsana New"/>
                <w:sz w:val="29"/>
                <w:szCs w:val="29"/>
              </w:rPr>
            </w:pPr>
          </w:p>
        </w:tc>
        <w:tc>
          <w:tcPr>
            <w:tcW w:w="1440" w:type="dxa"/>
          </w:tcPr>
          <w:p w14:paraId="02FBDF9C" w14:textId="77777777" w:rsidR="001F5DE0" w:rsidRDefault="001F5DE0" w:rsidP="000D247E">
            <w:pPr>
              <w:ind w:right="145"/>
              <w:jc w:val="right"/>
              <w:rPr>
                <w:rFonts w:ascii="Angsana New" w:hAnsi="Angsana New" w:cs="Angsana New"/>
                <w:sz w:val="29"/>
                <w:szCs w:val="29"/>
              </w:rPr>
            </w:pPr>
          </w:p>
          <w:p w14:paraId="454E369C" w14:textId="670697D6" w:rsidR="000D247E" w:rsidRPr="000D247E" w:rsidRDefault="003A1BFC" w:rsidP="000D247E">
            <w:pPr>
              <w:ind w:right="145"/>
              <w:jc w:val="right"/>
              <w:rPr>
                <w:rFonts w:ascii="Angsana New" w:hAnsi="Angsana New" w:cs="Angsana New"/>
                <w:sz w:val="29"/>
                <w:szCs w:val="29"/>
              </w:rPr>
            </w:pPr>
            <w:r>
              <w:rPr>
                <w:rFonts w:ascii="Angsana New" w:hAnsi="Angsana New" w:cs="Angsana New" w:hint="cs"/>
                <w:sz w:val="29"/>
                <w:szCs w:val="29"/>
                <w:cs/>
              </w:rPr>
              <w:t>(</w:t>
            </w:r>
            <w:r w:rsidRPr="003A1BFC">
              <w:rPr>
                <w:rFonts w:ascii="Angsana New" w:hAnsi="Angsana New" w:cs="Angsana New"/>
                <w:sz w:val="29"/>
                <w:szCs w:val="29"/>
                <w:cs/>
              </w:rPr>
              <w:t>11</w:t>
            </w:r>
            <w:r w:rsidRPr="003A1BFC">
              <w:rPr>
                <w:rFonts w:ascii="Angsana New" w:hAnsi="Angsana New" w:cs="Angsana New"/>
                <w:sz w:val="29"/>
                <w:szCs w:val="29"/>
              </w:rPr>
              <w:t>,</w:t>
            </w:r>
            <w:r w:rsidRPr="003A1BFC">
              <w:rPr>
                <w:rFonts w:ascii="Angsana New" w:hAnsi="Angsana New" w:cs="Angsana New"/>
                <w:sz w:val="29"/>
                <w:szCs w:val="29"/>
                <w:cs/>
              </w:rPr>
              <w:t>332</w:t>
            </w:r>
            <w:r w:rsidRPr="003A1BFC">
              <w:rPr>
                <w:rFonts w:ascii="Angsana New" w:hAnsi="Angsana New" w:cs="Angsana New"/>
                <w:sz w:val="29"/>
                <w:szCs w:val="29"/>
              </w:rPr>
              <w:t>,</w:t>
            </w:r>
            <w:r w:rsidRPr="003A1BFC">
              <w:rPr>
                <w:rFonts w:ascii="Angsana New" w:hAnsi="Angsana New" w:cs="Angsana New"/>
                <w:sz w:val="29"/>
                <w:szCs w:val="29"/>
                <w:cs/>
              </w:rPr>
              <w:t>314.70</w:t>
            </w:r>
            <w:r>
              <w:rPr>
                <w:rFonts w:ascii="Angsana New" w:hAnsi="Angsana New" w:cs="Angsana New" w:hint="cs"/>
                <w:sz w:val="29"/>
                <w:szCs w:val="29"/>
                <w:cs/>
              </w:rPr>
              <w:t>)</w:t>
            </w:r>
          </w:p>
        </w:tc>
        <w:tc>
          <w:tcPr>
            <w:tcW w:w="90" w:type="dxa"/>
          </w:tcPr>
          <w:p w14:paraId="6491DB82" w14:textId="77777777" w:rsidR="000D247E" w:rsidRPr="000D247E" w:rsidRDefault="000D247E" w:rsidP="000D247E">
            <w:pPr>
              <w:ind w:right="145"/>
              <w:jc w:val="right"/>
              <w:rPr>
                <w:rFonts w:ascii="Angsana New" w:hAnsi="Angsana New" w:cs="Angsana New"/>
                <w:sz w:val="29"/>
                <w:szCs w:val="29"/>
              </w:rPr>
            </w:pPr>
          </w:p>
        </w:tc>
        <w:tc>
          <w:tcPr>
            <w:tcW w:w="1440" w:type="dxa"/>
          </w:tcPr>
          <w:p w14:paraId="0128A05A" w14:textId="77777777" w:rsidR="001F5DE0" w:rsidRDefault="001F5DE0" w:rsidP="000D247E">
            <w:pPr>
              <w:ind w:right="145"/>
              <w:jc w:val="right"/>
              <w:rPr>
                <w:rFonts w:ascii="Angsana New" w:hAnsi="Angsana New" w:cs="Angsana New"/>
                <w:sz w:val="29"/>
                <w:szCs w:val="29"/>
              </w:rPr>
            </w:pPr>
          </w:p>
          <w:p w14:paraId="4A9EE617" w14:textId="13BE289C" w:rsidR="000D247E" w:rsidRPr="000D247E" w:rsidRDefault="008E5C6E" w:rsidP="000D247E">
            <w:pPr>
              <w:ind w:right="145"/>
              <w:jc w:val="right"/>
              <w:rPr>
                <w:rFonts w:ascii="Angsana New" w:hAnsi="Angsana New" w:cs="Angsana New"/>
                <w:sz w:val="29"/>
                <w:szCs w:val="29"/>
              </w:rPr>
            </w:pPr>
            <w:r>
              <w:rPr>
                <w:rFonts w:ascii="Angsana New" w:hAnsi="Angsana New" w:cs="Angsana New" w:hint="cs"/>
                <w:sz w:val="29"/>
                <w:szCs w:val="29"/>
                <w:cs/>
              </w:rPr>
              <w:t>(</w:t>
            </w:r>
            <w:r w:rsidRPr="008E5C6E">
              <w:rPr>
                <w:rFonts w:ascii="Angsana New" w:hAnsi="Angsana New" w:cs="Angsana New"/>
                <w:sz w:val="29"/>
                <w:szCs w:val="29"/>
                <w:cs/>
              </w:rPr>
              <w:t>10</w:t>
            </w:r>
            <w:r w:rsidRPr="008E5C6E">
              <w:rPr>
                <w:rFonts w:ascii="Angsana New" w:hAnsi="Angsana New" w:cs="Angsana New"/>
                <w:sz w:val="29"/>
                <w:szCs w:val="29"/>
              </w:rPr>
              <w:t>,</w:t>
            </w:r>
            <w:r w:rsidRPr="008E5C6E">
              <w:rPr>
                <w:rFonts w:ascii="Angsana New" w:hAnsi="Angsana New" w:cs="Angsana New"/>
                <w:sz w:val="29"/>
                <w:szCs w:val="29"/>
                <w:cs/>
              </w:rPr>
              <w:t>500</w:t>
            </w:r>
            <w:r w:rsidRPr="008E5C6E">
              <w:rPr>
                <w:rFonts w:ascii="Angsana New" w:hAnsi="Angsana New" w:cs="Angsana New"/>
                <w:sz w:val="29"/>
                <w:szCs w:val="29"/>
              </w:rPr>
              <w:t>,</w:t>
            </w:r>
            <w:r w:rsidRPr="008E5C6E">
              <w:rPr>
                <w:rFonts w:ascii="Angsana New" w:hAnsi="Angsana New" w:cs="Angsana New"/>
                <w:sz w:val="29"/>
                <w:szCs w:val="29"/>
                <w:cs/>
              </w:rPr>
              <w:t>670.15</w:t>
            </w:r>
            <w:r>
              <w:rPr>
                <w:rFonts w:ascii="Angsana New" w:hAnsi="Angsana New" w:cs="Angsana New" w:hint="cs"/>
                <w:sz w:val="29"/>
                <w:szCs w:val="29"/>
                <w:cs/>
              </w:rPr>
              <w:t>)</w:t>
            </w:r>
          </w:p>
        </w:tc>
      </w:tr>
      <w:tr w:rsidR="000D247E" w:rsidRPr="000D247E" w14:paraId="6CACFE80" w14:textId="77777777" w:rsidTr="000D247E">
        <w:tc>
          <w:tcPr>
            <w:tcW w:w="3236" w:type="dxa"/>
          </w:tcPr>
          <w:p w14:paraId="36EAF48A" w14:textId="359E77B7" w:rsidR="000D247E" w:rsidRPr="000D247E" w:rsidRDefault="000D247E" w:rsidP="000D247E">
            <w:pPr>
              <w:ind w:left="635" w:hanging="545"/>
              <w:jc w:val="center"/>
              <w:rPr>
                <w:rFonts w:ascii="Angsana New" w:hAnsi="Angsana New" w:cs="Angsana New"/>
                <w:sz w:val="29"/>
                <w:szCs w:val="29"/>
                <w:cs/>
              </w:rPr>
            </w:pPr>
            <w:r w:rsidRPr="000D247E">
              <w:rPr>
                <w:rFonts w:ascii="Angsana New" w:hAnsi="Angsana New" w:cs="Angsana New" w:hint="cs"/>
                <w:sz w:val="29"/>
                <w:szCs w:val="29"/>
                <w:cs/>
              </w:rPr>
              <w:t>สุทธิ</w:t>
            </w:r>
          </w:p>
        </w:tc>
        <w:tc>
          <w:tcPr>
            <w:tcW w:w="1559" w:type="dxa"/>
            <w:tcBorders>
              <w:top w:val="single" w:sz="4" w:space="0" w:color="auto"/>
              <w:bottom w:val="double" w:sz="4" w:space="0" w:color="auto"/>
            </w:tcBorders>
          </w:tcPr>
          <w:p w14:paraId="6EB4218E" w14:textId="6021E0B2" w:rsidR="000D247E" w:rsidRPr="000D247E" w:rsidRDefault="00B359EA" w:rsidP="000D247E">
            <w:pPr>
              <w:ind w:right="145"/>
              <w:jc w:val="right"/>
              <w:rPr>
                <w:rFonts w:ascii="Angsana New" w:hAnsi="Angsana New" w:cs="Angsana New"/>
                <w:sz w:val="29"/>
                <w:szCs w:val="29"/>
                <w:highlight w:val="yellow"/>
                <w:cs/>
              </w:rPr>
            </w:pPr>
            <w:r w:rsidRPr="00B359EA">
              <w:rPr>
                <w:rFonts w:ascii="Angsana New" w:hAnsi="Angsana New" w:cs="Angsana New"/>
                <w:sz w:val="29"/>
                <w:szCs w:val="29"/>
              </w:rPr>
              <w:t>7,916,256.62</w:t>
            </w:r>
          </w:p>
        </w:tc>
        <w:tc>
          <w:tcPr>
            <w:tcW w:w="65" w:type="dxa"/>
          </w:tcPr>
          <w:p w14:paraId="0F78331C" w14:textId="77777777" w:rsidR="000D247E" w:rsidRPr="000D247E" w:rsidRDefault="000D247E" w:rsidP="000D247E">
            <w:pPr>
              <w:ind w:right="145"/>
              <w:jc w:val="right"/>
              <w:rPr>
                <w:rFonts w:ascii="Angsana New" w:hAnsi="Angsana New" w:cs="Angsana New"/>
                <w:sz w:val="29"/>
                <w:szCs w:val="29"/>
              </w:rPr>
            </w:pPr>
          </w:p>
        </w:tc>
        <w:tc>
          <w:tcPr>
            <w:tcW w:w="1530" w:type="dxa"/>
            <w:tcBorders>
              <w:top w:val="single" w:sz="4" w:space="0" w:color="auto"/>
              <w:bottom w:val="double" w:sz="4" w:space="0" w:color="auto"/>
            </w:tcBorders>
          </w:tcPr>
          <w:p w14:paraId="114D69A7" w14:textId="78D28211" w:rsidR="000D247E" w:rsidRPr="000D247E" w:rsidRDefault="003A1BFC" w:rsidP="000D247E">
            <w:pPr>
              <w:ind w:right="145"/>
              <w:jc w:val="right"/>
              <w:rPr>
                <w:rFonts w:ascii="Angsana New" w:hAnsi="Angsana New" w:cs="Angsana New"/>
                <w:sz w:val="29"/>
                <w:szCs w:val="29"/>
                <w:cs/>
              </w:rPr>
            </w:pPr>
            <w:r w:rsidRPr="003A1BFC">
              <w:rPr>
                <w:rFonts w:ascii="Angsana New" w:hAnsi="Angsana New" w:cs="Angsana New"/>
                <w:sz w:val="29"/>
                <w:szCs w:val="29"/>
              </w:rPr>
              <w:t>30,766,696.64</w:t>
            </w:r>
          </w:p>
        </w:tc>
        <w:tc>
          <w:tcPr>
            <w:tcW w:w="90" w:type="dxa"/>
          </w:tcPr>
          <w:p w14:paraId="61DAF326" w14:textId="77777777" w:rsidR="000D247E" w:rsidRPr="000D247E" w:rsidRDefault="000D247E" w:rsidP="000D247E">
            <w:pPr>
              <w:ind w:right="426"/>
              <w:jc w:val="center"/>
              <w:rPr>
                <w:rFonts w:ascii="Angsana New" w:hAnsi="Angsana New" w:cs="Angsana New"/>
                <w:sz w:val="29"/>
                <w:szCs w:val="29"/>
              </w:rPr>
            </w:pPr>
          </w:p>
        </w:tc>
        <w:tc>
          <w:tcPr>
            <w:tcW w:w="1440" w:type="dxa"/>
            <w:tcBorders>
              <w:top w:val="single" w:sz="4" w:space="0" w:color="auto"/>
              <w:bottom w:val="double" w:sz="4" w:space="0" w:color="auto"/>
            </w:tcBorders>
          </w:tcPr>
          <w:p w14:paraId="27AEDD96" w14:textId="2898A544" w:rsidR="000D247E" w:rsidRPr="000D247E" w:rsidRDefault="008E5C6E" w:rsidP="000D247E">
            <w:pPr>
              <w:ind w:right="145"/>
              <w:jc w:val="right"/>
              <w:rPr>
                <w:rFonts w:ascii="Angsana New" w:hAnsi="Angsana New" w:cs="Angsana New"/>
                <w:sz w:val="29"/>
                <w:szCs w:val="29"/>
                <w:highlight w:val="yellow"/>
                <w:cs/>
              </w:rPr>
            </w:pPr>
            <w:r w:rsidRPr="008E5C6E">
              <w:rPr>
                <w:rFonts w:ascii="Angsana New" w:hAnsi="Angsana New" w:cs="Angsana New"/>
                <w:sz w:val="29"/>
                <w:szCs w:val="29"/>
              </w:rPr>
              <w:t>3,937,682.77</w:t>
            </w:r>
          </w:p>
        </w:tc>
        <w:tc>
          <w:tcPr>
            <w:tcW w:w="90" w:type="dxa"/>
          </w:tcPr>
          <w:p w14:paraId="7A7782BA" w14:textId="77777777" w:rsidR="000D247E" w:rsidRPr="000D247E" w:rsidRDefault="000D247E" w:rsidP="000D247E">
            <w:pPr>
              <w:ind w:right="145"/>
              <w:jc w:val="right"/>
              <w:rPr>
                <w:rFonts w:ascii="Angsana New" w:hAnsi="Angsana New" w:cs="Angsana New"/>
                <w:sz w:val="29"/>
                <w:szCs w:val="29"/>
                <w:highlight w:val="yellow"/>
              </w:rPr>
            </w:pPr>
          </w:p>
        </w:tc>
        <w:tc>
          <w:tcPr>
            <w:tcW w:w="1440" w:type="dxa"/>
            <w:tcBorders>
              <w:top w:val="single" w:sz="4" w:space="0" w:color="auto"/>
              <w:bottom w:val="double" w:sz="4" w:space="0" w:color="auto"/>
            </w:tcBorders>
          </w:tcPr>
          <w:p w14:paraId="55DF2576" w14:textId="7B9D453F" w:rsidR="000D247E" w:rsidRPr="000D247E" w:rsidRDefault="008E5C6E" w:rsidP="000D247E">
            <w:pPr>
              <w:ind w:right="145"/>
              <w:jc w:val="right"/>
              <w:rPr>
                <w:rFonts w:ascii="Angsana New" w:hAnsi="Angsana New" w:cs="Angsana New"/>
                <w:sz w:val="29"/>
                <w:szCs w:val="29"/>
                <w:cs/>
              </w:rPr>
            </w:pPr>
            <w:r w:rsidRPr="008E5C6E">
              <w:rPr>
                <w:rFonts w:ascii="Angsana New" w:hAnsi="Angsana New" w:cs="Angsana New"/>
                <w:sz w:val="29"/>
                <w:szCs w:val="29"/>
              </w:rPr>
              <w:t>15,269,997.46</w:t>
            </w:r>
          </w:p>
        </w:tc>
      </w:tr>
    </w:tbl>
    <w:p w14:paraId="714E90C8" w14:textId="77777777" w:rsidR="00675C58" w:rsidRDefault="00675C58" w:rsidP="007B4169">
      <w:pPr>
        <w:spacing w:line="216" w:lineRule="auto"/>
        <w:ind w:left="990" w:firstLine="630"/>
        <w:jc w:val="thaiDistribute"/>
        <w:rPr>
          <w:rFonts w:ascii="Angsana New" w:hAnsi="Angsana New" w:cs="Angsana New"/>
          <w:spacing w:val="-4"/>
          <w:sz w:val="30"/>
          <w:szCs w:val="30"/>
        </w:rPr>
      </w:pPr>
    </w:p>
    <w:p w14:paraId="746CE199" w14:textId="5E655A85" w:rsidR="0003077E" w:rsidRPr="007B4169" w:rsidRDefault="0003077E" w:rsidP="007B4169">
      <w:pPr>
        <w:spacing w:line="216" w:lineRule="auto"/>
        <w:ind w:left="990" w:firstLine="630"/>
        <w:jc w:val="thaiDistribute"/>
        <w:rPr>
          <w:rFonts w:ascii="Angsana New" w:hAnsi="Angsana New" w:cs="Angsana New"/>
          <w:spacing w:val="-4"/>
          <w:sz w:val="30"/>
          <w:szCs w:val="30"/>
        </w:rPr>
      </w:pPr>
      <w:r w:rsidRPr="007B4169">
        <w:rPr>
          <w:rFonts w:ascii="Angsana New" w:hAnsi="Angsana New" w:cs="Angsana New"/>
          <w:spacing w:val="-4"/>
          <w:sz w:val="30"/>
          <w:szCs w:val="30"/>
          <w:cs/>
        </w:rPr>
        <w:t xml:space="preserve">การเปลี่ยนแปลงของหนี้สินตามสัญญาเช่าสำหรับปีสิ้นสุดวันที่ </w:t>
      </w:r>
      <w:r w:rsidRPr="007B4169">
        <w:rPr>
          <w:rFonts w:ascii="Angsana New" w:hAnsi="Angsana New" w:cs="Angsana New"/>
          <w:spacing w:val="-4"/>
          <w:sz w:val="30"/>
          <w:szCs w:val="30"/>
        </w:rPr>
        <w:t xml:space="preserve">31 </w:t>
      </w:r>
      <w:r w:rsidRPr="007B4169">
        <w:rPr>
          <w:rFonts w:ascii="Angsana New" w:hAnsi="Angsana New" w:cs="Angsana New"/>
          <w:spacing w:val="-4"/>
          <w:sz w:val="30"/>
          <w:szCs w:val="30"/>
          <w:cs/>
        </w:rPr>
        <w:t xml:space="preserve">ธันวาคม </w:t>
      </w:r>
      <w:r w:rsidRPr="007B4169">
        <w:rPr>
          <w:rFonts w:ascii="Angsana New" w:hAnsi="Angsana New" w:cs="Angsana New"/>
          <w:spacing w:val="-4"/>
          <w:sz w:val="30"/>
          <w:szCs w:val="30"/>
        </w:rPr>
        <w:t xml:space="preserve">2568 </w:t>
      </w:r>
      <w:r w:rsidRPr="007B4169">
        <w:rPr>
          <w:rFonts w:ascii="Angsana New" w:hAnsi="Angsana New" w:cs="Angsana New"/>
          <w:spacing w:val="-4"/>
          <w:sz w:val="30"/>
          <w:szCs w:val="30"/>
          <w:cs/>
        </w:rPr>
        <w:t xml:space="preserve">และ </w:t>
      </w:r>
      <w:r w:rsidRPr="007B4169">
        <w:rPr>
          <w:rFonts w:ascii="Angsana New" w:hAnsi="Angsana New" w:cs="Angsana New"/>
          <w:spacing w:val="-4"/>
          <w:sz w:val="30"/>
          <w:szCs w:val="30"/>
        </w:rPr>
        <w:t xml:space="preserve">2567 </w:t>
      </w:r>
      <w:r w:rsidR="007B4169">
        <w:rPr>
          <w:rFonts w:ascii="Angsana New" w:hAnsi="Angsana New" w:cs="Angsana New"/>
          <w:spacing w:val="-4"/>
          <w:sz w:val="30"/>
          <w:szCs w:val="30"/>
        </w:rPr>
        <w:t xml:space="preserve">        </w:t>
      </w:r>
      <w:r w:rsidRPr="007B4169">
        <w:rPr>
          <w:rFonts w:ascii="Angsana New" w:hAnsi="Angsana New" w:cs="Angsana New"/>
          <w:spacing w:val="-4"/>
          <w:sz w:val="30"/>
          <w:szCs w:val="30"/>
          <w:cs/>
        </w:rPr>
        <w:t>มีดังนี้</w:t>
      </w:r>
    </w:p>
    <w:tbl>
      <w:tblPr>
        <w:tblW w:w="9540" w:type="dxa"/>
        <w:tblInd w:w="360" w:type="dxa"/>
        <w:tblLayout w:type="fixed"/>
        <w:tblCellMar>
          <w:left w:w="0" w:type="dxa"/>
          <w:right w:w="0" w:type="dxa"/>
        </w:tblCellMar>
        <w:tblLook w:val="0000" w:firstRow="0" w:lastRow="0" w:firstColumn="0" w:lastColumn="0" w:noHBand="0" w:noVBand="0"/>
      </w:tblPr>
      <w:tblGrid>
        <w:gridCol w:w="3326"/>
        <w:gridCol w:w="1559"/>
        <w:gridCol w:w="65"/>
        <w:gridCol w:w="1530"/>
        <w:gridCol w:w="90"/>
        <w:gridCol w:w="1440"/>
        <w:gridCol w:w="90"/>
        <w:gridCol w:w="1440"/>
      </w:tblGrid>
      <w:tr w:rsidR="0003077E" w:rsidRPr="00112854" w14:paraId="3A84DFC9" w14:textId="77777777" w:rsidTr="00CE3013">
        <w:trPr>
          <w:cantSplit/>
        </w:trPr>
        <w:tc>
          <w:tcPr>
            <w:tcW w:w="3326" w:type="dxa"/>
          </w:tcPr>
          <w:p w14:paraId="1017AA57" w14:textId="77777777" w:rsidR="0003077E" w:rsidRPr="000D247E" w:rsidRDefault="0003077E">
            <w:pPr>
              <w:jc w:val="center"/>
              <w:rPr>
                <w:rFonts w:ascii="Angsana New" w:hAnsi="Angsana New" w:cs="Angsana New"/>
                <w:sz w:val="29"/>
                <w:szCs w:val="29"/>
                <w:cs/>
              </w:rPr>
            </w:pPr>
          </w:p>
        </w:tc>
        <w:tc>
          <w:tcPr>
            <w:tcW w:w="3154" w:type="dxa"/>
            <w:gridSpan w:val="3"/>
          </w:tcPr>
          <w:p w14:paraId="76EE738A" w14:textId="77777777" w:rsidR="0003077E" w:rsidRPr="000D247E" w:rsidRDefault="0003077E">
            <w:pPr>
              <w:ind w:left="-78" w:right="-108"/>
              <w:jc w:val="center"/>
              <w:rPr>
                <w:rFonts w:ascii="Angsana New" w:hAnsi="Angsana New" w:cs="Angsana New"/>
                <w:snapToGrid w:val="0"/>
                <w:color w:val="000000"/>
                <w:sz w:val="29"/>
                <w:szCs w:val="29"/>
                <w:cs/>
                <w:lang w:eastAsia="th-TH"/>
              </w:rPr>
            </w:pPr>
          </w:p>
        </w:tc>
        <w:tc>
          <w:tcPr>
            <w:tcW w:w="90" w:type="dxa"/>
          </w:tcPr>
          <w:p w14:paraId="34D36E38" w14:textId="77777777" w:rsidR="0003077E" w:rsidRPr="000D247E" w:rsidRDefault="0003077E">
            <w:pPr>
              <w:ind w:left="-108" w:right="-108"/>
              <w:jc w:val="center"/>
              <w:rPr>
                <w:rFonts w:ascii="Angsana New" w:hAnsi="Angsana New" w:cs="Angsana New"/>
                <w:snapToGrid w:val="0"/>
                <w:color w:val="000000"/>
                <w:sz w:val="29"/>
                <w:szCs w:val="29"/>
                <w:cs/>
                <w:lang w:eastAsia="th-TH"/>
              </w:rPr>
            </w:pPr>
          </w:p>
        </w:tc>
        <w:tc>
          <w:tcPr>
            <w:tcW w:w="2970" w:type="dxa"/>
            <w:gridSpan w:val="3"/>
          </w:tcPr>
          <w:p w14:paraId="2E382234" w14:textId="77777777" w:rsidR="0003077E" w:rsidRPr="000D247E" w:rsidRDefault="0003077E">
            <w:pPr>
              <w:ind w:left="-78" w:right="-108"/>
              <w:jc w:val="center"/>
              <w:rPr>
                <w:rFonts w:ascii="Angsana New" w:hAnsi="Angsana New" w:cs="Angsana New"/>
                <w:snapToGrid w:val="0"/>
                <w:color w:val="000000"/>
                <w:sz w:val="29"/>
                <w:szCs w:val="29"/>
                <w:cs/>
                <w:lang w:eastAsia="th-TH"/>
              </w:rPr>
            </w:pPr>
            <w:r w:rsidRPr="000D247E">
              <w:rPr>
                <w:rFonts w:ascii="Angsana New" w:hAnsi="Angsana New" w:cs="Angsana New" w:hint="cs"/>
                <w:snapToGrid w:val="0"/>
                <w:color w:val="000000"/>
                <w:sz w:val="29"/>
                <w:szCs w:val="29"/>
                <w:cs/>
                <w:lang w:eastAsia="th-TH"/>
              </w:rPr>
              <w:t xml:space="preserve">                                      (หน่วย </w:t>
            </w:r>
            <w:r w:rsidRPr="000D247E">
              <w:rPr>
                <w:rFonts w:ascii="Angsana New" w:hAnsi="Angsana New" w:cs="Angsana New"/>
                <w:snapToGrid w:val="0"/>
                <w:color w:val="000000"/>
                <w:sz w:val="29"/>
                <w:szCs w:val="29"/>
                <w:lang w:eastAsia="th-TH"/>
              </w:rPr>
              <w:t xml:space="preserve">: </w:t>
            </w:r>
            <w:r w:rsidRPr="000D247E">
              <w:rPr>
                <w:rFonts w:ascii="Angsana New" w:hAnsi="Angsana New" w:cs="Angsana New" w:hint="cs"/>
                <w:snapToGrid w:val="0"/>
                <w:color w:val="000000"/>
                <w:sz w:val="29"/>
                <w:szCs w:val="29"/>
                <w:cs/>
                <w:lang w:eastAsia="th-TH"/>
              </w:rPr>
              <w:t>บาท)</w:t>
            </w:r>
          </w:p>
        </w:tc>
      </w:tr>
      <w:tr w:rsidR="0003077E" w:rsidRPr="00112854" w14:paraId="06AD2BC5" w14:textId="77777777" w:rsidTr="00CE3013">
        <w:trPr>
          <w:cantSplit/>
        </w:trPr>
        <w:tc>
          <w:tcPr>
            <w:tcW w:w="3326" w:type="dxa"/>
          </w:tcPr>
          <w:p w14:paraId="1689F305" w14:textId="77777777" w:rsidR="0003077E" w:rsidRPr="000D247E" w:rsidRDefault="0003077E">
            <w:pPr>
              <w:jc w:val="center"/>
              <w:rPr>
                <w:rFonts w:ascii="Angsana New" w:hAnsi="Angsana New" w:cs="Angsana New"/>
                <w:sz w:val="29"/>
                <w:szCs w:val="29"/>
              </w:rPr>
            </w:pPr>
            <w:r w:rsidRPr="000D247E">
              <w:rPr>
                <w:rFonts w:ascii="Angsana New" w:hAnsi="Angsana New" w:cs="Angsana New"/>
                <w:sz w:val="29"/>
                <w:szCs w:val="29"/>
                <w:cs/>
              </w:rPr>
              <w:t xml:space="preserve"> </w:t>
            </w:r>
          </w:p>
        </w:tc>
        <w:tc>
          <w:tcPr>
            <w:tcW w:w="3154" w:type="dxa"/>
            <w:gridSpan w:val="3"/>
          </w:tcPr>
          <w:p w14:paraId="453CC7DB" w14:textId="77777777" w:rsidR="0003077E" w:rsidRPr="000D247E" w:rsidRDefault="0003077E">
            <w:pPr>
              <w:jc w:val="center"/>
              <w:rPr>
                <w:rFonts w:ascii="Angsana New" w:hAnsi="Angsana New" w:cs="Angsana New"/>
                <w:snapToGrid w:val="0"/>
                <w:color w:val="000000"/>
                <w:sz w:val="29"/>
                <w:szCs w:val="29"/>
                <w:lang w:eastAsia="th-TH"/>
              </w:rPr>
            </w:pPr>
            <w:r w:rsidRPr="000D247E">
              <w:rPr>
                <w:rFonts w:ascii="Angsana New" w:hAnsi="Angsana New" w:cs="Angsana New"/>
                <w:snapToGrid w:val="0"/>
                <w:color w:val="000000"/>
                <w:sz w:val="29"/>
                <w:szCs w:val="29"/>
                <w:cs/>
                <w:lang w:eastAsia="th-TH"/>
              </w:rPr>
              <w:t>งบการเงินรวม</w:t>
            </w:r>
          </w:p>
        </w:tc>
        <w:tc>
          <w:tcPr>
            <w:tcW w:w="90" w:type="dxa"/>
          </w:tcPr>
          <w:p w14:paraId="47CBE983" w14:textId="77777777" w:rsidR="0003077E" w:rsidRPr="000D247E" w:rsidRDefault="0003077E">
            <w:pPr>
              <w:ind w:left="-108" w:right="-108"/>
              <w:jc w:val="center"/>
              <w:rPr>
                <w:rFonts w:ascii="Angsana New" w:hAnsi="Angsana New" w:cs="Angsana New"/>
                <w:snapToGrid w:val="0"/>
                <w:color w:val="000000"/>
                <w:sz w:val="29"/>
                <w:szCs w:val="29"/>
                <w:cs/>
                <w:lang w:eastAsia="th-TH"/>
              </w:rPr>
            </w:pPr>
          </w:p>
        </w:tc>
        <w:tc>
          <w:tcPr>
            <w:tcW w:w="2970" w:type="dxa"/>
            <w:gridSpan w:val="3"/>
          </w:tcPr>
          <w:p w14:paraId="74CA0EF8" w14:textId="77777777" w:rsidR="0003077E" w:rsidRPr="000D247E" w:rsidRDefault="0003077E">
            <w:pPr>
              <w:ind w:left="-78" w:right="-108"/>
              <w:jc w:val="center"/>
              <w:rPr>
                <w:rFonts w:ascii="Angsana New" w:hAnsi="Angsana New" w:cs="Angsana New"/>
                <w:snapToGrid w:val="0"/>
                <w:color w:val="000000"/>
                <w:sz w:val="29"/>
                <w:szCs w:val="29"/>
                <w:cs/>
                <w:lang w:eastAsia="th-TH"/>
              </w:rPr>
            </w:pPr>
            <w:r w:rsidRPr="000D247E">
              <w:rPr>
                <w:rFonts w:ascii="Angsana New" w:hAnsi="Angsana New" w:cs="Angsana New"/>
                <w:snapToGrid w:val="0"/>
                <w:color w:val="000000"/>
                <w:sz w:val="29"/>
                <w:szCs w:val="29"/>
                <w:cs/>
                <w:lang w:eastAsia="th-TH"/>
              </w:rPr>
              <w:t>งบการเงินเฉพาะกิจการ</w:t>
            </w:r>
          </w:p>
        </w:tc>
      </w:tr>
      <w:tr w:rsidR="0003077E" w:rsidRPr="00112854" w14:paraId="4FCD865E" w14:textId="77777777" w:rsidTr="00CE3013">
        <w:tc>
          <w:tcPr>
            <w:tcW w:w="3326" w:type="dxa"/>
          </w:tcPr>
          <w:p w14:paraId="3C74D8CB" w14:textId="77777777" w:rsidR="0003077E" w:rsidRPr="000D247E" w:rsidRDefault="0003077E">
            <w:pPr>
              <w:rPr>
                <w:rFonts w:ascii="Angsana New" w:hAnsi="Angsana New" w:cs="Angsana New"/>
                <w:sz w:val="29"/>
                <w:szCs w:val="29"/>
              </w:rPr>
            </w:pPr>
          </w:p>
        </w:tc>
        <w:tc>
          <w:tcPr>
            <w:tcW w:w="3154" w:type="dxa"/>
            <w:gridSpan w:val="3"/>
          </w:tcPr>
          <w:p w14:paraId="69ADAE5F" w14:textId="7605FB90" w:rsidR="0003077E" w:rsidRPr="000D247E" w:rsidRDefault="00112854">
            <w:pPr>
              <w:jc w:val="center"/>
              <w:rPr>
                <w:rFonts w:ascii="Angsana New" w:hAnsi="Angsana New" w:cs="Angsana New"/>
                <w:snapToGrid w:val="0"/>
                <w:color w:val="000000"/>
                <w:sz w:val="29"/>
                <w:szCs w:val="29"/>
                <w:lang w:eastAsia="th-TH"/>
              </w:rPr>
            </w:pPr>
            <w:r w:rsidRPr="00112854">
              <w:rPr>
                <w:rFonts w:ascii="Angsana New" w:hAnsi="Angsana New" w:cs="Angsana New" w:hint="cs"/>
                <w:sz w:val="29"/>
                <w:szCs w:val="29"/>
                <w:cs/>
              </w:rPr>
              <w:t>สำหรับปีสิ้นสุด</w:t>
            </w:r>
            <w:r w:rsidR="0003077E" w:rsidRPr="00112854">
              <w:rPr>
                <w:rFonts w:ascii="Angsana New" w:hAnsi="Angsana New" w:cs="Angsana New"/>
                <w:sz w:val="29"/>
                <w:szCs w:val="29"/>
                <w:cs/>
              </w:rPr>
              <w:t>วันที่</w:t>
            </w:r>
            <w:r w:rsidR="0003077E" w:rsidRPr="00112854">
              <w:rPr>
                <w:rFonts w:ascii="Angsana New" w:hAnsi="Angsana New" w:cs="Angsana New"/>
                <w:sz w:val="29"/>
                <w:szCs w:val="29"/>
              </w:rPr>
              <w:t xml:space="preserve"> 31 </w:t>
            </w:r>
            <w:r w:rsidR="0003077E" w:rsidRPr="00112854">
              <w:rPr>
                <w:rFonts w:ascii="Angsana New" w:hAnsi="Angsana New" w:cs="Angsana New" w:hint="cs"/>
                <w:sz w:val="29"/>
                <w:szCs w:val="29"/>
                <w:cs/>
              </w:rPr>
              <w:t>ธันวาคม</w:t>
            </w:r>
          </w:p>
        </w:tc>
        <w:tc>
          <w:tcPr>
            <w:tcW w:w="90" w:type="dxa"/>
          </w:tcPr>
          <w:p w14:paraId="47076F6B" w14:textId="77777777" w:rsidR="0003077E" w:rsidRPr="000D247E" w:rsidRDefault="0003077E">
            <w:pPr>
              <w:jc w:val="center"/>
              <w:rPr>
                <w:rFonts w:ascii="Angsana New" w:hAnsi="Angsana New" w:cs="Angsana New"/>
                <w:snapToGrid w:val="0"/>
                <w:color w:val="000000"/>
                <w:sz w:val="29"/>
                <w:szCs w:val="29"/>
                <w:lang w:eastAsia="th-TH"/>
              </w:rPr>
            </w:pPr>
          </w:p>
        </w:tc>
        <w:tc>
          <w:tcPr>
            <w:tcW w:w="2970" w:type="dxa"/>
            <w:gridSpan w:val="3"/>
          </w:tcPr>
          <w:p w14:paraId="034A2DD9" w14:textId="7383E6DE" w:rsidR="0003077E" w:rsidRPr="000D247E" w:rsidRDefault="00112854">
            <w:pPr>
              <w:jc w:val="center"/>
              <w:rPr>
                <w:rFonts w:ascii="Angsana New" w:hAnsi="Angsana New" w:cs="Angsana New"/>
                <w:snapToGrid w:val="0"/>
                <w:color w:val="000000"/>
                <w:sz w:val="29"/>
                <w:szCs w:val="29"/>
                <w:lang w:eastAsia="th-TH"/>
              </w:rPr>
            </w:pPr>
            <w:r w:rsidRPr="00112854">
              <w:rPr>
                <w:rFonts w:ascii="Angsana New" w:hAnsi="Angsana New" w:cs="Angsana New" w:hint="cs"/>
                <w:sz w:val="29"/>
                <w:szCs w:val="29"/>
                <w:cs/>
              </w:rPr>
              <w:t>สำหรับปีสิ้นสุด</w:t>
            </w:r>
            <w:r w:rsidR="0003077E" w:rsidRPr="00112854">
              <w:rPr>
                <w:rFonts w:ascii="Angsana New" w:hAnsi="Angsana New" w:cs="Angsana New"/>
                <w:sz w:val="29"/>
                <w:szCs w:val="29"/>
                <w:cs/>
              </w:rPr>
              <w:t>วันที่</w:t>
            </w:r>
            <w:r w:rsidR="0003077E" w:rsidRPr="00112854">
              <w:rPr>
                <w:rFonts w:ascii="Angsana New" w:hAnsi="Angsana New" w:cs="Angsana New" w:hint="cs"/>
                <w:sz w:val="29"/>
                <w:szCs w:val="29"/>
                <w:cs/>
              </w:rPr>
              <w:t xml:space="preserve"> </w:t>
            </w:r>
            <w:r w:rsidR="0003077E" w:rsidRPr="00112854">
              <w:rPr>
                <w:rFonts w:ascii="Angsana New" w:hAnsi="Angsana New" w:cs="Angsana New"/>
                <w:sz w:val="29"/>
                <w:szCs w:val="29"/>
              </w:rPr>
              <w:t xml:space="preserve">31 </w:t>
            </w:r>
            <w:r w:rsidR="0003077E" w:rsidRPr="00112854">
              <w:rPr>
                <w:rFonts w:ascii="Angsana New" w:hAnsi="Angsana New" w:cs="Angsana New" w:hint="cs"/>
                <w:sz w:val="29"/>
                <w:szCs w:val="29"/>
                <w:cs/>
              </w:rPr>
              <w:t>ธันวาคม</w:t>
            </w:r>
          </w:p>
        </w:tc>
      </w:tr>
      <w:tr w:rsidR="0003077E" w:rsidRPr="00112854" w14:paraId="14DBF23C" w14:textId="77777777" w:rsidTr="00181542">
        <w:tc>
          <w:tcPr>
            <w:tcW w:w="3326" w:type="dxa"/>
          </w:tcPr>
          <w:p w14:paraId="1AA8A842" w14:textId="77777777" w:rsidR="0003077E" w:rsidRPr="000D247E" w:rsidRDefault="0003077E">
            <w:pPr>
              <w:rPr>
                <w:rFonts w:ascii="Angsana New" w:hAnsi="Angsana New" w:cs="Angsana New"/>
                <w:sz w:val="29"/>
                <w:szCs w:val="29"/>
              </w:rPr>
            </w:pPr>
          </w:p>
        </w:tc>
        <w:tc>
          <w:tcPr>
            <w:tcW w:w="1559" w:type="dxa"/>
          </w:tcPr>
          <w:p w14:paraId="534BA9DE" w14:textId="77777777" w:rsidR="0003077E" w:rsidRPr="000D247E" w:rsidRDefault="0003077E">
            <w:pPr>
              <w:jc w:val="center"/>
              <w:rPr>
                <w:rFonts w:ascii="Angsana New" w:hAnsi="Angsana New" w:cs="Angsana New"/>
                <w:snapToGrid w:val="0"/>
                <w:color w:val="000000"/>
                <w:sz w:val="29"/>
                <w:szCs w:val="29"/>
                <w:u w:val="single"/>
                <w:lang w:eastAsia="th-TH"/>
              </w:rPr>
            </w:pPr>
            <w:r w:rsidRPr="000D247E">
              <w:rPr>
                <w:rFonts w:ascii="Angsana New" w:hAnsi="Angsana New" w:cs="Angsana New"/>
                <w:snapToGrid w:val="0"/>
                <w:color w:val="000000"/>
                <w:sz w:val="29"/>
                <w:szCs w:val="29"/>
                <w:u w:val="single"/>
                <w:lang w:eastAsia="th-TH"/>
              </w:rPr>
              <w:t>2568</w:t>
            </w:r>
          </w:p>
        </w:tc>
        <w:tc>
          <w:tcPr>
            <w:tcW w:w="65" w:type="dxa"/>
          </w:tcPr>
          <w:p w14:paraId="18C084D7" w14:textId="77777777" w:rsidR="0003077E" w:rsidRPr="000D247E" w:rsidRDefault="0003077E">
            <w:pPr>
              <w:jc w:val="center"/>
              <w:rPr>
                <w:rFonts w:ascii="Angsana New" w:hAnsi="Angsana New" w:cs="Angsana New"/>
                <w:snapToGrid w:val="0"/>
                <w:color w:val="000000"/>
                <w:sz w:val="29"/>
                <w:szCs w:val="29"/>
                <w:lang w:eastAsia="th-TH"/>
              </w:rPr>
            </w:pPr>
          </w:p>
        </w:tc>
        <w:tc>
          <w:tcPr>
            <w:tcW w:w="1530" w:type="dxa"/>
          </w:tcPr>
          <w:p w14:paraId="2CB4E1C1" w14:textId="77777777" w:rsidR="0003077E" w:rsidRPr="000D247E" w:rsidRDefault="0003077E">
            <w:pPr>
              <w:jc w:val="center"/>
              <w:rPr>
                <w:rFonts w:ascii="Angsana New" w:hAnsi="Angsana New" w:cs="Angsana New"/>
                <w:snapToGrid w:val="0"/>
                <w:color w:val="000000"/>
                <w:sz w:val="29"/>
                <w:szCs w:val="29"/>
                <w:u w:val="single"/>
                <w:lang w:eastAsia="th-TH"/>
              </w:rPr>
            </w:pPr>
            <w:r w:rsidRPr="000D247E">
              <w:rPr>
                <w:rFonts w:ascii="Angsana New" w:hAnsi="Angsana New" w:cs="Angsana New"/>
                <w:snapToGrid w:val="0"/>
                <w:color w:val="000000"/>
                <w:sz w:val="29"/>
                <w:szCs w:val="29"/>
                <w:u w:val="single"/>
                <w:lang w:eastAsia="th-TH"/>
              </w:rPr>
              <w:t>2567</w:t>
            </w:r>
          </w:p>
        </w:tc>
        <w:tc>
          <w:tcPr>
            <w:tcW w:w="90" w:type="dxa"/>
          </w:tcPr>
          <w:p w14:paraId="3245850D" w14:textId="77777777" w:rsidR="0003077E" w:rsidRPr="000D247E" w:rsidRDefault="0003077E">
            <w:pPr>
              <w:jc w:val="center"/>
              <w:rPr>
                <w:rFonts w:ascii="Angsana New" w:hAnsi="Angsana New" w:cs="Angsana New"/>
                <w:snapToGrid w:val="0"/>
                <w:color w:val="000000"/>
                <w:sz w:val="29"/>
                <w:szCs w:val="29"/>
                <w:lang w:eastAsia="th-TH"/>
              </w:rPr>
            </w:pPr>
          </w:p>
        </w:tc>
        <w:tc>
          <w:tcPr>
            <w:tcW w:w="1440" w:type="dxa"/>
          </w:tcPr>
          <w:p w14:paraId="300E18B1" w14:textId="77777777" w:rsidR="0003077E" w:rsidRPr="000D247E" w:rsidRDefault="0003077E">
            <w:pPr>
              <w:jc w:val="center"/>
              <w:rPr>
                <w:rFonts w:ascii="Angsana New" w:hAnsi="Angsana New" w:cs="Angsana New"/>
                <w:snapToGrid w:val="0"/>
                <w:color w:val="000000"/>
                <w:sz w:val="29"/>
                <w:szCs w:val="29"/>
                <w:u w:val="single"/>
                <w:lang w:eastAsia="th-TH"/>
              </w:rPr>
            </w:pPr>
            <w:r w:rsidRPr="000D247E">
              <w:rPr>
                <w:rFonts w:ascii="Angsana New" w:hAnsi="Angsana New" w:cs="Angsana New"/>
                <w:snapToGrid w:val="0"/>
                <w:color w:val="000000"/>
                <w:sz w:val="29"/>
                <w:szCs w:val="29"/>
                <w:u w:val="single"/>
                <w:lang w:eastAsia="th-TH"/>
              </w:rPr>
              <w:t>2568</w:t>
            </w:r>
          </w:p>
        </w:tc>
        <w:tc>
          <w:tcPr>
            <w:tcW w:w="90" w:type="dxa"/>
          </w:tcPr>
          <w:p w14:paraId="27D61764" w14:textId="77777777" w:rsidR="0003077E" w:rsidRPr="000D247E" w:rsidRDefault="0003077E">
            <w:pPr>
              <w:jc w:val="center"/>
              <w:rPr>
                <w:rFonts w:ascii="Angsana New" w:hAnsi="Angsana New" w:cs="Angsana New"/>
                <w:snapToGrid w:val="0"/>
                <w:color w:val="000000"/>
                <w:sz w:val="29"/>
                <w:szCs w:val="29"/>
                <w:lang w:eastAsia="th-TH"/>
              </w:rPr>
            </w:pPr>
          </w:p>
        </w:tc>
        <w:tc>
          <w:tcPr>
            <w:tcW w:w="1440" w:type="dxa"/>
          </w:tcPr>
          <w:p w14:paraId="5B4C300B" w14:textId="77777777" w:rsidR="0003077E" w:rsidRPr="000D247E" w:rsidRDefault="0003077E">
            <w:pPr>
              <w:jc w:val="center"/>
              <w:rPr>
                <w:rFonts w:ascii="Angsana New" w:hAnsi="Angsana New" w:cs="Angsana New"/>
                <w:snapToGrid w:val="0"/>
                <w:color w:val="000000"/>
                <w:sz w:val="29"/>
                <w:szCs w:val="29"/>
                <w:u w:val="single"/>
                <w:lang w:eastAsia="th-TH"/>
              </w:rPr>
            </w:pPr>
            <w:r w:rsidRPr="000D247E">
              <w:rPr>
                <w:rFonts w:ascii="Angsana New" w:hAnsi="Angsana New" w:cs="Angsana New"/>
                <w:snapToGrid w:val="0"/>
                <w:color w:val="000000"/>
                <w:sz w:val="29"/>
                <w:szCs w:val="29"/>
                <w:u w:val="single"/>
                <w:lang w:eastAsia="th-TH"/>
              </w:rPr>
              <w:t>2567</w:t>
            </w:r>
          </w:p>
        </w:tc>
      </w:tr>
      <w:tr w:rsidR="0003077E" w:rsidRPr="00112854" w14:paraId="4AB36F88" w14:textId="77777777" w:rsidTr="00181542">
        <w:tc>
          <w:tcPr>
            <w:tcW w:w="3326" w:type="dxa"/>
          </w:tcPr>
          <w:p w14:paraId="54E8B246" w14:textId="77777777" w:rsidR="0003077E" w:rsidRPr="000D247E" w:rsidRDefault="0003077E" w:rsidP="00112854">
            <w:pPr>
              <w:ind w:left="635" w:hanging="188"/>
              <w:jc w:val="thaiDistribute"/>
              <w:rPr>
                <w:rFonts w:ascii="Angsana New" w:hAnsi="Angsana New" w:cs="Angsana New"/>
                <w:sz w:val="29"/>
                <w:szCs w:val="29"/>
              </w:rPr>
            </w:pPr>
            <w:r w:rsidRPr="000D247E">
              <w:rPr>
                <w:rFonts w:ascii="Angsana New" w:hAnsi="Angsana New" w:cs="Angsana New"/>
                <w:sz w:val="29"/>
                <w:szCs w:val="29"/>
                <w:cs/>
              </w:rPr>
              <w:t>หนี้สินตามสัญญาเช่าต้นปี</w:t>
            </w:r>
          </w:p>
        </w:tc>
        <w:tc>
          <w:tcPr>
            <w:tcW w:w="1559" w:type="dxa"/>
          </w:tcPr>
          <w:p w14:paraId="7E0C1665" w14:textId="77777777" w:rsidR="0003077E" w:rsidRPr="000D247E" w:rsidRDefault="0003077E">
            <w:pPr>
              <w:ind w:right="145"/>
              <w:jc w:val="right"/>
              <w:rPr>
                <w:rFonts w:ascii="Angsana New" w:hAnsi="Angsana New" w:cs="Angsana New"/>
                <w:sz w:val="29"/>
                <w:szCs w:val="29"/>
                <w:highlight w:val="yellow"/>
              </w:rPr>
            </w:pPr>
            <w:r w:rsidRPr="000D247E">
              <w:rPr>
                <w:rFonts w:ascii="Angsana New" w:hAnsi="Angsana New" w:cs="Angsana New"/>
                <w:sz w:val="29"/>
                <w:szCs w:val="29"/>
              </w:rPr>
              <w:t>52,038,101.41</w:t>
            </w:r>
          </w:p>
        </w:tc>
        <w:tc>
          <w:tcPr>
            <w:tcW w:w="65" w:type="dxa"/>
          </w:tcPr>
          <w:p w14:paraId="30C42145" w14:textId="77777777" w:rsidR="0003077E" w:rsidRPr="000D247E" w:rsidRDefault="0003077E">
            <w:pPr>
              <w:ind w:right="145"/>
              <w:jc w:val="right"/>
              <w:rPr>
                <w:rFonts w:ascii="Angsana New" w:hAnsi="Angsana New" w:cs="Angsana New"/>
                <w:sz w:val="29"/>
                <w:szCs w:val="29"/>
              </w:rPr>
            </w:pPr>
          </w:p>
        </w:tc>
        <w:tc>
          <w:tcPr>
            <w:tcW w:w="1530" w:type="dxa"/>
          </w:tcPr>
          <w:p w14:paraId="6F3D2237" w14:textId="77777777" w:rsidR="0003077E" w:rsidRPr="000D247E" w:rsidRDefault="0003077E">
            <w:pPr>
              <w:ind w:right="145"/>
              <w:jc w:val="right"/>
              <w:rPr>
                <w:rFonts w:ascii="Angsana New" w:hAnsi="Angsana New" w:cs="Angsana New"/>
                <w:sz w:val="29"/>
                <w:szCs w:val="29"/>
              </w:rPr>
            </w:pPr>
            <w:r w:rsidRPr="000D247E">
              <w:rPr>
                <w:rFonts w:ascii="Angsana New" w:hAnsi="Angsana New" w:cs="Angsana New"/>
                <w:sz w:val="29"/>
                <w:szCs w:val="29"/>
              </w:rPr>
              <w:t>2,309,955.14</w:t>
            </w:r>
          </w:p>
        </w:tc>
        <w:tc>
          <w:tcPr>
            <w:tcW w:w="90" w:type="dxa"/>
          </w:tcPr>
          <w:p w14:paraId="17568321" w14:textId="77777777" w:rsidR="0003077E" w:rsidRPr="000D247E" w:rsidRDefault="0003077E">
            <w:pPr>
              <w:ind w:right="426"/>
              <w:jc w:val="right"/>
              <w:rPr>
                <w:rFonts w:ascii="Angsana New" w:hAnsi="Angsana New" w:cs="Angsana New"/>
                <w:sz w:val="29"/>
                <w:szCs w:val="29"/>
              </w:rPr>
            </w:pPr>
          </w:p>
        </w:tc>
        <w:tc>
          <w:tcPr>
            <w:tcW w:w="1440" w:type="dxa"/>
          </w:tcPr>
          <w:p w14:paraId="6CF1593C" w14:textId="77777777" w:rsidR="0003077E" w:rsidRPr="000D247E" w:rsidRDefault="0003077E">
            <w:pPr>
              <w:ind w:right="145"/>
              <w:jc w:val="right"/>
              <w:rPr>
                <w:rFonts w:ascii="Angsana New" w:hAnsi="Angsana New" w:cs="Angsana New"/>
                <w:sz w:val="29"/>
                <w:szCs w:val="29"/>
                <w:highlight w:val="yellow"/>
              </w:rPr>
            </w:pPr>
            <w:r w:rsidRPr="000D247E">
              <w:rPr>
                <w:rFonts w:ascii="Angsana New" w:hAnsi="Angsana New" w:cs="Angsana New"/>
                <w:sz w:val="29"/>
                <w:szCs w:val="29"/>
              </w:rPr>
              <w:t>25,770,667.61</w:t>
            </w:r>
          </w:p>
        </w:tc>
        <w:tc>
          <w:tcPr>
            <w:tcW w:w="90" w:type="dxa"/>
          </w:tcPr>
          <w:p w14:paraId="01F9413F" w14:textId="77777777" w:rsidR="0003077E" w:rsidRPr="000D247E" w:rsidRDefault="0003077E">
            <w:pPr>
              <w:ind w:right="145"/>
              <w:jc w:val="right"/>
              <w:rPr>
                <w:rFonts w:ascii="Angsana New" w:hAnsi="Angsana New" w:cs="Angsana New"/>
                <w:sz w:val="29"/>
                <w:szCs w:val="29"/>
                <w:highlight w:val="yellow"/>
              </w:rPr>
            </w:pPr>
          </w:p>
        </w:tc>
        <w:tc>
          <w:tcPr>
            <w:tcW w:w="1440" w:type="dxa"/>
          </w:tcPr>
          <w:p w14:paraId="5248B779" w14:textId="77777777" w:rsidR="0003077E" w:rsidRPr="000D247E" w:rsidRDefault="0003077E">
            <w:pPr>
              <w:ind w:right="145"/>
              <w:jc w:val="right"/>
              <w:rPr>
                <w:rFonts w:ascii="Angsana New" w:hAnsi="Angsana New" w:cs="Angsana New"/>
                <w:sz w:val="29"/>
                <w:szCs w:val="29"/>
              </w:rPr>
            </w:pPr>
            <w:r w:rsidRPr="000D247E">
              <w:rPr>
                <w:rFonts w:ascii="Angsana New" w:hAnsi="Angsana New" w:cs="Angsana New"/>
                <w:sz w:val="29"/>
                <w:szCs w:val="29"/>
              </w:rPr>
              <w:t>1,148,916.20</w:t>
            </w:r>
          </w:p>
        </w:tc>
      </w:tr>
      <w:tr w:rsidR="0003077E" w:rsidRPr="00112854" w14:paraId="7DCC6778" w14:textId="77777777" w:rsidTr="00181542">
        <w:tc>
          <w:tcPr>
            <w:tcW w:w="3326" w:type="dxa"/>
          </w:tcPr>
          <w:p w14:paraId="60CA8554" w14:textId="0EEB54CF" w:rsidR="0003077E" w:rsidRPr="000D247E" w:rsidRDefault="00F42F99" w:rsidP="00112854">
            <w:pPr>
              <w:ind w:left="635" w:hanging="188"/>
              <w:jc w:val="thaiDistribute"/>
              <w:rPr>
                <w:rFonts w:ascii="Angsana New" w:hAnsi="Angsana New" w:cs="Angsana New"/>
                <w:sz w:val="29"/>
                <w:szCs w:val="29"/>
                <w:cs/>
              </w:rPr>
            </w:pPr>
            <w:r w:rsidRPr="000D247E">
              <w:rPr>
                <w:rFonts w:ascii="Angsana New" w:hAnsi="Angsana New" w:cs="Angsana New" w:hint="cs"/>
                <w:sz w:val="29"/>
                <w:szCs w:val="29"/>
                <w:cs/>
              </w:rPr>
              <w:t>การเปลี่ยนแปลง</w:t>
            </w:r>
            <w:r w:rsidR="00181542" w:rsidRPr="000D247E">
              <w:rPr>
                <w:rFonts w:ascii="Angsana New" w:hAnsi="Angsana New" w:cs="Angsana New" w:hint="cs"/>
                <w:sz w:val="29"/>
                <w:szCs w:val="29"/>
                <w:cs/>
              </w:rPr>
              <w:t>สัญญาระหว่างปี</w:t>
            </w:r>
          </w:p>
        </w:tc>
        <w:tc>
          <w:tcPr>
            <w:tcW w:w="1559" w:type="dxa"/>
          </w:tcPr>
          <w:p w14:paraId="5469C7F3" w14:textId="77777777" w:rsidR="0003077E" w:rsidRPr="000D247E" w:rsidRDefault="0003077E">
            <w:pPr>
              <w:jc w:val="center"/>
              <w:rPr>
                <w:rFonts w:ascii="Angsana New" w:hAnsi="Angsana New" w:cs="Angsana New"/>
                <w:sz w:val="29"/>
                <w:szCs w:val="29"/>
              </w:rPr>
            </w:pPr>
            <w:r w:rsidRPr="000D247E">
              <w:rPr>
                <w:rFonts w:ascii="Angsana New" w:hAnsi="Angsana New" w:cs="Angsana New"/>
                <w:sz w:val="29"/>
                <w:szCs w:val="29"/>
              </w:rPr>
              <w:t>-</w:t>
            </w:r>
          </w:p>
        </w:tc>
        <w:tc>
          <w:tcPr>
            <w:tcW w:w="65" w:type="dxa"/>
          </w:tcPr>
          <w:p w14:paraId="79288659" w14:textId="77777777" w:rsidR="0003077E" w:rsidRPr="000D247E" w:rsidRDefault="0003077E">
            <w:pPr>
              <w:ind w:right="145"/>
              <w:jc w:val="right"/>
              <w:rPr>
                <w:rFonts w:ascii="Angsana New" w:hAnsi="Angsana New" w:cs="Angsana New"/>
                <w:sz w:val="29"/>
                <w:szCs w:val="29"/>
              </w:rPr>
            </w:pPr>
          </w:p>
        </w:tc>
        <w:tc>
          <w:tcPr>
            <w:tcW w:w="1530" w:type="dxa"/>
          </w:tcPr>
          <w:p w14:paraId="22B6F2B4" w14:textId="77777777" w:rsidR="0003077E" w:rsidRPr="000D247E" w:rsidRDefault="0003077E">
            <w:pPr>
              <w:ind w:right="145"/>
              <w:jc w:val="right"/>
              <w:rPr>
                <w:rFonts w:ascii="Angsana New" w:hAnsi="Angsana New" w:cs="Angsana New"/>
                <w:sz w:val="29"/>
                <w:szCs w:val="29"/>
                <w:cs/>
              </w:rPr>
            </w:pPr>
            <w:r w:rsidRPr="000D247E">
              <w:rPr>
                <w:rFonts w:ascii="Angsana New" w:eastAsia="Times New Roman" w:hAnsi="Angsana New" w:cs="Angsana New"/>
                <w:color w:val="000000"/>
                <w:sz w:val="29"/>
                <w:szCs w:val="29"/>
              </w:rPr>
              <w:t>65,510,874.32</w:t>
            </w:r>
          </w:p>
        </w:tc>
        <w:tc>
          <w:tcPr>
            <w:tcW w:w="90" w:type="dxa"/>
          </w:tcPr>
          <w:p w14:paraId="5F89AC4B" w14:textId="77777777" w:rsidR="0003077E" w:rsidRPr="000D247E" w:rsidRDefault="0003077E">
            <w:pPr>
              <w:ind w:right="426"/>
              <w:jc w:val="center"/>
              <w:rPr>
                <w:rFonts w:ascii="Angsana New" w:hAnsi="Angsana New" w:cs="Angsana New"/>
                <w:sz w:val="29"/>
                <w:szCs w:val="29"/>
              </w:rPr>
            </w:pPr>
          </w:p>
        </w:tc>
        <w:tc>
          <w:tcPr>
            <w:tcW w:w="1440" w:type="dxa"/>
          </w:tcPr>
          <w:p w14:paraId="3FA3AF55" w14:textId="77777777" w:rsidR="0003077E" w:rsidRPr="000D247E" w:rsidRDefault="0003077E">
            <w:pPr>
              <w:jc w:val="center"/>
              <w:rPr>
                <w:rFonts w:ascii="Angsana New" w:hAnsi="Angsana New" w:cs="Angsana New"/>
                <w:sz w:val="29"/>
                <w:szCs w:val="29"/>
                <w:highlight w:val="yellow"/>
              </w:rPr>
            </w:pPr>
            <w:r w:rsidRPr="000D247E">
              <w:rPr>
                <w:rFonts w:ascii="Angsana New" w:hAnsi="Angsana New" w:cs="Angsana New"/>
                <w:sz w:val="29"/>
                <w:szCs w:val="29"/>
              </w:rPr>
              <w:t>-</w:t>
            </w:r>
          </w:p>
        </w:tc>
        <w:tc>
          <w:tcPr>
            <w:tcW w:w="90" w:type="dxa"/>
          </w:tcPr>
          <w:p w14:paraId="058A33E9" w14:textId="77777777" w:rsidR="0003077E" w:rsidRPr="000D247E" w:rsidRDefault="0003077E">
            <w:pPr>
              <w:ind w:right="145"/>
              <w:jc w:val="center"/>
              <w:rPr>
                <w:rFonts w:ascii="Angsana New" w:hAnsi="Angsana New" w:cs="Angsana New"/>
                <w:sz w:val="29"/>
                <w:szCs w:val="29"/>
                <w:highlight w:val="yellow"/>
              </w:rPr>
            </w:pPr>
          </w:p>
        </w:tc>
        <w:tc>
          <w:tcPr>
            <w:tcW w:w="1440" w:type="dxa"/>
          </w:tcPr>
          <w:p w14:paraId="21F637EE" w14:textId="77777777" w:rsidR="0003077E" w:rsidRPr="000D247E" w:rsidRDefault="0003077E">
            <w:pPr>
              <w:ind w:right="145"/>
              <w:jc w:val="right"/>
              <w:rPr>
                <w:rFonts w:ascii="Angsana New" w:hAnsi="Angsana New" w:cs="Angsana New"/>
                <w:sz w:val="29"/>
                <w:szCs w:val="29"/>
                <w:cs/>
              </w:rPr>
            </w:pPr>
            <w:r w:rsidRPr="000D247E">
              <w:rPr>
                <w:rFonts w:ascii="Angsana New" w:hAnsi="Angsana New" w:cs="Angsana New"/>
                <w:sz w:val="29"/>
                <w:szCs w:val="29"/>
              </w:rPr>
              <w:t>32,396,148.22</w:t>
            </w:r>
          </w:p>
        </w:tc>
      </w:tr>
      <w:tr w:rsidR="0003077E" w:rsidRPr="00112854" w14:paraId="19360D9D" w14:textId="77777777" w:rsidTr="00181542">
        <w:tc>
          <w:tcPr>
            <w:tcW w:w="3326" w:type="dxa"/>
          </w:tcPr>
          <w:p w14:paraId="25AA67C6" w14:textId="77777777" w:rsidR="0003077E" w:rsidRPr="000D247E" w:rsidRDefault="0003077E" w:rsidP="00112854">
            <w:pPr>
              <w:ind w:left="635" w:hanging="188"/>
              <w:jc w:val="thaiDistribute"/>
              <w:rPr>
                <w:rFonts w:ascii="Angsana New" w:hAnsi="Angsana New" w:cs="Angsana New"/>
                <w:sz w:val="29"/>
                <w:szCs w:val="29"/>
                <w:cs/>
              </w:rPr>
            </w:pPr>
            <w:r w:rsidRPr="000D247E">
              <w:rPr>
                <w:rFonts w:ascii="Angsana New" w:hAnsi="Angsana New" w:cs="Angsana New"/>
                <w:sz w:val="29"/>
                <w:szCs w:val="29"/>
                <w:cs/>
              </w:rPr>
              <w:t>จ่ายชำระระหว่างปี</w:t>
            </w:r>
          </w:p>
        </w:tc>
        <w:tc>
          <w:tcPr>
            <w:tcW w:w="1559" w:type="dxa"/>
          </w:tcPr>
          <w:p w14:paraId="155BD01A" w14:textId="77777777" w:rsidR="0003077E" w:rsidRPr="000D247E" w:rsidRDefault="0003077E">
            <w:pPr>
              <w:ind w:right="145"/>
              <w:jc w:val="right"/>
              <w:rPr>
                <w:rFonts w:ascii="Angsana New" w:hAnsi="Angsana New" w:cs="Angsana New"/>
                <w:sz w:val="29"/>
                <w:szCs w:val="29"/>
              </w:rPr>
            </w:pPr>
            <w:r w:rsidRPr="000D247E">
              <w:rPr>
                <w:rFonts w:ascii="Angsana New" w:hAnsi="Angsana New" w:cs="Angsana New"/>
                <w:sz w:val="29"/>
                <w:szCs w:val="29"/>
              </w:rPr>
              <w:t>(21,271,404.76)</w:t>
            </w:r>
          </w:p>
        </w:tc>
        <w:tc>
          <w:tcPr>
            <w:tcW w:w="65" w:type="dxa"/>
          </w:tcPr>
          <w:p w14:paraId="7E4B3F9F" w14:textId="77777777" w:rsidR="0003077E" w:rsidRPr="000D247E" w:rsidRDefault="0003077E">
            <w:pPr>
              <w:ind w:right="145"/>
              <w:jc w:val="right"/>
              <w:rPr>
                <w:rFonts w:ascii="Angsana New" w:hAnsi="Angsana New" w:cs="Angsana New"/>
                <w:sz w:val="29"/>
                <w:szCs w:val="29"/>
              </w:rPr>
            </w:pPr>
          </w:p>
        </w:tc>
        <w:tc>
          <w:tcPr>
            <w:tcW w:w="1530" w:type="dxa"/>
          </w:tcPr>
          <w:p w14:paraId="27D4B039" w14:textId="77777777" w:rsidR="0003077E" w:rsidRPr="000D247E" w:rsidRDefault="0003077E">
            <w:pPr>
              <w:ind w:right="145"/>
              <w:jc w:val="right"/>
              <w:rPr>
                <w:rFonts w:ascii="Angsana New" w:hAnsi="Angsana New" w:cs="Angsana New"/>
                <w:sz w:val="29"/>
                <w:szCs w:val="29"/>
                <w:cs/>
              </w:rPr>
            </w:pPr>
            <w:r w:rsidRPr="000D247E">
              <w:rPr>
                <w:rFonts w:ascii="Angsana New" w:hAnsi="Angsana New" w:cs="Angsana New"/>
                <w:sz w:val="29"/>
                <w:szCs w:val="29"/>
              </w:rPr>
              <w:t>(15,782,728.05)</w:t>
            </w:r>
          </w:p>
        </w:tc>
        <w:tc>
          <w:tcPr>
            <w:tcW w:w="90" w:type="dxa"/>
          </w:tcPr>
          <w:p w14:paraId="25793F1E" w14:textId="77777777" w:rsidR="0003077E" w:rsidRPr="000D247E" w:rsidRDefault="0003077E">
            <w:pPr>
              <w:ind w:right="426"/>
              <w:jc w:val="right"/>
              <w:rPr>
                <w:rFonts w:ascii="Angsana New" w:hAnsi="Angsana New" w:cs="Angsana New"/>
                <w:sz w:val="29"/>
                <w:szCs w:val="29"/>
              </w:rPr>
            </w:pPr>
          </w:p>
        </w:tc>
        <w:tc>
          <w:tcPr>
            <w:tcW w:w="1440" w:type="dxa"/>
          </w:tcPr>
          <w:p w14:paraId="37773585" w14:textId="77777777" w:rsidR="0003077E" w:rsidRPr="000D247E" w:rsidRDefault="0003077E">
            <w:pPr>
              <w:ind w:right="145"/>
              <w:jc w:val="right"/>
              <w:rPr>
                <w:rFonts w:ascii="Angsana New" w:hAnsi="Angsana New" w:cs="Angsana New"/>
                <w:sz w:val="29"/>
                <w:szCs w:val="29"/>
              </w:rPr>
            </w:pPr>
            <w:r w:rsidRPr="000D247E">
              <w:rPr>
                <w:rFonts w:ascii="Angsana New" w:hAnsi="Angsana New" w:cs="Angsana New"/>
                <w:sz w:val="29"/>
                <w:szCs w:val="29"/>
              </w:rPr>
              <w:t>(10,500,670.14)</w:t>
            </w:r>
          </w:p>
        </w:tc>
        <w:tc>
          <w:tcPr>
            <w:tcW w:w="90" w:type="dxa"/>
          </w:tcPr>
          <w:p w14:paraId="734CFE10" w14:textId="77777777" w:rsidR="0003077E" w:rsidRPr="000D247E" w:rsidRDefault="0003077E">
            <w:pPr>
              <w:ind w:right="145"/>
              <w:jc w:val="right"/>
              <w:rPr>
                <w:rFonts w:ascii="Angsana New" w:hAnsi="Angsana New" w:cs="Angsana New"/>
                <w:sz w:val="29"/>
                <w:szCs w:val="29"/>
              </w:rPr>
            </w:pPr>
          </w:p>
        </w:tc>
        <w:tc>
          <w:tcPr>
            <w:tcW w:w="1440" w:type="dxa"/>
          </w:tcPr>
          <w:p w14:paraId="6BBBA857" w14:textId="77777777" w:rsidR="0003077E" w:rsidRPr="000D247E" w:rsidRDefault="0003077E">
            <w:pPr>
              <w:ind w:right="145"/>
              <w:jc w:val="right"/>
              <w:rPr>
                <w:rFonts w:ascii="Angsana New" w:hAnsi="Angsana New" w:cs="Angsana New"/>
                <w:sz w:val="29"/>
                <w:szCs w:val="29"/>
                <w:cs/>
              </w:rPr>
            </w:pPr>
            <w:r w:rsidRPr="000D247E">
              <w:rPr>
                <w:rFonts w:ascii="Angsana New" w:hAnsi="Angsana New" w:cs="Angsana New"/>
                <w:sz w:val="29"/>
                <w:szCs w:val="29"/>
              </w:rPr>
              <w:t>(7,774,396.81)</w:t>
            </w:r>
          </w:p>
        </w:tc>
      </w:tr>
      <w:tr w:rsidR="0003077E" w:rsidRPr="00112854" w14:paraId="0E8519EE" w14:textId="77777777" w:rsidTr="00181542">
        <w:tc>
          <w:tcPr>
            <w:tcW w:w="3326" w:type="dxa"/>
          </w:tcPr>
          <w:p w14:paraId="49B50B30" w14:textId="77777777" w:rsidR="0003077E" w:rsidRPr="000D247E" w:rsidRDefault="0003077E" w:rsidP="00112854">
            <w:pPr>
              <w:ind w:left="635" w:hanging="188"/>
              <w:jc w:val="thaiDistribute"/>
              <w:rPr>
                <w:rFonts w:ascii="Angsana New" w:hAnsi="Angsana New" w:cs="Angsana New"/>
                <w:sz w:val="29"/>
                <w:szCs w:val="29"/>
                <w:cs/>
              </w:rPr>
            </w:pPr>
            <w:r w:rsidRPr="000D247E">
              <w:rPr>
                <w:rFonts w:ascii="Angsana New" w:hAnsi="Angsana New" w:cs="Angsana New"/>
                <w:sz w:val="29"/>
                <w:szCs w:val="29"/>
                <w:cs/>
              </w:rPr>
              <w:t>หนี้สินตามสัญญาเช่าปลายปี</w:t>
            </w:r>
          </w:p>
        </w:tc>
        <w:tc>
          <w:tcPr>
            <w:tcW w:w="1559" w:type="dxa"/>
            <w:tcBorders>
              <w:top w:val="single" w:sz="4" w:space="0" w:color="auto"/>
              <w:bottom w:val="double" w:sz="4" w:space="0" w:color="auto"/>
            </w:tcBorders>
          </w:tcPr>
          <w:p w14:paraId="417B1165" w14:textId="77777777" w:rsidR="0003077E" w:rsidRPr="000D247E" w:rsidRDefault="0003077E">
            <w:pPr>
              <w:ind w:right="145"/>
              <w:jc w:val="right"/>
              <w:rPr>
                <w:rFonts w:ascii="Angsana New" w:hAnsi="Angsana New" w:cs="Angsana New"/>
                <w:sz w:val="29"/>
                <w:szCs w:val="29"/>
                <w:highlight w:val="yellow"/>
                <w:cs/>
              </w:rPr>
            </w:pPr>
            <w:r w:rsidRPr="000D247E">
              <w:rPr>
                <w:rFonts w:ascii="Angsana New" w:hAnsi="Angsana New" w:cs="Angsana New"/>
                <w:sz w:val="29"/>
                <w:szCs w:val="29"/>
              </w:rPr>
              <w:t>30,766,696.65</w:t>
            </w:r>
          </w:p>
        </w:tc>
        <w:tc>
          <w:tcPr>
            <w:tcW w:w="65" w:type="dxa"/>
          </w:tcPr>
          <w:p w14:paraId="29572B2E" w14:textId="77777777" w:rsidR="0003077E" w:rsidRPr="000D247E" w:rsidRDefault="0003077E">
            <w:pPr>
              <w:ind w:right="145"/>
              <w:jc w:val="right"/>
              <w:rPr>
                <w:rFonts w:ascii="Angsana New" w:hAnsi="Angsana New" w:cs="Angsana New"/>
                <w:sz w:val="29"/>
                <w:szCs w:val="29"/>
              </w:rPr>
            </w:pPr>
          </w:p>
        </w:tc>
        <w:tc>
          <w:tcPr>
            <w:tcW w:w="1530" w:type="dxa"/>
            <w:tcBorders>
              <w:top w:val="single" w:sz="4" w:space="0" w:color="auto"/>
              <w:bottom w:val="double" w:sz="4" w:space="0" w:color="auto"/>
            </w:tcBorders>
          </w:tcPr>
          <w:p w14:paraId="1020553C" w14:textId="77777777" w:rsidR="0003077E" w:rsidRPr="000D247E" w:rsidRDefault="0003077E">
            <w:pPr>
              <w:ind w:right="145"/>
              <w:jc w:val="right"/>
              <w:rPr>
                <w:rFonts w:ascii="Angsana New" w:hAnsi="Angsana New" w:cs="Angsana New"/>
                <w:sz w:val="29"/>
                <w:szCs w:val="29"/>
                <w:cs/>
              </w:rPr>
            </w:pPr>
            <w:r w:rsidRPr="000D247E">
              <w:rPr>
                <w:rFonts w:ascii="Angsana New" w:hAnsi="Angsana New" w:cs="Angsana New"/>
                <w:sz w:val="29"/>
                <w:szCs w:val="29"/>
              </w:rPr>
              <w:t>52,038,101.41</w:t>
            </w:r>
          </w:p>
        </w:tc>
        <w:tc>
          <w:tcPr>
            <w:tcW w:w="90" w:type="dxa"/>
          </w:tcPr>
          <w:p w14:paraId="4372AA40" w14:textId="77777777" w:rsidR="0003077E" w:rsidRPr="000D247E" w:rsidRDefault="0003077E">
            <w:pPr>
              <w:ind w:right="426"/>
              <w:jc w:val="center"/>
              <w:rPr>
                <w:rFonts w:ascii="Angsana New" w:hAnsi="Angsana New" w:cs="Angsana New"/>
                <w:sz w:val="29"/>
                <w:szCs w:val="29"/>
              </w:rPr>
            </w:pPr>
          </w:p>
        </w:tc>
        <w:tc>
          <w:tcPr>
            <w:tcW w:w="1440" w:type="dxa"/>
            <w:tcBorders>
              <w:top w:val="single" w:sz="4" w:space="0" w:color="auto"/>
              <w:bottom w:val="double" w:sz="4" w:space="0" w:color="auto"/>
            </w:tcBorders>
          </w:tcPr>
          <w:p w14:paraId="20FA2FB8" w14:textId="77777777" w:rsidR="0003077E" w:rsidRPr="000D247E" w:rsidRDefault="0003077E">
            <w:pPr>
              <w:ind w:right="145"/>
              <w:jc w:val="right"/>
              <w:rPr>
                <w:rFonts w:ascii="Angsana New" w:hAnsi="Angsana New" w:cs="Angsana New"/>
                <w:sz w:val="29"/>
                <w:szCs w:val="29"/>
                <w:highlight w:val="yellow"/>
                <w:cs/>
              </w:rPr>
            </w:pPr>
            <w:r w:rsidRPr="000D247E">
              <w:rPr>
                <w:rFonts w:ascii="Angsana New" w:hAnsi="Angsana New" w:cs="Angsana New"/>
                <w:sz w:val="29"/>
                <w:szCs w:val="29"/>
              </w:rPr>
              <w:t>15,269,997.47</w:t>
            </w:r>
          </w:p>
        </w:tc>
        <w:tc>
          <w:tcPr>
            <w:tcW w:w="90" w:type="dxa"/>
          </w:tcPr>
          <w:p w14:paraId="390570D9" w14:textId="77777777" w:rsidR="0003077E" w:rsidRPr="000D247E" w:rsidRDefault="0003077E">
            <w:pPr>
              <w:ind w:right="145"/>
              <w:jc w:val="right"/>
              <w:rPr>
                <w:rFonts w:ascii="Angsana New" w:hAnsi="Angsana New" w:cs="Angsana New"/>
                <w:sz w:val="29"/>
                <w:szCs w:val="29"/>
                <w:highlight w:val="yellow"/>
              </w:rPr>
            </w:pPr>
          </w:p>
        </w:tc>
        <w:tc>
          <w:tcPr>
            <w:tcW w:w="1440" w:type="dxa"/>
            <w:tcBorders>
              <w:top w:val="single" w:sz="4" w:space="0" w:color="auto"/>
              <w:bottom w:val="double" w:sz="4" w:space="0" w:color="auto"/>
            </w:tcBorders>
          </w:tcPr>
          <w:p w14:paraId="20C707DB" w14:textId="77777777" w:rsidR="0003077E" w:rsidRPr="000D247E" w:rsidRDefault="0003077E">
            <w:pPr>
              <w:ind w:right="145"/>
              <w:jc w:val="right"/>
              <w:rPr>
                <w:rFonts w:ascii="Angsana New" w:hAnsi="Angsana New" w:cs="Angsana New"/>
                <w:sz w:val="29"/>
                <w:szCs w:val="29"/>
                <w:cs/>
              </w:rPr>
            </w:pPr>
            <w:r w:rsidRPr="000D247E">
              <w:rPr>
                <w:rFonts w:ascii="Angsana New" w:hAnsi="Angsana New" w:cs="Angsana New"/>
                <w:sz w:val="29"/>
                <w:szCs w:val="29"/>
              </w:rPr>
              <w:t>25,770,667.61</w:t>
            </w:r>
          </w:p>
        </w:tc>
      </w:tr>
    </w:tbl>
    <w:p w14:paraId="234069DF" w14:textId="77777777" w:rsidR="0003077E" w:rsidRDefault="0003077E" w:rsidP="0003077E">
      <w:pPr>
        <w:jc w:val="thaiDistribute"/>
        <w:rPr>
          <w:rFonts w:ascii="Angsana New" w:eastAsia="Times New Roman" w:hAnsi="Angsana New" w:cs="Angsana New"/>
          <w:sz w:val="16"/>
          <w:szCs w:val="16"/>
        </w:rPr>
      </w:pPr>
    </w:p>
    <w:p w14:paraId="50A8536D" w14:textId="37EBA50D" w:rsidR="00355368" w:rsidRPr="007B4169" w:rsidRDefault="00355368" w:rsidP="007B4169">
      <w:pPr>
        <w:spacing w:line="216" w:lineRule="auto"/>
        <w:ind w:left="990" w:firstLine="630"/>
        <w:jc w:val="thaiDistribute"/>
        <w:rPr>
          <w:rFonts w:ascii="Angsana New" w:hAnsi="Angsana New" w:cs="Angsana New"/>
          <w:sz w:val="30"/>
          <w:szCs w:val="30"/>
        </w:rPr>
      </w:pPr>
      <w:r w:rsidRPr="00355368">
        <w:rPr>
          <w:rFonts w:ascii="Angsana New" w:eastAsia="Times New Roman" w:hAnsi="Angsana New" w:cs="Angsana New"/>
          <w:sz w:val="30"/>
          <w:szCs w:val="30"/>
          <w:cs/>
        </w:rPr>
        <w:t>การ</w:t>
      </w:r>
      <w:r w:rsidRPr="007B4169">
        <w:rPr>
          <w:rFonts w:ascii="Angsana New" w:hAnsi="Angsana New" w:cs="Angsana New"/>
          <w:sz w:val="30"/>
          <w:szCs w:val="30"/>
          <w:cs/>
        </w:rPr>
        <w:t>วิเคราะห์การครบกำหนดของจำนวนเงินที่ต้องจ่ายตามสัญญาเช่าเปิดเผยข้อมูลอยู่ใน</w:t>
      </w:r>
      <w:r w:rsidRPr="007B4169">
        <w:rPr>
          <w:rFonts w:ascii="Angsana New" w:hAnsi="Angsana New" w:cs="Angsana New" w:hint="cs"/>
          <w:sz w:val="30"/>
          <w:szCs w:val="30"/>
          <w:cs/>
        </w:rPr>
        <w:t xml:space="preserve">                    </w:t>
      </w:r>
      <w:r w:rsidRPr="007B4169">
        <w:rPr>
          <w:rFonts w:ascii="Angsana New" w:hAnsi="Angsana New" w:cs="Angsana New"/>
          <w:sz w:val="30"/>
          <w:szCs w:val="30"/>
          <w:cs/>
        </w:rPr>
        <w:t>หมายเหตุ</w:t>
      </w:r>
      <w:r w:rsidRPr="007B4169">
        <w:rPr>
          <w:rFonts w:ascii="Angsana New" w:hAnsi="Angsana New" w:cs="Angsana New"/>
          <w:sz w:val="30"/>
          <w:szCs w:val="30"/>
        </w:rPr>
        <w:t xml:space="preserve"> </w:t>
      </w:r>
      <w:r w:rsidR="00215094" w:rsidRPr="007B4169">
        <w:rPr>
          <w:rFonts w:ascii="Angsana New" w:hAnsi="Angsana New" w:cs="Angsana New"/>
          <w:sz w:val="30"/>
          <w:szCs w:val="30"/>
        </w:rPr>
        <w:t>3</w:t>
      </w:r>
      <w:r w:rsidR="00B54435">
        <w:rPr>
          <w:rFonts w:ascii="Angsana New" w:hAnsi="Angsana New" w:cs="Angsana New"/>
          <w:sz w:val="30"/>
          <w:szCs w:val="30"/>
        </w:rPr>
        <w:t>3</w:t>
      </w:r>
      <w:r w:rsidR="00215094" w:rsidRPr="007B4169">
        <w:rPr>
          <w:rFonts w:ascii="Angsana New" w:hAnsi="Angsana New" w:cs="Angsana New"/>
          <w:sz w:val="30"/>
          <w:szCs w:val="30"/>
        </w:rPr>
        <w:t>.5</w:t>
      </w:r>
      <w:r w:rsidRPr="007B4169">
        <w:rPr>
          <w:rFonts w:ascii="Angsana New" w:hAnsi="Angsana New" w:cs="Angsana New"/>
          <w:sz w:val="30"/>
          <w:szCs w:val="30"/>
        </w:rPr>
        <w:t xml:space="preserve"> </w:t>
      </w:r>
      <w:r w:rsidRPr="007B4169">
        <w:rPr>
          <w:rFonts w:ascii="Angsana New" w:hAnsi="Angsana New" w:cs="Angsana New"/>
          <w:sz w:val="30"/>
          <w:szCs w:val="30"/>
          <w:cs/>
        </w:rPr>
        <w:t xml:space="preserve">ภายใต้หัวข้อความเสี่ยงด้านสภาพคล่อง </w:t>
      </w:r>
    </w:p>
    <w:p w14:paraId="60FAD5FD" w14:textId="77777777" w:rsidR="00C55AFC" w:rsidRPr="000D247E" w:rsidRDefault="00C55AFC" w:rsidP="00355368">
      <w:pPr>
        <w:ind w:left="426" w:firstLine="850"/>
        <w:jc w:val="thaiDistribute"/>
        <w:rPr>
          <w:rFonts w:ascii="Angsana New" w:hAnsi="Angsana New" w:cs="Angsana New"/>
          <w:sz w:val="16"/>
          <w:szCs w:val="16"/>
        </w:rPr>
      </w:pPr>
    </w:p>
    <w:p w14:paraId="63F68062" w14:textId="351531D9" w:rsidR="006E2D76" w:rsidRPr="0068087F" w:rsidRDefault="006E2D76" w:rsidP="00C64382">
      <w:pPr>
        <w:pStyle w:val="ListParagraph"/>
        <w:numPr>
          <w:ilvl w:val="0"/>
          <w:numId w:val="31"/>
        </w:numPr>
        <w:ind w:left="851" w:hanging="357"/>
        <w:jc w:val="thaiDistribute"/>
        <w:rPr>
          <w:rFonts w:ascii="Angsana New" w:hAnsi="Angsana New" w:cs="Angsana New"/>
          <w:sz w:val="30"/>
          <w:szCs w:val="30"/>
        </w:rPr>
      </w:pPr>
      <w:r>
        <w:rPr>
          <w:rFonts w:ascii="Angsana New" w:hAnsi="Angsana New" w:cs="Angsana New"/>
          <w:b/>
          <w:bCs/>
          <w:sz w:val="30"/>
          <w:szCs w:val="30"/>
        </w:rPr>
        <w:t xml:space="preserve">   </w:t>
      </w:r>
      <w:r w:rsidR="0068087F" w:rsidRPr="00114E3F">
        <w:rPr>
          <w:rFonts w:ascii="Angsana New" w:eastAsia="Times New Roman" w:hAnsi="Angsana New" w:cs="Angsana New" w:hint="cs"/>
          <w:sz w:val="30"/>
          <w:szCs w:val="30"/>
          <w:cs/>
        </w:rPr>
        <w:t>ค่า</w:t>
      </w:r>
      <w:r w:rsidR="0068087F" w:rsidRPr="00114E3F">
        <w:rPr>
          <w:rFonts w:ascii="Angsana New" w:eastAsia="Times New Roman" w:hAnsi="Angsana New" w:cs="Angsana New"/>
          <w:sz w:val="30"/>
          <w:szCs w:val="30"/>
          <w:cs/>
        </w:rPr>
        <w:t>ใช้จ่ายต่างๆ ที่เกี่ยวกับสัญญาเช่า ประกอบด้วย</w:t>
      </w:r>
    </w:p>
    <w:tbl>
      <w:tblPr>
        <w:tblW w:w="9540" w:type="dxa"/>
        <w:tblInd w:w="360" w:type="dxa"/>
        <w:tblLayout w:type="fixed"/>
        <w:tblCellMar>
          <w:left w:w="0" w:type="dxa"/>
          <w:right w:w="0" w:type="dxa"/>
        </w:tblCellMar>
        <w:tblLook w:val="0000" w:firstRow="0" w:lastRow="0" w:firstColumn="0" w:lastColumn="0" w:noHBand="0" w:noVBand="0"/>
      </w:tblPr>
      <w:tblGrid>
        <w:gridCol w:w="3468"/>
        <w:gridCol w:w="1559"/>
        <w:gridCol w:w="142"/>
        <w:gridCol w:w="1417"/>
        <w:gridCol w:w="142"/>
        <w:gridCol w:w="1417"/>
        <w:gridCol w:w="45"/>
        <w:gridCol w:w="1350"/>
      </w:tblGrid>
      <w:tr w:rsidR="0003077E" w:rsidRPr="00112854" w14:paraId="21A0A01C" w14:textId="77777777" w:rsidTr="00862E97">
        <w:trPr>
          <w:cantSplit/>
        </w:trPr>
        <w:tc>
          <w:tcPr>
            <w:tcW w:w="3468" w:type="dxa"/>
          </w:tcPr>
          <w:p w14:paraId="2449CB5C" w14:textId="77777777" w:rsidR="0003077E" w:rsidRPr="00112854" w:rsidRDefault="0003077E">
            <w:pPr>
              <w:jc w:val="center"/>
              <w:rPr>
                <w:rFonts w:ascii="Angsana New" w:hAnsi="Angsana New" w:cs="Angsana New"/>
                <w:sz w:val="29"/>
                <w:szCs w:val="29"/>
              </w:rPr>
            </w:pPr>
          </w:p>
        </w:tc>
        <w:tc>
          <w:tcPr>
            <w:tcW w:w="3118" w:type="dxa"/>
            <w:gridSpan w:val="3"/>
          </w:tcPr>
          <w:p w14:paraId="3E0B5CCB" w14:textId="77777777" w:rsidR="0003077E" w:rsidRPr="00112854" w:rsidRDefault="0003077E">
            <w:pPr>
              <w:jc w:val="center"/>
              <w:rPr>
                <w:rFonts w:ascii="Angsana New" w:hAnsi="Angsana New" w:cs="Angsana New"/>
                <w:sz w:val="29"/>
                <w:szCs w:val="29"/>
              </w:rPr>
            </w:pPr>
          </w:p>
        </w:tc>
        <w:tc>
          <w:tcPr>
            <w:tcW w:w="142" w:type="dxa"/>
          </w:tcPr>
          <w:p w14:paraId="54F39F74" w14:textId="77777777" w:rsidR="0003077E" w:rsidRPr="00112854" w:rsidRDefault="0003077E">
            <w:pPr>
              <w:jc w:val="center"/>
              <w:rPr>
                <w:rFonts w:ascii="Angsana New" w:hAnsi="Angsana New" w:cs="Angsana New"/>
                <w:sz w:val="29"/>
                <w:szCs w:val="29"/>
              </w:rPr>
            </w:pPr>
          </w:p>
        </w:tc>
        <w:tc>
          <w:tcPr>
            <w:tcW w:w="2812" w:type="dxa"/>
            <w:gridSpan w:val="3"/>
          </w:tcPr>
          <w:p w14:paraId="2138F877" w14:textId="562CFFFB" w:rsidR="0003077E" w:rsidRPr="00112854" w:rsidRDefault="0003077E">
            <w:pPr>
              <w:jc w:val="center"/>
              <w:rPr>
                <w:rFonts w:ascii="Angsana New" w:hAnsi="Angsana New" w:cs="Angsana New"/>
                <w:sz w:val="29"/>
                <w:szCs w:val="29"/>
              </w:rPr>
            </w:pPr>
            <w:r w:rsidRPr="00112854">
              <w:rPr>
                <w:rFonts w:ascii="Angsana New" w:hAnsi="Angsana New" w:cs="Angsana New"/>
                <w:sz w:val="29"/>
                <w:szCs w:val="29"/>
                <w:cs/>
              </w:rPr>
              <w:t xml:space="preserve">                               (หน่วย </w:t>
            </w:r>
            <w:r w:rsidRPr="00112854">
              <w:rPr>
                <w:rFonts w:ascii="Angsana New" w:hAnsi="Angsana New" w:cs="Angsana New"/>
                <w:sz w:val="29"/>
                <w:szCs w:val="29"/>
              </w:rPr>
              <w:t xml:space="preserve">: </w:t>
            </w:r>
            <w:r w:rsidRPr="00112854">
              <w:rPr>
                <w:rFonts w:ascii="Angsana New" w:hAnsi="Angsana New" w:cs="Angsana New"/>
                <w:sz w:val="29"/>
                <w:szCs w:val="29"/>
                <w:cs/>
              </w:rPr>
              <w:t>บาท</w:t>
            </w:r>
            <w:r w:rsidRPr="00112854">
              <w:rPr>
                <w:rFonts w:ascii="Angsana New" w:hAnsi="Angsana New" w:cs="Angsana New"/>
                <w:snapToGrid w:val="0"/>
                <w:color w:val="000000"/>
                <w:sz w:val="29"/>
                <w:szCs w:val="29"/>
                <w:cs/>
                <w:lang w:eastAsia="th-TH"/>
              </w:rPr>
              <w:t>)</w:t>
            </w:r>
          </w:p>
        </w:tc>
      </w:tr>
      <w:tr w:rsidR="0003077E" w:rsidRPr="00112854" w14:paraId="61E99151" w14:textId="77777777" w:rsidTr="00862E97">
        <w:trPr>
          <w:cantSplit/>
        </w:trPr>
        <w:tc>
          <w:tcPr>
            <w:tcW w:w="3468" w:type="dxa"/>
          </w:tcPr>
          <w:p w14:paraId="2A2B1276" w14:textId="77777777" w:rsidR="0003077E" w:rsidRPr="00112854" w:rsidRDefault="0003077E">
            <w:pPr>
              <w:jc w:val="center"/>
              <w:rPr>
                <w:rFonts w:ascii="Angsana New" w:hAnsi="Angsana New" w:cs="Angsana New"/>
                <w:sz w:val="29"/>
                <w:szCs w:val="29"/>
              </w:rPr>
            </w:pPr>
          </w:p>
        </w:tc>
        <w:tc>
          <w:tcPr>
            <w:tcW w:w="3118" w:type="dxa"/>
            <w:gridSpan w:val="3"/>
          </w:tcPr>
          <w:p w14:paraId="51700CDC" w14:textId="77777777" w:rsidR="0003077E" w:rsidRPr="00112854" w:rsidRDefault="0003077E">
            <w:pPr>
              <w:jc w:val="center"/>
              <w:rPr>
                <w:rFonts w:ascii="Angsana New" w:hAnsi="Angsana New" w:cs="Angsana New"/>
                <w:sz w:val="29"/>
                <w:szCs w:val="29"/>
                <w:cs/>
              </w:rPr>
            </w:pPr>
            <w:r w:rsidRPr="00112854">
              <w:rPr>
                <w:rFonts w:ascii="Angsana New" w:hAnsi="Angsana New" w:cs="Angsana New"/>
                <w:sz w:val="29"/>
                <w:szCs w:val="29"/>
                <w:cs/>
              </w:rPr>
              <w:t>งบการเงินรวม</w:t>
            </w:r>
          </w:p>
        </w:tc>
        <w:tc>
          <w:tcPr>
            <w:tcW w:w="142" w:type="dxa"/>
          </w:tcPr>
          <w:p w14:paraId="52AA4583" w14:textId="77777777" w:rsidR="0003077E" w:rsidRPr="00112854" w:rsidRDefault="0003077E">
            <w:pPr>
              <w:jc w:val="center"/>
              <w:rPr>
                <w:rFonts w:ascii="Angsana New" w:hAnsi="Angsana New" w:cs="Angsana New"/>
                <w:sz w:val="29"/>
                <w:szCs w:val="29"/>
              </w:rPr>
            </w:pPr>
          </w:p>
        </w:tc>
        <w:tc>
          <w:tcPr>
            <w:tcW w:w="2812" w:type="dxa"/>
            <w:gridSpan w:val="3"/>
          </w:tcPr>
          <w:p w14:paraId="69399A83" w14:textId="77777777" w:rsidR="0003077E" w:rsidRPr="00112854" w:rsidRDefault="0003077E">
            <w:pPr>
              <w:jc w:val="center"/>
              <w:rPr>
                <w:rFonts w:ascii="Angsana New" w:hAnsi="Angsana New" w:cs="Angsana New"/>
                <w:sz w:val="29"/>
                <w:szCs w:val="29"/>
                <w:cs/>
              </w:rPr>
            </w:pPr>
            <w:r w:rsidRPr="00112854">
              <w:rPr>
                <w:rFonts w:ascii="Angsana New" w:hAnsi="Angsana New" w:cs="Angsana New"/>
                <w:sz w:val="29"/>
                <w:szCs w:val="29"/>
                <w:cs/>
              </w:rPr>
              <w:t>งบการเงินเฉพาะกิจการ</w:t>
            </w:r>
          </w:p>
        </w:tc>
      </w:tr>
      <w:tr w:rsidR="0003077E" w:rsidRPr="00112854" w14:paraId="34EE3C07" w14:textId="77777777" w:rsidTr="00862E97">
        <w:tc>
          <w:tcPr>
            <w:tcW w:w="3468" w:type="dxa"/>
          </w:tcPr>
          <w:p w14:paraId="5878C8AF" w14:textId="77777777" w:rsidR="0003077E" w:rsidRPr="00112854" w:rsidRDefault="0003077E">
            <w:pPr>
              <w:rPr>
                <w:rFonts w:ascii="Angsana New" w:hAnsi="Angsana New" w:cs="Angsana New"/>
                <w:sz w:val="29"/>
                <w:szCs w:val="29"/>
                <w:cs/>
              </w:rPr>
            </w:pPr>
          </w:p>
        </w:tc>
        <w:tc>
          <w:tcPr>
            <w:tcW w:w="3118" w:type="dxa"/>
            <w:gridSpan w:val="3"/>
          </w:tcPr>
          <w:p w14:paraId="2CB7CFDF" w14:textId="77777777" w:rsidR="0003077E" w:rsidRPr="00112854" w:rsidRDefault="0003077E">
            <w:pPr>
              <w:jc w:val="center"/>
              <w:rPr>
                <w:rFonts w:ascii="Angsana New" w:hAnsi="Angsana New" w:cs="Angsana New"/>
                <w:sz w:val="29"/>
                <w:szCs w:val="29"/>
                <w:cs/>
              </w:rPr>
            </w:pPr>
            <w:r w:rsidRPr="00112854">
              <w:rPr>
                <w:rFonts w:ascii="Angsana New" w:hAnsi="Angsana New" w:cs="Angsana New" w:hint="cs"/>
                <w:sz w:val="29"/>
                <w:szCs w:val="29"/>
                <w:cs/>
              </w:rPr>
              <w:t>สำหรับปีสิ้นสุดวันที่</w:t>
            </w:r>
            <w:r w:rsidRPr="00112854">
              <w:rPr>
                <w:rFonts w:ascii="Angsana New" w:hAnsi="Angsana New" w:cs="Angsana New"/>
                <w:sz w:val="29"/>
                <w:szCs w:val="29"/>
              </w:rPr>
              <w:t xml:space="preserve"> 31</w:t>
            </w:r>
            <w:r w:rsidRPr="00112854">
              <w:rPr>
                <w:rFonts w:ascii="Angsana New" w:hAnsi="Angsana New" w:cs="Angsana New"/>
                <w:sz w:val="29"/>
                <w:szCs w:val="29"/>
                <w:cs/>
              </w:rPr>
              <w:t xml:space="preserve"> ธันวาคม</w:t>
            </w:r>
          </w:p>
        </w:tc>
        <w:tc>
          <w:tcPr>
            <w:tcW w:w="142" w:type="dxa"/>
          </w:tcPr>
          <w:p w14:paraId="22AE5FE0" w14:textId="77777777" w:rsidR="0003077E" w:rsidRPr="00112854" w:rsidRDefault="0003077E">
            <w:pPr>
              <w:jc w:val="center"/>
              <w:rPr>
                <w:rFonts w:ascii="Angsana New" w:hAnsi="Angsana New" w:cs="Angsana New"/>
                <w:sz w:val="29"/>
                <w:szCs w:val="29"/>
              </w:rPr>
            </w:pPr>
          </w:p>
        </w:tc>
        <w:tc>
          <w:tcPr>
            <w:tcW w:w="2812" w:type="dxa"/>
            <w:gridSpan w:val="3"/>
          </w:tcPr>
          <w:p w14:paraId="16A0E141" w14:textId="77777777" w:rsidR="0003077E" w:rsidRPr="00112854" w:rsidRDefault="0003077E">
            <w:pPr>
              <w:jc w:val="center"/>
              <w:rPr>
                <w:rFonts w:ascii="Angsana New" w:hAnsi="Angsana New" w:cs="Angsana New"/>
                <w:sz w:val="29"/>
                <w:szCs w:val="29"/>
                <w:cs/>
              </w:rPr>
            </w:pPr>
            <w:r w:rsidRPr="00112854">
              <w:rPr>
                <w:rFonts w:ascii="Angsana New" w:hAnsi="Angsana New" w:cs="Angsana New" w:hint="cs"/>
                <w:sz w:val="29"/>
                <w:szCs w:val="29"/>
                <w:cs/>
              </w:rPr>
              <w:t>สำหรับปีสิ้นสุดวันที่</w:t>
            </w:r>
            <w:r w:rsidRPr="00112854">
              <w:rPr>
                <w:rFonts w:ascii="Angsana New" w:hAnsi="Angsana New" w:cs="Angsana New"/>
                <w:sz w:val="29"/>
                <w:szCs w:val="29"/>
              </w:rPr>
              <w:t xml:space="preserve"> 31</w:t>
            </w:r>
            <w:r w:rsidRPr="00112854">
              <w:rPr>
                <w:rFonts w:ascii="Angsana New" w:hAnsi="Angsana New" w:cs="Angsana New"/>
                <w:sz w:val="29"/>
                <w:szCs w:val="29"/>
                <w:cs/>
              </w:rPr>
              <w:t xml:space="preserve"> ธันวาคม</w:t>
            </w:r>
          </w:p>
        </w:tc>
      </w:tr>
      <w:tr w:rsidR="0003077E" w:rsidRPr="00112854" w14:paraId="2AB80E69" w14:textId="77777777" w:rsidTr="00862E97">
        <w:tc>
          <w:tcPr>
            <w:tcW w:w="3468" w:type="dxa"/>
          </w:tcPr>
          <w:p w14:paraId="3281A1F9" w14:textId="77777777" w:rsidR="0003077E" w:rsidRPr="00112854" w:rsidRDefault="0003077E">
            <w:pPr>
              <w:rPr>
                <w:rFonts w:ascii="Angsana New" w:hAnsi="Angsana New" w:cs="Angsana New"/>
                <w:sz w:val="29"/>
                <w:szCs w:val="29"/>
                <w:cs/>
              </w:rPr>
            </w:pPr>
          </w:p>
        </w:tc>
        <w:tc>
          <w:tcPr>
            <w:tcW w:w="1559" w:type="dxa"/>
          </w:tcPr>
          <w:p w14:paraId="322FA799" w14:textId="77777777" w:rsidR="0003077E" w:rsidRPr="00112854" w:rsidRDefault="0003077E">
            <w:pPr>
              <w:jc w:val="center"/>
              <w:rPr>
                <w:rFonts w:ascii="Angsana New" w:hAnsi="Angsana New" w:cs="Angsana New"/>
                <w:sz w:val="29"/>
                <w:szCs w:val="29"/>
                <w:u w:val="single"/>
              </w:rPr>
            </w:pPr>
            <w:r w:rsidRPr="00112854">
              <w:rPr>
                <w:rFonts w:ascii="Angsana New" w:hAnsi="Angsana New" w:cs="Angsana New"/>
                <w:sz w:val="29"/>
                <w:szCs w:val="29"/>
                <w:u w:val="single"/>
              </w:rPr>
              <w:t>2568</w:t>
            </w:r>
          </w:p>
        </w:tc>
        <w:tc>
          <w:tcPr>
            <w:tcW w:w="142" w:type="dxa"/>
          </w:tcPr>
          <w:p w14:paraId="693D5FC3" w14:textId="77777777" w:rsidR="0003077E" w:rsidRPr="00112854" w:rsidRDefault="0003077E">
            <w:pPr>
              <w:jc w:val="center"/>
              <w:rPr>
                <w:rFonts w:ascii="Angsana New" w:hAnsi="Angsana New" w:cs="Angsana New"/>
                <w:sz w:val="29"/>
                <w:szCs w:val="29"/>
                <w:u w:val="single"/>
              </w:rPr>
            </w:pPr>
          </w:p>
        </w:tc>
        <w:tc>
          <w:tcPr>
            <w:tcW w:w="1417" w:type="dxa"/>
          </w:tcPr>
          <w:p w14:paraId="728FAB1B" w14:textId="77777777" w:rsidR="0003077E" w:rsidRPr="00112854" w:rsidRDefault="0003077E">
            <w:pPr>
              <w:jc w:val="center"/>
              <w:rPr>
                <w:rFonts w:ascii="Angsana New" w:hAnsi="Angsana New" w:cs="Angsana New"/>
                <w:sz w:val="29"/>
                <w:szCs w:val="29"/>
                <w:u w:val="single"/>
              </w:rPr>
            </w:pPr>
            <w:r w:rsidRPr="00112854">
              <w:rPr>
                <w:rFonts w:ascii="Angsana New" w:hAnsi="Angsana New" w:cs="Angsana New"/>
                <w:sz w:val="29"/>
                <w:szCs w:val="29"/>
                <w:u w:val="single"/>
              </w:rPr>
              <w:t>2567</w:t>
            </w:r>
          </w:p>
        </w:tc>
        <w:tc>
          <w:tcPr>
            <w:tcW w:w="142" w:type="dxa"/>
          </w:tcPr>
          <w:p w14:paraId="0CA420E6" w14:textId="77777777" w:rsidR="0003077E" w:rsidRPr="00112854" w:rsidRDefault="0003077E">
            <w:pPr>
              <w:jc w:val="center"/>
              <w:rPr>
                <w:rFonts w:ascii="Angsana New" w:hAnsi="Angsana New" w:cs="Angsana New"/>
                <w:sz w:val="29"/>
                <w:szCs w:val="29"/>
                <w:u w:val="single"/>
              </w:rPr>
            </w:pPr>
          </w:p>
        </w:tc>
        <w:tc>
          <w:tcPr>
            <w:tcW w:w="1417" w:type="dxa"/>
          </w:tcPr>
          <w:p w14:paraId="0F8ED539" w14:textId="77777777" w:rsidR="0003077E" w:rsidRPr="00112854" w:rsidRDefault="0003077E">
            <w:pPr>
              <w:jc w:val="center"/>
              <w:rPr>
                <w:rFonts w:ascii="Angsana New" w:hAnsi="Angsana New" w:cs="Angsana New"/>
                <w:sz w:val="29"/>
                <w:szCs w:val="29"/>
                <w:u w:val="single"/>
              </w:rPr>
            </w:pPr>
            <w:r w:rsidRPr="00112854">
              <w:rPr>
                <w:rFonts w:ascii="Angsana New" w:hAnsi="Angsana New" w:cs="Angsana New"/>
                <w:sz w:val="29"/>
                <w:szCs w:val="29"/>
                <w:u w:val="single"/>
              </w:rPr>
              <w:t>2568</w:t>
            </w:r>
          </w:p>
        </w:tc>
        <w:tc>
          <w:tcPr>
            <w:tcW w:w="45" w:type="dxa"/>
          </w:tcPr>
          <w:p w14:paraId="7596B1FD" w14:textId="77777777" w:rsidR="0003077E" w:rsidRPr="00112854" w:rsidRDefault="0003077E">
            <w:pPr>
              <w:jc w:val="center"/>
              <w:rPr>
                <w:rFonts w:ascii="Angsana New" w:hAnsi="Angsana New" w:cs="Angsana New"/>
                <w:sz w:val="29"/>
                <w:szCs w:val="29"/>
                <w:u w:val="single"/>
              </w:rPr>
            </w:pPr>
          </w:p>
        </w:tc>
        <w:tc>
          <w:tcPr>
            <w:tcW w:w="1350" w:type="dxa"/>
          </w:tcPr>
          <w:p w14:paraId="31371F49" w14:textId="77777777" w:rsidR="0003077E" w:rsidRPr="00112854" w:rsidRDefault="0003077E">
            <w:pPr>
              <w:jc w:val="center"/>
              <w:rPr>
                <w:rFonts w:ascii="Angsana New" w:hAnsi="Angsana New" w:cs="Angsana New"/>
                <w:sz w:val="29"/>
                <w:szCs w:val="29"/>
                <w:u w:val="single"/>
              </w:rPr>
            </w:pPr>
            <w:r w:rsidRPr="00112854">
              <w:rPr>
                <w:rFonts w:ascii="Angsana New" w:hAnsi="Angsana New" w:cs="Angsana New"/>
                <w:sz w:val="29"/>
                <w:szCs w:val="29"/>
                <w:u w:val="single"/>
              </w:rPr>
              <w:t>2567</w:t>
            </w:r>
          </w:p>
        </w:tc>
      </w:tr>
      <w:tr w:rsidR="0003077E" w:rsidRPr="00112854" w14:paraId="643B1825" w14:textId="77777777" w:rsidTr="00862E97">
        <w:tc>
          <w:tcPr>
            <w:tcW w:w="3468" w:type="dxa"/>
          </w:tcPr>
          <w:p w14:paraId="720D9248" w14:textId="77777777" w:rsidR="0003077E" w:rsidRPr="00112854" w:rsidRDefault="0003077E" w:rsidP="00112854">
            <w:pPr>
              <w:pStyle w:val="ListParagraph"/>
              <w:ind w:left="993" w:hanging="546"/>
              <w:jc w:val="thaiDistribute"/>
              <w:rPr>
                <w:rFonts w:ascii="Angsana New" w:hAnsi="Angsana New" w:cs="Angsana New"/>
                <w:sz w:val="29"/>
                <w:szCs w:val="29"/>
              </w:rPr>
            </w:pPr>
            <w:r w:rsidRPr="00112854">
              <w:rPr>
                <w:rFonts w:ascii="Angsana New" w:hAnsi="Angsana New" w:cs="Angsana New"/>
                <w:snapToGrid w:val="0"/>
                <w:sz w:val="29"/>
                <w:szCs w:val="29"/>
                <w:cs/>
                <w:lang w:eastAsia="th-TH"/>
              </w:rPr>
              <w:t>ค่าเสื่อม</w:t>
            </w:r>
            <w:r w:rsidRPr="00112854">
              <w:rPr>
                <w:rFonts w:ascii="Angsana New" w:eastAsia="Times New Roman" w:hAnsi="Angsana New" w:cs="Angsana New"/>
                <w:sz w:val="29"/>
                <w:szCs w:val="29"/>
                <w:cs/>
              </w:rPr>
              <w:t>ราคา</w:t>
            </w:r>
            <w:r w:rsidRPr="00112854">
              <w:rPr>
                <w:rFonts w:ascii="Angsana New" w:hAnsi="Angsana New" w:cs="Angsana New"/>
                <w:snapToGrid w:val="0"/>
                <w:sz w:val="29"/>
                <w:szCs w:val="29"/>
                <w:cs/>
                <w:lang w:eastAsia="th-TH"/>
              </w:rPr>
              <w:t>ของสินทรัพย์สิทธิใช้</w:t>
            </w:r>
          </w:p>
        </w:tc>
        <w:tc>
          <w:tcPr>
            <w:tcW w:w="1559" w:type="dxa"/>
          </w:tcPr>
          <w:p w14:paraId="0DB1C095" w14:textId="77777777" w:rsidR="0003077E" w:rsidRPr="00112854" w:rsidRDefault="0003077E">
            <w:pPr>
              <w:ind w:right="169"/>
              <w:jc w:val="right"/>
              <w:rPr>
                <w:rFonts w:ascii="Angsana New" w:hAnsi="Angsana New" w:cs="Angsana New"/>
                <w:sz w:val="29"/>
                <w:szCs w:val="29"/>
                <w:highlight w:val="yellow"/>
                <w:cs/>
              </w:rPr>
            </w:pPr>
            <w:r w:rsidRPr="00112854">
              <w:rPr>
                <w:rFonts w:ascii="Angsana New" w:hAnsi="Angsana New" w:cs="Angsana New"/>
                <w:sz w:val="29"/>
                <w:szCs w:val="29"/>
              </w:rPr>
              <w:t>21,836,958.00</w:t>
            </w:r>
          </w:p>
        </w:tc>
        <w:tc>
          <w:tcPr>
            <w:tcW w:w="142" w:type="dxa"/>
          </w:tcPr>
          <w:p w14:paraId="7735C14F" w14:textId="77777777" w:rsidR="0003077E" w:rsidRPr="00112854" w:rsidRDefault="0003077E">
            <w:pPr>
              <w:ind w:right="169"/>
              <w:jc w:val="right"/>
              <w:rPr>
                <w:rFonts w:ascii="Angsana New" w:hAnsi="Angsana New" w:cs="Angsana New"/>
                <w:sz w:val="29"/>
                <w:szCs w:val="29"/>
              </w:rPr>
            </w:pPr>
          </w:p>
        </w:tc>
        <w:tc>
          <w:tcPr>
            <w:tcW w:w="1417" w:type="dxa"/>
          </w:tcPr>
          <w:p w14:paraId="6445E1D8" w14:textId="77777777" w:rsidR="0003077E" w:rsidRPr="00112854" w:rsidRDefault="0003077E">
            <w:pPr>
              <w:tabs>
                <w:tab w:val="left" w:pos="1393"/>
              </w:tabs>
              <w:ind w:right="140"/>
              <w:jc w:val="right"/>
              <w:rPr>
                <w:rFonts w:ascii="Angsana New" w:hAnsi="Angsana New" w:cs="Angsana New"/>
                <w:sz w:val="29"/>
                <w:szCs w:val="29"/>
                <w:cs/>
              </w:rPr>
            </w:pPr>
            <w:r w:rsidRPr="00112854">
              <w:rPr>
                <w:rFonts w:ascii="Angsana New" w:hAnsi="Angsana New" w:cs="Angsana New"/>
                <w:sz w:val="29"/>
                <w:szCs w:val="29"/>
              </w:rPr>
              <w:t>16,499,728.88</w:t>
            </w:r>
          </w:p>
        </w:tc>
        <w:tc>
          <w:tcPr>
            <w:tcW w:w="142" w:type="dxa"/>
          </w:tcPr>
          <w:p w14:paraId="67F5F5E8" w14:textId="77777777" w:rsidR="0003077E" w:rsidRPr="00112854" w:rsidRDefault="0003077E">
            <w:pPr>
              <w:ind w:right="169"/>
              <w:jc w:val="right"/>
              <w:rPr>
                <w:rFonts w:ascii="Angsana New" w:hAnsi="Angsana New" w:cs="Angsana New"/>
                <w:sz w:val="29"/>
                <w:szCs w:val="29"/>
              </w:rPr>
            </w:pPr>
          </w:p>
        </w:tc>
        <w:tc>
          <w:tcPr>
            <w:tcW w:w="1417" w:type="dxa"/>
          </w:tcPr>
          <w:p w14:paraId="61E7A856" w14:textId="77777777" w:rsidR="0003077E" w:rsidRPr="00112854" w:rsidRDefault="0003077E">
            <w:pPr>
              <w:ind w:right="169"/>
              <w:jc w:val="right"/>
              <w:rPr>
                <w:rFonts w:ascii="Angsana New" w:hAnsi="Angsana New" w:cs="Angsana New"/>
                <w:sz w:val="29"/>
                <w:szCs w:val="29"/>
                <w:highlight w:val="yellow"/>
                <w:cs/>
              </w:rPr>
            </w:pPr>
            <w:r w:rsidRPr="00112854">
              <w:rPr>
                <w:rFonts w:ascii="Angsana New" w:hAnsi="Angsana New" w:cs="Angsana New"/>
                <w:sz w:val="29"/>
                <w:szCs w:val="29"/>
                <w:cs/>
              </w:rPr>
              <w:t>10</w:t>
            </w:r>
            <w:r w:rsidRPr="00112854">
              <w:rPr>
                <w:rFonts w:ascii="Angsana New" w:hAnsi="Angsana New" w:cs="Angsana New"/>
                <w:sz w:val="29"/>
                <w:szCs w:val="29"/>
              </w:rPr>
              <w:t>,</w:t>
            </w:r>
            <w:r w:rsidRPr="00112854">
              <w:rPr>
                <w:rFonts w:ascii="Angsana New" w:hAnsi="Angsana New" w:cs="Angsana New"/>
                <w:sz w:val="29"/>
                <w:szCs w:val="29"/>
                <w:cs/>
              </w:rPr>
              <w:t>798</w:t>
            </w:r>
            <w:r w:rsidRPr="00112854">
              <w:rPr>
                <w:rFonts w:ascii="Angsana New" w:hAnsi="Angsana New" w:cs="Angsana New"/>
                <w:sz w:val="29"/>
                <w:szCs w:val="29"/>
              </w:rPr>
              <w:t>,</w:t>
            </w:r>
            <w:r w:rsidRPr="00112854">
              <w:rPr>
                <w:rFonts w:ascii="Angsana New" w:hAnsi="Angsana New" w:cs="Angsana New"/>
                <w:sz w:val="29"/>
                <w:szCs w:val="29"/>
                <w:cs/>
              </w:rPr>
              <w:t>716.00</w:t>
            </w:r>
          </w:p>
        </w:tc>
        <w:tc>
          <w:tcPr>
            <w:tcW w:w="45" w:type="dxa"/>
          </w:tcPr>
          <w:p w14:paraId="0F31CA08" w14:textId="77777777" w:rsidR="0003077E" w:rsidRPr="00112854" w:rsidRDefault="0003077E">
            <w:pPr>
              <w:ind w:right="169"/>
              <w:jc w:val="right"/>
              <w:rPr>
                <w:rFonts w:ascii="Angsana New" w:hAnsi="Angsana New" w:cs="Angsana New"/>
                <w:sz w:val="29"/>
                <w:szCs w:val="29"/>
              </w:rPr>
            </w:pPr>
          </w:p>
        </w:tc>
        <w:tc>
          <w:tcPr>
            <w:tcW w:w="1350" w:type="dxa"/>
          </w:tcPr>
          <w:p w14:paraId="04203FC5" w14:textId="77777777" w:rsidR="0003077E" w:rsidRPr="00112854" w:rsidRDefault="0003077E">
            <w:pPr>
              <w:ind w:right="169"/>
              <w:jc w:val="right"/>
              <w:rPr>
                <w:rFonts w:ascii="Angsana New" w:hAnsi="Angsana New" w:cs="Angsana New"/>
                <w:sz w:val="29"/>
                <w:szCs w:val="29"/>
                <w:cs/>
              </w:rPr>
            </w:pPr>
            <w:r w:rsidRPr="00112854">
              <w:rPr>
                <w:rFonts w:ascii="Angsana New" w:hAnsi="Angsana New" w:cs="Angsana New"/>
                <w:sz w:val="29"/>
                <w:szCs w:val="29"/>
                <w:cs/>
              </w:rPr>
              <w:t>8</w:t>
            </w:r>
            <w:r w:rsidRPr="00112854">
              <w:rPr>
                <w:rFonts w:ascii="Angsana New" w:hAnsi="Angsana New" w:cs="Angsana New"/>
                <w:sz w:val="29"/>
                <w:szCs w:val="29"/>
              </w:rPr>
              <w:t>,</w:t>
            </w:r>
            <w:r w:rsidRPr="00112854">
              <w:rPr>
                <w:rFonts w:ascii="Angsana New" w:hAnsi="Angsana New" w:cs="Angsana New"/>
                <w:sz w:val="29"/>
                <w:szCs w:val="29"/>
                <w:cs/>
              </w:rPr>
              <w:t>140</w:t>
            </w:r>
            <w:r w:rsidRPr="00112854">
              <w:rPr>
                <w:rFonts w:ascii="Angsana New" w:hAnsi="Angsana New" w:cs="Angsana New"/>
                <w:sz w:val="29"/>
                <w:szCs w:val="29"/>
              </w:rPr>
              <w:t>,</w:t>
            </w:r>
            <w:r w:rsidRPr="00112854">
              <w:rPr>
                <w:rFonts w:ascii="Angsana New" w:hAnsi="Angsana New" w:cs="Angsana New"/>
                <w:sz w:val="29"/>
                <w:szCs w:val="29"/>
                <w:cs/>
              </w:rPr>
              <w:t>833.55</w:t>
            </w:r>
          </w:p>
        </w:tc>
      </w:tr>
      <w:tr w:rsidR="0003077E" w:rsidRPr="00112854" w14:paraId="28A22CE6" w14:textId="77777777" w:rsidTr="00862E97">
        <w:tc>
          <w:tcPr>
            <w:tcW w:w="3468" w:type="dxa"/>
          </w:tcPr>
          <w:p w14:paraId="4A1A2A65" w14:textId="77777777" w:rsidR="0003077E" w:rsidRPr="00112854" w:rsidRDefault="0003077E" w:rsidP="00112854">
            <w:pPr>
              <w:pStyle w:val="ListParagraph"/>
              <w:ind w:left="993" w:hanging="546"/>
              <w:jc w:val="thaiDistribute"/>
              <w:rPr>
                <w:rFonts w:ascii="Angsana New" w:hAnsi="Angsana New" w:cs="Angsana New"/>
                <w:snapToGrid w:val="0"/>
                <w:sz w:val="29"/>
                <w:szCs w:val="29"/>
                <w:cs/>
                <w:lang w:eastAsia="th-TH"/>
              </w:rPr>
            </w:pPr>
            <w:r w:rsidRPr="00112854">
              <w:rPr>
                <w:rFonts w:ascii="Angsana New" w:hAnsi="Angsana New" w:cs="Angsana New"/>
                <w:snapToGrid w:val="0"/>
                <w:sz w:val="29"/>
                <w:szCs w:val="29"/>
                <w:cs/>
                <w:lang w:eastAsia="th-TH"/>
              </w:rPr>
              <w:t>ดอกเบี้ยจ่ายของหนี้สินตามสัญญาเช่า</w:t>
            </w:r>
          </w:p>
        </w:tc>
        <w:tc>
          <w:tcPr>
            <w:tcW w:w="1559" w:type="dxa"/>
          </w:tcPr>
          <w:p w14:paraId="68D92E32" w14:textId="77777777" w:rsidR="0003077E" w:rsidRPr="00112854" w:rsidRDefault="0003077E">
            <w:pPr>
              <w:ind w:right="169"/>
              <w:jc w:val="right"/>
              <w:rPr>
                <w:rFonts w:ascii="Angsana New" w:hAnsi="Angsana New" w:cs="Angsana New"/>
                <w:sz w:val="29"/>
                <w:szCs w:val="29"/>
                <w:highlight w:val="yellow"/>
              </w:rPr>
            </w:pPr>
            <w:r w:rsidRPr="00112854">
              <w:rPr>
                <w:rFonts w:ascii="Angsana New" w:hAnsi="Angsana New" w:cs="Angsana New"/>
                <w:sz w:val="29"/>
                <w:szCs w:val="29"/>
              </w:rPr>
              <w:t>2,352,397.84</w:t>
            </w:r>
          </w:p>
        </w:tc>
        <w:tc>
          <w:tcPr>
            <w:tcW w:w="142" w:type="dxa"/>
          </w:tcPr>
          <w:p w14:paraId="6ECE1545" w14:textId="77777777" w:rsidR="0003077E" w:rsidRPr="00112854" w:rsidRDefault="0003077E">
            <w:pPr>
              <w:ind w:right="141"/>
              <w:jc w:val="right"/>
              <w:rPr>
                <w:rFonts w:ascii="Angsana New" w:hAnsi="Angsana New" w:cs="Angsana New"/>
                <w:sz w:val="29"/>
                <w:szCs w:val="29"/>
              </w:rPr>
            </w:pPr>
          </w:p>
        </w:tc>
        <w:tc>
          <w:tcPr>
            <w:tcW w:w="1417" w:type="dxa"/>
          </w:tcPr>
          <w:p w14:paraId="7312E17D" w14:textId="77777777" w:rsidR="0003077E" w:rsidRPr="00112854" w:rsidRDefault="0003077E">
            <w:pPr>
              <w:tabs>
                <w:tab w:val="left" w:pos="1393"/>
              </w:tabs>
              <w:ind w:right="140"/>
              <w:jc w:val="right"/>
              <w:rPr>
                <w:rFonts w:ascii="Angsana New" w:hAnsi="Angsana New" w:cs="Angsana New"/>
                <w:sz w:val="29"/>
                <w:szCs w:val="29"/>
              </w:rPr>
            </w:pPr>
            <w:r w:rsidRPr="00112854">
              <w:rPr>
                <w:rFonts w:ascii="Angsana New" w:hAnsi="Angsana New" w:cs="Angsana New"/>
                <w:sz w:val="29"/>
                <w:szCs w:val="29"/>
              </w:rPr>
              <w:t>2,247,529.35</w:t>
            </w:r>
          </w:p>
        </w:tc>
        <w:tc>
          <w:tcPr>
            <w:tcW w:w="142" w:type="dxa"/>
          </w:tcPr>
          <w:p w14:paraId="36616821" w14:textId="77777777" w:rsidR="0003077E" w:rsidRPr="00112854" w:rsidRDefault="0003077E">
            <w:pPr>
              <w:ind w:right="141"/>
              <w:jc w:val="right"/>
              <w:rPr>
                <w:rFonts w:ascii="Angsana New" w:hAnsi="Angsana New" w:cs="Angsana New"/>
                <w:sz w:val="29"/>
                <w:szCs w:val="29"/>
              </w:rPr>
            </w:pPr>
          </w:p>
        </w:tc>
        <w:tc>
          <w:tcPr>
            <w:tcW w:w="1417" w:type="dxa"/>
          </w:tcPr>
          <w:p w14:paraId="51E48D3C" w14:textId="77777777" w:rsidR="0003077E" w:rsidRPr="00112854" w:rsidRDefault="0003077E">
            <w:pPr>
              <w:ind w:right="169"/>
              <w:jc w:val="right"/>
              <w:rPr>
                <w:rFonts w:ascii="Angsana New" w:hAnsi="Angsana New" w:cs="Angsana New"/>
                <w:sz w:val="29"/>
                <w:szCs w:val="29"/>
                <w:highlight w:val="yellow"/>
              </w:rPr>
            </w:pPr>
            <w:r w:rsidRPr="00112854">
              <w:rPr>
                <w:rFonts w:ascii="Angsana New" w:hAnsi="Angsana New" w:cs="Angsana New"/>
                <w:sz w:val="29"/>
                <w:szCs w:val="29"/>
                <w:cs/>
              </w:rPr>
              <w:t>1</w:t>
            </w:r>
            <w:r w:rsidRPr="00112854">
              <w:rPr>
                <w:rFonts w:ascii="Angsana New" w:hAnsi="Angsana New" w:cs="Angsana New"/>
                <w:sz w:val="29"/>
                <w:szCs w:val="29"/>
              </w:rPr>
              <w:t>,</w:t>
            </w:r>
            <w:r w:rsidRPr="00112854">
              <w:rPr>
                <w:rFonts w:ascii="Angsana New" w:hAnsi="Angsana New" w:cs="Angsana New"/>
                <w:sz w:val="29"/>
                <w:szCs w:val="29"/>
                <w:cs/>
              </w:rPr>
              <w:t>256</w:t>
            </w:r>
            <w:r w:rsidRPr="00112854">
              <w:rPr>
                <w:rFonts w:ascii="Angsana New" w:hAnsi="Angsana New" w:cs="Angsana New"/>
                <w:sz w:val="29"/>
                <w:szCs w:val="29"/>
              </w:rPr>
              <w:t>,</w:t>
            </w:r>
            <w:r w:rsidRPr="00112854">
              <w:rPr>
                <w:rFonts w:ascii="Angsana New" w:hAnsi="Angsana New" w:cs="Angsana New"/>
                <w:sz w:val="29"/>
                <w:szCs w:val="29"/>
                <w:cs/>
              </w:rPr>
              <w:t>802.46</w:t>
            </w:r>
          </w:p>
        </w:tc>
        <w:tc>
          <w:tcPr>
            <w:tcW w:w="45" w:type="dxa"/>
          </w:tcPr>
          <w:p w14:paraId="480B0911" w14:textId="77777777" w:rsidR="0003077E" w:rsidRPr="00112854" w:rsidRDefault="0003077E">
            <w:pPr>
              <w:ind w:right="141"/>
              <w:jc w:val="right"/>
              <w:rPr>
                <w:rFonts w:ascii="Angsana New" w:hAnsi="Angsana New" w:cs="Angsana New"/>
                <w:sz w:val="29"/>
                <w:szCs w:val="29"/>
              </w:rPr>
            </w:pPr>
          </w:p>
        </w:tc>
        <w:tc>
          <w:tcPr>
            <w:tcW w:w="1350" w:type="dxa"/>
          </w:tcPr>
          <w:p w14:paraId="6A67BBF2" w14:textId="77777777" w:rsidR="0003077E" w:rsidRPr="00112854" w:rsidRDefault="0003077E">
            <w:pPr>
              <w:ind w:right="169"/>
              <w:jc w:val="right"/>
              <w:rPr>
                <w:rFonts w:ascii="Angsana New" w:hAnsi="Angsana New" w:cs="Angsana New"/>
                <w:sz w:val="29"/>
                <w:szCs w:val="29"/>
              </w:rPr>
            </w:pPr>
            <w:r w:rsidRPr="00112854">
              <w:rPr>
                <w:rFonts w:ascii="Angsana New" w:hAnsi="Angsana New" w:cs="Angsana New"/>
                <w:sz w:val="29"/>
                <w:szCs w:val="29"/>
                <w:cs/>
              </w:rPr>
              <w:t>1</w:t>
            </w:r>
            <w:r w:rsidRPr="00112854">
              <w:rPr>
                <w:rFonts w:ascii="Angsana New" w:hAnsi="Angsana New" w:cs="Angsana New"/>
                <w:sz w:val="29"/>
                <w:szCs w:val="29"/>
              </w:rPr>
              <w:t>,</w:t>
            </w:r>
            <w:r w:rsidRPr="00112854">
              <w:rPr>
                <w:rFonts w:ascii="Angsana New" w:hAnsi="Angsana New" w:cs="Angsana New"/>
                <w:sz w:val="29"/>
                <w:szCs w:val="29"/>
                <w:cs/>
              </w:rPr>
              <w:t>199</w:t>
            </w:r>
            <w:r w:rsidRPr="00112854">
              <w:rPr>
                <w:rFonts w:ascii="Angsana New" w:hAnsi="Angsana New" w:cs="Angsana New"/>
                <w:sz w:val="29"/>
                <w:szCs w:val="29"/>
              </w:rPr>
              <w:t>,</w:t>
            </w:r>
            <w:r w:rsidRPr="00112854">
              <w:rPr>
                <w:rFonts w:ascii="Angsana New" w:hAnsi="Angsana New" w:cs="Angsana New"/>
                <w:sz w:val="29"/>
                <w:szCs w:val="29"/>
                <w:cs/>
              </w:rPr>
              <w:t>190.59</w:t>
            </w:r>
          </w:p>
        </w:tc>
      </w:tr>
      <w:tr w:rsidR="0003077E" w:rsidRPr="00112854" w14:paraId="28C19215" w14:textId="77777777" w:rsidTr="00862E97">
        <w:tc>
          <w:tcPr>
            <w:tcW w:w="3468" w:type="dxa"/>
          </w:tcPr>
          <w:p w14:paraId="70A1424D" w14:textId="77777777" w:rsidR="0003077E" w:rsidRPr="00112854" w:rsidRDefault="0003077E" w:rsidP="00112854">
            <w:pPr>
              <w:pStyle w:val="ListParagraph"/>
              <w:ind w:left="993" w:hanging="546"/>
              <w:jc w:val="thaiDistribute"/>
              <w:rPr>
                <w:rFonts w:ascii="Angsana New" w:hAnsi="Angsana New" w:cs="Angsana New"/>
                <w:snapToGrid w:val="0"/>
                <w:sz w:val="29"/>
                <w:szCs w:val="29"/>
                <w:cs/>
                <w:lang w:eastAsia="th-TH"/>
              </w:rPr>
            </w:pPr>
            <w:r w:rsidRPr="00112854">
              <w:rPr>
                <w:rFonts w:ascii="Angsana New" w:hAnsi="Angsana New" w:cs="Angsana New"/>
                <w:snapToGrid w:val="0"/>
                <w:sz w:val="29"/>
                <w:szCs w:val="29"/>
                <w:cs/>
                <w:lang w:eastAsia="th-TH"/>
              </w:rPr>
              <w:t>ค่าใช้จ่ายที่เกี่ยวกับสัญญาเช่าระยะสั้น</w:t>
            </w:r>
          </w:p>
        </w:tc>
        <w:tc>
          <w:tcPr>
            <w:tcW w:w="1559" w:type="dxa"/>
          </w:tcPr>
          <w:p w14:paraId="75798080" w14:textId="77777777" w:rsidR="0003077E" w:rsidRPr="00112854" w:rsidRDefault="0003077E">
            <w:pPr>
              <w:ind w:right="169"/>
              <w:jc w:val="right"/>
              <w:rPr>
                <w:rFonts w:ascii="Angsana New" w:hAnsi="Angsana New" w:cs="Angsana New"/>
                <w:sz w:val="29"/>
                <w:szCs w:val="29"/>
                <w:cs/>
              </w:rPr>
            </w:pPr>
            <w:r w:rsidRPr="00112854">
              <w:rPr>
                <w:rFonts w:ascii="Angsana New" w:hAnsi="Angsana New" w:cs="Angsana New"/>
                <w:sz w:val="29"/>
                <w:szCs w:val="29"/>
              </w:rPr>
              <w:t>1,117,665.00</w:t>
            </w:r>
          </w:p>
        </w:tc>
        <w:tc>
          <w:tcPr>
            <w:tcW w:w="142" w:type="dxa"/>
          </w:tcPr>
          <w:p w14:paraId="5143AA81" w14:textId="77777777" w:rsidR="0003077E" w:rsidRPr="00112854" w:rsidRDefault="0003077E">
            <w:pPr>
              <w:ind w:right="141"/>
              <w:jc w:val="right"/>
              <w:rPr>
                <w:rFonts w:ascii="Angsana New" w:hAnsi="Angsana New" w:cs="Angsana New"/>
                <w:sz w:val="29"/>
                <w:szCs w:val="29"/>
              </w:rPr>
            </w:pPr>
          </w:p>
        </w:tc>
        <w:tc>
          <w:tcPr>
            <w:tcW w:w="1417" w:type="dxa"/>
          </w:tcPr>
          <w:p w14:paraId="2BF10862" w14:textId="77777777" w:rsidR="0003077E" w:rsidRPr="00112854" w:rsidRDefault="0003077E">
            <w:pPr>
              <w:tabs>
                <w:tab w:val="left" w:pos="1393"/>
              </w:tabs>
              <w:ind w:right="140"/>
              <w:jc w:val="right"/>
              <w:rPr>
                <w:rFonts w:ascii="Angsana New" w:hAnsi="Angsana New" w:cs="Angsana New"/>
                <w:sz w:val="29"/>
                <w:szCs w:val="29"/>
                <w:cs/>
              </w:rPr>
            </w:pPr>
            <w:r w:rsidRPr="00112854">
              <w:rPr>
                <w:rFonts w:ascii="Angsana New" w:hAnsi="Angsana New" w:cs="Angsana New"/>
                <w:sz w:val="29"/>
                <w:szCs w:val="29"/>
              </w:rPr>
              <w:t>1,121,290.00</w:t>
            </w:r>
          </w:p>
        </w:tc>
        <w:tc>
          <w:tcPr>
            <w:tcW w:w="142" w:type="dxa"/>
          </w:tcPr>
          <w:p w14:paraId="58DB5232" w14:textId="77777777" w:rsidR="0003077E" w:rsidRPr="00112854" w:rsidRDefault="0003077E">
            <w:pPr>
              <w:ind w:right="141"/>
              <w:jc w:val="right"/>
              <w:rPr>
                <w:rFonts w:ascii="Angsana New" w:hAnsi="Angsana New" w:cs="Angsana New"/>
                <w:sz w:val="29"/>
                <w:szCs w:val="29"/>
              </w:rPr>
            </w:pPr>
          </w:p>
        </w:tc>
        <w:tc>
          <w:tcPr>
            <w:tcW w:w="1417" w:type="dxa"/>
          </w:tcPr>
          <w:p w14:paraId="70ED23A6" w14:textId="77777777" w:rsidR="0003077E" w:rsidRPr="00112854" w:rsidRDefault="0003077E">
            <w:pPr>
              <w:jc w:val="center"/>
              <w:rPr>
                <w:rFonts w:ascii="Angsana New" w:hAnsi="Angsana New" w:cs="Angsana New"/>
                <w:sz w:val="29"/>
                <w:szCs w:val="29"/>
                <w:cs/>
              </w:rPr>
            </w:pPr>
            <w:r w:rsidRPr="00112854">
              <w:rPr>
                <w:rFonts w:ascii="Angsana New" w:hAnsi="Angsana New" w:cs="Angsana New" w:hint="cs"/>
                <w:sz w:val="29"/>
                <w:szCs w:val="29"/>
                <w:cs/>
              </w:rPr>
              <w:t>-</w:t>
            </w:r>
          </w:p>
        </w:tc>
        <w:tc>
          <w:tcPr>
            <w:tcW w:w="45" w:type="dxa"/>
          </w:tcPr>
          <w:p w14:paraId="547D8F30" w14:textId="77777777" w:rsidR="0003077E" w:rsidRPr="00112854" w:rsidRDefault="0003077E">
            <w:pPr>
              <w:ind w:right="141"/>
              <w:jc w:val="right"/>
              <w:rPr>
                <w:rFonts w:ascii="Angsana New" w:hAnsi="Angsana New" w:cs="Angsana New"/>
                <w:sz w:val="29"/>
                <w:szCs w:val="29"/>
              </w:rPr>
            </w:pPr>
          </w:p>
        </w:tc>
        <w:tc>
          <w:tcPr>
            <w:tcW w:w="1350" w:type="dxa"/>
          </w:tcPr>
          <w:p w14:paraId="6FEB1640" w14:textId="77777777" w:rsidR="0003077E" w:rsidRPr="00112854" w:rsidRDefault="0003077E">
            <w:pPr>
              <w:ind w:right="169"/>
              <w:jc w:val="center"/>
              <w:rPr>
                <w:rFonts w:ascii="Angsana New" w:hAnsi="Angsana New" w:cs="Angsana New"/>
                <w:sz w:val="29"/>
                <w:szCs w:val="29"/>
              </w:rPr>
            </w:pPr>
            <w:r w:rsidRPr="00112854">
              <w:rPr>
                <w:rFonts w:ascii="Angsana New" w:hAnsi="Angsana New" w:cs="Angsana New" w:hint="cs"/>
                <w:sz w:val="29"/>
                <w:szCs w:val="29"/>
                <w:cs/>
              </w:rPr>
              <w:t>-</w:t>
            </w:r>
          </w:p>
        </w:tc>
      </w:tr>
    </w:tbl>
    <w:p w14:paraId="18B0A96D" w14:textId="77777777" w:rsidR="00145D85" w:rsidRPr="003F0446" w:rsidRDefault="00145D85" w:rsidP="00145D85">
      <w:pPr>
        <w:jc w:val="thaiDistribute"/>
        <w:rPr>
          <w:rFonts w:ascii="Angsana New" w:hAnsi="Angsana New" w:cs="Angsana New"/>
          <w:b/>
          <w:bCs/>
          <w:sz w:val="16"/>
          <w:szCs w:val="16"/>
        </w:rPr>
      </w:pPr>
    </w:p>
    <w:p w14:paraId="4C607C62" w14:textId="21587CBC" w:rsidR="00145D85" w:rsidRPr="00145D85" w:rsidRDefault="00145D85" w:rsidP="00C64382">
      <w:pPr>
        <w:pStyle w:val="ListParagraph"/>
        <w:numPr>
          <w:ilvl w:val="0"/>
          <w:numId w:val="31"/>
        </w:numPr>
        <w:ind w:left="851" w:hanging="357"/>
        <w:jc w:val="thaiDistribute"/>
        <w:rPr>
          <w:rFonts w:ascii="Angsana New" w:hAnsi="Angsana New" w:cs="Angsana New"/>
          <w:sz w:val="30"/>
          <w:szCs w:val="30"/>
        </w:rPr>
      </w:pPr>
      <w:r w:rsidRPr="00145D85">
        <w:rPr>
          <w:rFonts w:ascii="Angsana New" w:hAnsi="Angsana New" w:cs="Angsana New" w:hint="cs"/>
          <w:sz w:val="30"/>
          <w:szCs w:val="30"/>
          <w:cs/>
        </w:rPr>
        <w:t xml:space="preserve">   </w:t>
      </w:r>
      <w:r w:rsidRPr="00145D85">
        <w:rPr>
          <w:rFonts w:ascii="Angsana New" w:hAnsi="Angsana New" w:cs="Angsana New"/>
          <w:sz w:val="30"/>
          <w:szCs w:val="30"/>
          <w:cs/>
        </w:rPr>
        <w:t>กระแสเงินสดจ่ายของสัญญาเช่า</w:t>
      </w:r>
    </w:p>
    <w:p w14:paraId="2C90A7E0" w14:textId="77777777" w:rsidR="00145D85" w:rsidRPr="004B4E98" w:rsidRDefault="00145D85" w:rsidP="00145D85">
      <w:pPr>
        <w:pStyle w:val="ListParagraph"/>
        <w:ind w:left="990"/>
        <w:jc w:val="thaiDistribute"/>
        <w:rPr>
          <w:rFonts w:ascii="Angsana New" w:hAnsi="Angsana New" w:cs="Angsana New"/>
          <w:sz w:val="16"/>
          <w:szCs w:val="16"/>
        </w:rPr>
      </w:pPr>
    </w:p>
    <w:p w14:paraId="448501E9" w14:textId="36B98558" w:rsidR="00C44902" w:rsidRPr="002264D8" w:rsidRDefault="00C44902" w:rsidP="007B4169">
      <w:pPr>
        <w:spacing w:line="216" w:lineRule="auto"/>
        <w:ind w:left="990" w:firstLine="630"/>
        <w:jc w:val="thaiDistribute"/>
        <w:rPr>
          <w:rFonts w:ascii="Angsana New" w:eastAsia="Times New Roman" w:hAnsi="Angsana New" w:cs="Angsana New"/>
          <w:sz w:val="30"/>
          <w:szCs w:val="30"/>
        </w:rPr>
      </w:pPr>
      <w:r w:rsidRPr="00E96713">
        <w:rPr>
          <w:rFonts w:ascii="Angsana New" w:eastAsia="Times New Roman" w:hAnsi="Angsana New" w:cs="Angsana New"/>
          <w:sz w:val="30"/>
          <w:szCs w:val="30"/>
          <w:cs/>
        </w:rPr>
        <w:t>ตามงบการเงินรว</w:t>
      </w:r>
      <w:r w:rsidRPr="00E96713">
        <w:rPr>
          <w:rFonts w:ascii="Angsana New" w:eastAsia="Times New Roman" w:hAnsi="Angsana New" w:cs="Angsana New" w:hint="cs"/>
          <w:sz w:val="30"/>
          <w:szCs w:val="30"/>
          <w:cs/>
        </w:rPr>
        <w:t>ม</w:t>
      </w:r>
      <w:r w:rsidRPr="00E96713">
        <w:rPr>
          <w:rFonts w:ascii="Angsana New" w:eastAsia="Times New Roman" w:hAnsi="Angsana New" w:cs="Angsana New"/>
          <w:sz w:val="30"/>
          <w:szCs w:val="30"/>
          <w:cs/>
        </w:rPr>
        <w:t xml:space="preserve">สำหรับปีสิ้นสุดวันที่ </w:t>
      </w:r>
      <w:r w:rsidRPr="00E96713">
        <w:rPr>
          <w:rFonts w:ascii="Angsana New" w:eastAsia="Times New Roman" w:hAnsi="Angsana New" w:cs="Angsana New"/>
          <w:sz w:val="30"/>
          <w:szCs w:val="30"/>
        </w:rPr>
        <w:t>31</w:t>
      </w:r>
      <w:r w:rsidRPr="00E96713">
        <w:rPr>
          <w:rFonts w:ascii="Angsana New" w:eastAsia="Times New Roman" w:hAnsi="Angsana New" w:cs="Angsana New"/>
          <w:sz w:val="30"/>
          <w:szCs w:val="30"/>
          <w:cs/>
        </w:rPr>
        <w:t xml:space="preserve"> ธันวาคม </w:t>
      </w:r>
      <w:r w:rsidRPr="00E96713">
        <w:rPr>
          <w:rFonts w:ascii="Angsana New" w:eastAsia="Times New Roman" w:hAnsi="Angsana New" w:cs="Angsana New"/>
          <w:sz w:val="30"/>
          <w:szCs w:val="30"/>
        </w:rPr>
        <w:t>2568</w:t>
      </w:r>
      <w:r w:rsidR="009636FD" w:rsidRPr="00E96713">
        <w:rPr>
          <w:rFonts w:ascii="Angsana New" w:eastAsia="Times New Roman" w:hAnsi="Angsana New" w:cs="Angsana New"/>
          <w:sz w:val="30"/>
          <w:szCs w:val="30"/>
        </w:rPr>
        <w:t xml:space="preserve"> </w:t>
      </w:r>
      <w:r w:rsidRPr="00E96713">
        <w:rPr>
          <w:rFonts w:ascii="Angsana New" w:hAnsi="Angsana New" w:cs="Angsana New"/>
          <w:sz w:val="30"/>
          <w:szCs w:val="30"/>
          <w:cs/>
        </w:rPr>
        <w:t>กลุ่มบริษัท</w:t>
      </w:r>
      <w:r w:rsidRPr="00E96713">
        <w:rPr>
          <w:rFonts w:ascii="Angsana New" w:hAnsi="Angsana New" w:cs="Angsana New" w:hint="cs"/>
          <w:sz w:val="30"/>
          <w:szCs w:val="30"/>
          <w:cs/>
        </w:rPr>
        <w:t xml:space="preserve">ฯ </w:t>
      </w:r>
      <w:r w:rsidRPr="00E96713">
        <w:rPr>
          <w:rFonts w:ascii="Angsana New" w:hAnsi="Angsana New" w:cs="Angsana New"/>
          <w:sz w:val="30"/>
          <w:szCs w:val="30"/>
          <w:cs/>
        </w:rPr>
        <w:t>มีกระแสเงินสดจ่ายทั้งหมดของสัญญาเช่า จำนวน</w:t>
      </w:r>
      <w:r w:rsidRPr="00E96713">
        <w:rPr>
          <w:rFonts w:ascii="Angsana New" w:hAnsi="Angsana New" w:cs="Angsana New" w:hint="cs"/>
          <w:sz w:val="30"/>
          <w:szCs w:val="30"/>
          <w:cs/>
        </w:rPr>
        <w:t>เงิน</w:t>
      </w:r>
      <w:r w:rsidRPr="00E96713">
        <w:rPr>
          <w:rFonts w:ascii="Angsana New" w:hAnsi="Angsana New" w:cs="Angsana New"/>
          <w:sz w:val="30"/>
          <w:szCs w:val="30"/>
          <w:cs/>
        </w:rPr>
        <w:t xml:space="preserve"> </w:t>
      </w:r>
      <w:r w:rsidR="00543050">
        <w:rPr>
          <w:rFonts w:ascii="Angsana New" w:hAnsi="Angsana New" w:cs="Angsana New"/>
          <w:sz w:val="30"/>
          <w:szCs w:val="30"/>
        </w:rPr>
        <w:t>24.7</w:t>
      </w:r>
      <w:r w:rsidR="00D267DD">
        <w:rPr>
          <w:rFonts w:ascii="Angsana New" w:hAnsi="Angsana New" w:cs="Angsana New"/>
          <w:sz w:val="30"/>
          <w:szCs w:val="30"/>
        </w:rPr>
        <w:t>4</w:t>
      </w:r>
      <w:r w:rsidRPr="00E96713">
        <w:rPr>
          <w:rFonts w:ascii="Angsana New" w:hAnsi="Angsana New" w:cs="Angsana New"/>
          <w:sz w:val="30"/>
          <w:szCs w:val="30"/>
          <w:cs/>
        </w:rPr>
        <w:t xml:space="preserve"> ล้านบาท </w:t>
      </w:r>
      <w:r w:rsidR="004153B5" w:rsidRPr="00E96713">
        <w:rPr>
          <w:rFonts w:ascii="Angsana New" w:hAnsi="Angsana New" w:cs="Angsana New"/>
          <w:sz w:val="30"/>
          <w:szCs w:val="30"/>
          <w:cs/>
        </w:rPr>
        <w:t>(</w:t>
      </w:r>
      <w:r w:rsidR="004153B5" w:rsidRPr="00E96713">
        <w:rPr>
          <w:rFonts w:ascii="Angsana New" w:hAnsi="Angsana New" w:cs="Angsana New"/>
          <w:sz w:val="30"/>
          <w:szCs w:val="30"/>
        </w:rPr>
        <w:t>2567</w:t>
      </w:r>
      <w:r w:rsidR="004153B5" w:rsidRPr="00E96713">
        <w:rPr>
          <w:rFonts w:ascii="Angsana New" w:hAnsi="Angsana New" w:cs="Angsana New"/>
          <w:sz w:val="30"/>
          <w:szCs w:val="30"/>
          <w:cs/>
        </w:rPr>
        <w:t xml:space="preserve"> : จำนวนเงิน </w:t>
      </w:r>
      <w:r w:rsidR="00543050">
        <w:rPr>
          <w:rFonts w:ascii="Angsana New" w:hAnsi="Angsana New" w:cs="Angsana New"/>
          <w:sz w:val="30"/>
          <w:szCs w:val="30"/>
        </w:rPr>
        <w:t>19.1</w:t>
      </w:r>
      <w:r w:rsidR="00D267DD">
        <w:rPr>
          <w:rFonts w:ascii="Angsana New" w:hAnsi="Angsana New" w:cs="Angsana New"/>
          <w:sz w:val="30"/>
          <w:szCs w:val="30"/>
        </w:rPr>
        <w:t>5</w:t>
      </w:r>
      <w:r w:rsidR="004153B5" w:rsidRPr="00E96713">
        <w:rPr>
          <w:rFonts w:ascii="Angsana New" w:hAnsi="Angsana New" w:cs="Angsana New"/>
          <w:sz w:val="30"/>
          <w:szCs w:val="30"/>
          <w:cs/>
        </w:rPr>
        <w:t xml:space="preserve"> ล้านบาท</w:t>
      </w:r>
      <w:r w:rsidR="004153B5" w:rsidRPr="00E96713">
        <w:rPr>
          <w:rFonts w:ascii="Angsana New" w:hAnsi="Angsana New" w:cs="Angsana New" w:hint="cs"/>
          <w:sz w:val="30"/>
          <w:szCs w:val="30"/>
          <w:cs/>
        </w:rPr>
        <w:t>)</w:t>
      </w:r>
      <w:r w:rsidR="004153B5" w:rsidRPr="00E96713">
        <w:rPr>
          <w:rFonts w:ascii="Angsana New" w:hAnsi="Angsana New" w:cs="Angsana New"/>
          <w:sz w:val="30"/>
          <w:szCs w:val="30"/>
          <w:cs/>
        </w:rPr>
        <w:t xml:space="preserve"> </w:t>
      </w:r>
      <w:r w:rsidR="009636FD" w:rsidRPr="00E96713">
        <w:rPr>
          <w:rFonts w:ascii="Angsana New" w:eastAsia="Times New Roman" w:hAnsi="Angsana New" w:cs="Angsana New"/>
          <w:sz w:val="30"/>
          <w:szCs w:val="30"/>
          <w:cs/>
        </w:rPr>
        <w:t xml:space="preserve">และงบการเงินเฉพาะกิจการสำหรับปีสิ้นสุดวันที่ </w:t>
      </w:r>
      <w:r w:rsidR="00313E44" w:rsidRPr="00E96713">
        <w:rPr>
          <w:rFonts w:ascii="Angsana New" w:eastAsia="Times New Roman" w:hAnsi="Angsana New" w:cs="Angsana New"/>
          <w:sz w:val="30"/>
          <w:szCs w:val="30"/>
        </w:rPr>
        <w:t>31</w:t>
      </w:r>
      <w:r w:rsidR="009636FD" w:rsidRPr="00E96713">
        <w:rPr>
          <w:rFonts w:ascii="Angsana New" w:eastAsia="Times New Roman" w:hAnsi="Angsana New" w:cs="Angsana New"/>
          <w:sz w:val="30"/>
          <w:szCs w:val="30"/>
          <w:cs/>
        </w:rPr>
        <w:t xml:space="preserve"> ธันวาคม </w:t>
      </w:r>
      <w:r w:rsidR="00313E44" w:rsidRPr="00E96713">
        <w:rPr>
          <w:rFonts w:ascii="Angsana New" w:eastAsia="Times New Roman" w:hAnsi="Angsana New" w:cs="Angsana New"/>
          <w:sz w:val="30"/>
          <w:szCs w:val="30"/>
        </w:rPr>
        <w:t>2568</w:t>
      </w:r>
      <w:r w:rsidR="009636FD" w:rsidRPr="00E96713">
        <w:rPr>
          <w:rFonts w:ascii="Angsana New" w:eastAsia="Times New Roman" w:hAnsi="Angsana New" w:cs="Angsana New"/>
          <w:sz w:val="30"/>
          <w:szCs w:val="30"/>
          <w:cs/>
        </w:rPr>
        <w:t xml:space="preserve"> จำนวนเงิน </w:t>
      </w:r>
      <w:r w:rsidR="00543050">
        <w:rPr>
          <w:rFonts w:ascii="Angsana New" w:eastAsia="Times New Roman" w:hAnsi="Angsana New" w:cs="Angsana New"/>
          <w:sz w:val="30"/>
          <w:szCs w:val="30"/>
        </w:rPr>
        <w:t>11.76</w:t>
      </w:r>
      <w:r w:rsidR="009636FD" w:rsidRPr="00E96713">
        <w:rPr>
          <w:rFonts w:ascii="Angsana New" w:eastAsia="Times New Roman" w:hAnsi="Angsana New" w:cs="Angsana New"/>
          <w:sz w:val="30"/>
          <w:szCs w:val="30"/>
          <w:cs/>
        </w:rPr>
        <w:t xml:space="preserve"> ล้านบาท</w:t>
      </w:r>
      <w:r w:rsidR="00313E44" w:rsidRPr="00E96713">
        <w:rPr>
          <w:rFonts w:ascii="Angsana New" w:eastAsia="Times New Roman" w:hAnsi="Angsana New" w:cs="Angsana New"/>
          <w:sz w:val="30"/>
          <w:szCs w:val="30"/>
        </w:rPr>
        <w:t xml:space="preserve"> </w:t>
      </w:r>
      <w:r w:rsidR="00FA5795" w:rsidRPr="00E96713">
        <w:rPr>
          <w:rFonts w:ascii="Angsana New" w:eastAsia="Times New Roman" w:hAnsi="Angsana New" w:cs="Angsana New"/>
          <w:sz w:val="30"/>
          <w:szCs w:val="30"/>
        </w:rPr>
        <w:t xml:space="preserve">(2567 : </w:t>
      </w:r>
      <w:r w:rsidRPr="00E96713">
        <w:rPr>
          <w:rFonts w:ascii="Angsana New" w:eastAsia="Times New Roman" w:hAnsi="Angsana New" w:cs="Angsana New"/>
          <w:sz w:val="30"/>
          <w:szCs w:val="30"/>
          <w:cs/>
        </w:rPr>
        <w:t>จำนวนเงิน</w:t>
      </w:r>
      <w:r w:rsidRPr="00E96713">
        <w:rPr>
          <w:rFonts w:ascii="Angsana New" w:eastAsia="Times New Roman" w:hAnsi="Angsana New" w:cs="Angsana New"/>
          <w:sz w:val="30"/>
          <w:szCs w:val="30"/>
        </w:rPr>
        <w:t xml:space="preserve"> </w:t>
      </w:r>
      <w:r w:rsidR="00543050">
        <w:rPr>
          <w:rFonts w:ascii="Angsana New" w:eastAsia="Times New Roman" w:hAnsi="Angsana New" w:cs="Angsana New"/>
          <w:sz w:val="30"/>
          <w:szCs w:val="30"/>
        </w:rPr>
        <w:t>8.9</w:t>
      </w:r>
      <w:r w:rsidR="00D267DD">
        <w:rPr>
          <w:rFonts w:ascii="Angsana New" w:eastAsia="Times New Roman" w:hAnsi="Angsana New" w:cs="Angsana New"/>
          <w:sz w:val="30"/>
          <w:szCs w:val="30"/>
        </w:rPr>
        <w:t>7</w:t>
      </w:r>
      <w:r w:rsidRPr="00E96713">
        <w:rPr>
          <w:rFonts w:ascii="Angsana New" w:eastAsia="Times New Roman" w:hAnsi="Angsana New" w:cs="Angsana New"/>
          <w:sz w:val="30"/>
          <w:szCs w:val="30"/>
          <w:cs/>
        </w:rPr>
        <w:t xml:space="preserve"> ล้านบาท) ซึ่งรวมถึงกระแสเงินสดจ่ายของสัญญาเช่าซึ่งสินทรัพย์อ้างอิงมีมูลค่าต่ำ</w:t>
      </w:r>
    </w:p>
    <w:p w14:paraId="1B54107A" w14:textId="77777777" w:rsidR="00386015" w:rsidRDefault="00386015" w:rsidP="007B37D5">
      <w:pPr>
        <w:spacing w:line="216" w:lineRule="auto"/>
        <w:jc w:val="thaiDistribute"/>
        <w:rPr>
          <w:rFonts w:ascii="Angsana New" w:hAnsi="Angsana New" w:cs="Angsana New"/>
          <w:sz w:val="30"/>
          <w:szCs w:val="30"/>
        </w:rPr>
      </w:pPr>
    </w:p>
    <w:p w14:paraId="34D53FF7" w14:textId="77777777" w:rsidR="009812DF" w:rsidRPr="00FA5795" w:rsidRDefault="009812DF" w:rsidP="007B37D5">
      <w:pPr>
        <w:spacing w:line="216" w:lineRule="auto"/>
        <w:jc w:val="thaiDistribute"/>
        <w:rPr>
          <w:rFonts w:ascii="Angsana New" w:hAnsi="Angsana New" w:cs="Angsana New"/>
          <w:sz w:val="30"/>
          <w:szCs w:val="30"/>
        </w:rPr>
      </w:pPr>
    </w:p>
    <w:p w14:paraId="4FCB8987" w14:textId="77777777" w:rsidR="009812DF" w:rsidRDefault="009812DF" w:rsidP="007B37D5">
      <w:pPr>
        <w:spacing w:line="216" w:lineRule="auto"/>
        <w:jc w:val="thaiDistribute"/>
        <w:rPr>
          <w:rFonts w:ascii="Angsana New" w:hAnsi="Angsana New" w:cs="Angsana New"/>
          <w:sz w:val="30"/>
          <w:szCs w:val="30"/>
        </w:rPr>
      </w:pPr>
    </w:p>
    <w:p w14:paraId="03352CB9" w14:textId="77777777" w:rsidR="009812DF" w:rsidRDefault="009812DF" w:rsidP="007B37D5">
      <w:pPr>
        <w:spacing w:line="216" w:lineRule="auto"/>
        <w:jc w:val="thaiDistribute"/>
        <w:rPr>
          <w:rFonts w:ascii="Angsana New" w:hAnsi="Angsana New" w:cs="Angsana New"/>
          <w:sz w:val="30"/>
          <w:szCs w:val="30"/>
        </w:rPr>
      </w:pPr>
    </w:p>
    <w:p w14:paraId="484B65E3" w14:textId="77777777" w:rsidR="00A860CE" w:rsidRDefault="00A860CE" w:rsidP="007B37D5">
      <w:pPr>
        <w:spacing w:line="216" w:lineRule="auto"/>
        <w:jc w:val="thaiDistribute"/>
        <w:rPr>
          <w:rFonts w:ascii="Angsana New" w:hAnsi="Angsana New" w:cs="Angsana New"/>
          <w:sz w:val="30"/>
          <w:szCs w:val="30"/>
        </w:rPr>
      </w:pPr>
    </w:p>
    <w:p w14:paraId="132552BC" w14:textId="77777777" w:rsidR="009812DF" w:rsidRDefault="009812DF" w:rsidP="007B37D5">
      <w:pPr>
        <w:spacing w:line="216" w:lineRule="auto"/>
        <w:jc w:val="thaiDistribute"/>
        <w:rPr>
          <w:rFonts w:ascii="Angsana New" w:hAnsi="Angsana New" w:cs="Angsana New"/>
          <w:sz w:val="30"/>
          <w:szCs w:val="30"/>
        </w:rPr>
      </w:pPr>
    </w:p>
    <w:p w14:paraId="1FA3A753" w14:textId="77777777" w:rsidR="00E96713" w:rsidRDefault="00E96713" w:rsidP="007B37D5">
      <w:pPr>
        <w:spacing w:line="216" w:lineRule="auto"/>
        <w:jc w:val="thaiDistribute"/>
        <w:rPr>
          <w:rFonts w:ascii="Angsana New" w:hAnsi="Angsana New" w:cs="Angsana New"/>
          <w:sz w:val="30"/>
          <w:szCs w:val="30"/>
        </w:rPr>
      </w:pPr>
    </w:p>
    <w:p w14:paraId="4EDDB820" w14:textId="77777777" w:rsidR="009812DF" w:rsidRDefault="009812DF" w:rsidP="007B37D5">
      <w:pPr>
        <w:spacing w:line="216" w:lineRule="auto"/>
        <w:jc w:val="thaiDistribute"/>
        <w:rPr>
          <w:rFonts w:ascii="Angsana New" w:hAnsi="Angsana New" w:cs="Angsana New"/>
          <w:sz w:val="30"/>
          <w:szCs w:val="30"/>
        </w:rPr>
      </w:pPr>
    </w:p>
    <w:p w14:paraId="6D108B95" w14:textId="77777777" w:rsidR="00D83FD3" w:rsidRPr="00D83FD3" w:rsidRDefault="00D83FD3" w:rsidP="00D83FD3">
      <w:pPr>
        <w:pStyle w:val="ListParagraph"/>
        <w:numPr>
          <w:ilvl w:val="0"/>
          <w:numId w:val="1"/>
        </w:numPr>
        <w:rPr>
          <w:rFonts w:ascii="Angsana New" w:hAnsi="Angsana New" w:cs="Angsana New"/>
          <w:b/>
          <w:bCs/>
          <w:sz w:val="30"/>
          <w:szCs w:val="30"/>
        </w:rPr>
      </w:pPr>
      <w:r w:rsidRPr="00D83FD3">
        <w:rPr>
          <w:rFonts w:ascii="Angsana New" w:hAnsi="Angsana New" w:cs="Angsana New"/>
          <w:b/>
          <w:bCs/>
          <w:sz w:val="30"/>
          <w:szCs w:val="30"/>
          <w:cs/>
        </w:rPr>
        <w:t>โครงการผลิตกระแสไฟฟ้า</w:t>
      </w:r>
    </w:p>
    <w:p w14:paraId="7AC60CC9" w14:textId="53EC273F" w:rsidR="00455713" w:rsidRPr="00966D05" w:rsidRDefault="00455713" w:rsidP="003A13D7">
      <w:pPr>
        <w:spacing w:line="216" w:lineRule="auto"/>
        <w:jc w:val="thaiDistribute"/>
        <w:rPr>
          <w:rFonts w:ascii="Angsana New" w:hAnsi="Angsana New" w:cs="Angsana New"/>
          <w:sz w:val="16"/>
          <w:szCs w:val="16"/>
        </w:rPr>
      </w:pPr>
    </w:p>
    <w:p w14:paraId="3B2F6166" w14:textId="206D1E6F" w:rsidR="005519C7" w:rsidRDefault="005519C7" w:rsidP="005519C7">
      <w:pPr>
        <w:ind w:left="450" w:firstLine="826"/>
        <w:jc w:val="thaiDistribute"/>
        <w:rPr>
          <w:rFonts w:ascii="Angsana New" w:hAnsi="Angsana New" w:cs="Angsana New"/>
          <w:sz w:val="30"/>
          <w:szCs w:val="30"/>
        </w:rPr>
      </w:pPr>
      <w:bookmarkStart w:id="7" w:name="_Hlk190895195"/>
      <w:r w:rsidRPr="000A6877">
        <w:rPr>
          <w:rFonts w:ascii="Angsana New" w:hAnsi="Angsana New" w:cs="Angsana New"/>
          <w:sz w:val="30"/>
          <w:szCs w:val="30"/>
          <w:cs/>
        </w:rPr>
        <w:t>ตามงบการเงินรวม</w:t>
      </w:r>
      <w:r w:rsidR="001F33A0">
        <w:rPr>
          <w:rFonts w:ascii="Angsana New" w:hAnsi="Angsana New" w:cs="Angsana New" w:hint="cs"/>
          <w:sz w:val="30"/>
          <w:szCs w:val="30"/>
          <w:cs/>
        </w:rPr>
        <w:t>และงบการเงินเฉพาะกิจการ</w:t>
      </w:r>
      <w:r w:rsidRPr="000A6877">
        <w:rPr>
          <w:rFonts w:ascii="Angsana New" w:hAnsi="Angsana New" w:cs="Angsana New"/>
          <w:sz w:val="30"/>
          <w:szCs w:val="30"/>
          <w:cs/>
        </w:rPr>
        <w:t xml:space="preserve"> ณ วันที่ </w:t>
      </w:r>
      <w:r w:rsidRPr="000A6877">
        <w:rPr>
          <w:rFonts w:ascii="Angsana New" w:hAnsi="Angsana New" w:cs="Angsana New"/>
          <w:sz w:val="30"/>
          <w:szCs w:val="30"/>
        </w:rPr>
        <w:t>31</w:t>
      </w:r>
      <w:r w:rsidRPr="000A6877">
        <w:rPr>
          <w:rFonts w:ascii="Angsana New" w:hAnsi="Angsana New" w:cs="Angsana New" w:hint="cs"/>
          <w:sz w:val="30"/>
          <w:szCs w:val="30"/>
          <w:cs/>
        </w:rPr>
        <w:t xml:space="preserve"> ธันวาคม </w:t>
      </w:r>
      <w:r w:rsidRPr="000A6877">
        <w:rPr>
          <w:rFonts w:ascii="Angsana New" w:hAnsi="Angsana New" w:cs="Angsana New"/>
          <w:sz w:val="30"/>
          <w:szCs w:val="30"/>
        </w:rPr>
        <w:t>256</w:t>
      </w:r>
      <w:r>
        <w:rPr>
          <w:rFonts w:ascii="Angsana New" w:hAnsi="Angsana New" w:cs="Angsana New"/>
          <w:sz w:val="30"/>
          <w:szCs w:val="30"/>
        </w:rPr>
        <w:t xml:space="preserve">8 </w:t>
      </w:r>
      <w:r>
        <w:rPr>
          <w:rFonts w:ascii="Angsana New" w:hAnsi="Angsana New" w:cs="Angsana New" w:hint="cs"/>
          <w:sz w:val="30"/>
          <w:szCs w:val="30"/>
          <w:cs/>
        </w:rPr>
        <w:t xml:space="preserve">และ </w:t>
      </w:r>
      <w:r>
        <w:rPr>
          <w:rFonts w:ascii="Angsana New" w:hAnsi="Angsana New" w:cs="Angsana New"/>
          <w:sz w:val="30"/>
          <w:szCs w:val="30"/>
        </w:rPr>
        <w:t>2567</w:t>
      </w:r>
      <w:r w:rsidRPr="000A6877">
        <w:rPr>
          <w:rFonts w:ascii="Angsana New" w:hAnsi="Angsana New" w:cs="Angsana New" w:hint="cs"/>
          <w:sz w:val="30"/>
          <w:szCs w:val="30"/>
          <w:cs/>
        </w:rPr>
        <w:t xml:space="preserve"> โครงการผลิ</w:t>
      </w:r>
      <w:r>
        <w:rPr>
          <w:rFonts w:ascii="Angsana New" w:hAnsi="Angsana New" w:cs="Angsana New" w:hint="cs"/>
          <w:sz w:val="30"/>
          <w:szCs w:val="30"/>
          <w:cs/>
        </w:rPr>
        <w:t>ต</w:t>
      </w:r>
      <w:r w:rsidRPr="000A6877">
        <w:rPr>
          <w:rFonts w:ascii="Angsana New" w:hAnsi="Angsana New" w:cs="Angsana New" w:hint="cs"/>
          <w:sz w:val="30"/>
          <w:szCs w:val="30"/>
          <w:cs/>
        </w:rPr>
        <w:t>กระแสไฟฟ้าเป็น</w:t>
      </w:r>
      <w:r w:rsidRPr="00737164">
        <w:rPr>
          <w:rFonts w:ascii="Angsana New" w:hAnsi="Angsana New" w:cs="Angsana New"/>
          <w:spacing w:val="-2"/>
          <w:sz w:val="30"/>
          <w:szCs w:val="30"/>
          <w:cs/>
        </w:rPr>
        <w:t>งานระหว่างก่อสร้าง – โ</w:t>
      </w:r>
      <w:r w:rsidRPr="00737164">
        <w:rPr>
          <w:rFonts w:ascii="Angsana New" w:hAnsi="Angsana New" w:cs="Angsana New" w:hint="cs"/>
          <w:spacing w:val="-2"/>
          <w:sz w:val="30"/>
          <w:szCs w:val="30"/>
          <w:cs/>
        </w:rPr>
        <w:t>รง</w:t>
      </w:r>
      <w:r w:rsidRPr="00737164">
        <w:rPr>
          <w:rFonts w:ascii="Angsana New" w:hAnsi="Angsana New" w:cs="Angsana New"/>
          <w:spacing w:val="-2"/>
          <w:sz w:val="30"/>
          <w:szCs w:val="30"/>
          <w:cs/>
        </w:rPr>
        <w:t>ผลิตกระแสไฟฟ้า</w:t>
      </w:r>
      <w:r w:rsidRPr="000A6877">
        <w:rPr>
          <w:rFonts w:ascii="Angsana New" w:hAnsi="Angsana New" w:cs="Angsana New"/>
          <w:spacing w:val="-2"/>
          <w:sz w:val="30"/>
          <w:szCs w:val="30"/>
          <w:cs/>
        </w:rPr>
        <w:t>จากพลังงานแสงอาทิตย์แบบทุ่นลอยน้ำ</w:t>
      </w:r>
      <w:bookmarkEnd w:id="7"/>
      <w:r>
        <w:rPr>
          <w:rFonts w:ascii="Angsana New" w:hAnsi="Angsana New" w:cs="Angsana New" w:hint="cs"/>
          <w:spacing w:val="-2"/>
          <w:sz w:val="30"/>
          <w:szCs w:val="30"/>
          <w:cs/>
        </w:rPr>
        <w:t>ซึ่ง</w:t>
      </w:r>
      <w:r w:rsidRPr="00737164">
        <w:rPr>
          <w:rFonts w:ascii="Angsana New" w:hAnsi="Angsana New" w:cs="Angsana New"/>
          <w:spacing w:val="-2"/>
          <w:sz w:val="30"/>
          <w:szCs w:val="30"/>
          <w:cs/>
        </w:rPr>
        <w:t>เป็นการดำเนินการก่อสร้างตามสัญญาซื้อขายไฟฟ้า</w:t>
      </w:r>
      <w:r>
        <w:rPr>
          <w:rFonts w:ascii="Angsana New" w:hAnsi="Angsana New" w:cs="Angsana New" w:hint="cs"/>
          <w:spacing w:val="-2"/>
          <w:sz w:val="30"/>
          <w:szCs w:val="30"/>
          <w:cs/>
        </w:rPr>
        <w:t>ให้</w:t>
      </w:r>
      <w:r w:rsidRPr="00737164">
        <w:rPr>
          <w:rFonts w:ascii="Angsana New" w:hAnsi="Angsana New" w:cs="Angsana New"/>
          <w:spacing w:val="-2"/>
          <w:sz w:val="30"/>
          <w:szCs w:val="30"/>
          <w:cs/>
        </w:rPr>
        <w:t>กับบริษัทแห่งหนึ่ง</w:t>
      </w:r>
    </w:p>
    <w:p w14:paraId="23B866DD" w14:textId="77777777" w:rsidR="005519C7" w:rsidRPr="00E22FF7" w:rsidRDefault="005519C7" w:rsidP="005519C7">
      <w:pPr>
        <w:ind w:left="450" w:firstLine="826"/>
        <w:jc w:val="thaiDistribute"/>
        <w:rPr>
          <w:rFonts w:ascii="Angsana New" w:hAnsi="Angsana New" w:cs="Angsana New"/>
          <w:sz w:val="16"/>
          <w:szCs w:val="16"/>
        </w:rPr>
      </w:pPr>
    </w:p>
    <w:p w14:paraId="744EF9D5" w14:textId="111856C2" w:rsidR="005519C7" w:rsidRDefault="005519C7" w:rsidP="005519C7">
      <w:pPr>
        <w:ind w:left="450" w:firstLine="826"/>
        <w:jc w:val="thaiDistribute"/>
        <w:rPr>
          <w:rFonts w:ascii="Angsana New" w:hAnsi="Angsana New" w:cs="Angsana New"/>
          <w:sz w:val="30"/>
          <w:szCs w:val="30"/>
        </w:rPr>
      </w:pPr>
      <w:r w:rsidRPr="00971547">
        <w:rPr>
          <w:rFonts w:ascii="Angsana New" w:hAnsi="Angsana New" w:cs="Angsana New"/>
          <w:sz w:val="30"/>
          <w:szCs w:val="30"/>
          <w:cs/>
        </w:rPr>
        <w:t>ขณะนี้ บริษัทย่อยอยู่ระหว่างรอผลการพิจา</w:t>
      </w:r>
      <w:r w:rsidR="00FE3C61">
        <w:rPr>
          <w:rFonts w:ascii="Angsana New" w:hAnsi="Angsana New" w:cs="Angsana New" w:hint="cs"/>
          <w:sz w:val="30"/>
          <w:szCs w:val="30"/>
          <w:cs/>
        </w:rPr>
        <w:t>ร</w:t>
      </w:r>
      <w:r w:rsidRPr="00971547">
        <w:rPr>
          <w:rFonts w:ascii="Angsana New" w:hAnsi="Angsana New" w:cs="Angsana New"/>
          <w:sz w:val="30"/>
          <w:szCs w:val="30"/>
          <w:cs/>
        </w:rPr>
        <w:t xml:space="preserve">ณาและอนุมัติใบอนุญาตประกอบกิจการผลิตไฟฟ้าจากคณะกรรมการกำกับกิจการพลังงาน </w:t>
      </w:r>
      <w:r>
        <w:rPr>
          <w:rFonts w:ascii="Angsana New" w:hAnsi="Angsana New" w:cs="Angsana New" w:hint="cs"/>
          <w:sz w:val="30"/>
          <w:szCs w:val="30"/>
          <w:cs/>
        </w:rPr>
        <w:t>รวมทั้ง</w:t>
      </w:r>
      <w:r w:rsidRPr="00971547">
        <w:rPr>
          <w:rFonts w:ascii="Angsana New" w:hAnsi="Angsana New" w:cs="Angsana New"/>
          <w:sz w:val="30"/>
          <w:szCs w:val="30"/>
          <w:cs/>
        </w:rPr>
        <w:t>อยู่ระหว่างการปรับปรุงระบบการผลิตให้เป็นไปตามข้อกำหนดของการไฟฟ้าฝ่ายผลิตแห่งประเทศไทย</w:t>
      </w:r>
      <w:r>
        <w:rPr>
          <w:rFonts w:ascii="Angsana New" w:hAnsi="Angsana New" w:cs="Angsana New" w:hint="cs"/>
          <w:sz w:val="30"/>
          <w:szCs w:val="30"/>
          <w:cs/>
        </w:rPr>
        <w:t xml:space="preserve"> ปัจจุบันอยู่ระหว่างการดำเนินการกับหน่วยงานที่เกี่ยวข้องเพื่อให้สามารถดำเนินการจ่ายกระแสไฟฟ้าเข้าระบบเชิงพาณิชย์ได้ </w:t>
      </w:r>
    </w:p>
    <w:p w14:paraId="1713A2DB" w14:textId="77777777" w:rsidR="00CE7204" w:rsidRDefault="00CE7204" w:rsidP="00734F75">
      <w:pPr>
        <w:jc w:val="thaiDistribute"/>
        <w:rPr>
          <w:rFonts w:ascii="Angsana New" w:hAnsi="Angsana New" w:cs="Angsana New"/>
          <w:b/>
          <w:bCs/>
          <w:sz w:val="30"/>
          <w:szCs w:val="30"/>
        </w:rPr>
      </w:pPr>
    </w:p>
    <w:p w14:paraId="392C8FE4" w14:textId="3090FFF5" w:rsidR="00030540" w:rsidRPr="00C9777A" w:rsidRDefault="00030540" w:rsidP="0032785C">
      <w:pPr>
        <w:numPr>
          <w:ilvl w:val="0"/>
          <w:numId w:val="1"/>
        </w:numPr>
        <w:tabs>
          <w:tab w:val="clear" w:pos="360"/>
        </w:tabs>
        <w:ind w:left="450" w:hanging="426"/>
        <w:jc w:val="thaiDistribute"/>
        <w:rPr>
          <w:rFonts w:ascii="Angsana New" w:hAnsi="Angsana New" w:cs="Angsana New"/>
          <w:b/>
          <w:bCs/>
          <w:sz w:val="30"/>
          <w:szCs w:val="30"/>
        </w:rPr>
      </w:pPr>
      <w:r w:rsidRPr="00C9777A">
        <w:rPr>
          <w:rFonts w:ascii="Angsana New" w:hAnsi="Angsana New" w:cs="Angsana New" w:hint="cs"/>
          <w:b/>
          <w:bCs/>
          <w:sz w:val="30"/>
          <w:szCs w:val="30"/>
          <w:cs/>
        </w:rPr>
        <w:t>สินทรัพย์ไม่หมุนเวียนอื่น</w:t>
      </w:r>
    </w:p>
    <w:p w14:paraId="0404413D" w14:textId="77777777" w:rsidR="00B04031" w:rsidRPr="006778FC" w:rsidRDefault="00B04031" w:rsidP="00B04031">
      <w:pPr>
        <w:ind w:left="450"/>
        <w:rPr>
          <w:rFonts w:ascii="Angsana New" w:hAnsi="Angsana New" w:cs="Angsana New"/>
          <w:b/>
          <w:bCs/>
          <w:sz w:val="16"/>
          <w:szCs w:val="16"/>
        </w:rPr>
      </w:pPr>
    </w:p>
    <w:p w14:paraId="7D98FB43" w14:textId="5F86DC3F" w:rsidR="00AE45B8" w:rsidRPr="006778FC" w:rsidRDefault="00AE45B8" w:rsidP="00AE45B8">
      <w:pPr>
        <w:spacing w:line="216" w:lineRule="auto"/>
        <w:ind w:left="450" w:firstLine="900"/>
        <w:rPr>
          <w:rFonts w:ascii="Angsana New" w:eastAsia="Times New Roman" w:hAnsi="Angsana New" w:cs="Angsana New"/>
          <w:sz w:val="30"/>
          <w:szCs w:val="30"/>
        </w:rPr>
      </w:pPr>
      <w:r w:rsidRPr="006778FC">
        <w:rPr>
          <w:rFonts w:ascii="Angsana New" w:eastAsia="Times New Roman" w:hAnsi="Angsana New" w:cs="Angsana New"/>
          <w:sz w:val="30"/>
          <w:szCs w:val="30"/>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790"/>
        <w:gridCol w:w="1620"/>
        <w:gridCol w:w="90"/>
        <w:gridCol w:w="1530"/>
        <w:gridCol w:w="180"/>
        <w:gridCol w:w="1530"/>
        <w:gridCol w:w="90"/>
        <w:gridCol w:w="1530"/>
      </w:tblGrid>
      <w:tr w:rsidR="002F56A8" w:rsidRPr="00BE0C55" w14:paraId="1F897846" w14:textId="77777777" w:rsidTr="00F7030E">
        <w:tc>
          <w:tcPr>
            <w:tcW w:w="2790" w:type="dxa"/>
          </w:tcPr>
          <w:p w14:paraId="174A3F2B" w14:textId="77777777" w:rsidR="002F56A8" w:rsidRPr="00BE0C55" w:rsidRDefault="002F56A8">
            <w:pPr>
              <w:rPr>
                <w:rFonts w:ascii="Angsana New" w:hAnsi="Angsana New" w:cs="Angsana New"/>
                <w:snapToGrid w:val="0"/>
                <w:color w:val="000000"/>
                <w:sz w:val="30"/>
                <w:szCs w:val="30"/>
                <w:cs/>
                <w:lang w:eastAsia="th-TH"/>
              </w:rPr>
            </w:pPr>
          </w:p>
        </w:tc>
        <w:tc>
          <w:tcPr>
            <w:tcW w:w="3240" w:type="dxa"/>
            <w:gridSpan w:val="3"/>
          </w:tcPr>
          <w:p w14:paraId="16661284" w14:textId="77777777" w:rsidR="002F56A8" w:rsidRPr="00BE0C55" w:rsidRDefault="002F56A8">
            <w:pPr>
              <w:ind w:right="177"/>
              <w:jc w:val="center"/>
              <w:rPr>
                <w:rFonts w:ascii="Angsana New" w:hAnsi="Angsana New" w:cs="Angsana New"/>
                <w:snapToGrid w:val="0"/>
                <w:color w:val="000000"/>
                <w:sz w:val="30"/>
                <w:szCs w:val="30"/>
                <w:cs/>
                <w:lang w:eastAsia="th-TH"/>
              </w:rPr>
            </w:pPr>
          </w:p>
        </w:tc>
        <w:tc>
          <w:tcPr>
            <w:tcW w:w="180" w:type="dxa"/>
          </w:tcPr>
          <w:p w14:paraId="64E106C7" w14:textId="77777777" w:rsidR="002F56A8" w:rsidRPr="00BE0C55" w:rsidRDefault="002F56A8">
            <w:pPr>
              <w:jc w:val="center"/>
              <w:rPr>
                <w:rFonts w:ascii="Angsana New" w:hAnsi="Angsana New" w:cs="Angsana New"/>
                <w:sz w:val="30"/>
                <w:szCs w:val="30"/>
              </w:rPr>
            </w:pPr>
          </w:p>
        </w:tc>
        <w:tc>
          <w:tcPr>
            <w:tcW w:w="3150" w:type="dxa"/>
            <w:gridSpan w:val="3"/>
          </w:tcPr>
          <w:p w14:paraId="27CDDC4F" w14:textId="77777777" w:rsidR="002F56A8" w:rsidRPr="00BE0C55" w:rsidRDefault="002F56A8">
            <w:pPr>
              <w:tabs>
                <w:tab w:val="left" w:pos="1271"/>
              </w:tabs>
              <w:ind w:right="71"/>
              <w:jc w:val="right"/>
              <w:rPr>
                <w:rFonts w:ascii="Angsana New" w:hAnsi="Angsana New" w:cs="Angsana New"/>
                <w:snapToGrid w:val="0"/>
                <w:color w:val="000000"/>
                <w:sz w:val="30"/>
                <w:szCs w:val="30"/>
                <w:cs/>
                <w:lang w:eastAsia="th-TH"/>
              </w:rPr>
            </w:pPr>
            <w:r w:rsidRPr="00BE0C55">
              <w:rPr>
                <w:rFonts w:ascii="Angsana New" w:hAnsi="Angsana New" w:cs="Angsana New"/>
                <w:sz w:val="30"/>
                <w:szCs w:val="30"/>
                <w:cs/>
              </w:rPr>
              <w:t xml:space="preserve">(หน่วย </w:t>
            </w:r>
            <w:r w:rsidRPr="00BE0C55">
              <w:rPr>
                <w:rFonts w:ascii="Angsana New" w:hAnsi="Angsana New" w:cs="Angsana New"/>
                <w:sz w:val="30"/>
                <w:szCs w:val="30"/>
              </w:rPr>
              <w:t xml:space="preserve">: </w:t>
            </w:r>
            <w:r w:rsidRPr="00BE0C55">
              <w:rPr>
                <w:rFonts w:ascii="Angsana New" w:hAnsi="Angsana New" w:cs="Angsana New"/>
                <w:sz w:val="30"/>
                <w:szCs w:val="30"/>
                <w:cs/>
              </w:rPr>
              <w:t>บาท)</w:t>
            </w:r>
          </w:p>
        </w:tc>
      </w:tr>
      <w:tr w:rsidR="002F56A8" w:rsidRPr="00BE0C55" w14:paraId="1B7323F0" w14:textId="77777777" w:rsidTr="00F7030E">
        <w:tc>
          <w:tcPr>
            <w:tcW w:w="2790" w:type="dxa"/>
          </w:tcPr>
          <w:p w14:paraId="77D7EA65" w14:textId="77777777" w:rsidR="002F56A8" w:rsidRPr="00BE0C55" w:rsidRDefault="002F56A8">
            <w:pPr>
              <w:rPr>
                <w:rFonts w:ascii="Angsana New" w:hAnsi="Angsana New" w:cs="Angsana New"/>
                <w:snapToGrid w:val="0"/>
                <w:color w:val="000000"/>
                <w:sz w:val="30"/>
                <w:szCs w:val="30"/>
                <w:cs/>
                <w:lang w:eastAsia="th-TH"/>
              </w:rPr>
            </w:pPr>
          </w:p>
        </w:tc>
        <w:tc>
          <w:tcPr>
            <w:tcW w:w="3240" w:type="dxa"/>
            <w:gridSpan w:val="3"/>
          </w:tcPr>
          <w:p w14:paraId="31482425" w14:textId="77777777" w:rsidR="002F56A8" w:rsidRPr="00BE0C55" w:rsidRDefault="002F56A8" w:rsidP="00B05C9C">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งบการเงินรวม</w:t>
            </w:r>
          </w:p>
        </w:tc>
        <w:tc>
          <w:tcPr>
            <w:tcW w:w="180" w:type="dxa"/>
          </w:tcPr>
          <w:p w14:paraId="379F783B" w14:textId="77777777" w:rsidR="002F56A8" w:rsidRPr="00BE0C55" w:rsidRDefault="002F56A8">
            <w:pPr>
              <w:jc w:val="center"/>
              <w:rPr>
                <w:rFonts w:ascii="Angsana New" w:hAnsi="Angsana New" w:cs="Angsana New"/>
                <w:sz w:val="30"/>
                <w:szCs w:val="30"/>
              </w:rPr>
            </w:pPr>
          </w:p>
        </w:tc>
        <w:tc>
          <w:tcPr>
            <w:tcW w:w="3150" w:type="dxa"/>
            <w:gridSpan w:val="3"/>
          </w:tcPr>
          <w:p w14:paraId="7BD452A3" w14:textId="77777777" w:rsidR="002F56A8" w:rsidRPr="00BE0C55" w:rsidRDefault="002F56A8">
            <w:pPr>
              <w:tabs>
                <w:tab w:val="left" w:pos="1271"/>
              </w:tabs>
              <w:ind w:right="71"/>
              <w:jc w:val="center"/>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cs/>
                <w:lang w:eastAsia="th-TH"/>
              </w:rPr>
              <w:t>งบการเงินเฉพาะกิจการ</w:t>
            </w:r>
          </w:p>
        </w:tc>
      </w:tr>
      <w:tr w:rsidR="002F56A8" w:rsidRPr="00BE0C55" w14:paraId="3837BAC2" w14:textId="77777777" w:rsidTr="00F7030E">
        <w:tc>
          <w:tcPr>
            <w:tcW w:w="2790" w:type="dxa"/>
          </w:tcPr>
          <w:p w14:paraId="2B36773F" w14:textId="77777777" w:rsidR="002F56A8" w:rsidRPr="00BE0C55" w:rsidRDefault="002F56A8">
            <w:pPr>
              <w:rPr>
                <w:rFonts w:ascii="Angsana New" w:hAnsi="Angsana New" w:cs="Angsana New"/>
                <w:snapToGrid w:val="0"/>
                <w:color w:val="000000"/>
                <w:sz w:val="30"/>
                <w:szCs w:val="30"/>
                <w:cs/>
                <w:lang w:eastAsia="th-TH"/>
              </w:rPr>
            </w:pPr>
          </w:p>
        </w:tc>
        <w:tc>
          <w:tcPr>
            <w:tcW w:w="3240" w:type="dxa"/>
            <w:gridSpan w:val="3"/>
          </w:tcPr>
          <w:p w14:paraId="6389632F" w14:textId="77777777" w:rsidR="002F56A8" w:rsidRPr="00410C9A" w:rsidRDefault="002F56A8">
            <w:pPr>
              <w:jc w:val="center"/>
              <w:rPr>
                <w:rFonts w:ascii="Angsana New" w:hAnsi="Angsana New" w:cs="Angsana New"/>
                <w:snapToGrid w:val="0"/>
                <w:color w:val="000000"/>
                <w:sz w:val="30"/>
                <w:szCs w:val="30"/>
                <w:lang w:eastAsia="th-TH"/>
              </w:rPr>
            </w:pPr>
            <w:r w:rsidRPr="00410C9A">
              <w:rPr>
                <w:rFonts w:ascii="Angsana New" w:hAnsi="Angsana New" w:cs="Angsana New"/>
                <w:snapToGrid w:val="0"/>
                <w:color w:val="000000"/>
                <w:sz w:val="30"/>
                <w:szCs w:val="30"/>
                <w:cs/>
                <w:lang w:eastAsia="th-TH"/>
              </w:rPr>
              <w:t>ณ วันที่</w:t>
            </w:r>
            <w:r w:rsidRPr="00410C9A">
              <w:rPr>
                <w:rFonts w:ascii="Angsana New" w:hAnsi="Angsana New" w:cs="Angsana New" w:hint="cs"/>
                <w:snapToGrid w:val="0"/>
                <w:color w:val="000000"/>
                <w:sz w:val="30"/>
                <w:szCs w:val="30"/>
                <w:cs/>
                <w:lang w:eastAsia="th-TH"/>
              </w:rPr>
              <w:t xml:space="preserve"> </w:t>
            </w:r>
            <w:r w:rsidRPr="00410C9A">
              <w:rPr>
                <w:rFonts w:ascii="Angsana New" w:hAnsi="Angsana New" w:cs="Angsana New"/>
                <w:snapToGrid w:val="0"/>
                <w:color w:val="000000"/>
                <w:sz w:val="30"/>
                <w:szCs w:val="30"/>
                <w:lang w:eastAsia="th-TH"/>
              </w:rPr>
              <w:t xml:space="preserve">31 </w:t>
            </w:r>
            <w:r w:rsidRPr="00410C9A">
              <w:rPr>
                <w:rFonts w:ascii="Angsana New" w:hAnsi="Angsana New" w:cs="Angsana New"/>
                <w:snapToGrid w:val="0"/>
                <w:color w:val="000000"/>
                <w:sz w:val="30"/>
                <w:szCs w:val="30"/>
                <w:cs/>
                <w:lang w:eastAsia="th-TH"/>
              </w:rPr>
              <w:t>ธันวาคม</w:t>
            </w:r>
          </w:p>
        </w:tc>
        <w:tc>
          <w:tcPr>
            <w:tcW w:w="180" w:type="dxa"/>
          </w:tcPr>
          <w:p w14:paraId="28AEDDDD" w14:textId="77777777" w:rsidR="002F56A8" w:rsidRPr="00410C9A" w:rsidRDefault="002F56A8">
            <w:pPr>
              <w:jc w:val="center"/>
              <w:rPr>
                <w:rFonts w:ascii="Angsana New" w:hAnsi="Angsana New" w:cs="Angsana New"/>
                <w:snapToGrid w:val="0"/>
                <w:color w:val="000000"/>
                <w:sz w:val="30"/>
                <w:szCs w:val="30"/>
                <w:lang w:eastAsia="th-TH"/>
              </w:rPr>
            </w:pPr>
          </w:p>
        </w:tc>
        <w:tc>
          <w:tcPr>
            <w:tcW w:w="3150" w:type="dxa"/>
            <w:gridSpan w:val="3"/>
          </w:tcPr>
          <w:p w14:paraId="57822E51" w14:textId="77777777" w:rsidR="002F56A8" w:rsidRPr="00410C9A" w:rsidRDefault="002F56A8">
            <w:pPr>
              <w:jc w:val="center"/>
              <w:rPr>
                <w:rFonts w:ascii="Angsana New" w:hAnsi="Angsana New" w:cs="Angsana New"/>
                <w:snapToGrid w:val="0"/>
                <w:color w:val="000000"/>
                <w:sz w:val="30"/>
                <w:szCs w:val="30"/>
                <w:lang w:eastAsia="th-TH"/>
              </w:rPr>
            </w:pPr>
            <w:r w:rsidRPr="00410C9A">
              <w:rPr>
                <w:rFonts w:ascii="Angsana New" w:hAnsi="Angsana New" w:cs="Angsana New"/>
                <w:snapToGrid w:val="0"/>
                <w:color w:val="000000"/>
                <w:sz w:val="30"/>
                <w:szCs w:val="30"/>
                <w:cs/>
                <w:lang w:eastAsia="th-TH"/>
              </w:rPr>
              <w:t>ณ วันที่</w:t>
            </w:r>
            <w:r w:rsidRPr="00410C9A">
              <w:rPr>
                <w:rFonts w:ascii="Angsana New" w:hAnsi="Angsana New" w:cs="Angsana New" w:hint="cs"/>
                <w:snapToGrid w:val="0"/>
                <w:color w:val="000000"/>
                <w:sz w:val="30"/>
                <w:szCs w:val="30"/>
                <w:cs/>
                <w:lang w:eastAsia="th-TH"/>
              </w:rPr>
              <w:t xml:space="preserve"> </w:t>
            </w:r>
            <w:r w:rsidRPr="00410C9A">
              <w:rPr>
                <w:rFonts w:ascii="Angsana New" w:hAnsi="Angsana New" w:cs="Angsana New"/>
                <w:snapToGrid w:val="0"/>
                <w:color w:val="000000"/>
                <w:sz w:val="30"/>
                <w:szCs w:val="30"/>
                <w:lang w:eastAsia="th-TH"/>
              </w:rPr>
              <w:t xml:space="preserve">31 </w:t>
            </w:r>
            <w:r w:rsidRPr="00410C9A">
              <w:rPr>
                <w:rFonts w:ascii="Angsana New" w:hAnsi="Angsana New" w:cs="Angsana New"/>
                <w:snapToGrid w:val="0"/>
                <w:color w:val="000000"/>
                <w:sz w:val="30"/>
                <w:szCs w:val="30"/>
                <w:cs/>
                <w:lang w:eastAsia="th-TH"/>
              </w:rPr>
              <w:t>ธันวาคม</w:t>
            </w:r>
          </w:p>
        </w:tc>
      </w:tr>
      <w:tr w:rsidR="0073082B" w:rsidRPr="00BE0C55" w14:paraId="0721BCE7" w14:textId="77777777" w:rsidTr="00F7030E">
        <w:tc>
          <w:tcPr>
            <w:tcW w:w="2790" w:type="dxa"/>
          </w:tcPr>
          <w:p w14:paraId="4D047C71" w14:textId="77777777" w:rsidR="0073082B" w:rsidRPr="00BE0C55" w:rsidRDefault="0073082B" w:rsidP="0073082B">
            <w:pPr>
              <w:rPr>
                <w:rFonts w:ascii="Angsana New" w:hAnsi="Angsana New" w:cs="Angsana New"/>
                <w:snapToGrid w:val="0"/>
                <w:color w:val="000000"/>
                <w:sz w:val="30"/>
                <w:szCs w:val="30"/>
                <w:cs/>
                <w:lang w:eastAsia="th-TH"/>
              </w:rPr>
            </w:pPr>
          </w:p>
        </w:tc>
        <w:tc>
          <w:tcPr>
            <w:tcW w:w="1620" w:type="dxa"/>
          </w:tcPr>
          <w:p w14:paraId="4026DE55" w14:textId="64743A11" w:rsidR="0073082B" w:rsidRPr="00410C9A" w:rsidRDefault="0073082B" w:rsidP="0073082B">
            <w:pPr>
              <w:jc w:val="center"/>
              <w:rPr>
                <w:rFonts w:ascii="Angsana New" w:hAnsi="Angsana New" w:cs="Angsana New"/>
                <w:snapToGrid w:val="0"/>
                <w:color w:val="000000"/>
                <w:sz w:val="30"/>
                <w:szCs w:val="30"/>
                <w:u w:val="single"/>
                <w:lang w:eastAsia="th-TH"/>
              </w:rPr>
            </w:pPr>
            <w:r w:rsidRPr="00410C9A">
              <w:rPr>
                <w:rFonts w:ascii="Angsana New" w:hAnsi="Angsana New" w:cs="Angsana New"/>
                <w:snapToGrid w:val="0"/>
                <w:color w:val="000000"/>
                <w:sz w:val="30"/>
                <w:szCs w:val="30"/>
                <w:u w:val="single"/>
                <w:lang w:eastAsia="th-TH"/>
              </w:rPr>
              <w:t>256</w:t>
            </w:r>
            <w:r>
              <w:rPr>
                <w:rFonts w:ascii="Angsana New" w:hAnsi="Angsana New" w:cs="Angsana New"/>
                <w:snapToGrid w:val="0"/>
                <w:color w:val="000000"/>
                <w:sz w:val="30"/>
                <w:szCs w:val="30"/>
                <w:u w:val="single"/>
                <w:lang w:eastAsia="th-TH"/>
              </w:rPr>
              <w:t>8</w:t>
            </w:r>
          </w:p>
        </w:tc>
        <w:tc>
          <w:tcPr>
            <w:tcW w:w="90" w:type="dxa"/>
          </w:tcPr>
          <w:p w14:paraId="2E2C3035" w14:textId="77777777" w:rsidR="0073082B" w:rsidRPr="00410C9A" w:rsidRDefault="0073082B" w:rsidP="0073082B">
            <w:pPr>
              <w:jc w:val="center"/>
              <w:rPr>
                <w:rFonts w:ascii="Angsana New" w:hAnsi="Angsana New" w:cs="Angsana New"/>
                <w:snapToGrid w:val="0"/>
                <w:color w:val="000000"/>
                <w:sz w:val="30"/>
                <w:szCs w:val="30"/>
                <w:lang w:eastAsia="th-TH"/>
              </w:rPr>
            </w:pPr>
          </w:p>
        </w:tc>
        <w:tc>
          <w:tcPr>
            <w:tcW w:w="1530" w:type="dxa"/>
          </w:tcPr>
          <w:p w14:paraId="7042261C" w14:textId="31802DB7" w:rsidR="0073082B" w:rsidRPr="00410C9A" w:rsidRDefault="0073082B" w:rsidP="0073082B">
            <w:pPr>
              <w:jc w:val="center"/>
              <w:rPr>
                <w:rFonts w:ascii="Angsana New" w:hAnsi="Angsana New" w:cs="Angsana New"/>
                <w:snapToGrid w:val="0"/>
                <w:color w:val="000000"/>
                <w:sz w:val="30"/>
                <w:szCs w:val="30"/>
                <w:u w:val="single"/>
                <w:lang w:eastAsia="th-TH"/>
              </w:rPr>
            </w:pPr>
            <w:r w:rsidRPr="00410C9A">
              <w:rPr>
                <w:rFonts w:ascii="Angsana New" w:hAnsi="Angsana New" w:cs="Angsana New"/>
                <w:snapToGrid w:val="0"/>
                <w:color w:val="000000"/>
                <w:sz w:val="30"/>
                <w:szCs w:val="30"/>
                <w:u w:val="single"/>
                <w:lang w:eastAsia="th-TH"/>
              </w:rPr>
              <w:t>256</w:t>
            </w:r>
            <w:r>
              <w:rPr>
                <w:rFonts w:ascii="Angsana New" w:hAnsi="Angsana New" w:cs="Angsana New"/>
                <w:snapToGrid w:val="0"/>
                <w:color w:val="000000"/>
                <w:sz w:val="30"/>
                <w:szCs w:val="30"/>
                <w:u w:val="single"/>
                <w:lang w:eastAsia="th-TH"/>
              </w:rPr>
              <w:t>7</w:t>
            </w:r>
          </w:p>
        </w:tc>
        <w:tc>
          <w:tcPr>
            <w:tcW w:w="180" w:type="dxa"/>
          </w:tcPr>
          <w:p w14:paraId="34BCFD9A" w14:textId="77777777" w:rsidR="0073082B" w:rsidRPr="00410C9A" w:rsidRDefault="0073082B" w:rsidP="0073082B">
            <w:pPr>
              <w:jc w:val="center"/>
              <w:rPr>
                <w:rFonts w:ascii="Angsana New" w:hAnsi="Angsana New" w:cs="Angsana New"/>
                <w:snapToGrid w:val="0"/>
                <w:color w:val="000000"/>
                <w:sz w:val="30"/>
                <w:szCs w:val="30"/>
                <w:lang w:eastAsia="th-TH"/>
              </w:rPr>
            </w:pPr>
          </w:p>
        </w:tc>
        <w:tc>
          <w:tcPr>
            <w:tcW w:w="1530" w:type="dxa"/>
          </w:tcPr>
          <w:p w14:paraId="5159D97B" w14:textId="393599D4" w:rsidR="0073082B" w:rsidRPr="00410C9A" w:rsidRDefault="0073082B" w:rsidP="0073082B">
            <w:pPr>
              <w:jc w:val="center"/>
              <w:rPr>
                <w:rFonts w:ascii="Angsana New" w:hAnsi="Angsana New" w:cs="Angsana New"/>
                <w:snapToGrid w:val="0"/>
                <w:color w:val="000000"/>
                <w:sz w:val="30"/>
                <w:szCs w:val="30"/>
                <w:u w:val="single"/>
                <w:lang w:eastAsia="th-TH"/>
              </w:rPr>
            </w:pPr>
            <w:r w:rsidRPr="00410C9A">
              <w:rPr>
                <w:rFonts w:ascii="Angsana New" w:hAnsi="Angsana New" w:cs="Angsana New"/>
                <w:snapToGrid w:val="0"/>
                <w:color w:val="000000"/>
                <w:sz w:val="30"/>
                <w:szCs w:val="30"/>
                <w:u w:val="single"/>
                <w:lang w:eastAsia="th-TH"/>
              </w:rPr>
              <w:t>256</w:t>
            </w:r>
            <w:r>
              <w:rPr>
                <w:rFonts w:ascii="Angsana New" w:hAnsi="Angsana New" w:cs="Angsana New"/>
                <w:snapToGrid w:val="0"/>
                <w:color w:val="000000"/>
                <w:sz w:val="30"/>
                <w:szCs w:val="30"/>
                <w:u w:val="single"/>
                <w:lang w:eastAsia="th-TH"/>
              </w:rPr>
              <w:t>8</w:t>
            </w:r>
          </w:p>
        </w:tc>
        <w:tc>
          <w:tcPr>
            <w:tcW w:w="90" w:type="dxa"/>
          </w:tcPr>
          <w:p w14:paraId="7EF92A08" w14:textId="77777777" w:rsidR="0073082B" w:rsidRPr="00410C9A" w:rsidRDefault="0073082B" w:rsidP="0073082B">
            <w:pPr>
              <w:jc w:val="center"/>
              <w:rPr>
                <w:rFonts w:ascii="Angsana New" w:hAnsi="Angsana New" w:cs="Angsana New"/>
                <w:snapToGrid w:val="0"/>
                <w:color w:val="000000"/>
                <w:sz w:val="30"/>
                <w:szCs w:val="30"/>
                <w:lang w:eastAsia="th-TH"/>
              </w:rPr>
            </w:pPr>
          </w:p>
        </w:tc>
        <w:tc>
          <w:tcPr>
            <w:tcW w:w="1530" w:type="dxa"/>
          </w:tcPr>
          <w:p w14:paraId="37CE79C1" w14:textId="7A35991F" w:rsidR="0073082B" w:rsidRPr="00410C9A" w:rsidRDefault="0073082B" w:rsidP="0073082B">
            <w:pPr>
              <w:jc w:val="center"/>
              <w:rPr>
                <w:rFonts w:ascii="Angsana New" w:hAnsi="Angsana New" w:cs="Angsana New"/>
                <w:snapToGrid w:val="0"/>
                <w:color w:val="000000"/>
                <w:sz w:val="30"/>
                <w:szCs w:val="30"/>
                <w:u w:val="single"/>
                <w:lang w:eastAsia="th-TH"/>
              </w:rPr>
            </w:pPr>
            <w:r w:rsidRPr="00410C9A">
              <w:rPr>
                <w:rFonts w:ascii="Angsana New" w:hAnsi="Angsana New" w:cs="Angsana New"/>
                <w:snapToGrid w:val="0"/>
                <w:color w:val="000000"/>
                <w:sz w:val="30"/>
                <w:szCs w:val="30"/>
                <w:u w:val="single"/>
                <w:lang w:eastAsia="th-TH"/>
              </w:rPr>
              <w:t>256</w:t>
            </w:r>
            <w:r>
              <w:rPr>
                <w:rFonts w:ascii="Angsana New" w:hAnsi="Angsana New" w:cs="Angsana New"/>
                <w:snapToGrid w:val="0"/>
                <w:color w:val="000000"/>
                <w:sz w:val="30"/>
                <w:szCs w:val="30"/>
                <w:u w:val="single"/>
                <w:lang w:eastAsia="th-TH"/>
              </w:rPr>
              <w:t>7</w:t>
            </w:r>
          </w:p>
        </w:tc>
      </w:tr>
      <w:tr w:rsidR="0073082B" w:rsidRPr="00BE0C55" w14:paraId="6866422D" w14:textId="77777777" w:rsidTr="00F7030E">
        <w:tc>
          <w:tcPr>
            <w:tcW w:w="2790" w:type="dxa"/>
          </w:tcPr>
          <w:p w14:paraId="3458B0F3" w14:textId="77777777" w:rsidR="0073082B" w:rsidRPr="00BE0C55" w:rsidRDefault="0073082B" w:rsidP="0073082B">
            <w:pPr>
              <w:rPr>
                <w:rFonts w:ascii="Angsana New" w:hAnsi="Angsana New" w:cs="Angsana New"/>
                <w:sz w:val="30"/>
                <w:szCs w:val="30"/>
                <w:highlight w:val="yellow"/>
              </w:rPr>
            </w:pPr>
            <w:r w:rsidRPr="00BE0C55">
              <w:rPr>
                <w:rFonts w:ascii="Angsana New" w:hAnsi="Angsana New" w:cs="Angsana New" w:hint="cs"/>
                <w:sz w:val="30"/>
                <w:szCs w:val="30"/>
                <w:cs/>
              </w:rPr>
              <w:t>ภาษีเงินได้ หัก ณ ที่จ่าย</w:t>
            </w:r>
          </w:p>
        </w:tc>
        <w:tc>
          <w:tcPr>
            <w:tcW w:w="1620" w:type="dxa"/>
          </w:tcPr>
          <w:p w14:paraId="49893B9C" w14:textId="73CB28B1" w:rsidR="0073082B" w:rsidRPr="0073082B" w:rsidRDefault="00307A18" w:rsidP="00D2444E">
            <w:pPr>
              <w:tabs>
                <w:tab w:val="left" w:pos="1428"/>
              </w:tabs>
              <w:ind w:right="170"/>
              <w:jc w:val="right"/>
              <w:rPr>
                <w:rFonts w:ascii="Angsana New" w:hAnsi="Angsana New" w:cs="Angsana New"/>
                <w:sz w:val="30"/>
                <w:szCs w:val="30"/>
                <w:highlight w:val="yellow"/>
              </w:rPr>
            </w:pPr>
            <w:r w:rsidRPr="00307A18">
              <w:rPr>
                <w:rFonts w:ascii="Angsana New" w:hAnsi="Angsana New" w:cs="Angsana New"/>
                <w:sz w:val="30"/>
                <w:szCs w:val="30"/>
              </w:rPr>
              <w:t>3,568,202.96</w:t>
            </w:r>
          </w:p>
        </w:tc>
        <w:tc>
          <w:tcPr>
            <w:tcW w:w="90" w:type="dxa"/>
          </w:tcPr>
          <w:p w14:paraId="30C0A7A4" w14:textId="77777777" w:rsidR="0073082B" w:rsidRPr="00BE0C55" w:rsidRDefault="0073082B" w:rsidP="0073082B">
            <w:pPr>
              <w:ind w:right="142"/>
              <w:jc w:val="both"/>
              <w:rPr>
                <w:rFonts w:ascii="Angsana New" w:hAnsi="Angsana New" w:cs="Angsana New"/>
                <w:snapToGrid w:val="0"/>
                <w:color w:val="000000"/>
                <w:sz w:val="30"/>
                <w:szCs w:val="30"/>
                <w:lang w:eastAsia="th-TH"/>
              </w:rPr>
            </w:pPr>
          </w:p>
        </w:tc>
        <w:tc>
          <w:tcPr>
            <w:tcW w:w="1530" w:type="dxa"/>
          </w:tcPr>
          <w:p w14:paraId="69EBFB7E" w14:textId="6B4CC3B3" w:rsidR="0073082B" w:rsidRPr="00BE0C55" w:rsidRDefault="0073082B" w:rsidP="0073082B">
            <w:pPr>
              <w:ind w:right="113"/>
              <w:jc w:val="right"/>
              <w:rPr>
                <w:rFonts w:ascii="Angsana New" w:hAnsi="Angsana New" w:cs="Angsana New"/>
                <w:sz w:val="30"/>
                <w:szCs w:val="30"/>
              </w:rPr>
            </w:pPr>
            <w:r w:rsidRPr="00D552F0">
              <w:rPr>
                <w:rFonts w:ascii="Angsana New" w:hAnsi="Angsana New" w:cs="Angsana New"/>
                <w:sz w:val="30"/>
                <w:szCs w:val="30"/>
              </w:rPr>
              <w:t>11,194,782.45</w:t>
            </w:r>
          </w:p>
        </w:tc>
        <w:tc>
          <w:tcPr>
            <w:tcW w:w="180" w:type="dxa"/>
          </w:tcPr>
          <w:p w14:paraId="1D1C0477" w14:textId="77777777" w:rsidR="0073082B" w:rsidRPr="00BE0C55" w:rsidRDefault="0073082B" w:rsidP="0073082B">
            <w:pPr>
              <w:jc w:val="center"/>
              <w:rPr>
                <w:rFonts w:ascii="Angsana New" w:hAnsi="Angsana New" w:cs="Angsana New"/>
                <w:snapToGrid w:val="0"/>
                <w:color w:val="000000"/>
                <w:sz w:val="30"/>
                <w:szCs w:val="30"/>
                <w:lang w:eastAsia="th-TH"/>
              </w:rPr>
            </w:pPr>
          </w:p>
        </w:tc>
        <w:tc>
          <w:tcPr>
            <w:tcW w:w="1530" w:type="dxa"/>
          </w:tcPr>
          <w:p w14:paraId="56E40E17" w14:textId="7F87DE9A" w:rsidR="0073082B" w:rsidRPr="0073082B" w:rsidRDefault="004A32A5" w:rsidP="0073082B">
            <w:pPr>
              <w:ind w:right="113"/>
              <w:jc w:val="right"/>
              <w:rPr>
                <w:rFonts w:ascii="Angsana New" w:hAnsi="Angsana New" w:cs="Angsana New"/>
                <w:snapToGrid w:val="0"/>
                <w:color w:val="000000"/>
                <w:sz w:val="30"/>
                <w:szCs w:val="30"/>
                <w:highlight w:val="yellow"/>
                <w:lang w:eastAsia="th-TH"/>
              </w:rPr>
            </w:pPr>
            <w:r w:rsidRPr="004A32A5">
              <w:rPr>
                <w:rFonts w:ascii="Angsana New" w:hAnsi="Angsana New" w:cs="Angsana New"/>
                <w:snapToGrid w:val="0"/>
                <w:color w:val="000000"/>
                <w:sz w:val="30"/>
                <w:szCs w:val="30"/>
                <w:cs/>
                <w:lang w:eastAsia="th-TH"/>
              </w:rPr>
              <w:t>3</w:t>
            </w:r>
            <w:r w:rsidRPr="004A32A5">
              <w:rPr>
                <w:rFonts w:ascii="Angsana New" w:hAnsi="Angsana New" w:cs="Angsana New"/>
                <w:snapToGrid w:val="0"/>
                <w:color w:val="000000"/>
                <w:sz w:val="30"/>
                <w:szCs w:val="30"/>
                <w:lang w:eastAsia="th-TH"/>
              </w:rPr>
              <w:t>,</w:t>
            </w:r>
            <w:r w:rsidRPr="004A32A5">
              <w:rPr>
                <w:rFonts w:ascii="Angsana New" w:hAnsi="Angsana New" w:cs="Angsana New"/>
                <w:snapToGrid w:val="0"/>
                <w:color w:val="000000"/>
                <w:sz w:val="30"/>
                <w:szCs w:val="30"/>
                <w:cs/>
                <w:lang w:eastAsia="th-TH"/>
              </w:rPr>
              <w:t>568</w:t>
            </w:r>
            <w:r w:rsidRPr="004A32A5">
              <w:rPr>
                <w:rFonts w:ascii="Angsana New" w:hAnsi="Angsana New" w:cs="Angsana New"/>
                <w:snapToGrid w:val="0"/>
                <w:color w:val="000000"/>
                <w:sz w:val="30"/>
                <w:szCs w:val="30"/>
                <w:lang w:eastAsia="th-TH"/>
              </w:rPr>
              <w:t>,</w:t>
            </w:r>
            <w:r w:rsidRPr="004A32A5">
              <w:rPr>
                <w:rFonts w:ascii="Angsana New" w:hAnsi="Angsana New" w:cs="Angsana New"/>
                <w:snapToGrid w:val="0"/>
                <w:color w:val="000000"/>
                <w:sz w:val="30"/>
                <w:szCs w:val="30"/>
                <w:cs/>
                <w:lang w:eastAsia="th-TH"/>
              </w:rPr>
              <w:t>202.96</w:t>
            </w:r>
          </w:p>
        </w:tc>
        <w:tc>
          <w:tcPr>
            <w:tcW w:w="90" w:type="dxa"/>
          </w:tcPr>
          <w:p w14:paraId="05FD5F6D" w14:textId="77777777" w:rsidR="0073082B" w:rsidRPr="00BE0C55" w:rsidRDefault="0073082B" w:rsidP="0073082B">
            <w:pPr>
              <w:ind w:right="142"/>
              <w:jc w:val="both"/>
              <w:rPr>
                <w:rFonts w:ascii="Angsana New" w:hAnsi="Angsana New" w:cs="Angsana New"/>
                <w:snapToGrid w:val="0"/>
                <w:color w:val="000000"/>
                <w:sz w:val="30"/>
                <w:szCs w:val="30"/>
                <w:lang w:eastAsia="th-TH"/>
              </w:rPr>
            </w:pPr>
          </w:p>
        </w:tc>
        <w:tc>
          <w:tcPr>
            <w:tcW w:w="1530" w:type="dxa"/>
          </w:tcPr>
          <w:p w14:paraId="64428E9E" w14:textId="3E19EED8" w:rsidR="0073082B" w:rsidRPr="00BE0C55" w:rsidRDefault="0073082B" w:rsidP="0073082B">
            <w:pPr>
              <w:ind w:right="142"/>
              <w:jc w:val="right"/>
              <w:rPr>
                <w:rFonts w:ascii="Angsana New" w:hAnsi="Angsana New" w:cs="Angsana New"/>
                <w:snapToGrid w:val="0"/>
                <w:color w:val="000000"/>
                <w:sz w:val="30"/>
                <w:szCs w:val="30"/>
                <w:lang w:eastAsia="th-TH"/>
              </w:rPr>
            </w:pPr>
            <w:r w:rsidRPr="00D552F0">
              <w:rPr>
                <w:rFonts w:ascii="Angsana New" w:hAnsi="Angsana New" w:cs="Angsana New"/>
                <w:snapToGrid w:val="0"/>
                <w:color w:val="000000"/>
                <w:sz w:val="30"/>
                <w:szCs w:val="30"/>
                <w:cs/>
                <w:lang w:eastAsia="th-TH"/>
              </w:rPr>
              <w:t>6</w:t>
            </w:r>
            <w:r w:rsidRPr="00D552F0">
              <w:rPr>
                <w:rFonts w:ascii="Angsana New" w:hAnsi="Angsana New" w:cs="Angsana New"/>
                <w:snapToGrid w:val="0"/>
                <w:color w:val="000000"/>
                <w:sz w:val="30"/>
                <w:szCs w:val="30"/>
                <w:lang w:eastAsia="th-TH"/>
              </w:rPr>
              <w:t>,</w:t>
            </w:r>
            <w:r w:rsidRPr="00D552F0">
              <w:rPr>
                <w:rFonts w:ascii="Angsana New" w:hAnsi="Angsana New" w:cs="Angsana New"/>
                <w:sz w:val="30"/>
                <w:szCs w:val="30"/>
                <w:cs/>
              </w:rPr>
              <w:t>430</w:t>
            </w:r>
            <w:r w:rsidRPr="00D552F0">
              <w:rPr>
                <w:rFonts w:ascii="Angsana New" w:hAnsi="Angsana New" w:cs="Angsana New"/>
                <w:snapToGrid w:val="0"/>
                <w:color w:val="000000"/>
                <w:sz w:val="30"/>
                <w:szCs w:val="30"/>
                <w:lang w:eastAsia="th-TH"/>
              </w:rPr>
              <w:t>,</w:t>
            </w:r>
            <w:r w:rsidRPr="0073082B">
              <w:rPr>
                <w:rFonts w:ascii="Angsana New" w:hAnsi="Angsana New" w:cs="Angsana New"/>
                <w:sz w:val="30"/>
                <w:szCs w:val="30"/>
                <w:cs/>
              </w:rPr>
              <w:t>718</w:t>
            </w:r>
            <w:r w:rsidRPr="00D552F0">
              <w:rPr>
                <w:rFonts w:ascii="Angsana New" w:hAnsi="Angsana New" w:cs="Angsana New"/>
                <w:snapToGrid w:val="0"/>
                <w:color w:val="000000"/>
                <w:sz w:val="30"/>
                <w:szCs w:val="30"/>
                <w:cs/>
                <w:lang w:eastAsia="th-TH"/>
              </w:rPr>
              <w:t>.16</w:t>
            </w:r>
          </w:p>
        </w:tc>
      </w:tr>
      <w:tr w:rsidR="0073082B" w:rsidRPr="003E4785" w14:paraId="02BFB64F" w14:textId="77777777">
        <w:tc>
          <w:tcPr>
            <w:tcW w:w="2790" w:type="dxa"/>
          </w:tcPr>
          <w:p w14:paraId="0DE0D805" w14:textId="6823B767" w:rsidR="0073082B" w:rsidRPr="003E4785" w:rsidRDefault="00C30C87" w:rsidP="0073082B">
            <w:pPr>
              <w:rPr>
                <w:rFonts w:ascii="Angsana New" w:hAnsi="Angsana New" w:cs="Angsana New"/>
                <w:sz w:val="30"/>
                <w:szCs w:val="30"/>
                <w:cs/>
              </w:rPr>
            </w:pPr>
            <w:r>
              <w:rPr>
                <w:rFonts w:ascii="Angsana New" w:hAnsi="Angsana New" w:cs="Angsana New" w:hint="cs"/>
                <w:sz w:val="30"/>
                <w:szCs w:val="30"/>
                <w:cs/>
              </w:rPr>
              <w:t>เงินมัดจำจ่าย</w:t>
            </w:r>
          </w:p>
        </w:tc>
        <w:tc>
          <w:tcPr>
            <w:tcW w:w="1620" w:type="dxa"/>
          </w:tcPr>
          <w:p w14:paraId="05CBFFC0" w14:textId="66EFE4E1" w:rsidR="0073082B" w:rsidRPr="0073082B" w:rsidRDefault="00785587" w:rsidP="0073082B">
            <w:pPr>
              <w:ind w:right="170"/>
              <w:jc w:val="right"/>
              <w:rPr>
                <w:rFonts w:ascii="Angsana New" w:hAnsi="Angsana New" w:cs="Angsana New"/>
                <w:sz w:val="30"/>
                <w:szCs w:val="30"/>
                <w:highlight w:val="yellow"/>
                <w:cs/>
              </w:rPr>
            </w:pPr>
            <w:r w:rsidRPr="00785587">
              <w:rPr>
                <w:rFonts w:ascii="Angsana New" w:hAnsi="Angsana New" w:cs="Angsana New"/>
                <w:sz w:val="30"/>
                <w:szCs w:val="30"/>
              </w:rPr>
              <w:t>7,002,546.60</w:t>
            </w:r>
          </w:p>
        </w:tc>
        <w:tc>
          <w:tcPr>
            <w:tcW w:w="90" w:type="dxa"/>
          </w:tcPr>
          <w:p w14:paraId="7E1F2A9C" w14:textId="77777777" w:rsidR="0073082B" w:rsidRPr="003E4785" w:rsidRDefault="0073082B" w:rsidP="0073082B">
            <w:pPr>
              <w:ind w:right="142"/>
              <w:jc w:val="both"/>
              <w:rPr>
                <w:rFonts w:ascii="Angsana New" w:hAnsi="Angsana New" w:cs="Angsana New"/>
                <w:sz w:val="30"/>
                <w:szCs w:val="30"/>
              </w:rPr>
            </w:pPr>
          </w:p>
        </w:tc>
        <w:tc>
          <w:tcPr>
            <w:tcW w:w="1530" w:type="dxa"/>
            <w:tcBorders>
              <w:top w:val="nil"/>
              <w:left w:val="nil"/>
              <w:bottom w:val="nil"/>
              <w:right w:val="nil"/>
            </w:tcBorders>
            <w:vAlign w:val="bottom"/>
          </w:tcPr>
          <w:p w14:paraId="0CB295EA" w14:textId="078B0BA7" w:rsidR="0073082B" w:rsidRPr="003E4785" w:rsidRDefault="005E7B33" w:rsidP="0073082B">
            <w:pPr>
              <w:ind w:right="113"/>
              <w:jc w:val="right"/>
              <w:rPr>
                <w:rFonts w:ascii="Angsana New" w:hAnsi="Angsana New" w:cs="Angsana New"/>
                <w:sz w:val="30"/>
                <w:szCs w:val="30"/>
              </w:rPr>
            </w:pPr>
            <w:r w:rsidRPr="005E7B33">
              <w:rPr>
                <w:rFonts w:ascii="Angsana New" w:hAnsi="Angsana New" w:cs="Angsana New"/>
                <w:sz w:val="30"/>
                <w:szCs w:val="30"/>
              </w:rPr>
              <w:t xml:space="preserve">    9,931,438.98 </w:t>
            </w:r>
          </w:p>
        </w:tc>
        <w:tc>
          <w:tcPr>
            <w:tcW w:w="180" w:type="dxa"/>
          </w:tcPr>
          <w:p w14:paraId="3A2DF392" w14:textId="77777777" w:rsidR="0073082B" w:rsidRPr="003E4785" w:rsidRDefault="0073082B" w:rsidP="0073082B">
            <w:pPr>
              <w:ind w:right="142"/>
              <w:jc w:val="both"/>
              <w:rPr>
                <w:rFonts w:ascii="Angsana New" w:hAnsi="Angsana New" w:cs="Angsana New"/>
                <w:sz w:val="30"/>
                <w:szCs w:val="30"/>
              </w:rPr>
            </w:pPr>
          </w:p>
        </w:tc>
        <w:tc>
          <w:tcPr>
            <w:tcW w:w="1530" w:type="dxa"/>
          </w:tcPr>
          <w:p w14:paraId="0FE5FF69" w14:textId="43E5D1A0" w:rsidR="0073082B" w:rsidRPr="00D2444E" w:rsidRDefault="004A32A5" w:rsidP="00D2444E">
            <w:pPr>
              <w:ind w:right="113"/>
              <w:jc w:val="right"/>
              <w:rPr>
                <w:rFonts w:ascii="Angsana New" w:hAnsi="Angsana New" w:cs="Angsana New"/>
                <w:snapToGrid w:val="0"/>
                <w:color w:val="000000"/>
                <w:sz w:val="30"/>
                <w:szCs w:val="30"/>
                <w:lang w:eastAsia="th-TH"/>
              </w:rPr>
            </w:pPr>
            <w:r w:rsidRPr="00D2444E">
              <w:rPr>
                <w:rFonts w:ascii="Angsana New" w:hAnsi="Angsana New" w:cs="Angsana New"/>
                <w:snapToGrid w:val="0"/>
                <w:color w:val="000000"/>
                <w:sz w:val="30"/>
                <w:szCs w:val="30"/>
                <w:lang w:eastAsia="th-TH"/>
              </w:rPr>
              <w:t>3,745,197.59</w:t>
            </w:r>
          </w:p>
        </w:tc>
        <w:tc>
          <w:tcPr>
            <w:tcW w:w="90" w:type="dxa"/>
          </w:tcPr>
          <w:p w14:paraId="05840AAF" w14:textId="77777777" w:rsidR="0073082B" w:rsidRPr="003E4785" w:rsidRDefault="0073082B" w:rsidP="0073082B">
            <w:pPr>
              <w:ind w:right="142"/>
              <w:jc w:val="both"/>
              <w:rPr>
                <w:rFonts w:ascii="Angsana New" w:hAnsi="Angsana New" w:cs="Angsana New"/>
                <w:sz w:val="30"/>
                <w:szCs w:val="30"/>
              </w:rPr>
            </w:pPr>
          </w:p>
        </w:tc>
        <w:tc>
          <w:tcPr>
            <w:tcW w:w="1530" w:type="dxa"/>
          </w:tcPr>
          <w:p w14:paraId="359A7D25" w14:textId="2551C2D0" w:rsidR="0073082B" w:rsidRPr="003E4785" w:rsidRDefault="0073082B" w:rsidP="0073082B">
            <w:pPr>
              <w:ind w:right="142"/>
              <w:jc w:val="right"/>
              <w:rPr>
                <w:rFonts w:ascii="Angsana New" w:hAnsi="Angsana New" w:cs="Angsana New"/>
                <w:snapToGrid w:val="0"/>
                <w:color w:val="000000"/>
                <w:sz w:val="30"/>
                <w:szCs w:val="30"/>
                <w:lang w:eastAsia="th-TH"/>
              </w:rPr>
            </w:pPr>
            <w:r w:rsidRPr="00D552F0">
              <w:rPr>
                <w:rFonts w:ascii="Angsana New" w:hAnsi="Angsana New" w:cs="Angsana New"/>
                <w:sz w:val="30"/>
                <w:szCs w:val="30"/>
              </w:rPr>
              <w:t>6,757,640.98</w:t>
            </w:r>
          </w:p>
        </w:tc>
      </w:tr>
      <w:tr w:rsidR="00A507E6" w:rsidRPr="003E4785" w14:paraId="780A5D1C" w14:textId="77777777">
        <w:tc>
          <w:tcPr>
            <w:tcW w:w="2790" w:type="dxa"/>
          </w:tcPr>
          <w:p w14:paraId="4E29B5A4" w14:textId="2F31A4F6" w:rsidR="00A507E6" w:rsidRDefault="00A507E6" w:rsidP="0073082B">
            <w:pPr>
              <w:rPr>
                <w:rFonts w:ascii="Angsana New" w:hAnsi="Angsana New" w:cs="Angsana New"/>
                <w:sz w:val="30"/>
                <w:szCs w:val="30"/>
                <w:cs/>
              </w:rPr>
            </w:pPr>
            <w:r>
              <w:rPr>
                <w:rFonts w:ascii="Angsana New" w:hAnsi="Angsana New" w:cs="Angsana New" w:hint="cs"/>
                <w:sz w:val="30"/>
                <w:szCs w:val="30"/>
                <w:cs/>
              </w:rPr>
              <w:t>อื่นๆ</w:t>
            </w:r>
          </w:p>
        </w:tc>
        <w:tc>
          <w:tcPr>
            <w:tcW w:w="1620" w:type="dxa"/>
          </w:tcPr>
          <w:p w14:paraId="312A3935" w14:textId="1FD6EA71" w:rsidR="00A507E6" w:rsidRPr="00307A18" w:rsidRDefault="004F1420" w:rsidP="0073082B">
            <w:pPr>
              <w:ind w:right="170"/>
              <w:jc w:val="right"/>
              <w:rPr>
                <w:rFonts w:ascii="Angsana New" w:hAnsi="Angsana New" w:cs="Angsana New"/>
                <w:sz w:val="30"/>
                <w:szCs w:val="30"/>
              </w:rPr>
            </w:pPr>
            <w:r w:rsidRPr="004F1420">
              <w:rPr>
                <w:rFonts w:ascii="Angsana New" w:hAnsi="Angsana New" w:cs="Angsana New"/>
                <w:sz w:val="30"/>
                <w:szCs w:val="30"/>
              </w:rPr>
              <w:t>3,487,300.22</w:t>
            </w:r>
          </w:p>
        </w:tc>
        <w:tc>
          <w:tcPr>
            <w:tcW w:w="90" w:type="dxa"/>
          </w:tcPr>
          <w:p w14:paraId="3BE17DEC" w14:textId="77777777" w:rsidR="00A507E6" w:rsidRPr="003E4785" w:rsidRDefault="00A507E6" w:rsidP="0073082B">
            <w:pPr>
              <w:ind w:right="142"/>
              <w:jc w:val="both"/>
              <w:rPr>
                <w:rFonts w:ascii="Angsana New" w:hAnsi="Angsana New" w:cs="Angsana New"/>
                <w:sz w:val="30"/>
                <w:szCs w:val="30"/>
              </w:rPr>
            </w:pPr>
          </w:p>
        </w:tc>
        <w:tc>
          <w:tcPr>
            <w:tcW w:w="1530" w:type="dxa"/>
            <w:tcBorders>
              <w:top w:val="nil"/>
              <w:left w:val="nil"/>
              <w:bottom w:val="nil"/>
              <w:right w:val="nil"/>
            </w:tcBorders>
            <w:vAlign w:val="bottom"/>
          </w:tcPr>
          <w:p w14:paraId="54A88E24" w14:textId="5BE6B881" w:rsidR="00A507E6" w:rsidRPr="00801E03" w:rsidRDefault="005E7B33" w:rsidP="0073082B">
            <w:pPr>
              <w:ind w:right="113"/>
              <w:jc w:val="right"/>
              <w:rPr>
                <w:rFonts w:ascii="Angsana New" w:hAnsi="Angsana New" w:cs="Angsana New"/>
                <w:sz w:val="30"/>
                <w:szCs w:val="30"/>
              </w:rPr>
            </w:pPr>
            <w:r w:rsidRPr="005E7B33">
              <w:rPr>
                <w:rFonts w:ascii="Angsana New" w:hAnsi="Angsana New" w:cs="Angsana New"/>
                <w:sz w:val="30"/>
                <w:szCs w:val="30"/>
              </w:rPr>
              <w:t xml:space="preserve">    4,791,697.27 </w:t>
            </w:r>
          </w:p>
        </w:tc>
        <w:tc>
          <w:tcPr>
            <w:tcW w:w="180" w:type="dxa"/>
          </w:tcPr>
          <w:p w14:paraId="6161D8E3" w14:textId="77777777" w:rsidR="00A507E6" w:rsidRPr="003E4785" w:rsidRDefault="00A507E6" w:rsidP="0073082B">
            <w:pPr>
              <w:ind w:right="142"/>
              <w:jc w:val="both"/>
              <w:rPr>
                <w:rFonts w:ascii="Angsana New" w:hAnsi="Angsana New" w:cs="Angsana New"/>
                <w:sz w:val="30"/>
                <w:szCs w:val="30"/>
              </w:rPr>
            </w:pPr>
          </w:p>
        </w:tc>
        <w:tc>
          <w:tcPr>
            <w:tcW w:w="1530" w:type="dxa"/>
          </w:tcPr>
          <w:p w14:paraId="01CA6631" w14:textId="5F00E770" w:rsidR="00A507E6" w:rsidRPr="00D2444E" w:rsidRDefault="004F1420" w:rsidP="004F1420">
            <w:pPr>
              <w:ind w:right="95"/>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c>
          <w:tcPr>
            <w:tcW w:w="90" w:type="dxa"/>
          </w:tcPr>
          <w:p w14:paraId="4CBF2497" w14:textId="77777777" w:rsidR="00A507E6" w:rsidRPr="004F1420" w:rsidRDefault="00A507E6" w:rsidP="004F1420">
            <w:pPr>
              <w:ind w:right="95"/>
              <w:jc w:val="center"/>
              <w:rPr>
                <w:rFonts w:ascii="Angsana New" w:hAnsi="Angsana New" w:cs="Angsana New"/>
                <w:snapToGrid w:val="0"/>
                <w:color w:val="000000"/>
                <w:sz w:val="30"/>
                <w:szCs w:val="30"/>
                <w:lang w:eastAsia="th-TH"/>
              </w:rPr>
            </w:pPr>
          </w:p>
        </w:tc>
        <w:tc>
          <w:tcPr>
            <w:tcW w:w="1530" w:type="dxa"/>
          </w:tcPr>
          <w:p w14:paraId="5BEB96F0" w14:textId="785DE055" w:rsidR="00A507E6" w:rsidRPr="004F1420" w:rsidRDefault="004F1420" w:rsidP="004F1420">
            <w:pPr>
              <w:ind w:right="95"/>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r>
      <w:tr w:rsidR="0073082B" w:rsidRPr="003E4785" w14:paraId="2D491D22" w14:textId="77777777" w:rsidTr="00F7030E">
        <w:tc>
          <w:tcPr>
            <w:tcW w:w="2790" w:type="dxa"/>
          </w:tcPr>
          <w:p w14:paraId="0FC19B37" w14:textId="77777777" w:rsidR="0073082B" w:rsidRPr="003E4785" w:rsidRDefault="0073082B" w:rsidP="0073082B">
            <w:pPr>
              <w:ind w:left="900"/>
              <w:rPr>
                <w:rFonts w:ascii="Angsana New" w:hAnsi="Angsana New" w:cs="Angsana New"/>
                <w:sz w:val="30"/>
                <w:szCs w:val="30"/>
                <w:cs/>
              </w:rPr>
            </w:pPr>
            <w:r w:rsidRPr="003E4785">
              <w:rPr>
                <w:rFonts w:ascii="Angsana New" w:hAnsi="Angsana New" w:cs="Angsana New" w:hint="cs"/>
                <w:sz w:val="30"/>
                <w:szCs w:val="30"/>
                <w:cs/>
              </w:rPr>
              <w:t>รวม</w:t>
            </w:r>
          </w:p>
        </w:tc>
        <w:tc>
          <w:tcPr>
            <w:tcW w:w="1620" w:type="dxa"/>
            <w:tcBorders>
              <w:top w:val="single" w:sz="4" w:space="0" w:color="auto"/>
              <w:bottom w:val="double" w:sz="4" w:space="0" w:color="auto"/>
            </w:tcBorders>
          </w:tcPr>
          <w:p w14:paraId="116C4E66" w14:textId="0B2D9047" w:rsidR="0073082B" w:rsidRPr="0073082B" w:rsidRDefault="00307A18" w:rsidP="0073082B">
            <w:pPr>
              <w:ind w:right="170"/>
              <w:jc w:val="right"/>
              <w:rPr>
                <w:rFonts w:ascii="Angsana New" w:hAnsi="Angsana New" w:cs="Angsana New"/>
                <w:sz w:val="30"/>
                <w:szCs w:val="30"/>
                <w:highlight w:val="yellow"/>
              </w:rPr>
            </w:pPr>
            <w:r w:rsidRPr="00307A18">
              <w:rPr>
                <w:rFonts w:ascii="Angsana New" w:hAnsi="Angsana New" w:cs="Angsana New"/>
                <w:sz w:val="30"/>
                <w:szCs w:val="30"/>
                <w:cs/>
              </w:rPr>
              <w:t>14</w:t>
            </w:r>
            <w:r w:rsidRPr="00307A18">
              <w:rPr>
                <w:rFonts w:ascii="Angsana New" w:hAnsi="Angsana New" w:cs="Angsana New"/>
                <w:sz w:val="30"/>
                <w:szCs w:val="30"/>
              </w:rPr>
              <w:t>,</w:t>
            </w:r>
            <w:r w:rsidRPr="00307A18">
              <w:rPr>
                <w:rFonts w:ascii="Angsana New" w:hAnsi="Angsana New" w:cs="Angsana New"/>
                <w:sz w:val="30"/>
                <w:szCs w:val="30"/>
                <w:cs/>
              </w:rPr>
              <w:t>058</w:t>
            </w:r>
            <w:r w:rsidRPr="00307A18">
              <w:rPr>
                <w:rFonts w:ascii="Angsana New" w:hAnsi="Angsana New" w:cs="Angsana New"/>
                <w:sz w:val="30"/>
                <w:szCs w:val="30"/>
              </w:rPr>
              <w:t>,</w:t>
            </w:r>
            <w:r w:rsidRPr="00307A18">
              <w:rPr>
                <w:rFonts w:ascii="Angsana New" w:hAnsi="Angsana New" w:cs="Angsana New"/>
                <w:sz w:val="30"/>
                <w:szCs w:val="30"/>
                <w:cs/>
              </w:rPr>
              <w:t>049.7</w:t>
            </w:r>
            <w:r w:rsidR="00552FC5">
              <w:rPr>
                <w:rFonts w:ascii="Angsana New" w:hAnsi="Angsana New" w:cs="Angsana New"/>
                <w:sz w:val="30"/>
                <w:szCs w:val="30"/>
              </w:rPr>
              <w:t>8</w:t>
            </w:r>
          </w:p>
        </w:tc>
        <w:tc>
          <w:tcPr>
            <w:tcW w:w="90" w:type="dxa"/>
          </w:tcPr>
          <w:p w14:paraId="03085921" w14:textId="77777777" w:rsidR="0073082B" w:rsidRPr="003E4785" w:rsidRDefault="0073082B" w:rsidP="0073082B">
            <w:pPr>
              <w:ind w:right="142"/>
              <w:jc w:val="both"/>
              <w:rPr>
                <w:rFonts w:ascii="Angsana New" w:hAnsi="Angsana New" w:cs="Angsana New"/>
                <w:sz w:val="30"/>
                <w:szCs w:val="30"/>
                <w:cs/>
              </w:rPr>
            </w:pPr>
          </w:p>
        </w:tc>
        <w:tc>
          <w:tcPr>
            <w:tcW w:w="1530" w:type="dxa"/>
            <w:tcBorders>
              <w:top w:val="single" w:sz="4" w:space="0" w:color="auto"/>
              <w:bottom w:val="double" w:sz="4" w:space="0" w:color="auto"/>
            </w:tcBorders>
          </w:tcPr>
          <w:p w14:paraId="724FF1B2" w14:textId="12B40C1B" w:rsidR="0073082B" w:rsidRPr="003E4785" w:rsidRDefault="0073082B" w:rsidP="0073082B">
            <w:pPr>
              <w:ind w:right="113"/>
              <w:jc w:val="right"/>
              <w:rPr>
                <w:rFonts w:ascii="Angsana New" w:hAnsi="Angsana New" w:cs="Angsana New"/>
                <w:sz w:val="30"/>
                <w:szCs w:val="30"/>
                <w:cs/>
              </w:rPr>
            </w:pPr>
            <w:r w:rsidRPr="000E70CB">
              <w:rPr>
                <w:rFonts w:ascii="Angsana New" w:hAnsi="Angsana New" w:cs="Angsana New"/>
                <w:sz w:val="30"/>
                <w:szCs w:val="30"/>
                <w:cs/>
              </w:rPr>
              <w:t>25</w:t>
            </w:r>
            <w:r w:rsidRPr="000E70CB">
              <w:rPr>
                <w:rFonts w:ascii="Angsana New" w:hAnsi="Angsana New" w:cs="Angsana New"/>
                <w:sz w:val="30"/>
                <w:szCs w:val="30"/>
              </w:rPr>
              <w:t>,</w:t>
            </w:r>
            <w:r w:rsidRPr="000E70CB">
              <w:rPr>
                <w:rFonts w:ascii="Angsana New" w:hAnsi="Angsana New" w:cs="Angsana New"/>
                <w:sz w:val="30"/>
                <w:szCs w:val="30"/>
                <w:cs/>
              </w:rPr>
              <w:t>917</w:t>
            </w:r>
            <w:r w:rsidRPr="000E70CB">
              <w:rPr>
                <w:rFonts w:ascii="Angsana New" w:hAnsi="Angsana New" w:cs="Angsana New"/>
                <w:sz w:val="30"/>
                <w:szCs w:val="30"/>
              </w:rPr>
              <w:t>,</w:t>
            </w:r>
            <w:r w:rsidRPr="000E70CB">
              <w:rPr>
                <w:rFonts w:ascii="Angsana New" w:hAnsi="Angsana New" w:cs="Angsana New"/>
                <w:sz w:val="30"/>
                <w:szCs w:val="30"/>
                <w:cs/>
              </w:rPr>
              <w:t>918.70</w:t>
            </w:r>
          </w:p>
        </w:tc>
        <w:tc>
          <w:tcPr>
            <w:tcW w:w="180" w:type="dxa"/>
          </w:tcPr>
          <w:p w14:paraId="7FF82808" w14:textId="77777777" w:rsidR="0073082B" w:rsidRPr="003E4785" w:rsidRDefault="0073082B" w:rsidP="0073082B">
            <w:pPr>
              <w:ind w:right="142"/>
              <w:jc w:val="both"/>
              <w:rPr>
                <w:rFonts w:ascii="Angsana New" w:hAnsi="Angsana New" w:cs="Angsana New"/>
                <w:sz w:val="30"/>
                <w:szCs w:val="30"/>
              </w:rPr>
            </w:pPr>
          </w:p>
        </w:tc>
        <w:tc>
          <w:tcPr>
            <w:tcW w:w="1530" w:type="dxa"/>
            <w:tcBorders>
              <w:top w:val="single" w:sz="4" w:space="0" w:color="auto"/>
              <w:bottom w:val="double" w:sz="4" w:space="0" w:color="auto"/>
            </w:tcBorders>
          </w:tcPr>
          <w:p w14:paraId="6E24C11A" w14:textId="02AA901E" w:rsidR="0073082B" w:rsidRPr="00D2444E" w:rsidRDefault="00AE6C0E" w:rsidP="00D2444E">
            <w:pPr>
              <w:ind w:right="113"/>
              <w:jc w:val="right"/>
              <w:rPr>
                <w:rFonts w:ascii="Angsana New" w:hAnsi="Angsana New" w:cs="Angsana New"/>
                <w:snapToGrid w:val="0"/>
                <w:color w:val="000000"/>
                <w:sz w:val="30"/>
                <w:szCs w:val="30"/>
                <w:lang w:eastAsia="th-TH"/>
              </w:rPr>
            </w:pPr>
            <w:r w:rsidRPr="00D2444E">
              <w:rPr>
                <w:rFonts w:ascii="Angsana New" w:hAnsi="Angsana New" w:cs="Angsana New"/>
                <w:snapToGrid w:val="0"/>
                <w:color w:val="000000"/>
                <w:sz w:val="30"/>
                <w:szCs w:val="30"/>
                <w:lang w:eastAsia="th-TH"/>
              </w:rPr>
              <w:t>7,313,400.55</w:t>
            </w:r>
          </w:p>
        </w:tc>
        <w:tc>
          <w:tcPr>
            <w:tcW w:w="90" w:type="dxa"/>
          </w:tcPr>
          <w:p w14:paraId="1310E893" w14:textId="77777777" w:rsidR="0073082B" w:rsidRPr="003E4785" w:rsidRDefault="0073082B" w:rsidP="0073082B">
            <w:pPr>
              <w:ind w:right="142"/>
              <w:jc w:val="both"/>
              <w:rPr>
                <w:rFonts w:ascii="Angsana New" w:hAnsi="Angsana New" w:cs="Angsana New"/>
                <w:sz w:val="30"/>
                <w:szCs w:val="30"/>
              </w:rPr>
            </w:pPr>
          </w:p>
        </w:tc>
        <w:tc>
          <w:tcPr>
            <w:tcW w:w="1530" w:type="dxa"/>
            <w:tcBorders>
              <w:top w:val="single" w:sz="4" w:space="0" w:color="auto"/>
              <w:bottom w:val="double" w:sz="4" w:space="0" w:color="auto"/>
            </w:tcBorders>
          </w:tcPr>
          <w:p w14:paraId="0AB7190F" w14:textId="683DFB5E" w:rsidR="0073082B" w:rsidRPr="003E4785" w:rsidRDefault="0073082B" w:rsidP="0073082B">
            <w:pPr>
              <w:ind w:right="142"/>
              <w:jc w:val="right"/>
              <w:rPr>
                <w:rFonts w:ascii="Angsana New" w:hAnsi="Angsana New" w:cs="Angsana New"/>
                <w:snapToGrid w:val="0"/>
                <w:color w:val="000000"/>
                <w:sz w:val="30"/>
                <w:szCs w:val="30"/>
                <w:lang w:eastAsia="th-TH"/>
              </w:rPr>
            </w:pPr>
            <w:r w:rsidRPr="00D552F0">
              <w:rPr>
                <w:rFonts w:ascii="Angsana New" w:hAnsi="Angsana New" w:cs="Angsana New"/>
                <w:sz w:val="30"/>
                <w:szCs w:val="30"/>
              </w:rPr>
              <w:t>13,188,359.14</w:t>
            </w:r>
          </w:p>
        </w:tc>
      </w:tr>
    </w:tbl>
    <w:p w14:paraId="41417352" w14:textId="77777777" w:rsidR="00894339" w:rsidRPr="003E4785" w:rsidRDefault="00894339" w:rsidP="00060E20">
      <w:pPr>
        <w:ind w:left="426" w:firstLine="992"/>
        <w:jc w:val="thaiDistribute"/>
        <w:rPr>
          <w:rFonts w:ascii="Angsana New" w:hAnsi="Angsana New" w:cs="Angsana New"/>
          <w:spacing w:val="-3"/>
          <w:sz w:val="16"/>
          <w:szCs w:val="16"/>
          <w:cs/>
        </w:rPr>
      </w:pPr>
    </w:p>
    <w:p w14:paraId="407F9D36" w14:textId="442BE529" w:rsidR="00C10D40" w:rsidRDefault="00060E20" w:rsidP="00060E20">
      <w:pPr>
        <w:ind w:left="426" w:firstLine="992"/>
        <w:jc w:val="thaiDistribute"/>
        <w:rPr>
          <w:rFonts w:ascii="Angsana New" w:hAnsi="Angsana New" w:cs="Angsana New"/>
          <w:sz w:val="30"/>
          <w:szCs w:val="30"/>
          <w:cs/>
        </w:rPr>
      </w:pPr>
      <w:r w:rsidRPr="003E4785">
        <w:rPr>
          <w:rFonts w:ascii="Angsana New" w:hAnsi="Angsana New" w:cs="Angsana New" w:hint="cs"/>
          <w:sz w:val="30"/>
          <w:szCs w:val="30"/>
          <w:cs/>
        </w:rPr>
        <w:t xml:space="preserve">ตามงบการเงินรวม </w:t>
      </w:r>
      <w:r w:rsidRPr="003E4785">
        <w:rPr>
          <w:rFonts w:ascii="Angsana New" w:hAnsi="Angsana New" w:cs="Angsana New"/>
          <w:sz w:val="30"/>
          <w:szCs w:val="30"/>
          <w:cs/>
        </w:rPr>
        <w:t xml:space="preserve">ณ </w:t>
      </w:r>
      <w:r w:rsidR="00842C40" w:rsidRPr="00AC43ED">
        <w:rPr>
          <w:rFonts w:ascii="Angsana New" w:hAnsi="Angsana New" w:cs="Angsana New"/>
          <w:sz w:val="30"/>
          <w:szCs w:val="30"/>
          <w:cs/>
        </w:rPr>
        <w:t xml:space="preserve">วันที่ </w:t>
      </w:r>
      <w:r w:rsidR="003E5693">
        <w:rPr>
          <w:rFonts w:ascii="Angsana New" w:hAnsi="Angsana New" w:cs="Angsana New"/>
          <w:sz w:val="30"/>
          <w:szCs w:val="30"/>
        </w:rPr>
        <w:t>31</w:t>
      </w:r>
      <w:r w:rsidR="00842C40" w:rsidRPr="00AC43ED">
        <w:rPr>
          <w:rFonts w:ascii="Angsana New" w:hAnsi="Angsana New" w:cs="Angsana New" w:hint="cs"/>
          <w:sz w:val="30"/>
          <w:szCs w:val="30"/>
          <w:cs/>
        </w:rPr>
        <w:t xml:space="preserve"> ธันวาคม</w:t>
      </w:r>
      <w:r w:rsidR="00842C40" w:rsidRPr="00AC43ED">
        <w:rPr>
          <w:rFonts w:ascii="Angsana New" w:hAnsi="Angsana New" w:cs="Angsana New"/>
          <w:sz w:val="30"/>
          <w:szCs w:val="30"/>
          <w:cs/>
        </w:rPr>
        <w:t xml:space="preserve"> </w:t>
      </w:r>
      <w:r w:rsidR="003E5693">
        <w:rPr>
          <w:rFonts w:ascii="Angsana New" w:hAnsi="Angsana New" w:cs="Angsana New"/>
          <w:sz w:val="30"/>
          <w:szCs w:val="30"/>
        </w:rPr>
        <w:t>2568</w:t>
      </w:r>
      <w:r w:rsidR="00842C40" w:rsidRPr="00AC43ED">
        <w:rPr>
          <w:rFonts w:ascii="Angsana New" w:hAnsi="Angsana New" w:cs="Angsana New"/>
          <w:sz w:val="30"/>
          <w:szCs w:val="30"/>
          <w:cs/>
        </w:rPr>
        <w:t xml:space="preserve"> </w:t>
      </w:r>
      <w:r w:rsidRPr="00894339">
        <w:rPr>
          <w:rFonts w:ascii="Angsana New" w:hAnsi="Angsana New" w:cs="Angsana New"/>
          <w:sz w:val="30"/>
          <w:szCs w:val="30"/>
          <w:cs/>
        </w:rPr>
        <w:t>กลุ่มบริษัท</w:t>
      </w:r>
      <w:r w:rsidRPr="00894339">
        <w:rPr>
          <w:rFonts w:ascii="Angsana New" w:hAnsi="Angsana New" w:cs="Angsana New" w:hint="cs"/>
          <w:sz w:val="30"/>
          <w:szCs w:val="30"/>
          <w:cs/>
        </w:rPr>
        <w:t>ฯ</w:t>
      </w:r>
      <w:r w:rsidRPr="00894339">
        <w:rPr>
          <w:rFonts w:ascii="Angsana New" w:hAnsi="Angsana New" w:cs="Angsana New"/>
          <w:sz w:val="30"/>
          <w:szCs w:val="30"/>
          <w:cs/>
        </w:rPr>
        <w:t xml:space="preserve"> อยู่ระหว่างการขอคืนภาษีเงินได้ถูกหัก ณ ที่จ่าย </w:t>
      </w:r>
      <w:r w:rsidRPr="00BF4403">
        <w:rPr>
          <w:rFonts w:ascii="Angsana New" w:hAnsi="Angsana New" w:cs="Angsana New"/>
          <w:sz w:val="30"/>
          <w:szCs w:val="30"/>
          <w:cs/>
        </w:rPr>
        <w:t>จำนวน</w:t>
      </w:r>
      <w:r w:rsidRPr="00BF4403">
        <w:rPr>
          <w:rFonts w:ascii="Angsana New" w:hAnsi="Angsana New" w:cs="Angsana New" w:hint="cs"/>
          <w:sz w:val="30"/>
          <w:szCs w:val="30"/>
          <w:cs/>
        </w:rPr>
        <w:t>เงิน</w:t>
      </w:r>
      <w:r w:rsidRPr="00BF4403">
        <w:rPr>
          <w:rFonts w:ascii="Angsana New" w:hAnsi="Angsana New" w:cs="Angsana New"/>
          <w:sz w:val="30"/>
          <w:szCs w:val="30"/>
          <w:cs/>
        </w:rPr>
        <w:t xml:space="preserve"> </w:t>
      </w:r>
      <w:r w:rsidR="003E5693">
        <w:rPr>
          <w:rFonts w:ascii="Angsana New" w:hAnsi="Angsana New" w:cs="Angsana New"/>
          <w:sz w:val="30"/>
          <w:szCs w:val="30"/>
        </w:rPr>
        <w:t>3</w:t>
      </w:r>
      <w:r w:rsidR="00EB44C9">
        <w:rPr>
          <w:rFonts w:ascii="Angsana New" w:hAnsi="Angsana New" w:cs="Angsana New"/>
          <w:sz w:val="30"/>
          <w:szCs w:val="30"/>
        </w:rPr>
        <w:t>.</w:t>
      </w:r>
      <w:r w:rsidR="003E5693">
        <w:rPr>
          <w:rFonts w:ascii="Angsana New" w:hAnsi="Angsana New" w:cs="Angsana New"/>
          <w:sz w:val="30"/>
          <w:szCs w:val="30"/>
        </w:rPr>
        <w:t>57</w:t>
      </w:r>
      <w:r w:rsidRPr="00BF4403">
        <w:rPr>
          <w:rFonts w:ascii="Angsana New" w:hAnsi="Angsana New" w:cs="Angsana New" w:hint="cs"/>
          <w:sz w:val="30"/>
          <w:szCs w:val="30"/>
          <w:cs/>
        </w:rPr>
        <w:t xml:space="preserve"> </w:t>
      </w:r>
      <w:r w:rsidRPr="00BF4403">
        <w:rPr>
          <w:rFonts w:ascii="Angsana New" w:hAnsi="Angsana New" w:cs="Angsana New"/>
          <w:sz w:val="30"/>
          <w:szCs w:val="30"/>
          <w:cs/>
        </w:rPr>
        <w:t>ล้านบาท</w:t>
      </w:r>
      <w:r w:rsidRPr="00BF4403">
        <w:rPr>
          <w:rFonts w:ascii="Angsana New" w:hAnsi="Angsana New" w:cs="Angsana New" w:hint="cs"/>
          <w:sz w:val="30"/>
          <w:szCs w:val="30"/>
          <w:cs/>
        </w:rPr>
        <w:t xml:space="preserve"> (</w:t>
      </w:r>
      <w:r w:rsidR="003E5693">
        <w:rPr>
          <w:rFonts w:ascii="Angsana New" w:hAnsi="Angsana New" w:cs="Angsana New"/>
          <w:sz w:val="30"/>
          <w:szCs w:val="30"/>
        </w:rPr>
        <w:t>2567</w:t>
      </w:r>
      <w:r w:rsidRPr="00BF4403">
        <w:rPr>
          <w:rFonts w:ascii="Angsana New" w:hAnsi="Angsana New" w:cs="Angsana New"/>
          <w:sz w:val="30"/>
          <w:szCs w:val="30"/>
          <w:cs/>
        </w:rPr>
        <w:t xml:space="preserve"> : </w:t>
      </w:r>
      <w:r w:rsidRPr="00BF4403">
        <w:rPr>
          <w:rFonts w:ascii="Angsana New" w:hAnsi="Angsana New" w:cs="Angsana New" w:hint="cs"/>
          <w:sz w:val="30"/>
          <w:szCs w:val="30"/>
          <w:cs/>
        </w:rPr>
        <w:t>จำนวนเงิน</w:t>
      </w:r>
      <w:r w:rsidRPr="00894339">
        <w:rPr>
          <w:rFonts w:ascii="Angsana New" w:hAnsi="Angsana New" w:cs="Angsana New" w:hint="cs"/>
          <w:sz w:val="30"/>
          <w:szCs w:val="30"/>
          <w:cs/>
        </w:rPr>
        <w:t xml:space="preserve"> </w:t>
      </w:r>
      <w:r w:rsidR="003E5693">
        <w:rPr>
          <w:rFonts w:ascii="Angsana New" w:hAnsi="Angsana New" w:cs="Angsana New"/>
          <w:sz w:val="30"/>
          <w:szCs w:val="30"/>
        </w:rPr>
        <w:t>11.</w:t>
      </w:r>
      <w:r w:rsidR="006053A0">
        <w:rPr>
          <w:rFonts w:ascii="Angsana New" w:hAnsi="Angsana New" w:cs="Angsana New"/>
          <w:sz w:val="30"/>
          <w:szCs w:val="30"/>
        </w:rPr>
        <w:t>19</w:t>
      </w:r>
      <w:r w:rsidRPr="00894339">
        <w:rPr>
          <w:rFonts w:ascii="Angsana New" w:hAnsi="Angsana New" w:cs="Angsana New" w:hint="cs"/>
          <w:sz w:val="30"/>
          <w:szCs w:val="30"/>
          <w:cs/>
        </w:rPr>
        <w:t xml:space="preserve"> ล้านบาท</w:t>
      </w:r>
      <w:r w:rsidRPr="00894339">
        <w:rPr>
          <w:rFonts w:ascii="Angsana New" w:hAnsi="Angsana New" w:cs="Angsana New"/>
          <w:sz w:val="30"/>
          <w:szCs w:val="30"/>
          <w:cs/>
        </w:rPr>
        <w:t>)</w:t>
      </w:r>
      <w:bookmarkStart w:id="8" w:name="_Hlk29994403"/>
      <w:r w:rsidRPr="00894339">
        <w:rPr>
          <w:rFonts w:ascii="Angsana New" w:hAnsi="Angsana New" w:cs="Angsana New" w:hint="cs"/>
          <w:sz w:val="30"/>
          <w:szCs w:val="30"/>
          <w:cs/>
        </w:rPr>
        <w:t xml:space="preserve"> </w:t>
      </w:r>
      <w:bookmarkEnd w:id="8"/>
      <w:r w:rsidR="00324FC6">
        <w:rPr>
          <w:rFonts w:ascii="Angsana New" w:hAnsi="Angsana New" w:cs="Angsana New" w:hint="cs"/>
          <w:sz w:val="30"/>
          <w:szCs w:val="30"/>
          <w:cs/>
        </w:rPr>
        <w:t>และ</w:t>
      </w:r>
      <w:r w:rsidR="00DA6BAB" w:rsidRPr="00363727">
        <w:rPr>
          <w:rFonts w:ascii="Angsana New" w:hAnsi="Angsana New" w:cs="Angsana New" w:hint="cs"/>
          <w:spacing w:val="-5"/>
          <w:sz w:val="32"/>
          <w:szCs w:val="32"/>
          <w:cs/>
        </w:rPr>
        <w:t>ตามงบการเงินเฉพาะกิจการ</w:t>
      </w:r>
      <w:r w:rsidR="00DA6BAB" w:rsidRPr="004E4E71">
        <w:rPr>
          <w:rFonts w:ascii="Angsana New" w:hAnsi="Angsana New" w:cs="Angsana New" w:hint="cs"/>
          <w:spacing w:val="-3"/>
          <w:sz w:val="32"/>
          <w:szCs w:val="32"/>
          <w:cs/>
        </w:rPr>
        <w:t xml:space="preserve"> </w:t>
      </w:r>
      <w:r w:rsidR="00DA6BAB">
        <w:rPr>
          <w:rFonts w:ascii="Angsana New" w:hAnsi="Angsana New" w:cs="Angsana New" w:hint="cs"/>
          <w:spacing w:val="-3"/>
          <w:sz w:val="32"/>
          <w:szCs w:val="32"/>
          <w:cs/>
        </w:rPr>
        <w:t xml:space="preserve">        </w:t>
      </w:r>
      <w:r w:rsidR="00DA6BAB" w:rsidRPr="004E4E71">
        <w:rPr>
          <w:rFonts w:ascii="Angsana New" w:hAnsi="Angsana New" w:cs="Angsana New" w:hint="cs"/>
          <w:spacing w:val="-3"/>
          <w:sz w:val="32"/>
          <w:szCs w:val="32"/>
          <w:cs/>
        </w:rPr>
        <w:t xml:space="preserve">ณ </w:t>
      </w:r>
      <w:r w:rsidR="00842C40" w:rsidRPr="00AC43ED">
        <w:rPr>
          <w:rFonts w:ascii="Angsana New" w:hAnsi="Angsana New" w:cs="Angsana New"/>
          <w:sz w:val="30"/>
          <w:szCs w:val="30"/>
          <w:cs/>
        </w:rPr>
        <w:t xml:space="preserve">วันที่ </w:t>
      </w:r>
      <w:r w:rsidR="006053A0">
        <w:rPr>
          <w:rFonts w:ascii="Angsana New" w:hAnsi="Angsana New" w:cs="Angsana New"/>
          <w:sz w:val="30"/>
          <w:szCs w:val="30"/>
        </w:rPr>
        <w:t>31</w:t>
      </w:r>
      <w:r w:rsidR="00842C40" w:rsidRPr="00AC43ED">
        <w:rPr>
          <w:rFonts w:ascii="Angsana New" w:hAnsi="Angsana New" w:cs="Angsana New" w:hint="cs"/>
          <w:sz w:val="30"/>
          <w:szCs w:val="30"/>
          <w:cs/>
        </w:rPr>
        <w:t xml:space="preserve"> ธันวาคม</w:t>
      </w:r>
      <w:r w:rsidR="00842C40" w:rsidRPr="00AC43ED">
        <w:rPr>
          <w:rFonts w:ascii="Angsana New" w:hAnsi="Angsana New" w:cs="Angsana New"/>
          <w:sz w:val="30"/>
          <w:szCs w:val="30"/>
          <w:cs/>
        </w:rPr>
        <w:t xml:space="preserve"> </w:t>
      </w:r>
      <w:r w:rsidR="00016687">
        <w:rPr>
          <w:rFonts w:ascii="Angsana New" w:hAnsi="Angsana New" w:cs="Angsana New"/>
          <w:sz w:val="30"/>
          <w:szCs w:val="30"/>
        </w:rPr>
        <w:t>2568</w:t>
      </w:r>
      <w:r w:rsidR="00842C40" w:rsidRPr="00AC43ED">
        <w:rPr>
          <w:rFonts w:ascii="Angsana New" w:hAnsi="Angsana New" w:cs="Angsana New"/>
          <w:sz w:val="30"/>
          <w:szCs w:val="30"/>
          <w:cs/>
        </w:rPr>
        <w:t xml:space="preserve"> </w:t>
      </w:r>
      <w:r w:rsidR="00DA6BAB">
        <w:rPr>
          <w:rFonts w:ascii="Angsana New" w:hAnsi="Angsana New" w:cs="Angsana New" w:hint="cs"/>
          <w:spacing w:val="-3"/>
          <w:sz w:val="32"/>
          <w:szCs w:val="32"/>
          <w:cs/>
        </w:rPr>
        <w:t>จำ</w:t>
      </w:r>
      <w:r w:rsidR="00DA6BAB" w:rsidRPr="004E4E71">
        <w:rPr>
          <w:rFonts w:ascii="Angsana New" w:hAnsi="Angsana New" w:cs="Angsana New"/>
          <w:spacing w:val="-3"/>
          <w:sz w:val="32"/>
          <w:szCs w:val="32"/>
          <w:cs/>
        </w:rPr>
        <w:t>นวน</w:t>
      </w:r>
      <w:r w:rsidR="00DA6BAB" w:rsidRPr="004E4E71">
        <w:rPr>
          <w:rFonts w:ascii="Angsana New" w:hAnsi="Angsana New" w:cs="Angsana New" w:hint="cs"/>
          <w:spacing w:val="-3"/>
          <w:sz w:val="32"/>
          <w:szCs w:val="32"/>
          <w:cs/>
        </w:rPr>
        <w:t xml:space="preserve">เงิน </w:t>
      </w:r>
      <w:r w:rsidR="00016687">
        <w:rPr>
          <w:rFonts w:ascii="Angsana New" w:hAnsi="Angsana New" w:cs="Angsana New"/>
          <w:spacing w:val="-3"/>
          <w:sz w:val="32"/>
          <w:szCs w:val="32"/>
        </w:rPr>
        <w:t>3.57</w:t>
      </w:r>
      <w:r w:rsidR="00DA6BAB" w:rsidRPr="004E4E71">
        <w:rPr>
          <w:rFonts w:ascii="Angsana New" w:hAnsi="Angsana New" w:cs="Angsana New"/>
          <w:spacing w:val="-3"/>
          <w:sz w:val="32"/>
          <w:szCs w:val="32"/>
          <w:cs/>
        </w:rPr>
        <w:t xml:space="preserve"> ล้านบาท</w:t>
      </w:r>
      <w:r w:rsidR="001A7874">
        <w:rPr>
          <w:rFonts w:ascii="Angsana New" w:hAnsi="Angsana New" w:cs="Angsana New"/>
          <w:spacing w:val="-3"/>
          <w:sz w:val="32"/>
          <w:szCs w:val="32"/>
          <w:cs/>
        </w:rPr>
        <w:t xml:space="preserve"> </w:t>
      </w:r>
      <w:r w:rsidR="009C4B76" w:rsidRPr="00BF4403">
        <w:rPr>
          <w:rFonts w:ascii="Angsana New" w:hAnsi="Angsana New" w:cs="Angsana New" w:hint="cs"/>
          <w:sz w:val="30"/>
          <w:szCs w:val="30"/>
          <w:cs/>
        </w:rPr>
        <w:t>(</w:t>
      </w:r>
      <w:r w:rsidR="00016687">
        <w:rPr>
          <w:rFonts w:ascii="Angsana New" w:hAnsi="Angsana New" w:cs="Angsana New"/>
          <w:sz w:val="30"/>
          <w:szCs w:val="30"/>
        </w:rPr>
        <w:t>2567</w:t>
      </w:r>
      <w:r w:rsidR="009C4B76" w:rsidRPr="00BF4403">
        <w:rPr>
          <w:rFonts w:ascii="Angsana New" w:hAnsi="Angsana New" w:cs="Angsana New"/>
          <w:sz w:val="30"/>
          <w:szCs w:val="30"/>
          <w:cs/>
        </w:rPr>
        <w:t xml:space="preserve"> : </w:t>
      </w:r>
      <w:r w:rsidR="009C4B76" w:rsidRPr="00BF4403">
        <w:rPr>
          <w:rFonts w:ascii="Angsana New" w:hAnsi="Angsana New" w:cs="Angsana New" w:hint="cs"/>
          <w:sz w:val="30"/>
          <w:szCs w:val="30"/>
          <w:cs/>
        </w:rPr>
        <w:t>จำนวนเงิน</w:t>
      </w:r>
      <w:r w:rsidR="009C4B76" w:rsidRPr="00894339">
        <w:rPr>
          <w:rFonts w:ascii="Angsana New" w:hAnsi="Angsana New" w:cs="Angsana New" w:hint="cs"/>
          <w:sz w:val="30"/>
          <w:szCs w:val="30"/>
          <w:cs/>
        </w:rPr>
        <w:t xml:space="preserve"> </w:t>
      </w:r>
      <w:r w:rsidR="00016687">
        <w:rPr>
          <w:rFonts w:ascii="Angsana New" w:hAnsi="Angsana New" w:cs="Angsana New"/>
          <w:sz w:val="30"/>
          <w:szCs w:val="30"/>
        </w:rPr>
        <w:t>6.43</w:t>
      </w:r>
      <w:r w:rsidR="009C4B76" w:rsidRPr="00894339">
        <w:rPr>
          <w:rFonts w:ascii="Angsana New" w:hAnsi="Angsana New" w:cs="Angsana New" w:hint="cs"/>
          <w:sz w:val="30"/>
          <w:szCs w:val="30"/>
          <w:cs/>
        </w:rPr>
        <w:t xml:space="preserve"> ล้านบาท</w:t>
      </w:r>
      <w:r w:rsidR="009C4B76" w:rsidRPr="00894339">
        <w:rPr>
          <w:rFonts w:ascii="Angsana New" w:hAnsi="Angsana New" w:cs="Angsana New"/>
          <w:sz w:val="30"/>
          <w:szCs w:val="30"/>
          <w:cs/>
        </w:rPr>
        <w:t>)</w:t>
      </w:r>
      <w:r w:rsidR="009C4B76">
        <w:rPr>
          <w:rFonts w:ascii="Angsana New" w:hAnsi="Angsana New" w:cs="Angsana New"/>
          <w:sz w:val="30"/>
          <w:szCs w:val="30"/>
          <w:cs/>
        </w:rPr>
        <w:t xml:space="preserve"> </w:t>
      </w:r>
      <w:r w:rsidRPr="00894339">
        <w:rPr>
          <w:rFonts w:ascii="Angsana New" w:hAnsi="Angsana New" w:cs="Angsana New"/>
          <w:sz w:val="30"/>
          <w:szCs w:val="30"/>
          <w:cs/>
        </w:rPr>
        <w:t>ทั้งนี้ จำนวน</w:t>
      </w:r>
      <w:r w:rsidR="00CC2909" w:rsidRPr="00CC2909">
        <w:rPr>
          <w:rFonts w:ascii="Angsana New" w:hAnsi="Angsana New" w:cs="Angsana New"/>
          <w:sz w:val="30"/>
          <w:szCs w:val="30"/>
          <w:cs/>
        </w:rPr>
        <w:t>เงิน</w:t>
      </w:r>
      <w:r w:rsidR="00CC2909">
        <w:rPr>
          <w:rFonts w:ascii="Angsana New" w:hAnsi="Angsana New" w:cs="Angsana New"/>
          <w:sz w:val="30"/>
          <w:szCs w:val="30"/>
        </w:rPr>
        <w:t xml:space="preserve">         </w:t>
      </w:r>
      <w:r w:rsidR="00CC2909" w:rsidRPr="00CC2909">
        <w:rPr>
          <w:rFonts w:ascii="Angsana New" w:hAnsi="Angsana New" w:cs="Angsana New"/>
          <w:sz w:val="30"/>
          <w:szCs w:val="30"/>
          <w:cs/>
        </w:rPr>
        <w:t>ที่ได้รับคืนขึ้นอยู่กับผลของการตรวจสอบภาษีดังกล่าว อย่างไรก็ตาม ในระหว่างปี</w:t>
      </w:r>
      <w:r w:rsidR="00CC2909">
        <w:rPr>
          <w:rFonts w:ascii="Angsana New" w:hAnsi="Angsana New" w:cs="Angsana New"/>
          <w:sz w:val="30"/>
          <w:szCs w:val="30"/>
        </w:rPr>
        <w:t xml:space="preserve"> 2568 </w:t>
      </w:r>
      <w:r w:rsidR="00CC2909" w:rsidRPr="00CC2909">
        <w:rPr>
          <w:rFonts w:ascii="Angsana New" w:hAnsi="Angsana New" w:cs="Angsana New"/>
          <w:sz w:val="30"/>
          <w:szCs w:val="30"/>
          <w:cs/>
        </w:rPr>
        <w:t xml:space="preserve">กลุ่มบริษัทฯ </w:t>
      </w:r>
      <w:r w:rsidR="00F459CF">
        <w:rPr>
          <w:rFonts w:ascii="Angsana New" w:hAnsi="Angsana New" w:cs="Angsana New"/>
          <w:sz w:val="30"/>
          <w:szCs w:val="30"/>
        </w:rPr>
        <w:t xml:space="preserve">        </w:t>
      </w:r>
      <w:r w:rsidR="00CC2909" w:rsidRPr="00CC2909">
        <w:rPr>
          <w:rFonts w:ascii="Angsana New" w:hAnsi="Angsana New" w:cs="Angsana New"/>
          <w:sz w:val="30"/>
          <w:szCs w:val="30"/>
          <w:cs/>
        </w:rPr>
        <w:t xml:space="preserve">ได้รับคืนภาษีเงินได้ตามงบการเงินรวม จำนวนเงิน </w:t>
      </w:r>
      <w:r w:rsidR="00CC2909">
        <w:rPr>
          <w:rFonts w:ascii="Angsana New" w:hAnsi="Angsana New" w:cs="Angsana New"/>
          <w:sz w:val="30"/>
          <w:szCs w:val="30"/>
        </w:rPr>
        <w:t>11.</w:t>
      </w:r>
      <w:r w:rsidR="00093C54">
        <w:rPr>
          <w:rFonts w:ascii="Angsana New" w:hAnsi="Angsana New" w:cs="Angsana New"/>
          <w:sz w:val="30"/>
          <w:szCs w:val="30"/>
        </w:rPr>
        <w:t>19</w:t>
      </w:r>
      <w:r w:rsidR="00CC2909" w:rsidRPr="00CC2909">
        <w:rPr>
          <w:rFonts w:ascii="Angsana New" w:hAnsi="Angsana New" w:cs="Angsana New"/>
          <w:sz w:val="30"/>
          <w:szCs w:val="30"/>
          <w:cs/>
        </w:rPr>
        <w:t xml:space="preserve"> ล้านบาท และตามงบการเงินเฉพาะกิจการ </w:t>
      </w:r>
      <w:r w:rsidR="00F459CF">
        <w:rPr>
          <w:rFonts w:ascii="Angsana New" w:hAnsi="Angsana New" w:cs="Angsana New"/>
          <w:sz w:val="30"/>
          <w:szCs w:val="30"/>
        </w:rPr>
        <w:t xml:space="preserve">                </w:t>
      </w:r>
      <w:r w:rsidR="00CC2909" w:rsidRPr="00CC2909">
        <w:rPr>
          <w:rFonts w:ascii="Angsana New" w:hAnsi="Angsana New" w:cs="Angsana New"/>
          <w:sz w:val="30"/>
          <w:szCs w:val="30"/>
          <w:cs/>
        </w:rPr>
        <w:t xml:space="preserve">เป็นจำนวนเงิน </w:t>
      </w:r>
      <w:r w:rsidR="00CC2909">
        <w:rPr>
          <w:rFonts w:ascii="Angsana New" w:hAnsi="Angsana New" w:cs="Angsana New"/>
          <w:sz w:val="30"/>
          <w:szCs w:val="30"/>
        </w:rPr>
        <w:t>6.43</w:t>
      </w:r>
      <w:r w:rsidR="00CC2909" w:rsidRPr="00CC2909">
        <w:rPr>
          <w:rFonts w:ascii="Angsana New" w:hAnsi="Angsana New" w:cs="Angsana New"/>
          <w:sz w:val="30"/>
          <w:szCs w:val="30"/>
          <w:cs/>
        </w:rPr>
        <w:t xml:space="preserve"> ล้านบาท</w:t>
      </w:r>
      <w:r w:rsidR="00016687">
        <w:rPr>
          <w:rFonts w:ascii="Angsana New" w:hAnsi="Angsana New" w:cs="Angsana New"/>
          <w:sz w:val="30"/>
          <w:szCs w:val="30"/>
        </w:rPr>
        <w:t xml:space="preserve"> </w:t>
      </w:r>
    </w:p>
    <w:p w14:paraId="0DF20E52" w14:textId="77777777" w:rsidR="00F7030E" w:rsidRDefault="00F7030E" w:rsidP="00060E20">
      <w:pPr>
        <w:ind w:left="426" w:firstLine="992"/>
        <w:jc w:val="thaiDistribute"/>
        <w:rPr>
          <w:rFonts w:ascii="Angsana New" w:hAnsi="Angsana New" w:cs="Angsana New"/>
          <w:sz w:val="30"/>
          <w:szCs w:val="30"/>
        </w:rPr>
      </w:pPr>
    </w:p>
    <w:p w14:paraId="3A26C0AC" w14:textId="77777777" w:rsidR="009812DF" w:rsidRDefault="009812DF" w:rsidP="00060E20">
      <w:pPr>
        <w:ind w:left="426" w:firstLine="992"/>
        <w:jc w:val="thaiDistribute"/>
        <w:rPr>
          <w:rFonts w:ascii="Angsana New" w:hAnsi="Angsana New" w:cs="Angsana New"/>
          <w:sz w:val="30"/>
          <w:szCs w:val="30"/>
        </w:rPr>
      </w:pPr>
    </w:p>
    <w:p w14:paraId="34AFC89F" w14:textId="77777777" w:rsidR="009812DF" w:rsidRDefault="009812DF" w:rsidP="00060E20">
      <w:pPr>
        <w:ind w:left="426" w:firstLine="992"/>
        <w:jc w:val="thaiDistribute"/>
        <w:rPr>
          <w:rFonts w:ascii="Angsana New" w:hAnsi="Angsana New" w:cs="Angsana New"/>
          <w:sz w:val="30"/>
          <w:szCs w:val="30"/>
        </w:rPr>
      </w:pPr>
    </w:p>
    <w:p w14:paraId="38B4D540" w14:textId="77777777" w:rsidR="00C30C87" w:rsidRDefault="00C30C87" w:rsidP="00060E20">
      <w:pPr>
        <w:ind w:left="426" w:firstLine="992"/>
        <w:jc w:val="thaiDistribute"/>
        <w:rPr>
          <w:rFonts w:ascii="Angsana New" w:hAnsi="Angsana New" w:cs="Angsana New"/>
          <w:sz w:val="30"/>
          <w:szCs w:val="30"/>
        </w:rPr>
      </w:pPr>
    </w:p>
    <w:p w14:paraId="4712B822" w14:textId="77777777" w:rsidR="009812DF" w:rsidRDefault="009812DF" w:rsidP="00060E20">
      <w:pPr>
        <w:ind w:left="426" w:firstLine="992"/>
        <w:jc w:val="thaiDistribute"/>
        <w:rPr>
          <w:rFonts w:ascii="Angsana New" w:hAnsi="Angsana New" w:cs="Angsana New"/>
          <w:sz w:val="30"/>
          <w:szCs w:val="30"/>
        </w:rPr>
      </w:pPr>
    </w:p>
    <w:p w14:paraId="12E1921A" w14:textId="77777777" w:rsidR="009812DF" w:rsidRDefault="009812DF" w:rsidP="00907F6E">
      <w:pPr>
        <w:jc w:val="thaiDistribute"/>
        <w:rPr>
          <w:rFonts w:ascii="Angsana New" w:hAnsi="Angsana New" w:cs="Angsana New"/>
          <w:sz w:val="30"/>
          <w:szCs w:val="30"/>
        </w:rPr>
      </w:pPr>
    </w:p>
    <w:p w14:paraId="008D8415" w14:textId="6BFE3A1E" w:rsidR="00EB39C3" w:rsidRPr="006778FC" w:rsidRDefault="00EB39C3" w:rsidP="0032785C">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เจ้าหนี้</w:t>
      </w:r>
      <w:r w:rsidR="004C7DC3" w:rsidRPr="006778FC">
        <w:rPr>
          <w:rFonts w:ascii="Angsana New" w:hAnsi="Angsana New" w:cs="Angsana New"/>
          <w:b/>
          <w:bCs/>
          <w:sz w:val="30"/>
          <w:szCs w:val="30"/>
          <w:cs/>
        </w:rPr>
        <w:t>หมุนเวียน</w:t>
      </w:r>
      <w:r w:rsidRPr="006778FC">
        <w:rPr>
          <w:rFonts w:ascii="Angsana New" w:hAnsi="Angsana New" w:cs="Angsana New"/>
          <w:b/>
          <w:bCs/>
          <w:sz w:val="30"/>
          <w:szCs w:val="30"/>
          <w:cs/>
        </w:rPr>
        <w:t>อื่น</w:t>
      </w:r>
      <w:r w:rsidRPr="006778FC">
        <w:rPr>
          <w:rFonts w:ascii="Angsana New" w:hAnsi="Angsana New" w:cs="Angsana New"/>
          <w:b/>
          <w:bCs/>
          <w:sz w:val="30"/>
          <w:szCs w:val="30"/>
        </w:rPr>
        <w:t xml:space="preserve"> – </w:t>
      </w:r>
      <w:r w:rsidRPr="006778FC">
        <w:rPr>
          <w:rFonts w:ascii="Angsana New" w:hAnsi="Angsana New" w:cs="Angsana New"/>
          <w:b/>
          <w:bCs/>
          <w:sz w:val="30"/>
          <w:szCs w:val="30"/>
          <w:cs/>
        </w:rPr>
        <w:t>กิจการอื่น</w:t>
      </w:r>
    </w:p>
    <w:p w14:paraId="13087B13" w14:textId="77777777" w:rsidR="00B04031" w:rsidRPr="006778FC" w:rsidRDefault="00B04031" w:rsidP="00B04031">
      <w:pPr>
        <w:ind w:left="450"/>
        <w:rPr>
          <w:rFonts w:ascii="Angsana New" w:hAnsi="Angsana New" w:cs="Angsana New"/>
          <w:b/>
          <w:bCs/>
          <w:sz w:val="16"/>
          <w:szCs w:val="16"/>
        </w:rPr>
      </w:pPr>
    </w:p>
    <w:p w14:paraId="5010DC17" w14:textId="756B356C" w:rsidR="00EB39C3" w:rsidRPr="006778FC" w:rsidRDefault="00EB39C3" w:rsidP="002F6A43">
      <w:pPr>
        <w:spacing w:line="216" w:lineRule="auto"/>
        <w:ind w:firstLine="1350"/>
        <w:rPr>
          <w:rFonts w:ascii="Angsana New" w:hAnsi="Angsana New" w:cs="Angsana New"/>
          <w:sz w:val="30"/>
          <w:szCs w:val="30"/>
        </w:rPr>
      </w:pPr>
      <w:r w:rsidRPr="006778FC">
        <w:rPr>
          <w:rFonts w:ascii="Angsana New" w:hAnsi="Angsana New" w:cs="Angsana New"/>
          <w:sz w:val="30"/>
          <w:szCs w:val="30"/>
          <w:cs/>
        </w:rPr>
        <w:t>ประกอบด้วย</w:t>
      </w:r>
    </w:p>
    <w:bookmarkEnd w:id="6"/>
    <w:tbl>
      <w:tblPr>
        <w:tblW w:w="9360" w:type="dxa"/>
        <w:tblInd w:w="450" w:type="dxa"/>
        <w:tblLayout w:type="fixed"/>
        <w:tblCellMar>
          <w:left w:w="0" w:type="dxa"/>
          <w:right w:w="0" w:type="dxa"/>
        </w:tblCellMar>
        <w:tblLook w:val="0000" w:firstRow="0" w:lastRow="0" w:firstColumn="0" w:lastColumn="0" w:noHBand="0" w:noVBand="0"/>
      </w:tblPr>
      <w:tblGrid>
        <w:gridCol w:w="2250"/>
        <w:gridCol w:w="1620"/>
        <w:gridCol w:w="180"/>
        <w:gridCol w:w="1620"/>
        <w:gridCol w:w="90"/>
        <w:gridCol w:w="1710"/>
        <w:gridCol w:w="180"/>
        <w:gridCol w:w="1710"/>
      </w:tblGrid>
      <w:tr w:rsidR="00DC7DDE" w:rsidRPr="00BE0C55" w14:paraId="3BC3B4D8" w14:textId="77777777">
        <w:tc>
          <w:tcPr>
            <w:tcW w:w="2250" w:type="dxa"/>
          </w:tcPr>
          <w:p w14:paraId="7D5BC7FC" w14:textId="77777777" w:rsidR="00DC7DDE" w:rsidRPr="00BE0C55" w:rsidRDefault="00DC7DDE">
            <w:pPr>
              <w:rPr>
                <w:rFonts w:ascii="Angsana New" w:hAnsi="Angsana New" w:cs="Angsana New"/>
                <w:snapToGrid w:val="0"/>
                <w:color w:val="000000"/>
                <w:sz w:val="30"/>
                <w:szCs w:val="30"/>
                <w:cs/>
                <w:lang w:eastAsia="th-TH"/>
              </w:rPr>
            </w:pPr>
          </w:p>
        </w:tc>
        <w:tc>
          <w:tcPr>
            <w:tcW w:w="3420" w:type="dxa"/>
            <w:gridSpan w:val="3"/>
          </w:tcPr>
          <w:p w14:paraId="4513F92B" w14:textId="77777777" w:rsidR="00DC7DDE" w:rsidRPr="00BE0C55" w:rsidRDefault="00DC7DDE">
            <w:pPr>
              <w:ind w:right="177"/>
              <w:jc w:val="center"/>
              <w:rPr>
                <w:rFonts w:ascii="Angsana New" w:hAnsi="Angsana New" w:cs="Angsana New"/>
                <w:snapToGrid w:val="0"/>
                <w:color w:val="000000"/>
                <w:sz w:val="30"/>
                <w:szCs w:val="30"/>
                <w:cs/>
                <w:lang w:eastAsia="th-TH"/>
              </w:rPr>
            </w:pPr>
          </w:p>
        </w:tc>
        <w:tc>
          <w:tcPr>
            <w:tcW w:w="90" w:type="dxa"/>
          </w:tcPr>
          <w:p w14:paraId="2A4AD2BF" w14:textId="77777777" w:rsidR="00DC7DDE" w:rsidRPr="00BE0C55" w:rsidRDefault="00DC7DDE">
            <w:pPr>
              <w:jc w:val="center"/>
              <w:rPr>
                <w:rFonts w:ascii="Angsana New" w:hAnsi="Angsana New" w:cs="Angsana New"/>
                <w:sz w:val="30"/>
                <w:szCs w:val="30"/>
              </w:rPr>
            </w:pPr>
          </w:p>
        </w:tc>
        <w:tc>
          <w:tcPr>
            <w:tcW w:w="3600" w:type="dxa"/>
            <w:gridSpan w:val="3"/>
          </w:tcPr>
          <w:p w14:paraId="1383A0FD" w14:textId="77777777" w:rsidR="00DC7DDE" w:rsidRPr="00BE0C55" w:rsidRDefault="00DC7DDE">
            <w:pPr>
              <w:tabs>
                <w:tab w:val="left" w:pos="1271"/>
              </w:tabs>
              <w:ind w:right="71"/>
              <w:jc w:val="right"/>
              <w:rPr>
                <w:rFonts w:ascii="Angsana New" w:hAnsi="Angsana New" w:cs="Angsana New"/>
                <w:snapToGrid w:val="0"/>
                <w:color w:val="000000"/>
                <w:sz w:val="30"/>
                <w:szCs w:val="30"/>
                <w:cs/>
                <w:lang w:eastAsia="th-TH"/>
              </w:rPr>
            </w:pPr>
            <w:r w:rsidRPr="00BE0C55">
              <w:rPr>
                <w:rFonts w:ascii="Angsana New" w:hAnsi="Angsana New" w:cs="Angsana New"/>
                <w:sz w:val="30"/>
                <w:szCs w:val="30"/>
                <w:cs/>
              </w:rPr>
              <w:t xml:space="preserve">(หน่วย </w:t>
            </w:r>
            <w:r w:rsidRPr="00BE0C55">
              <w:rPr>
                <w:rFonts w:ascii="Angsana New" w:hAnsi="Angsana New" w:cs="Angsana New"/>
                <w:sz w:val="30"/>
                <w:szCs w:val="30"/>
              </w:rPr>
              <w:t xml:space="preserve">: </w:t>
            </w:r>
            <w:r w:rsidRPr="00BE0C55">
              <w:rPr>
                <w:rFonts w:ascii="Angsana New" w:hAnsi="Angsana New" w:cs="Angsana New"/>
                <w:sz w:val="30"/>
                <w:szCs w:val="30"/>
                <w:cs/>
              </w:rPr>
              <w:t>บาท)</w:t>
            </w:r>
          </w:p>
        </w:tc>
      </w:tr>
      <w:tr w:rsidR="00DC7DDE" w:rsidRPr="00BE0C55" w14:paraId="0F673253" w14:textId="77777777">
        <w:tc>
          <w:tcPr>
            <w:tcW w:w="2250" w:type="dxa"/>
          </w:tcPr>
          <w:p w14:paraId="5DFD9F61" w14:textId="77777777" w:rsidR="00DC7DDE" w:rsidRPr="00BE0C55" w:rsidRDefault="00DC7DDE">
            <w:pPr>
              <w:rPr>
                <w:rFonts w:ascii="Angsana New" w:hAnsi="Angsana New" w:cs="Angsana New"/>
                <w:snapToGrid w:val="0"/>
                <w:color w:val="000000"/>
                <w:sz w:val="30"/>
                <w:szCs w:val="30"/>
                <w:cs/>
                <w:lang w:eastAsia="th-TH"/>
              </w:rPr>
            </w:pPr>
          </w:p>
        </w:tc>
        <w:tc>
          <w:tcPr>
            <w:tcW w:w="3420" w:type="dxa"/>
            <w:gridSpan w:val="3"/>
          </w:tcPr>
          <w:p w14:paraId="65D82F11" w14:textId="77777777" w:rsidR="00DC7DDE" w:rsidRPr="00BE0C55" w:rsidRDefault="00DC7DDE" w:rsidP="00B05C9C">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งบการเงินรวม</w:t>
            </w:r>
          </w:p>
        </w:tc>
        <w:tc>
          <w:tcPr>
            <w:tcW w:w="90" w:type="dxa"/>
          </w:tcPr>
          <w:p w14:paraId="31928F6B" w14:textId="77777777" w:rsidR="00DC7DDE" w:rsidRPr="00BE0C55" w:rsidRDefault="00DC7DDE">
            <w:pPr>
              <w:jc w:val="center"/>
              <w:rPr>
                <w:rFonts w:ascii="Angsana New" w:hAnsi="Angsana New" w:cs="Angsana New"/>
                <w:sz w:val="30"/>
                <w:szCs w:val="30"/>
              </w:rPr>
            </w:pPr>
          </w:p>
        </w:tc>
        <w:tc>
          <w:tcPr>
            <w:tcW w:w="3600" w:type="dxa"/>
            <w:gridSpan w:val="3"/>
          </w:tcPr>
          <w:p w14:paraId="5E94D974" w14:textId="77777777" w:rsidR="00DC7DDE" w:rsidRPr="00BE0C55" w:rsidRDefault="00DC7DDE">
            <w:pPr>
              <w:tabs>
                <w:tab w:val="left" w:pos="1271"/>
              </w:tabs>
              <w:ind w:right="71"/>
              <w:jc w:val="center"/>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cs/>
                <w:lang w:eastAsia="th-TH"/>
              </w:rPr>
              <w:t>งบการเงินเฉพาะกิจการ</w:t>
            </w:r>
          </w:p>
        </w:tc>
      </w:tr>
      <w:tr w:rsidR="00DC7DDE" w:rsidRPr="00BE0C55" w14:paraId="6F9B4EBD" w14:textId="77777777">
        <w:tc>
          <w:tcPr>
            <w:tcW w:w="2250" w:type="dxa"/>
          </w:tcPr>
          <w:p w14:paraId="0502654F" w14:textId="77777777" w:rsidR="00DC7DDE" w:rsidRPr="00BE0C55" w:rsidRDefault="00DC7DDE">
            <w:pPr>
              <w:rPr>
                <w:rFonts w:ascii="Angsana New" w:hAnsi="Angsana New" w:cs="Angsana New"/>
                <w:snapToGrid w:val="0"/>
                <w:color w:val="000000"/>
                <w:sz w:val="30"/>
                <w:szCs w:val="30"/>
                <w:cs/>
                <w:lang w:eastAsia="th-TH"/>
              </w:rPr>
            </w:pPr>
          </w:p>
        </w:tc>
        <w:tc>
          <w:tcPr>
            <w:tcW w:w="3420" w:type="dxa"/>
            <w:gridSpan w:val="3"/>
          </w:tcPr>
          <w:p w14:paraId="47F5424B" w14:textId="77777777" w:rsidR="00DC7DDE" w:rsidRPr="00801E03" w:rsidRDefault="00DC7DDE">
            <w:pPr>
              <w:jc w:val="center"/>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ณ วันที่</w:t>
            </w:r>
            <w:r w:rsidRPr="00801E03">
              <w:rPr>
                <w:rFonts w:ascii="Angsana New" w:hAnsi="Angsana New" w:cs="Angsana New" w:hint="cs"/>
                <w:snapToGrid w:val="0"/>
                <w:color w:val="000000"/>
                <w:sz w:val="30"/>
                <w:szCs w:val="30"/>
                <w:cs/>
                <w:lang w:eastAsia="th-TH"/>
              </w:rPr>
              <w:t xml:space="preserve"> </w:t>
            </w:r>
            <w:r w:rsidRPr="00801E03">
              <w:rPr>
                <w:rFonts w:ascii="Angsana New" w:hAnsi="Angsana New" w:cs="Angsana New"/>
                <w:snapToGrid w:val="0"/>
                <w:color w:val="000000"/>
                <w:sz w:val="30"/>
                <w:szCs w:val="30"/>
                <w:lang w:eastAsia="th-TH"/>
              </w:rPr>
              <w:t xml:space="preserve">31 </w:t>
            </w:r>
            <w:r w:rsidRPr="00801E03">
              <w:rPr>
                <w:rFonts w:ascii="Angsana New" w:hAnsi="Angsana New" w:cs="Angsana New"/>
                <w:snapToGrid w:val="0"/>
                <w:color w:val="000000"/>
                <w:sz w:val="30"/>
                <w:szCs w:val="30"/>
                <w:cs/>
                <w:lang w:eastAsia="th-TH"/>
              </w:rPr>
              <w:t>ธันวาคม</w:t>
            </w:r>
          </w:p>
        </w:tc>
        <w:tc>
          <w:tcPr>
            <w:tcW w:w="90" w:type="dxa"/>
          </w:tcPr>
          <w:p w14:paraId="26FD12BC" w14:textId="77777777" w:rsidR="00DC7DDE" w:rsidRPr="00801E03" w:rsidRDefault="00DC7DDE">
            <w:pPr>
              <w:jc w:val="center"/>
              <w:rPr>
                <w:rFonts w:ascii="Angsana New" w:hAnsi="Angsana New" w:cs="Angsana New"/>
                <w:snapToGrid w:val="0"/>
                <w:color w:val="000000"/>
                <w:sz w:val="30"/>
                <w:szCs w:val="30"/>
                <w:lang w:eastAsia="th-TH"/>
              </w:rPr>
            </w:pPr>
          </w:p>
        </w:tc>
        <w:tc>
          <w:tcPr>
            <w:tcW w:w="3600" w:type="dxa"/>
            <w:gridSpan w:val="3"/>
          </w:tcPr>
          <w:p w14:paraId="55C487D1" w14:textId="77777777" w:rsidR="00DC7DDE" w:rsidRPr="00801E03" w:rsidRDefault="00DC7DDE">
            <w:pPr>
              <w:jc w:val="center"/>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ณ วันที่</w:t>
            </w:r>
            <w:r w:rsidRPr="00801E03">
              <w:rPr>
                <w:rFonts w:ascii="Angsana New" w:hAnsi="Angsana New" w:cs="Angsana New" w:hint="cs"/>
                <w:snapToGrid w:val="0"/>
                <w:color w:val="000000"/>
                <w:sz w:val="30"/>
                <w:szCs w:val="30"/>
                <w:cs/>
                <w:lang w:eastAsia="th-TH"/>
              </w:rPr>
              <w:t xml:space="preserve"> </w:t>
            </w:r>
            <w:r w:rsidRPr="00801E03">
              <w:rPr>
                <w:rFonts w:ascii="Angsana New" w:hAnsi="Angsana New" w:cs="Angsana New"/>
                <w:snapToGrid w:val="0"/>
                <w:color w:val="000000"/>
                <w:sz w:val="30"/>
                <w:szCs w:val="30"/>
                <w:lang w:eastAsia="th-TH"/>
              </w:rPr>
              <w:t xml:space="preserve">31 </w:t>
            </w:r>
            <w:r w:rsidRPr="00801E03">
              <w:rPr>
                <w:rFonts w:ascii="Angsana New" w:hAnsi="Angsana New" w:cs="Angsana New"/>
                <w:snapToGrid w:val="0"/>
                <w:color w:val="000000"/>
                <w:sz w:val="30"/>
                <w:szCs w:val="30"/>
                <w:cs/>
                <w:lang w:eastAsia="th-TH"/>
              </w:rPr>
              <w:t>ธันวาคม</w:t>
            </w:r>
          </w:p>
        </w:tc>
      </w:tr>
      <w:tr w:rsidR="009C4B76" w:rsidRPr="00BE0C55" w14:paraId="4FB7645B" w14:textId="77777777">
        <w:tc>
          <w:tcPr>
            <w:tcW w:w="2250" w:type="dxa"/>
          </w:tcPr>
          <w:p w14:paraId="3428A57E" w14:textId="77777777" w:rsidR="009C4B76" w:rsidRPr="00BE0C55" w:rsidRDefault="009C4B76" w:rsidP="009C4B76">
            <w:pPr>
              <w:rPr>
                <w:rFonts w:ascii="Angsana New" w:hAnsi="Angsana New" w:cs="Angsana New"/>
                <w:snapToGrid w:val="0"/>
                <w:color w:val="000000"/>
                <w:sz w:val="30"/>
                <w:szCs w:val="30"/>
                <w:cs/>
                <w:lang w:eastAsia="th-TH"/>
              </w:rPr>
            </w:pPr>
          </w:p>
        </w:tc>
        <w:tc>
          <w:tcPr>
            <w:tcW w:w="1620" w:type="dxa"/>
          </w:tcPr>
          <w:p w14:paraId="16619DEE" w14:textId="62F050D6" w:rsidR="009C4B76" w:rsidRPr="00801E03" w:rsidRDefault="009C4B76" w:rsidP="009C4B76">
            <w:pPr>
              <w:jc w:val="center"/>
              <w:rPr>
                <w:rFonts w:ascii="Angsana New" w:hAnsi="Angsana New" w:cs="Angsana New"/>
                <w:snapToGrid w:val="0"/>
                <w:color w:val="000000"/>
                <w:sz w:val="30"/>
                <w:szCs w:val="30"/>
                <w:u w:val="single"/>
                <w:lang w:eastAsia="th-TH"/>
              </w:rPr>
            </w:pPr>
            <w:r w:rsidRPr="00801E03">
              <w:rPr>
                <w:rFonts w:ascii="Angsana New" w:hAnsi="Angsana New" w:cs="Angsana New"/>
                <w:snapToGrid w:val="0"/>
                <w:color w:val="000000"/>
                <w:sz w:val="30"/>
                <w:szCs w:val="30"/>
                <w:u w:val="single"/>
                <w:lang w:eastAsia="th-TH"/>
              </w:rPr>
              <w:t>256</w:t>
            </w:r>
            <w:r>
              <w:rPr>
                <w:rFonts w:ascii="Angsana New" w:hAnsi="Angsana New" w:cs="Angsana New"/>
                <w:snapToGrid w:val="0"/>
                <w:color w:val="000000"/>
                <w:sz w:val="30"/>
                <w:szCs w:val="30"/>
                <w:u w:val="single"/>
                <w:lang w:eastAsia="th-TH"/>
              </w:rPr>
              <w:t>8</w:t>
            </w:r>
          </w:p>
        </w:tc>
        <w:tc>
          <w:tcPr>
            <w:tcW w:w="180" w:type="dxa"/>
          </w:tcPr>
          <w:p w14:paraId="39F46E0E" w14:textId="77777777" w:rsidR="009C4B76" w:rsidRPr="00801E03" w:rsidRDefault="009C4B76" w:rsidP="009C4B76">
            <w:pPr>
              <w:jc w:val="center"/>
              <w:rPr>
                <w:rFonts w:ascii="Angsana New" w:hAnsi="Angsana New" w:cs="Angsana New"/>
                <w:snapToGrid w:val="0"/>
                <w:color w:val="000000"/>
                <w:sz w:val="30"/>
                <w:szCs w:val="30"/>
                <w:lang w:eastAsia="th-TH"/>
              </w:rPr>
            </w:pPr>
          </w:p>
        </w:tc>
        <w:tc>
          <w:tcPr>
            <w:tcW w:w="1620" w:type="dxa"/>
          </w:tcPr>
          <w:p w14:paraId="712EEA92" w14:textId="71121DE8" w:rsidR="009C4B76" w:rsidRPr="00801E03" w:rsidRDefault="009C4B76" w:rsidP="009C4B76">
            <w:pPr>
              <w:jc w:val="center"/>
              <w:rPr>
                <w:rFonts w:ascii="Angsana New" w:hAnsi="Angsana New" w:cs="Angsana New"/>
                <w:snapToGrid w:val="0"/>
                <w:color w:val="000000"/>
                <w:sz w:val="30"/>
                <w:szCs w:val="30"/>
                <w:u w:val="single"/>
                <w:lang w:eastAsia="th-TH"/>
              </w:rPr>
            </w:pPr>
            <w:r w:rsidRPr="00801E03">
              <w:rPr>
                <w:rFonts w:ascii="Angsana New" w:hAnsi="Angsana New" w:cs="Angsana New"/>
                <w:snapToGrid w:val="0"/>
                <w:color w:val="000000"/>
                <w:sz w:val="30"/>
                <w:szCs w:val="30"/>
                <w:u w:val="single"/>
                <w:lang w:eastAsia="th-TH"/>
              </w:rPr>
              <w:t>256</w:t>
            </w:r>
            <w:r>
              <w:rPr>
                <w:rFonts w:ascii="Angsana New" w:hAnsi="Angsana New" w:cs="Angsana New"/>
                <w:snapToGrid w:val="0"/>
                <w:color w:val="000000"/>
                <w:sz w:val="30"/>
                <w:szCs w:val="30"/>
                <w:u w:val="single"/>
                <w:lang w:eastAsia="th-TH"/>
              </w:rPr>
              <w:t>7</w:t>
            </w:r>
          </w:p>
        </w:tc>
        <w:tc>
          <w:tcPr>
            <w:tcW w:w="90" w:type="dxa"/>
          </w:tcPr>
          <w:p w14:paraId="2FE9DAED" w14:textId="77777777" w:rsidR="009C4B76" w:rsidRPr="00801E03" w:rsidRDefault="009C4B76" w:rsidP="009C4B76">
            <w:pPr>
              <w:jc w:val="center"/>
              <w:rPr>
                <w:rFonts w:ascii="Angsana New" w:hAnsi="Angsana New" w:cs="Angsana New"/>
                <w:snapToGrid w:val="0"/>
                <w:color w:val="000000"/>
                <w:sz w:val="30"/>
                <w:szCs w:val="30"/>
                <w:lang w:eastAsia="th-TH"/>
              </w:rPr>
            </w:pPr>
          </w:p>
        </w:tc>
        <w:tc>
          <w:tcPr>
            <w:tcW w:w="1710" w:type="dxa"/>
          </w:tcPr>
          <w:p w14:paraId="3980818D" w14:textId="642E801E" w:rsidR="009C4B76" w:rsidRPr="00801E03" w:rsidRDefault="009C4B76" w:rsidP="009C4B76">
            <w:pPr>
              <w:jc w:val="center"/>
              <w:rPr>
                <w:rFonts w:ascii="Angsana New" w:hAnsi="Angsana New" w:cs="Angsana New"/>
                <w:snapToGrid w:val="0"/>
                <w:color w:val="000000"/>
                <w:sz w:val="30"/>
                <w:szCs w:val="30"/>
                <w:u w:val="single"/>
                <w:lang w:eastAsia="th-TH"/>
              </w:rPr>
            </w:pPr>
            <w:r w:rsidRPr="00801E03">
              <w:rPr>
                <w:rFonts w:ascii="Angsana New" w:hAnsi="Angsana New" w:cs="Angsana New"/>
                <w:snapToGrid w:val="0"/>
                <w:color w:val="000000"/>
                <w:sz w:val="30"/>
                <w:szCs w:val="30"/>
                <w:u w:val="single"/>
                <w:lang w:eastAsia="th-TH"/>
              </w:rPr>
              <w:t>256</w:t>
            </w:r>
            <w:r>
              <w:rPr>
                <w:rFonts w:ascii="Angsana New" w:hAnsi="Angsana New" w:cs="Angsana New"/>
                <w:snapToGrid w:val="0"/>
                <w:color w:val="000000"/>
                <w:sz w:val="30"/>
                <w:szCs w:val="30"/>
                <w:u w:val="single"/>
                <w:lang w:eastAsia="th-TH"/>
              </w:rPr>
              <w:t>8</w:t>
            </w:r>
          </w:p>
        </w:tc>
        <w:tc>
          <w:tcPr>
            <w:tcW w:w="180" w:type="dxa"/>
          </w:tcPr>
          <w:p w14:paraId="11F6D4B1" w14:textId="77777777" w:rsidR="009C4B76" w:rsidRPr="00801E03" w:rsidRDefault="009C4B76" w:rsidP="009C4B76">
            <w:pPr>
              <w:jc w:val="center"/>
              <w:rPr>
                <w:rFonts w:ascii="Angsana New" w:hAnsi="Angsana New" w:cs="Angsana New"/>
                <w:snapToGrid w:val="0"/>
                <w:color w:val="000000"/>
                <w:sz w:val="30"/>
                <w:szCs w:val="30"/>
                <w:lang w:eastAsia="th-TH"/>
              </w:rPr>
            </w:pPr>
          </w:p>
        </w:tc>
        <w:tc>
          <w:tcPr>
            <w:tcW w:w="1710" w:type="dxa"/>
          </w:tcPr>
          <w:p w14:paraId="454A554E" w14:textId="02DBA191" w:rsidR="009C4B76" w:rsidRPr="00801E03" w:rsidRDefault="009C4B76" w:rsidP="009C4B76">
            <w:pPr>
              <w:jc w:val="center"/>
              <w:rPr>
                <w:rFonts w:ascii="Angsana New" w:hAnsi="Angsana New" w:cs="Angsana New"/>
                <w:snapToGrid w:val="0"/>
                <w:color w:val="000000"/>
                <w:sz w:val="30"/>
                <w:szCs w:val="30"/>
                <w:u w:val="single"/>
                <w:lang w:eastAsia="th-TH"/>
              </w:rPr>
            </w:pPr>
            <w:r w:rsidRPr="00801E03">
              <w:rPr>
                <w:rFonts w:ascii="Angsana New" w:hAnsi="Angsana New" w:cs="Angsana New"/>
                <w:snapToGrid w:val="0"/>
                <w:color w:val="000000"/>
                <w:sz w:val="30"/>
                <w:szCs w:val="30"/>
                <w:u w:val="single"/>
                <w:lang w:eastAsia="th-TH"/>
              </w:rPr>
              <w:t>256</w:t>
            </w:r>
            <w:r>
              <w:rPr>
                <w:rFonts w:ascii="Angsana New" w:hAnsi="Angsana New" w:cs="Angsana New"/>
                <w:snapToGrid w:val="0"/>
                <w:color w:val="000000"/>
                <w:sz w:val="30"/>
                <w:szCs w:val="30"/>
                <w:u w:val="single"/>
                <w:lang w:eastAsia="th-TH"/>
              </w:rPr>
              <w:t>7</w:t>
            </w:r>
          </w:p>
        </w:tc>
      </w:tr>
      <w:tr w:rsidR="009C4B76" w:rsidRPr="00BE0C55" w14:paraId="13E4CCAA" w14:textId="77777777">
        <w:tc>
          <w:tcPr>
            <w:tcW w:w="2250" w:type="dxa"/>
          </w:tcPr>
          <w:p w14:paraId="4991DACA" w14:textId="77777777" w:rsidR="009C4B76" w:rsidRPr="00BE0C55" w:rsidRDefault="009C4B76" w:rsidP="009C4B76">
            <w:pPr>
              <w:rPr>
                <w:rFonts w:ascii="Angsana New" w:hAnsi="Angsana New" w:cs="Angsana New"/>
                <w:sz w:val="30"/>
                <w:szCs w:val="30"/>
              </w:rPr>
            </w:pPr>
            <w:r w:rsidRPr="00BE0C55">
              <w:rPr>
                <w:rFonts w:ascii="Angsana New" w:hAnsi="Angsana New" w:cs="Angsana New" w:hint="cs"/>
                <w:sz w:val="30"/>
                <w:szCs w:val="30"/>
                <w:cs/>
              </w:rPr>
              <w:t>ค่าใช้จ่ายค้างจ่าย</w:t>
            </w:r>
          </w:p>
        </w:tc>
        <w:tc>
          <w:tcPr>
            <w:tcW w:w="1620" w:type="dxa"/>
          </w:tcPr>
          <w:p w14:paraId="7B834827" w14:textId="26545018" w:rsidR="009C4B76" w:rsidRPr="0052409F" w:rsidRDefault="000E1EE2" w:rsidP="009C4B76">
            <w:pPr>
              <w:ind w:right="170"/>
              <w:jc w:val="right"/>
              <w:rPr>
                <w:rFonts w:ascii="Angsana New" w:hAnsi="Angsana New" w:cs="Angsana New"/>
                <w:snapToGrid w:val="0"/>
                <w:color w:val="000000"/>
                <w:sz w:val="30"/>
                <w:szCs w:val="30"/>
                <w:lang w:eastAsia="th-TH"/>
              </w:rPr>
            </w:pPr>
            <w:r w:rsidRPr="0052409F">
              <w:rPr>
                <w:rFonts w:ascii="Angsana New" w:hAnsi="Angsana New" w:cs="Angsana New"/>
                <w:snapToGrid w:val="0"/>
                <w:color w:val="000000"/>
                <w:sz w:val="30"/>
                <w:szCs w:val="30"/>
                <w:cs/>
                <w:lang w:eastAsia="th-TH"/>
              </w:rPr>
              <w:t>98</w:t>
            </w:r>
            <w:r w:rsidRPr="0052409F">
              <w:rPr>
                <w:rFonts w:ascii="Angsana New" w:hAnsi="Angsana New" w:cs="Angsana New"/>
                <w:snapToGrid w:val="0"/>
                <w:color w:val="000000"/>
                <w:sz w:val="30"/>
                <w:szCs w:val="30"/>
                <w:lang w:eastAsia="th-TH"/>
              </w:rPr>
              <w:t>,</w:t>
            </w:r>
            <w:r w:rsidRPr="0052409F">
              <w:rPr>
                <w:rFonts w:ascii="Angsana New" w:hAnsi="Angsana New" w:cs="Angsana New"/>
                <w:snapToGrid w:val="0"/>
                <w:color w:val="000000"/>
                <w:sz w:val="30"/>
                <w:szCs w:val="30"/>
                <w:cs/>
                <w:lang w:eastAsia="th-TH"/>
              </w:rPr>
              <w:t>386</w:t>
            </w:r>
            <w:r w:rsidRPr="0052409F">
              <w:rPr>
                <w:rFonts w:ascii="Angsana New" w:hAnsi="Angsana New" w:cs="Angsana New"/>
                <w:snapToGrid w:val="0"/>
                <w:color w:val="000000"/>
                <w:sz w:val="30"/>
                <w:szCs w:val="30"/>
                <w:lang w:eastAsia="th-TH"/>
              </w:rPr>
              <w:t>,</w:t>
            </w:r>
            <w:r w:rsidRPr="0052409F">
              <w:rPr>
                <w:rFonts w:ascii="Angsana New" w:hAnsi="Angsana New" w:cs="Angsana New"/>
                <w:snapToGrid w:val="0"/>
                <w:color w:val="000000"/>
                <w:sz w:val="30"/>
                <w:szCs w:val="30"/>
                <w:cs/>
                <w:lang w:eastAsia="th-TH"/>
              </w:rPr>
              <w:t>633.74</w:t>
            </w:r>
          </w:p>
        </w:tc>
        <w:tc>
          <w:tcPr>
            <w:tcW w:w="180" w:type="dxa"/>
          </w:tcPr>
          <w:p w14:paraId="7673F906"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620" w:type="dxa"/>
          </w:tcPr>
          <w:p w14:paraId="5A255AEE" w14:textId="2988FF79" w:rsidR="009C4B76" w:rsidRPr="00BE0C55" w:rsidRDefault="009C4B76" w:rsidP="009C4B76">
            <w:pPr>
              <w:ind w:right="113"/>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92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697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944.23</w:t>
            </w:r>
          </w:p>
        </w:tc>
        <w:tc>
          <w:tcPr>
            <w:tcW w:w="90" w:type="dxa"/>
          </w:tcPr>
          <w:p w14:paraId="661E511F"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710" w:type="dxa"/>
          </w:tcPr>
          <w:p w14:paraId="341B0B59" w14:textId="6BAA72DA" w:rsidR="009C4B76" w:rsidRPr="00DA2E35" w:rsidRDefault="00DA2E35" w:rsidP="009C4B76">
            <w:pPr>
              <w:ind w:right="227"/>
              <w:jc w:val="right"/>
              <w:rPr>
                <w:rFonts w:ascii="Angsana New" w:hAnsi="Angsana New" w:cs="Angsana New"/>
                <w:snapToGrid w:val="0"/>
                <w:color w:val="000000"/>
                <w:sz w:val="30"/>
                <w:szCs w:val="30"/>
                <w:highlight w:val="yellow"/>
                <w:lang w:eastAsia="th-TH"/>
              </w:rPr>
            </w:pPr>
            <w:r w:rsidRPr="00DA2E35">
              <w:rPr>
                <w:rFonts w:ascii="Angsana New" w:hAnsi="Angsana New" w:cs="Angsana New"/>
                <w:snapToGrid w:val="0"/>
                <w:color w:val="000000"/>
                <w:sz w:val="30"/>
                <w:szCs w:val="30"/>
                <w:cs/>
                <w:lang w:eastAsia="th-TH"/>
              </w:rPr>
              <w:t>32</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207</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859.79</w:t>
            </w:r>
          </w:p>
        </w:tc>
        <w:tc>
          <w:tcPr>
            <w:tcW w:w="180" w:type="dxa"/>
          </w:tcPr>
          <w:p w14:paraId="0C8F1D31"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710" w:type="dxa"/>
          </w:tcPr>
          <w:p w14:paraId="695F9BB1" w14:textId="2FC34FBC" w:rsidR="009C4B76" w:rsidRPr="00BE0C55" w:rsidRDefault="009C4B76" w:rsidP="009C4B76">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18</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167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065.74</w:t>
            </w:r>
          </w:p>
        </w:tc>
      </w:tr>
      <w:tr w:rsidR="009C4B76" w:rsidRPr="00BE0C55" w14:paraId="3B35DBBD" w14:textId="77777777">
        <w:tc>
          <w:tcPr>
            <w:tcW w:w="2250" w:type="dxa"/>
          </w:tcPr>
          <w:p w14:paraId="4B8C56CC" w14:textId="77777777" w:rsidR="009C4B76" w:rsidRPr="00BE0C55" w:rsidRDefault="009C4B76" w:rsidP="009C4B76">
            <w:pPr>
              <w:rPr>
                <w:rFonts w:ascii="Angsana New" w:hAnsi="Angsana New" w:cs="Angsana New"/>
                <w:sz w:val="30"/>
                <w:szCs w:val="30"/>
                <w:cs/>
              </w:rPr>
            </w:pPr>
            <w:r w:rsidRPr="00BE0C55">
              <w:rPr>
                <w:rFonts w:ascii="Angsana New" w:hAnsi="Angsana New" w:cs="Angsana New" w:hint="cs"/>
                <w:sz w:val="30"/>
                <w:szCs w:val="30"/>
                <w:cs/>
              </w:rPr>
              <w:t>เงินทดรองรับจากกิจการอื่น</w:t>
            </w:r>
          </w:p>
        </w:tc>
        <w:tc>
          <w:tcPr>
            <w:tcW w:w="1620" w:type="dxa"/>
          </w:tcPr>
          <w:p w14:paraId="61EA9D0F" w14:textId="0D72FC8C" w:rsidR="009C4B76" w:rsidRPr="0052409F" w:rsidRDefault="006F5705" w:rsidP="009C4B76">
            <w:pPr>
              <w:ind w:right="170"/>
              <w:jc w:val="right"/>
              <w:rPr>
                <w:rFonts w:ascii="Angsana New" w:hAnsi="Angsana New" w:cs="Angsana New"/>
                <w:snapToGrid w:val="0"/>
                <w:color w:val="000000"/>
                <w:sz w:val="30"/>
                <w:szCs w:val="30"/>
                <w:lang w:eastAsia="th-TH"/>
              </w:rPr>
            </w:pPr>
            <w:r w:rsidRPr="006F5705">
              <w:rPr>
                <w:rFonts w:ascii="Angsana New" w:hAnsi="Angsana New" w:cs="Angsana New"/>
                <w:snapToGrid w:val="0"/>
                <w:color w:val="000000"/>
                <w:sz w:val="30"/>
                <w:szCs w:val="30"/>
                <w:cs/>
                <w:lang w:eastAsia="th-TH"/>
              </w:rPr>
              <w:t>196</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567.54</w:t>
            </w:r>
          </w:p>
        </w:tc>
        <w:tc>
          <w:tcPr>
            <w:tcW w:w="180" w:type="dxa"/>
          </w:tcPr>
          <w:p w14:paraId="00983733"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620" w:type="dxa"/>
          </w:tcPr>
          <w:p w14:paraId="6A8A3E78" w14:textId="0BCD5FF9" w:rsidR="009C4B76" w:rsidRPr="00BE0C55" w:rsidRDefault="009C4B76" w:rsidP="009C4B76">
            <w:pPr>
              <w:ind w:right="113"/>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193</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821.53</w:t>
            </w:r>
          </w:p>
        </w:tc>
        <w:tc>
          <w:tcPr>
            <w:tcW w:w="90" w:type="dxa"/>
          </w:tcPr>
          <w:p w14:paraId="548B8278"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710" w:type="dxa"/>
          </w:tcPr>
          <w:p w14:paraId="07192B16" w14:textId="0F73DA1C" w:rsidR="009C4B76" w:rsidRPr="00DA2E35" w:rsidRDefault="00DA2E35" w:rsidP="009C4B76">
            <w:pPr>
              <w:ind w:right="227"/>
              <w:jc w:val="right"/>
              <w:rPr>
                <w:rFonts w:ascii="Angsana New" w:hAnsi="Angsana New" w:cs="Angsana New"/>
                <w:snapToGrid w:val="0"/>
                <w:color w:val="000000"/>
                <w:sz w:val="30"/>
                <w:szCs w:val="30"/>
                <w:highlight w:val="yellow"/>
                <w:cs/>
                <w:lang w:eastAsia="th-TH"/>
              </w:rPr>
            </w:pPr>
            <w:r w:rsidRPr="00DA2E35">
              <w:rPr>
                <w:rFonts w:ascii="Angsana New" w:hAnsi="Angsana New" w:cs="Angsana New"/>
                <w:snapToGrid w:val="0"/>
                <w:color w:val="000000"/>
                <w:sz w:val="30"/>
                <w:szCs w:val="30"/>
                <w:cs/>
                <w:lang w:eastAsia="th-TH"/>
              </w:rPr>
              <w:t>196</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159.84</w:t>
            </w:r>
          </w:p>
        </w:tc>
        <w:tc>
          <w:tcPr>
            <w:tcW w:w="180" w:type="dxa"/>
          </w:tcPr>
          <w:p w14:paraId="6B969746"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710" w:type="dxa"/>
          </w:tcPr>
          <w:p w14:paraId="0B363FAF" w14:textId="2E02D982" w:rsidR="009C4B76" w:rsidRPr="00BE0C55" w:rsidRDefault="009C4B76" w:rsidP="009C4B76">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193</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413.83</w:t>
            </w:r>
          </w:p>
        </w:tc>
      </w:tr>
      <w:tr w:rsidR="009C4B76" w:rsidRPr="00BE0C55" w14:paraId="442C3D30" w14:textId="77777777">
        <w:tc>
          <w:tcPr>
            <w:tcW w:w="2250" w:type="dxa"/>
          </w:tcPr>
          <w:p w14:paraId="1C3BC039" w14:textId="77777777" w:rsidR="009C4B76" w:rsidRPr="00BE0C55" w:rsidRDefault="009C4B76" w:rsidP="009C4B76">
            <w:pPr>
              <w:rPr>
                <w:rFonts w:ascii="Angsana New" w:hAnsi="Angsana New" w:cs="Angsana New"/>
                <w:sz w:val="30"/>
                <w:szCs w:val="30"/>
                <w:cs/>
              </w:rPr>
            </w:pPr>
            <w:r w:rsidRPr="00BE0C55">
              <w:rPr>
                <w:rFonts w:ascii="Angsana New" w:hAnsi="Angsana New" w:cs="Angsana New" w:hint="cs"/>
                <w:sz w:val="30"/>
                <w:szCs w:val="30"/>
                <w:cs/>
              </w:rPr>
              <w:t>เงินรับล่วงหน้าจากลูกค้า</w:t>
            </w:r>
          </w:p>
        </w:tc>
        <w:tc>
          <w:tcPr>
            <w:tcW w:w="1620" w:type="dxa"/>
          </w:tcPr>
          <w:p w14:paraId="3B4A0706" w14:textId="16EEB5F5" w:rsidR="009C4B76" w:rsidRPr="0052409F" w:rsidRDefault="006F5705" w:rsidP="009C4B76">
            <w:pPr>
              <w:ind w:right="170"/>
              <w:jc w:val="right"/>
              <w:rPr>
                <w:rFonts w:ascii="Angsana New" w:hAnsi="Angsana New" w:cs="Angsana New"/>
                <w:snapToGrid w:val="0"/>
                <w:color w:val="000000"/>
                <w:sz w:val="30"/>
                <w:szCs w:val="30"/>
                <w:lang w:eastAsia="th-TH"/>
              </w:rPr>
            </w:pPr>
            <w:r w:rsidRPr="006F5705">
              <w:rPr>
                <w:rFonts w:ascii="Angsana New" w:hAnsi="Angsana New" w:cs="Angsana New"/>
                <w:snapToGrid w:val="0"/>
                <w:color w:val="000000"/>
                <w:sz w:val="30"/>
                <w:szCs w:val="30"/>
                <w:cs/>
                <w:lang w:eastAsia="th-TH"/>
              </w:rPr>
              <w:t>73</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022</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000.00</w:t>
            </w:r>
          </w:p>
        </w:tc>
        <w:tc>
          <w:tcPr>
            <w:tcW w:w="180" w:type="dxa"/>
          </w:tcPr>
          <w:p w14:paraId="21FC537D"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620" w:type="dxa"/>
          </w:tcPr>
          <w:p w14:paraId="681BA1DF" w14:textId="2D2D70A0" w:rsidR="009C4B76" w:rsidRPr="00BE0C55" w:rsidRDefault="009C4B76" w:rsidP="009C4B76">
            <w:pPr>
              <w:ind w:right="113"/>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64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502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315.00</w:t>
            </w:r>
          </w:p>
        </w:tc>
        <w:tc>
          <w:tcPr>
            <w:tcW w:w="90" w:type="dxa"/>
          </w:tcPr>
          <w:p w14:paraId="071DE273"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710" w:type="dxa"/>
          </w:tcPr>
          <w:p w14:paraId="2085019D" w14:textId="52EB7A8F" w:rsidR="009C4B76" w:rsidRPr="00DA2E35" w:rsidRDefault="00DA2E35" w:rsidP="009C4B76">
            <w:pPr>
              <w:ind w:right="227"/>
              <w:jc w:val="right"/>
              <w:rPr>
                <w:rFonts w:ascii="Angsana New" w:hAnsi="Angsana New" w:cs="Angsana New"/>
                <w:snapToGrid w:val="0"/>
                <w:color w:val="000000"/>
                <w:sz w:val="30"/>
                <w:szCs w:val="30"/>
                <w:highlight w:val="yellow"/>
                <w:lang w:eastAsia="th-TH"/>
              </w:rPr>
            </w:pPr>
            <w:r w:rsidRPr="00DA2E35">
              <w:rPr>
                <w:rFonts w:ascii="Angsana New" w:hAnsi="Angsana New" w:cs="Angsana New"/>
                <w:snapToGrid w:val="0"/>
                <w:color w:val="000000"/>
                <w:sz w:val="30"/>
                <w:szCs w:val="30"/>
                <w:cs/>
                <w:lang w:eastAsia="th-TH"/>
              </w:rPr>
              <w:t>73</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022</w:t>
            </w:r>
            <w:r w:rsidRPr="00DA2E35">
              <w:rPr>
                <w:rFonts w:ascii="Angsana New" w:hAnsi="Angsana New" w:cs="Angsana New"/>
                <w:snapToGrid w:val="0"/>
                <w:color w:val="000000"/>
                <w:sz w:val="30"/>
                <w:szCs w:val="30"/>
                <w:lang w:eastAsia="th-TH"/>
              </w:rPr>
              <w:t>,</w:t>
            </w:r>
            <w:r w:rsidRPr="00DA2E35">
              <w:rPr>
                <w:rFonts w:ascii="Angsana New" w:hAnsi="Angsana New" w:cs="Angsana New"/>
                <w:snapToGrid w:val="0"/>
                <w:color w:val="000000"/>
                <w:sz w:val="30"/>
                <w:szCs w:val="30"/>
                <w:cs/>
                <w:lang w:eastAsia="th-TH"/>
              </w:rPr>
              <w:t>000.00</w:t>
            </w:r>
          </w:p>
        </w:tc>
        <w:tc>
          <w:tcPr>
            <w:tcW w:w="180" w:type="dxa"/>
          </w:tcPr>
          <w:p w14:paraId="299BA17A"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710" w:type="dxa"/>
          </w:tcPr>
          <w:p w14:paraId="528E9D0F" w14:textId="5FBBCF70" w:rsidR="009C4B76" w:rsidRPr="00BE0C55" w:rsidRDefault="009C4B76" w:rsidP="009C4B76">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64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502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315.00</w:t>
            </w:r>
          </w:p>
        </w:tc>
      </w:tr>
      <w:tr w:rsidR="009C4B76" w:rsidRPr="00BE0C55" w14:paraId="5DA550F0" w14:textId="77777777">
        <w:tc>
          <w:tcPr>
            <w:tcW w:w="2250" w:type="dxa"/>
          </w:tcPr>
          <w:p w14:paraId="70343420" w14:textId="77777777" w:rsidR="009C4B76" w:rsidRPr="00BE0C55" w:rsidRDefault="009C4B76" w:rsidP="009C4B76">
            <w:pPr>
              <w:rPr>
                <w:rFonts w:ascii="Angsana New" w:hAnsi="Angsana New" w:cs="Angsana New"/>
                <w:sz w:val="30"/>
                <w:szCs w:val="30"/>
                <w:cs/>
              </w:rPr>
            </w:pPr>
            <w:r w:rsidRPr="00BE0C55">
              <w:rPr>
                <w:rFonts w:ascii="Angsana New" w:hAnsi="Angsana New" w:cs="Angsana New" w:hint="cs"/>
                <w:sz w:val="30"/>
                <w:szCs w:val="30"/>
                <w:cs/>
              </w:rPr>
              <w:t>เจ้าหนี้ค่าสินทรัพย์</w:t>
            </w:r>
          </w:p>
        </w:tc>
        <w:tc>
          <w:tcPr>
            <w:tcW w:w="1620" w:type="dxa"/>
          </w:tcPr>
          <w:p w14:paraId="1DC099BA" w14:textId="2E17A7FB" w:rsidR="009C4B76" w:rsidRPr="0052409F" w:rsidRDefault="000E1EE2" w:rsidP="009C4B76">
            <w:pPr>
              <w:ind w:right="170"/>
              <w:jc w:val="right"/>
              <w:rPr>
                <w:rFonts w:ascii="Angsana New" w:hAnsi="Angsana New" w:cs="Angsana New"/>
                <w:snapToGrid w:val="0"/>
                <w:color w:val="000000"/>
                <w:sz w:val="30"/>
                <w:szCs w:val="30"/>
                <w:lang w:eastAsia="th-TH"/>
              </w:rPr>
            </w:pPr>
            <w:r w:rsidRPr="0052409F">
              <w:rPr>
                <w:rFonts w:ascii="Angsana New" w:hAnsi="Angsana New" w:cs="Angsana New"/>
                <w:snapToGrid w:val="0"/>
                <w:color w:val="000000"/>
                <w:sz w:val="30"/>
                <w:szCs w:val="30"/>
                <w:cs/>
                <w:lang w:eastAsia="th-TH"/>
              </w:rPr>
              <w:t>24</w:t>
            </w:r>
            <w:r w:rsidRPr="0052409F">
              <w:rPr>
                <w:rFonts w:ascii="Angsana New" w:hAnsi="Angsana New" w:cs="Angsana New"/>
                <w:snapToGrid w:val="0"/>
                <w:color w:val="000000"/>
                <w:sz w:val="30"/>
                <w:szCs w:val="30"/>
                <w:lang w:eastAsia="th-TH"/>
              </w:rPr>
              <w:t>,</w:t>
            </w:r>
            <w:r w:rsidRPr="0052409F">
              <w:rPr>
                <w:rFonts w:ascii="Angsana New" w:hAnsi="Angsana New" w:cs="Angsana New"/>
                <w:snapToGrid w:val="0"/>
                <w:color w:val="000000"/>
                <w:sz w:val="30"/>
                <w:szCs w:val="30"/>
                <w:cs/>
                <w:lang w:eastAsia="th-TH"/>
              </w:rPr>
              <w:t>590</w:t>
            </w:r>
            <w:r w:rsidRPr="0052409F">
              <w:rPr>
                <w:rFonts w:ascii="Angsana New" w:hAnsi="Angsana New" w:cs="Angsana New"/>
                <w:snapToGrid w:val="0"/>
                <w:color w:val="000000"/>
                <w:sz w:val="30"/>
                <w:szCs w:val="30"/>
                <w:lang w:eastAsia="th-TH"/>
              </w:rPr>
              <w:t>,</w:t>
            </w:r>
            <w:r w:rsidRPr="0052409F">
              <w:rPr>
                <w:rFonts w:ascii="Angsana New" w:hAnsi="Angsana New" w:cs="Angsana New"/>
                <w:snapToGrid w:val="0"/>
                <w:color w:val="000000"/>
                <w:sz w:val="30"/>
                <w:szCs w:val="30"/>
                <w:cs/>
                <w:lang w:eastAsia="th-TH"/>
              </w:rPr>
              <w:t>533.96</w:t>
            </w:r>
          </w:p>
        </w:tc>
        <w:tc>
          <w:tcPr>
            <w:tcW w:w="180" w:type="dxa"/>
          </w:tcPr>
          <w:p w14:paraId="00D62FD8"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620" w:type="dxa"/>
          </w:tcPr>
          <w:p w14:paraId="33F61895" w14:textId="03CE4612" w:rsidR="009C4B76" w:rsidRPr="00BE0C55" w:rsidRDefault="009C4B76" w:rsidP="009C4B76">
            <w:pPr>
              <w:ind w:right="113"/>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884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583.98</w:t>
            </w:r>
          </w:p>
        </w:tc>
        <w:tc>
          <w:tcPr>
            <w:tcW w:w="90" w:type="dxa"/>
          </w:tcPr>
          <w:p w14:paraId="0319DEEE"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710" w:type="dxa"/>
          </w:tcPr>
          <w:p w14:paraId="128A046D" w14:textId="7BE3A404" w:rsidR="009C4B76" w:rsidRPr="00DA2E35" w:rsidRDefault="001533EE" w:rsidP="009C4B76">
            <w:pPr>
              <w:ind w:right="227"/>
              <w:jc w:val="right"/>
              <w:rPr>
                <w:rFonts w:ascii="Angsana New" w:hAnsi="Angsana New" w:cs="Angsana New"/>
                <w:snapToGrid w:val="0"/>
                <w:color w:val="000000"/>
                <w:sz w:val="30"/>
                <w:szCs w:val="30"/>
                <w:highlight w:val="yellow"/>
                <w:lang w:eastAsia="th-TH"/>
              </w:rPr>
            </w:pPr>
            <w:r w:rsidRPr="001533EE">
              <w:rPr>
                <w:rFonts w:ascii="Angsana New" w:hAnsi="Angsana New" w:cs="Angsana New"/>
                <w:snapToGrid w:val="0"/>
                <w:color w:val="000000"/>
                <w:sz w:val="30"/>
                <w:szCs w:val="30"/>
                <w:cs/>
                <w:lang w:eastAsia="th-TH"/>
              </w:rPr>
              <w:t>1</w:t>
            </w:r>
            <w:r w:rsidRPr="001533EE">
              <w:rPr>
                <w:rFonts w:ascii="Angsana New" w:hAnsi="Angsana New" w:cs="Angsana New"/>
                <w:snapToGrid w:val="0"/>
                <w:color w:val="000000"/>
                <w:sz w:val="30"/>
                <w:szCs w:val="30"/>
                <w:lang w:eastAsia="th-TH"/>
              </w:rPr>
              <w:t>,</w:t>
            </w:r>
            <w:r w:rsidRPr="001533EE">
              <w:rPr>
                <w:rFonts w:ascii="Angsana New" w:hAnsi="Angsana New" w:cs="Angsana New"/>
                <w:snapToGrid w:val="0"/>
                <w:color w:val="000000"/>
                <w:sz w:val="30"/>
                <w:szCs w:val="30"/>
                <w:cs/>
                <w:lang w:eastAsia="th-TH"/>
              </w:rPr>
              <w:t>581</w:t>
            </w:r>
            <w:r w:rsidRPr="001533EE">
              <w:rPr>
                <w:rFonts w:ascii="Angsana New" w:hAnsi="Angsana New" w:cs="Angsana New"/>
                <w:snapToGrid w:val="0"/>
                <w:color w:val="000000"/>
                <w:sz w:val="30"/>
                <w:szCs w:val="30"/>
                <w:lang w:eastAsia="th-TH"/>
              </w:rPr>
              <w:t>,</w:t>
            </w:r>
            <w:r w:rsidRPr="001533EE">
              <w:rPr>
                <w:rFonts w:ascii="Angsana New" w:hAnsi="Angsana New" w:cs="Angsana New"/>
                <w:snapToGrid w:val="0"/>
                <w:color w:val="000000"/>
                <w:sz w:val="30"/>
                <w:szCs w:val="30"/>
                <w:cs/>
                <w:lang w:eastAsia="th-TH"/>
              </w:rPr>
              <w:t>073.65</w:t>
            </w:r>
          </w:p>
        </w:tc>
        <w:tc>
          <w:tcPr>
            <w:tcW w:w="180" w:type="dxa"/>
          </w:tcPr>
          <w:p w14:paraId="53D88F05"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710" w:type="dxa"/>
          </w:tcPr>
          <w:p w14:paraId="35F39B9B" w14:textId="21360B51" w:rsidR="009C4B76" w:rsidRPr="00BE0C55" w:rsidRDefault="009C4B76" w:rsidP="009C4B76">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884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583.98</w:t>
            </w:r>
          </w:p>
        </w:tc>
      </w:tr>
      <w:tr w:rsidR="009C4B76" w:rsidRPr="00BE0C55" w14:paraId="1C5DEE2A" w14:textId="77777777">
        <w:tc>
          <w:tcPr>
            <w:tcW w:w="2250" w:type="dxa"/>
          </w:tcPr>
          <w:p w14:paraId="2A1EF9E8" w14:textId="77777777" w:rsidR="009C4B76" w:rsidRPr="00BE0C55" w:rsidRDefault="009C4B76" w:rsidP="009C4B76">
            <w:pPr>
              <w:rPr>
                <w:rFonts w:ascii="Angsana New" w:hAnsi="Angsana New" w:cs="Angsana New"/>
                <w:sz w:val="30"/>
                <w:szCs w:val="30"/>
                <w:cs/>
              </w:rPr>
            </w:pPr>
            <w:r w:rsidRPr="00BE0C55">
              <w:rPr>
                <w:rFonts w:ascii="Angsana New" w:hAnsi="Angsana New" w:cs="Angsana New" w:hint="cs"/>
                <w:sz w:val="30"/>
                <w:szCs w:val="30"/>
                <w:cs/>
              </w:rPr>
              <w:t>อื่น ๆ</w:t>
            </w:r>
          </w:p>
        </w:tc>
        <w:tc>
          <w:tcPr>
            <w:tcW w:w="1620" w:type="dxa"/>
          </w:tcPr>
          <w:p w14:paraId="0165F048" w14:textId="507E6FB7" w:rsidR="009C4B76" w:rsidRPr="00DA2E35" w:rsidRDefault="00E07633" w:rsidP="009C4B76">
            <w:pPr>
              <w:ind w:right="170"/>
              <w:jc w:val="right"/>
              <w:rPr>
                <w:rFonts w:ascii="Angsana New" w:hAnsi="Angsana New" w:cs="Angsana New"/>
                <w:snapToGrid w:val="0"/>
                <w:color w:val="000000"/>
                <w:sz w:val="30"/>
                <w:szCs w:val="30"/>
                <w:highlight w:val="yellow"/>
                <w:cs/>
                <w:lang w:eastAsia="th-TH"/>
              </w:rPr>
            </w:pPr>
            <w:r w:rsidRPr="00E07633">
              <w:rPr>
                <w:rFonts w:ascii="Angsana New" w:hAnsi="Angsana New" w:cs="Angsana New"/>
                <w:snapToGrid w:val="0"/>
                <w:color w:val="000000"/>
                <w:sz w:val="30"/>
                <w:szCs w:val="30"/>
                <w:cs/>
                <w:lang w:eastAsia="th-TH"/>
              </w:rPr>
              <w:t>17</w:t>
            </w:r>
            <w:r w:rsidRPr="00E07633">
              <w:rPr>
                <w:rFonts w:ascii="Angsana New" w:hAnsi="Angsana New" w:cs="Angsana New"/>
                <w:snapToGrid w:val="0"/>
                <w:color w:val="000000"/>
                <w:sz w:val="30"/>
                <w:szCs w:val="30"/>
                <w:lang w:eastAsia="th-TH"/>
              </w:rPr>
              <w:t>,</w:t>
            </w:r>
            <w:r w:rsidRPr="00E07633">
              <w:rPr>
                <w:rFonts w:ascii="Angsana New" w:hAnsi="Angsana New" w:cs="Angsana New"/>
                <w:snapToGrid w:val="0"/>
                <w:color w:val="000000"/>
                <w:sz w:val="30"/>
                <w:szCs w:val="30"/>
                <w:cs/>
                <w:lang w:eastAsia="th-TH"/>
              </w:rPr>
              <w:t>907</w:t>
            </w:r>
            <w:r w:rsidRPr="00E07633">
              <w:rPr>
                <w:rFonts w:ascii="Angsana New" w:hAnsi="Angsana New" w:cs="Angsana New"/>
                <w:snapToGrid w:val="0"/>
                <w:color w:val="000000"/>
                <w:sz w:val="30"/>
                <w:szCs w:val="30"/>
                <w:lang w:eastAsia="th-TH"/>
              </w:rPr>
              <w:t>,</w:t>
            </w:r>
            <w:r w:rsidRPr="00E07633">
              <w:rPr>
                <w:rFonts w:ascii="Angsana New" w:hAnsi="Angsana New" w:cs="Angsana New"/>
                <w:snapToGrid w:val="0"/>
                <w:color w:val="000000"/>
                <w:sz w:val="30"/>
                <w:szCs w:val="30"/>
                <w:cs/>
                <w:lang w:eastAsia="th-TH"/>
              </w:rPr>
              <w:t>273.61</w:t>
            </w:r>
          </w:p>
        </w:tc>
        <w:tc>
          <w:tcPr>
            <w:tcW w:w="180" w:type="dxa"/>
          </w:tcPr>
          <w:p w14:paraId="3EBFBA12"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620" w:type="dxa"/>
          </w:tcPr>
          <w:p w14:paraId="5C521C0E" w14:textId="37D7215C" w:rsidR="009C4B76" w:rsidRPr="00BE0C55" w:rsidRDefault="009C4B76" w:rsidP="009C4B76">
            <w:pPr>
              <w:ind w:right="113"/>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19</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532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209.78</w:t>
            </w:r>
          </w:p>
        </w:tc>
        <w:tc>
          <w:tcPr>
            <w:tcW w:w="90" w:type="dxa"/>
          </w:tcPr>
          <w:p w14:paraId="550B3062"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710" w:type="dxa"/>
          </w:tcPr>
          <w:p w14:paraId="294BFDA3" w14:textId="102D1D35" w:rsidR="009C4B76" w:rsidRPr="00DA2E35" w:rsidRDefault="006F5705" w:rsidP="008F6CB1">
            <w:pPr>
              <w:ind w:right="227"/>
              <w:jc w:val="right"/>
              <w:rPr>
                <w:rFonts w:ascii="Angsana New" w:hAnsi="Angsana New" w:cs="Angsana New"/>
                <w:snapToGrid w:val="0"/>
                <w:color w:val="000000"/>
                <w:sz w:val="30"/>
                <w:szCs w:val="30"/>
                <w:highlight w:val="yellow"/>
                <w:lang w:eastAsia="th-TH"/>
              </w:rPr>
            </w:pPr>
            <w:r w:rsidRPr="006F5705">
              <w:rPr>
                <w:rFonts w:ascii="Angsana New" w:hAnsi="Angsana New" w:cs="Angsana New"/>
                <w:snapToGrid w:val="0"/>
                <w:color w:val="000000"/>
                <w:sz w:val="30"/>
                <w:szCs w:val="30"/>
                <w:cs/>
                <w:lang w:eastAsia="th-TH"/>
              </w:rPr>
              <w:t>9</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992</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671.89</w:t>
            </w:r>
          </w:p>
        </w:tc>
        <w:tc>
          <w:tcPr>
            <w:tcW w:w="180" w:type="dxa"/>
          </w:tcPr>
          <w:p w14:paraId="634E2E7B"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710" w:type="dxa"/>
          </w:tcPr>
          <w:p w14:paraId="4959FD79" w14:textId="53E8352C" w:rsidR="009C4B76" w:rsidRPr="00BE0C55" w:rsidRDefault="009C4B76" w:rsidP="009C4B76">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10</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289</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607.75</w:t>
            </w:r>
          </w:p>
        </w:tc>
      </w:tr>
      <w:tr w:rsidR="009C4B76" w:rsidRPr="00BE0C55" w14:paraId="763A6E30" w14:textId="77777777">
        <w:tc>
          <w:tcPr>
            <w:tcW w:w="2250" w:type="dxa"/>
          </w:tcPr>
          <w:p w14:paraId="5A86879D" w14:textId="77777777" w:rsidR="009C4B76" w:rsidRPr="00BE0C55" w:rsidRDefault="009C4B76" w:rsidP="009C4B76">
            <w:pPr>
              <w:ind w:left="900"/>
              <w:rPr>
                <w:rFonts w:ascii="Angsana New" w:hAnsi="Angsana New" w:cs="Angsana New"/>
                <w:sz w:val="30"/>
                <w:szCs w:val="30"/>
                <w:cs/>
              </w:rPr>
            </w:pPr>
            <w:r w:rsidRPr="00BE0C55">
              <w:rPr>
                <w:rFonts w:ascii="Angsana New" w:hAnsi="Angsana New" w:cs="Angsana New" w:hint="cs"/>
                <w:sz w:val="30"/>
                <w:szCs w:val="30"/>
                <w:cs/>
              </w:rPr>
              <w:t>รวม</w:t>
            </w:r>
          </w:p>
        </w:tc>
        <w:tc>
          <w:tcPr>
            <w:tcW w:w="1620" w:type="dxa"/>
            <w:tcBorders>
              <w:top w:val="single" w:sz="4" w:space="0" w:color="auto"/>
              <w:bottom w:val="double" w:sz="4" w:space="0" w:color="auto"/>
            </w:tcBorders>
          </w:tcPr>
          <w:p w14:paraId="760D8160" w14:textId="2B51A87A" w:rsidR="009C4B76" w:rsidRPr="00DA2E35" w:rsidRDefault="00E07633" w:rsidP="009C4B76">
            <w:pPr>
              <w:ind w:right="170"/>
              <w:jc w:val="right"/>
              <w:rPr>
                <w:rFonts w:ascii="Angsana New" w:hAnsi="Angsana New" w:cs="Angsana New"/>
                <w:snapToGrid w:val="0"/>
                <w:color w:val="000000"/>
                <w:sz w:val="30"/>
                <w:szCs w:val="30"/>
                <w:highlight w:val="yellow"/>
                <w:lang w:eastAsia="th-TH"/>
              </w:rPr>
            </w:pPr>
            <w:r w:rsidRPr="00E07633">
              <w:rPr>
                <w:rFonts w:ascii="Angsana New" w:hAnsi="Angsana New" w:cs="Angsana New"/>
                <w:snapToGrid w:val="0"/>
                <w:color w:val="000000"/>
                <w:sz w:val="30"/>
                <w:szCs w:val="30"/>
                <w:cs/>
                <w:lang w:eastAsia="th-TH"/>
              </w:rPr>
              <w:t>214</w:t>
            </w:r>
            <w:r w:rsidRPr="00E07633">
              <w:rPr>
                <w:rFonts w:ascii="Angsana New" w:hAnsi="Angsana New" w:cs="Angsana New"/>
                <w:snapToGrid w:val="0"/>
                <w:color w:val="000000"/>
                <w:sz w:val="30"/>
                <w:szCs w:val="30"/>
                <w:lang w:eastAsia="th-TH"/>
              </w:rPr>
              <w:t>,</w:t>
            </w:r>
            <w:r w:rsidRPr="00E07633">
              <w:rPr>
                <w:rFonts w:ascii="Angsana New" w:hAnsi="Angsana New" w:cs="Angsana New"/>
                <w:snapToGrid w:val="0"/>
                <w:color w:val="000000"/>
                <w:sz w:val="30"/>
                <w:szCs w:val="30"/>
                <w:cs/>
                <w:lang w:eastAsia="th-TH"/>
              </w:rPr>
              <w:t>103</w:t>
            </w:r>
            <w:r w:rsidRPr="00E07633">
              <w:rPr>
                <w:rFonts w:ascii="Angsana New" w:hAnsi="Angsana New" w:cs="Angsana New"/>
                <w:snapToGrid w:val="0"/>
                <w:color w:val="000000"/>
                <w:sz w:val="30"/>
                <w:szCs w:val="30"/>
                <w:lang w:eastAsia="th-TH"/>
              </w:rPr>
              <w:t>,</w:t>
            </w:r>
            <w:r w:rsidRPr="00E07633">
              <w:rPr>
                <w:rFonts w:ascii="Angsana New" w:hAnsi="Angsana New" w:cs="Angsana New"/>
                <w:snapToGrid w:val="0"/>
                <w:color w:val="000000"/>
                <w:sz w:val="30"/>
                <w:szCs w:val="30"/>
                <w:cs/>
                <w:lang w:eastAsia="th-TH"/>
              </w:rPr>
              <w:t>008.85</w:t>
            </w:r>
          </w:p>
        </w:tc>
        <w:tc>
          <w:tcPr>
            <w:tcW w:w="180" w:type="dxa"/>
          </w:tcPr>
          <w:p w14:paraId="7F293CED"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620" w:type="dxa"/>
            <w:tcBorders>
              <w:top w:val="single" w:sz="4" w:space="0" w:color="auto"/>
              <w:bottom w:val="double" w:sz="4" w:space="0" w:color="auto"/>
            </w:tcBorders>
          </w:tcPr>
          <w:p w14:paraId="6C135671" w14:textId="33025317" w:rsidR="009C4B76" w:rsidRPr="00BE0C55" w:rsidRDefault="009C4B76" w:rsidP="009C4B76">
            <w:pPr>
              <w:ind w:right="113"/>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177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810</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874.52</w:t>
            </w:r>
          </w:p>
        </w:tc>
        <w:tc>
          <w:tcPr>
            <w:tcW w:w="90" w:type="dxa"/>
          </w:tcPr>
          <w:p w14:paraId="3CE8211D"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tcPr>
          <w:p w14:paraId="304B3D50" w14:textId="11BC759C" w:rsidR="009C4B76" w:rsidRPr="00DA2E35" w:rsidRDefault="006F5705" w:rsidP="009C4B76">
            <w:pPr>
              <w:ind w:right="227"/>
              <w:jc w:val="right"/>
              <w:rPr>
                <w:rFonts w:ascii="Angsana New" w:hAnsi="Angsana New" w:cs="Angsana New"/>
                <w:snapToGrid w:val="0"/>
                <w:color w:val="000000"/>
                <w:sz w:val="30"/>
                <w:szCs w:val="30"/>
                <w:highlight w:val="yellow"/>
                <w:lang w:eastAsia="th-TH"/>
              </w:rPr>
            </w:pPr>
            <w:r w:rsidRPr="006F5705">
              <w:rPr>
                <w:rFonts w:ascii="Angsana New" w:hAnsi="Angsana New" w:cs="Angsana New"/>
                <w:snapToGrid w:val="0"/>
                <w:color w:val="000000"/>
                <w:sz w:val="30"/>
                <w:szCs w:val="30"/>
                <w:cs/>
                <w:lang w:eastAsia="th-TH"/>
              </w:rPr>
              <w:t>116</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999</w:t>
            </w:r>
            <w:r w:rsidRPr="006F5705">
              <w:rPr>
                <w:rFonts w:ascii="Angsana New" w:hAnsi="Angsana New" w:cs="Angsana New"/>
                <w:snapToGrid w:val="0"/>
                <w:color w:val="000000"/>
                <w:sz w:val="30"/>
                <w:szCs w:val="30"/>
                <w:lang w:eastAsia="th-TH"/>
              </w:rPr>
              <w:t>,</w:t>
            </w:r>
            <w:r w:rsidRPr="006F5705">
              <w:rPr>
                <w:rFonts w:ascii="Angsana New" w:hAnsi="Angsana New" w:cs="Angsana New"/>
                <w:snapToGrid w:val="0"/>
                <w:color w:val="000000"/>
                <w:sz w:val="30"/>
                <w:szCs w:val="30"/>
                <w:cs/>
                <w:lang w:eastAsia="th-TH"/>
              </w:rPr>
              <w:t>765.17</w:t>
            </w:r>
          </w:p>
        </w:tc>
        <w:tc>
          <w:tcPr>
            <w:tcW w:w="180" w:type="dxa"/>
          </w:tcPr>
          <w:p w14:paraId="517BEF7E" w14:textId="77777777" w:rsidR="009C4B76" w:rsidRPr="00BE0C55" w:rsidRDefault="009C4B76" w:rsidP="009C4B76">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tcPr>
          <w:p w14:paraId="1A9F8EEA" w14:textId="30B14C19" w:rsidR="009C4B76" w:rsidRPr="00BE0C55" w:rsidRDefault="009C4B76" w:rsidP="009C4B76">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94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036</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986.30</w:t>
            </w:r>
          </w:p>
        </w:tc>
      </w:tr>
    </w:tbl>
    <w:p w14:paraId="1DA91A76" w14:textId="77777777" w:rsidR="00C55AFC" w:rsidRDefault="00C55AFC" w:rsidP="004F1B28">
      <w:pPr>
        <w:jc w:val="thaiDistribute"/>
        <w:rPr>
          <w:rFonts w:ascii="Angsana New" w:hAnsi="Angsana New" w:cs="Angsana New"/>
          <w:b/>
          <w:bCs/>
          <w:sz w:val="32"/>
          <w:szCs w:val="32"/>
        </w:rPr>
      </w:pPr>
    </w:p>
    <w:p w14:paraId="152DC488" w14:textId="77777777" w:rsidR="00C55AFC" w:rsidRPr="00C55AFC" w:rsidRDefault="00C55AFC" w:rsidP="004F1B28">
      <w:pPr>
        <w:jc w:val="thaiDistribute"/>
        <w:rPr>
          <w:rFonts w:ascii="Angsana New" w:hAnsi="Angsana New" w:cs="Angsana New"/>
          <w:b/>
          <w:bCs/>
          <w:sz w:val="2"/>
          <w:szCs w:val="2"/>
        </w:rPr>
      </w:pPr>
    </w:p>
    <w:p w14:paraId="1789ABBF" w14:textId="3F86DFCC" w:rsidR="000B435F" w:rsidRDefault="000B435F" w:rsidP="00FD7054">
      <w:pPr>
        <w:pStyle w:val="ListParagraph"/>
        <w:numPr>
          <w:ilvl w:val="0"/>
          <w:numId w:val="1"/>
        </w:numPr>
        <w:rPr>
          <w:rFonts w:ascii="Angsana New" w:hAnsi="Angsana New" w:cs="Angsana New"/>
          <w:b/>
          <w:bCs/>
          <w:sz w:val="30"/>
          <w:szCs w:val="30"/>
        </w:rPr>
      </w:pPr>
      <w:r>
        <w:rPr>
          <w:rFonts w:ascii="Angsana New" w:hAnsi="Angsana New" w:cs="Angsana New" w:hint="cs"/>
          <w:b/>
          <w:bCs/>
          <w:sz w:val="30"/>
          <w:szCs w:val="30"/>
          <w:cs/>
        </w:rPr>
        <w:t xml:space="preserve">หนี้สินตามแผนฟื้นฟูกิจการ </w:t>
      </w:r>
    </w:p>
    <w:p w14:paraId="41A32377" w14:textId="77777777" w:rsidR="000B435F" w:rsidRPr="00257177" w:rsidRDefault="000B435F" w:rsidP="000B435F">
      <w:pPr>
        <w:pStyle w:val="ListParagraph"/>
        <w:ind w:left="360"/>
        <w:rPr>
          <w:rFonts w:ascii="Angsana New" w:hAnsi="Angsana New" w:cs="Angsana New"/>
          <w:b/>
          <w:bCs/>
          <w:sz w:val="16"/>
          <w:szCs w:val="16"/>
        </w:rPr>
      </w:pPr>
    </w:p>
    <w:p w14:paraId="2B0BA5C1" w14:textId="0B47F664" w:rsidR="00257177" w:rsidRPr="00257177" w:rsidRDefault="001B111F" w:rsidP="009E52B4">
      <w:pPr>
        <w:tabs>
          <w:tab w:val="left" w:pos="450"/>
        </w:tabs>
        <w:ind w:left="360" w:firstLine="992"/>
        <w:jc w:val="thaiDistribute"/>
        <w:rPr>
          <w:rFonts w:ascii="Angsana New" w:hAnsi="Angsana New" w:cs="Angsana New"/>
          <w:sz w:val="30"/>
          <w:szCs w:val="30"/>
        </w:rPr>
      </w:pPr>
      <w:r w:rsidRPr="00CA098E">
        <w:rPr>
          <w:rFonts w:ascii="Angsana New" w:hAnsi="Angsana New" w:cs="Angsana New"/>
          <w:sz w:val="30"/>
          <w:szCs w:val="30"/>
          <w:cs/>
        </w:rPr>
        <w:t>ตามงบการเงินรวม</w:t>
      </w:r>
      <w:r w:rsidRPr="00CA098E">
        <w:rPr>
          <w:rFonts w:ascii="Angsana New" w:hAnsi="Angsana New" w:cs="Angsana New" w:hint="cs"/>
          <w:sz w:val="30"/>
          <w:szCs w:val="30"/>
          <w:cs/>
        </w:rPr>
        <w:t xml:space="preserve">และงบการเงินเฉพาะกิจการ </w:t>
      </w:r>
      <w:r w:rsidR="00257177" w:rsidRPr="00CA098E">
        <w:rPr>
          <w:rFonts w:ascii="Angsana New" w:hAnsi="Angsana New" w:cs="Angsana New" w:hint="cs"/>
          <w:sz w:val="30"/>
          <w:szCs w:val="30"/>
          <w:cs/>
        </w:rPr>
        <w:t xml:space="preserve">ณ วันที่ </w:t>
      </w:r>
      <w:r w:rsidR="00257177" w:rsidRPr="00CA098E">
        <w:rPr>
          <w:rFonts w:ascii="Angsana New" w:hAnsi="Angsana New" w:cs="Angsana New"/>
          <w:sz w:val="30"/>
          <w:szCs w:val="30"/>
        </w:rPr>
        <w:t>31</w:t>
      </w:r>
      <w:r w:rsidR="00257177" w:rsidRPr="00CA098E">
        <w:rPr>
          <w:rFonts w:ascii="Angsana New" w:hAnsi="Angsana New" w:cs="Angsana New" w:hint="cs"/>
          <w:sz w:val="30"/>
          <w:szCs w:val="30"/>
          <w:cs/>
        </w:rPr>
        <w:t xml:space="preserve"> ธันวาคม </w:t>
      </w:r>
      <w:r w:rsidR="00257177" w:rsidRPr="00CA098E">
        <w:rPr>
          <w:rFonts w:ascii="Angsana New" w:hAnsi="Angsana New" w:cs="Angsana New"/>
          <w:sz w:val="30"/>
          <w:szCs w:val="30"/>
        </w:rPr>
        <w:t>256</w:t>
      </w:r>
      <w:r w:rsidR="009C4B76">
        <w:rPr>
          <w:rFonts w:ascii="Angsana New" w:hAnsi="Angsana New" w:cs="Angsana New"/>
          <w:sz w:val="30"/>
          <w:szCs w:val="30"/>
        </w:rPr>
        <w:t>8</w:t>
      </w:r>
      <w:r w:rsidR="00257177" w:rsidRPr="00CA098E">
        <w:rPr>
          <w:rFonts w:ascii="Angsana New" w:hAnsi="Angsana New" w:cs="Angsana New" w:hint="cs"/>
          <w:sz w:val="30"/>
          <w:szCs w:val="30"/>
          <w:cs/>
        </w:rPr>
        <w:t xml:space="preserve"> และ </w:t>
      </w:r>
      <w:r w:rsidR="00257177" w:rsidRPr="00CA098E">
        <w:rPr>
          <w:rFonts w:ascii="Angsana New" w:hAnsi="Angsana New" w:cs="Angsana New"/>
          <w:sz w:val="30"/>
          <w:szCs w:val="30"/>
        </w:rPr>
        <w:t>256</w:t>
      </w:r>
      <w:r w:rsidR="009C4B76">
        <w:rPr>
          <w:rFonts w:ascii="Angsana New" w:hAnsi="Angsana New" w:cs="Angsana New"/>
          <w:sz w:val="30"/>
          <w:szCs w:val="30"/>
        </w:rPr>
        <w:t>7</w:t>
      </w:r>
      <w:r w:rsidR="00257177" w:rsidRPr="00CA098E">
        <w:rPr>
          <w:rFonts w:ascii="Angsana New" w:hAnsi="Angsana New" w:cs="Angsana New"/>
          <w:sz w:val="30"/>
          <w:szCs w:val="30"/>
        </w:rPr>
        <w:t xml:space="preserve"> </w:t>
      </w:r>
      <w:r w:rsidR="00257177" w:rsidRPr="00CA098E">
        <w:rPr>
          <w:rFonts w:ascii="Angsana New" w:hAnsi="Angsana New" w:cs="Angsana New" w:hint="cs"/>
          <w:sz w:val="30"/>
          <w:szCs w:val="30"/>
          <w:cs/>
        </w:rPr>
        <w:t>เจ้าหนี้ตามแผนฟื้นฟูกิจการทั้งจำนวนเป็นเจ้าหนี้ที่อยู่ต่างประเทศ</w:t>
      </w:r>
      <w:r w:rsidR="00257177" w:rsidRPr="00257177">
        <w:rPr>
          <w:rFonts w:ascii="Angsana New" w:hAnsi="Angsana New" w:cs="Angsana New" w:hint="cs"/>
          <w:sz w:val="30"/>
          <w:szCs w:val="30"/>
          <w:cs/>
        </w:rPr>
        <w:t xml:space="preserve"> ซึ่งยังไม่มีการติดต่อขอรับชำระหนี้ดังกล่าว</w:t>
      </w:r>
    </w:p>
    <w:p w14:paraId="767C2D19" w14:textId="77777777" w:rsidR="004A75E5" w:rsidRDefault="004A75E5" w:rsidP="004A75E5">
      <w:pPr>
        <w:pStyle w:val="ListParagraph"/>
        <w:ind w:left="360"/>
        <w:rPr>
          <w:rFonts w:ascii="Angsana New" w:hAnsi="Angsana New" w:cs="Angsana New"/>
          <w:b/>
          <w:bCs/>
          <w:sz w:val="30"/>
          <w:szCs w:val="30"/>
        </w:rPr>
      </w:pPr>
    </w:p>
    <w:p w14:paraId="5122B4CB" w14:textId="2F0F3BF7" w:rsidR="00E41FB2" w:rsidRDefault="00E41FB2" w:rsidP="009E52B4">
      <w:pPr>
        <w:pStyle w:val="ListParagraph"/>
        <w:numPr>
          <w:ilvl w:val="0"/>
          <w:numId w:val="1"/>
        </w:numPr>
        <w:rPr>
          <w:rFonts w:ascii="Angsana New" w:hAnsi="Angsana New" w:cs="Angsana New"/>
          <w:b/>
          <w:bCs/>
          <w:sz w:val="30"/>
          <w:szCs w:val="30"/>
        </w:rPr>
      </w:pPr>
      <w:r w:rsidRPr="00E41FB2">
        <w:rPr>
          <w:rFonts w:ascii="Angsana New" w:hAnsi="Angsana New" w:cs="Angsana New"/>
          <w:b/>
          <w:bCs/>
          <w:sz w:val="30"/>
          <w:szCs w:val="30"/>
          <w:cs/>
        </w:rPr>
        <w:t>เงินกู้ยืมระยะยาวจากสถาบันการเงิน</w:t>
      </w:r>
    </w:p>
    <w:p w14:paraId="63ABB8F7" w14:textId="77777777" w:rsidR="00542D9F" w:rsidRPr="00D831A6" w:rsidRDefault="00542D9F" w:rsidP="00542D9F">
      <w:pPr>
        <w:pStyle w:val="ListParagraph"/>
        <w:ind w:left="360"/>
        <w:rPr>
          <w:rFonts w:ascii="Angsana New" w:hAnsi="Angsana New" w:cs="Angsana New"/>
          <w:b/>
          <w:bCs/>
          <w:sz w:val="16"/>
          <w:szCs w:val="16"/>
        </w:rPr>
      </w:pPr>
    </w:p>
    <w:p w14:paraId="74140C16" w14:textId="77777777" w:rsidR="009747C4" w:rsidRPr="009747C4" w:rsidRDefault="009747C4" w:rsidP="0090028A">
      <w:pPr>
        <w:spacing w:line="216" w:lineRule="auto"/>
        <w:ind w:firstLine="1276"/>
        <w:rPr>
          <w:rFonts w:ascii="Angsana New" w:hAnsi="Angsana New" w:cs="Angsana New"/>
          <w:sz w:val="30"/>
          <w:szCs w:val="30"/>
        </w:rPr>
      </w:pPr>
      <w:bookmarkStart w:id="9" w:name="_Hlk134305880"/>
      <w:r w:rsidRPr="009747C4">
        <w:rPr>
          <w:rFonts w:ascii="Angsana New" w:hAnsi="Angsana New" w:cs="Angsana New"/>
          <w:sz w:val="30"/>
          <w:szCs w:val="30"/>
          <w:cs/>
        </w:rPr>
        <w:t>รายการเคลื่อนไหวของเงินกู้ยืมระยะยาวสำหรับ</w:t>
      </w:r>
      <w:r w:rsidRPr="009747C4">
        <w:rPr>
          <w:rFonts w:ascii="Angsana New" w:hAnsi="Angsana New" w:cs="Angsana New" w:hint="cs"/>
          <w:sz w:val="30"/>
          <w:szCs w:val="30"/>
          <w:cs/>
        </w:rPr>
        <w:t>ปี</w:t>
      </w:r>
      <w:r w:rsidRPr="009747C4">
        <w:rPr>
          <w:rFonts w:ascii="Angsana New" w:hAnsi="Angsana New" w:cs="Angsana New"/>
          <w:sz w:val="30"/>
          <w:szCs w:val="30"/>
          <w:cs/>
        </w:rPr>
        <w:t>สุดวันที่</w:t>
      </w:r>
      <w:r w:rsidRPr="009747C4">
        <w:rPr>
          <w:rFonts w:ascii="Angsana New" w:hAnsi="Angsana New" w:cs="Angsana New"/>
          <w:sz w:val="30"/>
          <w:szCs w:val="30"/>
        </w:rPr>
        <w:t xml:space="preserve"> 31 </w:t>
      </w:r>
      <w:r w:rsidRPr="009747C4">
        <w:rPr>
          <w:rFonts w:ascii="Angsana New" w:hAnsi="Angsana New" w:cs="Angsana New" w:hint="cs"/>
          <w:sz w:val="30"/>
          <w:szCs w:val="30"/>
          <w:cs/>
        </w:rPr>
        <w:t>ธันวาคม</w:t>
      </w:r>
      <w:r w:rsidRPr="009747C4">
        <w:rPr>
          <w:rFonts w:ascii="Angsana New" w:hAnsi="Angsana New" w:cs="Angsana New"/>
          <w:sz w:val="30"/>
          <w:szCs w:val="30"/>
          <w:cs/>
        </w:rPr>
        <w:t xml:space="preserve"> </w:t>
      </w:r>
      <w:r w:rsidRPr="009747C4">
        <w:rPr>
          <w:rFonts w:ascii="Angsana New" w:hAnsi="Angsana New" w:cs="Angsana New"/>
          <w:sz w:val="30"/>
          <w:szCs w:val="30"/>
        </w:rPr>
        <w:t>2568</w:t>
      </w:r>
      <w:r w:rsidRPr="009747C4">
        <w:rPr>
          <w:rFonts w:ascii="Angsana New" w:hAnsi="Angsana New" w:cs="Angsana New"/>
          <w:sz w:val="30"/>
          <w:szCs w:val="30"/>
          <w:cs/>
        </w:rPr>
        <w:t xml:space="preserve"> ดังต่อไปนี้</w:t>
      </w:r>
    </w:p>
    <w:tbl>
      <w:tblPr>
        <w:tblW w:w="8640" w:type="dxa"/>
        <w:tblInd w:w="360" w:type="dxa"/>
        <w:tblLayout w:type="fixed"/>
        <w:tblLook w:val="0000" w:firstRow="0" w:lastRow="0" w:firstColumn="0" w:lastColumn="0" w:noHBand="0" w:noVBand="0"/>
      </w:tblPr>
      <w:tblGrid>
        <w:gridCol w:w="4878"/>
        <w:gridCol w:w="972"/>
        <w:gridCol w:w="720"/>
        <w:gridCol w:w="2070"/>
      </w:tblGrid>
      <w:tr w:rsidR="009747C4" w:rsidRPr="00F0145E" w14:paraId="5F638B9A" w14:textId="77777777" w:rsidTr="009E52B4">
        <w:tc>
          <w:tcPr>
            <w:tcW w:w="4878" w:type="dxa"/>
          </w:tcPr>
          <w:p w14:paraId="4020A68C" w14:textId="77777777" w:rsidR="009747C4" w:rsidRPr="00F0145E" w:rsidRDefault="009747C4">
            <w:pPr>
              <w:jc w:val="center"/>
              <w:rPr>
                <w:rFonts w:ascii="Angsana New" w:hAnsi="Angsana New" w:cs="Angsana New"/>
                <w:sz w:val="30"/>
                <w:szCs w:val="30"/>
                <w:u w:val="single"/>
                <w:cs/>
              </w:rPr>
            </w:pPr>
          </w:p>
        </w:tc>
        <w:tc>
          <w:tcPr>
            <w:tcW w:w="972" w:type="dxa"/>
          </w:tcPr>
          <w:p w14:paraId="3FA21AC2" w14:textId="77777777" w:rsidR="009747C4" w:rsidRPr="00F0145E" w:rsidRDefault="009747C4">
            <w:pPr>
              <w:jc w:val="center"/>
              <w:rPr>
                <w:rFonts w:ascii="Angsana New" w:hAnsi="Angsana New" w:cs="Angsana New"/>
                <w:sz w:val="30"/>
                <w:szCs w:val="30"/>
                <w:cs/>
              </w:rPr>
            </w:pPr>
          </w:p>
        </w:tc>
        <w:tc>
          <w:tcPr>
            <w:tcW w:w="720" w:type="dxa"/>
          </w:tcPr>
          <w:p w14:paraId="48E94C68" w14:textId="77777777" w:rsidR="009747C4" w:rsidRPr="00F0145E" w:rsidRDefault="009747C4">
            <w:pPr>
              <w:jc w:val="center"/>
              <w:rPr>
                <w:rFonts w:ascii="Angsana New" w:hAnsi="Angsana New" w:cs="Angsana New"/>
                <w:sz w:val="30"/>
                <w:szCs w:val="30"/>
                <w:u w:val="single"/>
                <w:cs/>
              </w:rPr>
            </w:pPr>
          </w:p>
        </w:tc>
        <w:tc>
          <w:tcPr>
            <w:tcW w:w="2070" w:type="dxa"/>
          </w:tcPr>
          <w:p w14:paraId="39251A02" w14:textId="77777777" w:rsidR="009747C4" w:rsidRPr="00F0145E" w:rsidRDefault="009747C4">
            <w:pPr>
              <w:ind w:left="-4"/>
              <w:jc w:val="right"/>
              <w:rPr>
                <w:rFonts w:ascii="Angsana New" w:hAnsi="Angsana New" w:cs="Angsana New"/>
                <w:snapToGrid w:val="0"/>
                <w:color w:val="000000"/>
                <w:sz w:val="30"/>
                <w:szCs w:val="30"/>
                <w:lang w:eastAsia="th-TH"/>
              </w:rPr>
            </w:pPr>
            <w:r w:rsidRPr="00F0145E">
              <w:rPr>
                <w:rFonts w:ascii="Angsana New" w:hAnsi="Angsana New" w:cs="Angsana New"/>
                <w:snapToGrid w:val="0"/>
                <w:color w:val="000000"/>
                <w:sz w:val="30"/>
                <w:szCs w:val="30"/>
                <w:lang w:eastAsia="th-TH"/>
              </w:rPr>
              <w:t xml:space="preserve">          </w:t>
            </w:r>
            <w:r w:rsidRPr="00F0145E">
              <w:rPr>
                <w:rFonts w:ascii="Angsana New" w:hAnsi="Angsana New" w:cs="Angsana New"/>
                <w:snapToGrid w:val="0"/>
                <w:color w:val="000000"/>
                <w:sz w:val="30"/>
                <w:szCs w:val="30"/>
                <w:cs/>
                <w:lang w:eastAsia="th-TH"/>
              </w:rPr>
              <w:t xml:space="preserve">(หน่วย </w:t>
            </w:r>
            <w:r w:rsidRPr="00F0145E">
              <w:rPr>
                <w:rFonts w:ascii="Angsana New" w:hAnsi="Angsana New" w:cs="Angsana New"/>
                <w:snapToGrid w:val="0"/>
                <w:color w:val="000000"/>
                <w:sz w:val="30"/>
                <w:szCs w:val="30"/>
                <w:lang w:eastAsia="th-TH"/>
              </w:rPr>
              <w:t xml:space="preserve">: </w:t>
            </w:r>
            <w:r w:rsidRPr="00F0145E">
              <w:rPr>
                <w:rFonts w:ascii="Angsana New" w:hAnsi="Angsana New" w:cs="Angsana New"/>
                <w:snapToGrid w:val="0"/>
                <w:color w:val="000000"/>
                <w:sz w:val="30"/>
                <w:szCs w:val="30"/>
                <w:cs/>
                <w:lang w:eastAsia="th-TH"/>
              </w:rPr>
              <w:t>บาท)</w:t>
            </w:r>
          </w:p>
        </w:tc>
      </w:tr>
      <w:tr w:rsidR="009747C4" w:rsidRPr="00F0145E" w14:paraId="670D786D" w14:textId="77777777" w:rsidTr="009E52B4">
        <w:tc>
          <w:tcPr>
            <w:tcW w:w="4878" w:type="dxa"/>
          </w:tcPr>
          <w:p w14:paraId="08EF7ABA" w14:textId="77777777" w:rsidR="009747C4" w:rsidRPr="00F0145E" w:rsidRDefault="009747C4">
            <w:pPr>
              <w:jc w:val="center"/>
              <w:rPr>
                <w:rFonts w:ascii="Angsana New" w:hAnsi="Angsana New" w:cs="Angsana New"/>
                <w:sz w:val="30"/>
                <w:szCs w:val="30"/>
                <w:u w:val="single"/>
                <w:cs/>
              </w:rPr>
            </w:pPr>
          </w:p>
        </w:tc>
        <w:tc>
          <w:tcPr>
            <w:tcW w:w="972" w:type="dxa"/>
          </w:tcPr>
          <w:p w14:paraId="6643D4A2" w14:textId="77777777" w:rsidR="009747C4" w:rsidRPr="00F0145E" w:rsidRDefault="009747C4">
            <w:pPr>
              <w:jc w:val="center"/>
              <w:rPr>
                <w:rFonts w:ascii="Angsana New" w:hAnsi="Angsana New" w:cs="Angsana New"/>
                <w:sz w:val="30"/>
                <w:szCs w:val="30"/>
                <w:cs/>
              </w:rPr>
            </w:pPr>
          </w:p>
        </w:tc>
        <w:tc>
          <w:tcPr>
            <w:tcW w:w="720" w:type="dxa"/>
          </w:tcPr>
          <w:p w14:paraId="53414B5A" w14:textId="77777777" w:rsidR="009747C4" w:rsidRPr="00F0145E" w:rsidRDefault="009747C4">
            <w:pPr>
              <w:jc w:val="center"/>
              <w:rPr>
                <w:rFonts w:ascii="Angsana New" w:hAnsi="Angsana New" w:cs="Angsana New"/>
                <w:sz w:val="30"/>
                <w:szCs w:val="30"/>
                <w:u w:val="single"/>
                <w:cs/>
              </w:rPr>
            </w:pPr>
          </w:p>
        </w:tc>
        <w:tc>
          <w:tcPr>
            <w:tcW w:w="2070" w:type="dxa"/>
          </w:tcPr>
          <w:p w14:paraId="0AF4A93E" w14:textId="77777777" w:rsidR="009747C4" w:rsidRPr="00DF5F3F" w:rsidRDefault="009747C4">
            <w:pPr>
              <w:ind w:left="-203" w:firstLine="203"/>
              <w:jc w:val="center"/>
              <w:rPr>
                <w:rFonts w:ascii="Angsana New" w:hAnsi="Angsana New" w:cs="Angsana New"/>
                <w:snapToGrid w:val="0"/>
                <w:color w:val="000000"/>
                <w:sz w:val="30"/>
                <w:szCs w:val="30"/>
                <w:u w:val="single"/>
                <w:lang w:eastAsia="th-TH"/>
              </w:rPr>
            </w:pPr>
            <w:r w:rsidRPr="00DF5F3F">
              <w:rPr>
                <w:rFonts w:ascii="Angsana New" w:hAnsi="Angsana New" w:cs="Angsana New" w:hint="cs"/>
                <w:snapToGrid w:val="0"/>
                <w:color w:val="000000"/>
                <w:sz w:val="30"/>
                <w:szCs w:val="30"/>
                <w:u w:val="single"/>
                <w:cs/>
                <w:lang w:eastAsia="th-TH"/>
              </w:rPr>
              <w:t>งบการเงินรวม</w:t>
            </w:r>
          </w:p>
        </w:tc>
      </w:tr>
      <w:bookmarkEnd w:id="9"/>
      <w:tr w:rsidR="009747C4" w:rsidRPr="00F0145E" w14:paraId="45B35B3F" w14:textId="77777777" w:rsidTr="009E52B4">
        <w:tc>
          <w:tcPr>
            <w:tcW w:w="4878" w:type="dxa"/>
          </w:tcPr>
          <w:p w14:paraId="0AD1E3B0" w14:textId="77777777" w:rsidR="009747C4" w:rsidRPr="00F50C4C" w:rsidRDefault="009747C4">
            <w:pPr>
              <w:ind w:hanging="106"/>
              <w:rPr>
                <w:rFonts w:ascii="Angsana New" w:hAnsi="Angsana New" w:cs="Angsana New"/>
                <w:sz w:val="30"/>
                <w:szCs w:val="30"/>
                <w:cs/>
              </w:rPr>
            </w:pPr>
            <w:r w:rsidRPr="00F50C4C">
              <w:rPr>
                <w:rFonts w:ascii="Angsana New" w:hAnsi="Angsana New" w:cs="Angsana New"/>
                <w:snapToGrid w:val="0"/>
                <w:sz w:val="30"/>
                <w:szCs w:val="30"/>
                <w:cs/>
                <w:lang w:eastAsia="th-TH"/>
              </w:rPr>
              <w:t>มูลค่าตามบัญชีต้น</w:t>
            </w:r>
            <w:r>
              <w:rPr>
                <w:rFonts w:ascii="Angsana New" w:hAnsi="Angsana New" w:cs="Angsana New" w:hint="cs"/>
                <w:snapToGrid w:val="0"/>
                <w:sz w:val="30"/>
                <w:szCs w:val="30"/>
                <w:cs/>
                <w:lang w:eastAsia="th-TH"/>
              </w:rPr>
              <w:t>ปี</w:t>
            </w:r>
          </w:p>
        </w:tc>
        <w:tc>
          <w:tcPr>
            <w:tcW w:w="972" w:type="dxa"/>
          </w:tcPr>
          <w:p w14:paraId="3118949B" w14:textId="77777777" w:rsidR="009747C4" w:rsidRPr="00F50C4C" w:rsidRDefault="009747C4">
            <w:pPr>
              <w:ind w:right="165"/>
              <w:jc w:val="right"/>
              <w:rPr>
                <w:rFonts w:ascii="Angsana New" w:hAnsi="Angsana New" w:cs="Angsana New"/>
                <w:snapToGrid w:val="0"/>
                <w:color w:val="000000"/>
                <w:sz w:val="30"/>
                <w:szCs w:val="30"/>
                <w:lang w:eastAsia="th-TH"/>
              </w:rPr>
            </w:pPr>
          </w:p>
        </w:tc>
        <w:tc>
          <w:tcPr>
            <w:tcW w:w="720" w:type="dxa"/>
          </w:tcPr>
          <w:p w14:paraId="1709C498" w14:textId="77777777" w:rsidR="009747C4" w:rsidRPr="00F50C4C" w:rsidRDefault="009747C4">
            <w:pPr>
              <w:ind w:right="252"/>
              <w:jc w:val="center"/>
              <w:rPr>
                <w:rFonts w:ascii="Angsana New" w:hAnsi="Angsana New" w:cs="Angsana New"/>
                <w:sz w:val="30"/>
                <w:szCs w:val="30"/>
              </w:rPr>
            </w:pPr>
          </w:p>
        </w:tc>
        <w:tc>
          <w:tcPr>
            <w:tcW w:w="2070" w:type="dxa"/>
          </w:tcPr>
          <w:p w14:paraId="6CC7BD3A" w14:textId="77777777" w:rsidR="009747C4" w:rsidRPr="007A6BD8" w:rsidRDefault="009747C4">
            <w:pPr>
              <w:ind w:right="95"/>
              <w:jc w:val="center"/>
              <w:rPr>
                <w:rFonts w:ascii="Angsana New" w:hAnsi="Angsana New" w:cs="Angsana New"/>
                <w:snapToGrid w:val="0"/>
                <w:color w:val="000000"/>
                <w:sz w:val="30"/>
                <w:szCs w:val="30"/>
                <w:lang w:eastAsia="th-TH"/>
              </w:rPr>
            </w:pPr>
            <w:r w:rsidRPr="007A6BD8">
              <w:rPr>
                <w:rFonts w:ascii="Angsana New" w:hAnsi="Angsana New" w:cs="Angsana New"/>
                <w:snapToGrid w:val="0"/>
                <w:color w:val="000000"/>
                <w:sz w:val="30"/>
                <w:szCs w:val="30"/>
                <w:lang w:eastAsia="th-TH"/>
              </w:rPr>
              <w:t>-</w:t>
            </w:r>
          </w:p>
        </w:tc>
      </w:tr>
      <w:tr w:rsidR="009747C4" w:rsidRPr="00F0145E" w14:paraId="69775597" w14:textId="77777777" w:rsidTr="009E52B4">
        <w:tc>
          <w:tcPr>
            <w:tcW w:w="4878" w:type="dxa"/>
          </w:tcPr>
          <w:p w14:paraId="0CC05F6C" w14:textId="77777777" w:rsidR="009747C4" w:rsidRPr="00F50C4C" w:rsidRDefault="009747C4">
            <w:pPr>
              <w:ind w:hanging="106"/>
              <w:rPr>
                <w:rFonts w:ascii="Angsana New" w:hAnsi="Angsana New" w:cs="Angsana New"/>
                <w:snapToGrid w:val="0"/>
                <w:sz w:val="30"/>
                <w:szCs w:val="30"/>
                <w:u w:val="single"/>
                <w:cs/>
                <w:lang w:eastAsia="th-TH"/>
              </w:rPr>
            </w:pPr>
            <w:r w:rsidRPr="00F50C4C">
              <w:rPr>
                <w:rFonts w:ascii="Angsana New" w:hAnsi="Angsana New" w:cs="Angsana New"/>
                <w:snapToGrid w:val="0"/>
                <w:sz w:val="30"/>
                <w:szCs w:val="30"/>
                <w:cs/>
                <w:lang w:eastAsia="th-TH"/>
              </w:rPr>
              <w:t>กู้เพิ่มระหว่าง</w:t>
            </w:r>
            <w:r>
              <w:rPr>
                <w:rFonts w:ascii="Angsana New" w:hAnsi="Angsana New" w:cs="Angsana New" w:hint="cs"/>
                <w:snapToGrid w:val="0"/>
                <w:sz w:val="30"/>
                <w:szCs w:val="30"/>
                <w:cs/>
                <w:lang w:eastAsia="th-TH"/>
              </w:rPr>
              <w:t>ปี</w:t>
            </w:r>
          </w:p>
        </w:tc>
        <w:tc>
          <w:tcPr>
            <w:tcW w:w="972" w:type="dxa"/>
          </w:tcPr>
          <w:p w14:paraId="4B197C6A" w14:textId="77777777" w:rsidR="009747C4" w:rsidRPr="00F50C4C" w:rsidRDefault="009747C4">
            <w:pPr>
              <w:ind w:right="165"/>
              <w:jc w:val="right"/>
              <w:rPr>
                <w:rFonts w:ascii="Angsana New" w:hAnsi="Angsana New" w:cs="Angsana New"/>
                <w:snapToGrid w:val="0"/>
                <w:color w:val="000000"/>
                <w:sz w:val="30"/>
                <w:szCs w:val="30"/>
                <w:cs/>
                <w:lang w:eastAsia="th-TH"/>
              </w:rPr>
            </w:pPr>
          </w:p>
        </w:tc>
        <w:tc>
          <w:tcPr>
            <w:tcW w:w="720" w:type="dxa"/>
          </w:tcPr>
          <w:p w14:paraId="2BC6C19B" w14:textId="77777777" w:rsidR="009747C4" w:rsidRPr="00F50C4C" w:rsidRDefault="009747C4">
            <w:pPr>
              <w:ind w:right="252"/>
              <w:jc w:val="center"/>
              <w:rPr>
                <w:rFonts w:ascii="Angsana New" w:hAnsi="Angsana New" w:cs="Angsana New"/>
                <w:sz w:val="30"/>
                <w:szCs w:val="30"/>
              </w:rPr>
            </w:pPr>
          </w:p>
        </w:tc>
        <w:tc>
          <w:tcPr>
            <w:tcW w:w="2070" w:type="dxa"/>
          </w:tcPr>
          <w:p w14:paraId="02FE1BA6" w14:textId="77777777" w:rsidR="009747C4" w:rsidRPr="007A6BD8" w:rsidRDefault="009747C4">
            <w:pPr>
              <w:ind w:right="95"/>
              <w:jc w:val="right"/>
              <w:rPr>
                <w:rFonts w:ascii="Angsana New" w:hAnsi="Angsana New" w:cs="Angsana New"/>
                <w:snapToGrid w:val="0"/>
                <w:color w:val="000000"/>
                <w:sz w:val="30"/>
                <w:szCs w:val="30"/>
                <w:lang w:eastAsia="th-TH"/>
              </w:rPr>
            </w:pPr>
            <w:r w:rsidRPr="007A6BD8">
              <w:rPr>
                <w:rFonts w:ascii="Angsana New" w:hAnsi="Angsana New" w:cs="Angsana New"/>
                <w:snapToGrid w:val="0"/>
                <w:color w:val="000000"/>
                <w:sz w:val="30"/>
                <w:szCs w:val="30"/>
                <w:lang w:eastAsia="th-TH"/>
              </w:rPr>
              <w:t>158,000,000.00</w:t>
            </w:r>
          </w:p>
        </w:tc>
      </w:tr>
      <w:tr w:rsidR="009747C4" w:rsidRPr="00F0145E" w14:paraId="479376E0" w14:textId="77777777" w:rsidTr="009E52B4">
        <w:tc>
          <w:tcPr>
            <w:tcW w:w="4878" w:type="dxa"/>
          </w:tcPr>
          <w:p w14:paraId="221B7B18" w14:textId="77777777" w:rsidR="009747C4" w:rsidRPr="00F50C4C" w:rsidRDefault="009747C4">
            <w:pPr>
              <w:ind w:hanging="106"/>
              <w:rPr>
                <w:rFonts w:ascii="Angsana New" w:hAnsi="Angsana New" w:cs="Angsana New"/>
                <w:sz w:val="30"/>
                <w:szCs w:val="30"/>
                <w:cs/>
              </w:rPr>
            </w:pPr>
            <w:r w:rsidRPr="00F50C4C">
              <w:rPr>
                <w:rFonts w:ascii="Angsana New" w:hAnsi="Angsana New" w:cs="Angsana New"/>
                <w:snapToGrid w:val="0"/>
                <w:sz w:val="30"/>
                <w:szCs w:val="30"/>
                <w:cs/>
                <w:lang w:eastAsia="th-TH"/>
              </w:rPr>
              <w:t>จ่ายคืนระหว่าง</w:t>
            </w:r>
            <w:r>
              <w:rPr>
                <w:rFonts w:ascii="Angsana New" w:hAnsi="Angsana New" w:cs="Angsana New" w:hint="cs"/>
                <w:snapToGrid w:val="0"/>
                <w:sz w:val="30"/>
                <w:szCs w:val="30"/>
                <w:cs/>
                <w:lang w:eastAsia="th-TH"/>
              </w:rPr>
              <w:t>ปี</w:t>
            </w:r>
          </w:p>
        </w:tc>
        <w:tc>
          <w:tcPr>
            <w:tcW w:w="972" w:type="dxa"/>
          </w:tcPr>
          <w:p w14:paraId="134E0E28" w14:textId="77777777" w:rsidR="009747C4" w:rsidRPr="00F50C4C" w:rsidRDefault="009747C4">
            <w:pPr>
              <w:ind w:right="165"/>
              <w:jc w:val="right"/>
              <w:rPr>
                <w:rFonts w:ascii="Angsana New" w:hAnsi="Angsana New" w:cs="Angsana New"/>
                <w:snapToGrid w:val="0"/>
                <w:color w:val="000000"/>
                <w:sz w:val="30"/>
                <w:szCs w:val="30"/>
                <w:cs/>
                <w:lang w:eastAsia="th-TH"/>
              </w:rPr>
            </w:pPr>
          </w:p>
        </w:tc>
        <w:tc>
          <w:tcPr>
            <w:tcW w:w="720" w:type="dxa"/>
          </w:tcPr>
          <w:p w14:paraId="3481BE1E" w14:textId="77777777" w:rsidR="009747C4" w:rsidRPr="00F50C4C" w:rsidRDefault="009747C4">
            <w:pPr>
              <w:ind w:right="252"/>
              <w:jc w:val="center"/>
              <w:rPr>
                <w:rFonts w:ascii="Angsana New" w:hAnsi="Angsana New" w:cs="Angsana New"/>
                <w:sz w:val="30"/>
                <w:szCs w:val="30"/>
              </w:rPr>
            </w:pPr>
          </w:p>
        </w:tc>
        <w:tc>
          <w:tcPr>
            <w:tcW w:w="2070" w:type="dxa"/>
          </w:tcPr>
          <w:p w14:paraId="70675777" w14:textId="77777777" w:rsidR="009747C4" w:rsidRPr="007A6BD8" w:rsidRDefault="009747C4">
            <w:pPr>
              <w:ind w:right="95" w:firstLine="20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r w:rsidRPr="007A6BD8">
              <w:rPr>
                <w:rFonts w:ascii="Angsana New" w:hAnsi="Angsana New" w:cs="Angsana New"/>
                <w:snapToGrid w:val="0"/>
                <w:color w:val="000000"/>
                <w:sz w:val="30"/>
                <w:szCs w:val="30"/>
                <w:lang w:eastAsia="th-TH"/>
              </w:rPr>
              <w:t>158,000,000.00</w:t>
            </w:r>
            <w:r>
              <w:rPr>
                <w:rFonts w:ascii="Angsana New" w:hAnsi="Angsana New" w:cs="Angsana New"/>
                <w:snapToGrid w:val="0"/>
                <w:color w:val="000000"/>
                <w:sz w:val="30"/>
                <w:szCs w:val="30"/>
                <w:lang w:eastAsia="th-TH"/>
              </w:rPr>
              <w:t>)</w:t>
            </w:r>
          </w:p>
        </w:tc>
      </w:tr>
      <w:tr w:rsidR="009747C4" w:rsidRPr="00F0145E" w14:paraId="5ADCC0F5" w14:textId="77777777" w:rsidTr="009E52B4">
        <w:tc>
          <w:tcPr>
            <w:tcW w:w="4878" w:type="dxa"/>
          </w:tcPr>
          <w:p w14:paraId="7F4458F2" w14:textId="77777777" w:rsidR="009747C4" w:rsidRPr="00F50C4C" w:rsidRDefault="009747C4">
            <w:pPr>
              <w:ind w:hanging="106"/>
              <w:rPr>
                <w:rFonts w:ascii="Angsana New" w:hAnsi="Angsana New" w:cs="Angsana New"/>
                <w:sz w:val="30"/>
                <w:szCs w:val="30"/>
              </w:rPr>
            </w:pPr>
            <w:r w:rsidRPr="00F50C4C">
              <w:rPr>
                <w:rFonts w:ascii="Angsana New" w:hAnsi="Angsana New" w:cs="Angsana New"/>
                <w:snapToGrid w:val="0"/>
                <w:sz w:val="30"/>
                <w:szCs w:val="30"/>
                <w:cs/>
                <w:lang w:eastAsia="th-TH"/>
              </w:rPr>
              <w:t>มูลค่าตามบัญชีปลาย</w:t>
            </w:r>
            <w:r>
              <w:rPr>
                <w:rFonts w:ascii="Angsana New" w:hAnsi="Angsana New" w:cs="Angsana New" w:hint="cs"/>
                <w:snapToGrid w:val="0"/>
                <w:sz w:val="30"/>
                <w:szCs w:val="30"/>
                <w:cs/>
                <w:lang w:eastAsia="th-TH"/>
              </w:rPr>
              <w:t>ปี</w:t>
            </w:r>
          </w:p>
        </w:tc>
        <w:tc>
          <w:tcPr>
            <w:tcW w:w="972" w:type="dxa"/>
          </w:tcPr>
          <w:p w14:paraId="7C15397E" w14:textId="77777777" w:rsidR="009747C4" w:rsidRPr="00F50C4C" w:rsidRDefault="009747C4">
            <w:pPr>
              <w:ind w:right="165"/>
              <w:jc w:val="right"/>
              <w:rPr>
                <w:rFonts w:ascii="Angsana New" w:hAnsi="Angsana New" w:cs="Angsana New"/>
                <w:snapToGrid w:val="0"/>
                <w:color w:val="000000"/>
                <w:sz w:val="30"/>
                <w:szCs w:val="30"/>
                <w:lang w:eastAsia="th-TH"/>
              </w:rPr>
            </w:pPr>
          </w:p>
        </w:tc>
        <w:tc>
          <w:tcPr>
            <w:tcW w:w="720" w:type="dxa"/>
          </w:tcPr>
          <w:p w14:paraId="554B8119" w14:textId="77777777" w:rsidR="009747C4" w:rsidRPr="00F50C4C" w:rsidRDefault="009747C4">
            <w:pPr>
              <w:pStyle w:val="A2"/>
              <w:pBdr>
                <w:bottom w:val="none" w:sz="0" w:space="0" w:color="auto"/>
              </w:pBdr>
              <w:ind w:right="252"/>
              <w:jc w:val="right"/>
              <w:rPr>
                <w:rFonts w:ascii="Angsana New" w:hAnsi="Angsana New"/>
                <w:b w:val="0"/>
                <w:bCs w:val="0"/>
                <w:sz w:val="30"/>
                <w:szCs w:val="30"/>
              </w:rPr>
            </w:pPr>
          </w:p>
        </w:tc>
        <w:tc>
          <w:tcPr>
            <w:tcW w:w="2070" w:type="dxa"/>
            <w:tcBorders>
              <w:top w:val="single" w:sz="4" w:space="0" w:color="auto"/>
              <w:bottom w:val="double" w:sz="4" w:space="0" w:color="auto"/>
            </w:tcBorders>
          </w:tcPr>
          <w:p w14:paraId="4CA46C54" w14:textId="77777777" w:rsidR="009747C4" w:rsidRPr="007A6BD8" w:rsidRDefault="009747C4">
            <w:pPr>
              <w:ind w:right="95"/>
              <w:jc w:val="center"/>
              <w:rPr>
                <w:rFonts w:ascii="Angsana New" w:hAnsi="Angsana New" w:cs="Angsana New"/>
                <w:snapToGrid w:val="0"/>
                <w:color w:val="000000"/>
                <w:sz w:val="30"/>
                <w:szCs w:val="30"/>
                <w:lang w:eastAsia="th-TH"/>
              </w:rPr>
            </w:pPr>
            <w:r w:rsidRPr="007A6BD8">
              <w:rPr>
                <w:rFonts w:ascii="Angsana New" w:hAnsi="Angsana New" w:cs="Angsana New"/>
                <w:snapToGrid w:val="0"/>
                <w:color w:val="000000"/>
                <w:sz w:val="30"/>
                <w:szCs w:val="30"/>
                <w:lang w:eastAsia="th-TH"/>
              </w:rPr>
              <w:t>-</w:t>
            </w:r>
          </w:p>
        </w:tc>
      </w:tr>
    </w:tbl>
    <w:p w14:paraId="61E36D2A" w14:textId="77777777" w:rsidR="009747C4" w:rsidRPr="009747C4" w:rsidRDefault="009747C4" w:rsidP="009747C4">
      <w:pPr>
        <w:pStyle w:val="ListParagraph"/>
        <w:ind w:left="360"/>
        <w:jc w:val="thaiDistribute"/>
        <w:rPr>
          <w:rFonts w:ascii="Angsana New" w:hAnsi="Angsana New" w:cs="Angsana New"/>
          <w:sz w:val="16"/>
          <w:szCs w:val="16"/>
        </w:rPr>
      </w:pPr>
    </w:p>
    <w:p w14:paraId="6CDFCF41" w14:textId="78E3455D" w:rsidR="009747C4" w:rsidRPr="009747C4" w:rsidRDefault="009747C4" w:rsidP="00245071">
      <w:pPr>
        <w:ind w:left="360" w:firstLine="992"/>
        <w:jc w:val="thaiDistribute"/>
        <w:rPr>
          <w:rFonts w:ascii="Angsana New" w:hAnsi="Angsana New" w:cs="Angsana New"/>
          <w:sz w:val="30"/>
          <w:szCs w:val="30"/>
        </w:rPr>
      </w:pPr>
      <w:r w:rsidRPr="009747C4">
        <w:rPr>
          <w:rFonts w:ascii="Angsana New" w:hAnsi="Angsana New" w:cs="Angsana New" w:hint="cs"/>
          <w:sz w:val="30"/>
          <w:szCs w:val="30"/>
          <w:cs/>
        </w:rPr>
        <w:t xml:space="preserve">ในระหว่างปี </w:t>
      </w:r>
      <w:r w:rsidRPr="009747C4">
        <w:rPr>
          <w:rFonts w:ascii="Angsana New" w:hAnsi="Angsana New" w:cs="Angsana New"/>
          <w:sz w:val="30"/>
          <w:szCs w:val="30"/>
        </w:rPr>
        <w:t xml:space="preserve">2568 </w:t>
      </w:r>
      <w:r w:rsidRPr="009747C4">
        <w:rPr>
          <w:rFonts w:ascii="Angsana New" w:hAnsi="Angsana New" w:cs="Angsana New" w:hint="cs"/>
          <w:sz w:val="30"/>
          <w:szCs w:val="30"/>
          <w:cs/>
        </w:rPr>
        <w:t>กลุ่มบริษัทฯ มี</w:t>
      </w:r>
      <w:r w:rsidRPr="009747C4">
        <w:rPr>
          <w:rFonts w:ascii="Angsana New" w:hAnsi="Angsana New" w:cs="Angsana New"/>
          <w:sz w:val="30"/>
          <w:szCs w:val="30"/>
          <w:cs/>
        </w:rPr>
        <w:t>เงินกู้ยืมระยะยาวจากสถาบันการเงิน จำนวนเงิน</w:t>
      </w:r>
      <w:r w:rsidRPr="009747C4">
        <w:rPr>
          <w:rFonts w:ascii="Angsana New" w:hAnsi="Angsana New" w:cs="Angsana New"/>
          <w:sz w:val="30"/>
          <w:szCs w:val="30"/>
        </w:rPr>
        <w:t xml:space="preserve"> 158.00</w:t>
      </w:r>
      <w:r w:rsidRPr="009747C4">
        <w:rPr>
          <w:rFonts w:ascii="Angsana New" w:hAnsi="Angsana New" w:cs="Angsana New"/>
          <w:sz w:val="30"/>
          <w:szCs w:val="30"/>
          <w:cs/>
        </w:rPr>
        <w:t xml:space="preserve"> </w:t>
      </w:r>
      <w:r w:rsidRPr="009747C4">
        <w:rPr>
          <w:rFonts w:ascii="Angsana New" w:hAnsi="Angsana New" w:cs="Angsana New"/>
          <w:sz w:val="30"/>
          <w:szCs w:val="30"/>
        </w:rPr>
        <w:t xml:space="preserve">         </w:t>
      </w:r>
      <w:r w:rsidRPr="009747C4">
        <w:rPr>
          <w:rFonts w:ascii="Angsana New" w:hAnsi="Angsana New" w:cs="Angsana New"/>
          <w:sz w:val="30"/>
          <w:szCs w:val="30"/>
          <w:cs/>
        </w:rPr>
        <w:t>ล้านบาท</w:t>
      </w:r>
      <w:r w:rsidRPr="009747C4">
        <w:rPr>
          <w:rFonts w:ascii="Angsana New" w:hAnsi="Angsana New" w:cs="Angsana New" w:hint="cs"/>
          <w:sz w:val="30"/>
          <w:szCs w:val="30"/>
          <w:cs/>
        </w:rPr>
        <w:t xml:space="preserve"> </w:t>
      </w:r>
      <w:r w:rsidRPr="009747C4">
        <w:rPr>
          <w:rFonts w:ascii="Angsana New" w:hAnsi="Angsana New" w:cs="Angsana New"/>
          <w:sz w:val="30"/>
          <w:szCs w:val="30"/>
          <w:cs/>
        </w:rPr>
        <w:t>เป็นการกู้ยืมเงิน</w:t>
      </w:r>
      <w:r w:rsidRPr="009747C4">
        <w:rPr>
          <w:rFonts w:ascii="Angsana New" w:hAnsi="Angsana New" w:cs="Angsana New" w:hint="cs"/>
          <w:sz w:val="30"/>
          <w:szCs w:val="30"/>
          <w:cs/>
        </w:rPr>
        <w:t>ตามสัญญา</w:t>
      </w:r>
      <w:r w:rsidRPr="009747C4">
        <w:rPr>
          <w:rFonts w:ascii="Angsana New" w:hAnsi="Angsana New" w:cs="Angsana New"/>
          <w:sz w:val="30"/>
          <w:szCs w:val="30"/>
          <w:cs/>
        </w:rPr>
        <w:t>จากธนาคาร</w:t>
      </w:r>
      <w:r w:rsidRPr="009747C4">
        <w:rPr>
          <w:rFonts w:ascii="Angsana New" w:hAnsi="Angsana New" w:cs="Angsana New" w:hint="cs"/>
          <w:sz w:val="30"/>
          <w:szCs w:val="30"/>
          <w:cs/>
        </w:rPr>
        <w:t xml:space="preserve">พาณิชย์ </w:t>
      </w:r>
      <w:r w:rsidRPr="009747C4">
        <w:rPr>
          <w:rFonts w:ascii="Angsana New" w:hAnsi="Angsana New" w:cs="Angsana New"/>
          <w:sz w:val="30"/>
          <w:szCs w:val="30"/>
        </w:rPr>
        <w:t>2</w:t>
      </w:r>
      <w:r w:rsidRPr="009747C4">
        <w:rPr>
          <w:rFonts w:ascii="Angsana New" w:hAnsi="Angsana New" w:cs="Angsana New" w:hint="cs"/>
          <w:sz w:val="30"/>
          <w:szCs w:val="30"/>
          <w:cs/>
        </w:rPr>
        <w:t xml:space="preserve"> </w:t>
      </w:r>
      <w:r w:rsidRPr="009747C4">
        <w:rPr>
          <w:rFonts w:ascii="Angsana New" w:hAnsi="Angsana New" w:cs="Angsana New"/>
          <w:sz w:val="30"/>
          <w:szCs w:val="30"/>
          <w:cs/>
        </w:rPr>
        <w:t>แห่ง</w:t>
      </w:r>
      <w:r w:rsidRPr="009747C4">
        <w:rPr>
          <w:rFonts w:ascii="Angsana New" w:hAnsi="Angsana New" w:cs="Angsana New"/>
          <w:sz w:val="30"/>
          <w:szCs w:val="30"/>
        </w:rPr>
        <w:t xml:space="preserve"> </w:t>
      </w:r>
      <w:r w:rsidRPr="009747C4">
        <w:rPr>
          <w:rFonts w:ascii="Angsana New" w:hAnsi="Angsana New" w:cs="Angsana New" w:hint="cs"/>
          <w:sz w:val="30"/>
          <w:szCs w:val="30"/>
          <w:cs/>
        </w:rPr>
        <w:t xml:space="preserve">ในวงเงินรวม </w:t>
      </w:r>
      <w:r w:rsidRPr="009747C4">
        <w:rPr>
          <w:rFonts w:ascii="Angsana New" w:hAnsi="Angsana New" w:cs="Angsana New"/>
          <w:sz w:val="30"/>
          <w:szCs w:val="30"/>
        </w:rPr>
        <w:t xml:space="preserve">410.00 </w:t>
      </w:r>
      <w:r w:rsidRPr="009747C4">
        <w:rPr>
          <w:rFonts w:ascii="Angsana New" w:hAnsi="Angsana New" w:cs="Angsana New" w:hint="cs"/>
          <w:sz w:val="30"/>
          <w:szCs w:val="30"/>
          <w:cs/>
        </w:rPr>
        <w:t>ล้านบาท</w:t>
      </w:r>
      <w:r w:rsidRPr="009747C4">
        <w:rPr>
          <w:rFonts w:ascii="Angsana New" w:hAnsi="Angsana New" w:cs="Angsana New"/>
          <w:sz w:val="30"/>
          <w:szCs w:val="30"/>
        </w:rPr>
        <w:t xml:space="preserve"> </w:t>
      </w:r>
      <w:r w:rsidRPr="009747C4">
        <w:rPr>
          <w:rFonts w:ascii="Angsana New" w:hAnsi="Angsana New" w:cs="Angsana New"/>
          <w:sz w:val="30"/>
          <w:szCs w:val="30"/>
          <w:cs/>
        </w:rPr>
        <w:t>เพื่อใช้ใ</w:t>
      </w:r>
      <w:r w:rsidRPr="009747C4">
        <w:rPr>
          <w:rFonts w:ascii="Angsana New" w:hAnsi="Angsana New" w:cs="Angsana New" w:hint="cs"/>
          <w:sz w:val="30"/>
          <w:szCs w:val="30"/>
          <w:cs/>
        </w:rPr>
        <w:t>น</w:t>
      </w:r>
      <w:r w:rsidRPr="009747C4">
        <w:rPr>
          <w:rFonts w:ascii="Angsana New" w:hAnsi="Angsana New" w:cs="Angsana New"/>
          <w:sz w:val="30"/>
          <w:szCs w:val="30"/>
          <w:cs/>
        </w:rPr>
        <w:t>การดำเนินการก่อสร้างโครงการผลิตกระแสไฟฟ้าจากพลังงานแสงอาทิตย์แบบทุ่นลอยน้ำของ</w:t>
      </w:r>
      <w:r w:rsidRPr="009747C4">
        <w:rPr>
          <w:rFonts w:ascii="Angsana New" w:hAnsi="Angsana New" w:cs="Angsana New" w:hint="cs"/>
          <w:sz w:val="30"/>
          <w:szCs w:val="30"/>
          <w:cs/>
        </w:rPr>
        <w:t>กลุ่ม</w:t>
      </w:r>
      <w:r w:rsidRPr="009747C4">
        <w:rPr>
          <w:rFonts w:ascii="Angsana New" w:hAnsi="Angsana New" w:cs="Angsana New"/>
          <w:sz w:val="30"/>
          <w:szCs w:val="30"/>
          <w:cs/>
        </w:rPr>
        <w:t>บริษัทฯ</w:t>
      </w:r>
      <w:r w:rsidRPr="009747C4">
        <w:rPr>
          <w:rFonts w:ascii="Angsana New" w:hAnsi="Angsana New" w:cs="Angsana New" w:hint="cs"/>
          <w:sz w:val="30"/>
          <w:szCs w:val="30"/>
          <w:cs/>
        </w:rPr>
        <w:t xml:space="preserve"> </w:t>
      </w:r>
      <w:r w:rsidRPr="009747C4">
        <w:rPr>
          <w:rFonts w:ascii="Angsana New" w:hAnsi="Angsana New" w:cs="Angsana New"/>
          <w:sz w:val="30"/>
          <w:szCs w:val="30"/>
        </w:rPr>
        <w:t xml:space="preserve">          </w:t>
      </w:r>
      <w:r w:rsidRPr="009747C4">
        <w:rPr>
          <w:rFonts w:ascii="Angsana New" w:hAnsi="Angsana New" w:cs="Angsana New" w:hint="cs"/>
          <w:sz w:val="30"/>
          <w:szCs w:val="30"/>
          <w:cs/>
        </w:rPr>
        <w:t>โดยมีเงื่อนไขการจ่ายชำระคืนตามสัญญาเป็นระยะเวลา</w:t>
      </w:r>
      <w:r w:rsidRPr="009747C4">
        <w:rPr>
          <w:rFonts w:ascii="Angsana New" w:hAnsi="Angsana New" w:cs="Angsana New"/>
          <w:sz w:val="30"/>
          <w:szCs w:val="30"/>
        </w:rPr>
        <w:t xml:space="preserve"> 25 </w:t>
      </w:r>
      <w:r w:rsidRPr="009747C4">
        <w:rPr>
          <w:rFonts w:ascii="Angsana New" w:hAnsi="Angsana New" w:cs="Angsana New" w:hint="cs"/>
          <w:sz w:val="30"/>
          <w:szCs w:val="30"/>
          <w:cs/>
        </w:rPr>
        <w:t xml:space="preserve">งวด โดยงวดที่ </w:t>
      </w:r>
      <w:r w:rsidRPr="009747C4">
        <w:rPr>
          <w:rFonts w:ascii="Angsana New" w:hAnsi="Angsana New" w:cs="Angsana New"/>
          <w:sz w:val="30"/>
          <w:szCs w:val="30"/>
        </w:rPr>
        <w:t xml:space="preserve">1 – 24 </w:t>
      </w:r>
      <w:r w:rsidRPr="009747C4">
        <w:rPr>
          <w:rFonts w:ascii="Angsana New" w:hAnsi="Angsana New" w:cs="Angsana New" w:hint="cs"/>
          <w:sz w:val="30"/>
          <w:szCs w:val="30"/>
          <w:cs/>
        </w:rPr>
        <w:t xml:space="preserve">เป็นการจ่ายชำระคืนในจำนวนร้อยละ </w:t>
      </w:r>
      <w:r w:rsidRPr="009747C4">
        <w:rPr>
          <w:rFonts w:ascii="Angsana New" w:hAnsi="Angsana New" w:cs="Angsana New"/>
          <w:sz w:val="30"/>
          <w:szCs w:val="30"/>
        </w:rPr>
        <w:t>3</w:t>
      </w:r>
      <w:r w:rsidRPr="009747C4">
        <w:rPr>
          <w:rFonts w:ascii="Angsana New" w:hAnsi="Angsana New" w:cs="Angsana New"/>
          <w:sz w:val="30"/>
          <w:szCs w:val="30"/>
          <w:cs/>
        </w:rPr>
        <w:t>.</w:t>
      </w:r>
      <w:r w:rsidRPr="009747C4">
        <w:rPr>
          <w:rFonts w:ascii="Angsana New" w:hAnsi="Angsana New" w:cs="Angsana New"/>
          <w:sz w:val="30"/>
          <w:szCs w:val="30"/>
        </w:rPr>
        <w:t>44</w:t>
      </w:r>
      <w:r w:rsidRPr="009747C4">
        <w:rPr>
          <w:rFonts w:ascii="Angsana New" w:hAnsi="Angsana New" w:cs="Angsana New"/>
          <w:sz w:val="30"/>
          <w:szCs w:val="30"/>
          <w:cs/>
        </w:rPr>
        <w:t xml:space="preserve"> –</w:t>
      </w:r>
      <w:r w:rsidRPr="009747C4">
        <w:rPr>
          <w:rFonts w:ascii="Angsana New" w:hAnsi="Angsana New" w:cs="Angsana New"/>
          <w:sz w:val="30"/>
          <w:szCs w:val="30"/>
        </w:rPr>
        <w:t xml:space="preserve"> 4</w:t>
      </w:r>
      <w:r w:rsidRPr="009747C4">
        <w:rPr>
          <w:rFonts w:ascii="Angsana New" w:hAnsi="Angsana New" w:cs="Angsana New"/>
          <w:sz w:val="30"/>
          <w:szCs w:val="30"/>
          <w:cs/>
        </w:rPr>
        <w:t>.</w:t>
      </w:r>
      <w:r w:rsidRPr="009747C4">
        <w:rPr>
          <w:rFonts w:ascii="Angsana New" w:hAnsi="Angsana New" w:cs="Angsana New"/>
          <w:sz w:val="30"/>
          <w:szCs w:val="30"/>
        </w:rPr>
        <w:t>56</w:t>
      </w:r>
      <w:r w:rsidRPr="009747C4">
        <w:rPr>
          <w:rFonts w:ascii="Angsana New" w:hAnsi="Angsana New" w:cs="Angsana New" w:hint="cs"/>
          <w:sz w:val="30"/>
          <w:szCs w:val="30"/>
          <w:cs/>
        </w:rPr>
        <w:t xml:space="preserve"> ของวงเงินรวม และงวดที่ </w:t>
      </w:r>
      <w:r w:rsidRPr="009747C4">
        <w:rPr>
          <w:rFonts w:ascii="Angsana New" w:hAnsi="Angsana New" w:cs="Angsana New"/>
          <w:sz w:val="30"/>
          <w:szCs w:val="30"/>
        </w:rPr>
        <w:t xml:space="preserve">25 </w:t>
      </w:r>
      <w:r w:rsidRPr="009747C4">
        <w:rPr>
          <w:rFonts w:ascii="Angsana New" w:hAnsi="Angsana New" w:cs="Angsana New" w:hint="cs"/>
          <w:sz w:val="30"/>
          <w:szCs w:val="30"/>
          <w:cs/>
        </w:rPr>
        <w:t xml:space="preserve">เป็นการจ่ายชำระคืนเงินกู้คงเหลือทั้งจำนวน </w:t>
      </w:r>
      <w:r w:rsidRPr="009747C4">
        <w:rPr>
          <w:rFonts w:ascii="Angsana New" w:hAnsi="Angsana New" w:cs="Angsana New"/>
          <w:sz w:val="30"/>
          <w:szCs w:val="30"/>
        </w:rPr>
        <w:t xml:space="preserve">               </w:t>
      </w:r>
      <w:r w:rsidRPr="009747C4">
        <w:rPr>
          <w:rFonts w:ascii="Angsana New" w:hAnsi="Angsana New" w:cs="Angsana New" w:hint="cs"/>
          <w:sz w:val="30"/>
          <w:szCs w:val="30"/>
          <w:cs/>
        </w:rPr>
        <w:t>ซึ่งมีเงื่อนไขในการจ่ายชำระงวดแรกโดยอ้างอิงจากวันเริ่มเปิดดำเนินการเชิงพาณิชย์ (ปัจจุบันกลุ่มบริษัทฯ</w:t>
      </w:r>
      <w:r w:rsidRPr="009747C4">
        <w:rPr>
          <w:rFonts w:ascii="Angsana New" w:hAnsi="Angsana New" w:cs="Angsana New"/>
          <w:sz w:val="30"/>
          <w:szCs w:val="30"/>
        </w:rPr>
        <w:t xml:space="preserve"> </w:t>
      </w:r>
      <w:r w:rsidRPr="009747C4">
        <w:rPr>
          <w:rFonts w:ascii="Angsana New" w:hAnsi="Angsana New" w:cs="Angsana New" w:hint="cs"/>
          <w:sz w:val="30"/>
          <w:szCs w:val="30"/>
          <w:cs/>
        </w:rPr>
        <w:t xml:space="preserve"> </w:t>
      </w:r>
      <w:r w:rsidRPr="009747C4">
        <w:rPr>
          <w:rFonts w:ascii="Angsana New" w:hAnsi="Angsana New" w:cs="Angsana New"/>
          <w:sz w:val="30"/>
          <w:szCs w:val="30"/>
        </w:rPr>
        <w:t xml:space="preserve">    </w:t>
      </w:r>
      <w:r w:rsidRPr="009747C4">
        <w:rPr>
          <w:rFonts w:ascii="Angsana New" w:hAnsi="Angsana New" w:cs="Angsana New" w:hint="cs"/>
          <w:sz w:val="30"/>
          <w:szCs w:val="30"/>
          <w:cs/>
        </w:rPr>
        <w:t xml:space="preserve">ยังไม่เริ่มดำเนินการเชิงพาณิชย์) มีดอกเบี้ยในอัตราร้อยละ </w:t>
      </w:r>
      <w:r w:rsidRPr="009747C4">
        <w:rPr>
          <w:rFonts w:ascii="Angsana New" w:hAnsi="Angsana New" w:cs="Angsana New"/>
          <w:sz w:val="30"/>
          <w:szCs w:val="30"/>
        </w:rPr>
        <w:t>Compounded THOR + Margin 2</w:t>
      </w:r>
      <w:r w:rsidRPr="009747C4">
        <w:rPr>
          <w:rFonts w:ascii="Angsana New" w:hAnsi="Angsana New" w:cs="Angsana New"/>
          <w:sz w:val="30"/>
          <w:szCs w:val="30"/>
          <w:cs/>
        </w:rPr>
        <w:t>.</w:t>
      </w:r>
      <w:r w:rsidRPr="009747C4">
        <w:rPr>
          <w:rFonts w:ascii="Angsana New" w:hAnsi="Angsana New" w:cs="Angsana New"/>
          <w:sz w:val="30"/>
          <w:szCs w:val="30"/>
        </w:rPr>
        <w:t>5</w:t>
      </w:r>
      <w:r w:rsidRPr="009747C4">
        <w:rPr>
          <w:rFonts w:ascii="Angsana New" w:hAnsi="Angsana New" w:cs="Angsana New"/>
          <w:sz w:val="30"/>
          <w:szCs w:val="30"/>
          <w:cs/>
        </w:rPr>
        <w:t xml:space="preserve">% ต่อปี </w:t>
      </w:r>
      <w:r w:rsidRPr="009747C4">
        <w:rPr>
          <w:rFonts w:ascii="Angsana New" w:hAnsi="Angsana New" w:cs="Angsana New"/>
          <w:sz w:val="30"/>
          <w:szCs w:val="30"/>
        </w:rPr>
        <w:t xml:space="preserve">          </w:t>
      </w:r>
      <w:r w:rsidRPr="009747C4">
        <w:rPr>
          <w:rFonts w:ascii="Angsana New" w:hAnsi="Angsana New" w:cs="Angsana New"/>
          <w:sz w:val="30"/>
          <w:szCs w:val="30"/>
          <w:cs/>
        </w:rPr>
        <w:t>ชำระดอกเบี้ยทุก</w:t>
      </w:r>
      <w:r w:rsidRPr="009747C4">
        <w:rPr>
          <w:rFonts w:ascii="Angsana New" w:hAnsi="Angsana New" w:cs="Angsana New" w:hint="cs"/>
          <w:sz w:val="30"/>
          <w:szCs w:val="30"/>
          <w:cs/>
        </w:rPr>
        <w:t xml:space="preserve"> </w:t>
      </w:r>
      <w:r w:rsidRPr="009747C4">
        <w:rPr>
          <w:rFonts w:ascii="Angsana New" w:hAnsi="Angsana New" w:cs="Angsana New"/>
          <w:sz w:val="30"/>
          <w:szCs w:val="30"/>
        </w:rPr>
        <w:t>6</w:t>
      </w:r>
      <w:r w:rsidRPr="009747C4">
        <w:rPr>
          <w:rFonts w:ascii="Angsana New" w:hAnsi="Angsana New" w:cs="Angsana New" w:hint="cs"/>
          <w:sz w:val="30"/>
          <w:szCs w:val="30"/>
          <w:cs/>
        </w:rPr>
        <w:t xml:space="preserve"> </w:t>
      </w:r>
      <w:r w:rsidRPr="009747C4">
        <w:rPr>
          <w:rFonts w:ascii="Angsana New" w:hAnsi="Angsana New" w:cs="Angsana New"/>
          <w:sz w:val="30"/>
          <w:szCs w:val="30"/>
          <w:cs/>
        </w:rPr>
        <w:t>เดือน</w:t>
      </w:r>
      <w:r w:rsidRPr="009747C4">
        <w:rPr>
          <w:rFonts w:ascii="Angsana New" w:hAnsi="Angsana New" w:cs="Angsana New" w:hint="cs"/>
          <w:sz w:val="30"/>
          <w:szCs w:val="30"/>
          <w:cs/>
        </w:rPr>
        <w:t xml:space="preserve"> และมีหลักประกันการกู้ยืม</w:t>
      </w:r>
      <w:r w:rsidRPr="009747C4">
        <w:rPr>
          <w:rFonts w:ascii="Angsana New" w:hAnsi="Angsana New" w:cs="Angsana New"/>
          <w:sz w:val="30"/>
          <w:szCs w:val="30"/>
        </w:rPr>
        <w:t xml:space="preserve"> </w:t>
      </w:r>
      <w:r w:rsidRPr="008520E3">
        <w:rPr>
          <w:rFonts w:ascii="Angsana New" w:hAnsi="Angsana New" w:cs="Angsana New" w:hint="cs"/>
          <w:sz w:val="30"/>
          <w:szCs w:val="30"/>
          <w:cs/>
        </w:rPr>
        <w:t xml:space="preserve">ตามหมายเหตุ </w:t>
      </w:r>
      <w:r w:rsidRPr="008520E3">
        <w:rPr>
          <w:rFonts w:ascii="Angsana New" w:hAnsi="Angsana New" w:cs="Angsana New"/>
          <w:sz w:val="30"/>
          <w:szCs w:val="30"/>
        </w:rPr>
        <w:t>3</w:t>
      </w:r>
      <w:r w:rsidR="00941D15">
        <w:rPr>
          <w:rFonts w:ascii="Angsana New" w:hAnsi="Angsana New" w:cs="Angsana New"/>
          <w:sz w:val="30"/>
          <w:szCs w:val="30"/>
          <w:cs/>
        </w:rPr>
        <w:tab/>
      </w:r>
      <w:r w:rsidR="00941D15">
        <w:rPr>
          <w:rFonts w:ascii="Angsana New" w:hAnsi="Angsana New" w:cs="Angsana New"/>
          <w:sz w:val="30"/>
          <w:szCs w:val="30"/>
        </w:rPr>
        <w:t>5</w:t>
      </w:r>
      <w:r w:rsidRPr="009747C4">
        <w:rPr>
          <w:rFonts w:ascii="Angsana New" w:hAnsi="Angsana New" w:cs="Angsana New" w:hint="cs"/>
          <w:sz w:val="30"/>
          <w:szCs w:val="30"/>
          <w:cs/>
        </w:rPr>
        <w:t xml:space="preserve"> ทั้งนี้ </w:t>
      </w:r>
      <w:r w:rsidRPr="009747C4">
        <w:rPr>
          <w:rFonts w:ascii="Angsana New" w:hAnsi="Angsana New" w:cs="Angsana New"/>
          <w:sz w:val="30"/>
          <w:szCs w:val="30"/>
          <w:cs/>
        </w:rPr>
        <w:t>เมื่อวันที่</w:t>
      </w:r>
      <w:r w:rsidRPr="009747C4">
        <w:rPr>
          <w:rFonts w:ascii="Angsana New" w:hAnsi="Angsana New" w:cs="Angsana New"/>
          <w:sz w:val="30"/>
          <w:szCs w:val="30"/>
        </w:rPr>
        <w:t xml:space="preserve"> </w:t>
      </w:r>
      <w:r w:rsidRPr="009747C4">
        <w:rPr>
          <w:rFonts w:ascii="Angsana New" w:hAnsi="Angsana New" w:cs="Angsana New"/>
          <w:sz w:val="30"/>
          <w:szCs w:val="30"/>
          <w:cs/>
        </w:rPr>
        <w:t>30</w:t>
      </w:r>
      <w:r w:rsidRPr="009747C4">
        <w:rPr>
          <w:rFonts w:ascii="Angsana New" w:hAnsi="Angsana New" w:cs="Angsana New"/>
          <w:sz w:val="30"/>
          <w:szCs w:val="30"/>
        </w:rPr>
        <w:t xml:space="preserve"> </w:t>
      </w:r>
      <w:r w:rsidRPr="009747C4">
        <w:rPr>
          <w:rFonts w:ascii="Angsana New" w:hAnsi="Angsana New" w:cs="Angsana New"/>
          <w:sz w:val="30"/>
          <w:szCs w:val="30"/>
          <w:cs/>
        </w:rPr>
        <w:t>ตุลาคม</w:t>
      </w:r>
      <w:r w:rsidRPr="009747C4">
        <w:rPr>
          <w:rFonts w:ascii="Angsana New" w:hAnsi="Angsana New" w:cs="Angsana New"/>
          <w:sz w:val="30"/>
          <w:szCs w:val="30"/>
        </w:rPr>
        <w:t xml:space="preserve"> </w:t>
      </w:r>
      <w:r w:rsidRPr="009747C4">
        <w:rPr>
          <w:rFonts w:ascii="Angsana New" w:hAnsi="Angsana New" w:cs="Angsana New"/>
          <w:sz w:val="30"/>
          <w:szCs w:val="30"/>
          <w:cs/>
        </w:rPr>
        <w:t>2568</w:t>
      </w:r>
      <w:r w:rsidRPr="009747C4">
        <w:rPr>
          <w:rFonts w:ascii="Angsana New" w:hAnsi="Angsana New" w:cs="Angsana New"/>
          <w:sz w:val="30"/>
          <w:szCs w:val="30"/>
        </w:rPr>
        <w:t xml:space="preserve">         </w:t>
      </w:r>
      <w:r w:rsidRPr="009747C4">
        <w:rPr>
          <w:rFonts w:ascii="Angsana New" w:hAnsi="Angsana New" w:cs="Angsana New"/>
          <w:sz w:val="30"/>
          <w:szCs w:val="30"/>
          <w:cs/>
        </w:rPr>
        <w:t>บริษัทย่อยได้จ่ายชำระคืนเงินกู้ทั้งจำนวน โดยสถาบันการเงินได้มีการยกเว้นค่าธรรมเนียมในการยกเลิกสัญญาก่อนกำหนด และได้ดำเนินการไถ่ถอนหลักประกันกับสถาบันการเงินเป็นที่เรียบร้อยแล้วเมื่อวันที่</w:t>
      </w:r>
      <w:r w:rsidRPr="009747C4">
        <w:rPr>
          <w:rFonts w:ascii="Angsana New" w:hAnsi="Angsana New" w:cs="Angsana New"/>
          <w:sz w:val="30"/>
          <w:szCs w:val="30"/>
        </w:rPr>
        <w:t xml:space="preserve">                        </w:t>
      </w:r>
      <w:r w:rsidRPr="009747C4">
        <w:rPr>
          <w:rFonts w:ascii="Angsana New" w:hAnsi="Angsana New" w:cs="Angsana New"/>
          <w:sz w:val="30"/>
          <w:szCs w:val="30"/>
          <w:cs/>
        </w:rPr>
        <w:t>4</w:t>
      </w:r>
      <w:r w:rsidRPr="009747C4">
        <w:rPr>
          <w:rFonts w:ascii="Angsana New" w:hAnsi="Angsana New" w:cs="Angsana New"/>
          <w:sz w:val="30"/>
          <w:szCs w:val="30"/>
        </w:rPr>
        <w:t xml:space="preserve"> </w:t>
      </w:r>
      <w:r w:rsidRPr="009747C4">
        <w:rPr>
          <w:rFonts w:ascii="Angsana New" w:hAnsi="Angsana New" w:cs="Angsana New"/>
          <w:sz w:val="30"/>
          <w:szCs w:val="30"/>
          <w:cs/>
        </w:rPr>
        <w:t>พฤศจิกายน</w:t>
      </w:r>
      <w:r w:rsidRPr="009747C4">
        <w:rPr>
          <w:rFonts w:ascii="Angsana New" w:hAnsi="Angsana New" w:cs="Angsana New"/>
          <w:sz w:val="30"/>
          <w:szCs w:val="30"/>
        </w:rPr>
        <w:t xml:space="preserve"> </w:t>
      </w:r>
      <w:r w:rsidRPr="009747C4">
        <w:rPr>
          <w:rFonts w:ascii="Angsana New" w:hAnsi="Angsana New" w:cs="Angsana New"/>
          <w:sz w:val="30"/>
          <w:szCs w:val="30"/>
          <w:cs/>
        </w:rPr>
        <w:t>2568</w:t>
      </w:r>
    </w:p>
    <w:p w14:paraId="6E1E6A40" w14:textId="77777777" w:rsidR="00C55AFC" w:rsidRPr="004F013F" w:rsidRDefault="00C55AFC" w:rsidP="004F013F">
      <w:pPr>
        <w:rPr>
          <w:rFonts w:ascii="Angsana New" w:hAnsi="Angsana New" w:cs="Angsana New"/>
          <w:b/>
          <w:bCs/>
          <w:sz w:val="30"/>
          <w:szCs w:val="30"/>
        </w:rPr>
      </w:pPr>
    </w:p>
    <w:p w14:paraId="58AF0872" w14:textId="77777777" w:rsidR="004A75E5" w:rsidRDefault="004A75E5" w:rsidP="004A75E5">
      <w:pPr>
        <w:pStyle w:val="ListParagraph"/>
        <w:numPr>
          <w:ilvl w:val="0"/>
          <w:numId w:val="1"/>
        </w:numPr>
        <w:rPr>
          <w:rFonts w:ascii="Angsana New" w:hAnsi="Angsana New" w:cs="Angsana New"/>
          <w:b/>
          <w:bCs/>
          <w:sz w:val="30"/>
          <w:szCs w:val="30"/>
        </w:rPr>
      </w:pPr>
      <w:r>
        <w:rPr>
          <w:rFonts w:ascii="Angsana New" w:hAnsi="Angsana New" w:cs="Angsana New" w:hint="cs"/>
          <w:b/>
          <w:bCs/>
          <w:sz w:val="30"/>
          <w:szCs w:val="30"/>
          <w:cs/>
        </w:rPr>
        <w:t xml:space="preserve">เงินกู้ยืมระยะยาวจากกิจการอื่น </w:t>
      </w:r>
    </w:p>
    <w:p w14:paraId="4DE3D0A9" w14:textId="77777777" w:rsidR="004A75E5" w:rsidRPr="00324625" w:rsidRDefault="004A75E5" w:rsidP="004A75E5">
      <w:pPr>
        <w:pStyle w:val="ListParagraph"/>
        <w:ind w:left="360"/>
        <w:rPr>
          <w:rFonts w:ascii="Angsana New" w:hAnsi="Angsana New" w:cs="Angsana New"/>
          <w:b/>
          <w:bCs/>
          <w:sz w:val="16"/>
          <w:szCs w:val="16"/>
        </w:rPr>
      </w:pPr>
    </w:p>
    <w:p w14:paraId="37C8B5AB" w14:textId="77777777" w:rsidR="004A75E5" w:rsidRDefault="004A75E5" w:rsidP="004A75E5">
      <w:pPr>
        <w:pStyle w:val="ListParagraph"/>
        <w:spacing w:line="216" w:lineRule="auto"/>
        <w:ind w:left="1080" w:firstLine="360"/>
        <w:rPr>
          <w:rFonts w:ascii="Angsana New" w:hAnsi="Angsana New" w:cs="Angsana New"/>
          <w:sz w:val="30"/>
          <w:szCs w:val="30"/>
        </w:rPr>
      </w:pPr>
      <w:r w:rsidRPr="00806ED0">
        <w:rPr>
          <w:rFonts w:ascii="Angsana New" w:hAnsi="Angsana New" w:cs="Angsana New"/>
          <w:sz w:val="30"/>
          <w:szCs w:val="30"/>
          <w:cs/>
        </w:rPr>
        <w:t>ประกอบด้วย</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4A75E5" w:rsidRPr="00277901" w14:paraId="3C48294B" w14:textId="77777777">
        <w:trPr>
          <w:cantSplit/>
        </w:trPr>
        <w:tc>
          <w:tcPr>
            <w:tcW w:w="4884" w:type="dxa"/>
          </w:tcPr>
          <w:p w14:paraId="29EE2588" w14:textId="77777777" w:rsidR="004A75E5" w:rsidRPr="00277901" w:rsidRDefault="004A75E5">
            <w:pPr>
              <w:jc w:val="center"/>
              <w:rPr>
                <w:rFonts w:ascii="Angsana New" w:hAnsi="Angsana New" w:cs="Angsana New"/>
                <w:sz w:val="30"/>
                <w:szCs w:val="30"/>
              </w:rPr>
            </w:pPr>
          </w:p>
        </w:tc>
        <w:tc>
          <w:tcPr>
            <w:tcW w:w="3780" w:type="dxa"/>
            <w:gridSpan w:val="3"/>
          </w:tcPr>
          <w:p w14:paraId="3022A607" w14:textId="77777777" w:rsidR="004A75E5" w:rsidRPr="00277901" w:rsidRDefault="004A75E5">
            <w:pPr>
              <w:ind w:right="184"/>
              <w:jc w:val="right"/>
              <w:rPr>
                <w:rFonts w:ascii="Angsana New" w:hAnsi="Angsana New" w:cs="Angsana New"/>
                <w:sz w:val="30"/>
                <w:szCs w:val="30"/>
                <w:cs/>
              </w:rPr>
            </w:pPr>
            <w:r w:rsidRPr="00277901">
              <w:rPr>
                <w:rFonts w:ascii="Angsana New" w:hAnsi="Angsana New" w:cs="Angsana New"/>
                <w:sz w:val="30"/>
                <w:szCs w:val="30"/>
                <w:cs/>
              </w:rPr>
              <w:t xml:space="preserve">                                      (หน่วย : บาท)</w:t>
            </w:r>
          </w:p>
        </w:tc>
      </w:tr>
      <w:tr w:rsidR="004A75E5" w:rsidRPr="00277901" w14:paraId="492A7381" w14:textId="77777777">
        <w:trPr>
          <w:cantSplit/>
        </w:trPr>
        <w:tc>
          <w:tcPr>
            <w:tcW w:w="4884" w:type="dxa"/>
          </w:tcPr>
          <w:p w14:paraId="3764F86A" w14:textId="77777777" w:rsidR="004A75E5" w:rsidRPr="00277901" w:rsidRDefault="004A75E5">
            <w:pPr>
              <w:jc w:val="center"/>
              <w:rPr>
                <w:rFonts w:ascii="Angsana New" w:hAnsi="Angsana New" w:cs="Angsana New"/>
                <w:sz w:val="30"/>
                <w:szCs w:val="30"/>
              </w:rPr>
            </w:pPr>
          </w:p>
        </w:tc>
        <w:tc>
          <w:tcPr>
            <w:tcW w:w="3780" w:type="dxa"/>
            <w:gridSpan w:val="3"/>
          </w:tcPr>
          <w:p w14:paraId="379AD000" w14:textId="77777777" w:rsidR="004A75E5" w:rsidRPr="00277901" w:rsidRDefault="004A75E5">
            <w:pPr>
              <w:jc w:val="center"/>
              <w:rPr>
                <w:rFonts w:ascii="Angsana New" w:hAnsi="Angsana New" w:cs="Angsana New"/>
                <w:sz w:val="30"/>
                <w:szCs w:val="30"/>
              </w:rPr>
            </w:pPr>
            <w:r w:rsidRPr="00277901">
              <w:rPr>
                <w:rFonts w:ascii="Angsana New" w:hAnsi="Angsana New" w:cs="Angsana New"/>
                <w:sz w:val="30"/>
                <w:szCs w:val="30"/>
                <w:cs/>
              </w:rPr>
              <w:t>งบการเงินรวม</w:t>
            </w:r>
          </w:p>
        </w:tc>
      </w:tr>
      <w:tr w:rsidR="004A75E5" w:rsidRPr="00277901" w14:paraId="605AAF1B" w14:textId="77777777">
        <w:tc>
          <w:tcPr>
            <w:tcW w:w="4884" w:type="dxa"/>
          </w:tcPr>
          <w:p w14:paraId="7C9DFE17" w14:textId="77777777" w:rsidR="004A75E5" w:rsidRPr="00277901" w:rsidRDefault="004A75E5">
            <w:pPr>
              <w:ind w:right="-108"/>
              <w:jc w:val="thaiDistribute"/>
              <w:rPr>
                <w:rFonts w:ascii="Angsana New" w:hAnsi="Angsana New" w:cs="Angsana New"/>
                <w:sz w:val="30"/>
                <w:szCs w:val="30"/>
              </w:rPr>
            </w:pPr>
          </w:p>
        </w:tc>
        <w:tc>
          <w:tcPr>
            <w:tcW w:w="3780" w:type="dxa"/>
            <w:gridSpan w:val="3"/>
          </w:tcPr>
          <w:p w14:paraId="5429BD94" w14:textId="77777777" w:rsidR="004A75E5" w:rsidRPr="00277901" w:rsidRDefault="004A75E5">
            <w:pPr>
              <w:ind w:left="-4"/>
              <w:jc w:val="center"/>
              <w:rPr>
                <w:rFonts w:ascii="Angsana New" w:hAnsi="Angsana New" w:cs="Angsana New"/>
                <w:snapToGrid w:val="0"/>
                <w:color w:val="000000"/>
                <w:sz w:val="30"/>
                <w:szCs w:val="30"/>
                <w:lang w:eastAsia="th-TH"/>
              </w:rPr>
            </w:pPr>
            <w:r w:rsidRPr="00277901">
              <w:rPr>
                <w:rFonts w:ascii="Angsana New" w:hAnsi="Angsana New" w:cs="Angsana New" w:hint="cs"/>
                <w:snapToGrid w:val="0"/>
                <w:color w:val="000000"/>
                <w:sz w:val="30"/>
                <w:szCs w:val="30"/>
                <w:cs/>
                <w:lang w:eastAsia="th-TH"/>
              </w:rPr>
              <w:t xml:space="preserve">ณ วันที่ </w:t>
            </w:r>
            <w:r w:rsidRPr="00277901">
              <w:rPr>
                <w:rFonts w:ascii="Angsana New" w:hAnsi="Angsana New" w:cs="Angsana New" w:hint="cs"/>
                <w:snapToGrid w:val="0"/>
                <w:color w:val="000000"/>
                <w:sz w:val="30"/>
                <w:szCs w:val="30"/>
                <w:lang w:eastAsia="th-TH"/>
              </w:rPr>
              <w:t>3</w:t>
            </w:r>
            <w:r w:rsidRPr="00277901">
              <w:rPr>
                <w:rFonts w:ascii="Angsana New" w:hAnsi="Angsana New" w:cs="Angsana New"/>
                <w:snapToGrid w:val="0"/>
                <w:color w:val="000000"/>
                <w:sz w:val="30"/>
                <w:szCs w:val="30"/>
                <w:lang w:eastAsia="th-TH"/>
              </w:rPr>
              <w:t>1</w:t>
            </w:r>
            <w:r w:rsidRPr="00277901">
              <w:rPr>
                <w:rFonts w:ascii="Angsana New" w:hAnsi="Angsana New" w:cs="Angsana New" w:hint="cs"/>
                <w:snapToGrid w:val="0"/>
                <w:color w:val="000000"/>
                <w:sz w:val="30"/>
                <w:szCs w:val="30"/>
                <w:lang w:eastAsia="th-TH"/>
              </w:rPr>
              <w:t xml:space="preserve"> </w:t>
            </w:r>
            <w:r w:rsidRPr="00277901">
              <w:rPr>
                <w:rFonts w:ascii="Angsana New" w:hAnsi="Angsana New" w:cs="Angsana New" w:hint="cs"/>
                <w:snapToGrid w:val="0"/>
                <w:color w:val="000000"/>
                <w:sz w:val="30"/>
                <w:szCs w:val="30"/>
                <w:cs/>
                <w:lang w:eastAsia="th-TH"/>
              </w:rPr>
              <w:t>ธันวาคม</w:t>
            </w:r>
          </w:p>
        </w:tc>
      </w:tr>
      <w:tr w:rsidR="004A75E5" w:rsidRPr="00277901" w14:paraId="67600E5F" w14:textId="77777777">
        <w:tc>
          <w:tcPr>
            <w:tcW w:w="4884" w:type="dxa"/>
          </w:tcPr>
          <w:p w14:paraId="11FC7E92" w14:textId="77777777" w:rsidR="004A75E5" w:rsidRPr="00277901" w:rsidRDefault="004A75E5">
            <w:pPr>
              <w:ind w:right="-108"/>
              <w:jc w:val="thaiDistribute"/>
              <w:rPr>
                <w:rFonts w:ascii="Angsana New" w:hAnsi="Angsana New" w:cs="Angsana New"/>
                <w:sz w:val="30"/>
                <w:szCs w:val="30"/>
              </w:rPr>
            </w:pPr>
          </w:p>
        </w:tc>
        <w:tc>
          <w:tcPr>
            <w:tcW w:w="1778" w:type="dxa"/>
          </w:tcPr>
          <w:p w14:paraId="1E905FC3" w14:textId="77777777" w:rsidR="004A75E5" w:rsidRPr="00277901" w:rsidRDefault="004A75E5">
            <w:pPr>
              <w:ind w:left="-4"/>
              <w:jc w:val="center"/>
              <w:rPr>
                <w:rFonts w:ascii="Angsana New" w:hAnsi="Angsana New" w:cs="Angsana New"/>
                <w:snapToGrid w:val="0"/>
                <w:color w:val="000000"/>
                <w:sz w:val="30"/>
                <w:szCs w:val="30"/>
                <w:u w:val="single"/>
                <w:lang w:eastAsia="th-TH"/>
              </w:rPr>
            </w:pPr>
            <w:r w:rsidRPr="00277901">
              <w:rPr>
                <w:rFonts w:ascii="Angsana New" w:hAnsi="Angsana New" w:cs="Angsana New" w:hint="cs"/>
                <w:snapToGrid w:val="0"/>
                <w:color w:val="000000"/>
                <w:sz w:val="30"/>
                <w:szCs w:val="30"/>
                <w:u w:val="single"/>
                <w:lang w:eastAsia="th-TH"/>
              </w:rPr>
              <w:t>256</w:t>
            </w:r>
            <w:r>
              <w:rPr>
                <w:rFonts w:ascii="Angsana New" w:hAnsi="Angsana New" w:cs="Angsana New"/>
                <w:snapToGrid w:val="0"/>
                <w:color w:val="000000"/>
                <w:sz w:val="30"/>
                <w:szCs w:val="30"/>
                <w:u w:val="single"/>
                <w:lang w:eastAsia="th-TH"/>
              </w:rPr>
              <w:t>8</w:t>
            </w:r>
          </w:p>
        </w:tc>
        <w:tc>
          <w:tcPr>
            <w:tcW w:w="202" w:type="dxa"/>
          </w:tcPr>
          <w:p w14:paraId="23B68293" w14:textId="77777777" w:rsidR="004A75E5" w:rsidRPr="00277901" w:rsidRDefault="004A75E5">
            <w:pPr>
              <w:ind w:left="-4"/>
              <w:jc w:val="center"/>
              <w:rPr>
                <w:rFonts w:ascii="Angsana New" w:hAnsi="Angsana New" w:cs="Angsana New"/>
                <w:snapToGrid w:val="0"/>
                <w:color w:val="000000"/>
                <w:sz w:val="30"/>
                <w:szCs w:val="30"/>
                <w:u w:val="single"/>
                <w:lang w:eastAsia="th-TH"/>
              </w:rPr>
            </w:pPr>
          </w:p>
        </w:tc>
        <w:tc>
          <w:tcPr>
            <w:tcW w:w="1800" w:type="dxa"/>
          </w:tcPr>
          <w:p w14:paraId="2BBC06DD" w14:textId="77777777" w:rsidR="004A75E5" w:rsidRPr="00277901" w:rsidRDefault="004A75E5">
            <w:pPr>
              <w:ind w:left="-4"/>
              <w:jc w:val="center"/>
              <w:rPr>
                <w:rFonts w:ascii="Angsana New" w:hAnsi="Angsana New" w:cs="Angsana New"/>
                <w:snapToGrid w:val="0"/>
                <w:color w:val="000000"/>
                <w:sz w:val="30"/>
                <w:szCs w:val="30"/>
                <w:u w:val="single"/>
                <w:lang w:eastAsia="th-TH"/>
              </w:rPr>
            </w:pPr>
            <w:r w:rsidRPr="00277901">
              <w:rPr>
                <w:rFonts w:ascii="Angsana New" w:hAnsi="Angsana New" w:cs="Angsana New" w:hint="cs"/>
                <w:snapToGrid w:val="0"/>
                <w:color w:val="000000"/>
                <w:sz w:val="30"/>
                <w:szCs w:val="30"/>
                <w:u w:val="single"/>
                <w:lang w:eastAsia="th-TH"/>
              </w:rPr>
              <w:t>256</w:t>
            </w:r>
            <w:r>
              <w:rPr>
                <w:rFonts w:ascii="Angsana New" w:hAnsi="Angsana New" w:cs="Angsana New"/>
                <w:snapToGrid w:val="0"/>
                <w:color w:val="000000"/>
                <w:sz w:val="30"/>
                <w:szCs w:val="30"/>
                <w:u w:val="single"/>
                <w:lang w:eastAsia="th-TH"/>
              </w:rPr>
              <w:t>7</w:t>
            </w:r>
          </w:p>
        </w:tc>
      </w:tr>
      <w:tr w:rsidR="004A75E5" w:rsidRPr="00277901" w14:paraId="107DF2C1" w14:textId="77777777">
        <w:tc>
          <w:tcPr>
            <w:tcW w:w="4884" w:type="dxa"/>
          </w:tcPr>
          <w:p w14:paraId="6B14344A" w14:textId="77777777" w:rsidR="004A75E5" w:rsidRPr="00277901" w:rsidRDefault="004A75E5">
            <w:pPr>
              <w:ind w:right="-108"/>
              <w:jc w:val="thaiDistribute"/>
              <w:rPr>
                <w:rFonts w:ascii="Angsana New" w:hAnsi="Angsana New" w:cs="Angsana New"/>
                <w:sz w:val="30"/>
                <w:szCs w:val="30"/>
              </w:rPr>
            </w:pPr>
            <w:r w:rsidRPr="00277901">
              <w:rPr>
                <w:rFonts w:ascii="Angsana New" w:hAnsi="Angsana New" w:cs="Angsana New"/>
                <w:sz w:val="30"/>
                <w:szCs w:val="30"/>
                <w:cs/>
              </w:rPr>
              <w:t>เงินกู้ยืมระยะยาว</w:t>
            </w:r>
          </w:p>
        </w:tc>
        <w:tc>
          <w:tcPr>
            <w:tcW w:w="1778" w:type="dxa"/>
          </w:tcPr>
          <w:p w14:paraId="0126FCAA" w14:textId="77777777" w:rsidR="004A75E5" w:rsidRPr="004F2236" w:rsidRDefault="004A75E5">
            <w:pPr>
              <w:tabs>
                <w:tab w:val="left" w:pos="-5810"/>
              </w:tabs>
              <w:ind w:right="138"/>
              <w:jc w:val="right"/>
              <w:rPr>
                <w:rFonts w:ascii="Angsana New" w:hAnsi="Angsana New" w:cs="Angsana New"/>
                <w:snapToGrid w:val="0"/>
                <w:color w:val="000000"/>
                <w:sz w:val="30"/>
                <w:szCs w:val="30"/>
                <w:lang w:eastAsia="th-TH"/>
              </w:rPr>
            </w:pPr>
            <w:r w:rsidRPr="004F2236">
              <w:rPr>
                <w:rFonts w:ascii="Angsana New" w:hAnsi="Angsana New" w:cs="Angsana New"/>
                <w:snapToGrid w:val="0"/>
                <w:color w:val="000000"/>
                <w:sz w:val="30"/>
                <w:szCs w:val="30"/>
                <w:lang w:eastAsia="th-TH"/>
              </w:rPr>
              <w:t>50,401,975.32</w:t>
            </w:r>
          </w:p>
        </w:tc>
        <w:tc>
          <w:tcPr>
            <w:tcW w:w="202" w:type="dxa"/>
          </w:tcPr>
          <w:p w14:paraId="4FB7A9F3" w14:textId="77777777" w:rsidR="004A75E5" w:rsidRPr="00277901" w:rsidRDefault="004A75E5">
            <w:pPr>
              <w:tabs>
                <w:tab w:val="decimal" w:pos="1152"/>
              </w:tabs>
              <w:ind w:right="429"/>
              <w:rPr>
                <w:rFonts w:ascii="Angsana New" w:eastAsia="Angsana New" w:hAnsi="Angsana New" w:cs="Angsana New"/>
                <w:sz w:val="30"/>
                <w:szCs w:val="30"/>
              </w:rPr>
            </w:pPr>
          </w:p>
        </w:tc>
        <w:tc>
          <w:tcPr>
            <w:tcW w:w="1800" w:type="dxa"/>
          </w:tcPr>
          <w:p w14:paraId="53FF9EDA" w14:textId="77777777" w:rsidR="004A75E5" w:rsidRPr="00277901" w:rsidRDefault="004A75E5">
            <w:pPr>
              <w:tabs>
                <w:tab w:val="left" w:pos="-5810"/>
              </w:tabs>
              <w:ind w:right="138"/>
              <w:jc w:val="right"/>
              <w:rPr>
                <w:rFonts w:ascii="Angsana New" w:hAnsi="Angsana New" w:cs="Angsana New"/>
                <w:snapToGrid w:val="0"/>
                <w:color w:val="000000"/>
                <w:sz w:val="30"/>
                <w:szCs w:val="30"/>
                <w:lang w:eastAsia="th-TH"/>
              </w:rPr>
            </w:pPr>
            <w:r w:rsidRPr="00277901">
              <w:rPr>
                <w:rFonts w:ascii="Angsana New" w:hAnsi="Angsana New" w:cs="Angsana New"/>
                <w:snapToGrid w:val="0"/>
                <w:color w:val="000000"/>
                <w:sz w:val="30"/>
                <w:szCs w:val="30"/>
                <w:lang w:eastAsia="th-TH"/>
              </w:rPr>
              <w:t>50,401,975.32</w:t>
            </w:r>
          </w:p>
        </w:tc>
      </w:tr>
      <w:tr w:rsidR="004A75E5" w:rsidRPr="00277901" w14:paraId="44CC13B4" w14:textId="77777777">
        <w:tc>
          <w:tcPr>
            <w:tcW w:w="4884" w:type="dxa"/>
          </w:tcPr>
          <w:p w14:paraId="4AD69C9F" w14:textId="77777777" w:rsidR="004A75E5" w:rsidRPr="00277901" w:rsidRDefault="004A75E5">
            <w:pPr>
              <w:ind w:right="-108"/>
              <w:jc w:val="thaiDistribute"/>
              <w:rPr>
                <w:rFonts w:ascii="Angsana New" w:hAnsi="Angsana New" w:cs="Angsana New"/>
                <w:spacing w:val="-4"/>
                <w:sz w:val="30"/>
                <w:szCs w:val="30"/>
              </w:rPr>
            </w:pPr>
            <w:r w:rsidRPr="00277901">
              <w:rPr>
                <w:rFonts w:ascii="Angsana New" w:hAnsi="Angsana New" w:cs="Angsana New"/>
                <w:spacing w:val="-4"/>
                <w:sz w:val="30"/>
                <w:szCs w:val="30"/>
                <w:u w:val="single"/>
                <w:cs/>
              </w:rPr>
              <w:t>หัก</w:t>
            </w:r>
            <w:r w:rsidRPr="00277901">
              <w:rPr>
                <w:rFonts w:ascii="Angsana New" w:hAnsi="Angsana New" w:cs="Angsana New"/>
                <w:spacing w:val="-4"/>
                <w:sz w:val="30"/>
                <w:szCs w:val="30"/>
                <w:cs/>
              </w:rPr>
              <w:t xml:space="preserve"> ส่วน</w:t>
            </w:r>
            <w:r w:rsidRPr="00277901">
              <w:rPr>
                <w:rFonts w:ascii="Angsana New" w:eastAsia="Angsana New" w:hAnsi="Angsana New" w:cs="Angsana New"/>
                <w:sz w:val="30"/>
                <w:szCs w:val="30"/>
                <w:cs/>
              </w:rPr>
              <w:t>ที่ถึงกำหนดชำระภายในหนึ่งปี</w:t>
            </w:r>
          </w:p>
        </w:tc>
        <w:tc>
          <w:tcPr>
            <w:tcW w:w="1778" w:type="dxa"/>
          </w:tcPr>
          <w:p w14:paraId="264356AE" w14:textId="77777777" w:rsidR="004A75E5" w:rsidRPr="004F2236" w:rsidRDefault="004A75E5">
            <w:pPr>
              <w:tabs>
                <w:tab w:val="left" w:pos="-5810"/>
              </w:tabs>
              <w:ind w:right="138"/>
              <w:jc w:val="right"/>
              <w:rPr>
                <w:rFonts w:ascii="Angsana New" w:hAnsi="Angsana New" w:cs="Angsana New"/>
                <w:snapToGrid w:val="0"/>
                <w:color w:val="000000"/>
                <w:sz w:val="30"/>
                <w:szCs w:val="30"/>
                <w:lang w:eastAsia="th-TH"/>
              </w:rPr>
            </w:pPr>
            <w:r w:rsidRPr="004F2236">
              <w:rPr>
                <w:rFonts w:ascii="Angsana New" w:hAnsi="Angsana New" w:cs="Angsana New"/>
                <w:snapToGrid w:val="0"/>
                <w:color w:val="000000"/>
                <w:sz w:val="30"/>
                <w:szCs w:val="30"/>
                <w:cs/>
                <w:lang w:eastAsia="th-TH"/>
              </w:rPr>
              <w:t>(</w:t>
            </w:r>
            <w:r w:rsidRPr="004F2236">
              <w:rPr>
                <w:rFonts w:ascii="Angsana New" w:hAnsi="Angsana New" w:cs="Angsana New"/>
                <w:snapToGrid w:val="0"/>
                <w:color w:val="000000"/>
                <w:sz w:val="30"/>
                <w:szCs w:val="30"/>
                <w:lang w:eastAsia="th-TH"/>
              </w:rPr>
              <w:t>50,401,975.32</w:t>
            </w:r>
            <w:r w:rsidRPr="004F2236">
              <w:rPr>
                <w:rFonts w:ascii="Angsana New" w:hAnsi="Angsana New" w:cs="Angsana New"/>
                <w:snapToGrid w:val="0"/>
                <w:color w:val="000000"/>
                <w:sz w:val="30"/>
                <w:szCs w:val="30"/>
                <w:cs/>
                <w:lang w:eastAsia="th-TH"/>
              </w:rPr>
              <w:t>)</w:t>
            </w:r>
          </w:p>
        </w:tc>
        <w:tc>
          <w:tcPr>
            <w:tcW w:w="202" w:type="dxa"/>
          </w:tcPr>
          <w:p w14:paraId="00611FAA" w14:textId="77777777" w:rsidR="004A75E5" w:rsidRPr="00277901" w:rsidRDefault="004A75E5">
            <w:pPr>
              <w:tabs>
                <w:tab w:val="decimal" w:pos="1152"/>
              </w:tabs>
              <w:ind w:right="429"/>
              <w:rPr>
                <w:rFonts w:ascii="Angsana New" w:eastAsia="Angsana New" w:hAnsi="Angsana New" w:cs="Angsana New"/>
                <w:sz w:val="30"/>
                <w:szCs w:val="30"/>
              </w:rPr>
            </w:pPr>
          </w:p>
        </w:tc>
        <w:tc>
          <w:tcPr>
            <w:tcW w:w="1800" w:type="dxa"/>
          </w:tcPr>
          <w:p w14:paraId="2908770E" w14:textId="77777777" w:rsidR="004A75E5" w:rsidRPr="00277901" w:rsidRDefault="004A75E5">
            <w:pPr>
              <w:tabs>
                <w:tab w:val="left" w:pos="-5810"/>
              </w:tabs>
              <w:ind w:right="138"/>
              <w:jc w:val="right"/>
              <w:rPr>
                <w:rFonts w:ascii="Angsana New" w:hAnsi="Angsana New" w:cs="Angsana New"/>
                <w:snapToGrid w:val="0"/>
                <w:color w:val="000000"/>
                <w:sz w:val="30"/>
                <w:szCs w:val="30"/>
                <w:lang w:eastAsia="th-TH"/>
              </w:rPr>
            </w:pPr>
            <w:r w:rsidRPr="00277901">
              <w:rPr>
                <w:rFonts w:ascii="Angsana New" w:hAnsi="Angsana New" w:cs="Angsana New"/>
                <w:snapToGrid w:val="0"/>
                <w:color w:val="000000"/>
                <w:sz w:val="30"/>
                <w:szCs w:val="30"/>
                <w:cs/>
                <w:lang w:eastAsia="th-TH"/>
              </w:rPr>
              <w:t>(</w:t>
            </w:r>
            <w:r w:rsidRPr="00277901">
              <w:rPr>
                <w:rFonts w:ascii="Angsana New" w:hAnsi="Angsana New" w:cs="Angsana New"/>
                <w:snapToGrid w:val="0"/>
                <w:color w:val="000000"/>
                <w:sz w:val="30"/>
                <w:szCs w:val="30"/>
                <w:lang w:eastAsia="th-TH"/>
              </w:rPr>
              <w:t>50,401,975.32</w:t>
            </w:r>
            <w:r w:rsidRPr="00277901">
              <w:rPr>
                <w:rFonts w:ascii="Angsana New" w:hAnsi="Angsana New" w:cs="Angsana New"/>
                <w:snapToGrid w:val="0"/>
                <w:color w:val="000000"/>
                <w:sz w:val="30"/>
                <w:szCs w:val="30"/>
                <w:cs/>
                <w:lang w:eastAsia="th-TH"/>
              </w:rPr>
              <w:t>)</w:t>
            </w:r>
          </w:p>
        </w:tc>
      </w:tr>
      <w:tr w:rsidR="004A75E5" w:rsidRPr="00277901" w14:paraId="61049302" w14:textId="77777777">
        <w:tc>
          <w:tcPr>
            <w:tcW w:w="4884" w:type="dxa"/>
          </w:tcPr>
          <w:p w14:paraId="641CAA6B" w14:textId="77777777" w:rsidR="004A75E5" w:rsidRPr="00277901" w:rsidRDefault="004A75E5">
            <w:pPr>
              <w:ind w:left="612" w:right="-108"/>
              <w:jc w:val="thaiDistribute"/>
              <w:rPr>
                <w:rFonts w:ascii="Angsana New" w:hAnsi="Angsana New" w:cs="Angsana New"/>
                <w:sz w:val="30"/>
                <w:szCs w:val="30"/>
              </w:rPr>
            </w:pPr>
            <w:r w:rsidRPr="00277901">
              <w:rPr>
                <w:rFonts w:ascii="Angsana New" w:hAnsi="Angsana New" w:cs="Angsana New"/>
                <w:sz w:val="30"/>
                <w:szCs w:val="30"/>
                <w:cs/>
              </w:rPr>
              <w:t>สุทธิ</w:t>
            </w:r>
          </w:p>
        </w:tc>
        <w:tc>
          <w:tcPr>
            <w:tcW w:w="1778" w:type="dxa"/>
            <w:tcBorders>
              <w:top w:val="single" w:sz="4" w:space="0" w:color="auto"/>
              <w:bottom w:val="double" w:sz="4" w:space="0" w:color="auto"/>
            </w:tcBorders>
          </w:tcPr>
          <w:p w14:paraId="3AC2B665" w14:textId="77777777" w:rsidR="004A75E5" w:rsidRPr="004F2236" w:rsidRDefault="004A75E5">
            <w:pPr>
              <w:tabs>
                <w:tab w:val="left" w:pos="-5810"/>
              </w:tabs>
              <w:ind w:right="138"/>
              <w:jc w:val="center"/>
              <w:rPr>
                <w:rFonts w:ascii="Angsana New" w:hAnsi="Angsana New" w:cs="Angsana New"/>
                <w:snapToGrid w:val="0"/>
                <w:color w:val="000000"/>
                <w:sz w:val="30"/>
                <w:szCs w:val="30"/>
                <w:cs/>
                <w:lang w:eastAsia="th-TH"/>
              </w:rPr>
            </w:pPr>
            <w:r w:rsidRPr="004F2236">
              <w:rPr>
                <w:rFonts w:ascii="Angsana New" w:hAnsi="Angsana New" w:cs="Angsana New"/>
                <w:snapToGrid w:val="0"/>
                <w:color w:val="000000"/>
                <w:sz w:val="30"/>
                <w:szCs w:val="30"/>
                <w:lang w:eastAsia="th-TH"/>
              </w:rPr>
              <w:t>-</w:t>
            </w:r>
          </w:p>
        </w:tc>
        <w:tc>
          <w:tcPr>
            <w:tcW w:w="202" w:type="dxa"/>
          </w:tcPr>
          <w:p w14:paraId="5ADC0D44" w14:textId="77777777" w:rsidR="004A75E5" w:rsidRPr="00277901" w:rsidRDefault="004A75E5">
            <w:pPr>
              <w:tabs>
                <w:tab w:val="decimal" w:pos="1152"/>
              </w:tabs>
              <w:ind w:right="429"/>
              <w:jc w:val="right"/>
              <w:rPr>
                <w:rFonts w:ascii="Angsana New" w:eastAsia="Angsana New" w:hAnsi="Angsana New" w:cs="Angsana New"/>
                <w:sz w:val="30"/>
                <w:szCs w:val="30"/>
              </w:rPr>
            </w:pPr>
          </w:p>
        </w:tc>
        <w:tc>
          <w:tcPr>
            <w:tcW w:w="1800" w:type="dxa"/>
            <w:tcBorders>
              <w:top w:val="single" w:sz="4" w:space="0" w:color="auto"/>
              <w:bottom w:val="double" w:sz="4" w:space="0" w:color="auto"/>
            </w:tcBorders>
          </w:tcPr>
          <w:p w14:paraId="46F5DBF8" w14:textId="77777777" w:rsidR="004A75E5" w:rsidRPr="00277901" w:rsidRDefault="004A75E5">
            <w:pPr>
              <w:tabs>
                <w:tab w:val="left" w:pos="-5810"/>
              </w:tabs>
              <w:ind w:right="138"/>
              <w:jc w:val="center"/>
              <w:rPr>
                <w:rFonts w:ascii="Angsana New" w:hAnsi="Angsana New" w:cs="Angsana New"/>
                <w:snapToGrid w:val="0"/>
                <w:color w:val="000000"/>
                <w:sz w:val="30"/>
                <w:szCs w:val="30"/>
                <w:cs/>
                <w:lang w:eastAsia="th-TH"/>
              </w:rPr>
            </w:pPr>
            <w:r w:rsidRPr="00277901">
              <w:rPr>
                <w:rFonts w:ascii="Angsana New" w:hAnsi="Angsana New" w:cs="Angsana New"/>
                <w:snapToGrid w:val="0"/>
                <w:color w:val="000000"/>
                <w:sz w:val="30"/>
                <w:szCs w:val="30"/>
                <w:lang w:eastAsia="th-TH"/>
              </w:rPr>
              <w:t>-</w:t>
            </w:r>
          </w:p>
        </w:tc>
      </w:tr>
    </w:tbl>
    <w:p w14:paraId="07888C5F" w14:textId="77777777" w:rsidR="004A75E5" w:rsidRPr="00277901" w:rsidRDefault="004A75E5" w:rsidP="004A75E5">
      <w:pPr>
        <w:pStyle w:val="ListParagraph"/>
        <w:spacing w:line="216" w:lineRule="auto"/>
        <w:ind w:left="1080" w:firstLine="360"/>
        <w:rPr>
          <w:rFonts w:ascii="Angsana New" w:hAnsi="Angsana New" w:cs="Angsana New"/>
          <w:sz w:val="16"/>
          <w:szCs w:val="16"/>
        </w:rPr>
      </w:pPr>
    </w:p>
    <w:p w14:paraId="1C7DC76B" w14:textId="77777777" w:rsidR="004A75E5" w:rsidRPr="00C10D40" w:rsidRDefault="004A75E5" w:rsidP="004A75E5">
      <w:pPr>
        <w:ind w:left="426" w:firstLine="992"/>
        <w:jc w:val="thaiDistribute"/>
        <w:rPr>
          <w:rFonts w:ascii="Angsana New" w:hAnsi="Angsana New" w:cs="Angsana New"/>
          <w:sz w:val="30"/>
          <w:szCs w:val="30"/>
          <w:cs/>
        </w:rPr>
      </w:pPr>
      <w:r w:rsidRPr="00277901">
        <w:rPr>
          <w:rFonts w:ascii="Angsana New" w:hAnsi="Angsana New" w:cs="Angsana New"/>
          <w:sz w:val="30"/>
          <w:szCs w:val="30"/>
          <w:cs/>
        </w:rPr>
        <w:t xml:space="preserve">ตามงบการเงินรวม ณ วันที่ </w:t>
      </w:r>
      <w:r w:rsidRPr="00277901">
        <w:rPr>
          <w:rFonts w:ascii="Angsana New" w:hAnsi="Angsana New" w:cs="Angsana New"/>
          <w:sz w:val="30"/>
          <w:szCs w:val="30"/>
        </w:rPr>
        <w:t>31</w:t>
      </w:r>
      <w:r w:rsidRPr="00277901">
        <w:rPr>
          <w:rFonts w:ascii="Angsana New" w:hAnsi="Angsana New" w:cs="Angsana New"/>
          <w:sz w:val="30"/>
          <w:szCs w:val="30"/>
          <w:cs/>
        </w:rPr>
        <w:t xml:space="preserve"> ธันวาคม </w:t>
      </w:r>
      <w:r>
        <w:rPr>
          <w:rFonts w:ascii="Angsana New" w:hAnsi="Angsana New" w:cs="Angsana New"/>
          <w:sz w:val="30"/>
          <w:szCs w:val="30"/>
        </w:rPr>
        <w:t>2568</w:t>
      </w:r>
      <w:r w:rsidRPr="00277901">
        <w:rPr>
          <w:rFonts w:ascii="Angsana New" w:hAnsi="Angsana New" w:cs="Angsana New"/>
          <w:sz w:val="30"/>
          <w:szCs w:val="30"/>
          <w:cs/>
        </w:rPr>
        <w:t xml:space="preserve"> และ </w:t>
      </w:r>
      <w:r w:rsidRPr="00277901">
        <w:rPr>
          <w:rFonts w:ascii="Angsana New" w:hAnsi="Angsana New" w:cs="Angsana New"/>
          <w:sz w:val="30"/>
          <w:szCs w:val="30"/>
        </w:rPr>
        <w:t>256</w:t>
      </w:r>
      <w:r>
        <w:rPr>
          <w:rFonts w:ascii="Angsana New" w:hAnsi="Angsana New" w:cs="Angsana New"/>
          <w:sz w:val="30"/>
          <w:szCs w:val="30"/>
        </w:rPr>
        <w:t>7</w:t>
      </w:r>
      <w:r w:rsidRPr="00277901">
        <w:rPr>
          <w:rFonts w:ascii="Angsana New" w:hAnsi="Angsana New" w:cs="Angsana New"/>
          <w:sz w:val="30"/>
          <w:szCs w:val="30"/>
          <w:cs/>
        </w:rPr>
        <w:t xml:space="preserve"> เงินกู้ยืมระยะยาวจากกิจการอื่น  </w:t>
      </w:r>
      <w:r>
        <w:rPr>
          <w:rFonts w:ascii="Angsana New" w:hAnsi="Angsana New" w:cs="Angsana New"/>
          <w:sz w:val="30"/>
          <w:szCs w:val="30"/>
        </w:rPr>
        <w:t xml:space="preserve">             </w:t>
      </w:r>
      <w:r w:rsidRPr="008E5742">
        <w:rPr>
          <w:rFonts w:ascii="Angsana New" w:hAnsi="Angsana New" w:cs="Angsana New"/>
          <w:spacing w:val="-2"/>
          <w:sz w:val="30"/>
          <w:szCs w:val="30"/>
          <w:cs/>
        </w:rPr>
        <w:t>ทั้งจำนวน</w:t>
      </w:r>
      <w:r w:rsidRPr="008E5742">
        <w:rPr>
          <w:rFonts w:ascii="Angsana New" w:hAnsi="Angsana New" w:cs="Angsana New" w:hint="cs"/>
          <w:spacing w:val="-2"/>
          <w:sz w:val="30"/>
          <w:szCs w:val="30"/>
          <w:cs/>
        </w:rPr>
        <w:t>เป็นการกู้ยืมโดย</w:t>
      </w:r>
      <w:r w:rsidRPr="008E5742">
        <w:rPr>
          <w:rFonts w:ascii="Angsana New" w:hAnsi="Angsana New" w:cs="Angsana New"/>
          <w:spacing w:val="-2"/>
          <w:sz w:val="30"/>
          <w:szCs w:val="30"/>
          <w:cs/>
        </w:rPr>
        <w:t xml:space="preserve">ทำสัญญากู้ยืมเงินซึ่งมีระยะเวลาการจ่ายชำระคืนภายใน </w:t>
      </w:r>
      <w:r w:rsidRPr="008E5742">
        <w:rPr>
          <w:rFonts w:ascii="Angsana New" w:hAnsi="Angsana New" w:cs="Angsana New"/>
          <w:spacing w:val="-2"/>
          <w:sz w:val="30"/>
          <w:szCs w:val="30"/>
        </w:rPr>
        <w:t>3</w:t>
      </w:r>
      <w:r w:rsidRPr="008E5742">
        <w:rPr>
          <w:rFonts w:ascii="Angsana New" w:hAnsi="Angsana New" w:cs="Angsana New"/>
          <w:spacing w:val="-2"/>
          <w:sz w:val="30"/>
          <w:szCs w:val="30"/>
          <w:cs/>
        </w:rPr>
        <w:t xml:space="preserve"> ปี นับจากวันที่ได้รับเงินกู้</w:t>
      </w:r>
      <w:r w:rsidRPr="00277901">
        <w:rPr>
          <w:rFonts w:ascii="Angsana New" w:hAnsi="Angsana New" w:cs="Angsana New"/>
          <w:sz w:val="30"/>
          <w:szCs w:val="30"/>
          <w:cs/>
        </w:rPr>
        <w:t xml:space="preserve"> และมีการคิดดอกเบี้ยในอัตราร้อยละ </w:t>
      </w:r>
      <w:r w:rsidRPr="00277901">
        <w:rPr>
          <w:rFonts w:ascii="Angsana New" w:hAnsi="Angsana New" w:cs="Angsana New"/>
          <w:sz w:val="30"/>
          <w:szCs w:val="30"/>
        </w:rPr>
        <w:t>15</w:t>
      </w:r>
      <w:r w:rsidRPr="00277901">
        <w:rPr>
          <w:rFonts w:ascii="Angsana New" w:hAnsi="Angsana New" w:cs="Angsana New"/>
          <w:sz w:val="30"/>
          <w:szCs w:val="30"/>
          <w:cs/>
        </w:rPr>
        <w:t>.</w:t>
      </w:r>
      <w:r w:rsidRPr="00277901">
        <w:rPr>
          <w:rFonts w:ascii="Angsana New" w:hAnsi="Angsana New" w:cs="Angsana New"/>
          <w:sz w:val="30"/>
          <w:szCs w:val="30"/>
        </w:rPr>
        <w:t>00</w:t>
      </w:r>
      <w:r w:rsidRPr="00277901">
        <w:rPr>
          <w:rFonts w:ascii="Angsana New" w:hAnsi="Angsana New" w:cs="Angsana New"/>
          <w:sz w:val="30"/>
          <w:szCs w:val="30"/>
          <w:cs/>
        </w:rPr>
        <w:t xml:space="preserve"> ต่อปี </w:t>
      </w:r>
      <w:r w:rsidRPr="00277901">
        <w:rPr>
          <w:rFonts w:ascii="Angsana New" w:hAnsi="Angsana New" w:cs="Angsana New" w:hint="cs"/>
          <w:sz w:val="30"/>
          <w:szCs w:val="30"/>
          <w:cs/>
        </w:rPr>
        <w:t xml:space="preserve">เท่ากันทั้งสองปี </w:t>
      </w:r>
      <w:r w:rsidRPr="00277901">
        <w:rPr>
          <w:rFonts w:ascii="Angsana New" w:hAnsi="Angsana New" w:cs="Angsana New"/>
          <w:sz w:val="30"/>
          <w:szCs w:val="30"/>
          <w:cs/>
        </w:rPr>
        <w:t>ครบกำหนดชำระคืน</w:t>
      </w:r>
      <w:r w:rsidRPr="00277901">
        <w:rPr>
          <w:rFonts w:ascii="Angsana New" w:hAnsi="Angsana New" w:cs="Angsana New" w:hint="cs"/>
          <w:sz w:val="30"/>
          <w:szCs w:val="30"/>
          <w:cs/>
        </w:rPr>
        <w:t>ภาย</w:t>
      </w:r>
      <w:r w:rsidRPr="00277901">
        <w:rPr>
          <w:rFonts w:ascii="Angsana New" w:hAnsi="Angsana New" w:cs="Angsana New"/>
          <w:sz w:val="30"/>
          <w:szCs w:val="30"/>
          <w:cs/>
        </w:rPr>
        <w:t xml:space="preserve">ในวันที่ </w:t>
      </w:r>
      <w:r w:rsidRPr="00277901">
        <w:rPr>
          <w:rFonts w:ascii="Angsana New" w:hAnsi="Angsana New" w:cs="Angsana New"/>
          <w:sz w:val="30"/>
          <w:szCs w:val="30"/>
        </w:rPr>
        <w:t>28</w:t>
      </w:r>
      <w:r w:rsidRPr="00277901">
        <w:rPr>
          <w:rFonts w:ascii="Angsana New" w:hAnsi="Angsana New" w:cs="Angsana New"/>
          <w:sz w:val="30"/>
          <w:szCs w:val="30"/>
          <w:cs/>
        </w:rPr>
        <w:t xml:space="preserve"> มีนาคม </w:t>
      </w:r>
      <w:r w:rsidRPr="00277901">
        <w:rPr>
          <w:rFonts w:ascii="Angsana New" w:hAnsi="Angsana New" w:cs="Angsana New"/>
          <w:sz w:val="30"/>
          <w:szCs w:val="30"/>
        </w:rPr>
        <w:t>2563</w:t>
      </w:r>
      <w:r w:rsidRPr="00277901">
        <w:rPr>
          <w:rFonts w:ascii="Angsana New" w:hAnsi="Angsana New" w:cs="Angsana New" w:hint="cs"/>
          <w:sz w:val="30"/>
          <w:szCs w:val="30"/>
          <w:cs/>
        </w:rPr>
        <w:t xml:space="preserve"> และ</w:t>
      </w:r>
      <w:r w:rsidRPr="00277901">
        <w:rPr>
          <w:rFonts w:ascii="Angsana New" w:hAnsi="Angsana New" w:cs="Angsana New"/>
          <w:sz w:val="30"/>
          <w:szCs w:val="30"/>
          <w:cs/>
        </w:rPr>
        <w:t xml:space="preserve">วันที่ </w:t>
      </w:r>
      <w:r w:rsidRPr="00277901">
        <w:rPr>
          <w:rFonts w:ascii="Angsana New" w:hAnsi="Angsana New" w:cs="Angsana New"/>
          <w:sz w:val="30"/>
          <w:szCs w:val="30"/>
        </w:rPr>
        <w:t>28</w:t>
      </w:r>
      <w:r w:rsidRPr="00277901">
        <w:rPr>
          <w:rFonts w:ascii="Angsana New" w:hAnsi="Angsana New" w:cs="Angsana New"/>
          <w:sz w:val="30"/>
          <w:szCs w:val="30"/>
          <w:cs/>
        </w:rPr>
        <w:t xml:space="preserve"> </w:t>
      </w:r>
      <w:r w:rsidRPr="00277901">
        <w:rPr>
          <w:rFonts w:ascii="Angsana New" w:hAnsi="Angsana New" w:cs="Angsana New" w:hint="cs"/>
          <w:sz w:val="30"/>
          <w:szCs w:val="30"/>
          <w:cs/>
        </w:rPr>
        <w:t>มิถุนายน</w:t>
      </w:r>
      <w:r w:rsidRPr="00277901">
        <w:rPr>
          <w:rFonts w:ascii="Angsana New" w:hAnsi="Angsana New" w:cs="Angsana New"/>
          <w:sz w:val="30"/>
          <w:szCs w:val="30"/>
          <w:cs/>
        </w:rPr>
        <w:t xml:space="preserve"> </w:t>
      </w:r>
      <w:r w:rsidRPr="00277901">
        <w:rPr>
          <w:rFonts w:ascii="Angsana New" w:hAnsi="Angsana New" w:cs="Angsana New"/>
          <w:sz w:val="30"/>
          <w:szCs w:val="30"/>
        </w:rPr>
        <w:t xml:space="preserve">2564 </w:t>
      </w:r>
      <w:r w:rsidRPr="00277901">
        <w:rPr>
          <w:rFonts w:ascii="Angsana New" w:hAnsi="Angsana New" w:cs="Angsana New" w:hint="cs"/>
          <w:sz w:val="30"/>
          <w:szCs w:val="30"/>
          <w:cs/>
        </w:rPr>
        <w:t>ทั้งนี้ บริษัทย่อยยังไม่ได้จ่ายชำระ ปัจจุบันอยู่ระหว่างการเจรจาการขอขยายระยะเวลาการจ่ายชำระคืนเงินกู้ยืมระยะยาวดังกล่าว</w:t>
      </w:r>
    </w:p>
    <w:p w14:paraId="3F08FA5E" w14:textId="77777777" w:rsidR="004A75E5" w:rsidRDefault="004A75E5" w:rsidP="004A75E5">
      <w:pPr>
        <w:pStyle w:val="ListParagraph"/>
        <w:ind w:left="360"/>
        <w:rPr>
          <w:rFonts w:ascii="Angsana New" w:hAnsi="Angsana New" w:cs="Angsana New"/>
          <w:b/>
          <w:bCs/>
          <w:sz w:val="30"/>
          <w:szCs w:val="30"/>
        </w:rPr>
      </w:pPr>
    </w:p>
    <w:p w14:paraId="789B5936" w14:textId="77777777" w:rsidR="009812DF" w:rsidRDefault="009812DF" w:rsidP="004A75E5">
      <w:pPr>
        <w:pStyle w:val="ListParagraph"/>
        <w:ind w:left="360"/>
        <w:rPr>
          <w:rFonts w:ascii="Angsana New" w:hAnsi="Angsana New" w:cs="Angsana New"/>
          <w:b/>
          <w:bCs/>
          <w:sz w:val="30"/>
          <w:szCs w:val="30"/>
        </w:rPr>
      </w:pPr>
    </w:p>
    <w:p w14:paraId="5C130FDD" w14:textId="77777777" w:rsidR="009812DF" w:rsidRDefault="009812DF" w:rsidP="004A75E5">
      <w:pPr>
        <w:pStyle w:val="ListParagraph"/>
        <w:ind w:left="360"/>
        <w:rPr>
          <w:rFonts w:ascii="Angsana New" w:hAnsi="Angsana New" w:cs="Angsana New"/>
          <w:b/>
          <w:bCs/>
          <w:sz w:val="30"/>
          <w:szCs w:val="30"/>
        </w:rPr>
      </w:pPr>
    </w:p>
    <w:p w14:paraId="5D8CE60D" w14:textId="77777777" w:rsidR="009812DF" w:rsidRDefault="009812DF" w:rsidP="004A75E5">
      <w:pPr>
        <w:pStyle w:val="ListParagraph"/>
        <w:ind w:left="360"/>
        <w:rPr>
          <w:rFonts w:ascii="Angsana New" w:hAnsi="Angsana New" w:cs="Angsana New"/>
          <w:b/>
          <w:bCs/>
          <w:sz w:val="30"/>
          <w:szCs w:val="30"/>
        </w:rPr>
      </w:pPr>
    </w:p>
    <w:p w14:paraId="382A361A" w14:textId="77777777" w:rsidR="009812DF" w:rsidRDefault="009812DF" w:rsidP="004A75E5">
      <w:pPr>
        <w:pStyle w:val="ListParagraph"/>
        <w:ind w:left="360"/>
        <w:rPr>
          <w:rFonts w:ascii="Angsana New" w:hAnsi="Angsana New" w:cs="Angsana New"/>
          <w:b/>
          <w:bCs/>
          <w:sz w:val="30"/>
          <w:szCs w:val="30"/>
        </w:rPr>
      </w:pPr>
    </w:p>
    <w:p w14:paraId="78A3A100" w14:textId="77777777" w:rsidR="009812DF" w:rsidRDefault="009812DF" w:rsidP="004A75E5">
      <w:pPr>
        <w:pStyle w:val="ListParagraph"/>
        <w:ind w:left="360"/>
        <w:rPr>
          <w:rFonts w:ascii="Angsana New" w:hAnsi="Angsana New" w:cs="Angsana New"/>
          <w:b/>
          <w:bCs/>
          <w:sz w:val="30"/>
          <w:szCs w:val="30"/>
        </w:rPr>
      </w:pPr>
    </w:p>
    <w:p w14:paraId="7E894F39" w14:textId="77777777" w:rsidR="009812DF" w:rsidRDefault="009812DF" w:rsidP="004A75E5">
      <w:pPr>
        <w:pStyle w:val="ListParagraph"/>
        <w:ind w:left="360"/>
        <w:rPr>
          <w:rFonts w:ascii="Angsana New" w:hAnsi="Angsana New" w:cs="Angsana New"/>
          <w:b/>
          <w:bCs/>
          <w:sz w:val="30"/>
          <w:szCs w:val="30"/>
        </w:rPr>
      </w:pPr>
    </w:p>
    <w:p w14:paraId="4DAC9075" w14:textId="77777777" w:rsidR="009812DF" w:rsidRDefault="009812DF" w:rsidP="004A75E5">
      <w:pPr>
        <w:pStyle w:val="ListParagraph"/>
        <w:ind w:left="360"/>
        <w:rPr>
          <w:rFonts w:ascii="Angsana New" w:hAnsi="Angsana New" w:cs="Angsana New"/>
          <w:b/>
          <w:bCs/>
          <w:sz w:val="30"/>
          <w:szCs w:val="30"/>
        </w:rPr>
      </w:pPr>
    </w:p>
    <w:p w14:paraId="4D458B91" w14:textId="77777777" w:rsidR="009812DF" w:rsidRDefault="009812DF" w:rsidP="004A75E5">
      <w:pPr>
        <w:pStyle w:val="ListParagraph"/>
        <w:ind w:left="360"/>
        <w:rPr>
          <w:rFonts w:ascii="Angsana New" w:hAnsi="Angsana New" w:cs="Angsana New"/>
          <w:b/>
          <w:bCs/>
          <w:sz w:val="30"/>
          <w:szCs w:val="30"/>
        </w:rPr>
      </w:pPr>
    </w:p>
    <w:p w14:paraId="52E6E958" w14:textId="77777777" w:rsidR="009812DF" w:rsidRDefault="009812DF" w:rsidP="004A75E5">
      <w:pPr>
        <w:pStyle w:val="ListParagraph"/>
        <w:ind w:left="360"/>
        <w:rPr>
          <w:rFonts w:ascii="Angsana New" w:hAnsi="Angsana New" w:cs="Angsana New"/>
          <w:b/>
          <w:bCs/>
          <w:sz w:val="30"/>
          <w:szCs w:val="30"/>
        </w:rPr>
      </w:pPr>
    </w:p>
    <w:p w14:paraId="3D092F50" w14:textId="77777777" w:rsidR="009812DF" w:rsidRDefault="009812DF" w:rsidP="004A75E5">
      <w:pPr>
        <w:pStyle w:val="ListParagraph"/>
        <w:ind w:left="360"/>
        <w:rPr>
          <w:rFonts w:ascii="Angsana New" w:hAnsi="Angsana New" w:cs="Angsana New"/>
          <w:b/>
          <w:bCs/>
          <w:sz w:val="30"/>
          <w:szCs w:val="30"/>
        </w:rPr>
      </w:pPr>
    </w:p>
    <w:p w14:paraId="68DF0935" w14:textId="77777777" w:rsidR="009812DF" w:rsidRDefault="009812DF" w:rsidP="004A75E5">
      <w:pPr>
        <w:pStyle w:val="ListParagraph"/>
        <w:ind w:left="360"/>
        <w:rPr>
          <w:rFonts w:ascii="Angsana New" w:hAnsi="Angsana New" w:cs="Angsana New"/>
          <w:b/>
          <w:bCs/>
          <w:sz w:val="30"/>
          <w:szCs w:val="30"/>
        </w:rPr>
      </w:pPr>
    </w:p>
    <w:p w14:paraId="7F8D777E" w14:textId="77777777" w:rsidR="00D5048B" w:rsidRPr="00974EE5" w:rsidRDefault="00D5048B" w:rsidP="00D5048B">
      <w:pPr>
        <w:numPr>
          <w:ilvl w:val="0"/>
          <w:numId w:val="1"/>
        </w:numPr>
        <w:jc w:val="thaiDistribute"/>
        <w:rPr>
          <w:rFonts w:ascii="Angsana New" w:hAnsi="Angsana New" w:cs="Angsana New"/>
          <w:b/>
          <w:bCs/>
          <w:sz w:val="30"/>
          <w:szCs w:val="30"/>
        </w:rPr>
      </w:pPr>
      <w:r w:rsidRPr="00974EE5">
        <w:rPr>
          <w:rFonts w:ascii="Angsana New" w:hAnsi="Angsana New" w:cs="Angsana New" w:hint="cs"/>
          <w:b/>
          <w:bCs/>
          <w:sz w:val="30"/>
          <w:szCs w:val="30"/>
          <w:cs/>
        </w:rPr>
        <w:t>ประมาณการหนี้สินไม่หมุนเวียนสำหรับผลประโยชน์พนักงาน</w:t>
      </w:r>
    </w:p>
    <w:p w14:paraId="3882708A" w14:textId="77777777" w:rsidR="00D52BE2" w:rsidRPr="006C7130" w:rsidRDefault="00D52BE2" w:rsidP="00331C0A">
      <w:pPr>
        <w:ind w:left="450"/>
        <w:jc w:val="thaiDistribute"/>
        <w:rPr>
          <w:rFonts w:ascii="Angsana New" w:hAnsi="Angsana New" w:cs="Angsana New"/>
          <w:b/>
          <w:bCs/>
          <w:sz w:val="16"/>
          <w:szCs w:val="16"/>
        </w:rPr>
      </w:pPr>
    </w:p>
    <w:p w14:paraId="53589214" w14:textId="77777777" w:rsidR="006C7130" w:rsidRDefault="006C7130" w:rsidP="006C7130">
      <w:pPr>
        <w:ind w:left="426" w:firstLine="850"/>
        <w:jc w:val="thaiDistribute"/>
        <w:rPr>
          <w:rFonts w:ascii="Angsana New" w:eastAsia="Times New Roman" w:hAnsi="Angsana New" w:cs="Angsana New"/>
          <w:sz w:val="30"/>
          <w:szCs w:val="30"/>
        </w:rPr>
      </w:pPr>
      <w:r w:rsidRPr="006C7130">
        <w:rPr>
          <w:rFonts w:ascii="Angsana New" w:eastAsia="Times New Roman" w:hAnsi="Angsana New" w:cs="Angsana New"/>
          <w:sz w:val="30"/>
          <w:szCs w:val="30"/>
          <w:cs/>
        </w:rPr>
        <w:t>ประมาณการหนี้สิน</w:t>
      </w:r>
      <w:r w:rsidRPr="006C7130">
        <w:rPr>
          <w:rFonts w:ascii="Angsana New" w:eastAsia="Times New Roman" w:hAnsi="Angsana New" w:cs="Angsana New" w:hint="cs"/>
          <w:sz w:val="30"/>
          <w:szCs w:val="30"/>
          <w:cs/>
        </w:rPr>
        <w:t>ไม่</w:t>
      </w:r>
      <w:r w:rsidRPr="006C7130">
        <w:rPr>
          <w:rFonts w:ascii="Angsana New" w:eastAsia="Times New Roman" w:hAnsi="Angsana New" w:cs="Angsana New"/>
          <w:sz w:val="30"/>
          <w:szCs w:val="30"/>
          <w:cs/>
        </w:rPr>
        <w:t>หมุนเวียนสำหรับผลประโยชน์พนักงานมีราย</w:t>
      </w:r>
      <w:r w:rsidRPr="006C7130">
        <w:rPr>
          <w:rFonts w:ascii="Angsana New" w:eastAsia="Times New Roman" w:hAnsi="Angsana New" w:cs="Angsana New" w:hint="cs"/>
          <w:sz w:val="30"/>
          <w:szCs w:val="30"/>
          <w:cs/>
        </w:rPr>
        <w:t>การเคลื่อนไหว</w:t>
      </w:r>
      <w:r w:rsidRPr="006C7130">
        <w:rPr>
          <w:rFonts w:ascii="Angsana New" w:eastAsia="Times New Roman" w:hAnsi="Angsana New" w:cs="Angsana New"/>
          <w:sz w:val="30"/>
          <w:szCs w:val="30"/>
          <w:cs/>
        </w:rPr>
        <w:t>ดังนี้</w:t>
      </w:r>
    </w:p>
    <w:tbl>
      <w:tblPr>
        <w:tblW w:w="10553" w:type="dxa"/>
        <w:tblInd w:w="-630" w:type="dxa"/>
        <w:tblLayout w:type="fixed"/>
        <w:tblCellMar>
          <w:left w:w="0" w:type="dxa"/>
          <w:right w:w="0" w:type="dxa"/>
        </w:tblCellMar>
        <w:tblLook w:val="0000" w:firstRow="0" w:lastRow="0" w:firstColumn="0" w:lastColumn="0" w:noHBand="0" w:noVBand="0"/>
      </w:tblPr>
      <w:tblGrid>
        <w:gridCol w:w="4050"/>
        <w:gridCol w:w="1710"/>
        <w:gridCol w:w="90"/>
        <w:gridCol w:w="1530"/>
        <w:gridCol w:w="90"/>
        <w:gridCol w:w="1524"/>
        <w:gridCol w:w="141"/>
        <w:gridCol w:w="1418"/>
      </w:tblGrid>
      <w:tr w:rsidR="004879AF" w:rsidRPr="000A6877" w14:paraId="0D20CC04" w14:textId="77777777">
        <w:trPr>
          <w:cantSplit/>
        </w:trPr>
        <w:tc>
          <w:tcPr>
            <w:tcW w:w="4050" w:type="dxa"/>
          </w:tcPr>
          <w:p w14:paraId="2C616FA5" w14:textId="77777777" w:rsidR="004879AF" w:rsidRPr="000A6877" w:rsidRDefault="004879AF">
            <w:pPr>
              <w:jc w:val="center"/>
              <w:rPr>
                <w:rFonts w:ascii="Angsana New" w:hAnsi="Angsana New" w:cs="Angsana New"/>
                <w:sz w:val="26"/>
                <w:szCs w:val="26"/>
              </w:rPr>
            </w:pPr>
          </w:p>
        </w:tc>
        <w:tc>
          <w:tcPr>
            <w:tcW w:w="3330" w:type="dxa"/>
            <w:gridSpan w:val="3"/>
          </w:tcPr>
          <w:p w14:paraId="3104CE94" w14:textId="77777777" w:rsidR="004879AF" w:rsidRPr="000A6877" w:rsidRDefault="004879AF">
            <w:pPr>
              <w:jc w:val="center"/>
              <w:rPr>
                <w:rFonts w:ascii="Angsana New" w:hAnsi="Angsana New" w:cs="Angsana New"/>
                <w:sz w:val="26"/>
                <w:szCs w:val="26"/>
                <w:cs/>
              </w:rPr>
            </w:pPr>
          </w:p>
        </w:tc>
        <w:tc>
          <w:tcPr>
            <w:tcW w:w="90" w:type="dxa"/>
          </w:tcPr>
          <w:p w14:paraId="2075E21A" w14:textId="77777777" w:rsidR="004879AF" w:rsidRPr="000A6877" w:rsidRDefault="004879AF">
            <w:pPr>
              <w:jc w:val="center"/>
              <w:rPr>
                <w:rFonts w:ascii="Angsana New" w:hAnsi="Angsana New" w:cs="Angsana New"/>
                <w:sz w:val="26"/>
                <w:szCs w:val="26"/>
              </w:rPr>
            </w:pPr>
          </w:p>
        </w:tc>
        <w:tc>
          <w:tcPr>
            <w:tcW w:w="3083" w:type="dxa"/>
            <w:gridSpan w:val="3"/>
          </w:tcPr>
          <w:p w14:paraId="656FCD38" w14:textId="77777777" w:rsidR="004879AF" w:rsidRPr="000A6877" w:rsidRDefault="004879AF">
            <w:pPr>
              <w:ind w:right="107"/>
              <w:jc w:val="right"/>
              <w:rPr>
                <w:rFonts w:ascii="Angsana New" w:hAnsi="Angsana New" w:cs="Angsana New"/>
                <w:sz w:val="26"/>
                <w:szCs w:val="26"/>
                <w:cs/>
              </w:rPr>
            </w:pPr>
            <w:r w:rsidRPr="000A6877">
              <w:rPr>
                <w:rFonts w:ascii="Angsana New" w:hAnsi="Angsana New" w:cs="Angsana New"/>
                <w:snapToGrid w:val="0"/>
                <w:color w:val="000000"/>
                <w:sz w:val="26"/>
                <w:szCs w:val="26"/>
                <w:cs/>
                <w:lang w:eastAsia="th-TH"/>
              </w:rPr>
              <w:t xml:space="preserve">                                      (หน่วย </w:t>
            </w:r>
            <w:r w:rsidRPr="000A6877">
              <w:rPr>
                <w:rFonts w:ascii="Angsana New" w:hAnsi="Angsana New" w:cs="Angsana New"/>
                <w:snapToGrid w:val="0"/>
                <w:color w:val="000000"/>
                <w:sz w:val="26"/>
                <w:szCs w:val="26"/>
                <w:lang w:eastAsia="th-TH"/>
              </w:rPr>
              <w:t xml:space="preserve">: </w:t>
            </w:r>
            <w:r w:rsidRPr="000A6877">
              <w:rPr>
                <w:rFonts w:ascii="Angsana New" w:hAnsi="Angsana New" w:cs="Angsana New"/>
                <w:snapToGrid w:val="0"/>
                <w:color w:val="000000"/>
                <w:sz w:val="26"/>
                <w:szCs w:val="26"/>
                <w:cs/>
                <w:lang w:eastAsia="th-TH"/>
              </w:rPr>
              <w:t>บาท)</w:t>
            </w:r>
          </w:p>
        </w:tc>
      </w:tr>
      <w:tr w:rsidR="004879AF" w:rsidRPr="000A6877" w14:paraId="1B2AB796" w14:textId="77777777">
        <w:trPr>
          <w:cantSplit/>
        </w:trPr>
        <w:tc>
          <w:tcPr>
            <w:tcW w:w="4050" w:type="dxa"/>
          </w:tcPr>
          <w:p w14:paraId="3E3F73CB" w14:textId="77777777" w:rsidR="004879AF" w:rsidRPr="000A6877" w:rsidRDefault="004879AF">
            <w:pPr>
              <w:jc w:val="center"/>
              <w:rPr>
                <w:rFonts w:ascii="Angsana New" w:hAnsi="Angsana New" w:cs="Angsana New"/>
                <w:sz w:val="26"/>
                <w:szCs w:val="26"/>
              </w:rPr>
            </w:pPr>
          </w:p>
        </w:tc>
        <w:tc>
          <w:tcPr>
            <w:tcW w:w="3330" w:type="dxa"/>
            <w:gridSpan w:val="3"/>
          </w:tcPr>
          <w:p w14:paraId="234A1162" w14:textId="77777777" w:rsidR="004879AF" w:rsidRPr="000A6877" w:rsidRDefault="004879AF">
            <w:pPr>
              <w:jc w:val="center"/>
              <w:rPr>
                <w:rFonts w:ascii="Angsana New" w:hAnsi="Angsana New" w:cs="Angsana New"/>
                <w:sz w:val="26"/>
                <w:szCs w:val="26"/>
              </w:rPr>
            </w:pPr>
            <w:r w:rsidRPr="000A6877">
              <w:rPr>
                <w:rFonts w:ascii="Angsana New" w:hAnsi="Angsana New" w:cs="Angsana New"/>
                <w:sz w:val="26"/>
                <w:szCs w:val="26"/>
                <w:cs/>
              </w:rPr>
              <w:t>งบการเงินรวม</w:t>
            </w:r>
          </w:p>
        </w:tc>
        <w:tc>
          <w:tcPr>
            <w:tcW w:w="90" w:type="dxa"/>
          </w:tcPr>
          <w:p w14:paraId="6B899FE3" w14:textId="77777777" w:rsidR="004879AF" w:rsidRPr="000A6877" w:rsidRDefault="004879AF">
            <w:pPr>
              <w:jc w:val="center"/>
              <w:rPr>
                <w:rFonts w:ascii="Angsana New" w:hAnsi="Angsana New" w:cs="Angsana New"/>
                <w:sz w:val="26"/>
                <w:szCs w:val="26"/>
              </w:rPr>
            </w:pPr>
          </w:p>
        </w:tc>
        <w:tc>
          <w:tcPr>
            <w:tcW w:w="3083" w:type="dxa"/>
            <w:gridSpan w:val="3"/>
          </w:tcPr>
          <w:p w14:paraId="19C7A5A7" w14:textId="77777777" w:rsidR="004879AF" w:rsidRPr="000A6877" w:rsidRDefault="004879AF">
            <w:pPr>
              <w:jc w:val="center"/>
              <w:rPr>
                <w:rFonts w:ascii="Angsana New" w:hAnsi="Angsana New" w:cs="Angsana New"/>
                <w:sz w:val="26"/>
                <w:szCs w:val="26"/>
              </w:rPr>
            </w:pPr>
            <w:r w:rsidRPr="000A6877">
              <w:rPr>
                <w:rFonts w:ascii="Angsana New" w:hAnsi="Angsana New" w:cs="Angsana New"/>
                <w:sz w:val="26"/>
                <w:szCs w:val="26"/>
                <w:cs/>
              </w:rPr>
              <w:t>งบการเงินเฉพาะกิจการ</w:t>
            </w:r>
          </w:p>
        </w:tc>
      </w:tr>
      <w:tr w:rsidR="004879AF" w:rsidRPr="000A6877" w14:paraId="0400F4BB" w14:textId="77777777">
        <w:tc>
          <w:tcPr>
            <w:tcW w:w="4050" w:type="dxa"/>
          </w:tcPr>
          <w:p w14:paraId="50D1A6A5" w14:textId="77777777" w:rsidR="004879AF" w:rsidRPr="000A6877" w:rsidRDefault="004879AF">
            <w:pPr>
              <w:rPr>
                <w:rFonts w:ascii="Angsana New" w:hAnsi="Angsana New" w:cs="Angsana New"/>
                <w:sz w:val="26"/>
                <w:szCs w:val="26"/>
                <w:cs/>
              </w:rPr>
            </w:pPr>
          </w:p>
        </w:tc>
        <w:tc>
          <w:tcPr>
            <w:tcW w:w="3330" w:type="dxa"/>
            <w:gridSpan w:val="3"/>
          </w:tcPr>
          <w:p w14:paraId="15F2E7C7" w14:textId="77777777" w:rsidR="004879AF" w:rsidRPr="000A6877" w:rsidRDefault="004879AF">
            <w:pPr>
              <w:jc w:val="center"/>
              <w:rPr>
                <w:rFonts w:ascii="Angsana New" w:hAnsi="Angsana New" w:cs="Angsana New"/>
                <w:sz w:val="26"/>
                <w:szCs w:val="26"/>
              </w:rPr>
            </w:pPr>
            <w:r w:rsidRPr="000A6877">
              <w:rPr>
                <w:rFonts w:ascii="Angsana New" w:hAnsi="Angsana New" w:cs="Angsana New" w:hint="cs"/>
                <w:sz w:val="26"/>
                <w:szCs w:val="26"/>
                <w:cs/>
              </w:rPr>
              <w:t>สำหรับปีสิ้นสุดวันที่</w:t>
            </w:r>
            <w:r w:rsidRPr="000A6877">
              <w:rPr>
                <w:rFonts w:ascii="Angsana New" w:hAnsi="Angsana New" w:cs="Angsana New"/>
                <w:sz w:val="26"/>
                <w:szCs w:val="26"/>
              </w:rPr>
              <w:t xml:space="preserve"> 31</w:t>
            </w:r>
            <w:r w:rsidRPr="000A6877">
              <w:rPr>
                <w:rFonts w:ascii="Angsana New" w:hAnsi="Angsana New" w:cs="Angsana New"/>
                <w:sz w:val="26"/>
                <w:szCs w:val="26"/>
                <w:cs/>
              </w:rPr>
              <w:t xml:space="preserve"> ธันวาคม</w:t>
            </w:r>
          </w:p>
        </w:tc>
        <w:tc>
          <w:tcPr>
            <w:tcW w:w="90" w:type="dxa"/>
          </w:tcPr>
          <w:p w14:paraId="22B27CFC" w14:textId="77777777" w:rsidR="004879AF" w:rsidRPr="000A6877" w:rsidRDefault="004879AF">
            <w:pPr>
              <w:jc w:val="center"/>
              <w:rPr>
                <w:rFonts w:ascii="Angsana New" w:hAnsi="Angsana New" w:cs="Angsana New"/>
                <w:sz w:val="26"/>
                <w:szCs w:val="26"/>
              </w:rPr>
            </w:pPr>
          </w:p>
        </w:tc>
        <w:tc>
          <w:tcPr>
            <w:tcW w:w="3083" w:type="dxa"/>
            <w:gridSpan w:val="3"/>
          </w:tcPr>
          <w:p w14:paraId="34719229" w14:textId="77777777" w:rsidR="004879AF" w:rsidRPr="000A6877" w:rsidRDefault="004879AF">
            <w:pPr>
              <w:jc w:val="center"/>
              <w:rPr>
                <w:rFonts w:ascii="Angsana New" w:hAnsi="Angsana New" w:cs="Angsana New"/>
                <w:sz w:val="26"/>
                <w:szCs w:val="26"/>
                <w:cs/>
              </w:rPr>
            </w:pPr>
            <w:r w:rsidRPr="000A6877">
              <w:rPr>
                <w:rFonts w:ascii="Angsana New" w:hAnsi="Angsana New" w:cs="Angsana New"/>
                <w:sz w:val="26"/>
                <w:szCs w:val="26"/>
                <w:cs/>
              </w:rPr>
              <w:t xml:space="preserve">สำหรับปีสิ้นสุดวันที่ </w:t>
            </w:r>
            <w:r w:rsidRPr="000A6877">
              <w:rPr>
                <w:rFonts w:ascii="Angsana New" w:hAnsi="Angsana New" w:cs="Angsana New"/>
                <w:sz w:val="26"/>
                <w:szCs w:val="26"/>
              </w:rPr>
              <w:t>31</w:t>
            </w:r>
            <w:r w:rsidRPr="000A6877">
              <w:rPr>
                <w:rFonts w:ascii="Angsana New" w:hAnsi="Angsana New" w:cs="Angsana New"/>
                <w:sz w:val="26"/>
                <w:szCs w:val="26"/>
                <w:cs/>
              </w:rPr>
              <w:t xml:space="preserve"> ธันวาคม</w:t>
            </w:r>
          </w:p>
        </w:tc>
      </w:tr>
      <w:tr w:rsidR="009C4B76" w:rsidRPr="000A6877" w14:paraId="5951A255" w14:textId="77777777">
        <w:tc>
          <w:tcPr>
            <w:tcW w:w="4050" w:type="dxa"/>
          </w:tcPr>
          <w:p w14:paraId="33B96880" w14:textId="77777777" w:rsidR="009C4B76" w:rsidRPr="000A6877" w:rsidRDefault="009C4B76" w:rsidP="009C4B76">
            <w:pPr>
              <w:rPr>
                <w:rFonts w:ascii="Angsana New" w:hAnsi="Angsana New" w:cs="Angsana New"/>
                <w:sz w:val="26"/>
                <w:szCs w:val="26"/>
                <w:cs/>
              </w:rPr>
            </w:pPr>
          </w:p>
        </w:tc>
        <w:tc>
          <w:tcPr>
            <w:tcW w:w="1710" w:type="dxa"/>
          </w:tcPr>
          <w:p w14:paraId="6AEAC3AD" w14:textId="1B570BD1" w:rsidR="009C4B76" w:rsidRPr="000A6877" w:rsidRDefault="009C4B76" w:rsidP="009C4B76">
            <w:pPr>
              <w:jc w:val="center"/>
              <w:rPr>
                <w:rFonts w:ascii="Angsana New" w:hAnsi="Angsana New" w:cs="Angsana New"/>
                <w:sz w:val="26"/>
                <w:szCs w:val="26"/>
                <w:u w:val="single"/>
              </w:rPr>
            </w:pPr>
            <w:r w:rsidRPr="000A6877">
              <w:rPr>
                <w:rFonts w:ascii="Angsana New" w:hAnsi="Angsana New" w:cs="Angsana New"/>
                <w:sz w:val="26"/>
                <w:szCs w:val="26"/>
                <w:u w:val="single"/>
              </w:rPr>
              <w:t>256</w:t>
            </w:r>
            <w:r>
              <w:rPr>
                <w:rFonts w:ascii="Angsana New" w:hAnsi="Angsana New" w:cs="Angsana New"/>
                <w:sz w:val="26"/>
                <w:szCs w:val="26"/>
                <w:u w:val="single"/>
              </w:rPr>
              <w:t>8</w:t>
            </w:r>
          </w:p>
        </w:tc>
        <w:tc>
          <w:tcPr>
            <w:tcW w:w="90" w:type="dxa"/>
          </w:tcPr>
          <w:p w14:paraId="4B61A122" w14:textId="77777777" w:rsidR="009C4B76" w:rsidRPr="000A6877" w:rsidRDefault="009C4B76" w:rsidP="009C4B76">
            <w:pPr>
              <w:jc w:val="center"/>
              <w:rPr>
                <w:rFonts w:ascii="Angsana New" w:hAnsi="Angsana New" w:cs="Angsana New"/>
                <w:sz w:val="26"/>
                <w:szCs w:val="26"/>
                <w:u w:val="single"/>
              </w:rPr>
            </w:pPr>
          </w:p>
        </w:tc>
        <w:tc>
          <w:tcPr>
            <w:tcW w:w="1530" w:type="dxa"/>
          </w:tcPr>
          <w:p w14:paraId="7B6F74BB" w14:textId="74489E53" w:rsidR="009C4B76" w:rsidRPr="000A6877" w:rsidRDefault="009C4B76" w:rsidP="009C4B76">
            <w:pPr>
              <w:jc w:val="center"/>
              <w:rPr>
                <w:rFonts w:ascii="Angsana New" w:hAnsi="Angsana New" w:cs="Angsana New"/>
                <w:sz w:val="26"/>
                <w:szCs w:val="26"/>
                <w:u w:val="single"/>
              </w:rPr>
            </w:pPr>
            <w:r w:rsidRPr="000A6877">
              <w:rPr>
                <w:rFonts w:ascii="Angsana New" w:hAnsi="Angsana New" w:cs="Angsana New"/>
                <w:sz w:val="26"/>
                <w:szCs w:val="26"/>
                <w:u w:val="single"/>
              </w:rPr>
              <w:t>256</w:t>
            </w:r>
            <w:r>
              <w:rPr>
                <w:rFonts w:ascii="Angsana New" w:hAnsi="Angsana New" w:cs="Angsana New"/>
                <w:sz w:val="26"/>
                <w:szCs w:val="26"/>
                <w:u w:val="single"/>
              </w:rPr>
              <w:t>7</w:t>
            </w:r>
          </w:p>
        </w:tc>
        <w:tc>
          <w:tcPr>
            <w:tcW w:w="90" w:type="dxa"/>
          </w:tcPr>
          <w:p w14:paraId="7DDE32E6" w14:textId="77777777" w:rsidR="009C4B76" w:rsidRPr="000A6877" w:rsidRDefault="009C4B76" w:rsidP="009C4B76">
            <w:pPr>
              <w:jc w:val="center"/>
              <w:rPr>
                <w:rFonts w:ascii="Angsana New" w:hAnsi="Angsana New" w:cs="Angsana New"/>
                <w:sz w:val="26"/>
                <w:szCs w:val="26"/>
                <w:u w:val="single"/>
              </w:rPr>
            </w:pPr>
          </w:p>
        </w:tc>
        <w:tc>
          <w:tcPr>
            <w:tcW w:w="1524" w:type="dxa"/>
          </w:tcPr>
          <w:p w14:paraId="5053A341" w14:textId="55070CCB" w:rsidR="009C4B76" w:rsidRPr="000A6877" w:rsidRDefault="009C4B76" w:rsidP="009C4B76">
            <w:pPr>
              <w:jc w:val="center"/>
              <w:rPr>
                <w:rFonts w:ascii="Angsana New" w:hAnsi="Angsana New" w:cs="Angsana New"/>
                <w:sz w:val="26"/>
                <w:szCs w:val="26"/>
                <w:u w:val="single"/>
              </w:rPr>
            </w:pPr>
            <w:r w:rsidRPr="000A6877">
              <w:rPr>
                <w:rFonts w:ascii="Angsana New" w:hAnsi="Angsana New" w:cs="Angsana New"/>
                <w:sz w:val="26"/>
                <w:szCs w:val="26"/>
                <w:u w:val="single"/>
              </w:rPr>
              <w:t>256</w:t>
            </w:r>
            <w:r>
              <w:rPr>
                <w:rFonts w:ascii="Angsana New" w:hAnsi="Angsana New" w:cs="Angsana New"/>
                <w:sz w:val="26"/>
                <w:szCs w:val="26"/>
                <w:u w:val="single"/>
              </w:rPr>
              <w:t>8</w:t>
            </w:r>
          </w:p>
        </w:tc>
        <w:tc>
          <w:tcPr>
            <w:tcW w:w="141" w:type="dxa"/>
          </w:tcPr>
          <w:p w14:paraId="33AADEA3" w14:textId="77777777" w:rsidR="009C4B76" w:rsidRPr="000A6877" w:rsidRDefault="009C4B76" w:rsidP="009C4B76">
            <w:pPr>
              <w:jc w:val="center"/>
              <w:rPr>
                <w:rFonts w:ascii="Angsana New" w:hAnsi="Angsana New" w:cs="Angsana New"/>
                <w:sz w:val="26"/>
                <w:szCs w:val="26"/>
                <w:u w:val="single"/>
              </w:rPr>
            </w:pPr>
          </w:p>
        </w:tc>
        <w:tc>
          <w:tcPr>
            <w:tcW w:w="1418" w:type="dxa"/>
          </w:tcPr>
          <w:p w14:paraId="3D2BEDE1" w14:textId="54AB190E" w:rsidR="009C4B76" w:rsidRPr="000A6877" w:rsidRDefault="009C4B76" w:rsidP="009C4B76">
            <w:pPr>
              <w:jc w:val="center"/>
              <w:rPr>
                <w:rFonts w:ascii="Angsana New" w:hAnsi="Angsana New" w:cs="Angsana New"/>
                <w:sz w:val="26"/>
                <w:szCs w:val="26"/>
                <w:u w:val="single"/>
              </w:rPr>
            </w:pPr>
            <w:r w:rsidRPr="000A6877">
              <w:rPr>
                <w:rFonts w:ascii="Angsana New" w:hAnsi="Angsana New" w:cs="Angsana New"/>
                <w:sz w:val="26"/>
                <w:szCs w:val="26"/>
                <w:u w:val="single"/>
              </w:rPr>
              <w:t>256</w:t>
            </w:r>
            <w:r>
              <w:rPr>
                <w:rFonts w:ascii="Angsana New" w:hAnsi="Angsana New" w:cs="Angsana New"/>
                <w:sz w:val="26"/>
                <w:szCs w:val="26"/>
                <w:u w:val="single"/>
              </w:rPr>
              <w:t>7</w:t>
            </w:r>
          </w:p>
        </w:tc>
      </w:tr>
      <w:tr w:rsidR="009C4B76" w:rsidRPr="000A6877" w14:paraId="1DD459E3" w14:textId="77777777">
        <w:tc>
          <w:tcPr>
            <w:tcW w:w="4050" w:type="dxa"/>
          </w:tcPr>
          <w:p w14:paraId="2BCD8FAA" w14:textId="77777777" w:rsidR="009C4B76" w:rsidRPr="000A6877" w:rsidRDefault="009C4B76" w:rsidP="009C4B76">
            <w:pPr>
              <w:rPr>
                <w:rFonts w:ascii="Angsana New" w:hAnsi="Angsana New" w:cs="Angsana New"/>
                <w:sz w:val="26"/>
                <w:szCs w:val="26"/>
                <w:cs/>
              </w:rPr>
            </w:pPr>
            <w:r w:rsidRPr="000A6877">
              <w:rPr>
                <w:rFonts w:ascii="Angsana New" w:hAnsi="Angsana New" w:cs="Angsana New" w:hint="cs"/>
                <w:sz w:val="26"/>
                <w:szCs w:val="26"/>
                <w:cs/>
              </w:rPr>
              <w:t>ยอดคงเหลือต้นปี</w:t>
            </w:r>
          </w:p>
        </w:tc>
        <w:tc>
          <w:tcPr>
            <w:tcW w:w="1710" w:type="dxa"/>
          </w:tcPr>
          <w:p w14:paraId="080D3F1C" w14:textId="2E759966" w:rsidR="009C4B76" w:rsidRPr="009C4B76" w:rsidRDefault="00BA42D8" w:rsidP="009C4B76">
            <w:pPr>
              <w:ind w:right="169"/>
              <w:jc w:val="right"/>
              <w:rPr>
                <w:rFonts w:ascii="Angsana New" w:hAnsi="Angsana New" w:cs="Angsana New"/>
                <w:sz w:val="26"/>
                <w:szCs w:val="26"/>
                <w:highlight w:val="yellow"/>
              </w:rPr>
            </w:pPr>
            <w:r w:rsidRPr="00BA42D8">
              <w:rPr>
                <w:rFonts w:ascii="Angsana New" w:hAnsi="Angsana New" w:cs="Angsana New"/>
                <w:sz w:val="26"/>
                <w:szCs w:val="26"/>
                <w:cs/>
              </w:rPr>
              <w:t>88</w:t>
            </w:r>
            <w:r w:rsidRPr="00BA42D8">
              <w:rPr>
                <w:rFonts w:ascii="Angsana New" w:hAnsi="Angsana New" w:cs="Angsana New"/>
                <w:sz w:val="26"/>
                <w:szCs w:val="26"/>
              </w:rPr>
              <w:t>,</w:t>
            </w:r>
            <w:r w:rsidRPr="00BA42D8">
              <w:rPr>
                <w:rFonts w:ascii="Angsana New" w:hAnsi="Angsana New" w:cs="Angsana New"/>
                <w:sz w:val="26"/>
                <w:szCs w:val="26"/>
                <w:cs/>
              </w:rPr>
              <w:t>356</w:t>
            </w:r>
            <w:r w:rsidRPr="00BA42D8">
              <w:rPr>
                <w:rFonts w:ascii="Angsana New" w:hAnsi="Angsana New" w:cs="Angsana New"/>
                <w:sz w:val="26"/>
                <w:szCs w:val="26"/>
              </w:rPr>
              <w:t>,</w:t>
            </w:r>
            <w:r w:rsidRPr="00BA42D8">
              <w:rPr>
                <w:rFonts w:ascii="Angsana New" w:hAnsi="Angsana New" w:cs="Angsana New"/>
                <w:sz w:val="26"/>
                <w:szCs w:val="26"/>
                <w:cs/>
              </w:rPr>
              <w:t>591.67</w:t>
            </w:r>
          </w:p>
        </w:tc>
        <w:tc>
          <w:tcPr>
            <w:tcW w:w="90" w:type="dxa"/>
          </w:tcPr>
          <w:p w14:paraId="7F3ABA2F" w14:textId="77777777" w:rsidR="009C4B76" w:rsidRPr="004879AF" w:rsidRDefault="009C4B76" w:rsidP="009C4B76">
            <w:pPr>
              <w:ind w:right="142"/>
              <w:jc w:val="right"/>
              <w:rPr>
                <w:rFonts w:ascii="Angsana New" w:hAnsi="Angsana New" w:cs="Angsana New"/>
                <w:sz w:val="26"/>
                <w:szCs w:val="26"/>
                <w:highlight w:val="yellow"/>
              </w:rPr>
            </w:pPr>
          </w:p>
        </w:tc>
        <w:tc>
          <w:tcPr>
            <w:tcW w:w="1530" w:type="dxa"/>
          </w:tcPr>
          <w:p w14:paraId="0B0592F1" w14:textId="22ED8A63" w:rsidR="009C4B76" w:rsidRPr="004879AF" w:rsidRDefault="009C4B76" w:rsidP="009C4B76">
            <w:pPr>
              <w:ind w:right="169"/>
              <w:jc w:val="right"/>
              <w:rPr>
                <w:rFonts w:ascii="Angsana New" w:hAnsi="Angsana New" w:cs="Angsana New"/>
                <w:sz w:val="26"/>
                <w:szCs w:val="26"/>
                <w:highlight w:val="yellow"/>
              </w:rPr>
            </w:pPr>
            <w:r w:rsidRPr="00EB3DDA">
              <w:rPr>
                <w:rFonts w:ascii="Angsana New" w:hAnsi="Angsana New" w:cs="Angsana New"/>
                <w:sz w:val="26"/>
                <w:szCs w:val="26"/>
                <w:cs/>
              </w:rPr>
              <w:t>85</w:t>
            </w:r>
            <w:r w:rsidRPr="00EB3DDA">
              <w:rPr>
                <w:rFonts w:ascii="Angsana New" w:hAnsi="Angsana New" w:cs="Angsana New"/>
                <w:sz w:val="26"/>
                <w:szCs w:val="26"/>
              </w:rPr>
              <w:t>,</w:t>
            </w:r>
            <w:r w:rsidRPr="00EB3DDA">
              <w:rPr>
                <w:rFonts w:ascii="Angsana New" w:hAnsi="Angsana New" w:cs="Angsana New"/>
                <w:sz w:val="26"/>
                <w:szCs w:val="26"/>
                <w:cs/>
              </w:rPr>
              <w:t>952</w:t>
            </w:r>
            <w:r w:rsidRPr="00EB3DDA">
              <w:rPr>
                <w:rFonts w:ascii="Angsana New" w:hAnsi="Angsana New" w:cs="Angsana New"/>
                <w:sz w:val="26"/>
                <w:szCs w:val="26"/>
              </w:rPr>
              <w:t>,</w:t>
            </w:r>
            <w:r w:rsidRPr="00EB3DDA">
              <w:rPr>
                <w:rFonts w:ascii="Angsana New" w:hAnsi="Angsana New" w:cs="Angsana New"/>
                <w:sz w:val="26"/>
                <w:szCs w:val="26"/>
                <w:cs/>
              </w:rPr>
              <w:t>012.02</w:t>
            </w:r>
          </w:p>
        </w:tc>
        <w:tc>
          <w:tcPr>
            <w:tcW w:w="90" w:type="dxa"/>
          </w:tcPr>
          <w:p w14:paraId="6FE2D062" w14:textId="77777777" w:rsidR="009C4B76" w:rsidRPr="004879AF" w:rsidRDefault="009C4B76" w:rsidP="009C4B76">
            <w:pPr>
              <w:ind w:right="141"/>
              <w:jc w:val="right"/>
              <w:rPr>
                <w:rFonts w:ascii="Angsana New" w:hAnsi="Angsana New" w:cs="Angsana New"/>
                <w:sz w:val="26"/>
                <w:szCs w:val="26"/>
                <w:highlight w:val="yellow"/>
              </w:rPr>
            </w:pPr>
          </w:p>
        </w:tc>
        <w:tc>
          <w:tcPr>
            <w:tcW w:w="1524" w:type="dxa"/>
          </w:tcPr>
          <w:p w14:paraId="6B613F94" w14:textId="0A061E6D" w:rsidR="009C4B76" w:rsidRPr="009C4B76" w:rsidRDefault="00107B53" w:rsidP="009C4B76">
            <w:pPr>
              <w:ind w:right="90"/>
              <w:jc w:val="right"/>
              <w:rPr>
                <w:rFonts w:ascii="Angsana New" w:hAnsi="Angsana New" w:cs="Angsana New"/>
                <w:sz w:val="26"/>
                <w:szCs w:val="26"/>
                <w:highlight w:val="yellow"/>
                <w:cs/>
              </w:rPr>
            </w:pPr>
            <w:r w:rsidRPr="00107B53">
              <w:rPr>
                <w:rFonts w:ascii="Angsana New" w:hAnsi="Angsana New" w:cs="Angsana New"/>
                <w:sz w:val="26"/>
                <w:szCs w:val="26"/>
                <w:cs/>
              </w:rPr>
              <w:t>20</w:t>
            </w:r>
            <w:r w:rsidRPr="00107B53">
              <w:rPr>
                <w:rFonts w:ascii="Angsana New" w:hAnsi="Angsana New" w:cs="Angsana New"/>
                <w:sz w:val="26"/>
                <w:szCs w:val="26"/>
              </w:rPr>
              <w:t>,</w:t>
            </w:r>
            <w:r w:rsidRPr="00107B53">
              <w:rPr>
                <w:rFonts w:ascii="Angsana New" w:hAnsi="Angsana New" w:cs="Angsana New"/>
                <w:sz w:val="26"/>
                <w:szCs w:val="26"/>
                <w:cs/>
              </w:rPr>
              <w:t>928</w:t>
            </w:r>
            <w:r w:rsidRPr="00107B53">
              <w:rPr>
                <w:rFonts w:ascii="Angsana New" w:hAnsi="Angsana New" w:cs="Angsana New"/>
                <w:sz w:val="26"/>
                <w:szCs w:val="26"/>
              </w:rPr>
              <w:t>,</w:t>
            </w:r>
            <w:r w:rsidRPr="00107B53">
              <w:rPr>
                <w:rFonts w:ascii="Angsana New" w:hAnsi="Angsana New" w:cs="Angsana New"/>
                <w:sz w:val="26"/>
                <w:szCs w:val="26"/>
                <w:cs/>
              </w:rPr>
              <w:t>640.00</w:t>
            </w:r>
          </w:p>
        </w:tc>
        <w:tc>
          <w:tcPr>
            <w:tcW w:w="141" w:type="dxa"/>
          </w:tcPr>
          <w:p w14:paraId="0CD0F3E6" w14:textId="77777777" w:rsidR="009C4B76" w:rsidRPr="004879AF" w:rsidRDefault="009C4B76" w:rsidP="009C4B76">
            <w:pPr>
              <w:ind w:right="141"/>
              <w:jc w:val="right"/>
              <w:rPr>
                <w:rFonts w:ascii="Angsana New" w:hAnsi="Angsana New" w:cs="Angsana New"/>
                <w:sz w:val="26"/>
                <w:szCs w:val="26"/>
                <w:highlight w:val="yellow"/>
              </w:rPr>
            </w:pPr>
          </w:p>
        </w:tc>
        <w:tc>
          <w:tcPr>
            <w:tcW w:w="1418" w:type="dxa"/>
          </w:tcPr>
          <w:p w14:paraId="47297E05" w14:textId="30A262A5" w:rsidR="009C4B76" w:rsidRPr="004879AF" w:rsidRDefault="009C4B76" w:rsidP="009C4B76">
            <w:pPr>
              <w:ind w:right="90"/>
              <w:jc w:val="right"/>
              <w:rPr>
                <w:rFonts w:ascii="Angsana New" w:hAnsi="Angsana New" w:cs="Angsana New"/>
                <w:sz w:val="26"/>
                <w:szCs w:val="26"/>
                <w:highlight w:val="yellow"/>
                <w:cs/>
              </w:rPr>
            </w:pPr>
            <w:r w:rsidRPr="00C83985">
              <w:rPr>
                <w:rFonts w:ascii="Angsana New" w:hAnsi="Angsana New" w:cs="Angsana New"/>
                <w:sz w:val="26"/>
                <w:szCs w:val="26"/>
                <w:cs/>
              </w:rPr>
              <w:t>22</w:t>
            </w:r>
            <w:r w:rsidRPr="00C83985">
              <w:rPr>
                <w:rFonts w:ascii="Angsana New" w:hAnsi="Angsana New" w:cs="Angsana New"/>
                <w:sz w:val="26"/>
                <w:szCs w:val="26"/>
              </w:rPr>
              <w:t>,</w:t>
            </w:r>
            <w:r w:rsidRPr="00C83985">
              <w:rPr>
                <w:rFonts w:ascii="Angsana New" w:hAnsi="Angsana New" w:cs="Angsana New"/>
                <w:sz w:val="26"/>
                <w:szCs w:val="26"/>
                <w:cs/>
              </w:rPr>
              <w:t>288</w:t>
            </w:r>
            <w:r w:rsidRPr="00C83985">
              <w:rPr>
                <w:rFonts w:ascii="Angsana New" w:hAnsi="Angsana New" w:cs="Angsana New"/>
                <w:sz w:val="26"/>
                <w:szCs w:val="26"/>
              </w:rPr>
              <w:t>,</w:t>
            </w:r>
            <w:r w:rsidRPr="00C83985">
              <w:rPr>
                <w:rFonts w:ascii="Angsana New" w:hAnsi="Angsana New" w:cs="Angsana New"/>
                <w:sz w:val="26"/>
                <w:szCs w:val="26"/>
                <w:cs/>
              </w:rPr>
              <w:t>395.00</w:t>
            </w:r>
          </w:p>
        </w:tc>
      </w:tr>
      <w:tr w:rsidR="009C4B76" w:rsidRPr="000A6877" w14:paraId="11A67588" w14:textId="77777777">
        <w:tc>
          <w:tcPr>
            <w:tcW w:w="4050" w:type="dxa"/>
          </w:tcPr>
          <w:p w14:paraId="4C31E1EB" w14:textId="1E2CABC3" w:rsidR="009C4B76" w:rsidRPr="000A6877" w:rsidRDefault="009C4B76" w:rsidP="009C4B76">
            <w:pPr>
              <w:rPr>
                <w:rFonts w:ascii="Angsana New" w:hAnsi="Angsana New" w:cs="Angsana New"/>
                <w:sz w:val="26"/>
                <w:szCs w:val="26"/>
                <w:cs/>
              </w:rPr>
            </w:pPr>
            <w:r>
              <w:rPr>
                <w:rFonts w:ascii="Angsana New" w:hAnsi="Angsana New" w:cs="Angsana New" w:hint="cs"/>
                <w:sz w:val="26"/>
                <w:szCs w:val="26"/>
                <w:cs/>
              </w:rPr>
              <w:t>เพิ่มขึ้นจากการซื้อธุรกิจ</w:t>
            </w:r>
          </w:p>
        </w:tc>
        <w:tc>
          <w:tcPr>
            <w:tcW w:w="1710" w:type="dxa"/>
          </w:tcPr>
          <w:p w14:paraId="30B4CE83" w14:textId="70C55198" w:rsidR="009C4B76" w:rsidRPr="00893AD5" w:rsidRDefault="00893AD5" w:rsidP="00893AD5">
            <w:pPr>
              <w:ind w:right="723"/>
              <w:jc w:val="right"/>
              <w:rPr>
                <w:rFonts w:ascii="Angsana New" w:hAnsi="Angsana New" w:cs="Angsana New"/>
                <w:sz w:val="26"/>
                <w:szCs w:val="26"/>
              </w:rPr>
            </w:pPr>
            <w:r w:rsidRPr="00BA42D8">
              <w:rPr>
                <w:rFonts w:ascii="Angsana New" w:hAnsi="Angsana New" w:cs="Angsana New" w:hint="cs"/>
                <w:sz w:val="26"/>
                <w:szCs w:val="26"/>
                <w:cs/>
              </w:rPr>
              <w:t>-</w:t>
            </w:r>
          </w:p>
        </w:tc>
        <w:tc>
          <w:tcPr>
            <w:tcW w:w="90" w:type="dxa"/>
          </w:tcPr>
          <w:p w14:paraId="23633EC6" w14:textId="77777777" w:rsidR="009C4B76" w:rsidRPr="004879AF" w:rsidRDefault="009C4B76" w:rsidP="009C4B76">
            <w:pPr>
              <w:ind w:right="142"/>
              <w:jc w:val="center"/>
              <w:rPr>
                <w:rFonts w:ascii="Angsana New" w:hAnsi="Angsana New" w:cs="Angsana New"/>
                <w:sz w:val="26"/>
                <w:szCs w:val="26"/>
                <w:highlight w:val="yellow"/>
              </w:rPr>
            </w:pPr>
          </w:p>
        </w:tc>
        <w:tc>
          <w:tcPr>
            <w:tcW w:w="1530" w:type="dxa"/>
          </w:tcPr>
          <w:p w14:paraId="316BFAD6" w14:textId="4E47A3A9" w:rsidR="009C4B76" w:rsidRPr="004879AF" w:rsidRDefault="009C4B76" w:rsidP="009C4B76">
            <w:pPr>
              <w:ind w:right="169"/>
              <w:jc w:val="right"/>
              <w:rPr>
                <w:rFonts w:ascii="Angsana New" w:hAnsi="Angsana New" w:cs="Angsana New"/>
                <w:sz w:val="26"/>
                <w:szCs w:val="26"/>
                <w:highlight w:val="yellow"/>
              </w:rPr>
            </w:pPr>
            <w:r>
              <w:rPr>
                <w:rFonts w:ascii="Angsana New" w:hAnsi="Angsana New" w:cs="Angsana New"/>
                <w:sz w:val="26"/>
                <w:szCs w:val="26"/>
              </w:rPr>
              <w:t>3</w:t>
            </w:r>
            <w:r w:rsidRPr="008F1DA1">
              <w:rPr>
                <w:rFonts w:ascii="Angsana New" w:hAnsi="Angsana New" w:cs="Angsana New"/>
                <w:sz w:val="26"/>
                <w:szCs w:val="26"/>
              </w:rPr>
              <w:t>,</w:t>
            </w:r>
            <w:r>
              <w:rPr>
                <w:rFonts w:ascii="Angsana New" w:hAnsi="Angsana New" w:cs="Angsana New"/>
                <w:sz w:val="26"/>
                <w:szCs w:val="26"/>
              </w:rPr>
              <w:t>719</w:t>
            </w:r>
            <w:r w:rsidRPr="008F1DA1">
              <w:rPr>
                <w:rFonts w:ascii="Angsana New" w:hAnsi="Angsana New" w:cs="Angsana New"/>
                <w:sz w:val="26"/>
                <w:szCs w:val="26"/>
              </w:rPr>
              <w:t>,</w:t>
            </w:r>
            <w:r>
              <w:rPr>
                <w:rFonts w:ascii="Angsana New" w:hAnsi="Angsana New" w:cs="Angsana New"/>
                <w:sz w:val="26"/>
                <w:szCs w:val="26"/>
              </w:rPr>
              <w:t>800.00</w:t>
            </w:r>
          </w:p>
        </w:tc>
        <w:tc>
          <w:tcPr>
            <w:tcW w:w="90" w:type="dxa"/>
          </w:tcPr>
          <w:p w14:paraId="1682B378" w14:textId="77777777" w:rsidR="009C4B76" w:rsidRPr="004879AF" w:rsidRDefault="009C4B76" w:rsidP="009C4B76">
            <w:pPr>
              <w:ind w:right="141"/>
              <w:jc w:val="center"/>
              <w:rPr>
                <w:rFonts w:ascii="Angsana New" w:hAnsi="Angsana New" w:cs="Angsana New"/>
                <w:sz w:val="26"/>
                <w:szCs w:val="26"/>
                <w:highlight w:val="yellow"/>
              </w:rPr>
            </w:pPr>
          </w:p>
        </w:tc>
        <w:tc>
          <w:tcPr>
            <w:tcW w:w="1524" w:type="dxa"/>
          </w:tcPr>
          <w:p w14:paraId="2F2BC043" w14:textId="1A8693AD" w:rsidR="009C4B76" w:rsidRPr="00BA42D8" w:rsidRDefault="009C4B76" w:rsidP="00107B53">
            <w:pPr>
              <w:ind w:right="629"/>
              <w:jc w:val="right"/>
              <w:rPr>
                <w:rFonts w:ascii="Angsana New" w:hAnsi="Angsana New" w:cs="Angsana New"/>
                <w:sz w:val="26"/>
                <w:szCs w:val="26"/>
              </w:rPr>
            </w:pPr>
            <w:r w:rsidRPr="00BA42D8">
              <w:rPr>
                <w:rFonts w:ascii="Angsana New" w:hAnsi="Angsana New" w:cs="Angsana New" w:hint="cs"/>
                <w:sz w:val="26"/>
                <w:szCs w:val="26"/>
                <w:cs/>
              </w:rPr>
              <w:t>-</w:t>
            </w:r>
          </w:p>
        </w:tc>
        <w:tc>
          <w:tcPr>
            <w:tcW w:w="141" w:type="dxa"/>
          </w:tcPr>
          <w:p w14:paraId="3C7B90A0" w14:textId="77777777" w:rsidR="009C4B76" w:rsidRPr="004879AF" w:rsidRDefault="009C4B76" w:rsidP="009C4B76">
            <w:pPr>
              <w:ind w:right="141"/>
              <w:jc w:val="center"/>
              <w:rPr>
                <w:rFonts w:ascii="Angsana New" w:hAnsi="Angsana New" w:cs="Angsana New"/>
                <w:sz w:val="26"/>
                <w:szCs w:val="26"/>
                <w:highlight w:val="yellow"/>
              </w:rPr>
            </w:pPr>
          </w:p>
        </w:tc>
        <w:tc>
          <w:tcPr>
            <w:tcW w:w="1418" w:type="dxa"/>
          </w:tcPr>
          <w:p w14:paraId="6B680C22" w14:textId="3A5130C7" w:rsidR="009C4B76" w:rsidRPr="00BA42D8" w:rsidRDefault="009C4B76" w:rsidP="00BA42D8">
            <w:pPr>
              <w:ind w:right="629"/>
              <w:jc w:val="right"/>
              <w:rPr>
                <w:rFonts w:ascii="Angsana New" w:hAnsi="Angsana New" w:cs="Angsana New"/>
                <w:sz w:val="26"/>
                <w:szCs w:val="26"/>
              </w:rPr>
            </w:pPr>
            <w:r w:rsidRPr="00CD62D4">
              <w:rPr>
                <w:rFonts w:ascii="Angsana New" w:hAnsi="Angsana New" w:cs="Angsana New" w:hint="cs"/>
                <w:sz w:val="26"/>
                <w:szCs w:val="26"/>
                <w:cs/>
              </w:rPr>
              <w:t>-</w:t>
            </w:r>
          </w:p>
        </w:tc>
      </w:tr>
      <w:tr w:rsidR="009C4B76" w:rsidRPr="000A6877" w14:paraId="54049961" w14:textId="77777777">
        <w:tc>
          <w:tcPr>
            <w:tcW w:w="4050" w:type="dxa"/>
          </w:tcPr>
          <w:p w14:paraId="76892BA8" w14:textId="77777777" w:rsidR="009C4B76" w:rsidRPr="000A6877" w:rsidRDefault="009C4B76" w:rsidP="009C4B76">
            <w:pPr>
              <w:rPr>
                <w:rFonts w:ascii="Angsana New" w:hAnsi="Angsana New" w:cs="Angsana New"/>
                <w:sz w:val="26"/>
                <w:szCs w:val="26"/>
                <w:cs/>
              </w:rPr>
            </w:pPr>
            <w:r w:rsidRPr="000A6877">
              <w:rPr>
                <w:rFonts w:ascii="Angsana New" w:hAnsi="Angsana New" w:cs="Angsana New" w:hint="cs"/>
                <w:sz w:val="26"/>
                <w:szCs w:val="26"/>
                <w:cs/>
              </w:rPr>
              <w:t>ส่วนที่รับรู้ในกำไรสำหรับปี</w:t>
            </w:r>
          </w:p>
        </w:tc>
        <w:tc>
          <w:tcPr>
            <w:tcW w:w="1710" w:type="dxa"/>
          </w:tcPr>
          <w:p w14:paraId="075CD634" w14:textId="77777777" w:rsidR="009C4B76" w:rsidRPr="009C4B76" w:rsidRDefault="009C4B76" w:rsidP="009C4B76">
            <w:pPr>
              <w:ind w:right="169"/>
              <w:jc w:val="right"/>
              <w:rPr>
                <w:rFonts w:ascii="Angsana New" w:hAnsi="Angsana New" w:cs="Angsana New"/>
                <w:sz w:val="26"/>
                <w:szCs w:val="26"/>
                <w:highlight w:val="yellow"/>
              </w:rPr>
            </w:pPr>
          </w:p>
        </w:tc>
        <w:tc>
          <w:tcPr>
            <w:tcW w:w="90" w:type="dxa"/>
          </w:tcPr>
          <w:p w14:paraId="0F923A46" w14:textId="77777777" w:rsidR="009C4B76" w:rsidRPr="004879AF" w:rsidRDefault="009C4B76" w:rsidP="009C4B76">
            <w:pPr>
              <w:ind w:right="142"/>
              <w:jc w:val="right"/>
              <w:rPr>
                <w:rFonts w:ascii="Angsana New" w:hAnsi="Angsana New" w:cs="Angsana New"/>
                <w:sz w:val="26"/>
                <w:szCs w:val="26"/>
                <w:highlight w:val="yellow"/>
              </w:rPr>
            </w:pPr>
          </w:p>
        </w:tc>
        <w:tc>
          <w:tcPr>
            <w:tcW w:w="1530" w:type="dxa"/>
          </w:tcPr>
          <w:p w14:paraId="77D23770" w14:textId="77777777" w:rsidR="009C4B76" w:rsidRPr="004879AF" w:rsidRDefault="009C4B76" w:rsidP="009C4B76">
            <w:pPr>
              <w:ind w:right="169"/>
              <w:jc w:val="right"/>
              <w:rPr>
                <w:rFonts w:ascii="Angsana New" w:hAnsi="Angsana New" w:cs="Angsana New"/>
                <w:sz w:val="26"/>
                <w:szCs w:val="26"/>
                <w:highlight w:val="yellow"/>
              </w:rPr>
            </w:pPr>
          </w:p>
        </w:tc>
        <w:tc>
          <w:tcPr>
            <w:tcW w:w="90" w:type="dxa"/>
          </w:tcPr>
          <w:p w14:paraId="56A5C3BD" w14:textId="77777777" w:rsidR="009C4B76" w:rsidRPr="004879AF" w:rsidRDefault="009C4B76" w:rsidP="009C4B76">
            <w:pPr>
              <w:ind w:right="141"/>
              <w:jc w:val="right"/>
              <w:rPr>
                <w:rFonts w:ascii="Angsana New" w:hAnsi="Angsana New" w:cs="Angsana New"/>
                <w:sz w:val="26"/>
                <w:szCs w:val="26"/>
                <w:highlight w:val="yellow"/>
              </w:rPr>
            </w:pPr>
          </w:p>
        </w:tc>
        <w:tc>
          <w:tcPr>
            <w:tcW w:w="1524" w:type="dxa"/>
          </w:tcPr>
          <w:p w14:paraId="305313D6" w14:textId="77777777" w:rsidR="009C4B76" w:rsidRPr="00BA42D8" w:rsidRDefault="009C4B76" w:rsidP="009C4B76">
            <w:pPr>
              <w:ind w:right="90"/>
              <w:jc w:val="right"/>
              <w:rPr>
                <w:rFonts w:ascii="Angsana New" w:hAnsi="Angsana New" w:cs="Angsana New"/>
                <w:sz w:val="26"/>
                <w:szCs w:val="26"/>
              </w:rPr>
            </w:pPr>
          </w:p>
        </w:tc>
        <w:tc>
          <w:tcPr>
            <w:tcW w:w="141" w:type="dxa"/>
          </w:tcPr>
          <w:p w14:paraId="7E2CBAFA" w14:textId="77777777" w:rsidR="009C4B76" w:rsidRPr="004879AF" w:rsidRDefault="009C4B76" w:rsidP="009C4B76">
            <w:pPr>
              <w:ind w:right="141"/>
              <w:jc w:val="right"/>
              <w:rPr>
                <w:rFonts w:ascii="Angsana New" w:hAnsi="Angsana New" w:cs="Angsana New"/>
                <w:sz w:val="26"/>
                <w:szCs w:val="26"/>
                <w:highlight w:val="yellow"/>
              </w:rPr>
            </w:pPr>
          </w:p>
        </w:tc>
        <w:tc>
          <w:tcPr>
            <w:tcW w:w="1418" w:type="dxa"/>
          </w:tcPr>
          <w:p w14:paraId="150DF88B" w14:textId="77777777" w:rsidR="009C4B76" w:rsidRPr="004879AF" w:rsidRDefault="009C4B76" w:rsidP="009C4B76">
            <w:pPr>
              <w:ind w:right="90"/>
              <w:jc w:val="right"/>
              <w:rPr>
                <w:rFonts w:ascii="Angsana New" w:hAnsi="Angsana New" w:cs="Angsana New"/>
                <w:sz w:val="26"/>
                <w:szCs w:val="26"/>
                <w:highlight w:val="yellow"/>
              </w:rPr>
            </w:pPr>
          </w:p>
        </w:tc>
      </w:tr>
      <w:tr w:rsidR="009C4B76" w:rsidRPr="000A6877" w14:paraId="71E1D6CA" w14:textId="77777777">
        <w:trPr>
          <w:trHeight w:val="216"/>
        </w:trPr>
        <w:tc>
          <w:tcPr>
            <w:tcW w:w="4050" w:type="dxa"/>
          </w:tcPr>
          <w:p w14:paraId="4F7CF082" w14:textId="77777777" w:rsidR="009C4B76" w:rsidRPr="000A6877" w:rsidRDefault="009C4B76" w:rsidP="009C4B76">
            <w:pPr>
              <w:ind w:firstLine="232"/>
              <w:rPr>
                <w:rFonts w:ascii="Angsana New" w:hAnsi="Angsana New" w:cs="Angsana New"/>
                <w:sz w:val="26"/>
                <w:szCs w:val="26"/>
                <w:cs/>
              </w:rPr>
            </w:pPr>
            <w:r w:rsidRPr="000A6877">
              <w:rPr>
                <w:rFonts w:ascii="Angsana New" w:hAnsi="Angsana New" w:cs="Angsana New" w:hint="cs"/>
                <w:sz w:val="26"/>
                <w:szCs w:val="26"/>
                <w:cs/>
              </w:rPr>
              <w:t>ต้นทุนบริการปัจจุบัน</w:t>
            </w:r>
          </w:p>
        </w:tc>
        <w:tc>
          <w:tcPr>
            <w:tcW w:w="1710" w:type="dxa"/>
          </w:tcPr>
          <w:p w14:paraId="07239601" w14:textId="7202E52F" w:rsidR="009C4B76" w:rsidRPr="009C4B76" w:rsidRDefault="00A122DA" w:rsidP="009C4B76">
            <w:pPr>
              <w:ind w:right="169"/>
              <w:jc w:val="right"/>
              <w:rPr>
                <w:rFonts w:ascii="Angsana New" w:hAnsi="Angsana New" w:cs="Angsana New"/>
                <w:sz w:val="26"/>
                <w:szCs w:val="26"/>
                <w:highlight w:val="yellow"/>
              </w:rPr>
            </w:pPr>
            <w:r w:rsidRPr="00A122DA">
              <w:rPr>
                <w:rFonts w:ascii="Angsana New" w:hAnsi="Angsana New" w:cs="Angsana New"/>
                <w:sz w:val="26"/>
                <w:szCs w:val="26"/>
              </w:rPr>
              <w:t>4,672,253.60</w:t>
            </w:r>
          </w:p>
        </w:tc>
        <w:tc>
          <w:tcPr>
            <w:tcW w:w="90" w:type="dxa"/>
          </w:tcPr>
          <w:p w14:paraId="7B3E519E" w14:textId="77777777" w:rsidR="009C4B76" w:rsidRPr="004879AF" w:rsidRDefault="009C4B76" w:rsidP="009C4B76">
            <w:pPr>
              <w:ind w:right="141"/>
              <w:jc w:val="right"/>
              <w:rPr>
                <w:rFonts w:ascii="Angsana New" w:hAnsi="Angsana New" w:cs="Angsana New"/>
                <w:sz w:val="26"/>
                <w:szCs w:val="26"/>
                <w:highlight w:val="yellow"/>
              </w:rPr>
            </w:pPr>
          </w:p>
        </w:tc>
        <w:tc>
          <w:tcPr>
            <w:tcW w:w="1530" w:type="dxa"/>
          </w:tcPr>
          <w:p w14:paraId="20CE0F83" w14:textId="175DD8CF" w:rsidR="009C4B76" w:rsidRPr="004879AF" w:rsidRDefault="009C4B76" w:rsidP="009C4B76">
            <w:pPr>
              <w:ind w:right="169"/>
              <w:jc w:val="right"/>
              <w:rPr>
                <w:rFonts w:ascii="Angsana New" w:hAnsi="Angsana New" w:cs="Angsana New"/>
                <w:sz w:val="26"/>
                <w:szCs w:val="26"/>
                <w:highlight w:val="yellow"/>
              </w:rPr>
            </w:pPr>
            <w:r w:rsidRPr="00530D8F">
              <w:rPr>
                <w:rFonts w:ascii="Angsana New" w:hAnsi="Angsana New" w:cs="Angsana New"/>
                <w:sz w:val="26"/>
                <w:szCs w:val="26"/>
              </w:rPr>
              <w:t>4,887,356.58</w:t>
            </w:r>
          </w:p>
        </w:tc>
        <w:tc>
          <w:tcPr>
            <w:tcW w:w="90" w:type="dxa"/>
          </w:tcPr>
          <w:p w14:paraId="1C35EAD6" w14:textId="77777777" w:rsidR="009C4B76" w:rsidRPr="004879AF" w:rsidRDefault="009C4B76" w:rsidP="009C4B76">
            <w:pPr>
              <w:ind w:right="141"/>
              <w:jc w:val="right"/>
              <w:rPr>
                <w:rFonts w:ascii="Angsana New" w:hAnsi="Angsana New" w:cs="Angsana New"/>
                <w:sz w:val="26"/>
                <w:szCs w:val="26"/>
                <w:highlight w:val="yellow"/>
              </w:rPr>
            </w:pPr>
          </w:p>
        </w:tc>
        <w:tc>
          <w:tcPr>
            <w:tcW w:w="1524" w:type="dxa"/>
          </w:tcPr>
          <w:p w14:paraId="5B7EC9D7" w14:textId="6EF3FFAE" w:rsidR="009C4B76" w:rsidRPr="00BA42D8" w:rsidRDefault="002F1221" w:rsidP="009C4B76">
            <w:pPr>
              <w:ind w:right="90"/>
              <w:jc w:val="right"/>
              <w:rPr>
                <w:rFonts w:ascii="Angsana New" w:hAnsi="Angsana New" w:cs="Angsana New"/>
                <w:sz w:val="26"/>
                <w:szCs w:val="26"/>
                <w:cs/>
              </w:rPr>
            </w:pPr>
            <w:r w:rsidRPr="002F1221">
              <w:rPr>
                <w:rFonts w:ascii="Angsana New" w:hAnsi="Angsana New" w:cs="Angsana New"/>
                <w:sz w:val="26"/>
                <w:szCs w:val="26"/>
              </w:rPr>
              <w:t>967,406.00</w:t>
            </w:r>
          </w:p>
        </w:tc>
        <w:tc>
          <w:tcPr>
            <w:tcW w:w="141" w:type="dxa"/>
          </w:tcPr>
          <w:p w14:paraId="2A121C7E" w14:textId="77777777" w:rsidR="009C4B76" w:rsidRPr="004879AF" w:rsidRDefault="009C4B76" w:rsidP="009C4B76">
            <w:pPr>
              <w:ind w:right="141"/>
              <w:jc w:val="right"/>
              <w:rPr>
                <w:rFonts w:ascii="Angsana New" w:hAnsi="Angsana New" w:cs="Angsana New"/>
                <w:sz w:val="26"/>
                <w:szCs w:val="26"/>
                <w:highlight w:val="yellow"/>
              </w:rPr>
            </w:pPr>
          </w:p>
        </w:tc>
        <w:tc>
          <w:tcPr>
            <w:tcW w:w="1418" w:type="dxa"/>
          </w:tcPr>
          <w:p w14:paraId="13DBCA05" w14:textId="5A34CB6B" w:rsidR="009C4B76" w:rsidRPr="004879AF" w:rsidRDefault="009C4B76" w:rsidP="009C4B76">
            <w:pPr>
              <w:ind w:right="90"/>
              <w:jc w:val="right"/>
              <w:rPr>
                <w:rFonts w:ascii="Angsana New" w:hAnsi="Angsana New" w:cs="Angsana New"/>
                <w:sz w:val="26"/>
                <w:szCs w:val="26"/>
                <w:highlight w:val="yellow"/>
              </w:rPr>
            </w:pPr>
            <w:r w:rsidRPr="00D244DE">
              <w:rPr>
                <w:rFonts w:ascii="Angsana New" w:hAnsi="Angsana New" w:cs="Angsana New"/>
                <w:sz w:val="26"/>
                <w:szCs w:val="26"/>
              </w:rPr>
              <w:t>1,355,680.00</w:t>
            </w:r>
          </w:p>
        </w:tc>
      </w:tr>
      <w:tr w:rsidR="009C4B76" w:rsidRPr="000A6877" w14:paraId="13E115F5" w14:textId="77777777">
        <w:tc>
          <w:tcPr>
            <w:tcW w:w="4050" w:type="dxa"/>
          </w:tcPr>
          <w:p w14:paraId="7FF9ED54" w14:textId="77777777" w:rsidR="009C4B76" w:rsidRPr="000A6877" w:rsidRDefault="009C4B76" w:rsidP="009C4B76">
            <w:pPr>
              <w:ind w:firstLine="232"/>
              <w:rPr>
                <w:rFonts w:ascii="Angsana New" w:hAnsi="Angsana New" w:cs="Angsana New"/>
                <w:sz w:val="26"/>
                <w:szCs w:val="26"/>
                <w:cs/>
              </w:rPr>
            </w:pPr>
            <w:r w:rsidRPr="000A6877">
              <w:rPr>
                <w:rFonts w:ascii="Angsana New" w:hAnsi="Angsana New" w:cs="Angsana New" w:hint="cs"/>
                <w:sz w:val="26"/>
                <w:szCs w:val="26"/>
                <w:cs/>
              </w:rPr>
              <w:t>ต้นทุนดอกเบี้ย</w:t>
            </w:r>
          </w:p>
        </w:tc>
        <w:tc>
          <w:tcPr>
            <w:tcW w:w="1710" w:type="dxa"/>
          </w:tcPr>
          <w:p w14:paraId="3212A9BA" w14:textId="362FDA85" w:rsidR="009C4B76" w:rsidRPr="009C4B76" w:rsidRDefault="00A122DA" w:rsidP="009C4B76">
            <w:pPr>
              <w:ind w:right="169"/>
              <w:jc w:val="right"/>
              <w:rPr>
                <w:rFonts w:ascii="Angsana New" w:hAnsi="Angsana New" w:cs="Angsana New"/>
                <w:sz w:val="26"/>
                <w:szCs w:val="26"/>
                <w:highlight w:val="yellow"/>
              </w:rPr>
            </w:pPr>
            <w:r w:rsidRPr="00A122DA">
              <w:rPr>
                <w:rFonts w:ascii="Angsana New" w:hAnsi="Angsana New" w:cs="Angsana New"/>
                <w:sz w:val="26"/>
                <w:szCs w:val="26"/>
              </w:rPr>
              <w:t>1,978,506.99</w:t>
            </w:r>
          </w:p>
        </w:tc>
        <w:tc>
          <w:tcPr>
            <w:tcW w:w="90" w:type="dxa"/>
          </w:tcPr>
          <w:p w14:paraId="110601F1" w14:textId="77777777" w:rsidR="009C4B76" w:rsidRPr="004879AF" w:rsidRDefault="009C4B76" w:rsidP="009C4B76">
            <w:pPr>
              <w:ind w:right="142"/>
              <w:jc w:val="right"/>
              <w:rPr>
                <w:rFonts w:ascii="Angsana New" w:hAnsi="Angsana New" w:cs="Angsana New"/>
                <w:sz w:val="26"/>
                <w:szCs w:val="26"/>
                <w:highlight w:val="yellow"/>
              </w:rPr>
            </w:pPr>
          </w:p>
        </w:tc>
        <w:tc>
          <w:tcPr>
            <w:tcW w:w="1530" w:type="dxa"/>
          </w:tcPr>
          <w:p w14:paraId="2E8524F6" w14:textId="44985F51" w:rsidR="009C4B76" w:rsidRPr="004879AF" w:rsidRDefault="009C4B76" w:rsidP="009C4B76">
            <w:pPr>
              <w:ind w:right="169"/>
              <w:jc w:val="right"/>
              <w:rPr>
                <w:rFonts w:ascii="Angsana New" w:hAnsi="Angsana New" w:cs="Angsana New"/>
                <w:sz w:val="26"/>
                <w:szCs w:val="26"/>
                <w:highlight w:val="yellow"/>
              </w:rPr>
            </w:pPr>
            <w:r w:rsidRPr="00530D8F">
              <w:rPr>
                <w:rFonts w:ascii="Angsana New" w:hAnsi="Angsana New" w:cs="Angsana New"/>
                <w:sz w:val="26"/>
                <w:szCs w:val="26"/>
              </w:rPr>
              <w:t>2,288,092.29</w:t>
            </w:r>
          </w:p>
        </w:tc>
        <w:tc>
          <w:tcPr>
            <w:tcW w:w="90" w:type="dxa"/>
          </w:tcPr>
          <w:p w14:paraId="44E7C3DD" w14:textId="77777777" w:rsidR="009C4B76" w:rsidRPr="004879AF" w:rsidRDefault="009C4B76" w:rsidP="009C4B76">
            <w:pPr>
              <w:ind w:right="141"/>
              <w:jc w:val="right"/>
              <w:rPr>
                <w:rFonts w:ascii="Angsana New" w:hAnsi="Angsana New" w:cs="Angsana New"/>
                <w:sz w:val="26"/>
                <w:szCs w:val="26"/>
                <w:highlight w:val="yellow"/>
              </w:rPr>
            </w:pPr>
          </w:p>
        </w:tc>
        <w:tc>
          <w:tcPr>
            <w:tcW w:w="1524" w:type="dxa"/>
          </w:tcPr>
          <w:p w14:paraId="0A51CE9A" w14:textId="1F69A4CA" w:rsidR="009C4B76" w:rsidRPr="00BA42D8" w:rsidRDefault="002F1221" w:rsidP="009C4B76">
            <w:pPr>
              <w:ind w:right="90"/>
              <w:jc w:val="right"/>
              <w:rPr>
                <w:rFonts w:ascii="Angsana New" w:hAnsi="Angsana New" w:cs="Angsana New"/>
                <w:sz w:val="26"/>
                <w:szCs w:val="26"/>
              </w:rPr>
            </w:pPr>
            <w:r w:rsidRPr="002F1221">
              <w:rPr>
                <w:rFonts w:ascii="Angsana New" w:hAnsi="Angsana New" w:cs="Angsana New"/>
                <w:sz w:val="26"/>
                <w:szCs w:val="26"/>
              </w:rPr>
              <w:t>457,408.00</w:t>
            </w:r>
          </w:p>
        </w:tc>
        <w:tc>
          <w:tcPr>
            <w:tcW w:w="141" w:type="dxa"/>
          </w:tcPr>
          <w:p w14:paraId="7F6FB133" w14:textId="77777777" w:rsidR="009C4B76" w:rsidRPr="004879AF" w:rsidRDefault="009C4B76" w:rsidP="009C4B76">
            <w:pPr>
              <w:ind w:right="142"/>
              <w:jc w:val="right"/>
              <w:rPr>
                <w:rFonts w:ascii="Angsana New" w:hAnsi="Angsana New" w:cs="Angsana New"/>
                <w:sz w:val="26"/>
                <w:szCs w:val="26"/>
                <w:highlight w:val="yellow"/>
              </w:rPr>
            </w:pPr>
          </w:p>
        </w:tc>
        <w:tc>
          <w:tcPr>
            <w:tcW w:w="1418" w:type="dxa"/>
          </w:tcPr>
          <w:p w14:paraId="7AEDE7C3" w14:textId="018D08E5" w:rsidR="009C4B76" w:rsidRPr="004879AF" w:rsidRDefault="009C4B76" w:rsidP="009C4B76">
            <w:pPr>
              <w:ind w:right="90"/>
              <w:jc w:val="right"/>
              <w:rPr>
                <w:rFonts w:ascii="Angsana New" w:hAnsi="Angsana New" w:cs="Angsana New"/>
                <w:sz w:val="26"/>
                <w:szCs w:val="26"/>
                <w:highlight w:val="yellow"/>
              </w:rPr>
            </w:pPr>
            <w:r w:rsidRPr="00D244DE">
              <w:rPr>
                <w:rFonts w:ascii="Angsana New" w:hAnsi="Angsana New" w:cs="Angsana New"/>
                <w:sz w:val="26"/>
                <w:szCs w:val="26"/>
              </w:rPr>
              <w:t>574,156.00</w:t>
            </w:r>
          </w:p>
        </w:tc>
      </w:tr>
      <w:tr w:rsidR="009C4B76" w:rsidRPr="000A6877" w14:paraId="5B221256" w14:textId="77777777">
        <w:tc>
          <w:tcPr>
            <w:tcW w:w="4050" w:type="dxa"/>
          </w:tcPr>
          <w:p w14:paraId="3D14240E" w14:textId="77777777" w:rsidR="009C4B76" w:rsidRPr="000A6877" w:rsidRDefault="009C4B76" w:rsidP="009C4B76">
            <w:pPr>
              <w:ind w:firstLine="232"/>
              <w:rPr>
                <w:rFonts w:ascii="Angsana New" w:hAnsi="Angsana New" w:cs="Angsana New"/>
                <w:sz w:val="26"/>
                <w:szCs w:val="26"/>
                <w:cs/>
              </w:rPr>
            </w:pPr>
            <w:r w:rsidRPr="000A6877">
              <w:rPr>
                <w:rFonts w:ascii="Angsana New" w:hAnsi="Angsana New" w:cs="Angsana New" w:hint="cs"/>
                <w:sz w:val="26"/>
                <w:szCs w:val="26"/>
                <w:cs/>
              </w:rPr>
              <w:t>จ่ายผลประโยชน์พนักงานระหว่างปี</w:t>
            </w:r>
          </w:p>
        </w:tc>
        <w:tc>
          <w:tcPr>
            <w:tcW w:w="1710" w:type="dxa"/>
          </w:tcPr>
          <w:p w14:paraId="48B814F0" w14:textId="131FE379" w:rsidR="009C4B76" w:rsidRPr="009C4B76" w:rsidRDefault="009C4B76" w:rsidP="009C4B76">
            <w:pPr>
              <w:ind w:right="169"/>
              <w:jc w:val="right"/>
              <w:rPr>
                <w:rFonts w:ascii="Angsana New" w:hAnsi="Angsana New" w:cs="Angsana New"/>
                <w:sz w:val="26"/>
                <w:szCs w:val="26"/>
                <w:highlight w:val="yellow"/>
                <w:cs/>
              </w:rPr>
            </w:pPr>
            <w:r w:rsidRPr="00A122DA">
              <w:rPr>
                <w:rFonts w:ascii="Angsana New" w:hAnsi="Angsana New" w:cs="Angsana New"/>
                <w:sz w:val="26"/>
                <w:szCs w:val="26"/>
                <w:cs/>
              </w:rPr>
              <w:t>(10</w:t>
            </w:r>
            <w:r w:rsidRPr="00A122DA">
              <w:rPr>
                <w:rFonts w:ascii="Angsana New" w:hAnsi="Angsana New" w:cs="Angsana New"/>
                <w:sz w:val="26"/>
                <w:szCs w:val="26"/>
              </w:rPr>
              <w:t>,</w:t>
            </w:r>
            <w:r w:rsidR="00A122DA" w:rsidRPr="00A122DA">
              <w:rPr>
                <w:rFonts w:ascii="Angsana New" w:hAnsi="Angsana New" w:cs="Angsana New"/>
                <w:sz w:val="26"/>
                <w:szCs w:val="26"/>
                <w:cs/>
              </w:rPr>
              <w:t>034</w:t>
            </w:r>
            <w:r w:rsidR="00A122DA" w:rsidRPr="00A122DA">
              <w:rPr>
                <w:rFonts w:ascii="Angsana New" w:hAnsi="Angsana New" w:cs="Angsana New"/>
                <w:sz w:val="26"/>
                <w:szCs w:val="26"/>
              </w:rPr>
              <w:t>,</w:t>
            </w:r>
            <w:r w:rsidR="00A122DA" w:rsidRPr="00A122DA">
              <w:rPr>
                <w:rFonts w:ascii="Angsana New" w:hAnsi="Angsana New" w:cs="Angsana New"/>
                <w:sz w:val="26"/>
                <w:szCs w:val="26"/>
                <w:cs/>
              </w:rPr>
              <w:t>267</w:t>
            </w:r>
            <w:r w:rsidRPr="00A122DA">
              <w:rPr>
                <w:rFonts w:ascii="Angsana New" w:hAnsi="Angsana New" w:cs="Angsana New"/>
                <w:sz w:val="26"/>
                <w:szCs w:val="26"/>
                <w:cs/>
              </w:rPr>
              <w:t>.00)</w:t>
            </w:r>
          </w:p>
        </w:tc>
        <w:tc>
          <w:tcPr>
            <w:tcW w:w="90" w:type="dxa"/>
          </w:tcPr>
          <w:p w14:paraId="59080B96" w14:textId="77777777" w:rsidR="009C4B76" w:rsidRPr="004879AF" w:rsidRDefault="009C4B76" w:rsidP="009C4B76">
            <w:pPr>
              <w:ind w:right="142"/>
              <w:jc w:val="right"/>
              <w:rPr>
                <w:rFonts w:ascii="Angsana New" w:hAnsi="Angsana New" w:cs="Angsana New"/>
                <w:sz w:val="26"/>
                <w:szCs w:val="26"/>
                <w:highlight w:val="yellow"/>
              </w:rPr>
            </w:pPr>
          </w:p>
        </w:tc>
        <w:tc>
          <w:tcPr>
            <w:tcW w:w="1530" w:type="dxa"/>
          </w:tcPr>
          <w:p w14:paraId="24B14F83" w14:textId="6239B0FD" w:rsidR="009C4B76" w:rsidRPr="004879AF" w:rsidRDefault="009C4B76" w:rsidP="009C4B76">
            <w:pPr>
              <w:ind w:right="169"/>
              <w:jc w:val="right"/>
              <w:rPr>
                <w:rFonts w:ascii="Angsana New" w:hAnsi="Angsana New" w:cs="Angsana New"/>
                <w:sz w:val="26"/>
                <w:szCs w:val="26"/>
                <w:highlight w:val="yellow"/>
              </w:rPr>
            </w:pPr>
            <w:r w:rsidRPr="00A73CBD">
              <w:rPr>
                <w:rFonts w:ascii="Angsana New" w:hAnsi="Angsana New" w:cs="Angsana New"/>
                <w:sz w:val="26"/>
                <w:szCs w:val="26"/>
                <w:cs/>
              </w:rPr>
              <w:t>(10</w:t>
            </w:r>
            <w:r w:rsidRPr="00A73CBD">
              <w:rPr>
                <w:rFonts w:ascii="Angsana New" w:hAnsi="Angsana New" w:cs="Angsana New"/>
                <w:sz w:val="26"/>
                <w:szCs w:val="26"/>
              </w:rPr>
              <w:t>,</w:t>
            </w:r>
            <w:r w:rsidRPr="00A73CBD">
              <w:rPr>
                <w:rFonts w:ascii="Angsana New" w:hAnsi="Angsana New" w:cs="Angsana New"/>
                <w:sz w:val="26"/>
                <w:szCs w:val="26"/>
                <w:cs/>
              </w:rPr>
              <w:t>329</w:t>
            </w:r>
            <w:r w:rsidRPr="00A73CBD">
              <w:rPr>
                <w:rFonts w:ascii="Angsana New" w:hAnsi="Angsana New" w:cs="Angsana New"/>
                <w:sz w:val="26"/>
                <w:szCs w:val="26"/>
              </w:rPr>
              <w:t>,</w:t>
            </w:r>
            <w:r w:rsidRPr="00A73CBD">
              <w:rPr>
                <w:rFonts w:ascii="Angsana New" w:hAnsi="Angsana New" w:cs="Angsana New"/>
                <w:sz w:val="26"/>
                <w:szCs w:val="26"/>
                <w:cs/>
              </w:rPr>
              <w:t>733.00)</w:t>
            </w:r>
          </w:p>
        </w:tc>
        <w:tc>
          <w:tcPr>
            <w:tcW w:w="90" w:type="dxa"/>
          </w:tcPr>
          <w:p w14:paraId="41441C26" w14:textId="77777777" w:rsidR="009C4B76" w:rsidRPr="004879AF" w:rsidRDefault="009C4B76" w:rsidP="009C4B76">
            <w:pPr>
              <w:ind w:right="141"/>
              <w:jc w:val="right"/>
              <w:rPr>
                <w:rFonts w:ascii="Angsana New" w:hAnsi="Angsana New" w:cs="Angsana New"/>
                <w:sz w:val="26"/>
                <w:szCs w:val="26"/>
                <w:highlight w:val="yellow"/>
              </w:rPr>
            </w:pPr>
          </w:p>
        </w:tc>
        <w:tc>
          <w:tcPr>
            <w:tcW w:w="1524" w:type="dxa"/>
          </w:tcPr>
          <w:p w14:paraId="6CF8A330" w14:textId="0440EF5C" w:rsidR="009C4B76" w:rsidRPr="00BA42D8" w:rsidRDefault="009C4B76" w:rsidP="009C4B76">
            <w:pPr>
              <w:ind w:right="90"/>
              <w:jc w:val="right"/>
              <w:rPr>
                <w:rFonts w:ascii="Angsana New" w:hAnsi="Angsana New" w:cs="Angsana New"/>
                <w:sz w:val="26"/>
                <w:szCs w:val="26"/>
              </w:rPr>
            </w:pPr>
            <w:r w:rsidRPr="002F1221">
              <w:rPr>
                <w:rFonts w:ascii="Angsana New" w:hAnsi="Angsana New" w:cs="Angsana New"/>
                <w:sz w:val="26"/>
                <w:szCs w:val="26"/>
                <w:cs/>
              </w:rPr>
              <w:t>(</w:t>
            </w:r>
            <w:r w:rsidR="002F1221" w:rsidRPr="002F1221">
              <w:rPr>
                <w:rFonts w:ascii="Angsana New" w:hAnsi="Angsana New" w:cs="Angsana New"/>
                <w:sz w:val="26"/>
                <w:szCs w:val="26"/>
                <w:cs/>
              </w:rPr>
              <w:t>4</w:t>
            </w:r>
            <w:r w:rsidR="002F1221" w:rsidRPr="002F1221">
              <w:rPr>
                <w:rFonts w:ascii="Angsana New" w:hAnsi="Angsana New" w:cs="Angsana New"/>
                <w:sz w:val="26"/>
                <w:szCs w:val="26"/>
              </w:rPr>
              <w:t>,</w:t>
            </w:r>
            <w:r w:rsidR="002F1221" w:rsidRPr="002F1221">
              <w:rPr>
                <w:rFonts w:ascii="Angsana New" w:hAnsi="Angsana New" w:cs="Angsana New"/>
                <w:sz w:val="26"/>
                <w:szCs w:val="26"/>
                <w:cs/>
              </w:rPr>
              <w:t>129</w:t>
            </w:r>
            <w:r w:rsidR="002F1221" w:rsidRPr="002F1221">
              <w:rPr>
                <w:rFonts w:ascii="Angsana New" w:hAnsi="Angsana New" w:cs="Angsana New"/>
                <w:sz w:val="26"/>
                <w:szCs w:val="26"/>
              </w:rPr>
              <w:t>,</w:t>
            </w:r>
            <w:r w:rsidR="002F1221" w:rsidRPr="002F1221">
              <w:rPr>
                <w:rFonts w:ascii="Angsana New" w:hAnsi="Angsana New" w:cs="Angsana New"/>
                <w:sz w:val="26"/>
                <w:szCs w:val="26"/>
                <w:cs/>
              </w:rPr>
              <w:t>333</w:t>
            </w:r>
            <w:r w:rsidRPr="002F1221">
              <w:rPr>
                <w:rFonts w:ascii="Angsana New" w:hAnsi="Angsana New" w:cs="Angsana New"/>
                <w:sz w:val="26"/>
                <w:szCs w:val="26"/>
                <w:cs/>
              </w:rPr>
              <w:t>.00)</w:t>
            </w:r>
          </w:p>
        </w:tc>
        <w:tc>
          <w:tcPr>
            <w:tcW w:w="141" w:type="dxa"/>
          </w:tcPr>
          <w:p w14:paraId="199949EC" w14:textId="77777777" w:rsidR="009C4B76" w:rsidRPr="004879AF" w:rsidRDefault="009C4B76" w:rsidP="009C4B76">
            <w:pPr>
              <w:ind w:right="142"/>
              <w:jc w:val="right"/>
              <w:rPr>
                <w:rFonts w:ascii="Angsana New" w:hAnsi="Angsana New" w:cs="Angsana New"/>
                <w:sz w:val="26"/>
                <w:szCs w:val="26"/>
                <w:highlight w:val="yellow"/>
              </w:rPr>
            </w:pPr>
          </w:p>
        </w:tc>
        <w:tc>
          <w:tcPr>
            <w:tcW w:w="1418" w:type="dxa"/>
          </w:tcPr>
          <w:p w14:paraId="28B5A25A" w14:textId="451166CF" w:rsidR="009C4B76" w:rsidRPr="004879AF" w:rsidRDefault="009C4B76" w:rsidP="009C4B76">
            <w:pPr>
              <w:ind w:right="90"/>
              <w:jc w:val="right"/>
              <w:rPr>
                <w:rFonts w:ascii="Angsana New" w:hAnsi="Angsana New" w:cs="Angsana New"/>
                <w:sz w:val="26"/>
                <w:szCs w:val="26"/>
                <w:highlight w:val="yellow"/>
              </w:rPr>
            </w:pPr>
            <w:r w:rsidRPr="00D244DE">
              <w:rPr>
                <w:rFonts w:ascii="Angsana New" w:hAnsi="Angsana New" w:cs="Angsana New"/>
                <w:sz w:val="26"/>
                <w:szCs w:val="26"/>
                <w:cs/>
              </w:rPr>
              <w:t>(1</w:t>
            </w:r>
            <w:r w:rsidRPr="00D244DE">
              <w:rPr>
                <w:rFonts w:ascii="Angsana New" w:hAnsi="Angsana New" w:cs="Angsana New"/>
                <w:sz w:val="26"/>
                <w:szCs w:val="26"/>
              </w:rPr>
              <w:t>,</w:t>
            </w:r>
            <w:r w:rsidRPr="00D244DE">
              <w:rPr>
                <w:rFonts w:ascii="Angsana New" w:hAnsi="Angsana New" w:cs="Angsana New"/>
                <w:sz w:val="26"/>
                <w:szCs w:val="26"/>
                <w:cs/>
              </w:rPr>
              <w:t>286</w:t>
            </w:r>
            <w:r w:rsidRPr="00D244DE">
              <w:rPr>
                <w:rFonts w:ascii="Angsana New" w:hAnsi="Angsana New" w:cs="Angsana New"/>
                <w:sz w:val="26"/>
                <w:szCs w:val="26"/>
              </w:rPr>
              <w:t>,</w:t>
            </w:r>
            <w:r w:rsidRPr="00D244DE">
              <w:rPr>
                <w:rFonts w:ascii="Angsana New" w:hAnsi="Angsana New" w:cs="Angsana New"/>
                <w:sz w:val="26"/>
                <w:szCs w:val="26"/>
                <w:cs/>
              </w:rPr>
              <w:t>000.00)</w:t>
            </w:r>
          </w:p>
        </w:tc>
      </w:tr>
      <w:tr w:rsidR="009C4B76" w:rsidRPr="000A6877" w14:paraId="4DA7BEF6" w14:textId="77777777">
        <w:tc>
          <w:tcPr>
            <w:tcW w:w="4050" w:type="dxa"/>
          </w:tcPr>
          <w:p w14:paraId="45265D8F" w14:textId="77777777" w:rsidR="009C4B76" w:rsidRPr="000A6877" w:rsidRDefault="009C4B76" w:rsidP="009C4B76">
            <w:pPr>
              <w:rPr>
                <w:rFonts w:ascii="Angsana New" w:hAnsi="Angsana New" w:cs="Angsana New"/>
                <w:sz w:val="26"/>
                <w:szCs w:val="26"/>
                <w:cs/>
              </w:rPr>
            </w:pPr>
            <w:r w:rsidRPr="000A6877">
              <w:rPr>
                <w:rFonts w:ascii="Angsana New" w:hAnsi="Angsana New" w:cs="Angsana New" w:hint="cs"/>
                <w:sz w:val="26"/>
                <w:szCs w:val="26"/>
                <w:cs/>
              </w:rPr>
              <w:t>ส่วนที่รับรู้ในกำไรขาดทุนเบ็ดเสร็จอื่น</w:t>
            </w:r>
          </w:p>
        </w:tc>
        <w:tc>
          <w:tcPr>
            <w:tcW w:w="1710" w:type="dxa"/>
          </w:tcPr>
          <w:p w14:paraId="6BE01B80" w14:textId="77777777" w:rsidR="009C4B76" w:rsidRPr="009C4B76" w:rsidRDefault="009C4B76" w:rsidP="009C4B76">
            <w:pPr>
              <w:ind w:right="169"/>
              <w:jc w:val="right"/>
              <w:rPr>
                <w:rFonts w:ascii="Angsana New" w:hAnsi="Angsana New" w:cs="Angsana New"/>
                <w:sz w:val="26"/>
                <w:szCs w:val="26"/>
                <w:highlight w:val="yellow"/>
                <w:cs/>
              </w:rPr>
            </w:pPr>
          </w:p>
        </w:tc>
        <w:tc>
          <w:tcPr>
            <w:tcW w:w="90" w:type="dxa"/>
          </w:tcPr>
          <w:p w14:paraId="0F8BF490" w14:textId="77777777" w:rsidR="009C4B76" w:rsidRPr="004879AF" w:rsidRDefault="009C4B76" w:rsidP="009C4B76">
            <w:pPr>
              <w:ind w:right="142"/>
              <w:jc w:val="right"/>
              <w:rPr>
                <w:rFonts w:ascii="Angsana New" w:hAnsi="Angsana New" w:cs="Angsana New"/>
                <w:sz w:val="26"/>
                <w:szCs w:val="26"/>
                <w:highlight w:val="yellow"/>
              </w:rPr>
            </w:pPr>
          </w:p>
        </w:tc>
        <w:tc>
          <w:tcPr>
            <w:tcW w:w="1530" w:type="dxa"/>
          </w:tcPr>
          <w:p w14:paraId="073203EB" w14:textId="77777777" w:rsidR="009C4B76" w:rsidRPr="004879AF" w:rsidRDefault="009C4B76" w:rsidP="009C4B76">
            <w:pPr>
              <w:ind w:right="169"/>
              <w:jc w:val="right"/>
              <w:rPr>
                <w:rFonts w:ascii="Angsana New" w:hAnsi="Angsana New" w:cs="Angsana New"/>
                <w:sz w:val="26"/>
                <w:szCs w:val="26"/>
                <w:highlight w:val="yellow"/>
                <w:cs/>
              </w:rPr>
            </w:pPr>
          </w:p>
        </w:tc>
        <w:tc>
          <w:tcPr>
            <w:tcW w:w="90" w:type="dxa"/>
          </w:tcPr>
          <w:p w14:paraId="24CD0C6A" w14:textId="77777777" w:rsidR="009C4B76" w:rsidRPr="004879AF" w:rsidRDefault="009C4B76" w:rsidP="009C4B76">
            <w:pPr>
              <w:ind w:right="141"/>
              <w:jc w:val="right"/>
              <w:rPr>
                <w:rFonts w:ascii="Angsana New" w:hAnsi="Angsana New" w:cs="Angsana New"/>
                <w:sz w:val="26"/>
                <w:szCs w:val="26"/>
                <w:highlight w:val="yellow"/>
              </w:rPr>
            </w:pPr>
          </w:p>
        </w:tc>
        <w:tc>
          <w:tcPr>
            <w:tcW w:w="1524" w:type="dxa"/>
          </w:tcPr>
          <w:p w14:paraId="69620144" w14:textId="77777777" w:rsidR="009C4B76" w:rsidRPr="00BA42D8" w:rsidRDefault="009C4B76" w:rsidP="009C4B76">
            <w:pPr>
              <w:ind w:right="90"/>
              <w:jc w:val="right"/>
              <w:rPr>
                <w:rFonts w:ascii="Angsana New" w:hAnsi="Angsana New" w:cs="Angsana New"/>
                <w:sz w:val="26"/>
                <w:szCs w:val="26"/>
                <w:cs/>
              </w:rPr>
            </w:pPr>
          </w:p>
        </w:tc>
        <w:tc>
          <w:tcPr>
            <w:tcW w:w="141" w:type="dxa"/>
          </w:tcPr>
          <w:p w14:paraId="6FD787D5" w14:textId="77777777" w:rsidR="009C4B76" w:rsidRPr="004879AF" w:rsidRDefault="009C4B76" w:rsidP="009C4B76">
            <w:pPr>
              <w:ind w:right="142"/>
              <w:jc w:val="right"/>
              <w:rPr>
                <w:rFonts w:ascii="Angsana New" w:hAnsi="Angsana New" w:cs="Angsana New"/>
                <w:sz w:val="26"/>
                <w:szCs w:val="26"/>
                <w:highlight w:val="yellow"/>
              </w:rPr>
            </w:pPr>
          </w:p>
        </w:tc>
        <w:tc>
          <w:tcPr>
            <w:tcW w:w="1418" w:type="dxa"/>
          </w:tcPr>
          <w:p w14:paraId="3A82F96E" w14:textId="77777777" w:rsidR="009C4B76" w:rsidRPr="004879AF" w:rsidRDefault="009C4B76" w:rsidP="009C4B76">
            <w:pPr>
              <w:ind w:right="90"/>
              <w:jc w:val="right"/>
              <w:rPr>
                <w:rFonts w:ascii="Angsana New" w:hAnsi="Angsana New" w:cs="Angsana New"/>
                <w:sz w:val="26"/>
                <w:szCs w:val="26"/>
                <w:highlight w:val="yellow"/>
                <w:cs/>
              </w:rPr>
            </w:pPr>
          </w:p>
        </w:tc>
      </w:tr>
      <w:tr w:rsidR="009C4B76" w:rsidRPr="000A6877" w14:paraId="1E29658C" w14:textId="77777777">
        <w:tc>
          <w:tcPr>
            <w:tcW w:w="4050" w:type="dxa"/>
          </w:tcPr>
          <w:p w14:paraId="3755C094" w14:textId="77777777" w:rsidR="009C4B76" w:rsidRPr="000A6877" w:rsidRDefault="009C4B76" w:rsidP="009C4B76">
            <w:pPr>
              <w:ind w:firstLine="232"/>
              <w:rPr>
                <w:rFonts w:ascii="Angsana New" w:hAnsi="Angsana New" w:cs="Angsana New"/>
                <w:sz w:val="26"/>
                <w:szCs w:val="26"/>
                <w:cs/>
              </w:rPr>
            </w:pPr>
            <w:r w:rsidRPr="000A6877">
              <w:rPr>
                <w:rFonts w:ascii="Angsana New" w:hAnsi="Angsana New" w:cs="Angsana New" w:hint="cs"/>
                <w:sz w:val="26"/>
                <w:szCs w:val="26"/>
                <w:cs/>
              </w:rPr>
              <w:t>ผลต่างของอัตราแลกเปลี่ยนจากการแปลงค่างบการเงิน</w:t>
            </w:r>
          </w:p>
        </w:tc>
        <w:tc>
          <w:tcPr>
            <w:tcW w:w="1710" w:type="dxa"/>
          </w:tcPr>
          <w:p w14:paraId="6FC9C61A" w14:textId="33845E7B" w:rsidR="009C4B76" w:rsidRPr="009C4B76" w:rsidRDefault="00A122DA" w:rsidP="009C4B76">
            <w:pPr>
              <w:ind w:right="169"/>
              <w:jc w:val="right"/>
              <w:rPr>
                <w:rFonts w:ascii="Angsana New" w:hAnsi="Angsana New" w:cs="Angsana New"/>
                <w:sz w:val="26"/>
                <w:szCs w:val="26"/>
                <w:highlight w:val="yellow"/>
              </w:rPr>
            </w:pPr>
            <w:r w:rsidRPr="00A122DA">
              <w:rPr>
                <w:rFonts w:ascii="Angsana New" w:hAnsi="Angsana New" w:cs="Angsana New"/>
                <w:sz w:val="26"/>
                <w:szCs w:val="26"/>
                <w:cs/>
              </w:rPr>
              <w:t>(138</w:t>
            </w:r>
            <w:r w:rsidRPr="00A122DA">
              <w:rPr>
                <w:rFonts w:ascii="Angsana New" w:hAnsi="Angsana New" w:cs="Angsana New"/>
                <w:sz w:val="26"/>
                <w:szCs w:val="26"/>
              </w:rPr>
              <w:t>,</w:t>
            </w:r>
            <w:r w:rsidRPr="00A122DA">
              <w:rPr>
                <w:rFonts w:ascii="Angsana New" w:hAnsi="Angsana New" w:cs="Angsana New"/>
                <w:sz w:val="26"/>
                <w:szCs w:val="26"/>
                <w:cs/>
              </w:rPr>
              <w:t>967.74)</w:t>
            </w:r>
          </w:p>
        </w:tc>
        <w:tc>
          <w:tcPr>
            <w:tcW w:w="90" w:type="dxa"/>
          </w:tcPr>
          <w:p w14:paraId="2AC1D992" w14:textId="77777777" w:rsidR="009C4B76" w:rsidRPr="004879AF" w:rsidRDefault="009C4B76" w:rsidP="009C4B76">
            <w:pPr>
              <w:ind w:right="142"/>
              <w:jc w:val="right"/>
              <w:rPr>
                <w:rFonts w:ascii="Angsana New" w:hAnsi="Angsana New" w:cs="Angsana New"/>
                <w:sz w:val="26"/>
                <w:szCs w:val="26"/>
                <w:highlight w:val="yellow"/>
              </w:rPr>
            </w:pPr>
          </w:p>
        </w:tc>
        <w:tc>
          <w:tcPr>
            <w:tcW w:w="1530" w:type="dxa"/>
          </w:tcPr>
          <w:p w14:paraId="69C46EE8" w14:textId="0C827605" w:rsidR="009C4B76" w:rsidRPr="004879AF" w:rsidRDefault="009C4B76" w:rsidP="009C4B76">
            <w:pPr>
              <w:ind w:right="169"/>
              <w:jc w:val="right"/>
              <w:rPr>
                <w:rFonts w:ascii="Angsana New" w:hAnsi="Angsana New" w:cs="Angsana New"/>
                <w:sz w:val="26"/>
                <w:szCs w:val="26"/>
                <w:highlight w:val="yellow"/>
              </w:rPr>
            </w:pPr>
            <w:r w:rsidRPr="00A66E27">
              <w:rPr>
                <w:rFonts w:ascii="Angsana New" w:hAnsi="Angsana New" w:cs="Angsana New"/>
                <w:sz w:val="26"/>
                <w:szCs w:val="26"/>
                <w:cs/>
              </w:rPr>
              <w:t>(12</w:t>
            </w:r>
            <w:r w:rsidRPr="00A66E27">
              <w:rPr>
                <w:rFonts w:ascii="Angsana New" w:hAnsi="Angsana New" w:cs="Angsana New"/>
                <w:sz w:val="26"/>
                <w:szCs w:val="26"/>
              </w:rPr>
              <w:t>,</w:t>
            </w:r>
            <w:r w:rsidRPr="00A66E27">
              <w:rPr>
                <w:rFonts w:ascii="Angsana New" w:hAnsi="Angsana New" w:cs="Angsana New"/>
                <w:sz w:val="26"/>
                <w:szCs w:val="26"/>
                <w:cs/>
              </w:rPr>
              <w:t>216.20)</w:t>
            </w:r>
          </w:p>
        </w:tc>
        <w:tc>
          <w:tcPr>
            <w:tcW w:w="90" w:type="dxa"/>
          </w:tcPr>
          <w:p w14:paraId="2FDFB551" w14:textId="77777777" w:rsidR="009C4B76" w:rsidRPr="004879AF" w:rsidRDefault="009C4B76" w:rsidP="009C4B76">
            <w:pPr>
              <w:ind w:right="169"/>
              <w:jc w:val="right"/>
              <w:rPr>
                <w:rFonts w:ascii="Angsana New" w:hAnsi="Angsana New" w:cs="Angsana New"/>
                <w:sz w:val="26"/>
                <w:szCs w:val="26"/>
                <w:highlight w:val="yellow"/>
              </w:rPr>
            </w:pPr>
          </w:p>
        </w:tc>
        <w:tc>
          <w:tcPr>
            <w:tcW w:w="1524" w:type="dxa"/>
          </w:tcPr>
          <w:p w14:paraId="343BA1A5" w14:textId="77777777" w:rsidR="009C4B76" w:rsidRPr="00BA42D8" w:rsidRDefault="009C4B76" w:rsidP="00107B53">
            <w:pPr>
              <w:ind w:right="629"/>
              <w:jc w:val="right"/>
              <w:rPr>
                <w:rFonts w:ascii="Angsana New" w:hAnsi="Angsana New" w:cs="Angsana New"/>
                <w:sz w:val="26"/>
                <w:szCs w:val="26"/>
              </w:rPr>
            </w:pPr>
            <w:r w:rsidRPr="00BA42D8">
              <w:rPr>
                <w:rFonts w:ascii="Angsana New" w:hAnsi="Angsana New" w:cs="Angsana New" w:hint="cs"/>
                <w:sz w:val="26"/>
                <w:szCs w:val="26"/>
                <w:cs/>
              </w:rPr>
              <w:t>-</w:t>
            </w:r>
          </w:p>
        </w:tc>
        <w:tc>
          <w:tcPr>
            <w:tcW w:w="141" w:type="dxa"/>
          </w:tcPr>
          <w:p w14:paraId="6EB4F9C6" w14:textId="77777777" w:rsidR="009C4B76" w:rsidRPr="004879AF" w:rsidRDefault="009C4B76" w:rsidP="009C4B76">
            <w:pPr>
              <w:ind w:right="534"/>
              <w:jc w:val="right"/>
              <w:rPr>
                <w:rFonts w:ascii="Angsana New" w:hAnsi="Angsana New" w:cs="Angsana New"/>
                <w:sz w:val="26"/>
                <w:szCs w:val="26"/>
                <w:highlight w:val="yellow"/>
              </w:rPr>
            </w:pPr>
          </w:p>
        </w:tc>
        <w:tc>
          <w:tcPr>
            <w:tcW w:w="1418" w:type="dxa"/>
          </w:tcPr>
          <w:p w14:paraId="2FDF2208" w14:textId="2CDC9A14" w:rsidR="009C4B76" w:rsidRPr="004879AF" w:rsidRDefault="009C4B76" w:rsidP="00BA42D8">
            <w:pPr>
              <w:ind w:right="629"/>
              <w:jc w:val="right"/>
              <w:rPr>
                <w:rFonts w:ascii="Angsana New" w:hAnsi="Angsana New" w:cs="Angsana New"/>
                <w:sz w:val="26"/>
                <w:szCs w:val="26"/>
                <w:highlight w:val="yellow"/>
              </w:rPr>
            </w:pPr>
            <w:r w:rsidRPr="00CD62D4">
              <w:rPr>
                <w:rFonts w:ascii="Angsana New" w:hAnsi="Angsana New" w:cs="Angsana New" w:hint="cs"/>
                <w:sz w:val="26"/>
                <w:szCs w:val="26"/>
                <w:cs/>
              </w:rPr>
              <w:t>-</w:t>
            </w:r>
          </w:p>
        </w:tc>
      </w:tr>
      <w:tr w:rsidR="009C4B76" w:rsidRPr="000A6877" w14:paraId="22A47C48" w14:textId="77777777">
        <w:tc>
          <w:tcPr>
            <w:tcW w:w="4050" w:type="dxa"/>
          </w:tcPr>
          <w:p w14:paraId="35298121" w14:textId="77777777" w:rsidR="009C4B76" w:rsidRPr="000A6877" w:rsidRDefault="009C4B76" w:rsidP="00FF0129">
            <w:pPr>
              <w:ind w:firstLine="232"/>
              <w:rPr>
                <w:rFonts w:ascii="Angsana New" w:hAnsi="Angsana New" w:cs="Angsana New"/>
                <w:sz w:val="26"/>
                <w:szCs w:val="26"/>
              </w:rPr>
            </w:pPr>
            <w:r w:rsidRPr="000A6877">
              <w:rPr>
                <w:rFonts w:ascii="Angsana New" w:hAnsi="Angsana New" w:cs="Angsana New"/>
                <w:sz w:val="26"/>
                <w:szCs w:val="26"/>
                <w:cs/>
              </w:rPr>
              <w:t>ผล</w:t>
            </w:r>
            <w:r w:rsidRPr="000A6877">
              <w:rPr>
                <w:rFonts w:ascii="Angsana New" w:hAnsi="Angsana New" w:cs="Angsana New" w:hint="cs"/>
                <w:sz w:val="26"/>
                <w:szCs w:val="26"/>
                <w:cs/>
              </w:rPr>
              <w:t>(</w:t>
            </w:r>
            <w:r w:rsidRPr="000A6877">
              <w:rPr>
                <w:rFonts w:ascii="Angsana New" w:hAnsi="Angsana New" w:cs="Angsana New"/>
                <w:sz w:val="26"/>
                <w:szCs w:val="26"/>
                <w:cs/>
              </w:rPr>
              <w:t>กำไร</w:t>
            </w:r>
            <w:r w:rsidRPr="000A6877">
              <w:rPr>
                <w:rFonts w:ascii="Angsana New" w:hAnsi="Angsana New" w:cs="Angsana New" w:hint="cs"/>
                <w:sz w:val="26"/>
                <w:szCs w:val="26"/>
                <w:cs/>
              </w:rPr>
              <w:t>)</w:t>
            </w:r>
            <w:r w:rsidRPr="000A6877">
              <w:rPr>
                <w:rFonts w:ascii="Angsana New" w:hAnsi="Angsana New" w:cs="Angsana New"/>
                <w:sz w:val="26"/>
                <w:szCs w:val="26"/>
                <w:cs/>
              </w:rPr>
              <w:t>ขาดทุนจากการวัดมูลค่าใหม่</w:t>
            </w:r>
          </w:p>
          <w:p w14:paraId="144B9D97" w14:textId="77777777" w:rsidR="009C4B76" w:rsidRPr="000A6877" w:rsidRDefault="009C4B76" w:rsidP="00FF0129">
            <w:pPr>
              <w:ind w:firstLine="232"/>
              <w:rPr>
                <w:rFonts w:ascii="Angsana New" w:hAnsi="Angsana New" w:cs="Angsana New"/>
                <w:sz w:val="26"/>
                <w:szCs w:val="26"/>
                <w:cs/>
              </w:rPr>
            </w:pPr>
            <w:r w:rsidRPr="000A6877">
              <w:rPr>
                <w:rFonts w:ascii="Angsana New" w:hAnsi="Angsana New" w:cs="Angsana New"/>
                <w:sz w:val="26"/>
                <w:szCs w:val="26"/>
              </w:rPr>
              <w:t xml:space="preserve">   </w:t>
            </w:r>
            <w:r w:rsidRPr="000A6877">
              <w:rPr>
                <w:rFonts w:ascii="Angsana New" w:hAnsi="Angsana New" w:cs="Angsana New"/>
                <w:sz w:val="26"/>
                <w:szCs w:val="26"/>
                <w:cs/>
              </w:rPr>
              <w:t xml:space="preserve">ของผลประโยชน์พนักงานที่กำหนดไว้ </w:t>
            </w:r>
          </w:p>
        </w:tc>
        <w:tc>
          <w:tcPr>
            <w:tcW w:w="1710" w:type="dxa"/>
          </w:tcPr>
          <w:p w14:paraId="33E97216" w14:textId="77777777" w:rsidR="009C4B76" w:rsidRPr="009C4B76" w:rsidRDefault="009C4B76" w:rsidP="009C4B76">
            <w:pPr>
              <w:ind w:right="169"/>
              <w:jc w:val="right"/>
              <w:rPr>
                <w:rFonts w:ascii="Angsana New" w:hAnsi="Angsana New" w:cs="Angsana New"/>
                <w:sz w:val="26"/>
                <w:szCs w:val="26"/>
                <w:highlight w:val="yellow"/>
              </w:rPr>
            </w:pPr>
          </w:p>
        </w:tc>
        <w:tc>
          <w:tcPr>
            <w:tcW w:w="90" w:type="dxa"/>
          </w:tcPr>
          <w:p w14:paraId="1DCA93BB" w14:textId="77777777" w:rsidR="009C4B76" w:rsidRPr="004879AF" w:rsidRDefault="009C4B76" w:rsidP="009C4B76">
            <w:pPr>
              <w:ind w:right="142"/>
              <w:jc w:val="right"/>
              <w:rPr>
                <w:rFonts w:ascii="Angsana New" w:hAnsi="Angsana New" w:cs="Angsana New"/>
                <w:sz w:val="26"/>
                <w:szCs w:val="26"/>
                <w:highlight w:val="yellow"/>
              </w:rPr>
            </w:pPr>
          </w:p>
        </w:tc>
        <w:tc>
          <w:tcPr>
            <w:tcW w:w="1530" w:type="dxa"/>
          </w:tcPr>
          <w:p w14:paraId="7F922952" w14:textId="77777777" w:rsidR="009C4B76" w:rsidRPr="004879AF" w:rsidRDefault="009C4B76" w:rsidP="009C4B76">
            <w:pPr>
              <w:ind w:right="169"/>
              <w:jc w:val="right"/>
              <w:rPr>
                <w:rFonts w:ascii="Angsana New" w:hAnsi="Angsana New" w:cs="Angsana New"/>
                <w:sz w:val="26"/>
                <w:szCs w:val="26"/>
                <w:highlight w:val="yellow"/>
              </w:rPr>
            </w:pPr>
          </w:p>
        </w:tc>
        <w:tc>
          <w:tcPr>
            <w:tcW w:w="90" w:type="dxa"/>
          </w:tcPr>
          <w:p w14:paraId="25483E6E" w14:textId="77777777" w:rsidR="009C4B76" w:rsidRPr="004879AF" w:rsidRDefault="009C4B76" w:rsidP="009C4B76">
            <w:pPr>
              <w:ind w:right="141"/>
              <w:jc w:val="right"/>
              <w:rPr>
                <w:rFonts w:ascii="Angsana New" w:hAnsi="Angsana New" w:cs="Angsana New"/>
                <w:sz w:val="26"/>
                <w:szCs w:val="26"/>
                <w:highlight w:val="yellow"/>
              </w:rPr>
            </w:pPr>
          </w:p>
        </w:tc>
        <w:tc>
          <w:tcPr>
            <w:tcW w:w="1524" w:type="dxa"/>
          </w:tcPr>
          <w:p w14:paraId="5F8FBD61" w14:textId="77777777" w:rsidR="009C4B76" w:rsidRPr="009C4B76" w:rsidRDefault="009C4B76" w:rsidP="009C4B76">
            <w:pPr>
              <w:ind w:right="90"/>
              <w:jc w:val="right"/>
              <w:rPr>
                <w:rFonts w:ascii="Angsana New" w:hAnsi="Angsana New" w:cs="Angsana New"/>
                <w:sz w:val="26"/>
                <w:szCs w:val="26"/>
                <w:highlight w:val="yellow"/>
              </w:rPr>
            </w:pPr>
          </w:p>
        </w:tc>
        <w:tc>
          <w:tcPr>
            <w:tcW w:w="141" w:type="dxa"/>
          </w:tcPr>
          <w:p w14:paraId="28610DA7" w14:textId="77777777" w:rsidR="009C4B76" w:rsidRPr="004879AF" w:rsidRDefault="009C4B76" w:rsidP="009C4B76">
            <w:pPr>
              <w:ind w:right="142"/>
              <w:jc w:val="right"/>
              <w:rPr>
                <w:rFonts w:ascii="Angsana New" w:hAnsi="Angsana New" w:cs="Angsana New"/>
                <w:sz w:val="26"/>
                <w:szCs w:val="26"/>
                <w:highlight w:val="yellow"/>
              </w:rPr>
            </w:pPr>
          </w:p>
        </w:tc>
        <w:tc>
          <w:tcPr>
            <w:tcW w:w="1418" w:type="dxa"/>
          </w:tcPr>
          <w:p w14:paraId="2E558A39" w14:textId="77777777" w:rsidR="009C4B76" w:rsidRPr="004879AF" w:rsidRDefault="009C4B76" w:rsidP="009C4B76">
            <w:pPr>
              <w:ind w:right="90"/>
              <w:jc w:val="right"/>
              <w:rPr>
                <w:rFonts w:ascii="Angsana New" w:hAnsi="Angsana New" w:cs="Angsana New"/>
                <w:sz w:val="26"/>
                <w:szCs w:val="26"/>
                <w:highlight w:val="yellow"/>
              </w:rPr>
            </w:pPr>
          </w:p>
        </w:tc>
      </w:tr>
      <w:tr w:rsidR="009C4B76" w:rsidRPr="000A6877" w14:paraId="782D3246" w14:textId="77777777">
        <w:tc>
          <w:tcPr>
            <w:tcW w:w="4050" w:type="dxa"/>
          </w:tcPr>
          <w:p w14:paraId="1B40AC40" w14:textId="5F7384FF" w:rsidR="009C4B76" w:rsidRPr="00381F5A" w:rsidRDefault="009C4B76" w:rsidP="00313397">
            <w:pPr>
              <w:pStyle w:val="ListParagraph"/>
              <w:numPr>
                <w:ilvl w:val="0"/>
                <w:numId w:val="2"/>
              </w:numPr>
              <w:ind w:left="629" w:hanging="270"/>
              <w:rPr>
                <w:rFonts w:ascii="Angsana New" w:hAnsi="Angsana New" w:cs="Angsana New"/>
                <w:sz w:val="26"/>
                <w:szCs w:val="26"/>
                <w:cs/>
              </w:rPr>
            </w:pPr>
            <w:r w:rsidRPr="00381F5A">
              <w:rPr>
                <w:rFonts w:ascii="Angsana New" w:hAnsi="Angsana New" w:cs="Angsana New" w:hint="cs"/>
                <w:sz w:val="26"/>
                <w:szCs w:val="26"/>
                <w:cs/>
              </w:rPr>
              <w:t>ข้อสมมติทางการเงิน</w:t>
            </w:r>
          </w:p>
        </w:tc>
        <w:tc>
          <w:tcPr>
            <w:tcW w:w="1710" w:type="dxa"/>
          </w:tcPr>
          <w:p w14:paraId="1B1CE1C7" w14:textId="7C752B8E" w:rsidR="009C4B76" w:rsidRPr="009C4B76" w:rsidRDefault="00A122DA" w:rsidP="009C4B76">
            <w:pPr>
              <w:ind w:right="169"/>
              <w:jc w:val="right"/>
              <w:rPr>
                <w:rFonts w:ascii="Angsana New" w:hAnsi="Angsana New" w:cs="Angsana New"/>
                <w:sz w:val="26"/>
                <w:szCs w:val="26"/>
                <w:highlight w:val="yellow"/>
                <w:cs/>
              </w:rPr>
            </w:pPr>
            <w:r w:rsidRPr="00A122DA">
              <w:rPr>
                <w:rFonts w:ascii="Angsana New" w:hAnsi="Angsana New" w:cs="Angsana New"/>
                <w:sz w:val="26"/>
                <w:szCs w:val="26"/>
              </w:rPr>
              <w:t>2,270,756.40</w:t>
            </w:r>
          </w:p>
        </w:tc>
        <w:tc>
          <w:tcPr>
            <w:tcW w:w="90" w:type="dxa"/>
          </w:tcPr>
          <w:p w14:paraId="3E0E508E" w14:textId="77777777" w:rsidR="009C4B76" w:rsidRPr="004879AF" w:rsidRDefault="009C4B76" w:rsidP="009C4B76">
            <w:pPr>
              <w:ind w:right="169"/>
              <w:jc w:val="right"/>
              <w:rPr>
                <w:rFonts w:ascii="Angsana New" w:hAnsi="Angsana New" w:cs="Angsana New"/>
                <w:sz w:val="26"/>
                <w:szCs w:val="26"/>
                <w:highlight w:val="yellow"/>
              </w:rPr>
            </w:pPr>
          </w:p>
        </w:tc>
        <w:tc>
          <w:tcPr>
            <w:tcW w:w="1530" w:type="dxa"/>
          </w:tcPr>
          <w:p w14:paraId="46353971" w14:textId="1BA21B88" w:rsidR="009C4B76" w:rsidRPr="004879AF" w:rsidRDefault="009C4B76" w:rsidP="009C4B76">
            <w:pPr>
              <w:ind w:right="169"/>
              <w:jc w:val="right"/>
              <w:rPr>
                <w:rFonts w:ascii="Angsana New" w:hAnsi="Angsana New" w:cs="Angsana New"/>
                <w:sz w:val="26"/>
                <w:szCs w:val="26"/>
                <w:highlight w:val="yellow"/>
                <w:cs/>
              </w:rPr>
            </w:pPr>
            <w:r w:rsidRPr="00817F27">
              <w:rPr>
                <w:rFonts w:ascii="Angsana New" w:hAnsi="Angsana New" w:cs="Angsana New"/>
                <w:sz w:val="26"/>
                <w:szCs w:val="26"/>
              </w:rPr>
              <w:t>3,527,579.42</w:t>
            </w:r>
          </w:p>
        </w:tc>
        <w:tc>
          <w:tcPr>
            <w:tcW w:w="90" w:type="dxa"/>
          </w:tcPr>
          <w:p w14:paraId="02E98670" w14:textId="77777777" w:rsidR="009C4B76" w:rsidRPr="004879AF" w:rsidRDefault="009C4B76" w:rsidP="009C4B76">
            <w:pPr>
              <w:ind w:right="169"/>
              <w:jc w:val="right"/>
              <w:rPr>
                <w:rFonts w:ascii="Angsana New" w:hAnsi="Angsana New" w:cs="Angsana New"/>
                <w:sz w:val="26"/>
                <w:szCs w:val="26"/>
                <w:highlight w:val="yellow"/>
              </w:rPr>
            </w:pPr>
          </w:p>
        </w:tc>
        <w:tc>
          <w:tcPr>
            <w:tcW w:w="1524" w:type="dxa"/>
          </w:tcPr>
          <w:p w14:paraId="53D716C2" w14:textId="281A64E3" w:rsidR="009C4B76" w:rsidRPr="009C4B76" w:rsidRDefault="005529AB" w:rsidP="009C4B76">
            <w:pPr>
              <w:ind w:right="84"/>
              <w:jc w:val="right"/>
              <w:rPr>
                <w:rFonts w:ascii="Angsana New" w:hAnsi="Angsana New" w:cs="Angsana New"/>
                <w:sz w:val="26"/>
                <w:szCs w:val="26"/>
                <w:highlight w:val="yellow"/>
                <w:cs/>
              </w:rPr>
            </w:pPr>
            <w:r w:rsidRPr="005529AB">
              <w:rPr>
                <w:rFonts w:ascii="Angsana New" w:hAnsi="Angsana New" w:cs="Angsana New"/>
                <w:sz w:val="26"/>
                <w:szCs w:val="26"/>
              </w:rPr>
              <w:t>692,982.00</w:t>
            </w:r>
          </w:p>
        </w:tc>
        <w:tc>
          <w:tcPr>
            <w:tcW w:w="141" w:type="dxa"/>
          </w:tcPr>
          <w:p w14:paraId="7D90E06D" w14:textId="77777777" w:rsidR="009C4B76" w:rsidRPr="004879AF" w:rsidRDefault="009C4B76" w:rsidP="009C4B76">
            <w:pPr>
              <w:ind w:right="169"/>
              <w:jc w:val="right"/>
              <w:rPr>
                <w:rFonts w:ascii="Angsana New" w:hAnsi="Angsana New" w:cs="Angsana New"/>
                <w:sz w:val="26"/>
                <w:szCs w:val="26"/>
                <w:highlight w:val="yellow"/>
              </w:rPr>
            </w:pPr>
          </w:p>
        </w:tc>
        <w:tc>
          <w:tcPr>
            <w:tcW w:w="1418" w:type="dxa"/>
          </w:tcPr>
          <w:p w14:paraId="39FE9F2C" w14:textId="42C80C55" w:rsidR="009C4B76" w:rsidRPr="004879AF" w:rsidRDefault="009C4B76" w:rsidP="009C4B76">
            <w:pPr>
              <w:ind w:right="84"/>
              <w:jc w:val="right"/>
              <w:rPr>
                <w:rFonts w:ascii="Angsana New" w:hAnsi="Angsana New" w:cs="Angsana New"/>
                <w:sz w:val="26"/>
                <w:szCs w:val="26"/>
                <w:highlight w:val="yellow"/>
                <w:cs/>
              </w:rPr>
            </w:pPr>
            <w:r w:rsidRPr="00D244DE">
              <w:rPr>
                <w:rFonts w:ascii="Angsana New" w:hAnsi="Angsana New" w:cs="Angsana New"/>
                <w:sz w:val="26"/>
                <w:szCs w:val="26"/>
              </w:rPr>
              <w:t>631,926.00</w:t>
            </w:r>
          </w:p>
        </w:tc>
      </w:tr>
      <w:tr w:rsidR="009C4B76" w:rsidRPr="000A6877" w14:paraId="18CA19F9" w14:textId="77777777">
        <w:tc>
          <w:tcPr>
            <w:tcW w:w="4050" w:type="dxa"/>
          </w:tcPr>
          <w:p w14:paraId="78EE98B8" w14:textId="77777777" w:rsidR="009C4B76" w:rsidRPr="00381F5A" w:rsidRDefault="009C4B76" w:rsidP="00313397">
            <w:pPr>
              <w:pStyle w:val="ListParagraph"/>
              <w:numPr>
                <w:ilvl w:val="0"/>
                <w:numId w:val="2"/>
              </w:numPr>
              <w:ind w:left="629" w:hanging="270"/>
              <w:rPr>
                <w:rFonts w:ascii="Angsana New" w:hAnsi="Angsana New" w:cs="Angsana New"/>
                <w:sz w:val="26"/>
                <w:szCs w:val="26"/>
                <w:cs/>
              </w:rPr>
            </w:pPr>
            <w:r w:rsidRPr="00381F5A">
              <w:rPr>
                <w:rFonts w:ascii="Angsana New" w:hAnsi="Angsana New" w:cs="Angsana New" w:hint="cs"/>
                <w:sz w:val="26"/>
                <w:szCs w:val="26"/>
                <w:cs/>
              </w:rPr>
              <w:t>ปรับปรุงจากประสบการณ์</w:t>
            </w:r>
          </w:p>
        </w:tc>
        <w:tc>
          <w:tcPr>
            <w:tcW w:w="1710" w:type="dxa"/>
          </w:tcPr>
          <w:p w14:paraId="7465BD42" w14:textId="4D032D95" w:rsidR="009C4B76" w:rsidRPr="009C4B76" w:rsidRDefault="00A122DA" w:rsidP="009C4B76">
            <w:pPr>
              <w:ind w:right="169"/>
              <w:jc w:val="right"/>
              <w:rPr>
                <w:rFonts w:ascii="Angsana New" w:hAnsi="Angsana New" w:cs="Angsana New"/>
                <w:sz w:val="26"/>
                <w:szCs w:val="26"/>
                <w:highlight w:val="yellow"/>
                <w:cs/>
              </w:rPr>
            </w:pPr>
            <w:r w:rsidRPr="00A122DA">
              <w:rPr>
                <w:rFonts w:ascii="Angsana New" w:hAnsi="Angsana New" w:cs="Angsana New"/>
                <w:sz w:val="26"/>
                <w:szCs w:val="26"/>
              </w:rPr>
              <w:t>1,164,686.10</w:t>
            </w:r>
          </w:p>
        </w:tc>
        <w:tc>
          <w:tcPr>
            <w:tcW w:w="90" w:type="dxa"/>
          </w:tcPr>
          <w:p w14:paraId="7E1A74E6" w14:textId="77777777" w:rsidR="009C4B76" w:rsidRPr="004879AF" w:rsidRDefault="009C4B76" w:rsidP="009C4B76">
            <w:pPr>
              <w:ind w:right="169"/>
              <w:jc w:val="right"/>
              <w:rPr>
                <w:rFonts w:ascii="Angsana New" w:hAnsi="Angsana New" w:cs="Angsana New"/>
                <w:sz w:val="26"/>
                <w:szCs w:val="26"/>
                <w:highlight w:val="yellow"/>
              </w:rPr>
            </w:pPr>
          </w:p>
        </w:tc>
        <w:tc>
          <w:tcPr>
            <w:tcW w:w="1530" w:type="dxa"/>
          </w:tcPr>
          <w:p w14:paraId="5803995C" w14:textId="68355AAC" w:rsidR="009C4B76" w:rsidRPr="004879AF" w:rsidRDefault="009C4B76" w:rsidP="009C4B76">
            <w:pPr>
              <w:ind w:right="169"/>
              <w:jc w:val="right"/>
              <w:rPr>
                <w:rFonts w:ascii="Angsana New" w:hAnsi="Angsana New" w:cs="Angsana New"/>
                <w:sz w:val="26"/>
                <w:szCs w:val="26"/>
                <w:highlight w:val="yellow"/>
                <w:cs/>
              </w:rPr>
            </w:pPr>
            <w:r w:rsidRPr="00321F7C">
              <w:rPr>
                <w:rFonts w:ascii="Angsana New" w:hAnsi="Angsana New" w:cs="Angsana New"/>
                <w:sz w:val="26"/>
                <w:szCs w:val="26"/>
              </w:rPr>
              <w:t>(1,676,299.44)</w:t>
            </w:r>
          </w:p>
        </w:tc>
        <w:tc>
          <w:tcPr>
            <w:tcW w:w="90" w:type="dxa"/>
          </w:tcPr>
          <w:p w14:paraId="1D1F375D" w14:textId="77777777" w:rsidR="009C4B76" w:rsidRPr="004879AF" w:rsidRDefault="009C4B76" w:rsidP="009C4B76">
            <w:pPr>
              <w:ind w:right="169"/>
              <w:jc w:val="right"/>
              <w:rPr>
                <w:rFonts w:ascii="Angsana New" w:hAnsi="Angsana New" w:cs="Angsana New"/>
                <w:sz w:val="26"/>
                <w:szCs w:val="26"/>
                <w:highlight w:val="yellow"/>
              </w:rPr>
            </w:pPr>
          </w:p>
        </w:tc>
        <w:tc>
          <w:tcPr>
            <w:tcW w:w="1524" w:type="dxa"/>
          </w:tcPr>
          <w:p w14:paraId="519BB590" w14:textId="37E5A58B" w:rsidR="009C4B76" w:rsidRPr="009C4B76" w:rsidRDefault="005529AB" w:rsidP="009C4B76">
            <w:pPr>
              <w:ind w:right="84"/>
              <w:jc w:val="right"/>
              <w:rPr>
                <w:rFonts w:ascii="Angsana New" w:hAnsi="Angsana New" w:cs="Angsana New"/>
                <w:sz w:val="26"/>
                <w:szCs w:val="26"/>
                <w:highlight w:val="yellow"/>
                <w:cs/>
              </w:rPr>
            </w:pPr>
            <w:r w:rsidRPr="005529AB">
              <w:rPr>
                <w:rFonts w:ascii="Angsana New" w:hAnsi="Angsana New" w:cs="Angsana New"/>
                <w:sz w:val="26"/>
                <w:szCs w:val="26"/>
              </w:rPr>
              <w:t>363,440.00</w:t>
            </w:r>
          </w:p>
        </w:tc>
        <w:tc>
          <w:tcPr>
            <w:tcW w:w="141" w:type="dxa"/>
          </w:tcPr>
          <w:p w14:paraId="5D9139CA" w14:textId="77777777" w:rsidR="009C4B76" w:rsidRPr="004879AF" w:rsidRDefault="009C4B76" w:rsidP="009C4B76">
            <w:pPr>
              <w:ind w:right="169"/>
              <w:jc w:val="right"/>
              <w:rPr>
                <w:rFonts w:ascii="Angsana New" w:hAnsi="Angsana New" w:cs="Angsana New"/>
                <w:sz w:val="26"/>
                <w:szCs w:val="26"/>
                <w:highlight w:val="yellow"/>
              </w:rPr>
            </w:pPr>
          </w:p>
        </w:tc>
        <w:tc>
          <w:tcPr>
            <w:tcW w:w="1418" w:type="dxa"/>
          </w:tcPr>
          <w:p w14:paraId="2762EA7A" w14:textId="521E601A" w:rsidR="009C4B76" w:rsidRPr="004879AF" w:rsidRDefault="009C4B76" w:rsidP="009C4B76">
            <w:pPr>
              <w:ind w:right="84"/>
              <w:jc w:val="right"/>
              <w:rPr>
                <w:rFonts w:ascii="Angsana New" w:hAnsi="Angsana New" w:cs="Angsana New"/>
                <w:sz w:val="26"/>
                <w:szCs w:val="26"/>
                <w:highlight w:val="yellow"/>
              </w:rPr>
            </w:pPr>
            <w:r w:rsidRPr="00D244DE">
              <w:rPr>
                <w:rFonts w:ascii="Angsana New" w:hAnsi="Angsana New" w:cs="Angsana New"/>
                <w:sz w:val="26"/>
                <w:szCs w:val="26"/>
              </w:rPr>
              <w:t>(2,635,517.00)</w:t>
            </w:r>
          </w:p>
        </w:tc>
      </w:tr>
      <w:tr w:rsidR="009C4B76" w:rsidRPr="000A6877" w14:paraId="0F08B40B" w14:textId="77777777">
        <w:tc>
          <w:tcPr>
            <w:tcW w:w="4050" w:type="dxa"/>
          </w:tcPr>
          <w:p w14:paraId="1C531C28" w14:textId="77777777" w:rsidR="009C4B76" w:rsidRPr="000A6877" w:rsidRDefault="009C4B76" w:rsidP="009C4B76">
            <w:pPr>
              <w:tabs>
                <w:tab w:val="left" w:pos="731"/>
              </w:tabs>
              <w:rPr>
                <w:rFonts w:ascii="Angsana New" w:hAnsi="Angsana New" w:cs="Angsana New"/>
                <w:sz w:val="26"/>
                <w:szCs w:val="26"/>
                <w:cs/>
              </w:rPr>
            </w:pPr>
            <w:r w:rsidRPr="000A6877">
              <w:rPr>
                <w:rFonts w:ascii="Angsana New" w:hAnsi="Angsana New" w:cs="Angsana New" w:hint="cs"/>
                <w:sz w:val="26"/>
                <w:szCs w:val="26"/>
                <w:cs/>
              </w:rPr>
              <w:t>ยอดคงเหลือปลายปี</w:t>
            </w:r>
          </w:p>
        </w:tc>
        <w:tc>
          <w:tcPr>
            <w:tcW w:w="1710" w:type="dxa"/>
            <w:tcBorders>
              <w:top w:val="single" w:sz="4" w:space="0" w:color="auto"/>
              <w:bottom w:val="double" w:sz="4" w:space="0" w:color="auto"/>
            </w:tcBorders>
          </w:tcPr>
          <w:p w14:paraId="3B6BF4F0" w14:textId="04EA5628" w:rsidR="009C4B76" w:rsidRPr="009C4B76" w:rsidRDefault="003B04EB" w:rsidP="009C4B76">
            <w:pPr>
              <w:ind w:right="169"/>
              <w:jc w:val="right"/>
              <w:rPr>
                <w:rFonts w:ascii="Angsana New" w:hAnsi="Angsana New" w:cs="Angsana New"/>
                <w:sz w:val="26"/>
                <w:szCs w:val="26"/>
                <w:highlight w:val="yellow"/>
                <w:cs/>
              </w:rPr>
            </w:pPr>
            <w:r w:rsidRPr="003B04EB">
              <w:rPr>
                <w:rFonts w:ascii="Angsana New" w:hAnsi="Angsana New" w:cs="Angsana New"/>
                <w:sz w:val="26"/>
                <w:szCs w:val="26"/>
              </w:rPr>
              <w:t>88,269,560.02</w:t>
            </w:r>
          </w:p>
        </w:tc>
        <w:tc>
          <w:tcPr>
            <w:tcW w:w="90" w:type="dxa"/>
          </w:tcPr>
          <w:p w14:paraId="37A05CD3" w14:textId="77777777" w:rsidR="009C4B76" w:rsidRPr="004879AF" w:rsidRDefault="009C4B76" w:rsidP="009C4B76">
            <w:pPr>
              <w:ind w:right="141"/>
              <w:jc w:val="center"/>
              <w:rPr>
                <w:rFonts w:ascii="Angsana New" w:hAnsi="Angsana New" w:cs="Angsana New"/>
                <w:sz w:val="26"/>
                <w:szCs w:val="26"/>
                <w:highlight w:val="yellow"/>
              </w:rPr>
            </w:pPr>
          </w:p>
        </w:tc>
        <w:tc>
          <w:tcPr>
            <w:tcW w:w="1530" w:type="dxa"/>
            <w:tcBorders>
              <w:top w:val="single" w:sz="4" w:space="0" w:color="auto"/>
              <w:bottom w:val="double" w:sz="4" w:space="0" w:color="auto"/>
            </w:tcBorders>
          </w:tcPr>
          <w:p w14:paraId="1E15E8FD" w14:textId="11451429" w:rsidR="009C4B76" w:rsidRPr="004879AF" w:rsidRDefault="009C4B76" w:rsidP="009C4B76">
            <w:pPr>
              <w:ind w:right="169"/>
              <w:jc w:val="right"/>
              <w:rPr>
                <w:rFonts w:ascii="Angsana New" w:hAnsi="Angsana New" w:cs="Angsana New"/>
                <w:sz w:val="26"/>
                <w:szCs w:val="26"/>
                <w:highlight w:val="yellow"/>
                <w:cs/>
              </w:rPr>
            </w:pPr>
            <w:r w:rsidRPr="00321F7C">
              <w:rPr>
                <w:rFonts w:ascii="Angsana New" w:hAnsi="Angsana New" w:cs="Angsana New"/>
                <w:sz w:val="26"/>
                <w:szCs w:val="26"/>
              </w:rPr>
              <w:t>88,356,591.67</w:t>
            </w:r>
          </w:p>
        </w:tc>
        <w:tc>
          <w:tcPr>
            <w:tcW w:w="90" w:type="dxa"/>
          </w:tcPr>
          <w:p w14:paraId="4997FFAF" w14:textId="77777777" w:rsidR="009C4B76" w:rsidRPr="004879AF" w:rsidRDefault="009C4B76" w:rsidP="009C4B76">
            <w:pPr>
              <w:ind w:right="141"/>
              <w:jc w:val="right"/>
              <w:rPr>
                <w:rFonts w:ascii="Angsana New" w:hAnsi="Angsana New" w:cs="Angsana New"/>
                <w:sz w:val="26"/>
                <w:szCs w:val="26"/>
                <w:highlight w:val="yellow"/>
              </w:rPr>
            </w:pPr>
          </w:p>
        </w:tc>
        <w:tc>
          <w:tcPr>
            <w:tcW w:w="1524" w:type="dxa"/>
            <w:tcBorders>
              <w:top w:val="single" w:sz="4" w:space="0" w:color="auto"/>
              <w:bottom w:val="double" w:sz="4" w:space="0" w:color="auto"/>
            </w:tcBorders>
          </w:tcPr>
          <w:p w14:paraId="6738CB3E" w14:textId="1698187A" w:rsidR="009C4B76" w:rsidRPr="009C4B76" w:rsidRDefault="008C453D" w:rsidP="009C4B76">
            <w:pPr>
              <w:ind w:right="90"/>
              <w:jc w:val="right"/>
              <w:rPr>
                <w:rFonts w:ascii="Angsana New" w:hAnsi="Angsana New" w:cs="Angsana New"/>
                <w:sz w:val="26"/>
                <w:szCs w:val="26"/>
                <w:highlight w:val="yellow"/>
                <w:cs/>
              </w:rPr>
            </w:pPr>
            <w:r w:rsidRPr="008C453D">
              <w:rPr>
                <w:rFonts w:ascii="Angsana New" w:hAnsi="Angsana New" w:cs="Angsana New"/>
                <w:sz w:val="26"/>
                <w:szCs w:val="26"/>
              </w:rPr>
              <w:t>19,280,543.00</w:t>
            </w:r>
          </w:p>
        </w:tc>
        <w:tc>
          <w:tcPr>
            <w:tcW w:w="141" w:type="dxa"/>
          </w:tcPr>
          <w:p w14:paraId="08D9EE3B" w14:textId="77777777" w:rsidR="009C4B76" w:rsidRPr="004879AF" w:rsidRDefault="009C4B76" w:rsidP="009C4B76">
            <w:pPr>
              <w:ind w:right="141"/>
              <w:jc w:val="right"/>
              <w:rPr>
                <w:rFonts w:ascii="Angsana New" w:hAnsi="Angsana New" w:cs="Angsana New"/>
                <w:sz w:val="26"/>
                <w:szCs w:val="26"/>
                <w:highlight w:val="yellow"/>
              </w:rPr>
            </w:pPr>
          </w:p>
        </w:tc>
        <w:tc>
          <w:tcPr>
            <w:tcW w:w="1418" w:type="dxa"/>
            <w:tcBorders>
              <w:top w:val="single" w:sz="4" w:space="0" w:color="auto"/>
              <w:bottom w:val="double" w:sz="4" w:space="0" w:color="auto"/>
            </w:tcBorders>
          </w:tcPr>
          <w:p w14:paraId="2B9505B5" w14:textId="76B01D9D" w:rsidR="009C4B76" w:rsidRPr="004879AF" w:rsidRDefault="009C4B76" w:rsidP="009C4B76">
            <w:pPr>
              <w:ind w:right="90"/>
              <w:jc w:val="right"/>
              <w:rPr>
                <w:rFonts w:ascii="Angsana New" w:hAnsi="Angsana New" w:cs="Angsana New"/>
                <w:sz w:val="26"/>
                <w:szCs w:val="26"/>
                <w:highlight w:val="yellow"/>
                <w:cs/>
              </w:rPr>
            </w:pPr>
            <w:r w:rsidRPr="00D244DE">
              <w:rPr>
                <w:rFonts w:ascii="Angsana New" w:hAnsi="Angsana New" w:cs="Angsana New"/>
                <w:sz w:val="26"/>
                <w:szCs w:val="26"/>
              </w:rPr>
              <w:t>20,928,640.00</w:t>
            </w:r>
          </w:p>
        </w:tc>
      </w:tr>
    </w:tbl>
    <w:p w14:paraId="0FA090B5" w14:textId="77777777" w:rsidR="00030D3E" w:rsidRPr="006C15B4" w:rsidRDefault="00030D3E" w:rsidP="00030D3E">
      <w:pPr>
        <w:spacing w:line="216" w:lineRule="auto"/>
        <w:ind w:firstLine="1276"/>
        <w:rPr>
          <w:rFonts w:ascii="Angsana New" w:hAnsi="Angsana New" w:cs="Angsana New"/>
          <w:sz w:val="16"/>
          <w:szCs w:val="16"/>
        </w:rPr>
      </w:pPr>
    </w:p>
    <w:p w14:paraId="1FA02B82" w14:textId="3FADF519" w:rsidR="00030D3E" w:rsidRPr="00974EE5" w:rsidRDefault="00030D3E" w:rsidP="00030D3E">
      <w:pPr>
        <w:spacing w:line="216" w:lineRule="auto"/>
        <w:ind w:firstLine="1276"/>
        <w:rPr>
          <w:rFonts w:ascii="Angsana New" w:hAnsi="Angsana New" w:cs="Angsana New"/>
          <w:sz w:val="30"/>
          <w:szCs w:val="30"/>
        </w:rPr>
      </w:pPr>
      <w:r w:rsidRPr="00974EE5">
        <w:rPr>
          <w:rFonts w:ascii="Angsana New" w:hAnsi="Angsana New" w:cs="Angsana New"/>
          <w:sz w:val="30"/>
          <w:szCs w:val="30"/>
          <w:cs/>
        </w:rPr>
        <w:t>ข้อสมมติ</w:t>
      </w:r>
      <w:r w:rsidRPr="00974EE5">
        <w:rPr>
          <w:rFonts w:ascii="Angsana New" w:hAnsi="Angsana New" w:cs="Angsana New" w:hint="cs"/>
          <w:sz w:val="30"/>
          <w:szCs w:val="30"/>
          <w:cs/>
        </w:rPr>
        <w:t>หลักใน</w:t>
      </w:r>
      <w:r w:rsidRPr="00974EE5">
        <w:rPr>
          <w:rFonts w:ascii="Angsana New" w:hAnsi="Angsana New" w:cs="Angsana New"/>
          <w:sz w:val="30"/>
          <w:szCs w:val="30"/>
          <w:cs/>
        </w:rPr>
        <w:t>การประมาณการตามหลักคณิตศาสตร์ประกันภัย</w:t>
      </w:r>
      <w:r w:rsidRPr="00974EE5">
        <w:rPr>
          <w:rFonts w:ascii="Angsana New" w:hAnsi="Angsana New" w:cs="Angsana New" w:hint="cs"/>
          <w:sz w:val="30"/>
          <w:szCs w:val="30"/>
          <w:cs/>
        </w:rPr>
        <w:t>สรุปได้</w:t>
      </w:r>
      <w:r w:rsidRPr="00974EE5">
        <w:rPr>
          <w:rFonts w:ascii="Angsana New" w:hAnsi="Angsana New" w:cs="Angsana New"/>
          <w:sz w:val="30"/>
          <w:szCs w:val="30"/>
          <w:cs/>
        </w:rPr>
        <w:t>ดังนี้</w:t>
      </w:r>
    </w:p>
    <w:tbl>
      <w:tblPr>
        <w:tblW w:w="10298" w:type="dxa"/>
        <w:tblInd w:w="-176" w:type="dxa"/>
        <w:tblLayout w:type="fixed"/>
        <w:tblLook w:val="04A0" w:firstRow="1" w:lastRow="0" w:firstColumn="1" w:lastColumn="0" w:noHBand="0" w:noVBand="1"/>
      </w:tblPr>
      <w:tblGrid>
        <w:gridCol w:w="2468"/>
        <w:gridCol w:w="1980"/>
        <w:gridCol w:w="1980"/>
        <w:gridCol w:w="1904"/>
        <w:gridCol w:w="1966"/>
      </w:tblGrid>
      <w:tr w:rsidR="00B420D6" w:rsidRPr="000A6877" w14:paraId="6E6E1741" w14:textId="77777777">
        <w:tc>
          <w:tcPr>
            <w:tcW w:w="2468" w:type="dxa"/>
          </w:tcPr>
          <w:p w14:paraId="441DE11C" w14:textId="77777777" w:rsidR="00B420D6" w:rsidRPr="000A6877" w:rsidRDefault="00B420D6">
            <w:pPr>
              <w:jc w:val="both"/>
              <w:outlineLvl w:val="0"/>
              <w:rPr>
                <w:rFonts w:ascii="Angsana New" w:eastAsia="Brush Script MT" w:hAnsi="Angsana New" w:cs="Angsana New"/>
                <w:sz w:val="26"/>
                <w:szCs w:val="26"/>
              </w:rPr>
            </w:pPr>
          </w:p>
        </w:tc>
        <w:tc>
          <w:tcPr>
            <w:tcW w:w="3960" w:type="dxa"/>
            <w:gridSpan w:val="2"/>
          </w:tcPr>
          <w:p w14:paraId="4951C0C5" w14:textId="77777777" w:rsidR="00B420D6" w:rsidRPr="000A6877" w:rsidRDefault="00B420D6">
            <w:pPr>
              <w:ind w:left="-24" w:right="-108" w:firstLine="7"/>
              <w:jc w:val="center"/>
              <w:rPr>
                <w:rFonts w:ascii="Angsana New" w:eastAsia="Brush Script MT" w:hAnsi="Angsana New" w:cs="Angsana New"/>
                <w:sz w:val="26"/>
                <w:szCs w:val="26"/>
                <w:cs/>
              </w:rPr>
            </w:pPr>
            <w:r w:rsidRPr="000A6877">
              <w:rPr>
                <w:rFonts w:ascii="Angsana New" w:eastAsia="Brush Script MT" w:hAnsi="Angsana New" w:cs="Angsana New"/>
                <w:sz w:val="26"/>
                <w:szCs w:val="26"/>
                <w:cs/>
              </w:rPr>
              <w:t>งบการเงินรวม</w:t>
            </w:r>
          </w:p>
        </w:tc>
        <w:tc>
          <w:tcPr>
            <w:tcW w:w="3870" w:type="dxa"/>
            <w:gridSpan w:val="2"/>
          </w:tcPr>
          <w:p w14:paraId="605D17FC" w14:textId="77777777" w:rsidR="00B420D6" w:rsidRPr="000A6877" w:rsidRDefault="00B420D6">
            <w:pPr>
              <w:ind w:left="-24" w:right="-108" w:firstLine="7"/>
              <w:jc w:val="center"/>
              <w:rPr>
                <w:rFonts w:ascii="Angsana New" w:eastAsia="Brush Script MT" w:hAnsi="Angsana New" w:cs="Angsana New"/>
                <w:sz w:val="26"/>
                <w:szCs w:val="26"/>
                <w:cs/>
              </w:rPr>
            </w:pPr>
            <w:r w:rsidRPr="000A6877">
              <w:rPr>
                <w:rFonts w:ascii="Angsana New" w:eastAsia="Brush Script MT" w:hAnsi="Angsana New" w:cs="Angsana New"/>
                <w:sz w:val="26"/>
                <w:szCs w:val="26"/>
                <w:cs/>
              </w:rPr>
              <w:t>งบการเงินเฉพาะกิจการ</w:t>
            </w:r>
          </w:p>
        </w:tc>
      </w:tr>
      <w:tr w:rsidR="00B420D6" w:rsidRPr="000A6877" w14:paraId="14535C7C" w14:textId="77777777">
        <w:tc>
          <w:tcPr>
            <w:tcW w:w="2468" w:type="dxa"/>
          </w:tcPr>
          <w:p w14:paraId="107F0A5C" w14:textId="77777777" w:rsidR="00B420D6" w:rsidRPr="000A6877" w:rsidRDefault="00B420D6">
            <w:pPr>
              <w:jc w:val="both"/>
              <w:outlineLvl w:val="0"/>
              <w:rPr>
                <w:rFonts w:ascii="Angsana New" w:eastAsia="Brush Script MT" w:hAnsi="Angsana New" w:cs="Angsana New"/>
                <w:sz w:val="26"/>
                <w:szCs w:val="26"/>
              </w:rPr>
            </w:pPr>
          </w:p>
        </w:tc>
        <w:tc>
          <w:tcPr>
            <w:tcW w:w="3960" w:type="dxa"/>
            <w:gridSpan w:val="2"/>
          </w:tcPr>
          <w:p w14:paraId="74BD14B4" w14:textId="77777777" w:rsidR="00B420D6" w:rsidRPr="000A6877" w:rsidRDefault="00B420D6">
            <w:pPr>
              <w:tabs>
                <w:tab w:val="center" w:pos="8000"/>
              </w:tabs>
              <w:ind w:left="-24" w:right="-108" w:firstLine="7"/>
              <w:jc w:val="center"/>
              <w:rPr>
                <w:rFonts w:ascii="Angsana New" w:eastAsia="Brush Script MT" w:hAnsi="Angsana New" w:cs="Angsana New"/>
                <w:snapToGrid w:val="0"/>
                <w:sz w:val="26"/>
                <w:szCs w:val="26"/>
                <w:lang w:eastAsia="th-TH"/>
              </w:rPr>
            </w:pPr>
            <w:r w:rsidRPr="000A6877">
              <w:rPr>
                <w:rFonts w:ascii="Angsana New" w:eastAsia="Brush Script MT" w:hAnsi="Angsana New" w:cs="Angsana New"/>
                <w:snapToGrid w:val="0"/>
                <w:sz w:val="26"/>
                <w:szCs w:val="26"/>
                <w:cs/>
                <w:lang w:eastAsia="th-TH"/>
              </w:rPr>
              <w:t>สำหรับปีสิ้นสุดวันที่</w:t>
            </w:r>
            <w:r w:rsidRPr="000A6877">
              <w:rPr>
                <w:rFonts w:ascii="Angsana New" w:eastAsia="Brush Script MT" w:hAnsi="Angsana New" w:cs="Angsana New"/>
                <w:snapToGrid w:val="0"/>
                <w:sz w:val="26"/>
                <w:szCs w:val="26"/>
                <w:lang w:eastAsia="th-TH"/>
              </w:rPr>
              <w:t xml:space="preserve"> 31 </w:t>
            </w:r>
            <w:r w:rsidRPr="000A6877">
              <w:rPr>
                <w:rFonts w:ascii="Angsana New" w:eastAsia="Brush Script MT" w:hAnsi="Angsana New" w:cs="Angsana New" w:hint="cs"/>
                <w:snapToGrid w:val="0"/>
                <w:sz w:val="26"/>
                <w:szCs w:val="26"/>
                <w:cs/>
                <w:lang w:eastAsia="th-TH"/>
              </w:rPr>
              <w:t xml:space="preserve">ธันวาคม </w:t>
            </w:r>
          </w:p>
        </w:tc>
        <w:tc>
          <w:tcPr>
            <w:tcW w:w="3870" w:type="dxa"/>
            <w:gridSpan w:val="2"/>
          </w:tcPr>
          <w:p w14:paraId="14D040D1" w14:textId="77777777" w:rsidR="00B420D6" w:rsidRPr="000A6877" w:rsidRDefault="00B420D6">
            <w:pPr>
              <w:tabs>
                <w:tab w:val="center" w:pos="8000"/>
              </w:tabs>
              <w:ind w:left="-24" w:right="-108" w:firstLine="7"/>
              <w:jc w:val="center"/>
              <w:rPr>
                <w:rFonts w:ascii="Angsana New" w:eastAsia="Brush Script MT" w:hAnsi="Angsana New" w:cs="Angsana New"/>
                <w:snapToGrid w:val="0"/>
                <w:sz w:val="26"/>
                <w:szCs w:val="26"/>
                <w:lang w:eastAsia="th-TH"/>
              </w:rPr>
            </w:pPr>
            <w:r w:rsidRPr="000A6877">
              <w:rPr>
                <w:rFonts w:ascii="Angsana New" w:eastAsia="Brush Script MT" w:hAnsi="Angsana New" w:cs="Angsana New"/>
                <w:snapToGrid w:val="0"/>
                <w:sz w:val="26"/>
                <w:szCs w:val="26"/>
                <w:cs/>
                <w:lang w:eastAsia="th-TH"/>
              </w:rPr>
              <w:t>สำหรับปีสิ้นสุดวันที่</w:t>
            </w:r>
            <w:r w:rsidRPr="000A6877">
              <w:rPr>
                <w:rFonts w:ascii="Angsana New" w:eastAsia="Brush Script MT" w:hAnsi="Angsana New" w:cs="Angsana New"/>
                <w:snapToGrid w:val="0"/>
                <w:sz w:val="26"/>
                <w:szCs w:val="26"/>
                <w:lang w:eastAsia="th-TH"/>
              </w:rPr>
              <w:t xml:space="preserve"> 31 </w:t>
            </w:r>
            <w:r w:rsidRPr="000A6877">
              <w:rPr>
                <w:rFonts w:ascii="Angsana New" w:eastAsia="Brush Script MT" w:hAnsi="Angsana New" w:cs="Angsana New" w:hint="cs"/>
                <w:snapToGrid w:val="0"/>
                <w:sz w:val="26"/>
                <w:szCs w:val="26"/>
                <w:cs/>
                <w:lang w:eastAsia="th-TH"/>
              </w:rPr>
              <w:t>ธันวาคม</w:t>
            </w:r>
          </w:p>
        </w:tc>
      </w:tr>
      <w:tr w:rsidR="009C4B76" w:rsidRPr="000A6877" w14:paraId="07D2AEE1" w14:textId="77777777">
        <w:tc>
          <w:tcPr>
            <w:tcW w:w="2468" w:type="dxa"/>
          </w:tcPr>
          <w:p w14:paraId="5D0FAA42" w14:textId="77777777" w:rsidR="009C4B76" w:rsidRPr="000A6877" w:rsidRDefault="009C4B76" w:rsidP="009C4B76">
            <w:pPr>
              <w:jc w:val="both"/>
              <w:outlineLvl w:val="0"/>
              <w:rPr>
                <w:rFonts w:ascii="Angsana New" w:eastAsia="Brush Script MT" w:hAnsi="Angsana New" w:cs="Angsana New"/>
                <w:sz w:val="26"/>
                <w:szCs w:val="26"/>
              </w:rPr>
            </w:pPr>
          </w:p>
        </w:tc>
        <w:tc>
          <w:tcPr>
            <w:tcW w:w="1980" w:type="dxa"/>
          </w:tcPr>
          <w:p w14:paraId="3D037C12" w14:textId="54E65D8F" w:rsidR="009C4B76" w:rsidRPr="000A6877" w:rsidRDefault="009C4B76" w:rsidP="009C4B76">
            <w:pPr>
              <w:tabs>
                <w:tab w:val="center" w:pos="8000"/>
              </w:tabs>
              <w:ind w:left="-24" w:right="-108" w:firstLine="7"/>
              <w:jc w:val="center"/>
              <w:rPr>
                <w:rFonts w:ascii="Angsana New" w:eastAsia="Brush Script MT" w:hAnsi="Angsana New" w:cs="Angsana New"/>
                <w:snapToGrid w:val="0"/>
                <w:sz w:val="26"/>
                <w:szCs w:val="26"/>
                <w:u w:val="single"/>
                <w:lang w:eastAsia="th-TH"/>
              </w:rPr>
            </w:pPr>
            <w:r w:rsidRPr="000A6877">
              <w:rPr>
                <w:rFonts w:ascii="Angsana New" w:eastAsia="Brush Script MT" w:hAnsi="Angsana New" w:cs="Angsana New"/>
                <w:snapToGrid w:val="0"/>
                <w:sz w:val="26"/>
                <w:szCs w:val="26"/>
                <w:u w:val="single"/>
                <w:lang w:eastAsia="th-TH"/>
              </w:rPr>
              <w:t>256</w:t>
            </w:r>
            <w:r>
              <w:rPr>
                <w:rFonts w:ascii="Angsana New" w:eastAsia="Brush Script MT" w:hAnsi="Angsana New" w:cs="Angsana New"/>
                <w:snapToGrid w:val="0"/>
                <w:sz w:val="26"/>
                <w:szCs w:val="26"/>
                <w:u w:val="single"/>
                <w:lang w:eastAsia="th-TH"/>
              </w:rPr>
              <w:t>8</w:t>
            </w:r>
          </w:p>
        </w:tc>
        <w:tc>
          <w:tcPr>
            <w:tcW w:w="1980" w:type="dxa"/>
          </w:tcPr>
          <w:p w14:paraId="49BB8D10" w14:textId="2F799B79" w:rsidR="009C4B76" w:rsidRPr="000A6877" w:rsidRDefault="009C4B76" w:rsidP="009C4B76">
            <w:pPr>
              <w:tabs>
                <w:tab w:val="center" w:pos="8000"/>
              </w:tabs>
              <w:ind w:left="-24" w:right="-108" w:firstLine="7"/>
              <w:jc w:val="center"/>
              <w:rPr>
                <w:rFonts w:ascii="Angsana New" w:eastAsia="Brush Script MT" w:hAnsi="Angsana New" w:cs="Angsana New"/>
                <w:snapToGrid w:val="0"/>
                <w:sz w:val="26"/>
                <w:szCs w:val="26"/>
                <w:u w:val="single"/>
                <w:lang w:eastAsia="th-TH"/>
              </w:rPr>
            </w:pPr>
            <w:r w:rsidRPr="000A6877">
              <w:rPr>
                <w:rFonts w:ascii="Angsana New" w:eastAsia="Brush Script MT" w:hAnsi="Angsana New" w:cs="Angsana New"/>
                <w:snapToGrid w:val="0"/>
                <w:sz w:val="26"/>
                <w:szCs w:val="26"/>
                <w:u w:val="single"/>
                <w:lang w:eastAsia="th-TH"/>
              </w:rPr>
              <w:t>256</w:t>
            </w:r>
            <w:r>
              <w:rPr>
                <w:rFonts w:ascii="Angsana New" w:eastAsia="Brush Script MT" w:hAnsi="Angsana New" w:cs="Angsana New"/>
                <w:snapToGrid w:val="0"/>
                <w:sz w:val="26"/>
                <w:szCs w:val="26"/>
                <w:u w:val="single"/>
                <w:lang w:eastAsia="th-TH"/>
              </w:rPr>
              <w:t>7</w:t>
            </w:r>
          </w:p>
        </w:tc>
        <w:tc>
          <w:tcPr>
            <w:tcW w:w="1904" w:type="dxa"/>
          </w:tcPr>
          <w:p w14:paraId="3B1F8670" w14:textId="651C4A92" w:rsidR="009C4B76" w:rsidRPr="000A6877" w:rsidRDefault="009C4B76" w:rsidP="009C4B76">
            <w:pPr>
              <w:tabs>
                <w:tab w:val="center" w:pos="8000"/>
              </w:tabs>
              <w:ind w:left="-24" w:right="-108" w:firstLine="7"/>
              <w:jc w:val="center"/>
              <w:rPr>
                <w:rFonts w:ascii="Angsana New" w:eastAsia="Brush Script MT" w:hAnsi="Angsana New" w:cs="Angsana New"/>
                <w:snapToGrid w:val="0"/>
                <w:sz w:val="26"/>
                <w:szCs w:val="26"/>
                <w:u w:val="single"/>
                <w:lang w:eastAsia="th-TH"/>
              </w:rPr>
            </w:pPr>
            <w:r w:rsidRPr="000A6877">
              <w:rPr>
                <w:rFonts w:ascii="Angsana New" w:eastAsia="Brush Script MT" w:hAnsi="Angsana New" w:cs="Angsana New"/>
                <w:snapToGrid w:val="0"/>
                <w:sz w:val="26"/>
                <w:szCs w:val="26"/>
                <w:u w:val="single"/>
                <w:lang w:eastAsia="th-TH"/>
              </w:rPr>
              <w:t>256</w:t>
            </w:r>
            <w:r>
              <w:rPr>
                <w:rFonts w:ascii="Angsana New" w:eastAsia="Brush Script MT" w:hAnsi="Angsana New" w:cs="Angsana New"/>
                <w:snapToGrid w:val="0"/>
                <w:sz w:val="26"/>
                <w:szCs w:val="26"/>
                <w:u w:val="single"/>
                <w:lang w:eastAsia="th-TH"/>
              </w:rPr>
              <w:t>8</w:t>
            </w:r>
          </w:p>
        </w:tc>
        <w:tc>
          <w:tcPr>
            <w:tcW w:w="1966" w:type="dxa"/>
          </w:tcPr>
          <w:p w14:paraId="4375588B" w14:textId="1AAD7080" w:rsidR="009C4B76" w:rsidRPr="000A6877" w:rsidRDefault="009C4B76" w:rsidP="009C4B76">
            <w:pPr>
              <w:tabs>
                <w:tab w:val="center" w:pos="8000"/>
              </w:tabs>
              <w:ind w:left="-24" w:right="-108" w:firstLine="7"/>
              <w:jc w:val="center"/>
              <w:rPr>
                <w:rFonts w:ascii="Angsana New" w:eastAsia="Brush Script MT" w:hAnsi="Angsana New" w:cs="Angsana New"/>
                <w:snapToGrid w:val="0"/>
                <w:sz w:val="26"/>
                <w:szCs w:val="26"/>
                <w:u w:val="single"/>
                <w:lang w:eastAsia="th-TH"/>
              </w:rPr>
            </w:pPr>
            <w:r w:rsidRPr="000A6877">
              <w:rPr>
                <w:rFonts w:ascii="Angsana New" w:eastAsia="Brush Script MT" w:hAnsi="Angsana New" w:cs="Angsana New"/>
                <w:snapToGrid w:val="0"/>
                <w:sz w:val="26"/>
                <w:szCs w:val="26"/>
                <w:u w:val="single"/>
                <w:lang w:eastAsia="th-TH"/>
              </w:rPr>
              <w:t>256</w:t>
            </w:r>
            <w:r>
              <w:rPr>
                <w:rFonts w:ascii="Angsana New" w:eastAsia="Brush Script MT" w:hAnsi="Angsana New" w:cs="Angsana New"/>
                <w:snapToGrid w:val="0"/>
                <w:sz w:val="26"/>
                <w:szCs w:val="26"/>
                <w:u w:val="single"/>
                <w:lang w:eastAsia="th-TH"/>
              </w:rPr>
              <w:t>7</w:t>
            </w:r>
          </w:p>
        </w:tc>
      </w:tr>
      <w:tr w:rsidR="009C4B76" w:rsidRPr="000A6877" w14:paraId="5876B840" w14:textId="77777777">
        <w:tc>
          <w:tcPr>
            <w:tcW w:w="2468" w:type="dxa"/>
          </w:tcPr>
          <w:p w14:paraId="388BB42C" w14:textId="77777777" w:rsidR="009C4B76" w:rsidRPr="000A6877" w:rsidRDefault="009C4B76" w:rsidP="009C4B76">
            <w:pPr>
              <w:ind w:left="-2"/>
              <w:rPr>
                <w:rFonts w:ascii="Angsana New" w:eastAsia="Brush Script MT" w:hAnsi="Angsana New" w:cs="Angsana New"/>
                <w:sz w:val="26"/>
                <w:szCs w:val="26"/>
              </w:rPr>
            </w:pPr>
            <w:r w:rsidRPr="000A6877">
              <w:rPr>
                <w:rFonts w:ascii="Angsana New" w:eastAsia="Brush Script MT" w:hAnsi="Angsana New" w:cs="Angsana New"/>
                <w:sz w:val="26"/>
                <w:szCs w:val="26"/>
                <w:cs/>
              </w:rPr>
              <w:t>อัตราคิดลด</w:t>
            </w:r>
          </w:p>
        </w:tc>
        <w:tc>
          <w:tcPr>
            <w:tcW w:w="1980" w:type="dxa"/>
            <w:vAlign w:val="bottom"/>
          </w:tcPr>
          <w:p w14:paraId="628BCBEE" w14:textId="0DEC1AD0" w:rsidR="009C4B76" w:rsidRPr="009C4B76" w:rsidRDefault="009C4B76" w:rsidP="009C4B76">
            <w:pPr>
              <w:tabs>
                <w:tab w:val="decimal" w:pos="1180"/>
              </w:tabs>
              <w:ind w:left="-112"/>
              <w:rPr>
                <w:rFonts w:ascii="Angsana New" w:hAnsi="Angsana New" w:cs="Angsana New"/>
                <w:sz w:val="26"/>
                <w:szCs w:val="26"/>
                <w:highlight w:val="yellow"/>
              </w:rPr>
            </w:pPr>
            <w:r w:rsidRPr="00C37C0B">
              <w:rPr>
                <w:rFonts w:ascii="Angsana New" w:hAnsi="Angsana New" w:cs="Angsana New"/>
                <w:sz w:val="26"/>
                <w:szCs w:val="26"/>
                <w:cs/>
              </w:rPr>
              <w:t>ร้อยละ</w:t>
            </w:r>
            <w:r w:rsidRPr="00C37C0B">
              <w:rPr>
                <w:rFonts w:ascii="Angsana New" w:hAnsi="Angsana New" w:cs="Angsana New"/>
                <w:sz w:val="26"/>
                <w:szCs w:val="26"/>
              </w:rPr>
              <w:t xml:space="preserve">  </w:t>
            </w:r>
            <w:r w:rsidR="00C37C0B" w:rsidRPr="00C37C0B">
              <w:rPr>
                <w:rFonts w:ascii="Angsana New" w:hAnsi="Angsana New" w:cs="Angsana New"/>
                <w:sz w:val="26"/>
                <w:szCs w:val="26"/>
              </w:rPr>
              <w:t>1</w:t>
            </w:r>
            <w:r w:rsidRPr="00C37C0B">
              <w:rPr>
                <w:rFonts w:ascii="Angsana New" w:hAnsi="Angsana New" w:cs="Angsana New"/>
                <w:sz w:val="26"/>
                <w:szCs w:val="26"/>
              </w:rPr>
              <w:t>.</w:t>
            </w:r>
            <w:r w:rsidR="00C37C0B" w:rsidRPr="00C37C0B">
              <w:rPr>
                <w:rFonts w:ascii="Angsana New" w:hAnsi="Angsana New" w:cs="Angsana New"/>
                <w:sz w:val="26"/>
                <w:szCs w:val="26"/>
              </w:rPr>
              <w:t>8834</w:t>
            </w:r>
            <w:r w:rsidRPr="00C37C0B">
              <w:rPr>
                <w:rFonts w:ascii="Angsana New" w:hAnsi="Angsana New" w:cs="Angsana New"/>
                <w:sz w:val="26"/>
                <w:szCs w:val="26"/>
              </w:rPr>
              <w:t xml:space="preserve"> </w:t>
            </w:r>
            <w:r w:rsidRPr="00C37C0B">
              <w:rPr>
                <w:rFonts w:ascii="Angsana New" w:hAnsi="Angsana New" w:cs="Angsana New"/>
                <w:sz w:val="26"/>
                <w:szCs w:val="26"/>
                <w:cs/>
              </w:rPr>
              <w:t xml:space="preserve"> ต่อปี</w:t>
            </w:r>
          </w:p>
        </w:tc>
        <w:tc>
          <w:tcPr>
            <w:tcW w:w="1980" w:type="dxa"/>
            <w:vAlign w:val="bottom"/>
          </w:tcPr>
          <w:p w14:paraId="281B6266" w14:textId="72E727A0" w:rsidR="009C4B76" w:rsidRPr="000A6877" w:rsidRDefault="009C4B76" w:rsidP="009C4B76">
            <w:pPr>
              <w:tabs>
                <w:tab w:val="decimal" w:pos="1180"/>
              </w:tabs>
              <w:ind w:left="-112"/>
              <w:rPr>
                <w:rFonts w:ascii="Angsana New" w:hAnsi="Angsana New" w:cs="Angsana New"/>
                <w:sz w:val="26"/>
                <w:szCs w:val="26"/>
              </w:rPr>
            </w:pPr>
            <w:r w:rsidRPr="00BA0C0D">
              <w:rPr>
                <w:rFonts w:ascii="Angsana New" w:hAnsi="Angsana New" w:cs="Angsana New"/>
                <w:sz w:val="26"/>
                <w:szCs w:val="26"/>
                <w:cs/>
              </w:rPr>
              <w:t>ร้อยละ</w:t>
            </w:r>
            <w:r w:rsidRPr="00BA0C0D">
              <w:rPr>
                <w:rFonts w:ascii="Angsana New" w:hAnsi="Angsana New" w:cs="Angsana New"/>
                <w:sz w:val="26"/>
                <w:szCs w:val="26"/>
              </w:rPr>
              <w:t xml:space="preserve">  2.3958 </w:t>
            </w:r>
            <w:r w:rsidRPr="00BA0C0D">
              <w:rPr>
                <w:rFonts w:ascii="Angsana New" w:hAnsi="Angsana New" w:cs="Angsana New"/>
                <w:sz w:val="26"/>
                <w:szCs w:val="26"/>
                <w:cs/>
              </w:rPr>
              <w:t xml:space="preserve"> ต่อปี</w:t>
            </w:r>
          </w:p>
        </w:tc>
        <w:tc>
          <w:tcPr>
            <w:tcW w:w="1904" w:type="dxa"/>
            <w:vAlign w:val="bottom"/>
          </w:tcPr>
          <w:p w14:paraId="3D9A9CFA" w14:textId="2E4BF7D3" w:rsidR="009C4B76" w:rsidRPr="009C4B76" w:rsidRDefault="009C4B76" w:rsidP="009C4B76">
            <w:pPr>
              <w:tabs>
                <w:tab w:val="decimal" w:pos="1332"/>
              </w:tabs>
              <w:ind w:left="-112" w:right="-18"/>
              <w:rPr>
                <w:rFonts w:ascii="Angsana New" w:hAnsi="Angsana New" w:cs="Angsana New"/>
                <w:sz w:val="26"/>
                <w:szCs w:val="26"/>
                <w:highlight w:val="yellow"/>
              </w:rPr>
            </w:pPr>
            <w:r w:rsidRPr="00C37C0B">
              <w:rPr>
                <w:rFonts w:ascii="Angsana New" w:hAnsi="Angsana New" w:cs="Angsana New"/>
                <w:sz w:val="26"/>
                <w:szCs w:val="26"/>
                <w:cs/>
              </w:rPr>
              <w:t>ร้อยละ</w:t>
            </w:r>
            <w:r w:rsidRPr="00C37C0B">
              <w:rPr>
                <w:rFonts w:ascii="Angsana New" w:hAnsi="Angsana New" w:cs="Angsana New"/>
                <w:sz w:val="26"/>
                <w:szCs w:val="26"/>
              </w:rPr>
              <w:t xml:space="preserve">  </w:t>
            </w:r>
            <w:r w:rsidR="00C37C0B" w:rsidRPr="00C37C0B">
              <w:rPr>
                <w:rFonts w:ascii="Angsana New" w:hAnsi="Angsana New" w:cs="Angsana New"/>
                <w:sz w:val="26"/>
                <w:szCs w:val="26"/>
              </w:rPr>
              <w:t>1</w:t>
            </w:r>
            <w:r w:rsidRPr="00C37C0B">
              <w:rPr>
                <w:rFonts w:ascii="Angsana New" w:hAnsi="Angsana New" w:cs="Angsana New"/>
                <w:sz w:val="26"/>
                <w:szCs w:val="26"/>
              </w:rPr>
              <w:t>.</w:t>
            </w:r>
            <w:r w:rsidR="00C37C0B" w:rsidRPr="00C37C0B">
              <w:rPr>
                <w:rFonts w:ascii="Angsana New" w:hAnsi="Angsana New" w:cs="Angsana New"/>
                <w:sz w:val="26"/>
                <w:szCs w:val="26"/>
              </w:rPr>
              <w:t>8834</w:t>
            </w:r>
            <w:r w:rsidRPr="00C37C0B">
              <w:rPr>
                <w:rFonts w:ascii="Angsana New" w:hAnsi="Angsana New" w:cs="Angsana New"/>
                <w:sz w:val="26"/>
                <w:szCs w:val="26"/>
              </w:rPr>
              <w:t xml:space="preserve"> </w:t>
            </w:r>
            <w:r w:rsidRPr="00C37C0B">
              <w:rPr>
                <w:rFonts w:ascii="Angsana New" w:hAnsi="Angsana New" w:cs="Angsana New"/>
                <w:sz w:val="26"/>
                <w:szCs w:val="26"/>
                <w:cs/>
              </w:rPr>
              <w:t>ต่อปี</w:t>
            </w:r>
          </w:p>
        </w:tc>
        <w:tc>
          <w:tcPr>
            <w:tcW w:w="1966" w:type="dxa"/>
            <w:vAlign w:val="bottom"/>
          </w:tcPr>
          <w:p w14:paraId="6F84E5F4" w14:textId="10F4C863" w:rsidR="009C4B76" w:rsidRPr="000A6877" w:rsidRDefault="009C4B76" w:rsidP="009C4B76">
            <w:pPr>
              <w:tabs>
                <w:tab w:val="decimal" w:pos="1332"/>
              </w:tabs>
              <w:ind w:left="-112" w:right="-18"/>
              <w:rPr>
                <w:rFonts w:ascii="Angsana New" w:hAnsi="Angsana New" w:cs="Angsana New"/>
                <w:sz w:val="26"/>
                <w:szCs w:val="26"/>
              </w:rPr>
            </w:pPr>
            <w:r w:rsidRPr="00500D7B">
              <w:rPr>
                <w:rFonts w:ascii="Angsana New" w:hAnsi="Angsana New" w:cs="Angsana New"/>
                <w:sz w:val="26"/>
                <w:szCs w:val="26"/>
                <w:cs/>
              </w:rPr>
              <w:t>ร้อยละ</w:t>
            </w:r>
            <w:r w:rsidRPr="00500D7B">
              <w:rPr>
                <w:rFonts w:ascii="Angsana New" w:hAnsi="Angsana New" w:cs="Angsana New"/>
                <w:sz w:val="26"/>
                <w:szCs w:val="26"/>
              </w:rPr>
              <w:t xml:space="preserve">  2.3958 </w:t>
            </w:r>
            <w:r w:rsidRPr="00500D7B">
              <w:rPr>
                <w:rFonts w:ascii="Angsana New" w:hAnsi="Angsana New" w:cs="Angsana New"/>
                <w:sz w:val="26"/>
                <w:szCs w:val="26"/>
                <w:cs/>
              </w:rPr>
              <w:t>ต่อปี</w:t>
            </w:r>
          </w:p>
        </w:tc>
      </w:tr>
      <w:tr w:rsidR="009C4B76" w:rsidRPr="000A6877" w14:paraId="6029A579" w14:textId="77777777">
        <w:tc>
          <w:tcPr>
            <w:tcW w:w="2468" w:type="dxa"/>
          </w:tcPr>
          <w:p w14:paraId="5D875DC5" w14:textId="77777777" w:rsidR="009C4B76" w:rsidRPr="000A6877" w:rsidRDefault="009C4B76" w:rsidP="009C4B76">
            <w:pPr>
              <w:ind w:left="-2"/>
              <w:rPr>
                <w:rFonts w:ascii="Angsana New" w:eastAsia="Brush Script MT" w:hAnsi="Angsana New" w:cs="Angsana New"/>
                <w:sz w:val="26"/>
                <w:szCs w:val="26"/>
                <w:cs/>
              </w:rPr>
            </w:pPr>
            <w:r w:rsidRPr="000A6877">
              <w:rPr>
                <w:rFonts w:ascii="Angsana New" w:eastAsia="Brush Script MT" w:hAnsi="Angsana New" w:cs="Angsana New"/>
                <w:sz w:val="26"/>
                <w:szCs w:val="26"/>
                <w:cs/>
              </w:rPr>
              <w:t>อัตราการขึ้นเงินเดือนโดยเฉลี่ย</w:t>
            </w:r>
          </w:p>
        </w:tc>
        <w:tc>
          <w:tcPr>
            <w:tcW w:w="1980" w:type="dxa"/>
            <w:vAlign w:val="bottom"/>
          </w:tcPr>
          <w:p w14:paraId="2D252556" w14:textId="1C9D2488" w:rsidR="009C4B76" w:rsidRPr="009C4B76" w:rsidRDefault="009C4B76" w:rsidP="009C4B76">
            <w:pPr>
              <w:tabs>
                <w:tab w:val="decimal" w:pos="1064"/>
              </w:tabs>
              <w:ind w:left="-112" w:right="-18"/>
              <w:rPr>
                <w:rFonts w:ascii="Angsana New" w:hAnsi="Angsana New" w:cs="Angsana New"/>
                <w:sz w:val="26"/>
                <w:szCs w:val="26"/>
                <w:highlight w:val="yellow"/>
              </w:rPr>
            </w:pPr>
            <w:r w:rsidRPr="00625FFD">
              <w:rPr>
                <w:rFonts w:ascii="Angsana New" w:hAnsi="Angsana New" w:cs="Angsana New"/>
                <w:sz w:val="26"/>
                <w:szCs w:val="26"/>
                <w:cs/>
              </w:rPr>
              <w:t xml:space="preserve">ร้อยละ </w:t>
            </w:r>
            <w:r w:rsidRPr="00625FFD">
              <w:rPr>
                <w:rFonts w:ascii="Angsana New" w:hAnsi="Angsana New" w:cs="Angsana New"/>
                <w:sz w:val="26"/>
                <w:szCs w:val="26"/>
              </w:rPr>
              <w:t>5</w:t>
            </w:r>
            <w:r w:rsidRPr="00625FFD">
              <w:rPr>
                <w:rFonts w:ascii="Angsana New" w:hAnsi="Angsana New" w:cs="Angsana New"/>
                <w:sz w:val="26"/>
                <w:szCs w:val="26"/>
                <w:cs/>
              </w:rPr>
              <w:t>.</w:t>
            </w:r>
            <w:r w:rsidRPr="00625FFD">
              <w:rPr>
                <w:rFonts w:ascii="Angsana New" w:hAnsi="Angsana New" w:cs="Angsana New"/>
                <w:sz w:val="26"/>
                <w:szCs w:val="26"/>
              </w:rPr>
              <w:t>00</w:t>
            </w:r>
            <w:r w:rsidRPr="00625FFD">
              <w:rPr>
                <w:rFonts w:ascii="Angsana New" w:hAnsi="Angsana New" w:cs="Angsana New"/>
                <w:sz w:val="26"/>
                <w:szCs w:val="26"/>
                <w:cs/>
              </w:rPr>
              <w:t xml:space="preserve"> – </w:t>
            </w:r>
            <w:r w:rsidR="00625FFD" w:rsidRPr="00625FFD">
              <w:rPr>
                <w:rFonts w:ascii="Angsana New" w:hAnsi="Angsana New" w:cs="Angsana New"/>
                <w:sz w:val="26"/>
                <w:szCs w:val="26"/>
              </w:rPr>
              <w:t>5</w:t>
            </w:r>
            <w:r w:rsidRPr="00625FFD">
              <w:rPr>
                <w:rFonts w:ascii="Angsana New" w:hAnsi="Angsana New" w:cs="Angsana New"/>
                <w:sz w:val="26"/>
                <w:szCs w:val="26"/>
                <w:cs/>
              </w:rPr>
              <w:t>.</w:t>
            </w:r>
            <w:r w:rsidR="00625FFD" w:rsidRPr="00625FFD">
              <w:rPr>
                <w:rFonts w:ascii="Angsana New" w:hAnsi="Angsana New" w:cs="Angsana New"/>
                <w:sz w:val="26"/>
                <w:szCs w:val="26"/>
              </w:rPr>
              <w:t>5</w:t>
            </w:r>
            <w:r w:rsidRPr="00625FFD">
              <w:rPr>
                <w:rFonts w:ascii="Angsana New" w:hAnsi="Angsana New" w:cs="Angsana New"/>
                <w:sz w:val="26"/>
                <w:szCs w:val="26"/>
              </w:rPr>
              <w:t>0</w:t>
            </w:r>
            <w:r w:rsidRPr="00625FFD">
              <w:rPr>
                <w:rFonts w:ascii="Angsana New" w:hAnsi="Angsana New" w:cs="Angsana New"/>
                <w:sz w:val="26"/>
                <w:szCs w:val="26"/>
                <w:cs/>
              </w:rPr>
              <w:t xml:space="preserve"> ต่อปี</w:t>
            </w:r>
          </w:p>
        </w:tc>
        <w:tc>
          <w:tcPr>
            <w:tcW w:w="1980" w:type="dxa"/>
            <w:vAlign w:val="bottom"/>
          </w:tcPr>
          <w:p w14:paraId="051614C2" w14:textId="6C575FFC" w:rsidR="009C4B76" w:rsidRPr="000A6877" w:rsidRDefault="009C4B76" w:rsidP="009C4B76">
            <w:pPr>
              <w:tabs>
                <w:tab w:val="decimal" w:pos="1064"/>
              </w:tabs>
              <w:ind w:left="-112" w:right="-18"/>
              <w:rPr>
                <w:rFonts w:ascii="Angsana New" w:hAnsi="Angsana New" w:cs="Angsana New"/>
                <w:sz w:val="26"/>
                <w:szCs w:val="26"/>
              </w:rPr>
            </w:pPr>
            <w:r w:rsidRPr="0005040B">
              <w:rPr>
                <w:rFonts w:ascii="Angsana New" w:hAnsi="Angsana New" w:cs="Angsana New"/>
                <w:sz w:val="26"/>
                <w:szCs w:val="26"/>
                <w:cs/>
              </w:rPr>
              <w:t xml:space="preserve">ร้อยละ </w:t>
            </w:r>
            <w:r w:rsidRPr="0005040B">
              <w:rPr>
                <w:rFonts w:ascii="Angsana New" w:hAnsi="Angsana New" w:cs="Angsana New"/>
                <w:sz w:val="26"/>
                <w:szCs w:val="26"/>
              </w:rPr>
              <w:t>5</w:t>
            </w:r>
            <w:r w:rsidRPr="0005040B">
              <w:rPr>
                <w:rFonts w:ascii="Angsana New" w:hAnsi="Angsana New" w:cs="Angsana New"/>
                <w:sz w:val="26"/>
                <w:szCs w:val="26"/>
                <w:cs/>
              </w:rPr>
              <w:t>.</w:t>
            </w:r>
            <w:r w:rsidRPr="0005040B">
              <w:rPr>
                <w:rFonts w:ascii="Angsana New" w:hAnsi="Angsana New" w:cs="Angsana New"/>
                <w:sz w:val="26"/>
                <w:szCs w:val="26"/>
              </w:rPr>
              <w:t>00</w:t>
            </w:r>
            <w:r w:rsidRPr="0005040B">
              <w:rPr>
                <w:rFonts w:ascii="Angsana New" w:hAnsi="Angsana New" w:cs="Angsana New"/>
                <w:sz w:val="26"/>
                <w:szCs w:val="26"/>
                <w:cs/>
              </w:rPr>
              <w:t xml:space="preserve"> – </w:t>
            </w:r>
            <w:r w:rsidRPr="0005040B">
              <w:rPr>
                <w:rFonts w:ascii="Angsana New" w:hAnsi="Angsana New" w:cs="Angsana New"/>
                <w:sz w:val="26"/>
                <w:szCs w:val="26"/>
              </w:rPr>
              <w:t>6</w:t>
            </w:r>
            <w:r w:rsidRPr="0005040B">
              <w:rPr>
                <w:rFonts w:ascii="Angsana New" w:hAnsi="Angsana New" w:cs="Angsana New"/>
                <w:sz w:val="26"/>
                <w:szCs w:val="26"/>
                <w:cs/>
              </w:rPr>
              <w:t>.</w:t>
            </w:r>
            <w:r w:rsidRPr="0005040B">
              <w:rPr>
                <w:rFonts w:ascii="Angsana New" w:hAnsi="Angsana New" w:cs="Angsana New"/>
                <w:sz w:val="26"/>
                <w:szCs w:val="26"/>
              </w:rPr>
              <w:t>00</w:t>
            </w:r>
            <w:r w:rsidRPr="0005040B">
              <w:rPr>
                <w:rFonts w:ascii="Angsana New" w:hAnsi="Angsana New" w:cs="Angsana New"/>
                <w:sz w:val="26"/>
                <w:szCs w:val="26"/>
                <w:cs/>
              </w:rPr>
              <w:t xml:space="preserve"> ต่อปี</w:t>
            </w:r>
          </w:p>
        </w:tc>
        <w:tc>
          <w:tcPr>
            <w:tcW w:w="1904" w:type="dxa"/>
            <w:vAlign w:val="bottom"/>
          </w:tcPr>
          <w:p w14:paraId="3B271903" w14:textId="47B6BC53" w:rsidR="009C4B76" w:rsidRPr="00CB4192" w:rsidRDefault="009C4B76" w:rsidP="009C4B76">
            <w:pPr>
              <w:tabs>
                <w:tab w:val="decimal" w:pos="1332"/>
              </w:tabs>
              <w:ind w:left="-112" w:right="-18"/>
              <w:rPr>
                <w:rFonts w:ascii="Angsana New" w:hAnsi="Angsana New" w:cs="Angsana New"/>
                <w:sz w:val="26"/>
                <w:szCs w:val="26"/>
              </w:rPr>
            </w:pPr>
            <w:r w:rsidRPr="00CB4192">
              <w:rPr>
                <w:rFonts w:ascii="Angsana New" w:hAnsi="Angsana New" w:cs="Angsana New"/>
                <w:sz w:val="26"/>
                <w:szCs w:val="26"/>
                <w:cs/>
              </w:rPr>
              <w:t xml:space="preserve">ร้อยละ </w:t>
            </w:r>
            <w:r w:rsidRPr="00CB4192">
              <w:rPr>
                <w:rFonts w:ascii="Angsana New" w:hAnsi="Angsana New" w:cs="Angsana New"/>
                <w:sz w:val="26"/>
                <w:szCs w:val="26"/>
              </w:rPr>
              <w:t>5</w:t>
            </w:r>
            <w:r w:rsidRPr="00CB4192">
              <w:rPr>
                <w:rFonts w:ascii="Angsana New" w:hAnsi="Angsana New" w:cs="Angsana New"/>
                <w:sz w:val="26"/>
                <w:szCs w:val="26"/>
                <w:cs/>
              </w:rPr>
              <w:t>.</w:t>
            </w:r>
            <w:r w:rsidRPr="00CB4192">
              <w:rPr>
                <w:rFonts w:ascii="Angsana New" w:hAnsi="Angsana New" w:cs="Angsana New"/>
                <w:sz w:val="26"/>
                <w:szCs w:val="26"/>
              </w:rPr>
              <w:t>00</w:t>
            </w:r>
            <w:r w:rsidRPr="00CB4192">
              <w:rPr>
                <w:rFonts w:ascii="Angsana New" w:hAnsi="Angsana New" w:cs="Angsana New"/>
                <w:sz w:val="26"/>
                <w:szCs w:val="26"/>
                <w:cs/>
              </w:rPr>
              <w:t xml:space="preserve"> ต่อปี</w:t>
            </w:r>
          </w:p>
        </w:tc>
        <w:tc>
          <w:tcPr>
            <w:tcW w:w="1966" w:type="dxa"/>
            <w:vAlign w:val="bottom"/>
          </w:tcPr>
          <w:p w14:paraId="65F76D51" w14:textId="4BEE5AF8" w:rsidR="009C4B76" w:rsidRPr="000A6877" w:rsidRDefault="009C4B76" w:rsidP="009C4B76">
            <w:pPr>
              <w:tabs>
                <w:tab w:val="decimal" w:pos="1332"/>
              </w:tabs>
              <w:ind w:left="-112" w:right="-18"/>
              <w:rPr>
                <w:rFonts w:ascii="Angsana New" w:hAnsi="Angsana New" w:cs="Angsana New"/>
                <w:sz w:val="26"/>
                <w:szCs w:val="26"/>
              </w:rPr>
            </w:pPr>
            <w:r w:rsidRPr="00500D7B">
              <w:rPr>
                <w:rFonts w:ascii="Angsana New" w:hAnsi="Angsana New" w:cs="Angsana New"/>
                <w:sz w:val="26"/>
                <w:szCs w:val="26"/>
                <w:cs/>
              </w:rPr>
              <w:t xml:space="preserve">ร้อยละ </w:t>
            </w:r>
            <w:r w:rsidRPr="00500D7B">
              <w:rPr>
                <w:rFonts w:ascii="Angsana New" w:hAnsi="Angsana New" w:cs="Angsana New"/>
                <w:sz w:val="26"/>
                <w:szCs w:val="26"/>
              </w:rPr>
              <w:t>5</w:t>
            </w:r>
            <w:r w:rsidRPr="00500D7B">
              <w:rPr>
                <w:rFonts w:ascii="Angsana New" w:hAnsi="Angsana New" w:cs="Angsana New"/>
                <w:sz w:val="26"/>
                <w:szCs w:val="26"/>
                <w:cs/>
              </w:rPr>
              <w:t>.</w:t>
            </w:r>
            <w:r w:rsidRPr="00500D7B">
              <w:rPr>
                <w:rFonts w:ascii="Angsana New" w:hAnsi="Angsana New" w:cs="Angsana New"/>
                <w:sz w:val="26"/>
                <w:szCs w:val="26"/>
              </w:rPr>
              <w:t>00</w:t>
            </w:r>
            <w:r w:rsidRPr="00500D7B">
              <w:rPr>
                <w:rFonts w:ascii="Angsana New" w:hAnsi="Angsana New" w:cs="Angsana New"/>
                <w:sz w:val="26"/>
                <w:szCs w:val="26"/>
                <w:cs/>
              </w:rPr>
              <w:t xml:space="preserve"> ต่อปี</w:t>
            </w:r>
          </w:p>
        </w:tc>
      </w:tr>
      <w:tr w:rsidR="009C4B76" w:rsidRPr="000A6877" w14:paraId="2308BE22" w14:textId="77777777">
        <w:tc>
          <w:tcPr>
            <w:tcW w:w="2468" w:type="dxa"/>
          </w:tcPr>
          <w:p w14:paraId="38BE061F" w14:textId="77777777" w:rsidR="009C4B76" w:rsidRPr="000A6877" w:rsidRDefault="009C4B76" w:rsidP="009C4B76">
            <w:pPr>
              <w:ind w:left="-2"/>
              <w:rPr>
                <w:rFonts w:ascii="Angsana New" w:eastAsia="Brush Script MT" w:hAnsi="Angsana New" w:cs="Angsana New"/>
                <w:sz w:val="26"/>
                <w:szCs w:val="26"/>
              </w:rPr>
            </w:pPr>
            <w:r w:rsidRPr="000A6877">
              <w:rPr>
                <w:rFonts w:ascii="Angsana New" w:eastAsia="Brush Script MT" w:hAnsi="Angsana New" w:cs="Angsana New"/>
                <w:sz w:val="26"/>
                <w:szCs w:val="26"/>
                <w:cs/>
              </w:rPr>
              <w:t>อัตราการลาออก</w:t>
            </w:r>
          </w:p>
        </w:tc>
        <w:tc>
          <w:tcPr>
            <w:tcW w:w="1980" w:type="dxa"/>
            <w:vAlign w:val="bottom"/>
          </w:tcPr>
          <w:p w14:paraId="6CFDB411" w14:textId="77777777" w:rsidR="009C4B76" w:rsidRPr="00625FFD" w:rsidRDefault="009C4B76" w:rsidP="009C4B76">
            <w:pPr>
              <w:tabs>
                <w:tab w:val="decimal" w:pos="1180"/>
              </w:tabs>
              <w:ind w:left="-112"/>
              <w:rPr>
                <w:rFonts w:ascii="Angsana New" w:hAnsi="Angsana New" w:cs="Angsana New"/>
                <w:sz w:val="26"/>
                <w:szCs w:val="26"/>
              </w:rPr>
            </w:pPr>
            <w:r w:rsidRPr="00625FFD">
              <w:rPr>
                <w:rFonts w:ascii="Angsana New" w:hAnsi="Angsana New" w:cs="Angsana New"/>
                <w:sz w:val="26"/>
                <w:szCs w:val="26"/>
                <w:cs/>
              </w:rPr>
              <w:t xml:space="preserve">ร้อยละ </w:t>
            </w:r>
            <w:r w:rsidRPr="00625FFD">
              <w:rPr>
                <w:rFonts w:ascii="Angsana New" w:hAnsi="Angsana New" w:cs="Angsana New"/>
                <w:sz w:val="26"/>
                <w:szCs w:val="26"/>
              </w:rPr>
              <w:t>2</w:t>
            </w:r>
            <w:r w:rsidRPr="00625FFD">
              <w:rPr>
                <w:rFonts w:ascii="Angsana New" w:hAnsi="Angsana New" w:cs="Angsana New"/>
                <w:sz w:val="26"/>
                <w:szCs w:val="26"/>
                <w:cs/>
              </w:rPr>
              <w:t>.</w:t>
            </w:r>
            <w:r w:rsidRPr="00625FFD">
              <w:rPr>
                <w:rFonts w:ascii="Angsana New" w:hAnsi="Angsana New" w:cs="Angsana New"/>
                <w:sz w:val="26"/>
                <w:szCs w:val="26"/>
              </w:rPr>
              <w:t>00</w:t>
            </w:r>
            <w:r w:rsidRPr="00625FFD">
              <w:rPr>
                <w:rFonts w:ascii="Angsana New" w:hAnsi="Angsana New" w:cs="Angsana New"/>
                <w:sz w:val="26"/>
                <w:szCs w:val="26"/>
                <w:cs/>
              </w:rPr>
              <w:t xml:space="preserve"> </w:t>
            </w:r>
            <w:r w:rsidRPr="00625FFD">
              <w:rPr>
                <w:rFonts w:ascii="Angsana New" w:hAnsi="Angsana New" w:cs="Angsana New"/>
                <w:sz w:val="26"/>
                <w:szCs w:val="26"/>
              </w:rPr>
              <w:t>–</w:t>
            </w:r>
            <w:r w:rsidRPr="00625FFD">
              <w:rPr>
                <w:rFonts w:ascii="Angsana New" w:hAnsi="Angsana New" w:cs="Angsana New"/>
                <w:sz w:val="26"/>
                <w:szCs w:val="26"/>
                <w:cs/>
              </w:rPr>
              <w:t xml:space="preserve"> </w:t>
            </w:r>
            <w:r w:rsidRPr="00625FFD">
              <w:rPr>
                <w:rFonts w:ascii="Angsana New" w:hAnsi="Angsana New" w:cs="Angsana New"/>
                <w:sz w:val="26"/>
                <w:szCs w:val="26"/>
              </w:rPr>
              <w:t>15</w:t>
            </w:r>
            <w:r w:rsidRPr="00625FFD">
              <w:rPr>
                <w:rFonts w:ascii="Angsana New" w:hAnsi="Angsana New" w:cs="Angsana New"/>
                <w:sz w:val="26"/>
                <w:szCs w:val="26"/>
                <w:cs/>
              </w:rPr>
              <w:t>.</w:t>
            </w:r>
            <w:r w:rsidRPr="00625FFD">
              <w:rPr>
                <w:rFonts w:ascii="Angsana New" w:hAnsi="Angsana New" w:cs="Angsana New"/>
                <w:sz w:val="26"/>
                <w:szCs w:val="26"/>
              </w:rPr>
              <w:t>00</w:t>
            </w:r>
            <w:r w:rsidRPr="00625FFD">
              <w:rPr>
                <w:rFonts w:ascii="Angsana New" w:hAnsi="Angsana New" w:cs="Angsana New"/>
                <w:sz w:val="26"/>
                <w:szCs w:val="26"/>
                <w:cs/>
              </w:rPr>
              <w:t xml:space="preserve"> ต่อปี</w:t>
            </w:r>
          </w:p>
        </w:tc>
        <w:tc>
          <w:tcPr>
            <w:tcW w:w="1980" w:type="dxa"/>
            <w:vAlign w:val="bottom"/>
          </w:tcPr>
          <w:p w14:paraId="5BF1E417" w14:textId="76E1B5BC" w:rsidR="009C4B76" w:rsidRPr="000A6877" w:rsidRDefault="009C4B76" w:rsidP="009C4B76">
            <w:pPr>
              <w:tabs>
                <w:tab w:val="decimal" w:pos="1180"/>
              </w:tabs>
              <w:ind w:left="-112"/>
              <w:rPr>
                <w:rFonts w:ascii="Angsana New" w:hAnsi="Angsana New" w:cs="Angsana New"/>
                <w:sz w:val="26"/>
                <w:szCs w:val="26"/>
              </w:rPr>
            </w:pPr>
            <w:r w:rsidRPr="00BA1075">
              <w:rPr>
                <w:rFonts w:ascii="Angsana New" w:hAnsi="Angsana New" w:cs="Angsana New"/>
                <w:sz w:val="26"/>
                <w:szCs w:val="26"/>
                <w:cs/>
              </w:rPr>
              <w:t xml:space="preserve">ร้อยละ </w:t>
            </w:r>
            <w:r w:rsidRPr="00BA1075">
              <w:rPr>
                <w:rFonts w:ascii="Angsana New" w:hAnsi="Angsana New" w:cs="Angsana New"/>
                <w:sz w:val="26"/>
                <w:szCs w:val="26"/>
              </w:rPr>
              <w:t>2</w:t>
            </w:r>
            <w:r w:rsidRPr="00BA1075">
              <w:rPr>
                <w:rFonts w:ascii="Angsana New" w:hAnsi="Angsana New" w:cs="Angsana New"/>
                <w:sz w:val="26"/>
                <w:szCs w:val="26"/>
                <w:cs/>
              </w:rPr>
              <w:t>.</w:t>
            </w:r>
            <w:r w:rsidRPr="00BA1075">
              <w:rPr>
                <w:rFonts w:ascii="Angsana New" w:hAnsi="Angsana New" w:cs="Angsana New"/>
                <w:sz w:val="26"/>
                <w:szCs w:val="26"/>
              </w:rPr>
              <w:t>00</w:t>
            </w:r>
            <w:r w:rsidRPr="00BA1075">
              <w:rPr>
                <w:rFonts w:ascii="Angsana New" w:hAnsi="Angsana New" w:cs="Angsana New"/>
                <w:sz w:val="26"/>
                <w:szCs w:val="26"/>
                <w:cs/>
              </w:rPr>
              <w:t xml:space="preserve"> </w:t>
            </w:r>
            <w:r w:rsidRPr="00BA1075">
              <w:rPr>
                <w:rFonts w:ascii="Angsana New" w:hAnsi="Angsana New" w:cs="Angsana New"/>
                <w:sz w:val="26"/>
                <w:szCs w:val="26"/>
              </w:rPr>
              <w:t>–</w:t>
            </w:r>
            <w:r w:rsidRPr="00BA1075">
              <w:rPr>
                <w:rFonts w:ascii="Angsana New" w:hAnsi="Angsana New" w:cs="Angsana New"/>
                <w:sz w:val="26"/>
                <w:szCs w:val="26"/>
                <w:cs/>
              </w:rPr>
              <w:t xml:space="preserve"> </w:t>
            </w:r>
            <w:r w:rsidRPr="00BA1075">
              <w:rPr>
                <w:rFonts w:ascii="Angsana New" w:hAnsi="Angsana New" w:cs="Angsana New"/>
                <w:sz w:val="26"/>
                <w:szCs w:val="26"/>
              </w:rPr>
              <w:t>15</w:t>
            </w:r>
            <w:r w:rsidRPr="00BA1075">
              <w:rPr>
                <w:rFonts w:ascii="Angsana New" w:hAnsi="Angsana New" w:cs="Angsana New"/>
                <w:sz w:val="26"/>
                <w:szCs w:val="26"/>
                <w:cs/>
              </w:rPr>
              <w:t>.</w:t>
            </w:r>
            <w:r w:rsidRPr="00BA1075">
              <w:rPr>
                <w:rFonts w:ascii="Angsana New" w:hAnsi="Angsana New" w:cs="Angsana New"/>
                <w:sz w:val="26"/>
                <w:szCs w:val="26"/>
              </w:rPr>
              <w:t>00</w:t>
            </w:r>
            <w:r w:rsidRPr="00BA1075">
              <w:rPr>
                <w:rFonts w:ascii="Angsana New" w:hAnsi="Angsana New" w:cs="Angsana New"/>
                <w:sz w:val="26"/>
                <w:szCs w:val="26"/>
                <w:cs/>
              </w:rPr>
              <w:t xml:space="preserve"> ต่อปี</w:t>
            </w:r>
          </w:p>
        </w:tc>
        <w:tc>
          <w:tcPr>
            <w:tcW w:w="1904" w:type="dxa"/>
            <w:vAlign w:val="bottom"/>
          </w:tcPr>
          <w:p w14:paraId="69C82031" w14:textId="77777777" w:rsidR="009C4B76" w:rsidRPr="00CB4192" w:rsidRDefault="009C4B76" w:rsidP="009C4B76">
            <w:pPr>
              <w:tabs>
                <w:tab w:val="decimal" w:pos="1332"/>
              </w:tabs>
              <w:ind w:left="-112" w:right="-18"/>
              <w:rPr>
                <w:rFonts w:ascii="Angsana New" w:hAnsi="Angsana New" w:cs="Angsana New"/>
                <w:sz w:val="26"/>
                <w:szCs w:val="26"/>
              </w:rPr>
            </w:pPr>
            <w:r w:rsidRPr="00CB4192">
              <w:rPr>
                <w:rFonts w:ascii="Angsana New" w:hAnsi="Angsana New" w:cs="Angsana New"/>
                <w:sz w:val="26"/>
                <w:szCs w:val="26"/>
                <w:cs/>
              </w:rPr>
              <w:t xml:space="preserve">ร้อยละ </w:t>
            </w:r>
            <w:r w:rsidRPr="00CB4192">
              <w:rPr>
                <w:rFonts w:ascii="Angsana New" w:hAnsi="Angsana New" w:cs="Angsana New"/>
                <w:sz w:val="26"/>
                <w:szCs w:val="26"/>
              </w:rPr>
              <w:t>2</w:t>
            </w:r>
            <w:r w:rsidRPr="00CB4192">
              <w:rPr>
                <w:rFonts w:ascii="Angsana New" w:hAnsi="Angsana New" w:cs="Angsana New"/>
                <w:sz w:val="26"/>
                <w:szCs w:val="26"/>
                <w:cs/>
              </w:rPr>
              <w:t>.</w:t>
            </w:r>
            <w:r w:rsidRPr="00CB4192">
              <w:rPr>
                <w:rFonts w:ascii="Angsana New" w:hAnsi="Angsana New" w:cs="Angsana New"/>
                <w:sz w:val="26"/>
                <w:szCs w:val="26"/>
              </w:rPr>
              <w:t>00</w:t>
            </w:r>
            <w:r w:rsidRPr="00CB4192">
              <w:rPr>
                <w:rFonts w:ascii="Angsana New" w:hAnsi="Angsana New" w:cs="Angsana New"/>
                <w:sz w:val="26"/>
                <w:szCs w:val="26"/>
                <w:cs/>
              </w:rPr>
              <w:t xml:space="preserve"> </w:t>
            </w:r>
            <w:r w:rsidRPr="00CB4192">
              <w:rPr>
                <w:rFonts w:ascii="Angsana New" w:hAnsi="Angsana New" w:cs="Angsana New"/>
                <w:sz w:val="26"/>
                <w:szCs w:val="26"/>
              </w:rPr>
              <w:t>–</w:t>
            </w:r>
            <w:r w:rsidRPr="00CB4192">
              <w:rPr>
                <w:rFonts w:ascii="Angsana New" w:hAnsi="Angsana New" w:cs="Angsana New"/>
                <w:sz w:val="26"/>
                <w:szCs w:val="26"/>
                <w:cs/>
              </w:rPr>
              <w:t xml:space="preserve"> </w:t>
            </w:r>
            <w:r w:rsidRPr="00CB4192">
              <w:rPr>
                <w:rFonts w:ascii="Angsana New" w:hAnsi="Angsana New" w:cs="Angsana New"/>
                <w:sz w:val="26"/>
                <w:szCs w:val="26"/>
              </w:rPr>
              <w:t>15</w:t>
            </w:r>
            <w:r w:rsidRPr="00CB4192">
              <w:rPr>
                <w:rFonts w:ascii="Angsana New" w:hAnsi="Angsana New" w:cs="Angsana New"/>
                <w:sz w:val="26"/>
                <w:szCs w:val="26"/>
                <w:cs/>
              </w:rPr>
              <w:t>.</w:t>
            </w:r>
            <w:r w:rsidRPr="00CB4192">
              <w:rPr>
                <w:rFonts w:ascii="Angsana New" w:hAnsi="Angsana New" w:cs="Angsana New"/>
                <w:sz w:val="26"/>
                <w:szCs w:val="26"/>
              </w:rPr>
              <w:t>00</w:t>
            </w:r>
            <w:r w:rsidRPr="00CB4192">
              <w:rPr>
                <w:rFonts w:ascii="Angsana New" w:hAnsi="Angsana New" w:cs="Angsana New"/>
                <w:sz w:val="26"/>
                <w:szCs w:val="26"/>
                <w:cs/>
              </w:rPr>
              <w:t xml:space="preserve"> ต่อปี</w:t>
            </w:r>
          </w:p>
        </w:tc>
        <w:tc>
          <w:tcPr>
            <w:tcW w:w="1966" w:type="dxa"/>
            <w:vAlign w:val="bottom"/>
          </w:tcPr>
          <w:p w14:paraId="3D87EFD6" w14:textId="27C2E836" w:rsidR="009C4B76" w:rsidRPr="000A6877" w:rsidRDefault="009C4B76" w:rsidP="009C4B76">
            <w:pPr>
              <w:tabs>
                <w:tab w:val="decimal" w:pos="1332"/>
              </w:tabs>
              <w:ind w:left="-112" w:right="-18"/>
              <w:rPr>
                <w:rFonts w:ascii="Angsana New" w:hAnsi="Angsana New" w:cs="Angsana New"/>
                <w:sz w:val="26"/>
                <w:szCs w:val="26"/>
              </w:rPr>
            </w:pPr>
            <w:r w:rsidRPr="00500D7B">
              <w:rPr>
                <w:rFonts w:ascii="Angsana New" w:hAnsi="Angsana New" w:cs="Angsana New"/>
                <w:sz w:val="26"/>
                <w:szCs w:val="26"/>
                <w:cs/>
              </w:rPr>
              <w:t xml:space="preserve">ร้อยละ </w:t>
            </w:r>
            <w:r w:rsidRPr="00500D7B">
              <w:rPr>
                <w:rFonts w:ascii="Angsana New" w:hAnsi="Angsana New" w:cs="Angsana New"/>
                <w:sz w:val="26"/>
                <w:szCs w:val="26"/>
              </w:rPr>
              <w:t>2</w:t>
            </w:r>
            <w:r w:rsidRPr="00500D7B">
              <w:rPr>
                <w:rFonts w:ascii="Angsana New" w:hAnsi="Angsana New" w:cs="Angsana New"/>
                <w:sz w:val="26"/>
                <w:szCs w:val="26"/>
                <w:cs/>
              </w:rPr>
              <w:t>.</w:t>
            </w:r>
            <w:r w:rsidRPr="00500D7B">
              <w:rPr>
                <w:rFonts w:ascii="Angsana New" w:hAnsi="Angsana New" w:cs="Angsana New"/>
                <w:sz w:val="26"/>
                <w:szCs w:val="26"/>
              </w:rPr>
              <w:t>00</w:t>
            </w:r>
            <w:r w:rsidRPr="00500D7B">
              <w:rPr>
                <w:rFonts w:ascii="Angsana New" w:hAnsi="Angsana New" w:cs="Angsana New"/>
                <w:sz w:val="26"/>
                <w:szCs w:val="26"/>
                <w:cs/>
              </w:rPr>
              <w:t xml:space="preserve"> </w:t>
            </w:r>
            <w:r w:rsidRPr="00500D7B">
              <w:rPr>
                <w:rFonts w:ascii="Angsana New" w:hAnsi="Angsana New" w:cs="Angsana New"/>
                <w:sz w:val="26"/>
                <w:szCs w:val="26"/>
              </w:rPr>
              <w:t>–</w:t>
            </w:r>
            <w:r w:rsidRPr="00500D7B">
              <w:rPr>
                <w:rFonts w:ascii="Angsana New" w:hAnsi="Angsana New" w:cs="Angsana New"/>
                <w:sz w:val="26"/>
                <w:szCs w:val="26"/>
                <w:cs/>
              </w:rPr>
              <w:t xml:space="preserve"> </w:t>
            </w:r>
            <w:r w:rsidRPr="00500D7B">
              <w:rPr>
                <w:rFonts w:ascii="Angsana New" w:hAnsi="Angsana New" w:cs="Angsana New"/>
                <w:sz w:val="26"/>
                <w:szCs w:val="26"/>
              </w:rPr>
              <w:t>15</w:t>
            </w:r>
            <w:r w:rsidRPr="00500D7B">
              <w:rPr>
                <w:rFonts w:ascii="Angsana New" w:hAnsi="Angsana New" w:cs="Angsana New"/>
                <w:sz w:val="26"/>
                <w:szCs w:val="26"/>
                <w:cs/>
              </w:rPr>
              <w:t>.</w:t>
            </w:r>
            <w:r w:rsidRPr="00500D7B">
              <w:rPr>
                <w:rFonts w:ascii="Angsana New" w:hAnsi="Angsana New" w:cs="Angsana New"/>
                <w:sz w:val="26"/>
                <w:szCs w:val="26"/>
              </w:rPr>
              <w:t>00</w:t>
            </w:r>
            <w:r w:rsidRPr="00500D7B">
              <w:rPr>
                <w:rFonts w:ascii="Angsana New" w:hAnsi="Angsana New" w:cs="Angsana New"/>
                <w:sz w:val="26"/>
                <w:szCs w:val="26"/>
                <w:cs/>
              </w:rPr>
              <w:t xml:space="preserve"> ต่อปี</w:t>
            </w:r>
          </w:p>
        </w:tc>
      </w:tr>
      <w:tr w:rsidR="009C4B76" w:rsidRPr="000A6877" w14:paraId="0F7333DF" w14:textId="77777777">
        <w:tc>
          <w:tcPr>
            <w:tcW w:w="2468" w:type="dxa"/>
          </w:tcPr>
          <w:p w14:paraId="2172EC94" w14:textId="77777777" w:rsidR="009C4B76" w:rsidRPr="000A6877" w:rsidRDefault="009C4B76" w:rsidP="009C4B76">
            <w:pPr>
              <w:tabs>
                <w:tab w:val="center" w:pos="4153"/>
                <w:tab w:val="right" w:pos="8306"/>
              </w:tabs>
              <w:rPr>
                <w:rFonts w:cs="Angsana New"/>
                <w:sz w:val="26"/>
                <w:szCs w:val="26"/>
                <w:cs/>
              </w:rPr>
            </w:pPr>
            <w:r w:rsidRPr="000A6877">
              <w:rPr>
                <w:rFonts w:cs="Angsana New" w:hint="cs"/>
                <w:sz w:val="26"/>
                <w:szCs w:val="26"/>
                <w:cs/>
              </w:rPr>
              <w:t>เกษียณอายุ</w:t>
            </w:r>
          </w:p>
        </w:tc>
        <w:tc>
          <w:tcPr>
            <w:tcW w:w="1980" w:type="dxa"/>
          </w:tcPr>
          <w:p w14:paraId="50EAB584" w14:textId="77777777" w:rsidR="009C4B76" w:rsidRPr="00625FFD" w:rsidRDefault="009C4B76" w:rsidP="009C4B76">
            <w:pPr>
              <w:tabs>
                <w:tab w:val="center" w:pos="4153"/>
                <w:tab w:val="right" w:pos="8306"/>
              </w:tabs>
              <w:jc w:val="center"/>
              <w:rPr>
                <w:rFonts w:ascii="Angsana New" w:hAnsi="Angsana New" w:cs="Angsana New"/>
                <w:sz w:val="26"/>
                <w:szCs w:val="26"/>
                <w:cs/>
              </w:rPr>
            </w:pPr>
            <w:r w:rsidRPr="00625FFD">
              <w:rPr>
                <w:rFonts w:ascii="Angsana New" w:hAnsi="Angsana New" w:cs="Angsana New"/>
                <w:sz w:val="26"/>
                <w:szCs w:val="26"/>
              </w:rPr>
              <w:t>60</w:t>
            </w:r>
            <w:r w:rsidRPr="00625FFD">
              <w:rPr>
                <w:rFonts w:ascii="Angsana New" w:hAnsi="Angsana New" w:cs="Angsana New"/>
                <w:sz w:val="26"/>
                <w:szCs w:val="26"/>
                <w:cs/>
              </w:rPr>
              <w:t xml:space="preserve"> ปี</w:t>
            </w:r>
          </w:p>
        </w:tc>
        <w:tc>
          <w:tcPr>
            <w:tcW w:w="1980" w:type="dxa"/>
          </w:tcPr>
          <w:p w14:paraId="57427B4B" w14:textId="193327BC" w:rsidR="009C4B76" w:rsidRPr="000A6877" w:rsidRDefault="009C4B76" w:rsidP="009C4B76">
            <w:pPr>
              <w:tabs>
                <w:tab w:val="center" w:pos="4153"/>
                <w:tab w:val="right" w:pos="8306"/>
              </w:tabs>
              <w:jc w:val="center"/>
              <w:rPr>
                <w:rFonts w:ascii="Angsana New" w:hAnsi="Angsana New" w:cs="Angsana New"/>
                <w:sz w:val="26"/>
                <w:szCs w:val="26"/>
                <w:cs/>
              </w:rPr>
            </w:pPr>
            <w:r w:rsidRPr="00931EFB">
              <w:rPr>
                <w:rFonts w:ascii="Angsana New" w:hAnsi="Angsana New" w:cs="Angsana New"/>
                <w:sz w:val="26"/>
                <w:szCs w:val="26"/>
              </w:rPr>
              <w:t>60</w:t>
            </w:r>
            <w:r w:rsidRPr="00931EFB">
              <w:rPr>
                <w:rFonts w:ascii="Angsana New" w:hAnsi="Angsana New" w:cs="Angsana New"/>
                <w:sz w:val="26"/>
                <w:szCs w:val="26"/>
                <w:cs/>
              </w:rPr>
              <w:t xml:space="preserve"> ปี</w:t>
            </w:r>
          </w:p>
        </w:tc>
        <w:tc>
          <w:tcPr>
            <w:tcW w:w="1904" w:type="dxa"/>
          </w:tcPr>
          <w:p w14:paraId="2C80CD21" w14:textId="77777777" w:rsidR="009C4B76" w:rsidRPr="00CB4192" w:rsidRDefault="009C4B76" w:rsidP="009C4B76">
            <w:pPr>
              <w:tabs>
                <w:tab w:val="center" w:pos="4153"/>
                <w:tab w:val="right" w:pos="8306"/>
              </w:tabs>
              <w:jc w:val="center"/>
              <w:rPr>
                <w:rFonts w:ascii="Angsana New" w:hAnsi="Angsana New" w:cs="Angsana New"/>
                <w:sz w:val="26"/>
                <w:szCs w:val="26"/>
                <w:cs/>
              </w:rPr>
            </w:pPr>
            <w:r w:rsidRPr="00CB4192">
              <w:rPr>
                <w:rFonts w:ascii="Angsana New" w:hAnsi="Angsana New" w:cs="Angsana New"/>
                <w:sz w:val="26"/>
                <w:szCs w:val="26"/>
              </w:rPr>
              <w:t>60</w:t>
            </w:r>
            <w:r w:rsidRPr="00CB4192">
              <w:rPr>
                <w:rFonts w:ascii="Angsana New" w:hAnsi="Angsana New" w:cs="Angsana New"/>
                <w:sz w:val="26"/>
                <w:szCs w:val="26"/>
                <w:cs/>
              </w:rPr>
              <w:t xml:space="preserve"> ปี</w:t>
            </w:r>
          </w:p>
        </w:tc>
        <w:tc>
          <w:tcPr>
            <w:tcW w:w="1966" w:type="dxa"/>
          </w:tcPr>
          <w:p w14:paraId="644A3F81" w14:textId="3EEA9C0D" w:rsidR="009C4B76" w:rsidRPr="000A6877" w:rsidRDefault="009C4B76" w:rsidP="009C4B76">
            <w:pPr>
              <w:tabs>
                <w:tab w:val="center" w:pos="4153"/>
                <w:tab w:val="right" w:pos="8306"/>
              </w:tabs>
              <w:jc w:val="center"/>
              <w:rPr>
                <w:rFonts w:ascii="Angsana New" w:hAnsi="Angsana New" w:cs="Angsana New"/>
                <w:sz w:val="26"/>
                <w:szCs w:val="26"/>
                <w:cs/>
              </w:rPr>
            </w:pPr>
            <w:r w:rsidRPr="00500D7B">
              <w:rPr>
                <w:rFonts w:ascii="Angsana New" w:hAnsi="Angsana New" w:cs="Angsana New"/>
                <w:sz w:val="26"/>
                <w:szCs w:val="26"/>
              </w:rPr>
              <w:t>60</w:t>
            </w:r>
            <w:r w:rsidRPr="00500D7B">
              <w:rPr>
                <w:rFonts w:ascii="Angsana New" w:hAnsi="Angsana New" w:cs="Angsana New"/>
                <w:sz w:val="26"/>
                <w:szCs w:val="26"/>
                <w:cs/>
              </w:rPr>
              <w:t xml:space="preserve"> ปี</w:t>
            </w:r>
          </w:p>
        </w:tc>
      </w:tr>
    </w:tbl>
    <w:p w14:paraId="5966082E" w14:textId="77777777" w:rsidR="006C7130" w:rsidRDefault="006C7130" w:rsidP="006C7130">
      <w:pPr>
        <w:ind w:left="426" w:firstLine="850"/>
        <w:jc w:val="thaiDistribute"/>
        <w:rPr>
          <w:rFonts w:ascii="Angsana New" w:eastAsia="Times New Roman" w:hAnsi="Angsana New" w:cs="Angsana New"/>
          <w:sz w:val="16"/>
          <w:szCs w:val="16"/>
        </w:rPr>
      </w:pPr>
    </w:p>
    <w:p w14:paraId="4296D6F5" w14:textId="77777777" w:rsidR="009812DF" w:rsidRDefault="009812DF" w:rsidP="006C7130">
      <w:pPr>
        <w:ind w:left="426" w:firstLine="850"/>
        <w:jc w:val="thaiDistribute"/>
        <w:rPr>
          <w:rFonts w:ascii="Angsana New" w:eastAsia="Times New Roman" w:hAnsi="Angsana New" w:cs="Angsana New"/>
          <w:sz w:val="16"/>
          <w:szCs w:val="16"/>
        </w:rPr>
      </w:pPr>
    </w:p>
    <w:p w14:paraId="236B23A1" w14:textId="77777777" w:rsidR="009812DF" w:rsidRDefault="009812DF" w:rsidP="006C7130">
      <w:pPr>
        <w:ind w:left="426" w:firstLine="850"/>
        <w:jc w:val="thaiDistribute"/>
        <w:rPr>
          <w:rFonts w:ascii="Angsana New" w:eastAsia="Times New Roman" w:hAnsi="Angsana New" w:cs="Angsana New"/>
          <w:sz w:val="16"/>
          <w:szCs w:val="16"/>
        </w:rPr>
      </w:pPr>
    </w:p>
    <w:p w14:paraId="769D1796" w14:textId="77777777" w:rsidR="009812DF" w:rsidRDefault="009812DF" w:rsidP="006C7130">
      <w:pPr>
        <w:ind w:left="426" w:firstLine="850"/>
        <w:jc w:val="thaiDistribute"/>
        <w:rPr>
          <w:rFonts w:ascii="Angsana New" w:eastAsia="Times New Roman" w:hAnsi="Angsana New" w:cs="Angsana New"/>
          <w:sz w:val="16"/>
          <w:szCs w:val="16"/>
        </w:rPr>
      </w:pPr>
    </w:p>
    <w:p w14:paraId="7CF4FC60" w14:textId="77777777" w:rsidR="009812DF" w:rsidRDefault="009812DF" w:rsidP="006C7130">
      <w:pPr>
        <w:ind w:left="426" w:firstLine="850"/>
        <w:jc w:val="thaiDistribute"/>
        <w:rPr>
          <w:rFonts w:ascii="Angsana New" w:eastAsia="Times New Roman" w:hAnsi="Angsana New" w:cs="Angsana New"/>
          <w:sz w:val="16"/>
          <w:szCs w:val="16"/>
        </w:rPr>
      </w:pPr>
    </w:p>
    <w:p w14:paraId="0470B4B4" w14:textId="77777777" w:rsidR="009812DF" w:rsidRDefault="009812DF" w:rsidP="006C7130">
      <w:pPr>
        <w:ind w:left="426" w:firstLine="850"/>
        <w:jc w:val="thaiDistribute"/>
        <w:rPr>
          <w:rFonts w:ascii="Angsana New" w:eastAsia="Times New Roman" w:hAnsi="Angsana New" w:cs="Angsana New"/>
          <w:sz w:val="16"/>
          <w:szCs w:val="16"/>
        </w:rPr>
      </w:pPr>
    </w:p>
    <w:p w14:paraId="5705A2E6" w14:textId="77777777" w:rsidR="009812DF" w:rsidRDefault="009812DF" w:rsidP="006C7130">
      <w:pPr>
        <w:ind w:left="426" w:firstLine="850"/>
        <w:jc w:val="thaiDistribute"/>
        <w:rPr>
          <w:rFonts w:ascii="Angsana New" w:eastAsia="Times New Roman" w:hAnsi="Angsana New" w:cs="Angsana New"/>
          <w:sz w:val="16"/>
          <w:szCs w:val="16"/>
        </w:rPr>
      </w:pPr>
    </w:p>
    <w:p w14:paraId="5F8BA2FE" w14:textId="77777777" w:rsidR="009812DF" w:rsidRDefault="009812DF" w:rsidP="006C7130">
      <w:pPr>
        <w:ind w:left="426" w:firstLine="850"/>
        <w:jc w:val="thaiDistribute"/>
        <w:rPr>
          <w:rFonts w:ascii="Angsana New" w:eastAsia="Times New Roman" w:hAnsi="Angsana New" w:cs="Angsana New"/>
          <w:sz w:val="16"/>
          <w:szCs w:val="16"/>
        </w:rPr>
      </w:pPr>
    </w:p>
    <w:p w14:paraId="09342869" w14:textId="77777777" w:rsidR="009812DF" w:rsidRDefault="009812DF" w:rsidP="006C7130">
      <w:pPr>
        <w:ind w:left="426" w:firstLine="850"/>
        <w:jc w:val="thaiDistribute"/>
        <w:rPr>
          <w:rFonts w:ascii="Angsana New" w:eastAsia="Times New Roman" w:hAnsi="Angsana New" w:cs="Angsana New"/>
          <w:sz w:val="16"/>
          <w:szCs w:val="16"/>
        </w:rPr>
      </w:pPr>
    </w:p>
    <w:p w14:paraId="42290C84" w14:textId="77777777" w:rsidR="009812DF" w:rsidRDefault="009812DF" w:rsidP="006C7130">
      <w:pPr>
        <w:ind w:left="426" w:firstLine="850"/>
        <w:jc w:val="thaiDistribute"/>
        <w:rPr>
          <w:rFonts w:ascii="Angsana New" w:eastAsia="Times New Roman" w:hAnsi="Angsana New" w:cs="Angsana New"/>
          <w:sz w:val="16"/>
          <w:szCs w:val="16"/>
        </w:rPr>
      </w:pPr>
    </w:p>
    <w:p w14:paraId="049188F0" w14:textId="77777777" w:rsidR="009812DF" w:rsidRDefault="009812DF" w:rsidP="006C7130">
      <w:pPr>
        <w:ind w:left="426" w:firstLine="850"/>
        <w:jc w:val="thaiDistribute"/>
        <w:rPr>
          <w:rFonts w:ascii="Angsana New" w:eastAsia="Times New Roman" w:hAnsi="Angsana New" w:cs="Angsana New"/>
          <w:sz w:val="16"/>
          <w:szCs w:val="16"/>
        </w:rPr>
      </w:pPr>
    </w:p>
    <w:p w14:paraId="31D636CC" w14:textId="77777777" w:rsidR="009812DF" w:rsidRDefault="009812DF" w:rsidP="006C7130">
      <w:pPr>
        <w:ind w:left="426" w:firstLine="850"/>
        <w:jc w:val="thaiDistribute"/>
        <w:rPr>
          <w:rFonts w:ascii="Angsana New" w:eastAsia="Times New Roman" w:hAnsi="Angsana New" w:cs="Angsana New"/>
          <w:sz w:val="16"/>
          <w:szCs w:val="16"/>
        </w:rPr>
      </w:pPr>
    </w:p>
    <w:p w14:paraId="7B32949A" w14:textId="77777777" w:rsidR="009812DF" w:rsidRDefault="009812DF" w:rsidP="006C7130">
      <w:pPr>
        <w:ind w:left="426" w:firstLine="850"/>
        <w:jc w:val="thaiDistribute"/>
        <w:rPr>
          <w:rFonts w:ascii="Angsana New" w:eastAsia="Times New Roman" w:hAnsi="Angsana New" w:cs="Angsana New"/>
          <w:sz w:val="16"/>
          <w:szCs w:val="16"/>
        </w:rPr>
      </w:pPr>
    </w:p>
    <w:p w14:paraId="51F1BD87" w14:textId="77777777" w:rsidR="009812DF" w:rsidRDefault="009812DF" w:rsidP="006C7130">
      <w:pPr>
        <w:ind w:left="426" w:firstLine="850"/>
        <w:jc w:val="thaiDistribute"/>
        <w:rPr>
          <w:rFonts w:ascii="Angsana New" w:eastAsia="Times New Roman" w:hAnsi="Angsana New" w:cs="Angsana New"/>
          <w:sz w:val="16"/>
          <w:szCs w:val="16"/>
        </w:rPr>
      </w:pPr>
    </w:p>
    <w:p w14:paraId="3383E1A0" w14:textId="77777777" w:rsidR="009812DF" w:rsidRDefault="009812DF" w:rsidP="006C7130">
      <w:pPr>
        <w:ind w:left="426" w:firstLine="850"/>
        <w:jc w:val="thaiDistribute"/>
        <w:rPr>
          <w:rFonts w:ascii="Angsana New" w:eastAsia="Times New Roman" w:hAnsi="Angsana New" w:cs="Angsana New"/>
          <w:sz w:val="16"/>
          <w:szCs w:val="16"/>
        </w:rPr>
      </w:pPr>
    </w:p>
    <w:p w14:paraId="1C2B9550" w14:textId="77777777" w:rsidR="009812DF" w:rsidRDefault="009812DF" w:rsidP="006C7130">
      <w:pPr>
        <w:ind w:left="426" w:firstLine="850"/>
        <w:jc w:val="thaiDistribute"/>
        <w:rPr>
          <w:rFonts w:ascii="Angsana New" w:eastAsia="Times New Roman" w:hAnsi="Angsana New" w:cs="Angsana New"/>
          <w:sz w:val="16"/>
          <w:szCs w:val="16"/>
        </w:rPr>
      </w:pPr>
    </w:p>
    <w:p w14:paraId="7F78970E" w14:textId="77777777" w:rsidR="00FD68DB" w:rsidRPr="00FD68DB" w:rsidRDefault="00FD68DB" w:rsidP="00FD68DB">
      <w:pPr>
        <w:ind w:left="450" w:hanging="24"/>
        <w:jc w:val="thaiDistribute"/>
        <w:rPr>
          <w:rFonts w:ascii="Angsana New" w:hAnsi="Angsana New" w:cs="Angsana New"/>
          <w:sz w:val="30"/>
          <w:szCs w:val="30"/>
        </w:rPr>
      </w:pPr>
      <w:r w:rsidRPr="00FD68DB">
        <w:rPr>
          <w:rFonts w:ascii="Angsana New" w:hAnsi="Angsana New" w:cs="Angsana New" w:hint="cs"/>
          <w:sz w:val="30"/>
          <w:szCs w:val="30"/>
          <w:cs/>
        </w:rPr>
        <w:t>การวิเคราะห์ความอ่อนไหว</w:t>
      </w:r>
    </w:p>
    <w:p w14:paraId="1B35F8A8" w14:textId="77777777" w:rsidR="00EB2E29" w:rsidRPr="00EB2E29" w:rsidRDefault="00EB2E29" w:rsidP="00FD68DB">
      <w:pPr>
        <w:ind w:left="450" w:hanging="24"/>
        <w:jc w:val="thaiDistribute"/>
        <w:rPr>
          <w:rFonts w:ascii="Angsana New" w:hAnsi="Angsana New" w:cs="Angsana New"/>
          <w:sz w:val="16"/>
          <w:szCs w:val="16"/>
        </w:rPr>
      </w:pPr>
    </w:p>
    <w:p w14:paraId="2863F22B" w14:textId="007C6059" w:rsidR="00EB2E29" w:rsidRDefault="00EB2E29" w:rsidP="00EB2E29">
      <w:pPr>
        <w:ind w:left="450" w:firstLine="968"/>
        <w:jc w:val="thaiDistribute"/>
        <w:rPr>
          <w:rFonts w:ascii="Angsana New" w:hAnsi="Angsana New" w:cs="Angsana New"/>
          <w:sz w:val="30"/>
          <w:szCs w:val="30"/>
        </w:rPr>
      </w:pPr>
      <w:r w:rsidRPr="00EB2E29">
        <w:rPr>
          <w:rFonts w:ascii="Angsana New" w:hAnsi="Angsana New" w:cs="Angsana New"/>
          <w:sz w:val="30"/>
          <w:szCs w:val="30"/>
          <w:cs/>
        </w:rPr>
        <w:t>การเปลี่ยนแปลงในแต่ละข้อสมมติที่เกี่ยวข้อง</w:t>
      </w:r>
      <w:r w:rsidRPr="00EB2E29">
        <w:rPr>
          <w:rFonts w:ascii="Angsana New" w:hAnsi="Angsana New" w:cs="Angsana New" w:hint="cs"/>
          <w:sz w:val="30"/>
          <w:szCs w:val="30"/>
          <w:cs/>
        </w:rPr>
        <w:t>ในการประมาณการตามหลักคณิตศาสตร์ประกันภัยที่อาจเป็นไปได้อย่างสมเหตุสมผล</w:t>
      </w:r>
      <w:r w:rsidRPr="00EB2E29">
        <w:rPr>
          <w:rFonts w:ascii="Angsana New" w:hAnsi="Angsana New" w:cs="Angsana New"/>
          <w:sz w:val="30"/>
          <w:szCs w:val="30"/>
          <w:cs/>
        </w:rPr>
        <w:t>โดยถือว่าข้อสมมติอื่น</w:t>
      </w:r>
      <w:r w:rsidRPr="00EB2E29">
        <w:rPr>
          <w:rFonts w:ascii="Angsana New" w:hAnsi="Angsana New" w:cs="Angsana New" w:hint="cs"/>
          <w:sz w:val="30"/>
          <w:szCs w:val="30"/>
          <w:cs/>
        </w:rPr>
        <w:t xml:space="preserve"> </w:t>
      </w:r>
      <w:r w:rsidRPr="00EB2E29">
        <w:rPr>
          <w:rFonts w:ascii="Angsana New" w:hAnsi="Angsana New" w:cs="Angsana New"/>
          <w:sz w:val="30"/>
          <w:szCs w:val="30"/>
          <w:cs/>
        </w:rPr>
        <w:t>ๆ คงที่จะมีผลกระทบต่อประมาณการหนี้สิน</w:t>
      </w:r>
      <w:r w:rsidRPr="00EB2E29">
        <w:rPr>
          <w:rFonts w:ascii="Angsana New" w:hAnsi="Angsana New" w:cs="Angsana New" w:hint="cs"/>
          <w:sz w:val="30"/>
          <w:szCs w:val="30"/>
          <w:cs/>
        </w:rPr>
        <w:t>ไม่</w:t>
      </w:r>
      <w:r w:rsidRPr="00EB2E29">
        <w:rPr>
          <w:rFonts w:ascii="Angsana New" w:hAnsi="Angsana New" w:cs="Angsana New"/>
          <w:sz w:val="30"/>
          <w:szCs w:val="30"/>
          <w:cs/>
        </w:rPr>
        <w:t>หมุนเวียนสำหรับผลประโยชน์พนักงาน</w:t>
      </w:r>
      <w:r w:rsidRPr="00EB2E29">
        <w:rPr>
          <w:rFonts w:ascii="Angsana New" w:hAnsi="Angsana New" w:cs="Angsana New" w:hint="cs"/>
          <w:sz w:val="30"/>
          <w:szCs w:val="30"/>
          <w:cs/>
        </w:rPr>
        <w:t>สรุปได้</w:t>
      </w:r>
      <w:r w:rsidRPr="00EB2E29">
        <w:rPr>
          <w:rFonts w:ascii="Angsana New" w:hAnsi="Angsana New" w:cs="Angsana New"/>
          <w:sz w:val="30"/>
          <w:szCs w:val="30"/>
          <w:cs/>
        </w:rPr>
        <w:t>ดังนี้</w:t>
      </w:r>
    </w:p>
    <w:tbl>
      <w:tblPr>
        <w:tblW w:w="9213" w:type="dxa"/>
        <w:tblInd w:w="426" w:type="dxa"/>
        <w:tblLayout w:type="fixed"/>
        <w:tblCellMar>
          <w:left w:w="0" w:type="dxa"/>
          <w:right w:w="0" w:type="dxa"/>
        </w:tblCellMar>
        <w:tblLook w:val="0000" w:firstRow="0" w:lastRow="0" w:firstColumn="0" w:lastColumn="0" w:noHBand="0" w:noVBand="0"/>
      </w:tblPr>
      <w:tblGrid>
        <w:gridCol w:w="2814"/>
        <w:gridCol w:w="1580"/>
        <w:gridCol w:w="142"/>
        <w:gridCol w:w="1559"/>
        <w:gridCol w:w="142"/>
        <w:gridCol w:w="1417"/>
        <w:gridCol w:w="142"/>
        <w:gridCol w:w="1417"/>
      </w:tblGrid>
      <w:tr w:rsidR="00996DED" w:rsidRPr="00FB6AF9" w14:paraId="1D240D97" w14:textId="77777777">
        <w:trPr>
          <w:trHeight w:val="405"/>
          <w:tblHeader/>
        </w:trPr>
        <w:tc>
          <w:tcPr>
            <w:tcW w:w="2814" w:type="dxa"/>
          </w:tcPr>
          <w:p w14:paraId="6A364840" w14:textId="77777777" w:rsidR="00996DED" w:rsidRPr="000A6877" w:rsidRDefault="00996DED">
            <w:pPr>
              <w:jc w:val="center"/>
              <w:rPr>
                <w:rFonts w:ascii="Angsana New" w:hAnsi="Angsana New" w:cs="Angsana New"/>
                <w:sz w:val="30"/>
                <w:szCs w:val="30"/>
              </w:rPr>
            </w:pPr>
          </w:p>
        </w:tc>
        <w:tc>
          <w:tcPr>
            <w:tcW w:w="3281" w:type="dxa"/>
            <w:gridSpan w:val="3"/>
          </w:tcPr>
          <w:p w14:paraId="3F7EBB42" w14:textId="77777777" w:rsidR="00996DED" w:rsidRPr="000A6877" w:rsidRDefault="00996DED">
            <w:pPr>
              <w:jc w:val="center"/>
              <w:rPr>
                <w:rFonts w:ascii="Angsana New" w:hAnsi="Angsana New" w:cs="Angsana New"/>
                <w:sz w:val="30"/>
                <w:szCs w:val="30"/>
                <w:cs/>
              </w:rPr>
            </w:pPr>
          </w:p>
        </w:tc>
        <w:tc>
          <w:tcPr>
            <w:tcW w:w="142" w:type="dxa"/>
          </w:tcPr>
          <w:p w14:paraId="7BE29E0D" w14:textId="77777777" w:rsidR="00996DED" w:rsidRPr="000A6877" w:rsidRDefault="00996DED">
            <w:pPr>
              <w:jc w:val="center"/>
              <w:rPr>
                <w:rFonts w:ascii="Angsana New" w:hAnsi="Angsana New" w:cs="Angsana New"/>
                <w:sz w:val="30"/>
                <w:szCs w:val="30"/>
                <w:cs/>
              </w:rPr>
            </w:pPr>
          </w:p>
        </w:tc>
        <w:tc>
          <w:tcPr>
            <w:tcW w:w="2976" w:type="dxa"/>
            <w:gridSpan w:val="3"/>
          </w:tcPr>
          <w:p w14:paraId="3FD65913" w14:textId="77777777" w:rsidR="00996DED" w:rsidRPr="000A6877" w:rsidRDefault="00996DED">
            <w:pPr>
              <w:jc w:val="center"/>
              <w:rPr>
                <w:rFonts w:ascii="Angsana New" w:hAnsi="Angsana New" w:cs="Angsana New"/>
                <w:sz w:val="30"/>
                <w:szCs w:val="30"/>
                <w:cs/>
              </w:rPr>
            </w:pPr>
            <w:r w:rsidRPr="000A6877">
              <w:rPr>
                <w:rFonts w:ascii="Angsana New" w:hAnsi="Angsana New" w:cs="Angsana New"/>
                <w:snapToGrid w:val="0"/>
                <w:color w:val="000000"/>
                <w:sz w:val="30"/>
                <w:szCs w:val="30"/>
                <w:cs/>
                <w:lang w:eastAsia="th-TH"/>
              </w:rPr>
              <w:t xml:space="preserve">                              (หน่วย </w:t>
            </w:r>
            <w:r w:rsidRPr="000A6877">
              <w:rPr>
                <w:rFonts w:ascii="Angsana New" w:hAnsi="Angsana New" w:cs="Angsana New"/>
                <w:snapToGrid w:val="0"/>
                <w:color w:val="000000"/>
                <w:sz w:val="30"/>
                <w:szCs w:val="30"/>
                <w:lang w:eastAsia="th-TH"/>
              </w:rPr>
              <w:t xml:space="preserve">: </w:t>
            </w:r>
            <w:r w:rsidRPr="000A6877">
              <w:rPr>
                <w:rFonts w:ascii="Angsana New" w:hAnsi="Angsana New" w:cs="Angsana New"/>
                <w:snapToGrid w:val="0"/>
                <w:color w:val="000000"/>
                <w:sz w:val="30"/>
                <w:szCs w:val="30"/>
                <w:cs/>
                <w:lang w:eastAsia="th-TH"/>
              </w:rPr>
              <w:t>บาท)</w:t>
            </w:r>
          </w:p>
        </w:tc>
      </w:tr>
      <w:tr w:rsidR="00996DED" w:rsidRPr="00FB6AF9" w14:paraId="5DB30A9B" w14:textId="77777777">
        <w:trPr>
          <w:trHeight w:val="405"/>
          <w:tblHeader/>
        </w:trPr>
        <w:tc>
          <w:tcPr>
            <w:tcW w:w="2814" w:type="dxa"/>
          </w:tcPr>
          <w:p w14:paraId="0B2A0B9D" w14:textId="77777777" w:rsidR="00996DED" w:rsidRPr="000A6877" w:rsidRDefault="00996DED">
            <w:pPr>
              <w:jc w:val="center"/>
              <w:rPr>
                <w:rFonts w:ascii="Angsana New" w:hAnsi="Angsana New" w:cs="Angsana New"/>
                <w:sz w:val="30"/>
                <w:szCs w:val="30"/>
              </w:rPr>
            </w:pPr>
          </w:p>
        </w:tc>
        <w:tc>
          <w:tcPr>
            <w:tcW w:w="3281" w:type="dxa"/>
            <w:gridSpan w:val="3"/>
          </w:tcPr>
          <w:p w14:paraId="670C2A86" w14:textId="77777777" w:rsidR="00996DED" w:rsidRPr="000A6877" w:rsidRDefault="00996DED">
            <w:pPr>
              <w:jc w:val="center"/>
              <w:rPr>
                <w:rFonts w:ascii="Angsana New" w:hAnsi="Angsana New" w:cs="Angsana New"/>
                <w:sz w:val="30"/>
                <w:szCs w:val="30"/>
                <w:cs/>
              </w:rPr>
            </w:pPr>
            <w:r w:rsidRPr="000A6877">
              <w:rPr>
                <w:rFonts w:ascii="Angsana New" w:hAnsi="Angsana New" w:cs="Angsana New"/>
                <w:sz w:val="30"/>
                <w:szCs w:val="30"/>
                <w:cs/>
              </w:rPr>
              <w:t>งบการเงินรวม</w:t>
            </w:r>
          </w:p>
        </w:tc>
        <w:tc>
          <w:tcPr>
            <w:tcW w:w="142" w:type="dxa"/>
          </w:tcPr>
          <w:p w14:paraId="58C84220" w14:textId="77777777" w:rsidR="00996DED" w:rsidRPr="000A6877" w:rsidRDefault="00996DED">
            <w:pPr>
              <w:jc w:val="center"/>
              <w:rPr>
                <w:rFonts w:ascii="Angsana New" w:hAnsi="Angsana New" w:cs="Angsana New"/>
                <w:sz w:val="30"/>
                <w:szCs w:val="30"/>
                <w:cs/>
              </w:rPr>
            </w:pPr>
          </w:p>
        </w:tc>
        <w:tc>
          <w:tcPr>
            <w:tcW w:w="2976" w:type="dxa"/>
            <w:gridSpan w:val="3"/>
          </w:tcPr>
          <w:p w14:paraId="159DB199" w14:textId="77777777" w:rsidR="00996DED" w:rsidRPr="000A6877" w:rsidRDefault="00996DED">
            <w:pPr>
              <w:jc w:val="center"/>
              <w:rPr>
                <w:rFonts w:ascii="Angsana New" w:hAnsi="Angsana New" w:cs="Angsana New"/>
                <w:sz w:val="30"/>
                <w:szCs w:val="30"/>
                <w:cs/>
              </w:rPr>
            </w:pPr>
            <w:r w:rsidRPr="000A6877">
              <w:rPr>
                <w:rFonts w:ascii="Angsana New" w:hAnsi="Angsana New" w:cs="Angsana New"/>
                <w:sz w:val="30"/>
                <w:szCs w:val="30"/>
                <w:cs/>
              </w:rPr>
              <w:t>งบการเงินเฉพาะกิจการ</w:t>
            </w:r>
          </w:p>
        </w:tc>
      </w:tr>
      <w:tr w:rsidR="00996DED" w:rsidRPr="00FB6AF9" w14:paraId="6038F03E" w14:textId="77777777">
        <w:trPr>
          <w:tblHeader/>
        </w:trPr>
        <w:tc>
          <w:tcPr>
            <w:tcW w:w="2814" w:type="dxa"/>
          </w:tcPr>
          <w:p w14:paraId="38AAB5D9" w14:textId="77777777" w:rsidR="00996DED" w:rsidRPr="000A6877" w:rsidRDefault="00996DED">
            <w:pPr>
              <w:ind w:left="90"/>
              <w:rPr>
                <w:rFonts w:ascii="Angsana New" w:eastAsia="Brush Script MT" w:hAnsi="Angsana New" w:cs="Angsana New"/>
                <w:sz w:val="30"/>
                <w:szCs w:val="30"/>
                <w:cs/>
              </w:rPr>
            </w:pPr>
          </w:p>
        </w:tc>
        <w:tc>
          <w:tcPr>
            <w:tcW w:w="3281" w:type="dxa"/>
            <w:gridSpan w:val="3"/>
          </w:tcPr>
          <w:p w14:paraId="080F21FF" w14:textId="77777777" w:rsidR="00996DED" w:rsidRPr="000A6877" w:rsidRDefault="00996DED">
            <w:pPr>
              <w:jc w:val="center"/>
              <w:rPr>
                <w:rFonts w:ascii="Angsana New" w:hAnsi="Angsana New" w:cs="Angsana New"/>
                <w:sz w:val="30"/>
                <w:szCs w:val="30"/>
                <w:cs/>
              </w:rPr>
            </w:pPr>
            <w:r w:rsidRPr="000A6877">
              <w:rPr>
                <w:rFonts w:ascii="Angsana New" w:hAnsi="Angsana New" w:cs="Angsana New" w:hint="cs"/>
                <w:sz w:val="30"/>
                <w:szCs w:val="30"/>
                <w:cs/>
              </w:rPr>
              <w:t xml:space="preserve">ณ </w:t>
            </w:r>
            <w:r w:rsidRPr="000A6877">
              <w:rPr>
                <w:rFonts w:ascii="Angsana New" w:hAnsi="Angsana New" w:cs="Angsana New"/>
                <w:sz w:val="30"/>
                <w:szCs w:val="30"/>
                <w:cs/>
              </w:rPr>
              <w:t>วันที่</w:t>
            </w:r>
            <w:r w:rsidRPr="000A6877">
              <w:rPr>
                <w:rFonts w:ascii="Angsana New" w:hAnsi="Angsana New" w:cs="Angsana New"/>
                <w:sz w:val="30"/>
                <w:szCs w:val="30"/>
              </w:rPr>
              <w:t xml:space="preserve"> 31 </w:t>
            </w:r>
            <w:r w:rsidRPr="000A6877">
              <w:rPr>
                <w:rFonts w:ascii="Angsana New" w:hAnsi="Angsana New" w:cs="Angsana New" w:hint="cs"/>
                <w:sz w:val="30"/>
                <w:szCs w:val="30"/>
                <w:cs/>
              </w:rPr>
              <w:t xml:space="preserve">ธันวาคม </w:t>
            </w:r>
            <w:r w:rsidRPr="000A6877">
              <w:rPr>
                <w:rFonts w:ascii="Angsana New" w:hAnsi="Angsana New" w:cs="Angsana New"/>
                <w:sz w:val="30"/>
                <w:szCs w:val="30"/>
              </w:rPr>
              <w:t xml:space="preserve"> </w:t>
            </w:r>
          </w:p>
        </w:tc>
        <w:tc>
          <w:tcPr>
            <w:tcW w:w="142" w:type="dxa"/>
          </w:tcPr>
          <w:p w14:paraId="4797F726" w14:textId="77777777" w:rsidR="00996DED" w:rsidRPr="000A6877" w:rsidRDefault="00996DED">
            <w:pPr>
              <w:jc w:val="center"/>
              <w:rPr>
                <w:rFonts w:ascii="Angsana New" w:hAnsi="Angsana New" w:cs="Angsana New"/>
                <w:sz w:val="30"/>
                <w:szCs w:val="30"/>
              </w:rPr>
            </w:pPr>
          </w:p>
        </w:tc>
        <w:tc>
          <w:tcPr>
            <w:tcW w:w="2976" w:type="dxa"/>
            <w:gridSpan w:val="3"/>
          </w:tcPr>
          <w:p w14:paraId="2BF13988" w14:textId="77777777" w:rsidR="00996DED" w:rsidRPr="000A6877" w:rsidRDefault="00996DED">
            <w:pPr>
              <w:jc w:val="center"/>
              <w:rPr>
                <w:rFonts w:ascii="Angsana New" w:hAnsi="Angsana New" w:cs="Angsana New"/>
                <w:sz w:val="30"/>
                <w:szCs w:val="30"/>
                <w:cs/>
              </w:rPr>
            </w:pPr>
            <w:r w:rsidRPr="000A6877">
              <w:rPr>
                <w:rFonts w:ascii="Angsana New" w:hAnsi="Angsana New" w:cs="Angsana New" w:hint="cs"/>
                <w:sz w:val="30"/>
                <w:szCs w:val="30"/>
                <w:cs/>
              </w:rPr>
              <w:t xml:space="preserve">ณ </w:t>
            </w:r>
            <w:r w:rsidRPr="000A6877">
              <w:rPr>
                <w:rFonts w:ascii="Angsana New" w:hAnsi="Angsana New" w:cs="Angsana New"/>
                <w:sz w:val="30"/>
                <w:szCs w:val="30"/>
                <w:cs/>
              </w:rPr>
              <w:t>วันที่</w:t>
            </w:r>
            <w:r w:rsidRPr="000A6877">
              <w:rPr>
                <w:rFonts w:ascii="Angsana New" w:hAnsi="Angsana New" w:cs="Angsana New"/>
                <w:sz w:val="30"/>
                <w:szCs w:val="30"/>
              </w:rPr>
              <w:t xml:space="preserve"> 31 </w:t>
            </w:r>
            <w:r w:rsidRPr="000A6877">
              <w:rPr>
                <w:rFonts w:ascii="Angsana New" w:hAnsi="Angsana New" w:cs="Angsana New" w:hint="cs"/>
                <w:sz w:val="30"/>
                <w:szCs w:val="30"/>
                <w:cs/>
              </w:rPr>
              <w:t>ธันวาคม</w:t>
            </w:r>
          </w:p>
        </w:tc>
      </w:tr>
      <w:tr w:rsidR="009C4B76" w:rsidRPr="00FB6AF9" w14:paraId="01860B71" w14:textId="77777777">
        <w:trPr>
          <w:tblHeader/>
        </w:trPr>
        <w:tc>
          <w:tcPr>
            <w:tcW w:w="2814" w:type="dxa"/>
          </w:tcPr>
          <w:p w14:paraId="03657290" w14:textId="77777777" w:rsidR="009C4B76" w:rsidRPr="000A6877" w:rsidRDefault="009C4B76" w:rsidP="009C4B76">
            <w:pPr>
              <w:ind w:left="90"/>
              <w:rPr>
                <w:rFonts w:ascii="Angsana New" w:eastAsia="Brush Script MT" w:hAnsi="Angsana New" w:cs="Angsana New"/>
                <w:sz w:val="30"/>
                <w:szCs w:val="30"/>
                <w:cs/>
              </w:rPr>
            </w:pPr>
          </w:p>
        </w:tc>
        <w:tc>
          <w:tcPr>
            <w:tcW w:w="1580" w:type="dxa"/>
          </w:tcPr>
          <w:p w14:paraId="65E8B156" w14:textId="0ACF3A60" w:rsidR="009C4B76" w:rsidRPr="000A6877" w:rsidRDefault="009C4B76" w:rsidP="009C4B76">
            <w:pPr>
              <w:jc w:val="center"/>
              <w:rPr>
                <w:rFonts w:ascii="Angsana New" w:hAnsi="Angsana New" w:cs="Angsana New"/>
                <w:sz w:val="30"/>
                <w:szCs w:val="30"/>
              </w:rPr>
            </w:pPr>
            <w:r w:rsidRPr="000A6877">
              <w:rPr>
                <w:rFonts w:ascii="Angsana New" w:hAnsi="Angsana New" w:cs="Angsana New"/>
                <w:sz w:val="30"/>
                <w:szCs w:val="30"/>
                <w:u w:val="single"/>
              </w:rPr>
              <w:t>256</w:t>
            </w:r>
            <w:r>
              <w:rPr>
                <w:rFonts w:ascii="Angsana New" w:hAnsi="Angsana New" w:cs="Angsana New"/>
                <w:sz w:val="30"/>
                <w:szCs w:val="30"/>
                <w:u w:val="single"/>
              </w:rPr>
              <w:t>8</w:t>
            </w:r>
          </w:p>
        </w:tc>
        <w:tc>
          <w:tcPr>
            <w:tcW w:w="142" w:type="dxa"/>
          </w:tcPr>
          <w:p w14:paraId="2AE824D5" w14:textId="77777777" w:rsidR="009C4B76" w:rsidRPr="000A6877" w:rsidRDefault="009C4B76" w:rsidP="009C4B76">
            <w:pPr>
              <w:jc w:val="center"/>
              <w:rPr>
                <w:rFonts w:ascii="Angsana New" w:hAnsi="Angsana New" w:cs="Angsana New"/>
                <w:sz w:val="30"/>
                <w:szCs w:val="30"/>
              </w:rPr>
            </w:pPr>
          </w:p>
        </w:tc>
        <w:tc>
          <w:tcPr>
            <w:tcW w:w="1559" w:type="dxa"/>
          </w:tcPr>
          <w:p w14:paraId="26D9CB22" w14:textId="3BAFFFDD" w:rsidR="009C4B76" w:rsidRPr="000A6877" w:rsidRDefault="009C4B76" w:rsidP="009C4B76">
            <w:pPr>
              <w:jc w:val="center"/>
              <w:rPr>
                <w:rFonts w:ascii="Angsana New" w:hAnsi="Angsana New" w:cs="Angsana New"/>
                <w:sz w:val="30"/>
                <w:szCs w:val="30"/>
              </w:rPr>
            </w:pPr>
            <w:r w:rsidRPr="000A6877">
              <w:rPr>
                <w:rFonts w:ascii="Angsana New" w:hAnsi="Angsana New" w:cs="Angsana New"/>
                <w:sz w:val="30"/>
                <w:szCs w:val="30"/>
                <w:u w:val="single"/>
              </w:rPr>
              <w:t>256</w:t>
            </w:r>
            <w:r>
              <w:rPr>
                <w:rFonts w:ascii="Angsana New" w:hAnsi="Angsana New" w:cs="Angsana New"/>
                <w:sz w:val="30"/>
                <w:szCs w:val="30"/>
                <w:u w:val="single"/>
              </w:rPr>
              <w:t>7</w:t>
            </w:r>
          </w:p>
        </w:tc>
        <w:tc>
          <w:tcPr>
            <w:tcW w:w="142" w:type="dxa"/>
          </w:tcPr>
          <w:p w14:paraId="0C52A355" w14:textId="77777777" w:rsidR="009C4B76" w:rsidRPr="000A6877" w:rsidRDefault="009C4B76" w:rsidP="009C4B76">
            <w:pPr>
              <w:jc w:val="center"/>
              <w:rPr>
                <w:rFonts w:ascii="Angsana New" w:hAnsi="Angsana New" w:cs="Angsana New"/>
                <w:sz w:val="30"/>
                <w:szCs w:val="30"/>
                <w:cs/>
              </w:rPr>
            </w:pPr>
          </w:p>
        </w:tc>
        <w:tc>
          <w:tcPr>
            <w:tcW w:w="1417" w:type="dxa"/>
          </w:tcPr>
          <w:p w14:paraId="5950AE66" w14:textId="355AE091" w:rsidR="009C4B76" w:rsidRPr="000A6877" w:rsidRDefault="009C4B76" w:rsidP="009C4B76">
            <w:pPr>
              <w:jc w:val="center"/>
              <w:rPr>
                <w:rFonts w:ascii="Angsana New" w:hAnsi="Angsana New" w:cs="Angsana New"/>
                <w:sz w:val="30"/>
                <w:szCs w:val="30"/>
              </w:rPr>
            </w:pPr>
            <w:r w:rsidRPr="000A6877">
              <w:rPr>
                <w:rFonts w:ascii="Angsana New" w:hAnsi="Angsana New" w:cs="Angsana New"/>
                <w:sz w:val="30"/>
                <w:szCs w:val="30"/>
                <w:u w:val="single"/>
              </w:rPr>
              <w:t>256</w:t>
            </w:r>
            <w:r>
              <w:rPr>
                <w:rFonts w:ascii="Angsana New" w:hAnsi="Angsana New" w:cs="Angsana New"/>
                <w:sz w:val="30"/>
                <w:szCs w:val="30"/>
                <w:u w:val="single"/>
              </w:rPr>
              <w:t>8</w:t>
            </w:r>
          </w:p>
        </w:tc>
        <w:tc>
          <w:tcPr>
            <w:tcW w:w="142" w:type="dxa"/>
          </w:tcPr>
          <w:p w14:paraId="073F5394" w14:textId="77777777" w:rsidR="009C4B76" w:rsidRPr="000A6877" w:rsidRDefault="009C4B76" w:rsidP="009C4B76">
            <w:pPr>
              <w:jc w:val="center"/>
              <w:rPr>
                <w:rFonts w:ascii="Angsana New" w:hAnsi="Angsana New" w:cs="Angsana New"/>
                <w:sz w:val="30"/>
                <w:szCs w:val="30"/>
              </w:rPr>
            </w:pPr>
          </w:p>
        </w:tc>
        <w:tc>
          <w:tcPr>
            <w:tcW w:w="1417" w:type="dxa"/>
          </w:tcPr>
          <w:p w14:paraId="2376040C" w14:textId="31E13A77" w:rsidR="009C4B76" w:rsidRPr="000A6877" w:rsidRDefault="009C4B76" w:rsidP="009C4B76">
            <w:pPr>
              <w:jc w:val="center"/>
              <w:rPr>
                <w:rFonts w:ascii="Angsana New" w:hAnsi="Angsana New" w:cs="Angsana New"/>
                <w:sz w:val="30"/>
                <w:szCs w:val="30"/>
              </w:rPr>
            </w:pPr>
            <w:r w:rsidRPr="000A6877">
              <w:rPr>
                <w:rFonts w:ascii="Angsana New" w:hAnsi="Angsana New" w:cs="Angsana New"/>
                <w:sz w:val="30"/>
                <w:szCs w:val="30"/>
                <w:u w:val="single"/>
              </w:rPr>
              <w:t>256</w:t>
            </w:r>
            <w:r>
              <w:rPr>
                <w:rFonts w:ascii="Angsana New" w:hAnsi="Angsana New" w:cs="Angsana New"/>
                <w:sz w:val="30"/>
                <w:szCs w:val="30"/>
                <w:u w:val="single"/>
              </w:rPr>
              <w:t>7</w:t>
            </w:r>
          </w:p>
        </w:tc>
      </w:tr>
      <w:tr w:rsidR="00996DED" w:rsidRPr="00FB6AF9" w14:paraId="06986717" w14:textId="77777777">
        <w:tc>
          <w:tcPr>
            <w:tcW w:w="2814" w:type="dxa"/>
          </w:tcPr>
          <w:p w14:paraId="0E71A1AE" w14:textId="77777777" w:rsidR="00996DED" w:rsidRPr="000A6877" w:rsidRDefault="00996DED">
            <w:pPr>
              <w:ind w:left="90"/>
              <w:rPr>
                <w:rFonts w:ascii="Angsana New" w:eastAsia="Brush Script MT" w:hAnsi="Angsana New" w:cs="Angsana New"/>
                <w:sz w:val="30"/>
                <w:szCs w:val="30"/>
                <w:cs/>
              </w:rPr>
            </w:pPr>
            <w:r w:rsidRPr="000A6877">
              <w:rPr>
                <w:rFonts w:ascii="Angsana New" w:eastAsia="Brush Script MT" w:hAnsi="Angsana New" w:cs="Angsana New"/>
                <w:sz w:val="30"/>
                <w:szCs w:val="30"/>
                <w:cs/>
              </w:rPr>
              <w:t>อัตราคิดลด</w:t>
            </w:r>
          </w:p>
        </w:tc>
        <w:tc>
          <w:tcPr>
            <w:tcW w:w="1580" w:type="dxa"/>
          </w:tcPr>
          <w:p w14:paraId="38544975" w14:textId="77777777" w:rsidR="00996DED" w:rsidRPr="000A6877" w:rsidRDefault="00996DED">
            <w:pPr>
              <w:ind w:right="90"/>
              <w:jc w:val="right"/>
              <w:rPr>
                <w:rFonts w:ascii="Angsana New" w:hAnsi="Angsana New" w:cs="Angsana New"/>
                <w:sz w:val="30"/>
                <w:szCs w:val="30"/>
              </w:rPr>
            </w:pPr>
          </w:p>
        </w:tc>
        <w:tc>
          <w:tcPr>
            <w:tcW w:w="142" w:type="dxa"/>
          </w:tcPr>
          <w:p w14:paraId="1492EA28" w14:textId="77777777" w:rsidR="00996DED" w:rsidRPr="000A6877" w:rsidRDefault="00996DED">
            <w:pPr>
              <w:ind w:right="141"/>
              <w:jc w:val="right"/>
              <w:rPr>
                <w:rFonts w:ascii="Angsana New" w:hAnsi="Angsana New" w:cs="Angsana New"/>
                <w:sz w:val="30"/>
                <w:szCs w:val="30"/>
              </w:rPr>
            </w:pPr>
          </w:p>
        </w:tc>
        <w:tc>
          <w:tcPr>
            <w:tcW w:w="1559" w:type="dxa"/>
          </w:tcPr>
          <w:p w14:paraId="632DB7D4" w14:textId="77777777" w:rsidR="00996DED" w:rsidRPr="000A6877" w:rsidRDefault="00996DED">
            <w:pPr>
              <w:ind w:right="90"/>
              <w:jc w:val="right"/>
              <w:rPr>
                <w:rFonts w:ascii="Angsana New" w:hAnsi="Angsana New" w:cs="Angsana New"/>
                <w:sz w:val="30"/>
                <w:szCs w:val="30"/>
              </w:rPr>
            </w:pPr>
          </w:p>
        </w:tc>
        <w:tc>
          <w:tcPr>
            <w:tcW w:w="142" w:type="dxa"/>
          </w:tcPr>
          <w:p w14:paraId="6BF21BCD" w14:textId="77777777" w:rsidR="00996DED" w:rsidRPr="000A6877" w:rsidRDefault="00996DED">
            <w:pPr>
              <w:ind w:right="90"/>
              <w:jc w:val="right"/>
              <w:rPr>
                <w:rFonts w:ascii="Angsana New" w:hAnsi="Angsana New" w:cs="Angsana New"/>
                <w:sz w:val="30"/>
                <w:szCs w:val="30"/>
              </w:rPr>
            </w:pPr>
          </w:p>
        </w:tc>
        <w:tc>
          <w:tcPr>
            <w:tcW w:w="1417" w:type="dxa"/>
          </w:tcPr>
          <w:p w14:paraId="422174DE" w14:textId="77777777" w:rsidR="00996DED" w:rsidRPr="000A6877" w:rsidRDefault="00996DED">
            <w:pPr>
              <w:ind w:right="90"/>
              <w:jc w:val="right"/>
              <w:rPr>
                <w:rFonts w:ascii="Angsana New" w:hAnsi="Angsana New" w:cs="Angsana New"/>
                <w:sz w:val="30"/>
                <w:szCs w:val="30"/>
              </w:rPr>
            </w:pPr>
          </w:p>
        </w:tc>
        <w:tc>
          <w:tcPr>
            <w:tcW w:w="142" w:type="dxa"/>
          </w:tcPr>
          <w:p w14:paraId="188D49FC" w14:textId="77777777" w:rsidR="00996DED" w:rsidRPr="000A6877" w:rsidRDefault="00996DED">
            <w:pPr>
              <w:ind w:right="90"/>
              <w:jc w:val="right"/>
              <w:rPr>
                <w:rFonts w:ascii="Angsana New" w:hAnsi="Angsana New" w:cs="Angsana New"/>
                <w:sz w:val="30"/>
                <w:szCs w:val="30"/>
              </w:rPr>
            </w:pPr>
          </w:p>
        </w:tc>
        <w:tc>
          <w:tcPr>
            <w:tcW w:w="1417" w:type="dxa"/>
          </w:tcPr>
          <w:p w14:paraId="7F5BFA25" w14:textId="77777777" w:rsidR="00996DED" w:rsidRPr="000A6877" w:rsidRDefault="00996DED">
            <w:pPr>
              <w:ind w:right="90"/>
              <w:jc w:val="right"/>
              <w:rPr>
                <w:rFonts w:ascii="Angsana New" w:hAnsi="Angsana New" w:cs="Angsana New"/>
                <w:sz w:val="30"/>
                <w:szCs w:val="30"/>
              </w:rPr>
            </w:pPr>
          </w:p>
        </w:tc>
      </w:tr>
      <w:tr w:rsidR="009C4B76" w:rsidRPr="00FB6AF9" w14:paraId="28C23EAE" w14:textId="77777777">
        <w:tc>
          <w:tcPr>
            <w:tcW w:w="2814" w:type="dxa"/>
          </w:tcPr>
          <w:p w14:paraId="1FB78465" w14:textId="77777777" w:rsidR="009C4B76" w:rsidRPr="000A6877" w:rsidRDefault="009C4B76" w:rsidP="009C4B76">
            <w:pPr>
              <w:ind w:left="270"/>
              <w:rPr>
                <w:rFonts w:ascii="Angsana New" w:eastAsia="Brush Script MT" w:hAnsi="Angsana New" w:cs="Angsana New"/>
                <w:sz w:val="30"/>
                <w:szCs w:val="30"/>
                <w:cs/>
              </w:rPr>
            </w:pPr>
            <w:r w:rsidRPr="000A6877">
              <w:rPr>
                <w:rFonts w:ascii="Angsana New" w:eastAsia="Brush Script MT" w:hAnsi="Angsana New" w:cs="Angsana New"/>
                <w:sz w:val="30"/>
                <w:szCs w:val="30"/>
                <w:cs/>
              </w:rPr>
              <w:t xml:space="preserve">เพิ่มขึ้นร้อยละ </w:t>
            </w:r>
            <w:r w:rsidRPr="000A6877">
              <w:rPr>
                <w:rFonts w:ascii="Angsana New" w:eastAsia="Brush Script MT" w:hAnsi="Angsana New" w:cs="Angsana New"/>
                <w:sz w:val="30"/>
                <w:szCs w:val="30"/>
              </w:rPr>
              <w:t>1</w:t>
            </w:r>
            <w:r w:rsidRPr="000A6877">
              <w:rPr>
                <w:rFonts w:ascii="Angsana New" w:eastAsia="Brush Script MT" w:hAnsi="Angsana New" w:cs="Angsana New"/>
                <w:sz w:val="30"/>
                <w:szCs w:val="30"/>
                <w:cs/>
              </w:rPr>
              <w:t>.</w:t>
            </w:r>
            <w:r w:rsidRPr="000A6877">
              <w:rPr>
                <w:rFonts w:ascii="Angsana New" w:eastAsia="Brush Script MT" w:hAnsi="Angsana New" w:cs="Angsana New"/>
                <w:sz w:val="30"/>
                <w:szCs w:val="30"/>
              </w:rPr>
              <w:t>00</w:t>
            </w:r>
          </w:p>
        </w:tc>
        <w:tc>
          <w:tcPr>
            <w:tcW w:w="1580" w:type="dxa"/>
          </w:tcPr>
          <w:p w14:paraId="5E5EE284" w14:textId="246C035F" w:rsidR="009C4B76" w:rsidRPr="009C4B76" w:rsidRDefault="009C4B76" w:rsidP="009C4B76">
            <w:pPr>
              <w:tabs>
                <w:tab w:val="left" w:pos="1843"/>
              </w:tabs>
              <w:ind w:right="141"/>
              <w:jc w:val="right"/>
              <w:rPr>
                <w:rFonts w:ascii="Angsana New" w:hAnsi="Angsana New" w:cs="Angsana New"/>
                <w:sz w:val="30"/>
                <w:szCs w:val="30"/>
                <w:highlight w:val="yellow"/>
              </w:rPr>
            </w:pPr>
            <w:r w:rsidRPr="00F642B2">
              <w:rPr>
                <w:rFonts w:ascii="Angsana New" w:hAnsi="Angsana New" w:cs="Angsana New"/>
                <w:sz w:val="30"/>
                <w:szCs w:val="30"/>
                <w:cs/>
              </w:rPr>
              <w:t>(6</w:t>
            </w:r>
            <w:r w:rsidRPr="00F642B2">
              <w:rPr>
                <w:rFonts w:ascii="Angsana New" w:hAnsi="Angsana New" w:cs="Angsana New"/>
                <w:sz w:val="30"/>
                <w:szCs w:val="30"/>
              </w:rPr>
              <w:t>,</w:t>
            </w:r>
            <w:r w:rsidR="00F642B2" w:rsidRPr="00F642B2">
              <w:rPr>
                <w:rFonts w:ascii="Angsana New" w:hAnsi="Angsana New" w:cs="Angsana New"/>
                <w:sz w:val="30"/>
                <w:szCs w:val="30"/>
                <w:cs/>
              </w:rPr>
              <w:t>843</w:t>
            </w:r>
            <w:r w:rsidR="00F642B2" w:rsidRPr="00F642B2">
              <w:rPr>
                <w:rFonts w:ascii="Angsana New" w:hAnsi="Angsana New" w:cs="Angsana New"/>
                <w:sz w:val="30"/>
                <w:szCs w:val="30"/>
              </w:rPr>
              <w:t>,</w:t>
            </w:r>
            <w:r w:rsidR="00F642B2" w:rsidRPr="00F642B2">
              <w:rPr>
                <w:rFonts w:ascii="Angsana New" w:hAnsi="Angsana New" w:cs="Angsana New"/>
                <w:sz w:val="30"/>
                <w:szCs w:val="30"/>
                <w:cs/>
              </w:rPr>
              <w:t>730</w:t>
            </w:r>
            <w:r w:rsidRPr="00F642B2">
              <w:rPr>
                <w:rFonts w:ascii="Angsana New" w:hAnsi="Angsana New" w:cs="Angsana New"/>
                <w:sz w:val="30"/>
                <w:szCs w:val="30"/>
                <w:cs/>
              </w:rPr>
              <w:t>.00)</w:t>
            </w:r>
          </w:p>
        </w:tc>
        <w:tc>
          <w:tcPr>
            <w:tcW w:w="142" w:type="dxa"/>
          </w:tcPr>
          <w:p w14:paraId="7924DB42"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559" w:type="dxa"/>
          </w:tcPr>
          <w:p w14:paraId="15FC761B" w14:textId="231D360C" w:rsidR="009C4B76" w:rsidRPr="000A6877" w:rsidRDefault="009C4B76" w:rsidP="009C4B76">
            <w:pPr>
              <w:tabs>
                <w:tab w:val="left" w:pos="1843"/>
              </w:tabs>
              <w:ind w:right="141"/>
              <w:jc w:val="right"/>
              <w:rPr>
                <w:rFonts w:ascii="Angsana New" w:hAnsi="Angsana New" w:cs="Angsana New"/>
                <w:sz w:val="30"/>
                <w:szCs w:val="30"/>
              </w:rPr>
            </w:pPr>
            <w:r w:rsidRPr="006F37B1">
              <w:rPr>
                <w:rFonts w:ascii="Angsana New" w:hAnsi="Angsana New" w:cs="Angsana New"/>
                <w:sz w:val="30"/>
                <w:szCs w:val="30"/>
                <w:cs/>
              </w:rPr>
              <w:t>(6</w:t>
            </w:r>
            <w:r w:rsidRPr="006F37B1">
              <w:rPr>
                <w:rFonts w:ascii="Angsana New" w:hAnsi="Angsana New" w:cs="Angsana New"/>
                <w:sz w:val="30"/>
                <w:szCs w:val="30"/>
              </w:rPr>
              <w:t>,</w:t>
            </w:r>
            <w:r w:rsidRPr="006F37B1">
              <w:rPr>
                <w:rFonts w:ascii="Angsana New" w:hAnsi="Angsana New" w:cs="Angsana New"/>
                <w:sz w:val="30"/>
                <w:szCs w:val="30"/>
                <w:cs/>
              </w:rPr>
              <w:t>708</w:t>
            </w:r>
            <w:r w:rsidRPr="006F37B1">
              <w:rPr>
                <w:rFonts w:ascii="Angsana New" w:hAnsi="Angsana New" w:cs="Angsana New"/>
                <w:sz w:val="30"/>
                <w:szCs w:val="30"/>
              </w:rPr>
              <w:t>,</w:t>
            </w:r>
            <w:r w:rsidRPr="006F37B1">
              <w:rPr>
                <w:rFonts w:ascii="Angsana New" w:hAnsi="Angsana New" w:cs="Angsana New"/>
                <w:sz w:val="30"/>
                <w:szCs w:val="30"/>
                <w:cs/>
              </w:rPr>
              <w:t>587.00)</w:t>
            </w:r>
          </w:p>
        </w:tc>
        <w:tc>
          <w:tcPr>
            <w:tcW w:w="142" w:type="dxa"/>
          </w:tcPr>
          <w:p w14:paraId="114B987E"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17" w:type="dxa"/>
          </w:tcPr>
          <w:p w14:paraId="1C25D379" w14:textId="5BE7BB55" w:rsidR="009C4B76" w:rsidRPr="009C4B76" w:rsidRDefault="009C4B76" w:rsidP="009C4B76">
            <w:pPr>
              <w:tabs>
                <w:tab w:val="left" w:pos="1843"/>
              </w:tabs>
              <w:ind w:right="141"/>
              <w:jc w:val="right"/>
              <w:rPr>
                <w:rFonts w:ascii="Angsana New" w:hAnsi="Angsana New" w:cs="Angsana New"/>
                <w:sz w:val="30"/>
                <w:szCs w:val="30"/>
                <w:highlight w:val="yellow"/>
                <w:cs/>
              </w:rPr>
            </w:pPr>
            <w:r w:rsidRPr="00D53601">
              <w:rPr>
                <w:rFonts w:ascii="Angsana New" w:hAnsi="Angsana New" w:cs="Angsana New"/>
                <w:sz w:val="30"/>
                <w:szCs w:val="30"/>
                <w:cs/>
              </w:rPr>
              <w:t>(1</w:t>
            </w:r>
            <w:r w:rsidRPr="00D53601">
              <w:rPr>
                <w:rFonts w:ascii="Angsana New" w:hAnsi="Angsana New" w:cs="Angsana New"/>
                <w:sz w:val="30"/>
                <w:szCs w:val="30"/>
              </w:rPr>
              <w:t>,</w:t>
            </w:r>
            <w:r w:rsidR="00D53601" w:rsidRPr="00D53601">
              <w:rPr>
                <w:rFonts w:ascii="Angsana New" w:hAnsi="Angsana New" w:cs="Angsana New"/>
                <w:sz w:val="30"/>
                <w:szCs w:val="30"/>
                <w:cs/>
              </w:rPr>
              <w:t>308</w:t>
            </w:r>
            <w:r w:rsidR="00D53601" w:rsidRPr="00D53601">
              <w:rPr>
                <w:rFonts w:ascii="Angsana New" w:hAnsi="Angsana New" w:cs="Angsana New"/>
                <w:sz w:val="30"/>
                <w:szCs w:val="30"/>
              </w:rPr>
              <w:t>,</w:t>
            </w:r>
            <w:r w:rsidR="00D53601" w:rsidRPr="00D53601">
              <w:rPr>
                <w:rFonts w:ascii="Angsana New" w:hAnsi="Angsana New" w:cs="Angsana New"/>
                <w:sz w:val="30"/>
                <w:szCs w:val="30"/>
                <w:cs/>
              </w:rPr>
              <w:t>532</w:t>
            </w:r>
            <w:r w:rsidRPr="00D53601">
              <w:rPr>
                <w:rFonts w:ascii="Angsana New" w:hAnsi="Angsana New" w:cs="Angsana New"/>
                <w:sz w:val="30"/>
                <w:szCs w:val="30"/>
                <w:cs/>
              </w:rPr>
              <w:t>.00)</w:t>
            </w:r>
          </w:p>
        </w:tc>
        <w:tc>
          <w:tcPr>
            <w:tcW w:w="142" w:type="dxa"/>
          </w:tcPr>
          <w:p w14:paraId="722E772F"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17" w:type="dxa"/>
          </w:tcPr>
          <w:p w14:paraId="7B9F490C" w14:textId="63862F07" w:rsidR="009C4B76" w:rsidRPr="000A6877" w:rsidRDefault="009C4B76" w:rsidP="009C4B76">
            <w:pPr>
              <w:tabs>
                <w:tab w:val="left" w:pos="1843"/>
              </w:tabs>
              <w:ind w:right="141"/>
              <w:jc w:val="right"/>
              <w:rPr>
                <w:rFonts w:ascii="Angsana New" w:hAnsi="Angsana New" w:cs="Angsana New"/>
                <w:sz w:val="30"/>
                <w:szCs w:val="30"/>
              </w:rPr>
            </w:pPr>
            <w:r w:rsidRPr="006F37B1">
              <w:rPr>
                <w:rFonts w:ascii="Angsana New" w:hAnsi="Angsana New" w:cs="Angsana New"/>
                <w:sz w:val="30"/>
                <w:szCs w:val="30"/>
                <w:cs/>
              </w:rPr>
              <w:t>(1</w:t>
            </w:r>
            <w:r w:rsidRPr="006F37B1">
              <w:rPr>
                <w:rFonts w:ascii="Angsana New" w:hAnsi="Angsana New" w:cs="Angsana New"/>
                <w:sz w:val="30"/>
                <w:szCs w:val="30"/>
              </w:rPr>
              <w:t>,</w:t>
            </w:r>
            <w:r w:rsidRPr="006F37B1">
              <w:rPr>
                <w:rFonts w:ascii="Angsana New" w:hAnsi="Angsana New" w:cs="Angsana New"/>
                <w:sz w:val="30"/>
                <w:szCs w:val="30"/>
                <w:cs/>
              </w:rPr>
              <w:t>286</w:t>
            </w:r>
            <w:r w:rsidRPr="006F37B1">
              <w:rPr>
                <w:rFonts w:ascii="Angsana New" w:hAnsi="Angsana New" w:cs="Angsana New"/>
                <w:sz w:val="30"/>
                <w:szCs w:val="30"/>
              </w:rPr>
              <w:t>,</w:t>
            </w:r>
            <w:r w:rsidRPr="006F37B1">
              <w:rPr>
                <w:rFonts w:ascii="Angsana New" w:hAnsi="Angsana New" w:cs="Angsana New"/>
                <w:sz w:val="30"/>
                <w:szCs w:val="30"/>
                <w:cs/>
              </w:rPr>
              <w:t>273.00)</w:t>
            </w:r>
          </w:p>
        </w:tc>
      </w:tr>
      <w:tr w:rsidR="009C4B76" w:rsidRPr="00FB6AF9" w14:paraId="7E9D45FB" w14:textId="77777777">
        <w:tc>
          <w:tcPr>
            <w:tcW w:w="2814" w:type="dxa"/>
          </w:tcPr>
          <w:p w14:paraId="3EEB73A6" w14:textId="77777777" w:rsidR="009C4B76" w:rsidRPr="000A6877" w:rsidRDefault="009C4B76" w:rsidP="009C4B76">
            <w:pPr>
              <w:ind w:left="270"/>
              <w:rPr>
                <w:rFonts w:ascii="Angsana New" w:eastAsia="Brush Script MT" w:hAnsi="Angsana New" w:cs="Angsana New"/>
                <w:sz w:val="30"/>
                <w:szCs w:val="30"/>
              </w:rPr>
            </w:pPr>
            <w:r w:rsidRPr="000A6877">
              <w:rPr>
                <w:rFonts w:ascii="Angsana New" w:eastAsia="Brush Script MT" w:hAnsi="Angsana New" w:cs="Angsana New"/>
                <w:sz w:val="30"/>
                <w:szCs w:val="30"/>
                <w:cs/>
              </w:rPr>
              <w:t xml:space="preserve">ลดลงร้อยละ </w:t>
            </w:r>
            <w:r w:rsidRPr="000A6877">
              <w:rPr>
                <w:rFonts w:ascii="Angsana New" w:eastAsia="Brush Script MT" w:hAnsi="Angsana New" w:cs="Angsana New"/>
                <w:sz w:val="30"/>
                <w:szCs w:val="30"/>
              </w:rPr>
              <w:t>1</w:t>
            </w:r>
            <w:r w:rsidRPr="000A6877">
              <w:rPr>
                <w:rFonts w:ascii="Angsana New" w:eastAsia="Brush Script MT" w:hAnsi="Angsana New" w:cs="Angsana New"/>
                <w:sz w:val="30"/>
                <w:szCs w:val="30"/>
                <w:cs/>
              </w:rPr>
              <w:t>.</w:t>
            </w:r>
            <w:r w:rsidRPr="000A6877">
              <w:rPr>
                <w:rFonts w:ascii="Angsana New" w:eastAsia="Brush Script MT" w:hAnsi="Angsana New" w:cs="Angsana New"/>
                <w:sz w:val="30"/>
                <w:szCs w:val="30"/>
              </w:rPr>
              <w:t>00</w:t>
            </w:r>
          </w:p>
        </w:tc>
        <w:tc>
          <w:tcPr>
            <w:tcW w:w="1580" w:type="dxa"/>
          </w:tcPr>
          <w:p w14:paraId="69C08A5C" w14:textId="10040B55" w:rsidR="009C4B76" w:rsidRPr="009C4B76" w:rsidRDefault="009C4B76" w:rsidP="009C4B76">
            <w:pPr>
              <w:tabs>
                <w:tab w:val="left" w:pos="1843"/>
              </w:tabs>
              <w:ind w:right="141"/>
              <w:jc w:val="right"/>
              <w:rPr>
                <w:rFonts w:ascii="Angsana New" w:hAnsi="Angsana New" w:cs="Angsana New"/>
                <w:sz w:val="30"/>
                <w:szCs w:val="30"/>
                <w:highlight w:val="yellow"/>
              </w:rPr>
            </w:pPr>
            <w:r w:rsidRPr="00F642B2">
              <w:rPr>
                <w:rFonts w:ascii="Angsana New" w:hAnsi="Angsana New" w:cs="Angsana New"/>
                <w:sz w:val="30"/>
                <w:szCs w:val="30"/>
              </w:rPr>
              <w:t>7,</w:t>
            </w:r>
            <w:r w:rsidR="00F642B2" w:rsidRPr="00F642B2">
              <w:rPr>
                <w:rFonts w:ascii="Angsana New" w:hAnsi="Angsana New" w:cs="Angsana New"/>
                <w:sz w:val="30"/>
                <w:szCs w:val="30"/>
              </w:rPr>
              <w:t>796,608</w:t>
            </w:r>
            <w:r w:rsidRPr="00F642B2">
              <w:rPr>
                <w:rFonts w:ascii="Angsana New" w:hAnsi="Angsana New" w:cs="Angsana New"/>
                <w:sz w:val="30"/>
                <w:szCs w:val="30"/>
              </w:rPr>
              <w:t>.00</w:t>
            </w:r>
          </w:p>
        </w:tc>
        <w:tc>
          <w:tcPr>
            <w:tcW w:w="142" w:type="dxa"/>
          </w:tcPr>
          <w:p w14:paraId="1A88CA35"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559" w:type="dxa"/>
          </w:tcPr>
          <w:p w14:paraId="0CC2247B" w14:textId="07AD37A7" w:rsidR="009C4B76" w:rsidRPr="000A6877" w:rsidRDefault="009C4B76" w:rsidP="009C4B76">
            <w:pPr>
              <w:tabs>
                <w:tab w:val="left" w:pos="1843"/>
              </w:tabs>
              <w:ind w:right="141"/>
              <w:jc w:val="right"/>
              <w:rPr>
                <w:rFonts w:ascii="Angsana New" w:hAnsi="Angsana New" w:cs="Angsana New"/>
                <w:sz w:val="30"/>
                <w:szCs w:val="30"/>
              </w:rPr>
            </w:pPr>
            <w:r w:rsidRPr="006F37B1">
              <w:rPr>
                <w:rFonts w:ascii="Angsana New" w:hAnsi="Angsana New" w:cs="Angsana New"/>
                <w:sz w:val="30"/>
                <w:szCs w:val="30"/>
              </w:rPr>
              <w:t>7,639,169.00</w:t>
            </w:r>
          </w:p>
        </w:tc>
        <w:tc>
          <w:tcPr>
            <w:tcW w:w="142" w:type="dxa"/>
          </w:tcPr>
          <w:p w14:paraId="0EFE3244"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17" w:type="dxa"/>
          </w:tcPr>
          <w:p w14:paraId="48DB1B4B" w14:textId="7596C7D5" w:rsidR="009C4B76" w:rsidRPr="009C4B76" w:rsidRDefault="009C4B76" w:rsidP="009C4B76">
            <w:pPr>
              <w:tabs>
                <w:tab w:val="left" w:pos="1843"/>
              </w:tabs>
              <w:ind w:right="141"/>
              <w:jc w:val="right"/>
              <w:rPr>
                <w:rFonts w:ascii="Angsana New" w:hAnsi="Angsana New" w:cs="Angsana New"/>
                <w:sz w:val="30"/>
                <w:szCs w:val="30"/>
                <w:highlight w:val="yellow"/>
                <w:cs/>
              </w:rPr>
            </w:pPr>
            <w:r w:rsidRPr="00D53601">
              <w:rPr>
                <w:rFonts w:ascii="Angsana New" w:hAnsi="Angsana New" w:cs="Angsana New"/>
                <w:sz w:val="30"/>
                <w:szCs w:val="30"/>
              </w:rPr>
              <w:t>1,</w:t>
            </w:r>
            <w:r w:rsidR="00D53601" w:rsidRPr="00D53601">
              <w:rPr>
                <w:rFonts w:ascii="Angsana New" w:hAnsi="Angsana New" w:cs="Angsana New"/>
                <w:sz w:val="30"/>
                <w:szCs w:val="30"/>
              </w:rPr>
              <w:t>497,947</w:t>
            </w:r>
            <w:r w:rsidRPr="00D53601">
              <w:rPr>
                <w:rFonts w:ascii="Angsana New" w:hAnsi="Angsana New" w:cs="Angsana New"/>
                <w:sz w:val="30"/>
                <w:szCs w:val="30"/>
              </w:rPr>
              <w:t>.00</w:t>
            </w:r>
          </w:p>
        </w:tc>
        <w:tc>
          <w:tcPr>
            <w:tcW w:w="142" w:type="dxa"/>
          </w:tcPr>
          <w:p w14:paraId="18B2D5C1"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17" w:type="dxa"/>
          </w:tcPr>
          <w:p w14:paraId="1FBF07DC" w14:textId="46C9E5B8" w:rsidR="009C4B76" w:rsidRPr="000A6877" w:rsidRDefault="009C4B76" w:rsidP="009C4B76">
            <w:pPr>
              <w:tabs>
                <w:tab w:val="left" w:pos="1843"/>
              </w:tabs>
              <w:ind w:right="141"/>
              <w:jc w:val="right"/>
              <w:rPr>
                <w:rFonts w:ascii="Angsana New" w:hAnsi="Angsana New" w:cs="Angsana New"/>
                <w:sz w:val="30"/>
                <w:szCs w:val="30"/>
              </w:rPr>
            </w:pPr>
            <w:r w:rsidRPr="006F37B1">
              <w:rPr>
                <w:rFonts w:ascii="Angsana New" w:hAnsi="Angsana New" w:cs="Angsana New"/>
                <w:sz w:val="30"/>
                <w:szCs w:val="30"/>
              </w:rPr>
              <w:t>1,463,789.00</w:t>
            </w:r>
          </w:p>
        </w:tc>
      </w:tr>
      <w:tr w:rsidR="009C4B76" w:rsidRPr="00FB6AF9" w14:paraId="34E1CBA5" w14:textId="77777777">
        <w:tc>
          <w:tcPr>
            <w:tcW w:w="2814" w:type="dxa"/>
          </w:tcPr>
          <w:p w14:paraId="72929DD3" w14:textId="77777777" w:rsidR="009C4B76" w:rsidRPr="000A6877" w:rsidRDefault="009C4B76" w:rsidP="009C4B76">
            <w:pPr>
              <w:ind w:left="90"/>
              <w:rPr>
                <w:rFonts w:ascii="Angsana New" w:eastAsia="Brush Script MT" w:hAnsi="Angsana New" w:cs="Angsana New"/>
                <w:sz w:val="30"/>
                <w:szCs w:val="30"/>
                <w:cs/>
              </w:rPr>
            </w:pPr>
            <w:r w:rsidRPr="000A6877">
              <w:rPr>
                <w:rFonts w:ascii="Angsana New" w:eastAsia="Brush Script MT" w:hAnsi="Angsana New" w:cs="Angsana New"/>
                <w:sz w:val="30"/>
                <w:szCs w:val="30"/>
                <w:cs/>
              </w:rPr>
              <w:t>อัตราการขึ้นเงินเดือน</w:t>
            </w:r>
            <w:r w:rsidRPr="000A6877">
              <w:rPr>
                <w:rFonts w:ascii="Angsana New" w:eastAsia="Brush Script MT" w:hAnsi="Angsana New" w:cs="Angsana New" w:hint="cs"/>
                <w:sz w:val="30"/>
                <w:szCs w:val="30"/>
                <w:cs/>
              </w:rPr>
              <w:t>โดยเฉลี่ย</w:t>
            </w:r>
          </w:p>
        </w:tc>
        <w:tc>
          <w:tcPr>
            <w:tcW w:w="1580" w:type="dxa"/>
          </w:tcPr>
          <w:p w14:paraId="7DBD9A5D" w14:textId="77777777" w:rsidR="009C4B76" w:rsidRPr="009C4B76" w:rsidRDefault="009C4B76" w:rsidP="009C4B76">
            <w:pPr>
              <w:tabs>
                <w:tab w:val="left" w:pos="1843"/>
              </w:tabs>
              <w:ind w:right="141"/>
              <w:jc w:val="right"/>
              <w:rPr>
                <w:rFonts w:ascii="Angsana New" w:hAnsi="Angsana New" w:cs="Angsana New"/>
                <w:sz w:val="30"/>
                <w:szCs w:val="30"/>
                <w:highlight w:val="yellow"/>
              </w:rPr>
            </w:pPr>
          </w:p>
        </w:tc>
        <w:tc>
          <w:tcPr>
            <w:tcW w:w="142" w:type="dxa"/>
          </w:tcPr>
          <w:p w14:paraId="6DD7E595"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559" w:type="dxa"/>
          </w:tcPr>
          <w:p w14:paraId="0E8F7274"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2" w:type="dxa"/>
          </w:tcPr>
          <w:p w14:paraId="30268038"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17" w:type="dxa"/>
          </w:tcPr>
          <w:p w14:paraId="5011A109" w14:textId="77777777" w:rsidR="009C4B76" w:rsidRPr="009C4B76" w:rsidRDefault="009C4B76" w:rsidP="009C4B76">
            <w:pPr>
              <w:tabs>
                <w:tab w:val="left" w:pos="1843"/>
              </w:tabs>
              <w:ind w:right="141"/>
              <w:jc w:val="right"/>
              <w:rPr>
                <w:rFonts w:ascii="Angsana New" w:hAnsi="Angsana New" w:cs="Angsana New"/>
                <w:sz w:val="30"/>
                <w:szCs w:val="30"/>
                <w:highlight w:val="yellow"/>
              </w:rPr>
            </w:pPr>
          </w:p>
        </w:tc>
        <w:tc>
          <w:tcPr>
            <w:tcW w:w="142" w:type="dxa"/>
          </w:tcPr>
          <w:p w14:paraId="4F5BB50E"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17" w:type="dxa"/>
          </w:tcPr>
          <w:p w14:paraId="0C3DAB50" w14:textId="77777777" w:rsidR="009C4B76" w:rsidRPr="000A6877" w:rsidRDefault="009C4B76" w:rsidP="009C4B76">
            <w:pPr>
              <w:tabs>
                <w:tab w:val="left" w:pos="1843"/>
              </w:tabs>
              <w:ind w:right="141"/>
              <w:jc w:val="right"/>
              <w:rPr>
                <w:rFonts w:ascii="Angsana New" w:hAnsi="Angsana New" w:cs="Angsana New"/>
                <w:sz w:val="30"/>
                <w:szCs w:val="30"/>
              </w:rPr>
            </w:pPr>
          </w:p>
        </w:tc>
      </w:tr>
      <w:tr w:rsidR="009C4B76" w:rsidRPr="00FB6AF9" w14:paraId="1DFBB2D2" w14:textId="77777777">
        <w:tc>
          <w:tcPr>
            <w:tcW w:w="2814" w:type="dxa"/>
          </w:tcPr>
          <w:p w14:paraId="554E3987" w14:textId="77777777" w:rsidR="009C4B76" w:rsidRPr="000A6877" w:rsidRDefault="009C4B76" w:rsidP="009C4B76">
            <w:pPr>
              <w:ind w:left="270"/>
              <w:rPr>
                <w:rFonts w:ascii="Angsana New" w:eastAsia="Brush Script MT" w:hAnsi="Angsana New" w:cs="Angsana New"/>
                <w:sz w:val="30"/>
                <w:szCs w:val="30"/>
                <w:cs/>
              </w:rPr>
            </w:pPr>
            <w:r w:rsidRPr="000A6877">
              <w:rPr>
                <w:rFonts w:ascii="Angsana New" w:eastAsia="Brush Script MT" w:hAnsi="Angsana New" w:cs="Angsana New"/>
                <w:sz w:val="30"/>
                <w:szCs w:val="30"/>
                <w:cs/>
              </w:rPr>
              <w:t xml:space="preserve">เพิ่มขึ้นร้อยละ </w:t>
            </w:r>
            <w:r w:rsidRPr="000A6877">
              <w:rPr>
                <w:rFonts w:ascii="Angsana New" w:eastAsia="Brush Script MT" w:hAnsi="Angsana New" w:cs="Angsana New"/>
                <w:sz w:val="30"/>
                <w:szCs w:val="30"/>
              </w:rPr>
              <w:t>1</w:t>
            </w:r>
            <w:r w:rsidRPr="000A6877">
              <w:rPr>
                <w:rFonts w:ascii="Angsana New" w:eastAsia="Brush Script MT" w:hAnsi="Angsana New" w:cs="Angsana New"/>
                <w:sz w:val="30"/>
                <w:szCs w:val="30"/>
                <w:cs/>
              </w:rPr>
              <w:t>.</w:t>
            </w:r>
            <w:r w:rsidRPr="000A6877">
              <w:rPr>
                <w:rFonts w:ascii="Angsana New" w:eastAsia="Brush Script MT" w:hAnsi="Angsana New" w:cs="Angsana New"/>
                <w:sz w:val="30"/>
                <w:szCs w:val="30"/>
              </w:rPr>
              <w:t>00</w:t>
            </w:r>
          </w:p>
        </w:tc>
        <w:tc>
          <w:tcPr>
            <w:tcW w:w="1580" w:type="dxa"/>
          </w:tcPr>
          <w:p w14:paraId="3501DFE9" w14:textId="1324134E" w:rsidR="009C4B76" w:rsidRPr="009C4B76" w:rsidRDefault="009C4B76" w:rsidP="009C4B76">
            <w:pPr>
              <w:tabs>
                <w:tab w:val="left" w:pos="1843"/>
              </w:tabs>
              <w:ind w:right="141"/>
              <w:jc w:val="right"/>
              <w:rPr>
                <w:rFonts w:ascii="Angsana New" w:hAnsi="Angsana New" w:cs="Angsana New"/>
                <w:sz w:val="30"/>
                <w:szCs w:val="30"/>
                <w:highlight w:val="yellow"/>
              </w:rPr>
            </w:pPr>
            <w:r w:rsidRPr="00F642B2">
              <w:rPr>
                <w:rFonts w:ascii="Angsana New" w:hAnsi="Angsana New" w:cs="Angsana New"/>
                <w:sz w:val="30"/>
                <w:szCs w:val="30"/>
              </w:rPr>
              <w:t>7,</w:t>
            </w:r>
            <w:r w:rsidR="00F642B2" w:rsidRPr="00F642B2">
              <w:rPr>
                <w:rFonts w:ascii="Angsana New" w:hAnsi="Angsana New" w:cs="Angsana New"/>
                <w:sz w:val="30"/>
                <w:szCs w:val="30"/>
              </w:rPr>
              <w:t>432,218</w:t>
            </w:r>
            <w:r w:rsidRPr="00F642B2">
              <w:rPr>
                <w:rFonts w:ascii="Angsana New" w:hAnsi="Angsana New" w:cs="Angsana New"/>
                <w:sz w:val="30"/>
                <w:szCs w:val="30"/>
              </w:rPr>
              <w:t>.00</w:t>
            </w:r>
          </w:p>
        </w:tc>
        <w:tc>
          <w:tcPr>
            <w:tcW w:w="142" w:type="dxa"/>
          </w:tcPr>
          <w:p w14:paraId="23F7CEC1"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559" w:type="dxa"/>
          </w:tcPr>
          <w:p w14:paraId="74C3852C" w14:textId="03E9D383" w:rsidR="009C4B76" w:rsidRPr="000A6877" w:rsidRDefault="009C4B76" w:rsidP="009C4B76">
            <w:pPr>
              <w:tabs>
                <w:tab w:val="left" w:pos="1843"/>
              </w:tabs>
              <w:ind w:right="141"/>
              <w:jc w:val="right"/>
              <w:rPr>
                <w:rFonts w:ascii="Angsana New" w:hAnsi="Angsana New" w:cs="Angsana New"/>
                <w:sz w:val="30"/>
                <w:szCs w:val="30"/>
              </w:rPr>
            </w:pPr>
            <w:r w:rsidRPr="006F37B1">
              <w:rPr>
                <w:rFonts w:ascii="Angsana New" w:hAnsi="Angsana New" w:cs="Angsana New"/>
                <w:sz w:val="30"/>
                <w:szCs w:val="30"/>
              </w:rPr>
              <w:t>7,305,925.00</w:t>
            </w:r>
          </w:p>
        </w:tc>
        <w:tc>
          <w:tcPr>
            <w:tcW w:w="142" w:type="dxa"/>
          </w:tcPr>
          <w:p w14:paraId="0BD8D8A2"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17" w:type="dxa"/>
          </w:tcPr>
          <w:p w14:paraId="18FB64D8" w14:textId="08F2652E" w:rsidR="009C4B76" w:rsidRPr="009C4B76" w:rsidRDefault="009C4B76" w:rsidP="009C4B76">
            <w:pPr>
              <w:tabs>
                <w:tab w:val="left" w:pos="1843"/>
              </w:tabs>
              <w:ind w:right="141"/>
              <w:jc w:val="right"/>
              <w:rPr>
                <w:rFonts w:ascii="Angsana New" w:hAnsi="Angsana New" w:cs="Angsana New"/>
                <w:sz w:val="30"/>
                <w:szCs w:val="30"/>
                <w:highlight w:val="yellow"/>
              </w:rPr>
            </w:pPr>
            <w:r w:rsidRPr="00D53601">
              <w:rPr>
                <w:rFonts w:ascii="Angsana New" w:hAnsi="Angsana New" w:cs="Angsana New"/>
                <w:sz w:val="30"/>
                <w:szCs w:val="30"/>
              </w:rPr>
              <w:t>1,</w:t>
            </w:r>
            <w:r w:rsidR="00D53601" w:rsidRPr="00D53601">
              <w:rPr>
                <w:rFonts w:ascii="Angsana New" w:hAnsi="Angsana New" w:cs="Angsana New"/>
                <w:sz w:val="30"/>
                <w:szCs w:val="30"/>
              </w:rPr>
              <w:t>436,527</w:t>
            </w:r>
            <w:r w:rsidRPr="00D53601">
              <w:rPr>
                <w:rFonts w:ascii="Angsana New" w:hAnsi="Angsana New" w:cs="Angsana New"/>
                <w:sz w:val="30"/>
                <w:szCs w:val="30"/>
              </w:rPr>
              <w:t>.00</w:t>
            </w:r>
          </w:p>
        </w:tc>
        <w:tc>
          <w:tcPr>
            <w:tcW w:w="142" w:type="dxa"/>
          </w:tcPr>
          <w:p w14:paraId="7F586976"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17" w:type="dxa"/>
          </w:tcPr>
          <w:p w14:paraId="7DD2E081" w14:textId="77D2C477" w:rsidR="009C4B76" w:rsidRPr="000A6877" w:rsidRDefault="009C4B76" w:rsidP="009C4B76">
            <w:pPr>
              <w:tabs>
                <w:tab w:val="left" w:pos="1843"/>
              </w:tabs>
              <w:ind w:right="141"/>
              <w:jc w:val="right"/>
              <w:rPr>
                <w:rFonts w:ascii="Angsana New" w:hAnsi="Angsana New" w:cs="Angsana New"/>
                <w:sz w:val="30"/>
                <w:szCs w:val="30"/>
              </w:rPr>
            </w:pPr>
            <w:r w:rsidRPr="006F37B1">
              <w:rPr>
                <w:rFonts w:ascii="Angsana New" w:hAnsi="Angsana New" w:cs="Angsana New"/>
                <w:sz w:val="30"/>
                <w:szCs w:val="30"/>
              </w:rPr>
              <w:t>1,411,061.00</w:t>
            </w:r>
          </w:p>
        </w:tc>
      </w:tr>
      <w:tr w:rsidR="009C4B76" w:rsidRPr="00FB6AF9" w14:paraId="079DC5AA" w14:textId="77777777">
        <w:tc>
          <w:tcPr>
            <w:tcW w:w="2814" w:type="dxa"/>
          </w:tcPr>
          <w:p w14:paraId="5C07E2CD" w14:textId="77777777" w:rsidR="009C4B76" w:rsidRPr="000A6877" w:rsidRDefault="009C4B76" w:rsidP="009C4B76">
            <w:pPr>
              <w:ind w:left="270"/>
              <w:rPr>
                <w:rFonts w:ascii="Angsana New" w:eastAsia="Brush Script MT" w:hAnsi="Angsana New" w:cs="Angsana New"/>
                <w:sz w:val="30"/>
                <w:szCs w:val="30"/>
              </w:rPr>
            </w:pPr>
            <w:r w:rsidRPr="000A6877">
              <w:rPr>
                <w:rFonts w:ascii="Angsana New" w:eastAsia="Brush Script MT" w:hAnsi="Angsana New" w:cs="Angsana New"/>
                <w:sz w:val="30"/>
                <w:szCs w:val="30"/>
                <w:cs/>
              </w:rPr>
              <w:t xml:space="preserve">ลดลงร้อยละ </w:t>
            </w:r>
            <w:r w:rsidRPr="000A6877">
              <w:rPr>
                <w:rFonts w:ascii="Angsana New" w:eastAsia="Brush Script MT" w:hAnsi="Angsana New" w:cs="Angsana New"/>
                <w:sz w:val="30"/>
                <w:szCs w:val="30"/>
              </w:rPr>
              <w:t>1</w:t>
            </w:r>
            <w:r w:rsidRPr="000A6877">
              <w:rPr>
                <w:rFonts w:ascii="Angsana New" w:eastAsia="Brush Script MT" w:hAnsi="Angsana New" w:cs="Angsana New"/>
                <w:sz w:val="30"/>
                <w:szCs w:val="30"/>
                <w:cs/>
              </w:rPr>
              <w:t>.</w:t>
            </w:r>
            <w:r w:rsidRPr="000A6877">
              <w:rPr>
                <w:rFonts w:ascii="Angsana New" w:eastAsia="Brush Script MT" w:hAnsi="Angsana New" w:cs="Angsana New"/>
                <w:sz w:val="30"/>
                <w:szCs w:val="30"/>
              </w:rPr>
              <w:t>00</w:t>
            </w:r>
          </w:p>
        </w:tc>
        <w:tc>
          <w:tcPr>
            <w:tcW w:w="1580" w:type="dxa"/>
          </w:tcPr>
          <w:p w14:paraId="3594BB60" w14:textId="1E9BE4A7" w:rsidR="009C4B76" w:rsidRPr="009C4B76" w:rsidRDefault="009C4B76" w:rsidP="009C4B76">
            <w:pPr>
              <w:tabs>
                <w:tab w:val="left" w:pos="1843"/>
              </w:tabs>
              <w:ind w:right="141"/>
              <w:jc w:val="right"/>
              <w:rPr>
                <w:rFonts w:ascii="Angsana New" w:hAnsi="Angsana New" w:cs="Angsana New"/>
                <w:sz w:val="30"/>
                <w:szCs w:val="30"/>
                <w:highlight w:val="yellow"/>
              </w:rPr>
            </w:pPr>
            <w:r w:rsidRPr="00F642B2">
              <w:rPr>
                <w:rFonts w:ascii="Angsana New" w:hAnsi="Angsana New" w:cs="Angsana New"/>
                <w:sz w:val="30"/>
                <w:szCs w:val="30"/>
                <w:cs/>
              </w:rPr>
              <w:t>(6</w:t>
            </w:r>
            <w:r w:rsidRPr="00F642B2">
              <w:rPr>
                <w:rFonts w:ascii="Angsana New" w:hAnsi="Angsana New" w:cs="Angsana New"/>
                <w:sz w:val="30"/>
                <w:szCs w:val="30"/>
              </w:rPr>
              <w:t>,</w:t>
            </w:r>
            <w:r w:rsidR="00F642B2" w:rsidRPr="00F642B2">
              <w:rPr>
                <w:rFonts w:ascii="Angsana New" w:hAnsi="Angsana New" w:cs="Angsana New"/>
                <w:sz w:val="30"/>
                <w:szCs w:val="30"/>
                <w:cs/>
              </w:rPr>
              <w:t>676</w:t>
            </w:r>
            <w:r w:rsidR="00F642B2" w:rsidRPr="00F642B2">
              <w:rPr>
                <w:rFonts w:ascii="Angsana New" w:hAnsi="Angsana New" w:cs="Angsana New"/>
                <w:sz w:val="30"/>
                <w:szCs w:val="30"/>
              </w:rPr>
              <w:t>,</w:t>
            </w:r>
            <w:r w:rsidR="00F642B2" w:rsidRPr="00F642B2">
              <w:rPr>
                <w:rFonts w:ascii="Angsana New" w:hAnsi="Angsana New" w:cs="Angsana New"/>
                <w:sz w:val="30"/>
                <w:szCs w:val="30"/>
                <w:cs/>
              </w:rPr>
              <w:t>602</w:t>
            </w:r>
            <w:r w:rsidRPr="00F642B2">
              <w:rPr>
                <w:rFonts w:ascii="Angsana New" w:hAnsi="Angsana New" w:cs="Angsana New"/>
                <w:sz w:val="30"/>
                <w:szCs w:val="30"/>
                <w:cs/>
              </w:rPr>
              <w:t>.00)</w:t>
            </w:r>
          </w:p>
        </w:tc>
        <w:tc>
          <w:tcPr>
            <w:tcW w:w="142" w:type="dxa"/>
          </w:tcPr>
          <w:p w14:paraId="25E510BE"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559" w:type="dxa"/>
          </w:tcPr>
          <w:p w14:paraId="5FC00BB5" w14:textId="63D25DF3" w:rsidR="009C4B76" w:rsidRPr="000A6877" w:rsidRDefault="009C4B76" w:rsidP="009C4B76">
            <w:pPr>
              <w:tabs>
                <w:tab w:val="left" w:pos="1843"/>
              </w:tabs>
              <w:ind w:right="141"/>
              <w:jc w:val="right"/>
              <w:rPr>
                <w:rFonts w:ascii="Angsana New" w:hAnsi="Angsana New" w:cs="Angsana New"/>
                <w:sz w:val="30"/>
                <w:szCs w:val="30"/>
              </w:rPr>
            </w:pPr>
            <w:r w:rsidRPr="006F37B1">
              <w:rPr>
                <w:rFonts w:ascii="Angsana New" w:hAnsi="Angsana New" w:cs="Angsana New"/>
                <w:sz w:val="30"/>
                <w:szCs w:val="30"/>
                <w:cs/>
              </w:rPr>
              <w:t>(6</w:t>
            </w:r>
            <w:r w:rsidRPr="006F37B1">
              <w:rPr>
                <w:rFonts w:ascii="Angsana New" w:hAnsi="Angsana New" w:cs="Angsana New"/>
                <w:sz w:val="30"/>
                <w:szCs w:val="30"/>
              </w:rPr>
              <w:t>,</w:t>
            </w:r>
            <w:r w:rsidRPr="006F37B1">
              <w:rPr>
                <w:rFonts w:ascii="Angsana New" w:hAnsi="Angsana New" w:cs="Angsana New"/>
                <w:sz w:val="30"/>
                <w:szCs w:val="30"/>
                <w:cs/>
              </w:rPr>
              <w:t>563</w:t>
            </w:r>
            <w:r w:rsidRPr="006F37B1">
              <w:rPr>
                <w:rFonts w:ascii="Angsana New" w:hAnsi="Angsana New" w:cs="Angsana New"/>
                <w:sz w:val="30"/>
                <w:szCs w:val="30"/>
              </w:rPr>
              <w:t>,</w:t>
            </w:r>
            <w:r w:rsidRPr="006F37B1">
              <w:rPr>
                <w:rFonts w:ascii="Angsana New" w:hAnsi="Angsana New" w:cs="Angsana New"/>
                <w:sz w:val="30"/>
                <w:szCs w:val="30"/>
                <w:cs/>
              </w:rPr>
              <w:t>974.00)</w:t>
            </w:r>
          </w:p>
        </w:tc>
        <w:tc>
          <w:tcPr>
            <w:tcW w:w="142" w:type="dxa"/>
          </w:tcPr>
          <w:p w14:paraId="658E11EB"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17" w:type="dxa"/>
          </w:tcPr>
          <w:p w14:paraId="1652452E" w14:textId="52E83D0D" w:rsidR="009C4B76" w:rsidRPr="009C4B76" w:rsidRDefault="009C4B76" w:rsidP="009C4B76">
            <w:pPr>
              <w:tabs>
                <w:tab w:val="left" w:pos="1843"/>
              </w:tabs>
              <w:ind w:right="141"/>
              <w:jc w:val="right"/>
              <w:rPr>
                <w:rFonts w:ascii="Angsana New" w:hAnsi="Angsana New" w:cs="Angsana New"/>
                <w:sz w:val="30"/>
                <w:szCs w:val="30"/>
                <w:highlight w:val="yellow"/>
              </w:rPr>
            </w:pPr>
            <w:r w:rsidRPr="00D53601">
              <w:rPr>
                <w:rFonts w:ascii="Angsana New" w:hAnsi="Angsana New" w:cs="Angsana New"/>
                <w:sz w:val="30"/>
                <w:szCs w:val="30"/>
                <w:cs/>
              </w:rPr>
              <w:t>(1</w:t>
            </w:r>
            <w:r w:rsidRPr="00D53601">
              <w:rPr>
                <w:rFonts w:ascii="Angsana New" w:hAnsi="Angsana New" w:cs="Angsana New"/>
                <w:sz w:val="30"/>
                <w:szCs w:val="30"/>
              </w:rPr>
              <w:t>,</w:t>
            </w:r>
            <w:r w:rsidR="00D53601" w:rsidRPr="00D53601">
              <w:rPr>
                <w:rFonts w:ascii="Angsana New" w:hAnsi="Angsana New" w:cs="Angsana New"/>
                <w:sz w:val="30"/>
                <w:szCs w:val="30"/>
                <w:cs/>
              </w:rPr>
              <w:t>283</w:t>
            </w:r>
            <w:r w:rsidR="00D53601" w:rsidRPr="00D53601">
              <w:rPr>
                <w:rFonts w:ascii="Angsana New" w:hAnsi="Angsana New" w:cs="Angsana New"/>
                <w:sz w:val="30"/>
                <w:szCs w:val="30"/>
              </w:rPr>
              <w:t>,</w:t>
            </w:r>
            <w:r w:rsidR="00D53601" w:rsidRPr="00D53601">
              <w:rPr>
                <w:rFonts w:ascii="Angsana New" w:hAnsi="Angsana New" w:cs="Angsana New"/>
                <w:sz w:val="30"/>
                <w:szCs w:val="30"/>
                <w:cs/>
              </w:rPr>
              <w:t>384</w:t>
            </w:r>
            <w:r w:rsidRPr="00D53601">
              <w:rPr>
                <w:rFonts w:ascii="Angsana New" w:hAnsi="Angsana New" w:cs="Angsana New"/>
                <w:sz w:val="30"/>
                <w:szCs w:val="30"/>
                <w:cs/>
              </w:rPr>
              <w:t>.00)</w:t>
            </w:r>
          </w:p>
        </w:tc>
        <w:tc>
          <w:tcPr>
            <w:tcW w:w="142" w:type="dxa"/>
          </w:tcPr>
          <w:p w14:paraId="6D34C342"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17" w:type="dxa"/>
          </w:tcPr>
          <w:p w14:paraId="1C33BB1B" w14:textId="737240D4" w:rsidR="009C4B76" w:rsidRPr="000A6877" w:rsidRDefault="009C4B76" w:rsidP="009C4B76">
            <w:pPr>
              <w:tabs>
                <w:tab w:val="left" w:pos="1843"/>
              </w:tabs>
              <w:ind w:right="141"/>
              <w:jc w:val="right"/>
              <w:rPr>
                <w:rFonts w:ascii="Angsana New" w:hAnsi="Angsana New" w:cs="Angsana New"/>
                <w:sz w:val="30"/>
                <w:szCs w:val="30"/>
              </w:rPr>
            </w:pPr>
            <w:r w:rsidRPr="006F37B1">
              <w:rPr>
                <w:rFonts w:ascii="Angsana New" w:hAnsi="Angsana New" w:cs="Angsana New"/>
                <w:sz w:val="30"/>
                <w:szCs w:val="30"/>
                <w:cs/>
              </w:rPr>
              <w:t>(1</w:t>
            </w:r>
            <w:r w:rsidRPr="006F37B1">
              <w:rPr>
                <w:rFonts w:ascii="Angsana New" w:hAnsi="Angsana New" w:cs="Angsana New"/>
                <w:sz w:val="30"/>
                <w:szCs w:val="30"/>
              </w:rPr>
              <w:t>,</w:t>
            </w:r>
            <w:r w:rsidRPr="006F37B1">
              <w:rPr>
                <w:rFonts w:ascii="Angsana New" w:hAnsi="Angsana New" w:cs="Angsana New"/>
                <w:sz w:val="30"/>
                <w:szCs w:val="30"/>
                <w:cs/>
              </w:rPr>
              <w:t>267</w:t>
            </w:r>
            <w:r w:rsidRPr="006F37B1">
              <w:rPr>
                <w:rFonts w:ascii="Angsana New" w:hAnsi="Angsana New" w:cs="Angsana New"/>
                <w:sz w:val="30"/>
                <w:szCs w:val="30"/>
              </w:rPr>
              <w:t>,</w:t>
            </w:r>
            <w:r w:rsidRPr="006F37B1">
              <w:rPr>
                <w:rFonts w:ascii="Angsana New" w:hAnsi="Angsana New" w:cs="Angsana New"/>
                <w:sz w:val="30"/>
                <w:szCs w:val="30"/>
                <w:cs/>
              </w:rPr>
              <w:t>394.00)</w:t>
            </w:r>
          </w:p>
        </w:tc>
      </w:tr>
      <w:tr w:rsidR="009C4B76" w:rsidRPr="00FB6AF9" w14:paraId="1CA2648B" w14:textId="77777777">
        <w:tc>
          <w:tcPr>
            <w:tcW w:w="2814" w:type="dxa"/>
          </w:tcPr>
          <w:p w14:paraId="4AB4CFD7" w14:textId="77777777" w:rsidR="009C4B76" w:rsidRPr="000A6877" w:rsidRDefault="009C4B76" w:rsidP="009C4B76">
            <w:pPr>
              <w:ind w:left="90"/>
              <w:rPr>
                <w:rFonts w:ascii="Angsana New" w:eastAsia="Brush Script MT" w:hAnsi="Angsana New" w:cs="Angsana New"/>
                <w:sz w:val="30"/>
                <w:szCs w:val="30"/>
              </w:rPr>
            </w:pPr>
            <w:r w:rsidRPr="000A6877">
              <w:rPr>
                <w:rFonts w:ascii="Angsana New" w:eastAsia="Brush Script MT" w:hAnsi="Angsana New" w:cs="Angsana New"/>
                <w:sz w:val="30"/>
                <w:szCs w:val="30"/>
                <w:cs/>
              </w:rPr>
              <w:t xml:space="preserve">อัตราการลาออก </w:t>
            </w:r>
          </w:p>
        </w:tc>
        <w:tc>
          <w:tcPr>
            <w:tcW w:w="1580" w:type="dxa"/>
          </w:tcPr>
          <w:p w14:paraId="15965714" w14:textId="77777777" w:rsidR="009C4B76" w:rsidRPr="009C4B76" w:rsidRDefault="009C4B76" w:rsidP="009C4B76">
            <w:pPr>
              <w:tabs>
                <w:tab w:val="left" w:pos="1843"/>
              </w:tabs>
              <w:ind w:right="141"/>
              <w:jc w:val="right"/>
              <w:rPr>
                <w:rFonts w:ascii="Angsana New" w:hAnsi="Angsana New" w:cs="Angsana New"/>
                <w:sz w:val="30"/>
                <w:szCs w:val="30"/>
                <w:highlight w:val="yellow"/>
              </w:rPr>
            </w:pPr>
          </w:p>
        </w:tc>
        <w:tc>
          <w:tcPr>
            <w:tcW w:w="142" w:type="dxa"/>
          </w:tcPr>
          <w:p w14:paraId="43976A4A"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559" w:type="dxa"/>
          </w:tcPr>
          <w:p w14:paraId="22D5726D"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2" w:type="dxa"/>
          </w:tcPr>
          <w:p w14:paraId="71937565"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17" w:type="dxa"/>
          </w:tcPr>
          <w:p w14:paraId="410B8D91" w14:textId="77777777" w:rsidR="009C4B76" w:rsidRPr="009C4B76" w:rsidRDefault="009C4B76" w:rsidP="009C4B76">
            <w:pPr>
              <w:tabs>
                <w:tab w:val="left" w:pos="1843"/>
              </w:tabs>
              <w:ind w:right="141"/>
              <w:jc w:val="right"/>
              <w:rPr>
                <w:rFonts w:ascii="Angsana New" w:hAnsi="Angsana New" w:cs="Angsana New"/>
                <w:sz w:val="30"/>
                <w:szCs w:val="30"/>
                <w:highlight w:val="yellow"/>
              </w:rPr>
            </w:pPr>
          </w:p>
        </w:tc>
        <w:tc>
          <w:tcPr>
            <w:tcW w:w="142" w:type="dxa"/>
          </w:tcPr>
          <w:p w14:paraId="7342C079"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17" w:type="dxa"/>
          </w:tcPr>
          <w:p w14:paraId="62DEE920" w14:textId="77777777" w:rsidR="009C4B76" w:rsidRPr="000A6877" w:rsidRDefault="009C4B76" w:rsidP="009C4B76">
            <w:pPr>
              <w:tabs>
                <w:tab w:val="left" w:pos="1843"/>
              </w:tabs>
              <w:ind w:right="141"/>
              <w:jc w:val="right"/>
              <w:rPr>
                <w:rFonts w:ascii="Angsana New" w:hAnsi="Angsana New" w:cs="Angsana New"/>
                <w:sz w:val="30"/>
                <w:szCs w:val="30"/>
              </w:rPr>
            </w:pPr>
          </w:p>
        </w:tc>
      </w:tr>
      <w:tr w:rsidR="009C4B76" w:rsidRPr="00FB6AF9" w14:paraId="0E2B4AA9" w14:textId="77777777">
        <w:tc>
          <w:tcPr>
            <w:tcW w:w="2814" w:type="dxa"/>
          </w:tcPr>
          <w:p w14:paraId="1CF7DBE6" w14:textId="77777777" w:rsidR="009C4B76" w:rsidRPr="000A6877" w:rsidRDefault="009C4B76" w:rsidP="009C4B76">
            <w:pPr>
              <w:ind w:left="270"/>
              <w:rPr>
                <w:rFonts w:ascii="Angsana New" w:eastAsia="Brush Script MT" w:hAnsi="Angsana New" w:cs="Angsana New"/>
                <w:sz w:val="30"/>
                <w:szCs w:val="30"/>
              </w:rPr>
            </w:pPr>
            <w:r w:rsidRPr="000A6877">
              <w:rPr>
                <w:rFonts w:ascii="Angsana New" w:eastAsia="Brush Script MT" w:hAnsi="Angsana New" w:cs="Angsana New"/>
                <w:sz w:val="30"/>
                <w:szCs w:val="30"/>
                <w:cs/>
              </w:rPr>
              <w:t xml:space="preserve">เพิ่มขึ้นร้อยละ </w:t>
            </w:r>
            <w:r w:rsidRPr="000A6877">
              <w:rPr>
                <w:rFonts w:ascii="Angsana New" w:eastAsia="Brush Script MT" w:hAnsi="Angsana New" w:cs="Angsana New"/>
                <w:sz w:val="30"/>
                <w:szCs w:val="30"/>
              </w:rPr>
              <w:t>20</w:t>
            </w:r>
            <w:r w:rsidRPr="000A6877">
              <w:rPr>
                <w:rFonts w:ascii="Angsana New" w:eastAsia="Brush Script MT" w:hAnsi="Angsana New" w:cs="Angsana New"/>
                <w:sz w:val="30"/>
                <w:szCs w:val="30"/>
                <w:cs/>
              </w:rPr>
              <w:t>.</w:t>
            </w:r>
            <w:r w:rsidRPr="000A6877">
              <w:rPr>
                <w:rFonts w:ascii="Angsana New" w:eastAsia="Brush Script MT" w:hAnsi="Angsana New" w:cs="Angsana New"/>
                <w:sz w:val="30"/>
                <w:szCs w:val="30"/>
              </w:rPr>
              <w:t>00</w:t>
            </w:r>
          </w:p>
        </w:tc>
        <w:tc>
          <w:tcPr>
            <w:tcW w:w="1580" w:type="dxa"/>
          </w:tcPr>
          <w:p w14:paraId="6BBBD141" w14:textId="57A19BC9" w:rsidR="009C4B76" w:rsidRPr="009C4B76" w:rsidRDefault="009C4B76" w:rsidP="009C4B76">
            <w:pPr>
              <w:tabs>
                <w:tab w:val="left" w:pos="1843"/>
              </w:tabs>
              <w:ind w:right="141"/>
              <w:jc w:val="right"/>
              <w:rPr>
                <w:rFonts w:ascii="Angsana New" w:hAnsi="Angsana New" w:cs="Angsana New"/>
                <w:sz w:val="30"/>
                <w:szCs w:val="30"/>
                <w:highlight w:val="yellow"/>
              </w:rPr>
            </w:pPr>
            <w:r w:rsidRPr="009B5D66">
              <w:rPr>
                <w:rFonts w:ascii="Angsana New" w:hAnsi="Angsana New" w:cs="Angsana New"/>
                <w:sz w:val="30"/>
                <w:szCs w:val="30"/>
                <w:cs/>
              </w:rPr>
              <w:t>(1</w:t>
            </w:r>
            <w:r w:rsidRPr="009B5D66">
              <w:rPr>
                <w:rFonts w:ascii="Angsana New" w:hAnsi="Angsana New" w:cs="Angsana New"/>
                <w:sz w:val="30"/>
                <w:szCs w:val="30"/>
              </w:rPr>
              <w:t>,</w:t>
            </w:r>
            <w:r w:rsidR="009B5D66" w:rsidRPr="009B5D66">
              <w:rPr>
                <w:rFonts w:ascii="Angsana New" w:hAnsi="Angsana New" w:cs="Angsana New"/>
                <w:sz w:val="30"/>
                <w:szCs w:val="30"/>
                <w:cs/>
              </w:rPr>
              <w:t>585</w:t>
            </w:r>
            <w:r w:rsidR="009B5D66" w:rsidRPr="009B5D66">
              <w:rPr>
                <w:rFonts w:ascii="Angsana New" w:hAnsi="Angsana New" w:cs="Angsana New"/>
                <w:sz w:val="30"/>
                <w:szCs w:val="30"/>
              </w:rPr>
              <w:t>,</w:t>
            </w:r>
            <w:r w:rsidR="009B5D66" w:rsidRPr="009B5D66">
              <w:rPr>
                <w:rFonts w:ascii="Angsana New" w:hAnsi="Angsana New" w:cs="Angsana New"/>
                <w:sz w:val="30"/>
                <w:szCs w:val="30"/>
                <w:cs/>
              </w:rPr>
              <w:t>737</w:t>
            </w:r>
            <w:r w:rsidRPr="009B5D66">
              <w:rPr>
                <w:rFonts w:ascii="Angsana New" w:hAnsi="Angsana New" w:cs="Angsana New"/>
                <w:sz w:val="30"/>
                <w:szCs w:val="30"/>
                <w:cs/>
              </w:rPr>
              <w:t>.00)</w:t>
            </w:r>
          </w:p>
        </w:tc>
        <w:tc>
          <w:tcPr>
            <w:tcW w:w="142" w:type="dxa"/>
          </w:tcPr>
          <w:p w14:paraId="1F57AE7D"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559" w:type="dxa"/>
          </w:tcPr>
          <w:p w14:paraId="01CDBF44" w14:textId="5E7E4296" w:rsidR="009C4B76" w:rsidRPr="000A6877" w:rsidRDefault="009C4B76" w:rsidP="009C4B76">
            <w:pPr>
              <w:tabs>
                <w:tab w:val="left" w:pos="1843"/>
              </w:tabs>
              <w:ind w:right="141"/>
              <w:jc w:val="right"/>
              <w:rPr>
                <w:rFonts w:ascii="Angsana New" w:hAnsi="Angsana New" w:cs="Angsana New"/>
                <w:sz w:val="30"/>
                <w:szCs w:val="30"/>
              </w:rPr>
            </w:pPr>
            <w:r w:rsidRPr="006F37B1">
              <w:rPr>
                <w:rFonts w:ascii="Angsana New" w:hAnsi="Angsana New" w:cs="Angsana New"/>
                <w:sz w:val="30"/>
                <w:szCs w:val="30"/>
                <w:cs/>
              </w:rPr>
              <w:t>(1</w:t>
            </w:r>
            <w:r w:rsidRPr="006F37B1">
              <w:rPr>
                <w:rFonts w:ascii="Angsana New" w:hAnsi="Angsana New" w:cs="Angsana New"/>
                <w:sz w:val="30"/>
                <w:szCs w:val="30"/>
              </w:rPr>
              <w:t>,</w:t>
            </w:r>
            <w:r w:rsidRPr="006F37B1">
              <w:rPr>
                <w:rFonts w:ascii="Angsana New" w:hAnsi="Angsana New" w:cs="Angsana New"/>
                <w:sz w:val="30"/>
                <w:szCs w:val="30"/>
                <w:cs/>
              </w:rPr>
              <w:t>568</w:t>
            </w:r>
            <w:r w:rsidRPr="006F37B1">
              <w:rPr>
                <w:rFonts w:ascii="Angsana New" w:hAnsi="Angsana New" w:cs="Angsana New"/>
                <w:sz w:val="30"/>
                <w:szCs w:val="30"/>
              </w:rPr>
              <w:t>,</w:t>
            </w:r>
            <w:r w:rsidRPr="006F37B1">
              <w:rPr>
                <w:rFonts w:ascii="Angsana New" w:hAnsi="Angsana New" w:cs="Angsana New"/>
                <w:sz w:val="30"/>
                <w:szCs w:val="30"/>
                <w:cs/>
              </w:rPr>
              <w:t>652.00)</w:t>
            </w:r>
          </w:p>
        </w:tc>
        <w:tc>
          <w:tcPr>
            <w:tcW w:w="142" w:type="dxa"/>
          </w:tcPr>
          <w:p w14:paraId="4D2F3C9D"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17" w:type="dxa"/>
          </w:tcPr>
          <w:p w14:paraId="2835339F" w14:textId="25F21B39" w:rsidR="009C4B76" w:rsidRPr="009C4B76" w:rsidRDefault="009C4B76" w:rsidP="009C4B76">
            <w:pPr>
              <w:tabs>
                <w:tab w:val="left" w:pos="1843"/>
              </w:tabs>
              <w:ind w:right="141"/>
              <w:jc w:val="right"/>
              <w:rPr>
                <w:rFonts w:ascii="Angsana New" w:hAnsi="Angsana New" w:cs="Angsana New"/>
                <w:sz w:val="30"/>
                <w:szCs w:val="30"/>
                <w:highlight w:val="yellow"/>
                <w:cs/>
              </w:rPr>
            </w:pPr>
            <w:r w:rsidRPr="00D53601">
              <w:rPr>
                <w:rFonts w:ascii="Angsana New" w:hAnsi="Angsana New" w:cs="Angsana New"/>
                <w:sz w:val="30"/>
                <w:szCs w:val="30"/>
                <w:cs/>
              </w:rPr>
              <w:t>(</w:t>
            </w:r>
            <w:r w:rsidR="00D53601" w:rsidRPr="00D53601">
              <w:rPr>
                <w:rFonts w:ascii="Angsana New" w:hAnsi="Angsana New" w:cs="Angsana New"/>
                <w:sz w:val="30"/>
                <w:szCs w:val="30"/>
                <w:cs/>
              </w:rPr>
              <w:t>297</w:t>
            </w:r>
            <w:r w:rsidR="00D53601" w:rsidRPr="00D53601">
              <w:rPr>
                <w:rFonts w:ascii="Angsana New" w:hAnsi="Angsana New" w:cs="Angsana New"/>
                <w:sz w:val="30"/>
                <w:szCs w:val="30"/>
              </w:rPr>
              <w:t>,</w:t>
            </w:r>
            <w:r w:rsidR="00D53601" w:rsidRPr="00D53601">
              <w:rPr>
                <w:rFonts w:ascii="Angsana New" w:hAnsi="Angsana New" w:cs="Angsana New"/>
                <w:sz w:val="30"/>
                <w:szCs w:val="30"/>
                <w:cs/>
              </w:rPr>
              <w:t>799</w:t>
            </w:r>
            <w:r w:rsidRPr="00D53601">
              <w:rPr>
                <w:rFonts w:ascii="Angsana New" w:hAnsi="Angsana New" w:cs="Angsana New"/>
                <w:sz w:val="30"/>
                <w:szCs w:val="30"/>
                <w:cs/>
              </w:rPr>
              <w:t>.00)</w:t>
            </w:r>
          </w:p>
        </w:tc>
        <w:tc>
          <w:tcPr>
            <w:tcW w:w="142" w:type="dxa"/>
          </w:tcPr>
          <w:p w14:paraId="1C0A2A6A"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17" w:type="dxa"/>
          </w:tcPr>
          <w:p w14:paraId="4D09DB34" w14:textId="5B57A070" w:rsidR="009C4B76" w:rsidRPr="000A6877" w:rsidRDefault="009C4B76" w:rsidP="009C4B76">
            <w:pPr>
              <w:tabs>
                <w:tab w:val="left" w:pos="1843"/>
              </w:tabs>
              <w:ind w:right="141"/>
              <w:jc w:val="right"/>
              <w:rPr>
                <w:rFonts w:ascii="Angsana New" w:hAnsi="Angsana New" w:cs="Angsana New"/>
                <w:sz w:val="30"/>
                <w:szCs w:val="30"/>
              </w:rPr>
            </w:pPr>
            <w:r w:rsidRPr="006F37B1">
              <w:rPr>
                <w:rFonts w:ascii="Angsana New" w:hAnsi="Angsana New" w:cs="Angsana New"/>
                <w:sz w:val="30"/>
                <w:szCs w:val="30"/>
                <w:cs/>
              </w:rPr>
              <w:t>(279</w:t>
            </w:r>
            <w:r w:rsidRPr="006F37B1">
              <w:rPr>
                <w:rFonts w:ascii="Angsana New" w:hAnsi="Angsana New" w:cs="Angsana New"/>
                <w:sz w:val="30"/>
                <w:szCs w:val="30"/>
              </w:rPr>
              <w:t>,</w:t>
            </w:r>
            <w:r w:rsidRPr="006F37B1">
              <w:rPr>
                <w:rFonts w:ascii="Angsana New" w:hAnsi="Angsana New" w:cs="Angsana New"/>
                <w:sz w:val="30"/>
                <w:szCs w:val="30"/>
                <w:cs/>
              </w:rPr>
              <w:t>378.00)</w:t>
            </w:r>
          </w:p>
        </w:tc>
      </w:tr>
      <w:tr w:rsidR="009C4B76" w:rsidRPr="00FB6AF9" w14:paraId="44F10876" w14:textId="77777777">
        <w:tc>
          <w:tcPr>
            <w:tcW w:w="2814" w:type="dxa"/>
          </w:tcPr>
          <w:p w14:paraId="2DDBF708" w14:textId="77777777" w:rsidR="009C4B76" w:rsidRPr="000A6877" w:rsidRDefault="009C4B76" w:rsidP="009C4B76">
            <w:pPr>
              <w:ind w:left="270"/>
              <w:rPr>
                <w:rFonts w:ascii="Angsana New" w:eastAsia="Brush Script MT" w:hAnsi="Angsana New" w:cs="Angsana New"/>
                <w:sz w:val="30"/>
                <w:szCs w:val="30"/>
              </w:rPr>
            </w:pPr>
            <w:r w:rsidRPr="000A6877">
              <w:rPr>
                <w:rFonts w:ascii="Angsana New" w:eastAsia="Brush Script MT" w:hAnsi="Angsana New" w:cs="Angsana New"/>
                <w:sz w:val="30"/>
                <w:szCs w:val="30"/>
                <w:cs/>
              </w:rPr>
              <w:t xml:space="preserve">ลดลงร้อยละ </w:t>
            </w:r>
            <w:r w:rsidRPr="000A6877">
              <w:rPr>
                <w:rFonts w:ascii="Angsana New" w:eastAsia="Brush Script MT" w:hAnsi="Angsana New" w:cs="Angsana New"/>
                <w:sz w:val="30"/>
                <w:szCs w:val="30"/>
              </w:rPr>
              <w:t>20</w:t>
            </w:r>
            <w:r w:rsidRPr="000A6877">
              <w:rPr>
                <w:rFonts w:ascii="Angsana New" w:eastAsia="Brush Script MT" w:hAnsi="Angsana New" w:cs="Angsana New"/>
                <w:sz w:val="30"/>
                <w:szCs w:val="30"/>
                <w:cs/>
              </w:rPr>
              <w:t>.</w:t>
            </w:r>
            <w:r w:rsidRPr="000A6877">
              <w:rPr>
                <w:rFonts w:ascii="Angsana New" w:eastAsia="Brush Script MT" w:hAnsi="Angsana New" w:cs="Angsana New"/>
                <w:sz w:val="30"/>
                <w:szCs w:val="30"/>
              </w:rPr>
              <w:t>00</w:t>
            </w:r>
          </w:p>
        </w:tc>
        <w:tc>
          <w:tcPr>
            <w:tcW w:w="1580" w:type="dxa"/>
          </w:tcPr>
          <w:p w14:paraId="6AA0CC3D" w14:textId="75569166" w:rsidR="009C4B76" w:rsidRPr="009C4B76" w:rsidRDefault="009C4B76" w:rsidP="009C4B76">
            <w:pPr>
              <w:tabs>
                <w:tab w:val="left" w:pos="1843"/>
              </w:tabs>
              <w:ind w:right="141"/>
              <w:jc w:val="right"/>
              <w:rPr>
                <w:rFonts w:ascii="Angsana New" w:hAnsi="Angsana New" w:cs="Angsana New"/>
                <w:sz w:val="30"/>
                <w:szCs w:val="30"/>
                <w:highlight w:val="yellow"/>
              </w:rPr>
            </w:pPr>
            <w:r w:rsidRPr="009B5D66">
              <w:rPr>
                <w:rFonts w:ascii="Angsana New" w:hAnsi="Angsana New" w:cs="Angsana New"/>
                <w:sz w:val="30"/>
                <w:szCs w:val="30"/>
              </w:rPr>
              <w:t>1,</w:t>
            </w:r>
            <w:r w:rsidR="009B5D66" w:rsidRPr="009B5D66">
              <w:rPr>
                <w:rFonts w:ascii="Angsana New" w:hAnsi="Angsana New" w:cs="Angsana New"/>
                <w:sz w:val="30"/>
                <w:szCs w:val="30"/>
              </w:rPr>
              <w:t>681,771</w:t>
            </w:r>
            <w:r w:rsidRPr="009B5D66">
              <w:rPr>
                <w:rFonts w:ascii="Angsana New" w:hAnsi="Angsana New" w:cs="Angsana New"/>
                <w:sz w:val="30"/>
                <w:szCs w:val="30"/>
              </w:rPr>
              <w:t>.00</w:t>
            </w:r>
          </w:p>
        </w:tc>
        <w:tc>
          <w:tcPr>
            <w:tcW w:w="142" w:type="dxa"/>
          </w:tcPr>
          <w:p w14:paraId="35C8344D"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559" w:type="dxa"/>
          </w:tcPr>
          <w:p w14:paraId="5C8B3647" w14:textId="5C56D822" w:rsidR="009C4B76" w:rsidRPr="000A6877" w:rsidRDefault="009C4B76" w:rsidP="009C4B76">
            <w:pPr>
              <w:tabs>
                <w:tab w:val="left" w:pos="1843"/>
              </w:tabs>
              <w:ind w:right="141"/>
              <w:jc w:val="right"/>
              <w:rPr>
                <w:rFonts w:ascii="Angsana New" w:hAnsi="Angsana New" w:cs="Angsana New"/>
                <w:sz w:val="30"/>
                <w:szCs w:val="30"/>
              </w:rPr>
            </w:pPr>
            <w:r w:rsidRPr="006F37B1">
              <w:rPr>
                <w:rFonts w:ascii="Angsana New" w:hAnsi="Angsana New" w:cs="Angsana New"/>
                <w:sz w:val="30"/>
                <w:szCs w:val="30"/>
              </w:rPr>
              <w:t>1,656,383.00</w:t>
            </w:r>
          </w:p>
        </w:tc>
        <w:tc>
          <w:tcPr>
            <w:tcW w:w="142" w:type="dxa"/>
          </w:tcPr>
          <w:p w14:paraId="63AE267F"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17" w:type="dxa"/>
          </w:tcPr>
          <w:p w14:paraId="2B07B4C6" w14:textId="4E710C74" w:rsidR="009C4B76" w:rsidRPr="009C4B76" w:rsidRDefault="00F642B2" w:rsidP="009C4B76">
            <w:pPr>
              <w:tabs>
                <w:tab w:val="left" w:pos="1843"/>
              </w:tabs>
              <w:ind w:right="141"/>
              <w:jc w:val="right"/>
              <w:rPr>
                <w:rFonts w:ascii="Angsana New" w:hAnsi="Angsana New" w:cs="Angsana New"/>
                <w:sz w:val="30"/>
                <w:szCs w:val="30"/>
                <w:highlight w:val="yellow"/>
                <w:cs/>
              </w:rPr>
            </w:pPr>
            <w:r w:rsidRPr="00F642B2">
              <w:rPr>
                <w:rFonts w:ascii="Angsana New" w:hAnsi="Angsana New" w:cs="Angsana New"/>
                <w:sz w:val="30"/>
                <w:szCs w:val="30"/>
              </w:rPr>
              <w:t>319,472.00</w:t>
            </w:r>
          </w:p>
        </w:tc>
        <w:tc>
          <w:tcPr>
            <w:tcW w:w="142" w:type="dxa"/>
          </w:tcPr>
          <w:p w14:paraId="61AED337"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17" w:type="dxa"/>
          </w:tcPr>
          <w:p w14:paraId="0AE9C32B" w14:textId="2528234F" w:rsidR="009C4B76" w:rsidRPr="000A6877" w:rsidRDefault="009C4B76" w:rsidP="009C4B76">
            <w:pPr>
              <w:tabs>
                <w:tab w:val="left" w:pos="1843"/>
              </w:tabs>
              <w:ind w:right="141"/>
              <w:jc w:val="right"/>
              <w:rPr>
                <w:rFonts w:ascii="Angsana New" w:hAnsi="Angsana New" w:cs="Angsana New"/>
                <w:sz w:val="30"/>
                <w:szCs w:val="30"/>
                <w:cs/>
              </w:rPr>
            </w:pPr>
            <w:r w:rsidRPr="006F37B1">
              <w:rPr>
                <w:rFonts w:ascii="Angsana New" w:hAnsi="Angsana New" w:cs="Angsana New"/>
                <w:sz w:val="30"/>
                <w:szCs w:val="30"/>
              </w:rPr>
              <w:t>298,373.00</w:t>
            </w:r>
          </w:p>
        </w:tc>
      </w:tr>
    </w:tbl>
    <w:p w14:paraId="2F1F646A" w14:textId="77777777" w:rsidR="00C72D59" w:rsidRPr="00533ED2" w:rsidRDefault="00C72D59" w:rsidP="00EB2E29">
      <w:pPr>
        <w:ind w:left="450" w:firstLine="968"/>
        <w:jc w:val="thaiDistribute"/>
        <w:rPr>
          <w:rFonts w:ascii="Angsana New" w:hAnsi="Angsana New" w:cs="Angsana New"/>
          <w:sz w:val="16"/>
          <w:szCs w:val="16"/>
        </w:rPr>
      </w:pPr>
    </w:p>
    <w:p w14:paraId="7FB1640F" w14:textId="7753BE7A" w:rsidR="006C7130" w:rsidRDefault="003625F5" w:rsidP="003625F5">
      <w:pPr>
        <w:ind w:left="450" w:firstLine="968"/>
        <w:jc w:val="thaiDistribute"/>
        <w:rPr>
          <w:rFonts w:ascii="Angsana New" w:hAnsi="Angsana New" w:cs="Angsana New"/>
          <w:sz w:val="30"/>
          <w:szCs w:val="30"/>
        </w:rPr>
      </w:pPr>
      <w:r w:rsidRPr="003625F5">
        <w:rPr>
          <w:rFonts w:ascii="Angsana New" w:hAnsi="Angsana New" w:cs="Angsana New"/>
          <w:sz w:val="30"/>
          <w:szCs w:val="30"/>
          <w:cs/>
        </w:rPr>
        <w:t xml:space="preserve">ณ วันที่ </w:t>
      </w:r>
      <w:r w:rsidRPr="003625F5">
        <w:rPr>
          <w:rFonts w:ascii="Angsana New" w:hAnsi="Angsana New" w:cs="Angsana New"/>
          <w:sz w:val="30"/>
          <w:szCs w:val="30"/>
        </w:rPr>
        <w:t xml:space="preserve">31 </w:t>
      </w:r>
      <w:r w:rsidRPr="003625F5">
        <w:rPr>
          <w:rFonts w:ascii="Angsana New" w:hAnsi="Angsana New" w:cs="Angsana New"/>
          <w:sz w:val="30"/>
          <w:szCs w:val="30"/>
          <w:cs/>
        </w:rPr>
        <w:t xml:space="preserve">ธันวาคม </w:t>
      </w:r>
      <w:r w:rsidRPr="003625F5">
        <w:rPr>
          <w:rFonts w:ascii="Angsana New" w:hAnsi="Angsana New" w:cs="Angsana New"/>
          <w:sz w:val="30"/>
          <w:szCs w:val="30"/>
        </w:rPr>
        <w:t>256</w:t>
      </w:r>
      <w:r w:rsidR="009C4B76">
        <w:rPr>
          <w:rFonts w:ascii="Angsana New" w:hAnsi="Angsana New" w:cs="Angsana New"/>
          <w:sz w:val="30"/>
          <w:szCs w:val="30"/>
        </w:rPr>
        <w:t>8</w:t>
      </w:r>
      <w:r w:rsidRPr="003625F5">
        <w:rPr>
          <w:rFonts w:ascii="Angsana New" w:hAnsi="Angsana New" w:cs="Angsana New"/>
          <w:sz w:val="30"/>
          <w:szCs w:val="30"/>
        </w:rPr>
        <w:t xml:space="preserve"> </w:t>
      </w:r>
      <w:r w:rsidRPr="003625F5">
        <w:rPr>
          <w:rFonts w:ascii="Angsana New" w:hAnsi="Angsana New" w:cs="Angsana New"/>
          <w:sz w:val="30"/>
          <w:szCs w:val="30"/>
          <w:cs/>
        </w:rPr>
        <w:t xml:space="preserve">และ </w:t>
      </w:r>
      <w:r w:rsidRPr="003625F5">
        <w:rPr>
          <w:rFonts w:ascii="Angsana New" w:hAnsi="Angsana New" w:cs="Angsana New"/>
          <w:sz w:val="30"/>
          <w:szCs w:val="30"/>
        </w:rPr>
        <w:t>256</w:t>
      </w:r>
      <w:r w:rsidR="009C4B76">
        <w:rPr>
          <w:rFonts w:ascii="Angsana New" w:hAnsi="Angsana New" w:cs="Angsana New"/>
          <w:sz w:val="30"/>
          <w:szCs w:val="30"/>
        </w:rPr>
        <w:t>7</w:t>
      </w:r>
      <w:r w:rsidRPr="003625F5">
        <w:rPr>
          <w:rFonts w:ascii="Angsana New" w:hAnsi="Angsana New" w:cs="Angsana New"/>
          <w:sz w:val="30"/>
          <w:szCs w:val="30"/>
        </w:rPr>
        <w:t xml:space="preserve"> </w:t>
      </w:r>
      <w:r w:rsidRPr="003625F5">
        <w:rPr>
          <w:rFonts w:ascii="Angsana New" w:hAnsi="Angsana New" w:cs="Angsana New"/>
          <w:sz w:val="30"/>
          <w:szCs w:val="30"/>
          <w:cs/>
        </w:rPr>
        <w:t>การวิเคราะห์การครบกำหนดของการจ่ายชำระผลประโยชน์ซึ่งยังไม่ได้คิดลดสรุปได้ดังนี้</w:t>
      </w:r>
    </w:p>
    <w:tbl>
      <w:tblPr>
        <w:tblW w:w="9180" w:type="dxa"/>
        <w:tblInd w:w="450" w:type="dxa"/>
        <w:tblLayout w:type="fixed"/>
        <w:tblCellMar>
          <w:left w:w="0" w:type="dxa"/>
          <w:right w:w="0" w:type="dxa"/>
        </w:tblCellMar>
        <w:tblLook w:val="0000" w:firstRow="0" w:lastRow="0" w:firstColumn="0" w:lastColumn="0" w:noHBand="0" w:noVBand="0"/>
      </w:tblPr>
      <w:tblGrid>
        <w:gridCol w:w="2790"/>
        <w:gridCol w:w="1530"/>
        <w:gridCol w:w="180"/>
        <w:gridCol w:w="1620"/>
        <w:gridCol w:w="90"/>
        <w:gridCol w:w="1440"/>
        <w:gridCol w:w="90"/>
        <w:gridCol w:w="1440"/>
      </w:tblGrid>
      <w:tr w:rsidR="00533ED2" w:rsidRPr="00F20B94" w14:paraId="68667A59" w14:textId="77777777" w:rsidTr="006B771D">
        <w:trPr>
          <w:trHeight w:val="408"/>
        </w:trPr>
        <w:tc>
          <w:tcPr>
            <w:tcW w:w="2790" w:type="dxa"/>
          </w:tcPr>
          <w:p w14:paraId="348A03D1" w14:textId="77777777" w:rsidR="00533ED2" w:rsidRPr="000A6877" w:rsidRDefault="00533ED2">
            <w:pPr>
              <w:jc w:val="center"/>
              <w:rPr>
                <w:rFonts w:ascii="Angsana New" w:hAnsi="Angsana New" w:cs="Angsana New"/>
                <w:sz w:val="30"/>
                <w:szCs w:val="30"/>
              </w:rPr>
            </w:pPr>
          </w:p>
        </w:tc>
        <w:tc>
          <w:tcPr>
            <w:tcW w:w="3330" w:type="dxa"/>
            <w:gridSpan w:val="3"/>
          </w:tcPr>
          <w:p w14:paraId="2DC1258B" w14:textId="77777777" w:rsidR="00533ED2" w:rsidRPr="000A6877" w:rsidRDefault="00533ED2">
            <w:pPr>
              <w:jc w:val="center"/>
              <w:rPr>
                <w:rFonts w:ascii="Angsana New" w:hAnsi="Angsana New" w:cs="Angsana New"/>
                <w:sz w:val="30"/>
                <w:szCs w:val="30"/>
                <w:cs/>
              </w:rPr>
            </w:pPr>
          </w:p>
        </w:tc>
        <w:tc>
          <w:tcPr>
            <w:tcW w:w="90" w:type="dxa"/>
          </w:tcPr>
          <w:p w14:paraId="65CA1D4F" w14:textId="77777777" w:rsidR="00533ED2" w:rsidRPr="000A6877" w:rsidRDefault="00533ED2">
            <w:pPr>
              <w:jc w:val="center"/>
              <w:rPr>
                <w:rFonts w:ascii="Angsana New" w:hAnsi="Angsana New" w:cs="Angsana New"/>
                <w:sz w:val="30"/>
                <w:szCs w:val="30"/>
                <w:cs/>
              </w:rPr>
            </w:pPr>
          </w:p>
        </w:tc>
        <w:tc>
          <w:tcPr>
            <w:tcW w:w="2970" w:type="dxa"/>
            <w:gridSpan w:val="3"/>
          </w:tcPr>
          <w:p w14:paraId="15D35B69" w14:textId="77777777" w:rsidR="00533ED2" w:rsidRPr="000A6877" w:rsidRDefault="00533ED2">
            <w:pPr>
              <w:ind w:right="94"/>
              <w:jc w:val="right"/>
              <w:rPr>
                <w:rFonts w:ascii="Angsana New" w:hAnsi="Angsana New" w:cs="Angsana New"/>
                <w:sz w:val="30"/>
                <w:szCs w:val="30"/>
                <w:cs/>
              </w:rPr>
            </w:pPr>
            <w:r w:rsidRPr="000A6877">
              <w:rPr>
                <w:rFonts w:ascii="Angsana New" w:hAnsi="Angsana New" w:cs="Angsana New"/>
                <w:snapToGrid w:val="0"/>
                <w:color w:val="000000"/>
                <w:sz w:val="30"/>
                <w:szCs w:val="30"/>
                <w:cs/>
                <w:lang w:eastAsia="th-TH"/>
              </w:rPr>
              <w:t xml:space="preserve">                              (หน่วย </w:t>
            </w:r>
            <w:r w:rsidRPr="000A6877">
              <w:rPr>
                <w:rFonts w:ascii="Angsana New" w:hAnsi="Angsana New" w:cs="Angsana New"/>
                <w:snapToGrid w:val="0"/>
                <w:color w:val="000000"/>
                <w:sz w:val="30"/>
                <w:szCs w:val="30"/>
                <w:lang w:eastAsia="th-TH"/>
              </w:rPr>
              <w:t xml:space="preserve">: </w:t>
            </w:r>
            <w:r w:rsidRPr="000A6877">
              <w:rPr>
                <w:rFonts w:ascii="Angsana New" w:hAnsi="Angsana New" w:cs="Angsana New"/>
                <w:snapToGrid w:val="0"/>
                <w:color w:val="000000"/>
                <w:sz w:val="30"/>
                <w:szCs w:val="30"/>
                <w:cs/>
                <w:lang w:eastAsia="th-TH"/>
              </w:rPr>
              <w:t>บาท)</w:t>
            </w:r>
          </w:p>
        </w:tc>
      </w:tr>
      <w:tr w:rsidR="00533ED2" w:rsidRPr="00F20B94" w14:paraId="198BEC69" w14:textId="77777777" w:rsidTr="006B771D">
        <w:trPr>
          <w:trHeight w:val="408"/>
        </w:trPr>
        <w:tc>
          <w:tcPr>
            <w:tcW w:w="2790" w:type="dxa"/>
          </w:tcPr>
          <w:p w14:paraId="3E7092CE" w14:textId="77777777" w:rsidR="00533ED2" w:rsidRPr="000A6877" w:rsidRDefault="00533ED2">
            <w:pPr>
              <w:jc w:val="center"/>
              <w:rPr>
                <w:rFonts w:ascii="Angsana New" w:hAnsi="Angsana New" w:cs="Angsana New"/>
                <w:sz w:val="30"/>
                <w:szCs w:val="30"/>
              </w:rPr>
            </w:pPr>
          </w:p>
        </w:tc>
        <w:tc>
          <w:tcPr>
            <w:tcW w:w="3330" w:type="dxa"/>
            <w:gridSpan w:val="3"/>
          </w:tcPr>
          <w:p w14:paraId="7FBCC6F1" w14:textId="77777777" w:rsidR="00533ED2" w:rsidRPr="000A6877" w:rsidRDefault="00533ED2">
            <w:pPr>
              <w:jc w:val="center"/>
              <w:rPr>
                <w:rFonts w:ascii="Angsana New" w:hAnsi="Angsana New" w:cs="Angsana New"/>
                <w:sz w:val="30"/>
                <w:szCs w:val="30"/>
                <w:cs/>
              </w:rPr>
            </w:pPr>
            <w:r w:rsidRPr="000A6877">
              <w:rPr>
                <w:rFonts w:ascii="Angsana New" w:hAnsi="Angsana New" w:cs="Angsana New"/>
                <w:sz w:val="30"/>
                <w:szCs w:val="30"/>
                <w:cs/>
              </w:rPr>
              <w:t>งบการเงินรวม</w:t>
            </w:r>
          </w:p>
        </w:tc>
        <w:tc>
          <w:tcPr>
            <w:tcW w:w="90" w:type="dxa"/>
          </w:tcPr>
          <w:p w14:paraId="08291127" w14:textId="77777777" w:rsidR="00533ED2" w:rsidRPr="000A6877" w:rsidRDefault="00533ED2">
            <w:pPr>
              <w:jc w:val="center"/>
              <w:rPr>
                <w:rFonts w:ascii="Angsana New" w:hAnsi="Angsana New" w:cs="Angsana New"/>
                <w:sz w:val="30"/>
                <w:szCs w:val="30"/>
                <w:cs/>
              </w:rPr>
            </w:pPr>
          </w:p>
        </w:tc>
        <w:tc>
          <w:tcPr>
            <w:tcW w:w="2970" w:type="dxa"/>
            <w:gridSpan w:val="3"/>
          </w:tcPr>
          <w:p w14:paraId="2A83B38D" w14:textId="77777777" w:rsidR="00533ED2" w:rsidRPr="000A6877" w:rsidRDefault="00533ED2">
            <w:pPr>
              <w:jc w:val="center"/>
              <w:rPr>
                <w:rFonts w:ascii="Angsana New" w:hAnsi="Angsana New" w:cs="Angsana New"/>
                <w:sz w:val="30"/>
                <w:szCs w:val="30"/>
                <w:cs/>
              </w:rPr>
            </w:pPr>
            <w:r w:rsidRPr="000A6877">
              <w:rPr>
                <w:rFonts w:ascii="Angsana New" w:hAnsi="Angsana New" w:cs="Angsana New"/>
                <w:sz w:val="30"/>
                <w:szCs w:val="30"/>
                <w:cs/>
              </w:rPr>
              <w:t>งบการเงินเฉพาะกิจการ</w:t>
            </w:r>
          </w:p>
        </w:tc>
      </w:tr>
      <w:tr w:rsidR="00533ED2" w:rsidRPr="00F20B94" w14:paraId="10EC1602" w14:textId="77777777" w:rsidTr="006B771D">
        <w:trPr>
          <w:trHeight w:val="404"/>
        </w:trPr>
        <w:tc>
          <w:tcPr>
            <w:tcW w:w="2790" w:type="dxa"/>
          </w:tcPr>
          <w:p w14:paraId="27F936DC" w14:textId="77777777" w:rsidR="00533ED2" w:rsidRPr="000A6877" w:rsidRDefault="00533ED2">
            <w:pPr>
              <w:ind w:left="90"/>
              <w:rPr>
                <w:rFonts w:ascii="Angsana New" w:eastAsia="Brush Script MT" w:hAnsi="Angsana New" w:cs="Angsana New"/>
                <w:sz w:val="30"/>
                <w:szCs w:val="30"/>
                <w:cs/>
              </w:rPr>
            </w:pPr>
          </w:p>
        </w:tc>
        <w:tc>
          <w:tcPr>
            <w:tcW w:w="3330" w:type="dxa"/>
            <w:gridSpan w:val="3"/>
          </w:tcPr>
          <w:p w14:paraId="1EBA7109" w14:textId="77777777" w:rsidR="00533ED2" w:rsidRPr="000A6877" w:rsidRDefault="00533ED2">
            <w:pPr>
              <w:jc w:val="center"/>
              <w:rPr>
                <w:rFonts w:ascii="Angsana New" w:hAnsi="Angsana New" w:cs="Angsana New"/>
                <w:sz w:val="30"/>
                <w:szCs w:val="30"/>
                <w:cs/>
              </w:rPr>
            </w:pPr>
            <w:r w:rsidRPr="000A6877">
              <w:rPr>
                <w:rFonts w:ascii="Angsana New" w:hAnsi="Angsana New" w:cs="Angsana New" w:hint="cs"/>
                <w:sz w:val="30"/>
                <w:szCs w:val="30"/>
                <w:cs/>
              </w:rPr>
              <w:t xml:space="preserve">ณ </w:t>
            </w:r>
            <w:r w:rsidRPr="000A6877">
              <w:rPr>
                <w:rFonts w:ascii="Angsana New" w:hAnsi="Angsana New" w:cs="Angsana New"/>
                <w:sz w:val="30"/>
                <w:szCs w:val="30"/>
                <w:cs/>
              </w:rPr>
              <w:t>วันที่</w:t>
            </w:r>
            <w:r w:rsidRPr="000A6877">
              <w:rPr>
                <w:rFonts w:ascii="Angsana New" w:hAnsi="Angsana New" w:cs="Angsana New"/>
                <w:sz w:val="30"/>
                <w:szCs w:val="30"/>
              </w:rPr>
              <w:t xml:space="preserve"> 31 </w:t>
            </w:r>
            <w:r w:rsidRPr="000A6877">
              <w:rPr>
                <w:rFonts w:ascii="Angsana New" w:hAnsi="Angsana New" w:cs="Angsana New" w:hint="cs"/>
                <w:sz w:val="30"/>
                <w:szCs w:val="30"/>
                <w:cs/>
              </w:rPr>
              <w:t xml:space="preserve">ธันวาคม </w:t>
            </w:r>
            <w:r w:rsidRPr="000A6877">
              <w:rPr>
                <w:rFonts w:ascii="Angsana New" w:hAnsi="Angsana New" w:cs="Angsana New"/>
                <w:sz w:val="30"/>
                <w:szCs w:val="30"/>
              </w:rPr>
              <w:t xml:space="preserve"> </w:t>
            </w:r>
          </w:p>
        </w:tc>
        <w:tc>
          <w:tcPr>
            <w:tcW w:w="90" w:type="dxa"/>
          </w:tcPr>
          <w:p w14:paraId="718F3B4F" w14:textId="77777777" w:rsidR="00533ED2" w:rsidRPr="000A6877" w:rsidRDefault="00533ED2">
            <w:pPr>
              <w:jc w:val="center"/>
              <w:rPr>
                <w:rFonts w:ascii="Angsana New" w:hAnsi="Angsana New" w:cs="Angsana New"/>
                <w:sz w:val="30"/>
                <w:szCs w:val="30"/>
              </w:rPr>
            </w:pPr>
          </w:p>
        </w:tc>
        <w:tc>
          <w:tcPr>
            <w:tcW w:w="2970" w:type="dxa"/>
            <w:gridSpan w:val="3"/>
          </w:tcPr>
          <w:p w14:paraId="1EE34C1F" w14:textId="77777777" w:rsidR="00533ED2" w:rsidRPr="000A6877" w:rsidRDefault="00533ED2">
            <w:pPr>
              <w:jc w:val="center"/>
              <w:rPr>
                <w:rFonts w:ascii="Angsana New" w:hAnsi="Angsana New" w:cs="Angsana New"/>
                <w:sz w:val="30"/>
                <w:szCs w:val="30"/>
                <w:cs/>
              </w:rPr>
            </w:pPr>
            <w:r w:rsidRPr="000A6877">
              <w:rPr>
                <w:rFonts w:ascii="Angsana New" w:hAnsi="Angsana New" w:cs="Angsana New" w:hint="cs"/>
                <w:sz w:val="30"/>
                <w:szCs w:val="30"/>
                <w:cs/>
              </w:rPr>
              <w:t xml:space="preserve">ณ </w:t>
            </w:r>
            <w:r w:rsidRPr="000A6877">
              <w:rPr>
                <w:rFonts w:ascii="Angsana New" w:hAnsi="Angsana New" w:cs="Angsana New"/>
                <w:sz w:val="30"/>
                <w:szCs w:val="30"/>
                <w:cs/>
              </w:rPr>
              <w:t>วันที่</w:t>
            </w:r>
            <w:r w:rsidRPr="000A6877">
              <w:rPr>
                <w:rFonts w:ascii="Angsana New" w:hAnsi="Angsana New" w:cs="Angsana New"/>
                <w:sz w:val="30"/>
                <w:szCs w:val="30"/>
              </w:rPr>
              <w:t xml:space="preserve"> 31 </w:t>
            </w:r>
            <w:r w:rsidRPr="000A6877">
              <w:rPr>
                <w:rFonts w:ascii="Angsana New" w:hAnsi="Angsana New" w:cs="Angsana New" w:hint="cs"/>
                <w:sz w:val="30"/>
                <w:szCs w:val="30"/>
                <w:cs/>
              </w:rPr>
              <w:t>ธันวาคม</w:t>
            </w:r>
          </w:p>
        </w:tc>
      </w:tr>
      <w:tr w:rsidR="009C4B76" w:rsidRPr="00F20B94" w14:paraId="62BAB00B" w14:textId="77777777" w:rsidTr="006B771D">
        <w:trPr>
          <w:trHeight w:val="404"/>
        </w:trPr>
        <w:tc>
          <w:tcPr>
            <w:tcW w:w="2790" w:type="dxa"/>
          </w:tcPr>
          <w:p w14:paraId="4C150EE9" w14:textId="77777777" w:rsidR="009C4B76" w:rsidRPr="000A6877" w:rsidRDefault="009C4B76" w:rsidP="009C4B76">
            <w:pPr>
              <w:ind w:left="90"/>
              <w:rPr>
                <w:rFonts w:ascii="Angsana New" w:eastAsia="Brush Script MT" w:hAnsi="Angsana New" w:cs="Angsana New"/>
                <w:sz w:val="30"/>
                <w:szCs w:val="30"/>
                <w:cs/>
              </w:rPr>
            </w:pPr>
          </w:p>
        </w:tc>
        <w:tc>
          <w:tcPr>
            <w:tcW w:w="1530" w:type="dxa"/>
          </w:tcPr>
          <w:p w14:paraId="5EE9E5B9" w14:textId="4FB1D08A" w:rsidR="009C4B76" w:rsidRPr="000A6877" w:rsidRDefault="009C4B76" w:rsidP="009C4B76">
            <w:pPr>
              <w:jc w:val="center"/>
              <w:rPr>
                <w:rFonts w:ascii="Angsana New" w:hAnsi="Angsana New" w:cs="Angsana New"/>
                <w:sz w:val="30"/>
                <w:szCs w:val="30"/>
                <w:u w:val="single"/>
              </w:rPr>
            </w:pPr>
            <w:r w:rsidRPr="000A6877">
              <w:rPr>
                <w:rFonts w:ascii="Angsana New" w:hAnsi="Angsana New" w:cs="Angsana New"/>
                <w:sz w:val="30"/>
                <w:szCs w:val="30"/>
                <w:u w:val="single"/>
              </w:rPr>
              <w:t>256</w:t>
            </w:r>
            <w:r>
              <w:rPr>
                <w:rFonts w:ascii="Angsana New" w:hAnsi="Angsana New" w:cs="Angsana New"/>
                <w:sz w:val="30"/>
                <w:szCs w:val="30"/>
                <w:u w:val="single"/>
              </w:rPr>
              <w:t>8</w:t>
            </w:r>
          </w:p>
        </w:tc>
        <w:tc>
          <w:tcPr>
            <w:tcW w:w="180" w:type="dxa"/>
          </w:tcPr>
          <w:p w14:paraId="4E1EC552" w14:textId="77777777" w:rsidR="009C4B76" w:rsidRPr="000A6877" w:rsidRDefault="009C4B76" w:rsidP="009C4B76">
            <w:pPr>
              <w:jc w:val="center"/>
              <w:rPr>
                <w:rFonts w:ascii="Angsana New" w:hAnsi="Angsana New" w:cs="Angsana New"/>
                <w:sz w:val="30"/>
                <w:szCs w:val="30"/>
                <w:u w:val="single"/>
              </w:rPr>
            </w:pPr>
          </w:p>
        </w:tc>
        <w:tc>
          <w:tcPr>
            <w:tcW w:w="1620" w:type="dxa"/>
          </w:tcPr>
          <w:p w14:paraId="0D84AFD6" w14:textId="7893C8C4" w:rsidR="009C4B76" w:rsidRPr="000A6877" w:rsidRDefault="009C4B76" w:rsidP="009C4B76">
            <w:pPr>
              <w:jc w:val="center"/>
              <w:rPr>
                <w:rFonts w:ascii="Angsana New" w:hAnsi="Angsana New" w:cs="Angsana New"/>
                <w:sz w:val="30"/>
                <w:szCs w:val="30"/>
                <w:u w:val="single"/>
              </w:rPr>
            </w:pPr>
            <w:r w:rsidRPr="000A6877">
              <w:rPr>
                <w:rFonts w:ascii="Angsana New" w:hAnsi="Angsana New" w:cs="Angsana New"/>
                <w:sz w:val="30"/>
                <w:szCs w:val="30"/>
                <w:u w:val="single"/>
              </w:rPr>
              <w:t>256</w:t>
            </w:r>
            <w:r>
              <w:rPr>
                <w:rFonts w:ascii="Angsana New" w:hAnsi="Angsana New" w:cs="Angsana New"/>
                <w:sz w:val="30"/>
                <w:szCs w:val="30"/>
                <w:u w:val="single"/>
              </w:rPr>
              <w:t>7</w:t>
            </w:r>
          </w:p>
        </w:tc>
        <w:tc>
          <w:tcPr>
            <w:tcW w:w="90" w:type="dxa"/>
          </w:tcPr>
          <w:p w14:paraId="365A5E70" w14:textId="77777777" w:rsidR="009C4B76" w:rsidRPr="000A6877" w:rsidRDefault="009C4B76" w:rsidP="009C4B76">
            <w:pPr>
              <w:jc w:val="center"/>
              <w:rPr>
                <w:rFonts w:ascii="Angsana New" w:hAnsi="Angsana New" w:cs="Angsana New"/>
                <w:sz w:val="30"/>
                <w:szCs w:val="30"/>
                <w:u w:val="single"/>
                <w:cs/>
              </w:rPr>
            </w:pPr>
          </w:p>
        </w:tc>
        <w:tc>
          <w:tcPr>
            <w:tcW w:w="1440" w:type="dxa"/>
          </w:tcPr>
          <w:p w14:paraId="43E5C348" w14:textId="4CB5644E" w:rsidR="009C4B76" w:rsidRPr="000A6877" w:rsidRDefault="009C4B76" w:rsidP="009C4B76">
            <w:pPr>
              <w:jc w:val="center"/>
              <w:rPr>
                <w:rFonts w:ascii="Angsana New" w:hAnsi="Angsana New" w:cs="Angsana New"/>
                <w:sz w:val="30"/>
                <w:szCs w:val="30"/>
                <w:u w:val="single"/>
              </w:rPr>
            </w:pPr>
            <w:r w:rsidRPr="000A6877">
              <w:rPr>
                <w:rFonts w:ascii="Angsana New" w:hAnsi="Angsana New" w:cs="Angsana New"/>
                <w:sz w:val="30"/>
                <w:szCs w:val="30"/>
                <w:u w:val="single"/>
              </w:rPr>
              <w:t>256</w:t>
            </w:r>
            <w:r>
              <w:rPr>
                <w:rFonts w:ascii="Angsana New" w:hAnsi="Angsana New" w:cs="Angsana New"/>
                <w:sz w:val="30"/>
                <w:szCs w:val="30"/>
                <w:u w:val="single"/>
              </w:rPr>
              <w:t>8</w:t>
            </w:r>
          </w:p>
        </w:tc>
        <w:tc>
          <w:tcPr>
            <w:tcW w:w="90" w:type="dxa"/>
          </w:tcPr>
          <w:p w14:paraId="60817DC4" w14:textId="77777777" w:rsidR="009C4B76" w:rsidRPr="000A6877" w:rsidRDefault="009C4B76" w:rsidP="009C4B76">
            <w:pPr>
              <w:jc w:val="center"/>
              <w:rPr>
                <w:rFonts w:ascii="Angsana New" w:hAnsi="Angsana New" w:cs="Angsana New"/>
                <w:sz w:val="30"/>
                <w:szCs w:val="30"/>
                <w:u w:val="single"/>
              </w:rPr>
            </w:pPr>
          </w:p>
        </w:tc>
        <w:tc>
          <w:tcPr>
            <w:tcW w:w="1440" w:type="dxa"/>
          </w:tcPr>
          <w:p w14:paraId="62C2B586" w14:textId="58CA753E" w:rsidR="009C4B76" w:rsidRPr="000A6877" w:rsidRDefault="009C4B76" w:rsidP="009C4B76">
            <w:pPr>
              <w:jc w:val="center"/>
              <w:rPr>
                <w:rFonts w:ascii="Angsana New" w:hAnsi="Angsana New" w:cs="Angsana New"/>
                <w:sz w:val="30"/>
                <w:szCs w:val="30"/>
                <w:u w:val="single"/>
              </w:rPr>
            </w:pPr>
            <w:r w:rsidRPr="000A6877">
              <w:rPr>
                <w:rFonts w:ascii="Angsana New" w:hAnsi="Angsana New" w:cs="Angsana New"/>
                <w:sz w:val="30"/>
                <w:szCs w:val="30"/>
                <w:u w:val="single"/>
              </w:rPr>
              <w:t>256</w:t>
            </w:r>
            <w:r>
              <w:rPr>
                <w:rFonts w:ascii="Angsana New" w:hAnsi="Angsana New" w:cs="Angsana New"/>
                <w:sz w:val="30"/>
                <w:szCs w:val="30"/>
                <w:u w:val="single"/>
              </w:rPr>
              <w:t>7</w:t>
            </w:r>
          </w:p>
        </w:tc>
      </w:tr>
      <w:tr w:rsidR="009C4B76" w:rsidRPr="00F20B94" w14:paraId="01F697F3" w14:textId="77777777" w:rsidTr="006B771D">
        <w:trPr>
          <w:trHeight w:val="416"/>
        </w:trPr>
        <w:tc>
          <w:tcPr>
            <w:tcW w:w="2790" w:type="dxa"/>
          </w:tcPr>
          <w:p w14:paraId="2F007216" w14:textId="77777777" w:rsidR="009C4B76" w:rsidRPr="000A6877" w:rsidRDefault="009C4B76" w:rsidP="009C4B76">
            <w:pPr>
              <w:ind w:left="90"/>
              <w:rPr>
                <w:rFonts w:ascii="Angsana New" w:eastAsia="Brush Script MT" w:hAnsi="Angsana New" w:cs="Angsana New"/>
                <w:sz w:val="30"/>
                <w:szCs w:val="30"/>
                <w:cs/>
              </w:rPr>
            </w:pPr>
            <w:r w:rsidRPr="000A6877">
              <w:rPr>
                <w:rFonts w:ascii="Angsana New" w:eastAsia="Brush Script MT" w:hAnsi="Angsana New" w:cs="Angsana New" w:hint="cs"/>
                <w:sz w:val="30"/>
                <w:szCs w:val="30"/>
                <w:cs/>
              </w:rPr>
              <w:t xml:space="preserve">ไม่เกิน </w:t>
            </w:r>
            <w:r w:rsidRPr="000A6877">
              <w:rPr>
                <w:rFonts w:ascii="Angsana New" w:eastAsia="Brush Script MT" w:hAnsi="Angsana New" w:cs="Angsana New"/>
                <w:sz w:val="30"/>
                <w:szCs w:val="30"/>
              </w:rPr>
              <w:t>1</w:t>
            </w:r>
            <w:r w:rsidRPr="000A6877">
              <w:rPr>
                <w:rFonts w:ascii="Angsana New" w:eastAsia="Brush Script MT" w:hAnsi="Angsana New" w:cs="Angsana New" w:hint="cs"/>
                <w:sz w:val="30"/>
                <w:szCs w:val="30"/>
                <w:cs/>
              </w:rPr>
              <w:t xml:space="preserve"> ปี</w:t>
            </w:r>
          </w:p>
        </w:tc>
        <w:tc>
          <w:tcPr>
            <w:tcW w:w="1530" w:type="dxa"/>
          </w:tcPr>
          <w:p w14:paraId="3F257289" w14:textId="71D875EF" w:rsidR="009C4B76" w:rsidRPr="009C4B76" w:rsidRDefault="00543D96" w:rsidP="009C4B76">
            <w:pPr>
              <w:ind w:right="145"/>
              <w:jc w:val="right"/>
              <w:rPr>
                <w:rFonts w:ascii="Angsana New" w:hAnsi="Angsana New" w:cs="Angsana New"/>
                <w:sz w:val="30"/>
                <w:szCs w:val="30"/>
                <w:highlight w:val="yellow"/>
              </w:rPr>
            </w:pPr>
            <w:r w:rsidRPr="00543D96">
              <w:rPr>
                <w:rFonts w:ascii="Angsana New" w:hAnsi="Angsana New" w:cs="Angsana New"/>
                <w:sz w:val="30"/>
                <w:szCs w:val="30"/>
              </w:rPr>
              <w:t>8,384,842.00</w:t>
            </w:r>
          </w:p>
        </w:tc>
        <w:tc>
          <w:tcPr>
            <w:tcW w:w="180" w:type="dxa"/>
          </w:tcPr>
          <w:p w14:paraId="1AA7C29F" w14:textId="77777777" w:rsidR="009C4B76" w:rsidRPr="000A6877" w:rsidRDefault="009C4B76" w:rsidP="009C4B76">
            <w:pPr>
              <w:ind w:right="141"/>
              <w:jc w:val="right"/>
              <w:rPr>
                <w:rFonts w:ascii="Angsana New" w:hAnsi="Angsana New" w:cs="Angsana New"/>
                <w:sz w:val="30"/>
                <w:szCs w:val="30"/>
              </w:rPr>
            </w:pPr>
          </w:p>
        </w:tc>
        <w:tc>
          <w:tcPr>
            <w:tcW w:w="1620" w:type="dxa"/>
          </w:tcPr>
          <w:p w14:paraId="30E200DD" w14:textId="5B53CE52" w:rsidR="009C4B76" w:rsidRPr="000A6877" w:rsidRDefault="009C4B76" w:rsidP="009C4B76">
            <w:pPr>
              <w:ind w:right="145"/>
              <w:jc w:val="right"/>
              <w:rPr>
                <w:rFonts w:ascii="Angsana New" w:hAnsi="Angsana New" w:cs="Angsana New"/>
                <w:sz w:val="30"/>
                <w:szCs w:val="30"/>
              </w:rPr>
            </w:pPr>
            <w:r w:rsidRPr="0009036D">
              <w:rPr>
                <w:rFonts w:ascii="Angsana New" w:hAnsi="Angsana New" w:cs="Angsana New"/>
                <w:sz w:val="30"/>
                <w:szCs w:val="30"/>
              </w:rPr>
              <w:t>10,132,230.00</w:t>
            </w:r>
          </w:p>
        </w:tc>
        <w:tc>
          <w:tcPr>
            <w:tcW w:w="90" w:type="dxa"/>
          </w:tcPr>
          <w:p w14:paraId="6947F37A" w14:textId="77777777" w:rsidR="009C4B76" w:rsidRPr="000A6877" w:rsidRDefault="009C4B76" w:rsidP="009C4B76">
            <w:pPr>
              <w:ind w:right="90"/>
              <w:jc w:val="right"/>
              <w:rPr>
                <w:rFonts w:ascii="Angsana New" w:hAnsi="Angsana New" w:cs="Angsana New"/>
                <w:sz w:val="30"/>
                <w:szCs w:val="30"/>
              </w:rPr>
            </w:pPr>
          </w:p>
        </w:tc>
        <w:tc>
          <w:tcPr>
            <w:tcW w:w="1440" w:type="dxa"/>
          </w:tcPr>
          <w:p w14:paraId="08547D52" w14:textId="272CECE6" w:rsidR="009C4B76" w:rsidRPr="009C4B76" w:rsidRDefault="00E70F33" w:rsidP="009C4B76">
            <w:pPr>
              <w:ind w:right="145"/>
              <w:jc w:val="right"/>
              <w:rPr>
                <w:rFonts w:ascii="Angsana New" w:hAnsi="Angsana New" w:cs="Angsana New"/>
                <w:sz w:val="30"/>
                <w:szCs w:val="30"/>
                <w:highlight w:val="yellow"/>
              </w:rPr>
            </w:pPr>
            <w:r w:rsidRPr="00E70F33">
              <w:rPr>
                <w:rFonts w:ascii="Angsana New" w:hAnsi="Angsana New" w:cs="Angsana New"/>
                <w:sz w:val="30"/>
                <w:szCs w:val="30"/>
              </w:rPr>
              <w:t>3,706,986.00</w:t>
            </w:r>
          </w:p>
        </w:tc>
        <w:tc>
          <w:tcPr>
            <w:tcW w:w="90" w:type="dxa"/>
          </w:tcPr>
          <w:p w14:paraId="2C5858C7" w14:textId="77777777" w:rsidR="009C4B76" w:rsidRPr="000A6877" w:rsidRDefault="009C4B76" w:rsidP="009C4B76">
            <w:pPr>
              <w:ind w:right="90"/>
              <w:jc w:val="right"/>
              <w:rPr>
                <w:rFonts w:ascii="Angsana New" w:hAnsi="Angsana New" w:cs="Angsana New"/>
                <w:sz w:val="30"/>
                <w:szCs w:val="30"/>
              </w:rPr>
            </w:pPr>
          </w:p>
        </w:tc>
        <w:tc>
          <w:tcPr>
            <w:tcW w:w="1440" w:type="dxa"/>
          </w:tcPr>
          <w:p w14:paraId="5452A7A7" w14:textId="193C6F40" w:rsidR="009C4B76" w:rsidRPr="000A6877" w:rsidRDefault="009C4B76" w:rsidP="009C4B76">
            <w:pPr>
              <w:tabs>
                <w:tab w:val="left" w:pos="1843"/>
              </w:tabs>
              <w:ind w:right="141"/>
              <w:jc w:val="right"/>
              <w:rPr>
                <w:rFonts w:ascii="Angsana New" w:hAnsi="Angsana New" w:cs="Angsana New"/>
                <w:sz w:val="30"/>
                <w:szCs w:val="30"/>
              </w:rPr>
            </w:pPr>
            <w:r w:rsidRPr="0009036D">
              <w:rPr>
                <w:rFonts w:ascii="Angsana New" w:hAnsi="Angsana New" w:cs="Angsana New"/>
                <w:sz w:val="30"/>
                <w:szCs w:val="30"/>
              </w:rPr>
              <w:t>4,158,040.00</w:t>
            </w:r>
          </w:p>
        </w:tc>
      </w:tr>
      <w:tr w:rsidR="009C4B76" w:rsidRPr="00F20B94" w14:paraId="72D4A97C" w14:textId="77777777" w:rsidTr="006B771D">
        <w:trPr>
          <w:trHeight w:val="404"/>
        </w:trPr>
        <w:tc>
          <w:tcPr>
            <w:tcW w:w="2790" w:type="dxa"/>
          </w:tcPr>
          <w:p w14:paraId="6C2FF66E" w14:textId="77777777" w:rsidR="009C4B76" w:rsidRPr="000A6877" w:rsidRDefault="009C4B76" w:rsidP="009C4B76">
            <w:pPr>
              <w:ind w:left="90"/>
              <w:rPr>
                <w:rFonts w:ascii="Angsana New" w:eastAsia="Brush Script MT" w:hAnsi="Angsana New" w:cs="Angsana New"/>
                <w:sz w:val="30"/>
                <w:szCs w:val="30"/>
                <w:cs/>
              </w:rPr>
            </w:pPr>
            <w:r w:rsidRPr="000A6877">
              <w:rPr>
                <w:rFonts w:ascii="Angsana New" w:eastAsia="Brush Script MT" w:hAnsi="Angsana New" w:cs="Angsana New" w:hint="cs"/>
                <w:sz w:val="30"/>
                <w:szCs w:val="30"/>
                <w:cs/>
              </w:rPr>
              <w:t xml:space="preserve">เกิน </w:t>
            </w:r>
            <w:r w:rsidRPr="000A6877">
              <w:rPr>
                <w:rFonts w:ascii="Angsana New" w:eastAsia="Brush Script MT" w:hAnsi="Angsana New" w:cs="Angsana New"/>
                <w:sz w:val="30"/>
                <w:szCs w:val="30"/>
              </w:rPr>
              <w:t>1</w:t>
            </w:r>
            <w:r w:rsidRPr="000A6877">
              <w:rPr>
                <w:rFonts w:ascii="Angsana New" w:eastAsia="Brush Script MT" w:hAnsi="Angsana New" w:cs="Angsana New" w:hint="cs"/>
                <w:sz w:val="30"/>
                <w:szCs w:val="30"/>
                <w:cs/>
              </w:rPr>
              <w:t xml:space="preserve"> ปี แต่ไม่เกิน </w:t>
            </w:r>
            <w:r w:rsidRPr="000A6877">
              <w:rPr>
                <w:rFonts w:ascii="Angsana New" w:eastAsia="Brush Script MT" w:hAnsi="Angsana New" w:cs="Angsana New"/>
                <w:sz w:val="30"/>
                <w:szCs w:val="30"/>
              </w:rPr>
              <w:t>5</w:t>
            </w:r>
            <w:r w:rsidRPr="000A6877">
              <w:rPr>
                <w:rFonts w:ascii="Angsana New" w:eastAsia="Brush Script MT" w:hAnsi="Angsana New" w:cs="Angsana New" w:hint="cs"/>
                <w:sz w:val="30"/>
                <w:szCs w:val="30"/>
                <w:cs/>
              </w:rPr>
              <w:t xml:space="preserve"> ปี</w:t>
            </w:r>
          </w:p>
        </w:tc>
        <w:tc>
          <w:tcPr>
            <w:tcW w:w="1530" w:type="dxa"/>
          </w:tcPr>
          <w:p w14:paraId="070DB9CD" w14:textId="2E95ECF7" w:rsidR="009C4B76" w:rsidRPr="009C4B76" w:rsidRDefault="00543D96" w:rsidP="009C4B76">
            <w:pPr>
              <w:ind w:right="145"/>
              <w:jc w:val="right"/>
              <w:rPr>
                <w:rFonts w:ascii="Angsana New" w:hAnsi="Angsana New" w:cs="Angsana New"/>
                <w:sz w:val="30"/>
                <w:szCs w:val="30"/>
                <w:highlight w:val="yellow"/>
              </w:rPr>
            </w:pPr>
            <w:r w:rsidRPr="00543D96">
              <w:rPr>
                <w:rFonts w:ascii="Angsana New" w:hAnsi="Angsana New" w:cs="Angsana New"/>
                <w:sz w:val="30"/>
                <w:szCs w:val="30"/>
              </w:rPr>
              <w:t>29,147,745.00</w:t>
            </w:r>
          </w:p>
        </w:tc>
        <w:tc>
          <w:tcPr>
            <w:tcW w:w="180" w:type="dxa"/>
          </w:tcPr>
          <w:p w14:paraId="349D9DCD"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620" w:type="dxa"/>
          </w:tcPr>
          <w:p w14:paraId="1DBBA162" w14:textId="74B76305" w:rsidR="009C4B76" w:rsidRPr="000A6877" w:rsidRDefault="009C4B76" w:rsidP="009C4B76">
            <w:pPr>
              <w:ind w:right="145"/>
              <w:jc w:val="right"/>
              <w:rPr>
                <w:rFonts w:ascii="Angsana New" w:hAnsi="Angsana New" w:cs="Angsana New"/>
                <w:sz w:val="30"/>
                <w:szCs w:val="30"/>
              </w:rPr>
            </w:pPr>
            <w:r w:rsidRPr="0009036D">
              <w:rPr>
                <w:rFonts w:ascii="Angsana New" w:hAnsi="Angsana New" w:cs="Angsana New"/>
                <w:sz w:val="30"/>
                <w:szCs w:val="30"/>
              </w:rPr>
              <w:t>27,693,704.00</w:t>
            </w:r>
          </w:p>
        </w:tc>
        <w:tc>
          <w:tcPr>
            <w:tcW w:w="90" w:type="dxa"/>
          </w:tcPr>
          <w:p w14:paraId="422AF342"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40" w:type="dxa"/>
          </w:tcPr>
          <w:p w14:paraId="04C30FD5" w14:textId="6AD25113" w:rsidR="009C4B76" w:rsidRPr="009C4B76" w:rsidRDefault="009C4B76" w:rsidP="009C4B76">
            <w:pPr>
              <w:ind w:right="145"/>
              <w:jc w:val="right"/>
              <w:rPr>
                <w:rFonts w:ascii="Angsana New" w:hAnsi="Angsana New" w:cs="Angsana New"/>
                <w:sz w:val="30"/>
                <w:szCs w:val="30"/>
                <w:highlight w:val="yellow"/>
              </w:rPr>
            </w:pPr>
            <w:r w:rsidRPr="0027540B">
              <w:rPr>
                <w:rFonts w:ascii="Angsana New" w:hAnsi="Angsana New" w:cs="Angsana New"/>
                <w:sz w:val="30"/>
                <w:szCs w:val="30"/>
              </w:rPr>
              <w:t>8,</w:t>
            </w:r>
            <w:r w:rsidR="0027540B" w:rsidRPr="0027540B">
              <w:rPr>
                <w:rFonts w:ascii="Angsana New" w:hAnsi="Angsana New" w:cs="Angsana New"/>
                <w:sz w:val="30"/>
                <w:szCs w:val="30"/>
              </w:rPr>
              <w:t>772,698</w:t>
            </w:r>
            <w:r w:rsidRPr="0027540B">
              <w:rPr>
                <w:rFonts w:ascii="Angsana New" w:hAnsi="Angsana New" w:cs="Angsana New"/>
                <w:sz w:val="30"/>
                <w:szCs w:val="30"/>
              </w:rPr>
              <w:t>.00</w:t>
            </w:r>
          </w:p>
        </w:tc>
        <w:tc>
          <w:tcPr>
            <w:tcW w:w="90" w:type="dxa"/>
          </w:tcPr>
          <w:p w14:paraId="4A432496"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40" w:type="dxa"/>
          </w:tcPr>
          <w:p w14:paraId="0CDF6FE7" w14:textId="7FB804D8" w:rsidR="009C4B76" w:rsidRPr="000A6877" w:rsidRDefault="009C4B76" w:rsidP="009C4B76">
            <w:pPr>
              <w:tabs>
                <w:tab w:val="left" w:pos="1843"/>
              </w:tabs>
              <w:ind w:right="141"/>
              <w:jc w:val="right"/>
              <w:rPr>
                <w:rFonts w:ascii="Angsana New" w:hAnsi="Angsana New" w:cs="Angsana New"/>
                <w:sz w:val="30"/>
                <w:szCs w:val="30"/>
              </w:rPr>
            </w:pPr>
            <w:r w:rsidRPr="0009036D">
              <w:rPr>
                <w:rFonts w:ascii="Angsana New" w:hAnsi="Angsana New" w:cs="Angsana New"/>
                <w:sz w:val="30"/>
                <w:szCs w:val="30"/>
              </w:rPr>
              <w:t>8,742,155.00</w:t>
            </w:r>
          </w:p>
        </w:tc>
      </w:tr>
      <w:tr w:rsidR="009C4B76" w:rsidRPr="00F20B94" w14:paraId="656DA60E" w14:textId="77777777" w:rsidTr="006B771D">
        <w:trPr>
          <w:trHeight w:val="416"/>
        </w:trPr>
        <w:tc>
          <w:tcPr>
            <w:tcW w:w="2790" w:type="dxa"/>
          </w:tcPr>
          <w:p w14:paraId="6376FF91" w14:textId="77777777" w:rsidR="009C4B76" w:rsidRPr="000A6877" w:rsidRDefault="009C4B76" w:rsidP="009C4B76">
            <w:pPr>
              <w:ind w:left="90"/>
              <w:rPr>
                <w:rFonts w:ascii="Angsana New" w:eastAsia="Brush Script MT" w:hAnsi="Angsana New" w:cs="Angsana New"/>
                <w:sz w:val="30"/>
                <w:szCs w:val="30"/>
              </w:rPr>
            </w:pPr>
            <w:r w:rsidRPr="000A6877">
              <w:rPr>
                <w:rFonts w:ascii="Angsana New" w:eastAsia="Brush Script MT" w:hAnsi="Angsana New" w:cs="Angsana New" w:hint="cs"/>
                <w:sz w:val="30"/>
                <w:szCs w:val="30"/>
                <w:cs/>
              </w:rPr>
              <w:t xml:space="preserve">เกิน </w:t>
            </w:r>
            <w:r w:rsidRPr="000A6877">
              <w:rPr>
                <w:rFonts w:ascii="Angsana New" w:eastAsia="Brush Script MT" w:hAnsi="Angsana New" w:cs="Angsana New"/>
                <w:sz w:val="30"/>
                <w:szCs w:val="30"/>
              </w:rPr>
              <w:t>5</w:t>
            </w:r>
            <w:r w:rsidRPr="000A6877">
              <w:rPr>
                <w:rFonts w:ascii="Angsana New" w:eastAsia="Brush Script MT" w:hAnsi="Angsana New" w:cs="Angsana New" w:hint="cs"/>
                <w:sz w:val="30"/>
                <w:szCs w:val="30"/>
                <w:cs/>
              </w:rPr>
              <w:t xml:space="preserve"> ปี</w:t>
            </w:r>
            <w:r w:rsidRPr="000A6877">
              <w:rPr>
                <w:rFonts w:ascii="Angsana New" w:eastAsia="Brush Script MT" w:hAnsi="Angsana New" w:cs="Angsana New"/>
                <w:sz w:val="30"/>
                <w:szCs w:val="30"/>
                <w:cs/>
              </w:rPr>
              <w:t xml:space="preserve"> </w:t>
            </w:r>
          </w:p>
        </w:tc>
        <w:tc>
          <w:tcPr>
            <w:tcW w:w="1530" w:type="dxa"/>
            <w:tcBorders>
              <w:bottom w:val="single" w:sz="4" w:space="0" w:color="auto"/>
            </w:tcBorders>
          </w:tcPr>
          <w:p w14:paraId="673751E3" w14:textId="475000F3" w:rsidR="009C4B76" w:rsidRPr="009C4B76" w:rsidRDefault="00543D96" w:rsidP="009C4B76">
            <w:pPr>
              <w:ind w:right="145"/>
              <w:jc w:val="right"/>
              <w:rPr>
                <w:rFonts w:ascii="Angsana New" w:hAnsi="Angsana New" w:cs="Angsana New"/>
                <w:sz w:val="30"/>
                <w:szCs w:val="30"/>
                <w:highlight w:val="yellow"/>
              </w:rPr>
            </w:pPr>
            <w:r w:rsidRPr="00543D96">
              <w:rPr>
                <w:rFonts w:ascii="Angsana New" w:hAnsi="Angsana New" w:cs="Angsana New"/>
                <w:sz w:val="30"/>
                <w:szCs w:val="30"/>
              </w:rPr>
              <w:t>144,156,136.00</w:t>
            </w:r>
          </w:p>
        </w:tc>
        <w:tc>
          <w:tcPr>
            <w:tcW w:w="180" w:type="dxa"/>
          </w:tcPr>
          <w:p w14:paraId="504D671A"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620" w:type="dxa"/>
            <w:tcBorders>
              <w:bottom w:val="single" w:sz="4" w:space="0" w:color="auto"/>
            </w:tcBorders>
          </w:tcPr>
          <w:p w14:paraId="44793107" w14:textId="5C0AEA4F" w:rsidR="009C4B76" w:rsidRPr="000A6877" w:rsidRDefault="009C4B76" w:rsidP="009C4B76">
            <w:pPr>
              <w:ind w:right="145"/>
              <w:jc w:val="right"/>
              <w:rPr>
                <w:rFonts w:ascii="Angsana New" w:hAnsi="Angsana New" w:cs="Angsana New"/>
                <w:sz w:val="30"/>
                <w:szCs w:val="30"/>
              </w:rPr>
            </w:pPr>
            <w:r w:rsidRPr="0009036D">
              <w:rPr>
                <w:rFonts w:ascii="Angsana New" w:hAnsi="Angsana New" w:cs="Angsana New"/>
                <w:sz w:val="30"/>
                <w:szCs w:val="30"/>
              </w:rPr>
              <w:t>146,922,441.00</w:t>
            </w:r>
          </w:p>
        </w:tc>
        <w:tc>
          <w:tcPr>
            <w:tcW w:w="90" w:type="dxa"/>
          </w:tcPr>
          <w:p w14:paraId="785AB88D"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40" w:type="dxa"/>
            <w:tcBorders>
              <w:bottom w:val="single" w:sz="4" w:space="0" w:color="auto"/>
            </w:tcBorders>
          </w:tcPr>
          <w:p w14:paraId="4B66DF59" w14:textId="66530B0C" w:rsidR="009C4B76" w:rsidRPr="009C4B76" w:rsidRDefault="0027540B" w:rsidP="009C4B76">
            <w:pPr>
              <w:ind w:right="145"/>
              <w:jc w:val="right"/>
              <w:rPr>
                <w:rFonts w:ascii="Angsana New" w:hAnsi="Angsana New" w:cs="Angsana New"/>
                <w:sz w:val="30"/>
                <w:szCs w:val="30"/>
                <w:highlight w:val="yellow"/>
              </w:rPr>
            </w:pPr>
            <w:r w:rsidRPr="0027540B">
              <w:rPr>
                <w:rFonts w:ascii="Angsana New" w:hAnsi="Angsana New" w:cs="Angsana New"/>
                <w:sz w:val="30"/>
                <w:szCs w:val="30"/>
              </w:rPr>
              <w:t>25,909,781.00</w:t>
            </w:r>
          </w:p>
        </w:tc>
        <w:tc>
          <w:tcPr>
            <w:tcW w:w="90" w:type="dxa"/>
          </w:tcPr>
          <w:p w14:paraId="4493495A"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40" w:type="dxa"/>
            <w:tcBorders>
              <w:bottom w:val="single" w:sz="4" w:space="0" w:color="auto"/>
            </w:tcBorders>
          </w:tcPr>
          <w:p w14:paraId="6171CA60" w14:textId="53D9EFAE" w:rsidR="009C4B76" w:rsidRPr="000A6877" w:rsidRDefault="009C4B76" w:rsidP="009C4B76">
            <w:pPr>
              <w:tabs>
                <w:tab w:val="left" w:pos="1843"/>
              </w:tabs>
              <w:ind w:right="141"/>
              <w:jc w:val="right"/>
              <w:rPr>
                <w:rFonts w:ascii="Angsana New" w:hAnsi="Angsana New" w:cs="Angsana New"/>
                <w:sz w:val="30"/>
                <w:szCs w:val="30"/>
              </w:rPr>
            </w:pPr>
            <w:r w:rsidRPr="0009036D">
              <w:rPr>
                <w:rFonts w:ascii="Angsana New" w:hAnsi="Angsana New" w:cs="Angsana New"/>
                <w:sz w:val="30"/>
                <w:szCs w:val="30"/>
              </w:rPr>
              <w:t>28,218,231.00</w:t>
            </w:r>
          </w:p>
        </w:tc>
      </w:tr>
      <w:tr w:rsidR="009C4B76" w:rsidRPr="00F20B94" w14:paraId="1F22C2A0" w14:textId="77777777" w:rsidTr="006B771D">
        <w:trPr>
          <w:trHeight w:val="404"/>
        </w:trPr>
        <w:tc>
          <w:tcPr>
            <w:tcW w:w="2790" w:type="dxa"/>
          </w:tcPr>
          <w:p w14:paraId="3A88577B" w14:textId="77777777" w:rsidR="009C4B76" w:rsidRPr="000A6877" w:rsidRDefault="009C4B76" w:rsidP="009C4B76">
            <w:pPr>
              <w:ind w:left="992"/>
              <w:rPr>
                <w:rFonts w:ascii="Angsana New" w:eastAsia="Brush Script MT" w:hAnsi="Angsana New" w:cs="Angsana New"/>
                <w:sz w:val="30"/>
                <w:szCs w:val="30"/>
              </w:rPr>
            </w:pPr>
            <w:r w:rsidRPr="000A6877">
              <w:rPr>
                <w:rFonts w:ascii="Angsana New" w:eastAsia="Brush Script MT" w:hAnsi="Angsana New" w:cs="Angsana New" w:hint="cs"/>
                <w:sz w:val="30"/>
                <w:szCs w:val="30"/>
                <w:cs/>
              </w:rPr>
              <w:t>รวม</w:t>
            </w:r>
          </w:p>
        </w:tc>
        <w:tc>
          <w:tcPr>
            <w:tcW w:w="1530" w:type="dxa"/>
            <w:tcBorders>
              <w:top w:val="single" w:sz="4" w:space="0" w:color="auto"/>
              <w:bottom w:val="double" w:sz="4" w:space="0" w:color="auto"/>
            </w:tcBorders>
          </w:tcPr>
          <w:p w14:paraId="1B90CED8" w14:textId="295F2918" w:rsidR="009C4B76" w:rsidRPr="009C4B76" w:rsidRDefault="00543D96" w:rsidP="009C4B76">
            <w:pPr>
              <w:ind w:right="145"/>
              <w:jc w:val="right"/>
              <w:rPr>
                <w:rFonts w:ascii="Angsana New" w:hAnsi="Angsana New" w:cs="Angsana New"/>
                <w:sz w:val="30"/>
                <w:szCs w:val="30"/>
                <w:highlight w:val="yellow"/>
              </w:rPr>
            </w:pPr>
            <w:r w:rsidRPr="00543D96">
              <w:rPr>
                <w:rFonts w:ascii="Angsana New" w:hAnsi="Angsana New" w:cs="Angsana New"/>
                <w:sz w:val="30"/>
                <w:szCs w:val="30"/>
              </w:rPr>
              <w:t>181,688,723.00</w:t>
            </w:r>
          </w:p>
        </w:tc>
        <w:tc>
          <w:tcPr>
            <w:tcW w:w="180" w:type="dxa"/>
          </w:tcPr>
          <w:p w14:paraId="1D5C010C"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620" w:type="dxa"/>
            <w:tcBorders>
              <w:top w:val="single" w:sz="4" w:space="0" w:color="auto"/>
              <w:bottom w:val="double" w:sz="4" w:space="0" w:color="auto"/>
            </w:tcBorders>
          </w:tcPr>
          <w:p w14:paraId="6DA0F542" w14:textId="05D811F5" w:rsidR="009C4B76" w:rsidRPr="000A6877" w:rsidRDefault="009C4B76" w:rsidP="009C4B76">
            <w:pPr>
              <w:ind w:right="145"/>
              <w:jc w:val="right"/>
              <w:rPr>
                <w:rFonts w:ascii="Angsana New" w:hAnsi="Angsana New" w:cs="Angsana New"/>
                <w:sz w:val="30"/>
                <w:szCs w:val="30"/>
              </w:rPr>
            </w:pPr>
            <w:r w:rsidRPr="0009036D">
              <w:rPr>
                <w:rFonts w:ascii="Angsana New" w:hAnsi="Angsana New" w:cs="Angsana New"/>
                <w:sz w:val="30"/>
                <w:szCs w:val="30"/>
              </w:rPr>
              <w:t>184,748,375.00</w:t>
            </w:r>
          </w:p>
        </w:tc>
        <w:tc>
          <w:tcPr>
            <w:tcW w:w="90" w:type="dxa"/>
          </w:tcPr>
          <w:p w14:paraId="52EDE541"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40" w:type="dxa"/>
            <w:tcBorders>
              <w:top w:val="single" w:sz="4" w:space="0" w:color="auto"/>
              <w:bottom w:val="double" w:sz="4" w:space="0" w:color="auto"/>
            </w:tcBorders>
          </w:tcPr>
          <w:p w14:paraId="0B80C742" w14:textId="63382DD9" w:rsidR="009C4B76" w:rsidRPr="009C4B76" w:rsidRDefault="008958F5" w:rsidP="009C4B76">
            <w:pPr>
              <w:ind w:right="145"/>
              <w:jc w:val="right"/>
              <w:rPr>
                <w:rFonts w:ascii="Angsana New" w:hAnsi="Angsana New" w:cs="Angsana New"/>
                <w:sz w:val="30"/>
                <w:szCs w:val="30"/>
                <w:highlight w:val="yellow"/>
              </w:rPr>
            </w:pPr>
            <w:r w:rsidRPr="008958F5">
              <w:rPr>
                <w:rFonts w:ascii="Angsana New" w:hAnsi="Angsana New" w:cs="Angsana New"/>
                <w:sz w:val="30"/>
                <w:szCs w:val="30"/>
              </w:rPr>
              <w:t>38,389,465.00</w:t>
            </w:r>
          </w:p>
        </w:tc>
        <w:tc>
          <w:tcPr>
            <w:tcW w:w="90" w:type="dxa"/>
          </w:tcPr>
          <w:p w14:paraId="6668DDE1" w14:textId="77777777" w:rsidR="009C4B76" w:rsidRPr="000A6877" w:rsidRDefault="009C4B76" w:rsidP="009C4B76">
            <w:pPr>
              <w:tabs>
                <w:tab w:val="left" w:pos="1843"/>
              </w:tabs>
              <w:ind w:right="141"/>
              <w:jc w:val="right"/>
              <w:rPr>
                <w:rFonts w:ascii="Angsana New" w:hAnsi="Angsana New" w:cs="Angsana New"/>
                <w:sz w:val="30"/>
                <w:szCs w:val="30"/>
              </w:rPr>
            </w:pPr>
          </w:p>
        </w:tc>
        <w:tc>
          <w:tcPr>
            <w:tcW w:w="1440" w:type="dxa"/>
            <w:tcBorders>
              <w:top w:val="single" w:sz="4" w:space="0" w:color="auto"/>
              <w:bottom w:val="double" w:sz="4" w:space="0" w:color="auto"/>
            </w:tcBorders>
          </w:tcPr>
          <w:p w14:paraId="6014F5B3" w14:textId="4DE78DC3" w:rsidR="009C4B76" w:rsidRPr="000A6877" w:rsidRDefault="009C4B76" w:rsidP="009C4B76">
            <w:pPr>
              <w:tabs>
                <w:tab w:val="left" w:pos="1843"/>
              </w:tabs>
              <w:ind w:right="141"/>
              <w:jc w:val="right"/>
              <w:rPr>
                <w:rFonts w:ascii="Angsana New" w:hAnsi="Angsana New" w:cs="Angsana New"/>
                <w:sz w:val="30"/>
                <w:szCs w:val="30"/>
              </w:rPr>
            </w:pPr>
            <w:r w:rsidRPr="0009036D">
              <w:rPr>
                <w:rFonts w:ascii="Angsana New" w:hAnsi="Angsana New" w:cs="Angsana New"/>
                <w:sz w:val="30"/>
                <w:szCs w:val="30"/>
              </w:rPr>
              <w:t>41,118,426.00</w:t>
            </w:r>
          </w:p>
        </w:tc>
      </w:tr>
    </w:tbl>
    <w:p w14:paraId="348E4F97" w14:textId="77777777" w:rsidR="003625F5" w:rsidRPr="00C3193A" w:rsidRDefault="003625F5" w:rsidP="003625F5">
      <w:pPr>
        <w:ind w:left="450" w:firstLine="968"/>
        <w:jc w:val="thaiDistribute"/>
        <w:rPr>
          <w:rFonts w:ascii="Angsana New" w:hAnsi="Angsana New" w:cs="Angsana New"/>
          <w:sz w:val="16"/>
          <w:szCs w:val="16"/>
        </w:rPr>
      </w:pPr>
    </w:p>
    <w:p w14:paraId="54A8F899" w14:textId="27872C48" w:rsidR="00C3193A" w:rsidRDefault="00C3193A" w:rsidP="003625F5">
      <w:pPr>
        <w:ind w:left="450" w:firstLine="968"/>
        <w:jc w:val="thaiDistribute"/>
        <w:rPr>
          <w:rFonts w:ascii="Angsana New" w:hAnsi="Angsana New" w:cs="Angsana New"/>
          <w:sz w:val="30"/>
          <w:szCs w:val="30"/>
        </w:rPr>
      </w:pPr>
      <w:r w:rsidRPr="000A6877">
        <w:rPr>
          <w:rFonts w:ascii="Angsana New" w:hAnsi="Angsana New" w:cs="Angsana New" w:hint="cs"/>
          <w:sz w:val="30"/>
          <w:szCs w:val="30"/>
          <w:cs/>
        </w:rPr>
        <w:t xml:space="preserve">ตามงบการเงินรวม </w:t>
      </w:r>
      <w:r w:rsidR="00C23C51" w:rsidRPr="00C23C51">
        <w:rPr>
          <w:rFonts w:ascii="Angsana New" w:hAnsi="Angsana New" w:cs="Angsana New"/>
          <w:sz w:val="30"/>
          <w:szCs w:val="30"/>
          <w:cs/>
        </w:rPr>
        <w:t xml:space="preserve">ณ วันที่ </w:t>
      </w:r>
      <w:r w:rsidR="00C23C51">
        <w:rPr>
          <w:rFonts w:ascii="Angsana New" w:hAnsi="Angsana New" w:cs="Angsana New"/>
          <w:sz w:val="30"/>
          <w:szCs w:val="30"/>
        </w:rPr>
        <w:t>31</w:t>
      </w:r>
      <w:r w:rsidR="00C23C51" w:rsidRPr="00C23C51">
        <w:rPr>
          <w:rFonts w:ascii="Angsana New" w:hAnsi="Angsana New" w:cs="Angsana New"/>
          <w:sz w:val="30"/>
          <w:szCs w:val="30"/>
          <w:cs/>
        </w:rPr>
        <w:t xml:space="preserve"> ธันวาคม </w:t>
      </w:r>
      <w:r w:rsidR="00C23C51">
        <w:rPr>
          <w:rFonts w:ascii="Angsana New" w:hAnsi="Angsana New" w:cs="Angsana New"/>
          <w:sz w:val="30"/>
          <w:szCs w:val="30"/>
        </w:rPr>
        <w:t>256</w:t>
      </w:r>
      <w:r w:rsidR="009C4B76">
        <w:rPr>
          <w:rFonts w:ascii="Angsana New" w:hAnsi="Angsana New" w:cs="Angsana New"/>
          <w:sz w:val="30"/>
          <w:szCs w:val="30"/>
        </w:rPr>
        <w:t>8</w:t>
      </w:r>
      <w:r w:rsidR="00C23C51" w:rsidRPr="00C23C51">
        <w:rPr>
          <w:rFonts w:ascii="Angsana New" w:hAnsi="Angsana New" w:cs="Angsana New"/>
          <w:sz w:val="30"/>
          <w:szCs w:val="30"/>
          <w:cs/>
        </w:rPr>
        <w:t xml:space="preserve"> </w:t>
      </w:r>
      <w:r w:rsidRPr="000A6877">
        <w:rPr>
          <w:rFonts w:ascii="Angsana New" w:hAnsi="Angsana New" w:cs="Angsana New" w:hint="cs"/>
          <w:sz w:val="30"/>
          <w:szCs w:val="30"/>
          <w:cs/>
        </w:rPr>
        <w:t>ระยะเวลาถัวเฉลี่ยถ่วงน้ำหนักของภาระผูกพันผลประโยชน์ที่กำหนดไว้</w:t>
      </w:r>
      <w:r w:rsidRPr="005A6FA5">
        <w:rPr>
          <w:rFonts w:ascii="Angsana New" w:hAnsi="Angsana New" w:cs="Angsana New" w:hint="cs"/>
          <w:sz w:val="30"/>
          <w:szCs w:val="30"/>
          <w:cs/>
        </w:rPr>
        <w:t xml:space="preserve">เป็น </w:t>
      </w:r>
      <w:r w:rsidR="005A6FA5" w:rsidRPr="0002682E">
        <w:rPr>
          <w:rFonts w:ascii="Angsana New" w:hAnsi="Angsana New" w:cs="Angsana New"/>
          <w:sz w:val="30"/>
          <w:szCs w:val="30"/>
        </w:rPr>
        <w:t>6.</w:t>
      </w:r>
      <w:r w:rsidR="004958DA" w:rsidRPr="0002682E">
        <w:rPr>
          <w:rFonts w:ascii="Angsana New" w:hAnsi="Angsana New" w:cs="Angsana New"/>
          <w:sz w:val="30"/>
          <w:szCs w:val="30"/>
        </w:rPr>
        <w:t>7</w:t>
      </w:r>
      <w:r w:rsidRPr="0002682E">
        <w:rPr>
          <w:rFonts w:ascii="Angsana New" w:hAnsi="Angsana New" w:cs="Angsana New"/>
          <w:sz w:val="30"/>
          <w:szCs w:val="30"/>
          <w:cs/>
        </w:rPr>
        <w:t xml:space="preserve"> – </w:t>
      </w:r>
      <w:r w:rsidR="005A6FA5" w:rsidRPr="0002682E">
        <w:rPr>
          <w:rFonts w:ascii="Angsana New" w:hAnsi="Angsana New" w:cs="Angsana New"/>
          <w:sz w:val="30"/>
          <w:szCs w:val="30"/>
        </w:rPr>
        <w:t>2</w:t>
      </w:r>
      <w:r w:rsidR="004958DA" w:rsidRPr="0002682E">
        <w:rPr>
          <w:rFonts w:ascii="Angsana New" w:hAnsi="Angsana New" w:cs="Angsana New"/>
          <w:sz w:val="30"/>
          <w:szCs w:val="30"/>
        </w:rPr>
        <w:t>4</w:t>
      </w:r>
      <w:r w:rsidR="005A6FA5" w:rsidRPr="0002682E">
        <w:rPr>
          <w:rFonts w:ascii="Angsana New" w:hAnsi="Angsana New" w:cs="Angsana New"/>
          <w:sz w:val="30"/>
          <w:szCs w:val="30"/>
        </w:rPr>
        <w:t>.8</w:t>
      </w:r>
      <w:r w:rsidRPr="0002682E">
        <w:rPr>
          <w:rFonts w:ascii="Angsana New" w:hAnsi="Angsana New" w:cs="Angsana New"/>
          <w:sz w:val="30"/>
          <w:szCs w:val="30"/>
          <w:cs/>
        </w:rPr>
        <w:t xml:space="preserve"> </w:t>
      </w:r>
      <w:r w:rsidRPr="0002682E">
        <w:rPr>
          <w:rFonts w:ascii="Angsana New" w:hAnsi="Angsana New" w:cs="Angsana New" w:hint="cs"/>
          <w:sz w:val="30"/>
          <w:szCs w:val="30"/>
          <w:cs/>
        </w:rPr>
        <w:t xml:space="preserve">ปี </w:t>
      </w:r>
      <w:r w:rsidR="00E1262A">
        <w:rPr>
          <w:rFonts w:ascii="Angsana New" w:hAnsi="Angsana New" w:cs="Angsana New" w:hint="cs"/>
          <w:sz w:val="30"/>
          <w:szCs w:val="30"/>
          <w:cs/>
        </w:rPr>
        <w:t>(</w:t>
      </w:r>
      <w:r w:rsidR="00E1262A">
        <w:rPr>
          <w:rFonts w:ascii="Angsana New" w:hAnsi="Angsana New" w:cs="Angsana New"/>
          <w:sz w:val="30"/>
          <w:szCs w:val="30"/>
        </w:rPr>
        <w:t>2567</w:t>
      </w:r>
      <w:r w:rsidR="00E1262A" w:rsidRPr="00E1262A">
        <w:rPr>
          <w:rFonts w:ascii="Angsana New" w:hAnsi="Angsana New" w:cs="Angsana New"/>
          <w:sz w:val="30"/>
          <w:szCs w:val="30"/>
          <w:cs/>
        </w:rPr>
        <w:t xml:space="preserve"> : </w:t>
      </w:r>
      <w:r w:rsidR="00E1262A">
        <w:rPr>
          <w:rFonts w:ascii="Angsana New" w:hAnsi="Angsana New" w:cs="Angsana New"/>
          <w:sz w:val="30"/>
          <w:szCs w:val="30"/>
        </w:rPr>
        <w:t>5</w:t>
      </w:r>
      <w:r w:rsidR="00E1262A" w:rsidRPr="00E1262A">
        <w:rPr>
          <w:rFonts w:ascii="Angsana New" w:hAnsi="Angsana New" w:cs="Angsana New"/>
          <w:sz w:val="30"/>
          <w:szCs w:val="30"/>
          <w:cs/>
        </w:rPr>
        <w:t>.</w:t>
      </w:r>
      <w:r w:rsidR="00E1262A">
        <w:rPr>
          <w:rFonts w:ascii="Angsana New" w:hAnsi="Angsana New" w:cs="Angsana New"/>
          <w:sz w:val="30"/>
          <w:szCs w:val="30"/>
        </w:rPr>
        <w:t>6</w:t>
      </w:r>
      <w:r w:rsidR="00E1262A" w:rsidRPr="00E1262A">
        <w:rPr>
          <w:rFonts w:ascii="Angsana New" w:hAnsi="Angsana New" w:cs="Angsana New"/>
          <w:sz w:val="30"/>
          <w:szCs w:val="30"/>
          <w:cs/>
        </w:rPr>
        <w:t xml:space="preserve"> – </w:t>
      </w:r>
      <w:r w:rsidR="00E1262A">
        <w:rPr>
          <w:rFonts w:ascii="Angsana New" w:hAnsi="Angsana New" w:cs="Angsana New"/>
          <w:sz w:val="30"/>
          <w:szCs w:val="30"/>
        </w:rPr>
        <w:t>23</w:t>
      </w:r>
      <w:r w:rsidR="00E1262A" w:rsidRPr="00E1262A">
        <w:rPr>
          <w:rFonts w:ascii="Angsana New" w:hAnsi="Angsana New" w:cs="Angsana New"/>
          <w:sz w:val="30"/>
          <w:szCs w:val="30"/>
          <w:cs/>
        </w:rPr>
        <w:t>.</w:t>
      </w:r>
      <w:r w:rsidR="00E1262A">
        <w:rPr>
          <w:rFonts w:ascii="Angsana New" w:hAnsi="Angsana New" w:cs="Angsana New"/>
          <w:sz w:val="30"/>
          <w:szCs w:val="30"/>
        </w:rPr>
        <w:t>8</w:t>
      </w:r>
      <w:r w:rsidR="00E1262A" w:rsidRPr="00E1262A">
        <w:rPr>
          <w:rFonts w:ascii="Angsana New" w:hAnsi="Angsana New" w:cs="Angsana New"/>
          <w:sz w:val="30"/>
          <w:szCs w:val="30"/>
          <w:cs/>
        </w:rPr>
        <w:t xml:space="preserve"> ปี</w:t>
      </w:r>
      <w:r w:rsidR="008E7E24">
        <w:rPr>
          <w:rFonts w:ascii="Angsana New" w:hAnsi="Angsana New" w:cs="Angsana New" w:hint="cs"/>
          <w:sz w:val="30"/>
          <w:szCs w:val="30"/>
          <w:cs/>
        </w:rPr>
        <w:t>)</w:t>
      </w:r>
      <w:r w:rsidR="00E1262A" w:rsidRPr="00E1262A">
        <w:rPr>
          <w:rFonts w:ascii="Angsana New" w:hAnsi="Angsana New" w:cs="Angsana New"/>
          <w:sz w:val="30"/>
          <w:szCs w:val="30"/>
          <w:cs/>
        </w:rPr>
        <w:t xml:space="preserve"> </w:t>
      </w:r>
      <w:r w:rsidR="009C42D2" w:rsidRPr="009C42D2">
        <w:rPr>
          <w:rFonts w:ascii="Angsana New" w:hAnsi="Angsana New" w:cs="Angsana New"/>
          <w:sz w:val="30"/>
          <w:szCs w:val="30"/>
          <w:cs/>
        </w:rPr>
        <w:t xml:space="preserve">และตามงบการเงินเฉพาะกิจการ ณ วันที่ </w:t>
      </w:r>
      <w:r w:rsidR="008E7E24">
        <w:rPr>
          <w:rFonts w:ascii="Angsana New" w:hAnsi="Angsana New" w:cs="Angsana New" w:hint="cs"/>
          <w:sz w:val="30"/>
          <w:szCs w:val="30"/>
          <w:cs/>
        </w:rPr>
        <w:t xml:space="preserve">     </w:t>
      </w:r>
      <w:r w:rsidR="009C42D2">
        <w:rPr>
          <w:rFonts w:ascii="Angsana New" w:hAnsi="Angsana New" w:cs="Angsana New"/>
          <w:sz w:val="30"/>
          <w:szCs w:val="30"/>
        </w:rPr>
        <w:t>31</w:t>
      </w:r>
      <w:r w:rsidR="009C42D2" w:rsidRPr="009C42D2">
        <w:rPr>
          <w:rFonts w:ascii="Angsana New" w:hAnsi="Angsana New" w:cs="Angsana New"/>
          <w:sz w:val="30"/>
          <w:szCs w:val="30"/>
          <w:cs/>
        </w:rPr>
        <w:t xml:space="preserve"> ธันวาคม </w:t>
      </w:r>
      <w:r w:rsidR="009C42D2">
        <w:rPr>
          <w:rFonts w:ascii="Angsana New" w:hAnsi="Angsana New" w:cs="Angsana New"/>
          <w:sz w:val="30"/>
          <w:szCs w:val="30"/>
        </w:rPr>
        <w:t>2568</w:t>
      </w:r>
      <w:r w:rsidR="00073F56">
        <w:rPr>
          <w:rFonts w:ascii="Angsana New" w:hAnsi="Angsana New" w:cs="Angsana New"/>
          <w:sz w:val="30"/>
          <w:szCs w:val="30"/>
        </w:rPr>
        <w:t xml:space="preserve"> </w:t>
      </w:r>
      <w:r w:rsidR="00F4614A" w:rsidRPr="00F4614A">
        <w:rPr>
          <w:rFonts w:ascii="Angsana New" w:hAnsi="Angsana New" w:cs="Angsana New"/>
          <w:sz w:val="30"/>
          <w:szCs w:val="30"/>
          <w:cs/>
        </w:rPr>
        <w:t>ระยะเวลาถัวเฉลี่ยถ่วงน้ำหนักของภาระผูกพันผลประโยชน์ที่กำหนดไว้เป็น</w:t>
      </w:r>
      <w:r w:rsidR="009C42D2" w:rsidRPr="009C42D2">
        <w:rPr>
          <w:rFonts w:ascii="Angsana New" w:hAnsi="Angsana New" w:cs="Angsana New"/>
          <w:sz w:val="30"/>
          <w:szCs w:val="30"/>
          <w:cs/>
        </w:rPr>
        <w:t xml:space="preserve"> </w:t>
      </w:r>
      <w:r w:rsidR="007F3CAB" w:rsidRPr="0002682E">
        <w:rPr>
          <w:rFonts w:ascii="Angsana New" w:hAnsi="Angsana New" w:cs="Angsana New"/>
          <w:sz w:val="30"/>
          <w:szCs w:val="30"/>
        </w:rPr>
        <w:t>1</w:t>
      </w:r>
      <w:r w:rsidR="004958DA" w:rsidRPr="0002682E">
        <w:rPr>
          <w:rFonts w:ascii="Angsana New" w:hAnsi="Angsana New" w:cs="Angsana New"/>
          <w:sz w:val="30"/>
          <w:szCs w:val="30"/>
        </w:rPr>
        <w:t>5</w:t>
      </w:r>
      <w:r w:rsidR="007F3CAB" w:rsidRPr="0002682E">
        <w:rPr>
          <w:rFonts w:ascii="Angsana New" w:hAnsi="Angsana New" w:cs="Angsana New"/>
          <w:sz w:val="30"/>
          <w:szCs w:val="30"/>
        </w:rPr>
        <w:t>.</w:t>
      </w:r>
      <w:r w:rsidR="004958DA" w:rsidRPr="0002682E">
        <w:rPr>
          <w:rFonts w:ascii="Angsana New" w:hAnsi="Angsana New" w:cs="Angsana New"/>
          <w:sz w:val="30"/>
          <w:szCs w:val="30"/>
        </w:rPr>
        <w:t>8</w:t>
      </w:r>
      <w:r w:rsidR="007F3CAB" w:rsidRPr="0002682E">
        <w:rPr>
          <w:rFonts w:ascii="Angsana New" w:hAnsi="Angsana New" w:cs="Angsana New"/>
          <w:sz w:val="30"/>
          <w:szCs w:val="30"/>
        </w:rPr>
        <w:t>0</w:t>
      </w:r>
      <w:r w:rsidR="00E1262A">
        <w:rPr>
          <w:rFonts w:ascii="Angsana New" w:hAnsi="Angsana New" w:cs="Angsana New" w:hint="cs"/>
          <w:sz w:val="30"/>
          <w:szCs w:val="30"/>
          <w:cs/>
        </w:rPr>
        <w:t xml:space="preserve"> ปี</w:t>
      </w:r>
      <w:r w:rsidR="007F3CAB" w:rsidRPr="007F3CAB">
        <w:rPr>
          <w:rFonts w:ascii="Angsana New" w:hAnsi="Angsana New" w:cs="Angsana New"/>
          <w:sz w:val="30"/>
          <w:szCs w:val="30"/>
          <w:cs/>
        </w:rPr>
        <w:t xml:space="preserve"> </w:t>
      </w:r>
      <w:r w:rsidRPr="000A6877">
        <w:rPr>
          <w:rFonts w:ascii="Angsana New" w:hAnsi="Angsana New" w:cs="Angsana New" w:hint="cs"/>
          <w:sz w:val="30"/>
          <w:szCs w:val="30"/>
          <w:cs/>
        </w:rPr>
        <w:t>(</w:t>
      </w:r>
      <w:r w:rsidR="008E7E24">
        <w:rPr>
          <w:rFonts w:ascii="Angsana New" w:hAnsi="Angsana New" w:cs="Angsana New"/>
          <w:sz w:val="30"/>
          <w:szCs w:val="30"/>
        </w:rPr>
        <w:t>2567 :</w:t>
      </w:r>
      <w:r w:rsidRPr="000A6877">
        <w:rPr>
          <w:rFonts w:ascii="Angsana New" w:hAnsi="Angsana New" w:cs="Angsana New" w:hint="cs"/>
          <w:sz w:val="30"/>
          <w:szCs w:val="30"/>
          <w:cs/>
        </w:rPr>
        <w:t xml:space="preserve"> </w:t>
      </w:r>
      <w:r w:rsidR="00C23C51">
        <w:rPr>
          <w:rFonts w:ascii="Angsana New" w:hAnsi="Angsana New" w:cs="Angsana New"/>
          <w:sz w:val="30"/>
          <w:szCs w:val="30"/>
        </w:rPr>
        <w:t>1</w:t>
      </w:r>
      <w:r w:rsidR="009C4B76">
        <w:rPr>
          <w:rFonts w:ascii="Angsana New" w:hAnsi="Angsana New" w:cs="Angsana New"/>
          <w:sz w:val="30"/>
          <w:szCs w:val="30"/>
        </w:rPr>
        <w:t>6.00</w:t>
      </w:r>
      <w:r w:rsidRPr="000A6877">
        <w:rPr>
          <w:rFonts w:ascii="Angsana New" w:hAnsi="Angsana New" w:cs="Angsana New" w:hint="cs"/>
          <w:sz w:val="30"/>
          <w:szCs w:val="30"/>
          <w:cs/>
        </w:rPr>
        <w:t xml:space="preserve"> </w:t>
      </w:r>
      <w:r w:rsidRPr="000A6877">
        <w:rPr>
          <w:rFonts w:ascii="Angsana New" w:hAnsi="Angsana New" w:cs="Angsana New"/>
          <w:sz w:val="30"/>
          <w:szCs w:val="30"/>
          <w:cs/>
        </w:rPr>
        <w:t>ปี</w:t>
      </w:r>
      <w:r w:rsidR="007F3CAB">
        <w:rPr>
          <w:rFonts w:ascii="Angsana New" w:hAnsi="Angsana New" w:cs="Angsana New" w:hint="cs"/>
          <w:sz w:val="30"/>
          <w:szCs w:val="30"/>
          <w:cs/>
        </w:rPr>
        <w:t xml:space="preserve">) </w:t>
      </w:r>
    </w:p>
    <w:p w14:paraId="21A2E8CD" w14:textId="77777777" w:rsidR="00C72D59" w:rsidRDefault="00C72D59" w:rsidP="003625F5">
      <w:pPr>
        <w:ind w:left="450" w:firstLine="968"/>
        <w:jc w:val="thaiDistribute"/>
        <w:rPr>
          <w:rFonts w:ascii="Angsana New" w:hAnsi="Angsana New" w:cs="Angsana New"/>
          <w:sz w:val="30"/>
          <w:szCs w:val="30"/>
        </w:rPr>
      </w:pPr>
    </w:p>
    <w:p w14:paraId="0AEA7403" w14:textId="6339E124" w:rsidR="00C64382" w:rsidRPr="00C64382" w:rsidRDefault="00292AB9" w:rsidP="00C64382">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ภาษีเงินได้</w:t>
      </w:r>
    </w:p>
    <w:p w14:paraId="5A9C4D6C" w14:textId="77777777" w:rsidR="00FB13F4" w:rsidRPr="00FB13F4" w:rsidRDefault="00FB13F4" w:rsidP="00FB13F4">
      <w:pPr>
        <w:ind w:left="450"/>
        <w:jc w:val="thaiDistribute"/>
        <w:rPr>
          <w:rFonts w:ascii="Angsana New" w:hAnsi="Angsana New" w:cs="Angsana New"/>
          <w:b/>
          <w:bCs/>
          <w:sz w:val="16"/>
          <w:szCs w:val="16"/>
        </w:rPr>
      </w:pPr>
    </w:p>
    <w:p w14:paraId="6C069739" w14:textId="3AC8AC5B" w:rsidR="00606893" w:rsidRPr="00C64382" w:rsidRDefault="00735AA3" w:rsidP="00C64382">
      <w:pPr>
        <w:pStyle w:val="ListParagraph"/>
        <w:numPr>
          <w:ilvl w:val="1"/>
          <w:numId w:val="32"/>
        </w:numPr>
        <w:ind w:left="993" w:hanging="567"/>
        <w:jc w:val="thaiDistribute"/>
        <w:rPr>
          <w:rFonts w:ascii="Angsana New" w:hAnsi="Angsana New" w:cs="Angsana New"/>
          <w:b/>
          <w:bCs/>
          <w:sz w:val="30"/>
          <w:szCs w:val="30"/>
        </w:rPr>
      </w:pPr>
      <w:r w:rsidRPr="00C64382">
        <w:rPr>
          <w:rFonts w:ascii="Angsana New" w:hAnsi="Angsana New" w:cs="Angsana New"/>
          <w:sz w:val="30"/>
          <w:szCs w:val="30"/>
          <w:cs/>
        </w:rPr>
        <w:t>ค่าใช้จ่าย</w:t>
      </w:r>
      <w:r w:rsidRPr="00C64382">
        <w:rPr>
          <w:rFonts w:ascii="Angsana New" w:hAnsi="Angsana New" w:cs="Angsana New" w:hint="cs"/>
          <w:sz w:val="30"/>
          <w:szCs w:val="30"/>
          <w:cs/>
        </w:rPr>
        <w:t>ภ</w:t>
      </w:r>
      <w:r w:rsidRPr="00C64382">
        <w:rPr>
          <w:rFonts w:ascii="Angsana New" w:hAnsi="Angsana New" w:cs="Angsana New"/>
          <w:sz w:val="30"/>
          <w:szCs w:val="30"/>
          <w:cs/>
        </w:rPr>
        <w:t xml:space="preserve">าษีเงินได้ที่รับรู้ในกำไรหรือขาดทุนสำหรับปีสิ้นสุดวันที่ </w:t>
      </w:r>
      <w:r w:rsidRPr="00C64382">
        <w:rPr>
          <w:rFonts w:ascii="Angsana New" w:hAnsi="Angsana New" w:cs="Angsana New"/>
          <w:sz w:val="30"/>
          <w:szCs w:val="30"/>
        </w:rPr>
        <w:t>31</w:t>
      </w:r>
      <w:r w:rsidRPr="00C64382">
        <w:rPr>
          <w:rFonts w:ascii="Angsana New" w:hAnsi="Angsana New" w:cs="Angsana New"/>
          <w:sz w:val="30"/>
          <w:szCs w:val="30"/>
          <w:cs/>
        </w:rPr>
        <w:t xml:space="preserve"> ธันวาคม </w:t>
      </w:r>
      <w:r w:rsidRPr="00C64382">
        <w:rPr>
          <w:rFonts w:ascii="Angsana New" w:hAnsi="Angsana New" w:cs="Angsana New"/>
          <w:sz w:val="30"/>
          <w:szCs w:val="30"/>
        </w:rPr>
        <w:t>2568</w:t>
      </w:r>
      <w:r w:rsidRPr="00C64382">
        <w:rPr>
          <w:rFonts w:ascii="Angsana New" w:hAnsi="Angsana New" w:cs="Angsana New"/>
          <w:sz w:val="30"/>
          <w:szCs w:val="30"/>
          <w:cs/>
        </w:rPr>
        <w:t xml:space="preserve"> และ </w:t>
      </w:r>
      <w:r w:rsidRPr="00C64382">
        <w:rPr>
          <w:rFonts w:ascii="Angsana New" w:hAnsi="Angsana New" w:cs="Angsana New"/>
          <w:sz w:val="30"/>
          <w:szCs w:val="30"/>
        </w:rPr>
        <w:t xml:space="preserve">2567 </w:t>
      </w:r>
      <w:r w:rsidRPr="00C64382">
        <w:rPr>
          <w:rFonts w:ascii="Angsana New" w:hAnsi="Angsana New" w:cs="Angsana New"/>
          <w:sz w:val="30"/>
          <w:szCs w:val="30"/>
          <w:cs/>
        </w:rPr>
        <w:t>มีดังนี้</w:t>
      </w:r>
    </w:p>
    <w:tbl>
      <w:tblPr>
        <w:tblW w:w="9810" w:type="dxa"/>
        <w:tblInd w:w="270" w:type="dxa"/>
        <w:tblCellMar>
          <w:left w:w="30" w:type="dxa"/>
          <w:right w:w="30" w:type="dxa"/>
        </w:tblCellMar>
        <w:tblLook w:val="0000" w:firstRow="0" w:lastRow="0" w:firstColumn="0" w:lastColumn="0" w:noHBand="0" w:noVBand="0"/>
      </w:tblPr>
      <w:tblGrid>
        <w:gridCol w:w="3315"/>
        <w:gridCol w:w="1635"/>
        <w:gridCol w:w="90"/>
        <w:gridCol w:w="1620"/>
        <w:gridCol w:w="90"/>
        <w:gridCol w:w="1530"/>
        <w:gridCol w:w="90"/>
        <w:gridCol w:w="1440"/>
      </w:tblGrid>
      <w:tr w:rsidR="00FC55E0" w:rsidRPr="000D1A17" w14:paraId="65678AC6" w14:textId="77777777" w:rsidTr="0044667B">
        <w:trPr>
          <w:trHeight w:val="20"/>
        </w:trPr>
        <w:tc>
          <w:tcPr>
            <w:tcW w:w="3315" w:type="dxa"/>
          </w:tcPr>
          <w:p w14:paraId="0C1D4F6F" w14:textId="77777777" w:rsidR="00116378" w:rsidRPr="000D1A17" w:rsidRDefault="00116378" w:rsidP="00116378">
            <w:pPr>
              <w:pStyle w:val="BodyText"/>
              <w:ind w:right="-30"/>
              <w:jc w:val="both"/>
              <w:rPr>
                <w:sz w:val="26"/>
                <w:szCs w:val="26"/>
              </w:rPr>
            </w:pPr>
          </w:p>
        </w:tc>
        <w:tc>
          <w:tcPr>
            <w:tcW w:w="3345" w:type="dxa"/>
            <w:gridSpan w:val="3"/>
          </w:tcPr>
          <w:p w14:paraId="5B7D12D7" w14:textId="77777777" w:rsidR="00116378" w:rsidRPr="000D1A17" w:rsidRDefault="00116378" w:rsidP="00116378">
            <w:pPr>
              <w:jc w:val="center"/>
              <w:rPr>
                <w:rFonts w:ascii="Angsana New" w:hAnsi="Angsana New" w:cs="Angsana New"/>
                <w:sz w:val="26"/>
                <w:szCs w:val="26"/>
                <w:cs/>
              </w:rPr>
            </w:pPr>
          </w:p>
        </w:tc>
        <w:tc>
          <w:tcPr>
            <w:tcW w:w="90" w:type="dxa"/>
          </w:tcPr>
          <w:p w14:paraId="6848A0D0" w14:textId="77777777" w:rsidR="00116378" w:rsidRPr="000D1A17" w:rsidRDefault="00116378" w:rsidP="00116378">
            <w:pPr>
              <w:jc w:val="center"/>
              <w:rPr>
                <w:rFonts w:ascii="Angsana New" w:hAnsi="Angsana New" w:cs="Angsana New"/>
                <w:sz w:val="26"/>
                <w:szCs w:val="26"/>
              </w:rPr>
            </w:pPr>
          </w:p>
        </w:tc>
        <w:tc>
          <w:tcPr>
            <w:tcW w:w="3060" w:type="dxa"/>
            <w:gridSpan w:val="3"/>
          </w:tcPr>
          <w:p w14:paraId="454E3C2E" w14:textId="7B17EB85" w:rsidR="00116378" w:rsidRPr="000D1A17" w:rsidRDefault="00116378" w:rsidP="000D1A17">
            <w:pPr>
              <w:ind w:right="60"/>
              <w:jc w:val="right"/>
              <w:rPr>
                <w:rFonts w:ascii="Angsana New" w:hAnsi="Angsana New" w:cs="Angsana New"/>
                <w:sz w:val="26"/>
                <w:szCs w:val="26"/>
                <w:cs/>
              </w:rPr>
            </w:pPr>
            <w:r w:rsidRPr="000D1A17">
              <w:rPr>
                <w:rFonts w:ascii="Angsana New" w:hAnsi="Angsana New" w:cs="Angsana New"/>
                <w:sz w:val="26"/>
                <w:szCs w:val="26"/>
                <w:cs/>
              </w:rPr>
              <w:t xml:space="preserve">(หน่วย </w:t>
            </w:r>
            <w:r w:rsidRPr="000D1A17">
              <w:rPr>
                <w:rFonts w:ascii="Angsana New" w:hAnsi="Angsana New" w:cs="Angsana New"/>
                <w:sz w:val="26"/>
                <w:szCs w:val="26"/>
              </w:rPr>
              <w:t xml:space="preserve">: </w:t>
            </w:r>
            <w:r w:rsidRPr="000D1A17">
              <w:rPr>
                <w:rFonts w:ascii="Angsana New" w:hAnsi="Angsana New" w:cs="Angsana New"/>
                <w:sz w:val="26"/>
                <w:szCs w:val="26"/>
                <w:cs/>
              </w:rPr>
              <w:t>บาท)</w:t>
            </w:r>
          </w:p>
        </w:tc>
      </w:tr>
      <w:tr w:rsidR="00FC55E0" w:rsidRPr="000D1A17" w14:paraId="566F5942" w14:textId="77777777" w:rsidTr="0044667B">
        <w:trPr>
          <w:trHeight w:val="20"/>
        </w:trPr>
        <w:tc>
          <w:tcPr>
            <w:tcW w:w="3315" w:type="dxa"/>
          </w:tcPr>
          <w:p w14:paraId="71B3F048" w14:textId="77777777" w:rsidR="00116378" w:rsidRPr="000D1A17" w:rsidRDefault="00116378" w:rsidP="00116378">
            <w:pPr>
              <w:pStyle w:val="BodyText"/>
              <w:ind w:right="-30"/>
              <w:jc w:val="both"/>
              <w:rPr>
                <w:sz w:val="26"/>
                <w:szCs w:val="26"/>
              </w:rPr>
            </w:pPr>
          </w:p>
        </w:tc>
        <w:tc>
          <w:tcPr>
            <w:tcW w:w="3345" w:type="dxa"/>
            <w:gridSpan w:val="3"/>
          </w:tcPr>
          <w:p w14:paraId="1F15E65B" w14:textId="77777777" w:rsidR="00116378" w:rsidRPr="000D1A17" w:rsidRDefault="00116378" w:rsidP="00116378">
            <w:pPr>
              <w:jc w:val="center"/>
              <w:rPr>
                <w:rFonts w:ascii="Angsana New" w:hAnsi="Angsana New" w:cs="Angsana New"/>
                <w:sz w:val="26"/>
                <w:szCs w:val="26"/>
              </w:rPr>
            </w:pPr>
            <w:r w:rsidRPr="000D1A17">
              <w:rPr>
                <w:rFonts w:ascii="Angsana New" w:hAnsi="Angsana New" w:cs="Angsana New"/>
                <w:sz w:val="26"/>
                <w:szCs w:val="26"/>
                <w:cs/>
              </w:rPr>
              <w:t>งบการเงินรวม</w:t>
            </w:r>
          </w:p>
        </w:tc>
        <w:tc>
          <w:tcPr>
            <w:tcW w:w="90" w:type="dxa"/>
          </w:tcPr>
          <w:p w14:paraId="2632EFA0" w14:textId="77777777" w:rsidR="00116378" w:rsidRPr="000D1A17" w:rsidRDefault="00116378" w:rsidP="00116378">
            <w:pPr>
              <w:jc w:val="center"/>
              <w:rPr>
                <w:rFonts w:ascii="Angsana New" w:hAnsi="Angsana New" w:cs="Angsana New"/>
                <w:sz w:val="26"/>
                <w:szCs w:val="26"/>
              </w:rPr>
            </w:pPr>
          </w:p>
        </w:tc>
        <w:tc>
          <w:tcPr>
            <w:tcW w:w="3060" w:type="dxa"/>
            <w:gridSpan w:val="3"/>
          </w:tcPr>
          <w:p w14:paraId="0B1F9A4E" w14:textId="77777777" w:rsidR="00116378" w:rsidRPr="000D1A17" w:rsidRDefault="00116378" w:rsidP="00116378">
            <w:pPr>
              <w:jc w:val="center"/>
              <w:rPr>
                <w:rFonts w:ascii="Angsana New" w:hAnsi="Angsana New" w:cs="Angsana New"/>
                <w:sz w:val="26"/>
                <w:szCs w:val="26"/>
              </w:rPr>
            </w:pPr>
            <w:r w:rsidRPr="000D1A17">
              <w:rPr>
                <w:rFonts w:ascii="Angsana New" w:hAnsi="Angsana New" w:cs="Angsana New"/>
                <w:sz w:val="26"/>
                <w:szCs w:val="26"/>
                <w:cs/>
              </w:rPr>
              <w:t>งบการเงินเฉพาะกิจการ</w:t>
            </w:r>
          </w:p>
        </w:tc>
      </w:tr>
      <w:tr w:rsidR="00FC55E0" w:rsidRPr="000D1A17" w14:paraId="52647D66" w14:textId="77777777" w:rsidTr="0044667B">
        <w:trPr>
          <w:trHeight w:val="20"/>
        </w:trPr>
        <w:tc>
          <w:tcPr>
            <w:tcW w:w="3315" w:type="dxa"/>
          </w:tcPr>
          <w:p w14:paraId="540EFFDB" w14:textId="77777777" w:rsidR="00772170" w:rsidRPr="000D1A17" w:rsidRDefault="00772170" w:rsidP="00772170">
            <w:pPr>
              <w:pStyle w:val="BodyText"/>
              <w:ind w:right="-30"/>
              <w:jc w:val="both"/>
              <w:rPr>
                <w:sz w:val="26"/>
                <w:szCs w:val="26"/>
              </w:rPr>
            </w:pPr>
          </w:p>
        </w:tc>
        <w:tc>
          <w:tcPr>
            <w:tcW w:w="3345" w:type="dxa"/>
            <w:gridSpan w:val="3"/>
          </w:tcPr>
          <w:p w14:paraId="5E7A69AC" w14:textId="37FE355C" w:rsidR="00772170" w:rsidRPr="000D1A17" w:rsidRDefault="00772170" w:rsidP="00772170">
            <w:pPr>
              <w:jc w:val="center"/>
              <w:rPr>
                <w:rFonts w:ascii="Angsana New" w:hAnsi="Angsana New" w:cs="Angsana New"/>
                <w:sz w:val="26"/>
                <w:szCs w:val="26"/>
                <w:cs/>
              </w:rPr>
            </w:pPr>
            <w:r w:rsidRPr="000D1A17">
              <w:rPr>
                <w:rFonts w:ascii="Angsana New" w:hAnsi="Angsana New" w:cs="Angsana New"/>
                <w:sz w:val="26"/>
                <w:szCs w:val="26"/>
                <w:cs/>
              </w:rPr>
              <w:t xml:space="preserve">สำหรับปีสิ้นสุดวันที่ </w:t>
            </w:r>
            <w:r w:rsidR="00AA634C" w:rsidRPr="000D1A17">
              <w:rPr>
                <w:rFonts w:ascii="Angsana New" w:hAnsi="Angsana New" w:cs="Angsana New"/>
                <w:sz w:val="26"/>
                <w:szCs w:val="26"/>
              </w:rPr>
              <w:t>31</w:t>
            </w:r>
            <w:r w:rsidRPr="000D1A17">
              <w:rPr>
                <w:rFonts w:ascii="Angsana New" w:hAnsi="Angsana New" w:cs="Angsana New"/>
                <w:sz w:val="26"/>
                <w:szCs w:val="26"/>
                <w:cs/>
              </w:rPr>
              <w:t xml:space="preserve"> ธันวาคม</w:t>
            </w:r>
          </w:p>
        </w:tc>
        <w:tc>
          <w:tcPr>
            <w:tcW w:w="90" w:type="dxa"/>
          </w:tcPr>
          <w:p w14:paraId="1934C1A8" w14:textId="77777777" w:rsidR="00772170" w:rsidRPr="000D1A17" w:rsidRDefault="00772170" w:rsidP="00772170">
            <w:pPr>
              <w:jc w:val="center"/>
              <w:rPr>
                <w:rFonts w:ascii="Angsana New" w:hAnsi="Angsana New" w:cs="Angsana New"/>
                <w:sz w:val="26"/>
                <w:szCs w:val="26"/>
              </w:rPr>
            </w:pPr>
          </w:p>
        </w:tc>
        <w:tc>
          <w:tcPr>
            <w:tcW w:w="3060" w:type="dxa"/>
            <w:gridSpan w:val="3"/>
          </w:tcPr>
          <w:p w14:paraId="17F5F92A" w14:textId="338821A4" w:rsidR="00772170" w:rsidRPr="000D1A17" w:rsidRDefault="00772170" w:rsidP="00772170">
            <w:pPr>
              <w:jc w:val="center"/>
              <w:rPr>
                <w:rFonts w:ascii="Angsana New" w:hAnsi="Angsana New" w:cs="Angsana New"/>
                <w:sz w:val="26"/>
                <w:szCs w:val="26"/>
                <w:cs/>
              </w:rPr>
            </w:pPr>
            <w:r w:rsidRPr="000D1A17">
              <w:rPr>
                <w:rFonts w:ascii="Angsana New" w:hAnsi="Angsana New" w:cs="Angsana New"/>
                <w:sz w:val="26"/>
                <w:szCs w:val="26"/>
                <w:cs/>
              </w:rPr>
              <w:t xml:space="preserve">สำหรับปีสิ้นสุดวันที่ </w:t>
            </w:r>
            <w:r w:rsidR="0050551B" w:rsidRPr="000D1A17">
              <w:rPr>
                <w:rFonts w:ascii="Angsana New" w:hAnsi="Angsana New" w:cs="Angsana New"/>
                <w:sz w:val="26"/>
                <w:szCs w:val="26"/>
              </w:rPr>
              <w:t>31</w:t>
            </w:r>
            <w:r w:rsidRPr="000D1A17">
              <w:rPr>
                <w:rFonts w:ascii="Angsana New" w:hAnsi="Angsana New" w:cs="Angsana New"/>
                <w:sz w:val="26"/>
                <w:szCs w:val="26"/>
                <w:cs/>
              </w:rPr>
              <w:t xml:space="preserve"> ธันวาคม</w:t>
            </w:r>
          </w:p>
        </w:tc>
      </w:tr>
      <w:tr w:rsidR="007A779C" w:rsidRPr="000D1A17" w14:paraId="27F2880D" w14:textId="77777777" w:rsidTr="0044667B">
        <w:trPr>
          <w:trHeight w:val="20"/>
        </w:trPr>
        <w:tc>
          <w:tcPr>
            <w:tcW w:w="3315" w:type="dxa"/>
          </w:tcPr>
          <w:p w14:paraId="3DCDEA37" w14:textId="77777777" w:rsidR="009C4B76" w:rsidRPr="000D1A17" w:rsidRDefault="009C4B76" w:rsidP="009C4B76">
            <w:pPr>
              <w:pStyle w:val="BodyText"/>
              <w:ind w:left="-30" w:right="-30"/>
              <w:rPr>
                <w:sz w:val="26"/>
                <w:szCs w:val="26"/>
                <w:cs/>
              </w:rPr>
            </w:pPr>
          </w:p>
        </w:tc>
        <w:tc>
          <w:tcPr>
            <w:tcW w:w="1635" w:type="dxa"/>
          </w:tcPr>
          <w:p w14:paraId="1F9F14BA" w14:textId="1474ABF2" w:rsidR="009C4B76" w:rsidRPr="000D1A17" w:rsidRDefault="009C4B76" w:rsidP="009C4B76">
            <w:pPr>
              <w:ind w:right="142"/>
              <w:jc w:val="center"/>
              <w:rPr>
                <w:rFonts w:ascii="Angsana New" w:hAnsi="Angsana New" w:cs="Angsana New"/>
                <w:sz w:val="26"/>
                <w:szCs w:val="26"/>
                <w:u w:val="single"/>
              </w:rPr>
            </w:pPr>
            <w:r w:rsidRPr="000D1A17">
              <w:rPr>
                <w:rFonts w:ascii="Angsana New" w:hAnsi="Angsana New" w:cs="Angsana New"/>
                <w:sz w:val="26"/>
                <w:szCs w:val="26"/>
                <w:u w:val="single"/>
              </w:rPr>
              <w:t>256</w:t>
            </w:r>
            <w:r>
              <w:rPr>
                <w:rFonts w:ascii="Angsana New" w:hAnsi="Angsana New" w:cs="Angsana New"/>
                <w:sz w:val="26"/>
                <w:szCs w:val="26"/>
                <w:u w:val="single"/>
              </w:rPr>
              <w:t>8</w:t>
            </w:r>
          </w:p>
        </w:tc>
        <w:tc>
          <w:tcPr>
            <w:tcW w:w="90" w:type="dxa"/>
          </w:tcPr>
          <w:p w14:paraId="34EAE7C2" w14:textId="77777777" w:rsidR="009C4B76" w:rsidRPr="000D1A17" w:rsidRDefault="009C4B76" w:rsidP="009C4B76">
            <w:pPr>
              <w:tabs>
                <w:tab w:val="left" w:pos="360"/>
                <w:tab w:val="left" w:pos="540"/>
              </w:tabs>
              <w:ind w:right="510"/>
              <w:jc w:val="center"/>
              <w:rPr>
                <w:rFonts w:ascii="Angsana New" w:hAnsi="Angsana New" w:cs="Angsana New"/>
                <w:sz w:val="26"/>
                <w:szCs w:val="26"/>
                <w:u w:val="single"/>
                <w:cs/>
              </w:rPr>
            </w:pPr>
          </w:p>
        </w:tc>
        <w:tc>
          <w:tcPr>
            <w:tcW w:w="1620" w:type="dxa"/>
          </w:tcPr>
          <w:p w14:paraId="32C9BC31" w14:textId="0B06625C" w:rsidR="009C4B76" w:rsidRPr="000D1A17" w:rsidRDefault="009C4B76" w:rsidP="009C4B76">
            <w:pPr>
              <w:ind w:right="142"/>
              <w:jc w:val="center"/>
              <w:rPr>
                <w:rFonts w:ascii="Angsana New" w:hAnsi="Angsana New" w:cs="Angsana New"/>
                <w:sz w:val="26"/>
                <w:szCs w:val="26"/>
                <w:u w:val="single"/>
              </w:rPr>
            </w:pPr>
            <w:r w:rsidRPr="000D1A17">
              <w:rPr>
                <w:rFonts w:ascii="Angsana New" w:hAnsi="Angsana New" w:cs="Angsana New"/>
                <w:sz w:val="26"/>
                <w:szCs w:val="26"/>
                <w:u w:val="single"/>
              </w:rPr>
              <w:t>256</w:t>
            </w:r>
            <w:r>
              <w:rPr>
                <w:rFonts w:ascii="Angsana New" w:hAnsi="Angsana New" w:cs="Angsana New"/>
                <w:sz w:val="26"/>
                <w:szCs w:val="26"/>
                <w:u w:val="single"/>
              </w:rPr>
              <w:t>7</w:t>
            </w:r>
          </w:p>
        </w:tc>
        <w:tc>
          <w:tcPr>
            <w:tcW w:w="90" w:type="dxa"/>
          </w:tcPr>
          <w:p w14:paraId="00457EEB" w14:textId="77777777" w:rsidR="009C4B76" w:rsidRPr="000D1A17" w:rsidRDefault="009C4B76" w:rsidP="009C4B76">
            <w:pPr>
              <w:tabs>
                <w:tab w:val="left" w:pos="360"/>
                <w:tab w:val="left" w:pos="540"/>
              </w:tabs>
              <w:ind w:right="156"/>
              <w:jc w:val="center"/>
              <w:rPr>
                <w:rFonts w:ascii="Angsana New" w:hAnsi="Angsana New" w:cs="Angsana New"/>
                <w:sz w:val="26"/>
                <w:szCs w:val="26"/>
                <w:u w:val="single"/>
                <w:cs/>
              </w:rPr>
            </w:pPr>
          </w:p>
        </w:tc>
        <w:tc>
          <w:tcPr>
            <w:tcW w:w="1530" w:type="dxa"/>
          </w:tcPr>
          <w:p w14:paraId="0522AC0E" w14:textId="39CDBA29" w:rsidR="009C4B76" w:rsidRPr="000D1A17" w:rsidRDefault="009C4B76" w:rsidP="009C4B76">
            <w:pPr>
              <w:tabs>
                <w:tab w:val="left" w:pos="360"/>
                <w:tab w:val="left" w:pos="540"/>
              </w:tabs>
              <w:ind w:left="-4" w:right="22"/>
              <w:jc w:val="center"/>
              <w:rPr>
                <w:rFonts w:ascii="Angsana New" w:hAnsi="Angsana New" w:cs="Angsana New"/>
                <w:sz w:val="26"/>
                <w:szCs w:val="26"/>
                <w:u w:val="single"/>
              </w:rPr>
            </w:pPr>
            <w:r w:rsidRPr="000D1A17">
              <w:rPr>
                <w:rFonts w:ascii="Angsana New" w:hAnsi="Angsana New" w:cs="Angsana New"/>
                <w:sz w:val="26"/>
                <w:szCs w:val="26"/>
                <w:u w:val="single"/>
              </w:rPr>
              <w:t>256</w:t>
            </w:r>
            <w:r>
              <w:rPr>
                <w:rFonts w:ascii="Angsana New" w:hAnsi="Angsana New" w:cs="Angsana New"/>
                <w:sz w:val="26"/>
                <w:szCs w:val="26"/>
                <w:u w:val="single"/>
              </w:rPr>
              <w:t>8</w:t>
            </w:r>
          </w:p>
        </w:tc>
        <w:tc>
          <w:tcPr>
            <w:tcW w:w="90" w:type="dxa"/>
          </w:tcPr>
          <w:p w14:paraId="1E2F4EC9" w14:textId="77777777" w:rsidR="009C4B76" w:rsidRPr="000D1A17" w:rsidRDefault="009C4B76" w:rsidP="009C4B76">
            <w:pPr>
              <w:pStyle w:val="BodyText"/>
              <w:ind w:left="60" w:right="363"/>
              <w:jc w:val="center"/>
              <w:rPr>
                <w:snapToGrid/>
                <w:color w:val="auto"/>
                <w:sz w:val="26"/>
                <w:szCs w:val="26"/>
                <w:u w:val="single"/>
                <w:lang w:eastAsia="en-US"/>
              </w:rPr>
            </w:pPr>
          </w:p>
        </w:tc>
        <w:tc>
          <w:tcPr>
            <w:tcW w:w="1440" w:type="dxa"/>
          </w:tcPr>
          <w:p w14:paraId="17EE31A0" w14:textId="4CC1D7CC" w:rsidR="009C4B76" w:rsidRPr="000D1A17" w:rsidRDefault="009C4B76" w:rsidP="009C4B76">
            <w:pPr>
              <w:tabs>
                <w:tab w:val="left" w:pos="360"/>
                <w:tab w:val="left" w:pos="540"/>
              </w:tabs>
              <w:ind w:left="-4" w:right="22"/>
              <w:jc w:val="center"/>
              <w:rPr>
                <w:rFonts w:ascii="Angsana New" w:hAnsi="Angsana New" w:cs="Angsana New"/>
                <w:sz w:val="26"/>
                <w:szCs w:val="26"/>
                <w:u w:val="single"/>
              </w:rPr>
            </w:pPr>
            <w:r w:rsidRPr="000D1A17">
              <w:rPr>
                <w:rFonts w:ascii="Angsana New" w:hAnsi="Angsana New" w:cs="Angsana New"/>
                <w:sz w:val="26"/>
                <w:szCs w:val="26"/>
                <w:u w:val="single"/>
              </w:rPr>
              <w:t>256</w:t>
            </w:r>
            <w:r>
              <w:rPr>
                <w:rFonts w:ascii="Angsana New" w:hAnsi="Angsana New" w:cs="Angsana New"/>
                <w:sz w:val="26"/>
                <w:szCs w:val="26"/>
                <w:u w:val="single"/>
              </w:rPr>
              <w:t>7</w:t>
            </w:r>
          </w:p>
        </w:tc>
      </w:tr>
      <w:tr w:rsidR="007A779C" w:rsidRPr="000D1A17" w14:paraId="4DB960CA" w14:textId="77777777" w:rsidTr="0044667B">
        <w:trPr>
          <w:trHeight w:val="20"/>
        </w:trPr>
        <w:tc>
          <w:tcPr>
            <w:tcW w:w="3315" w:type="dxa"/>
          </w:tcPr>
          <w:p w14:paraId="12443DE3" w14:textId="33E96172" w:rsidR="009C4B76" w:rsidRPr="000D1A17" w:rsidRDefault="009C4B76" w:rsidP="009C4B76">
            <w:pPr>
              <w:pStyle w:val="BodyText"/>
              <w:ind w:left="-30" w:right="-30"/>
              <w:rPr>
                <w:sz w:val="26"/>
                <w:szCs w:val="26"/>
                <w:cs/>
              </w:rPr>
            </w:pPr>
            <w:r w:rsidRPr="000D1A17">
              <w:rPr>
                <w:sz w:val="26"/>
                <w:szCs w:val="26"/>
                <w:cs/>
              </w:rPr>
              <w:t>ภาษีเงินได้ในปีปัจจุบัน</w:t>
            </w:r>
          </w:p>
        </w:tc>
        <w:tc>
          <w:tcPr>
            <w:tcW w:w="1635" w:type="dxa"/>
            <w:vAlign w:val="bottom"/>
          </w:tcPr>
          <w:p w14:paraId="5F06E150" w14:textId="3934F9E9" w:rsidR="009C4B76" w:rsidRPr="00F5602F" w:rsidRDefault="00F5602F" w:rsidP="009C4B76">
            <w:pPr>
              <w:ind w:right="142"/>
              <w:jc w:val="right"/>
              <w:rPr>
                <w:rFonts w:ascii="Angsana New" w:hAnsi="Angsana New" w:cs="Angsana New"/>
                <w:sz w:val="26"/>
                <w:szCs w:val="26"/>
              </w:rPr>
            </w:pPr>
            <w:r w:rsidRPr="00F5602F">
              <w:rPr>
                <w:rFonts w:ascii="Angsana New" w:hAnsi="Angsana New" w:cs="Angsana New"/>
                <w:sz w:val="26"/>
                <w:szCs w:val="26"/>
              </w:rPr>
              <w:t>(23,086,114.86)</w:t>
            </w:r>
          </w:p>
        </w:tc>
        <w:tc>
          <w:tcPr>
            <w:tcW w:w="90" w:type="dxa"/>
          </w:tcPr>
          <w:p w14:paraId="25FEAE94" w14:textId="77777777" w:rsidR="009C4B76" w:rsidRPr="000D1A17" w:rsidRDefault="009C4B76" w:rsidP="009C4B76">
            <w:pPr>
              <w:tabs>
                <w:tab w:val="left" w:pos="360"/>
                <w:tab w:val="left" w:pos="540"/>
              </w:tabs>
              <w:ind w:right="510"/>
              <w:jc w:val="right"/>
              <w:rPr>
                <w:rFonts w:ascii="Angsana New" w:hAnsi="Angsana New" w:cs="Angsana New"/>
                <w:sz w:val="26"/>
                <w:szCs w:val="26"/>
                <w:cs/>
              </w:rPr>
            </w:pPr>
          </w:p>
        </w:tc>
        <w:tc>
          <w:tcPr>
            <w:tcW w:w="1620" w:type="dxa"/>
            <w:vAlign w:val="bottom"/>
          </w:tcPr>
          <w:p w14:paraId="367C288D" w14:textId="671D43D3" w:rsidR="009C4B76" w:rsidRPr="000D1A17" w:rsidRDefault="009C4B76" w:rsidP="009C4B76">
            <w:pPr>
              <w:ind w:right="142"/>
              <w:jc w:val="right"/>
              <w:rPr>
                <w:rFonts w:ascii="Angsana New" w:hAnsi="Angsana New" w:cs="Angsana New"/>
                <w:sz w:val="26"/>
                <w:szCs w:val="26"/>
                <w:highlight w:val="red"/>
              </w:rPr>
            </w:pPr>
            <w:r w:rsidRPr="000D1A17">
              <w:rPr>
                <w:rFonts w:ascii="Angsana New" w:hAnsi="Angsana New" w:cs="Angsana New"/>
                <w:sz w:val="26"/>
                <w:szCs w:val="26"/>
              </w:rPr>
              <w:t>(9,066,474.09)</w:t>
            </w:r>
          </w:p>
        </w:tc>
        <w:tc>
          <w:tcPr>
            <w:tcW w:w="90" w:type="dxa"/>
          </w:tcPr>
          <w:p w14:paraId="542C7952" w14:textId="77777777" w:rsidR="009C4B76" w:rsidRPr="000D1A17" w:rsidRDefault="009C4B76" w:rsidP="009C4B76">
            <w:pPr>
              <w:tabs>
                <w:tab w:val="left" w:pos="360"/>
                <w:tab w:val="left" w:pos="540"/>
              </w:tabs>
              <w:ind w:right="156"/>
              <w:jc w:val="right"/>
              <w:rPr>
                <w:rFonts w:ascii="Angsana New" w:hAnsi="Angsana New" w:cs="Angsana New"/>
                <w:sz w:val="26"/>
                <w:szCs w:val="26"/>
                <w:cs/>
              </w:rPr>
            </w:pPr>
          </w:p>
        </w:tc>
        <w:tc>
          <w:tcPr>
            <w:tcW w:w="1530" w:type="dxa"/>
          </w:tcPr>
          <w:p w14:paraId="49371F4C" w14:textId="6FDBE0F7" w:rsidR="009C4B76" w:rsidRPr="002A78DF" w:rsidRDefault="00584B2B" w:rsidP="002A78DF">
            <w:pPr>
              <w:ind w:right="142"/>
              <w:jc w:val="right"/>
              <w:rPr>
                <w:rFonts w:ascii="Angsana New" w:hAnsi="Angsana New" w:cs="Angsana New"/>
                <w:sz w:val="26"/>
                <w:szCs w:val="26"/>
                <w:cs/>
              </w:rPr>
            </w:pPr>
            <w:r w:rsidRPr="00584B2B">
              <w:rPr>
                <w:rFonts w:ascii="Angsana New" w:hAnsi="Angsana New" w:cs="Angsana New"/>
                <w:sz w:val="26"/>
                <w:szCs w:val="26"/>
              </w:rPr>
              <w:t>(6,334,175.85)</w:t>
            </w:r>
          </w:p>
        </w:tc>
        <w:tc>
          <w:tcPr>
            <w:tcW w:w="90" w:type="dxa"/>
          </w:tcPr>
          <w:p w14:paraId="62B87EA6" w14:textId="77777777" w:rsidR="009C4B76" w:rsidRPr="000D1A17" w:rsidRDefault="009C4B76" w:rsidP="009C4B76">
            <w:pPr>
              <w:pStyle w:val="BodyText"/>
              <w:ind w:left="60" w:right="363"/>
              <w:jc w:val="right"/>
              <w:rPr>
                <w:snapToGrid/>
                <w:color w:val="auto"/>
                <w:sz w:val="26"/>
                <w:szCs w:val="26"/>
                <w:lang w:eastAsia="en-US"/>
              </w:rPr>
            </w:pPr>
          </w:p>
        </w:tc>
        <w:tc>
          <w:tcPr>
            <w:tcW w:w="1440" w:type="dxa"/>
          </w:tcPr>
          <w:p w14:paraId="5ADF908D" w14:textId="1073836A" w:rsidR="009C4B76" w:rsidRPr="00B5663E" w:rsidRDefault="009C4B76" w:rsidP="009C4B76">
            <w:pPr>
              <w:tabs>
                <w:tab w:val="left" w:pos="360"/>
                <w:tab w:val="left" w:pos="540"/>
              </w:tabs>
              <w:ind w:left="-4" w:right="22"/>
              <w:jc w:val="center"/>
              <w:rPr>
                <w:rFonts w:ascii="Angsana New" w:hAnsi="Angsana New" w:cs="Angsana New"/>
                <w:sz w:val="26"/>
                <w:szCs w:val="26"/>
              </w:rPr>
            </w:pPr>
            <w:r w:rsidRPr="000D1A17">
              <w:rPr>
                <w:rFonts w:ascii="Angsana New" w:hAnsi="Angsana New" w:cs="Angsana New"/>
                <w:sz w:val="26"/>
                <w:szCs w:val="26"/>
              </w:rPr>
              <w:t>-</w:t>
            </w:r>
          </w:p>
        </w:tc>
      </w:tr>
      <w:tr w:rsidR="007A779C" w:rsidRPr="000D1A17" w14:paraId="617AD4AC" w14:textId="77777777" w:rsidTr="0044667B">
        <w:trPr>
          <w:trHeight w:val="20"/>
        </w:trPr>
        <w:tc>
          <w:tcPr>
            <w:tcW w:w="3315" w:type="dxa"/>
          </w:tcPr>
          <w:p w14:paraId="5BC310FA" w14:textId="77777777" w:rsidR="009C4B76" w:rsidRPr="000D1A17" w:rsidRDefault="009C4B76" w:rsidP="009C4B76">
            <w:pPr>
              <w:ind w:left="-30" w:right="-30"/>
              <w:rPr>
                <w:rFonts w:ascii="Angsana New" w:hAnsi="Angsana New" w:cs="Angsana New"/>
                <w:sz w:val="26"/>
                <w:szCs w:val="26"/>
              </w:rPr>
            </w:pPr>
            <w:r w:rsidRPr="000D1A17">
              <w:rPr>
                <w:rFonts w:ascii="Angsana New" w:hAnsi="Angsana New" w:cs="Angsana New"/>
                <w:sz w:val="26"/>
                <w:szCs w:val="26"/>
                <w:cs/>
              </w:rPr>
              <w:t>ภาษีเงินได้รอการตัดบัญชี</w:t>
            </w:r>
          </w:p>
        </w:tc>
        <w:tc>
          <w:tcPr>
            <w:tcW w:w="1635" w:type="dxa"/>
          </w:tcPr>
          <w:p w14:paraId="656F40BA" w14:textId="4461765D" w:rsidR="009C4B76" w:rsidRPr="00F5602F" w:rsidRDefault="00F5602F" w:rsidP="009C4B76">
            <w:pPr>
              <w:ind w:right="142"/>
              <w:jc w:val="right"/>
              <w:rPr>
                <w:rFonts w:ascii="Angsana New" w:hAnsi="Angsana New" w:cs="Angsana New"/>
                <w:sz w:val="26"/>
                <w:szCs w:val="26"/>
              </w:rPr>
            </w:pPr>
            <w:r w:rsidRPr="00F5602F">
              <w:rPr>
                <w:rFonts w:ascii="Angsana New" w:hAnsi="Angsana New" w:cs="Angsana New"/>
                <w:sz w:val="26"/>
                <w:szCs w:val="26"/>
              </w:rPr>
              <w:t>(2,759,907.57)</w:t>
            </w:r>
          </w:p>
        </w:tc>
        <w:tc>
          <w:tcPr>
            <w:tcW w:w="90" w:type="dxa"/>
          </w:tcPr>
          <w:p w14:paraId="78130DB6" w14:textId="77777777" w:rsidR="009C4B76" w:rsidRPr="000D1A17" w:rsidRDefault="009C4B76" w:rsidP="009C4B76">
            <w:pPr>
              <w:tabs>
                <w:tab w:val="left" w:pos="360"/>
                <w:tab w:val="left" w:pos="540"/>
              </w:tabs>
              <w:ind w:right="363"/>
              <w:jc w:val="right"/>
              <w:rPr>
                <w:rFonts w:ascii="Angsana New" w:hAnsi="Angsana New" w:cs="Angsana New"/>
                <w:sz w:val="26"/>
                <w:szCs w:val="26"/>
                <w:cs/>
              </w:rPr>
            </w:pPr>
          </w:p>
        </w:tc>
        <w:tc>
          <w:tcPr>
            <w:tcW w:w="1620" w:type="dxa"/>
          </w:tcPr>
          <w:p w14:paraId="0E01FFC6" w14:textId="241748F6" w:rsidR="009C4B76" w:rsidRPr="000D1A17" w:rsidRDefault="009C4B76" w:rsidP="009C4B76">
            <w:pPr>
              <w:ind w:right="142"/>
              <w:jc w:val="right"/>
              <w:rPr>
                <w:rFonts w:ascii="Angsana New" w:hAnsi="Angsana New" w:cs="Angsana New"/>
                <w:sz w:val="26"/>
                <w:szCs w:val="26"/>
                <w:highlight w:val="red"/>
              </w:rPr>
            </w:pPr>
            <w:r w:rsidRPr="000D1A17">
              <w:rPr>
                <w:rFonts w:ascii="Angsana New" w:hAnsi="Angsana New" w:cs="Angsana New"/>
                <w:sz w:val="26"/>
                <w:szCs w:val="26"/>
              </w:rPr>
              <w:t>13,347,921.21</w:t>
            </w:r>
          </w:p>
        </w:tc>
        <w:tc>
          <w:tcPr>
            <w:tcW w:w="90" w:type="dxa"/>
          </w:tcPr>
          <w:p w14:paraId="7DBDFDC2" w14:textId="77777777" w:rsidR="009C4B76" w:rsidRPr="000D1A17" w:rsidRDefault="009C4B76" w:rsidP="009C4B76">
            <w:pPr>
              <w:ind w:right="363"/>
              <w:jc w:val="right"/>
              <w:rPr>
                <w:rFonts w:ascii="Angsana New" w:hAnsi="Angsana New" w:cs="Angsana New"/>
                <w:sz w:val="26"/>
                <w:szCs w:val="26"/>
                <w:cs/>
              </w:rPr>
            </w:pPr>
          </w:p>
        </w:tc>
        <w:tc>
          <w:tcPr>
            <w:tcW w:w="1530" w:type="dxa"/>
          </w:tcPr>
          <w:p w14:paraId="7CBCE978" w14:textId="304329FB" w:rsidR="009C4B76" w:rsidRPr="009C4B76" w:rsidRDefault="00584B2B" w:rsidP="009C4B76">
            <w:pPr>
              <w:ind w:right="142"/>
              <w:jc w:val="right"/>
              <w:rPr>
                <w:rFonts w:ascii="Angsana New" w:hAnsi="Angsana New" w:cs="Angsana New"/>
                <w:sz w:val="26"/>
                <w:szCs w:val="26"/>
                <w:highlight w:val="yellow"/>
              </w:rPr>
            </w:pPr>
            <w:r w:rsidRPr="00584B2B">
              <w:rPr>
                <w:rFonts w:ascii="Angsana New" w:hAnsi="Angsana New" w:cs="Angsana New"/>
                <w:sz w:val="26"/>
                <w:szCs w:val="26"/>
              </w:rPr>
              <w:t>(3,416,841.40)</w:t>
            </w:r>
          </w:p>
        </w:tc>
        <w:tc>
          <w:tcPr>
            <w:tcW w:w="90" w:type="dxa"/>
          </w:tcPr>
          <w:p w14:paraId="7655934E" w14:textId="77777777" w:rsidR="009C4B76" w:rsidRPr="000D1A17" w:rsidRDefault="009C4B76" w:rsidP="009C4B76">
            <w:pPr>
              <w:pStyle w:val="BodyText"/>
              <w:ind w:left="60" w:right="363"/>
              <w:jc w:val="right"/>
              <w:rPr>
                <w:snapToGrid/>
                <w:color w:val="auto"/>
                <w:sz w:val="26"/>
                <w:szCs w:val="26"/>
                <w:lang w:eastAsia="en-US"/>
              </w:rPr>
            </w:pPr>
          </w:p>
        </w:tc>
        <w:tc>
          <w:tcPr>
            <w:tcW w:w="1440" w:type="dxa"/>
          </w:tcPr>
          <w:p w14:paraId="4C011B22" w14:textId="21103D40" w:rsidR="009C4B76" w:rsidRPr="000D1A17" w:rsidRDefault="009C4B76" w:rsidP="009C4B76">
            <w:pPr>
              <w:ind w:right="142"/>
              <w:jc w:val="right"/>
              <w:rPr>
                <w:rFonts w:ascii="Angsana New" w:hAnsi="Angsana New" w:cs="Angsana New"/>
                <w:sz w:val="26"/>
                <w:szCs w:val="26"/>
                <w:highlight w:val="red"/>
              </w:rPr>
            </w:pPr>
            <w:r w:rsidRPr="000D1A17">
              <w:rPr>
                <w:rFonts w:ascii="Angsana New" w:hAnsi="Angsana New" w:cs="Angsana New"/>
                <w:sz w:val="26"/>
                <w:szCs w:val="26"/>
              </w:rPr>
              <w:t>3,900,517.49</w:t>
            </w:r>
          </w:p>
        </w:tc>
      </w:tr>
      <w:tr w:rsidR="007A779C" w:rsidRPr="000D1A17" w14:paraId="6093558B" w14:textId="77777777" w:rsidTr="0044667B">
        <w:trPr>
          <w:trHeight w:val="20"/>
        </w:trPr>
        <w:tc>
          <w:tcPr>
            <w:tcW w:w="3315" w:type="dxa"/>
          </w:tcPr>
          <w:p w14:paraId="403DA4D9" w14:textId="77777777" w:rsidR="009C4B76" w:rsidRPr="000D1A17" w:rsidRDefault="009C4B76" w:rsidP="009C4B76">
            <w:pPr>
              <w:ind w:left="-30" w:right="-30"/>
              <w:rPr>
                <w:rFonts w:ascii="Angsana New" w:hAnsi="Angsana New" w:cs="Angsana New"/>
                <w:sz w:val="26"/>
                <w:szCs w:val="26"/>
              </w:rPr>
            </w:pPr>
            <w:r w:rsidRPr="000D1A17">
              <w:rPr>
                <w:rFonts w:ascii="Angsana New" w:hAnsi="Angsana New" w:cs="Angsana New"/>
                <w:sz w:val="26"/>
                <w:szCs w:val="26"/>
                <w:cs/>
              </w:rPr>
              <w:t>(ค่าใช้จ่าย)รายได้ภาษีเงินได้ที่รับรู้</w:t>
            </w:r>
          </w:p>
          <w:p w14:paraId="17E9F4EC" w14:textId="50B5948A" w:rsidR="009C4B76" w:rsidRPr="000D1A17" w:rsidRDefault="009C4B76" w:rsidP="009C4B76">
            <w:pPr>
              <w:ind w:left="150" w:right="-30"/>
              <w:rPr>
                <w:rFonts w:ascii="Angsana New" w:hAnsi="Angsana New" w:cs="Angsana New"/>
                <w:sz w:val="26"/>
                <w:szCs w:val="26"/>
                <w:cs/>
              </w:rPr>
            </w:pPr>
            <w:r w:rsidRPr="000D1A17">
              <w:rPr>
                <w:rFonts w:ascii="Angsana New" w:hAnsi="Angsana New" w:cs="Angsana New"/>
                <w:sz w:val="26"/>
                <w:szCs w:val="26"/>
                <w:cs/>
              </w:rPr>
              <w:t xml:space="preserve">ในกำไร(ขาดทุน)สำหรับปี </w:t>
            </w:r>
          </w:p>
        </w:tc>
        <w:tc>
          <w:tcPr>
            <w:tcW w:w="1635" w:type="dxa"/>
            <w:tcBorders>
              <w:top w:val="single" w:sz="4" w:space="0" w:color="auto"/>
              <w:bottom w:val="double" w:sz="4" w:space="0" w:color="auto"/>
            </w:tcBorders>
            <w:vAlign w:val="bottom"/>
          </w:tcPr>
          <w:p w14:paraId="2B417AA4" w14:textId="7B55B853" w:rsidR="009C4B76" w:rsidRPr="00F5602F" w:rsidRDefault="00F5602F" w:rsidP="009C4B76">
            <w:pPr>
              <w:ind w:right="142"/>
              <w:jc w:val="right"/>
              <w:rPr>
                <w:rFonts w:ascii="Angsana New" w:hAnsi="Angsana New" w:cs="Angsana New"/>
                <w:sz w:val="26"/>
                <w:szCs w:val="26"/>
              </w:rPr>
            </w:pPr>
            <w:r w:rsidRPr="00F5602F">
              <w:rPr>
                <w:rFonts w:ascii="Angsana New" w:hAnsi="Angsana New" w:cs="Angsana New"/>
                <w:sz w:val="26"/>
                <w:szCs w:val="26"/>
              </w:rPr>
              <w:t>(25,846,022.43)</w:t>
            </w:r>
          </w:p>
        </w:tc>
        <w:tc>
          <w:tcPr>
            <w:tcW w:w="90" w:type="dxa"/>
          </w:tcPr>
          <w:p w14:paraId="0A0ABF0C" w14:textId="77777777" w:rsidR="009C4B76" w:rsidRPr="000D1A17" w:rsidRDefault="009C4B76" w:rsidP="009C4B76">
            <w:pPr>
              <w:tabs>
                <w:tab w:val="left" w:pos="360"/>
                <w:tab w:val="left" w:pos="540"/>
              </w:tabs>
              <w:ind w:right="363"/>
              <w:jc w:val="right"/>
              <w:rPr>
                <w:rFonts w:ascii="Angsana New" w:hAnsi="Angsana New" w:cs="Angsana New"/>
                <w:sz w:val="26"/>
                <w:szCs w:val="26"/>
                <w:cs/>
              </w:rPr>
            </w:pPr>
          </w:p>
        </w:tc>
        <w:tc>
          <w:tcPr>
            <w:tcW w:w="1620" w:type="dxa"/>
            <w:tcBorders>
              <w:top w:val="single" w:sz="4" w:space="0" w:color="auto"/>
              <w:bottom w:val="double" w:sz="4" w:space="0" w:color="auto"/>
            </w:tcBorders>
            <w:vAlign w:val="bottom"/>
          </w:tcPr>
          <w:p w14:paraId="680BC56E" w14:textId="18D8274B" w:rsidR="009C4B76" w:rsidRPr="000D1A17" w:rsidRDefault="009C4B76" w:rsidP="009C4B76">
            <w:pPr>
              <w:ind w:right="142"/>
              <w:jc w:val="right"/>
              <w:rPr>
                <w:rFonts w:ascii="Angsana New" w:hAnsi="Angsana New" w:cs="Angsana New"/>
                <w:sz w:val="26"/>
                <w:szCs w:val="26"/>
                <w:highlight w:val="red"/>
              </w:rPr>
            </w:pPr>
            <w:r w:rsidRPr="000D1A17">
              <w:rPr>
                <w:rFonts w:ascii="Angsana New" w:hAnsi="Angsana New" w:cs="Angsana New"/>
                <w:sz w:val="26"/>
                <w:szCs w:val="26"/>
              </w:rPr>
              <w:t>4,281,447.12</w:t>
            </w:r>
          </w:p>
        </w:tc>
        <w:tc>
          <w:tcPr>
            <w:tcW w:w="90" w:type="dxa"/>
          </w:tcPr>
          <w:p w14:paraId="26A1FFAE" w14:textId="77777777" w:rsidR="009C4B76" w:rsidRPr="000D1A17" w:rsidRDefault="009C4B76" w:rsidP="009C4B76">
            <w:pPr>
              <w:ind w:right="363"/>
              <w:jc w:val="right"/>
              <w:rPr>
                <w:rFonts w:ascii="Angsana New" w:hAnsi="Angsana New" w:cs="Angsana New"/>
                <w:sz w:val="26"/>
                <w:szCs w:val="26"/>
                <w:cs/>
              </w:rPr>
            </w:pPr>
          </w:p>
        </w:tc>
        <w:tc>
          <w:tcPr>
            <w:tcW w:w="1530" w:type="dxa"/>
            <w:tcBorders>
              <w:top w:val="single" w:sz="4" w:space="0" w:color="auto"/>
              <w:bottom w:val="double" w:sz="4" w:space="0" w:color="auto"/>
            </w:tcBorders>
          </w:tcPr>
          <w:p w14:paraId="5B0F8C33" w14:textId="77777777" w:rsidR="009C4B76" w:rsidRPr="009C4B76" w:rsidRDefault="009C4B76" w:rsidP="009C4B76">
            <w:pPr>
              <w:ind w:right="142"/>
              <w:jc w:val="right"/>
              <w:rPr>
                <w:rFonts w:ascii="Angsana New" w:hAnsi="Angsana New" w:cs="Angsana New"/>
                <w:sz w:val="26"/>
                <w:szCs w:val="26"/>
                <w:highlight w:val="yellow"/>
              </w:rPr>
            </w:pPr>
          </w:p>
          <w:p w14:paraId="699C7087" w14:textId="0E04E585" w:rsidR="009C4B76" w:rsidRPr="009C4B76" w:rsidRDefault="002C76B2" w:rsidP="009C4B76">
            <w:pPr>
              <w:ind w:right="142"/>
              <w:jc w:val="right"/>
              <w:rPr>
                <w:rFonts w:ascii="Angsana New" w:hAnsi="Angsana New" w:cs="Angsana New"/>
                <w:sz w:val="26"/>
                <w:szCs w:val="26"/>
                <w:highlight w:val="yellow"/>
                <w:cs/>
              </w:rPr>
            </w:pPr>
            <w:r w:rsidRPr="002C76B2">
              <w:rPr>
                <w:rFonts w:ascii="Angsana New" w:hAnsi="Angsana New" w:cs="Angsana New"/>
                <w:sz w:val="26"/>
                <w:szCs w:val="26"/>
              </w:rPr>
              <w:t>(9,751,017.25)</w:t>
            </w:r>
          </w:p>
        </w:tc>
        <w:tc>
          <w:tcPr>
            <w:tcW w:w="90" w:type="dxa"/>
          </w:tcPr>
          <w:p w14:paraId="3195E8EC" w14:textId="77777777" w:rsidR="009C4B76" w:rsidRPr="000D1A17" w:rsidRDefault="009C4B76" w:rsidP="009C4B76">
            <w:pPr>
              <w:pStyle w:val="BodyText"/>
              <w:ind w:left="60" w:right="363"/>
              <w:jc w:val="right"/>
              <w:rPr>
                <w:snapToGrid/>
                <w:color w:val="auto"/>
                <w:sz w:val="26"/>
                <w:szCs w:val="26"/>
                <w:lang w:eastAsia="en-US"/>
              </w:rPr>
            </w:pPr>
          </w:p>
        </w:tc>
        <w:tc>
          <w:tcPr>
            <w:tcW w:w="1440" w:type="dxa"/>
            <w:tcBorders>
              <w:top w:val="single" w:sz="4" w:space="0" w:color="auto"/>
              <w:bottom w:val="double" w:sz="4" w:space="0" w:color="auto"/>
            </w:tcBorders>
          </w:tcPr>
          <w:p w14:paraId="36E6D9AA" w14:textId="77777777" w:rsidR="009C4B76" w:rsidRPr="000D1A17" w:rsidRDefault="009C4B76" w:rsidP="009C4B76">
            <w:pPr>
              <w:ind w:right="142"/>
              <w:jc w:val="right"/>
              <w:rPr>
                <w:rFonts w:ascii="Angsana New" w:hAnsi="Angsana New" w:cs="Angsana New"/>
                <w:sz w:val="26"/>
                <w:szCs w:val="26"/>
                <w:highlight w:val="yellow"/>
              </w:rPr>
            </w:pPr>
          </w:p>
          <w:p w14:paraId="57B1F1BA" w14:textId="51392F1D" w:rsidR="009C4B76" w:rsidRPr="000D1A17" w:rsidRDefault="009C4B76" w:rsidP="009C4B76">
            <w:pPr>
              <w:ind w:right="142"/>
              <w:jc w:val="right"/>
              <w:rPr>
                <w:rFonts w:ascii="Angsana New" w:hAnsi="Angsana New" w:cs="Angsana New"/>
                <w:sz w:val="26"/>
                <w:szCs w:val="26"/>
                <w:highlight w:val="red"/>
                <w:cs/>
              </w:rPr>
            </w:pPr>
            <w:r w:rsidRPr="000D1A17">
              <w:rPr>
                <w:rFonts w:ascii="Angsana New" w:hAnsi="Angsana New" w:cs="Angsana New"/>
                <w:sz w:val="26"/>
                <w:szCs w:val="26"/>
              </w:rPr>
              <w:t>3,900,517.49</w:t>
            </w:r>
          </w:p>
        </w:tc>
      </w:tr>
    </w:tbl>
    <w:p w14:paraId="684B0B21" w14:textId="77777777" w:rsidR="00C72D59" w:rsidRPr="00637403" w:rsidRDefault="00C72D59" w:rsidP="003A560F">
      <w:pPr>
        <w:jc w:val="thaiDistribute"/>
        <w:rPr>
          <w:rFonts w:ascii="Angsana New" w:eastAsia="Times New Roman" w:hAnsi="Angsana New" w:cs="AngsanaUPC"/>
          <w:sz w:val="16"/>
          <w:szCs w:val="16"/>
        </w:rPr>
      </w:pPr>
    </w:p>
    <w:p w14:paraId="004DA33D" w14:textId="5D5736C0" w:rsidR="000E0FB1" w:rsidRPr="00405AB8" w:rsidRDefault="000E0FB1" w:rsidP="00C64382">
      <w:pPr>
        <w:pStyle w:val="ListParagraph"/>
        <w:numPr>
          <w:ilvl w:val="1"/>
          <w:numId w:val="32"/>
        </w:numPr>
        <w:ind w:left="993" w:hanging="567"/>
        <w:jc w:val="thaiDistribute"/>
        <w:rPr>
          <w:rFonts w:ascii="Angsana New" w:eastAsia="Times New Roman" w:hAnsi="Angsana New" w:cs="AngsanaUPC"/>
          <w:sz w:val="30"/>
          <w:szCs w:val="30"/>
        </w:rPr>
      </w:pPr>
      <w:r w:rsidRPr="00C64382">
        <w:rPr>
          <w:rFonts w:ascii="Angsana New" w:hAnsi="Angsana New" w:cs="Angsana New" w:hint="cs"/>
          <w:sz w:val="30"/>
          <w:szCs w:val="30"/>
          <w:cs/>
        </w:rPr>
        <w:t>ความสัมพันธ์</w:t>
      </w:r>
      <w:r w:rsidRPr="00405AB8">
        <w:rPr>
          <w:rFonts w:ascii="Angsana New" w:eastAsia="Times New Roman" w:hAnsi="Angsana New" w:cs="AngsanaUPC" w:hint="cs"/>
          <w:sz w:val="30"/>
          <w:szCs w:val="30"/>
          <w:cs/>
        </w:rPr>
        <w:t>ระหว่าง(ค่าใช้จ่าย)รายได้ภาษีเงินได้กับกำไร(ขาดทุน)ทางบัญชี</w:t>
      </w:r>
      <w:r w:rsidR="00637403" w:rsidRPr="00405AB8">
        <w:rPr>
          <w:rFonts w:ascii="Angsana New" w:eastAsia="Times New Roman" w:hAnsi="Angsana New" w:cs="AngsanaUPC"/>
          <w:sz w:val="30"/>
          <w:szCs w:val="30"/>
          <w:cs/>
        </w:rPr>
        <w:t>สำหรับปีสิ้นสุด</w:t>
      </w:r>
      <w:r w:rsidR="00C64382">
        <w:rPr>
          <w:rFonts w:ascii="Angsana New" w:eastAsia="Times New Roman" w:hAnsi="Angsana New" w:cs="AngsanaUPC"/>
          <w:sz w:val="30"/>
          <w:szCs w:val="30"/>
        </w:rPr>
        <w:t xml:space="preserve">                </w:t>
      </w:r>
      <w:r w:rsidR="00637403" w:rsidRPr="00405AB8">
        <w:rPr>
          <w:rFonts w:ascii="Angsana New" w:eastAsia="Times New Roman" w:hAnsi="Angsana New" w:cs="AngsanaUPC"/>
          <w:sz w:val="30"/>
          <w:szCs w:val="30"/>
          <w:cs/>
        </w:rPr>
        <w:t>วันที่</w:t>
      </w:r>
      <w:r w:rsidR="00C64382">
        <w:rPr>
          <w:rFonts w:ascii="Angsana New" w:eastAsia="Times New Roman" w:hAnsi="Angsana New" w:cs="AngsanaUPC"/>
          <w:sz w:val="30"/>
          <w:szCs w:val="30"/>
        </w:rPr>
        <w:t xml:space="preserve"> </w:t>
      </w:r>
      <w:r w:rsidR="00935D17">
        <w:rPr>
          <w:rFonts w:ascii="Angsana New" w:eastAsia="Times New Roman" w:hAnsi="Angsana New" w:cs="AngsanaUPC"/>
          <w:sz w:val="30"/>
          <w:szCs w:val="30"/>
        </w:rPr>
        <w:t>31</w:t>
      </w:r>
      <w:r w:rsidR="00637403" w:rsidRPr="00405AB8">
        <w:rPr>
          <w:rFonts w:ascii="Angsana New" w:eastAsia="Times New Roman" w:hAnsi="Angsana New" w:cs="AngsanaUPC"/>
          <w:sz w:val="30"/>
          <w:szCs w:val="30"/>
          <w:cs/>
        </w:rPr>
        <w:t xml:space="preserve"> ธันวาคม </w:t>
      </w:r>
      <w:r w:rsidR="00935D17">
        <w:rPr>
          <w:rFonts w:ascii="Angsana New" w:eastAsia="Times New Roman" w:hAnsi="Angsana New" w:cs="AngsanaUPC"/>
          <w:sz w:val="30"/>
          <w:szCs w:val="30"/>
        </w:rPr>
        <w:t>256</w:t>
      </w:r>
      <w:r w:rsidR="00F74E89">
        <w:rPr>
          <w:rFonts w:ascii="Angsana New" w:eastAsia="Times New Roman" w:hAnsi="Angsana New" w:cs="AngsanaUPC"/>
          <w:sz w:val="30"/>
          <w:szCs w:val="30"/>
        </w:rPr>
        <w:t>8</w:t>
      </w:r>
      <w:r w:rsidR="00637403" w:rsidRPr="00405AB8">
        <w:rPr>
          <w:rFonts w:ascii="Angsana New" w:eastAsia="Times New Roman" w:hAnsi="Angsana New" w:cs="AngsanaUPC"/>
          <w:sz w:val="30"/>
          <w:szCs w:val="30"/>
          <w:cs/>
        </w:rPr>
        <w:t xml:space="preserve"> และ </w:t>
      </w:r>
      <w:r w:rsidR="00935D17">
        <w:rPr>
          <w:rFonts w:ascii="Angsana New" w:eastAsia="Times New Roman" w:hAnsi="Angsana New" w:cs="AngsanaUPC"/>
          <w:sz w:val="30"/>
          <w:szCs w:val="30"/>
        </w:rPr>
        <w:t>2567</w:t>
      </w:r>
      <w:r w:rsidR="00637403" w:rsidRPr="00405AB8">
        <w:rPr>
          <w:rFonts w:ascii="Angsana New" w:eastAsia="Times New Roman" w:hAnsi="Angsana New" w:cs="AngsanaUPC"/>
          <w:sz w:val="30"/>
          <w:szCs w:val="30"/>
          <w:cs/>
        </w:rPr>
        <w:t xml:space="preserve"> มี</w:t>
      </w:r>
      <w:r w:rsidRPr="00405AB8">
        <w:rPr>
          <w:rFonts w:ascii="Angsana New" w:eastAsia="Times New Roman" w:hAnsi="Angsana New" w:cs="AngsanaUPC" w:hint="cs"/>
          <w:sz w:val="30"/>
          <w:szCs w:val="30"/>
          <w:cs/>
        </w:rPr>
        <w:t>ดังนี้</w:t>
      </w:r>
    </w:p>
    <w:tbl>
      <w:tblPr>
        <w:tblW w:w="9840" w:type="dxa"/>
        <w:tblInd w:w="270" w:type="dxa"/>
        <w:tblBorders>
          <w:top w:val="single" w:sz="4" w:space="0" w:color="auto"/>
        </w:tblBorders>
        <w:tblCellMar>
          <w:left w:w="30" w:type="dxa"/>
          <w:right w:w="30" w:type="dxa"/>
        </w:tblCellMar>
        <w:tblLook w:val="0000" w:firstRow="0" w:lastRow="0" w:firstColumn="0" w:lastColumn="0" w:noHBand="0" w:noVBand="0"/>
      </w:tblPr>
      <w:tblGrid>
        <w:gridCol w:w="3360"/>
        <w:gridCol w:w="1620"/>
        <w:gridCol w:w="90"/>
        <w:gridCol w:w="1620"/>
        <w:gridCol w:w="90"/>
        <w:gridCol w:w="1485"/>
        <w:gridCol w:w="80"/>
        <w:gridCol w:w="1495"/>
      </w:tblGrid>
      <w:tr w:rsidR="00AB12C9" w:rsidRPr="00116B68" w14:paraId="1595EE49" w14:textId="77777777" w:rsidTr="0044667B">
        <w:trPr>
          <w:trHeight w:val="20"/>
        </w:trPr>
        <w:tc>
          <w:tcPr>
            <w:tcW w:w="3360" w:type="dxa"/>
            <w:tcBorders>
              <w:top w:val="nil"/>
            </w:tcBorders>
          </w:tcPr>
          <w:p w14:paraId="5471CD37" w14:textId="77777777" w:rsidR="00D6598A" w:rsidRPr="00116B68" w:rsidRDefault="00D6598A" w:rsidP="00D6598A">
            <w:pPr>
              <w:pStyle w:val="BodyText"/>
              <w:rPr>
                <w:sz w:val="26"/>
                <w:szCs w:val="26"/>
                <w:cs/>
              </w:rPr>
            </w:pPr>
          </w:p>
        </w:tc>
        <w:tc>
          <w:tcPr>
            <w:tcW w:w="3330" w:type="dxa"/>
            <w:gridSpan w:val="3"/>
            <w:tcBorders>
              <w:top w:val="nil"/>
            </w:tcBorders>
          </w:tcPr>
          <w:p w14:paraId="2CDA904C" w14:textId="77777777" w:rsidR="00D6598A" w:rsidRPr="00116B68" w:rsidRDefault="00D6598A" w:rsidP="00D6598A">
            <w:pPr>
              <w:pStyle w:val="Heading7"/>
              <w:ind w:right="-108"/>
              <w:jc w:val="center"/>
              <w:rPr>
                <w:rFonts w:hAnsi="Angsana New"/>
                <w:sz w:val="26"/>
                <w:szCs w:val="26"/>
                <w:u w:val="none"/>
                <w:cs/>
              </w:rPr>
            </w:pPr>
          </w:p>
        </w:tc>
        <w:tc>
          <w:tcPr>
            <w:tcW w:w="90" w:type="dxa"/>
            <w:tcBorders>
              <w:top w:val="nil"/>
            </w:tcBorders>
          </w:tcPr>
          <w:p w14:paraId="57DE7ADD" w14:textId="77777777" w:rsidR="00D6598A" w:rsidRPr="00116B68" w:rsidRDefault="00D6598A" w:rsidP="00D6598A">
            <w:pPr>
              <w:pStyle w:val="Heading7"/>
              <w:ind w:right="-108"/>
              <w:jc w:val="center"/>
              <w:rPr>
                <w:rFonts w:hAnsi="Angsana New"/>
                <w:sz w:val="26"/>
                <w:szCs w:val="26"/>
                <w:u w:val="none"/>
                <w:cs/>
              </w:rPr>
            </w:pPr>
          </w:p>
        </w:tc>
        <w:tc>
          <w:tcPr>
            <w:tcW w:w="3060" w:type="dxa"/>
            <w:gridSpan w:val="3"/>
            <w:tcBorders>
              <w:top w:val="nil"/>
            </w:tcBorders>
          </w:tcPr>
          <w:p w14:paraId="0D1C6687" w14:textId="4905A36C" w:rsidR="00D6598A" w:rsidRPr="000D1A17" w:rsidRDefault="00D6598A" w:rsidP="000D1A17">
            <w:pPr>
              <w:ind w:right="60"/>
              <w:jc w:val="right"/>
              <w:rPr>
                <w:rFonts w:ascii="Angsana New" w:hAnsi="Angsana New" w:cs="Angsana New"/>
                <w:sz w:val="26"/>
                <w:szCs w:val="26"/>
                <w:cs/>
              </w:rPr>
            </w:pPr>
            <w:r w:rsidRPr="000D1A17">
              <w:rPr>
                <w:rFonts w:ascii="Angsana New" w:hAnsi="Angsana New" w:cs="Angsana New"/>
                <w:sz w:val="26"/>
                <w:szCs w:val="26"/>
                <w:cs/>
              </w:rPr>
              <w:t xml:space="preserve">(หน่วย </w:t>
            </w:r>
            <w:r w:rsidRPr="000D1A17">
              <w:rPr>
                <w:rFonts w:ascii="Angsana New" w:hAnsi="Angsana New" w:cs="Angsana New"/>
                <w:sz w:val="26"/>
                <w:szCs w:val="26"/>
              </w:rPr>
              <w:t xml:space="preserve">: </w:t>
            </w:r>
            <w:r w:rsidRPr="000D1A17">
              <w:rPr>
                <w:rFonts w:ascii="Angsana New" w:hAnsi="Angsana New" w:cs="Angsana New"/>
                <w:sz w:val="26"/>
                <w:szCs w:val="26"/>
                <w:cs/>
              </w:rPr>
              <w:t>บาท)</w:t>
            </w:r>
          </w:p>
        </w:tc>
      </w:tr>
      <w:tr w:rsidR="00AB12C9" w:rsidRPr="00116B68" w14:paraId="3E0B0CEF" w14:textId="77777777" w:rsidTr="0044667B">
        <w:trPr>
          <w:trHeight w:val="20"/>
        </w:trPr>
        <w:tc>
          <w:tcPr>
            <w:tcW w:w="3360" w:type="dxa"/>
            <w:tcBorders>
              <w:top w:val="nil"/>
            </w:tcBorders>
          </w:tcPr>
          <w:p w14:paraId="3D7C0E43" w14:textId="77777777" w:rsidR="000E0FB1" w:rsidRPr="00116B68" w:rsidRDefault="000E0FB1">
            <w:pPr>
              <w:pStyle w:val="BodyText"/>
              <w:rPr>
                <w:sz w:val="26"/>
                <w:szCs w:val="26"/>
                <w:cs/>
              </w:rPr>
            </w:pPr>
          </w:p>
        </w:tc>
        <w:tc>
          <w:tcPr>
            <w:tcW w:w="3330" w:type="dxa"/>
            <w:gridSpan w:val="3"/>
            <w:tcBorders>
              <w:top w:val="nil"/>
            </w:tcBorders>
          </w:tcPr>
          <w:p w14:paraId="5B3BF589" w14:textId="196753D8" w:rsidR="000E0FB1" w:rsidRPr="00116B68" w:rsidRDefault="0057373A">
            <w:pPr>
              <w:pStyle w:val="Heading7"/>
              <w:ind w:right="-108"/>
              <w:jc w:val="center"/>
              <w:rPr>
                <w:rFonts w:hAnsi="Angsana New"/>
                <w:sz w:val="26"/>
                <w:szCs w:val="26"/>
                <w:u w:val="none"/>
                <w:cs/>
              </w:rPr>
            </w:pPr>
            <w:r>
              <w:rPr>
                <w:rFonts w:ascii="ZWAdobeF" w:hAnsi="ZWAdobeF" w:cs="ZWAdobeF"/>
                <w:sz w:val="2"/>
                <w:szCs w:val="2"/>
                <w:u w:val="none"/>
              </w:rPr>
              <w:t>0B</w:t>
            </w:r>
            <w:r w:rsidR="000E0FB1" w:rsidRPr="00116B68">
              <w:rPr>
                <w:rFonts w:hAnsi="Angsana New"/>
                <w:sz w:val="26"/>
                <w:szCs w:val="26"/>
                <w:u w:val="none"/>
                <w:cs/>
              </w:rPr>
              <w:t>งบการเงินรวม</w:t>
            </w:r>
          </w:p>
        </w:tc>
        <w:tc>
          <w:tcPr>
            <w:tcW w:w="90" w:type="dxa"/>
            <w:tcBorders>
              <w:top w:val="nil"/>
            </w:tcBorders>
          </w:tcPr>
          <w:p w14:paraId="26475ECA" w14:textId="77777777" w:rsidR="000E0FB1" w:rsidRPr="00116B68" w:rsidRDefault="000E0FB1">
            <w:pPr>
              <w:pStyle w:val="Heading7"/>
              <w:ind w:right="-108"/>
              <w:jc w:val="center"/>
              <w:rPr>
                <w:rFonts w:hAnsi="Angsana New"/>
                <w:sz w:val="26"/>
                <w:szCs w:val="26"/>
                <w:u w:val="none"/>
                <w:cs/>
              </w:rPr>
            </w:pPr>
          </w:p>
        </w:tc>
        <w:tc>
          <w:tcPr>
            <w:tcW w:w="3060" w:type="dxa"/>
            <w:gridSpan w:val="3"/>
            <w:tcBorders>
              <w:top w:val="nil"/>
            </w:tcBorders>
          </w:tcPr>
          <w:p w14:paraId="1B0C32F1" w14:textId="3CA775D2" w:rsidR="000E0FB1" w:rsidRPr="00116B68" w:rsidRDefault="0057373A">
            <w:pPr>
              <w:pStyle w:val="Heading7"/>
              <w:tabs>
                <w:tab w:val="left" w:pos="249"/>
                <w:tab w:val="left" w:pos="2232"/>
              </w:tabs>
              <w:jc w:val="center"/>
              <w:rPr>
                <w:rFonts w:hAnsi="Angsana New"/>
                <w:sz w:val="26"/>
                <w:szCs w:val="26"/>
                <w:u w:val="none"/>
                <w:cs/>
              </w:rPr>
            </w:pPr>
            <w:r>
              <w:rPr>
                <w:rFonts w:ascii="ZWAdobeF" w:hAnsi="ZWAdobeF" w:cs="ZWAdobeF"/>
                <w:sz w:val="2"/>
                <w:szCs w:val="2"/>
                <w:u w:val="none"/>
              </w:rPr>
              <w:t>1B</w:t>
            </w:r>
            <w:r w:rsidR="000E0FB1" w:rsidRPr="00116B68">
              <w:rPr>
                <w:rFonts w:hAnsi="Angsana New"/>
                <w:sz w:val="26"/>
                <w:szCs w:val="26"/>
                <w:u w:val="none"/>
                <w:cs/>
              </w:rPr>
              <w:t>งบการเงินเฉพาะกิจการ</w:t>
            </w:r>
          </w:p>
        </w:tc>
      </w:tr>
      <w:tr w:rsidR="00AB12C9" w:rsidRPr="00116B68" w14:paraId="26D5F3A9" w14:textId="77777777" w:rsidTr="0044667B">
        <w:trPr>
          <w:trHeight w:val="20"/>
        </w:trPr>
        <w:tc>
          <w:tcPr>
            <w:tcW w:w="3360" w:type="dxa"/>
          </w:tcPr>
          <w:p w14:paraId="48FC0E4E" w14:textId="77777777" w:rsidR="000E0FB1" w:rsidRPr="00116B68" w:rsidRDefault="000E0FB1">
            <w:pPr>
              <w:pStyle w:val="BodyText"/>
              <w:rPr>
                <w:sz w:val="26"/>
                <w:szCs w:val="26"/>
                <w:cs/>
              </w:rPr>
            </w:pPr>
          </w:p>
        </w:tc>
        <w:tc>
          <w:tcPr>
            <w:tcW w:w="3330" w:type="dxa"/>
            <w:gridSpan w:val="3"/>
          </w:tcPr>
          <w:p w14:paraId="6ED4219A" w14:textId="1502D28F" w:rsidR="000E0FB1" w:rsidRPr="00116B68" w:rsidRDefault="0057373A">
            <w:pPr>
              <w:pStyle w:val="Heading7"/>
              <w:tabs>
                <w:tab w:val="left" w:pos="249"/>
                <w:tab w:val="left" w:pos="2232"/>
              </w:tabs>
              <w:jc w:val="center"/>
              <w:rPr>
                <w:rFonts w:hAnsi="Angsana New"/>
                <w:sz w:val="26"/>
                <w:szCs w:val="26"/>
                <w:u w:val="none"/>
              </w:rPr>
            </w:pPr>
            <w:r>
              <w:rPr>
                <w:rFonts w:ascii="ZWAdobeF" w:hAnsi="ZWAdobeF" w:cs="ZWAdobeF"/>
                <w:sz w:val="2"/>
                <w:szCs w:val="2"/>
                <w:u w:val="none"/>
              </w:rPr>
              <w:t>2B</w:t>
            </w:r>
            <w:r w:rsidR="000E0FB1" w:rsidRPr="00116B68">
              <w:rPr>
                <w:rFonts w:hAnsi="Angsana New"/>
                <w:sz w:val="26"/>
                <w:szCs w:val="26"/>
                <w:u w:val="none"/>
                <w:cs/>
              </w:rPr>
              <w:t>สำหรับ</w:t>
            </w:r>
            <w:r w:rsidR="000E0FB1" w:rsidRPr="00116B68">
              <w:rPr>
                <w:rFonts w:hAnsi="Angsana New" w:hint="cs"/>
                <w:sz w:val="26"/>
                <w:szCs w:val="26"/>
                <w:u w:val="none"/>
                <w:cs/>
              </w:rPr>
              <w:t>ปี</w:t>
            </w:r>
            <w:r w:rsidR="000E0FB1" w:rsidRPr="00116B68">
              <w:rPr>
                <w:rFonts w:hAnsi="Angsana New"/>
                <w:sz w:val="26"/>
                <w:szCs w:val="26"/>
                <w:u w:val="none"/>
                <w:cs/>
              </w:rPr>
              <w:t>สิ้นสุดวันที่</w:t>
            </w:r>
            <w:r w:rsidR="00AC6D5C">
              <w:rPr>
                <w:rFonts w:hAnsi="Angsana New"/>
                <w:sz w:val="26"/>
                <w:szCs w:val="26"/>
                <w:u w:val="none"/>
              </w:rPr>
              <w:t xml:space="preserve"> 31 </w:t>
            </w:r>
            <w:r w:rsidR="00AC6D5C">
              <w:rPr>
                <w:rFonts w:hAnsi="Angsana New" w:hint="cs"/>
                <w:sz w:val="26"/>
                <w:szCs w:val="26"/>
                <w:u w:val="none"/>
                <w:cs/>
              </w:rPr>
              <w:t>ธันวาคม</w:t>
            </w:r>
          </w:p>
        </w:tc>
        <w:tc>
          <w:tcPr>
            <w:tcW w:w="90" w:type="dxa"/>
          </w:tcPr>
          <w:p w14:paraId="5B19F546" w14:textId="77777777" w:rsidR="000E0FB1" w:rsidRPr="00116B68" w:rsidRDefault="000E0FB1">
            <w:pPr>
              <w:pStyle w:val="Heading7"/>
              <w:ind w:right="-108"/>
              <w:jc w:val="center"/>
              <w:rPr>
                <w:rFonts w:hAnsi="Angsana New"/>
                <w:sz w:val="26"/>
                <w:szCs w:val="26"/>
                <w:u w:val="none"/>
                <w:cs/>
              </w:rPr>
            </w:pPr>
          </w:p>
        </w:tc>
        <w:tc>
          <w:tcPr>
            <w:tcW w:w="3060" w:type="dxa"/>
            <w:gridSpan w:val="3"/>
          </w:tcPr>
          <w:p w14:paraId="08C91FCF" w14:textId="74B4B08F" w:rsidR="000E0FB1" w:rsidRPr="00116B68" w:rsidRDefault="0057373A">
            <w:pPr>
              <w:pStyle w:val="Heading7"/>
              <w:tabs>
                <w:tab w:val="left" w:pos="249"/>
                <w:tab w:val="left" w:pos="2232"/>
              </w:tabs>
              <w:jc w:val="center"/>
              <w:rPr>
                <w:rFonts w:hAnsi="Angsana New"/>
                <w:sz w:val="26"/>
                <w:szCs w:val="26"/>
                <w:u w:val="none"/>
              </w:rPr>
            </w:pPr>
            <w:r>
              <w:rPr>
                <w:rFonts w:ascii="ZWAdobeF" w:hAnsi="ZWAdobeF" w:cs="ZWAdobeF"/>
                <w:sz w:val="2"/>
                <w:szCs w:val="2"/>
                <w:u w:val="none"/>
              </w:rPr>
              <w:t>3B</w:t>
            </w:r>
            <w:r w:rsidR="000E0FB1" w:rsidRPr="00116B68">
              <w:rPr>
                <w:rFonts w:hAnsi="Angsana New"/>
                <w:sz w:val="26"/>
                <w:szCs w:val="26"/>
                <w:u w:val="none"/>
                <w:cs/>
              </w:rPr>
              <w:t>สำหรับ</w:t>
            </w:r>
            <w:r w:rsidR="000E0FB1" w:rsidRPr="00116B68">
              <w:rPr>
                <w:rFonts w:hAnsi="Angsana New" w:hint="cs"/>
                <w:sz w:val="26"/>
                <w:szCs w:val="26"/>
                <w:u w:val="none"/>
                <w:cs/>
              </w:rPr>
              <w:t>ปี</w:t>
            </w:r>
            <w:r w:rsidR="000E0FB1" w:rsidRPr="00116B68">
              <w:rPr>
                <w:rFonts w:hAnsi="Angsana New"/>
                <w:sz w:val="26"/>
                <w:szCs w:val="26"/>
                <w:u w:val="none"/>
                <w:cs/>
              </w:rPr>
              <w:t>สิ้นสุดวันที่</w:t>
            </w:r>
            <w:r w:rsidR="00AC6D5C">
              <w:rPr>
                <w:rFonts w:hAnsi="Angsana New"/>
                <w:sz w:val="26"/>
                <w:szCs w:val="26"/>
                <w:u w:val="none"/>
              </w:rPr>
              <w:t xml:space="preserve"> 31 </w:t>
            </w:r>
            <w:r w:rsidR="00AC6D5C">
              <w:rPr>
                <w:rFonts w:hAnsi="Angsana New" w:hint="cs"/>
                <w:sz w:val="26"/>
                <w:szCs w:val="26"/>
                <w:u w:val="none"/>
                <w:cs/>
              </w:rPr>
              <w:t>ธันวาคม</w:t>
            </w:r>
          </w:p>
        </w:tc>
      </w:tr>
      <w:tr w:rsidR="007A779C" w:rsidRPr="00116B68" w14:paraId="4FC4A853" w14:textId="77777777" w:rsidTr="0044667B">
        <w:trPr>
          <w:trHeight w:val="20"/>
        </w:trPr>
        <w:tc>
          <w:tcPr>
            <w:tcW w:w="3360" w:type="dxa"/>
          </w:tcPr>
          <w:p w14:paraId="78F15B5B" w14:textId="77777777" w:rsidR="009C4B76" w:rsidRPr="00116B68" w:rsidRDefault="009C4B76" w:rsidP="009C4B76">
            <w:pPr>
              <w:pStyle w:val="BodyText"/>
              <w:rPr>
                <w:sz w:val="26"/>
                <w:szCs w:val="26"/>
                <w:cs/>
              </w:rPr>
            </w:pPr>
          </w:p>
        </w:tc>
        <w:tc>
          <w:tcPr>
            <w:tcW w:w="1620" w:type="dxa"/>
          </w:tcPr>
          <w:p w14:paraId="5E4A9E67" w14:textId="1B48E8C8" w:rsidR="009C4B76" w:rsidRPr="00702846" w:rsidRDefault="009C4B76" w:rsidP="009C4B76">
            <w:pPr>
              <w:pStyle w:val="Heading7"/>
              <w:tabs>
                <w:tab w:val="left" w:pos="249"/>
                <w:tab w:val="left" w:pos="2232"/>
              </w:tabs>
              <w:jc w:val="center"/>
              <w:rPr>
                <w:rFonts w:hAnsi="Angsana New"/>
                <w:sz w:val="26"/>
                <w:szCs w:val="26"/>
              </w:rPr>
            </w:pPr>
            <w:r w:rsidRPr="000D1A17">
              <w:rPr>
                <w:rFonts w:hAnsi="Angsana New"/>
                <w:sz w:val="26"/>
                <w:szCs w:val="26"/>
              </w:rPr>
              <w:t>256</w:t>
            </w:r>
            <w:r>
              <w:rPr>
                <w:rFonts w:hAnsi="Angsana New"/>
                <w:sz w:val="26"/>
                <w:szCs w:val="26"/>
              </w:rPr>
              <w:t>8</w:t>
            </w:r>
          </w:p>
        </w:tc>
        <w:tc>
          <w:tcPr>
            <w:tcW w:w="90" w:type="dxa"/>
          </w:tcPr>
          <w:p w14:paraId="6FABC86E" w14:textId="77777777" w:rsidR="009C4B76" w:rsidRPr="00702846" w:rsidRDefault="009C4B76" w:rsidP="009C4B76">
            <w:pPr>
              <w:pStyle w:val="BodyText"/>
              <w:jc w:val="center"/>
              <w:rPr>
                <w:sz w:val="26"/>
                <w:szCs w:val="26"/>
                <w:u w:val="single"/>
                <w:cs/>
              </w:rPr>
            </w:pPr>
          </w:p>
        </w:tc>
        <w:tc>
          <w:tcPr>
            <w:tcW w:w="1620" w:type="dxa"/>
          </w:tcPr>
          <w:p w14:paraId="2C351D32" w14:textId="2724C814" w:rsidR="009C4B76" w:rsidRPr="00702846" w:rsidRDefault="009C4B76" w:rsidP="009C4B76">
            <w:pPr>
              <w:pStyle w:val="Heading7"/>
              <w:tabs>
                <w:tab w:val="left" w:pos="249"/>
                <w:tab w:val="left" w:pos="2232"/>
              </w:tabs>
              <w:jc w:val="center"/>
              <w:rPr>
                <w:rFonts w:hAnsi="Angsana New"/>
                <w:sz w:val="26"/>
                <w:szCs w:val="26"/>
              </w:rPr>
            </w:pPr>
            <w:r w:rsidRPr="000D1A17">
              <w:rPr>
                <w:rFonts w:hAnsi="Angsana New"/>
                <w:sz w:val="26"/>
                <w:szCs w:val="26"/>
              </w:rPr>
              <w:t>256</w:t>
            </w:r>
            <w:r>
              <w:rPr>
                <w:rFonts w:hAnsi="Angsana New"/>
                <w:sz w:val="26"/>
                <w:szCs w:val="26"/>
              </w:rPr>
              <w:t>7</w:t>
            </w:r>
          </w:p>
        </w:tc>
        <w:tc>
          <w:tcPr>
            <w:tcW w:w="90" w:type="dxa"/>
          </w:tcPr>
          <w:p w14:paraId="0CADDD1C" w14:textId="77777777" w:rsidR="009C4B76" w:rsidRPr="00702846" w:rsidRDefault="009C4B76" w:rsidP="009C4B76">
            <w:pPr>
              <w:pStyle w:val="Heading7"/>
              <w:ind w:right="-108"/>
              <w:jc w:val="center"/>
              <w:rPr>
                <w:rFonts w:hAnsi="Angsana New"/>
                <w:sz w:val="26"/>
                <w:szCs w:val="26"/>
                <w:cs/>
              </w:rPr>
            </w:pPr>
          </w:p>
        </w:tc>
        <w:tc>
          <w:tcPr>
            <w:tcW w:w="1485" w:type="dxa"/>
          </w:tcPr>
          <w:p w14:paraId="05083BC4" w14:textId="09552B99" w:rsidR="009C4B76" w:rsidRPr="00702846" w:rsidRDefault="009C4B76" w:rsidP="009C4B76">
            <w:pPr>
              <w:pStyle w:val="Heading7"/>
              <w:tabs>
                <w:tab w:val="left" w:pos="249"/>
                <w:tab w:val="left" w:pos="2232"/>
              </w:tabs>
              <w:jc w:val="center"/>
              <w:rPr>
                <w:rFonts w:hAnsi="Angsana New"/>
                <w:sz w:val="26"/>
                <w:szCs w:val="26"/>
              </w:rPr>
            </w:pPr>
            <w:r w:rsidRPr="000D1A17">
              <w:rPr>
                <w:rFonts w:hAnsi="Angsana New"/>
                <w:sz w:val="26"/>
                <w:szCs w:val="26"/>
              </w:rPr>
              <w:t>256</w:t>
            </w:r>
            <w:r>
              <w:rPr>
                <w:rFonts w:hAnsi="Angsana New"/>
                <w:sz w:val="26"/>
                <w:szCs w:val="26"/>
              </w:rPr>
              <w:t>8</w:t>
            </w:r>
          </w:p>
        </w:tc>
        <w:tc>
          <w:tcPr>
            <w:tcW w:w="80" w:type="dxa"/>
          </w:tcPr>
          <w:p w14:paraId="27E97159" w14:textId="77777777" w:rsidR="009C4B76" w:rsidRPr="00702846" w:rsidRDefault="009C4B76" w:rsidP="009C4B76">
            <w:pPr>
              <w:pStyle w:val="BodyText"/>
              <w:jc w:val="center"/>
              <w:rPr>
                <w:sz w:val="26"/>
                <w:szCs w:val="26"/>
                <w:u w:val="single"/>
                <w:cs/>
              </w:rPr>
            </w:pPr>
          </w:p>
        </w:tc>
        <w:tc>
          <w:tcPr>
            <w:tcW w:w="1495" w:type="dxa"/>
          </w:tcPr>
          <w:p w14:paraId="41AE1E13" w14:textId="0BF72071" w:rsidR="009C4B76" w:rsidRPr="00702846" w:rsidRDefault="009C4B76" w:rsidP="009C4B76">
            <w:pPr>
              <w:pStyle w:val="Heading7"/>
              <w:tabs>
                <w:tab w:val="left" w:pos="249"/>
                <w:tab w:val="left" w:pos="2232"/>
              </w:tabs>
              <w:jc w:val="center"/>
              <w:rPr>
                <w:rFonts w:hAnsi="Angsana New"/>
                <w:sz w:val="26"/>
                <w:szCs w:val="26"/>
              </w:rPr>
            </w:pPr>
            <w:r w:rsidRPr="000D1A17">
              <w:rPr>
                <w:rFonts w:hAnsi="Angsana New"/>
                <w:sz w:val="26"/>
                <w:szCs w:val="26"/>
              </w:rPr>
              <w:t>256</w:t>
            </w:r>
            <w:r>
              <w:rPr>
                <w:rFonts w:hAnsi="Angsana New"/>
                <w:sz w:val="26"/>
                <w:szCs w:val="26"/>
              </w:rPr>
              <w:t>7</w:t>
            </w:r>
          </w:p>
        </w:tc>
      </w:tr>
      <w:tr w:rsidR="007A779C" w:rsidRPr="00116B68" w14:paraId="309E419D" w14:textId="77777777" w:rsidTr="0044667B">
        <w:trPr>
          <w:trHeight w:val="20"/>
        </w:trPr>
        <w:tc>
          <w:tcPr>
            <w:tcW w:w="3360" w:type="dxa"/>
          </w:tcPr>
          <w:p w14:paraId="3C47C74B" w14:textId="43A27017" w:rsidR="009C4B76" w:rsidRPr="00116B68" w:rsidRDefault="009C4B76" w:rsidP="009C4B76">
            <w:pPr>
              <w:pStyle w:val="BodyText"/>
              <w:jc w:val="thaiDistribute"/>
              <w:rPr>
                <w:sz w:val="26"/>
                <w:szCs w:val="26"/>
                <w:cs/>
              </w:rPr>
            </w:pPr>
            <w:r w:rsidRPr="00116B68">
              <w:rPr>
                <w:sz w:val="26"/>
                <w:szCs w:val="26"/>
                <w:cs/>
              </w:rPr>
              <w:t>กำไร</w:t>
            </w:r>
            <w:r>
              <w:rPr>
                <w:sz w:val="26"/>
                <w:szCs w:val="26"/>
              </w:rPr>
              <w:t>(</w:t>
            </w:r>
            <w:r>
              <w:rPr>
                <w:rFonts w:hint="cs"/>
                <w:sz w:val="26"/>
                <w:szCs w:val="26"/>
                <w:cs/>
              </w:rPr>
              <w:t>ขาดทุน</w:t>
            </w:r>
            <w:r>
              <w:rPr>
                <w:sz w:val="26"/>
                <w:szCs w:val="26"/>
              </w:rPr>
              <w:t>)</w:t>
            </w:r>
            <w:r w:rsidRPr="00116B68">
              <w:rPr>
                <w:sz w:val="26"/>
                <w:szCs w:val="26"/>
                <w:cs/>
              </w:rPr>
              <w:t>ก่อนภาษีเงินได้</w:t>
            </w:r>
          </w:p>
        </w:tc>
        <w:tc>
          <w:tcPr>
            <w:tcW w:w="1620" w:type="dxa"/>
            <w:tcBorders>
              <w:top w:val="nil"/>
              <w:bottom w:val="double" w:sz="4" w:space="0" w:color="auto"/>
            </w:tcBorders>
          </w:tcPr>
          <w:p w14:paraId="28B560D0" w14:textId="753EFF1F" w:rsidR="009C4B76" w:rsidRPr="009C4B76" w:rsidRDefault="007B0B00" w:rsidP="009C4B76">
            <w:pPr>
              <w:tabs>
                <w:tab w:val="left" w:pos="360"/>
                <w:tab w:val="left" w:pos="540"/>
              </w:tabs>
              <w:ind w:right="156"/>
              <w:jc w:val="right"/>
              <w:rPr>
                <w:rFonts w:ascii="Angsana New" w:hAnsi="Angsana New" w:cs="Angsana New"/>
                <w:sz w:val="26"/>
                <w:szCs w:val="26"/>
                <w:highlight w:val="yellow"/>
                <w:cs/>
              </w:rPr>
            </w:pPr>
            <w:r w:rsidRPr="007B0B00">
              <w:rPr>
                <w:rFonts w:ascii="Angsana New" w:hAnsi="Angsana New" w:cs="Angsana New"/>
                <w:sz w:val="26"/>
                <w:szCs w:val="26"/>
              </w:rPr>
              <w:t>536,939,201.68</w:t>
            </w:r>
          </w:p>
        </w:tc>
        <w:tc>
          <w:tcPr>
            <w:tcW w:w="90" w:type="dxa"/>
          </w:tcPr>
          <w:p w14:paraId="514FD9DD" w14:textId="77777777" w:rsidR="009C4B76" w:rsidRPr="00245F68" w:rsidRDefault="009C4B76" w:rsidP="009C4B76">
            <w:pPr>
              <w:tabs>
                <w:tab w:val="left" w:pos="360"/>
                <w:tab w:val="left" w:pos="540"/>
              </w:tabs>
              <w:ind w:right="156"/>
              <w:jc w:val="right"/>
              <w:rPr>
                <w:rFonts w:ascii="Angsana New" w:hAnsi="Angsana New" w:cs="Angsana New"/>
                <w:sz w:val="26"/>
                <w:szCs w:val="26"/>
                <w:cs/>
              </w:rPr>
            </w:pPr>
          </w:p>
        </w:tc>
        <w:tc>
          <w:tcPr>
            <w:tcW w:w="1620" w:type="dxa"/>
            <w:tcBorders>
              <w:top w:val="nil"/>
              <w:bottom w:val="double" w:sz="4" w:space="0" w:color="auto"/>
            </w:tcBorders>
          </w:tcPr>
          <w:p w14:paraId="7F65C601" w14:textId="7D113EFD" w:rsidR="009C4B76" w:rsidRPr="00245F68" w:rsidRDefault="009C4B76" w:rsidP="009C4B76">
            <w:pPr>
              <w:tabs>
                <w:tab w:val="left" w:pos="360"/>
                <w:tab w:val="left" w:pos="540"/>
              </w:tabs>
              <w:ind w:right="156"/>
              <w:jc w:val="right"/>
              <w:rPr>
                <w:rFonts w:ascii="Angsana New" w:hAnsi="Angsana New" w:cs="Angsana New"/>
                <w:sz w:val="26"/>
                <w:szCs w:val="26"/>
              </w:rPr>
            </w:pPr>
            <w:r w:rsidRPr="0022158E">
              <w:rPr>
                <w:rFonts w:ascii="Angsana New" w:hAnsi="Angsana New" w:cs="Angsana New"/>
                <w:sz w:val="26"/>
                <w:szCs w:val="26"/>
              </w:rPr>
              <w:t>362,780,653.66</w:t>
            </w:r>
          </w:p>
        </w:tc>
        <w:tc>
          <w:tcPr>
            <w:tcW w:w="90" w:type="dxa"/>
          </w:tcPr>
          <w:p w14:paraId="7E6A0294" w14:textId="77777777" w:rsidR="009C4B76" w:rsidRPr="00245F68" w:rsidRDefault="009C4B76" w:rsidP="009C4B76">
            <w:pPr>
              <w:tabs>
                <w:tab w:val="left" w:pos="360"/>
                <w:tab w:val="left" w:pos="540"/>
              </w:tabs>
              <w:ind w:right="156"/>
              <w:jc w:val="right"/>
              <w:rPr>
                <w:rFonts w:ascii="Angsana New" w:hAnsi="Angsana New" w:cs="Angsana New"/>
                <w:sz w:val="26"/>
                <w:szCs w:val="26"/>
                <w:cs/>
              </w:rPr>
            </w:pPr>
          </w:p>
        </w:tc>
        <w:tc>
          <w:tcPr>
            <w:tcW w:w="1485" w:type="dxa"/>
            <w:tcBorders>
              <w:top w:val="nil"/>
              <w:bottom w:val="double" w:sz="4" w:space="0" w:color="auto"/>
            </w:tcBorders>
          </w:tcPr>
          <w:p w14:paraId="43F1EF76" w14:textId="049B250E" w:rsidR="009C4B76" w:rsidRPr="009C4B76" w:rsidRDefault="00AE4229" w:rsidP="009C4B76">
            <w:pPr>
              <w:tabs>
                <w:tab w:val="left" w:pos="360"/>
                <w:tab w:val="left" w:pos="540"/>
              </w:tabs>
              <w:ind w:right="156"/>
              <w:jc w:val="right"/>
              <w:rPr>
                <w:rFonts w:ascii="Angsana New" w:hAnsi="Angsana New" w:cs="Angsana New"/>
                <w:sz w:val="26"/>
                <w:szCs w:val="26"/>
                <w:highlight w:val="yellow"/>
                <w:cs/>
              </w:rPr>
            </w:pPr>
            <w:r w:rsidRPr="00AE4229">
              <w:rPr>
                <w:rFonts w:ascii="Angsana New" w:hAnsi="Angsana New" w:cs="Angsana New"/>
                <w:sz w:val="26"/>
                <w:szCs w:val="26"/>
                <w:cs/>
              </w:rPr>
              <w:t>89</w:t>
            </w:r>
            <w:r w:rsidRPr="00AE4229">
              <w:rPr>
                <w:rFonts w:ascii="Angsana New" w:hAnsi="Angsana New" w:cs="Angsana New"/>
                <w:sz w:val="26"/>
                <w:szCs w:val="26"/>
              </w:rPr>
              <w:t>,</w:t>
            </w:r>
            <w:r w:rsidRPr="00AE4229">
              <w:rPr>
                <w:rFonts w:ascii="Angsana New" w:hAnsi="Angsana New" w:cs="Angsana New"/>
                <w:sz w:val="26"/>
                <w:szCs w:val="26"/>
                <w:cs/>
              </w:rPr>
              <w:t>785</w:t>
            </w:r>
            <w:r w:rsidRPr="00AE4229">
              <w:rPr>
                <w:rFonts w:ascii="Angsana New" w:hAnsi="Angsana New" w:cs="Angsana New"/>
                <w:sz w:val="26"/>
                <w:szCs w:val="26"/>
              </w:rPr>
              <w:t>,</w:t>
            </w:r>
            <w:r w:rsidRPr="00AE4229">
              <w:rPr>
                <w:rFonts w:ascii="Angsana New" w:hAnsi="Angsana New" w:cs="Angsana New"/>
                <w:sz w:val="26"/>
                <w:szCs w:val="26"/>
                <w:cs/>
              </w:rPr>
              <w:t>338.41</w:t>
            </w:r>
          </w:p>
        </w:tc>
        <w:tc>
          <w:tcPr>
            <w:tcW w:w="80" w:type="dxa"/>
          </w:tcPr>
          <w:p w14:paraId="337C59E9" w14:textId="77777777" w:rsidR="009C4B76" w:rsidRPr="00245F68" w:rsidRDefault="009C4B76" w:rsidP="009C4B76">
            <w:pPr>
              <w:tabs>
                <w:tab w:val="left" w:pos="360"/>
                <w:tab w:val="left" w:pos="540"/>
              </w:tabs>
              <w:ind w:right="156"/>
              <w:jc w:val="right"/>
              <w:rPr>
                <w:rFonts w:ascii="Angsana New" w:hAnsi="Angsana New" w:cs="Angsana New"/>
                <w:sz w:val="26"/>
                <w:szCs w:val="26"/>
                <w:cs/>
              </w:rPr>
            </w:pPr>
          </w:p>
        </w:tc>
        <w:tc>
          <w:tcPr>
            <w:tcW w:w="1495" w:type="dxa"/>
            <w:tcBorders>
              <w:top w:val="nil"/>
              <w:bottom w:val="double" w:sz="4" w:space="0" w:color="auto"/>
            </w:tcBorders>
          </w:tcPr>
          <w:p w14:paraId="44920388" w14:textId="672AC466" w:rsidR="009C4B76" w:rsidRPr="00245F68" w:rsidRDefault="009C4B76" w:rsidP="009C4B76">
            <w:pPr>
              <w:tabs>
                <w:tab w:val="left" w:pos="360"/>
                <w:tab w:val="left" w:pos="540"/>
              </w:tabs>
              <w:ind w:right="156"/>
              <w:jc w:val="right"/>
              <w:rPr>
                <w:rFonts w:ascii="Angsana New" w:hAnsi="Angsana New" w:cs="Angsana New"/>
                <w:sz w:val="26"/>
                <w:szCs w:val="26"/>
                <w:cs/>
              </w:rPr>
            </w:pPr>
            <w:r w:rsidRPr="00B75B66">
              <w:rPr>
                <w:rFonts w:ascii="Angsana New" w:hAnsi="Angsana New" w:cs="Angsana New"/>
                <w:sz w:val="26"/>
                <w:szCs w:val="26"/>
                <w:cs/>
              </w:rPr>
              <w:t>11</w:t>
            </w:r>
            <w:r w:rsidRPr="00B75B66">
              <w:rPr>
                <w:rFonts w:ascii="Angsana New" w:hAnsi="Angsana New" w:cs="Angsana New"/>
                <w:sz w:val="26"/>
                <w:szCs w:val="26"/>
              </w:rPr>
              <w:t>,</w:t>
            </w:r>
            <w:r w:rsidRPr="00B75B66">
              <w:rPr>
                <w:rFonts w:ascii="Angsana New" w:hAnsi="Angsana New" w:cs="Angsana New"/>
                <w:sz w:val="26"/>
                <w:szCs w:val="26"/>
                <w:cs/>
              </w:rPr>
              <w:t>179</w:t>
            </w:r>
            <w:r w:rsidRPr="00B75B66">
              <w:rPr>
                <w:rFonts w:ascii="Angsana New" w:hAnsi="Angsana New" w:cs="Angsana New"/>
                <w:sz w:val="26"/>
                <w:szCs w:val="26"/>
              </w:rPr>
              <w:t>,</w:t>
            </w:r>
            <w:r w:rsidRPr="00B75B66">
              <w:rPr>
                <w:rFonts w:ascii="Angsana New" w:hAnsi="Angsana New" w:cs="Angsana New"/>
                <w:sz w:val="26"/>
                <w:szCs w:val="26"/>
                <w:cs/>
              </w:rPr>
              <w:t>555.10</w:t>
            </w:r>
          </w:p>
        </w:tc>
      </w:tr>
      <w:tr w:rsidR="007A779C" w:rsidRPr="00116B68" w14:paraId="129B93E6" w14:textId="77777777" w:rsidTr="0044667B">
        <w:trPr>
          <w:trHeight w:val="20"/>
        </w:trPr>
        <w:tc>
          <w:tcPr>
            <w:tcW w:w="3360" w:type="dxa"/>
          </w:tcPr>
          <w:p w14:paraId="4247E945" w14:textId="3A063906" w:rsidR="009C4B76" w:rsidRPr="00116B68" w:rsidRDefault="009C4B76" w:rsidP="009C4B76">
            <w:pPr>
              <w:pStyle w:val="BodyText"/>
              <w:jc w:val="thaiDistribute"/>
              <w:rPr>
                <w:sz w:val="26"/>
                <w:szCs w:val="26"/>
                <w:cs/>
              </w:rPr>
            </w:pPr>
            <w:r>
              <w:rPr>
                <w:rFonts w:hint="cs"/>
                <w:sz w:val="26"/>
                <w:szCs w:val="26"/>
                <w:cs/>
              </w:rPr>
              <w:t>จำนวน</w:t>
            </w:r>
            <w:r w:rsidRPr="00116B68">
              <w:rPr>
                <w:sz w:val="26"/>
                <w:szCs w:val="26"/>
                <w:cs/>
              </w:rPr>
              <w:t>ภาษีเงินได้</w:t>
            </w:r>
            <w:r w:rsidRPr="00116B68">
              <w:rPr>
                <w:rFonts w:hint="cs"/>
                <w:sz w:val="26"/>
                <w:szCs w:val="26"/>
                <w:cs/>
              </w:rPr>
              <w:t>ตาม</w:t>
            </w:r>
            <w:r w:rsidRPr="00116B68">
              <w:rPr>
                <w:sz w:val="26"/>
                <w:szCs w:val="26"/>
                <w:cs/>
              </w:rPr>
              <w:t>อัตรา</w:t>
            </w:r>
            <w:r w:rsidRPr="00116B68">
              <w:rPr>
                <w:rFonts w:hint="cs"/>
                <w:sz w:val="26"/>
                <w:szCs w:val="26"/>
                <w:cs/>
              </w:rPr>
              <w:t>ภาษีที่ใช้</w:t>
            </w:r>
          </w:p>
        </w:tc>
        <w:tc>
          <w:tcPr>
            <w:tcW w:w="1620" w:type="dxa"/>
            <w:tcBorders>
              <w:top w:val="double" w:sz="4" w:space="0" w:color="auto"/>
            </w:tcBorders>
          </w:tcPr>
          <w:p w14:paraId="5BCCCF9C" w14:textId="423CE378" w:rsidR="009C4B76" w:rsidRPr="004F0D0D" w:rsidRDefault="009E0930" w:rsidP="009C4B76">
            <w:pPr>
              <w:tabs>
                <w:tab w:val="left" w:pos="360"/>
                <w:tab w:val="left" w:pos="540"/>
              </w:tabs>
              <w:ind w:right="156"/>
              <w:jc w:val="right"/>
              <w:rPr>
                <w:rFonts w:ascii="Angsana New" w:hAnsi="Angsana New" w:cs="Angsana New"/>
                <w:sz w:val="26"/>
                <w:szCs w:val="26"/>
                <w:cs/>
              </w:rPr>
            </w:pPr>
            <w:r w:rsidRPr="004F0D0D">
              <w:rPr>
                <w:rFonts w:ascii="Angsana New" w:hAnsi="Angsana New" w:cs="Angsana New"/>
                <w:sz w:val="26"/>
                <w:szCs w:val="26"/>
              </w:rPr>
              <w:t>(95,781,931.4</w:t>
            </w:r>
            <w:r w:rsidR="00590A60" w:rsidRPr="004F0D0D">
              <w:rPr>
                <w:rFonts w:ascii="Angsana New" w:hAnsi="Angsana New" w:cs="Angsana New"/>
                <w:sz w:val="26"/>
                <w:szCs w:val="26"/>
              </w:rPr>
              <w:t>1</w:t>
            </w:r>
            <w:r w:rsidRPr="004F0D0D">
              <w:rPr>
                <w:rFonts w:ascii="Angsana New" w:hAnsi="Angsana New" w:cs="Angsana New"/>
                <w:sz w:val="26"/>
                <w:szCs w:val="26"/>
              </w:rPr>
              <w:t>)</w:t>
            </w:r>
          </w:p>
        </w:tc>
        <w:tc>
          <w:tcPr>
            <w:tcW w:w="90" w:type="dxa"/>
          </w:tcPr>
          <w:p w14:paraId="5B4581D1" w14:textId="77777777" w:rsidR="009C4B76" w:rsidRPr="008C2741" w:rsidRDefault="009C4B76" w:rsidP="009C4B76">
            <w:pPr>
              <w:pStyle w:val="BodyText"/>
              <w:ind w:left="150" w:right="537"/>
              <w:jc w:val="right"/>
              <w:rPr>
                <w:sz w:val="26"/>
                <w:szCs w:val="26"/>
                <w:cs/>
              </w:rPr>
            </w:pPr>
          </w:p>
        </w:tc>
        <w:tc>
          <w:tcPr>
            <w:tcW w:w="1620" w:type="dxa"/>
            <w:tcBorders>
              <w:top w:val="double" w:sz="4" w:space="0" w:color="auto"/>
            </w:tcBorders>
          </w:tcPr>
          <w:p w14:paraId="14920938" w14:textId="3C9B8343" w:rsidR="009C4B76" w:rsidRPr="00A627D1" w:rsidRDefault="009C4B76" w:rsidP="009C4B76">
            <w:pPr>
              <w:tabs>
                <w:tab w:val="left" w:pos="360"/>
                <w:tab w:val="left" w:pos="540"/>
              </w:tabs>
              <w:ind w:right="156"/>
              <w:jc w:val="right"/>
              <w:rPr>
                <w:rFonts w:ascii="Angsana New" w:hAnsi="Angsana New" w:cs="Angsana New"/>
                <w:sz w:val="26"/>
                <w:szCs w:val="26"/>
                <w:cs/>
              </w:rPr>
            </w:pPr>
            <w:r w:rsidRPr="0022158E">
              <w:rPr>
                <w:rFonts w:ascii="Angsana New" w:hAnsi="Angsana New" w:cs="Angsana New"/>
                <w:sz w:val="26"/>
                <w:szCs w:val="26"/>
              </w:rPr>
              <w:t>(52,840,669.15)</w:t>
            </w:r>
          </w:p>
        </w:tc>
        <w:tc>
          <w:tcPr>
            <w:tcW w:w="90" w:type="dxa"/>
          </w:tcPr>
          <w:p w14:paraId="41785819" w14:textId="77777777" w:rsidR="009C4B76" w:rsidRPr="008C2741" w:rsidRDefault="009C4B76" w:rsidP="009C4B76">
            <w:pPr>
              <w:pStyle w:val="Heading7"/>
              <w:ind w:right="-108"/>
              <w:jc w:val="center"/>
              <w:rPr>
                <w:rFonts w:hAnsi="Angsana New"/>
                <w:sz w:val="26"/>
                <w:szCs w:val="26"/>
                <w:cs/>
              </w:rPr>
            </w:pPr>
          </w:p>
        </w:tc>
        <w:tc>
          <w:tcPr>
            <w:tcW w:w="1485" w:type="dxa"/>
            <w:tcBorders>
              <w:top w:val="double" w:sz="4" w:space="0" w:color="auto"/>
            </w:tcBorders>
          </w:tcPr>
          <w:p w14:paraId="40D89E1C" w14:textId="2C43253C" w:rsidR="009C4B76" w:rsidRPr="00D470C9" w:rsidRDefault="00AE4229" w:rsidP="009C4B76">
            <w:pPr>
              <w:tabs>
                <w:tab w:val="left" w:pos="360"/>
                <w:tab w:val="left" w:pos="540"/>
              </w:tabs>
              <w:ind w:right="156"/>
              <w:jc w:val="right"/>
              <w:rPr>
                <w:rFonts w:ascii="Angsana New" w:hAnsi="Angsana New" w:cs="Angsana New"/>
                <w:sz w:val="26"/>
                <w:szCs w:val="26"/>
                <w:cs/>
              </w:rPr>
            </w:pPr>
            <w:r w:rsidRPr="00AE4229">
              <w:rPr>
                <w:rFonts w:ascii="Angsana New" w:hAnsi="Angsana New" w:cs="Angsana New"/>
                <w:sz w:val="26"/>
                <w:szCs w:val="26"/>
              </w:rPr>
              <w:t>(17,957,067.68)</w:t>
            </w:r>
          </w:p>
        </w:tc>
        <w:tc>
          <w:tcPr>
            <w:tcW w:w="80" w:type="dxa"/>
          </w:tcPr>
          <w:p w14:paraId="513668A5" w14:textId="77777777" w:rsidR="009C4B76" w:rsidRPr="008C2741" w:rsidRDefault="009C4B76" w:rsidP="009C4B76">
            <w:pPr>
              <w:pStyle w:val="BodyText"/>
              <w:ind w:left="150" w:right="537"/>
              <w:jc w:val="right"/>
              <w:rPr>
                <w:sz w:val="26"/>
                <w:szCs w:val="26"/>
                <w:cs/>
              </w:rPr>
            </w:pPr>
          </w:p>
        </w:tc>
        <w:tc>
          <w:tcPr>
            <w:tcW w:w="1495" w:type="dxa"/>
            <w:tcBorders>
              <w:top w:val="double" w:sz="4" w:space="0" w:color="auto"/>
            </w:tcBorders>
          </w:tcPr>
          <w:p w14:paraId="2F595EEE" w14:textId="7592491F" w:rsidR="009C4B76" w:rsidRPr="008C2741" w:rsidRDefault="009C4B76" w:rsidP="009C4B76">
            <w:pPr>
              <w:tabs>
                <w:tab w:val="left" w:pos="360"/>
                <w:tab w:val="left" w:pos="540"/>
              </w:tabs>
              <w:ind w:right="156"/>
              <w:jc w:val="right"/>
              <w:rPr>
                <w:rFonts w:ascii="Angsana New" w:hAnsi="Angsana New" w:cs="Angsana New"/>
                <w:sz w:val="26"/>
                <w:szCs w:val="26"/>
                <w:cs/>
              </w:rPr>
            </w:pPr>
            <w:r w:rsidRPr="007E71A2">
              <w:rPr>
                <w:rFonts w:ascii="Angsana New" w:hAnsi="Angsana New" w:cs="Angsana New"/>
                <w:sz w:val="26"/>
                <w:szCs w:val="26"/>
              </w:rPr>
              <w:t>(</w:t>
            </w:r>
            <w:r w:rsidRPr="004A640F">
              <w:rPr>
                <w:rFonts w:ascii="Angsana New" w:hAnsi="Angsana New" w:cs="Angsana New"/>
                <w:sz w:val="26"/>
                <w:szCs w:val="26"/>
              </w:rPr>
              <w:t>2,235,911.02</w:t>
            </w:r>
            <w:r w:rsidRPr="007E71A2">
              <w:rPr>
                <w:rFonts w:ascii="Angsana New" w:hAnsi="Angsana New" w:cs="Angsana New"/>
                <w:sz w:val="26"/>
                <w:szCs w:val="26"/>
              </w:rPr>
              <w:t>)</w:t>
            </w:r>
          </w:p>
        </w:tc>
      </w:tr>
      <w:tr w:rsidR="007A779C" w:rsidRPr="00116B68" w14:paraId="06730979" w14:textId="77777777" w:rsidTr="0044667B">
        <w:trPr>
          <w:trHeight w:val="20"/>
        </w:trPr>
        <w:tc>
          <w:tcPr>
            <w:tcW w:w="3360" w:type="dxa"/>
          </w:tcPr>
          <w:p w14:paraId="7585A44F" w14:textId="77777777" w:rsidR="009C4B76" w:rsidRPr="00116B68" w:rsidRDefault="009C4B76" w:rsidP="009C4B76">
            <w:pPr>
              <w:pStyle w:val="BodyText"/>
              <w:jc w:val="thaiDistribute"/>
              <w:rPr>
                <w:sz w:val="26"/>
                <w:szCs w:val="26"/>
                <w:cs/>
              </w:rPr>
            </w:pPr>
            <w:r w:rsidRPr="00116B68">
              <w:rPr>
                <w:rFonts w:hint="cs"/>
                <w:sz w:val="26"/>
                <w:szCs w:val="26"/>
                <w:cs/>
              </w:rPr>
              <w:t>รายได้ที่ได้รับยกเว้น</w:t>
            </w:r>
          </w:p>
        </w:tc>
        <w:tc>
          <w:tcPr>
            <w:tcW w:w="1620" w:type="dxa"/>
          </w:tcPr>
          <w:p w14:paraId="22FD6F06" w14:textId="26F9F733" w:rsidR="009C4B76" w:rsidRPr="004F0D0D" w:rsidRDefault="0068541D" w:rsidP="009C4B76">
            <w:pPr>
              <w:tabs>
                <w:tab w:val="left" w:pos="360"/>
                <w:tab w:val="left" w:pos="540"/>
              </w:tabs>
              <w:ind w:right="156"/>
              <w:jc w:val="right"/>
              <w:rPr>
                <w:rFonts w:ascii="Angsana New" w:hAnsi="Angsana New" w:cs="Angsana New"/>
                <w:sz w:val="26"/>
                <w:szCs w:val="26"/>
              </w:rPr>
            </w:pPr>
            <w:r w:rsidRPr="004F0D0D">
              <w:rPr>
                <w:rFonts w:ascii="Angsana New" w:hAnsi="Angsana New" w:cs="Angsana New"/>
                <w:sz w:val="26"/>
                <w:szCs w:val="26"/>
              </w:rPr>
              <w:t>123,307,795.22</w:t>
            </w:r>
          </w:p>
        </w:tc>
        <w:tc>
          <w:tcPr>
            <w:tcW w:w="90" w:type="dxa"/>
          </w:tcPr>
          <w:p w14:paraId="6F990AA0" w14:textId="77777777" w:rsidR="009C4B76" w:rsidRPr="008C2741" w:rsidRDefault="009C4B76" w:rsidP="009C4B76">
            <w:pPr>
              <w:pStyle w:val="BodyText"/>
              <w:ind w:left="150" w:right="537"/>
              <w:jc w:val="right"/>
              <w:rPr>
                <w:sz w:val="26"/>
                <w:szCs w:val="26"/>
                <w:cs/>
              </w:rPr>
            </w:pPr>
          </w:p>
        </w:tc>
        <w:tc>
          <w:tcPr>
            <w:tcW w:w="1620" w:type="dxa"/>
          </w:tcPr>
          <w:p w14:paraId="5D3986F9" w14:textId="7B554225" w:rsidR="009C4B76" w:rsidRPr="00A627D1" w:rsidRDefault="009C4B76" w:rsidP="009C4B76">
            <w:pPr>
              <w:tabs>
                <w:tab w:val="left" w:pos="360"/>
                <w:tab w:val="left" w:pos="540"/>
              </w:tabs>
              <w:ind w:right="156"/>
              <w:jc w:val="right"/>
              <w:rPr>
                <w:rFonts w:ascii="Angsana New" w:hAnsi="Angsana New" w:cs="Angsana New"/>
                <w:sz w:val="26"/>
                <w:szCs w:val="26"/>
              </w:rPr>
            </w:pPr>
            <w:r w:rsidRPr="00301A3C">
              <w:rPr>
                <w:rFonts w:ascii="Angsana New" w:hAnsi="Angsana New" w:cs="Angsana New"/>
                <w:sz w:val="26"/>
                <w:szCs w:val="26"/>
              </w:rPr>
              <w:t>100,641,211.62</w:t>
            </w:r>
          </w:p>
        </w:tc>
        <w:tc>
          <w:tcPr>
            <w:tcW w:w="90" w:type="dxa"/>
          </w:tcPr>
          <w:p w14:paraId="02FBD933" w14:textId="77777777" w:rsidR="009C4B76" w:rsidRPr="008C2741" w:rsidRDefault="009C4B76" w:rsidP="009C4B76">
            <w:pPr>
              <w:pStyle w:val="Heading7"/>
              <w:ind w:right="-108"/>
              <w:jc w:val="center"/>
              <w:rPr>
                <w:rFonts w:hAnsi="Angsana New"/>
                <w:sz w:val="26"/>
                <w:szCs w:val="26"/>
                <w:cs/>
              </w:rPr>
            </w:pPr>
          </w:p>
        </w:tc>
        <w:tc>
          <w:tcPr>
            <w:tcW w:w="1485" w:type="dxa"/>
          </w:tcPr>
          <w:p w14:paraId="12C82BBB" w14:textId="556271E5" w:rsidR="009C4B76" w:rsidRPr="00D470C9" w:rsidRDefault="00C918DD" w:rsidP="009C4B76">
            <w:pPr>
              <w:tabs>
                <w:tab w:val="left" w:pos="360"/>
                <w:tab w:val="left" w:pos="540"/>
              </w:tabs>
              <w:ind w:right="156"/>
              <w:jc w:val="right"/>
              <w:rPr>
                <w:rFonts w:ascii="Angsana New" w:hAnsi="Angsana New" w:cs="Angsana New"/>
                <w:sz w:val="26"/>
                <w:szCs w:val="26"/>
                <w:cs/>
              </w:rPr>
            </w:pPr>
            <w:r w:rsidRPr="00C918DD">
              <w:rPr>
                <w:rFonts w:ascii="Angsana New" w:hAnsi="Angsana New" w:cs="Angsana New"/>
                <w:sz w:val="26"/>
                <w:szCs w:val="26"/>
                <w:cs/>
              </w:rPr>
              <w:t>7</w:t>
            </w:r>
            <w:r w:rsidRPr="00C918DD">
              <w:rPr>
                <w:rFonts w:ascii="Angsana New" w:hAnsi="Angsana New" w:cs="Angsana New"/>
                <w:sz w:val="26"/>
                <w:szCs w:val="26"/>
              </w:rPr>
              <w:t>,</w:t>
            </w:r>
            <w:r w:rsidRPr="00C918DD">
              <w:rPr>
                <w:rFonts w:ascii="Angsana New" w:hAnsi="Angsana New" w:cs="Angsana New"/>
                <w:sz w:val="26"/>
                <w:szCs w:val="26"/>
                <w:cs/>
              </w:rPr>
              <w:t>465</w:t>
            </w:r>
            <w:r w:rsidRPr="00C918DD">
              <w:rPr>
                <w:rFonts w:ascii="Angsana New" w:hAnsi="Angsana New" w:cs="Angsana New"/>
                <w:sz w:val="26"/>
                <w:szCs w:val="26"/>
              </w:rPr>
              <w:t>,</w:t>
            </w:r>
            <w:r w:rsidRPr="00C918DD">
              <w:rPr>
                <w:rFonts w:ascii="Angsana New" w:hAnsi="Angsana New" w:cs="Angsana New"/>
                <w:sz w:val="26"/>
                <w:szCs w:val="26"/>
                <w:cs/>
              </w:rPr>
              <w:t>467.60</w:t>
            </w:r>
          </w:p>
        </w:tc>
        <w:tc>
          <w:tcPr>
            <w:tcW w:w="80" w:type="dxa"/>
          </w:tcPr>
          <w:p w14:paraId="2442733D" w14:textId="77777777" w:rsidR="009C4B76" w:rsidRPr="008C2741" w:rsidRDefault="009C4B76" w:rsidP="009C4B76">
            <w:pPr>
              <w:pStyle w:val="BodyText"/>
              <w:ind w:left="150" w:right="537"/>
              <w:rPr>
                <w:sz w:val="26"/>
                <w:szCs w:val="26"/>
                <w:cs/>
              </w:rPr>
            </w:pPr>
          </w:p>
        </w:tc>
        <w:tc>
          <w:tcPr>
            <w:tcW w:w="1495" w:type="dxa"/>
          </w:tcPr>
          <w:p w14:paraId="244BAE86" w14:textId="53FFBD69" w:rsidR="009C4B76" w:rsidRPr="008C2741" w:rsidRDefault="009C4B76" w:rsidP="009C4B76">
            <w:pPr>
              <w:tabs>
                <w:tab w:val="left" w:pos="360"/>
                <w:tab w:val="left" w:pos="540"/>
              </w:tabs>
              <w:ind w:right="156"/>
              <w:jc w:val="right"/>
              <w:rPr>
                <w:rFonts w:ascii="Angsana New" w:hAnsi="Angsana New" w:cs="Angsana New"/>
                <w:sz w:val="26"/>
                <w:szCs w:val="26"/>
                <w:cs/>
              </w:rPr>
            </w:pPr>
            <w:r w:rsidRPr="00C30B0D">
              <w:rPr>
                <w:rFonts w:ascii="Angsana New" w:hAnsi="Angsana New" w:cs="Angsana New"/>
                <w:sz w:val="26"/>
                <w:szCs w:val="26"/>
                <w:cs/>
              </w:rPr>
              <w:t>7</w:t>
            </w:r>
            <w:r w:rsidRPr="00C30B0D">
              <w:rPr>
                <w:rFonts w:ascii="Angsana New" w:hAnsi="Angsana New" w:cs="Angsana New"/>
                <w:sz w:val="26"/>
                <w:szCs w:val="26"/>
              </w:rPr>
              <w:t>,</w:t>
            </w:r>
            <w:r w:rsidRPr="00C30B0D">
              <w:rPr>
                <w:rFonts w:ascii="Angsana New" w:hAnsi="Angsana New" w:cs="Angsana New"/>
                <w:sz w:val="26"/>
                <w:szCs w:val="26"/>
                <w:cs/>
              </w:rPr>
              <w:t>510</w:t>
            </w:r>
            <w:r w:rsidRPr="00C30B0D">
              <w:rPr>
                <w:rFonts w:ascii="Angsana New" w:hAnsi="Angsana New" w:cs="Angsana New"/>
                <w:sz w:val="26"/>
                <w:szCs w:val="26"/>
              </w:rPr>
              <w:t>,</w:t>
            </w:r>
            <w:r w:rsidRPr="00C30B0D">
              <w:rPr>
                <w:rFonts w:ascii="Angsana New" w:hAnsi="Angsana New" w:cs="Angsana New"/>
                <w:sz w:val="26"/>
                <w:szCs w:val="26"/>
                <w:cs/>
              </w:rPr>
              <w:t>138.20</w:t>
            </w:r>
          </w:p>
        </w:tc>
      </w:tr>
      <w:tr w:rsidR="007A779C" w:rsidRPr="00116B68" w14:paraId="3389C9FF" w14:textId="77777777" w:rsidTr="0044667B">
        <w:trPr>
          <w:trHeight w:val="20"/>
        </w:trPr>
        <w:tc>
          <w:tcPr>
            <w:tcW w:w="3360" w:type="dxa"/>
          </w:tcPr>
          <w:p w14:paraId="063F22AE" w14:textId="6153044E" w:rsidR="009C4B76" w:rsidRPr="00116B68" w:rsidRDefault="009C4B76" w:rsidP="009C4B76">
            <w:pPr>
              <w:pStyle w:val="BodyText"/>
              <w:jc w:val="thaiDistribute"/>
              <w:rPr>
                <w:sz w:val="26"/>
                <w:szCs w:val="26"/>
                <w:cs/>
              </w:rPr>
            </w:pPr>
            <w:r w:rsidRPr="00116B68">
              <w:rPr>
                <w:rFonts w:hint="cs"/>
                <w:sz w:val="26"/>
                <w:szCs w:val="26"/>
                <w:cs/>
              </w:rPr>
              <w:t>รายได้(</w:t>
            </w:r>
            <w:r w:rsidRPr="00116B68">
              <w:rPr>
                <w:sz w:val="26"/>
                <w:szCs w:val="26"/>
                <w:cs/>
              </w:rPr>
              <w:t>ค่าใช้จ่าย</w:t>
            </w:r>
            <w:r w:rsidRPr="00116B68">
              <w:rPr>
                <w:rFonts w:hint="cs"/>
                <w:sz w:val="26"/>
                <w:szCs w:val="26"/>
                <w:cs/>
              </w:rPr>
              <w:t>)</w:t>
            </w:r>
            <w:r w:rsidRPr="00116B68">
              <w:rPr>
                <w:sz w:val="26"/>
                <w:szCs w:val="26"/>
                <w:cs/>
              </w:rPr>
              <w:t>ที่ไม่สามารถหัก</w:t>
            </w:r>
            <w:r>
              <w:rPr>
                <w:rFonts w:hint="cs"/>
                <w:sz w:val="26"/>
                <w:szCs w:val="26"/>
                <w:cs/>
              </w:rPr>
              <w:t>ภาษีเงิน</w:t>
            </w:r>
            <w:r w:rsidRPr="00116B68">
              <w:rPr>
                <w:rFonts w:hint="cs"/>
                <w:sz w:val="26"/>
                <w:szCs w:val="26"/>
                <w:cs/>
              </w:rPr>
              <w:t>ได้</w:t>
            </w:r>
          </w:p>
        </w:tc>
        <w:tc>
          <w:tcPr>
            <w:tcW w:w="1620" w:type="dxa"/>
          </w:tcPr>
          <w:p w14:paraId="3F2217C5" w14:textId="33445153" w:rsidR="009C4B76" w:rsidRPr="004F0D0D" w:rsidRDefault="0068541D" w:rsidP="009C4B76">
            <w:pPr>
              <w:tabs>
                <w:tab w:val="left" w:pos="360"/>
                <w:tab w:val="left" w:pos="540"/>
              </w:tabs>
              <w:ind w:right="156"/>
              <w:jc w:val="right"/>
              <w:rPr>
                <w:rFonts w:ascii="Angsana New" w:hAnsi="Angsana New" w:cs="Angsana New"/>
                <w:sz w:val="26"/>
                <w:szCs w:val="26"/>
              </w:rPr>
            </w:pPr>
            <w:r w:rsidRPr="004F0D0D">
              <w:rPr>
                <w:rFonts w:ascii="Angsana New" w:hAnsi="Angsana New" w:cs="Angsana New"/>
                <w:sz w:val="26"/>
                <w:szCs w:val="26"/>
              </w:rPr>
              <w:t>(</w:t>
            </w:r>
            <w:r w:rsidR="00533C1F" w:rsidRPr="004F0D0D">
              <w:rPr>
                <w:rFonts w:ascii="Angsana New" w:hAnsi="Angsana New" w:cs="Angsana New"/>
                <w:sz w:val="26"/>
                <w:szCs w:val="26"/>
              </w:rPr>
              <w:t>56,126,996.44</w:t>
            </w:r>
            <w:r w:rsidRPr="004F0D0D">
              <w:rPr>
                <w:rFonts w:ascii="Angsana New" w:hAnsi="Angsana New" w:cs="Angsana New"/>
                <w:sz w:val="26"/>
                <w:szCs w:val="26"/>
              </w:rPr>
              <w:t>)</w:t>
            </w:r>
          </w:p>
        </w:tc>
        <w:tc>
          <w:tcPr>
            <w:tcW w:w="90" w:type="dxa"/>
          </w:tcPr>
          <w:p w14:paraId="19F6C100" w14:textId="77777777" w:rsidR="009C4B76" w:rsidRPr="008C2741" w:rsidRDefault="009C4B76" w:rsidP="009C4B76">
            <w:pPr>
              <w:pStyle w:val="BodyText"/>
              <w:ind w:left="150" w:right="537"/>
              <w:jc w:val="right"/>
              <w:rPr>
                <w:sz w:val="26"/>
                <w:szCs w:val="26"/>
                <w:cs/>
              </w:rPr>
            </w:pPr>
          </w:p>
        </w:tc>
        <w:tc>
          <w:tcPr>
            <w:tcW w:w="1620" w:type="dxa"/>
          </w:tcPr>
          <w:p w14:paraId="2A56EE13" w14:textId="38EC68B8" w:rsidR="009C4B76" w:rsidRPr="00A627D1" w:rsidRDefault="009C4B76" w:rsidP="009C4B76">
            <w:pPr>
              <w:tabs>
                <w:tab w:val="left" w:pos="360"/>
                <w:tab w:val="left" w:pos="540"/>
              </w:tabs>
              <w:ind w:right="156"/>
              <w:jc w:val="right"/>
              <w:rPr>
                <w:rFonts w:ascii="Angsana New" w:hAnsi="Angsana New" w:cs="Angsana New"/>
                <w:sz w:val="26"/>
                <w:szCs w:val="26"/>
              </w:rPr>
            </w:pPr>
            <w:r w:rsidRPr="00C86DE5">
              <w:rPr>
                <w:rFonts w:ascii="Angsana New" w:hAnsi="Angsana New" w:cs="Angsana New"/>
                <w:sz w:val="26"/>
                <w:szCs w:val="26"/>
              </w:rPr>
              <w:t>(63,624,982.1</w:t>
            </w:r>
            <w:r>
              <w:rPr>
                <w:rFonts w:ascii="Angsana New" w:hAnsi="Angsana New" w:cs="Angsana New"/>
                <w:sz w:val="26"/>
                <w:szCs w:val="26"/>
              </w:rPr>
              <w:t>5</w:t>
            </w:r>
            <w:r w:rsidRPr="00C86DE5">
              <w:rPr>
                <w:rFonts w:ascii="Angsana New" w:hAnsi="Angsana New" w:cs="Angsana New"/>
                <w:sz w:val="26"/>
                <w:szCs w:val="26"/>
              </w:rPr>
              <w:t>)</w:t>
            </w:r>
          </w:p>
        </w:tc>
        <w:tc>
          <w:tcPr>
            <w:tcW w:w="90" w:type="dxa"/>
          </w:tcPr>
          <w:p w14:paraId="63F816E8" w14:textId="77777777" w:rsidR="009C4B76" w:rsidRPr="008C2741" w:rsidRDefault="009C4B76" w:rsidP="009C4B76">
            <w:pPr>
              <w:pStyle w:val="Heading7"/>
              <w:ind w:right="-108"/>
              <w:jc w:val="center"/>
              <w:rPr>
                <w:rFonts w:hAnsi="Angsana New"/>
                <w:sz w:val="26"/>
                <w:szCs w:val="26"/>
                <w:cs/>
              </w:rPr>
            </w:pPr>
          </w:p>
        </w:tc>
        <w:tc>
          <w:tcPr>
            <w:tcW w:w="1485" w:type="dxa"/>
            <w:tcBorders>
              <w:bottom w:val="nil"/>
            </w:tcBorders>
          </w:tcPr>
          <w:p w14:paraId="3F93B17A" w14:textId="347BCF5F" w:rsidR="009C4B76" w:rsidRPr="00D470C9" w:rsidRDefault="00397E9F" w:rsidP="009C4B76">
            <w:pPr>
              <w:tabs>
                <w:tab w:val="left" w:pos="360"/>
                <w:tab w:val="left" w:pos="540"/>
              </w:tabs>
              <w:ind w:right="156"/>
              <w:jc w:val="right"/>
              <w:rPr>
                <w:rFonts w:ascii="Angsana New" w:hAnsi="Angsana New" w:cs="Angsana New"/>
                <w:sz w:val="26"/>
                <w:szCs w:val="26"/>
              </w:rPr>
            </w:pPr>
            <w:r w:rsidRPr="00397E9F">
              <w:rPr>
                <w:rFonts w:ascii="Angsana New" w:hAnsi="Angsana New" w:cs="Angsana New"/>
                <w:sz w:val="26"/>
                <w:szCs w:val="26"/>
              </w:rPr>
              <w:t>816,280.17</w:t>
            </w:r>
          </w:p>
        </w:tc>
        <w:tc>
          <w:tcPr>
            <w:tcW w:w="80" w:type="dxa"/>
          </w:tcPr>
          <w:p w14:paraId="200C5E14" w14:textId="77777777" w:rsidR="009C4B76" w:rsidRPr="008C2741" w:rsidRDefault="009C4B76" w:rsidP="009C4B76">
            <w:pPr>
              <w:pStyle w:val="BodyText"/>
              <w:ind w:left="150" w:right="537"/>
              <w:jc w:val="center"/>
              <w:rPr>
                <w:sz w:val="26"/>
                <w:szCs w:val="26"/>
                <w:cs/>
              </w:rPr>
            </w:pPr>
          </w:p>
        </w:tc>
        <w:tc>
          <w:tcPr>
            <w:tcW w:w="1495" w:type="dxa"/>
            <w:tcBorders>
              <w:bottom w:val="nil"/>
            </w:tcBorders>
          </w:tcPr>
          <w:p w14:paraId="1581E70E" w14:textId="78D8F1C6" w:rsidR="009C4B76" w:rsidRPr="008C2741" w:rsidRDefault="009C4B76" w:rsidP="009C4B76">
            <w:pPr>
              <w:tabs>
                <w:tab w:val="left" w:pos="360"/>
                <w:tab w:val="left" w:pos="540"/>
              </w:tabs>
              <w:ind w:right="156"/>
              <w:jc w:val="right"/>
              <w:rPr>
                <w:rFonts w:ascii="Angsana New" w:hAnsi="Angsana New" w:cs="Angsana New"/>
                <w:sz w:val="26"/>
                <w:szCs w:val="26"/>
              </w:rPr>
            </w:pPr>
            <w:r w:rsidRPr="00A13AE6">
              <w:rPr>
                <w:rFonts w:ascii="Angsana New" w:hAnsi="Angsana New" w:cs="Angsana New"/>
                <w:sz w:val="26"/>
                <w:szCs w:val="26"/>
              </w:rPr>
              <w:t>(3,300,195.7</w:t>
            </w:r>
            <w:r>
              <w:rPr>
                <w:rFonts w:ascii="Angsana New" w:hAnsi="Angsana New" w:cs="Angsana New"/>
                <w:sz w:val="26"/>
                <w:szCs w:val="26"/>
              </w:rPr>
              <w:t>8</w:t>
            </w:r>
            <w:r w:rsidRPr="00A13AE6">
              <w:rPr>
                <w:rFonts w:ascii="Angsana New" w:hAnsi="Angsana New" w:cs="Angsana New"/>
                <w:sz w:val="26"/>
                <w:szCs w:val="26"/>
              </w:rPr>
              <w:t>)</w:t>
            </w:r>
          </w:p>
        </w:tc>
      </w:tr>
      <w:tr w:rsidR="007A779C" w:rsidRPr="00116B68" w14:paraId="31C6B2AF" w14:textId="77777777" w:rsidTr="0044667B">
        <w:trPr>
          <w:trHeight w:val="20"/>
        </w:trPr>
        <w:tc>
          <w:tcPr>
            <w:tcW w:w="3360" w:type="dxa"/>
          </w:tcPr>
          <w:p w14:paraId="4817012C" w14:textId="77777777" w:rsidR="009C4B76" w:rsidRPr="00116B68" w:rsidRDefault="009C4B76" w:rsidP="009C4B76">
            <w:pPr>
              <w:pStyle w:val="BodyText"/>
              <w:jc w:val="thaiDistribute"/>
              <w:rPr>
                <w:sz w:val="26"/>
                <w:szCs w:val="26"/>
                <w:cs/>
              </w:rPr>
            </w:pPr>
            <w:r>
              <w:rPr>
                <w:rFonts w:hint="cs"/>
                <w:sz w:val="26"/>
                <w:szCs w:val="26"/>
                <w:cs/>
              </w:rPr>
              <w:t>ค่าใช้จ่ายที่มีสิทธิหักได้เพิ่มขึ้น</w:t>
            </w:r>
          </w:p>
        </w:tc>
        <w:tc>
          <w:tcPr>
            <w:tcW w:w="1620" w:type="dxa"/>
            <w:tcBorders>
              <w:bottom w:val="nil"/>
            </w:tcBorders>
          </w:tcPr>
          <w:p w14:paraId="3594BE0A" w14:textId="0C095A9D" w:rsidR="009C4B76" w:rsidRPr="004F0D0D" w:rsidRDefault="00397E9F" w:rsidP="009C4B76">
            <w:pPr>
              <w:tabs>
                <w:tab w:val="left" w:pos="360"/>
                <w:tab w:val="left" w:pos="540"/>
              </w:tabs>
              <w:ind w:right="156"/>
              <w:jc w:val="right"/>
              <w:rPr>
                <w:rFonts w:ascii="Angsana New" w:hAnsi="Angsana New" w:cs="Angsana New"/>
                <w:sz w:val="26"/>
                <w:szCs w:val="26"/>
                <w:cs/>
              </w:rPr>
            </w:pPr>
            <w:r w:rsidRPr="004F0D0D">
              <w:rPr>
                <w:rFonts w:ascii="Angsana New" w:hAnsi="Angsana New" w:cs="Angsana New"/>
                <w:sz w:val="26"/>
                <w:szCs w:val="26"/>
              </w:rPr>
              <w:t>6,762,535.72</w:t>
            </w:r>
          </w:p>
        </w:tc>
        <w:tc>
          <w:tcPr>
            <w:tcW w:w="90" w:type="dxa"/>
          </w:tcPr>
          <w:p w14:paraId="264B634C" w14:textId="77777777" w:rsidR="009C4B76" w:rsidRPr="008C2741" w:rsidRDefault="009C4B76" w:rsidP="009C4B76">
            <w:pPr>
              <w:pStyle w:val="BodyText"/>
              <w:ind w:left="150" w:right="537"/>
              <w:jc w:val="right"/>
              <w:rPr>
                <w:sz w:val="26"/>
                <w:szCs w:val="26"/>
                <w:cs/>
              </w:rPr>
            </w:pPr>
          </w:p>
        </w:tc>
        <w:tc>
          <w:tcPr>
            <w:tcW w:w="1620" w:type="dxa"/>
            <w:tcBorders>
              <w:bottom w:val="nil"/>
            </w:tcBorders>
          </w:tcPr>
          <w:p w14:paraId="352D1009" w14:textId="498C2308" w:rsidR="009C4B76" w:rsidRPr="00A627D1" w:rsidRDefault="009C4B76" w:rsidP="009C4B76">
            <w:pPr>
              <w:tabs>
                <w:tab w:val="left" w:pos="360"/>
                <w:tab w:val="left" w:pos="540"/>
              </w:tabs>
              <w:ind w:right="156"/>
              <w:jc w:val="right"/>
              <w:rPr>
                <w:rFonts w:ascii="Angsana New" w:hAnsi="Angsana New" w:cs="Angsana New"/>
                <w:sz w:val="26"/>
                <w:szCs w:val="26"/>
                <w:cs/>
              </w:rPr>
            </w:pPr>
            <w:r w:rsidRPr="00301A3C">
              <w:rPr>
                <w:rFonts w:ascii="Angsana New" w:hAnsi="Angsana New" w:cs="Angsana New"/>
                <w:sz w:val="26"/>
                <w:szCs w:val="26"/>
              </w:rPr>
              <w:t>8,842,588.06</w:t>
            </w:r>
          </w:p>
        </w:tc>
        <w:tc>
          <w:tcPr>
            <w:tcW w:w="90" w:type="dxa"/>
          </w:tcPr>
          <w:p w14:paraId="1CCCF04E" w14:textId="77777777" w:rsidR="009C4B76" w:rsidRPr="008C2741" w:rsidRDefault="009C4B76" w:rsidP="009C4B76">
            <w:pPr>
              <w:pStyle w:val="Heading7"/>
              <w:ind w:right="-108"/>
              <w:jc w:val="center"/>
              <w:rPr>
                <w:rFonts w:hAnsi="Angsana New"/>
                <w:sz w:val="26"/>
                <w:szCs w:val="26"/>
                <w:cs/>
              </w:rPr>
            </w:pPr>
          </w:p>
        </w:tc>
        <w:tc>
          <w:tcPr>
            <w:tcW w:w="1485" w:type="dxa"/>
            <w:tcBorders>
              <w:bottom w:val="nil"/>
            </w:tcBorders>
          </w:tcPr>
          <w:p w14:paraId="7D2B9B4D" w14:textId="7E525A60" w:rsidR="009C4B76" w:rsidRPr="00D470C9" w:rsidRDefault="00974D8C" w:rsidP="009C1A70">
            <w:pPr>
              <w:tabs>
                <w:tab w:val="left" w:pos="360"/>
                <w:tab w:val="left" w:pos="540"/>
              </w:tabs>
              <w:ind w:right="156"/>
              <w:jc w:val="right"/>
              <w:rPr>
                <w:rFonts w:ascii="Angsana New" w:hAnsi="Angsana New" w:cs="Angsana New"/>
                <w:sz w:val="26"/>
                <w:szCs w:val="26"/>
                <w:cs/>
              </w:rPr>
            </w:pPr>
            <w:r w:rsidRPr="00974D8C">
              <w:rPr>
                <w:rFonts w:ascii="Angsana New" w:hAnsi="Angsana New" w:cs="Angsana New"/>
                <w:sz w:val="26"/>
                <w:szCs w:val="26"/>
                <w:cs/>
              </w:rPr>
              <w:t>3</w:t>
            </w:r>
            <w:r w:rsidRPr="00974D8C">
              <w:rPr>
                <w:rFonts w:ascii="Angsana New" w:hAnsi="Angsana New" w:cs="Angsana New"/>
                <w:sz w:val="26"/>
                <w:szCs w:val="26"/>
              </w:rPr>
              <w:t>,</w:t>
            </w:r>
            <w:r w:rsidRPr="00974D8C">
              <w:rPr>
                <w:rFonts w:ascii="Angsana New" w:hAnsi="Angsana New" w:cs="Angsana New"/>
                <w:sz w:val="26"/>
                <w:szCs w:val="26"/>
                <w:cs/>
              </w:rPr>
              <w:t>341</w:t>
            </w:r>
            <w:r w:rsidRPr="00974D8C">
              <w:rPr>
                <w:rFonts w:ascii="Angsana New" w:hAnsi="Angsana New" w:cs="Angsana New"/>
                <w:sz w:val="26"/>
                <w:szCs w:val="26"/>
              </w:rPr>
              <w:t>,</w:t>
            </w:r>
            <w:r w:rsidRPr="00974D8C">
              <w:rPr>
                <w:rFonts w:ascii="Angsana New" w:hAnsi="Angsana New" w:cs="Angsana New"/>
                <w:sz w:val="26"/>
                <w:szCs w:val="26"/>
                <w:cs/>
              </w:rPr>
              <w:t>144.06</w:t>
            </w:r>
          </w:p>
        </w:tc>
        <w:tc>
          <w:tcPr>
            <w:tcW w:w="80" w:type="dxa"/>
          </w:tcPr>
          <w:p w14:paraId="0CF1D74E" w14:textId="77777777" w:rsidR="009C4B76" w:rsidRPr="008C2741" w:rsidRDefault="009C4B76" w:rsidP="009C4B76">
            <w:pPr>
              <w:pStyle w:val="BodyText"/>
              <w:ind w:left="-4" w:right="22"/>
              <w:jc w:val="center"/>
              <w:rPr>
                <w:snapToGrid/>
                <w:color w:val="auto"/>
                <w:sz w:val="26"/>
                <w:szCs w:val="26"/>
                <w:cs/>
                <w:lang w:eastAsia="en-US"/>
              </w:rPr>
            </w:pPr>
          </w:p>
        </w:tc>
        <w:tc>
          <w:tcPr>
            <w:tcW w:w="1495" w:type="dxa"/>
            <w:tcBorders>
              <w:bottom w:val="nil"/>
            </w:tcBorders>
          </w:tcPr>
          <w:p w14:paraId="34DD8867" w14:textId="2B34357A" w:rsidR="009C4B76" w:rsidRPr="008C2741" w:rsidRDefault="009C4B76" w:rsidP="009C4B76">
            <w:pPr>
              <w:tabs>
                <w:tab w:val="left" w:pos="360"/>
                <w:tab w:val="left" w:pos="540"/>
              </w:tabs>
              <w:ind w:left="-4" w:right="22"/>
              <w:jc w:val="center"/>
              <w:rPr>
                <w:rFonts w:ascii="Angsana New" w:hAnsi="Angsana New" w:cs="Angsana New"/>
                <w:sz w:val="26"/>
                <w:szCs w:val="26"/>
                <w:cs/>
              </w:rPr>
            </w:pPr>
            <w:r w:rsidRPr="007E71A2">
              <w:rPr>
                <w:rFonts w:ascii="Angsana New" w:hAnsi="Angsana New" w:cs="Angsana New"/>
                <w:sz w:val="26"/>
                <w:szCs w:val="26"/>
                <w:cs/>
              </w:rPr>
              <w:t>-</w:t>
            </w:r>
          </w:p>
        </w:tc>
      </w:tr>
      <w:tr w:rsidR="007A779C" w:rsidRPr="00116B68" w14:paraId="49D6C174" w14:textId="77777777" w:rsidTr="0044667B">
        <w:trPr>
          <w:trHeight w:val="20"/>
        </w:trPr>
        <w:tc>
          <w:tcPr>
            <w:tcW w:w="3360" w:type="dxa"/>
          </w:tcPr>
          <w:p w14:paraId="2EC1A031" w14:textId="77777777" w:rsidR="009C4B76" w:rsidRPr="00116B68" w:rsidRDefault="009C4B76" w:rsidP="009C4B76">
            <w:pPr>
              <w:pStyle w:val="BodyText"/>
              <w:jc w:val="thaiDistribute"/>
              <w:rPr>
                <w:sz w:val="26"/>
                <w:szCs w:val="26"/>
                <w:cs/>
              </w:rPr>
            </w:pPr>
            <w:r w:rsidRPr="00116B68">
              <w:rPr>
                <w:rFonts w:hint="cs"/>
                <w:sz w:val="26"/>
                <w:szCs w:val="26"/>
                <w:cs/>
              </w:rPr>
              <w:t>ขาดทุนทางภาษีงวดปัจจุบัน</w:t>
            </w:r>
          </w:p>
        </w:tc>
        <w:tc>
          <w:tcPr>
            <w:tcW w:w="1620" w:type="dxa"/>
            <w:tcBorders>
              <w:top w:val="nil"/>
              <w:bottom w:val="single" w:sz="4" w:space="0" w:color="auto"/>
            </w:tcBorders>
          </w:tcPr>
          <w:p w14:paraId="552B4F9E" w14:textId="4EEB814D" w:rsidR="009C4B76" w:rsidRPr="004F0D0D" w:rsidRDefault="00A51C8D" w:rsidP="009C4B76">
            <w:pPr>
              <w:tabs>
                <w:tab w:val="left" w:pos="360"/>
                <w:tab w:val="left" w:pos="540"/>
              </w:tabs>
              <w:ind w:right="156"/>
              <w:jc w:val="right"/>
              <w:rPr>
                <w:rFonts w:ascii="Angsana New" w:hAnsi="Angsana New" w:cs="Angsana New"/>
                <w:sz w:val="26"/>
                <w:szCs w:val="26"/>
                <w:cs/>
              </w:rPr>
            </w:pPr>
            <w:r w:rsidRPr="004F0D0D">
              <w:rPr>
                <w:rFonts w:ascii="Angsana New" w:hAnsi="Angsana New" w:cs="Angsana New"/>
                <w:sz w:val="26"/>
                <w:szCs w:val="26"/>
              </w:rPr>
              <w:t>(1,247,517.95)</w:t>
            </w:r>
          </w:p>
        </w:tc>
        <w:tc>
          <w:tcPr>
            <w:tcW w:w="90" w:type="dxa"/>
          </w:tcPr>
          <w:p w14:paraId="799A35BD" w14:textId="77777777" w:rsidR="009C4B76" w:rsidRPr="008C2741" w:rsidRDefault="009C4B76" w:rsidP="009C4B76">
            <w:pPr>
              <w:pStyle w:val="BodyText"/>
              <w:ind w:left="150" w:right="537"/>
              <w:jc w:val="right"/>
              <w:rPr>
                <w:sz w:val="26"/>
                <w:szCs w:val="26"/>
                <w:cs/>
              </w:rPr>
            </w:pPr>
          </w:p>
        </w:tc>
        <w:tc>
          <w:tcPr>
            <w:tcW w:w="1620" w:type="dxa"/>
            <w:tcBorders>
              <w:top w:val="nil"/>
              <w:bottom w:val="single" w:sz="4" w:space="0" w:color="auto"/>
            </w:tcBorders>
          </w:tcPr>
          <w:p w14:paraId="2C0C8F98" w14:textId="595A0BFE" w:rsidR="009C4B76" w:rsidRPr="009A3B9F" w:rsidRDefault="009C4B76" w:rsidP="009C4B76">
            <w:pPr>
              <w:tabs>
                <w:tab w:val="left" w:pos="360"/>
                <w:tab w:val="left" w:pos="540"/>
              </w:tabs>
              <w:ind w:right="156"/>
              <w:jc w:val="right"/>
              <w:rPr>
                <w:rFonts w:ascii="Angsana New" w:hAnsi="Angsana New" w:cs="Angsana New"/>
                <w:sz w:val="26"/>
                <w:szCs w:val="26"/>
                <w:cs/>
              </w:rPr>
            </w:pPr>
            <w:r w:rsidRPr="00301A3C">
              <w:rPr>
                <w:rFonts w:ascii="Angsana New" w:hAnsi="Angsana New" w:cs="Angsana New"/>
                <w:sz w:val="26"/>
                <w:szCs w:val="26"/>
              </w:rPr>
              <w:t>(2,084,622.47)</w:t>
            </w:r>
          </w:p>
        </w:tc>
        <w:tc>
          <w:tcPr>
            <w:tcW w:w="90" w:type="dxa"/>
          </w:tcPr>
          <w:p w14:paraId="78ED7E7A" w14:textId="77777777" w:rsidR="009C4B76" w:rsidRPr="008C2741" w:rsidRDefault="009C4B76" w:rsidP="009C4B76">
            <w:pPr>
              <w:pStyle w:val="Heading7"/>
              <w:ind w:right="-108"/>
              <w:jc w:val="center"/>
              <w:rPr>
                <w:rFonts w:hAnsi="Angsana New"/>
                <w:sz w:val="26"/>
                <w:szCs w:val="26"/>
                <w:cs/>
              </w:rPr>
            </w:pPr>
          </w:p>
        </w:tc>
        <w:tc>
          <w:tcPr>
            <w:tcW w:w="1485" w:type="dxa"/>
            <w:tcBorders>
              <w:top w:val="nil"/>
              <w:bottom w:val="single" w:sz="4" w:space="0" w:color="auto"/>
            </w:tcBorders>
          </w:tcPr>
          <w:p w14:paraId="4A19FA5E" w14:textId="062E5FB6" w:rsidR="009C4B76" w:rsidRPr="00D470C9" w:rsidRDefault="009C1A70" w:rsidP="009C1A70">
            <w:pPr>
              <w:tabs>
                <w:tab w:val="left" w:pos="360"/>
                <w:tab w:val="left" w:pos="540"/>
              </w:tabs>
              <w:ind w:left="-4" w:right="22"/>
              <w:jc w:val="center"/>
              <w:rPr>
                <w:rFonts w:ascii="Angsana New" w:hAnsi="Angsana New" w:cs="Angsana New"/>
                <w:sz w:val="26"/>
                <w:szCs w:val="26"/>
              </w:rPr>
            </w:pPr>
            <w:r w:rsidRPr="007E71A2">
              <w:rPr>
                <w:rFonts w:ascii="Angsana New" w:hAnsi="Angsana New" w:cs="Angsana New"/>
                <w:sz w:val="26"/>
                <w:szCs w:val="26"/>
                <w:cs/>
              </w:rPr>
              <w:t>-</w:t>
            </w:r>
          </w:p>
        </w:tc>
        <w:tc>
          <w:tcPr>
            <w:tcW w:w="80" w:type="dxa"/>
          </w:tcPr>
          <w:p w14:paraId="61A6BF4A" w14:textId="77777777" w:rsidR="009C4B76" w:rsidRPr="008C2741" w:rsidRDefault="009C4B76" w:rsidP="009C4B76">
            <w:pPr>
              <w:tabs>
                <w:tab w:val="left" w:pos="360"/>
                <w:tab w:val="left" w:pos="540"/>
              </w:tabs>
              <w:ind w:left="-4" w:right="22"/>
              <w:jc w:val="center"/>
              <w:rPr>
                <w:rFonts w:ascii="Angsana New" w:hAnsi="Angsana New" w:cs="Angsana New"/>
                <w:sz w:val="26"/>
                <w:szCs w:val="26"/>
                <w:cs/>
              </w:rPr>
            </w:pPr>
          </w:p>
        </w:tc>
        <w:tc>
          <w:tcPr>
            <w:tcW w:w="1495" w:type="dxa"/>
            <w:tcBorders>
              <w:top w:val="nil"/>
              <w:bottom w:val="single" w:sz="4" w:space="0" w:color="auto"/>
            </w:tcBorders>
          </w:tcPr>
          <w:p w14:paraId="55055D3D" w14:textId="127F3C42" w:rsidR="009C4B76" w:rsidRPr="008C2741" w:rsidRDefault="009C4B76" w:rsidP="00DE495B">
            <w:pPr>
              <w:tabs>
                <w:tab w:val="left" w:pos="360"/>
                <w:tab w:val="left" w:pos="540"/>
              </w:tabs>
              <w:ind w:right="156"/>
              <w:jc w:val="right"/>
              <w:rPr>
                <w:rFonts w:ascii="Angsana New" w:hAnsi="Angsana New" w:cs="Angsana New"/>
                <w:sz w:val="26"/>
                <w:szCs w:val="26"/>
                <w:cs/>
              </w:rPr>
            </w:pPr>
            <w:r w:rsidRPr="007E71A2">
              <w:rPr>
                <w:rFonts w:ascii="Angsana New" w:hAnsi="Angsana New" w:cs="Angsana New"/>
                <w:sz w:val="26"/>
                <w:szCs w:val="26"/>
              </w:rPr>
              <w:t>(</w:t>
            </w:r>
            <w:r w:rsidRPr="00FE4CE7">
              <w:rPr>
                <w:rFonts w:ascii="Angsana New" w:hAnsi="Angsana New" w:cs="Angsana New"/>
                <w:sz w:val="26"/>
                <w:szCs w:val="26"/>
              </w:rPr>
              <w:t>1,974,031.40</w:t>
            </w:r>
            <w:r w:rsidRPr="007E71A2">
              <w:rPr>
                <w:rFonts w:ascii="Angsana New" w:hAnsi="Angsana New" w:cs="Angsana New"/>
                <w:sz w:val="26"/>
                <w:szCs w:val="26"/>
              </w:rPr>
              <w:t>)</w:t>
            </w:r>
          </w:p>
        </w:tc>
      </w:tr>
      <w:tr w:rsidR="007A779C" w:rsidRPr="00116B68" w14:paraId="4268EA4F" w14:textId="77777777" w:rsidTr="0044667B">
        <w:trPr>
          <w:trHeight w:val="20"/>
        </w:trPr>
        <w:tc>
          <w:tcPr>
            <w:tcW w:w="3360" w:type="dxa"/>
          </w:tcPr>
          <w:p w14:paraId="4EC8663E" w14:textId="77777777" w:rsidR="009C4B76" w:rsidRPr="00116B68" w:rsidRDefault="009C4B76" w:rsidP="009C4B76">
            <w:pPr>
              <w:pStyle w:val="BodyText"/>
              <w:jc w:val="thaiDistribute"/>
              <w:rPr>
                <w:sz w:val="26"/>
                <w:szCs w:val="26"/>
                <w:cs/>
              </w:rPr>
            </w:pPr>
            <w:r w:rsidRPr="00BE0212">
              <w:rPr>
                <w:rFonts w:hint="cs"/>
                <w:sz w:val="26"/>
                <w:szCs w:val="26"/>
                <w:cs/>
              </w:rPr>
              <w:t>ภาษีเงินได้ของปีปัจจุบัน</w:t>
            </w:r>
          </w:p>
        </w:tc>
        <w:tc>
          <w:tcPr>
            <w:tcW w:w="1620" w:type="dxa"/>
            <w:tcBorders>
              <w:top w:val="single" w:sz="4" w:space="0" w:color="auto"/>
            </w:tcBorders>
          </w:tcPr>
          <w:p w14:paraId="79072FF6" w14:textId="2725846C" w:rsidR="009C4B76" w:rsidRPr="00166231" w:rsidRDefault="00152610" w:rsidP="009C4B76">
            <w:pPr>
              <w:tabs>
                <w:tab w:val="left" w:pos="360"/>
                <w:tab w:val="left" w:pos="540"/>
              </w:tabs>
              <w:ind w:right="156"/>
              <w:jc w:val="right"/>
              <w:rPr>
                <w:rFonts w:ascii="Angsana New" w:hAnsi="Angsana New" w:cs="Angsana New"/>
                <w:sz w:val="26"/>
                <w:szCs w:val="26"/>
              </w:rPr>
            </w:pPr>
            <w:r w:rsidRPr="00166231">
              <w:rPr>
                <w:rFonts w:ascii="Angsana New" w:hAnsi="Angsana New" w:cs="Angsana New"/>
                <w:sz w:val="26"/>
                <w:szCs w:val="26"/>
                <w:cs/>
              </w:rPr>
              <w:t>(23</w:t>
            </w:r>
            <w:r w:rsidRPr="00166231">
              <w:rPr>
                <w:rFonts w:ascii="Angsana New" w:hAnsi="Angsana New" w:cs="Angsana New"/>
                <w:sz w:val="26"/>
                <w:szCs w:val="26"/>
              </w:rPr>
              <w:t>,</w:t>
            </w:r>
            <w:r w:rsidRPr="00166231">
              <w:rPr>
                <w:rFonts w:ascii="Angsana New" w:hAnsi="Angsana New" w:cs="Angsana New"/>
                <w:sz w:val="26"/>
                <w:szCs w:val="26"/>
                <w:cs/>
              </w:rPr>
              <w:t>086</w:t>
            </w:r>
            <w:r w:rsidRPr="00166231">
              <w:rPr>
                <w:rFonts w:ascii="Angsana New" w:hAnsi="Angsana New" w:cs="Angsana New"/>
                <w:sz w:val="26"/>
                <w:szCs w:val="26"/>
              </w:rPr>
              <w:t>,</w:t>
            </w:r>
            <w:r w:rsidRPr="00166231">
              <w:rPr>
                <w:rFonts w:ascii="Angsana New" w:hAnsi="Angsana New" w:cs="Angsana New"/>
                <w:sz w:val="26"/>
                <w:szCs w:val="26"/>
                <w:cs/>
              </w:rPr>
              <w:t>114.8</w:t>
            </w:r>
            <w:r w:rsidR="00F74E89" w:rsidRPr="00166231">
              <w:rPr>
                <w:rFonts w:ascii="Angsana New" w:hAnsi="Angsana New" w:cs="Angsana New"/>
                <w:sz w:val="26"/>
                <w:szCs w:val="26"/>
              </w:rPr>
              <w:t>6</w:t>
            </w:r>
            <w:r w:rsidRPr="00166231">
              <w:rPr>
                <w:rFonts w:ascii="Angsana New" w:hAnsi="Angsana New" w:cs="Angsana New"/>
                <w:sz w:val="26"/>
                <w:szCs w:val="26"/>
                <w:cs/>
              </w:rPr>
              <w:t>)</w:t>
            </w:r>
          </w:p>
        </w:tc>
        <w:tc>
          <w:tcPr>
            <w:tcW w:w="90" w:type="dxa"/>
          </w:tcPr>
          <w:p w14:paraId="23C7EF99" w14:textId="77777777" w:rsidR="009C4B76" w:rsidRPr="004E53E3" w:rsidRDefault="009C4B76" w:rsidP="009C4B76">
            <w:pPr>
              <w:tabs>
                <w:tab w:val="left" w:pos="360"/>
                <w:tab w:val="left" w:pos="540"/>
              </w:tabs>
              <w:ind w:right="510"/>
              <w:jc w:val="right"/>
              <w:rPr>
                <w:rFonts w:ascii="Angsana New" w:hAnsi="Angsana New" w:cs="Angsana New"/>
                <w:sz w:val="26"/>
                <w:szCs w:val="26"/>
                <w:cs/>
              </w:rPr>
            </w:pPr>
          </w:p>
        </w:tc>
        <w:tc>
          <w:tcPr>
            <w:tcW w:w="1620" w:type="dxa"/>
            <w:tcBorders>
              <w:top w:val="single" w:sz="4" w:space="0" w:color="auto"/>
            </w:tcBorders>
          </w:tcPr>
          <w:p w14:paraId="483F848B" w14:textId="66034254" w:rsidR="009C4B76" w:rsidRPr="009A3B9F" w:rsidRDefault="009C4B76" w:rsidP="009C4B76">
            <w:pPr>
              <w:tabs>
                <w:tab w:val="left" w:pos="360"/>
                <w:tab w:val="left" w:pos="540"/>
              </w:tabs>
              <w:ind w:right="156"/>
              <w:jc w:val="right"/>
              <w:rPr>
                <w:rFonts w:ascii="Angsana New" w:hAnsi="Angsana New" w:cs="Angsana New"/>
                <w:sz w:val="26"/>
                <w:szCs w:val="26"/>
              </w:rPr>
            </w:pPr>
            <w:r w:rsidRPr="00301A3C">
              <w:rPr>
                <w:rFonts w:ascii="Angsana New" w:hAnsi="Angsana New" w:cs="Angsana New"/>
                <w:sz w:val="26"/>
                <w:szCs w:val="26"/>
                <w:cs/>
              </w:rPr>
              <w:t>(9</w:t>
            </w:r>
            <w:r w:rsidRPr="00301A3C">
              <w:rPr>
                <w:rFonts w:ascii="Angsana New" w:hAnsi="Angsana New" w:cs="Angsana New"/>
                <w:sz w:val="26"/>
                <w:szCs w:val="26"/>
              </w:rPr>
              <w:t>,</w:t>
            </w:r>
            <w:r w:rsidRPr="00301A3C">
              <w:rPr>
                <w:rFonts w:ascii="Angsana New" w:hAnsi="Angsana New" w:cs="Angsana New"/>
                <w:sz w:val="26"/>
                <w:szCs w:val="26"/>
                <w:cs/>
              </w:rPr>
              <w:t>066</w:t>
            </w:r>
            <w:r w:rsidRPr="00301A3C">
              <w:rPr>
                <w:rFonts w:ascii="Angsana New" w:hAnsi="Angsana New" w:cs="Angsana New"/>
                <w:sz w:val="26"/>
                <w:szCs w:val="26"/>
              </w:rPr>
              <w:t>,</w:t>
            </w:r>
            <w:r w:rsidRPr="00301A3C">
              <w:rPr>
                <w:rFonts w:ascii="Angsana New" w:hAnsi="Angsana New" w:cs="Angsana New"/>
                <w:sz w:val="26"/>
                <w:szCs w:val="26"/>
                <w:cs/>
              </w:rPr>
              <w:t>474.09)</w:t>
            </w:r>
          </w:p>
        </w:tc>
        <w:tc>
          <w:tcPr>
            <w:tcW w:w="90" w:type="dxa"/>
          </w:tcPr>
          <w:p w14:paraId="47CC98AB" w14:textId="77777777" w:rsidR="009C4B76" w:rsidRPr="008C2741" w:rsidRDefault="009C4B76" w:rsidP="009C4B76">
            <w:pPr>
              <w:tabs>
                <w:tab w:val="left" w:pos="360"/>
                <w:tab w:val="left" w:pos="540"/>
              </w:tabs>
              <w:ind w:right="510"/>
              <w:jc w:val="right"/>
              <w:rPr>
                <w:rFonts w:ascii="Angsana New" w:hAnsi="Angsana New" w:cs="Angsana New"/>
                <w:sz w:val="26"/>
                <w:szCs w:val="26"/>
                <w:cs/>
              </w:rPr>
            </w:pPr>
          </w:p>
        </w:tc>
        <w:tc>
          <w:tcPr>
            <w:tcW w:w="1485" w:type="dxa"/>
            <w:tcBorders>
              <w:top w:val="single" w:sz="4" w:space="0" w:color="auto"/>
            </w:tcBorders>
          </w:tcPr>
          <w:p w14:paraId="0F09BF9A" w14:textId="20C2DCF4" w:rsidR="009C4B76" w:rsidRPr="00D470C9" w:rsidRDefault="00BB449F" w:rsidP="00D470C9">
            <w:pPr>
              <w:tabs>
                <w:tab w:val="left" w:pos="360"/>
                <w:tab w:val="left" w:pos="540"/>
              </w:tabs>
              <w:ind w:right="156"/>
              <w:jc w:val="right"/>
              <w:rPr>
                <w:rFonts w:ascii="Angsana New" w:hAnsi="Angsana New" w:cs="Angsana New"/>
                <w:sz w:val="26"/>
                <w:szCs w:val="26"/>
                <w:cs/>
              </w:rPr>
            </w:pPr>
            <w:r w:rsidRPr="00BB449F">
              <w:rPr>
                <w:rFonts w:ascii="Angsana New" w:hAnsi="Angsana New" w:cs="Angsana New"/>
                <w:sz w:val="26"/>
                <w:szCs w:val="26"/>
                <w:cs/>
              </w:rPr>
              <w:t>(6</w:t>
            </w:r>
            <w:r w:rsidRPr="00BB449F">
              <w:rPr>
                <w:rFonts w:ascii="Angsana New" w:hAnsi="Angsana New" w:cs="Angsana New"/>
                <w:sz w:val="26"/>
                <w:szCs w:val="26"/>
              </w:rPr>
              <w:t>,</w:t>
            </w:r>
            <w:r w:rsidRPr="00BB449F">
              <w:rPr>
                <w:rFonts w:ascii="Angsana New" w:hAnsi="Angsana New" w:cs="Angsana New"/>
                <w:sz w:val="26"/>
                <w:szCs w:val="26"/>
                <w:cs/>
              </w:rPr>
              <w:t>334</w:t>
            </w:r>
            <w:r w:rsidRPr="00BB449F">
              <w:rPr>
                <w:rFonts w:ascii="Angsana New" w:hAnsi="Angsana New" w:cs="Angsana New"/>
                <w:sz w:val="26"/>
                <w:szCs w:val="26"/>
              </w:rPr>
              <w:t>,</w:t>
            </w:r>
            <w:r w:rsidRPr="00BB449F">
              <w:rPr>
                <w:rFonts w:ascii="Angsana New" w:hAnsi="Angsana New" w:cs="Angsana New"/>
                <w:sz w:val="26"/>
                <w:szCs w:val="26"/>
                <w:cs/>
              </w:rPr>
              <w:t>175.85)</w:t>
            </w:r>
          </w:p>
        </w:tc>
        <w:tc>
          <w:tcPr>
            <w:tcW w:w="80" w:type="dxa"/>
          </w:tcPr>
          <w:p w14:paraId="04082481" w14:textId="77777777" w:rsidR="009C4B76" w:rsidRPr="008C2741" w:rsidRDefault="009C4B76" w:rsidP="009C4B76">
            <w:pPr>
              <w:pStyle w:val="BodyText"/>
              <w:ind w:left="60" w:right="537"/>
              <w:jc w:val="right"/>
              <w:rPr>
                <w:sz w:val="26"/>
                <w:szCs w:val="26"/>
              </w:rPr>
            </w:pPr>
          </w:p>
        </w:tc>
        <w:tc>
          <w:tcPr>
            <w:tcW w:w="1495" w:type="dxa"/>
            <w:tcBorders>
              <w:top w:val="single" w:sz="4" w:space="0" w:color="auto"/>
            </w:tcBorders>
          </w:tcPr>
          <w:p w14:paraId="476D2D1F" w14:textId="04991A35" w:rsidR="009C4B76" w:rsidRPr="008C2741" w:rsidRDefault="009C4B76" w:rsidP="009C4B76">
            <w:pPr>
              <w:tabs>
                <w:tab w:val="left" w:pos="360"/>
                <w:tab w:val="left" w:pos="540"/>
              </w:tabs>
              <w:ind w:left="-4" w:right="22"/>
              <w:jc w:val="center"/>
              <w:rPr>
                <w:rFonts w:ascii="Angsana New" w:hAnsi="Angsana New" w:cs="Angsana New"/>
                <w:sz w:val="26"/>
                <w:szCs w:val="26"/>
              </w:rPr>
            </w:pPr>
            <w:r w:rsidRPr="007E71A2">
              <w:rPr>
                <w:rFonts w:ascii="Angsana New" w:hAnsi="Angsana New" w:cs="Angsana New"/>
                <w:sz w:val="26"/>
                <w:szCs w:val="26"/>
                <w:cs/>
              </w:rPr>
              <w:t>-</w:t>
            </w:r>
          </w:p>
        </w:tc>
      </w:tr>
      <w:tr w:rsidR="007A779C" w:rsidRPr="00116B68" w14:paraId="00648F26" w14:textId="77777777" w:rsidTr="0044667B">
        <w:trPr>
          <w:trHeight w:val="20"/>
        </w:trPr>
        <w:tc>
          <w:tcPr>
            <w:tcW w:w="3360" w:type="dxa"/>
          </w:tcPr>
          <w:p w14:paraId="4DF1AFB1" w14:textId="77777777" w:rsidR="009C4B76" w:rsidRPr="00116B68" w:rsidRDefault="009C4B76" w:rsidP="009C4B76">
            <w:pPr>
              <w:pStyle w:val="BodyText"/>
              <w:jc w:val="thaiDistribute"/>
              <w:rPr>
                <w:sz w:val="26"/>
                <w:szCs w:val="26"/>
                <w:cs/>
              </w:rPr>
            </w:pPr>
            <w:r w:rsidRPr="00BE0212">
              <w:rPr>
                <w:rFonts w:hint="cs"/>
                <w:sz w:val="26"/>
                <w:szCs w:val="26"/>
                <w:cs/>
              </w:rPr>
              <w:t>การเปลี่ยนแปลงของผลแตกต่างชั่วคราว</w:t>
            </w:r>
          </w:p>
        </w:tc>
        <w:tc>
          <w:tcPr>
            <w:tcW w:w="1620" w:type="dxa"/>
            <w:tcBorders>
              <w:bottom w:val="single" w:sz="4" w:space="0" w:color="auto"/>
            </w:tcBorders>
          </w:tcPr>
          <w:p w14:paraId="4BEDEEB8" w14:textId="41DD2222" w:rsidR="009C4B76" w:rsidRPr="00166231" w:rsidRDefault="00152610" w:rsidP="009C4B76">
            <w:pPr>
              <w:tabs>
                <w:tab w:val="left" w:pos="360"/>
                <w:tab w:val="left" w:pos="540"/>
              </w:tabs>
              <w:ind w:right="156"/>
              <w:jc w:val="right"/>
              <w:rPr>
                <w:rFonts w:ascii="Angsana New" w:hAnsi="Angsana New" w:cs="Angsana New"/>
                <w:sz w:val="26"/>
                <w:szCs w:val="26"/>
              </w:rPr>
            </w:pPr>
            <w:r w:rsidRPr="00166231">
              <w:rPr>
                <w:rFonts w:ascii="Angsana New" w:hAnsi="Angsana New" w:cs="Angsana New"/>
                <w:sz w:val="26"/>
                <w:szCs w:val="26"/>
              </w:rPr>
              <w:t>(2,759,907.57)</w:t>
            </w:r>
          </w:p>
        </w:tc>
        <w:tc>
          <w:tcPr>
            <w:tcW w:w="90" w:type="dxa"/>
          </w:tcPr>
          <w:p w14:paraId="01EBE562" w14:textId="77777777" w:rsidR="009C4B76" w:rsidRPr="004E53E3" w:rsidRDefault="009C4B76" w:rsidP="009C4B76">
            <w:pPr>
              <w:tabs>
                <w:tab w:val="left" w:pos="360"/>
                <w:tab w:val="left" w:pos="540"/>
              </w:tabs>
              <w:ind w:right="510"/>
              <w:jc w:val="right"/>
              <w:rPr>
                <w:rFonts w:ascii="Angsana New" w:hAnsi="Angsana New" w:cs="Angsana New"/>
                <w:sz w:val="26"/>
                <w:szCs w:val="26"/>
                <w:cs/>
              </w:rPr>
            </w:pPr>
          </w:p>
        </w:tc>
        <w:tc>
          <w:tcPr>
            <w:tcW w:w="1620" w:type="dxa"/>
            <w:tcBorders>
              <w:bottom w:val="single" w:sz="4" w:space="0" w:color="auto"/>
            </w:tcBorders>
          </w:tcPr>
          <w:p w14:paraId="51CBA097" w14:textId="7C5D0765" w:rsidR="009C4B76" w:rsidRPr="009A3B9F" w:rsidRDefault="009C4B76" w:rsidP="009C4B76">
            <w:pPr>
              <w:tabs>
                <w:tab w:val="left" w:pos="360"/>
                <w:tab w:val="left" w:pos="540"/>
              </w:tabs>
              <w:ind w:right="156"/>
              <w:jc w:val="right"/>
              <w:rPr>
                <w:rFonts w:ascii="Angsana New" w:hAnsi="Angsana New" w:cs="Angsana New"/>
                <w:sz w:val="26"/>
                <w:szCs w:val="26"/>
              </w:rPr>
            </w:pPr>
            <w:r w:rsidRPr="00301A3C">
              <w:rPr>
                <w:rFonts w:ascii="Angsana New" w:hAnsi="Angsana New" w:cs="Angsana New"/>
                <w:sz w:val="26"/>
                <w:szCs w:val="26"/>
              </w:rPr>
              <w:t>13,347,921.21</w:t>
            </w:r>
          </w:p>
        </w:tc>
        <w:tc>
          <w:tcPr>
            <w:tcW w:w="90" w:type="dxa"/>
          </w:tcPr>
          <w:p w14:paraId="0BDC9F59" w14:textId="77777777" w:rsidR="009C4B76" w:rsidRPr="008C2741" w:rsidRDefault="009C4B76" w:rsidP="009C4B76">
            <w:pPr>
              <w:tabs>
                <w:tab w:val="left" w:pos="360"/>
                <w:tab w:val="left" w:pos="540"/>
              </w:tabs>
              <w:ind w:right="510"/>
              <w:jc w:val="right"/>
              <w:rPr>
                <w:rFonts w:ascii="Angsana New" w:hAnsi="Angsana New" w:cs="Angsana New"/>
                <w:sz w:val="26"/>
                <w:szCs w:val="26"/>
                <w:cs/>
              </w:rPr>
            </w:pPr>
          </w:p>
        </w:tc>
        <w:tc>
          <w:tcPr>
            <w:tcW w:w="1485" w:type="dxa"/>
            <w:tcBorders>
              <w:bottom w:val="single" w:sz="4" w:space="0" w:color="auto"/>
            </w:tcBorders>
          </w:tcPr>
          <w:p w14:paraId="29D9BF53" w14:textId="15FDAD5E" w:rsidR="009C4B76" w:rsidRPr="00D470C9" w:rsidRDefault="00711E9A" w:rsidP="009C4B76">
            <w:pPr>
              <w:tabs>
                <w:tab w:val="left" w:pos="360"/>
                <w:tab w:val="left" w:pos="540"/>
              </w:tabs>
              <w:ind w:right="156"/>
              <w:jc w:val="right"/>
              <w:rPr>
                <w:rFonts w:ascii="Angsana New" w:hAnsi="Angsana New" w:cs="Angsana New"/>
                <w:sz w:val="26"/>
                <w:szCs w:val="26"/>
              </w:rPr>
            </w:pPr>
            <w:r w:rsidRPr="00711E9A">
              <w:rPr>
                <w:rFonts w:ascii="Angsana New" w:hAnsi="Angsana New" w:cs="Angsana New"/>
                <w:sz w:val="26"/>
                <w:szCs w:val="26"/>
              </w:rPr>
              <w:t>(3,416,841.40)</w:t>
            </w:r>
          </w:p>
        </w:tc>
        <w:tc>
          <w:tcPr>
            <w:tcW w:w="80" w:type="dxa"/>
          </w:tcPr>
          <w:p w14:paraId="218D8A27" w14:textId="77777777" w:rsidR="009C4B76" w:rsidRPr="008C2741" w:rsidRDefault="009C4B76" w:rsidP="009C4B76">
            <w:pPr>
              <w:pStyle w:val="BodyText"/>
              <w:ind w:left="60" w:right="537"/>
              <w:jc w:val="right"/>
              <w:rPr>
                <w:sz w:val="26"/>
                <w:szCs w:val="26"/>
              </w:rPr>
            </w:pPr>
          </w:p>
        </w:tc>
        <w:tc>
          <w:tcPr>
            <w:tcW w:w="1495" w:type="dxa"/>
            <w:tcBorders>
              <w:bottom w:val="single" w:sz="4" w:space="0" w:color="auto"/>
            </w:tcBorders>
          </w:tcPr>
          <w:p w14:paraId="4DF9BA15" w14:textId="0B1784BD" w:rsidR="009C4B76" w:rsidRPr="008C2741" w:rsidRDefault="009C4B76" w:rsidP="009C4B76">
            <w:pPr>
              <w:tabs>
                <w:tab w:val="left" w:pos="360"/>
                <w:tab w:val="left" w:pos="540"/>
              </w:tabs>
              <w:ind w:right="156"/>
              <w:jc w:val="right"/>
              <w:rPr>
                <w:rFonts w:ascii="Angsana New" w:hAnsi="Angsana New" w:cs="Angsana New"/>
                <w:sz w:val="26"/>
                <w:szCs w:val="26"/>
              </w:rPr>
            </w:pPr>
            <w:r w:rsidRPr="000F2168">
              <w:rPr>
                <w:rFonts w:ascii="Angsana New" w:hAnsi="Angsana New" w:cs="Angsana New"/>
                <w:sz w:val="26"/>
                <w:szCs w:val="26"/>
              </w:rPr>
              <w:t>3,900,517.49</w:t>
            </w:r>
          </w:p>
        </w:tc>
      </w:tr>
      <w:tr w:rsidR="007A779C" w:rsidRPr="00116B68" w14:paraId="1FB2F731" w14:textId="77777777" w:rsidTr="0044667B">
        <w:trPr>
          <w:trHeight w:val="20"/>
        </w:trPr>
        <w:tc>
          <w:tcPr>
            <w:tcW w:w="3360" w:type="dxa"/>
          </w:tcPr>
          <w:p w14:paraId="2CD45E47" w14:textId="77777777" w:rsidR="009C4B76" w:rsidRPr="00116B68" w:rsidRDefault="009C4B76" w:rsidP="009C4B76">
            <w:pPr>
              <w:pStyle w:val="BodyText"/>
              <w:jc w:val="thaiDistribute"/>
              <w:rPr>
                <w:sz w:val="26"/>
                <w:szCs w:val="26"/>
                <w:cs/>
              </w:rPr>
            </w:pPr>
            <w:r w:rsidRPr="00116B68">
              <w:rPr>
                <w:rFonts w:hint="cs"/>
                <w:sz w:val="26"/>
                <w:szCs w:val="26"/>
                <w:cs/>
              </w:rPr>
              <w:t>(</w:t>
            </w:r>
            <w:r w:rsidRPr="00116B68">
              <w:rPr>
                <w:sz w:val="26"/>
                <w:szCs w:val="26"/>
                <w:cs/>
              </w:rPr>
              <w:t>ค่าใช้จ่าย)</w:t>
            </w:r>
            <w:r w:rsidRPr="00116B68">
              <w:rPr>
                <w:rFonts w:hint="cs"/>
                <w:sz w:val="26"/>
                <w:szCs w:val="26"/>
                <w:cs/>
              </w:rPr>
              <w:t>รายได้</w:t>
            </w:r>
            <w:r w:rsidRPr="00116B68">
              <w:rPr>
                <w:sz w:val="26"/>
                <w:szCs w:val="26"/>
                <w:cs/>
              </w:rPr>
              <w:t>ภาษีเงินได้</w:t>
            </w:r>
          </w:p>
        </w:tc>
        <w:tc>
          <w:tcPr>
            <w:tcW w:w="1620" w:type="dxa"/>
            <w:tcBorders>
              <w:top w:val="single" w:sz="4" w:space="0" w:color="auto"/>
              <w:bottom w:val="double" w:sz="4" w:space="0" w:color="auto"/>
            </w:tcBorders>
          </w:tcPr>
          <w:p w14:paraId="6A31897B" w14:textId="37B0D54D" w:rsidR="009C4B76" w:rsidRPr="00166231" w:rsidRDefault="00152610" w:rsidP="009C4B76">
            <w:pPr>
              <w:tabs>
                <w:tab w:val="left" w:pos="360"/>
                <w:tab w:val="left" w:pos="540"/>
              </w:tabs>
              <w:ind w:right="156"/>
              <w:jc w:val="right"/>
              <w:rPr>
                <w:rFonts w:ascii="Angsana New" w:hAnsi="Angsana New" w:cs="Angsana New"/>
                <w:sz w:val="26"/>
                <w:szCs w:val="26"/>
              </w:rPr>
            </w:pPr>
            <w:r w:rsidRPr="00166231">
              <w:rPr>
                <w:rFonts w:ascii="Angsana New" w:hAnsi="Angsana New" w:cs="Angsana New"/>
                <w:sz w:val="26"/>
                <w:szCs w:val="26"/>
                <w:cs/>
              </w:rPr>
              <w:t>(25</w:t>
            </w:r>
            <w:r w:rsidRPr="00166231">
              <w:rPr>
                <w:rFonts w:ascii="Angsana New" w:hAnsi="Angsana New" w:cs="Angsana New"/>
                <w:sz w:val="26"/>
                <w:szCs w:val="26"/>
              </w:rPr>
              <w:t>,</w:t>
            </w:r>
            <w:r w:rsidRPr="00166231">
              <w:rPr>
                <w:rFonts w:ascii="Angsana New" w:hAnsi="Angsana New" w:cs="Angsana New"/>
                <w:sz w:val="26"/>
                <w:szCs w:val="26"/>
                <w:cs/>
              </w:rPr>
              <w:t>846</w:t>
            </w:r>
            <w:r w:rsidRPr="00166231">
              <w:rPr>
                <w:rFonts w:ascii="Angsana New" w:hAnsi="Angsana New" w:cs="Angsana New"/>
                <w:sz w:val="26"/>
                <w:szCs w:val="26"/>
              </w:rPr>
              <w:t>,</w:t>
            </w:r>
            <w:r w:rsidRPr="00166231">
              <w:rPr>
                <w:rFonts w:ascii="Angsana New" w:hAnsi="Angsana New" w:cs="Angsana New"/>
                <w:sz w:val="26"/>
                <w:szCs w:val="26"/>
                <w:cs/>
              </w:rPr>
              <w:t>022.4</w:t>
            </w:r>
            <w:r w:rsidR="00590A60" w:rsidRPr="00166231">
              <w:rPr>
                <w:rFonts w:ascii="Angsana New" w:hAnsi="Angsana New" w:cs="Angsana New"/>
                <w:sz w:val="26"/>
                <w:szCs w:val="26"/>
              </w:rPr>
              <w:t>3</w:t>
            </w:r>
            <w:r w:rsidRPr="00166231">
              <w:rPr>
                <w:rFonts w:ascii="Angsana New" w:hAnsi="Angsana New" w:cs="Angsana New"/>
                <w:sz w:val="26"/>
                <w:szCs w:val="26"/>
                <w:cs/>
              </w:rPr>
              <w:t>)</w:t>
            </w:r>
          </w:p>
        </w:tc>
        <w:tc>
          <w:tcPr>
            <w:tcW w:w="90" w:type="dxa"/>
          </w:tcPr>
          <w:p w14:paraId="09742B0C" w14:textId="77777777" w:rsidR="009C4B76" w:rsidRPr="004E53E3" w:rsidRDefault="009C4B76" w:rsidP="009C4B76">
            <w:pPr>
              <w:tabs>
                <w:tab w:val="left" w:pos="360"/>
                <w:tab w:val="left" w:pos="540"/>
              </w:tabs>
              <w:ind w:right="510"/>
              <w:jc w:val="right"/>
              <w:rPr>
                <w:rFonts w:ascii="Angsana New" w:hAnsi="Angsana New" w:cs="Angsana New"/>
                <w:sz w:val="26"/>
                <w:szCs w:val="26"/>
                <w:cs/>
              </w:rPr>
            </w:pPr>
          </w:p>
        </w:tc>
        <w:tc>
          <w:tcPr>
            <w:tcW w:w="1620" w:type="dxa"/>
            <w:tcBorders>
              <w:top w:val="single" w:sz="4" w:space="0" w:color="auto"/>
              <w:bottom w:val="double" w:sz="4" w:space="0" w:color="auto"/>
            </w:tcBorders>
          </w:tcPr>
          <w:p w14:paraId="48A42C66" w14:textId="2BC611AB" w:rsidR="009C4B76" w:rsidRPr="009A3B9F" w:rsidRDefault="009C4B76" w:rsidP="009C4B76">
            <w:pPr>
              <w:tabs>
                <w:tab w:val="left" w:pos="360"/>
                <w:tab w:val="left" w:pos="540"/>
              </w:tabs>
              <w:ind w:right="156"/>
              <w:jc w:val="right"/>
              <w:rPr>
                <w:rFonts w:ascii="Angsana New" w:hAnsi="Angsana New" w:cs="Angsana New"/>
                <w:sz w:val="26"/>
                <w:szCs w:val="26"/>
              </w:rPr>
            </w:pPr>
            <w:r w:rsidRPr="00D834E9">
              <w:rPr>
                <w:rFonts w:ascii="Angsana New" w:hAnsi="Angsana New" w:cs="Angsana New"/>
                <w:sz w:val="26"/>
                <w:szCs w:val="26"/>
                <w:cs/>
              </w:rPr>
              <w:t>4</w:t>
            </w:r>
            <w:r w:rsidRPr="00D834E9">
              <w:rPr>
                <w:rFonts w:ascii="Angsana New" w:hAnsi="Angsana New" w:cs="Angsana New"/>
                <w:sz w:val="26"/>
                <w:szCs w:val="26"/>
              </w:rPr>
              <w:t>,</w:t>
            </w:r>
            <w:r w:rsidRPr="00D834E9">
              <w:rPr>
                <w:rFonts w:ascii="Angsana New" w:hAnsi="Angsana New" w:cs="Angsana New"/>
                <w:sz w:val="26"/>
                <w:szCs w:val="26"/>
                <w:cs/>
              </w:rPr>
              <w:t>281</w:t>
            </w:r>
            <w:r w:rsidRPr="00D834E9">
              <w:rPr>
                <w:rFonts w:ascii="Angsana New" w:hAnsi="Angsana New" w:cs="Angsana New"/>
                <w:sz w:val="26"/>
                <w:szCs w:val="26"/>
              </w:rPr>
              <w:t>,</w:t>
            </w:r>
            <w:r w:rsidRPr="00D834E9">
              <w:rPr>
                <w:rFonts w:ascii="Angsana New" w:hAnsi="Angsana New" w:cs="Angsana New"/>
                <w:sz w:val="26"/>
                <w:szCs w:val="26"/>
                <w:cs/>
              </w:rPr>
              <w:t>447.12</w:t>
            </w:r>
          </w:p>
        </w:tc>
        <w:tc>
          <w:tcPr>
            <w:tcW w:w="90" w:type="dxa"/>
          </w:tcPr>
          <w:p w14:paraId="5D481201" w14:textId="77777777" w:rsidR="009C4B76" w:rsidRPr="008C2741" w:rsidRDefault="009C4B76" w:rsidP="009C4B76">
            <w:pPr>
              <w:tabs>
                <w:tab w:val="left" w:pos="360"/>
                <w:tab w:val="left" w:pos="540"/>
              </w:tabs>
              <w:ind w:right="510"/>
              <w:jc w:val="right"/>
              <w:rPr>
                <w:rFonts w:ascii="Angsana New" w:hAnsi="Angsana New" w:cs="Angsana New"/>
                <w:sz w:val="26"/>
                <w:szCs w:val="26"/>
                <w:cs/>
              </w:rPr>
            </w:pPr>
          </w:p>
        </w:tc>
        <w:tc>
          <w:tcPr>
            <w:tcW w:w="1485" w:type="dxa"/>
            <w:tcBorders>
              <w:top w:val="single" w:sz="4" w:space="0" w:color="auto"/>
              <w:bottom w:val="double" w:sz="4" w:space="0" w:color="auto"/>
            </w:tcBorders>
          </w:tcPr>
          <w:p w14:paraId="30E79F1C" w14:textId="67944311" w:rsidR="009C4B76" w:rsidRPr="00D470C9" w:rsidRDefault="00711E9A" w:rsidP="009C4B76">
            <w:pPr>
              <w:tabs>
                <w:tab w:val="left" w:pos="360"/>
                <w:tab w:val="left" w:pos="540"/>
              </w:tabs>
              <w:ind w:right="156"/>
              <w:jc w:val="right"/>
              <w:rPr>
                <w:rFonts w:ascii="Angsana New" w:hAnsi="Angsana New" w:cs="Angsana New"/>
                <w:sz w:val="26"/>
                <w:szCs w:val="26"/>
              </w:rPr>
            </w:pPr>
            <w:r w:rsidRPr="00711E9A">
              <w:rPr>
                <w:rFonts w:ascii="Angsana New" w:hAnsi="Angsana New" w:cs="Angsana New"/>
                <w:sz w:val="26"/>
                <w:szCs w:val="26"/>
              </w:rPr>
              <w:t>(9,751,017.25)</w:t>
            </w:r>
          </w:p>
        </w:tc>
        <w:tc>
          <w:tcPr>
            <w:tcW w:w="80" w:type="dxa"/>
          </w:tcPr>
          <w:p w14:paraId="40CFBA7B" w14:textId="77777777" w:rsidR="009C4B76" w:rsidRPr="008C2741" w:rsidRDefault="009C4B76" w:rsidP="009C4B76">
            <w:pPr>
              <w:pStyle w:val="BodyText"/>
              <w:ind w:left="60" w:right="537"/>
              <w:jc w:val="right"/>
              <w:rPr>
                <w:sz w:val="26"/>
                <w:szCs w:val="26"/>
              </w:rPr>
            </w:pPr>
          </w:p>
        </w:tc>
        <w:tc>
          <w:tcPr>
            <w:tcW w:w="1495" w:type="dxa"/>
            <w:tcBorders>
              <w:top w:val="single" w:sz="4" w:space="0" w:color="auto"/>
              <w:bottom w:val="double" w:sz="4" w:space="0" w:color="auto"/>
            </w:tcBorders>
          </w:tcPr>
          <w:p w14:paraId="7C31DB32" w14:textId="20FB2908" w:rsidR="009C4B76" w:rsidRPr="008C2741" w:rsidRDefault="009C4B76" w:rsidP="009C4B76">
            <w:pPr>
              <w:tabs>
                <w:tab w:val="left" w:pos="360"/>
                <w:tab w:val="left" w:pos="540"/>
              </w:tabs>
              <w:ind w:right="156"/>
              <w:jc w:val="right"/>
              <w:rPr>
                <w:rFonts w:ascii="Angsana New" w:hAnsi="Angsana New" w:cs="Angsana New"/>
                <w:sz w:val="26"/>
                <w:szCs w:val="26"/>
              </w:rPr>
            </w:pPr>
            <w:r w:rsidRPr="000F2168">
              <w:rPr>
                <w:rFonts w:ascii="Angsana New" w:hAnsi="Angsana New" w:cs="Angsana New"/>
                <w:sz w:val="26"/>
                <w:szCs w:val="26"/>
              </w:rPr>
              <w:t>3,900,517.49</w:t>
            </w:r>
          </w:p>
        </w:tc>
      </w:tr>
      <w:tr w:rsidR="007A779C" w:rsidRPr="009C4B76" w14:paraId="786235EB" w14:textId="77777777" w:rsidTr="0044667B">
        <w:trPr>
          <w:trHeight w:val="20"/>
        </w:trPr>
        <w:tc>
          <w:tcPr>
            <w:tcW w:w="3360" w:type="dxa"/>
          </w:tcPr>
          <w:p w14:paraId="4BA98374" w14:textId="77777777" w:rsidR="009C4B76" w:rsidRPr="009C4B76" w:rsidRDefault="009C4B76" w:rsidP="009C4B76">
            <w:pPr>
              <w:pStyle w:val="BodyText"/>
              <w:rPr>
                <w:sz w:val="26"/>
                <w:szCs w:val="26"/>
                <w:cs/>
              </w:rPr>
            </w:pPr>
            <w:r w:rsidRPr="009C4B76">
              <w:rPr>
                <w:rFonts w:hint="cs"/>
                <w:sz w:val="26"/>
                <w:szCs w:val="26"/>
                <w:cs/>
              </w:rPr>
              <w:t>อัตราภาษีที่บังคับใช้</w:t>
            </w:r>
          </w:p>
        </w:tc>
        <w:tc>
          <w:tcPr>
            <w:tcW w:w="1620" w:type="dxa"/>
            <w:shd w:val="clear" w:color="auto" w:fill="FFFFFF"/>
          </w:tcPr>
          <w:p w14:paraId="4124DDC5" w14:textId="77777777" w:rsidR="009C4B76" w:rsidRPr="009C4B76" w:rsidRDefault="009C4B76" w:rsidP="009C4B76">
            <w:pPr>
              <w:tabs>
                <w:tab w:val="left" w:pos="360"/>
                <w:tab w:val="left" w:pos="540"/>
              </w:tabs>
              <w:ind w:right="156"/>
              <w:jc w:val="right"/>
              <w:rPr>
                <w:rFonts w:ascii="Angsana New" w:hAnsi="Angsana New" w:cs="Angsana New"/>
                <w:sz w:val="26"/>
                <w:szCs w:val="26"/>
                <w:cs/>
              </w:rPr>
            </w:pPr>
          </w:p>
        </w:tc>
        <w:tc>
          <w:tcPr>
            <w:tcW w:w="90" w:type="dxa"/>
            <w:shd w:val="clear" w:color="auto" w:fill="FFFFFF"/>
          </w:tcPr>
          <w:p w14:paraId="3E5CA63C" w14:textId="77777777" w:rsidR="009C4B76" w:rsidRPr="009C4B76" w:rsidRDefault="009C4B76" w:rsidP="009C4B76">
            <w:pPr>
              <w:tabs>
                <w:tab w:val="left" w:pos="360"/>
                <w:tab w:val="left" w:pos="540"/>
              </w:tabs>
              <w:ind w:right="510"/>
              <w:rPr>
                <w:rFonts w:ascii="Angsana New" w:hAnsi="Angsana New" w:cs="Angsana New"/>
                <w:sz w:val="26"/>
                <w:szCs w:val="26"/>
                <w:cs/>
              </w:rPr>
            </w:pPr>
          </w:p>
        </w:tc>
        <w:tc>
          <w:tcPr>
            <w:tcW w:w="1620" w:type="dxa"/>
            <w:shd w:val="clear" w:color="auto" w:fill="FFFFFF"/>
          </w:tcPr>
          <w:p w14:paraId="03621335" w14:textId="77777777" w:rsidR="009C4B76" w:rsidRPr="009C4B76" w:rsidRDefault="009C4B76" w:rsidP="009C4B76">
            <w:pPr>
              <w:tabs>
                <w:tab w:val="left" w:pos="360"/>
                <w:tab w:val="left" w:pos="540"/>
              </w:tabs>
              <w:ind w:right="156"/>
              <w:jc w:val="right"/>
              <w:rPr>
                <w:rFonts w:ascii="Angsana New" w:hAnsi="Angsana New" w:cs="Angsana New"/>
                <w:sz w:val="26"/>
                <w:szCs w:val="26"/>
                <w:cs/>
              </w:rPr>
            </w:pPr>
          </w:p>
        </w:tc>
        <w:tc>
          <w:tcPr>
            <w:tcW w:w="90" w:type="dxa"/>
            <w:shd w:val="clear" w:color="auto" w:fill="FFFFFF"/>
          </w:tcPr>
          <w:p w14:paraId="64878FB3" w14:textId="77777777" w:rsidR="009C4B76" w:rsidRPr="009C4B76" w:rsidRDefault="009C4B76" w:rsidP="009C4B76">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3FA0AFC0" w14:textId="77777777" w:rsidR="009C4B76" w:rsidRPr="009C4B76" w:rsidRDefault="009C4B76" w:rsidP="009C4B76">
            <w:pPr>
              <w:tabs>
                <w:tab w:val="left" w:pos="360"/>
                <w:tab w:val="left" w:pos="540"/>
              </w:tabs>
              <w:ind w:right="156"/>
              <w:jc w:val="right"/>
              <w:rPr>
                <w:rFonts w:ascii="Angsana New" w:hAnsi="Angsana New" w:cs="Angsana New"/>
                <w:sz w:val="26"/>
                <w:szCs w:val="26"/>
              </w:rPr>
            </w:pPr>
          </w:p>
        </w:tc>
        <w:tc>
          <w:tcPr>
            <w:tcW w:w="80" w:type="dxa"/>
          </w:tcPr>
          <w:p w14:paraId="12833DE8" w14:textId="77777777" w:rsidR="009C4B76" w:rsidRPr="009C4B76" w:rsidRDefault="009C4B76" w:rsidP="009C4B76">
            <w:pPr>
              <w:pStyle w:val="BodyText"/>
              <w:ind w:left="60" w:right="537"/>
              <w:jc w:val="center"/>
              <w:rPr>
                <w:sz w:val="26"/>
                <w:szCs w:val="26"/>
                <w:cs/>
              </w:rPr>
            </w:pPr>
          </w:p>
        </w:tc>
        <w:tc>
          <w:tcPr>
            <w:tcW w:w="1495" w:type="dxa"/>
            <w:shd w:val="clear" w:color="auto" w:fill="FFFFFF"/>
          </w:tcPr>
          <w:p w14:paraId="4FEAA900" w14:textId="77777777" w:rsidR="009C4B76" w:rsidRPr="009C4B76" w:rsidRDefault="009C4B76" w:rsidP="009C4B76">
            <w:pPr>
              <w:tabs>
                <w:tab w:val="left" w:pos="360"/>
                <w:tab w:val="left" w:pos="540"/>
              </w:tabs>
              <w:ind w:right="106"/>
              <w:jc w:val="center"/>
              <w:rPr>
                <w:rFonts w:ascii="Angsana New" w:hAnsi="Angsana New" w:cs="Angsana New"/>
                <w:sz w:val="26"/>
                <w:szCs w:val="26"/>
              </w:rPr>
            </w:pPr>
          </w:p>
        </w:tc>
      </w:tr>
      <w:tr w:rsidR="007A779C" w:rsidRPr="009C4B76" w14:paraId="1EC74C02" w14:textId="77777777" w:rsidTr="0044667B">
        <w:trPr>
          <w:trHeight w:val="20"/>
        </w:trPr>
        <w:tc>
          <w:tcPr>
            <w:tcW w:w="3360" w:type="dxa"/>
          </w:tcPr>
          <w:p w14:paraId="6ABB7F2A" w14:textId="77777777" w:rsidR="009C4B76" w:rsidRPr="009C4B76" w:rsidRDefault="009C4B76" w:rsidP="009C4B76">
            <w:pPr>
              <w:pStyle w:val="BodyText"/>
              <w:numPr>
                <w:ilvl w:val="0"/>
                <w:numId w:val="2"/>
              </w:numPr>
              <w:ind w:left="164" w:hanging="164"/>
              <w:rPr>
                <w:sz w:val="26"/>
                <w:szCs w:val="26"/>
                <w:cs/>
              </w:rPr>
            </w:pPr>
            <w:r w:rsidRPr="009C4B76">
              <w:rPr>
                <w:rFonts w:hint="cs"/>
                <w:sz w:val="26"/>
                <w:szCs w:val="26"/>
                <w:cs/>
              </w:rPr>
              <w:t>บริษัทฯ และบริษัทย่อยในประเทศ</w:t>
            </w:r>
          </w:p>
        </w:tc>
        <w:tc>
          <w:tcPr>
            <w:tcW w:w="1620" w:type="dxa"/>
            <w:shd w:val="clear" w:color="auto" w:fill="FFFFFF"/>
          </w:tcPr>
          <w:p w14:paraId="360A65C5" w14:textId="77777777" w:rsidR="009C4B76" w:rsidRPr="009C4B76" w:rsidRDefault="009C4B76" w:rsidP="009C4B76">
            <w:pPr>
              <w:tabs>
                <w:tab w:val="left" w:pos="360"/>
                <w:tab w:val="left" w:pos="540"/>
              </w:tabs>
              <w:ind w:right="156"/>
              <w:jc w:val="right"/>
              <w:rPr>
                <w:rFonts w:ascii="Angsana New" w:hAnsi="Angsana New" w:cs="Angsana New"/>
                <w:sz w:val="26"/>
                <w:szCs w:val="26"/>
                <w:cs/>
              </w:rPr>
            </w:pPr>
            <w:r w:rsidRPr="009C4B76">
              <w:rPr>
                <w:rFonts w:ascii="Angsana New" w:hAnsi="Angsana New" w:cs="Angsana New" w:hint="cs"/>
                <w:sz w:val="26"/>
                <w:szCs w:val="26"/>
                <w:cs/>
              </w:rPr>
              <w:t xml:space="preserve">ร้อยละ </w:t>
            </w:r>
            <w:r w:rsidRPr="009C4B76">
              <w:rPr>
                <w:rFonts w:ascii="Angsana New" w:hAnsi="Angsana New" w:cs="Angsana New" w:hint="cs"/>
                <w:sz w:val="26"/>
                <w:szCs w:val="26"/>
              </w:rPr>
              <w:t>0</w:t>
            </w:r>
            <w:r w:rsidRPr="009C4B76">
              <w:rPr>
                <w:rFonts w:ascii="Angsana New" w:hAnsi="Angsana New" w:cs="Angsana New" w:hint="cs"/>
                <w:sz w:val="26"/>
                <w:szCs w:val="26"/>
                <w:cs/>
              </w:rPr>
              <w:t xml:space="preserve"> </w:t>
            </w:r>
            <w:r w:rsidRPr="009C4B76">
              <w:rPr>
                <w:rFonts w:ascii="Angsana New" w:hAnsi="Angsana New" w:cs="Angsana New"/>
                <w:sz w:val="26"/>
                <w:szCs w:val="26"/>
                <w:cs/>
              </w:rPr>
              <w:t>–</w:t>
            </w:r>
            <w:r w:rsidRPr="009C4B76">
              <w:rPr>
                <w:rFonts w:ascii="Angsana New" w:hAnsi="Angsana New" w:cs="Angsana New" w:hint="cs"/>
                <w:sz w:val="26"/>
                <w:szCs w:val="26"/>
                <w:cs/>
              </w:rPr>
              <w:t xml:space="preserve"> </w:t>
            </w:r>
            <w:r w:rsidRPr="009C4B76">
              <w:rPr>
                <w:rFonts w:ascii="Angsana New" w:hAnsi="Angsana New" w:cs="Angsana New" w:hint="cs"/>
                <w:sz w:val="26"/>
                <w:szCs w:val="26"/>
              </w:rPr>
              <w:t>20</w:t>
            </w:r>
            <w:r w:rsidRPr="009C4B76">
              <w:rPr>
                <w:rFonts w:ascii="Angsana New" w:hAnsi="Angsana New" w:cs="Angsana New" w:hint="cs"/>
                <w:sz w:val="26"/>
                <w:szCs w:val="26"/>
                <w:cs/>
              </w:rPr>
              <w:t xml:space="preserve"> </w:t>
            </w:r>
          </w:p>
        </w:tc>
        <w:tc>
          <w:tcPr>
            <w:tcW w:w="90" w:type="dxa"/>
            <w:shd w:val="clear" w:color="auto" w:fill="FFFFFF"/>
          </w:tcPr>
          <w:p w14:paraId="47EF058A" w14:textId="77777777" w:rsidR="009C4B76" w:rsidRPr="009C4B76" w:rsidRDefault="009C4B76" w:rsidP="009C4B76">
            <w:pPr>
              <w:pStyle w:val="BodyText"/>
              <w:ind w:left="60" w:right="537"/>
              <w:jc w:val="right"/>
              <w:rPr>
                <w:sz w:val="26"/>
                <w:szCs w:val="26"/>
                <w:cs/>
              </w:rPr>
            </w:pPr>
          </w:p>
        </w:tc>
        <w:tc>
          <w:tcPr>
            <w:tcW w:w="1620" w:type="dxa"/>
            <w:shd w:val="clear" w:color="auto" w:fill="FFFFFF"/>
          </w:tcPr>
          <w:p w14:paraId="37B46A35" w14:textId="77777777" w:rsidR="009C4B76" w:rsidRPr="009C4B76" w:rsidRDefault="009C4B76" w:rsidP="009C4B76">
            <w:pPr>
              <w:tabs>
                <w:tab w:val="left" w:pos="360"/>
                <w:tab w:val="left" w:pos="540"/>
              </w:tabs>
              <w:ind w:right="156"/>
              <w:jc w:val="right"/>
              <w:rPr>
                <w:rFonts w:ascii="Angsana New" w:hAnsi="Angsana New" w:cs="Angsana New"/>
                <w:sz w:val="26"/>
                <w:szCs w:val="26"/>
                <w:cs/>
              </w:rPr>
            </w:pPr>
            <w:r w:rsidRPr="009C4B76">
              <w:rPr>
                <w:rFonts w:ascii="Angsana New" w:hAnsi="Angsana New" w:cs="Angsana New" w:hint="cs"/>
                <w:sz w:val="26"/>
                <w:szCs w:val="26"/>
                <w:cs/>
              </w:rPr>
              <w:t xml:space="preserve">ร้อยละ </w:t>
            </w:r>
            <w:r w:rsidRPr="009C4B76">
              <w:rPr>
                <w:rFonts w:ascii="Angsana New" w:hAnsi="Angsana New" w:cs="Angsana New" w:hint="cs"/>
                <w:sz w:val="26"/>
                <w:szCs w:val="26"/>
              </w:rPr>
              <w:t>0</w:t>
            </w:r>
            <w:r w:rsidRPr="009C4B76">
              <w:rPr>
                <w:rFonts w:ascii="Angsana New" w:hAnsi="Angsana New" w:cs="Angsana New" w:hint="cs"/>
                <w:sz w:val="26"/>
                <w:szCs w:val="26"/>
                <w:cs/>
              </w:rPr>
              <w:t xml:space="preserve"> </w:t>
            </w:r>
            <w:r w:rsidRPr="009C4B76">
              <w:rPr>
                <w:rFonts w:ascii="Angsana New" w:hAnsi="Angsana New" w:cs="Angsana New"/>
                <w:sz w:val="26"/>
                <w:szCs w:val="26"/>
                <w:cs/>
              </w:rPr>
              <w:t>–</w:t>
            </w:r>
            <w:r w:rsidRPr="009C4B76">
              <w:rPr>
                <w:rFonts w:ascii="Angsana New" w:hAnsi="Angsana New" w:cs="Angsana New" w:hint="cs"/>
                <w:sz w:val="26"/>
                <w:szCs w:val="26"/>
                <w:cs/>
              </w:rPr>
              <w:t xml:space="preserve"> </w:t>
            </w:r>
            <w:r w:rsidRPr="009C4B76">
              <w:rPr>
                <w:rFonts w:ascii="Angsana New" w:hAnsi="Angsana New" w:cs="Angsana New" w:hint="cs"/>
                <w:sz w:val="26"/>
                <w:szCs w:val="26"/>
              </w:rPr>
              <w:t>20</w:t>
            </w:r>
            <w:r w:rsidRPr="009C4B76">
              <w:rPr>
                <w:rFonts w:ascii="Angsana New" w:hAnsi="Angsana New" w:cs="Angsana New" w:hint="cs"/>
                <w:sz w:val="26"/>
                <w:szCs w:val="26"/>
                <w:cs/>
              </w:rPr>
              <w:t xml:space="preserve"> </w:t>
            </w:r>
          </w:p>
        </w:tc>
        <w:tc>
          <w:tcPr>
            <w:tcW w:w="90" w:type="dxa"/>
            <w:shd w:val="clear" w:color="auto" w:fill="FFFFFF"/>
          </w:tcPr>
          <w:p w14:paraId="1F5B3C63" w14:textId="77777777" w:rsidR="009C4B76" w:rsidRPr="009C4B76" w:rsidRDefault="009C4B76" w:rsidP="009C4B76">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0A28603C" w14:textId="77777777" w:rsidR="009C4B76" w:rsidRPr="009C4B76" w:rsidRDefault="009C4B76" w:rsidP="009C4B76">
            <w:pPr>
              <w:tabs>
                <w:tab w:val="left" w:pos="360"/>
                <w:tab w:val="left" w:pos="540"/>
              </w:tabs>
              <w:ind w:right="156"/>
              <w:jc w:val="right"/>
              <w:rPr>
                <w:rFonts w:ascii="Angsana New" w:hAnsi="Angsana New" w:cs="Angsana New"/>
                <w:sz w:val="26"/>
                <w:szCs w:val="26"/>
                <w:cs/>
              </w:rPr>
            </w:pPr>
            <w:r w:rsidRPr="009C4B76">
              <w:rPr>
                <w:rFonts w:ascii="Angsana New" w:hAnsi="Angsana New" w:cs="Angsana New" w:hint="cs"/>
                <w:sz w:val="26"/>
                <w:szCs w:val="26"/>
                <w:cs/>
              </w:rPr>
              <w:t xml:space="preserve">ร้อยละ </w:t>
            </w:r>
            <w:r w:rsidRPr="009C4B76">
              <w:rPr>
                <w:rFonts w:ascii="Angsana New" w:hAnsi="Angsana New" w:cs="Angsana New" w:hint="cs"/>
                <w:sz w:val="26"/>
                <w:szCs w:val="26"/>
              </w:rPr>
              <w:t>20</w:t>
            </w:r>
          </w:p>
        </w:tc>
        <w:tc>
          <w:tcPr>
            <w:tcW w:w="80" w:type="dxa"/>
          </w:tcPr>
          <w:p w14:paraId="4A008F19" w14:textId="77777777" w:rsidR="009C4B76" w:rsidRPr="009C4B76" w:rsidRDefault="009C4B76" w:rsidP="009C4B76">
            <w:pPr>
              <w:pStyle w:val="BodyText"/>
              <w:ind w:left="60" w:right="537"/>
              <w:jc w:val="right"/>
              <w:rPr>
                <w:sz w:val="26"/>
                <w:szCs w:val="26"/>
                <w:cs/>
              </w:rPr>
            </w:pPr>
          </w:p>
        </w:tc>
        <w:tc>
          <w:tcPr>
            <w:tcW w:w="1495" w:type="dxa"/>
            <w:shd w:val="clear" w:color="auto" w:fill="FFFFFF"/>
          </w:tcPr>
          <w:p w14:paraId="127E9FDB" w14:textId="6D1B3E49" w:rsidR="009C4B76" w:rsidRPr="009C4B76" w:rsidRDefault="009C4B76" w:rsidP="009C4B76">
            <w:pPr>
              <w:tabs>
                <w:tab w:val="left" w:pos="360"/>
                <w:tab w:val="left" w:pos="540"/>
              </w:tabs>
              <w:ind w:right="156"/>
              <w:jc w:val="right"/>
              <w:rPr>
                <w:rFonts w:ascii="Angsana New" w:hAnsi="Angsana New" w:cs="Angsana New"/>
                <w:sz w:val="26"/>
                <w:szCs w:val="26"/>
                <w:cs/>
              </w:rPr>
            </w:pPr>
            <w:r w:rsidRPr="009C4B76">
              <w:rPr>
                <w:rFonts w:ascii="Angsana New" w:hAnsi="Angsana New" w:cs="Angsana New" w:hint="cs"/>
                <w:sz w:val="26"/>
                <w:szCs w:val="26"/>
                <w:cs/>
              </w:rPr>
              <w:t xml:space="preserve">ร้อยละ </w:t>
            </w:r>
            <w:r w:rsidRPr="009C4B76">
              <w:rPr>
                <w:rFonts w:ascii="Angsana New" w:hAnsi="Angsana New" w:cs="Angsana New" w:hint="cs"/>
                <w:sz w:val="26"/>
                <w:szCs w:val="26"/>
              </w:rPr>
              <w:t>20</w:t>
            </w:r>
          </w:p>
        </w:tc>
      </w:tr>
      <w:tr w:rsidR="007A779C" w:rsidRPr="00116B68" w14:paraId="7163020C" w14:textId="77777777" w:rsidTr="0044667B">
        <w:trPr>
          <w:trHeight w:val="20"/>
        </w:trPr>
        <w:tc>
          <w:tcPr>
            <w:tcW w:w="3360" w:type="dxa"/>
          </w:tcPr>
          <w:p w14:paraId="5EBBAC16" w14:textId="77777777" w:rsidR="009C4B76" w:rsidRPr="009C4B76" w:rsidRDefault="009C4B76" w:rsidP="009C4B76">
            <w:pPr>
              <w:pStyle w:val="BodyText"/>
              <w:numPr>
                <w:ilvl w:val="0"/>
                <w:numId w:val="2"/>
              </w:numPr>
              <w:ind w:left="164" w:hanging="164"/>
              <w:rPr>
                <w:sz w:val="26"/>
                <w:szCs w:val="26"/>
                <w:cs/>
              </w:rPr>
            </w:pPr>
            <w:r w:rsidRPr="009C4B76">
              <w:rPr>
                <w:rFonts w:hint="cs"/>
                <w:sz w:val="26"/>
                <w:szCs w:val="26"/>
                <w:cs/>
              </w:rPr>
              <w:t>บริษัทย่อยในต่างประเทศ</w:t>
            </w:r>
          </w:p>
        </w:tc>
        <w:tc>
          <w:tcPr>
            <w:tcW w:w="1620" w:type="dxa"/>
            <w:shd w:val="clear" w:color="auto" w:fill="FFFFFF"/>
          </w:tcPr>
          <w:p w14:paraId="60C5AD25" w14:textId="77777777" w:rsidR="009C4B76" w:rsidRPr="009C4B76" w:rsidRDefault="009C4B76" w:rsidP="009C4B76">
            <w:pPr>
              <w:tabs>
                <w:tab w:val="left" w:pos="360"/>
                <w:tab w:val="left" w:pos="540"/>
              </w:tabs>
              <w:ind w:right="156"/>
              <w:jc w:val="right"/>
              <w:rPr>
                <w:rFonts w:ascii="Angsana New" w:hAnsi="Angsana New" w:cs="Angsana New"/>
                <w:sz w:val="26"/>
                <w:szCs w:val="26"/>
                <w:cs/>
              </w:rPr>
            </w:pPr>
            <w:r w:rsidRPr="009C4B76">
              <w:rPr>
                <w:rFonts w:ascii="Angsana New" w:hAnsi="Angsana New" w:cs="Angsana New" w:hint="cs"/>
                <w:sz w:val="26"/>
                <w:szCs w:val="26"/>
                <w:cs/>
              </w:rPr>
              <w:t xml:space="preserve">ร้อยละ </w:t>
            </w:r>
            <w:r w:rsidRPr="009C4B76">
              <w:rPr>
                <w:rFonts w:ascii="Angsana New" w:hAnsi="Angsana New" w:cs="Angsana New" w:hint="cs"/>
                <w:sz w:val="26"/>
                <w:szCs w:val="26"/>
              </w:rPr>
              <w:t>1</w:t>
            </w:r>
            <w:r w:rsidRPr="009C4B76">
              <w:rPr>
                <w:rFonts w:ascii="Angsana New" w:hAnsi="Angsana New" w:cs="Angsana New"/>
                <w:sz w:val="26"/>
                <w:szCs w:val="26"/>
              </w:rPr>
              <w:t>7</w:t>
            </w:r>
            <w:r w:rsidRPr="009C4B76">
              <w:rPr>
                <w:rFonts w:ascii="Angsana New" w:hAnsi="Angsana New" w:cs="Angsana New" w:hint="cs"/>
                <w:sz w:val="26"/>
                <w:szCs w:val="26"/>
                <w:cs/>
              </w:rPr>
              <w:t xml:space="preserve"> </w:t>
            </w:r>
            <w:r w:rsidRPr="009C4B76">
              <w:rPr>
                <w:rFonts w:ascii="Angsana New" w:hAnsi="Angsana New" w:cs="Angsana New"/>
                <w:sz w:val="26"/>
                <w:szCs w:val="26"/>
                <w:cs/>
              </w:rPr>
              <w:t>–</w:t>
            </w:r>
            <w:r w:rsidRPr="009C4B76">
              <w:rPr>
                <w:rFonts w:ascii="Angsana New" w:hAnsi="Angsana New" w:cs="Angsana New" w:hint="cs"/>
                <w:sz w:val="26"/>
                <w:szCs w:val="26"/>
                <w:cs/>
              </w:rPr>
              <w:t xml:space="preserve"> </w:t>
            </w:r>
            <w:r w:rsidRPr="009C4B76">
              <w:rPr>
                <w:rFonts w:ascii="Angsana New" w:hAnsi="Angsana New" w:cs="Angsana New"/>
                <w:sz w:val="26"/>
                <w:szCs w:val="26"/>
              </w:rPr>
              <w:t>25</w:t>
            </w:r>
          </w:p>
        </w:tc>
        <w:tc>
          <w:tcPr>
            <w:tcW w:w="90" w:type="dxa"/>
            <w:shd w:val="clear" w:color="auto" w:fill="FFFFFF"/>
          </w:tcPr>
          <w:p w14:paraId="1A904686" w14:textId="77777777" w:rsidR="009C4B76" w:rsidRPr="009C4B76" w:rsidRDefault="009C4B76" w:rsidP="009C4B76">
            <w:pPr>
              <w:pStyle w:val="BodyText"/>
              <w:ind w:left="60" w:right="537"/>
              <w:jc w:val="right"/>
              <w:rPr>
                <w:sz w:val="26"/>
                <w:szCs w:val="26"/>
                <w:cs/>
              </w:rPr>
            </w:pPr>
          </w:p>
        </w:tc>
        <w:tc>
          <w:tcPr>
            <w:tcW w:w="1620" w:type="dxa"/>
            <w:shd w:val="clear" w:color="auto" w:fill="FFFFFF"/>
          </w:tcPr>
          <w:p w14:paraId="2BEE539B" w14:textId="77777777" w:rsidR="009C4B76" w:rsidRPr="009C4B76" w:rsidRDefault="009C4B76" w:rsidP="009C4B76">
            <w:pPr>
              <w:tabs>
                <w:tab w:val="left" w:pos="360"/>
                <w:tab w:val="left" w:pos="540"/>
              </w:tabs>
              <w:ind w:right="156"/>
              <w:jc w:val="right"/>
              <w:rPr>
                <w:rFonts w:ascii="Angsana New" w:hAnsi="Angsana New" w:cs="Angsana New"/>
                <w:sz w:val="26"/>
                <w:szCs w:val="26"/>
                <w:cs/>
              </w:rPr>
            </w:pPr>
            <w:r w:rsidRPr="009C4B76">
              <w:rPr>
                <w:rFonts w:ascii="Angsana New" w:hAnsi="Angsana New" w:cs="Angsana New" w:hint="cs"/>
                <w:sz w:val="26"/>
                <w:szCs w:val="26"/>
                <w:cs/>
              </w:rPr>
              <w:t xml:space="preserve">ร้อยละ </w:t>
            </w:r>
            <w:r w:rsidRPr="009C4B76">
              <w:rPr>
                <w:rFonts w:ascii="Angsana New" w:hAnsi="Angsana New" w:cs="Angsana New" w:hint="cs"/>
                <w:sz w:val="26"/>
                <w:szCs w:val="26"/>
              </w:rPr>
              <w:t>1</w:t>
            </w:r>
            <w:r w:rsidRPr="009C4B76">
              <w:rPr>
                <w:rFonts w:ascii="Angsana New" w:hAnsi="Angsana New" w:cs="Angsana New"/>
                <w:sz w:val="26"/>
                <w:szCs w:val="26"/>
              </w:rPr>
              <w:t>7</w:t>
            </w:r>
            <w:r w:rsidRPr="009C4B76">
              <w:rPr>
                <w:rFonts w:ascii="Angsana New" w:hAnsi="Angsana New" w:cs="Angsana New" w:hint="cs"/>
                <w:sz w:val="26"/>
                <w:szCs w:val="26"/>
                <w:cs/>
              </w:rPr>
              <w:t xml:space="preserve"> </w:t>
            </w:r>
            <w:r w:rsidRPr="009C4B76">
              <w:rPr>
                <w:rFonts w:ascii="Angsana New" w:hAnsi="Angsana New" w:cs="Angsana New"/>
                <w:sz w:val="26"/>
                <w:szCs w:val="26"/>
                <w:cs/>
              </w:rPr>
              <w:t>–</w:t>
            </w:r>
            <w:r w:rsidRPr="009C4B76">
              <w:rPr>
                <w:rFonts w:ascii="Angsana New" w:hAnsi="Angsana New" w:cs="Angsana New" w:hint="cs"/>
                <w:sz w:val="26"/>
                <w:szCs w:val="26"/>
                <w:cs/>
              </w:rPr>
              <w:t xml:space="preserve"> </w:t>
            </w:r>
            <w:r w:rsidRPr="009C4B76">
              <w:rPr>
                <w:rFonts w:ascii="Angsana New" w:hAnsi="Angsana New" w:cs="Angsana New"/>
                <w:sz w:val="26"/>
                <w:szCs w:val="26"/>
              </w:rPr>
              <w:t>25</w:t>
            </w:r>
          </w:p>
        </w:tc>
        <w:tc>
          <w:tcPr>
            <w:tcW w:w="90" w:type="dxa"/>
            <w:shd w:val="clear" w:color="auto" w:fill="FFFFFF"/>
          </w:tcPr>
          <w:p w14:paraId="710A1B60" w14:textId="77777777" w:rsidR="009C4B76" w:rsidRPr="009C4B76" w:rsidRDefault="009C4B76" w:rsidP="009C4B76">
            <w:pPr>
              <w:tabs>
                <w:tab w:val="left" w:pos="360"/>
                <w:tab w:val="left" w:pos="540"/>
              </w:tabs>
              <w:ind w:right="510"/>
              <w:jc w:val="right"/>
              <w:rPr>
                <w:rFonts w:ascii="Angsana New" w:hAnsi="Angsana New" w:cs="Angsana New"/>
                <w:sz w:val="26"/>
                <w:szCs w:val="26"/>
                <w:cs/>
              </w:rPr>
            </w:pPr>
          </w:p>
        </w:tc>
        <w:tc>
          <w:tcPr>
            <w:tcW w:w="1485" w:type="dxa"/>
            <w:shd w:val="clear" w:color="auto" w:fill="FFFFFF"/>
          </w:tcPr>
          <w:p w14:paraId="2BC92950" w14:textId="77777777" w:rsidR="009C4B76" w:rsidRPr="009C4B76" w:rsidRDefault="009C4B76" w:rsidP="009C4B76">
            <w:pPr>
              <w:tabs>
                <w:tab w:val="left" w:pos="360"/>
                <w:tab w:val="left" w:pos="540"/>
              </w:tabs>
              <w:ind w:left="-4" w:right="22"/>
              <w:jc w:val="center"/>
              <w:rPr>
                <w:rFonts w:ascii="Angsana New" w:hAnsi="Angsana New" w:cs="Angsana New"/>
                <w:sz w:val="26"/>
                <w:szCs w:val="26"/>
              </w:rPr>
            </w:pPr>
            <w:r w:rsidRPr="009C4B76">
              <w:rPr>
                <w:rFonts w:ascii="Angsana New" w:hAnsi="Angsana New" w:cs="Angsana New"/>
                <w:sz w:val="26"/>
                <w:szCs w:val="26"/>
                <w:cs/>
              </w:rPr>
              <w:t>-</w:t>
            </w:r>
          </w:p>
        </w:tc>
        <w:tc>
          <w:tcPr>
            <w:tcW w:w="80" w:type="dxa"/>
          </w:tcPr>
          <w:p w14:paraId="5F42AA38" w14:textId="77777777" w:rsidR="009C4B76" w:rsidRPr="009C4B76" w:rsidRDefault="009C4B76" w:rsidP="009C4B76">
            <w:pPr>
              <w:pStyle w:val="BodyText"/>
              <w:ind w:left="-4" w:right="22"/>
              <w:jc w:val="right"/>
              <w:rPr>
                <w:snapToGrid/>
                <w:color w:val="auto"/>
                <w:sz w:val="26"/>
                <w:szCs w:val="26"/>
                <w:cs/>
                <w:lang w:eastAsia="en-US"/>
              </w:rPr>
            </w:pPr>
          </w:p>
        </w:tc>
        <w:tc>
          <w:tcPr>
            <w:tcW w:w="1495" w:type="dxa"/>
            <w:shd w:val="clear" w:color="auto" w:fill="FFFFFF"/>
          </w:tcPr>
          <w:p w14:paraId="1B88FD1D" w14:textId="09794AD3" w:rsidR="009C4B76" w:rsidRPr="00DA0AEE" w:rsidRDefault="009C4B76" w:rsidP="009C4B76">
            <w:pPr>
              <w:tabs>
                <w:tab w:val="left" w:pos="360"/>
                <w:tab w:val="left" w:pos="540"/>
              </w:tabs>
              <w:ind w:left="-4" w:right="22"/>
              <w:jc w:val="center"/>
              <w:rPr>
                <w:rFonts w:ascii="Angsana New" w:hAnsi="Angsana New" w:cs="Angsana New"/>
                <w:sz w:val="26"/>
                <w:szCs w:val="26"/>
              </w:rPr>
            </w:pPr>
            <w:r w:rsidRPr="009C4B76">
              <w:rPr>
                <w:rFonts w:ascii="Angsana New" w:hAnsi="Angsana New" w:cs="Angsana New"/>
                <w:sz w:val="26"/>
                <w:szCs w:val="26"/>
                <w:cs/>
              </w:rPr>
              <w:t>-</w:t>
            </w:r>
          </w:p>
        </w:tc>
      </w:tr>
    </w:tbl>
    <w:p w14:paraId="6ED7BF81" w14:textId="77777777" w:rsidR="00C64382" w:rsidRDefault="00C64382" w:rsidP="00C64382">
      <w:pPr>
        <w:jc w:val="thaiDistribute"/>
        <w:rPr>
          <w:rFonts w:ascii="Angsana New" w:eastAsia="Times New Roman" w:hAnsi="Angsana New" w:cs="AngsanaUPC"/>
          <w:sz w:val="16"/>
          <w:szCs w:val="16"/>
        </w:rPr>
      </w:pPr>
    </w:p>
    <w:p w14:paraId="2035630C" w14:textId="77777777" w:rsidR="009812DF" w:rsidRDefault="009812DF" w:rsidP="00C64382">
      <w:pPr>
        <w:jc w:val="thaiDistribute"/>
        <w:rPr>
          <w:rFonts w:ascii="Angsana New" w:eastAsia="Times New Roman" w:hAnsi="Angsana New" w:cs="AngsanaUPC"/>
          <w:sz w:val="16"/>
          <w:szCs w:val="16"/>
        </w:rPr>
      </w:pPr>
    </w:p>
    <w:p w14:paraId="27E23AB1" w14:textId="77777777" w:rsidR="009812DF" w:rsidRDefault="009812DF" w:rsidP="00C64382">
      <w:pPr>
        <w:jc w:val="thaiDistribute"/>
        <w:rPr>
          <w:rFonts w:ascii="Angsana New" w:eastAsia="Times New Roman" w:hAnsi="Angsana New" w:cs="AngsanaUPC"/>
          <w:sz w:val="16"/>
          <w:szCs w:val="16"/>
        </w:rPr>
      </w:pPr>
    </w:p>
    <w:p w14:paraId="68A20852" w14:textId="77777777" w:rsidR="009812DF" w:rsidRDefault="009812DF" w:rsidP="00C64382">
      <w:pPr>
        <w:jc w:val="thaiDistribute"/>
        <w:rPr>
          <w:rFonts w:ascii="Angsana New" w:eastAsia="Times New Roman" w:hAnsi="Angsana New" w:cs="AngsanaUPC"/>
          <w:sz w:val="16"/>
          <w:szCs w:val="16"/>
        </w:rPr>
      </w:pPr>
    </w:p>
    <w:p w14:paraId="7289B841" w14:textId="77777777" w:rsidR="009812DF" w:rsidRDefault="009812DF" w:rsidP="00C64382">
      <w:pPr>
        <w:jc w:val="thaiDistribute"/>
        <w:rPr>
          <w:rFonts w:ascii="Angsana New" w:eastAsia="Times New Roman" w:hAnsi="Angsana New" w:cs="AngsanaUPC"/>
          <w:sz w:val="16"/>
          <w:szCs w:val="16"/>
        </w:rPr>
      </w:pPr>
    </w:p>
    <w:p w14:paraId="33DE170A" w14:textId="77777777" w:rsidR="009812DF" w:rsidRDefault="009812DF" w:rsidP="00C64382">
      <w:pPr>
        <w:jc w:val="thaiDistribute"/>
        <w:rPr>
          <w:rFonts w:ascii="Angsana New" w:eastAsia="Times New Roman" w:hAnsi="Angsana New" w:cs="AngsanaUPC"/>
          <w:sz w:val="16"/>
          <w:szCs w:val="16"/>
        </w:rPr>
      </w:pPr>
    </w:p>
    <w:p w14:paraId="66965DC7" w14:textId="77777777" w:rsidR="009812DF" w:rsidRDefault="009812DF" w:rsidP="00C64382">
      <w:pPr>
        <w:jc w:val="thaiDistribute"/>
        <w:rPr>
          <w:rFonts w:ascii="Angsana New" w:eastAsia="Times New Roman" w:hAnsi="Angsana New" w:cs="AngsanaUPC"/>
          <w:sz w:val="16"/>
          <w:szCs w:val="16"/>
        </w:rPr>
      </w:pPr>
    </w:p>
    <w:p w14:paraId="44B7DE26" w14:textId="77777777" w:rsidR="009812DF" w:rsidRDefault="009812DF" w:rsidP="00C64382">
      <w:pPr>
        <w:jc w:val="thaiDistribute"/>
        <w:rPr>
          <w:rFonts w:ascii="Angsana New" w:eastAsia="Times New Roman" w:hAnsi="Angsana New" w:cs="AngsanaUPC"/>
          <w:sz w:val="16"/>
          <w:szCs w:val="16"/>
        </w:rPr>
      </w:pPr>
    </w:p>
    <w:p w14:paraId="0520CBA1" w14:textId="77777777" w:rsidR="009812DF" w:rsidRDefault="009812DF" w:rsidP="00C64382">
      <w:pPr>
        <w:jc w:val="thaiDistribute"/>
        <w:rPr>
          <w:rFonts w:ascii="Angsana New" w:eastAsia="Times New Roman" w:hAnsi="Angsana New" w:cs="AngsanaUPC"/>
          <w:sz w:val="16"/>
          <w:szCs w:val="16"/>
        </w:rPr>
      </w:pPr>
    </w:p>
    <w:p w14:paraId="1F3E0E05" w14:textId="77777777" w:rsidR="009812DF" w:rsidRDefault="009812DF" w:rsidP="00C64382">
      <w:pPr>
        <w:jc w:val="thaiDistribute"/>
        <w:rPr>
          <w:rFonts w:ascii="Angsana New" w:eastAsia="Times New Roman" w:hAnsi="Angsana New" w:cs="AngsanaUPC"/>
          <w:sz w:val="16"/>
          <w:szCs w:val="16"/>
        </w:rPr>
      </w:pPr>
    </w:p>
    <w:p w14:paraId="38D6AB83" w14:textId="77777777" w:rsidR="009812DF" w:rsidRDefault="009812DF" w:rsidP="00C64382">
      <w:pPr>
        <w:jc w:val="thaiDistribute"/>
        <w:rPr>
          <w:rFonts w:ascii="Angsana New" w:eastAsia="Times New Roman" w:hAnsi="Angsana New" w:cs="AngsanaUPC"/>
          <w:sz w:val="16"/>
          <w:szCs w:val="16"/>
        </w:rPr>
      </w:pPr>
    </w:p>
    <w:p w14:paraId="5397F802" w14:textId="77777777" w:rsidR="00A14F86" w:rsidRDefault="00A14F86" w:rsidP="00C64382">
      <w:pPr>
        <w:jc w:val="thaiDistribute"/>
        <w:rPr>
          <w:rFonts w:ascii="Angsana New" w:eastAsia="Times New Roman" w:hAnsi="Angsana New" w:cs="AngsanaUPC"/>
          <w:sz w:val="16"/>
          <w:szCs w:val="16"/>
        </w:rPr>
      </w:pPr>
    </w:p>
    <w:p w14:paraId="3DB520D5" w14:textId="77777777" w:rsidR="00A14F86" w:rsidRDefault="00A14F86" w:rsidP="00C64382">
      <w:pPr>
        <w:jc w:val="thaiDistribute"/>
        <w:rPr>
          <w:rFonts w:ascii="Angsana New" w:eastAsia="Times New Roman" w:hAnsi="Angsana New" w:cs="AngsanaUPC"/>
          <w:sz w:val="16"/>
          <w:szCs w:val="16"/>
        </w:rPr>
      </w:pPr>
    </w:p>
    <w:p w14:paraId="79FFDF3E" w14:textId="77777777" w:rsidR="009812DF" w:rsidRDefault="009812DF" w:rsidP="00C64382">
      <w:pPr>
        <w:jc w:val="thaiDistribute"/>
        <w:rPr>
          <w:rFonts w:ascii="Angsana New" w:eastAsia="Times New Roman" w:hAnsi="Angsana New" w:cs="AngsanaUPC"/>
          <w:sz w:val="16"/>
          <w:szCs w:val="16"/>
        </w:rPr>
      </w:pPr>
    </w:p>
    <w:p w14:paraId="5F6DBD08" w14:textId="7F89A627" w:rsidR="00FE2D46" w:rsidRPr="006778FC" w:rsidRDefault="00A53B72" w:rsidP="00C64382">
      <w:pPr>
        <w:pStyle w:val="ListParagraph"/>
        <w:numPr>
          <w:ilvl w:val="1"/>
          <w:numId w:val="32"/>
        </w:numPr>
        <w:ind w:left="993" w:hanging="567"/>
        <w:jc w:val="thaiDistribute"/>
        <w:rPr>
          <w:rFonts w:ascii="Angsana New" w:hAnsi="Angsana New" w:cs="Angsana New"/>
          <w:sz w:val="30"/>
          <w:szCs w:val="30"/>
        </w:rPr>
      </w:pPr>
      <w:r w:rsidRPr="00A53B72">
        <w:rPr>
          <w:rFonts w:ascii="Angsana New" w:eastAsia="Times New Roman" w:hAnsi="Angsana New" w:cs="AngsanaUPC"/>
          <w:sz w:val="30"/>
          <w:szCs w:val="30"/>
          <w:cs/>
        </w:rPr>
        <w:t>ภาษีเงินได้ที่รับรู้ในกำไร(ขาดทุน)เบ็ดเสร็จอื่นประกอบด้วย</w:t>
      </w:r>
    </w:p>
    <w:tbl>
      <w:tblPr>
        <w:tblW w:w="9901" w:type="dxa"/>
        <w:tblInd w:w="-90" w:type="dxa"/>
        <w:tblCellMar>
          <w:left w:w="30" w:type="dxa"/>
          <w:right w:w="30" w:type="dxa"/>
        </w:tblCellMar>
        <w:tblLook w:val="0000" w:firstRow="0" w:lastRow="0" w:firstColumn="0" w:lastColumn="0" w:noHBand="0" w:noVBand="0"/>
      </w:tblPr>
      <w:tblGrid>
        <w:gridCol w:w="5477"/>
        <w:gridCol w:w="1417"/>
        <w:gridCol w:w="142"/>
        <w:gridCol w:w="1306"/>
        <w:gridCol w:w="142"/>
        <w:gridCol w:w="1417"/>
      </w:tblGrid>
      <w:tr w:rsidR="007A779C" w:rsidRPr="007C0DA2" w14:paraId="4BE5778E" w14:textId="77777777" w:rsidTr="00E47E19">
        <w:trPr>
          <w:trHeight w:val="20"/>
          <w:tblHeader/>
        </w:trPr>
        <w:tc>
          <w:tcPr>
            <w:tcW w:w="5477" w:type="dxa"/>
          </w:tcPr>
          <w:p w14:paraId="7B9FA33E"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424" w:type="dxa"/>
            <w:gridSpan w:val="5"/>
          </w:tcPr>
          <w:p w14:paraId="36468EEA" w14:textId="7AE60853" w:rsidR="00116378" w:rsidRPr="007C0DA2" w:rsidRDefault="00116378" w:rsidP="00116378">
            <w:pPr>
              <w:keepNext/>
              <w:jc w:val="right"/>
              <w:outlineLvl w:val="6"/>
              <w:rPr>
                <w:rFonts w:ascii="Angsana New" w:hAnsi="Angsana New" w:cs="Angsana New"/>
                <w:sz w:val="26"/>
                <w:szCs w:val="26"/>
                <w:cs/>
              </w:rPr>
            </w:pPr>
            <w:r w:rsidRPr="007C0DA2">
              <w:rPr>
                <w:rFonts w:ascii="Angsana New" w:hAnsi="Angsana New" w:cs="Angsana New"/>
                <w:sz w:val="26"/>
                <w:szCs w:val="26"/>
                <w:cs/>
              </w:rPr>
              <w:t xml:space="preserve">(หน่วย </w:t>
            </w:r>
            <w:r w:rsidRPr="007C0DA2">
              <w:rPr>
                <w:rFonts w:ascii="Angsana New" w:hAnsi="Angsana New" w:cs="Angsana New"/>
                <w:sz w:val="26"/>
                <w:szCs w:val="26"/>
              </w:rPr>
              <w:t xml:space="preserve">: </w:t>
            </w:r>
            <w:r w:rsidRPr="007C0DA2">
              <w:rPr>
                <w:rFonts w:ascii="Angsana New" w:hAnsi="Angsana New" w:cs="Angsana New"/>
                <w:sz w:val="26"/>
                <w:szCs w:val="26"/>
                <w:cs/>
              </w:rPr>
              <w:t>บาท)</w:t>
            </w:r>
          </w:p>
        </w:tc>
      </w:tr>
      <w:tr w:rsidR="007A779C" w:rsidRPr="007C0DA2" w14:paraId="29A3CA48" w14:textId="77777777" w:rsidTr="00E47E19">
        <w:trPr>
          <w:trHeight w:val="20"/>
          <w:tblHeader/>
        </w:trPr>
        <w:tc>
          <w:tcPr>
            <w:tcW w:w="5477" w:type="dxa"/>
          </w:tcPr>
          <w:p w14:paraId="2102F199"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424" w:type="dxa"/>
            <w:gridSpan w:val="5"/>
          </w:tcPr>
          <w:p w14:paraId="08FB3EC5" w14:textId="77777777" w:rsidR="00116378" w:rsidRPr="007C0DA2" w:rsidRDefault="00116378" w:rsidP="00116378">
            <w:pPr>
              <w:keepNext/>
              <w:jc w:val="center"/>
              <w:outlineLvl w:val="6"/>
              <w:rPr>
                <w:rFonts w:ascii="Angsana New" w:hAnsi="Angsana New" w:cs="Angsana New"/>
                <w:sz w:val="26"/>
                <w:szCs w:val="26"/>
              </w:rPr>
            </w:pPr>
            <w:r w:rsidRPr="007C0DA2">
              <w:rPr>
                <w:rFonts w:ascii="Angsana New" w:hAnsi="Angsana New" w:cs="Angsana New"/>
                <w:sz w:val="26"/>
                <w:szCs w:val="26"/>
                <w:cs/>
              </w:rPr>
              <w:t>งบการเงินรวม</w:t>
            </w:r>
          </w:p>
        </w:tc>
      </w:tr>
      <w:tr w:rsidR="009C42D2" w:rsidRPr="007C0DA2" w14:paraId="7E48FAA9" w14:textId="77777777" w:rsidTr="00E47E19">
        <w:trPr>
          <w:trHeight w:val="20"/>
          <w:tblHeader/>
        </w:trPr>
        <w:tc>
          <w:tcPr>
            <w:tcW w:w="5477" w:type="dxa"/>
          </w:tcPr>
          <w:p w14:paraId="0B940746"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7" w:type="dxa"/>
          </w:tcPr>
          <w:p w14:paraId="48E7B71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c>
          <w:tcPr>
            <w:tcW w:w="142" w:type="dxa"/>
          </w:tcPr>
          <w:p w14:paraId="7C688D3A" w14:textId="77777777" w:rsidR="00116378" w:rsidRPr="007C0DA2" w:rsidRDefault="00116378" w:rsidP="00116378">
            <w:pPr>
              <w:ind w:right="-946"/>
              <w:jc w:val="center"/>
              <w:rPr>
                <w:rFonts w:ascii="Angsana New" w:hAnsi="Angsana New" w:cs="Angsana New"/>
                <w:sz w:val="26"/>
                <w:szCs w:val="26"/>
                <w:cs/>
              </w:rPr>
            </w:pPr>
          </w:p>
        </w:tc>
        <w:tc>
          <w:tcPr>
            <w:tcW w:w="1306" w:type="dxa"/>
          </w:tcPr>
          <w:p w14:paraId="51FEE50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รายได้(ค่าใช้จ่าย)</w:t>
            </w:r>
          </w:p>
        </w:tc>
        <w:tc>
          <w:tcPr>
            <w:tcW w:w="142" w:type="dxa"/>
          </w:tcPr>
          <w:p w14:paraId="3AA51A3B" w14:textId="77777777" w:rsidR="00116378" w:rsidRPr="007C0DA2" w:rsidRDefault="00116378" w:rsidP="00116378">
            <w:pPr>
              <w:keepNext/>
              <w:tabs>
                <w:tab w:val="left" w:pos="0"/>
              </w:tabs>
              <w:ind w:right="-108"/>
              <w:jc w:val="center"/>
              <w:outlineLvl w:val="6"/>
              <w:rPr>
                <w:rFonts w:ascii="Angsana New" w:hAnsi="Angsana New" w:cs="Angsana New"/>
                <w:sz w:val="26"/>
                <w:szCs w:val="26"/>
                <w:cs/>
              </w:rPr>
            </w:pPr>
          </w:p>
        </w:tc>
        <w:tc>
          <w:tcPr>
            <w:tcW w:w="1417" w:type="dxa"/>
          </w:tcPr>
          <w:p w14:paraId="6AEC175B"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r>
      <w:tr w:rsidR="009C42D2" w:rsidRPr="007C0DA2" w14:paraId="496E4CA7" w14:textId="77777777" w:rsidTr="00E47E19">
        <w:trPr>
          <w:trHeight w:val="20"/>
          <w:tblHeader/>
        </w:trPr>
        <w:tc>
          <w:tcPr>
            <w:tcW w:w="5477" w:type="dxa"/>
          </w:tcPr>
          <w:p w14:paraId="50C5284B"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7" w:type="dxa"/>
          </w:tcPr>
          <w:p w14:paraId="36A7ABAD"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ก่อนภาษี</w:t>
            </w:r>
          </w:p>
        </w:tc>
        <w:tc>
          <w:tcPr>
            <w:tcW w:w="142" w:type="dxa"/>
          </w:tcPr>
          <w:p w14:paraId="5971CAF0"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306" w:type="dxa"/>
          </w:tcPr>
          <w:p w14:paraId="7D8330C6"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ภาษีเงินได้</w:t>
            </w:r>
          </w:p>
        </w:tc>
        <w:tc>
          <w:tcPr>
            <w:tcW w:w="142" w:type="dxa"/>
          </w:tcPr>
          <w:p w14:paraId="2CF32919"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7C5FA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สุทธิจากภาษี</w:t>
            </w:r>
          </w:p>
        </w:tc>
      </w:tr>
      <w:tr w:rsidR="009C42D2" w:rsidRPr="007C0DA2" w14:paraId="251DE51C" w14:textId="77777777" w:rsidTr="00E47E19">
        <w:trPr>
          <w:trHeight w:val="20"/>
        </w:trPr>
        <w:tc>
          <w:tcPr>
            <w:tcW w:w="5477" w:type="dxa"/>
          </w:tcPr>
          <w:p w14:paraId="0F98DE05" w14:textId="2738DD4A" w:rsidR="00116378" w:rsidRPr="00F54A4F" w:rsidRDefault="00116378" w:rsidP="00116378">
            <w:pPr>
              <w:ind w:right="-946"/>
              <w:rPr>
                <w:rFonts w:ascii="Angsana New" w:hAnsi="Angsana New" w:cs="Angsana New"/>
                <w:snapToGrid w:val="0"/>
                <w:color w:val="000000"/>
                <w:sz w:val="26"/>
                <w:szCs w:val="26"/>
                <w:cs/>
                <w:lang w:eastAsia="th-TH"/>
              </w:rPr>
            </w:pPr>
            <w:r w:rsidRPr="00F54A4F">
              <w:rPr>
                <w:rFonts w:ascii="Angsana New" w:hAnsi="Angsana New" w:cs="Angsana New"/>
                <w:snapToGrid w:val="0"/>
                <w:color w:val="000000"/>
                <w:sz w:val="26"/>
                <w:szCs w:val="26"/>
                <w:cs/>
                <w:lang w:eastAsia="th-TH"/>
              </w:rPr>
              <w:t>สำหรับ</w:t>
            </w:r>
            <w:r w:rsidR="00D547BD" w:rsidRPr="00F54A4F">
              <w:rPr>
                <w:rFonts w:ascii="Angsana New" w:hAnsi="Angsana New" w:cs="Angsana New"/>
                <w:snapToGrid w:val="0"/>
                <w:color w:val="000000"/>
                <w:sz w:val="26"/>
                <w:szCs w:val="26"/>
                <w:cs/>
                <w:lang w:eastAsia="th-TH"/>
              </w:rPr>
              <w:t>ปี</w:t>
            </w:r>
            <w:r w:rsidRPr="00F54A4F">
              <w:rPr>
                <w:rFonts w:ascii="Angsana New" w:hAnsi="Angsana New" w:cs="Angsana New"/>
                <w:snapToGrid w:val="0"/>
                <w:color w:val="000000"/>
                <w:sz w:val="26"/>
                <w:szCs w:val="26"/>
                <w:cs/>
                <w:lang w:eastAsia="th-TH"/>
              </w:rPr>
              <w:t xml:space="preserve">สิ้นสุดวันที่ </w:t>
            </w:r>
            <w:r w:rsidR="008671C9" w:rsidRPr="00F54A4F">
              <w:rPr>
                <w:rFonts w:ascii="Angsana New" w:hAnsi="Angsana New" w:cs="Angsana New"/>
                <w:snapToGrid w:val="0"/>
                <w:color w:val="000000"/>
                <w:sz w:val="26"/>
                <w:szCs w:val="26"/>
                <w:lang w:eastAsia="th-TH"/>
              </w:rPr>
              <w:t>3</w:t>
            </w:r>
            <w:r w:rsidR="00055BC2" w:rsidRPr="00F54A4F">
              <w:rPr>
                <w:rFonts w:ascii="Angsana New" w:hAnsi="Angsana New" w:cs="Angsana New"/>
                <w:snapToGrid w:val="0"/>
                <w:color w:val="000000"/>
                <w:sz w:val="26"/>
                <w:szCs w:val="26"/>
                <w:lang w:eastAsia="th-TH"/>
              </w:rPr>
              <w:t>1</w:t>
            </w:r>
            <w:r w:rsidR="008671C9" w:rsidRPr="00F54A4F">
              <w:rPr>
                <w:rFonts w:ascii="Angsana New" w:hAnsi="Angsana New" w:cs="Angsana New"/>
                <w:snapToGrid w:val="0"/>
                <w:color w:val="000000"/>
                <w:sz w:val="26"/>
                <w:szCs w:val="26"/>
                <w:lang w:eastAsia="th-TH"/>
              </w:rPr>
              <w:t xml:space="preserve"> </w:t>
            </w:r>
            <w:r w:rsidR="00055BC2" w:rsidRPr="00F54A4F">
              <w:rPr>
                <w:rFonts w:ascii="Angsana New" w:hAnsi="Angsana New" w:cs="Angsana New" w:hint="cs"/>
                <w:snapToGrid w:val="0"/>
                <w:color w:val="000000"/>
                <w:sz w:val="26"/>
                <w:szCs w:val="26"/>
                <w:cs/>
                <w:lang w:eastAsia="th-TH"/>
              </w:rPr>
              <w:t>ธันวาคม</w:t>
            </w:r>
            <w:r w:rsidR="008671C9" w:rsidRPr="00F54A4F">
              <w:rPr>
                <w:rFonts w:ascii="Angsana New" w:hAnsi="Angsana New" w:cs="Angsana New"/>
                <w:snapToGrid w:val="0"/>
                <w:color w:val="000000"/>
                <w:sz w:val="26"/>
                <w:szCs w:val="26"/>
                <w:cs/>
                <w:lang w:eastAsia="th-TH"/>
              </w:rPr>
              <w:t xml:space="preserve"> </w:t>
            </w:r>
            <w:r w:rsidR="008671C9" w:rsidRPr="00F54A4F">
              <w:rPr>
                <w:rFonts w:ascii="Angsana New" w:hAnsi="Angsana New" w:cs="Angsana New"/>
                <w:snapToGrid w:val="0"/>
                <w:color w:val="000000"/>
                <w:sz w:val="26"/>
                <w:szCs w:val="26"/>
                <w:lang w:eastAsia="th-TH"/>
              </w:rPr>
              <w:t>256</w:t>
            </w:r>
            <w:r w:rsidR="007D294D" w:rsidRPr="00F54A4F">
              <w:rPr>
                <w:rFonts w:ascii="Angsana New" w:hAnsi="Angsana New" w:cs="Angsana New"/>
                <w:snapToGrid w:val="0"/>
                <w:color w:val="000000"/>
                <w:sz w:val="26"/>
                <w:szCs w:val="26"/>
                <w:lang w:eastAsia="th-TH"/>
              </w:rPr>
              <w:t>8</w:t>
            </w:r>
          </w:p>
        </w:tc>
        <w:tc>
          <w:tcPr>
            <w:tcW w:w="1417" w:type="dxa"/>
          </w:tcPr>
          <w:p w14:paraId="768A1EAF" w14:textId="77777777" w:rsidR="00116378" w:rsidRPr="00055BC2" w:rsidRDefault="00116378" w:rsidP="00116378">
            <w:pPr>
              <w:keepNext/>
              <w:tabs>
                <w:tab w:val="left" w:pos="-7686"/>
              </w:tabs>
              <w:ind w:left="-30" w:right="-30"/>
              <w:jc w:val="center"/>
              <w:outlineLvl w:val="6"/>
              <w:rPr>
                <w:rFonts w:ascii="Angsana New" w:hAnsi="Angsana New" w:cs="Angsana New"/>
                <w:sz w:val="26"/>
                <w:szCs w:val="26"/>
                <w:highlight w:val="yellow"/>
                <w:cs/>
              </w:rPr>
            </w:pPr>
          </w:p>
        </w:tc>
        <w:tc>
          <w:tcPr>
            <w:tcW w:w="142" w:type="dxa"/>
          </w:tcPr>
          <w:p w14:paraId="2BC81A9C" w14:textId="77777777" w:rsidR="00116378" w:rsidRPr="00055BC2" w:rsidRDefault="00116378" w:rsidP="00116378">
            <w:pPr>
              <w:tabs>
                <w:tab w:val="left" w:pos="-7686"/>
              </w:tabs>
              <w:ind w:left="-30" w:right="-30"/>
              <w:jc w:val="center"/>
              <w:rPr>
                <w:rFonts w:ascii="Angsana New" w:hAnsi="Angsana New" w:cs="Angsana New"/>
                <w:sz w:val="26"/>
                <w:szCs w:val="26"/>
                <w:highlight w:val="yellow"/>
                <w:cs/>
              </w:rPr>
            </w:pPr>
          </w:p>
        </w:tc>
        <w:tc>
          <w:tcPr>
            <w:tcW w:w="1306" w:type="dxa"/>
          </w:tcPr>
          <w:p w14:paraId="36B1900A" w14:textId="77777777" w:rsidR="00116378" w:rsidRPr="00055BC2" w:rsidRDefault="00116378" w:rsidP="00116378">
            <w:pPr>
              <w:keepNext/>
              <w:ind w:left="-30" w:right="-30"/>
              <w:jc w:val="center"/>
              <w:outlineLvl w:val="6"/>
              <w:rPr>
                <w:rFonts w:ascii="Angsana New" w:hAnsi="Angsana New" w:cs="Angsana New"/>
                <w:sz w:val="26"/>
                <w:szCs w:val="26"/>
                <w:highlight w:val="yellow"/>
                <w:cs/>
              </w:rPr>
            </w:pPr>
          </w:p>
        </w:tc>
        <w:tc>
          <w:tcPr>
            <w:tcW w:w="142" w:type="dxa"/>
          </w:tcPr>
          <w:p w14:paraId="54EFA068" w14:textId="77777777" w:rsidR="00116378" w:rsidRPr="00055BC2" w:rsidRDefault="00116378" w:rsidP="00116378">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07E98848" w14:textId="77777777" w:rsidR="00116378" w:rsidRPr="00055BC2" w:rsidRDefault="00116378" w:rsidP="00116378">
            <w:pPr>
              <w:keepNext/>
              <w:ind w:left="-30" w:right="-30"/>
              <w:jc w:val="center"/>
              <w:outlineLvl w:val="6"/>
              <w:rPr>
                <w:rFonts w:ascii="Angsana New" w:hAnsi="Angsana New" w:cs="Angsana New"/>
                <w:sz w:val="26"/>
                <w:szCs w:val="26"/>
                <w:highlight w:val="yellow"/>
                <w:cs/>
              </w:rPr>
            </w:pPr>
          </w:p>
        </w:tc>
      </w:tr>
      <w:tr w:rsidR="009C42D2" w:rsidRPr="007C0DA2" w14:paraId="2FBE625B" w14:textId="77777777" w:rsidTr="00E47E19">
        <w:trPr>
          <w:trHeight w:val="20"/>
        </w:trPr>
        <w:tc>
          <w:tcPr>
            <w:tcW w:w="5477" w:type="dxa"/>
          </w:tcPr>
          <w:p w14:paraId="37D5E4AA" w14:textId="380104B2" w:rsidR="00116378" w:rsidRPr="00F54A4F" w:rsidRDefault="00116378" w:rsidP="00116378">
            <w:pPr>
              <w:ind w:right="-946"/>
              <w:rPr>
                <w:rFonts w:ascii="Angsana New" w:hAnsi="Angsana New" w:cs="Angsana New"/>
                <w:snapToGrid w:val="0"/>
                <w:color w:val="000000"/>
                <w:sz w:val="26"/>
                <w:szCs w:val="26"/>
                <w:cs/>
                <w:lang w:eastAsia="th-TH"/>
              </w:rPr>
            </w:pPr>
            <w:r w:rsidRPr="00F54A4F">
              <w:rPr>
                <w:rFonts w:ascii="Angsana New" w:hAnsi="Angsana New" w:cs="Angsana New"/>
                <w:snapToGrid w:val="0"/>
                <w:color w:val="000000"/>
                <w:sz w:val="26"/>
                <w:szCs w:val="26"/>
                <w:cs/>
                <w:lang w:eastAsia="th-TH"/>
              </w:rPr>
              <w:t>รายการที่อาจถูกจัดประเภทใหม่ไว้ในกำไรหรือขาดทุนในภายหลัง</w:t>
            </w:r>
          </w:p>
        </w:tc>
        <w:tc>
          <w:tcPr>
            <w:tcW w:w="1417" w:type="dxa"/>
          </w:tcPr>
          <w:p w14:paraId="23B22A4C" w14:textId="77777777" w:rsidR="00116378" w:rsidRPr="00055BC2" w:rsidRDefault="00116378" w:rsidP="00116378">
            <w:pPr>
              <w:keepNext/>
              <w:tabs>
                <w:tab w:val="left" w:pos="-7686"/>
              </w:tabs>
              <w:ind w:left="-30" w:right="-30"/>
              <w:jc w:val="center"/>
              <w:outlineLvl w:val="6"/>
              <w:rPr>
                <w:rFonts w:ascii="Angsana New" w:hAnsi="Angsana New" w:cs="Angsana New"/>
                <w:sz w:val="26"/>
                <w:szCs w:val="26"/>
                <w:highlight w:val="yellow"/>
                <w:cs/>
              </w:rPr>
            </w:pPr>
          </w:p>
        </w:tc>
        <w:tc>
          <w:tcPr>
            <w:tcW w:w="142" w:type="dxa"/>
          </w:tcPr>
          <w:p w14:paraId="050D659A" w14:textId="77777777" w:rsidR="00116378" w:rsidRPr="00055BC2" w:rsidRDefault="00116378" w:rsidP="00116378">
            <w:pPr>
              <w:tabs>
                <w:tab w:val="left" w:pos="-7686"/>
              </w:tabs>
              <w:ind w:left="-30" w:right="-30"/>
              <w:jc w:val="center"/>
              <w:rPr>
                <w:rFonts w:ascii="Angsana New" w:hAnsi="Angsana New" w:cs="Angsana New"/>
                <w:sz w:val="26"/>
                <w:szCs w:val="26"/>
                <w:highlight w:val="yellow"/>
                <w:cs/>
              </w:rPr>
            </w:pPr>
          </w:p>
        </w:tc>
        <w:tc>
          <w:tcPr>
            <w:tcW w:w="1306" w:type="dxa"/>
          </w:tcPr>
          <w:p w14:paraId="6DFF7D10" w14:textId="77777777" w:rsidR="00116378" w:rsidRPr="00055BC2" w:rsidRDefault="00116378" w:rsidP="00116378">
            <w:pPr>
              <w:keepNext/>
              <w:ind w:left="-30" w:right="-30"/>
              <w:jc w:val="center"/>
              <w:outlineLvl w:val="6"/>
              <w:rPr>
                <w:rFonts w:ascii="Angsana New" w:hAnsi="Angsana New" w:cs="Angsana New"/>
                <w:sz w:val="26"/>
                <w:szCs w:val="26"/>
                <w:highlight w:val="yellow"/>
                <w:cs/>
              </w:rPr>
            </w:pPr>
          </w:p>
        </w:tc>
        <w:tc>
          <w:tcPr>
            <w:tcW w:w="142" w:type="dxa"/>
          </w:tcPr>
          <w:p w14:paraId="7D6DD0E2" w14:textId="77777777" w:rsidR="00116378" w:rsidRPr="00055BC2" w:rsidRDefault="00116378" w:rsidP="00116378">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78F37AE4" w14:textId="77777777" w:rsidR="00116378" w:rsidRPr="00055BC2" w:rsidRDefault="00116378" w:rsidP="00116378">
            <w:pPr>
              <w:keepNext/>
              <w:ind w:left="-30" w:right="-30"/>
              <w:jc w:val="center"/>
              <w:outlineLvl w:val="6"/>
              <w:rPr>
                <w:rFonts w:ascii="Angsana New" w:hAnsi="Angsana New" w:cs="Angsana New"/>
                <w:sz w:val="26"/>
                <w:szCs w:val="26"/>
                <w:highlight w:val="yellow"/>
                <w:cs/>
              </w:rPr>
            </w:pPr>
          </w:p>
        </w:tc>
      </w:tr>
      <w:tr w:rsidR="009C42D2" w:rsidRPr="007C0DA2" w14:paraId="6CAE0CEE" w14:textId="77777777" w:rsidTr="00E47E19">
        <w:trPr>
          <w:trHeight w:val="20"/>
        </w:trPr>
        <w:tc>
          <w:tcPr>
            <w:tcW w:w="5477" w:type="dxa"/>
          </w:tcPr>
          <w:p w14:paraId="4358EADE" w14:textId="1A1DE8BF" w:rsidR="00310480" w:rsidRPr="00F54A4F" w:rsidRDefault="00310480" w:rsidP="00F54A4F">
            <w:pPr>
              <w:ind w:left="150" w:right="-30"/>
              <w:rPr>
                <w:rFonts w:ascii="Angsana New" w:hAnsi="Angsana New" w:cs="Angsana New"/>
                <w:snapToGrid w:val="0"/>
                <w:color w:val="000000"/>
                <w:sz w:val="26"/>
                <w:szCs w:val="26"/>
                <w:cs/>
                <w:lang w:eastAsia="th-TH"/>
              </w:rPr>
            </w:pPr>
            <w:r w:rsidRPr="00F54A4F">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7" w:type="dxa"/>
          </w:tcPr>
          <w:p w14:paraId="45372356" w14:textId="0C8A60EB" w:rsidR="00310480" w:rsidRPr="00530D4C" w:rsidRDefault="00530D4C" w:rsidP="00310480">
            <w:pPr>
              <w:ind w:right="142"/>
              <w:jc w:val="right"/>
              <w:rPr>
                <w:rFonts w:ascii="Angsana New" w:hAnsi="Angsana New" w:cs="Angsana New"/>
                <w:sz w:val="26"/>
                <w:szCs w:val="26"/>
                <w:cs/>
              </w:rPr>
            </w:pPr>
            <w:r w:rsidRPr="00530D4C">
              <w:rPr>
                <w:rFonts w:ascii="Angsana New" w:hAnsi="Angsana New" w:cs="Angsana New"/>
                <w:sz w:val="26"/>
                <w:szCs w:val="26"/>
              </w:rPr>
              <w:t>(94,823,802.3</w:t>
            </w:r>
            <w:r w:rsidR="007D13C3">
              <w:rPr>
                <w:rFonts w:ascii="Angsana New" w:hAnsi="Angsana New" w:cs="Angsana New"/>
                <w:sz w:val="26"/>
                <w:szCs w:val="26"/>
              </w:rPr>
              <w:t>3</w:t>
            </w:r>
            <w:r w:rsidRPr="00530D4C">
              <w:rPr>
                <w:rFonts w:ascii="Angsana New" w:hAnsi="Angsana New" w:cs="Angsana New"/>
                <w:sz w:val="26"/>
                <w:szCs w:val="26"/>
              </w:rPr>
              <w:t>)</w:t>
            </w:r>
          </w:p>
        </w:tc>
        <w:tc>
          <w:tcPr>
            <w:tcW w:w="142" w:type="dxa"/>
          </w:tcPr>
          <w:p w14:paraId="6F53682A" w14:textId="77777777" w:rsidR="00310480" w:rsidRPr="00530D4C" w:rsidRDefault="00310480" w:rsidP="00310480">
            <w:pPr>
              <w:tabs>
                <w:tab w:val="left" w:pos="-7686"/>
              </w:tabs>
              <w:ind w:left="-30" w:right="-30"/>
              <w:jc w:val="center"/>
              <w:rPr>
                <w:rFonts w:ascii="Angsana New" w:hAnsi="Angsana New" w:cs="Angsana New"/>
                <w:sz w:val="26"/>
                <w:szCs w:val="26"/>
                <w:cs/>
              </w:rPr>
            </w:pPr>
          </w:p>
        </w:tc>
        <w:tc>
          <w:tcPr>
            <w:tcW w:w="1306" w:type="dxa"/>
          </w:tcPr>
          <w:p w14:paraId="6DD00FDC" w14:textId="747F202A" w:rsidR="00310480" w:rsidRPr="00530D4C" w:rsidRDefault="00310480" w:rsidP="00310480">
            <w:pPr>
              <w:keepNext/>
              <w:ind w:left="-30" w:right="-30"/>
              <w:jc w:val="center"/>
              <w:outlineLvl w:val="6"/>
              <w:rPr>
                <w:rFonts w:ascii="Angsana New" w:hAnsi="Angsana New" w:cs="Angsana New"/>
                <w:sz w:val="26"/>
                <w:szCs w:val="26"/>
                <w:cs/>
              </w:rPr>
            </w:pPr>
            <w:r w:rsidRPr="00530D4C">
              <w:rPr>
                <w:rFonts w:ascii="Angsana New" w:hAnsi="Angsana New" w:cs="Angsana New"/>
                <w:sz w:val="26"/>
                <w:szCs w:val="26"/>
              </w:rPr>
              <w:t>-</w:t>
            </w:r>
          </w:p>
        </w:tc>
        <w:tc>
          <w:tcPr>
            <w:tcW w:w="142" w:type="dxa"/>
          </w:tcPr>
          <w:p w14:paraId="61FD6DD2" w14:textId="77777777" w:rsidR="00310480" w:rsidRPr="00530D4C" w:rsidRDefault="00310480" w:rsidP="00310480">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26AF7B7" w14:textId="385E2972" w:rsidR="00310480" w:rsidRPr="00530D4C" w:rsidRDefault="00530D4C" w:rsidP="00310480">
            <w:pPr>
              <w:ind w:right="142"/>
              <w:jc w:val="right"/>
              <w:rPr>
                <w:rFonts w:ascii="Angsana New" w:hAnsi="Angsana New" w:cs="Angsana New"/>
                <w:sz w:val="26"/>
                <w:szCs w:val="26"/>
                <w:cs/>
              </w:rPr>
            </w:pPr>
            <w:r w:rsidRPr="00530D4C">
              <w:rPr>
                <w:rFonts w:ascii="Angsana New" w:hAnsi="Angsana New" w:cs="Angsana New"/>
                <w:sz w:val="26"/>
                <w:szCs w:val="26"/>
              </w:rPr>
              <w:t>(94,823,802.3</w:t>
            </w:r>
            <w:r w:rsidR="007D13C3">
              <w:rPr>
                <w:rFonts w:ascii="Angsana New" w:hAnsi="Angsana New" w:cs="Angsana New"/>
                <w:sz w:val="26"/>
                <w:szCs w:val="26"/>
              </w:rPr>
              <w:t>3</w:t>
            </w:r>
            <w:r w:rsidRPr="00530D4C">
              <w:rPr>
                <w:rFonts w:ascii="Angsana New" w:hAnsi="Angsana New" w:cs="Angsana New"/>
                <w:sz w:val="26"/>
                <w:szCs w:val="26"/>
              </w:rPr>
              <w:t>)</w:t>
            </w:r>
          </w:p>
        </w:tc>
      </w:tr>
      <w:tr w:rsidR="009C42D2" w:rsidRPr="007C0DA2" w14:paraId="51D1878C" w14:textId="77777777" w:rsidTr="00E47E19">
        <w:trPr>
          <w:trHeight w:val="20"/>
        </w:trPr>
        <w:tc>
          <w:tcPr>
            <w:tcW w:w="5477" w:type="dxa"/>
          </w:tcPr>
          <w:p w14:paraId="5F8A52A2" w14:textId="08505691" w:rsidR="00310480" w:rsidRPr="00F54A4F" w:rsidRDefault="00310480" w:rsidP="00F54A4F">
            <w:pPr>
              <w:ind w:left="150" w:right="-30"/>
              <w:rPr>
                <w:rFonts w:ascii="Angsana New" w:hAnsi="Angsana New" w:cs="Angsana New"/>
                <w:snapToGrid w:val="0"/>
                <w:color w:val="000000"/>
                <w:sz w:val="26"/>
                <w:szCs w:val="26"/>
                <w:cs/>
                <w:lang w:eastAsia="th-TH"/>
              </w:rPr>
            </w:pPr>
            <w:r w:rsidRPr="00F54A4F">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7" w:type="dxa"/>
          </w:tcPr>
          <w:p w14:paraId="58910092" w14:textId="79A5CAA0" w:rsidR="00310480" w:rsidRPr="007D294D" w:rsidRDefault="00530D4C" w:rsidP="00310480">
            <w:pPr>
              <w:ind w:right="142"/>
              <w:jc w:val="right"/>
              <w:rPr>
                <w:rFonts w:ascii="Angsana New" w:hAnsi="Angsana New" w:cs="Angsana New"/>
                <w:sz w:val="26"/>
                <w:szCs w:val="26"/>
                <w:highlight w:val="yellow"/>
                <w:cs/>
              </w:rPr>
            </w:pPr>
            <w:r w:rsidRPr="00CE3CD6">
              <w:rPr>
                <w:rFonts w:ascii="Angsana New" w:hAnsi="Angsana New" w:cs="Angsana New"/>
                <w:sz w:val="26"/>
                <w:szCs w:val="26"/>
              </w:rPr>
              <w:t>(</w:t>
            </w:r>
            <w:r w:rsidR="00CE3CD6" w:rsidRPr="00CE3CD6">
              <w:rPr>
                <w:rFonts w:ascii="Angsana New" w:hAnsi="Angsana New" w:cs="Angsana New"/>
                <w:sz w:val="26"/>
                <w:szCs w:val="26"/>
              </w:rPr>
              <w:t>193</w:t>
            </w:r>
            <w:r w:rsidRPr="00CE3CD6">
              <w:rPr>
                <w:rFonts w:ascii="Angsana New" w:hAnsi="Angsana New" w:cs="Angsana New"/>
                <w:sz w:val="26"/>
                <w:szCs w:val="26"/>
              </w:rPr>
              <w:t>,</w:t>
            </w:r>
            <w:r w:rsidR="00CE3CD6" w:rsidRPr="00CE3CD6">
              <w:rPr>
                <w:rFonts w:ascii="Angsana New" w:hAnsi="Angsana New" w:cs="Angsana New"/>
                <w:sz w:val="26"/>
                <w:szCs w:val="26"/>
              </w:rPr>
              <w:t>156</w:t>
            </w:r>
            <w:r w:rsidRPr="00CE3CD6">
              <w:rPr>
                <w:rFonts w:ascii="Angsana New" w:hAnsi="Angsana New" w:cs="Angsana New"/>
                <w:sz w:val="26"/>
                <w:szCs w:val="26"/>
              </w:rPr>
              <w:t>,</w:t>
            </w:r>
            <w:r w:rsidR="00CE3CD6" w:rsidRPr="00CE3CD6">
              <w:rPr>
                <w:rFonts w:ascii="Angsana New" w:hAnsi="Angsana New" w:cs="Angsana New"/>
                <w:sz w:val="26"/>
                <w:szCs w:val="26"/>
              </w:rPr>
              <w:t>299</w:t>
            </w:r>
            <w:r w:rsidRPr="00CE3CD6">
              <w:rPr>
                <w:rFonts w:ascii="Angsana New" w:hAnsi="Angsana New" w:cs="Angsana New"/>
                <w:sz w:val="26"/>
                <w:szCs w:val="26"/>
              </w:rPr>
              <w:t>.</w:t>
            </w:r>
            <w:r w:rsidR="00075AFF" w:rsidRPr="00075AFF">
              <w:rPr>
                <w:rFonts w:ascii="Angsana New" w:hAnsi="Angsana New" w:cs="Angsana New"/>
                <w:sz w:val="26"/>
                <w:szCs w:val="26"/>
              </w:rPr>
              <w:t>77</w:t>
            </w:r>
            <w:r w:rsidRPr="00CE3CD6">
              <w:rPr>
                <w:rFonts w:ascii="Angsana New" w:hAnsi="Angsana New" w:cs="Angsana New"/>
                <w:sz w:val="26"/>
                <w:szCs w:val="26"/>
              </w:rPr>
              <w:t>)</w:t>
            </w:r>
          </w:p>
        </w:tc>
        <w:tc>
          <w:tcPr>
            <w:tcW w:w="142" w:type="dxa"/>
          </w:tcPr>
          <w:p w14:paraId="4DCFB435" w14:textId="77777777" w:rsidR="00310480" w:rsidRPr="007D294D" w:rsidRDefault="00310480" w:rsidP="00310480">
            <w:pPr>
              <w:tabs>
                <w:tab w:val="left" w:pos="-7686"/>
              </w:tabs>
              <w:ind w:left="-30" w:right="-30"/>
              <w:jc w:val="center"/>
              <w:rPr>
                <w:rFonts w:ascii="Angsana New" w:hAnsi="Angsana New" w:cs="Angsana New"/>
                <w:sz w:val="26"/>
                <w:szCs w:val="26"/>
                <w:highlight w:val="yellow"/>
                <w:cs/>
              </w:rPr>
            </w:pPr>
          </w:p>
        </w:tc>
        <w:tc>
          <w:tcPr>
            <w:tcW w:w="1306" w:type="dxa"/>
          </w:tcPr>
          <w:p w14:paraId="344146EC" w14:textId="09136783" w:rsidR="00310480" w:rsidRPr="007D294D" w:rsidRDefault="00310480" w:rsidP="00310480">
            <w:pPr>
              <w:keepNext/>
              <w:ind w:left="-30" w:right="-30"/>
              <w:jc w:val="center"/>
              <w:outlineLvl w:val="6"/>
              <w:rPr>
                <w:rFonts w:ascii="Angsana New" w:hAnsi="Angsana New" w:cs="Angsana New"/>
                <w:sz w:val="26"/>
                <w:szCs w:val="26"/>
                <w:highlight w:val="yellow"/>
                <w:cs/>
              </w:rPr>
            </w:pPr>
            <w:r w:rsidRPr="00414878">
              <w:rPr>
                <w:rFonts w:ascii="Angsana New" w:hAnsi="Angsana New" w:cs="Angsana New"/>
                <w:sz w:val="26"/>
                <w:szCs w:val="26"/>
              </w:rPr>
              <w:t>-</w:t>
            </w:r>
          </w:p>
        </w:tc>
        <w:tc>
          <w:tcPr>
            <w:tcW w:w="142" w:type="dxa"/>
          </w:tcPr>
          <w:p w14:paraId="474A9444" w14:textId="77777777" w:rsidR="00310480" w:rsidRPr="007D294D" w:rsidRDefault="00310480" w:rsidP="0031048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326C7F4" w14:textId="01EE6ECD" w:rsidR="00310480" w:rsidRPr="007D294D" w:rsidRDefault="00CE3CD6" w:rsidP="00310480">
            <w:pPr>
              <w:ind w:right="142"/>
              <w:jc w:val="right"/>
              <w:rPr>
                <w:rFonts w:ascii="Angsana New" w:hAnsi="Angsana New" w:cs="Angsana New"/>
                <w:sz w:val="26"/>
                <w:szCs w:val="26"/>
                <w:highlight w:val="yellow"/>
                <w:cs/>
              </w:rPr>
            </w:pPr>
            <w:r w:rsidRPr="00CE3CD6">
              <w:rPr>
                <w:rFonts w:ascii="Angsana New" w:hAnsi="Angsana New" w:cs="Angsana New"/>
                <w:sz w:val="26"/>
                <w:szCs w:val="26"/>
              </w:rPr>
              <w:t>(193,156,299.</w:t>
            </w:r>
            <w:r w:rsidR="00075AFF" w:rsidRPr="00075AFF">
              <w:rPr>
                <w:rFonts w:ascii="Angsana New" w:hAnsi="Angsana New" w:cs="Angsana New"/>
                <w:sz w:val="26"/>
                <w:szCs w:val="26"/>
              </w:rPr>
              <w:t>77</w:t>
            </w:r>
            <w:r w:rsidRPr="00CE3CD6">
              <w:rPr>
                <w:rFonts w:ascii="Angsana New" w:hAnsi="Angsana New" w:cs="Angsana New"/>
                <w:sz w:val="26"/>
                <w:szCs w:val="26"/>
              </w:rPr>
              <w:t>)</w:t>
            </w:r>
          </w:p>
        </w:tc>
      </w:tr>
      <w:tr w:rsidR="009C42D2" w:rsidRPr="007C0DA2" w14:paraId="57365B84" w14:textId="77777777" w:rsidTr="00E47E19">
        <w:trPr>
          <w:trHeight w:val="20"/>
        </w:trPr>
        <w:tc>
          <w:tcPr>
            <w:tcW w:w="5477" w:type="dxa"/>
          </w:tcPr>
          <w:p w14:paraId="64BE2388" w14:textId="4E1A6978" w:rsidR="00E14B10" w:rsidRPr="00F54A4F" w:rsidRDefault="00E14B10" w:rsidP="00E14B10">
            <w:pPr>
              <w:ind w:right="-946"/>
              <w:rPr>
                <w:rFonts w:ascii="Angsana New" w:hAnsi="Angsana New" w:cs="Angsana New"/>
                <w:snapToGrid w:val="0"/>
                <w:color w:val="000000"/>
                <w:sz w:val="26"/>
                <w:szCs w:val="26"/>
                <w:cs/>
                <w:lang w:eastAsia="th-TH"/>
              </w:rPr>
            </w:pPr>
            <w:r w:rsidRPr="00F54A4F">
              <w:rPr>
                <w:rFonts w:ascii="Angsana New" w:hAnsi="Angsana New" w:cs="Angsana New"/>
                <w:snapToGrid w:val="0"/>
                <w:color w:val="000000"/>
                <w:sz w:val="26"/>
                <w:szCs w:val="26"/>
                <w:cs/>
                <w:lang w:eastAsia="th-TH"/>
              </w:rPr>
              <w:t>รายการที่จะไม่ถูกจัดประเภทใหม่ไว้ในกำไรหรือขาดทุนในภายหลัง</w:t>
            </w:r>
          </w:p>
        </w:tc>
        <w:tc>
          <w:tcPr>
            <w:tcW w:w="1417" w:type="dxa"/>
          </w:tcPr>
          <w:p w14:paraId="6D661695" w14:textId="77777777" w:rsidR="00E14B10" w:rsidRPr="007D294D" w:rsidRDefault="00E14B10" w:rsidP="00E14B10">
            <w:pPr>
              <w:keepNext/>
              <w:tabs>
                <w:tab w:val="left" w:pos="-7686"/>
              </w:tabs>
              <w:ind w:left="-30" w:right="-30"/>
              <w:jc w:val="center"/>
              <w:outlineLvl w:val="6"/>
              <w:rPr>
                <w:rFonts w:ascii="Angsana New" w:hAnsi="Angsana New" w:cs="Angsana New"/>
                <w:sz w:val="26"/>
                <w:szCs w:val="26"/>
                <w:highlight w:val="yellow"/>
                <w:cs/>
              </w:rPr>
            </w:pPr>
          </w:p>
        </w:tc>
        <w:tc>
          <w:tcPr>
            <w:tcW w:w="142" w:type="dxa"/>
          </w:tcPr>
          <w:p w14:paraId="007D4DD7" w14:textId="77777777" w:rsidR="00E14B10" w:rsidRPr="007D294D" w:rsidRDefault="00E14B10" w:rsidP="00E14B10">
            <w:pPr>
              <w:tabs>
                <w:tab w:val="left" w:pos="-7686"/>
              </w:tabs>
              <w:ind w:left="-30" w:right="-30"/>
              <w:jc w:val="center"/>
              <w:rPr>
                <w:rFonts w:ascii="Angsana New" w:hAnsi="Angsana New" w:cs="Angsana New"/>
                <w:sz w:val="26"/>
                <w:szCs w:val="26"/>
                <w:highlight w:val="yellow"/>
                <w:cs/>
              </w:rPr>
            </w:pPr>
          </w:p>
        </w:tc>
        <w:tc>
          <w:tcPr>
            <w:tcW w:w="1306" w:type="dxa"/>
          </w:tcPr>
          <w:p w14:paraId="621FE062" w14:textId="77777777" w:rsidR="00E14B10" w:rsidRPr="007D294D" w:rsidRDefault="00E14B10" w:rsidP="00E14B10">
            <w:pPr>
              <w:keepNext/>
              <w:ind w:left="-30" w:right="-30"/>
              <w:jc w:val="center"/>
              <w:outlineLvl w:val="6"/>
              <w:rPr>
                <w:rFonts w:ascii="Angsana New" w:hAnsi="Angsana New" w:cs="Angsana New"/>
                <w:sz w:val="26"/>
                <w:szCs w:val="26"/>
                <w:highlight w:val="yellow"/>
                <w:cs/>
              </w:rPr>
            </w:pPr>
          </w:p>
        </w:tc>
        <w:tc>
          <w:tcPr>
            <w:tcW w:w="142" w:type="dxa"/>
          </w:tcPr>
          <w:p w14:paraId="7BF0010A" w14:textId="77777777" w:rsidR="00E14B10" w:rsidRPr="007D294D" w:rsidRDefault="00E14B10" w:rsidP="00E14B1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164E873" w14:textId="77777777" w:rsidR="00E14B10" w:rsidRPr="007D294D" w:rsidRDefault="00E14B10" w:rsidP="00E14B10">
            <w:pPr>
              <w:keepNext/>
              <w:ind w:left="-30" w:right="-30"/>
              <w:jc w:val="center"/>
              <w:outlineLvl w:val="6"/>
              <w:rPr>
                <w:rFonts w:ascii="Angsana New" w:hAnsi="Angsana New" w:cs="Angsana New"/>
                <w:sz w:val="26"/>
                <w:szCs w:val="26"/>
                <w:highlight w:val="yellow"/>
                <w:cs/>
              </w:rPr>
            </w:pPr>
          </w:p>
        </w:tc>
      </w:tr>
      <w:tr w:rsidR="009C42D2" w:rsidRPr="007C0DA2" w14:paraId="43491EA7" w14:textId="77777777" w:rsidTr="00E47E19">
        <w:trPr>
          <w:trHeight w:val="20"/>
        </w:trPr>
        <w:tc>
          <w:tcPr>
            <w:tcW w:w="5477" w:type="dxa"/>
          </w:tcPr>
          <w:p w14:paraId="664CF0FD" w14:textId="77777777" w:rsidR="00310480" w:rsidRPr="00F54A4F" w:rsidRDefault="00310480" w:rsidP="00F54A4F">
            <w:pPr>
              <w:ind w:left="150" w:right="-30"/>
              <w:rPr>
                <w:rFonts w:ascii="Angsana New" w:hAnsi="Angsana New" w:cs="Angsana New"/>
                <w:snapToGrid w:val="0"/>
                <w:color w:val="000000"/>
                <w:sz w:val="26"/>
                <w:szCs w:val="26"/>
                <w:lang w:eastAsia="th-TH"/>
              </w:rPr>
            </w:pPr>
            <w:r w:rsidRPr="00F54A4F">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61365BAE" w14:textId="64F0A805" w:rsidR="00310480" w:rsidRPr="00F54A4F" w:rsidRDefault="00310480" w:rsidP="00F54A4F">
            <w:pPr>
              <w:ind w:left="486" w:right="-946" w:hanging="165"/>
              <w:jc w:val="thaiDistribute"/>
              <w:rPr>
                <w:rFonts w:ascii="Angsana New" w:hAnsi="Angsana New" w:cs="Angsana New"/>
                <w:snapToGrid w:val="0"/>
                <w:color w:val="000000"/>
                <w:sz w:val="26"/>
                <w:szCs w:val="26"/>
                <w:cs/>
                <w:lang w:eastAsia="th-TH"/>
              </w:rPr>
            </w:pPr>
            <w:r w:rsidRPr="00F54A4F">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7" w:type="dxa"/>
          </w:tcPr>
          <w:p w14:paraId="139634C2" w14:textId="77777777" w:rsidR="00310480" w:rsidRPr="009E59CD" w:rsidRDefault="00310480" w:rsidP="00310480">
            <w:pPr>
              <w:ind w:right="142"/>
              <w:jc w:val="right"/>
              <w:rPr>
                <w:rFonts w:ascii="Angsana New" w:hAnsi="Angsana New" w:cs="Angsana New"/>
                <w:sz w:val="26"/>
                <w:szCs w:val="26"/>
                <w:highlight w:val="yellow"/>
              </w:rPr>
            </w:pPr>
          </w:p>
          <w:p w14:paraId="7D67FFB8" w14:textId="6F9E7C14" w:rsidR="00310480" w:rsidRPr="009E59CD" w:rsidRDefault="00E025E3" w:rsidP="00310480">
            <w:pPr>
              <w:ind w:right="142"/>
              <w:jc w:val="right"/>
              <w:rPr>
                <w:rFonts w:ascii="Angsana New" w:hAnsi="Angsana New" w:cs="Angsana New"/>
                <w:sz w:val="26"/>
                <w:szCs w:val="26"/>
                <w:highlight w:val="yellow"/>
                <w:cs/>
              </w:rPr>
            </w:pPr>
            <w:r w:rsidRPr="00E82015">
              <w:rPr>
                <w:rFonts w:ascii="Angsana New" w:hAnsi="Angsana New" w:cs="Angsana New"/>
                <w:sz w:val="26"/>
                <w:szCs w:val="26"/>
              </w:rPr>
              <w:t>(</w:t>
            </w:r>
            <w:r w:rsidR="00E82015" w:rsidRPr="00E82015">
              <w:rPr>
                <w:rFonts w:ascii="Angsana New" w:hAnsi="Angsana New" w:cs="Angsana New"/>
                <w:sz w:val="26"/>
                <w:szCs w:val="26"/>
              </w:rPr>
              <w:t>14,957,780.22</w:t>
            </w:r>
            <w:r w:rsidRPr="00E82015">
              <w:rPr>
                <w:rFonts w:ascii="Angsana New" w:hAnsi="Angsana New" w:cs="Angsana New"/>
                <w:sz w:val="26"/>
                <w:szCs w:val="26"/>
              </w:rPr>
              <w:t>)</w:t>
            </w:r>
          </w:p>
        </w:tc>
        <w:tc>
          <w:tcPr>
            <w:tcW w:w="142" w:type="dxa"/>
          </w:tcPr>
          <w:p w14:paraId="19CA3586" w14:textId="77777777" w:rsidR="00310480" w:rsidRPr="009E59CD" w:rsidRDefault="00310480" w:rsidP="00310480">
            <w:pPr>
              <w:tabs>
                <w:tab w:val="left" w:pos="-7686"/>
              </w:tabs>
              <w:ind w:left="-30" w:right="-30"/>
              <w:jc w:val="center"/>
              <w:rPr>
                <w:rFonts w:ascii="Angsana New" w:hAnsi="Angsana New" w:cs="Angsana New"/>
                <w:sz w:val="26"/>
                <w:szCs w:val="26"/>
                <w:highlight w:val="yellow"/>
                <w:cs/>
              </w:rPr>
            </w:pPr>
          </w:p>
        </w:tc>
        <w:tc>
          <w:tcPr>
            <w:tcW w:w="1306" w:type="dxa"/>
          </w:tcPr>
          <w:p w14:paraId="0B287EB5" w14:textId="77777777" w:rsidR="00310480" w:rsidRPr="009E59CD" w:rsidRDefault="00310480" w:rsidP="00310480">
            <w:pPr>
              <w:ind w:right="142"/>
              <w:jc w:val="right"/>
              <w:rPr>
                <w:rFonts w:ascii="Angsana New" w:hAnsi="Angsana New" w:cs="Angsana New"/>
                <w:sz w:val="26"/>
                <w:szCs w:val="26"/>
                <w:highlight w:val="yellow"/>
              </w:rPr>
            </w:pPr>
          </w:p>
          <w:p w14:paraId="7D741CEF" w14:textId="7A2AE69D" w:rsidR="00310480" w:rsidRPr="009E59CD" w:rsidRDefault="00D46ED2" w:rsidP="00310480">
            <w:pPr>
              <w:ind w:right="142"/>
              <w:jc w:val="right"/>
              <w:rPr>
                <w:rFonts w:ascii="Angsana New" w:hAnsi="Angsana New" w:cs="Angsana New"/>
                <w:sz w:val="26"/>
                <w:szCs w:val="26"/>
                <w:highlight w:val="yellow"/>
                <w:cs/>
              </w:rPr>
            </w:pPr>
            <w:r w:rsidRPr="00D46ED2">
              <w:rPr>
                <w:rFonts w:ascii="Angsana New" w:hAnsi="Angsana New" w:cs="Angsana New"/>
                <w:sz w:val="26"/>
                <w:szCs w:val="26"/>
              </w:rPr>
              <w:t>2,991,556.04</w:t>
            </w:r>
          </w:p>
        </w:tc>
        <w:tc>
          <w:tcPr>
            <w:tcW w:w="142" w:type="dxa"/>
          </w:tcPr>
          <w:p w14:paraId="6A86F30F" w14:textId="77777777" w:rsidR="00310480" w:rsidRPr="007D294D" w:rsidRDefault="00310480" w:rsidP="0031048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5BA3920" w14:textId="77777777" w:rsidR="00310480" w:rsidRPr="00EB79B8" w:rsidRDefault="00310480" w:rsidP="00310480">
            <w:pPr>
              <w:ind w:right="142"/>
              <w:jc w:val="right"/>
              <w:rPr>
                <w:rFonts w:ascii="Angsana New" w:hAnsi="Angsana New" w:cs="Angsana New"/>
                <w:sz w:val="26"/>
                <w:szCs w:val="26"/>
              </w:rPr>
            </w:pPr>
          </w:p>
          <w:p w14:paraId="56277890" w14:textId="20F7478D" w:rsidR="00310480" w:rsidRPr="00EB79B8" w:rsidRDefault="00681441" w:rsidP="00310480">
            <w:pPr>
              <w:ind w:right="142"/>
              <w:jc w:val="right"/>
              <w:rPr>
                <w:rFonts w:ascii="Angsana New" w:hAnsi="Angsana New" w:cs="Angsana New"/>
                <w:sz w:val="26"/>
                <w:szCs w:val="26"/>
                <w:cs/>
              </w:rPr>
            </w:pPr>
            <w:r w:rsidRPr="00EB79B8">
              <w:rPr>
                <w:rFonts w:ascii="Angsana New" w:hAnsi="Angsana New" w:cs="Angsana New"/>
                <w:sz w:val="26"/>
                <w:szCs w:val="26"/>
              </w:rPr>
              <w:t>(11</w:t>
            </w:r>
            <w:r w:rsidR="00530D4C" w:rsidRPr="00EB79B8">
              <w:rPr>
                <w:rFonts w:ascii="Angsana New" w:hAnsi="Angsana New" w:cs="Angsana New"/>
                <w:sz w:val="26"/>
                <w:szCs w:val="26"/>
              </w:rPr>
              <w:t>,</w:t>
            </w:r>
            <w:r w:rsidRPr="00EB79B8">
              <w:rPr>
                <w:rFonts w:ascii="Angsana New" w:hAnsi="Angsana New" w:cs="Angsana New"/>
                <w:sz w:val="26"/>
                <w:szCs w:val="26"/>
              </w:rPr>
              <w:t>966</w:t>
            </w:r>
            <w:r w:rsidR="00530D4C" w:rsidRPr="00EB79B8">
              <w:rPr>
                <w:rFonts w:ascii="Angsana New" w:hAnsi="Angsana New" w:cs="Angsana New"/>
                <w:sz w:val="26"/>
                <w:szCs w:val="26"/>
              </w:rPr>
              <w:t>,</w:t>
            </w:r>
            <w:r w:rsidR="00EB79B8" w:rsidRPr="00EB79B8">
              <w:rPr>
                <w:rFonts w:ascii="Angsana New" w:hAnsi="Angsana New" w:cs="Angsana New"/>
                <w:sz w:val="26"/>
                <w:szCs w:val="26"/>
              </w:rPr>
              <w:t>22</w:t>
            </w:r>
            <w:r w:rsidR="00530D4C" w:rsidRPr="00EB79B8">
              <w:rPr>
                <w:rFonts w:ascii="Angsana New" w:hAnsi="Angsana New" w:cs="Angsana New"/>
                <w:sz w:val="26"/>
                <w:szCs w:val="26"/>
              </w:rPr>
              <w:t>4.</w:t>
            </w:r>
            <w:r w:rsidR="00EB79B8" w:rsidRPr="00EB79B8">
              <w:rPr>
                <w:rFonts w:ascii="Angsana New" w:hAnsi="Angsana New" w:cs="Angsana New"/>
                <w:sz w:val="26"/>
                <w:szCs w:val="26"/>
              </w:rPr>
              <w:t>18)</w:t>
            </w:r>
          </w:p>
        </w:tc>
      </w:tr>
      <w:tr w:rsidR="009C42D2" w:rsidRPr="007C0DA2" w14:paraId="225C9540" w14:textId="77777777" w:rsidTr="00E47E19">
        <w:trPr>
          <w:trHeight w:val="20"/>
        </w:trPr>
        <w:tc>
          <w:tcPr>
            <w:tcW w:w="5477" w:type="dxa"/>
          </w:tcPr>
          <w:p w14:paraId="2A995652" w14:textId="6036D25F" w:rsidR="00055BC2" w:rsidRPr="00F54A4F" w:rsidRDefault="00055BC2" w:rsidP="00F54A4F">
            <w:pPr>
              <w:ind w:left="150" w:right="-30"/>
              <w:rPr>
                <w:rFonts w:ascii="Angsana New" w:hAnsi="Angsana New" w:cs="Angsana New"/>
                <w:snapToGrid w:val="0"/>
                <w:color w:val="000000"/>
                <w:sz w:val="26"/>
                <w:szCs w:val="26"/>
                <w:lang w:eastAsia="th-TH"/>
              </w:rPr>
            </w:pPr>
            <w:r w:rsidRPr="00F54A4F">
              <w:rPr>
                <w:rFonts w:ascii="Angsana New" w:hAnsi="Angsana New" w:cs="Angsana New" w:hint="cs"/>
                <w:snapToGrid w:val="0"/>
                <w:color w:val="000000"/>
                <w:sz w:val="26"/>
                <w:szCs w:val="26"/>
                <w:cs/>
                <w:lang w:eastAsia="th-TH"/>
              </w:rPr>
              <w:t>ผลกำไร</w:t>
            </w:r>
            <w:r w:rsidR="00176314" w:rsidRPr="00F54A4F">
              <w:rPr>
                <w:rFonts w:ascii="Angsana New" w:hAnsi="Angsana New" w:cs="Angsana New"/>
                <w:snapToGrid w:val="0"/>
                <w:color w:val="000000"/>
                <w:sz w:val="26"/>
                <w:szCs w:val="26"/>
                <w:lang w:eastAsia="th-TH"/>
              </w:rPr>
              <w:t>(</w:t>
            </w:r>
            <w:r w:rsidR="00176314" w:rsidRPr="00F54A4F">
              <w:rPr>
                <w:rFonts w:ascii="Angsana New" w:hAnsi="Angsana New" w:cs="Angsana New" w:hint="cs"/>
                <w:snapToGrid w:val="0"/>
                <w:color w:val="000000"/>
                <w:sz w:val="26"/>
                <w:szCs w:val="26"/>
                <w:cs/>
                <w:lang w:eastAsia="th-TH"/>
              </w:rPr>
              <w:t>ขาดทุน</w:t>
            </w:r>
            <w:r w:rsidR="00176314" w:rsidRPr="00F54A4F">
              <w:rPr>
                <w:rFonts w:ascii="Angsana New" w:hAnsi="Angsana New" w:cs="Angsana New"/>
                <w:snapToGrid w:val="0"/>
                <w:color w:val="000000"/>
                <w:sz w:val="26"/>
                <w:szCs w:val="26"/>
                <w:lang w:eastAsia="th-TH"/>
              </w:rPr>
              <w:t>)</w:t>
            </w:r>
            <w:r w:rsidR="00176314" w:rsidRPr="00F54A4F">
              <w:rPr>
                <w:rFonts w:ascii="Angsana New" w:hAnsi="Angsana New" w:cs="Angsana New" w:hint="cs"/>
                <w:snapToGrid w:val="0"/>
                <w:color w:val="000000"/>
                <w:sz w:val="26"/>
                <w:szCs w:val="26"/>
                <w:cs/>
                <w:lang w:eastAsia="th-TH"/>
              </w:rPr>
              <w:t>จาก</w:t>
            </w:r>
            <w:r w:rsidR="006F5314" w:rsidRPr="00F54A4F">
              <w:rPr>
                <w:rFonts w:ascii="Angsana New" w:hAnsi="Angsana New" w:cs="Angsana New" w:hint="cs"/>
                <w:snapToGrid w:val="0"/>
                <w:color w:val="000000"/>
                <w:sz w:val="26"/>
                <w:szCs w:val="26"/>
                <w:cs/>
                <w:lang w:eastAsia="th-TH"/>
              </w:rPr>
              <w:t>การวัดมูล</w:t>
            </w:r>
            <w:r w:rsidR="00F278CD" w:rsidRPr="00F54A4F">
              <w:rPr>
                <w:rFonts w:ascii="Angsana New" w:hAnsi="Angsana New" w:cs="Angsana New" w:hint="cs"/>
                <w:snapToGrid w:val="0"/>
                <w:color w:val="000000"/>
                <w:sz w:val="26"/>
                <w:szCs w:val="26"/>
                <w:cs/>
                <w:lang w:eastAsia="th-TH"/>
              </w:rPr>
              <w:t>ค่าใหม่ของผลประโยชน์พนักงานที่</w:t>
            </w:r>
            <w:r w:rsidR="00E55B34" w:rsidRPr="00F54A4F">
              <w:rPr>
                <w:rFonts w:ascii="Angsana New" w:hAnsi="Angsana New" w:cs="Angsana New" w:hint="cs"/>
                <w:snapToGrid w:val="0"/>
                <w:color w:val="000000"/>
                <w:sz w:val="26"/>
                <w:szCs w:val="26"/>
                <w:cs/>
                <w:lang w:eastAsia="th-TH"/>
              </w:rPr>
              <w:t>กำหนดไว้</w:t>
            </w:r>
          </w:p>
        </w:tc>
        <w:tc>
          <w:tcPr>
            <w:tcW w:w="1417" w:type="dxa"/>
          </w:tcPr>
          <w:p w14:paraId="5791448E" w14:textId="49253BCF" w:rsidR="00055BC2" w:rsidRPr="00570235" w:rsidRDefault="00EA39E4" w:rsidP="00310480">
            <w:pPr>
              <w:ind w:right="142"/>
              <w:jc w:val="right"/>
              <w:rPr>
                <w:rFonts w:ascii="Angsana New" w:hAnsi="Angsana New" w:cs="Angsana New"/>
                <w:sz w:val="26"/>
                <w:szCs w:val="26"/>
              </w:rPr>
            </w:pPr>
            <w:r>
              <w:rPr>
                <w:rFonts w:ascii="Angsana New" w:hAnsi="Angsana New" w:cs="Angsana New" w:hint="cs"/>
                <w:sz w:val="26"/>
                <w:szCs w:val="26"/>
                <w:cs/>
              </w:rPr>
              <w:t>(</w:t>
            </w:r>
            <w:r w:rsidR="0015375A" w:rsidRPr="00570235">
              <w:rPr>
                <w:rFonts w:ascii="Angsana New" w:hAnsi="Angsana New" w:cs="Angsana New"/>
                <w:sz w:val="26"/>
                <w:szCs w:val="26"/>
              </w:rPr>
              <w:t>3</w:t>
            </w:r>
            <w:r w:rsidR="00530D4C" w:rsidRPr="00570235">
              <w:rPr>
                <w:rFonts w:ascii="Angsana New" w:hAnsi="Angsana New" w:cs="Angsana New"/>
                <w:sz w:val="26"/>
                <w:szCs w:val="26"/>
              </w:rPr>
              <w:t>,</w:t>
            </w:r>
            <w:r w:rsidR="0015375A" w:rsidRPr="00570235">
              <w:rPr>
                <w:rFonts w:ascii="Angsana New" w:hAnsi="Angsana New" w:cs="Angsana New"/>
                <w:sz w:val="26"/>
                <w:szCs w:val="26"/>
              </w:rPr>
              <w:t>435</w:t>
            </w:r>
            <w:r w:rsidR="00530D4C" w:rsidRPr="00570235">
              <w:rPr>
                <w:rFonts w:ascii="Angsana New" w:hAnsi="Angsana New" w:cs="Angsana New"/>
                <w:sz w:val="26"/>
                <w:szCs w:val="26"/>
              </w:rPr>
              <w:t>,</w:t>
            </w:r>
            <w:r w:rsidR="0015375A" w:rsidRPr="00570235">
              <w:rPr>
                <w:rFonts w:ascii="Angsana New" w:hAnsi="Angsana New" w:cs="Angsana New"/>
                <w:sz w:val="26"/>
                <w:szCs w:val="26"/>
              </w:rPr>
              <w:t>442</w:t>
            </w:r>
            <w:r w:rsidR="00530D4C" w:rsidRPr="00570235">
              <w:rPr>
                <w:rFonts w:ascii="Angsana New" w:hAnsi="Angsana New" w:cs="Angsana New"/>
                <w:sz w:val="26"/>
                <w:szCs w:val="26"/>
              </w:rPr>
              <w:t>.</w:t>
            </w:r>
            <w:r w:rsidR="0015375A" w:rsidRPr="00570235">
              <w:rPr>
                <w:rFonts w:ascii="Angsana New" w:hAnsi="Angsana New" w:cs="Angsana New"/>
                <w:sz w:val="26"/>
                <w:szCs w:val="26"/>
              </w:rPr>
              <w:t>50</w:t>
            </w:r>
            <w:r>
              <w:rPr>
                <w:rFonts w:ascii="Angsana New" w:hAnsi="Angsana New" w:cs="Angsana New" w:hint="cs"/>
                <w:sz w:val="26"/>
                <w:szCs w:val="26"/>
                <w:cs/>
              </w:rPr>
              <w:t>)</w:t>
            </w:r>
          </w:p>
        </w:tc>
        <w:tc>
          <w:tcPr>
            <w:tcW w:w="142" w:type="dxa"/>
          </w:tcPr>
          <w:p w14:paraId="7AFFE156" w14:textId="77777777" w:rsidR="00055BC2" w:rsidRPr="00570235" w:rsidRDefault="00055BC2" w:rsidP="00310480">
            <w:pPr>
              <w:tabs>
                <w:tab w:val="left" w:pos="-7686"/>
              </w:tabs>
              <w:ind w:left="-30" w:right="-30"/>
              <w:jc w:val="center"/>
              <w:rPr>
                <w:rFonts w:ascii="Angsana New" w:hAnsi="Angsana New" w:cs="Angsana New"/>
                <w:sz w:val="26"/>
                <w:szCs w:val="26"/>
                <w:cs/>
              </w:rPr>
            </w:pPr>
          </w:p>
        </w:tc>
        <w:tc>
          <w:tcPr>
            <w:tcW w:w="1306" w:type="dxa"/>
          </w:tcPr>
          <w:p w14:paraId="457493B5" w14:textId="1A620BCF" w:rsidR="00055BC2" w:rsidRPr="00570235" w:rsidRDefault="0056383D" w:rsidP="00FF6A65">
            <w:pPr>
              <w:ind w:right="142"/>
              <w:jc w:val="right"/>
              <w:rPr>
                <w:rFonts w:ascii="Angsana New" w:hAnsi="Angsana New" w:cs="Angsana New"/>
                <w:sz w:val="26"/>
                <w:szCs w:val="26"/>
              </w:rPr>
            </w:pPr>
            <w:r w:rsidRPr="0056383D">
              <w:rPr>
                <w:rFonts w:ascii="Angsana New" w:hAnsi="Angsana New" w:cs="Angsana New"/>
                <w:sz w:val="26"/>
                <w:szCs w:val="26"/>
              </w:rPr>
              <w:t>138,938.20</w:t>
            </w:r>
          </w:p>
        </w:tc>
        <w:tc>
          <w:tcPr>
            <w:tcW w:w="142" w:type="dxa"/>
          </w:tcPr>
          <w:p w14:paraId="24535D26" w14:textId="77777777" w:rsidR="00055BC2" w:rsidRPr="007D294D" w:rsidRDefault="00055BC2" w:rsidP="0031048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2D293ED7" w14:textId="74CF5BC0" w:rsidR="00055BC2" w:rsidRPr="00EB79B8" w:rsidRDefault="00FB12D1" w:rsidP="00310480">
            <w:pPr>
              <w:ind w:right="142"/>
              <w:jc w:val="right"/>
              <w:rPr>
                <w:rFonts w:ascii="Angsana New" w:hAnsi="Angsana New" w:cs="Angsana New"/>
                <w:sz w:val="26"/>
                <w:szCs w:val="26"/>
              </w:rPr>
            </w:pPr>
            <w:r w:rsidRPr="00FB12D1">
              <w:rPr>
                <w:rFonts w:ascii="Angsana New" w:hAnsi="Angsana New" w:cs="Angsana New"/>
                <w:sz w:val="26"/>
                <w:szCs w:val="26"/>
              </w:rPr>
              <w:t>(3,296,504.30)</w:t>
            </w:r>
          </w:p>
        </w:tc>
      </w:tr>
      <w:tr w:rsidR="009C42D2" w:rsidRPr="007C0DA2" w14:paraId="179B5162" w14:textId="77777777" w:rsidTr="00E47E19">
        <w:trPr>
          <w:trHeight w:val="20"/>
        </w:trPr>
        <w:tc>
          <w:tcPr>
            <w:tcW w:w="5477" w:type="dxa"/>
          </w:tcPr>
          <w:p w14:paraId="7E37AABB" w14:textId="3DB43DEC" w:rsidR="00E14B10" w:rsidRPr="00F54A4F" w:rsidRDefault="00E14B10" w:rsidP="00E14B10">
            <w:pPr>
              <w:ind w:right="-946"/>
              <w:jc w:val="thaiDistribute"/>
              <w:rPr>
                <w:rFonts w:ascii="Angsana New" w:hAnsi="Angsana New" w:cs="Angsana New"/>
                <w:snapToGrid w:val="0"/>
                <w:color w:val="000000"/>
                <w:sz w:val="26"/>
                <w:szCs w:val="26"/>
                <w:lang w:eastAsia="th-TH"/>
              </w:rPr>
            </w:pPr>
            <w:r w:rsidRPr="00F54A4F">
              <w:rPr>
                <w:rFonts w:ascii="Angsana New" w:hAnsi="Angsana New" w:cs="Angsana New"/>
                <w:snapToGrid w:val="0"/>
                <w:color w:val="000000"/>
                <w:sz w:val="26"/>
                <w:szCs w:val="26"/>
                <w:cs/>
                <w:lang w:eastAsia="th-TH"/>
              </w:rPr>
              <w:t>สำหรับ</w:t>
            </w:r>
            <w:r w:rsidR="00D547BD" w:rsidRPr="00F54A4F">
              <w:rPr>
                <w:rFonts w:ascii="Angsana New" w:hAnsi="Angsana New" w:cs="Angsana New"/>
                <w:snapToGrid w:val="0"/>
                <w:color w:val="000000"/>
                <w:sz w:val="26"/>
                <w:szCs w:val="26"/>
                <w:cs/>
                <w:lang w:eastAsia="th-TH"/>
              </w:rPr>
              <w:t>ปี</w:t>
            </w:r>
            <w:r w:rsidRPr="00F54A4F">
              <w:rPr>
                <w:rFonts w:ascii="Angsana New" w:hAnsi="Angsana New" w:cs="Angsana New"/>
                <w:snapToGrid w:val="0"/>
                <w:color w:val="000000"/>
                <w:sz w:val="26"/>
                <w:szCs w:val="26"/>
                <w:cs/>
                <w:lang w:eastAsia="th-TH"/>
              </w:rPr>
              <w:t xml:space="preserve">สิ้นสุดวันที่ </w:t>
            </w:r>
            <w:r w:rsidRPr="00F54A4F">
              <w:rPr>
                <w:rFonts w:ascii="Angsana New" w:hAnsi="Angsana New" w:cs="Angsana New"/>
                <w:snapToGrid w:val="0"/>
                <w:color w:val="000000"/>
                <w:sz w:val="26"/>
                <w:szCs w:val="26"/>
                <w:lang w:eastAsia="th-TH"/>
              </w:rPr>
              <w:t>3</w:t>
            </w:r>
            <w:r w:rsidR="00E55B34" w:rsidRPr="00F54A4F">
              <w:rPr>
                <w:rFonts w:ascii="Angsana New" w:hAnsi="Angsana New" w:cs="Angsana New"/>
                <w:snapToGrid w:val="0"/>
                <w:color w:val="000000"/>
                <w:sz w:val="26"/>
                <w:szCs w:val="26"/>
                <w:lang w:eastAsia="th-TH"/>
              </w:rPr>
              <w:t>1</w:t>
            </w:r>
            <w:r w:rsidRPr="00F54A4F">
              <w:rPr>
                <w:rFonts w:ascii="Angsana New" w:hAnsi="Angsana New" w:cs="Angsana New"/>
                <w:snapToGrid w:val="0"/>
                <w:color w:val="000000"/>
                <w:sz w:val="26"/>
                <w:szCs w:val="26"/>
                <w:lang w:eastAsia="th-TH"/>
              </w:rPr>
              <w:t xml:space="preserve"> </w:t>
            </w:r>
            <w:r w:rsidR="00E55B34" w:rsidRPr="00F54A4F">
              <w:rPr>
                <w:rFonts w:ascii="Angsana New" w:hAnsi="Angsana New" w:cs="Angsana New" w:hint="cs"/>
                <w:snapToGrid w:val="0"/>
                <w:color w:val="000000"/>
                <w:sz w:val="26"/>
                <w:szCs w:val="26"/>
                <w:cs/>
                <w:lang w:eastAsia="th-TH"/>
              </w:rPr>
              <w:t>ธันวาคม</w:t>
            </w:r>
            <w:r w:rsidRPr="00F54A4F">
              <w:rPr>
                <w:rFonts w:ascii="Angsana New" w:hAnsi="Angsana New" w:cs="Angsana New"/>
                <w:snapToGrid w:val="0"/>
                <w:color w:val="000000"/>
                <w:sz w:val="26"/>
                <w:szCs w:val="26"/>
                <w:cs/>
                <w:lang w:eastAsia="th-TH"/>
              </w:rPr>
              <w:t xml:space="preserve"> </w:t>
            </w:r>
            <w:r w:rsidRPr="00F54A4F">
              <w:rPr>
                <w:rFonts w:ascii="Angsana New" w:hAnsi="Angsana New" w:cs="Angsana New"/>
                <w:snapToGrid w:val="0"/>
                <w:color w:val="000000"/>
                <w:sz w:val="26"/>
                <w:szCs w:val="26"/>
                <w:lang w:eastAsia="th-TH"/>
              </w:rPr>
              <w:t>256</w:t>
            </w:r>
            <w:r w:rsidR="007D294D" w:rsidRPr="00F54A4F">
              <w:rPr>
                <w:rFonts w:ascii="Angsana New" w:hAnsi="Angsana New" w:cs="Angsana New"/>
                <w:snapToGrid w:val="0"/>
                <w:color w:val="000000"/>
                <w:sz w:val="26"/>
                <w:szCs w:val="26"/>
                <w:lang w:eastAsia="th-TH"/>
              </w:rPr>
              <w:t>7</w:t>
            </w:r>
          </w:p>
        </w:tc>
        <w:tc>
          <w:tcPr>
            <w:tcW w:w="1417" w:type="dxa"/>
          </w:tcPr>
          <w:p w14:paraId="389DCE5B" w14:textId="77777777" w:rsidR="00E14B10" w:rsidRPr="00055BC2" w:rsidRDefault="00E14B10" w:rsidP="00E14B10">
            <w:pPr>
              <w:keepNext/>
              <w:ind w:right="-108"/>
              <w:jc w:val="center"/>
              <w:outlineLvl w:val="6"/>
              <w:rPr>
                <w:rFonts w:ascii="Angsana New" w:hAnsi="Angsana New" w:cs="Angsana New"/>
                <w:sz w:val="26"/>
                <w:szCs w:val="26"/>
                <w:highlight w:val="yellow"/>
                <w:u w:val="single"/>
                <w:cs/>
              </w:rPr>
            </w:pPr>
          </w:p>
        </w:tc>
        <w:tc>
          <w:tcPr>
            <w:tcW w:w="142" w:type="dxa"/>
          </w:tcPr>
          <w:p w14:paraId="19024DCE" w14:textId="77777777" w:rsidR="00E14B10" w:rsidRPr="00055BC2" w:rsidRDefault="00E14B10" w:rsidP="00E14B10">
            <w:pPr>
              <w:ind w:left="150" w:right="537"/>
              <w:jc w:val="right"/>
              <w:rPr>
                <w:rFonts w:ascii="Angsana New" w:hAnsi="Angsana New" w:cs="Angsana New"/>
                <w:snapToGrid w:val="0"/>
                <w:color w:val="000000"/>
                <w:sz w:val="26"/>
                <w:szCs w:val="26"/>
                <w:highlight w:val="yellow"/>
                <w:cs/>
                <w:lang w:eastAsia="th-TH"/>
              </w:rPr>
            </w:pPr>
          </w:p>
        </w:tc>
        <w:tc>
          <w:tcPr>
            <w:tcW w:w="1306" w:type="dxa"/>
          </w:tcPr>
          <w:p w14:paraId="086F9C06" w14:textId="77777777" w:rsidR="00E14B10" w:rsidRPr="00055BC2" w:rsidRDefault="00E14B10" w:rsidP="00E14B10">
            <w:pPr>
              <w:keepNext/>
              <w:ind w:right="-108"/>
              <w:jc w:val="center"/>
              <w:outlineLvl w:val="6"/>
              <w:rPr>
                <w:rFonts w:ascii="Angsana New" w:hAnsi="Angsana New" w:cs="Angsana New"/>
                <w:sz w:val="26"/>
                <w:szCs w:val="26"/>
                <w:highlight w:val="yellow"/>
                <w:u w:val="single"/>
                <w:cs/>
              </w:rPr>
            </w:pPr>
          </w:p>
        </w:tc>
        <w:tc>
          <w:tcPr>
            <w:tcW w:w="142" w:type="dxa"/>
          </w:tcPr>
          <w:p w14:paraId="3CC150E5" w14:textId="77777777" w:rsidR="00E14B10" w:rsidRPr="00055BC2" w:rsidRDefault="00E14B10" w:rsidP="00E14B10">
            <w:pPr>
              <w:keepNext/>
              <w:ind w:right="-108"/>
              <w:jc w:val="center"/>
              <w:outlineLvl w:val="6"/>
              <w:rPr>
                <w:rFonts w:ascii="Angsana New" w:hAnsi="Angsana New" w:cs="Angsana New"/>
                <w:sz w:val="26"/>
                <w:szCs w:val="26"/>
                <w:highlight w:val="yellow"/>
                <w:u w:val="single"/>
                <w:cs/>
              </w:rPr>
            </w:pPr>
          </w:p>
        </w:tc>
        <w:tc>
          <w:tcPr>
            <w:tcW w:w="1417" w:type="dxa"/>
          </w:tcPr>
          <w:p w14:paraId="5F493C4D" w14:textId="77777777" w:rsidR="00E14B10" w:rsidRPr="00055BC2" w:rsidRDefault="00E14B10" w:rsidP="00E14B10">
            <w:pPr>
              <w:keepNext/>
              <w:ind w:right="-108"/>
              <w:jc w:val="center"/>
              <w:outlineLvl w:val="6"/>
              <w:rPr>
                <w:rFonts w:ascii="Angsana New" w:hAnsi="Angsana New" w:cs="Angsana New"/>
                <w:sz w:val="26"/>
                <w:szCs w:val="26"/>
                <w:highlight w:val="yellow"/>
                <w:u w:val="single"/>
                <w:cs/>
              </w:rPr>
            </w:pPr>
          </w:p>
        </w:tc>
      </w:tr>
      <w:tr w:rsidR="009C42D2" w:rsidRPr="007C0DA2" w14:paraId="2F2150E9" w14:textId="77777777" w:rsidTr="00E47E19">
        <w:trPr>
          <w:trHeight w:val="20"/>
        </w:trPr>
        <w:tc>
          <w:tcPr>
            <w:tcW w:w="5477" w:type="dxa"/>
          </w:tcPr>
          <w:p w14:paraId="3C8DD64C" w14:textId="77777777" w:rsidR="00E14B10" w:rsidRPr="00F54A4F" w:rsidRDefault="00E14B10" w:rsidP="00E14B10">
            <w:pPr>
              <w:ind w:right="-946"/>
              <w:jc w:val="thaiDistribute"/>
              <w:rPr>
                <w:rFonts w:ascii="Angsana New" w:hAnsi="Angsana New" w:cs="Angsana New"/>
                <w:snapToGrid w:val="0"/>
                <w:color w:val="000000"/>
                <w:sz w:val="26"/>
                <w:szCs w:val="26"/>
                <w:cs/>
                <w:lang w:eastAsia="th-TH"/>
              </w:rPr>
            </w:pPr>
            <w:r w:rsidRPr="00F54A4F">
              <w:rPr>
                <w:rFonts w:ascii="Angsana New" w:hAnsi="Angsana New" w:cs="Angsana New"/>
                <w:snapToGrid w:val="0"/>
                <w:color w:val="000000"/>
                <w:sz w:val="26"/>
                <w:szCs w:val="26"/>
                <w:cs/>
                <w:lang w:eastAsia="th-TH"/>
              </w:rPr>
              <w:t>รายการที่อาจถูกจัดประเภทใหม่ไว้ในกำไรหรือขาดทุนในภายหลัง</w:t>
            </w:r>
          </w:p>
        </w:tc>
        <w:tc>
          <w:tcPr>
            <w:tcW w:w="1417" w:type="dxa"/>
          </w:tcPr>
          <w:p w14:paraId="2862F635" w14:textId="77777777" w:rsidR="00E14B10" w:rsidRPr="00055BC2" w:rsidRDefault="00E14B10" w:rsidP="00E14B10">
            <w:pPr>
              <w:keepNext/>
              <w:ind w:right="-108"/>
              <w:jc w:val="center"/>
              <w:outlineLvl w:val="6"/>
              <w:rPr>
                <w:rFonts w:ascii="Angsana New" w:hAnsi="Angsana New" w:cs="Angsana New"/>
                <w:sz w:val="26"/>
                <w:szCs w:val="26"/>
                <w:highlight w:val="yellow"/>
                <w:u w:val="single"/>
                <w:cs/>
              </w:rPr>
            </w:pPr>
          </w:p>
        </w:tc>
        <w:tc>
          <w:tcPr>
            <w:tcW w:w="142" w:type="dxa"/>
          </w:tcPr>
          <w:p w14:paraId="778C0580" w14:textId="77777777" w:rsidR="00E14B10" w:rsidRPr="00055BC2" w:rsidRDefault="00E14B10" w:rsidP="00E14B10">
            <w:pPr>
              <w:ind w:left="150" w:right="537"/>
              <w:jc w:val="right"/>
              <w:rPr>
                <w:rFonts w:ascii="Angsana New" w:hAnsi="Angsana New" w:cs="Angsana New"/>
                <w:snapToGrid w:val="0"/>
                <w:color w:val="000000"/>
                <w:sz w:val="26"/>
                <w:szCs w:val="26"/>
                <w:highlight w:val="yellow"/>
                <w:cs/>
                <w:lang w:eastAsia="th-TH"/>
              </w:rPr>
            </w:pPr>
          </w:p>
        </w:tc>
        <w:tc>
          <w:tcPr>
            <w:tcW w:w="1306" w:type="dxa"/>
          </w:tcPr>
          <w:p w14:paraId="51BBECD2" w14:textId="77777777" w:rsidR="00E14B10" w:rsidRPr="00055BC2" w:rsidRDefault="00E14B10" w:rsidP="00E14B10">
            <w:pPr>
              <w:keepNext/>
              <w:ind w:right="-108"/>
              <w:jc w:val="center"/>
              <w:outlineLvl w:val="6"/>
              <w:rPr>
                <w:rFonts w:ascii="Angsana New" w:hAnsi="Angsana New" w:cs="Angsana New"/>
                <w:sz w:val="26"/>
                <w:szCs w:val="26"/>
                <w:highlight w:val="yellow"/>
                <w:u w:val="single"/>
                <w:cs/>
              </w:rPr>
            </w:pPr>
          </w:p>
        </w:tc>
        <w:tc>
          <w:tcPr>
            <w:tcW w:w="142" w:type="dxa"/>
          </w:tcPr>
          <w:p w14:paraId="31790EBB" w14:textId="77777777" w:rsidR="00E14B10" w:rsidRPr="00055BC2" w:rsidRDefault="00E14B10" w:rsidP="00E14B10">
            <w:pPr>
              <w:keepNext/>
              <w:ind w:right="-108"/>
              <w:jc w:val="center"/>
              <w:outlineLvl w:val="6"/>
              <w:rPr>
                <w:rFonts w:ascii="Angsana New" w:hAnsi="Angsana New" w:cs="Angsana New"/>
                <w:sz w:val="26"/>
                <w:szCs w:val="26"/>
                <w:highlight w:val="yellow"/>
                <w:u w:val="single"/>
                <w:cs/>
              </w:rPr>
            </w:pPr>
          </w:p>
        </w:tc>
        <w:tc>
          <w:tcPr>
            <w:tcW w:w="1417" w:type="dxa"/>
          </w:tcPr>
          <w:p w14:paraId="0C36D8A1" w14:textId="77777777" w:rsidR="00E14B10" w:rsidRPr="00055BC2" w:rsidRDefault="00E14B10" w:rsidP="00E14B10">
            <w:pPr>
              <w:keepNext/>
              <w:ind w:right="-108"/>
              <w:jc w:val="center"/>
              <w:outlineLvl w:val="6"/>
              <w:rPr>
                <w:rFonts w:ascii="Angsana New" w:hAnsi="Angsana New" w:cs="Angsana New"/>
                <w:sz w:val="26"/>
                <w:szCs w:val="26"/>
                <w:highlight w:val="yellow"/>
                <w:u w:val="single"/>
                <w:cs/>
              </w:rPr>
            </w:pPr>
          </w:p>
        </w:tc>
      </w:tr>
      <w:tr w:rsidR="009C42D2" w:rsidRPr="007C0DA2" w14:paraId="62A736AA" w14:textId="77777777" w:rsidTr="00E47E19">
        <w:trPr>
          <w:trHeight w:val="20"/>
        </w:trPr>
        <w:tc>
          <w:tcPr>
            <w:tcW w:w="5477" w:type="dxa"/>
          </w:tcPr>
          <w:p w14:paraId="2C29CBDE" w14:textId="77777777" w:rsidR="007D294D" w:rsidRPr="00F54A4F" w:rsidRDefault="007D294D" w:rsidP="00F54A4F">
            <w:pPr>
              <w:ind w:left="150" w:right="-30"/>
              <w:rPr>
                <w:rFonts w:ascii="Angsana New" w:hAnsi="Angsana New" w:cs="Angsana New"/>
                <w:snapToGrid w:val="0"/>
                <w:color w:val="000000"/>
                <w:sz w:val="26"/>
                <w:szCs w:val="26"/>
                <w:cs/>
                <w:lang w:eastAsia="th-TH"/>
              </w:rPr>
            </w:pPr>
            <w:r w:rsidRPr="00F54A4F">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7" w:type="dxa"/>
          </w:tcPr>
          <w:p w14:paraId="5A7ED997" w14:textId="28F1910C" w:rsidR="007D294D" w:rsidRPr="00055BC2" w:rsidRDefault="007D294D" w:rsidP="007D294D">
            <w:pPr>
              <w:ind w:right="142"/>
              <w:jc w:val="right"/>
              <w:rPr>
                <w:rFonts w:ascii="Angsana New" w:hAnsi="Angsana New" w:cs="Angsana New"/>
                <w:sz w:val="26"/>
                <w:szCs w:val="26"/>
                <w:highlight w:val="yellow"/>
              </w:rPr>
            </w:pPr>
            <w:r w:rsidRPr="00540F43">
              <w:rPr>
                <w:rFonts w:ascii="Angsana New" w:hAnsi="Angsana New" w:cs="Angsana New"/>
                <w:sz w:val="26"/>
                <w:szCs w:val="26"/>
              </w:rPr>
              <w:t>11,822,021.36</w:t>
            </w:r>
          </w:p>
        </w:tc>
        <w:tc>
          <w:tcPr>
            <w:tcW w:w="142" w:type="dxa"/>
          </w:tcPr>
          <w:p w14:paraId="4F6E5CCE" w14:textId="77777777" w:rsidR="007D294D" w:rsidRPr="00055BC2" w:rsidRDefault="007D294D" w:rsidP="007D294D">
            <w:pPr>
              <w:ind w:left="150" w:right="419"/>
              <w:jc w:val="right"/>
              <w:rPr>
                <w:rFonts w:ascii="Angsana New" w:hAnsi="Angsana New" w:cs="Angsana New"/>
                <w:sz w:val="26"/>
                <w:szCs w:val="26"/>
                <w:highlight w:val="yellow"/>
              </w:rPr>
            </w:pPr>
          </w:p>
        </w:tc>
        <w:tc>
          <w:tcPr>
            <w:tcW w:w="1306" w:type="dxa"/>
          </w:tcPr>
          <w:p w14:paraId="57EB3AB4" w14:textId="484422E4" w:rsidR="007D294D" w:rsidRPr="00055BC2" w:rsidRDefault="007D294D" w:rsidP="007D294D">
            <w:pPr>
              <w:keepNext/>
              <w:ind w:left="-30" w:right="-34"/>
              <w:jc w:val="center"/>
              <w:outlineLvl w:val="6"/>
              <w:rPr>
                <w:rFonts w:ascii="Angsana New" w:hAnsi="Angsana New" w:cs="Angsana New"/>
                <w:sz w:val="26"/>
                <w:szCs w:val="26"/>
                <w:highlight w:val="yellow"/>
              </w:rPr>
            </w:pPr>
            <w:r w:rsidRPr="007423DB">
              <w:rPr>
                <w:rFonts w:ascii="Angsana New" w:hAnsi="Angsana New" w:cs="Angsana New"/>
                <w:sz w:val="26"/>
                <w:szCs w:val="26"/>
              </w:rPr>
              <w:t>-</w:t>
            </w:r>
          </w:p>
        </w:tc>
        <w:tc>
          <w:tcPr>
            <w:tcW w:w="142" w:type="dxa"/>
          </w:tcPr>
          <w:p w14:paraId="7637EC7F" w14:textId="77777777" w:rsidR="007D294D" w:rsidRPr="00055BC2" w:rsidRDefault="007D294D" w:rsidP="007D294D">
            <w:pPr>
              <w:keepNext/>
              <w:ind w:right="419"/>
              <w:jc w:val="center"/>
              <w:outlineLvl w:val="6"/>
              <w:rPr>
                <w:rFonts w:ascii="Angsana New" w:hAnsi="Angsana New" w:cs="Angsana New"/>
                <w:sz w:val="26"/>
                <w:szCs w:val="26"/>
                <w:highlight w:val="yellow"/>
              </w:rPr>
            </w:pPr>
          </w:p>
        </w:tc>
        <w:tc>
          <w:tcPr>
            <w:tcW w:w="1417" w:type="dxa"/>
          </w:tcPr>
          <w:p w14:paraId="5A78AD8F" w14:textId="5CC7EAAC" w:rsidR="007D294D" w:rsidRPr="00055BC2" w:rsidRDefault="007D294D" w:rsidP="007D294D">
            <w:pPr>
              <w:ind w:right="142"/>
              <w:jc w:val="right"/>
              <w:rPr>
                <w:rFonts w:ascii="Angsana New" w:hAnsi="Angsana New" w:cs="Angsana New"/>
                <w:sz w:val="26"/>
                <w:szCs w:val="26"/>
                <w:highlight w:val="yellow"/>
              </w:rPr>
            </w:pPr>
            <w:r w:rsidRPr="00540F43">
              <w:rPr>
                <w:rFonts w:ascii="Angsana New" w:hAnsi="Angsana New" w:cs="Angsana New"/>
                <w:sz w:val="26"/>
                <w:szCs w:val="26"/>
              </w:rPr>
              <w:t>11,822,021.36</w:t>
            </w:r>
          </w:p>
        </w:tc>
      </w:tr>
      <w:tr w:rsidR="009C42D2" w:rsidRPr="007C0DA2" w14:paraId="61A57185" w14:textId="77777777" w:rsidTr="00E47E19">
        <w:trPr>
          <w:trHeight w:val="20"/>
        </w:trPr>
        <w:tc>
          <w:tcPr>
            <w:tcW w:w="5477" w:type="dxa"/>
          </w:tcPr>
          <w:p w14:paraId="43E9114B" w14:textId="77777777" w:rsidR="007D294D" w:rsidRPr="00F54A4F" w:rsidRDefault="007D294D" w:rsidP="00B128B8">
            <w:pPr>
              <w:ind w:right="-946" w:firstLine="150"/>
              <w:rPr>
                <w:rFonts w:ascii="Angsana New" w:hAnsi="Angsana New" w:cs="Angsana New"/>
                <w:snapToGrid w:val="0"/>
                <w:color w:val="000000"/>
                <w:sz w:val="26"/>
                <w:szCs w:val="26"/>
                <w:cs/>
                <w:lang w:eastAsia="th-TH"/>
              </w:rPr>
            </w:pPr>
            <w:r w:rsidRPr="00F54A4F">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7" w:type="dxa"/>
          </w:tcPr>
          <w:p w14:paraId="5F49358C" w14:textId="3E76EF56" w:rsidR="007D294D" w:rsidRPr="00055BC2" w:rsidRDefault="007D294D" w:rsidP="007D294D">
            <w:pPr>
              <w:ind w:right="142"/>
              <w:jc w:val="right"/>
              <w:rPr>
                <w:rFonts w:ascii="Angsana New" w:hAnsi="Angsana New" w:cs="Angsana New"/>
                <w:sz w:val="26"/>
                <w:szCs w:val="26"/>
                <w:highlight w:val="yellow"/>
                <w:cs/>
              </w:rPr>
            </w:pPr>
            <w:r w:rsidRPr="007423DB">
              <w:rPr>
                <w:rFonts w:ascii="Angsana New" w:hAnsi="Angsana New" w:cs="Angsana New"/>
                <w:sz w:val="26"/>
                <w:szCs w:val="26"/>
              </w:rPr>
              <w:t>(36,466,055.00)</w:t>
            </w:r>
          </w:p>
        </w:tc>
        <w:tc>
          <w:tcPr>
            <w:tcW w:w="142" w:type="dxa"/>
          </w:tcPr>
          <w:p w14:paraId="16982AC2" w14:textId="77777777" w:rsidR="007D294D" w:rsidRPr="00055BC2" w:rsidRDefault="007D294D" w:rsidP="007D294D">
            <w:pPr>
              <w:ind w:left="150" w:right="254"/>
              <w:jc w:val="right"/>
              <w:rPr>
                <w:rFonts w:ascii="Angsana New" w:hAnsi="Angsana New" w:cs="Angsana New"/>
                <w:sz w:val="26"/>
                <w:szCs w:val="26"/>
                <w:highlight w:val="yellow"/>
              </w:rPr>
            </w:pPr>
          </w:p>
        </w:tc>
        <w:tc>
          <w:tcPr>
            <w:tcW w:w="1306" w:type="dxa"/>
          </w:tcPr>
          <w:p w14:paraId="66AD015B" w14:textId="7085C4B6" w:rsidR="007D294D" w:rsidRPr="00055BC2" w:rsidRDefault="007D294D" w:rsidP="007D294D">
            <w:pPr>
              <w:keepNext/>
              <w:ind w:left="-30" w:right="-34"/>
              <w:jc w:val="center"/>
              <w:outlineLvl w:val="6"/>
              <w:rPr>
                <w:rFonts w:ascii="Angsana New" w:hAnsi="Angsana New" w:cs="Angsana New"/>
                <w:sz w:val="26"/>
                <w:szCs w:val="26"/>
                <w:highlight w:val="yellow"/>
              </w:rPr>
            </w:pPr>
            <w:r w:rsidRPr="007423DB">
              <w:rPr>
                <w:rFonts w:ascii="Angsana New" w:hAnsi="Angsana New" w:cs="Angsana New"/>
                <w:sz w:val="26"/>
                <w:szCs w:val="26"/>
              </w:rPr>
              <w:t>-</w:t>
            </w:r>
          </w:p>
        </w:tc>
        <w:tc>
          <w:tcPr>
            <w:tcW w:w="142" w:type="dxa"/>
          </w:tcPr>
          <w:p w14:paraId="1619F8B2" w14:textId="77777777" w:rsidR="007D294D" w:rsidRPr="00055BC2" w:rsidRDefault="007D294D" w:rsidP="007D294D">
            <w:pPr>
              <w:keepNext/>
              <w:ind w:right="254"/>
              <w:jc w:val="center"/>
              <w:outlineLvl w:val="6"/>
              <w:rPr>
                <w:rFonts w:ascii="Angsana New" w:hAnsi="Angsana New" w:cs="Angsana New"/>
                <w:sz w:val="26"/>
                <w:szCs w:val="26"/>
                <w:highlight w:val="yellow"/>
              </w:rPr>
            </w:pPr>
          </w:p>
        </w:tc>
        <w:tc>
          <w:tcPr>
            <w:tcW w:w="1417" w:type="dxa"/>
          </w:tcPr>
          <w:p w14:paraId="7D668912" w14:textId="48F377E2" w:rsidR="007D294D" w:rsidRPr="00055BC2" w:rsidRDefault="007D294D" w:rsidP="007D294D">
            <w:pPr>
              <w:ind w:right="142"/>
              <w:jc w:val="right"/>
              <w:rPr>
                <w:rFonts w:ascii="Angsana New" w:hAnsi="Angsana New" w:cs="Angsana New"/>
                <w:sz w:val="26"/>
                <w:szCs w:val="26"/>
                <w:highlight w:val="yellow"/>
                <w:cs/>
              </w:rPr>
            </w:pPr>
            <w:r w:rsidRPr="007423DB">
              <w:rPr>
                <w:rFonts w:ascii="Angsana New" w:hAnsi="Angsana New" w:cs="Angsana New"/>
                <w:sz w:val="26"/>
                <w:szCs w:val="26"/>
              </w:rPr>
              <w:t>(36,466,055.00)</w:t>
            </w:r>
          </w:p>
        </w:tc>
      </w:tr>
      <w:tr w:rsidR="009C42D2" w:rsidRPr="007C0DA2" w14:paraId="66ADE1A6" w14:textId="77777777" w:rsidTr="00E47E19">
        <w:trPr>
          <w:trHeight w:val="20"/>
        </w:trPr>
        <w:tc>
          <w:tcPr>
            <w:tcW w:w="5477" w:type="dxa"/>
          </w:tcPr>
          <w:p w14:paraId="2300F06E" w14:textId="77777777" w:rsidR="007D294D" w:rsidRPr="00F54A4F" w:rsidRDefault="007D294D" w:rsidP="007D294D">
            <w:pPr>
              <w:ind w:right="-946"/>
              <w:jc w:val="thaiDistribute"/>
              <w:rPr>
                <w:rFonts w:ascii="Angsana New" w:hAnsi="Angsana New" w:cs="Angsana New"/>
                <w:snapToGrid w:val="0"/>
                <w:color w:val="000000"/>
                <w:sz w:val="26"/>
                <w:szCs w:val="26"/>
                <w:cs/>
                <w:lang w:eastAsia="th-TH"/>
              </w:rPr>
            </w:pPr>
            <w:r w:rsidRPr="00F54A4F">
              <w:rPr>
                <w:rFonts w:ascii="Angsana New" w:hAnsi="Angsana New" w:cs="Angsana New"/>
                <w:snapToGrid w:val="0"/>
                <w:color w:val="000000"/>
                <w:sz w:val="26"/>
                <w:szCs w:val="26"/>
                <w:cs/>
                <w:lang w:eastAsia="th-TH"/>
              </w:rPr>
              <w:t>รายการที่จะไม่ถูกจัดประเภทใหม่ไว้ในกำไรหรือขาดทุนในภายหลัง</w:t>
            </w:r>
          </w:p>
        </w:tc>
        <w:tc>
          <w:tcPr>
            <w:tcW w:w="1417" w:type="dxa"/>
          </w:tcPr>
          <w:p w14:paraId="76148220" w14:textId="77777777" w:rsidR="007D294D" w:rsidRPr="00055BC2" w:rsidRDefault="007D294D" w:rsidP="007D294D">
            <w:pPr>
              <w:ind w:right="142"/>
              <w:jc w:val="right"/>
              <w:rPr>
                <w:rFonts w:ascii="Angsana New" w:hAnsi="Angsana New" w:cs="Angsana New"/>
                <w:sz w:val="26"/>
                <w:szCs w:val="26"/>
                <w:highlight w:val="yellow"/>
              </w:rPr>
            </w:pPr>
          </w:p>
        </w:tc>
        <w:tc>
          <w:tcPr>
            <w:tcW w:w="142" w:type="dxa"/>
          </w:tcPr>
          <w:p w14:paraId="0BD1017C" w14:textId="77777777" w:rsidR="007D294D" w:rsidRPr="00055BC2" w:rsidRDefault="007D294D" w:rsidP="007D294D">
            <w:pPr>
              <w:ind w:left="150" w:right="254"/>
              <w:jc w:val="right"/>
              <w:rPr>
                <w:rFonts w:ascii="Angsana New" w:hAnsi="Angsana New" w:cs="Angsana New"/>
                <w:sz w:val="26"/>
                <w:szCs w:val="26"/>
                <w:highlight w:val="yellow"/>
              </w:rPr>
            </w:pPr>
          </w:p>
        </w:tc>
        <w:tc>
          <w:tcPr>
            <w:tcW w:w="1306" w:type="dxa"/>
          </w:tcPr>
          <w:p w14:paraId="6C32AF43" w14:textId="77777777" w:rsidR="007D294D" w:rsidRPr="00055BC2" w:rsidRDefault="007D294D" w:rsidP="007D294D">
            <w:pPr>
              <w:keepNext/>
              <w:ind w:left="-30" w:right="-34"/>
              <w:jc w:val="center"/>
              <w:outlineLvl w:val="6"/>
              <w:rPr>
                <w:rFonts w:ascii="Angsana New" w:hAnsi="Angsana New" w:cs="Angsana New"/>
                <w:sz w:val="26"/>
                <w:szCs w:val="26"/>
                <w:highlight w:val="yellow"/>
                <w:cs/>
              </w:rPr>
            </w:pPr>
          </w:p>
        </w:tc>
        <w:tc>
          <w:tcPr>
            <w:tcW w:w="142" w:type="dxa"/>
          </w:tcPr>
          <w:p w14:paraId="6F7A8689" w14:textId="77777777" w:rsidR="007D294D" w:rsidRPr="00055BC2" w:rsidRDefault="007D294D" w:rsidP="007D294D">
            <w:pPr>
              <w:keepNext/>
              <w:ind w:right="254"/>
              <w:jc w:val="center"/>
              <w:outlineLvl w:val="6"/>
              <w:rPr>
                <w:rFonts w:ascii="Angsana New" w:hAnsi="Angsana New" w:cs="Angsana New"/>
                <w:sz w:val="26"/>
                <w:szCs w:val="26"/>
                <w:highlight w:val="yellow"/>
              </w:rPr>
            </w:pPr>
          </w:p>
        </w:tc>
        <w:tc>
          <w:tcPr>
            <w:tcW w:w="1417" w:type="dxa"/>
          </w:tcPr>
          <w:p w14:paraId="4A8836DF" w14:textId="77777777" w:rsidR="007D294D" w:rsidRPr="00055BC2" w:rsidRDefault="007D294D" w:rsidP="007D294D">
            <w:pPr>
              <w:ind w:right="393"/>
              <w:jc w:val="right"/>
              <w:rPr>
                <w:rFonts w:ascii="Angsana New" w:hAnsi="Angsana New" w:cs="Angsana New"/>
                <w:sz w:val="26"/>
                <w:szCs w:val="26"/>
                <w:highlight w:val="yellow"/>
              </w:rPr>
            </w:pPr>
          </w:p>
        </w:tc>
      </w:tr>
      <w:tr w:rsidR="009C42D2" w:rsidRPr="007C0DA2" w14:paraId="2A05D586" w14:textId="77777777" w:rsidTr="00E47E19">
        <w:trPr>
          <w:trHeight w:val="20"/>
        </w:trPr>
        <w:tc>
          <w:tcPr>
            <w:tcW w:w="5477" w:type="dxa"/>
          </w:tcPr>
          <w:p w14:paraId="37B698F0" w14:textId="77777777" w:rsidR="007D294D" w:rsidRPr="00F54A4F" w:rsidRDefault="007D294D" w:rsidP="00384C60">
            <w:pPr>
              <w:ind w:right="-946" w:firstLine="150"/>
              <w:rPr>
                <w:rFonts w:ascii="Angsana New" w:hAnsi="Angsana New" w:cs="Angsana New"/>
                <w:snapToGrid w:val="0"/>
                <w:color w:val="000000"/>
                <w:sz w:val="26"/>
                <w:szCs w:val="26"/>
                <w:lang w:eastAsia="th-TH"/>
              </w:rPr>
            </w:pPr>
            <w:r w:rsidRPr="00F54A4F">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7315FDC9" w14:textId="77777777" w:rsidR="007D294D" w:rsidRPr="00F54A4F" w:rsidRDefault="007D294D" w:rsidP="00A44BD9">
            <w:pPr>
              <w:ind w:left="334" w:right="-946" w:firstLine="150"/>
              <w:rPr>
                <w:rFonts w:ascii="Angsana New" w:hAnsi="Angsana New" w:cs="Angsana New"/>
                <w:snapToGrid w:val="0"/>
                <w:color w:val="000000"/>
                <w:sz w:val="26"/>
                <w:szCs w:val="26"/>
                <w:cs/>
                <w:lang w:eastAsia="th-TH"/>
              </w:rPr>
            </w:pPr>
            <w:r w:rsidRPr="00F54A4F">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7" w:type="dxa"/>
          </w:tcPr>
          <w:p w14:paraId="37FB08DF" w14:textId="77777777" w:rsidR="007D294D" w:rsidRPr="004D0DBB" w:rsidRDefault="007D294D" w:rsidP="007D294D">
            <w:pPr>
              <w:ind w:right="142"/>
              <w:jc w:val="right"/>
              <w:rPr>
                <w:rFonts w:ascii="Angsana New" w:hAnsi="Angsana New" w:cs="Angsana New"/>
                <w:sz w:val="26"/>
                <w:szCs w:val="26"/>
                <w:highlight w:val="yellow"/>
              </w:rPr>
            </w:pPr>
          </w:p>
          <w:p w14:paraId="38C2C2C5" w14:textId="34902C54" w:rsidR="007D294D" w:rsidRPr="00055BC2" w:rsidRDefault="007D294D" w:rsidP="007D294D">
            <w:pPr>
              <w:ind w:right="142"/>
              <w:jc w:val="right"/>
              <w:rPr>
                <w:rFonts w:ascii="Angsana New" w:hAnsi="Angsana New" w:cs="Angsana New"/>
                <w:sz w:val="26"/>
                <w:szCs w:val="26"/>
                <w:highlight w:val="yellow"/>
              </w:rPr>
            </w:pPr>
            <w:r>
              <w:rPr>
                <w:rFonts w:ascii="Angsana New" w:hAnsi="Angsana New" w:cs="Angsana New"/>
                <w:sz w:val="26"/>
                <w:szCs w:val="26"/>
              </w:rPr>
              <w:t>6</w:t>
            </w:r>
            <w:r w:rsidRPr="0010367D">
              <w:rPr>
                <w:rFonts w:ascii="Angsana New" w:hAnsi="Angsana New" w:cs="Angsana New"/>
                <w:sz w:val="26"/>
                <w:szCs w:val="26"/>
              </w:rPr>
              <w:t>,3</w:t>
            </w:r>
            <w:r>
              <w:rPr>
                <w:rFonts w:ascii="Angsana New" w:hAnsi="Angsana New" w:cs="Angsana New"/>
                <w:sz w:val="26"/>
                <w:szCs w:val="26"/>
              </w:rPr>
              <w:t>72</w:t>
            </w:r>
            <w:r w:rsidRPr="0010367D">
              <w:rPr>
                <w:rFonts w:ascii="Angsana New" w:hAnsi="Angsana New" w:cs="Angsana New"/>
                <w:sz w:val="26"/>
                <w:szCs w:val="26"/>
              </w:rPr>
              <w:t>,</w:t>
            </w:r>
            <w:r>
              <w:rPr>
                <w:rFonts w:ascii="Angsana New" w:hAnsi="Angsana New" w:cs="Angsana New"/>
                <w:sz w:val="26"/>
                <w:szCs w:val="26"/>
              </w:rPr>
              <w:t>930</w:t>
            </w:r>
            <w:r w:rsidRPr="0010367D">
              <w:rPr>
                <w:rFonts w:ascii="Angsana New" w:hAnsi="Angsana New" w:cs="Angsana New"/>
                <w:sz w:val="26"/>
                <w:szCs w:val="26"/>
              </w:rPr>
              <w:t>.5</w:t>
            </w:r>
            <w:r>
              <w:rPr>
                <w:rFonts w:ascii="Angsana New" w:hAnsi="Angsana New" w:cs="Angsana New"/>
                <w:sz w:val="26"/>
                <w:szCs w:val="26"/>
              </w:rPr>
              <w:t>3</w:t>
            </w:r>
          </w:p>
        </w:tc>
        <w:tc>
          <w:tcPr>
            <w:tcW w:w="142" w:type="dxa"/>
          </w:tcPr>
          <w:p w14:paraId="22B6E253" w14:textId="77777777" w:rsidR="007D294D" w:rsidRPr="00055BC2" w:rsidRDefault="007D294D" w:rsidP="007D294D">
            <w:pPr>
              <w:ind w:left="150" w:right="254"/>
              <w:jc w:val="right"/>
              <w:rPr>
                <w:rFonts w:ascii="Angsana New" w:hAnsi="Angsana New" w:cs="Angsana New"/>
                <w:sz w:val="26"/>
                <w:szCs w:val="26"/>
                <w:highlight w:val="yellow"/>
              </w:rPr>
            </w:pPr>
          </w:p>
        </w:tc>
        <w:tc>
          <w:tcPr>
            <w:tcW w:w="1306" w:type="dxa"/>
          </w:tcPr>
          <w:p w14:paraId="40DDD0CE" w14:textId="77777777" w:rsidR="007D294D" w:rsidRPr="00055BC2" w:rsidRDefault="007D294D" w:rsidP="007D294D">
            <w:pPr>
              <w:ind w:right="142"/>
              <w:jc w:val="right"/>
              <w:rPr>
                <w:rFonts w:ascii="Angsana New" w:hAnsi="Angsana New" w:cs="Angsana New"/>
                <w:sz w:val="26"/>
                <w:szCs w:val="26"/>
                <w:highlight w:val="yellow"/>
              </w:rPr>
            </w:pPr>
          </w:p>
          <w:p w14:paraId="153A4086" w14:textId="18A03A71" w:rsidR="007D294D" w:rsidRPr="00055BC2" w:rsidRDefault="007D294D" w:rsidP="007D294D">
            <w:pPr>
              <w:ind w:right="142"/>
              <w:jc w:val="right"/>
              <w:rPr>
                <w:rFonts w:ascii="Angsana New" w:hAnsi="Angsana New" w:cs="Angsana New"/>
                <w:sz w:val="26"/>
                <w:szCs w:val="26"/>
                <w:highlight w:val="yellow"/>
              </w:rPr>
            </w:pPr>
            <w:r w:rsidRPr="0010654F">
              <w:rPr>
                <w:rFonts w:ascii="Angsana New" w:hAnsi="Angsana New" w:cs="Angsana New"/>
                <w:sz w:val="26"/>
                <w:szCs w:val="26"/>
              </w:rPr>
              <w:t>(</w:t>
            </w:r>
            <w:r>
              <w:rPr>
                <w:rFonts w:ascii="Angsana New" w:hAnsi="Angsana New" w:cs="Angsana New"/>
                <w:sz w:val="26"/>
                <w:szCs w:val="26"/>
              </w:rPr>
              <w:t>1</w:t>
            </w:r>
            <w:r w:rsidRPr="0010654F">
              <w:rPr>
                <w:rFonts w:ascii="Angsana New" w:hAnsi="Angsana New" w:cs="Angsana New"/>
                <w:sz w:val="26"/>
                <w:szCs w:val="26"/>
              </w:rPr>
              <w:t>,</w:t>
            </w:r>
            <w:r>
              <w:rPr>
                <w:rFonts w:ascii="Angsana New" w:hAnsi="Angsana New" w:cs="Angsana New"/>
                <w:sz w:val="26"/>
                <w:szCs w:val="26"/>
              </w:rPr>
              <w:t>274</w:t>
            </w:r>
            <w:r w:rsidRPr="0010654F">
              <w:rPr>
                <w:rFonts w:ascii="Angsana New" w:hAnsi="Angsana New" w:cs="Angsana New"/>
                <w:sz w:val="26"/>
                <w:szCs w:val="26"/>
              </w:rPr>
              <w:t>,</w:t>
            </w:r>
            <w:r>
              <w:rPr>
                <w:rFonts w:ascii="Angsana New" w:hAnsi="Angsana New" w:cs="Angsana New"/>
                <w:sz w:val="26"/>
                <w:szCs w:val="26"/>
              </w:rPr>
              <w:t>586</w:t>
            </w:r>
            <w:r w:rsidRPr="0010654F">
              <w:rPr>
                <w:rFonts w:ascii="Angsana New" w:hAnsi="Angsana New" w:cs="Angsana New"/>
                <w:sz w:val="26"/>
                <w:szCs w:val="26"/>
              </w:rPr>
              <w:t>.</w:t>
            </w:r>
            <w:r>
              <w:rPr>
                <w:rFonts w:ascii="Angsana New" w:hAnsi="Angsana New" w:cs="Angsana New"/>
                <w:sz w:val="26"/>
                <w:szCs w:val="26"/>
              </w:rPr>
              <w:t>09</w:t>
            </w:r>
            <w:r w:rsidRPr="0010654F">
              <w:rPr>
                <w:rFonts w:ascii="Angsana New" w:hAnsi="Angsana New" w:cs="Angsana New"/>
                <w:sz w:val="26"/>
                <w:szCs w:val="26"/>
              </w:rPr>
              <w:t>)</w:t>
            </w:r>
          </w:p>
        </w:tc>
        <w:tc>
          <w:tcPr>
            <w:tcW w:w="142" w:type="dxa"/>
          </w:tcPr>
          <w:p w14:paraId="76CA02C2" w14:textId="77777777" w:rsidR="007D294D" w:rsidRPr="00055BC2" w:rsidRDefault="007D294D" w:rsidP="007D294D">
            <w:pPr>
              <w:keepNext/>
              <w:ind w:right="254"/>
              <w:jc w:val="center"/>
              <w:outlineLvl w:val="6"/>
              <w:rPr>
                <w:rFonts w:ascii="Angsana New" w:hAnsi="Angsana New" w:cs="Angsana New"/>
                <w:sz w:val="26"/>
                <w:szCs w:val="26"/>
                <w:highlight w:val="yellow"/>
              </w:rPr>
            </w:pPr>
          </w:p>
        </w:tc>
        <w:tc>
          <w:tcPr>
            <w:tcW w:w="1417" w:type="dxa"/>
          </w:tcPr>
          <w:p w14:paraId="4325BE7B" w14:textId="77777777" w:rsidR="007D294D" w:rsidRPr="004D0DBB" w:rsidRDefault="007D294D" w:rsidP="007D294D">
            <w:pPr>
              <w:ind w:right="142"/>
              <w:jc w:val="right"/>
              <w:rPr>
                <w:rFonts w:ascii="Angsana New" w:hAnsi="Angsana New" w:cs="Angsana New"/>
                <w:sz w:val="26"/>
                <w:szCs w:val="26"/>
                <w:highlight w:val="yellow"/>
              </w:rPr>
            </w:pPr>
          </w:p>
          <w:p w14:paraId="1C84B44E" w14:textId="1A094875" w:rsidR="007D294D" w:rsidRPr="00055BC2" w:rsidRDefault="007D294D" w:rsidP="007D294D">
            <w:pPr>
              <w:ind w:right="142"/>
              <w:jc w:val="right"/>
              <w:rPr>
                <w:rFonts w:ascii="Angsana New" w:hAnsi="Angsana New" w:cs="Angsana New"/>
                <w:sz w:val="26"/>
                <w:szCs w:val="26"/>
                <w:highlight w:val="yellow"/>
              </w:rPr>
            </w:pPr>
            <w:r>
              <w:rPr>
                <w:rFonts w:ascii="Angsana New" w:hAnsi="Angsana New" w:cs="Angsana New"/>
                <w:sz w:val="26"/>
                <w:szCs w:val="26"/>
              </w:rPr>
              <w:t>5</w:t>
            </w:r>
            <w:r w:rsidRPr="0010654F">
              <w:rPr>
                <w:rFonts w:ascii="Angsana New" w:hAnsi="Angsana New" w:cs="Angsana New"/>
                <w:sz w:val="26"/>
                <w:szCs w:val="26"/>
              </w:rPr>
              <w:t>,</w:t>
            </w:r>
            <w:r>
              <w:rPr>
                <w:rFonts w:ascii="Angsana New" w:hAnsi="Angsana New" w:cs="Angsana New"/>
                <w:sz w:val="26"/>
                <w:szCs w:val="26"/>
              </w:rPr>
              <w:t>098</w:t>
            </w:r>
            <w:r w:rsidRPr="0010654F">
              <w:rPr>
                <w:rFonts w:ascii="Angsana New" w:hAnsi="Angsana New" w:cs="Angsana New"/>
                <w:sz w:val="26"/>
                <w:szCs w:val="26"/>
              </w:rPr>
              <w:t>,</w:t>
            </w:r>
            <w:r>
              <w:rPr>
                <w:rFonts w:ascii="Angsana New" w:hAnsi="Angsana New" w:cs="Angsana New"/>
                <w:sz w:val="26"/>
                <w:szCs w:val="26"/>
              </w:rPr>
              <w:t>344</w:t>
            </w:r>
            <w:r w:rsidRPr="0010654F">
              <w:rPr>
                <w:rFonts w:ascii="Angsana New" w:hAnsi="Angsana New" w:cs="Angsana New"/>
                <w:sz w:val="26"/>
                <w:szCs w:val="26"/>
              </w:rPr>
              <w:t>.</w:t>
            </w:r>
            <w:r>
              <w:rPr>
                <w:rFonts w:ascii="Angsana New" w:hAnsi="Angsana New" w:cs="Angsana New"/>
                <w:sz w:val="26"/>
                <w:szCs w:val="26"/>
              </w:rPr>
              <w:t>44</w:t>
            </w:r>
          </w:p>
        </w:tc>
      </w:tr>
      <w:tr w:rsidR="009C42D2" w:rsidRPr="007C0DA2" w14:paraId="4589494B" w14:textId="77777777" w:rsidTr="00E47E19">
        <w:trPr>
          <w:trHeight w:val="20"/>
        </w:trPr>
        <w:tc>
          <w:tcPr>
            <w:tcW w:w="5477" w:type="dxa"/>
          </w:tcPr>
          <w:p w14:paraId="3FA59201" w14:textId="3BAF8213" w:rsidR="007D294D" w:rsidRPr="00F54A4F" w:rsidRDefault="007D294D" w:rsidP="00A44BD9">
            <w:pPr>
              <w:ind w:right="-946" w:firstLine="150"/>
              <w:rPr>
                <w:rFonts w:ascii="Angsana New" w:hAnsi="Angsana New" w:cs="Angsana New"/>
                <w:snapToGrid w:val="0"/>
                <w:color w:val="000000"/>
                <w:sz w:val="26"/>
                <w:szCs w:val="26"/>
                <w:cs/>
                <w:lang w:eastAsia="th-TH"/>
              </w:rPr>
            </w:pPr>
            <w:r w:rsidRPr="00F54A4F">
              <w:rPr>
                <w:rFonts w:ascii="Angsana New" w:hAnsi="Angsana New" w:cs="Angsana New" w:hint="cs"/>
                <w:snapToGrid w:val="0"/>
                <w:color w:val="000000"/>
                <w:sz w:val="26"/>
                <w:szCs w:val="26"/>
                <w:cs/>
                <w:lang w:eastAsia="th-TH"/>
              </w:rPr>
              <w:t>ผลกำไร</w:t>
            </w:r>
            <w:r w:rsidRPr="00F54A4F">
              <w:rPr>
                <w:rFonts w:ascii="Angsana New" w:hAnsi="Angsana New" w:cs="Angsana New"/>
                <w:snapToGrid w:val="0"/>
                <w:color w:val="000000"/>
                <w:sz w:val="26"/>
                <w:szCs w:val="26"/>
                <w:lang w:eastAsia="th-TH"/>
              </w:rPr>
              <w:t>(</w:t>
            </w:r>
            <w:r w:rsidRPr="00F54A4F">
              <w:rPr>
                <w:rFonts w:ascii="Angsana New" w:hAnsi="Angsana New" w:cs="Angsana New" w:hint="cs"/>
                <w:snapToGrid w:val="0"/>
                <w:color w:val="000000"/>
                <w:sz w:val="26"/>
                <w:szCs w:val="26"/>
                <w:cs/>
                <w:lang w:eastAsia="th-TH"/>
              </w:rPr>
              <w:t>ขาดทุน</w:t>
            </w:r>
            <w:r w:rsidRPr="00F54A4F">
              <w:rPr>
                <w:rFonts w:ascii="Angsana New" w:hAnsi="Angsana New" w:cs="Angsana New"/>
                <w:snapToGrid w:val="0"/>
                <w:color w:val="000000"/>
                <w:sz w:val="26"/>
                <w:szCs w:val="26"/>
                <w:lang w:eastAsia="th-TH"/>
              </w:rPr>
              <w:t>)</w:t>
            </w:r>
            <w:r w:rsidRPr="00F54A4F">
              <w:rPr>
                <w:rFonts w:ascii="Angsana New" w:hAnsi="Angsana New" w:cs="Angsana New" w:hint="cs"/>
                <w:snapToGrid w:val="0"/>
                <w:color w:val="000000"/>
                <w:sz w:val="26"/>
                <w:szCs w:val="26"/>
                <w:cs/>
                <w:lang w:eastAsia="th-TH"/>
              </w:rPr>
              <w:t>จากการวัดมูลค่าใหม่ของผลประโยชน์พนักงานที่กำหนดไว้</w:t>
            </w:r>
          </w:p>
        </w:tc>
        <w:tc>
          <w:tcPr>
            <w:tcW w:w="1417" w:type="dxa"/>
          </w:tcPr>
          <w:p w14:paraId="4DDF0A94" w14:textId="75CEA0F0" w:rsidR="007D294D" w:rsidRPr="0028456A" w:rsidRDefault="007D294D" w:rsidP="007D294D">
            <w:pPr>
              <w:ind w:right="139"/>
              <w:jc w:val="right"/>
              <w:rPr>
                <w:rFonts w:ascii="Angsana New" w:hAnsi="Angsana New" w:cs="Angsana New"/>
                <w:sz w:val="26"/>
                <w:szCs w:val="26"/>
              </w:rPr>
            </w:pPr>
            <w:r w:rsidRPr="00805678">
              <w:rPr>
                <w:rFonts w:ascii="Angsana New" w:hAnsi="Angsana New" w:cs="Angsana New"/>
                <w:sz w:val="26"/>
                <w:szCs w:val="26"/>
              </w:rPr>
              <w:t>(1,851,279.98)</w:t>
            </w:r>
          </w:p>
        </w:tc>
        <w:tc>
          <w:tcPr>
            <w:tcW w:w="142" w:type="dxa"/>
          </w:tcPr>
          <w:p w14:paraId="00A5A962" w14:textId="77777777" w:rsidR="007D294D" w:rsidRPr="0028456A" w:rsidRDefault="007D294D" w:rsidP="007D294D">
            <w:pPr>
              <w:ind w:left="150" w:right="139"/>
              <w:jc w:val="right"/>
              <w:rPr>
                <w:rFonts w:ascii="Angsana New" w:hAnsi="Angsana New" w:cs="Angsana New"/>
                <w:sz w:val="26"/>
                <w:szCs w:val="26"/>
              </w:rPr>
            </w:pPr>
          </w:p>
        </w:tc>
        <w:tc>
          <w:tcPr>
            <w:tcW w:w="1306" w:type="dxa"/>
          </w:tcPr>
          <w:p w14:paraId="6E5FD15E" w14:textId="2B612F49" w:rsidR="007D294D" w:rsidRPr="0028456A" w:rsidRDefault="007D294D" w:rsidP="007D294D">
            <w:pPr>
              <w:ind w:right="139"/>
              <w:jc w:val="right"/>
              <w:rPr>
                <w:rFonts w:ascii="Angsana New" w:hAnsi="Angsana New" w:cs="Angsana New"/>
                <w:sz w:val="26"/>
                <w:szCs w:val="26"/>
              </w:rPr>
            </w:pPr>
            <w:r w:rsidRPr="00805678">
              <w:rPr>
                <w:rFonts w:ascii="Angsana New" w:hAnsi="Angsana New" w:cs="Angsana New"/>
                <w:sz w:val="26"/>
                <w:szCs w:val="26"/>
              </w:rPr>
              <w:t>308,100.20</w:t>
            </w:r>
          </w:p>
        </w:tc>
        <w:tc>
          <w:tcPr>
            <w:tcW w:w="142" w:type="dxa"/>
          </w:tcPr>
          <w:p w14:paraId="6CEFE8E6" w14:textId="77777777" w:rsidR="007D294D" w:rsidRPr="0028456A" w:rsidRDefault="007D294D" w:rsidP="007D294D">
            <w:pPr>
              <w:keepNext/>
              <w:ind w:right="139"/>
              <w:jc w:val="center"/>
              <w:outlineLvl w:val="6"/>
              <w:rPr>
                <w:rFonts w:ascii="Angsana New" w:hAnsi="Angsana New" w:cs="Angsana New"/>
                <w:sz w:val="26"/>
                <w:szCs w:val="26"/>
              </w:rPr>
            </w:pPr>
          </w:p>
        </w:tc>
        <w:tc>
          <w:tcPr>
            <w:tcW w:w="1417" w:type="dxa"/>
          </w:tcPr>
          <w:p w14:paraId="4AC6BE8F" w14:textId="56DC30B6" w:rsidR="007D294D" w:rsidRPr="0028456A" w:rsidRDefault="007D294D" w:rsidP="007D294D">
            <w:pPr>
              <w:ind w:right="139"/>
              <w:jc w:val="right"/>
              <w:rPr>
                <w:rFonts w:ascii="Angsana New" w:hAnsi="Angsana New" w:cs="Angsana New"/>
                <w:sz w:val="26"/>
                <w:szCs w:val="26"/>
              </w:rPr>
            </w:pPr>
            <w:r w:rsidRPr="00805678">
              <w:rPr>
                <w:rFonts w:ascii="Angsana New" w:hAnsi="Angsana New" w:cs="Angsana New"/>
                <w:sz w:val="26"/>
                <w:szCs w:val="26"/>
              </w:rPr>
              <w:t>(1,543,179.78)</w:t>
            </w:r>
          </w:p>
        </w:tc>
      </w:tr>
    </w:tbl>
    <w:p w14:paraId="08FC59BC" w14:textId="77777777" w:rsidR="009F116A" w:rsidRPr="0028456A" w:rsidRDefault="009F116A" w:rsidP="00521A1C">
      <w:pPr>
        <w:jc w:val="thaiDistribute"/>
        <w:rPr>
          <w:rFonts w:ascii="Angsana New" w:hAnsi="Angsana New" w:cs="Angsana New"/>
          <w:sz w:val="16"/>
          <w:szCs w:val="16"/>
        </w:rPr>
      </w:pPr>
    </w:p>
    <w:tbl>
      <w:tblPr>
        <w:tblW w:w="9901" w:type="dxa"/>
        <w:tblInd w:w="-90" w:type="dxa"/>
        <w:tblCellMar>
          <w:left w:w="30" w:type="dxa"/>
          <w:right w:w="30" w:type="dxa"/>
        </w:tblCellMar>
        <w:tblLook w:val="0000" w:firstRow="0" w:lastRow="0" w:firstColumn="0" w:lastColumn="0" w:noHBand="0" w:noVBand="0"/>
      </w:tblPr>
      <w:tblGrid>
        <w:gridCol w:w="5477"/>
        <w:gridCol w:w="1417"/>
        <w:gridCol w:w="142"/>
        <w:gridCol w:w="1306"/>
        <w:gridCol w:w="142"/>
        <w:gridCol w:w="1417"/>
      </w:tblGrid>
      <w:tr w:rsidR="007A779C" w:rsidRPr="00162054" w14:paraId="4F728142" w14:textId="77777777" w:rsidTr="00E47E19">
        <w:trPr>
          <w:trHeight w:val="20"/>
          <w:tblHeader/>
        </w:trPr>
        <w:tc>
          <w:tcPr>
            <w:tcW w:w="5477" w:type="dxa"/>
          </w:tcPr>
          <w:p w14:paraId="2CE63615" w14:textId="77777777" w:rsidR="00521A1C" w:rsidRPr="00162054" w:rsidRDefault="00521A1C">
            <w:pPr>
              <w:ind w:right="-946"/>
              <w:rPr>
                <w:rFonts w:ascii="Angsana New" w:hAnsi="Angsana New" w:cs="Angsana New"/>
                <w:snapToGrid w:val="0"/>
                <w:color w:val="000000"/>
                <w:sz w:val="26"/>
                <w:szCs w:val="26"/>
                <w:cs/>
                <w:lang w:eastAsia="th-TH"/>
              </w:rPr>
            </w:pPr>
          </w:p>
        </w:tc>
        <w:tc>
          <w:tcPr>
            <w:tcW w:w="4424" w:type="dxa"/>
            <w:gridSpan w:val="5"/>
          </w:tcPr>
          <w:p w14:paraId="16B5971A" w14:textId="77777777" w:rsidR="00521A1C" w:rsidRPr="00162054" w:rsidRDefault="00521A1C">
            <w:pPr>
              <w:keepNext/>
              <w:jc w:val="right"/>
              <w:outlineLvl w:val="6"/>
              <w:rPr>
                <w:rFonts w:ascii="Angsana New" w:hAnsi="Angsana New" w:cs="Angsana New"/>
                <w:sz w:val="26"/>
                <w:szCs w:val="26"/>
                <w:cs/>
              </w:rPr>
            </w:pPr>
            <w:r w:rsidRPr="00162054">
              <w:rPr>
                <w:rFonts w:ascii="Angsana New" w:hAnsi="Angsana New" w:cs="Angsana New"/>
                <w:sz w:val="26"/>
                <w:szCs w:val="26"/>
                <w:cs/>
              </w:rPr>
              <w:t xml:space="preserve">(หน่วย </w:t>
            </w:r>
            <w:r w:rsidRPr="00162054">
              <w:rPr>
                <w:rFonts w:ascii="Angsana New" w:hAnsi="Angsana New" w:cs="Angsana New"/>
                <w:sz w:val="26"/>
                <w:szCs w:val="26"/>
              </w:rPr>
              <w:t xml:space="preserve">: </w:t>
            </w:r>
            <w:r w:rsidRPr="00162054">
              <w:rPr>
                <w:rFonts w:ascii="Angsana New" w:hAnsi="Angsana New" w:cs="Angsana New"/>
                <w:sz w:val="26"/>
                <w:szCs w:val="26"/>
                <w:cs/>
              </w:rPr>
              <w:t>บาท)</w:t>
            </w:r>
          </w:p>
        </w:tc>
      </w:tr>
      <w:tr w:rsidR="007A779C" w:rsidRPr="00162054" w14:paraId="348DA361" w14:textId="77777777" w:rsidTr="00E47E19">
        <w:trPr>
          <w:trHeight w:val="20"/>
          <w:tblHeader/>
        </w:trPr>
        <w:tc>
          <w:tcPr>
            <w:tcW w:w="5477" w:type="dxa"/>
          </w:tcPr>
          <w:p w14:paraId="76D59F62" w14:textId="77777777" w:rsidR="00521A1C" w:rsidRPr="00162054" w:rsidRDefault="00521A1C">
            <w:pPr>
              <w:ind w:right="-946"/>
              <w:rPr>
                <w:rFonts w:ascii="Angsana New" w:hAnsi="Angsana New" w:cs="Angsana New"/>
                <w:snapToGrid w:val="0"/>
                <w:color w:val="000000"/>
                <w:sz w:val="26"/>
                <w:szCs w:val="26"/>
                <w:cs/>
                <w:lang w:eastAsia="th-TH"/>
              </w:rPr>
            </w:pPr>
          </w:p>
        </w:tc>
        <w:tc>
          <w:tcPr>
            <w:tcW w:w="4424" w:type="dxa"/>
            <w:gridSpan w:val="5"/>
          </w:tcPr>
          <w:p w14:paraId="7C506DB5" w14:textId="1008B124" w:rsidR="00521A1C" w:rsidRPr="00162054" w:rsidRDefault="00521A1C">
            <w:pPr>
              <w:keepNext/>
              <w:jc w:val="center"/>
              <w:outlineLvl w:val="6"/>
              <w:rPr>
                <w:rFonts w:ascii="Angsana New" w:hAnsi="Angsana New" w:cs="Angsana New"/>
                <w:sz w:val="26"/>
                <w:szCs w:val="26"/>
              </w:rPr>
            </w:pPr>
            <w:r w:rsidRPr="00162054">
              <w:rPr>
                <w:rFonts w:ascii="Angsana New" w:hAnsi="Angsana New" w:cs="Angsana New"/>
                <w:sz w:val="26"/>
                <w:szCs w:val="26"/>
                <w:cs/>
              </w:rPr>
              <w:t>งบการเงินเฉพาะกิจการ</w:t>
            </w:r>
          </w:p>
        </w:tc>
      </w:tr>
      <w:tr w:rsidR="009C42D2" w:rsidRPr="00162054" w14:paraId="29E27B02" w14:textId="77777777" w:rsidTr="00E47E19">
        <w:trPr>
          <w:trHeight w:val="20"/>
          <w:tblHeader/>
        </w:trPr>
        <w:tc>
          <w:tcPr>
            <w:tcW w:w="5477" w:type="dxa"/>
          </w:tcPr>
          <w:p w14:paraId="38C185FF" w14:textId="77777777" w:rsidR="00521A1C" w:rsidRPr="00162054" w:rsidRDefault="00521A1C">
            <w:pPr>
              <w:ind w:right="-946"/>
              <w:rPr>
                <w:rFonts w:ascii="Angsana New" w:hAnsi="Angsana New" w:cs="Angsana New"/>
                <w:snapToGrid w:val="0"/>
                <w:color w:val="000000"/>
                <w:sz w:val="26"/>
                <w:szCs w:val="26"/>
                <w:cs/>
                <w:lang w:eastAsia="th-TH"/>
              </w:rPr>
            </w:pPr>
          </w:p>
        </w:tc>
        <w:tc>
          <w:tcPr>
            <w:tcW w:w="1417" w:type="dxa"/>
          </w:tcPr>
          <w:p w14:paraId="733E6598" w14:textId="77777777" w:rsidR="00521A1C" w:rsidRPr="00162054" w:rsidRDefault="00521A1C">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c>
          <w:tcPr>
            <w:tcW w:w="142" w:type="dxa"/>
          </w:tcPr>
          <w:p w14:paraId="3BCC6FE1" w14:textId="77777777" w:rsidR="00521A1C" w:rsidRPr="00162054" w:rsidRDefault="00521A1C">
            <w:pPr>
              <w:ind w:right="-946"/>
              <w:jc w:val="center"/>
              <w:rPr>
                <w:rFonts w:ascii="Angsana New" w:hAnsi="Angsana New" w:cs="Angsana New"/>
                <w:sz w:val="26"/>
                <w:szCs w:val="26"/>
                <w:cs/>
              </w:rPr>
            </w:pPr>
          </w:p>
        </w:tc>
        <w:tc>
          <w:tcPr>
            <w:tcW w:w="1306" w:type="dxa"/>
          </w:tcPr>
          <w:p w14:paraId="2CECE7BA"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รายได้(ค่าใช้จ่าย)</w:t>
            </w:r>
          </w:p>
        </w:tc>
        <w:tc>
          <w:tcPr>
            <w:tcW w:w="142" w:type="dxa"/>
          </w:tcPr>
          <w:p w14:paraId="17828E02" w14:textId="77777777" w:rsidR="00521A1C" w:rsidRPr="00162054" w:rsidRDefault="00521A1C">
            <w:pPr>
              <w:keepNext/>
              <w:tabs>
                <w:tab w:val="left" w:pos="0"/>
              </w:tabs>
              <w:ind w:right="-108"/>
              <w:jc w:val="center"/>
              <w:outlineLvl w:val="6"/>
              <w:rPr>
                <w:rFonts w:ascii="Angsana New" w:hAnsi="Angsana New" w:cs="Angsana New"/>
                <w:sz w:val="26"/>
                <w:szCs w:val="26"/>
                <w:cs/>
              </w:rPr>
            </w:pPr>
          </w:p>
        </w:tc>
        <w:tc>
          <w:tcPr>
            <w:tcW w:w="1417" w:type="dxa"/>
          </w:tcPr>
          <w:p w14:paraId="068EA87D"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r>
      <w:tr w:rsidR="009C42D2" w:rsidRPr="00162054" w14:paraId="75A1D586" w14:textId="77777777" w:rsidTr="00E47E19">
        <w:trPr>
          <w:trHeight w:val="20"/>
          <w:tblHeader/>
        </w:trPr>
        <w:tc>
          <w:tcPr>
            <w:tcW w:w="5477" w:type="dxa"/>
          </w:tcPr>
          <w:p w14:paraId="7095CD05" w14:textId="77777777" w:rsidR="00521A1C" w:rsidRPr="00162054" w:rsidRDefault="00521A1C">
            <w:pPr>
              <w:ind w:right="-946"/>
              <w:rPr>
                <w:rFonts w:ascii="Angsana New" w:hAnsi="Angsana New" w:cs="Angsana New"/>
                <w:snapToGrid w:val="0"/>
                <w:color w:val="000000"/>
                <w:sz w:val="26"/>
                <w:szCs w:val="26"/>
                <w:cs/>
                <w:lang w:eastAsia="th-TH"/>
              </w:rPr>
            </w:pPr>
          </w:p>
        </w:tc>
        <w:tc>
          <w:tcPr>
            <w:tcW w:w="1417" w:type="dxa"/>
          </w:tcPr>
          <w:p w14:paraId="3DE73C17" w14:textId="77777777" w:rsidR="00521A1C" w:rsidRPr="00162054" w:rsidRDefault="00521A1C">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ก่อนภาษี</w:t>
            </w:r>
          </w:p>
        </w:tc>
        <w:tc>
          <w:tcPr>
            <w:tcW w:w="142" w:type="dxa"/>
          </w:tcPr>
          <w:p w14:paraId="6AF9212F" w14:textId="77777777" w:rsidR="00521A1C" w:rsidRPr="00162054" w:rsidRDefault="00521A1C">
            <w:pPr>
              <w:tabs>
                <w:tab w:val="left" w:pos="-7686"/>
              </w:tabs>
              <w:ind w:left="-30" w:right="-30"/>
              <w:jc w:val="center"/>
              <w:rPr>
                <w:rFonts w:ascii="Angsana New" w:hAnsi="Angsana New" w:cs="Angsana New"/>
                <w:sz w:val="26"/>
                <w:szCs w:val="26"/>
                <w:cs/>
              </w:rPr>
            </w:pPr>
          </w:p>
        </w:tc>
        <w:tc>
          <w:tcPr>
            <w:tcW w:w="1306" w:type="dxa"/>
          </w:tcPr>
          <w:p w14:paraId="727AF850"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ภาษีเงินได้</w:t>
            </w:r>
          </w:p>
        </w:tc>
        <w:tc>
          <w:tcPr>
            <w:tcW w:w="142" w:type="dxa"/>
          </w:tcPr>
          <w:p w14:paraId="72951929" w14:textId="77777777" w:rsidR="00521A1C" w:rsidRPr="00162054" w:rsidRDefault="00521A1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CF31CB9" w14:textId="77777777" w:rsidR="00521A1C" w:rsidRPr="00162054" w:rsidRDefault="00521A1C">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สุทธิจากภาษี</w:t>
            </w:r>
          </w:p>
        </w:tc>
      </w:tr>
      <w:tr w:rsidR="009C42D2" w:rsidRPr="00162054" w14:paraId="6354B822" w14:textId="77777777" w:rsidTr="00E47E19">
        <w:trPr>
          <w:trHeight w:val="20"/>
        </w:trPr>
        <w:tc>
          <w:tcPr>
            <w:tcW w:w="5477" w:type="dxa"/>
          </w:tcPr>
          <w:p w14:paraId="5C895A3B" w14:textId="05A17EE0" w:rsidR="00521A1C" w:rsidRPr="00F54A4F" w:rsidRDefault="00521A1C">
            <w:pPr>
              <w:ind w:right="-946"/>
              <w:rPr>
                <w:rFonts w:ascii="Angsana New" w:hAnsi="Angsana New" w:cs="Angsana New"/>
                <w:snapToGrid w:val="0"/>
                <w:color w:val="000000"/>
                <w:sz w:val="26"/>
                <w:szCs w:val="26"/>
                <w:lang w:eastAsia="th-TH"/>
              </w:rPr>
            </w:pPr>
            <w:r w:rsidRPr="00F54A4F">
              <w:rPr>
                <w:rFonts w:ascii="Angsana New" w:hAnsi="Angsana New" w:cs="Angsana New"/>
                <w:snapToGrid w:val="0"/>
                <w:color w:val="000000"/>
                <w:sz w:val="26"/>
                <w:szCs w:val="26"/>
                <w:cs/>
                <w:lang w:eastAsia="th-TH"/>
              </w:rPr>
              <w:t>สำหรับ</w:t>
            </w:r>
            <w:r w:rsidR="00D547BD" w:rsidRPr="00F54A4F">
              <w:rPr>
                <w:rFonts w:ascii="Angsana New" w:hAnsi="Angsana New" w:cs="Angsana New"/>
                <w:snapToGrid w:val="0"/>
                <w:color w:val="000000"/>
                <w:sz w:val="26"/>
                <w:szCs w:val="26"/>
                <w:cs/>
                <w:lang w:eastAsia="th-TH"/>
              </w:rPr>
              <w:t>ปี</w:t>
            </w:r>
            <w:r w:rsidRPr="00F54A4F">
              <w:rPr>
                <w:rFonts w:ascii="Angsana New" w:hAnsi="Angsana New" w:cs="Angsana New"/>
                <w:snapToGrid w:val="0"/>
                <w:color w:val="000000"/>
                <w:sz w:val="26"/>
                <w:szCs w:val="26"/>
                <w:cs/>
                <w:lang w:eastAsia="th-TH"/>
              </w:rPr>
              <w:t xml:space="preserve">สิ้นสุดวันที่ </w:t>
            </w:r>
            <w:r w:rsidR="009F116A" w:rsidRPr="00F54A4F">
              <w:rPr>
                <w:rFonts w:ascii="Angsana New" w:hAnsi="Angsana New" w:cs="Angsana New"/>
                <w:snapToGrid w:val="0"/>
                <w:color w:val="000000"/>
                <w:sz w:val="26"/>
                <w:szCs w:val="26"/>
                <w:lang w:eastAsia="th-TH"/>
              </w:rPr>
              <w:t>3</w:t>
            </w:r>
            <w:r w:rsidR="002F52FC" w:rsidRPr="00F54A4F">
              <w:rPr>
                <w:rFonts w:ascii="Angsana New" w:hAnsi="Angsana New" w:cs="Angsana New"/>
                <w:snapToGrid w:val="0"/>
                <w:color w:val="000000"/>
                <w:sz w:val="26"/>
                <w:szCs w:val="26"/>
                <w:lang w:eastAsia="th-TH"/>
              </w:rPr>
              <w:t>1</w:t>
            </w:r>
            <w:r w:rsidR="009F116A" w:rsidRPr="00F54A4F">
              <w:rPr>
                <w:rFonts w:ascii="Angsana New" w:hAnsi="Angsana New" w:cs="Angsana New"/>
                <w:snapToGrid w:val="0"/>
                <w:color w:val="000000"/>
                <w:sz w:val="26"/>
                <w:szCs w:val="26"/>
                <w:lang w:eastAsia="th-TH"/>
              </w:rPr>
              <w:t xml:space="preserve"> </w:t>
            </w:r>
            <w:r w:rsidR="002F52FC" w:rsidRPr="00F54A4F">
              <w:rPr>
                <w:rFonts w:ascii="Angsana New" w:hAnsi="Angsana New" w:cs="Angsana New" w:hint="cs"/>
                <w:snapToGrid w:val="0"/>
                <w:color w:val="000000"/>
                <w:sz w:val="26"/>
                <w:szCs w:val="26"/>
                <w:cs/>
                <w:lang w:eastAsia="th-TH"/>
              </w:rPr>
              <w:t>ธันวาคม</w:t>
            </w:r>
            <w:r w:rsidR="009F116A" w:rsidRPr="00F54A4F">
              <w:rPr>
                <w:rFonts w:ascii="Angsana New" w:hAnsi="Angsana New" w:cs="Angsana New"/>
                <w:snapToGrid w:val="0"/>
                <w:color w:val="000000"/>
                <w:sz w:val="26"/>
                <w:szCs w:val="26"/>
                <w:cs/>
                <w:lang w:eastAsia="th-TH"/>
              </w:rPr>
              <w:t xml:space="preserve"> </w:t>
            </w:r>
            <w:r w:rsidR="009F116A" w:rsidRPr="00F54A4F">
              <w:rPr>
                <w:rFonts w:ascii="Angsana New" w:hAnsi="Angsana New" w:cs="Angsana New"/>
                <w:snapToGrid w:val="0"/>
                <w:color w:val="000000"/>
                <w:sz w:val="26"/>
                <w:szCs w:val="26"/>
                <w:lang w:eastAsia="th-TH"/>
              </w:rPr>
              <w:t>256</w:t>
            </w:r>
            <w:r w:rsidR="007D294D" w:rsidRPr="00F54A4F">
              <w:rPr>
                <w:rFonts w:ascii="Angsana New" w:hAnsi="Angsana New" w:cs="Angsana New"/>
                <w:snapToGrid w:val="0"/>
                <w:color w:val="000000"/>
                <w:sz w:val="26"/>
                <w:szCs w:val="26"/>
                <w:lang w:eastAsia="th-TH"/>
              </w:rPr>
              <w:t>8</w:t>
            </w:r>
          </w:p>
        </w:tc>
        <w:tc>
          <w:tcPr>
            <w:tcW w:w="1417" w:type="dxa"/>
          </w:tcPr>
          <w:p w14:paraId="1C5780A6" w14:textId="77777777" w:rsidR="00521A1C" w:rsidRPr="0056284A" w:rsidRDefault="00521A1C">
            <w:pPr>
              <w:keepNext/>
              <w:tabs>
                <w:tab w:val="left" w:pos="-7686"/>
              </w:tabs>
              <w:ind w:left="-30" w:right="-30"/>
              <w:jc w:val="center"/>
              <w:outlineLvl w:val="6"/>
              <w:rPr>
                <w:rFonts w:ascii="Angsana New" w:hAnsi="Angsana New" w:cs="Angsana New"/>
                <w:sz w:val="26"/>
                <w:szCs w:val="26"/>
                <w:highlight w:val="yellow"/>
                <w:cs/>
              </w:rPr>
            </w:pPr>
          </w:p>
        </w:tc>
        <w:tc>
          <w:tcPr>
            <w:tcW w:w="142" w:type="dxa"/>
          </w:tcPr>
          <w:p w14:paraId="63EF1367" w14:textId="77777777" w:rsidR="00521A1C" w:rsidRPr="0056284A" w:rsidRDefault="00521A1C">
            <w:pPr>
              <w:tabs>
                <w:tab w:val="left" w:pos="-7686"/>
              </w:tabs>
              <w:ind w:left="-30" w:right="-30"/>
              <w:jc w:val="center"/>
              <w:rPr>
                <w:rFonts w:ascii="Angsana New" w:hAnsi="Angsana New" w:cs="Angsana New"/>
                <w:sz w:val="26"/>
                <w:szCs w:val="26"/>
                <w:highlight w:val="yellow"/>
                <w:cs/>
              </w:rPr>
            </w:pPr>
          </w:p>
        </w:tc>
        <w:tc>
          <w:tcPr>
            <w:tcW w:w="1306" w:type="dxa"/>
          </w:tcPr>
          <w:p w14:paraId="65C851F9" w14:textId="77777777" w:rsidR="00521A1C" w:rsidRPr="0056284A" w:rsidRDefault="00521A1C">
            <w:pPr>
              <w:keepNext/>
              <w:ind w:left="-30" w:right="-30"/>
              <w:jc w:val="center"/>
              <w:outlineLvl w:val="6"/>
              <w:rPr>
                <w:rFonts w:ascii="Angsana New" w:hAnsi="Angsana New" w:cs="Angsana New"/>
                <w:sz w:val="26"/>
                <w:szCs w:val="26"/>
                <w:highlight w:val="yellow"/>
                <w:cs/>
              </w:rPr>
            </w:pPr>
          </w:p>
        </w:tc>
        <w:tc>
          <w:tcPr>
            <w:tcW w:w="142" w:type="dxa"/>
          </w:tcPr>
          <w:p w14:paraId="50FDAB73" w14:textId="77777777" w:rsidR="00521A1C" w:rsidRPr="0056284A" w:rsidRDefault="00521A1C">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2EA74D7E" w14:textId="77777777" w:rsidR="00521A1C" w:rsidRPr="0056284A" w:rsidRDefault="00521A1C">
            <w:pPr>
              <w:keepNext/>
              <w:ind w:left="-30" w:right="-30"/>
              <w:jc w:val="center"/>
              <w:outlineLvl w:val="6"/>
              <w:rPr>
                <w:rFonts w:ascii="Angsana New" w:hAnsi="Angsana New" w:cs="Angsana New"/>
                <w:sz w:val="26"/>
                <w:szCs w:val="26"/>
                <w:highlight w:val="yellow"/>
                <w:cs/>
              </w:rPr>
            </w:pPr>
          </w:p>
        </w:tc>
      </w:tr>
      <w:tr w:rsidR="009C42D2" w:rsidRPr="00162054" w14:paraId="6AABB475" w14:textId="77777777" w:rsidTr="00E47E19">
        <w:trPr>
          <w:trHeight w:val="20"/>
        </w:trPr>
        <w:tc>
          <w:tcPr>
            <w:tcW w:w="5477" w:type="dxa"/>
          </w:tcPr>
          <w:p w14:paraId="1B1EE8B4" w14:textId="77777777" w:rsidR="00521A1C" w:rsidRPr="00F54A4F" w:rsidRDefault="00521A1C">
            <w:pPr>
              <w:ind w:right="-946"/>
              <w:rPr>
                <w:rFonts w:ascii="Angsana New" w:hAnsi="Angsana New" w:cs="Angsana New"/>
                <w:snapToGrid w:val="0"/>
                <w:color w:val="000000"/>
                <w:sz w:val="26"/>
                <w:szCs w:val="26"/>
                <w:cs/>
                <w:lang w:eastAsia="th-TH"/>
              </w:rPr>
            </w:pPr>
            <w:r w:rsidRPr="00F54A4F">
              <w:rPr>
                <w:rFonts w:ascii="Angsana New" w:hAnsi="Angsana New" w:cs="Angsana New"/>
                <w:snapToGrid w:val="0"/>
                <w:color w:val="000000"/>
                <w:sz w:val="26"/>
                <w:szCs w:val="26"/>
                <w:cs/>
                <w:lang w:eastAsia="th-TH"/>
              </w:rPr>
              <w:t>รายการที่จะไม่ถูกจัดประเภทใหม่ไว้ในกำไรหรือขาดทุนในภายหลัง</w:t>
            </w:r>
          </w:p>
        </w:tc>
        <w:tc>
          <w:tcPr>
            <w:tcW w:w="1417" w:type="dxa"/>
          </w:tcPr>
          <w:p w14:paraId="0BD1F1B9" w14:textId="77777777" w:rsidR="00521A1C" w:rsidRPr="0056284A" w:rsidRDefault="00521A1C">
            <w:pPr>
              <w:keepNext/>
              <w:tabs>
                <w:tab w:val="left" w:pos="-7686"/>
              </w:tabs>
              <w:ind w:left="-30" w:right="-30"/>
              <w:jc w:val="center"/>
              <w:outlineLvl w:val="6"/>
              <w:rPr>
                <w:rFonts w:ascii="Angsana New" w:hAnsi="Angsana New" w:cs="Angsana New"/>
                <w:sz w:val="26"/>
                <w:szCs w:val="26"/>
                <w:highlight w:val="yellow"/>
                <w:cs/>
              </w:rPr>
            </w:pPr>
          </w:p>
        </w:tc>
        <w:tc>
          <w:tcPr>
            <w:tcW w:w="142" w:type="dxa"/>
          </w:tcPr>
          <w:p w14:paraId="1032FFC1" w14:textId="77777777" w:rsidR="00521A1C" w:rsidRPr="0056284A" w:rsidRDefault="00521A1C">
            <w:pPr>
              <w:tabs>
                <w:tab w:val="left" w:pos="-7686"/>
              </w:tabs>
              <w:ind w:left="-30" w:right="-30"/>
              <w:jc w:val="center"/>
              <w:rPr>
                <w:rFonts w:ascii="Angsana New" w:hAnsi="Angsana New" w:cs="Angsana New"/>
                <w:sz w:val="26"/>
                <w:szCs w:val="26"/>
                <w:highlight w:val="yellow"/>
                <w:cs/>
              </w:rPr>
            </w:pPr>
          </w:p>
        </w:tc>
        <w:tc>
          <w:tcPr>
            <w:tcW w:w="1306" w:type="dxa"/>
          </w:tcPr>
          <w:p w14:paraId="0F8A55C6" w14:textId="77777777" w:rsidR="00521A1C" w:rsidRPr="0056284A" w:rsidRDefault="00521A1C">
            <w:pPr>
              <w:keepNext/>
              <w:ind w:left="-30" w:right="-30"/>
              <w:jc w:val="center"/>
              <w:outlineLvl w:val="6"/>
              <w:rPr>
                <w:rFonts w:ascii="Angsana New" w:hAnsi="Angsana New" w:cs="Angsana New"/>
                <w:sz w:val="26"/>
                <w:szCs w:val="26"/>
                <w:highlight w:val="yellow"/>
                <w:cs/>
              </w:rPr>
            </w:pPr>
          </w:p>
        </w:tc>
        <w:tc>
          <w:tcPr>
            <w:tcW w:w="142" w:type="dxa"/>
          </w:tcPr>
          <w:p w14:paraId="49094B6B" w14:textId="77777777" w:rsidR="00521A1C" w:rsidRPr="0056284A" w:rsidRDefault="00521A1C">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049F3472" w14:textId="77777777" w:rsidR="00521A1C" w:rsidRPr="0056284A" w:rsidRDefault="00521A1C">
            <w:pPr>
              <w:keepNext/>
              <w:ind w:left="-30" w:right="-30"/>
              <w:jc w:val="center"/>
              <w:outlineLvl w:val="6"/>
              <w:rPr>
                <w:rFonts w:ascii="Angsana New" w:hAnsi="Angsana New" w:cs="Angsana New"/>
                <w:sz w:val="26"/>
                <w:szCs w:val="26"/>
                <w:highlight w:val="yellow"/>
                <w:cs/>
              </w:rPr>
            </w:pPr>
          </w:p>
        </w:tc>
      </w:tr>
      <w:tr w:rsidR="009C42D2" w:rsidRPr="00162054" w14:paraId="351CCC05" w14:textId="77777777" w:rsidTr="00E47E19">
        <w:trPr>
          <w:trHeight w:val="20"/>
        </w:trPr>
        <w:tc>
          <w:tcPr>
            <w:tcW w:w="5477" w:type="dxa"/>
          </w:tcPr>
          <w:p w14:paraId="5836CB70" w14:textId="77777777" w:rsidR="00310480" w:rsidRPr="00F54A4F" w:rsidRDefault="00310480" w:rsidP="00E47E19">
            <w:pPr>
              <w:ind w:right="-946" w:firstLine="150"/>
              <w:rPr>
                <w:rFonts w:ascii="Angsana New" w:hAnsi="Angsana New" w:cs="Angsana New"/>
                <w:snapToGrid w:val="0"/>
                <w:color w:val="000000"/>
                <w:sz w:val="26"/>
                <w:szCs w:val="26"/>
                <w:lang w:eastAsia="th-TH"/>
              </w:rPr>
            </w:pPr>
            <w:r w:rsidRPr="00F54A4F">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492766D9" w14:textId="77777777" w:rsidR="00310480" w:rsidRPr="00F54A4F" w:rsidRDefault="00310480" w:rsidP="00E47E19">
            <w:pPr>
              <w:ind w:left="334" w:right="-946" w:firstLine="150"/>
              <w:rPr>
                <w:rFonts w:ascii="Angsana New" w:hAnsi="Angsana New" w:cs="Angsana New"/>
                <w:snapToGrid w:val="0"/>
                <w:color w:val="000000"/>
                <w:sz w:val="26"/>
                <w:szCs w:val="26"/>
                <w:cs/>
                <w:lang w:eastAsia="th-TH"/>
              </w:rPr>
            </w:pPr>
            <w:r w:rsidRPr="00F54A4F">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7" w:type="dxa"/>
          </w:tcPr>
          <w:p w14:paraId="47C18E00" w14:textId="77777777" w:rsidR="00310480" w:rsidRPr="00303C5A" w:rsidRDefault="00310480" w:rsidP="00310480">
            <w:pPr>
              <w:ind w:right="142"/>
              <w:jc w:val="right"/>
              <w:rPr>
                <w:rFonts w:ascii="Angsana New" w:hAnsi="Angsana New" w:cs="Angsana New"/>
                <w:sz w:val="26"/>
                <w:szCs w:val="26"/>
              </w:rPr>
            </w:pPr>
          </w:p>
          <w:p w14:paraId="07A16089" w14:textId="31347982" w:rsidR="00310480" w:rsidRPr="00303C5A" w:rsidRDefault="009F37DB" w:rsidP="00310480">
            <w:pPr>
              <w:ind w:right="142"/>
              <w:jc w:val="right"/>
              <w:rPr>
                <w:rFonts w:ascii="Angsana New" w:hAnsi="Angsana New" w:cs="Angsana New"/>
                <w:sz w:val="26"/>
                <w:szCs w:val="26"/>
                <w:cs/>
              </w:rPr>
            </w:pPr>
            <w:r w:rsidRPr="00303C5A">
              <w:rPr>
                <w:rFonts w:ascii="Angsana New" w:hAnsi="Angsana New" w:cs="Angsana New"/>
                <w:sz w:val="26"/>
                <w:szCs w:val="26"/>
                <w:cs/>
              </w:rPr>
              <w:t>(</w:t>
            </w:r>
            <w:r w:rsidR="00414878" w:rsidRPr="00303C5A">
              <w:rPr>
                <w:rFonts w:ascii="Angsana New" w:hAnsi="Angsana New" w:cs="Angsana New"/>
                <w:sz w:val="26"/>
                <w:szCs w:val="26"/>
              </w:rPr>
              <w:t>881</w:t>
            </w:r>
            <w:r w:rsidRPr="00303C5A">
              <w:rPr>
                <w:rFonts w:ascii="Angsana New" w:hAnsi="Angsana New" w:cs="Angsana New"/>
                <w:sz w:val="26"/>
                <w:szCs w:val="26"/>
              </w:rPr>
              <w:t>,</w:t>
            </w:r>
            <w:r w:rsidR="00414878" w:rsidRPr="00303C5A">
              <w:rPr>
                <w:rFonts w:ascii="Angsana New" w:hAnsi="Angsana New" w:cs="Angsana New"/>
                <w:sz w:val="26"/>
                <w:szCs w:val="26"/>
              </w:rPr>
              <w:t>404</w:t>
            </w:r>
            <w:r w:rsidRPr="00303C5A">
              <w:rPr>
                <w:rFonts w:ascii="Angsana New" w:hAnsi="Angsana New" w:cs="Angsana New"/>
                <w:sz w:val="26"/>
                <w:szCs w:val="26"/>
                <w:cs/>
              </w:rPr>
              <w:t>.</w:t>
            </w:r>
            <w:r w:rsidR="00414878" w:rsidRPr="00303C5A">
              <w:rPr>
                <w:rFonts w:ascii="Angsana New" w:hAnsi="Angsana New" w:cs="Angsana New"/>
                <w:sz w:val="26"/>
                <w:szCs w:val="26"/>
              </w:rPr>
              <w:t>84</w:t>
            </w:r>
            <w:r w:rsidRPr="00303C5A">
              <w:rPr>
                <w:rFonts w:ascii="Angsana New" w:hAnsi="Angsana New" w:cs="Angsana New"/>
                <w:sz w:val="26"/>
                <w:szCs w:val="26"/>
                <w:cs/>
              </w:rPr>
              <w:t>)</w:t>
            </w:r>
          </w:p>
        </w:tc>
        <w:tc>
          <w:tcPr>
            <w:tcW w:w="142" w:type="dxa"/>
          </w:tcPr>
          <w:p w14:paraId="5501291B" w14:textId="77777777" w:rsidR="00310480" w:rsidRPr="00303C5A" w:rsidRDefault="00310480" w:rsidP="00310480">
            <w:pPr>
              <w:tabs>
                <w:tab w:val="left" w:pos="-7686"/>
              </w:tabs>
              <w:ind w:left="-30" w:right="-30"/>
              <w:jc w:val="center"/>
              <w:rPr>
                <w:rFonts w:ascii="Angsana New" w:hAnsi="Angsana New" w:cs="Angsana New"/>
                <w:sz w:val="26"/>
                <w:szCs w:val="26"/>
                <w:cs/>
              </w:rPr>
            </w:pPr>
          </w:p>
        </w:tc>
        <w:tc>
          <w:tcPr>
            <w:tcW w:w="1306" w:type="dxa"/>
          </w:tcPr>
          <w:p w14:paraId="52B72805" w14:textId="77777777" w:rsidR="00310480" w:rsidRPr="00303C5A" w:rsidRDefault="00310480" w:rsidP="00310480">
            <w:pPr>
              <w:ind w:right="142"/>
              <w:jc w:val="right"/>
              <w:rPr>
                <w:rFonts w:ascii="Angsana New" w:hAnsi="Angsana New" w:cs="Angsana New"/>
                <w:sz w:val="26"/>
                <w:szCs w:val="26"/>
              </w:rPr>
            </w:pPr>
          </w:p>
          <w:p w14:paraId="2892D9A3" w14:textId="2FDF4F4E" w:rsidR="00310480" w:rsidRPr="00303C5A" w:rsidRDefault="009F37DB" w:rsidP="00310480">
            <w:pPr>
              <w:ind w:right="142"/>
              <w:jc w:val="right"/>
              <w:rPr>
                <w:rFonts w:ascii="Angsana New" w:hAnsi="Angsana New" w:cs="Angsana New"/>
                <w:sz w:val="26"/>
                <w:szCs w:val="26"/>
                <w:cs/>
              </w:rPr>
            </w:pPr>
            <w:r w:rsidRPr="00303C5A">
              <w:rPr>
                <w:rFonts w:ascii="Angsana New" w:hAnsi="Angsana New" w:cs="Angsana New"/>
                <w:sz w:val="26"/>
                <w:szCs w:val="26"/>
              </w:rPr>
              <w:t>1</w:t>
            </w:r>
            <w:r w:rsidR="00414878" w:rsidRPr="00303C5A">
              <w:rPr>
                <w:rFonts w:ascii="Angsana New" w:hAnsi="Angsana New" w:cs="Angsana New"/>
                <w:sz w:val="26"/>
                <w:szCs w:val="26"/>
              </w:rPr>
              <w:t>76</w:t>
            </w:r>
            <w:r w:rsidRPr="00303C5A">
              <w:rPr>
                <w:rFonts w:ascii="Angsana New" w:hAnsi="Angsana New" w:cs="Angsana New"/>
                <w:sz w:val="26"/>
                <w:szCs w:val="26"/>
              </w:rPr>
              <w:t>,</w:t>
            </w:r>
            <w:r w:rsidR="00414878" w:rsidRPr="00303C5A">
              <w:rPr>
                <w:rFonts w:ascii="Angsana New" w:hAnsi="Angsana New" w:cs="Angsana New"/>
                <w:sz w:val="26"/>
                <w:szCs w:val="26"/>
              </w:rPr>
              <w:t>280</w:t>
            </w:r>
            <w:r w:rsidRPr="00303C5A">
              <w:rPr>
                <w:rFonts w:ascii="Angsana New" w:hAnsi="Angsana New" w:cs="Angsana New"/>
                <w:sz w:val="26"/>
                <w:szCs w:val="26"/>
              </w:rPr>
              <w:t>.</w:t>
            </w:r>
            <w:r w:rsidR="00414878" w:rsidRPr="00303C5A">
              <w:rPr>
                <w:rFonts w:ascii="Angsana New" w:hAnsi="Angsana New" w:cs="Angsana New"/>
                <w:sz w:val="26"/>
                <w:szCs w:val="26"/>
              </w:rPr>
              <w:t>97</w:t>
            </w:r>
          </w:p>
        </w:tc>
        <w:tc>
          <w:tcPr>
            <w:tcW w:w="142" w:type="dxa"/>
          </w:tcPr>
          <w:p w14:paraId="24B3FA1D" w14:textId="77777777" w:rsidR="00310480" w:rsidRPr="00303C5A" w:rsidRDefault="00310480" w:rsidP="00310480">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057C672" w14:textId="77777777" w:rsidR="00310480" w:rsidRPr="00303C5A" w:rsidRDefault="00310480" w:rsidP="00310480">
            <w:pPr>
              <w:ind w:right="393"/>
              <w:jc w:val="right"/>
              <w:rPr>
                <w:rFonts w:ascii="Angsana New" w:hAnsi="Angsana New" w:cs="Angsana New"/>
                <w:sz w:val="26"/>
                <w:szCs w:val="26"/>
              </w:rPr>
            </w:pPr>
          </w:p>
          <w:p w14:paraId="31CD8966" w14:textId="67C13C42" w:rsidR="00310480" w:rsidRPr="00303C5A" w:rsidRDefault="009F37DB" w:rsidP="00310480">
            <w:pPr>
              <w:ind w:right="142"/>
              <w:jc w:val="right"/>
              <w:rPr>
                <w:rFonts w:ascii="Angsana New" w:hAnsi="Angsana New" w:cs="Angsana New"/>
                <w:sz w:val="26"/>
                <w:szCs w:val="26"/>
                <w:cs/>
              </w:rPr>
            </w:pPr>
            <w:r w:rsidRPr="00303C5A">
              <w:rPr>
                <w:rFonts w:ascii="Angsana New" w:hAnsi="Angsana New" w:cs="Angsana New"/>
                <w:sz w:val="26"/>
                <w:szCs w:val="26"/>
                <w:cs/>
              </w:rPr>
              <w:t>(7</w:t>
            </w:r>
            <w:r w:rsidR="00414878" w:rsidRPr="00303C5A">
              <w:rPr>
                <w:rFonts w:ascii="Angsana New" w:hAnsi="Angsana New" w:cs="Angsana New"/>
                <w:sz w:val="26"/>
                <w:szCs w:val="26"/>
              </w:rPr>
              <w:t>05</w:t>
            </w:r>
            <w:r w:rsidRPr="00303C5A">
              <w:rPr>
                <w:rFonts w:ascii="Angsana New" w:hAnsi="Angsana New" w:cs="Angsana New"/>
                <w:sz w:val="26"/>
                <w:szCs w:val="26"/>
              </w:rPr>
              <w:t>,</w:t>
            </w:r>
            <w:r w:rsidR="00414878" w:rsidRPr="00303C5A">
              <w:rPr>
                <w:rFonts w:ascii="Angsana New" w:hAnsi="Angsana New" w:cs="Angsana New"/>
                <w:sz w:val="26"/>
                <w:szCs w:val="26"/>
              </w:rPr>
              <w:t>123</w:t>
            </w:r>
            <w:r w:rsidRPr="00303C5A">
              <w:rPr>
                <w:rFonts w:ascii="Angsana New" w:hAnsi="Angsana New" w:cs="Angsana New"/>
                <w:sz w:val="26"/>
                <w:szCs w:val="26"/>
                <w:cs/>
              </w:rPr>
              <w:t>.</w:t>
            </w:r>
            <w:r w:rsidR="00414878" w:rsidRPr="00303C5A">
              <w:rPr>
                <w:rFonts w:ascii="Angsana New" w:hAnsi="Angsana New" w:cs="Angsana New"/>
                <w:sz w:val="26"/>
                <w:szCs w:val="26"/>
              </w:rPr>
              <w:t>87</w:t>
            </w:r>
            <w:r w:rsidRPr="00303C5A">
              <w:rPr>
                <w:rFonts w:ascii="Angsana New" w:hAnsi="Angsana New" w:cs="Angsana New"/>
                <w:sz w:val="26"/>
                <w:szCs w:val="26"/>
                <w:cs/>
              </w:rPr>
              <w:t>)</w:t>
            </w:r>
          </w:p>
        </w:tc>
      </w:tr>
      <w:tr w:rsidR="009C42D2" w:rsidRPr="00162054" w14:paraId="66252A63" w14:textId="77777777" w:rsidTr="00E47E19">
        <w:trPr>
          <w:trHeight w:val="20"/>
        </w:trPr>
        <w:tc>
          <w:tcPr>
            <w:tcW w:w="5477" w:type="dxa"/>
          </w:tcPr>
          <w:p w14:paraId="37795787" w14:textId="590BD6C5" w:rsidR="001122EA" w:rsidRPr="00F54A4F" w:rsidRDefault="001122EA" w:rsidP="00E47E19">
            <w:pPr>
              <w:ind w:right="-946" w:firstLine="150"/>
              <w:rPr>
                <w:rFonts w:ascii="Angsana New" w:hAnsi="Angsana New" w:cs="Angsana New"/>
                <w:snapToGrid w:val="0"/>
                <w:color w:val="000000"/>
                <w:sz w:val="26"/>
                <w:szCs w:val="26"/>
                <w:cs/>
                <w:lang w:eastAsia="th-TH"/>
              </w:rPr>
            </w:pPr>
            <w:r w:rsidRPr="00F54A4F">
              <w:rPr>
                <w:rFonts w:ascii="Angsana New" w:hAnsi="Angsana New" w:cs="Angsana New" w:hint="cs"/>
                <w:snapToGrid w:val="0"/>
                <w:color w:val="000000"/>
                <w:sz w:val="26"/>
                <w:szCs w:val="26"/>
                <w:cs/>
                <w:lang w:eastAsia="th-TH"/>
              </w:rPr>
              <w:t>ผลกำไร</w:t>
            </w:r>
            <w:r w:rsidRPr="00F54A4F">
              <w:rPr>
                <w:rFonts w:ascii="Angsana New" w:hAnsi="Angsana New" w:cs="Angsana New"/>
                <w:snapToGrid w:val="0"/>
                <w:color w:val="000000"/>
                <w:sz w:val="26"/>
                <w:szCs w:val="26"/>
                <w:lang w:eastAsia="th-TH"/>
              </w:rPr>
              <w:t>(</w:t>
            </w:r>
            <w:r w:rsidRPr="00F54A4F">
              <w:rPr>
                <w:rFonts w:ascii="Angsana New" w:hAnsi="Angsana New" w:cs="Angsana New" w:hint="cs"/>
                <w:snapToGrid w:val="0"/>
                <w:color w:val="000000"/>
                <w:sz w:val="26"/>
                <w:szCs w:val="26"/>
                <w:cs/>
                <w:lang w:eastAsia="th-TH"/>
              </w:rPr>
              <w:t>ขาดทุน</w:t>
            </w:r>
            <w:r w:rsidRPr="00F54A4F">
              <w:rPr>
                <w:rFonts w:ascii="Angsana New" w:hAnsi="Angsana New" w:cs="Angsana New"/>
                <w:snapToGrid w:val="0"/>
                <w:color w:val="000000"/>
                <w:sz w:val="26"/>
                <w:szCs w:val="26"/>
                <w:lang w:eastAsia="th-TH"/>
              </w:rPr>
              <w:t>)</w:t>
            </w:r>
            <w:r w:rsidRPr="00F54A4F">
              <w:rPr>
                <w:rFonts w:ascii="Angsana New" w:hAnsi="Angsana New" w:cs="Angsana New" w:hint="cs"/>
                <w:snapToGrid w:val="0"/>
                <w:color w:val="000000"/>
                <w:sz w:val="26"/>
                <w:szCs w:val="26"/>
                <w:cs/>
                <w:lang w:eastAsia="th-TH"/>
              </w:rPr>
              <w:t>จากการวัดมูลค่าใหม่ของผลประโยชน์พนักงานที่กำหนดไว้</w:t>
            </w:r>
          </w:p>
        </w:tc>
        <w:tc>
          <w:tcPr>
            <w:tcW w:w="1417" w:type="dxa"/>
          </w:tcPr>
          <w:p w14:paraId="451FB0C9" w14:textId="1B3C4A30" w:rsidR="001122EA" w:rsidRPr="001F5620" w:rsidRDefault="0049175F" w:rsidP="001122EA">
            <w:pPr>
              <w:ind w:right="142"/>
              <w:jc w:val="right"/>
              <w:rPr>
                <w:rFonts w:ascii="Angsana New" w:hAnsi="Angsana New" w:cs="Angsana New"/>
                <w:sz w:val="26"/>
                <w:szCs w:val="26"/>
              </w:rPr>
            </w:pPr>
            <w:r w:rsidRPr="001F5620">
              <w:rPr>
                <w:rFonts w:ascii="Angsana New" w:hAnsi="Angsana New" w:cs="Angsana New"/>
                <w:sz w:val="26"/>
                <w:szCs w:val="26"/>
              </w:rPr>
              <w:t>(1</w:t>
            </w:r>
            <w:r w:rsidR="005E41E6" w:rsidRPr="001F5620">
              <w:rPr>
                <w:rFonts w:ascii="Angsana New" w:hAnsi="Angsana New" w:cs="Angsana New"/>
                <w:sz w:val="26"/>
                <w:szCs w:val="26"/>
              </w:rPr>
              <w:t>,0</w:t>
            </w:r>
            <w:r w:rsidRPr="001F5620">
              <w:rPr>
                <w:rFonts w:ascii="Angsana New" w:hAnsi="Angsana New" w:cs="Angsana New"/>
                <w:sz w:val="26"/>
                <w:szCs w:val="26"/>
              </w:rPr>
              <w:t>56</w:t>
            </w:r>
            <w:r w:rsidR="005E41E6" w:rsidRPr="001F5620">
              <w:rPr>
                <w:rFonts w:ascii="Angsana New" w:hAnsi="Angsana New" w:cs="Angsana New"/>
                <w:sz w:val="26"/>
                <w:szCs w:val="26"/>
              </w:rPr>
              <w:t>,</w:t>
            </w:r>
            <w:r w:rsidRPr="001F5620">
              <w:rPr>
                <w:rFonts w:ascii="Angsana New" w:hAnsi="Angsana New" w:cs="Angsana New"/>
                <w:sz w:val="26"/>
                <w:szCs w:val="26"/>
              </w:rPr>
              <w:t>422</w:t>
            </w:r>
            <w:r w:rsidR="005E41E6" w:rsidRPr="001F5620">
              <w:rPr>
                <w:rFonts w:ascii="Angsana New" w:hAnsi="Angsana New" w:cs="Angsana New"/>
                <w:sz w:val="26"/>
                <w:szCs w:val="26"/>
              </w:rPr>
              <w:t>.00</w:t>
            </w:r>
            <w:r w:rsidRPr="001F5620">
              <w:rPr>
                <w:rFonts w:ascii="Angsana New" w:hAnsi="Angsana New" w:cs="Angsana New"/>
                <w:sz w:val="26"/>
                <w:szCs w:val="26"/>
              </w:rPr>
              <w:t>)</w:t>
            </w:r>
          </w:p>
        </w:tc>
        <w:tc>
          <w:tcPr>
            <w:tcW w:w="142" w:type="dxa"/>
          </w:tcPr>
          <w:p w14:paraId="6BCDD839" w14:textId="77777777" w:rsidR="001122EA" w:rsidRPr="001F5620" w:rsidRDefault="001122EA" w:rsidP="001122EA">
            <w:pPr>
              <w:tabs>
                <w:tab w:val="left" w:pos="-7686"/>
              </w:tabs>
              <w:ind w:left="-30" w:right="-30"/>
              <w:jc w:val="center"/>
              <w:rPr>
                <w:rFonts w:ascii="Angsana New" w:hAnsi="Angsana New" w:cs="Angsana New"/>
                <w:sz w:val="26"/>
                <w:szCs w:val="26"/>
                <w:cs/>
              </w:rPr>
            </w:pPr>
          </w:p>
        </w:tc>
        <w:tc>
          <w:tcPr>
            <w:tcW w:w="1306" w:type="dxa"/>
          </w:tcPr>
          <w:p w14:paraId="52ECEE4E" w14:textId="2D030486" w:rsidR="001122EA" w:rsidRPr="001F5620" w:rsidRDefault="0049175F" w:rsidP="001122EA">
            <w:pPr>
              <w:ind w:right="142"/>
              <w:jc w:val="right"/>
              <w:rPr>
                <w:rFonts w:ascii="Angsana New" w:hAnsi="Angsana New" w:cs="Angsana New"/>
                <w:sz w:val="26"/>
                <w:szCs w:val="26"/>
              </w:rPr>
            </w:pPr>
            <w:r w:rsidRPr="001F5620">
              <w:rPr>
                <w:rFonts w:ascii="Angsana New" w:hAnsi="Angsana New" w:cs="Angsana New"/>
                <w:sz w:val="26"/>
                <w:szCs w:val="26"/>
              </w:rPr>
              <w:t>211</w:t>
            </w:r>
            <w:r w:rsidR="005E41E6" w:rsidRPr="001F5620">
              <w:rPr>
                <w:rFonts w:ascii="Angsana New" w:hAnsi="Angsana New" w:cs="Angsana New"/>
                <w:sz w:val="26"/>
                <w:szCs w:val="26"/>
              </w:rPr>
              <w:t>,</w:t>
            </w:r>
            <w:r w:rsidRPr="001F5620">
              <w:rPr>
                <w:rFonts w:ascii="Angsana New" w:hAnsi="Angsana New" w:cs="Angsana New"/>
                <w:sz w:val="26"/>
                <w:szCs w:val="26"/>
              </w:rPr>
              <w:t>284</w:t>
            </w:r>
            <w:r w:rsidR="005E41E6" w:rsidRPr="001F5620">
              <w:rPr>
                <w:rFonts w:ascii="Angsana New" w:hAnsi="Angsana New" w:cs="Angsana New"/>
                <w:sz w:val="26"/>
                <w:szCs w:val="26"/>
              </w:rPr>
              <w:t>.</w:t>
            </w:r>
            <w:r w:rsidRPr="001F5620">
              <w:rPr>
                <w:rFonts w:ascii="Angsana New" w:hAnsi="Angsana New" w:cs="Angsana New"/>
                <w:sz w:val="26"/>
                <w:szCs w:val="26"/>
              </w:rPr>
              <w:t>40</w:t>
            </w:r>
          </w:p>
        </w:tc>
        <w:tc>
          <w:tcPr>
            <w:tcW w:w="142" w:type="dxa"/>
          </w:tcPr>
          <w:p w14:paraId="667EF9E1" w14:textId="77777777" w:rsidR="001122EA" w:rsidRPr="007D294D" w:rsidRDefault="001122EA" w:rsidP="001122EA">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30451AE2" w14:textId="61DE96F2" w:rsidR="001122EA" w:rsidRPr="007D294D" w:rsidRDefault="001F5620" w:rsidP="005E41E6">
            <w:pPr>
              <w:ind w:right="142"/>
              <w:jc w:val="right"/>
              <w:rPr>
                <w:rFonts w:ascii="Angsana New" w:hAnsi="Angsana New" w:cs="Angsana New"/>
                <w:sz w:val="26"/>
                <w:szCs w:val="26"/>
                <w:highlight w:val="yellow"/>
              </w:rPr>
            </w:pPr>
            <w:r w:rsidRPr="001F5620">
              <w:rPr>
                <w:rFonts w:ascii="Angsana New" w:hAnsi="Angsana New" w:cs="Angsana New"/>
                <w:sz w:val="26"/>
                <w:szCs w:val="26"/>
              </w:rPr>
              <w:t>(845,137.60)</w:t>
            </w:r>
          </w:p>
        </w:tc>
      </w:tr>
      <w:tr w:rsidR="009C42D2" w:rsidRPr="00162054" w14:paraId="2D9796CC" w14:textId="77777777" w:rsidTr="00E47E19">
        <w:trPr>
          <w:trHeight w:val="20"/>
        </w:trPr>
        <w:tc>
          <w:tcPr>
            <w:tcW w:w="5477" w:type="dxa"/>
          </w:tcPr>
          <w:p w14:paraId="2CCBBDF9" w14:textId="035302F0" w:rsidR="00521A1C" w:rsidRPr="00F54A4F" w:rsidRDefault="00521A1C">
            <w:pPr>
              <w:ind w:right="-946"/>
              <w:jc w:val="thaiDistribute"/>
              <w:rPr>
                <w:rFonts w:ascii="Angsana New" w:hAnsi="Angsana New" w:cs="Angsana New"/>
                <w:snapToGrid w:val="0"/>
                <w:color w:val="000000"/>
                <w:sz w:val="26"/>
                <w:szCs w:val="26"/>
                <w:lang w:eastAsia="th-TH"/>
              </w:rPr>
            </w:pPr>
            <w:r w:rsidRPr="00F54A4F">
              <w:rPr>
                <w:rFonts w:ascii="Angsana New" w:hAnsi="Angsana New" w:cs="Angsana New"/>
                <w:snapToGrid w:val="0"/>
                <w:color w:val="000000"/>
                <w:sz w:val="26"/>
                <w:szCs w:val="26"/>
                <w:cs/>
                <w:lang w:eastAsia="th-TH"/>
              </w:rPr>
              <w:t>สำหรับ</w:t>
            </w:r>
            <w:r w:rsidR="00D547BD" w:rsidRPr="00F54A4F">
              <w:rPr>
                <w:rFonts w:ascii="Angsana New" w:hAnsi="Angsana New" w:cs="Angsana New"/>
                <w:snapToGrid w:val="0"/>
                <w:color w:val="000000"/>
                <w:sz w:val="26"/>
                <w:szCs w:val="26"/>
                <w:cs/>
                <w:lang w:eastAsia="th-TH"/>
              </w:rPr>
              <w:t>ปี</w:t>
            </w:r>
            <w:r w:rsidRPr="00F54A4F">
              <w:rPr>
                <w:rFonts w:ascii="Angsana New" w:hAnsi="Angsana New" w:cs="Angsana New"/>
                <w:snapToGrid w:val="0"/>
                <w:color w:val="000000"/>
                <w:sz w:val="26"/>
                <w:szCs w:val="26"/>
                <w:cs/>
                <w:lang w:eastAsia="th-TH"/>
              </w:rPr>
              <w:t xml:space="preserve">สิ้นสุดวันที่ </w:t>
            </w:r>
            <w:r w:rsidR="009F116A" w:rsidRPr="00F54A4F">
              <w:rPr>
                <w:rFonts w:ascii="Angsana New" w:hAnsi="Angsana New" w:cs="Angsana New"/>
                <w:snapToGrid w:val="0"/>
                <w:color w:val="000000"/>
                <w:sz w:val="26"/>
                <w:szCs w:val="26"/>
                <w:lang w:eastAsia="th-TH"/>
              </w:rPr>
              <w:t>3</w:t>
            </w:r>
            <w:r w:rsidR="001122EA" w:rsidRPr="00F54A4F">
              <w:rPr>
                <w:rFonts w:ascii="Angsana New" w:hAnsi="Angsana New" w:cs="Angsana New"/>
                <w:snapToGrid w:val="0"/>
                <w:color w:val="000000"/>
                <w:sz w:val="26"/>
                <w:szCs w:val="26"/>
                <w:lang w:eastAsia="th-TH"/>
              </w:rPr>
              <w:t>1</w:t>
            </w:r>
            <w:r w:rsidR="009F116A" w:rsidRPr="00F54A4F">
              <w:rPr>
                <w:rFonts w:ascii="Angsana New" w:hAnsi="Angsana New" w:cs="Angsana New"/>
                <w:snapToGrid w:val="0"/>
                <w:color w:val="000000"/>
                <w:sz w:val="26"/>
                <w:szCs w:val="26"/>
                <w:lang w:eastAsia="th-TH"/>
              </w:rPr>
              <w:t xml:space="preserve"> </w:t>
            </w:r>
            <w:r w:rsidR="001122EA" w:rsidRPr="00F54A4F">
              <w:rPr>
                <w:rFonts w:ascii="Angsana New" w:hAnsi="Angsana New" w:cs="Angsana New" w:hint="cs"/>
                <w:snapToGrid w:val="0"/>
                <w:color w:val="000000"/>
                <w:sz w:val="26"/>
                <w:szCs w:val="26"/>
                <w:cs/>
                <w:lang w:eastAsia="th-TH"/>
              </w:rPr>
              <w:t>ธันวาคม</w:t>
            </w:r>
            <w:r w:rsidR="009F116A" w:rsidRPr="00F54A4F">
              <w:rPr>
                <w:rFonts w:ascii="Angsana New" w:hAnsi="Angsana New" w:cs="Angsana New"/>
                <w:snapToGrid w:val="0"/>
                <w:color w:val="000000"/>
                <w:sz w:val="26"/>
                <w:szCs w:val="26"/>
                <w:cs/>
                <w:lang w:eastAsia="th-TH"/>
              </w:rPr>
              <w:t xml:space="preserve"> </w:t>
            </w:r>
            <w:r w:rsidR="009F116A" w:rsidRPr="00F54A4F">
              <w:rPr>
                <w:rFonts w:ascii="Angsana New" w:hAnsi="Angsana New" w:cs="Angsana New"/>
                <w:snapToGrid w:val="0"/>
                <w:color w:val="000000"/>
                <w:sz w:val="26"/>
                <w:szCs w:val="26"/>
                <w:lang w:eastAsia="th-TH"/>
              </w:rPr>
              <w:t>256</w:t>
            </w:r>
            <w:r w:rsidR="007D294D" w:rsidRPr="00F54A4F">
              <w:rPr>
                <w:rFonts w:ascii="Angsana New" w:hAnsi="Angsana New" w:cs="Angsana New"/>
                <w:snapToGrid w:val="0"/>
                <w:color w:val="000000"/>
                <w:sz w:val="26"/>
                <w:szCs w:val="26"/>
                <w:lang w:eastAsia="th-TH"/>
              </w:rPr>
              <w:t>7</w:t>
            </w:r>
          </w:p>
        </w:tc>
        <w:tc>
          <w:tcPr>
            <w:tcW w:w="1417" w:type="dxa"/>
          </w:tcPr>
          <w:p w14:paraId="1F43D15A" w14:textId="77777777" w:rsidR="00521A1C" w:rsidRPr="0056284A" w:rsidRDefault="00521A1C">
            <w:pPr>
              <w:keepNext/>
              <w:ind w:right="-108"/>
              <w:jc w:val="center"/>
              <w:outlineLvl w:val="6"/>
              <w:rPr>
                <w:rFonts w:ascii="Angsana New" w:hAnsi="Angsana New" w:cs="Angsana New"/>
                <w:sz w:val="26"/>
                <w:szCs w:val="26"/>
                <w:highlight w:val="yellow"/>
                <w:u w:val="single"/>
                <w:cs/>
              </w:rPr>
            </w:pPr>
          </w:p>
        </w:tc>
        <w:tc>
          <w:tcPr>
            <w:tcW w:w="142" w:type="dxa"/>
          </w:tcPr>
          <w:p w14:paraId="07C31FA6" w14:textId="77777777" w:rsidR="00521A1C" w:rsidRPr="0056284A" w:rsidRDefault="00521A1C">
            <w:pPr>
              <w:ind w:left="150" w:right="537"/>
              <w:jc w:val="right"/>
              <w:rPr>
                <w:rFonts w:ascii="Angsana New" w:hAnsi="Angsana New" w:cs="Angsana New"/>
                <w:snapToGrid w:val="0"/>
                <w:color w:val="000000"/>
                <w:sz w:val="26"/>
                <w:szCs w:val="26"/>
                <w:highlight w:val="yellow"/>
                <w:cs/>
                <w:lang w:eastAsia="th-TH"/>
              </w:rPr>
            </w:pPr>
          </w:p>
        </w:tc>
        <w:tc>
          <w:tcPr>
            <w:tcW w:w="1306" w:type="dxa"/>
          </w:tcPr>
          <w:p w14:paraId="63A1CE63" w14:textId="77777777" w:rsidR="00521A1C" w:rsidRPr="0056284A" w:rsidRDefault="00521A1C">
            <w:pPr>
              <w:keepNext/>
              <w:ind w:right="-108"/>
              <w:jc w:val="center"/>
              <w:outlineLvl w:val="6"/>
              <w:rPr>
                <w:rFonts w:ascii="Angsana New" w:hAnsi="Angsana New" w:cs="Angsana New"/>
                <w:sz w:val="26"/>
                <w:szCs w:val="26"/>
                <w:highlight w:val="yellow"/>
                <w:u w:val="single"/>
                <w:cs/>
              </w:rPr>
            </w:pPr>
          </w:p>
        </w:tc>
        <w:tc>
          <w:tcPr>
            <w:tcW w:w="142" w:type="dxa"/>
          </w:tcPr>
          <w:p w14:paraId="517796D0" w14:textId="77777777" w:rsidR="00521A1C" w:rsidRPr="0056284A" w:rsidRDefault="00521A1C">
            <w:pPr>
              <w:keepNext/>
              <w:ind w:right="-108"/>
              <w:jc w:val="center"/>
              <w:outlineLvl w:val="6"/>
              <w:rPr>
                <w:rFonts w:ascii="Angsana New" w:hAnsi="Angsana New" w:cs="Angsana New"/>
                <w:sz w:val="26"/>
                <w:szCs w:val="26"/>
                <w:highlight w:val="yellow"/>
                <w:u w:val="single"/>
                <w:cs/>
              </w:rPr>
            </w:pPr>
          </w:p>
        </w:tc>
        <w:tc>
          <w:tcPr>
            <w:tcW w:w="1417" w:type="dxa"/>
          </w:tcPr>
          <w:p w14:paraId="73E18426" w14:textId="77777777" w:rsidR="00521A1C" w:rsidRPr="0056284A" w:rsidRDefault="00521A1C">
            <w:pPr>
              <w:keepNext/>
              <w:ind w:right="-108"/>
              <w:jc w:val="center"/>
              <w:outlineLvl w:val="6"/>
              <w:rPr>
                <w:rFonts w:ascii="Angsana New" w:hAnsi="Angsana New" w:cs="Angsana New"/>
                <w:sz w:val="26"/>
                <w:szCs w:val="26"/>
                <w:highlight w:val="yellow"/>
                <w:u w:val="single"/>
                <w:cs/>
              </w:rPr>
            </w:pPr>
          </w:p>
        </w:tc>
      </w:tr>
      <w:tr w:rsidR="009C42D2" w:rsidRPr="00162054" w14:paraId="448EF2BD" w14:textId="77777777" w:rsidTr="00E47E19">
        <w:trPr>
          <w:trHeight w:val="20"/>
        </w:trPr>
        <w:tc>
          <w:tcPr>
            <w:tcW w:w="5477" w:type="dxa"/>
          </w:tcPr>
          <w:p w14:paraId="16705039" w14:textId="77777777" w:rsidR="00521A1C" w:rsidRPr="00F54A4F" w:rsidRDefault="00521A1C">
            <w:pPr>
              <w:ind w:right="-946"/>
              <w:jc w:val="thaiDistribute"/>
              <w:rPr>
                <w:rFonts w:ascii="Angsana New" w:hAnsi="Angsana New" w:cs="Angsana New"/>
                <w:snapToGrid w:val="0"/>
                <w:color w:val="000000"/>
                <w:sz w:val="26"/>
                <w:szCs w:val="26"/>
                <w:cs/>
                <w:lang w:eastAsia="th-TH"/>
              </w:rPr>
            </w:pPr>
            <w:r w:rsidRPr="00F54A4F">
              <w:rPr>
                <w:rFonts w:ascii="Angsana New" w:hAnsi="Angsana New" w:cs="Angsana New"/>
                <w:snapToGrid w:val="0"/>
                <w:color w:val="000000"/>
                <w:sz w:val="26"/>
                <w:szCs w:val="26"/>
                <w:cs/>
                <w:lang w:eastAsia="th-TH"/>
              </w:rPr>
              <w:t>รายการที่จะไม่ถูกจัดประเภทใหม่ไว้ในกำไรหรือขาดทุนในภายหลัง</w:t>
            </w:r>
          </w:p>
        </w:tc>
        <w:tc>
          <w:tcPr>
            <w:tcW w:w="1417" w:type="dxa"/>
          </w:tcPr>
          <w:p w14:paraId="6DC26230" w14:textId="77777777" w:rsidR="00521A1C" w:rsidRPr="0056284A" w:rsidRDefault="00521A1C">
            <w:pPr>
              <w:ind w:right="142"/>
              <w:jc w:val="right"/>
              <w:rPr>
                <w:rFonts w:ascii="Angsana New" w:hAnsi="Angsana New" w:cs="Angsana New"/>
                <w:sz w:val="26"/>
                <w:szCs w:val="26"/>
                <w:highlight w:val="yellow"/>
              </w:rPr>
            </w:pPr>
          </w:p>
        </w:tc>
        <w:tc>
          <w:tcPr>
            <w:tcW w:w="142" w:type="dxa"/>
          </w:tcPr>
          <w:p w14:paraId="553DB037" w14:textId="77777777" w:rsidR="00521A1C" w:rsidRPr="0056284A" w:rsidRDefault="00521A1C">
            <w:pPr>
              <w:ind w:left="150" w:right="254"/>
              <w:jc w:val="right"/>
              <w:rPr>
                <w:rFonts w:ascii="Angsana New" w:hAnsi="Angsana New" w:cs="Angsana New"/>
                <w:sz w:val="26"/>
                <w:szCs w:val="26"/>
                <w:highlight w:val="yellow"/>
              </w:rPr>
            </w:pPr>
          </w:p>
        </w:tc>
        <w:tc>
          <w:tcPr>
            <w:tcW w:w="1306" w:type="dxa"/>
          </w:tcPr>
          <w:p w14:paraId="3A9E13A9" w14:textId="77777777" w:rsidR="00521A1C" w:rsidRPr="0056284A" w:rsidRDefault="00521A1C">
            <w:pPr>
              <w:keepNext/>
              <w:ind w:left="-30" w:right="-34"/>
              <w:jc w:val="center"/>
              <w:outlineLvl w:val="6"/>
              <w:rPr>
                <w:rFonts w:ascii="Angsana New" w:hAnsi="Angsana New" w:cs="Angsana New"/>
                <w:sz w:val="26"/>
                <w:szCs w:val="26"/>
                <w:highlight w:val="yellow"/>
                <w:cs/>
              </w:rPr>
            </w:pPr>
          </w:p>
        </w:tc>
        <w:tc>
          <w:tcPr>
            <w:tcW w:w="142" w:type="dxa"/>
          </w:tcPr>
          <w:p w14:paraId="5D650087" w14:textId="77777777" w:rsidR="00521A1C" w:rsidRPr="0056284A" w:rsidRDefault="00521A1C">
            <w:pPr>
              <w:keepNext/>
              <w:ind w:right="254"/>
              <w:jc w:val="center"/>
              <w:outlineLvl w:val="6"/>
              <w:rPr>
                <w:rFonts w:ascii="Angsana New" w:hAnsi="Angsana New" w:cs="Angsana New"/>
                <w:sz w:val="26"/>
                <w:szCs w:val="26"/>
                <w:highlight w:val="yellow"/>
              </w:rPr>
            </w:pPr>
          </w:p>
        </w:tc>
        <w:tc>
          <w:tcPr>
            <w:tcW w:w="1417" w:type="dxa"/>
          </w:tcPr>
          <w:p w14:paraId="06D2157C" w14:textId="77777777" w:rsidR="00521A1C" w:rsidRPr="0056284A" w:rsidRDefault="00521A1C">
            <w:pPr>
              <w:ind w:right="393"/>
              <w:jc w:val="right"/>
              <w:rPr>
                <w:rFonts w:ascii="Angsana New" w:hAnsi="Angsana New" w:cs="Angsana New"/>
                <w:sz w:val="26"/>
                <w:szCs w:val="26"/>
                <w:highlight w:val="yellow"/>
              </w:rPr>
            </w:pPr>
          </w:p>
        </w:tc>
      </w:tr>
      <w:tr w:rsidR="009C42D2" w:rsidRPr="00162054" w14:paraId="443124D6" w14:textId="77777777" w:rsidTr="00E47E19">
        <w:trPr>
          <w:trHeight w:val="20"/>
        </w:trPr>
        <w:tc>
          <w:tcPr>
            <w:tcW w:w="5477" w:type="dxa"/>
          </w:tcPr>
          <w:p w14:paraId="3B031B72" w14:textId="77777777" w:rsidR="007D294D" w:rsidRPr="00F54A4F" w:rsidRDefault="007D294D" w:rsidP="00E47E19">
            <w:pPr>
              <w:ind w:right="-946" w:firstLine="150"/>
              <w:rPr>
                <w:rFonts w:ascii="Angsana New" w:hAnsi="Angsana New" w:cs="Angsana New"/>
                <w:snapToGrid w:val="0"/>
                <w:color w:val="000000"/>
                <w:sz w:val="26"/>
                <w:szCs w:val="26"/>
                <w:lang w:eastAsia="th-TH"/>
              </w:rPr>
            </w:pPr>
            <w:r w:rsidRPr="00F54A4F">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140B5A4" w14:textId="77777777" w:rsidR="007D294D" w:rsidRPr="00F54A4F" w:rsidRDefault="007D294D" w:rsidP="00E47E19">
            <w:pPr>
              <w:ind w:left="334" w:right="-946" w:firstLine="150"/>
              <w:rPr>
                <w:rFonts w:ascii="Angsana New" w:hAnsi="Angsana New" w:cs="Angsana New"/>
                <w:snapToGrid w:val="0"/>
                <w:color w:val="000000"/>
                <w:sz w:val="26"/>
                <w:szCs w:val="26"/>
                <w:cs/>
                <w:lang w:eastAsia="th-TH"/>
              </w:rPr>
            </w:pPr>
            <w:r w:rsidRPr="00F54A4F">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7" w:type="dxa"/>
          </w:tcPr>
          <w:p w14:paraId="543BD2CD" w14:textId="77777777" w:rsidR="007D294D" w:rsidRPr="004D0DBB" w:rsidRDefault="007D294D" w:rsidP="007D294D">
            <w:pPr>
              <w:ind w:right="142"/>
              <w:jc w:val="right"/>
              <w:rPr>
                <w:rFonts w:ascii="Angsana New" w:hAnsi="Angsana New" w:cs="Angsana New"/>
                <w:sz w:val="26"/>
                <w:szCs w:val="26"/>
                <w:highlight w:val="yellow"/>
              </w:rPr>
            </w:pPr>
          </w:p>
          <w:p w14:paraId="4BFD597C" w14:textId="1612E59B" w:rsidR="007D294D" w:rsidRPr="0056284A" w:rsidRDefault="007D294D" w:rsidP="007D294D">
            <w:pPr>
              <w:ind w:right="142"/>
              <w:jc w:val="right"/>
              <w:rPr>
                <w:rFonts w:ascii="Angsana New" w:hAnsi="Angsana New" w:cs="Angsana New"/>
                <w:sz w:val="26"/>
                <w:szCs w:val="26"/>
                <w:highlight w:val="yellow"/>
              </w:rPr>
            </w:pPr>
            <w:r w:rsidRPr="009F37DB">
              <w:rPr>
                <w:rFonts w:ascii="Angsana New" w:hAnsi="Angsana New" w:cs="Angsana New"/>
                <w:sz w:val="26"/>
                <w:szCs w:val="26"/>
                <w:cs/>
              </w:rPr>
              <w:t>(974</w:t>
            </w:r>
            <w:r w:rsidRPr="009F37DB">
              <w:rPr>
                <w:rFonts w:ascii="Angsana New" w:hAnsi="Angsana New" w:cs="Angsana New"/>
                <w:sz w:val="26"/>
                <w:szCs w:val="26"/>
              </w:rPr>
              <w:t>,</w:t>
            </w:r>
            <w:r w:rsidRPr="009F37DB">
              <w:rPr>
                <w:rFonts w:ascii="Angsana New" w:hAnsi="Angsana New" w:cs="Angsana New"/>
                <w:sz w:val="26"/>
                <w:szCs w:val="26"/>
                <w:cs/>
              </w:rPr>
              <w:t>059.20)</w:t>
            </w:r>
          </w:p>
        </w:tc>
        <w:tc>
          <w:tcPr>
            <w:tcW w:w="142" w:type="dxa"/>
          </w:tcPr>
          <w:p w14:paraId="515EBF0D" w14:textId="77777777" w:rsidR="007D294D" w:rsidRPr="0056284A" w:rsidRDefault="007D294D" w:rsidP="007D294D">
            <w:pPr>
              <w:ind w:left="150" w:right="254"/>
              <w:jc w:val="right"/>
              <w:rPr>
                <w:rFonts w:ascii="Angsana New" w:hAnsi="Angsana New" w:cs="Angsana New"/>
                <w:sz w:val="26"/>
                <w:szCs w:val="26"/>
                <w:highlight w:val="yellow"/>
              </w:rPr>
            </w:pPr>
          </w:p>
        </w:tc>
        <w:tc>
          <w:tcPr>
            <w:tcW w:w="1306" w:type="dxa"/>
          </w:tcPr>
          <w:p w14:paraId="7115E220" w14:textId="77777777" w:rsidR="007D294D" w:rsidRPr="004D0DBB" w:rsidRDefault="007D294D" w:rsidP="007D294D">
            <w:pPr>
              <w:ind w:right="142"/>
              <w:jc w:val="right"/>
              <w:rPr>
                <w:rFonts w:ascii="Angsana New" w:hAnsi="Angsana New" w:cs="Angsana New"/>
                <w:sz w:val="26"/>
                <w:szCs w:val="26"/>
                <w:highlight w:val="yellow"/>
              </w:rPr>
            </w:pPr>
          </w:p>
          <w:p w14:paraId="7C7BB317" w14:textId="6F90E261" w:rsidR="007D294D" w:rsidRPr="0056284A" w:rsidRDefault="007D294D" w:rsidP="007D294D">
            <w:pPr>
              <w:ind w:right="142"/>
              <w:jc w:val="right"/>
              <w:rPr>
                <w:rFonts w:ascii="Angsana New" w:hAnsi="Angsana New" w:cs="Angsana New"/>
                <w:sz w:val="26"/>
                <w:szCs w:val="26"/>
                <w:highlight w:val="yellow"/>
              </w:rPr>
            </w:pPr>
            <w:r w:rsidRPr="009F37DB">
              <w:rPr>
                <w:rFonts w:ascii="Angsana New" w:hAnsi="Angsana New" w:cs="Angsana New"/>
                <w:sz w:val="26"/>
                <w:szCs w:val="26"/>
              </w:rPr>
              <w:t>194,811.84</w:t>
            </w:r>
          </w:p>
        </w:tc>
        <w:tc>
          <w:tcPr>
            <w:tcW w:w="142" w:type="dxa"/>
          </w:tcPr>
          <w:p w14:paraId="309266E7" w14:textId="77777777" w:rsidR="007D294D" w:rsidRPr="0056284A" w:rsidRDefault="007D294D" w:rsidP="007D294D">
            <w:pPr>
              <w:keepNext/>
              <w:ind w:right="254"/>
              <w:jc w:val="center"/>
              <w:outlineLvl w:val="6"/>
              <w:rPr>
                <w:rFonts w:ascii="Angsana New" w:hAnsi="Angsana New" w:cs="Angsana New"/>
                <w:sz w:val="26"/>
                <w:szCs w:val="26"/>
                <w:highlight w:val="yellow"/>
              </w:rPr>
            </w:pPr>
          </w:p>
        </w:tc>
        <w:tc>
          <w:tcPr>
            <w:tcW w:w="1417" w:type="dxa"/>
          </w:tcPr>
          <w:p w14:paraId="34CE5D4E" w14:textId="77777777" w:rsidR="007D294D" w:rsidRPr="004D0DBB" w:rsidRDefault="007D294D" w:rsidP="007D294D">
            <w:pPr>
              <w:ind w:right="393"/>
              <w:jc w:val="right"/>
              <w:rPr>
                <w:rFonts w:ascii="Angsana New" w:hAnsi="Angsana New" w:cs="Angsana New"/>
                <w:sz w:val="26"/>
                <w:szCs w:val="26"/>
                <w:highlight w:val="yellow"/>
              </w:rPr>
            </w:pPr>
          </w:p>
          <w:p w14:paraId="56CE521E" w14:textId="6BDE392C" w:rsidR="007D294D" w:rsidRPr="0056284A" w:rsidRDefault="007D294D" w:rsidP="007D294D">
            <w:pPr>
              <w:ind w:right="142"/>
              <w:jc w:val="right"/>
              <w:rPr>
                <w:rFonts w:ascii="Angsana New" w:hAnsi="Angsana New" w:cs="Angsana New"/>
                <w:sz w:val="26"/>
                <w:szCs w:val="26"/>
                <w:highlight w:val="yellow"/>
              </w:rPr>
            </w:pPr>
            <w:r w:rsidRPr="009F37DB">
              <w:rPr>
                <w:rFonts w:ascii="Angsana New" w:hAnsi="Angsana New" w:cs="Angsana New"/>
                <w:sz w:val="26"/>
                <w:szCs w:val="26"/>
                <w:cs/>
              </w:rPr>
              <w:t>(779</w:t>
            </w:r>
            <w:r w:rsidRPr="009F37DB">
              <w:rPr>
                <w:rFonts w:ascii="Angsana New" w:hAnsi="Angsana New" w:cs="Angsana New"/>
                <w:sz w:val="26"/>
                <w:szCs w:val="26"/>
              </w:rPr>
              <w:t>,</w:t>
            </w:r>
            <w:r w:rsidRPr="009F37DB">
              <w:rPr>
                <w:rFonts w:ascii="Angsana New" w:hAnsi="Angsana New" w:cs="Angsana New"/>
                <w:sz w:val="26"/>
                <w:szCs w:val="26"/>
                <w:cs/>
              </w:rPr>
              <w:t>247.36)</w:t>
            </w:r>
          </w:p>
        </w:tc>
      </w:tr>
      <w:tr w:rsidR="009C42D2" w:rsidRPr="00162054" w14:paraId="2FAFF373" w14:textId="77777777" w:rsidTr="00E47E19">
        <w:trPr>
          <w:trHeight w:val="20"/>
        </w:trPr>
        <w:tc>
          <w:tcPr>
            <w:tcW w:w="5477" w:type="dxa"/>
          </w:tcPr>
          <w:p w14:paraId="1B6423AF" w14:textId="337F256F" w:rsidR="007D294D" w:rsidRPr="00162054" w:rsidRDefault="007D294D" w:rsidP="00E47E19">
            <w:pPr>
              <w:ind w:right="-946" w:firstLine="150"/>
              <w:rPr>
                <w:rFonts w:ascii="Angsana New" w:hAnsi="Angsana New" w:cs="Angsana New"/>
                <w:snapToGrid w:val="0"/>
                <w:color w:val="000000"/>
                <w:sz w:val="26"/>
                <w:szCs w:val="26"/>
                <w:cs/>
                <w:lang w:eastAsia="th-TH"/>
              </w:rPr>
            </w:pPr>
            <w:r>
              <w:rPr>
                <w:rFonts w:ascii="Angsana New" w:hAnsi="Angsana New" w:cs="Angsana New" w:hint="cs"/>
                <w:snapToGrid w:val="0"/>
                <w:color w:val="000000"/>
                <w:sz w:val="26"/>
                <w:szCs w:val="26"/>
                <w:cs/>
                <w:lang w:eastAsia="th-TH"/>
              </w:rPr>
              <w:t>ผลกำไร</w:t>
            </w:r>
            <w:r>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ขาดทุน</w:t>
            </w:r>
            <w:r>
              <w:rPr>
                <w:rFonts w:ascii="Angsana New" w:hAnsi="Angsana New" w:cs="Angsana New"/>
                <w:snapToGrid w:val="0"/>
                <w:color w:val="000000"/>
                <w:sz w:val="26"/>
                <w:szCs w:val="26"/>
                <w:lang w:eastAsia="th-TH"/>
              </w:rPr>
              <w:t>)</w:t>
            </w:r>
            <w:r>
              <w:rPr>
                <w:rFonts w:ascii="Angsana New" w:hAnsi="Angsana New" w:cs="Angsana New" w:hint="cs"/>
                <w:snapToGrid w:val="0"/>
                <w:color w:val="000000"/>
                <w:sz w:val="26"/>
                <w:szCs w:val="26"/>
                <w:cs/>
                <w:lang w:eastAsia="th-TH"/>
              </w:rPr>
              <w:t>จากการวัดมูลค่าใหม่ของผลประโยชน์พนักงานที่กำหนดไว้</w:t>
            </w:r>
          </w:p>
        </w:tc>
        <w:tc>
          <w:tcPr>
            <w:tcW w:w="1417" w:type="dxa"/>
          </w:tcPr>
          <w:p w14:paraId="6BB9B7E7" w14:textId="20ED8C39" w:rsidR="007D294D" w:rsidRPr="0056284A" w:rsidRDefault="007D294D" w:rsidP="007D294D">
            <w:pPr>
              <w:ind w:right="142"/>
              <w:jc w:val="right"/>
              <w:rPr>
                <w:rFonts w:ascii="Angsana New" w:hAnsi="Angsana New" w:cs="Angsana New"/>
                <w:sz w:val="26"/>
                <w:szCs w:val="26"/>
                <w:highlight w:val="yellow"/>
              </w:rPr>
            </w:pPr>
            <w:r w:rsidRPr="005E41E6">
              <w:rPr>
                <w:rFonts w:ascii="Angsana New" w:hAnsi="Angsana New" w:cs="Angsana New"/>
                <w:sz w:val="26"/>
                <w:szCs w:val="26"/>
              </w:rPr>
              <w:t>2,003,591.00</w:t>
            </w:r>
          </w:p>
        </w:tc>
        <w:tc>
          <w:tcPr>
            <w:tcW w:w="142" w:type="dxa"/>
          </w:tcPr>
          <w:p w14:paraId="4ED1161F" w14:textId="77777777" w:rsidR="007D294D" w:rsidRPr="0056284A" w:rsidRDefault="007D294D" w:rsidP="007D294D">
            <w:pPr>
              <w:ind w:left="150" w:right="254"/>
              <w:jc w:val="right"/>
              <w:rPr>
                <w:rFonts w:ascii="Angsana New" w:hAnsi="Angsana New" w:cs="Angsana New"/>
                <w:sz w:val="26"/>
                <w:szCs w:val="26"/>
                <w:highlight w:val="yellow"/>
              </w:rPr>
            </w:pPr>
          </w:p>
        </w:tc>
        <w:tc>
          <w:tcPr>
            <w:tcW w:w="1306" w:type="dxa"/>
          </w:tcPr>
          <w:p w14:paraId="464A912E" w14:textId="4AAFCE49" w:rsidR="007D294D" w:rsidRPr="0056284A" w:rsidRDefault="007D294D" w:rsidP="007D294D">
            <w:pPr>
              <w:ind w:right="142"/>
              <w:jc w:val="right"/>
              <w:rPr>
                <w:rFonts w:ascii="Angsana New" w:hAnsi="Angsana New" w:cs="Angsana New"/>
                <w:sz w:val="26"/>
                <w:szCs w:val="26"/>
                <w:highlight w:val="yellow"/>
              </w:rPr>
            </w:pPr>
            <w:r w:rsidRPr="005E41E6">
              <w:rPr>
                <w:rFonts w:ascii="Angsana New" w:hAnsi="Angsana New" w:cs="Angsana New"/>
                <w:sz w:val="26"/>
                <w:szCs w:val="26"/>
              </w:rPr>
              <w:t>(400,718.20)</w:t>
            </w:r>
          </w:p>
        </w:tc>
        <w:tc>
          <w:tcPr>
            <w:tcW w:w="142" w:type="dxa"/>
          </w:tcPr>
          <w:p w14:paraId="35B07D75" w14:textId="77777777" w:rsidR="007D294D" w:rsidRPr="0056284A" w:rsidRDefault="007D294D" w:rsidP="007D294D">
            <w:pPr>
              <w:keepNext/>
              <w:ind w:right="254"/>
              <w:jc w:val="center"/>
              <w:outlineLvl w:val="6"/>
              <w:rPr>
                <w:rFonts w:ascii="Angsana New" w:hAnsi="Angsana New" w:cs="Angsana New"/>
                <w:sz w:val="26"/>
                <w:szCs w:val="26"/>
                <w:highlight w:val="yellow"/>
              </w:rPr>
            </w:pPr>
          </w:p>
        </w:tc>
        <w:tc>
          <w:tcPr>
            <w:tcW w:w="1417" w:type="dxa"/>
          </w:tcPr>
          <w:p w14:paraId="4EC9D2FC" w14:textId="1BFF196A" w:rsidR="007D294D" w:rsidRPr="0056284A" w:rsidRDefault="007D294D" w:rsidP="007D294D">
            <w:pPr>
              <w:ind w:right="142"/>
              <w:jc w:val="right"/>
              <w:rPr>
                <w:rFonts w:ascii="Angsana New" w:hAnsi="Angsana New" w:cs="Angsana New"/>
                <w:sz w:val="26"/>
                <w:szCs w:val="26"/>
                <w:highlight w:val="yellow"/>
              </w:rPr>
            </w:pPr>
            <w:r w:rsidRPr="005E41E6">
              <w:rPr>
                <w:rFonts w:ascii="Angsana New" w:hAnsi="Angsana New" w:cs="Angsana New"/>
                <w:sz w:val="26"/>
                <w:szCs w:val="26"/>
              </w:rPr>
              <w:t>1,602,872.80</w:t>
            </w:r>
          </w:p>
        </w:tc>
      </w:tr>
    </w:tbl>
    <w:p w14:paraId="241177BF" w14:textId="77777777" w:rsidR="0036746C" w:rsidRDefault="0036746C" w:rsidP="0036746C">
      <w:pPr>
        <w:jc w:val="thaiDistribute"/>
        <w:rPr>
          <w:rFonts w:ascii="Angsana New" w:eastAsia="Times New Roman" w:hAnsi="Angsana New" w:cs="AngsanaUPC"/>
          <w:sz w:val="16"/>
          <w:szCs w:val="16"/>
        </w:rPr>
      </w:pPr>
    </w:p>
    <w:p w14:paraId="3D437C4A" w14:textId="77777777" w:rsidR="006C03BE" w:rsidRDefault="006C03BE" w:rsidP="0036746C">
      <w:pPr>
        <w:jc w:val="thaiDistribute"/>
        <w:rPr>
          <w:rFonts w:ascii="Angsana New" w:eastAsia="Times New Roman" w:hAnsi="Angsana New" w:cs="AngsanaUPC"/>
          <w:sz w:val="16"/>
          <w:szCs w:val="16"/>
        </w:rPr>
      </w:pPr>
    </w:p>
    <w:p w14:paraId="6FA466A7" w14:textId="77777777" w:rsidR="006C03BE" w:rsidRDefault="006C03BE" w:rsidP="0036746C">
      <w:pPr>
        <w:jc w:val="thaiDistribute"/>
        <w:rPr>
          <w:rFonts w:ascii="Angsana New" w:eastAsia="Times New Roman" w:hAnsi="Angsana New" w:cs="AngsanaUPC"/>
          <w:sz w:val="16"/>
          <w:szCs w:val="16"/>
        </w:rPr>
      </w:pPr>
    </w:p>
    <w:p w14:paraId="3ECE7A8D" w14:textId="77777777" w:rsidR="006C03BE" w:rsidRDefault="006C03BE" w:rsidP="0036746C">
      <w:pPr>
        <w:jc w:val="thaiDistribute"/>
        <w:rPr>
          <w:rFonts w:ascii="Angsana New" w:eastAsia="Times New Roman" w:hAnsi="Angsana New" w:cs="AngsanaUPC"/>
          <w:sz w:val="16"/>
          <w:szCs w:val="16"/>
        </w:rPr>
      </w:pPr>
    </w:p>
    <w:p w14:paraId="47ED4F94" w14:textId="77777777" w:rsidR="006C03BE" w:rsidRDefault="006C03BE" w:rsidP="0036746C">
      <w:pPr>
        <w:jc w:val="thaiDistribute"/>
        <w:rPr>
          <w:rFonts w:ascii="Angsana New" w:eastAsia="Times New Roman" w:hAnsi="Angsana New" w:cs="AngsanaUPC"/>
          <w:sz w:val="16"/>
          <w:szCs w:val="16"/>
        </w:rPr>
      </w:pPr>
    </w:p>
    <w:p w14:paraId="6E7E1FD9" w14:textId="1EF7F2DC" w:rsidR="00EB42BD" w:rsidRDefault="0036746C" w:rsidP="00C929D6">
      <w:pPr>
        <w:pStyle w:val="ListParagraph"/>
        <w:numPr>
          <w:ilvl w:val="1"/>
          <w:numId w:val="32"/>
        </w:numPr>
        <w:ind w:left="993" w:hanging="567"/>
        <w:jc w:val="thaiDistribute"/>
        <w:rPr>
          <w:rFonts w:ascii="Angsana New" w:hAnsi="Angsana New" w:cs="Angsana New"/>
          <w:sz w:val="30"/>
          <w:szCs w:val="30"/>
        </w:rPr>
      </w:pPr>
      <w:r w:rsidRPr="0036746C">
        <w:rPr>
          <w:rFonts w:ascii="Angsana New" w:eastAsia="Times New Roman" w:hAnsi="Angsana New" w:cs="AngsanaUPC"/>
          <w:sz w:val="30"/>
          <w:szCs w:val="30"/>
          <w:cs/>
        </w:rPr>
        <w:t>ส่วนประกอบของสินทรัพย์ภาษีเงินได้รอ</w:t>
      </w:r>
      <w:r w:rsidR="00A20A04">
        <w:rPr>
          <w:rFonts w:ascii="Angsana New" w:eastAsia="Times New Roman" w:hAnsi="Angsana New" w:cs="AngsanaUPC" w:hint="cs"/>
          <w:sz w:val="30"/>
          <w:szCs w:val="30"/>
          <w:cs/>
        </w:rPr>
        <w:t>การ</w:t>
      </w:r>
      <w:r w:rsidRPr="0036746C">
        <w:rPr>
          <w:rFonts w:ascii="Angsana New" w:eastAsia="Times New Roman" w:hAnsi="Angsana New" w:cs="AngsanaUPC"/>
          <w:sz w:val="30"/>
          <w:szCs w:val="30"/>
          <w:cs/>
        </w:rPr>
        <w:t>ตัดบัญชีและหนี้ภาษีเงินได้รอ</w:t>
      </w:r>
      <w:r w:rsidR="00A20A04">
        <w:rPr>
          <w:rFonts w:ascii="Angsana New" w:eastAsia="Times New Roman" w:hAnsi="Angsana New" w:cs="AngsanaUPC" w:hint="cs"/>
          <w:sz w:val="30"/>
          <w:szCs w:val="30"/>
          <w:cs/>
        </w:rPr>
        <w:t>การ</w:t>
      </w:r>
      <w:r w:rsidRPr="0036746C">
        <w:rPr>
          <w:rFonts w:ascii="Angsana New" w:eastAsia="Times New Roman" w:hAnsi="Angsana New" w:cs="AngsanaUPC"/>
          <w:sz w:val="30"/>
          <w:szCs w:val="30"/>
          <w:cs/>
        </w:rPr>
        <w:t>ตัดบัญชี ประกอบด้วยรายการดังต่อไปนี้</w:t>
      </w:r>
    </w:p>
    <w:tbl>
      <w:tblPr>
        <w:tblW w:w="10104" w:type="dxa"/>
        <w:tblInd w:w="-180" w:type="dxa"/>
        <w:tblLayout w:type="fixed"/>
        <w:tblCellMar>
          <w:left w:w="0" w:type="dxa"/>
          <w:right w:w="0" w:type="dxa"/>
        </w:tblCellMar>
        <w:tblLook w:val="0000" w:firstRow="0" w:lastRow="0" w:firstColumn="0" w:lastColumn="0" w:noHBand="0" w:noVBand="0"/>
      </w:tblPr>
      <w:tblGrid>
        <w:gridCol w:w="3449"/>
        <w:gridCol w:w="1658"/>
        <w:gridCol w:w="89"/>
        <w:gridCol w:w="1632"/>
        <w:gridCol w:w="137"/>
        <w:gridCol w:w="1494"/>
        <w:gridCol w:w="89"/>
        <w:gridCol w:w="1556"/>
      </w:tblGrid>
      <w:tr w:rsidR="00EB42BD" w:rsidRPr="000361E3" w14:paraId="5E706AC0" w14:textId="77777777" w:rsidTr="00EA6250">
        <w:trPr>
          <w:cantSplit/>
          <w:trHeight w:val="385"/>
        </w:trPr>
        <w:tc>
          <w:tcPr>
            <w:tcW w:w="3449" w:type="dxa"/>
          </w:tcPr>
          <w:p w14:paraId="7798B1C7" w14:textId="77777777" w:rsidR="00EB42BD" w:rsidRPr="000361E3" w:rsidRDefault="00EB42BD">
            <w:pPr>
              <w:jc w:val="center"/>
              <w:rPr>
                <w:rFonts w:ascii="Angsana New" w:hAnsi="Angsana New" w:cs="Angsana New"/>
                <w:sz w:val="30"/>
                <w:szCs w:val="30"/>
                <w:cs/>
              </w:rPr>
            </w:pPr>
          </w:p>
        </w:tc>
        <w:tc>
          <w:tcPr>
            <w:tcW w:w="3379" w:type="dxa"/>
            <w:gridSpan w:val="3"/>
          </w:tcPr>
          <w:p w14:paraId="37E91980" w14:textId="77777777" w:rsidR="00EB42BD" w:rsidRPr="000361E3" w:rsidRDefault="00EB42BD">
            <w:pPr>
              <w:ind w:left="-78" w:right="-108"/>
              <w:jc w:val="center"/>
              <w:rPr>
                <w:rFonts w:ascii="Angsana New" w:hAnsi="Angsana New" w:cs="Angsana New"/>
                <w:snapToGrid w:val="0"/>
                <w:color w:val="000000"/>
                <w:sz w:val="30"/>
                <w:szCs w:val="30"/>
                <w:cs/>
                <w:lang w:eastAsia="th-TH"/>
              </w:rPr>
            </w:pPr>
          </w:p>
        </w:tc>
        <w:tc>
          <w:tcPr>
            <w:tcW w:w="137" w:type="dxa"/>
          </w:tcPr>
          <w:p w14:paraId="0484273C" w14:textId="77777777" w:rsidR="00EB42BD" w:rsidRPr="000361E3" w:rsidRDefault="00EB42BD">
            <w:pPr>
              <w:ind w:left="-108" w:right="-108"/>
              <w:jc w:val="center"/>
              <w:rPr>
                <w:rFonts w:ascii="Angsana New" w:hAnsi="Angsana New" w:cs="Angsana New"/>
                <w:snapToGrid w:val="0"/>
                <w:color w:val="000000"/>
                <w:sz w:val="30"/>
                <w:szCs w:val="30"/>
                <w:cs/>
                <w:lang w:eastAsia="th-TH"/>
              </w:rPr>
            </w:pPr>
          </w:p>
        </w:tc>
        <w:tc>
          <w:tcPr>
            <w:tcW w:w="3139" w:type="dxa"/>
            <w:gridSpan w:val="3"/>
          </w:tcPr>
          <w:p w14:paraId="5CE1D334" w14:textId="77777777" w:rsidR="00EB42BD" w:rsidRPr="000361E3" w:rsidRDefault="00EB42BD">
            <w:pPr>
              <w:ind w:left="-78" w:right="-108"/>
              <w:jc w:val="center"/>
              <w:rPr>
                <w:rFonts w:ascii="Angsana New" w:hAnsi="Angsana New" w:cs="Angsana New"/>
                <w:snapToGrid w:val="0"/>
                <w:color w:val="000000"/>
                <w:sz w:val="30"/>
                <w:szCs w:val="30"/>
                <w:cs/>
                <w:lang w:eastAsia="th-TH"/>
              </w:rPr>
            </w:pPr>
            <w:r w:rsidRPr="000361E3">
              <w:rPr>
                <w:rFonts w:ascii="Angsana New" w:hAnsi="Angsana New" w:cs="Angsana New"/>
                <w:snapToGrid w:val="0"/>
                <w:color w:val="000000"/>
                <w:sz w:val="30"/>
                <w:szCs w:val="30"/>
                <w:cs/>
                <w:lang w:eastAsia="th-TH"/>
              </w:rPr>
              <w:t xml:space="preserve">                                      (หน่วย : บาท)</w:t>
            </w:r>
          </w:p>
        </w:tc>
      </w:tr>
      <w:tr w:rsidR="00EB42BD" w:rsidRPr="000361E3" w14:paraId="4C699877" w14:textId="77777777" w:rsidTr="00EA6250">
        <w:trPr>
          <w:cantSplit/>
          <w:trHeight w:val="377"/>
        </w:trPr>
        <w:tc>
          <w:tcPr>
            <w:tcW w:w="3449" w:type="dxa"/>
          </w:tcPr>
          <w:p w14:paraId="19BC2111" w14:textId="77777777" w:rsidR="00EB42BD" w:rsidRPr="000361E3" w:rsidRDefault="00EB42BD">
            <w:pPr>
              <w:jc w:val="center"/>
              <w:rPr>
                <w:rFonts w:ascii="Angsana New" w:hAnsi="Angsana New" w:cs="Angsana New"/>
                <w:sz w:val="30"/>
                <w:szCs w:val="30"/>
              </w:rPr>
            </w:pPr>
            <w:r w:rsidRPr="000361E3">
              <w:rPr>
                <w:rFonts w:ascii="Angsana New" w:hAnsi="Angsana New" w:cs="Angsana New"/>
                <w:sz w:val="30"/>
                <w:szCs w:val="30"/>
                <w:cs/>
              </w:rPr>
              <w:t xml:space="preserve"> </w:t>
            </w:r>
          </w:p>
        </w:tc>
        <w:tc>
          <w:tcPr>
            <w:tcW w:w="3379" w:type="dxa"/>
            <w:gridSpan w:val="3"/>
          </w:tcPr>
          <w:p w14:paraId="614D506E" w14:textId="77777777" w:rsidR="00EB42BD" w:rsidRPr="000361E3" w:rsidRDefault="00EB42BD">
            <w:pPr>
              <w:ind w:left="-78" w:right="-108"/>
              <w:jc w:val="center"/>
              <w:rPr>
                <w:rFonts w:ascii="Angsana New" w:hAnsi="Angsana New" w:cs="Angsana New"/>
                <w:snapToGrid w:val="0"/>
                <w:color w:val="000000"/>
                <w:sz w:val="30"/>
                <w:szCs w:val="30"/>
                <w:lang w:eastAsia="th-TH"/>
              </w:rPr>
            </w:pPr>
            <w:r w:rsidRPr="000361E3">
              <w:rPr>
                <w:rFonts w:ascii="Angsana New" w:hAnsi="Angsana New" w:cs="Angsana New"/>
                <w:snapToGrid w:val="0"/>
                <w:color w:val="000000"/>
                <w:sz w:val="30"/>
                <w:szCs w:val="30"/>
                <w:cs/>
                <w:lang w:eastAsia="th-TH"/>
              </w:rPr>
              <w:t>งบการเงินรวม</w:t>
            </w:r>
          </w:p>
        </w:tc>
        <w:tc>
          <w:tcPr>
            <w:tcW w:w="137" w:type="dxa"/>
          </w:tcPr>
          <w:p w14:paraId="6E138232" w14:textId="77777777" w:rsidR="00EB42BD" w:rsidRPr="000361E3" w:rsidRDefault="00EB42BD">
            <w:pPr>
              <w:ind w:left="-108" w:right="-108"/>
              <w:jc w:val="center"/>
              <w:rPr>
                <w:rFonts w:ascii="Angsana New" w:hAnsi="Angsana New" w:cs="Angsana New"/>
                <w:snapToGrid w:val="0"/>
                <w:color w:val="000000"/>
                <w:sz w:val="30"/>
                <w:szCs w:val="30"/>
                <w:cs/>
                <w:lang w:eastAsia="th-TH"/>
              </w:rPr>
            </w:pPr>
          </w:p>
        </w:tc>
        <w:tc>
          <w:tcPr>
            <w:tcW w:w="3139" w:type="dxa"/>
            <w:gridSpan w:val="3"/>
          </w:tcPr>
          <w:p w14:paraId="7D76AA20" w14:textId="77777777" w:rsidR="00EB42BD" w:rsidRPr="000361E3" w:rsidRDefault="00EB42BD">
            <w:pPr>
              <w:ind w:left="-78" w:right="-108"/>
              <w:jc w:val="center"/>
              <w:rPr>
                <w:rFonts w:ascii="Angsana New" w:hAnsi="Angsana New" w:cs="Angsana New"/>
                <w:snapToGrid w:val="0"/>
                <w:color w:val="000000"/>
                <w:sz w:val="30"/>
                <w:szCs w:val="30"/>
                <w:cs/>
                <w:lang w:eastAsia="th-TH"/>
              </w:rPr>
            </w:pPr>
            <w:r w:rsidRPr="000361E3">
              <w:rPr>
                <w:rFonts w:ascii="Angsana New" w:hAnsi="Angsana New" w:cs="Angsana New"/>
                <w:snapToGrid w:val="0"/>
                <w:color w:val="000000"/>
                <w:sz w:val="30"/>
                <w:szCs w:val="30"/>
                <w:cs/>
                <w:lang w:eastAsia="th-TH"/>
              </w:rPr>
              <w:t>งบการเงินเฉพาะกิจการ</w:t>
            </w:r>
          </w:p>
        </w:tc>
      </w:tr>
      <w:tr w:rsidR="00EB42BD" w:rsidRPr="000361E3" w14:paraId="08ADE65C" w14:textId="77777777" w:rsidTr="00EA6250">
        <w:trPr>
          <w:trHeight w:val="385"/>
        </w:trPr>
        <w:tc>
          <w:tcPr>
            <w:tcW w:w="3449" w:type="dxa"/>
          </w:tcPr>
          <w:p w14:paraId="0A0AFD67" w14:textId="77777777" w:rsidR="00EB42BD" w:rsidRPr="000361E3" w:rsidRDefault="00EB42BD">
            <w:pPr>
              <w:rPr>
                <w:rFonts w:ascii="Angsana New" w:hAnsi="Angsana New" w:cs="Angsana New"/>
                <w:sz w:val="30"/>
                <w:szCs w:val="30"/>
              </w:rPr>
            </w:pPr>
          </w:p>
        </w:tc>
        <w:tc>
          <w:tcPr>
            <w:tcW w:w="3379" w:type="dxa"/>
            <w:gridSpan w:val="3"/>
          </w:tcPr>
          <w:p w14:paraId="62A808AC" w14:textId="77777777" w:rsidR="00EB42BD" w:rsidRPr="000361E3" w:rsidRDefault="00EB42BD">
            <w:pPr>
              <w:jc w:val="center"/>
              <w:rPr>
                <w:rFonts w:ascii="Angsana New" w:hAnsi="Angsana New" w:cs="Angsana New"/>
                <w:snapToGrid w:val="0"/>
                <w:color w:val="000000"/>
                <w:sz w:val="30"/>
                <w:szCs w:val="30"/>
                <w:lang w:eastAsia="th-TH"/>
              </w:rPr>
            </w:pPr>
            <w:r w:rsidRPr="000361E3">
              <w:rPr>
                <w:rFonts w:ascii="Angsana New" w:hAnsi="Angsana New" w:cs="Angsana New"/>
                <w:snapToGrid w:val="0"/>
                <w:color w:val="000000"/>
                <w:sz w:val="30"/>
                <w:szCs w:val="30"/>
                <w:cs/>
                <w:lang w:eastAsia="th-TH"/>
              </w:rPr>
              <w:t xml:space="preserve">ณ วันที่ </w:t>
            </w:r>
            <w:r>
              <w:rPr>
                <w:rFonts w:ascii="Angsana New" w:hAnsi="Angsana New" w:cs="Angsana New"/>
                <w:snapToGrid w:val="0"/>
                <w:color w:val="000000"/>
                <w:sz w:val="30"/>
                <w:szCs w:val="30"/>
                <w:lang w:eastAsia="th-TH"/>
              </w:rPr>
              <w:t>31</w:t>
            </w:r>
            <w:r w:rsidRPr="000361E3">
              <w:rPr>
                <w:rFonts w:ascii="Angsana New" w:hAnsi="Angsana New" w:cs="Angsana New"/>
                <w:snapToGrid w:val="0"/>
                <w:color w:val="000000"/>
                <w:sz w:val="30"/>
                <w:szCs w:val="30"/>
                <w:cs/>
                <w:lang w:eastAsia="th-TH"/>
              </w:rPr>
              <w:t xml:space="preserve"> ธันวาคม</w:t>
            </w:r>
          </w:p>
        </w:tc>
        <w:tc>
          <w:tcPr>
            <w:tcW w:w="137" w:type="dxa"/>
          </w:tcPr>
          <w:p w14:paraId="6361876C" w14:textId="77777777" w:rsidR="00EB42BD" w:rsidRPr="000361E3" w:rsidRDefault="00EB42BD">
            <w:pPr>
              <w:jc w:val="center"/>
              <w:rPr>
                <w:rFonts w:ascii="Angsana New" w:hAnsi="Angsana New" w:cs="Angsana New"/>
                <w:snapToGrid w:val="0"/>
                <w:color w:val="000000"/>
                <w:sz w:val="30"/>
                <w:szCs w:val="30"/>
                <w:lang w:eastAsia="th-TH"/>
              </w:rPr>
            </w:pPr>
          </w:p>
        </w:tc>
        <w:tc>
          <w:tcPr>
            <w:tcW w:w="3139" w:type="dxa"/>
            <w:gridSpan w:val="3"/>
          </w:tcPr>
          <w:p w14:paraId="2F952B61" w14:textId="77777777" w:rsidR="00EB42BD" w:rsidRPr="000361E3" w:rsidRDefault="00EB42BD">
            <w:pPr>
              <w:jc w:val="center"/>
              <w:rPr>
                <w:rFonts w:ascii="Angsana New" w:hAnsi="Angsana New" w:cs="Angsana New"/>
                <w:snapToGrid w:val="0"/>
                <w:color w:val="000000"/>
                <w:sz w:val="30"/>
                <w:szCs w:val="30"/>
                <w:lang w:eastAsia="th-TH"/>
              </w:rPr>
            </w:pPr>
            <w:r w:rsidRPr="000361E3">
              <w:rPr>
                <w:rFonts w:ascii="Angsana New" w:hAnsi="Angsana New" w:cs="Angsana New"/>
                <w:snapToGrid w:val="0"/>
                <w:color w:val="000000"/>
                <w:sz w:val="30"/>
                <w:szCs w:val="30"/>
                <w:cs/>
                <w:lang w:eastAsia="th-TH"/>
              </w:rPr>
              <w:t xml:space="preserve">ณ วันที่ </w:t>
            </w:r>
            <w:r>
              <w:rPr>
                <w:rFonts w:ascii="Angsana New" w:hAnsi="Angsana New" w:cs="Angsana New"/>
                <w:snapToGrid w:val="0"/>
                <w:color w:val="000000"/>
                <w:sz w:val="30"/>
                <w:szCs w:val="30"/>
                <w:lang w:eastAsia="th-TH"/>
              </w:rPr>
              <w:t>31</w:t>
            </w:r>
            <w:r w:rsidRPr="000361E3">
              <w:rPr>
                <w:rFonts w:ascii="Angsana New" w:hAnsi="Angsana New" w:cs="Angsana New"/>
                <w:snapToGrid w:val="0"/>
                <w:color w:val="000000"/>
                <w:sz w:val="30"/>
                <w:szCs w:val="30"/>
                <w:cs/>
                <w:lang w:eastAsia="th-TH"/>
              </w:rPr>
              <w:t xml:space="preserve"> ธันวาคม </w:t>
            </w:r>
          </w:p>
        </w:tc>
      </w:tr>
      <w:tr w:rsidR="00EB42BD" w:rsidRPr="000361E3" w14:paraId="027FB08B" w14:textId="77777777" w:rsidTr="00EA6250">
        <w:trPr>
          <w:trHeight w:val="385"/>
        </w:trPr>
        <w:tc>
          <w:tcPr>
            <w:tcW w:w="3449" w:type="dxa"/>
          </w:tcPr>
          <w:p w14:paraId="126AFACB" w14:textId="77777777" w:rsidR="00EB42BD" w:rsidRPr="000361E3" w:rsidRDefault="00EB42BD">
            <w:pPr>
              <w:rPr>
                <w:rFonts w:ascii="Angsana New" w:hAnsi="Angsana New" w:cs="Angsana New"/>
                <w:sz w:val="30"/>
                <w:szCs w:val="30"/>
              </w:rPr>
            </w:pPr>
          </w:p>
        </w:tc>
        <w:tc>
          <w:tcPr>
            <w:tcW w:w="1658" w:type="dxa"/>
          </w:tcPr>
          <w:p w14:paraId="2D23E708" w14:textId="77777777" w:rsidR="00EB42BD" w:rsidRPr="000361E3" w:rsidRDefault="00EB42BD">
            <w:pPr>
              <w:jc w:val="center"/>
              <w:rPr>
                <w:rFonts w:ascii="Angsana New" w:hAnsi="Angsana New" w:cs="Angsana New"/>
                <w:snapToGrid w:val="0"/>
                <w:color w:val="000000"/>
                <w:sz w:val="30"/>
                <w:szCs w:val="30"/>
                <w:u w:val="single"/>
                <w:lang w:eastAsia="th-TH"/>
              </w:rPr>
            </w:pPr>
            <w:r w:rsidRPr="000361E3">
              <w:rPr>
                <w:rFonts w:ascii="Angsana New" w:hAnsi="Angsana New" w:cs="Angsana New"/>
                <w:snapToGrid w:val="0"/>
                <w:color w:val="000000"/>
                <w:sz w:val="30"/>
                <w:szCs w:val="30"/>
                <w:u w:val="single"/>
                <w:lang w:eastAsia="th-TH"/>
              </w:rPr>
              <w:t>2568</w:t>
            </w:r>
          </w:p>
        </w:tc>
        <w:tc>
          <w:tcPr>
            <w:tcW w:w="89" w:type="dxa"/>
          </w:tcPr>
          <w:p w14:paraId="5562FAF7" w14:textId="77777777" w:rsidR="00EB42BD" w:rsidRPr="000361E3" w:rsidRDefault="00EB42BD">
            <w:pPr>
              <w:jc w:val="center"/>
              <w:rPr>
                <w:rFonts w:ascii="Angsana New" w:hAnsi="Angsana New" w:cs="Angsana New"/>
                <w:snapToGrid w:val="0"/>
                <w:color w:val="000000"/>
                <w:sz w:val="30"/>
                <w:szCs w:val="30"/>
                <w:lang w:eastAsia="th-TH"/>
              </w:rPr>
            </w:pPr>
          </w:p>
        </w:tc>
        <w:tc>
          <w:tcPr>
            <w:tcW w:w="1632" w:type="dxa"/>
          </w:tcPr>
          <w:p w14:paraId="5142C67F" w14:textId="77777777" w:rsidR="00EB42BD" w:rsidRPr="000361E3" w:rsidRDefault="00EB42BD">
            <w:pPr>
              <w:jc w:val="center"/>
              <w:rPr>
                <w:rFonts w:ascii="Angsana New" w:hAnsi="Angsana New" w:cs="Angsana New"/>
                <w:snapToGrid w:val="0"/>
                <w:color w:val="000000"/>
                <w:sz w:val="30"/>
                <w:szCs w:val="30"/>
                <w:u w:val="single"/>
                <w:lang w:eastAsia="th-TH"/>
              </w:rPr>
            </w:pPr>
            <w:r w:rsidRPr="000361E3">
              <w:rPr>
                <w:rFonts w:ascii="Angsana New" w:hAnsi="Angsana New" w:cs="Angsana New"/>
                <w:snapToGrid w:val="0"/>
                <w:color w:val="000000"/>
                <w:sz w:val="30"/>
                <w:szCs w:val="30"/>
                <w:u w:val="single"/>
                <w:lang w:eastAsia="th-TH"/>
              </w:rPr>
              <w:t>2567</w:t>
            </w:r>
          </w:p>
        </w:tc>
        <w:tc>
          <w:tcPr>
            <w:tcW w:w="137" w:type="dxa"/>
          </w:tcPr>
          <w:p w14:paraId="09C5DE24" w14:textId="77777777" w:rsidR="00EB42BD" w:rsidRPr="000361E3" w:rsidRDefault="00EB42BD">
            <w:pPr>
              <w:jc w:val="center"/>
              <w:rPr>
                <w:rFonts w:ascii="Angsana New" w:hAnsi="Angsana New" w:cs="Angsana New"/>
                <w:snapToGrid w:val="0"/>
                <w:color w:val="000000"/>
                <w:sz w:val="30"/>
                <w:szCs w:val="30"/>
                <w:lang w:eastAsia="th-TH"/>
              </w:rPr>
            </w:pPr>
          </w:p>
        </w:tc>
        <w:tc>
          <w:tcPr>
            <w:tcW w:w="1494" w:type="dxa"/>
          </w:tcPr>
          <w:p w14:paraId="06E7C30E" w14:textId="77777777" w:rsidR="00EB42BD" w:rsidRPr="000361E3" w:rsidRDefault="00EB42BD">
            <w:pPr>
              <w:jc w:val="center"/>
              <w:rPr>
                <w:rFonts w:ascii="Angsana New" w:hAnsi="Angsana New" w:cs="Angsana New"/>
                <w:snapToGrid w:val="0"/>
                <w:color w:val="000000"/>
                <w:sz w:val="30"/>
                <w:szCs w:val="30"/>
                <w:u w:val="single"/>
                <w:lang w:eastAsia="th-TH"/>
              </w:rPr>
            </w:pPr>
            <w:r w:rsidRPr="000361E3">
              <w:rPr>
                <w:rFonts w:ascii="Angsana New" w:hAnsi="Angsana New" w:cs="Angsana New"/>
                <w:snapToGrid w:val="0"/>
                <w:color w:val="000000"/>
                <w:sz w:val="30"/>
                <w:szCs w:val="30"/>
                <w:u w:val="single"/>
                <w:lang w:eastAsia="th-TH"/>
              </w:rPr>
              <w:t>2568</w:t>
            </w:r>
          </w:p>
        </w:tc>
        <w:tc>
          <w:tcPr>
            <w:tcW w:w="89" w:type="dxa"/>
          </w:tcPr>
          <w:p w14:paraId="04329781" w14:textId="77777777" w:rsidR="00EB42BD" w:rsidRPr="000361E3" w:rsidRDefault="00EB42BD">
            <w:pPr>
              <w:jc w:val="center"/>
              <w:rPr>
                <w:rFonts w:ascii="Angsana New" w:hAnsi="Angsana New" w:cs="Angsana New"/>
                <w:snapToGrid w:val="0"/>
                <w:color w:val="000000"/>
                <w:sz w:val="30"/>
                <w:szCs w:val="30"/>
                <w:lang w:eastAsia="th-TH"/>
              </w:rPr>
            </w:pPr>
          </w:p>
        </w:tc>
        <w:tc>
          <w:tcPr>
            <w:tcW w:w="1556" w:type="dxa"/>
          </w:tcPr>
          <w:p w14:paraId="23EAD1CF" w14:textId="77777777" w:rsidR="00EB42BD" w:rsidRPr="000361E3" w:rsidRDefault="00EB42BD">
            <w:pPr>
              <w:jc w:val="center"/>
              <w:rPr>
                <w:rFonts w:ascii="Angsana New" w:hAnsi="Angsana New" w:cs="Angsana New"/>
                <w:snapToGrid w:val="0"/>
                <w:color w:val="000000"/>
                <w:sz w:val="30"/>
                <w:szCs w:val="30"/>
                <w:u w:val="single"/>
                <w:lang w:eastAsia="th-TH"/>
              </w:rPr>
            </w:pPr>
            <w:r w:rsidRPr="000361E3">
              <w:rPr>
                <w:rFonts w:ascii="Angsana New" w:hAnsi="Angsana New" w:cs="Angsana New"/>
                <w:snapToGrid w:val="0"/>
                <w:color w:val="000000"/>
                <w:sz w:val="30"/>
                <w:szCs w:val="30"/>
                <w:u w:val="single"/>
                <w:lang w:eastAsia="th-TH"/>
              </w:rPr>
              <w:t>2567</w:t>
            </w:r>
          </w:p>
        </w:tc>
      </w:tr>
      <w:tr w:rsidR="00EB42BD" w:rsidRPr="000361E3" w14:paraId="42DC35A3" w14:textId="77777777" w:rsidTr="00EA6250">
        <w:trPr>
          <w:trHeight w:val="377"/>
        </w:trPr>
        <w:tc>
          <w:tcPr>
            <w:tcW w:w="3449" w:type="dxa"/>
            <w:vAlign w:val="bottom"/>
          </w:tcPr>
          <w:p w14:paraId="77A47CC4" w14:textId="77777777" w:rsidR="00EB42BD" w:rsidRPr="000361E3" w:rsidRDefault="00EB42BD">
            <w:pPr>
              <w:rPr>
                <w:rFonts w:ascii="Angsana New" w:hAnsi="Angsana New" w:cs="Angsana New"/>
                <w:sz w:val="30"/>
                <w:szCs w:val="30"/>
                <w:u w:val="single"/>
                <w:cs/>
              </w:rPr>
            </w:pPr>
            <w:r w:rsidRPr="000361E3">
              <w:rPr>
                <w:rFonts w:ascii="Angsana New" w:hAnsi="Angsana New" w:cs="Angsana New"/>
                <w:sz w:val="30"/>
                <w:szCs w:val="30"/>
                <w:u w:val="single"/>
                <w:cs/>
              </w:rPr>
              <w:t>สินทรัพย์ภาษีเงินได้รอการตัดบัญชี</w:t>
            </w:r>
          </w:p>
        </w:tc>
        <w:tc>
          <w:tcPr>
            <w:tcW w:w="1658" w:type="dxa"/>
          </w:tcPr>
          <w:p w14:paraId="7C5354DA" w14:textId="77777777" w:rsidR="00EB42BD" w:rsidRPr="000361E3" w:rsidRDefault="00EB42BD">
            <w:pPr>
              <w:ind w:right="145"/>
              <w:jc w:val="right"/>
              <w:rPr>
                <w:rFonts w:ascii="Angsana New" w:hAnsi="Angsana New" w:cs="Angsana New"/>
                <w:sz w:val="30"/>
                <w:szCs w:val="30"/>
              </w:rPr>
            </w:pPr>
          </w:p>
        </w:tc>
        <w:tc>
          <w:tcPr>
            <w:tcW w:w="89" w:type="dxa"/>
          </w:tcPr>
          <w:p w14:paraId="23EB2476" w14:textId="77777777" w:rsidR="00EB42BD" w:rsidRPr="000361E3" w:rsidRDefault="00EB42BD">
            <w:pPr>
              <w:ind w:right="145"/>
              <w:jc w:val="right"/>
              <w:rPr>
                <w:rFonts w:ascii="Angsana New" w:hAnsi="Angsana New" w:cs="Angsana New"/>
                <w:sz w:val="30"/>
                <w:szCs w:val="30"/>
              </w:rPr>
            </w:pPr>
          </w:p>
        </w:tc>
        <w:tc>
          <w:tcPr>
            <w:tcW w:w="1632" w:type="dxa"/>
          </w:tcPr>
          <w:p w14:paraId="0EE280B0" w14:textId="77777777" w:rsidR="00EB42BD" w:rsidRPr="000361E3" w:rsidRDefault="00EB42BD">
            <w:pPr>
              <w:ind w:left="-30"/>
              <w:jc w:val="center"/>
              <w:rPr>
                <w:rFonts w:ascii="Angsana New" w:hAnsi="Angsana New" w:cs="Angsana New"/>
                <w:snapToGrid w:val="0"/>
                <w:sz w:val="30"/>
                <w:szCs w:val="30"/>
                <w:cs/>
                <w:lang w:eastAsia="th-TH"/>
              </w:rPr>
            </w:pPr>
          </w:p>
        </w:tc>
        <w:tc>
          <w:tcPr>
            <w:tcW w:w="137" w:type="dxa"/>
          </w:tcPr>
          <w:p w14:paraId="226F8DCC" w14:textId="77777777" w:rsidR="00EB42BD" w:rsidRPr="000361E3" w:rsidRDefault="00EB42BD">
            <w:pPr>
              <w:ind w:right="426"/>
              <w:jc w:val="right"/>
              <w:rPr>
                <w:rFonts w:ascii="Angsana New" w:hAnsi="Angsana New" w:cs="Angsana New"/>
                <w:sz w:val="30"/>
                <w:szCs w:val="30"/>
              </w:rPr>
            </w:pPr>
          </w:p>
        </w:tc>
        <w:tc>
          <w:tcPr>
            <w:tcW w:w="1494" w:type="dxa"/>
          </w:tcPr>
          <w:p w14:paraId="2C9F84E1" w14:textId="77777777" w:rsidR="00EB42BD" w:rsidRPr="000361E3" w:rsidRDefault="00EB42BD">
            <w:pPr>
              <w:ind w:left="-30"/>
              <w:jc w:val="center"/>
              <w:rPr>
                <w:rFonts w:ascii="Angsana New" w:hAnsi="Angsana New" w:cs="Angsana New"/>
                <w:snapToGrid w:val="0"/>
                <w:sz w:val="30"/>
                <w:szCs w:val="30"/>
                <w:lang w:eastAsia="th-TH"/>
              </w:rPr>
            </w:pPr>
          </w:p>
        </w:tc>
        <w:tc>
          <w:tcPr>
            <w:tcW w:w="89" w:type="dxa"/>
          </w:tcPr>
          <w:p w14:paraId="7EB9874C" w14:textId="77777777" w:rsidR="00EB42BD" w:rsidRPr="000361E3" w:rsidRDefault="00EB42BD">
            <w:pPr>
              <w:ind w:right="145"/>
              <w:jc w:val="right"/>
              <w:rPr>
                <w:rFonts w:ascii="Angsana New" w:hAnsi="Angsana New" w:cs="Angsana New"/>
                <w:sz w:val="30"/>
                <w:szCs w:val="30"/>
              </w:rPr>
            </w:pPr>
          </w:p>
        </w:tc>
        <w:tc>
          <w:tcPr>
            <w:tcW w:w="1556" w:type="dxa"/>
          </w:tcPr>
          <w:p w14:paraId="2E886D77" w14:textId="77777777" w:rsidR="00EB42BD" w:rsidRPr="000361E3" w:rsidRDefault="00EB42BD">
            <w:pPr>
              <w:ind w:left="-30"/>
              <w:jc w:val="center"/>
              <w:rPr>
                <w:rFonts w:ascii="Angsana New" w:hAnsi="Angsana New" w:cs="Angsana New"/>
                <w:snapToGrid w:val="0"/>
                <w:sz w:val="30"/>
                <w:szCs w:val="30"/>
                <w:cs/>
                <w:lang w:eastAsia="th-TH"/>
              </w:rPr>
            </w:pPr>
          </w:p>
        </w:tc>
      </w:tr>
      <w:tr w:rsidR="00EB42BD" w:rsidRPr="000361E3" w14:paraId="5187B883" w14:textId="77777777" w:rsidTr="00EA6250">
        <w:trPr>
          <w:trHeight w:val="385"/>
        </w:trPr>
        <w:tc>
          <w:tcPr>
            <w:tcW w:w="3449" w:type="dxa"/>
          </w:tcPr>
          <w:p w14:paraId="15028C07" w14:textId="77777777" w:rsidR="00EB42BD" w:rsidRPr="000361E3" w:rsidRDefault="00EB42BD">
            <w:pPr>
              <w:ind w:firstLine="175"/>
              <w:rPr>
                <w:rFonts w:ascii="Angsana New" w:hAnsi="Angsana New" w:cs="Angsana New"/>
                <w:sz w:val="30"/>
                <w:szCs w:val="30"/>
                <w:cs/>
              </w:rPr>
            </w:pPr>
            <w:r w:rsidRPr="000361E3">
              <w:rPr>
                <w:rFonts w:ascii="Angsana New" w:eastAsia="Brush Script MT" w:hAnsi="Angsana New" w:cs="Angsana New" w:hint="cs"/>
                <w:sz w:val="30"/>
                <w:szCs w:val="30"/>
                <w:cs/>
              </w:rPr>
              <w:t>สินทรัพย์สิทธิการใช้</w:t>
            </w:r>
          </w:p>
        </w:tc>
        <w:tc>
          <w:tcPr>
            <w:tcW w:w="1658" w:type="dxa"/>
          </w:tcPr>
          <w:p w14:paraId="1DC2ABE8" w14:textId="77777777" w:rsidR="00EB42BD" w:rsidRPr="00F94CE5" w:rsidRDefault="00EB42BD">
            <w:pPr>
              <w:ind w:right="145"/>
              <w:jc w:val="right"/>
              <w:rPr>
                <w:rFonts w:ascii="Angsana New" w:hAnsi="Angsana New" w:cs="Angsana New"/>
                <w:sz w:val="30"/>
                <w:szCs w:val="30"/>
                <w:highlight w:val="cyan"/>
              </w:rPr>
            </w:pPr>
            <w:r w:rsidRPr="008D3D84">
              <w:rPr>
                <w:rFonts w:ascii="Angsana New" w:eastAsia="Brush Script MT" w:hAnsi="Angsana New" w:cs="Angsana New"/>
                <w:sz w:val="30"/>
                <w:szCs w:val="30"/>
              </w:rPr>
              <w:t>555,832.94</w:t>
            </w:r>
          </w:p>
        </w:tc>
        <w:tc>
          <w:tcPr>
            <w:tcW w:w="89" w:type="dxa"/>
          </w:tcPr>
          <w:p w14:paraId="5049A212" w14:textId="77777777" w:rsidR="00EB42BD" w:rsidRPr="00F94CE5" w:rsidRDefault="00EB42BD">
            <w:pPr>
              <w:ind w:right="145"/>
              <w:jc w:val="right"/>
              <w:rPr>
                <w:rFonts w:ascii="Angsana New" w:hAnsi="Angsana New" w:cs="Angsana New"/>
                <w:sz w:val="30"/>
                <w:szCs w:val="30"/>
                <w:highlight w:val="cyan"/>
              </w:rPr>
            </w:pPr>
          </w:p>
        </w:tc>
        <w:tc>
          <w:tcPr>
            <w:tcW w:w="1632" w:type="dxa"/>
          </w:tcPr>
          <w:p w14:paraId="33DB6E9F" w14:textId="77777777" w:rsidR="00EB42BD" w:rsidRPr="00F94CE5" w:rsidRDefault="00EB42BD">
            <w:pPr>
              <w:ind w:right="145"/>
              <w:jc w:val="right"/>
              <w:rPr>
                <w:rFonts w:ascii="Angsana New" w:hAnsi="Angsana New" w:cs="Angsana New"/>
                <w:sz w:val="30"/>
                <w:szCs w:val="30"/>
                <w:highlight w:val="cyan"/>
                <w:cs/>
              </w:rPr>
            </w:pPr>
            <w:r w:rsidRPr="00F53845">
              <w:rPr>
                <w:rFonts w:ascii="Angsana New" w:eastAsia="Brush Script MT" w:hAnsi="Angsana New" w:cs="Angsana New"/>
                <w:sz w:val="30"/>
                <w:szCs w:val="30"/>
                <w:lang w:val="en-GB"/>
              </w:rPr>
              <w:t>6,303,393.91</w:t>
            </w:r>
          </w:p>
        </w:tc>
        <w:tc>
          <w:tcPr>
            <w:tcW w:w="137" w:type="dxa"/>
          </w:tcPr>
          <w:p w14:paraId="042F9AB0" w14:textId="77777777" w:rsidR="00EB42BD" w:rsidRPr="00F94CE5" w:rsidRDefault="00EB42BD">
            <w:pPr>
              <w:ind w:right="426"/>
              <w:jc w:val="right"/>
              <w:rPr>
                <w:rFonts w:ascii="Angsana New" w:hAnsi="Angsana New" w:cs="Angsana New"/>
                <w:sz w:val="30"/>
                <w:szCs w:val="30"/>
                <w:highlight w:val="cyan"/>
              </w:rPr>
            </w:pPr>
          </w:p>
        </w:tc>
        <w:tc>
          <w:tcPr>
            <w:tcW w:w="1494" w:type="dxa"/>
          </w:tcPr>
          <w:p w14:paraId="314E0C02" w14:textId="77777777" w:rsidR="00EB42BD" w:rsidRPr="00F94CE5" w:rsidRDefault="00EB42BD">
            <w:pPr>
              <w:ind w:right="145"/>
              <w:jc w:val="right"/>
              <w:rPr>
                <w:rFonts w:ascii="Angsana New" w:eastAsia="Brush Script MT" w:hAnsi="Angsana New" w:cs="Angsana New"/>
                <w:sz w:val="30"/>
                <w:szCs w:val="30"/>
                <w:highlight w:val="cyan"/>
              </w:rPr>
            </w:pPr>
            <w:r w:rsidRPr="006779C7">
              <w:rPr>
                <w:rFonts w:ascii="Angsana New" w:eastAsia="Brush Script MT" w:hAnsi="Angsana New" w:cs="Angsana New"/>
                <w:sz w:val="30"/>
                <w:szCs w:val="30"/>
              </w:rPr>
              <w:t>295,156.16</w:t>
            </w:r>
          </w:p>
        </w:tc>
        <w:tc>
          <w:tcPr>
            <w:tcW w:w="89" w:type="dxa"/>
          </w:tcPr>
          <w:p w14:paraId="1A2F79CD" w14:textId="77777777" w:rsidR="00EB42BD" w:rsidRPr="00F94CE5" w:rsidRDefault="00EB42BD">
            <w:pPr>
              <w:ind w:right="145"/>
              <w:jc w:val="right"/>
              <w:rPr>
                <w:rFonts w:ascii="Angsana New" w:eastAsia="Brush Script MT" w:hAnsi="Angsana New" w:cs="Angsana New"/>
                <w:sz w:val="30"/>
                <w:szCs w:val="30"/>
                <w:highlight w:val="cyan"/>
              </w:rPr>
            </w:pPr>
          </w:p>
        </w:tc>
        <w:tc>
          <w:tcPr>
            <w:tcW w:w="1556" w:type="dxa"/>
          </w:tcPr>
          <w:p w14:paraId="2A60757B" w14:textId="77777777" w:rsidR="00EB42BD" w:rsidRPr="00F94CE5" w:rsidRDefault="00EB42BD">
            <w:pPr>
              <w:ind w:right="145"/>
              <w:jc w:val="right"/>
              <w:rPr>
                <w:rFonts w:ascii="Angsana New" w:eastAsia="Brush Script MT" w:hAnsi="Angsana New" w:cs="Angsana New"/>
                <w:sz w:val="30"/>
                <w:szCs w:val="30"/>
                <w:highlight w:val="cyan"/>
                <w:cs/>
              </w:rPr>
            </w:pPr>
            <w:r w:rsidRPr="003B69BD">
              <w:rPr>
                <w:rFonts w:ascii="Angsana New" w:eastAsia="Brush Script MT" w:hAnsi="Angsana New" w:cs="Angsana New"/>
                <w:sz w:val="30"/>
                <w:szCs w:val="30"/>
              </w:rPr>
              <w:t>486,907.45</w:t>
            </w:r>
          </w:p>
        </w:tc>
      </w:tr>
      <w:tr w:rsidR="00EB42BD" w:rsidRPr="000361E3" w14:paraId="226018BC" w14:textId="77777777" w:rsidTr="00EA6250">
        <w:trPr>
          <w:trHeight w:val="763"/>
        </w:trPr>
        <w:tc>
          <w:tcPr>
            <w:tcW w:w="3449" w:type="dxa"/>
          </w:tcPr>
          <w:p w14:paraId="5EBE68B5" w14:textId="77777777" w:rsidR="00EB42BD" w:rsidRPr="000361E3" w:rsidRDefault="00EB42BD">
            <w:pPr>
              <w:ind w:left="445" w:hanging="270"/>
              <w:rPr>
                <w:rFonts w:ascii="Angsana New" w:hAnsi="Angsana New" w:cs="Angsana New"/>
                <w:sz w:val="30"/>
                <w:szCs w:val="30"/>
                <w:cs/>
              </w:rPr>
            </w:pPr>
            <w:r w:rsidRPr="000361E3">
              <w:rPr>
                <w:rFonts w:ascii="Angsana New" w:eastAsia="Brush Script MT" w:hAnsi="Angsana New" w:cs="Angsana New"/>
                <w:sz w:val="30"/>
                <w:szCs w:val="30"/>
                <w:cs/>
              </w:rPr>
              <w:t>ประมาณการหนี้สินไม่หมุนเวียน  สำหรับผลประโยชน์พนักงาน</w:t>
            </w:r>
          </w:p>
        </w:tc>
        <w:tc>
          <w:tcPr>
            <w:tcW w:w="1658" w:type="dxa"/>
          </w:tcPr>
          <w:p w14:paraId="49C3CFE7" w14:textId="77777777" w:rsidR="00EB42BD" w:rsidRPr="00F94CE5" w:rsidRDefault="00EB42BD">
            <w:pPr>
              <w:ind w:right="60"/>
              <w:jc w:val="right"/>
              <w:rPr>
                <w:rFonts w:ascii="Angsana New" w:eastAsia="Brush Script MT" w:hAnsi="Angsana New" w:cs="Angsana New"/>
                <w:sz w:val="30"/>
                <w:szCs w:val="30"/>
                <w:highlight w:val="cyan"/>
              </w:rPr>
            </w:pPr>
          </w:p>
          <w:p w14:paraId="780BBD30" w14:textId="77777777" w:rsidR="00EB42BD" w:rsidRPr="00F94CE5" w:rsidRDefault="00EB42BD">
            <w:pPr>
              <w:ind w:right="145"/>
              <w:jc w:val="right"/>
              <w:rPr>
                <w:rFonts w:ascii="Angsana New" w:hAnsi="Angsana New" w:cs="Angsana New"/>
                <w:sz w:val="30"/>
                <w:szCs w:val="30"/>
                <w:highlight w:val="cyan"/>
              </w:rPr>
            </w:pPr>
            <w:r w:rsidRPr="008D3D84">
              <w:rPr>
                <w:rFonts w:ascii="Angsana New" w:eastAsia="Brush Script MT" w:hAnsi="Angsana New" w:cs="Angsana New"/>
                <w:sz w:val="30"/>
                <w:szCs w:val="30"/>
              </w:rPr>
              <w:t>17,279,304.20</w:t>
            </w:r>
          </w:p>
        </w:tc>
        <w:tc>
          <w:tcPr>
            <w:tcW w:w="89" w:type="dxa"/>
          </w:tcPr>
          <w:p w14:paraId="7565C655" w14:textId="77777777" w:rsidR="00EB42BD" w:rsidRPr="00F94CE5" w:rsidRDefault="00EB42BD">
            <w:pPr>
              <w:ind w:right="145"/>
              <w:jc w:val="right"/>
              <w:rPr>
                <w:rFonts w:ascii="Angsana New" w:hAnsi="Angsana New" w:cs="Angsana New"/>
                <w:sz w:val="30"/>
                <w:szCs w:val="30"/>
                <w:highlight w:val="cyan"/>
              </w:rPr>
            </w:pPr>
          </w:p>
        </w:tc>
        <w:tc>
          <w:tcPr>
            <w:tcW w:w="1632" w:type="dxa"/>
          </w:tcPr>
          <w:p w14:paraId="5C769A4C" w14:textId="77777777" w:rsidR="00EB42BD" w:rsidRPr="00F94CE5" w:rsidRDefault="00EB42BD">
            <w:pPr>
              <w:tabs>
                <w:tab w:val="decimal" w:pos="741"/>
              </w:tabs>
              <w:rPr>
                <w:rFonts w:ascii="Angsana New" w:eastAsia="Brush Script MT" w:hAnsi="Angsana New" w:cs="Angsana New"/>
                <w:sz w:val="30"/>
                <w:szCs w:val="30"/>
                <w:highlight w:val="cyan"/>
                <w:lang w:val="en-GB"/>
              </w:rPr>
            </w:pPr>
          </w:p>
          <w:p w14:paraId="4D0A3358" w14:textId="77777777" w:rsidR="00EB42BD" w:rsidRPr="00F94CE5" w:rsidRDefault="00EB42BD">
            <w:pPr>
              <w:ind w:right="145"/>
              <w:jc w:val="right"/>
              <w:rPr>
                <w:rFonts w:ascii="Angsana New" w:hAnsi="Angsana New" w:cs="Angsana New"/>
                <w:sz w:val="30"/>
                <w:szCs w:val="30"/>
                <w:highlight w:val="cyan"/>
                <w:cs/>
              </w:rPr>
            </w:pPr>
            <w:r w:rsidRPr="00F53845">
              <w:rPr>
                <w:rFonts w:ascii="Angsana New" w:eastAsia="Brush Script MT" w:hAnsi="Angsana New" w:cs="Angsana New"/>
                <w:sz w:val="30"/>
                <w:szCs w:val="30"/>
                <w:lang w:val="en-GB"/>
              </w:rPr>
              <w:t>17,345,616.60</w:t>
            </w:r>
          </w:p>
        </w:tc>
        <w:tc>
          <w:tcPr>
            <w:tcW w:w="137" w:type="dxa"/>
          </w:tcPr>
          <w:p w14:paraId="1B6099BA" w14:textId="77777777" w:rsidR="00EB42BD" w:rsidRPr="00F94CE5" w:rsidRDefault="00EB42BD">
            <w:pPr>
              <w:ind w:right="426"/>
              <w:jc w:val="right"/>
              <w:rPr>
                <w:rFonts w:ascii="Angsana New" w:hAnsi="Angsana New" w:cs="Angsana New"/>
                <w:sz w:val="30"/>
                <w:szCs w:val="30"/>
                <w:highlight w:val="cyan"/>
              </w:rPr>
            </w:pPr>
          </w:p>
        </w:tc>
        <w:tc>
          <w:tcPr>
            <w:tcW w:w="1494" w:type="dxa"/>
          </w:tcPr>
          <w:p w14:paraId="63F6377B" w14:textId="77777777" w:rsidR="00EB42BD" w:rsidRPr="00F94CE5" w:rsidRDefault="00EB42BD">
            <w:pPr>
              <w:ind w:right="145"/>
              <w:jc w:val="right"/>
              <w:rPr>
                <w:rFonts w:ascii="Angsana New" w:eastAsia="Brush Script MT" w:hAnsi="Angsana New" w:cs="Angsana New"/>
                <w:sz w:val="30"/>
                <w:szCs w:val="30"/>
                <w:highlight w:val="cyan"/>
              </w:rPr>
            </w:pPr>
          </w:p>
          <w:p w14:paraId="77BB4B63" w14:textId="77777777" w:rsidR="00EB42BD" w:rsidRPr="00F94CE5" w:rsidRDefault="00EB42BD">
            <w:pPr>
              <w:ind w:right="145"/>
              <w:jc w:val="right"/>
              <w:rPr>
                <w:rFonts w:ascii="Angsana New" w:eastAsia="Brush Script MT" w:hAnsi="Angsana New" w:cs="Angsana New"/>
                <w:sz w:val="30"/>
                <w:szCs w:val="30"/>
                <w:highlight w:val="cyan"/>
                <w:cs/>
              </w:rPr>
            </w:pPr>
            <w:r w:rsidRPr="006779C7">
              <w:rPr>
                <w:rFonts w:ascii="Angsana New" w:eastAsia="Brush Script MT" w:hAnsi="Angsana New" w:cs="Angsana New"/>
                <w:sz w:val="30"/>
                <w:szCs w:val="30"/>
              </w:rPr>
              <w:t>3,856,108.60</w:t>
            </w:r>
          </w:p>
        </w:tc>
        <w:tc>
          <w:tcPr>
            <w:tcW w:w="89" w:type="dxa"/>
          </w:tcPr>
          <w:p w14:paraId="67480FC5" w14:textId="77777777" w:rsidR="00EB42BD" w:rsidRPr="00F94CE5" w:rsidRDefault="00EB42BD">
            <w:pPr>
              <w:ind w:right="145"/>
              <w:jc w:val="right"/>
              <w:rPr>
                <w:rFonts w:ascii="Angsana New" w:eastAsia="Brush Script MT" w:hAnsi="Angsana New" w:cs="Angsana New"/>
                <w:sz w:val="30"/>
                <w:szCs w:val="30"/>
                <w:highlight w:val="cyan"/>
              </w:rPr>
            </w:pPr>
          </w:p>
        </w:tc>
        <w:tc>
          <w:tcPr>
            <w:tcW w:w="1556" w:type="dxa"/>
          </w:tcPr>
          <w:p w14:paraId="5291EDAE" w14:textId="77777777" w:rsidR="00EB42BD" w:rsidRPr="00F94CE5" w:rsidRDefault="00EB42BD">
            <w:pPr>
              <w:tabs>
                <w:tab w:val="decimal" w:pos="741"/>
              </w:tabs>
              <w:ind w:right="145"/>
              <w:rPr>
                <w:rFonts w:ascii="Angsana New" w:eastAsia="Brush Script MT" w:hAnsi="Angsana New" w:cs="Angsana New"/>
                <w:sz w:val="30"/>
                <w:szCs w:val="30"/>
                <w:highlight w:val="cyan"/>
              </w:rPr>
            </w:pPr>
          </w:p>
          <w:p w14:paraId="43580261" w14:textId="77777777" w:rsidR="00EB42BD" w:rsidRPr="00F94CE5" w:rsidRDefault="00EB42BD">
            <w:pPr>
              <w:ind w:right="145"/>
              <w:jc w:val="right"/>
              <w:rPr>
                <w:rFonts w:ascii="Angsana New" w:eastAsia="Brush Script MT" w:hAnsi="Angsana New" w:cs="Angsana New"/>
                <w:sz w:val="30"/>
                <w:szCs w:val="30"/>
                <w:highlight w:val="cyan"/>
                <w:cs/>
              </w:rPr>
            </w:pPr>
            <w:r w:rsidRPr="003B69BD">
              <w:rPr>
                <w:rFonts w:ascii="Angsana New" w:eastAsia="Brush Script MT" w:hAnsi="Angsana New" w:cs="Angsana New"/>
                <w:sz w:val="30"/>
                <w:szCs w:val="30"/>
              </w:rPr>
              <w:t>4,185,728.00</w:t>
            </w:r>
          </w:p>
        </w:tc>
      </w:tr>
      <w:tr w:rsidR="00EB42BD" w:rsidRPr="000361E3" w14:paraId="6B6013DE" w14:textId="77777777" w:rsidTr="00EA6250">
        <w:trPr>
          <w:trHeight w:val="385"/>
        </w:trPr>
        <w:tc>
          <w:tcPr>
            <w:tcW w:w="3449" w:type="dxa"/>
            <w:vAlign w:val="bottom"/>
          </w:tcPr>
          <w:p w14:paraId="5BA1A170" w14:textId="77777777" w:rsidR="00EB42BD" w:rsidRPr="00F94CE5" w:rsidRDefault="00EB42BD">
            <w:pPr>
              <w:ind w:firstLine="175"/>
              <w:rPr>
                <w:rFonts w:ascii="Angsana New" w:eastAsia="Brush Script MT" w:hAnsi="Angsana New" w:cs="Angsana New"/>
                <w:sz w:val="30"/>
                <w:szCs w:val="30"/>
                <w:cs/>
              </w:rPr>
            </w:pPr>
            <w:r w:rsidRPr="00F94CE5">
              <w:rPr>
                <w:rFonts w:ascii="Angsana New" w:eastAsia="Brush Script MT" w:hAnsi="Angsana New" w:cs="Angsana New"/>
                <w:sz w:val="30"/>
                <w:szCs w:val="30"/>
                <w:cs/>
              </w:rPr>
              <w:t>ขาดทุนสะสม</w:t>
            </w:r>
          </w:p>
        </w:tc>
        <w:tc>
          <w:tcPr>
            <w:tcW w:w="1658" w:type="dxa"/>
            <w:tcBorders>
              <w:bottom w:val="single" w:sz="4" w:space="0" w:color="auto"/>
            </w:tcBorders>
          </w:tcPr>
          <w:p w14:paraId="62BB27EB" w14:textId="77777777" w:rsidR="00EB42BD" w:rsidRPr="008D3D84" w:rsidRDefault="00EB42BD">
            <w:pPr>
              <w:ind w:left="-30" w:right="-1"/>
              <w:jc w:val="center"/>
              <w:rPr>
                <w:rFonts w:ascii="Angsana New" w:hAnsi="Angsana New" w:cs="Angsana New"/>
                <w:snapToGrid w:val="0"/>
                <w:sz w:val="30"/>
                <w:szCs w:val="30"/>
                <w:lang w:eastAsia="th-TH"/>
              </w:rPr>
            </w:pPr>
            <w:r w:rsidRPr="008D3D84">
              <w:rPr>
                <w:rFonts w:ascii="Angsana New" w:hAnsi="Angsana New" w:cs="Angsana New"/>
                <w:snapToGrid w:val="0"/>
                <w:sz w:val="30"/>
                <w:szCs w:val="30"/>
                <w:lang w:eastAsia="th-TH"/>
              </w:rPr>
              <w:t>-</w:t>
            </w:r>
          </w:p>
        </w:tc>
        <w:tc>
          <w:tcPr>
            <w:tcW w:w="89" w:type="dxa"/>
          </w:tcPr>
          <w:p w14:paraId="40F7413B" w14:textId="77777777" w:rsidR="00EB42BD" w:rsidRPr="00F94CE5" w:rsidRDefault="00EB42BD">
            <w:pPr>
              <w:ind w:right="145"/>
              <w:jc w:val="right"/>
              <w:rPr>
                <w:rFonts w:ascii="Angsana New" w:hAnsi="Angsana New" w:cs="Angsana New"/>
                <w:sz w:val="30"/>
                <w:szCs w:val="30"/>
                <w:highlight w:val="cyan"/>
              </w:rPr>
            </w:pPr>
          </w:p>
        </w:tc>
        <w:tc>
          <w:tcPr>
            <w:tcW w:w="1632" w:type="dxa"/>
            <w:tcBorders>
              <w:bottom w:val="single" w:sz="4" w:space="0" w:color="auto"/>
            </w:tcBorders>
          </w:tcPr>
          <w:p w14:paraId="688E4C9F" w14:textId="77777777" w:rsidR="00EB42BD" w:rsidRPr="00F94CE5" w:rsidRDefault="00EB42BD">
            <w:pPr>
              <w:ind w:right="145"/>
              <w:jc w:val="right"/>
              <w:rPr>
                <w:rFonts w:ascii="Angsana New" w:eastAsia="Brush Script MT" w:hAnsi="Angsana New" w:cs="Angsana New"/>
                <w:sz w:val="30"/>
                <w:szCs w:val="30"/>
                <w:highlight w:val="cyan"/>
                <w:lang w:val="en-GB"/>
              </w:rPr>
            </w:pPr>
            <w:r w:rsidRPr="00F53845">
              <w:rPr>
                <w:rFonts w:ascii="Angsana New" w:eastAsia="Brush Script MT" w:hAnsi="Angsana New" w:cs="Angsana New"/>
                <w:sz w:val="30"/>
                <w:szCs w:val="30"/>
                <w:lang w:val="en-GB"/>
              </w:rPr>
              <w:t>3,341,144.06</w:t>
            </w:r>
          </w:p>
        </w:tc>
        <w:tc>
          <w:tcPr>
            <w:tcW w:w="137" w:type="dxa"/>
          </w:tcPr>
          <w:p w14:paraId="361E67F3" w14:textId="77777777" w:rsidR="00EB42BD" w:rsidRPr="00F94CE5" w:rsidRDefault="00EB42BD">
            <w:pPr>
              <w:ind w:right="426"/>
              <w:jc w:val="right"/>
              <w:rPr>
                <w:rFonts w:ascii="Angsana New" w:hAnsi="Angsana New" w:cs="Angsana New"/>
                <w:sz w:val="30"/>
                <w:szCs w:val="30"/>
                <w:highlight w:val="cyan"/>
              </w:rPr>
            </w:pPr>
          </w:p>
        </w:tc>
        <w:tc>
          <w:tcPr>
            <w:tcW w:w="1494" w:type="dxa"/>
            <w:tcBorders>
              <w:bottom w:val="single" w:sz="4" w:space="0" w:color="auto"/>
            </w:tcBorders>
          </w:tcPr>
          <w:p w14:paraId="4786963D" w14:textId="77777777" w:rsidR="00EB42BD" w:rsidRPr="006779C7" w:rsidRDefault="00EB42BD">
            <w:pPr>
              <w:ind w:left="-30" w:right="-1"/>
              <w:jc w:val="center"/>
              <w:rPr>
                <w:rFonts w:ascii="Angsana New" w:hAnsi="Angsana New" w:cs="Angsana New"/>
                <w:snapToGrid w:val="0"/>
                <w:sz w:val="30"/>
                <w:szCs w:val="30"/>
                <w:lang w:eastAsia="th-TH"/>
              </w:rPr>
            </w:pPr>
            <w:r w:rsidRPr="008D3D84">
              <w:rPr>
                <w:rFonts w:ascii="Angsana New" w:hAnsi="Angsana New" w:cs="Angsana New"/>
                <w:snapToGrid w:val="0"/>
                <w:sz w:val="30"/>
                <w:szCs w:val="30"/>
                <w:lang w:eastAsia="th-TH"/>
              </w:rPr>
              <w:t>-</w:t>
            </w:r>
          </w:p>
        </w:tc>
        <w:tc>
          <w:tcPr>
            <w:tcW w:w="89" w:type="dxa"/>
          </w:tcPr>
          <w:p w14:paraId="113E8E82" w14:textId="77777777" w:rsidR="00EB42BD" w:rsidRPr="00F94CE5" w:rsidRDefault="00EB42BD">
            <w:pPr>
              <w:ind w:right="145"/>
              <w:jc w:val="right"/>
              <w:rPr>
                <w:rFonts w:ascii="Angsana New" w:eastAsia="Brush Script MT" w:hAnsi="Angsana New" w:cs="Angsana New"/>
                <w:sz w:val="30"/>
                <w:szCs w:val="30"/>
                <w:highlight w:val="cyan"/>
              </w:rPr>
            </w:pPr>
          </w:p>
        </w:tc>
        <w:tc>
          <w:tcPr>
            <w:tcW w:w="1556" w:type="dxa"/>
            <w:tcBorders>
              <w:bottom w:val="single" w:sz="4" w:space="0" w:color="auto"/>
            </w:tcBorders>
          </w:tcPr>
          <w:p w14:paraId="27EDDDBB" w14:textId="77777777" w:rsidR="00EB42BD" w:rsidRPr="00F94CE5" w:rsidRDefault="00EB42BD">
            <w:pPr>
              <w:ind w:right="145"/>
              <w:jc w:val="right"/>
              <w:rPr>
                <w:rFonts w:ascii="Angsana New" w:eastAsia="Brush Script MT" w:hAnsi="Angsana New" w:cs="Angsana New"/>
                <w:sz w:val="30"/>
                <w:szCs w:val="30"/>
                <w:highlight w:val="cyan"/>
              </w:rPr>
            </w:pPr>
            <w:r w:rsidRPr="003B69BD">
              <w:rPr>
                <w:rFonts w:ascii="Angsana New" w:eastAsia="Brush Script MT" w:hAnsi="Angsana New" w:cs="Angsana New"/>
                <w:sz w:val="30"/>
                <w:szCs w:val="30"/>
              </w:rPr>
              <w:t>3,341,144.06</w:t>
            </w:r>
          </w:p>
        </w:tc>
      </w:tr>
      <w:tr w:rsidR="00EB42BD" w:rsidRPr="000361E3" w14:paraId="44140B88" w14:textId="77777777" w:rsidTr="00EA6250">
        <w:trPr>
          <w:trHeight w:val="385"/>
        </w:trPr>
        <w:tc>
          <w:tcPr>
            <w:tcW w:w="3449" w:type="dxa"/>
            <w:vAlign w:val="bottom"/>
          </w:tcPr>
          <w:p w14:paraId="5FE709AF" w14:textId="77777777" w:rsidR="00EB42BD" w:rsidRPr="000361E3" w:rsidRDefault="00EB42BD">
            <w:pPr>
              <w:ind w:left="85" w:firstLine="810"/>
              <w:rPr>
                <w:rFonts w:ascii="Angsana New" w:hAnsi="Angsana New" w:cs="Angsana New"/>
                <w:sz w:val="30"/>
                <w:szCs w:val="30"/>
                <w:cs/>
              </w:rPr>
            </w:pPr>
            <w:r w:rsidRPr="000361E3">
              <w:rPr>
                <w:rFonts w:ascii="Angsana New" w:hAnsi="Angsana New" w:cs="Angsana New" w:hint="cs"/>
                <w:sz w:val="30"/>
                <w:szCs w:val="30"/>
                <w:cs/>
              </w:rPr>
              <w:t>รวม</w:t>
            </w:r>
          </w:p>
        </w:tc>
        <w:tc>
          <w:tcPr>
            <w:tcW w:w="1658" w:type="dxa"/>
            <w:tcBorders>
              <w:top w:val="single" w:sz="4" w:space="0" w:color="auto"/>
              <w:bottom w:val="double" w:sz="4" w:space="0" w:color="auto"/>
            </w:tcBorders>
          </w:tcPr>
          <w:p w14:paraId="3D6B56EA" w14:textId="77777777" w:rsidR="00EB42BD" w:rsidRPr="00F94CE5" w:rsidRDefault="00EB42BD">
            <w:pPr>
              <w:ind w:right="145"/>
              <w:jc w:val="right"/>
              <w:rPr>
                <w:rFonts w:ascii="Angsana New" w:hAnsi="Angsana New" w:cs="Angsana New"/>
                <w:sz w:val="30"/>
                <w:szCs w:val="30"/>
                <w:highlight w:val="cyan"/>
                <w:cs/>
              </w:rPr>
            </w:pPr>
            <w:r w:rsidRPr="0013718D">
              <w:rPr>
                <w:rFonts w:ascii="Angsana New" w:eastAsia="Brush Script MT" w:hAnsi="Angsana New" w:cs="Angsana New"/>
                <w:sz w:val="30"/>
                <w:szCs w:val="30"/>
              </w:rPr>
              <w:t>17,835,137.14</w:t>
            </w:r>
          </w:p>
        </w:tc>
        <w:tc>
          <w:tcPr>
            <w:tcW w:w="89" w:type="dxa"/>
          </w:tcPr>
          <w:p w14:paraId="59F22EC4" w14:textId="77777777" w:rsidR="00EB42BD" w:rsidRPr="00F94CE5" w:rsidRDefault="00EB42BD">
            <w:pPr>
              <w:ind w:right="145"/>
              <w:jc w:val="right"/>
              <w:rPr>
                <w:rFonts w:ascii="Angsana New" w:hAnsi="Angsana New" w:cs="Angsana New"/>
                <w:sz w:val="30"/>
                <w:szCs w:val="30"/>
                <w:highlight w:val="cyan"/>
              </w:rPr>
            </w:pPr>
          </w:p>
        </w:tc>
        <w:tc>
          <w:tcPr>
            <w:tcW w:w="1632" w:type="dxa"/>
            <w:tcBorders>
              <w:top w:val="single" w:sz="4" w:space="0" w:color="auto"/>
              <w:bottom w:val="double" w:sz="4" w:space="0" w:color="auto"/>
            </w:tcBorders>
          </w:tcPr>
          <w:p w14:paraId="3AF8F44A" w14:textId="77777777" w:rsidR="00EB42BD" w:rsidRPr="00F94CE5" w:rsidRDefault="00EB42BD">
            <w:pPr>
              <w:ind w:right="145"/>
              <w:jc w:val="right"/>
              <w:rPr>
                <w:rFonts w:ascii="Angsana New" w:hAnsi="Angsana New" w:cs="Angsana New"/>
                <w:sz w:val="30"/>
                <w:szCs w:val="30"/>
                <w:highlight w:val="cyan"/>
                <w:cs/>
              </w:rPr>
            </w:pPr>
            <w:r w:rsidRPr="00F53845">
              <w:rPr>
                <w:rFonts w:ascii="Angsana New" w:eastAsia="Brush Script MT" w:hAnsi="Angsana New" w:cs="Angsana New"/>
                <w:sz w:val="30"/>
                <w:szCs w:val="30"/>
                <w:lang w:val="en-GB"/>
              </w:rPr>
              <w:t>26,990,154.57</w:t>
            </w:r>
          </w:p>
        </w:tc>
        <w:tc>
          <w:tcPr>
            <w:tcW w:w="137" w:type="dxa"/>
          </w:tcPr>
          <w:p w14:paraId="7BC0819D" w14:textId="77777777" w:rsidR="00EB42BD" w:rsidRPr="00F94CE5" w:rsidRDefault="00EB42BD">
            <w:pPr>
              <w:ind w:right="426"/>
              <w:jc w:val="right"/>
              <w:rPr>
                <w:rFonts w:ascii="Angsana New" w:hAnsi="Angsana New" w:cs="Angsana New"/>
                <w:sz w:val="30"/>
                <w:szCs w:val="30"/>
                <w:highlight w:val="cyan"/>
              </w:rPr>
            </w:pPr>
          </w:p>
        </w:tc>
        <w:tc>
          <w:tcPr>
            <w:tcW w:w="1494" w:type="dxa"/>
            <w:tcBorders>
              <w:top w:val="single" w:sz="4" w:space="0" w:color="auto"/>
              <w:bottom w:val="double" w:sz="4" w:space="0" w:color="auto"/>
            </w:tcBorders>
          </w:tcPr>
          <w:p w14:paraId="23394FDC" w14:textId="77777777" w:rsidR="00EB42BD" w:rsidRPr="00F94CE5" w:rsidRDefault="00EB42BD">
            <w:pPr>
              <w:ind w:right="145"/>
              <w:jc w:val="right"/>
              <w:rPr>
                <w:rFonts w:ascii="Angsana New" w:eastAsia="Brush Script MT" w:hAnsi="Angsana New" w:cs="Angsana New"/>
                <w:sz w:val="30"/>
                <w:szCs w:val="30"/>
                <w:highlight w:val="cyan"/>
              </w:rPr>
            </w:pPr>
            <w:r w:rsidRPr="00C138B5">
              <w:rPr>
                <w:rFonts w:ascii="Angsana New" w:eastAsia="Brush Script MT" w:hAnsi="Angsana New" w:cs="Angsana New"/>
                <w:sz w:val="30"/>
                <w:szCs w:val="30"/>
              </w:rPr>
              <w:t>4,151,264.76</w:t>
            </w:r>
          </w:p>
        </w:tc>
        <w:tc>
          <w:tcPr>
            <w:tcW w:w="89" w:type="dxa"/>
          </w:tcPr>
          <w:p w14:paraId="68B96D15" w14:textId="77777777" w:rsidR="00EB42BD" w:rsidRPr="00F94CE5" w:rsidRDefault="00EB42BD">
            <w:pPr>
              <w:ind w:right="145"/>
              <w:jc w:val="right"/>
              <w:rPr>
                <w:rFonts w:ascii="Angsana New" w:eastAsia="Brush Script MT" w:hAnsi="Angsana New" w:cs="Angsana New"/>
                <w:sz w:val="30"/>
                <w:szCs w:val="30"/>
                <w:highlight w:val="cyan"/>
              </w:rPr>
            </w:pPr>
          </w:p>
        </w:tc>
        <w:tc>
          <w:tcPr>
            <w:tcW w:w="1556" w:type="dxa"/>
            <w:tcBorders>
              <w:top w:val="single" w:sz="4" w:space="0" w:color="auto"/>
              <w:bottom w:val="double" w:sz="4" w:space="0" w:color="auto"/>
            </w:tcBorders>
          </w:tcPr>
          <w:p w14:paraId="2C9AA761" w14:textId="77777777" w:rsidR="00EB42BD" w:rsidRPr="00F94CE5" w:rsidRDefault="00EB42BD">
            <w:pPr>
              <w:ind w:right="145"/>
              <w:jc w:val="right"/>
              <w:rPr>
                <w:rFonts w:ascii="Angsana New" w:eastAsia="Brush Script MT" w:hAnsi="Angsana New" w:cs="Angsana New"/>
                <w:sz w:val="30"/>
                <w:szCs w:val="30"/>
                <w:highlight w:val="cyan"/>
              </w:rPr>
            </w:pPr>
            <w:r w:rsidRPr="003B69BD">
              <w:rPr>
                <w:rFonts w:ascii="Angsana New" w:eastAsia="Brush Script MT" w:hAnsi="Angsana New" w:cs="Angsana New"/>
                <w:sz w:val="30"/>
                <w:szCs w:val="30"/>
              </w:rPr>
              <w:t>8,013,779.51</w:t>
            </w:r>
          </w:p>
        </w:tc>
      </w:tr>
      <w:tr w:rsidR="00EB42BD" w:rsidRPr="000361E3" w14:paraId="3590C3A6" w14:textId="77777777" w:rsidTr="00EA6250">
        <w:trPr>
          <w:trHeight w:val="377"/>
        </w:trPr>
        <w:tc>
          <w:tcPr>
            <w:tcW w:w="3449" w:type="dxa"/>
            <w:vAlign w:val="bottom"/>
          </w:tcPr>
          <w:p w14:paraId="500B2B55" w14:textId="77777777" w:rsidR="00EB42BD" w:rsidRPr="000361E3" w:rsidRDefault="00EB42BD">
            <w:pPr>
              <w:rPr>
                <w:rFonts w:ascii="Angsana New" w:hAnsi="Angsana New" w:cs="Angsana New"/>
                <w:sz w:val="30"/>
                <w:szCs w:val="30"/>
                <w:u w:val="single"/>
                <w:cs/>
              </w:rPr>
            </w:pPr>
            <w:r w:rsidRPr="000361E3">
              <w:rPr>
                <w:rFonts w:ascii="Angsana New" w:hAnsi="Angsana New" w:cs="Angsana New"/>
                <w:sz w:val="30"/>
                <w:szCs w:val="30"/>
                <w:u w:val="single"/>
                <w:cs/>
              </w:rPr>
              <w:t>หนี้สินภาษีเงินได้รอการตัดบัญชี</w:t>
            </w:r>
          </w:p>
        </w:tc>
        <w:tc>
          <w:tcPr>
            <w:tcW w:w="1658" w:type="dxa"/>
          </w:tcPr>
          <w:p w14:paraId="578A4E4B" w14:textId="77777777" w:rsidR="00EB42BD" w:rsidRPr="00F94CE5" w:rsidRDefault="00EB42BD">
            <w:pPr>
              <w:ind w:right="145"/>
              <w:jc w:val="right"/>
              <w:rPr>
                <w:rFonts w:ascii="Angsana New" w:hAnsi="Angsana New" w:cs="Angsana New"/>
                <w:sz w:val="30"/>
                <w:szCs w:val="30"/>
                <w:highlight w:val="cyan"/>
                <w:cs/>
              </w:rPr>
            </w:pPr>
          </w:p>
        </w:tc>
        <w:tc>
          <w:tcPr>
            <w:tcW w:w="89" w:type="dxa"/>
          </w:tcPr>
          <w:p w14:paraId="6FEA7B18" w14:textId="77777777" w:rsidR="00EB42BD" w:rsidRPr="00F94CE5" w:rsidRDefault="00EB42BD">
            <w:pPr>
              <w:ind w:right="145"/>
              <w:jc w:val="right"/>
              <w:rPr>
                <w:rFonts w:ascii="Angsana New" w:hAnsi="Angsana New" w:cs="Angsana New"/>
                <w:sz w:val="30"/>
                <w:szCs w:val="30"/>
                <w:highlight w:val="cyan"/>
              </w:rPr>
            </w:pPr>
          </w:p>
        </w:tc>
        <w:tc>
          <w:tcPr>
            <w:tcW w:w="1632" w:type="dxa"/>
          </w:tcPr>
          <w:p w14:paraId="11813E7C" w14:textId="77777777" w:rsidR="00EB42BD" w:rsidRPr="00F94CE5" w:rsidRDefault="00EB42BD">
            <w:pPr>
              <w:ind w:right="145"/>
              <w:jc w:val="right"/>
              <w:rPr>
                <w:rFonts w:ascii="Angsana New" w:hAnsi="Angsana New" w:cs="Angsana New"/>
                <w:sz w:val="30"/>
                <w:szCs w:val="30"/>
                <w:highlight w:val="cyan"/>
                <w:cs/>
              </w:rPr>
            </w:pPr>
          </w:p>
        </w:tc>
        <w:tc>
          <w:tcPr>
            <w:tcW w:w="137" w:type="dxa"/>
          </w:tcPr>
          <w:p w14:paraId="2646CAC7" w14:textId="77777777" w:rsidR="00EB42BD" w:rsidRPr="00F94CE5" w:rsidRDefault="00EB42BD">
            <w:pPr>
              <w:ind w:right="426"/>
              <w:jc w:val="right"/>
              <w:rPr>
                <w:rFonts w:ascii="Angsana New" w:hAnsi="Angsana New" w:cs="Angsana New"/>
                <w:sz w:val="30"/>
                <w:szCs w:val="30"/>
                <w:highlight w:val="cyan"/>
              </w:rPr>
            </w:pPr>
          </w:p>
        </w:tc>
        <w:tc>
          <w:tcPr>
            <w:tcW w:w="1494" w:type="dxa"/>
          </w:tcPr>
          <w:p w14:paraId="04DE02D2" w14:textId="77777777" w:rsidR="00EB42BD" w:rsidRPr="00F94CE5" w:rsidRDefault="00EB42BD">
            <w:pPr>
              <w:ind w:right="145"/>
              <w:jc w:val="right"/>
              <w:rPr>
                <w:rFonts w:ascii="Angsana New" w:hAnsi="Angsana New" w:cs="Angsana New"/>
                <w:sz w:val="30"/>
                <w:szCs w:val="30"/>
                <w:highlight w:val="cyan"/>
              </w:rPr>
            </w:pPr>
          </w:p>
        </w:tc>
        <w:tc>
          <w:tcPr>
            <w:tcW w:w="89" w:type="dxa"/>
          </w:tcPr>
          <w:p w14:paraId="541EF38D" w14:textId="77777777" w:rsidR="00EB42BD" w:rsidRPr="00F94CE5" w:rsidRDefault="00EB42BD">
            <w:pPr>
              <w:ind w:right="145"/>
              <w:jc w:val="right"/>
              <w:rPr>
                <w:rFonts w:ascii="Angsana New" w:hAnsi="Angsana New" w:cs="Angsana New"/>
                <w:sz w:val="30"/>
                <w:szCs w:val="30"/>
                <w:highlight w:val="cyan"/>
              </w:rPr>
            </w:pPr>
          </w:p>
        </w:tc>
        <w:tc>
          <w:tcPr>
            <w:tcW w:w="1556" w:type="dxa"/>
          </w:tcPr>
          <w:p w14:paraId="42724A14" w14:textId="77777777" w:rsidR="00EB42BD" w:rsidRPr="00F94CE5" w:rsidRDefault="00EB42BD">
            <w:pPr>
              <w:ind w:right="145"/>
              <w:jc w:val="right"/>
              <w:rPr>
                <w:rFonts w:ascii="Angsana New" w:hAnsi="Angsana New" w:cs="Angsana New"/>
                <w:sz w:val="30"/>
                <w:szCs w:val="30"/>
                <w:highlight w:val="cyan"/>
              </w:rPr>
            </w:pPr>
          </w:p>
        </w:tc>
      </w:tr>
      <w:tr w:rsidR="00EB42BD" w:rsidRPr="000361E3" w14:paraId="083CBB77" w14:textId="77777777" w:rsidTr="00EA6250">
        <w:trPr>
          <w:trHeight w:val="1149"/>
        </w:trPr>
        <w:tc>
          <w:tcPr>
            <w:tcW w:w="3449" w:type="dxa"/>
          </w:tcPr>
          <w:p w14:paraId="0DAE7DBE" w14:textId="778FC60F" w:rsidR="00EB42BD" w:rsidRPr="00A20A04" w:rsidRDefault="00EB42BD" w:rsidP="00A20A04">
            <w:pPr>
              <w:ind w:left="445" w:right="212" w:hanging="270"/>
              <w:rPr>
                <w:rFonts w:ascii="Angsana New" w:eastAsia="Brush Script MT" w:hAnsi="Angsana New" w:cs="Angsana New"/>
                <w:sz w:val="30"/>
                <w:szCs w:val="30"/>
                <w:cs/>
              </w:rPr>
            </w:pPr>
            <w:r w:rsidRPr="00A20A04">
              <w:rPr>
                <w:rFonts w:ascii="Angsana New" w:eastAsia="Brush Script MT" w:hAnsi="Angsana New" w:cs="Angsana New"/>
                <w:sz w:val="30"/>
                <w:szCs w:val="30"/>
                <w:cs/>
              </w:rPr>
              <w:t>กำไรที่ยังไม่เกิดขึ้นจากการเปลี่ยนแปลงมูลค่ายุติธรรมของสินทรัพย์ทางการเงิน</w:t>
            </w:r>
          </w:p>
        </w:tc>
        <w:tc>
          <w:tcPr>
            <w:tcW w:w="1658" w:type="dxa"/>
          </w:tcPr>
          <w:p w14:paraId="7A1A8B9B" w14:textId="77777777" w:rsidR="00EB42BD" w:rsidRPr="00F94CE5" w:rsidRDefault="00EB42BD">
            <w:pPr>
              <w:ind w:right="145"/>
              <w:jc w:val="right"/>
              <w:rPr>
                <w:rFonts w:ascii="Angsana New" w:eastAsia="Brush Script MT" w:hAnsi="Angsana New" w:cs="Angsana New"/>
                <w:sz w:val="30"/>
                <w:szCs w:val="30"/>
                <w:highlight w:val="cyan"/>
              </w:rPr>
            </w:pPr>
          </w:p>
          <w:p w14:paraId="676AB23E" w14:textId="77777777" w:rsidR="00EB42BD" w:rsidRPr="00F94CE5" w:rsidRDefault="00EB42BD">
            <w:pPr>
              <w:ind w:right="145"/>
              <w:jc w:val="right"/>
              <w:rPr>
                <w:rFonts w:ascii="Angsana New" w:eastAsia="Brush Script MT" w:hAnsi="Angsana New" w:cs="Angsana New"/>
                <w:sz w:val="30"/>
                <w:szCs w:val="30"/>
                <w:highlight w:val="cyan"/>
              </w:rPr>
            </w:pPr>
          </w:p>
          <w:p w14:paraId="0344D4F6" w14:textId="77777777" w:rsidR="00EB42BD" w:rsidRPr="00F94CE5" w:rsidRDefault="00EB42BD">
            <w:pPr>
              <w:ind w:right="145"/>
              <w:jc w:val="right"/>
              <w:rPr>
                <w:rFonts w:ascii="Angsana New" w:eastAsia="Brush Script MT" w:hAnsi="Angsana New" w:cs="Angsana New"/>
                <w:sz w:val="30"/>
                <w:szCs w:val="30"/>
                <w:highlight w:val="cyan"/>
                <w:cs/>
              </w:rPr>
            </w:pPr>
            <w:r w:rsidRPr="0013718D">
              <w:rPr>
                <w:rFonts w:ascii="Angsana New" w:eastAsia="Brush Script MT" w:hAnsi="Angsana New" w:cs="Angsana New"/>
                <w:sz w:val="30"/>
                <w:szCs w:val="30"/>
                <w:cs/>
              </w:rPr>
              <w:t>(42</w:t>
            </w:r>
            <w:r w:rsidRPr="0013718D">
              <w:rPr>
                <w:rFonts w:ascii="Angsana New" w:eastAsia="Brush Script MT" w:hAnsi="Angsana New" w:cs="Angsana New"/>
                <w:sz w:val="30"/>
                <w:szCs w:val="30"/>
              </w:rPr>
              <w:t>,</w:t>
            </w:r>
            <w:r w:rsidRPr="0013718D">
              <w:rPr>
                <w:rFonts w:ascii="Angsana New" w:eastAsia="Brush Script MT" w:hAnsi="Angsana New" w:cs="Angsana New"/>
                <w:sz w:val="30"/>
                <w:szCs w:val="30"/>
                <w:cs/>
              </w:rPr>
              <w:t>557</w:t>
            </w:r>
            <w:r w:rsidRPr="0013718D">
              <w:rPr>
                <w:rFonts w:ascii="Angsana New" w:eastAsia="Brush Script MT" w:hAnsi="Angsana New" w:cs="Angsana New"/>
                <w:sz w:val="30"/>
                <w:szCs w:val="30"/>
              </w:rPr>
              <w:t>,</w:t>
            </w:r>
            <w:r w:rsidRPr="0013718D">
              <w:rPr>
                <w:rFonts w:ascii="Angsana New" w:eastAsia="Brush Script MT" w:hAnsi="Angsana New" w:cs="Angsana New"/>
                <w:sz w:val="30"/>
                <w:szCs w:val="30"/>
                <w:cs/>
              </w:rPr>
              <w:t>193.72)</w:t>
            </w:r>
          </w:p>
        </w:tc>
        <w:tc>
          <w:tcPr>
            <w:tcW w:w="89" w:type="dxa"/>
          </w:tcPr>
          <w:p w14:paraId="02AA8C15" w14:textId="77777777" w:rsidR="00EB42BD" w:rsidRPr="00F94CE5" w:rsidRDefault="00EB42BD">
            <w:pPr>
              <w:ind w:right="145"/>
              <w:jc w:val="right"/>
              <w:rPr>
                <w:rFonts w:ascii="Angsana New" w:hAnsi="Angsana New" w:cs="Angsana New"/>
                <w:sz w:val="30"/>
                <w:szCs w:val="30"/>
                <w:highlight w:val="cyan"/>
              </w:rPr>
            </w:pPr>
          </w:p>
        </w:tc>
        <w:tc>
          <w:tcPr>
            <w:tcW w:w="1632" w:type="dxa"/>
          </w:tcPr>
          <w:p w14:paraId="63CCA346" w14:textId="77777777" w:rsidR="00EB42BD" w:rsidRPr="00F94CE5" w:rsidRDefault="00EB42BD">
            <w:pPr>
              <w:ind w:right="145"/>
              <w:jc w:val="right"/>
              <w:rPr>
                <w:rFonts w:ascii="Angsana New" w:eastAsia="Brush Script MT" w:hAnsi="Angsana New" w:cs="Angsana New"/>
                <w:sz w:val="30"/>
                <w:szCs w:val="30"/>
                <w:highlight w:val="cyan"/>
              </w:rPr>
            </w:pPr>
          </w:p>
          <w:p w14:paraId="3CA09442" w14:textId="77777777" w:rsidR="00EB42BD" w:rsidRPr="00F94CE5" w:rsidRDefault="00EB42BD">
            <w:pPr>
              <w:ind w:right="145"/>
              <w:jc w:val="right"/>
              <w:rPr>
                <w:rFonts w:ascii="Angsana New" w:eastAsia="Brush Script MT" w:hAnsi="Angsana New" w:cs="Angsana New"/>
                <w:sz w:val="30"/>
                <w:szCs w:val="30"/>
                <w:highlight w:val="cyan"/>
              </w:rPr>
            </w:pPr>
          </w:p>
          <w:p w14:paraId="77648662" w14:textId="77777777" w:rsidR="00EB42BD" w:rsidRPr="00F94CE5" w:rsidRDefault="00EB42BD">
            <w:pPr>
              <w:ind w:right="145"/>
              <w:jc w:val="right"/>
              <w:rPr>
                <w:rFonts w:ascii="Angsana New" w:eastAsia="Brush Script MT" w:hAnsi="Angsana New" w:cs="Angsana New"/>
                <w:sz w:val="30"/>
                <w:szCs w:val="30"/>
                <w:highlight w:val="cyan"/>
                <w:cs/>
                <w:lang w:val="en-GB"/>
              </w:rPr>
            </w:pPr>
            <w:r w:rsidRPr="00A84289">
              <w:rPr>
                <w:rFonts w:ascii="Angsana New" w:eastAsia="Brush Script MT" w:hAnsi="Angsana New" w:cs="Angsana New"/>
                <w:sz w:val="30"/>
                <w:szCs w:val="30"/>
                <w:cs/>
              </w:rPr>
              <w:t>(42</w:t>
            </w:r>
            <w:r w:rsidRPr="00A84289">
              <w:rPr>
                <w:rFonts w:ascii="Angsana New" w:eastAsia="Brush Script MT" w:hAnsi="Angsana New" w:cs="Angsana New"/>
                <w:sz w:val="30"/>
                <w:szCs w:val="30"/>
              </w:rPr>
              <w:t>,</w:t>
            </w:r>
            <w:r w:rsidRPr="00A84289">
              <w:rPr>
                <w:rFonts w:ascii="Angsana New" w:eastAsia="Brush Script MT" w:hAnsi="Angsana New" w:cs="Angsana New"/>
                <w:sz w:val="30"/>
                <w:szCs w:val="30"/>
                <w:cs/>
              </w:rPr>
              <w:t>959</w:t>
            </w:r>
            <w:r w:rsidRPr="00A84289">
              <w:rPr>
                <w:rFonts w:ascii="Angsana New" w:eastAsia="Brush Script MT" w:hAnsi="Angsana New" w:cs="Angsana New"/>
                <w:sz w:val="30"/>
                <w:szCs w:val="30"/>
              </w:rPr>
              <w:t>,</w:t>
            </w:r>
            <w:r w:rsidRPr="00A84289">
              <w:rPr>
                <w:rFonts w:ascii="Angsana New" w:eastAsia="Brush Script MT" w:hAnsi="Angsana New" w:cs="Angsana New"/>
                <w:sz w:val="30"/>
                <w:szCs w:val="30"/>
                <w:cs/>
              </w:rPr>
              <w:t>873.62)</w:t>
            </w:r>
          </w:p>
        </w:tc>
        <w:tc>
          <w:tcPr>
            <w:tcW w:w="137" w:type="dxa"/>
          </w:tcPr>
          <w:p w14:paraId="668458B5" w14:textId="77777777" w:rsidR="00EB42BD" w:rsidRPr="00F94CE5" w:rsidRDefault="00EB42BD">
            <w:pPr>
              <w:ind w:right="426"/>
              <w:jc w:val="right"/>
              <w:rPr>
                <w:rFonts w:ascii="Angsana New" w:hAnsi="Angsana New" w:cs="Angsana New"/>
                <w:sz w:val="30"/>
                <w:szCs w:val="30"/>
                <w:highlight w:val="cyan"/>
              </w:rPr>
            </w:pPr>
          </w:p>
        </w:tc>
        <w:tc>
          <w:tcPr>
            <w:tcW w:w="1494" w:type="dxa"/>
          </w:tcPr>
          <w:p w14:paraId="7E4C0260" w14:textId="77777777" w:rsidR="00EB42BD" w:rsidRPr="00F94CE5" w:rsidRDefault="00EB42BD">
            <w:pPr>
              <w:ind w:right="145"/>
              <w:jc w:val="right"/>
              <w:rPr>
                <w:rFonts w:ascii="Angsana New" w:eastAsia="Brush Script MT" w:hAnsi="Angsana New" w:cs="Angsana New"/>
                <w:sz w:val="30"/>
                <w:szCs w:val="30"/>
                <w:highlight w:val="cyan"/>
              </w:rPr>
            </w:pPr>
          </w:p>
          <w:p w14:paraId="450408EC" w14:textId="77777777" w:rsidR="00EB42BD" w:rsidRPr="00F94CE5" w:rsidRDefault="00EB42BD">
            <w:pPr>
              <w:ind w:right="145"/>
              <w:jc w:val="right"/>
              <w:rPr>
                <w:rFonts w:ascii="Angsana New" w:eastAsia="Brush Script MT" w:hAnsi="Angsana New" w:cs="Angsana New"/>
                <w:sz w:val="30"/>
                <w:szCs w:val="30"/>
                <w:highlight w:val="cyan"/>
              </w:rPr>
            </w:pPr>
          </w:p>
          <w:p w14:paraId="46D71CE0" w14:textId="77777777" w:rsidR="00EB42BD" w:rsidRPr="00F94CE5" w:rsidRDefault="00EB42BD">
            <w:pPr>
              <w:ind w:right="145"/>
              <w:jc w:val="right"/>
              <w:rPr>
                <w:rFonts w:ascii="Angsana New" w:eastAsia="Brush Script MT" w:hAnsi="Angsana New" w:cs="Angsana New"/>
                <w:sz w:val="30"/>
                <w:szCs w:val="30"/>
                <w:highlight w:val="cyan"/>
                <w:cs/>
              </w:rPr>
            </w:pPr>
            <w:r w:rsidRPr="00C138B5">
              <w:rPr>
                <w:rFonts w:ascii="Angsana New" w:eastAsia="Brush Script MT" w:hAnsi="Angsana New" w:cs="Angsana New"/>
                <w:sz w:val="30"/>
                <w:szCs w:val="30"/>
                <w:cs/>
              </w:rPr>
              <w:t>(2</w:t>
            </w:r>
            <w:r w:rsidRPr="00C138B5">
              <w:rPr>
                <w:rFonts w:ascii="Angsana New" w:eastAsia="Brush Script MT" w:hAnsi="Angsana New" w:cs="Angsana New"/>
                <w:sz w:val="30"/>
                <w:szCs w:val="30"/>
              </w:rPr>
              <w:t>,</w:t>
            </w:r>
            <w:r w:rsidRPr="00C138B5">
              <w:rPr>
                <w:rFonts w:ascii="Angsana New" w:eastAsia="Brush Script MT" w:hAnsi="Angsana New" w:cs="Angsana New"/>
                <w:sz w:val="30"/>
                <w:szCs w:val="30"/>
                <w:cs/>
              </w:rPr>
              <w:t>443</w:t>
            </w:r>
            <w:r w:rsidRPr="00C138B5">
              <w:rPr>
                <w:rFonts w:ascii="Angsana New" w:eastAsia="Brush Script MT" w:hAnsi="Angsana New" w:cs="Angsana New"/>
                <w:sz w:val="30"/>
                <w:szCs w:val="30"/>
              </w:rPr>
              <w:t>,</w:t>
            </w:r>
            <w:r w:rsidRPr="00C138B5">
              <w:rPr>
                <w:rFonts w:ascii="Angsana New" w:eastAsia="Brush Script MT" w:hAnsi="Angsana New" w:cs="Angsana New"/>
                <w:sz w:val="30"/>
                <w:szCs w:val="30"/>
                <w:cs/>
              </w:rPr>
              <w:t>457.62)</w:t>
            </w:r>
          </w:p>
        </w:tc>
        <w:tc>
          <w:tcPr>
            <w:tcW w:w="89" w:type="dxa"/>
          </w:tcPr>
          <w:p w14:paraId="457BA0BB" w14:textId="77777777" w:rsidR="00EB42BD" w:rsidRPr="00F94CE5" w:rsidRDefault="00EB42BD">
            <w:pPr>
              <w:ind w:right="145"/>
              <w:jc w:val="right"/>
              <w:rPr>
                <w:rFonts w:ascii="Angsana New" w:hAnsi="Angsana New" w:cs="Angsana New"/>
                <w:sz w:val="30"/>
                <w:szCs w:val="30"/>
                <w:highlight w:val="cyan"/>
              </w:rPr>
            </w:pPr>
          </w:p>
        </w:tc>
        <w:tc>
          <w:tcPr>
            <w:tcW w:w="1556" w:type="dxa"/>
          </w:tcPr>
          <w:p w14:paraId="32D1FA3B" w14:textId="77777777" w:rsidR="00EB42BD" w:rsidRPr="00F94CE5" w:rsidRDefault="00EB42BD">
            <w:pPr>
              <w:ind w:right="145"/>
              <w:jc w:val="right"/>
              <w:rPr>
                <w:rFonts w:ascii="Angsana New" w:eastAsia="Brush Script MT" w:hAnsi="Angsana New" w:cs="Angsana New"/>
                <w:sz w:val="30"/>
                <w:szCs w:val="30"/>
                <w:highlight w:val="cyan"/>
              </w:rPr>
            </w:pPr>
          </w:p>
          <w:p w14:paraId="3C796A2C" w14:textId="77777777" w:rsidR="00EB42BD" w:rsidRPr="00F94CE5" w:rsidRDefault="00EB42BD">
            <w:pPr>
              <w:ind w:right="145"/>
              <w:jc w:val="right"/>
              <w:rPr>
                <w:rFonts w:ascii="Angsana New" w:eastAsia="Brush Script MT" w:hAnsi="Angsana New" w:cs="Angsana New"/>
                <w:sz w:val="30"/>
                <w:szCs w:val="30"/>
                <w:highlight w:val="cyan"/>
              </w:rPr>
            </w:pPr>
          </w:p>
          <w:p w14:paraId="18EAF16E" w14:textId="77777777" w:rsidR="00EB42BD" w:rsidRPr="00F94CE5" w:rsidRDefault="00EB42BD">
            <w:pPr>
              <w:ind w:right="145"/>
              <w:jc w:val="right"/>
              <w:rPr>
                <w:rFonts w:ascii="Angsana New" w:eastAsia="Brush Script MT" w:hAnsi="Angsana New" w:cs="Angsana New"/>
                <w:sz w:val="30"/>
                <w:szCs w:val="30"/>
                <w:highlight w:val="cyan"/>
                <w:cs/>
              </w:rPr>
            </w:pPr>
            <w:r w:rsidRPr="00E47276">
              <w:rPr>
                <w:rFonts w:ascii="Angsana New" w:eastAsia="Brush Script MT" w:hAnsi="Angsana New" w:cs="Angsana New"/>
                <w:sz w:val="30"/>
                <w:szCs w:val="30"/>
                <w:cs/>
              </w:rPr>
              <w:t>(3</w:t>
            </w:r>
            <w:r w:rsidRPr="00E47276">
              <w:rPr>
                <w:rFonts w:ascii="Angsana New" w:eastAsia="Brush Script MT" w:hAnsi="Angsana New" w:cs="Angsana New"/>
                <w:sz w:val="30"/>
                <w:szCs w:val="30"/>
              </w:rPr>
              <w:t>,</w:t>
            </w:r>
            <w:r w:rsidRPr="00E47276">
              <w:rPr>
                <w:rFonts w:ascii="Angsana New" w:eastAsia="Brush Script MT" w:hAnsi="Angsana New" w:cs="Angsana New"/>
                <w:sz w:val="30"/>
                <w:szCs w:val="30"/>
                <w:cs/>
              </w:rPr>
              <w:t>025</w:t>
            </w:r>
            <w:r w:rsidRPr="00E47276">
              <w:rPr>
                <w:rFonts w:ascii="Angsana New" w:eastAsia="Brush Script MT" w:hAnsi="Angsana New" w:cs="Angsana New"/>
                <w:sz w:val="30"/>
                <w:szCs w:val="30"/>
              </w:rPr>
              <w:t>,</w:t>
            </w:r>
            <w:r w:rsidRPr="00E47276">
              <w:rPr>
                <w:rFonts w:ascii="Angsana New" w:eastAsia="Brush Script MT" w:hAnsi="Angsana New" w:cs="Angsana New"/>
                <w:sz w:val="30"/>
                <w:szCs w:val="30"/>
                <w:cs/>
              </w:rPr>
              <w:t>335.85)</w:t>
            </w:r>
          </w:p>
        </w:tc>
      </w:tr>
      <w:tr w:rsidR="00EB42BD" w:rsidRPr="000361E3" w14:paraId="4E4F752F" w14:textId="77777777" w:rsidTr="00EA6250">
        <w:trPr>
          <w:trHeight w:val="385"/>
        </w:trPr>
        <w:tc>
          <w:tcPr>
            <w:tcW w:w="3449" w:type="dxa"/>
          </w:tcPr>
          <w:p w14:paraId="1CF0880B" w14:textId="77777777" w:rsidR="00EB42BD" w:rsidRPr="000361E3" w:rsidRDefault="00EB42BD">
            <w:pPr>
              <w:ind w:left="445" w:hanging="270"/>
              <w:rPr>
                <w:rFonts w:ascii="Angsana New" w:eastAsia="Brush Script MT" w:hAnsi="Angsana New" w:cs="Angsana New"/>
                <w:sz w:val="30"/>
                <w:szCs w:val="30"/>
                <w:cs/>
              </w:rPr>
            </w:pPr>
            <w:r w:rsidRPr="000361E3">
              <w:rPr>
                <w:rFonts w:ascii="Angsana New" w:eastAsia="Brush Script MT" w:hAnsi="Angsana New" w:cs="Angsana New"/>
                <w:sz w:val="30"/>
                <w:szCs w:val="30"/>
                <w:cs/>
              </w:rPr>
              <w:t>ที่ดิน อาคาร และอุปกรณ์</w:t>
            </w:r>
          </w:p>
        </w:tc>
        <w:tc>
          <w:tcPr>
            <w:tcW w:w="1658" w:type="dxa"/>
          </w:tcPr>
          <w:p w14:paraId="529FD03B" w14:textId="77777777" w:rsidR="00EB42BD" w:rsidRPr="00F94CE5" w:rsidRDefault="00EB42BD">
            <w:pPr>
              <w:ind w:right="145"/>
              <w:jc w:val="right"/>
              <w:rPr>
                <w:rFonts w:ascii="Angsana New" w:hAnsi="Angsana New" w:cs="Angsana New"/>
                <w:sz w:val="30"/>
                <w:szCs w:val="30"/>
                <w:highlight w:val="cyan"/>
              </w:rPr>
            </w:pPr>
            <w:r w:rsidRPr="00CE74A7">
              <w:rPr>
                <w:rFonts w:ascii="Angsana New" w:eastAsia="Brush Script MT" w:hAnsi="Angsana New" w:cs="Angsana New" w:hint="cs"/>
                <w:sz w:val="30"/>
                <w:szCs w:val="30"/>
                <w:cs/>
              </w:rPr>
              <w:t>(</w:t>
            </w:r>
            <w:r w:rsidRPr="00CE74A7">
              <w:rPr>
                <w:rFonts w:ascii="Angsana New" w:eastAsia="Brush Script MT" w:hAnsi="Angsana New" w:cs="Angsana New"/>
                <w:sz w:val="30"/>
                <w:szCs w:val="30"/>
                <w:cs/>
              </w:rPr>
              <w:t>1</w:t>
            </w:r>
            <w:r w:rsidRPr="00CE74A7">
              <w:rPr>
                <w:rFonts w:ascii="Angsana New" w:eastAsia="Brush Script MT" w:hAnsi="Angsana New" w:cs="Angsana New"/>
                <w:sz w:val="30"/>
                <w:szCs w:val="30"/>
              </w:rPr>
              <w:t>,</w:t>
            </w:r>
            <w:r w:rsidRPr="00CE74A7">
              <w:rPr>
                <w:rFonts w:ascii="Angsana New" w:eastAsia="Brush Script MT" w:hAnsi="Angsana New" w:cs="Angsana New"/>
                <w:sz w:val="30"/>
                <w:szCs w:val="30"/>
                <w:cs/>
              </w:rPr>
              <w:t>040</w:t>
            </w:r>
            <w:r w:rsidRPr="00CE74A7">
              <w:rPr>
                <w:rFonts w:ascii="Angsana New" w:eastAsia="Brush Script MT" w:hAnsi="Angsana New" w:cs="Angsana New"/>
                <w:sz w:val="30"/>
                <w:szCs w:val="30"/>
              </w:rPr>
              <w:t>,</w:t>
            </w:r>
            <w:r w:rsidRPr="00CE74A7">
              <w:rPr>
                <w:rFonts w:ascii="Angsana New" w:eastAsia="Brush Script MT" w:hAnsi="Angsana New" w:cs="Angsana New"/>
                <w:sz w:val="30"/>
                <w:szCs w:val="30"/>
                <w:cs/>
              </w:rPr>
              <w:t>559.12</w:t>
            </w:r>
            <w:r w:rsidRPr="00CE74A7">
              <w:rPr>
                <w:rFonts w:ascii="Angsana New" w:eastAsia="Brush Script MT" w:hAnsi="Angsana New" w:cs="Angsana New" w:hint="cs"/>
                <w:sz w:val="30"/>
                <w:szCs w:val="30"/>
                <w:cs/>
              </w:rPr>
              <w:t>)</w:t>
            </w:r>
          </w:p>
        </w:tc>
        <w:tc>
          <w:tcPr>
            <w:tcW w:w="89" w:type="dxa"/>
          </w:tcPr>
          <w:p w14:paraId="58045727" w14:textId="77777777" w:rsidR="00EB42BD" w:rsidRPr="00F94CE5" w:rsidRDefault="00EB42BD">
            <w:pPr>
              <w:ind w:right="145"/>
              <w:jc w:val="right"/>
              <w:rPr>
                <w:rFonts w:ascii="Angsana New" w:hAnsi="Angsana New" w:cs="Angsana New"/>
                <w:sz w:val="30"/>
                <w:szCs w:val="30"/>
                <w:highlight w:val="cyan"/>
              </w:rPr>
            </w:pPr>
          </w:p>
        </w:tc>
        <w:tc>
          <w:tcPr>
            <w:tcW w:w="1632" w:type="dxa"/>
          </w:tcPr>
          <w:p w14:paraId="39904657" w14:textId="77777777" w:rsidR="00EB42BD" w:rsidRPr="00F94CE5" w:rsidRDefault="00EB42BD">
            <w:pPr>
              <w:ind w:right="145"/>
              <w:jc w:val="right"/>
              <w:rPr>
                <w:rFonts w:ascii="Angsana New" w:hAnsi="Angsana New" w:cs="Angsana New"/>
                <w:sz w:val="30"/>
                <w:szCs w:val="30"/>
                <w:highlight w:val="cyan"/>
                <w:cs/>
              </w:rPr>
            </w:pPr>
            <w:r w:rsidRPr="00F94169">
              <w:rPr>
                <w:rFonts w:ascii="Angsana New" w:eastAsia="Brush Script MT" w:hAnsi="Angsana New" w:cs="Angsana New"/>
                <w:sz w:val="30"/>
                <w:szCs w:val="30"/>
                <w:cs/>
                <w:lang w:val="en-GB"/>
              </w:rPr>
              <w:t>(3</w:t>
            </w:r>
            <w:r w:rsidRPr="00F94169">
              <w:rPr>
                <w:rFonts w:ascii="Angsana New" w:eastAsia="Brush Script MT" w:hAnsi="Angsana New" w:cs="Angsana New"/>
                <w:sz w:val="30"/>
                <w:szCs w:val="30"/>
                <w:lang w:val="en-GB"/>
              </w:rPr>
              <w:t>,</w:t>
            </w:r>
            <w:r w:rsidRPr="00F94169">
              <w:rPr>
                <w:rFonts w:ascii="Angsana New" w:eastAsia="Brush Script MT" w:hAnsi="Angsana New" w:cs="Angsana New"/>
                <w:sz w:val="30"/>
                <w:szCs w:val="30"/>
                <w:cs/>
                <w:lang w:val="en-GB"/>
              </w:rPr>
              <w:t>988</w:t>
            </w:r>
            <w:r w:rsidRPr="00F94169">
              <w:rPr>
                <w:rFonts w:ascii="Angsana New" w:eastAsia="Brush Script MT" w:hAnsi="Angsana New" w:cs="Angsana New"/>
                <w:sz w:val="30"/>
                <w:szCs w:val="30"/>
                <w:lang w:val="en-GB"/>
              </w:rPr>
              <w:t>,</w:t>
            </w:r>
            <w:r w:rsidRPr="00F94169">
              <w:rPr>
                <w:rFonts w:ascii="Angsana New" w:eastAsia="Brush Script MT" w:hAnsi="Angsana New" w:cs="Angsana New"/>
                <w:sz w:val="30"/>
                <w:szCs w:val="30"/>
                <w:cs/>
                <w:lang w:val="en-GB"/>
              </w:rPr>
              <w:t>266.62)</w:t>
            </w:r>
          </w:p>
        </w:tc>
        <w:tc>
          <w:tcPr>
            <w:tcW w:w="137" w:type="dxa"/>
          </w:tcPr>
          <w:p w14:paraId="6EE742E8" w14:textId="77777777" w:rsidR="00EB42BD" w:rsidRPr="00F94CE5" w:rsidRDefault="00EB42BD">
            <w:pPr>
              <w:ind w:right="426"/>
              <w:jc w:val="right"/>
              <w:rPr>
                <w:rFonts w:ascii="Angsana New" w:hAnsi="Angsana New" w:cs="Angsana New"/>
                <w:sz w:val="30"/>
                <w:szCs w:val="30"/>
                <w:highlight w:val="cyan"/>
              </w:rPr>
            </w:pPr>
          </w:p>
        </w:tc>
        <w:tc>
          <w:tcPr>
            <w:tcW w:w="1494" w:type="dxa"/>
          </w:tcPr>
          <w:p w14:paraId="38FEAD2D" w14:textId="77777777" w:rsidR="00EB42BD" w:rsidRPr="00C138B5" w:rsidRDefault="00EB42BD">
            <w:pPr>
              <w:ind w:left="-30" w:right="-1"/>
              <w:jc w:val="center"/>
              <w:rPr>
                <w:rFonts w:ascii="Angsana New" w:hAnsi="Angsana New" w:cs="Angsana New"/>
                <w:snapToGrid w:val="0"/>
                <w:sz w:val="30"/>
                <w:szCs w:val="30"/>
                <w:cs/>
                <w:lang w:eastAsia="th-TH"/>
              </w:rPr>
            </w:pPr>
            <w:r w:rsidRPr="008D3D84">
              <w:rPr>
                <w:rFonts w:ascii="Angsana New" w:hAnsi="Angsana New" w:cs="Angsana New"/>
                <w:snapToGrid w:val="0"/>
                <w:sz w:val="30"/>
                <w:szCs w:val="30"/>
                <w:lang w:eastAsia="th-TH"/>
              </w:rPr>
              <w:t>-</w:t>
            </w:r>
          </w:p>
        </w:tc>
        <w:tc>
          <w:tcPr>
            <w:tcW w:w="89" w:type="dxa"/>
          </w:tcPr>
          <w:p w14:paraId="1D466A98" w14:textId="77777777" w:rsidR="00EB42BD" w:rsidRPr="00F94CE5" w:rsidRDefault="00EB42BD">
            <w:pPr>
              <w:ind w:right="145"/>
              <w:jc w:val="right"/>
              <w:rPr>
                <w:rFonts w:ascii="Angsana New" w:hAnsi="Angsana New" w:cs="Angsana New"/>
                <w:sz w:val="30"/>
                <w:szCs w:val="30"/>
                <w:highlight w:val="cyan"/>
              </w:rPr>
            </w:pPr>
          </w:p>
        </w:tc>
        <w:tc>
          <w:tcPr>
            <w:tcW w:w="1556" w:type="dxa"/>
          </w:tcPr>
          <w:p w14:paraId="31741B7E" w14:textId="77777777" w:rsidR="00EB42BD" w:rsidRPr="00E47276" w:rsidRDefault="00EB42BD">
            <w:pPr>
              <w:ind w:left="-30" w:right="-1"/>
              <w:jc w:val="center"/>
              <w:rPr>
                <w:rFonts w:ascii="Angsana New" w:hAnsi="Angsana New" w:cs="Angsana New"/>
                <w:snapToGrid w:val="0"/>
                <w:sz w:val="30"/>
                <w:szCs w:val="30"/>
                <w:cs/>
                <w:lang w:eastAsia="th-TH"/>
              </w:rPr>
            </w:pPr>
            <w:r w:rsidRPr="008D3D84">
              <w:rPr>
                <w:rFonts w:ascii="Angsana New" w:hAnsi="Angsana New" w:cs="Angsana New"/>
                <w:snapToGrid w:val="0"/>
                <w:sz w:val="30"/>
                <w:szCs w:val="30"/>
                <w:lang w:eastAsia="th-TH"/>
              </w:rPr>
              <w:t>-</w:t>
            </w:r>
          </w:p>
        </w:tc>
      </w:tr>
      <w:tr w:rsidR="00EB42BD" w:rsidRPr="000361E3" w14:paraId="288B0910" w14:textId="77777777" w:rsidTr="00EA6250">
        <w:trPr>
          <w:trHeight w:val="385"/>
        </w:trPr>
        <w:tc>
          <w:tcPr>
            <w:tcW w:w="3449" w:type="dxa"/>
          </w:tcPr>
          <w:p w14:paraId="594F5FB1" w14:textId="77777777" w:rsidR="00EB42BD" w:rsidRPr="000361E3" w:rsidRDefault="00EB42BD">
            <w:pPr>
              <w:ind w:left="445" w:hanging="270"/>
              <w:rPr>
                <w:rFonts w:ascii="Angsana New" w:eastAsia="Brush Script MT" w:hAnsi="Angsana New" w:cs="Angsana New"/>
                <w:sz w:val="30"/>
                <w:szCs w:val="30"/>
                <w:cs/>
              </w:rPr>
            </w:pPr>
            <w:r w:rsidRPr="000361E3">
              <w:rPr>
                <w:rFonts w:ascii="Angsana New" w:eastAsia="Brush Script MT" w:hAnsi="Angsana New" w:cs="Angsana New"/>
                <w:sz w:val="30"/>
                <w:szCs w:val="30"/>
                <w:cs/>
              </w:rPr>
              <w:t>หนี้สินตามสัญญาเช่า</w:t>
            </w:r>
          </w:p>
        </w:tc>
        <w:tc>
          <w:tcPr>
            <w:tcW w:w="1658" w:type="dxa"/>
            <w:tcBorders>
              <w:bottom w:val="single" w:sz="4" w:space="0" w:color="auto"/>
            </w:tcBorders>
          </w:tcPr>
          <w:p w14:paraId="5516FE6A" w14:textId="77777777" w:rsidR="00EB42BD" w:rsidRPr="00F94CE5" w:rsidRDefault="00EB42BD">
            <w:pPr>
              <w:ind w:right="145"/>
              <w:jc w:val="right"/>
              <w:rPr>
                <w:rFonts w:ascii="Angsana New" w:eastAsia="Brush Script MT" w:hAnsi="Angsana New" w:cs="Angsana New"/>
                <w:sz w:val="30"/>
                <w:szCs w:val="30"/>
                <w:highlight w:val="cyan"/>
              </w:rPr>
            </w:pPr>
            <w:r w:rsidRPr="00CE74A7">
              <w:rPr>
                <w:rFonts w:ascii="Angsana New" w:eastAsia="Brush Script MT" w:hAnsi="Angsana New" w:cs="Angsana New"/>
                <w:sz w:val="30"/>
                <w:szCs w:val="30"/>
                <w:cs/>
              </w:rPr>
              <w:t>(225</w:t>
            </w:r>
            <w:r w:rsidRPr="00CE74A7">
              <w:rPr>
                <w:rFonts w:ascii="Angsana New" w:eastAsia="Brush Script MT" w:hAnsi="Angsana New" w:cs="Angsana New"/>
                <w:sz w:val="30"/>
                <w:szCs w:val="30"/>
              </w:rPr>
              <w:t>,</w:t>
            </w:r>
            <w:r w:rsidRPr="00CE74A7">
              <w:rPr>
                <w:rFonts w:ascii="Angsana New" w:eastAsia="Brush Script MT" w:hAnsi="Angsana New" w:cs="Angsana New"/>
                <w:sz w:val="30"/>
                <w:szCs w:val="30"/>
                <w:cs/>
              </w:rPr>
              <w:t>682.44)</w:t>
            </w:r>
          </w:p>
        </w:tc>
        <w:tc>
          <w:tcPr>
            <w:tcW w:w="89" w:type="dxa"/>
          </w:tcPr>
          <w:p w14:paraId="6E2AFEAC" w14:textId="77777777" w:rsidR="00EB42BD" w:rsidRPr="00F94CE5" w:rsidRDefault="00EB42BD">
            <w:pPr>
              <w:ind w:right="145"/>
              <w:jc w:val="right"/>
              <w:rPr>
                <w:rFonts w:ascii="Angsana New" w:eastAsia="Brush Script MT" w:hAnsi="Angsana New" w:cs="Angsana New"/>
                <w:sz w:val="30"/>
                <w:szCs w:val="30"/>
                <w:highlight w:val="cyan"/>
              </w:rPr>
            </w:pPr>
          </w:p>
        </w:tc>
        <w:tc>
          <w:tcPr>
            <w:tcW w:w="1632" w:type="dxa"/>
            <w:tcBorders>
              <w:bottom w:val="single" w:sz="4" w:space="0" w:color="auto"/>
            </w:tcBorders>
          </w:tcPr>
          <w:p w14:paraId="02790858" w14:textId="77777777" w:rsidR="00EB42BD" w:rsidRPr="00F94CE5" w:rsidRDefault="00EB42BD">
            <w:pPr>
              <w:ind w:right="145"/>
              <w:jc w:val="right"/>
              <w:rPr>
                <w:rFonts w:ascii="Angsana New" w:eastAsia="Brush Script MT" w:hAnsi="Angsana New" w:cs="Angsana New"/>
                <w:sz w:val="30"/>
                <w:szCs w:val="30"/>
                <w:highlight w:val="cyan"/>
                <w:cs/>
              </w:rPr>
            </w:pPr>
            <w:r w:rsidRPr="00F94169">
              <w:rPr>
                <w:rFonts w:ascii="Angsana New" w:eastAsia="Brush Script MT" w:hAnsi="Angsana New" w:cs="Angsana New"/>
                <w:sz w:val="30"/>
                <w:szCs w:val="30"/>
                <w:cs/>
              </w:rPr>
              <w:t>(6</w:t>
            </w:r>
            <w:r w:rsidRPr="00F94169">
              <w:rPr>
                <w:rFonts w:ascii="Angsana New" w:eastAsia="Brush Script MT" w:hAnsi="Angsana New" w:cs="Angsana New"/>
                <w:sz w:val="30"/>
                <w:szCs w:val="30"/>
              </w:rPr>
              <w:t>,</w:t>
            </w:r>
            <w:r w:rsidRPr="00F94169">
              <w:rPr>
                <w:rFonts w:ascii="Angsana New" w:eastAsia="Brush Script MT" w:hAnsi="Angsana New" w:cs="Angsana New"/>
                <w:sz w:val="30"/>
                <w:szCs w:val="30"/>
                <w:cs/>
              </w:rPr>
              <w:t>400</w:t>
            </w:r>
            <w:r w:rsidRPr="00F94169">
              <w:rPr>
                <w:rFonts w:ascii="Angsana New" w:eastAsia="Brush Script MT" w:hAnsi="Angsana New" w:cs="Angsana New"/>
                <w:sz w:val="30"/>
                <w:szCs w:val="30"/>
              </w:rPr>
              <w:t>,</w:t>
            </w:r>
            <w:r w:rsidRPr="00F94169">
              <w:rPr>
                <w:rFonts w:ascii="Angsana New" w:eastAsia="Brush Script MT" w:hAnsi="Angsana New" w:cs="Angsana New"/>
                <w:sz w:val="30"/>
                <w:szCs w:val="30"/>
                <w:cs/>
              </w:rPr>
              <w:t>899.13)</w:t>
            </w:r>
          </w:p>
        </w:tc>
        <w:tc>
          <w:tcPr>
            <w:tcW w:w="137" w:type="dxa"/>
          </w:tcPr>
          <w:p w14:paraId="7841D52F" w14:textId="77777777" w:rsidR="00EB42BD" w:rsidRPr="00F94CE5" w:rsidRDefault="00EB42BD">
            <w:pPr>
              <w:ind w:right="426"/>
              <w:jc w:val="right"/>
              <w:rPr>
                <w:rFonts w:ascii="Angsana New" w:hAnsi="Angsana New" w:cs="Angsana New"/>
                <w:sz w:val="30"/>
                <w:szCs w:val="30"/>
                <w:highlight w:val="cyan"/>
              </w:rPr>
            </w:pPr>
          </w:p>
        </w:tc>
        <w:tc>
          <w:tcPr>
            <w:tcW w:w="1494" w:type="dxa"/>
            <w:tcBorders>
              <w:bottom w:val="single" w:sz="4" w:space="0" w:color="auto"/>
            </w:tcBorders>
          </w:tcPr>
          <w:p w14:paraId="109C5547" w14:textId="77777777" w:rsidR="00EB42BD" w:rsidRPr="00F94CE5" w:rsidRDefault="00EB42BD">
            <w:pPr>
              <w:ind w:right="145"/>
              <w:jc w:val="right"/>
              <w:rPr>
                <w:rFonts w:ascii="Angsana New" w:hAnsi="Angsana New" w:cs="Angsana New"/>
                <w:sz w:val="30"/>
                <w:szCs w:val="30"/>
                <w:highlight w:val="cyan"/>
                <w:cs/>
              </w:rPr>
            </w:pPr>
            <w:r w:rsidRPr="00B20F92">
              <w:rPr>
                <w:rFonts w:ascii="Angsana New" w:eastAsia="Brush Script MT" w:hAnsi="Angsana New" w:cs="Angsana New"/>
                <w:sz w:val="30"/>
                <w:szCs w:val="30"/>
                <w:cs/>
              </w:rPr>
              <w:t>(120</w:t>
            </w:r>
            <w:r w:rsidRPr="00B20F92">
              <w:rPr>
                <w:rFonts w:ascii="Angsana New" w:eastAsia="Brush Script MT" w:hAnsi="Angsana New" w:cs="Angsana New"/>
                <w:sz w:val="30"/>
                <w:szCs w:val="30"/>
              </w:rPr>
              <w:t>,</w:t>
            </w:r>
            <w:r w:rsidRPr="00B20F92">
              <w:rPr>
                <w:rFonts w:ascii="Angsana New" w:eastAsia="Brush Script MT" w:hAnsi="Angsana New" w:cs="Angsana New"/>
                <w:sz w:val="30"/>
                <w:szCs w:val="30"/>
                <w:cs/>
              </w:rPr>
              <w:t>814.28)</w:t>
            </w:r>
          </w:p>
        </w:tc>
        <w:tc>
          <w:tcPr>
            <w:tcW w:w="89" w:type="dxa"/>
          </w:tcPr>
          <w:p w14:paraId="5880503F" w14:textId="77777777" w:rsidR="00EB42BD" w:rsidRPr="00F94CE5" w:rsidRDefault="00EB42BD">
            <w:pPr>
              <w:ind w:right="145"/>
              <w:jc w:val="right"/>
              <w:rPr>
                <w:rFonts w:ascii="Angsana New" w:hAnsi="Angsana New" w:cs="Angsana New"/>
                <w:sz w:val="30"/>
                <w:szCs w:val="30"/>
                <w:highlight w:val="cyan"/>
              </w:rPr>
            </w:pPr>
          </w:p>
        </w:tc>
        <w:tc>
          <w:tcPr>
            <w:tcW w:w="1556" w:type="dxa"/>
            <w:tcBorders>
              <w:bottom w:val="single" w:sz="4" w:space="0" w:color="auto"/>
            </w:tcBorders>
          </w:tcPr>
          <w:p w14:paraId="4D93575A" w14:textId="77777777" w:rsidR="00EB42BD" w:rsidRPr="00F94CE5" w:rsidRDefault="00EB42BD">
            <w:pPr>
              <w:ind w:right="145"/>
              <w:jc w:val="right"/>
              <w:rPr>
                <w:rFonts w:ascii="Angsana New" w:hAnsi="Angsana New" w:cs="Angsana New"/>
                <w:snapToGrid w:val="0"/>
                <w:sz w:val="30"/>
                <w:szCs w:val="30"/>
                <w:highlight w:val="cyan"/>
                <w:cs/>
                <w:lang w:eastAsia="th-TH"/>
              </w:rPr>
            </w:pPr>
            <w:r w:rsidRPr="00E47276">
              <w:rPr>
                <w:rFonts w:ascii="Angsana New" w:eastAsia="Brush Script MT" w:hAnsi="Angsana New" w:cs="Angsana New"/>
                <w:sz w:val="30"/>
                <w:szCs w:val="30"/>
                <w:cs/>
              </w:rPr>
              <w:t>(372</w:t>
            </w:r>
            <w:r w:rsidRPr="00E47276">
              <w:rPr>
                <w:rFonts w:ascii="Angsana New" w:eastAsia="Brush Script MT" w:hAnsi="Angsana New" w:cs="Angsana New"/>
                <w:sz w:val="30"/>
                <w:szCs w:val="30"/>
              </w:rPr>
              <w:t>,</w:t>
            </w:r>
            <w:r w:rsidRPr="00E47276">
              <w:rPr>
                <w:rFonts w:ascii="Angsana New" w:eastAsia="Brush Script MT" w:hAnsi="Angsana New" w:cs="Angsana New"/>
                <w:sz w:val="30"/>
                <w:szCs w:val="30"/>
                <w:cs/>
              </w:rPr>
              <w:t>174.76)</w:t>
            </w:r>
          </w:p>
        </w:tc>
      </w:tr>
      <w:tr w:rsidR="00EB42BD" w:rsidRPr="000361E3" w14:paraId="78B02A00" w14:textId="77777777" w:rsidTr="00EA6250">
        <w:trPr>
          <w:trHeight w:val="385"/>
        </w:trPr>
        <w:tc>
          <w:tcPr>
            <w:tcW w:w="3449" w:type="dxa"/>
            <w:vAlign w:val="bottom"/>
          </w:tcPr>
          <w:p w14:paraId="78E77DD4" w14:textId="77777777" w:rsidR="00EB42BD" w:rsidRPr="000361E3" w:rsidRDefault="00EB42BD">
            <w:pPr>
              <w:ind w:left="85" w:firstLine="810"/>
              <w:rPr>
                <w:rFonts w:ascii="Angsana New" w:hAnsi="Angsana New" w:cs="Angsana New"/>
                <w:sz w:val="30"/>
                <w:szCs w:val="30"/>
                <w:cs/>
              </w:rPr>
            </w:pPr>
            <w:r w:rsidRPr="000361E3">
              <w:rPr>
                <w:rFonts w:ascii="Angsana New" w:hAnsi="Angsana New" w:cs="Angsana New"/>
                <w:sz w:val="30"/>
                <w:szCs w:val="30"/>
                <w:cs/>
              </w:rPr>
              <w:t>รวม</w:t>
            </w:r>
          </w:p>
        </w:tc>
        <w:tc>
          <w:tcPr>
            <w:tcW w:w="1658" w:type="dxa"/>
            <w:tcBorders>
              <w:top w:val="single" w:sz="4" w:space="0" w:color="auto"/>
              <w:bottom w:val="double" w:sz="4" w:space="0" w:color="auto"/>
            </w:tcBorders>
          </w:tcPr>
          <w:p w14:paraId="63D3381B" w14:textId="77777777" w:rsidR="00EB42BD" w:rsidRPr="00F94CE5" w:rsidRDefault="00EB42BD">
            <w:pPr>
              <w:ind w:right="145"/>
              <w:jc w:val="right"/>
              <w:rPr>
                <w:rFonts w:ascii="Angsana New" w:hAnsi="Angsana New" w:cs="Angsana New"/>
                <w:sz w:val="30"/>
                <w:szCs w:val="30"/>
                <w:highlight w:val="cyan"/>
                <w:cs/>
              </w:rPr>
            </w:pPr>
            <w:r w:rsidRPr="00CE74A7">
              <w:rPr>
                <w:rFonts w:ascii="Angsana New" w:eastAsia="Brush Script MT" w:hAnsi="Angsana New" w:cs="Angsana New"/>
                <w:sz w:val="30"/>
                <w:szCs w:val="30"/>
                <w:cs/>
              </w:rPr>
              <w:t>(43</w:t>
            </w:r>
            <w:r w:rsidRPr="00CE74A7">
              <w:rPr>
                <w:rFonts w:ascii="Angsana New" w:eastAsia="Brush Script MT" w:hAnsi="Angsana New" w:cs="Angsana New"/>
                <w:sz w:val="30"/>
                <w:szCs w:val="30"/>
              </w:rPr>
              <w:t>,</w:t>
            </w:r>
            <w:r w:rsidRPr="00CE74A7">
              <w:rPr>
                <w:rFonts w:ascii="Angsana New" w:eastAsia="Brush Script MT" w:hAnsi="Angsana New" w:cs="Angsana New"/>
                <w:sz w:val="30"/>
                <w:szCs w:val="30"/>
                <w:cs/>
              </w:rPr>
              <w:t>823</w:t>
            </w:r>
            <w:r w:rsidRPr="00CE74A7">
              <w:rPr>
                <w:rFonts w:ascii="Angsana New" w:eastAsia="Brush Script MT" w:hAnsi="Angsana New" w:cs="Angsana New"/>
                <w:sz w:val="30"/>
                <w:szCs w:val="30"/>
              </w:rPr>
              <w:t>,</w:t>
            </w:r>
            <w:r w:rsidRPr="00CE74A7">
              <w:rPr>
                <w:rFonts w:ascii="Angsana New" w:eastAsia="Brush Script MT" w:hAnsi="Angsana New" w:cs="Angsana New"/>
                <w:sz w:val="30"/>
                <w:szCs w:val="30"/>
                <w:cs/>
              </w:rPr>
              <w:t>435.28)</w:t>
            </w:r>
          </w:p>
        </w:tc>
        <w:tc>
          <w:tcPr>
            <w:tcW w:w="89" w:type="dxa"/>
          </w:tcPr>
          <w:p w14:paraId="391C5B05" w14:textId="77777777" w:rsidR="00EB42BD" w:rsidRPr="00F94CE5" w:rsidRDefault="00EB42BD">
            <w:pPr>
              <w:ind w:right="145"/>
              <w:jc w:val="right"/>
              <w:rPr>
                <w:rFonts w:ascii="Angsana New" w:hAnsi="Angsana New" w:cs="Angsana New"/>
                <w:sz w:val="30"/>
                <w:szCs w:val="30"/>
                <w:highlight w:val="cyan"/>
              </w:rPr>
            </w:pPr>
          </w:p>
        </w:tc>
        <w:tc>
          <w:tcPr>
            <w:tcW w:w="1632" w:type="dxa"/>
            <w:tcBorders>
              <w:top w:val="single" w:sz="4" w:space="0" w:color="auto"/>
              <w:bottom w:val="double" w:sz="4" w:space="0" w:color="auto"/>
            </w:tcBorders>
          </w:tcPr>
          <w:p w14:paraId="0FDCA849" w14:textId="77777777" w:rsidR="00EB42BD" w:rsidRPr="00F94CE5" w:rsidRDefault="00EB42BD">
            <w:pPr>
              <w:ind w:right="145"/>
              <w:jc w:val="right"/>
              <w:rPr>
                <w:rFonts w:ascii="Angsana New" w:hAnsi="Angsana New" w:cs="Angsana New"/>
                <w:sz w:val="30"/>
                <w:szCs w:val="30"/>
                <w:highlight w:val="cyan"/>
                <w:cs/>
              </w:rPr>
            </w:pPr>
            <w:r w:rsidRPr="00922309">
              <w:rPr>
                <w:rFonts w:ascii="Angsana New" w:eastAsia="Brush Script MT" w:hAnsi="Angsana New" w:cs="Angsana New"/>
                <w:sz w:val="30"/>
                <w:szCs w:val="30"/>
                <w:cs/>
                <w:lang w:val="en-GB"/>
              </w:rPr>
              <w:t>(53</w:t>
            </w:r>
            <w:r w:rsidRPr="00922309">
              <w:rPr>
                <w:rFonts w:ascii="Angsana New" w:eastAsia="Brush Script MT" w:hAnsi="Angsana New" w:cs="Angsana New"/>
                <w:sz w:val="30"/>
                <w:szCs w:val="30"/>
                <w:lang w:val="en-GB"/>
              </w:rPr>
              <w:t>,</w:t>
            </w:r>
            <w:r w:rsidRPr="00922309">
              <w:rPr>
                <w:rFonts w:ascii="Angsana New" w:eastAsia="Brush Script MT" w:hAnsi="Angsana New" w:cs="Angsana New"/>
                <w:sz w:val="30"/>
                <w:szCs w:val="30"/>
                <w:cs/>
                <w:lang w:val="en-GB"/>
              </w:rPr>
              <w:t>349</w:t>
            </w:r>
            <w:r w:rsidRPr="00922309">
              <w:rPr>
                <w:rFonts w:ascii="Angsana New" w:eastAsia="Brush Script MT" w:hAnsi="Angsana New" w:cs="Angsana New"/>
                <w:sz w:val="30"/>
                <w:szCs w:val="30"/>
                <w:lang w:val="en-GB"/>
              </w:rPr>
              <w:t>,</w:t>
            </w:r>
            <w:r w:rsidRPr="00922309">
              <w:rPr>
                <w:rFonts w:ascii="Angsana New" w:eastAsia="Brush Script MT" w:hAnsi="Angsana New" w:cs="Angsana New"/>
                <w:sz w:val="30"/>
                <w:szCs w:val="30"/>
                <w:cs/>
                <w:lang w:val="en-GB"/>
              </w:rPr>
              <w:t>039.37)</w:t>
            </w:r>
          </w:p>
        </w:tc>
        <w:tc>
          <w:tcPr>
            <w:tcW w:w="137" w:type="dxa"/>
          </w:tcPr>
          <w:p w14:paraId="1F30A75A" w14:textId="77777777" w:rsidR="00EB42BD" w:rsidRPr="00F94CE5" w:rsidRDefault="00EB42BD">
            <w:pPr>
              <w:ind w:right="426"/>
              <w:jc w:val="right"/>
              <w:rPr>
                <w:rFonts w:ascii="Angsana New" w:hAnsi="Angsana New" w:cs="Angsana New"/>
                <w:sz w:val="30"/>
                <w:szCs w:val="30"/>
                <w:highlight w:val="cyan"/>
              </w:rPr>
            </w:pPr>
          </w:p>
        </w:tc>
        <w:tc>
          <w:tcPr>
            <w:tcW w:w="1494" w:type="dxa"/>
            <w:tcBorders>
              <w:top w:val="single" w:sz="4" w:space="0" w:color="auto"/>
              <w:bottom w:val="double" w:sz="4" w:space="0" w:color="auto"/>
            </w:tcBorders>
          </w:tcPr>
          <w:p w14:paraId="2890EF54" w14:textId="77777777" w:rsidR="00EB42BD" w:rsidRPr="00F94CE5" w:rsidRDefault="00EB42BD">
            <w:pPr>
              <w:ind w:right="145"/>
              <w:jc w:val="right"/>
              <w:rPr>
                <w:rFonts w:ascii="Angsana New" w:hAnsi="Angsana New" w:cs="Angsana New"/>
                <w:sz w:val="30"/>
                <w:szCs w:val="30"/>
                <w:highlight w:val="cyan"/>
                <w:cs/>
              </w:rPr>
            </w:pPr>
            <w:r w:rsidRPr="00B20F92">
              <w:rPr>
                <w:rFonts w:ascii="Angsana New" w:eastAsia="Brush Script MT" w:hAnsi="Angsana New" w:cs="Angsana New"/>
                <w:sz w:val="30"/>
                <w:szCs w:val="30"/>
                <w:cs/>
              </w:rPr>
              <w:t>(2</w:t>
            </w:r>
            <w:r w:rsidRPr="00B20F92">
              <w:rPr>
                <w:rFonts w:ascii="Angsana New" w:eastAsia="Brush Script MT" w:hAnsi="Angsana New" w:cs="Angsana New"/>
                <w:sz w:val="30"/>
                <w:szCs w:val="30"/>
              </w:rPr>
              <w:t>,</w:t>
            </w:r>
            <w:r w:rsidRPr="00B20F92">
              <w:rPr>
                <w:rFonts w:ascii="Angsana New" w:eastAsia="Brush Script MT" w:hAnsi="Angsana New" w:cs="Angsana New"/>
                <w:sz w:val="30"/>
                <w:szCs w:val="30"/>
                <w:cs/>
              </w:rPr>
              <w:t>564</w:t>
            </w:r>
            <w:r w:rsidRPr="00B20F92">
              <w:rPr>
                <w:rFonts w:ascii="Angsana New" w:eastAsia="Brush Script MT" w:hAnsi="Angsana New" w:cs="Angsana New"/>
                <w:sz w:val="30"/>
                <w:szCs w:val="30"/>
              </w:rPr>
              <w:t>,</w:t>
            </w:r>
            <w:r w:rsidRPr="00B20F92">
              <w:rPr>
                <w:rFonts w:ascii="Angsana New" w:eastAsia="Brush Script MT" w:hAnsi="Angsana New" w:cs="Angsana New"/>
                <w:sz w:val="30"/>
                <w:szCs w:val="30"/>
                <w:cs/>
              </w:rPr>
              <w:t>271.90)</w:t>
            </w:r>
          </w:p>
        </w:tc>
        <w:tc>
          <w:tcPr>
            <w:tcW w:w="89" w:type="dxa"/>
          </w:tcPr>
          <w:p w14:paraId="5B3A35DE" w14:textId="77777777" w:rsidR="00EB42BD" w:rsidRPr="00F94CE5" w:rsidRDefault="00EB42BD">
            <w:pPr>
              <w:ind w:right="145"/>
              <w:jc w:val="right"/>
              <w:rPr>
                <w:rFonts w:ascii="Angsana New" w:hAnsi="Angsana New" w:cs="Angsana New"/>
                <w:sz w:val="30"/>
                <w:szCs w:val="30"/>
                <w:highlight w:val="cyan"/>
              </w:rPr>
            </w:pPr>
          </w:p>
        </w:tc>
        <w:tc>
          <w:tcPr>
            <w:tcW w:w="1556" w:type="dxa"/>
            <w:tcBorders>
              <w:top w:val="single" w:sz="4" w:space="0" w:color="auto"/>
              <w:bottom w:val="double" w:sz="4" w:space="0" w:color="auto"/>
            </w:tcBorders>
          </w:tcPr>
          <w:p w14:paraId="63316302" w14:textId="77777777" w:rsidR="00EB42BD" w:rsidRPr="00F94CE5" w:rsidRDefault="00EB42BD">
            <w:pPr>
              <w:ind w:right="145"/>
              <w:jc w:val="right"/>
              <w:rPr>
                <w:rFonts w:ascii="Angsana New" w:hAnsi="Angsana New" w:cs="Angsana New"/>
                <w:sz w:val="30"/>
                <w:szCs w:val="30"/>
                <w:highlight w:val="cyan"/>
                <w:cs/>
              </w:rPr>
            </w:pPr>
            <w:r w:rsidRPr="00E47276">
              <w:rPr>
                <w:rFonts w:ascii="Angsana New" w:eastAsia="Brush Script MT" w:hAnsi="Angsana New" w:cs="Angsana New"/>
                <w:sz w:val="30"/>
                <w:szCs w:val="30"/>
                <w:cs/>
              </w:rPr>
              <w:t>(3</w:t>
            </w:r>
            <w:r w:rsidRPr="00E47276">
              <w:rPr>
                <w:rFonts w:ascii="Angsana New" w:eastAsia="Brush Script MT" w:hAnsi="Angsana New" w:cs="Angsana New"/>
                <w:sz w:val="30"/>
                <w:szCs w:val="30"/>
              </w:rPr>
              <w:t>,</w:t>
            </w:r>
            <w:r w:rsidRPr="00E47276">
              <w:rPr>
                <w:rFonts w:ascii="Angsana New" w:eastAsia="Brush Script MT" w:hAnsi="Angsana New" w:cs="Angsana New"/>
                <w:sz w:val="30"/>
                <w:szCs w:val="30"/>
                <w:cs/>
              </w:rPr>
              <w:t>397</w:t>
            </w:r>
            <w:r w:rsidRPr="00E47276">
              <w:rPr>
                <w:rFonts w:ascii="Angsana New" w:eastAsia="Brush Script MT" w:hAnsi="Angsana New" w:cs="Angsana New"/>
                <w:sz w:val="30"/>
                <w:szCs w:val="30"/>
              </w:rPr>
              <w:t>,</w:t>
            </w:r>
            <w:r w:rsidRPr="00E47276">
              <w:rPr>
                <w:rFonts w:ascii="Angsana New" w:eastAsia="Brush Script MT" w:hAnsi="Angsana New" w:cs="Angsana New"/>
                <w:sz w:val="30"/>
                <w:szCs w:val="30"/>
                <w:cs/>
              </w:rPr>
              <w:t>510.61)</w:t>
            </w:r>
          </w:p>
        </w:tc>
      </w:tr>
      <w:tr w:rsidR="00A20A04" w:rsidRPr="000361E3" w14:paraId="0FF18FA9" w14:textId="77777777" w:rsidTr="00640E0A">
        <w:trPr>
          <w:trHeight w:val="377"/>
        </w:trPr>
        <w:tc>
          <w:tcPr>
            <w:tcW w:w="3449" w:type="dxa"/>
            <w:tcBorders>
              <w:top w:val="nil"/>
              <w:left w:val="nil"/>
              <w:bottom w:val="nil"/>
              <w:right w:val="nil"/>
            </w:tcBorders>
          </w:tcPr>
          <w:p w14:paraId="45A37756" w14:textId="77777777" w:rsidR="00A20A04" w:rsidRPr="009F20C9" w:rsidRDefault="00A20A04">
            <w:pPr>
              <w:rPr>
                <w:rFonts w:ascii="Angsana New" w:hAnsi="Angsana New" w:cs="Angsana New"/>
                <w:sz w:val="30"/>
                <w:szCs w:val="30"/>
                <w:u w:val="single"/>
                <w:cs/>
              </w:rPr>
            </w:pPr>
          </w:p>
        </w:tc>
        <w:tc>
          <w:tcPr>
            <w:tcW w:w="1658" w:type="dxa"/>
          </w:tcPr>
          <w:p w14:paraId="2B260977" w14:textId="77777777" w:rsidR="00A20A04" w:rsidRPr="00F94CE5" w:rsidRDefault="00A20A04">
            <w:pPr>
              <w:ind w:right="145"/>
              <w:jc w:val="right"/>
              <w:rPr>
                <w:rFonts w:ascii="Angsana New" w:eastAsia="Brush Script MT" w:hAnsi="Angsana New" w:cs="Angsana New"/>
                <w:sz w:val="30"/>
                <w:szCs w:val="30"/>
                <w:highlight w:val="cyan"/>
              </w:rPr>
            </w:pPr>
          </w:p>
        </w:tc>
        <w:tc>
          <w:tcPr>
            <w:tcW w:w="89" w:type="dxa"/>
          </w:tcPr>
          <w:p w14:paraId="6D45F14B" w14:textId="77777777" w:rsidR="00A20A04" w:rsidRPr="00F94CE5" w:rsidRDefault="00A20A04">
            <w:pPr>
              <w:ind w:right="145"/>
              <w:jc w:val="right"/>
              <w:rPr>
                <w:rFonts w:ascii="Angsana New" w:hAnsi="Angsana New" w:cs="Angsana New"/>
                <w:sz w:val="30"/>
                <w:szCs w:val="30"/>
                <w:highlight w:val="cyan"/>
              </w:rPr>
            </w:pPr>
          </w:p>
        </w:tc>
        <w:tc>
          <w:tcPr>
            <w:tcW w:w="1632" w:type="dxa"/>
          </w:tcPr>
          <w:p w14:paraId="2F46CCFF" w14:textId="77777777" w:rsidR="00A20A04" w:rsidRPr="00F94CE5" w:rsidRDefault="00A20A04">
            <w:pPr>
              <w:ind w:right="145"/>
              <w:jc w:val="right"/>
              <w:rPr>
                <w:rFonts w:ascii="Angsana New" w:eastAsia="Brush Script MT" w:hAnsi="Angsana New" w:cs="Angsana New"/>
                <w:sz w:val="30"/>
                <w:szCs w:val="30"/>
                <w:highlight w:val="cyan"/>
                <w:lang w:val="en-GB"/>
              </w:rPr>
            </w:pPr>
          </w:p>
        </w:tc>
        <w:tc>
          <w:tcPr>
            <w:tcW w:w="137" w:type="dxa"/>
          </w:tcPr>
          <w:p w14:paraId="4A332B20" w14:textId="77777777" w:rsidR="00A20A04" w:rsidRPr="00F94CE5" w:rsidRDefault="00A20A04">
            <w:pPr>
              <w:ind w:right="426"/>
              <w:jc w:val="right"/>
              <w:rPr>
                <w:rFonts w:ascii="Angsana New" w:hAnsi="Angsana New" w:cs="Angsana New"/>
                <w:sz w:val="30"/>
                <w:szCs w:val="30"/>
                <w:highlight w:val="cyan"/>
              </w:rPr>
            </w:pPr>
          </w:p>
        </w:tc>
        <w:tc>
          <w:tcPr>
            <w:tcW w:w="1494" w:type="dxa"/>
          </w:tcPr>
          <w:p w14:paraId="280A5852" w14:textId="77777777" w:rsidR="00A20A04" w:rsidRPr="00F94CE5" w:rsidRDefault="00A20A04">
            <w:pPr>
              <w:ind w:right="145"/>
              <w:jc w:val="right"/>
              <w:rPr>
                <w:rFonts w:ascii="Angsana New" w:eastAsia="Brush Script MT" w:hAnsi="Angsana New" w:cs="Angsana New"/>
                <w:sz w:val="30"/>
                <w:szCs w:val="30"/>
                <w:highlight w:val="cyan"/>
              </w:rPr>
            </w:pPr>
          </w:p>
        </w:tc>
        <w:tc>
          <w:tcPr>
            <w:tcW w:w="89" w:type="dxa"/>
          </w:tcPr>
          <w:p w14:paraId="2FEB18A2" w14:textId="77777777" w:rsidR="00A20A04" w:rsidRPr="00F94CE5" w:rsidRDefault="00A20A04">
            <w:pPr>
              <w:ind w:right="145"/>
              <w:jc w:val="right"/>
              <w:rPr>
                <w:rFonts w:ascii="Angsana New" w:eastAsia="Brush Script MT" w:hAnsi="Angsana New" w:cs="Angsana New"/>
                <w:sz w:val="30"/>
                <w:szCs w:val="30"/>
                <w:highlight w:val="cyan"/>
              </w:rPr>
            </w:pPr>
          </w:p>
        </w:tc>
        <w:tc>
          <w:tcPr>
            <w:tcW w:w="1556" w:type="dxa"/>
          </w:tcPr>
          <w:p w14:paraId="691CC655" w14:textId="77777777" w:rsidR="00A20A04" w:rsidRPr="00F94CE5" w:rsidRDefault="00A20A04">
            <w:pPr>
              <w:ind w:right="145"/>
              <w:jc w:val="right"/>
              <w:rPr>
                <w:rFonts w:ascii="Angsana New" w:eastAsia="Brush Script MT" w:hAnsi="Angsana New" w:cs="Angsana New"/>
                <w:sz w:val="30"/>
                <w:szCs w:val="30"/>
                <w:highlight w:val="cyan"/>
              </w:rPr>
            </w:pPr>
          </w:p>
        </w:tc>
      </w:tr>
      <w:tr w:rsidR="00EB42BD" w:rsidRPr="000361E3" w14:paraId="52E59788" w14:textId="77777777" w:rsidTr="00640E0A">
        <w:trPr>
          <w:trHeight w:val="377"/>
        </w:trPr>
        <w:tc>
          <w:tcPr>
            <w:tcW w:w="3449" w:type="dxa"/>
            <w:tcBorders>
              <w:top w:val="nil"/>
              <w:left w:val="nil"/>
              <w:bottom w:val="nil"/>
              <w:right w:val="nil"/>
            </w:tcBorders>
          </w:tcPr>
          <w:p w14:paraId="2953C555" w14:textId="77777777" w:rsidR="00EB42BD" w:rsidRPr="000361E3" w:rsidRDefault="00EB42BD">
            <w:pPr>
              <w:rPr>
                <w:rFonts w:ascii="Angsana New" w:eastAsia="Brush Script MT" w:hAnsi="Angsana New" w:cs="Angsana New"/>
                <w:sz w:val="30"/>
                <w:szCs w:val="30"/>
                <w:cs/>
              </w:rPr>
            </w:pPr>
            <w:r w:rsidRPr="009F20C9">
              <w:rPr>
                <w:rFonts w:ascii="Angsana New" w:hAnsi="Angsana New" w:cs="Angsana New" w:hint="cs"/>
                <w:sz w:val="30"/>
                <w:szCs w:val="30"/>
                <w:u w:val="single"/>
                <w:cs/>
              </w:rPr>
              <w:t>รายการในงบฐานะการเงินเป็นดังนี้</w:t>
            </w:r>
          </w:p>
        </w:tc>
        <w:tc>
          <w:tcPr>
            <w:tcW w:w="1658" w:type="dxa"/>
          </w:tcPr>
          <w:p w14:paraId="0DC606FA" w14:textId="77777777" w:rsidR="00EB42BD" w:rsidRPr="00F94CE5" w:rsidRDefault="00EB42BD">
            <w:pPr>
              <w:ind w:right="145"/>
              <w:jc w:val="right"/>
              <w:rPr>
                <w:rFonts w:ascii="Angsana New" w:eastAsia="Brush Script MT" w:hAnsi="Angsana New" w:cs="Angsana New"/>
                <w:sz w:val="30"/>
                <w:szCs w:val="30"/>
                <w:highlight w:val="cyan"/>
              </w:rPr>
            </w:pPr>
          </w:p>
        </w:tc>
        <w:tc>
          <w:tcPr>
            <w:tcW w:w="89" w:type="dxa"/>
          </w:tcPr>
          <w:p w14:paraId="01066809" w14:textId="77777777" w:rsidR="00EB42BD" w:rsidRPr="00F94CE5" w:rsidRDefault="00EB42BD">
            <w:pPr>
              <w:ind w:right="145"/>
              <w:jc w:val="right"/>
              <w:rPr>
                <w:rFonts w:ascii="Angsana New" w:hAnsi="Angsana New" w:cs="Angsana New"/>
                <w:sz w:val="30"/>
                <w:szCs w:val="30"/>
                <w:highlight w:val="cyan"/>
              </w:rPr>
            </w:pPr>
          </w:p>
        </w:tc>
        <w:tc>
          <w:tcPr>
            <w:tcW w:w="1632" w:type="dxa"/>
          </w:tcPr>
          <w:p w14:paraId="6DD1D21F" w14:textId="77777777" w:rsidR="00EB42BD" w:rsidRPr="00F94CE5" w:rsidRDefault="00EB42BD">
            <w:pPr>
              <w:ind w:right="145"/>
              <w:jc w:val="right"/>
              <w:rPr>
                <w:rFonts w:ascii="Angsana New" w:eastAsia="Brush Script MT" w:hAnsi="Angsana New" w:cs="Angsana New"/>
                <w:sz w:val="30"/>
                <w:szCs w:val="30"/>
                <w:highlight w:val="cyan"/>
                <w:lang w:val="en-GB"/>
              </w:rPr>
            </w:pPr>
          </w:p>
        </w:tc>
        <w:tc>
          <w:tcPr>
            <w:tcW w:w="137" w:type="dxa"/>
          </w:tcPr>
          <w:p w14:paraId="2576D997" w14:textId="77777777" w:rsidR="00EB42BD" w:rsidRPr="00F94CE5" w:rsidRDefault="00EB42BD">
            <w:pPr>
              <w:ind w:right="426"/>
              <w:jc w:val="right"/>
              <w:rPr>
                <w:rFonts w:ascii="Angsana New" w:hAnsi="Angsana New" w:cs="Angsana New"/>
                <w:sz w:val="30"/>
                <w:szCs w:val="30"/>
                <w:highlight w:val="cyan"/>
              </w:rPr>
            </w:pPr>
          </w:p>
        </w:tc>
        <w:tc>
          <w:tcPr>
            <w:tcW w:w="1494" w:type="dxa"/>
          </w:tcPr>
          <w:p w14:paraId="5B862B47" w14:textId="77777777" w:rsidR="00EB42BD" w:rsidRPr="00F94CE5" w:rsidRDefault="00EB42BD">
            <w:pPr>
              <w:ind w:right="145"/>
              <w:jc w:val="right"/>
              <w:rPr>
                <w:rFonts w:ascii="Angsana New" w:eastAsia="Brush Script MT" w:hAnsi="Angsana New" w:cs="Angsana New"/>
                <w:sz w:val="30"/>
                <w:szCs w:val="30"/>
                <w:highlight w:val="cyan"/>
              </w:rPr>
            </w:pPr>
          </w:p>
        </w:tc>
        <w:tc>
          <w:tcPr>
            <w:tcW w:w="89" w:type="dxa"/>
          </w:tcPr>
          <w:p w14:paraId="45373030" w14:textId="77777777" w:rsidR="00EB42BD" w:rsidRPr="00F94CE5" w:rsidRDefault="00EB42BD">
            <w:pPr>
              <w:ind w:right="145"/>
              <w:jc w:val="right"/>
              <w:rPr>
                <w:rFonts w:ascii="Angsana New" w:eastAsia="Brush Script MT" w:hAnsi="Angsana New" w:cs="Angsana New"/>
                <w:sz w:val="30"/>
                <w:szCs w:val="30"/>
                <w:highlight w:val="cyan"/>
              </w:rPr>
            </w:pPr>
          </w:p>
        </w:tc>
        <w:tc>
          <w:tcPr>
            <w:tcW w:w="1556" w:type="dxa"/>
          </w:tcPr>
          <w:p w14:paraId="714082C4" w14:textId="77777777" w:rsidR="00EB42BD" w:rsidRPr="00F94CE5" w:rsidRDefault="00EB42BD">
            <w:pPr>
              <w:ind w:right="145"/>
              <w:jc w:val="right"/>
              <w:rPr>
                <w:rFonts w:ascii="Angsana New" w:eastAsia="Brush Script MT" w:hAnsi="Angsana New" w:cs="Angsana New"/>
                <w:sz w:val="30"/>
                <w:szCs w:val="30"/>
                <w:highlight w:val="cyan"/>
              </w:rPr>
            </w:pPr>
          </w:p>
        </w:tc>
      </w:tr>
      <w:tr w:rsidR="00640E0A" w:rsidRPr="000361E3" w14:paraId="35ADF46A" w14:textId="77777777" w:rsidTr="00640E0A">
        <w:trPr>
          <w:trHeight w:val="377"/>
        </w:trPr>
        <w:tc>
          <w:tcPr>
            <w:tcW w:w="3449" w:type="dxa"/>
            <w:tcBorders>
              <w:top w:val="nil"/>
              <w:left w:val="nil"/>
              <w:bottom w:val="nil"/>
              <w:right w:val="nil"/>
            </w:tcBorders>
          </w:tcPr>
          <w:p w14:paraId="71F90244" w14:textId="56A486B4" w:rsidR="00640E0A" w:rsidRPr="009F20C9" w:rsidRDefault="00640E0A" w:rsidP="00640E0A">
            <w:pPr>
              <w:rPr>
                <w:rFonts w:ascii="Angsana New" w:hAnsi="Angsana New" w:cs="Angsana New"/>
                <w:sz w:val="30"/>
                <w:szCs w:val="30"/>
                <w:u w:val="single"/>
                <w:cs/>
              </w:rPr>
            </w:pPr>
            <w:r w:rsidRPr="009F20C9">
              <w:rPr>
                <w:rFonts w:ascii="Angsana New" w:hAnsi="Angsana New" w:cs="Angsana New" w:hint="cs"/>
                <w:sz w:val="30"/>
                <w:szCs w:val="30"/>
                <w:cs/>
              </w:rPr>
              <w:t>สิ</w:t>
            </w:r>
            <w:r w:rsidRPr="00F7030E">
              <w:rPr>
                <w:rFonts w:ascii="Angsana New" w:hAnsi="Angsana New" w:cs="Angsana New" w:hint="cs"/>
                <w:spacing w:val="-4"/>
                <w:sz w:val="30"/>
                <w:szCs w:val="30"/>
                <w:cs/>
              </w:rPr>
              <w:t>นทรัพย์ภาษีเงินได้รอการตัดบัญชี</w:t>
            </w:r>
          </w:p>
        </w:tc>
        <w:tc>
          <w:tcPr>
            <w:tcW w:w="1658" w:type="dxa"/>
          </w:tcPr>
          <w:p w14:paraId="78D8CFDA" w14:textId="2A8A6E89" w:rsidR="00640E0A" w:rsidRPr="00F94CE5" w:rsidRDefault="00640E0A" w:rsidP="00640E0A">
            <w:pPr>
              <w:ind w:right="145"/>
              <w:jc w:val="right"/>
              <w:rPr>
                <w:rFonts w:ascii="Angsana New" w:eastAsia="Brush Script MT" w:hAnsi="Angsana New" w:cs="Angsana New"/>
                <w:sz w:val="30"/>
                <w:szCs w:val="30"/>
                <w:highlight w:val="cyan"/>
              </w:rPr>
            </w:pPr>
            <w:r w:rsidRPr="0013718D">
              <w:rPr>
                <w:rFonts w:ascii="Angsana New" w:eastAsia="Brush Script MT" w:hAnsi="Angsana New" w:cs="Angsana New"/>
                <w:sz w:val="30"/>
                <w:szCs w:val="30"/>
              </w:rPr>
              <w:t>17,835,137.14</w:t>
            </w:r>
          </w:p>
        </w:tc>
        <w:tc>
          <w:tcPr>
            <w:tcW w:w="89" w:type="dxa"/>
          </w:tcPr>
          <w:p w14:paraId="30AAE6CA" w14:textId="77777777" w:rsidR="00640E0A" w:rsidRPr="00F94CE5" w:rsidRDefault="00640E0A" w:rsidP="00640E0A">
            <w:pPr>
              <w:ind w:right="145"/>
              <w:jc w:val="right"/>
              <w:rPr>
                <w:rFonts w:ascii="Angsana New" w:hAnsi="Angsana New" w:cs="Angsana New"/>
                <w:sz w:val="30"/>
                <w:szCs w:val="30"/>
                <w:highlight w:val="cyan"/>
              </w:rPr>
            </w:pPr>
          </w:p>
        </w:tc>
        <w:tc>
          <w:tcPr>
            <w:tcW w:w="1632" w:type="dxa"/>
          </w:tcPr>
          <w:p w14:paraId="2764B252" w14:textId="1BBF4494" w:rsidR="00640E0A" w:rsidRPr="00F94CE5" w:rsidRDefault="00640E0A" w:rsidP="00640E0A">
            <w:pPr>
              <w:ind w:right="145"/>
              <w:jc w:val="right"/>
              <w:rPr>
                <w:rFonts w:ascii="Angsana New" w:eastAsia="Brush Script MT" w:hAnsi="Angsana New" w:cs="Angsana New"/>
                <w:sz w:val="30"/>
                <w:szCs w:val="30"/>
                <w:highlight w:val="cyan"/>
                <w:lang w:val="en-GB"/>
              </w:rPr>
            </w:pPr>
            <w:r w:rsidRPr="00F53845">
              <w:rPr>
                <w:rFonts w:ascii="Angsana New" w:eastAsia="Brush Script MT" w:hAnsi="Angsana New" w:cs="Angsana New"/>
                <w:sz w:val="30"/>
                <w:szCs w:val="30"/>
                <w:lang w:val="en-GB"/>
              </w:rPr>
              <w:t>26,990,154.57</w:t>
            </w:r>
          </w:p>
        </w:tc>
        <w:tc>
          <w:tcPr>
            <w:tcW w:w="137" w:type="dxa"/>
          </w:tcPr>
          <w:p w14:paraId="5D19AC95" w14:textId="77777777" w:rsidR="00640E0A" w:rsidRPr="00F94CE5" w:rsidRDefault="00640E0A" w:rsidP="00640E0A">
            <w:pPr>
              <w:ind w:right="426"/>
              <w:jc w:val="right"/>
              <w:rPr>
                <w:rFonts w:ascii="Angsana New" w:hAnsi="Angsana New" w:cs="Angsana New"/>
                <w:sz w:val="30"/>
                <w:szCs w:val="30"/>
                <w:highlight w:val="cyan"/>
              </w:rPr>
            </w:pPr>
          </w:p>
        </w:tc>
        <w:tc>
          <w:tcPr>
            <w:tcW w:w="1494" w:type="dxa"/>
          </w:tcPr>
          <w:p w14:paraId="3CFEC431" w14:textId="13B6AE32" w:rsidR="00640E0A" w:rsidRPr="00F94CE5" w:rsidRDefault="00640E0A" w:rsidP="00640E0A">
            <w:pPr>
              <w:ind w:right="145"/>
              <w:jc w:val="right"/>
              <w:rPr>
                <w:rFonts w:ascii="Angsana New" w:eastAsia="Brush Script MT" w:hAnsi="Angsana New" w:cs="Angsana New"/>
                <w:sz w:val="30"/>
                <w:szCs w:val="30"/>
                <w:highlight w:val="cyan"/>
              </w:rPr>
            </w:pPr>
            <w:r w:rsidRPr="00C138B5">
              <w:rPr>
                <w:rFonts w:ascii="Angsana New" w:eastAsia="Brush Script MT" w:hAnsi="Angsana New" w:cs="Angsana New"/>
                <w:sz w:val="30"/>
                <w:szCs w:val="30"/>
              </w:rPr>
              <w:t>4,151,264.76</w:t>
            </w:r>
          </w:p>
        </w:tc>
        <w:tc>
          <w:tcPr>
            <w:tcW w:w="89" w:type="dxa"/>
          </w:tcPr>
          <w:p w14:paraId="14B97381" w14:textId="77777777" w:rsidR="00640E0A" w:rsidRPr="00F94CE5" w:rsidRDefault="00640E0A" w:rsidP="00640E0A">
            <w:pPr>
              <w:ind w:right="145"/>
              <w:jc w:val="right"/>
              <w:rPr>
                <w:rFonts w:ascii="Angsana New" w:eastAsia="Brush Script MT" w:hAnsi="Angsana New" w:cs="Angsana New"/>
                <w:sz w:val="30"/>
                <w:szCs w:val="30"/>
                <w:highlight w:val="cyan"/>
              </w:rPr>
            </w:pPr>
          </w:p>
        </w:tc>
        <w:tc>
          <w:tcPr>
            <w:tcW w:w="1556" w:type="dxa"/>
          </w:tcPr>
          <w:p w14:paraId="2990DE54" w14:textId="62457221" w:rsidR="00640E0A" w:rsidRPr="00F94CE5" w:rsidRDefault="00640E0A" w:rsidP="00640E0A">
            <w:pPr>
              <w:ind w:right="145"/>
              <w:jc w:val="right"/>
              <w:rPr>
                <w:rFonts w:ascii="Angsana New" w:eastAsia="Brush Script MT" w:hAnsi="Angsana New" w:cs="Angsana New"/>
                <w:sz w:val="30"/>
                <w:szCs w:val="30"/>
                <w:highlight w:val="cyan"/>
              </w:rPr>
            </w:pPr>
            <w:r w:rsidRPr="003B69BD">
              <w:rPr>
                <w:rFonts w:ascii="Angsana New" w:eastAsia="Brush Script MT" w:hAnsi="Angsana New" w:cs="Angsana New"/>
                <w:sz w:val="30"/>
                <w:szCs w:val="30"/>
              </w:rPr>
              <w:t>8,013,779.51</w:t>
            </w:r>
          </w:p>
        </w:tc>
      </w:tr>
      <w:tr w:rsidR="00640E0A" w:rsidRPr="000361E3" w14:paraId="53955689" w14:textId="77777777" w:rsidTr="00640E0A">
        <w:trPr>
          <w:trHeight w:val="377"/>
        </w:trPr>
        <w:tc>
          <w:tcPr>
            <w:tcW w:w="3449" w:type="dxa"/>
            <w:tcBorders>
              <w:top w:val="nil"/>
              <w:left w:val="nil"/>
              <w:bottom w:val="nil"/>
              <w:right w:val="nil"/>
            </w:tcBorders>
          </w:tcPr>
          <w:p w14:paraId="3B65BC9E" w14:textId="33C2D83E" w:rsidR="00640E0A" w:rsidRPr="009F20C9" w:rsidRDefault="00640E0A" w:rsidP="00640E0A">
            <w:pPr>
              <w:rPr>
                <w:rFonts w:ascii="Angsana New" w:hAnsi="Angsana New" w:cs="Angsana New"/>
                <w:sz w:val="30"/>
                <w:szCs w:val="30"/>
                <w:u w:val="single"/>
                <w:cs/>
              </w:rPr>
            </w:pPr>
            <w:r>
              <w:rPr>
                <w:rFonts w:ascii="Angsana New" w:hAnsi="Angsana New" w:cs="Angsana New" w:hint="cs"/>
                <w:sz w:val="30"/>
                <w:szCs w:val="30"/>
                <w:cs/>
              </w:rPr>
              <w:t>หนี้สิน</w:t>
            </w:r>
            <w:r w:rsidRPr="00F94CE5">
              <w:rPr>
                <w:rFonts w:ascii="Angsana New" w:hAnsi="Angsana New" w:cs="Angsana New"/>
                <w:sz w:val="30"/>
                <w:szCs w:val="30"/>
                <w:cs/>
              </w:rPr>
              <w:t>ภาษีเงินได้รอการตัดบัญชี</w:t>
            </w:r>
          </w:p>
        </w:tc>
        <w:tc>
          <w:tcPr>
            <w:tcW w:w="1658" w:type="dxa"/>
            <w:tcBorders>
              <w:bottom w:val="single" w:sz="4" w:space="0" w:color="auto"/>
            </w:tcBorders>
          </w:tcPr>
          <w:p w14:paraId="4901D64F" w14:textId="2EE5AD74" w:rsidR="00640E0A" w:rsidRPr="00EB3AB2" w:rsidRDefault="00640E0A" w:rsidP="004407C8">
            <w:pPr>
              <w:ind w:right="145"/>
              <w:jc w:val="right"/>
              <w:rPr>
                <w:rFonts w:ascii="Angsana New" w:hAnsi="Angsana New" w:cs="Angsana New"/>
                <w:snapToGrid w:val="0"/>
                <w:sz w:val="30"/>
                <w:szCs w:val="30"/>
                <w:lang w:eastAsia="th-TH"/>
              </w:rPr>
            </w:pPr>
            <w:r w:rsidRPr="00CE74A7">
              <w:rPr>
                <w:rFonts w:ascii="Angsana New" w:eastAsia="Brush Script MT" w:hAnsi="Angsana New" w:cs="Angsana New"/>
                <w:sz w:val="30"/>
                <w:szCs w:val="30"/>
                <w:cs/>
              </w:rPr>
              <w:t>(43</w:t>
            </w:r>
            <w:r w:rsidRPr="00CE74A7">
              <w:rPr>
                <w:rFonts w:ascii="Angsana New" w:eastAsia="Brush Script MT" w:hAnsi="Angsana New" w:cs="Angsana New"/>
                <w:sz w:val="30"/>
                <w:szCs w:val="30"/>
              </w:rPr>
              <w:t>,</w:t>
            </w:r>
            <w:r w:rsidRPr="00CE74A7">
              <w:rPr>
                <w:rFonts w:ascii="Angsana New" w:eastAsia="Brush Script MT" w:hAnsi="Angsana New" w:cs="Angsana New"/>
                <w:sz w:val="30"/>
                <w:szCs w:val="30"/>
                <w:cs/>
              </w:rPr>
              <w:t>823</w:t>
            </w:r>
            <w:r w:rsidRPr="00CE74A7">
              <w:rPr>
                <w:rFonts w:ascii="Angsana New" w:eastAsia="Brush Script MT" w:hAnsi="Angsana New" w:cs="Angsana New"/>
                <w:sz w:val="30"/>
                <w:szCs w:val="30"/>
              </w:rPr>
              <w:t>,</w:t>
            </w:r>
            <w:r w:rsidRPr="00CE74A7">
              <w:rPr>
                <w:rFonts w:ascii="Angsana New" w:eastAsia="Brush Script MT" w:hAnsi="Angsana New" w:cs="Angsana New"/>
                <w:sz w:val="30"/>
                <w:szCs w:val="30"/>
                <w:cs/>
              </w:rPr>
              <w:t>435.28)</w:t>
            </w:r>
          </w:p>
        </w:tc>
        <w:tc>
          <w:tcPr>
            <w:tcW w:w="89" w:type="dxa"/>
          </w:tcPr>
          <w:p w14:paraId="66877787" w14:textId="77777777" w:rsidR="00640E0A" w:rsidRPr="00EB3AB2" w:rsidRDefault="00640E0A" w:rsidP="00640E0A">
            <w:pPr>
              <w:ind w:left="-30" w:right="-1"/>
              <w:jc w:val="center"/>
              <w:rPr>
                <w:rFonts w:ascii="Angsana New" w:hAnsi="Angsana New" w:cs="Angsana New"/>
                <w:snapToGrid w:val="0"/>
                <w:sz w:val="30"/>
                <w:szCs w:val="30"/>
                <w:lang w:eastAsia="th-TH"/>
              </w:rPr>
            </w:pPr>
          </w:p>
        </w:tc>
        <w:tc>
          <w:tcPr>
            <w:tcW w:w="1632" w:type="dxa"/>
            <w:tcBorders>
              <w:bottom w:val="single" w:sz="4" w:space="0" w:color="auto"/>
            </w:tcBorders>
          </w:tcPr>
          <w:p w14:paraId="76016648" w14:textId="3C3C0ACA" w:rsidR="00640E0A" w:rsidRPr="00EB3AB2" w:rsidRDefault="00640E0A" w:rsidP="004407C8">
            <w:pPr>
              <w:ind w:right="145"/>
              <w:jc w:val="right"/>
              <w:rPr>
                <w:rFonts w:ascii="Angsana New" w:hAnsi="Angsana New" w:cs="Angsana New"/>
                <w:snapToGrid w:val="0"/>
                <w:sz w:val="30"/>
                <w:szCs w:val="30"/>
                <w:lang w:eastAsia="th-TH"/>
              </w:rPr>
            </w:pPr>
            <w:r w:rsidRPr="00922309">
              <w:rPr>
                <w:rFonts w:ascii="Angsana New" w:eastAsia="Brush Script MT" w:hAnsi="Angsana New" w:cs="Angsana New"/>
                <w:sz w:val="30"/>
                <w:szCs w:val="30"/>
                <w:cs/>
                <w:lang w:val="en-GB"/>
              </w:rPr>
              <w:t>(53</w:t>
            </w:r>
            <w:r w:rsidRPr="00922309">
              <w:rPr>
                <w:rFonts w:ascii="Angsana New" w:eastAsia="Brush Script MT" w:hAnsi="Angsana New" w:cs="Angsana New"/>
                <w:sz w:val="30"/>
                <w:szCs w:val="30"/>
                <w:lang w:val="en-GB"/>
              </w:rPr>
              <w:t>,</w:t>
            </w:r>
            <w:r w:rsidRPr="00922309">
              <w:rPr>
                <w:rFonts w:ascii="Angsana New" w:eastAsia="Brush Script MT" w:hAnsi="Angsana New" w:cs="Angsana New"/>
                <w:sz w:val="30"/>
                <w:szCs w:val="30"/>
                <w:cs/>
                <w:lang w:val="en-GB"/>
              </w:rPr>
              <w:t>349</w:t>
            </w:r>
            <w:r w:rsidRPr="00922309">
              <w:rPr>
                <w:rFonts w:ascii="Angsana New" w:eastAsia="Brush Script MT" w:hAnsi="Angsana New" w:cs="Angsana New"/>
                <w:sz w:val="30"/>
                <w:szCs w:val="30"/>
                <w:lang w:val="en-GB"/>
              </w:rPr>
              <w:t>,</w:t>
            </w:r>
            <w:r w:rsidRPr="00922309">
              <w:rPr>
                <w:rFonts w:ascii="Angsana New" w:eastAsia="Brush Script MT" w:hAnsi="Angsana New" w:cs="Angsana New"/>
                <w:sz w:val="30"/>
                <w:szCs w:val="30"/>
                <w:cs/>
                <w:lang w:val="en-GB"/>
              </w:rPr>
              <w:t>039.37)</w:t>
            </w:r>
          </w:p>
        </w:tc>
        <w:tc>
          <w:tcPr>
            <w:tcW w:w="137" w:type="dxa"/>
          </w:tcPr>
          <w:p w14:paraId="2EBDDC1B" w14:textId="77777777" w:rsidR="00640E0A" w:rsidRPr="00F94CE5" w:rsidRDefault="00640E0A" w:rsidP="00640E0A">
            <w:pPr>
              <w:ind w:right="426"/>
              <w:jc w:val="right"/>
              <w:rPr>
                <w:rFonts w:ascii="Angsana New" w:hAnsi="Angsana New" w:cs="Angsana New"/>
                <w:sz w:val="30"/>
                <w:szCs w:val="30"/>
                <w:highlight w:val="cyan"/>
              </w:rPr>
            </w:pPr>
          </w:p>
        </w:tc>
        <w:tc>
          <w:tcPr>
            <w:tcW w:w="1494" w:type="dxa"/>
            <w:tcBorders>
              <w:bottom w:val="single" w:sz="4" w:space="0" w:color="auto"/>
            </w:tcBorders>
          </w:tcPr>
          <w:p w14:paraId="44B1CCB4" w14:textId="6676C471" w:rsidR="00640E0A" w:rsidRPr="00F94CE5" w:rsidRDefault="00640E0A" w:rsidP="00640E0A">
            <w:pPr>
              <w:ind w:right="145"/>
              <w:jc w:val="right"/>
              <w:rPr>
                <w:rFonts w:ascii="Angsana New" w:eastAsia="Brush Script MT" w:hAnsi="Angsana New" w:cs="Angsana New"/>
                <w:sz w:val="30"/>
                <w:szCs w:val="30"/>
                <w:highlight w:val="cyan"/>
              </w:rPr>
            </w:pPr>
            <w:r w:rsidRPr="00B20F92">
              <w:rPr>
                <w:rFonts w:ascii="Angsana New" w:eastAsia="Brush Script MT" w:hAnsi="Angsana New" w:cs="Angsana New"/>
                <w:sz w:val="30"/>
                <w:szCs w:val="30"/>
                <w:cs/>
              </w:rPr>
              <w:t>(2</w:t>
            </w:r>
            <w:r w:rsidRPr="00B20F92">
              <w:rPr>
                <w:rFonts w:ascii="Angsana New" w:eastAsia="Brush Script MT" w:hAnsi="Angsana New" w:cs="Angsana New"/>
                <w:sz w:val="30"/>
                <w:szCs w:val="30"/>
              </w:rPr>
              <w:t>,</w:t>
            </w:r>
            <w:r w:rsidRPr="00B20F92">
              <w:rPr>
                <w:rFonts w:ascii="Angsana New" w:eastAsia="Brush Script MT" w:hAnsi="Angsana New" w:cs="Angsana New"/>
                <w:sz w:val="30"/>
                <w:szCs w:val="30"/>
                <w:cs/>
              </w:rPr>
              <w:t>564</w:t>
            </w:r>
            <w:r w:rsidRPr="00B20F92">
              <w:rPr>
                <w:rFonts w:ascii="Angsana New" w:eastAsia="Brush Script MT" w:hAnsi="Angsana New" w:cs="Angsana New"/>
                <w:sz w:val="30"/>
                <w:szCs w:val="30"/>
              </w:rPr>
              <w:t>,</w:t>
            </w:r>
            <w:r w:rsidRPr="00B20F92">
              <w:rPr>
                <w:rFonts w:ascii="Angsana New" w:eastAsia="Brush Script MT" w:hAnsi="Angsana New" w:cs="Angsana New"/>
                <w:sz w:val="30"/>
                <w:szCs w:val="30"/>
                <w:cs/>
              </w:rPr>
              <w:t>271.90)</w:t>
            </w:r>
          </w:p>
        </w:tc>
        <w:tc>
          <w:tcPr>
            <w:tcW w:w="89" w:type="dxa"/>
          </w:tcPr>
          <w:p w14:paraId="7406E782" w14:textId="77777777" w:rsidR="00640E0A" w:rsidRPr="00F94CE5" w:rsidRDefault="00640E0A" w:rsidP="00640E0A">
            <w:pPr>
              <w:ind w:right="145"/>
              <w:jc w:val="right"/>
              <w:rPr>
                <w:rFonts w:ascii="Angsana New" w:eastAsia="Brush Script MT" w:hAnsi="Angsana New" w:cs="Angsana New"/>
                <w:sz w:val="30"/>
                <w:szCs w:val="30"/>
                <w:highlight w:val="cyan"/>
              </w:rPr>
            </w:pPr>
          </w:p>
        </w:tc>
        <w:tc>
          <w:tcPr>
            <w:tcW w:w="1556" w:type="dxa"/>
            <w:tcBorders>
              <w:bottom w:val="single" w:sz="4" w:space="0" w:color="auto"/>
            </w:tcBorders>
          </w:tcPr>
          <w:p w14:paraId="47EC696D" w14:textId="755B13D1" w:rsidR="00640E0A" w:rsidRPr="00F94CE5" w:rsidRDefault="00640E0A" w:rsidP="00640E0A">
            <w:pPr>
              <w:ind w:right="145"/>
              <w:jc w:val="right"/>
              <w:rPr>
                <w:rFonts w:ascii="Angsana New" w:eastAsia="Brush Script MT" w:hAnsi="Angsana New" w:cs="Angsana New"/>
                <w:sz w:val="30"/>
                <w:szCs w:val="30"/>
                <w:highlight w:val="cyan"/>
              </w:rPr>
            </w:pPr>
            <w:r w:rsidRPr="00E47276">
              <w:rPr>
                <w:rFonts w:ascii="Angsana New" w:eastAsia="Brush Script MT" w:hAnsi="Angsana New" w:cs="Angsana New"/>
                <w:sz w:val="30"/>
                <w:szCs w:val="30"/>
                <w:cs/>
              </w:rPr>
              <w:t>(3</w:t>
            </w:r>
            <w:r w:rsidRPr="00E47276">
              <w:rPr>
                <w:rFonts w:ascii="Angsana New" w:eastAsia="Brush Script MT" w:hAnsi="Angsana New" w:cs="Angsana New"/>
                <w:sz w:val="30"/>
                <w:szCs w:val="30"/>
              </w:rPr>
              <w:t>,</w:t>
            </w:r>
            <w:r w:rsidRPr="00E47276">
              <w:rPr>
                <w:rFonts w:ascii="Angsana New" w:eastAsia="Brush Script MT" w:hAnsi="Angsana New" w:cs="Angsana New"/>
                <w:sz w:val="30"/>
                <w:szCs w:val="30"/>
                <w:cs/>
              </w:rPr>
              <w:t>397</w:t>
            </w:r>
            <w:r w:rsidRPr="00E47276">
              <w:rPr>
                <w:rFonts w:ascii="Angsana New" w:eastAsia="Brush Script MT" w:hAnsi="Angsana New" w:cs="Angsana New"/>
                <w:sz w:val="30"/>
                <w:szCs w:val="30"/>
              </w:rPr>
              <w:t>,</w:t>
            </w:r>
            <w:r w:rsidRPr="00E47276">
              <w:rPr>
                <w:rFonts w:ascii="Angsana New" w:eastAsia="Brush Script MT" w:hAnsi="Angsana New" w:cs="Angsana New"/>
                <w:sz w:val="30"/>
                <w:szCs w:val="30"/>
                <w:cs/>
              </w:rPr>
              <w:t>510.61)</w:t>
            </w:r>
          </w:p>
        </w:tc>
      </w:tr>
      <w:tr w:rsidR="00C04C90" w:rsidRPr="000361E3" w14:paraId="5CB8F928" w14:textId="77777777" w:rsidTr="00C04C90">
        <w:trPr>
          <w:trHeight w:val="385"/>
        </w:trPr>
        <w:tc>
          <w:tcPr>
            <w:tcW w:w="3449" w:type="dxa"/>
            <w:tcBorders>
              <w:top w:val="nil"/>
              <w:left w:val="nil"/>
              <w:bottom w:val="nil"/>
              <w:right w:val="nil"/>
            </w:tcBorders>
          </w:tcPr>
          <w:p w14:paraId="33A032A3" w14:textId="3BE73107" w:rsidR="00C04C90" w:rsidRDefault="00C04C90" w:rsidP="00C04C90">
            <w:pPr>
              <w:rPr>
                <w:rFonts w:ascii="Angsana New" w:hAnsi="Angsana New" w:cs="Angsana New"/>
                <w:sz w:val="30"/>
                <w:szCs w:val="30"/>
              </w:rPr>
            </w:pPr>
            <w:r w:rsidRPr="009F20C9">
              <w:rPr>
                <w:rFonts w:ascii="Angsana New" w:hAnsi="Angsana New" w:cs="Angsana New" w:hint="cs"/>
                <w:sz w:val="30"/>
                <w:szCs w:val="30"/>
                <w:cs/>
              </w:rPr>
              <w:t>สิ</w:t>
            </w:r>
            <w:r w:rsidRPr="00F7030E">
              <w:rPr>
                <w:rFonts w:ascii="Angsana New" w:hAnsi="Angsana New" w:cs="Angsana New" w:hint="cs"/>
                <w:spacing w:val="-4"/>
                <w:sz w:val="30"/>
                <w:szCs w:val="30"/>
                <w:cs/>
              </w:rPr>
              <w:t>นทรัพย์</w:t>
            </w:r>
            <w:r>
              <w:rPr>
                <w:rFonts w:ascii="Angsana New" w:hAnsi="Angsana New" w:cs="Angsana New" w:hint="cs"/>
                <w:spacing w:val="-4"/>
                <w:sz w:val="30"/>
                <w:szCs w:val="30"/>
                <w:cs/>
              </w:rPr>
              <w:t>(</w:t>
            </w:r>
            <w:r>
              <w:rPr>
                <w:rFonts w:ascii="Angsana New" w:hAnsi="Angsana New" w:cs="Angsana New" w:hint="cs"/>
                <w:sz w:val="30"/>
                <w:szCs w:val="30"/>
                <w:cs/>
              </w:rPr>
              <w:t>หนี้สิน)</w:t>
            </w:r>
            <w:r w:rsidRPr="00F94CE5">
              <w:rPr>
                <w:rFonts w:ascii="Angsana New" w:hAnsi="Angsana New" w:cs="Angsana New"/>
                <w:sz w:val="30"/>
                <w:szCs w:val="30"/>
                <w:cs/>
              </w:rPr>
              <w:t>ภาษีเงินได้</w:t>
            </w:r>
          </w:p>
          <w:p w14:paraId="1D2A2021" w14:textId="2F50B5A2" w:rsidR="00C04C90" w:rsidRPr="009F20C9" w:rsidRDefault="00DA72F2" w:rsidP="00C04C90">
            <w:pPr>
              <w:ind w:left="467"/>
              <w:rPr>
                <w:rFonts w:ascii="Angsana New" w:hAnsi="Angsana New" w:cs="Angsana New"/>
                <w:sz w:val="30"/>
                <w:szCs w:val="30"/>
                <w:cs/>
              </w:rPr>
            </w:pPr>
            <w:r w:rsidRPr="00F94CE5">
              <w:rPr>
                <w:rFonts w:ascii="Angsana New" w:hAnsi="Angsana New" w:cs="Angsana New"/>
                <w:sz w:val="30"/>
                <w:szCs w:val="30"/>
                <w:cs/>
              </w:rPr>
              <w:t>รอการตัด</w:t>
            </w:r>
            <w:r w:rsidR="00C04C90" w:rsidRPr="00F94CE5">
              <w:rPr>
                <w:rFonts w:ascii="Angsana New" w:hAnsi="Angsana New" w:cs="Angsana New"/>
                <w:sz w:val="30"/>
                <w:szCs w:val="30"/>
                <w:cs/>
              </w:rPr>
              <w:t>บัญชี</w:t>
            </w:r>
            <w:r w:rsidR="00C04C90">
              <w:rPr>
                <w:rFonts w:ascii="Angsana New" w:hAnsi="Angsana New" w:cs="Angsana New" w:hint="cs"/>
                <w:spacing w:val="-4"/>
                <w:sz w:val="30"/>
                <w:szCs w:val="30"/>
                <w:cs/>
              </w:rPr>
              <w:t>สุทธิ</w:t>
            </w:r>
          </w:p>
        </w:tc>
        <w:tc>
          <w:tcPr>
            <w:tcW w:w="1658" w:type="dxa"/>
            <w:tcBorders>
              <w:bottom w:val="double" w:sz="4" w:space="0" w:color="auto"/>
            </w:tcBorders>
            <w:vAlign w:val="bottom"/>
          </w:tcPr>
          <w:p w14:paraId="741F5280" w14:textId="338FCD48" w:rsidR="00C04C90" w:rsidRPr="00CE74A7" w:rsidRDefault="00C04C90" w:rsidP="00C04C90">
            <w:pPr>
              <w:ind w:right="145"/>
              <w:jc w:val="right"/>
              <w:rPr>
                <w:rFonts w:ascii="Angsana New" w:eastAsia="Brush Script MT" w:hAnsi="Angsana New" w:cs="Angsana New"/>
                <w:sz w:val="30"/>
                <w:szCs w:val="30"/>
              </w:rPr>
            </w:pPr>
            <w:r>
              <w:rPr>
                <w:rFonts w:ascii="Angsana New" w:eastAsia="Brush Script MT" w:hAnsi="Angsana New" w:cs="Angsana New" w:hint="cs"/>
                <w:sz w:val="30"/>
                <w:szCs w:val="30"/>
                <w:cs/>
              </w:rPr>
              <w:t>(</w:t>
            </w:r>
            <w:r w:rsidRPr="003642F4">
              <w:rPr>
                <w:rFonts w:ascii="Angsana New" w:eastAsia="Brush Script MT" w:hAnsi="Angsana New" w:cs="Angsana New"/>
                <w:sz w:val="30"/>
                <w:szCs w:val="30"/>
              </w:rPr>
              <w:t>25,988,298.14</w:t>
            </w:r>
            <w:r>
              <w:rPr>
                <w:rFonts w:ascii="Angsana New" w:eastAsia="Brush Script MT" w:hAnsi="Angsana New" w:cs="Angsana New" w:hint="cs"/>
                <w:sz w:val="30"/>
                <w:szCs w:val="30"/>
                <w:cs/>
              </w:rPr>
              <w:t>)</w:t>
            </w:r>
          </w:p>
        </w:tc>
        <w:tc>
          <w:tcPr>
            <w:tcW w:w="89" w:type="dxa"/>
            <w:vAlign w:val="bottom"/>
          </w:tcPr>
          <w:p w14:paraId="70ACE166" w14:textId="77777777" w:rsidR="00C04C90" w:rsidRPr="00F94CE5" w:rsidRDefault="00C04C90" w:rsidP="00C04C90">
            <w:pPr>
              <w:ind w:right="145"/>
              <w:jc w:val="right"/>
              <w:rPr>
                <w:rFonts w:ascii="Angsana New" w:hAnsi="Angsana New" w:cs="Angsana New"/>
                <w:sz w:val="30"/>
                <w:szCs w:val="30"/>
                <w:highlight w:val="cyan"/>
              </w:rPr>
            </w:pPr>
          </w:p>
        </w:tc>
        <w:tc>
          <w:tcPr>
            <w:tcW w:w="1632" w:type="dxa"/>
            <w:tcBorders>
              <w:bottom w:val="double" w:sz="4" w:space="0" w:color="auto"/>
            </w:tcBorders>
            <w:vAlign w:val="bottom"/>
          </w:tcPr>
          <w:p w14:paraId="334FEB49" w14:textId="0F028B63" w:rsidR="00C04C90" w:rsidRPr="007D0F5D" w:rsidRDefault="00C04C90" w:rsidP="00C04C90">
            <w:pPr>
              <w:ind w:right="145"/>
              <w:jc w:val="right"/>
              <w:rPr>
                <w:rFonts w:ascii="Angsana New" w:eastAsia="Brush Script MT" w:hAnsi="Angsana New" w:cs="Angsana New"/>
                <w:sz w:val="30"/>
                <w:szCs w:val="30"/>
                <w:lang w:val="en-GB"/>
              </w:rPr>
            </w:pPr>
            <w:r>
              <w:rPr>
                <w:rFonts w:ascii="Angsana New" w:eastAsia="Brush Script MT" w:hAnsi="Angsana New" w:cs="Angsana New" w:hint="cs"/>
                <w:sz w:val="30"/>
                <w:szCs w:val="30"/>
                <w:cs/>
              </w:rPr>
              <w:t>(</w:t>
            </w:r>
            <w:r w:rsidRPr="00EB3AB2">
              <w:rPr>
                <w:rFonts w:ascii="Angsana New" w:eastAsia="Brush Script MT" w:hAnsi="Angsana New" w:cs="Angsana New"/>
                <w:sz w:val="30"/>
                <w:szCs w:val="30"/>
              </w:rPr>
              <w:t>26,358,884.80</w:t>
            </w:r>
            <w:r>
              <w:rPr>
                <w:rFonts w:ascii="Angsana New" w:eastAsia="Brush Script MT" w:hAnsi="Angsana New" w:cs="Angsana New" w:hint="cs"/>
                <w:sz w:val="30"/>
                <w:szCs w:val="30"/>
                <w:cs/>
              </w:rPr>
              <w:t>)</w:t>
            </w:r>
          </w:p>
        </w:tc>
        <w:tc>
          <w:tcPr>
            <w:tcW w:w="137" w:type="dxa"/>
            <w:vAlign w:val="bottom"/>
          </w:tcPr>
          <w:p w14:paraId="1C021248" w14:textId="77777777" w:rsidR="00C04C90" w:rsidRPr="00F94CE5" w:rsidRDefault="00C04C90" w:rsidP="00C04C90">
            <w:pPr>
              <w:ind w:right="426"/>
              <w:jc w:val="right"/>
              <w:rPr>
                <w:rFonts w:ascii="Angsana New" w:hAnsi="Angsana New" w:cs="Angsana New"/>
                <w:sz w:val="30"/>
                <w:szCs w:val="30"/>
                <w:highlight w:val="cyan"/>
              </w:rPr>
            </w:pPr>
          </w:p>
        </w:tc>
        <w:tc>
          <w:tcPr>
            <w:tcW w:w="1494" w:type="dxa"/>
            <w:tcBorders>
              <w:top w:val="single" w:sz="4" w:space="0" w:color="auto"/>
              <w:bottom w:val="double" w:sz="4" w:space="0" w:color="auto"/>
            </w:tcBorders>
            <w:vAlign w:val="bottom"/>
          </w:tcPr>
          <w:p w14:paraId="168427EE" w14:textId="1787F097" w:rsidR="00C04C90" w:rsidRPr="00E04B05" w:rsidRDefault="00C04C90" w:rsidP="00C04C90">
            <w:pPr>
              <w:ind w:right="145"/>
              <w:jc w:val="right"/>
              <w:rPr>
                <w:rFonts w:ascii="Angsana New" w:hAnsi="Angsana New" w:cs="Angsana New"/>
                <w:snapToGrid w:val="0"/>
                <w:sz w:val="30"/>
                <w:szCs w:val="30"/>
                <w:lang w:eastAsia="th-TH"/>
              </w:rPr>
            </w:pPr>
            <w:r w:rsidRPr="00326373">
              <w:rPr>
                <w:rFonts w:ascii="Angsana New" w:eastAsia="Brush Script MT" w:hAnsi="Angsana New" w:cs="Angsana New"/>
                <w:sz w:val="30"/>
                <w:szCs w:val="30"/>
              </w:rPr>
              <w:t>1,586,992.8</w:t>
            </w:r>
            <w:r>
              <w:rPr>
                <w:rFonts w:ascii="Angsana New" w:eastAsia="Brush Script MT" w:hAnsi="Angsana New" w:cs="Angsana New"/>
                <w:sz w:val="30"/>
                <w:szCs w:val="30"/>
              </w:rPr>
              <w:t>7</w:t>
            </w:r>
          </w:p>
        </w:tc>
        <w:tc>
          <w:tcPr>
            <w:tcW w:w="89" w:type="dxa"/>
            <w:vAlign w:val="bottom"/>
          </w:tcPr>
          <w:p w14:paraId="66FC8BC8" w14:textId="77777777" w:rsidR="00C04C90" w:rsidRPr="00C04C90" w:rsidRDefault="00C04C90" w:rsidP="00C04C90">
            <w:pPr>
              <w:ind w:right="145"/>
              <w:jc w:val="right"/>
              <w:rPr>
                <w:rFonts w:ascii="Angsana New" w:eastAsia="Brush Script MT" w:hAnsi="Angsana New" w:cs="Angsana New"/>
                <w:sz w:val="30"/>
                <w:szCs w:val="30"/>
              </w:rPr>
            </w:pPr>
          </w:p>
        </w:tc>
        <w:tc>
          <w:tcPr>
            <w:tcW w:w="1556" w:type="dxa"/>
            <w:tcBorders>
              <w:top w:val="single" w:sz="4" w:space="0" w:color="auto"/>
              <w:bottom w:val="double" w:sz="4" w:space="0" w:color="auto"/>
            </w:tcBorders>
            <w:vAlign w:val="bottom"/>
          </w:tcPr>
          <w:p w14:paraId="018B6BF3" w14:textId="1E5A9FA3" w:rsidR="00C04C90" w:rsidRPr="00E04B05" w:rsidRDefault="00C04C90" w:rsidP="00C04C90">
            <w:pPr>
              <w:ind w:right="145"/>
              <w:jc w:val="right"/>
              <w:rPr>
                <w:rFonts w:ascii="Angsana New" w:hAnsi="Angsana New" w:cs="Angsana New"/>
                <w:snapToGrid w:val="0"/>
                <w:sz w:val="30"/>
                <w:szCs w:val="30"/>
                <w:lang w:eastAsia="th-TH"/>
              </w:rPr>
            </w:pPr>
            <w:r w:rsidRPr="00EB2C05">
              <w:rPr>
                <w:rFonts w:ascii="Angsana New" w:eastAsia="Brush Script MT" w:hAnsi="Angsana New" w:cs="Angsana New"/>
                <w:sz w:val="30"/>
                <w:szCs w:val="30"/>
              </w:rPr>
              <w:t>4,616,268.90</w:t>
            </w:r>
          </w:p>
        </w:tc>
      </w:tr>
    </w:tbl>
    <w:p w14:paraId="3F3B4FFF" w14:textId="77777777" w:rsidR="00EB42BD" w:rsidRDefault="00EB42BD" w:rsidP="00EB42BD">
      <w:pPr>
        <w:jc w:val="thaiDistribute"/>
        <w:rPr>
          <w:rFonts w:ascii="Angsana New" w:hAnsi="Angsana New" w:cs="Angsana New"/>
          <w:sz w:val="16"/>
          <w:szCs w:val="16"/>
        </w:rPr>
      </w:pPr>
    </w:p>
    <w:p w14:paraId="2AE1FD62" w14:textId="77777777" w:rsidR="00A20A04" w:rsidRDefault="00A20A04" w:rsidP="00EB42BD">
      <w:pPr>
        <w:jc w:val="thaiDistribute"/>
        <w:rPr>
          <w:rFonts w:ascii="Angsana New" w:hAnsi="Angsana New" w:cs="Angsana New"/>
          <w:sz w:val="16"/>
          <w:szCs w:val="16"/>
        </w:rPr>
      </w:pPr>
    </w:p>
    <w:p w14:paraId="4BA284CA" w14:textId="77777777" w:rsidR="00A20A04" w:rsidRDefault="00A20A04" w:rsidP="00EB42BD">
      <w:pPr>
        <w:jc w:val="thaiDistribute"/>
        <w:rPr>
          <w:rFonts w:ascii="Angsana New" w:hAnsi="Angsana New" w:cs="Angsana New"/>
          <w:sz w:val="16"/>
          <w:szCs w:val="16"/>
        </w:rPr>
      </w:pPr>
    </w:p>
    <w:p w14:paraId="3BAC14C4" w14:textId="77777777" w:rsidR="00A20A04" w:rsidRDefault="00A20A04" w:rsidP="00EB42BD">
      <w:pPr>
        <w:jc w:val="thaiDistribute"/>
        <w:rPr>
          <w:rFonts w:ascii="Angsana New" w:hAnsi="Angsana New" w:cs="Angsana New"/>
          <w:sz w:val="16"/>
          <w:szCs w:val="16"/>
        </w:rPr>
      </w:pPr>
    </w:p>
    <w:p w14:paraId="0DDD8AA1" w14:textId="77777777" w:rsidR="00A20A04" w:rsidRDefault="00A20A04" w:rsidP="00EB42BD">
      <w:pPr>
        <w:jc w:val="thaiDistribute"/>
        <w:rPr>
          <w:rFonts w:ascii="Angsana New" w:hAnsi="Angsana New" w:cs="Angsana New"/>
          <w:sz w:val="16"/>
          <w:szCs w:val="16"/>
        </w:rPr>
      </w:pPr>
    </w:p>
    <w:p w14:paraId="58362533" w14:textId="77777777" w:rsidR="00A20A04" w:rsidRDefault="00A20A04" w:rsidP="00EB42BD">
      <w:pPr>
        <w:jc w:val="thaiDistribute"/>
        <w:rPr>
          <w:rFonts w:ascii="Angsana New" w:hAnsi="Angsana New" w:cs="Angsana New"/>
          <w:sz w:val="16"/>
          <w:szCs w:val="16"/>
        </w:rPr>
      </w:pPr>
    </w:p>
    <w:p w14:paraId="571CAC64" w14:textId="77777777" w:rsidR="00A20A04" w:rsidRDefault="00A20A04" w:rsidP="00EB42BD">
      <w:pPr>
        <w:jc w:val="thaiDistribute"/>
        <w:rPr>
          <w:rFonts w:ascii="Angsana New" w:hAnsi="Angsana New" w:cs="Angsana New"/>
          <w:sz w:val="16"/>
          <w:szCs w:val="16"/>
        </w:rPr>
      </w:pPr>
    </w:p>
    <w:p w14:paraId="7CE2D13A" w14:textId="77777777" w:rsidR="00A20A04" w:rsidRDefault="00A20A04" w:rsidP="00EB42BD">
      <w:pPr>
        <w:jc w:val="thaiDistribute"/>
        <w:rPr>
          <w:rFonts w:ascii="Angsana New" w:hAnsi="Angsana New" w:cs="Angsana New"/>
          <w:sz w:val="16"/>
          <w:szCs w:val="16"/>
        </w:rPr>
      </w:pPr>
    </w:p>
    <w:p w14:paraId="19C78185" w14:textId="77777777" w:rsidR="00A20A04" w:rsidRDefault="00A20A04" w:rsidP="00EB42BD">
      <w:pPr>
        <w:jc w:val="thaiDistribute"/>
        <w:rPr>
          <w:rFonts w:ascii="Angsana New" w:hAnsi="Angsana New" w:cs="Angsana New"/>
          <w:sz w:val="16"/>
          <w:szCs w:val="16"/>
        </w:rPr>
      </w:pPr>
    </w:p>
    <w:p w14:paraId="1895B7D6" w14:textId="77777777" w:rsidR="00A20A04" w:rsidRDefault="00A20A04" w:rsidP="00EB42BD">
      <w:pPr>
        <w:jc w:val="thaiDistribute"/>
        <w:rPr>
          <w:rFonts w:ascii="Angsana New" w:hAnsi="Angsana New" w:cs="Angsana New"/>
          <w:sz w:val="16"/>
          <w:szCs w:val="16"/>
        </w:rPr>
      </w:pPr>
    </w:p>
    <w:p w14:paraId="02C4E1E7" w14:textId="77777777" w:rsidR="00A20A04" w:rsidRDefault="00A20A04" w:rsidP="00EB42BD">
      <w:pPr>
        <w:jc w:val="thaiDistribute"/>
        <w:rPr>
          <w:rFonts w:ascii="Angsana New" w:hAnsi="Angsana New" w:cs="Angsana New"/>
          <w:sz w:val="16"/>
          <w:szCs w:val="16"/>
        </w:rPr>
      </w:pPr>
    </w:p>
    <w:p w14:paraId="65467E69" w14:textId="77777777" w:rsidR="00A20A04" w:rsidRDefault="00A20A04" w:rsidP="00EB42BD">
      <w:pPr>
        <w:jc w:val="thaiDistribute"/>
        <w:rPr>
          <w:rFonts w:ascii="Angsana New" w:hAnsi="Angsana New" w:cs="Angsana New"/>
          <w:sz w:val="16"/>
          <w:szCs w:val="16"/>
        </w:rPr>
      </w:pPr>
    </w:p>
    <w:p w14:paraId="45705471" w14:textId="77777777" w:rsidR="00A20A04" w:rsidRDefault="00A20A04" w:rsidP="00EB42BD">
      <w:pPr>
        <w:jc w:val="thaiDistribute"/>
        <w:rPr>
          <w:rFonts w:ascii="Angsana New" w:hAnsi="Angsana New" w:cs="Angsana New"/>
          <w:sz w:val="16"/>
          <w:szCs w:val="16"/>
        </w:rPr>
      </w:pPr>
    </w:p>
    <w:p w14:paraId="7F3A2042" w14:textId="77777777" w:rsidR="00A20A04" w:rsidRDefault="00A20A04" w:rsidP="00EB42BD">
      <w:pPr>
        <w:jc w:val="thaiDistribute"/>
        <w:rPr>
          <w:rFonts w:ascii="Angsana New" w:hAnsi="Angsana New" w:cs="Angsana New"/>
          <w:sz w:val="16"/>
          <w:szCs w:val="16"/>
        </w:rPr>
      </w:pPr>
    </w:p>
    <w:p w14:paraId="033E1B81" w14:textId="77777777" w:rsidR="00A20A04" w:rsidRPr="00195025" w:rsidRDefault="00A20A04" w:rsidP="00EB42BD">
      <w:pPr>
        <w:jc w:val="thaiDistribute"/>
        <w:rPr>
          <w:rFonts w:ascii="Angsana New" w:hAnsi="Angsana New" w:cs="Angsana New"/>
          <w:sz w:val="16"/>
          <w:szCs w:val="16"/>
        </w:rPr>
      </w:pPr>
    </w:p>
    <w:p w14:paraId="6178AE1F" w14:textId="77777777" w:rsidR="00EB42BD" w:rsidRPr="000A6877" w:rsidRDefault="00EB42BD" w:rsidP="00EB42BD">
      <w:pPr>
        <w:ind w:left="450" w:firstLine="826"/>
        <w:jc w:val="thaiDistribute"/>
        <w:rPr>
          <w:rFonts w:ascii="Angsana New" w:hAnsi="Angsana New" w:cs="Angsana New"/>
          <w:sz w:val="30"/>
          <w:szCs w:val="30"/>
        </w:rPr>
      </w:pPr>
      <w:r>
        <w:rPr>
          <w:rFonts w:ascii="Angsana New" w:hAnsi="Angsana New" w:cs="Angsana New" w:hint="cs"/>
          <w:sz w:val="30"/>
          <w:szCs w:val="30"/>
          <w:cs/>
        </w:rPr>
        <w:t>ผลแตกต่างชั่วคราว</w:t>
      </w:r>
      <w:r w:rsidRPr="000A6877">
        <w:rPr>
          <w:rFonts w:ascii="Angsana New" w:hAnsi="Angsana New" w:cs="Angsana New" w:hint="cs"/>
          <w:sz w:val="30"/>
          <w:szCs w:val="30"/>
          <w:cs/>
        </w:rPr>
        <w:t xml:space="preserve">ที่กลุ่มบริษัทฯ ไม่ได้รับรู้ไว้ในงบฐานะการเงิน </w:t>
      </w:r>
      <w:r w:rsidRPr="000A6877">
        <w:rPr>
          <w:rFonts w:ascii="Angsana New" w:hAnsi="Angsana New" w:cs="Angsana New"/>
          <w:sz w:val="30"/>
          <w:szCs w:val="30"/>
          <w:cs/>
        </w:rPr>
        <w:t>ประกอบด้วย</w:t>
      </w:r>
      <w:r w:rsidRPr="000A6877">
        <w:rPr>
          <w:rFonts w:ascii="Angsana New" w:hAnsi="Angsana New" w:cs="Angsana New"/>
          <w:sz w:val="30"/>
          <w:szCs w:val="30"/>
        </w:rPr>
        <w:t xml:space="preserve"> </w:t>
      </w:r>
    </w:p>
    <w:tbl>
      <w:tblPr>
        <w:tblW w:w="10148" w:type="dxa"/>
        <w:tblInd w:w="-180" w:type="dxa"/>
        <w:tblLayout w:type="fixed"/>
        <w:tblCellMar>
          <w:left w:w="0" w:type="dxa"/>
          <w:right w:w="0" w:type="dxa"/>
        </w:tblCellMar>
        <w:tblLook w:val="0000" w:firstRow="0" w:lastRow="0" w:firstColumn="0" w:lastColumn="0" w:noHBand="0" w:noVBand="0"/>
      </w:tblPr>
      <w:tblGrid>
        <w:gridCol w:w="3484"/>
        <w:gridCol w:w="1650"/>
        <w:gridCol w:w="91"/>
        <w:gridCol w:w="1602"/>
        <w:gridCol w:w="141"/>
        <w:gridCol w:w="1558"/>
        <w:gridCol w:w="91"/>
        <w:gridCol w:w="1531"/>
      </w:tblGrid>
      <w:tr w:rsidR="00EB42BD" w:rsidRPr="00F8554D" w14:paraId="06CCE87D" w14:textId="77777777" w:rsidTr="00EA6250">
        <w:trPr>
          <w:cantSplit/>
          <w:trHeight w:val="407"/>
          <w:tblHeader/>
        </w:trPr>
        <w:tc>
          <w:tcPr>
            <w:tcW w:w="3484" w:type="dxa"/>
          </w:tcPr>
          <w:p w14:paraId="6DBCB5D9" w14:textId="77777777" w:rsidR="00EB42BD" w:rsidRPr="000A6877" w:rsidRDefault="00EB42BD">
            <w:pPr>
              <w:jc w:val="center"/>
              <w:rPr>
                <w:rFonts w:ascii="Angsana New" w:hAnsi="Angsana New" w:cs="Angsana New"/>
                <w:sz w:val="30"/>
                <w:szCs w:val="30"/>
                <w:cs/>
              </w:rPr>
            </w:pPr>
          </w:p>
        </w:tc>
        <w:tc>
          <w:tcPr>
            <w:tcW w:w="3343" w:type="dxa"/>
            <w:gridSpan w:val="3"/>
          </w:tcPr>
          <w:p w14:paraId="7B9936D2" w14:textId="77777777" w:rsidR="00EB42BD" w:rsidRPr="000A6877" w:rsidRDefault="00EB42BD">
            <w:pPr>
              <w:ind w:left="-78" w:right="-108"/>
              <w:jc w:val="center"/>
              <w:rPr>
                <w:rFonts w:ascii="Angsana New" w:hAnsi="Angsana New" w:cs="Angsana New"/>
                <w:snapToGrid w:val="0"/>
                <w:color w:val="000000"/>
                <w:sz w:val="30"/>
                <w:szCs w:val="30"/>
                <w:cs/>
                <w:lang w:eastAsia="th-TH"/>
              </w:rPr>
            </w:pPr>
          </w:p>
        </w:tc>
        <w:tc>
          <w:tcPr>
            <w:tcW w:w="141" w:type="dxa"/>
          </w:tcPr>
          <w:p w14:paraId="3FD91332" w14:textId="77777777" w:rsidR="00EB42BD" w:rsidRPr="000A6877" w:rsidRDefault="00EB42BD">
            <w:pPr>
              <w:ind w:left="-108" w:right="-108"/>
              <w:jc w:val="center"/>
              <w:rPr>
                <w:rFonts w:ascii="Angsana New" w:hAnsi="Angsana New" w:cs="Angsana New"/>
                <w:snapToGrid w:val="0"/>
                <w:color w:val="000000"/>
                <w:sz w:val="30"/>
                <w:szCs w:val="30"/>
                <w:cs/>
                <w:lang w:eastAsia="th-TH"/>
              </w:rPr>
            </w:pPr>
          </w:p>
        </w:tc>
        <w:tc>
          <w:tcPr>
            <w:tcW w:w="3180" w:type="dxa"/>
            <w:gridSpan w:val="3"/>
          </w:tcPr>
          <w:p w14:paraId="05C23737" w14:textId="77777777" w:rsidR="00EB42BD" w:rsidRPr="000A6877" w:rsidRDefault="00EB42BD">
            <w:pPr>
              <w:ind w:left="-78" w:right="-108"/>
              <w:jc w:val="center"/>
              <w:rPr>
                <w:rFonts w:ascii="Angsana New" w:hAnsi="Angsana New" w:cs="Angsana New"/>
                <w:snapToGrid w:val="0"/>
                <w:color w:val="000000"/>
                <w:sz w:val="30"/>
                <w:szCs w:val="30"/>
                <w:cs/>
                <w:lang w:eastAsia="th-TH"/>
              </w:rPr>
            </w:pPr>
            <w:r w:rsidRPr="000A6877">
              <w:rPr>
                <w:rFonts w:ascii="Angsana New" w:hAnsi="Angsana New" w:cs="Angsana New"/>
                <w:snapToGrid w:val="0"/>
                <w:color w:val="000000"/>
                <w:sz w:val="30"/>
                <w:szCs w:val="30"/>
                <w:cs/>
                <w:lang w:eastAsia="th-TH"/>
              </w:rPr>
              <w:t xml:space="preserve">                                      (หน่วย </w:t>
            </w:r>
            <w:r w:rsidRPr="000A6877">
              <w:rPr>
                <w:rFonts w:ascii="Angsana New" w:hAnsi="Angsana New" w:cs="Angsana New"/>
                <w:snapToGrid w:val="0"/>
                <w:color w:val="000000"/>
                <w:sz w:val="30"/>
                <w:szCs w:val="30"/>
                <w:lang w:eastAsia="th-TH"/>
              </w:rPr>
              <w:t xml:space="preserve">: </w:t>
            </w:r>
            <w:r w:rsidRPr="000A6877">
              <w:rPr>
                <w:rFonts w:ascii="Angsana New" w:hAnsi="Angsana New" w:cs="Angsana New"/>
                <w:snapToGrid w:val="0"/>
                <w:color w:val="000000"/>
                <w:sz w:val="30"/>
                <w:szCs w:val="30"/>
                <w:cs/>
                <w:lang w:eastAsia="th-TH"/>
              </w:rPr>
              <w:t>บาท)</w:t>
            </w:r>
          </w:p>
        </w:tc>
      </w:tr>
      <w:tr w:rsidR="00EB42BD" w:rsidRPr="00F8554D" w14:paraId="1612EF48" w14:textId="77777777" w:rsidTr="00EA6250">
        <w:trPr>
          <w:cantSplit/>
          <w:trHeight w:val="399"/>
          <w:tblHeader/>
        </w:trPr>
        <w:tc>
          <w:tcPr>
            <w:tcW w:w="3484" w:type="dxa"/>
          </w:tcPr>
          <w:p w14:paraId="7DFFBD07" w14:textId="77777777" w:rsidR="00EB42BD" w:rsidRPr="000A6877" w:rsidRDefault="00EB42BD">
            <w:pPr>
              <w:jc w:val="center"/>
              <w:rPr>
                <w:rFonts w:ascii="Angsana New" w:hAnsi="Angsana New" w:cs="Angsana New"/>
                <w:sz w:val="30"/>
                <w:szCs w:val="30"/>
              </w:rPr>
            </w:pPr>
            <w:r w:rsidRPr="000A6877">
              <w:rPr>
                <w:rFonts w:ascii="Angsana New" w:hAnsi="Angsana New" w:cs="Angsana New"/>
                <w:sz w:val="30"/>
                <w:szCs w:val="30"/>
                <w:cs/>
              </w:rPr>
              <w:t xml:space="preserve"> </w:t>
            </w:r>
          </w:p>
        </w:tc>
        <w:tc>
          <w:tcPr>
            <w:tcW w:w="3343" w:type="dxa"/>
            <w:gridSpan w:val="3"/>
          </w:tcPr>
          <w:p w14:paraId="5703A988" w14:textId="77777777" w:rsidR="00EB42BD" w:rsidRPr="000A6877" w:rsidRDefault="00EB42BD">
            <w:pPr>
              <w:jc w:val="center"/>
              <w:rPr>
                <w:rFonts w:ascii="Angsana New" w:hAnsi="Angsana New" w:cs="Angsana New"/>
                <w:snapToGrid w:val="0"/>
                <w:color w:val="000000"/>
                <w:sz w:val="30"/>
                <w:szCs w:val="30"/>
                <w:lang w:eastAsia="th-TH"/>
              </w:rPr>
            </w:pPr>
            <w:r w:rsidRPr="000A6877">
              <w:rPr>
                <w:rFonts w:ascii="Angsana New" w:hAnsi="Angsana New" w:cs="Angsana New"/>
                <w:snapToGrid w:val="0"/>
                <w:color w:val="000000"/>
                <w:sz w:val="30"/>
                <w:szCs w:val="30"/>
                <w:cs/>
                <w:lang w:eastAsia="th-TH"/>
              </w:rPr>
              <w:t>งบการเงินรวม</w:t>
            </w:r>
          </w:p>
        </w:tc>
        <w:tc>
          <w:tcPr>
            <w:tcW w:w="141" w:type="dxa"/>
          </w:tcPr>
          <w:p w14:paraId="428BA724" w14:textId="77777777" w:rsidR="00EB42BD" w:rsidRPr="000A6877" w:rsidRDefault="00EB42BD">
            <w:pPr>
              <w:ind w:left="-108" w:right="-108"/>
              <w:jc w:val="center"/>
              <w:rPr>
                <w:rFonts w:ascii="Angsana New" w:hAnsi="Angsana New" w:cs="Angsana New"/>
                <w:snapToGrid w:val="0"/>
                <w:color w:val="000000"/>
                <w:sz w:val="30"/>
                <w:szCs w:val="30"/>
                <w:cs/>
                <w:lang w:eastAsia="th-TH"/>
              </w:rPr>
            </w:pPr>
          </w:p>
        </w:tc>
        <w:tc>
          <w:tcPr>
            <w:tcW w:w="3180" w:type="dxa"/>
            <w:gridSpan w:val="3"/>
          </w:tcPr>
          <w:p w14:paraId="0297D6AA" w14:textId="77777777" w:rsidR="00EB42BD" w:rsidRPr="000A6877" w:rsidRDefault="00EB42BD">
            <w:pPr>
              <w:ind w:left="-78" w:right="-108"/>
              <w:jc w:val="center"/>
              <w:rPr>
                <w:rFonts w:ascii="Angsana New" w:hAnsi="Angsana New" w:cs="Angsana New"/>
                <w:snapToGrid w:val="0"/>
                <w:color w:val="000000"/>
                <w:sz w:val="30"/>
                <w:szCs w:val="30"/>
                <w:lang w:eastAsia="th-TH"/>
              </w:rPr>
            </w:pPr>
            <w:r w:rsidRPr="000A6877">
              <w:rPr>
                <w:rFonts w:ascii="Angsana New" w:hAnsi="Angsana New" w:cs="Angsana New"/>
                <w:snapToGrid w:val="0"/>
                <w:color w:val="000000"/>
                <w:sz w:val="30"/>
                <w:szCs w:val="30"/>
                <w:cs/>
                <w:lang w:eastAsia="th-TH"/>
              </w:rPr>
              <w:t>งบการเงินเฉพาะกิจการ</w:t>
            </w:r>
          </w:p>
        </w:tc>
      </w:tr>
      <w:tr w:rsidR="00EB42BD" w:rsidRPr="00F8554D" w14:paraId="670AEAAD" w14:textId="77777777" w:rsidTr="00EA6250">
        <w:trPr>
          <w:trHeight w:val="407"/>
          <w:tblHeader/>
        </w:trPr>
        <w:tc>
          <w:tcPr>
            <w:tcW w:w="3484" w:type="dxa"/>
          </w:tcPr>
          <w:p w14:paraId="6F72677C" w14:textId="77777777" w:rsidR="00EB42BD" w:rsidRPr="000A6877" w:rsidRDefault="00EB42BD">
            <w:pPr>
              <w:rPr>
                <w:rFonts w:ascii="Angsana New" w:hAnsi="Angsana New" w:cs="Angsana New"/>
                <w:sz w:val="30"/>
                <w:szCs w:val="30"/>
              </w:rPr>
            </w:pPr>
          </w:p>
        </w:tc>
        <w:tc>
          <w:tcPr>
            <w:tcW w:w="3343" w:type="dxa"/>
            <w:gridSpan w:val="3"/>
          </w:tcPr>
          <w:p w14:paraId="12F8F816" w14:textId="77777777" w:rsidR="00EB42BD" w:rsidRPr="000A6877" w:rsidRDefault="00EB42BD">
            <w:pPr>
              <w:jc w:val="center"/>
              <w:rPr>
                <w:rFonts w:ascii="Angsana New" w:hAnsi="Angsana New" w:cs="Angsana New"/>
                <w:snapToGrid w:val="0"/>
                <w:color w:val="000000"/>
                <w:sz w:val="30"/>
                <w:szCs w:val="30"/>
                <w:lang w:eastAsia="th-TH"/>
              </w:rPr>
            </w:pPr>
            <w:r w:rsidRPr="000A6877">
              <w:rPr>
                <w:rFonts w:ascii="Angsana New" w:hAnsi="Angsana New" w:cs="Angsana New"/>
                <w:snapToGrid w:val="0"/>
                <w:color w:val="000000"/>
                <w:sz w:val="30"/>
                <w:szCs w:val="30"/>
                <w:cs/>
                <w:lang w:eastAsia="th-TH"/>
              </w:rPr>
              <w:t>ณ วันที่</w:t>
            </w:r>
            <w:r w:rsidRPr="000A6877">
              <w:rPr>
                <w:rFonts w:ascii="Angsana New" w:hAnsi="Angsana New" w:cs="Angsana New"/>
                <w:snapToGrid w:val="0"/>
                <w:color w:val="000000"/>
                <w:sz w:val="30"/>
                <w:szCs w:val="30"/>
                <w:lang w:eastAsia="th-TH"/>
              </w:rPr>
              <w:t xml:space="preserve"> 31 </w:t>
            </w:r>
            <w:r w:rsidRPr="000A6877">
              <w:rPr>
                <w:rFonts w:ascii="Angsana New" w:hAnsi="Angsana New" w:cs="Angsana New"/>
                <w:snapToGrid w:val="0"/>
                <w:color w:val="000000"/>
                <w:sz w:val="30"/>
                <w:szCs w:val="30"/>
                <w:cs/>
                <w:lang w:eastAsia="th-TH"/>
              </w:rPr>
              <w:t>ธันวาคม</w:t>
            </w:r>
          </w:p>
        </w:tc>
        <w:tc>
          <w:tcPr>
            <w:tcW w:w="141" w:type="dxa"/>
          </w:tcPr>
          <w:p w14:paraId="7452172A" w14:textId="77777777" w:rsidR="00EB42BD" w:rsidRPr="000A6877" w:rsidRDefault="00EB42BD">
            <w:pPr>
              <w:jc w:val="center"/>
              <w:rPr>
                <w:rFonts w:ascii="Angsana New" w:hAnsi="Angsana New" w:cs="Angsana New"/>
                <w:snapToGrid w:val="0"/>
                <w:color w:val="000000"/>
                <w:sz w:val="30"/>
                <w:szCs w:val="30"/>
                <w:lang w:eastAsia="th-TH"/>
              </w:rPr>
            </w:pPr>
          </w:p>
        </w:tc>
        <w:tc>
          <w:tcPr>
            <w:tcW w:w="3180" w:type="dxa"/>
            <w:gridSpan w:val="3"/>
          </w:tcPr>
          <w:p w14:paraId="0C4FA8C9" w14:textId="77777777" w:rsidR="00EB42BD" w:rsidRPr="000A6877" w:rsidRDefault="00EB42BD">
            <w:pPr>
              <w:jc w:val="center"/>
              <w:rPr>
                <w:rFonts w:ascii="Angsana New" w:hAnsi="Angsana New" w:cs="Angsana New"/>
                <w:snapToGrid w:val="0"/>
                <w:color w:val="000000"/>
                <w:sz w:val="30"/>
                <w:szCs w:val="30"/>
                <w:lang w:eastAsia="th-TH"/>
              </w:rPr>
            </w:pPr>
            <w:r w:rsidRPr="000A6877">
              <w:rPr>
                <w:rFonts w:ascii="Angsana New" w:hAnsi="Angsana New" w:cs="Angsana New"/>
                <w:snapToGrid w:val="0"/>
                <w:color w:val="000000"/>
                <w:sz w:val="30"/>
                <w:szCs w:val="30"/>
                <w:cs/>
                <w:lang w:eastAsia="th-TH"/>
              </w:rPr>
              <w:t xml:space="preserve">ณ วันที่ </w:t>
            </w:r>
            <w:r w:rsidRPr="000A6877">
              <w:rPr>
                <w:rFonts w:ascii="Angsana New" w:hAnsi="Angsana New" w:cs="Angsana New"/>
                <w:snapToGrid w:val="0"/>
                <w:color w:val="000000"/>
                <w:sz w:val="30"/>
                <w:szCs w:val="30"/>
                <w:lang w:eastAsia="th-TH"/>
              </w:rPr>
              <w:t xml:space="preserve">31 </w:t>
            </w:r>
            <w:r w:rsidRPr="000A6877">
              <w:rPr>
                <w:rFonts w:ascii="Angsana New" w:hAnsi="Angsana New" w:cs="Angsana New"/>
                <w:snapToGrid w:val="0"/>
                <w:color w:val="000000"/>
                <w:sz w:val="30"/>
                <w:szCs w:val="30"/>
                <w:cs/>
                <w:lang w:eastAsia="th-TH"/>
              </w:rPr>
              <w:t xml:space="preserve">ธันวาคม </w:t>
            </w:r>
          </w:p>
        </w:tc>
      </w:tr>
      <w:tr w:rsidR="00EB42BD" w:rsidRPr="00F8554D" w14:paraId="3B4FF360" w14:textId="77777777" w:rsidTr="00FD1433">
        <w:trPr>
          <w:trHeight w:val="407"/>
          <w:tblHeader/>
        </w:trPr>
        <w:tc>
          <w:tcPr>
            <w:tcW w:w="3484" w:type="dxa"/>
          </w:tcPr>
          <w:p w14:paraId="28D9EFE0" w14:textId="77777777" w:rsidR="00EB42BD" w:rsidRPr="000A6877" w:rsidRDefault="00EB42BD">
            <w:pPr>
              <w:rPr>
                <w:rFonts w:ascii="Angsana New" w:hAnsi="Angsana New" w:cs="Angsana New"/>
                <w:sz w:val="30"/>
                <w:szCs w:val="30"/>
              </w:rPr>
            </w:pPr>
          </w:p>
        </w:tc>
        <w:tc>
          <w:tcPr>
            <w:tcW w:w="1650" w:type="dxa"/>
          </w:tcPr>
          <w:p w14:paraId="4BD435F9" w14:textId="77777777" w:rsidR="00EB42BD" w:rsidRPr="000A6877" w:rsidRDefault="00EB42BD">
            <w:pPr>
              <w:jc w:val="center"/>
              <w:rPr>
                <w:rFonts w:ascii="Angsana New" w:hAnsi="Angsana New" w:cs="Angsana New"/>
                <w:snapToGrid w:val="0"/>
                <w:color w:val="000000"/>
                <w:sz w:val="30"/>
                <w:szCs w:val="30"/>
                <w:u w:val="single"/>
                <w:lang w:eastAsia="th-TH"/>
              </w:rPr>
            </w:pPr>
            <w:r w:rsidRPr="000A6877">
              <w:rPr>
                <w:rFonts w:ascii="Angsana New" w:hAnsi="Angsana New" w:cs="Angsana New"/>
                <w:snapToGrid w:val="0"/>
                <w:color w:val="000000"/>
                <w:sz w:val="30"/>
                <w:szCs w:val="30"/>
                <w:u w:val="single"/>
                <w:lang w:eastAsia="th-TH"/>
              </w:rPr>
              <w:t>256</w:t>
            </w:r>
            <w:r>
              <w:rPr>
                <w:rFonts w:ascii="Angsana New" w:hAnsi="Angsana New" w:cs="Angsana New"/>
                <w:snapToGrid w:val="0"/>
                <w:color w:val="000000"/>
                <w:sz w:val="30"/>
                <w:szCs w:val="30"/>
                <w:u w:val="single"/>
                <w:lang w:eastAsia="th-TH"/>
              </w:rPr>
              <w:t>8</w:t>
            </w:r>
          </w:p>
        </w:tc>
        <w:tc>
          <w:tcPr>
            <w:tcW w:w="91" w:type="dxa"/>
          </w:tcPr>
          <w:p w14:paraId="272763E1" w14:textId="77777777" w:rsidR="00EB42BD" w:rsidRPr="000A6877" w:rsidRDefault="00EB42BD">
            <w:pPr>
              <w:jc w:val="center"/>
              <w:rPr>
                <w:rFonts w:ascii="Angsana New" w:hAnsi="Angsana New" w:cs="Angsana New"/>
                <w:snapToGrid w:val="0"/>
                <w:color w:val="000000"/>
                <w:sz w:val="30"/>
                <w:szCs w:val="30"/>
                <w:lang w:eastAsia="th-TH"/>
              </w:rPr>
            </w:pPr>
          </w:p>
        </w:tc>
        <w:tc>
          <w:tcPr>
            <w:tcW w:w="1602" w:type="dxa"/>
          </w:tcPr>
          <w:p w14:paraId="2D2F8116" w14:textId="77777777" w:rsidR="00EB42BD" w:rsidRPr="000A6877" w:rsidRDefault="00EB42BD">
            <w:pPr>
              <w:jc w:val="center"/>
              <w:rPr>
                <w:rFonts w:ascii="Angsana New" w:hAnsi="Angsana New" w:cs="Angsana New"/>
                <w:snapToGrid w:val="0"/>
                <w:color w:val="000000"/>
                <w:sz w:val="30"/>
                <w:szCs w:val="30"/>
                <w:u w:val="single"/>
                <w:lang w:eastAsia="th-TH"/>
              </w:rPr>
            </w:pPr>
            <w:r w:rsidRPr="000A6877">
              <w:rPr>
                <w:rFonts w:ascii="Angsana New" w:hAnsi="Angsana New" w:cs="Angsana New"/>
                <w:snapToGrid w:val="0"/>
                <w:color w:val="000000"/>
                <w:sz w:val="30"/>
                <w:szCs w:val="30"/>
                <w:u w:val="single"/>
                <w:lang w:eastAsia="th-TH"/>
              </w:rPr>
              <w:t>256</w:t>
            </w:r>
            <w:r>
              <w:rPr>
                <w:rFonts w:ascii="Angsana New" w:hAnsi="Angsana New" w:cs="Angsana New"/>
                <w:snapToGrid w:val="0"/>
                <w:color w:val="000000"/>
                <w:sz w:val="30"/>
                <w:szCs w:val="30"/>
                <w:u w:val="single"/>
                <w:lang w:eastAsia="th-TH"/>
              </w:rPr>
              <w:t>7</w:t>
            </w:r>
          </w:p>
        </w:tc>
        <w:tc>
          <w:tcPr>
            <w:tcW w:w="141" w:type="dxa"/>
          </w:tcPr>
          <w:p w14:paraId="1277F460" w14:textId="77777777" w:rsidR="00EB42BD" w:rsidRPr="000A6877" w:rsidRDefault="00EB42BD">
            <w:pPr>
              <w:jc w:val="center"/>
              <w:rPr>
                <w:rFonts w:ascii="Angsana New" w:hAnsi="Angsana New" w:cs="Angsana New"/>
                <w:snapToGrid w:val="0"/>
                <w:color w:val="000000"/>
                <w:sz w:val="30"/>
                <w:szCs w:val="30"/>
                <w:lang w:eastAsia="th-TH"/>
              </w:rPr>
            </w:pPr>
          </w:p>
        </w:tc>
        <w:tc>
          <w:tcPr>
            <w:tcW w:w="1558" w:type="dxa"/>
          </w:tcPr>
          <w:p w14:paraId="1EE6B003" w14:textId="77777777" w:rsidR="00EB42BD" w:rsidRPr="000A6877" w:rsidRDefault="00EB42BD">
            <w:pPr>
              <w:jc w:val="center"/>
              <w:rPr>
                <w:rFonts w:ascii="Angsana New" w:hAnsi="Angsana New" w:cs="Angsana New"/>
                <w:snapToGrid w:val="0"/>
                <w:color w:val="000000"/>
                <w:sz w:val="30"/>
                <w:szCs w:val="30"/>
                <w:u w:val="single"/>
                <w:lang w:eastAsia="th-TH"/>
              </w:rPr>
            </w:pPr>
            <w:r w:rsidRPr="000A6877">
              <w:rPr>
                <w:rFonts w:ascii="Angsana New" w:hAnsi="Angsana New" w:cs="Angsana New"/>
                <w:snapToGrid w:val="0"/>
                <w:color w:val="000000"/>
                <w:sz w:val="30"/>
                <w:szCs w:val="30"/>
                <w:u w:val="single"/>
                <w:lang w:eastAsia="th-TH"/>
              </w:rPr>
              <w:t>256</w:t>
            </w:r>
            <w:r>
              <w:rPr>
                <w:rFonts w:ascii="Angsana New" w:hAnsi="Angsana New" w:cs="Angsana New"/>
                <w:snapToGrid w:val="0"/>
                <w:color w:val="000000"/>
                <w:sz w:val="30"/>
                <w:szCs w:val="30"/>
                <w:u w:val="single"/>
                <w:lang w:eastAsia="th-TH"/>
              </w:rPr>
              <w:t>8</w:t>
            </w:r>
          </w:p>
        </w:tc>
        <w:tc>
          <w:tcPr>
            <w:tcW w:w="91" w:type="dxa"/>
          </w:tcPr>
          <w:p w14:paraId="12FB3238" w14:textId="77777777" w:rsidR="00EB42BD" w:rsidRPr="000A6877" w:rsidRDefault="00EB42BD">
            <w:pPr>
              <w:jc w:val="center"/>
              <w:rPr>
                <w:rFonts w:ascii="Angsana New" w:hAnsi="Angsana New" w:cs="Angsana New"/>
                <w:snapToGrid w:val="0"/>
                <w:color w:val="000000"/>
                <w:sz w:val="30"/>
                <w:szCs w:val="30"/>
                <w:lang w:eastAsia="th-TH"/>
              </w:rPr>
            </w:pPr>
          </w:p>
        </w:tc>
        <w:tc>
          <w:tcPr>
            <w:tcW w:w="1531" w:type="dxa"/>
          </w:tcPr>
          <w:p w14:paraId="49C23AA0" w14:textId="77777777" w:rsidR="00EB42BD" w:rsidRPr="000A6877" w:rsidRDefault="00EB42BD">
            <w:pPr>
              <w:jc w:val="center"/>
              <w:rPr>
                <w:rFonts w:ascii="Angsana New" w:hAnsi="Angsana New" w:cs="Angsana New"/>
                <w:snapToGrid w:val="0"/>
                <w:color w:val="000000"/>
                <w:sz w:val="30"/>
                <w:szCs w:val="30"/>
                <w:u w:val="single"/>
                <w:lang w:eastAsia="th-TH"/>
              </w:rPr>
            </w:pPr>
            <w:r w:rsidRPr="000A6877">
              <w:rPr>
                <w:rFonts w:ascii="Angsana New" w:hAnsi="Angsana New" w:cs="Angsana New"/>
                <w:snapToGrid w:val="0"/>
                <w:color w:val="000000"/>
                <w:sz w:val="30"/>
                <w:szCs w:val="30"/>
                <w:u w:val="single"/>
                <w:lang w:eastAsia="th-TH"/>
              </w:rPr>
              <w:t>256</w:t>
            </w:r>
            <w:r>
              <w:rPr>
                <w:rFonts w:ascii="Angsana New" w:hAnsi="Angsana New" w:cs="Angsana New"/>
                <w:snapToGrid w:val="0"/>
                <w:color w:val="000000"/>
                <w:sz w:val="30"/>
                <w:szCs w:val="30"/>
                <w:u w:val="single"/>
                <w:lang w:eastAsia="th-TH"/>
              </w:rPr>
              <w:t>7</w:t>
            </w:r>
          </w:p>
        </w:tc>
      </w:tr>
      <w:tr w:rsidR="00EB42BD" w:rsidRPr="00F8554D" w14:paraId="01393F62" w14:textId="77777777" w:rsidTr="00FD1433">
        <w:trPr>
          <w:trHeight w:val="399"/>
        </w:trPr>
        <w:tc>
          <w:tcPr>
            <w:tcW w:w="3484" w:type="dxa"/>
            <w:vAlign w:val="bottom"/>
          </w:tcPr>
          <w:p w14:paraId="05388F42" w14:textId="77777777" w:rsidR="00EB42BD" w:rsidRPr="000A6877" w:rsidRDefault="00EB42BD">
            <w:pPr>
              <w:rPr>
                <w:rFonts w:ascii="Angsana New" w:hAnsi="Angsana New" w:cs="Angsana New"/>
                <w:sz w:val="30"/>
                <w:szCs w:val="30"/>
                <w:cs/>
              </w:rPr>
            </w:pPr>
            <w:r w:rsidRPr="000A6877">
              <w:rPr>
                <w:rFonts w:ascii="Angsana New" w:hAnsi="Angsana New" w:cs="Angsana New"/>
                <w:sz w:val="30"/>
                <w:szCs w:val="30"/>
                <w:cs/>
              </w:rPr>
              <w:t>ผลขาดทุนสะสมทางภาษีที่ยังไม่ได้ใช้</w:t>
            </w:r>
          </w:p>
        </w:tc>
        <w:tc>
          <w:tcPr>
            <w:tcW w:w="1650" w:type="dxa"/>
          </w:tcPr>
          <w:p w14:paraId="65DC813C" w14:textId="77777777" w:rsidR="00EB42BD" w:rsidRPr="000A6877" w:rsidRDefault="00EB42BD">
            <w:pPr>
              <w:ind w:right="145"/>
              <w:jc w:val="right"/>
              <w:rPr>
                <w:rFonts w:ascii="Angsana New" w:hAnsi="Angsana New" w:cs="Angsana New"/>
                <w:sz w:val="30"/>
                <w:szCs w:val="30"/>
              </w:rPr>
            </w:pPr>
          </w:p>
        </w:tc>
        <w:tc>
          <w:tcPr>
            <w:tcW w:w="91" w:type="dxa"/>
          </w:tcPr>
          <w:p w14:paraId="5756C5B8" w14:textId="77777777" w:rsidR="00EB42BD" w:rsidRPr="000A6877" w:rsidRDefault="00EB42BD">
            <w:pPr>
              <w:ind w:right="145"/>
              <w:jc w:val="right"/>
              <w:rPr>
                <w:rFonts w:ascii="Angsana New" w:hAnsi="Angsana New" w:cs="Angsana New"/>
                <w:sz w:val="30"/>
                <w:szCs w:val="30"/>
              </w:rPr>
            </w:pPr>
          </w:p>
        </w:tc>
        <w:tc>
          <w:tcPr>
            <w:tcW w:w="1602" w:type="dxa"/>
          </w:tcPr>
          <w:p w14:paraId="36EC0567" w14:textId="77777777" w:rsidR="00EB42BD" w:rsidRPr="000A6877" w:rsidRDefault="00EB42BD">
            <w:pPr>
              <w:ind w:left="-30"/>
              <w:jc w:val="center"/>
              <w:rPr>
                <w:rFonts w:ascii="Angsana New" w:hAnsi="Angsana New" w:cs="Angsana New"/>
                <w:snapToGrid w:val="0"/>
                <w:sz w:val="30"/>
                <w:szCs w:val="30"/>
                <w:cs/>
                <w:lang w:eastAsia="th-TH"/>
              </w:rPr>
            </w:pPr>
          </w:p>
        </w:tc>
        <w:tc>
          <w:tcPr>
            <w:tcW w:w="141" w:type="dxa"/>
          </w:tcPr>
          <w:p w14:paraId="179806EE" w14:textId="77777777" w:rsidR="00EB42BD" w:rsidRPr="000A6877" w:rsidRDefault="00EB42BD">
            <w:pPr>
              <w:ind w:right="426"/>
              <w:jc w:val="right"/>
              <w:rPr>
                <w:rFonts w:ascii="Angsana New" w:hAnsi="Angsana New" w:cs="Angsana New"/>
                <w:sz w:val="30"/>
                <w:szCs w:val="30"/>
              </w:rPr>
            </w:pPr>
          </w:p>
        </w:tc>
        <w:tc>
          <w:tcPr>
            <w:tcW w:w="1558" w:type="dxa"/>
          </w:tcPr>
          <w:p w14:paraId="3E4E8904" w14:textId="77777777" w:rsidR="00EB42BD" w:rsidRPr="000A6877" w:rsidRDefault="00EB42BD">
            <w:pPr>
              <w:ind w:left="-30"/>
              <w:jc w:val="center"/>
              <w:rPr>
                <w:rFonts w:ascii="Angsana New" w:hAnsi="Angsana New" w:cs="Angsana New"/>
                <w:snapToGrid w:val="0"/>
                <w:sz w:val="30"/>
                <w:szCs w:val="30"/>
                <w:lang w:eastAsia="th-TH"/>
              </w:rPr>
            </w:pPr>
          </w:p>
        </w:tc>
        <w:tc>
          <w:tcPr>
            <w:tcW w:w="91" w:type="dxa"/>
          </w:tcPr>
          <w:p w14:paraId="65EB2CE7" w14:textId="77777777" w:rsidR="00EB42BD" w:rsidRPr="000A6877" w:rsidRDefault="00EB42BD">
            <w:pPr>
              <w:ind w:right="145"/>
              <w:jc w:val="right"/>
              <w:rPr>
                <w:rFonts w:ascii="Angsana New" w:hAnsi="Angsana New" w:cs="Angsana New"/>
                <w:sz w:val="30"/>
                <w:szCs w:val="30"/>
              </w:rPr>
            </w:pPr>
          </w:p>
        </w:tc>
        <w:tc>
          <w:tcPr>
            <w:tcW w:w="1531" w:type="dxa"/>
          </w:tcPr>
          <w:p w14:paraId="0A267A94" w14:textId="77777777" w:rsidR="00EB42BD" w:rsidRPr="000A6877" w:rsidRDefault="00EB42BD">
            <w:pPr>
              <w:ind w:left="-30"/>
              <w:jc w:val="center"/>
              <w:rPr>
                <w:rFonts w:ascii="Angsana New" w:hAnsi="Angsana New" w:cs="Angsana New"/>
                <w:snapToGrid w:val="0"/>
                <w:sz w:val="30"/>
                <w:szCs w:val="30"/>
                <w:cs/>
                <w:lang w:eastAsia="th-TH"/>
              </w:rPr>
            </w:pPr>
          </w:p>
        </w:tc>
      </w:tr>
      <w:tr w:rsidR="00EB42BD" w:rsidRPr="00F8554D" w14:paraId="0AEB1D86" w14:textId="77777777" w:rsidTr="00FD1433">
        <w:trPr>
          <w:trHeight w:val="407"/>
        </w:trPr>
        <w:tc>
          <w:tcPr>
            <w:tcW w:w="3484" w:type="dxa"/>
            <w:vAlign w:val="bottom"/>
          </w:tcPr>
          <w:p w14:paraId="0C414E3F" w14:textId="77777777" w:rsidR="00EB42BD" w:rsidRPr="000A6877" w:rsidRDefault="00EB42BD">
            <w:pPr>
              <w:ind w:firstLine="175"/>
              <w:rPr>
                <w:rFonts w:ascii="Angsana New" w:hAnsi="Angsana New" w:cs="Angsana New"/>
                <w:sz w:val="30"/>
                <w:szCs w:val="30"/>
                <w:cs/>
              </w:rPr>
            </w:pPr>
            <w:r w:rsidRPr="000A6877">
              <w:rPr>
                <w:rFonts w:ascii="Angsana New" w:eastAsia="Angsana New" w:hAnsi="Angsana New" w:cs="Angsana New"/>
                <w:sz w:val="30"/>
                <w:szCs w:val="30"/>
                <w:cs/>
              </w:rPr>
              <w:t xml:space="preserve">- หมดอายุในอีก </w:t>
            </w:r>
            <w:r w:rsidRPr="000A6877">
              <w:rPr>
                <w:rFonts w:ascii="Angsana New" w:eastAsia="Angsana New" w:hAnsi="Angsana New" w:cs="Angsana New"/>
                <w:sz w:val="30"/>
                <w:szCs w:val="30"/>
              </w:rPr>
              <w:t>1</w:t>
            </w:r>
            <w:r w:rsidRPr="000A6877">
              <w:rPr>
                <w:rFonts w:ascii="Angsana New" w:eastAsia="Angsana New" w:hAnsi="Angsana New" w:cs="Angsana New"/>
                <w:sz w:val="30"/>
                <w:szCs w:val="30"/>
                <w:cs/>
              </w:rPr>
              <w:t xml:space="preserve"> ปี </w:t>
            </w:r>
          </w:p>
        </w:tc>
        <w:tc>
          <w:tcPr>
            <w:tcW w:w="1650" w:type="dxa"/>
          </w:tcPr>
          <w:p w14:paraId="406390D8" w14:textId="77777777" w:rsidR="00EB42BD" w:rsidRPr="0073082B" w:rsidRDefault="00EB42BD">
            <w:pPr>
              <w:ind w:right="145"/>
              <w:jc w:val="right"/>
              <w:rPr>
                <w:rFonts w:ascii="Angsana New" w:hAnsi="Angsana New" w:cs="Angsana New"/>
                <w:sz w:val="30"/>
                <w:szCs w:val="30"/>
                <w:highlight w:val="yellow"/>
              </w:rPr>
            </w:pPr>
            <w:r w:rsidRPr="006150FC">
              <w:rPr>
                <w:rFonts w:ascii="Angsana New" w:hAnsi="Angsana New" w:cs="Angsana New"/>
                <w:sz w:val="30"/>
                <w:szCs w:val="30"/>
              </w:rPr>
              <w:t>14,142,857.72</w:t>
            </w:r>
          </w:p>
        </w:tc>
        <w:tc>
          <w:tcPr>
            <w:tcW w:w="91" w:type="dxa"/>
          </w:tcPr>
          <w:p w14:paraId="46B87829" w14:textId="77777777" w:rsidR="00EB42BD" w:rsidRPr="000A6877" w:rsidRDefault="00EB42BD">
            <w:pPr>
              <w:ind w:right="145"/>
              <w:jc w:val="right"/>
              <w:rPr>
                <w:rFonts w:ascii="Angsana New" w:hAnsi="Angsana New" w:cs="Angsana New"/>
                <w:sz w:val="30"/>
                <w:szCs w:val="30"/>
              </w:rPr>
            </w:pPr>
          </w:p>
        </w:tc>
        <w:tc>
          <w:tcPr>
            <w:tcW w:w="1602" w:type="dxa"/>
          </w:tcPr>
          <w:p w14:paraId="2DE69C34" w14:textId="77777777" w:rsidR="00EB42BD" w:rsidRPr="000A6877" w:rsidRDefault="00EB42BD">
            <w:pPr>
              <w:ind w:right="145"/>
              <w:jc w:val="right"/>
              <w:rPr>
                <w:rFonts w:ascii="Angsana New" w:hAnsi="Angsana New" w:cs="Angsana New"/>
                <w:sz w:val="30"/>
                <w:szCs w:val="30"/>
                <w:cs/>
              </w:rPr>
            </w:pPr>
            <w:r w:rsidRPr="0054449E">
              <w:rPr>
                <w:rFonts w:ascii="Angsana New" w:hAnsi="Angsana New" w:cs="Angsana New"/>
                <w:sz w:val="30"/>
                <w:szCs w:val="30"/>
              </w:rPr>
              <w:t>39,370,432.31</w:t>
            </w:r>
          </w:p>
        </w:tc>
        <w:tc>
          <w:tcPr>
            <w:tcW w:w="141" w:type="dxa"/>
          </w:tcPr>
          <w:p w14:paraId="03035288" w14:textId="77777777" w:rsidR="00EB42BD" w:rsidRPr="000A6877" w:rsidRDefault="00EB42BD">
            <w:pPr>
              <w:ind w:right="426"/>
              <w:jc w:val="right"/>
              <w:rPr>
                <w:rFonts w:ascii="Angsana New" w:hAnsi="Angsana New" w:cs="Angsana New"/>
                <w:sz w:val="30"/>
                <w:szCs w:val="30"/>
              </w:rPr>
            </w:pPr>
          </w:p>
        </w:tc>
        <w:tc>
          <w:tcPr>
            <w:tcW w:w="1558" w:type="dxa"/>
          </w:tcPr>
          <w:p w14:paraId="3181E481" w14:textId="77777777" w:rsidR="00EB42BD" w:rsidRPr="00762F58" w:rsidRDefault="00EB42BD">
            <w:pPr>
              <w:ind w:left="-30"/>
              <w:jc w:val="center"/>
              <w:rPr>
                <w:rFonts w:ascii="Angsana New" w:hAnsi="Angsana New" w:cs="Angsana New"/>
                <w:snapToGrid w:val="0"/>
                <w:sz w:val="30"/>
                <w:szCs w:val="30"/>
                <w:lang w:eastAsia="th-TH"/>
              </w:rPr>
            </w:pPr>
            <w:r w:rsidRPr="00762F58">
              <w:rPr>
                <w:rFonts w:ascii="Angsana New" w:hAnsi="Angsana New" w:cs="Angsana New"/>
                <w:snapToGrid w:val="0"/>
                <w:sz w:val="30"/>
                <w:szCs w:val="30"/>
                <w:lang w:eastAsia="th-TH"/>
              </w:rPr>
              <w:t>-</w:t>
            </w:r>
          </w:p>
        </w:tc>
        <w:tc>
          <w:tcPr>
            <w:tcW w:w="91" w:type="dxa"/>
          </w:tcPr>
          <w:p w14:paraId="5F27EC13" w14:textId="77777777" w:rsidR="00EB42BD" w:rsidRPr="000A6877" w:rsidRDefault="00EB42BD">
            <w:pPr>
              <w:ind w:right="145"/>
              <w:jc w:val="right"/>
              <w:rPr>
                <w:rFonts w:ascii="Angsana New" w:hAnsi="Angsana New" w:cs="Angsana New"/>
                <w:sz w:val="30"/>
                <w:szCs w:val="30"/>
              </w:rPr>
            </w:pPr>
          </w:p>
        </w:tc>
        <w:tc>
          <w:tcPr>
            <w:tcW w:w="1531" w:type="dxa"/>
          </w:tcPr>
          <w:p w14:paraId="19988320" w14:textId="77777777" w:rsidR="00EB42BD" w:rsidRPr="00F87DFD" w:rsidRDefault="00EB42BD">
            <w:pPr>
              <w:ind w:left="-30"/>
              <w:jc w:val="center"/>
              <w:rPr>
                <w:rFonts w:ascii="Angsana New" w:hAnsi="Angsana New" w:cs="Angsana New"/>
                <w:snapToGrid w:val="0"/>
                <w:sz w:val="30"/>
                <w:szCs w:val="30"/>
                <w:cs/>
                <w:lang w:eastAsia="th-TH"/>
              </w:rPr>
            </w:pPr>
            <w:r w:rsidRPr="00FD0834">
              <w:rPr>
                <w:rFonts w:ascii="Angsana New" w:hAnsi="Angsana New" w:cs="Angsana New"/>
                <w:snapToGrid w:val="0"/>
                <w:sz w:val="30"/>
                <w:szCs w:val="30"/>
                <w:lang w:eastAsia="th-TH"/>
              </w:rPr>
              <w:t>-</w:t>
            </w:r>
          </w:p>
        </w:tc>
      </w:tr>
      <w:tr w:rsidR="00EB42BD" w:rsidRPr="00F8554D" w14:paraId="5733A160" w14:textId="77777777" w:rsidTr="00FD1433">
        <w:trPr>
          <w:trHeight w:val="407"/>
        </w:trPr>
        <w:tc>
          <w:tcPr>
            <w:tcW w:w="3484" w:type="dxa"/>
            <w:vAlign w:val="bottom"/>
          </w:tcPr>
          <w:p w14:paraId="78D84850" w14:textId="77777777" w:rsidR="00EB42BD" w:rsidRPr="000A6877" w:rsidRDefault="00EB42BD">
            <w:pPr>
              <w:ind w:firstLine="175"/>
              <w:rPr>
                <w:rFonts w:ascii="Angsana New" w:hAnsi="Angsana New" w:cs="Angsana New"/>
                <w:sz w:val="30"/>
                <w:szCs w:val="30"/>
                <w:cs/>
              </w:rPr>
            </w:pPr>
            <w:r w:rsidRPr="000A6877">
              <w:rPr>
                <w:rFonts w:ascii="Angsana New" w:eastAsia="Angsana New" w:hAnsi="Angsana New" w:cs="Angsana New"/>
                <w:sz w:val="30"/>
                <w:szCs w:val="30"/>
                <w:cs/>
              </w:rPr>
              <w:t xml:space="preserve">- หมดอายุในอีก </w:t>
            </w:r>
            <w:r w:rsidRPr="000A6877">
              <w:rPr>
                <w:rFonts w:ascii="Angsana New" w:eastAsia="Angsana New" w:hAnsi="Angsana New" w:cs="Angsana New"/>
                <w:sz w:val="30"/>
                <w:szCs w:val="30"/>
              </w:rPr>
              <w:t>2</w:t>
            </w:r>
            <w:r w:rsidRPr="000A6877">
              <w:rPr>
                <w:rFonts w:ascii="Angsana New" w:eastAsia="Angsana New" w:hAnsi="Angsana New" w:cs="Angsana New"/>
                <w:sz w:val="30"/>
                <w:szCs w:val="30"/>
                <w:cs/>
              </w:rPr>
              <w:t xml:space="preserve"> -</w:t>
            </w:r>
            <w:r w:rsidRPr="000A6877">
              <w:rPr>
                <w:rFonts w:ascii="Angsana New" w:eastAsia="Angsana New" w:hAnsi="Angsana New" w:cs="Angsana New"/>
                <w:sz w:val="30"/>
                <w:szCs w:val="30"/>
              </w:rPr>
              <w:t>5</w:t>
            </w:r>
            <w:r w:rsidRPr="000A6877">
              <w:rPr>
                <w:rFonts w:ascii="Angsana New" w:eastAsia="Angsana New" w:hAnsi="Angsana New" w:cs="Angsana New"/>
                <w:sz w:val="30"/>
                <w:szCs w:val="30"/>
                <w:cs/>
              </w:rPr>
              <w:t xml:space="preserve"> ปี</w:t>
            </w:r>
          </w:p>
        </w:tc>
        <w:tc>
          <w:tcPr>
            <w:tcW w:w="1650" w:type="dxa"/>
          </w:tcPr>
          <w:p w14:paraId="1C5B0C77" w14:textId="77777777" w:rsidR="00EB42BD" w:rsidRPr="0073082B" w:rsidRDefault="00EB42BD">
            <w:pPr>
              <w:ind w:right="145"/>
              <w:jc w:val="right"/>
              <w:rPr>
                <w:rFonts w:ascii="Angsana New" w:hAnsi="Angsana New" w:cs="Angsana New"/>
                <w:sz w:val="30"/>
                <w:szCs w:val="30"/>
                <w:highlight w:val="yellow"/>
              </w:rPr>
            </w:pPr>
            <w:r w:rsidRPr="00762F58">
              <w:rPr>
                <w:rFonts w:ascii="Angsana New" w:hAnsi="Angsana New" w:cs="Angsana New"/>
                <w:sz w:val="30"/>
                <w:szCs w:val="30"/>
              </w:rPr>
              <w:t>16,946,617.39</w:t>
            </w:r>
          </w:p>
        </w:tc>
        <w:tc>
          <w:tcPr>
            <w:tcW w:w="91" w:type="dxa"/>
          </w:tcPr>
          <w:p w14:paraId="6BF9FE2E" w14:textId="77777777" w:rsidR="00EB42BD" w:rsidRPr="008E5742" w:rsidRDefault="00EB42BD">
            <w:pPr>
              <w:ind w:right="145"/>
              <w:jc w:val="right"/>
              <w:rPr>
                <w:rFonts w:ascii="Angsana New" w:hAnsi="Angsana New" w:cs="Angsana New"/>
                <w:sz w:val="30"/>
                <w:szCs w:val="30"/>
              </w:rPr>
            </w:pPr>
          </w:p>
        </w:tc>
        <w:tc>
          <w:tcPr>
            <w:tcW w:w="1602" w:type="dxa"/>
          </w:tcPr>
          <w:p w14:paraId="70991974" w14:textId="77777777" w:rsidR="00EB42BD" w:rsidRPr="008E5742" w:rsidRDefault="00EB42BD">
            <w:pPr>
              <w:ind w:right="145"/>
              <w:jc w:val="right"/>
              <w:rPr>
                <w:rFonts w:ascii="Angsana New" w:hAnsi="Angsana New" w:cs="Angsana New"/>
                <w:sz w:val="30"/>
                <w:szCs w:val="30"/>
                <w:cs/>
              </w:rPr>
            </w:pPr>
            <w:r w:rsidRPr="008E5742">
              <w:rPr>
                <w:rFonts w:ascii="Angsana New" w:hAnsi="Angsana New" w:cs="Angsana New"/>
                <w:sz w:val="30"/>
                <w:szCs w:val="30"/>
              </w:rPr>
              <w:t>30,247,806.49</w:t>
            </w:r>
          </w:p>
        </w:tc>
        <w:tc>
          <w:tcPr>
            <w:tcW w:w="141" w:type="dxa"/>
          </w:tcPr>
          <w:p w14:paraId="3C7262F7" w14:textId="77777777" w:rsidR="00EB42BD" w:rsidRPr="000A6877" w:rsidRDefault="00EB42BD">
            <w:pPr>
              <w:ind w:right="426"/>
              <w:jc w:val="right"/>
              <w:rPr>
                <w:rFonts w:ascii="Angsana New" w:hAnsi="Angsana New" w:cs="Angsana New"/>
                <w:sz w:val="30"/>
                <w:szCs w:val="30"/>
              </w:rPr>
            </w:pPr>
          </w:p>
        </w:tc>
        <w:tc>
          <w:tcPr>
            <w:tcW w:w="1558" w:type="dxa"/>
          </w:tcPr>
          <w:p w14:paraId="0B4B5FE5" w14:textId="77777777" w:rsidR="00EB42BD" w:rsidRPr="00762F58" w:rsidRDefault="00EB42BD">
            <w:pPr>
              <w:ind w:left="-30"/>
              <w:jc w:val="center"/>
              <w:rPr>
                <w:rFonts w:ascii="Angsana New" w:hAnsi="Angsana New" w:cs="Angsana New"/>
                <w:snapToGrid w:val="0"/>
                <w:sz w:val="30"/>
                <w:szCs w:val="30"/>
                <w:cs/>
                <w:lang w:eastAsia="th-TH"/>
              </w:rPr>
            </w:pPr>
            <w:r w:rsidRPr="00762F58">
              <w:rPr>
                <w:rFonts w:ascii="Angsana New" w:hAnsi="Angsana New" w:cs="Angsana New"/>
                <w:snapToGrid w:val="0"/>
                <w:sz w:val="30"/>
                <w:szCs w:val="30"/>
                <w:lang w:eastAsia="th-TH"/>
              </w:rPr>
              <w:t>-</w:t>
            </w:r>
          </w:p>
        </w:tc>
        <w:tc>
          <w:tcPr>
            <w:tcW w:w="91" w:type="dxa"/>
          </w:tcPr>
          <w:p w14:paraId="65AA9693" w14:textId="77777777" w:rsidR="00EB42BD" w:rsidRPr="000A6877" w:rsidRDefault="00EB42BD">
            <w:pPr>
              <w:ind w:right="145"/>
              <w:jc w:val="right"/>
              <w:rPr>
                <w:rFonts w:ascii="Angsana New" w:hAnsi="Angsana New" w:cs="Angsana New"/>
                <w:sz w:val="30"/>
                <w:szCs w:val="30"/>
              </w:rPr>
            </w:pPr>
          </w:p>
        </w:tc>
        <w:tc>
          <w:tcPr>
            <w:tcW w:w="1531" w:type="dxa"/>
          </w:tcPr>
          <w:p w14:paraId="5C5F830E" w14:textId="77777777" w:rsidR="00EB42BD" w:rsidRPr="0073082B" w:rsidRDefault="00EB42BD">
            <w:pPr>
              <w:ind w:left="-30"/>
              <w:jc w:val="center"/>
              <w:rPr>
                <w:rFonts w:ascii="Angsana New" w:hAnsi="Angsana New" w:cs="Angsana New"/>
                <w:snapToGrid w:val="0"/>
                <w:sz w:val="30"/>
                <w:szCs w:val="30"/>
                <w:cs/>
                <w:lang w:eastAsia="th-TH"/>
              </w:rPr>
            </w:pPr>
            <w:r w:rsidRPr="00FD0834">
              <w:rPr>
                <w:rFonts w:ascii="Angsana New" w:hAnsi="Angsana New" w:cs="Angsana New"/>
                <w:snapToGrid w:val="0"/>
                <w:sz w:val="30"/>
                <w:szCs w:val="30"/>
                <w:lang w:eastAsia="th-TH"/>
              </w:rPr>
              <w:t>-</w:t>
            </w:r>
          </w:p>
        </w:tc>
      </w:tr>
      <w:tr w:rsidR="00EB42BD" w:rsidRPr="00F8554D" w14:paraId="4E02E683" w14:textId="77777777" w:rsidTr="00FD1433">
        <w:trPr>
          <w:trHeight w:val="407"/>
        </w:trPr>
        <w:tc>
          <w:tcPr>
            <w:tcW w:w="3484" w:type="dxa"/>
            <w:vAlign w:val="bottom"/>
          </w:tcPr>
          <w:p w14:paraId="72C2D24A" w14:textId="77777777" w:rsidR="00EB42BD" w:rsidRPr="000A6877" w:rsidRDefault="00EB42BD">
            <w:pPr>
              <w:rPr>
                <w:rFonts w:ascii="Angsana New" w:hAnsi="Angsana New" w:cs="Angsana New"/>
                <w:sz w:val="30"/>
                <w:szCs w:val="30"/>
                <w:cs/>
              </w:rPr>
            </w:pPr>
            <w:r w:rsidRPr="000A6877">
              <w:rPr>
                <w:rFonts w:ascii="Angsana New" w:hAnsi="Angsana New" w:cs="Angsana New"/>
                <w:sz w:val="30"/>
                <w:szCs w:val="30"/>
                <w:cs/>
              </w:rPr>
              <w:t>ผลแตกต่างชั่วคราว</w:t>
            </w:r>
          </w:p>
        </w:tc>
        <w:tc>
          <w:tcPr>
            <w:tcW w:w="1650" w:type="dxa"/>
          </w:tcPr>
          <w:p w14:paraId="370A48BC" w14:textId="77777777" w:rsidR="00EB42BD" w:rsidRPr="0073082B" w:rsidRDefault="00EB42BD">
            <w:pPr>
              <w:ind w:right="145"/>
              <w:jc w:val="right"/>
              <w:rPr>
                <w:rFonts w:ascii="Angsana New" w:hAnsi="Angsana New" w:cs="Angsana New"/>
                <w:sz w:val="30"/>
                <w:szCs w:val="30"/>
                <w:highlight w:val="yellow"/>
                <w:cs/>
              </w:rPr>
            </w:pPr>
          </w:p>
        </w:tc>
        <w:tc>
          <w:tcPr>
            <w:tcW w:w="91" w:type="dxa"/>
          </w:tcPr>
          <w:p w14:paraId="209524D9" w14:textId="77777777" w:rsidR="00EB42BD" w:rsidRPr="000A6877" w:rsidRDefault="00EB42BD">
            <w:pPr>
              <w:ind w:right="145"/>
              <w:jc w:val="right"/>
              <w:rPr>
                <w:rFonts w:ascii="Angsana New" w:hAnsi="Angsana New" w:cs="Angsana New"/>
                <w:sz w:val="30"/>
                <w:szCs w:val="30"/>
              </w:rPr>
            </w:pPr>
          </w:p>
        </w:tc>
        <w:tc>
          <w:tcPr>
            <w:tcW w:w="1602" w:type="dxa"/>
          </w:tcPr>
          <w:p w14:paraId="14B3566D" w14:textId="77777777" w:rsidR="00EB42BD" w:rsidRPr="000A6877" w:rsidRDefault="00EB42BD">
            <w:pPr>
              <w:ind w:right="145"/>
              <w:jc w:val="right"/>
              <w:rPr>
                <w:rFonts w:ascii="Angsana New" w:hAnsi="Angsana New" w:cs="Angsana New"/>
                <w:sz w:val="30"/>
                <w:szCs w:val="30"/>
                <w:cs/>
              </w:rPr>
            </w:pPr>
          </w:p>
        </w:tc>
        <w:tc>
          <w:tcPr>
            <w:tcW w:w="141" w:type="dxa"/>
          </w:tcPr>
          <w:p w14:paraId="3F0752EA" w14:textId="77777777" w:rsidR="00EB42BD" w:rsidRPr="000A6877" w:rsidRDefault="00EB42BD">
            <w:pPr>
              <w:ind w:right="426"/>
              <w:jc w:val="right"/>
              <w:rPr>
                <w:rFonts w:ascii="Angsana New" w:hAnsi="Angsana New" w:cs="Angsana New"/>
                <w:sz w:val="30"/>
                <w:szCs w:val="30"/>
              </w:rPr>
            </w:pPr>
          </w:p>
        </w:tc>
        <w:tc>
          <w:tcPr>
            <w:tcW w:w="1558" w:type="dxa"/>
          </w:tcPr>
          <w:p w14:paraId="1704A125" w14:textId="77777777" w:rsidR="00EB42BD" w:rsidRPr="0073082B" w:rsidRDefault="00EB42BD">
            <w:pPr>
              <w:ind w:right="145"/>
              <w:jc w:val="right"/>
              <w:rPr>
                <w:rFonts w:ascii="Angsana New" w:hAnsi="Angsana New" w:cs="Angsana New"/>
                <w:sz w:val="30"/>
                <w:szCs w:val="30"/>
                <w:highlight w:val="yellow"/>
              </w:rPr>
            </w:pPr>
          </w:p>
        </w:tc>
        <w:tc>
          <w:tcPr>
            <w:tcW w:w="91" w:type="dxa"/>
          </w:tcPr>
          <w:p w14:paraId="27A6BC85" w14:textId="77777777" w:rsidR="00EB42BD" w:rsidRPr="000A6877" w:rsidRDefault="00EB42BD">
            <w:pPr>
              <w:ind w:right="145"/>
              <w:jc w:val="right"/>
              <w:rPr>
                <w:rFonts w:ascii="Angsana New" w:hAnsi="Angsana New" w:cs="Angsana New"/>
                <w:sz w:val="30"/>
                <w:szCs w:val="30"/>
              </w:rPr>
            </w:pPr>
          </w:p>
        </w:tc>
        <w:tc>
          <w:tcPr>
            <w:tcW w:w="1531" w:type="dxa"/>
          </w:tcPr>
          <w:p w14:paraId="429AF702" w14:textId="77777777" w:rsidR="00EB42BD" w:rsidRPr="000A6877" w:rsidRDefault="00EB42BD">
            <w:pPr>
              <w:ind w:right="145"/>
              <w:jc w:val="right"/>
              <w:rPr>
                <w:rFonts w:ascii="Angsana New" w:hAnsi="Angsana New" w:cs="Angsana New"/>
                <w:sz w:val="30"/>
                <w:szCs w:val="30"/>
              </w:rPr>
            </w:pPr>
          </w:p>
        </w:tc>
      </w:tr>
      <w:tr w:rsidR="00EB42BD" w:rsidRPr="00F8554D" w14:paraId="4F60B1E5" w14:textId="77777777" w:rsidTr="00FD1433">
        <w:trPr>
          <w:trHeight w:val="399"/>
        </w:trPr>
        <w:tc>
          <w:tcPr>
            <w:tcW w:w="3484" w:type="dxa"/>
            <w:vAlign w:val="bottom"/>
          </w:tcPr>
          <w:p w14:paraId="605200CF" w14:textId="77777777" w:rsidR="00EB42BD" w:rsidRPr="000A6877" w:rsidRDefault="00EB42BD" w:rsidP="00C64382">
            <w:pPr>
              <w:pStyle w:val="ListParagraph"/>
              <w:numPr>
                <w:ilvl w:val="0"/>
                <w:numId w:val="12"/>
              </w:numPr>
              <w:ind w:left="355" w:hanging="180"/>
              <w:rPr>
                <w:rFonts w:ascii="Angsana New" w:eastAsia="Angsana New" w:hAnsi="Angsana New" w:cs="Angsana New"/>
                <w:sz w:val="30"/>
                <w:szCs w:val="30"/>
                <w:cs/>
              </w:rPr>
            </w:pPr>
            <w:r w:rsidRPr="00A46D86">
              <w:rPr>
                <w:rFonts w:ascii="Angsana New" w:eastAsia="Angsana New" w:hAnsi="Angsana New" w:cs="Angsana New"/>
                <w:sz w:val="30"/>
                <w:szCs w:val="30"/>
                <w:cs/>
              </w:rPr>
              <w:t>ลูกหนี้การค้าและลูกหนี้หมุนเวียนอื่น</w:t>
            </w:r>
          </w:p>
        </w:tc>
        <w:tc>
          <w:tcPr>
            <w:tcW w:w="1650" w:type="dxa"/>
          </w:tcPr>
          <w:p w14:paraId="44F60181" w14:textId="77777777" w:rsidR="00EB42BD" w:rsidRPr="0073082B" w:rsidRDefault="00EB42BD">
            <w:pPr>
              <w:ind w:right="145"/>
              <w:jc w:val="right"/>
              <w:rPr>
                <w:rFonts w:ascii="Angsana New" w:hAnsi="Angsana New" w:cs="Angsana New"/>
                <w:sz w:val="30"/>
                <w:szCs w:val="30"/>
                <w:highlight w:val="yellow"/>
              </w:rPr>
            </w:pPr>
            <w:r w:rsidRPr="00871230">
              <w:rPr>
                <w:rFonts w:ascii="Angsana New" w:hAnsi="Angsana New" w:cs="Angsana New"/>
                <w:sz w:val="30"/>
                <w:szCs w:val="30"/>
              </w:rPr>
              <w:t>692,254,416.29</w:t>
            </w:r>
          </w:p>
        </w:tc>
        <w:tc>
          <w:tcPr>
            <w:tcW w:w="91" w:type="dxa"/>
          </w:tcPr>
          <w:p w14:paraId="2CA498D1" w14:textId="77777777" w:rsidR="00EB42BD" w:rsidRPr="000A6877" w:rsidRDefault="00EB42BD">
            <w:pPr>
              <w:ind w:right="145"/>
              <w:jc w:val="right"/>
              <w:rPr>
                <w:rFonts w:ascii="Angsana New" w:hAnsi="Angsana New" w:cs="Angsana New"/>
                <w:sz w:val="30"/>
                <w:szCs w:val="30"/>
              </w:rPr>
            </w:pPr>
          </w:p>
        </w:tc>
        <w:tc>
          <w:tcPr>
            <w:tcW w:w="1602" w:type="dxa"/>
          </w:tcPr>
          <w:p w14:paraId="4187536E" w14:textId="77777777" w:rsidR="00EB42BD" w:rsidRPr="000A6877" w:rsidRDefault="00EB42BD">
            <w:pPr>
              <w:ind w:right="145"/>
              <w:jc w:val="right"/>
              <w:rPr>
                <w:rFonts w:ascii="Angsana New" w:hAnsi="Angsana New" w:cs="Angsana New"/>
                <w:sz w:val="30"/>
                <w:szCs w:val="30"/>
                <w:cs/>
              </w:rPr>
            </w:pPr>
            <w:r w:rsidRPr="00C562C5">
              <w:rPr>
                <w:rFonts w:ascii="Angsana New" w:hAnsi="Angsana New" w:cs="Angsana New"/>
                <w:sz w:val="30"/>
                <w:szCs w:val="30"/>
              </w:rPr>
              <w:t>634,960,943.20</w:t>
            </w:r>
          </w:p>
        </w:tc>
        <w:tc>
          <w:tcPr>
            <w:tcW w:w="141" w:type="dxa"/>
          </w:tcPr>
          <w:p w14:paraId="7F988410" w14:textId="77777777" w:rsidR="00EB42BD" w:rsidRPr="000A6877" w:rsidRDefault="00EB42BD">
            <w:pPr>
              <w:ind w:right="426"/>
              <w:jc w:val="right"/>
              <w:rPr>
                <w:rFonts w:ascii="Angsana New" w:hAnsi="Angsana New" w:cs="Angsana New"/>
                <w:sz w:val="30"/>
                <w:szCs w:val="30"/>
              </w:rPr>
            </w:pPr>
          </w:p>
        </w:tc>
        <w:tc>
          <w:tcPr>
            <w:tcW w:w="1558" w:type="dxa"/>
          </w:tcPr>
          <w:p w14:paraId="190F699A" w14:textId="77777777" w:rsidR="00EB42BD" w:rsidRPr="0073082B" w:rsidRDefault="00EB42BD">
            <w:pPr>
              <w:ind w:right="145"/>
              <w:jc w:val="right"/>
              <w:rPr>
                <w:rFonts w:ascii="Angsana New" w:hAnsi="Angsana New" w:cs="Angsana New"/>
                <w:sz w:val="30"/>
                <w:szCs w:val="30"/>
                <w:highlight w:val="yellow"/>
                <w:cs/>
              </w:rPr>
            </w:pPr>
            <w:r w:rsidRPr="009E6BA2">
              <w:rPr>
                <w:rFonts w:ascii="Angsana New" w:hAnsi="Angsana New" w:cs="Angsana New"/>
                <w:sz w:val="30"/>
                <w:szCs w:val="30"/>
              </w:rPr>
              <w:t>119,288,906.70</w:t>
            </w:r>
          </w:p>
        </w:tc>
        <w:tc>
          <w:tcPr>
            <w:tcW w:w="91" w:type="dxa"/>
          </w:tcPr>
          <w:p w14:paraId="7F53024C" w14:textId="77777777" w:rsidR="00EB42BD" w:rsidRPr="000A6877" w:rsidRDefault="00EB42BD">
            <w:pPr>
              <w:ind w:right="145"/>
              <w:jc w:val="right"/>
              <w:rPr>
                <w:rFonts w:ascii="Angsana New" w:hAnsi="Angsana New" w:cs="Angsana New"/>
                <w:sz w:val="30"/>
                <w:szCs w:val="30"/>
              </w:rPr>
            </w:pPr>
          </w:p>
        </w:tc>
        <w:tc>
          <w:tcPr>
            <w:tcW w:w="1531" w:type="dxa"/>
          </w:tcPr>
          <w:p w14:paraId="2E8C1725" w14:textId="77777777" w:rsidR="00EB42BD" w:rsidRPr="000A6877" w:rsidRDefault="00EB42BD">
            <w:pPr>
              <w:ind w:right="145"/>
              <w:jc w:val="right"/>
              <w:rPr>
                <w:rFonts w:ascii="Angsana New" w:hAnsi="Angsana New" w:cs="Angsana New"/>
                <w:sz w:val="30"/>
                <w:szCs w:val="30"/>
                <w:cs/>
              </w:rPr>
            </w:pPr>
            <w:r w:rsidRPr="00C63374">
              <w:rPr>
                <w:rFonts w:ascii="Angsana New" w:hAnsi="Angsana New" w:cs="Angsana New"/>
                <w:sz w:val="30"/>
                <w:szCs w:val="30"/>
              </w:rPr>
              <w:t>61,995,433.61</w:t>
            </w:r>
          </w:p>
        </w:tc>
      </w:tr>
      <w:tr w:rsidR="00EB42BD" w:rsidRPr="00F8554D" w14:paraId="7EC59C8D" w14:textId="77777777" w:rsidTr="00FD1433">
        <w:trPr>
          <w:trHeight w:val="407"/>
        </w:trPr>
        <w:tc>
          <w:tcPr>
            <w:tcW w:w="3484" w:type="dxa"/>
            <w:vAlign w:val="bottom"/>
          </w:tcPr>
          <w:p w14:paraId="4B9574A9" w14:textId="77777777" w:rsidR="00EB42BD" w:rsidRPr="000A6877" w:rsidRDefault="00EB42BD" w:rsidP="00C64382">
            <w:pPr>
              <w:pStyle w:val="ListParagraph"/>
              <w:numPr>
                <w:ilvl w:val="0"/>
                <w:numId w:val="12"/>
              </w:numPr>
              <w:ind w:left="355" w:hanging="180"/>
              <w:rPr>
                <w:rFonts w:ascii="Angsana New" w:eastAsia="Angsana New" w:hAnsi="Angsana New" w:cs="Angsana New"/>
                <w:sz w:val="30"/>
                <w:szCs w:val="30"/>
                <w:cs/>
              </w:rPr>
            </w:pPr>
            <w:r w:rsidRPr="003C25BC">
              <w:rPr>
                <w:rFonts w:ascii="Angsana New" w:eastAsia="Angsana New" w:hAnsi="Angsana New" w:cs="Angsana New"/>
                <w:sz w:val="30"/>
                <w:szCs w:val="30"/>
                <w:cs/>
              </w:rPr>
              <w:t>เงินให้กู้ยืมระยะยาว</w:t>
            </w:r>
          </w:p>
        </w:tc>
        <w:tc>
          <w:tcPr>
            <w:tcW w:w="1650" w:type="dxa"/>
          </w:tcPr>
          <w:p w14:paraId="3FA94266" w14:textId="77777777" w:rsidR="00EB42BD" w:rsidRPr="0073082B" w:rsidRDefault="00EB42BD">
            <w:pPr>
              <w:ind w:right="145"/>
              <w:jc w:val="right"/>
              <w:rPr>
                <w:rFonts w:ascii="Angsana New" w:hAnsi="Angsana New" w:cs="Angsana New"/>
                <w:sz w:val="30"/>
                <w:szCs w:val="30"/>
                <w:highlight w:val="yellow"/>
              </w:rPr>
            </w:pPr>
            <w:r w:rsidRPr="00FD54D1">
              <w:rPr>
                <w:rFonts w:ascii="Angsana New" w:hAnsi="Angsana New" w:cs="Angsana New"/>
                <w:sz w:val="30"/>
                <w:szCs w:val="30"/>
              </w:rPr>
              <w:t>258,083,595.07</w:t>
            </w:r>
          </w:p>
        </w:tc>
        <w:tc>
          <w:tcPr>
            <w:tcW w:w="91" w:type="dxa"/>
          </w:tcPr>
          <w:p w14:paraId="5B651613" w14:textId="77777777" w:rsidR="00EB42BD" w:rsidRPr="000A6877" w:rsidRDefault="00EB42BD">
            <w:pPr>
              <w:ind w:right="145"/>
              <w:jc w:val="right"/>
              <w:rPr>
                <w:rFonts w:ascii="Angsana New" w:hAnsi="Angsana New" w:cs="Angsana New"/>
                <w:sz w:val="30"/>
                <w:szCs w:val="30"/>
              </w:rPr>
            </w:pPr>
          </w:p>
        </w:tc>
        <w:tc>
          <w:tcPr>
            <w:tcW w:w="1602" w:type="dxa"/>
          </w:tcPr>
          <w:p w14:paraId="500CBAA2" w14:textId="77777777" w:rsidR="00EB42BD" w:rsidRPr="000A6877" w:rsidRDefault="00EB42BD">
            <w:pPr>
              <w:ind w:right="145"/>
              <w:jc w:val="right"/>
              <w:rPr>
                <w:rFonts w:ascii="Angsana New" w:hAnsi="Angsana New" w:cs="Angsana New"/>
                <w:sz w:val="30"/>
                <w:szCs w:val="30"/>
                <w:cs/>
              </w:rPr>
            </w:pPr>
            <w:r w:rsidRPr="003E788C">
              <w:rPr>
                <w:rFonts w:ascii="Angsana New" w:hAnsi="Angsana New" w:cs="Angsana New"/>
                <w:sz w:val="30"/>
                <w:szCs w:val="30"/>
              </w:rPr>
              <w:t>273,804,599.75</w:t>
            </w:r>
          </w:p>
        </w:tc>
        <w:tc>
          <w:tcPr>
            <w:tcW w:w="141" w:type="dxa"/>
          </w:tcPr>
          <w:p w14:paraId="1360A9A1" w14:textId="77777777" w:rsidR="00EB42BD" w:rsidRPr="000A6877" w:rsidRDefault="00EB42BD">
            <w:pPr>
              <w:ind w:right="426"/>
              <w:jc w:val="right"/>
              <w:rPr>
                <w:rFonts w:ascii="Angsana New" w:hAnsi="Angsana New" w:cs="Angsana New"/>
                <w:sz w:val="30"/>
                <w:szCs w:val="30"/>
              </w:rPr>
            </w:pPr>
          </w:p>
        </w:tc>
        <w:tc>
          <w:tcPr>
            <w:tcW w:w="1558" w:type="dxa"/>
          </w:tcPr>
          <w:p w14:paraId="7E58319E" w14:textId="77777777" w:rsidR="00EB42BD" w:rsidRPr="0073082B" w:rsidRDefault="00EB42BD">
            <w:pPr>
              <w:ind w:right="145"/>
              <w:jc w:val="right"/>
              <w:rPr>
                <w:rFonts w:ascii="Angsana New" w:hAnsi="Angsana New" w:cs="Angsana New"/>
                <w:sz w:val="30"/>
                <w:szCs w:val="30"/>
                <w:highlight w:val="yellow"/>
                <w:cs/>
              </w:rPr>
            </w:pPr>
            <w:r w:rsidRPr="00324194">
              <w:rPr>
                <w:rFonts w:ascii="Angsana New" w:hAnsi="Angsana New" w:cs="Angsana New"/>
                <w:sz w:val="30"/>
                <w:szCs w:val="30"/>
              </w:rPr>
              <w:t>258,083,595.07</w:t>
            </w:r>
          </w:p>
        </w:tc>
        <w:tc>
          <w:tcPr>
            <w:tcW w:w="91" w:type="dxa"/>
          </w:tcPr>
          <w:p w14:paraId="18747A14" w14:textId="77777777" w:rsidR="00EB42BD" w:rsidRPr="000A6877" w:rsidRDefault="00EB42BD">
            <w:pPr>
              <w:ind w:right="145"/>
              <w:jc w:val="right"/>
              <w:rPr>
                <w:rFonts w:ascii="Angsana New" w:hAnsi="Angsana New" w:cs="Angsana New"/>
                <w:sz w:val="30"/>
                <w:szCs w:val="30"/>
              </w:rPr>
            </w:pPr>
          </w:p>
        </w:tc>
        <w:tc>
          <w:tcPr>
            <w:tcW w:w="1531" w:type="dxa"/>
          </w:tcPr>
          <w:p w14:paraId="477C1886" w14:textId="77777777" w:rsidR="00EB42BD" w:rsidRPr="000A6877" w:rsidRDefault="00EB42BD">
            <w:pPr>
              <w:ind w:right="145"/>
              <w:jc w:val="right"/>
              <w:rPr>
                <w:rFonts w:ascii="Angsana New" w:hAnsi="Angsana New" w:cs="Angsana New"/>
                <w:sz w:val="30"/>
                <w:szCs w:val="30"/>
                <w:cs/>
              </w:rPr>
            </w:pPr>
            <w:r w:rsidRPr="00E9464E">
              <w:rPr>
                <w:rFonts w:ascii="Angsana New" w:hAnsi="Angsana New" w:cs="Angsana New"/>
                <w:sz w:val="30"/>
                <w:szCs w:val="30"/>
              </w:rPr>
              <w:t>273,804,599.75</w:t>
            </w:r>
          </w:p>
        </w:tc>
      </w:tr>
      <w:tr w:rsidR="00EB42BD" w:rsidRPr="00F8554D" w14:paraId="3CE9CD77" w14:textId="77777777" w:rsidTr="00FD1433">
        <w:trPr>
          <w:trHeight w:val="407"/>
        </w:trPr>
        <w:tc>
          <w:tcPr>
            <w:tcW w:w="3484" w:type="dxa"/>
            <w:vAlign w:val="bottom"/>
          </w:tcPr>
          <w:p w14:paraId="7E13BF2F" w14:textId="77777777" w:rsidR="00EB42BD" w:rsidRPr="003C25BC" w:rsidRDefault="00EB42BD" w:rsidP="00C64382">
            <w:pPr>
              <w:pStyle w:val="ListParagraph"/>
              <w:numPr>
                <w:ilvl w:val="0"/>
                <w:numId w:val="12"/>
              </w:numPr>
              <w:ind w:left="355" w:hanging="180"/>
              <w:rPr>
                <w:rFonts w:ascii="Angsana New" w:eastAsia="Angsana New" w:hAnsi="Angsana New" w:cs="Angsana New"/>
                <w:sz w:val="30"/>
                <w:szCs w:val="30"/>
                <w:cs/>
              </w:rPr>
            </w:pPr>
            <w:r>
              <w:rPr>
                <w:rFonts w:ascii="Angsana New" w:eastAsia="Angsana New" w:hAnsi="Angsana New" w:cs="Angsana New" w:hint="cs"/>
                <w:sz w:val="30"/>
                <w:szCs w:val="30"/>
                <w:cs/>
              </w:rPr>
              <w:t>อสังหาริมทรัพย์เพื่อการลงทุน</w:t>
            </w:r>
          </w:p>
        </w:tc>
        <w:tc>
          <w:tcPr>
            <w:tcW w:w="1650" w:type="dxa"/>
          </w:tcPr>
          <w:p w14:paraId="569A78EA" w14:textId="77777777" w:rsidR="00EB42BD" w:rsidRPr="00F459CF" w:rsidRDefault="00EB42BD">
            <w:pPr>
              <w:ind w:right="145"/>
              <w:jc w:val="right"/>
              <w:rPr>
                <w:rFonts w:ascii="Angsana New" w:hAnsi="Angsana New" w:cs="Angsana New"/>
                <w:sz w:val="30"/>
                <w:szCs w:val="30"/>
              </w:rPr>
            </w:pPr>
            <w:r w:rsidRPr="00F459CF">
              <w:rPr>
                <w:rFonts w:ascii="Angsana New" w:hAnsi="Angsana New" w:cs="Angsana New" w:hint="cs"/>
                <w:sz w:val="30"/>
                <w:szCs w:val="30"/>
                <w:cs/>
              </w:rPr>
              <w:t>11</w:t>
            </w:r>
            <w:r w:rsidRPr="00F459CF">
              <w:rPr>
                <w:rFonts w:ascii="Angsana New" w:hAnsi="Angsana New" w:cs="Angsana New"/>
                <w:sz w:val="30"/>
                <w:szCs w:val="30"/>
              </w:rPr>
              <w:t>,387,500.00</w:t>
            </w:r>
          </w:p>
        </w:tc>
        <w:tc>
          <w:tcPr>
            <w:tcW w:w="91" w:type="dxa"/>
          </w:tcPr>
          <w:p w14:paraId="7F1D992C" w14:textId="77777777" w:rsidR="00EB42BD" w:rsidRPr="00F459CF" w:rsidRDefault="00EB42BD">
            <w:pPr>
              <w:ind w:right="145"/>
              <w:jc w:val="right"/>
              <w:rPr>
                <w:rFonts w:ascii="Angsana New" w:hAnsi="Angsana New" w:cs="Angsana New"/>
                <w:sz w:val="30"/>
                <w:szCs w:val="30"/>
              </w:rPr>
            </w:pPr>
          </w:p>
        </w:tc>
        <w:tc>
          <w:tcPr>
            <w:tcW w:w="1602" w:type="dxa"/>
          </w:tcPr>
          <w:p w14:paraId="2D8A29F7" w14:textId="77777777" w:rsidR="00EB42BD" w:rsidRPr="00F459CF" w:rsidRDefault="00EB42BD">
            <w:pPr>
              <w:ind w:left="-30"/>
              <w:jc w:val="center"/>
              <w:rPr>
                <w:rFonts w:ascii="Angsana New" w:hAnsi="Angsana New" w:cs="Angsana New"/>
                <w:snapToGrid w:val="0"/>
                <w:sz w:val="30"/>
                <w:szCs w:val="30"/>
                <w:lang w:eastAsia="th-TH"/>
              </w:rPr>
            </w:pPr>
            <w:r w:rsidRPr="00F459CF">
              <w:rPr>
                <w:rFonts w:ascii="Angsana New" w:hAnsi="Angsana New" w:cs="Angsana New"/>
                <w:snapToGrid w:val="0"/>
                <w:sz w:val="30"/>
                <w:szCs w:val="30"/>
                <w:lang w:eastAsia="th-TH"/>
              </w:rPr>
              <w:t>-</w:t>
            </w:r>
          </w:p>
        </w:tc>
        <w:tc>
          <w:tcPr>
            <w:tcW w:w="141" w:type="dxa"/>
          </w:tcPr>
          <w:p w14:paraId="2878C1AC" w14:textId="77777777" w:rsidR="00EB42BD" w:rsidRPr="00F459CF" w:rsidRDefault="00EB42BD">
            <w:pPr>
              <w:ind w:right="426"/>
              <w:jc w:val="right"/>
              <w:rPr>
                <w:rFonts w:ascii="Angsana New" w:hAnsi="Angsana New" w:cs="Angsana New"/>
                <w:sz w:val="30"/>
                <w:szCs w:val="30"/>
              </w:rPr>
            </w:pPr>
          </w:p>
        </w:tc>
        <w:tc>
          <w:tcPr>
            <w:tcW w:w="1558" w:type="dxa"/>
          </w:tcPr>
          <w:p w14:paraId="3BAAAE43" w14:textId="77777777" w:rsidR="00EB42BD" w:rsidRPr="00F459CF" w:rsidRDefault="00EB42BD">
            <w:pPr>
              <w:ind w:left="-30"/>
              <w:jc w:val="center"/>
              <w:rPr>
                <w:rFonts w:ascii="Angsana New" w:hAnsi="Angsana New" w:cs="Angsana New"/>
                <w:snapToGrid w:val="0"/>
                <w:sz w:val="30"/>
                <w:szCs w:val="30"/>
                <w:lang w:eastAsia="th-TH"/>
              </w:rPr>
            </w:pPr>
            <w:r w:rsidRPr="00762F58">
              <w:rPr>
                <w:rFonts w:ascii="Angsana New" w:hAnsi="Angsana New" w:cs="Angsana New"/>
                <w:snapToGrid w:val="0"/>
                <w:sz w:val="30"/>
                <w:szCs w:val="30"/>
                <w:lang w:eastAsia="th-TH"/>
              </w:rPr>
              <w:t>-</w:t>
            </w:r>
          </w:p>
        </w:tc>
        <w:tc>
          <w:tcPr>
            <w:tcW w:w="91" w:type="dxa"/>
          </w:tcPr>
          <w:p w14:paraId="1DEC24D2" w14:textId="77777777" w:rsidR="00EB42BD" w:rsidRPr="00F459CF" w:rsidRDefault="00EB42BD">
            <w:pPr>
              <w:ind w:left="-30"/>
              <w:jc w:val="center"/>
              <w:rPr>
                <w:rFonts w:ascii="Angsana New" w:hAnsi="Angsana New" w:cs="Angsana New"/>
                <w:snapToGrid w:val="0"/>
                <w:sz w:val="30"/>
                <w:szCs w:val="30"/>
                <w:lang w:eastAsia="th-TH"/>
              </w:rPr>
            </w:pPr>
          </w:p>
        </w:tc>
        <w:tc>
          <w:tcPr>
            <w:tcW w:w="1531" w:type="dxa"/>
          </w:tcPr>
          <w:p w14:paraId="074D5606" w14:textId="77777777" w:rsidR="00EB42BD" w:rsidRPr="00F459CF" w:rsidRDefault="00EB42BD">
            <w:pPr>
              <w:ind w:left="-30"/>
              <w:jc w:val="center"/>
              <w:rPr>
                <w:rFonts w:ascii="Angsana New" w:hAnsi="Angsana New" w:cs="Angsana New"/>
                <w:snapToGrid w:val="0"/>
                <w:sz w:val="30"/>
                <w:szCs w:val="30"/>
                <w:lang w:eastAsia="th-TH"/>
              </w:rPr>
            </w:pPr>
            <w:r w:rsidRPr="00FD0834">
              <w:rPr>
                <w:rFonts w:ascii="Angsana New" w:hAnsi="Angsana New" w:cs="Angsana New"/>
                <w:snapToGrid w:val="0"/>
                <w:sz w:val="30"/>
                <w:szCs w:val="30"/>
                <w:lang w:eastAsia="th-TH"/>
              </w:rPr>
              <w:t>-</w:t>
            </w:r>
          </w:p>
        </w:tc>
      </w:tr>
      <w:tr w:rsidR="00EB42BD" w:rsidRPr="00F8554D" w14:paraId="202CD169" w14:textId="77777777" w:rsidTr="00FD1433">
        <w:trPr>
          <w:trHeight w:val="399"/>
        </w:trPr>
        <w:tc>
          <w:tcPr>
            <w:tcW w:w="3484" w:type="dxa"/>
            <w:vAlign w:val="bottom"/>
          </w:tcPr>
          <w:p w14:paraId="707C2B4A" w14:textId="77777777" w:rsidR="00EB42BD" w:rsidRPr="000A6877" w:rsidRDefault="00EB42BD" w:rsidP="00C64382">
            <w:pPr>
              <w:pStyle w:val="ListParagraph"/>
              <w:numPr>
                <w:ilvl w:val="0"/>
                <w:numId w:val="12"/>
              </w:numPr>
              <w:ind w:left="355" w:hanging="180"/>
              <w:rPr>
                <w:rFonts w:ascii="Angsana New" w:eastAsia="Angsana New" w:hAnsi="Angsana New" w:cs="Angsana New"/>
                <w:sz w:val="30"/>
                <w:szCs w:val="30"/>
                <w:cs/>
              </w:rPr>
            </w:pPr>
            <w:r>
              <w:rPr>
                <w:rFonts w:ascii="Angsana New" w:eastAsia="Angsana New" w:hAnsi="Angsana New" w:cs="Angsana New" w:hint="cs"/>
                <w:sz w:val="30"/>
                <w:szCs w:val="30"/>
                <w:cs/>
              </w:rPr>
              <w:t>ที่ดิน อาคารและอุปกรณ์</w:t>
            </w:r>
          </w:p>
        </w:tc>
        <w:tc>
          <w:tcPr>
            <w:tcW w:w="1650" w:type="dxa"/>
          </w:tcPr>
          <w:p w14:paraId="6695A6A6" w14:textId="77777777" w:rsidR="00EB42BD" w:rsidRPr="00F459CF" w:rsidRDefault="00EB42BD">
            <w:pPr>
              <w:ind w:right="145"/>
              <w:jc w:val="right"/>
              <w:rPr>
                <w:rFonts w:ascii="Angsana New" w:hAnsi="Angsana New" w:cs="Angsana New"/>
                <w:sz w:val="30"/>
                <w:szCs w:val="30"/>
              </w:rPr>
            </w:pPr>
            <w:r w:rsidRPr="00F459CF">
              <w:rPr>
                <w:rFonts w:ascii="Angsana New" w:hAnsi="Angsana New" w:cs="Angsana New"/>
                <w:sz w:val="30"/>
                <w:szCs w:val="30"/>
              </w:rPr>
              <w:t>14,639,283.28</w:t>
            </w:r>
          </w:p>
        </w:tc>
        <w:tc>
          <w:tcPr>
            <w:tcW w:w="91" w:type="dxa"/>
          </w:tcPr>
          <w:p w14:paraId="16271662" w14:textId="77777777" w:rsidR="00EB42BD" w:rsidRPr="000A6877" w:rsidRDefault="00EB42BD">
            <w:pPr>
              <w:ind w:right="145"/>
              <w:jc w:val="right"/>
              <w:rPr>
                <w:rFonts w:ascii="Angsana New" w:hAnsi="Angsana New" w:cs="Angsana New"/>
                <w:sz w:val="30"/>
                <w:szCs w:val="30"/>
              </w:rPr>
            </w:pPr>
          </w:p>
        </w:tc>
        <w:tc>
          <w:tcPr>
            <w:tcW w:w="1602" w:type="dxa"/>
          </w:tcPr>
          <w:p w14:paraId="74926C8A" w14:textId="77777777" w:rsidR="00EB42BD" w:rsidRPr="000A6877" w:rsidRDefault="00EB42BD">
            <w:pPr>
              <w:ind w:right="145"/>
              <w:jc w:val="right"/>
              <w:rPr>
                <w:rFonts w:ascii="Angsana New" w:hAnsi="Angsana New" w:cs="Angsana New"/>
                <w:sz w:val="30"/>
                <w:szCs w:val="30"/>
                <w:cs/>
              </w:rPr>
            </w:pPr>
            <w:r w:rsidRPr="007C5C9B">
              <w:rPr>
                <w:rFonts w:ascii="Angsana New" w:hAnsi="Angsana New" w:cs="Angsana New"/>
                <w:sz w:val="30"/>
                <w:szCs w:val="30"/>
              </w:rPr>
              <w:t>14,639,283.28</w:t>
            </w:r>
          </w:p>
        </w:tc>
        <w:tc>
          <w:tcPr>
            <w:tcW w:w="141" w:type="dxa"/>
          </w:tcPr>
          <w:p w14:paraId="305ADA27" w14:textId="77777777" w:rsidR="00EB42BD" w:rsidRPr="000A6877" w:rsidRDefault="00EB42BD">
            <w:pPr>
              <w:ind w:right="426"/>
              <w:jc w:val="right"/>
              <w:rPr>
                <w:rFonts w:ascii="Angsana New" w:hAnsi="Angsana New" w:cs="Angsana New"/>
                <w:sz w:val="30"/>
                <w:szCs w:val="30"/>
              </w:rPr>
            </w:pPr>
          </w:p>
        </w:tc>
        <w:tc>
          <w:tcPr>
            <w:tcW w:w="1558" w:type="dxa"/>
          </w:tcPr>
          <w:p w14:paraId="286FD2ED" w14:textId="77777777" w:rsidR="00EB42BD" w:rsidRPr="00F459CF" w:rsidRDefault="00EB42BD">
            <w:pPr>
              <w:ind w:left="-30"/>
              <w:jc w:val="center"/>
              <w:rPr>
                <w:rFonts w:ascii="Angsana New" w:hAnsi="Angsana New" w:cs="Angsana New"/>
                <w:sz w:val="30"/>
                <w:szCs w:val="30"/>
                <w:cs/>
              </w:rPr>
            </w:pPr>
            <w:r w:rsidRPr="00F459CF">
              <w:rPr>
                <w:rFonts w:ascii="Angsana New" w:hAnsi="Angsana New" w:cs="Angsana New"/>
                <w:sz w:val="30"/>
                <w:szCs w:val="30"/>
              </w:rPr>
              <w:t>-</w:t>
            </w:r>
          </w:p>
        </w:tc>
        <w:tc>
          <w:tcPr>
            <w:tcW w:w="91" w:type="dxa"/>
          </w:tcPr>
          <w:p w14:paraId="64FB8FE2" w14:textId="77777777" w:rsidR="00EB42BD" w:rsidRPr="000A6877" w:rsidRDefault="00EB42BD">
            <w:pPr>
              <w:ind w:right="145"/>
              <w:jc w:val="right"/>
              <w:rPr>
                <w:rFonts w:ascii="Angsana New" w:hAnsi="Angsana New" w:cs="Angsana New"/>
                <w:sz w:val="30"/>
                <w:szCs w:val="30"/>
              </w:rPr>
            </w:pPr>
          </w:p>
        </w:tc>
        <w:tc>
          <w:tcPr>
            <w:tcW w:w="1531" w:type="dxa"/>
          </w:tcPr>
          <w:p w14:paraId="21CBBD60" w14:textId="77777777" w:rsidR="00EB42BD" w:rsidRPr="000A6877" w:rsidRDefault="00EB42BD">
            <w:pPr>
              <w:ind w:right="-29"/>
              <w:jc w:val="center"/>
              <w:rPr>
                <w:rFonts w:ascii="Angsana New" w:hAnsi="Angsana New" w:cs="Angsana New"/>
                <w:sz w:val="30"/>
                <w:szCs w:val="30"/>
                <w:cs/>
              </w:rPr>
            </w:pPr>
            <w:r w:rsidRPr="00592E9E">
              <w:rPr>
                <w:rFonts w:ascii="Angsana New" w:hAnsi="Angsana New" w:cs="Angsana New"/>
                <w:sz w:val="30"/>
                <w:szCs w:val="30"/>
              </w:rPr>
              <w:t>-</w:t>
            </w:r>
          </w:p>
        </w:tc>
      </w:tr>
      <w:tr w:rsidR="00EB42BD" w:rsidRPr="00F8554D" w14:paraId="1F9C2090" w14:textId="77777777" w:rsidTr="00FD1433">
        <w:trPr>
          <w:trHeight w:val="407"/>
        </w:trPr>
        <w:tc>
          <w:tcPr>
            <w:tcW w:w="3484" w:type="dxa"/>
            <w:vAlign w:val="bottom"/>
          </w:tcPr>
          <w:p w14:paraId="726A7232" w14:textId="77777777" w:rsidR="00EB42BD" w:rsidRPr="000A6877" w:rsidRDefault="00EB42BD">
            <w:pPr>
              <w:ind w:left="85"/>
              <w:jc w:val="center"/>
              <w:rPr>
                <w:rFonts w:ascii="Angsana New" w:hAnsi="Angsana New" w:cs="Angsana New"/>
                <w:sz w:val="30"/>
                <w:szCs w:val="30"/>
                <w:cs/>
              </w:rPr>
            </w:pPr>
            <w:r w:rsidRPr="000A6877">
              <w:rPr>
                <w:rFonts w:ascii="Angsana New" w:hAnsi="Angsana New" w:cs="Angsana New"/>
                <w:sz w:val="30"/>
                <w:szCs w:val="30"/>
                <w:cs/>
              </w:rPr>
              <w:t>รวม</w:t>
            </w:r>
          </w:p>
        </w:tc>
        <w:tc>
          <w:tcPr>
            <w:tcW w:w="1650" w:type="dxa"/>
            <w:tcBorders>
              <w:top w:val="single" w:sz="4" w:space="0" w:color="auto"/>
              <w:bottom w:val="double" w:sz="4" w:space="0" w:color="auto"/>
            </w:tcBorders>
          </w:tcPr>
          <w:p w14:paraId="78ABEC2F" w14:textId="77777777" w:rsidR="00EB42BD" w:rsidRPr="0073082B" w:rsidRDefault="00EB42BD">
            <w:pPr>
              <w:ind w:right="145"/>
              <w:jc w:val="right"/>
              <w:rPr>
                <w:rFonts w:ascii="Angsana New" w:hAnsi="Angsana New" w:cs="Angsana New"/>
                <w:sz w:val="30"/>
                <w:szCs w:val="30"/>
                <w:highlight w:val="yellow"/>
                <w:cs/>
              </w:rPr>
            </w:pPr>
            <w:r w:rsidRPr="004625A4">
              <w:rPr>
                <w:rFonts w:ascii="Angsana New" w:hAnsi="Angsana New" w:cs="Angsana New"/>
                <w:sz w:val="30"/>
                <w:szCs w:val="30"/>
              </w:rPr>
              <w:t>1,007,454,269.75</w:t>
            </w:r>
          </w:p>
        </w:tc>
        <w:tc>
          <w:tcPr>
            <w:tcW w:w="91" w:type="dxa"/>
          </w:tcPr>
          <w:p w14:paraId="7690C95F" w14:textId="77777777" w:rsidR="00EB42BD" w:rsidRPr="008E5742" w:rsidRDefault="00EB42BD">
            <w:pPr>
              <w:ind w:right="145"/>
              <w:jc w:val="right"/>
              <w:rPr>
                <w:rFonts w:ascii="Angsana New" w:hAnsi="Angsana New" w:cs="Angsana New"/>
                <w:sz w:val="30"/>
                <w:szCs w:val="30"/>
              </w:rPr>
            </w:pPr>
          </w:p>
        </w:tc>
        <w:tc>
          <w:tcPr>
            <w:tcW w:w="1602" w:type="dxa"/>
            <w:tcBorders>
              <w:top w:val="single" w:sz="4" w:space="0" w:color="auto"/>
              <w:bottom w:val="double" w:sz="4" w:space="0" w:color="auto"/>
            </w:tcBorders>
          </w:tcPr>
          <w:p w14:paraId="2B8A3CEC" w14:textId="77777777" w:rsidR="00EB42BD" w:rsidRPr="008E5742" w:rsidRDefault="00EB42BD">
            <w:pPr>
              <w:ind w:right="145"/>
              <w:jc w:val="right"/>
              <w:rPr>
                <w:rFonts w:ascii="Angsana New" w:hAnsi="Angsana New" w:cs="Angsana New"/>
                <w:sz w:val="30"/>
                <w:szCs w:val="30"/>
                <w:cs/>
              </w:rPr>
            </w:pPr>
            <w:r w:rsidRPr="001F6593">
              <w:rPr>
                <w:rFonts w:ascii="Angsana New" w:hAnsi="Angsana New" w:cs="Angsana New"/>
                <w:sz w:val="30"/>
                <w:szCs w:val="30"/>
              </w:rPr>
              <w:t>993,023,065.03</w:t>
            </w:r>
          </w:p>
        </w:tc>
        <w:tc>
          <w:tcPr>
            <w:tcW w:w="141" w:type="dxa"/>
          </w:tcPr>
          <w:p w14:paraId="714FE380" w14:textId="77777777" w:rsidR="00EB42BD" w:rsidRPr="000A6877" w:rsidRDefault="00EB42BD">
            <w:pPr>
              <w:ind w:right="426"/>
              <w:jc w:val="right"/>
              <w:rPr>
                <w:rFonts w:ascii="Angsana New" w:hAnsi="Angsana New" w:cs="Angsana New"/>
                <w:sz w:val="30"/>
                <w:szCs w:val="30"/>
              </w:rPr>
            </w:pPr>
          </w:p>
        </w:tc>
        <w:tc>
          <w:tcPr>
            <w:tcW w:w="1558" w:type="dxa"/>
            <w:tcBorders>
              <w:top w:val="single" w:sz="4" w:space="0" w:color="auto"/>
              <w:bottom w:val="double" w:sz="4" w:space="0" w:color="auto"/>
            </w:tcBorders>
          </w:tcPr>
          <w:p w14:paraId="20D7A76E" w14:textId="77777777" w:rsidR="00EB42BD" w:rsidRPr="0073082B" w:rsidRDefault="00EB42BD">
            <w:pPr>
              <w:ind w:right="145"/>
              <w:jc w:val="right"/>
              <w:rPr>
                <w:rFonts w:ascii="Angsana New" w:hAnsi="Angsana New" w:cs="Angsana New"/>
                <w:sz w:val="30"/>
                <w:szCs w:val="30"/>
                <w:highlight w:val="yellow"/>
                <w:cs/>
              </w:rPr>
            </w:pPr>
            <w:r w:rsidRPr="00FD54D1">
              <w:rPr>
                <w:rFonts w:ascii="Angsana New" w:hAnsi="Angsana New" w:cs="Angsana New"/>
                <w:sz w:val="30"/>
                <w:szCs w:val="30"/>
              </w:rPr>
              <w:t>377,372,501.77</w:t>
            </w:r>
          </w:p>
        </w:tc>
        <w:tc>
          <w:tcPr>
            <w:tcW w:w="91" w:type="dxa"/>
          </w:tcPr>
          <w:p w14:paraId="0C3ED93E" w14:textId="77777777" w:rsidR="00EB42BD" w:rsidRPr="000A6877" w:rsidRDefault="00EB42BD">
            <w:pPr>
              <w:ind w:right="145"/>
              <w:jc w:val="right"/>
              <w:rPr>
                <w:rFonts w:ascii="Angsana New" w:hAnsi="Angsana New" w:cs="Angsana New"/>
                <w:sz w:val="30"/>
                <w:szCs w:val="30"/>
              </w:rPr>
            </w:pPr>
          </w:p>
        </w:tc>
        <w:tc>
          <w:tcPr>
            <w:tcW w:w="1531" w:type="dxa"/>
            <w:tcBorders>
              <w:top w:val="single" w:sz="4" w:space="0" w:color="auto"/>
              <w:bottom w:val="double" w:sz="4" w:space="0" w:color="auto"/>
            </w:tcBorders>
          </w:tcPr>
          <w:p w14:paraId="6220CE6D" w14:textId="77777777" w:rsidR="00EB42BD" w:rsidRPr="000A6877" w:rsidRDefault="00EB42BD">
            <w:pPr>
              <w:ind w:right="145"/>
              <w:jc w:val="right"/>
              <w:rPr>
                <w:rFonts w:ascii="Angsana New" w:hAnsi="Angsana New" w:cs="Angsana New"/>
                <w:sz w:val="30"/>
                <w:szCs w:val="30"/>
                <w:cs/>
              </w:rPr>
            </w:pPr>
            <w:r w:rsidRPr="00336539">
              <w:rPr>
                <w:rFonts w:ascii="Angsana New" w:hAnsi="Angsana New" w:cs="Angsana New"/>
                <w:sz w:val="30"/>
                <w:szCs w:val="30"/>
              </w:rPr>
              <w:t>335,800,033.36</w:t>
            </w:r>
          </w:p>
        </w:tc>
      </w:tr>
    </w:tbl>
    <w:p w14:paraId="5735635A" w14:textId="77777777" w:rsidR="00282664" w:rsidRPr="00282664" w:rsidRDefault="00282664" w:rsidP="00282664">
      <w:pPr>
        <w:ind w:left="426" w:firstLine="850"/>
        <w:jc w:val="thaiDistribute"/>
        <w:rPr>
          <w:rFonts w:ascii="Angsana New" w:hAnsi="Angsana New" w:cs="Angsana New"/>
          <w:sz w:val="16"/>
          <w:szCs w:val="16"/>
        </w:rPr>
      </w:pPr>
    </w:p>
    <w:p w14:paraId="47750BE0" w14:textId="014F3874" w:rsidR="00282664" w:rsidRPr="00A65F04" w:rsidRDefault="00282664" w:rsidP="00282664">
      <w:pPr>
        <w:ind w:left="426" w:firstLine="850"/>
        <w:jc w:val="thaiDistribute"/>
        <w:rPr>
          <w:rFonts w:ascii="Angsana New" w:hAnsi="Angsana New" w:cs="Angsana New"/>
          <w:sz w:val="30"/>
          <w:szCs w:val="30"/>
        </w:rPr>
      </w:pPr>
      <w:r w:rsidRPr="00A65F04">
        <w:rPr>
          <w:rFonts w:ascii="Angsana New" w:hAnsi="Angsana New" w:cs="Angsana New" w:hint="cs"/>
          <w:sz w:val="30"/>
          <w:szCs w:val="30"/>
          <w:cs/>
        </w:rPr>
        <w:t xml:space="preserve">ณ วันที่ </w:t>
      </w:r>
      <w:r w:rsidRPr="00A65F04">
        <w:rPr>
          <w:rFonts w:ascii="Angsana New" w:hAnsi="Angsana New" w:cs="Angsana New" w:hint="cs"/>
          <w:sz w:val="30"/>
          <w:szCs w:val="30"/>
        </w:rPr>
        <w:t>31</w:t>
      </w:r>
      <w:r w:rsidRPr="00A65F04">
        <w:rPr>
          <w:rFonts w:ascii="Angsana New" w:hAnsi="Angsana New" w:cs="Angsana New" w:hint="cs"/>
          <w:sz w:val="30"/>
          <w:szCs w:val="30"/>
          <w:cs/>
        </w:rPr>
        <w:t xml:space="preserve"> ธันวาคม </w:t>
      </w:r>
      <w:r w:rsidRPr="00A65F04">
        <w:rPr>
          <w:rFonts w:ascii="Angsana New" w:hAnsi="Angsana New" w:cs="Angsana New" w:hint="cs"/>
          <w:sz w:val="30"/>
          <w:szCs w:val="30"/>
        </w:rPr>
        <w:t>256</w:t>
      </w:r>
      <w:r>
        <w:rPr>
          <w:rFonts w:ascii="Angsana New" w:hAnsi="Angsana New" w:cs="Angsana New"/>
          <w:sz w:val="30"/>
          <w:szCs w:val="30"/>
        </w:rPr>
        <w:t>8</w:t>
      </w:r>
      <w:r w:rsidRPr="00A65F04">
        <w:rPr>
          <w:rFonts w:ascii="Angsana New" w:hAnsi="Angsana New" w:cs="Angsana New" w:hint="cs"/>
          <w:sz w:val="30"/>
          <w:szCs w:val="30"/>
          <w:cs/>
        </w:rPr>
        <w:t xml:space="preserve"> และ </w:t>
      </w:r>
      <w:r w:rsidRPr="00A65F04">
        <w:rPr>
          <w:rFonts w:ascii="Angsana New" w:hAnsi="Angsana New" w:cs="Angsana New" w:hint="cs"/>
          <w:sz w:val="30"/>
          <w:szCs w:val="30"/>
        </w:rPr>
        <w:t>25</w:t>
      </w:r>
      <w:r w:rsidRPr="00A65F04">
        <w:rPr>
          <w:rFonts w:ascii="Angsana New" w:hAnsi="Angsana New" w:cs="Angsana New"/>
          <w:sz w:val="30"/>
          <w:szCs w:val="30"/>
        </w:rPr>
        <w:t>6</w:t>
      </w:r>
      <w:r>
        <w:rPr>
          <w:rFonts w:ascii="Angsana New" w:hAnsi="Angsana New" w:cs="Angsana New"/>
          <w:sz w:val="30"/>
          <w:szCs w:val="30"/>
        </w:rPr>
        <w:t>7</w:t>
      </w:r>
      <w:r w:rsidRPr="00A65F04">
        <w:rPr>
          <w:rFonts w:ascii="Angsana New" w:hAnsi="Angsana New" w:cs="Angsana New" w:hint="cs"/>
          <w:sz w:val="30"/>
          <w:szCs w:val="30"/>
          <w:cs/>
        </w:rPr>
        <w:t xml:space="preserve"> กลุ่ม</w:t>
      </w:r>
      <w:r w:rsidRPr="00A65F04">
        <w:rPr>
          <w:rFonts w:ascii="Angsana New" w:hAnsi="Angsana New" w:cs="Angsana New"/>
          <w:sz w:val="30"/>
          <w:szCs w:val="30"/>
          <w:cs/>
        </w:rPr>
        <w:t>บริษัท</w:t>
      </w:r>
      <w:r w:rsidRPr="00A65F04">
        <w:rPr>
          <w:rFonts w:ascii="Angsana New" w:hAnsi="Angsana New" w:cs="Angsana New" w:hint="cs"/>
          <w:sz w:val="30"/>
          <w:szCs w:val="30"/>
          <w:cs/>
        </w:rPr>
        <w:t xml:space="preserve">ฯ </w:t>
      </w:r>
      <w:r w:rsidRPr="00A65F04">
        <w:rPr>
          <w:rFonts w:ascii="Angsana New" w:hAnsi="Angsana New" w:cs="Angsana New"/>
          <w:sz w:val="30"/>
          <w:szCs w:val="30"/>
          <w:cs/>
        </w:rPr>
        <w:t>ไม่ได้รับรู้สินทรัพย์ภาษีเงินได้รอการตัดบัญชีข้างต้น เนื่องจาก</w:t>
      </w:r>
      <w:r w:rsidRPr="00A65F04">
        <w:rPr>
          <w:rFonts w:ascii="Angsana New" w:hAnsi="Angsana New" w:cs="Angsana New" w:hint="cs"/>
          <w:sz w:val="30"/>
          <w:szCs w:val="30"/>
          <w:cs/>
        </w:rPr>
        <w:t>กลุ่ม</w:t>
      </w:r>
      <w:r w:rsidRPr="00A65F04">
        <w:rPr>
          <w:rFonts w:ascii="Angsana New" w:hAnsi="Angsana New" w:cs="Angsana New"/>
          <w:sz w:val="30"/>
          <w:szCs w:val="30"/>
          <w:cs/>
        </w:rPr>
        <w:t>บริษัท</w:t>
      </w:r>
      <w:r w:rsidRPr="00A65F04">
        <w:rPr>
          <w:rFonts w:ascii="Angsana New" w:hAnsi="Angsana New" w:cs="Angsana New" w:hint="cs"/>
          <w:sz w:val="30"/>
          <w:szCs w:val="30"/>
          <w:cs/>
        </w:rPr>
        <w:t xml:space="preserve">ฯ </w:t>
      </w:r>
      <w:r w:rsidRPr="00A65F04">
        <w:rPr>
          <w:rFonts w:ascii="Angsana New" w:hAnsi="Angsana New" w:cs="Angsana New"/>
          <w:sz w:val="30"/>
          <w:szCs w:val="30"/>
          <w:cs/>
        </w:rPr>
        <w:t>ยังไม่มีความเป็นไปได้ค่อนข้างแน่ที่จะมีกำไรทางภาษีในอนาคตเพียงพอจนสามารถใช้ประโยชน์ทางภาษีนี้ได้</w:t>
      </w:r>
    </w:p>
    <w:p w14:paraId="3D63C6DA" w14:textId="77777777" w:rsidR="00EB42BD" w:rsidRDefault="00EB42BD" w:rsidP="00BC2F78">
      <w:pPr>
        <w:jc w:val="thaiDistribute"/>
        <w:rPr>
          <w:rFonts w:ascii="Angsana New" w:eastAsia="Times New Roman" w:hAnsi="Angsana New" w:cs="Angsana New"/>
          <w:b/>
          <w:bCs/>
          <w:sz w:val="30"/>
          <w:szCs w:val="30"/>
        </w:rPr>
      </w:pPr>
    </w:p>
    <w:p w14:paraId="1A8BF0A3" w14:textId="460F2165" w:rsidR="001262FA" w:rsidRDefault="001262FA" w:rsidP="0032785C">
      <w:pPr>
        <w:numPr>
          <w:ilvl w:val="0"/>
          <w:numId w:val="1"/>
        </w:numPr>
        <w:tabs>
          <w:tab w:val="clear" w:pos="360"/>
        </w:tabs>
        <w:ind w:left="450" w:hanging="426"/>
        <w:jc w:val="thaiDistribute"/>
        <w:rPr>
          <w:rFonts w:ascii="Angsana New" w:eastAsia="Times New Roman" w:hAnsi="Angsana New" w:cs="Angsana New"/>
          <w:b/>
          <w:bCs/>
          <w:sz w:val="30"/>
          <w:szCs w:val="30"/>
        </w:rPr>
      </w:pPr>
      <w:r>
        <w:rPr>
          <w:rFonts w:ascii="Angsana New" w:eastAsia="Times New Roman" w:hAnsi="Angsana New" w:cs="Angsana New" w:hint="cs"/>
          <w:b/>
          <w:bCs/>
          <w:sz w:val="30"/>
          <w:szCs w:val="30"/>
          <w:cs/>
        </w:rPr>
        <w:t>กำไรต่อหุ้น</w:t>
      </w:r>
    </w:p>
    <w:p w14:paraId="68EE9CB2" w14:textId="77777777" w:rsidR="001262FA" w:rsidRPr="00367757" w:rsidRDefault="001262FA" w:rsidP="001262FA">
      <w:pPr>
        <w:ind w:left="450"/>
        <w:jc w:val="thaiDistribute"/>
        <w:rPr>
          <w:rFonts w:ascii="Angsana New" w:eastAsia="Times New Roman" w:hAnsi="Angsana New" w:cs="Angsana New"/>
          <w:b/>
          <w:bCs/>
          <w:sz w:val="16"/>
          <w:szCs w:val="16"/>
        </w:rPr>
      </w:pPr>
    </w:p>
    <w:p w14:paraId="3D122441" w14:textId="77777777" w:rsidR="00367757" w:rsidRDefault="00367757" w:rsidP="00367757">
      <w:pPr>
        <w:ind w:left="426" w:firstLine="850"/>
        <w:jc w:val="thaiDistribute"/>
        <w:rPr>
          <w:rFonts w:ascii="Angsana New" w:hAnsi="Angsana New" w:cs="Angsana New"/>
          <w:spacing w:val="-2"/>
          <w:sz w:val="30"/>
          <w:szCs w:val="30"/>
        </w:rPr>
      </w:pPr>
      <w:r w:rsidRPr="000A6877">
        <w:rPr>
          <w:rFonts w:ascii="Angsana New" w:hAnsi="Angsana New" w:cs="Angsana New"/>
          <w:sz w:val="30"/>
          <w:szCs w:val="30"/>
          <w:cs/>
        </w:rPr>
        <w:t>กำไรต่อหุ้นขั้นพื้นฐาน คำนวณโดยการหารกำไรสำหรับ</w:t>
      </w:r>
      <w:r w:rsidRPr="000A6877">
        <w:rPr>
          <w:rFonts w:ascii="Angsana New" w:hAnsi="Angsana New" w:cs="Angsana New" w:hint="cs"/>
          <w:sz w:val="30"/>
          <w:szCs w:val="30"/>
          <w:cs/>
        </w:rPr>
        <w:t>งวด</w:t>
      </w:r>
      <w:r w:rsidRPr="000A6877">
        <w:rPr>
          <w:rFonts w:ascii="Angsana New" w:hAnsi="Angsana New" w:cs="Angsana New"/>
          <w:sz w:val="30"/>
          <w:szCs w:val="30"/>
          <w:cs/>
        </w:rPr>
        <w:t xml:space="preserve"> (ไม่รวมกำไรขาดทุนเบ็ดเสร็จอื่น) </w:t>
      </w:r>
      <w:r>
        <w:rPr>
          <w:rFonts w:ascii="Angsana New" w:hAnsi="Angsana New" w:cs="Angsana New" w:hint="cs"/>
          <w:sz w:val="30"/>
          <w:szCs w:val="30"/>
          <w:cs/>
        </w:rPr>
        <w:t xml:space="preserve">    </w:t>
      </w:r>
      <w:r w:rsidRPr="000A0E48">
        <w:rPr>
          <w:rFonts w:ascii="Angsana New" w:hAnsi="Angsana New" w:cs="Angsana New"/>
          <w:spacing w:val="-2"/>
          <w:sz w:val="30"/>
          <w:szCs w:val="30"/>
          <w:cs/>
        </w:rPr>
        <w:t>ที่เป็นของผู้ถือหุ้นสามัญด้วยจำนวนหุ้นสามัญถัวเฉลี่ยถ่วงน้ำหนักที่ชำระแล้วและออกจำหน่ายอยู่ในระหว่างปี</w:t>
      </w:r>
    </w:p>
    <w:p w14:paraId="4D6C8864" w14:textId="77777777" w:rsidR="0036746C" w:rsidRPr="000A0E48" w:rsidRDefault="0036746C" w:rsidP="00367757">
      <w:pPr>
        <w:ind w:left="426" w:firstLine="850"/>
        <w:jc w:val="thaiDistribute"/>
        <w:rPr>
          <w:rFonts w:ascii="Angsana New" w:hAnsi="Angsana New" w:cs="Angsana New"/>
          <w:spacing w:val="-2"/>
          <w:sz w:val="30"/>
          <w:szCs w:val="30"/>
        </w:rPr>
      </w:pPr>
    </w:p>
    <w:p w14:paraId="375D3E03" w14:textId="77777777" w:rsidR="0067674D" w:rsidRPr="0067674D" w:rsidRDefault="0067674D" w:rsidP="0067674D">
      <w:pPr>
        <w:numPr>
          <w:ilvl w:val="0"/>
          <w:numId w:val="1"/>
        </w:numPr>
        <w:tabs>
          <w:tab w:val="clear" w:pos="360"/>
        </w:tabs>
        <w:ind w:left="450" w:hanging="426"/>
        <w:jc w:val="thaiDistribute"/>
        <w:rPr>
          <w:rFonts w:ascii="Angsana New" w:eastAsia="Times New Roman" w:hAnsi="Angsana New" w:cs="Angsana New"/>
          <w:b/>
          <w:bCs/>
          <w:sz w:val="30"/>
          <w:szCs w:val="30"/>
        </w:rPr>
      </w:pPr>
      <w:r w:rsidRPr="0067674D">
        <w:rPr>
          <w:rFonts w:ascii="Angsana New" w:eastAsia="Times New Roman" w:hAnsi="Angsana New" w:cs="Angsana New"/>
          <w:b/>
          <w:bCs/>
          <w:sz w:val="30"/>
          <w:szCs w:val="30"/>
          <w:cs/>
        </w:rPr>
        <w:t>การบริหารจัดการทุน</w:t>
      </w:r>
    </w:p>
    <w:p w14:paraId="78308CC0" w14:textId="77777777" w:rsidR="001833D1" w:rsidRPr="001833D1" w:rsidRDefault="001833D1" w:rsidP="001833D1">
      <w:pPr>
        <w:ind w:left="450"/>
        <w:jc w:val="thaiDistribute"/>
        <w:rPr>
          <w:rFonts w:ascii="Angsana New" w:eastAsia="Times New Roman" w:hAnsi="Angsana New" w:cs="Angsana New"/>
          <w:b/>
          <w:bCs/>
          <w:sz w:val="16"/>
          <w:szCs w:val="16"/>
        </w:rPr>
      </w:pPr>
    </w:p>
    <w:p w14:paraId="0936D0E8" w14:textId="77777777" w:rsidR="001833D1" w:rsidRPr="001833D1" w:rsidRDefault="001833D1" w:rsidP="001833D1">
      <w:pPr>
        <w:ind w:left="426" w:firstLine="850"/>
        <w:jc w:val="thaiDistribute"/>
        <w:rPr>
          <w:rFonts w:ascii="Angsana New" w:hAnsi="Angsana New" w:cs="Angsana New"/>
          <w:sz w:val="30"/>
          <w:szCs w:val="30"/>
        </w:rPr>
      </w:pPr>
      <w:r w:rsidRPr="001833D1">
        <w:rPr>
          <w:rFonts w:ascii="Angsana New" w:hAnsi="Angsana New" w:cs="Angsana New"/>
          <w:sz w:val="30"/>
          <w:szCs w:val="30"/>
          <w:cs/>
        </w:rPr>
        <w:t>วัตถุประสงค์ของบริษัทฯ ในการบริหารจัดการทุน คือ การดำรงไว้ซึ่งความสามารถในการดำเนินงานอย่างต่อเนื่องและการดำรงไว้ซึ่งโครงสร้างของทุนที่เหมาะสม</w:t>
      </w:r>
    </w:p>
    <w:p w14:paraId="16F91360" w14:textId="77777777" w:rsidR="001833D1" w:rsidRPr="007971FC" w:rsidRDefault="001833D1" w:rsidP="001833D1">
      <w:pPr>
        <w:pStyle w:val="ListParagraph"/>
        <w:ind w:left="360"/>
        <w:jc w:val="thaiDistribute"/>
        <w:rPr>
          <w:rFonts w:ascii="Angsana New" w:hAnsi="Angsana New" w:cs="Angsana New"/>
          <w:sz w:val="16"/>
          <w:szCs w:val="16"/>
        </w:rPr>
      </w:pPr>
    </w:p>
    <w:p w14:paraId="6C68FB1A" w14:textId="0AD2F1F3" w:rsidR="001833D1" w:rsidRDefault="00967C59" w:rsidP="001833D1">
      <w:pPr>
        <w:ind w:left="426" w:firstLine="850"/>
        <w:jc w:val="thaiDistribute"/>
        <w:rPr>
          <w:rFonts w:ascii="Angsana New" w:hAnsi="Angsana New" w:cs="Angsana New"/>
          <w:sz w:val="30"/>
          <w:szCs w:val="30"/>
        </w:rPr>
      </w:pPr>
      <w:r>
        <w:rPr>
          <w:rFonts w:ascii="Angsana New" w:hAnsi="Angsana New" w:cs="Angsana New" w:hint="cs"/>
          <w:sz w:val="30"/>
          <w:szCs w:val="30"/>
          <w:cs/>
        </w:rPr>
        <w:t>กลุ่ม</w:t>
      </w:r>
      <w:r w:rsidR="001833D1" w:rsidRPr="001833D1">
        <w:rPr>
          <w:rFonts w:ascii="Angsana New" w:hAnsi="Angsana New" w:cs="Angsana New"/>
          <w:sz w:val="30"/>
          <w:szCs w:val="30"/>
          <w:cs/>
        </w:rPr>
        <w:t>บริษัทฯ กำกับดูแลส่วนทุนโดยใช้อัตราส่วนหนี้สินต่อทุนซึ่งคำนวณโดยการหารหนี้สิน</w:t>
      </w:r>
      <w:r>
        <w:rPr>
          <w:rFonts w:ascii="Angsana New" w:hAnsi="Angsana New" w:cs="Angsana New" w:hint="cs"/>
          <w:sz w:val="30"/>
          <w:szCs w:val="30"/>
          <w:cs/>
        </w:rPr>
        <w:t xml:space="preserve">         </w:t>
      </w:r>
      <w:r w:rsidR="001833D1" w:rsidRPr="001833D1">
        <w:rPr>
          <w:rFonts w:ascii="Angsana New" w:hAnsi="Angsana New" w:cs="Angsana New"/>
          <w:sz w:val="30"/>
          <w:szCs w:val="30"/>
          <w:cs/>
        </w:rPr>
        <w:t>ด้วยส่วนของผู้ถือหุ้นตามงบฐานะการเงิน</w:t>
      </w:r>
    </w:p>
    <w:p w14:paraId="104647A9" w14:textId="77777777" w:rsidR="00CA1637" w:rsidRDefault="00CA1637" w:rsidP="001833D1">
      <w:pPr>
        <w:ind w:left="426" w:firstLine="850"/>
        <w:jc w:val="thaiDistribute"/>
        <w:rPr>
          <w:rFonts w:ascii="Angsana New" w:hAnsi="Angsana New" w:cs="Angsana New"/>
          <w:sz w:val="30"/>
          <w:szCs w:val="30"/>
        </w:rPr>
      </w:pPr>
    </w:p>
    <w:p w14:paraId="3EAF12DE" w14:textId="77777777" w:rsidR="00CA1637" w:rsidRDefault="00CA1637" w:rsidP="001833D1">
      <w:pPr>
        <w:ind w:left="426" w:firstLine="850"/>
        <w:jc w:val="thaiDistribute"/>
        <w:rPr>
          <w:rFonts w:ascii="Angsana New" w:hAnsi="Angsana New" w:cs="Angsana New"/>
          <w:sz w:val="30"/>
          <w:szCs w:val="30"/>
        </w:rPr>
      </w:pPr>
    </w:p>
    <w:p w14:paraId="36E02E6E" w14:textId="77777777" w:rsidR="00CA1637" w:rsidRDefault="00CA1637" w:rsidP="001833D1">
      <w:pPr>
        <w:ind w:left="426" w:firstLine="850"/>
        <w:jc w:val="thaiDistribute"/>
        <w:rPr>
          <w:rFonts w:ascii="Angsana New" w:hAnsi="Angsana New" w:cs="Angsana New"/>
          <w:sz w:val="30"/>
          <w:szCs w:val="30"/>
        </w:rPr>
      </w:pPr>
    </w:p>
    <w:p w14:paraId="39AAC64D" w14:textId="77777777" w:rsidR="00CA1637" w:rsidRDefault="00CA1637" w:rsidP="001833D1">
      <w:pPr>
        <w:ind w:left="426" w:firstLine="850"/>
        <w:jc w:val="thaiDistribute"/>
        <w:rPr>
          <w:rFonts w:ascii="Angsana New" w:hAnsi="Angsana New" w:cs="Angsana New"/>
          <w:sz w:val="30"/>
          <w:szCs w:val="30"/>
        </w:rPr>
      </w:pPr>
    </w:p>
    <w:p w14:paraId="533481D1" w14:textId="64F0B029" w:rsidR="001833D1" w:rsidRPr="001833D1" w:rsidRDefault="001833D1" w:rsidP="001833D1">
      <w:pPr>
        <w:ind w:left="426" w:firstLine="850"/>
        <w:jc w:val="thaiDistribute"/>
        <w:rPr>
          <w:rFonts w:ascii="Angsana New" w:hAnsi="Angsana New" w:cs="Angsana New"/>
          <w:sz w:val="30"/>
          <w:szCs w:val="30"/>
        </w:rPr>
      </w:pPr>
      <w:r w:rsidRPr="001833D1">
        <w:rPr>
          <w:rFonts w:ascii="Angsana New" w:hAnsi="Angsana New" w:cs="Angsana New"/>
          <w:sz w:val="30"/>
          <w:szCs w:val="30"/>
          <w:cs/>
        </w:rPr>
        <w:t>ณ วันที่</w:t>
      </w:r>
      <w:r w:rsidRPr="001833D1">
        <w:rPr>
          <w:rFonts w:ascii="Angsana New" w:hAnsi="Angsana New" w:cs="Angsana New" w:hint="cs"/>
          <w:sz w:val="30"/>
          <w:szCs w:val="30"/>
          <w:cs/>
        </w:rPr>
        <w:t xml:space="preserve"> </w:t>
      </w:r>
      <w:r w:rsidRPr="001833D1">
        <w:rPr>
          <w:rFonts w:ascii="Angsana New" w:hAnsi="Angsana New" w:cs="Angsana New"/>
          <w:sz w:val="30"/>
          <w:szCs w:val="30"/>
        </w:rPr>
        <w:t>31</w:t>
      </w:r>
      <w:r w:rsidRPr="001833D1">
        <w:rPr>
          <w:rFonts w:ascii="Angsana New" w:hAnsi="Angsana New" w:cs="Angsana New" w:hint="cs"/>
          <w:sz w:val="30"/>
          <w:szCs w:val="30"/>
          <w:cs/>
        </w:rPr>
        <w:t xml:space="preserve"> </w:t>
      </w:r>
      <w:r w:rsidRPr="001833D1">
        <w:rPr>
          <w:rFonts w:ascii="Angsana New" w:hAnsi="Angsana New" w:cs="Angsana New"/>
          <w:sz w:val="30"/>
          <w:szCs w:val="30"/>
          <w:cs/>
        </w:rPr>
        <w:t>ธันวาคม</w:t>
      </w:r>
      <w:r w:rsidRPr="001833D1">
        <w:rPr>
          <w:rFonts w:ascii="Angsana New" w:hAnsi="Angsana New" w:cs="Angsana New" w:hint="cs"/>
          <w:sz w:val="30"/>
          <w:szCs w:val="30"/>
          <w:cs/>
        </w:rPr>
        <w:t xml:space="preserve"> </w:t>
      </w:r>
      <w:r w:rsidRPr="001833D1">
        <w:rPr>
          <w:rFonts w:ascii="Angsana New" w:hAnsi="Angsana New" w:cs="Angsana New"/>
          <w:sz w:val="30"/>
          <w:szCs w:val="30"/>
        </w:rPr>
        <w:t>256</w:t>
      </w:r>
      <w:r w:rsidR="007D294D">
        <w:rPr>
          <w:rFonts w:ascii="Angsana New" w:hAnsi="Angsana New" w:cs="Angsana New"/>
          <w:sz w:val="30"/>
          <w:szCs w:val="30"/>
        </w:rPr>
        <w:t>8</w:t>
      </w:r>
      <w:r w:rsidRPr="001833D1">
        <w:rPr>
          <w:rFonts w:ascii="Angsana New" w:hAnsi="Angsana New" w:cs="Angsana New" w:hint="cs"/>
          <w:sz w:val="30"/>
          <w:szCs w:val="30"/>
          <w:cs/>
        </w:rPr>
        <w:t xml:space="preserve"> </w:t>
      </w:r>
      <w:r w:rsidRPr="001833D1">
        <w:rPr>
          <w:rFonts w:ascii="Angsana New" w:hAnsi="Angsana New" w:cs="Angsana New"/>
          <w:sz w:val="30"/>
          <w:szCs w:val="30"/>
          <w:cs/>
        </w:rPr>
        <w:t>และ</w:t>
      </w:r>
      <w:r w:rsidRPr="001833D1">
        <w:rPr>
          <w:rFonts w:ascii="Angsana New" w:hAnsi="Angsana New" w:cs="Angsana New" w:hint="cs"/>
          <w:sz w:val="30"/>
          <w:szCs w:val="30"/>
          <w:cs/>
        </w:rPr>
        <w:t xml:space="preserve"> </w:t>
      </w:r>
      <w:r w:rsidRPr="001833D1">
        <w:rPr>
          <w:rFonts w:ascii="Angsana New" w:hAnsi="Angsana New" w:cs="Angsana New"/>
          <w:sz w:val="30"/>
          <w:szCs w:val="30"/>
        </w:rPr>
        <w:t>256</w:t>
      </w:r>
      <w:r w:rsidR="007D294D">
        <w:rPr>
          <w:rFonts w:ascii="Angsana New" w:hAnsi="Angsana New" w:cs="Angsana New"/>
          <w:sz w:val="30"/>
          <w:szCs w:val="30"/>
        </w:rPr>
        <w:t>7</w:t>
      </w:r>
      <w:r w:rsidRPr="001833D1">
        <w:rPr>
          <w:rFonts w:ascii="Angsana New" w:hAnsi="Angsana New" w:cs="Angsana New" w:hint="cs"/>
          <w:sz w:val="30"/>
          <w:szCs w:val="30"/>
          <w:cs/>
        </w:rPr>
        <w:t xml:space="preserve"> </w:t>
      </w:r>
      <w:r w:rsidRPr="001833D1">
        <w:rPr>
          <w:rFonts w:ascii="Angsana New" w:hAnsi="Angsana New" w:cs="Angsana New"/>
          <w:sz w:val="30"/>
          <w:szCs w:val="30"/>
          <w:cs/>
        </w:rPr>
        <w:t>อัตราส่วนหนี้สินต่อทุนแสดงได้ดังนี้</w:t>
      </w:r>
    </w:p>
    <w:tbl>
      <w:tblPr>
        <w:tblW w:w="9720" w:type="dxa"/>
        <w:tblInd w:w="360" w:type="dxa"/>
        <w:tblLayout w:type="fixed"/>
        <w:tblCellMar>
          <w:left w:w="0" w:type="dxa"/>
          <w:right w:w="0" w:type="dxa"/>
        </w:tblCellMar>
        <w:tblLook w:val="0000" w:firstRow="0" w:lastRow="0" w:firstColumn="0" w:lastColumn="0" w:noHBand="0" w:noVBand="0"/>
      </w:tblPr>
      <w:tblGrid>
        <w:gridCol w:w="2970"/>
        <w:gridCol w:w="1620"/>
        <w:gridCol w:w="90"/>
        <w:gridCol w:w="1620"/>
        <w:gridCol w:w="90"/>
        <w:gridCol w:w="1620"/>
        <w:gridCol w:w="90"/>
        <w:gridCol w:w="1620"/>
      </w:tblGrid>
      <w:tr w:rsidR="001833D1" w:rsidRPr="001833D1" w14:paraId="6FE57818" w14:textId="77777777">
        <w:tc>
          <w:tcPr>
            <w:tcW w:w="2970" w:type="dxa"/>
          </w:tcPr>
          <w:p w14:paraId="20651847" w14:textId="77777777" w:rsidR="001833D1" w:rsidRPr="00B21153" w:rsidRDefault="001833D1">
            <w:pPr>
              <w:rPr>
                <w:rFonts w:ascii="Angsana New" w:hAnsi="Angsana New" w:cs="Angsana New"/>
                <w:snapToGrid w:val="0"/>
                <w:color w:val="000000"/>
                <w:cs/>
                <w:lang w:eastAsia="th-TH"/>
              </w:rPr>
            </w:pPr>
          </w:p>
        </w:tc>
        <w:tc>
          <w:tcPr>
            <w:tcW w:w="3330" w:type="dxa"/>
            <w:gridSpan w:val="3"/>
          </w:tcPr>
          <w:p w14:paraId="61611E1A" w14:textId="77777777" w:rsidR="001833D1" w:rsidRPr="00B21153" w:rsidRDefault="001833D1">
            <w:pPr>
              <w:jc w:val="center"/>
              <w:rPr>
                <w:rFonts w:ascii="Angsana New" w:hAnsi="Angsana New" w:cs="Angsana New"/>
                <w:snapToGrid w:val="0"/>
                <w:color w:val="000000"/>
                <w:lang w:eastAsia="th-TH"/>
              </w:rPr>
            </w:pPr>
            <w:r w:rsidRPr="00B21153">
              <w:rPr>
                <w:rFonts w:ascii="Angsana New" w:hAnsi="Angsana New" w:cs="Angsana New"/>
                <w:snapToGrid w:val="0"/>
                <w:color w:val="000000"/>
                <w:cs/>
                <w:lang w:eastAsia="th-TH"/>
              </w:rPr>
              <w:t>งบการเงินรวม</w:t>
            </w:r>
          </w:p>
        </w:tc>
        <w:tc>
          <w:tcPr>
            <w:tcW w:w="90" w:type="dxa"/>
          </w:tcPr>
          <w:p w14:paraId="65CCC221" w14:textId="77777777" w:rsidR="001833D1" w:rsidRPr="00B21153" w:rsidRDefault="001833D1">
            <w:pPr>
              <w:jc w:val="center"/>
              <w:rPr>
                <w:rFonts w:ascii="Angsana New" w:hAnsi="Angsana New" w:cs="Angsana New"/>
                <w:snapToGrid w:val="0"/>
                <w:color w:val="000000"/>
                <w:cs/>
                <w:lang w:eastAsia="th-TH"/>
              </w:rPr>
            </w:pPr>
          </w:p>
        </w:tc>
        <w:tc>
          <w:tcPr>
            <w:tcW w:w="3330" w:type="dxa"/>
            <w:gridSpan w:val="3"/>
          </w:tcPr>
          <w:p w14:paraId="7B406166" w14:textId="77777777" w:rsidR="001833D1" w:rsidRPr="00B21153" w:rsidRDefault="001833D1">
            <w:pPr>
              <w:jc w:val="center"/>
              <w:rPr>
                <w:rFonts w:ascii="Angsana New" w:hAnsi="Angsana New" w:cs="Angsana New"/>
                <w:snapToGrid w:val="0"/>
                <w:color w:val="000000"/>
                <w:cs/>
                <w:lang w:eastAsia="th-TH"/>
              </w:rPr>
            </w:pPr>
            <w:r w:rsidRPr="00B21153">
              <w:rPr>
                <w:rFonts w:ascii="Angsana New" w:hAnsi="Angsana New" w:cs="Angsana New"/>
                <w:snapToGrid w:val="0"/>
                <w:color w:val="000000"/>
                <w:cs/>
                <w:lang w:eastAsia="th-TH"/>
              </w:rPr>
              <w:t>งบการเงินเฉพาะกิจการ</w:t>
            </w:r>
          </w:p>
        </w:tc>
      </w:tr>
      <w:tr w:rsidR="001833D1" w:rsidRPr="001833D1" w14:paraId="235C51BB" w14:textId="77777777">
        <w:tc>
          <w:tcPr>
            <w:tcW w:w="2970" w:type="dxa"/>
          </w:tcPr>
          <w:p w14:paraId="513D1C3D" w14:textId="77777777" w:rsidR="001833D1" w:rsidRPr="00B21153" w:rsidRDefault="001833D1">
            <w:pPr>
              <w:rPr>
                <w:rFonts w:ascii="Angsana New" w:hAnsi="Angsana New" w:cs="Angsana New"/>
                <w:snapToGrid w:val="0"/>
                <w:color w:val="000000"/>
                <w:cs/>
                <w:lang w:eastAsia="th-TH"/>
              </w:rPr>
            </w:pPr>
          </w:p>
        </w:tc>
        <w:tc>
          <w:tcPr>
            <w:tcW w:w="3330" w:type="dxa"/>
            <w:gridSpan w:val="3"/>
          </w:tcPr>
          <w:p w14:paraId="3071432D" w14:textId="77777777" w:rsidR="001833D1" w:rsidRPr="00B21153" w:rsidRDefault="001833D1">
            <w:pPr>
              <w:jc w:val="center"/>
              <w:rPr>
                <w:rFonts w:ascii="Angsana New" w:hAnsi="Angsana New" w:cs="Angsana New"/>
                <w:snapToGrid w:val="0"/>
                <w:color w:val="000000"/>
                <w:lang w:eastAsia="th-TH"/>
              </w:rPr>
            </w:pPr>
            <w:r w:rsidRPr="00B21153">
              <w:rPr>
                <w:rFonts w:ascii="Angsana New" w:hAnsi="Angsana New" w:cs="Angsana New"/>
                <w:snapToGrid w:val="0"/>
                <w:color w:val="000000"/>
                <w:cs/>
                <w:lang w:eastAsia="th-TH"/>
              </w:rPr>
              <w:t>ณ วันที่</w:t>
            </w:r>
            <w:r w:rsidRPr="00B21153">
              <w:rPr>
                <w:rFonts w:ascii="Angsana New" w:hAnsi="Angsana New" w:cs="Angsana New" w:hint="cs"/>
                <w:snapToGrid w:val="0"/>
                <w:color w:val="000000"/>
                <w:cs/>
                <w:lang w:eastAsia="th-TH"/>
              </w:rPr>
              <w:t xml:space="preserve"> </w:t>
            </w:r>
            <w:r w:rsidRPr="00B21153">
              <w:rPr>
                <w:rFonts w:ascii="Angsana New" w:hAnsi="Angsana New" w:cs="Angsana New"/>
                <w:snapToGrid w:val="0"/>
                <w:color w:val="000000"/>
                <w:lang w:eastAsia="th-TH"/>
              </w:rPr>
              <w:t xml:space="preserve">31 </w:t>
            </w:r>
            <w:r w:rsidRPr="00B21153">
              <w:rPr>
                <w:rFonts w:ascii="Angsana New" w:hAnsi="Angsana New" w:cs="Angsana New"/>
                <w:snapToGrid w:val="0"/>
                <w:color w:val="000000"/>
                <w:cs/>
                <w:lang w:eastAsia="th-TH"/>
              </w:rPr>
              <w:t>ธันวาคม</w:t>
            </w:r>
          </w:p>
        </w:tc>
        <w:tc>
          <w:tcPr>
            <w:tcW w:w="90" w:type="dxa"/>
          </w:tcPr>
          <w:p w14:paraId="042AE839" w14:textId="77777777" w:rsidR="001833D1" w:rsidRPr="00B21153" w:rsidRDefault="001833D1">
            <w:pPr>
              <w:jc w:val="center"/>
              <w:rPr>
                <w:rFonts w:ascii="Angsana New" w:hAnsi="Angsana New" w:cs="Angsana New"/>
                <w:snapToGrid w:val="0"/>
                <w:color w:val="000000"/>
                <w:lang w:eastAsia="th-TH"/>
              </w:rPr>
            </w:pPr>
          </w:p>
        </w:tc>
        <w:tc>
          <w:tcPr>
            <w:tcW w:w="3330" w:type="dxa"/>
            <w:gridSpan w:val="3"/>
          </w:tcPr>
          <w:p w14:paraId="7D1B8222" w14:textId="77777777" w:rsidR="001833D1" w:rsidRPr="00B21153" w:rsidRDefault="001833D1">
            <w:pPr>
              <w:jc w:val="center"/>
              <w:rPr>
                <w:rFonts w:ascii="Angsana New" w:hAnsi="Angsana New" w:cs="Angsana New"/>
                <w:snapToGrid w:val="0"/>
                <w:color w:val="000000"/>
                <w:lang w:eastAsia="th-TH"/>
              </w:rPr>
            </w:pPr>
            <w:r w:rsidRPr="00B21153">
              <w:rPr>
                <w:rFonts w:ascii="Angsana New" w:hAnsi="Angsana New" w:cs="Angsana New"/>
                <w:snapToGrid w:val="0"/>
                <w:color w:val="000000"/>
                <w:cs/>
                <w:lang w:eastAsia="th-TH"/>
              </w:rPr>
              <w:t>ณ วันที่</w:t>
            </w:r>
            <w:r w:rsidRPr="00B21153">
              <w:rPr>
                <w:rFonts w:ascii="Angsana New" w:hAnsi="Angsana New" w:cs="Angsana New" w:hint="cs"/>
                <w:snapToGrid w:val="0"/>
                <w:color w:val="000000"/>
                <w:cs/>
                <w:lang w:eastAsia="th-TH"/>
              </w:rPr>
              <w:t xml:space="preserve"> </w:t>
            </w:r>
            <w:r w:rsidRPr="00B21153">
              <w:rPr>
                <w:rFonts w:ascii="Angsana New" w:hAnsi="Angsana New" w:cs="Angsana New"/>
                <w:snapToGrid w:val="0"/>
                <w:color w:val="000000"/>
                <w:lang w:eastAsia="th-TH"/>
              </w:rPr>
              <w:t xml:space="preserve">31 </w:t>
            </w:r>
            <w:r w:rsidRPr="00B21153">
              <w:rPr>
                <w:rFonts w:ascii="Angsana New" w:hAnsi="Angsana New" w:cs="Angsana New"/>
                <w:snapToGrid w:val="0"/>
                <w:color w:val="000000"/>
                <w:cs/>
                <w:lang w:eastAsia="th-TH"/>
              </w:rPr>
              <w:t>ธันวาค</w:t>
            </w:r>
            <w:r w:rsidRPr="00B21153">
              <w:rPr>
                <w:rFonts w:ascii="Angsana New" w:hAnsi="Angsana New" w:cs="Angsana New" w:hint="cs"/>
                <w:snapToGrid w:val="0"/>
                <w:color w:val="000000"/>
                <w:cs/>
                <w:lang w:eastAsia="th-TH"/>
              </w:rPr>
              <w:t>ม</w:t>
            </w:r>
          </w:p>
        </w:tc>
      </w:tr>
      <w:tr w:rsidR="007D294D" w:rsidRPr="001833D1" w14:paraId="29EBFE91" w14:textId="77777777">
        <w:tc>
          <w:tcPr>
            <w:tcW w:w="2970" w:type="dxa"/>
          </w:tcPr>
          <w:p w14:paraId="27B844AF" w14:textId="77777777" w:rsidR="007D294D" w:rsidRPr="00B21153" w:rsidRDefault="007D294D" w:rsidP="007D294D">
            <w:pPr>
              <w:rPr>
                <w:rFonts w:ascii="Angsana New" w:hAnsi="Angsana New" w:cs="Angsana New"/>
                <w:snapToGrid w:val="0"/>
                <w:color w:val="000000"/>
                <w:cs/>
                <w:lang w:eastAsia="th-TH"/>
              </w:rPr>
            </w:pPr>
          </w:p>
        </w:tc>
        <w:tc>
          <w:tcPr>
            <w:tcW w:w="1620" w:type="dxa"/>
          </w:tcPr>
          <w:p w14:paraId="632FA791" w14:textId="0022FE5B" w:rsidR="007D294D" w:rsidRPr="00B21153" w:rsidRDefault="007D294D" w:rsidP="007D294D">
            <w:pPr>
              <w:jc w:val="center"/>
              <w:rPr>
                <w:rFonts w:ascii="Angsana New" w:hAnsi="Angsana New" w:cs="Angsana New"/>
                <w:snapToGrid w:val="0"/>
                <w:color w:val="000000"/>
                <w:u w:val="single"/>
                <w:lang w:eastAsia="th-TH"/>
              </w:rPr>
            </w:pPr>
            <w:r w:rsidRPr="00B21153">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363C5625" w14:textId="77777777" w:rsidR="007D294D" w:rsidRPr="00B21153" w:rsidRDefault="007D294D" w:rsidP="007D294D">
            <w:pPr>
              <w:jc w:val="center"/>
              <w:rPr>
                <w:rFonts w:ascii="Angsana New" w:hAnsi="Angsana New" w:cs="Angsana New"/>
                <w:snapToGrid w:val="0"/>
                <w:color w:val="000000"/>
                <w:u w:val="single"/>
                <w:lang w:eastAsia="th-TH"/>
              </w:rPr>
            </w:pPr>
          </w:p>
        </w:tc>
        <w:tc>
          <w:tcPr>
            <w:tcW w:w="1620" w:type="dxa"/>
          </w:tcPr>
          <w:p w14:paraId="43C19592" w14:textId="4F36C84A" w:rsidR="007D294D" w:rsidRPr="00B21153" w:rsidRDefault="007D294D" w:rsidP="007D294D">
            <w:pPr>
              <w:jc w:val="center"/>
              <w:rPr>
                <w:rFonts w:ascii="Angsana New" w:hAnsi="Angsana New" w:cs="Angsana New"/>
                <w:snapToGrid w:val="0"/>
                <w:color w:val="000000"/>
                <w:u w:val="single"/>
                <w:lang w:eastAsia="th-TH"/>
              </w:rPr>
            </w:pPr>
            <w:r w:rsidRPr="00B21153">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c>
          <w:tcPr>
            <w:tcW w:w="90" w:type="dxa"/>
          </w:tcPr>
          <w:p w14:paraId="7493CA7E" w14:textId="77777777" w:rsidR="007D294D" w:rsidRPr="00B21153" w:rsidRDefault="007D294D" w:rsidP="007D294D">
            <w:pPr>
              <w:jc w:val="center"/>
              <w:rPr>
                <w:rFonts w:ascii="Angsana New" w:hAnsi="Angsana New" w:cs="Angsana New"/>
                <w:snapToGrid w:val="0"/>
                <w:color w:val="000000"/>
                <w:u w:val="single"/>
                <w:lang w:eastAsia="th-TH"/>
              </w:rPr>
            </w:pPr>
          </w:p>
        </w:tc>
        <w:tc>
          <w:tcPr>
            <w:tcW w:w="1620" w:type="dxa"/>
          </w:tcPr>
          <w:p w14:paraId="64CC3669" w14:textId="4AD476F2" w:rsidR="007D294D" w:rsidRPr="00B21153" w:rsidRDefault="007D294D" w:rsidP="007D294D">
            <w:pPr>
              <w:jc w:val="center"/>
              <w:rPr>
                <w:rFonts w:ascii="Angsana New" w:hAnsi="Angsana New" w:cs="Angsana New"/>
                <w:snapToGrid w:val="0"/>
                <w:color w:val="000000"/>
                <w:u w:val="single"/>
                <w:lang w:eastAsia="th-TH"/>
              </w:rPr>
            </w:pPr>
            <w:r w:rsidRPr="00B21153">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8</w:t>
            </w:r>
          </w:p>
        </w:tc>
        <w:tc>
          <w:tcPr>
            <w:tcW w:w="90" w:type="dxa"/>
          </w:tcPr>
          <w:p w14:paraId="0950570E" w14:textId="77777777" w:rsidR="007D294D" w:rsidRPr="00B21153" w:rsidRDefault="007D294D" w:rsidP="007D294D">
            <w:pPr>
              <w:jc w:val="center"/>
              <w:rPr>
                <w:rFonts w:ascii="Angsana New" w:hAnsi="Angsana New" w:cs="Angsana New"/>
                <w:snapToGrid w:val="0"/>
                <w:color w:val="000000"/>
                <w:u w:val="single"/>
                <w:lang w:eastAsia="th-TH"/>
              </w:rPr>
            </w:pPr>
          </w:p>
        </w:tc>
        <w:tc>
          <w:tcPr>
            <w:tcW w:w="1620" w:type="dxa"/>
          </w:tcPr>
          <w:p w14:paraId="6A285FB1" w14:textId="6CF024C4" w:rsidR="007D294D" w:rsidRPr="00B21153" w:rsidRDefault="007D294D" w:rsidP="007D294D">
            <w:pPr>
              <w:jc w:val="center"/>
              <w:rPr>
                <w:rFonts w:ascii="Angsana New" w:hAnsi="Angsana New" w:cs="Angsana New"/>
                <w:snapToGrid w:val="0"/>
                <w:color w:val="000000"/>
                <w:u w:val="single"/>
                <w:lang w:eastAsia="th-TH"/>
              </w:rPr>
            </w:pPr>
            <w:r w:rsidRPr="00B21153">
              <w:rPr>
                <w:rFonts w:ascii="Angsana New" w:hAnsi="Angsana New" w:cs="Angsana New"/>
                <w:snapToGrid w:val="0"/>
                <w:color w:val="000000"/>
                <w:u w:val="single"/>
                <w:lang w:eastAsia="th-TH"/>
              </w:rPr>
              <w:t>256</w:t>
            </w:r>
            <w:r>
              <w:rPr>
                <w:rFonts w:ascii="Angsana New" w:hAnsi="Angsana New" w:cs="Angsana New"/>
                <w:snapToGrid w:val="0"/>
                <w:color w:val="000000"/>
                <w:u w:val="single"/>
                <w:lang w:eastAsia="th-TH"/>
              </w:rPr>
              <w:t>7</w:t>
            </w:r>
          </w:p>
        </w:tc>
      </w:tr>
      <w:tr w:rsidR="007D294D" w:rsidRPr="001833D1" w14:paraId="093A5D26" w14:textId="77777777">
        <w:tc>
          <w:tcPr>
            <w:tcW w:w="2970" w:type="dxa"/>
          </w:tcPr>
          <w:p w14:paraId="5D91BE6A" w14:textId="77777777" w:rsidR="007D294D" w:rsidRPr="00B21153" w:rsidRDefault="007D294D" w:rsidP="007D294D">
            <w:pPr>
              <w:rPr>
                <w:rFonts w:ascii="Angsana New" w:hAnsi="Angsana New" w:cs="Angsana New"/>
                <w:snapToGrid w:val="0"/>
                <w:color w:val="000000"/>
                <w:cs/>
                <w:lang w:eastAsia="th-TH"/>
              </w:rPr>
            </w:pPr>
            <w:r w:rsidRPr="00B21153">
              <w:rPr>
                <w:rFonts w:ascii="Angsana New" w:hAnsi="Angsana New" w:cs="Angsana New" w:hint="cs"/>
                <w:cs/>
              </w:rPr>
              <w:t>หนี้สิน (บาท)</w:t>
            </w:r>
          </w:p>
        </w:tc>
        <w:tc>
          <w:tcPr>
            <w:tcW w:w="1620" w:type="dxa"/>
          </w:tcPr>
          <w:p w14:paraId="3B42DC1F" w14:textId="63867333" w:rsidR="007D294D" w:rsidRPr="00B21153" w:rsidRDefault="00CA1637" w:rsidP="007D294D">
            <w:pPr>
              <w:ind w:right="142"/>
              <w:jc w:val="right"/>
              <w:rPr>
                <w:rFonts w:ascii="Angsana New" w:hAnsi="Angsana New" w:cs="Angsana New"/>
                <w:snapToGrid w:val="0"/>
                <w:color w:val="000000"/>
                <w:highlight w:val="yellow"/>
                <w:lang w:eastAsia="th-TH"/>
              </w:rPr>
            </w:pPr>
            <w:r w:rsidRPr="00CA1637">
              <w:rPr>
                <w:rFonts w:ascii="Angsana New" w:hAnsi="Angsana New" w:cs="Angsana New"/>
                <w:snapToGrid w:val="0"/>
                <w:color w:val="000000"/>
                <w:cs/>
                <w:lang w:eastAsia="th-TH"/>
              </w:rPr>
              <w:t>546</w:t>
            </w:r>
            <w:r w:rsidRPr="00CA1637">
              <w:rPr>
                <w:rFonts w:ascii="Angsana New" w:hAnsi="Angsana New" w:cs="Angsana New"/>
                <w:snapToGrid w:val="0"/>
                <w:color w:val="000000"/>
                <w:lang w:eastAsia="th-TH"/>
              </w:rPr>
              <w:t>,</w:t>
            </w:r>
            <w:r w:rsidRPr="00CA1637">
              <w:rPr>
                <w:rFonts w:ascii="Angsana New" w:hAnsi="Angsana New" w:cs="Angsana New"/>
                <w:snapToGrid w:val="0"/>
                <w:color w:val="000000"/>
                <w:cs/>
                <w:lang w:eastAsia="th-TH"/>
              </w:rPr>
              <w:t>192</w:t>
            </w:r>
            <w:r w:rsidRPr="00CA1637">
              <w:rPr>
                <w:rFonts w:ascii="Angsana New" w:hAnsi="Angsana New" w:cs="Angsana New"/>
                <w:snapToGrid w:val="0"/>
                <w:color w:val="000000"/>
                <w:lang w:eastAsia="th-TH"/>
              </w:rPr>
              <w:t>,</w:t>
            </w:r>
            <w:r w:rsidRPr="00CA1637">
              <w:rPr>
                <w:rFonts w:ascii="Angsana New" w:hAnsi="Angsana New" w:cs="Angsana New"/>
                <w:snapToGrid w:val="0"/>
                <w:color w:val="000000"/>
                <w:cs/>
                <w:lang w:eastAsia="th-TH"/>
              </w:rPr>
              <w:t>205.19</w:t>
            </w:r>
          </w:p>
        </w:tc>
        <w:tc>
          <w:tcPr>
            <w:tcW w:w="90" w:type="dxa"/>
          </w:tcPr>
          <w:p w14:paraId="0F037585" w14:textId="77777777" w:rsidR="007D294D" w:rsidRPr="00B21153" w:rsidRDefault="007D294D" w:rsidP="007D294D">
            <w:pPr>
              <w:ind w:right="142"/>
              <w:jc w:val="both"/>
              <w:rPr>
                <w:rFonts w:ascii="Angsana New" w:hAnsi="Angsana New" w:cs="Angsana New"/>
                <w:highlight w:val="yellow"/>
              </w:rPr>
            </w:pPr>
          </w:p>
        </w:tc>
        <w:tc>
          <w:tcPr>
            <w:tcW w:w="1620" w:type="dxa"/>
          </w:tcPr>
          <w:p w14:paraId="12C02425" w14:textId="45578F31" w:rsidR="007D294D" w:rsidRPr="00B21153" w:rsidRDefault="009F47BA" w:rsidP="007D294D">
            <w:pPr>
              <w:ind w:right="142"/>
              <w:jc w:val="right"/>
              <w:rPr>
                <w:rFonts w:ascii="Angsana New" w:hAnsi="Angsana New" w:cs="Angsana New"/>
                <w:snapToGrid w:val="0"/>
                <w:color w:val="000000"/>
                <w:highlight w:val="yellow"/>
                <w:lang w:eastAsia="th-TH"/>
              </w:rPr>
            </w:pPr>
            <w:r w:rsidRPr="009F47BA">
              <w:rPr>
                <w:rFonts w:ascii="Angsana New" w:hAnsi="Angsana New" w:cs="Angsana New"/>
                <w:snapToGrid w:val="0"/>
                <w:color w:val="000000"/>
                <w:cs/>
                <w:lang w:eastAsia="th-TH"/>
              </w:rPr>
              <w:t>531</w:t>
            </w:r>
            <w:r w:rsidRPr="009F47BA">
              <w:rPr>
                <w:rFonts w:ascii="Angsana New" w:hAnsi="Angsana New" w:cs="Angsana New"/>
                <w:snapToGrid w:val="0"/>
                <w:color w:val="000000"/>
                <w:lang w:eastAsia="th-TH"/>
              </w:rPr>
              <w:t>,</w:t>
            </w:r>
            <w:r w:rsidRPr="009F47BA">
              <w:rPr>
                <w:rFonts w:ascii="Angsana New" w:hAnsi="Angsana New" w:cs="Angsana New"/>
                <w:snapToGrid w:val="0"/>
                <w:color w:val="000000"/>
                <w:cs/>
                <w:lang w:eastAsia="th-TH"/>
              </w:rPr>
              <w:t>688</w:t>
            </w:r>
            <w:r w:rsidRPr="009F47BA">
              <w:rPr>
                <w:rFonts w:ascii="Angsana New" w:hAnsi="Angsana New" w:cs="Angsana New"/>
                <w:snapToGrid w:val="0"/>
                <w:color w:val="000000"/>
                <w:lang w:eastAsia="th-TH"/>
              </w:rPr>
              <w:t>,</w:t>
            </w:r>
            <w:r w:rsidRPr="009F47BA">
              <w:rPr>
                <w:rFonts w:ascii="Angsana New" w:hAnsi="Angsana New" w:cs="Angsana New"/>
                <w:snapToGrid w:val="0"/>
                <w:color w:val="000000"/>
                <w:cs/>
                <w:lang w:eastAsia="th-TH"/>
              </w:rPr>
              <w:t>554.06</w:t>
            </w:r>
          </w:p>
        </w:tc>
        <w:tc>
          <w:tcPr>
            <w:tcW w:w="90" w:type="dxa"/>
          </w:tcPr>
          <w:p w14:paraId="70375516" w14:textId="77777777" w:rsidR="007D294D" w:rsidRPr="00B21153" w:rsidRDefault="007D294D" w:rsidP="007D294D">
            <w:pPr>
              <w:ind w:right="142"/>
              <w:jc w:val="both"/>
              <w:rPr>
                <w:rFonts w:ascii="Angsana New" w:hAnsi="Angsana New" w:cs="Angsana New"/>
                <w:highlight w:val="yellow"/>
              </w:rPr>
            </w:pPr>
          </w:p>
        </w:tc>
        <w:tc>
          <w:tcPr>
            <w:tcW w:w="1620" w:type="dxa"/>
          </w:tcPr>
          <w:p w14:paraId="15C82F4C" w14:textId="24B6123E" w:rsidR="007D294D" w:rsidRPr="00B21153" w:rsidRDefault="00E47535" w:rsidP="007D294D">
            <w:pPr>
              <w:ind w:right="142"/>
              <w:jc w:val="right"/>
              <w:rPr>
                <w:rFonts w:ascii="Angsana New" w:hAnsi="Angsana New" w:cs="Angsana New"/>
                <w:snapToGrid w:val="0"/>
                <w:color w:val="000000"/>
                <w:highlight w:val="yellow"/>
                <w:cs/>
                <w:lang w:eastAsia="th-TH"/>
              </w:rPr>
            </w:pPr>
            <w:r w:rsidRPr="00E47535">
              <w:rPr>
                <w:rFonts w:ascii="Angsana New" w:hAnsi="Angsana New" w:cs="Angsana New"/>
                <w:snapToGrid w:val="0"/>
                <w:color w:val="000000"/>
                <w:cs/>
                <w:lang w:eastAsia="th-TH"/>
              </w:rPr>
              <w:t>214</w:t>
            </w:r>
            <w:r w:rsidRPr="00E47535">
              <w:rPr>
                <w:rFonts w:ascii="Angsana New" w:hAnsi="Angsana New" w:cs="Angsana New"/>
                <w:snapToGrid w:val="0"/>
                <w:color w:val="000000"/>
                <w:lang w:eastAsia="th-TH"/>
              </w:rPr>
              <w:t>,</w:t>
            </w:r>
            <w:r w:rsidRPr="00E47535">
              <w:rPr>
                <w:rFonts w:ascii="Angsana New" w:hAnsi="Angsana New" w:cs="Angsana New"/>
                <w:snapToGrid w:val="0"/>
                <w:color w:val="000000"/>
                <w:cs/>
                <w:lang w:eastAsia="th-TH"/>
              </w:rPr>
              <w:t>496</w:t>
            </w:r>
            <w:r w:rsidRPr="00E47535">
              <w:rPr>
                <w:rFonts w:ascii="Angsana New" w:hAnsi="Angsana New" w:cs="Angsana New"/>
                <w:snapToGrid w:val="0"/>
                <w:color w:val="000000"/>
                <w:lang w:eastAsia="th-TH"/>
              </w:rPr>
              <w:t>,</w:t>
            </w:r>
            <w:r w:rsidRPr="00E47535">
              <w:rPr>
                <w:rFonts w:ascii="Angsana New" w:hAnsi="Angsana New" w:cs="Angsana New"/>
                <w:snapToGrid w:val="0"/>
                <w:color w:val="000000"/>
                <w:cs/>
                <w:lang w:eastAsia="th-TH"/>
              </w:rPr>
              <w:t>434.37</w:t>
            </w:r>
          </w:p>
        </w:tc>
        <w:tc>
          <w:tcPr>
            <w:tcW w:w="90" w:type="dxa"/>
          </w:tcPr>
          <w:p w14:paraId="3BCB254A" w14:textId="77777777" w:rsidR="007D294D" w:rsidRPr="00B21153" w:rsidRDefault="007D294D" w:rsidP="007D294D">
            <w:pPr>
              <w:ind w:right="142"/>
              <w:jc w:val="both"/>
              <w:rPr>
                <w:rFonts w:ascii="Angsana New" w:hAnsi="Angsana New" w:cs="Angsana New"/>
                <w:snapToGrid w:val="0"/>
                <w:color w:val="000000"/>
                <w:highlight w:val="yellow"/>
                <w:lang w:eastAsia="th-TH"/>
              </w:rPr>
            </w:pPr>
          </w:p>
        </w:tc>
        <w:tc>
          <w:tcPr>
            <w:tcW w:w="1620" w:type="dxa"/>
          </w:tcPr>
          <w:p w14:paraId="7B6267F0" w14:textId="438073CB" w:rsidR="007D294D" w:rsidRPr="00B21153" w:rsidRDefault="00E47535" w:rsidP="007D294D">
            <w:pPr>
              <w:ind w:right="142"/>
              <w:jc w:val="right"/>
              <w:rPr>
                <w:rFonts w:ascii="Angsana New" w:hAnsi="Angsana New" w:cs="Angsana New"/>
                <w:snapToGrid w:val="0"/>
                <w:color w:val="000000"/>
                <w:highlight w:val="yellow"/>
                <w:lang w:eastAsia="th-TH"/>
              </w:rPr>
            </w:pPr>
            <w:r w:rsidRPr="00E47535">
              <w:rPr>
                <w:rFonts w:ascii="Angsana New" w:hAnsi="Angsana New" w:cs="Angsana New"/>
                <w:snapToGrid w:val="0"/>
                <w:color w:val="000000"/>
                <w:cs/>
                <w:lang w:eastAsia="th-TH"/>
              </w:rPr>
              <w:t>203</w:t>
            </w:r>
            <w:r w:rsidRPr="00E47535">
              <w:rPr>
                <w:rFonts w:ascii="Angsana New" w:hAnsi="Angsana New" w:cs="Angsana New"/>
                <w:snapToGrid w:val="0"/>
                <w:color w:val="000000"/>
                <w:lang w:eastAsia="th-TH"/>
              </w:rPr>
              <w:t>,</w:t>
            </w:r>
            <w:r w:rsidRPr="00E47535">
              <w:rPr>
                <w:rFonts w:ascii="Angsana New" w:hAnsi="Angsana New" w:cs="Angsana New"/>
                <w:snapToGrid w:val="0"/>
                <w:color w:val="000000"/>
                <w:cs/>
                <w:lang w:eastAsia="th-TH"/>
              </w:rPr>
              <w:t>420</w:t>
            </w:r>
            <w:r w:rsidRPr="00E47535">
              <w:rPr>
                <w:rFonts w:ascii="Angsana New" w:hAnsi="Angsana New" w:cs="Angsana New"/>
                <w:snapToGrid w:val="0"/>
                <w:color w:val="000000"/>
                <w:lang w:eastAsia="th-TH"/>
              </w:rPr>
              <w:t>,</w:t>
            </w:r>
            <w:r w:rsidRPr="00E47535">
              <w:rPr>
                <w:rFonts w:ascii="Angsana New" w:hAnsi="Angsana New" w:cs="Angsana New"/>
                <w:snapToGrid w:val="0"/>
                <w:color w:val="000000"/>
                <w:cs/>
                <w:lang w:eastAsia="th-TH"/>
              </w:rPr>
              <w:t>963.64</w:t>
            </w:r>
          </w:p>
        </w:tc>
      </w:tr>
      <w:tr w:rsidR="007D294D" w:rsidRPr="001833D1" w14:paraId="7ADF4AA1" w14:textId="77777777">
        <w:tc>
          <w:tcPr>
            <w:tcW w:w="2970" w:type="dxa"/>
          </w:tcPr>
          <w:p w14:paraId="1F143121" w14:textId="77777777" w:rsidR="007D294D" w:rsidRPr="00B21153" w:rsidRDefault="007D294D" w:rsidP="007D294D">
            <w:pPr>
              <w:rPr>
                <w:rFonts w:ascii="Angsana New" w:hAnsi="Angsana New" w:cs="Angsana New"/>
                <w:snapToGrid w:val="0"/>
                <w:color w:val="000000"/>
                <w:cs/>
                <w:lang w:eastAsia="th-TH"/>
              </w:rPr>
            </w:pPr>
            <w:r w:rsidRPr="00B21153">
              <w:rPr>
                <w:rFonts w:ascii="Angsana New" w:hAnsi="Angsana New" w:cs="Angsana New" w:hint="cs"/>
                <w:cs/>
              </w:rPr>
              <w:t>ส่วนของผู้ถือหุ้น (บาท)</w:t>
            </w:r>
          </w:p>
        </w:tc>
        <w:tc>
          <w:tcPr>
            <w:tcW w:w="1620" w:type="dxa"/>
          </w:tcPr>
          <w:p w14:paraId="64AD8CE9" w14:textId="46C35E61" w:rsidR="007D294D" w:rsidRPr="00B21153" w:rsidRDefault="00745C53" w:rsidP="007D294D">
            <w:pPr>
              <w:ind w:right="142"/>
              <w:jc w:val="right"/>
              <w:rPr>
                <w:rFonts w:ascii="Angsana New" w:hAnsi="Angsana New" w:cs="Angsana New"/>
                <w:snapToGrid w:val="0"/>
                <w:color w:val="000000"/>
                <w:highlight w:val="yellow"/>
                <w:lang w:eastAsia="th-TH"/>
              </w:rPr>
            </w:pPr>
            <w:r w:rsidRPr="00745C53">
              <w:rPr>
                <w:rFonts w:ascii="Angsana New" w:hAnsi="Angsana New" w:cs="Angsana New"/>
                <w:snapToGrid w:val="0"/>
                <w:color w:val="000000"/>
                <w:cs/>
                <w:lang w:eastAsia="th-TH"/>
              </w:rPr>
              <w:t>7</w:t>
            </w:r>
            <w:r w:rsidRPr="00745C53">
              <w:rPr>
                <w:rFonts w:ascii="Angsana New" w:hAnsi="Angsana New" w:cs="Angsana New"/>
                <w:snapToGrid w:val="0"/>
                <w:color w:val="000000"/>
                <w:lang w:eastAsia="th-TH"/>
              </w:rPr>
              <w:t>,</w:t>
            </w:r>
            <w:r w:rsidRPr="00745C53">
              <w:rPr>
                <w:rFonts w:ascii="Angsana New" w:hAnsi="Angsana New" w:cs="Angsana New"/>
                <w:snapToGrid w:val="0"/>
                <w:color w:val="000000"/>
                <w:cs/>
                <w:lang w:eastAsia="th-TH"/>
              </w:rPr>
              <w:t>274</w:t>
            </w:r>
            <w:r w:rsidRPr="00745C53">
              <w:rPr>
                <w:rFonts w:ascii="Angsana New" w:hAnsi="Angsana New" w:cs="Angsana New"/>
                <w:snapToGrid w:val="0"/>
                <w:color w:val="000000"/>
                <w:lang w:eastAsia="th-TH"/>
              </w:rPr>
              <w:t>,</w:t>
            </w:r>
            <w:r w:rsidRPr="00745C53">
              <w:rPr>
                <w:rFonts w:ascii="Angsana New" w:hAnsi="Angsana New" w:cs="Angsana New"/>
                <w:snapToGrid w:val="0"/>
                <w:color w:val="000000"/>
                <w:cs/>
                <w:lang w:eastAsia="th-TH"/>
              </w:rPr>
              <w:t>324</w:t>
            </w:r>
            <w:r w:rsidRPr="00745C53">
              <w:rPr>
                <w:rFonts w:ascii="Angsana New" w:hAnsi="Angsana New" w:cs="Angsana New"/>
                <w:snapToGrid w:val="0"/>
                <w:color w:val="000000"/>
                <w:lang w:eastAsia="th-TH"/>
              </w:rPr>
              <w:t>,</w:t>
            </w:r>
            <w:r w:rsidRPr="00745C53">
              <w:rPr>
                <w:rFonts w:ascii="Angsana New" w:hAnsi="Angsana New" w:cs="Angsana New"/>
                <w:snapToGrid w:val="0"/>
                <w:color w:val="000000"/>
                <w:cs/>
                <w:lang w:eastAsia="th-TH"/>
              </w:rPr>
              <w:t>561.71</w:t>
            </w:r>
          </w:p>
        </w:tc>
        <w:tc>
          <w:tcPr>
            <w:tcW w:w="90" w:type="dxa"/>
          </w:tcPr>
          <w:p w14:paraId="7103C33F" w14:textId="77777777" w:rsidR="007D294D" w:rsidRPr="00B21153" w:rsidRDefault="007D294D" w:rsidP="007D294D">
            <w:pPr>
              <w:ind w:right="142"/>
              <w:jc w:val="both"/>
              <w:rPr>
                <w:rFonts w:ascii="Angsana New" w:hAnsi="Angsana New" w:cs="Angsana New"/>
                <w:snapToGrid w:val="0"/>
                <w:color w:val="000000"/>
                <w:highlight w:val="yellow"/>
                <w:lang w:eastAsia="th-TH"/>
              </w:rPr>
            </w:pPr>
          </w:p>
        </w:tc>
        <w:tc>
          <w:tcPr>
            <w:tcW w:w="1620" w:type="dxa"/>
          </w:tcPr>
          <w:p w14:paraId="38664AB6" w14:textId="0E783A23" w:rsidR="007D294D" w:rsidRPr="00B21153" w:rsidRDefault="007D294D" w:rsidP="007D294D">
            <w:pPr>
              <w:ind w:right="142"/>
              <w:jc w:val="right"/>
              <w:rPr>
                <w:rFonts w:ascii="Angsana New" w:hAnsi="Angsana New" w:cs="Angsana New"/>
                <w:snapToGrid w:val="0"/>
                <w:color w:val="000000"/>
                <w:highlight w:val="yellow"/>
                <w:lang w:eastAsia="th-TH"/>
              </w:rPr>
            </w:pPr>
            <w:r w:rsidRPr="00B21153">
              <w:rPr>
                <w:rFonts w:ascii="Angsana New" w:hAnsi="Angsana New" w:cs="Angsana New"/>
                <w:snapToGrid w:val="0"/>
                <w:color w:val="000000"/>
                <w:cs/>
                <w:lang w:eastAsia="th-TH"/>
              </w:rPr>
              <w:t>7</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087</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849</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363.04</w:t>
            </w:r>
          </w:p>
        </w:tc>
        <w:tc>
          <w:tcPr>
            <w:tcW w:w="90" w:type="dxa"/>
          </w:tcPr>
          <w:p w14:paraId="474D07A7" w14:textId="77777777" w:rsidR="007D294D" w:rsidRPr="00B21153" w:rsidRDefault="007D294D" w:rsidP="007D294D">
            <w:pPr>
              <w:ind w:right="142"/>
              <w:jc w:val="both"/>
              <w:rPr>
                <w:rFonts w:ascii="Angsana New" w:hAnsi="Angsana New" w:cs="Angsana New"/>
                <w:snapToGrid w:val="0"/>
                <w:color w:val="000000"/>
                <w:highlight w:val="yellow"/>
                <w:lang w:eastAsia="th-TH"/>
              </w:rPr>
            </w:pPr>
          </w:p>
        </w:tc>
        <w:tc>
          <w:tcPr>
            <w:tcW w:w="1620" w:type="dxa"/>
          </w:tcPr>
          <w:p w14:paraId="712B5BD8" w14:textId="6AEE6286" w:rsidR="007D294D" w:rsidRPr="00B21153" w:rsidRDefault="00291CEC" w:rsidP="007D294D">
            <w:pPr>
              <w:ind w:right="142"/>
              <w:jc w:val="right"/>
              <w:rPr>
                <w:rFonts w:ascii="Angsana New" w:hAnsi="Angsana New" w:cs="Angsana New"/>
                <w:snapToGrid w:val="0"/>
                <w:color w:val="000000"/>
                <w:highlight w:val="yellow"/>
                <w:cs/>
                <w:lang w:eastAsia="th-TH"/>
              </w:rPr>
            </w:pPr>
            <w:r w:rsidRPr="00291CEC">
              <w:rPr>
                <w:rFonts w:ascii="Angsana New" w:hAnsi="Angsana New" w:cs="Angsana New"/>
                <w:snapToGrid w:val="0"/>
                <w:color w:val="000000"/>
                <w:cs/>
                <w:lang w:eastAsia="th-TH"/>
              </w:rPr>
              <w:t>2</w:t>
            </w:r>
            <w:r w:rsidRPr="00291CEC">
              <w:rPr>
                <w:rFonts w:ascii="Angsana New" w:hAnsi="Angsana New" w:cs="Angsana New"/>
                <w:snapToGrid w:val="0"/>
                <w:color w:val="000000"/>
                <w:lang w:eastAsia="th-TH"/>
              </w:rPr>
              <w:t>,</w:t>
            </w:r>
            <w:r w:rsidRPr="00291CEC">
              <w:rPr>
                <w:rFonts w:ascii="Angsana New" w:hAnsi="Angsana New" w:cs="Angsana New"/>
                <w:snapToGrid w:val="0"/>
                <w:color w:val="000000"/>
                <w:cs/>
                <w:lang w:eastAsia="th-TH"/>
              </w:rPr>
              <w:t>382</w:t>
            </w:r>
            <w:r w:rsidRPr="00291CEC">
              <w:rPr>
                <w:rFonts w:ascii="Angsana New" w:hAnsi="Angsana New" w:cs="Angsana New"/>
                <w:snapToGrid w:val="0"/>
                <w:color w:val="000000"/>
                <w:lang w:eastAsia="th-TH"/>
              </w:rPr>
              <w:t>,</w:t>
            </w:r>
            <w:r w:rsidRPr="00291CEC">
              <w:rPr>
                <w:rFonts w:ascii="Angsana New" w:hAnsi="Angsana New" w:cs="Angsana New"/>
                <w:snapToGrid w:val="0"/>
                <w:color w:val="000000"/>
                <w:cs/>
                <w:lang w:eastAsia="th-TH"/>
              </w:rPr>
              <w:t>333</w:t>
            </w:r>
            <w:r w:rsidRPr="00291CEC">
              <w:rPr>
                <w:rFonts w:ascii="Angsana New" w:hAnsi="Angsana New" w:cs="Angsana New"/>
                <w:snapToGrid w:val="0"/>
                <w:color w:val="000000"/>
                <w:lang w:eastAsia="th-TH"/>
              </w:rPr>
              <w:t>,</w:t>
            </w:r>
            <w:r w:rsidRPr="00291CEC">
              <w:rPr>
                <w:rFonts w:ascii="Angsana New" w:hAnsi="Angsana New" w:cs="Angsana New"/>
                <w:snapToGrid w:val="0"/>
                <w:color w:val="000000"/>
                <w:cs/>
                <w:lang w:eastAsia="th-TH"/>
              </w:rPr>
              <w:t>279.34</w:t>
            </w:r>
          </w:p>
        </w:tc>
        <w:tc>
          <w:tcPr>
            <w:tcW w:w="90" w:type="dxa"/>
          </w:tcPr>
          <w:p w14:paraId="276F66EE" w14:textId="77777777" w:rsidR="007D294D" w:rsidRPr="00B21153" w:rsidRDefault="007D294D" w:rsidP="007D294D">
            <w:pPr>
              <w:ind w:right="142"/>
              <w:jc w:val="both"/>
              <w:rPr>
                <w:rFonts w:ascii="Angsana New" w:hAnsi="Angsana New" w:cs="Angsana New"/>
                <w:snapToGrid w:val="0"/>
                <w:color w:val="000000"/>
                <w:highlight w:val="yellow"/>
                <w:lang w:eastAsia="th-TH"/>
              </w:rPr>
            </w:pPr>
          </w:p>
        </w:tc>
        <w:tc>
          <w:tcPr>
            <w:tcW w:w="1620" w:type="dxa"/>
          </w:tcPr>
          <w:p w14:paraId="77CC7CDE" w14:textId="245EFA42" w:rsidR="007D294D" w:rsidRPr="00B21153" w:rsidRDefault="007D294D" w:rsidP="007D294D">
            <w:pPr>
              <w:ind w:right="142"/>
              <w:jc w:val="right"/>
              <w:rPr>
                <w:rFonts w:ascii="Angsana New" w:hAnsi="Angsana New" w:cs="Angsana New"/>
                <w:snapToGrid w:val="0"/>
                <w:color w:val="000000"/>
                <w:highlight w:val="yellow"/>
                <w:cs/>
                <w:lang w:eastAsia="th-TH"/>
              </w:rPr>
            </w:pPr>
            <w:r w:rsidRPr="00B21153">
              <w:rPr>
                <w:rFonts w:ascii="Angsana New" w:hAnsi="Angsana New" w:cs="Angsana New"/>
                <w:snapToGrid w:val="0"/>
                <w:color w:val="000000"/>
                <w:cs/>
                <w:lang w:eastAsia="th-TH"/>
              </w:rPr>
              <w:t>2</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303</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849</w:t>
            </w:r>
            <w:r w:rsidRPr="00B21153">
              <w:rPr>
                <w:rFonts w:ascii="Angsana New" w:hAnsi="Angsana New" w:cs="Angsana New"/>
                <w:snapToGrid w:val="0"/>
                <w:color w:val="000000"/>
                <w:lang w:eastAsia="th-TH"/>
              </w:rPr>
              <w:t>,</w:t>
            </w:r>
            <w:r w:rsidRPr="00B21153">
              <w:rPr>
                <w:rFonts w:ascii="Angsana New" w:hAnsi="Angsana New" w:cs="Angsana New"/>
                <w:snapToGrid w:val="0"/>
                <w:color w:val="000000"/>
                <w:cs/>
                <w:lang w:eastAsia="th-TH"/>
              </w:rPr>
              <w:t>219.65</w:t>
            </w:r>
          </w:p>
        </w:tc>
      </w:tr>
      <w:tr w:rsidR="007D294D" w:rsidRPr="001833D1" w14:paraId="66469A84" w14:textId="77777777">
        <w:tc>
          <w:tcPr>
            <w:tcW w:w="2970" w:type="dxa"/>
          </w:tcPr>
          <w:p w14:paraId="633EF799" w14:textId="77777777" w:rsidR="007D294D" w:rsidRPr="00B21153" w:rsidRDefault="007D294D" w:rsidP="007D294D">
            <w:pPr>
              <w:rPr>
                <w:rFonts w:ascii="Angsana New" w:hAnsi="Angsana New" w:cs="Angsana New"/>
                <w:snapToGrid w:val="0"/>
                <w:color w:val="000000"/>
                <w:cs/>
                <w:lang w:eastAsia="th-TH"/>
              </w:rPr>
            </w:pPr>
            <w:r w:rsidRPr="00B21153">
              <w:rPr>
                <w:rFonts w:ascii="Angsana New" w:hAnsi="Angsana New" w:cs="Angsana New" w:hint="cs"/>
                <w:cs/>
              </w:rPr>
              <w:t>อัตราส่วนหนี้สินต่อทุน (เท่า)</w:t>
            </w:r>
          </w:p>
        </w:tc>
        <w:tc>
          <w:tcPr>
            <w:tcW w:w="1620" w:type="dxa"/>
          </w:tcPr>
          <w:p w14:paraId="01ADA531" w14:textId="4F33A5CF" w:rsidR="007D294D" w:rsidRPr="00B21153" w:rsidRDefault="007D294D" w:rsidP="007D294D">
            <w:pPr>
              <w:ind w:right="142"/>
              <w:jc w:val="right"/>
              <w:rPr>
                <w:rFonts w:ascii="Angsana New" w:hAnsi="Angsana New" w:cs="Angsana New"/>
                <w:snapToGrid w:val="0"/>
                <w:color w:val="000000"/>
                <w:lang w:eastAsia="th-TH"/>
              </w:rPr>
            </w:pPr>
            <w:r w:rsidRPr="00B21153">
              <w:rPr>
                <w:rFonts w:ascii="Angsana New" w:hAnsi="Angsana New" w:cs="Angsana New"/>
                <w:snapToGrid w:val="0"/>
                <w:color w:val="000000"/>
                <w:cs/>
                <w:lang w:eastAsia="th-TH"/>
              </w:rPr>
              <w:t>0.0</w:t>
            </w:r>
            <w:r w:rsidRPr="00B21153">
              <w:rPr>
                <w:rFonts w:ascii="Angsana New" w:hAnsi="Angsana New" w:cs="Angsana New" w:hint="cs"/>
                <w:snapToGrid w:val="0"/>
                <w:color w:val="000000"/>
                <w:cs/>
                <w:lang w:eastAsia="th-TH"/>
              </w:rPr>
              <w:t>8</w:t>
            </w:r>
          </w:p>
        </w:tc>
        <w:tc>
          <w:tcPr>
            <w:tcW w:w="90" w:type="dxa"/>
          </w:tcPr>
          <w:p w14:paraId="7DA6FEE5" w14:textId="77777777" w:rsidR="007D294D" w:rsidRPr="00B21153" w:rsidRDefault="007D294D" w:rsidP="007D294D">
            <w:pPr>
              <w:ind w:right="142"/>
              <w:jc w:val="both"/>
              <w:rPr>
                <w:rFonts w:ascii="Angsana New" w:hAnsi="Angsana New" w:cs="Angsana New"/>
                <w:snapToGrid w:val="0"/>
                <w:color w:val="000000"/>
                <w:lang w:eastAsia="th-TH"/>
              </w:rPr>
            </w:pPr>
          </w:p>
        </w:tc>
        <w:tc>
          <w:tcPr>
            <w:tcW w:w="1620" w:type="dxa"/>
          </w:tcPr>
          <w:p w14:paraId="0A8D9CF2" w14:textId="7F552220" w:rsidR="007D294D" w:rsidRPr="00B21153" w:rsidRDefault="007D294D" w:rsidP="007D294D">
            <w:pPr>
              <w:ind w:right="142"/>
              <w:jc w:val="right"/>
              <w:rPr>
                <w:rFonts w:ascii="Angsana New" w:hAnsi="Angsana New" w:cs="Angsana New"/>
                <w:snapToGrid w:val="0"/>
                <w:color w:val="000000"/>
                <w:lang w:eastAsia="th-TH"/>
              </w:rPr>
            </w:pPr>
            <w:r w:rsidRPr="00B21153">
              <w:rPr>
                <w:rFonts w:ascii="Angsana New" w:hAnsi="Angsana New" w:cs="Angsana New"/>
                <w:snapToGrid w:val="0"/>
                <w:color w:val="000000"/>
                <w:cs/>
                <w:lang w:eastAsia="th-TH"/>
              </w:rPr>
              <w:t>0.0</w:t>
            </w:r>
            <w:r w:rsidRPr="00B21153">
              <w:rPr>
                <w:rFonts w:ascii="Angsana New" w:hAnsi="Angsana New" w:cs="Angsana New" w:hint="cs"/>
                <w:snapToGrid w:val="0"/>
                <w:color w:val="000000"/>
                <w:cs/>
                <w:lang w:eastAsia="th-TH"/>
              </w:rPr>
              <w:t>8</w:t>
            </w:r>
          </w:p>
        </w:tc>
        <w:tc>
          <w:tcPr>
            <w:tcW w:w="90" w:type="dxa"/>
          </w:tcPr>
          <w:p w14:paraId="75CA9CCB" w14:textId="77777777" w:rsidR="007D294D" w:rsidRPr="00B21153" w:rsidRDefault="007D294D" w:rsidP="007D294D">
            <w:pPr>
              <w:ind w:right="142"/>
              <w:jc w:val="both"/>
              <w:rPr>
                <w:rFonts w:ascii="Angsana New" w:hAnsi="Angsana New" w:cs="Angsana New"/>
                <w:snapToGrid w:val="0"/>
                <w:color w:val="000000"/>
                <w:lang w:eastAsia="th-TH"/>
              </w:rPr>
            </w:pPr>
          </w:p>
        </w:tc>
        <w:tc>
          <w:tcPr>
            <w:tcW w:w="1620" w:type="dxa"/>
          </w:tcPr>
          <w:p w14:paraId="78EE1061" w14:textId="65549226" w:rsidR="007D294D" w:rsidRPr="00B21153" w:rsidRDefault="007D294D" w:rsidP="007D294D">
            <w:pPr>
              <w:ind w:right="142"/>
              <w:jc w:val="right"/>
              <w:rPr>
                <w:rFonts w:ascii="Angsana New" w:hAnsi="Angsana New" w:cs="Angsana New"/>
                <w:snapToGrid w:val="0"/>
                <w:color w:val="000000"/>
                <w:lang w:eastAsia="th-TH"/>
              </w:rPr>
            </w:pPr>
            <w:r w:rsidRPr="00B21153">
              <w:rPr>
                <w:rFonts w:ascii="Angsana New" w:hAnsi="Angsana New" w:cs="Angsana New"/>
                <w:snapToGrid w:val="0"/>
                <w:color w:val="000000"/>
                <w:cs/>
                <w:lang w:eastAsia="th-TH"/>
              </w:rPr>
              <w:t>0.0</w:t>
            </w:r>
            <w:r w:rsidRPr="00B21153">
              <w:rPr>
                <w:rFonts w:ascii="Angsana New" w:hAnsi="Angsana New" w:cs="Angsana New"/>
                <w:snapToGrid w:val="0"/>
                <w:color w:val="000000"/>
                <w:lang w:eastAsia="th-TH"/>
              </w:rPr>
              <w:t>9</w:t>
            </w:r>
          </w:p>
        </w:tc>
        <w:tc>
          <w:tcPr>
            <w:tcW w:w="90" w:type="dxa"/>
          </w:tcPr>
          <w:p w14:paraId="5FF74429" w14:textId="77777777" w:rsidR="007D294D" w:rsidRPr="00B21153" w:rsidRDefault="007D294D" w:rsidP="007D294D">
            <w:pPr>
              <w:ind w:right="142"/>
              <w:jc w:val="both"/>
              <w:rPr>
                <w:rFonts w:ascii="Angsana New" w:hAnsi="Angsana New" w:cs="Angsana New"/>
                <w:snapToGrid w:val="0"/>
                <w:color w:val="000000"/>
                <w:lang w:eastAsia="th-TH"/>
              </w:rPr>
            </w:pPr>
          </w:p>
        </w:tc>
        <w:tc>
          <w:tcPr>
            <w:tcW w:w="1620" w:type="dxa"/>
          </w:tcPr>
          <w:p w14:paraId="2BFEBA87" w14:textId="01514843" w:rsidR="007D294D" w:rsidRPr="00B21153" w:rsidRDefault="007D294D" w:rsidP="007D294D">
            <w:pPr>
              <w:ind w:right="142"/>
              <w:jc w:val="right"/>
              <w:rPr>
                <w:rFonts w:ascii="Angsana New" w:hAnsi="Angsana New" w:cs="Angsana New"/>
                <w:snapToGrid w:val="0"/>
                <w:color w:val="000000"/>
                <w:lang w:eastAsia="th-TH"/>
              </w:rPr>
            </w:pPr>
            <w:r w:rsidRPr="00B21153">
              <w:rPr>
                <w:rFonts w:ascii="Angsana New" w:hAnsi="Angsana New" w:cs="Angsana New"/>
                <w:snapToGrid w:val="0"/>
                <w:color w:val="000000"/>
                <w:cs/>
                <w:lang w:eastAsia="th-TH"/>
              </w:rPr>
              <w:t>0.0</w:t>
            </w:r>
            <w:r w:rsidRPr="00B21153">
              <w:rPr>
                <w:rFonts w:ascii="Angsana New" w:hAnsi="Angsana New" w:cs="Angsana New"/>
                <w:snapToGrid w:val="0"/>
                <w:color w:val="000000"/>
                <w:lang w:eastAsia="th-TH"/>
              </w:rPr>
              <w:t>9</w:t>
            </w:r>
          </w:p>
        </w:tc>
      </w:tr>
    </w:tbl>
    <w:p w14:paraId="609D1D5E" w14:textId="77777777" w:rsidR="00422000" w:rsidRPr="00B21153" w:rsidRDefault="00422000" w:rsidP="00282664">
      <w:pPr>
        <w:jc w:val="thaiDistribute"/>
        <w:rPr>
          <w:rFonts w:ascii="Angsana New" w:eastAsia="Times New Roman" w:hAnsi="Angsana New" w:cs="Angsana New"/>
          <w:b/>
          <w:bCs/>
        </w:rPr>
      </w:pPr>
    </w:p>
    <w:p w14:paraId="4FE56C02" w14:textId="27227473" w:rsidR="00D328A2" w:rsidRDefault="00D328A2" w:rsidP="0032785C">
      <w:pPr>
        <w:numPr>
          <w:ilvl w:val="0"/>
          <w:numId w:val="1"/>
        </w:numPr>
        <w:tabs>
          <w:tab w:val="clear" w:pos="360"/>
        </w:tabs>
        <w:ind w:left="450" w:hanging="426"/>
        <w:jc w:val="thaiDistribute"/>
        <w:rPr>
          <w:rFonts w:ascii="Angsana New" w:eastAsia="Times New Roman" w:hAnsi="Angsana New" w:cs="Angsana New"/>
          <w:b/>
          <w:bCs/>
          <w:sz w:val="30"/>
          <w:szCs w:val="30"/>
        </w:rPr>
      </w:pPr>
      <w:r>
        <w:rPr>
          <w:rFonts w:ascii="Angsana New" w:eastAsia="Times New Roman" w:hAnsi="Angsana New" w:cs="Angsana New" w:hint="cs"/>
          <w:b/>
          <w:bCs/>
          <w:sz w:val="30"/>
          <w:szCs w:val="30"/>
          <w:cs/>
        </w:rPr>
        <w:t>ข้อมูลเพิ่มเติมเกี่ยวกับกระแสเงินสด</w:t>
      </w:r>
    </w:p>
    <w:p w14:paraId="4D3D460B" w14:textId="77777777" w:rsidR="002C6492" w:rsidRPr="002C6492" w:rsidRDefault="002C6492" w:rsidP="002C6492">
      <w:pPr>
        <w:ind w:left="450"/>
        <w:jc w:val="thaiDistribute"/>
        <w:rPr>
          <w:rFonts w:ascii="Angsana New" w:eastAsia="Times New Roman" w:hAnsi="Angsana New" w:cs="Angsana New"/>
          <w:b/>
          <w:bCs/>
          <w:sz w:val="16"/>
          <w:szCs w:val="16"/>
        </w:rPr>
      </w:pPr>
    </w:p>
    <w:p w14:paraId="48E799BD" w14:textId="0B1CF26C" w:rsidR="008D0E2A" w:rsidRDefault="008D0E2A" w:rsidP="00C64382">
      <w:pPr>
        <w:pStyle w:val="ListParagraph"/>
        <w:numPr>
          <w:ilvl w:val="0"/>
          <w:numId w:val="13"/>
        </w:numPr>
        <w:overflowPunct w:val="0"/>
        <w:autoSpaceDE w:val="0"/>
        <w:autoSpaceDN w:val="0"/>
        <w:adjustRightInd w:val="0"/>
        <w:ind w:left="990" w:hanging="540"/>
        <w:jc w:val="thaiDistribute"/>
        <w:rPr>
          <w:rFonts w:ascii="Angsana New" w:eastAsia="Times New Roman" w:hAnsi="Angsana New" w:cs="Angsana New"/>
          <w:sz w:val="30"/>
          <w:szCs w:val="30"/>
        </w:rPr>
      </w:pPr>
      <w:r w:rsidRPr="002C6492">
        <w:rPr>
          <w:rFonts w:ascii="Angsana New" w:eastAsia="Times New Roman" w:hAnsi="Angsana New" w:cs="Angsana New" w:hint="cs"/>
          <w:sz w:val="30"/>
          <w:szCs w:val="30"/>
          <w:cs/>
        </w:rPr>
        <w:t>เ</w:t>
      </w:r>
      <w:r w:rsidRPr="002C6492">
        <w:rPr>
          <w:rFonts w:ascii="Angsana New" w:eastAsia="Times New Roman" w:hAnsi="Angsana New" w:cs="Angsana New"/>
          <w:sz w:val="30"/>
          <w:szCs w:val="30"/>
          <w:cs/>
        </w:rPr>
        <w:t>งินสดและรายการเทียบเท่าเงินสด</w:t>
      </w:r>
      <w:r w:rsidR="00547F4D">
        <w:rPr>
          <w:rFonts w:ascii="Angsana New" w:eastAsia="Times New Roman" w:hAnsi="Angsana New" w:cs="Angsana New" w:hint="cs"/>
          <w:sz w:val="30"/>
          <w:szCs w:val="30"/>
          <w:cs/>
        </w:rPr>
        <w:t xml:space="preserve"> </w:t>
      </w:r>
      <w:r w:rsidRPr="002C6492">
        <w:rPr>
          <w:rFonts w:ascii="Angsana New" w:eastAsia="Times New Roman" w:hAnsi="Angsana New" w:cs="Angsana New"/>
          <w:sz w:val="30"/>
          <w:szCs w:val="30"/>
          <w:cs/>
        </w:rPr>
        <w:t>ประกอบด้วย</w:t>
      </w:r>
    </w:p>
    <w:tbl>
      <w:tblPr>
        <w:tblW w:w="10226" w:type="dxa"/>
        <w:tblInd w:w="-270" w:type="dxa"/>
        <w:tblLayout w:type="fixed"/>
        <w:tblCellMar>
          <w:left w:w="0" w:type="dxa"/>
          <w:right w:w="0" w:type="dxa"/>
        </w:tblCellMar>
        <w:tblLook w:val="0000" w:firstRow="0" w:lastRow="0" w:firstColumn="0" w:lastColumn="0" w:noHBand="0" w:noVBand="0"/>
      </w:tblPr>
      <w:tblGrid>
        <w:gridCol w:w="3814"/>
        <w:gridCol w:w="1559"/>
        <w:gridCol w:w="90"/>
        <w:gridCol w:w="1620"/>
        <w:gridCol w:w="90"/>
        <w:gridCol w:w="1458"/>
        <w:gridCol w:w="90"/>
        <w:gridCol w:w="1505"/>
      </w:tblGrid>
      <w:tr w:rsidR="00BF2291" w:rsidRPr="00F1072F" w14:paraId="31F4D285" w14:textId="77777777" w:rsidTr="006D41F6">
        <w:tc>
          <w:tcPr>
            <w:tcW w:w="3814" w:type="dxa"/>
          </w:tcPr>
          <w:p w14:paraId="3AE1373E" w14:textId="77777777" w:rsidR="00BF2291" w:rsidRPr="00B21153" w:rsidRDefault="00BF2291">
            <w:pPr>
              <w:rPr>
                <w:rFonts w:ascii="Angsana New" w:hAnsi="Angsana New" w:cs="Angsana New"/>
                <w:snapToGrid w:val="0"/>
                <w:color w:val="000000"/>
                <w:sz w:val="26"/>
                <w:szCs w:val="26"/>
                <w:cs/>
                <w:lang w:eastAsia="th-TH"/>
              </w:rPr>
            </w:pPr>
          </w:p>
        </w:tc>
        <w:tc>
          <w:tcPr>
            <w:tcW w:w="3269" w:type="dxa"/>
            <w:gridSpan w:val="3"/>
          </w:tcPr>
          <w:p w14:paraId="6D11202F" w14:textId="77777777" w:rsidR="00BF2291" w:rsidRPr="00B21153" w:rsidRDefault="00BF2291">
            <w:pPr>
              <w:ind w:right="177"/>
              <w:jc w:val="center"/>
              <w:rPr>
                <w:rFonts w:ascii="Angsana New" w:hAnsi="Angsana New" w:cs="Angsana New"/>
                <w:snapToGrid w:val="0"/>
                <w:color w:val="000000"/>
                <w:sz w:val="26"/>
                <w:szCs w:val="26"/>
                <w:cs/>
                <w:lang w:eastAsia="th-TH"/>
              </w:rPr>
            </w:pPr>
          </w:p>
        </w:tc>
        <w:tc>
          <w:tcPr>
            <w:tcW w:w="90" w:type="dxa"/>
          </w:tcPr>
          <w:p w14:paraId="450CA309" w14:textId="77777777" w:rsidR="00BF2291" w:rsidRPr="00B21153" w:rsidRDefault="00BF2291">
            <w:pPr>
              <w:jc w:val="center"/>
              <w:rPr>
                <w:rFonts w:ascii="Angsana New" w:hAnsi="Angsana New" w:cs="Angsana New"/>
                <w:sz w:val="26"/>
                <w:szCs w:val="26"/>
              </w:rPr>
            </w:pPr>
          </w:p>
        </w:tc>
        <w:tc>
          <w:tcPr>
            <w:tcW w:w="3053" w:type="dxa"/>
            <w:gridSpan w:val="3"/>
          </w:tcPr>
          <w:p w14:paraId="10D762C5" w14:textId="73A8890D" w:rsidR="00BF2291" w:rsidRPr="00B21153" w:rsidRDefault="00BF2291" w:rsidP="00BF2291">
            <w:pPr>
              <w:tabs>
                <w:tab w:val="left" w:pos="1271"/>
              </w:tabs>
              <w:ind w:right="148"/>
              <w:jc w:val="right"/>
              <w:rPr>
                <w:rFonts w:ascii="Angsana New" w:hAnsi="Angsana New" w:cs="Angsana New"/>
                <w:snapToGrid w:val="0"/>
                <w:color w:val="000000"/>
                <w:sz w:val="26"/>
                <w:szCs w:val="26"/>
                <w:cs/>
                <w:lang w:eastAsia="th-TH"/>
              </w:rPr>
            </w:pPr>
            <w:r w:rsidRPr="00B21153">
              <w:rPr>
                <w:rFonts w:ascii="Angsana New" w:hAnsi="Angsana New" w:cs="Angsana New" w:hint="cs"/>
                <w:snapToGrid w:val="0"/>
                <w:color w:val="000000"/>
                <w:sz w:val="26"/>
                <w:szCs w:val="26"/>
                <w:cs/>
                <w:lang w:eastAsia="th-TH"/>
              </w:rPr>
              <w:t xml:space="preserve">(หน่วย </w:t>
            </w:r>
            <w:r w:rsidRPr="00B21153">
              <w:rPr>
                <w:rFonts w:ascii="Angsana New" w:hAnsi="Angsana New" w:cs="Angsana New"/>
                <w:snapToGrid w:val="0"/>
                <w:color w:val="000000"/>
                <w:sz w:val="26"/>
                <w:szCs w:val="26"/>
                <w:lang w:eastAsia="th-TH"/>
              </w:rPr>
              <w:t xml:space="preserve">: </w:t>
            </w:r>
            <w:r w:rsidRPr="00B21153">
              <w:rPr>
                <w:rFonts w:ascii="Angsana New" w:hAnsi="Angsana New" w:cs="Angsana New" w:hint="cs"/>
                <w:snapToGrid w:val="0"/>
                <w:color w:val="000000"/>
                <w:sz w:val="26"/>
                <w:szCs w:val="26"/>
                <w:cs/>
                <w:lang w:eastAsia="th-TH"/>
              </w:rPr>
              <w:t>บาท)</w:t>
            </w:r>
          </w:p>
        </w:tc>
      </w:tr>
      <w:tr w:rsidR="00BF2291" w:rsidRPr="00F1072F" w14:paraId="5DE2F2BA" w14:textId="77777777" w:rsidTr="006D41F6">
        <w:tc>
          <w:tcPr>
            <w:tcW w:w="3814" w:type="dxa"/>
          </w:tcPr>
          <w:p w14:paraId="0EE397DE" w14:textId="77777777" w:rsidR="00BF2291" w:rsidRPr="00B21153" w:rsidRDefault="00BF2291">
            <w:pPr>
              <w:rPr>
                <w:rFonts w:ascii="Angsana New" w:hAnsi="Angsana New" w:cs="Angsana New"/>
                <w:snapToGrid w:val="0"/>
                <w:color w:val="000000"/>
                <w:sz w:val="26"/>
                <w:szCs w:val="26"/>
                <w:cs/>
                <w:lang w:eastAsia="th-TH"/>
              </w:rPr>
            </w:pPr>
          </w:p>
        </w:tc>
        <w:tc>
          <w:tcPr>
            <w:tcW w:w="3269" w:type="dxa"/>
            <w:gridSpan w:val="3"/>
          </w:tcPr>
          <w:p w14:paraId="4C45D5E5" w14:textId="77777777" w:rsidR="00BF2291" w:rsidRPr="00B21153" w:rsidRDefault="00BF2291" w:rsidP="00B05C9C">
            <w:pPr>
              <w:jc w:val="center"/>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cs/>
                <w:lang w:eastAsia="th-TH"/>
              </w:rPr>
              <w:t>งบการเงินรวม</w:t>
            </w:r>
          </w:p>
        </w:tc>
        <w:tc>
          <w:tcPr>
            <w:tcW w:w="90" w:type="dxa"/>
          </w:tcPr>
          <w:p w14:paraId="2E2B9F83" w14:textId="77777777" w:rsidR="00BF2291" w:rsidRPr="00B21153" w:rsidRDefault="00BF2291">
            <w:pPr>
              <w:jc w:val="center"/>
              <w:rPr>
                <w:rFonts w:ascii="Angsana New" w:hAnsi="Angsana New" w:cs="Angsana New"/>
                <w:sz w:val="26"/>
                <w:szCs w:val="26"/>
              </w:rPr>
            </w:pPr>
          </w:p>
        </w:tc>
        <w:tc>
          <w:tcPr>
            <w:tcW w:w="3053" w:type="dxa"/>
            <w:gridSpan w:val="3"/>
          </w:tcPr>
          <w:p w14:paraId="5A933EF4" w14:textId="77777777" w:rsidR="00BF2291" w:rsidRPr="00B21153" w:rsidRDefault="00BF2291">
            <w:pPr>
              <w:tabs>
                <w:tab w:val="left" w:pos="1271"/>
              </w:tabs>
              <w:ind w:right="71"/>
              <w:jc w:val="center"/>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cs/>
                <w:lang w:eastAsia="th-TH"/>
              </w:rPr>
              <w:t>งบการเงินเฉพาะกิจการ</w:t>
            </w:r>
          </w:p>
        </w:tc>
      </w:tr>
      <w:tr w:rsidR="00BF2291" w:rsidRPr="00F1072F" w14:paraId="0D01BF00" w14:textId="77777777" w:rsidTr="006D41F6">
        <w:tc>
          <w:tcPr>
            <w:tcW w:w="3814" w:type="dxa"/>
          </w:tcPr>
          <w:p w14:paraId="6686AC79" w14:textId="77777777" w:rsidR="00BF2291" w:rsidRPr="00B21153" w:rsidRDefault="00BF2291">
            <w:pPr>
              <w:rPr>
                <w:rFonts w:ascii="Angsana New" w:hAnsi="Angsana New" w:cs="Angsana New"/>
                <w:snapToGrid w:val="0"/>
                <w:color w:val="000000"/>
                <w:sz w:val="26"/>
                <w:szCs w:val="26"/>
                <w:cs/>
                <w:lang w:eastAsia="th-TH"/>
              </w:rPr>
            </w:pPr>
          </w:p>
        </w:tc>
        <w:tc>
          <w:tcPr>
            <w:tcW w:w="3269" w:type="dxa"/>
            <w:gridSpan w:val="3"/>
          </w:tcPr>
          <w:p w14:paraId="31155D30" w14:textId="6E0E3255" w:rsidR="00BF2291" w:rsidRPr="00B21153" w:rsidRDefault="00BF2291" w:rsidP="00BF2291">
            <w:pPr>
              <w:jc w:val="center"/>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cs/>
                <w:lang w:eastAsia="th-TH"/>
              </w:rPr>
              <w:t>ณ วันที่</w:t>
            </w:r>
            <w:r w:rsidRPr="00B21153">
              <w:rPr>
                <w:rFonts w:ascii="Angsana New" w:hAnsi="Angsana New" w:cs="Angsana New" w:hint="cs"/>
                <w:snapToGrid w:val="0"/>
                <w:color w:val="000000"/>
                <w:sz w:val="26"/>
                <w:szCs w:val="26"/>
                <w:cs/>
                <w:lang w:eastAsia="th-TH"/>
              </w:rPr>
              <w:t xml:space="preserve"> </w:t>
            </w:r>
            <w:r w:rsidRPr="00B21153">
              <w:rPr>
                <w:rFonts w:ascii="Angsana New" w:hAnsi="Angsana New" w:cs="Angsana New"/>
                <w:snapToGrid w:val="0"/>
                <w:color w:val="000000"/>
                <w:sz w:val="26"/>
                <w:szCs w:val="26"/>
                <w:lang w:eastAsia="th-TH"/>
              </w:rPr>
              <w:t xml:space="preserve">31 </w:t>
            </w:r>
            <w:r w:rsidRPr="00B21153">
              <w:rPr>
                <w:rFonts w:ascii="Angsana New" w:hAnsi="Angsana New" w:cs="Angsana New" w:hint="cs"/>
                <w:snapToGrid w:val="0"/>
                <w:color w:val="000000"/>
                <w:sz w:val="26"/>
                <w:szCs w:val="26"/>
                <w:cs/>
                <w:lang w:eastAsia="th-TH"/>
              </w:rPr>
              <w:t>ธันวาคม</w:t>
            </w:r>
          </w:p>
        </w:tc>
        <w:tc>
          <w:tcPr>
            <w:tcW w:w="90" w:type="dxa"/>
          </w:tcPr>
          <w:p w14:paraId="1BA4C212" w14:textId="77777777" w:rsidR="00BF2291" w:rsidRPr="00B21153" w:rsidRDefault="00BF2291">
            <w:pPr>
              <w:jc w:val="center"/>
              <w:rPr>
                <w:rFonts w:ascii="Angsana New" w:hAnsi="Angsana New" w:cs="Angsana New"/>
                <w:snapToGrid w:val="0"/>
                <w:color w:val="000000"/>
                <w:sz w:val="26"/>
                <w:szCs w:val="26"/>
                <w:lang w:eastAsia="th-TH"/>
              </w:rPr>
            </w:pPr>
          </w:p>
        </w:tc>
        <w:tc>
          <w:tcPr>
            <w:tcW w:w="3053" w:type="dxa"/>
            <w:gridSpan w:val="3"/>
          </w:tcPr>
          <w:p w14:paraId="4F51B7B7" w14:textId="5DE4EBD3" w:rsidR="00BF2291" w:rsidRPr="00B21153" w:rsidRDefault="00BF2291" w:rsidP="00BF2291">
            <w:pPr>
              <w:jc w:val="center"/>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cs/>
                <w:lang w:eastAsia="th-TH"/>
              </w:rPr>
              <w:t>ณ วันที่</w:t>
            </w:r>
            <w:r w:rsidRPr="00B21153">
              <w:rPr>
                <w:rFonts w:ascii="Angsana New" w:hAnsi="Angsana New" w:cs="Angsana New" w:hint="cs"/>
                <w:snapToGrid w:val="0"/>
                <w:color w:val="000000"/>
                <w:sz w:val="26"/>
                <w:szCs w:val="26"/>
                <w:cs/>
                <w:lang w:eastAsia="th-TH"/>
              </w:rPr>
              <w:t xml:space="preserve"> </w:t>
            </w:r>
            <w:r w:rsidRPr="00B21153">
              <w:rPr>
                <w:rFonts w:ascii="Angsana New" w:hAnsi="Angsana New" w:cs="Angsana New"/>
                <w:snapToGrid w:val="0"/>
                <w:color w:val="000000"/>
                <w:sz w:val="26"/>
                <w:szCs w:val="26"/>
                <w:lang w:eastAsia="th-TH"/>
              </w:rPr>
              <w:t xml:space="preserve">31 </w:t>
            </w:r>
            <w:r w:rsidRPr="00B21153">
              <w:rPr>
                <w:rFonts w:ascii="Angsana New" w:hAnsi="Angsana New" w:cs="Angsana New" w:hint="cs"/>
                <w:snapToGrid w:val="0"/>
                <w:color w:val="000000"/>
                <w:sz w:val="26"/>
                <w:szCs w:val="26"/>
                <w:cs/>
                <w:lang w:eastAsia="th-TH"/>
              </w:rPr>
              <w:t>ธันวาคม</w:t>
            </w:r>
          </w:p>
        </w:tc>
      </w:tr>
      <w:tr w:rsidR="007D294D" w:rsidRPr="00F1072F" w14:paraId="492AA6FA" w14:textId="77777777" w:rsidTr="006D41F6">
        <w:tc>
          <w:tcPr>
            <w:tcW w:w="3814" w:type="dxa"/>
          </w:tcPr>
          <w:p w14:paraId="17091C79" w14:textId="77777777" w:rsidR="007D294D" w:rsidRPr="00B21153" w:rsidRDefault="007D294D" w:rsidP="007D294D">
            <w:pPr>
              <w:rPr>
                <w:rFonts w:ascii="Angsana New" w:hAnsi="Angsana New" w:cs="Angsana New"/>
                <w:snapToGrid w:val="0"/>
                <w:color w:val="000000"/>
                <w:sz w:val="26"/>
                <w:szCs w:val="26"/>
                <w:cs/>
                <w:lang w:eastAsia="th-TH"/>
              </w:rPr>
            </w:pPr>
          </w:p>
        </w:tc>
        <w:tc>
          <w:tcPr>
            <w:tcW w:w="1559" w:type="dxa"/>
          </w:tcPr>
          <w:p w14:paraId="53960DA5" w14:textId="30E03EE6" w:rsidR="007D294D" w:rsidRPr="00B21153" w:rsidRDefault="007D294D" w:rsidP="007D294D">
            <w:pPr>
              <w:jc w:val="center"/>
              <w:rPr>
                <w:rFonts w:ascii="Angsana New" w:hAnsi="Angsana New" w:cs="Angsana New"/>
                <w:snapToGrid w:val="0"/>
                <w:color w:val="000000"/>
                <w:sz w:val="26"/>
                <w:szCs w:val="26"/>
                <w:u w:val="single"/>
                <w:lang w:eastAsia="th-TH"/>
              </w:rPr>
            </w:pPr>
            <w:r w:rsidRPr="00B21153">
              <w:rPr>
                <w:rFonts w:ascii="Angsana New" w:hAnsi="Angsana New" w:cs="Angsana New"/>
                <w:snapToGrid w:val="0"/>
                <w:color w:val="000000"/>
                <w:sz w:val="26"/>
                <w:szCs w:val="26"/>
                <w:u w:val="single"/>
                <w:lang w:eastAsia="th-TH"/>
              </w:rPr>
              <w:t>256</w:t>
            </w:r>
            <w:r>
              <w:rPr>
                <w:rFonts w:ascii="Angsana New" w:hAnsi="Angsana New" w:cs="Angsana New"/>
                <w:snapToGrid w:val="0"/>
                <w:color w:val="000000"/>
                <w:sz w:val="26"/>
                <w:szCs w:val="26"/>
                <w:u w:val="single"/>
                <w:lang w:eastAsia="th-TH"/>
              </w:rPr>
              <w:t>8</w:t>
            </w:r>
          </w:p>
        </w:tc>
        <w:tc>
          <w:tcPr>
            <w:tcW w:w="90" w:type="dxa"/>
          </w:tcPr>
          <w:p w14:paraId="3E965BEB" w14:textId="77777777" w:rsidR="007D294D" w:rsidRPr="00B21153" w:rsidRDefault="007D294D" w:rsidP="007D294D">
            <w:pPr>
              <w:jc w:val="center"/>
              <w:rPr>
                <w:rFonts w:ascii="Angsana New" w:hAnsi="Angsana New" w:cs="Angsana New"/>
                <w:snapToGrid w:val="0"/>
                <w:color w:val="000000"/>
                <w:sz w:val="26"/>
                <w:szCs w:val="26"/>
                <w:u w:val="single"/>
                <w:lang w:eastAsia="th-TH"/>
              </w:rPr>
            </w:pPr>
          </w:p>
        </w:tc>
        <w:tc>
          <w:tcPr>
            <w:tcW w:w="1620" w:type="dxa"/>
          </w:tcPr>
          <w:p w14:paraId="29510C35" w14:textId="2DB69711" w:rsidR="007D294D" w:rsidRPr="00B21153" w:rsidRDefault="007D294D" w:rsidP="007D294D">
            <w:pPr>
              <w:jc w:val="center"/>
              <w:rPr>
                <w:rFonts w:ascii="Angsana New" w:hAnsi="Angsana New" w:cs="Angsana New"/>
                <w:snapToGrid w:val="0"/>
                <w:color w:val="000000"/>
                <w:sz w:val="26"/>
                <w:szCs w:val="26"/>
                <w:u w:val="single"/>
                <w:lang w:eastAsia="th-TH"/>
              </w:rPr>
            </w:pPr>
            <w:r w:rsidRPr="00B21153">
              <w:rPr>
                <w:rFonts w:ascii="Angsana New" w:hAnsi="Angsana New" w:cs="Angsana New"/>
                <w:snapToGrid w:val="0"/>
                <w:color w:val="000000"/>
                <w:sz w:val="26"/>
                <w:szCs w:val="26"/>
                <w:u w:val="single"/>
                <w:lang w:eastAsia="th-TH"/>
              </w:rPr>
              <w:t>256</w:t>
            </w:r>
            <w:r>
              <w:rPr>
                <w:rFonts w:ascii="Angsana New" w:hAnsi="Angsana New" w:cs="Angsana New"/>
                <w:snapToGrid w:val="0"/>
                <w:color w:val="000000"/>
                <w:sz w:val="26"/>
                <w:szCs w:val="26"/>
                <w:u w:val="single"/>
                <w:lang w:eastAsia="th-TH"/>
              </w:rPr>
              <w:t>7</w:t>
            </w:r>
          </w:p>
        </w:tc>
        <w:tc>
          <w:tcPr>
            <w:tcW w:w="90" w:type="dxa"/>
          </w:tcPr>
          <w:p w14:paraId="254E0BD2" w14:textId="77777777" w:rsidR="007D294D" w:rsidRPr="00B21153" w:rsidRDefault="007D294D" w:rsidP="007D294D">
            <w:pPr>
              <w:jc w:val="center"/>
              <w:rPr>
                <w:rFonts w:ascii="Angsana New" w:hAnsi="Angsana New" w:cs="Angsana New"/>
                <w:snapToGrid w:val="0"/>
                <w:color w:val="000000"/>
                <w:sz w:val="26"/>
                <w:szCs w:val="26"/>
                <w:lang w:eastAsia="th-TH"/>
              </w:rPr>
            </w:pPr>
          </w:p>
        </w:tc>
        <w:tc>
          <w:tcPr>
            <w:tcW w:w="1458" w:type="dxa"/>
          </w:tcPr>
          <w:p w14:paraId="3E284477" w14:textId="0DC3612A" w:rsidR="007D294D" w:rsidRPr="00B21153" w:rsidRDefault="007D294D" w:rsidP="007D294D">
            <w:pPr>
              <w:jc w:val="center"/>
              <w:rPr>
                <w:rFonts w:ascii="Angsana New" w:hAnsi="Angsana New" w:cs="Angsana New"/>
                <w:snapToGrid w:val="0"/>
                <w:color w:val="000000"/>
                <w:sz w:val="26"/>
                <w:szCs w:val="26"/>
                <w:u w:val="single"/>
                <w:lang w:eastAsia="th-TH"/>
              </w:rPr>
            </w:pPr>
            <w:r w:rsidRPr="00B21153">
              <w:rPr>
                <w:rFonts w:ascii="Angsana New" w:hAnsi="Angsana New" w:cs="Angsana New"/>
                <w:snapToGrid w:val="0"/>
                <w:color w:val="000000"/>
                <w:sz w:val="26"/>
                <w:szCs w:val="26"/>
                <w:u w:val="single"/>
                <w:lang w:eastAsia="th-TH"/>
              </w:rPr>
              <w:t>256</w:t>
            </w:r>
            <w:r>
              <w:rPr>
                <w:rFonts w:ascii="Angsana New" w:hAnsi="Angsana New" w:cs="Angsana New"/>
                <w:snapToGrid w:val="0"/>
                <w:color w:val="000000"/>
                <w:sz w:val="26"/>
                <w:szCs w:val="26"/>
                <w:u w:val="single"/>
                <w:lang w:eastAsia="th-TH"/>
              </w:rPr>
              <w:t>8</w:t>
            </w:r>
          </w:p>
        </w:tc>
        <w:tc>
          <w:tcPr>
            <w:tcW w:w="90" w:type="dxa"/>
          </w:tcPr>
          <w:p w14:paraId="29D76685" w14:textId="77777777" w:rsidR="007D294D" w:rsidRPr="00B21153" w:rsidRDefault="007D294D" w:rsidP="007D294D">
            <w:pPr>
              <w:jc w:val="center"/>
              <w:rPr>
                <w:rFonts w:ascii="Angsana New" w:hAnsi="Angsana New" w:cs="Angsana New"/>
                <w:snapToGrid w:val="0"/>
                <w:color w:val="000000"/>
                <w:sz w:val="26"/>
                <w:szCs w:val="26"/>
                <w:u w:val="single"/>
                <w:lang w:eastAsia="th-TH"/>
              </w:rPr>
            </w:pPr>
          </w:p>
        </w:tc>
        <w:tc>
          <w:tcPr>
            <w:tcW w:w="1505" w:type="dxa"/>
          </w:tcPr>
          <w:p w14:paraId="4784B543" w14:textId="1B1BF2D4" w:rsidR="007D294D" w:rsidRPr="00B21153" w:rsidRDefault="007D294D" w:rsidP="007D294D">
            <w:pPr>
              <w:jc w:val="center"/>
              <w:rPr>
                <w:rFonts w:ascii="Angsana New" w:hAnsi="Angsana New" w:cs="Angsana New"/>
                <w:snapToGrid w:val="0"/>
                <w:color w:val="000000"/>
                <w:sz w:val="26"/>
                <w:szCs w:val="26"/>
                <w:u w:val="single"/>
                <w:lang w:eastAsia="th-TH"/>
              </w:rPr>
            </w:pPr>
            <w:r w:rsidRPr="00B21153">
              <w:rPr>
                <w:rFonts w:ascii="Angsana New" w:hAnsi="Angsana New" w:cs="Angsana New"/>
                <w:snapToGrid w:val="0"/>
                <w:color w:val="000000"/>
                <w:sz w:val="26"/>
                <w:szCs w:val="26"/>
                <w:u w:val="single"/>
                <w:lang w:eastAsia="th-TH"/>
              </w:rPr>
              <w:t>256</w:t>
            </w:r>
            <w:r>
              <w:rPr>
                <w:rFonts w:ascii="Angsana New" w:hAnsi="Angsana New" w:cs="Angsana New"/>
                <w:snapToGrid w:val="0"/>
                <w:color w:val="000000"/>
                <w:sz w:val="26"/>
                <w:szCs w:val="26"/>
                <w:u w:val="single"/>
                <w:lang w:eastAsia="th-TH"/>
              </w:rPr>
              <w:t>7</w:t>
            </w:r>
          </w:p>
        </w:tc>
      </w:tr>
      <w:tr w:rsidR="007D294D" w:rsidRPr="00F1072F" w14:paraId="24CBC715" w14:textId="77777777" w:rsidTr="006D41F6">
        <w:tc>
          <w:tcPr>
            <w:tcW w:w="3814" w:type="dxa"/>
          </w:tcPr>
          <w:p w14:paraId="7C0C23DA" w14:textId="77777777" w:rsidR="007D294D" w:rsidRPr="00B21153" w:rsidRDefault="007D294D" w:rsidP="007D294D">
            <w:pPr>
              <w:jc w:val="thaiDistribute"/>
              <w:rPr>
                <w:rFonts w:ascii="Angsana New" w:hAnsi="Angsana New" w:cs="Angsana New"/>
                <w:snapToGrid w:val="0"/>
                <w:color w:val="000000"/>
                <w:sz w:val="26"/>
                <w:szCs w:val="26"/>
                <w:cs/>
                <w:lang w:eastAsia="th-TH"/>
              </w:rPr>
            </w:pPr>
            <w:r w:rsidRPr="00B21153">
              <w:rPr>
                <w:rFonts w:ascii="Angsana New" w:hAnsi="Angsana New" w:cs="Angsana New" w:hint="cs"/>
                <w:snapToGrid w:val="0"/>
                <w:color w:val="000000"/>
                <w:sz w:val="26"/>
                <w:szCs w:val="26"/>
                <w:cs/>
                <w:lang w:eastAsia="th-TH"/>
              </w:rPr>
              <w:t>เช็ครับในมือ</w:t>
            </w:r>
          </w:p>
        </w:tc>
        <w:tc>
          <w:tcPr>
            <w:tcW w:w="1559" w:type="dxa"/>
          </w:tcPr>
          <w:p w14:paraId="78C854E8" w14:textId="544C4AC0" w:rsidR="007D294D" w:rsidRPr="007D294D" w:rsidRDefault="00B54B99" w:rsidP="007D294D">
            <w:pPr>
              <w:ind w:right="142"/>
              <w:jc w:val="right"/>
              <w:rPr>
                <w:rFonts w:ascii="Angsana New" w:hAnsi="Angsana New" w:cs="Angsana New"/>
                <w:snapToGrid w:val="0"/>
                <w:color w:val="000000"/>
                <w:sz w:val="26"/>
                <w:szCs w:val="26"/>
                <w:highlight w:val="yellow"/>
                <w:lang w:eastAsia="th-TH"/>
              </w:rPr>
            </w:pPr>
            <w:r w:rsidRPr="00B54B99">
              <w:rPr>
                <w:rFonts w:ascii="Angsana New" w:hAnsi="Angsana New" w:cs="Angsana New"/>
                <w:snapToGrid w:val="0"/>
                <w:color w:val="000000"/>
                <w:sz w:val="26"/>
                <w:szCs w:val="26"/>
                <w:lang w:eastAsia="th-TH"/>
              </w:rPr>
              <w:t>25,538.98</w:t>
            </w:r>
          </w:p>
        </w:tc>
        <w:tc>
          <w:tcPr>
            <w:tcW w:w="90" w:type="dxa"/>
          </w:tcPr>
          <w:p w14:paraId="386E4C15" w14:textId="77777777" w:rsidR="007D294D" w:rsidRPr="00B21153" w:rsidRDefault="007D294D" w:rsidP="007D294D">
            <w:pPr>
              <w:ind w:right="142"/>
              <w:jc w:val="both"/>
              <w:rPr>
                <w:rFonts w:ascii="Angsana New" w:hAnsi="Angsana New" w:cs="Angsana New"/>
                <w:snapToGrid w:val="0"/>
                <w:color w:val="000000"/>
                <w:sz w:val="26"/>
                <w:szCs w:val="26"/>
                <w:lang w:eastAsia="th-TH"/>
              </w:rPr>
            </w:pPr>
          </w:p>
        </w:tc>
        <w:tc>
          <w:tcPr>
            <w:tcW w:w="1620" w:type="dxa"/>
          </w:tcPr>
          <w:p w14:paraId="7A698895" w14:textId="2BF254FB" w:rsidR="007D294D" w:rsidRPr="00B21153" w:rsidRDefault="007D294D" w:rsidP="007D294D">
            <w:pPr>
              <w:ind w:right="142"/>
              <w:jc w:val="right"/>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lang w:eastAsia="th-TH"/>
              </w:rPr>
              <w:t>196,418.04</w:t>
            </w:r>
          </w:p>
        </w:tc>
        <w:tc>
          <w:tcPr>
            <w:tcW w:w="90" w:type="dxa"/>
          </w:tcPr>
          <w:p w14:paraId="3DA9BCDB" w14:textId="77777777" w:rsidR="007D294D" w:rsidRPr="00B21153" w:rsidRDefault="007D294D" w:rsidP="007D294D">
            <w:pPr>
              <w:jc w:val="center"/>
              <w:rPr>
                <w:rFonts w:ascii="Angsana New" w:hAnsi="Angsana New" w:cs="Angsana New"/>
                <w:snapToGrid w:val="0"/>
                <w:color w:val="000000"/>
                <w:sz w:val="26"/>
                <w:szCs w:val="26"/>
                <w:lang w:eastAsia="th-TH"/>
              </w:rPr>
            </w:pPr>
          </w:p>
        </w:tc>
        <w:tc>
          <w:tcPr>
            <w:tcW w:w="1458" w:type="dxa"/>
          </w:tcPr>
          <w:p w14:paraId="33BEF9CC" w14:textId="539E85E1" w:rsidR="007D294D" w:rsidRPr="007D294D" w:rsidRDefault="00B54B99" w:rsidP="007D294D">
            <w:pPr>
              <w:ind w:right="142"/>
              <w:jc w:val="right"/>
              <w:rPr>
                <w:rFonts w:ascii="Angsana New" w:hAnsi="Angsana New" w:cs="Angsana New"/>
                <w:snapToGrid w:val="0"/>
                <w:color w:val="000000"/>
                <w:sz w:val="26"/>
                <w:szCs w:val="26"/>
                <w:highlight w:val="yellow"/>
                <w:lang w:eastAsia="th-TH"/>
              </w:rPr>
            </w:pPr>
            <w:r w:rsidRPr="00B54B99">
              <w:rPr>
                <w:rFonts w:ascii="Angsana New" w:hAnsi="Angsana New" w:cs="Angsana New"/>
                <w:snapToGrid w:val="0"/>
                <w:color w:val="000000"/>
                <w:sz w:val="26"/>
                <w:szCs w:val="26"/>
                <w:lang w:eastAsia="th-TH"/>
              </w:rPr>
              <w:t>25,538.98</w:t>
            </w:r>
          </w:p>
        </w:tc>
        <w:tc>
          <w:tcPr>
            <w:tcW w:w="90" w:type="dxa"/>
          </w:tcPr>
          <w:p w14:paraId="4081D197" w14:textId="77777777" w:rsidR="007D294D" w:rsidRPr="00B21153" w:rsidRDefault="007D294D" w:rsidP="007D294D">
            <w:pPr>
              <w:ind w:right="142"/>
              <w:jc w:val="both"/>
              <w:rPr>
                <w:rFonts w:ascii="Angsana New" w:hAnsi="Angsana New" w:cs="Angsana New"/>
                <w:snapToGrid w:val="0"/>
                <w:color w:val="000000"/>
                <w:sz w:val="26"/>
                <w:szCs w:val="26"/>
                <w:lang w:eastAsia="th-TH"/>
              </w:rPr>
            </w:pPr>
          </w:p>
        </w:tc>
        <w:tc>
          <w:tcPr>
            <w:tcW w:w="1505" w:type="dxa"/>
          </w:tcPr>
          <w:p w14:paraId="4F525676" w14:textId="0BDAA6B8" w:rsidR="007D294D" w:rsidRPr="00B21153" w:rsidRDefault="007D294D" w:rsidP="007D294D">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196,418.04</w:t>
            </w:r>
          </w:p>
        </w:tc>
      </w:tr>
      <w:tr w:rsidR="007D294D" w:rsidRPr="00F1072F" w14:paraId="3C2A99EF" w14:textId="77777777" w:rsidTr="006D41F6">
        <w:tc>
          <w:tcPr>
            <w:tcW w:w="3814" w:type="dxa"/>
          </w:tcPr>
          <w:p w14:paraId="38A13EC8" w14:textId="77777777" w:rsidR="007D294D" w:rsidRPr="00B21153" w:rsidRDefault="007D294D" w:rsidP="007D294D">
            <w:pPr>
              <w:jc w:val="thaiDistribute"/>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cs/>
                <w:lang w:eastAsia="th-TH"/>
              </w:rPr>
              <w:t>เงินสด</w:t>
            </w:r>
          </w:p>
        </w:tc>
        <w:tc>
          <w:tcPr>
            <w:tcW w:w="1559" w:type="dxa"/>
          </w:tcPr>
          <w:p w14:paraId="1CF24371" w14:textId="3E0A2859" w:rsidR="007D294D" w:rsidRPr="007D294D" w:rsidRDefault="00B54B99" w:rsidP="007D294D">
            <w:pPr>
              <w:ind w:right="142"/>
              <w:jc w:val="right"/>
              <w:rPr>
                <w:rFonts w:ascii="Angsana New" w:hAnsi="Angsana New" w:cs="Angsana New"/>
                <w:snapToGrid w:val="0"/>
                <w:color w:val="000000"/>
                <w:sz w:val="26"/>
                <w:szCs w:val="26"/>
                <w:highlight w:val="yellow"/>
                <w:lang w:eastAsia="th-TH"/>
              </w:rPr>
            </w:pPr>
            <w:r w:rsidRPr="00B54B99">
              <w:rPr>
                <w:rFonts w:ascii="Angsana New" w:hAnsi="Angsana New" w:cs="Angsana New"/>
                <w:snapToGrid w:val="0"/>
                <w:color w:val="000000"/>
                <w:sz w:val="26"/>
                <w:szCs w:val="26"/>
                <w:lang w:eastAsia="th-TH"/>
              </w:rPr>
              <w:t>462,315.51</w:t>
            </w:r>
          </w:p>
        </w:tc>
        <w:tc>
          <w:tcPr>
            <w:tcW w:w="90" w:type="dxa"/>
          </w:tcPr>
          <w:p w14:paraId="15121627" w14:textId="77777777" w:rsidR="007D294D" w:rsidRPr="00B21153" w:rsidRDefault="007D294D" w:rsidP="007D294D">
            <w:pPr>
              <w:ind w:right="142"/>
              <w:jc w:val="both"/>
              <w:rPr>
                <w:rFonts w:ascii="Angsana New" w:hAnsi="Angsana New" w:cs="Angsana New"/>
                <w:sz w:val="26"/>
                <w:szCs w:val="26"/>
              </w:rPr>
            </w:pPr>
          </w:p>
        </w:tc>
        <w:tc>
          <w:tcPr>
            <w:tcW w:w="1620" w:type="dxa"/>
          </w:tcPr>
          <w:p w14:paraId="71E8904F" w14:textId="0B9A91CB" w:rsidR="007D294D" w:rsidRPr="00B21153" w:rsidRDefault="007D294D" w:rsidP="007D294D">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492,665.57</w:t>
            </w:r>
          </w:p>
        </w:tc>
        <w:tc>
          <w:tcPr>
            <w:tcW w:w="90" w:type="dxa"/>
          </w:tcPr>
          <w:p w14:paraId="01F5251B" w14:textId="77777777" w:rsidR="007D294D" w:rsidRPr="00B21153" w:rsidRDefault="007D294D" w:rsidP="007D294D">
            <w:pPr>
              <w:ind w:right="142"/>
              <w:jc w:val="both"/>
              <w:rPr>
                <w:rFonts w:ascii="Angsana New" w:hAnsi="Angsana New" w:cs="Angsana New"/>
                <w:sz w:val="26"/>
                <w:szCs w:val="26"/>
              </w:rPr>
            </w:pPr>
          </w:p>
        </w:tc>
        <w:tc>
          <w:tcPr>
            <w:tcW w:w="1458" w:type="dxa"/>
          </w:tcPr>
          <w:p w14:paraId="349D40C5" w14:textId="4C4BAB75" w:rsidR="007D294D" w:rsidRPr="007D294D" w:rsidRDefault="00B54B99" w:rsidP="007D294D">
            <w:pPr>
              <w:ind w:right="142"/>
              <w:jc w:val="right"/>
              <w:rPr>
                <w:rFonts w:ascii="Angsana New" w:hAnsi="Angsana New" w:cs="Angsana New"/>
                <w:snapToGrid w:val="0"/>
                <w:color w:val="000000"/>
                <w:sz w:val="26"/>
                <w:szCs w:val="26"/>
                <w:highlight w:val="yellow"/>
                <w:cs/>
                <w:lang w:eastAsia="th-TH"/>
              </w:rPr>
            </w:pPr>
            <w:r w:rsidRPr="00B54B99">
              <w:rPr>
                <w:rFonts w:ascii="Angsana New" w:hAnsi="Angsana New" w:cs="Angsana New"/>
                <w:snapToGrid w:val="0"/>
                <w:color w:val="000000"/>
                <w:sz w:val="26"/>
                <w:szCs w:val="26"/>
                <w:lang w:eastAsia="th-TH"/>
              </w:rPr>
              <w:t>160,000.00</w:t>
            </w:r>
          </w:p>
        </w:tc>
        <w:tc>
          <w:tcPr>
            <w:tcW w:w="90" w:type="dxa"/>
          </w:tcPr>
          <w:p w14:paraId="0FCA95BF" w14:textId="77777777" w:rsidR="007D294D" w:rsidRPr="00B21153" w:rsidRDefault="007D294D" w:rsidP="007D294D">
            <w:pPr>
              <w:ind w:right="142"/>
              <w:jc w:val="both"/>
              <w:rPr>
                <w:rFonts w:ascii="Angsana New" w:hAnsi="Angsana New" w:cs="Angsana New"/>
                <w:sz w:val="26"/>
                <w:szCs w:val="26"/>
              </w:rPr>
            </w:pPr>
          </w:p>
        </w:tc>
        <w:tc>
          <w:tcPr>
            <w:tcW w:w="1505" w:type="dxa"/>
          </w:tcPr>
          <w:p w14:paraId="69DF7223" w14:textId="07DD4507" w:rsidR="007D294D" w:rsidRPr="00B21153" w:rsidRDefault="007D294D" w:rsidP="007D294D">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1</w:t>
            </w:r>
            <w:r w:rsidRPr="00B21153">
              <w:rPr>
                <w:rFonts w:ascii="Angsana New" w:hAnsi="Angsana New" w:cs="Angsana New" w:hint="cs"/>
                <w:snapToGrid w:val="0"/>
                <w:color w:val="000000"/>
                <w:sz w:val="26"/>
                <w:szCs w:val="26"/>
                <w:cs/>
                <w:lang w:eastAsia="th-TH"/>
              </w:rPr>
              <w:t>50</w:t>
            </w:r>
            <w:r w:rsidRPr="00B21153">
              <w:rPr>
                <w:rFonts w:ascii="Angsana New" w:hAnsi="Angsana New" w:cs="Angsana New"/>
                <w:snapToGrid w:val="0"/>
                <w:color w:val="000000"/>
                <w:sz w:val="26"/>
                <w:szCs w:val="26"/>
                <w:lang w:eastAsia="th-TH"/>
              </w:rPr>
              <w:t>,</w:t>
            </w:r>
            <w:r w:rsidRPr="00B21153">
              <w:rPr>
                <w:rFonts w:ascii="Angsana New" w:hAnsi="Angsana New" w:cs="Angsana New" w:hint="cs"/>
                <w:snapToGrid w:val="0"/>
                <w:color w:val="000000"/>
                <w:sz w:val="26"/>
                <w:szCs w:val="26"/>
                <w:cs/>
                <w:lang w:eastAsia="th-TH"/>
              </w:rPr>
              <w:t>000.00</w:t>
            </w:r>
          </w:p>
        </w:tc>
      </w:tr>
      <w:tr w:rsidR="007D294D" w:rsidRPr="00F1072F" w14:paraId="1099DFA0" w14:textId="77777777" w:rsidTr="006D41F6">
        <w:tc>
          <w:tcPr>
            <w:tcW w:w="3814" w:type="dxa"/>
          </w:tcPr>
          <w:p w14:paraId="095AF242" w14:textId="11322284" w:rsidR="007D294D" w:rsidRPr="00B21153" w:rsidRDefault="007D294D" w:rsidP="007D294D">
            <w:pPr>
              <w:jc w:val="thaiDistribute"/>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cs/>
                <w:lang w:eastAsia="th-TH"/>
              </w:rPr>
              <w:t>เงินฝาก</w:t>
            </w:r>
            <w:r w:rsidRPr="00B21153">
              <w:rPr>
                <w:rFonts w:ascii="Angsana New" w:hAnsi="Angsana New" w:cs="Angsana New" w:hint="cs"/>
                <w:snapToGrid w:val="0"/>
                <w:color w:val="000000"/>
                <w:sz w:val="26"/>
                <w:szCs w:val="26"/>
                <w:cs/>
                <w:lang w:eastAsia="th-TH"/>
              </w:rPr>
              <w:t xml:space="preserve">สถาบันการเงิน </w:t>
            </w:r>
            <w:r w:rsidRPr="00B21153">
              <w:rPr>
                <w:rFonts w:ascii="Angsana New" w:hAnsi="Angsana New" w:cs="Angsana New"/>
                <w:snapToGrid w:val="0"/>
                <w:color w:val="000000"/>
                <w:sz w:val="26"/>
                <w:szCs w:val="26"/>
                <w:cs/>
                <w:lang w:eastAsia="th-TH"/>
              </w:rPr>
              <w:t>ประเภทกระแสรายวัน</w:t>
            </w:r>
          </w:p>
        </w:tc>
        <w:tc>
          <w:tcPr>
            <w:tcW w:w="1559" w:type="dxa"/>
          </w:tcPr>
          <w:p w14:paraId="565681C1" w14:textId="5AF7DDAA" w:rsidR="007D294D" w:rsidRPr="00C64759" w:rsidRDefault="00CE62BA" w:rsidP="007D294D">
            <w:pPr>
              <w:ind w:right="142"/>
              <w:jc w:val="right"/>
              <w:rPr>
                <w:rFonts w:ascii="Angsana New" w:hAnsi="Angsana New" w:cs="Angsana New"/>
                <w:snapToGrid w:val="0"/>
                <w:color w:val="000000"/>
                <w:sz w:val="26"/>
                <w:szCs w:val="26"/>
                <w:lang w:eastAsia="th-TH"/>
              </w:rPr>
            </w:pPr>
            <w:r w:rsidRPr="00C64759">
              <w:rPr>
                <w:rFonts w:ascii="Angsana New" w:hAnsi="Angsana New" w:cs="Angsana New"/>
                <w:snapToGrid w:val="0"/>
                <w:color w:val="000000"/>
                <w:sz w:val="26"/>
                <w:szCs w:val="26"/>
                <w:lang w:eastAsia="th-TH"/>
              </w:rPr>
              <w:t>1,428,532,614.26</w:t>
            </w:r>
          </w:p>
        </w:tc>
        <w:tc>
          <w:tcPr>
            <w:tcW w:w="90" w:type="dxa"/>
          </w:tcPr>
          <w:p w14:paraId="4FBCA547" w14:textId="77777777" w:rsidR="007D294D" w:rsidRPr="00C64759" w:rsidRDefault="007D294D" w:rsidP="007D294D">
            <w:pPr>
              <w:ind w:right="142"/>
              <w:jc w:val="both"/>
              <w:rPr>
                <w:rFonts w:ascii="Angsana New" w:hAnsi="Angsana New" w:cs="Angsana New"/>
                <w:sz w:val="26"/>
                <w:szCs w:val="26"/>
              </w:rPr>
            </w:pPr>
          </w:p>
        </w:tc>
        <w:tc>
          <w:tcPr>
            <w:tcW w:w="1620" w:type="dxa"/>
          </w:tcPr>
          <w:p w14:paraId="69894146" w14:textId="46C2CF66" w:rsidR="007D294D" w:rsidRPr="00C64759" w:rsidRDefault="007D294D" w:rsidP="007D294D">
            <w:pPr>
              <w:ind w:right="142"/>
              <w:jc w:val="right"/>
              <w:rPr>
                <w:rFonts w:ascii="Angsana New" w:hAnsi="Angsana New" w:cs="Angsana New"/>
                <w:snapToGrid w:val="0"/>
                <w:color w:val="000000"/>
                <w:sz w:val="26"/>
                <w:szCs w:val="26"/>
                <w:lang w:eastAsia="th-TH"/>
              </w:rPr>
            </w:pPr>
            <w:r w:rsidRPr="00C64759">
              <w:rPr>
                <w:rFonts w:ascii="Angsana New" w:hAnsi="Angsana New" w:cs="Angsana New"/>
                <w:snapToGrid w:val="0"/>
                <w:color w:val="000000"/>
                <w:sz w:val="26"/>
                <w:szCs w:val="26"/>
                <w:lang w:eastAsia="th-TH"/>
              </w:rPr>
              <w:t>61,027,686.13</w:t>
            </w:r>
          </w:p>
        </w:tc>
        <w:tc>
          <w:tcPr>
            <w:tcW w:w="90" w:type="dxa"/>
          </w:tcPr>
          <w:p w14:paraId="519A09EC" w14:textId="77777777" w:rsidR="007D294D" w:rsidRPr="00B21153" w:rsidRDefault="007D294D" w:rsidP="007D294D">
            <w:pPr>
              <w:ind w:right="142"/>
              <w:jc w:val="both"/>
              <w:rPr>
                <w:rFonts w:ascii="Angsana New" w:hAnsi="Angsana New" w:cs="Angsana New"/>
                <w:sz w:val="26"/>
                <w:szCs w:val="26"/>
              </w:rPr>
            </w:pPr>
          </w:p>
        </w:tc>
        <w:tc>
          <w:tcPr>
            <w:tcW w:w="1458" w:type="dxa"/>
          </w:tcPr>
          <w:p w14:paraId="2704D274" w14:textId="23C8D7C8" w:rsidR="007D294D" w:rsidRPr="007D294D" w:rsidRDefault="004910EB" w:rsidP="007D294D">
            <w:pPr>
              <w:ind w:right="142"/>
              <w:jc w:val="right"/>
              <w:rPr>
                <w:rFonts w:ascii="Angsana New" w:hAnsi="Angsana New" w:cs="Angsana New"/>
                <w:snapToGrid w:val="0"/>
                <w:color w:val="000000"/>
                <w:sz w:val="26"/>
                <w:szCs w:val="26"/>
                <w:highlight w:val="yellow"/>
                <w:cs/>
                <w:lang w:eastAsia="th-TH"/>
              </w:rPr>
            </w:pPr>
            <w:r w:rsidRPr="004910EB">
              <w:rPr>
                <w:rFonts w:ascii="Angsana New" w:hAnsi="Angsana New" w:cs="Angsana New"/>
                <w:snapToGrid w:val="0"/>
                <w:color w:val="000000"/>
                <w:sz w:val="26"/>
                <w:szCs w:val="26"/>
                <w:lang w:eastAsia="th-TH"/>
              </w:rPr>
              <w:t>812,817.54</w:t>
            </w:r>
          </w:p>
        </w:tc>
        <w:tc>
          <w:tcPr>
            <w:tcW w:w="90" w:type="dxa"/>
          </w:tcPr>
          <w:p w14:paraId="7F0A738B" w14:textId="77777777" w:rsidR="007D294D" w:rsidRPr="00B21153" w:rsidRDefault="007D294D" w:rsidP="007D294D">
            <w:pPr>
              <w:ind w:right="142"/>
              <w:jc w:val="both"/>
              <w:rPr>
                <w:rFonts w:ascii="Angsana New" w:hAnsi="Angsana New" w:cs="Angsana New"/>
                <w:sz w:val="26"/>
                <w:szCs w:val="26"/>
              </w:rPr>
            </w:pPr>
          </w:p>
        </w:tc>
        <w:tc>
          <w:tcPr>
            <w:tcW w:w="1505" w:type="dxa"/>
          </w:tcPr>
          <w:p w14:paraId="3F9D4CD8" w14:textId="7AF6B87B" w:rsidR="007D294D" w:rsidRPr="00B21153" w:rsidRDefault="007D294D" w:rsidP="007D294D">
            <w:pPr>
              <w:ind w:right="142"/>
              <w:jc w:val="right"/>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lang w:eastAsia="th-TH"/>
              </w:rPr>
              <w:t>1,732,058.67</w:t>
            </w:r>
          </w:p>
        </w:tc>
      </w:tr>
      <w:tr w:rsidR="007D294D" w:rsidRPr="00F1072F" w14:paraId="1CC85057" w14:textId="77777777" w:rsidTr="006D41F6">
        <w:tc>
          <w:tcPr>
            <w:tcW w:w="3814" w:type="dxa"/>
          </w:tcPr>
          <w:p w14:paraId="6DD40764" w14:textId="2D3B2ACC" w:rsidR="007D294D" w:rsidRPr="00B21153" w:rsidRDefault="007D294D" w:rsidP="007D294D">
            <w:pPr>
              <w:jc w:val="thaiDistribute"/>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cs/>
                <w:lang w:eastAsia="th-TH"/>
              </w:rPr>
              <w:t>เงินฝาก</w:t>
            </w:r>
            <w:r w:rsidRPr="00B21153">
              <w:rPr>
                <w:rFonts w:ascii="Angsana New" w:hAnsi="Angsana New" w:cs="Angsana New" w:hint="cs"/>
                <w:snapToGrid w:val="0"/>
                <w:color w:val="000000"/>
                <w:sz w:val="26"/>
                <w:szCs w:val="26"/>
                <w:cs/>
                <w:lang w:eastAsia="th-TH"/>
              </w:rPr>
              <w:t xml:space="preserve">สถาบันการเงิน </w:t>
            </w:r>
            <w:r w:rsidRPr="00B21153">
              <w:rPr>
                <w:rFonts w:ascii="Angsana New" w:hAnsi="Angsana New" w:cs="Angsana New"/>
                <w:snapToGrid w:val="0"/>
                <w:color w:val="000000"/>
                <w:sz w:val="26"/>
                <w:szCs w:val="26"/>
                <w:cs/>
                <w:lang w:eastAsia="th-TH"/>
              </w:rPr>
              <w:t>ประเภทออมทรัพย์</w:t>
            </w:r>
          </w:p>
        </w:tc>
        <w:tc>
          <w:tcPr>
            <w:tcW w:w="1559" w:type="dxa"/>
          </w:tcPr>
          <w:p w14:paraId="149574FD" w14:textId="76742F73" w:rsidR="007D294D" w:rsidRPr="00C64759" w:rsidRDefault="004910EB" w:rsidP="007D294D">
            <w:pPr>
              <w:ind w:right="142"/>
              <w:jc w:val="right"/>
              <w:rPr>
                <w:rFonts w:ascii="Angsana New" w:hAnsi="Angsana New" w:cs="Angsana New"/>
                <w:snapToGrid w:val="0"/>
                <w:color w:val="000000"/>
                <w:sz w:val="26"/>
                <w:szCs w:val="26"/>
                <w:lang w:eastAsia="th-TH"/>
              </w:rPr>
            </w:pPr>
            <w:r w:rsidRPr="00C64759">
              <w:rPr>
                <w:rFonts w:ascii="Angsana New" w:hAnsi="Angsana New" w:cs="Angsana New"/>
                <w:snapToGrid w:val="0"/>
                <w:color w:val="000000"/>
                <w:sz w:val="26"/>
                <w:szCs w:val="26"/>
                <w:lang w:eastAsia="th-TH"/>
              </w:rPr>
              <w:t>223,425,558.68</w:t>
            </w:r>
          </w:p>
        </w:tc>
        <w:tc>
          <w:tcPr>
            <w:tcW w:w="90" w:type="dxa"/>
          </w:tcPr>
          <w:p w14:paraId="44B5DCF6" w14:textId="77777777" w:rsidR="007D294D" w:rsidRPr="00C64759" w:rsidRDefault="007D294D" w:rsidP="007D294D">
            <w:pPr>
              <w:ind w:right="142"/>
              <w:jc w:val="both"/>
              <w:rPr>
                <w:rFonts w:ascii="Angsana New" w:hAnsi="Angsana New" w:cs="Angsana New"/>
                <w:sz w:val="26"/>
                <w:szCs w:val="26"/>
              </w:rPr>
            </w:pPr>
          </w:p>
        </w:tc>
        <w:tc>
          <w:tcPr>
            <w:tcW w:w="1620" w:type="dxa"/>
          </w:tcPr>
          <w:p w14:paraId="3564B25F" w14:textId="74DBFC9E" w:rsidR="007D294D" w:rsidRPr="00C64759" w:rsidRDefault="007D294D" w:rsidP="007D294D">
            <w:pPr>
              <w:ind w:right="142"/>
              <w:jc w:val="right"/>
              <w:rPr>
                <w:rFonts w:ascii="Angsana New" w:hAnsi="Angsana New" w:cs="Angsana New"/>
                <w:snapToGrid w:val="0"/>
                <w:color w:val="000000"/>
                <w:sz w:val="26"/>
                <w:szCs w:val="26"/>
                <w:lang w:eastAsia="th-TH"/>
              </w:rPr>
            </w:pPr>
            <w:r w:rsidRPr="00C64759">
              <w:rPr>
                <w:rFonts w:ascii="Angsana New" w:hAnsi="Angsana New" w:cs="Angsana New"/>
                <w:snapToGrid w:val="0"/>
                <w:color w:val="000000"/>
                <w:sz w:val="26"/>
                <w:szCs w:val="26"/>
                <w:lang w:eastAsia="th-TH"/>
              </w:rPr>
              <w:t>466,591,267.80</w:t>
            </w:r>
          </w:p>
        </w:tc>
        <w:tc>
          <w:tcPr>
            <w:tcW w:w="90" w:type="dxa"/>
          </w:tcPr>
          <w:p w14:paraId="731BA526" w14:textId="77777777" w:rsidR="007D294D" w:rsidRPr="00B21153" w:rsidRDefault="007D294D" w:rsidP="007D294D">
            <w:pPr>
              <w:ind w:right="142"/>
              <w:jc w:val="both"/>
              <w:rPr>
                <w:rFonts w:ascii="Angsana New" w:hAnsi="Angsana New" w:cs="Angsana New"/>
                <w:sz w:val="26"/>
                <w:szCs w:val="26"/>
              </w:rPr>
            </w:pPr>
          </w:p>
        </w:tc>
        <w:tc>
          <w:tcPr>
            <w:tcW w:w="1458" w:type="dxa"/>
          </w:tcPr>
          <w:p w14:paraId="1AEEDF4E" w14:textId="56F8A932" w:rsidR="007D294D" w:rsidRPr="007D294D" w:rsidRDefault="004910EB" w:rsidP="007D294D">
            <w:pPr>
              <w:ind w:right="142"/>
              <w:jc w:val="right"/>
              <w:rPr>
                <w:rFonts w:ascii="Angsana New" w:hAnsi="Angsana New" w:cs="Angsana New"/>
                <w:snapToGrid w:val="0"/>
                <w:color w:val="000000"/>
                <w:sz w:val="26"/>
                <w:szCs w:val="26"/>
                <w:highlight w:val="yellow"/>
                <w:cs/>
                <w:lang w:eastAsia="th-TH"/>
              </w:rPr>
            </w:pPr>
            <w:r w:rsidRPr="004910EB">
              <w:rPr>
                <w:rFonts w:ascii="Angsana New" w:hAnsi="Angsana New" w:cs="Angsana New"/>
                <w:snapToGrid w:val="0"/>
                <w:color w:val="000000"/>
                <w:sz w:val="26"/>
                <w:szCs w:val="26"/>
                <w:lang w:eastAsia="th-TH"/>
              </w:rPr>
              <w:t>52,953,988.60</w:t>
            </w:r>
          </w:p>
        </w:tc>
        <w:tc>
          <w:tcPr>
            <w:tcW w:w="90" w:type="dxa"/>
          </w:tcPr>
          <w:p w14:paraId="58F973A0" w14:textId="77777777" w:rsidR="007D294D" w:rsidRPr="00B21153" w:rsidRDefault="007D294D" w:rsidP="007D294D">
            <w:pPr>
              <w:ind w:right="142"/>
              <w:jc w:val="both"/>
              <w:rPr>
                <w:rFonts w:ascii="Angsana New" w:hAnsi="Angsana New" w:cs="Angsana New"/>
                <w:sz w:val="26"/>
                <w:szCs w:val="26"/>
              </w:rPr>
            </w:pPr>
          </w:p>
        </w:tc>
        <w:tc>
          <w:tcPr>
            <w:tcW w:w="1505" w:type="dxa"/>
          </w:tcPr>
          <w:p w14:paraId="40C6917D" w14:textId="17123FF2" w:rsidR="007D294D" w:rsidRPr="00B21153" w:rsidRDefault="007D294D" w:rsidP="007D294D">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65,258,944.92</w:t>
            </w:r>
          </w:p>
        </w:tc>
      </w:tr>
      <w:tr w:rsidR="007D294D" w:rsidRPr="00F1072F" w14:paraId="54E4FB3B" w14:textId="77777777" w:rsidTr="006D41F6">
        <w:tc>
          <w:tcPr>
            <w:tcW w:w="3814" w:type="dxa"/>
          </w:tcPr>
          <w:p w14:paraId="4BBECA9C" w14:textId="77777777" w:rsidR="007D294D" w:rsidRPr="00B21153" w:rsidRDefault="007D294D" w:rsidP="007D294D">
            <w:pPr>
              <w:jc w:val="thaiDistribute"/>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cs/>
                <w:lang w:eastAsia="th-TH"/>
              </w:rPr>
              <w:t>เงินฝาก</w:t>
            </w:r>
            <w:r w:rsidRPr="00B21153">
              <w:rPr>
                <w:rFonts w:ascii="Angsana New" w:hAnsi="Angsana New" w:cs="Angsana New" w:hint="cs"/>
                <w:snapToGrid w:val="0"/>
                <w:color w:val="000000"/>
                <w:sz w:val="26"/>
                <w:szCs w:val="26"/>
                <w:cs/>
                <w:lang w:eastAsia="th-TH"/>
              </w:rPr>
              <w:t>สถาบันการเงิน</w:t>
            </w:r>
          </w:p>
          <w:p w14:paraId="716F9491" w14:textId="77777777" w:rsidR="007D294D" w:rsidRPr="00B21153" w:rsidRDefault="007D294D" w:rsidP="007D294D">
            <w:pPr>
              <w:ind w:left="264"/>
              <w:jc w:val="thaiDistribute"/>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cs/>
                <w:lang w:eastAsia="th-TH"/>
              </w:rPr>
              <w:t>ประเภท</w:t>
            </w:r>
            <w:r w:rsidRPr="00B21153">
              <w:rPr>
                <w:rFonts w:ascii="Angsana New" w:hAnsi="Angsana New" w:cs="Angsana New" w:hint="cs"/>
                <w:snapToGrid w:val="0"/>
                <w:color w:val="000000"/>
                <w:sz w:val="26"/>
                <w:szCs w:val="26"/>
                <w:cs/>
                <w:lang w:eastAsia="th-TH"/>
              </w:rPr>
              <w:t>ฝาก</w:t>
            </w:r>
            <w:r w:rsidRPr="00B21153">
              <w:rPr>
                <w:rFonts w:ascii="Angsana New" w:hAnsi="Angsana New" w:cs="Angsana New"/>
                <w:snapToGrid w:val="0"/>
                <w:color w:val="000000"/>
                <w:sz w:val="26"/>
                <w:szCs w:val="26"/>
                <w:cs/>
                <w:lang w:eastAsia="th-TH"/>
              </w:rPr>
              <w:t>ประจำ</w:t>
            </w:r>
            <w:r w:rsidRPr="00B21153">
              <w:rPr>
                <w:rFonts w:ascii="Angsana New" w:hAnsi="Angsana New" w:cs="Angsana New" w:hint="cs"/>
                <w:snapToGrid w:val="0"/>
                <w:color w:val="000000"/>
                <w:sz w:val="26"/>
                <w:szCs w:val="26"/>
                <w:cs/>
                <w:lang w:eastAsia="th-TH"/>
              </w:rPr>
              <w:t xml:space="preserve"> </w:t>
            </w:r>
            <w:r w:rsidRPr="00B21153">
              <w:rPr>
                <w:rFonts w:ascii="Angsana New" w:hAnsi="Angsana New" w:cs="Angsana New"/>
                <w:snapToGrid w:val="0"/>
                <w:color w:val="000000"/>
                <w:sz w:val="26"/>
                <w:szCs w:val="26"/>
                <w:cs/>
                <w:lang w:eastAsia="th-TH"/>
              </w:rPr>
              <w:t>อายุ</w:t>
            </w:r>
            <w:r w:rsidRPr="00B21153">
              <w:rPr>
                <w:rFonts w:ascii="Angsana New" w:hAnsi="Angsana New" w:cs="Angsana New" w:hint="cs"/>
                <w:snapToGrid w:val="0"/>
                <w:color w:val="000000"/>
                <w:sz w:val="26"/>
                <w:szCs w:val="26"/>
                <w:cs/>
                <w:lang w:eastAsia="th-TH"/>
              </w:rPr>
              <w:t>ไม่เกิน</w:t>
            </w:r>
            <w:r w:rsidRPr="00B21153">
              <w:rPr>
                <w:rFonts w:ascii="Angsana New" w:hAnsi="Angsana New" w:cs="Angsana New"/>
                <w:snapToGrid w:val="0"/>
                <w:color w:val="000000"/>
                <w:sz w:val="26"/>
                <w:szCs w:val="26"/>
                <w:cs/>
                <w:lang w:eastAsia="th-TH"/>
              </w:rPr>
              <w:t xml:space="preserve"> </w:t>
            </w:r>
            <w:r w:rsidRPr="00B21153">
              <w:rPr>
                <w:rFonts w:ascii="Angsana New" w:hAnsi="Angsana New" w:cs="Angsana New"/>
                <w:snapToGrid w:val="0"/>
                <w:color w:val="000000"/>
                <w:sz w:val="26"/>
                <w:szCs w:val="26"/>
                <w:lang w:eastAsia="th-TH"/>
              </w:rPr>
              <w:t>3</w:t>
            </w:r>
            <w:r w:rsidRPr="00B21153">
              <w:rPr>
                <w:rFonts w:ascii="Angsana New" w:hAnsi="Angsana New" w:cs="Angsana New"/>
                <w:snapToGrid w:val="0"/>
                <w:color w:val="000000"/>
                <w:sz w:val="26"/>
                <w:szCs w:val="26"/>
                <w:cs/>
                <w:lang w:eastAsia="th-TH"/>
              </w:rPr>
              <w:t xml:space="preserve"> เดือน</w:t>
            </w:r>
          </w:p>
        </w:tc>
        <w:tc>
          <w:tcPr>
            <w:tcW w:w="1559" w:type="dxa"/>
          </w:tcPr>
          <w:p w14:paraId="60A36CF8" w14:textId="77777777" w:rsidR="007D294D" w:rsidRPr="00C64759" w:rsidRDefault="007D294D" w:rsidP="007D294D">
            <w:pPr>
              <w:ind w:right="142"/>
              <w:jc w:val="right"/>
              <w:rPr>
                <w:rFonts w:ascii="Angsana New" w:hAnsi="Angsana New" w:cs="Angsana New"/>
                <w:snapToGrid w:val="0"/>
                <w:color w:val="000000"/>
                <w:sz w:val="26"/>
                <w:szCs w:val="26"/>
                <w:lang w:eastAsia="th-TH"/>
              </w:rPr>
            </w:pPr>
          </w:p>
          <w:p w14:paraId="78984E51" w14:textId="59CE375D" w:rsidR="007D294D" w:rsidRPr="00C64759" w:rsidRDefault="002E1956" w:rsidP="007D294D">
            <w:pPr>
              <w:ind w:right="142"/>
              <w:jc w:val="right"/>
              <w:rPr>
                <w:rFonts w:ascii="Angsana New" w:hAnsi="Angsana New" w:cs="Angsana New"/>
                <w:snapToGrid w:val="0"/>
                <w:color w:val="000000"/>
                <w:sz w:val="26"/>
                <w:szCs w:val="26"/>
                <w:lang w:eastAsia="th-TH"/>
              </w:rPr>
            </w:pPr>
            <w:r w:rsidRPr="00C64759">
              <w:rPr>
                <w:rFonts w:ascii="Angsana New" w:hAnsi="Angsana New" w:cs="Angsana New"/>
                <w:snapToGrid w:val="0"/>
                <w:color w:val="000000"/>
                <w:sz w:val="26"/>
                <w:szCs w:val="26"/>
                <w:lang w:eastAsia="th-TH"/>
              </w:rPr>
              <w:t>55,014.40</w:t>
            </w:r>
          </w:p>
        </w:tc>
        <w:tc>
          <w:tcPr>
            <w:tcW w:w="90" w:type="dxa"/>
          </w:tcPr>
          <w:p w14:paraId="06016CAB" w14:textId="77777777" w:rsidR="007D294D" w:rsidRPr="00C64759" w:rsidRDefault="007D294D" w:rsidP="007D294D">
            <w:pPr>
              <w:ind w:right="142"/>
              <w:jc w:val="both"/>
              <w:rPr>
                <w:rFonts w:ascii="Angsana New" w:hAnsi="Angsana New" w:cs="Angsana New"/>
                <w:sz w:val="26"/>
                <w:szCs w:val="26"/>
              </w:rPr>
            </w:pPr>
          </w:p>
        </w:tc>
        <w:tc>
          <w:tcPr>
            <w:tcW w:w="1620" w:type="dxa"/>
          </w:tcPr>
          <w:p w14:paraId="16C15C81" w14:textId="77777777" w:rsidR="007D294D" w:rsidRPr="00C64759" w:rsidRDefault="007D294D" w:rsidP="007D294D">
            <w:pPr>
              <w:ind w:right="142"/>
              <w:jc w:val="right"/>
              <w:rPr>
                <w:rFonts w:ascii="Angsana New" w:hAnsi="Angsana New" w:cs="Angsana New"/>
                <w:snapToGrid w:val="0"/>
                <w:color w:val="000000"/>
                <w:sz w:val="26"/>
                <w:szCs w:val="26"/>
                <w:lang w:eastAsia="th-TH"/>
              </w:rPr>
            </w:pPr>
          </w:p>
          <w:p w14:paraId="025819F2" w14:textId="13068E31" w:rsidR="007D294D" w:rsidRPr="00C64759" w:rsidRDefault="007D294D" w:rsidP="007D294D">
            <w:pPr>
              <w:ind w:right="142"/>
              <w:jc w:val="right"/>
              <w:rPr>
                <w:rFonts w:ascii="Angsana New" w:hAnsi="Angsana New" w:cs="Angsana New"/>
                <w:snapToGrid w:val="0"/>
                <w:color w:val="000000"/>
                <w:sz w:val="26"/>
                <w:szCs w:val="26"/>
                <w:lang w:eastAsia="th-TH"/>
              </w:rPr>
            </w:pPr>
            <w:r w:rsidRPr="00C64759">
              <w:rPr>
                <w:rFonts w:ascii="Angsana New" w:hAnsi="Angsana New" w:cs="Angsana New"/>
                <w:snapToGrid w:val="0"/>
                <w:color w:val="000000"/>
                <w:sz w:val="26"/>
                <w:szCs w:val="26"/>
                <w:lang w:eastAsia="th-TH"/>
              </w:rPr>
              <w:t>514,271,794.44</w:t>
            </w:r>
          </w:p>
        </w:tc>
        <w:tc>
          <w:tcPr>
            <w:tcW w:w="90" w:type="dxa"/>
          </w:tcPr>
          <w:p w14:paraId="08E8049A" w14:textId="77777777" w:rsidR="007D294D" w:rsidRPr="00B21153" w:rsidRDefault="007D294D" w:rsidP="007D294D">
            <w:pPr>
              <w:ind w:right="142"/>
              <w:jc w:val="both"/>
              <w:rPr>
                <w:rFonts w:ascii="Angsana New" w:hAnsi="Angsana New" w:cs="Angsana New"/>
                <w:sz w:val="26"/>
                <w:szCs w:val="26"/>
              </w:rPr>
            </w:pPr>
          </w:p>
        </w:tc>
        <w:tc>
          <w:tcPr>
            <w:tcW w:w="1458" w:type="dxa"/>
          </w:tcPr>
          <w:p w14:paraId="48053774" w14:textId="77777777" w:rsidR="007D294D" w:rsidRPr="007D294D" w:rsidRDefault="007D294D" w:rsidP="007D294D">
            <w:pPr>
              <w:jc w:val="center"/>
              <w:rPr>
                <w:rFonts w:ascii="Angsana New" w:hAnsi="Angsana New" w:cs="Angsana New"/>
                <w:snapToGrid w:val="0"/>
                <w:color w:val="000000"/>
                <w:sz w:val="26"/>
                <w:szCs w:val="26"/>
                <w:highlight w:val="yellow"/>
                <w:lang w:eastAsia="th-TH"/>
              </w:rPr>
            </w:pPr>
          </w:p>
          <w:p w14:paraId="0B2D2DC2" w14:textId="77777777" w:rsidR="007D294D" w:rsidRPr="007D294D" w:rsidRDefault="007D294D" w:rsidP="007D294D">
            <w:pPr>
              <w:jc w:val="center"/>
              <w:rPr>
                <w:rFonts w:ascii="Angsana New" w:hAnsi="Angsana New" w:cs="Angsana New"/>
                <w:snapToGrid w:val="0"/>
                <w:color w:val="000000"/>
                <w:sz w:val="26"/>
                <w:szCs w:val="26"/>
                <w:highlight w:val="yellow"/>
                <w:lang w:eastAsia="th-TH"/>
              </w:rPr>
            </w:pPr>
            <w:r w:rsidRPr="00195994">
              <w:rPr>
                <w:rFonts w:ascii="Angsana New" w:hAnsi="Angsana New" w:cs="Angsana New"/>
                <w:snapToGrid w:val="0"/>
                <w:color w:val="000000"/>
                <w:sz w:val="26"/>
                <w:szCs w:val="26"/>
                <w:cs/>
                <w:lang w:eastAsia="th-TH"/>
              </w:rPr>
              <w:t>-</w:t>
            </w:r>
          </w:p>
        </w:tc>
        <w:tc>
          <w:tcPr>
            <w:tcW w:w="90" w:type="dxa"/>
          </w:tcPr>
          <w:p w14:paraId="5F4120C0" w14:textId="77777777" w:rsidR="007D294D" w:rsidRPr="00B21153" w:rsidRDefault="007D294D" w:rsidP="007D294D">
            <w:pPr>
              <w:ind w:right="142"/>
              <w:jc w:val="both"/>
              <w:rPr>
                <w:rFonts w:ascii="Angsana New" w:hAnsi="Angsana New" w:cs="Angsana New"/>
                <w:sz w:val="26"/>
                <w:szCs w:val="26"/>
              </w:rPr>
            </w:pPr>
          </w:p>
        </w:tc>
        <w:tc>
          <w:tcPr>
            <w:tcW w:w="1505" w:type="dxa"/>
          </w:tcPr>
          <w:p w14:paraId="57E19A70" w14:textId="77777777" w:rsidR="007D294D" w:rsidRPr="00B21153" w:rsidRDefault="007D294D" w:rsidP="007D294D">
            <w:pPr>
              <w:jc w:val="center"/>
              <w:rPr>
                <w:rFonts w:ascii="Angsana New" w:hAnsi="Angsana New" w:cs="Angsana New"/>
                <w:snapToGrid w:val="0"/>
                <w:color w:val="000000"/>
                <w:sz w:val="26"/>
                <w:szCs w:val="26"/>
                <w:highlight w:val="yellow"/>
                <w:lang w:eastAsia="th-TH"/>
              </w:rPr>
            </w:pPr>
          </w:p>
          <w:p w14:paraId="6675EBD3" w14:textId="04EEA2B1" w:rsidR="007D294D" w:rsidRPr="00B21153" w:rsidRDefault="007D294D" w:rsidP="007D294D">
            <w:pPr>
              <w:jc w:val="center"/>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cs/>
                <w:lang w:eastAsia="th-TH"/>
              </w:rPr>
              <w:t>-</w:t>
            </w:r>
          </w:p>
        </w:tc>
      </w:tr>
      <w:tr w:rsidR="007D294D" w:rsidRPr="00F1072F" w14:paraId="44AF8B04" w14:textId="77777777" w:rsidTr="006D41F6">
        <w:tc>
          <w:tcPr>
            <w:tcW w:w="3814" w:type="dxa"/>
          </w:tcPr>
          <w:p w14:paraId="6F86F0C1" w14:textId="77777777" w:rsidR="007D294D" w:rsidRPr="00B21153" w:rsidRDefault="007D294D" w:rsidP="007D294D">
            <w:pPr>
              <w:jc w:val="thaiDistribute"/>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cs/>
                <w:lang w:eastAsia="th-TH"/>
              </w:rPr>
              <w:t>เงินลงทุน</w:t>
            </w:r>
            <w:r w:rsidRPr="00B21153">
              <w:rPr>
                <w:rFonts w:ascii="Angsana New" w:hAnsi="Angsana New" w:cs="Angsana New" w:hint="cs"/>
                <w:snapToGrid w:val="0"/>
                <w:color w:val="000000"/>
                <w:sz w:val="26"/>
                <w:szCs w:val="26"/>
                <w:cs/>
                <w:lang w:eastAsia="th-TH"/>
              </w:rPr>
              <w:t xml:space="preserve">ในใบรับฝาก </w:t>
            </w:r>
            <w:r w:rsidRPr="00B21153">
              <w:rPr>
                <w:rFonts w:ascii="Angsana New" w:hAnsi="Angsana New" w:cs="Angsana New"/>
                <w:snapToGrid w:val="0"/>
                <w:color w:val="000000"/>
                <w:sz w:val="26"/>
                <w:szCs w:val="26"/>
                <w:cs/>
                <w:lang w:eastAsia="th-TH"/>
              </w:rPr>
              <w:t xml:space="preserve">อายุไม่เกิน </w:t>
            </w:r>
            <w:r w:rsidRPr="00B21153">
              <w:rPr>
                <w:rFonts w:ascii="Angsana New" w:hAnsi="Angsana New" w:cs="Angsana New"/>
                <w:snapToGrid w:val="0"/>
                <w:color w:val="000000"/>
                <w:sz w:val="26"/>
                <w:szCs w:val="26"/>
                <w:lang w:eastAsia="th-TH"/>
              </w:rPr>
              <w:t>3</w:t>
            </w:r>
            <w:r w:rsidRPr="00B21153">
              <w:rPr>
                <w:rFonts w:ascii="Angsana New" w:hAnsi="Angsana New" w:cs="Angsana New"/>
                <w:snapToGrid w:val="0"/>
                <w:color w:val="000000"/>
                <w:sz w:val="26"/>
                <w:szCs w:val="26"/>
                <w:cs/>
                <w:lang w:eastAsia="th-TH"/>
              </w:rPr>
              <w:t xml:space="preserve"> เดือน</w:t>
            </w:r>
          </w:p>
        </w:tc>
        <w:tc>
          <w:tcPr>
            <w:tcW w:w="1559" w:type="dxa"/>
            <w:tcBorders>
              <w:bottom w:val="single" w:sz="4" w:space="0" w:color="auto"/>
            </w:tcBorders>
          </w:tcPr>
          <w:p w14:paraId="26CF12A7" w14:textId="1BCA4804" w:rsidR="007D294D" w:rsidRPr="00C64759" w:rsidRDefault="002E1956" w:rsidP="007D294D">
            <w:pPr>
              <w:ind w:right="142"/>
              <w:jc w:val="right"/>
              <w:rPr>
                <w:rFonts w:ascii="Angsana New" w:hAnsi="Angsana New" w:cs="Angsana New"/>
                <w:snapToGrid w:val="0"/>
                <w:color w:val="000000"/>
                <w:sz w:val="26"/>
                <w:szCs w:val="26"/>
                <w:lang w:eastAsia="th-TH"/>
              </w:rPr>
            </w:pPr>
            <w:r w:rsidRPr="00C64759">
              <w:rPr>
                <w:rFonts w:ascii="Angsana New" w:hAnsi="Angsana New" w:cs="Angsana New"/>
                <w:snapToGrid w:val="0"/>
                <w:color w:val="000000"/>
                <w:sz w:val="26"/>
                <w:szCs w:val="26"/>
                <w:lang w:eastAsia="th-TH"/>
              </w:rPr>
              <w:t>1,637,532,312.52</w:t>
            </w:r>
          </w:p>
        </w:tc>
        <w:tc>
          <w:tcPr>
            <w:tcW w:w="90" w:type="dxa"/>
          </w:tcPr>
          <w:p w14:paraId="710B51EE" w14:textId="77777777" w:rsidR="007D294D" w:rsidRPr="00C64759" w:rsidRDefault="007D294D" w:rsidP="007D294D">
            <w:pPr>
              <w:ind w:right="142"/>
              <w:jc w:val="both"/>
              <w:rPr>
                <w:rFonts w:ascii="Angsana New" w:hAnsi="Angsana New" w:cs="Angsana New"/>
                <w:sz w:val="26"/>
                <w:szCs w:val="26"/>
              </w:rPr>
            </w:pPr>
          </w:p>
        </w:tc>
        <w:tc>
          <w:tcPr>
            <w:tcW w:w="1620" w:type="dxa"/>
            <w:tcBorders>
              <w:bottom w:val="single" w:sz="4" w:space="0" w:color="auto"/>
            </w:tcBorders>
          </w:tcPr>
          <w:p w14:paraId="5A52F951" w14:textId="2697D477" w:rsidR="007D294D" w:rsidRPr="00C64759" w:rsidRDefault="007D294D" w:rsidP="007D294D">
            <w:pPr>
              <w:ind w:right="142"/>
              <w:jc w:val="right"/>
              <w:rPr>
                <w:rFonts w:ascii="Angsana New" w:hAnsi="Angsana New" w:cs="Angsana New"/>
                <w:snapToGrid w:val="0"/>
                <w:color w:val="000000"/>
                <w:sz w:val="26"/>
                <w:szCs w:val="26"/>
                <w:cs/>
                <w:lang w:eastAsia="th-TH"/>
              </w:rPr>
            </w:pPr>
            <w:r w:rsidRPr="00C64759">
              <w:rPr>
                <w:rFonts w:ascii="Angsana New" w:hAnsi="Angsana New" w:cs="Angsana New"/>
                <w:snapToGrid w:val="0"/>
                <w:color w:val="000000"/>
                <w:sz w:val="26"/>
                <w:szCs w:val="26"/>
                <w:lang w:eastAsia="th-TH"/>
              </w:rPr>
              <w:t>1,430,100,000.00</w:t>
            </w:r>
          </w:p>
        </w:tc>
        <w:tc>
          <w:tcPr>
            <w:tcW w:w="90" w:type="dxa"/>
          </w:tcPr>
          <w:p w14:paraId="3C337AF5" w14:textId="77777777" w:rsidR="007D294D" w:rsidRPr="00B21153" w:rsidRDefault="007D294D" w:rsidP="007D294D">
            <w:pPr>
              <w:ind w:right="142"/>
              <w:jc w:val="both"/>
              <w:rPr>
                <w:rFonts w:ascii="Angsana New" w:hAnsi="Angsana New" w:cs="Angsana New"/>
                <w:sz w:val="26"/>
                <w:szCs w:val="26"/>
              </w:rPr>
            </w:pPr>
          </w:p>
        </w:tc>
        <w:tc>
          <w:tcPr>
            <w:tcW w:w="1458" w:type="dxa"/>
            <w:tcBorders>
              <w:bottom w:val="single" w:sz="4" w:space="0" w:color="auto"/>
            </w:tcBorders>
          </w:tcPr>
          <w:p w14:paraId="1E00DD60" w14:textId="55774403" w:rsidR="007D294D" w:rsidRPr="007D294D" w:rsidRDefault="002E1956" w:rsidP="007D294D">
            <w:pPr>
              <w:ind w:right="142"/>
              <w:jc w:val="right"/>
              <w:rPr>
                <w:rFonts w:ascii="Angsana New" w:hAnsi="Angsana New" w:cs="Angsana New"/>
                <w:snapToGrid w:val="0"/>
                <w:color w:val="000000"/>
                <w:sz w:val="26"/>
                <w:szCs w:val="26"/>
                <w:highlight w:val="yellow"/>
                <w:lang w:eastAsia="th-TH"/>
              </w:rPr>
            </w:pPr>
            <w:r w:rsidRPr="002E1956">
              <w:rPr>
                <w:rFonts w:ascii="Angsana New" w:hAnsi="Angsana New" w:cs="Angsana New"/>
                <w:snapToGrid w:val="0"/>
                <w:color w:val="000000"/>
                <w:sz w:val="26"/>
                <w:szCs w:val="26"/>
                <w:lang w:eastAsia="th-TH"/>
              </w:rPr>
              <w:t>267,532,312.52</w:t>
            </w:r>
          </w:p>
        </w:tc>
        <w:tc>
          <w:tcPr>
            <w:tcW w:w="90" w:type="dxa"/>
          </w:tcPr>
          <w:p w14:paraId="22397395" w14:textId="77777777" w:rsidR="007D294D" w:rsidRPr="00B21153" w:rsidRDefault="007D294D" w:rsidP="007D294D">
            <w:pPr>
              <w:ind w:right="142"/>
              <w:jc w:val="both"/>
              <w:rPr>
                <w:rFonts w:ascii="Angsana New" w:hAnsi="Angsana New" w:cs="Angsana New"/>
                <w:sz w:val="26"/>
                <w:szCs w:val="26"/>
              </w:rPr>
            </w:pPr>
          </w:p>
        </w:tc>
        <w:tc>
          <w:tcPr>
            <w:tcW w:w="1505" w:type="dxa"/>
            <w:tcBorders>
              <w:bottom w:val="single" w:sz="4" w:space="0" w:color="auto"/>
            </w:tcBorders>
          </w:tcPr>
          <w:p w14:paraId="1113EE74" w14:textId="36840335" w:rsidR="007D294D" w:rsidRPr="00B21153" w:rsidRDefault="007D294D" w:rsidP="007D294D">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110,000,000.00</w:t>
            </w:r>
          </w:p>
        </w:tc>
      </w:tr>
      <w:tr w:rsidR="007D294D" w:rsidRPr="00F1072F" w14:paraId="3826ED19" w14:textId="77777777" w:rsidTr="006D41F6">
        <w:tc>
          <w:tcPr>
            <w:tcW w:w="3814" w:type="dxa"/>
          </w:tcPr>
          <w:p w14:paraId="1D74FF1B" w14:textId="77777777" w:rsidR="007D294D" w:rsidRPr="00B21153" w:rsidRDefault="007D294D" w:rsidP="007D294D">
            <w:pPr>
              <w:pStyle w:val="Subtitle"/>
              <w:ind w:left="284" w:firstLine="684"/>
              <w:jc w:val="thaiDistribute"/>
              <w:rPr>
                <w:rFonts w:hAnsi="Angsana New"/>
                <w:b w:val="0"/>
                <w:bCs w:val="0"/>
                <w:sz w:val="26"/>
                <w:szCs w:val="26"/>
                <w:lang w:val="en-US" w:eastAsia="en-US"/>
              </w:rPr>
            </w:pPr>
            <w:r w:rsidRPr="00B21153">
              <w:rPr>
                <w:rFonts w:hAnsi="Angsana New"/>
                <w:b w:val="0"/>
                <w:bCs w:val="0"/>
                <w:sz w:val="26"/>
                <w:szCs w:val="26"/>
                <w:cs/>
                <w:lang w:val="en-US" w:eastAsia="en-US"/>
              </w:rPr>
              <w:t>รวม</w:t>
            </w:r>
          </w:p>
        </w:tc>
        <w:tc>
          <w:tcPr>
            <w:tcW w:w="1559" w:type="dxa"/>
            <w:tcBorders>
              <w:top w:val="single" w:sz="4" w:space="0" w:color="auto"/>
            </w:tcBorders>
          </w:tcPr>
          <w:p w14:paraId="2C6B82CE" w14:textId="0B563034" w:rsidR="007D294D" w:rsidRPr="00C64759" w:rsidRDefault="005903DD" w:rsidP="007D294D">
            <w:pPr>
              <w:ind w:right="142"/>
              <w:jc w:val="right"/>
              <w:rPr>
                <w:rFonts w:ascii="Angsana New" w:hAnsi="Angsana New" w:cs="Angsana New"/>
                <w:snapToGrid w:val="0"/>
                <w:color w:val="000000"/>
                <w:sz w:val="26"/>
                <w:szCs w:val="26"/>
                <w:lang w:eastAsia="th-TH"/>
              </w:rPr>
            </w:pPr>
            <w:r w:rsidRPr="00C64759">
              <w:rPr>
                <w:rFonts w:ascii="Angsana New" w:hAnsi="Angsana New" w:cs="Angsana New"/>
                <w:snapToGrid w:val="0"/>
                <w:color w:val="000000"/>
                <w:sz w:val="26"/>
                <w:szCs w:val="26"/>
                <w:lang w:eastAsia="th-TH"/>
              </w:rPr>
              <w:t>3,290,033,354.35</w:t>
            </w:r>
          </w:p>
        </w:tc>
        <w:tc>
          <w:tcPr>
            <w:tcW w:w="90" w:type="dxa"/>
          </w:tcPr>
          <w:p w14:paraId="3385E411" w14:textId="77777777" w:rsidR="007D294D" w:rsidRPr="00C64759" w:rsidRDefault="007D294D" w:rsidP="007D294D">
            <w:pPr>
              <w:ind w:right="142"/>
              <w:jc w:val="both"/>
              <w:rPr>
                <w:rFonts w:ascii="Angsana New" w:hAnsi="Angsana New" w:cs="Angsana New"/>
                <w:sz w:val="26"/>
                <w:szCs w:val="26"/>
                <w:cs/>
              </w:rPr>
            </w:pPr>
          </w:p>
        </w:tc>
        <w:tc>
          <w:tcPr>
            <w:tcW w:w="1620" w:type="dxa"/>
            <w:tcBorders>
              <w:top w:val="single" w:sz="4" w:space="0" w:color="auto"/>
            </w:tcBorders>
          </w:tcPr>
          <w:p w14:paraId="328B21BD" w14:textId="0E9048C6" w:rsidR="007D294D" w:rsidRPr="00C64759" w:rsidRDefault="007D294D" w:rsidP="007D294D">
            <w:pPr>
              <w:ind w:right="142"/>
              <w:jc w:val="right"/>
              <w:rPr>
                <w:rFonts w:ascii="Angsana New" w:hAnsi="Angsana New" w:cs="Angsana New"/>
                <w:snapToGrid w:val="0"/>
                <w:color w:val="000000"/>
                <w:sz w:val="26"/>
                <w:szCs w:val="26"/>
                <w:lang w:eastAsia="th-TH"/>
              </w:rPr>
            </w:pPr>
            <w:r w:rsidRPr="00C64759">
              <w:rPr>
                <w:rFonts w:ascii="Angsana New" w:hAnsi="Angsana New" w:cs="Angsana New"/>
                <w:snapToGrid w:val="0"/>
                <w:color w:val="000000"/>
                <w:sz w:val="26"/>
                <w:szCs w:val="26"/>
                <w:lang w:eastAsia="th-TH"/>
              </w:rPr>
              <w:t>2,472,679,831.98</w:t>
            </w:r>
          </w:p>
        </w:tc>
        <w:tc>
          <w:tcPr>
            <w:tcW w:w="90" w:type="dxa"/>
          </w:tcPr>
          <w:p w14:paraId="1E9A2707" w14:textId="77777777" w:rsidR="007D294D" w:rsidRPr="00B21153" w:rsidRDefault="007D294D" w:rsidP="007D294D">
            <w:pPr>
              <w:ind w:right="142"/>
              <w:jc w:val="both"/>
              <w:rPr>
                <w:rFonts w:ascii="Angsana New" w:hAnsi="Angsana New" w:cs="Angsana New"/>
                <w:sz w:val="26"/>
                <w:szCs w:val="26"/>
              </w:rPr>
            </w:pPr>
          </w:p>
        </w:tc>
        <w:tc>
          <w:tcPr>
            <w:tcW w:w="1458" w:type="dxa"/>
            <w:tcBorders>
              <w:top w:val="single" w:sz="4" w:space="0" w:color="auto"/>
            </w:tcBorders>
          </w:tcPr>
          <w:p w14:paraId="1AD80971" w14:textId="4EF3D86C" w:rsidR="007D294D" w:rsidRPr="003C39CB" w:rsidRDefault="009F314A" w:rsidP="007D294D">
            <w:pPr>
              <w:ind w:right="142"/>
              <w:jc w:val="right"/>
              <w:rPr>
                <w:rFonts w:ascii="Angsana New" w:hAnsi="Angsana New" w:cs="Angsana New"/>
                <w:snapToGrid w:val="0"/>
                <w:color w:val="000000"/>
                <w:sz w:val="26"/>
                <w:szCs w:val="26"/>
                <w:lang w:eastAsia="th-TH"/>
              </w:rPr>
            </w:pPr>
            <w:r w:rsidRPr="009F314A">
              <w:rPr>
                <w:rFonts w:ascii="Angsana New" w:hAnsi="Angsana New" w:cs="Angsana New"/>
                <w:snapToGrid w:val="0"/>
                <w:color w:val="000000"/>
                <w:sz w:val="26"/>
                <w:szCs w:val="26"/>
                <w:lang w:eastAsia="th-TH"/>
              </w:rPr>
              <w:t>321,484,657.64</w:t>
            </w:r>
          </w:p>
        </w:tc>
        <w:tc>
          <w:tcPr>
            <w:tcW w:w="90" w:type="dxa"/>
          </w:tcPr>
          <w:p w14:paraId="6CEEFBFB" w14:textId="77777777" w:rsidR="007D294D" w:rsidRPr="00B21153" w:rsidRDefault="007D294D" w:rsidP="007D294D">
            <w:pPr>
              <w:ind w:right="142"/>
              <w:jc w:val="both"/>
              <w:rPr>
                <w:rFonts w:ascii="Angsana New" w:hAnsi="Angsana New" w:cs="Angsana New"/>
                <w:sz w:val="26"/>
                <w:szCs w:val="26"/>
              </w:rPr>
            </w:pPr>
          </w:p>
        </w:tc>
        <w:tc>
          <w:tcPr>
            <w:tcW w:w="1505" w:type="dxa"/>
            <w:tcBorders>
              <w:top w:val="single" w:sz="4" w:space="0" w:color="auto"/>
            </w:tcBorders>
          </w:tcPr>
          <w:p w14:paraId="2745B469" w14:textId="05FCE2A8" w:rsidR="007D294D" w:rsidRPr="00B21153" w:rsidRDefault="007D294D" w:rsidP="007D294D">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177,337,421.63</w:t>
            </w:r>
          </w:p>
        </w:tc>
      </w:tr>
      <w:tr w:rsidR="00D13B5E" w:rsidRPr="00F1072F" w14:paraId="78D7B9B0" w14:textId="77777777" w:rsidTr="006D41F6">
        <w:tc>
          <w:tcPr>
            <w:tcW w:w="3814" w:type="dxa"/>
          </w:tcPr>
          <w:p w14:paraId="73B53748" w14:textId="463C1B2D" w:rsidR="00D13B5E" w:rsidRPr="007F3CAB" w:rsidRDefault="00D13B5E" w:rsidP="00D13B5E">
            <w:pPr>
              <w:jc w:val="thaiDistribute"/>
              <w:rPr>
                <w:rFonts w:ascii="Angsana New" w:hAnsi="Angsana New" w:cs="Angsana New"/>
                <w:snapToGrid w:val="0"/>
                <w:color w:val="000000"/>
                <w:sz w:val="26"/>
                <w:szCs w:val="26"/>
                <w:cs/>
                <w:lang w:eastAsia="th-TH"/>
              </w:rPr>
            </w:pPr>
            <w:r w:rsidRPr="00B21153">
              <w:rPr>
                <w:rFonts w:ascii="Angsana New" w:hAnsi="Angsana New" w:cs="Angsana New"/>
                <w:snapToGrid w:val="0"/>
                <w:color w:val="000000"/>
                <w:sz w:val="26"/>
                <w:szCs w:val="26"/>
                <w:u w:val="single"/>
                <w:cs/>
                <w:lang w:eastAsia="th-TH"/>
              </w:rPr>
              <w:t>หัก</w:t>
            </w:r>
            <w:r w:rsidRPr="00B21153">
              <w:rPr>
                <w:rFonts w:ascii="Angsana New" w:hAnsi="Angsana New" w:cs="Angsana New"/>
                <w:snapToGrid w:val="0"/>
                <w:color w:val="000000"/>
                <w:sz w:val="26"/>
                <w:szCs w:val="26"/>
                <w:cs/>
                <w:lang w:eastAsia="th-TH"/>
              </w:rPr>
              <w:t xml:space="preserve"> ค่าเผื่อผลขาดทุนด้านเครดิตที่คาดว่าจะเกิดขึ้น</w:t>
            </w:r>
          </w:p>
        </w:tc>
        <w:tc>
          <w:tcPr>
            <w:tcW w:w="1559" w:type="dxa"/>
            <w:tcBorders>
              <w:bottom w:val="single" w:sz="4" w:space="0" w:color="auto"/>
            </w:tcBorders>
          </w:tcPr>
          <w:p w14:paraId="0A16B660" w14:textId="093AD38A" w:rsidR="00D13B5E" w:rsidRPr="00C64759" w:rsidRDefault="00D13B5E" w:rsidP="00D13B5E">
            <w:pPr>
              <w:ind w:right="142"/>
              <w:jc w:val="right"/>
              <w:rPr>
                <w:rFonts w:ascii="Angsana New" w:hAnsi="Angsana New" w:cs="Angsana New"/>
                <w:snapToGrid w:val="0"/>
                <w:color w:val="000000"/>
                <w:sz w:val="26"/>
                <w:szCs w:val="26"/>
                <w:lang w:eastAsia="th-TH"/>
              </w:rPr>
            </w:pPr>
            <w:r w:rsidRPr="00E54EAC">
              <w:rPr>
                <w:rFonts w:ascii="Angsana New" w:hAnsi="Angsana New" w:cs="Angsana New"/>
                <w:snapToGrid w:val="0"/>
                <w:color w:val="000000"/>
                <w:sz w:val="26"/>
                <w:szCs w:val="26"/>
                <w:lang w:eastAsia="th-TH"/>
              </w:rPr>
              <w:t>(31,502,787.93)</w:t>
            </w:r>
          </w:p>
        </w:tc>
        <w:tc>
          <w:tcPr>
            <w:tcW w:w="90" w:type="dxa"/>
          </w:tcPr>
          <w:p w14:paraId="245F4609" w14:textId="77777777" w:rsidR="00D13B5E" w:rsidRPr="00C64759" w:rsidRDefault="00D13B5E" w:rsidP="00D13B5E">
            <w:pPr>
              <w:ind w:right="142"/>
              <w:jc w:val="both"/>
              <w:rPr>
                <w:rFonts w:ascii="Angsana New" w:hAnsi="Angsana New" w:cs="Angsana New"/>
                <w:sz w:val="26"/>
                <w:szCs w:val="26"/>
                <w:cs/>
              </w:rPr>
            </w:pPr>
          </w:p>
        </w:tc>
        <w:tc>
          <w:tcPr>
            <w:tcW w:w="1620" w:type="dxa"/>
            <w:tcBorders>
              <w:bottom w:val="single" w:sz="4" w:space="0" w:color="auto"/>
            </w:tcBorders>
          </w:tcPr>
          <w:p w14:paraId="760E93D8" w14:textId="07643A89" w:rsidR="00D13B5E" w:rsidRPr="00C64759" w:rsidRDefault="00D13B5E" w:rsidP="00D13B5E">
            <w:pPr>
              <w:ind w:right="142"/>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(33,902,009.52)</w:t>
            </w:r>
          </w:p>
        </w:tc>
        <w:tc>
          <w:tcPr>
            <w:tcW w:w="90" w:type="dxa"/>
          </w:tcPr>
          <w:p w14:paraId="284AB7BC" w14:textId="77777777" w:rsidR="00D13B5E" w:rsidRPr="00B21153" w:rsidRDefault="00D13B5E" w:rsidP="00D13B5E">
            <w:pPr>
              <w:ind w:right="142"/>
              <w:jc w:val="both"/>
              <w:rPr>
                <w:rFonts w:ascii="Angsana New" w:hAnsi="Angsana New" w:cs="Angsana New"/>
                <w:sz w:val="26"/>
                <w:szCs w:val="26"/>
              </w:rPr>
            </w:pPr>
          </w:p>
        </w:tc>
        <w:tc>
          <w:tcPr>
            <w:tcW w:w="1458" w:type="dxa"/>
          </w:tcPr>
          <w:p w14:paraId="55778149" w14:textId="74EA5886" w:rsidR="00D13B5E" w:rsidRPr="007D294D" w:rsidRDefault="00D13B5E" w:rsidP="00D13B5E">
            <w:pPr>
              <w:ind w:right="142"/>
              <w:jc w:val="center"/>
              <w:rPr>
                <w:rFonts w:ascii="Angsana New" w:hAnsi="Angsana New" w:cs="Angsana New"/>
                <w:snapToGrid w:val="0"/>
                <w:color w:val="000000"/>
                <w:sz w:val="26"/>
                <w:szCs w:val="26"/>
                <w:highlight w:val="yellow"/>
                <w:lang w:eastAsia="th-TH"/>
              </w:rPr>
            </w:pPr>
            <w:r w:rsidRPr="009F314A">
              <w:rPr>
                <w:rFonts w:ascii="Angsana New" w:hAnsi="Angsana New" w:cs="Angsana New"/>
                <w:snapToGrid w:val="0"/>
                <w:color w:val="000000"/>
                <w:sz w:val="26"/>
                <w:szCs w:val="26"/>
                <w:lang w:eastAsia="th-TH"/>
              </w:rPr>
              <w:t>-</w:t>
            </w:r>
          </w:p>
        </w:tc>
        <w:tc>
          <w:tcPr>
            <w:tcW w:w="90" w:type="dxa"/>
          </w:tcPr>
          <w:p w14:paraId="64A7AD20" w14:textId="77777777" w:rsidR="00D13B5E" w:rsidRPr="00B21153" w:rsidRDefault="00D13B5E" w:rsidP="00D13B5E">
            <w:pPr>
              <w:ind w:right="142"/>
              <w:jc w:val="center"/>
              <w:rPr>
                <w:rFonts w:ascii="Angsana New" w:hAnsi="Angsana New" w:cs="Angsana New"/>
                <w:sz w:val="26"/>
                <w:szCs w:val="26"/>
              </w:rPr>
            </w:pPr>
          </w:p>
        </w:tc>
        <w:tc>
          <w:tcPr>
            <w:tcW w:w="1505" w:type="dxa"/>
          </w:tcPr>
          <w:p w14:paraId="0FA99C24" w14:textId="566CC87C" w:rsidR="00D13B5E" w:rsidRPr="00B21153" w:rsidRDefault="00D13B5E" w:rsidP="00D13B5E">
            <w:pPr>
              <w:ind w:right="142"/>
              <w:jc w:val="center"/>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w:t>
            </w:r>
          </w:p>
        </w:tc>
      </w:tr>
      <w:tr w:rsidR="00985336" w:rsidRPr="00F1072F" w14:paraId="3899A073" w14:textId="77777777" w:rsidTr="006D41F6">
        <w:tc>
          <w:tcPr>
            <w:tcW w:w="3814" w:type="dxa"/>
          </w:tcPr>
          <w:p w14:paraId="48F11A68" w14:textId="4359A30C" w:rsidR="00985336" w:rsidRPr="00B21153" w:rsidRDefault="00985336" w:rsidP="00985336">
            <w:pPr>
              <w:pStyle w:val="Subtitle"/>
              <w:ind w:left="284" w:firstLine="684"/>
              <w:jc w:val="thaiDistribute"/>
              <w:rPr>
                <w:rFonts w:hAnsi="Angsana New"/>
                <w:b w:val="0"/>
                <w:bCs w:val="0"/>
                <w:sz w:val="26"/>
                <w:szCs w:val="26"/>
                <w:cs/>
                <w:lang w:val="en-US" w:eastAsia="en-US"/>
              </w:rPr>
            </w:pPr>
            <w:r w:rsidRPr="00B21153">
              <w:rPr>
                <w:rFonts w:hAnsi="Angsana New" w:hint="cs"/>
                <w:b w:val="0"/>
                <w:bCs w:val="0"/>
                <w:sz w:val="26"/>
                <w:szCs w:val="26"/>
                <w:cs/>
                <w:lang w:val="en-US" w:eastAsia="en-US"/>
              </w:rPr>
              <w:t>สุทธิ</w:t>
            </w:r>
          </w:p>
        </w:tc>
        <w:tc>
          <w:tcPr>
            <w:tcW w:w="1559" w:type="dxa"/>
            <w:tcBorders>
              <w:top w:val="single" w:sz="4" w:space="0" w:color="auto"/>
              <w:bottom w:val="double" w:sz="4" w:space="0" w:color="auto"/>
            </w:tcBorders>
          </w:tcPr>
          <w:p w14:paraId="648EDDB9" w14:textId="6AE0590A" w:rsidR="00985336" w:rsidRPr="007D294D" w:rsidRDefault="00985336" w:rsidP="00985336">
            <w:pPr>
              <w:ind w:right="142"/>
              <w:jc w:val="right"/>
              <w:rPr>
                <w:rFonts w:ascii="Angsana New" w:hAnsi="Angsana New" w:cs="Angsana New"/>
                <w:snapToGrid w:val="0"/>
                <w:color w:val="000000"/>
                <w:sz w:val="26"/>
                <w:szCs w:val="26"/>
                <w:highlight w:val="yellow"/>
                <w:lang w:eastAsia="th-TH"/>
              </w:rPr>
            </w:pPr>
            <w:r w:rsidRPr="00AD1C8D">
              <w:rPr>
                <w:rFonts w:ascii="Angsana New" w:hAnsi="Angsana New" w:cs="Angsana New"/>
                <w:snapToGrid w:val="0"/>
                <w:color w:val="000000"/>
                <w:sz w:val="26"/>
                <w:szCs w:val="26"/>
                <w:lang w:eastAsia="th-TH"/>
              </w:rPr>
              <w:t>3,258,530,566.42</w:t>
            </w:r>
          </w:p>
        </w:tc>
        <w:tc>
          <w:tcPr>
            <w:tcW w:w="90" w:type="dxa"/>
          </w:tcPr>
          <w:p w14:paraId="57DCE928" w14:textId="77777777" w:rsidR="00985336" w:rsidRPr="00B21153" w:rsidRDefault="00985336" w:rsidP="00985336">
            <w:pPr>
              <w:ind w:right="142"/>
              <w:jc w:val="both"/>
              <w:rPr>
                <w:rFonts w:ascii="Angsana New" w:hAnsi="Angsana New" w:cs="Angsana New"/>
                <w:sz w:val="26"/>
                <w:szCs w:val="26"/>
                <w:cs/>
              </w:rPr>
            </w:pPr>
          </w:p>
        </w:tc>
        <w:tc>
          <w:tcPr>
            <w:tcW w:w="1620" w:type="dxa"/>
            <w:tcBorders>
              <w:top w:val="single" w:sz="4" w:space="0" w:color="auto"/>
              <w:bottom w:val="double" w:sz="4" w:space="0" w:color="auto"/>
            </w:tcBorders>
          </w:tcPr>
          <w:p w14:paraId="50E99366" w14:textId="15719735" w:rsidR="00985336" w:rsidRPr="00B21153" w:rsidRDefault="00985336" w:rsidP="00985336">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2,438,777,822.46</w:t>
            </w:r>
          </w:p>
        </w:tc>
        <w:tc>
          <w:tcPr>
            <w:tcW w:w="90" w:type="dxa"/>
          </w:tcPr>
          <w:p w14:paraId="2BC8912A" w14:textId="77777777" w:rsidR="00985336" w:rsidRPr="00B21153" w:rsidRDefault="00985336" w:rsidP="00985336">
            <w:pPr>
              <w:ind w:right="142"/>
              <w:jc w:val="both"/>
              <w:rPr>
                <w:rFonts w:ascii="Angsana New" w:hAnsi="Angsana New" w:cs="Angsana New"/>
                <w:sz w:val="26"/>
                <w:szCs w:val="26"/>
              </w:rPr>
            </w:pPr>
          </w:p>
        </w:tc>
        <w:tc>
          <w:tcPr>
            <w:tcW w:w="1458" w:type="dxa"/>
            <w:tcBorders>
              <w:top w:val="single" w:sz="4" w:space="0" w:color="auto"/>
              <w:bottom w:val="double" w:sz="4" w:space="0" w:color="auto"/>
            </w:tcBorders>
          </w:tcPr>
          <w:p w14:paraId="4875BB52" w14:textId="7289CF20" w:rsidR="00985336" w:rsidRPr="007D294D" w:rsidRDefault="00985336" w:rsidP="00985336">
            <w:pPr>
              <w:ind w:right="142"/>
              <w:jc w:val="right"/>
              <w:rPr>
                <w:rFonts w:ascii="Angsana New" w:hAnsi="Angsana New" w:cs="Angsana New"/>
                <w:snapToGrid w:val="0"/>
                <w:color w:val="000000"/>
                <w:sz w:val="26"/>
                <w:szCs w:val="26"/>
                <w:highlight w:val="yellow"/>
                <w:lang w:eastAsia="th-TH"/>
              </w:rPr>
            </w:pPr>
            <w:r w:rsidRPr="009F314A">
              <w:rPr>
                <w:rFonts w:ascii="Angsana New" w:hAnsi="Angsana New" w:cs="Angsana New"/>
                <w:snapToGrid w:val="0"/>
                <w:color w:val="000000"/>
                <w:sz w:val="26"/>
                <w:szCs w:val="26"/>
                <w:lang w:eastAsia="th-TH"/>
              </w:rPr>
              <w:t>321,484,657.64</w:t>
            </w:r>
          </w:p>
        </w:tc>
        <w:tc>
          <w:tcPr>
            <w:tcW w:w="90" w:type="dxa"/>
          </w:tcPr>
          <w:p w14:paraId="67A00211" w14:textId="77777777" w:rsidR="00985336" w:rsidRPr="00B21153" w:rsidRDefault="00985336" w:rsidP="00985336">
            <w:pPr>
              <w:ind w:right="142"/>
              <w:jc w:val="both"/>
              <w:rPr>
                <w:rFonts w:ascii="Angsana New" w:hAnsi="Angsana New" w:cs="Angsana New"/>
                <w:sz w:val="26"/>
                <w:szCs w:val="26"/>
              </w:rPr>
            </w:pPr>
          </w:p>
        </w:tc>
        <w:tc>
          <w:tcPr>
            <w:tcW w:w="1505" w:type="dxa"/>
            <w:tcBorders>
              <w:top w:val="single" w:sz="4" w:space="0" w:color="auto"/>
              <w:bottom w:val="double" w:sz="4" w:space="0" w:color="auto"/>
            </w:tcBorders>
          </w:tcPr>
          <w:p w14:paraId="007C38BF" w14:textId="707E9C79" w:rsidR="00985336" w:rsidRPr="00B21153" w:rsidRDefault="00985336" w:rsidP="00985336">
            <w:pPr>
              <w:ind w:right="142"/>
              <w:jc w:val="right"/>
              <w:rPr>
                <w:rFonts w:ascii="Angsana New" w:hAnsi="Angsana New" w:cs="Angsana New"/>
                <w:snapToGrid w:val="0"/>
                <w:color w:val="000000"/>
                <w:sz w:val="26"/>
                <w:szCs w:val="26"/>
                <w:lang w:eastAsia="th-TH"/>
              </w:rPr>
            </w:pPr>
            <w:r w:rsidRPr="00B21153">
              <w:rPr>
                <w:rFonts w:ascii="Angsana New" w:hAnsi="Angsana New" w:cs="Angsana New"/>
                <w:snapToGrid w:val="0"/>
                <w:color w:val="000000"/>
                <w:sz w:val="26"/>
                <w:szCs w:val="26"/>
                <w:lang w:eastAsia="th-TH"/>
              </w:rPr>
              <w:t>177,337,421.63</w:t>
            </w:r>
          </w:p>
        </w:tc>
      </w:tr>
    </w:tbl>
    <w:p w14:paraId="519820FB" w14:textId="77777777" w:rsidR="006C1232" w:rsidRDefault="006C1232" w:rsidP="00D328A2">
      <w:pPr>
        <w:ind w:left="450"/>
        <w:jc w:val="thaiDistribute"/>
        <w:rPr>
          <w:rFonts w:ascii="Angsana New" w:eastAsia="Times New Roman" w:hAnsi="Angsana New" w:cs="Angsana New"/>
          <w:b/>
          <w:bCs/>
          <w:sz w:val="16"/>
          <w:szCs w:val="16"/>
        </w:rPr>
      </w:pPr>
    </w:p>
    <w:p w14:paraId="42FCC2D3" w14:textId="25272196" w:rsidR="007F3CAB" w:rsidRPr="007F3CAB" w:rsidRDefault="007F3CAB" w:rsidP="00C64382">
      <w:pPr>
        <w:pStyle w:val="ListParagraph"/>
        <w:numPr>
          <w:ilvl w:val="0"/>
          <w:numId w:val="13"/>
        </w:numPr>
        <w:overflowPunct w:val="0"/>
        <w:autoSpaceDE w:val="0"/>
        <w:autoSpaceDN w:val="0"/>
        <w:adjustRightInd w:val="0"/>
        <w:ind w:left="990" w:hanging="540"/>
        <w:jc w:val="thaiDistribute"/>
        <w:rPr>
          <w:rFonts w:ascii="Angsana New" w:eastAsia="Times New Roman" w:hAnsi="Angsana New" w:cs="Angsana New"/>
          <w:sz w:val="30"/>
          <w:szCs w:val="30"/>
        </w:rPr>
      </w:pPr>
      <w:r w:rsidRPr="002C6492">
        <w:rPr>
          <w:rFonts w:ascii="Angsana New" w:eastAsia="Times New Roman" w:hAnsi="Angsana New" w:cs="Angsana New" w:hint="cs"/>
          <w:sz w:val="30"/>
          <w:szCs w:val="30"/>
          <w:cs/>
        </w:rPr>
        <w:t>เ</w:t>
      </w:r>
      <w:r w:rsidRPr="002C6492">
        <w:rPr>
          <w:rFonts w:ascii="Angsana New" w:eastAsia="Times New Roman" w:hAnsi="Angsana New" w:cs="Angsana New"/>
          <w:sz w:val="30"/>
          <w:szCs w:val="30"/>
          <w:cs/>
        </w:rPr>
        <w:t>งินสดและรายการเทียบเท่าเงินสด</w:t>
      </w:r>
      <w:r>
        <w:rPr>
          <w:rFonts w:ascii="Angsana New" w:eastAsia="Times New Roman" w:hAnsi="Angsana New" w:cs="Angsana New" w:hint="cs"/>
          <w:sz w:val="30"/>
          <w:szCs w:val="30"/>
          <w:cs/>
        </w:rPr>
        <w:t>แสด</w:t>
      </w:r>
      <w:r w:rsidR="007945A4">
        <w:rPr>
          <w:rFonts w:ascii="Angsana New" w:eastAsia="Times New Roman" w:hAnsi="Angsana New" w:cs="Angsana New" w:hint="cs"/>
          <w:sz w:val="30"/>
          <w:szCs w:val="30"/>
          <w:cs/>
        </w:rPr>
        <w:t>ง</w:t>
      </w:r>
      <w:r>
        <w:rPr>
          <w:rFonts w:ascii="Angsana New" w:eastAsia="Times New Roman" w:hAnsi="Angsana New" w:cs="Angsana New" w:hint="cs"/>
          <w:sz w:val="30"/>
          <w:szCs w:val="30"/>
          <w:cs/>
        </w:rPr>
        <w:t>อยู่ในงบกระแสเงินสดสำหรับปีสิ้นสุด</w:t>
      </w:r>
      <w:r w:rsidR="00DC2778">
        <w:rPr>
          <w:rFonts w:ascii="Angsana New" w:eastAsia="Times New Roman" w:hAnsi="Angsana New" w:cs="Angsana New"/>
          <w:sz w:val="30"/>
          <w:szCs w:val="30"/>
          <w:cs/>
        </w:rPr>
        <w:t xml:space="preserve">วันที่ </w:t>
      </w:r>
      <w:r w:rsidR="00DC2778">
        <w:rPr>
          <w:rFonts w:ascii="Angsana New" w:eastAsia="Times New Roman" w:hAnsi="Angsana New" w:cs="Angsana New"/>
          <w:sz w:val="30"/>
          <w:szCs w:val="30"/>
        </w:rPr>
        <w:t xml:space="preserve">31 </w:t>
      </w:r>
      <w:r w:rsidR="00DC2778">
        <w:rPr>
          <w:rFonts w:ascii="Angsana New" w:eastAsia="Times New Roman" w:hAnsi="Angsana New" w:cs="Angsana New"/>
          <w:sz w:val="30"/>
          <w:szCs w:val="30"/>
          <w:cs/>
        </w:rPr>
        <w:t xml:space="preserve">ธันวาคม </w:t>
      </w:r>
      <w:r w:rsidR="00DC2778">
        <w:rPr>
          <w:rFonts w:ascii="Angsana New" w:eastAsia="Times New Roman" w:hAnsi="Angsana New" w:cs="Angsana New"/>
          <w:sz w:val="30"/>
          <w:szCs w:val="30"/>
        </w:rPr>
        <w:t>256</w:t>
      </w:r>
      <w:r w:rsidR="009F2C9F">
        <w:rPr>
          <w:rFonts w:ascii="Angsana New" w:eastAsia="Times New Roman" w:hAnsi="Angsana New" w:cs="Angsana New"/>
          <w:sz w:val="30"/>
          <w:szCs w:val="30"/>
        </w:rPr>
        <w:t>8</w:t>
      </w:r>
      <w:r w:rsidR="00DC2778">
        <w:rPr>
          <w:rFonts w:ascii="Angsana New" w:eastAsia="Times New Roman" w:hAnsi="Angsana New" w:cs="Angsana New"/>
          <w:sz w:val="30"/>
          <w:szCs w:val="30"/>
        </w:rPr>
        <w:t xml:space="preserve"> </w:t>
      </w:r>
      <w:r>
        <w:rPr>
          <w:rFonts w:ascii="Angsana New" w:eastAsia="Times New Roman" w:hAnsi="Angsana New" w:cs="Angsana New" w:hint="cs"/>
          <w:sz w:val="30"/>
          <w:szCs w:val="30"/>
          <w:cs/>
        </w:rPr>
        <w:t xml:space="preserve">และ </w:t>
      </w:r>
      <w:r w:rsidR="00DC2778">
        <w:rPr>
          <w:rFonts w:ascii="Angsana New" w:eastAsia="Times New Roman" w:hAnsi="Angsana New" w:cs="Angsana New"/>
          <w:sz w:val="30"/>
          <w:szCs w:val="30"/>
        </w:rPr>
        <w:t xml:space="preserve">2567 </w:t>
      </w:r>
      <w:r>
        <w:rPr>
          <w:rFonts w:ascii="Angsana New" w:eastAsia="Times New Roman" w:hAnsi="Angsana New" w:cs="Angsana New" w:hint="cs"/>
          <w:sz w:val="30"/>
          <w:szCs w:val="30"/>
          <w:cs/>
        </w:rPr>
        <w:t>มีดังนี้</w:t>
      </w:r>
    </w:p>
    <w:tbl>
      <w:tblPr>
        <w:tblW w:w="10226" w:type="dxa"/>
        <w:tblInd w:w="-270" w:type="dxa"/>
        <w:tblLayout w:type="fixed"/>
        <w:tblCellMar>
          <w:left w:w="0" w:type="dxa"/>
          <w:right w:w="0" w:type="dxa"/>
        </w:tblCellMar>
        <w:tblLook w:val="0000" w:firstRow="0" w:lastRow="0" w:firstColumn="0" w:lastColumn="0" w:noHBand="0" w:noVBand="0"/>
      </w:tblPr>
      <w:tblGrid>
        <w:gridCol w:w="3814"/>
        <w:gridCol w:w="1559"/>
        <w:gridCol w:w="90"/>
        <w:gridCol w:w="1620"/>
        <w:gridCol w:w="90"/>
        <w:gridCol w:w="1458"/>
        <w:gridCol w:w="90"/>
        <w:gridCol w:w="1505"/>
      </w:tblGrid>
      <w:tr w:rsidR="007F3CAB" w:rsidRPr="00874F67" w14:paraId="76F3E6E2" w14:textId="77777777" w:rsidTr="00137A35">
        <w:tc>
          <w:tcPr>
            <w:tcW w:w="3814" w:type="dxa"/>
          </w:tcPr>
          <w:p w14:paraId="25B8AE5C" w14:textId="77777777" w:rsidR="007F3CAB" w:rsidRPr="00874F67" w:rsidRDefault="007F3CAB">
            <w:pPr>
              <w:rPr>
                <w:rFonts w:ascii="Angsana New" w:hAnsi="Angsana New" w:cs="Angsana New"/>
                <w:snapToGrid w:val="0"/>
                <w:color w:val="000000"/>
                <w:sz w:val="26"/>
                <w:szCs w:val="26"/>
                <w:cs/>
                <w:lang w:eastAsia="th-TH"/>
              </w:rPr>
            </w:pPr>
          </w:p>
        </w:tc>
        <w:tc>
          <w:tcPr>
            <w:tcW w:w="3269" w:type="dxa"/>
            <w:gridSpan w:val="3"/>
          </w:tcPr>
          <w:p w14:paraId="3905BD8A" w14:textId="77777777" w:rsidR="007F3CAB" w:rsidRPr="00874F67" w:rsidRDefault="007F3CAB">
            <w:pPr>
              <w:ind w:right="177"/>
              <w:jc w:val="center"/>
              <w:rPr>
                <w:rFonts w:ascii="Angsana New" w:hAnsi="Angsana New" w:cs="Angsana New"/>
                <w:snapToGrid w:val="0"/>
                <w:color w:val="000000"/>
                <w:sz w:val="26"/>
                <w:szCs w:val="26"/>
                <w:cs/>
                <w:lang w:eastAsia="th-TH"/>
              </w:rPr>
            </w:pPr>
          </w:p>
        </w:tc>
        <w:tc>
          <w:tcPr>
            <w:tcW w:w="90" w:type="dxa"/>
          </w:tcPr>
          <w:p w14:paraId="2C4520DD" w14:textId="77777777" w:rsidR="007F3CAB" w:rsidRPr="00874F67" w:rsidRDefault="007F3CAB">
            <w:pPr>
              <w:jc w:val="center"/>
              <w:rPr>
                <w:rFonts w:ascii="Angsana New" w:hAnsi="Angsana New" w:cs="Angsana New"/>
                <w:sz w:val="26"/>
                <w:szCs w:val="26"/>
              </w:rPr>
            </w:pPr>
          </w:p>
        </w:tc>
        <w:tc>
          <w:tcPr>
            <w:tcW w:w="3053" w:type="dxa"/>
            <w:gridSpan w:val="3"/>
          </w:tcPr>
          <w:p w14:paraId="730A8DEE" w14:textId="77777777" w:rsidR="007F3CAB" w:rsidRPr="00874F67" w:rsidRDefault="007F3CAB">
            <w:pPr>
              <w:tabs>
                <w:tab w:val="left" w:pos="1271"/>
              </w:tabs>
              <w:ind w:right="148"/>
              <w:jc w:val="right"/>
              <w:rPr>
                <w:rFonts w:ascii="Angsana New" w:hAnsi="Angsana New" w:cs="Angsana New"/>
                <w:snapToGrid w:val="0"/>
                <w:color w:val="000000"/>
                <w:sz w:val="26"/>
                <w:szCs w:val="26"/>
                <w:cs/>
                <w:lang w:eastAsia="th-TH"/>
              </w:rPr>
            </w:pPr>
            <w:r w:rsidRPr="00874F67">
              <w:rPr>
                <w:rFonts w:ascii="Angsana New" w:hAnsi="Angsana New" w:cs="Angsana New" w:hint="cs"/>
                <w:snapToGrid w:val="0"/>
                <w:color w:val="000000"/>
                <w:sz w:val="26"/>
                <w:szCs w:val="26"/>
                <w:cs/>
                <w:lang w:eastAsia="th-TH"/>
              </w:rPr>
              <w:t xml:space="preserve">(หน่วย </w:t>
            </w:r>
            <w:r w:rsidRPr="00874F67">
              <w:rPr>
                <w:rFonts w:ascii="Angsana New" w:hAnsi="Angsana New" w:cs="Angsana New"/>
                <w:snapToGrid w:val="0"/>
                <w:color w:val="000000"/>
                <w:sz w:val="26"/>
                <w:szCs w:val="26"/>
                <w:lang w:eastAsia="th-TH"/>
              </w:rPr>
              <w:t xml:space="preserve">: </w:t>
            </w:r>
            <w:r w:rsidRPr="00874F67">
              <w:rPr>
                <w:rFonts w:ascii="Angsana New" w:hAnsi="Angsana New" w:cs="Angsana New" w:hint="cs"/>
                <w:snapToGrid w:val="0"/>
                <w:color w:val="000000"/>
                <w:sz w:val="26"/>
                <w:szCs w:val="26"/>
                <w:cs/>
                <w:lang w:eastAsia="th-TH"/>
              </w:rPr>
              <w:t>บาท)</w:t>
            </w:r>
          </w:p>
        </w:tc>
      </w:tr>
      <w:tr w:rsidR="007F3CAB" w:rsidRPr="00874F67" w14:paraId="39A38D0C" w14:textId="77777777" w:rsidTr="00137A35">
        <w:tc>
          <w:tcPr>
            <w:tcW w:w="3814" w:type="dxa"/>
          </w:tcPr>
          <w:p w14:paraId="05ED5D06" w14:textId="77777777" w:rsidR="007F3CAB" w:rsidRPr="00874F67" w:rsidRDefault="007F3CAB">
            <w:pPr>
              <w:rPr>
                <w:rFonts w:ascii="Angsana New" w:hAnsi="Angsana New" w:cs="Angsana New"/>
                <w:snapToGrid w:val="0"/>
                <w:color w:val="000000"/>
                <w:sz w:val="26"/>
                <w:szCs w:val="26"/>
                <w:cs/>
                <w:lang w:eastAsia="th-TH"/>
              </w:rPr>
            </w:pPr>
          </w:p>
        </w:tc>
        <w:tc>
          <w:tcPr>
            <w:tcW w:w="3269" w:type="dxa"/>
            <w:gridSpan w:val="3"/>
          </w:tcPr>
          <w:p w14:paraId="7E165876" w14:textId="77777777" w:rsidR="007F3CAB" w:rsidRPr="00874F67" w:rsidRDefault="007F3CAB">
            <w:pPr>
              <w:jc w:val="center"/>
              <w:rPr>
                <w:rFonts w:ascii="Angsana New" w:hAnsi="Angsana New" w:cs="Angsana New"/>
                <w:snapToGrid w:val="0"/>
                <w:color w:val="000000"/>
                <w:sz w:val="26"/>
                <w:szCs w:val="26"/>
                <w:lang w:eastAsia="th-TH"/>
              </w:rPr>
            </w:pPr>
            <w:r w:rsidRPr="00874F67">
              <w:rPr>
                <w:rFonts w:ascii="Angsana New" w:hAnsi="Angsana New" w:cs="Angsana New"/>
                <w:snapToGrid w:val="0"/>
                <w:color w:val="000000"/>
                <w:sz w:val="26"/>
                <w:szCs w:val="26"/>
                <w:cs/>
                <w:lang w:eastAsia="th-TH"/>
              </w:rPr>
              <w:t>งบการเงินรวม</w:t>
            </w:r>
          </w:p>
        </w:tc>
        <w:tc>
          <w:tcPr>
            <w:tcW w:w="90" w:type="dxa"/>
          </w:tcPr>
          <w:p w14:paraId="3A4CAA4B" w14:textId="77777777" w:rsidR="007F3CAB" w:rsidRPr="00874F67" w:rsidRDefault="007F3CAB">
            <w:pPr>
              <w:jc w:val="center"/>
              <w:rPr>
                <w:rFonts w:ascii="Angsana New" w:hAnsi="Angsana New" w:cs="Angsana New"/>
                <w:sz w:val="26"/>
                <w:szCs w:val="26"/>
              </w:rPr>
            </w:pPr>
          </w:p>
        </w:tc>
        <w:tc>
          <w:tcPr>
            <w:tcW w:w="3053" w:type="dxa"/>
            <w:gridSpan w:val="3"/>
          </w:tcPr>
          <w:p w14:paraId="2A2DC9CD" w14:textId="77777777" w:rsidR="007F3CAB" w:rsidRPr="00874F67" w:rsidRDefault="007F3CAB">
            <w:pPr>
              <w:tabs>
                <w:tab w:val="left" w:pos="1271"/>
              </w:tabs>
              <w:ind w:right="71"/>
              <w:jc w:val="center"/>
              <w:rPr>
                <w:rFonts w:ascii="Angsana New" w:hAnsi="Angsana New" w:cs="Angsana New"/>
                <w:snapToGrid w:val="0"/>
                <w:color w:val="000000"/>
                <w:sz w:val="26"/>
                <w:szCs w:val="26"/>
                <w:cs/>
                <w:lang w:eastAsia="th-TH"/>
              </w:rPr>
            </w:pPr>
            <w:r w:rsidRPr="00874F67">
              <w:rPr>
                <w:rFonts w:ascii="Angsana New" w:hAnsi="Angsana New" w:cs="Angsana New"/>
                <w:snapToGrid w:val="0"/>
                <w:color w:val="000000"/>
                <w:sz w:val="26"/>
                <w:szCs w:val="26"/>
                <w:cs/>
                <w:lang w:eastAsia="th-TH"/>
              </w:rPr>
              <w:t>งบการเงินเฉพาะกิจการ</w:t>
            </w:r>
          </w:p>
        </w:tc>
      </w:tr>
      <w:tr w:rsidR="007F3CAB" w:rsidRPr="00874F67" w14:paraId="4693FC09" w14:textId="77777777" w:rsidTr="00137A35">
        <w:tc>
          <w:tcPr>
            <w:tcW w:w="3814" w:type="dxa"/>
          </w:tcPr>
          <w:p w14:paraId="5266DB74" w14:textId="77777777" w:rsidR="007F3CAB" w:rsidRPr="00874F67" w:rsidRDefault="007F3CAB">
            <w:pPr>
              <w:rPr>
                <w:rFonts w:ascii="Angsana New" w:hAnsi="Angsana New" w:cs="Angsana New"/>
                <w:snapToGrid w:val="0"/>
                <w:color w:val="000000"/>
                <w:sz w:val="26"/>
                <w:szCs w:val="26"/>
                <w:cs/>
                <w:lang w:eastAsia="th-TH"/>
              </w:rPr>
            </w:pPr>
          </w:p>
        </w:tc>
        <w:tc>
          <w:tcPr>
            <w:tcW w:w="3269" w:type="dxa"/>
            <w:gridSpan w:val="3"/>
          </w:tcPr>
          <w:p w14:paraId="4EFDBFAA" w14:textId="1BB13E0A" w:rsidR="007F3CAB" w:rsidRPr="00874F67" w:rsidRDefault="00A83F61">
            <w:pPr>
              <w:jc w:val="center"/>
              <w:rPr>
                <w:rFonts w:ascii="Angsana New" w:hAnsi="Angsana New" w:cs="Angsana New"/>
                <w:snapToGrid w:val="0"/>
                <w:color w:val="000000"/>
                <w:sz w:val="26"/>
                <w:szCs w:val="26"/>
                <w:cs/>
                <w:lang w:eastAsia="th-TH"/>
              </w:rPr>
            </w:pPr>
            <w:r w:rsidRPr="00874F67">
              <w:rPr>
                <w:rFonts w:ascii="Angsana New" w:hAnsi="Angsana New" w:cs="Angsana New"/>
                <w:snapToGrid w:val="0"/>
                <w:color w:val="000000"/>
                <w:sz w:val="26"/>
                <w:szCs w:val="26"/>
                <w:cs/>
                <w:lang w:eastAsia="th-TH"/>
              </w:rPr>
              <w:t>สำหรับปีสิ้นสุดวันที่</w:t>
            </w:r>
            <w:r w:rsidRPr="00874F67">
              <w:rPr>
                <w:rFonts w:ascii="Angsana New" w:hAnsi="Angsana New" w:cs="Angsana New"/>
                <w:snapToGrid w:val="0"/>
                <w:color w:val="000000"/>
                <w:sz w:val="26"/>
                <w:szCs w:val="26"/>
                <w:lang w:eastAsia="th-TH"/>
              </w:rPr>
              <w:t xml:space="preserve"> 31</w:t>
            </w:r>
            <w:r w:rsidRPr="00874F67">
              <w:rPr>
                <w:rFonts w:ascii="Angsana New" w:hAnsi="Angsana New" w:cs="Angsana New"/>
                <w:snapToGrid w:val="0"/>
                <w:color w:val="000000"/>
                <w:sz w:val="26"/>
                <w:szCs w:val="26"/>
                <w:cs/>
                <w:lang w:eastAsia="th-TH"/>
              </w:rPr>
              <w:t xml:space="preserve"> ธันวาคม</w:t>
            </w:r>
          </w:p>
        </w:tc>
        <w:tc>
          <w:tcPr>
            <w:tcW w:w="90" w:type="dxa"/>
          </w:tcPr>
          <w:p w14:paraId="77AEC461" w14:textId="77777777" w:rsidR="007F3CAB" w:rsidRPr="00874F67" w:rsidRDefault="007F3CAB">
            <w:pPr>
              <w:jc w:val="center"/>
              <w:rPr>
                <w:rFonts w:ascii="Angsana New" w:hAnsi="Angsana New" w:cs="Angsana New"/>
                <w:snapToGrid w:val="0"/>
                <w:color w:val="000000"/>
                <w:sz w:val="26"/>
                <w:szCs w:val="26"/>
                <w:lang w:eastAsia="th-TH"/>
              </w:rPr>
            </w:pPr>
          </w:p>
        </w:tc>
        <w:tc>
          <w:tcPr>
            <w:tcW w:w="3053" w:type="dxa"/>
            <w:gridSpan w:val="3"/>
          </w:tcPr>
          <w:p w14:paraId="06B0C576" w14:textId="13B710E1" w:rsidR="007F3CAB" w:rsidRPr="00874F67" w:rsidRDefault="00A83F61">
            <w:pPr>
              <w:jc w:val="center"/>
              <w:rPr>
                <w:rFonts w:ascii="Angsana New" w:hAnsi="Angsana New" w:cs="Angsana New"/>
                <w:snapToGrid w:val="0"/>
                <w:color w:val="000000"/>
                <w:sz w:val="26"/>
                <w:szCs w:val="26"/>
                <w:cs/>
                <w:lang w:eastAsia="th-TH"/>
              </w:rPr>
            </w:pPr>
            <w:r w:rsidRPr="00874F67">
              <w:rPr>
                <w:rFonts w:ascii="Angsana New" w:hAnsi="Angsana New" w:cs="Angsana New"/>
                <w:snapToGrid w:val="0"/>
                <w:color w:val="000000"/>
                <w:sz w:val="26"/>
                <w:szCs w:val="26"/>
                <w:cs/>
                <w:lang w:eastAsia="th-TH"/>
              </w:rPr>
              <w:t xml:space="preserve">สำหรับปีสิ้นสุดวันที่ </w:t>
            </w:r>
            <w:r w:rsidRPr="00874F67">
              <w:rPr>
                <w:rFonts w:ascii="Angsana New" w:hAnsi="Angsana New" w:cs="Angsana New"/>
                <w:snapToGrid w:val="0"/>
                <w:color w:val="000000"/>
                <w:sz w:val="26"/>
                <w:szCs w:val="26"/>
                <w:lang w:eastAsia="th-TH"/>
              </w:rPr>
              <w:t>31</w:t>
            </w:r>
            <w:r w:rsidRPr="00874F67">
              <w:rPr>
                <w:rFonts w:ascii="Angsana New" w:hAnsi="Angsana New" w:cs="Angsana New"/>
                <w:snapToGrid w:val="0"/>
                <w:color w:val="000000"/>
                <w:sz w:val="26"/>
                <w:szCs w:val="26"/>
                <w:cs/>
                <w:lang w:eastAsia="th-TH"/>
              </w:rPr>
              <w:t xml:space="preserve"> ธันวาคม</w:t>
            </w:r>
          </w:p>
        </w:tc>
      </w:tr>
      <w:tr w:rsidR="007D294D" w:rsidRPr="00874F67" w14:paraId="51D9E529" w14:textId="77777777" w:rsidTr="00137A35">
        <w:tc>
          <w:tcPr>
            <w:tcW w:w="3814" w:type="dxa"/>
          </w:tcPr>
          <w:p w14:paraId="3638B9A4" w14:textId="77777777" w:rsidR="007D294D" w:rsidRPr="00874F67" w:rsidRDefault="007D294D" w:rsidP="007D294D">
            <w:pPr>
              <w:rPr>
                <w:rFonts w:ascii="Angsana New" w:hAnsi="Angsana New" w:cs="Angsana New"/>
                <w:snapToGrid w:val="0"/>
                <w:color w:val="000000"/>
                <w:sz w:val="26"/>
                <w:szCs w:val="26"/>
                <w:cs/>
                <w:lang w:eastAsia="th-TH"/>
              </w:rPr>
            </w:pPr>
          </w:p>
        </w:tc>
        <w:tc>
          <w:tcPr>
            <w:tcW w:w="1559" w:type="dxa"/>
          </w:tcPr>
          <w:p w14:paraId="39369049" w14:textId="090ACA46" w:rsidR="007D294D" w:rsidRPr="00874F67" w:rsidRDefault="007D294D" w:rsidP="007D294D">
            <w:pPr>
              <w:jc w:val="center"/>
              <w:rPr>
                <w:rFonts w:ascii="Angsana New" w:hAnsi="Angsana New" w:cs="Angsana New"/>
                <w:snapToGrid w:val="0"/>
                <w:color w:val="000000"/>
                <w:sz w:val="26"/>
                <w:szCs w:val="26"/>
                <w:u w:val="single"/>
                <w:lang w:eastAsia="th-TH"/>
              </w:rPr>
            </w:pPr>
            <w:r w:rsidRPr="00874F67">
              <w:rPr>
                <w:rFonts w:ascii="Angsana New" w:hAnsi="Angsana New" w:cs="Angsana New"/>
                <w:snapToGrid w:val="0"/>
                <w:color w:val="000000"/>
                <w:sz w:val="26"/>
                <w:szCs w:val="26"/>
                <w:u w:val="single"/>
                <w:lang w:eastAsia="th-TH"/>
              </w:rPr>
              <w:t>2568</w:t>
            </w:r>
          </w:p>
        </w:tc>
        <w:tc>
          <w:tcPr>
            <w:tcW w:w="90" w:type="dxa"/>
          </w:tcPr>
          <w:p w14:paraId="7D4A13D6" w14:textId="77777777" w:rsidR="007D294D" w:rsidRPr="00874F67" w:rsidRDefault="007D294D" w:rsidP="007D294D">
            <w:pPr>
              <w:jc w:val="center"/>
              <w:rPr>
                <w:rFonts w:ascii="Angsana New" w:hAnsi="Angsana New" w:cs="Angsana New"/>
                <w:snapToGrid w:val="0"/>
                <w:color w:val="000000"/>
                <w:sz w:val="26"/>
                <w:szCs w:val="26"/>
                <w:u w:val="single"/>
                <w:lang w:eastAsia="th-TH"/>
              </w:rPr>
            </w:pPr>
          </w:p>
        </w:tc>
        <w:tc>
          <w:tcPr>
            <w:tcW w:w="1620" w:type="dxa"/>
          </w:tcPr>
          <w:p w14:paraId="1DE7F859" w14:textId="2AE3799E" w:rsidR="007D294D" w:rsidRPr="00874F67" w:rsidRDefault="007D294D" w:rsidP="007D294D">
            <w:pPr>
              <w:jc w:val="center"/>
              <w:rPr>
                <w:rFonts w:ascii="Angsana New" w:hAnsi="Angsana New" w:cs="Angsana New"/>
                <w:snapToGrid w:val="0"/>
                <w:color w:val="000000"/>
                <w:sz w:val="26"/>
                <w:szCs w:val="26"/>
                <w:u w:val="single"/>
                <w:lang w:eastAsia="th-TH"/>
              </w:rPr>
            </w:pPr>
            <w:r w:rsidRPr="00874F67">
              <w:rPr>
                <w:rFonts w:ascii="Angsana New" w:hAnsi="Angsana New" w:cs="Angsana New"/>
                <w:snapToGrid w:val="0"/>
                <w:color w:val="000000"/>
                <w:sz w:val="26"/>
                <w:szCs w:val="26"/>
                <w:u w:val="single"/>
                <w:lang w:eastAsia="th-TH"/>
              </w:rPr>
              <w:t>2567</w:t>
            </w:r>
          </w:p>
        </w:tc>
        <w:tc>
          <w:tcPr>
            <w:tcW w:w="90" w:type="dxa"/>
          </w:tcPr>
          <w:p w14:paraId="672F2EB2" w14:textId="77777777" w:rsidR="007D294D" w:rsidRPr="00874F67" w:rsidRDefault="007D294D" w:rsidP="007D294D">
            <w:pPr>
              <w:jc w:val="center"/>
              <w:rPr>
                <w:rFonts w:ascii="Angsana New" w:hAnsi="Angsana New" w:cs="Angsana New"/>
                <w:snapToGrid w:val="0"/>
                <w:color w:val="000000"/>
                <w:sz w:val="26"/>
                <w:szCs w:val="26"/>
                <w:lang w:eastAsia="th-TH"/>
              </w:rPr>
            </w:pPr>
          </w:p>
        </w:tc>
        <w:tc>
          <w:tcPr>
            <w:tcW w:w="1458" w:type="dxa"/>
          </w:tcPr>
          <w:p w14:paraId="181F3DA1" w14:textId="47555025" w:rsidR="007D294D" w:rsidRPr="00874F67" w:rsidRDefault="007D294D" w:rsidP="007D294D">
            <w:pPr>
              <w:jc w:val="center"/>
              <w:rPr>
                <w:rFonts w:ascii="Angsana New" w:hAnsi="Angsana New" w:cs="Angsana New"/>
                <w:snapToGrid w:val="0"/>
                <w:color w:val="000000"/>
                <w:sz w:val="26"/>
                <w:szCs w:val="26"/>
                <w:u w:val="single"/>
                <w:lang w:eastAsia="th-TH"/>
              </w:rPr>
            </w:pPr>
            <w:r w:rsidRPr="00874F67">
              <w:rPr>
                <w:rFonts w:ascii="Angsana New" w:hAnsi="Angsana New" w:cs="Angsana New"/>
                <w:snapToGrid w:val="0"/>
                <w:color w:val="000000"/>
                <w:sz w:val="26"/>
                <w:szCs w:val="26"/>
                <w:u w:val="single"/>
                <w:lang w:eastAsia="th-TH"/>
              </w:rPr>
              <w:t>2568</w:t>
            </w:r>
          </w:p>
        </w:tc>
        <w:tc>
          <w:tcPr>
            <w:tcW w:w="90" w:type="dxa"/>
          </w:tcPr>
          <w:p w14:paraId="018C1099" w14:textId="77777777" w:rsidR="007D294D" w:rsidRPr="00874F67" w:rsidRDefault="007D294D" w:rsidP="007D294D">
            <w:pPr>
              <w:jc w:val="center"/>
              <w:rPr>
                <w:rFonts w:ascii="Angsana New" w:hAnsi="Angsana New" w:cs="Angsana New"/>
                <w:snapToGrid w:val="0"/>
                <w:color w:val="000000"/>
                <w:sz w:val="26"/>
                <w:szCs w:val="26"/>
                <w:u w:val="single"/>
                <w:lang w:eastAsia="th-TH"/>
              </w:rPr>
            </w:pPr>
          </w:p>
        </w:tc>
        <w:tc>
          <w:tcPr>
            <w:tcW w:w="1505" w:type="dxa"/>
          </w:tcPr>
          <w:p w14:paraId="75657F84" w14:textId="5B6B2A55" w:rsidR="007D294D" w:rsidRPr="00874F67" w:rsidRDefault="007D294D" w:rsidP="007D294D">
            <w:pPr>
              <w:jc w:val="center"/>
              <w:rPr>
                <w:rFonts w:ascii="Angsana New" w:hAnsi="Angsana New" w:cs="Angsana New"/>
                <w:snapToGrid w:val="0"/>
                <w:color w:val="000000"/>
                <w:sz w:val="26"/>
                <w:szCs w:val="26"/>
                <w:u w:val="single"/>
                <w:lang w:eastAsia="th-TH"/>
              </w:rPr>
            </w:pPr>
            <w:r w:rsidRPr="00874F67">
              <w:rPr>
                <w:rFonts w:ascii="Angsana New" w:hAnsi="Angsana New" w:cs="Angsana New"/>
                <w:snapToGrid w:val="0"/>
                <w:color w:val="000000"/>
                <w:sz w:val="26"/>
                <w:szCs w:val="26"/>
                <w:u w:val="single"/>
                <w:lang w:eastAsia="th-TH"/>
              </w:rPr>
              <w:t>2567</w:t>
            </w:r>
          </w:p>
        </w:tc>
      </w:tr>
      <w:tr w:rsidR="007D294D" w:rsidRPr="00874F67" w14:paraId="756D23D6" w14:textId="77777777" w:rsidTr="00137A35">
        <w:tc>
          <w:tcPr>
            <w:tcW w:w="3814" w:type="dxa"/>
          </w:tcPr>
          <w:p w14:paraId="2F39452A" w14:textId="351EF0D0" w:rsidR="007D294D" w:rsidRPr="00874F67" w:rsidRDefault="007D294D" w:rsidP="007D294D">
            <w:pPr>
              <w:jc w:val="thaiDistribute"/>
              <w:rPr>
                <w:rFonts w:ascii="Angsana New" w:hAnsi="Angsana New" w:cs="Angsana New"/>
                <w:snapToGrid w:val="0"/>
                <w:color w:val="000000"/>
                <w:sz w:val="26"/>
                <w:szCs w:val="26"/>
                <w:cs/>
                <w:lang w:eastAsia="th-TH"/>
              </w:rPr>
            </w:pPr>
            <w:r w:rsidRPr="00874F67">
              <w:rPr>
                <w:rFonts w:ascii="Angsana New" w:hAnsi="Angsana New" w:cs="Angsana New"/>
                <w:snapToGrid w:val="0"/>
                <w:color w:val="000000"/>
                <w:sz w:val="26"/>
                <w:szCs w:val="26"/>
                <w:cs/>
                <w:lang w:eastAsia="th-TH"/>
              </w:rPr>
              <w:t>เงินสดและรายการเทียบเท่าเงินสด</w:t>
            </w:r>
          </w:p>
        </w:tc>
        <w:tc>
          <w:tcPr>
            <w:tcW w:w="1559" w:type="dxa"/>
          </w:tcPr>
          <w:p w14:paraId="431F2BFB" w14:textId="34F3281C" w:rsidR="007D294D" w:rsidRPr="00874F67" w:rsidRDefault="006C286D" w:rsidP="007D294D">
            <w:pPr>
              <w:ind w:right="142"/>
              <w:jc w:val="right"/>
              <w:rPr>
                <w:rFonts w:ascii="Angsana New" w:hAnsi="Angsana New" w:cs="Angsana New"/>
                <w:snapToGrid w:val="0"/>
                <w:color w:val="000000"/>
                <w:sz w:val="26"/>
                <w:szCs w:val="26"/>
                <w:highlight w:val="yellow"/>
                <w:lang w:eastAsia="th-TH"/>
              </w:rPr>
            </w:pPr>
            <w:r w:rsidRPr="00874F67">
              <w:rPr>
                <w:rFonts w:ascii="Angsana New" w:hAnsi="Angsana New" w:cs="Angsana New"/>
                <w:snapToGrid w:val="0"/>
                <w:color w:val="000000"/>
                <w:sz w:val="26"/>
                <w:szCs w:val="26"/>
                <w:lang w:eastAsia="th-TH"/>
              </w:rPr>
              <w:t>3,290,033,354.35</w:t>
            </w:r>
          </w:p>
        </w:tc>
        <w:tc>
          <w:tcPr>
            <w:tcW w:w="90" w:type="dxa"/>
          </w:tcPr>
          <w:p w14:paraId="1DE72037" w14:textId="77777777" w:rsidR="007D294D" w:rsidRPr="00874F67" w:rsidRDefault="007D294D" w:rsidP="007D294D">
            <w:pPr>
              <w:ind w:right="142"/>
              <w:jc w:val="both"/>
              <w:rPr>
                <w:rFonts w:ascii="Angsana New" w:hAnsi="Angsana New" w:cs="Angsana New"/>
                <w:snapToGrid w:val="0"/>
                <w:color w:val="000000"/>
                <w:sz w:val="26"/>
                <w:szCs w:val="26"/>
                <w:lang w:eastAsia="th-TH"/>
              </w:rPr>
            </w:pPr>
          </w:p>
        </w:tc>
        <w:tc>
          <w:tcPr>
            <w:tcW w:w="1620" w:type="dxa"/>
          </w:tcPr>
          <w:p w14:paraId="46CBA443" w14:textId="663DE789" w:rsidR="007D294D" w:rsidRPr="00874F67" w:rsidRDefault="007D294D" w:rsidP="007D294D">
            <w:pPr>
              <w:ind w:right="142"/>
              <w:jc w:val="right"/>
              <w:rPr>
                <w:rFonts w:ascii="Angsana New" w:hAnsi="Angsana New" w:cs="Angsana New"/>
                <w:snapToGrid w:val="0"/>
                <w:color w:val="000000"/>
                <w:sz w:val="26"/>
                <w:szCs w:val="26"/>
                <w:cs/>
                <w:lang w:eastAsia="th-TH"/>
              </w:rPr>
            </w:pPr>
            <w:r w:rsidRPr="00874F67">
              <w:rPr>
                <w:rFonts w:ascii="Angsana New" w:hAnsi="Angsana New" w:cs="Angsana New"/>
                <w:snapToGrid w:val="0"/>
                <w:color w:val="000000"/>
                <w:sz w:val="26"/>
                <w:szCs w:val="26"/>
                <w:lang w:eastAsia="th-TH"/>
              </w:rPr>
              <w:t>2,472,679,831.98</w:t>
            </w:r>
          </w:p>
        </w:tc>
        <w:tc>
          <w:tcPr>
            <w:tcW w:w="90" w:type="dxa"/>
          </w:tcPr>
          <w:p w14:paraId="0D6986B8" w14:textId="77777777" w:rsidR="007D294D" w:rsidRPr="00874F67" w:rsidRDefault="007D294D" w:rsidP="007D294D">
            <w:pPr>
              <w:jc w:val="center"/>
              <w:rPr>
                <w:rFonts w:ascii="Angsana New" w:hAnsi="Angsana New" w:cs="Angsana New"/>
                <w:snapToGrid w:val="0"/>
                <w:color w:val="000000"/>
                <w:sz w:val="26"/>
                <w:szCs w:val="26"/>
                <w:lang w:eastAsia="th-TH"/>
              </w:rPr>
            </w:pPr>
          </w:p>
        </w:tc>
        <w:tc>
          <w:tcPr>
            <w:tcW w:w="1458" w:type="dxa"/>
          </w:tcPr>
          <w:p w14:paraId="2461F54C" w14:textId="79BEFBA7" w:rsidR="007D294D" w:rsidRPr="00874F67" w:rsidRDefault="00DF53EB" w:rsidP="007D294D">
            <w:pPr>
              <w:ind w:right="142"/>
              <w:jc w:val="right"/>
              <w:rPr>
                <w:rFonts w:ascii="Angsana New" w:hAnsi="Angsana New" w:cs="Angsana New"/>
                <w:snapToGrid w:val="0"/>
                <w:color w:val="000000"/>
                <w:sz w:val="26"/>
                <w:szCs w:val="26"/>
                <w:highlight w:val="yellow"/>
                <w:lang w:eastAsia="th-TH"/>
              </w:rPr>
            </w:pPr>
            <w:r w:rsidRPr="00874F67">
              <w:rPr>
                <w:rFonts w:ascii="Angsana New" w:hAnsi="Angsana New" w:cs="Angsana New"/>
                <w:snapToGrid w:val="0"/>
                <w:color w:val="000000"/>
                <w:sz w:val="26"/>
                <w:szCs w:val="26"/>
                <w:lang w:eastAsia="th-TH"/>
              </w:rPr>
              <w:t>321,484,657.64</w:t>
            </w:r>
          </w:p>
        </w:tc>
        <w:tc>
          <w:tcPr>
            <w:tcW w:w="90" w:type="dxa"/>
          </w:tcPr>
          <w:p w14:paraId="5D0C1DC7" w14:textId="77777777" w:rsidR="007D294D" w:rsidRPr="00874F67" w:rsidRDefault="007D294D" w:rsidP="007D294D">
            <w:pPr>
              <w:ind w:right="142"/>
              <w:jc w:val="both"/>
              <w:rPr>
                <w:rFonts w:ascii="Angsana New" w:hAnsi="Angsana New" w:cs="Angsana New"/>
                <w:snapToGrid w:val="0"/>
                <w:color w:val="000000"/>
                <w:sz w:val="26"/>
                <w:szCs w:val="26"/>
                <w:lang w:eastAsia="th-TH"/>
              </w:rPr>
            </w:pPr>
          </w:p>
        </w:tc>
        <w:tc>
          <w:tcPr>
            <w:tcW w:w="1505" w:type="dxa"/>
          </w:tcPr>
          <w:p w14:paraId="34DF4BD6" w14:textId="4C405256" w:rsidR="007D294D" w:rsidRPr="00874F67" w:rsidRDefault="007D294D" w:rsidP="007D294D">
            <w:pPr>
              <w:ind w:right="142"/>
              <w:jc w:val="right"/>
              <w:rPr>
                <w:rFonts w:ascii="Angsana New" w:hAnsi="Angsana New" w:cs="Angsana New"/>
                <w:snapToGrid w:val="0"/>
                <w:color w:val="000000"/>
                <w:sz w:val="26"/>
                <w:szCs w:val="26"/>
                <w:lang w:eastAsia="th-TH"/>
              </w:rPr>
            </w:pPr>
            <w:r w:rsidRPr="00874F67">
              <w:rPr>
                <w:rFonts w:ascii="Angsana New" w:hAnsi="Angsana New" w:cs="Angsana New"/>
                <w:snapToGrid w:val="0"/>
                <w:color w:val="000000"/>
                <w:sz w:val="26"/>
                <w:szCs w:val="26"/>
                <w:lang w:eastAsia="th-TH"/>
              </w:rPr>
              <w:t>177,337,421.63</w:t>
            </w:r>
          </w:p>
        </w:tc>
      </w:tr>
      <w:tr w:rsidR="007D294D" w:rsidRPr="00874F67" w14:paraId="3277C752" w14:textId="77777777" w:rsidTr="00137A35">
        <w:tc>
          <w:tcPr>
            <w:tcW w:w="3814" w:type="dxa"/>
          </w:tcPr>
          <w:p w14:paraId="26D4E2D0" w14:textId="4E65C98B" w:rsidR="007D294D" w:rsidRPr="00874F67" w:rsidRDefault="007D294D" w:rsidP="007D294D">
            <w:pPr>
              <w:jc w:val="thaiDistribute"/>
              <w:rPr>
                <w:rFonts w:ascii="Angsana New" w:hAnsi="Angsana New" w:cs="Angsana New"/>
                <w:snapToGrid w:val="0"/>
                <w:color w:val="000000"/>
                <w:sz w:val="26"/>
                <w:szCs w:val="26"/>
                <w:cs/>
                <w:lang w:eastAsia="th-TH"/>
              </w:rPr>
            </w:pPr>
            <w:r w:rsidRPr="00874F67">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559" w:type="dxa"/>
          </w:tcPr>
          <w:p w14:paraId="500E0AA6" w14:textId="280F1860" w:rsidR="007D294D" w:rsidRPr="00874F67" w:rsidRDefault="00204B31" w:rsidP="00204B31">
            <w:pPr>
              <w:ind w:right="142"/>
              <w:jc w:val="right"/>
              <w:rPr>
                <w:rFonts w:ascii="Angsana New" w:hAnsi="Angsana New" w:cs="Angsana New"/>
                <w:snapToGrid w:val="0"/>
                <w:color w:val="000000"/>
                <w:sz w:val="26"/>
                <w:szCs w:val="26"/>
                <w:lang w:eastAsia="th-TH"/>
              </w:rPr>
            </w:pPr>
            <w:r w:rsidRPr="00874F67">
              <w:rPr>
                <w:rFonts w:ascii="Angsana New" w:hAnsi="Angsana New" w:cs="Angsana New"/>
                <w:snapToGrid w:val="0"/>
                <w:color w:val="000000"/>
                <w:sz w:val="26"/>
                <w:szCs w:val="26"/>
                <w:lang w:eastAsia="th-TH"/>
              </w:rPr>
              <w:t>2,213,292.64</w:t>
            </w:r>
          </w:p>
        </w:tc>
        <w:tc>
          <w:tcPr>
            <w:tcW w:w="90" w:type="dxa"/>
          </w:tcPr>
          <w:p w14:paraId="45BB536A" w14:textId="77777777" w:rsidR="007D294D" w:rsidRPr="00874F67" w:rsidRDefault="007D294D" w:rsidP="007D294D">
            <w:pPr>
              <w:ind w:right="142"/>
              <w:jc w:val="both"/>
              <w:rPr>
                <w:rFonts w:ascii="Angsana New" w:hAnsi="Angsana New" w:cs="Angsana New"/>
                <w:sz w:val="26"/>
                <w:szCs w:val="26"/>
                <w:cs/>
              </w:rPr>
            </w:pPr>
          </w:p>
        </w:tc>
        <w:tc>
          <w:tcPr>
            <w:tcW w:w="1620" w:type="dxa"/>
          </w:tcPr>
          <w:p w14:paraId="3E7BE838" w14:textId="3E59C823" w:rsidR="007D294D" w:rsidRPr="00874F67" w:rsidRDefault="007D294D" w:rsidP="004A75E5">
            <w:pPr>
              <w:ind w:right="142"/>
              <w:jc w:val="right"/>
              <w:rPr>
                <w:rFonts w:ascii="Angsana New" w:hAnsi="Angsana New" w:cs="Angsana New"/>
                <w:snapToGrid w:val="0"/>
                <w:color w:val="000000"/>
                <w:sz w:val="26"/>
                <w:szCs w:val="26"/>
                <w:lang w:eastAsia="th-TH"/>
              </w:rPr>
            </w:pPr>
            <w:r w:rsidRPr="00874F67">
              <w:rPr>
                <w:rFonts w:ascii="Angsana New" w:hAnsi="Angsana New" w:cs="Angsana New"/>
                <w:sz w:val="26"/>
                <w:szCs w:val="26"/>
                <w:cs/>
              </w:rPr>
              <w:t>(185</w:t>
            </w:r>
            <w:r w:rsidRPr="00874F67">
              <w:rPr>
                <w:rFonts w:ascii="Angsana New" w:hAnsi="Angsana New" w:cs="Angsana New"/>
                <w:sz w:val="26"/>
                <w:szCs w:val="26"/>
              </w:rPr>
              <w:t>,</w:t>
            </w:r>
            <w:r w:rsidRPr="00874F67">
              <w:rPr>
                <w:rFonts w:ascii="Angsana New" w:hAnsi="Angsana New" w:cs="Angsana New"/>
                <w:sz w:val="26"/>
                <w:szCs w:val="26"/>
                <w:cs/>
              </w:rPr>
              <w:t>928.95)</w:t>
            </w:r>
          </w:p>
        </w:tc>
        <w:tc>
          <w:tcPr>
            <w:tcW w:w="90" w:type="dxa"/>
          </w:tcPr>
          <w:p w14:paraId="32887699" w14:textId="77777777" w:rsidR="007D294D" w:rsidRPr="00874F67" w:rsidRDefault="007D294D" w:rsidP="007D294D">
            <w:pPr>
              <w:ind w:right="142"/>
              <w:jc w:val="both"/>
              <w:rPr>
                <w:rFonts w:ascii="Angsana New" w:hAnsi="Angsana New" w:cs="Angsana New"/>
                <w:sz w:val="26"/>
                <w:szCs w:val="26"/>
              </w:rPr>
            </w:pPr>
          </w:p>
        </w:tc>
        <w:tc>
          <w:tcPr>
            <w:tcW w:w="1458" w:type="dxa"/>
          </w:tcPr>
          <w:p w14:paraId="383AA5A6" w14:textId="77777777" w:rsidR="007D294D" w:rsidRPr="00874F67" w:rsidRDefault="007D294D" w:rsidP="007D294D">
            <w:pPr>
              <w:ind w:right="142"/>
              <w:jc w:val="center"/>
              <w:rPr>
                <w:rFonts w:ascii="Angsana New" w:hAnsi="Angsana New" w:cs="Angsana New"/>
                <w:snapToGrid w:val="0"/>
                <w:color w:val="000000"/>
                <w:sz w:val="26"/>
                <w:szCs w:val="26"/>
                <w:highlight w:val="yellow"/>
                <w:lang w:eastAsia="th-TH"/>
              </w:rPr>
            </w:pPr>
            <w:r w:rsidRPr="00874F67">
              <w:rPr>
                <w:rFonts w:ascii="Angsana New" w:hAnsi="Angsana New" w:cs="Angsana New"/>
                <w:snapToGrid w:val="0"/>
                <w:color w:val="000000"/>
                <w:sz w:val="26"/>
                <w:szCs w:val="26"/>
                <w:lang w:eastAsia="th-TH"/>
              </w:rPr>
              <w:t>-</w:t>
            </w:r>
          </w:p>
        </w:tc>
        <w:tc>
          <w:tcPr>
            <w:tcW w:w="90" w:type="dxa"/>
          </w:tcPr>
          <w:p w14:paraId="3CF19185" w14:textId="77777777" w:rsidR="007D294D" w:rsidRPr="00874F67" w:rsidRDefault="007D294D" w:rsidP="007D294D">
            <w:pPr>
              <w:ind w:right="142"/>
              <w:jc w:val="center"/>
              <w:rPr>
                <w:rFonts w:ascii="Angsana New" w:hAnsi="Angsana New" w:cs="Angsana New"/>
                <w:sz w:val="26"/>
                <w:szCs w:val="26"/>
              </w:rPr>
            </w:pPr>
          </w:p>
        </w:tc>
        <w:tc>
          <w:tcPr>
            <w:tcW w:w="1505" w:type="dxa"/>
          </w:tcPr>
          <w:p w14:paraId="1A686858" w14:textId="4FBB5434" w:rsidR="007D294D" w:rsidRPr="00874F67" w:rsidRDefault="007D294D" w:rsidP="007D294D">
            <w:pPr>
              <w:ind w:right="142"/>
              <w:jc w:val="center"/>
              <w:rPr>
                <w:rFonts w:ascii="Angsana New" w:hAnsi="Angsana New" w:cs="Angsana New"/>
                <w:snapToGrid w:val="0"/>
                <w:color w:val="000000"/>
                <w:sz w:val="26"/>
                <w:szCs w:val="26"/>
                <w:lang w:eastAsia="th-TH"/>
              </w:rPr>
            </w:pPr>
            <w:r w:rsidRPr="00874F67">
              <w:rPr>
                <w:rFonts w:ascii="Angsana New" w:hAnsi="Angsana New" w:cs="Angsana New"/>
                <w:snapToGrid w:val="0"/>
                <w:color w:val="000000"/>
                <w:sz w:val="26"/>
                <w:szCs w:val="26"/>
                <w:lang w:eastAsia="th-TH"/>
              </w:rPr>
              <w:t>-</w:t>
            </w:r>
          </w:p>
        </w:tc>
      </w:tr>
      <w:tr w:rsidR="007D294D" w:rsidRPr="00874F67" w14:paraId="57BC7CAC" w14:textId="77777777" w:rsidTr="00137A35">
        <w:tc>
          <w:tcPr>
            <w:tcW w:w="3814" w:type="dxa"/>
          </w:tcPr>
          <w:p w14:paraId="382655FA" w14:textId="4543F092" w:rsidR="007D294D" w:rsidRPr="00874F67" w:rsidRDefault="007D294D" w:rsidP="007D294D">
            <w:pPr>
              <w:pStyle w:val="Subtitle"/>
              <w:jc w:val="left"/>
              <w:rPr>
                <w:rFonts w:hAnsi="Angsana New"/>
                <w:b w:val="0"/>
                <w:bCs w:val="0"/>
                <w:sz w:val="26"/>
                <w:szCs w:val="26"/>
                <w:cs/>
                <w:lang w:val="en-US" w:eastAsia="en-US"/>
              </w:rPr>
            </w:pPr>
            <w:r w:rsidRPr="00874F67">
              <w:rPr>
                <w:rFonts w:hAnsi="Angsana New" w:hint="cs"/>
                <w:b w:val="0"/>
                <w:bCs w:val="0"/>
                <w:sz w:val="26"/>
                <w:szCs w:val="26"/>
                <w:cs/>
                <w:lang w:val="en-US" w:eastAsia="en-US"/>
              </w:rPr>
              <w:t xml:space="preserve">เงินสดและรายการเทียบเท่าเงินสด </w:t>
            </w:r>
            <w:r w:rsidRPr="00874F67">
              <w:rPr>
                <w:rFonts w:hAnsi="Angsana New"/>
                <w:b w:val="0"/>
                <w:bCs w:val="0"/>
                <w:sz w:val="26"/>
                <w:szCs w:val="26"/>
                <w:lang w:val="en-US" w:eastAsia="en-US"/>
              </w:rPr>
              <w:t xml:space="preserve">- </w:t>
            </w:r>
            <w:r w:rsidRPr="00874F67">
              <w:rPr>
                <w:rFonts w:hAnsi="Angsana New" w:hint="cs"/>
                <w:b w:val="0"/>
                <w:bCs w:val="0"/>
                <w:sz w:val="26"/>
                <w:szCs w:val="26"/>
                <w:cs/>
                <w:lang w:val="en-US" w:eastAsia="en-US"/>
              </w:rPr>
              <w:t>สุทธิ</w:t>
            </w:r>
          </w:p>
        </w:tc>
        <w:tc>
          <w:tcPr>
            <w:tcW w:w="1559" w:type="dxa"/>
            <w:tcBorders>
              <w:top w:val="single" w:sz="4" w:space="0" w:color="auto"/>
              <w:bottom w:val="double" w:sz="4" w:space="0" w:color="auto"/>
            </w:tcBorders>
          </w:tcPr>
          <w:p w14:paraId="31BD32B6" w14:textId="30758AB4" w:rsidR="007D294D" w:rsidRPr="00874F67" w:rsidRDefault="00DC44C8" w:rsidP="007D294D">
            <w:pPr>
              <w:ind w:right="142"/>
              <w:jc w:val="right"/>
              <w:rPr>
                <w:rFonts w:ascii="Angsana New" w:hAnsi="Angsana New" w:cs="Angsana New"/>
                <w:snapToGrid w:val="0"/>
                <w:color w:val="000000"/>
                <w:sz w:val="26"/>
                <w:szCs w:val="26"/>
                <w:highlight w:val="yellow"/>
                <w:lang w:eastAsia="th-TH"/>
              </w:rPr>
            </w:pPr>
            <w:r w:rsidRPr="00874F67">
              <w:rPr>
                <w:rFonts w:ascii="Angsana New" w:hAnsi="Angsana New" w:cs="Angsana New"/>
                <w:snapToGrid w:val="0"/>
                <w:color w:val="000000"/>
                <w:sz w:val="26"/>
                <w:szCs w:val="26"/>
                <w:lang w:eastAsia="th-TH"/>
              </w:rPr>
              <w:t>3,292,246,646.99</w:t>
            </w:r>
          </w:p>
        </w:tc>
        <w:tc>
          <w:tcPr>
            <w:tcW w:w="90" w:type="dxa"/>
          </w:tcPr>
          <w:p w14:paraId="424F3042" w14:textId="77777777" w:rsidR="007D294D" w:rsidRPr="00874F67" w:rsidRDefault="007D294D" w:rsidP="007D294D">
            <w:pPr>
              <w:ind w:right="142"/>
              <w:jc w:val="both"/>
              <w:rPr>
                <w:rFonts w:ascii="Angsana New" w:hAnsi="Angsana New" w:cs="Angsana New"/>
                <w:sz w:val="26"/>
                <w:szCs w:val="26"/>
                <w:cs/>
              </w:rPr>
            </w:pPr>
          </w:p>
        </w:tc>
        <w:tc>
          <w:tcPr>
            <w:tcW w:w="1620" w:type="dxa"/>
            <w:tcBorders>
              <w:top w:val="single" w:sz="4" w:space="0" w:color="auto"/>
              <w:bottom w:val="double" w:sz="4" w:space="0" w:color="auto"/>
            </w:tcBorders>
          </w:tcPr>
          <w:p w14:paraId="72FB1A08" w14:textId="14796420" w:rsidR="007D294D" w:rsidRPr="00874F67" w:rsidRDefault="007D294D" w:rsidP="007D294D">
            <w:pPr>
              <w:ind w:right="142"/>
              <w:jc w:val="right"/>
              <w:rPr>
                <w:rFonts w:ascii="Angsana New" w:hAnsi="Angsana New" w:cs="Angsana New"/>
                <w:snapToGrid w:val="0"/>
                <w:color w:val="000000"/>
                <w:sz w:val="26"/>
                <w:szCs w:val="26"/>
                <w:lang w:eastAsia="th-TH"/>
              </w:rPr>
            </w:pPr>
            <w:r w:rsidRPr="00874F67">
              <w:rPr>
                <w:rFonts w:ascii="Angsana New" w:hAnsi="Angsana New" w:cs="Angsana New"/>
                <w:snapToGrid w:val="0"/>
                <w:color w:val="000000"/>
                <w:sz w:val="26"/>
                <w:szCs w:val="26"/>
                <w:lang w:eastAsia="th-TH"/>
              </w:rPr>
              <w:t>2,472,493,903.03</w:t>
            </w:r>
          </w:p>
        </w:tc>
        <w:tc>
          <w:tcPr>
            <w:tcW w:w="90" w:type="dxa"/>
          </w:tcPr>
          <w:p w14:paraId="26229EBE" w14:textId="77777777" w:rsidR="007D294D" w:rsidRPr="00874F67" w:rsidRDefault="007D294D" w:rsidP="007D294D">
            <w:pPr>
              <w:ind w:right="142"/>
              <w:jc w:val="both"/>
              <w:rPr>
                <w:rFonts w:ascii="Angsana New" w:hAnsi="Angsana New" w:cs="Angsana New"/>
                <w:sz w:val="26"/>
                <w:szCs w:val="26"/>
              </w:rPr>
            </w:pPr>
          </w:p>
        </w:tc>
        <w:tc>
          <w:tcPr>
            <w:tcW w:w="1458" w:type="dxa"/>
            <w:tcBorders>
              <w:top w:val="single" w:sz="4" w:space="0" w:color="auto"/>
              <w:bottom w:val="double" w:sz="4" w:space="0" w:color="auto"/>
            </w:tcBorders>
          </w:tcPr>
          <w:p w14:paraId="19309FFD" w14:textId="48AF2F04" w:rsidR="007D294D" w:rsidRPr="00874F67" w:rsidRDefault="00DF53EB" w:rsidP="007D294D">
            <w:pPr>
              <w:ind w:right="142"/>
              <w:jc w:val="right"/>
              <w:rPr>
                <w:rFonts w:ascii="Angsana New" w:hAnsi="Angsana New" w:cs="Angsana New"/>
                <w:snapToGrid w:val="0"/>
                <w:color w:val="000000"/>
                <w:sz w:val="26"/>
                <w:szCs w:val="26"/>
                <w:highlight w:val="yellow"/>
                <w:lang w:eastAsia="th-TH"/>
              </w:rPr>
            </w:pPr>
            <w:r w:rsidRPr="00874F67">
              <w:rPr>
                <w:rFonts w:ascii="Angsana New" w:hAnsi="Angsana New" w:cs="Angsana New"/>
                <w:snapToGrid w:val="0"/>
                <w:color w:val="000000"/>
                <w:sz w:val="26"/>
                <w:szCs w:val="26"/>
                <w:lang w:eastAsia="th-TH"/>
              </w:rPr>
              <w:t>321,484,657.64</w:t>
            </w:r>
          </w:p>
        </w:tc>
        <w:tc>
          <w:tcPr>
            <w:tcW w:w="90" w:type="dxa"/>
          </w:tcPr>
          <w:p w14:paraId="797672E4" w14:textId="77777777" w:rsidR="007D294D" w:rsidRPr="00874F67" w:rsidRDefault="007D294D" w:rsidP="007D294D">
            <w:pPr>
              <w:ind w:right="142"/>
              <w:jc w:val="both"/>
              <w:rPr>
                <w:rFonts w:ascii="Angsana New" w:hAnsi="Angsana New" w:cs="Angsana New"/>
                <w:sz w:val="26"/>
                <w:szCs w:val="26"/>
              </w:rPr>
            </w:pPr>
          </w:p>
        </w:tc>
        <w:tc>
          <w:tcPr>
            <w:tcW w:w="1505" w:type="dxa"/>
            <w:tcBorders>
              <w:top w:val="single" w:sz="4" w:space="0" w:color="auto"/>
              <w:bottom w:val="double" w:sz="4" w:space="0" w:color="auto"/>
            </w:tcBorders>
          </w:tcPr>
          <w:p w14:paraId="502287B1" w14:textId="16B46D1D" w:rsidR="007D294D" w:rsidRPr="00874F67" w:rsidRDefault="007D294D" w:rsidP="007D294D">
            <w:pPr>
              <w:ind w:right="142"/>
              <w:jc w:val="right"/>
              <w:rPr>
                <w:rFonts w:ascii="Angsana New" w:hAnsi="Angsana New" w:cs="Angsana New"/>
                <w:snapToGrid w:val="0"/>
                <w:color w:val="000000"/>
                <w:sz w:val="26"/>
                <w:szCs w:val="26"/>
                <w:lang w:eastAsia="th-TH"/>
              </w:rPr>
            </w:pPr>
            <w:r w:rsidRPr="00874F67">
              <w:rPr>
                <w:rFonts w:ascii="Angsana New" w:hAnsi="Angsana New" w:cs="Angsana New"/>
                <w:snapToGrid w:val="0"/>
                <w:color w:val="000000"/>
                <w:sz w:val="26"/>
                <w:szCs w:val="26"/>
                <w:lang w:eastAsia="th-TH"/>
              </w:rPr>
              <w:t>177,337,421.63</w:t>
            </w:r>
          </w:p>
        </w:tc>
      </w:tr>
    </w:tbl>
    <w:p w14:paraId="2FE9C99C" w14:textId="77777777" w:rsidR="007F3CAB" w:rsidRDefault="007F3CAB" w:rsidP="00DC2778">
      <w:pPr>
        <w:ind w:left="426" w:firstLine="850"/>
        <w:jc w:val="thaiDistribute"/>
        <w:rPr>
          <w:rFonts w:ascii="Angsana New" w:hAnsi="Angsana New" w:cs="Angsana New"/>
          <w:spacing w:val="-4"/>
          <w:sz w:val="16"/>
          <w:szCs w:val="16"/>
        </w:rPr>
      </w:pPr>
    </w:p>
    <w:p w14:paraId="66E1C742" w14:textId="77777777" w:rsidR="009812DF" w:rsidRDefault="009812DF" w:rsidP="00DC2778">
      <w:pPr>
        <w:ind w:left="426" w:firstLine="850"/>
        <w:jc w:val="thaiDistribute"/>
        <w:rPr>
          <w:rFonts w:ascii="Angsana New" w:hAnsi="Angsana New" w:cs="Angsana New"/>
          <w:spacing w:val="-4"/>
          <w:sz w:val="16"/>
          <w:szCs w:val="16"/>
        </w:rPr>
      </w:pPr>
    </w:p>
    <w:p w14:paraId="437082CE" w14:textId="77777777" w:rsidR="009812DF" w:rsidRPr="007F3CAB" w:rsidRDefault="009812DF" w:rsidP="00DC2778">
      <w:pPr>
        <w:ind w:left="426" w:firstLine="850"/>
        <w:jc w:val="thaiDistribute"/>
        <w:rPr>
          <w:rFonts w:ascii="Angsana New" w:hAnsi="Angsana New" w:cs="Angsana New"/>
          <w:spacing w:val="-4"/>
          <w:sz w:val="16"/>
          <w:szCs w:val="16"/>
        </w:rPr>
      </w:pPr>
    </w:p>
    <w:p w14:paraId="4DAB577D" w14:textId="6809433F" w:rsidR="00277901" w:rsidRPr="00DC2778" w:rsidRDefault="00F82C7B" w:rsidP="00DC2778">
      <w:pPr>
        <w:ind w:left="426" w:firstLine="850"/>
        <w:jc w:val="thaiDistribute"/>
        <w:rPr>
          <w:rFonts w:ascii="Angsana New" w:hAnsi="Angsana New" w:cs="Angsana New"/>
          <w:sz w:val="30"/>
          <w:szCs w:val="30"/>
        </w:rPr>
      </w:pPr>
      <w:r>
        <w:rPr>
          <w:rFonts w:ascii="Angsana New" w:hAnsi="Angsana New" w:cs="Angsana New" w:hint="cs"/>
          <w:spacing w:val="-4"/>
          <w:sz w:val="30"/>
          <w:szCs w:val="30"/>
          <w:cs/>
        </w:rPr>
        <w:t xml:space="preserve">ตามงบการเงินรวม </w:t>
      </w:r>
      <w:r w:rsidR="00DC2778" w:rsidRPr="00006041">
        <w:rPr>
          <w:rFonts w:ascii="Angsana New" w:hAnsi="Angsana New" w:cs="Angsana New" w:hint="cs"/>
          <w:spacing w:val="-4"/>
          <w:sz w:val="30"/>
          <w:szCs w:val="30"/>
          <w:cs/>
        </w:rPr>
        <w:t xml:space="preserve">ณ </w:t>
      </w:r>
      <w:r w:rsidR="00DC2778" w:rsidRPr="00006041">
        <w:rPr>
          <w:rFonts w:ascii="Angsana New" w:hAnsi="Angsana New" w:cs="Angsana New"/>
          <w:spacing w:val="-4"/>
          <w:sz w:val="30"/>
          <w:szCs w:val="30"/>
          <w:cs/>
        </w:rPr>
        <w:t xml:space="preserve">วันที่ </w:t>
      </w:r>
      <w:r w:rsidR="00985336">
        <w:rPr>
          <w:rFonts w:ascii="Angsana New" w:hAnsi="Angsana New" w:cs="Angsana New"/>
          <w:spacing w:val="-4"/>
          <w:sz w:val="30"/>
          <w:szCs w:val="30"/>
        </w:rPr>
        <w:t>31</w:t>
      </w:r>
      <w:r w:rsidR="00DC2778" w:rsidRPr="00006041">
        <w:rPr>
          <w:rFonts w:ascii="Angsana New" w:hAnsi="Angsana New" w:cs="Angsana New"/>
          <w:spacing w:val="-4"/>
          <w:sz w:val="30"/>
          <w:szCs w:val="30"/>
          <w:cs/>
        </w:rPr>
        <w:t xml:space="preserve"> ธันวาคม </w:t>
      </w:r>
      <w:r w:rsidR="00985336">
        <w:rPr>
          <w:rFonts w:ascii="Angsana New" w:hAnsi="Angsana New" w:cs="Angsana New"/>
          <w:spacing w:val="-4"/>
          <w:sz w:val="30"/>
          <w:szCs w:val="30"/>
        </w:rPr>
        <w:t>2568</w:t>
      </w:r>
      <w:r w:rsidR="0005101C">
        <w:rPr>
          <w:rFonts w:ascii="Angsana New" w:hAnsi="Angsana New" w:cs="Angsana New"/>
          <w:spacing w:val="-4"/>
          <w:sz w:val="30"/>
          <w:szCs w:val="30"/>
        </w:rPr>
        <w:t xml:space="preserve"> </w:t>
      </w:r>
      <w:r w:rsidR="0005101C">
        <w:rPr>
          <w:rFonts w:ascii="Angsana New" w:hAnsi="Angsana New" w:cs="Angsana New" w:hint="cs"/>
          <w:spacing w:val="-4"/>
          <w:sz w:val="30"/>
          <w:szCs w:val="30"/>
          <w:cs/>
        </w:rPr>
        <w:t xml:space="preserve">และ </w:t>
      </w:r>
      <w:r w:rsidR="0005101C">
        <w:rPr>
          <w:rFonts w:ascii="Angsana New" w:hAnsi="Angsana New" w:cs="Angsana New"/>
          <w:spacing w:val="-4"/>
          <w:sz w:val="30"/>
          <w:szCs w:val="30"/>
        </w:rPr>
        <w:t>2567</w:t>
      </w:r>
      <w:r w:rsidR="00DC2778" w:rsidRPr="00006041">
        <w:rPr>
          <w:rFonts w:ascii="Angsana New" w:hAnsi="Angsana New" w:cs="Angsana New"/>
          <w:spacing w:val="-4"/>
          <w:sz w:val="30"/>
          <w:szCs w:val="30"/>
          <w:cs/>
        </w:rPr>
        <w:t xml:space="preserve"> เงินฝาก</w:t>
      </w:r>
      <w:r w:rsidR="0024547F" w:rsidRPr="00006041">
        <w:rPr>
          <w:rFonts w:ascii="Angsana New" w:hAnsi="Angsana New" w:cs="Angsana New" w:hint="cs"/>
          <w:spacing w:val="-4"/>
          <w:sz w:val="30"/>
          <w:szCs w:val="30"/>
          <w:cs/>
        </w:rPr>
        <w:t>สถาบัน</w:t>
      </w:r>
      <w:r w:rsidR="00D3092C" w:rsidRPr="00006041">
        <w:rPr>
          <w:rFonts w:ascii="Angsana New" w:hAnsi="Angsana New" w:cs="Angsana New" w:hint="cs"/>
          <w:spacing w:val="-4"/>
          <w:sz w:val="30"/>
          <w:szCs w:val="30"/>
          <w:cs/>
        </w:rPr>
        <w:t xml:space="preserve">การเงินในต่างประเทศ </w:t>
      </w:r>
      <w:r w:rsidR="0078507A">
        <w:rPr>
          <w:rFonts w:ascii="Angsana New" w:hAnsi="Angsana New" w:cs="Angsana New" w:hint="cs"/>
          <w:spacing w:val="-4"/>
          <w:sz w:val="30"/>
          <w:szCs w:val="30"/>
          <w:cs/>
        </w:rPr>
        <w:t xml:space="preserve"> </w:t>
      </w:r>
      <w:r w:rsidR="00DC2778" w:rsidRPr="00006041">
        <w:rPr>
          <w:rFonts w:ascii="Angsana New" w:hAnsi="Angsana New" w:cs="Angsana New"/>
          <w:spacing w:val="-4"/>
          <w:sz w:val="30"/>
          <w:szCs w:val="30"/>
          <w:cs/>
        </w:rPr>
        <w:t>จำนวน</w:t>
      </w:r>
      <w:r w:rsidR="0078507A">
        <w:rPr>
          <w:rFonts w:ascii="Angsana New" w:hAnsi="Angsana New" w:cs="Angsana New" w:hint="cs"/>
          <w:spacing w:val="-4"/>
          <w:sz w:val="30"/>
          <w:szCs w:val="30"/>
          <w:cs/>
        </w:rPr>
        <w:t>เงิน</w:t>
      </w:r>
      <w:r w:rsidR="00DC2778" w:rsidRPr="00006041">
        <w:rPr>
          <w:rFonts w:ascii="Angsana New" w:hAnsi="Angsana New" w:cs="Angsana New"/>
          <w:spacing w:val="-4"/>
          <w:sz w:val="30"/>
          <w:szCs w:val="30"/>
          <w:cs/>
        </w:rPr>
        <w:t xml:space="preserve"> </w:t>
      </w:r>
      <w:r w:rsidR="00985336">
        <w:rPr>
          <w:rFonts w:ascii="Angsana New" w:hAnsi="Angsana New" w:cs="Angsana New"/>
          <w:spacing w:val="-4"/>
          <w:sz w:val="30"/>
          <w:szCs w:val="30"/>
        </w:rPr>
        <w:t>33.90</w:t>
      </w:r>
      <w:r w:rsidR="00DC2778" w:rsidRPr="00006041">
        <w:rPr>
          <w:rFonts w:ascii="Angsana New" w:hAnsi="Angsana New" w:cs="Angsana New"/>
          <w:spacing w:val="-4"/>
          <w:sz w:val="30"/>
          <w:szCs w:val="30"/>
          <w:cs/>
        </w:rPr>
        <w:t xml:space="preserve"> ล้านบาท</w:t>
      </w:r>
      <w:r w:rsidR="00DC2778" w:rsidRPr="00006041">
        <w:rPr>
          <w:rFonts w:ascii="Angsana New" w:hAnsi="Angsana New" w:cs="Angsana New"/>
          <w:sz w:val="30"/>
          <w:szCs w:val="30"/>
          <w:cs/>
        </w:rPr>
        <w:t xml:space="preserve"> (จำนวน</w:t>
      </w:r>
      <w:r w:rsidR="0078507A">
        <w:rPr>
          <w:rFonts w:ascii="Angsana New" w:hAnsi="Angsana New" w:cs="Angsana New" w:hint="cs"/>
          <w:sz w:val="30"/>
          <w:szCs w:val="30"/>
          <w:cs/>
        </w:rPr>
        <w:t>เงิน</w:t>
      </w:r>
      <w:r w:rsidR="00DC2778" w:rsidRPr="00006041">
        <w:rPr>
          <w:rFonts w:ascii="Angsana New" w:hAnsi="Angsana New" w:cs="Angsana New"/>
          <w:sz w:val="30"/>
          <w:szCs w:val="30"/>
          <w:cs/>
        </w:rPr>
        <w:t xml:space="preserve"> </w:t>
      </w:r>
      <w:r w:rsidR="00985336">
        <w:rPr>
          <w:rFonts w:ascii="Angsana New" w:hAnsi="Angsana New" w:cs="Angsana New"/>
          <w:sz w:val="30"/>
          <w:szCs w:val="30"/>
        </w:rPr>
        <w:t>1.00</w:t>
      </w:r>
      <w:r w:rsidR="00DC2778" w:rsidRPr="00006041">
        <w:rPr>
          <w:rFonts w:ascii="Angsana New" w:hAnsi="Angsana New" w:cs="Angsana New"/>
          <w:sz w:val="30"/>
          <w:szCs w:val="30"/>
          <w:cs/>
        </w:rPr>
        <w:t xml:space="preserve"> ล้านเหรียญสหรัฐอเมริกา) เป็นเงินฝากธนาคารของบริษัทย่อย</w:t>
      </w:r>
      <w:r w:rsidR="006D23F5">
        <w:rPr>
          <w:rFonts w:ascii="Angsana New" w:hAnsi="Angsana New" w:cs="Angsana New" w:hint="cs"/>
          <w:sz w:val="30"/>
          <w:szCs w:val="30"/>
          <w:cs/>
        </w:rPr>
        <w:t xml:space="preserve"> </w:t>
      </w:r>
      <w:r w:rsidR="00DC2778" w:rsidRPr="00006041">
        <w:rPr>
          <w:rFonts w:ascii="Angsana New" w:hAnsi="Angsana New" w:cs="Angsana New"/>
          <w:sz w:val="30"/>
          <w:szCs w:val="30"/>
          <w:cs/>
        </w:rPr>
        <w:t>แห่งหนึ่งซึ่งได้นำไปลงทุนในโครงการ</w:t>
      </w:r>
      <w:r w:rsidR="00DC2778" w:rsidRPr="007F3CAB">
        <w:rPr>
          <w:rFonts w:ascii="Angsana New" w:hAnsi="Angsana New" w:cs="Angsana New"/>
          <w:spacing w:val="-2"/>
          <w:sz w:val="30"/>
          <w:szCs w:val="30"/>
          <w:cs/>
        </w:rPr>
        <w:t xml:space="preserve">ผลิตกระแสไฟฟ้าในสาธารณรัฐเมียนมาร์ตั้งแต่ปี </w:t>
      </w:r>
      <w:r w:rsidR="00985336">
        <w:rPr>
          <w:rFonts w:ascii="Angsana New" w:hAnsi="Angsana New" w:cs="Angsana New"/>
          <w:spacing w:val="-2"/>
          <w:sz w:val="30"/>
          <w:szCs w:val="30"/>
        </w:rPr>
        <w:t>2550</w:t>
      </w:r>
      <w:r w:rsidR="00DC2778" w:rsidRPr="007F3CAB">
        <w:rPr>
          <w:rFonts w:ascii="Angsana New" w:hAnsi="Angsana New" w:cs="Angsana New"/>
          <w:spacing w:val="-2"/>
          <w:sz w:val="30"/>
          <w:szCs w:val="30"/>
          <w:cs/>
        </w:rPr>
        <w:t xml:space="preserve"> ปัจจุบันยังไม่มีความคืบหน้าของโครงการ และบริษัทฯ</w:t>
      </w:r>
      <w:r w:rsidR="00DC2778" w:rsidRPr="00006041">
        <w:rPr>
          <w:rFonts w:ascii="Angsana New" w:hAnsi="Angsana New" w:cs="Angsana New"/>
          <w:sz w:val="30"/>
          <w:szCs w:val="30"/>
          <w:cs/>
        </w:rPr>
        <w:t xml:space="preserve"> ไม่สามารถดำเนินการใดๆ กับเงินฝากธนาคารดังกล่าวได้ ผู้บริหาร</w:t>
      </w:r>
      <w:r w:rsidR="002B701E">
        <w:rPr>
          <w:rFonts w:ascii="Angsana New" w:hAnsi="Angsana New" w:cs="Angsana New" w:hint="cs"/>
          <w:sz w:val="30"/>
          <w:szCs w:val="30"/>
          <w:cs/>
        </w:rPr>
        <w:t>ของกลุ่มบริษัทฯ</w:t>
      </w:r>
      <w:r w:rsidR="006D23F5">
        <w:rPr>
          <w:rFonts w:ascii="Angsana New" w:hAnsi="Angsana New" w:cs="Angsana New" w:hint="cs"/>
          <w:sz w:val="30"/>
          <w:szCs w:val="30"/>
          <w:cs/>
        </w:rPr>
        <w:t xml:space="preserve"> </w:t>
      </w:r>
      <w:r w:rsidR="00DC2778" w:rsidRPr="00006041">
        <w:rPr>
          <w:rFonts w:ascii="Angsana New" w:hAnsi="Angsana New" w:cs="Angsana New"/>
          <w:sz w:val="30"/>
          <w:szCs w:val="30"/>
          <w:cs/>
        </w:rPr>
        <w:t>จึงได้มีการพิจารณาผลขาดทุนด้านเครดิตของเงินฝากธนาคารทั้งจำนวน</w:t>
      </w:r>
    </w:p>
    <w:p w14:paraId="2089CF46" w14:textId="77777777" w:rsidR="00277901" w:rsidRDefault="00277901" w:rsidP="00D328A2">
      <w:pPr>
        <w:ind w:left="450"/>
        <w:jc w:val="thaiDistribute"/>
        <w:rPr>
          <w:rFonts w:ascii="Angsana New" w:eastAsia="Times New Roman" w:hAnsi="Angsana New" w:cs="Angsana New"/>
          <w:b/>
          <w:bCs/>
          <w:sz w:val="16"/>
          <w:szCs w:val="16"/>
        </w:rPr>
      </w:pPr>
    </w:p>
    <w:p w14:paraId="4B81E34D" w14:textId="269C4E3B" w:rsidR="00444733" w:rsidRPr="00CE1BC7" w:rsidRDefault="003702F4" w:rsidP="00C64382">
      <w:pPr>
        <w:pStyle w:val="ListParagraph"/>
        <w:numPr>
          <w:ilvl w:val="0"/>
          <w:numId w:val="13"/>
        </w:numPr>
        <w:overflowPunct w:val="0"/>
        <w:autoSpaceDE w:val="0"/>
        <w:autoSpaceDN w:val="0"/>
        <w:adjustRightInd w:val="0"/>
        <w:ind w:left="990" w:hanging="540"/>
        <w:jc w:val="thaiDistribute"/>
        <w:rPr>
          <w:rFonts w:ascii="Angsana New" w:eastAsia="Times New Roman" w:hAnsi="Angsana New" w:cs="Angsana New"/>
          <w:sz w:val="30"/>
          <w:szCs w:val="30"/>
        </w:rPr>
      </w:pPr>
      <w:r w:rsidRPr="007F3CAB">
        <w:rPr>
          <w:rFonts w:ascii="Angsana New" w:eastAsia="Times New Roman" w:hAnsi="Angsana New" w:cs="Angsana New"/>
          <w:sz w:val="30"/>
          <w:szCs w:val="30"/>
          <w:cs/>
        </w:rPr>
        <w:t>รายการ</w:t>
      </w:r>
      <w:r w:rsidRPr="00CE1BC7">
        <w:rPr>
          <w:rFonts w:ascii="Angsana New" w:eastAsia="Times New Roman" w:hAnsi="Angsana New" w:cs="Angsana New"/>
          <w:sz w:val="30"/>
          <w:szCs w:val="30"/>
          <w:cs/>
        </w:rPr>
        <w:t>ที่ไม่กระทบเงิน</w:t>
      </w:r>
      <w:r w:rsidR="002D663C">
        <w:rPr>
          <w:rFonts w:ascii="Angsana New" w:eastAsia="Times New Roman" w:hAnsi="Angsana New" w:cs="Angsana New" w:hint="cs"/>
          <w:sz w:val="30"/>
          <w:szCs w:val="30"/>
          <w:cs/>
        </w:rPr>
        <w:t>ส</w:t>
      </w:r>
      <w:r w:rsidRPr="00CE1BC7">
        <w:rPr>
          <w:rFonts w:ascii="Angsana New" w:eastAsia="Times New Roman" w:hAnsi="Angsana New" w:cs="Angsana New"/>
          <w:sz w:val="30"/>
          <w:szCs w:val="30"/>
          <w:cs/>
        </w:rPr>
        <w:t>ด</w:t>
      </w:r>
    </w:p>
    <w:tbl>
      <w:tblPr>
        <w:tblW w:w="10620" w:type="dxa"/>
        <w:tblInd w:w="-630" w:type="dxa"/>
        <w:tblLayout w:type="fixed"/>
        <w:tblCellMar>
          <w:left w:w="0" w:type="dxa"/>
          <w:right w:w="0" w:type="dxa"/>
        </w:tblCellMar>
        <w:tblLook w:val="0000" w:firstRow="0" w:lastRow="0" w:firstColumn="0" w:lastColumn="0" w:noHBand="0" w:noVBand="0"/>
      </w:tblPr>
      <w:tblGrid>
        <w:gridCol w:w="4140"/>
        <w:gridCol w:w="1620"/>
        <w:gridCol w:w="90"/>
        <w:gridCol w:w="1620"/>
        <w:gridCol w:w="90"/>
        <w:gridCol w:w="1440"/>
        <w:gridCol w:w="90"/>
        <w:gridCol w:w="1530"/>
      </w:tblGrid>
      <w:tr w:rsidR="00843C85" w:rsidRPr="00B82A9F" w14:paraId="25611A4D" w14:textId="77777777" w:rsidTr="000B6B3C">
        <w:trPr>
          <w:cantSplit/>
        </w:trPr>
        <w:tc>
          <w:tcPr>
            <w:tcW w:w="4140" w:type="dxa"/>
          </w:tcPr>
          <w:p w14:paraId="1EA3289F" w14:textId="77777777" w:rsidR="00843C85" w:rsidRPr="00B82A9F" w:rsidRDefault="00843C85" w:rsidP="00843C85">
            <w:pPr>
              <w:rPr>
                <w:rFonts w:ascii="Angsana New" w:hAnsi="Angsana New" w:cs="Angsana New"/>
                <w:sz w:val="24"/>
                <w:szCs w:val="24"/>
              </w:rPr>
            </w:pPr>
          </w:p>
        </w:tc>
        <w:tc>
          <w:tcPr>
            <w:tcW w:w="3330" w:type="dxa"/>
            <w:gridSpan w:val="3"/>
          </w:tcPr>
          <w:p w14:paraId="745A30BA" w14:textId="77777777" w:rsidR="00843C85" w:rsidRPr="00B82A9F" w:rsidRDefault="00843C85" w:rsidP="00843C85">
            <w:pPr>
              <w:ind w:left="-108" w:right="-92"/>
              <w:jc w:val="center"/>
              <w:rPr>
                <w:rFonts w:ascii="Angsana New" w:eastAsia="Times New Roman" w:hAnsi="Angsana New" w:cs="Angsana New"/>
                <w:sz w:val="24"/>
                <w:szCs w:val="24"/>
                <w:cs/>
              </w:rPr>
            </w:pPr>
          </w:p>
        </w:tc>
        <w:tc>
          <w:tcPr>
            <w:tcW w:w="90" w:type="dxa"/>
          </w:tcPr>
          <w:p w14:paraId="430C4F06" w14:textId="77777777" w:rsidR="00843C85" w:rsidRPr="00B82A9F" w:rsidRDefault="00843C85" w:rsidP="00843C85">
            <w:pPr>
              <w:ind w:left="-108" w:right="-92"/>
              <w:jc w:val="center"/>
              <w:rPr>
                <w:rFonts w:ascii="Angsana New" w:eastAsia="Times New Roman" w:hAnsi="Angsana New" w:cs="Angsana New"/>
                <w:sz w:val="24"/>
                <w:szCs w:val="24"/>
                <w:highlight w:val="yellow"/>
              </w:rPr>
            </w:pPr>
          </w:p>
        </w:tc>
        <w:tc>
          <w:tcPr>
            <w:tcW w:w="3060" w:type="dxa"/>
            <w:gridSpan w:val="3"/>
          </w:tcPr>
          <w:p w14:paraId="4A4071F8" w14:textId="14C7B9E8" w:rsidR="00843C85" w:rsidRPr="00B82A9F" w:rsidRDefault="00702846" w:rsidP="008F4915">
            <w:pPr>
              <w:keepNext/>
              <w:ind w:right="94"/>
              <w:jc w:val="right"/>
              <w:outlineLvl w:val="6"/>
              <w:rPr>
                <w:rFonts w:ascii="Angsana New" w:hAnsi="Angsana New" w:cs="Angsana New"/>
                <w:sz w:val="24"/>
                <w:szCs w:val="24"/>
                <w:cs/>
              </w:rPr>
            </w:pPr>
            <w:r w:rsidRPr="00B82A9F">
              <w:rPr>
                <w:rFonts w:ascii="Angsana New" w:hAnsi="Angsana New" w:cs="Angsana New"/>
                <w:sz w:val="24"/>
                <w:szCs w:val="24"/>
                <w:cs/>
              </w:rPr>
              <w:t xml:space="preserve">(หน่วย </w:t>
            </w:r>
            <w:r w:rsidRPr="00B82A9F">
              <w:rPr>
                <w:rFonts w:ascii="Angsana New" w:hAnsi="Angsana New" w:cs="Angsana New"/>
                <w:sz w:val="24"/>
                <w:szCs w:val="24"/>
              </w:rPr>
              <w:t xml:space="preserve">: </w:t>
            </w:r>
            <w:r w:rsidRPr="00B82A9F">
              <w:rPr>
                <w:rFonts w:ascii="Angsana New" w:hAnsi="Angsana New" w:cs="Angsana New"/>
                <w:sz w:val="24"/>
                <w:szCs w:val="24"/>
                <w:cs/>
              </w:rPr>
              <w:t>บาท)</w:t>
            </w:r>
          </w:p>
        </w:tc>
      </w:tr>
      <w:tr w:rsidR="00843C85" w:rsidRPr="00B82A9F" w14:paraId="47B90A80" w14:textId="77777777" w:rsidTr="000B6B3C">
        <w:trPr>
          <w:cantSplit/>
        </w:trPr>
        <w:tc>
          <w:tcPr>
            <w:tcW w:w="4140" w:type="dxa"/>
          </w:tcPr>
          <w:p w14:paraId="3B548C51" w14:textId="77777777" w:rsidR="00843C85" w:rsidRPr="00B82A9F" w:rsidRDefault="00843C85" w:rsidP="00843C85">
            <w:pPr>
              <w:rPr>
                <w:rFonts w:ascii="Angsana New" w:hAnsi="Angsana New" w:cs="Angsana New"/>
                <w:sz w:val="24"/>
                <w:szCs w:val="24"/>
              </w:rPr>
            </w:pPr>
          </w:p>
        </w:tc>
        <w:tc>
          <w:tcPr>
            <w:tcW w:w="3330" w:type="dxa"/>
            <w:gridSpan w:val="3"/>
          </w:tcPr>
          <w:p w14:paraId="3597CDA7" w14:textId="77777777" w:rsidR="00843C85" w:rsidRPr="00B82A9F" w:rsidRDefault="00843C85" w:rsidP="00843C85">
            <w:pPr>
              <w:ind w:left="-108" w:right="-92"/>
              <w:jc w:val="center"/>
              <w:rPr>
                <w:rFonts w:ascii="Angsana New" w:eastAsia="Times New Roman" w:hAnsi="Angsana New" w:cs="Angsana New"/>
                <w:sz w:val="24"/>
                <w:szCs w:val="24"/>
              </w:rPr>
            </w:pPr>
            <w:r w:rsidRPr="00B82A9F">
              <w:rPr>
                <w:rFonts w:ascii="Angsana New" w:eastAsia="Times New Roman" w:hAnsi="Angsana New" w:cs="Angsana New"/>
                <w:sz w:val="24"/>
                <w:szCs w:val="24"/>
                <w:cs/>
              </w:rPr>
              <w:t>งบการเงินรวม</w:t>
            </w:r>
          </w:p>
        </w:tc>
        <w:tc>
          <w:tcPr>
            <w:tcW w:w="90" w:type="dxa"/>
          </w:tcPr>
          <w:p w14:paraId="1BB94B6C" w14:textId="77777777" w:rsidR="00843C85" w:rsidRPr="00B82A9F" w:rsidRDefault="00843C85" w:rsidP="00843C85">
            <w:pPr>
              <w:ind w:left="-108" w:right="-92"/>
              <w:jc w:val="center"/>
              <w:rPr>
                <w:rFonts w:ascii="Angsana New" w:eastAsia="Times New Roman" w:hAnsi="Angsana New" w:cs="Angsana New"/>
                <w:sz w:val="24"/>
                <w:szCs w:val="24"/>
                <w:highlight w:val="yellow"/>
              </w:rPr>
            </w:pPr>
          </w:p>
        </w:tc>
        <w:tc>
          <w:tcPr>
            <w:tcW w:w="3060" w:type="dxa"/>
            <w:gridSpan w:val="3"/>
          </w:tcPr>
          <w:p w14:paraId="2E8F3A37" w14:textId="77777777" w:rsidR="00843C85" w:rsidRPr="00B82A9F" w:rsidRDefault="00843C85" w:rsidP="00843C85">
            <w:pPr>
              <w:ind w:left="-108" w:right="-92"/>
              <w:jc w:val="center"/>
              <w:rPr>
                <w:rFonts w:ascii="Angsana New" w:eastAsia="Times New Roman" w:hAnsi="Angsana New" w:cs="Angsana New"/>
                <w:sz w:val="24"/>
                <w:szCs w:val="24"/>
                <w:cs/>
              </w:rPr>
            </w:pPr>
            <w:r w:rsidRPr="00B82A9F">
              <w:rPr>
                <w:rFonts w:ascii="Angsana New" w:eastAsia="Times New Roman" w:hAnsi="Angsana New" w:cs="Angsana New"/>
                <w:sz w:val="24"/>
                <w:szCs w:val="24"/>
                <w:cs/>
              </w:rPr>
              <w:t>งบการเงินเฉพาะกิจการ</w:t>
            </w:r>
          </w:p>
        </w:tc>
      </w:tr>
      <w:tr w:rsidR="00843C85" w:rsidRPr="00B82A9F" w14:paraId="02FE917F" w14:textId="77777777" w:rsidTr="000B6B3C">
        <w:trPr>
          <w:cantSplit/>
        </w:trPr>
        <w:tc>
          <w:tcPr>
            <w:tcW w:w="4140" w:type="dxa"/>
          </w:tcPr>
          <w:p w14:paraId="20D4A505" w14:textId="77777777" w:rsidR="00843C85" w:rsidRPr="00B82A9F" w:rsidRDefault="00843C85" w:rsidP="00843C85">
            <w:pPr>
              <w:rPr>
                <w:rFonts w:ascii="Angsana New" w:hAnsi="Angsana New" w:cs="Angsana New"/>
                <w:sz w:val="24"/>
                <w:szCs w:val="24"/>
              </w:rPr>
            </w:pPr>
          </w:p>
        </w:tc>
        <w:tc>
          <w:tcPr>
            <w:tcW w:w="3330" w:type="dxa"/>
            <w:gridSpan w:val="3"/>
          </w:tcPr>
          <w:p w14:paraId="2EF348E8" w14:textId="08531E13" w:rsidR="00843C85" w:rsidRPr="00B82A9F" w:rsidRDefault="00702846" w:rsidP="00843C85">
            <w:pPr>
              <w:ind w:left="-108" w:right="-109"/>
              <w:jc w:val="center"/>
              <w:rPr>
                <w:rFonts w:ascii="Angsana New" w:eastAsia="Times New Roman" w:hAnsi="Angsana New" w:cs="Angsana New"/>
                <w:sz w:val="24"/>
                <w:szCs w:val="24"/>
                <w:cs/>
              </w:rPr>
            </w:pPr>
            <w:r w:rsidRPr="00B82A9F">
              <w:rPr>
                <w:rFonts w:ascii="Angsana New" w:eastAsia="Times New Roman" w:hAnsi="Angsana New" w:cs="Angsana New"/>
                <w:sz w:val="24"/>
                <w:szCs w:val="24"/>
                <w:cs/>
              </w:rPr>
              <w:t>สำหรับปี</w:t>
            </w:r>
            <w:r w:rsidRPr="00B82A9F">
              <w:rPr>
                <w:rFonts w:ascii="Angsana New" w:eastAsia="Times New Roman" w:hAnsi="Angsana New" w:cs="Angsana New" w:hint="cs"/>
                <w:sz w:val="24"/>
                <w:szCs w:val="24"/>
                <w:cs/>
              </w:rPr>
              <w:t xml:space="preserve">สิ้นสุดวันที่ </w:t>
            </w:r>
            <w:r w:rsidRPr="00B82A9F">
              <w:rPr>
                <w:rFonts w:ascii="Angsana New" w:eastAsia="Times New Roman" w:hAnsi="Angsana New" w:cs="Angsana New"/>
                <w:sz w:val="24"/>
                <w:szCs w:val="24"/>
              </w:rPr>
              <w:t xml:space="preserve">31 </w:t>
            </w:r>
            <w:r w:rsidRPr="00B82A9F">
              <w:rPr>
                <w:rFonts w:ascii="Angsana New" w:eastAsia="Times New Roman" w:hAnsi="Angsana New" w:cs="Angsana New" w:hint="cs"/>
                <w:sz w:val="24"/>
                <w:szCs w:val="24"/>
                <w:cs/>
              </w:rPr>
              <w:t>ธันวาคม</w:t>
            </w:r>
          </w:p>
        </w:tc>
        <w:tc>
          <w:tcPr>
            <w:tcW w:w="90" w:type="dxa"/>
          </w:tcPr>
          <w:p w14:paraId="4640A587" w14:textId="77777777" w:rsidR="00843C85" w:rsidRPr="00B82A9F" w:rsidRDefault="00843C85" w:rsidP="00843C85">
            <w:pPr>
              <w:ind w:left="-108" w:right="-92"/>
              <w:jc w:val="center"/>
              <w:rPr>
                <w:rFonts w:ascii="Angsana New" w:eastAsia="Times New Roman" w:hAnsi="Angsana New" w:cs="Angsana New"/>
                <w:sz w:val="24"/>
                <w:szCs w:val="24"/>
                <w:highlight w:val="yellow"/>
              </w:rPr>
            </w:pPr>
          </w:p>
        </w:tc>
        <w:tc>
          <w:tcPr>
            <w:tcW w:w="3060" w:type="dxa"/>
            <w:gridSpan w:val="3"/>
          </w:tcPr>
          <w:p w14:paraId="751A0A00" w14:textId="526BEF88" w:rsidR="00843C85" w:rsidRPr="00B82A9F" w:rsidRDefault="00702846" w:rsidP="00843C85">
            <w:pPr>
              <w:ind w:left="-108" w:right="-109"/>
              <w:jc w:val="center"/>
              <w:rPr>
                <w:rFonts w:ascii="Angsana New" w:eastAsia="Times New Roman" w:hAnsi="Angsana New" w:cs="Angsana New"/>
                <w:sz w:val="24"/>
                <w:szCs w:val="24"/>
                <w:cs/>
              </w:rPr>
            </w:pPr>
            <w:r w:rsidRPr="00B82A9F">
              <w:rPr>
                <w:rFonts w:ascii="Angsana New" w:eastAsia="Times New Roman" w:hAnsi="Angsana New" w:cs="Angsana New"/>
                <w:sz w:val="24"/>
                <w:szCs w:val="24"/>
                <w:cs/>
              </w:rPr>
              <w:t>สำหรับปี</w:t>
            </w:r>
            <w:r w:rsidRPr="00B82A9F">
              <w:rPr>
                <w:rFonts w:ascii="Angsana New" w:eastAsia="Times New Roman" w:hAnsi="Angsana New" w:cs="Angsana New" w:hint="cs"/>
                <w:sz w:val="24"/>
                <w:szCs w:val="24"/>
                <w:cs/>
              </w:rPr>
              <w:t xml:space="preserve">สิ้นสุดวันที่ </w:t>
            </w:r>
            <w:r w:rsidRPr="00B82A9F">
              <w:rPr>
                <w:rFonts w:ascii="Angsana New" w:eastAsia="Times New Roman" w:hAnsi="Angsana New" w:cs="Angsana New"/>
                <w:sz w:val="24"/>
                <w:szCs w:val="24"/>
              </w:rPr>
              <w:t xml:space="preserve">31 </w:t>
            </w:r>
            <w:r w:rsidRPr="00B82A9F">
              <w:rPr>
                <w:rFonts w:ascii="Angsana New" w:eastAsia="Times New Roman" w:hAnsi="Angsana New" w:cs="Angsana New" w:hint="cs"/>
                <w:sz w:val="24"/>
                <w:szCs w:val="24"/>
                <w:cs/>
              </w:rPr>
              <w:t>ธันวาคม</w:t>
            </w:r>
          </w:p>
        </w:tc>
      </w:tr>
      <w:tr w:rsidR="00FD68C3" w:rsidRPr="00B82A9F" w14:paraId="2C8C0BD5" w14:textId="77777777" w:rsidTr="000B6B3C">
        <w:trPr>
          <w:cantSplit/>
        </w:trPr>
        <w:tc>
          <w:tcPr>
            <w:tcW w:w="4140" w:type="dxa"/>
          </w:tcPr>
          <w:p w14:paraId="6390E05C" w14:textId="77777777" w:rsidR="00FD68C3" w:rsidRPr="00B82A9F" w:rsidRDefault="00FD68C3" w:rsidP="00FD68C3">
            <w:pPr>
              <w:rPr>
                <w:rFonts w:ascii="Angsana New" w:hAnsi="Angsana New" w:cs="Angsana New"/>
                <w:sz w:val="24"/>
                <w:szCs w:val="24"/>
              </w:rPr>
            </w:pPr>
          </w:p>
        </w:tc>
        <w:tc>
          <w:tcPr>
            <w:tcW w:w="1620" w:type="dxa"/>
          </w:tcPr>
          <w:p w14:paraId="47FC0B21" w14:textId="462C9D6B" w:rsidR="00FD68C3" w:rsidRPr="00B82A9F" w:rsidRDefault="00FD68C3" w:rsidP="00FD68C3">
            <w:pPr>
              <w:tabs>
                <w:tab w:val="left" w:pos="1395"/>
              </w:tabs>
              <w:ind w:left="-108" w:right="-92" w:firstLine="108"/>
              <w:jc w:val="center"/>
              <w:rPr>
                <w:rFonts w:ascii="Angsana New" w:eastAsia="Times New Roman" w:hAnsi="Angsana New" w:cs="Angsana New"/>
                <w:sz w:val="24"/>
                <w:szCs w:val="24"/>
                <w:u w:val="single"/>
              </w:rPr>
            </w:pPr>
            <w:r w:rsidRPr="00B82A9F">
              <w:rPr>
                <w:rFonts w:ascii="Angsana New" w:eastAsia="Times New Roman" w:hAnsi="Angsana New" w:cs="Angsana New"/>
                <w:sz w:val="24"/>
                <w:szCs w:val="24"/>
                <w:u w:val="single"/>
              </w:rPr>
              <w:t>256</w:t>
            </w:r>
            <w:r>
              <w:rPr>
                <w:rFonts w:ascii="Angsana New" w:eastAsia="Times New Roman" w:hAnsi="Angsana New" w:cs="Angsana New"/>
                <w:sz w:val="24"/>
                <w:szCs w:val="24"/>
                <w:u w:val="single"/>
              </w:rPr>
              <w:t>8</w:t>
            </w:r>
          </w:p>
        </w:tc>
        <w:tc>
          <w:tcPr>
            <w:tcW w:w="90" w:type="dxa"/>
          </w:tcPr>
          <w:p w14:paraId="2B43C56F" w14:textId="77777777" w:rsidR="00FD68C3" w:rsidRPr="00B82A9F" w:rsidRDefault="00FD68C3" w:rsidP="00FD68C3">
            <w:pPr>
              <w:ind w:left="-108" w:right="-92"/>
              <w:jc w:val="center"/>
              <w:rPr>
                <w:rFonts w:ascii="Angsana New" w:eastAsia="Times New Roman" w:hAnsi="Angsana New" w:cs="Angsana New"/>
                <w:sz w:val="24"/>
                <w:szCs w:val="24"/>
              </w:rPr>
            </w:pPr>
          </w:p>
        </w:tc>
        <w:tc>
          <w:tcPr>
            <w:tcW w:w="1620" w:type="dxa"/>
          </w:tcPr>
          <w:p w14:paraId="61FA01FF" w14:textId="6B8CA67E" w:rsidR="00FD68C3" w:rsidRPr="00B82A9F" w:rsidRDefault="00FD68C3" w:rsidP="00FD68C3">
            <w:pPr>
              <w:ind w:left="-108" w:right="-92"/>
              <w:jc w:val="center"/>
              <w:rPr>
                <w:rFonts w:ascii="Angsana New" w:eastAsia="Times New Roman" w:hAnsi="Angsana New" w:cs="Angsana New"/>
                <w:sz w:val="24"/>
                <w:szCs w:val="24"/>
                <w:u w:val="single"/>
              </w:rPr>
            </w:pPr>
            <w:r w:rsidRPr="00B82A9F">
              <w:rPr>
                <w:rFonts w:ascii="Angsana New" w:eastAsia="Times New Roman" w:hAnsi="Angsana New" w:cs="Angsana New"/>
                <w:sz w:val="24"/>
                <w:szCs w:val="24"/>
                <w:u w:val="single"/>
              </w:rPr>
              <w:t>256</w:t>
            </w:r>
            <w:r>
              <w:rPr>
                <w:rFonts w:ascii="Angsana New" w:eastAsia="Times New Roman" w:hAnsi="Angsana New" w:cs="Angsana New"/>
                <w:sz w:val="24"/>
                <w:szCs w:val="24"/>
                <w:u w:val="single"/>
              </w:rPr>
              <w:t>7</w:t>
            </w:r>
          </w:p>
        </w:tc>
        <w:tc>
          <w:tcPr>
            <w:tcW w:w="90" w:type="dxa"/>
          </w:tcPr>
          <w:p w14:paraId="4F2B8933" w14:textId="77777777" w:rsidR="00FD68C3" w:rsidRPr="00B82A9F" w:rsidRDefault="00FD68C3" w:rsidP="00FD68C3">
            <w:pPr>
              <w:ind w:left="-108" w:right="-92"/>
              <w:jc w:val="center"/>
              <w:rPr>
                <w:rFonts w:ascii="Angsana New" w:eastAsia="Times New Roman" w:hAnsi="Angsana New" w:cs="Angsana New"/>
                <w:sz w:val="24"/>
                <w:szCs w:val="24"/>
              </w:rPr>
            </w:pPr>
          </w:p>
        </w:tc>
        <w:tc>
          <w:tcPr>
            <w:tcW w:w="1440" w:type="dxa"/>
          </w:tcPr>
          <w:p w14:paraId="543B4324" w14:textId="522673BB" w:rsidR="00FD68C3" w:rsidRPr="00B82A9F" w:rsidRDefault="00FD68C3" w:rsidP="00FD68C3">
            <w:pPr>
              <w:ind w:left="-108" w:right="-92"/>
              <w:jc w:val="center"/>
              <w:rPr>
                <w:rFonts w:ascii="Angsana New" w:eastAsia="Times New Roman" w:hAnsi="Angsana New" w:cs="Angsana New"/>
                <w:sz w:val="24"/>
                <w:szCs w:val="24"/>
                <w:u w:val="single"/>
              </w:rPr>
            </w:pPr>
            <w:r w:rsidRPr="00B82A9F">
              <w:rPr>
                <w:rFonts w:ascii="Angsana New" w:eastAsia="Times New Roman" w:hAnsi="Angsana New" w:cs="Angsana New"/>
                <w:sz w:val="24"/>
                <w:szCs w:val="24"/>
                <w:u w:val="single"/>
              </w:rPr>
              <w:t>256</w:t>
            </w:r>
            <w:r>
              <w:rPr>
                <w:rFonts w:ascii="Angsana New" w:eastAsia="Times New Roman" w:hAnsi="Angsana New" w:cs="Angsana New"/>
                <w:sz w:val="24"/>
                <w:szCs w:val="24"/>
                <w:u w:val="single"/>
              </w:rPr>
              <w:t>8</w:t>
            </w:r>
          </w:p>
        </w:tc>
        <w:tc>
          <w:tcPr>
            <w:tcW w:w="90" w:type="dxa"/>
          </w:tcPr>
          <w:p w14:paraId="008B9F36" w14:textId="77777777" w:rsidR="00FD68C3" w:rsidRPr="00B82A9F" w:rsidRDefault="00FD68C3" w:rsidP="00FD68C3">
            <w:pPr>
              <w:ind w:left="-108" w:right="-92"/>
              <w:jc w:val="center"/>
              <w:rPr>
                <w:rFonts w:ascii="Angsana New" w:eastAsia="Times New Roman" w:hAnsi="Angsana New" w:cs="Angsana New"/>
                <w:sz w:val="24"/>
                <w:szCs w:val="24"/>
              </w:rPr>
            </w:pPr>
          </w:p>
        </w:tc>
        <w:tc>
          <w:tcPr>
            <w:tcW w:w="1530" w:type="dxa"/>
          </w:tcPr>
          <w:p w14:paraId="07679A03" w14:textId="3BE6D813" w:rsidR="00FD68C3" w:rsidRPr="00B82A9F" w:rsidRDefault="00FD68C3" w:rsidP="00FD68C3">
            <w:pPr>
              <w:ind w:left="-108" w:right="-92"/>
              <w:jc w:val="center"/>
              <w:rPr>
                <w:rFonts w:ascii="Angsana New" w:eastAsia="Times New Roman" w:hAnsi="Angsana New" w:cs="Angsana New"/>
                <w:sz w:val="24"/>
                <w:szCs w:val="24"/>
                <w:u w:val="single"/>
              </w:rPr>
            </w:pPr>
            <w:r w:rsidRPr="00B82A9F">
              <w:rPr>
                <w:rFonts w:ascii="Angsana New" w:eastAsia="Times New Roman" w:hAnsi="Angsana New" w:cs="Angsana New"/>
                <w:sz w:val="24"/>
                <w:szCs w:val="24"/>
                <w:u w:val="single"/>
              </w:rPr>
              <w:t>256</w:t>
            </w:r>
            <w:r>
              <w:rPr>
                <w:rFonts w:ascii="Angsana New" w:eastAsia="Times New Roman" w:hAnsi="Angsana New" w:cs="Angsana New"/>
                <w:sz w:val="24"/>
                <w:szCs w:val="24"/>
                <w:u w:val="single"/>
              </w:rPr>
              <w:t>7</w:t>
            </w:r>
          </w:p>
        </w:tc>
      </w:tr>
      <w:tr w:rsidR="00FD68C3" w:rsidRPr="00B82A9F" w14:paraId="2F0E708E" w14:textId="77777777" w:rsidTr="000B6B3C">
        <w:trPr>
          <w:cantSplit/>
        </w:trPr>
        <w:tc>
          <w:tcPr>
            <w:tcW w:w="4140" w:type="dxa"/>
          </w:tcPr>
          <w:p w14:paraId="608CF87B" w14:textId="30A998F6" w:rsidR="00FD68C3" w:rsidRPr="00B82A9F" w:rsidRDefault="00FD68C3" w:rsidP="00FD68C3">
            <w:pPr>
              <w:rPr>
                <w:rFonts w:ascii="Angsana New" w:hAnsi="Angsana New" w:cs="Angsana New"/>
                <w:sz w:val="24"/>
                <w:szCs w:val="24"/>
                <w:highlight w:val="yellow"/>
              </w:rPr>
            </w:pPr>
            <w:r w:rsidRPr="00B82A9F">
              <w:rPr>
                <w:rFonts w:ascii="Angsana New" w:eastAsia="Times New Roman" w:hAnsi="Angsana New" w:cs="Angsana New" w:hint="cs"/>
                <w:sz w:val="24"/>
                <w:szCs w:val="24"/>
                <w:cs/>
              </w:rPr>
              <w:t>ซื้อที่ดิน อาคารและอุปกรณ์เป็นเงินเชื่อ</w:t>
            </w:r>
          </w:p>
        </w:tc>
        <w:tc>
          <w:tcPr>
            <w:tcW w:w="1620" w:type="dxa"/>
          </w:tcPr>
          <w:p w14:paraId="1B25634C" w14:textId="1E1C33CD" w:rsidR="00FD68C3" w:rsidRPr="00BC7FF0" w:rsidRDefault="00ED5FAB" w:rsidP="00FD68C3">
            <w:pPr>
              <w:tabs>
                <w:tab w:val="left" w:pos="1200"/>
                <w:tab w:val="left" w:pos="1386"/>
              </w:tabs>
              <w:ind w:right="220"/>
              <w:jc w:val="right"/>
              <w:rPr>
                <w:rFonts w:ascii="Angsana New" w:hAnsi="Angsana New" w:cs="Angsana New"/>
                <w:sz w:val="24"/>
                <w:szCs w:val="24"/>
              </w:rPr>
            </w:pPr>
            <w:r w:rsidRPr="00BC7FF0">
              <w:rPr>
                <w:rFonts w:ascii="Angsana New" w:hAnsi="Angsana New" w:cs="Angsana New"/>
                <w:sz w:val="24"/>
                <w:szCs w:val="24"/>
              </w:rPr>
              <w:t>1,374,559.8</w:t>
            </w:r>
            <w:r w:rsidR="002E0B39" w:rsidRPr="00BC7FF0">
              <w:rPr>
                <w:rFonts w:ascii="Angsana New" w:hAnsi="Angsana New" w:cs="Angsana New"/>
                <w:sz w:val="24"/>
                <w:szCs w:val="24"/>
              </w:rPr>
              <w:t>9</w:t>
            </w:r>
          </w:p>
        </w:tc>
        <w:tc>
          <w:tcPr>
            <w:tcW w:w="90" w:type="dxa"/>
          </w:tcPr>
          <w:p w14:paraId="045F2192" w14:textId="77777777" w:rsidR="00FD68C3" w:rsidRPr="00B82A9F" w:rsidRDefault="00FD68C3" w:rsidP="00FD68C3">
            <w:pPr>
              <w:ind w:left="-108" w:right="-92"/>
              <w:jc w:val="center"/>
              <w:rPr>
                <w:rFonts w:ascii="Angsana New" w:eastAsia="Times New Roman" w:hAnsi="Angsana New" w:cs="Angsana New"/>
                <w:sz w:val="24"/>
                <w:szCs w:val="24"/>
                <w:highlight w:val="yellow"/>
              </w:rPr>
            </w:pPr>
          </w:p>
        </w:tc>
        <w:tc>
          <w:tcPr>
            <w:tcW w:w="1620" w:type="dxa"/>
          </w:tcPr>
          <w:p w14:paraId="5097920A" w14:textId="41426CF6" w:rsidR="00FD68C3" w:rsidRPr="0094688A" w:rsidRDefault="00FD68C3" w:rsidP="00FD68C3">
            <w:pPr>
              <w:ind w:right="188"/>
              <w:jc w:val="right"/>
              <w:rPr>
                <w:rFonts w:ascii="Angsana New" w:hAnsi="Angsana New" w:cs="Angsana New"/>
                <w:sz w:val="24"/>
                <w:szCs w:val="24"/>
              </w:rPr>
            </w:pPr>
            <w:r w:rsidRPr="0094688A">
              <w:rPr>
                <w:rFonts w:ascii="Angsana New" w:hAnsi="Angsana New" w:cs="Angsana New"/>
                <w:sz w:val="24"/>
                <w:szCs w:val="24"/>
              </w:rPr>
              <w:t>826,714.00</w:t>
            </w:r>
          </w:p>
        </w:tc>
        <w:tc>
          <w:tcPr>
            <w:tcW w:w="90" w:type="dxa"/>
          </w:tcPr>
          <w:p w14:paraId="61CA65B8" w14:textId="77777777" w:rsidR="00FD68C3" w:rsidRPr="00B82A9F" w:rsidRDefault="00FD68C3" w:rsidP="00FD68C3">
            <w:pPr>
              <w:ind w:left="-108" w:right="-92"/>
              <w:jc w:val="center"/>
              <w:rPr>
                <w:rFonts w:ascii="Angsana New" w:eastAsia="Times New Roman" w:hAnsi="Angsana New" w:cs="Angsana New"/>
                <w:sz w:val="24"/>
                <w:szCs w:val="24"/>
                <w:highlight w:val="yellow"/>
              </w:rPr>
            </w:pPr>
          </w:p>
        </w:tc>
        <w:tc>
          <w:tcPr>
            <w:tcW w:w="1440" w:type="dxa"/>
          </w:tcPr>
          <w:p w14:paraId="2CAD26C0" w14:textId="5E690D7E" w:rsidR="00FD68C3" w:rsidRPr="00FD68C3" w:rsidRDefault="00765FAF" w:rsidP="00FD68C3">
            <w:pPr>
              <w:tabs>
                <w:tab w:val="left" w:pos="1288"/>
              </w:tabs>
              <w:ind w:right="220"/>
              <w:jc w:val="right"/>
              <w:rPr>
                <w:rFonts w:ascii="Angsana New" w:hAnsi="Angsana New" w:cs="Angsana New"/>
                <w:sz w:val="24"/>
                <w:szCs w:val="24"/>
                <w:highlight w:val="yellow"/>
              </w:rPr>
            </w:pPr>
            <w:r w:rsidRPr="00765FAF">
              <w:rPr>
                <w:rFonts w:ascii="Angsana New" w:hAnsi="Angsana New" w:cs="Angsana New"/>
                <w:sz w:val="24"/>
                <w:szCs w:val="24"/>
              </w:rPr>
              <w:t>1,477,638.93</w:t>
            </w:r>
          </w:p>
        </w:tc>
        <w:tc>
          <w:tcPr>
            <w:tcW w:w="90" w:type="dxa"/>
          </w:tcPr>
          <w:p w14:paraId="09B4649A" w14:textId="77777777" w:rsidR="00FD68C3" w:rsidRPr="00B82A9F" w:rsidRDefault="00FD68C3" w:rsidP="00FD68C3">
            <w:pPr>
              <w:ind w:left="-108" w:right="-92"/>
              <w:jc w:val="center"/>
              <w:rPr>
                <w:rFonts w:ascii="Angsana New" w:eastAsia="Times New Roman" w:hAnsi="Angsana New" w:cs="Angsana New"/>
                <w:sz w:val="24"/>
                <w:szCs w:val="24"/>
                <w:highlight w:val="yellow"/>
              </w:rPr>
            </w:pPr>
          </w:p>
        </w:tc>
        <w:tc>
          <w:tcPr>
            <w:tcW w:w="1530" w:type="dxa"/>
          </w:tcPr>
          <w:p w14:paraId="68841B0B" w14:textId="017391D9" w:rsidR="00FD68C3" w:rsidRPr="00FD68C3" w:rsidRDefault="00FD68C3" w:rsidP="00FD68C3">
            <w:pPr>
              <w:tabs>
                <w:tab w:val="left" w:pos="1288"/>
              </w:tabs>
              <w:ind w:right="220"/>
              <w:jc w:val="right"/>
              <w:rPr>
                <w:rFonts w:ascii="Angsana New" w:hAnsi="Angsana New" w:cs="Angsana New"/>
                <w:sz w:val="24"/>
                <w:szCs w:val="24"/>
              </w:rPr>
            </w:pPr>
            <w:r w:rsidRPr="00B82A9F">
              <w:rPr>
                <w:rFonts w:ascii="Angsana New" w:hAnsi="Angsana New" w:cs="Angsana New"/>
                <w:sz w:val="24"/>
                <w:szCs w:val="24"/>
              </w:rPr>
              <w:t>826,714.00</w:t>
            </w:r>
          </w:p>
        </w:tc>
      </w:tr>
      <w:tr w:rsidR="00FD68C3" w:rsidRPr="00B82A9F" w14:paraId="79B46D44" w14:textId="77777777" w:rsidTr="000B6B3C">
        <w:tc>
          <w:tcPr>
            <w:tcW w:w="4140" w:type="dxa"/>
          </w:tcPr>
          <w:p w14:paraId="52DEE6D2" w14:textId="2E6CA469" w:rsidR="00FD68C3" w:rsidRPr="00B82A9F" w:rsidRDefault="00FD68C3" w:rsidP="00FD68C3">
            <w:pPr>
              <w:ind w:right="90"/>
              <w:jc w:val="thaiDistribute"/>
              <w:rPr>
                <w:rFonts w:ascii="Angsana New" w:eastAsia="Times New Roman" w:hAnsi="Angsana New" w:cs="Angsana New"/>
                <w:sz w:val="24"/>
                <w:szCs w:val="24"/>
                <w:highlight w:val="yellow"/>
                <w:cs/>
              </w:rPr>
            </w:pPr>
            <w:r w:rsidRPr="00B82A9F">
              <w:rPr>
                <w:rFonts w:ascii="Angsana New" w:eastAsia="Times New Roman" w:hAnsi="Angsana New" w:cs="Angsana New" w:hint="cs"/>
                <w:sz w:val="24"/>
                <w:szCs w:val="24"/>
                <w:cs/>
              </w:rPr>
              <w:t>ภาษีซื้อจากการ</w:t>
            </w:r>
            <w:r w:rsidRPr="00B82A9F">
              <w:rPr>
                <w:rFonts w:ascii="Angsana New" w:eastAsia="Times New Roman" w:hAnsi="Angsana New" w:cs="Angsana New"/>
                <w:sz w:val="24"/>
                <w:szCs w:val="24"/>
                <w:cs/>
              </w:rPr>
              <w:t>ซื้อที่ดิน อาคารและอุปกรณ์เป็นเงินเชื่อ</w:t>
            </w:r>
          </w:p>
        </w:tc>
        <w:tc>
          <w:tcPr>
            <w:tcW w:w="1620" w:type="dxa"/>
          </w:tcPr>
          <w:p w14:paraId="4C49E8BF" w14:textId="1EF91810" w:rsidR="00FD68C3" w:rsidRPr="00BC7FF0" w:rsidRDefault="00C71E5F" w:rsidP="00FD68C3">
            <w:pPr>
              <w:tabs>
                <w:tab w:val="left" w:pos="1200"/>
                <w:tab w:val="left" w:pos="1386"/>
              </w:tabs>
              <w:ind w:right="220"/>
              <w:jc w:val="right"/>
              <w:rPr>
                <w:rFonts w:ascii="Angsana New" w:hAnsi="Angsana New" w:cs="Angsana New"/>
                <w:sz w:val="24"/>
                <w:szCs w:val="24"/>
              </w:rPr>
            </w:pPr>
            <w:r w:rsidRPr="00BC7FF0">
              <w:rPr>
                <w:rFonts w:ascii="Angsana New" w:hAnsi="Angsana New" w:cs="Angsana New"/>
                <w:sz w:val="24"/>
                <w:szCs w:val="24"/>
              </w:rPr>
              <w:t>96,219.19</w:t>
            </w:r>
          </w:p>
        </w:tc>
        <w:tc>
          <w:tcPr>
            <w:tcW w:w="90" w:type="dxa"/>
          </w:tcPr>
          <w:p w14:paraId="4A72B4CA" w14:textId="77777777" w:rsidR="00FD68C3" w:rsidRPr="00B82A9F" w:rsidRDefault="00FD68C3" w:rsidP="00FD68C3">
            <w:pPr>
              <w:tabs>
                <w:tab w:val="left" w:pos="-8223"/>
                <w:tab w:val="left" w:pos="717"/>
                <w:tab w:val="left" w:pos="1156"/>
              </w:tabs>
              <w:ind w:left="-125" w:right="423"/>
              <w:jc w:val="both"/>
              <w:rPr>
                <w:rFonts w:ascii="Angsana New" w:hAnsi="Angsana New" w:cs="Angsana New"/>
                <w:sz w:val="24"/>
                <w:szCs w:val="24"/>
                <w:highlight w:val="yellow"/>
              </w:rPr>
            </w:pPr>
          </w:p>
        </w:tc>
        <w:tc>
          <w:tcPr>
            <w:tcW w:w="1620" w:type="dxa"/>
          </w:tcPr>
          <w:p w14:paraId="2D8E7536" w14:textId="35512B09" w:rsidR="00FD68C3" w:rsidRPr="0094688A" w:rsidRDefault="00FD68C3" w:rsidP="00FD68C3">
            <w:pPr>
              <w:ind w:right="188"/>
              <w:jc w:val="right"/>
              <w:rPr>
                <w:rFonts w:ascii="Angsana New" w:hAnsi="Angsana New" w:cs="Angsana New"/>
                <w:sz w:val="24"/>
                <w:szCs w:val="24"/>
              </w:rPr>
            </w:pPr>
            <w:r w:rsidRPr="0094688A">
              <w:rPr>
                <w:rFonts w:ascii="Angsana New" w:hAnsi="Angsana New" w:cs="Angsana New"/>
                <w:sz w:val="24"/>
                <w:szCs w:val="24"/>
              </w:rPr>
              <w:t>57,869.98</w:t>
            </w:r>
          </w:p>
        </w:tc>
        <w:tc>
          <w:tcPr>
            <w:tcW w:w="90" w:type="dxa"/>
          </w:tcPr>
          <w:p w14:paraId="4D336B90" w14:textId="77777777" w:rsidR="00FD68C3" w:rsidRPr="00B82A9F" w:rsidRDefault="00FD68C3" w:rsidP="00FD68C3">
            <w:pPr>
              <w:tabs>
                <w:tab w:val="left" w:pos="-8223"/>
                <w:tab w:val="left" w:pos="717"/>
                <w:tab w:val="left" w:pos="1156"/>
              </w:tabs>
              <w:ind w:left="-125" w:right="423"/>
              <w:jc w:val="both"/>
              <w:rPr>
                <w:rFonts w:ascii="Angsana New" w:hAnsi="Angsana New" w:cs="Angsana New"/>
                <w:sz w:val="24"/>
                <w:szCs w:val="24"/>
                <w:highlight w:val="yellow"/>
              </w:rPr>
            </w:pPr>
          </w:p>
        </w:tc>
        <w:tc>
          <w:tcPr>
            <w:tcW w:w="1440" w:type="dxa"/>
          </w:tcPr>
          <w:p w14:paraId="48B25013" w14:textId="1C2B5E1C" w:rsidR="00FD68C3" w:rsidRPr="00FD68C3" w:rsidRDefault="008A57AB" w:rsidP="00FD68C3">
            <w:pPr>
              <w:tabs>
                <w:tab w:val="left" w:pos="1288"/>
              </w:tabs>
              <w:ind w:right="220"/>
              <w:jc w:val="right"/>
              <w:rPr>
                <w:rFonts w:ascii="Angsana New" w:hAnsi="Angsana New" w:cs="Angsana New"/>
                <w:sz w:val="24"/>
                <w:szCs w:val="24"/>
                <w:highlight w:val="yellow"/>
              </w:rPr>
            </w:pPr>
            <w:r w:rsidRPr="008A57AB">
              <w:rPr>
                <w:rFonts w:ascii="Angsana New" w:hAnsi="Angsana New" w:cs="Angsana New"/>
                <w:sz w:val="24"/>
                <w:szCs w:val="24"/>
              </w:rPr>
              <w:t>103,434.72</w:t>
            </w:r>
          </w:p>
        </w:tc>
        <w:tc>
          <w:tcPr>
            <w:tcW w:w="90" w:type="dxa"/>
          </w:tcPr>
          <w:p w14:paraId="7BB6BDCB" w14:textId="77777777" w:rsidR="00FD68C3" w:rsidRPr="00B82A9F" w:rsidRDefault="00FD68C3" w:rsidP="00FD68C3">
            <w:pPr>
              <w:tabs>
                <w:tab w:val="left" w:pos="-8223"/>
                <w:tab w:val="left" w:pos="717"/>
                <w:tab w:val="left" w:pos="1156"/>
              </w:tabs>
              <w:ind w:left="-125" w:right="423"/>
              <w:jc w:val="both"/>
              <w:rPr>
                <w:rFonts w:ascii="Angsana New" w:hAnsi="Angsana New" w:cs="Angsana New"/>
                <w:sz w:val="24"/>
                <w:szCs w:val="24"/>
                <w:highlight w:val="yellow"/>
              </w:rPr>
            </w:pPr>
          </w:p>
        </w:tc>
        <w:tc>
          <w:tcPr>
            <w:tcW w:w="1530" w:type="dxa"/>
          </w:tcPr>
          <w:p w14:paraId="2C9C0D3B" w14:textId="55AE38B9" w:rsidR="00FD68C3" w:rsidRPr="00FD68C3" w:rsidRDefault="00FD68C3" w:rsidP="00FD68C3">
            <w:pPr>
              <w:tabs>
                <w:tab w:val="left" w:pos="1288"/>
              </w:tabs>
              <w:ind w:right="220"/>
              <w:jc w:val="right"/>
              <w:rPr>
                <w:rFonts w:ascii="Angsana New" w:hAnsi="Angsana New" w:cs="Angsana New"/>
                <w:sz w:val="24"/>
                <w:szCs w:val="24"/>
              </w:rPr>
            </w:pPr>
            <w:r w:rsidRPr="00B82A9F">
              <w:rPr>
                <w:rFonts w:ascii="Angsana New" w:hAnsi="Angsana New" w:cs="Angsana New"/>
                <w:sz w:val="24"/>
                <w:szCs w:val="24"/>
              </w:rPr>
              <w:t>57,869.98</w:t>
            </w:r>
          </w:p>
        </w:tc>
      </w:tr>
      <w:tr w:rsidR="0027495A" w:rsidRPr="00B82A9F" w14:paraId="62FD2C04" w14:textId="77777777" w:rsidTr="000B6B3C">
        <w:tc>
          <w:tcPr>
            <w:tcW w:w="4140" w:type="dxa"/>
          </w:tcPr>
          <w:p w14:paraId="348D0B17" w14:textId="7B7C9BF2" w:rsidR="0027495A" w:rsidRPr="00B82A9F" w:rsidRDefault="0027495A" w:rsidP="0027495A">
            <w:pPr>
              <w:ind w:right="90"/>
              <w:jc w:val="thaiDistribute"/>
              <w:rPr>
                <w:rFonts w:ascii="Angsana New" w:eastAsia="Times New Roman" w:hAnsi="Angsana New" w:cs="Angsana New"/>
                <w:spacing w:val="-4"/>
                <w:sz w:val="24"/>
                <w:szCs w:val="24"/>
                <w:cs/>
              </w:rPr>
            </w:pPr>
            <w:r w:rsidRPr="00B82A9F">
              <w:rPr>
                <w:rFonts w:ascii="Angsana New" w:eastAsia="Times New Roman" w:hAnsi="Angsana New" w:cs="Angsana New" w:hint="cs"/>
                <w:sz w:val="24"/>
                <w:szCs w:val="24"/>
                <w:cs/>
              </w:rPr>
              <w:t>ซื้อ</w:t>
            </w:r>
            <w:r w:rsidRPr="00EB1CB4">
              <w:rPr>
                <w:rFonts w:ascii="Angsana New" w:eastAsia="Times New Roman" w:hAnsi="Angsana New" w:cs="Angsana New"/>
                <w:sz w:val="24"/>
                <w:szCs w:val="24"/>
                <w:cs/>
              </w:rPr>
              <w:t>โครงการผลิตกระแสไฟฟ้า</w:t>
            </w:r>
            <w:r w:rsidRPr="00B82A9F">
              <w:rPr>
                <w:rFonts w:ascii="Angsana New" w:eastAsia="Times New Roman" w:hAnsi="Angsana New" w:cs="Angsana New" w:hint="cs"/>
                <w:sz w:val="24"/>
                <w:szCs w:val="24"/>
                <w:cs/>
              </w:rPr>
              <w:t>เป็นเงินเชื่อ</w:t>
            </w:r>
          </w:p>
        </w:tc>
        <w:tc>
          <w:tcPr>
            <w:tcW w:w="1620" w:type="dxa"/>
          </w:tcPr>
          <w:p w14:paraId="21EF5144" w14:textId="6C801741" w:rsidR="0027495A" w:rsidRPr="0027495A" w:rsidRDefault="0027495A" w:rsidP="0027495A">
            <w:pPr>
              <w:tabs>
                <w:tab w:val="left" w:pos="1200"/>
                <w:tab w:val="left" w:pos="1386"/>
              </w:tabs>
              <w:ind w:right="220"/>
              <w:jc w:val="right"/>
              <w:rPr>
                <w:rFonts w:ascii="Angsana New" w:hAnsi="Angsana New" w:cs="Angsana New"/>
                <w:sz w:val="24"/>
                <w:szCs w:val="24"/>
              </w:rPr>
            </w:pPr>
            <w:r w:rsidRPr="0027495A">
              <w:rPr>
                <w:rFonts w:ascii="Angsana New" w:hAnsi="Angsana New" w:cs="Angsana New"/>
                <w:sz w:val="24"/>
                <w:szCs w:val="24"/>
              </w:rPr>
              <w:t>21,607,247.55</w:t>
            </w:r>
          </w:p>
        </w:tc>
        <w:tc>
          <w:tcPr>
            <w:tcW w:w="90" w:type="dxa"/>
          </w:tcPr>
          <w:p w14:paraId="750D645C" w14:textId="77777777" w:rsidR="0027495A" w:rsidRPr="0027495A" w:rsidRDefault="0027495A" w:rsidP="0027495A">
            <w:pPr>
              <w:tabs>
                <w:tab w:val="left" w:pos="-8223"/>
                <w:tab w:val="left" w:pos="717"/>
                <w:tab w:val="left" w:pos="1156"/>
              </w:tabs>
              <w:ind w:left="-125" w:right="423"/>
              <w:jc w:val="both"/>
              <w:rPr>
                <w:rFonts w:ascii="Angsana New" w:hAnsi="Angsana New" w:cs="Angsana New"/>
                <w:sz w:val="24"/>
                <w:szCs w:val="24"/>
              </w:rPr>
            </w:pPr>
          </w:p>
        </w:tc>
        <w:tc>
          <w:tcPr>
            <w:tcW w:w="1620" w:type="dxa"/>
          </w:tcPr>
          <w:p w14:paraId="1DD00247" w14:textId="598EDCD3" w:rsidR="0027495A" w:rsidRPr="0027495A" w:rsidRDefault="0027495A" w:rsidP="0027495A">
            <w:pPr>
              <w:tabs>
                <w:tab w:val="left" w:pos="-8223"/>
              </w:tabs>
              <w:ind w:left="-125" w:right="629"/>
              <w:jc w:val="right"/>
              <w:rPr>
                <w:rFonts w:ascii="Angsana New" w:hAnsi="Angsana New" w:cs="Angsana New"/>
                <w:sz w:val="24"/>
                <w:szCs w:val="24"/>
              </w:rPr>
            </w:pPr>
            <w:r w:rsidRPr="0027495A">
              <w:rPr>
                <w:rFonts w:ascii="Angsana New" w:hAnsi="Angsana New" w:cs="Angsana New"/>
                <w:sz w:val="24"/>
                <w:szCs w:val="24"/>
              </w:rPr>
              <w:t>-</w:t>
            </w:r>
          </w:p>
        </w:tc>
        <w:tc>
          <w:tcPr>
            <w:tcW w:w="90" w:type="dxa"/>
          </w:tcPr>
          <w:p w14:paraId="4FF42426" w14:textId="77777777" w:rsidR="0027495A" w:rsidRPr="0027495A" w:rsidRDefault="0027495A" w:rsidP="0027495A">
            <w:pPr>
              <w:tabs>
                <w:tab w:val="left" w:pos="-8223"/>
                <w:tab w:val="left" w:pos="717"/>
                <w:tab w:val="left" w:pos="1156"/>
              </w:tabs>
              <w:ind w:left="-125" w:right="423"/>
              <w:jc w:val="both"/>
              <w:rPr>
                <w:rFonts w:ascii="Angsana New" w:hAnsi="Angsana New" w:cs="Angsana New"/>
                <w:sz w:val="24"/>
                <w:szCs w:val="24"/>
              </w:rPr>
            </w:pPr>
          </w:p>
        </w:tc>
        <w:tc>
          <w:tcPr>
            <w:tcW w:w="1440" w:type="dxa"/>
          </w:tcPr>
          <w:p w14:paraId="641BB525" w14:textId="58BA7799" w:rsidR="0027495A" w:rsidRPr="0027495A" w:rsidRDefault="0027495A" w:rsidP="0027495A">
            <w:pPr>
              <w:tabs>
                <w:tab w:val="left" w:pos="-8223"/>
              </w:tabs>
              <w:ind w:left="-125" w:right="636"/>
              <w:jc w:val="right"/>
              <w:rPr>
                <w:rFonts w:ascii="Angsana New" w:hAnsi="Angsana New" w:cs="Angsana New"/>
                <w:sz w:val="24"/>
                <w:szCs w:val="24"/>
              </w:rPr>
            </w:pPr>
            <w:r w:rsidRPr="0027495A">
              <w:rPr>
                <w:rFonts w:ascii="Angsana New" w:hAnsi="Angsana New" w:cs="Angsana New"/>
                <w:sz w:val="24"/>
                <w:szCs w:val="24"/>
              </w:rPr>
              <w:t>-</w:t>
            </w:r>
          </w:p>
        </w:tc>
        <w:tc>
          <w:tcPr>
            <w:tcW w:w="90" w:type="dxa"/>
          </w:tcPr>
          <w:p w14:paraId="16014980" w14:textId="77777777" w:rsidR="0027495A" w:rsidRPr="0027495A" w:rsidRDefault="0027495A" w:rsidP="0027495A">
            <w:pPr>
              <w:tabs>
                <w:tab w:val="left" w:pos="-8223"/>
                <w:tab w:val="left" w:pos="717"/>
                <w:tab w:val="left" w:pos="1156"/>
              </w:tabs>
              <w:ind w:left="-125" w:right="423"/>
              <w:jc w:val="both"/>
              <w:rPr>
                <w:rFonts w:ascii="Angsana New" w:hAnsi="Angsana New" w:cs="Angsana New"/>
                <w:sz w:val="24"/>
                <w:szCs w:val="24"/>
              </w:rPr>
            </w:pPr>
          </w:p>
        </w:tc>
        <w:tc>
          <w:tcPr>
            <w:tcW w:w="1530" w:type="dxa"/>
          </w:tcPr>
          <w:p w14:paraId="4A6D6D0B" w14:textId="048B0679" w:rsidR="0027495A" w:rsidRPr="0027495A" w:rsidRDefault="0027495A" w:rsidP="0027495A">
            <w:pPr>
              <w:tabs>
                <w:tab w:val="left" w:pos="-8223"/>
              </w:tabs>
              <w:ind w:left="-125" w:right="636"/>
              <w:jc w:val="right"/>
              <w:rPr>
                <w:rFonts w:ascii="Angsana New" w:hAnsi="Angsana New" w:cs="Angsana New"/>
                <w:sz w:val="24"/>
                <w:szCs w:val="24"/>
              </w:rPr>
            </w:pPr>
            <w:r w:rsidRPr="0027495A">
              <w:rPr>
                <w:rFonts w:ascii="Angsana New" w:hAnsi="Angsana New" w:cs="Angsana New"/>
                <w:sz w:val="24"/>
                <w:szCs w:val="24"/>
              </w:rPr>
              <w:t>-</w:t>
            </w:r>
          </w:p>
        </w:tc>
      </w:tr>
      <w:tr w:rsidR="0027495A" w:rsidRPr="00B82A9F" w14:paraId="72D2E90A" w14:textId="77777777" w:rsidTr="000B6B3C">
        <w:tc>
          <w:tcPr>
            <w:tcW w:w="4140" w:type="dxa"/>
          </w:tcPr>
          <w:p w14:paraId="258E7A4F" w14:textId="790F3514" w:rsidR="0027495A" w:rsidRPr="00B82A9F" w:rsidRDefault="0027495A" w:rsidP="0027495A">
            <w:pPr>
              <w:ind w:right="90"/>
              <w:jc w:val="thaiDistribute"/>
              <w:rPr>
                <w:rFonts w:ascii="Angsana New" w:eastAsia="Times New Roman" w:hAnsi="Angsana New" w:cs="Angsana New"/>
                <w:spacing w:val="-4"/>
                <w:sz w:val="24"/>
                <w:szCs w:val="24"/>
                <w:cs/>
              </w:rPr>
            </w:pPr>
            <w:r w:rsidRPr="00B82A9F">
              <w:rPr>
                <w:rFonts w:ascii="Angsana New" w:eastAsia="Times New Roman" w:hAnsi="Angsana New" w:cs="Angsana New" w:hint="cs"/>
                <w:sz w:val="24"/>
                <w:szCs w:val="24"/>
                <w:cs/>
              </w:rPr>
              <w:t>ภาษีซื้อจากการซื้อ</w:t>
            </w:r>
            <w:r w:rsidRPr="00EB1CB4">
              <w:rPr>
                <w:rFonts w:ascii="Angsana New" w:eastAsia="Times New Roman" w:hAnsi="Angsana New" w:cs="Angsana New"/>
                <w:sz w:val="24"/>
                <w:szCs w:val="24"/>
                <w:cs/>
              </w:rPr>
              <w:t>โครงการผลิตกระแสไฟฟ้า</w:t>
            </w:r>
            <w:r w:rsidRPr="00B82A9F">
              <w:rPr>
                <w:rFonts w:ascii="Angsana New" w:eastAsia="Times New Roman" w:hAnsi="Angsana New" w:cs="Angsana New" w:hint="cs"/>
                <w:sz w:val="24"/>
                <w:szCs w:val="24"/>
                <w:cs/>
              </w:rPr>
              <w:t>เป็นเงินเชื่อ</w:t>
            </w:r>
          </w:p>
        </w:tc>
        <w:tc>
          <w:tcPr>
            <w:tcW w:w="1620" w:type="dxa"/>
          </w:tcPr>
          <w:p w14:paraId="65F6EEE8" w14:textId="0909099C" w:rsidR="0027495A" w:rsidRPr="0027495A" w:rsidRDefault="0027495A" w:rsidP="0027495A">
            <w:pPr>
              <w:tabs>
                <w:tab w:val="left" w:pos="1200"/>
                <w:tab w:val="left" w:pos="1386"/>
              </w:tabs>
              <w:ind w:right="220"/>
              <w:jc w:val="right"/>
              <w:rPr>
                <w:rFonts w:ascii="Angsana New" w:hAnsi="Angsana New" w:cs="Angsana New"/>
                <w:sz w:val="24"/>
                <w:szCs w:val="24"/>
              </w:rPr>
            </w:pPr>
            <w:r w:rsidRPr="0027495A">
              <w:rPr>
                <w:rFonts w:ascii="Angsana New" w:hAnsi="Angsana New" w:cs="Angsana New"/>
                <w:sz w:val="24"/>
                <w:szCs w:val="24"/>
              </w:rPr>
              <w:t>1,512,507.33</w:t>
            </w:r>
          </w:p>
        </w:tc>
        <w:tc>
          <w:tcPr>
            <w:tcW w:w="90" w:type="dxa"/>
          </w:tcPr>
          <w:p w14:paraId="4D381BB0" w14:textId="77777777" w:rsidR="0027495A" w:rsidRPr="0027495A" w:rsidRDefault="0027495A" w:rsidP="0027495A">
            <w:pPr>
              <w:tabs>
                <w:tab w:val="left" w:pos="-8223"/>
                <w:tab w:val="left" w:pos="717"/>
                <w:tab w:val="left" w:pos="1156"/>
              </w:tabs>
              <w:ind w:left="-125" w:right="423"/>
              <w:jc w:val="both"/>
              <w:rPr>
                <w:rFonts w:ascii="Angsana New" w:hAnsi="Angsana New" w:cs="Angsana New"/>
                <w:sz w:val="24"/>
                <w:szCs w:val="24"/>
              </w:rPr>
            </w:pPr>
          </w:p>
        </w:tc>
        <w:tc>
          <w:tcPr>
            <w:tcW w:w="1620" w:type="dxa"/>
          </w:tcPr>
          <w:p w14:paraId="7C8B0DDE" w14:textId="6483F3EC" w:rsidR="0027495A" w:rsidRPr="0027495A" w:rsidRDefault="0027495A" w:rsidP="0027495A">
            <w:pPr>
              <w:tabs>
                <w:tab w:val="left" w:pos="-8223"/>
              </w:tabs>
              <w:ind w:left="-125" w:right="629"/>
              <w:jc w:val="right"/>
              <w:rPr>
                <w:rFonts w:ascii="Angsana New" w:hAnsi="Angsana New" w:cs="Angsana New"/>
                <w:sz w:val="24"/>
                <w:szCs w:val="24"/>
              </w:rPr>
            </w:pPr>
            <w:r w:rsidRPr="0027495A">
              <w:rPr>
                <w:rFonts w:ascii="Angsana New" w:hAnsi="Angsana New" w:cs="Angsana New"/>
                <w:sz w:val="24"/>
                <w:szCs w:val="24"/>
              </w:rPr>
              <w:t>-</w:t>
            </w:r>
          </w:p>
        </w:tc>
        <w:tc>
          <w:tcPr>
            <w:tcW w:w="90" w:type="dxa"/>
          </w:tcPr>
          <w:p w14:paraId="7DA0032B" w14:textId="77777777" w:rsidR="0027495A" w:rsidRPr="0027495A" w:rsidRDefault="0027495A" w:rsidP="0027495A">
            <w:pPr>
              <w:tabs>
                <w:tab w:val="left" w:pos="-8223"/>
                <w:tab w:val="left" w:pos="717"/>
                <w:tab w:val="left" w:pos="1156"/>
              </w:tabs>
              <w:ind w:left="-125" w:right="423"/>
              <w:jc w:val="both"/>
              <w:rPr>
                <w:rFonts w:ascii="Angsana New" w:hAnsi="Angsana New" w:cs="Angsana New"/>
                <w:sz w:val="24"/>
                <w:szCs w:val="24"/>
              </w:rPr>
            </w:pPr>
          </w:p>
        </w:tc>
        <w:tc>
          <w:tcPr>
            <w:tcW w:w="1440" w:type="dxa"/>
          </w:tcPr>
          <w:p w14:paraId="7EA67CD5" w14:textId="353185C4" w:rsidR="0027495A" w:rsidRPr="0027495A" w:rsidRDefault="0027495A" w:rsidP="0027495A">
            <w:pPr>
              <w:tabs>
                <w:tab w:val="left" w:pos="-8223"/>
              </w:tabs>
              <w:ind w:left="-125" w:right="636"/>
              <w:jc w:val="right"/>
              <w:rPr>
                <w:rFonts w:ascii="Angsana New" w:hAnsi="Angsana New" w:cs="Angsana New"/>
                <w:sz w:val="24"/>
                <w:szCs w:val="24"/>
              </w:rPr>
            </w:pPr>
            <w:r w:rsidRPr="0027495A">
              <w:rPr>
                <w:rFonts w:ascii="Angsana New" w:hAnsi="Angsana New" w:cs="Angsana New"/>
                <w:sz w:val="24"/>
                <w:szCs w:val="24"/>
              </w:rPr>
              <w:t>-</w:t>
            </w:r>
          </w:p>
        </w:tc>
        <w:tc>
          <w:tcPr>
            <w:tcW w:w="90" w:type="dxa"/>
          </w:tcPr>
          <w:p w14:paraId="540FED17" w14:textId="77777777" w:rsidR="0027495A" w:rsidRPr="0027495A" w:rsidRDefault="0027495A" w:rsidP="0027495A">
            <w:pPr>
              <w:tabs>
                <w:tab w:val="left" w:pos="-8223"/>
                <w:tab w:val="left" w:pos="717"/>
                <w:tab w:val="left" w:pos="1156"/>
              </w:tabs>
              <w:ind w:left="-125" w:right="423"/>
              <w:jc w:val="both"/>
              <w:rPr>
                <w:rFonts w:ascii="Angsana New" w:hAnsi="Angsana New" w:cs="Angsana New"/>
                <w:sz w:val="24"/>
                <w:szCs w:val="24"/>
              </w:rPr>
            </w:pPr>
          </w:p>
        </w:tc>
        <w:tc>
          <w:tcPr>
            <w:tcW w:w="1530" w:type="dxa"/>
          </w:tcPr>
          <w:p w14:paraId="020772FC" w14:textId="47E592A9" w:rsidR="0027495A" w:rsidRPr="0027495A" w:rsidRDefault="0027495A" w:rsidP="0027495A">
            <w:pPr>
              <w:tabs>
                <w:tab w:val="left" w:pos="-8223"/>
              </w:tabs>
              <w:ind w:left="-125" w:right="636"/>
              <w:jc w:val="right"/>
              <w:rPr>
                <w:rFonts w:ascii="Angsana New" w:hAnsi="Angsana New" w:cs="Angsana New"/>
                <w:sz w:val="24"/>
                <w:szCs w:val="24"/>
              </w:rPr>
            </w:pPr>
            <w:r w:rsidRPr="0027495A">
              <w:rPr>
                <w:rFonts w:ascii="Angsana New" w:hAnsi="Angsana New" w:cs="Angsana New"/>
                <w:sz w:val="24"/>
                <w:szCs w:val="24"/>
              </w:rPr>
              <w:t>-</w:t>
            </w:r>
          </w:p>
        </w:tc>
      </w:tr>
      <w:tr w:rsidR="00952213" w:rsidRPr="00B82A9F" w14:paraId="659F4457" w14:textId="77777777" w:rsidTr="000B6B3C">
        <w:tc>
          <w:tcPr>
            <w:tcW w:w="4140" w:type="dxa"/>
          </w:tcPr>
          <w:p w14:paraId="65F308CE" w14:textId="60B26290" w:rsidR="00952213" w:rsidRPr="00B82A9F" w:rsidRDefault="00C44A7F" w:rsidP="00BA2D6D">
            <w:pPr>
              <w:ind w:left="200" w:right="90" w:hanging="200"/>
              <w:jc w:val="thaiDistribute"/>
              <w:rPr>
                <w:rFonts w:ascii="Angsana New" w:eastAsia="Times New Roman" w:hAnsi="Angsana New" w:cs="Angsana New"/>
                <w:spacing w:val="-4"/>
                <w:sz w:val="24"/>
                <w:szCs w:val="24"/>
                <w:cs/>
              </w:rPr>
            </w:pPr>
            <w:r w:rsidRPr="00BA2D6D">
              <w:rPr>
                <w:rFonts w:ascii="Angsana New" w:eastAsia="Times New Roman" w:hAnsi="Angsana New" w:cs="Angsana New"/>
                <w:sz w:val="24"/>
                <w:szCs w:val="24"/>
                <w:cs/>
              </w:rPr>
              <w:t>โครงการผลิตกระแสไฟฟ้าเพิ่มขึ้นจาก</w:t>
            </w:r>
            <w:r w:rsidR="00BA2D6D" w:rsidRPr="00BA2D6D">
              <w:rPr>
                <w:rFonts w:ascii="Angsana New" w:eastAsia="Times New Roman" w:hAnsi="Angsana New" w:cs="Angsana New"/>
                <w:sz w:val="24"/>
                <w:szCs w:val="24"/>
                <w:cs/>
              </w:rPr>
              <w:t>ค่าธรรมเนียมเงินกู้ยืมระยะยาว</w:t>
            </w:r>
            <w:r w:rsidR="00BA2D6D" w:rsidRPr="00BA2D6D">
              <w:rPr>
                <w:rFonts w:ascii="Angsana New" w:eastAsia="Times New Roman" w:hAnsi="Angsana New" w:cs="Angsana New" w:hint="cs"/>
                <w:sz w:val="24"/>
                <w:szCs w:val="24"/>
                <w:cs/>
              </w:rPr>
              <w:t>จากสถาบันทางการเงิน</w:t>
            </w:r>
          </w:p>
        </w:tc>
        <w:tc>
          <w:tcPr>
            <w:tcW w:w="1620" w:type="dxa"/>
          </w:tcPr>
          <w:p w14:paraId="50B332D7" w14:textId="77777777" w:rsidR="00660438" w:rsidRDefault="00660438" w:rsidP="00417B10">
            <w:pPr>
              <w:tabs>
                <w:tab w:val="left" w:pos="1200"/>
                <w:tab w:val="left" w:pos="1386"/>
              </w:tabs>
              <w:ind w:right="220"/>
              <w:jc w:val="right"/>
              <w:rPr>
                <w:rFonts w:ascii="Angsana New" w:hAnsi="Angsana New" w:cs="Angsana New"/>
                <w:sz w:val="24"/>
                <w:szCs w:val="24"/>
              </w:rPr>
            </w:pPr>
          </w:p>
          <w:p w14:paraId="37A5ADCA" w14:textId="3CC174F2" w:rsidR="00952213" w:rsidRPr="002804D7" w:rsidRDefault="006B03F7" w:rsidP="00417B10">
            <w:pPr>
              <w:tabs>
                <w:tab w:val="left" w:pos="1200"/>
                <w:tab w:val="left" w:pos="1386"/>
              </w:tabs>
              <w:ind w:right="220"/>
              <w:jc w:val="right"/>
              <w:rPr>
                <w:rFonts w:ascii="Angsana New" w:hAnsi="Angsana New" w:cs="Angsana New"/>
                <w:sz w:val="24"/>
                <w:szCs w:val="24"/>
              </w:rPr>
            </w:pPr>
            <w:r>
              <w:rPr>
                <w:rFonts w:ascii="Angsana New" w:hAnsi="Angsana New" w:cs="Angsana New"/>
                <w:sz w:val="24"/>
                <w:szCs w:val="24"/>
              </w:rPr>
              <w:t>1,</w:t>
            </w:r>
            <w:r w:rsidR="00417B10" w:rsidRPr="00417B10">
              <w:rPr>
                <w:rFonts w:ascii="Angsana New" w:hAnsi="Angsana New" w:cs="Angsana New"/>
                <w:sz w:val="24"/>
                <w:szCs w:val="24"/>
              </w:rPr>
              <w:t>580,000.00</w:t>
            </w:r>
          </w:p>
        </w:tc>
        <w:tc>
          <w:tcPr>
            <w:tcW w:w="90" w:type="dxa"/>
          </w:tcPr>
          <w:p w14:paraId="6A08E7E3" w14:textId="77777777" w:rsidR="00952213" w:rsidRPr="002804D7" w:rsidRDefault="00952213" w:rsidP="002804D7">
            <w:pPr>
              <w:tabs>
                <w:tab w:val="left" w:pos="-8223"/>
                <w:tab w:val="left" w:pos="717"/>
                <w:tab w:val="left" w:pos="1156"/>
              </w:tabs>
              <w:ind w:left="-125" w:right="423"/>
              <w:jc w:val="both"/>
              <w:rPr>
                <w:rFonts w:ascii="Angsana New" w:hAnsi="Angsana New" w:cs="Angsana New"/>
                <w:sz w:val="24"/>
                <w:szCs w:val="24"/>
              </w:rPr>
            </w:pPr>
          </w:p>
        </w:tc>
        <w:tc>
          <w:tcPr>
            <w:tcW w:w="1620" w:type="dxa"/>
          </w:tcPr>
          <w:p w14:paraId="1F97F798" w14:textId="77777777" w:rsidR="00BA2D6D" w:rsidRDefault="00BA2D6D" w:rsidP="00BA2D6D">
            <w:pPr>
              <w:tabs>
                <w:tab w:val="left" w:pos="-8223"/>
              </w:tabs>
              <w:ind w:left="-125" w:right="629"/>
              <w:jc w:val="right"/>
              <w:rPr>
                <w:rFonts w:ascii="Angsana New" w:hAnsi="Angsana New" w:cs="Angsana New"/>
                <w:sz w:val="24"/>
                <w:szCs w:val="24"/>
              </w:rPr>
            </w:pPr>
          </w:p>
          <w:p w14:paraId="72B4D092" w14:textId="07068138" w:rsidR="00952213" w:rsidRPr="002804D7" w:rsidRDefault="00BA2D6D" w:rsidP="002804D7">
            <w:pPr>
              <w:tabs>
                <w:tab w:val="left" w:pos="-8223"/>
              </w:tabs>
              <w:ind w:left="-125" w:right="629"/>
              <w:jc w:val="right"/>
              <w:rPr>
                <w:rFonts w:ascii="Angsana New" w:hAnsi="Angsana New" w:cs="Angsana New"/>
                <w:sz w:val="24"/>
                <w:szCs w:val="24"/>
              </w:rPr>
            </w:pPr>
            <w:r w:rsidRPr="0027495A">
              <w:rPr>
                <w:rFonts w:ascii="Angsana New" w:hAnsi="Angsana New" w:cs="Angsana New"/>
                <w:sz w:val="24"/>
                <w:szCs w:val="24"/>
              </w:rPr>
              <w:t>-</w:t>
            </w:r>
          </w:p>
        </w:tc>
        <w:tc>
          <w:tcPr>
            <w:tcW w:w="90" w:type="dxa"/>
          </w:tcPr>
          <w:p w14:paraId="1DB25A77" w14:textId="77777777" w:rsidR="00952213" w:rsidRPr="002804D7" w:rsidRDefault="00952213" w:rsidP="002804D7">
            <w:pPr>
              <w:tabs>
                <w:tab w:val="left" w:pos="-8223"/>
                <w:tab w:val="left" w:pos="717"/>
                <w:tab w:val="left" w:pos="1156"/>
              </w:tabs>
              <w:ind w:left="-125" w:right="423"/>
              <w:jc w:val="both"/>
              <w:rPr>
                <w:rFonts w:ascii="Angsana New" w:hAnsi="Angsana New" w:cs="Angsana New"/>
                <w:sz w:val="24"/>
                <w:szCs w:val="24"/>
              </w:rPr>
            </w:pPr>
          </w:p>
        </w:tc>
        <w:tc>
          <w:tcPr>
            <w:tcW w:w="1440" w:type="dxa"/>
          </w:tcPr>
          <w:p w14:paraId="06BE1DB7" w14:textId="77777777" w:rsidR="00BA2D6D" w:rsidRDefault="00BA2D6D" w:rsidP="00BA2D6D">
            <w:pPr>
              <w:tabs>
                <w:tab w:val="left" w:pos="-8223"/>
              </w:tabs>
              <w:ind w:left="-125" w:right="636"/>
              <w:jc w:val="right"/>
              <w:rPr>
                <w:rFonts w:ascii="Angsana New" w:hAnsi="Angsana New" w:cs="Angsana New"/>
                <w:sz w:val="24"/>
                <w:szCs w:val="24"/>
              </w:rPr>
            </w:pPr>
          </w:p>
          <w:p w14:paraId="5E455095" w14:textId="2402492E" w:rsidR="00952213" w:rsidRPr="002804D7" w:rsidRDefault="00BA2D6D" w:rsidP="002804D7">
            <w:pPr>
              <w:tabs>
                <w:tab w:val="left" w:pos="-8223"/>
              </w:tabs>
              <w:ind w:left="-125" w:right="636"/>
              <w:jc w:val="right"/>
              <w:rPr>
                <w:rFonts w:ascii="Angsana New" w:hAnsi="Angsana New" w:cs="Angsana New"/>
                <w:sz w:val="24"/>
                <w:szCs w:val="24"/>
              </w:rPr>
            </w:pPr>
            <w:r w:rsidRPr="0027495A">
              <w:rPr>
                <w:rFonts w:ascii="Angsana New" w:hAnsi="Angsana New" w:cs="Angsana New"/>
                <w:sz w:val="24"/>
                <w:szCs w:val="24"/>
              </w:rPr>
              <w:t>-</w:t>
            </w:r>
          </w:p>
        </w:tc>
        <w:tc>
          <w:tcPr>
            <w:tcW w:w="90" w:type="dxa"/>
          </w:tcPr>
          <w:p w14:paraId="24315DAA" w14:textId="77777777" w:rsidR="00952213" w:rsidRPr="00B82A9F" w:rsidRDefault="00952213" w:rsidP="002804D7">
            <w:pPr>
              <w:tabs>
                <w:tab w:val="left" w:pos="-8223"/>
                <w:tab w:val="left" w:pos="717"/>
                <w:tab w:val="left" w:pos="1156"/>
              </w:tabs>
              <w:ind w:left="-125" w:right="423"/>
              <w:jc w:val="both"/>
              <w:rPr>
                <w:rFonts w:ascii="Angsana New" w:hAnsi="Angsana New" w:cs="Angsana New"/>
                <w:sz w:val="24"/>
                <w:szCs w:val="24"/>
                <w:highlight w:val="yellow"/>
              </w:rPr>
            </w:pPr>
          </w:p>
        </w:tc>
        <w:tc>
          <w:tcPr>
            <w:tcW w:w="1530" w:type="dxa"/>
          </w:tcPr>
          <w:p w14:paraId="3762CCCC" w14:textId="77777777" w:rsidR="00BA2D6D" w:rsidRDefault="00BA2D6D" w:rsidP="00BA2D6D">
            <w:pPr>
              <w:tabs>
                <w:tab w:val="left" w:pos="-8223"/>
              </w:tabs>
              <w:ind w:left="-125" w:right="636"/>
              <w:jc w:val="right"/>
              <w:rPr>
                <w:rFonts w:ascii="Angsana New" w:hAnsi="Angsana New" w:cs="Angsana New"/>
                <w:sz w:val="24"/>
                <w:szCs w:val="24"/>
              </w:rPr>
            </w:pPr>
          </w:p>
          <w:p w14:paraId="14E30E10" w14:textId="4686AB34" w:rsidR="00952213" w:rsidRPr="00B82A9F" w:rsidRDefault="00BA2D6D" w:rsidP="00BA2D6D">
            <w:pPr>
              <w:tabs>
                <w:tab w:val="left" w:pos="-8223"/>
              </w:tabs>
              <w:ind w:left="-125" w:right="636"/>
              <w:jc w:val="right"/>
              <w:rPr>
                <w:rFonts w:ascii="Angsana New" w:hAnsi="Angsana New" w:cs="Angsana New"/>
                <w:sz w:val="24"/>
                <w:szCs w:val="24"/>
              </w:rPr>
            </w:pPr>
            <w:r w:rsidRPr="0027495A">
              <w:rPr>
                <w:rFonts w:ascii="Angsana New" w:hAnsi="Angsana New" w:cs="Angsana New"/>
                <w:sz w:val="24"/>
                <w:szCs w:val="24"/>
              </w:rPr>
              <w:t>-</w:t>
            </w:r>
          </w:p>
        </w:tc>
      </w:tr>
      <w:tr w:rsidR="002804D7" w:rsidRPr="00B82A9F" w14:paraId="22AC4F64" w14:textId="77777777" w:rsidTr="000B6B3C">
        <w:tc>
          <w:tcPr>
            <w:tcW w:w="4140" w:type="dxa"/>
          </w:tcPr>
          <w:p w14:paraId="5C9F71F8" w14:textId="16F3804A" w:rsidR="002804D7" w:rsidRPr="00B82A9F" w:rsidRDefault="002804D7" w:rsidP="002804D7">
            <w:pPr>
              <w:ind w:right="90"/>
              <w:jc w:val="thaiDistribute"/>
              <w:rPr>
                <w:rFonts w:ascii="Angsana New" w:eastAsia="Times New Roman" w:hAnsi="Angsana New" w:cs="Angsana New"/>
                <w:sz w:val="24"/>
                <w:szCs w:val="24"/>
                <w:cs/>
              </w:rPr>
            </w:pPr>
            <w:r w:rsidRPr="00B82A9F">
              <w:rPr>
                <w:rFonts w:ascii="Angsana New" w:eastAsia="Times New Roman" w:hAnsi="Angsana New" w:cs="Angsana New"/>
                <w:spacing w:val="-4"/>
                <w:sz w:val="24"/>
                <w:szCs w:val="24"/>
                <w:cs/>
              </w:rPr>
              <w:t>โอนออกที่ดินรอการพัฒนาเป็นอสังหาริมทรัพย์เพื่อการลงทุน</w:t>
            </w:r>
          </w:p>
        </w:tc>
        <w:tc>
          <w:tcPr>
            <w:tcW w:w="1620" w:type="dxa"/>
          </w:tcPr>
          <w:p w14:paraId="6BE430A0" w14:textId="349D21C3" w:rsidR="002804D7" w:rsidRPr="002804D7" w:rsidRDefault="002804D7" w:rsidP="002804D7">
            <w:pPr>
              <w:tabs>
                <w:tab w:val="left" w:pos="-8223"/>
              </w:tabs>
              <w:ind w:left="-125" w:right="629"/>
              <w:jc w:val="right"/>
              <w:rPr>
                <w:rFonts w:ascii="Angsana New" w:hAnsi="Angsana New" w:cs="Angsana New"/>
                <w:sz w:val="24"/>
                <w:szCs w:val="24"/>
              </w:rPr>
            </w:pPr>
            <w:r w:rsidRPr="002804D7">
              <w:rPr>
                <w:rFonts w:ascii="Angsana New" w:hAnsi="Angsana New" w:cs="Angsana New"/>
                <w:sz w:val="24"/>
                <w:szCs w:val="24"/>
              </w:rPr>
              <w:t>-</w:t>
            </w:r>
          </w:p>
        </w:tc>
        <w:tc>
          <w:tcPr>
            <w:tcW w:w="90" w:type="dxa"/>
          </w:tcPr>
          <w:p w14:paraId="2C2A5BCB" w14:textId="77777777" w:rsidR="002804D7" w:rsidRPr="002804D7" w:rsidRDefault="002804D7" w:rsidP="002804D7">
            <w:pPr>
              <w:tabs>
                <w:tab w:val="left" w:pos="-8223"/>
                <w:tab w:val="left" w:pos="717"/>
                <w:tab w:val="left" w:pos="1156"/>
              </w:tabs>
              <w:ind w:left="-125" w:right="423"/>
              <w:jc w:val="both"/>
              <w:rPr>
                <w:rFonts w:ascii="Angsana New" w:hAnsi="Angsana New" w:cs="Angsana New"/>
                <w:sz w:val="24"/>
                <w:szCs w:val="24"/>
              </w:rPr>
            </w:pPr>
          </w:p>
        </w:tc>
        <w:tc>
          <w:tcPr>
            <w:tcW w:w="1620" w:type="dxa"/>
          </w:tcPr>
          <w:p w14:paraId="70104359" w14:textId="16468F71" w:rsidR="002804D7" w:rsidRPr="002804D7" w:rsidRDefault="002804D7" w:rsidP="002804D7">
            <w:pPr>
              <w:tabs>
                <w:tab w:val="left" w:pos="-8223"/>
              </w:tabs>
              <w:ind w:left="-125" w:right="629"/>
              <w:jc w:val="right"/>
              <w:rPr>
                <w:rFonts w:ascii="Angsana New" w:hAnsi="Angsana New" w:cs="Angsana New"/>
                <w:sz w:val="24"/>
                <w:szCs w:val="24"/>
              </w:rPr>
            </w:pPr>
            <w:r w:rsidRPr="002804D7">
              <w:rPr>
                <w:rFonts w:ascii="Angsana New" w:hAnsi="Angsana New" w:cs="Angsana New"/>
                <w:sz w:val="24"/>
                <w:szCs w:val="24"/>
              </w:rPr>
              <w:t>-</w:t>
            </w:r>
          </w:p>
        </w:tc>
        <w:tc>
          <w:tcPr>
            <w:tcW w:w="90" w:type="dxa"/>
          </w:tcPr>
          <w:p w14:paraId="3AF4ADE9" w14:textId="77777777" w:rsidR="002804D7" w:rsidRPr="002804D7" w:rsidRDefault="002804D7" w:rsidP="002804D7">
            <w:pPr>
              <w:tabs>
                <w:tab w:val="left" w:pos="-8223"/>
                <w:tab w:val="left" w:pos="717"/>
                <w:tab w:val="left" w:pos="1156"/>
              </w:tabs>
              <w:ind w:left="-125" w:right="423"/>
              <w:jc w:val="both"/>
              <w:rPr>
                <w:rFonts w:ascii="Angsana New" w:hAnsi="Angsana New" w:cs="Angsana New"/>
                <w:sz w:val="24"/>
                <w:szCs w:val="24"/>
              </w:rPr>
            </w:pPr>
          </w:p>
        </w:tc>
        <w:tc>
          <w:tcPr>
            <w:tcW w:w="1440" w:type="dxa"/>
          </w:tcPr>
          <w:p w14:paraId="57C091CB" w14:textId="158D4C53" w:rsidR="002804D7" w:rsidRPr="002804D7" w:rsidRDefault="002804D7" w:rsidP="002804D7">
            <w:pPr>
              <w:tabs>
                <w:tab w:val="left" w:pos="-8223"/>
              </w:tabs>
              <w:ind w:left="-125" w:right="636"/>
              <w:jc w:val="right"/>
              <w:rPr>
                <w:rFonts w:ascii="Angsana New" w:hAnsi="Angsana New" w:cs="Angsana New"/>
                <w:sz w:val="24"/>
                <w:szCs w:val="24"/>
              </w:rPr>
            </w:pPr>
            <w:r w:rsidRPr="002804D7">
              <w:rPr>
                <w:rFonts w:ascii="Angsana New" w:hAnsi="Angsana New" w:cs="Angsana New"/>
                <w:sz w:val="24"/>
                <w:szCs w:val="24"/>
              </w:rPr>
              <w:t>-</w:t>
            </w:r>
          </w:p>
        </w:tc>
        <w:tc>
          <w:tcPr>
            <w:tcW w:w="90" w:type="dxa"/>
          </w:tcPr>
          <w:p w14:paraId="11A603E6" w14:textId="77777777" w:rsidR="002804D7" w:rsidRPr="00B82A9F" w:rsidRDefault="002804D7" w:rsidP="002804D7">
            <w:pPr>
              <w:tabs>
                <w:tab w:val="left" w:pos="-8223"/>
                <w:tab w:val="left" w:pos="717"/>
                <w:tab w:val="left" w:pos="1156"/>
              </w:tabs>
              <w:ind w:left="-125" w:right="423"/>
              <w:jc w:val="both"/>
              <w:rPr>
                <w:rFonts w:ascii="Angsana New" w:hAnsi="Angsana New" w:cs="Angsana New"/>
                <w:sz w:val="24"/>
                <w:szCs w:val="24"/>
                <w:highlight w:val="yellow"/>
              </w:rPr>
            </w:pPr>
          </w:p>
        </w:tc>
        <w:tc>
          <w:tcPr>
            <w:tcW w:w="1530" w:type="dxa"/>
          </w:tcPr>
          <w:p w14:paraId="28F0384B" w14:textId="68F8BB2F" w:rsidR="002804D7" w:rsidRPr="00B82A9F" w:rsidRDefault="002804D7" w:rsidP="002804D7">
            <w:pPr>
              <w:tabs>
                <w:tab w:val="left" w:pos="1288"/>
              </w:tabs>
              <w:ind w:right="220"/>
              <w:jc w:val="right"/>
              <w:rPr>
                <w:rFonts w:ascii="Angsana New" w:hAnsi="Angsana New" w:cs="Angsana New"/>
                <w:sz w:val="24"/>
                <w:szCs w:val="24"/>
              </w:rPr>
            </w:pPr>
            <w:r w:rsidRPr="00B82A9F">
              <w:rPr>
                <w:rFonts w:ascii="Angsana New" w:hAnsi="Angsana New" w:cs="Angsana New"/>
                <w:sz w:val="24"/>
                <w:szCs w:val="24"/>
              </w:rPr>
              <w:t>67,684,316.94</w:t>
            </w:r>
          </w:p>
        </w:tc>
      </w:tr>
      <w:tr w:rsidR="00FC2155" w:rsidRPr="00B82A9F" w14:paraId="04BE0083" w14:textId="77777777" w:rsidTr="000B6B3C">
        <w:tc>
          <w:tcPr>
            <w:tcW w:w="4140" w:type="dxa"/>
          </w:tcPr>
          <w:p w14:paraId="128A1F95" w14:textId="02DD111A" w:rsidR="00FC2155" w:rsidRPr="00B82A9F" w:rsidRDefault="00FC2155" w:rsidP="00FC2155">
            <w:pPr>
              <w:ind w:right="90"/>
              <w:jc w:val="thaiDistribute"/>
              <w:rPr>
                <w:rFonts w:ascii="Angsana New" w:hAnsi="Angsana New" w:cs="Angsana New"/>
                <w:snapToGrid w:val="0"/>
                <w:color w:val="000000"/>
                <w:sz w:val="24"/>
                <w:szCs w:val="24"/>
                <w:cs/>
                <w:lang w:eastAsia="th-TH"/>
              </w:rPr>
            </w:pPr>
            <w:r w:rsidRPr="00B82A9F">
              <w:rPr>
                <w:rFonts w:ascii="Angsana New" w:eastAsia="Times New Roman" w:hAnsi="Angsana New" w:cs="Angsana New" w:hint="cs"/>
                <w:spacing w:val="-4"/>
                <w:sz w:val="24"/>
                <w:szCs w:val="24"/>
                <w:cs/>
              </w:rPr>
              <w:t>โอนออก</w:t>
            </w:r>
            <w:r w:rsidRPr="00B82A9F">
              <w:rPr>
                <w:rFonts w:ascii="Angsana New" w:eastAsia="Times New Roman" w:hAnsi="Angsana New" w:cs="Angsana New"/>
                <w:spacing w:val="-4"/>
                <w:sz w:val="24"/>
                <w:szCs w:val="24"/>
                <w:cs/>
              </w:rPr>
              <w:t>ที่ดินรอการพัฒนาเป็นที่ดิน อาคารและอุปกรณ์</w:t>
            </w:r>
          </w:p>
        </w:tc>
        <w:tc>
          <w:tcPr>
            <w:tcW w:w="1620" w:type="dxa"/>
          </w:tcPr>
          <w:p w14:paraId="57EA5205" w14:textId="33A029BA" w:rsidR="00FC2155" w:rsidRPr="00FC2155" w:rsidRDefault="00FC2155" w:rsidP="00FC2155">
            <w:pPr>
              <w:tabs>
                <w:tab w:val="left" w:pos="-8223"/>
              </w:tabs>
              <w:ind w:left="-125" w:right="629"/>
              <w:jc w:val="right"/>
              <w:rPr>
                <w:rFonts w:ascii="Angsana New" w:hAnsi="Angsana New" w:cs="Angsana New"/>
                <w:sz w:val="24"/>
                <w:szCs w:val="24"/>
              </w:rPr>
            </w:pPr>
            <w:r w:rsidRPr="002804D7">
              <w:rPr>
                <w:rFonts w:ascii="Angsana New" w:hAnsi="Angsana New" w:cs="Angsana New"/>
                <w:sz w:val="24"/>
                <w:szCs w:val="24"/>
              </w:rPr>
              <w:t>-</w:t>
            </w:r>
          </w:p>
        </w:tc>
        <w:tc>
          <w:tcPr>
            <w:tcW w:w="90" w:type="dxa"/>
          </w:tcPr>
          <w:p w14:paraId="5359812D" w14:textId="77777777" w:rsidR="00FC2155" w:rsidRPr="00B82A9F" w:rsidRDefault="00FC2155" w:rsidP="00FC2155">
            <w:pPr>
              <w:tabs>
                <w:tab w:val="left" w:pos="-8223"/>
                <w:tab w:val="left" w:pos="717"/>
                <w:tab w:val="left" w:pos="1156"/>
              </w:tabs>
              <w:ind w:left="-125" w:right="423"/>
              <w:jc w:val="both"/>
              <w:rPr>
                <w:rFonts w:ascii="Angsana New" w:hAnsi="Angsana New" w:cs="Angsana New"/>
                <w:sz w:val="24"/>
                <w:szCs w:val="24"/>
                <w:highlight w:val="yellow"/>
              </w:rPr>
            </w:pPr>
          </w:p>
        </w:tc>
        <w:tc>
          <w:tcPr>
            <w:tcW w:w="1620" w:type="dxa"/>
          </w:tcPr>
          <w:p w14:paraId="2BBD82C0" w14:textId="232913DA" w:rsidR="00FC2155" w:rsidRPr="0094074D" w:rsidRDefault="00FC2155" w:rsidP="00FC2155">
            <w:pPr>
              <w:ind w:right="188"/>
              <w:jc w:val="right"/>
              <w:rPr>
                <w:rFonts w:ascii="Angsana New" w:hAnsi="Angsana New" w:cs="Angsana New"/>
                <w:sz w:val="24"/>
                <w:szCs w:val="24"/>
              </w:rPr>
            </w:pPr>
            <w:r w:rsidRPr="0094074D">
              <w:rPr>
                <w:rFonts w:ascii="Angsana New" w:hAnsi="Angsana New" w:cs="Angsana New"/>
                <w:sz w:val="24"/>
                <w:szCs w:val="24"/>
              </w:rPr>
              <w:t>67,684,316.94</w:t>
            </w:r>
          </w:p>
        </w:tc>
        <w:tc>
          <w:tcPr>
            <w:tcW w:w="90" w:type="dxa"/>
          </w:tcPr>
          <w:p w14:paraId="204DCCB4" w14:textId="77777777" w:rsidR="00FC2155" w:rsidRPr="00B82A9F" w:rsidRDefault="00FC2155" w:rsidP="00FC2155">
            <w:pPr>
              <w:tabs>
                <w:tab w:val="left" w:pos="-8223"/>
                <w:tab w:val="left" w:pos="717"/>
                <w:tab w:val="left" w:pos="1156"/>
              </w:tabs>
              <w:ind w:left="-125" w:right="423"/>
              <w:jc w:val="both"/>
              <w:rPr>
                <w:rFonts w:ascii="Angsana New" w:hAnsi="Angsana New" w:cs="Angsana New"/>
                <w:sz w:val="24"/>
                <w:szCs w:val="24"/>
                <w:highlight w:val="yellow"/>
              </w:rPr>
            </w:pPr>
          </w:p>
        </w:tc>
        <w:tc>
          <w:tcPr>
            <w:tcW w:w="1440" w:type="dxa"/>
          </w:tcPr>
          <w:p w14:paraId="63B2DDC5" w14:textId="1EB6B0E5" w:rsidR="00FC2155" w:rsidRPr="002804D7" w:rsidRDefault="00FC2155" w:rsidP="00FC2155">
            <w:pPr>
              <w:tabs>
                <w:tab w:val="left" w:pos="-8223"/>
              </w:tabs>
              <w:ind w:left="-125" w:right="636"/>
              <w:jc w:val="right"/>
              <w:rPr>
                <w:rFonts w:ascii="Angsana New" w:hAnsi="Angsana New" w:cs="Angsana New"/>
                <w:sz w:val="24"/>
                <w:szCs w:val="24"/>
              </w:rPr>
            </w:pPr>
            <w:r w:rsidRPr="002804D7">
              <w:rPr>
                <w:rFonts w:ascii="Angsana New" w:hAnsi="Angsana New" w:cs="Angsana New"/>
                <w:sz w:val="24"/>
                <w:szCs w:val="24"/>
              </w:rPr>
              <w:t>-</w:t>
            </w:r>
          </w:p>
        </w:tc>
        <w:tc>
          <w:tcPr>
            <w:tcW w:w="90" w:type="dxa"/>
          </w:tcPr>
          <w:p w14:paraId="5FF2BA3D" w14:textId="77777777" w:rsidR="00FC2155" w:rsidRPr="00B82A9F" w:rsidRDefault="00FC2155" w:rsidP="00FC2155">
            <w:pPr>
              <w:tabs>
                <w:tab w:val="left" w:pos="-8223"/>
                <w:tab w:val="left" w:pos="717"/>
                <w:tab w:val="left" w:pos="1156"/>
              </w:tabs>
              <w:ind w:left="-125" w:right="423"/>
              <w:jc w:val="both"/>
              <w:rPr>
                <w:rFonts w:ascii="Angsana New" w:hAnsi="Angsana New" w:cs="Angsana New"/>
                <w:sz w:val="24"/>
                <w:szCs w:val="24"/>
                <w:highlight w:val="yellow"/>
              </w:rPr>
            </w:pPr>
          </w:p>
        </w:tc>
        <w:tc>
          <w:tcPr>
            <w:tcW w:w="1530" w:type="dxa"/>
          </w:tcPr>
          <w:p w14:paraId="7DDF90AC" w14:textId="7CFF4B9A" w:rsidR="00FC2155" w:rsidRPr="00B82A9F" w:rsidRDefault="00FC2155" w:rsidP="00FC2155">
            <w:pPr>
              <w:tabs>
                <w:tab w:val="left" w:pos="-8223"/>
              </w:tabs>
              <w:ind w:left="-125" w:right="636"/>
              <w:jc w:val="right"/>
              <w:rPr>
                <w:rFonts w:ascii="Angsana New" w:hAnsi="Angsana New" w:cs="Angsana New"/>
                <w:sz w:val="24"/>
                <w:szCs w:val="24"/>
              </w:rPr>
            </w:pPr>
            <w:r w:rsidRPr="00B82A9F">
              <w:rPr>
                <w:rFonts w:ascii="Angsana New" w:hAnsi="Angsana New" w:cs="Angsana New"/>
                <w:sz w:val="24"/>
                <w:szCs w:val="24"/>
              </w:rPr>
              <w:t>-</w:t>
            </w:r>
          </w:p>
        </w:tc>
      </w:tr>
      <w:tr w:rsidR="00FD68C3" w:rsidRPr="00B82A9F" w14:paraId="516D2DA0" w14:textId="77777777" w:rsidTr="000B6B3C">
        <w:tc>
          <w:tcPr>
            <w:tcW w:w="4140" w:type="dxa"/>
          </w:tcPr>
          <w:p w14:paraId="52D4CF1E" w14:textId="48E7062E" w:rsidR="00FD68C3" w:rsidRPr="00B82A9F" w:rsidRDefault="00FD68C3" w:rsidP="00FD68C3">
            <w:pPr>
              <w:ind w:right="90"/>
              <w:jc w:val="thaiDistribute"/>
              <w:rPr>
                <w:rFonts w:ascii="Angsana New" w:eastAsia="Times New Roman" w:hAnsi="Angsana New" w:cs="Angsana New"/>
                <w:sz w:val="24"/>
                <w:szCs w:val="24"/>
                <w:highlight w:val="yellow"/>
                <w:cs/>
              </w:rPr>
            </w:pPr>
            <w:r w:rsidRPr="00B82A9F">
              <w:rPr>
                <w:rFonts w:ascii="Angsana New" w:hAnsi="Angsana New" w:cs="Angsana New" w:hint="cs"/>
                <w:snapToGrid w:val="0"/>
                <w:color w:val="000000"/>
                <w:sz w:val="24"/>
                <w:szCs w:val="24"/>
                <w:cs/>
                <w:lang w:eastAsia="th-TH"/>
              </w:rPr>
              <w:t>โอนจากสินค้าเป็นที่ดิน อาคารและอุปกรณ์</w:t>
            </w:r>
          </w:p>
        </w:tc>
        <w:tc>
          <w:tcPr>
            <w:tcW w:w="1620" w:type="dxa"/>
          </w:tcPr>
          <w:p w14:paraId="491A8FDC" w14:textId="4742DEC4" w:rsidR="00FD68C3" w:rsidRPr="002804D7" w:rsidRDefault="002804D7" w:rsidP="002804D7">
            <w:pPr>
              <w:tabs>
                <w:tab w:val="left" w:pos="1386"/>
              </w:tabs>
              <w:ind w:right="220"/>
              <w:jc w:val="right"/>
              <w:rPr>
                <w:rFonts w:ascii="Angsana New" w:hAnsi="Angsana New" w:cs="Angsana New"/>
                <w:sz w:val="24"/>
                <w:szCs w:val="24"/>
              </w:rPr>
            </w:pPr>
            <w:r w:rsidRPr="002804D7">
              <w:rPr>
                <w:rFonts w:ascii="Angsana New" w:hAnsi="Angsana New" w:cs="Angsana New"/>
                <w:sz w:val="24"/>
                <w:szCs w:val="24"/>
              </w:rPr>
              <w:t>103,079.04</w:t>
            </w:r>
          </w:p>
        </w:tc>
        <w:tc>
          <w:tcPr>
            <w:tcW w:w="90" w:type="dxa"/>
          </w:tcPr>
          <w:p w14:paraId="1B0DBC39" w14:textId="77777777" w:rsidR="00FD68C3" w:rsidRPr="002804D7" w:rsidRDefault="00FD68C3" w:rsidP="00FD68C3">
            <w:pPr>
              <w:tabs>
                <w:tab w:val="left" w:pos="-8223"/>
                <w:tab w:val="left" w:pos="717"/>
                <w:tab w:val="left" w:pos="1156"/>
              </w:tabs>
              <w:ind w:left="-125" w:right="423"/>
              <w:jc w:val="both"/>
              <w:rPr>
                <w:rFonts w:ascii="Angsana New" w:hAnsi="Angsana New" w:cs="Angsana New"/>
                <w:sz w:val="24"/>
                <w:szCs w:val="24"/>
              </w:rPr>
            </w:pPr>
          </w:p>
        </w:tc>
        <w:tc>
          <w:tcPr>
            <w:tcW w:w="1620" w:type="dxa"/>
          </w:tcPr>
          <w:p w14:paraId="78FA8D40" w14:textId="54C247CA" w:rsidR="00FD68C3" w:rsidRPr="002804D7" w:rsidRDefault="00FD68C3" w:rsidP="00FD68C3">
            <w:pPr>
              <w:tabs>
                <w:tab w:val="left" w:pos="-8223"/>
              </w:tabs>
              <w:ind w:left="-125" w:right="629"/>
              <w:jc w:val="right"/>
              <w:rPr>
                <w:rFonts w:ascii="Angsana New" w:hAnsi="Angsana New" w:cs="Angsana New"/>
                <w:sz w:val="24"/>
                <w:szCs w:val="24"/>
              </w:rPr>
            </w:pPr>
            <w:r w:rsidRPr="002804D7">
              <w:rPr>
                <w:rFonts w:ascii="Angsana New" w:hAnsi="Angsana New" w:cs="Angsana New"/>
                <w:sz w:val="24"/>
                <w:szCs w:val="24"/>
              </w:rPr>
              <w:t>-</w:t>
            </w:r>
          </w:p>
        </w:tc>
        <w:tc>
          <w:tcPr>
            <w:tcW w:w="90" w:type="dxa"/>
          </w:tcPr>
          <w:p w14:paraId="3F09D972" w14:textId="77777777" w:rsidR="00FD68C3" w:rsidRPr="002804D7" w:rsidRDefault="00FD68C3" w:rsidP="00FD68C3">
            <w:pPr>
              <w:tabs>
                <w:tab w:val="left" w:pos="-8223"/>
                <w:tab w:val="left" w:pos="717"/>
                <w:tab w:val="left" w:pos="1156"/>
              </w:tabs>
              <w:ind w:left="-125" w:right="423"/>
              <w:jc w:val="both"/>
              <w:rPr>
                <w:rFonts w:ascii="Angsana New" w:hAnsi="Angsana New" w:cs="Angsana New"/>
                <w:sz w:val="24"/>
                <w:szCs w:val="24"/>
              </w:rPr>
            </w:pPr>
          </w:p>
        </w:tc>
        <w:tc>
          <w:tcPr>
            <w:tcW w:w="1440" w:type="dxa"/>
          </w:tcPr>
          <w:p w14:paraId="77E7B45D" w14:textId="3F774BD4" w:rsidR="00FD68C3" w:rsidRPr="002804D7" w:rsidRDefault="00FD68C3" w:rsidP="00FD68C3">
            <w:pPr>
              <w:tabs>
                <w:tab w:val="left" w:pos="-8223"/>
              </w:tabs>
              <w:ind w:left="-125" w:right="636"/>
              <w:jc w:val="right"/>
              <w:rPr>
                <w:rFonts w:ascii="Angsana New" w:hAnsi="Angsana New" w:cs="Angsana New"/>
                <w:sz w:val="24"/>
                <w:szCs w:val="24"/>
              </w:rPr>
            </w:pPr>
            <w:r w:rsidRPr="002804D7">
              <w:rPr>
                <w:rFonts w:ascii="Angsana New" w:hAnsi="Angsana New" w:cs="Angsana New"/>
                <w:sz w:val="24"/>
                <w:szCs w:val="24"/>
              </w:rPr>
              <w:t>-</w:t>
            </w:r>
          </w:p>
        </w:tc>
        <w:tc>
          <w:tcPr>
            <w:tcW w:w="90" w:type="dxa"/>
          </w:tcPr>
          <w:p w14:paraId="0EFF5EB5" w14:textId="77777777" w:rsidR="00FD68C3" w:rsidRPr="002804D7" w:rsidRDefault="00FD68C3" w:rsidP="00FD68C3">
            <w:pPr>
              <w:tabs>
                <w:tab w:val="left" w:pos="-8223"/>
                <w:tab w:val="left" w:pos="717"/>
                <w:tab w:val="left" w:pos="1156"/>
              </w:tabs>
              <w:ind w:left="-125" w:right="423"/>
              <w:jc w:val="both"/>
              <w:rPr>
                <w:rFonts w:ascii="Angsana New" w:hAnsi="Angsana New" w:cs="Angsana New"/>
                <w:sz w:val="24"/>
                <w:szCs w:val="24"/>
              </w:rPr>
            </w:pPr>
          </w:p>
        </w:tc>
        <w:tc>
          <w:tcPr>
            <w:tcW w:w="1530" w:type="dxa"/>
          </w:tcPr>
          <w:p w14:paraId="75E0F03C" w14:textId="62A99092" w:rsidR="00FD68C3" w:rsidRPr="002804D7" w:rsidRDefault="00FD68C3" w:rsidP="00FD68C3">
            <w:pPr>
              <w:tabs>
                <w:tab w:val="left" w:pos="-8223"/>
              </w:tabs>
              <w:ind w:left="-125" w:right="636"/>
              <w:jc w:val="right"/>
              <w:rPr>
                <w:rFonts w:ascii="Angsana New" w:hAnsi="Angsana New" w:cs="Angsana New"/>
                <w:sz w:val="24"/>
                <w:szCs w:val="24"/>
                <w:cs/>
              </w:rPr>
            </w:pPr>
            <w:r w:rsidRPr="002804D7">
              <w:rPr>
                <w:rFonts w:ascii="Angsana New" w:hAnsi="Angsana New" w:cs="Angsana New"/>
                <w:sz w:val="24"/>
                <w:szCs w:val="24"/>
              </w:rPr>
              <w:t>-</w:t>
            </w:r>
          </w:p>
        </w:tc>
      </w:tr>
      <w:tr w:rsidR="00881B22" w:rsidRPr="00B82A9F" w14:paraId="50E34518" w14:textId="77777777" w:rsidTr="000B6B3C">
        <w:tc>
          <w:tcPr>
            <w:tcW w:w="4140" w:type="dxa"/>
          </w:tcPr>
          <w:p w14:paraId="26A6AECF" w14:textId="3AEF1011" w:rsidR="00881B22" w:rsidRPr="00B82A9F" w:rsidRDefault="00881B22" w:rsidP="00881B22">
            <w:pPr>
              <w:ind w:left="200" w:right="90" w:hanging="200"/>
              <w:jc w:val="thaiDistribute"/>
              <w:rPr>
                <w:rFonts w:ascii="Angsana New" w:eastAsia="Times New Roman" w:hAnsi="Angsana New" w:cs="Angsana New"/>
                <w:sz w:val="24"/>
                <w:szCs w:val="24"/>
                <w:cs/>
              </w:rPr>
            </w:pPr>
            <w:r w:rsidRPr="00B82A9F">
              <w:rPr>
                <w:rFonts w:ascii="Angsana New" w:eastAsia="Times New Roman" w:hAnsi="Angsana New" w:cs="Angsana New" w:hint="cs"/>
                <w:sz w:val="24"/>
                <w:szCs w:val="24"/>
                <w:cs/>
              </w:rPr>
              <w:t>สินทรัพย์สิทธิการใช้และหนี้สินสัญญาเช่าเพิ่มขึ้น</w:t>
            </w:r>
          </w:p>
        </w:tc>
        <w:tc>
          <w:tcPr>
            <w:tcW w:w="1620" w:type="dxa"/>
          </w:tcPr>
          <w:p w14:paraId="638CF917" w14:textId="00484168" w:rsidR="00881B22" w:rsidRPr="00946D5E" w:rsidRDefault="00881B22" w:rsidP="00946D5E">
            <w:pPr>
              <w:tabs>
                <w:tab w:val="left" w:pos="-8223"/>
              </w:tabs>
              <w:ind w:left="-125" w:right="629"/>
              <w:jc w:val="right"/>
              <w:rPr>
                <w:rFonts w:ascii="Angsana New" w:hAnsi="Angsana New" w:cs="Angsana New"/>
                <w:sz w:val="24"/>
                <w:szCs w:val="24"/>
              </w:rPr>
            </w:pPr>
            <w:r w:rsidRPr="002804D7">
              <w:rPr>
                <w:rFonts w:ascii="Angsana New" w:hAnsi="Angsana New" w:cs="Angsana New"/>
                <w:sz w:val="24"/>
                <w:szCs w:val="24"/>
              </w:rPr>
              <w:t>-</w:t>
            </w:r>
          </w:p>
        </w:tc>
        <w:tc>
          <w:tcPr>
            <w:tcW w:w="90" w:type="dxa"/>
          </w:tcPr>
          <w:p w14:paraId="323CC28B" w14:textId="77777777" w:rsidR="00881B22" w:rsidRPr="00B82A9F" w:rsidRDefault="00881B22" w:rsidP="00881B22">
            <w:pPr>
              <w:tabs>
                <w:tab w:val="left" w:pos="717"/>
                <w:tab w:val="left" w:pos="1156"/>
                <w:tab w:val="left" w:pos="1386"/>
              </w:tabs>
              <w:ind w:right="220"/>
              <w:jc w:val="both"/>
              <w:rPr>
                <w:rFonts w:ascii="Angsana New" w:hAnsi="Angsana New" w:cs="Angsana New"/>
                <w:sz w:val="24"/>
                <w:szCs w:val="24"/>
              </w:rPr>
            </w:pPr>
          </w:p>
        </w:tc>
        <w:tc>
          <w:tcPr>
            <w:tcW w:w="1620" w:type="dxa"/>
          </w:tcPr>
          <w:p w14:paraId="60002A82" w14:textId="6F01F577" w:rsidR="00881B22" w:rsidRPr="0094688A" w:rsidRDefault="00881B22" w:rsidP="00881B22">
            <w:pPr>
              <w:ind w:right="188"/>
              <w:jc w:val="right"/>
              <w:rPr>
                <w:rFonts w:ascii="Angsana New" w:hAnsi="Angsana New" w:cs="Angsana New"/>
                <w:sz w:val="24"/>
                <w:szCs w:val="24"/>
              </w:rPr>
            </w:pPr>
            <w:r w:rsidRPr="0094688A">
              <w:rPr>
                <w:rFonts w:ascii="Angsana New" w:hAnsi="Angsana New" w:cs="Angsana New" w:hint="cs"/>
                <w:sz w:val="24"/>
                <w:szCs w:val="24"/>
                <w:cs/>
              </w:rPr>
              <w:t>65</w:t>
            </w:r>
            <w:r w:rsidRPr="0094688A">
              <w:rPr>
                <w:rFonts w:ascii="Angsana New" w:hAnsi="Angsana New" w:cs="Angsana New"/>
                <w:sz w:val="24"/>
                <w:szCs w:val="24"/>
              </w:rPr>
              <w:t>,</w:t>
            </w:r>
            <w:r w:rsidRPr="0094688A">
              <w:rPr>
                <w:rFonts w:ascii="Angsana New" w:hAnsi="Angsana New" w:cs="Angsana New" w:hint="cs"/>
                <w:sz w:val="24"/>
                <w:szCs w:val="24"/>
                <w:cs/>
              </w:rPr>
              <w:t>510</w:t>
            </w:r>
            <w:r w:rsidRPr="0094688A">
              <w:rPr>
                <w:rFonts w:ascii="Angsana New" w:hAnsi="Angsana New" w:cs="Angsana New"/>
                <w:sz w:val="24"/>
                <w:szCs w:val="24"/>
              </w:rPr>
              <w:t>,</w:t>
            </w:r>
            <w:r w:rsidRPr="0094688A">
              <w:rPr>
                <w:rFonts w:ascii="Angsana New" w:hAnsi="Angsana New" w:cs="Angsana New" w:hint="cs"/>
                <w:sz w:val="24"/>
                <w:szCs w:val="24"/>
                <w:cs/>
              </w:rPr>
              <w:t>874.3</w:t>
            </w:r>
            <w:r w:rsidRPr="0094688A">
              <w:rPr>
                <w:rFonts w:ascii="Angsana New" w:hAnsi="Angsana New" w:cs="Angsana New"/>
                <w:sz w:val="24"/>
                <w:szCs w:val="24"/>
              </w:rPr>
              <w:t>2</w:t>
            </w:r>
          </w:p>
        </w:tc>
        <w:tc>
          <w:tcPr>
            <w:tcW w:w="90" w:type="dxa"/>
          </w:tcPr>
          <w:p w14:paraId="016B992B" w14:textId="77777777" w:rsidR="00881B22" w:rsidRPr="00B82A9F" w:rsidRDefault="00881B22" w:rsidP="00881B22">
            <w:pPr>
              <w:tabs>
                <w:tab w:val="left" w:pos="717"/>
                <w:tab w:val="left" w:pos="1156"/>
                <w:tab w:val="left" w:pos="1386"/>
              </w:tabs>
              <w:ind w:right="220"/>
              <w:jc w:val="both"/>
              <w:rPr>
                <w:rFonts w:ascii="Angsana New" w:hAnsi="Angsana New" w:cs="Angsana New"/>
                <w:sz w:val="24"/>
                <w:szCs w:val="24"/>
              </w:rPr>
            </w:pPr>
          </w:p>
        </w:tc>
        <w:tc>
          <w:tcPr>
            <w:tcW w:w="1440" w:type="dxa"/>
          </w:tcPr>
          <w:p w14:paraId="17DFB53B" w14:textId="3932C966" w:rsidR="00881B22" w:rsidRPr="00881B22" w:rsidRDefault="00881B22" w:rsidP="00881B22">
            <w:pPr>
              <w:tabs>
                <w:tab w:val="left" w:pos="-8223"/>
              </w:tabs>
              <w:ind w:left="-125" w:right="629"/>
              <w:jc w:val="right"/>
              <w:rPr>
                <w:rFonts w:ascii="Angsana New" w:hAnsi="Angsana New" w:cs="Angsana New"/>
                <w:sz w:val="24"/>
                <w:szCs w:val="24"/>
              </w:rPr>
            </w:pPr>
            <w:r w:rsidRPr="002804D7">
              <w:rPr>
                <w:rFonts w:ascii="Angsana New" w:hAnsi="Angsana New" w:cs="Angsana New"/>
                <w:sz w:val="24"/>
                <w:szCs w:val="24"/>
              </w:rPr>
              <w:t>-</w:t>
            </w:r>
          </w:p>
        </w:tc>
        <w:tc>
          <w:tcPr>
            <w:tcW w:w="90" w:type="dxa"/>
          </w:tcPr>
          <w:p w14:paraId="7C384B28" w14:textId="77777777" w:rsidR="00881B22" w:rsidRPr="00B82A9F" w:rsidRDefault="00881B22" w:rsidP="00881B22">
            <w:pPr>
              <w:tabs>
                <w:tab w:val="left" w:pos="717"/>
                <w:tab w:val="left" w:pos="1156"/>
                <w:tab w:val="left" w:pos="1386"/>
              </w:tabs>
              <w:ind w:right="220"/>
              <w:jc w:val="both"/>
              <w:rPr>
                <w:rFonts w:ascii="Angsana New" w:hAnsi="Angsana New" w:cs="Angsana New"/>
                <w:sz w:val="24"/>
                <w:szCs w:val="24"/>
              </w:rPr>
            </w:pPr>
          </w:p>
        </w:tc>
        <w:tc>
          <w:tcPr>
            <w:tcW w:w="1530" w:type="dxa"/>
          </w:tcPr>
          <w:p w14:paraId="16A8481D" w14:textId="6C6516F5" w:rsidR="00881B22" w:rsidRPr="00B82A9F" w:rsidRDefault="00881B22" w:rsidP="00881B22">
            <w:pPr>
              <w:tabs>
                <w:tab w:val="left" w:pos="1288"/>
              </w:tabs>
              <w:ind w:right="220"/>
              <w:jc w:val="right"/>
              <w:rPr>
                <w:rFonts w:ascii="Angsana New" w:hAnsi="Angsana New" w:cs="Angsana New"/>
                <w:sz w:val="24"/>
                <w:szCs w:val="24"/>
              </w:rPr>
            </w:pPr>
            <w:r w:rsidRPr="00B82A9F">
              <w:rPr>
                <w:rFonts w:ascii="Angsana New" w:hAnsi="Angsana New" w:cs="Angsana New"/>
                <w:sz w:val="24"/>
                <w:szCs w:val="24"/>
              </w:rPr>
              <w:t>32,396,148.22</w:t>
            </w:r>
          </w:p>
        </w:tc>
      </w:tr>
      <w:tr w:rsidR="0094074D" w:rsidRPr="006D492C" w14:paraId="792069FA" w14:textId="77777777" w:rsidTr="000B6B3C">
        <w:tc>
          <w:tcPr>
            <w:tcW w:w="4140" w:type="dxa"/>
          </w:tcPr>
          <w:p w14:paraId="30A986FE" w14:textId="77777777" w:rsidR="0094074D" w:rsidRPr="00B82A9F" w:rsidRDefault="0094074D" w:rsidP="0094074D">
            <w:pPr>
              <w:ind w:left="200" w:right="90" w:hanging="200"/>
              <w:jc w:val="thaiDistribute"/>
              <w:rPr>
                <w:rFonts w:ascii="Angsana New" w:eastAsia="Times New Roman" w:hAnsi="Angsana New" w:cs="Angsana New"/>
                <w:sz w:val="24"/>
                <w:szCs w:val="24"/>
              </w:rPr>
            </w:pPr>
            <w:r w:rsidRPr="00B82A9F">
              <w:rPr>
                <w:rFonts w:ascii="Angsana New" w:eastAsia="Times New Roman" w:hAnsi="Angsana New" w:cs="Angsana New"/>
                <w:sz w:val="24"/>
                <w:szCs w:val="24"/>
                <w:cs/>
              </w:rPr>
              <w:t>ผลกำไร(ขาดทุน)จากเงินลงทุนในตราสารทุนที่กำหนด</w:t>
            </w:r>
          </w:p>
          <w:p w14:paraId="3E37AA4C" w14:textId="72AC9C28" w:rsidR="0094074D" w:rsidRPr="00B82A9F" w:rsidRDefault="0094074D" w:rsidP="0094074D">
            <w:pPr>
              <w:ind w:left="200" w:right="90" w:hanging="20"/>
              <w:jc w:val="thaiDistribute"/>
              <w:rPr>
                <w:rFonts w:ascii="Angsana New" w:eastAsia="Times New Roman" w:hAnsi="Angsana New" w:cs="Angsana New"/>
                <w:sz w:val="24"/>
                <w:szCs w:val="24"/>
                <w:cs/>
              </w:rPr>
            </w:pPr>
            <w:r w:rsidRPr="00B82A9F">
              <w:rPr>
                <w:rFonts w:ascii="Angsana New" w:eastAsia="Times New Roman" w:hAnsi="Angsana New" w:cs="Angsana New"/>
                <w:sz w:val="24"/>
                <w:szCs w:val="24"/>
                <w:cs/>
              </w:rPr>
              <w:t>ให้วัดมูลค่าด้วยมูลค่ายุติธรรมผ่านกำไรขาดทุนเบ็ดเสร็จอื่น</w:t>
            </w:r>
          </w:p>
        </w:tc>
        <w:tc>
          <w:tcPr>
            <w:tcW w:w="1620" w:type="dxa"/>
          </w:tcPr>
          <w:p w14:paraId="62EF9B39" w14:textId="77777777" w:rsidR="0094074D" w:rsidRPr="006D492C" w:rsidRDefault="0094074D" w:rsidP="0094074D">
            <w:pPr>
              <w:tabs>
                <w:tab w:val="left" w:pos="1386"/>
              </w:tabs>
              <w:ind w:right="220"/>
              <w:jc w:val="right"/>
              <w:rPr>
                <w:rFonts w:ascii="Angsana New" w:hAnsi="Angsana New" w:cs="Angsana New"/>
                <w:sz w:val="24"/>
                <w:szCs w:val="24"/>
              </w:rPr>
            </w:pPr>
          </w:p>
          <w:p w14:paraId="788CF6C1" w14:textId="545C65AC" w:rsidR="0094074D" w:rsidRPr="006D492C" w:rsidRDefault="0098297C" w:rsidP="0094074D">
            <w:pPr>
              <w:tabs>
                <w:tab w:val="left" w:pos="1386"/>
              </w:tabs>
              <w:ind w:right="220"/>
              <w:jc w:val="right"/>
              <w:rPr>
                <w:rFonts w:ascii="Angsana New" w:hAnsi="Angsana New" w:cs="Angsana New"/>
                <w:sz w:val="24"/>
                <w:szCs w:val="24"/>
                <w:cs/>
              </w:rPr>
            </w:pPr>
            <w:r w:rsidRPr="006D492C">
              <w:rPr>
                <w:rFonts w:ascii="Angsana New" w:hAnsi="Angsana New" w:cs="Angsana New"/>
                <w:sz w:val="24"/>
                <w:szCs w:val="24"/>
              </w:rPr>
              <w:t>(</w:t>
            </w:r>
            <w:r w:rsidR="006D492C" w:rsidRPr="006D492C">
              <w:rPr>
                <w:rFonts w:ascii="Angsana New" w:hAnsi="Angsana New" w:cs="Angsana New"/>
                <w:sz w:val="24"/>
                <w:szCs w:val="24"/>
              </w:rPr>
              <w:t>14,957,780.22</w:t>
            </w:r>
            <w:r w:rsidRPr="006D492C">
              <w:rPr>
                <w:rFonts w:ascii="Angsana New" w:hAnsi="Angsana New" w:cs="Angsana New"/>
                <w:sz w:val="24"/>
                <w:szCs w:val="24"/>
              </w:rPr>
              <w:t>)</w:t>
            </w:r>
          </w:p>
        </w:tc>
        <w:tc>
          <w:tcPr>
            <w:tcW w:w="90" w:type="dxa"/>
          </w:tcPr>
          <w:p w14:paraId="52E33F73" w14:textId="77777777" w:rsidR="0094074D" w:rsidRPr="006D492C" w:rsidRDefault="0094074D" w:rsidP="0094074D">
            <w:pPr>
              <w:tabs>
                <w:tab w:val="left" w:pos="717"/>
                <w:tab w:val="left" w:pos="1156"/>
                <w:tab w:val="left" w:pos="1386"/>
              </w:tabs>
              <w:ind w:right="220"/>
              <w:jc w:val="both"/>
              <w:rPr>
                <w:rFonts w:ascii="Angsana New" w:hAnsi="Angsana New" w:cs="Angsana New"/>
                <w:sz w:val="24"/>
                <w:szCs w:val="24"/>
              </w:rPr>
            </w:pPr>
          </w:p>
        </w:tc>
        <w:tc>
          <w:tcPr>
            <w:tcW w:w="1620" w:type="dxa"/>
          </w:tcPr>
          <w:p w14:paraId="17FEC894" w14:textId="77777777" w:rsidR="0094074D" w:rsidRPr="006D492C" w:rsidRDefault="0094074D" w:rsidP="0094074D">
            <w:pPr>
              <w:ind w:right="188"/>
              <w:jc w:val="right"/>
              <w:rPr>
                <w:rFonts w:ascii="Angsana New" w:hAnsi="Angsana New" w:cs="Angsana New"/>
                <w:sz w:val="24"/>
                <w:szCs w:val="24"/>
              </w:rPr>
            </w:pPr>
          </w:p>
          <w:p w14:paraId="730609FF" w14:textId="2461A3FE" w:rsidR="0094074D" w:rsidRPr="006D492C" w:rsidRDefault="0094074D" w:rsidP="0094074D">
            <w:pPr>
              <w:ind w:right="188"/>
              <w:jc w:val="right"/>
              <w:rPr>
                <w:rFonts w:ascii="Angsana New" w:hAnsi="Angsana New" w:cs="Angsana New"/>
                <w:sz w:val="24"/>
                <w:szCs w:val="24"/>
              </w:rPr>
            </w:pPr>
            <w:r w:rsidRPr="006D492C">
              <w:rPr>
                <w:rFonts w:ascii="Angsana New" w:hAnsi="Angsana New" w:cs="Angsana New"/>
                <w:sz w:val="24"/>
                <w:szCs w:val="24"/>
              </w:rPr>
              <w:t>6,</w:t>
            </w:r>
            <w:r w:rsidRPr="006D492C">
              <w:rPr>
                <w:rFonts w:ascii="Angsana New" w:hAnsi="Angsana New" w:cs="Angsana New"/>
                <w:sz w:val="24"/>
                <w:szCs w:val="24"/>
                <w:cs/>
              </w:rPr>
              <w:t>3</w:t>
            </w:r>
            <w:r w:rsidRPr="006D492C">
              <w:rPr>
                <w:rFonts w:ascii="Angsana New" w:hAnsi="Angsana New" w:cs="Angsana New"/>
                <w:sz w:val="24"/>
                <w:szCs w:val="24"/>
              </w:rPr>
              <w:t>72,930</w:t>
            </w:r>
            <w:r w:rsidRPr="006D492C">
              <w:rPr>
                <w:rFonts w:ascii="Angsana New" w:hAnsi="Angsana New" w:cs="Angsana New"/>
                <w:sz w:val="24"/>
                <w:szCs w:val="24"/>
                <w:cs/>
              </w:rPr>
              <w:t>.5</w:t>
            </w:r>
            <w:r w:rsidRPr="006D492C">
              <w:rPr>
                <w:rFonts w:ascii="Angsana New" w:hAnsi="Angsana New" w:cs="Angsana New"/>
                <w:sz w:val="24"/>
                <w:szCs w:val="24"/>
              </w:rPr>
              <w:t>3</w:t>
            </w:r>
          </w:p>
        </w:tc>
        <w:tc>
          <w:tcPr>
            <w:tcW w:w="90" w:type="dxa"/>
          </w:tcPr>
          <w:p w14:paraId="49BA7911" w14:textId="77777777" w:rsidR="0094074D" w:rsidRPr="006D492C" w:rsidRDefault="0094074D" w:rsidP="0094074D">
            <w:pPr>
              <w:tabs>
                <w:tab w:val="left" w:pos="717"/>
                <w:tab w:val="left" w:pos="1156"/>
                <w:tab w:val="left" w:pos="1386"/>
              </w:tabs>
              <w:ind w:right="220"/>
              <w:jc w:val="both"/>
              <w:rPr>
                <w:rFonts w:ascii="Angsana New" w:hAnsi="Angsana New" w:cs="Angsana New"/>
                <w:sz w:val="24"/>
                <w:szCs w:val="24"/>
              </w:rPr>
            </w:pPr>
          </w:p>
        </w:tc>
        <w:tc>
          <w:tcPr>
            <w:tcW w:w="1440" w:type="dxa"/>
          </w:tcPr>
          <w:p w14:paraId="4D2230CD" w14:textId="77777777" w:rsidR="0094074D" w:rsidRPr="006D492C" w:rsidRDefault="0094074D" w:rsidP="0094074D">
            <w:pPr>
              <w:ind w:right="188"/>
              <w:jc w:val="right"/>
              <w:rPr>
                <w:rFonts w:ascii="Angsana New" w:hAnsi="Angsana New" w:cs="Angsana New"/>
                <w:sz w:val="24"/>
                <w:szCs w:val="24"/>
              </w:rPr>
            </w:pPr>
          </w:p>
          <w:p w14:paraId="11C35DB7" w14:textId="30B0EF7D" w:rsidR="0094074D" w:rsidRPr="006D492C" w:rsidRDefault="00132304" w:rsidP="0094074D">
            <w:pPr>
              <w:ind w:right="188"/>
              <w:jc w:val="right"/>
              <w:rPr>
                <w:rFonts w:ascii="Angsana New" w:hAnsi="Angsana New" w:cs="Angsana New"/>
                <w:sz w:val="24"/>
                <w:szCs w:val="24"/>
              </w:rPr>
            </w:pPr>
            <w:r w:rsidRPr="006D492C">
              <w:rPr>
                <w:rFonts w:ascii="Angsana New" w:hAnsi="Angsana New" w:cs="Angsana New"/>
                <w:sz w:val="24"/>
                <w:szCs w:val="24"/>
              </w:rPr>
              <w:t>(881,404.84)</w:t>
            </w:r>
          </w:p>
        </w:tc>
        <w:tc>
          <w:tcPr>
            <w:tcW w:w="90" w:type="dxa"/>
          </w:tcPr>
          <w:p w14:paraId="0EEEF579" w14:textId="77777777" w:rsidR="0094074D" w:rsidRPr="006D492C" w:rsidRDefault="0094074D" w:rsidP="0094074D">
            <w:pPr>
              <w:tabs>
                <w:tab w:val="left" w:pos="717"/>
                <w:tab w:val="left" w:pos="1156"/>
                <w:tab w:val="left" w:pos="1386"/>
              </w:tabs>
              <w:ind w:right="220"/>
              <w:jc w:val="both"/>
              <w:rPr>
                <w:rFonts w:ascii="Angsana New" w:hAnsi="Angsana New" w:cs="Angsana New"/>
                <w:sz w:val="24"/>
                <w:szCs w:val="24"/>
              </w:rPr>
            </w:pPr>
          </w:p>
        </w:tc>
        <w:tc>
          <w:tcPr>
            <w:tcW w:w="1530" w:type="dxa"/>
          </w:tcPr>
          <w:p w14:paraId="55AB9042" w14:textId="77777777" w:rsidR="0094074D" w:rsidRPr="006D492C" w:rsidRDefault="0094074D" w:rsidP="0094074D">
            <w:pPr>
              <w:tabs>
                <w:tab w:val="left" w:pos="1288"/>
              </w:tabs>
              <w:ind w:right="220"/>
              <w:jc w:val="right"/>
              <w:rPr>
                <w:rFonts w:ascii="Angsana New" w:hAnsi="Angsana New" w:cs="Angsana New"/>
                <w:sz w:val="24"/>
                <w:szCs w:val="24"/>
              </w:rPr>
            </w:pPr>
          </w:p>
          <w:p w14:paraId="004BDB15" w14:textId="31CA0C2B" w:rsidR="0094074D" w:rsidRPr="006D492C" w:rsidRDefault="0094074D" w:rsidP="0094074D">
            <w:pPr>
              <w:tabs>
                <w:tab w:val="left" w:pos="1288"/>
              </w:tabs>
              <w:ind w:right="220"/>
              <w:jc w:val="right"/>
              <w:rPr>
                <w:rFonts w:ascii="Angsana New" w:hAnsi="Angsana New" w:cs="Angsana New"/>
                <w:sz w:val="24"/>
                <w:szCs w:val="24"/>
              </w:rPr>
            </w:pPr>
            <w:r w:rsidRPr="006D492C">
              <w:rPr>
                <w:rFonts w:ascii="Angsana New" w:hAnsi="Angsana New" w:cs="Angsana New"/>
                <w:sz w:val="24"/>
                <w:szCs w:val="24"/>
              </w:rPr>
              <w:t>(974,059.20)</w:t>
            </w:r>
          </w:p>
        </w:tc>
      </w:tr>
      <w:tr w:rsidR="0094074D" w:rsidRPr="00B82A9F" w14:paraId="7A882AC9" w14:textId="77777777" w:rsidTr="000B6B3C">
        <w:tc>
          <w:tcPr>
            <w:tcW w:w="4140" w:type="dxa"/>
          </w:tcPr>
          <w:p w14:paraId="441B06D1" w14:textId="4B11F482" w:rsidR="0094074D" w:rsidRPr="00B82A9F" w:rsidRDefault="0094074D" w:rsidP="0094074D">
            <w:pPr>
              <w:ind w:left="200" w:right="90" w:hanging="200"/>
              <w:jc w:val="thaiDistribute"/>
              <w:rPr>
                <w:rFonts w:ascii="Angsana New" w:eastAsia="Times New Roman" w:hAnsi="Angsana New" w:cs="Angsana New"/>
                <w:sz w:val="24"/>
                <w:szCs w:val="24"/>
                <w:cs/>
              </w:rPr>
            </w:pPr>
            <w:r w:rsidRPr="00B82A9F">
              <w:rPr>
                <w:rFonts w:ascii="Angsana New" w:eastAsia="Times New Roman" w:hAnsi="Angsana New" w:cs="Angsana New"/>
                <w:sz w:val="24"/>
                <w:szCs w:val="24"/>
                <w:cs/>
              </w:rPr>
              <w:t xml:space="preserve">ผลกำไร(ขาดทุน)จากการวัดมูลค่าใหม่ของผลประโยชน์พนักงานที่กำหนดไว้ </w:t>
            </w:r>
          </w:p>
        </w:tc>
        <w:tc>
          <w:tcPr>
            <w:tcW w:w="1620" w:type="dxa"/>
          </w:tcPr>
          <w:p w14:paraId="0ADDFC11" w14:textId="77777777" w:rsidR="0094074D" w:rsidRPr="0094688A" w:rsidRDefault="0094074D" w:rsidP="0094074D">
            <w:pPr>
              <w:tabs>
                <w:tab w:val="left" w:pos="1386"/>
              </w:tabs>
              <w:ind w:right="220"/>
              <w:jc w:val="right"/>
              <w:rPr>
                <w:rFonts w:ascii="Angsana New" w:hAnsi="Angsana New" w:cs="Angsana New"/>
                <w:sz w:val="24"/>
                <w:szCs w:val="24"/>
                <w:highlight w:val="yellow"/>
              </w:rPr>
            </w:pPr>
          </w:p>
          <w:p w14:paraId="5BE14CCD" w14:textId="4C8648E7" w:rsidR="0094074D" w:rsidRPr="0094688A" w:rsidRDefault="00EA39E4" w:rsidP="0094074D">
            <w:pPr>
              <w:tabs>
                <w:tab w:val="left" w:pos="1386"/>
              </w:tabs>
              <w:ind w:right="220"/>
              <w:jc w:val="right"/>
              <w:rPr>
                <w:rFonts w:ascii="Angsana New" w:hAnsi="Angsana New" w:cs="Angsana New"/>
                <w:sz w:val="24"/>
                <w:szCs w:val="24"/>
                <w:highlight w:val="yellow"/>
                <w:cs/>
              </w:rPr>
            </w:pPr>
            <w:r w:rsidRPr="00EA39E4">
              <w:rPr>
                <w:rFonts w:ascii="Angsana New" w:hAnsi="Angsana New" w:cs="Angsana New"/>
                <w:sz w:val="24"/>
                <w:szCs w:val="24"/>
              </w:rPr>
              <w:t>(3,435,442.50)</w:t>
            </w:r>
          </w:p>
        </w:tc>
        <w:tc>
          <w:tcPr>
            <w:tcW w:w="90" w:type="dxa"/>
          </w:tcPr>
          <w:p w14:paraId="6D4C3C3F" w14:textId="77777777" w:rsidR="0094074D" w:rsidRPr="00B82A9F" w:rsidRDefault="0094074D" w:rsidP="0094074D">
            <w:pPr>
              <w:tabs>
                <w:tab w:val="left" w:pos="717"/>
                <w:tab w:val="left" w:pos="1156"/>
              </w:tabs>
              <w:ind w:right="188"/>
              <w:jc w:val="both"/>
              <w:rPr>
                <w:rFonts w:ascii="Angsana New" w:hAnsi="Angsana New" w:cs="Angsana New"/>
                <w:sz w:val="24"/>
                <w:szCs w:val="24"/>
              </w:rPr>
            </w:pPr>
          </w:p>
        </w:tc>
        <w:tc>
          <w:tcPr>
            <w:tcW w:w="1620" w:type="dxa"/>
          </w:tcPr>
          <w:p w14:paraId="4C2FBF85" w14:textId="77777777" w:rsidR="0094074D" w:rsidRPr="0094688A" w:rsidRDefault="0094074D" w:rsidP="0094074D">
            <w:pPr>
              <w:ind w:right="188"/>
              <w:jc w:val="right"/>
              <w:rPr>
                <w:rFonts w:ascii="Angsana New" w:hAnsi="Angsana New" w:cs="Angsana New"/>
                <w:sz w:val="24"/>
                <w:szCs w:val="24"/>
              </w:rPr>
            </w:pPr>
          </w:p>
          <w:p w14:paraId="20B02CAF" w14:textId="5ED33232" w:rsidR="0094074D" w:rsidRPr="0094688A" w:rsidRDefault="0094074D" w:rsidP="0094074D">
            <w:pPr>
              <w:tabs>
                <w:tab w:val="left" w:pos="-8223"/>
              </w:tabs>
              <w:ind w:left="-125" w:right="188"/>
              <w:jc w:val="right"/>
              <w:rPr>
                <w:rFonts w:ascii="Angsana New" w:hAnsi="Angsana New" w:cs="Angsana New"/>
                <w:sz w:val="24"/>
                <w:szCs w:val="24"/>
              </w:rPr>
            </w:pPr>
            <w:r w:rsidRPr="0094688A">
              <w:rPr>
                <w:rFonts w:ascii="Angsana New" w:hAnsi="Angsana New" w:cs="Angsana New"/>
                <w:sz w:val="24"/>
                <w:szCs w:val="24"/>
              </w:rPr>
              <w:t>(</w:t>
            </w:r>
            <w:r w:rsidRPr="0094688A">
              <w:rPr>
                <w:rFonts w:ascii="Angsana New" w:hAnsi="Angsana New" w:cs="Angsana New"/>
                <w:sz w:val="24"/>
                <w:szCs w:val="24"/>
                <w:cs/>
              </w:rPr>
              <w:t>1</w:t>
            </w:r>
            <w:r w:rsidRPr="0094688A">
              <w:rPr>
                <w:rFonts w:ascii="Angsana New" w:hAnsi="Angsana New" w:cs="Angsana New"/>
                <w:sz w:val="24"/>
                <w:szCs w:val="24"/>
              </w:rPr>
              <w:t>,</w:t>
            </w:r>
            <w:r w:rsidRPr="0094688A">
              <w:rPr>
                <w:rFonts w:ascii="Angsana New" w:hAnsi="Angsana New" w:cs="Angsana New"/>
                <w:sz w:val="24"/>
                <w:szCs w:val="24"/>
                <w:cs/>
              </w:rPr>
              <w:t>851</w:t>
            </w:r>
            <w:r w:rsidRPr="0094688A">
              <w:rPr>
                <w:rFonts w:ascii="Angsana New" w:hAnsi="Angsana New" w:cs="Angsana New"/>
                <w:sz w:val="24"/>
                <w:szCs w:val="24"/>
              </w:rPr>
              <w:t>,</w:t>
            </w:r>
            <w:r w:rsidRPr="0094688A">
              <w:rPr>
                <w:rFonts w:ascii="Angsana New" w:hAnsi="Angsana New" w:cs="Angsana New"/>
                <w:sz w:val="24"/>
                <w:szCs w:val="24"/>
                <w:cs/>
              </w:rPr>
              <w:t>279.98</w:t>
            </w:r>
            <w:r w:rsidRPr="0094688A">
              <w:rPr>
                <w:rFonts w:ascii="Angsana New" w:hAnsi="Angsana New" w:cs="Angsana New"/>
                <w:sz w:val="24"/>
                <w:szCs w:val="24"/>
              </w:rPr>
              <w:t>)</w:t>
            </w:r>
          </w:p>
        </w:tc>
        <w:tc>
          <w:tcPr>
            <w:tcW w:w="90" w:type="dxa"/>
          </w:tcPr>
          <w:p w14:paraId="21AEE95A" w14:textId="77777777" w:rsidR="0094074D" w:rsidRPr="00B82A9F" w:rsidRDefault="0094074D" w:rsidP="0094074D">
            <w:pPr>
              <w:tabs>
                <w:tab w:val="left" w:pos="717"/>
                <w:tab w:val="left" w:pos="1156"/>
              </w:tabs>
              <w:ind w:right="188"/>
              <w:jc w:val="both"/>
              <w:rPr>
                <w:rFonts w:ascii="Angsana New" w:hAnsi="Angsana New" w:cs="Angsana New"/>
                <w:sz w:val="24"/>
                <w:szCs w:val="24"/>
              </w:rPr>
            </w:pPr>
          </w:p>
        </w:tc>
        <w:tc>
          <w:tcPr>
            <w:tcW w:w="1440" w:type="dxa"/>
          </w:tcPr>
          <w:p w14:paraId="1A842ED7" w14:textId="77777777" w:rsidR="0094074D" w:rsidRPr="00FD68C3" w:rsidRDefault="0094074D" w:rsidP="0094074D">
            <w:pPr>
              <w:ind w:right="188"/>
              <w:jc w:val="right"/>
              <w:rPr>
                <w:rFonts w:ascii="Angsana New" w:hAnsi="Angsana New" w:cs="Angsana New"/>
                <w:sz w:val="24"/>
                <w:szCs w:val="24"/>
                <w:highlight w:val="yellow"/>
              </w:rPr>
            </w:pPr>
          </w:p>
          <w:p w14:paraId="4E3AE8E0" w14:textId="31A905ED" w:rsidR="0094074D" w:rsidRPr="00FD68C3" w:rsidRDefault="00C0307E" w:rsidP="0094074D">
            <w:pPr>
              <w:ind w:right="188"/>
              <w:jc w:val="right"/>
              <w:rPr>
                <w:rFonts w:ascii="Angsana New" w:hAnsi="Angsana New" w:cs="Angsana New"/>
                <w:sz w:val="24"/>
                <w:szCs w:val="24"/>
                <w:highlight w:val="yellow"/>
              </w:rPr>
            </w:pPr>
            <w:r w:rsidRPr="00C0307E">
              <w:rPr>
                <w:rFonts w:ascii="Angsana New" w:hAnsi="Angsana New" w:cs="Angsana New"/>
                <w:sz w:val="24"/>
                <w:szCs w:val="24"/>
              </w:rPr>
              <w:t>(1,056,422.00)</w:t>
            </w:r>
          </w:p>
        </w:tc>
        <w:tc>
          <w:tcPr>
            <w:tcW w:w="90" w:type="dxa"/>
          </w:tcPr>
          <w:p w14:paraId="4504C8A5" w14:textId="77777777" w:rsidR="0094074D" w:rsidRPr="00B82A9F" w:rsidRDefault="0094074D" w:rsidP="0094074D">
            <w:pPr>
              <w:tabs>
                <w:tab w:val="left" w:pos="-8223"/>
                <w:tab w:val="left" w:pos="717"/>
                <w:tab w:val="left" w:pos="1156"/>
              </w:tabs>
              <w:ind w:left="-125" w:right="384"/>
              <w:jc w:val="both"/>
              <w:rPr>
                <w:rFonts w:ascii="Angsana New" w:hAnsi="Angsana New" w:cs="Angsana New"/>
                <w:sz w:val="24"/>
                <w:szCs w:val="24"/>
              </w:rPr>
            </w:pPr>
          </w:p>
        </w:tc>
        <w:tc>
          <w:tcPr>
            <w:tcW w:w="1530" w:type="dxa"/>
          </w:tcPr>
          <w:p w14:paraId="038E9962" w14:textId="77777777" w:rsidR="0094074D" w:rsidRPr="00B82A9F" w:rsidRDefault="0094074D" w:rsidP="0094074D">
            <w:pPr>
              <w:tabs>
                <w:tab w:val="left" w:pos="1288"/>
              </w:tabs>
              <w:ind w:right="220"/>
              <w:jc w:val="right"/>
              <w:rPr>
                <w:rFonts w:ascii="Angsana New" w:hAnsi="Angsana New" w:cs="Angsana New"/>
                <w:sz w:val="24"/>
                <w:szCs w:val="24"/>
              </w:rPr>
            </w:pPr>
          </w:p>
          <w:p w14:paraId="639231AA" w14:textId="109EE439" w:rsidR="0094074D" w:rsidRPr="00B82A9F" w:rsidRDefault="0094074D" w:rsidP="0094074D">
            <w:pPr>
              <w:tabs>
                <w:tab w:val="left" w:pos="1288"/>
              </w:tabs>
              <w:ind w:right="220"/>
              <w:jc w:val="right"/>
              <w:rPr>
                <w:rFonts w:ascii="Angsana New" w:hAnsi="Angsana New" w:cs="Angsana New"/>
                <w:sz w:val="24"/>
                <w:szCs w:val="24"/>
              </w:rPr>
            </w:pPr>
            <w:r w:rsidRPr="00B82A9F">
              <w:rPr>
                <w:rFonts w:ascii="Angsana New" w:hAnsi="Angsana New" w:cs="Angsana New"/>
                <w:sz w:val="24"/>
                <w:szCs w:val="24"/>
              </w:rPr>
              <w:t>2,003,591.00</w:t>
            </w:r>
          </w:p>
        </w:tc>
      </w:tr>
    </w:tbl>
    <w:p w14:paraId="2F96D765" w14:textId="77777777" w:rsidR="006C1232" w:rsidRDefault="006C1232"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02D7AB2B"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52F15EF1"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37B431C1"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008E28F4"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0853DFA5"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59C2C8AD"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39520672"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7064B6DC"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2FE9081A"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0B3BA628"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6B0C10E4"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5C1DFECB"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60E0E304"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647AE24D"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51F1CDFA"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43FE78DE"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1B00DEDF"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4F588505"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53A3B60A"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678C5F6C"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18C672FA" w14:textId="77777777" w:rsidR="00A163D4"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7341D0DF" w14:textId="77777777" w:rsidR="00A163D4" w:rsidRPr="00422000" w:rsidRDefault="00A163D4" w:rsidP="00CB53A2">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60D65BDA" w14:textId="5F1A4EA4" w:rsidR="00CE1BC7" w:rsidRPr="00F06E63" w:rsidRDefault="00F06E63" w:rsidP="00C64382">
      <w:pPr>
        <w:pStyle w:val="ListParagraph"/>
        <w:numPr>
          <w:ilvl w:val="0"/>
          <w:numId w:val="13"/>
        </w:numPr>
        <w:overflowPunct w:val="0"/>
        <w:autoSpaceDE w:val="0"/>
        <w:autoSpaceDN w:val="0"/>
        <w:adjustRightInd w:val="0"/>
        <w:ind w:left="990" w:hanging="540"/>
        <w:jc w:val="thaiDistribute"/>
        <w:rPr>
          <w:rFonts w:ascii="Angsana New" w:eastAsia="Times New Roman" w:hAnsi="Angsana New" w:cs="Angsana New"/>
          <w:sz w:val="30"/>
          <w:szCs w:val="30"/>
        </w:rPr>
      </w:pPr>
      <w:r w:rsidRPr="007F3CAB">
        <w:rPr>
          <w:rFonts w:ascii="Angsana New" w:eastAsia="Times New Roman" w:hAnsi="Angsana New" w:cs="Angsana New" w:hint="cs"/>
          <w:sz w:val="30"/>
          <w:szCs w:val="30"/>
          <w:cs/>
        </w:rPr>
        <w:t>หนี้สินที่เกิดจากกิจกรรมจัดหาเงิน</w:t>
      </w:r>
    </w:p>
    <w:p w14:paraId="4EAAD6D8" w14:textId="77777777" w:rsidR="00F06E63" w:rsidRPr="00534189" w:rsidRDefault="00F06E63" w:rsidP="00F06E63">
      <w:pPr>
        <w:pStyle w:val="ListParagraph"/>
        <w:overflowPunct w:val="0"/>
        <w:autoSpaceDE w:val="0"/>
        <w:autoSpaceDN w:val="0"/>
        <w:adjustRightInd w:val="0"/>
        <w:ind w:left="990"/>
        <w:jc w:val="thaiDistribute"/>
        <w:rPr>
          <w:rFonts w:ascii="Angsana New" w:eastAsia="Times New Roman" w:hAnsi="Angsana New" w:cs="Angsana New"/>
          <w:sz w:val="16"/>
          <w:szCs w:val="16"/>
        </w:rPr>
      </w:pPr>
    </w:p>
    <w:p w14:paraId="335BA288" w14:textId="525751DE" w:rsidR="00534189" w:rsidRDefault="00534189" w:rsidP="00534189">
      <w:pPr>
        <w:ind w:left="990" w:firstLine="720"/>
        <w:jc w:val="thaiDistribute"/>
        <w:rPr>
          <w:rFonts w:ascii="Angsana New" w:hAnsi="Angsana New" w:cs="Angsana New"/>
          <w:spacing w:val="-2"/>
          <w:sz w:val="30"/>
          <w:szCs w:val="30"/>
        </w:rPr>
      </w:pPr>
      <w:r w:rsidRPr="000A6877">
        <w:rPr>
          <w:rFonts w:ascii="Angsana New" w:hAnsi="Angsana New" w:cs="Angsana New"/>
          <w:spacing w:val="-2"/>
          <w:sz w:val="30"/>
          <w:szCs w:val="30"/>
          <w:cs/>
        </w:rPr>
        <w:t>การเปลี่ยนแปลงของหนี้สินที่เกิดจากกิจกรรมจัดหาเงินสำหรับ</w:t>
      </w:r>
      <w:r w:rsidRPr="000A6877">
        <w:rPr>
          <w:rFonts w:ascii="Angsana New" w:hAnsi="Angsana New" w:cs="Angsana New" w:hint="cs"/>
          <w:spacing w:val="-2"/>
          <w:sz w:val="30"/>
          <w:szCs w:val="30"/>
          <w:cs/>
        </w:rPr>
        <w:t>ปี</w:t>
      </w:r>
      <w:r w:rsidRPr="000A6877">
        <w:rPr>
          <w:rFonts w:ascii="Angsana New" w:hAnsi="Angsana New" w:cs="Angsana New"/>
          <w:spacing w:val="-2"/>
          <w:sz w:val="30"/>
          <w:szCs w:val="30"/>
          <w:cs/>
        </w:rPr>
        <w:t xml:space="preserve">สิ้นสุดวันที่ </w:t>
      </w:r>
      <w:r w:rsidRPr="000A6877">
        <w:rPr>
          <w:rFonts w:ascii="Angsana New" w:hAnsi="Angsana New" w:cs="Angsana New"/>
          <w:spacing w:val="-2"/>
          <w:sz w:val="30"/>
          <w:szCs w:val="30"/>
        </w:rPr>
        <w:t>31</w:t>
      </w:r>
      <w:r w:rsidRPr="000A6877">
        <w:rPr>
          <w:rFonts w:ascii="Angsana New" w:hAnsi="Angsana New" w:cs="Angsana New"/>
          <w:spacing w:val="-2"/>
          <w:sz w:val="30"/>
          <w:szCs w:val="30"/>
          <w:cs/>
        </w:rPr>
        <w:t xml:space="preserve"> </w:t>
      </w:r>
      <w:r w:rsidRPr="000A6877">
        <w:rPr>
          <w:rFonts w:ascii="Angsana New" w:hAnsi="Angsana New" w:cs="Angsana New" w:hint="cs"/>
          <w:spacing w:val="-2"/>
          <w:sz w:val="30"/>
          <w:szCs w:val="30"/>
          <w:cs/>
        </w:rPr>
        <w:t>ธันวาคม</w:t>
      </w:r>
      <w:r w:rsidRPr="000A6877">
        <w:rPr>
          <w:rFonts w:ascii="Angsana New" w:hAnsi="Angsana New" w:cs="Angsana New"/>
          <w:spacing w:val="-2"/>
          <w:sz w:val="30"/>
          <w:szCs w:val="30"/>
          <w:cs/>
        </w:rPr>
        <w:t xml:space="preserve"> </w:t>
      </w:r>
      <w:r w:rsidRPr="000A6877">
        <w:rPr>
          <w:rFonts w:ascii="Angsana New" w:hAnsi="Angsana New" w:cs="Angsana New"/>
          <w:spacing w:val="-2"/>
          <w:sz w:val="30"/>
          <w:szCs w:val="30"/>
        </w:rPr>
        <w:t>256</w:t>
      </w:r>
      <w:r w:rsidR="00B75BFF">
        <w:rPr>
          <w:rFonts w:ascii="Angsana New" w:hAnsi="Angsana New" w:cs="Angsana New"/>
          <w:spacing w:val="-2"/>
          <w:sz w:val="30"/>
          <w:szCs w:val="30"/>
        </w:rPr>
        <w:t>8</w:t>
      </w:r>
      <w:r w:rsidRPr="000A6877">
        <w:rPr>
          <w:rFonts w:ascii="Angsana New" w:hAnsi="Angsana New" w:cs="Angsana New" w:hint="cs"/>
          <w:spacing w:val="-2"/>
          <w:sz w:val="30"/>
          <w:szCs w:val="30"/>
          <w:cs/>
        </w:rPr>
        <w:t xml:space="preserve">และ </w:t>
      </w:r>
      <w:r w:rsidRPr="000A6877">
        <w:rPr>
          <w:rFonts w:ascii="Angsana New" w:hAnsi="Angsana New" w:cs="Angsana New"/>
          <w:spacing w:val="-2"/>
          <w:sz w:val="30"/>
          <w:szCs w:val="30"/>
        </w:rPr>
        <w:t>256</w:t>
      </w:r>
      <w:r w:rsidR="00530742">
        <w:rPr>
          <w:rFonts w:ascii="Angsana New" w:hAnsi="Angsana New" w:cs="Angsana New"/>
          <w:spacing w:val="-2"/>
          <w:sz w:val="30"/>
          <w:szCs w:val="30"/>
        </w:rPr>
        <w:t>7</w:t>
      </w:r>
      <w:r w:rsidRPr="000A6877">
        <w:rPr>
          <w:rFonts w:ascii="Angsana New" w:hAnsi="Angsana New" w:cs="Angsana New"/>
          <w:spacing w:val="-2"/>
          <w:sz w:val="30"/>
          <w:szCs w:val="30"/>
          <w:cs/>
        </w:rPr>
        <w:t xml:space="preserve"> มีดังนี้</w:t>
      </w:r>
      <w:r w:rsidRPr="000A6877">
        <w:rPr>
          <w:rFonts w:ascii="Angsana New" w:hAnsi="Angsana New" w:cs="Angsana New"/>
          <w:spacing w:val="-2"/>
          <w:sz w:val="30"/>
          <w:szCs w:val="30"/>
        </w:rPr>
        <w:t xml:space="preserve">  </w:t>
      </w:r>
    </w:p>
    <w:tbl>
      <w:tblPr>
        <w:tblW w:w="10389" w:type="dxa"/>
        <w:tblInd w:w="-360" w:type="dxa"/>
        <w:tblLayout w:type="fixed"/>
        <w:tblLook w:val="04A0" w:firstRow="1" w:lastRow="0" w:firstColumn="1" w:lastColumn="0" w:noHBand="0" w:noVBand="1"/>
      </w:tblPr>
      <w:tblGrid>
        <w:gridCol w:w="1882"/>
        <w:gridCol w:w="896"/>
        <w:gridCol w:w="1524"/>
        <w:gridCol w:w="1524"/>
        <w:gridCol w:w="1613"/>
        <w:gridCol w:w="1346"/>
        <w:gridCol w:w="1604"/>
      </w:tblGrid>
      <w:tr w:rsidR="0010561D" w:rsidRPr="0063151A" w14:paraId="3F1885EC" w14:textId="77777777" w:rsidTr="00A3021E">
        <w:trPr>
          <w:trHeight w:val="91"/>
        </w:trPr>
        <w:tc>
          <w:tcPr>
            <w:tcW w:w="1882" w:type="dxa"/>
          </w:tcPr>
          <w:p w14:paraId="43084850" w14:textId="77777777" w:rsidR="0010561D" w:rsidRPr="0063151A" w:rsidRDefault="0010561D">
            <w:pPr>
              <w:tabs>
                <w:tab w:val="center" w:pos="8000"/>
              </w:tabs>
              <w:jc w:val="right"/>
              <w:rPr>
                <w:rFonts w:ascii="Angsana New" w:eastAsia="Brush Script MT" w:hAnsi="Angsana New" w:cs="Angsana New"/>
                <w:snapToGrid w:val="0"/>
                <w:sz w:val="24"/>
                <w:szCs w:val="24"/>
                <w:lang w:eastAsia="th-TH"/>
              </w:rPr>
            </w:pPr>
          </w:p>
        </w:tc>
        <w:tc>
          <w:tcPr>
            <w:tcW w:w="896" w:type="dxa"/>
          </w:tcPr>
          <w:p w14:paraId="2FCAEA86" w14:textId="77777777" w:rsidR="0010561D" w:rsidRPr="0063151A" w:rsidRDefault="0010561D">
            <w:pPr>
              <w:tabs>
                <w:tab w:val="center" w:pos="8000"/>
              </w:tabs>
              <w:jc w:val="right"/>
              <w:rPr>
                <w:rFonts w:ascii="Angsana New" w:eastAsia="Brush Script MT" w:hAnsi="Angsana New" w:cs="Angsana New"/>
                <w:snapToGrid w:val="0"/>
                <w:sz w:val="24"/>
                <w:szCs w:val="24"/>
                <w:cs/>
                <w:lang w:eastAsia="th-TH"/>
              </w:rPr>
            </w:pPr>
          </w:p>
        </w:tc>
        <w:tc>
          <w:tcPr>
            <w:tcW w:w="1524" w:type="dxa"/>
          </w:tcPr>
          <w:p w14:paraId="1693D8C5" w14:textId="77777777" w:rsidR="0010561D" w:rsidRPr="0063151A" w:rsidRDefault="0010561D">
            <w:pPr>
              <w:tabs>
                <w:tab w:val="center" w:pos="8000"/>
              </w:tabs>
              <w:jc w:val="right"/>
              <w:rPr>
                <w:rFonts w:ascii="Angsana New" w:eastAsia="Brush Script MT" w:hAnsi="Angsana New" w:cs="Angsana New"/>
                <w:snapToGrid w:val="0"/>
                <w:sz w:val="24"/>
                <w:szCs w:val="24"/>
                <w:cs/>
                <w:lang w:eastAsia="th-TH"/>
              </w:rPr>
            </w:pPr>
          </w:p>
        </w:tc>
        <w:tc>
          <w:tcPr>
            <w:tcW w:w="1524" w:type="dxa"/>
          </w:tcPr>
          <w:p w14:paraId="40EFB8FC" w14:textId="77777777" w:rsidR="0010561D" w:rsidRPr="0063151A" w:rsidRDefault="0010561D">
            <w:pPr>
              <w:tabs>
                <w:tab w:val="center" w:pos="8000"/>
              </w:tabs>
              <w:jc w:val="right"/>
              <w:rPr>
                <w:rFonts w:ascii="Angsana New" w:eastAsia="Brush Script MT" w:hAnsi="Angsana New" w:cs="Angsana New"/>
                <w:snapToGrid w:val="0"/>
                <w:sz w:val="24"/>
                <w:szCs w:val="24"/>
                <w:cs/>
                <w:lang w:eastAsia="th-TH"/>
              </w:rPr>
            </w:pPr>
          </w:p>
        </w:tc>
        <w:tc>
          <w:tcPr>
            <w:tcW w:w="4562" w:type="dxa"/>
            <w:gridSpan w:val="3"/>
            <w:hideMark/>
          </w:tcPr>
          <w:p w14:paraId="479876F6" w14:textId="77777777" w:rsidR="0010561D" w:rsidRPr="0063151A" w:rsidRDefault="0010561D">
            <w:pPr>
              <w:tabs>
                <w:tab w:val="center" w:pos="8000"/>
              </w:tabs>
              <w:jc w:val="right"/>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 xml:space="preserve">(หน่วย </w:t>
            </w:r>
            <w:r w:rsidRPr="0063151A">
              <w:rPr>
                <w:rFonts w:ascii="Angsana New" w:eastAsia="Brush Script MT" w:hAnsi="Angsana New" w:cs="Angsana New"/>
                <w:snapToGrid w:val="0"/>
                <w:sz w:val="24"/>
                <w:szCs w:val="24"/>
                <w:lang w:eastAsia="th-TH"/>
              </w:rPr>
              <w:t xml:space="preserve">: </w:t>
            </w:r>
            <w:r w:rsidRPr="0063151A">
              <w:rPr>
                <w:rFonts w:ascii="Angsana New" w:eastAsia="Brush Script MT" w:hAnsi="Angsana New" w:cs="Angsana New"/>
                <w:snapToGrid w:val="0"/>
                <w:sz w:val="24"/>
                <w:szCs w:val="24"/>
                <w:cs/>
                <w:lang w:eastAsia="th-TH"/>
              </w:rPr>
              <w:t>บาท)</w:t>
            </w:r>
          </w:p>
        </w:tc>
      </w:tr>
      <w:tr w:rsidR="0010561D" w:rsidRPr="0063151A" w14:paraId="1C18A446" w14:textId="77777777" w:rsidTr="00A3021E">
        <w:trPr>
          <w:trHeight w:val="89"/>
        </w:trPr>
        <w:tc>
          <w:tcPr>
            <w:tcW w:w="2778" w:type="dxa"/>
            <w:gridSpan w:val="2"/>
          </w:tcPr>
          <w:p w14:paraId="2AD67E4F" w14:textId="77777777" w:rsidR="0010561D" w:rsidRPr="0063151A" w:rsidRDefault="0010561D">
            <w:pPr>
              <w:jc w:val="thaiDistribute"/>
              <w:rPr>
                <w:rFonts w:ascii="Angsana New" w:eastAsia="Brush Script MT" w:hAnsi="Angsana New" w:cs="Angsana New"/>
                <w:sz w:val="24"/>
                <w:szCs w:val="24"/>
                <w:cs/>
              </w:rPr>
            </w:pPr>
          </w:p>
        </w:tc>
        <w:tc>
          <w:tcPr>
            <w:tcW w:w="7611" w:type="dxa"/>
            <w:gridSpan w:val="5"/>
            <w:tcBorders>
              <w:bottom w:val="single" w:sz="4" w:space="0" w:color="auto"/>
            </w:tcBorders>
          </w:tcPr>
          <w:p w14:paraId="01B872CC" w14:textId="77777777" w:rsidR="0010561D" w:rsidRPr="0063151A" w:rsidRDefault="0010561D">
            <w:pPr>
              <w:tabs>
                <w:tab w:val="center" w:pos="8000"/>
              </w:tabs>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hint="cs"/>
                <w:snapToGrid w:val="0"/>
                <w:sz w:val="24"/>
                <w:szCs w:val="24"/>
                <w:cs/>
                <w:lang w:eastAsia="th-TH"/>
              </w:rPr>
              <w:t>งบการเงินรวม</w:t>
            </w:r>
          </w:p>
        </w:tc>
      </w:tr>
      <w:tr w:rsidR="0010561D" w:rsidRPr="0063151A" w14:paraId="56E1594B" w14:textId="77777777" w:rsidTr="00A3021E">
        <w:trPr>
          <w:trHeight w:val="91"/>
        </w:trPr>
        <w:tc>
          <w:tcPr>
            <w:tcW w:w="2778" w:type="dxa"/>
            <w:gridSpan w:val="2"/>
          </w:tcPr>
          <w:p w14:paraId="7862D2B1" w14:textId="77777777" w:rsidR="0010561D" w:rsidRPr="0063151A" w:rsidRDefault="0010561D">
            <w:pPr>
              <w:jc w:val="thaiDistribute"/>
              <w:rPr>
                <w:rFonts w:ascii="Angsana New" w:eastAsia="Brush Script MT" w:hAnsi="Angsana New" w:cs="Angsana New"/>
                <w:sz w:val="24"/>
                <w:szCs w:val="24"/>
              </w:rPr>
            </w:pPr>
          </w:p>
        </w:tc>
        <w:tc>
          <w:tcPr>
            <w:tcW w:w="1524" w:type="dxa"/>
            <w:vMerge w:val="restart"/>
            <w:tcBorders>
              <w:left w:val="nil"/>
              <w:right w:val="nil"/>
            </w:tcBorders>
            <w:vAlign w:val="bottom"/>
            <w:hideMark/>
          </w:tcPr>
          <w:p w14:paraId="0239C92A" w14:textId="77777777" w:rsidR="0010561D" w:rsidRPr="0063151A" w:rsidRDefault="0010561D">
            <w:pPr>
              <w:tabs>
                <w:tab w:val="center" w:pos="8000"/>
              </w:tabs>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hint="cs"/>
                <w:snapToGrid w:val="0"/>
                <w:sz w:val="24"/>
                <w:szCs w:val="24"/>
                <w:cs/>
                <w:lang w:eastAsia="th-TH"/>
              </w:rPr>
              <w:t>ณ วันที่</w:t>
            </w:r>
          </w:p>
          <w:p w14:paraId="7DE70348" w14:textId="1B22B4AC" w:rsidR="0010561D" w:rsidRPr="0063151A" w:rsidRDefault="0010561D">
            <w:pPr>
              <w:tabs>
                <w:tab w:val="center" w:pos="8000"/>
              </w:tabs>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snapToGrid w:val="0"/>
                <w:sz w:val="24"/>
                <w:szCs w:val="24"/>
                <w:lang w:eastAsia="th-TH"/>
              </w:rPr>
              <w:t>1</w:t>
            </w:r>
            <w:r w:rsidRPr="0063151A">
              <w:rPr>
                <w:rFonts w:ascii="Angsana New" w:eastAsia="Brush Script MT" w:hAnsi="Angsana New" w:cs="Angsana New"/>
                <w:snapToGrid w:val="0"/>
                <w:sz w:val="24"/>
                <w:szCs w:val="24"/>
                <w:cs/>
                <w:lang w:eastAsia="th-TH"/>
              </w:rPr>
              <w:t xml:space="preserve"> มกราคม </w:t>
            </w:r>
            <w:r w:rsidRPr="0063151A">
              <w:rPr>
                <w:rFonts w:ascii="Angsana New" w:eastAsia="Brush Script MT" w:hAnsi="Angsana New" w:cs="Angsana New"/>
                <w:snapToGrid w:val="0"/>
                <w:sz w:val="24"/>
                <w:szCs w:val="24"/>
                <w:lang w:eastAsia="th-TH"/>
              </w:rPr>
              <w:t>256</w:t>
            </w:r>
            <w:r w:rsidR="0094074D">
              <w:rPr>
                <w:rFonts w:ascii="Angsana New" w:eastAsia="Brush Script MT" w:hAnsi="Angsana New" w:cs="Angsana New"/>
                <w:snapToGrid w:val="0"/>
                <w:sz w:val="24"/>
                <w:szCs w:val="24"/>
                <w:lang w:eastAsia="th-TH"/>
              </w:rPr>
              <w:t>8</w:t>
            </w:r>
          </w:p>
        </w:tc>
        <w:tc>
          <w:tcPr>
            <w:tcW w:w="1524" w:type="dxa"/>
            <w:vAlign w:val="bottom"/>
          </w:tcPr>
          <w:p w14:paraId="2275D5C0" w14:textId="77777777" w:rsidR="0010561D" w:rsidRPr="0063151A" w:rsidRDefault="0010561D">
            <w:pPr>
              <w:tabs>
                <w:tab w:val="center" w:pos="8000"/>
              </w:tabs>
              <w:jc w:val="center"/>
              <w:rPr>
                <w:rFonts w:ascii="Angsana New" w:eastAsia="Brush Script MT" w:hAnsi="Angsana New" w:cs="Angsana New"/>
                <w:snapToGrid w:val="0"/>
                <w:sz w:val="24"/>
                <w:szCs w:val="24"/>
                <w:lang w:eastAsia="th-TH"/>
              </w:rPr>
            </w:pPr>
          </w:p>
        </w:tc>
        <w:tc>
          <w:tcPr>
            <w:tcW w:w="2959" w:type="dxa"/>
            <w:gridSpan w:val="2"/>
            <w:tcBorders>
              <w:left w:val="nil"/>
              <w:bottom w:val="single" w:sz="4" w:space="0" w:color="auto"/>
            </w:tcBorders>
            <w:vAlign w:val="bottom"/>
            <w:hideMark/>
          </w:tcPr>
          <w:p w14:paraId="1D95E338" w14:textId="77777777" w:rsidR="0010561D" w:rsidRPr="0063151A" w:rsidRDefault="0010561D">
            <w:pPr>
              <w:tabs>
                <w:tab w:val="center" w:pos="8000"/>
              </w:tabs>
              <w:ind w:right="-105" w:hanging="113"/>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รายการที่ไม่เป็นเงินสด</w:t>
            </w:r>
          </w:p>
        </w:tc>
        <w:tc>
          <w:tcPr>
            <w:tcW w:w="1602" w:type="dxa"/>
            <w:vAlign w:val="bottom"/>
          </w:tcPr>
          <w:p w14:paraId="1A3AA53A" w14:textId="77777777" w:rsidR="0010561D" w:rsidRPr="0063151A" w:rsidRDefault="0010561D">
            <w:pPr>
              <w:tabs>
                <w:tab w:val="center" w:pos="8000"/>
              </w:tabs>
              <w:ind w:right="-105" w:hanging="113"/>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hint="cs"/>
                <w:snapToGrid w:val="0"/>
                <w:sz w:val="24"/>
                <w:szCs w:val="24"/>
                <w:cs/>
                <w:lang w:eastAsia="th-TH"/>
              </w:rPr>
              <w:t xml:space="preserve">ณ วันที่ </w:t>
            </w:r>
          </w:p>
        </w:tc>
      </w:tr>
      <w:tr w:rsidR="0010561D" w:rsidRPr="0063151A" w14:paraId="1D53287B" w14:textId="77777777" w:rsidTr="00A3021E">
        <w:trPr>
          <w:trHeight w:val="49"/>
        </w:trPr>
        <w:tc>
          <w:tcPr>
            <w:tcW w:w="2778" w:type="dxa"/>
            <w:gridSpan w:val="2"/>
          </w:tcPr>
          <w:p w14:paraId="1E2B6711" w14:textId="77777777" w:rsidR="0010561D" w:rsidRPr="0063151A" w:rsidRDefault="0010561D">
            <w:pPr>
              <w:jc w:val="thaiDistribute"/>
              <w:rPr>
                <w:rFonts w:ascii="Angsana New" w:eastAsia="Brush Script MT" w:hAnsi="Angsana New" w:cs="Angsana New"/>
                <w:sz w:val="24"/>
                <w:szCs w:val="24"/>
              </w:rPr>
            </w:pPr>
          </w:p>
        </w:tc>
        <w:tc>
          <w:tcPr>
            <w:tcW w:w="1524" w:type="dxa"/>
            <w:vMerge/>
            <w:tcBorders>
              <w:left w:val="nil"/>
              <w:bottom w:val="single" w:sz="4" w:space="0" w:color="auto"/>
              <w:right w:val="nil"/>
            </w:tcBorders>
            <w:vAlign w:val="center"/>
            <w:hideMark/>
          </w:tcPr>
          <w:p w14:paraId="021DC255" w14:textId="77777777" w:rsidR="0010561D" w:rsidRPr="0063151A" w:rsidRDefault="0010561D">
            <w:pPr>
              <w:rPr>
                <w:rFonts w:ascii="Angsana New" w:eastAsia="Brush Script MT" w:hAnsi="Angsana New" w:cs="Angsana New"/>
                <w:snapToGrid w:val="0"/>
                <w:sz w:val="24"/>
                <w:szCs w:val="24"/>
                <w:lang w:eastAsia="th-TH"/>
              </w:rPr>
            </w:pPr>
          </w:p>
        </w:tc>
        <w:tc>
          <w:tcPr>
            <w:tcW w:w="1524" w:type="dxa"/>
            <w:tcBorders>
              <w:left w:val="nil"/>
              <w:bottom w:val="single" w:sz="4" w:space="0" w:color="auto"/>
              <w:right w:val="nil"/>
            </w:tcBorders>
            <w:vAlign w:val="bottom"/>
            <w:hideMark/>
          </w:tcPr>
          <w:p w14:paraId="4AB4F179" w14:textId="77777777" w:rsidR="0010561D" w:rsidRPr="0063151A" w:rsidRDefault="0010561D">
            <w:pPr>
              <w:jc w:val="center"/>
              <w:rPr>
                <w:rFonts w:ascii="Angsana New" w:eastAsia="Brush Script MT" w:hAnsi="Angsana New" w:cs="Angsana New"/>
                <w:sz w:val="24"/>
                <w:szCs w:val="24"/>
              </w:rPr>
            </w:pPr>
            <w:r w:rsidRPr="0063151A">
              <w:rPr>
                <w:rFonts w:ascii="Angsana New" w:eastAsia="Brush Script MT" w:hAnsi="Angsana New" w:cs="Angsana New"/>
                <w:sz w:val="24"/>
                <w:szCs w:val="24"/>
                <w:cs/>
              </w:rPr>
              <w:t>รายการเงินสด</w:t>
            </w:r>
          </w:p>
        </w:tc>
        <w:tc>
          <w:tcPr>
            <w:tcW w:w="1613" w:type="dxa"/>
            <w:tcBorders>
              <w:top w:val="single" w:sz="4" w:space="0" w:color="auto"/>
              <w:left w:val="nil"/>
              <w:bottom w:val="single" w:sz="4" w:space="0" w:color="auto"/>
              <w:right w:val="nil"/>
            </w:tcBorders>
            <w:vAlign w:val="bottom"/>
          </w:tcPr>
          <w:p w14:paraId="1AA08A73" w14:textId="77777777" w:rsidR="0010561D" w:rsidRPr="0063151A" w:rsidRDefault="0010561D">
            <w:pPr>
              <w:tabs>
                <w:tab w:val="center" w:pos="8000"/>
              </w:tabs>
              <w:ind w:left="-108" w:right="-111"/>
              <w:jc w:val="center"/>
              <w:rPr>
                <w:rFonts w:ascii="Angsana New" w:eastAsia="Brush Script MT" w:hAnsi="Angsana New" w:cs="Angsana New"/>
                <w:snapToGrid w:val="0"/>
                <w:color w:val="FF0000"/>
                <w:spacing w:val="-2"/>
                <w:sz w:val="24"/>
                <w:szCs w:val="24"/>
                <w:lang w:eastAsia="th-TH"/>
              </w:rPr>
            </w:pPr>
            <w:r w:rsidRPr="0063151A">
              <w:rPr>
                <w:rFonts w:ascii="Angsana New" w:eastAsia="Brush Script MT" w:hAnsi="Angsana New" w:cs="Angsana New"/>
                <w:snapToGrid w:val="0"/>
                <w:spacing w:val="-2"/>
                <w:sz w:val="24"/>
                <w:szCs w:val="24"/>
                <w:cs/>
                <w:lang w:eastAsia="th-TH"/>
              </w:rPr>
              <w:t>การเปลี่ยนแปลงอื่น</w:t>
            </w:r>
          </w:p>
        </w:tc>
        <w:tc>
          <w:tcPr>
            <w:tcW w:w="1346" w:type="dxa"/>
            <w:tcBorders>
              <w:top w:val="single" w:sz="4" w:space="0" w:color="auto"/>
              <w:left w:val="nil"/>
              <w:bottom w:val="single" w:sz="4" w:space="0" w:color="auto"/>
              <w:right w:val="nil"/>
            </w:tcBorders>
            <w:vAlign w:val="bottom"/>
          </w:tcPr>
          <w:p w14:paraId="1BEC1FF1" w14:textId="77777777" w:rsidR="0010561D" w:rsidRPr="0063151A" w:rsidRDefault="0010561D">
            <w:pPr>
              <w:tabs>
                <w:tab w:val="center" w:pos="8000"/>
              </w:tabs>
              <w:ind w:left="-131" w:right="-137" w:hanging="63"/>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snapToGrid w:val="0"/>
                <w:sz w:val="24"/>
                <w:szCs w:val="24"/>
                <w:cs/>
                <w:lang w:eastAsia="th-TH"/>
              </w:rPr>
              <w:t>ทำสัญญาเพิ่ม</w:t>
            </w:r>
          </w:p>
        </w:tc>
        <w:tc>
          <w:tcPr>
            <w:tcW w:w="1602" w:type="dxa"/>
            <w:tcBorders>
              <w:left w:val="nil"/>
              <w:bottom w:val="single" w:sz="4" w:space="0" w:color="auto"/>
              <w:right w:val="nil"/>
            </w:tcBorders>
            <w:vAlign w:val="bottom"/>
            <w:hideMark/>
          </w:tcPr>
          <w:p w14:paraId="4C9222F0" w14:textId="69E599C6" w:rsidR="0010561D" w:rsidRPr="0063151A" w:rsidRDefault="0010561D">
            <w:pPr>
              <w:tabs>
                <w:tab w:val="center" w:pos="8000"/>
              </w:tabs>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lang w:eastAsia="th-TH"/>
              </w:rPr>
              <w:t xml:space="preserve">31 </w:t>
            </w:r>
            <w:r w:rsidRPr="0063151A">
              <w:rPr>
                <w:rFonts w:ascii="Angsana New" w:eastAsia="Brush Script MT" w:hAnsi="Angsana New" w:cs="Angsana New"/>
                <w:snapToGrid w:val="0"/>
                <w:sz w:val="24"/>
                <w:szCs w:val="24"/>
                <w:cs/>
                <w:lang w:eastAsia="th-TH"/>
              </w:rPr>
              <w:t xml:space="preserve">ธันวาคม </w:t>
            </w:r>
            <w:r w:rsidRPr="0063151A">
              <w:rPr>
                <w:rFonts w:ascii="Angsana New" w:eastAsia="Brush Script MT" w:hAnsi="Angsana New" w:cs="Angsana New"/>
                <w:snapToGrid w:val="0"/>
                <w:sz w:val="24"/>
                <w:szCs w:val="24"/>
                <w:lang w:eastAsia="th-TH"/>
              </w:rPr>
              <w:t>256</w:t>
            </w:r>
            <w:r w:rsidR="0094074D">
              <w:rPr>
                <w:rFonts w:ascii="Angsana New" w:eastAsia="Brush Script MT" w:hAnsi="Angsana New" w:cs="Angsana New"/>
                <w:snapToGrid w:val="0"/>
                <w:sz w:val="24"/>
                <w:szCs w:val="24"/>
                <w:lang w:eastAsia="th-TH"/>
              </w:rPr>
              <w:t>8</w:t>
            </w:r>
          </w:p>
        </w:tc>
      </w:tr>
      <w:tr w:rsidR="00D010E6" w:rsidRPr="0063151A" w14:paraId="57E3CDFD" w14:textId="77777777" w:rsidTr="00A3021E">
        <w:trPr>
          <w:trHeight w:val="17"/>
        </w:trPr>
        <w:tc>
          <w:tcPr>
            <w:tcW w:w="2778" w:type="dxa"/>
            <w:gridSpan w:val="2"/>
          </w:tcPr>
          <w:p w14:paraId="06A261C1" w14:textId="77777777" w:rsidR="00355FC4" w:rsidRDefault="00355FC4">
            <w:pPr>
              <w:tabs>
                <w:tab w:val="center" w:pos="8000"/>
              </w:tabs>
              <w:spacing w:line="320" w:lineRule="exact"/>
              <w:ind w:right="-108"/>
              <w:jc w:val="both"/>
              <w:rPr>
                <w:rFonts w:ascii="Angsana New" w:hAnsi="Angsana New" w:cs="Angsana New"/>
                <w:sz w:val="24"/>
                <w:szCs w:val="24"/>
              </w:rPr>
            </w:pPr>
            <w:r>
              <w:rPr>
                <w:rFonts w:ascii="Angsana New" w:hAnsi="Angsana New" w:cs="Angsana New" w:hint="cs"/>
                <w:sz w:val="24"/>
                <w:szCs w:val="24"/>
                <w:cs/>
              </w:rPr>
              <w:t>ค่าธรรมเนียม</w:t>
            </w:r>
            <w:r w:rsidR="009701AB" w:rsidRPr="009701AB">
              <w:rPr>
                <w:rFonts w:ascii="Angsana New" w:hAnsi="Angsana New" w:cs="Angsana New"/>
                <w:sz w:val="24"/>
                <w:szCs w:val="24"/>
                <w:cs/>
              </w:rPr>
              <w:t>เงินกู้ยืมระยะยาว</w:t>
            </w:r>
            <w:r>
              <w:rPr>
                <w:rFonts w:ascii="Angsana New" w:hAnsi="Angsana New" w:cs="Angsana New" w:hint="cs"/>
                <w:sz w:val="24"/>
                <w:szCs w:val="24"/>
                <w:cs/>
              </w:rPr>
              <w:t xml:space="preserve">  </w:t>
            </w:r>
          </w:p>
          <w:p w14:paraId="6DE5C22F" w14:textId="4BDA0944" w:rsidR="00D010E6" w:rsidRPr="0063151A" w:rsidRDefault="009701AB" w:rsidP="00355FC4">
            <w:pPr>
              <w:tabs>
                <w:tab w:val="center" w:pos="8000"/>
              </w:tabs>
              <w:spacing w:line="320" w:lineRule="exact"/>
              <w:ind w:left="250" w:right="-108"/>
              <w:jc w:val="both"/>
              <w:rPr>
                <w:rFonts w:ascii="Angsana New" w:hAnsi="Angsana New" w:cs="Angsana New"/>
                <w:sz w:val="24"/>
                <w:szCs w:val="24"/>
                <w:cs/>
              </w:rPr>
            </w:pPr>
            <w:r w:rsidRPr="009701AB">
              <w:rPr>
                <w:rFonts w:ascii="Angsana New" w:hAnsi="Angsana New" w:cs="Angsana New"/>
                <w:sz w:val="24"/>
                <w:szCs w:val="24"/>
                <w:cs/>
              </w:rPr>
              <w:t>จากสถาบันการเงิน</w:t>
            </w:r>
          </w:p>
        </w:tc>
        <w:tc>
          <w:tcPr>
            <w:tcW w:w="1524" w:type="dxa"/>
            <w:vAlign w:val="bottom"/>
          </w:tcPr>
          <w:p w14:paraId="22577159" w14:textId="450DD033" w:rsidR="00D010E6" w:rsidRPr="00873216" w:rsidRDefault="009701AB" w:rsidP="009701AB">
            <w:pPr>
              <w:ind w:right="-110"/>
              <w:jc w:val="center"/>
              <w:rPr>
                <w:rFonts w:ascii="Angsana New" w:hAnsi="Angsana New" w:cs="Angsana New"/>
                <w:sz w:val="24"/>
                <w:szCs w:val="24"/>
              </w:rPr>
            </w:pPr>
            <w:r>
              <w:rPr>
                <w:rFonts w:ascii="Angsana New" w:hAnsi="Angsana New" w:cs="Angsana New"/>
                <w:sz w:val="24"/>
                <w:szCs w:val="24"/>
              </w:rPr>
              <w:t>-</w:t>
            </w:r>
          </w:p>
        </w:tc>
        <w:tc>
          <w:tcPr>
            <w:tcW w:w="1524" w:type="dxa"/>
            <w:vAlign w:val="bottom"/>
          </w:tcPr>
          <w:p w14:paraId="0FA428F2" w14:textId="4EAC36F0" w:rsidR="00D010E6" w:rsidRPr="005513AB" w:rsidRDefault="00B46DB4">
            <w:pPr>
              <w:tabs>
                <w:tab w:val="decimal" w:pos="915"/>
              </w:tabs>
              <w:jc w:val="thaiDistribute"/>
              <w:rPr>
                <w:rFonts w:ascii="Angsana New" w:hAnsi="Angsana New" w:cs="Angsana New"/>
                <w:sz w:val="24"/>
                <w:szCs w:val="24"/>
              </w:rPr>
            </w:pPr>
            <w:r w:rsidRPr="00B46DB4">
              <w:rPr>
                <w:rFonts w:ascii="Angsana New" w:hAnsi="Angsana New" w:cs="Angsana New"/>
                <w:sz w:val="24"/>
                <w:szCs w:val="24"/>
              </w:rPr>
              <w:t xml:space="preserve">      (4,100,000.00</w:t>
            </w:r>
            <w:r>
              <w:rPr>
                <w:rFonts w:ascii="Angsana New" w:hAnsi="Angsana New" w:cs="Angsana New" w:hint="cs"/>
                <w:sz w:val="24"/>
                <w:szCs w:val="24"/>
                <w:cs/>
              </w:rPr>
              <w:t>)</w:t>
            </w:r>
          </w:p>
        </w:tc>
        <w:tc>
          <w:tcPr>
            <w:tcW w:w="1613" w:type="dxa"/>
            <w:vAlign w:val="bottom"/>
          </w:tcPr>
          <w:p w14:paraId="27C37593" w14:textId="2121AC55" w:rsidR="00D010E6" w:rsidRPr="00F21EC7" w:rsidRDefault="00B46DB4">
            <w:pPr>
              <w:tabs>
                <w:tab w:val="decimal" w:pos="748"/>
              </w:tabs>
              <w:jc w:val="center"/>
              <w:rPr>
                <w:rFonts w:ascii="Angsana New" w:hAnsi="Angsana New" w:cs="Angsana New"/>
                <w:sz w:val="24"/>
                <w:szCs w:val="24"/>
              </w:rPr>
            </w:pPr>
            <w:r w:rsidRPr="00B46DB4">
              <w:rPr>
                <w:rFonts w:ascii="Angsana New" w:hAnsi="Angsana New" w:cs="Angsana New"/>
                <w:sz w:val="24"/>
                <w:szCs w:val="24"/>
                <w:cs/>
              </w:rPr>
              <w:t>4</w:t>
            </w:r>
            <w:r w:rsidRPr="00B46DB4">
              <w:rPr>
                <w:rFonts w:ascii="Angsana New" w:hAnsi="Angsana New" w:cs="Angsana New"/>
                <w:sz w:val="24"/>
                <w:szCs w:val="24"/>
              </w:rPr>
              <w:t>,</w:t>
            </w:r>
            <w:r w:rsidRPr="00B46DB4">
              <w:rPr>
                <w:rFonts w:ascii="Angsana New" w:hAnsi="Angsana New" w:cs="Angsana New"/>
                <w:sz w:val="24"/>
                <w:szCs w:val="24"/>
                <w:cs/>
              </w:rPr>
              <w:t>100</w:t>
            </w:r>
            <w:r w:rsidRPr="00B46DB4">
              <w:rPr>
                <w:rFonts w:ascii="Angsana New" w:hAnsi="Angsana New" w:cs="Angsana New"/>
                <w:sz w:val="24"/>
                <w:szCs w:val="24"/>
              </w:rPr>
              <w:t>,</w:t>
            </w:r>
            <w:r w:rsidRPr="00B46DB4">
              <w:rPr>
                <w:rFonts w:ascii="Angsana New" w:hAnsi="Angsana New" w:cs="Angsana New"/>
                <w:sz w:val="24"/>
                <w:szCs w:val="24"/>
                <w:cs/>
              </w:rPr>
              <w:t>000.00</w:t>
            </w:r>
          </w:p>
        </w:tc>
        <w:tc>
          <w:tcPr>
            <w:tcW w:w="1346" w:type="dxa"/>
            <w:tcBorders>
              <w:top w:val="single" w:sz="4" w:space="0" w:color="auto"/>
            </w:tcBorders>
            <w:vAlign w:val="bottom"/>
          </w:tcPr>
          <w:p w14:paraId="108261F2" w14:textId="1DD25A12" w:rsidR="00D010E6" w:rsidRPr="00390327" w:rsidRDefault="00B46DB4" w:rsidP="00B66EB1">
            <w:pPr>
              <w:jc w:val="center"/>
              <w:rPr>
                <w:rFonts w:ascii="Angsana New" w:eastAsia="Brush Script MT" w:hAnsi="Angsana New" w:cs="Angsana New"/>
                <w:sz w:val="24"/>
                <w:szCs w:val="24"/>
              </w:rPr>
            </w:pPr>
            <w:r>
              <w:rPr>
                <w:rFonts w:ascii="Angsana New" w:eastAsia="Brush Script MT" w:hAnsi="Angsana New" w:cs="Angsana New"/>
                <w:sz w:val="24"/>
                <w:szCs w:val="24"/>
              </w:rPr>
              <w:t>-</w:t>
            </w:r>
          </w:p>
        </w:tc>
        <w:tc>
          <w:tcPr>
            <w:tcW w:w="1602" w:type="dxa"/>
            <w:tcBorders>
              <w:left w:val="nil"/>
            </w:tcBorders>
            <w:vAlign w:val="bottom"/>
          </w:tcPr>
          <w:p w14:paraId="74F436B6" w14:textId="29D63982" w:rsidR="00D010E6" w:rsidRPr="009E4E66" w:rsidRDefault="00B46DB4" w:rsidP="00B46DB4">
            <w:pPr>
              <w:ind w:right="-110"/>
              <w:jc w:val="center"/>
              <w:rPr>
                <w:rFonts w:ascii="Angsana New" w:hAnsi="Angsana New" w:cs="Angsana New"/>
                <w:sz w:val="24"/>
                <w:szCs w:val="24"/>
              </w:rPr>
            </w:pPr>
            <w:r w:rsidRPr="00B46DB4">
              <w:rPr>
                <w:rFonts w:ascii="Angsana New" w:eastAsia="Brush Script MT" w:hAnsi="Angsana New" w:cs="Angsana New"/>
                <w:sz w:val="24"/>
                <w:szCs w:val="24"/>
              </w:rPr>
              <w:t>-</w:t>
            </w:r>
          </w:p>
        </w:tc>
      </w:tr>
      <w:tr w:rsidR="0010561D" w:rsidRPr="0063151A" w14:paraId="5165130E" w14:textId="77777777" w:rsidTr="00A3021E">
        <w:trPr>
          <w:trHeight w:val="17"/>
        </w:trPr>
        <w:tc>
          <w:tcPr>
            <w:tcW w:w="2778" w:type="dxa"/>
            <w:gridSpan w:val="2"/>
          </w:tcPr>
          <w:p w14:paraId="4DFEF170" w14:textId="0758F118" w:rsidR="0010561D" w:rsidRPr="0063151A" w:rsidRDefault="00FE1088">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z w:val="24"/>
                <w:szCs w:val="24"/>
                <w:cs/>
              </w:rPr>
              <w:t>เจ้าหนี้ค่าสินทรัพย์</w:t>
            </w:r>
          </w:p>
        </w:tc>
        <w:tc>
          <w:tcPr>
            <w:tcW w:w="1524" w:type="dxa"/>
          </w:tcPr>
          <w:p w14:paraId="488132AC" w14:textId="6250ADC6" w:rsidR="0010561D" w:rsidRPr="0094074D" w:rsidRDefault="002C192D">
            <w:pPr>
              <w:tabs>
                <w:tab w:val="decimal" w:pos="914"/>
              </w:tabs>
              <w:jc w:val="thaiDistribute"/>
              <w:rPr>
                <w:rFonts w:ascii="Angsana New" w:eastAsia="Brush Script MT" w:hAnsi="Angsana New" w:cs="Angsana New"/>
                <w:sz w:val="24"/>
                <w:szCs w:val="24"/>
                <w:highlight w:val="yellow"/>
              </w:rPr>
            </w:pPr>
            <w:r w:rsidRPr="00873216">
              <w:rPr>
                <w:rFonts w:ascii="Angsana New" w:hAnsi="Angsana New" w:cs="Angsana New"/>
                <w:sz w:val="24"/>
                <w:szCs w:val="24"/>
              </w:rPr>
              <w:t>884,538.98</w:t>
            </w:r>
          </w:p>
        </w:tc>
        <w:tc>
          <w:tcPr>
            <w:tcW w:w="1524" w:type="dxa"/>
          </w:tcPr>
          <w:p w14:paraId="1F81DA49" w14:textId="5D616CB3" w:rsidR="0010561D" w:rsidRPr="0094074D" w:rsidRDefault="005513AB">
            <w:pPr>
              <w:tabs>
                <w:tab w:val="decimal" w:pos="915"/>
              </w:tabs>
              <w:jc w:val="thaiDistribute"/>
              <w:rPr>
                <w:rFonts w:ascii="Angsana New" w:eastAsia="Brush Script MT" w:hAnsi="Angsana New" w:cs="Angsana New"/>
                <w:sz w:val="24"/>
                <w:szCs w:val="24"/>
                <w:highlight w:val="yellow"/>
              </w:rPr>
            </w:pPr>
            <w:r w:rsidRPr="005513AB">
              <w:rPr>
                <w:rFonts w:ascii="Angsana New" w:hAnsi="Angsana New" w:cs="Angsana New"/>
                <w:sz w:val="24"/>
                <w:szCs w:val="24"/>
              </w:rPr>
              <w:t>(</w:t>
            </w:r>
            <w:r w:rsidR="001818D5" w:rsidRPr="001818D5">
              <w:rPr>
                <w:rFonts w:ascii="Angsana New" w:hAnsi="Angsana New" w:cs="Angsana New"/>
                <w:sz w:val="24"/>
                <w:szCs w:val="24"/>
              </w:rPr>
              <w:t>884,538.98</w:t>
            </w:r>
            <w:r w:rsidRPr="005513AB">
              <w:rPr>
                <w:rFonts w:ascii="Angsana New" w:hAnsi="Angsana New" w:cs="Angsana New"/>
                <w:sz w:val="24"/>
                <w:szCs w:val="24"/>
              </w:rPr>
              <w:t>)</w:t>
            </w:r>
          </w:p>
        </w:tc>
        <w:tc>
          <w:tcPr>
            <w:tcW w:w="1613" w:type="dxa"/>
          </w:tcPr>
          <w:p w14:paraId="539FE847" w14:textId="188F0E4B" w:rsidR="0010561D" w:rsidRPr="00F76A49" w:rsidRDefault="00CA5295">
            <w:pPr>
              <w:tabs>
                <w:tab w:val="decimal" w:pos="748"/>
              </w:tabs>
              <w:jc w:val="center"/>
              <w:rPr>
                <w:rFonts w:ascii="Angsana New" w:eastAsia="Brush Script MT" w:hAnsi="Angsana New" w:cs="Angsana New"/>
                <w:sz w:val="24"/>
                <w:szCs w:val="24"/>
                <w:cs/>
              </w:rPr>
            </w:pPr>
            <w:r w:rsidRPr="00CA5295">
              <w:rPr>
                <w:rFonts w:ascii="Angsana New" w:hAnsi="Angsana New" w:cs="Angsana New"/>
                <w:sz w:val="24"/>
                <w:szCs w:val="24"/>
              </w:rPr>
              <w:t>24,590,533.96</w:t>
            </w:r>
          </w:p>
        </w:tc>
        <w:tc>
          <w:tcPr>
            <w:tcW w:w="1346" w:type="dxa"/>
            <w:vAlign w:val="bottom"/>
          </w:tcPr>
          <w:p w14:paraId="389EC9C1" w14:textId="7991669D" w:rsidR="0010561D" w:rsidRPr="00F76A49" w:rsidRDefault="00B66EB1" w:rsidP="00B66EB1">
            <w:pPr>
              <w:jc w:val="center"/>
              <w:rPr>
                <w:rFonts w:ascii="Angsana New" w:eastAsia="Brush Script MT" w:hAnsi="Angsana New" w:cs="Angsana New"/>
                <w:sz w:val="24"/>
                <w:szCs w:val="24"/>
                <w:cs/>
              </w:rPr>
            </w:pPr>
            <w:r w:rsidRPr="00F76A49">
              <w:rPr>
                <w:rFonts w:ascii="Angsana New" w:eastAsia="Brush Script MT" w:hAnsi="Angsana New" w:cs="Angsana New"/>
                <w:sz w:val="24"/>
                <w:szCs w:val="24"/>
              </w:rPr>
              <w:t>-</w:t>
            </w:r>
          </w:p>
        </w:tc>
        <w:tc>
          <w:tcPr>
            <w:tcW w:w="1602" w:type="dxa"/>
          </w:tcPr>
          <w:p w14:paraId="3EAEC269" w14:textId="5751705C" w:rsidR="0010561D" w:rsidRPr="00F76A49" w:rsidRDefault="009E4E66">
            <w:pPr>
              <w:tabs>
                <w:tab w:val="decimal" w:pos="771"/>
              </w:tabs>
              <w:ind w:right="69"/>
              <w:jc w:val="right"/>
              <w:rPr>
                <w:rFonts w:ascii="Angsana New" w:eastAsia="Brush Script MT" w:hAnsi="Angsana New" w:cs="Angsana New"/>
                <w:sz w:val="24"/>
                <w:szCs w:val="24"/>
              </w:rPr>
            </w:pPr>
            <w:r w:rsidRPr="00F76A49">
              <w:rPr>
                <w:rFonts w:ascii="Angsana New" w:hAnsi="Angsana New" w:cs="Angsana New"/>
                <w:sz w:val="24"/>
                <w:szCs w:val="24"/>
              </w:rPr>
              <w:t>24,</w:t>
            </w:r>
            <w:r w:rsidR="00B44DD7" w:rsidRPr="00F76A49">
              <w:rPr>
                <w:rFonts w:ascii="Angsana New" w:hAnsi="Angsana New" w:cs="Angsana New"/>
                <w:sz w:val="24"/>
                <w:szCs w:val="24"/>
              </w:rPr>
              <w:t>590,533</w:t>
            </w:r>
            <w:r w:rsidR="00FB5EC9" w:rsidRPr="00F76A49">
              <w:rPr>
                <w:rFonts w:ascii="Angsana New" w:hAnsi="Angsana New" w:cs="Angsana New"/>
                <w:sz w:val="24"/>
                <w:szCs w:val="24"/>
              </w:rPr>
              <w:t>.96</w:t>
            </w:r>
          </w:p>
        </w:tc>
      </w:tr>
      <w:tr w:rsidR="0010561D" w:rsidRPr="0063151A" w14:paraId="19545CFB" w14:textId="77777777" w:rsidTr="00A3021E">
        <w:trPr>
          <w:trHeight w:val="17"/>
        </w:trPr>
        <w:tc>
          <w:tcPr>
            <w:tcW w:w="2778" w:type="dxa"/>
            <w:gridSpan w:val="2"/>
          </w:tcPr>
          <w:p w14:paraId="71F240D4" w14:textId="7A25DEBC" w:rsidR="0010561D" w:rsidRPr="0063151A" w:rsidRDefault="00FE1088">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pacing w:val="-2"/>
                <w:sz w:val="24"/>
                <w:szCs w:val="24"/>
                <w:cs/>
              </w:rPr>
              <w:t>เงินกู้ยืมระยะสั้นจากกิจการที่เกี่ยวข้องกัน</w:t>
            </w:r>
          </w:p>
        </w:tc>
        <w:tc>
          <w:tcPr>
            <w:tcW w:w="1524" w:type="dxa"/>
          </w:tcPr>
          <w:p w14:paraId="75AE0238" w14:textId="2087B96B" w:rsidR="0010561D" w:rsidRPr="0094074D" w:rsidRDefault="002C192D">
            <w:pPr>
              <w:tabs>
                <w:tab w:val="decimal" w:pos="914"/>
              </w:tabs>
              <w:jc w:val="thaiDistribute"/>
              <w:rPr>
                <w:rFonts w:ascii="Angsana New" w:eastAsia="Brush Script MT" w:hAnsi="Angsana New" w:cs="Angsana New"/>
                <w:sz w:val="24"/>
                <w:szCs w:val="24"/>
                <w:highlight w:val="yellow"/>
              </w:rPr>
            </w:pPr>
            <w:r w:rsidRPr="002A3838">
              <w:rPr>
                <w:rFonts w:ascii="Angsana New" w:hAnsi="Angsana New" w:cs="Angsana New"/>
                <w:sz w:val="24"/>
                <w:szCs w:val="24"/>
              </w:rPr>
              <w:t>1,228,620.46</w:t>
            </w:r>
          </w:p>
        </w:tc>
        <w:tc>
          <w:tcPr>
            <w:tcW w:w="1524" w:type="dxa"/>
          </w:tcPr>
          <w:p w14:paraId="2F980C44" w14:textId="07D04E83" w:rsidR="0010561D" w:rsidRPr="0094074D" w:rsidRDefault="005513AB">
            <w:pPr>
              <w:tabs>
                <w:tab w:val="decimal" w:pos="915"/>
              </w:tabs>
              <w:jc w:val="thaiDistribute"/>
              <w:rPr>
                <w:rFonts w:ascii="Angsana New" w:eastAsia="Brush Script MT" w:hAnsi="Angsana New" w:cs="Angsana New"/>
                <w:sz w:val="24"/>
                <w:szCs w:val="24"/>
                <w:highlight w:val="yellow"/>
              </w:rPr>
            </w:pPr>
            <w:r w:rsidRPr="005513AB">
              <w:rPr>
                <w:rFonts w:ascii="Angsana New" w:hAnsi="Angsana New" w:cs="Angsana New"/>
                <w:sz w:val="24"/>
                <w:szCs w:val="24"/>
              </w:rPr>
              <w:t>(1,228,620.46)</w:t>
            </w:r>
          </w:p>
        </w:tc>
        <w:tc>
          <w:tcPr>
            <w:tcW w:w="1613" w:type="dxa"/>
          </w:tcPr>
          <w:p w14:paraId="771B5229" w14:textId="2E909A2F" w:rsidR="0010561D" w:rsidRPr="00F76A49" w:rsidRDefault="004F278D" w:rsidP="008351B4">
            <w:pPr>
              <w:jc w:val="center"/>
              <w:rPr>
                <w:rFonts w:ascii="Angsana New" w:eastAsia="Brush Script MT" w:hAnsi="Angsana New" w:cs="Angsana New"/>
                <w:sz w:val="24"/>
                <w:szCs w:val="24"/>
                <w:cs/>
              </w:rPr>
            </w:pPr>
            <w:r w:rsidRPr="00F76A49">
              <w:rPr>
                <w:rFonts w:ascii="Angsana New" w:eastAsia="Brush Script MT" w:hAnsi="Angsana New" w:cs="Angsana New"/>
                <w:sz w:val="24"/>
                <w:szCs w:val="24"/>
              </w:rPr>
              <w:t>-</w:t>
            </w:r>
          </w:p>
        </w:tc>
        <w:tc>
          <w:tcPr>
            <w:tcW w:w="1346" w:type="dxa"/>
            <w:vAlign w:val="bottom"/>
          </w:tcPr>
          <w:p w14:paraId="6E2BD758" w14:textId="5A1A9FE0" w:rsidR="0010561D" w:rsidRPr="00F76A49" w:rsidRDefault="00B66EB1" w:rsidP="00B66EB1">
            <w:pPr>
              <w:jc w:val="center"/>
              <w:rPr>
                <w:rFonts w:ascii="Angsana New" w:eastAsia="Brush Script MT" w:hAnsi="Angsana New" w:cs="Angsana New"/>
                <w:sz w:val="24"/>
                <w:szCs w:val="24"/>
                <w:cs/>
              </w:rPr>
            </w:pPr>
            <w:r w:rsidRPr="00F76A49">
              <w:rPr>
                <w:rFonts w:ascii="Angsana New" w:eastAsia="Brush Script MT" w:hAnsi="Angsana New" w:cs="Angsana New"/>
                <w:sz w:val="24"/>
                <w:szCs w:val="24"/>
              </w:rPr>
              <w:t>-</w:t>
            </w:r>
          </w:p>
        </w:tc>
        <w:tc>
          <w:tcPr>
            <w:tcW w:w="1602" w:type="dxa"/>
          </w:tcPr>
          <w:p w14:paraId="22F12CE7" w14:textId="321777CC" w:rsidR="0010561D" w:rsidRPr="00F76A49" w:rsidRDefault="00502584" w:rsidP="00502584">
            <w:pPr>
              <w:ind w:right="-110"/>
              <w:jc w:val="center"/>
              <w:rPr>
                <w:rFonts w:ascii="Angsana New" w:eastAsia="Brush Script MT" w:hAnsi="Angsana New" w:cs="Angsana New"/>
                <w:sz w:val="24"/>
                <w:szCs w:val="24"/>
              </w:rPr>
            </w:pPr>
            <w:r w:rsidRPr="00F76A49">
              <w:rPr>
                <w:rFonts w:ascii="Angsana New" w:eastAsia="Brush Script MT" w:hAnsi="Angsana New" w:cs="Angsana New"/>
                <w:sz w:val="24"/>
                <w:szCs w:val="24"/>
              </w:rPr>
              <w:t>-</w:t>
            </w:r>
          </w:p>
        </w:tc>
      </w:tr>
      <w:tr w:rsidR="00270EBF" w:rsidRPr="0063151A" w14:paraId="67B30B24" w14:textId="77777777" w:rsidTr="00A3021E">
        <w:trPr>
          <w:trHeight w:val="17"/>
        </w:trPr>
        <w:tc>
          <w:tcPr>
            <w:tcW w:w="2778" w:type="dxa"/>
            <w:gridSpan w:val="2"/>
          </w:tcPr>
          <w:p w14:paraId="256D1F6C" w14:textId="158E9B0B" w:rsidR="00270EBF" w:rsidRPr="0063151A" w:rsidRDefault="00FE1088">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z w:val="24"/>
                <w:szCs w:val="24"/>
                <w:cs/>
              </w:rPr>
              <w:t>หนี้สินตามสัญญาเช่า</w:t>
            </w:r>
          </w:p>
        </w:tc>
        <w:tc>
          <w:tcPr>
            <w:tcW w:w="1524" w:type="dxa"/>
          </w:tcPr>
          <w:p w14:paraId="665B46D4" w14:textId="7EEDC59C" w:rsidR="00270EBF" w:rsidRPr="0094074D" w:rsidRDefault="00390327">
            <w:pPr>
              <w:tabs>
                <w:tab w:val="decimal" w:pos="914"/>
              </w:tabs>
              <w:jc w:val="thaiDistribute"/>
              <w:rPr>
                <w:rFonts w:ascii="Angsana New" w:eastAsia="Brush Script MT" w:hAnsi="Angsana New" w:cs="Angsana New"/>
                <w:sz w:val="24"/>
                <w:szCs w:val="24"/>
                <w:highlight w:val="yellow"/>
              </w:rPr>
            </w:pPr>
            <w:r w:rsidRPr="00AC00E3">
              <w:rPr>
                <w:rFonts w:ascii="Angsana New" w:hAnsi="Angsana New" w:cs="Angsana New"/>
                <w:sz w:val="24"/>
                <w:szCs w:val="24"/>
              </w:rPr>
              <w:t>52,038,101.41</w:t>
            </w:r>
          </w:p>
        </w:tc>
        <w:tc>
          <w:tcPr>
            <w:tcW w:w="1524" w:type="dxa"/>
          </w:tcPr>
          <w:p w14:paraId="56B90FA0" w14:textId="4C4E9557" w:rsidR="00270EBF" w:rsidRPr="0094074D" w:rsidRDefault="005513AB">
            <w:pPr>
              <w:tabs>
                <w:tab w:val="decimal" w:pos="915"/>
              </w:tabs>
              <w:jc w:val="thaiDistribute"/>
              <w:rPr>
                <w:rFonts w:ascii="Angsana New" w:eastAsia="Brush Script MT" w:hAnsi="Angsana New" w:cs="Angsana New"/>
                <w:sz w:val="24"/>
                <w:szCs w:val="24"/>
                <w:highlight w:val="yellow"/>
              </w:rPr>
            </w:pPr>
            <w:r w:rsidRPr="005513AB">
              <w:rPr>
                <w:rFonts w:ascii="Angsana New" w:hAnsi="Angsana New" w:cs="Angsana New"/>
                <w:sz w:val="24"/>
                <w:szCs w:val="24"/>
                <w:cs/>
              </w:rPr>
              <w:t>(23</w:t>
            </w:r>
            <w:r w:rsidRPr="005513AB">
              <w:rPr>
                <w:rFonts w:ascii="Angsana New" w:hAnsi="Angsana New" w:cs="Angsana New"/>
                <w:sz w:val="24"/>
                <w:szCs w:val="24"/>
              </w:rPr>
              <w:t>,</w:t>
            </w:r>
            <w:r w:rsidRPr="005513AB">
              <w:rPr>
                <w:rFonts w:ascii="Angsana New" w:hAnsi="Angsana New" w:cs="Angsana New"/>
                <w:sz w:val="24"/>
                <w:szCs w:val="24"/>
                <w:cs/>
              </w:rPr>
              <w:t>623</w:t>
            </w:r>
            <w:r w:rsidRPr="005513AB">
              <w:rPr>
                <w:rFonts w:ascii="Angsana New" w:hAnsi="Angsana New" w:cs="Angsana New"/>
                <w:sz w:val="24"/>
                <w:szCs w:val="24"/>
              </w:rPr>
              <w:t>,</w:t>
            </w:r>
            <w:r w:rsidRPr="005513AB">
              <w:rPr>
                <w:rFonts w:ascii="Angsana New" w:hAnsi="Angsana New" w:cs="Angsana New"/>
                <w:sz w:val="24"/>
                <w:szCs w:val="24"/>
                <w:cs/>
              </w:rPr>
              <w:t>802.6</w:t>
            </w:r>
            <w:r w:rsidR="00806F30">
              <w:rPr>
                <w:rFonts w:ascii="Angsana New" w:hAnsi="Angsana New" w:cs="Angsana New"/>
                <w:sz w:val="24"/>
                <w:szCs w:val="24"/>
              </w:rPr>
              <w:t>0</w:t>
            </w:r>
            <w:r w:rsidRPr="005513AB">
              <w:rPr>
                <w:rFonts w:ascii="Angsana New" w:hAnsi="Angsana New" w:cs="Angsana New"/>
                <w:sz w:val="24"/>
                <w:szCs w:val="24"/>
                <w:cs/>
              </w:rPr>
              <w:t>)</w:t>
            </w:r>
          </w:p>
        </w:tc>
        <w:tc>
          <w:tcPr>
            <w:tcW w:w="1613" w:type="dxa"/>
          </w:tcPr>
          <w:p w14:paraId="14995A73" w14:textId="2624403F" w:rsidR="00270EBF" w:rsidRPr="00F76A49" w:rsidRDefault="004A4735">
            <w:pPr>
              <w:tabs>
                <w:tab w:val="decimal" w:pos="748"/>
              </w:tabs>
              <w:jc w:val="center"/>
              <w:rPr>
                <w:rFonts w:ascii="Angsana New" w:hAnsi="Angsana New" w:cs="Angsana New"/>
                <w:sz w:val="24"/>
                <w:szCs w:val="24"/>
                <w:cs/>
              </w:rPr>
            </w:pPr>
            <w:r w:rsidRPr="00F76A49">
              <w:rPr>
                <w:rFonts w:ascii="Angsana New" w:hAnsi="Angsana New" w:cs="Angsana New"/>
                <w:sz w:val="24"/>
                <w:szCs w:val="24"/>
              </w:rPr>
              <w:t xml:space="preserve">  </w:t>
            </w:r>
            <w:r w:rsidR="00573146" w:rsidRPr="00573146">
              <w:rPr>
                <w:rFonts w:ascii="Angsana New" w:hAnsi="Angsana New" w:cs="Angsana New"/>
                <w:sz w:val="24"/>
                <w:szCs w:val="24"/>
              </w:rPr>
              <w:t xml:space="preserve"> 2,352,397.84</w:t>
            </w:r>
          </w:p>
        </w:tc>
        <w:tc>
          <w:tcPr>
            <w:tcW w:w="1346" w:type="dxa"/>
            <w:vAlign w:val="bottom"/>
          </w:tcPr>
          <w:p w14:paraId="5A2FA1C7" w14:textId="3BFF8434" w:rsidR="00270EBF" w:rsidRPr="00F76A49" w:rsidRDefault="00390327" w:rsidP="00390327">
            <w:pPr>
              <w:jc w:val="center"/>
              <w:rPr>
                <w:rFonts w:ascii="Angsana New" w:eastAsia="Brush Script MT" w:hAnsi="Angsana New" w:cs="Angsana New"/>
                <w:sz w:val="24"/>
                <w:szCs w:val="24"/>
                <w:cs/>
              </w:rPr>
            </w:pPr>
            <w:r w:rsidRPr="00F76A49">
              <w:rPr>
                <w:rFonts w:ascii="Angsana New" w:eastAsia="Brush Script MT" w:hAnsi="Angsana New" w:cs="Angsana New"/>
                <w:sz w:val="24"/>
                <w:szCs w:val="24"/>
              </w:rPr>
              <w:t>-</w:t>
            </w:r>
          </w:p>
        </w:tc>
        <w:tc>
          <w:tcPr>
            <w:tcW w:w="1602" w:type="dxa"/>
          </w:tcPr>
          <w:p w14:paraId="705E2B61" w14:textId="561019BB" w:rsidR="00270EBF" w:rsidRPr="00F76A49" w:rsidRDefault="00B773FE">
            <w:pPr>
              <w:tabs>
                <w:tab w:val="decimal" w:pos="771"/>
              </w:tabs>
              <w:ind w:right="69"/>
              <w:jc w:val="right"/>
              <w:rPr>
                <w:rFonts w:ascii="Angsana New" w:eastAsia="Brush Script MT" w:hAnsi="Angsana New" w:cs="Angsana New"/>
                <w:sz w:val="24"/>
                <w:szCs w:val="24"/>
              </w:rPr>
            </w:pPr>
            <w:r w:rsidRPr="00F76A49">
              <w:rPr>
                <w:rFonts w:ascii="Angsana New" w:hAnsi="Angsana New" w:cs="Angsana New"/>
                <w:sz w:val="24"/>
                <w:szCs w:val="24"/>
              </w:rPr>
              <w:t>30,766,696.65</w:t>
            </w:r>
          </w:p>
        </w:tc>
      </w:tr>
      <w:tr w:rsidR="0010561D" w:rsidRPr="0063151A" w14:paraId="6CDC4FDC" w14:textId="77777777" w:rsidTr="00A3021E">
        <w:trPr>
          <w:trHeight w:val="17"/>
        </w:trPr>
        <w:tc>
          <w:tcPr>
            <w:tcW w:w="2778" w:type="dxa"/>
            <w:gridSpan w:val="2"/>
          </w:tcPr>
          <w:p w14:paraId="136E4418" w14:textId="6D5BFFD2" w:rsidR="0010561D" w:rsidRPr="0063151A" w:rsidRDefault="00FE1088">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sz w:val="24"/>
                <w:szCs w:val="24"/>
                <w:cs/>
              </w:rPr>
              <w:t>ดอกเบี้ยจ่าย</w:t>
            </w:r>
          </w:p>
        </w:tc>
        <w:tc>
          <w:tcPr>
            <w:tcW w:w="1524" w:type="dxa"/>
            <w:tcBorders>
              <w:bottom w:val="single" w:sz="4" w:space="0" w:color="auto"/>
            </w:tcBorders>
          </w:tcPr>
          <w:p w14:paraId="0837116F" w14:textId="0CF3C279" w:rsidR="0010561D" w:rsidRPr="0094074D" w:rsidRDefault="002C192D">
            <w:pPr>
              <w:tabs>
                <w:tab w:val="decimal" w:pos="914"/>
              </w:tabs>
              <w:jc w:val="thaiDistribute"/>
              <w:rPr>
                <w:rFonts w:ascii="Angsana New" w:eastAsia="Brush Script MT" w:hAnsi="Angsana New" w:cs="Angsana New"/>
                <w:sz w:val="24"/>
                <w:szCs w:val="24"/>
                <w:highlight w:val="yellow"/>
              </w:rPr>
            </w:pPr>
            <w:r w:rsidRPr="00C77322">
              <w:rPr>
                <w:rFonts w:ascii="Angsana New" w:hAnsi="Angsana New" w:cs="Angsana New"/>
                <w:sz w:val="24"/>
                <w:szCs w:val="24"/>
              </w:rPr>
              <w:t>57,759,985.61</w:t>
            </w:r>
          </w:p>
        </w:tc>
        <w:tc>
          <w:tcPr>
            <w:tcW w:w="1524" w:type="dxa"/>
          </w:tcPr>
          <w:p w14:paraId="43A47D98" w14:textId="6712F056" w:rsidR="0010561D" w:rsidRPr="0094074D" w:rsidRDefault="005513AB">
            <w:pPr>
              <w:tabs>
                <w:tab w:val="decimal" w:pos="915"/>
              </w:tabs>
              <w:jc w:val="thaiDistribute"/>
              <w:rPr>
                <w:rFonts w:ascii="Angsana New" w:eastAsia="Brush Script MT" w:hAnsi="Angsana New" w:cs="Angsana New"/>
                <w:sz w:val="24"/>
                <w:szCs w:val="24"/>
                <w:highlight w:val="yellow"/>
              </w:rPr>
            </w:pPr>
            <w:r w:rsidRPr="005513AB">
              <w:rPr>
                <w:rFonts w:ascii="Angsana New" w:hAnsi="Angsana New" w:cs="Angsana New"/>
                <w:sz w:val="24"/>
                <w:szCs w:val="24"/>
              </w:rPr>
              <w:t>(3,248.31)</w:t>
            </w:r>
          </w:p>
        </w:tc>
        <w:tc>
          <w:tcPr>
            <w:tcW w:w="1613" w:type="dxa"/>
          </w:tcPr>
          <w:p w14:paraId="1872FD23" w14:textId="4E9C1DA5" w:rsidR="0010561D" w:rsidRPr="00F76A49" w:rsidRDefault="007A6CAF">
            <w:pPr>
              <w:tabs>
                <w:tab w:val="decimal" w:pos="748"/>
              </w:tabs>
              <w:jc w:val="center"/>
              <w:rPr>
                <w:rFonts w:ascii="Angsana New" w:eastAsia="Brush Script MT" w:hAnsi="Angsana New" w:cs="Angsana New"/>
                <w:sz w:val="24"/>
                <w:szCs w:val="24"/>
                <w:cs/>
              </w:rPr>
            </w:pPr>
            <w:r w:rsidRPr="00F76A49">
              <w:rPr>
                <w:rFonts w:ascii="Angsana New" w:hAnsi="Angsana New" w:cs="Angsana New"/>
                <w:sz w:val="24"/>
                <w:szCs w:val="24"/>
              </w:rPr>
              <w:t>7,650,960.69</w:t>
            </w:r>
          </w:p>
        </w:tc>
        <w:tc>
          <w:tcPr>
            <w:tcW w:w="1346" w:type="dxa"/>
            <w:tcBorders>
              <w:bottom w:val="single" w:sz="4" w:space="0" w:color="auto"/>
            </w:tcBorders>
            <w:vAlign w:val="bottom"/>
          </w:tcPr>
          <w:p w14:paraId="0E65D978" w14:textId="20C6FA42" w:rsidR="0010561D" w:rsidRPr="00F76A49" w:rsidRDefault="00B66EB1" w:rsidP="00B66EB1">
            <w:pPr>
              <w:jc w:val="center"/>
              <w:rPr>
                <w:rFonts w:ascii="Angsana New" w:eastAsia="Brush Script MT" w:hAnsi="Angsana New" w:cs="Angsana New"/>
                <w:sz w:val="24"/>
                <w:szCs w:val="24"/>
                <w:cs/>
              </w:rPr>
            </w:pPr>
            <w:r w:rsidRPr="00F76A49">
              <w:rPr>
                <w:rFonts w:ascii="Angsana New" w:eastAsia="Brush Script MT" w:hAnsi="Angsana New" w:cs="Angsana New"/>
                <w:sz w:val="24"/>
                <w:szCs w:val="24"/>
              </w:rPr>
              <w:t>-</w:t>
            </w:r>
          </w:p>
        </w:tc>
        <w:tc>
          <w:tcPr>
            <w:tcW w:w="1602" w:type="dxa"/>
            <w:tcBorders>
              <w:bottom w:val="single" w:sz="4" w:space="0" w:color="auto"/>
            </w:tcBorders>
          </w:tcPr>
          <w:p w14:paraId="74549B72" w14:textId="3C585451" w:rsidR="0010561D" w:rsidRPr="00F76A49" w:rsidRDefault="006B7BD3">
            <w:pPr>
              <w:tabs>
                <w:tab w:val="decimal" w:pos="771"/>
              </w:tabs>
              <w:ind w:right="69"/>
              <w:jc w:val="right"/>
              <w:rPr>
                <w:rFonts w:ascii="Angsana New" w:eastAsia="Brush Script MT" w:hAnsi="Angsana New" w:cs="Angsana New"/>
                <w:sz w:val="24"/>
                <w:szCs w:val="24"/>
              </w:rPr>
            </w:pPr>
            <w:r w:rsidRPr="00F76A49">
              <w:rPr>
                <w:rFonts w:ascii="Angsana New" w:hAnsi="Angsana New" w:cs="Angsana New"/>
                <w:sz w:val="24"/>
                <w:szCs w:val="24"/>
              </w:rPr>
              <w:t>65,407,697.99</w:t>
            </w:r>
          </w:p>
        </w:tc>
      </w:tr>
      <w:tr w:rsidR="0010561D" w:rsidRPr="0063151A" w14:paraId="1674E6AC" w14:textId="77777777" w:rsidTr="00A3021E">
        <w:trPr>
          <w:trHeight w:val="17"/>
        </w:trPr>
        <w:tc>
          <w:tcPr>
            <w:tcW w:w="2778" w:type="dxa"/>
            <w:gridSpan w:val="2"/>
            <w:vAlign w:val="bottom"/>
          </w:tcPr>
          <w:p w14:paraId="1A44C19D" w14:textId="3F348B56" w:rsidR="0010561D" w:rsidRPr="0063151A" w:rsidRDefault="00D70C31" w:rsidP="00D70C31">
            <w:pPr>
              <w:tabs>
                <w:tab w:val="center" w:pos="8000"/>
              </w:tabs>
              <w:spacing w:line="320" w:lineRule="exact"/>
              <w:ind w:right="-108"/>
              <w:jc w:val="center"/>
              <w:rPr>
                <w:rFonts w:ascii="Angsana New" w:eastAsia="Angsana New" w:hAnsi="Angsana New" w:cs="Angsana New"/>
                <w:sz w:val="24"/>
                <w:szCs w:val="24"/>
                <w:cs/>
              </w:rPr>
            </w:pPr>
            <w:r>
              <w:rPr>
                <w:rFonts w:ascii="Angsana New" w:eastAsia="Angsana New" w:hAnsi="Angsana New" w:cs="Angsana New" w:hint="cs"/>
                <w:sz w:val="24"/>
                <w:szCs w:val="24"/>
                <w:cs/>
              </w:rPr>
              <w:t>รวม</w:t>
            </w:r>
          </w:p>
        </w:tc>
        <w:tc>
          <w:tcPr>
            <w:tcW w:w="1524" w:type="dxa"/>
            <w:tcBorders>
              <w:top w:val="single" w:sz="4" w:space="0" w:color="auto"/>
              <w:bottom w:val="double" w:sz="4" w:space="0" w:color="auto"/>
            </w:tcBorders>
          </w:tcPr>
          <w:p w14:paraId="5AC47016" w14:textId="66DFF142" w:rsidR="0010561D" w:rsidRPr="0094074D" w:rsidRDefault="00390327">
            <w:pPr>
              <w:tabs>
                <w:tab w:val="decimal" w:pos="914"/>
              </w:tabs>
              <w:jc w:val="thaiDistribute"/>
              <w:rPr>
                <w:rFonts w:ascii="Angsana New" w:eastAsia="Brush Script MT" w:hAnsi="Angsana New" w:cs="Angsana New"/>
                <w:sz w:val="24"/>
                <w:szCs w:val="24"/>
                <w:highlight w:val="yellow"/>
              </w:rPr>
            </w:pPr>
            <w:r w:rsidRPr="007A0AC6">
              <w:rPr>
                <w:rFonts w:ascii="Angsana New" w:hAnsi="Angsana New" w:cs="Angsana New"/>
                <w:sz w:val="24"/>
                <w:szCs w:val="24"/>
              </w:rPr>
              <w:t>111,911,246.46</w:t>
            </w:r>
          </w:p>
        </w:tc>
        <w:tc>
          <w:tcPr>
            <w:tcW w:w="1524" w:type="dxa"/>
            <w:tcBorders>
              <w:top w:val="single" w:sz="4" w:space="0" w:color="auto"/>
              <w:bottom w:val="double" w:sz="4" w:space="0" w:color="auto"/>
            </w:tcBorders>
          </w:tcPr>
          <w:p w14:paraId="3D0CE3D8" w14:textId="775F6D66" w:rsidR="0010561D" w:rsidRPr="0094074D" w:rsidRDefault="004F278D">
            <w:pPr>
              <w:tabs>
                <w:tab w:val="decimal" w:pos="915"/>
              </w:tabs>
              <w:jc w:val="thaiDistribute"/>
              <w:rPr>
                <w:rFonts w:ascii="Angsana New" w:eastAsia="Brush Script MT" w:hAnsi="Angsana New" w:cs="Angsana New"/>
                <w:sz w:val="24"/>
                <w:szCs w:val="24"/>
                <w:highlight w:val="yellow"/>
              </w:rPr>
            </w:pPr>
            <w:r w:rsidRPr="00226C59">
              <w:rPr>
                <w:rFonts w:ascii="Angsana New" w:hAnsi="Angsana New" w:cs="Angsana New"/>
                <w:sz w:val="24"/>
                <w:szCs w:val="24"/>
              </w:rPr>
              <w:t>(</w:t>
            </w:r>
            <w:r w:rsidR="00DF53B6" w:rsidRPr="00DF53B6">
              <w:rPr>
                <w:rFonts w:ascii="Angsana New" w:hAnsi="Angsana New" w:cs="Angsana New"/>
                <w:sz w:val="24"/>
                <w:szCs w:val="24"/>
              </w:rPr>
              <w:t>29,840,210.35</w:t>
            </w:r>
            <w:r w:rsidRPr="00226C59">
              <w:rPr>
                <w:rFonts w:ascii="Angsana New" w:hAnsi="Angsana New" w:cs="Angsana New"/>
                <w:sz w:val="24"/>
                <w:szCs w:val="24"/>
              </w:rPr>
              <w:t>)</w:t>
            </w:r>
          </w:p>
        </w:tc>
        <w:tc>
          <w:tcPr>
            <w:tcW w:w="1613" w:type="dxa"/>
            <w:tcBorders>
              <w:top w:val="single" w:sz="4" w:space="0" w:color="auto"/>
              <w:bottom w:val="double" w:sz="4" w:space="0" w:color="auto"/>
            </w:tcBorders>
          </w:tcPr>
          <w:p w14:paraId="328DA5DE" w14:textId="1BCD8B3B" w:rsidR="0010561D" w:rsidRPr="00F76A49" w:rsidRDefault="00BE588F">
            <w:pPr>
              <w:tabs>
                <w:tab w:val="decimal" w:pos="748"/>
              </w:tabs>
              <w:jc w:val="center"/>
              <w:rPr>
                <w:rFonts w:ascii="Angsana New" w:eastAsia="Brush Script MT" w:hAnsi="Angsana New" w:cs="Angsana New"/>
                <w:sz w:val="24"/>
                <w:szCs w:val="24"/>
              </w:rPr>
            </w:pPr>
            <w:r w:rsidRPr="00BE588F">
              <w:rPr>
                <w:rFonts w:ascii="Angsana New" w:hAnsi="Angsana New" w:cs="Angsana New"/>
                <w:sz w:val="24"/>
                <w:szCs w:val="24"/>
              </w:rPr>
              <w:t>38,693,892.49</w:t>
            </w:r>
          </w:p>
        </w:tc>
        <w:tc>
          <w:tcPr>
            <w:tcW w:w="1346" w:type="dxa"/>
            <w:tcBorders>
              <w:top w:val="single" w:sz="4" w:space="0" w:color="auto"/>
              <w:bottom w:val="double" w:sz="4" w:space="0" w:color="auto"/>
            </w:tcBorders>
            <w:vAlign w:val="bottom"/>
          </w:tcPr>
          <w:p w14:paraId="7F210BAA" w14:textId="5BCDB9BD" w:rsidR="0010561D" w:rsidRPr="00F76A49" w:rsidRDefault="00390327" w:rsidP="00390327">
            <w:pPr>
              <w:jc w:val="center"/>
              <w:rPr>
                <w:rFonts w:ascii="Angsana New" w:eastAsia="Brush Script MT" w:hAnsi="Angsana New" w:cs="Angsana New"/>
                <w:sz w:val="24"/>
                <w:szCs w:val="24"/>
              </w:rPr>
            </w:pPr>
            <w:r w:rsidRPr="00F76A49">
              <w:rPr>
                <w:rFonts w:ascii="Angsana New" w:eastAsia="Brush Script MT" w:hAnsi="Angsana New" w:cs="Angsana New"/>
                <w:sz w:val="24"/>
                <w:szCs w:val="24"/>
              </w:rPr>
              <w:t>-</w:t>
            </w:r>
          </w:p>
        </w:tc>
        <w:tc>
          <w:tcPr>
            <w:tcW w:w="1602" w:type="dxa"/>
            <w:tcBorders>
              <w:top w:val="single" w:sz="4" w:space="0" w:color="auto"/>
              <w:bottom w:val="double" w:sz="4" w:space="0" w:color="auto"/>
            </w:tcBorders>
          </w:tcPr>
          <w:p w14:paraId="31C966AE" w14:textId="0A046B49" w:rsidR="0010561D" w:rsidRPr="00F76A49" w:rsidRDefault="00F76A49">
            <w:pPr>
              <w:tabs>
                <w:tab w:val="decimal" w:pos="771"/>
              </w:tabs>
              <w:ind w:right="69"/>
              <w:jc w:val="right"/>
              <w:rPr>
                <w:rFonts w:ascii="Angsana New" w:eastAsia="Brush Script MT" w:hAnsi="Angsana New" w:cs="Angsana New"/>
                <w:sz w:val="24"/>
                <w:szCs w:val="24"/>
              </w:rPr>
            </w:pPr>
            <w:r w:rsidRPr="00F76A49">
              <w:rPr>
                <w:rFonts w:ascii="Angsana New" w:hAnsi="Angsana New" w:cs="Angsana New"/>
                <w:sz w:val="24"/>
                <w:szCs w:val="24"/>
              </w:rPr>
              <w:t>120,764,928.60</w:t>
            </w:r>
          </w:p>
        </w:tc>
      </w:tr>
    </w:tbl>
    <w:p w14:paraId="76586B47" w14:textId="77777777" w:rsidR="00422000" w:rsidRDefault="00422000" w:rsidP="006C1232">
      <w:pPr>
        <w:jc w:val="thaiDistribute"/>
        <w:rPr>
          <w:rFonts w:ascii="Angsana New" w:hAnsi="Angsana New" w:cs="Angsana New"/>
          <w:spacing w:val="-2"/>
          <w:sz w:val="16"/>
          <w:szCs w:val="16"/>
        </w:rPr>
      </w:pPr>
    </w:p>
    <w:tbl>
      <w:tblPr>
        <w:tblW w:w="10350" w:type="dxa"/>
        <w:tblInd w:w="-360" w:type="dxa"/>
        <w:tblLayout w:type="fixed"/>
        <w:tblLook w:val="04A0" w:firstRow="1" w:lastRow="0" w:firstColumn="1" w:lastColumn="0" w:noHBand="0" w:noVBand="1"/>
      </w:tblPr>
      <w:tblGrid>
        <w:gridCol w:w="1893"/>
        <w:gridCol w:w="897"/>
        <w:gridCol w:w="1530"/>
        <w:gridCol w:w="1530"/>
        <w:gridCol w:w="1620"/>
        <w:gridCol w:w="1350"/>
        <w:gridCol w:w="1530"/>
      </w:tblGrid>
      <w:tr w:rsidR="0094074D" w:rsidRPr="0063151A" w14:paraId="47756270" w14:textId="77777777">
        <w:trPr>
          <w:trHeight w:val="92"/>
        </w:trPr>
        <w:tc>
          <w:tcPr>
            <w:tcW w:w="1893" w:type="dxa"/>
          </w:tcPr>
          <w:p w14:paraId="7C1394AB" w14:textId="77777777" w:rsidR="0094074D" w:rsidRPr="0063151A" w:rsidRDefault="0094074D">
            <w:pPr>
              <w:tabs>
                <w:tab w:val="center" w:pos="8000"/>
              </w:tabs>
              <w:jc w:val="right"/>
              <w:rPr>
                <w:rFonts w:ascii="Angsana New" w:eastAsia="Brush Script MT" w:hAnsi="Angsana New" w:cs="Angsana New"/>
                <w:snapToGrid w:val="0"/>
                <w:sz w:val="24"/>
                <w:szCs w:val="24"/>
                <w:lang w:eastAsia="th-TH"/>
              </w:rPr>
            </w:pPr>
          </w:p>
        </w:tc>
        <w:tc>
          <w:tcPr>
            <w:tcW w:w="897" w:type="dxa"/>
          </w:tcPr>
          <w:p w14:paraId="163B5351" w14:textId="77777777" w:rsidR="0094074D" w:rsidRPr="0063151A" w:rsidRDefault="0094074D">
            <w:pPr>
              <w:tabs>
                <w:tab w:val="center" w:pos="8000"/>
              </w:tabs>
              <w:jc w:val="right"/>
              <w:rPr>
                <w:rFonts w:ascii="Angsana New" w:eastAsia="Brush Script MT" w:hAnsi="Angsana New" w:cs="Angsana New"/>
                <w:snapToGrid w:val="0"/>
                <w:sz w:val="24"/>
                <w:szCs w:val="24"/>
                <w:cs/>
                <w:lang w:eastAsia="th-TH"/>
              </w:rPr>
            </w:pPr>
          </w:p>
        </w:tc>
        <w:tc>
          <w:tcPr>
            <w:tcW w:w="1530" w:type="dxa"/>
          </w:tcPr>
          <w:p w14:paraId="7CF8132E" w14:textId="77777777" w:rsidR="0094074D" w:rsidRPr="0063151A" w:rsidRDefault="0094074D">
            <w:pPr>
              <w:tabs>
                <w:tab w:val="center" w:pos="8000"/>
              </w:tabs>
              <w:jc w:val="right"/>
              <w:rPr>
                <w:rFonts w:ascii="Angsana New" w:eastAsia="Brush Script MT" w:hAnsi="Angsana New" w:cs="Angsana New"/>
                <w:snapToGrid w:val="0"/>
                <w:sz w:val="24"/>
                <w:szCs w:val="24"/>
                <w:cs/>
                <w:lang w:eastAsia="th-TH"/>
              </w:rPr>
            </w:pPr>
          </w:p>
        </w:tc>
        <w:tc>
          <w:tcPr>
            <w:tcW w:w="1530" w:type="dxa"/>
          </w:tcPr>
          <w:p w14:paraId="5404B3DC" w14:textId="77777777" w:rsidR="0094074D" w:rsidRPr="0063151A" w:rsidRDefault="0094074D">
            <w:pPr>
              <w:tabs>
                <w:tab w:val="center" w:pos="8000"/>
              </w:tabs>
              <w:jc w:val="right"/>
              <w:rPr>
                <w:rFonts w:ascii="Angsana New" w:eastAsia="Brush Script MT" w:hAnsi="Angsana New" w:cs="Angsana New"/>
                <w:snapToGrid w:val="0"/>
                <w:sz w:val="24"/>
                <w:szCs w:val="24"/>
                <w:cs/>
                <w:lang w:eastAsia="th-TH"/>
              </w:rPr>
            </w:pPr>
          </w:p>
        </w:tc>
        <w:tc>
          <w:tcPr>
            <w:tcW w:w="4500" w:type="dxa"/>
            <w:gridSpan w:val="3"/>
            <w:hideMark/>
          </w:tcPr>
          <w:p w14:paraId="5374EB58" w14:textId="77777777" w:rsidR="0094074D" w:rsidRPr="0063151A" w:rsidRDefault="0094074D">
            <w:pPr>
              <w:tabs>
                <w:tab w:val="center" w:pos="8000"/>
              </w:tabs>
              <w:jc w:val="right"/>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 xml:space="preserve">(หน่วย </w:t>
            </w:r>
            <w:r w:rsidRPr="0063151A">
              <w:rPr>
                <w:rFonts w:ascii="Angsana New" w:eastAsia="Brush Script MT" w:hAnsi="Angsana New" w:cs="Angsana New"/>
                <w:snapToGrid w:val="0"/>
                <w:sz w:val="24"/>
                <w:szCs w:val="24"/>
                <w:lang w:eastAsia="th-TH"/>
              </w:rPr>
              <w:t xml:space="preserve">: </w:t>
            </w:r>
            <w:r w:rsidRPr="0063151A">
              <w:rPr>
                <w:rFonts w:ascii="Angsana New" w:eastAsia="Brush Script MT" w:hAnsi="Angsana New" w:cs="Angsana New"/>
                <w:snapToGrid w:val="0"/>
                <w:sz w:val="24"/>
                <w:szCs w:val="24"/>
                <w:cs/>
                <w:lang w:eastAsia="th-TH"/>
              </w:rPr>
              <w:t>บาท)</w:t>
            </w:r>
          </w:p>
        </w:tc>
      </w:tr>
      <w:tr w:rsidR="0094074D" w:rsidRPr="0063151A" w14:paraId="73A05E68" w14:textId="77777777">
        <w:trPr>
          <w:trHeight w:val="90"/>
        </w:trPr>
        <w:tc>
          <w:tcPr>
            <w:tcW w:w="2790" w:type="dxa"/>
            <w:gridSpan w:val="2"/>
          </w:tcPr>
          <w:p w14:paraId="7D4E49DC" w14:textId="77777777" w:rsidR="0094074D" w:rsidRPr="0063151A" w:rsidRDefault="0094074D">
            <w:pPr>
              <w:jc w:val="thaiDistribute"/>
              <w:rPr>
                <w:rFonts w:ascii="Angsana New" w:eastAsia="Brush Script MT" w:hAnsi="Angsana New" w:cs="Angsana New"/>
                <w:sz w:val="24"/>
                <w:szCs w:val="24"/>
                <w:cs/>
              </w:rPr>
            </w:pPr>
          </w:p>
        </w:tc>
        <w:tc>
          <w:tcPr>
            <w:tcW w:w="7560" w:type="dxa"/>
            <w:gridSpan w:val="5"/>
            <w:tcBorders>
              <w:bottom w:val="single" w:sz="4" w:space="0" w:color="auto"/>
            </w:tcBorders>
          </w:tcPr>
          <w:p w14:paraId="3F7481B2" w14:textId="77777777" w:rsidR="0094074D" w:rsidRPr="0063151A" w:rsidRDefault="0094074D">
            <w:pPr>
              <w:tabs>
                <w:tab w:val="center" w:pos="8000"/>
              </w:tabs>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hint="cs"/>
                <w:snapToGrid w:val="0"/>
                <w:sz w:val="24"/>
                <w:szCs w:val="24"/>
                <w:cs/>
                <w:lang w:eastAsia="th-TH"/>
              </w:rPr>
              <w:t>งบการเงินรวม</w:t>
            </w:r>
          </w:p>
        </w:tc>
      </w:tr>
      <w:tr w:rsidR="0094074D" w:rsidRPr="0063151A" w14:paraId="658E1D2D" w14:textId="77777777">
        <w:trPr>
          <w:trHeight w:val="92"/>
        </w:trPr>
        <w:tc>
          <w:tcPr>
            <w:tcW w:w="2790" w:type="dxa"/>
            <w:gridSpan w:val="2"/>
          </w:tcPr>
          <w:p w14:paraId="6A52A654" w14:textId="77777777" w:rsidR="0094074D" w:rsidRPr="0063151A" w:rsidRDefault="0094074D">
            <w:pPr>
              <w:jc w:val="thaiDistribute"/>
              <w:rPr>
                <w:rFonts w:ascii="Angsana New" w:eastAsia="Brush Script MT" w:hAnsi="Angsana New" w:cs="Angsana New"/>
                <w:sz w:val="24"/>
                <w:szCs w:val="24"/>
              </w:rPr>
            </w:pPr>
          </w:p>
        </w:tc>
        <w:tc>
          <w:tcPr>
            <w:tcW w:w="1530" w:type="dxa"/>
            <w:vMerge w:val="restart"/>
            <w:tcBorders>
              <w:left w:val="nil"/>
              <w:right w:val="nil"/>
            </w:tcBorders>
            <w:vAlign w:val="bottom"/>
            <w:hideMark/>
          </w:tcPr>
          <w:p w14:paraId="7FC3C9BD" w14:textId="77777777" w:rsidR="0094074D" w:rsidRPr="0063151A" w:rsidRDefault="0094074D">
            <w:pPr>
              <w:tabs>
                <w:tab w:val="center" w:pos="8000"/>
              </w:tabs>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hint="cs"/>
                <w:snapToGrid w:val="0"/>
                <w:sz w:val="24"/>
                <w:szCs w:val="24"/>
                <w:cs/>
                <w:lang w:eastAsia="th-TH"/>
              </w:rPr>
              <w:t>ณ วันที่</w:t>
            </w:r>
          </w:p>
          <w:p w14:paraId="151F6713" w14:textId="77777777" w:rsidR="0094074D" w:rsidRPr="0063151A" w:rsidRDefault="0094074D">
            <w:pPr>
              <w:tabs>
                <w:tab w:val="center" w:pos="8000"/>
              </w:tabs>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snapToGrid w:val="0"/>
                <w:sz w:val="24"/>
                <w:szCs w:val="24"/>
                <w:lang w:eastAsia="th-TH"/>
              </w:rPr>
              <w:t>1</w:t>
            </w:r>
            <w:r w:rsidRPr="0063151A">
              <w:rPr>
                <w:rFonts w:ascii="Angsana New" w:eastAsia="Brush Script MT" w:hAnsi="Angsana New" w:cs="Angsana New"/>
                <w:snapToGrid w:val="0"/>
                <w:sz w:val="24"/>
                <w:szCs w:val="24"/>
                <w:cs/>
                <w:lang w:eastAsia="th-TH"/>
              </w:rPr>
              <w:t xml:space="preserve"> มกราคม </w:t>
            </w:r>
            <w:r w:rsidRPr="0063151A">
              <w:rPr>
                <w:rFonts w:ascii="Angsana New" w:eastAsia="Brush Script MT" w:hAnsi="Angsana New" w:cs="Angsana New"/>
                <w:snapToGrid w:val="0"/>
                <w:sz w:val="24"/>
                <w:szCs w:val="24"/>
                <w:lang w:eastAsia="th-TH"/>
              </w:rPr>
              <w:t>2567</w:t>
            </w:r>
          </w:p>
        </w:tc>
        <w:tc>
          <w:tcPr>
            <w:tcW w:w="1530" w:type="dxa"/>
            <w:vAlign w:val="bottom"/>
          </w:tcPr>
          <w:p w14:paraId="70C210DA" w14:textId="77777777" w:rsidR="0094074D" w:rsidRPr="0063151A" w:rsidRDefault="0094074D">
            <w:pPr>
              <w:tabs>
                <w:tab w:val="center" w:pos="8000"/>
              </w:tabs>
              <w:jc w:val="center"/>
              <w:rPr>
                <w:rFonts w:ascii="Angsana New" w:eastAsia="Brush Script MT" w:hAnsi="Angsana New" w:cs="Angsana New"/>
                <w:snapToGrid w:val="0"/>
                <w:sz w:val="24"/>
                <w:szCs w:val="24"/>
                <w:lang w:eastAsia="th-TH"/>
              </w:rPr>
            </w:pPr>
          </w:p>
        </w:tc>
        <w:tc>
          <w:tcPr>
            <w:tcW w:w="2970" w:type="dxa"/>
            <w:gridSpan w:val="2"/>
            <w:tcBorders>
              <w:left w:val="nil"/>
              <w:bottom w:val="single" w:sz="4" w:space="0" w:color="auto"/>
            </w:tcBorders>
            <w:vAlign w:val="bottom"/>
            <w:hideMark/>
          </w:tcPr>
          <w:p w14:paraId="600D69F0" w14:textId="77777777" w:rsidR="0094074D" w:rsidRPr="0063151A" w:rsidRDefault="0094074D">
            <w:pPr>
              <w:tabs>
                <w:tab w:val="center" w:pos="8000"/>
              </w:tabs>
              <w:ind w:right="-105" w:hanging="113"/>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รายการที่ไม่เป็นเงินสด</w:t>
            </w:r>
          </w:p>
        </w:tc>
        <w:tc>
          <w:tcPr>
            <w:tcW w:w="1530" w:type="dxa"/>
            <w:vAlign w:val="bottom"/>
          </w:tcPr>
          <w:p w14:paraId="7DA60802" w14:textId="77777777" w:rsidR="0094074D" w:rsidRPr="0063151A" w:rsidRDefault="0094074D">
            <w:pPr>
              <w:tabs>
                <w:tab w:val="center" w:pos="8000"/>
              </w:tabs>
              <w:ind w:right="-105" w:hanging="113"/>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hint="cs"/>
                <w:snapToGrid w:val="0"/>
                <w:sz w:val="24"/>
                <w:szCs w:val="24"/>
                <w:cs/>
                <w:lang w:eastAsia="th-TH"/>
              </w:rPr>
              <w:t xml:space="preserve">ณ วันที่ </w:t>
            </w:r>
          </w:p>
        </w:tc>
      </w:tr>
      <w:tr w:rsidR="0094074D" w:rsidRPr="0063151A" w14:paraId="29B3367D" w14:textId="77777777">
        <w:trPr>
          <w:trHeight w:val="50"/>
        </w:trPr>
        <w:tc>
          <w:tcPr>
            <w:tcW w:w="2790" w:type="dxa"/>
            <w:gridSpan w:val="2"/>
          </w:tcPr>
          <w:p w14:paraId="18022948" w14:textId="77777777" w:rsidR="0094074D" w:rsidRPr="0063151A" w:rsidRDefault="0094074D">
            <w:pPr>
              <w:jc w:val="thaiDistribute"/>
              <w:rPr>
                <w:rFonts w:ascii="Angsana New" w:eastAsia="Brush Script MT" w:hAnsi="Angsana New" w:cs="Angsana New"/>
                <w:sz w:val="24"/>
                <w:szCs w:val="24"/>
              </w:rPr>
            </w:pPr>
          </w:p>
        </w:tc>
        <w:tc>
          <w:tcPr>
            <w:tcW w:w="1530" w:type="dxa"/>
            <w:vMerge/>
            <w:tcBorders>
              <w:left w:val="nil"/>
              <w:bottom w:val="single" w:sz="4" w:space="0" w:color="auto"/>
              <w:right w:val="nil"/>
            </w:tcBorders>
            <w:vAlign w:val="center"/>
            <w:hideMark/>
          </w:tcPr>
          <w:p w14:paraId="25F67225" w14:textId="77777777" w:rsidR="0094074D" w:rsidRPr="0063151A" w:rsidRDefault="0094074D">
            <w:pPr>
              <w:rPr>
                <w:rFonts w:ascii="Angsana New" w:eastAsia="Brush Script MT" w:hAnsi="Angsana New" w:cs="Angsana New"/>
                <w:snapToGrid w:val="0"/>
                <w:sz w:val="24"/>
                <w:szCs w:val="24"/>
                <w:lang w:eastAsia="th-TH"/>
              </w:rPr>
            </w:pPr>
          </w:p>
        </w:tc>
        <w:tc>
          <w:tcPr>
            <w:tcW w:w="1530" w:type="dxa"/>
            <w:tcBorders>
              <w:left w:val="nil"/>
              <w:bottom w:val="single" w:sz="4" w:space="0" w:color="auto"/>
              <w:right w:val="nil"/>
            </w:tcBorders>
            <w:vAlign w:val="bottom"/>
            <w:hideMark/>
          </w:tcPr>
          <w:p w14:paraId="7A85B7C0" w14:textId="77777777" w:rsidR="0094074D" w:rsidRPr="0063151A" w:rsidRDefault="0094074D">
            <w:pPr>
              <w:jc w:val="center"/>
              <w:rPr>
                <w:rFonts w:ascii="Angsana New" w:eastAsia="Brush Script MT" w:hAnsi="Angsana New" w:cs="Angsana New"/>
                <w:sz w:val="24"/>
                <w:szCs w:val="24"/>
              </w:rPr>
            </w:pPr>
            <w:r w:rsidRPr="0063151A">
              <w:rPr>
                <w:rFonts w:ascii="Angsana New" w:eastAsia="Brush Script MT" w:hAnsi="Angsana New" w:cs="Angsana New"/>
                <w:sz w:val="24"/>
                <w:szCs w:val="24"/>
                <w:cs/>
              </w:rPr>
              <w:t>รายการเงินสด</w:t>
            </w:r>
          </w:p>
        </w:tc>
        <w:tc>
          <w:tcPr>
            <w:tcW w:w="1620" w:type="dxa"/>
            <w:tcBorders>
              <w:top w:val="single" w:sz="4" w:space="0" w:color="auto"/>
              <w:left w:val="nil"/>
              <w:bottom w:val="single" w:sz="4" w:space="0" w:color="auto"/>
              <w:right w:val="nil"/>
            </w:tcBorders>
            <w:vAlign w:val="bottom"/>
          </w:tcPr>
          <w:p w14:paraId="76E7376F" w14:textId="77777777" w:rsidR="0094074D" w:rsidRPr="0063151A" w:rsidRDefault="0094074D">
            <w:pPr>
              <w:tabs>
                <w:tab w:val="center" w:pos="8000"/>
              </w:tabs>
              <w:ind w:left="-108" w:right="-111"/>
              <w:jc w:val="center"/>
              <w:rPr>
                <w:rFonts w:ascii="Angsana New" w:eastAsia="Brush Script MT" w:hAnsi="Angsana New" w:cs="Angsana New"/>
                <w:snapToGrid w:val="0"/>
                <w:color w:val="FF0000"/>
                <w:spacing w:val="-2"/>
                <w:sz w:val="24"/>
                <w:szCs w:val="24"/>
                <w:lang w:eastAsia="th-TH"/>
              </w:rPr>
            </w:pPr>
            <w:r w:rsidRPr="0063151A">
              <w:rPr>
                <w:rFonts w:ascii="Angsana New" w:eastAsia="Brush Script MT" w:hAnsi="Angsana New" w:cs="Angsana New"/>
                <w:snapToGrid w:val="0"/>
                <w:spacing w:val="-2"/>
                <w:sz w:val="24"/>
                <w:szCs w:val="24"/>
                <w:cs/>
                <w:lang w:eastAsia="th-TH"/>
              </w:rPr>
              <w:t>การเปลี่ยนแปลงอื่น</w:t>
            </w:r>
          </w:p>
        </w:tc>
        <w:tc>
          <w:tcPr>
            <w:tcW w:w="1350" w:type="dxa"/>
            <w:tcBorders>
              <w:top w:val="single" w:sz="4" w:space="0" w:color="auto"/>
              <w:left w:val="nil"/>
              <w:bottom w:val="single" w:sz="4" w:space="0" w:color="auto"/>
              <w:right w:val="nil"/>
            </w:tcBorders>
            <w:vAlign w:val="bottom"/>
          </w:tcPr>
          <w:p w14:paraId="1F4692BD" w14:textId="77777777" w:rsidR="0094074D" w:rsidRPr="0063151A" w:rsidRDefault="0094074D">
            <w:pPr>
              <w:tabs>
                <w:tab w:val="center" w:pos="8000"/>
              </w:tabs>
              <w:ind w:left="-131" w:right="-137" w:hanging="63"/>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snapToGrid w:val="0"/>
                <w:sz w:val="24"/>
                <w:szCs w:val="24"/>
                <w:cs/>
                <w:lang w:eastAsia="th-TH"/>
              </w:rPr>
              <w:t>ทำสัญญาเพิ่ม</w:t>
            </w:r>
          </w:p>
        </w:tc>
        <w:tc>
          <w:tcPr>
            <w:tcW w:w="1530" w:type="dxa"/>
            <w:tcBorders>
              <w:left w:val="nil"/>
              <w:bottom w:val="single" w:sz="4" w:space="0" w:color="auto"/>
              <w:right w:val="nil"/>
            </w:tcBorders>
            <w:vAlign w:val="bottom"/>
            <w:hideMark/>
          </w:tcPr>
          <w:p w14:paraId="71782869" w14:textId="77777777" w:rsidR="0094074D" w:rsidRPr="0063151A" w:rsidRDefault="0094074D">
            <w:pPr>
              <w:tabs>
                <w:tab w:val="center" w:pos="8000"/>
              </w:tabs>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lang w:eastAsia="th-TH"/>
              </w:rPr>
              <w:t xml:space="preserve">31 </w:t>
            </w:r>
            <w:r w:rsidRPr="0063151A">
              <w:rPr>
                <w:rFonts w:ascii="Angsana New" w:eastAsia="Brush Script MT" w:hAnsi="Angsana New" w:cs="Angsana New"/>
                <w:snapToGrid w:val="0"/>
                <w:sz w:val="24"/>
                <w:szCs w:val="24"/>
                <w:cs/>
                <w:lang w:eastAsia="th-TH"/>
              </w:rPr>
              <w:t xml:space="preserve">ธันวาคม </w:t>
            </w:r>
            <w:r w:rsidRPr="0063151A">
              <w:rPr>
                <w:rFonts w:ascii="Angsana New" w:eastAsia="Brush Script MT" w:hAnsi="Angsana New" w:cs="Angsana New"/>
                <w:snapToGrid w:val="0"/>
                <w:sz w:val="24"/>
                <w:szCs w:val="24"/>
                <w:lang w:eastAsia="th-TH"/>
              </w:rPr>
              <w:t>2567</w:t>
            </w:r>
          </w:p>
        </w:tc>
      </w:tr>
      <w:tr w:rsidR="0094074D" w:rsidRPr="0063151A" w14:paraId="405E1972" w14:textId="77777777">
        <w:trPr>
          <w:trHeight w:val="18"/>
        </w:trPr>
        <w:tc>
          <w:tcPr>
            <w:tcW w:w="2790" w:type="dxa"/>
            <w:gridSpan w:val="2"/>
          </w:tcPr>
          <w:p w14:paraId="5B3E1414" w14:textId="77777777" w:rsidR="0094074D" w:rsidRPr="0063151A" w:rsidRDefault="0094074D">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z w:val="24"/>
                <w:szCs w:val="24"/>
                <w:cs/>
              </w:rPr>
              <w:t>เจ้าหนี้ค่าสินทรัพย์</w:t>
            </w:r>
          </w:p>
        </w:tc>
        <w:tc>
          <w:tcPr>
            <w:tcW w:w="1530" w:type="dxa"/>
          </w:tcPr>
          <w:p w14:paraId="779525B8" w14:textId="77777777" w:rsidR="0094074D" w:rsidRPr="0063151A" w:rsidRDefault="0094074D">
            <w:pPr>
              <w:tabs>
                <w:tab w:val="decimal" w:pos="914"/>
              </w:tabs>
              <w:jc w:val="thaiDistribute"/>
              <w:rPr>
                <w:rFonts w:ascii="Angsana New" w:eastAsia="Brush Script MT" w:hAnsi="Angsana New" w:cs="Angsana New"/>
                <w:sz w:val="24"/>
                <w:szCs w:val="24"/>
              </w:rPr>
            </w:pPr>
            <w:r w:rsidRPr="0063151A">
              <w:rPr>
                <w:rFonts w:ascii="Angsana New" w:hAnsi="Angsana New" w:cs="Angsana New"/>
                <w:sz w:val="24"/>
                <w:szCs w:val="24"/>
              </w:rPr>
              <w:t>602,733.40</w:t>
            </w:r>
          </w:p>
        </w:tc>
        <w:tc>
          <w:tcPr>
            <w:tcW w:w="1530" w:type="dxa"/>
          </w:tcPr>
          <w:p w14:paraId="2FD4F79C" w14:textId="77777777" w:rsidR="0094074D" w:rsidRPr="00873216" w:rsidRDefault="0094074D">
            <w:pPr>
              <w:tabs>
                <w:tab w:val="decimal" w:pos="915"/>
              </w:tabs>
              <w:jc w:val="thaiDistribute"/>
              <w:rPr>
                <w:rFonts w:ascii="Angsana New" w:eastAsia="Brush Script MT" w:hAnsi="Angsana New" w:cs="Angsana New"/>
                <w:sz w:val="24"/>
                <w:szCs w:val="24"/>
              </w:rPr>
            </w:pPr>
            <w:r w:rsidRPr="00873216">
              <w:rPr>
                <w:rFonts w:ascii="Angsana New" w:hAnsi="Angsana New" w:cs="Angsana New"/>
                <w:sz w:val="24"/>
                <w:szCs w:val="24"/>
              </w:rPr>
              <w:t>(602,733.40)</w:t>
            </w:r>
          </w:p>
        </w:tc>
        <w:tc>
          <w:tcPr>
            <w:tcW w:w="1620" w:type="dxa"/>
          </w:tcPr>
          <w:p w14:paraId="182BE794" w14:textId="77777777" w:rsidR="0094074D" w:rsidRPr="00873216" w:rsidRDefault="0094074D">
            <w:pPr>
              <w:tabs>
                <w:tab w:val="decimal" w:pos="748"/>
              </w:tabs>
              <w:jc w:val="center"/>
              <w:rPr>
                <w:rFonts w:ascii="Angsana New" w:eastAsia="Brush Script MT" w:hAnsi="Angsana New" w:cs="Angsana New"/>
                <w:sz w:val="24"/>
                <w:szCs w:val="24"/>
                <w:cs/>
              </w:rPr>
            </w:pPr>
            <w:r w:rsidRPr="00873216">
              <w:rPr>
                <w:rFonts w:ascii="Angsana New" w:hAnsi="Angsana New" w:cs="Angsana New"/>
                <w:sz w:val="24"/>
                <w:szCs w:val="24"/>
              </w:rPr>
              <w:t>884,538.98</w:t>
            </w:r>
          </w:p>
        </w:tc>
        <w:tc>
          <w:tcPr>
            <w:tcW w:w="1350" w:type="dxa"/>
            <w:tcBorders>
              <w:top w:val="single" w:sz="4" w:space="0" w:color="auto"/>
            </w:tcBorders>
            <w:vAlign w:val="bottom"/>
          </w:tcPr>
          <w:p w14:paraId="675FCC50" w14:textId="77777777" w:rsidR="0094074D" w:rsidRPr="0063151A" w:rsidRDefault="0094074D">
            <w:pPr>
              <w:jc w:val="center"/>
              <w:rPr>
                <w:rFonts w:ascii="Angsana New" w:eastAsia="Brush Script MT" w:hAnsi="Angsana New" w:cs="Angsana New"/>
                <w:sz w:val="24"/>
                <w:szCs w:val="24"/>
                <w:cs/>
              </w:rPr>
            </w:pPr>
            <w:r>
              <w:rPr>
                <w:rFonts w:ascii="Angsana New" w:eastAsia="Brush Script MT" w:hAnsi="Angsana New" w:cs="Angsana New"/>
                <w:sz w:val="24"/>
                <w:szCs w:val="24"/>
              </w:rPr>
              <w:t>-</w:t>
            </w:r>
          </w:p>
        </w:tc>
        <w:tc>
          <w:tcPr>
            <w:tcW w:w="1530" w:type="dxa"/>
          </w:tcPr>
          <w:p w14:paraId="612E1810" w14:textId="77777777" w:rsidR="0094074D" w:rsidRPr="004F278D" w:rsidRDefault="0094074D">
            <w:pPr>
              <w:tabs>
                <w:tab w:val="decimal" w:pos="771"/>
              </w:tabs>
              <w:ind w:right="69"/>
              <w:jc w:val="right"/>
              <w:rPr>
                <w:rFonts w:ascii="Angsana New" w:eastAsia="Brush Script MT" w:hAnsi="Angsana New" w:cs="Angsana New"/>
                <w:sz w:val="24"/>
                <w:szCs w:val="24"/>
                <w:highlight w:val="yellow"/>
              </w:rPr>
            </w:pPr>
            <w:r w:rsidRPr="00873216">
              <w:rPr>
                <w:rFonts w:ascii="Angsana New" w:hAnsi="Angsana New" w:cs="Angsana New"/>
                <w:sz w:val="24"/>
                <w:szCs w:val="24"/>
              </w:rPr>
              <w:t>884,538.98</w:t>
            </w:r>
          </w:p>
        </w:tc>
      </w:tr>
      <w:tr w:rsidR="0094074D" w:rsidRPr="0063151A" w14:paraId="702FAB6C" w14:textId="77777777">
        <w:trPr>
          <w:trHeight w:val="18"/>
        </w:trPr>
        <w:tc>
          <w:tcPr>
            <w:tcW w:w="2790" w:type="dxa"/>
            <w:gridSpan w:val="2"/>
          </w:tcPr>
          <w:p w14:paraId="7502F903" w14:textId="77777777" w:rsidR="0094074D" w:rsidRPr="0063151A" w:rsidRDefault="0094074D">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pacing w:val="-2"/>
                <w:sz w:val="24"/>
                <w:szCs w:val="24"/>
                <w:cs/>
              </w:rPr>
              <w:t>เงินกู้ยืมระยะสั้นจากกิจการที่เกี่ยวข้องกัน</w:t>
            </w:r>
          </w:p>
        </w:tc>
        <w:tc>
          <w:tcPr>
            <w:tcW w:w="1530" w:type="dxa"/>
          </w:tcPr>
          <w:p w14:paraId="0E17D6B0" w14:textId="77777777" w:rsidR="0094074D" w:rsidRPr="0063151A" w:rsidRDefault="0094074D">
            <w:pPr>
              <w:tabs>
                <w:tab w:val="decimal" w:pos="914"/>
              </w:tabs>
              <w:jc w:val="thaiDistribute"/>
              <w:rPr>
                <w:rFonts w:ascii="Angsana New" w:eastAsia="Brush Script MT" w:hAnsi="Angsana New" w:cs="Angsana New"/>
                <w:sz w:val="24"/>
                <w:szCs w:val="24"/>
              </w:rPr>
            </w:pPr>
            <w:r w:rsidRPr="0063151A">
              <w:rPr>
                <w:rFonts w:ascii="Angsana New" w:hAnsi="Angsana New" w:cs="Angsana New"/>
                <w:sz w:val="24"/>
                <w:szCs w:val="24"/>
              </w:rPr>
              <w:t>4,763,217.49</w:t>
            </w:r>
          </w:p>
        </w:tc>
        <w:tc>
          <w:tcPr>
            <w:tcW w:w="1530" w:type="dxa"/>
          </w:tcPr>
          <w:p w14:paraId="4393D54F" w14:textId="77777777" w:rsidR="0094074D" w:rsidRPr="002A3838" w:rsidRDefault="0094074D">
            <w:pPr>
              <w:tabs>
                <w:tab w:val="decimal" w:pos="915"/>
              </w:tabs>
              <w:jc w:val="thaiDistribute"/>
              <w:rPr>
                <w:rFonts w:ascii="Angsana New" w:eastAsia="Brush Script MT" w:hAnsi="Angsana New" w:cs="Angsana New"/>
                <w:sz w:val="24"/>
                <w:szCs w:val="24"/>
              </w:rPr>
            </w:pPr>
            <w:r w:rsidRPr="002A3838">
              <w:rPr>
                <w:rFonts w:ascii="Angsana New" w:hAnsi="Angsana New" w:cs="Angsana New"/>
                <w:sz w:val="24"/>
                <w:szCs w:val="24"/>
              </w:rPr>
              <w:t>(3,534,597.03)</w:t>
            </w:r>
          </w:p>
        </w:tc>
        <w:tc>
          <w:tcPr>
            <w:tcW w:w="1620" w:type="dxa"/>
          </w:tcPr>
          <w:p w14:paraId="196B1A75" w14:textId="77777777" w:rsidR="0094074D" w:rsidRPr="002A3838" w:rsidRDefault="0094074D">
            <w:pPr>
              <w:jc w:val="center"/>
              <w:rPr>
                <w:rFonts w:ascii="Angsana New" w:eastAsia="Brush Script MT" w:hAnsi="Angsana New" w:cs="Angsana New"/>
                <w:sz w:val="24"/>
                <w:szCs w:val="24"/>
                <w:cs/>
              </w:rPr>
            </w:pPr>
            <w:r w:rsidRPr="008351B4">
              <w:rPr>
                <w:rFonts w:ascii="Angsana New" w:eastAsia="Brush Script MT" w:hAnsi="Angsana New" w:cs="Angsana New"/>
                <w:sz w:val="24"/>
                <w:szCs w:val="24"/>
              </w:rPr>
              <w:t>-</w:t>
            </w:r>
          </w:p>
        </w:tc>
        <w:tc>
          <w:tcPr>
            <w:tcW w:w="1350" w:type="dxa"/>
            <w:vAlign w:val="bottom"/>
          </w:tcPr>
          <w:p w14:paraId="3CE2BD6A" w14:textId="77777777" w:rsidR="0094074D" w:rsidRPr="0063151A" w:rsidRDefault="0094074D">
            <w:pPr>
              <w:jc w:val="center"/>
              <w:rPr>
                <w:rFonts w:ascii="Angsana New" w:eastAsia="Brush Script MT" w:hAnsi="Angsana New" w:cs="Angsana New"/>
                <w:sz w:val="24"/>
                <w:szCs w:val="24"/>
                <w:cs/>
              </w:rPr>
            </w:pPr>
            <w:r>
              <w:rPr>
                <w:rFonts w:ascii="Angsana New" w:eastAsia="Brush Script MT" w:hAnsi="Angsana New" w:cs="Angsana New"/>
                <w:sz w:val="24"/>
                <w:szCs w:val="24"/>
              </w:rPr>
              <w:t>-</w:t>
            </w:r>
          </w:p>
        </w:tc>
        <w:tc>
          <w:tcPr>
            <w:tcW w:w="1530" w:type="dxa"/>
          </w:tcPr>
          <w:p w14:paraId="61896D36" w14:textId="77777777" w:rsidR="0094074D" w:rsidRPr="002A3838" w:rsidRDefault="0094074D">
            <w:pPr>
              <w:tabs>
                <w:tab w:val="decimal" w:pos="771"/>
              </w:tabs>
              <w:ind w:right="69"/>
              <w:jc w:val="right"/>
              <w:rPr>
                <w:rFonts w:ascii="Angsana New" w:eastAsia="Brush Script MT" w:hAnsi="Angsana New" w:cs="Angsana New"/>
                <w:sz w:val="24"/>
                <w:szCs w:val="24"/>
              </w:rPr>
            </w:pPr>
            <w:r w:rsidRPr="002A3838">
              <w:rPr>
                <w:rFonts w:ascii="Angsana New" w:hAnsi="Angsana New" w:cs="Angsana New"/>
                <w:sz w:val="24"/>
                <w:szCs w:val="24"/>
              </w:rPr>
              <w:t>1,228,620.46</w:t>
            </w:r>
          </w:p>
        </w:tc>
      </w:tr>
      <w:tr w:rsidR="0094074D" w:rsidRPr="0063151A" w14:paraId="27FC0B22" w14:textId="77777777">
        <w:trPr>
          <w:trHeight w:val="18"/>
        </w:trPr>
        <w:tc>
          <w:tcPr>
            <w:tcW w:w="2790" w:type="dxa"/>
            <w:gridSpan w:val="2"/>
          </w:tcPr>
          <w:p w14:paraId="6FD04345" w14:textId="77777777" w:rsidR="0094074D" w:rsidRPr="0063151A" w:rsidRDefault="0094074D">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z w:val="24"/>
                <w:szCs w:val="24"/>
                <w:cs/>
              </w:rPr>
              <w:t>หนี้สินตามสัญญาเช่า</w:t>
            </w:r>
          </w:p>
        </w:tc>
        <w:tc>
          <w:tcPr>
            <w:tcW w:w="1530" w:type="dxa"/>
          </w:tcPr>
          <w:p w14:paraId="23B1A3C8" w14:textId="77777777" w:rsidR="0094074D" w:rsidRPr="0063151A" w:rsidRDefault="0094074D">
            <w:pPr>
              <w:tabs>
                <w:tab w:val="decimal" w:pos="914"/>
              </w:tabs>
              <w:jc w:val="thaiDistribute"/>
              <w:rPr>
                <w:rFonts w:ascii="Angsana New" w:eastAsia="Brush Script MT" w:hAnsi="Angsana New" w:cs="Angsana New"/>
                <w:sz w:val="24"/>
                <w:szCs w:val="24"/>
              </w:rPr>
            </w:pPr>
            <w:r w:rsidRPr="0063151A">
              <w:rPr>
                <w:rFonts w:ascii="Angsana New" w:hAnsi="Angsana New" w:cs="Angsana New"/>
                <w:sz w:val="24"/>
                <w:szCs w:val="24"/>
              </w:rPr>
              <w:t>2,309,955.14</w:t>
            </w:r>
          </w:p>
        </w:tc>
        <w:tc>
          <w:tcPr>
            <w:tcW w:w="1530" w:type="dxa"/>
          </w:tcPr>
          <w:p w14:paraId="70E4F0EB" w14:textId="77777777" w:rsidR="0094074D" w:rsidRPr="00AC00E3" w:rsidRDefault="0094074D">
            <w:pPr>
              <w:tabs>
                <w:tab w:val="decimal" w:pos="915"/>
              </w:tabs>
              <w:jc w:val="thaiDistribute"/>
              <w:rPr>
                <w:rFonts w:ascii="Angsana New" w:eastAsia="Brush Script MT" w:hAnsi="Angsana New" w:cs="Angsana New"/>
                <w:sz w:val="24"/>
                <w:szCs w:val="24"/>
              </w:rPr>
            </w:pPr>
            <w:r w:rsidRPr="00AC00E3">
              <w:rPr>
                <w:rFonts w:ascii="Angsana New" w:hAnsi="Angsana New" w:cs="Angsana New"/>
                <w:sz w:val="24"/>
                <w:szCs w:val="24"/>
                <w:cs/>
              </w:rPr>
              <w:t>(</w:t>
            </w:r>
            <w:r w:rsidRPr="00AC00E3">
              <w:rPr>
                <w:rFonts w:ascii="Angsana New" w:hAnsi="Angsana New" w:cs="Angsana New"/>
                <w:sz w:val="24"/>
                <w:szCs w:val="24"/>
              </w:rPr>
              <w:t>18,030,257.40</w:t>
            </w:r>
            <w:r w:rsidRPr="00AC00E3">
              <w:rPr>
                <w:rFonts w:ascii="Angsana New" w:hAnsi="Angsana New" w:cs="Angsana New"/>
                <w:sz w:val="24"/>
                <w:szCs w:val="24"/>
                <w:cs/>
              </w:rPr>
              <w:t>)</w:t>
            </w:r>
          </w:p>
        </w:tc>
        <w:tc>
          <w:tcPr>
            <w:tcW w:w="1620" w:type="dxa"/>
          </w:tcPr>
          <w:p w14:paraId="19FB493B" w14:textId="77777777" w:rsidR="0094074D" w:rsidRPr="00AC00E3" w:rsidRDefault="0094074D">
            <w:pPr>
              <w:tabs>
                <w:tab w:val="decimal" w:pos="748"/>
              </w:tabs>
              <w:jc w:val="center"/>
              <w:rPr>
                <w:rFonts w:ascii="Angsana New" w:eastAsia="Brush Script MT" w:hAnsi="Angsana New" w:cs="Angsana New"/>
                <w:sz w:val="24"/>
                <w:szCs w:val="24"/>
                <w:cs/>
              </w:rPr>
            </w:pPr>
            <w:r w:rsidRPr="00AC00E3">
              <w:rPr>
                <w:rFonts w:ascii="Angsana New" w:hAnsi="Angsana New" w:cs="Angsana New"/>
                <w:sz w:val="24"/>
                <w:szCs w:val="24"/>
              </w:rPr>
              <w:t>2,247,529.35</w:t>
            </w:r>
          </w:p>
        </w:tc>
        <w:tc>
          <w:tcPr>
            <w:tcW w:w="1350" w:type="dxa"/>
            <w:vAlign w:val="bottom"/>
          </w:tcPr>
          <w:p w14:paraId="5835189A" w14:textId="77777777" w:rsidR="0094074D" w:rsidRPr="00634FED" w:rsidRDefault="0094074D">
            <w:pPr>
              <w:jc w:val="right"/>
              <w:rPr>
                <w:rFonts w:ascii="Angsana New" w:eastAsia="Brush Script MT" w:hAnsi="Angsana New" w:cs="Angsana New"/>
                <w:sz w:val="24"/>
                <w:szCs w:val="24"/>
                <w:cs/>
              </w:rPr>
            </w:pPr>
            <w:r w:rsidRPr="007C704E">
              <w:rPr>
                <w:rFonts w:ascii="Angsana New" w:eastAsia="Brush Script MT" w:hAnsi="Angsana New" w:cs="Angsana New"/>
                <w:sz w:val="24"/>
                <w:szCs w:val="24"/>
              </w:rPr>
              <w:t>65,510,874.32</w:t>
            </w:r>
          </w:p>
        </w:tc>
        <w:tc>
          <w:tcPr>
            <w:tcW w:w="1530" w:type="dxa"/>
          </w:tcPr>
          <w:p w14:paraId="07FDA051" w14:textId="77777777" w:rsidR="0094074D" w:rsidRPr="00AC00E3" w:rsidRDefault="0094074D">
            <w:pPr>
              <w:tabs>
                <w:tab w:val="decimal" w:pos="771"/>
              </w:tabs>
              <w:ind w:right="69"/>
              <w:jc w:val="right"/>
              <w:rPr>
                <w:rFonts w:ascii="Angsana New" w:eastAsia="Brush Script MT" w:hAnsi="Angsana New" w:cs="Angsana New"/>
                <w:sz w:val="24"/>
                <w:szCs w:val="24"/>
              </w:rPr>
            </w:pPr>
            <w:r w:rsidRPr="00AC00E3">
              <w:rPr>
                <w:rFonts w:ascii="Angsana New" w:hAnsi="Angsana New" w:cs="Angsana New"/>
                <w:sz w:val="24"/>
                <w:szCs w:val="24"/>
              </w:rPr>
              <w:t>52,038,101.41</w:t>
            </w:r>
          </w:p>
        </w:tc>
      </w:tr>
      <w:tr w:rsidR="0094074D" w:rsidRPr="0063151A" w14:paraId="7FD51897" w14:textId="77777777">
        <w:trPr>
          <w:trHeight w:val="18"/>
        </w:trPr>
        <w:tc>
          <w:tcPr>
            <w:tcW w:w="2790" w:type="dxa"/>
            <w:gridSpan w:val="2"/>
          </w:tcPr>
          <w:p w14:paraId="0B43EAAD" w14:textId="77777777" w:rsidR="0094074D" w:rsidRPr="0063151A" w:rsidRDefault="0094074D">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sz w:val="24"/>
                <w:szCs w:val="24"/>
                <w:cs/>
              </w:rPr>
              <w:t>ดอกเบี้ยจ่าย</w:t>
            </w:r>
          </w:p>
        </w:tc>
        <w:tc>
          <w:tcPr>
            <w:tcW w:w="1530" w:type="dxa"/>
            <w:tcBorders>
              <w:bottom w:val="single" w:sz="4" w:space="0" w:color="auto"/>
            </w:tcBorders>
          </w:tcPr>
          <w:p w14:paraId="478EA1B9" w14:textId="77777777" w:rsidR="0094074D" w:rsidRPr="0063151A" w:rsidRDefault="0094074D">
            <w:pPr>
              <w:tabs>
                <w:tab w:val="decimal" w:pos="914"/>
              </w:tabs>
              <w:jc w:val="thaiDistribute"/>
              <w:rPr>
                <w:rFonts w:ascii="Angsana New" w:eastAsia="Brush Script MT" w:hAnsi="Angsana New" w:cs="Angsana New"/>
                <w:sz w:val="24"/>
                <w:szCs w:val="24"/>
              </w:rPr>
            </w:pPr>
            <w:r w:rsidRPr="0063151A">
              <w:rPr>
                <w:rFonts w:ascii="Angsana New" w:hAnsi="Angsana New" w:cs="Angsana New"/>
                <w:sz w:val="24"/>
                <w:szCs w:val="24"/>
              </w:rPr>
              <w:t>50,096,844.61</w:t>
            </w:r>
          </w:p>
        </w:tc>
        <w:tc>
          <w:tcPr>
            <w:tcW w:w="1530" w:type="dxa"/>
          </w:tcPr>
          <w:p w14:paraId="45DF1CDC" w14:textId="77777777" w:rsidR="0094074D" w:rsidRPr="00C77322" w:rsidRDefault="0094074D">
            <w:pPr>
              <w:tabs>
                <w:tab w:val="decimal" w:pos="915"/>
              </w:tabs>
              <w:jc w:val="thaiDistribute"/>
              <w:rPr>
                <w:rFonts w:ascii="Angsana New" w:eastAsia="Brush Script MT" w:hAnsi="Angsana New" w:cs="Angsana New"/>
                <w:sz w:val="24"/>
                <w:szCs w:val="24"/>
              </w:rPr>
            </w:pPr>
            <w:r w:rsidRPr="00C77322">
              <w:rPr>
                <w:rFonts w:ascii="Angsana New" w:hAnsi="Angsana New" w:cs="Angsana New"/>
                <w:sz w:val="24"/>
                <w:szCs w:val="24"/>
              </w:rPr>
              <w:t>(65,402.97)</w:t>
            </w:r>
          </w:p>
        </w:tc>
        <w:tc>
          <w:tcPr>
            <w:tcW w:w="1620" w:type="dxa"/>
          </w:tcPr>
          <w:p w14:paraId="1B62F7EB" w14:textId="77777777" w:rsidR="0094074D" w:rsidRPr="00C77322" w:rsidRDefault="0094074D">
            <w:pPr>
              <w:tabs>
                <w:tab w:val="decimal" w:pos="748"/>
              </w:tabs>
              <w:jc w:val="center"/>
              <w:rPr>
                <w:rFonts w:ascii="Angsana New" w:eastAsia="Brush Script MT" w:hAnsi="Angsana New" w:cs="Angsana New"/>
                <w:sz w:val="24"/>
                <w:szCs w:val="24"/>
                <w:cs/>
              </w:rPr>
            </w:pPr>
            <w:r w:rsidRPr="00C77322">
              <w:rPr>
                <w:rFonts w:ascii="Angsana New" w:hAnsi="Angsana New" w:cs="Angsana New"/>
                <w:sz w:val="24"/>
                <w:szCs w:val="24"/>
              </w:rPr>
              <w:t>7,728,543.97</w:t>
            </w:r>
          </w:p>
        </w:tc>
        <w:tc>
          <w:tcPr>
            <w:tcW w:w="1350" w:type="dxa"/>
            <w:tcBorders>
              <w:bottom w:val="single" w:sz="4" w:space="0" w:color="auto"/>
            </w:tcBorders>
            <w:vAlign w:val="bottom"/>
          </w:tcPr>
          <w:p w14:paraId="3ECDBD99" w14:textId="77777777" w:rsidR="0094074D" w:rsidRPr="0063151A" w:rsidRDefault="0094074D">
            <w:pPr>
              <w:jc w:val="center"/>
              <w:rPr>
                <w:rFonts w:ascii="Angsana New" w:eastAsia="Brush Script MT" w:hAnsi="Angsana New" w:cs="Angsana New"/>
                <w:sz w:val="24"/>
                <w:szCs w:val="24"/>
                <w:cs/>
              </w:rPr>
            </w:pPr>
            <w:r>
              <w:rPr>
                <w:rFonts w:ascii="Angsana New" w:eastAsia="Brush Script MT" w:hAnsi="Angsana New" w:cs="Angsana New"/>
                <w:sz w:val="24"/>
                <w:szCs w:val="24"/>
              </w:rPr>
              <w:t>-</w:t>
            </w:r>
          </w:p>
        </w:tc>
        <w:tc>
          <w:tcPr>
            <w:tcW w:w="1530" w:type="dxa"/>
            <w:tcBorders>
              <w:bottom w:val="single" w:sz="4" w:space="0" w:color="auto"/>
            </w:tcBorders>
          </w:tcPr>
          <w:p w14:paraId="75EF7E81" w14:textId="77777777" w:rsidR="0094074D" w:rsidRPr="004F278D" w:rsidRDefault="0094074D">
            <w:pPr>
              <w:tabs>
                <w:tab w:val="decimal" w:pos="771"/>
              </w:tabs>
              <w:ind w:right="69"/>
              <w:jc w:val="right"/>
              <w:rPr>
                <w:rFonts w:ascii="Angsana New" w:eastAsia="Brush Script MT" w:hAnsi="Angsana New" w:cs="Angsana New"/>
                <w:sz w:val="24"/>
                <w:szCs w:val="24"/>
                <w:highlight w:val="yellow"/>
              </w:rPr>
            </w:pPr>
            <w:r w:rsidRPr="00C77322">
              <w:rPr>
                <w:rFonts w:ascii="Angsana New" w:hAnsi="Angsana New" w:cs="Angsana New"/>
                <w:sz w:val="24"/>
                <w:szCs w:val="24"/>
              </w:rPr>
              <w:t>57,759,985.61</w:t>
            </w:r>
          </w:p>
        </w:tc>
      </w:tr>
      <w:tr w:rsidR="0094074D" w:rsidRPr="0063151A" w14:paraId="6CD01D8D" w14:textId="77777777">
        <w:trPr>
          <w:trHeight w:val="18"/>
        </w:trPr>
        <w:tc>
          <w:tcPr>
            <w:tcW w:w="2790" w:type="dxa"/>
            <w:gridSpan w:val="2"/>
            <w:vAlign w:val="bottom"/>
          </w:tcPr>
          <w:p w14:paraId="2D1D5144" w14:textId="77777777" w:rsidR="0094074D" w:rsidRPr="0063151A" w:rsidRDefault="0094074D">
            <w:pPr>
              <w:tabs>
                <w:tab w:val="center" w:pos="8000"/>
              </w:tabs>
              <w:spacing w:line="320" w:lineRule="exact"/>
              <w:ind w:right="-108"/>
              <w:jc w:val="center"/>
              <w:rPr>
                <w:rFonts w:ascii="Angsana New" w:eastAsia="Angsana New" w:hAnsi="Angsana New" w:cs="Angsana New"/>
                <w:sz w:val="24"/>
                <w:szCs w:val="24"/>
                <w:cs/>
              </w:rPr>
            </w:pPr>
            <w:r>
              <w:rPr>
                <w:rFonts w:ascii="Angsana New" w:eastAsia="Angsana New" w:hAnsi="Angsana New" w:cs="Angsana New" w:hint="cs"/>
                <w:sz w:val="24"/>
                <w:szCs w:val="24"/>
                <w:cs/>
              </w:rPr>
              <w:t>รวม</w:t>
            </w:r>
          </w:p>
        </w:tc>
        <w:tc>
          <w:tcPr>
            <w:tcW w:w="1530" w:type="dxa"/>
            <w:tcBorders>
              <w:top w:val="single" w:sz="4" w:space="0" w:color="auto"/>
              <w:bottom w:val="double" w:sz="4" w:space="0" w:color="auto"/>
            </w:tcBorders>
          </w:tcPr>
          <w:p w14:paraId="58C373A5" w14:textId="77777777" w:rsidR="0094074D" w:rsidRPr="0063151A" w:rsidRDefault="0094074D">
            <w:pPr>
              <w:tabs>
                <w:tab w:val="decimal" w:pos="914"/>
              </w:tabs>
              <w:jc w:val="thaiDistribute"/>
              <w:rPr>
                <w:rFonts w:ascii="Angsana New" w:eastAsia="Brush Script MT" w:hAnsi="Angsana New" w:cs="Angsana New"/>
                <w:sz w:val="24"/>
                <w:szCs w:val="24"/>
              </w:rPr>
            </w:pPr>
            <w:r w:rsidRPr="00165BF6">
              <w:rPr>
                <w:rFonts w:ascii="Angsana New" w:hAnsi="Angsana New" w:cs="Angsana New"/>
                <w:sz w:val="24"/>
                <w:szCs w:val="24"/>
              </w:rPr>
              <w:t>57,772,750.64</w:t>
            </w:r>
          </w:p>
        </w:tc>
        <w:tc>
          <w:tcPr>
            <w:tcW w:w="1530" w:type="dxa"/>
            <w:tcBorders>
              <w:top w:val="single" w:sz="4" w:space="0" w:color="auto"/>
              <w:bottom w:val="double" w:sz="4" w:space="0" w:color="auto"/>
            </w:tcBorders>
          </w:tcPr>
          <w:p w14:paraId="5D3867E4" w14:textId="77777777" w:rsidR="0094074D" w:rsidRPr="004F278D" w:rsidRDefault="0094074D">
            <w:pPr>
              <w:tabs>
                <w:tab w:val="decimal" w:pos="915"/>
              </w:tabs>
              <w:jc w:val="thaiDistribute"/>
              <w:rPr>
                <w:rFonts w:ascii="Angsana New" w:eastAsia="Brush Script MT" w:hAnsi="Angsana New" w:cs="Angsana New"/>
                <w:sz w:val="24"/>
                <w:szCs w:val="24"/>
                <w:highlight w:val="yellow"/>
              </w:rPr>
            </w:pPr>
            <w:r w:rsidRPr="008351B4">
              <w:rPr>
                <w:rFonts w:ascii="Angsana New" w:hAnsi="Angsana New" w:cs="Angsana New"/>
                <w:sz w:val="24"/>
                <w:szCs w:val="24"/>
              </w:rPr>
              <w:t>(22,232,990.80)</w:t>
            </w:r>
          </w:p>
        </w:tc>
        <w:tc>
          <w:tcPr>
            <w:tcW w:w="1620" w:type="dxa"/>
            <w:tcBorders>
              <w:top w:val="single" w:sz="4" w:space="0" w:color="auto"/>
              <w:bottom w:val="double" w:sz="4" w:space="0" w:color="auto"/>
            </w:tcBorders>
          </w:tcPr>
          <w:p w14:paraId="57F685B2" w14:textId="77777777" w:rsidR="0094074D" w:rsidRPr="004F278D" w:rsidRDefault="0094074D">
            <w:pPr>
              <w:tabs>
                <w:tab w:val="decimal" w:pos="748"/>
              </w:tabs>
              <w:jc w:val="center"/>
              <w:rPr>
                <w:rFonts w:ascii="Angsana New" w:eastAsia="Brush Script MT" w:hAnsi="Angsana New" w:cs="Angsana New"/>
                <w:sz w:val="24"/>
                <w:szCs w:val="24"/>
                <w:highlight w:val="yellow"/>
              </w:rPr>
            </w:pPr>
            <w:r w:rsidRPr="00C21204">
              <w:rPr>
                <w:rFonts w:ascii="Angsana New" w:hAnsi="Angsana New" w:cs="Angsana New"/>
                <w:sz w:val="24"/>
                <w:szCs w:val="24"/>
              </w:rPr>
              <w:t>10,860,612.30</w:t>
            </w:r>
          </w:p>
        </w:tc>
        <w:tc>
          <w:tcPr>
            <w:tcW w:w="1350" w:type="dxa"/>
            <w:tcBorders>
              <w:top w:val="single" w:sz="4" w:space="0" w:color="auto"/>
              <w:bottom w:val="double" w:sz="4" w:space="0" w:color="auto"/>
            </w:tcBorders>
            <w:vAlign w:val="bottom"/>
          </w:tcPr>
          <w:p w14:paraId="2773DEC6" w14:textId="77777777" w:rsidR="0094074D" w:rsidRPr="004F278D" w:rsidRDefault="0094074D">
            <w:pPr>
              <w:jc w:val="right"/>
              <w:rPr>
                <w:rFonts w:ascii="Angsana New" w:eastAsia="Brush Script MT" w:hAnsi="Angsana New" w:cs="Angsana New"/>
                <w:sz w:val="24"/>
                <w:szCs w:val="24"/>
                <w:highlight w:val="yellow"/>
              </w:rPr>
            </w:pPr>
            <w:r w:rsidRPr="007C704E">
              <w:rPr>
                <w:rFonts w:ascii="Angsana New" w:eastAsia="Brush Script MT" w:hAnsi="Angsana New" w:cs="Angsana New"/>
                <w:sz w:val="24"/>
                <w:szCs w:val="24"/>
                <w:cs/>
              </w:rPr>
              <w:t>65</w:t>
            </w:r>
            <w:r w:rsidRPr="007C704E">
              <w:rPr>
                <w:rFonts w:ascii="Angsana New" w:eastAsia="Brush Script MT" w:hAnsi="Angsana New" w:cs="Angsana New"/>
                <w:sz w:val="24"/>
                <w:szCs w:val="24"/>
              </w:rPr>
              <w:t>,</w:t>
            </w:r>
            <w:r w:rsidRPr="007C704E">
              <w:rPr>
                <w:rFonts w:ascii="Angsana New" w:eastAsia="Brush Script MT" w:hAnsi="Angsana New" w:cs="Angsana New"/>
                <w:sz w:val="24"/>
                <w:szCs w:val="24"/>
                <w:cs/>
              </w:rPr>
              <w:t>510</w:t>
            </w:r>
            <w:r w:rsidRPr="007C704E">
              <w:rPr>
                <w:rFonts w:ascii="Angsana New" w:eastAsia="Brush Script MT" w:hAnsi="Angsana New" w:cs="Angsana New"/>
                <w:sz w:val="24"/>
                <w:szCs w:val="24"/>
              </w:rPr>
              <w:t>,</w:t>
            </w:r>
            <w:r w:rsidRPr="007C704E">
              <w:rPr>
                <w:rFonts w:ascii="Angsana New" w:eastAsia="Brush Script MT" w:hAnsi="Angsana New" w:cs="Angsana New"/>
                <w:sz w:val="24"/>
                <w:szCs w:val="24"/>
                <w:cs/>
              </w:rPr>
              <w:t>874.32</w:t>
            </w:r>
          </w:p>
        </w:tc>
        <w:tc>
          <w:tcPr>
            <w:tcW w:w="1530" w:type="dxa"/>
            <w:tcBorders>
              <w:top w:val="single" w:sz="4" w:space="0" w:color="auto"/>
              <w:bottom w:val="double" w:sz="4" w:space="0" w:color="auto"/>
            </w:tcBorders>
          </w:tcPr>
          <w:p w14:paraId="233614FE" w14:textId="77777777" w:rsidR="0094074D" w:rsidRPr="004F278D" w:rsidRDefault="0094074D">
            <w:pPr>
              <w:tabs>
                <w:tab w:val="decimal" w:pos="771"/>
              </w:tabs>
              <w:ind w:right="69"/>
              <w:jc w:val="right"/>
              <w:rPr>
                <w:rFonts w:ascii="Angsana New" w:eastAsia="Brush Script MT" w:hAnsi="Angsana New" w:cs="Angsana New"/>
                <w:sz w:val="24"/>
                <w:szCs w:val="24"/>
                <w:highlight w:val="yellow"/>
              </w:rPr>
            </w:pPr>
            <w:r w:rsidRPr="007A0AC6">
              <w:rPr>
                <w:rFonts w:ascii="Angsana New" w:hAnsi="Angsana New" w:cs="Angsana New"/>
                <w:sz w:val="24"/>
                <w:szCs w:val="24"/>
              </w:rPr>
              <w:t>111,911,246.46</w:t>
            </w:r>
          </w:p>
        </w:tc>
      </w:tr>
    </w:tbl>
    <w:p w14:paraId="10AF4405" w14:textId="77777777" w:rsidR="00D93283" w:rsidRPr="00032AE6" w:rsidRDefault="00D93283" w:rsidP="00534189">
      <w:pPr>
        <w:ind w:left="990" w:firstLine="720"/>
        <w:jc w:val="thaiDistribute"/>
        <w:rPr>
          <w:rFonts w:ascii="Angsana New" w:hAnsi="Angsana New" w:cs="Angsana New"/>
          <w:spacing w:val="-2"/>
          <w:sz w:val="16"/>
          <w:szCs w:val="16"/>
        </w:rPr>
      </w:pPr>
    </w:p>
    <w:tbl>
      <w:tblPr>
        <w:tblW w:w="10350" w:type="dxa"/>
        <w:tblInd w:w="-360" w:type="dxa"/>
        <w:tblLayout w:type="fixed"/>
        <w:tblLook w:val="04A0" w:firstRow="1" w:lastRow="0" w:firstColumn="1" w:lastColumn="0" w:noHBand="0" w:noVBand="1"/>
      </w:tblPr>
      <w:tblGrid>
        <w:gridCol w:w="1893"/>
        <w:gridCol w:w="897"/>
        <w:gridCol w:w="1530"/>
        <w:gridCol w:w="1530"/>
        <w:gridCol w:w="1620"/>
        <w:gridCol w:w="1350"/>
        <w:gridCol w:w="1530"/>
      </w:tblGrid>
      <w:tr w:rsidR="00032AE6" w:rsidRPr="0063151A" w14:paraId="482D9E39" w14:textId="77777777">
        <w:trPr>
          <w:trHeight w:val="92"/>
        </w:trPr>
        <w:tc>
          <w:tcPr>
            <w:tcW w:w="1893" w:type="dxa"/>
          </w:tcPr>
          <w:p w14:paraId="4763B030" w14:textId="77777777" w:rsidR="00032AE6" w:rsidRPr="0063151A" w:rsidRDefault="00032AE6">
            <w:pPr>
              <w:tabs>
                <w:tab w:val="center" w:pos="8000"/>
              </w:tabs>
              <w:jc w:val="right"/>
              <w:rPr>
                <w:rFonts w:ascii="Angsana New" w:eastAsia="Brush Script MT" w:hAnsi="Angsana New" w:cs="Angsana New"/>
                <w:snapToGrid w:val="0"/>
                <w:sz w:val="24"/>
                <w:szCs w:val="24"/>
                <w:lang w:eastAsia="th-TH"/>
              </w:rPr>
            </w:pPr>
          </w:p>
        </w:tc>
        <w:tc>
          <w:tcPr>
            <w:tcW w:w="897" w:type="dxa"/>
          </w:tcPr>
          <w:p w14:paraId="566AEAF1" w14:textId="77777777" w:rsidR="00032AE6" w:rsidRPr="0063151A" w:rsidRDefault="00032AE6">
            <w:pPr>
              <w:tabs>
                <w:tab w:val="center" w:pos="8000"/>
              </w:tabs>
              <w:jc w:val="right"/>
              <w:rPr>
                <w:rFonts w:ascii="Angsana New" w:eastAsia="Brush Script MT" w:hAnsi="Angsana New" w:cs="Angsana New"/>
                <w:snapToGrid w:val="0"/>
                <w:sz w:val="24"/>
                <w:szCs w:val="24"/>
                <w:cs/>
                <w:lang w:eastAsia="th-TH"/>
              </w:rPr>
            </w:pPr>
          </w:p>
        </w:tc>
        <w:tc>
          <w:tcPr>
            <w:tcW w:w="1530" w:type="dxa"/>
          </w:tcPr>
          <w:p w14:paraId="5EC400A8" w14:textId="77777777" w:rsidR="00032AE6" w:rsidRPr="0063151A" w:rsidRDefault="00032AE6">
            <w:pPr>
              <w:tabs>
                <w:tab w:val="center" w:pos="8000"/>
              </w:tabs>
              <w:jc w:val="right"/>
              <w:rPr>
                <w:rFonts w:ascii="Angsana New" w:eastAsia="Brush Script MT" w:hAnsi="Angsana New" w:cs="Angsana New"/>
                <w:snapToGrid w:val="0"/>
                <w:sz w:val="24"/>
                <w:szCs w:val="24"/>
                <w:cs/>
                <w:lang w:eastAsia="th-TH"/>
              </w:rPr>
            </w:pPr>
          </w:p>
        </w:tc>
        <w:tc>
          <w:tcPr>
            <w:tcW w:w="1530" w:type="dxa"/>
          </w:tcPr>
          <w:p w14:paraId="205A1675" w14:textId="77777777" w:rsidR="00032AE6" w:rsidRPr="0063151A" w:rsidRDefault="00032AE6">
            <w:pPr>
              <w:tabs>
                <w:tab w:val="center" w:pos="8000"/>
              </w:tabs>
              <w:jc w:val="right"/>
              <w:rPr>
                <w:rFonts w:ascii="Angsana New" w:eastAsia="Brush Script MT" w:hAnsi="Angsana New" w:cs="Angsana New"/>
                <w:snapToGrid w:val="0"/>
                <w:sz w:val="24"/>
                <w:szCs w:val="24"/>
                <w:cs/>
                <w:lang w:eastAsia="th-TH"/>
              </w:rPr>
            </w:pPr>
          </w:p>
        </w:tc>
        <w:tc>
          <w:tcPr>
            <w:tcW w:w="4500" w:type="dxa"/>
            <w:gridSpan w:val="3"/>
            <w:hideMark/>
          </w:tcPr>
          <w:p w14:paraId="3B1C4FC9" w14:textId="77777777" w:rsidR="00032AE6" w:rsidRPr="0063151A" w:rsidRDefault="00032AE6">
            <w:pPr>
              <w:tabs>
                <w:tab w:val="center" w:pos="8000"/>
              </w:tabs>
              <w:jc w:val="right"/>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 xml:space="preserve">(หน่วย </w:t>
            </w:r>
            <w:r w:rsidRPr="0063151A">
              <w:rPr>
                <w:rFonts w:ascii="Angsana New" w:eastAsia="Brush Script MT" w:hAnsi="Angsana New" w:cs="Angsana New"/>
                <w:snapToGrid w:val="0"/>
                <w:sz w:val="24"/>
                <w:szCs w:val="24"/>
                <w:lang w:eastAsia="th-TH"/>
              </w:rPr>
              <w:t xml:space="preserve">: </w:t>
            </w:r>
            <w:r w:rsidRPr="0063151A">
              <w:rPr>
                <w:rFonts w:ascii="Angsana New" w:eastAsia="Brush Script MT" w:hAnsi="Angsana New" w:cs="Angsana New"/>
                <w:snapToGrid w:val="0"/>
                <w:sz w:val="24"/>
                <w:szCs w:val="24"/>
                <w:cs/>
                <w:lang w:eastAsia="th-TH"/>
              </w:rPr>
              <w:t>บาท)</w:t>
            </w:r>
          </w:p>
        </w:tc>
      </w:tr>
      <w:tr w:rsidR="00032AE6" w:rsidRPr="0063151A" w14:paraId="0B6871FF" w14:textId="77777777">
        <w:trPr>
          <w:trHeight w:val="90"/>
        </w:trPr>
        <w:tc>
          <w:tcPr>
            <w:tcW w:w="2790" w:type="dxa"/>
            <w:gridSpan w:val="2"/>
          </w:tcPr>
          <w:p w14:paraId="191BC022" w14:textId="77777777" w:rsidR="00032AE6" w:rsidRPr="0063151A" w:rsidRDefault="00032AE6">
            <w:pPr>
              <w:jc w:val="thaiDistribute"/>
              <w:rPr>
                <w:rFonts w:ascii="Angsana New" w:eastAsia="Brush Script MT" w:hAnsi="Angsana New" w:cs="Angsana New"/>
                <w:sz w:val="24"/>
                <w:szCs w:val="24"/>
                <w:cs/>
              </w:rPr>
            </w:pPr>
          </w:p>
        </w:tc>
        <w:tc>
          <w:tcPr>
            <w:tcW w:w="7560" w:type="dxa"/>
            <w:gridSpan w:val="5"/>
            <w:tcBorders>
              <w:bottom w:val="single" w:sz="4" w:space="0" w:color="auto"/>
            </w:tcBorders>
          </w:tcPr>
          <w:p w14:paraId="58A6A082" w14:textId="09F82ECB" w:rsidR="00032AE6" w:rsidRPr="0063151A" w:rsidRDefault="00032AE6">
            <w:pPr>
              <w:tabs>
                <w:tab w:val="center" w:pos="8000"/>
              </w:tabs>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hint="cs"/>
                <w:snapToGrid w:val="0"/>
                <w:sz w:val="24"/>
                <w:szCs w:val="24"/>
                <w:cs/>
                <w:lang w:eastAsia="th-TH"/>
              </w:rPr>
              <w:t>งบการเงิน</w:t>
            </w:r>
            <w:r>
              <w:rPr>
                <w:rFonts w:ascii="Angsana New" w:eastAsia="Brush Script MT" w:hAnsi="Angsana New" w:cs="Angsana New" w:hint="cs"/>
                <w:snapToGrid w:val="0"/>
                <w:sz w:val="24"/>
                <w:szCs w:val="24"/>
                <w:cs/>
                <w:lang w:eastAsia="th-TH"/>
              </w:rPr>
              <w:t>เฉพาะกิจการ</w:t>
            </w:r>
          </w:p>
        </w:tc>
      </w:tr>
      <w:tr w:rsidR="00032AE6" w:rsidRPr="0063151A" w14:paraId="33320F33" w14:textId="77777777">
        <w:trPr>
          <w:trHeight w:val="92"/>
        </w:trPr>
        <w:tc>
          <w:tcPr>
            <w:tcW w:w="2790" w:type="dxa"/>
            <w:gridSpan w:val="2"/>
          </w:tcPr>
          <w:p w14:paraId="40EA0426" w14:textId="77777777" w:rsidR="00032AE6" w:rsidRPr="0063151A" w:rsidRDefault="00032AE6">
            <w:pPr>
              <w:jc w:val="thaiDistribute"/>
              <w:rPr>
                <w:rFonts w:ascii="Angsana New" w:eastAsia="Brush Script MT" w:hAnsi="Angsana New" w:cs="Angsana New"/>
                <w:sz w:val="24"/>
                <w:szCs w:val="24"/>
              </w:rPr>
            </w:pPr>
          </w:p>
        </w:tc>
        <w:tc>
          <w:tcPr>
            <w:tcW w:w="1530" w:type="dxa"/>
            <w:vMerge w:val="restart"/>
            <w:tcBorders>
              <w:left w:val="nil"/>
              <w:right w:val="nil"/>
            </w:tcBorders>
            <w:vAlign w:val="bottom"/>
            <w:hideMark/>
          </w:tcPr>
          <w:p w14:paraId="6CAE0EB4" w14:textId="77777777" w:rsidR="00032AE6" w:rsidRPr="0063151A" w:rsidRDefault="00032AE6">
            <w:pPr>
              <w:tabs>
                <w:tab w:val="center" w:pos="8000"/>
              </w:tabs>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hint="cs"/>
                <w:snapToGrid w:val="0"/>
                <w:sz w:val="24"/>
                <w:szCs w:val="24"/>
                <w:cs/>
                <w:lang w:eastAsia="th-TH"/>
              </w:rPr>
              <w:t>ณ วันที่</w:t>
            </w:r>
          </w:p>
          <w:p w14:paraId="6C76F49E" w14:textId="7F469099" w:rsidR="00032AE6" w:rsidRPr="0063151A" w:rsidRDefault="00032AE6">
            <w:pPr>
              <w:tabs>
                <w:tab w:val="center" w:pos="8000"/>
              </w:tabs>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snapToGrid w:val="0"/>
                <w:sz w:val="24"/>
                <w:szCs w:val="24"/>
                <w:lang w:eastAsia="th-TH"/>
              </w:rPr>
              <w:t>1</w:t>
            </w:r>
            <w:r w:rsidRPr="0063151A">
              <w:rPr>
                <w:rFonts w:ascii="Angsana New" w:eastAsia="Brush Script MT" w:hAnsi="Angsana New" w:cs="Angsana New"/>
                <w:snapToGrid w:val="0"/>
                <w:sz w:val="24"/>
                <w:szCs w:val="24"/>
                <w:cs/>
                <w:lang w:eastAsia="th-TH"/>
              </w:rPr>
              <w:t xml:space="preserve"> มกราคม </w:t>
            </w:r>
            <w:r w:rsidRPr="0063151A">
              <w:rPr>
                <w:rFonts w:ascii="Angsana New" w:eastAsia="Brush Script MT" w:hAnsi="Angsana New" w:cs="Angsana New"/>
                <w:snapToGrid w:val="0"/>
                <w:sz w:val="24"/>
                <w:szCs w:val="24"/>
                <w:lang w:eastAsia="th-TH"/>
              </w:rPr>
              <w:t>256</w:t>
            </w:r>
            <w:r w:rsidR="00D93283">
              <w:rPr>
                <w:rFonts w:ascii="Angsana New" w:eastAsia="Brush Script MT" w:hAnsi="Angsana New" w:cs="Angsana New"/>
                <w:snapToGrid w:val="0"/>
                <w:sz w:val="24"/>
                <w:szCs w:val="24"/>
                <w:lang w:eastAsia="th-TH"/>
              </w:rPr>
              <w:t>8</w:t>
            </w:r>
          </w:p>
        </w:tc>
        <w:tc>
          <w:tcPr>
            <w:tcW w:w="1530" w:type="dxa"/>
            <w:vAlign w:val="bottom"/>
          </w:tcPr>
          <w:p w14:paraId="2A933A86" w14:textId="77777777" w:rsidR="00032AE6" w:rsidRPr="0063151A" w:rsidRDefault="00032AE6">
            <w:pPr>
              <w:tabs>
                <w:tab w:val="center" w:pos="8000"/>
              </w:tabs>
              <w:jc w:val="center"/>
              <w:rPr>
                <w:rFonts w:ascii="Angsana New" w:eastAsia="Brush Script MT" w:hAnsi="Angsana New" w:cs="Angsana New"/>
                <w:snapToGrid w:val="0"/>
                <w:sz w:val="24"/>
                <w:szCs w:val="24"/>
                <w:lang w:eastAsia="th-TH"/>
              </w:rPr>
            </w:pPr>
          </w:p>
        </w:tc>
        <w:tc>
          <w:tcPr>
            <w:tcW w:w="2970" w:type="dxa"/>
            <w:gridSpan w:val="2"/>
            <w:tcBorders>
              <w:left w:val="nil"/>
              <w:bottom w:val="single" w:sz="4" w:space="0" w:color="auto"/>
            </w:tcBorders>
            <w:vAlign w:val="bottom"/>
            <w:hideMark/>
          </w:tcPr>
          <w:p w14:paraId="6D38FA86" w14:textId="77777777" w:rsidR="00032AE6" w:rsidRPr="0063151A" w:rsidRDefault="00032AE6">
            <w:pPr>
              <w:tabs>
                <w:tab w:val="center" w:pos="8000"/>
              </w:tabs>
              <w:ind w:right="-105" w:hanging="113"/>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รายการที่ไม่เป็นเงินสด</w:t>
            </w:r>
          </w:p>
        </w:tc>
        <w:tc>
          <w:tcPr>
            <w:tcW w:w="1530" w:type="dxa"/>
            <w:vAlign w:val="bottom"/>
          </w:tcPr>
          <w:p w14:paraId="3DEFCA56" w14:textId="77777777" w:rsidR="00032AE6" w:rsidRPr="0063151A" w:rsidRDefault="00032AE6">
            <w:pPr>
              <w:tabs>
                <w:tab w:val="center" w:pos="8000"/>
              </w:tabs>
              <w:ind w:right="-105" w:hanging="113"/>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hint="cs"/>
                <w:snapToGrid w:val="0"/>
                <w:sz w:val="24"/>
                <w:szCs w:val="24"/>
                <w:cs/>
                <w:lang w:eastAsia="th-TH"/>
              </w:rPr>
              <w:t xml:space="preserve">ณ วันที่ </w:t>
            </w:r>
          </w:p>
        </w:tc>
      </w:tr>
      <w:tr w:rsidR="00032AE6" w:rsidRPr="0063151A" w14:paraId="432EC12C" w14:textId="77777777">
        <w:trPr>
          <w:trHeight w:val="50"/>
        </w:trPr>
        <w:tc>
          <w:tcPr>
            <w:tcW w:w="2790" w:type="dxa"/>
            <w:gridSpan w:val="2"/>
          </w:tcPr>
          <w:p w14:paraId="227DD5B8" w14:textId="77777777" w:rsidR="00032AE6" w:rsidRPr="0063151A" w:rsidRDefault="00032AE6">
            <w:pPr>
              <w:jc w:val="thaiDistribute"/>
              <w:rPr>
                <w:rFonts w:ascii="Angsana New" w:eastAsia="Brush Script MT" w:hAnsi="Angsana New" w:cs="Angsana New"/>
                <w:sz w:val="24"/>
                <w:szCs w:val="24"/>
              </w:rPr>
            </w:pPr>
          </w:p>
        </w:tc>
        <w:tc>
          <w:tcPr>
            <w:tcW w:w="1530" w:type="dxa"/>
            <w:vMerge/>
            <w:tcBorders>
              <w:left w:val="nil"/>
              <w:bottom w:val="single" w:sz="4" w:space="0" w:color="auto"/>
              <w:right w:val="nil"/>
            </w:tcBorders>
            <w:vAlign w:val="center"/>
            <w:hideMark/>
          </w:tcPr>
          <w:p w14:paraId="507CC48A" w14:textId="77777777" w:rsidR="00032AE6" w:rsidRPr="0063151A" w:rsidRDefault="00032AE6">
            <w:pPr>
              <w:rPr>
                <w:rFonts w:ascii="Angsana New" w:eastAsia="Brush Script MT" w:hAnsi="Angsana New" w:cs="Angsana New"/>
                <w:snapToGrid w:val="0"/>
                <w:sz w:val="24"/>
                <w:szCs w:val="24"/>
                <w:lang w:eastAsia="th-TH"/>
              </w:rPr>
            </w:pPr>
          </w:p>
        </w:tc>
        <w:tc>
          <w:tcPr>
            <w:tcW w:w="1530" w:type="dxa"/>
            <w:tcBorders>
              <w:left w:val="nil"/>
              <w:bottom w:val="single" w:sz="4" w:space="0" w:color="auto"/>
              <w:right w:val="nil"/>
            </w:tcBorders>
            <w:vAlign w:val="bottom"/>
            <w:hideMark/>
          </w:tcPr>
          <w:p w14:paraId="5D8CD406" w14:textId="77777777" w:rsidR="00032AE6" w:rsidRPr="0063151A" w:rsidRDefault="00032AE6">
            <w:pPr>
              <w:jc w:val="center"/>
              <w:rPr>
                <w:rFonts w:ascii="Angsana New" w:eastAsia="Brush Script MT" w:hAnsi="Angsana New" w:cs="Angsana New"/>
                <w:sz w:val="24"/>
                <w:szCs w:val="24"/>
              </w:rPr>
            </w:pPr>
            <w:r w:rsidRPr="0063151A">
              <w:rPr>
                <w:rFonts w:ascii="Angsana New" w:eastAsia="Brush Script MT" w:hAnsi="Angsana New" w:cs="Angsana New"/>
                <w:sz w:val="24"/>
                <w:szCs w:val="24"/>
                <w:cs/>
              </w:rPr>
              <w:t>รายการเงินสด</w:t>
            </w:r>
          </w:p>
        </w:tc>
        <w:tc>
          <w:tcPr>
            <w:tcW w:w="1620" w:type="dxa"/>
            <w:tcBorders>
              <w:top w:val="single" w:sz="4" w:space="0" w:color="auto"/>
              <w:left w:val="nil"/>
              <w:bottom w:val="single" w:sz="4" w:space="0" w:color="auto"/>
              <w:right w:val="nil"/>
            </w:tcBorders>
            <w:vAlign w:val="bottom"/>
          </w:tcPr>
          <w:p w14:paraId="7EAEC79D" w14:textId="77777777" w:rsidR="00032AE6" w:rsidRPr="0063151A" w:rsidRDefault="00032AE6">
            <w:pPr>
              <w:tabs>
                <w:tab w:val="center" w:pos="8000"/>
              </w:tabs>
              <w:ind w:left="-108" w:right="-111"/>
              <w:jc w:val="center"/>
              <w:rPr>
                <w:rFonts w:ascii="Angsana New" w:eastAsia="Brush Script MT" w:hAnsi="Angsana New" w:cs="Angsana New"/>
                <w:snapToGrid w:val="0"/>
                <w:color w:val="FF0000"/>
                <w:spacing w:val="-2"/>
                <w:sz w:val="24"/>
                <w:szCs w:val="24"/>
                <w:lang w:eastAsia="th-TH"/>
              </w:rPr>
            </w:pPr>
            <w:r w:rsidRPr="0063151A">
              <w:rPr>
                <w:rFonts w:ascii="Angsana New" w:eastAsia="Brush Script MT" w:hAnsi="Angsana New" w:cs="Angsana New"/>
                <w:snapToGrid w:val="0"/>
                <w:spacing w:val="-2"/>
                <w:sz w:val="24"/>
                <w:szCs w:val="24"/>
                <w:cs/>
                <w:lang w:eastAsia="th-TH"/>
              </w:rPr>
              <w:t>การเปลี่ยนแปลงอื่น</w:t>
            </w:r>
          </w:p>
        </w:tc>
        <w:tc>
          <w:tcPr>
            <w:tcW w:w="1350" w:type="dxa"/>
            <w:tcBorders>
              <w:top w:val="single" w:sz="4" w:space="0" w:color="auto"/>
              <w:left w:val="nil"/>
              <w:bottom w:val="single" w:sz="4" w:space="0" w:color="auto"/>
              <w:right w:val="nil"/>
            </w:tcBorders>
            <w:vAlign w:val="bottom"/>
          </w:tcPr>
          <w:p w14:paraId="122CBF49" w14:textId="77777777" w:rsidR="00032AE6" w:rsidRPr="0063151A" w:rsidRDefault="00032AE6">
            <w:pPr>
              <w:tabs>
                <w:tab w:val="center" w:pos="8000"/>
              </w:tabs>
              <w:ind w:left="-131" w:right="-137" w:hanging="63"/>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snapToGrid w:val="0"/>
                <w:sz w:val="24"/>
                <w:szCs w:val="24"/>
                <w:cs/>
                <w:lang w:eastAsia="th-TH"/>
              </w:rPr>
              <w:t>ทำสัญญาเพิ่ม</w:t>
            </w:r>
          </w:p>
        </w:tc>
        <w:tc>
          <w:tcPr>
            <w:tcW w:w="1530" w:type="dxa"/>
            <w:tcBorders>
              <w:left w:val="nil"/>
              <w:bottom w:val="single" w:sz="4" w:space="0" w:color="auto"/>
              <w:right w:val="nil"/>
            </w:tcBorders>
            <w:vAlign w:val="bottom"/>
            <w:hideMark/>
          </w:tcPr>
          <w:p w14:paraId="59B300B3" w14:textId="45677F62" w:rsidR="00032AE6" w:rsidRPr="0063151A" w:rsidRDefault="00032AE6">
            <w:pPr>
              <w:tabs>
                <w:tab w:val="center" w:pos="8000"/>
              </w:tabs>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lang w:eastAsia="th-TH"/>
              </w:rPr>
              <w:t xml:space="preserve">31 </w:t>
            </w:r>
            <w:r w:rsidRPr="0063151A">
              <w:rPr>
                <w:rFonts w:ascii="Angsana New" w:eastAsia="Brush Script MT" w:hAnsi="Angsana New" w:cs="Angsana New"/>
                <w:snapToGrid w:val="0"/>
                <w:sz w:val="24"/>
                <w:szCs w:val="24"/>
                <w:cs/>
                <w:lang w:eastAsia="th-TH"/>
              </w:rPr>
              <w:t xml:space="preserve">ธันวาคม </w:t>
            </w:r>
            <w:r w:rsidRPr="0063151A">
              <w:rPr>
                <w:rFonts w:ascii="Angsana New" w:eastAsia="Brush Script MT" w:hAnsi="Angsana New" w:cs="Angsana New"/>
                <w:snapToGrid w:val="0"/>
                <w:sz w:val="24"/>
                <w:szCs w:val="24"/>
                <w:lang w:eastAsia="th-TH"/>
              </w:rPr>
              <w:t>256</w:t>
            </w:r>
            <w:r w:rsidR="00D93283">
              <w:rPr>
                <w:rFonts w:ascii="Angsana New" w:eastAsia="Brush Script MT" w:hAnsi="Angsana New" w:cs="Angsana New"/>
                <w:snapToGrid w:val="0"/>
                <w:sz w:val="24"/>
                <w:szCs w:val="24"/>
                <w:lang w:eastAsia="th-TH"/>
              </w:rPr>
              <w:t>8</w:t>
            </w:r>
          </w:p>
        </w:tc>
      </w:tr>
      <w:tr w:rsidR="00032AE6" w:rsidRPr="0063151A" w14:paraId="1341BF90" w14:textId="77777777">
        <w:trPr>
          <w:trHeight w:val="18"/>
        </w:trPr>
        <w:tc>
          <w:tcPr>
            <w:tcW w:w="2790" w:type="dxa"/>
            <w:gridSpan w:val="2"/>
          </w:tcPr>
          <w:p w14:paraId="73B58F45" w14:textId="77777777" w:rsidR="00032AE6" w:rsidRPr="0063151A" w:rsidRDefault="00032AE6">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z w:val="24"/>
                <w:szCs w:val="24"/>
                <w:cs/>
              </w:rPr>
              <w:t>เจ้าหนี้ค่าสินทรัพย์</w:t>
            </w:r>
          </w:p>
        </w:tc>
        <w:tc>
          <w:tcPr>
            <w:tcW w:w="1530" w:type="dxa"/>
          </w:tcPr>
          <w:p w14:paraId="1746458D" w14:textId="489DDC08" w:rsidR="00032AE6" w:rsidRPr="002D4CB4" w:rsidRDefault="002D4CB4">
            <w:pPr>
              <w:tabs>
                <w:tab w:val="decimal" w:pos="914"/>
              </w:tabs>
              <w:jc w:val="thaiDistribute"/>
              <w:rPr>
                <w:rFonts w:ascii="Angsana New" w:hAnsi="Angsana New" w:cs="Angsana New"/>
                <w:sz w:val="24"/>
                <w:szCs w:val="24"/>
              </w:rPr>
            </w:pPr>
            <w:r w:rsidRPr="0064582B">
              <w:rPr>
                <w:rFonts w:ascii="Angsana New" w:hAnsi="Angsana New" w:cs="Angsana New"/>
                <w:sz w:val="24"/>
                <w:szCs w:val="24"/>
              </w:rPr>
              <w:t>884,583.98</w:t>
            </w:r>
          </w:p>
        </w:tc>
        <w:tc>
          <w:tcPr>
            <w:tcW w:w="1530" w:type="dxa"/>
          </w:tcPr>
          <w:p w14:paraId="7DE6F2E2" w14:textId="30BE2914" w:rsidR="00032AE6" w:rsidRPr="00D93283" w:rsidRDefault="00B80068">
            <w:pPr>
              <w:tabs>
                <w:tab w:val="decimal" w:pos="915"/>
              </w:tabs>
              <w:jc w:val="thaiDistribute"/>
              <w:rPr>
                <w:rFonts w:ascii="Angsana New" w:eastAsia="Brush Script MT" w:hAnsi="Angsana New" w:cs="Angsana New"/>
                <w:sz w:val="24"/>
                <w:szCs w:val="24"/>
                <w:highlight w:val="yellow"/>
              </w:rPr>
            </w:pPr>
            <w:r w:rsidRPr="00B80068">
              <w:rPr>
                <w:rFonts w:ascii="Angsana New" w:hAnsi="Angsana New" w:cs="Angsana New"/>
                <w:sz w:val="24"/>
                <w:szCs w:val="24"/>
              </w:rPr>
              <w:t>(884,583.98)</w:t>
            </w:r>
          </w:p>
        </w:tc>
        <w:tc>
          <w:tcPr>
            <w:tcW w:w="1620" w:type="dxa"/>
          </w:tcPr>
          <w:p w14:paraId="2000BEF1" w14:textId="259E48AA" w:rsidR="00032AE6" w:rsidRPr="00D93283" w:rsidRDefault="00B80068">
            <w:pPr>
              <w:tabs>
                <w:tab w:val="decimal" w:pos="748"/>
              </w:tabs>
              <w:jc w:val="center"/>
              <w:rPr>
                <w:rFonts w:ascii="Angsana New" w:eastAsia="Brush Script MT" w:hAnsi="Angsana New" w:cs="Angsana New"/>
                <w:sz w:val="24"/>
                <w:szCs w:val="24"/>
                <w:highlight w:val="yellow"/>
                <w:cs/>
              </w:rPr>
            </w:pPr>
            <w:r w:rsidRPr="00B80068">
              <w:rPr>
                <w:rFonts w:ascii="Angsana New" w:hAnsi="Angsana New" w:cs="Angsana New"/>
                <w:sz w:val="24"/>
                <w:szCs w:val="24"/>
              </w:rPr>
              <w:t>1,581,073.65</w:t>
            </w:r>
          </w:p>
        </w:tc>
        <w:tc>
          <w:tcPr>
            <w:tcW w:w="1350" w:type="dxa"/>
            <w:tcBorders>
              <w:top w:val="single" w:sz="4" w:space="0" w:color="auto"/>
            </w:tcBorders>
            <w:vAlign w:val="bottom"/>
          </w:tcPr>
          <w:p w14:paraId="57A9DA52" w14:textId="77777777" w:rsidR="00032AE6" w:rsidRPr="001463F0" w:rsidRDefault="00032AE6">
            <w:pPr>
              <w:jc w:val="center"/>
              <w:rPr>
                <w:rFonts w:ascii="Angsana New" w:eastAsia="Brush Script MT" w:hAnsi="Angsana New" w:cs="Angsana New"/>
                <w:sz w:val="24"/>
                <w:szCs w:val="24"/>
                <w:cs/>
              </w:rPr>
            </w:pPr>
            <w:r w:rsidRPr="001463F0">
              <w:rPr>
                <w:rFonts w:ascii="Angsana New" w:eastAsia="Brush Script MT" w:hAnsi="Angsana New" w:cs="Angsana New"/>
                <w:sz w:val="24"/>
                <w:szCs w:val="24"/>
              </w:rPr>
              <w:t>-</w:t>
            </w:r>
          </w:p>
        </w:tc>
        <w:tc>
          <w:tcPr>
            <w:tcW w:w="1530" w:type="dxa"/>
          </w:tcPr>
          <w:p w14:paraId="2A297387" w14:textId="679B0585" w:rsidR="00032AE6" w:rsidRPr="001463F0" w:rsidRDefault="00507C2C">
            <w:pPr>
              <w:tabs>
                <w:tab w:val="decimal" w:pos="771"/>
              </w:tabs>
              <w:ind w:right="69"/>
              <w:jc w:val="right"/>
              <w:rPr>
                <w:rFonts w:ascii="Angsana New" w:eastAsia="Brush Script MT" w:hAnsi="Angsana New" w:cs="Angsana New"/>
                <w:sz w:val="24"/>
                <w:szCs w:val="24"/>
              </w:rPr>
            </w:pPr>
            <w:r w:rsidRPr="001463F0">
              <w:rPr>
                <w:rFonts w:ascii="Angsana New" w:hAnsi="Angsana New" w:cs="Angsana New"/>
                <w:sz w:val="24"/>
                <w:szCs w:val="24"/>
              </w:rPr>
              <w:t>1,581,073.65</w:t>
            </w:r>
          </w:p>
        </w:tc>
      </w:tr>
      <w:tr w:rsidR="00032AE6" w:rsidRPr="0063151A" w14:paraId="41F53DBF" w14:textId="77777777">
        <w:trPr>
          <w:trHeight w:val="18"/>
        </w:trPr>
        <w:tc>
          <w:tcPr>
            <w:tcW w:w="2790" w:type="dxa"/>
            <w:gridSpan w:val="2"/>
          </w:tcPr>
          <w:p w14:paraId="7B59EC4C" w14:textId="77777777" w:rsidR="00032AE6" w:rsidRPr="0063151A" w:rsidRDefault="00032AE6">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z w:val="24"/>
                <w:szCs w:val="24"/>
                <w:cs/>
              </w:rPr>
              <w:t>หนี้สินตามสัญญาเช่า</w:t>
            </w:r>
          </w:p>
        </w:tc>
        <w:tc>
          <w:tcPr>
            <w:tcW w:w="1530" w:type="dxa"/>
          </w:tcPr>
          <w:p w14:paraId="43CB07D6" w14:textId="37B19156" w:rsidR="00032AE6" w:rsidRPr="002D4CB4" w:rsidRDefault="002D4CB4">
            <w:pPr>
              <w:tabs>
                <w:tab w:val="decimal" w:pos="914"/>
              </w:tabs>
              <w:jc w:val="thaiDistribute"/>
              <w:rPr>
                <w:rFonts w:ascii="Angsana New" w:hAnsi="Angsana New" w:cs="Angsana New"/>
                <w:sz w:val="24"/>
                <w:szCs w:val="24"/>
              </w:rPr>
            </w:pPr>
            <w:r w:rsidRPr="006177CD">
              <w:rPr>
                <w:rFonts w:ascii="Angsana New" w:hAnsi="Angsana New" w:cs="Angsana New"/>
                <w:sz w:val="24"/>
                <w:szCs w:val="24"/>
              </w:rPr>
              <w:t>25,770,667.61</w:t>
            </w:r>
          </w:p>
        </w:tc>
        <w:tc>
          <w:tcPr>
            <w:tcW w:w="1530" w:type="dxa"/>
          </w:tcPr>
          <w:p w14:paraId="5EF869B1" w14:textId="0F2A1A8A" w:rsidR="00032AE6" w:rsidRPr="00D93283" w:rsidRDefault="00C53C5D">
            <w:pPr>
              <w:tabs>
                <w:tab w:val="decimal" w:pos="915"/>
              </w:tabs>
              <w:jc w:val="thaiDistribute"/>
              <w:rPr>
                <w:rFonts w:ascii="Angsana New" w:eastAsia="Brush Script MT" w:hAnsi="Angsana New" w:cs="Angsana New"/>
                <w:sz w:val="24"/>
                <w:szCs w:val="24"/>
                <w:highlight w:val="yellow"/>
              </w:rPr>
            </w:pPr>
            <w:r w:rsidRPr="00B80068">
              <w:rPr>
                <w:rFonts w:ascii="Angsana New" w:hAnsi="Angsana New" w:cs="Angsana New"/>
                <w:sz w:val="24"/>
                <w:szCs w:val="24"/>
                <w:cs/>
              </w:rPr>
              <w:t>(11</w:t>
            </w:r>
            <w:r w:rsidRPr="00B80068">
              <w:rPr>
                <w:rFonts w:ascii="Angsana New" w:hAnsi="Angsana New" w:cs="Angsana New"/>
                <w:sz w:val="24"/>
                <w:szCs w:val="24"/>
              </w:rPr>
              <w:t>,</w:t>
            </w:r>
            <w:r w:rsidRPr="00B80068">
              <w:rPr>
                <w:rFonts w:ascii="Angsana New" w:hAnsi="Angsana New" w:cs="Angsana New"/>
                <w:sz w:val="24"/>
                <w:szCs w:val="24"/>
                <w:cs/>
              </w:rPr>
              <w:t>757</w:t>
            </w:r>
            <w:r w:rsidRPr="00B80068">
              <w:rPr>
                <w:rFonts w:ascii="Angsana New" w:hAnsi="Angsana New" w:cs="Angsana New"/>
                <w:sz w:val="24"/>
                <w:szCs w:val="24"/>
              </w:rPr>
              <w:t>,</w:t>
            </w:r>
            <w:r w:rsidRPr="00B80068">
              <w:rPr>
                <w:rFonts w:ascii="Angsana New" w:hAnsi="Angsana New" w:cs="Angsana New"/>
                <w:sz w:val="24"/>
                <w:szCs w:val="24"/>
                <w:cs/>
              </w:rPr>
              <w:t>472.60)</w:t>
            </w:r>
          </w:p>
        </w:tc>
        <w:tc>
          <w:tcPr>
            <w:tcW w:w="1620" w:type="dxa"/>
          </w:tcPr>
          <w:p w14:paraId="7AFB9A0B" w14:textId="1DFEEB2C" w:rsidR="00032AE6" w:rsidRPr="00D93283" w:rsidRDefault="00C53C5D">
            <w:pPr>
              <w:tabs>
                <w:tab w:val="decimal" w:pos="748"/>
              </w:tabs>
              <w:jc w:val="center"/>
              <w:rPr>
                <w:rFonts w:ascii="Angsana New" w:hAnsi="Angsana New" w:cs="Angsana New"/>
                <w:sz w:val="24"/>
                <w:szCs w:val="24"/>
                <w:highlight w:val="yellow"/>
                <w:cs/>
              </w:rPr>
            </w:pPr>
            <w:r w:rsidRPr="00C53C5D">
              <w:rPr>
                <w:rFonts w:ascii="Angsana New" w:hAnsi="Angsana New" w:cs="Angsana New"/>
                <w:sz w:val="24"/>
                <w:szCs w:val="24"/>
              </w:rPr>
              <w:t>1,256,802.46</w:t>
            </w:r>
          </w:p>
        </w:tc>
        <w:tc>
          <w:tcPr>
            <w:tcW w:w="1350" w:type="dxa"/>
            <w:vAlign w:val="bottom"/>
          </w:tcPr>
          <w:p w14:paraId="215183AC" w14:textId="19DE3031" w:rsidR="00032AE6" w:rsidRPr="001463F0" w:rsidRDefault="00C53C5D" w:rsidP="00C53C5D">
            <w:pPr>
              <w:jc w:val="center"/>
              <w:rPr>
                <w:rFonts w:ascii="Angsana New" w:eastAsia="Brush Script MT" w:hAnsi="Angsana New" w:cs="Angsana New"/>
                <w:sz w:val="24"/>
                <w:szCs w:val="24"/>
                <w:cs/>
              </w:rPr>
            </w:pPr>
            <w:r w:rsidRPr="001463F0">
              <w:rPr>
                <w:rFonts w:ascii="Angsana New" w:eastAsia="Brush Script MT" w:hAnsi="Angsana New" w:cs="Angsana New"/>
                <w:sz w:val="24"/>
                <w:szCs w:val="24"/>
              </w:rPr>
              <w:t>-</w:t>
            </w:r>
          </w:p>
        </w:tc>
        <w:tc>
          <w:tcPr>
            <w:tcW w:w="1530" w:type="dxa"/>
          </w:tcPr>
          <w:p w14:paraId="4F3511B5" w14:textId="29BB3195" w:rsidR="00032AE6" w:rsidRPr="001463F0" w:rsidRDefault="00507C2C">
            <w:pPr>
              <w:tabs>
                <w:tab w:val="decimal" w:pos="771"/>
              </w:tabs>
              <w:ind w:right="69"/>
              <w:jc w:val="right"/>
              <w:rPr>
                <w:rFonts w:ascii="Angsana New" w:eastAsia="Brush Script MT" w:hAnsi="Angsana New" w:cs="Angsana New"/>
                <w:sz w:val="24"/>
                <w:szCs w:val="24"/>
              </w:rPr>
            </w:pPr>
            <w:r w:rsidRPr="001463F0">
              <w:rPr>
                <w:rFonts w:ascii="Angsana New" w:hAnsi="Angsana New" w:cs="Angsana New"/>
                <w:sz w:val="24"/>
                <w:szCs w:val="24"/>
              </w:rPr>
              <w:t>15,269,997.47</w:t>
            </w:r>
          </w:p>
        </w:tc>
      </w:tr>
      <w:tr w:rsidR="00032AE6" w:rsidRPr="0063151A" w14:paraId="270591E0" w14:textId="77777777">
        <w:trPr>
          <w:trHeight w:val="18"/>
        </w:trPr>
        <w:tc>
          <w:tcPr>
            <w:tcW w:w="2790" w:type="dxa"/>
            <w:gridSpan w:val="2"/>
            <w:vAlign w:val="bottom"/>
          </w:tcPr>
          <w:p w14:paraId="6D1477C3" w14:textId="1C604B25" w:rsidR="00032AE6" w:rsidRPr="0063151A" w:rsidRDefault="00D70C31" w:rsidP="00D70C31">
            <w:pPr>
              <w:tabs>
                <w:tab w:val="center" w:pos="8000"/>
              </w:tabs>
              <w:spacing w:line="320" w:lineRule="exact"/>
              <w:ind w:right="-108"/>
              <w:jc w:val="center"/>
              <w:rPr>
                <w:rFonts w:ascii="Angsana New" w:eastAsia="Angsana New" w:hAnsi="Angsana New" w:cs="Angsana New"/>
                <w:sz w:val="24"/>
                <w:szCs w:val="24"/>
                <w:cs/>
              </w:rPr>
            </w:pPr>
            <w:r>
              <w:rPr>
                <w:rFonts w:ascii="Angsana New" w:eastAsia="Angsana New" w:hAnsi="Angsana New" w:cs="Angsana New" w:hint="cs"/>
                <w:sz w:val="24"/>
                <w:szCs w:val="24"/>
                <w:cs/>
              </w:rPr>
              <w:t>รวม</w:t>
            </w:r>
          </w:p>
        </w:tc>
        <w:tc>
          <w:tcPr>
            <w:tcW w:w="1530" w:type="dxa"/>
            <w:tcBorders>
              <w:top w:val="single" w:sz="4" w:space="0" w:color="auto"/>
              <w:bottom w:val="double" w:sz="4" w:space="0" w:color="auto"/>
            </w:tcBorders>
          </w:tcPr>
          <w:p w14:paraId="45436B47" w14:textId="462C0218" w:rsidR="00032AE6" w:rsidRPr="002D4CB4" w:rsidRDefault="002D4CB4">
            <w:pPr>
              <w:tabs>
                <w:tab w:val="decimal" w:pos="914"/>
              </w:tabs>
              <w:jc w:val="thaiDistribute"/>
              <w:rPr>
                <w:rFonts w:ascii="Angsana New" w:hAnsi="Angsana New" w:cs="Angsana New"/>
                <w:sz w:val="24"/>
                <w:szCs w:val="24"/>
              </w:rPr>
            </w:pPr>
            <w:r w:rsidRPr="00756017">
              <w:rPr>
                <w:rFonts w:ascii="Angsana New" w:hAnsi="Angsana New" w:cs="Angsana New"/>
                <w:sz w:val="24"/>
                <w:szCs w:val="24"/>
              </w:rPr>
              <w:t>26,655,251.59</w:t>
            </w:r>
          </w:p>
        </w:tc>
        <w:tc>
          <w:tcPr>
            <w:tcW w:w="1530" w:type="dxa"/>
            <w:tcBorders>
              <w:top w:val="single" w:sz="4" w:space="0" w:color="auto"/>
              <w:bottom w:val="double" w:sz="4" w:space="0" w:color="auto"/>
            </w:tcBorders>
          </w:tcPr>
          <w:p w14:paraId="46774AF3" w14:textId="7930B9B0" w:rsidR="00032AE6" w:rsidRPr="00D93283" w:rsidRDefault="00C53C5D">
            <w:pPr>
              <w:tabs>
                <w:tab w:val="decimal" w:pos="915"/>
              </w:tabs>
              <w:jc w:val="thaiDistribute"/>
              <w:rPr>
                <w:rFonts w:ascii="Angsana New" w:eastAsia="Brush Script MT" w:hAnsi="Angsana New" w:cs="Angsana New"/>
                <w:sz w:val="24"/>
                <w:szCs w:val="24"/>
                <w:highlight w:val="yellow"/>
              </w:rPr>
            </w:pPr>
            <w:r w:rsidRPr="00B80068">
              <w:rPr>
                <w:rFonts w:ascii="Angsana New" w:hAnsi="Angsana New" w:cs="Angsana New"/>
                <w:sz w:val="24"/>
                <w:szCs w:val="24"/>
              </w:rPr>
              <w:t>(12,642,056.58)</w:t>
            </w:r>
          </w:p>
        </w:tc>
        <w:tc>
          <w:tcPr>
            <w:tcW w:w="1620" w:type="dxa"/>
            <w:tcBorders>
              <w:top w:val="single" w:sz="4" w:space="0" w:color="auto"/>
              <w:bottom w:val="double" w:sz="4" w:space="0" w:color="auto"/>
            </w:tcBorders>
          </w:tcPr>
          <w:p w14:paraId="6983230B" w14:textId="1A8D5A21" w:rsidR="00032AE6" w:rsidRPr="00D93283" w:rsidRDefault="00C53C5D">
            <w:pPr>
              <w:tabs>
                <w:tab w:val="decimal" w:pos="748"/>
              </w:tabs>
              <w:jc w:val="center"/>
              <w:rPr>
                <w:rFonts w:ascii="Angsana New" w:hAnsi="Angsana New" w:cs="Angsana New"/>
                <w:sz w:val="24"/>
                <w:szCs w:val="24"/>
                <w:highlight w:val="yellow"/>
              </w:rPr>
            </w:pPr>
            <w:r w:rsidRPr="00C53C5D">
              <w:rPr>
                <w:rFonts w:ascii="Angsana New" w:hAnsi="Angsana New" w:cs="Angsana New"/>
                <w:sz w:val="24"/>
                <w:szCs w:val="24"/>
              </w:rPr>
              <w:t>2,837,876.11</w:t>
            </w:r>
          </w:p>
        </w:tc>
        <w:tc>
          <w:tcPr>
            <w:tcW w:w="1350" w:type="dxa"/>
            <w:tcBorders>
              <w:top w:val="single" w:sz="4" w:space="0" w:color="auto"/>
              <w:bottom w:val="double" w:sz="4" w:space="0" w:color="auto"/>
            </w:tcBorders>
            <w:vAlign w:val="bottom"/>
          </w:tcPr>
          <w:p w14:paraId="66E443DF" w14:textId="0344801F" w:rsidR="00032AE6" w:rsidRPr="001463F0" w:rsidRDefault="00C53C5D" w:rsidP="00C53C5D">
            <w:pPr>
              <w:jc w:val="center"/>
              <w:rPr>
                <w:rFonts w:ascii="Angsana New" w:eastAsia="Brush Script MT" w:hAnsi="Angsana New" w:cs="Angsana New"/>
                <w:sz w:val="24"/>
                <w:szCs w:val="24"/>
              </w:rPr>
            </w:pPr>
            <w:r w:rsidRPr="001463F0">
              <w:rPr>
                <w:rFonts w:ascii="Angsana New" w:eastAsia="Brush Script MT" w:hAnsi="Angsana New" w:cs="Angsana New"/>
                <w:sz w:val="24"/>
                <w:szCs w:val="24"/>
              </w:rPr>
              <w:t>-</w:t>
            </w:r>
          </w:p>
        </w:tc>
        <w:tc>
          <w:tcPr>
            <w:tcW w:w="1530" w:type="dxa"/>
            <w:tcBorders>
              <w:top w:val="single" w:sz="4" w:space="0" w:color="auto"/>
              <w:bottom w:val="double" w:sz="4" w:space="0" w:color="auto"/>
            </w:tcBorders>
          </w:tcPr>
          <w:p w14:paraId="5E0CAAE9" w14:textId="5A25137E" w:rsidR="00032AE6" w:rsidRPr="001463F0" w:rsidRDefault="001463F0">
            <w:pPr>
              <w:tabs>
                <w:tab w:val="decimal" w:pos="771"/>
              </w:tabs>
              <w:ind w:right="69"/>
              <w:jc w:val="right"/>
              <w:rPr>
                <w:rFonts w:ascii="Angsana New" w:eastAsia="Brush Script MT" w:hAnsi="Angsana New" w:cs="Angsana New"/>
                <w:sz w:val="24"/>
                <w:szCs w:val="24"/>
              </w:rPr>
            </w:pPr>
            <w:r w:rsidRPr="001463F0">
              <w:rPr>
                <w:rFonts w:ascii="Angsana New" w:hAnsi="Angsana New" w:cs="Angsana New"/>
                <w:sz w:val="24"/>
                <w:szCs w:val="24"/>
              </w:rPr>
              <w:t>16,851,071.12</w:t>
            </w:r>
          </w:p>
        </w:tc>
      </w:tr>
    </w:tbl>
    <w:p w14:paraId="70FF9ACC" w14:textId="77777777" w:rsidR="00EA494F" w:rsidRPr="00277901" w:rsidRDefault="00EA494F" w:rsidP="00CE1BC7">
      <w:pPr>
        <w:pStyle w:val="ListParagraph"/>
        <w:overflowPunct w:val="0"/>
        <w:autoSpaceDE w:val="0"/>
        <w:autoSpaceDN w:val="0"/>
        <w:adjustRightInd w:val="0"/>
        <w:ind w:left="990"/>
        <w:jc w:val="thaiDistribute"/>
        <w:rPr>
          <w:rFonts w:ascii="Angsana New" w:eastAsia="Times New Roman" w:hAnsi="Angsana New" w:cs="Angsana New"/>
          <w:sz w:val="16"/>
          <w:szCs w:val="16"/>
        </w:rPr>
      </w:pPr>
    </w:p>
    <w:tbl>
      <w:tblPr>
        <w:tblW w:w="10350" w:type="dxa"/>
        <w:tblInd w:w="-360" w:type="dxa"/>
        <w:tblLayout w:type="fixed"/>
        <w:tblLook w:val="04A0" w:firstRow="1" w:lastRow="0" w:firstColumn="1" w:lastColumn="0" w:noHBand="0" w:noVBand="1"/>
      </w:tblPr>
      <w:tblGrid>
        <w:gridCol w:w="1893"/>
        <w:gridCol w:w="897"/>
        <w:gridCol w:w="1530"/>
        <w:gridCol w:w="1530"/>
        <w:gridCol w:w="1620"/>
        <w:gridCol w:w="1350"/>
        <w:gridCol w:w="1530"/>
      </w:tblGrid>
      <w:tr w:rsidR="00D93283" w:rsidRPr="0063151A" w14:paraId="0DBB7BAE" w14:textId="77777777">
        <w:trPr>
          <w:trHeight w:val="92"/>
        </w:trPr>
        <w:tc>
          <w:tcPr>
            <w:tcW w:w="1893" w:type="dxa"/>
          </w:tcPr>
          <w:p w14:paraId="0FDE042F" w14:textId="77777777" w:rsidR="00D93283" w:rsidRPr="0063151A" w:rsidRDefault="00D93283">
            <w:pPr>
              <w:tabs>
                <w:tab w:val="center" w:pos="8000"/>
              </w:tabs>
              <w:jc w:val="right"/>
              <w:rPr>
                <w:rFonts w:ascii="Angsana New" w:eastAsia="Brush Script MT" w:hAnsi="Angsana New" w:cs="Angsana New"/>
                <w:snapToGrid w:val="0"/>
                <w:sz w:val="24"/>
                <w:szCs w:val="24"/>
                <w:lang w:eastAsia="th-TH"/>
              </w:rPr>
            </w:pPr>
          </w:p>
        </w:tc>
        <w:tc>
          <w:tcPr>
            <w:tcW w:w="897" w:type="dxa"/>
          </w:tcPr>
          <w:p w14:paraId="535335C5" w14:textId="77777777" w:rsidR="00D93283" w:rsidRPr="0063151A" w:rsidRDefault="00D93283">
            <w:pPr>
              <w:tabs>
                <w:tab w:val="center" w:pos="8000"/>
              </w:tabs>
              <w:jc w:val="right"/>
              <w:rPr>
                <w:rFonts w:ascii="Angsana New" w:eastAsia="Brush Script MT" w:hAnsi="Angsana New" w:cs="Angsana New"/>
                <w:snapToGrid w:val="0"/>
                <w:sz w:val="24"/>
                <w:szCs w:val="24"/>
                <w:cs/>
                <w:lang w:eastAsia="th-TH"/>
              </w:rPr>
            </w:pPr>
          </w:p>
        </w:tc>
        <w:tc>
          <w:tcPr>
            <w:tcW w:w="1530" w:type="dxa"/>
          </w:tcPr>
          <w:p w14:paraId="3A42B756" w14:textId="77777777" w:rsidR="00D93283" w:rsidRPr="0063151A" w:rsidRDefault="00D93283">
            <w:pPr>
              <w:tabs>
                <w:tab w:val="center" w:pos="8000"/>
              </w:tabs>
              <w:jc w:val="right"/>
              <w:rPr>
                <w:rFonts w:ascii="Angsana New" w:eastAsia="Brush Script MT" w:hAnsi="Angsana New" w:cs="Angsana New"/>
                <w:snapToGrid w:val="0"/>
                <w:sz w:val="24"/>
                <w:szCs w:val="24"/>
                <w:cs/>
                <w:lang w:eastAsia="th-TH"/>
              </w:rPr>
            </w:pPr>
          </w:p>
        </w:tc>
        <w:tc>
          <w:tcPr>
            <w:tcW w:w="1530" w:type="dxa"/>
          </w:tcPr>
          <w:p w14:paraId="2C801FE2" w14:textId="77777777" w:rsidR="00D93283" w:rsidRPr="0063151A" w:rsidRDefault="00D93283">
            <w:pPr>
              <w:tabs>
                <w:tab w:val="center" w:pos="8000"/>
              </w:tabs>
              <w:jc w:val="right"/>
              <w:rPr>
                <w:rFonts w:ascii="Angsana New" w:eastAsia="Brush Script MT" w:hAnsi="Angsana New" w:cs="Angsana New"/>
                <w:snapToGrid w:val="0"/>
                <w:sz w:val="24"/>
                <w:szCs w:val="24"/>
                <w:cs/>
                <w:lang w:eastAsia="th-TH"/>
              </w:rPr>
            </w:pPr>
          </w:p>
        </w:tc>
        <w:tc>
          <w:tcPr>
            <w:tcW w:w="4500" w:type="dxa"/>
            <w:gridSpan w:val="3"/>
            <w:hideMark/>
          </w:tcPr>
          <w:p w14:paraId="4A53D913" w14:textId="77777777" w:rsidR="00D93283" w:rsidRPr="0063151A" w:rsidRDefault="00D93283">
            <w:pPr>
              <w:tabs>
                <w:tab w:val="center" w:pos="8000"/>
              </w:tabs>
              <w:jc w:val="right"/>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 xml:space="preserve">(หน่วย </w:t>
            </w:r>
            <w:r w:rsidRPr="0063151A">
              <w:rPr>
                <w:rFonts w:ascii="Angsana New" w:eastAsia="Brush Script MT" w:hAnsi="Angsana New" w:cs="Angsana New"/>
                <w:snapToGrid w:val="0"/>
                <w:sz w:val="24"/>
                <w:szCs w:val="24"/>
                <w:lang w:eastAsia="th-TH"/>
              </w:rPr>
              <w:t xml:space="preserve">: </w:t>
            </w:r>
            <w:r w:rsidRPr="0063151A">
              <w:rPr>
                <w:rFonts w:ascii="Angsana New" w:eastAsia="Brush Script MT" w:hAnsi="Angsana New" w:cs="Angsana New"/>
                <w:snapToGrid w:val="0"/>
                <w:sz w:val="24"/>
                <w:szCs w:val="24"/>
                <w:cs/>
                <w:lang w:eastAsia="th-TH"/>
              </w:rPr>
              <w:t>บาท)</w:t>
            </w:r>
          </w:p>
        </w:tc>
      </w:tr>
      <w:tr w:rsidR="00D93283" w:rsidRPr="0063151A" w14:paraId="537EE1AA" w14:textId="77777777">
        <w:trPr>
          <w:trHeight w:val="90"/>
        </w:trPr>
        <w:tc>
          <w:tcPr>
            <w:tcW w:w="2790" w:type="dxa"/>
            <w:gridSpan w:val="2"/>
          </w:tcPr>
          <w:p w14:paraId="6C848A84" w14:textId="77777777" w:rsidR="00D93283" w:rsidRPr="0063151A" w:rsidRDefault="00D93283">
            <w:pPr>
              <w:jc w:val="thaiDistribute"/>
              <w:rPr>
                <w:rFonts w:ascii="Angsana New" w:eastAsia="Brush Script MT" w:hAnsi="Angsana New" w:cs="Angsana New"/>
                <w:sz w:val="24"/>
                <w:szCs w:val="24"/>
                <w:cs/>
              </w:rPr>
            </w:pPr>
          </w:p>
        </w:tc>
        <w:tc>
          <w:tcPr>
            <w:tcW w:w="7560" w:type="dxa"/>
            <w:gridSpan w:val="5"/>
            <w:tcBorders>
              <w:bottom w:val="single" w:sz="4" w:space="0" w:color="auto"/>
            </w:tcBorders>
          </w:tcPr>
          <w:p w14:paraId="33C2CEA8" w14:textId="77777777" w:rsidR="00D93283" w:rsidRPr="0063151A" w:rsidRDefault="00D93283">
            <w:pPr>
              <w:tabs>
                <w:tab w:val="center" w:pos="8000"/>
              </w:tabs>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hint="cs"/>
                <w:snapToGrid w:val="0"/>
                <w:sz w:val="24"/>
                <w:szCs w:val="24"/>
                <w:cs/>
                <w:lang w:eastAsia="th-TH"/>
              </w:rPr>
              <w:t>งบการเงิน</w:t>
            </w:r>
            <w:r>
              <w:rPr>
                <w:rFonts w:ascii="Angsana New" w:eastAsia="Brush Script MT" w:hAnsi="Angsana New" w:cs="Angsana New" w:hint="cs"/>
                <w:snapToGrid w:val="0"/>
                <w:sz w:val="24"/>
                <w:szCs w:val="24"/>
                <w:cs/>
                <w:lang w:eastAsia="th-TH"/>
              </w:rPr>
              <w:t>เฉพาะกิจการ</w:t>
            </w:r>
          </w:p>
        </w:tc>
      </w:tr>
      <w:tr w:rsidR="00D93283" w:rsidRPr="0063151A" w14:paraId="43F21785" w14:textId="77777777">
        <w:trPr>
          <w:trHeight w:val="92"/>
        </w:trPr>
        <w:tc>
          <w:tcPr>
            <w:tcW w:w="2790" w:type="dxa"/>
            <w:gridSpan w:val="2"/>
          </w:tcPr>
          <w:p w14:paraId="45A42068" w14:textId="77777777" w:rsidR="00D93283" w:rsidRPr="0063151A" w:rsidRDefault="00D93283">
            <w:pPr>
              <w:jc w:val="thaiDistribute"/>
              <w:rPr>
                <w:rFonts w:ascii="Angsana New" w:eastAsia="Brush Script MT" w:hAnsi="Angsana New" w:cs="Angsana New"/>
                <w:sz w:val="24"/>
                <w:szCs w:val="24"/>
              </w:rPr>
            </w:pPr>
          </w:p>
        </w:tc>
        <w:tc>
          <w:tcPr>
            <w:tcW w:w="1530" w:type="dxa"/>
            <w:vMerge w:val="restart"/>
            <w:tcBorders>
              <w:left w:val="nil"/>
              <w:right w:val="nil"/>
            </w:tcBorders>
            <w:vAlign w:val="bottom"/>
            <w:hideMark/>
          </w:tcPr>
          <w:p w14:paraId="447C13F7" w14:textId="77777777" w:rsidR="00D93283" w:rsidRPr="0063151A" w:rsidRDefault="00D93283">
            <w:pPr>
              <w:tabs>
                <w:tab w:val="center" w:pos="8000"/>
              </w:tabs>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hint="cs"/>
                <w:snapToGrid w:val="0"/>
                <w:sz w:val="24"/>
                <w:szCs w:val="24"/>
                <w:cs/>
                <w:lang w:eastAsia="th-TH"/>
              </w:rPr>
              <w:t>ณ วันที่</w:t>
            </w:r>
          </w:p>
          <w:p w14:paraId="6716D0EE" w14:textId="77777777" w:rsidR="00D93283" w:rsidRPr="0063151A" w:rsidRDefault="00D93283">
            <w:pPr>
              <w:tabs>
                <w:tab w:val="center" w:pos="8000"/>
              </w:tabs>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snapToGrid w:val="0"/>
                <w:sz w:val="24"/>
                <w:szCs w:val="24"/>
                <w:lang w:eastAsia="th-TH"/>
              </w:rPr>
              <w:t>1</w:t>
            </w:r>
            <w:r w:rsidRPr="0063151A">
              <w:rPr>
                <w:rFonts w:ascii="Angsana New" w:eastAsia="Brush Script MT" w:hAnsi="Angsana New" w:cs="Angsana New"/>
                <w:snapToGrid w:val="0"/>
                <w:sz w:val="24"/>
                <w:szCs w:val="24"/>
                <w:cs/>
                <w:lang w:eastAsia="th-TH"/>
              </w:rPr>
              <w:t xml:space="preserve"> มกราคม </w:t>
            </w:r>
            <w:r w:rsidRPr="0063151A">
              <w:rPr>
                <w:rFonts w:ascii="Angsana New" w:eastAsia="Brush Script MT" w:hAnsi="Angsana New" w:cs="Angsana New"/>
                <w:snapToGrid w:val="0"/>
                <w:sz w:val="24"/>
                <w:szCs w:val="24"/>
                <w:lang w:eastAsia="th-TH"/>
              </w:rPr>
              <w:t>2567</w:t>
            </w:r>
          </w:p>
        </w:tc>
        <w:tc>
          <w:tcPr>
            <w:tcW w:w="1530" w:type="dxa"/>
            <w:vAlign w:val="bottom"/>
          </w:tcPr>
          <w:p w14:paraId="715A315F" w14:textId="77777777" w:rsidR="00D93283" w:rsidRPr="0063151A" w:rsidRDefault="00D93283">
            <w:pPr>
              <w:tabs>
                <w:tab w:val="center" w:pos="8000"/>
              </w:tabs>
              <w:jc w:val="center"/>
              <w:rPr>
                <w:rFonts w:ascii="Angsana New" w:eastAsia="Brush Script MT" w:hAnsi="Angsana New" w:cs="Angsana New"/>
                <w:snapToGrid w:val="0"/>
                <w:sz w:val="24"/>
                <w:szCs w:val="24"/>
                <w:lang w:eastAsia="th-TH"/>
              </w:rPr>
            </w:pPr>
          </w:p>
        </w:tc>
        <w:tc>
          <w:tcPr>
            <w:tcW w:w="2970" w:type="dxa"/>
            <w:gridSpan w:val="2"/>
            <w:tcBorders>
              <w:left w:val="nil"/>
              <w:bottom w:val="single" w:sz="4" w:space="0" w:color="auto"/>
            </w:tcBorders>
            <w:vAlign w:val="bottom"/>
            <w:hideMark/>
          </w:tcPr>
          <w:p w14:paraId="2C24ED78" w14:textId="77777777" w:rsidR="00D93283" w:rsidRPr="0063151A" w:rsidRDefault="00D93283">
            <w:pPr>
              <w:tabs>
                <w:tab w:val="center" w:pos="8000"/>
              </w:tabs>
              <w:ind w:right="-105" w:hanging="113"/>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cs/>
                <w:lang w:eastAsia="th-TH"/>
              </w:rPr>
              <w:t>รายการที่ไม่เป็นเงินสด</w:t>
            </w:r>
          </w:p>
        </w:tc>
        <w:tc>
          <w:tcPr>
            <w:tcW w:w="1530" w:type="dxa"/>
            <w:vAlign w:val="bottom"/>
          </w:tcPr>
          <w:p w14:paraId="1FB6D40F" w14:textId="77777777" w:rsidR="00D93283" w:rsidRPr="0063151A" w:rsidRDefault="00D93283">
            <w:pPr>
              <w:tabs>
                <w:tab w:val="center" w:pos="8000"/>
              </w:tabs>
              <w:ind w:right="-105" w:hanging="113"/>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hint="cs"/>
                <w:snapToGrid w:val="0"/>
                <w:sz w:val="24"/>
                <w:szCs w:val="24"/>
                <w:cs/>
                <w:lang w:eastAsia="th-TH"/>
              </w:rPr>
              <w:t xml:space="preserve">ณ วันที่ </w:t>
            </w:r>
          </w:p>
        </w:tc>
      </w:tr>
      <w:tr w:rsidR="00D93283" w:rsidRPr="0063151A" w14:paraId="6BAC3B53" w14:textId="77777777">
        <w:trPr>
          <w:trHeight w:val="50"/>
        </w:trPr>
        <w:tc>
          <w:tcPr>
            <w:tcW w:w="2790" w:type="dxa"/>
            <w:gridSpan w:val="2"/>
          </w:tcPr>
          <w:p w14:paraId="397D1B83" w14:textId="77777777" w:rsidR="00D93283" w:rsidRPr="0063151A" w:rsidRDefault="00D93283">
            <w:pPr>
              <w:jc w:val="thaiDistribute"/>
              <w:rPr>
                <w:rFonts w:ascii="Angsana New" w:eastAsia="Brush Script MT" w:hAnsi="Angsana New" w:cs="Angsana New"/>
                <w:sz w:val="24"/>
                <w:szCs w:val="24"/>
              </w:rPr>
            </w:pPr>
          </w:p>
        </w:tc>
        <w:tc>
          <w:tcPr>
            <w:tcW w:w="1530" w:type="dxa"/>
            <w:vMerge/>
            <w:tcBorders>
              <w:left w:val="nil"/>
              <w:bottom w:val="single" w:sz="4" w:space="0" w:color="auto"/>
              <w:right w:val="nil"/>
            </w:tcBorders>
            <w:vAlign w:val="center"/>
            <w:hideMark/>
          </w:tcPr>
          <w:p w14:paraId="0F955466" w14:textId="77777777" w:rsidR="00D93283" w:rsidRPr="0063151A" w:rsidRDefault="00D93283">
            <w:pPr>
              <w:rPr>
                <w:rFonts w:ascii="Angsana New" w:eastAsia="Brush Script MT" w:hAnsi="Angsana New" w:cs="Angsana New"/>
                <w:snapToGrid w:val="0"/>
                <w:sz w:val="24"/>
                <w:szCs w:val="24"/>
                <w:lang w:eastAsia="th-TH"/>
              </w:rPr>
            </w:pPr>
          </w:p>
        </w:tc>
        <w:tc>
          <w:tcPr>
            <w:tcW w:w="1530" w:type="dxa"/>
            <w:tcBorders>
              <w:left w:val="nil"/>
              <w:bottom w:val="single" w:sz="4" w:space="0" w:color="auto"/>
              <w:right w:val="nil"/>
            </w:tcBorders>
            <w:vAlign w:val="bottom"/>
            <w:hideMark/>
          </w:tcPr>
          <w:p w14:paraId="6ED37E6E" w14:textId="77777777" w:rsidR="00D93283" w:rsidRPr="0063151A" w:rsidRDefault="00D93283">
            <w:pPr>
              <w:jc w:val="center"/>
              <w:rPr>
                <w:rFonts w:ascii="Angsana New" w:eastAsia="Brush Script MT" w:hAnsi="Angsana New" w:cs="Angsana New"/>
                <w:sz w:val="24"/>
                <w:szCs w:val="24"/>
              </w:rPr>
            </w:pPr>
            <w:r w:rsidRPr="0063151A">
              <w:rPr>
                <w:rFonts w:ascii="Angsana New" w:eastAsia="Brush Script MT" w:hAnsi="Angsana New" w:cs="Angsana New"/>
                <w:sz w:val="24"/>
                <w:szCs w:val="24"/>
                <w:cs/>
              </w:rPr>
              <w:t>รายการเงินสด</w:t>
            </w:r>
          </w:p>
        </w:tc>
        <w:tc>
          <w:tcPr>
            <w:tcW w:w="1620" w:type="dxa"/>
            <w:tcBorders>
              <w:top w:val="single" w:sz="4" w:space="0" w:color="auto"/>
              <w:left w:val="nil"/>
              <w:bottom w:val="single" w:sz="4" w:space="0" w:color="auto"/>
              <w:right w:val="nil"/>
            </w:tcBorders>
            <w:vAlign w:val="bottom"/>
          </w:tcPr>
          <w:p w14:paraId="42A636B3" w14:textId="77777777" w:rsidR="00D93283" w:rsidRPr="0063151A" w:rsidRDefault="00D93283">
            <w:pPr>
              <w:tabs>
                <w:tab w:val="center" w:pos="8000"/>
              </w:tabs>
              <w:ind w:left="-108" w:right="-111"/>
              <w:jc w:val="center"/>
              <w:rPr>
                <w:rFonts w:ascii="Angsana New" w:eastAsia="Brush Script MT" w:hAnsi="Angsana New" w:cs="Angsana New"/>
                <w:snapToGrid w:val="0"/>
                <w:color w:val="FF0000"/>
                <w:spacing w:val="-2"/>
                <w:sz w:val="24"/>
                <w:szCs w:val="24"/>
                <w:lang w:eastAsia="th-TH"/>
              </w:rPr>
            </w:pPr>
            <w:r w:rsidRPr="0063151A">
              <w:rPr>
                <w:rFonts w:ascii="Angsana New" w:eastAsia="Brush Script MT" w:hAnsi="Angsana New" w:cs="Angsana New"/>
                <w:snapToGrid w:val="0"/>
                <w:spacing w:val="-2"/>
                <w:sz w:val="24"/>
                <w:szCs w:val="24"/>
                <w:cs/>
                <w:lang w:eastAsia="th-TH"/>
              </w:rPr>
              <w:t>การเปลี่ยนแปลงอื่น</w:t>
            </w:r>
          </w:p>
        </w:tc>
        <w:tc>
          <w:tcPr>
            <w:tcW w:w="1350" w:type="dxa"/>
            <w:tcBorders>
              <w:top w:val="single" w:sz="4" w:space="0" w:color="auto"/>
              <w:left w:val="nil"/>
              <w:bottom w:val="single" w:sz="4" w:space="0" w:color="auto"/>
              <w:right w:val="nil"/>
            </w:tcBorders>
            <w:vAlign w:val="bottom"/>
          </w:tcPr>
          <w:p w14:paraId="7D8D4ADD" w14:textId="77777777" w:rsidR="00D93283" w:rsidRPr="0063151A" w:rsidRDefault="00D93283">
            <w:pPr>
              <w:tabs>
                <w:tab w:val="center" w:pos="8000"/>
              </w:tabs>
              <w:ind w:left="-131" w:right="-137" w:hanging="63"/>
              <w:jc w:val="center"/>
              <w:rPr>
                <w:rFonts w:ascii="Angsana New" w:eastAsia="Brush Script MT" w:hAnsi="Angsana New" w:cs="Angsana New"/>
                <w:snapToGrid w:val="0"/>
                <w:sz w:val="24"/>
                <w:szCs w:val="24"/>
                <w:lang w:eastAsia="th-TH"/>
              </w:rPr>
            </w:pPr>
            <w:r w:rsidRPr="0063151A">
              <w:rPr>
                <w:rFonts w:ascii="Angsana New" w:eastAsia="Brush Script MT" w:hAnsi="Angsana New" w:cs="Angsana New"/>
                <w:snapToGrid w:val="0"/>
                <w:sz w:val="24"/>
                <w:szCs w:val="24"/>
                <w:cs/>
                <w:lang w:eastAsia="th-TH"/>
              </w:rPr>
              <w:t>ทำสัญญาเพิ่ม</w:t>
            </w:r>
          </w:p>
        </w:tc>
        <w:tc>
          <w:tcPr>
            <w:tcW w:w="1530" w:type="dxa"/>
            <w:tcBorders>
              <w:left w:val="nil"/>
              <w:bottom w:val="single" w:sz="4" w:space="0" w:color="auto"/>
              <w:right w:val="nil"/>
            </w:tcBorders>
            <w:vAlign w:val="bottom"/>
            <w:hideMark/>
          </w:tcPr>
          <w:p w14:paraId="307DF852" w14:textId="77777777" w:rsidR="00D93283" w:rsidRPr="0063151A" w:rsidRDefault="00D93283">
            <w:pPr>
              <w:tabs>
                <w:tab w:val="center" w:pos="8000"/>
              </w:tabs>
              <w:jc w:val="center"/>
              <w:rPr>
                <w:rFonts w:ascii="Angsana New" w:eastAsia="Brush Script MT" w:hAnsi="Angsana New" w:cs="Angsana New"/>
                <w:snapToGrid w:val="0"/>
                <w:sz w:val="24"/>
                <w:szCs w:val="24"/>
                <w:cs/>
                <w:lang w:eastAsia="th-TH"/>
              </w:rPr>
            </w:pPr>
            <w:r w:rsidRPr="0063151A">
              <w:rPr>
                <w:rFonts w:ascii="Angsana New" w:eastAsia="Brush Script MT" w:hAnsi="Angsana New" w:cs="Angsana New"/>
                <w:snapToGrid w:val="0"/>
                <w:sz w:val="24"/>
                <w:szCs w:val="24"/>
                <w:lang w:eastAsia="th-TH"/>
              </w:rPr>
              <w:t xml:space="preserve">31 </w:t>
            </w:r>
            <w:r w:rsidRPr="0063151A">
              <w:rPr>
                <w:rFonts w:ascii="Angsana New" w:eastAsia="Brush Script MT" w:hAnsi="Angsana New" w:cs="Angsana New"/>
                <w:snapToGrid w:val="0"/>
                <w:sz w:val="24"/>
                <w:szCs w:val="24"/>
                <w:cs/>
                <w:lang w:eastAsia="th-TH"/>
              </w:rPr>
              <w:t xml:space="preserve">ธันวาคม </w:t>
            </w:r>
            <w:r w:rsidRPr="0063151A">
              <w:rPr>
                <w:rFonts w:ascii="Angsana New" w:eastAsia="Brush Script MT" w:hAnsi="Angsana New" w:cs="Angsana New"/>
                <w:snapToGrid w:val="0"/>
                <w:sz w:val="24"/>
                <w:szCs w:val="24"/>
                <w:lang w:eastAsia="th-TH"/>
              </w:rPr>
              <w:t>2567</w:t>
            </w:r>
          </w:p>
        </w:tc>
      </w:tr>
      <w:tr w:rsidR="00D93283" w:rsidRPr="0063151A" w14:paraId="5A23F2E1" w14:textId="77777777">
        <w:trPr>
          <w:trHeight w:val="18"/>
        </w:trPr>
        <w:tc>
          <w:tcPr>
            <w:tcW w:w="2790" w:type="dxa"/>
            <w:gridSpan w:val="2"/>
          </w:tcPr>
          <w:p w14:paraId="496CE1AD" w14:textId="77777777" w:rsidR="00D93283" w:rsidRPr="0063151A" w:rsidRDefault="00D93283">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z w:val="24"/>
                <w:szCs w:val="24"/>
                <w:cs/>
              </w:rPr>
              <w:t>เจ้าหนี้ค่าสินทรัพย์</w:t>
            </w:r>
          </w:p>
        </w:tc>
        <w:tc>
          <w:tcPr>
            <w:tcW w:w="1530" w:type="dxa"/>
          </w:tcPr>
          <w:p w14:paraId="711A93DE" w14:textId="77777777" w:rsidR="00D93283" w:rsidRPr="0063151A" w:rsidRDefault="00D93283">
            <w:pPr>
              <w:tabs>
                <w:tab w:val="decimal" w:pos="914"/>
              </w:tabs>
              <w:jc w:val="thaiDistribute"/>
              <w:rPr>
                <w:rFonts w:ascii="Angsana New" w:eastAsia="Brush Script MT" w:hAnsi="Angsana New" w:cs="Angsana New"/>
                <w:sz w:val="24"/>
                <w:szCs w:val="24"/>
              </w:rPr>
            </w:pPr>
            <w:r w:rsidRPr="0063151A">
              <w:rPr>
                <w:rFonts w:ascii="Angsana New" w:hAnsi="Angsana New" w:cs="Angsana New"/>
                <w:sz w:val="24"/>
                <w:szCs w:val="24"/>
              </w:rPr>
              <w:t>602,733.40</w:t>
            </w:r>
          </w:p>
        </w:tc>
        <w:tc>
          <w:tcPr>
            <w:tcW w:w="1530" w:type="dxa"/>
          </w:tcPr>
          <w:p w14:paraId="23A7ACAD" w14:textId="77777777" w:rsidR="00D93283" w:rsidRPr="004F278D" w:rsidRDefault="00D93283">
            <w:pPr>
              <w:tabs>
                <w:tab w:val="decimal" w:pos="915"/>
              </w:tabs>
              <w:jc w:val="thaiDistribute"/>
              <w:rPr>
                <w:rFonts w:ascii="Angsana New" w:eastAsia="Brush Script MT" w:hAnsi="Angsana New" w:cs="Angsana New"/>
                <w:sz w:val="24"/>
                <w:szCs w:val="24"/>
                <w:highlight w:val="yellow"/>
              </w:rPr>
            </w:pPr>
            <w:r w:rsidRPr="0064582B">
              <w:rPr>
                <w:rFonts w:ascii="Angsana New" w:hAnsi="Angsana New" w:cs="Angsana New"/>
                <w:sz w:val="24"/>
                <w:szCs w:val="24"/>
              </w:rPr>
              <w:t>(602,733.40)</w:t>
            </w:r>
          </w:p>
        </w:tc>
        <w:tc>
          <w:tcPr>
            <w:tcW w:w="1620" w:type="dxa"/>
          </w:tcPr>
          <w:p w14:paraId="72983A97" w14:textId="77777777" w:rsidR="00D93283" w:rsidRPr="004F278D" w:rsidRDefault="00D93283">
            <w:pPr>
              <w:tabs>
                <w:tab w:val="decimal" w:pos="748"/>
              </w:tabs>
              <w:jc w:val="center"/>
              <w:rPr>
                <w:rFonts w:ascii="Angsana New" w:eastAsia="Brush Script MT" w:hAnsi="Angsana New" w:cs="Angsana New"/>
                <w:sz w:val="24"/>
                <w:szCs w:val="24"/>
                <w:highlight w:val="yellow"/>
                <w:cs/>
              </w:rPr>
            </w:pPr>
            <w:r w:rsidRPr="0064582B">
              <w:rPr>
                <w:rFonts w:ascii="Angsana New" w:hAnsi="Angsana New" w:cs="Angsana New"/>
                <w:sz w:val="24"/>
                <w:szCs w:val="24"/>
              </w:rPr>
              <w:t>884,583.98</w:t>
            </w:r>
          </w:p>
        </w:tc>
        <w:tc>
          <w:tcPr>
            <w:tcW w:w="1350" w:type="dxa"/>
            <w:tcBorders>
              <w:top w:val="single" w:sz="4" w:space="0" w:color="auto"/>
            </w:tcBorders>
            <w:vAlign w:val="bottom"/>
          </w:tcPr>
          <w:p w14:paraId="550CB993" w14:textId="77777777" w:rsidR="00D93283" w:rsidRPr="004F278D" w:rsidRDefault="00D93283">
            <w:pPr>
              <w:jc w:val="center"/>
              <w:rPr>
                <w:rFonts w:ascii="Angsana New" w:eastAsia="Brush Script MT" w:hAnsi="Angsana New" w:cs="Angsana New"/>
                <w:sz w:val="24"/>
                <w:szCs w:val="24"/>
                <w:cs/>
              </w:rPr>
            </w:pPr>
            <w:r w:rsidRPr="004F278D">
              <w:rPr>
                <w:rFonts w:ascii="Angsana New" w:eastAsia="Brush Script MT" w:hAnsi="Angsana New" w:cs="Angsana New"/>
                <w:sz w:val="24"/>
                <w:szCs w:val="24"/>
              </w:rPr>
              <w:t>-</w:t>
            </w:r>
          </w:p>
        </w:tc>
        <w:tc>
          <w:tcPr>
            <w:tcW w:w="1530" w:type="dxa"/>
          </w:tcPr>
          <w:p w14:paraId="64382D05" w14:textId="77777777" w:rsidR="00D93283" w:rsidRPr="004F278D" w:rsidRDefault="00D93283">
            <w:pPr>
              <w:tabs>
                <w:tab w:val="decimal" w:pos="771"/>
              </w:tabs>
              <w:ind w:right="69"/>
              <w:jc w:val="right"/>
              <w:rPr>
                <w:rFonts w:ascii="Angsana New" w:eastAsia="Brush Script MT" w:hAnsi="Angsana New" w:cs="Angsana New"/>
                <w:sz w:val="24"/>
                <w:szCs w:val="24"/>
                <w:highlight w:val="yellow"/>
              </w:rPr>
            </w:pPr>
            <w:r w:rsidRPr="0064582B">
              <w:rPr>
                <w:rFonts w:ascii="Angsana New" w:hAnsi="Angsana New" w:cs="Angsana New"/>
                <w:sz w:val="24"/>
                <w:szCs w:val="24"/>
              </w:rPr>
              <w:t>884,583.98</w:t>
            </w:r>
          </w:p>
        </w:tc>
      </w:tr>
      <w:tr w:rsidR="00D93283" w:rsidRPr="0063151A" w14:paraId="73F3F3F4" w14:textId="77777777">
        <w:trPr>
          <w:trHeight w:val="18"/>
        </w:trPr>
        <w:tc>
          <w:tcPr>
            <w:tcW w:w="2790" w:type="dxa"/>
            <w:gridSpan w:val="2"/>
          </w:tcPr>
          <w:p w14:paraId="30298851" w14:textId="77777777" w:rsidR="00D93283" w:rsidRPr="0063151A" w:rsidRDefault="00D93283">
            <w:pPr>
              <w:tabs>
                <w:tab w:val="center" w:pos="8000"/>
              </w:tabs>
              <w:spacing w:line="320" w:lineRule="exact"/>
              <w:ind w:right="-108"/>
              <w:jc w:val="both"/>
              <w:rPr>
                <w:rFonts w:ascii="Angsana New" w:eastAsia="Angsana New" w:hAnsi="Angsana New" w:cs="Angsana New"/>
                <w:sz w:val="24"/>
                <w:szCs w:val="24"/>
                <w:cs/>
              </w:rPr>
            </w:pPr>
            <w:r w:rsidRPr="0063151A">
              <w:rPr>
                <w:rFonts w:ascii="Angsana New" w:hAnsi="Angsana New" w:cs="Angsana New" w:hint="cs"/>
                <w:sz w:val="24"/>
                <w:szCs w:val="24"/>
                <w:cs/>
              </w:rPr>
              <w:t>หนี้สินตามสัญญาเช่า</w:t>
            </w:r>
          </w:p>
        </w:tc>
        <w:tc>
          <w:tcPr>
            <w:tcW w:w="1530" w:type="dxa"/>
          </w:tcPr>
          <w:p w14:paraId="445F5874" w14:textId="77777777" w:rsidR="00D93283" w:rsidRPr="0063151A" w:rsidRDefault="00D93283">
            <w:pPr>
              <w:tabs>
                <w:tab w:val="decimal" w:pos="914"/>
              </w:tabs>
              <w:jc w:val="thaiDistribute"/>
              <w:rPr>
                <w:rFonts w:ascii="Angsana New" w:eastAsia="Brush Script MT" w:hAnsi="Angsana New" w:cs="Angsana New"/>
                <w:sz w:val="24"/>
                <w:szCs w:val="24"/>
              </w:rPr>
            </w:pPr>
            <w:r w:rsidRPr="00194AEB">
              <w:rPr>
                <w:rFonts w:ascii="Angsana New" w:hAnsi="Angsana New" w:cs="Angsana New"/>
                <w:sz w:val="24"/>
                <w:szCs w:val="24"/>
              </w:rPr>
              <w:t>1,148,916.20</w:t>
            </w:r>
          </w:p>
        </w:tc>
        <w:tc>
          <w:tcPr>
            <w:tcW w:w="1530" w:type="dxa"/>
          </w:tcPr>
          <w:p w14:paraId="18D1297E" w14:textId="77777777" w:rsidR="00D93283" w:rsidRPr="00CA751D" w:rsidRDefault="00D93283">
            <w:pPr>
              <w:tabs>
                <w:tab w:val="decimal" w:pos="915"/>
              </w:tabs>
              <w:jc w:val="thaiDistribute"/>
              <w:rPr>
                <w:rFonts w:ascii="Angsana New" w:eastAsia="Brush Script MT" w:hAnsi="Angsana New" w:cs="Angsana New"/>
                <w:sz w:val="24"/>
                <w:szCs w:val="24"/>
              </w:rPr>
            </w:pPr>
            <w:r w:rsidRPr="00CA751D">
              <w:rPr>
                <w:rFonts w:ascii="Angsana New" w:hAnsi="Angsana New" w:cs="Angsana New"/>
                <w:sz w:val="24"/>
                <w:szCs w:val="24"/>
                <w:cs/>
              </w:rPr>
              <w:t>(8</w:t>
            </w:r>
            <w:r w:rsidRPr="00CA751D">
              <w:rPr>
                <w:rFonts w:ascii="Angsana New" w:hAnsi="Angsana New" w:cs="Angsana New"/>
                <w:sz w:val="24"/>
                <w:szCs w:val="24"/>
              </w:rPr>
              <w:t>,</w:t>
            </w:r>
            <w:r w:rsidRPr="00CA751D">
              <w:rPr>
                <w:rFonts w:ascii="Angsana New" w:hAnsi="Angsana New" w:cs="Angsana New"/>
                <w:sz w:val="24"/>
                <w:szCs w:val="24"/>
                <w:cs/>
              </w:rPr>
              <w:t>973</w:t>
            </w:r>
            <w:r w:rsidRPr="00CA751D">
              <w:rPr>
                <w:rFonts w:ascii="Angsana New" w:hAnsi="Angsana New" w:cs="Angsana New"/>
                <w:sz w:val="24"/>
                <w:szCs w:val="24"/>
              </w:rPr>
              <w:t>,</w:t>
            </w:r>
            <w:r w:rsidRPr="00CA751D">
              <w:rPr>
                <w:rFonts w:ascii="Angsana New" w:hAnsi="Angsana New" w:cs="Angsana New"/>
                <w:sz w:val="24"/>
                <w:szCs w:val="24"/>
                <w:cs/>
              </w:rPr>
              <w:t>587.40)</w:t>
            </w:r>
          </w:p>
        </w:tc>
        <w:tc>
          <w:tcPr>
            <w:tcW w:w="1620" w:type="dxa"/>
          </w:tcPr>
          <w:p w14:paraId="2B3187F6" w14:textId="77777777" w:rsidR="00D93283" w:rsidRPr="000A63B1" w:rsidRDefault="00D93283">
            <w:pPr>
              <w:tabs>
                <w:tab w:val="decimal" w:pos="748"/>
              </w:tabs>
              <w:jc w:val="center"/>
              <w:rPr>
                <w:rFonts w:ascii="Angsana New" w:hAnsi="Angsana New" w:cs="Angsana New"/>
                <w:sz w:val="24"/>
                <w:szCs w:val="24"/>
                <w:cs/>
              </w:rPr>
            </w:pPr>
            <w:r w:rsidRPr="00AD5085">
              <w:rPr>
                <w:rFonts w:ascii="Angsana New" w:hAnsi="Angsana New" w:cs="Angsana New"/>
                <w:sz w:val="24"/>
                <w:szCs w:val="24"/>
              </w:rPr>
              <w:t>1,199,190.59</w:t>
            </w:r>
          </w:p>
        </w:tc>
        <w:tc>
          <w:tcPr>
            <w:tcW w:w="1350" w:type="dxa"/>
            <w:vAlign w:val="bottom"/>
          </w:tcPr>
          <w:p w14:paraId="2639C342" w14:textId="77777777" w:rsidR="00D93283" w:rsidRPr="002D6CD4" w:rsidRDefault="00D93283">
            <w:pPr>
              <w:jc w:val="right"/>
              <w:rPr>
                <w:rFonts w:ascii="Angsana New" w:eastAsia="Brush Script MT" w:hAnsi="Angsana New" w:cs="Angsana New"/>
                <w:sz w:val="24"/>
                <w:szCs w:val="24"/>
                <w:cs/>
              </w:rPr>
            </w:pPr>
            <w:r w:rsidRPr="005B6448">
              <w:rPr>
                <w:rFonts w:ascii="Angsana New" w:eastAsia="Brush Script MT" w:hAnsi="Angsana New" w:cs="Angsana New"/>
                <w:sz w:val="24"/>
                <w:szCs w:val="24"/>
              </w:rPr>
              <w:t>32,396,148.22</w:t>
            </w:r>
          </w:p>
        </w:tc>
        <w:tc>
          <w:tcPr>
            <w:tcW w:w="1530" w:type="dxa"/>
          </w:tcPr>
          <w:p w14:paraId="11047B1E" w14:textId="77777777" w:rsidR="00D93283" w:rsidRPr="006177CD" w:rsidRDefault="00D93283">
            <w:pPr>
              <w:tabs>
                <w:tab w:val="decimal" w:pos="771"/>
              </w:tabs>
              <w:ind w:right="69"/>
              <w:jc w:val="right"/>
              <w:rPr>
                <w:rFonts w:ascii="Angsana New" w:eastAsia="Brush Script MT" w:hAnsi="Angsana New" w:cs="Angsana New"/>
                <w:sz w:val="24"/>
                <w:szCs w:val="24"/>
              </w:rPr>
            </w:pPr>
            <w:r w:rsidRPr="006177CD">
              <w:rPr>
                <w:rFonts w:ascii="Angsana New" w:hAnsi="Angsana New" w:cs="Angsana New"/>
                <w:sz w:val="24"/>
                <w:szCs w:val="24"/>
              </w:rPr>
              <w:t>25,770,667.61</w:t>
            </w:r>
          </w:p>
        </w:tc>
      </w:tr>
      <w:tr w:rsidR="00D93283" w:rsidRPr="0063151A" w14:paraId="7E1B2C64" w14:textId="77777777">
        <w:trPr>
          <w:trHeight w:val="18"/>
        </w:trPr>
        <w:tc>
          <w:tcPr>
            <w:tcW w:w="2790" w:type="dxa"/>
            <w:gridSpan w:val="2"/>
            <w:vAlign w:val="bottom"/>
          </w:tcPr>
          <w:p w14:paraId="70E2D179" w14:textId="77777777" w:rsidR="00D93283" w:rsidRPr="0063151A" w:rsidRDefault="00D93283">
            <w:pPr>
              <w:tabs>
                <w:tab w:val="center" w:pos="8000"/>
              </w:tabs>
              <w:spacing w:line="320" w:lineRule="exact"/>
              <w:ind w:right="-108"/>
              <w:jc w:val="center"/>
              <w:rPr>
                <w:rFonts w:ascii="Angsana New" w:eastAsia="Angsana New" w:hAnsi="Angsana New" w:cs="Angsana New"/>
                <w:sz w:val="24"/>
                <w:szCs w:val="24"/>
                <w:cs/>
              </w:rPr>
            </w:pPr>
            <w:r>
              <w:rPr>
                <w:rFonts w:ascii="Angsana New" w:eastAsia="Angsana New" w:hAnsi="Angsana New" w:cs="Angsana New" w:hint="cs"/>
                <w:sz w:val="24"/>
                <w:szCs w:val="24"/>
                <w:cs/>
              </w:rPr>
              <w:t>รวม</w:t>
            </w:r>
          </w:p>
        </w:tc>
        <w:tc>
          <w:tcPr>
            <w:tcW w:w="1530" w:type="dxa"/>
            <w:tcBorders>
              <w:top w:val="single" w:sz="4" w:space="0" w:color="auto"/>
              <w:bottom w:val="double" w:sz="4" w:space="0" w:color="auto"/>
            </w:tcBorders>
          </w:tcPr>
          <w:p w14:paraId="488AF648" w14:textId="77777777" w:rsidR="00D93283" w:rsidRPr="0063151A" w:rsidRDefault="00D93283">
            <w:pPr>
              <w:tabs>
                <w:tab w:val="decimal" w:pos="914"/>
              </w:tabs>
              <w:jc w:val="thaiDistribute"/>
              <w:rPr>
                <w:rFonts w:ascii="Angsana New" w:eastAsia="Brush Script MT" w:hAnsi="Angsana New" w:cs="Angsana New"/>
                <w:sz w:val="24"/>
                <w:szCs w:val="24"/>
              </w:rPr>
            </w:pPr>
            <w:r w:rsidRPr="00756017">
              <w:rPr>
                <w:rFonts w:ascii="Angsana New" w:hAnsi="Angsana New" w:cs="Angsana New"/>
                <w:sz w:val="24"/>
                <w:szCs w:val="24"/>
              </w:rPr>
              <w:t>1,751,649.60</w:t>
            </w:r>
          </w:p>
        </w:tc>
        <w:tc>
          <w:tcPr>
            <w:tcW w:w="1530" w:type="dxa"/>
            <w:tcBorders>
              <w:top w:val="single" w:sz="4" w:space="0" w:color="auto"/>
              <w:bottom w:val="double" w:sz="4" w:space="0" w:color="auto"/>
            </w:tcBorders>
          </w:tcPr>
          <w:p w14:paraId="16171495" w14:textId="77777777" w:rsidR="00D93283" w:rsidRPr="00CA751D" w:rsidRDefault="00D93283">
            <w:pPr>
              <w:tabs>
                <w:tab w:val="decimal" w:pos="915"/>
              </w:tabs>
              <w:jc w:val="thaiDistribute"/>
              <w:rPr>
                <w:rFonts w:ascii="Angsana New" w:eastAsia="Brush Script MT" w:hAnsi="Angsana New" w:cs="Angsana New"/>
                <w:sz w:val="24"/>
                <w:szCs w:val="24"/>
              </w:rPr>
            </w:pPr>
            <w:r w:rsidRPr="00CA751D">
              <w:rPr>
                <w:rFonts w:ascii="Angsana New" w:hAnsi="Angsana New" w:cs="Angsana New"/>
                <w:sz w:val="24"/>
                <w:szCs w:val="24"/>
              </w:rPr>
              <w:t>(9,576,320.80)</w:t>
            </w:r>
          </w:p>
        </w:tc>
        <w:tc>
          <w:tcPr>
            <w:tcW w:w="1620" w:type="dxa"/>
            <w:tcBorders>
              <w:top w:val="single" w:sz="4" w:space="0" w:color="auto"/>
              <w:bottom w:val="double" w:sz="4" w:space="0" w:color="auto"/>
            </w:tcBorders>
          </w:tcPr>
          <w:p w14:paraId="0E7D453D" w14:textId="77777777" w:rsidR="00D93283" w:rsidRPr="000A63B1" w:rsidRDefault="00D93283">
            <w:pPr>
              <w:tabs>
                <w:tab w:val="decimal" w:pos="748"/>
              </w:tabs>
              <w:jc w:val="center"/>
              <w:rPr>
                <w:rFonts w:ascii="Angsana New" w:hAnsi="Angsana New" w:cs="Angsana New"/>
                <w:sz w:val="24"/>
                <w:szCs w:val="24"/>
              </w:rPr>
            </w:pPr>
            <w:r w:rsidRPr="00AD5085">
              <w:rPr>
                <w:rFonts w:ascii="Angsana New" w:hAnsi="Angsana New" w:cs="Angsana New"/>
                <w:sz w:val="24"/>
                <w:szCs w:val="24"/>
              </w:rPr>
              <w:t>2,083,774.57</w:t>
            </w:r>
          </w:p>
        </w:tc>
        <w:tc>
          <w:tcPr>
            <w:tcW w:w="1350" w:type="dxa"/>
            <w:tcBorders>
              <w:top w:val="single" w:sz="4" w:space="0" w:color="auto"/>
              <w:bottom w:val="double" w:sz="4" w:space="0" w:color="auto"/>
            </w:tcBorders>
            <w:vAlign w:val="bottom"/>
          </w:tcPr>
          <w:p w14:paraId="76D5F5F8" w14:textId="77777777" w:rsidR="00D93283" w:rsidRPr="004F278D" w:rsidRDefault="00D93283">
            <w:pPr>
              <w:jc w:val="right"/>
              <w:rPr>
                <w:rFonts w:ascii="Angsana New" w:eastAsia="Brush Script MT" w:hAnsi="Angsana New" w:cs="Angsana New"/>
                <w:sz w:val="24"/>
                <w:szCs w:val="24"/>
                <w:highlight w:val="yellow"/>
              </w:rPr>
            </w:pPr>
            <w:r w:rsidRPr="002D6CD4">
              <w:rPr>
                <w:rFonts w:ascii="Angsana New" w:eastAsia="Brush Script MT" w:hAnsi="Angsana New" w:cs="Angsana New"/>
                <w:sz w:val="24"/>
                <w:szCs w:val="24"/>
                <w:cs/>
              </w:rPr>
              <w:t>32</w:t>
            </w:r>
            <w:r w:rsidRPr="002D6CD4">
              <w:rPr>
                <w:rFonts w:ascii="Angsana New" w:eastAsia="Brush Script MT" w:hAnsi="Angsana New" w:cs="Angsana New"/>
                <w:sz w:val="24"/>
                <w:szCs w:val="24"/>
              </w:rPr>
              <w:t>,</w:t>
            </w:r>
            <w:r w:rsidRPr="002D6CD4">
              <w:rPr>
                <w:rFonts w:ascii="Angsana New" w:eastAsia="Brush Script MT" w:hAnsi="Angsana New" w:cs="Angsana New"/>
                <w:sz w:val="24"/>
                <w:szCs w:val="24"/>
                <w:cs/>
              </w:rPr>
              <w:t>396</w:t>
            </w:r>
            <w:r w:rsidRPr="002D6CD4">
              <w:rPr>
                <w:rFonts w:ascii="Angsana New" w:eastAsia="Brush Script MT" w:hAnsi="Angsana New" w:cs="Angsana New"/>
                <w:sz w:val="24"/>
                <w:szCs w:val="24"/>
              </w:rPr>
              <w:t>,</w:t>
            </w:r>
            <w:r w:rsidRPr="002D6CD4">
              <w:rPr>
                <w:rFonts w:ascii="Angsana New" w:eastAsia="Brush Script MT" w:hAnsi="Angsana New" w:cs="Angsana New"/>
                <w:sz w:val="24"/>
                <w:szCs w:val="24"/>
                <w:cs/>
              </w:rPr>
              <w:t>148.22</w:t>
            </w:r>
          </w:p>
        </w:tc>
        <w:tc>
          <w:tcPr>
            <w:tcW w:w="1530" w:type="dxa"/>
            <w:tcBorders>
              <w:top w:val="single" w:sz="4" w:space="0" w:color="auto"/>
              <w:bottom w:val="double" w:sz="4" w:space="0" w:color="auto"/>
            </w:tcBorders>
          </w:tcPr>
          <w:p w14:paraId="094A2FDF" w14:textId="77777777" w:rsidR="00D93283" w:rsidRPr="006177CD" w:rsidRDefault="00D93283">
            <w:pPr>
              <w:tabs>
                <w:tab w:val="decimal" w:pos="771"/>
              </w:tabs>
              <w:ind w:right="69"/>
              <w:jc w:val="right"/>
              <w:rPr>
                <w:rFonts w:ascii="Angsana New" w:eastAsia="Brush Script MT" w:hAnsi="Angsana New" w:cs="Angsana New"/>
                <w:sz w:val="24"/>
                <w:szCs w:val="24"/>
              </w:rPr>
            </w:pPr>
            <w:r w:rsidRPr="00756017">
              <w:rPr>
                <w:rFonts w:ascii="Angsana New" w:hAnsi="Angsana New" w:cs="Angsana New"/>
                <w:sz w:val="24"/>
                <w:szCs w:val="24"/>
              </w:rPr>
              <w:t>26,655,251.59</w:t>
            </w:r>
          </w:p>
        </w:tc>
      </w:tr>
    </w:tbl>
    <w:p w14:paraId="52BEB98C" w14:textId="77777777" w:rsidR="00756017" w:rsidRDefault="00756017" w:rsidP="00E53230">
      <w:pPr>
        <w:jc w:val="thaiDistribute"/>
        <w:rPr>
          <w:rFonts w:ascii="Angsana New" w:hAnsi="Angsana New" w:cs="Angsana New"/>
          <w:b/>
          <w:bCs/>
          <w:sz w:val="30"/>
          <w:szCs w:val="30"/>
          <w:cs/>
        </w:rPr>
      </w:pPr>
    </w:p>
    <w:p w14:paraId="126FE018" w14:textId="0C3E66DC" w:rsidR="00D407A7" w:rsidRDefault="00D407A7" w:rsidP="0032785C">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ผลประโยชน์พนักงาน</w:t>
      </w:r>
    </w:p>
    <w:p w14:paraId="0870061B" w14:textId="77777777" w:rsidR="00D407A7" w:rsidRPr="00D407A7" w:rsidRDefault="00D407A7" w:rsidP="00D407A7">
      <w:pPr>
        <w:ind w:left="450"/>
        <w:jc w:val="thaiDistribute"/>
        <w:rPr>
          <w:rFonts w:ascii="Angsana New" w:hAnsi="Angsana New" w:cs="Angsana New"/>
          <w:b/>
          <w:bCs/>
          <w:sz w:val="16"/>
          <w:szCs w:val="16"/>
        </w:rPr>
      </w:pPr>
    </w:p>
    <w:p w14:paraId="60B4AE4C" w14:textId="77777777" w:rsidR="00FC7C90" w:rsidRDefault="00FC7C90" w:rsidP="00C64382">
      <w:pPr>
        <w:pStyle w:val="ListParagraph"/>
        <w:numPr>
          <w:ilvl w:val="0"/>
          <w:numId w:val="14"/>
        </w:numPr>
        <w:tabs>
          <w:tab w:val="left" w:pos="1080"/>
        </w:tabs>
        <w:ind w:hanging="270"/>
        <w:rPr>
          <w:rFonts w:ascii="Angsana New" w:hAnsi="Angsana New" w:cs="Angsana New"/>
          <w:sz w:val="30"/>
          <w:szCs w:val="30"/>
        </w:rPr>
      </w:pPr>
      <w:r w:rsidRPr="00FC7C90">
        <w:rPr>
          <w:rFonts w:ascii="Angsana New" w:hAnsi="Angsana New" w:cs="Angsana New"/>
          <w:sz w:val="30"/>
          <w:szCs w:val="30"/>
          <w:cs/>
        </w:rPr>
        <w:t>กองทุนสำรองเลี้ยงชีพ</w:t>
      </w:r>
    </w:p>
    <w:p w14:paraId="6D4FC512" w14:textId="77777777" w:rsidR="004B0B81" w:rsidRPr="004B0B81" w:rsidRDefault="004B0B81" w:rsidP="004B0B81">
      <w:pPr>
        <w:ind w:left="990" w:firstLine="720"/>
        <w:jc w:val="thaiDistribute"/>
        <w:rPr>
          <w:rFonts w:ascii="Angsana New" w:hAnsi="Angsana New" w:cs="Angsana New"/>
          <w:spacing w:val="-2"/>
          <w:sz w:val="16"/>
          <w:szCs w:val="16"/>
        </w:rPr>
      </w:pPr>
    </w:p>
    <w:p w14:paraId="62C1D30A" w14:textId="444315A5" w:rsidR="00422000" w:rsidRPr="006C1232" w:rsidRDefault="004B0B81" w:rsidP="006C1232">
      <w:pPr>
        <w:ind w:left="990" w:firstLine="720"/>
        <w:jc w:val="thaiDistribute"/>
        <w:rPr>
          <w:rFonts w:ascii="Angsana New" w:hAnsi="Angsana New" w:cs="Angsana New"/>
          <w:spacing w:val="-2"/>
          <w:sz w:val="30"/>
          <w:szCs w:val="30"/>
        </w:rPr>
      </w:pPr>
      <w:r w:rsidRPr="00182A12">
        <w:rPr>
          <w:rFonts w:ascii="Angsana New" w:hAnsi="Angsana New" w:cs="Angsana New" w:hint="cs"/>
          <w:spacing w:val="-2"/>
          <w:sz w:val="30"/>
          <w:szCs w:val="30"/>
          <w:cs/>
        </w:rPr>
        <w:t>ตามงบการเงินรวม</w:t>
      </w:r>
      <w:r w:rsidRPr="00182A12">
        <w:rPr>
          <w:rFonts w:ascii="Angsana New" w:hAnsi="Angsana New" w:cs="Angsana New"/>
          <w:spacing w:val="-2"/>
          <w:sz w:val="30"/>
          <w:szCs w:val="30"/>
          <w:cs/>
        </w:rPr>
        <w:t xml:space="preserve">สำหรับปีสิ้นสุดวันที่ </w:t>
      </w:r>
      <w:r w:rsidR="00E91910" w:rsidRPr="00182A12">
        <w:rPr>
          <w:rFonts w:ascii="Angsana New" w:hAnsi="Angsana New" w:cs="Angsana New"/>
          <w:spacing w:val="-2"/>
          <w:sz w:val="30"/>
          <w:szCs w:val="30"/>
        </w:rPr>
        <w:t>31</w:t>
      </w:r>
      <w:r w:rsidRPr="00182A12">
        <w:rPr>
          <w:rFonts w:ascii="Angsana New" w:hAnsi="Angsana New" w:cs="Angsana New"/>
          <w:spacing w:val="-2"/>
          <w:sz w:val="30"/>
          <w:szCs w:val="30"/>
          <w:cs/>
        </w:rPr>
        <w:t xml:space="preserve"> ธันวาคม </w:t>
      </w:r>
      <w:r w:rsidR="00E91910" w:rsidRPr="00182A12">
        <w:rPr>
          <w:rFonts w:ascii="Angsana New" w:hAnsi="Angsana New" w:cs="Angsana New"/>
          <w:spacing w:val="-2"/>
          <w:sz w:val="30"/>
          <w:szCs w:val="30"/>
        </w:rPr>
        <w:t>2568</w:t>
      </w:r>
      <w:r w:rsidR="00FF0C13" w:rsidRPr="00182A12">
        <w:rPr>
          <w:rFonts w:ascii="Angsana New" w:hAnsi="Angsana New" w:cs="Angsana New"/>
          <w:spacing w:val="-2"/>
          <w:sz w:val="30"/>
          <w:szCs w:val="30"/>
        </w:rPr>
        <w:t xml:space="preserve"> </w:t>
      </w:r>
      <w:r w:rsidRPr="00182A12">
        <w:rPr>
          <w:rFonts w:ascii="Angsana New" w:hAnsi="Angsana New" w:cs="Angsana New"/>
          <w:spacing w:val="-2"/>
          <w:sz w:val="30"/>
          <w:szCs w:val="30"/>
          <w:cs/>
        </w:rPr>
        <w:t>กลุ่มบริษัท</w:t>
      </w:r>
      <w:r w:rsidRPr="00182A12">
        <w:rPr>
          <w:rFonts w:ascii="Angsana New" w:hAnsi="Angsana New" w:cs="Angsana New" w:hint="cs"/>
          <w:spacing w:val="-2"/>
          <w:sz w:val="30"/>
          <w:szCs w:val="30"/>
          <w:cs/>
        </w:rPr>
        <w:t xml:space="preserve">ฯ </w:t>
      </w:r>
      <w:r w:rsidRPr="00182A12">
        <w:rPr>
          <w:rFonts w:ascii="Angsana New" w:hAnsi="Angsana New" w:cs="Angsana New"/>
          <w:spacing w:val="-2"/>
          <w:sz w:val="30"/>
          <w:szCs w:val="30"/>
          <w:cs/>
        </w:rPr>
        <w:t>รับรู้ค่าใช้จ่าย</w:t>
      </w:r>
      <w:r w:rsidRPr="009156C1">
        <w:rPr>
          <w:rFonts w:ascii="Angsana New" w:hAnsi="Angsana New" w:cs="Angsana New"/>
          <w:spacing w:val="-8"/>
          <w:sz w:val="30"/>
          <w:szCs w:val="30"/>
          <w:cs/>
        </w:rPr>
        <w:t>ผลประโยชน์ของพนักงานสำหรับการจ่ายสมทบเงินเข้ากองทุนสำรองเลี้ยงชีพเป็นจำนวน</w:t>
      </w:r>
      <w:r w:rsidRPr="009156C1">
        <w:rPr>
          <w:rFonts w:ascii="Angsana New" w:hAnsi="Angsana New" w:cs="Angsana New" w:hint="cs"/>
          <w:spacing w:val="-8"/>
          <w:sz w:val="30"/>
          <w:szCs w:val="30"/>
          <w:cs/>
        </w:rPr>
        <w:t>เงิน</w:t>
      </w:r>
      <w:r w:rsidRPr="009156C1">
        <w:rPr>
          <w:rFonts w:ascii="Angsana New" w:hAnsi="Angsana New" w:cs="Angsana New"/>
          <w:spacing w:val="-8"/>
          <w:sz w:val="30"/>
          <w:szCs w:val="30"/>
          <w:cs/>
        </w:rPr>
        <w:t xml:space="preserve"> </w:t>
      </w:r>
      <w:r w:rsidR="00E91910" w:rsidRPr="009156C1">
        <w:rPr>
          <w:rFonts w:ascii="Angsana New" w:hAnsi="Angsana New" w:cs="Angsana New"/>
          <w:spacing w:val="-8"/>
          <w:sz w:val="30"/>
          <w:szCs w:val="30"/>
        </w:rPr>
        <w:t>2.31</w:t>
      </w:r>
      <w:r w:rsidRPr="009156C1">
        <w:rPr>
          <w:rFonts w:ascii="Angsana New" w:hAnsi="Angsana New" w:cs="Angsana New"/>
          <w:spacing w:val="-8"/>
          <w:sz w:val="30"/>
          <w:szCs w:val="30"/>
          <w:cs/>
        </w:rPr>
        <w:t xml:space="preserve"> ล้านบาท</w:t>
      </w:r>
      <w:r w:rsidRPr="00182A12">
        <w:rPr>
          <w:rFonts w:ascii="Angsana New" w:hAnsi="Angsana New" w:cs="Angsana New"/>
          <w:spacing w:val="-4"/>
          <w:sz w:val="30"/>
          <w:szCs w:val="30"/>
          <w:cs/>
        </w:rPr>
        <w:t xml:space="preserve"> (</w:t>
      </w:r>
      <w:r w:rsidR="00E91910" w:rsidRPr="00182A12">
        <w:rPr>
          <w:rFonts w:ascii="Angsana New" w:hAnsi="Angsana New" w:cs="Angsana New"/>
          <w:spacing w:val="-4"/>
          <w:sz w:val="30"/>
          <w:szCs w:val="30"/>
        </w:rPr>
        <w:t>2567</w:t>
      </w:r>
      <w:r w:rsidRPr="00182A12">
        <w:rPr>
          <w:rFonts w:ascii="Angsana New" w:hAnsi="Angsana New" w:cs="Angsana New"/>
          <w:spacing w:val="-4"/>
          <w:sz w:val="30"/>
          <w:szCs w:val="30"/>
          <w:cs/>
        </w:rPr>
        <w:t xml:space="preserve"> : </w:t>
      </w:r>
      <w:r w:rsidRPr="00182A12">
        <w:rPr>
          <w:rFonts w:ascii="Angsana New" w:hAnsi="Angsana New" w:cs="Angsana New"/>
          <w:spacing w:val="-2"/>
          <w:sz w:val="30"/>
          <w:szCs w:val="30"/>
          <w:cs/>
        </w:rPr>
        <w:t>จำนวน</w:t>
      </w:r>
      <w:r w:rsidRPr="00182A12">
        <w:rPr>
          <w:rFonts w:ascii="Angsana New" w:hAnsi="Angsana New" w:cs="Angsana New" w:hint="cs"/>
          <w:spacing w:val="-2"/>
          <w:sz w:val="30"/>
          <w:szCs w:val="30"/>
          <w:cs/>
        </w:rPr>
        <w:t>เงิน</w:t>
      </w:r>
      <w:r w:rsidRPr="00182A12">
        <w:rPr>
          <w:rFonts w:ascii="Angsana New" w:hAnsi="Angsana New" w:cs="Angsana New"/>
          <w:spacing w:val="-2"/>
          <w:sz w:val="30"/>
          <w:szCs w:val="30"/>
          <w:cs/>
        </w:rPr>
        <w:t xml:space="preserve"> </w:t>
      </w:r>
      <w:r w:rsidR="00E91910" w:rsidRPr="00182A12">
        <w:rPr>
          <w:rFonts w:ascii="Angsana New" w:hAnsi="Angsana New" w:cs="Angsana New"/>
          <w:spacing w:val="-2"/>
          <w:sz w:val="30"/>
          <w:szCs w:val="30"/>
        </w:rPr>
        <w:t>2.26</w:t>
      </w:r>
      <w:r w:rsidRPr="00182A12">
        <w:rPr>
          <w:rFonts w:ascii="Angsana New" w:hAnsi="Angsana New" w:cs="Angsana New"/>
          <w:spacing w:val="-2"/>
          <w:sz w:val="30"/>
          <w:szCs w:val="30"/>
          <w:cs/>
        </w:rPr>
        <w:t xml:space="preserve"> ล้านบาท</w:t>
      </w:r>
      <w:r w:rsidR="00FF0C13" w:rsidRPr="00182A12">
        <w:rPr>
          <w:rFonts w:ascii="Angsana New" w:hAnsi="Angsana New" w:cs="Angsana New" w:hint="cs"/>
          <w:spacing w:val="-2"/>
          <w:sz w:val="30"/>
          <w:szCs w:val="30"/>
          <w:cs/>
        </w:rPr>
        <w:t>)</w:t>
      </w:r>
      <w:r w:rsidR="00D21193" w:rsidRPr="00182A12">
        <w:rPr>
          <w:rFonts w:ascii="Angsana New" w:hAnsi="Angsana New" w:cs="Angsana New" w:hint="cs"/>
          <w:spacing w:val="-2"/>
          <w:sz w:val="30"/>
          <w:szCs w:val="30"/>
          <w:cs/>
        </w:rPr>
        <w:t xml:space="preserve"> และงบการเงินเฉพาะกิจการ</w:t>
      </w:r>
      <w:r w:rsidR="0048071A" w:rsidRPr="00182A12">
        <w:rPr>
          <w:rFonts w:ascii="Angsana New" w:hAnsi="Angsana New" w:cs="Angsana New"/>
          <w:spacing w:val="-2"/>
          <w:sz w:val="30"/>
          <w:szCs w:val="30"/>
          <w:cs/>
        </w:rPr>
        <w:t xml:space="preserve">สำหรับปีสิ้นสุดวันที่ </w:t>
      </w:r>
      <w:r w:rsidR="00C80CBC" w:rsidRPr="00182A12">
        <w:rPr>
          <w:rFonts w:ascii="Angsana New" w:hAnsi="Angsana New" w:cs="Angsana New"/>
          <w:spacing w:val="-2"/>
          <w:sz w:val="30"/>
          <w:szCs w:val="30"/>
        </w:rPr>
        <w:t>31</w:t>
      </w:r>
      <w:r w:rsidR="0048071A" w:rsidRPr="00182A12">
        <w:rPr>
          <w:rFonts w:ascii="Angsana New" w:hAnsi="Angsana New" w:cs="Angsana New"/>
          <w:spacing w:val="-2"/>
          <w:sz w:val="30"/>
          <w:szCs w:val="30"/>
          <w:cs/>
        </w:rPr>
        <w:t xml:space="preserve"> ธันวาคม </w:t>
      </w:r>
      <w:r w:rsidR="00C80CBC" w:rsidRPr="00182A12">
        <w:rPr>
          <w:rFonts w:ascii="Angsana New" w:hAnsi="Angsana New" w:cs="Angsana New"/>
          <w:spacing w:val="-2"/>
          <w:sz w:val="30"/>
          <w:szCs w:val="30"/>
        </w:rPr>
        <w:t>2568</w:t>
      </w:r>
      <w:r w:rsidR="0048071A" w:rsidRPr="00182A12">
        <w:rPr>
          <w:rFonts w:ascii="Angsana New" w:hAnsi="Angsana New" w:cs="Angsana New"/>
          <w:spacing w:val="-2"/>
          <w:sz w:val="30"/>
          <w:szCs w:val="30"/>
          <w:cs/>
        </w:rPr>
        <w:t xml:space="preserve"> </w:t>
      </w:r>
      <w:r w:rsidR="00D21193" w:rsidRPr="00182A12">
        <w:rPr>
          <w:rFonts w:ascii="Angsana New" w:hAnsi="Angsana New" w:cs="Angsana New"/>
          <w:spacing w:val="-2"/>
          <w:sz w:val="30"/>
          <w:szCs w:val="30"/>
          <w:cs/>
        </w:rPr>
        <w:t xml:space="preserve">จำนวนเงิน </w:t>
      </w:r>
      <w:r w:rsidR="00C80CBC" w:rsidRPr="00182A12">
        <w:rPr>
          <w:rFonts w:ascii="Angsana New" w:hAnsi="Angsana New" w:cs="Angsana New"/>
          <w:spacing w:val="-2"/>
          <w:sz w:val="30"/>
          <w:szCs w:val="30"/>
        </w:rPr>
        <w:t>0.79</w:t>
      </w:r>
      <w:r w:rsidR="00D21193" w:rsidRPr="00182A12">
        <w:rPr>
          <w:rFonts w:ascii="Angsana New" w:hAnsi="Angsana New" w:cs="Angsana New"/>
          <w:spacing w:val="-2"/>
          <w:sz w:val="30"/>
          <w:szCs w:val="30"/>
          <w:cs/>
        </w:rPr>
        <w:t xml:space="preserve"> ล้านบาท</w:t>
      </w:r>
      <w:r w:rsidRPr="00182A12">
        <w:rPr>
          <w:rFonts w:ascii="Angsana New" w:hAnsi="Angsana New" w:cs="Angsana New" w:hint="cs"/>
          <w:spacing w:val="-2"/>
          <w:sz w:val="30"/>
          <w:szCs w:val="30"/>
          <w:cs/>
        </w:rPr>
        <w:t xml:space="preserve"> </w:t>
      </w:r>
      <w:r w:rsidR="00182A12" w:rsidRPr="00182A12">
        <w:rPr>
          <w:rFonts w:ascii="Angsana New" w:hAnsi="Angsana New" w:cs="Angsana New" w:hint="cs"/>
          <w:spacing w:val="-2"/>
          <w:sz w:val="30"/>
          <w:szCs w:val="30"/>
          <w:cs/>
        </w:rPr>
        <w:t>(</w:t>
      </w:r>
      <w:r w:rsidR="00182A12" w:rsidRPr="00182A12">
        <w:rPr>
          <w:rFonts w:ascii="Angsana New" w:hAnsi="Angsana New" w:cs="Angsana New"/>
          <w:spacing w:val="-2"/>
          <w:sz w:val="30"/>
          <w:szCs w:val="30"/>
        </w:rPr>
        <w:t xml:space="preserve">2567 : </w:t>
      </w:r>
      <w:r w:rsidRPr="00182A12">
        <w:rPr>
          <w:rFonts w:ascii="Angsana New" w:hAnsi="Angsana New" w:cs="Angsana New" w:hint="cs"/>
          <w:spacing w:val="-2"/>
          <w:sz w:val="30"/>
          <w:szCs w:val="30"/>
          <w:cs/>
        </w:rPr>
        <w:t xml:space="preserve">จำนวนเงิน </w:t>
      </w:r>
      <w:r w:rsidR="00E91910" w:rsidRPr="00182A12">
        <w:rPr>
          <w:rFonts w:ascii="Angsana New" w:hAnsi="Angsana New" w:cs="Angsana New"/>
          <w:spacing w:val="-2"/>
          <w:sz w:val="30"/>
          <w:szCs w:val="30"/>
        </w:rPr>
        <w:t>0.95</w:t>
      </w:r>
      <w:r w:rsidRPr="00182A12">
        <w:rPr>
          <w:rFonts w:ascii="Angsana New" w:hAnsi="Angsana New" w:cs="Angsana New"/>
          <w:spacing w:val="-2"/>
          <w:sz w:val="30"/>
          <w:szCs w:val="30"/>
          <w:cs/>
        </w:rPr>
        <w:t xml:space="preserve"> ล้านบาท)</w:t>
      </w:r>
      <w:r w:rsidRPr="004B0B81">
        <w:rPr>
          <w:rFonts w:ascii="Angsana New" w:hAnsi="Angsana New" w:cs="Angsana New"/>
          <w:spacing w:val="-2"/>
          <w:sz w:val="30"/>
          <w:szCs w:val="30"/>
          <w:cs/>
        </w:rPr>
        <w:t xml:space="preserve"> </w:t>
      </w:r>
    </w:p>
    <w:p w14:paraId="4B5D3D3F" w14:textId="77777777" w:rsidR="009812DF" w:rsidRPr="00A163D4" w:rsidRDefault="009812DF" w:rsidP="00A163D4">
      <w:pPr>
        <w:tabs>
          <w:tab w:val="left" w:pos="1080"/>
        </w:tabs>
        <w:rPr>
          <w:rFonts w:ascii="Angsana New" w:hAnsi="Angsana New" w:cs="Angsana New"/>
          <w:sz w:val="16"/>
          <w:szCs w:val="16"/>
        </w:rPr>
      </w:pPr>
    </w:p>
    <w:p w14:paraId="4F99D42C" w14:textId="3ED89F4F" w:rsidR="001112E4" w:rsidRPr="000A6877" w:rsidRDefault="001112E4" w:rsidP="00C64382">
      <w:pPr>
        <w:pStyle w:val="ListParagraph"/>
        <w:numPr>
          <w:ilvl w:val="0"/>
          <w:numId w:val="14"/>
        </w:numPr>
        <w:tabs>
          <w:tab w:val="left" w:pos="1080"/>
        </w:tabs>
        <w:ind w:hanging="270"/>
        <w:rPr>
          <w:rFonts w:ascii="Angsana New" w:hAnsi="Angsana New" w:cs="Angsana New"/>
          <w:sz w:val="30"/>
          <w:szCs w:val="30"/>
        </w:rPr>
      </w:pPr>
      <w:r w:rsidRPr="000A6877">
        <w:rPr>
          <w:rFonts w:ascii="Angsana New" w:hAnsi="Angsana New" w:cs="Angsana New"/>
          <w:sz w:val="30"/>
          <w:szCs w:val="30"/>
          <w:cs/>
        </w:rPr>
        <w:t>ผลประโยชน์พนักงานกรณีการเลิกจ้างหรือเกษียณอายุ</w:t>
      </w:r>
    </w:p>
    <w:p w14:paraId="744DF5C8" w14:textId="77777777" w:rsidR="00F61F2D" w:rsidRPr="00F61F2D" w:rsidRDefault="00F61F2D" w:rsidP="00F61F2D">
      <w:pPr>
        <w:ind w:left="990" w:firstLine="720"/>
        <w:jc w:val="thaiDistribute"/>
        <w:rPr>
          <w:rFonts w:ascii="Angsana New" w:hAnsi="Angsana New" w:cs="Angsana New"/>
          <w:spacing w:val="-2"/>
          <w:sz w:val="16"/>
          <w:szCs w:val="16"/>
        </w:rPr>
      </w:pPr>
    </w:p>
    <w:p w14:paraId="4B8852CA" w14:textId="6D60AE99" w:rsidR="00F61F2D" w:rsidRDefault="00F61F2D" w:rsidP="00F61F2D">
      <w:pPr>
        <w:ind w:left="990" w:firstLine="720"/>
        <w:jc w:val="thaiDistribute"/>
        <w:rPr>
          <w:rFonts w:ascii="Angsana New" w:hAnsi="Angsana New" w:cs="Angsana New"/>
          <w:sz w:val="30"/>
          <w:szCs w:val="30"/>
        </w:rPr>
      </w:pPr>
      <w:r w:rsidRPr="00FC23A6">
        <w:rPr>
          <w:rFonts w:ascii="Angsana New" w:hAnsi="Angsana New" w:cs="Angsana New"/>
          <w:sz w:val="30"/>
          <w:szCs w:val="30"/>
          <w:cs/>
        </w:rPr>
        <w:t>สำหรับ</w:t>
      </w:r>
      <w:r w:rsidRPr="00FC23A6">
        <w:rPr>
          <w:rFonts w:ascii="Angsana New" w:hAnsi="Angsana New" w:cs="Angsana New" w:hint="cs"/>
          <w:sz w:val="30"/>
          <w:szCs w:val="30"/>
          <w:cs/>
        </w:rPr>
        <w:t>ปี</w:t>
      </w:r>
      <w:r w:rsidRPr="00FC23A6">
        <w:rPr>
          <w:rFonts w:ascii="Angsana New" w:hAnsi="Angsana New" w:cs="Angsana New"/>
          <w:sz w:val="30"/>
          <w:szCs w:val="30"/>
          <w:cs/>
        </w:rPr>
        <w:t xml:space="preserve">สิ้นสุดวันที่ </w:t>
      </w:r>
      <w:r w:rsidRPr="00FC23A6">
        <w:rPr>
          <w:rFonts w:ascii="Angsana New" w:hAnsi="Angsana New" w:cs="Angsana New"/>
          <w:sz w:val="30"/>
          <w:szCs w:val="30"/>
        </w:rPr>
        <w:t>31</w:t>
      </w:r>
      <w:r w:rsidRPr="00FC23A6">
        <w:rPr>
          <w:rFonts w:ascii="Angsana New" w:hAnsi="Angsana New" w:cs="Angsana New" w:hint="cs"/>
          <w:sz w:val="30"/>
          <w:szCs w:val="30"/>
          <w:cs/>
        </w:rPr>
        <w:t xml:space="preserve"> ธันวาคม</w:t>
      </w:r>
      <w:r w:rsidRPr="00FC23A6">
        <w:rPr>
          <w:rFonts w:ascii="Angsana New" w:hAnsi="Angsana New" w:cs="Angsana New"/>
          <w:sz w:val="30"/>
          <w:szCs w:val="30"/>
          <w:cs/>
        </w:rPr>
        <w:t xml:space="preserve"> </w:t>
      </w:r>
      <w:r w:rsidRPr="00FC23A6">
        <w:rPr>
          <w:rFonts w:ascii="Angsana New" w:hAnsi="Angsana New" w:cs="Angsana New"/>
          <w:sz w:val="30"/>
          <w:szCs w:val="30"/>
        </w:rPr>
        <w:t>256</w:t>
      </w:r>
      <w:r w:rsidR="00D93283">
        <w:rPr>
          <w:rFonts w:ascii="Angsana New" w:hAnsi="Angsana New" w:cs="Angsana New"/>
          <w:sz w:val="30"/>
          <w:szCs w:val="30"/>
        </w:rPr>
        <w:t>8</w:t>
      </w:r>
      <w:r w:rsidRPr="00FC23A6">
        <w:rPr>
          <w:rFonts w:ascii="Angsana New" w:hAnsi="Angsana New" w:cs="Angsana New" w:hint="cs"/>
          <w:sz w:val="30"/>
          <w:szCs w:val="30"/>
          <w:cs/>
        </w:rPr>
        <w:t xml:space="preserve"> และ </w:t>
      </w:r>
      <w:r w:rsidRPr="00FC23A6">
        <w:rPr>
          <w:rFonts w:ascii="Angsana New" w:hAnsi="Angsana New" w:cs="Angsana New"/>
          <w:sz w:val="30"/>
          <w:szCs w:val="30"/>
        </w:rPr>
        <w:t>256</w:t>
      </w:r>
      <w:r w:rsidR="00D93283">
        <w:rPr>
          <w:rFonts w:ascii="Angsana New" w:hAnsi="Angsana New" w:cs="Angsana New"/>
          <w:sz w:val="30"/>
          <w:szCs w:val="30"/>
        </w:rPr>
        <w:t>7</w:t>
      </w:r>
      <w:r w:rsidRPr="00FC23A6">
        <w:rPr>
          <w:rFonts w:ascii="Angsana New" w:hAnsi="Angsana New" w:cs="Angsana New"/>
          <w:sz w:val="30"/>
          <w:szCs w:val="30"/>
          <w:cs/>
        </w:rPr>
        <w:t xml:space="preserve"> กลุ่มบริษัท</w:t>
      </w:r>
      <w:r w:rsidRPr="00FC23A6">
        <w:rPr>
          <w:rFonts w:ascii="Angsana New" w:hAnsi="Angsana New" w:cs="Angsana New" w:hint="cs"/>
          <w:sz w:val="30"/>
          <w:szCs w:val="30"/>
          <w:cs/>
        </w:rPr>
        <w:t xml:space="preserve">ฯ </w:t>
      </w:r>
      <w:r w:rsidRPr="00FC23A6">
        <w:rPr>
          <w:rFonts w:ascii="Angsana New" w:hAnsi="Angsana New" w:cs="Angsana New"/>
          <w:sz w:val="30"/>
          <w:szCs w:val="30"/>
          <w:cs/>
        </w:rPr>
        <w:t>รับรู้ค่าใช้จ่ายผลประโยชน์พนักงานกรณีการเลิกจ้างหรือเกษียณอายุตามข้อกำหนดของกฎหมายแรงงาน ดังนี้</w:t>
      </w:r>
    </w:p>
    <w:tbl>
      <w:tblPr>
        <w:tblW w:w="10553" w:type="dxa"/>
        <w:tblInd w:w="-630" w:type="dxa"/>
        <w:tblLayout w:type="fixed"/>
        <w:tblCellMar>
          <w:left w:w="0" w:type="dxa"/>
          <w:right w:w="0" w:type="dxa"/>
        </w:tblCellMar>
        <w:tblLook w:val="0000" w:firstRow="0" w:lastRow="0" w:firstColumn="0" w:lastColumn="0" w:noHBand="0" w:noVBand="0"/>
      </w:tblPr>
      <w:tblGrid>
        <w:gridCol w:w="4050"/>
        <w:gridCol w:w="1710"/>
        <w:gridCol w:w="90"/>
        <w:gridCol w:w="1530"/>
        <w:gridCol w:w="90"/>
        <w:gridCol w:w="1524"/>
        <w:gridCol w:w="141"/>
        <w:gridCol w:w="1418"/>
      </w:tblGrid>
      <w:tr w:rsidR="00FC23A6" w:rsidRPr="000A6877" w14:paraId="60377466" w14:textId="77777777">
        <w:trPr>
          <w:cantSplit/>
        </w:trPr>
        <w:tc>
          <w:tcPr>
            <w:tcW w:w="4050" w:type="dxa"/>
          </w:tcPr>
          <w:p w14:paraId="3AA02BBD" w14:textId="77777777" w:rsidR="00FC23A6" w:rsidRPr="000A6877" w:rsidRDefault="00FC23A6">
            <w:pPr>
              <w:jc w:val="center"/>
              <w:rPr>
                <w:rFonts w:ascii="Angsana New" w:hAnsi="Angsana New" w:cs="Angsana New"/>
                <w:sz w:val="26"/>
                <w:szCs w:val="26"/>
              </w:rPr>
            </w:pPr>
          </w:p>
        </w:tc>
        <w:tc>
          <w:tcPr>
            <w:tcW w:w="3330" w:type="dxa"/>
            <w:gridSpan w:val="3"/>
          </w:tcPr>
          <w:p w14:paraId="2DBAD70A" w14:textId="77777777" w:rsidR="00FC23A6" w:rsidRPr="000A6877" w:rsidRDefault="00FC23A6">
            <w:pPr>
              <w:jc w:val="center"/>
              <w:rPr>
                <w:rFonts w:ascii="Angsana New" w:hAnsi="Angsana New" w:cs="Angsana New"/>
                <w:sz w:val="26"/>
                <w:szCs w:val="26"/>
                <w:cs/>
              </w:rPr>
            </w:pPr>
          </w:p>
        </w:tc>
        <w:tc>
          <w:tcPr>
            <w:tcW w:w="90" w:type="dxa"/>
          </w:tcPr>
          <w:p w14:paraId="73D86B41" w14:textId="77777777" w:rsidR="00FC23A6" w:rsidRPr="000A6877" w:rsidRDefault="00FC23A6">
            <w:pPr>
              <w:jc w:val="center"/>
              <w:rPr>
                <w:rFonts w:ascii="Angsana New" w:hAnsi="Angsana New" w:cs="Angsana New"/>
                <w:sz w:val="26"/>
                <w:szCs w:val="26"/>
              </w:rPr>
            </w:pPr>
          </w:p>
        </w:tc>
        <w:tc>
          <w:tcPr>
            <w:tcW w:w="3083" w:type="dxa"/>
            <w:gridSpan w:val="3"/>
          </w:tcPr>
          <w:p w14:paraId="50978789" w14:textId="77777777" w:rsidR="00FC23A6" w:rsidRPr="000A6877" w:rsidRDefault="00FC23A6">
            <w:pPr>
              <w:ind w:right="107"/>
              <w:jc w:val="right"/>
              <w:rPr>
                <w:rFonts w:ascii="Angsana New" w:hAnsi="Angsana New" w:cs="Angsana New"/>
                <w:sz w:val="26"/>
                <w:szCs w:val="26"/>
                <w:cs/>
              </w:rPr>
            </w:pPr>
            <w:r w:rsidRPr="000A6877">
              <w:rPr>
                <w:rFonts w:ascii="Angsana New" w:hAnsi="Angsana New" w:cs="Angsana New"/>
                <w:snapToGrid w:val="0"/>
                <w:color w:val="000000"/>
                <w:sz w:val="26"/>
                <w:szCs w:val="26"/>
                <w:cs/>
                <w:lang w:eastAsia="th-TH"/>
              </w:rPr>
              <w:t xml:space="preserve">                                      (หน่วย </w:t>
            </w:r>
            <w:r w:rsidRPr="000A6877">
              <w:rPr>
                <w:rFonts w:ascii="Angsana New" w:hAnsi="Angsana New" w:cs="Angsana New"/>
                <w:snapToGrid w:val="0"/>
                <w:color w:val="000000"/>
                <w:sz w:val="26"/>
                <w:szCs w:val="26"/>
                <w:lang w:eastAsia="th-TH"/>
              </w:rPr>
              <w:t xml:space="preserve">: </w:t>
            </w:r>
            <w:r w:rsidRPr="000A6877">
              <w:rPr>
                <w:rFonts w:ascii="Angsana New" w:hAnsi="Angsana New" w:cs="Angsana New"/>
                <w:snapToGrid w:val="0"/>
                <w:color w:val="000000"/>
                <w:sz w:val="26"/>
                <w:szCs w:val="26"/>
                <w:cs/>
                <w:lang w:eastAsia="th-TH"/>
              </w:rPr>
              <w:t>บาท)</w:t>
            </w:r>
          </w:p>
        </w:tc>
      </w:tr>
      <w:tr w:rsidR="00FC23A6" w:rsidRPr="000A6877" w14:paraId="7C013FB1" w14:textId="77777777">
        <w:trPr>
          <w:cantSplit/>
        </w:trPr>
        <w:tc>
          <w:tcPr>
            <w:tcW w:w="4050" w:type="dxa"/>
          </w:tcPr>
          <w:p w14:paraId="4A7960E5" w14:textId="77777777" w:rsidR="00FC23A6" w:rsidRPr="000A6877" w:rsidRDefault="00FC23A6">
            <w:pPr>
              <w:jc w:val="center"/>
              <w:rPr>
                <w:rFonts w:ascii="Angsana New" w:hAnsi="Angsana New" w:cs="Angsana New"/>
                <w:sz w:val="26"/>
                <w:szCs w:val="26"/>
              </w:rPr>
            </w:pPr>
          </w:p>
        </w:tc>
        <w:tc>
          <w:tcPr>
            <w:tcW w:w="3330" w:type="dxa"/>
            <w:gridSpan w:val="3"/>
          </w:tcPr>
          <w:p w14:paraId="2D8703FD" w14:textId="77777777" w:rsidR="00FC23A6" w:rsidRPr="000A6877" w:rsidRDefault="00FC23A6">
            <w:pPr>
              <w:jc w:val="center"/>
              <w:rPr>
                <w:rFonts w:ascii="Angsana New" w:hAnsi="Angsana New" w:cs="Angsana New"/>
                <w:sz w:val="26"/>
                <w:szCs w:val="26"/>
              </w:rPr>
            </w:pPr>
            <w:r w:rsidRPr="000A6877">
              <w:rPr>
                <w:rFonts w:ascii="Angsana New" w:hAnsi="Angsana New" w:cs="Angsana New"/>
                <w:sz w:val="26"/>
                <w:szCs w:val="26"/>
                <w:cs/>
              </w:rPr>
              <w:t>งบการเงินรวม</w:t>
            </w:r>
          </w:p>
        </w:tc>
        <w:tc>
          <w:tcPr>
            <w:tcW w:w="90" w:type="dxa"/>
          </w:tcPr>
          <w:p w14:paraId="2FB0CFBC" w14:textId="77777777" w:rsidR="00FC23A6" w:rsidRPr="000A6877" w:rsidRDefault="00FC23A6">
            <w:pPr>
              <w:jc w:val="center"/>
              <w:rPr>
                <w:rFonts w:ascii="Angsana New" w:hAnsi="Angsana New" w:cs="Angsana New"/>
                <w:sz w:val="26"/>
                <w:szCs w:val="26"/>
              </w:rPr>
            </w:pPr>
          </w:p>
        </w:tc>
        <w:tc>
          <w:tcPr>
            <w:tcW w:w="3083" w:type="dxa"/>
            <w:gridSpan w:val="3"/>
          </w:tcPr>
          <w:p w14:paraId="2D1E3C6F" w14:textId="77777777" w:rsidR="00FC23A6" w:rsidRPr="000A6877" w:rsidRDefault="00FC23A6">
            <w:pPr>
              <w:jc w:val="center"/>
              <w:rPr>
                <w:rFonts w:ascii="Angsana New" w:hAnsi="Angsana New" w:cs="Angsana New"/>
                <w:sz w:val="26"/>
                <w:szCs w:val="26"/>
              </w:rPr>
            </w:pPr>
            <w:r w:rsidRPr="000A6877">
              <w:rPr>
                <w:rFonts w:ascii="Angsana New" w:hAnsi="Angsana New" w:cs="Angsana New"/>
                <w:sz w:val="26"/>
                <w:szCs w:val="26"/>
                <w:cs/>
              </w:rPr>
              <w:t>งบการเงินเฉพาะกิจการ</w:t>
            </w:r>
          </w:p>
        </w:tc>
      </w:tr>
      <w:tr w:rsidR="00FC23A6" w:rsidRPr="000A6877" w14:paraId="603F63A9" w14:textId="77777777">
        <w:tc>
          <w:tcPr>
            <w:tcW w:w="4050" w:type="dxa"/>
          </w:tcPr>
          <w:p w14:paraId="56F5738B" w14:textId="77777777" w:rsidR="00FC23A6" w:rsidRPr="000A6877" w:rsidRDefault="00FC23A6">
            <w:pPr>
              <w:rPr>
                <w:rFonts w:ascii="Angsana New" w:hAnsi="Angsana New" w:cs="Angsana New"/>
                <w:sz w:val="26"/>
                <w:szCs w:val="26"/>
                <w:cs/>
              </w:rPr>
            </w:pPr>
          </w:p>
        </w:tc>
        <w:tc>
          <w:tcPr>
            <w:tcW w:w="3330" w:type="dxa"/>
            <w:gridSpan w:val="3"/>
          </w:tcPr>
          <w:p w14:paraId="215E7A48" w14:textId="77777777" w:rsidR="00FC23A6" w:rsidRPr="000A6877" w:rsidRDefault="00FC23A6">
            <w:pPr>
              <w:jc w:val="center"/>
              <w:rPr>
                <w:rFonts w:ascii="Angsana New" w:hAnsi="Angsana New" w:cs="Angsana New"/>
                <w:sz w:val="26"/>
                <w:szCs w:val="26"/>
              </w:rPr>
            </w:pPr>
            <w:r w:rsidRPr="000A6877">
              <w:rPr>
                <w:rFonts w:ascii="Angsana New" w:hAnsi="Angsana New" w:cs="Angsana New" w:hint="cs"/>
                <w:sz w:val="26"/>
                <w:szCs w:val="26"/>
                <w:cs/>
              </w:rPr>
              <w:t>สำหรับปีสิ้นสุดวันที่</w:t>
            </w:r>
            <w:r w:rsidRPr="000A6877">
              <w:rPr>
                <w:rFonts w:ascii="Angsana New" w:hAnsi="Angsana New" w:cs="Angsana New"/>
                <w:sz w:val="26"/>
                <w:szCs w:val="26"/>
              </w:rPr>
              <w:t xml:space="preserve"> 31</w:t>
            </w:r>
            <w:r w:rsidRPr="000A6877">
              <w:rPr>
                <w:rFonts w:ascii="Angsana New" w:hAnsi="Angsana New" w:cs="Angsana New"/>
                <w:sz w:val="26"/>
                <w:szCs w:val="26"/>
                <w:cs/>
              </w:rPr>
              <w:t xml:space="preserve"> ธันวาคม</w:t>
            </w:r>
          </w:p>
        </w:tc>
        <w:tc>
          <w:tcPr>
            <w:tcW w:w="90" w:type="dxa"/>
          </w:tcPr>
          <w:p w14:paraId="4085ED61" w14:textId="77777777" w:rsidR="00FC23A6" w:rsidRPr="000A6877" w:rsidRDefault="00FC23A6">
            <w:pPr>
              <w:jc w:val="center"/>
              <w:rPr>
                <w:rFonts w:ascii="Angsana New" w:hAnsi="Angsana New" w:cs="Angsana New"/>
                <w:sz w:val="26"/>
                <w:szCs w:val="26"/>
              </w:rPr>
            </w:pPr>
          </w:p>
        </w:tc>
        <w:tc>
          <w:tcPr>
            <w:tcW w:w="3083" w:type="dxa"/>
            <w:gridSpan w:val="3"/>
          </w:tcPr>
          <w:p w14:paraId="6CF0782E" w14:textId="77777777" w:rsidR="00FC23A6" w:rsidRPr="000A6877" w:rsidRDefault="00FC23A6">
            <w:pPr>
              <w:jc w:val="center"/>
              <w:rPr>
                <w:rFonts w:ascii="Angsana New" w:hAnsi="Angsana New" w:cs="Angsana New"/>
                <w:sz w:val="26"/>
                <w:szCs w:val="26"/>
                <w:cs/>
              </w:rPr>
            </w:pPr>
            <w:r w:rsidRPr="000A6877">
              <w:rPr>
                <w:rFonts w:ascii="Angsana New" w:hAnsi="Angsana New" w:cs="Angsana New"/>
                <w:sz w:val="26"/>
                <w:szCs w:val="26"/>
                <w:cs/>
              </w:rPr>
              <w:t xml:space="preserve">สำหรับปีสิ้นสุดวันที่ </w:t>
            </w:r>
            <w:r w:rsidRPr="000A6877">
              <w:rPr>
                <w:rFonts w:ascii="Angsana New" w:hAnsi="Angsana New" w:cs="Angsana New"/>
                <w:sz w:val="26"/>
                <w:szCs w:val="26"/>
              </w:rPr>
              <w:t>31</w:t>
            </w:r>
            <w:r w:rsidRPr="000A6877">
              <w:rPr>
                <w:rFonts w:ascii="Angsana New" w:hAnsi="Angsana New" w:cs="Angsana New"/>
                <w:sz w:val="26"/>
                <w:szCs w:val="26"/>
                <w:cs/>
              </w:rPr>
              <w:t xml:space="preserve"> ธันวาคม</w:t>
            </w:r>
          </w:p>
        </w:tc>
      </w:tr>
      <w:tr w:rsidR="00774EF6" w:rsidRPr="000A6877" w14:paraId="796262C6" w14:textId="77777777">
        <w:tc>
          <w:tcPr>
            <w:tcW w:w="4050" w:type="dxa"/>
          </w:tcPr>
          <w:p w14:paraId="7ADF3A69" w14:textId="77777777" w:rsidR="00774EF6" w:rsidRPr="000A6877" w:rsidRDefault="00774EF6" w:rsidP="00774EF6">
            <w:pPr>
              <w:rPr>
                <w:rFonts w:ascii="Angsana New" w:hAnsi="Angsana New" w:cs="Angsana New"/>
                <w:sz w:val="26"/>
                <w:szCs w:val="26"/>
                <w:cs/>
              </w:rPr>
            </w:pPr>
          </w:p>
        </w:tc>
        <w:tc>
          <w:tcPr>
            <w:tcW w:w="1710" w:type="dxa"/>
          </w:tcPr>
          <w:p w14:paraId="60D0BD30" w14:textId="7109D900" w:rsidR="00774EF6" w:rsidRPr="000A6877" w:rsidRDefault="00774EF6" w:rsidP="00774EF6">
            <w:pPr>
              <w:jc w:val="center"/>
              <w:rPr>
                <w:rFonts w:ascii="Angsana New" w:hAnsi="Angsana New" w:cs="Angsana New"/>
                <w:sz w:val="26"/>
                <w:szCs w:val="26"/>
                <w:u w:val="single"/>
              </w:rPr>
            </w:pPr>
            <w:r w:rsidRPr="000A6877">
              <w:rPr>
                <w:rFonts w:ascii="Angsana New" w:hAnsi="Angsana New" w:cs="Angsana New"/>
                <w:sz w:val="26"/>
                <w:szCs w:val="26"/>
                <w:u w:val="single"/>
              </w:rPr>
              <w:t>256</w:t>
            </w:r>
            <w:r>
              <w:rPr>
                <w:rFonts w:ascii="Angsana New" w:hAnsi="Angsana New" w:cs="Angsana New"/>
                <w:sz w:val="26"/>
                <w:szCs w:val="26"/>
                <w:u w:val="single"/>
              </w:rPr>
              <w:t>8</w:t>
            </w:r>
          </w:p>
        </w:tc>
        <w:tc>
          <w:tcPr>
            <w:tcW w:w="90" w:type="dxa"/>
          </w:tcPr>
          <w:p w14:paraId="42F6BBC5" w14:textId="77777777" w:rsidR="00774EF6" w:rsidRPr="000A6877" w:rsidRDefault="00774EF6" w:rsidP="00774EF6">
            <w:pPr>
              <w:jc w:val="center"/>
              <w:rPr>
                <w:rFonts w:ascii="Angsana New" w:hAnsi="Angsana New" w:cs="Angsana New"/>
                <w:sz w:val="26"/>
                <w:szCs w:val="26"/>
                <w:u w:val="single"/>
              </w:rPr>
            </w:pPr>
          </w:p>
        </w:tc>
        <w:tc>
          <w:tcPr>
            <w:tcW w:w="1530" w:type="dxa"/>
          </w:tcPr>
          <w:p w14:paraId="0E8E4C89" w14:textId="48342F6E" w:rsidR="00774EF6" w:rsidRPr="000A6877" w:rsidRDefault="00774EF6" w:rsidP="00774EF6">
            <w:pPr>
              <w:jc w:val="center"/>
              <w:rPr>
                <w:rFonts w:ascii="Angsana New" w:hAnsi="Angsana New" w:cs="Angsana New"/>
                <w:sz w:val="26"/>
                <w:szCs w:val="26"/>
                <w:u w:val="single"/>
              </w:rPr>
            </w:pPr>
            <w:r w:rsidRPr="000A6877">
              <w:rPr>
                <w:rFonts w:ascii="Angsana New" w:hAnsi="Angsana New" w:cs="Angsana New"/>
                <w:sz w:val="26"/>
                <w:szCs w:val="26"/>
                <w:u w:val="single"/>
              </w:rPr>
              <w:t>256</w:t>
            </w:r>
            <w:r>
              <w:rPr>
                <w:rFonts w:ascii="Angsana New" w:hAnsi="Angsana New" w:cs="Angsana New"/>
                <w:sz w:val="26"/>
                <w:szCs w:val="26"/>
                <w:u w:val="single"/>
              </w:rPr>
              <w:t>7</w:t>
            </w:r>
          </w:p>
        </w:tc>
        <w:tc>
          <w:tcPr>
            <w:tcW w:w="90" w:type="dxa"/>
          </w:tcPr>
          <w:p w14:paraId="041AE0B1" w14:textId="77777777" w:rsidR="00774EF6" w:rsidRPr="000A6877" w:rsidRDefault="00774EF6" w:rsidP="00774EF6">
            <w:pPr>
              <w:jc w:val="center"/>
              <w:rPr>
                <w:rFonts w:ascii="Angsana New" w:hAnsi="Angsana New" w:cs="Angsana New"/>
                <w:sz w:val="26"/>
                <w:szCs w:val="26"/>
                <w:u w:val="single"/>
              </w:rPr>
            </w:pPr>
          </w:p>
        </w:tc>
        <w:tc>
          <w:tcPr>
            <w:tcW w:w="1524" w:type="dxa"/>
          </w:tcPr>
          <w:p w14:paraId="162A8D44" w14:textId="0A623575" w:rsidR="00774EF6" w:rsidRPr="000A6877" w:rsidRDefault="00774EF6" w:rsidP="00774EF6">
            <w:pPr>
              <w:jc w:val="center"/>
              <w:rPr>
                <w:rFonts w:ascii="Angsana New" w:hAnsi="Angsana New" w:cs="Angsana New"/>
                <w:sz w:val="26"/>
                <w:szCs w:val="26"/>
                <w:u w:val="single"/>
              </w:rPr>
            </w:pPr>
            <w:r w:rsidRPr="000A6877">
              <w:rPr>
                <w:rFonts w:ascii="Angsana New" w:hAnsi="Angsana New" w:cs="Angsana New"/>
                <w:sz w:val="26"/>
                <w:szCs w:val="26"/>
                <w:u w:val="single"/>
              </w:rPr>
              <w:t>256</w:t>
            </w:r>
            <w:r>
              <w:rPr>
                <w:rFonts w:ascii="Angsana New" w:hAnsi="Angsana New" w:cs="Angsana New"/>
                <w:sz w:val="26"/>
                <w:szCs w:val="26"/>
                <w:u w:val="single"/>
              </w:rPr>
              <w:t>8</w:t>
            </w:r>
          </w:p>
        </w:tc>
        <w:tc>
          <w:tcPr>
            <w:tcW w:w="141" w:type="dxa"/>
          </w:tcPr>
          <w:p w14:paraId="797A2E8F" w14:textId="77777777" w:rsidR="00774EF6" w:rsidRPr="000A6877" w:rsidRDefault="00774EF6" w:rsidP="00774EF6">
            <w:pPr>
              <w:jc w:val="center"/>
              <w:rPr>
                <w:rFonts w:ascii="Angsana New" w:hAnsi="Angsana New" w:cs="Angsana New"/>
                <w:sz w:val="26"/>
                <w:szCs w:val="26"/>
                <w:u w:val="single"/>
              </w:rPr>
            </w:pPr>
          </w:p>
        </w:tc>
        <w:tc>
          <w:tcPr>
            <w:tcW w:w="1418" w:type="dxa"/>
          </w:tcPr>
          <w:p w14:paraId="5F592161" w14:textId="27CD1C98" w:rsidR="00774EF6" w:rsidRPr="000A6877" w:rsidRDefault="00774EF6" w:rsidP="00774EF6">
            <w:pPr>
              <w:jc w:val="center"/>
              <w:rPr>
                <w:rFonts w:ascii="Angsana New" w:hAnsi="Angsana New" w:cs="Angsana New"/>
                <w:sz w:val="26"/>
                <w:szCs w:val="26"/>
                <w:u w:val="single"/>
              </w:rPr>
            </w:pPr>
            <w:r w:rsidRPr="000A6877">
              <w:rPr>
                <w:rFonts w:ascii="Angsana New" w:hAnsi="Angsana New" w:cs="Angsana New"/>
                <w:sz w:val="26"/>
                <w:szCs w:val="26"/>
                <w:u w:val="single"/>
              </w:rPr>
              <w:t>256</w:t>
            </w:r>
            <w:r>
              <w:rPr>
                <w:rFonts w:ascii="Angsana New" w:hAnsi="Angsana New" w:cs="Angsana New"/>
                <w:sz w:val="26"/>
                <w:szCs w:val="26"/>
                <w:u w:val="single"/>
              </w:rPr>
              <w:t>7</w:t>
            </w:r>
          </w:p>
        </w:tc>
      </w:tr>
      <w:tr w:rsidR="00FC23A6" w:rsidRPr="000A6877" w14:paraId="36AC8A51" w14:textId="77777777">
        <w:tc>
          <w:tcPr>
            <w:tcW w:w="4050" w:type="dxa"/>
          </w:tcPr>
          <w:p w14:paraId="1301FEDC" w14:textId="77777777" w:rsidR="00FC23A6" w:rsidRPr="000A6877" w:rsidRDefault="00FC23A6">
            <w:pPr>
              <w:rPr>
                <w:rFonts w:ascii="Angsana New" w:hAnsi="Angsana New" w:cs="Angsana New"/>
                <w:sz w:val="26"/>
                <w:szCs w:val="26"/>
                <w:cs/>
              </w:rPr>
            </w:pPr>
            <w:r w:rsidRPr="000A6877">
              <w:rPr>
                <w:rFonts w:ascii="Angsana New" w:hAnsi="Angsana New" w:cs="Angsana New" w:hint="cs"/>
                <w:sz w:val="26"/>
                <w:szCs w:val="26"/>
                <w:cs/>
              </w:rPr>
              <w:t>ส่วนที่รับรู้ในกำไรสำหรับปี</w:t>
            </w:r>
          </w:p>
        </w:tc>
        <w:tc>
          <w:tcPr>
            <w:tcW w:w="1710" w:type="dxa"/>
          </w:tcPr>
          <w:p w14:paraId="4E9AFA9D" w14:textId="77777777" w:rsidR="00FC23A6" w:rsidRPr="004879AF" w:rsidRDefault="00FC23A6">
            <w:pPr>
              <w:ind w:right="169"/>
              <w:jc w:val="right"/>
              <w:rPr>
                <w:rFonts w:ascii="Angsana New" w:hAnsi="Angsana New" w:cs="Angsana New"/>
                <w:sz w:val="26"/>
                <w:szCs w:val="26"/>
                <w:highlight w:val="yellow"/>
              </w:rPr>
            </w:pPr>
          </w:p>
        </w:tc>
        <w:tc>
          <w:tcPr>
            <w:tcW w:w="90" w:type="dxa"/>
          </w:tcPr>
          <w:p w14:paraId="2A8D37D2" w14:textId="77777777" w:rsidR="00FC23A6" w:rsidRPr="004879AF" w:rsidRDefault="00FC23A6">
            <w:pPr>
              <w:ind w:right="142"/>
              <w:jc w:val="right"/>
              <w:rPr>
                <w:rFonts w:ascii="Angsana New" w:hAnsi="Angsana New" w:cs="Angsana New"/>
                <w:sz w:val="26"/>
                <w:szCs w:val="26"/>
                <w:highlight w:val="yellow"/>
              </w:rPr>
            </w:pPr>
          </w:p>
        </w:tc>
        <w:tc>
          <w:tcPr>
            <w:tcW w:w="1530" w:type="dxa"/>
          </w:tcPr>
          <w:p w14:paraId="06A34484" w14:textId="77777777" w:rsidR="00FC23A6" w:rsidRPr="004879AF" w:rsidRDefault="00FC23A6">
            <w:pPr>
              <w:ind w:right="169"/>
              <w:jc w:val="right"/>
              <w:rPr>
                <w:rFonts w:ascii="Angsana New" w:hAnsi="Angsana New" w:cs="Angsana New"/>
                <w:sz w:val="26"/>
                <w:szCs w:val="26"/>
                <w:highlight w:val="yellow"/>
              </w:rPr>
            </w:pPr>
          </w:p>
        </w:tc>
        <w:tc>
          <w:tcPr>
            <w:tcW w:w="90" w:type="dxa"/>
          </w:tcPr>
          <w:p w14:paraId="40882B88" w14:textId="77777777" w:rsidR="00FC23A6" w:rsidRPr="004879AF" w:rsidRDefault="00FC23A6">
            <w:pPr>
              <w:ind w:right="141"/>
              <w:jc w:val="right"/>
              <w:rPr>
                <w:rFonts w:ascii="Angsana New" w:hAnsi="Angsana New" w:cs="Angsana New"/>
                <w:sz w:val="26"/>
                <w:szCs w:val="26"/>
                <w:highlight w:val="yellow"/>
              </w:rPr>
            </w:pPr>
          </w:p>
        </w:tc>
        <w:tc>
          <w:tcPr>
            <w:tcW w:w="1524" w:type="dxa"/>
          </w:tcPr>
          <w:p w14:paraId="42FAE75C" w14:textId="77777777" w:rsidR="00FC23A6" w:rsidRPr="004879AF" w:rsidRDefault="00FC23A6">
            <w:pPr>
              <w:ind w:right="90"/>
              <w:jc w:val="right"/>
              <w:rPr>
                <w:rFonts w:ascii="Angsana New" w:hAnsi="Angsana New" w:cs="Angsana New"/>
                <w:sz w:val="26"/>
                <w:szCs w:val="26"/>
                <w:highlight w:val="yellow"/>
              </w:rPr>
            </w:pPr>
          </w:p>
        </w:tc>
        <w:tc>
          <w:tcPr>
            <w:tcW w:w="141" w:type="dxa"/>
          </w:tcPr>
          <w:p w14:paraId="2E8A7DEE" w14:textId="77777777" w:rsidR="00FC23A6" w:rsidRPr="004879AF" w:rsidRDefault="00FC23A6">
            <w:pPr>
              <w:ind w:right="141"/>
              <w:jc w:val="right"/>
              <w:rPr>
                <w:rFonts w:ascii="Angsana New" w:hAnsi="Angsana New" w:cs="Angsana New"/>
                <w:sz w:val="26"/>
                <w:szCs w:val="26"/>
                <w:highlight w:val="yellow"/>
              </w:rPr>
            </w:pPr>
          </w:p>
        </w:tc>
        <w:tc>
          <w:tcPr>
            <w:tcW w:w="1418" w:type="dxa"/>
          </w:tcPr>
          <w:p w14:paraId="120DCE35" w14:textId="77777777" w:rsidR="00FC23A6" w:rsidRPr="004879AF" w:rsidRDefault="00FC23A6">
            <w:pPr>
              <w:ind w:right="90"/>
              <w:jc w:val="right"/>
              <w:rPr>
                <w:rFonts w:ascii="Angsana New" w:hAnsi="Angsana New" w:cs="Angsana New"/>
                <w:sz w:val="26"/>
                <w:szCs w:val="26"/>
                <w:highlight w:val="yellow"/>
              </w:rPr>
            </w:pPr>
          </w:p>
        </w:tc>
      </w:tr>
      <w:tr w:rsidR="00774EF6" w:rsidRPr="000A6877" w14:paraId="61146CDE" w14:textId="77777777">
        <w:trPr>
          <w:trHeight w:val="216"/>
        </w:trPr>
        <w:tc>
          <w:tcPr>
            <w:tcW w:w="4050" w:type="dxa"/>
          </w:tcPr>
          <w:p w14:paraId="14430EB5" w14:textId="77777777" w:rsidR="00774EF6" w:rsidRPr="000A6877" w:rsidRDefault="00774EF6" w:rsidP="00774EF6">
            <w:pPr>
              <w:ind w:firstLine="232"/>
              <w:rPr>
                <w:rFonts w:ascii="Angsana New" w:hAnsi="Angsana New" w:cs="Angsana New"/>
                <w:sz w:val="26"/>
                <w:szCs w:val="26"/>
                <w:cs/>
              </w:rPr>
            </w:pPr>
            <w:r w:rsidRPr="000A6877">
              <w:rPr>
                <w:rFonts w:ascii="Angsana New" w:hAnsi="Angsana New" w:cs="Angsana New" w:hint="cs"/>
                <w:sz w:val="26"/>
                <w:szCs w:val="26"/>
                <w:cs/>
              </w:rPr>
              <w:t>ต้นทุนบริการปัจจุบัน</w:t>
            </w:r>
          </w:p>
        </w:tc>
        <w:tc>
          <w:tcPr>
            <w:tcW w:w="1710" w:type="dxa"/>
          </w:tcPr>
          <w:p w14:paraId="6B9801F4" w14:textId="6A572EBC" w:rsidR="00774EF6" w:rsidRPr="00E42E1C" w:rsidRDefault="00C15FFF" w:rsidP="00774EF6">
            <w:pPr>
              <w:ind w:right="169"/>
              <w:jc w:val="right"/>
              <w:rPr>
                <w:rFonts w:ascii="Angsana New" w:hAnsi="Angsana New" w:cs="Angsana New"/>
                <w:sz w:val="26"/>
                <w:szCs w:val="26"/>
              </w:rPr>
            </w:pPr>
            <w:r w:rsidRPr="00E42E1C">
              <w:rPr>
                <w:rFonts w:ascii="Angsana New" w:hAnsi="Angsana New" w:cs="Angsana New"/>
                <w:sz w:val="26"/>
                <w:szCs w:val="26"/>
              </w:rPr>
              <w:t>4,672,253.60</w:t>
            </w:r>
          </w:p>
        </w:tc>
        <w:tc>
          <w:tcPr>
            <w:tcW w:w="90" w:type="dxa"/>
          </w:tcPr>
          <w:p w14:paraId="418FE36E" w14:textId="77777777" w:rsidR="00774EF6" w:rsidRPr="004879AF" w:rsidRDefault="00774EF6" w:rsidP="00774EF6">
            <w:pPr>
              <w:ind w:right="141"/>
              <w:jc w:val="right"/>
              <w:rPr>
                <w:rFonts w:ascii="Angsana New" w:hAnsi="Angsana New" w:cs="Angsana New"/>
                <w:sz w:val="26"/>
                <w:szCs w:val="26"/>
                <w:highlight w:val="yellow"/>
              </w:rPr>
            </w:pPr>
          </w:p>
        </w:tc>
        <w:tc>
          <w:tcPr>
            <w:tcW w:w="1530" w:type="dxa"/>
          </w:tcPr>
          <w:p w14:paraId="4814BB1E" w14:textId="3E8E2DC9" w:rsidR="00774EF6" w:rsidRPr="004879AF" w:rsidRDefault="00774EF6" w:rsidP="00774EF6">
            <w:pPr>
              <w:ind w:right="169"/>
              <w:jc w:val="right"/>
              <w:rPr>
                <w:rFonts w:ascii="Angsana New" w:hAnsi="Angsana New" w:cs="Angsana New"/>
                <w:sz w:val="26"/>
                <w:szCs w:val="26"/>
                <w:highlight w:val="yellow"/>
              </w:rPr>
            </w:pPr>
            <w:r w:rsidRPr="00387D4D">
              <w:rPr>
                <w:rFonts w:ascii="Angsana New" w:hAnsi="Angsana New" w:cs="Angsana New"/>
                <w:sz w:val="26"/>
                <w:szCs w:val="26"/>
              </w:rPr>
              <w:t>4,887,356.58</w:t>
            </w:r>
          </w:p>
        </w:tc>
        <w:tc>
          <w:tcPr>
            <w:tcW w:w="90" w:type="dxa"/>
          </w:tcPr>
          <w:p w14:paraId="5E5B44AA" w14:textId="77777777" w:rsidR="00774EF6" w:rsidRPr="004879AF" w:rsidRDefault="00774EF6" w:rsidP="00774EF6">
            <w:pPr>
              <w:ind w:right="141"/>
              <w:jc w:val="right"/>
              <w:rPr>
                <w:rFonts w:ascii="Angsana New" w:hAnsi="Angsana New" w:cs="Angsana New"/>
                <w:sz w:val="26"/>
                <w:szCs w:val="26"/>
                <w:highlight w:val="yellow"/>
              </w:rPr>
            </w:pPr>
          </w:p>
        </w:tc>
        <w:tc>
          <w:tcPr>
            <w:tcW w:w="1524" w:type="dxa"/>
          </w:tcPr>
          <w:p w14:paraId="6E6614A2" w14:textId="2F97C7EB" w:rsidR="00774EF6" w:rsidRPr="00774EF6" w:rsidRDefault="005150ED" w:rsidP="00774EF6">
            <w:pPr>
              <w:ind w:right="90"/>
              <w:jc w:val="right"/>
              <w:rPr>
                <w:rFonts w:ascii="Angsana New" w:hAnsi="Angsana New" w:cs="Angsana New"/>
                <w:sz w:val="26"/>
                <w:szCs w:val="26"/>
                <w:highlight w:val="yellow"/>
                <w:cs/>
              </w:rPr>
            </w:pPr>
            <w:r w:rsidRPr="005150ED">
              <w:rPr>
                <w:rFonts w:ascii="Angsana New" w:hAnsi="Angsana New" w:cs="Angsana New"/>
                <w:sz w:val="26"/>
                <w:szCs w:val="26"/>
                <w:cs/>
              </w:rPr>
              <w:t>967</w:t>
            </w:r>
            <w:r w:rsidRPr="005150ED">
              <w:rPr>
                <w:rFonts w:ascii="Angsana New" w:hAnsi="Angsana New" w:cs="Angsana New"/>
                <w:sz w:val="26"/>
                <w:szCs w:val="26"/>
              </w:rPr>
              <w:t>,</w:t>
            </w:r>
            <w:r w:rsidRPr="005150ED">
              <w:rPr>
                <w:rFonts w:ascii="Angsana New" w:hAnsi="Angsana New" w:cs="Angsana New"/>
                <w:sz w:val="26"/>
                <w:szCs w:val="26"/>
                <w:cs/>
              </w:rPr>
              <w:t>406.00</w:t>
            </w:r>
          </w:p>
        </w:tc>
        <w:tc>
          <w:tcPr>
            <w:tcW w:w="141" w:type="dxa"/>
          </w:tcPr>
          <w:p w14:paraId="5D3273C0" w14:textId="77777777" w:rsidR="00774EF6" w:rsidRPr="004879AF" w:rsidRDefault="00774EF6" w:rsidP="00774EF6">
            <w:pPr>
              <w:ind w:right="141"/>
              <w:jc w:val="right"/>
              <w:rPr>
                <w:rFonts w:ascii="Angsana New" w:hAnsi="Angsana New" w:cs="Angsana New"/>
                <w:sz w:val="26"/>
                <w:szCs w:val="26"/>
                <w:highlight w:val="yellow"/>
              </w:rPr>
            </w:pPr>
          </w:p>
        </w:tc>
        <w:tc>
          <w:tcPr>
            <w:tcW w:w="1418" w:type="dxa"/>
          </w:tcPr>
          <w:p w14:paraId="738F71FA" w14:textId="4AB93661" w:rsidR="00774EF6" w:rsidRPr="004879AF" w:rsidRDefault="00774EF6" w:rsidP="00774EF6">
            <w:pPr>
              <w:ind w:right="90"/>
              <w:jc w:val="right"/>
              <w:rPr>
                <w:rFonts w:ascii="Angsana New" w:hAnsi="Angsana New" w:cs="Angsana New"/>
                <w:sz w:val="26"/>
                <w:szCs w:val="26"/>
                <w:highlight w:val="yellow"/>
              </w:rPr>
            </w:pPr>
            <w:r w:rsidRPr="00D244DE">
              <w:rPr>
                <w:rFonts w:ascii="Angsana New" w:hAnsi="Angsana New" w:cs="Angsana New"/>
                <w:sz w:val="26"/>
                <w:szCs w:val="26"/>
                <w:cs/>
              </w:rPr>
              <w:t>1</w:t>
            </w:r>
            <w:r w:rsidRPr="00D244DE">
              <w:rPr>
                <w:rFonts w:ascii="Angsana New" w:hAnsi="Angsana New" w:cs="Angsana New"/>
                <w:sz w:val="26"/>
                <w:szCs w:val="26"/>
              </w:rPr>
              <w:t>,355,680</w:t>
            </w:r>
            <w:r w:rsidRPr="00D244DE">
              <w:rPr>
                <w:rFonts w:ascii="Angsana New" w:hAnsi="Angsana New" w:cs="Angsana New"/>
                <w:sz w:val="26"/>
                <w:szCs w:val="26"/>
                <w:cs/>
              </w:rPr>
              <w:t>.00</w:t>
            </w:r>
          </w:p>
        </w:tc>
      </w:tr>
      <w:tr w:rsidR="00774EF6" w:rsidRPr="000A6877" w14:paraId="32B4584D" w14:textId="77777777" w:rsidTr="00FD393B">
        <w:tc>
          <w:tcPr>
            <w:tcW w:w="4050" w:type="dxa"/>
          </w:tcPr>
          <w:p w14:paraId="67A173F6" w14:textId="77777777" w:rsidR="00774EF6" w:rsidRPr="000A6877" w:rsidRDefault="00774EF6" w:rsidP="00774EF6">
            <w:pPr>
              <w:ind w:firstLine="232"/>
              <w:rPr>
                <w:rFonts w:ascii="Angsana New" w:hAnsi="Angsana New" w:cs="Angsana New"/>
                <w:sz w:val="26"/>
                <w:szCs w:val="26"/>
                <w:cs/>
              </w:rPr>
            </w:pPr>
            <w:r w:rsidRPr="000A6877">
              <w:rPr>
                <w:rFonts w:ascii="Angsana New" w:hAnsi="Angsana New" w:cs="Angsana New" w:hint="cs"/>
                <w:sz w:val="26"/>
                <w:szCs w:val="26"/>
                <w:cs/>
              </w:rPr>
              <w:t>ต้นทุนดอกเบี้ย</w:t>
            </w:r>
          </w:p>
        </w:tc>
        <w:tc>
          <w:tcPr>
            <w:tcW w:w="1710" w:type="dxa"/>
            <w:tcBorders>
              <w:bottom w:val="single" w:sz="4" w:space="0" w:color="auto"/>
            </w:tcBorders>
          </w:tcPr>
          <w:p w14:paraId="37EA931D" w14:textId="314577F4" w:rsidR="00774EF6" w:rsidRPr="00E42E1C" w:rsidRDefault="00C15FFF" w:rsidP="00774EF6">
            <w:pPr>
              <w:ind w:right="169"/>
              <w:jc w:val="right"/>
              <w:rPr>
                <w:rFonts w:ascii="Angsana New" w:hAnsi="Angsana New" w:cs="Angsana New"/>
                <w:sz w:val="26"/>
                <w:szCs w:val="26"/>
              </w:rPr>
            </w:pPr>
            <w:r w:rsidRPr="00E42E1C">
              <w:rPr>
                <w:rFonts w:ascii="Angsana New" w:hAnsi="Angsana New" w:cs="Angsana New"/>
                <w:sz w:val="26"/>
                <w:szCs w:val="26"/>
              </w:rPr>
              <w:t>1,978,506.99</w:t>
            </w:r>
          </w:p>
        </w:tc>
        <w:tc>
          <w:tcPr>
            <w:tcW w:w="90" w:type="dxa"/>
          </w:tcPr>
          <w:p w14:paraId="3D1A84D8" w14:textId="77777777" w:rsidR="00774EF6" w:rsidRPr="004879AF" w:rsidRDefault="00774EF6" w:rsidP="00774EF6">
            <w:pPr>
              <w:ind w:right="142"/>
              <w:jc w:val="right"/>
              <w:rPr>
                <w:rFonts w:ascii="Angsana New" w:hAnsi="Angsana New" w:cs="Angsana New"/>
                <w:sz w:val="26"/>
                <w:szCs w:val="26"/>
                <w:highlight w:val="yellow"/>
              </w:rPr>
            </w:pPr>
          </w:p>
        </w:tc>
        <w:tc>
          <w:tcPr>
            <w:tcW w:w="1530" w:type="dxa"/>
            <w:tcBorders>
              <w:bottom w:val="single" w:sz="4" w:space="0" w:color="auto"/>
            </w:tcBorders>
          </w:tcPr>
          <w:p w14:paraId="3D672CFC" w14:textId="03D5C6B1" w:rsidR="00774EF6" w:rsidRPr="004879AF" w:rsidRDefault="00774EF6" w:rsidP="00774EF6">
            <w:pPr>
              <w:ind w:right="169"/>
              <w:jc w:val="right"/>
              <w:rPr>
                <w:rFonts w:ascii="Angsana New" w:hAnsi="Angsana New" w:cs="Angsana New"/>
                <w:sz w:val="26"/>
                <w:szCs w:val="26"/>
                <w:highlight w:val="yellow"/>
              </w:rPr>
            </w:pPr>
            <w:r w:rsidRPr="008F6B68">
              <w:rPr>
                <w:rFonts w:ascii="Angsana New" w:hAnsi="Angsana New" w:cs="Angsana New"/>
                <w:sz w:val="26"/>
                <w:szCs w:val="26"/>
              </w:rPr>
              <w:t>2,288,092.29</w:t>
            </w:r>
          </w:p>
        </w:tc>
        <w:tc>
          <w:tcPr>
            <w:tcW w:w="90" w:type="dxa"/>
          </w:tcPr>
          <w:p w14:paraId="3A358335" w14:textId="77777777" w:rsidR="00774EF6" w:rsidRPr="004879AF" w:rsidRDefault="00774EF6" w:rsidP="00774EF6">
            <w:pPr>
              <w:ind w:right="141"/>
              <w:jc w:val="right"/>
              <w:rPr>
                <w:rFonts w:ascii="Angsana New" w:hAnsi="Angsana New" w:cs="Angsana New"/>
                <w:sz w:val="26"/>
                <w:szCs w:val="26"/>
                <w:highlight w:val="yellow"/>
              </w:rPr>
            </w:pPr>
          </w:p>
        </w:tc>
        <w:tc>
          <w:tcPr>
            <w:tcW w:w="1524" w:type="dxa"/>
            <w:tcBorders>
              <w:bottom w:val="single" w:sz="4" w:space="0" w:color="auto"/>
            </w:tcBorders>
          </w:tcPr>
          <w:p w14:paraId="31F762EB" w14:textId="0DED6D16" w:rsidR="00774EF6" w:rsidRPr="00774EF6" w:rsidRDefault="005150ED" w:rsidP="00774EF6">
            <w:pPr>
              <w:ind w:right="90"/>
              <w:jc w:val="right"/>
              <w:rPr>
                <w:rFonts w:ascii="Angsana New" w:hAnsi="Angsana New" w:cs="Angsana New"/>
                <w:sz w:val="26"/>
                <w:szCs w:val="26"/>
                <w:highlight w:val="yellow"/>
              </w:rPr>
            </w:pPr>
            <w:r w:rsidRPr="005150ED">
              <w:rPr>
                <w:rFonts w:ascii="Angsana New" w:hAnsi="Angsana New" w:cs="Angsana New"/>
                <w:sz w:val="26"/>
                <w:szCs w:val="26"/>
              </w:rPr>
              <w:t>457,408.00</w:t>
            </w:r>
          </w:p>
        </w:tc>
        <w:tc>
          <w:tcPr>
            <w:tcW w:w="141" w:type="dxa"/>
          </w:tcPr>
          <w:p w14:paraId="7A9AA2F7" w14:textId="77777777" w:rsidR="00774EF6" w:rsidRPr="004879AF" w:rsidRDefault="00774EF6" w:rsidP="00774EF6">
            <w:pPr>
              <w:ind w:right="142"/>
              <w:jc w:val="right"/>
              <w:rPr>
                <w:rFonts w:ascii="Angsana New" w:hAnsi="Angsana New" w:cs="Angsana New"/>
                <w:sz w:val="26"/>
                <w:szCs w:val="26"/>
                <w:highlight w:val="yellow"/>
              </w:rPr>
            </w:pPr>
          </w:p>
        </w:tc>
        <w:tc>
          <w:tcPr>
            <w:tcW w:w="1418" w:type="dxa"/>
            <w:tcBorders>
              <w:bottom w:val="single" w:sz="4" w:space="0" w:color="auto"/>
            </w:tcBorders>
          </w:tcPr>
          <w:p w14:paraId="196AD684" w14:textId="35DEBADF" w:rsidR="00774EF6" w:rsidRPr="004879AF" w:rsidRDefault="00774EF6" w:rsidP="00774EF6">
            <w:pPr>
              <w:ind w:right="90"/>
              <w:jc w:val="right"/>
              <w:rPr>
                <w:rFonts w:ascii="Angsana New" w:hAnsi="Angsana New" w:cs="Angsana New"/>
                <w:sz w:val="26"/>
                <w:szCs w:val="26"/>
                <w:highlight w:val="yellow"/>
              </w:rPr>
            </w:pPr>
            <w:r w:rsidRPr="00D244DE">
              <w:rPr>
                <w:rFonts w:ascii="Angsana New" w:hAnsi="Angsana New" w:cs="Angsana New"/>
                <w:sz w:val="26"/>
                <w:szCs w:val="26"/>
              </w:rPr>
              <w:t>574,156.00</w:t>
            </w:r>
          </w:p>
        </w:tc>
      </w:tr>
      <w:tr w:rsidR="00774EF6" w:rsidRPr="000A6877" w14:paraId="36CF9AA0" w14:textId="77777777" w:rsidTr="00FD393B">
        <w:tc>
          <w:tcPr>
            <w:tcW w:w="4050" w:type="dxa"/>
          </w:tcPr>
          <w:p w14:paraId="4BAC4D5A" w14:textId="06AE7C72" w:rsidR="00774EF6" w:rsidRPr="000A6877" w:rsidRDefault="00774EF6" w:rsidP="00774EF6">
            <w:pPr>
              <w:ind w:firstLine="631"/>
              <w:rPr>
                <w:rFonts w:ascii="Angsana New" w:hAnsi="Angsana New" w:cs="Angsana New"/>
                <w:sz w:val="26"/>
                <w:szCs w:val="26"/>
                <w:cs/>
              </w:rPr>
            </w:pPr>
            <w:r w:rsidRPr="008A06CA">
              <w:rPr>
                <w:rFonts w:ascii="Angsana New" w:hAnsi="Angsana New" w:cs="Angsana New"/>
                <w:sz w:val="26"/>
                <w:szCs w:val="26"/>
                <w:cs/>
              </w:rPr>
              <w:t>รวมส่วนที่รับรู้ในกำไรหรือขาดทุน</w:t>
            </w:r>
          </w:p>
        </w:tc>
        <w:tc>
          <w:tcPr>
            <w:tcW w:w="1710" w:type="dxa"/>
            <w:tcBorders>
              <w:top w:val="single" w:sz="4" w:space="0" w:color="auto"/>
              <w:bottom w:val="single" w:sz="4" w:space="0" w:color="auto"/>
            </w:tcBorders>
          </w:tcPr>
          <w:p w14:paraId="2C204532" w14:textId="09451ED8" w:rsidR="00774EF6" w:rsidRPr="00E42E1C" w:rsidRDefault="00B40B69" w:rsidP="00774EF6">
            <w:pPr>
              <w:ind w:right="169"/>
              <w:jc w:val="right"/>
              <w:rPr>
                <w:rFonts w:ascii="Angsana New" w:hAnsi="Angsana New" w:cs="Angsana New"/>
                <w:sz w:val="26"/>
                <w:szCs w:val="26"/>
                <w:cs/>
              </w:rPr>
            </w:pPr>
            <w:r w:rsidRPr="00E42E1C">
              <w:rPr>
                <w:rFonts w:ascii="Angsana New" w:hAnsi="Angsana New" w:cs="Angsana New"/>
                <w:sz w:val="26"/>
                <w:szCs w:val="26"/>
                <w:cs/>
              </w:rPr>
              <w:t>6</w:t>
            </w:r>
            <w:r w:rsidRPr="00E42E1C">
              <w:rPr>
                <w:rFonts w:ascii="Angsana New" w:hAnsi="Angsana New" w:cs="Angsana New"/>
                <w:sz w:val="26"/>
                <w:szCs w:val="26"/>
              </w:rPr>
              <w:t>,</w:t>
            </w:r>
            <w:r w:rsidRPr="00E42E1C">
              <w:rPr>
                <w:rFonts w:ascii="Angsana New" w:hAnsi="Angsana New" w:cs="Angsana New"/>
                <w:sz w:val="26"/>
                <w:szCs w:val="26"/>
                <w:cs/>
              </w:rPr>
              <w:t>650</w:t>
            </w:r>
            <w:r w:rsidRPr="00E42E1C">
              <w:rPr>
                <w:rFonts w:ascii="Angsana New" w:hAnsi="Angsana New" w:cs="Angsana New"/>
                <w:sz w:val="26"/>
                <w:szCs w:val="26"/>
              </w:rPr>
              <w:t>,</w:t>
            </w:r>
            <w:r w:rsidRPr="00E42E1C">
              <w:rPr>
                <w:rFonts w:ascii="Angsana New" w:hAnsi="Angsana New" w:cs="Angsana New"/>
                <w:sz w:val="26"/>
                <w:szCs w:val="26"/>
                <w:cs/>
              </w:rPr>
              <w:t>760.59</w:t>
            </w:r>
          </w:p>
        </w:tc>
        <w:tc>
          <w:tcPr>
            <w:tcW w:w="90" w:type="dxa"/>
          </w:tcPr>
          <w:p w14:paraId="6D0B5E49" w14:textId="77777777" w:rsidR="00774EF6" w:rsidRPr="004879AF" w:rsidRDefault="00774EF6" w:rsidP="00774EF6">
            <w:pPr>
              <w:ind w:right="142"/>
              <w:jc w:val="right"/>
              <w:rPr>
                <w:rFonts w:ascii="Angsana New" w:hAnsi="Angsana New" w:cs="Angsana New"/>
                <w:sz w:val="26"/>
                <w:szCs w:val="26"/>
                <w:highlight w:val="yellow"/>
              </w:rPr>
            </w:pPr>
          </w:p>
        </w:tc>
        <w:tc>
          <w:tcPr>
            <w:tcW w:w="1530" w:type="dxa"/>
            <w:tcBorders>
              <w:top w:val="single" w:sz="4" w:space="0" w:color="auto"/>
              <w:bottom w:val="single" w:sz="4" w:space="0" w:color="auto"/>
            </w:tcBorders>
          </w:tcPr>
          <w:p w14:paraId="682D0F87" w14:textId="599F1DB5" w:rsidR="00774EF6" w:rsidRPr="004879AF" w:rsidRDefault="00774EF6" w:rsidP="00774EF6">
            <w:pPr>
              <w:ind w:right="169"/>
              <w:jc w:val="right"/>
              <w:rPr>
                <w:rFonts w:ascii="Angsana New" w:hAnsi="Angsana New" w:cs="Angsana New"/>
                <w:sz w:val="26"/>
                <w:szCs w:val="26"/>
                <w:highlight w:val="yellow"/>
              </w:rPr>
            </w:pPr>
            <w:r w:rsidRPr="002A2766">
              <w:rPr>
                <w:rFonts w:ascii="Angsana New" w:hAnsi="Angsana New" w:cs="Angsana New"/>
                <w:sz w:val="26"/>
                <w:szCs w:val="26"/>
                <w:cs/>
              </w:rPr>
              <w:t>7</w:t>
            </w:r>
            <w:r w:rsidRPr="002A2766">
              <w:rPr>
                <w:rFonts w:ascii="Angsana New" w:hAnsi="Angsana New" w:cs="Angsana New"/>
                <w:sz w:val="26"/>
                <w:szCs w:val="26"/>
              </w:rPr>
              <w:t>,</w:t>
            </w:r>
            <w:r w:rsidRPr="002A2766">
              <w:rPr>
                <w:rFonts w:ascii="Angsana New" w:hAnsi="Angsana New" w:cs="Angsana New"/>
                <w:sz w:val="26"/>
                <w:szCs w:val="26"/>
                <w:cs/>
              </w:rPr>
              <w:t>175</w:t>
            </w:r>
            <w:r w:rsidRPr="002A2766">
              <w:rPr>
                <w:rFonts w:ascii="Angsana New" w:hAnsi="Angsana New" w:cs="Angsana New"/>
                <w:sz w:val="26"/>
                <w:szCs w:val="26"/>
              </w:rPr>
              <w:t>,</w:t>
            </w:r>
            <w:r w:rsidRPr="002A2766">
              <w:rPr>
                <w:rFonts w:ascii="Angsana New" w:hAnsi="Angsana New" w:cs="Angsana New"/>
                <w:sz w:val="26"/>
                <w:szCs w:val="26"/>
                <w:cs/>
              </w:rPr>
              <w:t>448.87</w:t>
            </w:r>
          </w:p>
        </w:tc>
        <w:tc>
          <w:tcPr>
            <w:tcW w:w="90" w:type="dxa"/>
          </w:tcPr>
          <w:p w14:paraId="23B9955F" w14:textId="77777777" w:rsidR="00774EF6" w:rsidRPr="004879AF" w:rsidRDefault="00774EF6" w:rsidP="00774EF6">
            <w:pPr>
              <w:ind w:right="141"/>
              <w:jc w:val="right"/>
              <w:rPr>
                <w:rFonts w:ascii="Angsana New" w:hAnsi="Angsana New" w:cs="Angsana New"/>
                <w:sz w:val="26"/>
                <w:szCs w:val="26"/>
                <w:highlight w:val="yellow"/>
              </w:rPr>
            </w:pPr>
          </w:p>
        </w:tc>
        <w:tc>
          <w:tcPr>
            <w:tcW w:w="1524" w:type="dxa"/>
            <w:tcBorders>
              <w:top w:val="single" w:sz="4" w:space="0" w:color="auto"/>
              <w:bottom w:val="single" w:sz="4" w:space="0" w:color="auto"/>
            </w:tcBorders>
          </w:tcPr>
          <w:p w14:paraId="21A4237F" w14:textId="271AC86E" w:rsidR="00774EF6" w:rsidRPr="00774EF6" w:rsidRDefault="00774EF6" w:rsidP="00774EF6">
            <w:pPr>
              <w:ind w:right="90"/>
              <w:jc w:val="right"/>
              <w:rPr>
                <w:rFonts w:ascii="Angsana New" w:hAnsi="Angsana New" w:cs="Angsana New"/>
                <w:sz w:val="26"/>
                <w:szCs w:val="26"/>
                <w:highlight w:val="yellow"/>
              </w:rPr>
            </w:pPr>
            <w:r w:rsidRPr="00F974BF">
              <w:rPr>
                <w:rFonts w:ascii="Angsana New" w:hAnsi="Angsana New" w:cs="Angsana New"/>
                <w:sz w:val="26"/>
                <w:szCs w:val="26"/>
                <w:cs/>
              </w:rPr>
              <w:t>1</w:t>
            </w:r>
            <w:r w:rsidRPr="00F974BF">
              <w:rPr>
                <w:rFonts w:ascii="Angsana New" w:hAnsi="Angsana New" w:cs="Angsana New"/>
                <w:sz w:val="26"/>
                <w:szCs w:val="26"/>
              </w:rPr>
              <w:t>,</w:t>
            </w:r>
            <w:r w:rsidR="00F974BF" w:rsidRPr="00F974BF">
              <w:rPr>
                <w:rFonts w:ascii="Angsana New" w:hAnsi="Angsana New" w:cs="Angsana New"/>
                <w:sz w:val="26"/>
                <w:szCs w:val="26"/>
                <w:cs/>
              </w:rPr>
              <w:t>424</w:t>
            </w:r>
            <w:r w:rsidR="00F974BF" w:rsidRPr="00F974BF">
              <w:rPr>
                <w:rFonts w:ascii="Angsana New" w:hAnsi="Angsana New" w:cs="Angsana New"/>
                <w:sz w:val="26"/>
                <w:szCs w:val="26"/>
              </w:rPr>
              <w:t>,</w:t>
            </w:r>
            <w:r w:rsidR="00F974BF" w:rsidRPr="00F974BF">
              <w:rPr>
                <w:rFonts w:ascii="Angsana New" w:hAnsi="Angsana New" w:cs="Angsana New"/>
                <w:sz w:val="26"/>
                <w:szCs w:val="26"/>
                <w:cs/>
              </w:rPr>
              <w:t>814</w:t>
            </w:r>
            <w:r w:rsidRPr="00F974BF">
              <w:rPr>
                <w:rFonts w:ascii="Angsana New" w:hAnsi="Angsana New" w:cs="Angsana New"/>
                <w:sz w:val="26"/>
                <w:szCs w:val="26"/>
                <w:cs/>
              </w:rPr>
              <w:t>.00</w:t>
            </w:r>
          </w:p>
        </w:tc>
        <w:tc>
          <w:tcPr>
            <w:tcW w:w="141" w:type="dxa"/>
          </w:tcPr>
          <w:p w14:paraId="30F28BA4" w14:textId="77777777" w:rsidR="00774EF6" w:rsidRPr="004879AF" w:rsidRDefault="00774EF6" w:rsidP="00774EF6">
            <w:pPr>
              <w:ind w:right="142"/>
              <w:jc w:val="right"/>
              <w:rPr>
                <w:rFonts w:ascii="Angsana New" w:hAnsi="Angsana New" w:cs="Angsana New"/>
                <w:sz w:val="26"/>
                <w:szCs w:val="26"/>
                <w:highlight w:val="yellow"/>
              </w:rPr>
            </w:pPr>
          </w:p>
        </w:tc>
        <w:tc>
          <w:tcPr>
            <w:tcW w:w="1418" w:type="dxa"/>
            <w:tcBorders>
              <w:top w:val="single" w:sz="4" w:space="0" w:color="auto"/>
              <w:bottom w:val="single" w:sz="4" w:space="0" w:color="auto"/>
            </w:tcBorders>
          </w:tcPr>
          <w:p w14:paraId="63E3D783" w14:textId="58B98CB7" w:rsidR="00774EF6" w:rsidRPr="004879AF" w:rsidRDefault="00774EF6" w:rsidP="00774EF6">
            <w:pPr>
              <w:ind w:right="90"/>
              <w:jc w:val="right"/>
              <w:rPr>
                <w:rFonts w:ascii="Angsana New" w:hAnsi="Angsana New" w:cs="Angsana New"/>
                <w:sz w:val="26"/>
                <w:szCs w:val="26"/>
                <w:highlight w:val="yellow"/>
              </w:rPr>
            </w:pPr>
            <w:r w:rsidRPr="00BC31C8">
              <w:rPr>
                <w:rFonts w:ascii="Angsana New" w:hAnsi="Angsana New" w:cs="Angsana New"/>
                <w:sz w:val="26"/>
                <w:szCs w:val="26"/>
                <w:cs/>
              </w:rPr>
              <w:t>1</w:t>
            </w:r>
            <w:r w:rsidRPr="00BC31C8">
              <w:rPr>
                <w:rFonts w:ascii="Angsana New" w:hAnsi="Angsana New" w:cs="Angsana New"/>
                <w:sz w:val="26"/>
                <w:szCs w:val="26"/>
              </w:rPr>
              <w:t>,</w:t>
            </w:r>
            <w:r w:rsidRPr="00BC31C8">
              <w:rPr>
                <w:rFonts w:ascii="Angsana New" w:hAnsi="Angsana New" w:cs="Angsana New"/>
                <w:sz w:val="26"/>
                <w:szCs w:val="26"/>
                <w:cs/>
              </w:rPr>
              <w:t>929</w:t>
            </w:r>
            <w:r w:rsidRPr="00BC31C8">
              <w:rPr>
                <w:rFonts w:ascii="Angsana New" w:hAnsi="Angsana New" w:cs="Angsana New"/>
                <w:sz w:val="26"/>
                <w:szCs w:val="26"/>
              </w:rPr>
              <w:t>,</w:t>
            </w:r>
            <w:r w:rsidRPr="00BC31C8">
              <w:rPr>
                <w:rFonts w:ascii="Angsana New" w:hAnsi="Angsana New" w:cs="Angsana New"/>
                <w:sz w:val="26"/>
                <w:szCs w:val="26"/>
                <w:cs/>
              </w:rPr>
              <w:t>836.00</w:t>
            </w:r>
          </w:p>
        </w:tc>
      </w:tr>
      <w:tr w:rsidR="00774EF6" w:rsidRPr="000A6877" w14:paraId="58BE8A40" w14:textId="77777777" w:rsidTr="00FD393B">
        <w:tc>
          <w:tcPr>
            <w:tcW w:w="4050" w:type="dxa"/>
          </w:tcPr>
          <w:p w14:paraId="556BC464" w14:textId="77777777" w:rsidR="00774EF6" w:rsidRPr="000A6877" w:rsidRDefault="00774EF6" w:rsidP="00774EF6">
            <w:pPr>
              <w:rPr>
                <w:rFonts w:ascii="Angsana New" w:hAnsi="Angsana New" w:cs="Angsana New"/>
                <w:sz w:val="26"/>
                <w:szCs w:val="26"/>
                <w:cs/>
              </w:rPr>
            </w:pPr>
            <w:r w:rsidRPr="000A6877">
              <w:rPr>
                <w:rFonts w:ascii="Angsana New" w:hAnsi="Angsana New" w:cs="Angsana New" w:hint="cs"/>
                <w:sz w:val="26"/>
                <w:szCs w:val="26"/>
                <w:cs/>
              </w:rPr>
              <w:t>ส่วนที่รับรู้ในกำไรขาดทุนเบ็ดเสร็จอื่น</w:t>
            </w:r>
          </w:p>
        </w:tc>
        <w:tc>
          <w:tcPr>
            <w:tcW w:w="1710" w:type="dxa"/>
            <w:tcBorders>
              <w:top w:val="single" w:sz="4" w:space="0" w:color="auto"/>
            </w:tcBorders>
          </w:tcPr>
          <w:p w14:paraId="225A091F" w14:textId="77777777" w:rsidR="00774EF6" w:rsidRPr="00E42E1C" w:rsidRDefault="00774EF6" w:rsidP="00774EF6">
            <w:pPr>
              <w:ind w:right="169"/>
              <w:jc w:val="right"/>
              <w:rPr>
                <w:rFonts w:ascii="Angsana New" w:hAnsi="Angsana New" w:cs="Angsana New"/>
                <w:sz w:val="26"/>
                <w:szCs w:val="26"/>
                <w:cs/>
              </w:rPr>
            </w:pPr>
          </w:p>
        </w:tc>
        <w:tc>
          <w:tcPr>
            <w:tcW w:w="90" w:type="dxa"/>
          </w:tcPr>
          <w:p w14:paraId="731CA71A" w14:textId="77777777" w:rsidR="00774EF6" w:rsidRPr="004879AF" w:rsidRDefault="00774EF6" w:rsidP="00774EF6">
            <w:pPr>
              <w:ind w:right="142"/>
              <w:jc w:val="right"/>
              <w:rPr>
                <w:rFonts w:ascii="Angsana New" w:hAnsi="Angsana New" w:cs="Angsana New"/>
                <w:sz w:val="26"/>
                <w:szCs w:val="26"/>
                <w:highlight w:val="yellow"/>
              </w:rPr>
            </w:pPr>
          </w:p>
        </w:tc>
        <w:tc>
          <w:tcPr>
            <w:tcW w:w="1530" w:type="dxa"/>
            <w:tcBorders>
              <w:top w:val="single" w:sz="4" w:space="0" w:color="auto"/>
            </w:tcBorders>
          </w:tcPr>
          <w:p w14:paraId="2D437D2B" w14:textId="77777777" w:rsidR="00774EF6" w:rsidRPr="004879AF" w:rsidRDefault="00774EF6" w:rsidP="00774EF6">
            <w:pPr>
              <w:ind w:right="169"/>
              <w:jc w:val="right"/>
              <w:rPr>
                <w:rFonts w:ascii="Angsana New" w:hAnsi="Angsana New" w:cs="Angsana New"/>
                <w:sz w:val="26"/>
                <w:szCs w:val="26"/>
                <w:highlight w:val="yellow"/>
                <w:cs/>
              </w:rPr>
            </w:pPr>
          </w:p>
        </w:tc>
        <w:tc>
          <w:tcPr>
            <w:tcW w:w="90" w:type="dxa"/>
          </w:tcPr>
          <w:p w14:paraId="1125A3AE" w14:textId="77777777" w:rsidR="00774EF6" w:rsidRPr="004879AF" w:rsidRDefault="00774EF6" w:rsidP="00774EF6">
            <w:pPr>
              <w:ind w:right="141"/>
              <w:jc w:val="right"/>
              <w:rPr>
                <w:rFonts w:ascii="Angsana New" w:hAnsi="Angsana New" w:cs="Angsana New"/>
                <w:sz w:val="26"/>
                <w:szCs w:val="26"/>
                <w:highlight w:val="yellow"/>
              </w:rPr>
            </w:pPr>
          </w:p>
        </w:tc>
        <w:tc>
          <w:tcPr>
            <w:tcW w:w="1524" w:type="dxa"/>
            <w:tcBorders>
              <w:top w:val="single" w:sz="4" w:space="0" w:color="auto"/>
            </w:tcBorders>
          </w:tcPr>
          <w:p w14:paraId="6C050181" w14:textId="77777777" w:rsidR="00774EF6" w:rsidRPr="00774EF6" w:rsidRDefault="00774EF6" w:rsidP="00774EF6">
            <w:pPr>
              <w:ind w:right="90"/>
              <w:jc w:val="right"/>
              <w:rPr>
                <w:rFonts w:ascii="Angsana New" w:hAnsi="Angsana New" w:cs="Angsana New"/>
                <w:sz w:val="26"/>
                <w:szCs w:val="26"/>
                <w:highlight w:val="yellow"/>
                <w:cs/>
              </w:rPr>
            </w:pPr>
          </w:p>
        </w:tc>
        <w:tc>
          <w:tcPr>
            <w:tcW w:w="141" w:type="dxa"/>
          </w:tcPr>
          <w:p w14:paraId="1717B404" w14:textId="77777777" w:rsidR="00774EF6" w:rsidRPr="004879AF" w:rsidRDefault="00774EF6" w:rsidP="00774EF6">
            <w:pPr>
              <w:ind w:right="142"/>
              <w:jc w:val="right"/>
              <w:rPr>
                <w:rFonts w:ascii="Angsana New" w:hAnsi="Angsana New" w:cs="Angsana New"/>
                <w:sz w:val="26"/>
                <w:szCs w:val="26"/>
                <w:highlight w:val="yellow"/>
              </w:rPr>
            </w:pPr>
          </w:p>
        </w:tc>
        <w:tc>
          <w:tcPr>
            <w:tcW w:w="1418" w:type="dxa"/>
            <w:tcBorders>
              <w:top w:val="single" w:sz="4" w:space="0" w:color="auto"/>
            </w:tcBorders>
          </w:tcPr>
          <w:p w14:paraId="0361C490" w14:textId="77777777" w:rsidR="00774EF6" w:rsidRPr="004879AF" w:rsidRDefault="00774EF6" w:rsidP="00774EF6">
            <w:pPr>
              <w:ind w:right="90"/>
              <w:jc w:val="right"/>
              <w:rPr>
                <w:rFonts w:ascii="Angsana New" w:hAnsi="Angsana New" w:cs="Angsana New"/>
                <w:sz w:val="26"/>
                <w:szCs w:val="26"/>
                <w:highlight w:val="yellow"/>
                <w:cs/>
              </w:rPr>
            </w:pPr>
          </w:p>
        </w:tc>
      </w:tr>
      <w:tr w:rsidR="00774EF6" w:rsidRPr="000A6877" w14:paraId="2510B1D9" w14:textId="77777777">
        <w:tc>
          <w:tcPr>
            <w:tcW w:w="4050" w:type="dxa"/>
          </w:tcPr>
          <w:p w14:paraId="20CA8D19" w14:textId="77777777" w:rsidR="00774EF6" w:rsidRPr="000A6877" w:rsidRDefault="00774EF6" w:rsidP="00774EF6">
            <w:pPr>
              <w:ind w:firstLine="232"/>
              <w:rPr>
                <w:rFonts w:ascii="Angsana New" w:hAnsi="Angsana New" w:cs="Angsana New"/>
                <w:sz w:val="26"/>
                <w:szCs w:val="26"/>
                <w:cs/>
              </w:rPr>
            </w:pPr>
            <w:r w:rsidRPr="000A6877">
              <w:rPr>
                <w:rFonts w:ascii="Angsana New" w:hAnsi="Angsana New" w:cs="Angsana New" w:hint="cs"/>
                <w:sz w:val="26"/>
                <w:szCs w:val="26"/>
                <w:cs/>
              </w:rPr>
              <w:t>ผลต่างของอัตราแลกเปลี่ยนจากการแปลงค่างบการเงิน</w:t>
            </w:r>
          </w:p>
        </w:tc>
        <w:tc>
          <w:tcPr>
            <w:tcW w:w="1710" w:type="dxa"/>
          </w:tcPr>
          <w:p w14:paraId="1593B560" w14:textId="24343922" w:rsidR="00774EF6" w:rsidRPr="00E42E1C" w:rsidRDefault="00B40B69" w:rsidP="00774EF6">
            <w:pPr>
              <w:ind w:right="169"/>
              <w:jc w:val="right"/>
              <w:rPr>
                <w:rFonts w:ascii="Angsana New" w:hAnsi="Angsana New" w:cs="Angsana New"/>
                <w:sz w:val="26"/>
                <w:szCs w:val="26"/>
              </w:rPr>
            </w:pPr>
            <w:r w:rsidRPr="00E42E1C">
              <w:rPr>
                <w:rFonts w:ascii="Angsana New" w:hAnsi="Angsana New" w:cs="Angsana New"/>
                <w:sz w:val="26"/>
                <w:szCs w:val="26"/>
                <w:cs/>
              </w:rPr>
              <w:t>(138</w:t>
            </w:r>
            <w:r w:rsidRPr="00E42E1C">
              <w:rPr>
                <w:rFonts w:ascii="Angsana New" w:hAnsi="Angsana New" w:cs="Angsana New"/>
                <w:sz w:val="26"/>
                <w:szCs w:val="26"/>
              </w:rPr>
              <w:t>,</w:t>
            </w:r>
            <w:r w:rsidRPr="00E42E1C">
              <w:rPr>
                <w:rFonts w:ascii="Angsana New" w:hAnsi="Angsana New" w:cs="Angsana New"/>
                <w:sz w:val="26"/>
                <w:szCs w:val="26"/>
                <w:cs/>
              </w:rPr>
              <w:t>967.74)</w:t>
            </w:r>
          </w:p>
        </w:tc>
        <w:tc>
          <w:tcPr>
            <w:tcW w:w="90" w:type="dxa"/>
          </w:tcPr>
          <w:p w14:paraId="5EA1EDAE" w14:textId="77777777" w:rsidR="00774EF6" w:rsidRPr="004879AF" w:rsidRDefault="00774EF6" w:rsidP="00774EF6">
            <w:pPr>
              <w:ind w:right="142"/>
              <w:jc w:val="right"/>
              <w:rPr>
                <w:rFonts w:ascii="Angsana New" w:hAnsi="Angsana New" w:cs="Angsana New"/>
                <w:sz w:val="26"/>
                <w:szCs w:val="26"/>
                <w:highlight w:val="yellow"/>
              </w:rPr>
            </w:pPr>
          </w:p>
        </w:tc>
        <w:tc>
          <w:tcPr>
            <w:tcW w:w="1530" w:type="dxa"/>
          </w:tcPr>
          <w:p w14:paraId="052802D5" w14:textId="624EC35F" w:rsidR="00774EF6" w:rsidRPr="004879AF" w:rsidRDefault="00774EF6" w:rsidP="00774EF6">
            <w:pPr>
              <w:ind w:right="169"/>
              <w:jc w:val="right"/>
              <w:rPr>
                <w:rFonts w:ascii="Angsana New" w:hAnsi="Angsana New" w:cs="Angsana New"/>
                <w:sz w:val="26"/>
                <w:szCs w:val="26"/>
                <w:highlight w:val="yellow"/>
              </w:rPr>
            </w:pPr>
            <w:r w:rsidRPr="00F735BD">
              <w:rPr>
                <w:rFonts w:ascii="Angsana New" w:hAnsi="Angsana New" w:cs="Angsana New"/>
                <w:sz w:val="26"/>
                <w:szCs w:val="26"/>
                <w:cs/>
              </w:rPr>
              <w:t>(12</w:t>
            </w:r>
            <w:r w:rsidRPr="00F735BD">
              <w:rPr>
                <w:rFonts w:ascii="Angsana New" w:hAnsi="Angsana New" w:cs="Angsana New"/>
                <w:sz w:val="26"/>
                <w:szCs w:val="26"/>
              </w:rPr>
              <w:t>,</w:t>
            </w:r>
            <w:r w:rsidRPr="00F735BD">
              <w:rPr>
                <w:rFonts w:ascii="Angsana New" w:hAnsi="Angsana New" w:cs="Angsana New"/>
                <w:sz w:val="26"/>
                <w:szCs w:val="26"/>
                <w:cs/>
              </w:rPr>
              <w:t>216.20)</w:t>
            </w:r>
          </w:p>
        </w:tc>
        <w:tc>
          <w:tcPr>
            <w:tcW w:w="90" w:type="dxa"/>
          </w:tcPr>
          <w:p w14:paraId="6B0157F4" w14:textId="77777777" w:rsidR="00774EF6" w:rsidRPr="004879AF" w:rsidRDefault="00774EF6" w:rsidP="00774EF6">
            <w:pPr>
              <w:ind w:right="169"/>
              <w:jc w:val="right"/>
              <w:rPr>
                <w:rFonts w:ascii="Angsana New" w:hAnsi="Angsana New" w:cs="Angsana New"/>
                <w:sz w:val="26"/>
                <w:szCs w:val="26"/>
                <w:highlight w:val="yellow"/>
              </w:rPr>
            </w:pPr>
          </w:p>
        </w:tc>
        <w:tc>
          <w:tcPr>
            <w:tcW w:w="1524" w:type="dxa"/>
          </w:tcPr>
          <w:p w14:paraId="2D981CC9" w14:textId="77777777" w:rsidR="00774EF6" w:rsidRPr="00774EF6" w:rsidRDefault="00774EF6" w:rsidP="00774EF6">
            <w:pPr>
              <w:ind w:right="598"/>
              <w:jc w:val="right"/>
              <w:rPr>
                <w:rFonts w:ascii="Angsana New" w:hAnsi="Angsana New" w:cs="Angsana New"/>
                <w:sz w:val="26"/>
                <w:szCs w:val="26"/>
                <w:highlight w:val="yellow"/>
              </w:rPr>
            </w:pPr>
            <w:r w:rsidRPr="00F974BF">
              <w:rPr>
                <w:rFonts w:ascii="Angsana New" w:hAnsi="Angsana New" w:cs="Angsana New" w:hint="cs"/>
                <w:sz w:val="26"/>
                <w:szCs w:val="26"/>
                <w:cs/>
              </w:rPr>
              <w:t>-</w:t>
            </w:r>
          </w:p>
        </w:tc>
        <w:tc>
          <w:tcPr>
            <w:tcW w:w="141" w:type="dxa"/>
          </w:tcPr>
          <w:p w14:paraId="3F950949" w14:textId="77777777" w:rsidR="00774EF6" w:rsidRPr="004879AF" w:rsidRDefault="00774EF6" w:rsidP="00774EF6">
            <w:pPr>
              <w:ind w:right="534"/>
              <w:jc w:val="right"/>
              <w:rPr>
                <w:rFonts w:ascii="Angsana New" w:hAnsi="Angsana New" w:cs="Angsana New"/>
                <w:sz w:val="26"/>
                <w:szCs w:val="26"/>
                <w:highlight w:val="yellow"/>
              </w:rPr>
            </w:pPr>
          </w:p>
        </w:tc>
        <w:tc>
          <w:tcPr>
            <w:tcW w:w="1418" w:type="dxa"/>
          </w:tcPr>
          <w:p w14:paraId="53920D2F" w14:textId="0C1581E1" w:rsidR="00774EF6" w:rsidRPr="004879AF" w:rsidRDefault="00774EF6" w:rsidP="00774EF6">
            <w:pPr>
              <w:ind w:right="598"/>
              <w:jc w:val="right"/>
              <w:rPr>
                <w:rFonts w:ascii="Angsana New" w:hAnsi="Angsana New" w:cs="Angsana New"/>
                <w:sz w:val="26"/>
                <w:szCs w:val="26"/>
                <w:highlight w:val="yellow"/>
              </w:rPr>
            </w:pPr>
            <w:r w:rsidRPr="00CD62D4">
              <w:rPr>
                <w:rFonts w:ascii="Angsana New" w:hAnsi="Angsana New" w:cs="Angsana New" w:hint="cs"/>
                <w:sz w:val="26"/>
                <w:szCs w:val="26"/>
                <w:cs/>
              </w:rPr>
              <w:t>-</w:t>
            </w:r>
          </w:p>
        </w:tc>
      </w:tr>
      <w:tr w:rsidR="00774EF6" w:rsidRPr="000A6877" w14:paraId="1AA68952" w14:textId="77777777">
        <w:tc>
          <w:tcPr>
            <w:tcW w:w="4050" w:type="dxa"/>
          </w:tcPr>
          <w:p w14:paraId="0C838948" w14:textId="77777777" w:rsidR="00774EF6" w:rsidRPr="000A6877" w:rsidRDefault="00774EF6" w:rsidP="00547F4D">
            <w:pPr>
              <w:ind w:firstLine="232"/>
              <w:rPr>
                <w:rFonts w:ascii="Angsana New" w:hAnsi="Angsana New" w:cs="Angsana New"/>
                <w:sz w:val="26"/>
                <w:szCs w:val="26"/>
              </w:rPr>
            </w:pPr>
            <w:r w:rsidRPr="000A6877">
              <w:rPr>
                <w:rFonts w:ascii="Angsana New" w:hAnsi="Angsana New" w:cs="Angsana New"/>
                <w:sz w:val="26"/>
                <w:szCs w:val="26"/>
                <w:cs/>
              </w:rPr>
              <w:t>ผล</w:t>
            </w:r>
            <w:r w:rsidRPr="000A6877">
              <w:rPr>
                <w:rFonts w:ascii="Angsana New" w:hAnsi="Angsana New" w:cs="Angsana New" w:hint="cs"/>
                <w:sz w:val="26"/>
                <w:szCs w:val="26"/>
                <w:cs/>
              </w:rPr>
              <w:t>(</w:t>
            </w:r>
            <w:r w:rsidRPr="000A6877">
              <w:rPr>
                <w:rFonts w:ascii="Angsana New" w:hAnsi="Angsana New" w:cs="Angsana New"/>
                <w:sz w:val="26"/>
                <w:szCs w:val="26"/>
                <w:cs/>
              </w:rPr>
              <w:t>กำไร</w:t>
            </w:r>
            <w:r w:rsidRPr="000A6877">
              <w:rPr>
                <w:rFonts w:ascii="Angsana New" w:hAnsi="Angsana New" w:cs="Angsana New" w:hint="cs"/>
                <w:sz w:val="26"/>
                <w:szCs w:val="26"/>
                <w:cs/>
              </w:rPr>
              <w:t>)</w:t>
            </w:r>
            <w:r w:rsidRPr="000A6877">
              <w:rPr>
                <w:rFonts w:ascii="Angsana New" w:hAnsi="Angsana New" w:cs="Angsana New"/>
                <w:sz w:val="26"/>
                <w:szCs w:val="26"/>
                <w:cs/>
              </w:rPr>
              <w:t>ขาดทุนจากการวัดมูลค่าใหม่</w:t>
            </w:r>
          </w:p>
          <w:p w14:paraId="2D365285" w14:textId="77777777" w:rsidR="00774EF6" w:rsidRPr="000A6877" w:rsidRDefault="00774EF6" w:rsidP="00547F4D">
            <w:pPr>
              <w:ind w:firstLine="232"/>
              <w:rPr>
                <w:rFonts w:ascii="Angsana New" w:hAnsi="Angsana New" w:cs="Angsana New"/>
                <w:sz w:val="26"/>
                <w:szCs w:val="26"/>
                <w:cs/>
              </w:rPr>
            </w:pPr>
            <w:r w:rsidRPr="000A6877">
              <w:rPr>
                <w:rFonts w:ascii="Angsana New" w:hAnsi="Angsana New" w:cs="Angsana New"/>
                <w:sz w:val="26"/>
                <w:szCs w:val="26"/>
              </w:rPr>
              <w:t xml:space="preserve">   </w:t>
            </w:r>
            <w:r w:rsidRPr="000A6877">
              <w:rPr>
                <w:rFonts w:ascii="Angsana New" w:hAnsi="Angsana New" w:cs="Angsana New"/>
                <w:sz w:val="26"/>
                <w:szCs w:val="26"/>
                <w:cs/>
              </w:rPr>
              <w:t xml:space="preserve">ของผลประโยชน์พนักงานที่กำหนดไว้ </w:t>
            </w:r>
          </w:p>
        </w:tc>
        <w:tc>
          <w:tcPr>
            <w:tcW w:w="1710" w:type="dxa"/>
          </w:tcPr>
          <w:p w14:paraId="1808771C" w14:textId="77777777" w:rsidR="00774EF6" w:rsidRPr="00E42E1C" w:rsidRDefault="00774EF6" w:rsidP="00774EF6">
            <w:pPr>
              <w:ind w:right="169"/>
              <w:jc w:val="right"/>
              <w:rPr>
                <w:rFonts w:ascii="Angsana New" w:hAnsi="Angsana New" w:cs="Angsana New"/>
                <w:sz w:val="26"/>
                <w:szCs w:val="26"/>
              </w:rPr>
            </w:pPr>
          </w:p>
        </w:tc>
        <w:tc>
          <w:tcPr>
            <w:tcW w:w="90" w:type="dxa"/>
          </w:tcPr>
          <w:p w14:paraId="17CE28E4" w14:textId="77777777" w:rsidR="00774EF6" w:rsidRPr="004879AF" w:rsidRDefault="00774EF6" w:rsidP="00774EF6">
            <w:pPr>
              <w:ind w:right="142"/>
              <w:jc w:val="right"/>
              <w:rPr>
                <w:rFonts w:ascii="Angsana New" w:hAnsi="Angsana New" w:cs="Angsana New"/>
                <w:sz w:val="26"/>
                <w:szCs w:val="26"/>
                <w:highlight w:val="yellow"/>
              </w:rPr>
            </w:pPr>
          </w:p>
        </w:tc>
        <w:tc>
          <w:tcPr>
            <w:tcW w:w="1530" w:type="dxa"/>
          </w:tcPr>
          <w:p w14:paraId="5B0383C0" w14:textId="77777777" w:rsidR="00774EF6" w:rsidRPr="004879AF" w:rsidRDefault="00774EF6" w:rsidP="00774EF6">
            <w:pPr>
              <w:ind w:right="169"/>
              <w:jc w:val="right"/>
              <w:rPr>
                <w:rFonts w:ascii="Angsana New" w:hAnsi="Angsana New" w:cs="Angsana New"/>
                <w:sz w:val="26"/>
                <w:szCs w:val="26"/>
                <w:highlight w:val="yellow"/>
              </w:rPr>
            </w:pPr>
          </w:p>
        </w:tc>
        <w:tc>
          <w:tcPr>
            <w:tcW w:w="90" w:type="dxa"/>
          </w:tcPr>
          <w:p w14:paraId="30E23D2F" w14:textId="77777777" w:rsidR="00774EF6" w:rsidRPr="004879AF" w:rsidRDefault="00774EF6" w:rsidP="00774EF6">
            <w:pPr>
              <w:ind w:right="141"/>
              <w:jc w:val="right"/>
              <w:rPr>
                <w:rFonts w:ascii="Angsana New" w:hAnsi="Angsana New" w:cs="Angsana New"/>
                <w:sz w:val="26"/>
                <w:szCs w:val="26"/>
                <w:highlight w:val="yellow"/>
              </w:rPr>
            </w:pPr>
          </w:p>
        </w:tc>
        <w:tc>
          <w:tcPr>
            <w:tcW w:w="1524" w:type="dxa"/>
          </w:tcPr>
          <w:p w14:paraId="72520525" w14:textId="77777777" w:rsidR="00774EF6" w:rsidRPr="00774EF6" w:rsidRDefault="00774EF6" w:rsidP="00774EF6">
            <w:pPr>
              <w:ind w:right="90"/>
              <w:jc w:val="right"/>
              <w:rPr>
                <w:rFonts w:ascii="Angsana New" w:hAnsi="Angsana New" w:cs="Angsana New"/>
                <w:sz w:val="26"/>
                <w:szCs w:val="26"/>
                <w:highlight w:val="yellow"/>
              </w:rPr>
            </w:pPr>
          </w:p>
        </w:tc>
        <w:tc>
          <w:tcPr>
            <w:tcW w:w="141" w:type="dxa"/>
          </w:tcPr>
          <w:p w14:paraId="4F9C4ACF" w14:textId="77777777" w:rsidR="00774EF6" w:rsidRPr="004879AF" w:rsidRDefault="00774EF6" w:rsidP="00774EF6">
            <w:pPr>
              <w:ind w:right="142"/>
              <w:jc w:val="right"/>
              <w:rPr>
                <w:rFonts w:ascii="Angsana New" w:hAnsi="Angsana New" w:cs="Angsana New"/>
                <w:sz w:val="26"/>
                <w:szCs w:val="26"/>
                <w:highlight w:val="yellow"/>
              </w:rPr>
            </w:pPr>
          </w:p>
        </w:tc>
        <w:tc>
          <w:tcPr>
            <w:tcW w:w="1418" w:type="dxa"/>
          </w:tcPr>
          <w:p w14:paraId="39EED678" w14:textId="115AD231" w:rsidR="00774EF6" w:rsidRPr="004879AF" w:rsidRDefault="00774EF6" w:rsidP="00774EF6">
            <w:pPr>
              <w:ind w:right="90"/>
              <w:jc w:val="right"/>
              <w:rPr>
                <w:rFonts w:ascii="Angsana New" w:hAnsi="Angsana New" w:cs="Angsana New"/>
                <w:sz w:val="26"/>
                <w:szCs w:val="26"/>
                <w:highlight w:val="yellow"/>
              </w:rPr>
            </w:pPr>
          </w:p>
        </w:tc>
      </w:tr>
      <w:tr w:rsidR="00774EF6" w:rsidRPr="000A6877" w14:paraId="2CA9D502" w14:textId="77777777">
        <w:tc>
          <w:tcPr>
            <w:tcW w:w="4050" w:type="dxa"/>
          </w:tcPr>
          <w:p w14:paraId="01EECC76" w14:textId="77777777" w:rsidR="00774EF6" w:rsidRPr="000A6877" w:rsidRDefault="00774EF6" w:rsidP="00547F4D">
            <w:pPr>
              <w:pStyle w:val="ListParagraph"/>
              <w:numPr>
                <w:ilvl w:val="1"/>
                <w:numId w:val="1"/>
              </w:numPr>
              <w:tabs>
                <w:tab w:val="clear" w:pos="1440"/>
                <w:tab w:val="num" w:pos="629"/>
              </w:tabs>
              <w:ind w:hanging="1081"/>
              <w:rPr>
                <w:rFonts w:ascii="Angsana New" w:hAnsi="Angsana New" w:cs="Angsana New"/>
                <w:sz w:val="26"/>
                <w:szCs w:val="26"/>
                <w:cs/>
              </w:rPr>
            </w:pPr>
            <w:r w:rsidRPr="000A6877">
              <w:rPr>
                <w:rFonts w:ascii="Angsana New" w:hAnsi="Angsana New" w:cs="Angsana New" w:hint="cs"/>
                <w:sz w:val="26"/>
                <w:szCs w:val="26"/>
                <w:cs/>
              </w:rPr>
              <w:t>ข้อสมมติทางการเงิน</w:t>
            </w:r>
          </w:p>
        </w:tc>
        <w:tc>
          <w:tcPr>
            <w:tcW w:w="1710" w:type="dxa"/>
          </w:tcPr>
          <w:p w14:paraId="41266AC9" w14:textId="67EFC6E6" w:rsidR="00774EF6" w:rsidRPr="00E42E1C" w:rsidRDefault="00B40B69" w:rsidP="00774EF6">
            <w:pPr>
              <w:ind w:right="169"/>
              <w:jc w:val="right"/>
              <w:rPr>
                <w:rFonts w:ascii="Angsana New" w:hAnsi="Angsana New" w:cs="Angsana New"/>
                <w:sz w:val="26"/>
                <w:szCs w:val="26"/>
                <w:cs/>
              </w:rPr>
            </w:pPr>
            <w:r w:rsidRPr="00E42E1C">
              <w:rPr>
                <w:rFonts w:ascii="Angsana New" w:hAnsi="Angsana New" w:cs="Angsana New"/>
                <w:sz w:val="26"/>
                <w:szCs w:val="26"/>
              </w:rPr>
              <w:t>2,270,756.40</w:t>
            </w:r>
          </w:p>
        </w:tc>
        <w:tc>
          <w:tcPr>
            <w:tcW w:w="90" w:type="dxa"/>
          </w:tcPr>
          <w:p w14:paraId="79DB8965" w14:textId="77777777" w:rsidR="00774EF6" w:rsidRPr="004879AF" w:rsidRDefault="00774EF6" w:rsidP="00774EF6">
            <w:pPr>
              <w:ind w:right="169"/>
              <w:jc w:val="right"/>
              <w:rPr>
                <w:rFonts w:ascii="Angsana New" w:hAnsi="Angsana New" w:cs="Angsana New"/>
                <w:sz w:val="26"/>
                <w:szCs w:val="26"/>
                <w:highlight w:val="yellow"/>
              </w:rPr>
            </w:pPr>
          </w:p>
        </w:tc>
        <w:tc>
          <w:tcPr>
            <w:tcW w:w="1530" w:type="dxa"/>
          </w:tcPr>
          <w:p w14:paraId="7632D981" w14:textId="4C9320E7" w:rsidR="00774EF6" w:rsidRPr="004879AF" w:rsidRDefault="00774EF6" w:rsidP="00774EF6">
            <w:pPr>
              <w:ind w:right="169"/>
              <w:jc w:val="right"/>
              <w:rPr>
                <w:rFonts w:ascii="Angsana New" w:hAnsi="Angsana New" w:cs="Angsana New"/>
                <w:sz w:val="26"/>
                <w:szCs w:val="26"/>
                <w:highlight w:val="yellow"/>
                <w:cs/>
              </w:rPr>
            </w:pPr>
            <w:r w:rsidRPr="00A56EEF">
              <w:rPr>
                <w:rFonts w:ascii="Angsana New" w:hAnsi="Angsana New" w:cs="Angsana New"/>
                <w:sz w:val="26"/>
                <w:szCs w:val="26"/>
              </w:rPr>
              <w:t>3,527,579.42</w:t>
            </w:r>
          </w:p>
        </w:tc>
        <w:tc>
          <w:tcPr>
            <w:tcW w:w="90" w:type="dxa"/>
          </w:tcPr>
          <w:p w14:paraId="17CF26C6" w14:textId="77777777" w:rsidR="00774EF6" w:rsidRPr="004879AF" w:rsidRDefault="00774EF6" w:rsidP="00774EF6">
            <w:pPr>
              <w:ind w:right="169"/>
              <w:jc w:val="right"/>
              <w:rPr>
                <w:rFonts w:ascii="Angsana New" w:hAnsi="Angsana New" w:cs="Angsana New"/>
                <w:sz w:val="26"/>
                <w:szCs w:val="26"/>
                <w:highlight w:val="yellow"/>
              </w:rPr>
            </w:pPr>
          </w:p>
        </w:tc>
        <w:tc>
          <w:tcPr>
            <w:tcW w:w="1524" w:type="dxa"/>
          </w:tcPr>
          <w:p w14:paraId="010F259E" w14:textId="6799993B" w:rsidR="00774EF6" w:rsidRPr="00774EF6" w:rsidRDefault="006A3941" w:rsidP="00774EF6">
            <w:pPr>
              <w:ind w:right="84"/>
              <w:jc w:val="right"/>
              <w:rPr>
                <w:rFonts w:ascii="Angsana New" w:hAnsi="Angsana New" w:cs="Angsana New"/>
                <w:sz w:val="26"/>
                <w:szCs w:val="26"/>
                <w:highlight w:val="yellow"/>
                <w:cs/>
              </w:rPr>
            </w:pPr>
            <w:r w:rsidRPr="006A3941">
              <w:rPr>
                <w:rFonts w:ascii="Angsana New" w:hAnsi="Angsana New" w:cs="Angsana New"/>
                <w:sz w:val="26"/>
                <w:szCs w:val="26"/>
              </w:rPr>
              <w:t>692,982.00</w:t>
            </w:r>
          </w:p>
        </w:tc>
        <w:tc>
          <w:tcPr>
            <w:tcW w:w="141" w:type="dxa"/>
          </w:tcPr>
          <w:p w14:paraId="3D22CDE7" w14:textId="77777777" w:rsidR="00774EF6" w:rsidRPr="004879AF" w:rsidRDefault="00774EF6" w:rsidP="00774EF6">
            <w:pPr>
              <w:ind w:right="169"/>
              <w:jc w:val="right"/>
              <w:rPr>
                <w:rFonts w:ascii="Angsana New" w:hAnsi="Angsana New" w:cs="Angsana New"/>
                <w:sz w:val="26"/>
                <w:szCs w:val="26"/>
                <w:highlight w:val="yellow"/>
              </w:rPr>
            </w:pPr>
          </w:p>
        </w:tc>
        <w:tc>
          <w:tcPr>
            <w:tcW w:w="1418" w:type="dxa"/>
          </w:tcPr>
          <w:p w14:paraId="7B41F6E6" w14:textId="7CADE3BC" w:rsidR="00774EF6" w:rsidRPr="004879AF" w:rsidRDefault="00774EF6" w:rsidP="00774EF6">
            <w:pPr>
              <w:ind w:right="84"/>
              <w:jc w:val="right"/>
              <w:rPr>
                <w:rFonts w:ascii="Angsana New" w:hAnsi="Angsana New" w:cs="Angsana New"/>
                <w:sz w:val="26"/>
                <w:szCs w:val="26"/>
                <w:highlight w:val="yellow"/>
                <w:cs/>
              </w:rPr>
            </w:pPr>
            <w:r w:rsidRPr="00D244DE">
              <w:rPr>
                <w:rFonts w:ascii="Angsana New" w:hAnsi="Angsana New" w:cs="Angsana New"/>
                <w:sz w:val="26"/>
                <w:szCs w:val="26"/>
              </w:rPr>
              <w:t>631,926.00</w:t>
            </w:r>
          </w:p>
        </w:tc>
      </w:tr>
      <w:tr w:rsidR="00774EF6" w:rsidRPr="000A6877" w14:paraId="4921CC63" w14:textId="77777777" w:rsidTr="00F00D37">
        <w:tc>
          <w:tcPr>
            <w:tcW w:w="4050" w:type="dxa"/>
          </w:tcPr>
          <w:p w14:paraId="0A5D8685" w14:textId="77777777" w:rsidR="00774EF6" w:rsidRPr="000A6877" w:rsidRDefault="00774EF6" w:rsidP="00547F4D">
            <w:pPr>
              <w:pStyle w:val="ListParagraph"/>
              <w:numPr>
                <w:ilvl w:val="1"/>
                <w:numId w:val="1"/>
              </w:numPr>
              <w:tabs>
                <w:tab w:val="clear" w:pos="1440"/>
                <w:tab w:val="num" w:pos="629"/>
              </w:tabs>
              <w:ind w:hanging="1081"/>
              <w:rPr>
                <w:rFonts w:ascii="Angsana New" w:hAnsi="Angsana New" w:cs="Angsana New"/>
                <w:sz w:val="26"/>
                <w:szCs w:val="26"/>
                <w:cs/>
              </w:rPr>
            </w:pPr>
            <w:r w:rsidRPr="000A6877">
              <w:rPr>
                <w:rFonts w:ascii="Angsana New" w:hAnsi="Angsana New" w:cs="Angsana New" w:hint="cs"/>
                <w:sz w:val="26"/>
                <w:szCs w:val="26"/>
                <w:cs/>
              </w:rPr>
              <w:t>ปรับปรุงจากประสบการณ์</w:t>
            </w:r>
          </w:p>
        </w:tc>
        <w:tc>
          <w:tcPr>
            <w:tcW w:w="1710" w:type="dxa"/>
            <w:tcBorders>
              <w:bottom w:val="single" w:sz="4" w:space="0" w:color="auto"/>
            </w:tcBorders>
          </w:tcPr>
          <w:p w14:paraId="40FE5929" w14:textId="1B654CED" w:rsidR="00774EF6" w:rsidRPr="00E42E1C" w:rsidRDefault="00B40B69" w:rsidP="00774EF6">
            <w:pPr>
              <w:ind w:right="169"/>
              <w:jc w:val="right"/>
              <w:rPr>
                <w:rFonts w:ascii="Angsana New" w:hAnsi="Angsana New" w:cs="Angsana New"/>
                <w:sz w:val="26"/>
                <w:szCs w:val="26"/>
                <w:cs/>
              </w:rPr>
            </w:pPr>
            <w:r w:rsidRPr="00E42E1C">
              <w:rPr>
                <w:rFonts w:ascii="Angsana New" w:hAnsi="Angsana New" w:cs="Angsana New"/>
                <w:sz w:val="26"/>
                <w:szCs w:val="26"/>
              </w:rPr>
              <w:t>1,164,686.10</w:t>
            </w:r>
          </w:p>
        </w:tc>
        <w:tc>
          <w:tcPr>
            <w:tcW w:w="90" w:type="dxa"/>
          </w:tcPr>
          <w:p w14:paraId="78AF4040" w14:textId="77777777" w:rsidR="00774EF6" w:rsidRPr="004879AF" w:rsidRDefault="00774EF6" w:rsidP="00774EF6">
            <w:pPr>
              <w:ind w:right="169"/>
              <w:jc w:val="right"/>
              <w:rPr>
                <w:rFonts w:ascii="Angsana New" w:hAnsi="Angsana New" w:cs="Angsana New"/>
                <w:sz w:val="26"/>
                <w:szCs w:val="26"/>
                <w:highlight w:val="yellow"/>
              </w:rPr>
            </w:pPr>
          </w:p>
        </w:tc>
        <w:tc>
          <w:tcPr>
            <w:tcW w:w="1530" w:type="dxa"/>
            <w:tcBorders>
              <w:bottom w:val="single" w:sz="4" w:space="0" w:color="auto"/>
            </w:tcBorders>
          </w:tcPr>
          <w:p w14:paraId="7640C697" w14:textId="2302EF80" w:rsidR="00774EF6" w:rsidRPr="004879AF" w:rsidRDefault="00774EF6" w:rsidP="00774EF6">
            <w:pPr>
              <w:ind w:right="169"/>
              <w:jc w:val="right"/>
              <w:rPr>
                <w:rFonts w:ascii="Angsana New" w:hAnsi="Angsana New" w:cs="Angsana New"/>
                <w:sz w:val="26"/>
                <w:szCs w:val="26"/>
                <w:highlight w:val="yellow"/>
                <w:cs/>
              </w:rPr>
            </w:pPr>
            <w:r w:rsidRPr="00A56EEF">
              <w:rPr>
                <w:rFonts w:ascii="Angsana New" w:hAnsi="Angsana New" w:cs="Angsana New"/>
                <w:sz w:val="26"/>
                <w:szCs w:val="26"/>
              </w:rPr>
              <w:t>(1,676,299.44)</w:t>
            </w:r>
          </w:p>
        </w:tc>
        <w:tc>
          <w:tcPr>
            <w:tcW w:w="90" w:type="dxa"/>
          </w:tcPr>
          <w:p w14:paraId="2E0F8C10" w14:textId="77777777" w:rsidR="00774EF6" w:rsidRPr="004879AF" w:rsidRDefault="00774EF6" w:rsidP="00774EF6">
            <w:pPr>
              <w:ind w:right="169"/>
              <w:jc w:val="right"/>
              <w:rPr>
                <w:rFonts w:ascii="Angsana New" w:hAnsi="Angsana New" w:cs="Angsana New"/>
                <w:sz w:val="26"/>
                <w:szCs w:val="26"/>
                <w:highlight w:val="yellow"/>
              </w:rPr>
            </w:pPr>
          </w:p>
        </w:tc>
        <w:tc>
          <w:tcPr>
            <w:tcW w:w="1524" w:type="dxa"/>
            <w:tcBorders>
              <w:bottom w:val="single" w:sz="4" w:space="0" w:color="auto"/>
            </w:tcBorders>
          </w:tcPr>
          <w:p w14:paraId="257D095F" w14:textId="30133732" w:rsidR="00774EF6" w:rsidRPr="00774EF6" w:rsidRDefault="006A3941" w:rsidP="00774EF6">
            <w:pPr>
              <w:ind w:right="84"/>
              <w:jc w:val="right"/>
              <w:rPr>
                <w:rFonts w:ascii="Angsana New" w:hAnsi="Angsana New" w:cs="Angsana New"/>
                <w:sz w:val="26"/>
                <w:szCs w:val="26"/>
                <w:highlight w:val="yellow"/>
                <w:cs/>
              </w:rPr>
            </w:pPr>
            <w:r w:rsidRPr="006A3941">
              <w:rPr>
                <w:rFonts w:ascii="Angsana New" w:hAnsi="Angsana New" w:cs="Angsana New"/>
                <w:sz w:val="26"/>
                <w:szCs w:val="26"/>
              </w:rPr>
              <w:t>363,440.00</w:t>
            </w:r>
          </w:p>
        </w:tc>
        <w:tc>
          <w:tcPr>
            <w:tcW w:w="141" w:type="dxa"/>
          </w:tcPr>
          <w:p w14:paraId="48DD46E5" w14:textId="77777777" w:rsidR="00774EF6" w:rsidRPr="004879AF" w:rsidRDefault="00774EF6" w:rsidP="00774EF6">
            <w:pPr>
              <w:ind w:right="169"/>
              <w:jc w:val="right"/>
              <w:rPr>
                <w:rFonts w:ascii="Angsana New" w:hAnsi="Angsana New" w:cs="Angsana New"/>
                <w:sz w:val="26"/>
                <w:szCs w:val="26"/>
                <w:highlight w:val="yellow"/>
              </w:rPr>
            </w:pPr>
          </w:p>
        </w:tc>
        <w:tc>
          <w:tcPr>
            <w:tcW w:w="1418" w:type="dxa"/>
            <w:tcBorders>
              <w:bottom w:val="single" w:sz="4" w:space="0" w:color="auto"/>
            </w:tcBorders>
          </w:tcPr>
          <w:p w14:paraId="6BF5A0AC" w14:textId="348ADBFA" w:rsidR="00774EF6" w:rsidRPr="004879AF" w:rsidRDefault="00774EF6" w:rsidP="00774EF6">
            <w:pPr>
              <w:ind w:right="84"/>
              <w:jc w:val="right"/>
              <w:rPr>
                <w:rFonts w:ascii="Angsana New" w:hAnsi="Angsana New" w:cs="Angsana New"/>
                <w:sz w:val="26"/>
                <w:szCs w:val="26"/>
                <w:highlight w:val="yellow"/>
              </w:rPr>
            </w:pPr>
            <w:r w:rsidRPr="00D244DE">
              <w:rPr>
                <w:rFonts w:ascii="Angsana New" w:hAnsi="Angsana New" w:cs="Angsana New"/>
                <w:sz w:val="26"/>
                <w:szCs w:val="26"/>
              </w:rPr>
              <w:t>(2,635,517.00)</w:t>
            </w:r>
          </w:p>
        </w:tc>
      </w:tr>
      <w:tr w:rsidR="00774EF6" w:rsidRPr="000A6877" w14:paraId="57A4058D" w14:textId="77777777" w:rsidTr="00F00D37">
        <w:tc>
          <w:tcPr>
            <w:tcW w:w="4050" w:type="dxa"/>
          </w:tcPr>
          <w:p w14:paraId="3B609D9F" w14:textId="19CD08ED" w:rsidR="00774EF6" w:rsidRPr="000A6877" w:rsidRDefault="00774EF6" w:rsidP="00774EF6">
            <w:pPr>
              <w:ind w:firstLine="631"/>
              <w:rPr>
                <w:rFonts w:ascii="Angsana New" w:hAnsi="Angsana New" w:cs="Angsana New"/>
                <w:sz w:val="26"/>
                <w:szCs w:val="26"/>
                <w:cs/>
              </w:rPr>
            </w:pPr>
            <w:r w:rsidRPr="004F6DC4">
              <w:rPr>
                <w:rFonts w:ascii="Angsana New" w:hAnsi="Angsana New" w:cs="Angsana New"/>
                <w:sz w:val="26"/>
                <w:szCs w:val="26"/>
                <w:cs/>
              </w:rPr>
              <w:t>รวมส่วนที่รับรู้ในกำไรขาดทุนเบ็ดเสร็จอื่น</w:t>
            </w:r>
          </w:p>
        </w:tc>
        <w:tc>
          <w:tcPr>
            <w:tcW w:w="1710" w:type="dxa"/>
            <w:tcBorders>
              <w:top w:val="single" w:sz="4" w:space="0" w:color="auto"/>
              <w:bottom w:val="single" w:sz="4" w:space="0" w:color="auto"/>
            </w:tcBorders>
          </w:tcPr>
          <w:p w14:paraId="048BA705" w14:textId="416BE907" w:rsidR="00774EF6" w:rsidRPr="00E42E1C" w:rsidRDefault="00CF3960" w:rsidP="00774EF6">
            <w:pPr>
              <w:ind w:right="169"/>
              <w:jc w:val="right"/>
              <w:rPr>
                <w:rFonts w:ascii="Angsana New" w:hAnsi="Angsana New" w:cs="Angsana New"/>
                <w:sz w:val="26"/>
                <w:szCs w:val="26"/>
              </w:rPr>
            </w:pPr>
            <w:r w:rsidRPr="00E42E1C">
              <w:rPr>
                <w:rFonts w:ascii="Angsana New" w:hAnsi="Angsana New" w:cs="Angsana New"/>
                <w:sz w:val="26"/>
                <w:szCs w:val="26"/>
                <w:cs/>
              </w:rPr>
              <w:t>3</w:t>
            </w:r>
            <w:r w:rsidRPr="00E42E1C">
              <w:rPr>
                <w:rFonts w:ascii="Angsana New" w:hAnsi="Angsana New" w:cs="Angsana New"/>
                <w:sz w:val="26"/>
                <w:szCs w:val="26"/>
              </w:rPr>
              <w:t>,</w:t>
            </w:r>
            <w:r w:rsidRPr="00E42E1C">
              <w:rPr>
                <w:rFonts w:ascii="Angsana New" w:hAnsi="Angsana New" w:cs="Angsana New"/>
                <w:sz w:val="26"/>
                <w:szCs w:val="26"/>
                <w:cs/>
              </w:rPr>
              <w:t>296</w:t>
            </w:r>
            <w:r w:rsidRPr="00E42E1C">
              <w:rPr>
                <w:rFonts w:ascii="Angsana New" w:hAnsi="Angsana New" w:cs="Angsana New"/>
                <w:sz w:val="26"/>
                <w:szCs w:val="26"/>
              </w:rPr>
              <w:t>,</w:t>
            </w:r>
            <w:r w:rsidRPr="00E42E1C">
              <w:rPr>
                <w:rFonts w:ascii="Angsana New" w:hAnsi="Angsana New" w:cs="Angsana New"/>
                <w:sz w:val="26"/>
                <w:szCs w:val="26"/>
                <w:cs/>
              </w:rPr>
              <w:t>474.76</w:t>
            </w:r>
          </w:p>
        </w:tc>
        <w:tc>
          <w:tcPr>
            <w:tcW w:w="90" w:type="dxa"/>
          </w:tcPr>
          <w:p w14:paraId="7C931E83" w14:textId="77777777" w:rsidR="00774EF6" w:rsidRPr="004879AF" w:rsidRDefault="00774EF6" w:rsidP="00774EF6">
            <w:pPr>
              <w:ind w:right="141"/>
              <w:jc w:val="center"/>
              <w:rPr>
                <w:rFonts w:ascii="Angsana New" w:hAnsi="Angsana New" w:cs="Angsana New"/>
                <w:sz w:val="26"/>
                <w:szCs w:val="26"/>
                <w:highlight w:val="yellow"/>
              </w:rPr>
            </w:pPr>
          </w:p>
        </w:tc>
        <w:tc>
          <w:tcPr>
            <w:tcW w:w="1530" w:type="dxa"/>
            <w:tcBorders>
              <w:top w:val="single" w:sz="4" w:space="0" w:color="auto"/>
              <w:bottom w:val="single" w:sz="4" w:space="0" w:color="auto"/>
            </w:tcBorders>
          </w:tcPr>
          <w:p w14:paraId="33069488" w14:textId="2E90D715" w:rsidR="00774EF6" w:rsidRPr="005F5F66" w:rsidRDefault="00774EF6" w:rsidP="00774EF6">
            <w:pPr>
              <w:ind w:right="169"/>
              <w:jc w:val="right"/>
              <w:rPr>
                <w:rFonts w:ascii="Angsana New" w:hAnsi="Angsana New" w:cs="Angsana New"/>
                <w:sz w:val="26"/>
                <w:szCs w:val="26"/>
              </w:rPr>
            </w:pPr>
            <w:r w:rsidRPr="00A72B02">
              <w:rPr>
                <w:rFonts w:ascii="Angsana New" w:hAnsi="Angsana New" w:cs="Angsana New"/>
                <w:sz w:val="26"/>
                <w:szCs w:val="26"/>
                <w:cs/>
              </w:rPr>
              <w:t>1</w:t>
            </w:r>
            <w:r w:rsidRPr="00A72B02">
              <w:rPr>
                <w:rFonts w:ascii="Angsana New" w:hAnsi="Angsana New" w:cs="Angsana New"/>
                <w:sz w:val="26"/>
                <w:szCs w:val="26"/>
              </w:rPr>
              <w:t>,</w:t>
            </w:r>
            <w:r w:rsidRPr="00A72B02">
              <w:rPr>
                <w:rFonts w:ascii="Angsana New" w:hAnsi="Angsana New" w:cs="Angsana New"/>
                <w:sz w:val="26"/>
                <w:szCs w:val="26"/>
                <w:cs/>
              </w:rPr>
              <w:t>839</w:t>
            </w:r>
            <w:r w:rsidRPr="00A72B02">
              <w:rPr>
                <w:rFonts w:ascii="Angsana New" w:hAnsi="Angsana New" w:cs="Angsana New"/>
                <w:sz w:val="26"/>
                <w:szCs w:val="26"/>
              </w:rPr>
              <w:t>,</w:t>
            </w:r>
            <w:r w:rsidRPr="00A72B02">
              <w:rPr>
                <w:rFonts w:ascii="Angsana New" w:hAnsi="Angsana New" w:cs="Angsana New"/>
                <w:sz w:val="26"/>
                <w:szCs w:val="26"/>
                <w:cs/>
              </w:rPr>
              <w:t>063.78</w:t>
            </w:r>
          </w:p>
        </w:tc>
        <w:tc>
          <w:tcPr>
            <w:tcW w:w="90" w:type="dxa"/>
          </w:tcPr>
          <w:p w14:paraId="1E7CF283" w14:textId="77777777" w:rsidR="00774EF6" w:rsidRPr="004879AF" w:rsidRDefault="00774EF6" w:rsidP="00774EF6">
            <w:pPr>
              <w:ind w:right="141"/>
              <w:jc w:val="right"/>
              <w:rPr>
                <w:rFonts w:ascii="Angsana New" w:hAnsi="Angsana New" w:cs="Angsana New"/>
                <w:sz w:val="26"/>
                <w:szCs w:val="26"/>
                <w:highlight w:val="yellow"/>
              </w:rPr>
            </w:pPr>
          </w:p>
        </w:tc>
        <w:tc>
          <w:tcPr>
            <w:tcW w:w="1524" w:type="dxa"/>
            <w:tcBorders>
              <w:top w:val="single" w:sz="4" w:space="0" w:color="auto"/>
              <w:bottom w:val="single" w:sz="4" w:space="0" w:color="auto"/>
            </w:tcBorders>
          </w:tcPr>
          <w:p w14:paraId="3A703B8B" w14:textId="26F3A8DD" w:rsidR="00774EF6" w:rsidRPr="00774EF6" w:rsidRDefault="00FD20B1" w:rsidP="00774EF6">
            <w:pPr>
              <w:ind w:right="90"/>
              <w:jc w:val="right"/>
              <w:rPr>
                <w:rFonts w:ascii="Angsana New" w:hAnsi="Angsana New" w:cs="Angsana New"/>
                <w:sz w:val="26"/>
                <w:szCs w:val="26"/>
                <w:highlight w:val="yellow"/>
              </w:rPr>
            </w:pPr>
            <w:r w:rsidRPr="00FD20B1">
              <w:rPr>
                <w:rFonts w:ascii="Angsana New" w:hAnsi="Angsana New" w:cs="Angsana New"/>
                <w:sz w:val="26"/>
                <w:szCs w:val="26"/>
                <w:cs/>
              </w:rPr>
              <w:t>1</w:t>
            </w:r>
            <w:r w:rsidRPr="00FD20B1">
              <w:rPr>
                <w:rFonts w:ascii="Angsana New" w:hAnsi="Angsana New" w:cs="Angsana New"/>
                <w:sz w:val="26"/>
                <w:szCs w:val="26"/>
              </w:rPr>
              <w:t>,</w:t>
            </w:r>
            <w:r w:rsidRPr="00FD20B1">
              <w:rPr>
                <w:rFonts w:ascii="Angsana New" w:hAnsi="Angsana New" w:cs="Angsana New"/>
                <w:sz w:val="26"/>
                <w:szCs w:val="26"/>
                <w:cs/>
              </w:rPr>
              <w:t>056</w:t>
            </w:r>
            <w:r w:rsidRPr="00FD20B1">
              <w:rPr>
                <w:rFonts w:ascii="Angsana New" w:hAnsi="Angsana New" w:cs="Angsana New"/>
                <w:sz w:val="26"/>
                <w:szCs w:val="26"/>
              </w:rPr>
              <w:t>,</w:t>
            </w:r>
            <w:r w:rsidRPr="00FD20B1">
              <w:rPr>
                <w:rFonts w:ascii="Angsana New" w:hAnsi="Angsana New" w:cs="Angsana New"/>
                <w:sz w:val="26"/>
                <w:szCs w:val="26"/>
                <w:cs/>
              </w:rPr>
              <w:t>422.00</w:t>
            </w:r>
          </w:p>
        </w:tc>
        <w:tc>
          <w:tcPr>
            <w:tcW w:w="141" w:type="dxa"/>
          </w:tcPr>
          <w:p w14:paraId="7EA926EC" w14:textId="77777777" w:rsidR="00774EF6" w:rsidRPr="004879AF" w:rsidRDefault="00774EF6" w:rsidP="00774EF6">
            <w:pPr>
              <w:ind w:right="141"/>
              <w:jc w:val="right"/>
              <w:rPr>
                <w:rFonts w:ascii="Angsana New" w:hAnsi="Angsana New" w:cs="Angsana New"/>
                <w:sz w:val="26"/>
                <w:szCs w:val="26"/>
                <w:highlight w:val="yellow"/>
              </w:rPr>
            </w:pPr>
          </w:p>
        </w:tc>
        <w:tc>
          <w:tcPr>
            <w:tcW w:w="1418" w:type="dxa"/>
            <w:tcBorders>
              <w:top w:val="single" w:sz="4" w:space="0" w:color="auto"/>
              <w:bottom w:val="single" w:sz="4" w:space="0" w:color="auto"/>
            </w:tcBorders>
          </w:tcPr>
          <w:p w14:paraId="3A472D5C" w14:textId="1C27DD68" w:rsidR="00774EF6" w:rsidRPr="00384496" w:rsidRDefault="00774EF6" w:rsidP="00774EF6">
            <w:pPr>
              <w:ind w:right="90"/>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2,003</w:t>
            </w:r>
            <w:r w:rsidRPr="00F27C55">
              <w:rPr>
                <w:rFonts w:ascii="Angsana New" w:hAnsi="Angsana New" w:cs="Angsana New"/>
                <w:sz w:val="26"/>
                <w:szCs w:val="26"/>
              </w:rPr>
              <w:t>,</w:t>
            </w:r>
            <w:r>
              <w:rPr>
                <w:rFonts w:ascii="Angsana New" w:hAnsi="Angsana New" w:cs="Angsana New"/>
                <w:sz w:val="26"/>
                <w:szCs w:val="26"/>
              </w:rPr>
              <w:t>591</w:t>
            </w:r>
            <w:r w:rsidRPr="00F27C55">
              <w:rPr>
                <w:rFonts w:ascii="Angsana New" w:hAnsi="Angsana New" w:cs="Angsana New"/>
                <w:sz w:val="26"/>
                <w:szCs w:val="26"/>
                <w:cs/>
              </w:rPr>
              <w:t>.00</w:t>
            </w:r>
            <w:r>
              <w:rPr>
                <w:rFonts w:ascii="Angsana New" w:hAnsi="Angsana New" w:cs="Angsana New" w:hint="cs"/>
                <w:sz w:val="26"/>
                <w:szCs w:val="26"/>
                <w:cs/>
              </w:rPr>
              <w:t>)</w:t>
            </w:r>
          </w:p>
        </w:tc>
      </w:tr>
      <w:tr w:rsidR="00774EF6" w:rsidRPr="000A6877" w14:paraId="77D71DBE" w14:textId="77777777">
        <w:tc>
          <w:tcPr>
            <w:tcW w:w="4050" w:type="dxa"/>
          </w:tcPr>
          <w:p w14:paraId="30AACD01" w14:textId="2169B553" w:rsidR="00774EF6" w:rsidRPr="000A6877" w:rsidRDefault="00774EF6" w:rsidP="00774EF6">
            <w:pPr>
              <w:tabs>
                <w:tab w:val="left" w:pos="731"/>
              </w:tabs>
              <w:ind w:firstLine="1531"/>
              <w:rPr>
                <w:rFonts w:ascii="Angsana New" w:hAnsi="Angsana New" w:cs="Angsana New"/>
                <w:sz w:val="26"/>
                <w:szCs w:val="26"/>
                <w:cs/>
              </w:rPr>
            </w:pPr>
            <w:r>
              <w:rPr>
                <w:rFonts w:ascii="Angsana New" w:hAnsi="Angsana New" w:cs="Angsana New" w:hint="cs"/>
                <w:sz w:val="26"/>
                <w:szCs w:val="26"/>
                <w:cs/>
              </w:rPr>
              <w:t>รวม</w:t>
            </w:r>
          </w:p>
        </w:tc>
        <w:tc>
          <w:tcPr>
            <w:tcW w:w="1710" w:type="dxa"/>
            <w:tcBorders>
              <w:top w:val="single" w:sz="4" w:space="0" w:color="auto"/>
              <w:bottom w:val="double" w:sz="4" w:space="0" w:color="auto"/>
            </w:tcBorders>
          </w:tcPr>
          <w:p w14:paraId="23876D71" w14:textId="763AF045" w:rsidR="00774EF6" w:rsidRPr="00E42E1C" w:rsidRDefault="00471481" w:rsidP="00774EF6">
            <w:pPr>
              <w:ind w:right="169"/>
              <w:jc w:val="right"/>
              <w:rPr>
                <w:rFonts w:ascii="Angsana New" w:hAnsi="Angsana New" w:cs="Angsana New"/>
                <w:sz w:val="26"/>
                <w:szCs w:val="26"/>
                <w:cs/>
              </w:rPr>
            </w:pPr>
            <w:r w:rsidRPr="00E42E1C">
              <w:rPr>
                <w:rFonts w:ascii="Angsana New" w:hAnsi="Angsana New" w:cs="Angsana New"/>
                <w:sz w:val="26"/>
                <w:szCs w:val="26"/>
              </w:rPr>
              <w:t>9,947,235.35</w:t>
            </w:r>
          </w:p>
        </w:tc>
        <w:tc>
          <w:tcPr>
            <w:tcW w:w="90" w:type="dxa"/>
          </w:tcPr>
          <w:p w14:paraId="1D7E45DE" w14:textId="77777777" w:rsidR="00774EF6" w:rsidRPr="004879AF" w:rsidRDefault="00774EF6" w:rsidP="00774EF6">
            <w:pPr>
              <w:ind w:right="141"/>
              <w:jc w:val="center"/>
              <w:rPr>
                <w:rFonts w:ascii="Angsana New" w:hAnsi="Angsana New" w:cs="Angsana New"/>
                <w:sz w:val="26"/>
                <w:szCs w:val="26"/>
                <w:highlight w:val="yellow"/>
              </w:rPr>
            </w:pPr>
          </w:p>
        </w:tc>
        <w:tc>
          <w:tcPr>
            <w:tcW w:w="1530" w:type="dxa"/>
            <w:tcBorders>
              <w:top w:val="single" w:sz="4" w:space="0" w:color="auto"/>
              <w:bottom w:val="double" w:sz="4" w:space="0" w:color="auto"/>
            </w:tcBorders>
          </w:tcPr>
          <w:p w14:paraId="104B29DF" w14:textId="3511783A" w:rsidR="00774EF6" w:rsidRPr="004879AF" w:rsidRDefault="00774EF6" w:rsidP="00774EF6">
            <w:pPr>
              <w:ind w:right="169"/>
              <w:jc w:val="right"/>
              <w:rPr>
                <w:rFonts w:ascii="Angsana New" w:hAnsi="Angsana New" w:cs="Angsana New"/>
                <w:sz w:val="26"/>
                <w:szCs w:val="26"/>
                <w:highlight w:val="yellow"/>
                <w:cs/>
              </w:rPr>
            </w:pPr>
            <w:r w:rsidRPr="00B6550D">
              <w:rPr>
                <w:rFonts w:ascii="Angsana New" w:hAnsi="Angsana New" w:cs="Angsana New"/>
                <w:sz w:val="26"/>
                <w:szCs w:val="26"/>
              </w:rPr>
              <w:t>9,014,512.65</w:t>
            </w:r>
          </w:p>
        </w:tc>
        <w:tc>
          <w:tcPr>
            <w:tcW w:w="90" w:type="dxa"/>
          </w:tcPr>
          <w:p w14:paraId="2E9209C8" w14:textId="77777777" w:rsidR="00774EF6" w:rsidRPr="004879AF" w:rsidRDefault="00774EF6" w:rsidP="00774EF6">
            <w:pPr>
              <w:ind w:right="141"/>
              <w:jc w:val="right"/>
              <w:rPr>
                <w:rFonts w:ascii="Angsana New" w:hAnsi="Angsana New" w:cs="Angsana New"/>
                <w:sz w:val="26"/>
                <w:szCs w:val="26"/>
                <w:highlight w:val="yellow"/>
              </w:rPr>
            </w:pPr>
          </w:p>
        </w:tc>
        <w:tc>
          <w:tcPr>
            <w:tcW w:w="1524" w:type="dxa"/>
            <w:tcBorders>
              <w:top w:val="single" w:sz="4" w:space="0" w:color="auto"/>
              <w:bottom w:val="double" w:sz="4" w:space="0" w:color="auto"/>
            </w:tcBorders>
          </w:tcPr>
          <w:p w14:paraId="338E1938" w14:textId="69C4A9B1" w:rsidR="00774EF6" w:rsidRPr="00774EF6" w:rsidRDefault="00CB26FF" w:rsidP="00774EF6">
            <w:pPr>
              <w:ind w:right="90"/>
              <w:jc w:val="right"/>
              <w:rPr>
                <w:rFonts w:ascii="Angsana New" w:hAnsi="Angsana New" w:cs="Angsana New"/>
                <w:sz w:val="26"/>
                <w:szCs w:val="26"/>
                <w:highlight w:val="yellow"/>
                <w:cs/>
              </w:rPr>
            </w:pPr>
            <w:r w:rsidRPr="00CB26FF">
              <w:rPr>
                <w:rFonts w:ascii="Angsana New" w:hAnsi="Angsana New" w:cs="Angsana New"/>
                <w:sz w:val="26"/>
                <w:szCs w:val="26"/>
                <w:cs/>
              </w:rPr>
              <w:t>2</w:t>
            </w:r>
            <w:r w:rsidRPr="00CB26FF">
              <w:rPr>
                <w:rFonts w:ascii="Angsana New" w:hAnsi="Angsana New" w:cs="Angsana New"/>
                <w:sz w:val="26"/>
                <w:szCs w:val="26"/>
              </w:rPr>
              <w:t>,</w:t>
            </w:r>
            <w:r w:rsidRPr="00CB26FF">
              <w:rPr>
                <w:rFonts w:ascii="Angsana New" w:hAnsi="Angsana New" w:cs="Angsana New"/>
                <w:sz w:val="26"/>
                <w:szCs w:val="26"/>
                <w:cs/>
              </w:rPr>
              <w:t>481</w:t>
            </w:r>
            <w:r w:rsidRPr="00CB26FF">
              <w:rPr>
                <w:rFonts w:ascii="Angsana New" w:hAnsi="Angsana New" w:cs="Angsana New"/>
                <w:sz w:val="26"/>
                <w:szCs w:val="26"/>
              </w:rPr>
              <w:t>,</w:t>
            </w:r>
            <w:r w:rsidRPr="00CB26FF">
              <w:rPr>
                <w:rFonts w:ascii="Angsana New" w:hAnsi="Angsana New" w:cs="Angsana New"/>
                <w:sz w:val="26"/>
                <w:szCs w:val="26"/>
                <w:cs/>
              </w:rPr>
              <w:t>236.00</w:t>
            </w:r>
          </w:p>
        </w:tc>
        <w:tc>
          <w:tcPr>
            <w:tcW w:w="141" w:type="dxa"/>
          </w:tcPr>
          <w:p w14:paraId="6D6A51D5" w14:textId="77777777" w:rsidR="00774EF6" w:rsidRPr="004879AF" w:rsidRDefault="00774EF6" w:rsidP="00774EF6">
            <w:pPr>
              <w:ind w:right="141"/>
              <w:jc w:val="right"/>
              <w:rPr>
                <w:rFonts w:ascii="Angsana New" w:hAnsi="Angsana New" w:cs="Angsana New"/>
                <w:sz w:val="26"/>
                <w:szCs w:val="26"/>
                <w:highlight w:val="yellow"/>
              </w:rPr>
            </w:pPr>
          </w:p>
        </w:tc>
        <w:tc>
          <w:tcPr>
            <w:tcW w:w="1418" w:type="dxa"/>
            <w:tcBorders>
              <w:top w:val="single" w:sz="4" w:space="0" w:color="auto"/>
              <w:bottom w:val="double" w:sz="4" w:space="0" w:color="auto"/>
            </w:tcBorders>
          </w:tcPr>
          <w:p w14:paraId="22D24613" w14:textId="17C1F072" w:rsidR="00774EF6" w:rsidRPr="004879AF" w:rsidRDefault="00774EF6" w:rsidP="00774EF6">
            <w:pPr>
              <w:ind w:right="90"/>
              <w:jc w:val="right"/>
              <w:rPr>
                <w:rFonts w:ascii="Angsana New" w:hAnsi="Angsana New" w:cs="Angsana New"/>
                <w:sz w:val="26"/>
                <w:szCs w:val="26"/>
                <w:highlight w:val="yellow"/>
                <w:cs/>
              </w:rPr>
            </w:pPr>
            <w:r>
              <w:rPr>
                <w:rFonts w:ascii="Angsana New" w:hAnsi="Angsana New" w:cs="Angsana New" w:hint="cs"/>
                <w:sz w:val="26"/>
                <w:szCs w:val="26"/>
                <w:cs/>
              </w:rPr>
              <w:t>(</w:t>
            </w:r>
            <w:r w:rsidRPr="004D36DE">
              <w:rPr>
                <w:rFonts w:ascii="Angsana New" w:hAnsi="Angsana New" w:cs="Angsana New"/>
                <w:sz w:val="26"/>
                <w:szCs w:val="26"/>
              </w:rPr>
              <w:t>73,755.00</w:t>
            </w:r>
            <w:r>
              <w:rPr>
                <w:rFonts w:ascii="Angsana New" w:hAnsi="Angsana New" w:cs="Angsana New" w:hint="cs"/>
                <w:sz w:val="26"/>
                <w:szCs w:val="26"/>
                <w:cs/>
              </w:rPr>
              <w:t>)</w:t>
            </w:r>
          </w:p>
        </w:tc>
      </w:tr>
    </w:tbl>
    <w:p w14:paraId="6BBCBA99" w14:textId="77777777" w:rsidR="006C1232" w:rsidRDefault="006C1232" w:rsidP="00422000">
      <w:pPr>
        <w:jc w:val="thaiDistribute"/>
        <w:rPr>
          <w:rFonts w:ascii="Angsana New" w:hAnsi="Angsana New" w:cs="Angsana New"/>
          <w:sz w:val="16"/>
          <w:szCs w:val="16"/>
        </w:rPr>
      </w:pPr>
    </w:p>
    <w:p w14:paraId="655AD579" w14:textId="77777777" w:rsidR="00A163D4" w:rsidRDefault="00A163D4" w:rsidP="00EC299E">
      <w:pPr>
        <w:ind w:left="900" w:firstLine="630"/>
        <w:jc w:val="thaiDistribute"/>
        <w:rPr>
          <w:rFonts w:ascii="Angsana New" w:hAnsi="Angsana New" w:cs="Angsana New"/>
          <w:sz w:val="30"/>
          <w:szCs w:val="30"/>
        </w:rPr>
      </w:pPr>
    </w:p>
    <w:p w14:paraId="1E8E40C8" w14:textId="77777777" w:rsidR="00A163D4" w:rsidRDefault="00A163D4" w:rsidP="00EC299E">
      <w:pPr>
        <w:ind w:left="900" w:firstLine="630"/>
        <w:jc w:val="thaiDistribute"/>
        <w:rPr>
          <w:rFonts w:ascii="Angsana New" w:hAnsi="Angsana New" w:cs="Angsana New"/>
          <w:sz w:val="30"/>
          <w:szCs w:val="30"/>
        </w:rPr>
      </w:pPr>
    </w:p>
    <w:p w14:paraId="1512C31C" w14:textId="77777777" w:rsidR="00A163D4" w:rsidRDefault="00A163D4" w:rsidP="00EC299E">
      <w:pPr>
        <w:ind w:left="900" w:firstLine="630"/>
        <w:jc w:val="thaiDistribute"/>
        <w:rPr>
          <w:rFonts w:ascii="Angsana New" w:hAnsi="Angsana New" w:cs="Angsana New"/>
          <w:sz w:val="30"/>
          <w:szCs w:val="30"/>
        </w:rPr>
      </w:pPr>
    </w:p>
    <w:p w14:paraId="54E1FF03" w14:textId="77777777" w:rsidR="00A163D4" w:rsidRDefault="00A163D4" w:rsidP="00EC299E">
      <w:pPr>
        <w:ind w:left="900" w:firstLine="630"/>
        <w:jc w:val="thaiDistribute"/>
        <w:rPr>
          <w:rFonts w:ascii="Angsana New" w:hAnsi="Angsana New" w:cs="Angsana New"/>
          <w:sz w:val="30"/>
          <w:szCs w:val="30"/>
        </w:rPr>
      </w:pPr>
    </w:p>
    <w:p w14:paraId="27211939" w14:textId="77777777" w:rsidR="00A163D4" w:rsidRDefault="00A163D4" w:rsidP="00EC299E">
      <w:pPr>
        <w:ind w:left="900" w:firstLine="630"/>
        <w:jc w:val="thaiDistribute"/>
        <w:rPr>
          <w:rFonts w:ascii="Angsana New" w:hAnsi="Angsana New" w:cs="Angsana New"/>
          <w:sz w:val="30"/>
          <w:szCs w:val="30"/>
        </w:rPr>
      </w:pPr>
    </w:p>
    <w:p w14:paraId="6A8D6B6E" w14:textId="77777777" w:rsidR="00A163D4" w:rsidRDefault="00A163D4" w:rsidP="00EC299E">
      <w:pPr>
        <w:ind w:left="900" w:firstLine="630"/>
        <w:jc w:val="thaiDistribute"/>
        <w:rPr>
          <w:rFonts w:ascii="Angsana New" w:hAnsi="Angsana New" w:cs="Angsana New"/>
          <w:sz w:val="30"/>
          <w:szCs w:val="30"/>
        </w:rPr>
      </w:pPr>
    </w:p>
    <w:p w14:paraId="3A0879A4" w14:textId="77777777" w:rsidR="00A163D4" w:rsidRDefault="00A163D4" w:rsidP="00EC299E">
      <w:pPr>
        <w:ind w:left="900" w:firstLine="630"/>
        <w:jc w:val="thaiDistribute"/>
        <w:rPr>
          <w:rFonts w:ascii="Angsana New" w:hAnsi="Angsana New" w:cs="Angsana New"/>
          <w:sz w:val="30"/>
          <w:szCs w:val="30"/>
        </w:rPr>
      </w:pPr>
    </w:p>
    <w:p w14:paraId="0805191B" w14:textId="3AE37985" w:rsidR="006C1232" w:rsidRPr="00EC299E" w:rsidRDefault="00D82254" w:rsidP="00EC299E">
      <w:pPr>
        <w:ind w:left="900" w:firstLine="630"/>
        <w:jc w:val="thaiDistribute"/>
        <w:rPr>
          <w:rFonts w:ascii="Angsana New" w:hAnsi="Angsana New" w:cs="Angsana New"/>
          <w:sz w:val="30"/>
          <w:szCs w:val="30"/>
        </w:rPr>
      </w:pPr>
      <w:r w:rsidRPr="00CE144C">
        <w:rPr>
          <w:rFonts w:ascii="Angsana New" w:hAnsi="Angsana New" w:cs="Angsana New"/>
          <w:sz w:val="30"/>
          <w:szCs w:val="30"/>
          <w:cs/>
        </w:rPr>
        <w:t>รายการค่าใช้จ่ายผลประโยชน์พนักงานกรณีการเลิกจ้างหรือเกษียณอายุสำหรับ</w:t>
      </w:r>
      <w:r w:rsidRPr="00CE144C">
        <w:rPr>
          <w:rFonts w:ascii="Angsana New" w:hAnsi="Angsana New" w:cs="Angsana New" w:hint="cs"/>
          <w:sz w:val="30"/>
          <w:szCs w:val="30"/>
          <w:cs/>
        </w:rPr>
        <w:t>ปี</w:t>
      </w:r>
      <w:r w:rsidRPr="00CE144C">
        <w:rPr>
          <w:rFonts w:ascii="Angsana New" w:hAnsi="Angsana New" w:cs="Angsana New"/>
          <w:sz w:val="30"/>
          <w:szCs w:val="30"/>
          <w:cs/>
        </w:rPr>
        <w:t xml:space="preserve">สิ้นสุดวันที่ </w:t>
      </w:r>
      <w:r w:rsidRPr="00CE144C">
        <w:rPr>
          <w:rFonts w:ascii="Angsana New" w:hAnsi="Angsana New" w:cs="Angsana New"/>
          <w:sz w:val="30"/>
          <w:szCs w:val="30"/>
        </w:rPr>
        <w:t xml:space="preserve">                    31 </w:t>
      </w:r>
      <w:r w:rsidRPr="00CE144C">
        <w:rPr>
          <w:rFonts w:ascii="Angsana New" w:hAnsi="Angsana New" w:cs="Angsana New" w:hint="cs"/>
          <w:sz w:val="30"/>
          <w:szCs w:val="30"/>
          <w:cs/>
        </w:rPr>
        <w:t xml:space="preserve">ธันวาคม </w:t>
      </w:r>
      <w:r w:rsidRPr="00CE144C">
        <w:rPr>
          <w:rFonts w:ascii="Angsana New" w:hAnsi="Angsana New" w:cs="Angsana New"/>
          <w:sz w:val="30"/>
          <w:szCs w:val="30"/>
        </w:rPr>
        <w:t>256</w:t>
      </w:r>
      <w:r>
        <w:rPr>
          <w:rFonts w:ascii="Angsana New" w:hAnsi="Angsana New" w:cs="Angsana New"/>
          <w:sz w:val="30"/>
          <w:szCs w:val="30"/>
        </w:rPr>
        <w:t>8</w:t>
      </w:r>
      <w:r w:rsidRPr="00CE144C">
        <w:rPr>
          <w:rFonts w:ascii="Angsana New" w:hAnsi="Angsana New" w:cs="Angsana New" w:hint="cs"/>
          <w:sz w:val="30"/>
          <w:szCs w:val="30"/>
          <w:cs/>
        </w:rPr>
        <w:t xml:space="preserve"> และ </w:t>
      </w:r>
      <w:r w:rsidRPr="00CE144C">
        <w:rPr>
          <w:rFonts w:ascii="Angsana New" w:hAnsi="Angsana New" w:cs="Angsana New"/>
          <w:sz w:val="30"/>
          <w:szCs w:val="30"/>
        </w:rPr>
        <w:t>256</w:t>
      </w:r>
      <w:r>
        <w:rPr>
          <w:rFonts w:ascii="Angsana New" w:hAnsi="Angsana New" w:cs="Angsana New"/>
          <w:sz w:val="30"/>
          <w:szCs w:val="30"/>
        </w:rPr>
        <w:t>7</w:t>
      </w:r>
      <w:r w:rsidRPr="00CE144C">
        <w:rPr>
          <w:rFonts w:ascii="Angsana New" w:hAnsi="Angsana New" w:cs="Angsana New"/>
          <w:sz w:val="30"/>
          <w:szCs w:val="30"/>
          <w:cs/>
        </w:rPr>
        <w:t xml:space="preserve"> ได้แสดงรวมอยู่ในรายการประเภทต่าง ๆ  ดังนี้</w:t>
      </w:r>
    </w:p>
    <w:tbl>
      <w:tblPr>
        <w:tblW w:w="9990" w:type="dxa"/>
        <w:tblLayout w:type="fixed"/>
        <w:tblCellMar>
          <w:left w:w="0" w:type="dxa"/>
          <w:right w:w="0" w:type="dxa"/>
        </w:tblCellMar>
        <w:tblLook w:val="0000" w:firstRow="0" w:lastRow="0" w:firstColumn="0" w:lastColumn="0" w:noHBand="0" w:noVBand="0"/>
      </w:tblPr>
      <w:tblGrid>
        <w:gridCol w:w="3420"/>
        <w:gridCol w:w="1710"/>
        <w:gridCol w:w="90"/>
        <w:gridCol w:w="1530"/>
        <w:gridCol w:w="90"/>
        <w:gridCol w:w="1524"/>
        <w:gridCol w:w="141"/>
        <w:gridCol w:w="1485"/>
      </w:tblGrid>
      <w:tr w:rsidR="00F41A0F" w:rsidRPr="00D672DB" w14:paraId="07922883" w14:textId="77777777" w:rsidTr="00EA494F">
        <w:trPr>
          <w:cantSplit/>
        </w:trPr>
        <w:tc>
          <w:tcPr>
            <w:tcW w:w="3420" w:type="dxa"/>
          </w:tcPr>
          <w:p w14:paraId="1ECAEA8B" w14:textId="77777777" w:rsidR="00F41A0F" w:rsidRPr="00D672DB" w:rsidRDefault="00F41A0F">
            <w:pPr>
              <w:jc w:val="center"/>
              <w:rPr>
                <w:rFonts w:ascii="Angsana New" w:hAnsi="Angsana New" w:cs="Angsana New"/>
                <w:sz w:val="30"/>
                <w:szCs w:val="30"/>
              </w:rPr>
            </w:pPr>
          </w:p>
        </w:tc>
        <w:tc>
          <w:tcPr>
            <w:tcW w:w="3330" w:type="dxa"/>
            <w:gridSpan w:val="3"/>
          </w:tcPr>
          <w:p w14:paraId="69948B18" w14:textId="77777777" w:rsidR="00F41A0F" w:rsidRPr="00D672DB" w:rsidRDefault="00F41A0F">
            <w:pPr>
              <w:jc w:val="center"/>
              <w:rPr>
                <w:rFonts w:ascii="Angsana New" w:hAnsi="Angsana New" w:cs="Angsana New"/>
                <w:sz w:val="30"/>
                <w:szCs w:val="30"/>
                <w:cs/>
              </w:rPr>
            </w:pPr>
          </w:p>
        </w:tc>
        <w:tc>
          <w:tcPr>
            <w:tcW w:w="90" w:type="dxa"/>
          </w:tcPr>
          <w:p w14:paraId="02A90531" w14:textId="77777777" w:rsidR="00F41A0F" w:rsidRPr="00D672DB" w:rsidRDefault="00F41A0F">
            <w:pPr>
              <w:jc w:val="center"/>
              <w:rPr>
                <w:rFonts w:ascii="Angsana New" w:hAnsi="Angsana New" w:cs="Angsana New"/>
                <w:sz w:val="30"/>
                <w:szCs w:val="30"/>
              </w:rPr>
            </w:pPr>
          </w:p>
        </w:tc>
        <w:tc>
          <w:tcPr>
            <w:tcW w:w="3150" w:type="dxa"/>
            <w:gridSpan w:val="3"/>
          </w:tcPr>
          <w:p w14:paraId="2938EABD" w14:textId="1CDE8ADE" w:rsidR="00F41A0F" w:rsidRPr="00D672DB" w:rsidRDefault="00F41A0F" w:rsidP="00D672DB">
            <w:pPr>
              <w:ind w:right="115"/>
              <w:jc w:val="right"/>
              <w:rPr>
                <w:rFonts w:ascii="Angsana New" w:hAnsi="Angsana New" w:cs="Angsana New"/>
                <w:snapToGrid w:val="0"/>
                <w:color w:val="000000"/>
                <w:sz w:val="30"/>
                <w:szCs w:val="30"/>
                <w:cs/>
                <w:lang w:eastAsia="th-TH"/>
              </w:rPr>
            </w:pPr>
            <w:r w:rsidRPr="00D672DB">
              <w:rPr>
                <w:rFonts w:ascii="Angsana New" w:hAnsi="Angsana New" w:cs="Angsana New"/>
                <w:snapToGrid w:val="0"/>
                <w:color w:val="000000"/>
                <w:sz w:val="30"/>
                <w:szCs w:val="30"/>
                <w:cs/>
                <w:lang w:eastAsia="th-TH"/>
              </w:rPr>
              <w:t xml:space="preserve">                                   (หน่วย </w:t>
            </w:r>
            <w:r w:rsidRPr="00D672DB">
              <w:rPr>
                <w:rFonts w:ascii="Angsana New" w:hAnsi="Angsana New" w:cs="Angsana New"/>
                <w:snapToGrid w:val="0"/>
                <w:color w:val="000000"/>
                <w:sz w:val="30"/>
                <w:szCs w:val="30"/>
                <w:lang w:eastAsia="th-TH"/>
              </w:rPr>
              <w:t xml:space="preserve">: </w:t>
            </w:r>
            <w:r w:rsidRPr="00D672DB">
              <w:rPr>
                <w:rFonts w:ascii="Angsana New" w:hAnsi="Angsana New" w:cs="Angsana New"/>
                <w:snapToGrid w:val="0"/>
                <w:color w:val="000000"/>
                <w:sz w:val="30"/>
                <w:szCs w:val="30"/>
                <w:cs/>
                <w:lang w:eastAsia="th-TH"/>
              </w:rPr>
              <w:t>บาท)</w:t>
            </w:r>
          </w:p>
        </w:tc>
      </w:tr>
      <w:tr w:rsidR="00F41A0F" w:rsidRPr="00D672DB" w14:paraId="27C73F25" w14:textId="77777777" w:rsidTr="00EA494F">
        <w:trPr>
          <w:cantSplit/>
        </w:trPr>
        <w:tc>
          <w:tcPr>
            <w:tcW w:w="3420" w:type="dxa"/>
          </w:tcPr>
          <w:p w14:paraId="0D28D786" w14:textId="77777777" w:rsidR="00F41A0F" w:rsidRPr="00D672DB" w:rsidRDefault="00F41A0F">
            <w:pPr>
              <w:jc w:val="center"/>
              <w:rPr>
                <w:rFonts w:ascii="Angsana New" w:hAnsi="Angsana New" w:cs="Angsana New"/>
                <w:sz w:val="30"/>
                <w:szCs w:val="30"/>
              </w:rPr>
            </w:pPr>
          </w:p>
        </w:tc>
        <w:tc>
          <w:tcPr>
            <w:tcW w:w="3330" w:type="dxa"/>
            <w:gridSpan w:val="3"/>
          </w:tcPr>
          <w:p w14:paraId="72E0F06A" w14:textId="77777777" w:rsidR="00F41A0F" w:rsidRPr="00D672DB" w:rsidRDefault="00F41A0F">
            <w:pPr>
              <w:jc w:val="center"/>
              <w:rPr>
                <w:rFonts w:ascii="Angsana New" w:hAnsi="Angsana New" w:cs="Angsana New"/>
                <w:sz w:val="30"/>
                <w:szCs w:val="30"/>
              </w:rPr>
            </w:pPr>
            <w:r w:rsidRPr="00D672DB">
              <w:rPr>
                <w:rFonts w:ascii="Angsana New" w:hAnsi="Angsana New" w:cs="Angsana New"/>
                <w:sz w:val="30"/>
                <w:szCs w:val="30"/>
                <w:cs/>
              </w:rPr>
              <w:t>งบการเงินรวม</w:t>
            </w:r>
          </w:p>
        </w:tc>
        <w:tc>
          <w:tcPr>
            <w:tcW w:w="90" w:type="dxa"/>
          </w:tcPr>
          <w:p w14:paraId="3A741050" w14:textId="77777777" w:rsidR="00F41A0F" w:rsidRPr="00D672DB" w:rsidRDefault="00F41A0F">
            <w:pPr>
              <w:jc w:val="center"/>
              <w:rPr>
                <w:rFonts w:ascii="Angsana New" w:hAnsi="Angsana New" w:cs="Angsana New"/>
                <w:sz w:val="30"/>
                <w:szCs w:val="30"/>
              </w:rPr>
            </w:pPr>
          </w:p>
        </w:tc>
        <w:tc>
          <w:tcPr>
            <w:tcW w:w="3150" w:type="dxa"/>
            <w:gridSpan w:val="3"/>
          </w:tcPr>
          <w:p w14:paraId="11A2A601" w14:textId="77777777" w:rsidR="00F41A0F" w:rsidRPr="00D672DB" w:rsidRDefault="00F41A0F">
            <w:pPr>
              <w:jc w:val="center"/>
              <w:rPr>
                <w:rFonts w:ascii="Angsana New" w:hAnsi="Angsana New" w:cs="Angsana New"/>
                <w:sz w:val="30"/>
                <w:szCs w:val="30"/>
              </w:rPr>
            </w:pPr>
            <w:r w:rsidRPr="00D672DB">
              <w:rPr>
                <w:rFonts w:ascii="Angsana New" w:hAnsi="Angsana New" w:cs="Angsana New"/>
                <w:sz w:val="30"/>
                <w:szCs w:val="30"/>
                <w:cs/>
              </w:rPr>
              <w:t>งบการเงินเฉพาะกิจการ</w:t>
            </w:r>
          </w:p>
        </w:tc>
      </w:tr>
      <w:tr w:rsidR="00F41A0F" w:rsidRPr="00D672DB" w14:paraId="115DE2D3" w14:textId="77777777" w:rsidTr="00EA494F">
        <w:tc>
          <w:tcPr>
            <w:tcW w:w="3420" w:type="dxa"/>
          </w:tcPr>
          <w:p w14:paraId="21CE2C8F" w14:textId="77777777" w:rsidR="00F41A0F" w:rsidRPr="00D672DB" w:rsidRDefault="00F41A0F">
            <w:pPr>
              <w:rPr>
                <w:rFonts w:ascii="Angsana New" w:hAnsi="Angsana New" w:cs="Angsana New"/>
                <w:sz w:val="30"/>
                <w:szCs w:val="30"/>
                <w:cs/>
              </w:rPr>
            </w:pPr>
          </w:p>
        </w:tc>
        <w:tc>
          <w:tcPr>
            <w:tcW w:w="3330" w:type="dxa"/>
            <w:gridSpan w:val="3"/>
          </w:tcPr>
          <w:p w14:paraId="7D9033AD" w14:textId="77777777" w:rsidR="00F41A0F" w:rsidRPr="00D672DB" w:rsidRDefault="00F41A0F">
            <w:pPr>
              <w:jc w:val="center"/>
              <w:rPr>
                <w:rFonts w:ascii="Angsana New" w:hAnsi="Angsana New" w:cs="Angsana New"/>
                <w:sz w:val="30"/>
                <w:szCs w:val="30"/>
              </w:rPr>
            </w:pPr>
            <w:r w:rsidRPr="00D672DB">
              <w:rPr>
                <w:rFonts w:ascii="Angsana New" w:hAnsi="Angsana New" w:cs="Angsana New" w:hint="cs"/>
                <w:sz w:val="30"/>
                <w:szCs w:val="30"/>
                <w:cs/>
              </w:rPr>
              <w:t>สำหรับปีสิ้นสุดวันที่</w:t>
            </w:r>
            <w:r w:rsidRPr="00D672DB">
              <w:rPr>
                <w:rFonts w:ascii="Angsana New" w:hAnsi="Angsana New" w:cs="Angsana New"/>
                <w:sz w:val="30"/>
                <w:szCs w:val="30"/>
              </w:rPr>
              <w:t xml:space="preserve"> 31</w:t>
            </w:r>
            <w:r w:rsidRPr="00D672DB">
              <w:rPr>
                <w:rFonts w:ascii="Angsana New" w:hAnsi="Angsana New" w:cs="Angsana New"/>
                <w:sz w:val="30"/>
                <w:szCs w:val="30"/>
                <w:cs/>
              </w:rPr>
              <w:t xml:space="preserve"> ธันวาคม</w:t>
            </w:r>
          </w:p>
        </w:tc>
        <w:tc>
          <w:tcPr>
            <w:tcW w:w="90" w:type="dxa"/>
          </w:tcPr>
          <w:p w14:paraId="201B69DD" w14:textId="77777777" w:rsidR="00F41A0F" w:rsidRPr="00D672DB" w:rsidRDefault="00F41A0F">
            <w:pPr>
              <w:jc w:val="center"/>
              <w:rPr>
                <w:rFonts w:ascii="Angsana New" w:hAnsi="Angsana New" w:cs="Angsana New"/>
                <w:sz w:val="30"/>
                <w:szCs w:val="30"/>
              </w:rPr>
            </w:pPr>
          </w:p>
        </w:tc>
        <w:tc>
          <w:tcPr>
            <w:tcW w:w="3150" w:type="dxa"/>
            <w:gridSpan w:val="3"/>
          </w:tcPr>
          <w:p w14:paraId="56B8FA0F" w14:textId="77777777" w:rsidR="00F41A0F" w:rsidRPr="00D672DB" w:rsidRDefault="00F41A0F">
            <w:pPr>
              <w:jc w:val="center"/>
              <w:rPr>
                <w:rFonts w:ascii="Angsana New" w:hAnsi="Angsana New" w:cs="Angsana New"/>
                <w:sz w:val="30"/>
                <w:szCs w:val="30"/>
                <w:cs/>
              </w:rPr>
            </w:pPr>
            <w:r w:rsidRPr="00D672DB">
              <w:rPr>
                <w:rFonts w:ascii="Angsana New" w:hAnsi="Angsana New" w:cs="Angsana New"/>
                <w:sz w:val="30"/>
                <w:szCs w:val="30"/>
                <w:cs/>
              </w:rPr>
              <w:t xml:space="preserve">สำหรับปีสิ้นสุดวันที่ </w:t>
            </w:r>
            <w:r w:rsidRPr="00D672DB">
              <w:rPr>
                <w:rFonts w:ascii="Angsana New" w:hAnsi="Angsana New" w:cs="Angsana New"/>
                <w:sz w:val="30"/>
                <w:szCs w:val="30"/>
              </w:rPr>
              <w:t>31</w:t>
            </w:r>
            <w:r w:rsidRPr="00D672DB">
              <w:rPr>
                <w:rFonts w:ascii="Angsana New" w:hAnsi="Angsana New" w:cs="Angsana New"/>
                <w:sz w:val="30"/>
                <w:szCs w:val="30"/>
                <w:cs/>
              </w:rPr>
              <w:t xml:space="preserve"> ธันวาคม</w:t>
            </w:r>
          </w:p>
        </w:tc>
      </w:tr>
      <w:tr w:rsidR="00F41A0F" w:rsidRPr="00D672DB" w14:paraId="339894D4" w14:textId="77777777" w:rsidTr="00EA494F">
        <w:tc>
          <w:tcPr>
            <w:tcW w:w="3420" w:type="dxa"/>
          </w:tcPr>
          <w:p w14:paraId="59D3762B" w14:textId="77777777" w:rsidR="00F41A0F" w:rsidRPr="00D672DB" w:rsidRDefault="00F41A0F">
            <w:pPr>
              <w:rPr>
                <w:rFonts w:ascii="Angsana New" w:hAnsi="Angsana New" w:cs="Angsana New"/>
                <w:sz w:val="30"/>
                <w:szCs w:val="30"/>
                <w:cs/>
              </w:rPr>
            </w:pPr>
          </w:p>
        </w:tc>
        <w:tc>
          <w:tcPr>
            <w:tcW w:w="1710" w:type="dxa"/>
          </w:tcPr>
          <w:p w14:paraId="20692E55" w14:textId="2821ACB9" w:rsidR="00F41A0F" w:rsidRPr="00D672DB" w:rsidRDefault="00F41A0F">
            <w:pPr>
              <w:jc w:val="center"/>
              <w:rPr>
                <w:rFonts w:ascii="Angsana New" w:hAnsi="Angsana New" w:cs="Angsana New"/>
                <w:sz w:val="30"/>
                <w:szCs w:val="30"/>
                <w:u w:val="single"/>
              </w:rPr>
            </w:pPr>
            <w:r w:rsidRPr="00D672DB">
              <w:rPr>
                <w:rFonts w:ascii="Angsana New" w:hAnsi="Angsana New" w:cs="Angsana New"/>
                <w:sz w:val="30"/>
                <w:szCs w:val="30"/>
                <w:u w:val="single"/>
              </w:rPr>
              <w:t>256</w:t>
            </w:r>
            <w:r w:rsidR="00774EF6">
              <w:rPr>
                <w:rFonts w:ascii="Angsana New" w:hAnsi="Angsana New" w:cs="Angsana New"/>
                <w:sz w:val="30"/>
                <w:szCs w:val="30"/>
                <w:u w:val="single"/>
              </w:rPr>
              <w:t>8</w:t>
            </w:r>
          </w:p>
        </w:tc>
        <w:tc>
          <w:tcPr>
            <w:tcW w:w="90" w:type="dxa"/>
          </w:tcPr>
          <w:p w14:paraId="7E233D21" w14:textId="77777777" w:rsidR="00F41A0F" w:rsidRPr="00D672DB" w:rsidRDefault="00F41A0F">
            <w:pPr>
              <w:jc w:val="center"/>
              <w:rPr>
                <w:rFonts w:ascii="Angsana New" w:hAnsi="Angsana New" w:cs="Angsana New"/>
                <w:sz w:val="30"/>
                <w:szCs w:val="30"/>
                <w:u w:val="single"/>
              </w:rPr>
            </w:pPr>
          </w:p>
        </w:tc>
        <w:tc>
          <w:tcPr>
            <w:tcW w:w="1530" w:type="dxa"/>
          </w:tcPr>
          <w:p w14:paraId="28ED1B6B" w14:textId="2D443C7C" w:rsidR="00F41A0F" w:rsidRPr="00D672DB" w:rsidRDefault="00F41A0F">
            <w:pPr>
              <w:jc w:val="center"/>
              <w:rPr>
                <w:rFonts w:ascii="Angsana New" w:hAnsi="Angsana New" w:cs="Angsana New"/>
                <w:sz w:val="30"/>
                <w:szCs w:val="30"/>
                <w:u w:val="single"/>
              </w:rPr>
            </w:pPr>
            <w:r w:rsidRPr="00D672DB">
              <w:rPr>
                <w:rFonts w:ascii="Angsana New" w:hAnsi="Angsana New" w:cs="Angsana New"/>
                <w:sz w:val="30"/>
                <w:szCs w:val="30"/>
                <w:u w:val="single"/>
              </w:rPr>
              <w:t>256</w:t>
            </w:r>
            <w:r w:rsidR="00774EF6">
              <w:rPr>
                <w:rFonts w:ascii="Angsana New" w:hAnsi="Angsana New" w:cs="Angsana New"/>
                <w:sz w:val="30"/>
                <w:szCs w:val="30"/>
                <w:u w:val="single"/>
              </w:rPr>
              <w:t>7</w:t>
            </w:r>
          </w:p>
        </w:tc>
        <w:tc>
          <w:tcPr>
            <w:tcW w:w="90" w:type="dxa"/>
          </w:tcPr>
          <w:p w14:paraId="2B41983C" w14:textId="77777777" w:rsidR="00F41A0F" w:rsidRPr="00D672DB" w:rsidRDefault="00F41A0F">
            <w:pPr>
              <w:jc w:val="center"/>
              <w:rPr>
                <w:rFonts w:ascii="Angsana New" w:hAnsi="Angsana New" w:cs="Angsana New"/>
                <w:sz w:val="30"/>
                <w:szCs w:val="30"/>
                <w:u w:val="single"/>
              </w:rPr>
            </w:pPr>
          </w:p>
        </w:tc>
        <w:tc>
          <w:tcPr>
            <w:tcW w:w="1524" w:type="dxa"/>
          </w:tcPr>
          <w:p w14:paraId="0E7A10C3" w14:textId="4F45A2B4" w:rsidR="00F41A0F" w:rsidRPr="00D672DB" w:rsidRDefault="00F41A0F">
            <w:pPr>
              <w:jc w:val="center"/>
              <w:rPr>
                <w:rFonts w:ascii="Angsana New" w:hAnsi="Angsana New" w:cs="Angsana New"/>
                <w:sz w:val="30"/>
                <w:szCs w:val="30"/>
                <w:u w:val="single"/>
              </w:rPr>
            </w:pPr>
            <w:r w:rsidRPr="00D672DB">
              <w:rPr>
                <w:rFonts w:ascii="Angsana New" w:hAnsi="Angsana New" w:cs="Angsana New"/>
                <w:sz w:val="30"/>
                <w:szCs w:val="30"/>
                <w:u w:val="single"/>
              </w:rPr>
              <w:t>256</w:t>
            </w:r>
            <w:r w:rsidR="00774EF6">
              <w:rPr>
                <w:rFonts w:ascii="Angsana New" w:hAnsi="Angsana New" w:cs="Angsana New"/>
                <w:sz w:val="30"/>
                <w:szCs w:val="30"/>
                <w:u w:val="single"/>
              </w:rPr>
              <w:t>8</w:t>
            </w:r>
          </w:p>
        </w:tc>
        <w:tc>
          <w:tcPr>
            <w:tcW w:w="141" w:type="dxa"/>
          </w:tcPr>
          <w:p w14:paraId="7BE1CFF2" w14:textId="77777777" w:rsidR="00F41A0F" w:rsidRPr="00D672DB" w:rsidRDefault="00F41A0F">
            <w:pPr>
              <w:jc w:val="center"/>
              <w:rPr>
                <w:rFonts w:ascii="Angsana New" w:hAnsi="Angsana New" w:cs="Angsana New"/>
                <w:sz w:val="30"/>
                <w:szCs w:val="30"/>
                <w:u w:val="single"/>
              </w:rPr>
            </w:pPr>
          </w:p>
        </w:tc>
        <w:tc>
          <w:tcPr>
            <w:tcW w:w="1485" w:type="dxa"/>
          </w:tcPr>
          <w:p w14:paraId="20F35F37" w14:textId="68E2E28C" w:rsidR="00F41A0F" w:rsidRPr="00D672DB" w:rsidRDefault="00F41A0F">
            <w:pPr>
              <w:jc w:val="center"/>
              <w:rPr>
                <w:rFonts w:ascii="Angsana New" w:hAnsi="Angsana New" w:cs="Angsana New"/>
                <w:sz w:val="30"/>
                <w:szCs w:val="30"/>
                <w:u w:val="single"/>
              </w:rPr>
            </w:pPr>
            <w:r w:rsidRPr="00D672DB">
              <w:rPr>
                <w:rFonts w:ascii="Angsana New" w:hAnsi="Angsana New" w:cs="Angsana New"/>
                <w:sz w:val="30"/>
                <w:szCs w:val="30"/>
                <w:u w:val="single"/>
              </w:rPr>
              <w:t>256</w:t>
            </w:r>
            <w:r w:rsidR="00774EF6">
              <w:rPr>
                <w:rFonts w:ascii="Angsana New" w:hAnsi="Angsana New" w:cs="Angsana New"/>
                <w:sz w:val="30"/>
                <w:szCs w:val="30"/>
                <w:u w:val="single"/>
              </w:rPr>
              <w:t>7</w:t>
            </w:r>
          </w:p>
        </w:tc>
      </w:tr>
      <w:tr w:rsidR="00774EF6" w:rsidRPr="00D672DB" w14:paraId="48797756" w14:textId="77777777" w:rsidTr="00EA494F">
        <w:tc>
          <w:tcPr>
            <w:tcW w:w="3420" w:type="dxa"/>
          </w:tcPr>
          <w:p w14:paraId="7F92464E" w14:textId="382E655E" w:rsidR="00774EF6" w:rsidRPr="00D672DB" w:rsidRDefault="00774EF6" w:rsidP="00774EF6">
            <w:pPr>
              <w:rPr>
                <w:rFonts w:ascii="Angsana New" w:hAnsi="Angsana New" w:cs="Angsana New"/>
                <w:sz w:val="30"/>
                <w:szCs w:val="30"/>
                <w:cs/>
              </w:rPr>
            </w:pPr>
            <w:r w:rsidRPr="00D672DB">
              <w:rPr>
                <w:rFonts w:ascii="Angsana New" w:hAnsi="Angsana New" w:cs="Angsana New"/>
                <w:sz w:val="30"/>
                <w:szCs w:val="30"/>
                <w:cs/>
              </w:rPr>
              <w:t>ต้นทุนบริการ</w:t>
            </w:r>
          </w:p>
        </w:tc>
        <w:tc>
          <w:tcPr>
            <w:tcW w:w="1710" w:type="dxa"/>
          </w:tcPr>
          <w:p w14:paraId="29A00E81" w14:textId="38A7AA7C" w:rsidR="00774EF6" w:rsidRPr="00774EF6" w:rsidRDefault="00C16BF5" w:rsidP="00774EF6">
            <w:pPr>
              <w:ind w:right="169"/>
              <w:jc w:val="right"/>
              <w:rPr>
                <w:rFonts w:ascii="Angsana New" w:hAnsi="Angsana New" w:cs="Angsana New"/>
                <w:sz w:val="30"/>
                <w:szCs w:val="30"/>
                <w:highlight w:val="yellow"/>
              </w:rPr>
            </w:pPr>
            <w:r w:rsidRPr="00C16BF5">
              <w:rPr>
                <w:rFonts w:ascii="Angsana New" w:hAnsi="Angsana New" w:cs="Angsana New"/>
                <w:sz w:val="30"/>
                <w:szCs w:val="30"/>
              </w:rPr>
              <w:t>2,315,299.00</w:t>
            </w:r>
          </w:p>
        </w:tc>
        <w:tc>
          <w:tcPr>
            <w:tcW w:w="90" w:type="dxa"/>
          </w:tcPr>
          <w:p w14:paraId="7C59418D" w14:textId="77777777" w:rsidR="00774EF6" w:rsidRPr="00D672DB" w:rsidRDefault="00774EF6" w:rsidP="00774EF6">
            <w:pPr>
              <w:ind w:right="142"/>
              <w:jc w:val="right"/>
              <w:rPr>
                <w:rFonts w:ascii="Angsana New" w:hAnsi="Angsana New" w:cs="Angsana New"/>
                <w:sz w:val="30"/>
                <w:szCs w:val="30"/>
                <w:highlight w:val="yellow"/>
              </w:rPr>
            </w:pPr>
          </w:p>
        </w:tc>
        <w:tc>
          <w:tcPr>
            <w:tcW w:w="1530" w:type="dxa"/>
          </w:tcPr>
          <w:p w14:paraId="0734C47F" w14:textId="55D2722E" w:rsidR="00774EF6" w:rsidRPr="00D672DB" w:rsidRDefault="00774EF6" w:rsidP="00774EF6">
            <w:pPr>
              <w:ind w:right="169"/>
              <w:jc w:val="right"/>
              <w:rPr>
                <w:rFonts w:ascii="Angsana New" w:hAnsi="Angsana New" w:cs="Angsana New"/>
                <w:sz w:val="30"/>
                <w:szCs w:val="30"/>
                <w:highlight w:val="yellow"/>
              </w:rPr>
            </w:pPr>
            <w:r w:rsidRPr="00030757">
              <w:rPr>
                <w:rFonts w:ascii="Angsana New" w:hAnsi="Angsana New" w:cs="Angsana New"/>
                <w:sz w:val="30"/>
                <w:szCs w:val="30"/>
              </w:rPr>
              <w:t>2,500,354.65</w:t>
            </w:r>
          </w:p>
        </w:tc>
        <w:tc>
          <w:tcPr>
            <w:tcW w:w="90" w:type="dxa"/>
          </w:tcPr>
          <w:p w14:paraId="0E6302CC" w14:textId="77777777" w:rsidR="00774EF6" w:rsidRPr="00D672DB" w:rsidRDefault="00774EF6" w:rsidP="00774EF6">
            <w:pPr>
              <w:ind w:right="141"/>
              <w:jc w:val="right"/>
              <w:rPr>
                <w:rFonts w:ascii="Angsana New" w:hAnsi="Angsana New" w:cs="Angsana New"/>
                <w:sz w:val="30"/>
                <w:szCs w:val="30"/>
                <w:highlight w:val="yellow"/>
              </w:rPr>
            </w:pPr>
          </w:p>
        </w:tc>
        <w:tc>
          <w:tcPr>
            <w:tcW w:w="1524" w:type="dxa"/>
          </w:tcPr>
          <w:p w14:paraId="076F0A9A" w14:textId="4792F9AA" w:rsidR="00774EF6" w:rsidRPr="00774EF6" w:rsidRDefault="005A634D" w:rsidP="00774EF6">
            <w:pPr>
              <w:ind w:right="90"/>
              <w:jc w:val="right"/>
              <w:rPr>
                <w:rFonts w:ascii="Angsana New" w:hAnsi="Angsana New" w:cs="Angsana New"/>
                <w:sz w:val="30"/>
                <w:szCs w:val="30"/>
                <w:highlight w:val="yellow"/>
              </w:rPr>
            </w:pPr>
            <w:r w:rsidRPr="005A634D">
              <w:rPr>
                <w:rFonts w:ascii="Angsana New" w:hAnsi="Angsana New" w:cs="Angsana New"/>
                <w:sz w:val="30"/>
                <w:szCs w:val="30"/>
                <w:cs/>
              </w:rPr>
              <w:t>67</w:t>
            </w:r>
            <w:r w:rsidRPr="005A634D">
              <w:rPr>
                <w:rFonts w:ascii="Angsana New" w:hAnsi="Angsana New" w:cs="Angsana New"/>
                <w:sz w:val="30"/>
                <w:szCs w:val="30"/>
              </w:rPr>
              <w:t>,</w:t>
            </w:r>
            <w:r w:rsidRPr="005A634D">
              <w:rPr>
                <w:rFonts w:ascii="Angsana New" w:hAnsi="Angsana New" w:cs="Angsana New"/>
                <w:sz w:val="30"/>
                <w:szCs w:val="30"/>
                <w:cs/>
              </w:rPr>
              <w:t>720.00</w:t>
            </w:r>
          </w:p>
        </w:tc>
        <w:tc>
          <w:tcPr>
            <w:tcW w:w="141" w:type="dxa"/>
          </w:tcPr>
          <w:p w14:paraId="49F67C27" w14:textId="77777777" w:rsidR="00774EF6" w:rsidRPr="00D672DB" w:rsidRDefault="00774EF6" w:rsidP="00774EF6">
            <w:pPr>
              <w:ind w:right="141"/>
              <w:jc w:val="right"/>
              <w:rPr>
                <w:rFonts w:ascii="Angsana New" w:hAnsi="Angsana New" w:cs="Angsana New"/>
                <w:sz w:val="30"/>
                <w:szCs w:val="30"/>
                <w:highlight w:val="yellow"/>
              </w:rPr>
            </w:pPr>
          </w:p>
        </w:tc>
        <w:tc>
          <w:tcPr>
            <w:tcW w:w="1485" w:type="dxa"/>
          </w:tcPr>
          <w:p w14:paraId="1005C594" w14:textId="7B3355DB" w:rsidR="00774EF6" w:rsidRPr="00D672DB" w:rsidRDefault="00774EF6" w:rsidP="00774EF6">
            <w:pPr>
              <w:ind w:right="90"/>
              <w:jc w:val="right"/>
              <w:rPr>
                <w:rFonts w:ascii="Angsana New" w:hAnsi="Angsana New" w:cs="Angsana New"/>
                <w:sz w:val="30"/>
                <w:szCs w:val="30"/>
                <w:highlight w:val="yellow"/>
              </w:rPr>
            </w:pPr>
            <w:r w:rsidRPr="00526566">
              <w:rPr>
                <w:rFonts w:ascii="Angsana New" w:hAnsi="Angsana New" w:cs="Angsana New"/>
                <w:sz w:val="30"/>
                <w:szCs w:val="30"/>
                <w:cs/>
              </w:rPr>
              <w:t>58</w:t>
            </w:r>
            <w:r w:rsidRPr="00526566">
              <w:rPr>
                <w:rFonts w:ascii="Angsana New" w:hAnsi="Angsana New" w:cs="Angsana New"/>
                <w:sz w:val="30"/>
                <w:szCs w:val="30"/>
              </w:rPr>
              <w:t>,</w:t>
            </w:r>
            <w:r w:rsidRPr="00526566">
              <w:rPr>
                <w:rFonts w:ascii="Angsana New" w:hAnsi="Angsana New" w:cs="Angsana New"/>
                <w:sz w:val="30"/>
                <w:szCs w:val="30"/>
                <w:cs/>
              </w:rPr>
              <w:t>228.00</w:t>
            </w:r>
          </w:p>
        </w:tc>
      </w:tr>
      <w:tr w:rsidR="00774EF6" w:rsidRPr="00D672DB" w14:paraId="7A63D967" w14:textId="77777777" w:rsidTr="00EA494F">
        <w:trPr>
          <w:trHeight w:val="216"/>
        </w:trPr>
        <w:tc>
          <w:tcPr>
            <w:tcW w:w="3420" w:type="dxa"/>
          </w:tcPr>
          <w:p w14:paraId="38BEC63D" w14:textId="54936935" w:rsidR="00774EF6" w:rsidRPr="00D672DB" w:rsidRDefault="00774EF6" w:rsidP="00774EF6">
            <w:pPr>
              <w:rPr>
                <w:rFonts w:ascii="Angsana New" w:hAnsi="Angsana New" w:cs="Angsana New"/>
                <w:sz w:val="30"/>
                <w:szCs w:val="30"/>
                <w:cs/>
              </w:rPr>
            </w:pPr>
            <w:r w:rsidRPr="00D672DB">
              <w:rPr>
                <w:rFonts w:ascii="Angsana New" w:hAnsi="Angsana New" w:cs="Angsana New"/>
                <w:sz w:val="30"/>
                <w:szCs w:val="30"/>
                <w:cs/>
              </w:rPr>
              <w:t>ต้นทุนในการจัดจำหน่าย</w:t>
            </w:r>
          </w:p>
        </w:tc>
        <w:tc>
          <w:tcPr>
            <w:tcW w:w="1710" w:type="dxa"/>
          </w:tcPr>
          <w:p w14:paraId="09C7E629" w14:textId="18E314B1" w:rsidR="00774EF6" w:rsidRPr="00774EF6" w:rsidRDefault="00C16BF5" w:rsidP="00774EF6">
            <w:pPr>
              <w:ind w:right="169"/>
              <w:jc w:val="right"/>
              <w:rPr>
                <w:rFonts w:ascii="Angsana New" w:hAnsi="Angsana New" w:cs="Angsana New"/>
                <w:sz w:val="30"/>
                <w:szCs w:val="30"/>
                <w:highlight w:val="yellow"/>
              </w:rPr>
            </w:pPr>
            <w:r w:rsidRPr="00C16BF5">
              <w:rPr>
                <w:rFonts w:ascii="Angsana New" w:hAnsi="Angsana New" w:cs="Angsana New"/>
                <w:sz w:val="30"/>
                <w:szCs w:val="30"/>
              </w:rPr>
              <w:t>69,951.00</w:t>
            </w:r>
          </w:p>
        </w:tc>
        <w:tc>
          <w:tcPr>
            <w:tcW w:w="90" w:type="dxa"/>
          </w:tcPr>
          <w:p w14:paraId="54D557C2" w14:textId="77777777" w:rsidR="00774EF6" w:rsidRPr="00D672DB" w:rsidRDefault="00774EF6" w:rsidP="00774EF6">
            <w:pPr>
              <w:ind w:right="141"/>
              <w:jc w:val="right"/>
              <w:rPr>
                <w:rFonts w:ascii="Angsana New" w:hAnsi="Angsana New" w:cs="Angsana New"/>
                <w:sz w:val="30"/>
                <w:szCs w:val="30"/>
                <w:highlight w:val="yellow"/>
              </w:rPr>
            </w:pPr>
          </w:p>
        </w:tc>
        <w:tc>
          <w:tcPr>
            <w:tcW w:w="1530" w:type="dxa"/>
          </w:tcPr>
          <w:p w14:paraId="17949568" w14:textId="30D2D945" w:rsidR="00774EF6" w:rsidRPr="00D672DB" w:rsidRDefault="00774EF6" w:rsidP="00774EF6">
            <w:pPr>
              <w:ind w:right="169"/>
              <w:jc w:val="right"/>
              <w:rPr>
                <w:rFonts w:ascii="Angsana New" w:hAnsi="Angsana New" w:cs="Angsana New"/>
                <w:sz w:val="30"/>
                <w:szCs w:val="30"/>
                <w:highlight w:val="yellow"/>
              </w:rPr>
            </w:pPr>
            <w:r w:rsidRPr="00B75E0E">
              <w:rPr>
                <w:rFonts w:ascii="Angsana New" w:hAnsi="Angsana New" w:cs="Angsana New"/>
                <w:sz w:val="30"/>
                <w:szCs w:val="30"/>
              </w:rPr>
              <w:t>64,916.00</w:t>
            </w:r>
          </w:p>
        </w:tc>
        <w:tc>
          <w:tcPr>
            <w:tcW w:w="90" w:type="dxa"/>
          </w:tcPr>
          <w:p w14:paraId="3A3467C9" w14:textId="77777777" w:rsidR="00774EF6" w:rsidRPr="00D672DB" w:rsidRDefault="00774EF6" w:rsidP="00774EF6">
            <w:pPr>
              <w:ind w:right="141"/>
              <w:jc w:val="right"/>
              <w:rPr>
                <w:rFonts w:ascii="Angsana New" w:hAnsi="Angsana New" w:cs="Angsana New"/>
                <w:sz w:val="30"/>
                <w:szCs w:val="30"/>
                <w:highlight w:val="yellow"/>
              </w:rPr>
            </w:pPr>
          </w:p>
        </w:tc>
        <w:tc>
          <w:tcPr>
            <w:tcW w:w="1524" w:type="dxa"/>
          </w:tcPr>
          <w:p w14:paraId="077E5BEC" w14:textId="46766AAE" w:rsidR="00774EF6" w:rsidRPr="00774EF6" w:rsidRDefault="00153C94" w:rsidP="00774EF6">
            <w:pPr>
              <w:ind w:right="90"/>
              <w:jc w:val="right"/>
              <w:rPr>
                <w:rFonts w:ascii="Angsana New" w:hAnsi="Angsana New" w:cs="Angsana New"/>
                <w:sz w:val="30"/>
                <w:szCs w:val="30"/>
                <w:highlight w:val="yellow"/>
                <w:cs/>
              </w:rPr>
            </w:pPr>
            <w:r w:rsidRPr="00153C94">
              <w:rPr>
                <w:rFonts w:ascii="Angsana New" w:hAnsi="Angsana New" w:cs="Angsana New"/>
                <w:sz w:val="30"/>
                <w:szCs w:val="30"/>
                <w:cs/>
              </w:rPr>
              <w:t>69</w:t>
            </w:r>
            <w:r w:rsidRPr="00153C94">
              <w:rPr>
                <w:rFonts w:ascii="Angsana New" w:hAnsi="Angsana New" w:cs="Angsana New"/>
                <w:sz w:val="30"/>
                <w:szCs w:val="30"/>
              </w:rPr>
              <w:t>,</w:t>
            </w:r>
            <w:r w:rsidRPr="00153C94">
              <w:rPr>
                <w:rFonts w:ascii="Angsana New" w:hAnsi="Angsana New" w:cs="Angsana New"/>
                <w:sz w:val="30"/>
                <w:szCs w:val="30"/>
                <w:cs/>
              </w:rPr>
              <w:t>951.00</w:t>
            </w:r>
          </w:p>
        </w:tc>
        <w:tc>
          <w:tcPr>
            <w:tcW w:w="141" w:type="dxa"/>
          </w:tcPr>
          <w:p w14:paraId="15990E4E" w14:textId="77777777" w:rsidR="00774EF6" w:rsidRPr="00D672DB" w:rsidRDefault="00774EF6" w:rsidP="00774EF6">
            <w:pPr>
              <w:ind w:right="141"/>
              <w:jc w:val="right"/>
              <w:rPr>
                <w:rFonts w:ascii="Angsana New" w:hAnsi="Angsana New" w:cs="Angsana New"/>
                <w:sz w:val="30"/>
                <w:szCs w:val="30"/>
                <w:highlight w:val="yellow"/>
              </w:rPr>
            </w:pPr>
          </w:p>
        </w:tc>
        <w:tc>
          <w:tcPr>
            <w:tcW w:w="1485" w:type="dxa"/>
          </w:tcPr>
          <w:p w14:paraId="2BC68833" w14:textId="502C3F51" w:rsidR="00774EF6" w:rsidRPr="00D672DB" w:rsidRDefault="00774EF6" w:rsidP="00774EF6">
            <w:pPr>
              <w:ind w:right="90"/>
              <w:jc w:val="right"/>
              <w:rPr>
                <w:rFonts w:ascii="Angsana New" w:hAnsi="Angsana New" w:cs="Angsana New"/>
                <w:sz w:val="30"/>
                <w:szCs w:val="30"/>
                <w:highlight w:val="yellow"/>
              </w:rPr>
            </w:pPr>
            <w:r w:rsidRPr="002A6FE5">
              <w:rPr>
                <w:rFonts w:ascii="Angsana New" w:hAnsi="Angsana New" w:cs="Angsana New"/>
                <w:sz w:val="30"/>
                <w:szCs w:val="30"/>
                <w:cs/>
              </w:rPr>
              <w:t>64</w:t>
            </w:r>
            <w:r w:rsidRPr="002A6FE5">
              <w:rPr>
                <w:rFonts w:ascii="Angsana New" w:hAnsi="Angsana New" w:cs="Angsana New"/>
                <w:sz w:val="30"/>
                <w:szCs w:val="30"/>
              </w:rPr>
              <w:t>,</w:t>
            </w:r>
            <w:r w:rsidRPr="002A6FE5">
              <w:rPr>
                <w:rFonts w:ascii="Angsana New" w:hAnsi="Angsana New" w:cs="Angsana New"/>
                <w:sz w:val="30"/>
                <w:szCs w:val="30"/>
                <w:cs/>
              </w:rPr>
              <w:t>916.00</w:t>
            </w:r>
          </w:p>
        </w:tc>
      </w:tr>
      <w:tr w:rsidR="00774EF6" w:rsidRPr="00D672DB" w14:paraId="13E0FD6F" w14:textId="77777777" w:rsidTr="00EA494F">
        <w:trPr>
          <w:trHeight w:val="216"/>
        </w:trPr>
        <w:tc>
          <w:tcPr>
            <w:tcW w:w="3420" w:type="dxa"/>
          </w:tcPr>
          <w:p w14:paraId="76E3FD66" w14:textId="0714180F" w:rsidR="00774EF6" w:rsidRPr="00D672DB" w:rsidRDefault="00774EF6" w:rsidP="00774EF6">
            <w:pPr>
              <w:rPr>
                <w:rFonts w:ascii="Angsana New" w:hAnsi="Angsana New" w:cs="Angsana New"/>
                <w:sz w:val="30"/>
                <w:szCs w:val="30"/>
                <w:cs/>
              </w:rPr>
            </w:pPr>
            <w:r w:rsidRPr="00D672DB">
              <w:rPr>
                <w:rFonts w:ascii="Angsana New" w:hAnsi="Angsana New" w:cs="Angsana New"/>
                <w:sz w:val="30"/>
                <w:szCs w:val="30"/>
                <w:cs/>
              </w:rPr>
              <w:t>ค่าใช้จ่ายในการบริหาร</w:t>
            </w:r>
          </w:p>
        </w:tc>
        <w:tc>
          <w:tcPr>
            <w:tcW w:w="1710" w:type="dxa"/>
          </w:tcPr>
          <w:p w14:paraId="237D261F" w14:textId="15D64309" w:rsidR="00774EF6" w:rsidRPr="00774EF6" w:rsidRDefault="00C16BF5" w:rsidP="00774EF6">
            <w:pPr>
              <w:ind w:right="169"/>
              <w:jc w:val="right"/>
              <w:rPr>
                <w:rFonts w:ascii="Angsana New" w:hAnsi="Angsana New" w:cs="Angsana New"/>
                <w:sz w:val="30"/>
                <w:szCs w:val="30"/>
                <w:highlight w:val="yellow"/>
              </w:rPr>
            </w:pPr>
            <w:r w:rsidRPr="00C16BF5">
              <w:rPr>
                <w:rFonts w:ascii="Angsana New" w:hAnsi="Angsana New" w:cs="Angsana New"/>
                <w:sz w:val="30"/>
                <w:szCs w:val="30"/>
              </w:rPr>
              <w:t>2,937,977.79</w:t>
            </w:r>
          </w:p>
        </w:tc>
        <w:tc>
          <w:tcPr>
            <w:tcW w:w="90" w:type="dxa"/>
          </w:tcPr>
          <w:p w14:paraId="132C34AD" w14:textId="77777777" w:rsidR="00774EF6" w:rsidRPr="00D672DB" w:rsidRDefault="00774EF6" w:rsidP="00774EF6">
            <w:pPr>
              <w:ind w:right="141"/>
              <w:jc w:val="right"/>
              <w:rPr>
                <w:rFonts w:ascii="Angsana New" w:hAnsi="Angsana New" w:cs="Angsana New"/>
                <w:sz w:val="30"/>
                <w:szCs w:val="30"/>
                <w:highlight w:val="yellow"/>
              </w:rPr>
            </w:pPr>
          </w:p>
        </w:tc>
        <w:tc>
          <w:tcPr>
            <w:tcW w:w="1530" w:type="dxa"/>
          </w:tcPr>
          <w:p w14:paraId="21ED9A48" w14:textId="4AD3A313" w:rsidR="00774EF6" w:rsidRPr="00D672DB" w:rsidRDefault="00774EF6" w:rsidP="00774EF6">
            <w:pPr>
              <w:ind w:right="169"/>
              <w:jc w:val="right"/>
              <w:rPr>
                <w:rFonts w:ascii="Angsana New" w:hAnsi="Angsana New" w:cs="Angsana New"/>
                <w:sz w:val="30"/>
                <w:szCs w:val="30"/>
                <w:highlight w:val="yellow"/>
              </w:rPr>
            </w:pPr>
            <w:r w:rsidRPr="00703BE0">
              <w:rPr>
                <w:rFonts w:ascii="Angsana New" w:hAnsi="Angsana New" w:cs="Angsana New"/>
                <w:sz w:val="30"/>
                <w:szCs w:val="30"/>
              </w:rPr>
              <w:t>2,773,841.92</w:t>
            </w:r>
          </w:p>
        </w:tc>
        <w:tc>
          <w:tcPr>
            <w:tcW w:w="90" w:type="dxa"/>
          </w:tcPr>
          <w:p w14:paraId="33446FEF" w14:textId="77777777" w:rsidR="00774EF6" w:rsidRPr="00D672DB" w:rsidRDefault="00774EF6" w:rsidP="00774EF6">
            <w:pPr>
              <w:ind w:right="141"/>
              <w:jc w:val="right"/>
              <w:rPr>
                <w:rFonts w:ascii="Angsana New" w:hAnsi="Angsana New" w:cs="Angsana New"/>
                <w:sz w:val="30"/>
                <w:szCs w:val="30"/>
                <w:highlight w:val="yellow"/>
              </w:rPr>
            </w:pPr>
          </w:p>
        </w:tc>
        <w:tc>
          <w:tcPr>
            <w:tcW w:w="1524" w:type="dxa"/>
          </w:tcPr>
          <w:p w14:paraId="6386EB01" w14:textId="32FD03EF" w:rsidR="00774EF6" w:rsidRPr="00774EF6" w:rsidRDefault="005A634D" w:rsidP="00774EF6">
            <w:pPr>
              <w:ind w:right="90"/>
              <w:jc w:val="right"/>
              <w:rPr>
                <w:rFonts w:ascii="Angsana New" w:hAnsi="Angsana New" w:cs="Angsana New"/>
                <w:sz w:val="30"/>
                <w:szCs w:val="30"/>
                <w:highlight w:val="yellow"/>
                <w:cs/>
              </w:rPr>
            </w:pPr>
            <w:r w:rsidRPr="005A634D">
              <w:rPr>
                <w:rFonts w:ascii="Angsana New" w:hAnsi="Angsana New" w:cs="Angsana New"/>
                <w:sz w:val="30"/>
                <w:szCs w:val="30"/>
                <w:cs/>
              </w:rPr>
              <w:t>877</w:t>
            </w:r>
            <w:r w:rsidRPr="005A634D">
              <w:rPr>
                <w:rFonts w:ascii="Angsana New" w:hAnsi="Angsana New" w:cs="Angsana New"/>
                <w:sz w:val="30"/>
                <w:szCs w:val="30"/>
              </w:rPr>
              <w:t>,</w:t>
            </w:r>
            <w:r w:rsidRPr="005A634D">
              <w:rPr>
                <w:rFonts w:ascii="Angsana New" w:hAnsi="Angsana New" w:cs="Angsana New"/>
                <w:sz w:val="30"/>
                <w:szCs w:val="30"/>
                <w:cs/>
              </w:rPr>
              <w:t>398.20</w:t>
            </w:r>
          </w:p>
        </w:tc>
        <w:tc>
          <w:tcPr>
            <w:tcW w:w="141" w:type="dxa"/>
          </w:tcPr>
          <w:p w14:paraId="49F274A2" w14:textId="77777777" w:rsidR="00774EF6" w:rsidRPr="00D672DB" w:rsidRDefault="00774EF6" w:rsidP="00774EF6">
            <w:pPr>
              <w:ind w:right="141"/>
              <w:jc w:val="right"/>
              <w:rPr>
                <w:rFonts w:ascii="Angsana New" w:hAnsi="Angsana New" w:cs="Angsana New"/>
                <w:sz w:val="30"/>
                <w:szCs w:val="30"/>
                <w:highlight w:val="yellow"/>
              </w:rPr>
            </w:pPr>
          </w:p>
        </w:tc>
        <w:tc>
          <w:tcPr>
            <w:tcW w:w="1485" w:type="dxa"/>
          </w:tcPr>
          <w:p w14:paraId="75713A93" w14:textId="4A1E3E2A" w:rsidR="00774EF6" w:rsidRPr="00D672DB" w:rsidRDefault="00774EF6" w:rsidP="00774EF6">
            <w:pPr>
              <w:ind w:right="90"/>
              <w:jc w:val="right"/>
              <w:rPr>
                <w:rFonts w:ascii="Angsana New" w:hAnsi="Angsana New" w:cs="Angsana New"/>
                <w:sz w:val="30"/>
                <w:szCs w:val="30"/>
                <w:highlight w:val="yellow"/>
              </w:rPr>
            </w:pPr>
            <w:r w:rsidRPr="00AB7CAA">
              <w:rPr>
                <w:rFonts w:ascii="Angsana New" w:hAnsi="Angsana New" w:cs="Angsana New"/>
                <w:sz w:val="30"/>
                <w:szCs w:val="30"/>
                <w:cs/>
              </w:rPr>
              <w:t>860</w:t>
            </w:r>
            <w:r w:rsidRPr="00AB7CAA">
              <w:rPr>
                <w:rFonts w:ascii="Angsana New" w:hAnsi="Angsana New" w:cs="Angsana New"/>
                <w:sz w:val="30"/>
                <w:szCs w:val="30"/>
              </w:rPr>
              <w:t>,</w:t>
            </w:r>
            <w:r w:rsidRPr="00AB7CAA">
              <w:rPr>
                <w:rFonts w:ascii="Angsana New" w:hAnsi="Angsana New" w:cs="Angsana New"/>
                <w:sz w:val="30"/>
                <w:szCs w:val="30"/>
                <w:cs/>
              </w:rPr>
              <w:t>400.00</w:t>
            </w:r>
          </w:p>
        </w:tc>
      </w:tr>
      <w:tr w:rsidR="00774EF6" w:rsidRPr="00D672DB" w14:paraId="48AD7067" w14:textId="77777777" w:rsidTr="00EA494F">
        <w:tc>
          <w:tcPr>
            <w:tcW w:w="3420" w:type="dxa"/>
          </w:tcPr>
          <w:p w14:paraId="396751AF" w14:textId="582CF595" w:rsidR="00774EF6" w:rsidRPr="00D672DB" w:rsidRDefault="00774EF6" w:rsidP="00774EF6">
            <w:pPr>
              <w:rPr>
                <w:rFonts w:ascii="Angsana New" w:hAnsi="Angsana New" w:cs="Angsana New"/>
                <w:sz w:val="30"/>
                <w:szCs w:val="30"/>
                <w:cs/>
              </w:rPr>
            </w:pPr>
            <w:r w:rsidRPr="00D672DB">
              <w:rPr>
                <w:rFonts w:ascii="Angsana New" w:hAnsi="Angsana New" w:cs="Angsana New"/>
                <w:sz w:val="30"/>
                <w:szCs w:val="30"/>
                <w:cs/>
              </w:rPr>
              <w:t>ค่าตอบแทนกรรมการ</w:t>
            </w:r>
          </w:p>
        </w:tc>
        <w:tc>
          <w:tcPr>
            <w:tcW w:w="1710" w:type="dxa"/>
          </w:tcPr>
          <w:p w14:paraId="4BB56F8E" w14:textId="067E256C" w:rsidR="00774EF6" w:rsidRPr="00774EF6" w:rsidRDefault="00C16BF5" w:rsidP="00774EF6">
            <w:pPr>
              <w:ind w:right="169"/>
              <w:jc w:val="right"/>
              <w:rPr>
                <w:rFonts w:ascii="Angsana New" w:hAnsi="Angsana New" w:cs="Angsana New"/>
                <w:sz w:val="30"/>
                <w:szCs w:val="30"/>
                <w:highlight w:val="yellow"/>
              </w:rPr>
            </w:pPr>
            <w:r w:rsidRPr="00C16BF5">
              <w:rPr>
                <w:rFonts w:ascii="Angsana New" w:eastAsia="Times New Roman" w:hAnsi="Angsana New" w:cs="Angsana New"/>
                <w:sz w:val="30"/>
                <w:szCs w:val="30"/>
                <w:cs/>
              </w:rPr>
              <w:t>1</w:t>
            </w:r>
            <w:r w:rsidRPr="00C16BF5">
              <w:rPr>
                <w:rFonts w:ascii="Angsana New" w:eastAsia="Times New Roman" w:hAnsi="Angsana New" w:cs="Angsana New"/>
                <w:sz w:val="30"/>
                <w:szCs w:val="30"/>
              </w:rPr>
              <w:t>,</w:t>
            </w:r>
            <w:r w:rsidRPr="00C16BF5">
              <w:rPr>
                <w:rFonts w:ascii="Angsana New" w:eastAsia="Times New Roman" w:hAnsi="Angsana New" w:cs="Angsana New"/>
                <w:sz w:val="30"/>
                <w:szCs w:val="30"/>
                <w:cs/>
              </w:rPr>
              <w:t>327</w:t>
            </w:r>
            <w:r w:rsidRPr="00C16BF5">
              <w:rPr>
                <w:rFonts w:ascii="Angsana New" w:eastAsia="Times New Roman" w:hAnsi="Angsana New" w:cs="Angsana New"/>
                <w:sz w:val="30"/>
                <w:szCs w:val="30"/>
              </w:rPr>
              <w:t>,</w:t>
            </w:r>
            <w:r w:rsidRPr="00C16BF5">
              <w:rPr>
                <w:rFonts w:ascii="Angsana New" w:eastAsia="Times New Roman" w:hAnsi="Angsana New" w:cs="Angsana New"/>
                <w:sz w:val="30"/>
                <w:szCs w:val="30"/>
                <w:cs/>
              </w:rPr>
              <w:t>532.00</w:t>
            </w:r>
          </w:p>
        </w:tc>
        <w:tc>
          <w:tcPr>
            <w:tcW w:w="90" w:type="dxa"/>
          </w:tcPr>
          <w:p w14:paraId="0A857148" w14:textId="77777777" w:rsidR="00774EF6" w:rsidRPr="00D672DB" w:rsidRDefault="00774EF6" w:rsidP="00774EF6">
            <w:pPr>
              <w:ind w:right="142"/>
              <w:jc w:val="right"/>
              <w:rPr>
                <w:rFonts w:ascii="Angsana New" w:hAnsi="Angsana New" w:cs="Angsana New"/>
                <w:sz w:val="30"/>
                <w:szCs w:val="30"/>
                <w:highlight w:val="yellow"/>
              </w:rPr>
            </w:pPr>
          </w:p>
        </w:tc>
        <w:tc>
          <w:tcPr>
            <w:tcW w:w="1530" w:type="dxa"/>
          </w:tcPr>
          <w:p w14:paraId="3C5790B4" w14:textId="5F71FF36" w:rsidR="00774EF6" w:rsidRPr="00D672DB" w:rsidRDefault="00774EF6" w:rsidP="00774EF6">
            <w:pPr>
              <w:ind w:right="169"/>
              <w:jc w:val="right"/>
              <w:rPr>
                <w:rFonts w:ascii="Angsana New" w:hAnsi="Angsana New" w:cs="Angsana New"/>
                <w:sz w:val="30"/>
                <w:szCs w:val="30"/>
                <w:highlight w:val="yellow"/>
              </w:rPr>
            </w:pPr>
            <w:r w:rsidRPr="00D672DB">
              <w:rPr>
                <w:rFonts w:ascii="Angsana New" w:eastAsia="Times New Roman" w:hAnsi="Angsana New" w:cs="Angsana New"/>
                <w:sz w:val="30"/>
                <w:szCs w:val="30"/>
                <w:cs/>
              </w:rPr>
              <w:t>1</w:t>
            </w:r>
            <w:r w:rsidRPr="00D672DB">
              <w:rPr>
                <w:rFonts w:ascii="Angsana New" w:eastAsia="Times New Roman" w:hAnsi="Angsana New" w:cs="Angsana New"/>
                <w:sz w:val="30"/>
                <w:szCs w:val="30"/>
              </w:rPr>
              <w:t>,</w:t>
            </w:r>
            <w:r w:rsidRPr="00D672DB">
              <w:rPr>
                <w:rFonts w:ascii="Angsana New" w:eastAsia="Times New Roman" w:hAnsi="Angsana New" w:cs="Angsana New"/>
                <w:sz w:val="30"/>
                <w:szCs w:val="30"/>
                <w:cs/>
              </w:rPr>
              <w:t>836</w:t>
            </w:r>
            <w:r w:rsidRPr="00D672DB">
              <w:rPr>
                <w:rFonts w:ascii="Angsana New" w:eastAsia="Times New Roman" w:hAnsi="Angsana New" w:cs="Angsana New"/>
                <w:sz w:val="30"/>
                <w:szCs w:val="30"/>
              </w:rPr>
              <w:t>,</w:t>
            </w:r>
            <w:r w:rsidRPr="00D672DB">
              <w:rPr>
                <w:rFonts w:ascii="Angsana New" w:eastAsia="Times New Roman" w:hAnsi="Angsana New" w:cs="Angsana New"/>
                <w:sz w:val="30"/>
                <w:szCs w:val="30"/>
                <w:cs/>
              </w:rPr>
              <w:t>336.30</w:t>
            </w:r>
          </w:p>
        </w:tc>
        <w:tc>
          <w:tcPr>
            <w:tcW w:w="90" w:type="dxa"/>
          </w:tcPr>
          <w:p w14:paraId="0657100D" w14:textId="77777777" w:rsidR="00774EF6" w:rsidRPr="00D672DB" w:rsidRDefault="00774EF6" w:rsidP="00774EF6">
            <w:pPr>
              <w:ind w:right="141"/>
              <w:jc w:val="right"/>
              <w:rPr>
                <w:rFonts w:ascii="Angsana New" w:hAnsi="Angsana New" w:cs="Angsana New"/>
                <w:sz w:val="30"/>
                <w:szCs w:val="30"/>
                <w:highlight w:val="yellow"/>
              </w:rPr>
            </w:pPr>
          </w:p>
        </w:tc>
        <w:tc>
          <w:tcPr>
            <w:tcW w:w="1524" w:type="dxa"/>
          </w:tcPr>
          <w:p w14:paraId="550F8136" w14:textId="7B5CE75B" w:rsidR="00774EF6" w:rsidRPr="00774EF6" w:rsidRDefault="00FF3EA0" w:rsidP="00774EF6">
            <w:pPr>
              <w:ind w:right="90"/>
              <w:jc w:val="right"/>
              <w:rPr>
                <w:rFonts w:ascii="Angsana New" w:hAnsi="Angsana New" w:cs="Angsana New"/>
                <w:sz w:val="30"/>
                <w:szCs w:val="30"/>
                <w:highlight w:val="yellow"/>
              </w:rPr>
            </w:pPr>
            <w:r w:rsidRPr="00FF3EA0">
              <w:rPr>
                <w:rFonts w:ascii="Angsana New" w:eastAsia="Times New Roman" w:hAnsi="Angsana New" w:cs="Angsana New"/>
                <w:sz w:val="30"/>
                <w:szCs w:val="30"/>
                <w:cs/>
              </w:rPr>
              <w:t>409</w:t>
            </w:r>
            <w:r w:rsidRPr="00FF3EA0">
              <w:rPr>
                <w:rFonts w:ascii="Angsana New" w:eastAsia="Times New Roman" w:hAnsi="Angsana New" w:cs="Angsana New"/>
                <w:sz w:val="30"/>
                <w:szCs w:val="30"/>
              </w:rPr>
              <w:t>,</w:t>
            </w:r>
            <w:r w:rsidRPr="00FF3EA0">
              <w:rPr>
                <w:rFonts w:ascii="Angsana New" w:eastAsia="Times New Roman" w:hAnsi="Angsana New" w:cs="Angsana New"/>
                <w:sz w:val="30"/>
                <w:szCs w:val="30"/>
                <w:cs/>
              </w:rPr>
              <w:t>744.00</w:t>
            </w:r>
          </w:p>
        </w:tc>
        <w:tc>
          <w:tcPr>
            <w:tcW w:w="141" w:type="dxa"/>
          </w:tcPr>
          <w:p w14:paraId="4EDCE130" w14:textId="77777777" w:rsidR="00774EF6" w:rsidRPr="00D672DB" w:rsidRDefault="00774EF6" w:rsidP="00774EF6">
            <w:pPr>
              <w:ind w:right="142"/>
              <w:jc w:val="right"/>
              <w:rPr>
                <w:rFonts w:ascii="Angsana New" w:hAnsi="Angsana New" w:cs="Angsana New"/>
                <w:sz w:val="30"/>
                <w:szCs w:val="30"/>
                <w:highlight w:val="yellow"/>
              </w:rPr>
            </w:pPr>
          </w:p>
        </w:tc>
        <w:tc>
          <w:tcPr>
            <w:tcW w:w="1485" w:type="dxa"/>
          </w:tcPr>
          <w:p w14:paraId="0AB7CFD9" w14:textId="0F8375B5" w:rsidR="00774EF6" w:rsidRPr="00D672DB" w:rsidRDefault="00774EF6" w:rsidP="00774EF6">
            <w:pPr>
              <w:ind w:right="90"/>
              <w:jc w:val="right"/>
              <w:rPr>
                <w:rFonts w:ascii="Angsana New" w:hAnsi="Angsana New" w:cs="Angsana New"/>
                <w:sz w:val="30"/>
                <w:szCs w:val="30"/>
                <w:highlight w:val="yellow"/>
              </w:rPr>
            </w:pPr>
            <w:r w:rsidRPr="00D672DB">
              <w:rPr>
                <w:rFonts w:ascii="Angsana New" w:eastAsia="Times New Roman" w:hAnsi="Angsana New" w:cs="Angsana New"/>
                <w:sz w:val="30"/>
                <w:szCs w:val="30"/>
                <w:cs/>
              </w:rPr>
              <w:t>946</w:t>
            </w:r>
            <w:r w:rsidRPr="00D672DB">
              <w:rPr>
                <w:rFonts w:ascii="Angsana New" w:eastAsia="Times New Roman" w:hAnsi="Angsana New" w:cs="Angsana New"/>
                <w:sz w:val="30"/>
                <w:szCs w:val="30"/>
              </w:rPr>
              <w:t>,</w:t>
            </w:r>
            <w:r w:rsidRPr="00D672DB">
              <w:rPr>
                <w:rFonts w:ascii="Angsana New" w:eastAsia="Times New Roman" w:hAnsi="Angsana New" w:cs="Angsana New"/>
                <w:sz w:val="30"/>
                <w:szCs w:val="30"/>
                <w:cs/>
              </w:rPr>
              <w:t>292.00</w:t>
            </w:r>
          </w:p>
        </w:tc>
      </w:tr>
      <w:tr w:rsidR="00774EF6" w:rsidRPr="00D672DB" w14:paraId="6FC56378" w14:textId="77777777" w:rsidTr="00EA494F">
        <w:tc>
          <w:tcPr>
            <w:tcW w:w="3420" w:type="dxa"/>
          </w:tcPr>
          <w:p w14:paraId="34F02161" w14:textId="77777777" w:rsidR="00774EF6" w:rsidRPr="00D672DB" w:rsidRDefault="00774EF6" w:rsidP="00774EF6">
            <w:pPr>
              <w:tabs>
                <w:tab w:val="left" w:pos="731"/>
              </w:tabs>
              <w:ind w:firstLine="1531"/>
              <w:rPr>
                <w:rFonts w:ascii="Angsana New" w:hAnsi="Angsana New" w:cs="Angsana New"/>
                <w:sz w:val="30"/>
                <w:szCs w:val="30"/>
                <w:cs/>
              </w:rPr>
            </w:pPr>
            <w:r w:rsidRPr="00D672DB">
              <w:rPr>
                <w:rFonts w:ascii="Angsana New" w:hAnsi="Angsana New" w:cs="Angsana New" w:hint="cs"/>
                <w:sz w:val="30"/>
                <w:szCs w:val="30"/>
                <w:cs/>
              </w:rPr>
              <w:t>รวม</w:t>
            </w:r>
          </w:p>
        </w:tc>
        <w:tc>
          <w:tcPr>
            <w:tcW w:w="1710" w:type="dxa"/>
            <w:tcBorders>
              <w:top w:val="single" w:sz="4" w:space="0" w:color="auto"/>
              <w:bottom w:val="double" w:sz="4" w:space="0" w:color="auto"/>
            </w:tcBorders>
          </w:tcPr>
          <w:p w14:paraId="7B3D5536" w14:textId="2D5FBB02" w:rsidR="00774EF6" w:rsidRPr="00774EF6" w:rsidRDefault="00F9709A" w:rsidP="00774EF6">
            <w:pPr>
              <w:ind w:right="169"/>
              <w:jc w:val="right"/>
              <w:rPr>
                <w:rFonts w:ascii="Angsana New" w:hAnsi="Angsana New" w:cs="Angsana New"/>
                <w:sz w:val="30"/>
                <w:szCs w:val="30"/>
                <w:highlight w:val="yellow"/>
                <w:cs/>
              </w:rPr>
            </w:pPr>
            <w:r w:rsidRPr="00F9709A">
              <w:rPr>
                <w:rFonts w:ascii="Angsana New" w:hAnsi="Angsana New" w:cs="Angsana New"/>
                <w:sz w:val="30"/>
                <w:szCs w:val="30"/>
              </w:rPr>
              <w:t>6,650,759.79</w:t>
            </w:r>
          </w:p>
        </w:tc>
        <w:tc>
          <w:tcPr>
            <w:tcW w:w="90" w:type="dxa"/>
          </w:tcPr>
          <w:p w14:paraId="7AFAE3B0" w14:textId="77777777" w:rsidR="00774EF6" w:rsidRPr="00D672DB" w:rsidRDefault="00774EF6" w:rsidP="00774EF6">
            <w:pPr>
              <w:ind w:right="141"/>
              <w:jc w:val="center"/>
              <w:rPr>
                <w:rFonts w:ascii="Angsana New" w:hAnsi="Angsana New" w:cs="Angsana New"/>
                <w:sz w:val="30"/>
                <w:szCs w:val="30"/>
                <w:highlight w:val="yellow"/>
              </w:rPr>
            </w:pPr>
          </w:p>
        </w:tc>
        <w:tc>
          <w:tcPr>
            <w:tcW w:w="1530" w:type="dxa"/>
            <w:tcBorders>
              <w:top w:val="single" w:sz="4" w:space="0" w:color="auto"/>
              <w:bottom w:val="double" w:sz="4" w:space="0" w:color="auto"/>
            </w:tcBorders>
          </w:tcPr>
          <w:p w14:paraId="05FDC682" w14:textId="6D51A3FA" w:rsidR="00774EF6" w:rsidRPr="00D672DB" w:rsidRDefault="00774EF6" w:rsidP="00774EF6">
            <w:pPr>
              <w:ind w:right="169"/>
              <w:jc w:val="right"/>
              <w:rPr>
                <w:rFonts w:ascii="Angsana New" w:hAnsi="Angsana New" w:cs="Angsana New"/>
                <w:sz w:val="30"/>
                <w:szCs w:val="30"/>
                <w:highlight w:val="yellow"/>
                <w:cs/>
              </w:rPr>
            </w:pPr>
            <w:r w:rsidRPr="00121560">
              <w:rPr>
                <w:rFonts w:ascii="Angsana New" w:hAnsi="Angsana New" w:cs="Angsana New"/>
                <w:sz w:val="30"/>
                <w:szCs w:val="30"/>
              </w:rPr>
              <w:t>7,175,448.87</w:t>
            </w:r>
          </w:p>
        </w:tc>
        <w:tc>
          <w:tcPr>
            <w:tcW w:w="90" w:type="dxa"/>
          </w:tcPr>
          <w:p w14:paraId="73B52E88" w14:textId="77777777" w:rsidR="00774EF6" w:rsidRPr="00D672DB" w:rsidRDefault="00774EF6" w:rsidP="00774EF6">
            <w:pPr>
              <w:ind w:right="141"/>
              <w:jc w:val="right"/>
              <w:rPr>
                <w:rFonts w:ascii="Angsana New" w:hAnsi="Angsana New" w:cs="Angsana New"/>
                <w:sz w:val="30"/>
                <w:szCs w:val="30"/>
                <w:highlight w:val="yellow"/>
              </w:rPr>
            </w:pPr>
          </w:p>
        </w:tc>
        <w:tc>
          <w:tcPr>
            <w:tcW w:w="1524" w:type="dxa"/>
            <w:tcBorders>
              <w:top w:val="single" w:sz="4" w:space="0" w:color="auto"/>
              <w:bottom w:val="double" w:sz="4" w:space="0" w:color="auto"/>
            </w:tcBorders>
          </w:tcPr>
          <w:p w14:paraId="08C71849" w14:textId="19C23348" w:rsidR="00774EF6" w:rsidRPr="00774EF6" w:rsidRDefault="00F748E1" w:rsidP="00774EF6">
            <w:pPr>
              <w:ind w:right="90"/>
              <w:jc w:val="right"/>
              <w:rPr>
                <w:rFonts w:ascii="Angsana New" w:hAnsi="Angsana New" w:cs="Angsana New"/>
                <w:sz w:val="30"/>
                <w:szCs w:val="30"/>
                <w:highlight w:val="yellow"/>
              </w:rPr>
            </w:pPr>
            <w:r w:rsidRPr="00F748E1">
              <w:rPr>
                <w:rFonts w:ascii="Angsana New" w:hAnsi="Angsana New" w:cs="Angsana New"/>
                <w:sz w:val="30"/>
                <w:szCs w:val="30"/>
              </w:rPr>
              <w:t>1,424,81</w:t>
            </w:r>
            <w:r w:rsidR="00AE76E0">
              <w:rPr>
                <w:rFonts w:ascii="Angsana New" w:hAnsi="Angsana New" w:cs="Angsana New"/>
                <w:sz w:val="30"/>
                <w:szCs w:val="30"/>
              </w:rPr>
              <w:t>3.20</w:t>
            </w:r>
          </w:p>
        </w:tc>
        <w:tc>
          <w:tcPr>
            <w:tcW w:w="141" w:type="dxa"/>
          </w:tcPr>
          <w:p w14:paraId="58FB6C2E" w14:textId="77777777" w:rsidR="00774EF6" w:rsidRPr="00D672DB" w:rsidRDefault="00774EF6" w:rsidP="00774EF6">
            <w:pPr>
              <w:ind w:right="141"/>
              <w:jc w:val="right"/>
              <w:rPr>
                <w:rFonts w:ascii="Angsana New" w:hAnsi="Angsana New" w:cs="Angsana New"/>
                <w:sz w:val="30"/>
                <w:szCs w:val="30"/>
                <w:highlight w:val="yellow"/>
              </w:rPr>
            </w:pPr>
          </w:p>
        </w:tc>
        <w:tc>
          <w:tcPr>
            <w:tcW w:w="1485" w:type="dxa"/>
            <w:tcBorders>
              <w:top w:val="single" w:sz="4" w:space="0" w:color="auto"/>
              <w:bottom w:val="double" w:sz="4" w:space="0" w:color="auto"/>
            </w:tcBorders>
          </w:tcPr>
          <w:p w14:paraId="4071FB60" w14:textId="680FB1C2" w:rsidR="00774EF6" w:rsidRPr="00D672DB" w:rsidRDefault="00774EF6" w:rsidP="00774EF6">
            <w:pPr>
              <w:ind w:right="90"/>
              <w:jc w:val="right"/>
              <w:rPr>
                <w:rFonts w:ascii="Angsana New" w:hAnsi="Angsana New" w:cs="Angsana New"/>
                <w:sz w:val="30"/>
                <w:szCs w:val="30"/>
                <w:highlight w:val="yellow"/>
                <w:cs/>
              </w:rPr>
            </w:pPr>
            <w:r w:rsidRPr="00D672DB">
              <w:rPr>
                <w:rFonts w:ascii="Angsana New" w:hAnsi="Angsana New" w:cs="Angsana New"/>
                <w:sz w:val="30"/>
                <w:szCs w:val="30"/>
              </w:rPr>
              <w:t>1,929,836.00</w:t>
            </w:r>
          </w:p>
        </w:tc>
      </w:tr>
    </w:tbl>
    <w:p w14:paraId="27AA7702" w14:textId="77777777" w:rsidR="009812DF" w:rsidRPr="00FC23A6" w:rsidRDefault="009812DF" w:rsidP="009D22F9">
      <w:pPr>
        <w:jc w:val="thaiDistribute"/>
        <w:rPr>
          <w:rFonts w:ascii="Angsana New" w:hAnsi="Angsana New" w:cs="Angsana New"/>
          <w:sz w:val="30"/>
          <w:szCs w:val="30"/>
        </w:rPr>
      </w:pPr>
    </w:p>
    <w:p w14:paraId="38745784" w14:textId="16123BEE" w:rsidR="00D407A7" w:rsidRPr="00D407A7" w:rsidRDefault="00EF1597" w:rsidP="00EF1597">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ค่าใช้จ่ายตาม</w:t>
      </w:r>
      <w:r w:rsidR="00F45185">
        <w:rPr>
          <w:rFonts w:ascii="Angsana New" w:hAnsi="Angsana New" w:cs="Angsana New" w:hint="cs"/>
          <w:b/>
          <w:bCs/>
          <w:sz w:val="30"/>
          <w:szCs w:val="30"/>
          <w:cs/>
        </w:rPr>
        <w:t>ธรรมชาติ</w:t>
      </w:r>
    </w:p>
    <w:p w14:paraId="5802721F" w14:textId="77777777" w:rsidR="00EF1597" w:rsidRPr="007971FC" w:rsidRDefault="00EF1597" w:rsidP="00EF1597">
      <w:pPr>
        <w:ind w:left="450"/>
        <w:jc w:val="thaiDistribute"/>
        <w:rPr>
          <w:rFonts w:ascii="Angsana New" w:hAnsi="Angsana New" w:cs="Angsana New"/>
          <w:b/>
          <w:bCs/>
          <w:sz w:val="16"/>
          <w:szCs w:val="16"/>
        </w:rPr>
      </w:pPr>
    </w:p>
    <w:p w14:paraId="46C515BB" w14:textId="6DE172BB" w:rsidR="007971FC" w:rsidRDefault="007971FC" w:rsidP="007971FC">
      <w:pPr>
        <w:ind w:left="426" w:firstLine="850"/>
        <w:jc w:val="thaiDistribute"/>
        <w:rPr>
          <w:rFonts w:ascii="Angsana New" w:hAnsi="Angsana New" w:cs="Angsana New"/>
          <w:sz w:val="30"/>
          <w:szCs w:val="30"/>
        </w:rPr>
      </w:pPr>
      <w:r w:rsidRPr="007971FC">
        <w:rPr>
          <w:rFonts w:ascii="Angsana New" w:hAnsi="Angsana New" w:cs="Angsana New"/>
          <w:sz w:val="30"/>
          <w:szCs w:val="30"/>
          <w:cs/>
        </w:rPr>
        <w:t>รายการค่าใช้จ่ายบางรายการสามารถนำมาแยกตามลักษณะได้ดังนี้</w:t>
      </w:r>
    </w:p>
    <w:tbl>
      <w:tblPr>
        <w:tblW w:w="9990" w:type="dxa"/>
        <w:tblLayout w:type="fixed"/>
        <w:tblCellMar>
          <w:left w:w="30" w:type="dxa"/>
          <w:right w:w="30" w:type="dxa"/>
        </w:tblCellMar>
        <w:tblLook w:val="0000" w:firstRow="0" w:lastRow="0" w:firstColumn="0" w:lastColumn="0" w:noHBand="0" w:noVBand="0"/>
      </w:tblPr>
      <w:tblGrid>
        <w:gridCol w:w="3294"/>
        <w:gridCol w:w="126"/>
        <w:gridCol w:w="1710"/>
        <w:gridCol w:w="90"/>
        <w:gridCol w:w="1530"/>
        <w:gridCol w:w="90"/>
        <w:gridCol w:w="1530"/>
        <w:gridCol w:w="90"/>
        <w:gridCol w:w="1530"/>
      </w:tblGrid>
      <w:tr w:rsidR="00DE0B90" w:rsidRPr="0080636F" w14:paraId="373FA304" w14:textId="77777777" w:rsidTr="00D672DB">
        <w:trPr>
          <w:cantSplit/>
          <w:trHeight w:val="401"/>
        </w:trPr>
        <w:tc>
          <w:tcPr>
            <w:tcW w:w="3294" w:type="dxa"/>
          </w:tcPr>
          <w:p w14:paraId="6A21D043" w14:textId="77777777" w:rsidR="00DE0B90" w:rsidRPr="00447C7F" w:rsidRDefault="00DE0B90">
            <w:pPr>
              <w:jc w:val="center"/>
              <w:rPr>
                <w:rFonts w:ascii="Angsana New" w:hAnsi="Angsana New" w:cs="Angsana New"/>
                <w:snapToGrid w:val="0"/>
                <w:color w:val="000000"/>
                <w:sz w:val="30"/>
                <w:szCs w:val="30"/>
                <w:cs/>
                <w:lang w:eastAsia="th-TH"/>
              </w:rPr>
            </w:pPr>
          </w:p>
        </w:tc>
        <w:tc>
          <w:tcPr>
            <w:tcW w:w="126" w:type="dxa"/>
          </w:tcPr>
          <w:p w14:paraId="2E3F8530" w14:textId="77777777" w:rsidR="00DE0B90" w:rsidRPr="00447C7F" w:rsidRDefault="00DE0B90">
            <w:pPr>
              <w:ind w:right="90"/>
              <w:jc w:val="center"/>
              <w:rPr>
                <w:rFonts w:ascii="Angsana New" w:hAnsi="Angsana New" w:cs="Angsana New"/>
                <w:snapToGrid w:val="0"/>
                <w:color w:val="000000"/>
                <w:sz w:val="30"/>
                <w:szCs w:val="30"/>
                <w:cs/>
                <w:lang w:eastAsia="th-TH"/>
              </w:rPr>
            </w:pPr>
          </w:p>
        </w:tc>
        <w:tc>
          <w:tcPr>
            <w:tcW w:w="3330" w:type="dxa"/>
            <w:gridSpan w:val="3"/>
          </w:tcPr>
          <w:p w14:paraId="55E55D06" w14:textId="77777777" w:rsidR="00DE0B90" w:rsidRPr="00447C7F" w:rsidRDefault="00DE0B90">
            <w:pPr>
              <w:ind w:right="90"/>
              <w:jc w:val="center"/>
              <w:rPr>
                <w:rFonts w:ascii="Angsana New" w:hAnsi="Angsana New" w:cs="Angsana New"/>
                <w:snapToGrid w:val="0"/>
                <w:color w:val="000000"/>
                <w:sz w:val="30"/>
                <w:szCs w:val="30"/>
                <w:cs/>
                <w:lang w:eastAsia="th-TH"/>
              </w:rPr>
            </w:pPr>
          </w:p>
        </w:tc>
        <w:tc>
          <w:tcPr>
            <w:tcW w:w="90" w:type="dxa"/>
          </w:tcPr>
          <w:p w14:paraId="5B2EA02C" w14:textId="77777777" w:rsidR="00DE0B90" w:rsidRPr="00447C7F" w:rsidRDefault="00DE0B90">
            <w:pPr>
              <w:jc w:val="center"/>
              <w:rPr>
                <w:rFonts w:ascii="Angsana New" w:hAnsi="Angsana New" w:cs="Angsana New"/>
                <w:snapToGrid w:val="0"/>
                <w:color w:val="000000"/>
                <w:sz w:val="30"/>
                <w:szCs w:val="30"/>
                <w:cs/>
                <w:lang w:eastAsia="th-TH"/>
              </w:rPr>
            </w:pPr>
          </w:p>
        </w:tc>
        <w:tc>
          <w:tcPr>
            <w:tcW w:w="3150" w:type="dxa"/>
            <w:gridSpan w:val="3"/>
          </w:tcPr>
          <w:p w14:paraId="26C38E87" w14:textId="77777777" w:rsidR="00DE0B90" w:rsidRPr="00447C7F" w:rsidRDefault="00DE0B90">
            <w:pPr>
              <w:jc w:val="center"/>
              <w:rPr>
                <w:rFonts w:ascii="Angsana New" w:hAnsi="Angsana New" w:cs="Angsana New"/>
                <w:snapToGrid w:val="0"/>
                <w:color w:val="000000"/>
                <w:sz w:val="30"/>
                <w:szCs w:val="30"/>
                <w:cs/>
                <w:lang w:eastAsia="th-TH"/>
              </w:rPr>
            </w:pPr>
            <w:r w:rsidRPr="00447C7F">
              <w:rPr>
                <w:rFonts w:ascii="Angsana New" w:hAnsi="Angsana New" w:cs="Angsana New"/>
                <w:snapToGrid w:val="0"/>
                <w:color w:val="000000"/>
                <w:sz w:val="30"/>
                <w:szCs w:val="30"/>
                <w:cs/>
                <w:lang w:eastAsia="th-TH"/>
              </w:rPr>
              <w:t xml:space="preserve">                                   (หน่วย </w:t>
            </w:r>
            <w:r w:rsidRPr="00447C7F">
              <w:rPr>
                <w:rFonts w:ascii="Angsana New" w:hAnsi="Angsana New" w:cs="Angsana New"/>
                <w:snapToGrid w:val="0"/>
                <w:color w:val="000000"/>
                <w:sz w:val="30"/>
                <w:szCs w:val="30"/>
                <w:lang w:eastAsia="th-TH"/>
              </w:rPr>
              <w:t xml:space="preserve">: </w:t>
            </w:r>
            <w:r w:rsidRPr="00447C7F">
              <w:rPr>
                <w:rFonts w:ascii="Angsana New" w:hAnsi="Angsana New" w:cs="Angsana New"/>
                <w:snapToGrid w:val="0"/>
                <w:color w:val="000000"/>
                <w:sz w:val="30"/>
                <w:szCs w:val="30"/>
                <w:cs/>
                <w:lang w:eastAsia="th-TH"/>
              </w:rPr>
              <w:t>บาท)</w:t>
            </w:r>
          </w:p>
        </w:tc>
      </w:tr>
      <w:tr w:rsidR="00DE0B90" w:rsidRPr="0080636F" w14:paraId="2FC98819" w14:textId="77777777" w:rsidTr="00D672DB">
        <w:trPr>
          <w:cantSplit/>
          <w:trHeight w:val="413"/>
        </w:trPr>
        <w:tc>
          <w:tcPr>
            <w:tcW w:w="3294" w:type="dxa"/>
          </w:tcPr>
          <w:p w14:paraId="1F5D9F5B" w14:textId="77777777" w:rsidR="00DE0B90" w:rsidRPr="00447C7F" w:rsidRDefault="00DE0B90">
            <w:pPr>
              <w:jc w:val="center"/>
              <w:rPr>
                <w:rFonts w:ascii="Angsana New" w:hAnsi="Angsana New" w:cs="Angsana New"/>
                <w:snapToGrid w:val="0"/>
                <w:color w:val="000000"/>
                <w:sz w:val="30"/>
                <w:szCs w:val="30"/>
                <w:cs/>
                <w:lang w:eastAsia="th-TH"/>
              </w:rPr>
            </w:pPr>
          </w:p>
        </w:tc>
        <w:tc>
          <w:tcPr>
            <w:tcW w:w="126" w:type="dxa"/>
          </w:tcPr>
          <w:p w14:paraId="65B723CC" w14:textId="77777777" w:rsidR="00DE0B90" w:rsidRPr="00447C7F" w:rsidRDefault="00DE0B90">
            <w:pPr>
              <w:ind w:right="90"/>
              <w:jc w:val="center"/>
              <w:rPr>
                <w:rFonts w:ascii="Angsana New" w:hAnsi="Angsana New" w:cs="Angsana New"/>
                <w:snapToGrid w:val="0"/>
                <w:color w:val="000000"/>
                <w:sz w:val="30"/>
                <w:szCs w:val="30"/>
                <w:cs/>
                <w:lang w:eastAsia="th-TH"/>
              </w:rPr>
            </w:pPr>
          </w:p>
        </w:tc>
        <w:tc>
          <w:tcPr>
            <w:tcW w:w="3330" w:type="dxa"/>
            <w:gridSpan w:val="3"/>
          </w:tcPr>
          <w:p w14:paraId="3DE53CB9" w14:textId="77777777" w:rsidR="00DE0B90" w:rsidRPr="00447C7F" w:rsidRDefault="00DE0B90">
            <w:pPr>
              <w:ind w:right="90"/>
              <w:jc w:val="center"/>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งบการเงินรวม</w:t>
            </w:r>
          </w:p>
        </w:tc>
        <w:tc>
          <w:tcPr>
            <w:tcW w:w="90" w:type="dxa"/>
          </w:tcPr>
          <w:p w14:paraId="1E576977" w14:textId="77777777" w:rsidR="00DE0B90" w:rsidRPr="00447C7F" w:rsidRDefault="00DE0B90">
            <w:pPr>
              <w:jc w:val="center"/>
              <w:rPr>
                <w:rFonts w:ascii="Angsana New" w:hAnsi="Angsana New" w:cs="Angsana New"/>
                <w:snapToGrid w:val="0"/>
                <w:color w:val="000000"/>
                <w:sz w:val="30"/>
                <w:szCs w:val="30"/>
                <w:cs/>
                <w:lang w:eastAsia="th-TH"/>
              </w:rPr>
            </w:pPr>
          </w:p>
        </w:tc>
        <w:tc>
          <w:tcPr>
            <w:tcW w:w="3150" w:type="dxa"/>
            <w:gridSpan w:val="3"/>
          </w:tcPr>
          <w:p w14:paraId="1A75AF0F" w14:textId="77777777" w:rsidR="00DE0B90" w:rsidRPr="00447C7F" w:rsidRDefault="00DE0B90">
            <w:pPr>
              <w:jc w:val="center"/>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งบการเงินเฉพาะกิจการ</w:t>
            </w:r>
          </w:p>
        </w:tc>
      </w:tr>
      <w:tr w:rsidR="00DE0B90" w:rsidRPr="0080636F" w14:paraId="74CC70DE" w14:textId="77777777" w:rsidTr="00D672DB">
        <w:trPr>
          <w:cantSplit/>
          <w:trHeight w:val="401"/>
        </w:trPr>
        <w:tc>
          <w:tcPr>
            <w:tcW w:w="3294" w:type="dxa"/>
          </w:tcPr>
          <w:p w14:paraId="61770304" w14:textId="77777777" w:rsidR="00DE0B90" w:rsidRPr="00447C7F" w:rsidRDefault="00DE0B90">
            <w:pPr>
              <w:jc w:val="center"/>
              <w:rPr>
                <w:rFonts w:ascii="Angsana New" w:hAnsi="Angsana New" w:cs="Angsana New"/>
                <w:snapToGrid w:val="0"/>
                <w:color w:val="000000"/>
                <w:sz w:val="30"/>
                <w:szCs w:val="30"/>
                <w:cs/>
                <w:lang w:eastAsia="th-TH"/>
              </w:rPr>
            </w:pPr>
          </w:p>
        </w:tc>
        <w:tc>
          <w:tcPr>
            <w:tcW w:w="126" w:type="dxa"/>
          </w:tcPr>
          <w:p w14:paraId="2DBBABC9" w14:textId="77777777" w:rsidR="00DE0B90" w:rsidRPr="00447C7F" w:rsidRDefault="00DE0B90">
            <w:pPr>
              <w:ind w:right="90"/>
              <w:jc w:val="center"/>
              <w:rPr>
                <w:rFonts w:ascii="Angsana New" w:hAnsi="Angsana New" w:cs="Angsana New"/>
                <w:snapToGrid w:val="0"/>
                <w:color w:val="000000"/>
                <w:sz w:val="30"/>
                <w:szCs w:val="30"/>
                <w:cs/>
                <w:lang w:eastAsia="th-TH"/>
              </w:rPr>
            </w:pPr>
          </w:p>
        </w:tc>
        <w:tc>
          <w:tcPr>
            <w:tcW w:w="3330" w:type="dxa"/>
            <w:gridSpan w:val="3"/>
          </w:tcPr>
          <w:p w14:paraId="13BA171D" w14:textId="77777777" w:rsidR="00DE0B90" w:rsidRPr="00447C7F" w:rsidRDefault="00DE0B90">
            <w:pPr>
              <w:jc w:val="center"/>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 xml:space="preserve">สำหรับปีสิ้นสุดวันที่ </w:t>
            </w:r>
            <w:r w:rsidRPr="00447C7F">
              <w:rPr>
                <w:rFonts w:ascii="Angsana New" w:hAnsi="Angsana New" w:cs="Angsana New"/>
                <w:snapToGrid w:val="0"/>
                <w:color w:val="000000"/>
                <w:sz w:val="30"/>
                <w:szCs w:val="30"/>
                <w:lang w:eastAsia="th-TH"/>
              </w:rPr>
              <w:t xml:space="preserve">31 </w:t>
            </w:r>
            <w:r w:rsidRPr="00447C7F">
              <w:rPr>
                <w:rFonts w:ascii="Angsana New" w:hAnsi="Angsana New" w:cs="Angsana New" w:hint="cs"/>
                <w:snapToGrid w:val="0"/>
                <w:color w:val="000000"/>
                <w:sz w:val="30"/>
                <w:szCs w:val="30"/>
                <w:cs/>
                <w:lang w:eastAsia="th-TH"/>
              </w:rPr>
              <w:t xml:space="preserve">ธันวาคม </w:t>
            </w:r>
          </w:p>
        </w:tc>
        <w:tc>
          <w:tcPr>
            <w:tcW w:w="90" w:type="dxa"/>
          </w:tcPr>
          <w:p w14:paraId="651565E3" w14:textId="77777777" w:rsidR="00DE0B90" w:rsidRPr="00447C7F" w:rsidRDefault="00DE0B90">
            <w:pPr>
              <w:jc w:val="center"/>
              <w:rPr>
                <w:rFonts w:ascii="Angsana New" w:hAnsi="Angsana New" w:cs="Angsana New"/>
                <w:snapToGrid w:val="0"/>
                <w:color w:val="000000"/>
                <w:sz w:val="30"/>
                <w:szCs w:val="30"/>
                <w:cs/>
                <w:lang w:eastAsia="th-TH"/>
              </w:rPr>
            </w:pPr>
          </w:p>
        </w:tc>
        <w:tc>
          <w:tcPr>
            <w:tcW w:w="3150" w:type="dxa"/>
            <w:gridSpan w:val="3"/>
          </w:tcPr>
          <w:p w14:paraId="00F291B5" w14:textId="77777777" w:rsidR="00DE0B90" w:rsidRPr="00447C7F" w:rsidRDefault="00DE0B90">
            <w:pPr>
              <w:jc w:val="center"/>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 xml:space="preserve">สำหรับปีสิ้นสุดวันที่ </w:t>
            </w:r>
            <w:r w:rsidRPr="00447C7F">
              <w:rPr>
                <w:rFonts w:ascii="Angsana New" w:hAnsi="Angsana New" w:cs="Angsana New"/>
                <w:snapToGrid w:val="0"/>
                <w:color w:val="000000"/>
                <w:sz w:val="30"/>
                <w:szCs w:val="30"/>
                <w:lang w:eastAsia="th-TH"/>
              </w:rPr>
              <w:t xml:space="preserve">31 </w:t>
            </w:r>
            <w:r w:rsidRPr="00447C7F">
              <w:rPr>
                <w:rFonts w:ascii="Angsana New" w:hAnsi="Angsana New" w:cs="Angsana New" w:hint="cs"/>
                <w:snapToGrid w:val="0"/>
                <w:color w:val="000000"/>
                <w:sz w:val="30"/>
                <w:szCs w:val="30"/>
                <w:cs/>
                <w:lang w:eastAsia="th-TH"/>
              </w:rPr>
              <w:t xml:space="preserve">ธันวาคม </w:t>
            </w:r>
          </w:p>
        </w:tc>
      </w:tr>
      <w:tr w:rsidR="00774EF6" w:rsidRPr="0080636F" w14:paraId="0E64C072" w14:textId="77777777" w:rsidTr="00D672DB">
        <w:trPr>
          <w:cantSplit/>
          <w:trHeight w:val="401"/>
        </w:trPr>
        <w:tc>
          <w:tcPr>
            <w:tcW w:w="3294" w:type="dxa"/>
          </w:tcPr>
          <w:p w14:paraId="6212E39E" w14:textId="77777777" w:rsidR="00774EF6" w:rsidRPr="00447C7F" w:rsidRDefault="00774EF6" w:rsidP="00774EF6">
            <w:pPr>
              <w:jc w:val="center"/>
              <w:rPr>
                <w:rFonts w:ascii="Angsana New" w:hAnsi="Angsana New" w:cs="Angsana New"/>
                <w:snapToGrid w:val="0"/>
                <w:color w:val="000000"/>
                <w:sz w:val="30"/>
                <w:szCs w:val="30"/>
                <w:cs/>
                <w:lang w:eastAsia="th-TH"/>
              </w:rPr>
            </w:pPr>
          </w:p>
        </w:tc>
        <w:tc>
          <w:tcPr>
            <w:tcW w:w="126" w:type="dxa"/>
          </w:tcPr>
          <w:p w14:paraId="09B30A3B" w14:textId="77777777" w:rsidR="00774EF6" w:rsidRPr="00447C7F" w:rsidRDefault="00774EF6" w:rsidP="00774EF6">
            <w:pPr>
              <w:ind w:right="90"/>
              <w:jc w:val="center"/>
              <w:rPr>
                <w:rFonts w:ascii="Angsana New" w:hAnsi="Angsana New" w:cs="Angsana New"/>
                <w:snapToGrid w:val="0"/>
                <w:color w:val="000000"/>
                <w:sz w:val="30"/>
                <w:szCs w:val="30"/>
                <w:cs/>
                <w:lang w:eastAsia="th-TH"/>
              </w:rPr>
            </w:pPr>
          </w:p>
        </w:tc>
        <w:tc>
          <w:tcPr>
            <w:tcW w:w="1710" w:type="dxa"/>
          </w:tcPr>
          <w:p w14:paraId="349C2724" w14:textId="2CBA9A77" w:rsidR="00774EF6" w:rsidRPr="00447C7F" w:rsidRDefault="00774EF6" w:rsidP="00774EF6">
            <w:pPr>
              <w:jc w:val="center"/>
              <w:rPr>
                <w:rFonts w:ascii="Angsana New" w:hAnsi="Angsana New" w:cs="Angsana New"/>
                <w:snapToGrid w:val="0"/>
                <w:color w:val="000000"/>
                <w:sz w:val="30"/>
                <w:szCs w:val="30"/>
                <w:u w:val="single"/>
                <w:lang w:eastAsia="th-TH"/>
              </w:rPr>
            </w:pPr>
            <w:r w:rsidRPr="00D672DB">
              <w:rPr>
                <w:rFonts w:ascii="Angsana New" w:hAnsi="Angsana New" w:cs="Angsana New"/>
                <w:sz w:val="30"/>
                <w:szCs w:val="30"/>
                <w:u w:val="single"/>
              </w:rPr>
              <w:t>256</w:t>
            </w:r>
            <w:r>
              <w:rPr>
                <w:rFonts w:ascii="Angsana New" w:hAnsi="Angsana New" w:cs="Angsana New"/>
                <w:sz w:val="30"/>
                <w:szCs w:val="30"/>
                <w:u w:val="single"/>
              </w:rPr>
              <w:t>8</w:t>
            </w:r>
          </w:p>
        </w:tc>
        <w:tc>
          <w:tcPr>
            <w:tcW w:w="90" w:type="dxa"/>
          </w:tcPr>
          <w:p w14:paraId="65966246" w14:textId="77777777" w:rsidR="00774EF6" w:rsidRPr="00447C7F" w:rsidRDefault="00774EF6" w:rsidP="00774EF6">
            <w:pPr>
              <w:jc w:val="center"/>
              <w:rPr>
                <w:rFonts w:ascii="Angsana New" w:hAnsi="Angsana New" w:cs="Angsana New"/>
                <w:snapToGrid w:val="0"/>
                <w:color w:val="000000"/>
                <w:sz w:val="30"/>
                <w:szCs w:val="30"/>
                <w:u w:val="single"/>
                <w:lang w:eastAsia="th-TH"/>
              </w:rPr>
            </w:pPr>
          </w:p>
        </w:tc>
        <w:tc>
          <w:tcPr>
            <w:tcW w:w="1530" w:type="dxa"/>
          </w:tcPr>
          <w:p w14:paraId="5544FB3C" w14:textId="4B2A83CC" w:rsidR="00774EF6" w:rsidRPr="00447C7F" w:rsidRDefault="00774EF6" w:rsidP="00774EF6">
            <w:pPr>
              <w:jc w:val="center"/>
              <w:rPr>
                <w:rFonts w:ascii="Angsana New" w:hAnsi="Angsana New" w:cs="Angsana New"/>
                <w:snapToGrid w:val="0"/>
                <w:color w:val="000000"/>
                <w:sz w:val="30"/>
                <w:szCs w:val="30"/>
                <w:u w:val="single"/>
                <w:lang w:eastAsia="th-TH"/>
              </w:rPr>
            </w:pPr>
            <w:r w:rsidRPr="00D672DB">
              <w:rPr>
                <w:rFonts w:ascii="Angsana New" w:hAnsi="Angsana New" w:cs="Angsana New"/>
                <w:sz w:val="30"/>
                <w:szCs w:val="30"/>
                <w:u w:val="single"/>
              </w:rPr>
              <w:t>256</w:t>
            </w:r>
            <w:r>
              <w:rPr>
                <w:rFonts w:ascii="Angsana New" w:hAnsi="Angsana New" w:cs="Angsana New"/>
                <w:sz w:val="30"/>
                <w:szCs w:val="30"/>
                <w:u w:val="single"/>
              </w:rPr>
              <w:t>7</w:t>
            </w:r>
          </w:p>
        </w:tc>
        <w:tc>
          <w:tcPr>
            <w:tcW w:w="90" w:type="dxa"/>
          </w:tcPr>
          <w:p w14:paraId="52670489" w14:textId="77777777" w:rsidR="00774EF6" w:rsidRPr="00447C7F" w:rsidRDefault="00774EF6" w:rsidP="00774EF6">
            <w:pPr>
              <w:jc w:val="center"/>
              <w:rPr>
                <w:rFonts w:ascii="Angsana New" w:hAnsi="Angsana New" w:cs="Angsana New"/>
                <w:snapToGrid w:val="0"/>
                <w:color w:val="000000"/>
                <w:sz w:val="30"/>
                <w:szCs w:val="30"/>
                <w:u w:val="single"/>
                <w:cs/>
                <w:lang w:eastAsia="th-TH"/>
              </w:rPr>
            </w:pPr>
          </w:p>
        </w:tc>
        <w:tc>
          <w:tcPr>
            <w:tcW w:w="1530" w:type="dxa"/>
          </w:tcPr>
          <w:p w14:paraId="5525F082" w14:textId="1349C431" w:rsidR="00774EF6" w:rsidRPr="00447C7F" w:rsidRDefault="00774EF6" w:rsidP="00774EF6">
            <w:pPr>
              <w:jc w:val="center"/>
              <w:rPr>
                <w:rFonts w:ascii="Angsana New" w:hAnsi="Angsana New" w:cs="Angsana New"/>
                <w:snapToGrid w:val="0"/>
                <w:color w:val="000000"/>
                <w:sz w:val="30"/>
                <w:szCs w:val="30"/>
                <w:u w:val="single"/>
                <w:lang w:eastAsia="th-TH"/>
              </w:rPr>
            </w:pPr>
            <w:r w:rsidRPr="00D672DB">
              <w:rPr>
                <w:rFonts w:ascii="Angsana New" w:hAnsi="Angsana New" w:cs="Angsana New"/>
                <w:sz w:val="30"/>
                <w:szCs w:val="30"/>
                <w:u w:val="single"/>
              </w:rPr>
              <w:t>256</w:t>
            </w:r>
            <w:r>
              <w:rPr>
                <w:rFonts w:ascii="Angsana New" w:hAnsi="Angsana New" w:cs="Angsana New"/>
                <w:sz w:val="30"/>
                <w:szCs w:val="30"/>
                <w:u w:val="single"/>
              </w:rPr>
              <w:t>8</w:t>
            </w:r>
          </w:p>
        </w:tc>
        <w:tc>
          <w:tcPr>
            <w:tcW w:w="90" w:type="dxa"/>
          </w:tcPr>
          <w:p w14:paraId="2B8884EB" w14:textId="77777777" w:rsidR="00774EF6" w:rsidRPr="00447C7F" w:rsidRDefault="00774EF6" w:rsidP="00774EF6">
            <w:pPr>
              <w:jc w:val="center"/>
              <w:rPr>
                <w:rFonts w:ascii="Angsana New" w:hAnsi="Angsana New" w:cs="Angsana New"/>
                <w:snapToGrid w:val="0"/>
                <w:color w:val="000000"/>
                <w:sz w:val="30"/>
                <w:szCs w:val="30"/>
                <w:u w:val="single"/>
                <w:lang w:eastAsia="th-TH"/>
              </w:rPr>
            </w:pPr>
          </w:p>
        </w:tc>
        <w:tc>
          <w:tcPr>
            <w:tcW w:w="1530" w:type="dxa"/>
          </w:tcPr>
          <w:p w14:paraId="2F5FEF1C" w14:textId="44A2B5CE" w:rsidR="00774EF6" w:rsidRPr="00447C7F" w:rsidRDefault="00774EF6" w:rsidP="00774EF6">
            <w:pPr>
              <w:jc w:val="center"/>
              <w:rPr>
                <w:rFonts w:ascii="Angsana New" w:hAnsi="Angsana New" w:cs="Angsana New"/>
                <w:snapToGrid w:val="0"/>
                <w:color w:val="000000"/>
                <w:sz w:val="30"/>
                <w:szCs w:val="30"/>
                <w:u w:val="single"/>
                <w:lang w:eastAsia="th-TH"/>
              </w:rPr>
            </w:pPr>
            <w:r w:rsidRPr="00D672DB">
              <w:rPr>
                <w:rFonts w:ascii="Angsana New" w:hAnsi="Angsana New" w:cs="Angsana New"/>
                <w:sz w:val="30"/>
                <w:szCs w:val="30"/>
                <w:u w:val="single"/>
              </w:rPr>
              <w:t>256</w:t>
            </w:r>
            <w:r>
              <w:rPr>
                <w:rFonts w:ascii="Angsana New" w:hAnsi="Angsana New" w:cs="Angsana New"/>
                <w:sz w:val="30"/>
                <w:szCs w:val="30"/>
                <w:u w:val="single"/>
              </w:rPr>
              <w:t>7</w:t>
            </w:r>
          </w:p>
        </w:tc>
      </w:tr>
      <w:tr w:rsidR="00774EF6" w:rsidRPr="0080636F" w14:paraId="035B208C" w14:textId="77777777" w:rsidTr="00D672DB">
        <w:trPr>
          <w:cantSplit/>
          <w:trHeight w:val="413"/>
        </w:trPr>
        <w:tc>
          <w:tcPr>
            <w:tcW w:w="3294" w:type="dxa"/>
          </w:tcPr>
          <w:p w14:paraId="6BF9DD45" w14:textId="64E71AE0" w:rsidR="00774EF6" w:rsidRPr="00447C7F" w:rsidRDefault="00774EF6" w:rsidP="00774EF6">
            <w:pPr>
              <w:ind w:left="237" w:hanging="237"/>
              <w:rPr>
                <w:rFonts w:ascii="Angsana New" w:hAnsi="Angsana New" w:cs="Angsana New"/>
                <w:snapToGrid w:val="0"/>
                <w:color w:val="000000"/>
                <w:sz w:val="30"/>
                <w:szCs w:val="30"/>
                <w:cs/>
                <w:lang w:eastAsia="th-TH"/>
              </w:rPr>
            </w:pPr>
            <w:r w:rsidRPr="00AC6875">
              <w:rPr>
                <w:rFonts w:ascii="Angsana New" w:hAnsi="Angsana New" w:cs="Angsana New"/>
                <w:snapToGrid w:val="0"/>
                <w:color w:val="000000"/>
                <w:sz w:val="30"/>
                <w:szCs w:val="30"/>
                <w:cs/>
                <w:lang w:eastAsia="th-TH"/>
              </w:rPr>
              <w:t>การเปลี่ยนแปลงในต้นทุนการพัฒนาอสังหาริมทรัพย์และสินค้าคงเหลือ</w:t>
            </w:r>
          </w:p>
        </w:tc>
        <w:tc>
          <w:tcPr>
            <w:tcW w:w="126" w:type="dxa"/>
          </w:tcPr>
          <w:p w14:paraId="6BAA9613" w14:textId="77777777" w:rsidR="00774EF6" w:rsidRPr="00447C7F" w:rsidRDefault="00774EF6" w:rsidP="00774EF6">
            <w:pPr>
              <w:ind w:right="90"/>
              <w:jc w:val="right"/>
              <w:rPr>
                <w:rFonts w:ascii="Angsana New" w:hAnsi="Angsana New" w:cs="Angsana New"/>
                <w:snapToGrid w:val="0"/>
                <w:color w:val="000000"/>
                <w:sz w:val="30"/>
                <w:szCs w:val="30"/>
                <w:cs/>
                <w:lang w:eastAsia="th-TH"/>
              </w:rPr>
            </w:pPr>
          </w:p>
        </w:tc>
        <w:tc>
          <w:tcPr>
            <w:tcW w:w="1710" w:type="dxa"/>
          </w:tcPr>
          <w:p w14:paraId="61D766FD" w14:textId="77777777" w:rsidR="00774EF6" w:rsidRPr="00774EF6" w:rsidRDefault="00774EF6" w:rsidP="00774EF6">
            <w:pPr>
              <w:ind w:right="65"/>
              <w:jc w:val="right"/>
              <w:rPr>
                <w:rFonts w:ascii="Angsana New" w:hAnsi="Angsana New" w:cs="Angsana New"/>
                <w:snapToGrid w:val="0"/>
                <w:sz w:val="30"/>
                <w:szCs w:val="30"/>
                <w:highlight w:val="yellow"/>
                <w:lang w:eastAsia="th-TH"/>
              </w:rPr>
            </w:pPr>
          </w:p>
          <w:p w14:paraId="0A4C5A68" w14:textId="7EDCDD25" w:rsidR="00774EF6" w:rsidRPr="00774EF6" w:rsidRDefault="00B84A55" w:rsidP="00774EF6">
            <w:pPr>
              <w:ind w:right="65"/>
              <w:jc w:val="right"/>
              <w:rPr>
                <w:rFonts w:ascii="Angsana New" w:hAnsi="Angsana New" w:cs="Angsana New"/>
                <w:snapToGrid w:val="0"/>
                <w:color w:val="000000"/>
                <w:sz w:val="30"/>
                <w:szCs w:val="30"/>
                <w:highlight w:val="yellow"/>
                <w:cs/>
                <w:lang w:eastAsia="th-TH"/>
              </w:rPr>
            </w:pPr>
            <w:r w:rsidRPr="00B84A55">
              <w:rPr>
                <w:rFonts w:ascii="Angsana New" w:hAnsi="Angsana New" w:cs="Angsana New"/>
                <w:snapToGrid w:val="0"/>
                <w:sz w:val="30"/>
                <w:szCs w:val="30"/>
                <w:lang w:eastAsia="th-TH"/>
              </w:rPr>
              <w:t>53,672,012.98</w:t>
            </w:r>
          </w:p>
        </w:tc>
        <w:tc>
          <w:tcPr>
            <w:tcW w:w="90" w:type="dxa"/>
          </w:tcPr>
          <w:p w14:paraId="2E34F2DE" w14:textId="77777777" w:rsidR="00774EF6" w:rsidRPr="00447C7F" w:rsidRDefault="00774EF6" w:rsidP="00774EF6">
            <w:pPr>
              <w:ind w:right="274"/>
              <w:jc w:val="right"/>
              <w:rPr>
                <w:rFonts w:ascii="Angsana New" w:hAnsi="Angsana New" w:cs="Angsana New"/>
                <w:snapToGrid w:val="0"/>
                <w:color w:val="000000"/>
                <w:sz w:val="30"/>
                <w:szCs w:val="30"/>
                <w:cs/>
                <w:lang w:eastAsia="th-TH"/>
              </w:rPr>
            </w:pPr>
          </w:p>
        </w:tc>
        <w:tc>
          <w:tcPr>
            <w:tcW w:w="1530" w:type="dxa"/>
          </w:tcPr>
          <w:p w14:paraId="5965E8F5" w14:textId="77777777" w:rsidR="00774EF6" w:rsidRPr="0080636F" w:rsidRDefault="00774EF6" w:rsidP="00774EF6">
            <w:pPr>
              <w:ind w:right="65"/>
              <w:jc w:val="right"/>
              <w:rPr>
                <w:rFonts w:ascii="Angsana New" w:hAnsi="Angsana New" w:cs="Angsana New"/>
                <w:snapToGrid w:val="0"/>
                <w:sz w:val="30"/>
                <w:szCs w:val="30"/>
                <w:highlight w:val="yellow"/>
                <w:lang w:eastAsia="th-TH"/>
              </w:rPr>
            </w:pPr>
          </w:p>
          <w:p w14:paraId="4055F322" w14:textId="35A6E150" w:rsidR="00774EF6" w:rsidRPr="00447C7F" w:rsidRDefault="00774EF6" w:rsidP="00774EF6">
            <w:pPr>
              <w:ind w:right="65"/>
              <w:jc w:val="right"/>
              <w:rPr>
                <w:rFonts w:ascii="Angsana New" w:hAnsi="Angsana New" w:cs="Angsana New"/>
                <w:snapToGrid w:val="0"/>
                <w:color w:val="000000"/>
                <w:sz w:val="30"/>
                <w:szCs w:val="30"/>
                <w:cs/>
                <w:lang w:eastAsia="th-TH"/>
              </w:rPr>
            </w:pPr>
            <w:r w:rsidRPr="00140DFB">
              <w:rPr>
                <w:rFonts w:ascii="Angsana New" w:hAnsi="Angsana New" w:cs="Angsana New"/>
                <w:snapToGrid w:val="0"/>
                <w:sz w:val="30"/>
                <w:szCs w:val="30"/>
                <w:lang w:eastAsia="th-TH"/>
              </w:rPr>
              <w:t>(144,</w:t>
            </w:r>
            <w:r>
              <w:rPr>
                <w:rFonts w:ascii="Angsana New" w:hAnsi="Angsana New" w:cs="Angsana New"/>
                <w:snapToGrid w:val="0"/>
                <w:sz w:val="30"/>
                <w:szCs w:val="30"/>
                <w:lang w:eastAsia="th-TH"/>
              </w:rPr>
              <w:t>463,225.47</w:t>
            </w:r>
            <w:r w:rsidRPr="00140DFB">
              <w:rPr>
                <w:rFonts w:ascii="Angsana New" w:hAnsi="Angsana New" w:cs="Angsana New"/>
                <w:snapToGrid w:val="0"/>
                <w:sz w:val="30"/>
                <w:szCs w:val="30"/>
                <w:lang w:eastAsia="th-TH"/>
              </w:rPr>
              <w:t>)</w:t>
            </w:r>
          </w:p>
        </w:tc>
        <w:tc>
          <w:tcPr>
            <w:tcW w:w="90" w:type="dxa"/>
          </w:tcPr>
          <w:p w14:paraId="3C5D39F1" w14:textId="77777777" w:rsidR="00774EF6" w:rsidRPr="00447C7F" w:rsidRDefault="00774EF6" w:rsidP="00774EF6">
            <w:pPr>
              <w:ind w:right="65"/>
              <w:jc w:val="right"/>
              <w:rPr>
                <w:rFonts w:ascii="Angsana New" w:hAnsi="Angsana New" w:cs="Angsana New"/>
                <w:snapToGrid w:val="0"/>
                <w:color w:val="000000"/>
                <w:sz w:val="30"/>
                <w:szCs w:val="30"/>
                <w:cs/>
                <w:lang w:eastAsia="th-TH"/>
              </w:rPr>
            </w:pPr>
          </w:p>
        </w:tc>
        <w:tc>
          <w:tcPr>
            <w:tcW w:w="1530" w:type="dxa"/>
          </w:tcPr>
          <w:p w14:paraId="32A7D33B" w14:textId="77777777" w:rsidR="00774EF6" w:rsidRPr="007D5123" w:rsidRDefault="00774EF6" w:rsidP="00774EF6">
            <w:pPr>
              <w:ind w:right="65"/>
              <w:jc w:val="right"/>
              <w:rPr>
                <w:rFonts w:ascii="Angsana New" w:hAnsi="Angsana New" w:cs="Angsana New"/>
                <w:snapToGrid w:val="0"/>
                <w:color w:val="000000"/>
                <w:sz w:val="30"/>
                <w:szCs w:val="30"/>
                <w:lang w:eastAsia="th-TH"/>
              </w:rPr>
            </w:pPr>
          </w:p>
          <w:p w14:paraId="5F849D2E" w14:textId="0172E2DC" w:rsidR="00774EF6" w:rsidRPr="007D5123" w:rsidRDefault="00F37DA3" w:rsidP="00774EF6">
            <w:pPr>
              <w:ind w:right="65"/>
              <w:jc w:val="right"/>
              <w:rPr>
                <w:rFonts w:ascii="Angsana New" w:hAnsi="Angsana New" w:cs="Angsana New"/>
                <w:snapToGrid w:val="0"/>
                <w:color w:val="000000"/>
                <w:sz w:val="30"/>
                <w:szCs w:val="30"/>
                <w:cs/>
                <w:lang w:eastAsia="th-TH"/>
              </w:rPr>
            </w:pPr>
            <w:r w:rsidRPr="00F37DA3">
              <w:rPr>
                <w:rFonts w:ascii="Angsana New" w:hAnsi="Angsana New" w:cs="Angsana New"/>
                <w:snapToGrid w:val="0"/>
                <w:color w:val="000000"/>
                <w:sz w:val="30"/>
                <w:szCs w:val="30"/>
                <w:lang w:eastAsia="th-TH"/>
              </w:rPr>
              <w:t>53,</w:t>
            </w:r>
            <w:r w:rsidR="0058691A" w:rsidRPr="0058691A">
              <w:rPr>
                <w:rFonts w:ascii="Angsana New" w:hAnsi="Angsana New" w:cs="Angsana New"/>
                <w:snapToGrid w:val="0"/>
                <w:color w:val="000000"/>
                <w:sz w:val="30"/>
                <w:szCs w:val="30"/>
                <w:lang w:eastAsia="th-TH"/>
              </w:rPr>
              <w:t>582,274</w:t>
            </w:r>
            <w:r w:rsidRPr="00F37DA3">
              <w:rPr>
                <w:rFonts w:ascii="Angsana New" w:hAnsi="Angsana New" w:cs="Angsana New"/>
                <w:snapToGrid w:val="0"/>
                <w:color w:val="000000"/>
                <w:sz w:val="30"/>
                <w:szCs w:val="30"/>
                <w:lang w:eastAsia="th-TH"/>
              </w:rPr>
              <w:t>.30</w:t>
            </w:r>
          </w:p>
        </w:tc>
        <w:tc>
          <w:tcPr>
            <w:tcW w:w="90" w:type="dxa"/>
          </w:tcPr>
          <w:p w14:paraId="7D8EC440" w14:textId="77777777" w:rsidR="00774EF6" w:rsidRPr="00447C7F" w:rsidRDefault="00774EF6" w:rsidP="00774EF6">
            <w:pPr>
              <w:ind w:right="65"/>
              <w:jc w:val="right"/>
              <w:rPr>
                <w:rFonts w:ascii="Angsana New" w:hAnsi="Angsana New" w:cs="Angsana New"/>
                <w:snapToGrid w:val="0"/>
                <w:color w:val="000000"/>
                <w:sz w:val="30"/>
                <w:szCs w:val="30"/>
                <w:cs/>
                <w:lang w:eastAsia="th-TH"/>
              </w:rPr>
            </w:pPr>
          </w:p>
        </w:tc>
        <w:tc>
          <w:tcPr>
            <w:tcW w:w="1530" w:type="dxa"/>
          </w:tcPr>
          <w:p w14:paraId="3F432798" w14:textId="77777777" w:rsidR="00774EF6" w:rsidRPr="0080636F" w:rsidRDefault="00774EF6" w:rsidP="00774EF6">
            <w:pPr>
              <w:ind w:right="65"/>
              <w:jc w:val="right"/>
              <w:rPr>
                <w:rFonts w:ascii="Angsana New" w:hAnsi="Angsana New" w:cs="Angsana New"/>
                <w:snapToGrid w:val="0"/>
                <w:color w:val="000000"/>
                <w:sz w:val="30"/>
                <w:szCs w:val="30"/>
                <w:highlight w:val="yellow"/>
                <w:lang w:eastAsia="th-TH"/>
              </w:rPr>
            </w:pPr>
          </w:p>
          <w:p w14:paraId="690BC395" w14:textId="0E52BC1A" w:rsidR="00774EF6" w:rsidRPr="00447C7F" w:rsidRDefault="00774EF6" w:rsidP="00774EF6">
            <w:pPr>
              <w:ind w:right="65"/>
              <w:jc w:val="right"/>
              <w:rPr>
                <w:rFonts w:ascii="Angsana New" w:hAnsi="Angsana New" w:cs="Angsana New"/>
                <w:snapToGrid w:val="0"/>
                <w:color w:val="000000"/>
                <w:sz w:val="30"/>
                <w:szCs w:val="30"/>
                <w:cs/>
                <w:lang w:eastAsia="th-TH"/>
              </w:rPr>
            </w:pPr>
            <w:r w:rsidRPr="00923D9C">
              <w:rPr>
                <w:rFonts w:ascii="Angsana New" w:hAnsi="Angsana New" w:cs="Angsana New"/>
                <w:snapToGrid w:val="0"/>
                <w:color w:val="000000"/>
                <w:sz w:val="30"/>
                <w:szCs w:val="30"/>
                <w:lang w:eastAsia="th-TH"/>
              </w:rPr>
              <w:t>(144,517,612.55)</w:t>
            </w:r>
          </w:p>
        </w:tc>
      </w:tr>
      <w:tr w:rsidR="00774EF6" w:rsidRPr="0080636F" w14:paraId="18A4C190" w14:textId="77777777" w:rsidTr="00D672DB">
        <w:trPr>
          <w:cantSplit/>
          <w:trHeight w:val="413"/>
        </w:trPr>
        <w:tc>
          <w:tcPr>
            <w:tcW w:w="3294" w:type="dxa"/>
          </w:tcPr>
          <w:p w14:paraId="4A377C87" w14:textId="77777777" w:rsidR="00774EF6" w:rsidRPr="00447C7F" w:rsidRDefault="00774EF6" w:rsidP="00774EF6">
            <w:pPr>
              <w:jc w:val="thaiDistribute"/>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ค่าใช้จ่ายพนักงาน</w:t>
            </w:r>
          </w:p>
        </w:tc>
        <w:tc>
          <w:tcPr>
            <w:tcW w:w="126" w:type="dxa"/>
          </w:tcPr>
          <w:p w14:paraId="4DB119D7" w14:textId="77777777" w:rsidR="00774EF6" w:rsidRPr="00447C7F" w:rsidRDefault="00774EF6" w:rsidP="00774EF6">
            <w:pPr>
              <w:ind w:right="90"/>
              <w:jc w:val="right"/>
              <w:rPr>
                <w:rFonts w:ascii="Angsana New" w:hAnsi="Angsana New" w:cs="Angsana New"/>
                <w:snapToGrid w:val="0"/>
                <w:color w:val="000000"/>
                <w:sz w:val="30"/>
                <w:szCs w:val="30"/>
                <w:cs/>
                <w:lang w:eastAsia="th-TH"/>
              </w:rPr>
            </w:pPr>
          </w:p>
        </w:tc>
        <w:tc>
          <w:tcPr>
            <w:tcW w:w="1710" w:type="dxa"/>
          </w:tcPr>
          <w:p w14:paraId="1E391BEF" w14:textId="1F492868" w:rsidR="00774EF6" w:rsidRPr="00774EF6" w:rsidRDefault="00CC2A7D" w:rsidP="00774EF6">
            <w:pPr>
              <w:ind w:right="65"/>
              <w:jc w:val="right"/>
              <w:rPr>
                <w:rFonts w:ascii="Angsana New" w:hAnsi="Angsana New" w:cs="Angsana New"/>
                <w:snapToGrid w:val="0"/>
                <w:sz w:val="30"/>
                <w:szCs w:val="30"/>
                <w:highlight w:val="yellow"/>
                <w:cs/>
                <w:lang w:eastAsia="th-TH"/>
              </w:rPr>
            </w:pPr>
            <w:r w:rsidRPr="00CC2A7D">
              <w:rPr>
                <w:rFonts w:ascii="Angsana New" w:hAnsi="Angsana New" w:cs="Angsana New"/>
                <w:snapToGrid w:val="0"/>
                <w:sz w:val="30"/>
                <w:szCs w:val="30"/>
                <w:cs/>
                <w:lang w:eastAsia="th-TH"/>
              </w:rPr>
              <w:t>169</w:t>
            </w:r>
            <w:r w:rsidRPr="00CC2A7D">
              <w:rPr>
                <w:rFonts w:ascii="Angsana New" w:hAnsi="Angsana New" w:cs="Angsana New"/>
                <w:snapToGrid w:val="0"/>
                <w:sz w:val="30"/>
                <w:szCs w:val="30"/>
                <w:lang w:eastAsia="th-TH"/>
              </w:rPr>
              <w:t>,</w:t>
            </w:r>
            <w:r w:rsidRPr="00CC2A7D">
              <w:rPr>
                <w:rFonts w:ascii="Angsana New" w:hAnsi="Angsana New" w:cs="Angsana New"/>
                <w:snapToGrid w:val="0"/>
                <w:sz w:val="30"/>
                <w:szCs w:val="30"/>
                <w:cs/>
                <w:lang w:eastAsia="th-TH"/>
              </w:rPr>
              <w:t>694</w:t>
            </w:r>
            <w:r w:rsidRPr="00CC2A7D">
              <w:rPr>
                <w:rFonts w:ascii="Angsana New" w:hAnsi="Angsana New" w:cs="Angsana New"/>
                <w:snapToGrid w:val="0"/>
                <w:sz w:val="30"/>
                <w:szCs w:val="30"/>
                <w:lang w:eastAsia="th-TH"/>
              </w:rPr>
              <w:t>,</w:t>
            </w:r>
            <w:r w:rsidRPr="00CC2A7D">
              <w:rPr>
                <w:rFonts w:ascii="Angsana New" w:hAnsi="Angsana New" w:cs="Angsana New"/>
                <w:snapToGrid w:val="0"/>
                <w:sz w:val="30"/>
                <w:szCs w:val="30"/>
                <w:cs/>
                <w:lang w:eastAsia="th-TH"/>
              </w:rPr>
              <w:t>006.39</w:t>
            </w:r>
          </w:p>
        </w:tc>
        <w:tc>
          <w:tcPr>
            <w:tcW w:w="90" w:type="dxa"/>
          </w:tcPr>
          <w:p w14:paraId="0FF1569A" w14:textId="77777777" w:rsidR="00774EF6" w:rsidRPr="00447C7F" w:rsidRDefault="00774EF6" w:rsidP="00774EF6">
            <w:pPr>
              <w:ind w:right="274"/>
              <w:jc w:val="right"/>
              <w:rPr>
                <w:rFonts w:ascii="Angsana New" w:hAnsi="Angsana New" w:cs="Angsana New"/>
                <w:snapToGrid w:val="0"/>
                <w:color w:val="000000"/>
                <w:sz w:val="30"/>
                <w:szCs w:val="30"/>
                <w:cs/>
                <w:lang w:eastAsia="th-TH"/>
              </w:rPr>
            </w:pPr>
          </w:p>
        </w:tc>
        <w:tc>
          <w:tcPr>
            <w:tcW w:w="1530" w:type="dxa"/>
          </w:tcPr>
          <w:p w14:paraId="3893FCF4" w14:textId="5229041D" w:rsidR="00774EF6" w:rsidRPr="00447C7F" w:rsidRDefault="00774EF6" w:rsidP="00774EF6">
            <w:pPr>
              <w:ind w:right="65"/>
              <w:jc w:val="right"/>
              <w:rPr>
                <w:rFonts w:ascii="Angsana New" w:hAnsi="Angsana New" w:cs="Angsana New"/>
                <w:snapToGrid w:val="0"/>
                <w:color w:val="000000"/>
                <w:sz w:val="30"/>
                <w:szCs w:val="30"/>
                <w:cs/>
                <w:lang w:eastAsia="th-TH"/>
              </w:rPr>
            </w:pPr>
            <w:r w:rsidRPr="00FB1D84">
              <w:rPr>
                <w:rFonts w:ascii="Angsana New" w:hAnsi="Angsana New" w:cs="Angsana New"/>
                <w:snapToGrid w:val="0"/>
                <w:sz w:val="30"/>
                <w:szCs w:val="30"/>
                <w:cs/>
                <w:lang w:eastAsia="th-TH"/>
              </w:rPr>
              <w:t>161</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459</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939.49</w:t>
            </w:r>
          </w:p>
        </w:tc>
        <w:tc>
          <w:tcPr>
            <w:tcW w:w="90" w:type="dxa"/>
          </w:tcPr>
          <w:p w14:paraId="205C0086" w14:textId="77777777" w:rsidR="00774EF6" w:rsidRPr="00447C7F" w:rsidRDefault="00774EF6" w:rsidP="00774EF6">
            <w:pPr>
              <w:ind w:right="65"/>
              <w:jc w:val="right"/>
              <w:rPr>
                <w:rFonts w:ascii="Angsana New" w:hAnsi="Angsana New" w:cs="Angsana New"/>
                <w:snapToGrid w:val="0"/>
                <w:color w:val="000000"/>
                <w:sz w:val="30"/>
                <w:szCs w:val="30"/>
                <w:cs/>
                <w:lang w:eastAsia="th-TH"/>
              </w:rPr>
            </w:pPr>
          </w:p>
        </w:tc>
        <w:tc>
          <w:tcPr>
            <w:tcW w:w="1530" w:type="dxa"/>
          </w:tcPr>
          <w:p w14:paraId="048CCD08" w14:textId="55F3B33B" w:rsidR="00774EF6" w:rsidRPr="007D5123" w:rsidRDefault="00E06DFF" w:rsidP="00774EF6">
            <w:pPr>
              <w:ind w:right="65"/>
              <w:jc w:val="right"/>
              <w:rPr>
                <w:rFonts w:ascii="Angsana New" w:hAnsi="Angsana New" w:cs="Angsana New"/>
                <w:snapToGrid w:val="0"/>
                <w:sz w:val="30"/>
                <w:szCs w:val="30"/>
                <w:cs/>
                <w:lang w:eastAsia="th-TH"/>
              </w:rPr>
            </w:pPr>
            <w:r w:rsidRPr="00E06DFF">
              <w:rPr>
                <w:rFonts w:ascii="Angsana New" w:hAnsi="Angsana New" w:cs="Angsana New"/>
                <w:snapToGrid w:val="0"/>
                <w:sz w:val="30"/>
                <w:szCs w:val="30"/>
                <w:lang w:eastAsia="th-TH"/>
              </w:rPr>
              <w:t>35,008,060.75</w:t>
            </w:r>
          </w:p>
        </w:tc>
        <w:tc>
          <w:tcPr>
            <w:tcW w:w="90" w:type="dxa"/>
          </w:tcPr>
          <w:p w14:paraId="28A24FCC" w14:textId="77777777" w:rsidR="00774EF6" w:rsidRPr="00447C7F" w:rsidRDefault="00774EF6" w:rsidP="00774EF6">
            <w:pPr>
              <w:ind w:right="65"/>
              <w:jc w:val="right"/>
              <w:rPr>
                <w:rFonts w:ascii="Angsana New" w:hAnsi="Angsana New" w:cs="Angsana New"/>
                <w:snapToGrid w:val="0"/>
                <w:color w:val="000000"/>
                <w:sz w:val="30"/>
                <w:szCs w:val="30"/>
                <w:cs/>
                <w:lang w:eastAsia="th-TH"/>
              </w:rPr>
            </w:pPr>
          </w:p>
        </w:tc>
        <w:tc>
          <w:tcPr>
            <w:tcW w:w="1530" w:type="dxa"/>
          </w:tcPr>
          <w:p w14:paraId="75DC1F2C" w14:textId="7F18BCF0" w:rsidR="00774EF6" w:rsidRPr="00447C7F" w:rsidRDefault="00774EF6" w:rsidP="00774EF6">
            <w:pPr>
              <w:ind w:right="65"/>
              <w:jc w:val="right"/>
              <w:rPr>
                <w:rFonts w:ascii="Angsana New" w:hAnsi="Angsana New" w:cs="Angsana New"/>
                <w:snapToGrid w:val="0"/>
                <w:color w:val="000000"/>
                <w:sz w:val="30"/>
                <w:szCs w:val="30"/>
                <w:cs/>
                <w:lang w:eastAsia="th-TH"/>
              </w:rPr>
            </w:pPr>
            <w:r w:rsidRPr="00CC0767">
              <w:rPr>
                <w:rFonts w:ascii="Angsana New" w:hAnsi="Angsana New" w:cs="Angsana New"/>
                <w:snapToGrid w:val="0"/>
                <w:sz w:val="30"/>
                <w:szCs w:val="30"/>
                <w:lang w:eastAsia="th-TH"/>
              </w:rPr>
              <w:t>31,785,481.59</w:t>
            </w:r>
          </w:p>
        </w:tc>
      </w:tr>
      <w:tr w:rsidR="00774EF6" w:rsidRPr="0080636F" w14:paraId="2FCA721D" w14:textId="77777777" w:rsidTr="00D672DB">
        <w:trPr>
          <w:cantSplit/>
          <w:trHeight w:val="401"/>
        </w:trPr>
        <w:tc>
          <w:tcPr>
            <w:tcW w:w="3294" w:type="dxa"/>
          </w:tcPr>
          <w:p w14:paraId="03A27E6B" w14:textId="77777777" w:rsidR="00774EF6" w:rsidRPr="00447C7F" w:rsidRDefault="00774EF6" w:rsidP="00774EF6">
            <w:pPr>
              <w:jc w:val="thaiDistribute"/>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ค่าตอบแทนผู้บริหาร</w:t>
            </w:r>
          </w:p>
        </w:tc>
        <w:tc>
          <w:tcPr>
            <w:tcW w:w="126" w:type="dxa"/>
          </w:tcPr>
          <w:p w14:paraId="0BD87ED4" w14:textId="77777777" w:rsidR="00774EF6" w:rsidRPr="00447C7F" w:rsidRDefault="00774EF6" w:rsidP="00774EF6">
            <w:pPr>
              <w:ind w:right="90"/>
              <w:jc w:val="right"/>
              <w:rPr>
                <w:rFonts w:ascii="Angsana New" w:hAnsi="Angsana New" w:cs="Angsana New"/>
                <w:snapToGrid w:val="0"/>
                <w:color w:val="000000"/>
                <w:sz w:val="30"/>
                <w:szCs w:val="30"/>
                <w:cs/>
                <w:lang w:eastAsia="th-TH"/>
              </w:rPr>
            </w:pPr>
          </w:p>
        </w:tc>
        <w:tc>
          <w:tcPr>
            <w:tcW w:w="1710" w:type="dxa"/>
          </w:tcPr>
          <w:p w14:paraId="0B864816" w14:textId="22AE9C0C" w:rsidR="00774EF6" w:rsidRPr="00774EF6" w:rsidRDefault="00C05C81" w:rsidP="00774EF6">
            <w:pPr>
              <w:ind w:right="65"/>
              <w:jc w:val="right"/>
              <w:rPr>
                <w:rFonts w:ascii="Angsana New" w:hAnsi="Angsana New" w:cs="Angsana New"/>
                <w:snapToGrid w:val="0"/>
                <w:sz w:val="30"/>
                <w:szCs w:val="30"/>
                <w:highlight w:val="yellow"/>
                <w:lang w:eastAsia="th-TH"/>
              </w:rPr>
            </w:pPr>
            <w:r w:rsidRPr="00C05C81">
              <w:rPr>
                <w:rFonts w:ascii="Angsana New" w:hAnsi="Angsana New" w:cs="Angsana New"/>
                <w:snapToGrid w:val="0"/>
                <w:sz w:val="30"/>
                <w:szCs w:val="30"/>
                <w:cs/>
                <w:lang w:eastAsia="th-TH"/>
              </w:rPr>
              <w:t>130</w:t>
            </w:r>
            <w:r w:rsidRPr="00C05C81">
              <w:rPr>
                <w:rFonts w:ascii="Angsana New" w:hAnsi="Angsana New" w:cs="Angsana New"/>
                <w:snapToGrid w:val="0"/>
                <w:sz w:val="30"/>
                <w:szCs w:val="30"/>
                <w:lang w:eastAsia="th-TH"/>
              </w:rPr>
              <w:t>,</w:t>
            </w:r>
            <w:r w:rsidRPr="00C05C81">
              <w:rPr>
                <w:rFonts w:ascii="Angsana New" w:hAnsi="Angsana New" w:cs="Angsana New"/>
                <w:snapToGrid w:val="0"/>
                <w:sz w:val="30"/>
                <w:szCs w:val="30"/>
                <w:cs/>
                <w:lang w:eastAsia="th-TH"/>
              </w:rPr>
              <w:t>332</w:t>
            </w:r>
            <w:r w:rsidRPr="00C05C81">
              <w:rPr>
                <w:rFonts w:ascii="Angsana New" w:hAnsi="Angsana New" w:cs="Angsana New"/>
                <w:snapToGrid w:val="0"/>
                <w:sz w:val="30"/>
                <w:szCs w:val="30"/>
                <w:lang w:eastAsia="th-TH"/>
              </w:rPr>
              <w:t>,</w:t>
            </w:r>
            <w:r w:rsidRPr="00C05C81">
              <w:rPr>
                <w:rFonts w:ascii="Angsana New" w:hAnsi="Angsana New" w:cs="Angsana New"/>
                <w:snapToGrid w:val="0"/>
                <w:sz w:val="30"/>
                <w:szCs w:val="30"/>
                <w:cs/>
                <w:lang w:eastAsia="th-TH"/>
              </w:rPr>
              <w:t>961.03</w:t>
            </w:r>
          </w:p>
        </w:tc>
        <w:tc>
          <w:tcPr>
            <w:tcW w:w="90" w:type="dxa"/>
          </w:tcPr>
          <w:p w14:paraId="398828E4" w14:textId="77777777" w:rsidR="00774EF6" w:rsidRPr="00447C7F" w:rsidRDefault="00774EF6" w:rsidP="00774EF6">
            <w:pPr>
              <w:ind w:right="65"/>
              <w:jc w:val="center"/>
              <w:rPr>
                <w:rFonts w:ascii="Angsana New" w:hAnsi="Angsana New" w:cs="Angsana New"/>
                <w:snapToGrid w:val="0"/>
                <w:color w:val="000000"/>
                <w:sz w:val="30"/>
                <w:szCs w:val="30"/>
                <w:lang w:eastAsia="th-TH"/>
              </w:rPr>
            </w:pPr>
          </w:p>
        </w:tc>
        <w:tc>
          <w:tcPr>
            <w:tcW w:w="1530" w:type="dxa"/>
          </w:tcPr>
          <w:p w14:paraId="379595CF" w14:textId="42C94FBD" w:rsidR="00774EF6" w:rsidRPr="00447C7F" w:rsidRDefault="00774EF6" w:rsidP="00774EF6">
            <w:pPr>
              <w:ind w:right="65"/>
              <w:jc w:val="right"/>
              <w:rPr>
                <w:rFonts w:ascii="Angsana New" w:hAnsi="Angsana New" w:cs="Angsana New"/>
                <w:snapToGrid w:val="0"/>
                <w:color w:val="000000"/>
                <w:sz w:val="30"/>
                <w:szCs w:val="30"/>
                <w:lang w:eastAsia="th-TH"/>
              </w:rPr>
            </w:pPr>
            <w:r w:rsidRPr="00FB1D84">
              <w:rPr>
                <w:rFonts w:ascii="Angsana New" w:hAnsi="Angsana New" w:cs="Angsana New"/>
                <w:snapToGrid w:val="0"/>
                <w:sz w:val="30"/>
                <w:szCs w:val="30"/>
                <w:cs/>
                <w:lang w:eastAsia="th-TH"/>
              </w:rPr>
              <w:t>12</w:t>
            </w:r>
            <w:r>
              <w:rPr>
                <w:rFonts w:ascii="Angsana New" w:hAnsi="Angsana New" w:cs="Angsana New"/>
                <w:snapToGrid w:val="0"/>
                <w:sz w:val="30"/>
                <w:szCs w:val="30"/>
                <w:lang w:eastAsia="th-TH"/>
              </w:rPr>
              <w:t>9</w:t>
            </w:r>
            <w:r w:rsidRPr="00FB1D84">
              <w:rPr>
                <w:rFonts w:ascii="Angsana New" w:hAnsi="Angsana New" w:cs="Angsana New"/>
                <w:snapToGrid w:val="0"/>
                <w:sz w:val="30"/>
                <w:szCs w:val="30"/>
                <w:lang w:eastAsia="th-TH"/>
              </w:rPr>
              <w:t>,</w:t>
            </w:r>
            <w:r>
              <w:rPr>
                <w:rFonts w:ascii="Angsana New" w:hAnsi="Angsana New" w:cs="Angsana New"/>
                <w:snapToGrid w:val="0"/>
                <w:sz w:val="30"/>
                <w:szCs w:val="30"/>
                <w:lang w:eastAsia="th-TH"/>
              </w:rPr>
              <w:t>322</w:t>
            </w:r>
            <w:r w:rsidRPr="00FB1D84">
              <w:rPr>
                <w:rFonts w:ascii="Angsana New" w:hAnsi="Angsana New" w:cs="Angsana New"/>
                <w:snapToGrid w:val="0"/>
                <w:sz w:val="30"/>
                <w:szCs w:val="30"/>
                <w:lang w:eastAsia="th-TH"/>
              </w:rPr>
              <w:t>,</w:t>
            </w:r>
            <w:r>
              <w:rPr>
                <w:rFonts w:ascii="Angsana New" w:hAnsi="Angsana New" w:cs="Angsana New"/>
                <w:snapToGrid w:val="0"/>
                <w:sz w:val="30"/>
                <w:szCs w:val="30"/>
                <w:lang w:eastAsia="th-TH"/>
              </w:rPr>
              <w:t>588</w:t>
            </w:r>
            <w:r w:rsidRPr="00FB1D84">
              <w:rPr>
                <w:rFonts w:ascii="Angsana New" w:hAnsi="Angsana New" w:cs="Angsana New"/>
                <w:snapToGrid w:val="0"/>
                <w:sz w:val="30"/>
                <w:szCs w:val="30"/>
                <w:cs/>
                <w:lang w:eastAsia="th-TH"/>
              </w:rPr>
              <w:t>.37</w:t>
            </w:r>
          </w:p>
        </w:tc>
        <w:tc>
          <w:tcPr>
            <w:tcW w:w="90" w:type="dxa"/>
          </w:tcPr>
          <w:p w14:paraId="00A0FE05" w14:textId="77777777" w:rsidR="00774EF6" w:rsidRPr="00447C7F" w:rsidRDefault="00774EF6" w:rsidP="00774EF6">
            <w:pPr>
              <w:ind w:right="65"/>
              <w:jc w:val="right"/>
              <w:rPr>
                <w:rFonts w:ascii="Angsana New" w:hAnsi="Angsana New" w:cs="Angsana New"/>
                <w:snapToGrid w:val="0"/>
                <w:color w:val="000000"/>
                <w:sz w:val="30"/>
                <w:szCs w:val="30"/>
                <w:cs/>
                <w:lang w:eastAsia="th-TH"/>
              </w:rPr>
            </w:pPr>
          </w:p>
        </w:tc>
        <w:tc>
          <w:tcPr>
            <w:tcW w:w="1530" w:type="dxa"/>
          </w:tcPr>
          <w:p w14:paraId="3B3DB4CC" w14:textId="29D7D6B3" w:rsidR="00774EF6" w:rsidRPr="007D5123" w:rsidRDefault="007E556D" w:rsidP="00774EF6">
            <w:pPr>
              <w:ind w:right="65"/>
              <w:jc w:val="right"/>
              <w:rPr>
                <w:rFonts w:ascii="Angsana New" w:hAnsi="Angsana New" w:cs="Angsana New"/>
                <w:snapToGrid w:val="0"/>
                <w:sz w:val="30"/>
                <w:szCs w:val="30"/>
                <w:cs/>
                <w:lang w:eastAsia="th-TH"/>
              </w:rPr>
            </w:pPr>
            <w:r w:rsidRPr="007E556D">
              <w:rPr>
                <w:rFonts w:ascii="Angsana New" w:hAnsi="Angsana New" w:cs="Angsana New"/>
                <w:snapToGrid w:val="0"/>
                <w:sz w:val="30"/>
                <w:szCs w:val="30"/>
                <w:lang w:eastAsia="th-TH"/>
              </w:rPr>
              <w:t>17,514,117.23</w:t>
            </w:r>
          </w:p>
        </w:tc>
        <w:tc>
          <w:tcPr>
            <w:tcW w:w="90" w:type="dxa"/>
          </w:tcPr>
          <w:p w14:paraId="494DCBAE" w14:textId="77777777" w:rsidR="00774EF6" w:rsidRPr="00447C7F" w:rsidRDefault="00774EF6" w:rsidP="00774EF6">
            <w:pPr>
              <w:ind w:right="65"/>
              <w:jc w:val="right"/>
              <w:rPr>
                <w:rFonts w:ascii="Angsana New" w:hAnsi="Angsana New" w:cs="Angsana New"/>
                <w:snapToGrid w:val="0"/>
                <w:color w:val="000000"/>
                <w:sz w:val="30"/>
                <w:szCs w:val="30"/>
                <w:cs/>
                <w:lang w:eastAsia="th-TH"/>
              </w:rPr>
            </w:pPr>
          </w:p>
        </w:tc>
        <w:tc>
          <w:tcPr>
            <w:tcW w:w="1530" w:type="dxa"/>
          </w:tcPr>
          <w:p w14:paraId="488BA1C9" w14:textId="0F93BE6D" w:rsidR="00774EF6" w:rsidRPr="00447C7F" w:rsidRDefault="00774EF6" w:rsidP="00774EF6">
            <w:pPr>
              <w:ind w:right="65"/>
              <w:jc w:val="right"/>
              <w:rPr>
                <w:rFonts w:ascii="Angsana New" w:hAnsi="Angsana New" w:cs="Angsana New"/>
                <w:snapToGrid w:val="0"/>
                <w:color w:val="000000"/>
                <w:sz w:val="30"/>
                <w:szCs w:val="30"/>
                <w:cs/>
                <w:lang w:eastAsia="th-TH"/>
              </w:rPr>
            </w:pPr>
            <w:r w:rsidRPr="00CC0767">
              <w:rPr>
                <w:rFonts w:ascii="Angsana New" w:hAnsi="Angsana New" w:cs="Angsana New"/>
                <w:snapToGrid w:val="0"/>
                <w:sz w:val="30"/>
                <w:szCs w:val="30"/>
                <w:lang w:eastAsia="th-TH"/>
              </w:rPr>
              <w:t>2</w:t>
            </w:r>
            <w:r>
              <w:rPr>
                <w:rFonts w:ascii="Angsana New" w:hAnsi="Angsana New" w:cs="Angsana New"/>
                <w:snapToGrid w:val="0"/>
                <w:sz w:val="30"/>
                <w:szCs w:val="30"/>
                <w:lang w:eastAsia="th-TH"/>
              </w:rPr>
              <w:t>2</w:t>
            </w:r>
            <w:r w:rsidRPr="00CC0767">
              <w:rPr>
                <w:rFonts w:ascii="Angsana New" w:hAnsi="Angsana New" w:cs="Angsana New"/>
                <w:snapToGrid w:val="0"/>
                <w:sz w:val="30"/>
                <w:szCs w:val="30"/>
                <w:lang w:eastAsia="th-TH"/>
              </w:rPr>
              <w:t>,</w:t>
            </w:r>
            <w:r>
              <w:rPr>
                <w:rFonts w:ascii="Angsana New" w:hAnsi="Angsana New" w:cs="Angsana New"/>
                <w:snapToGrid w:val="0"/>
                <w:sz w:val="30"/>
                <w:szCs w:val="30"/>
                <w:lang w:eastAsia="th-TH"/>
              </w:rPr>
              <w:t>342</w:t>
            </w:r>
            <w:r w:rsidRPr="00CC0767">
              <w:rPr>
                <w:rFonts w:ascii="Angsana New" w:hAnsi="Angsana New" w:cs="Angsana New"/>
                <w:snapToGrid w:val="0"/>
                <w:sz w:val="30"/>
                <w:szCs w:val="30"/>
                <w:lang w:eastAsia="th-TH"/>
              </w:rPr>
              <w:t>,</w:t>
            </w:r>
            <w:r>
              <w:rPr>
                <w:rFonts w:ascii="Angsana New" w:hAnsi="Angsana New" w:cs="Angsana New"/>
                <w:snapToGrid w:val="0"/>
                <w:sz w:val="30"/>
                <w:szCs w:val="30"/>
                <w:lang w:eastAsia="th-TH"/>
              </w:rPr>
              <w:t>252</w:t>
            </w:r>
            <w:r w:rsidRPr="00CC0767">
              <w:rPr>
                <w:rFonts w:ascii="Angsana New" w:hAnsi="Angsana New" w:cs="Angsana New"/>
                <w:snapToGrid w:val="0"/>
                <w:sz w:val="30"/>
                <w:szCs w:val="30"/>
                <w:lang w:eastAsia="th-TH"/>
              </w:rPr>
              <w:t>.28</w:t>
            </w:r>
          </w:p>
        </w:tc>
      </w:tr>
      <w:tr w:rsidR="00774EF6" w:rsidRPr="0080636F" w14:paraId="3B2613C4" w14:textId="77777777" w:rsidTr="00D672DB">
        <w:trPr>
          <w:cantSplit/>
          <w:trHeight w:val="413"/>
        </w:trPr>
        <w:tc>
          <w:tcPr>
            <w:tcW w:w="3294" w:type="dxa"/>
          </w:tcPr>
          <w:p w14:paraId="04889110" w14:textId="77777777" w:rsidR="00774EF6" w:rsidRPr="00447C7F" w:rsidRDefault="00774EF6" w:rsidP="00774EF6">
            <w:pPr>
              <w:jc w:val="thaiDistribute"/>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ค่าเสื่อมราคาและค่าตัดจำหน่าย</w:t>
            </w:r>
          </w:p>
        </w:tc>
        <w:tc>
          <w:tcPr>
            <w:tcW w:w="126" w:type="dxa"/>
          </w:tcPr>
          <w:p w14:paraId="0631D414" w14:textId="77777777" w:rsidR="00774EF6" w:rsidRPr="00447C7F" w:rsidRDefault="00774EF6" w:rsidP="00774EF6">
            <w:pPr>
              <w:ind w:right="90"/>
              <w:jc w:val="right"/>
              <w:rPr>
                <w:rFonts w:ascii="Angsana New" w:hAnsi="Angsana New" w:cs="Angsana New"/>
                <w:snapToGrid w:val="0"/>
                <w:color w:val="000000"/>
                <w:sz w:val="30"/>
                <w:szCs w:val="30"/>
                <w:cs/>
                <w:lang w:eastAsia="th-TH"/>
              </w:rPr>
            </w:pPr>
          </w:p>
        </w:tc>
        <w:tc>
          <w:tcPr>
            <w:tcW w:w="1710" w:type="dxa"/>
          </w:tcPr>
          <w:p w14:paraId="40A1BEC2" w14:textId="00FEE828" w:rsidR="00774EF6" w:rsidRPr="00774EF6" w:rsidRDefault="00135E28" w:rsidP="00774EF6">
            <w:pPr>
              <w:ind w:right="65"/>
              <w:jc w:val="right"/>
              <w:rPr>
                <w:rFonts w:ascii="Angsana New" w:hAnsi="Angsana New" w:cs="Angsana New"/>
                <w:snapToGrid w:val="0"/>
                <w:sz w:val="30"/>
                <w:szCs w:val="30"/>
                <w:highlight w:val="yellow"/>
                <w:lang w:eastAsia="th-TH"/>
              </w:rPr>
            </w:pPr>
            <w:r w:rsidRPr="00135E28">
              <w:rPr>
                <w:rFonts w:ascii="Angsana New" w:hAnsi="Angsana New" w:cs="Angsana New"/>
                <w:snapToGrid w:val="0"/>
                <w:sz w:val="30"/>
                <w:szCs w:val="30"/>
                <w:cs/>
                <w:lang w:eastAsia="th-TH"/>
              </w:rPr>
              <w:t>43</w:t>
            </w:r>
            <w:r w:rsidRPr="00135E28">
              <w:rPr>
                <w:rFonts w:ascii="Angsana New" w:hAnsi="Angsana New" w:cs="Angsana New"/>
                <w:snapToGrid w:val="0"/>
                <w:sz w:val="30"/>
                <w:szCs w:val="30"/>
                <w:lang w:eastAsia="th-TH"/>
              </w:rPr>
              <w:t>,</w:t>
            </w:r>
            <w:r w:rsidRPr="00135E28">
              <w:rPr>
                <w:rFonts w:ascii="Angsana New" w:hAnsi="Angsana New" w:cs="Angsana New"/>
                <w:snapToGrid w:val="0"/>
                <w:sz w:val="30"/>
                <w:szCs w:val="30"/>
                <w:cs/>
                <w:lang w:eastAsia="th-TH"/>
              </w:rPr>
              <w:t>100</w:t>
            </w:r>
            <w:r w:rsidRPr="00135E28">
              <w:rPr>
                <w:rFonts w:ascii="Angsana New" w:hAnsi="Angsana New" w:cs="Angsana New"/>
                <w:snapToGrid w:val="0"/>
                <w:sz w:val="30"/>
                <w:szCs w:val="30"/>
                <w:lang w:eastAsia="th-TH"/>
              </w:rPr>
              <w:t>,</w:t>
            </w:r>
            <w:r w:rsidRPr="00135E28">
              <w:rPr>
                <w:rFonts w:ascii="Angsana New" w:hAnsi="Angsana New" w:cs="Angsana New"/>
                <w:snapToGrid w:val="0"/>
                <w:sz w:val="30"/>
                <w:szCs w:val="30"/>
                <w:cs/>
                <w:lang w:eastAsia="th-TH"/>
              </w:rPr>
              <w:t>067.79</w:t>
            </w:r>
          </w:p>
        </w:tc>
        <w:tc>
          <w:tcPr>
            <w:tcW w:w="90" w:type="dxa"/>
          </w:tcPr>
          <w:p w14:paraId="181FFADC" w14:textId="77777777" w:rsidR="00774EF6" w:rsidRPr="00447C7F" w:rsidRDefault="00774EF6" w:rsidP="00774EF6">
            <w:pPr>
              <w:ind w:right="274"/>
              <w:jc w:val="right"/>
              <w:rPr>
                <w:rFonts w:ascii="Angsana New" w:hAnsi="Angsana New" w:cs="Angsana New"/>
                <w:snapToGrid w:val="0"/>
                <w:color w:val="000000"/>
                <w:sz w:val="30"/>
                <w:szCs w:val="30"/>
                <w:cs/>
                <w:lang w:eastAsia="th-TH"/>
              </w:rPr>
            </w:pPr>
          </w:p>
        </w:tc>
        <w:tc>
          <w:tcPr>
            <w:tcW w:w="1530" w:type="dxa"/>
          </w:tcPr>
          <w:p w14:paraId="1DE7905B" w14:textId="15AE86CC" w:rsidR="00774EF6" w:rsidRPr="00447C7F" w:rsidRDefault="00774EF6" w:rsidP="00774EF6">
            <w:pPr>
              <w:ind w:right="65"/>
              <w:jc w:val="right"/>
              <w:rPr>
                <w:rFonts w:ascii="Angsana New" w:hAnsi="Angsana New" w:cs="Angsana New"/>
                <w:snapToGrid w:val="0"/>
                <w:color w:val="000000"/>
                <w:sz w:val="30"/>
                <w:szCs w:val="30"/>
                <w:lang w:eastAsia="th-TH"/>
              </w:rPr>
            </w:pPr>
            <w:r w:rsidRPr="00FB1D84">
              <w:rPr>
                <w:rFonts w:ascii="Angsana New" w:hAnsi="Angsana New" w:cs="Angsana New"/>
                <w:snapToGrid w:val="0"/>
                <w:sz w:val="30"/>
                <w:szCs w:val="30"/>
                <w:cs/>
                <w:lang w:eastAsia="th-TH"/>
              </w:rPr>
              <w:t>39</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200</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202.65</w:t>
            </w:r>
          </w:p>
        </w:tc>
        <w:tc>
          <w:tcPr>
            <w:tcW w:w="90" w:type="dxa"/>
          </w:tcPr>
          <w:p w14:paraId="5799C302" w14:textId="77777777" w:rsidR="00774EF6" w:rsidRPr="00447C7F" w:rsidRDefault="00774EF6" w:rsidP="00774EF6">
            <w:pPr>
              <w:ind w:right="65"/>
              <w:jc w:val="right"/>
              <w:rPr>
                <w:rFonts w:ascii="Angsana New" w:hAnsi="Angsana New" w:cs="Angsana New"/>
                <w:snapToGrid w:val="0"/>
                <w:color w:val="000000"/>
                <w:sz w:val="30"/>
                <w:szCs w:val="30"/>
                <w:lang w:eastAsia="th-TH"/>
              </w:rPr>
            </w:pPr>
          </w:p>
        </w:tc>
        <w:tc>
          <w:tcPr>
            <w:tcW w:w="1530" w:type="dxa"/>
          </w:tcPr>
          <w:p w14:paraId="40DAF64C" w14:textId="3DAEBB36" w:rsidR="00774EF6" w:rsidRPr="007D5123" w:rsidRDefault="00E06DFF" w:rsidP="00774EF6">
            <w:pPr>
              <w:ind w:right="65"/>
              <w:jc w:val="right"/>
              <w:rPr>
                <w:rFonts w:ascii="Angsana New" w:hAnsi="Angsana New" w:cs="Angsana New"/>
                <w:snapToGrid w:val="0"/>
                <w:sz w:val="30"/>
                <w:szCs w:val="30"/>
                <w:lang w:eastAsia="th-TH"/>
              </w:rPr>
            </w:pPr>
            <w:r w:rsidRPr="00E06DFF">
              <w:rPr>
                <w:rFonts w:ascii="Angsana New" w:hAnsi="Angsana New" w:cs="Angsana New"/>
                <w:snapToGrid w:val="0"/>
                <w:sz w:val="30"/>
                <w:szCs w:val="30"/>
                <w:lang w:eastAsia="th-TH"/>
              </w:rPr>
              <w:t>27,377,967.09</w:t>
            </w:r>
          </w:p>
        </w:tc>
        <w:tc>
          <w:tcPr>
            <w:tcW w:w="90" w:type="dxa"/>
          </w:tcPr>
          <w:p w14:paraId="2B27A1E5" w14:textId="77777777" w:rsidR="00774EF6" w:rsidRPr="00447C7F" w:rsidRDefault="00774EF6" w:rsidP="00774EF6">
            <w:pPr>
              <w:ind w:right="65"/>
              <w:jc w:val="right"/>
              <w:rPr>
                <w:rFonts w:ascii="Angsana New" w:hAnsi="Angsana New" w:cs="Angsana New"/>
                <w:snapToGrid w:val="0"/>
                <w:color w:val="000000"/>
                <w:sz w:val="30"/>
                <w:szCs w:val="30"/>
                <w:lang w:eastAsia="th-TH"/>
              </w:rPr>
            </w:pPr>
          </w:p>
        </w:tc>
        <w:tc>
          <w:tcPr>
            <w:tcW w:w="1530" w:type="dxa"/>
          </w:tcPr>
          <w:p w14:paraId="2A7A9154" w14:textId="55858E92" w:rsidR="00774EF6" w:rsidRPr="00447C7F" w:rsidRDefault="00774EF6" w:rsidP="00774EF6">
            <w:pPr>
              <w:ind w:right="65"/>
              <w:jc w:val="right"/>
              <w:rPr>
                <w:rFonts w:ascii="Angsana New" w:hAnsi="Angsana New" w:cs="Angsana New"/>
                <w:snapToGrid w:val="0"/>
                <w:color w:val="000000"/>
                <w:sz w:val="30"/>
                <w:szCs w:val="30"/>
                <w:lang w:eastAsia="th-TH"/>
              </w:rPr>
            </w:pPr>
            <w:r w:rsidRPr="00CC0767">
              <w:rPr>
                <w:rFonts w:ascii="Angsana New" w:hAnsi="Angsana New" w:cs="Angsana New"/>
                <w:snapToGrid w:val="0"/>
                <w:sz w:val="30"/>
                <w:szCs w:val="30"/>
                <w:lang w:eastAsia="th-TH"/>
              </w:rPr>
              <w:t>24,310,877.62</w:t>
            </w:r>
          </w:p>
        </w:tc>
      </w:tr>
      <w:tr w:rsidR="00774EF6" w:rsidRPr="0080636F" w14:paraId="31CA8594" w14:textId="77777777" w:rsidTr="00D672DB">
        <w:trPr>
          <w:cantSplit/>
          <w:trHeight w:val="401"/>
        </w:trPr>
        <w:tc>
          <w:tcPr>
            <w:tcW w:w="3294" w:type="dxa"/>
          </w:tcPr>
          <w:p w14:paraId="3ED10E49" w14:textId="77777777" w:rsidR="00774EF6" w:rsidRPr="00447C7F" w:rsidRDefault="00774EF6" w:rsidP="00774EF6">
            <w:pPr>
              <w:jc w:val="thaiDistribute"/>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ค่าที่ปรึกษา</w:t>
            </w:r>
          </w:p>
        </w:tc>
        <w:tc>
          <w:tcPr>
            <w:tcW w:w="126" w:type="dxa"/>
          </w:tcPr>
          <w:p w14:paraId="751DD651" w14:textId="77777777" w:rsidR="00774EF6" w:rsidRPr="00447C7F" w:rsidRDefault="00774EF6" w:rsidP="00774EF6">
            <w:pPr>
              <w:ind w:right="90"/>
              <w:jc w:val="right"/>
              <w:rPr>
                <w:rFonts w:ascii="Angsana New" w:hAnsi="Angsana New" w:cs="Angsana New"/>
                <w:snapToGrid w:val="0"/>
                <w:color w:val="000000"/>
                <w:sz w:val="30"/>
                <w:szCs w:val="30"/>
                <w:cs/>
                <w:lang w:eastAsia="th-TH"/>
              </w:rPr>
            </w:pPr>
          </w:p>
        </w:tc>
        <w:tc>
          <w:tcPr>
            <w:tcW w:w="1710" w:type="dxa"/>
          </w:tcPr>
          <w:p w14:paraId="14B3CC6D" w14:textId="684AE229" w:rsidR="00774EF6" w:rsidRPr="00774EF6" w:rsidRDefault="0047528A" w:rsidP="00774EF6">
            <w:pPr>
              <w:ind w:right="65"/>
              <w:jc w:val="right"/>
              <w:rPr>
                <w:rFonts w:ascii="Angsana New" w:hAnsi="Angsana New" w:cs="Angsana New"/>
                <w:snapToGrid w:val="0"/>
                <w:sz w:val="30"/>
                <w:szCs w:val="30"/>
                <w:highlight w:val="yellow"/>
                <w:lang w:eastAsia="th-TH"/>
              </w:rPr>
            </w:pPr>
            <w:r w:rsidRPr="0047528A">
              <w:rPr>
                <w:rFonts w:ascii="Angsana New" w:hAnsi="Angsana New" w:cs="Angsana New"/>
                <w:snapToGrid w:val="0"/>
                <w:sz w:val="30"/>
                <w:szCs w:val="30"/>
                <w:cs/>
                <w:lang w:eastAsia="th-TH"/>
              </w:rPr>
              <w:t>73</w:t>
            </w:r>
            <w:r w:rsidRPr="0047528A">
              <w:rPr>
                <w:rFonts w:ascii="Angsana New" w:hAnsi="Angsana New" w:cs="Angsana New"/>
                <w:snapToGrid w:val="0"/>
                <w:sz w:val="30"/>
                <w:szCs w:val="30"/>
                <w:lang w:eastAsia="th-TH"/>
              </w:rPr>
              <w:t>,</w:t>
            </w:r>
            <w:r w:rsidRPr="0047528A">
              <w:rPr>
                <w:rFonts w:ascii="Angsana New" w:hAnsi="Angsana New" w:cs="Angsana New"/>
                <w:snapToGrid w:val="0"/>
                <w:sz w:val="30"/>
                <w:szCs w:val="30"/>
                <w:cs/>
                <w:lang w:eastAsia="th-TH"/>
              </w:rPr>
              <w:t>997</w:t>
            </w:r>
            <w:r w:rsidRPr="0047528A">
              <w:rPr>
                <w:rFonts w:ascii="Angsana New" w:hAnsi="Angsana New" w:cs="Angsana New"/>
                <w:snapToGrid w:val="0"/>
                <w:sz w:val="30"/>
                <w:szCs w:val="30"/>
                <w:lang w:eastAsia="th-TH"/>
              </w:rPr>
              <w:t>,</w:t>
            </w:r>
            <w:r w:rsidRPr="0047528A">
              <w:rPr>
                <w:rFonts w:ascii="Angsana New" w:hAnsi="Angsana New" w:cs="Angsana New"/>
                <w:snapToGrid w:val="0"/>
                <w:sz w:val="30"/>
                <w:szCs w:val="30"/>
                <w:cs/>
                <w:lang w:eastAsia="th-TH"/>
              </w:rPr>
              <w:t>130.20</w:t>
            </w:r>
          </w:p>
        </w:tc>
        <w:tc>
          <w:tcPr>
            <w:tcW w:w="90" w:type="dxa"/>
          </w:tcPr>
          <w:p w14:paraId="50B633C2" w14:textId="77777777" w:rsidR="00774EF6" w:rsidRPr="00447C7F" w:rsidRDefault="00774EF6" w:rsidP="00774EF6">
            <w:pPr>
              <w:ind w:right="274"/>
              <w:jc w:val="right"/>
              <w:rPr>
                <w:rFonts w:ascii="Angsana New" w:hAnsi="Angsana New" w:cs="Angsana New"/>
                <w:snapToGrid w:val="0"/>
                <w:color w:val="000000"/>
                <w:sz w:val="30"/>
                <w:szCs w:val="30"/>
                <w:cs/>
                <w:lang w:eastAsia="th-TH"/>
              </w:rPr>
            </w:pPr>
          </w:p>
        </w:tc>
        <w:tc>
          <w:tcPr>
            <w:tcW w:w="1530" w:type="dxa"/>
          </w:tcPr>
          <w:p w14:paraId="78EC8239" w14:textId="3F08D36C" w:rsidR="00774EF6" w:rsidRPr="00447C7F" w:rsidRDefault="00774EF6" w:rsidP="00774EF6">
            <w:pPr>
              <w:ind w:right="65"/>
              <w:jc w:val="right"/>
              <w:rPr>
                <w:rFonts w:ascii="Angsana New" w:hAnsi="Angsana New" w:cs="Angsana New"/>
                <w:snapToGrid w:val="0"/>
                <w:color w:val="000000"/>
                <w:sz w:val="30"/>
                <w:szCs w:val="30"/>
                <w:lang w:eastAsia="th-TH"/>
              </w:rPr>
            </w:pPr>
            <w:r w:rsidRPr="00FB1D84">
              <w:rPr>
                <w:rFonts w:ascii="Angsana New" w:hAnsi="Angsana New" w:cs="Angsana New"/>
                <w:snapToGrid w:val="0"/>
                <w:sz w:val="30"/>
                <w:szCs w:val="30"/>
                <w:cs/>
                <w:lang w:eastAsia="th-TH"/>
              </w:rPr>
              <w:t>73</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536</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469.94</w:t>
            </w:r>
          </w:p>
        </w:tc>
        <w:tc>
          <w:tcPr>
            <w:tcW w:w="90" w:type="dxa"/>
          </w:tcPr>
          <w:p w14:paraId="244CC25D" w14:textId="77777777" w:rsidR="00774EF6" w:rsidRPr="00447C7F" w:rsidRDefault="00774EF6" w:rsidP="00774EF6">
            <w:pPr>
              <w:ind w:right="65"/>
              <w:jc w:val="right"/>
              <w:rPr>
                <w:rFonts w:ascii="Angsana New" w:hAnsi="Angsana New" w:cs="Angsana New"/>
                <w:snapToGrid w:val="0"/>
                <w:color w:val="000000"/>
                <w:sz w:val="30"/>
                <w:szCs w:val="30"/>
                <w:lang w:eastAsia="th-TH"/>
              </w:rPr>
            </w:pPr>
          </w:p>
        </w:tc>
        <w:tc>
          <w:tcPr>
            <w:tcW w:w="1530" w:type="dxa"/>
          </w:tcPr>
          <w:p w14:paraId="2FC934CA" w14:textId="315DBA46" w:rsidR="00774EF6" w:rsidRPr="007D5123" w:rsidRDefault="00F451B3" w:rsidP="00774EF6">
            <w:pPr>
              <w:ind w:right="65"/>
              <w:jc w:val="right"/>
              <w:rPr>
                <w:rFonts w:ascii="Angsana New" w:hAnsi="Angsana New" w:cs="Angsana New"/>
                <w:snapToGrid w:val="0"/>
                <w:sz w:val="30"/>
                <w:szCs w:val="30"/>
                <w:lang w:eastAsia="th-TH"/>
              </w:rPr>
            </w:pPr>
            <w:r w:rsidRPr="00F451B3">
              <w:rPr>
                <w:rFonts w:ascii="Angsana New" w:hAnsi="Angsana New" w:cs="Angsana New"/>
                <w:snapToGrid w:val="0"/>
                <w:sz w:val="30"/>
                <w:szCs w:val="30"/>
                <w:lang w:eastAsia="th-TH"/>
              </w:rPr>
              <w:t>87,314,539.29</w:t>
            </w:r>
          </w:p>
        </w:tc>
        <w:tc>
          <w:tcPr>
            <w:tcW w:w="90" w:type="dxa"/>
          </w:tcPr>
          <w:p w14:paraId="54FAFC67" w14:textId="77777777" w:rsidR="00774EF6" w:rsidRPr="00447C7F" w:rsidRDefault="00774EF6" w:rsidP="00774EF6">
            <w:pPr>
              <w:ind w:right="65"/>
              <w:jc w:val="right"/>
              <w:rPr>
                <w:rFonts w:ascii="Angsana New" w:hAnsi="Angsana New" w:cs="Angsana New"/>
                <w:snapToGrid w:val="0"/>
                <w:color w:val="000000"/>
                <w:sz w:val="30"/>
                <w:szCs w:val="30"/>
                <w:lang w:eastAsia="th-TH"/>
              </w:rPr>
            </w:pPr>
          </w:p>
        </w:tc>
        <w:tc>
          <w:tcPr>
            <w:tcW w:w="1530" w:type="dxa"/>
          </w:tcPr>
          <w:p w14:paraId="3BB1DF26" w14:textId="5322B67E" w:rsidR="00774EF6" w:rsidRPr="00447C7F" w:rsidRDefault="00774EF6" w:rsidP="00774EF6">
            <w:pPr>
              <w:ind w:right="65"/>
              <w:jc w:val="right"/>
              <w:rPr>
                <w:rFonts w:ascii="Angsana New" w:hAnsi="Angsana New" w:cs="Angsana New"/>
                <w:snapToGrid w:val="0"/>
                <w:color w:val="000000"/>
                <w:sz w:val="30"/>
                <w:szCs w:val="30"/>
                <w:lang w:eastAsia="th-TH"/>
              </w:rPr>
            </w:pPr>
            <w:r w:rsidRPr="00CC0767">
              <w:rPr>
                <w:rFonts w:ascii="Angsana New" w:hAnsi="Angsana New" w:cs="Angsana New"/>
                <w:snapToGrid w:val="0"/>
                <w:sz w:val="30"/>
                <w:szCs w:val="30"/>
                <w:lang w:eastAsia="th-TH"/>
              </w:rPr>
              <w:t>85,342,958.06</w:t>
            </w:r>
          </w:p>
        </w:tc>
      </w:tr>
      <w:tr w:rsidR="00774EF6" w:rsidRPr="0080636F" w14:paraId="7DB7B375" w14:textId="77777777" w:rsidTr="00D672DB">
        <w:trPr>
          <w:cantSplit/>
          <w:trHeight w:val="401"/>
        </w:trPr>
        <w:tc>
          <w:tcPr>
            <w:tcW w:w="3294" w:type="dxa"/>
          </w:tcPr>
          <w:p w14:paraId="41735143" w14:textId="77777777" w:rsidR="00774EF6" w:rsidRPr="00447C7F" w:rsidRDefault="00774EF6" w:rsidP="00774EF6">
            <w:pPr>
              <w:jc w:val="thaiDistribute"/>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ค่าบริการส่วนกลาง</w:t>
            </w:r>
          </w:p>
        </w:tc>
        <w:tc>
          <w:tcPr>
            <w:tcW w:w="126" w:type="dxa"/>
          </w:tcPr>
          <w:p w14:paraId="000150A9" w14:textId="77777777" w:rsidR="00774EF6" w:rsidRPr="00447C7F" w:rsidRDefault="00774EF6" w:rsidP="00774EF6">
            <w:pPr>
              <w:ind w:right="90"/>
              <w:jc w:val="right"/>
              <w:rPr>
                <w:rFonts w:ascii="Angsana New" w:hAnsi="Angsana New" w:cs="Angsana New"/>
                <w:snapToGrid w:val="0"/>
                <w:color w:val="000000"/>
                <w:sz w:val="30"/>
                <w:szCs w:val="30"/>
                <w:cs/>
                <w:lang w:eastAsia="th-TH"/>
              </w:rPr>
            </w:pPr>
          </w:p>
        </w:tc>
        <w:tc>
          <w:tcPr>
            <w:tcW w:w="1710" w:type="dxa"/>
          </w:tcPr>
          <w:p w14:paraId="4D80044A" w14:textId="445AC244" w:rsidR="00774EF6" w:rsidRPr="00774EF6" w:rsidRDefault="005A2259" w:rsidP="005A2259">
            <w:pPr>
              <w:ind w:right="598"/>
              <w:jc w:val="right"/>
              <w:rPr>
                <w:rFonts w:ascii="Angsana New" w:hAnsi="Angsana New" w:cs="Angsana New"/>
                <w:snapToGrid w:val="0"/>
                <w:sz w:val="30"/>
                <w:szCs w:val="30"/>
                <w:highlight w:val="yellow"/>
                <w:lang w:eastAsia="th-TH"/>
              </w:rPr>
            </w:pPr>
            <w:r w:rsidRPr="007D5123">
              <w:rPr>
                <w:rFonts w:ascii="Angsana New" w:hAnsi="Angsana New" w:cs="Angsana New" w:hint="cs"/>
                <w:sz w:val="26"/>
                <w:szCs w:val="26"/>
                <w:cs/>
              </w:rPr>
              <w:t>-</w:t>
            </w:r>
          </w:p>
        </w:tc>
        <w:tc>
          <w:tcPr>
            <w:tcW w:w="90" w:type="dxa"/>
          </w:tcPr>
          <w:p w14:paraId="43315AC2" w14:textId="77777777" w:rsidR="00774EF6" w:rsidRPr="00447C7F" w:rsidRDefault="00774EF6" w:rsidP="00774EF6">
            <w:pPr>
              <w:ind w:right="274"/>
              <w:jc w:val="right"/>
              <w:rPr>
                <w:rFonts w:ascii="Angsana New" w:hAnsi="Angsana New" w:cs="Angsana New"/>
                <w:snapToGrid w:val="0"/>
                <w:color w:val="000000"/>
                <w:sz w:val="30"/>
                <w:szCs w:val="30"/>
                <w:cs/>
                <w:lang w:eastAsia="th-TH"/>
              </w:rPr>
            </w:pPr>
          </w:p>
        </w:tc>
        <w:tc>
          <w:tcPr>
            <w:tcW w:w="1530" w:type="dxa"/>
          </w:tcPr>
          <w:p w14:paraId="57739DF1" w14:textId="33D18D20" w:rsidR="00774EF6" w:rsidRPr="00447C7F" w:rsidRDefault="00774EF6" w:rsidP="00774EF6">
            <w:pPr>
              <w:ind w:right="65"/>
              <w:jc w:val="right"/>
              <w:rPr>
                <w:rFonts w:ascii="Angsana New" w:hAnsi="Angsana New" w:cs="Angsana New"/>
                <w:snapToGrid w:val="0"/>
                <w:color w:val="000000"/>
                <w:sz w:val="30"/>
                <w:szCs w:val="30"/>
                <w:lang w:eastAsia="th-TH"/>
              </w:rPr>
            </w:pPr>
            <w:r w:rsidRPr="00FB1D84">
              <w:rPr>
                <w:rFonts w:ascii="Angsana New" w:hAnsi="Angsana New" w:cs="Angsana New"/>
                <w:snapToGrid w:val="0"/>
                <w:sz w:val="30"/>
                <w:szCs w:val="30"/>
                <w:cs/>
                <w:lang w:eastAsia="th-TH"/>
              </w:rPr>
              <w:t>5</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415</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027.80</w:t>
            </w:r>
          </w:p>
        </w:tc>
        <w:tc>
          <w:tcPr>
            <w:tcW w:w="90" w:type="dxa"/>
          </w:tcPr>
          <w:p w14:paraId="097EFBBF" w14:textId="77777777" w:rsidR="00774EF6" w:rsidRPr="00447C7F" w:rsidRDefault="00774EF6" w:rsidP="00774EF6">
            <w:pPr>
              <w:ind w:right="65"/>
              <w:jc w:val="center"/>
              <w:rPr>
                <w:rFonts w:ascii="Angsana New" w:hAnsi="Angsana New" w:cs="Angsana New"/>
                <w:snapToGrid w:val="0"/>
                <w:color w:val="000000"/>
                <w:sz w:val="30"/>
                <w:szCs w:val="30"/>
                <w:lang w:eastAsia="th-TH"/>
              </w:rPr>
            </w:pPr>
          </w:p>
        </w:tc>
        <w:tc>
          <w:tcPr>
            <w:tcW w:w="1530" w:type="dxa"/>
          </w:tcPr>
          <w:p w14:paraId="678C9604" w14:textId="147C782A" w:rsidR="00774EF6" w:rsidRPr="007D5123" w:rsidRDefault="00F451B3" w:rsidP="00F451B3">
            <w:pPr>
              <w:ind w:right="598"/>
              <w:jc w:val="right"/>
              <w:rPr>
                <w:rFonts w:ascii="Angsana New" w:hAnsi="Angsana New" w:cs="Angsana New"/>
                <w:sz w:val="26"/>
                <w:szCs w:val="26"/>
                <w:cs/>
              </w:rPr>
            </w:pPr>
            <w:r w:rsidRPr="007D5123">
              <w:rPr>
                <w:rFonts w:ascii="Angsana New" w:hAnsi="Angsana New" w:cs="Angsana New" w:hint="cs"/>
                <w:sz w:val="26"/>
                <w:szCs w:val="26"/>
                <w:cs/>
              </w:rPr>
              <w:t>-</w:t>
            </w:r>
          </w:p>
        </w:tc>
        <w:tc>
          <w:tcPr>
            <w:tcW w:w="90" w:type="dxa"/>
          </w:tcPr>
          <w:p w14:paraId="17640A2C" w14:textId="77777777" w:rsidR="00774EF6" w:rsidRPr="00447C7F" w:rsidRDefault="00774EF6" w:rsidP="00774EF6">
            <w:pPr>
              <w:ind w:right="65"/>
              <w:jc w:val="center"/>
              <w:rPr>
                <w:rFonts w:ascii="Angsana New" w:hAnsi="Angsana New" w:cs="Angsana New"/>
                <w:snapToGrid w:val="0"/>
                <w:color w:val="000000"/>
                <w:sz w:val="30"/>
                <w:szCs w:val="30"/>
                <w:lang w:eastAsia="th-TH"/>
              </w:rPr>
            </w:pPr>
          </w:p>
        </w:tc>
        <w:tc>
          <w:tcPr>
            <w:tcW w:w="1530" w:type="dxa"/>
          </w:tcPr>
          <w:p w14:paraId="73E6F0FB" w14:textId="5BF52EBE" w:rsidR="00774EF6" w:rsidRPr="00447C7F" w:rsidRDefault="00774EF6" w:rsidP="00774EF6">
            <w:pPr>
              <w:ind w:right="65"/>
              <w:jc w:val="right"/>
              <w:rPr>
                <w:rFonts w:ascii="Angsana New" w:hAnsi="Angsana New" w:cs="Angsana New"/>
                <w:snapToGrid w:val="0"/>
                <w:color w:val="000000"/>
                <w:sz w:val="30"/>
                <w:szCs w:val="30"/>
                <w:lang w:eastAsia="th-TH"/>
              </w:rPr>
            </w:pPr>
            <w:r w:rsidRPr="00CC0767">
              <w:rPr>
                <w:rFonts w:ascii="Angsana New" w:hAnsi="Angsana New" w:cs="Angsana New"/>
                <w:snapToGrid w:val="0"/>
                <w:sz w:val="30"/>
                <w:szCs w:val="30"/>
                <w:lang w:eastAsia="th-TH"/>
              </w:rPr>
              <w:t>2,695,037.80</w:t>
            </w:r>
          </w:p>
        </w:tc>
      </w:tr>
      <w:tr w:rsidR="00774EF6" w:rsidRPr="0080636F" w14:paraId="5D95E797" w14:textId="77777777" w:rsidTr="00D672DB">
        <w:trPr>
          <w:cantSplit/>
          <w:trHeight w:val="413"/>
        </w:trPr>
        <w:tc>
          <w:tcPr>
            <w:tcW w:w="3294" w:type="dxa"/>
          </w:tcPr>
          <w:p w14:paraId="0B6C8D76" w14:textId="77777777" w:rsidR="00774EF6" w:rsidRPr="00447C7F" w:rsidRDefault="00774EF6" w:rsidP="00774EF6">
            <w:pPr>
              <w:jc w:val="thaiDistribute"/>
              <w:rPr>
                <w:rFonts w:ascii="Angsana New" w:hAnsi="Angsana New" w:cs="Angsana New"/>
                <w:snapToGrid w:val="0"/>
                <w:color w:val="000000"/>
                <w:sz w:val="30"/>
                <w:szCs w:val="30"/>
                <w:cs/>
                <w:lang w:eastAsia="th-TH"/>
              </w:rPr>
            </w:pPr>
            <w:r w:rsidRPr="00447C7F">
              <w:rPr>
                <w:rFonts w:ascii="Angsana New" w:hAnsi="Angsana New" w:cs="Angsana New" w:hint="cs"/>
                <w:snapToGrid w:val="0"/>
                <w:color w:val="000000"/>
                <w:sz w:val="30"/>
                <w:szCs w:val="30"/>
                <w:cs/>
                <w:lang w:eastAsia="th-TH"/>
              </w:rPr>
              <w:t>ค่าสาธารณูปโภค</w:t>
            </w:r>
          </w:p>
        </w:tc>
        <w:tc>
          <w:tcPr>
            <w:tcW w:w="126" w:type="dxa"/>
          </w:tcPr>
          <w:p w14:paraId="5E7BA861" w14:textId="77777777" w:rsidR="00774EF6" w:rsidRPr="00447C7F" w:rsidRDefault="00774EF6" w:rsidP="00774EF6">
            <w:pPr>
              <w:ind w:right="90"/>
              <w:jc w:val="right"/>
              <w:rPr>
                <w:rFonts w:ascii="Angsana New" w:hAnsi="Angsana New" w:cs="Angsana New"/>
                <w:snapToGrid w:val="0"/>
                <w:color w:val="000000"/>
                <w:sz w:val="30"/>
                <w:szCs w:val="30"/>
                <w:cs/>
                <w:lang w:eastAsia="th-TH"/>
              </w:rPr>
            </w:pPr>
          </w:p>
        </w:tc>
        <w:tc>
          <w:tcPr>
            <w:tcW w:w="1710" w:type="dxa"/>
          </w:tcPr>
          <w:p w14:paraId="48F77A23" w14:textId="5EE7E3A7" w:rsidR="00774EF6" w:rsidRPr="00774EF6" w:rsidRDefault="002B1020" w:rsidP="00774EF6">
            <w:pPr>
              <w:ind w:right="65"/>
              <w:jc w:val="right"/>
              <w:rPr>
                <w:rFonts w:ascii="Angsana New" w:hAnsi="Angsana New" w:cs="Angsana New"/>
                <w:snapToGrid w:val="0"/>
                <w:sz w:val="30"/>
                <w:szCs w:val="30"/>
                <w:highlight w:val="yellow"/>
                <w:lang w:eastAsia="th-TH"/>
              </w:rPr>
            </w:pPr>
            <w:r w:rsidRPr="002B1020">
              <w:rPr>
                <w:rFonts w:ascii="Angsana New" w:hAnsi="Angsana New" w:cs="Angsana New"/>
                <w:snapToGrid w:val="0"/>
                <w:sz w:val="30"/>
                <w:szCs w:val="30"/>
                <w:cs/>
                <w:lang w:eastAsia="th-TH"/>
              </w:rPr>
              <w:t>19</w:t>
            </w:r>
            <w:r w:rsidRPr="002B1020">
              <w:rPr>
                <w:rFonts w:ascii="Angsana New" w:hAnsi="Angsana New" w:cs="Angsana New"/>
                <w:snapToGrid w:val="0"/>
                <w:sz w:val="30"/>
                <w:szCs w:val="30"/>
                <w:lang w:eastAsia="th-TH"/>
              </w:rPr>
              <w:t>,</w:t>
            </w:r>
            <w:r w:rsidRPr="002B1020">
              <w:rPr>
                <w:rFonts w:ascii="Angsana New" w:hAnsi="Angsana New" w:cs="Angsana New"/>
                <w:snapToGrid w:val="0"/>
                <w:sz w:val="30"/>
                <w:szCs w:val="30"/>
                <w:cs/>
                <w:lang w:eastAsia="th-TH"/>
              </w:rPr>
              <w:t>664</w:t>
            </w:r>
            <w:r w:rsidRPr="002B1020">
              <w:rPr>
                <w:rFonts w:ascii="Angsana New" w:hAnsi="Angsana New" w:cs="Angsana New"/>
                <w:snapToGrid w:val="0"/>
                <w:sz w:val="30"/>
                <w:szCs w:val="30"/>
                <w:lang w:eastAsia="th-TH"/>
              </w:rPr>
              <w:t>,</w:t>
            </w:r>
            <w:r w:rsidRPr="002B1020">
              <w:rPr>
                <w:rFonts w:ascii="Angsana New" w:hAnsi="Angsana New" w:cs="Angsana New"/>
                <w:snapToGrid w:val="0"/>
                <w:sz w:val="30"/>
                <w:szCs w:val="30"/>
                <w:cs/>
                <w:lang w:eastAsia="th-TH"/>
              </w:rPr>
              <w:t>413.35</w:t>
            </w:r>
          </w:p>
        </w:tc>
        <w:tc>
          <w:tcPr>
            <w:tcW w:w="90" w:type="dxa"/>
          </w:tcPr>
          <w:p w14:paraId="591575F1" w14:textId="77777777" w:rsidR="00774EF6" w:rsidRPr="00447C7F" w:rsidRDefault="00774EF6" w:rsidP="00774EF6">
            <w:pPr>
              <w:ind w:right="274"/>
              <w:jc w:val="right"/>
              <w:rPr>
                <w:rFonts w:ascii="Angsana New" w:hAnsi="Angsana New" w:cs="Angsana New"/>
                <w:snapToGrid w:val="0"/>
                <w:color w:val="000000"/>
                <w:sz w:val="30"/>
                <w:szCs w:val="30"/>
                <w:cs/>
                <w:lang w:eastAsia="th-TH"/>
              </w:rPr>
            </w:pPr>
          </w:p>
        </w:tc>
        <w:tc>
          <w:tcPr>
            <w:tcW w:w="1530" w:type="dxa"/>
          </w:tcPr>
          <w:p w14:paraId="275A879A" w14:textId="25981910" w:rsidR="00774EF6" w:rsidRPr="00447C7F" w:rsidRDefault="00774EF6" w:rsidP="00774EF6">
            <w:pPr>
              <w:ind w:right="65"/>
              <w:jc w:val="right"/>
              <w:rPr>
                <w:rFonts w:ascii="Angsana New" w:hAnsi="Angsana New" w:cs="Angsana New"/>
                <w:snapToGrid w:val="0"/>
                <w:color w:val="000000"/>
                <w:sz w:val="30"/>
                <w:szCs w:val="30"/>
                <w:lang w:eastAsia="th-TH"/>
              </w:rPr>
            </w:pPr>
            <w:r w:rsidRPr="00FB1D84">
              <w:rPr>
                <w:rFonts w:ascii="Angsana New" w:hAnsi="Angsana New" w:cs="Angsana New"/>
                <w:snapToGrid w:val="0"/>
                <w:sz w:val="30"/>
                <w:szCs w:val="30"/>
                <w:cs/>
                <w:lang w:eastAsia="th-TH"/>
              </w:rPr>
              <w:t>24</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341</w:t>
            </w:r>
            <w:r w:rsidRPr="00FB1D84">
              <w:rPr>
                <w:rFonts w:ascii="Angsana New" w:hAnsi="Angsana New" w:cs="Angsana New"/>
                <w:snapToGrid w:val="0"/>
                <w:sz w:val="30"/>
                <w:szCs w:val="30"/>
                <w:lang w:eastAsia="th-TH"/>
              </w:rPr>
              <w:t>,</w:t>
            </w:r>
            <w:r w:rsidRPr="00FB1D84">
              <w:rPr>
                <w:rFonts w:ascii="Angsana New" w:hAnsi="Angsana New" w:cs="Angsana New"/>
                <w:snapToGrid w:val="0"/>
                <w:sz w:val="30"/>
                <w:szCs w:val="30"/>
                <w:cs/>
                <w:lang w:eastAsia="th-TH"/>
              </w:rPr>
              <w:t>716.98</w:t>
            </w:r>
          </w:p>
        </w:tc>
        <w:tc>
          <w:tcPr>
            <w:tcW w:w="90" w:type="dxa"/>
          </w:tcPr>
          <w:p w14:paraId="5710EBBF" w14:textId="77777777" w:rsidR="00774EF6" w:rsidRPr="00447C7F" w:rsidRDefault="00774EF6" w:rsidP="00774EF6">
            <w:pPr>
              <w:ind w:right="65"/>
              <w:jc w:val="right"/>
              <w:rPr>
                <w:rFonts w:ascii="Angsana New" w:hAnsi="Angsana New" w:cs="Angsana New"/>
                <w:snapToGrid w:val="0"/>
                <w:color w:val="000000"/>
                <w:sz w:val="30"/>
                <w:szCs w:val="30"/>
                <w:lang w:eastAsia="th-TH"/>
              </w:rPr>
            </w:pPr>
          </w:p>
        </w:tc>
        <w:tc>
          <w:tcPr>
            <w:tcW w:w="1530" w:type="dxa"/>
          </w:tcPr>
          <w:p w14:paraId="3F30DF32" w14:textId="02E2B413" w:rsidR="00774EF6" w:rsidRPr="00774EF6" w:rsidRDefault="007D5123" w:rsidP="00774EF6">
            <w:pPr>
              <w:ind w:right="65"/>
              <w:jc w:val="right"/>
              <w:rPr>
                <w:rFonts w:ascii="Angsana New" w:hAnsi="Angsana New" w:cs="Angsana New"/>
                <w:snapToGrid w:val="0"/>
                <w:sz w:val="30"/>
                <w:szCs w:val="30"/>
                <w:highlight w:val="yellow"/>
                <w:lang w:eastAsia="th-TH"/>
              </w:rPr>
            </w:pPr>
            <w:r w:rsidRPr="007D5123">
              <w:rPr>
                <w:rFonts w:ascii="Angsana New" w:hAnsi="Angsana New" w:cs="Angsana New"/>
                <w:snapToGrid w:val="0"/>
                <w:sz w:val="30"/>
                <w:szCs w:val="30"/>
                <w:lang w:eastAsia="th-TH"/>
              </w:rPr>
              <w:t>18,549,623.21</w:t>
            </w:r>
          </w:p>
        </w:tc>
        <w:tc>
          <w:tcPr>
            <w:tcW w:w="90" w:type="dxa"/>
          </w:tcPr>
          <w:p w14:paraId="50EF4EB7" w14:textId="77777777" w:rsidR="00774EF6" w:rsidRPr="00447C7F" w:rsidRDefault="00774EF6" w:rsidP="00774EF6">
            <w:pPr>
              <w:ind w:right="65"/>
              <w:jc w:val="right"/>
              <w:rPr>
                <w:rFonts w:ascii="Angsana New" w:hAnsi="Angsana New" w:cs="Angsana New"/>
                <w:snapToGrid w:val="0"/>
                <w:color w:val="000000"/>
                <w:sz w:val="30"/>
                <w:szCs w:val="30"/>
                <w:lang w:eastAsia="th-TH"/>
              </w:rPr>
            </w:pPr>
          </w:p>
        </w:tc>
        <w:tc>
          <w:tcPr>
            <w:tcW w:w="1530" w:type="dxa"/>
          </w:tcPr>
          <w:p w14:paraId="07AB9C40" w14:textId="22F961CA" w:rsidR="00774EF6" w:rsidRPr="00447C7F" w:rsidRDefault="00774EF6" w:rsidP="00774EF6">
            <w:pPr>
              <w:ind w:right="65"/>
              <w:jc w:val="right"/>
              <w:rPr>
                <w:rFonts w:ascii="Angsana New" w:hAnsi="Angsana New" w:cs="Angsana New"/>
                <w:snapToGrid w:val="0"/>
                <w:color w:val="000000"/>
                <w:sz w:val="30"/>
                <w:szCs w:val="30"/>
                <w:lang w:eastAsia="th-TH"/>
              </w:rPr>
            </w:pPr>
            <w:r w:rsidRPr="00CC0767">
              <w:rPr>
                <w:rFonts w:ascii="Angsana New" w:hAnsi="Angsana New" w:cs="Angsana New"/>
                <w:snapToGrid w:val="0"/>
                <w:sz w:val="30"/>
                <w:szCs w:val="30"/>
                <w:lang w:eastAsia="th-TH"/>
              </w:rPr>
              <w:t>23,374,681.60</w:t>
            </w:r>
          </w:p>
        </w:tc>
      </w:tr>
    </w:tbl>
    <w:p w14:paraId="65C1EBF3" w14:textId="77777777" w:rsidR="00C1776B" w:rsidRDefault="00C1776B" w:rsidP="00B1011A">
      <w:pPr>
        <w:ind w:left="450"/>
        <w:jc w:val="thaiDistribute"/>
        <w:rPr>
          <w:rFonts w:ascii="Angsana New" w:hAnsi="Angsana New" w:cs="Angsana New"/>
          <w:b/>
          <w:bCs/>
          <w:sz w:val="30"/>
          <w:szCs w:val="30"/>
        </w:rPr>
      </w:pPr>
    </w:p>
    <w:p w14:paraId="378F9C4B" w14:textId="77777777" w:rsidR="00FB5B99" w:rsidRDefault="00FB5B99" w:rsidP="00B1011A">
      <w:pPr>
        <w:ind w:left="450"/>
        <w:jc w:val="thaiDistribute"/>
        <w:rPr>
          <w:rFonts w:ascii="Angsana New" w:hAnsi="Angsana New" w:cs="Angsana New"/>
          <w:b/>
          <w:bCs/>
          <w:sz w:val="30"/>
          <w:szCs w:val="30"/>
        </w:rPr>
      </w:pPr>
    </w:p>
    <w:p w14:paraId="10EE4BBE" w14:textId="77777777" w:rsidR="00FB5B99" w:rsidRDefault="00FB5B99" w:rsidP="00B1011A">
      <w:pPr>
        <w:ind w:left="450"/>
        <w:jc w:val="thaiDistribute"/>
        <w:rPr>
          <w:rFonts w:ascii="Angsana New" w:hAnsi="Angsana New" w:cs="Angsana New"/>
          <w:b/>
          <w:bCs/>
          <w:sz w:val="30"/>
          <w:szCs w:val="30"/>
        </w:rPr>
      </w:pPr>
    </w:p>
    <w:p w14:paraId="4664D905" w14:textId="77777777" w:rsidR="00FB5B99" w:rsidRDefault="00FB5B99" w:rsidP="00B1011A">
      <w:pPr>
        <w:ind w:left="450"/>
        <w:jc w:val="thaiDistribute"/>
        <w:rPr>
          <w:rFonts w:ascii="Angsana New" w:hAnsi="Angsana New" w:cs="Angsana New"/>
          <w:b/>
          <w:bCs/>
          <w:sz w:val="30"/>
          <w:szCs w:val="30"/>
        </w:rPr>
      </w:pPr>
    </w:p>
    <w:p w14:paraId="71DE5801" w14:textId="77777777" w:rsidR="009D22F9" w:rsidRDefault="009D22F9" w:rsidP="00B1011A">
      <w:pPr>
        <w:ind w:left="450"/>
        <w:jc w:val="thaiDistribute"/>
        <w:rPr>
          <w:rFonts w:ascii="Angsana New" w:hAnsi="Angsana New" w:cs="Angsana New"/>
          <w:b/>
          <w:bCs/>
          <w:sz w:val="30"/>
          <w:szCs w:val="30"/>
        </w:rPr>
      </w:pPr>
    </w:p>
    <w:p w14:paraId="18075EA3" w14:textId="77777777" w:rsidR="009D22F9" w:rsidRDefault="009D22F9" w:rsidP="00B1011A">
      <w:pPr>
        <w:ind w:left="450"/>
        <w:jc w:val="thaiDistribute"/>
        <w:rPr>
          <w:rFonts w:ascii="Angsana New" w:hAnsi="Angsana New" w:cs="Angsana New"/>
          <w:b/>
          <w:bCs/>
          <w:sz w:val="30"/>
          <w:szCs w:val="30"/>
        </w:rPr>
      </w:pPr>
    </w:p>
    <w:p w14:paraId="6BB2390A" w14:textId="77777777" w:rsidR="009D22F9" w:rsidRDefault="009D22F9" w:rsidP="00B1011A">
      <w:pPr>
        <w:ind w:left="450"/>
        <w:jc w:val="thaiDistribute"/>
        <w:rPr>
          <w:rFonts w:ascii="Angsana New" w:hAnsi="Angsana New" w:cs="Angsana New"/>
          <w:b/>
          <w:bCs/>
          <w:sz w:val="30"/>
          <w:szCs w:val="30"/>
        </w:rPr>
      </w:pPr>
    </w:p>
    <w:p w14:paraId="07480F1F" w14:textId="3E15738F" w:rsidR="00A247F5" w:rsidRDefault="00A247F5" w:rsidP="0032785C">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บัตรส่งเสริมการลงทุน</w:t>
      </w:r>
    </w:p>
    <w:p w14:paraId="6D0A0285" w14:textId="77777777" w:rsidR="00A247F5" w:rsidRPr="000765C9" w:rsidRDefault="00A247F5" w:rsidP="00A247F5">
      <w:pPr>
        <w:ind w:left="450"/>
        <w:jc w:val="thaiDistribute"/>
        <w:rPr>
          <w:rFonts w:ascii="Angsana New" w:hAnsi="Angsana New" w:cs="Angsana New"/>
          <w:b/>
          <w:bCs/>
          <w:sz w:val="16"/>
          <w:szCs w:val="16"/>
        </w:rPr>
      </w:pPr>
    </w:p>
    <w:p w14:paraId="38FF99A0" w14:textId="56BD9CBD" w:rsidR="000765C9" w:rsidRPr="00EC299E" w:rsidRDefault="000765C9" w:rsidP="00EC299E">
      <w:pPr>
        <w:ind w:left="426" w:firstLine="850"/>
        <w:jc w:val="thaiDistribute"/>
        <w:rPr>
          <w:rFonts w:ascii="Angsana New" w:hAnsi="Angsana New" w:cs="Angsana New"/>
          <w:sz w:val="30"/>
          <w:szCs w:val="30"/>
        </w:rPr>
      </w:pPr>
      <w:r w:rsidRPr="00BF4510">
        <w:rPr>
          <w:rFonts w:ascii="Angsana New" w:hAnsi="Angsana New" w:cs="Angsana New" w:hint="cs"/>
          <w:sz w:val="30"/>
          <w:szCs w:val="30"/>
          <w:cs/>
        </w:rPr>
        <w:t xml:space="preserve">กลุ่มบริษัทฯ ได้รับสิทธิพิเศษทางภาษีจากคณะกรรมการส่งเสริมการลงทุนสำหรับการลงทุนในกิจการ ผลิตไฟฟ้าจากพลังงานแสงอาทิตย์ ตามบัตรส่งเสริมการลงทุนเลขที่ </w:t>
      </w:r>
      <w:r w:rsidRPr="00BF4510">
        <w:rPr>
          <w:rFonts w:ascii="Angsana New" w:hAnsi="Angsana New" w:cs="Angsana New" w:hint="cs"/>
          <w:sz w:val="30"/>
          <w:szCs w:val="30"/>
        </w:rPr>
        <w:t>6</w:t>
      </w:r>
      <w:r w:rsidRPr="00BF4510">
        <w:rPr>
          <w:rFonts w:ascii="Angsana New" w:hAnsi="Angsana New" w:cs="Angsana New" w:hint="cs"/>
          <w:sz w:val="30"/>
          <w:szCs w:val="30"/>
          <w:cs/>
        </w:rPr>
        <w:t>7</w:t>
      </w:r>
      <w:r w:rsidRPr="00BF4510">
        <w:rPr>
          <w:rFonts w:ascii="Angsana New" w:hAnsi="Angsana New" w:cs="Angsana New" w:hint="cs"/>
          <w:sz w:val="30"/>
          <w:szCs w:val="30"/>
        </w:rPr>
        <w:t>-</w:t>
      </w:r>
      <w:r w:rsidRPr="00BF4510">
        <w:rPr>
          <w:rFonts w:ascii="Angsana New" w:hAnsi="Angsana New" w:cs="Angsana New" w:hint="cs"/>
          <w:sz w:val="30"/>
          <w:szCs w:val="30"/>
          <w:cs/>
        </w:rPr>
        <w:t>2307</w:t>
      </w:r>
      <w:r w:rsidRPr="00BF4510">
        <w:rPr>
          <w:rFonts w:ascii="Angsana New" w:hAnsi="Angsana New" w:cs="Angsana New" w:hint="cs"/>
          <w:sz w:val="30"/>
          <w:szCs w:val="30"/>
        </w:rPr>
        <w:t>-</w:t>
      </w:r>
      <w:r w:rsidRPr="00BF4510">
        <w:rPr>
          <w:rFonts w:ascii="Angsana New" w:hAnsi="Angsana New" w:cs="Angsana New" w:hint="cs"/>
          <w:sz w:val="30"/>
          <w:szCs w:val="30"/>
          <w:cs/>
        </w:rPr>
        <w:t>2</w:t>
      </w:r>
      <w:r w:rsidRPr="00BF4510">
        <w:rPr>
          <w:rFonts w:ascii="Angsana New" w:hAnsi="Angsana New" w:cs="Angsana New" w:hint="cs"/>
          <w:sz w:val="30"/>
          <w:szCs w:val="30"/>
        </w:rPr>
        <w:t>-00-</w:t>
      </w:r>
      <w:r w:rsidRPr="00BF4510">
        <w:rPr>
          <w:rFonts w:ascii="Angsana New" w:hAnsi="Angsana New" w:cs="Angsana New" w:hint="cs"/>
          <w:sz w:val="30"/>
          <w:szCs w:val="30"/>
          <w:cs/>
        </w:rPr>
        <w:t>1</w:t>
      </w:r>
      <w:r w:rsidRPr="00BF4510">
        <w:rPr>
          <w:rFonts w:ascii="Angsana New" w:hAnsi="Angsana New" w:cs="Angsana New" w:hint="cs"/>
          <w:sz w:val="30"/>
          <w:szCs w:val="30"/>
        </w:rPr>
        <w:t xml:space="preserve">-0 </w:t>
      </w:r>
      <w:r w:rsidRPr="00BF4510">
        <w:rPr>
          <w:rFonts w:ascii="Angsana New" w:hAnsi="Angsana New" w:cs="Angsana New" w:hint="cs"/>
          <w:sz w:val="30"/>
          <w:szCs w:val="30"/>
          <w:cs/>
        </w:rPr>
        <w:t>เมื่อวันที่</w:t>
      </w:r>
      <w:r w:rsidRPr="00BF4510">
        <w:rPr>
          <w:rFonts w:ascii="Angsana New" w:hAnsi="Angsana New" w:cs="Angsana New" w:hint="cs"/>
          <w:sz w:val="30"/>
          <w:szCs w:val="30"/>
        </w:rPr>
        <w:t xml:space="preserve"> </w:t>
      </w:r>
      <w:r w:rsidRPr="00BF4510">
        <w:rPr>
          <w:rFonts w:ascii="Angsana New" w:hAnsi="Angsana New" w:cs="Angsana New" w:hint="cs"/>
          <w:sz w:val="30"/>
          <w:szCs w:val="30"/>
          <w:cs/>
        </w:rPr>
        <w:t>30</w:t>
      </w:r>
      <w:r w:rsidRPr="00BF4510">
        <w:rPr>
          <w:rFonts w:ascii="Angsana New" w:hAnsi="Angsana New" w:cs="Angsana New" w:hint="cs"/>
          <w:sz w:val="30"/>
          <w:szCs w:val="30"/>
        </w:rPr>
        <w:t xml:space="preserve"> </w:t>
      </w:r>
      <w:r w:rsidRPr="00BF4510">
        <w:rPr>
          <w:rFonts w:ascii="Angsana New" w:hAnsi="Angsana New" w:cs="Angsana New" w:hint="cs"/>
          <w:sz w:val="30"/>
          <w:szCs w:val="30"/>
          <w:cs/>
        </w:rPr>
        <w:t xml:space="preserve">ตุลาคม </w:t>
      </w:r>
      <w:r w:rsidRPr="00BF4510">
        <w:rPr>
          <w:rFonts w:ascii="Angsana New" w:hAnsi="Angsana New" w:cs="Angsana New"/>
          <w:sz w:val="30"/>
          <w:szCs w:val="30"/>
        </w:rPr>
        <w:t>2567</w:t>
      </w:r>
      <w:r w:rsidRPr="00BF4510">
        <w:rPr>
          <w:rFonts w:ascii="Angsana New" w:hAnsi="Angsana New" w:cs="Angsana New" w:hint="cs"/>
          <w:sz w:val="30"/>
          <w:szCs w:val="30"/>
        </w:rPr>
        <w:t xml:space="preserve"> </w:t>
      </w:r>
      <w:r w:rsidRPr="00BF4510">
        <w:rPr>
          <w:rFonts w:ascii="Angsana New" w:hAnsi="Angsana New" w:cs="Angsana New" w:hint="cs"/>
          <w:sz w:val="30"/>
          <w:szCs w:val="30"/>
          <w:cs/>
        </w:rPr>
        <w:t>ภายใต้เงื่อนไขที่กำหนดบางประการ สิทธิพิเศษดังกล่าวรวมถึงการได้รับสิทธิประโยชน์ และ</w:t>
      </w:r>
      <w:r w:rsidRPr="000A6877">
        <w:rPr>
          <w:rFonts w:ascii="Angsana New" w:hAnsi="Angsana New" w:cs="Angsana New"/>
          <w:sz w:val="30"/>
          <w:szCs w:val="30"/>
          <w:cs/>
        </w:rPr>
        <w:t>ต้องปฏิบัติตามเงื่อนไขต่าง ๆ ที่กำหนดไว้ในบัตรส่งเสริมการลงทุน</w:t>
      </w:r>
      <w:r>
        <w:rPr>
          <w:rFonts w:ascii="Angsana New" w:hAnsi="Angsana New" w:cs="Angsana New" w:hint="cs"/>
          <w:sz w:val="30"/>
          <w:szCs w:val="30"/>
          <w:cs/>
        </w:rPr>
        <w:t xml:space="preserve"> </w:t>
      </w:r>
      <w:r w:rsidRPr="00BF4510">
        <w:rPr>
          <w:rFonts w:ascii="Angsana New" w:hAnsi="Angsana New" w:cs="Angsana New" w:hint="cs"/>
          <w:sz w:val="30"/>
          <w:szCs w:val="30"/>
          <w:cs/>
        </w:rPr>
        <w:t>ดังต่อไปนี้</w:t>
      </w:r>
    </w:p>
    <w:p w14:paraId="40B55AF4" w14:textId="78BDBBD2" w:rsidR="000765C9" w:rsidRPr="000A6877" w:rsidRDefault="000765C9" w:rsidP="00C64382">
      <w:pPr>
        <w:pStyle w:val="ListParagraph"/>
        <w:numPr>
          <w:ilvl w:val="0"/>
          <w:numId w:val="15"/>
        </w:numPr>
        <w:spacing w:before="120" w:after="120"/>
        <w:ind w:left="1080" w:hanging="540"/>
        <w:contextualSpacing w:val="0"/>
        <w:jc w:val="thaiDistribute"/>
        <w:rPr>
          <w:rFonts w:ascii="Angsana New" w:hAnsi="Angsana New" w:cs="Angsana New"/>
          <w:sz w:val="30"/>
          <w:szCs w:val="30"/>
        </w:rPr>
      </w:pPr>
      <w:r w:rsidRPr="000A6877">
        <w:rPr>
          <w:rFonts w:ascii="Angsana New" w:hAnsi="Angsana New" w:cs="Angsana New"/>
          <w:sz w:val="30"/>
          <w:szCs w:val="30"/>
          <w:cs/>
        </w:rPr>
        <w:t>ให้ได้รับยกเว้นอากรขาเข้าสำหรับเครื่องจักรตามที่คณะกรรมการพิจารณาอนุมัติ</w:t>
      </w:r>
      <w:r w:rsidRPr="000A6877">
        <w:rPr>
          <w:rFonts w:ascii="Angsana New" w:hAnsi="Angsana New" w:cs="Angsana New" w:hint="cs"/>
          <w:sz w:val="30"/>
          <w:szCs w:val="30"/>
          <w:cs/>
        </w:rPr>
        <w:t xml:space="preserve"> โดยจะต้องนำเข้ามาภายในวันที่ </w:t>
      </w:r>
      <w:r w:rsidRPr="000A6877">
        <w:rPr>
          <w:rFonts w:ascii="Angsana New" w:hAnsi="Angsana New" w:cs="Angsana New"/>
          <w:sz w:val="30"/>
          <w:szCs w:val="30"/>
        </w:rPr>
        <w:t>30</w:t>
      </w:r>
      <w:r w:rsidRPr="000A6877">
        <w:rPr>
          <w:rFonts w:ascii="Angsana New" w:hAnsi="Angsana New" w:cs="Angsana New" w:hint="cs"/>
          <w:sz w:val="30"/>
          <w:szCs w:val="30"/>
          <w:cs/>
        </w:rPr>
        <w:t xml:space="preserve"> เมษายน </w:t>
      </w:r>
      <w:r w:rsidR="009D1C50">
        <w:rPr>
          <w:rFonts w:ascii="Angsana New" w:hAnsi="Angsana New" w:cs="Angsana New"/>
          <w:sz w:val="30"/>
          <w:szCs w:val="30"/>
        </w:rPr>
        <w:t>2570</w:t>
      </w:r>
    </w:p>
    <w:p w14:paraId="086F1597" w14:textId="11B33045" w:rsidR="000765C9" w:rsidRPr="000A6877" w:rsidRDefault="000765C9" w:rsidP="00C64382">
      <w:pPr>
        <w:pStyle w:val="ListParagraph"/>
        <w:numPr>
          <w:ilvl w:val="0"/>
          <w:numId w:val="15"/>
        </w:numPr>
        <w:spacing w:before="120" w:after="120"/>
        <w:ind w:left="1080" w:hanging="540"/>
        <w:contextualSpacing w:val="0"/>
        <w:jc w:val="thaiDistribute"/>
        <w:rPr>
          <w:rFonts w:ascii="Angsana New" w:hAnsi="Angsana New" w:cs="Angsana New"/>
          <w:sz w:val="30"/>
          <w:szCs w:val="30"/>
        </w:rPr>
      </w:pPr>
      <w:r w:rsidRPr="000A6877">
        <w:rPr>
          <w:rFonts w:ascii="Angsana New" w:hAnsi="Angsana New" w:cs="Angsana New" w:hint="cs"/>
          <w:sz w:val="30"/>
          <w:szCs w:val="30"/>
          <w:cs/>
        </w:rPr>
        <w:t>ภาษีเงินได้นิติบุคคลที่ได้รับยกเว้น</w:t>
      </w:r>
      <w:r w:rsidRPr="000A6877">
        <w:rPr>
          <w:rFonts w:ascii="Angsana New" w:hAnsi="Angsana New" w:cs="Angsana New"/>
          <w:sz w:val="30"/>
          <w:szCs w:val="30"/>
          <w:cs/>
        </w:rPr>
        <w:t>ให้ได้รับยกเว้นภาษีเงินได้นิติบุคคลสำหรับกำไรสุทธิที่ได้จากการประกอบกิจการที่ได้รับการส่งเสริม</w:t>
      </w:r>
      <w:r w:rsidRPr="000A6877">
        <w:rPr>
          <w:rFonts w:ascii="Angsana New" w:hAnsi="Angsana New" w:cs="Angsana New" w:hint="cs"/>
          <w:sz w:val="30"/>
          <w:szCs w:val="30"/>
          <w:cs/>
        </w:rPr>
        <w:t xml:space="preserve"> มีมูลค่าไม่เกิน </w:t>
      </w:r>
      <w:r w:rsidRPr="000A6877">
        <w:rPr>
          <w:rFonts w:ascii="Angsana New" w:hAnsi="Angsana New" w:cs="Angsana New"/>
          <w:sz w:val="30"/>
          <w:szCs w:val="30"/>
        </w:rPr>
        <w:t xml:space="preserve">508.50 </w:t>
      </w:r>
      <w:r w:rsidRPr="000A6877">
        <w:rPr>
          <w:rFonts w:ascii="Angsana New" w:hAnsi="Angsana New" w:cs="Angsana New" w:hint="cs"/>
          <w:sz w:val="30"/>
          <w:szCs w:val="30"/>
          <w:cs/>
        </w:rPr>
        <w:t>ล้านบาท ทั้งน</w:t>
      </w:r>
      <w:r>
        <w:rPr>
          <w:rFonts w:ascii="Angsana New" w:hAnsi="Angsana New" w:cs="Angsana New" w:hint="cs"/>
          <w:sz w:val="30"/>
          <w:szCs w:val="30"/>
          <w:cs/>
        </w:rPr>
        <w:t>ี้</w:t>
      </w:r>
      <w:r w:rsidRPr="000A6877">
        <w:rPr>
          <w:rFonts w:ascii="Angsana New" w:hAnsi="Angsana New" w:cs="Angsana New" w:hint="cs"/>
          <w:sz w:val="30"/>
          <w:szCs w:val="30"/>
          <w:cs/>
        </w:rPr>
        <w:t xml:space="preserve"> จะปรับเปลี่ยนตามจำนวนเงินลงทุนโดยไม่รวมค่าที่ดินและทุนหมุนเวียนที่แท้จริงในวันที่เปิดดำเนินการตามโครงการที่ได้รับการส่งเสริม </w:t>
      </w:r>
      <w:r w:rsidRPr="000A6877">
        <w:rPr>
          <w:rFonts w:ascii="Angsana New" w:hAnsi="Angsana New" w:cs="Angsana New"/>
          <w:sz w:val="30"/>
          <w:szCs w:val="30"/>
          <w:cs/>
        </w:rPr>
        <w:t xml:space="preserve">เป็นระยะเวลา </w:t>
      </w:r>
      <w:r w:rsidR="007B5341">
        <w:rPr>
          <w:rFonts w:ascii="Angsana New" w:hAnsi="Angsana New" w:cs="Angsana New"/>
          <w:sz w:val="30"/>
          <w:szCs w:val="30"/>
        </w:rPr>
        <w:t>8</w:t>
      </w:r>
      <w:r w:rsidRPr="000A6877">
        <w:rPr>
          <w:rFonts w:ascii="Angsana New" w:hAnsi="Angsana New" w:cs="Angsana New"/>
          <w:sz w:val="30"/>
          <w:szCs w:val="30"/>
        </w:rPr>
        <w:t xml:space="preserve"> </w:t>
      </w:r>
      <w:r w:rsidRPr="000A6877">
        <w:rPr>
          <w:rFonts w:ascii="Angsana New" w:hAnsi="Angsana New" w:cs="Angsana New" w:hint="cs"/>
          <w:sz w:val="30"/>
          <w:szCs w:val="30"/>
          <w:cs/>
        </w:rPr>
        <w:t>ปี นับแต่วันที่เริ่มมีรายได้จากการประกอบกิจการนั้น</w:t>
      </w:r>
    </w:p>
    <w:p w14:paraId="289BF841" w14:textId="77777777" w:rsidR="000765C9" w:rsidRPr="000A6877" w:rsidRDefault="000765C9" w:rsidP="00C64382">
      <w:pPr>
        <w:pStyle w:val="ListParagraph"/>
        <w:numPr>
          <w:ilvl w:val="0"/>
          <w:numId w:val="15"/>
        </w:numPr>
        <w:spacing w:before="120" w:after="120"/>
        <w:ind w:left="1080" w:hanging="540"/>
        <w:contextualSpacing w:val="0"/>
        <w:jc w:val="thaiDistribute"/>
        <w:rPr>
          <w:rFonts w:ascii="Angsana New" w:hAnsi="Angsana New" w:cs="Angsana New"/>
          <w:sz w:val="30"/>
          <w:szCs w:val="30"/>
        </w:rPr>
      </w:pPr>
      <w:r w:rsidRPr="000A6877">
        <w:rPr>
          <w:rFonts w:ascii="Angsana New" w:hAnsi="Angsana New" w:cs="Angsana New"/>
          <w:sz w:val="30"/>
          <w:szCs w:val="30"/>
          <w:cs/>
        </w:rPr>
        <w:t>ในกรณีกิจการประกอบกิจการขาดทุนในระหว่างเวลาที่ได้รับยกเว้นภาษีเงินได้นิติบุคคล</w:t>
      </w:r>
      <w:r w:rsidRPr="000A6877">
        <w:rPr>
          <w:rFonts w:ascii="Angsana New" w:hAnsi="Angsana New" w:cs="Angsana New"/>
          <w:sz w:val="30"/>
          <w:szCs w:val="30"/>
        </w:rPr>
        <w:t xml:space="preserve"> </w:t>
      </w:r>
      <w:r w:rsidRPr="000A6877">
        <w:rPr>
          <w:rFonts w:ascii="Angsana New" w:hAnsi="Angsana New" w:cs="Angsana New"/>
          <w:sz w:val="30"/>
          <w:szCs w:val="30"/>
          <w:cs/>
        </w:rPr>
        <w:t xml:space="preserve">ผู้ได้รับการส่งเสริมการลงทุนจะได้รับอนุญาตให้นำผลขาดทุนประจำปีที่เกิดขึ้นในระหว่างนั้นไปหักออกจากกำไรสุทธิที่ได้เกิดขึ้นภายหลังระยะเวลาที่ได้รับการยกเว้นภาษีเงินได้นิติบุคคลมีกำหนดเวลาไม่เกิน </w:t>
      </w:r>
      <w:r>
        <w:rPr>
          <w:rFonts w:ascii="Angsana New" w:hAnsi="Angsana New" w:cs="Angsana New" w:hint="cs"/>
          <w:sz w:val="30"/>
          <w:szCs w:val="30"/>
          <w:cs/>
        </w:rPr>
        <w:t xml:space="preserve">  </w:t>
      </w:r>
      <w:r w:rsidRPr="000A6877">
        <w:rPr>
          <w:rFonts w:ascii="Angsana New" w:hAnsi="Angsana New" w:cs="Angsana New"/>
          <w:sz w:val="30"/>
          <w:szCs w:val="30"/>
        </w:rPr>
        <w:t>5</w:t>
      </w:r>
      <w:r w:rsidRPr="000A6877">
        <w:rPr>
          <w:rFonts w:ascii="Angsana New" w:hAnsi="Angsana New" w:cs="Angsana New"/>
          <w:sz w:val="30"/>
          <w:szCs w:val="30"/>
          <w:cs/>
        </w:rPr>
        <w:t xml:space="preserve"> ปีนับแต่วันที่พ้นกำหนดนั้น โดยจะเลือกหักจากกำไรสุทธิของปีใดปีหนึ่งหรือหลายปีก็ได้</w:t>
      </w:r>
    </w:p>
    <w:p w14:paraId="4E99B2E1" w14:textId="48D293FF" w:rsidR="007D482C" w:rsidRPr="002F0966" w:rsidRDefault="000765C9" w:rsidP="00C64382">
      <w:pPr>
        <w:pStyle w:val="ListParagraph"/>
        <w:numPr>
          <w:ilvl w:val="0"/>
          <w:numId w:val="15"/>
        </w:numPr>
        <w:ind w:left="1080" w:hanging="540"/>
        <w:contextualSpacing w:val="0"/>
        <w:jc w:val="thaiDistribute"/>
        <w:rPr>
          <w:rFonts w:ascii="Angsana New" w:hAnsi="Angsana New" w:cs="Angsana New"/>
          <w:sz w:val="30"/>
          <w:szCs w:val="30"/>
        </w:rPr>
      </w:pPr>
      <w:r w:rsidRPr="000A6877">
        <w:rPr>
          <w:rFonts w:ascii="Angsana New" w:hAnsi="Angsana New" w:cs="Angsana New"/>
          <w:sz w:val="30"/>
          <w:szCs w:val="30"/>
          <w:cs/>
        </w:rPr>
        <w:t>ให้ได้รับยกเว้นไม่ต้องนำเงินปันผลจากกิจการที่ได้รับการส่งเสริมซึ่งได้รับยกเว้นภาษีเงินได้             นิติบุคคล ไปรวมคำนวณเพื่อเสียภาษีเงินได้ตลอดระยะเวลาที่ผู้ได้รับการส่งเสริมได้รับยกเว้น             ภาษีเงินได้นิติบุคคลนั้น</w:t>
      </w:r>
    </w:p>
    <w:p w14:paraId="2A92A62C" w14:textId="18302F24" w:rsidR="000765C9" w:rsidRDefault="000765C9" w:rsidP="000765C9">
      <w:pPr>
        <w:spacing w:before="120" w:after="120"/>
        <w:ind w:left="547"/>
        <w:jc w:val="thaiDistribute"/>
        <w:rPr>
          <w:rFonts w:ascii="Angsana New" w:hAnsi="Angsana New" w:cs="Angsana New"/>
          <w:sz w:val="30"/>
          <w:szCs w:val="30"/>
        </w:rPr>
      </w:pPr>
      <w:r>
        <w:rPr>
          <w:rFonts w:ascii="Angsana New" w:hAnsi="Angsana New" w:cs="Angsana New" w:hint="cs"/>
          <w:sz w:val="30"/>
          <w:szCs w:val="30"/>
          <w:cs/>
        </w:rPr>
        <w:t>สำหรับปี</w:t>
      </w:r>
      <w:r>
        <w:rPr>
          <w:rFonts w:ascii="Angsana New" w:hAnsi="Angsana New" w:cs="Angsana New"/>
          <w:sz w:val="30"/>
          <w:szCs w:val="30"/>
        </w:rPr>
        <w:t xml:space="preserve"> 256</w:t>
      </w:r>
      <w:r w:rsidR="009A4038">
        <w:rPr>
          <w:rFonts w:ascii="Angsana New" w:hAnsi="Angsana New" w:cs="Angsana New"/>
          <w:sz w:val="30"/>
          <w:szCs w:val="30"/>
        </w:rPr>
        <w:t>8</w:t>
      </w:r>
      <w:r>
        <w:rPr>
          <w:rFonts w:ascii="Angsana New" w:hAnsi="Angsana New" w:cs="Angsana New" w:hint="cs"/>
          <w:sz w:val="30"/>
          <w:szCs w:val="30"/>
          <w:cs/>
        </w:rPr>
        <w:t xml:space="preserve"> กลุ่มบริษัทฯ ยังไม่มีการดำเนินการตามเงื่อนไขตามสิทธิพิเศษดังกล่าว</w:t>
      </w:r>
    </w:p>
    <w:p w14:paraId="6AFE6709" w14:textId="77777777" w:rsidR="000765C9" w:rsidRPr="00A247F5" w:rsidRDefault="000765C9" w:rsidP="00A247F5">
      <w:pPr>
        <w:ind w:left="450"/>
        <w:jc w:val="thaiDistribute"/>
        <w:rPr>
          <w:rFonts w:ascii="Angsana New" w:hAnsi="Angsana New" w:cs="Angsana New"/>
          <w:b/>
          <w:bCs/>
          <w:sz w:val="30"/>
          <w:szCs w:val="30"/>
        </w:rPr>
      </w:pPr>
    </w:p>
    <w:p w14:paraId="19154F36" w14:textId="7F957428" w:rsidR="009002B0" w:rsidRDefault="008C5D51" w:rsidP="0032785C">
      <w:pPr>
        <w:numPr>
          <w:ilvl w:val="0"/>
          <w:numId w:val="1"/>
        </w:numPr>
        <w:tabs>
          <w:tab w:val="clear" w:pos="360"/>
        </w:tabs>
        <w:ind w:left="450" w:hanging="426"/>
        <w:jc w:val="thaiDistribute"/>
        <w:rPr>
          <w:rFonts w:ascii="Angsana New" w:hAnsi="Angsana New" w:cs="Angsana New"/>
          <w:b/>
          <w:bCs/>
          <w:sz w:val="30"/>
          <w:szCs w:val="30"/>
        </w:rPr>
      </w:pPr>
      <w:r w:rsidRPr="008C5D51">
        <w:rPr>
          <w:rFonts w:ascii="Angsana New" w:hAnsi="Angsana New" w:cs="Angsana New" w:hint="cs"/>
          <w:b/>
          <w:bCs/>
          <w:sz w:val="30"/>
          <w:szCs w:val="30"/>
          <w:cs/>
        </w:rPr>
        <w:t>ส่วนงานดำเนินงาน</w:t>
      </w:r>
    </w:p>
    <w:p w14:paraId="60BDEA57" w14:textId="77777777" w:rsidR="00162054" w:rsidRPr="00162054" w:rsidRDefault="00162054" w:rsidP="00162054">
      <w:pPr>
        <w:ind w:left="360"/>
        <w:jc w:val="thaiDistribute"/>
        <w:rPr>
          <w:rFonts w:ascii="Angsana New" w:hAnsi="Angsana New" w:cs="Angsana New"/>
          <w:b/>
          <w:bCs/>
          <w:sz w:val="16"/>
          <w:szCs w:val="16"/>
        </w:rPr>
      </w:pPr>
    </w:p>
    <w:p w14:paraId="09AD5469" w14:textId="10961030" w:rsidR="0071702E" w:rsidRDefault="00817345" w:rsidP="006778FC">
      <w:pPr>
        <w:ind w:left="450" w:firstLine="968"/>
        <w:jc w:val="thaiDistribute"/>
        <w:rPr>
          <w:rFonts w:ascii="Angsana New" w:eastAsia="Angsana New" w:hAnsi="Angsana New" w:cs="Angsana New"/>
          <w:spacing w:val="-2"/>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ได้ระบุส่วนงานดำเนินงานโดยอ้างอิงจากรายงานภายในของ</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w:t>
      </w:r>
      <w:r w:rsid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ซึ่งรายงานดังกล่าวได้รับการสอบทาน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598BE9BA" w14:textId="29D45780" w:rsidR="0071702E" w:rsidRDefault="00817345" w:rsidP="0071702E">
      <w:pPr>
        <w:ind w:left="450" w:firstLine="968"/>
        <w:jc w:val="thaiDistribute"/>
        <w:rPr>
          <w:rFonts w:ascii="Angsana New" w:eastAsia="Angsana New" w:hAnsi="Angsana New" w:cs="Angsana New"/>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จำแนกส่วนงานดำเนินงานตามลักษณะของธุรกิจที่ดำเนินการ</w:t>
      </w:r>
      <w:r w:rsidRP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โดย</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 xml:space="preserve">บริษัทฯ </w:t>
      </w:r>
      <w:r w:rsidR="003702F4">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z w:val="30"/>
          <w:szCs w:val="30"/>
          <w:cs/>
        </w:rPr>
        <w:t xml:space="preserve">มีส่วนงานดำเนินงานรวม </w:t>
      </w:r>
      <w:r w:rsidR="0071702E" w:rsidRPr="006778FC">
        <w:rPr>
          <w:rFonts w:ascii="Angsana New" w:eastAsia="Angsana New" w:hAnsi="Angsana New" w:cs="Angsana New"/>
          <w:sz w:val="30"/>
          <w:szCs w:val="30"/>
        </w:rPr>
        <w:t>3</w:t>
      </w:r>
      <w:r w:rsidR="0071702E" w:rsidRPr="006778FC">
        <w:rPr>
          <w:rFonts w:ascii="Angsana New" w:eastAsia="Angsana New" w:hAnsi="Angsana New" w:cs="Angsana New"/>
          <w:sz w:val="30"/>
          <w:szCs w:val="30"/>
          <w:cs/>
        </w:rPr>
        <w:t xml:space="preserve"> ส่วนงาน ประกอบด้วย ส่วนงานธุรกิจอสังหาริมทรัพย์ – นิคมอุตสาหกรรม ส่วนงานธุรกิจผลิตและจำหน่ายพลังงานไฟฟ้า และส่วนงานธุรกิจอื่น</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047AAB3F" w14:textId="3C8AA0B5" w:rsidR="00422000" w:rsidRDefault="00817345" w:rsidP="0071702E">
      <w:pPr>
        <w:ind w:left="450" w:firstLine="900"/>
        <w:jc w:val="thaiDistribute"/>
        <w:rPr>
          <w:rFonts w:ascii="Angsana New" w:eastAsia="Angsana New" w:hAnsi="Angsana New" w:cs="Angsana New"/>
          <w:sz w:val="16"/>
          <w:szCs w:val="16"/>
        </w:rPr>
      </w:pPr>
      <w:r w:rsidRPr="006778FC">
        <w:rPr>
          <w:rFonts w:ascii="Angsana New" w:eastAsia="Angsana New" w:hAnsi="Angsana New" w:cs="Angsana New" w:hint="cs"/>
          <w:sz w:val="30"/>
          <w:szCs w:val="30"/>
          <w:cs/>
        </w:rPr>
        <w:t>กลุ่ม</w:t>
      </w:r>
      <w:r w:rsidR="0071702E" w:rsidRPr="006778FC">
        <w:rPr>
          <w:rFonts w:ascii="Angsana New" w:eastAsia="Angsana New" w:hAnsi="Angsana New" w:cs="Angsana New"/>
          <w:sz w:val="30"/>
          <w:szCs w:val="30"/>
          <w:cs/>
        </w:rPr>
        <w:t xml:space="preserve">บริษัทฯ วัดมูลค่าผลกำไรหรือขาดทุนของส่วนงาน โดยพิจารณาจากกำไรขั้นต้นของส่วนงานโดยไม่ได้รวมรายการรายได้ดอกเบี้ย </w:t>
      </w:r>
      <w:r w:rsidR="00297457" w:rsidRPr="006778FC">
        <w:rPr>
          <w:rFonts w:ascii="Angsana New" w:eastAsia="Angsana New" w:hAnsi="Angsana New" w:cs="Angsana New"/>
          <w:sz w:val="30"/>
          <w:szCs w:val="30"/>
          <w:cs/>
        </w:rPr>
        <w:t>รายได้เงินปันผล</w:t>
      </w:r>
      <w:r w:rsidR="0071702E" w:rsidRPr="006778FC">
        <w:rPr>
          <w:rFonts w:ascii="Angsana New" w:eastAsia="Angsana New" w:hAnsi="Angsana New" w:cs="Angsana New"/>
          <w:sz w:val="30"/>
          <w:szCs w:val="30"/>
          <w:cs/>
        </w:rPr>
        <w:t xml:space="preserve"> รายได้อื่น ค่าใช้จ่ายส่วนกลางต่าง ๆ </w:t>
      </w:r>
      <w:r w:rsidR="002C133A" w:rsidRPr="006778FC">
        <w:rPr>
          <w:rFonts w:ascii="Angsana New" w:eastAsia="Angsana New" w:hAnsi="Angsana New" w:cs="Angsana New"/>
          <w:sz w:val="30"/>
          <w:szCs w:val="30"/>
          <w:cs/>
        </w:rPr>
        <w:t>และ</w:t>
      </w:r>
      <w:r w:rsidR="0071702E" w:rsidRPr="006778FC">
        <w:rPr>
          <w:rFonts w:ascii="Angsana New" w:eastAsia="Angsana New" w:hAnsi="Angsana New" w:cs="Angsana New"/>
          <w:sz w:val="30"/>
          <w:szCs w:val="30"/>
          <w:cs/>
        </w:rPr>
        <w:t>ต้นทุนทางการเงิน</w:t>
      </w:r>
    </w:p>
    <w:p w14:paraId="14CAD66F" w14:textId="3CF4BA13" w:rsidR="00EB39C3" w:rsidRDefault="00F93AF2" w:rsidP="00521047">
      <w:pPr>
        <w:ind w:left="450" w:firstLine="900"/>
        <w:jc w:val="thaiDistribute"/>
        <w:rPr>
          <w:rFonts w:ascii="Angsana New" w:eastAsia="Angsana New" w:hAnsi="Angsana New" w:cs="Angsana New"/>
          <w:sz w:val="30"/>
          <w:szCs w:val="30"/>
        </w:rPr>
      </w:pPr>
      <w:r w:rsidRPr="003702F4">
        <w:rPr>
          <w:rFonts w:ascii="Angsana New" w:eastAsia="Angsana New" w:hAnsi="Angsana New" w:cs="Angsana New"/>
          <w:sz w:val="30"/>
          <w:szCs w:val="30"/>
          <w:cs/>
        </w:rPr>
        <w:t>สำหรับ</w:t>
      </w:r>
      <w:r w:rsidR="00D547BD">
        <w:rPr>
          <w:rFonts w:ascii="Angsana New" w:eastAsia="Angsana New" w:hAnsi="Angsana New" w:cs="Angsana New"/>
          <w:sz w:val="30"/>
          <w:szCs w:val="30"/>
          <w:cs/>
        </w:rPr>
        <w:t>ปี</w:t>
      </w:r>
      <w:r w:rsidR="00515AFC" w:rsidRPr="003702F4">
        <w:rPr>
          <w:rFonts w:ascii="Angsana New" w:eastAsia="Angsana New" w:hAnsi="Angsana New" w:cs="Angsana New"/>
          <w:sz w:val="30"/>
          <w:szCs w:val="30"/>
          <w:cs/>
        </w:rPr>
        <w:t xml:space="preserve">สิ้นสุดวันที่ </w:t>
      </w:r>
      <w:r w:rsidR="007643CC" w:rsidRPr="007643CC">
        <w:rPr>
          <w:rFonts w:ascii="Angsana New" w:eastAsia="Angsana New" w:hAnsi="Angsana New" w:cs="Angsana New"/>
          <w:sz w:val="30"/>
          <w:szCs w:val="30"/>
        </w:rPr>
        <w:t>3</w:t>
      </w:r>
      <w:r w:rsidR="00B64139">
        <w:rPr>
          <w:rFonts w:ascii="Angsana New" w:eastAsia="Angsana New" w:hAnsi="Angsana New" w:cs="Angsana New" w:hint="cs"/>
          <w:sz w:val="30"/>
          <w:szCs w:val="30"/>
          <w:cs/>
        </w:rPr>
        <w:t>1</w:t>
      </w:r>
      <w:r w:rsidR="007643CC" w:rsidRPr="007643CC">
        <w:rPr>
          <w:rFonts w:ascii="Angsana New" w:eastAsia="Angsana New" w:hAnsi="Angsana New" w:cs="Angsana New"/>
          <w:sz w:val="30"/>
          <w:szCs w:val="30"/>
        </w:rPr>
        <w:t xml:space="preserve"> </w:t>
      </w:r>
      <w:r w:rsidR="00B64139">
        <w:rPr>
          <w:rFonts w:ascii="Angsana New" w:eastAsia="Angsana New" w:hAnsi="Angsana New" w:cs="Angsana New" w:hint="cs"/>
          <w:sz w:val="30"/>
          <w:szCs w:val="30"/>
          <w:cs/>
        </w:rPr>
        <w:t>ธันวาคม</w:t>
      </w:r>
      <w:r w:rsidR="007643CC" w:rsidRPr="007643CC">
        <w:rPr>
          <w:rFonts w:ascii="Angsana New" w:eastAsia="Angsana New" w:hAnsi="Angsana New" w:cs="Angsana New"/>
          <w:sz w:val="30"/>
          <w:szCs w:val="30"/>
          <w:cs/>
        </w:rPr>
        <w:t xml:space="preserve"> </w:t>
      </w:r>
      <w:r w:rsidR="007643CC" w:rsidRPr="007643CC">
        <w:rPr>
          <w:rFonts w:ascii="Angsana New" w:eastAsia="Angsana New" w:hAnsi="Angsana New" w:cs="Angsana New"/>
          <w:sz w:val="30"/>
          <w:szCs w:val="30"/>
        </w:rPr>
        <w:t>256</w:t>
      </w:r>
      <w:r w:rsidR="009A4038">
        <w:rPr>
          <w:rFonts w:ascii="Angsana New" w:eastAsia="Angsana New" w:hAnsi="Angsana New" w:cs="Angsana New"/>
          <w:sz w:val="30"/>
          <w:szCs w:val="30"/>
        </w:rPr>
        <w:t>8</w:t>
      </w:r>
      <w:r w:rsidR="007643CC">
        <w:rPr>
          <w:rFonts w:ascii="Angsana New" w:eastAsia="Angsana New" w:hAnsi="Angsana New" w:cs="Angsana New" w:hint="cs"/>
          <w:sz w:val="30"/>
          <w:szCs w:val="30"/>
          <w:cs/>
        </w:rPr>
        <w:t xml:space="preserve"> </w:t>
      </w:r>
      <w:r w:rsidR="00817345" w:rsidRPr="003702F4">
        <w:rPr>
          <w:rFonts w:ascii="Angsana New" w:eastAsia="Angsana New" w:hAnsi="Angsana New" w:cs="Angsana New" w:hint="cs"/>
          <w:sz w:val="30"/>
          <w:szCs w:val="30"/>
          <w:cs/>
        </w:rPr>
        <w:t xml:space="preserve">และ </w:t>
      </w:r>
      <w:r w:rsidR="008D2440" w:rsidRPr="003702F4">
        <w:rPr>
          <w:rFonts w:ascii="Angsana New" w:eastAsia="Angsana New" w:hAnsi="Angsana New" w:cs="Angsana New"/>
          <w:sz w:val="30"/>
          <w:szCs w:val="30"/>
        </w:rPr>
        <w:t>256</w:t>
      </w:r>
      <w:r w:rsidR="009A4038">
        <w:rPr>
          <w:rFonts w:ascii="Angsana New" w:eastAsia="Angsana New" w:hAnsi="Angsana New" w:cs="Angsana New"/>
          <w:sz w:val="30"/>
          <w:szCs w:val="30"/>
        </w:rPr>
        <w:t>7</w:t>
      </w:r>
      <w:r w:rsidR="00817345" w:rsidRPr="003702F4">
        <w:rPr>
          <w:rFonts w:ascii="Angsana New" w:eastAsia="Angsana New" w:hAnsi="Angsana New" w:cs="Angsana New"/>
          <w:sz w:val="30"/>
          <w:szCs w:val="30"/>
        </w:rPr>
        <w:t xml:space="preserve"> </w:t>
      </w:r>
      <w:r w:rsidR="00EB39C3" w:rsidRPr="003702F4">
        <w:rPr>
          <w:rFonts w:ascii="Angsana New" w:eastAsia="Angsana New" w:hAnsi="Angsana New" w:cs="Angsana New"/>
          <w:sz w:val="30"/>
          <w:szCs w:val="30"/>
          <w:cs/>
        </w:rPr>
        <w:t>ข้อมูลส่วนงานดำเนินงานมีดังนี้</w:t>
      </w:r>
    </w:p>
    <w:tbl>
      <w:tblPr>
        <w:tblW w:w="10699" w:type="dxa"/>
        <w:tblInd w:w="-567" w:type="dxa"/>
        <w:tblLayout w:type="fixed"/>
        <w:tblLook w:val="01E0" w:firstRow="1" w:lastRow="1" w:firstColumn="1" w:lastColumn="1" w:noHBand="0" w:noVBand="0"/>
      </w:tblPr>
      <w:tblGrid>
        <w:gridCol w:w="2549"/>
        <w:gridCol w:w="849"/>
        <w:gridCol w:w="236"/>
        <w:gridCol w:w="1323"/>
        <w:gridCol w:w="283"/>
        <w:gridCol w:w="1133"/>
        <w:gridCol w:w="284"/>
        <w:gridCol w:w="1133"/>
        <w:gridCol w:w="283"/>
        <w:gridCol w:w="1196"/>
        <w:gridCol w:w="14"/>
        <w:gridCol w:w="224"/>
        <w:gridCol w:w="14"/>
        <w:gridCol w:w="1164"/>
        <w:gridCol w:w="14"/>
      </w:tblGrid>
      <w:tr w:rsidR="0005579E" w:rsidRPr="00854A9F" w14:paraId="7BD5AA58" w14:textId="77777777" w:rsidTr="008D25DF">
        <w:tc>
          <w:tcPr>
            <w:tcW w:w="2549" w:type="dxa"/>
          </w:tcPr>
          <w:p w14:paraId="3BC3951D" w14:textId="77777777" w:rsidR="0005579E" w:rsidRPr="005123CA" w:rsidRDefault="0005579E">
            <w:pPr>
              <w:ind w:left="-42" w:right="-117"/>
              <w:jc w:val="both"/>
              <w:rPr>
                <w:rFonts w:asciiTheme="majorBidi" w:hAnsiTheme="majorBidi" w:cstheme="majorBidi"/>
                <w:sz w:val="20"/>
                <w:szCs w:val="20"/>
              </w:rPr>
            </w:pPr>
          </w:p>
        </w:tc>
        <w:tc>
          <w:tcPr>
            <w:tcW w:w="8150" w:type="dxa"/>
            <w:gridSpan w:val="14"/>
          </w:tcPr>
          <w:p w14:paraId="593C5D57" w14:textId="77777777" w:rsidR="0005579E" w:rsidRPr="00854A9F" w:rsidRDefault="0005579E">
            <w:pPr>
              <w:ind w:right="130"/>
              <w:jc w:val="right"/>
              <w:rPr>
                <w:rFonts w:asciiTheme="majorBidi" w:hAnsiTheme="majorBidi" w:cstheme="majorBidi"/>
                <w:sz w:val="20"/>
                <w:szCs w:val="20"/>
                <w:cs/>
              </w:rPr>
            </w:pPr>
            <w:r w:rsidRPr="00854A9F">
              <w:rPr>
                <w:rFonts w:asciiTheme="majorBidi" w:hAnsiTheme="majorBidi" w:cstheme="majorBidi"/>
                <w:sz w:val="20"/>
                <w:szCs w:val="20"/>
              </w:rPr>
              <w:t>(</w:t>
            </w:r>
            <w:r w:rsidRPr="00854A9F">
              <w:rPr>
                <w:rFonts w:asciiTheme="majorBidi" w:hAnsiTheme="majorBidi" w:cstheme="majorBidi"/>
                <w:sz w:val="20"/>
                <w:szCs w:val="20"/>
                <w:cs/>
              </w:rPr>
              <w:t xml:space="preserve">หน่วย </w:t>
            </w:r>
            <w:r w:rsidRPr="00854A9F">
              <w:rPr>
                <w:rFonts w:asciiTheme="majorBidi" w:hAnsiTheme="majorBidi" w:cstheme="majorBidi"/>
                <w:sz w:val="20"/>
                <w:szCs w:val="20"/>
              </w:rPr>
              <w:t xml:space="preserve">: </w:t>
            </w:r>
            <w:r w:rsidRPr="00854A9F">
              <w:rPr>
                <w:rFonts w:asciiTheme="majorBidi" w:hAnsiTheme="majorBidi" w:cstheme="majorBidi"/>
                <w:sz w:val="20"/>
                <w:szCs w:val="20"/>
                <w:cs/>
              </w:rPr>
              <w:t>พันบาท)</w:t>
            </w:r>
          </w:p>
        </w:tc>
      </w:tr>
      <w:tr w:rsidR="0005579E" w:rsidRPr="00854A9F" w14:paraId="4DB5A3E4" w14:textId="77777777" w:rsidTr="008D25DF">
        <w:tc>
          <w:tcPr>
            <w:tcW w:w="2549" w:type="dxa"/>
          </w:tcPr>
          <w:p w14:paraId="4EF4E6B5" w14:textId="77777777" w:rsidR="0005579E" w:rsidRPr="00854A9F" w:rsidRDefault="0005579E">
            <w:pPr>
              <w:ind w:left="-42" w:right="-117"/>
              <w:jc w:val="both"/>
              <w:rPr>
                <w:rFonts w:asciiTheme="majorBidi" w:hAnsiTheme="majorBidi" w:cstheme="majorBidi"/>
                <w:sz w:val="20"/>
                <w:szCs w:val="20"/>
              </w:rPr>
            </w:pPr>
          </w:p>
        </w:tc>
        <w:tc>
          <w:tcPr>
            <w:tcW w:w="8150" w:type="dxa"/>
            <w:gridSpan w:val="14"/>
          </w:tcPr>
          <w:p w14:paraId="24438798" w14:textId="77777777" w:rsidR="0005579E" w:rsidRPr="00854A9F" w:rsidRDefault="0005579E">
            <w:pPr>
              <w:jc w:val="center"/>
              <w:rPr>
                <w:rFonts w:asciiTheme="majorBidi" w:hAnsiTheme="majorBidi" w:cstheme="majorBidi"/>
                <w:sz w:val="20"/>
                <w:szCs w:val="20"/>
                <w:u w:val="single"/>
                <w:cs/>
              </w:rPr>
            </w:pPr>
            <w:r w:rsidRPr="00854A9F">
              <w:rPr>
                <w:rFonts w:asciiTheme="majorBidi" w:hAnsiTheme="majorBidi" w:cstheme="majorBidi"/>
                <w:sz w:val="20"/>
                <w:szCs w:val="20"/>
                <w:cs/>
              </w:rPr>
              <w:t>งบการเงินรวม</w:t>
            </w:r>
          </w:p>
        </w:tc>
      </w:tr>
      <w:tr w:rsidR="0005579E" w:rsidRPr="00854A9F" w14:paraId="660429CA" w14:textId="77777777" w:rsidTr="008D25DF">
        <w:tc>
          <w:tcPr>
            <w:tcW w:w="2549" w:type="dxa"/>
          </w:tcPr>
          <w:p w14:paraId="4C5D3B38" w14:textId="77777777" w:rsidR="0005579E" w:rsidRPr="00854A9F" w:rsidRDefault="0005579E">
            <w:pPr>
              <w:ind w:left="-42" w:right="-117"/>
              <w:jc w:val="both"/>
              <w:rPr>
                <w:rFonts w:asciiTheme="majorBidi" w:hAnsiTheme="majorBidi" w:cstheme="majorBidi"/>
                <w:sz w:val="20"/>
                <w:szCs w:val="20"/>
              </w:rPr>
            </w:pPr>
          </w:p>
        </w:tc>
        <w:tc>
          <w:tcPr>
            <w:tcW w:w="8150" w:type="dxa"/>
            <w:gridSpan w:val="14"/>
          </w:tcPr>
          <w:p w14:paraId="2FB5A192" w14:textId="3802B29F" w:rsidR="0005579E" w:rsidRPr="00854A9F" w:rsidRDefault="0005579E">
            <w:pPr>
              <w:jc w:val="center"/>
              <w:rPr>
                <w:rFonts w:asciiTheme="majorBidi" w:hAnsiTheme="majorBidi" w:cstheme="majorBidi"/>
                <w:sz w:val="20"/>
                <w:szCs w:val="20"/>
                <w:u w:val="single"/>
              </w:rPr>
            </w:pPr>
            <w:r w:rsidRPr="00854A9F">
              <w:rPr>
                <w:rFonts w:asciiTheme="majorBidi" w:hAnsiTheme="majorBidi" w:cstheme="majorBidi"/>
                <w:sz w:val="20"/>
                <w:szCs w:val="20"/>
                <w:cs/>
              </w:rPr>
              <w:t>สำหรับ</w:t>
            </w:r>
            <w:r w:rsidR="00D547BD">
              <w:rPr>
                <w:rFonts w:asciiTheme="majorBidi" w:hAnsiTheme="majorBidi" w:cstheme="majorBidi"/>
                <w:sz w:val="20"/>
                <w:szCs w:val="20"/>
                <w:cs/>
              </w:rPr>
              <w:t>ปี</w:t>
            </w:r>
            <w:r w:rsidRPr="00854A9F">
              <w:rPr>
                <w:rFonts w:asciiTheme="majorBidi" w:hAnsiTheme="majorBidi" w:cstheme="majorBidi"/>
                <w:sz w:val="20"/>
                <w:szCs w:val="20"/>
                <w:cs/>
              </w:rPr>
              <w:t xml:space="preserve">สิ้นสุดวันที่ </w:t>
            </w:r>
            <w:r w:rsidRPr="00854A9F">
              <w:rPr>
                <w:rFonts w:asciiTheme="majorBidi" w:hAnsiTheme="majorBidi" w:cstheme="majorBidi"/>
                <w:sz w:val="20"/>
                <w:szCs w:val="20"/>
              </w:rPr>
              <w:t>3</w:t>
            </w:r>
            <w:r w:rsidR="00B64139">
              <w:rPr>
                <w:rFonts w:asciiTheme="majorBidi" w:hAnsiTheme="majorBidi" w:cstheme="majorBidi" w:hint="cs"/>
                <w:sz w:val="20"/>
                <w:szCs w:val="20"/>
                <w:cs/>
              </w:rPr>
              <w:t>1</w:t>
            </w:r>
            <w:r w:rsidRPr="00854A9F">
              <w:rPr>
                <w:rFonts w:asciiTheme="majorBidi" w:hAnsiTheme="majorBidi" w:cstheme="majorBidi"/>
                <w:sz w:val="20"/>
                <w:szCs w:val="20"/>
              </w:rPr>
              <w:t xml:space="preserve"> </w:t>
            </w:r>
            <w:r w:rsidR="00B64139">
              <w:rPr>
                <w:rFonts w:asciiTheme="majorBidi" w:hAnsiTheme="majorBidi" w:cstheme="majorBidi" w:hint="cs"/>
                <w:sz w:val="20"/>
                <w:szCs w:val="20"/>
                <w:cs/>
              </w:rPr>
              <w:t>ธันวาคม</w:t>
            </w:r>
            <w:r w:rsidRPr="00854A9F">
              <w:rPr>
                <w:rFonts w:asciiTheme="majorBidi" w:hAnsiTheme="majorBidi" w:cstheme="majorBidi"/>
                <w:sz w:val="20"/>
                <w:szCs w:val="20"/>
                <w:cs/>
              </w:rPr>
              <w:t xml:space="preserve"> </w:t>
            </w:r>
            <w:r w:rsidRPr="00854A9F">
              <w:rPr>
                <w:rFonts w:asciiTheme="majorBidi" w:hAnsiTheme="majorBidi" w:cstheme="majorBidi"/>
                <w:sz w:val="20"/>
                <w:szCs w:val="20"/>
              </w:rPr>
              <w:t>256</w:t>
            </w:r>
            <w:r w:rsidR="009A4038">
              <w:rPr>
                <w:rFonts w:asciiTheme="majorBidi" w:hAnsiTheme="majorBidi" w:cstheme="majorBidi"/>
                <w:sz w:val="20"/>
                <w:szCs w:val="20"/>
              </w:rPr>
              <w:t>8</w:t>
            </w:r>
          </w:p>
        </w:tc>
      </w:tr>
      <w:tr w:rsidR="0005579E" w:rsidRPr="00854A9F" w14:paraId="4D4EFCF9" w14:textId="77777777" w:rsidTr="008D25DF">
        <w:tc>
          <w:tcPr>
            <w:tcW w:w="2549" w:type="dxa"/>
          </w:tcPr>
          <w:p w14:paraId="48C41CB9" w14:textId="77777777" w:rsidR="0005579E" w:rsidRPr="00854A9F" w:rsidRDefault="0005579E">
            <w:pPr>
              <w:ind w:left="-42" w:right="-117"/>
              <w:jc w:val="both"/>
              <w:rPr>
                <w:rFonts w:asciiTheme="majorBidi" w:hAnsiTheme="majorBidi" w:cstheme="majorBidi"/>
                <w:sz w:val="20"/>
                <w:szCs w:val="20"/>
              </w:rPr>
            </w:pPr>
          </w:p>
        </w:tc>
        <w:tc>
          <w:tcPr>
            <w:tcW w:w="2408" w:type="dxa"/>
            <w:gridSpan w:val="3"/>
          </w:tcPr>
          <w:p w14:paraId="268EC617" w14:textId="77777777" w:rsidR="0005579E" w:rsidRPr="00854A9F" w:rsidRDefault="0005579E">
            <w:pPr>
              <w:ind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83" w:type="dxa"/>
          </w:tcPr>
          <w:p w14:paraId="4E5234E0" w14:textId="77777777" w:rsidR="0005579E" w:rsidRPr="00854A9F" w:rsidRDefault="0005579E">
            <w:pPr>
              <w:jc w:val="center"/>
              <w:rPr>
                <w:rFonts w:asciiTheme="majorBidi" w:hAnsiTheme="majorBidi" w:cstheme="majorBidi"/>
                <w:sz w:val="20"/>
                <w:szCs w:val="20"/>
              </w:rPr>
            </w:pPr>
          </w:p>
        </w:tc>
        <w:tc>
          <w:tcPr>
            <w:tcW w:w="1133" w:type="dxa"/>
          </w:tcPr>
          <w:p w14:paraId="42C34B05" w14:textId="77777777" w:rsidR="0005579E" w:rsidRPr="00854A9F" w:rsidRDefault="0005579E">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84" w:type="dxa"/>
          </w:tcPr>
          <w:p w14:paraId="5921C9E5" w14:textId="77777777" w:rsidR="0005579E" w:rsidRPr="00854A9F" w:rsidRDefault="0005579E">
            <w:pPr>
              <w:jc w:val="center"/>
              <w:rPr>
                <w:rFonts w:asciiTheme="majorBidi" w:hAnsiTheme="majorBidi" w:cstheme="majorBidi"/>
                <w:sz w:val="20"/>
                <w:szCs w:val="20"/>
                <w:u w:val="single"/>
              </w:rPr>
            </w:pPr>
          </w:p>
        </w:tc>
        <w:tc>
          <w:tcPr>
            <w:tcW w:w="1133" w:type="dxa"/>
          </w:tcPr>
          <w:p w14:paraId="004B302F" w14:textId="77777777" w:rsidR="0005579E" w:rsidRPr="00854A9F" w:rsidRDefault="0005579E">
            <w:pPr>
              <w:ind w:left="-60" w:right="-84" w:hanging="66"/>
              <w:jc w:val="center"/>
              <w:rPr>
                <w:rFonts w:asciiTheme="majorBidi" w:hAnsiTheme="majorBidi" w:cstheme="majorBidi"/>
                <w:spacing w:val="-6"/>
                <w:sz w:val="20"/>
                <w:szCs w:val="20"/>
                <w:cs/>
              </w:rPr>
            </w:pPr>
            <w:r w:rsidRPr="00854A9F">
              <w:rPr>
                <w:rFonts w:asciiTheme="majorBidi" w:hAnsiTheme="majorBidi" w:cstheme="majorBidi"/>
                <w:spacing w:val="-6"/>
                <w:sz w:val="20"/>
                <w:szCs w:val="20"/>
                <w:cs/>
              </w:rPr>
              <w:t>ส่วนงานธุรกิจอื่น</w:t>
            </w:r>
          </w:p>
        </w:tc>
        <w:tc>
          <w:tcPr>
            <w:tcW w:w="283" w:type="dxa"/>
          </w:tcPr>
          <w:p w14:paraId="5F843451" w14:textId="77777777" w:rsidR="0005579E" w:rsidRPr="00854A9F" w:rsidRDefault="0005579E">
            <w:pPr>
              <w:jc w:val="center"/>
              <w:rPr>
                <w:rFonts w:asciiTheme="majorBidi" w:hAnsiTheme="majorBidi" w:cstheme="majorBidi"/>
                <w:sz w:val="20"/>
                <w:szCs w:val="20"/>
                <w:u w:val="single"/>
              </w:rPr>
            </w:pPr>
          </w:p>
        </w:tc>
        <w:tc>
          <w:tcPr>
            <w:tcW w:w="1210" w:type="dxa"/>
            <w:gridSpan w:val="2"/>
          </w:tcPr>
          <w:p w14:paraId="6DD7FEEF" w14:textId="77777777" w:rsidR="0005579E" w:rsidRPr="00854A9F" w:rsidRDefault="0005579E">
            <w:pPr>
              <w:jc w:val="center"/>
              <w:rPr>
                <w:rFonts w:asciiTheme="majorBidi" w:hAnsiTheme="majorBidi" w:cstheme="majorBidi"/>
                <w:sz w:val="20"/>
                <w:szCs w:val="20"/>
                <w:cs/>
              </w:rPr>
            </w:pPr>
            <w:r w:rsidRPr="00854A9F">
              <w:rPr>
                <w:rFonts w:asciiTheme="majorBidi" w:hAnsiTheme="majorBidi" w:cstheme="majorBidi"/>
                <w:sz w:val="20"/>
                <w:szCs w:val="20"/>
                <w:cs/>
              </w:rPr>
              <w:t>รายการตัดบัญชี</w:t>
            </w:r>
          </w:p>
        </w:tc>
        <w:tc>
          <w:tcPr>
            <w:tcW w:w="238" w:type="dxa"/>
            <w:gridSpan w:val="2"/>
          </w:tcPr>
          <w:p w14:paraId="125C1A8D" w14:textId="77777777" w:rsidR="0005579E" w:rsidRPr="00854A9F" w:rsidRDefault="0005579E">
            <w:pPr>
              <w:jc w:val="center"/>
              <w:rPr>
                <w:rFonts w:asciiTheme="majorBidi" w:hAnsiTheme="majorBidi" w:cstheme="majorBidi"/>
                <w:sz w:val="20"/>
                <w:szCs w:val="20"/>
                <w:u w:val="single"/>
              </w:rPr>
            </w:pPr>
          </w:p>
        </w:tc>
        <w:tc>
          <w:tcPr>
            <w:tcW w:w="1178" w:type="dxa"/>
            <w:gridSpan w:val="2"/>
          </w:tcPr>
          <w:p w14:paraId="72735349" w14:textId="77777777" w:rsidR="0005579E" w:rsidRPr="00854A9F" w:rsidRDefault="0005579E">
            <w:pPr>
              <w:jc w:val="center"/>
              <w:rPr>
                <w:rFonts w:asciiTheme="majorBidi" w:hAnsiTheme="majorBidi" w:cstheme="majorBidi"/>
                <w:sz w:val="20"/>
                <w:szCs w:val="20"/>
                <w:cs/>
              </w:rPr>
            </w:pPr>
            <w:r w:rsidRPr="00854A9F">
              <w:rPr>
                <w:rFonts w:asciiTheme="majorBidi" w:hAnsiTheme="majorBidi" w:cstheme="majorBidi"/>
                <w:sz w:val="20"/>
                <w:szCs w:val="20"/>
                <w:cs/>
              </w:rPr>
              <w:t>รวม</w:t>
            </w:r>
          </w:p>
        </w:tc>
      </w:tr>
      <w:tr w:rsidR="0005579E" w:rsidRPr="00854A9F" w14:paraId="664D24C2" w14:textId="77777777" w:rsidTr="008D25DF">
        <w:tc>
          <w:tcPr>
            <w:tcW w:w="2549" w:type="dxa"/>
          </w:tcPr>
          <w:p w14:paraId="6A4BB432" w14:textId="77777777" w:rsidR="0005579E" w:rsidRPr="00854A9F" w:rsidRDefault="0005579E">
            <w:pPr>
              <w:ind w:left="-42" w:right="-117"/>
              <w:jc w:val="both"/>
              <w:rPr>
                <w:rFonts w:asciiTheme="majorBidi" w:hAnsiTheme="majorBidi" w:cstheme="majorBidi"/>
                <w:sz w:val="20"/>
                <w:szCs w:val="20"/>
              </w:rPr>
            </w:pPr>
          </w:p>
        </w:tc>
        <w:tc>
          <w:tcPr>
            <w:tcW w:w="2408" w:type="dxa"/>
            <w:gridSpan w:val="3"/>
          </w:tcPr>
          <w:p w14:paraId="754CD6E6" w14:textId="77777777" w:rsidR="0005579E" w:rsidRPr="00854A9F" w:rsidRDefault="0005579E">
            <w:pPr>
              <w:jc w:val="center"/>
              <w:rPr>
                <w:rFonts w:asciiTheme="majorBidi" w:hAnsiTheme="majorBidi" w:cstheme="majorBidi"/>
                <w:spacing w:val="-2"/>
                <w:sz w:val="20"/>
                <w:szCs w:val="20"/>
                <w:cs/>
              </w:rPr>
            </w:pPr>
            <w:r w:rsidRPr="00854A9F">
              <w:rPr>
                <w:rFonts w:asciiTheme="majorBidi" w:hAnsiTheme="majorBidi" w:cstheme="majorBidi"/>
                <w:spacing w:val="-2"/>
                <w:sz w:val="20"/>
                <w:szCs w:val="20"/>
                <w:cs/>
              </w:rPr>
              <w:t>อสังหาริมทรัพย์ – นิคมอุตสาหกรรม</w:t>
            </w:r>
          </w:p>
        </w:tc>
        <w:tc>
          <w:tcPr>
            <w:tcW w:w="283" w:type="dxa"/>
          </w:tcPr>
          <w:p w14:paraId="1FDD359C" w14:textId="77777777" w:rsidR="0005579E" w:rsidRPr="00854A9F" w:rsidRDefault="0005579E">
            <w:pPr>
              <w:jc w:val="center"/>
              <w:rPr>
                <w:rFonts w:asciiTheme="majorBidi" w:hAnsiTheme="majorBidi" w:cstheme="majorBidi"/>
                <w:sz w:val="20"/>
                <w:szCs w:val="20"/>
              </w:rPr>
            </w:pPr>
          </w:p>
        </w:tc>
        <w:tc>
          <w:tcPr>
            <w:tcW w:w="1133" w:type="dxa"/>
          </w:tcPr>
          <w:p w14:paraId="045E657C" w14:textId="77777777" w:rsidR="0005579E" w:rsidRPr="00854A9F" w:rsidRDefault="0005579E">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ผลิตและจำหน่าย</w:t>
            </w:r>
          </w:p>
        </w:tc>
        <w:tc>
          <w:tcPr>
            <w:tcW w:w="284" w:type="dxa"/>
          </w:tcPr>
          <w:p w14:paraId="34680849" w14:textId="77777777" w:rsidR="0005579E" w:rsidRPr="00854A9F" w:rsidRDefault="0005579E">
            <w:pPr>
              <w:jc w:val="center"/>
              <w:rPr>
                <w:rFonts w:asciiTheme="majorBidi" w:hAnsiTheme="majorBidi" w:cstheme="majorBidi"/>
                <w:sz w:val="20"/>
                <w:szCs w:val="20"/>
                <w:u w:val="single"/>
              </w:rPr>
            </w:pPr>
          </w:p>
        </w:tc>
        <w:tc>
          <w:tcPr>
            <w:tcW w:w="1133" w:type="dxa"/>
          </w:tcPr>
          <w:p w14:paraId="1612A1E1" w14:textId="77777777" w:rsidR="0005579E" w:rsidRPr="00854A9F" w:rsidRDefault="0005579E">
            <w:pPr>
              <w:jc w:val="center"/>
              <w:rPr>
                <w:rFonts w:asciiTheme="majorBidi" w:hAnsiTheme="majorBidi" w:cstheme="majorBidi"/>
                <w:sz w:val="20"/>
                <w:szCs w:val="20"/>
                <w:cs/>
              </w:rPr>
            </w:pPr>
          </w:p>
        </w:tc>
        <w:tc>
          <w:tcPr>
            <w:tcW w:w="283" w:type="dxa"/>
          </w:tcPr>
          <w:p w14:paraId="63D8E18B" w14:textId="77777777" w:rsidR="0005579E" w:rsidRPr="00854A9F" w:rsidRDefault="0005579E">
            <w:pPr>
              <w:jc w:val="center"/>
              <w:rPr>
                <w:rFonts w:asciiTheme="majorBidi" w:hAnsiTheme="majorBidi" w:cstheme="majorBidi"/>
                <w:sz w:val="20"/>
                <w:szCs w:val="20"/>
                <w:u w:val="single"/>
              </w:rPr>
            </w:pPr>
          </w:p>
        </w:tc>
        <w:tc>
          <w:tcPr>
            <w:tcW w:w="1210" w:type="dxa"/>
            <w:gridSpan w:val="2"/>
          </w:tcPr>
          <w:p w14:paraId="1251832A" w14:textId="77777777" w:rsidR="0005579E" w:rsidRPr="00854A9F" w:rsidRDefault="0005579E">
            <w:pPr>
              <w:jc w:val="center"/>
              <w:rPr>
                <w:rFonts w:asciiTheme="majorBidi" w:hAnsiTheme="majorBidi" w:cstheme="majorBidi"/>
                <w:sz w:val="20"/>
                <w:szCs w:val="20"/>
                <w:cs/>
              </w:rPr>
            </w:pPr>
          </w:p>
        </w:tc>
        <w:tc>
          <w:tcPr>
            <w:tcW w:w="238" w:type="dxa"/>
            <w:gridSpan w:val="2"/>
          </w:tcPr>
          <w:p w14:paraId="5C21AAC9" w14:textId="77777777" w:rsidR="0005579E" w:rsidRPr="00854A9F" w:rsidRDefault="0005579E">
            <w:pPr>
              <w:jc w:val="center"/>
              <w:rPr>
                <w:rFonts w:asciiTheme="majorBidi" w:hAnsiTheme="majorBidi" w:cstheme="majorBidi"/>
                <w:sz w:val="20"/>
                <w:szCs w:val="20"/>
                <w:u w:val="single"/>
              </w:rPr>
            </w:pPr>
          </w:p>
        </w:tc>
        <w:tc>
          <w:tcPr>
            <w:tcW w:w="1178" w:type="dxa"/>
            <w:gridSpan w:val="2"/>
          </w:tcPr>
          <w:p w14:paraId="12A1DAA2" w14:textId="77777777" w:rsidR="0005579E" w:rsidRPr="00854A9F" w:rsidRDefault="0005579E">
            <w:pPr>
              <w:jc w:val="center"/>
              <w:rPr>
                <w:rFonts w:asciiTheme="majorBidi" w:hAnsiTheme="majorBidi" w:cstheme="majorBidi"/>
                <w:sz w:val="20"/>
                <w:szCs w:val="20"/>
                <w:cs/>
              </w:rPr>
            </w:pPr>
          </w:p>
        </w:tc>
      </w:tr>
      <w:tr w:rsidR="0005579E" w:rsidRPr="00854A9F" w14:paraId="2E08B437" w14:textId="77777777" w:rsidTr="008D25DF">
        <w:trPr>
          <w:gridAfter w:val="1"/>
          <w:wAfter w:w="14" w:type="dxa"/>
        </w:trPr>
        <w:tc>
          <w:tcPr>
            <w:tcW w:w="2549" w:type="dxa"/>
          </w:tcPr>
          <w:p w14:paraId="38881140" w14:textId="77777777" w:rsidR="0005579E" w:rsidRPr="00854A9F" w:rsidRDefault="0005579E">
            <w:pPr>
              <w:ind w:left="-42" w:right="-117"/>
              <w:jc w:val="both"/>
              <w:rPr>
                <w:rFonts w:asciiTheme="majorBidi" w:hAnsiTheme="majorBidi" w:cstheme="majorBidi"/>
                <w:sz w:val="20"/>
                <w:szCs w:val="20"/>
              </w:rPr>
            </w:pPr>
          </w:p>
        </w:tc>
        <w:tc>
          <w:tcPr>
            <w:tcW w:w="849" w:type="dxa"/>
          </w:tcPr>
          <w:p w14:paraId="570A97DE" w14:textId="77777777" w:rsidR="0005579E" w:rsidRPr="00854A9F" w:rsidRDefault="0005579E">
            <w:pPr>
              <w:jc w:val="center"/>
              <w:rPr>
                <w:rFonts w:asciiTheme="majorBidi" w:hAnsiTheme="majorBidi" w:cstheme="majorBidi"/>
                <w:sz w:val="20"/>
                <w:szCs w:val="20"/>
                <w:cs/>
              </w:rPr>
            </w:pPr>
            <w:r w:rsidRPr="00854A9F">
              <w:rPr>
                <w:rFonts w:asciiTheme="majorBidi" w:hAnsiTheme="majorBidi" w:cstheme="majorBidi"/>
                <w:sz w:val="20"/>
                <w:szCs w:val="20"/>
                <w:cs/>
              </w:rPr>
              <w:t>ขายที่ดิน</w:t>
            </w:r>
          </w:p>
        </w:tc>
        <w:tc>
          <w:tcPr>
            <w:tcW w:w="236" w:type="dxa"/>
          </w:tcPr>
          <w:p w14:paraId="4C7114C3" w14:textId="77777777" w:rsidR="0005579E" w:rsidRPr="00854A9F" w:rsidRDefault="0005579E">
            <w:pPr>
              <w:jc w:val="center"/>
              <w:rPr>
                <w:rFonts w:asciiTheme="majorBidi" w:hAnsiTheme="majorBidi" w:cstheme="majorBidi"/>
                <w:sz w:val="20"/>
                <w:szCs w:val="20"/>
              </w:rPr>
            </w:pPr>
          </w:p>
        </w:tc>
        <w:tc>
          <w:tcPr>
            <w:tcW w:w="1323" w:type="dxa"/>
          </w:tcPr>
          <w:p w14:paraId="29365302" w14:textId="77777777" w:rsidR="0005579E" w:rsidRPr="00854A9F" w:rsidRDefault="0005579E">
            <w:pPr>
              <w:ind w:left="-63"/>
              <w:jc w:val="center"/>
              <w:rPr>
                <w:rFonts w:asciiTheme="majorBidi" w:hAnsiTheme="majorBidi" w:cstheme="majorBidi"/>
                <w:spacing w:val="-3"/>
                <w:sz w:val="20"/>
                <w:szCs w:val="20"/>
                <w:cs/>
              </w:rPr>
            </w:pPr>
            <w:r w:rsidRPr="00854A9F">
              <w:rPr>
                <w:rFonts w:asciiTheme="majorBidi" w:hAnsiTheme="majorBidi" w:cstheme="majorBidi"/>
                <w:spacing w:val="-3"/>
                <w:sz w:val="20"/>
                <w:szCs w:val="20"/>
                <w:cs/>
              </w:rPr>
              <w:t>ค่าเช่าและค่าบริการ</w:t>
            </w:r>
          </w:p>
        </w:tc>
        <w:tc>
          <w:tcPr>
            <w:tcW w:w="283" w:type="dxa"/>
          </w:tcPr>
          <w:p w14:paraId="241B4939" w14:textId="77777777" w:rsidR="0005579E" w:rsidRPr="00854A9F" w:rsidRDefault="0005579E">
            <w:pPr>
              <w:jc w:val="center"/>
              <w:rPr>
                <w:rFonts w:asciiTheme="majorBidi" w:hAnsiTheme="majorBidi" w:cstheme="majorBidi"/>
                <w:sz w:val="20"/>
                <w:szCs w:val="20"/>
              </w:rPr>
            </w:pPr>
          </w:p>
        </w:tc>
        <w:tc>
          <w:tcPr>
            <w:tcW w:w="1133" w:type="dxa"/>
          </w:tcPr>
          <w:p w14:paraId="45D4CCD9" w14:textId="77777777" w:rsidR="0005579E" w:rsidRPr="00854A9F" w:rsidRDefault="0005579E">
            <w:pPr>
              <w:jc w:val="center"/>
              <w:rPr>
                <w:rFonts w:asciiTheme="majorBidi" w:hAnsiTheme="majorBidi" w:cstheme="majorBidi"/>
                <w:sz w:val="20"/>
                <w:szCs w:val="20"/>
                <w:cs/>
              </w:rPr>
            </w:pPr>
            <w:r w:rsidRPr="00854A9F">
              <w:rPr>
                <w:rFonts w:asciiTheme="majorBidi" w:hAnsiTheme="majorBidi" w:cstheme="majorBidi"/>
                <w:sz w:val="20"/>
                <w:szCs w:val="20"/>
                <w:cs/>
              </w:rPr>
              <w:t>พลังงานไฟฟ้า</w:t>
            </w:r>
          </w:p>
        </w:tc>
        <w:tc>
          <w:tcPr>
            <w:tcW w:w="284" w:type="dxa"/>
          </w:tcPr>
          <w:p w14:paraId="0FC38311" w14:textId="77777777" w:rsidR="0005579E" w:rsidRPr="00854A9F" w:rsidRDefault="0005579E">
            <w:pPr>
              <w:jc w:val="center"/>
              <w:rPr>
                <w:rFonts w:asciiTheme="majorBidi" w:hAnsiTheme="majorBidi" w:cstheme="majorBidi"/>
                <w:sz w:val="20"/>
                <w:szCs w:val="20"/>
                <w:u w:val="single"/>
              </w:rPr>
            </w:pPr>
          </w:p>
        </w:tc>
        <w:tc>
          <w:tcPr>
            <w:tcW w:w="1133" w:type="dxa"/>
          </w:tcPr>
          <w:p w14:paraId="5A87DBAC" w14:textId="77777777" w:rsidR="0005579E" w:rsidRPr="00854A9F" w:rsidRDefault="0005579E">
            <w:pPr>
              <w:jc w:val="center"/>
              <w:rPr>
                <w:rFonts w:asciiTheme="majorBidi" w:hAnsiTheme="majorBidi" w:cstheme="majorBidi"/>
                <w:sz w:val="20"/>
                <w:szCs w:val="20"/>
                <w:u w:val="single"/>
                <w:cs/>
              </w:rPr>
            </w:pPr>
          </w:p>
        </w:tc>
        <w:tc>
          <w:tcPr>
            <w:tcW w:w="283" w:type="dxa"/>
          </w:tcPr>
          <w:p w14:paraId="29032DAD" w14:textId="77777777" w:rsidR="0005579E" w:rsidRPr="00854A9F" w:rsidRDefault="0005579E">
            <w:pPr>
              <w:jc w:val="center"/>
              <w:rPr>
                <w:rFonts w:asciiTheme="majorBidi" w:hAnsiTheme="majorBidi" w:cstheme="majorBidi"/>
                <w:sz w:val="20"/>
                <w:szCs w:val="20"/>
                <w:u w:val="single"/>
              </w:rPr>
            </w:pPr>
          </w:p>
        </w:tc>
        <w:tc>
          <w:tcPr>
            <w:tcW w:w="1196" w:type="dxa"/>
          </w:tcPr>
          <w:p w14:paraId="79FC17AB" w14:textId="77777777" w:rsidR="0005579E" w:rsidRPr="00854A9F" w:rsidRDefault="0005579E">
            <w:pPr>
              <w:jc w:val="center"/>
              <w:rPr>
                <w:rFonts w:asciiTheme="majorBidi" w:hAnsiTheme="majorBidi" w:cstheme="majorBidi"/>
                <w:sz w:val="20"/>
                <w:szCs w:val="20"/>
                <w:u w:val="single"/>
                <w:cs/>
              </w:rPr>
            </w:pPr>
          </w:p>
        </w:tc>
        <w:tc>
          <w:tcPr>
            <w:tcW w:w="238" w:type="dxa"/>
            <w:gridSpan w:val="2"/>
          </w:tcPr>
          <w:p w14:paraId="5724E272" w14:textId="77777777" w:rsidR="0005579E" w:rsidRPr="00854A9F" w:rsidRDefault="0005579E">
            <w:pPr>
              <w:jc w:val="center"/>
              <w:rPr>
                <w:rFonts w:asciiTheme="majorBidi" w:hAnsiTheme="majorBidi" w:cstheme="majorBidi"/>
                <w:sz w:val="20"/>
                <w:szCs w:val="20"/>
                <w:u w:val="single"/>
              </w:rPr>
            </w:pPr>
          </w:p>
        </w:tc>
        <w:tc>
          <w:tcPr>
            <w:tcW w:w="1178" w:type="dxa"/>
            <w:gridSpan w:val="2"/>
          </w:tcPr>
          <w:p w14:paraId="3D101BD6" w14:textId="77777777" w:rsidR="0005579E" w:rsidRPr="00854A9F" w:rsidRDefault="0005579E">
            <w:pPr>
              <w:jc w:val="center"/>
              <w:rPr>
                <w:rFonts w:asciiTheme="majorBidi" w:hAnsiTheme="majorBidi" w:cstheme="majorBidi"/>
                <w:sz w:val="20"/>
                <w:szCs w:val="20"/>
                <w:u w:val="single"/>
                <w:cs/>
              </w:rPr>
            </w:pPr>
          </w:p>
        </w:tc>
      </w:tr>
      <w:tr w:rsidR="0005579E" w:rsidRPr="00854A9F" w14:paraId="7FC99273" w14:textId="77777777" w:rsidTr="008D25DF">
        <w:trPr>
          <w:gridAfter w:val="1"/>
          <w:wAfter w:w="14" w:type="dxa"/>
        </w:trPr>
        <w:tc>
          <w:tcPr>
            <w:tcW w:w="2549" w:type="dxa"/>
          </w:tcPr>
          <w:p w14:paraId="1EF662CC" w14:textId="77777777" w:rsidR="0005579E" w:rsidRPr="00854A9F" w:rsidRDefault="0005579E">
            <w:pPr>
              <w:ind w:left="-42" w:right="-117"/>
              <w:jc w:val="both"/>
              <w:rPr>
                <w:rFonts w:asciiTheme="majorBidi" w:hAnsiTheme="majorBidi" w:cstheme="majorBidi"/>
                <w:sz w:val="20"/>
                <w:szCs w:val="20"/>
              </w:rPr>
            </w:pPr>
          </w:p>
        </w:tc>
        <w:tc>
          <w:tcPr>
            <w:tcW w:w="849" w:type="dxa"/>
          </w:tcPr>
          <w:p w14:paraId="6D38E427" w14:textId="77777777" w:rsidR="0005579E" w:rsidRPr="00854A9F" w:rsidRDefault="0005579E">
            <w:pPr>
              <w:jc w:val="center"/>
              <w:rPr>
                <w:rFonts w:asciiTheme="majorBidi" w:hAnsiTheme="majorBidi" w:cstheme="majorBidi"/>
                <w:sz w:val="20"/>
                <w:szCs w:val="20"/>
                <w:cs/>
              </w:rPr>
            </w:pPr>
          </w:p>
        </w:tc>
        <w:tc>
          <w:tcPr>
            <w:tcW w:w="236" w:type="dxa"/>
          </w:tcPr>
          <w:p w14:paraId="3A95A747" w14:textId="77777777" w:rsidR="0005579E" w:rsidRPr="00854A9F" w:rsidRDefault="0005579E">
            <w:pPr>
              <w:jc w:val="center"/>
              <w:rPr>
                <w:rFonts w:asciiTheme="majorBidi" w:hAnsiTheme="majorBidi" w:cstheme="majorBidi"/>
                <w:sz w:val="20"/>
                <w:szCs w:val="20"/>
              </w:rPr>
            </w:pPr>
          </w:p>
        </w:tc>
        <w:tc>
          <w:tcPr>
            <w:tcW w:w="1323" w:type="dxa"/>
          </w:tcPr>
          <w:p w14:paraId="1A3F130E" w14:textId="77777777" w:rsidR="0005579E" w:rsidRPr="00854A9F" w:rsidRDefault="0005579E">
            <w:pPr>
              <w:jc w:val="center"/>
              <w:rPr>
                <w:rFonts w:asciiTheme="majorBidi" w:hAnsiTheme="majorBidi" w:cstheme="majorBidi"/>
                <w:sz w:val="20"/>
                <w:szCs w:val="20"/>
                <w:cs/>
              </w:rPr>
            </w:pPr>
            <w:r w:rsidRPr="00854A9F">
              <w:rPr>
                <w:rFonts w:asciiTheme="majorBidi" w:hAnsiTheme="majorBidi" w:cstheme="majorBidi"/>
                <w:sz w:val="20"/>
                <w:szCs w:val="20"/>
                <w:cs/>
              </w:rPr>
              <w:t>สาธารณูปโภค</w:t>
            </w:r>
          </w:p>
        </w:tc>
        <w:tc>
          <w:tcPr>
            <w:tcW w:w="283" w:type="dxa"/>
          </w:tcPr>
          <w:p w14:paraId="00CAC5C6" w14:textId="77777777" w:rsidR="0005579E" w:rsidRPr="00854A9F" w:rsidRDefault="0005579E">
            <w:pPr>
              <w:jc w:val="center"/>
              <w:rPr>
                <w:rFonts w:asciiTheme="majorBidi" w:hAnsiTheme="majorBidi" w:cstheme="majorBidi"/>
                <w:sz w:val="20"/>
                <w:szCs w:val="20"/>
              </w:rPr>
            </w:pPr>
          </w:p>
        </w:tc>
        <w:tc>
          <w:tcPr>
            <w:tcW w:w="1133" w:type="dxa"/>
          </w:tcPr>
          <w:p w14:paraId="7E11ED8E" w14:textId="77777777" w:rsidR="0005579E" w:rsidRPr="00854A9F" w:rsidRDefault="0005579E">
            <w:pPr>
              <w:jc w:val="center"/>
              <w:rPr>
                <w:rFonts w:asciiTheme="majorBidi" w:hAnsiTheme="majorBidi" w:cstheme="majorBidi"/>
                <w:sz w:val="20"/>
                <w:szCs w:val="20"/>
                <w:cs/>
              </w:rPr>
            </w:pPr>
          </w:p>
        </w:tc>
        <w:tc>
          <w:tcPr>
            <w:tcW w:w="284" w:type="dxa"/>
          </w:tcPr>
          <w:p w14:paraId="10D35C5F" w14:textId="77777777" w:rsidR="0005579E" w:rsidRPr="00854A9F" w:rsidRDefault="0005579E">
            <w:pPr>
              <w:jc w:val="center"/>
              <w:rPr>
                <w:rFonts w:asciiTheme="majorBidi" w:hAnsiTheme="majorBidi" w:cstheme="majorBidi"/>
                <w:sz w:val="20"/>
                <w:szCs w:val="20"/>
                <w:u w:val="single"/>
              </w:rPr>
            </w:pPr>
          </w:p>
        </w:tc>
        <w:tc>
          <w:tcPr>
            <w:tcW w:w="1133" w:type="dxa"/>
          </w:tcPr>
          <w:p w14:paraId="178B6A3A" w14:textId="77777777" w:rsidR="0005579E" w:rsidRPr="00854A9F" w:rsidRDefault="0005579E">
            <w:pPr>
              <w:jc w:val="center"/>
              <w:rPr>
                <w:rFonts w:asciiTheme="majorBidi" w:hAnsiTheme="majorBidi" w:cstheme="majorBidi"/>
                <w:sz w:val="20"/>
                <w:szCs w:val="20"/>
                <w:u w:val="single"/>
                <w:cs/>
              </w:rPr>
            </w:pPr>
          </w:p>
        </w:tc>
        <w:tc>
          <w:tcPr>
            <w:tcW w:w="283" w:type="dxa"/>
          </w:tcPr>
          <w:p w14:paraId="5A76F202" w14:textId="77777777" w:rsidR="0005579E" w:rsidRPr="00854A9F" w:rsidRDefault="0005579E">
            <w:pPr>
              <w:jc w:val="center"/>
              <w:rPr>
                <w:rFonts w:asciiTheme="majorBidi" w:hAnsiTheme="majorBidi" w:cstheme="majorBidi"/>
                <w:sz w:val="20"/>
                <w:szCs w:val="20"/>
                <w:u w:val="single"/>
              </w:rPr>
            </w:pPr>
          </w:p>
        </w:tc>
        <w:tc>
          <w:tcPr>
            <w:tcW w:w="1196" w:type="dxa"/>
          </w:tcPr>
          <w:p w14:paraId="202F26BF" w14:textId="77777777" w:rsidR="0005579E" w:rsidRPr="00854A9F" w:rsidRDefault="0005579E">
            <w:pPr>
              <w:jc w:val="center"/>
              <w:rPr>
                <w:rFonts w:asciiTheme="majorBidi" w:hAnsiTheme="majorBidi" w:cstheme="majorBidi"/>
                <w:sz w:val="20"/>
                <w:szCs w:val="20"/>
                <w:u w:val="single"/>
                <w:cs/>
              </w:rPr>
            </w:pPr>
          </w:p>
        </w:tc>
        <w:tc>
          <w:tcPr>
            <w:tcW w:w="238" w:type="dxa"/>
            <w:gridSpan w:val="2"/>
          </w:tcPr>
          <w:p w14:paraId="4BEE3611" w14:textId="77777777" w:rsidR="0005579E" w:rsidRPr="00854A9F" w:rsidRDefault="0005579E">
            <w:pPr>
              <w:jc w:val="center"/>
              <w:rPr>
                <w:rFonts w:asciiTheme="majorBidi" w:hAnsiTheme="majorBidi" w:cstheme="majorBidi"/>
                <w:sz w:val="20"/>
                <w:szCs w:val="20"/>
                <w:u w:val="single"/>
              </w:rPr>
            </w:pPr>
          </w:p>
        </w:tc>
        <w:tc>
          <w:tcPr>
            <w:tcW w:w="1178" w:type="dxa"/>
            <w:gridSpan w:val="2"/>
          </w:tcPr>
          <w:p w14:paraId="0C9D0B5C" w14:textId="77777777" w:rsidR="0005579E" w:rsidRPr="00854A9F" w:rsidRDefault="0005579E">
            <w:pPr>
              <w:jc w:val="center"/>
              <w:rPr>
                <w:rFonts w:asciiTheme="majorBidi" w:hAnsiTheme="majorBidi" w:cstheme="majorBidi"/>
                <w:sz w:val="20"/>
                <w:szCs w:val="20"/>
                <w:u w:val="single"/>
                <w:cs/>
              </w:rPr>
            </w:pPr>
          </w:p>
        </w:tc>
      </w:tr>
      <w:tr w:rsidR="00120767" w:rsidRPr="00854A9F" w14:paraId="5EBDD8F1" w14:textId="77777777" w:rsidTr="008D25DF">
        <w:trPr>
          <w:gridAfter w:val="1"/>
          <w:wAfter w:w="14" w:type="dxa"/>
        </w:trPr>
        <w:tc>
          <w:tcPr>
            <w:tcW w:w="2549" w:type="dxa"/>
          </w:tcPr>
          <w:p w14:paraId="7304314C"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รายได้จากบุคคลภายนอก</w:t>
            </w:r>
          </w:p>
        </w:tc>
        <w:tc>
          <w:tcPr>
            <w:tcW w:w="849" w:type="dxa"/>
          </w:tcPr>
          <w:p w14:paraId="02E423A1" w14:textId="57504621" w:rsidR="00120767" w:rsidRPr="009A4038" w:rsidRDefault="00E62CC5" w:rsidP="00120767">
            <w:pPr>
              <w:ind w:right="66"/>
              <w:jc w:val="right"/>
              <w:rPr>
                <w:rFonts w:asciiTheme="majorBidi" w:hAnsiTheme="majorBidi" w:cstheme="majorBidi"/>
                <w:sz w:val="20"/>
                <w:szCs w:val="20"/>
                <w:highlight w:val="yellow"/>
              </w:rPr>
            </w:pPr>
            <w:r w:rsidRPr="00E62CC5">
              <w:rPr>
                <w:rFonts w:asciiTheme="majorBidi" w:hAnsiTheme="majorBidi" w:cstheme="majorBidi"/>
                <w:sz w:val="20"/>
                <w:szCs w:val="20"/>
              </w:rPr>
              <w:t>164,660</w:t>
            </w:r>
          </w:p>
        </w:tc>
        <w:tc>
          <w:tcPr>
            <w:tcW w:w="236" w:type="dxa"/>
          </w:tcPr>
          <w:p w14:paraId="05378413" w14:textId="77777777" w:rsidR="00120767" w:rsidRPr="009A4038" w:rsidRDefault="00120767" w:rsidP="00120767">
            <w:pPr>
              <w:jc w:val="right"/>
              <w:rPr>
                <w:rFonts w:asciiTheme="majorBidi" w:hAnsiTheme="majorBidi" w:cstheme="majorBidi"/>
                <w:sz w:val="20"/>
                <w:szCs w:val="20"/>
                <w:highlight w:val="yellow"/>
              </w:rPr>
            </w:pPr>
          </w:p>
        </w:tc>
        <w:tc>
          <w:tcPr>
            <w:tcW w:w="1323" w:type="dxa"/>
          </w:tcPr>
          <w:p w14:paraId="3DD2834E" w14:textId="63803496" w:rsidR="00120767" w:rsidRPr="009A4038" w:rsidRDefault="007D67CE" w:rsidP="00120767">
            <w:pPr>
              <w:ind w:right="281"/>
              <w:jc w:val="right"/>
              <w:rPr>
                <w:rFonts w:asciiTheme="majorBidi" w:hAnsiTheme="majorBidi" w:cstheme="majorBidi"/>
                <w:sz w:val="20"/>
                <w:szCs w:val="20"/>
                <w:highlight w:val="yellow"/>
              </w:rPr>
            </w:pPr>
            <w:r w:rsidRPr="007D67CE">
              <w:rPr>
                <w:rFonts w:ascii="Angsana New" w:hAnsi="Angsana New" w:cs="Angsana New"/>
                <w:kern w:val="2"/>
                <w:sz w:val="20"/>
                <w:szCs w:val="20"/>
                <w14:ligatures w14:val="standardContextual"/>
              </w:rPr>
              <w:t>162,070</w:t>
            </w:r>
          </w:p>
        </w:tc>
        <w:tc>
          <w:tcPr>
            <w:tcW w:w="283" w:type="dxa"/>
          </w:tcPr>
          <w:p w14:paraId="50040CDC" w14:textId="77777777" w:rsidR="00120767" w:rsidRPr="009A4038" w:rsidRDefault="00120767" w:rsidP="00120767">
            <w:pPr>
              <w:jc w:val="center"/>
              <w:rPr>
                <w:rFonts w:asciiTheme="majorBidi" w:hAnsiTheme="majorBidi" w:cstheme="majorBidi"/>
                <w:sz w:val="20"/>
                <w:szCs w:val="20"/>
                <w:highlight w:val="yellow"/>
                <w:u w:val="single"/>
              </w:rPr>
            </w:pPr>
          </w:p>
        </w:tc>
        <w:tc>
          <w:tcPr>
            <w:tcW w:w="1133" w:type="dxa"/>
          </w:tcPr>
          <w:p w14:paraId="466E340E" w14:textId="6F08604F" w:rsidR="00120767" w:rsidRPr="009A4038" w:rsidRDefault="00513671" w:rsidP="00120767">
            <w:pPr>
              <w:ind w:right="209"/>
              <w:jc w:val="right"/>
              <w:rPr>
                <w:rFonts w:asciiTheme="majorBidi" w:hAnsiTheme="majorBidi" w:cstheme="majorBidi"/>
                <w:sz w:val="20"/>
                <w:szCs w:val="20"/>
                <w:highlight w:val="yellow"/>
              </w:rPr>
            </w:pPr>
            <w:r w:rsidRPr="00513671">
              <w:rPr>
                <w:rFonts w:asciiTheme="majorBidi" w:hAnsiTheme="majorBidi" w:cstheme="majorBidi"/>
                <w:sz w:val="20"/>
                <w:szCs w:val="20"/>
              </w:rPr>
              <w:t>16,901</w:t>
            </w:r>
          </w:p>
        </w:tc>
        <w:tc>
          <w:tcPr>
            <w:tcW w:w="284" w:type="dxa"/>
          </w:tcPr>
          <w:p w14:paraId="0CCFD8A7" w14:textId="77777777" w:rsidR="00120767" w:rsidRPr="009A4038" w:rsidRDefault="00120767" w:rsidP="00120767">
            <w:pPr>
              <w:jc w:val="right"/>
              <w:rPr>
                <w:rFonts w:asciiTheme="majorBidi" w:hAnsiTheme="majorBidi" w:cstheme="majorBidi"/>
                <w:sz w:val="20"/>
                <w:szCs w:val="20"/>
                <w:highlight w:val="yellow"/>
              </w:rPr>
            </w:pPr>
          </w:p>
        </w:tc>
        <w:tc>
          <w:tcPr>
            <w:tcW w:w="1133" w:type="dxa"/>
          </w:tcPr>
          <w:p w14:paraId="1CB730CC" w14:textId="720C3971" w:rsidR="00120767" w:rsidRPr="00FC62DD" w:rsidRDefault="009E08E3" w:rsidP="00120767">
            <w:pPr>
              <w:ind w:right="209"/>
              <w:jc w:val="right"/>
              <w:rPr>
                <w:rFonts w:asciiTheme="majorBidi" w:hAnsiTheme="majorBidi" w:cstheme="majorBidi"/>
                <w:sz w:val="20"/>
                <w:szCs w:val="20"/>
              </w:rPr>
            </w:pPr>
            <w:r w:rsidRPr="009E08E3">
              <w:rPr>
                <w:rFonts w:ascii="Angsana New" w:hAnsi="Angsana New" w:cs="Angsana New"/>
                <w:kern w:val="2"/>
                <w:sz w:val="20"/>
                <w:szCs w:val="20"/>
                <w14:ligatures w14:val="standardContextual"/>
              </w:rPr>
              <w:t>37</w:t>
            </w:r>
            <w:r w:rsidR="00DD4C5E">
              <w:rPr>
                <w:rFonts w:ascii="Angsana New" w:hAnsi="Angsana New" w:cs="Angsana New"/>
                <w:kern w:val="2"/>
                <w:sz w:val="20"/>
                <w:szCs w:val="20"/>
                <w14:ligatures w14:val="standardContextual"/>
              </w:rPr>
              <w:t>,</w:t>
            </w:r>
            <w:r w:rsidRPr="009E08E3">
              <w:rPr>
                <w:rFonts w:ascii="Angsana New" w:hAnsi="Angsana New" w:cs="Angsana New"/>
                <w:kern w:val="2"/>
                <w:sz w:val="20"/>
                <w:szCs w:val="20"/>
                <w14:ligatures w14:val="standardContextual"/>
              </w:rPr>
              <w:t>22</w:t>
            </w:r>
            <w:r w:rsidR="00B25E01">
              <w:rPr>
                <w:rFonts w:ascii="Angsana New" w:hAnsi="Angsana New" w:cs="Angsana New"/>
                <w:kern w:val="2"/>
                <w:sz w:val="20"/>
                <w:szCs w:val="20"/>
                <w14:ligatures w14:val="standardContextual"/>
              </w:rPr>
              <w:t>2</w:t>
            </w:r>
          </w:p>
        </w:tc>
        <w:tc>
          <w:tcPr>
            <w:tcW w:w="283" w:type="dxa"/>
          </w:tcPr>
          <w:p w14:paraId="3AD7C971" w14:textId="77777777" w:rsidR="00120767" w:rsidRPr="009A4038" w:rsidRDefault="00120767" w:rsidP="00120767">
            <w:pPr>
              <w:jc w:val="right"/>
              <w:rPr>
                <w:rFonts w:asciiTheme="majorBidi" w:hAnsiTheme="majorBidi" w:cstheme="majorBidi"/>
                <w:sz w:val="20"/>
                <w:szCs w:val="20"/>
                <w:highlight w:val="yellow"/>
              </w:rPr>
            </w:pPr>
          </w:p>
        </w:tc>
        <w:tc>
          <w:tcPr>
            <w:tcW w:w="1196" w:type="dxa"/>
          </w:tcPr>
          <w:p w14:paraId="0357CAE6" w14:textId="009F7DB1" w:rsidR="00120767" w:rsidRPr="000774C8" w:rsidRDefault="00120767" w:rsidP="00120767">
            <w:pPr>
              <w:jc w:val="center"/>
              <w:rPr>
                <w:rFonts w:asciiTheme="majorBidi" w:hAnsiTheme="majorBidi" w:cstheme="majorBidi"/>
                <w:sz w:val="20"/>
                <w:szCs w:val="20"/>
                <w:cs/>
              </w:rPr>
            </w:pPr>
            <w:r w:rsidRPr="000774C8">
              <w:rPr>
                <w:rFonts w:asciiTheme="majorBidi" w:hAnsiTheme="majorBidi" w:cstheme="majorBidi"/>
                <w:sz w:val="20"/>
                <w:szCs w:val="20"/>
              </w:rPr>
              <w:t>-</w:t>
            </w:r>
          </w:p>
        </w:tc>
        <w:tc>
          <w:tcPr>
            <w:tcW w:w="238" w:type="dxa"/>
            <w:gridSpan w:val="2"/>
          </w:tcPr>
          <w:p w14:paraId="5A0F7AAC" w14:textId="77777777" w:rsidR="00120767" w:rsidRPr="009A4038" w:rsidRDefault="00120767" w:rsidP="00120767">
            <w:pPr>
              <w:jc w:val="right"/>
              <w:rPr>
                <w:rFonts w:asciiTheme="majorBidi" w:hAnsiTheme="majorBidi" w:cstheme="majorBidi"/>
                <w:sz w:val="20"/>
                <w:szCs w:val="20"/>
                <w:highlight w:val="yellow"/>
              </w:rPr>
            </w:pPr>
          </w:p>
        </w:tc>
        <w:tc>
          <w:tcPr>
            <w:tcW w:w="1178" w:type="dxa"/>
            <w:gridSpan w:val="2"/>
          </w:tcPr>
          <w:p w14:paraId="1EE1FD44" w14:textId="43C5AF2E" w:rsidR="00120767" w:rsidRPr="009A4038" w:rsidRDefault="00BB6717" w:rsidP="00120767">
            <w:pPr>
              <w:ind w:right="235"/>
              <w:jc w:val="right"/>
              <w:rPr>
                <w:rFonts w:asciiTheme="majorBidi" w:hAnsiTheme="majorBidi" w:cstheme="majorBidi"/>
                <w:sz w:val="20"/>
                <w:szCs w:val="20"/>
                <w:highlight w:val="yellow"/>
              </w:rPr>
            </w:pPr>
            <w:r w:rsidRPr="00D9380C">
              <w:rPr>
                <w:rFonts w:asciiTheme="majorBidi" w:hAnsiTheme="majorBidi" w:cstheme="majorBidi"/>
                <w:sz w:val="20"/>
                <w:szCs w:val="20"/>
              </w:rPr>
              <w:t>380</w:t>
            </w:r>
            <w:r>
              <w:rPr>
                <w:rFonts w:asciiTheme="majorBidi" w:hAnsiTheme="majorBidi" w:cstheme="majorBidi"/>
                <w:sz w:val="20"/>
                <w:szCs w:val="20"/>
              </w:rPr>
              <w:t>,</w:t>
            </w:r>
            <w:r w:rsidRPr="00D9380C">
              <w:rPr>
                <w:rFonts w:asciiTheme="majorBidi" w:hAnsiTheme="majorBidi" w:cstheme="majorBidi"/>
                <w:sz w:val="20"/>
                <w:szCs w:val="20"/>
              </w:rPr>
              <w:t>85</w:t>
            </w:r>
            <w:r w:rsidR="00B25E01">
              <w:rPr>
                <w:rFonts w:asciiTheme="majorBidi" w:hAnsiTheme="majorBidi" w:cstheme="majorBidi"/>
                <w:sz w:val="20"/>
                <w:szCs w:val="20"/>
              </w:rPr>
              <w:t>3</w:t>
            </w:r>
          </w:p>
        </w:tc>
      </w:tr>
      <w:tr w:rsidR="00120767" w:rsidRPr="00854A9F" w14:paraId="69521FDE" w14:textId="77777777" w:rsidTr="008D25DF">
        <w:trPr>
          <w:gridAfter w:val="1"/>
          <w:wAfter w:w="14" w:type="dxa"/>
        </w:trPr>
        <w:tc>
          <w:tcPr>
            <w:tcW w:w="2549" w:type="dxa"/>
          </w:tcPr>
          <w:p w14:paraId="34387B14"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รายได้ระหว่างส่วนงาน</w:t>
            </w:r>
          </w:p>
        </w:tc>
        <w:tc>
          <w:tcPr>
            <w:tcW w:w="849" w:type="dxa"/>
            <w:tcBorders>
              <w:bottom w:val="single" w:sz="4" w:space="0" w:color="auto"/>
            </w:tcBorders>
          </w:tcPr>
          <w:p w14:paraId="75D68CD2" w14:textId="79ECD13F" w:rsidR="00120767" w:rsidRPr="009A4038" w:rsidRDefault="00120767" w:rsidP="00120767">
            <w:pPr>
              <w:ind w:left="-45" w:right="-74" w:firstLine="45"/>
              <w:jc w:val="center"/>
              <w:rPr>
                <w:rFonts w:asciiTheme="majorBidi" w:hAnsiTheme="majorBidi" w:cstheme="majorBidi"/>
                <w:sz w:val="20"/>
                <w:szCs w:val="20"/>
                <w:highlight w:val="yellow"/>
                <w:cs/>
              </w:rPr>
            </w:pPr>
            <w:r w:rsidRPr="002E181A">
              <w:rPr>
                <w:rFonts w:asciiTheme="majorBidi" w:hAnsiTheme="majorBidi" w:cstheme="majorBidi"/>
                <w:sz w:val="20"/>
                <w:szCs w:val="20"/>
              </w:rPr>
              <w:t>-</w:t>
            </w:r>
          </w:p>
        </w:tc>
        <w:tc>
          <w:tcPr>
            <w:tcW w:w="236" w:type="dxa"/>
          </w:tcPr>
          <w:p w14:paraId="42E55D55" w14:textId="77777777" w:rsidR="00120767" w:rsidRPr="009A4038" w:rsidRDefault="00120767" w:rsidP="00120767">
            <w:pPr>
              <w:jc w:val="center"/>
              <w:rPr>
                <w:rFonts w:asciiTheme="majorBidi" w:hAnsiTheme="majorBidi" w:cstheme="majorBidi"/>
                <w:sz w:val="20"/>
                <w:szCs w:val="20"/>
                <w:highlight w:val="yellow"/>
                <w:u w:val="single"/>
              </w:rPr>
            </w:pPr>
          </w:p>
        </w:tc>
        <w:tc>
          <w:tcPr>
            <w:tcW w:w="1323" w:type="dxa"/>
            <w:tcBorders>
              <w:top w:val="nil"/>
              <w:left w:val="nil"/>
              <w:bottom w:val="single" w:sz="4" w:space="0" w:color="auto"/>
              <w:right w:val="nil"/>
            </w:tcBorders>
          </w:tcPr>
          <w:p w14:paraId="743A6842" w14:textId="0602F776" w:rsidR="00120767" w:rsidRPr="009A4038" w:rsidRDefault="001E6924" w:rsidP="00120767">
            <w:pPr>
              <w:ind w:right="281"/>
              <w:jc w:val="right"/>
              <w:rPr>
                <w:rFonts w:asciiTheme="majorBidi" w:hAnsiTheme="majorBidi" w:cstheme="majorBidi"/>
                <w:sz w:val="20"/>
                <w:szCs w:val="20"/>
                <w:highlight w:val="yellow"/>
                <w:cs/>
              </w:rPr>
            </w:pPr>
            <w:r w:rsidRPr="001E6924">
              <w:rPr>
                <w:rFonts w:ascii="Angsana New" w:hAnsi="Angsana New" w:cs="Angsana New" w:hint="cs"/>
                <w:kern w:val="2"/>
                <w:sz w:val="20"/>
                <w:szCs w:val="20"/>
                <w:cs/>
                <w14:ligatures w14:val="standardContextual"/>
              </w:rPr>
              <w:t>2</w:t>
            </w:r>
            <w:r w:rsidR="007D67CE">
              <w:rPr>
                <w:rFonts w:ascii="Angsana New" w:hAnsi="Angsana New" w:cs="Angsana New"/>
                <w:kern w:val="2"/>
                <w:sz w:val="20"/>
                <w:szCs w:val="20"/>
                <w14:ligatures w14:val="standardContextual"/>
              </w:rPr>
              <w:t>5</w:t>
            </w:r>
          </w:p>
        </w:tc>
        <w:tc>
          <w:tcPr>
            <w:tcW w:w="283" w:type="dxa"/>
          </w:tcPr>
          <w:p w14:paraId="7FBE98C5" w14:textId="77777777" w:rsidR="00120767" w:rsidRPr="009A4038" w:rsidRDefault="00120767" w:rsidP="00120767">
            <w:pPr>
              <w:jc w:val="center"/>
              <w:rPr>
                <w:rFonts w:asciiTheme="majorBidi" w:hAnsiTheme="majorBidi" w:cstheme="majorBidi"/>
                <w:sz w:val="20"/>
                <w:szCs w:val="20"/>
                <w:highlight w:val="yellow"/>
              </w:rPr>
            </w:pPr>
          </w:p>
        </w:tc>
        <w:tc>
          <w:tcPr>
            <w:tcW w:w="1133" w:type="dxa"/>
            <w:tcBorders>
              <w:bottom w:val="single" w:sz="4" w:space="0" w:color="auto"/>
            </w:tcBorders>
          </w:tcPr>
          <w:p w14:paraId="4DF7B3E1" w14:textId="4569E1E8" w:rsidR="00120767" w:rsidRPr="009A4038" w:rsidRDefault="00120767" w:rsidP="00120767">
            <w:pPr>
              <w:ind w:left="-45" w:right="-74" w:firstLine="45"/>
              <w:jc w:val="center"/>
              <w:rPr>
                <w:rFonts w:asciiTheme="majorBidi" w:hAnsiTheme="majorBidi" w:cstheme="majorBidi"/>
                <w:sz w:val="20"/>
                <w:szCs w:val="20"/>
                <w:highlight w:val="yellow"/>
                <w:cs/>
              </w:rPr>
            </w:pPr>
            <w:r w:rsidRPr="009E08E3">
              <w:rPr>
                <w:rFonts w:asciiTheme="majorBidi" w:hAnsiTheme="majorBidi" w:cstheme="majorBidi"/>
                <w:sz w:val="20"/>
                <w:szCs w:val="20"/>
              </w:rPr>
              <w:t>-</w:t>
            </w:r>
          </w:p>
        </w:tc>
        <w:tc>
          <w:tcPr>
            <w:tcW w:w="284" w:type="dxa"/>
          </w:tcPr>
          <w:p w14:paraId="32BC9163" w14:textId="77777777" w:rsidR="00120767" w:rsidRPr="009A4038" w:rsidRDefault="00120767" w:rsidP="00120767">
            <w:pPr>
              <w:jc w:val="center"/>
              <w:rPr>
                <w:rFonts w:asciiTheme="majorBidi" w:hAnsiTheme="majorBidi" w:cstheme="majorBidi"/>
                <w:sz w:val="20"/>
                <w:szCs w:val="20"/>
                <w:highlight w:val="yellow"/>
                <w:u w:val="single"/>
              </w:rPr>
            </w:pPr>
          </w:p>
        </w:tc>
        <w:tc>
          <w:tcPr>
            <w:tcW w:w="1133" w:type="dxa"/>
            <w:tcBorders>
              <w:top w:val="nil"/>
              <w:left w:val="nil"/>
              <w:bottom w:val="single" w:sz="4" w:space="0" w:color="auto"/>
              <w:right w:val="nil"/>
            </w:tcBorders>
          </w:tcPr>
          <w:p w14:paraId="072243DB" w14:textId="5E18ED94" w:rsidR="00120767" w:rsidRPr="00FC62DD" w:rsidRDefault="009E08E3" w:rsidP="00120767">
            <w:pPr>
              <w:ind w:right="209"/>
              <w:jc w:val="right"/>
              <w:rPr>
                <w:rFonts w:asciiTheme="majorBidi" w:hAnsiTheme="majorBidi" w:cstheme="majorBidi"/>
                <w:sz w:val="20"/>
                <w:szCs w:val="20"/>
                <w:cs/>
              </w:rPr>
            </w:pPr>
            <w:r w:rsidRPr="009E08E3">
              <w:rPr>
                <w:rFonts w:ascii="Angsana New" w:hAnsi="Angsana New" w:cs="Angsana New"/>
                <w:kern w:val="2"/>
                <w:sz w:val="20"/>
                <w:szCs w:val="20"/>
                <w14:ligatures w14:val="standardContextual"/>
              </w:rPr>
              <w:t>69</w:t>
            </w:r>
            <w:r w:rsidR="00DD4C5E">
              <w:rPr>
                <w:rFonts w:ascii="Angsana New" w:hAnsi="Angsana New" w:cs="Angsana New"/>
                <w:kern w:val="2"/>
                <w:sz w:val="20"/>
                <w:szCs w:val="20"/>
                <w14:ligatures w14:val="standardContextual"/>
              </w:rPr>
              <w:t>,</w:t>
            </w:r>
            <w:r w:rsidRPr="00FC62DD">
              <w:rPr>
                <w:rFonts w:ascii="Angsana New" w:hAnsi="Angsana New" w:cs="Angsana New"/>
                <w:kern w:val="2"/>
                <w:sz w:val="20"/>
                <w:szCs w:val="20"/>
                <w14:ligatures w14:val="standardContextual"/>
              </w:rPr>
              <w:t>70</w:t>
            </w:r>
            <w:r w:rsidR="00FC62DD">
              <w:rPr>
                <w:rFonts w:ascii="Angsana New" w:hAnsi="Angsana New" w:cs="Angsana New"/>
                <w:kern w:val="2"/>
                <w:sz w:val="20"/>
                <w:szCs w:val="20"/>
                <w14:ligatures w14:val="standardContextual"/>
              </w:rPr>
              <w:t>5</w:t>
            </w:r>
          </w:p>
        </w:tc>
        <w:tc>
          <w:tcPr>
            <w:tcW w:w="283" w:type="dxa"/>
          </w:tcPr>
          <w:p w14:paraId="4891E793" w14:textId="77777777" w:rsidR="00120767" w:rsidRPr="009A4038" w:rsidRDefault="00120767" w:rsidP="00120767">
            <w:pPr>
              <w:jc w:val="center"/>
              <w:rPr>
                <w:rFonts w:asciiTheme="majorBidi" w:hAnsiTheme="majorBidi" w:cstheme="majorBidi"/>
                <w:sz w:val="20"/>
                <w:szCs w:val="20"/>
                <w:highlight w:val="yellow"/>
                <w:u w:val="single"/>
              </w:rPr>
            </w:pPr>
          </w:p>
        </w:tc>
        <w:tc>
          <w:tcPr>
            <w:tcW w:w="1196" w:type="dxa"/>
            <w:tcBorders>
              <w:bottom w:val="single" w:sz="4" w:space="0" w:color="auto"/>
            </w:tcBorders>
          </w:tcPr>
          <w:p w14:paraId="206DC307" w14:textId="4A2CD589" w:rsidR="00120767" w:rsidRPr="000774C8" w:rsidRDefault="00597AB5" w:rsidP="00120767">
            <w:pPr>
              <w:ind w:right="258"/>
              <w:jc w:val="right"/>
              <w:rPr>
                <w:rFonts w:asciiTheme="majorBidi" w:hAnsiTheme="majorBidi" w:cstheme="majorBidi"/>
                <w:sz w:val="20"/>
                <w:szCs w:val="20"/>
              </w:rPr>
            </w:pPr>
            <w:r w:rsidRPr="000774C8">
              <w:rPr>
                <w:rFonts w:asciiTheme="majorBidi" w:hAnsiTheme="majorBidi" w:cstheme="majorBidi"/>
                <w:sz w:val="20"/>
                <w:szCs w:val="20"/>
              </w:rPr>
              <w:t>(</w:t>
            </w:r>
            <w:r w:rsidR="000774C8" w:rsidRPr="000774C8">
              <w:rPr>
                <w:rFonts w:asciiTheme="majorBidi" w:hAnsiTheme="majorBidi" w:cstheme="majorBidi"/>
                <w:sz w:val="20"/>
                <w:szCs w:val="20"/>
              </w:rPr>
              <w:t>69</w:t>
            </w:r>
            <w:r w:rsidR="00DD4C5E">
              <w:rPr>
                <w:rFonts w:asciiTheme="majorBidi" w:hAnsiTheme="majorBidi" w:cstheme="majorBidi"/>
                <w:sz w:val="20"/>
                <w:szCs w:val="20"/>
              </w:rPr>
              <w:t>,</w:t>
            </w:r>
            <w:r w:rsidR="000774C8" w:rsidRPr="000774C8">
              <w:rPr>
                <w:rFonts w:asciiTheme="majorBidi" w:hAnsiTheme="majorBidi" w:cstheme="majorBidi"/>
                <w:sz w:val="20"/>
                <w:szCs w:val="20"/>
              </w:rPr>
              <w:t>73</w:t>
            </w:r>
            <w:r w:rsidR="00FC62DD">
              <w:rPr>
                <w:rFonts w:asciiTheme="majorBidi" w:hAnsiTheme="majorBidi" w:cstheme="majorBidi"/>
                <w:sz w:val="20"/>
                <w:szCs w:val="20"/>
              </w:rPr>
              <w:t>0</w:t>
            </w:r>
            <w:r w:rsidR="00223659" w:rsidRPr="000774C8">
              <w:rPr>
                <w:rFonts w:asciiTheme="majorBidi" w:hAnsiTheme="majorBidi" w:cstheme="majorBidi"/>
                <w:sz w:val="20"/>
                <w:szCs w:val="20"/>
              </w:rPr>
              <w:t>)</w:t>
            </w:r>
          </w:p>
        </w:tc>
        <w:tc>
          <w:tcPr>
            <w:tcW w:w="238" w:type="dxa"/>
            <w:gridSpan w:val="2"/>
          </w:tcPr>
          <w:p w14:paraId="2DDFA81B" w14:textId="77777777" w:rsidR="00120767" w:rsidRPr="009A4038" w:rsidRDefault="00120767" w:rsidP="00120767">
            <w:pPr>
              <w:jc w:val="center"/>
              <w:rPr>
                <w:rFonts w:asciiTheme="majorBidi" w:hAnsiTheme="majorBidi" w:cstheme="majorBidi"/>
                <w:sz w:val="20"/>
                <w:szCs w:val="20"/>
                <w:highlight w:val="yellow"/>
                <w:u w:val="single"/>
              </w:rPr>
            </w:pPr>
          </w:p>
        </w:tc>
        <w:tc>
          <w:tcPr>
            <w:tcW w:w="1178" w:type="dxa"/>
            <w:gridSpan w:val="2"/>
            <w:tcBorders>
              <w:bottom w:val="single" w:sz="4" w:space="0" w:color="auto"/>
            </w:tcBorders>
          </w:tcPr>
          <w:p w14:paraId="7840CF00" w14:textId="7AB4CC90" w:rsidR="00120767" w:rsidRPr="009A4038" w:rsidRDefault="00120767" w:rsidP="00120767">
            <w:pPr>
              <w:jc w:val="center"/>
              <w:rPr>
                <w:rFonts w:asciiTheme="majorBidi" w:hAnsiTheme="majorBidi" w:cstheme="majorBidi"/>
                <w:sz w:val="20"/>
                <w:szCs w:val="20"/>
                <w:highlight w:val="yellow"/>
                <w:cs/>
              </w:rPr>
            </w:pPr>
            <w:r w:rsidRPr="00D9380C">
              <w:rPr>
                <w:rFonts w:asciiTheme="majorBidi" w:hAnsiTheme="majorBidi" w:cstheme="majorBidi"/>
                <w:sz w:val="20"/>
                <w:szCs w:val="20"/>
              </w:rPr>
              <w:t>-</w:t>
            </w:r>
          </w:p>
        </w:tc>
      </w:tr>
      <w:tr w:rsidR="000B6242" w:rsidRPr="00854A9F" w14:paraId="5025AE26" w14:textId="77777777" w:rsidTr="008D25DF">
        <w:trPr>
          <w:gridAfter w:val="1"/>
          <w:wAfter w:w="14" w:type="dxa"/>
        </w:trPr>
        <w:tc>
          <w:tcPr>
            <w:tcW w:w="2549" w:type="dxa"/>
          </w:tcPr>
          <w:p w14:paraId="0E9D8502" w14:textId="77777777" w:rsidR="000B6242" w:rsidRPr="00854A9F" w:rsidRDefault="000B6242" w:rsidP="000B6242">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รวมรายได้</w:t>
            </w:r>
          </w:p>
        </w:tc>
        <w:tc>
          <w:tcPr>
            <w:tcW w:w="849" w:type="dxa"/>
            <w:tcBorders>
              <w:top w:val="single" w:sz="4" w:space="0" w:color="auto"/>
              <w:bottom w:val="single" w:sz="4" w:space="0" w:color="auto"/>
            </w:tcBorders>
          </w:tcPr>
          <w:p w14:paraId="4C044CC8" w14:textId="2CF8853C" w:rsidR="000B6242" w:rsidRPr="009A4038" w:rsidRDefault="000B6242" w:rsidP="000B6242">
            <w:pPr>
              <w:ind w:right="66"/>
              <w:jc w:val="right"/>
              <w:rPr>
                <w:rFonts w:asciiTheme="majorBidi" w:hAnsiTheme="majorBidi" w:cstheme="majorBidi"/>
                <w:sz w:val="20"/>
                <w:szCs w:val="20"/>
                <w:highlight w:val="yellow"/>
              </w:rPr>
            </w:pPr>
            <w:r w:rsidRPr="00E62CC5">
              <w:rPr>
                <w:rFonts w:asciiTheme="majorBidi" w:hAnsiTheme="majorBidi" w:cstheme="majorBidi"/>
                <w:sz w:val="20"/>
                <w:szCs w:val="20"/>
              </w:rPr>
              <w:t>164,660</w:t>
            </w:r>
          </w:p>
        </w:tc>
        <w:tc>
          <w:tcPr>
            <w:tcW w:w="236" w:type="dxa"/>
          </w:tcPr>
          <w:p w14:paraId="5C027131" w14:textId="77777777" w:rsidR="000B6242" w:rsidRPr="009A4038" w:rsidRDefault="000B6242" w:rsidP="000B6242">
            <w:pPr>
              <w:jc w:val="right"/>
              <w:rPr>
                <w:rFonts w:asciiTheme="majorBidi" w:hAnsiTheme="majorBidi" w:cstheme="majorBidi"/>
                <w:sz w:val="20"/>
                <w:szCs w:val="20"/>
                <w:highlight w:val="yellow"/>
              </w:rPr>
            </w:pPr>
          </w:p>
        </w:tc>
        <w:tc>
          <w:tcPr>
            <w:tcW w:w="1323" w:type="dxa"/>
            <w:tcBorders>
              <w:top w:val="single" w:sz="4" w:space="0" w:color="auto"/>
              <w:left w:val="nil"/>
              <w:bottom w:val="single" w:sz="4" w:space="0" w:color="auto"/>
              <w:right w:val="nil"/>
            </w:tcBorders>
          </w:tcPr>
          <w:p w14:paraId="64BD4B27" w14:textId="467A3E1E" w:rsidR="000B6242" w:rsidRPr="009A4038" w:rsidRDefault="007D67CE" w:rsidP="000B6242">
            <w:pPr>
              <w:ind w:right="281"/>
              <w:jc w:val="right"/>
              <w:rPr>
                <w:rFonts w:asciiTheme="majorBidi" w:hAnsiTheme="majorBidi" w:cstheme="majorBidi"/>
                <w:sz w:val="20"/>
                <w:szCs w:val="20"/>
                <w:highlight w:val="yellow"/>
              </w:rPr>
            </w:pPr>
            <w:r w:rsidRPr="007D67CE">
              <w:rPr>
                <w:rFonts w:asciiTheme="majorBidi" w:hAnsiTheme="majorBidi" w:cstheme="majorBidi"/>
                <w:sz w:val="20"/>
                <w:szCs w:val="20"/>
              </w:rPr>
              <w:t>162,095</w:t>
            </w:r>
          </w:p>
        </w:tc>
        <w:tc>
          <w:tcPr>
            <w:tcW w:w="283" w:type="dxa"/>
          </w:tcPr>
          <w:p w14:paraId="4CF8F5A7" w14:textId="77777777" w:rsidR="000B6242" w:rsidRPr="009A4038" w:rsidRDefault="000B6242" w:rsidP="000B6242">
            <w:pPr>
              <w:jc w:val="center"/>
              <w:rPr>
                <w:rFonts w:asciiTheme="majorBidi" w:hAnsiTheme="majorBidi" w:cstheme="majorBidi"/>
                <w:sz w:val="20"/>
                <w:szCs w:val="20"/>
                <w:highlight w:val="yellow"/>
                <w:u w:val="single"/>
              </w:rPr>
            </w:pPr>
          </w:p>
        </w:tc>
        <w:tc>
          <w:tcPr>
            <w:tcW w:w="1133" w:type="dxa"/>
            <w:tcBorders>
              <w:top w:val="single" w:sz="4" w:space="0" w:color="auto"/>
              <w:bottom w:val="single" w:sz="4" w:space="0" w:color="auto"/>
            </w:tcBorders>
          </w:tcPr>
          <w:p w14:paraId="05F4E362" w14:textId="6B2CB3D0" w:rsidR="000B6242" w:rsidRPr="009A4038" w:rsidRDefault="000B6242" w:rsidP="000B6242">
            <w:pPr>
              <w:ind w:right="209"/>
              <w:jc w:val="right"/>
              <w:rPr>
                <w:rFonts w:asciiTheme="majorBidi" w:hAnsiTheme="majorBidi" w:cstheme="majorBidi"/>
                <w:sz w:val="20"/>
                <w:szCs w:val="20"/>
                <w:highlight w:val="yellow"/>
              </w:rPr>
            </w:pPr>
            <w:r w:rsidRPr="00513671">
              <w:rPr>
                <w:rFonts w:asciiTheme="majorBidi" w:hAnsiTheme="majorBidi" w:cstheme="majorBidi"/>
                <w:sz w:val="20"/>
                <w:szCs w:val="20"/>
              </w:rPr>
              <w:t>16,901</w:t>
            </w:r>
          </w:p>
        </w:tc>
        <w:tc>
          <w:tcPr>
            <w:tcW w:w="284" w:type="dxa"/>
          </w:tcPr>
          <w:p w14:paraId="1EC3E6AB" w14:textId="77777777" w:rsidR="000B6242" w:rsidRPr="009A4038" w:rsidRDefault="000B6242" w:rsidP="000B6242">
            <w:pPr>
              <w:jc w:val="right"/>
              <w:rPr>
                <w:rFonts w:asciiTheme="majorBidi" w:hAnsiTheme="majorBidi" w:cstheme="majorBidi"/>
                <w:sz w:val="20"/>
                <w:szCs w:val="20"/>
                <w:highlight w:val="yellow"/>
              </w:rPr>
            </w:pPr>
          </w:p>
        </w:tc>
        <w:tc>
          <w:tcPr>
            <w:tcW w:w="1133" w:type="dxa"/>
            <w:tcBorders>
              <w:top w:val="single" w:sz="4" w:space="0" w:color="auto"/>
              <w:left w:val="nil"/>
              <w:bottom w:val="single" w:sz="4" w:space="0" w:color="auto"/>
              <w:right w:val="nil"/>
            </w:tcBorders>
          </w:tcPr>
          <w:p w14:paraId="5C74ED36" w14:textId="39207970" w:rsidR="000B6242" w:rsidRPr="00FC62DD" w:rsidRDefault="00F36A12" w:rsidP="000B6242">
            <w:pPr>
              <w:ind w:right="209"/>
              <w:jc w:val="right"/>
              <w:rPr>
                <w:rFonts w:asciiTheme="majorBidi" w:hAnsiTheme="majorBidi" w:cstheme="majorBidi"/>
                <w:sz w:val="20"/>
                <w:szCs w:val="20"/>
              </w:rPr>
            </w:pPr>
            <w:r w:rsidRPr="00F36A12">
              <w:rPr>
                <w:rFonts w:ascii="Angsana New" w:hAnsi="Angsana New" w:cs="Angsana New"/>
                <w:kern w:val="2"/>
                <w:sz w:val="20"/>
                <w:szCs w:val="20"/>
                <w14:ligatures w14:val="standardContextual"/>
              </w:rPr>
              <w:t>106,92</w:t>
            </w:r>
            <w:r w:rsidR="00BB6717">
              <w:rPr>
                <w:rFonts w:ascii="Angsana New" w:hAnsi="Angsana New" w:cs="Angsana New"/>
                <w:kern w:val="2"/>
                <w:sz w:val="20"/>
                <w:szCs w:val="20"/>
                <w14:ligatures w14:val="standardContextual"/>
              </w:rPr>
              <w:t>7</w:t>
            </w:r>
          </w:p>
        </w:tc>
        <w:tc>
          <w:tcPr>
            <w:tcW w:w="283" w:type="dxa"/>
          </w:tcPr>
          <w:p w14:paraId="0CBD0836" w14:textId="77777777" w:rsidR="000B6242" w:rsidRPr="009A4038" w:rsidRDefault="000B6242" w:rsidP="000B6242">
            <w:pPr>
              <w:jc w:val="right"/>
              <w:rPr>
                <w:rFonts w:asciiTheme="majorBidi" w:hAnsiTheme="majorBidi" w:cstheme="majorBidi"/>
                <w:sz w:val="20"/>
                <w:szCs w:val="20"/>
                <w:highlight w:val="yellow"/>
              </w:rPr>
            </w:pPr>
          </w:p>
        </w:tc>
        <w:tc>
          <w:tcPr>
            <w:tcW w:w="1196" w:type="dxa"/>
            <w:tcBorders>
              <w:top w:val="single" w:sz="4" w:space="0" w:color="auto"/>
              <w:bottom w:val="single" w:sz="4" w:space="0" w:color="auto"/>
            </w:tcBorders>
          </w:tcPr>
          <w:p w14:paraId="4AF0C00E" w14:textId="2AC5BBDD" w:rsidR="000B6242" w:rsidRPr="009A4038" w:rsidRDefault="000B6242" w:rsidP="000B6242">
            <w:pPr>
              <w:ind w:right="258"/>
              <w:jc w:val="right"/>
              <w:rPr>
                <w:rFonts w:asciiTheme="majorBidi" w:hAnsiTheme="majorBidi" w:cstheme="majorBidi"/>
                <w:sz w:val="20"/>
                <w:szCs w:val="20"/>
                <w:highlight w:val="yellow"/>
                <w:cs/>
              </w:rPr>
            </w:pPr>
            <w:r w:rsidRPr="000774C8">
              <w:rPr>
                <w:rFonts w:asciiTheme="majorBidi" w:hAnsiTheme="majorBidi" w:cstheme="majorBidi"/>
                <w:sz w:val="20"/>
                <w:szCs w:val="20"/>
              </w:rPr>
              <w:t>(69</w:t>
            </w:r>
            <w:r>
              <w:rPr>
                <w:rFonts w:asciiTheme="majorBidi" w:hAnsiTheme="majorBidi" w:cstheme="majorBidi"/>
                <w:sz w:val="20"/>
                <w:szCs w:val="20"/>
              </w:rPr>
              <w:t>,</w:t>
            </w:r>
            <w:r w:rsidRPr="000774C8">
              <w:rPr>
                <w:rFonts w:asciiTheme="majorBidi" w:hAnsiTheme="majorBidi" w:cstheme="majorBidi"/>
                <w:sz w:val="20"/>
                <w:szCs w:val="20"/>
              </w:rPr>
              <w:t>73</w:t>
            </w:r>
            <w:r w:rsidR="00FC62DD">
              <w:rPr>
                <w:rFonts w:asciiTheme="majorBidi" w:hAnsiTheme="majorBidi" w:cstheme="majorBidi"/>
                <w:sz w:val="20"/>
                <w:szCs w:val="20"/>
              </w:rPr>
              <w:t>0</w:t>
            </w:r>
            <w:r w:rsidRPr="000774C8">
              <w:rPr>
                <w:rFonts w:asciiTheme="majorBidi" w:hAnsiTheme="majorBidi" w:cstheme="majorBidi"/>
                <w:sz w:val="20"/>
                <w:szCs w:val="20"/>
              </w:rPr>
              <w:t>)</w:t>
            </w:r>
          </w:p>
        </w:tc>
        <w:tc>
          <w:tcPr>
            <w:tcW w:w="238" w:type="dxa"/>
            <w:gridSpan w:val="2"/>
          </w:tcPr>
          <w:p w14:paraId="1104BB05" w14:textId="77777777" w:rsidR="000B6242" w:rsidRPr="009A4038" w:rsidRDefault="000B6242" w:rsidP="000B6242">
            <w:pPr>
              <w:jc w:val="right"/>
              <w:rPr>
                <w:rFonts w:asciiTheme="majorBidi" w:hAnsiTheme="majorBidi" w:cstheme="majorBidi"/>
                <w:sz w:val="20"/>
                <w:szCs w:val="20"/>
                <w:highlight w:val="yellow"/>
              </w:rPr>
            </w:pPr>
          </w:p>
        </w:tc>
        <w:tc>
          <w:tcPr>
            <w:tcW w:w="1178" w:type="dxa"/>
            <w:gridSpan w:val="2"/>
            <w:tcBorders>
              <w:top w:val="single" w:sz="4" w:space="0" w:color="auto"/>
              <w:bottom w:val="single" w:sz="4" w:space="0" w:color="auto"/>
            </w:tcBorders>
          </w:tcPr>
          <w:p w14:paraId="7D8771CD" w14:textId="167E7BD5" w:rsidR="000B6242" w:rsidRPr="009A4038" w:rsidRDefault="000B6242" w:rsidP="000B6242">
            <w:pPr>
              <w:tabs>
                <w:tab w:val="left" w:pos="758"/>
              </w:tabs>
              <w:ind w:right="235"/>
              <w:jc w:val="right"/>
              <w:rPr>
                <w:rFonts w:asciiTheme="majorBidi" w:hAnsiTheme="majorBidi" w:cstheme="majorBidi"/>
                <w:sz w:val="20"/>
                <w:szCs w:val="20"/>
                <w:highlight w:val="yellow"/>
              </w:rPr>
            </w:pPr>
            <w:r w:rsidRPr="00D9380C">
              <w:rPr>
                <w:rFonts w:asciiTheme="majorBidi" w:hAnsiTheme="majorBidi" w:cstheme="majorBidi"/>
                <w:sz w:val="20"/>
                <w:szCs w:val="20"/>
              </w:rPr>
              <w:t>380</w:t>
            </w:r>
            <w:r>
              <w:rPr>
                <w:rFonts w:asciiTheme="majorBidi" w:hAnsiTheme="majorBidi" w:cstheme="majorBidi"/>
                <w:sz w:val="20"/>
                <w:szCs w:val="20"/>
              </w:rPr>
              <w:t>,</w:t>
            </w:r>
            <w:r w:rsidRPr="00D9380C">
              <w:rPr>
                <w:rFonts w:asciiTheme="majorBidi" w:hAnsiTheme="majorBidi" w:cstheme="majorBidi"/>
                <w:sz w:val="20"/>
                <w:szCs w:val="20"/>
              </w:rPr>
              <w:t>85</w:t>
            </w:r>
            <w:r w:rsidR="00BB6717">
              <w:rPr>
                <w:rFonts w:asciiTheme="majorBidi" w:hAnsiTheme="majorBidi" w:cstheme="majorBidi"/>
                <w:sz w:val="20"/>
                <w:szCs w:val="20"/>
              </w:rPr>
              <w:t>3</w:t>
            </w:r>
          </w:p>
        </w:tc>
      </w:tr>
      <w:tr w:rsidR="00120767" w:rsidRPr="00854A9F" w14:paraId="163E1833" w14:textId="77777777" w:rsidTr="008D25DF">
        <w:trPr>
          <w:gridAfter w:val="1"/>
          <w:wAfter w:w="14" w:type="dxa"/>
        </w:trPr>
        <w:tc>
          <w:tcPr>
            <w:tcW w:w="2549" w:type="dxa"/>
          </w:tcPr>
          <w:p w14:paraId="5096B834"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กำไร</w:t>
            </w:r>
            <w:r w:rsidRPr="00854A9F">
              <w:rPr>
                <w:rFonts w:asciiTheme="majorBidi" w:hAnsiTheme="majorBidi" w:cstheme="majorBidi"/>
                <w:sz w:val="20"/>
                <w:szCs w:val="20"/>
              </w:rPr>
              <w:t>(</w:t>
            </w:r>
            <w:r w:rsidRPr="00854A9F">
              <w:rPr>
                <w:rFonts w:asciiTheme="majorBidi" w:hAnsiTheme="majorBidi" w:cstheme="majorBidi"/>
                <w:sz w:val="20"/>
                <w:szCs w:val="20"/>
                <w:cs/>
              </w:rPr>
              <w:t>ขาดทุน)ขั้นต้น</w:t>
            </w:r>
          </w:p>
        </w:tc>
        <w:tc>
          <w:tcPr>
            <w:tcW w:w="849" w:type="dxa"/>
            <w:tcBorders>
              <w:top w:val="single" w:sz="4" w:space="0" w:color="auto"/>
            </w:tcBorders>
          </w:tcPr>
          <w:p w14:paraId="412578E9" w14:textId="2BA82093" w:rsidR="00120767" w:rsidRPr="00B25679" w:rsidRDefault="0062410B" w:rsidP="00120767">
            <w:pPr>
              <w:ind w:right="66"/>
              <w:jc w:val="right"/>
              <w:rPr>
                <w:rFonts w:asciiTheme="majorBidi" w:hAnsiTheme="majorBidi" w:cstheme="majorBidi"/>
                <w:sz w:val="20"/>
                <w:szCs w:val="20"/>
              </w:rPr>
            </w:pPr>
            <w:r w:rsidRPr="00B25679">
              <w:rPr>
                <w:rFonts w:asciiTheme="majorBidi" w:hAnsiTheme="majorBidi" w:cstheme="majorBidi"/>
                <w:sz w:val="20"/>
                <w:szCs w:val="20"/>
              </w:rPr>
              <w:t>10</w:t>
            </w:r>
            <w:r w:rsidR="007C0775" w:rsidRPr="00B25679">
              <w:rPr>
                <w:rFonts w:asciiTheme="majorBidi" w:hAnsiTheme="majorBidi" w:cstheme="majorBidi"/>
                <w:sz w:val="20"/>
                <w:szCs w:val="20"/>
              </w:rPr>
              <w:t>9,468</w:t>
            </w:r>
          </w:p>
        </w:tc>
        <w:tc>
          <w:tcPr>
            <w:tcW w:w="236" w:type="dxa"/>
          </w:tcPr>
          <w:p w14:paraId="559C4A33" w14:textId="77777777" w:rsidR="00120767" w:rsidRPr="00B25679" w:rsidRDefault="00120767" w:rsidP="00120767">
            <w:pPr>
              <w:jc w:val="right"/>
              <w:rPr>
                <w:rFonts w:asciiTheme="majorBidi" w:hAnsiTheme="majorBidi" w:cstheme="majorBidi"/>
                <w:sz w:val="20"/>
                <w:szCs w:val="20"/>
              </w:rPr>
            </w:pPr>
          </w:p>
        </w:tc>
        <w:tc>
          <w:tcPr>
            <w:tcW w:w="1323" w:type="dxa"/>
            <w:tcBorders>
              <w:top w:val="single" w:sz="4" w:space="0" w:color="auto"/>
              <w:left w:val="nil"/>
              <w:bottom w:val="nil"/>
              <w:right w:val="nil"/>
            </w:tcBorders>
          </w:tcPr>
          <w:p w14:paraId="67D77246" w14:textId="010A60A4" w:rsidR="00120767" w:rsidRPr="00B25679" w:rsidRDefault="0062410B" w:rsidP="00120767">
            <w:pPr>
              <w:ind w:right="281"/>
              <w:jc w:val="right"/>
              <w:rPr>
                <w:rFonts w:asciiTheme="majorBidi" w:hAnsiTheme="majorBidi" w:cstheme="majorBidi"/>
                <w:sz w:val="20"/>
                <w:szCs w:val="20"/>
              </w:rPr>
            </w:pPr>
            <w:r w:rsidRPr="00EC1699">
              <w:rPr>
                <w:rFonts w:ascii="Angsana New" w:hAnsi="Angsana New" w:cs="Angsana New"/>
                <w:kern w:val="2"/>
                <w:sz w:val="20"/>
                <w:szCs w:val="20"/>
                <w14:ligatures w14:val="standardContextual"/>
              </w:rPr>
              <w:t>24,</w:t>
            </w:r>
            <w:r w:rsidR="00230667">
              <w:rPr>
                <w:rFonts w:ascii="Angsana New" w:hAnsi="Angsana New" w:cs="Angsana New"/>
                <w:kern w:val="2"/>
                <w:sz w:val="20"/>
                <w:szCs w:val="20"/>
                <w14:ligatures w14:val="standardContextual"/>
              </w:rPr>
              <w:t>19</w:t>
            </w:r>
            <w:r w:rsidR="005F3F35">
              <w:rPr>
                <w:rFonts w:ascii="Angsana New" w:hAnsi="Angsana New" w:cs="Angsana New" w:hint="cs"/>
                <w:kern w:val="2"/>
                <w:sz w:val="20"/>
                <w:szCs w:val="20"/>
                <w:cs/>
                <w14:ligatures w14:val="standardContextual"/>
              </w:rPr>
              <w:t>8</w:t>
            </w:r>
          </w:p>
        </w:tc>
        <w:tc>
          <w:tcPr>
            <w:tcW w:w="283" w:type="dxa"/>
          </w:tcPr>
          <w:p w14:paraId="4F47C8E9" w14:textId="77777777" w:rsidR="00120767" w:rsidRPr="009A4038" w:rsidRDefault="00120767" w:rsidP="00120767">
            <w:pPr>
              <w:jc w:val="right"/>
              <w:rPr>
                <w:rFonts w:asciiTheme="majorBidi" w:hAnsiTheme="majorBidi" w:cstheme="majorBidi"/>
                <w:sz w:val="20"/>
                <w:szCs w:val="20"/>
                <w:highlight w:val="yellow"/>
              </w:rPr>
            </w:pPr>
          </w:p>
        </w:tc>
        <w:tc>
          <w:tcPr>
            <w:tcW w:w="1133" w:type="dxa"/>
            <w:tcBorders>
              <w:top w:val="single" w:sz="4" w:space="0" w:color="auto"/>
            </w:tcBorders>
          </w:tcPr>
          <w:p w14:paraId="0FF3788D" w14:textId="2EB234D0" w:rsidR="00120767" w:rsidRPr="009A4038" w:rsidRDefault="0062410B" w:rsidP="00120767">
            <w:pPr>
              <w:ind w:right="209"/>
              <w:jc w:val="right"/>
              <w:rPr>
                <w:rFonts w:asciiTheme="majorBidi" w:hAnsiTheme="majorBidi" w:cstheme="majorBidi"/>
                <w:sz w:val="20"/>
                <w:szCs w:val="20"/>
                <w:highlight w:val="yellow"/>
              </w:rPr>
            </w:pPr>
            <w:r w:rsidRPr="0062410B">
              <w:rPr>
                <w:rFonts w:asciiTheme="majorBidi" w:hAnsiTheme="majorBidi" w:cstheme="majorBidi"/>
                <w:sz w:val="20"/>
                <w:szCs w:val="20"/>
              </w:rPr>
              <w:t>5,865</w:t>
            </w:r>
          </w:p>
        </w:tc>
        <w:tc>
          <w:tcPr>
            <w:tcW w:w="284" w:type="dxa"/>
          </w:tcPr>
          <w:p w14:paraId="0A646DE7" w14:textId="77777777" w:rsidR="00120767" w:rsidRPr="009A4038" w:rsidRDefault="00120767" w:rsidP="00120767">
            <w:pPr>
              <w:jc w:val="right"/>
              <w:rPr>
                <w:rFonts w:asciiTheme="majorBidi" w:hAnsiTheme="majorBidi" w:cstheme="majorBidi"/>
                <w:sz w:val="20"/>
                <w:szCs w:val="20"/>
                <w:highlight w:val="yellow"/>
              </w:rPr>
            </w:pPr>
          </w:p>
        </w:tc>
        <w:tc>
          <w:tcPr>
            <w:tcW w:w="1133" w:type="dxa"/>
            <w:tcBorders>
              <w:top w:val="single" w:sz="4" w:space="0" w:color="auto"/>
              <w:left w:val="nil"/>
              <w:bottom w:val="nil"/>
              <w:right w:val="nil"/>
            </w:tcBorders>
          </w:tcPr>
          <w:p w14:paraId="49D8DEA1" w14:textId="56946620" w:rsidR="00120767" w:rsidRPr="00230667" w:rsidRDefault="0062410B" w:rsidP="00120767">
            <w:pPr>
              <w:ind w:right="209"/>
              <w:jc w:val="right"/>
              <w:rPr>
                <w:rFonts w:asciiTheme="majorBidi" w:hAnsiTheme="majorBidi" w:cstheme="majorBidi"/>
                <w:sz w:val="20"/>
                <w:szCs w:val="20"/>
                <w:cs/>
              </w:rPr>
            </w:pPr>
            <w:r w:rsidRPr="0062410B">
              <w:rPr>
                <w:rFonts w:ascii="Angsana New" w:hAnsi="Angsana New" w:cs="Angsana New"/>
                <w:kern w:val="2"/>
                <w:sz w:val="20"/>
                <w:szCs w:val="20"/>
                <w14:ligatures w14:val="standardContextual"/>
              </w:rPr>
              <w:t>17,438</w:t>
            </w:r>
          </w:p>
        </w:tc>
        <w:tc>
          <w:tcPr>
            <w:tcW w:w="283" w:type="dxa"/>
          </w:tcPr>
          <w:p w14:paraId="1FE1AAAB" w14:textId="77777777" w:rsidR="00120767" w:rsidRPr="00230667" w:rsidRDefault="00120767" w:rsidP="00120767">
            <w:pPr>
              <w:jc w:val="right"/>
              <w:rPr>
                <w:rFonts w:asciiTheme="majorBidi" w:hAnsiTheme="majorBidi" w:cstheme="majorBidi"/>
                <w:sz w:val="20"/>
                <w:szCs w:val="20"/>
              </w:rPr>
            </w:pPr>
          </w:p>
        </w:tc>
        <w:tc>
          <w:tcPr>
            <w:tcW w:w="1196" w:type="dxa"/>
            <w:tcBorders>
              <w:top w:val="single" w:sz="4" w:space="0" w:color="auto"/>
            </w:tcBorders>
          </w:tcPr>
          <w:p w14:paraId="2F5D3658" w14:textId="5DF69CEE" w:rsidR="00120767" w:rsidRPr="00230667" w:rsidRDefault="0062410B" w:rsidP="00120767">
            <w:pPr>
              <w:ind w:right="258"/>
              <w:jc w:val="right"/>
              <w:rPr>
                <w:rFonts w:asciiTheme="majorBidi" w:hAnsiTheme="majorBidi" w:cstheme="majorBidi"/>
                <w:sz w:val="20"/>
                <w:szCs w:val="20"/>
              </w:rPr>
            </w:pPr>
            <w:r w:rsidRPr="0062410B">
              <w:rPr>
                <w:rFonts w:asciiTheme="majorBidi" w:hAnsiTheme="majorBidi" w:cstheme="majorBidi"/>
                <w:sz w:val="20"/>
                <w:szCs w:val="20"/>
              </w:rPr>
              <w:t>(7,</w:t>
            </w:r>
            <w:r w:rsidR="00F04760">
              <w:rPr>
                <w:rFonts w:asciiTheme="majorBidi" w:hAnsiTheme="majorBidi" w:cstheme="majorBidi"/>
                <w:sz w:val="20"/>
                <w:szCs w:val="20"/>
              </w:rPr>
              <w:t>347</w:t>
            </w:r>
            <w:r w:rsidRPr="0062410B">
              <w:rPr>
                <w:rFonts w:asciiTheme="majorBidi" w:hAnsiTheme="majorBidi" w:cstheme="majorBidi"/>
                <w:sz w:val="20"/>
                <w:szCs w:val="20"/>
              </w:rPr>
              <w:t>)</w:t>
            </w:r>
          </w:p>
        </w:tc>
        <w:tc>
          <w:tcPr>
            <w:tcW w:w="238" w:type="dxa"/>
            <w:gridSpan w:val="2"/>
          </w:tcPr>
          <w:p w14:paraId="25FA87BE" w14:textId="77777777" w:rsidR="00120767" w:rsidRPr="00230667" w:rsidRDefault="00120767" w:rsidP="00120767">
            <w:pPr>
              <w:jc w:val="right"/>
              <w:rPr>
                <w:rFonts w:asciiTheme="majorBidi" w:hAnsiTheme="majorBidi" w:cstheme="majorBidi"/>
                <w:sz w:val="20"/>
                <w:szCs w:val="20"/>
              </w:rPr>
            </w:pPr>
          </w:p>
        </w:tc>
        <w:tc>
          <w:tcPr>
            <w:tcW w:w="1178" w:type="dxa"/>
            <w:gridSpan w:val="2"/>
            <w:tcBorders>
              <w:top w:val="single" w:sz="4" w:space="0" w:color="auto"/>
            </w:tcBorders>
          </w:tcPr>
          <w:p w14:paraId="1736393A" w14:textId="622096B6" w:rsidR="00120767" w:rsidRPr="00230667" w:rsidRDefault="00F24C82" w:rsidP="00120767">
            <w:pPr>
              <w:ind w:right="235"/>
              <w:jc w:val="right"/>
              <w:rPr>
                <w:rFonts w:asciiTheme="majorBidi" w:hAnsiTheme="majorBidi" w:cstheme="majorBidi"/>
                <w:sz w:val="20"/>
                <w:szCs w:val="20"/>
                <w:cs/>
              </w:rPr>
            </w:pPr>
            <w:r w:rsidRPr="00F24C82">
              <w:rPr>
                <w:rFonts w:asciiTheme="majorBidi" w:hAnsiTheme="majorBidi" w:cstheme="majorBidi"/>
                <w:sz w:val="20"/>
                <w:szCs w:val="20"/>
              </w:rPr>
              <w:t>149,</w:t>
            </w:r>
            <w:r w:rsidR="006032D0" w:rsidRPr="00230667">
              <w:rPr>
                <w:rFonts w:asciiTheme="majorBidi" w:hAnsiTheme="majorBidi" w:cstheme="majorBidi"/>
                <w:sz w:val="20"/>
                <w:szCs w:val="20"/>
              </w:rPr>
              <w:t>62</w:t>
            </w:r>
            <w:r w:rsidR="00396A12">
              <w:rPr>
                <w:rFonts w:asciiTheme="majorBidi" w:hAnsiTheme="majorBidi" w:cstheme="majorBidi"/>
                <w:sz w:val="20"/>
                <w:szCs w:val="20"/>
              </w:rPr>
              <w:t>2</w:t>
            </w:r>
          </w:p>
        </w:tc>
      </w:tr>
      <w:tr w:rsidR="00120767" w:rsidRPr="00854A9F" w14:paraId="26A45224" w14:textId="77777777" w:rsidTr="008D25DF">
        <w:trPr>
          <w:gridAfter w:val="1"/>
          <w:wAfter w:w="14" w:type="dxa"/>
        </w:trPr>
        <w:tc>
          <w:tcPr>
            <w:tcW w:w="2549" w:type="dxa"/>
          </w:tcPr>
          <w:p w14:paraId="673323DB" w14:textId="77777777" w:rsidR="00120767" w:rsidRPr="00854A9F" w:rsidRDefault="00120767" w:rsidP="00120767">
            <w:pPr>
              <w:ind w:left="-108"/>
              <w:jc w:val="both"/>
              <w:rPr>
                <w:rFonts w:asciiTheme="majorBidi" w:hAnsiTheme="majorBidi" w:cstheme="majorBidi"/>
                <w:sz w:val="20"/>
                <w:szCs w:val="20"/>
                <w:cs/>
              </w:rPr>
            </w:pPr>
            <w:r w:rsidRPr="00854A9F">
              <w:rPr>
                <w:rFonts w:asciiTheme="majorBidi" w:hAnsiTheme="majorBidi" w:cstheme="majorBidi"/>
                <w:sz w:val="20"/>
                <w:szCs w:val="20"/>
                <w:cs/>
              </w:rPr>
              <w:t>รายได้เงินปันผล</w:t>
            </w:r>
          </w:p>
        </w:tc>
        <w:tc>
          <w:tcPr>
            <w:tcW w:w="849" w:type="dxa"/>
          </w:tcPr>
          <w:p w14:paraId="2FF385C4" w14:textId="77777777" w:rsidR="00120767" w:rsidRPr="009A4038" w:rsidRDefault="00120767" w:rsidP="00120767">
            <w:pPr>
              <w:ind w:left="-45" w:right="-74" w:firstLine="45"/>
              <w:jc w:val="center"/>
              <w:rPr>
                <w:rFonts w:asciiTheme="majorBidi" w:hAnsiTheme="majorBidi" w:cstheme="majorBidi"/>
                <w:sz w:val="20"/>
                <w:szCs w:val="20"/>
                <w:highlight w:val="yellow"/>
              </w:rPr>
            </w:pPr>
          </w:p>
        </w:tc>
        <w:tc>
          <w:tcPr>
            <w:tcW w:w="236" w:type="dxa"/>
          </w:tcPr>
          <w:p w14:paraId="2C5F77B0" w14:textId="77777777" w:rsidR="00120767" w:rsidRPr="009A4038" w:rsidRDefault="00120767" w:rsidP="00120767">
            <w:pPr>
              <w:jc w:val="right"/>
              <w:rPr>
                <w:rFonts w:asciiTheme="majorBidi" w:hAnsiTheme="majorBidi" w:cstheme="majorBidi"/>
                <w:sz w:val="20"/>
                <w:szCs w:val="20"/>
                <w:highlight w:val="yellow"/>
              </w:rPr>
            </w:pPr>
          </w:p>
        </w:tc>
        <w:tc>
          <w:tcPr>
            <w:tcW w:w="1323" w:type="dxa"/>
          </w:tcPr>
          <w:p w14:paraId="657F595A" w14:textId="77777777" w:rsidR="00120767" w:rsidRPr="009A4038" w:rsidRDefault="00120767" w:rsidP="00120767">
            <w:pPr>
              <w:ind w:right="281"/>
              <w:jc w:val="right"/>
              <w:rPr>
                <w:rFonts w:asciiTheme="majorBidi" w:hAnsiTheme="majorBidi" w:cstheme="majorBidi"/>
                <w:sz w:val="20"/>
                <w:szCs w:val="20"/>
                <w:highlight w:val="yellow"/>
              </w:rPr>
            </w:pPr>
          </w:p>
        </w:tc>
        <w:tc>
          <w:tcPr>
            <w:tcW w:w="283" w:type="dxa"/>
          </w:tcPr>
          <w:p w14:paraId="6193B74C" w14:textId="77777777" w:rsidR="00120767" w:rsidRPr="009A4038" w:rsidRDefault="00120767" w:rsidP="00120767">
            <w:pPr>
              <w:jc w:val="right"/>
              <w:rPr>
                <w:rFonts w:asciiTheme="majorBidi" w:hAnsiTheme="majorBidi" w:cstheme="majorBidi"/>
                <w:sz w:val="20"/>
                <w:szCs w:val="20"/>
                <w:highlight w:val="yellow"/>
              </w:rPr>
            </w:pPr>
          </w:p>
        </w:tc>
        <w:tc>
          <w:tcPr>
            <w:tcW w:w="1133" w:type="dxa"/>
          </w:tcPr>
          <w:p w14:paraId="7AEBC422" w14:textId="77777777" w:rsidR="00120767" w:rsidRPr="009A4038" w:rsidRDefault="00120767" w:rsidP="00120767">
            <w:pPr>
              <w:ind w:right="209"/>
              <w:jc w:val="right"/>
              <w:rPr>
                <w:rFonts w:asciiTheme="majorBidi" w:hAnsiTheme="majorBidi" w:cstheme="majorBidi"/>
                <w:sz w:val="20"/>
                <w:szCs w:val="20"/>
                <w:highlight w:val="yellow"/>
              </w:rPr>
            </w:pPr>
          </w:p>
        </w:tc>
        <w:tc>
          <w:tcPr>
            <w:tcW w:w="284" w:type="dxa"/>
          </w:tcPr>
          <w:p w14:paraId="41D05146" w14:textId="77777777" w:rsidR="00120767" w:rsidRPr="009A4038" w:rsidRDefault="00120767" w:rsidP="00120767">
            <w:pPr>
              <w:jc w:val="right"/>
              <w:rPr>
                <w:rFonts w:asciiTheme="majorBidi" w:hAnsiTheme="majorBidi" w:cstheme="majorBidi"/>
                <w:sz w:val="20"/>
                <w:szCs w:val="20"/>
                <w:highlight w:val="yellow"/>
              </w:rPr>
            </w:pPr>
          </w:p>
        </w:tc>
        <w:tc>
          <w:tcPr>
            <w:tcW w:w="1133" w:type="dxa"/>
          </w:tcPr>
          <w:p w14:paraId="6FCACD42" w14:textId="77777777" w:rsidR="00120767" w:rsidRPr="009A4038" w:rsidRDefault="00120767" w:rsidP="00120767">
            <w:pPr>
              <w:ind w:right="209"/>
              <w:jc w:val="right"/>
              <w:rPr>
                <w:rFonts w:asciiTheme="majorBidi" w:hAnsiTheme="majorBidi" w:cstheme="majorBidi"/>
                <w:sz w:val="20"/>
                <w:szCs w:val="20"/>
                <w:highlight w:val="yellow"/>
              </w:rPr>
            </w:pPr>
          </w:p>
        </w:tc>
        <w:tc>
          <w:tcPr>
            <w:tcW w:w="283" w:type="dxa"/>
          </w:tcPr>
          <w:p w14:paraId="52314D38" w14:textId="77777777" w:rsidR="00120767" w:rsidRPr="009A4038" w:rsidRDefault="00120767" w:rsidP="00120767">
            <w:pPr>
              <w:jc w:val="right"/>
              <w:rPr>
                <w:rFonts w:asciiTheme="majorBidi" w:hAnsiTheme="majorBidi" w:cstheme="majorBidi"/>
                <w:sz w:val="20"/>
                <w:szCs w:val="20"/>
                <w:highlight w:val="yellow"/>
              </w:rPr>
            </w:pPr>
          </w:p>
        </w:tc>
        <w:tc>
          <w:tcPr>
            <w:tcW w:w="1196" w:type="dxa"/>
          </w:tcPr>
          <w:p w14:paraId="486C3B14" w14:textId="77777777" w:rsidR="00120767" w:rsidRPr="009A4038" w:rsidRDefault="00120767" w:rsidP="00120767">
            <w:pPr>
              <w:ind w:right="258"/>
              <w:jc w:val="right"/>
              <w:rPr>
                <w:rFonts w:asciiTheme="majorBidi" w:hAnsiTheme="majorBidi" w:cstheme="majorBidi"/>
                <w:sz w:val="20"/>
                <w:szCs w:val="20"/>
                <w:highlight w:val="yellow"/>
                <w:cs/>
              </w:rPr>
            </w:pPr>
          </w:p>
        </w:tc>
        <w:tc>
          <w:tcPr>
            <w:tcW w:w="238" w:type="dxa"/>
            <w:gridSpan w:val="2"/>
          </w:tcPr>
          <w:p w14:paraId="7B235105" w14:textId="77777777" w:rsidR="00120767" w:rsidRPr="009A4038" w:rsidRDefault="00120767" w:rsidP="00120767">
            <w:pPr>
              <w:jc w:val="right"/>
              <w:rPr>
                <w:rFonts w:asciiTheme="majorBidi" w:hAnsiTheme="majorBidi" w:cstheme="majorBidi"/>
                <w:sz w:val="20"/>
                <w:szCs w:val="20"/>
                <w:highlight w:val="yellow"/>
              </w:rPr>
            </w:pPr>
          </w:p>
        </w:tc>
        <w:tc>
          <w:tcPr>
            <w:tcW w:w="1178" w:type="dxa"/>
            <w:gridSpan w:val="2"/>
          </w:tcPr>
          <w:p w14:paraId="14E81618" w14:textId="08E0E36C" w:rsidR="00120767" w:rsidRPr="009A4038" w:rsidRDefault="00AB4669" w:rsidP="00120767">
            <w:pPr>
              <w:ind w:right="235"/>
              <w:jc w:val="right"/>
              <w:rPr>
                <w:rFonts w:asciiTheme="majorBidi" w:hAnsiTheme="majorBidi" w:cstheme="majorBidi"/>
                <w:sz w:val="20"/>
                <w:szCs w:val="20"/>
                <w:highlight w:val="yellow"/>
              </w:rPr>
            </w:pPr>
            <w:r w:rsidRPr="00AB4669">
              <w:rPr>
                <w:rFonts w:asciiTheme="majorBidi" w:hAnsiTheme="majorBidi" w:cstheme="majorBidi"/>
                <w:sz w:val="20"/>
                <w:szCs w:val="20"/>
              </w:rPr>
              <w:t>17</w:t>
            </w:r>
            <w:r w:rsidR="00DA5128">
              <w:rPr>
                <w:rFonts w:asciiTheme="majorBidi" w:hAnsiTheme="majorBidi" w:cstheme="majorBidi"/>
                <w:sz w:val="20"/>
                <w:szCs w:val="20"/>
              </w:rPr>
              <w:t>,</w:t>
            </w:r>
            <w:r w:rsidRPr="00AB4669">
              <w:rPr>
                <w:rFonts w:asciiTheme="majorBidi" w:hAnsiTheme="majorBidi" w:cstheme="majorBidi"/>
                <w:sz w:val="20"/>
                <w:szCs w:val="20"/>
              </w:rPr>
              <w:t>361</w:t>
            </w:r>
          </w:p>
        </w:tc>
      </w:tr>
      <w:tr w:rsidR="00120767" w:rsidRPr="00854A9F" w14:paraId="0259E086" w14:textId="77777777" w:rsidTr="008D25DF">
        <w:trPr>
          <w:gridAfter w:val="1"/>
          <w:wAfter w:w="14" w:type="dxa"/>
        </w:trPr>
        <w:tc>
          <w:tcPr>
            <w:tcW w:w="2549" w:type="dxa"/>
          </w:tcPr>
          <w:p w14:paraId="08EFE422" w14:textId="77777777" w:rsidR="00120767" w:rsidRPr="00854A9F" w:rsidRDefault="00120767" w:rsidP="00120767">
            <w:pPr>
              <w:ind w:left="-108"/>
              <w:jc w:val="both"/>
              <w:rPr>
                <w:rFonts w:asciiTheme="majorBidi" w:hAnsiTheme="majorBidi" w:cstheme="majorBidi"/>
                <w:sz w:val="20"/>
                <w:szCs w:val="20"/>
                <w:cs/>
              </w:rPr>
            </w:pPr>
            <w:r w:rsidRPr="00854A9F">
              <w:rPr>
                <w:rFonts w:asciiTheme="majorBidi" w:hAnsiTheme="majorBidi" w:cstheme="majorBidi"/>
                <w:sz w:val="20"/>
                <w:szCs w:val="20"/>
                <w:cs/>
              </w:rPr>
              <w:t>รายได้ดอกเบี้ย</w:t>
            </w:r>
          </w:p>
        </w:tc>
        <w:tc>
          <w:tcPr>
            <w:tcW w:w="849" w:type="dxa"/>
          </w:tcPr>
          <w:p w14:paraId="760F908A" w14:textId="77777777" w:rsidR="00120767" w:rsidRPr="009A4038" w:rsidRDefault="00120767" w:rsidP="00120767">
            <w:pPr>
              <w:ind w:left="-45" w:right="-74" w:firstLine="45"/>
              <w:jc w:val="center"/>
              <w:rPr>
                <w:rFonts w:asciiTheme="majorBidi" w:hAnsiTheme="majorBidi" w:cstheme="majorBidi"/>
                <w:sz w:val="20"/>
                <w:szCs w:val="20"/>
                <w:highlight w:val="yellow"/>
              </w:rPr>
            </w:pPr>
          </w:p>
        </w:tc>
        <w:tc>
          <w:tcPr>
            <w:tcW w:w="236" w:type="dxa"/>
          </w:tcPr>
          <w:p w14:paraId="4E28F412" w14:textId="77777777" w:rsidR="00120767" w:rsidRPr="009A4038" w:rsidRDefault="00120767" w:rsidP="00120767">
            <w:pPr>
              <w:jc w:val="right"/>
              <w:rPr>
                <w:rFonts w:asciiTheme="majorBidi" w:hAnsiTheme="majorBidi" w:cstheme="majorBidi"/>
                <w:sz w:val="20"/>
                <w:szCs w:val="20"/>
                <w:highlight w:val="yellow"/>
              </w:rPr>
            </w:pPr>
          </w:p>
        </w:tc>
        <w:tc>
          <w:tcPr>
            <w:tcW w:w="1323" w:type="dxa"/>
          </w:tcPr>
          <w:p w14:paraId="14282CC9" w14:textId="77777777" w:rsidR="00120767" w:rsidRPr="009A4038" w:rsidRDefault="00120767" w:rsidP="00120767">
            <w:pPr>
              <w:ind w:right="281"/>
              <w:jc w:val="right"/>
              <w:rPr>
                <w:rFonts w:asciiTheme="majorBidi" w:hAnsiTheme="majorBidi" w:cstheme="majorBidi"/>
                <w:sz w:val="20"/>
                <w:szCs w:val="20"/>
                <w:highlight w:val="yellow"/>
              </w:rPr>
            </w:pPr>
          </w:p>
        </w:tc>
        <w:tc>
          <w:tcPr>
            <w:tcW w:w="283" w:type="dxa"/>
          </w:tcPr>
          <w:p w14:paraId="644AD11E" w14:textId="77777777" w:rsidR="00120767" w:rsidRPr="009A4038" w:rsidRDefault="00120767" w:rsidP="00120767">
            <w:pPr>
              <w:jc w:val="right"/>
              <w:rPr>
                <w:rFonts w:asciiTheme="majorBidi" w:hAnsiTheme="majorBidi" w:cstheme="majorBidi"/>
                <w:sz w:val="20"/>
                <w:szCs w:val="20"/>
                <w:highlight w:val="yellow"/>
              </w:rPr>
            </w:pPr>
          </w:p>
        </w:tc>
        <w:tc>
          <w:tcPr>
            <w:tcW w:w="1133" w:type="dxa"/>
          </w:tcPr>
          <w:p w14:paraId="25454B49" w14:textId="77777777" w:rsidR="00120767" w:rsidRPr="009A4038" w:rsidRDefault="00120767" w:rsidP="00120767">
            <w:pPr>
              <w:ind w:right="209"/>
              <w:jc w:val="right"/>
              <w:rPr>
                <w:rFonts w:asciiTheme="majorBidi" w:hAnsiTheme="majorBidi" w:cstheme="majorBidi"/>
                <w:sz w:val="20"/>
                <w:szCs w:val="20"/>
                <w:highlight w:val="yellow"/>
              </w:rPr>
            </w:pPr>
          </w:p>
        </w:tc>
        <w:tc>
          <w:tcPr>
            <w:tcW w:w="284" w:type="dxa"/>
          </w:tcPr>
          <w:p w14:paraId="6E65EBC2" w14:textId="77777777" w:rsidR="00120767" w:rsidRPr="009A4038" w:rsidRDefault="00120767" w:rsidP="00120767">
            <w:pPr>
              <w:jc w:val="right"/>
              <w:rPr>
                <w:rFonts w:asciiTheme="majorBidi" w:hAnsiTheme="majorBidi" w:cstheme="majorBidi"/>
                <w:sz w:val="20"/>
                <w:szCs w:val="20"/>
                <w:highlight w:val="yellow"/>
              </w:rPr>
            </w:pPr>
          </w:p>
        </w:tc>
        <w:tc>
          <w:tcPr>
            <w:tcW w:w="1133" w:type="dxa"/>
          </w:tcPr>
          <w:p w14:paraId="5712732D" w14:textId="77777777" w:rsidR="00120767" w:rsidRPr="009A4038" w:rsidRDefault="00120767" w:rsidP="00120767">
            <w:pPr>
              <w:ind w:right="209"/>
              <w:jc w:val="right"/>
              <w:rPr>
                <w:rFonts w:asciiTheme="majorBidi" w:hAnsiTheme="majorBidi" w:cstheme="majorBidi"/>
                <w:sz w:val="20"/>
                <w:szCs w:val="20"/>
                <w:highlight w:val="yellow"/>
              </w:rPr>
            </w:pPr>
          </w:p>
        </w:tc>
        <w:tc>
          <w:tcPr>
            <w:tcW w:w="283" w:type="dxa"/>
          </w:tcPr>
          <w:p w14:paraId="79D96F5E" w14:textId="77777777" w:rsidR="00120767" w:rsidRPr="009A4038" w:rsidRDefault="00120767" w:rsidP="00120767">
            <w:pPr>
              <w:jc w:val="right"/>
              <w:rPr>
                <w:rFonts w:asciiTheme="majorBidi" w:hAnsiTheme="majorBidi" w:cstheme="majorBidi"/>
                <w:sz w:val="20"/>
                <w:szCs w:val="20"/>
                <w:highlight w:val="yellow"/>
              </w:rPr>
            </w:pPr>
          </w:p>
        </w:tc>
        <w:tc>
          <w:tcPr>
            <w:tcW w:w="1196" w:type="dxa"/>
          </w:tcPr>
          <w:p w14:paraId="25926A2D" w14:textId="77777777" w:rsidR="00120767" w:rsidRPr="009A4038" w:rsidRDefault="00120767" w:rsidP="00120767">
            <w:pPr>
              <w:ind w:right="258"/>
              <w:jc w:val="right"/>
              <w:rPr>
                <w:rFonts w:asciiTheme="majorBidi" w:hAnsiTheme="majorBidi" w:cstheme="majorBidi"/>
                <w:sz w:val="20"/>
                <w:szCs w:val="20"/>
                <w:highlight w:val="yellow"/>
                <w:cs/>
              </w:rPr>
            </w:pPr>
          </w:p>
        </w:tc>
        <w:tc>
          <w:tcPr>
            <w:tcW w:w="238" w:type="dxa"/>
            <w:gridSpan w:val="2"/>
          </w:tcPr>
          <w:p w14:paraId="7D001217" w14:textId="77777777" w:rsidR="00120767" w:rsidRPr="009A4038" w:rsidRDefault="00120767" w:rsidP="00120767">
            <w:pPr>
              <w:jc w:val="right"/>
              <w:rPr>
                <w:rFonts w:asciiTheme="majorBidi" w:hAnsiTheme="majorBidi" w:cstheme="majorBidi"/>
                <w:sz w:val="20"/>
                <w:szCs w:val="20"/>
                <w:highlight w:val="yellow"/>
              </w:rPr>
            </w:pPr>
          </w:p>
        </w:tc>
        <w:tc>
          <w:tcPr>
            <w:tcW w:w="1178" w:type="dxa"/>
            <w:gridSpan w:val="2"/>
          </w:tcPr>
          <w:p w14:paraId="06C30315" w14:textId="6C0D9DD6" w:rsidR="00120767" w:rsidRPr="009A4038" w:rsidRDefault="009F3A0B" w:rsidP="00120767">
            <w:pPr>
              <w:ind w:right="235"/>
              <w:jc w:val="right"/>
              <w:rPr>
                <w:rFonts w:asciiTheme="majorBidi" w:hAnsiTheme="majorBidi" w:cstheme="majorBidi"/>
                <w:sz w:val="20"/>
                <w:szCs w:val="20"/>
                <w:highlight w:val="yellow"/>
              </w:rPr>
            </w:pPr>
            <w:r w:rsidRPr="009F3A0B">
              <w:rPr>
                <w:rFonts w:asciiTheme="majorBidi" w:hAnsiTheme="majorBidi" w:cstheme="majorBidi"/>
                <w:sz w:val="20"/>
                <w:szCs w:val="20"/>
              </w:rPr>
              <w:t>51</w:t>
            </w:r>
            <w:r w:rsidR="00DA5128">
              <w:rPr>
                <w:rFonts w:asciiTheme="majorBidi" w:hAnsiTheme="majorBidi" w:cstheme="majorBidi"/>
                <w:sz w:val="20"/>
                <w:szCs w:val="20"/>
              </w:rPr>
              <w:t>,</w:t>
            </w:r>
            <w:r w:rsidRPr="009F3A0B">
              <w:rPr>
                <w:rFonts w:asciiTheme="majorBidi" w:hAnsiTheme="majorBidi" w:cstheme="majorBidi"/>
                <w:sz w:val="20"/>
                <w:szCs w:val="20"/>
              </w:rPr>
              <w:t>77</w:t>
            </w:r>
            <w:r w:rsidR="00DA5128">
              <w:rPr>
                <w:rFonts w:asciiTheme="majorBidi" w:hAnsiTheme="majorBidi" w:cstheme="majorBidi"/>
                <w:sz w:val="20"/>
                <w:szCs w:val="20"/>
              </w:rPr>
              <w:t>1</w:t>
            </w:r>
          </w:p>
        </w:tc>
      </w:tr>
      <w:tr w:rsidR="00120767" w:rsidRPr="00854A9F" w14:paraId="78242BBB" w14:textId="77777777" w:rsidTr="008D25DF">
        <w:trPr>
          <w:gridAfter w:val="1"/>
          <w:wAfter w:w="14" w:type="dxa"/>
        </w:trPr>
        <w:tc>
          <w:tcPr>
            <w:tcW w:w="2549" w:type="dxa"/>
          </w:tcPr>
          <w:p w14:paraId="341B415E"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รายได้อื่น</w:t>
            </w:r>
          </w:p>
        </w:tc>
        <w:tc>
          <w:tcPr>
            <w:tcW w:w="849" w:type="dxa"/>
          </w:tcPr>
          <w:p w14:paraId="14A770AB" w14:textId="77777777" w:rsidR="00120767" w:rsidRPr="009A4038" w:rsidRDefault="00120767" w:rsidP="00120767">
            <w:pPr>
              <w:jc w:val="both"/>
              <w:rPr>
                <w:rFonts w:asciiTheme="majorBidi" w:hAnsiTheme="majorBidi" w:cstheme="majorBidi"/>
                <w:sz w:val="20"/>
                <w:szCs w:val="20"/>
                <w:highlight w:val="yellow"/>
              </w:rPr>
            </w:pPr>
          </w:p>
        </w:tc>
        <w:tc>
          <w:tcPr>
            <w:tcW w:w="236" w:type="dxa"/>
          </w:tcPr>
          <w:p w14:paraId="769A0877" w14:textId="77777777" w:rsidR="00120767" w:rsidRPr="009A4038" w:rsidRDefault="00120767" w:rsidP="00120767">
            <w:pPr>
              <w:jc w:val="both"/>
              <w:rPr>
                <w:rFonts w:asciiTheme="majorBidi" w:hAnsiTheme="majorBidi" w:cstheme="majorBidi"/>
                <w:sz w:val="20"/>
                <w:szCs w:val="20"/>
                <w:highlight w:val="yellow"/>
              </w:rPr>
            </w:pPr>
          </w:p>
        </w:tc>
        <w:tc>
          <w:tcPr>
            <w:tcW w:w="1323" w:type="dxa"/>
          </w:tcPr>
          <w:p w14:paraId="0E43ADDA" w14:textId="77777777" w:rsidR="00120767" w:rsidRPr="009A4038" w:rsidRDefault="00120767" w:rsidP="00120767">
            <w:pPr>
              <w:ind w:right="281"/>
              <w:jc w:val="both"/>
              <w:rPr>
                <w:rFonts w:asciiTheme="majorBidi" w:hAnsiTheme="majorBidi" w:cstheme="majorBidi"/>
                <w:sz w:val="20"/>
                <w:szCs w:val="20"/>
                <w:highlight w:val="yellow"/>
              </w:rPr>
            </w:pPr>
          </w:p>
        </w:tc>
        <w:tc>
          <w:tcPr>
            <w:tcW w:w="283" w:type="dxa"/>
          </w:tcPr>
          <w:p w14:paraId="557137F8" w14:textId="77777777" w:rsidR="00120767" w:rsidRPr="009A4038" w:rsidRDefault="00120767" w:rsidP="00120767">
            <w:pPr>
              <w:jc w:val="center"/>
              <w:rPr>
                <w:rFonts w:asciiTheme="majorBidi" w:hAnsiTheme="majorBidi" w:cstheme="majorBidi"/>
                <w:sz w:val="20"/>
                <w:szCs w:val="20"/>
                <w:highlight w:val="yellow"/>
              </w:rPr>
            </w:pPr>
          </w:p>
        </w:tc>
        <w:tc>
          <w:tcPr>
            <w:tcW w:w="1133" w:type="dxa"/>
          </w:tcPr>
          <w:p w14:paraId="737D12A3" w14:textId="77777777" w:rsidR="00120767" w:rsidRPr="009A4038" w:rsidRDefault="00120767" w:rsidP="00120767">
            <w:pPr>
              <w:ind w:right="-24"/>
              <w:jc w:val="right"/>
              <w:rPr>
                <w:rFonts w:asciiTheme="majorBidi" w:hAnsiTheme="majorBidi" w:cstheme="majorBidi"/>
                <w:sz w:val="20"/>
                <w:szCs w:val="20"/>
                <w:highlight w:val="yellow"/>
              </w:rPr>
            </w:pPr>
          </w:p>
        </w:tc>
        <w:tc>
          <w:tcPr>
            <w:tcW w:w="284" w:type="dxa"/>
          </w:tcPr>
          <w:p w14:paraId="2040E67C" w14:textId="77777777" w:rsidR="00120767" w:rsidRPr="009A4038" w:rsidRDefault="00120767" w:rsidP="00120767">
            <w:pPr>
              <w:jc w:val="both"/>
              <w:rPr>
                <w:rFonts w:asciiTheme="majorBidi" w:hAnsiTheme="majorBidi" w:cstheme="majorBidi"/>
                <w:sz w:val="20"/>
                <w:szCs w:val="20"/>
                <w:highlight w:val="yellow"/>
              </w:rPr>
            </w:pPr>
          </w:p>
        </w:tc>
        <w:tc>
          <w:tcPr>
            <w:tcW w:w="1133" w:type="dxa"/>
          </w:tcPr>
          <w:p w14:paraId="74D6F2D8" w14:textId="77777777" w:rsidR="00120767" w:rsidRPr="009A4038" w:rsidRDefault="00120767" w:rsidP="00120767">
            <w:pPr>
              <w:ind w:right="209"/>
              <w:jc w:val="right"/>
              <w:rPr>
                <w:rFonts w:asciiTheme="majorBidi" w:hAnsiTheme="majorBidi" w:cstheme="majorBidi"/>
                <w:sz w:val="20"/>
                <w:szCs w:val="20"/>
                <w:highlight w:val="yellow"/>
              </w:rPr>
            </w:pPr>
          </w:p>
        </w:tc>
        <w:tc>
          <w:tcPr>
            <w:tcW w:w="283" w:type="dxa"/>
          </w:tcPr>
          <w:p w14:paraId="752F3377" w14:textId="77777777" w:rsidR="00120767" w:rsidRPr="009A4038" w:rsidRDefault="00120767" w:rsidP="00120767">
            <w:pPr>
              <w:jc w:val="both"/>
              <w:rPr>
                <w:rFonts w:asciiTheme="majorBidi" w:hAnsiTheme="majorBidi" w:cstheme="majorBidi"/>
                <w:sz w:val="20"/>
                <w:szCs w:val="20"/>
                <w:highlight w:val="yellow"/>
              </w:rPr>
            </w:pPr>
          </w:p>
        </w:tc>
        <w:tc>
          <w:tcPr>
            <w:tcW w:w="1196" w:type="dxa"/>
          </w:tcPr>
          <w:p w14:paraId="2ED644C2" w14:textId="77777777" w:rsidR="00120767" w:rsidRPr="009A4038" w:rsidRDefault="00120767" w:rsidP="00120767">
            <w:pPr>
              <w:jc w:val="both"/>
              <w:rPr>
                <w:rFonts w:asciiTheme="majorBidi" w:hAnsiTheme="majorBidi" w:cstheme="majorBidi"/>
                <w:sz w:val="20"/>
                <w:szCs w:val="20"/>
                <w:highlight w:val="yellow"/>
              </w:rPr>
            </w:pPr>
          </w:p>
        </w:tc>
        <w:tc>
          <w:tcPr>
            <w:tcW w:w="238" w:type="dxa"/>
            <w:gridSpan w:val="2"/>
          </w:tcPr>
          <w:p w14:paraId="6D1888EF" w14:textId="77777777" w:rsidR="00120767" w:rsidRPr="009A4038" w:rsidRDefault="00120767" w:rsidP="00120767">
            <w:pPr>
              <w:jc w:val="both"/>
              <w:rPr>
                <w:rFonts w:asciiTheme="majorBidi" w:hAnsiTheme="majorBidi" w:cstheme="majorBidi"/>
                <w:sz w:val="20"/>
                <w:szCs w:val="20"/>
                <w:highlight w:val="yellow"/>
              </w:rPr>
            </w:pPr>
          </w:p>
        </w:tc>
        <w:tc>
          <w:tcPr>
            <w:tcW w:w="1178" w:type="dxa"/>
            <w:gridSpan w:val="2"/>
          </w:tcPr>
          <w:p w14:paraId="614A3D72" w14:textId="632F5C2B" w:rsidR="00120767" w:rsidRPr="005666D4" w:rsidRDefault="00603285" w:rsidP="005666D4">
            <w:pPr>
              <w:ind w:right="235"/>
              <w:jc w:val="right"/>
              <w:rPr>
                <w:rFonts w:asciiTheme="majorBidi" w:hAnsiTheme="majorBidi" w:cstheme="majorBidi"/>
                <w:sz w:val="20"/>
                <w:szCs w:val="20"/>
              </w:rPr>
            </w:pPr>
            <w:r>
              <w:rPr>
                <w:rFonts w:asciiTheme="majorBidi" w:hAnsiTheme="majorBidi" w:cstheme="majorBidi"/>
                <w:sz w:val="20"/>
                <w:szCs w:val="20"/>
              </w:rPr>
              <w:t>6,585</w:t>
            </w:r>
          </w:p>
        </w:tc>
      </w:tr>
      <w:tr w:rsidR="00120767" w:rsidRPr="00854A9F" w14:paraId="3DB87A11" w14:textId="77777777" w:rsidTr="008D25DF">
        <w:trPr>
          <w:gridAfter w:val="1"/>
          <w:wAfter w:w="14" w:type="dxa"/>
        </w:trPr>
        <w:tc>
          <w:tcPr>
            <w:tcW w:w="2549" w:type="dxa"/>
            <w:tcBorders>
              <w:top w:val="nil"/>
              <w:left w:val="nil"/>
              <w:bottom w:val="nil"/>
              <w:right w:val="nil"/>
            </w:tcBorders>
            <w:vAlign w:val="bottom"/>
          </w:tcPr>
          <w:p w14:paraId="1EAEA5AA" w14:textId="4530565D" w:rsidR="00120767" w:rsidRPr="00854A9F" w:rsidRDefault="004A398C" w:rsidP="00120767">
            <w:pPr>
              <w:ind w:left="-108"/>
              <w:jc w:val="thaiDistribute"/>
              <w:rPr>
                <w:rFonts w:asciiTheme="majorBidi" w:hAnsiTheme="majorBidi" w:cstheme="majorBidi"/>
                <w:sz w:val="20"/>
                <w:szCs w:val="20"/>
                <w:cs/>
              </w:rPr>
            </w:pPr>
            <w:r>
              <w:rPr>
                <w:rFonts w:asciiTheme="majorBidi" w:hAnsiTheme="majorBidi" w:cstheme="majorBidi" w:hint="cs"/>
                <w:sz w:val="20"/>
                <w:szCs w:val="20"/>
                <w:cs/>
              </w:rPr>
              <w:t>รายการโอนกลับ</w:t>
            </w:r>
            <w:r w:rsidR="00120767" w:rsidRPr="00854A9F">
              <w:rPr>
                <w:rFonts w:asciiTheme="majorBidi" w:hAnsiTheme="majorBidi" w:cstheme="majorBidi"/>
                <w:sz w:val="20"/>
                <w:szCs w:val="20"/>
                <w:cs/>
              </w:rPr>
              <w:t>ด้านเครดิตที่คาดว่าจะเกิดขึ้น</w:t>
            </w:r>
          </w:p>
        </w:tc>
        <w:tc>
          <w:tcPr>
            <w:tcW w:w="849" w:type="dxa"/>
          </w:tcPr>
          <w:p w14:paraId="2D1620A2" w14:textId="77777777" w:rsidR="00120767" w:rsidRPr="009A4038" w:rsidRDefault="00120767" w:rsidP="00120767">
            <w:pPr>
              <w:jc w:val="both"/>
              <w:rPr>
                <w:rFonts w:asciiTheme="majorBidi" w:hAnsiTheme="majorBidi" w:cstheme="majorBidi"/>
                <w:sz w:val="20"/>
                <w:szCs w:val="20"/>
                <w:highlight w:val="yellow"/>
              </w:rPr>
            </w:pPr>
          </w:p>
        </w:tc>
        <w:tc>
          <w:tcPr>
            <w:tcW w:w="236" w:type="dxa"/>
          </w:tcPr>
          <w:p w14:paraId="44EEB155" w14:textId="77777777" w:rsidR="00120767" w:rsidRPr="009A4038" w:rsidRDefault="00120767" w:rsidP="00120767">
            <w:pPr>
              <w:jc w:val="both"/>
              <w:rPr>
                <w:rFonts w:asciiTheme="majorBidi" w:hAnsiTheme="majorBidi" w:cstheme="majorBidi"/>
                <w:sz w:val="20"/>
                <w:szCs w:val="20"/>
                <w:highlight w:val="yellow"/>
              </w:rPr>
            </w:pPr>
          </w:p>
        </w:tc>
        <w:tc>
          <w:tcPr>
            <w:tcW w:w="1323" w:type="dxa"/>
          </w:tcPr>
          <w:p w14:paraId="1415D27D" w14:textId="77777777" w:rsidR="00120767" w:rsidRPr="009A4038" w:rsidRDefault="00120767" w:rsidP="00120767">
            <w:pPr>
              <w:ind w:right="281"/>
              <w:jc w:val="both"/>
              <w:rPr>
                <w:rFonts w:asciiTheme="majorBidi" w:hAnsiTheme="majorBidi" w:cstheme="majorBidi"/>
                <w:sz w:val="20"/>
                <w:szCs w:val="20"/>
                <w:highlight w:val="yellow"/>
              </w:rPr>
            </w:pPr>
          </w:p>
        </w:tc>
        <w:tc>
          <w:tcPr>
            <w:tcW w:w="283" w:type="dxa"/>
          </w:tcPr>
          <w:p w14:paraId="2438B943" w14:textId="77777777" w:rsidR="00120767" w:rsidRPr="009A4038" w:rsidRDefault="00120767" w:rsidP="00120767">
            <w:pPr>
              <w:jc w:val="center"/>
              <w:rPr>
                <w:rFonts w:asciiTheme="majorBidi" w:hAnsiTheme="majorBidi" w:cstheme="majorBidi"/>
                <w:sz w:val="20"/>
                <w:szCs w:val="20"/>
                <w:highlight w:val="yellow"/>
              </w:rPr>
            </w:pPr>
          </w:p>
        </w:tc>
        <w:tc>
          <w:tcPr>
            <w:tcW w:w="1133" w:type="dxa"/>
          </w:tcPr>
          <w:p w14:paraId="2F280D7E" w14:textId="77777777" w:rsidR="00120767" w:rsidRPr="009A4038" w:rsidRDefault="00120767" w:rsidP="00120767">
            <w:pPr>
              <w:ind w:right="-24"/>
              <w:jc w:val="right"/>
              <w:rPr>
                <w:rFonts w:asciiTheme="majorBidi" w:hAnsiTheme="majorBidi" w:cstheme="majorBidi"/>
                <w:sz w:val="20"/>
                <w:szCs w:val="20"/>
                <w:highlight w:val="yellow"/>
              </w:rPr>
            </w:pPr>
          </w:p>
        </w:tc>
        <w:tc>
          <w:tcPr>
            <w:tcW w:w="284" w:type="dxa"/>
          </w:tcPr>
          <w:p w14:paraId="2E9A5F8F" w14:textId="77777777" w:rsidR="00120767" w:rsidRPr="009A4038" w:rsidRDefault="00120767" w:rsidP="00120767">
            <w:pPr>
              <w:jc w:val="both"/>
              <w:rPr>
                <w:rFonts w:asciiTheme="majorBidi" w:hAnsiTheme="majorBidi" w:cstheme="majorBidi"/>
                <w:sz w:val="20"/>
                <w:szCs w:val="20"/>
                <w:highlight w:val="yellow"/>
              </w:rPr>
            </w:pPr>
          </w:p>
        </w:tc>
        <w:tc>
          <w:tcPr>
            <w:tcW w:w="1133" w:type="dxa"/>
          </w:tcPr>
          <w:p w14:paraId="7350C10B" w14:textId="77777777" w:rsidR="00120767" w:rsidRPr="009A4038" w:rsidRDefault="00120767" w:rsidP="00120767">
            <w:pPr>
              <w:ind w:right="209"/>
              <w:jc w:val="right"/>
              <w:rPr>
                <w:rFonts w:asciiTheme="majorBidi" w:hAnsiTheme="majorBidi" w:cstheme="majorBidi"/>
                <w:sz w:val="20"/>
                <w:szCs w:val="20"/>
                <w:highlight w:val="yellow"/>
              </w:rPr>
            </w:pPr>
          </w:p>
        </w:tc>
        <w:tc>
          <w:tcPr>
            <w:tcW w:w="283" w:type="dxa"/>
          </w:tcPr>
          <w:p w14:paraId="7C0AC9DD" w14:textId="77777777" w:rsidR="00120767" w:rsidRPr="009A4038" w:rsidRDefault="00120767" w:rsidP="00120767">
            <w:pPr>
              <w:jc w:val="both"/>
              <w:rPr>
                <w:rFonts w:asciiTheme="majorBidi" w:hAnsiTheme="majorBidi" w:cstheme="majorBidi"/>
                <w:sz w:val="20"/>
                <w:szCs w:val="20"/>
                <w:highlight w:val="yellow"/>
              </w:rPr>
            </w:pPr>
          </w:p>
        </w:tc>
        <w:tc>
          <w:tcPr>
            <w:tcW w:w="1196" w:type="dxa"/>
          </w:tcPr>
          <w:p w14:paraId="44EF21B0" w14:textId="77777777" w:rsidR="00120767" w:rsidRPr="009A4038" w:rsidRDefault="00120767" w:rsidP="00120767">
            <w:pPr>
              <w:jc w:val="both"/>
              <w:rPr>
                <w:rFonts w:asciiTheme="majorBidi" w:hAnsiTheme="majorBidi" w:cstheme="majorBidi"/>
                <w:sz w:val="20"/>
                <w:szCs w:val="20"/>
                <w:highlight w:val="yellow"/>
              </w:rPr>
            </w:pPr>
          </w:p>
        </w:tc>
        <w:tc>
          <w:tcPr>
            <w:tcW w:w="238" w:type="dxa"/>
            <w:gridSpan w:val="2"/>
          </w:tcPr>
          <w:p w14:paraId="24EC4743" w14:textId="77777777" w:rsidR="00120767" w:rsidRPr="009A4038" w:rsidRDefault="00120767" w:rsidP="00120767">
            <w:pPr>
              <w:jc w:val="both"/>
              <w:rPr>
                <w:rFonts w:asciiTheme="majorBidi" w:hAnsiTheme="majorBidi" w:cstheme="majorBidi"/>
                <w:sz w:val="20"/>
                <w:szCs w:val="20"/>
                <w:highlight w:val="yellow"/>
              </w:rPr>
            </w:pPr>
          </w:p>
        </w:tc>
        <w:tc>
          <w:tcPr>
            <w:tcW w:w="1178" w:type="dxa"/>
            <w:gridSpan w:val="2"/>
          </w:tcPr>
          <w:p w14:paraId="1776A584" w14:textId="35C3FB0F" w:rsidR="00120767" w:rsidRPr="009A4038" w:rsidRDefault="00472155" w:rsidP="00120767">
            <w:pPr>
              <w:ind w:right="235"/>
              <w:jc w:val="right"/>
              <w:rPr>
                <w:rFonts w:asciiTheme="majorBidi" w:hAnsiTheme="majorBidi" w:cstheme="majorBidi"/>
                <w:sz w:val="20"/>
                <w:szCs w:val="20"/>
                <w:highlight w:val="yellow"/>
              </w:rPr>
            </w:pPr>
            <w:r w:rsidRPr="00472155">
              <w:rPr>
                <w:rFonts w:asciiTheme="majorBidi" w:hAnsiTheme="majorBidi" w:cstheme="majorBidi"/>
                <w:sz w:val="20"/>
                <w:szCs w:val="20"/>
              </w:rPr>
              <w:t>20</w:t>
            </w:r>
            <w:r w:rsidR="00DA5128">
              <w:rPr>
                <w:rFonts w:asciiTheme="majorBidi" w:hAnsiTheme="majorBidi" w:cstheme="majorBidi"/>
                <w:sz w:val="20"/>
                <w:szCs w:val="20"/>
              </w:rPr>
              <w:t>,</w:t>
            </w:r>
            <w:r w:rsidRPr="00472155">
              <w:rPr>
                <w:rFonts w:asciiTheme="majorBidi" w:hAnsiTheme="majorBidi" w:cstheme="majorBidi"/>
                <w:sz w:val="20"/>
                <w:szCs w:val="20"/>
              </w:rPr>
              <w:t>06</w:t>
            </w:r>
            <w:r w:rsidR="00401E0F">
              <w:rPr>
                <w:rFonts w:asciiTheme="majorBidi" w:hAnsiTheme="majorBidi" w:cstheme="majorBidi"/>
                <w:sz w:val="20"/>
                <w:szCs w:val="20"/>
              </w:rPr>
              <w:t>4</w:t>
            </w:r>
          </w:p>
        </w:tc>
      </w:tr>
      <w:tr w:rsidR="00120767" w:rsidRPr="00854A9F" w14:paraId="0B73994D" w14:textId="77777777" w:rsidTr="008D25DF">
        <w:trPr>
          <w:gridAfter w:val="1"/>
          <w:wAfter w:w="14" w:type="dxa"/>
        </w:trPr>
        <w:tc>
          <w:tcPr>
            <w:tcW w:w="2549" w:type="dxa"/>
            <w:tcBorders>
              <w:top w:val="nil"/>
              <w:left w:val="nil"/>
              <w:bottom w:val="nil"/>
              <w:right w:val="nil"/>
            </w:tcBorders>
            <w:vAlign w:val="bottom"/>
          </w:tcPr>
          <w:p w14:paraId="692FB218"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ผลขาดทุนจากการวัดมูลค่า</w:t>
            </w:r>
          </w:p>
          <w:p w14:paraId="65D02D57"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rPr>
              <w:t xml:space="preserve">        </w:t>
            </w:r>
            <w:r w:rsidRPr="00854A9F">
              <w:rPr>
                <w:rFonts w:asciiTheme="majorBidi" w:hAnsiTheme="majorBidi" w:cstheme="majorBidi"/>
                <w:sz w:val="20"/>
                <w:szCs w:val="20"/>
                <w:cs/>
              </w:rPr>
              <w:t>สินทรัพย์ทางการเงิน</w:t>
            </w:r>
            <w:r w:rsidRPr="00854A9F">
              <w:rPr>
                <w:rFonts w:asciiTheme="majorBidi" w:hAnsiTheme="majorBidi" w:cstheme="majorBidi"/>
                <w:sz w:val="20"/>
                <w:szCs w:val="20"/>
              </w:rPr>
              <w:t xml:space="preserve"> </w:t>
            </w:r>
          </w:p>
        </w:tc>
        <w:tc>
          <w:tcPr>
            <w:tcW w:w="849" w:type="dxa"/>
          </w:tcPr>
          <w:p w14:paraId="7E684EA6" w14:textId="77777777" w:rsidR="00120767" w:rsidRPr="009A4038" w:rsidRDefault="00120767" w:rsidP="00120767">
            <w:pPr>
              <w:jc w:val="both"/>
              <w:rPr>
                <w:rFonts w:asciiTheme="majorBidi" w:hAnsiTheme="majorBidi" w:cstheme="majorBidi"/>
                <w:sz w:val="20"/>
                <w:szCs w:val="20"/>
                <w:highlight w:val="yellow"/>
              </w:rPr>
            </w:pPr>
          </w:p>
        </w:tc>
        <w:tc>
          <w:tcPr>
            <w:tcW w:w="236" w:type="dxa"/>
          </w:tcPr>
          <w:p w14:paraId="029E33AA" w14:textId="77777777" w:rsidR="00120767" w:rsidRPr="009A4038" w:rsidRDefault="00120767" w:rsidP="00120767">
            <w:pPr>
              <w:jc w:val="both"/>
              <w:rPr>
                <w:rFonts w:asciiTheme="majorBidi" w:hAnsiTheme="majorBidi" w:cstheme="majorBidi"/>
                <w:sz w:val="20"/>
                <w:szCs w:val="20"/>
                <w:highlight w:val="yellow"/>
              </w:rPr>
            </w:pPr>
          </w:p>
        </w:tc>
        <w:tc>
          <w:tcPr>
            <w:tcW w:w="1323" w:type="dxa"/>
          </w:tcPr>
          <w:p w14:paraId="0A30AFE4" w14:textId="77777777" w:rsidR="00120767" w:rsidRPr="009A4038" w:rsidRDefault="00120767" w:rsidP="00120767">
            <w:pPr>
              <w:ind w:right="281"/>
              <w:jc w:val="both"/>
              <w:rPr>
                <w:rFonts w:asciiTheme="majorBidi" w:hAnsiTheme="majorBidi" w:cstheme="majorBidi"/>
                <w:sz w:val="20"/>
                <w:szCs w:val="20"/>
                <w:highlight w:val="yellow"/>
              </w:rPr>
            </w:pPr>
          </w:p>
        </w:tc>
        <w:tc>
          <w:tcPr>
            <w:tcW w:w="283" w:type="dxa"/>
          </w:tcPr>
          <w:p w14:paraId="08D87AFA" w14:textId="77777777" w:rsidR="00120767" w:rsidRPr="009A4038" w:rsidRDefault="00120767" w:rsidP="00120767">
            <w:pPr>
              <w:jc w:val="center"/>
              <w:rPr>
                <w:rFonts w:asciiTheme="majorBidi" w:hAnsiTheme="majorBidi" w:cstheme="majorBidi"/>
                <w:sz w:val="20"/>
                <w:szCs w:val="20"/>
                <w:highlight w:val="yellow"/>
              </w:rPr>
            </w:pPr>
          </w:p>
        </w:tc>
        <w:tc>
          <w:tcPr>
            <w:tcW w:w="1133" w:type="dxa"/>
          </w:tcPr>
          <w:p w14:paraId="73F27551" w14:textId="77777777" w:rsidR="00120767" w:rsidRPr="009A4038" w:rsidRDefault="00120767" w:rsidP="00120767">
            <w:pPr>
              <w:ind w:right="-24"/>
              <w:jc w:val="right"/>
              <w:rPr>
                <w:rFonts w:asciiTheme="majorBidi" w:hAnsiTheme="majorBidi" w:cstheme="majorBidi"/>
                <w:sz w:val="20"/>
                <w:szCs w:val="20"/>
                <w:highlight w:val="yellow"/>
              </w:rPr>
            </w:pPr>
          </w:p>
        </w:tc>
        <w:tc>
          <w:tcPr>
            <w:tcW w:w="284" w:type="dxa"/>
          </w:tcPr>
          <w:p w14:paraId="378B9153" w14:textId="77777777" w:rsidR="00120767" w:rsidRPr="009A4038" w:rsidRDefault="00120767" w:rsidP="00120767">
            <w:pPr>
              <w:jc w:val="both"/>
              <w:rPr>
                <w:rFonts w:asciiTheme="majorBidi" w:hAnsiTheme="majorBidi" w:cstheme="majorBidi"/>
                <w:sz w:val="20"/>
                <w:szCs w:val="20"/>
                <w:highlight w:val="yellow"/>
              </w:rPr>
            </w:pPr>
          </w:p>
        </w:tc>
        <w:tc>
          <w:tcPr>
            <w:tcW w:w="1133" w:type="dxa"/>
          </w:tcPr>
          <w:p w14:paraId="0052FB7E" w14:textId="77777777" w:rsidR="00120767" w:rsidRPr="009A4038" w:rsidRDefault="00120767" w:rsidP="00120767">
            <w:pPr>
              <w:ind w:right="209"/>
              <w:jc w:val="right"/>
              <w:rPr>
                <w:rFonts w:asciiTheme="majorBidi" w:hAnsiTheme="majorBidi" w:cstheme="majorBidi"/>
                <w:sz w:val="20"/>
                <w:szCs w:val="20"/>
                <w:highlight w:val="yellow"/>
              </w:rPr>
            </w:pPr>
          </w:p>
        </w:tc>
        <w:tc>
          <w:tcPr>
            <w:tcW w:w="283" w:type="dxa"/>
          </w:tcPr>
          <w:p w14:paraId="0A86B830" w14:textId="77777777" w:rsidR="00120767" w:rsidRPr="009A4038" w:rsidRDefault="00120767" w:rsidP="00120767">
            <w:pPr>
              <w:jc w:val="both"/>
              <w:rPr>
                <w:rFonts w:asciiTheme="majorBidi" w:hAnsiTheme="majorBidi" w:cstheme="majorBidi"/>
                <w:sz w:val="20"/>
                <w:szCs w:val="20"/>
                <w:highlight w:val="yellow"/>
              </w:rPr>
            </w:pPr>
          </w:p>
        </w:tc>
        <w:tc>
          <w:tcPr>
            <w:tcW w:w="1196" w:type="dxa"/>
          </w:tcPr>
          <w:p w14:paraId="6D54D1BE" w14:textId="77777777" w:rsidR="00120767" w:rsidRPr="009A4038" w:rsidRDefault="00120767" w:rsidP="00120767">
            <w:pPr>
              <w:jc w:val="both"/>
              <w:rPr>
                <w:rFonts w:asciiTheme="majorBidi" w:hAnsiTheme="majorBidi" w:cstheme="majorBidi"/>
                <w:sz w:val="20"/>
                <w:szCs w:val="20"/>
                <w:highlight w:val="yellow"/>
              </w:rPr>
            </w:pPr>
          </w:p>
        </w:tc>
        <w:tc>
          <w:tcPr>
            <w:tcW w:w="238" w:type="dxa"/>
            <w:gridSpan w:val="2"/>
          </w:tcPr>
          <w:p w14:paraId="69FF591A" w14:textId="77777777" w:rsidR="00120767" w:rsidRPr="009A4038" w:rsidRDefault="00120767" w:rsidP="00120767">
            <w:pPr>
              <w:jc w:val="both"/>
              <w:rPr>
                <w:rFonts w:asciiTheme="majorBidi" w:hAnsiTheme="majorBidi" w:cstheme="majorBidi"/>
                <w:sz w:val="20"/>
                <w:szCs w:val="20"/>
                <w:highlight w:val="yellow"/>
              </w:rPr>
            </w:pPr>
          </w:p>
        </w:tc>
        <w:tc>
          <w:tcPr>
            <w:tcW w:w="1178" w:type="dxa"/>
            <w:gridSpan w:val="2"/>
          </w:tcPr>
          <w:p w14:paraId="32581E3D" w14:textId="77777777" w:rsidR="00120767" w:rsidRPr="009A4038" w:rsidRDefault="00120767" w:rsidP="00120767">
            <w:pPr>
              <w:ind w:right="235"/>
              <w:jc w:val="right"/>
              <w:rPr>
                <w:rFonts w:asciiTheme="majorBidi" w:hAnsiTheme="majorBidi" w:cstheme="majorBidi"/>
                <w:sz w:val="20"/>
                <w:szCs w:val="20"/>
                <w:highlight w:val="yellow"/>
              </w:rPr>
            </w:pPr>
          </w:p>
          <w:p w14:paraId="15341E1A" w14:textId="2CA4357B" w:rsidR="00120767" w:rsidRPr="009A4038" w:rsidRDefault="00073158" w:rsidP="00120767">
            <w:pPr>
              <w:ind w:right="235"/>
              <w:jc w:val="right"/>
              <w:rPr>
                <w:rFonts w:asciiTheme="majorBidi" w:hAnsiTheme="majorBidi" w:cstheme="majorBidi"/>
                <w:sz w:val="20"/>
                <w:szCs w:val="20"/>
                <w:highlight w:val="yellow"/>
              </w:rPr>
            </w:pPr>
            <w:r w:rsidRPr="00073158">
              <w:rPr>
                <w:rFonts w:asciiTheme="majorBidi" w:hAnsiTheme="majorBidi" w:cstheme="majorBidi"/>
                <w:sz w:val="20"/>
                <w:szCs w:val="20"/>
              </w:rPr>
              <w:t>(1</w:t>
            </w:r>
            <w:r w:rsidR="00DA5128">
              <w:rPr>
                <w:rFonts w:asciiTheme="majorBidi" w:hAnsiTheme="majorBidi" w:cstheme="majorBidi"/>
                <w:sz w:val="20"/>
                <w:szCs w:val="20"/>
              </w:rPr>
              <w:t>,</w:t>
            </w:r>
            <w:r w:rsidRPr="00073158">
              <w:rPr>
                <w:rFonts w:asciiTheme="majorBidi" w:hAnsiTheme="majorBidi" w:cstheme="majorBidi"/>
                <w:sz w:val="20"/>
                <w:szCs w:val="20"/>
              </w:rPr>
              <w:t>582)</w:t>
            </w:r>
          </w:p>
        </w:tc>
      </w:tr>
      <w:tr w:rsidR="00B76A1E" w:rsidRPr="00854A9F" w14:paraId="431158E0" w14:textId="77777777" w:rsidTr="00CC4059">
        <w:trPr>
          <w:gridAfter w:val="1"/>
          <w:wAfter w:w="14" w:type="dxa"/>
        </w:trPr>
        <w:tc>
          <w:tcPr>
            <w:tcW w:w="2549" w:type="dxa"/>
          </w:tcPr>
          <w:p w14:paraId="77DD9935" w14:textId="77777777" w:rsidR="00B76A1E" w:rsidRDefault="00B76A1E" w:rsidP="00B76A1E">
            <w:pPr>
              <w:ind w:left="-108"/>
              <w:jc w:val="thaiDistribute"/>
              <w:rPr>
                <w:rFonts w:asciiTheme="majorBidi" w:hAnsiTheme="majorBidi" w:cs="Angsana New"/>
                <w:sz w:val="20"/>
                <w:szCs w:val="20"/>
              </w:rPr>
            </w:pPr>
            <w:r w:rsidRPr="00DD3C7E">
              <w:rPr>
                <w:rFonts w:asciiTheme="majorBidi" w:hAnsiTheme="majorBidi" w:cs="Angsana New"/>
                <w:sz w:val="20"/>
                <w:szCs w:val="20"/>
                <w:cs/>
              </w:rPr>
              <w:t>ผลขาดทุนจากการด้อยค่า</w:t>
            </w:r>
          </w:p>
          <w:p w14:paraId="0303D897" w14:textId="0B4B88C8" w:rsidR="00B76A1E" w:rsidRPr="00854A9F" w:rsidRDefault="00B76A1E" w:rsidP="00B76A1E">
            <w:pPr>
              <w:ind w:left="-108"/>
              <w:jc w:val="thaiDistribute"/>
              <w:rPr>
                <w:rFonts w:asciiTheme="majorBidi" w:hAnsiTheme="majorBidi" w:cstheme="majorBidi"/>
                <w:sz w:val="20"/>
                <w:szCs w:val="20"/>
                <w:cs/>
              </w:rPr>
            </w:pPr>
            <w:r w:rsidRPr="00854A9F">
              <w:rPr>
                <w:rFonts w:asciiTheme="majorBidi" w:hAnsiTheme="majorBidi" w:cstheme="majorBidi"/>
                <w:sz w:val="20"/>
                <w:szCs w:val="20"/>
              </w:rPr>
              <w:t xml:space="preserve">        </w:t>
            </w:r>
            <w:r w:rsidRPr="00DD3C7E">
              <w:rPr>
                <w:rFonts w:asciiTheme="majorBidi" w:hAnsiTheme="majorBidi" w:cstheme="majorBidi"/>
                <w:sz w:val="20"/>
                <w:szCs w:val="20"/>
                <w:cs/>
              </w:rPr>
              <w:t>อสังหาริมทรัพย์</w:t>
            </w:r>
            <w:r w:rsidRPr="00DD3C7E">
              <w:rPr>
                <w:rFonts w:asciiTheme="majorBidi" w:hAnsiTheme="majorBidi" w:cs="Angsana New"/>
                <w:sz w:val="20"/>
                <w:szCs w:val="20"/>
                <w:cs/>
              </w:rPr>
              <w:t>เพื่อการลงทุน</w:t>
            </w:r>
          </w:p>
        </w:tc>
        <w:tc>
          <w:tcPr>
            <w:tcW w:w="849" w:type="dxa"/>
          </w:tcPr>
          <w:p w14:paraId="4598CAFC" w14:textId="77777777" w:rsidR="00B76A1E" w:rsidRPr="009A4038" w:rsidRDefault="00B76A1E" w:rsidP="00B76A1E">
            <w:pPr>
              <w:jc w:val="both"/>
              <w:rPr>
                <w:rFonts w:asciiTheme="majorBidi" w:hAnsiTheme="majorBidi" w:cstheme="majorBidi"/>
                <w:sz w:val="20"/>
                <w:szCs w:val="20"/>
                <w:highlight w:val="yellow"/>
              </w:rPr>
            </w:pPr>
          </w:p>
        </w:tc>
        <w:tc>
          <w:tcPr>
            <w:tcW w:w="236" w:type="dxa"/>
          </w:tcPr>
          <w:p w14:paraId="11AFECE2" w14:textId="77777777" w:rsidR="00B76A1E" w:rsidRPr="009A4038" w:rsidRDefault="00B76A1E" w:rsidP="00B76A1E">
            <w:pPr>
              <w:jc w:val="both"/>
              <w:rPr>
                <w:rFonts w:asciiTheme="majorBidi" w:hAnsiTheme="majorBidi" w:cstheme="majorBidi"/>
                <w:sz w:val="20"/>
                <w:szCs w:val="20"/>
                <w:highlight w:val="yellow"/>
              </w:rPr>
            </w:pPr>
          </w:p>
        </w:tc>
        <w:tc>
          <w:tcPr>
            <w:tcW w:w="1323" w:type="dxa"/>
          </w:tcPr>
          <w:p w14:paraId="251F6196" w14:textId="77777777" w:rsidR="00B76A1E" w:rsidRPr="009A4038" w:rsidRDefault="00B76A1E" w:rsidP="00B76A1E">
            <w:pPr>
              <w:ind w:right="281"/>
              <w:jc w:val="both"/>
              <w:rPr>
                <w:rFonts w:asciiTheme="majorBidi" w:hAnsiTheme="majorBidi" w:cstheme="majorBidi"/>
                <w:sz w:val="20"/>
                <w:szCs w:val="20"/>
                <w:highlight w:val="yellow"/>
              </w:rPr>
            </w:pPr>
          </w:p>
        </w:tc>
        <w:tc>
          <w:tcPr>
            <w:tcW w:w="283" w:type="dxa"/>
          </w:tcPr>
          <w:p w14:paraId="3FEF75E8" w14:textId="77777777" w:rsidR="00B76A1E" w:rsidRPr="009A4038" w:rsidRDefault="00B76A1E" w:rsidP="00B76A1E">
            <w:pPr>
              <w:jc w:val="center"/>
              <w:rPr>
                <w:rFonts w:asciiTheme="majorBidi" w:hAnsiTheme="majorBidi" w:cstheme="majorBidi"/>
                <w:sz w:val="20"/>
                <w:szCs w:val="20"/>
                <w:highlight w:val="yellow"/>
              </w:rPr>
            </w:pPr>
          </w:p>
        </w:tc>
        <w:tc>
          <w:tcPr>
            <w:tcW w:w="1133" w:type="dxa"/>
          </w:tcPr>
          <w:p w14:paraId="608B2AE2" w14:textId="77777777" w:rsidR="00B76A1E" w:rsidRPr="009A4038" w:rsidRDefault="00B76A1E" w:rsidP="00B76A1E">
            <w:pPr>
              <w:ind w:right="-24"/>
              <w:jc w:val="right"/>
              <w:rPr>
                <w:rFonts w:asciiTheme="majorBidi" w:hAnsiTheme="majorBidi" w:cstheme="majorBidi"/>
                <w:sz w:val="20"/>
                <w:szCs w:val="20"/>
                <w:highlight w:val="yellow"/>
              </w:rPr>
            </w:pPr>
          </w:p>
        </w:tc>
        <w:tc>
          <w:tcPr>
            <w:tcW w:w="284" w:type="dxa"/>
          </w:tcPr>
          <w:p w14:paraId="55F905A1" w14:textId="77777777" w:rsidR="00B76A1E" w:rsidRPr="009A4038" w:rsidRDefault="00B76A1E" w:rsidP="00B76A1E">
            <w:pPr>
              <w:jc w:val="both"/>
              <w:rPr>
                <w:rFonts w:asciiTheme="majorBidi" w:hAnsiTheme="majorBidi" w:cstheme="majorBidi"/>
                <w:sz w:val="20"/>
                <w:szCs w:val="20"/>
                <w:highlight w:val="yellow"/>
              </w:rPr>
            </w:pPr>
          </w:p>
        </w:tc>
        <w:tc>
          <w:tcPr>
            <w:tcW w:w="1133" w:type="dxa"/>
          </w:tcPr>
          <w:p w14:paraId="4D59D00C" w14:textId="77777777" w:rsidR="00B76A1E" w:rsidRPr="009A4038" w:rsidRDefault="00B76A1E" w:rsidP="00B76A1E">
            <w:pPr>
              <w:ind w:right="209"/>
              <w:jc w:val="center"/>
              <w:rPr>
                <w:rFonts w:asciiTheme="majorBidi" w:hAnsiTheme="majorBidi" w:cstheme="majorBidi"/>
                <w:sz w:val="20"/>
                <w:szCs w:val="20"/>
                <w:highlight w:val="yellow"/>
              </w:rPr>
            </w:pPr>
          </w:p>
        </w:tc>
        <w:tc>
          <w:tcPr>
            <w:tcW w:w="283" w:type="dxa"/>
          </w:tcPr>
          <w:p w14:paraId="098F3F0B" w14:textId="77777777" w:rsidR="00B76A1E" w:rsidRPr="009A4038" w:rsidRDefault="00B76A1E" w:rsidP="00B76A1E">
            <w:pPr>
              <w:jc w:val="both"/>
              <w:rPr>
                <w:rFonts w:asciiTheme="majorBidi" w:hAnsiTheme="majorBidi" w:cstheme="majorBidi"/>
                <w:sz w:val="20"/>
                <w:szCs w:val="20"/>
                <w:highlight w:val="yellow"/>
              </w:rPr>
            </w:pPr>
          </w:p>
        </w:tc>
        <w:tc>
          <w:tcPr>
            <w:tcW w:w="1196" w:type="dxa"/>
          </w:tcPr>
          <w:p w14:paraId="577244F0" w14:textId="77777777" w:rsidR="00B76A1E" w:rsidRPr="009A4038" w:rsidRDefault="00B76A1E" w:rsidP="00B76A1E">
            <w:pPr>
              <w:jc w:val="both"/>
              <w:rPr>
                <w:rFonts w:asciiTheme="majorBidi" w:hAnsiTheme="majorBidi" w:cstheme="majorBidi"/>
                <w:sz w:val="20"/>
                <w:szCs w:val="20"/>
                <w:highlight w:val="yellow"/>
              </w:rPr>
            </w:pPr>
          </w:p>
        </w:tc>
        <w:tc>
          <w:tcPr>
            <w:tcW w:w="238" w:type="dxa"/>
            <w:gridSpan w:val="2"/>
          </w:tcPr>
          <w:p w14:paraId="55CB9104" w14:textId="77777777" w:rsidR="00B76A1E" w:rsidRPr="009A4038" w:rsidRDefault="00B76A1E" w:rsidP="00B76A1E">
            <w:pPr>
              <w:jc w:val="both"/>
              <w:rPr>
                <w:rFonts w:asciiTheme="majorBidi" w:hAnsiTheme="majorBidi" w:cstheme="majorBidi"/>
                <w:sz w:val="20"/>
                <w:szCs w:val="20"/>
                <w:highlight w:val="yellow"/>
              </w:rPr>
            </w:pPr>
          </w:p>
        </w:tc>
        <w:tc>
          <w:tcPr>
            <w:tcW w:w="1178" w:type="dxa"/>
            <w:gridSpan w:val="2"/>
            <w:vAlign w:val="bottom"/>
          </w:tcPr>
          <w:p w14:paraId="7D871A85" w14:textId="6BCB2450" w:rsidR="00B76A1E" w:rsidRPr="004C711C" w:rsidRDefault="00B76A1E" w:rsidP="00B76A1E">
            <w:pPr>
              <w:ind w:right="235"/>
              <w:jc w:val="right"/>
              <w:rPr>
                <w:rFonts w:asciiTheme="majorBidi" w:hAnsiTheme="majorBidi" w:cstheme="majorBidi"/>
                <w:sz w:val="20"/>
                <w:szCs w:val="20"/>
              </w:rPr>
            </w:pPr>
            <w:r>
              <w:rPr>
                <w:rFonts w:asciiTheme="majorBidi" w:hAnsiTheme="majorBidi" w:cstheme="majorBidi"/>
                <w:sz w:val="20"/>
                <w:szCs w:val="20"/>
              </w:rPr>
              <w:t>(11,388)</w:t>
            </w:r>
          </w:p>
        </w:tc>
      </w:tr>
      <w:tr w:rsidR="00120767" w:rsidRPr="00854A9F" w14:paraId="75D99CD4" w14:textId="77777777" w:rsidTr="008D25DF">
        <w:trPr>
          <w:gridAfter w:val="1"/>
          <w:wAfter w:w="14" w:type="dxa"/>
        </w:trPr>
        <w:tc>
          <w:tcPr>
            <w:tcW w:w="2549" w:type="dxa"/>
          </w:tcPr>
          <w:p w14:paraId="6CCCC7E2"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ต้นทุนในการจัดจำหน่าย</w:t>
            </w:r>
          </w:p>
        </w:tc>
        <w:tc>
          <w:tcPr>
            <w:tcW w:w="849" w:type="dxa"/>
          </w:tcPr>
          <w:p w14:paraId="071D09B0" w14:textId="77777777" w:rsidR="00120767" w:rsidRPr="009A4038" w:rsidRDefault="00120767" w:rsidP="00120767">
            <w:pPr>
              <w:jc w:val="both"/>
              <w:rPr>
                <w:rFonts w:asciiTheme="majorBidi" w:hAnsiTheme="majorBidi" w:cstheme="majorBidi"/>
                <w:sz w:val="20"/>
                <w:szCs w:val="20"/>
                <w:highlight w:val="yellow"/>
              </w:rPr>
            </w:pPr>
          </w:p>
        </w:tc>
        <w:tc>
          <w:tcPr>
            <w:tcW w:w="236" w:type="dxa"/>
          </w:tcPr>
          <w:p w14:paraId="00095DAA" w14:textId="77777777" w:rsidR="00120767" w:rsidRPr="009A4038" w:rsidRDefault="00120767" w:rsidP="00120767">
            <w:pPr>
              <w:jc w:val="both"/>
              <w:rPr>
                <w:rFonts w:asciiTheme="majorBidi" w:hAnsiTheme="majorBidi" w:cstheme="majorBidi"/>
                <w:sz w:val="20"/>
                <w:szCs w:val="20"/>
                <w:highlight w:val="yellow"/>
              </w:rPr>
            </w:pPr>
          </w:p>
        </w:tc>
        <w:tc>
          <w:tcPr>
            <w:tcW w:w="1323" w:type="dxa"/>
          </w:tcPr>
          <w:p w14:paraId="025AE322" w14:textId="77777777" w:rsidR="00120767" w:rsidRPr="009A4038" w:rsidRDefault="00120767" w:rsidP="00120767">
            <w:pPr>
              <w:ind w:right="281"/>
              <w:jc w:val="both"/>
              <w:rPr>
                <w:rFonts w:asciiTheme="majorBidi" w:hAnsiTheme="majorBidi" w:cstheme="majorBidi"/>
                <w:sz w:val="20"/>
                <w:szCs w:val="20"/>
                <w:highlight w:val="yellow"/>
              </w:rPr>
            </w:pPr>
          </w:p>
        </w:tc>
        <w:tc>
          <w:tcPr>
            <w:tcW w:w="283" w:type="dxa"/>
          </w:tcPr>
          <w:p w14:paraId="73C82E72" w14:textId="77777777" w:rsidR="00120767" w:rsidRPr="009A4038" w:rsidRDefault="00120767" w:rsidP="00120767">
            <w:pPr>
              <w:jc w:val="center"/>
              <w:rPr>
                <w:rFonts w:asciiTheme="majorBidi" w:hAnsiTheme="majorBidi" w:cstheme="majorBidi"/>
                <w:sz w:val="20"/>
                <w:szCs w:val="20"/>
                <w:highlight w:val="yellow"/>
              </w:rPr>
            </w:pPr>
          </w:p>
        </w:tc>
        <w:tc>
          <w:tcPr>
            <w:tcW w:w="1133" w:type="dxa"/>
          </w:tcPr>
          <w:p w14:paraId="61AAC185" w14:textId="77777777" w:rsidR="00120767" w:rsidRPr="009A4038" w:rsidRDefault="00120767" w:rsidP="00120767">
            <w:pPr>
              <w:ind w:right="-24"/>
              <w:jc w:val="right"/>
              <w:rPr>
                <w:rFonts w:asciiTheme="majorBidi" w:hAnsiTheme="majorBidi" w:cstheme="majorBidi"/>
                <w:sz w:val="20"/>
                <w:szCs w:val="20"/>
                <w:highlight w:val="yellow"/>
              </w:rPr>
            </w:pPr>
          </w:p>
        </w:tc>
        <w:tc>
          <w:tcPr>
            <w:tcW w:w="284" w:type="dxa"/>
          </w:tcPr>
          <w:p w14:paraId="6ECEE78D" w14:textId="77777777" w:rsidR="00120767" w:rsidRPr="009A4038" w:rsidRDefault="00120767" w:rsidP="00120767">
            <w:pPr>
              <w:jc w:val="both"/>
              <w:rPr>
                <w:rFonts w:asciiTheme="majorBidi" w:hAnsiTheme="majorBidi" w:cstheme="majorBidi"/>
                <w:sz w:val="20"/>
                <w:szCs w:val="20"/>
                <w:highlight w:val="yellow"/>
              </w:rPr>
            </w:pPr>
          </w:p>
        </w:tc>
        <w:tc>
          <w:tcPr>
            <w:tcW w:w="1133" w:type="dxa"/>
          </w:tcPr>
          <w:p w14:paraId="1295FD11" w14:textId="77777777" w:rsidR="00120767" w:rsidRPr="009A4038" w:rsidRDefault="00120767" w:rsidP="00120767">
            <w:pPr>
              <w:ind w:right="209"/>
              <w:jc w:val="center"/>
              <w:rPr>
                <w:rFonts w:asciiTheme="majorBidi" w:hAnsiTheme="majorBidi" w:cstheme="majorBidi"/>
                <w:sz w:val="20"/>
                <w:szCs w:val="20"/>
                <w:highlight w:val="yellow"/>
              </w:rPr>
            </w:pPr>
          </w:p>
        </w:tc>
        <w:tc>
          <w:tcPr>
            <w:tcW w:w="283" w:type="dxa"/>
          </w:tcPr>
          <w:p w14:paraId="1F1A3DEF" w14:textId="77777777" w:rsidR="00120767" w:rsidRPr="009A4038" w:rsidRDefault="00120767" w:rsidP="00120767">
            <w:pPr>
              <w:jc w:val="both"/>
              <w:rPr>
                <w:rFonts w:asciiTheme="majorBidi" w:hAnsiTheme="majorBidi" w:cstheme="majorBidi"/>
                <w:sz w:val="20"/>
                <w:szCs w:val="20"/>
                <w:highlight w:val="yellow"/>
              </w:rPr>
            </w:pPr>
          </w:p>
        </w:tc>
        <w:tc>
          <w:tcPr>
            <w:tcW w:w="1196" w:type="dxa"/>
          </w:tcPr>
          <w:p w14:paraId="4CC6BB9C" w14:textId="77777777" w:rsidR="00120767" w:rsidRPr="009A4038" w:rsidRDefault="00120767" w:rsidP="00120767">
            <w:pPr>
              <w:jc w:val="both"/>
              <w:rPr>
                <w:rFonts w:asciiTheme="majorBidi" w:hAnsiTheme="majorBidi" w:cstheme="majorBidi"/>
                <w:sz w:val="20"/>
                <w:szCs w:val="20"/>
                <w:highlight w:val="yellow"/>
              </w:rPr>
            </w:pPr>
          </w:p>
        </w:tc>
        <w:tc>
          <w:tcPr>
            <w:tcW w:w="238" w:type="dxa"/>
            <w:gridSpan w:val="2"/>
          </w:tcPr>
          <w:p w14:paraId="7F183BF1" w14:textId="77777777" w:rsidR="00120767" w:rsidRPr="009A4038" w:rsidRDefault="00120767" w:rsidP="00120767">
            <w:pPr>
              <w:jc w:val="both"/>
              <w:rPr>
                <w:rFonts w:asciiTheme="majorBidi" w:hAnsiTheme="majorBidi" w:cstheme="majorBidi"/>
                <w:sz w:val="20"/>
                <w:szCs w:val="20"/>
                <w:highlight w:val="yellow"/>
              </w:rPr>
            </w:pPr>
          </w:p>
        </w:tc>
        <w:tc>
          <w:tcPr>
            <w:tcW w:w="1178" w:type="dxa"/>
            <w:gridSpan w:val="2"/>
          </w:tcPr>
          <w:p w14:paraId="5FC07872" w14:textId="691F1B05" w:rsidR="00120767" w:rsidRPr="009A4038" w:rsidRDefault="004C711C" w:rsidP="00120767">
            <w:pPr>
              <w:ind w:right="235"/>
              <w:jc w:val="right"/>
              <w:rPr>
                <w:rFonts w:asciiTheme="majorBidi" w:hAnsiTheme="majorBidi" w:cstheme="majorBidi"/>
                <w:sz w:val="20"/>
                <w:szCs w:val="20"/>
                <w:highlight w:val="yellow"/>
                <w:cs/>
              </w:rPr>
            </w:pPr>
            <w:r w:rsidRPr="004C711C">
              <w:rPr>
                <w:rFonts w:asciiTheme="majorBidi" w:hAnsiTheme="majorBidi" w:cstheme="majorBidi"/>
                <w:sz w:val="20"/>
                <w:szCs w:val="20"/>
              </w:rPr>
              <w:t>(24</w:t>
            </w:r>
            <w:r w:rsidR="00DA5128">
              <w:rPr>
                <w:rFonts w:asciiTheme="majorBidi" w:hAnsiTheme="majorBidi" w:cstheme="majorBidi"/>
                <w:sz w:val="20"/>
                <w:szCs w:val="20"/>
              </w:rPr>
              <w:t>,</w:t>
            </w:r>
            <w:r w:rsidRPr="004C711C">
              <w:rPr>
                <w:rFonts w:asciiTheme="majorBidi" w:hAnsiTheme="majorBidi" w:cstheme="majorBidi"/>
                <w:sz w:val="20"/>
                <w:szCs w:val="20"/>
              </w:rPr>
              <w:t>0</w:t>
            </w:r>
            <w:r w:rsidR="00DA5128">
              <w:rPr>
                <w:rFonts w:asciiTheme="majorBidi" w:hAnsiTheme="majorBidi" w:cstheme="majorBidi"/>
                <w:sz w:val="20"/>
                <w:szCs w:val="20"/>
              </w:rPr>
              <w:t>10</w:t>
            </w:r>
            <w:r w:rsidRPr="004C711C">
              <w:rPr>
                <w:rFonts w:asciiTheme="majorBidi" w:hAnsiTheme="majorBidi" w:cstheme="majorBidi"/>
                <w:sz w:val="20"/>
                <w:szCs w:val="20"/>
              </w:rPr>
              <w:t>)</w:t>
            </w:r>
          </w:p>
        </w:tc>
      </w:tr>
      <w:tr w:rsidR="00120767" w:rsidRPr="00854A9F" w14:paraId="1B42B1C4" w14:textId="77777777" w:rsidTr="008D25DF">
        <w:trPr>
          <w:gridAfter w:val="1"/>
          <w:wAfter w:w="14" w:type="dxa"/>
        </w:trPr>
        <w:tc>
          <w:tcPr>
            <w:tcW w:w="2549" w:type="dxa"/>
          </w:tcPr>
          <w:p w14:paraId="3862750A"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ค่าใช้จ่ายในการบริหาร</w:t>
            </w:r>
          </w:p>
        </w:tc>
        <w:tc>
          <w:tcPr>
            <w:tcW w:w="849" w:type="dxa"/>
          </w:tcPr>
          <w:p w14:paraId="3430DC92" w14:textId="77777777" w:rsidR="00120767" w:rsidRPr="009A4038" w:rsidRDefault="00120767" w:rsidP="00120767">
            <w:pPr>
              <w:jc w:val="both"/>
              <w:rPr>
                <w:rFonts w:asciiTheme="majorBidi" w:hAnsiTheme="majorBidi" w:cstheme="majorBidi"/>
                <w:sz w:val="20"/>
                <w:szCs w:val="20"/>
                <w:highlight w:val="yellow"/>
              </w:rPr>
            </w:pPr>
          </w:p>
        </w:tc>
        <w:tc>
          <w:tcPr>
            <w:tcW w:w="236" w:type="dxa"/>
          </w:tcPr>
          <w:p w14:paraId="518AA202" w14:textId="77777777" w:rsidR="00120767" w:rsidRPr="009A4038" w:rsidRDefault="00120767" w:rsidP="00120767">
            <w:pPr>
              <w:jc w:val="both"/>
              <w:rPr>
                <w:rFonts w:asciiTheme="majorBidi" w:hAnsiTheme="majorBidi" w:cstheme="majorBidi"/>
                <w:sz w:val="20"/>
                <w:szCs w:val="20"/>
                <w:highlight w:val="yellow"/>
              </w:rPr>
            </w:pPr>
          </w:p>
        </w:tc>
        <w:tc>
          <w:tcPr>
            <w:tcW w:w="1323" w:type="dxa"/>
          </w:tcPr>
          <w:p w14:paraId="4E75FFD1" w14:textId="77777777" w:rsidR="00120767" w:rsidRPr="009A4038" w:rsidRDefault="00120767" w:rsidP="00120767">
            <w:pPr>
              <w:ind w:right="281"/>
              <w:jc w:val="both"/>
              <w:rPr>
                <w:rFonts w:asciiTheme="majorBidi" w:hAnsiTheme="majorBidi" w:cstheme="majorBidi"/>
                <w:sz w:val="20"/>
                <w:szCs w:val="20"/>
                <w:highlight w:val="yellow"/>
              </w:rPr>
            </w:pPr>
          </w:p>
        </w:tc>
        <w:tc>
          <w:tcPr>
            <w:tcW w:w="283" w:type="dxa"/>
          </w:tcPr>
          <w:p w14:paraId="1FE3CDA5" w14:textId="77777777" w:rsidR="00120767" w:rsidRPr="009A4038" w:rsidRDefault="00120767" w:rsidP="00120767">
            <w:pPr>
              <w:jc w:val="center"/>
              <w:rPr>
                <w:rFonts w:asciiTheme="majorBidi" w:hAnsiTheme="majorBidi" w:cstheme="majorBidi"/>
                <w:sz w:val="20"/>
                <w:szCs w:val="20"/>
                <w:highlight w:val="yellow"/>
              </w:rPr>
            </w:pPr>
          </w:p>
        </w:tc>
        <w:tc>
          <w:tcPr>
            <w:tcW w:w="1133" w:type="dxa"/>
          </w:tcPr>
          <w:p w14:paraId="0154E8D2" w14:textId="77777777" w:rsidR="00120767" w:rsidRPr="009A4038" w:rsidRDefault="00120767" w:rsidP="00120767">
            <w:pPr>
              <w:ind w:right="-24"/>
              <w:jc w:val="right"/>
              <w:rPr>
                <w:rFonts w:asciiTheme="majorBidi" w:hAnsiTheme="majorBidi" w:cstheme="majorBidi"/>
                <w:sz w:val="20"/>
                <w:szCs w:val="20"/>
                <w:highlight w:val="yellow"/>
              </w:rPr>
            </w:pPr>
          </w:p>
        </w:tc>
        <w:tc>
          <w:tcPr>
            <w:tcW w:w="284" w:type="dxa"/>
          </w:tcPr>
          <w:p w14:paraId="31746468" w14:textId="77777777" w:rsidR="00120767" w:rsidRPr="009A4038" w:rsidRDefault="00120767" w:rsidP="00120767">
            <w:pPr>
              <w:jc w:val="both"/>
              <w:rPr>
                <w:rFonts w:asciiTheme="majorBidi" w:hAnsiTheme="majorBidi" w:cstheme="majorBidi"/>
                <w:sz w:val="20"/>
                <w:szCs w:val="20"/>
                <w:highlight w:val="yellow"/>
              </w:rPr>
            </w:pPr>
          </w:p>
        </w:tc>
        <w:tc>
          <w:tcPr>
            <w:tcW w:w="1133" w:type="dxa"/>
          </w:tcPr>
          <w:p w14:paraId="593CB263" w14:textId="77777777" w:rsidR="00120767" w:rsidRPr="009A4038" w:rsidRDefault="00120767" w:rsidP="00120767">
            <w:pPr>
              <w:ind w:right="209"/>
              <w:jc w:val="right"/>
              <w:rPr>
                <w:rFonts w:asciiTheme="majorBidi" w:hAnsiTheme="majorBidi" w:cstheme="majorBidi"/>
                <w:sz w:val="20"/>
                <w:szCs w:val="20"/>
                <w:highlight w:val="yellow"/>
              </w:rPr>
            </w:pPr>
          </w:p>
        </w:tc>
        <w:tc>
          <w:tcPr>
            <w:tcW w:w="283" w:type="dxa"/>
          </w:tcPr>
          <w:p w14:paraId="089465AF" w14:textId="77777777" w:rsidR="00120767" w:rsidRPr="009A4038" w:rsidRDefault="00120767" w:rsidP="00120767">
            <w:pPr>
              <w:jc w:val="both"/>
              <w:rPr>
                <w:rFonts w:asciiTheme="majorBidi" w:hAnsiTheme="majorBidi" w:cstheme="majorBidi"/>
                <w:sz w:val="20"/>
                <w:szCs w:val="20"/>
                <w:highlight w:val="yellow"/>
              </w:rPr>
            </w:pPr>
          </w:p>
        </w:tc>
        <w:tc>
          <w:tcPr>
            <w:tcW w:w="1196" w:type="dxa"/>
          </w:tcPr>
          <w:p w14:paraId="400DA0F9" w14:textId="77777777" w:rsidR="00120767" w:rsidRPr="009A4038" w:rsidRDefault="00120767" w:rsidP="00120767">
            <w:pPr>
              <w:jc w:val="both"/>
              <w:rPr>
                <w:rFonts w:asciiTheme="majorBidi" w:hAnsiTheme="majorBidi" w:cstheme="majorBidi"/>
                <w:sz w:val="20"/>
                <w:szCs w:val="20"/>
                <w:highlight w:val="yellow"/>
              </w:rPr>
            </w:pPr>
          </w:p>
        </w:tc>
        <w:tc>
          <w:tcPr>
            <w:tcW w:w="238" w:type="dxa"/>
            <w:gridSpan w:val="2"/>
          </w:tcPr>
          <w:p w14:paraId="65E54559" w14:textId="77777777" w:rsidR="00120767" w:rsidRPr="009A4038" w:rsidRDefault="00120767" w:rsidP="00120767">
            <w:pPr>
              <w:jc w:val="both"/>
              <w:rPr>
                <w:rFonts w:asciiTheme="majorBidi" w:hAnsiTheme="majorBidi" w:cstheme="majorBidi"/>
                <w:sz w:val="20"/>
                <w:szCs w:val="20"/>
                <w:highlight w:val="yellow"/>
              </w:rPr>
            </w:pPr>
          </w:p>
        </w:tc>
        <w:tc>
          <w:tcPr>
            <w:tcW w:w="1178" w:type="dxa"/>
            <w:gridSpan w:val="2"/>
          </w:tcPr>
          <w:p w14:paraId="27A25FD2" w14:textId="3DC02975" w:rsidR="00120767" w:rsidRPr="009A4038" w:rsidRDefault="00A317B0" w:rsidP="00120767">
            <w:pPr>
              <w:ind w:right="235"/>
              <w:jc w:val="right"/>
              <w:rPr>
                <w:rFonts w:asciiTheme="majorBidi" w:hAnsiTheme="majorBidi" w:cstheme="majorBidi"/>
                <w:sz w:val="20"/>
                <w:szCs w:val="20"/>
                <w:highlight w:val="yellow"/>
                <w:cs/>
              </w:rPr>
            </w:pPr>
            <w:r w:rsidRPr="00A317B0">
              <w:rPr>
                <w:rFonts w:asciiTheme="majorBidi" w:hAnsiTheme="majorBidi" w:cstheme="majorBidi"/>
                <w:sz w:val="20"/>
                <w:szCs w:val="20"/>
              </w:rPr>
              <w:t>(3</w:t>
            </w:r>
            <w:r w:rsidR="00710035">
              <w:rPr>
                <w:rFonts w:asciiTheme="majorBidi" w:hAnsiTheme="majorBidi" w:cstheme="majorBidi"/>
                <w:sz w:val="20"/>
                <w:szCs w:val="20"/>
              </w:rPr>
              <w:t>74,00</w:t>
            </w:r>
            <w:r w:rsidR="00661AA1">
              <w:rPr>
                <w:rFonts w:asciiTheme="majorBidi" w:hAnsiTheme="majorBidi" w:cstheme="majorBidi"/>
                <w:sz w:val="20"/>
                <w:szCs w:val="20"/>
              </w:rPr>
              <w:t>3</w:t>
            </w:r>
            <w:r w:rsidRPr="00A317B0">
              <w:rPr>
                <w:rFonts w:asciiTheme="majorBidi" w:hAnsiTheme="majorBidi" w:cstheme="majorBidi"/>
                <w:sz w:val="20"/>
                <w:szCs w:val="20"/>
              </w:rPr>
              <w:t>)</w:t>
            </w:r>
          </w:p>
        </w:tc>
      </w:tr>
      <w:tr w:rsidR="00120767" w:rsidRPr="00854A9F" w14:paraId="55A7ECE7" w14:textId="77777777" w:rsidTr="008D25DF">
        <w:trPr>
          <w:gridAfter w:val="1"/>
          <w:wAfter w:w="14" w:type="dxa"/>
        </w:trPr>
        <w:tc>
          <w:tcPr>
            <w:tcW w:w="2549" w:type="dxa"/>
          </w:tcPr>
          <w:p w14:paraId="68AA61B3"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ต้นทุนทางการเงิน</w:t>
            </w:r>
          </w:p>
        </w:tc>
        <w:tc>
          <w:tcPr>
            <w:tcW w:w="849" w:type="dxa"/>
          </w:tcPr>
          <w:p w14:paraId="6B730463" w14:textId="77777777" w:rsidR="00120767" w:rsidRPr="009A4038" w:rsidRDefault="00120767" w:rsidP="00120767">
            <w:pPr>
              <w:jc w:val="both"/>
              <w:rPr>
                <w:rFonts w:asciiTheme="majorBidi" w:hAnsiTheme="majorBidi" w:cstheme="majorBidi"/>
                <w:sz w:val="20"/>
                <w:szCs w:val="20"/>
                <w:highlight w:val="yellow"/>
              </w:rPr>
            </w:pPr>
          </w:p>
        </w:tc>
        <w:tc>
          <w:tcPr>
            <w:tcW w:w="236" w:type="dxa"/>
          </w:tcPr>
          <w:p w14:paraId="367C4D8A" w14:textId="77777777" w:rsidR="00120767" w:rsidRPr="009A4038" w:rsidRDefault="00120767" w:rsidP="00120767">
            <w:pPr>
              <w:jc w:val="both"/>
              <w:rPr>
                <w:rFonts w:asciiTheme="majorBidi" w:hAnsiTheme="majorBidi" w:cstheme="majorBidi"/>
                <w:sz w:val="20"/>
                <w:szCs w:val="20"/>
                <w:highlight w:val="yellow"/>
              </w:rPr>
            </w:pPr>
          </w:p>
        </w:tc>
        <w:tc>
          <w:tcPr>
            <w:tcW w:w="1323" w:type="dxa"/>
          </w:tcPr>
          <w:p w14:paraId="59B77F79" w14:textId="77777777" w:rsidR="00120767" w:rsidRPr="009A4038" w:rsidRDefault="00120767" w:rsidP="00120767">
            <w:pPr>
              <w:ind w:right="281"/>
              <w:jc w:val="both"/>
              <w:rPr>
                <w:rFonts w:asciiTheme="majorBidi" w:hAnsiTheme="majorBidi" w:cstheme="majorBidi"/>
                <w:sz w:val="20"/>
                <w:szCs w:val="20"/>
                <w:highlight w:val="yellow"/>
              </w:rPr>
            </w:pPr>
          </w:p>
        </w:tc>
        <w:tc>
          <w:tcPr>
            <w:tcW w:w="283" w:type="dxa"/>
          </w:tcPr>
          <w:p w14:paraId="6FA224B6" w14:textId="77777777" w:rsidR="00120767" w:rsidRPr="009A4038" w:rsidRDefault="00120767" w:rsidP="00120767">
            <w:pPr>
              <w:jc w:val="center"/>
              <w:rPr>
                <w:rFonts w:asciiTheme="majorBidi" w:hAnsiTheme="majorBidi" w:cstheme="majorBidi"/>
                <w:sz w:val="20"/>
                <w:szCs w:val="20"/>
                <w:highlight w:val="yellow"/>
              </w:rPr>
            </w:pPr>
          </w:p>
        </w:tc>
        <w:tc>
          <w:tcPr>
            <w:tcW w:w="1133" w:type="dxa"/>
          </w:tcPr>
          <w:p w14:paraId="3A675F91" w14:textId="77777777" w:rsidR="00120767" w:rsidRPr="009A4038" w:rsidRDefault="00120767" w:rsidP="00120767">
            <w:pPr>
              <w:ind w:right="-24"/>
              <w:jc w:val="right"/>
              <w:rPr>
                <w:rFonts w:asciiTheme="majorBidi" w:hAnsiTheme="majorBidi" w:cstheme="majorBidi"/>
                <w:sz w:val="20"/>
                <w:szCs w:val="20"/>
                <w:highlight w:val="yellow"/>
              </w:rPr>
            </w:pPr>
          </w:p>
        </w:tc>
        <w:tc>
          <w:tcPr>
            <w:tcW w:w="284" w:type="dxa"/>
          </w:tcPr>
          <w:p w14:paraId="2ACA047C" w14:textId="77777777" w:rsidR="00120767" w:rsidRPr="009A4038" w:rsidRDefault="00120767" w:rsidP="00120767">
            <w:pPr>
              <w:jc w:val="both"/>
              <w:rPr>
                <w:rFonts w:asciiTheme="majorBidi" w:hAnsiTheme="majorBidi" w:cstheme="majorBidi"/>
                <w:sz w:val="20"/>
                <w:szCs w:val="20"/>
                <w:highlight w:val="yellow"/>
              </w:rPr>
            </w:pPr>
          </w:p>
        </w:tc>
        <w:tc>
          <w:tcPr>
            <w:tcW w:w="1133" w:type="dxa"/>
          </w:tcPr>
          <w:p w14:paraId="231AD57A" w14:textId="77777777" w:rsidR="00120767" w:rsidRPr="009A4038" w:rsidRDefault="00120767" w:rsidP="00120767">
            <w:pPr>
              <w:ind w:right="209"/>
              <w:jc w:val="right"/>
              <w:rPr>
                <w:rFonts w:asciiTheme="majorBidi" w:hAnsiTheme="majorBidi" w:cstheme="majorBidi"/>
                <w:sz w:val="20"/>
                <w:szCs w:val="20"/>
                <w:highlight w:val="yellow"/>
              </w:rPr>
            </w:pPr>
          </w:p>
        </w:tc>
        <w:tc>
          <w:tcPr>
            <w:tcW w:w="283" w:type="dxa"/>
          </w:tcPr>
          <w:p w14:paraId="577C6749" w14:textId="77777777" w:rsidR="00120767" w:rsidRPr="009A4038" w:rsidRDefault="00120767" w:rsidP="00120767">
            <w:pPr>
              <w:jc w:val="both"/>
              <w:rPr>
                <w:rFonts w:asciiTheme="majorBidi" w:hAnsiTheme="majorBidi" w:cstheme="majorBidi"/>
                <w:sz w:val="20"/>
                <w:szCs w:val="20"/>
                <w:highlight w:val="yellow"/>
              </w:rPr>
            </w:pPr>
          </w:p>
        </w:tc>
        <w:tc>
          <w:tcPr>
            <w:tcW w:w="1196" w:type="dxa"/>
          </w:tcPr>
          <w:p w14:paraId="5A933DAD" w14:textId="77777777" w:rsidR="00120767" w:rsidRPr="009A4038" w:rsidRDefault="00120767" w:rsidP="00120767">
            <w:pPr>
              <w:jc w:val="both"/>
              <w:rPr>
                <w:rFonts w:asciiTheme="majorBidi" w:hAnsiTheme="majorBidi" w:cstheme="majorBidi"/>
                <w:sz w:val="20"/>
                <w:szCs w:val="20"/>
                <w:highlight w:val="yellow"/>
              </w:rPr>
            </w:pPr>
          </w:p>
        </w:tc>
        <w:tc>
          <w:tcPr>
            <w:tcW w:w="238" w:type="dxa"/>
            <w:gridSpan w:val="2"/>
          </w:tcPr>
          <w:p w14:paraId="5DB1EDBD" w14:textId="77777777" w:rsidR="00120767" w:rsidRPr="009A4038" w:rsidRDefault="00120767" w:rsidP="00120767">
            <w:pPr>
              <w:jc w:val="both"/>
              <w:rPr>
                <w:rFonts w:asciiTheme="majorBidi" w:hAnsiTheme="majorBidi" w:cstheme="majorBidi"/>
                <w:sz w:val="20"/>
                <w:szCs w:val="20"/>
                <w:highlight w:val="yellow"/>
              </w:rPr>
            </w:pPr>
          </w:p>
        </w:tc>
        <w:tc>
          <w:tcPr>
            <w:tcW w:w="1178" w:type="dxa"/>
            <w:gridSpan w:val="2"/>
          </w:tcPr>
          <w:p w14:paraId="0DFA47FA" w14:textId="7C21A121" w:rsidR="00120767" w:rsidRPr="009A4038" w:rsidRDefault="00DD7DB4" w:rsidP="00120767">
            <w:pPr>
              <w:ind w:right="235"/>
              <w:jc w:val="right"/>
              <w:rPr>
                <w:rFonts w:asciiTheme="majorBidi" w:hAnsiTheme="majorBidi" w:cstheme="majorBidi"/>
                <w:sz w:val="20"/>
                <w:szCs w:val="20"/>
                <w:highlight w:val="yellow"/>
                <w:cs/>
              </w:rPr>
            </w:pPr>
            <w:r w:rsidRPr="00DD7DB4">
              <w:rPr>
                <w:rFonts w:asciiTheme="majorBidi" w:hAnsiTheme="majorBidi" w:cstheme="majorBidi"/>
                <w:sz w:val="20"/>
                <w:szCs w:val="20"/>
              </w:rPr>
              <w:t>(12</w:t>
            </w:r>
            <w:r w:rsidR="00DA5128">
              <w:rPr>
                <w:rFonts w:asciiTheme="majorBidi" w:hAnsiTheme="majorBidi" w:cstheme="majorBidi"/>
                <w:sz w:val="20"/>
                <w:szCs w:val="20"/>
              </w:rPr>
              <w:t>,</w:t>
            </w:r>
            <w:r w:rsidRPr="00DD7DB4">
              <w:rPr>
                <w:rFonts w:asciiTheme="majorBidi" w:hAnsiTheme="majorBidi" w:cstheme="majorBidi"/>
                <w:sz w:val="20"/>
                <w:szCs w:val="20"/>
              </w:rPr>
              <w:t>523)</w:t>
            </w:r>
          </w:p>
        </w:tc>
      </w:tr>
      <w:tr w:rsidR="00120767" w:rsidRPr="00854A9F" w14:paraId="07B24E02" w14:textId="77777777" w:rsidTr="008D25DF">
        <w:trPr>
          <w:gridAfter w:val="1"/>
          <w:wAfter w:w="14" w:type="dxa"/>
        </w:trPr>
        <w:tc>
          <w:tcPr>
            <w:tcW w:w="2549" w:type="dxa"/>
          </w:tcPr>
          <w:p w14:paraId="263844C5"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ส่วนแบ่งกำไรในบริษัทร่วม</w:t>
            </w:r>
          </w:p>
        </w:tc>
        <w:tc>
          <w:tcPr>
            <w:tcW w:w="849" w:type="dxa"/>
          </w:tcPr>
          <w:p w14:paraId="57B2EDCA" w14:textId="64F0BA85" w:rsidR="00120767" w:rsidRPr="00930B1C" w:rsidRDefault="00120767" w:rsidP="00120767">
            <w:pPr>
              <w:ind w:left="-45" w:right="-74" w:firstLine="45"/>
              <w:jc w:val="center"/>
              <w:rPr>
                <w:rFonts w:asciiTheme="majorBidi" w:hAnsiTheme="majorBidi" w:cstheme="majorBidi"/>
                <w:sz w:val="20"/>
                <w:szCs w:val="20"/>
              </w:rPr>
            </w:pPr>
            <w:r w:rsidRPr="00930B1C">
              <w:rPr>
                <w:rFonts w:asciiTheme="majorBidi" w:hAnsiTheme="majorBidi" w:cstheme="majorBidi"/>
                <w:sz w:val="20"/>
                <w:szCs w:val="20"/>
              </w:rPr>
              <w:t>-</w:t>
            </w:r>
          </w:p>
        </w:tc>
        <w:tc>
          <w:tcPr>
            <w:tcW w:w="236" w:type="dxa"/>
          </w:tcPr>
          <w:p w14:paraId="06594F61" w14:textId="77777777" w:rsidR="00120767" w:rsidRPr="00930B1C" w:rsidRDefault="00120767" w:rsidP="00120767">
            <w:pPr>
              <w:jc w:val="both"/>
              <w:rPr>
                <w:rFonts w:asciiTheme="majorBidi" w:hAnsiTheme="majorBidi" w:cstheme="majorBidi"/>
                <w:sz w:val="20"/>
                <w:szCs w:val="20"/>
              </w:rPr>
            </w:pPr>
          </w:p>
        </w:tc>
        <w:tc>
          <w:tcPr>
            <w:tcW w:w="1323" w:type="dxa"/>
          </w:tcPr>
          <w:p w14:paraId="2B46EC6B" w14:textId="18E7A9B1" w:rsidR="00120767" w:rsidRPr="00930B1C" w:rsidRDefault="00120767" w:rsidP="00120767">
            <w:pPr>
              <w:ind w:left="-45" w:right="-74" w:firstLine="45"/>
              <w:jc w:val="center"/>
              <w:rPr>
                <w:rFonts w:asciiTheme="majorBidi" w:hAnsiTheme="majorBidi" w:cstheme="majorBidi"/>
                <w:sz w:val="20"/>
                <w:szCs w:val="20"/>
              </w:rPr>
            </w:pPr>
            <w:r w:rsidRPr="00930B1C">
              <w:rPr>
                <w:rFonts w:asciiTheme="majorBidi" w:hAnsiTheme="majorBidi" w:cstheme="majorBidi"/>
                <w:sz w:val="20"/>
                <w:szCs w:val="20"/>
              </w:rPr>
              <w:t>-</w:t>
            </w:r>
          </w:p>
        </w:tc>
        <w:tc>
          <w:tcPr>
            <w:tcW w:w="283" w:type="dxa"/>
          </w:tcPr>
          <w:p w14:paraId="5AE896D7" w14:textId="77777777" w:rsidR="00120767" w:rsidRPr="00930B1C" w:rsidRDefault="00120767" w:rsidP="00120767">
            <w:pPr>
              <w:jc w:val="center"/>
              <w:rPr>
                <w:rFonts w:asciiTheme="majorBidi" w:hAnsiTheme="majorBidi" w:cstheme="majorBidi"/>
                <w:sz w:val="20"/>
                <w:szCs w:val="20"/>
              </w:rPr>
            </w:pPr>
          </w:p>
        </w:tc>
        <w:tc>
          <w:tcPr>
            <w:tcW w:w="1133" w:type="dxa"/>
          </w:tcPr>
          <w:p w14:paraId="27EFAB5F" w14:textId="12FD3ADC" w:rsidR="00120767" w:rsidRPr="00930B1C" w:rsidRDefault="002E70ED" w:rsidP="00120767">
            <w:pPr>
              <w:ind w:right="209"/>
              <w:jc w:val="right"/>
              <w:rPr>
                <w:rFonts w:asciiTheme="majorBidi" w:hAnsiTheme="majorBidi" w:cstheme="majorBidi"/>
                <w:sz w:val="20"/>
                <w:szCs w:val="20"/>
              </w:rPr>
            </w:pPr>
            <w:r w:rsidRPr="002E70ED">
              <w:rPr>
                <w:rFonts w:asciiTheme="majorBidi" w:hAnsiTheme="majorBidi" w:cstheme="majorBidi"/>
                <w:sz w:val="20"/>
                <w:szCs w:val="20"/>
              </w:rPr>
              <w:t>715,042</w:t>
            </w:r>
          </w:p>
        </w:tc>
        <w:tc>
          <w:tcPr>
            <w:tcW w:w="284" w:type="dxa"/>
          </w:tcPr>
          <w:p w14:paraId="308E1941" w14:textId="77777777" w:rsidR="00120767" w:rsidRPr="00930B1C" w:rsidRDefault="00120767" w:rsidP="00120767">
            <w:pPr>
              <w:jc w:val="both"/>
              <w:rPr>
                <w:rFonts w:asciiTheme="majorBidi" w:hAnsiTheme="majorBidi" w:cstheme="majorBidi"/>
                <w:sz w:val="20"/>
                <w:szCs w:val="20"/>
              </w:rPr>
            </w:pPr>
          </w:p>
        </w:tc>
        <w:tc>
          <w:tcPr>
            <w:tcW w:w="1133" w:type="dxa"/>
          </w:tcPr>
          <w:p w14:paraId="566B9FDD" w14:textId="2A85FEA9" w:rsidR="00120767" w:rsidRPr="00930B1C" w:rsidRDefault="00120767" w:rsidP="00120767">
            <w:pPr>
              <w:ind w:left="-45" w:right="-74" w:firstLine="45"/>
              <w:jc w:val="center"/>
              <w:rPr>
                <w:rFonts w:asciiTheme="majorBidi" w:hAnsiTheme="majorBidi" w:cstheme="majorBidi"/>
                <w:sz w:val="20"/>
                <w:szCs w:val="20"/>
              </w:rPr>
            </w:pPr>
            <w:r w:rsidRPr="00930B1C">
              <w:rPr>
                <w:rFonts w:ascii="Angsana New" w:hAnsi="Angsana New" w:cs="Angsana New"/>
                <w:kern w:val="2"/>
                <w:sz w:val="20"/>
                <w:szCs w:val="20"/>
                <w14:ligatures w14:val="standardContextual"/>
              </w:rPr>
              <w:t>-</w:t>
            </w:r>
          </w:p>
        </w:tc>
        <w:tc>
          <w:tcPr>
            <w:tcW w:w="283" w:type="dxa"/>
          </w:tcPr>
          <w:p w14:paraId="79E0C589" w14:textId="77777777" w:rsidR="00120767" w:rsidRPr="00930B1C" w:rsidRDefault="00120767" w:rsidP="00120767">
            <w:pPr>
              <w:ind w:left="-45" w:right="-74" w:firstLine="45"/>
              <w:jc w:val="center"/>
              <w:rPr>
                <w:rFonts w:asciiTheme="majorBidi" w:hAnsiTheme="majorBidi" w:cstheme="majorBidi"/>
                <w:sz w:val="20"/>
                <w:szCs w:val="20"/>
              </w:rPr>
            </w:pPr>
          </w:p>
        </w:tc>
        <w:tc>
          <w:tcPr>
            <w:tcW w:w="1196" w:type="dxa"/>
          </w:tcPr>
          <w:p w14:paraId="3F071A52" w14:textId="72A4CA41" w:rsidR="00120767" w:rsidRPr="00930B1C" w:rsidRDefault="00120767" w:rsidP="00120767">
            <w:pPr>
              <w:jc w:val="center"/>
              <w:rPr>
                <w:rFonts w:asciiTheme="majorBidi" w:hAnsiTheme="majorBidi" w:cstheme="majorBidi"/>
                <w:sz w:val="20"/>
                <w:szCs w:val="20"/>
              </w:rPr>
            </w:pPr>
            <w:r w:rsidRPr="00930B1C">
              <w:rPr>
                <w:rFonts w:ascii="Angsana New" w:hAnsi="Angsana New" w:cs="Angsana New"/>
                <w:kern w:val="2"/>
                <w:sz w:val="20"/>
                <w:szCs w:val="20"/>
                <w14:ligatures w14:val="standardContextual"/>
              </w:rPr>
              <w:t>-</w:t>
            </w:r>
          </w:p>
        </w:tc>
        <w:tc>
          <w:tcPr>
            <w:tcW w:w="238" w:type="dxa"/>
            <w:gridSpan w:val="2"/>
          </w:tcPr>
          <w:p w14:paraId="0E8997E1" w14:textId="77777777" w:rsidR="00120767" w:rsidRPr="00930B1C" w:rsidRDefault="00120767" w:rsidP="00120767">
            <w:pPr>
              <w:jc w:val="both"/>
              <w:rPr>
                <w:rFonts w:asciiTheme="majorBidi" w:hAnsiTheme="majorBidi" w:cstheme="majorBidi"/>
                <w:sz w:val="20"/>
                <w:szCs w:val="20"/>
              </w:rPr>
            </w:pPr>
          </w:p>
        </w:tc>
        <w:tc>
          <w:tcPr>
            <w:tcW w:w="1178" w:type="dxa"/>
            <w:gridSpan w:val="2"/>
          </w:tcPr>
          <w:p w14:paraId="4F944F48" w14:textId="6ECA4487" w:rsidR="00120767" w:rsidRPr="00930B1C" w:rsidRDefault="00BA1045" w:rsidP="00120767">
            <w:pPr>
              <w:ind w:right="235"/>
              <w:jc w:val="right"/>
              <w:rPr>
                <w:rFonts w:asciiTheme="majorBidi" w:hAnsiTheme="majorBidi" w:cstheme="majorBidi"/>
                <w:sz w:val="20"/>
                <w:szCs w:val="20"/>
                <w:cs/>
              </w:rPr>
            </w:pPr>
            <w:r w:rsidRPr="00930B1C">
              <w:rPr>
                <w:rFonts w:asciiTheme="majorBidi" w:hAnsiTheme="majorBidi" w:cstheme="majorBidi"/>
                <w:sz w:val="20"/>
                <w:szCs w:val="20"/>
              </w:rPr>
              <w:t>715</w:t>
            </w:r>
            <w:r w:rsidR="00DA5128">
              <w:rPr>
                <w:rFonts w:asciiTheme="majorBidi" w:hAnsiTheme="majorBidi" w:cstheme="majorBidi"/>
                <w:sz w:val="20"/>
                <w:szCs w:val="20"/>
              </w:rPr>
              <w:t>,</w:t>
            </w:r>
            <w:r w:rsidRPr="00930B1C">
              <w:rPr>
                <w:rFonts w:asciiTheme="majorBidi" w:hAnsiTheme="majorBidi" w:cstheme="majorBidi"/>
                <w:sz w:val="20"/>
                <w:szCs w:val="20"/>
              </w:rPr>
              <w:t>04</w:t>
            </w:r>
            <w:r w:rsidR="00DA5128">
              <w:rPr>
                <w:rFonts w:asciiTheme="majorBidi" w:hAnsiTheme="majorBidi" w:cstheme="majorBidi"/>
                <w:sz w:val="20"/>
                <w:szCs w:val="20"/>
              </w:rPr>
              <w:t>2</w:t>
            </w:r>
          </w:p>
        </w:tc>
      </w:tr>
      <w:tr w:rsidR="00120767" w:rsidRPr="00854A9F" w14:paraId="2076E356" w14:textId="77777777" w:rsidTr="008D25DF">
        <w:trPr>
          <w:gridAfter w:val="1"/>
          <w:wAfter w:w="14" w:type="dxa"/>
        </w:trPr>
        <w:tc>
          <w:tcPr>
            <w:tcW w:w="2549" w:type="dxa"/>
          </w:tcPr>
          <w:p w14:paraId="5E6755D3"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กำไร(ขาดทุน)ก่อนภาษีเงินได้</w:t>
            </w:r>
          </w:p>
        </w:tc>
        <w:tc>
          <w:tcPr>
            <w:tcW w:w="849" w:type="dxa"/>
          </w:tcPr>
          <w:p w14:paraId="3D547B36" w14:textId="77777777" w:rsidR="00120767" w:rsidRPr="009A4038" w:rsidRDefault="00120767" w:rsidP="00120767">
            <w:pPr>
              <w:jc w:val="both"/>
              <w:rPr>
                <w:rFonts w:asciiTheme="majorBidi" w:hAnsiTheme="majorBidi" w:cstheme="majorBidi"/>
                <w:sz w:val="20"/>
                <w:szCs w:val="20"/>
                <w:highlight w:val="yellow"/>
              </w:rPr>
            </w:pPr>
          </w:p>
        </w:tc>
        <w:tc>
          <w:tcPr>
            <w:tcW w:w="236" w:type="dxa"/>
          </w:tcPr>
          <w:p w14:paraId="6D078E3F" w14:textId="77777777" w:rsidR="00120767" w:rsidRPr="009A4038" w:rsidRDefault="00120767" w:rsidP="00120767">
            <w:pPr>
              <w:jc w:val="both"/>
              <w:rPr>
                <w:rFonts w:asciiTheme="majorBidi" w:hAnsiTheme="majorBidi" w:cstheme="majorBidi"/>
                <w:sz w:val="20"/>
                <w:szCs w:val="20"/>
                <w:highlight w:val="yellow"/>
              </w:rPr>
            </w:pPr>
          </w:p>
        </w:tc>
        <w:tc>
          <w:tcPr>
            <w:tcW w:w="1323" w:type="dxa"/>
          </w:tcPr>
          <w:p w14:paraId="55E8F99A" w14:textId="77777777" w:rsidR="00120767" w:rsidRPr="009A4038" w:rsidRDefault="00120767" w:rsidP="00120767">
            <w:pPr>
              <w:ind w:right="281"/>
              <w:jc w:val="both"/>
              <w:rPr>
                <w:rFonts w:asciiTheme="majorBidi" w:hAnsiTheme="majorBidi" w:cstheme="majorBidi"/>
                <w:sz w:val="20"/>
                <w:szCs w:val="20"/>
                <w:highlight w:val="yellow"/>
              </w:rPr>
            </w:pPr>
          </w:p>
        </w:tc>
        <w:tc>
          <w:tcPr>
            <w:tcW w:w="283" w:type="dxa"/>
          </w:tcPr>
          <w:p w14:paraId="65BC6661" w14:textId="77777777" w:rsidR="00120767" w:rsidRPr="009A4038" w:rsidRDefault="00120767" w:rsidP="00120767">
            <w:pPr>
              <w:jc w:val="center"/>
              <w:rPr>
                <w:rFonts w:asciiTheme="majorBidi" w:hAnsiTheme="majorBidi" w:cstheme="majorBidi"/>
                <w:sz w:val="20"/>
                <w:szCs w:val="20"/>
                <w:highlight w:val="yellow"/>
              </w:rPr>
            </w:pPr>
          </w:p>
        </w:tc>
        <w:tc>
          <w:tcPr>
            <w:tcW w:w="1133" w:type="dxa"/>
          </w:tcPr>
          <w:p w14:paraId="07B0847D" w14:textId="77777777" w:rsidR="00120767" w:rsidRPr="009A4038" w:rsidRDefault="00120767" w:rsidP="00120767">
            <w:pPr>
              <w:ind w:right="-24"/>
              <w:jc w:val="right"/>
              <w:rPr>
                <w:rFonts w:asciiTheme="majorBidi" w:hAnsiTheme="majorBidi" w:cstheme="majorBidi"/>
                <w:sz w:val="20"/>
                <w:szCs w:val="20"/>
                <w:highlight w:val="yellow"/>
              </w:rPr>
            </w:pPr>
          </w:p>
        </w:tc>
        <w:tc>
          <w:tcPr>
            <w:tcW w:w="284" w:type="dxa"/>
          </w:tcPr>
          <w:p w14:paraId="19D75C72" w14:textId="77777777" w:rsidR="00120767" w:rsidRPr="009A4038" w:rsidRDefault="00120767" w:rsidP="00120767">
            <w:pPr>
              <w:jc w:val="both"/>
              <w:rPr>
                <w:rFonts w:asciiTheme="majorBidi" w:hAnsiTheme="majorBidi" w:cstheme="majorBidi"/>
                <w:sz w:val="20"/>
                <w:szCs w:val="20"/>
                <w:highlight w:val="yellow"/>
              </w:rPr>
            </w:pPr>
          </w:p>
        </w:tc>
        <w:tc>
          <w:tcPr>
            <w:tcW w:w="1133" w:type="dxa"/>
          </w:tcPr>
          <w:p w14:paraId="76023B41" w14:textId="77777777" w:rsidR="00120767" w:rsidRPr="009A4038" w:rsidRDefault="00120767" w:rsidP="00120767">
            <w:pPr>
              <w:ind w:right="209"/>
              <w:jc w:val="right"/>
              <w:rPr>
                <w:rFonts w:asciiTheme="majorBidi" w:hAnsiTheme="majorBidi" w:cstheme="majorBidi"/>
                <w:sz w:val="20"/>
                <w:szCs w:val="20"/>
                <w:highlight w:val="yellow"/>
              </w:rPr>
            </w:pPr>
          </w:p>
        </w:tc>
        <w:tc>
          <w:tcPr>
            <w:tcW w:w="283" w:type="dxa"/>
          </w:tcPr>
          <w:p w14:paraId="4EA83582" w14:textId="77777777" w:rsidR="00120767" w:rsidRPr="009A4038" w:rsidRDefault="00120767" w:rsidP="00120767">
            <w:pPr>
              <w:jc w:val="both"/>
              <w:rPr>
                <w:rFonts w:asciiTheme="majorBidi" w:hAnsiTheme="majorBidi" w:cstheme="majorBidi"/>
                <w:sz w:val="20"/>
                <w:szCs w:val="20"/>
                <w:highlight w:val="yellow"/>
              </w:rPr>
            </w:pPr>
          </w:p>
        </w:tc>
        <w:tc>
          <w:tcPr>
            <w:tcW w:w="1196" w:type="dxa"/>
          </w:tcPr>
          <w:p w14:paraId="261990AC" w14:textId="77777777" w:rsidR="00120767" w:rsidRPr="009A4038" w:rsidRDefault="00120767" w:rsidP="00120767">
            <w:pPr>
              <w:jc w:val="both"/>
              <w:rPr>
                <w:rFonts w:asciiTheme="majorBidi" w:hAnsiTheme="majorBidi" w:cstheme="majorBidi"/>
                <w:sz w:val="20"/>
                <w:szCs w:val="20"/>
                <w:highlight w:val="yellow"/>
              </w:rPr>
            </w:pPr>
          </w:p>
        </w:tc>
        <w:tc>
          <w:tcPr>
            <w:tcW w:w="238" w:type="dxa"/>
            <w:gridSpan w:val="2"/>
          </w:tcPr>
          <w:p w14:paraId="3DCFE529" w14:textId="77777777" w:rsidR="00120767" w:rsidRPr="009A4038" w:rsidRDefault="00120767" w:rsidP="00120767">
            <w:pPr>
              <w:jc w:val="both"/>
              <w:rPr>
                <w:rFonts w:asciiTheme="majorBidi" w:hAnsiTheme="majorBidi" w:cstheme="majorBidi"/>
                <w:sz w:val="20"/>
                <w:szCs w:val="20"/>
                <w:highlight w:val="yellow"/>
              </w:rPr>
            </w:pPr>
          </w:p>
        </w:tc>
        <w:tc>
          <w:tcPr>
            <w:tcW w:w="1178" w:type="dxa"/>
            <w:gridSpan w:val="2"/>
            <w:tcBorders>
              <w:top w:val="single" w:sz="4" w:space="0" w:color="auto"/>
              <w:bottom w:val="double" w:sz="4" w:space="0" w:color="auto"/>
            </w:tcBorders>
          </w:tcPr>
          <w:p w14:paraId="6B972517" w14:textId="5CEC8170" w:rsidR="00120767" w:rsidRPr="009A4038" w:rsidRDefault="00CA43AF" w:rsidP="00120767">
            <w:pPr>
              <w:ind w:right="235"/>
              <w:jc w:val="right"/>
              <w:rPr>
                <w:rFonts w:asciiTheme="majorBidi" w:hAnsiTheme="majorBidi" w:cstheme="majorBidi"/>
                <w:sz w:val="20"/>
                <w:szCs w:val="20"/>
                <w:highlight w:val="yellow"/>
                <w:cs/>
              </w:rPr>
            </w:pPr>
            <w:r w:rsidRPr="00CA43AF">
              <w:rPr>
                <w:rFonts w:asciiTheme="majorBidi" w:hAnsiTheme="majorBidi" w:cstheme="majorBidi"/>
                <w:sz w:val="20"/>
                <w:szCs w:val="20"/>
              </w:rPr>
              <w:t>536,</w:t>
            </w:r>
            <w:r w:rsidR="00DC2719" w:rsidRPr="00396A12">
              <w:rPr>
                <w:rFonts w:asciiTheme="majorBidi" w:hAnsiTheme="majorBidi" w:cstheme="majorBidi"/>
                <w:sz w:val="20"/>
                <w:szCs w:val="20"/>
              </w:rPr>
              <w:t>939</w:t>
            </w:r>
          </w:p>
        </w:tc>
      </w:tr>
      <w:tr w:rsidR="00985F28" w:rsidRPr="00854A9F" w14:paraId="19FADAAC" w14:textId="77777777" w:rsidTr="008D25DF">
        <w:trPr>
          <w:gridAfter w:val="1"/>
          <w:wAfter w:w="14" w:type="dxa"/>
        </w:trPr>
        <w:tc>
          <w:tcPr>
            <w:tcW w:w="2549" w:type="dxa"/>
          </w:tcPr>
          <w:p w14:paraId="0BFC1703" w14:textId="77777777" w:rsidR="00985F28" w:rsidRPr="00854A9F" w:rsidRDefault="00985F28" w:rsidP="00985F28">
            <w:pPr>
              <w:ind w:left="-108"/>
              <w:jc w:val="thaiDistribute"/>
              <w:rPr>
                <w:rFonts w:asciiTheme="majorBidi" w:hAnsiTheme="majorBidi" w:cstheme="majorBidi"/>
                <w:sz w:val="20"/>
                <w:szCs w:val="20"/>
                <w:cs/>
              </w:rPr>
            </w:pPr>
          </w:p>
        </w:tc>
        <w:tc>
          <w:tcPr>
            <w:tcW w:w="849" w:type="dxa"/>
          </w:tcPr>
          <w:p w14:paraId="610B8D7A" w14:textId="77777777" w:rsidR="00985F28" w:rsidRPr="009A4038" w:rsidRDefault="00985F28" w:rsidP="00985F28">
            <w:pPr>
              <w:jc w:val="center"/>
              <w:rPr>
                <w:rFonts w:asciiTheme="majorBidi" w:hAnsiTheme="majorBidi" w:cstheme="majorBidi"/>
                <w:sz w:val="20"/>
                <w:szCs w:val="20"/>
                <w:highlight w:val="yellow"/>
              </w:rPr>
            </w:pPr>
          </w:p>
        </w:tc>
        <w:tc>
          <w:tcPr>
            <w:tcW w:w="236" w:type="dxa"/>
          </w:tcPr>
          <w:p w14:paraId="133F74CA" w14:textId="77777777" w:rsidR="00985F28" w:rsidRPr="009A4038" w:rsidRDefault="00985F28" w:rsidP="00985F28">
            <w:pPr>
              <w:jc w:val="both"/>
              <w:rPr>
                <w:rFonts w:asciiTheme="majorBidi" w:hAnsiTheme="majorBidi" w:cstheme="majorBidi"/>
                <w:sz w:val="20"/>
                <w:szCs w:val="20"/>
                <w:highlight w:val="yellow"/>
              </w:rPr>
            </w:pPr>
          </w:p>
        </w:tc>
        <w:tc>
          <w:tcPr>
            <w:tcW w:w="1323" w:type="dxa"/>
          </w:tcPr>
          <w:p w14:paraId="04701957" w14:textId="77777777" w:rsidR="00985F28" w:rsidRPr="009A4038" w:rsidRDefault="00985F28" w:rsidP="00985F28">
            <w:pPr>
              <w:ind w:left="-140"/>
              <w:jc w:val="right"/>
              <w:rPr>
                <w:rFonts w:asciiTheme="majorBidi" w:hAnsiTheme="majorBidi" w:cstheme="majorBidi"/>
                <w:sz w:val="20"/>
                <w:szCs w:val="20"/>
                <w:highlight w:val="yellow"/>
              </w:rPr>
            </w:pPr>
          </w:p>
        </w:tc>
        <w:tc>
          <w:tcPr>
            <w:tcW w:w="283" w:type="dxa"/>
          </w:tcPr>
          <w:p w14:paraId="5B88DBAC" w14:textId="77777777" w:rsidR="00985F28" w:rsidRPr="009A4038" w:rsidRDefault="00985F28" w:rsidP="00985F28">
            <w:pPr>
              <w:ind w:left="-140"/>
              <w:jc w:val="right"/>
              <w:rPr>
                <w:rFonts w:asciiTheme="majorBidi" w:hAnsiTheme="majorBidi" w:cstheme="majorBidi"/>
                <w:sz w:val="20"/>
                <w:szCs w:val="20"/>
                <w:highlight w:val="yellow"/>
              </w:rPr>
            </w:pPr>
          </w:p>
        </w:tc>
        <w:tc>
          <w:tcPr>
            <w:tcW w:w="1133" w:type="dxa"/>
          </w:tcPr>
          <w:p w14:paraId="2C6030C0" w14:textId="77777777" w:rsidR="00985F28" w:rsidRPr="009A4038" w:rsidRDefault="00985F28" w:rsidP="00985F28">
            <w:pPr>
              <w:ind w:left="-140"/>
              <w:jc w:val="right"/>
              <w:rPr>
                <w:rFonts w:asciiTheme="majorBidi" w:hAnsiTheme="majorBidi" w:cstheme="majorBidi"/>
                <w:sz w:val="20"/>
                <w:szCs w:val="20"/>
                <w:highlight w:val="yellow"/>
              </w:rPr>
            </w:pPr>
          </w:p>
        </w:tc>
        <w:tc>
          <w:tcPr>
            <w:tcW w:w="284" w:type="dxa"/>
          </w:tcPr>
          <w:p w14:paraId="013AF25F" w14:textId="77777777" w:rsidR="00985F28" w:rsidRPr="009A4038" w:rsidRDefault="00985F28" w:rsidP="00985F28">
            <w:pPr>
              <w:ind w:left="-140"/>
              <w:jc w:val="right"/>
              <w:rPr>
                <w:rFonts w:asciiTheme="majorBidi" w:hAnsiTheme="majorBidi" w:cstheme="majorBidi"/>
                <w:sz w:val="20"/>
                <w:szCs w:val="20"/>
                <w:highlight w:val="yellow"/>
              </w:rPr>
            </w:pPr>
          </w:p>
        </w:tc>
        <w:tc>
          <w:tcPr>
            <w:tcW w:w="1133" w:type="dxa"/>
          </w:tcPr>
          <w:p w14:paraId="4D70D7F7" w14:textId="77777777" w:rsidR="00985F28" w:rsidRPr="009A4038" w:rsidRDefault="00985F28" w:rsidP="00985F28">
            <w:pPr>
              <w:ind w:left="-140"/>
              <w:jc w:val="right"/>
              <w:rPr>
                <w:rFonts w:asciiTheme="majorBidi" w:hAnsiTheme="majorBidi" w:cstheme="majorBidi"/>
                <w:sz w:val="20"/>
                <w:szCs w:val="20"/>
                <w:highlight w:val="yellow"/>
              </w:rPr>
            </w:pPr>
          </w:p>
        </w:tc>
        <w:tc>
          <w:tcPr>
            <w:tcW w:w="283" w:type="dxa"/>
          </w:tcPr>
          <w:p w14:paraId="7D19F412" w14:textId="77777777" w:rsidR="00985F28" w:rsidRPr="009A4038" w:rsidRDefault="00985F28" w:rsidP="00985F28">
            <w:pPr>
              <w:jc w:val="both"/>
              <w:rPr>
                <w:rFonts w:asciiTheme="majorBidi" w:hAnsiTheme="majorBidi" w:cstheme="majorBidi"/>
                <w:sz w:val="20"/>
                <w:szCs w:val="20"/>
                <w:highlight w:val="yellow"/>
              </w:rPr>
            </w:pPr>
          </w:p>
        </w:tc>
        <w:tc>
          <w:tcPr>
            <w:tcW w:w="1196" w:type="dxa"/>
          </w:tcPr>
          <w:p w14:paraId="67B55DEF" w14:textId="77777777" w:rsidR="00985F28" w:rsidRPr="009A4038" w:rsidRDefault="00985F28" w:rsidP="00985F28">
            <w:pPr>
              <w:ind w:left="-52" w:right="-65"/>
              <w:jc w:val="center"/>
              <w:rPr>
                <w:rFonts w:asciiTheme="majorBidi" w:hAnsiTheme="majorBidi" w:cstheme="majorBidi"/>
                <w:sz w:val="20"/>
                <w:szCs w:val="20"/>
                <w:highlight w:val="yellow"/>
              </w:rPr>
            </w:pPr>
          </w:p>
        </w:tc>
        <w:tc>
          <w:tcPr>
            <w:tcW w:w="238" w:type="dxa"/>
            <w:gridSpan w:val="2"/>
          </w:tcPr>
          <w:p w14:paraId="33E17C5B" w14:textId="77777777" w:rsidR="00985F28" w:rsidRPr="009A4038" w:rsidRDefault="00985F28" w:rsidP="00985F28">
            <w:pPr>
              <w:jc w:val="both"/>
              <w:rPr>
                <w:rFonts w:asciiTheme="majorBidi" w:hAnsiTheme="majorBidi" w:cstheme="majorBidi"/>
                <w:sz w:val="20"/>
                <w:szCs w:val="20"/>
                <w:highlight w:val="yellow"/>
              </w:rPr>
            </w:pPr>
          </w:p>
        </w:tc>
        <w:tc>
          <w:tcPr>
            <w:tcW w:w="1178" w:type="dxa"/>
            <w:gridSpan w:val="2"/>
            <w:tcBorders>
              <w:top w:val="double" w:sz="4" w:space="0" w:color="auto"/>
            </w:tcBorders>
          </w:tcPr>
          <w:p w14:paraId="6C6C836D" w14:textId="77777777" w:rsidR="00985F28" w:rsidRPr="009A4038" w:rsidRDefault="00985F28" w:rsidP="00985F28">
            <w:pPr>
              <w:ind w:right="235"/>
              <w:jc w:val="right"/>
              <w:rPr>
                <w:rFonts w:asciiTheme="majorBidi" w:hAnsiTheme="majorBidi" w:cstheme="majorBidi"/>
                <w:sz w:val="20"/>
                <w:szCs w:val="20"/>
                <w:highlight w:val="yellow"/>
              </w:rPr>
            </w:pPr>
          </w:p>
        </w:tc>
      </w:tr>
      <w:tr w:rsidR="00985F28" w:rsidRPr="00854A9F" w14:paraId="5AF9AE22" w14:textId="77777777" w:rsidTr="008D25DF">
        <w:trPr>
          <w:gridAfter w:val="1"/>
          <w:wAfter w:w="14" w:type="dxa"/>
        </w:trPr>
        <w:tc>
          <w:tcPr>
            <w:tcW w:w="2549" w:type="dxa"/>
          </w:tcPr>
          <w:p w14:paraId="47A3A584" w14:textId="67357107" w:rsidR="00985F28" w:rsidRPr="00854A9F" w:rsidRDefault="00985F28" w:rsidP="00985F28">
            <w:pPr>
              <w:ind w:left="-108"/>
              <w:jc w:val="thaiDistribute"/>
              <w:rPr>
                <w:rFonts w:asciiTheme="majorBidi" w:hAnsiTheme="majorBidi" w:cstheme="majorBidi"/>
                <w:sz w:val="20"/>
                <w:szCs w:val="20"/>
              </w:rPr>
            </w:pPr>
            <w:r w:rsidRPr="00854A9F">
              <w:rPr>
                <w:rFonts w:asciiTheme="majorBidi" w:hAnsiTheme="majorBidi" w:cstheme="majorBidi"/>
                <w:sz w:val="20"/>
                <w:szCs w:val="20"/>
                <w:cs/>
              </w:rPr>
              <w:t xml:space="preserve">สินทรัพย์ ณ วันที่ </w:t>
            </w:r>
            <w:r w:rsidR="006C695C">
              <w:rPr>
                <w:rFonts w:asciiTheme="majorBidi" w:hAnsiTheme="majorBidi" w:cstheme="majorBidi"/>
                <w:sz w:val="20"/>
                <w:szCs w:val="20"/>
              </w:rPr>
              <w:t xml:space="preserve">31 </w:t>
            </w:r>
            <w:r w:rsidR="006C695C">
              <w:rPr>
                <w:rFonts w:asciiTheme="majorBidi" w:hAnsiTheme="majorBidi" w:cstheme="majorBidi" w:hint="cs"/>
                <w:sz w:val="20"/>
                <w:szCs w:val="20"/>
                <w:cs/>
              </w:rPr>
              <w:t>ธันวาคม</w:t>
            </w:r>
            <w:r w:rsidRPr="00854A9F">
              <w:rPr>
                <w:rFonts w:asciiTheme="majorBidi" w:hAnsiTheme="majorBidi" w:cstheme="majorBidi"/>
                <w:sz w:val="20"/>
                <w:szCs w:val="20"/>
                <w:cs/>
              </w:rPr>
              <w:t xml:space="preserve"> </w:t>
            </w:r>
            <w:r w:rsidRPr="00854A9F">
              <w:rPr>
                <w:rFonts w:asciiTheme="majorBidi" w:hAnsiTheme="majorBidi" w:cstheme="majorBidi"/>
                <w:sz w:val="20"/>
                <w:szCs w:val="20"/>
              </w:rPr>
              <w:t>256</w:t>
            </w:r>
            <w:r w:rsidR="004758FA">
              <w:rPr>
                <w:rFonts w:asciiTheme="majorBidi" w:hAnsiTheme="majorBidi" w:cstheme="majorBidi"/>
                <w:sz w:val="20"/>
                <w:szCs w:val="20"/>
              </w:rPr>
              <w:t>8</w:t>
            </w:r>
          </w:p>
        </w:tc>
        <w:tc>
          <w:tcPr>
            <w:tcW w:w="849" w:type="dxa"/>
          </w:tcPr>
          <w:p w14:paraId="6C119929" w14:textId="77777777" w:rsidR="00985F28" w:rsidRPr="009A4038" w:rsidRDefault="00985F28" w:rsidP="00985F28">
            <w:pPr>
              <w:jc w:val="both"/>
              <w:rPr>
                <w:rFonts w:asciiTheme="majorBidi" w:hAnsiTheme="majorBidi" w:cstheme="majorBidi"/>
                <w:sz w:val="20"/>
                <w:szCs w:val="20"/>
                <w:highlight w:val="yellow"/>
              </w:rPr>
            </w:pPr>
          </w:p>
        </w:tc>
        <w:tc>
          <w:tcPr>
            <w:tcW w:w="236" w:type="dxa"/>
          </w:tcPr>
          <w:p w14:paraId="7A2D9C6C" w14:textId="77777777" w:rsidR="00985F28" w:rsidRPr="009A4038" w:rsidRDefault="00985F28" w:rsidP="00985F28">
            <w:pPr>
              <w:jc w:val="both"/>
              <w:rPr>
                <w:rFonts w:asciiTheme="majorBidi" w:hAnsiTheme="majorBidi" w:cstheme="majorBidi"/>
                <w:sz w:val="20"/>
                <w:szCs w:val="20"/>
                <w:highlight w:val="yellow"/>
              </w:rPr>
            </w:pPr>
          </w:p>
        </w:tc>
        <w:tc>
          <w:tcPr>
            <w:tcW w:w="1323" w:type="dxa"/>
          </w:tcPr>
          <w:p w14:paraId="42D6D60B" w14:textId="77777777" w:rsidR="00985F28" w:rsidRPr="009A4038" w:rsidRDefault="00985F28" w:rsidP="00985F28">
            <w:pPr>
              <w:ind w:right="281"/>
              <w:jc w:val="right"/>
              <w:rPr>
                <w:rFonts w:asciiTheme="majorBidi" w:hAnsiTheme="majorBidi" w:cstheme="majorBidi"/>
                <w:sz w:val="20"/>
                <w:szCs w:val="20"/>
                <w:highlight w:val="yellow"/>
              </w:rPr>
            </w:pPr>
          </w:p>
        </w:tc>
        <w:tc>
          <w:tcPr>
            <w:tcW w:w="283" w:type="dxa"/>
          </w:tcPr>
          <w:p w14:paraId="46DE32BF" w14:textId="77777777" w:rsidR="00985F28" w:rsidRPr="009A4038" w:rsidRDefault="00985F28" w:rsidP="00985F28">
            <w:pPr>
              <w:jc w:val="center"/>
              <w:rPr>
                <w:rFonts w:asciiTheme="majorBidi" w:hAnsiTheme="majorBidi" w:cstheme="majorBidi"/>
                <w:sz w:val="20"/>
                <w:szCs w:val="20"/>
                <w:highlight w:val="yellow"/>
              </w:rPr>
            </w:pPr>
          </w:p>
        </w:tc>
        <w:tc>
          <w:tcPr>
            <w:tcW w:w="1133" w:type="dxa"/>
          </w:tcPr>
          <w:p w14:paraId="554D9F8E" w14:textId="77777777" w:rsidR="00985F28" w:rsidRPr="009A4038" w:rsidRDefault="00985F28" w:rsidP="00985F28">
            <w:pPr>
              <w:ind w:left="-140" w:right="139"/>
              <w:jc w:val="right"/>
              <w:rPr>
                <w:rFonts w:asciiTheme="majorBidi" w:hAnsiTheme="majorBidi" w:cstheme="majorBidi"/>
                <w:sz w:val="20"/>
                <w:szCs w:val="20"/>
                <w:highlight w:val="yellow"/>
              </w:rPr>
            </w:pPr>
          </w:p>
        </w:tc>
        <w:tc>
          <w:tcPr>
            <w:tcW w:w="284" w:type="dxa"/>
          </w:tcPr>
          <w:p w14:paraId="1DEEE015" w14:textId="77777777" w:rsidR="00985F28" w:rsidRPr="009A4038" w:rsidRDefault="00985F28" w:rsidP="00985F28">
            <w:pPr>
              <w:jc w:val="both"/>
              <w:rPr>
                <w:rFonts w:asciiTheme="majorBidi" w:hAnsiTheme="majorBidi" w:cstheme="majorBidi"/>
                <w:sz w:val="20"/>
                <w:szCs w:val="20"/>
                <w:highlight w:val="yellow"/>
              </w:rPr>
            </w:pPr>
          </w:p>
        </w:tc>
        <w:tc>
          <w:tcPr>
            <w:tcW w:w="1133" w:type="dxa"/>
          </w:tcPr>
          <w:p w14:paraId="701742C5" w14:textId="77777777" w:rsidR="00985F28" w:rsidRPr="009A4038" w:rsidRDefault="00985F28" w:rsidP="00985F28">
            <w:pPr>
              <w:ind w:right="107"/>
              <w:jc w:val="right"/>
              <w:rPr>
                <w:rFonts w:asciiTheme="majorBidi" w:hAnsiTheme="majorBidi" w:cstheme="majorBidi"/>
                <w:sz w:val="20"/>
                <w:szCs w:val="20"/>
                <w:highlight w:val="yellow"/>
              </w:rPr>
            </w:pPr>
          </w:p>
        </w:tc>
        <w:tc>
          <w:tcPr>
            <w:tcW w:w="283" w:type="dxa"/>
          </w:tcPr>
          <w:p w14:paraId="476961CC" w14:textId="77777777" w:rsidR="00985F28" w:rsidRPr="009A4038" w:rsidRDefault="00985F28" w:rsidP="00985F28">
            <w:pPr>
              <w:jc w:val="both"/>
              <w:rPr>
                <w:rFonts w:asciiTheme="majorBidi" w:hAnsiTheme="majorBidi" w:cstheme="majorBidi"/>
                <w:sz w:val="20"/>
                <w:szCs w:val="20"/>
                <w:highlight w:val="yellow"/>
              </w:rPr>
            </w:pPr>
          </w:p>
        </w:tc>
        <w:tc>
          <w:tcPr>
            <w:tcW w:w="1196" w:type="dxa"/>
          </w:tcPr>
          <w:p w14:paraId="30D9AE0B" w14:textId="77777777" w:rsidR="00985F28" w:rsidRPr="009A4038" w:rsidRDefault="00985F28" w:rsidP="00985F28">
            <w:pPr>
              <w:jc w:val="both"/>
              <w:rPr>
                <w:rFonts w:asciiTheme="majorBidi" w:hAnsiTheme="majorBidi" w:cstheme="majorBidi"/>
                <w:sz w:val="20"/>
                <w:szCs w:val="20"/>
                <w:highlight w:val="yellow"/>
              </w:rPr>
            </w:pPr>
          </w:p>
        </w:tc>
        <w:tc>
          <w:tcPr>
            <w:tcW w:w="238" w:type="dxa"/>
            <w:gridSpan w:val="2"/>
          </w:tcPr>
          <w:p w14:paraId="29F6BB28" w14:textId="77777777" w:rsidR="00985F28" w:rsidRPr="009A4038" w:rsidRDefault="00985F28" w:rsidP="00985F28">
            <w:pPr>
              <w:jc w:val="both"/>
              <w:rPr>
                <w:rFonts w:asciiTheme="majorBidi" w:hAnsiTheme="majorBidi" w:cstheme="majorBidi"/>
                <w:sz w:val="20"/>
                <w:szCs w:val="20"/>
                <w:highlight w:val="yellow"/>
              </w:rPr>
            </w:pPr>
          </w:p>
        </w:tc>
        <w:tc>
          <w:tcPr>
            <w:tcW w:w="1178" w:type="dxa"/>
            <w:gridSpan w:val="2"/>
          </w:tcPr>
          <w:p w14:paraId="7976BB3B" w14:textId="77777777" w:rsidR="00985F28" w:rsidRPr="009A4038" w:rsidRDefault="00985F28" w:rsidP="00985F28">
            <w:pPr>
              <w:ind w:right="235"/>
              <w:jc w:val="right"/>
              <w:rPr>
                <w:rFonts w:asciiTheme="majorBidi" w:hAnsiTheme="majorBidi" w:cstheme="majorBidi"/>
                <w:sz w:val="20"/>
                <w:szCs w:val="20"/>
                <w:highlight w:val="yellow"/>
              </w:rPr>
            </w:pPr>
          </w:p>
        </w:tc>
      </w:tr>
      <w:tr w:rsidR="00985F28" w:rsidRPr="00854A9F" w14:paraId="6FD4560D" w14:textId="77777777" w:rsidTr="008D25DF">
        <w:trPr>
          <w:gridAfter w:val="1"/>
          <w:wAfter w:w="14" w:type="dxa"/>
        </w:trPr>
        <w:tc>
          <w:tcPr>
            <w:tcW w:w="2549" w:type="dxa"/>
          </w:tcPr>
          <w:p w14:paraId="379A372D" w14:textId="77777777" w:rsidR="00985F28" w:rsidRPr="00854A9F" w:rsidRDefault="00985F28" w:rsidP="00985F28">
            <w:pPr>
              <w:ind w:left="113" w:hanging="221"/>
              <w:jc w:val="thaiDistribute"/>
              <w:rPr>
                <w:rFonts w:asciiTheme="majorBidi" w:hAnsiTheme="majorBidi" w:cstheme="majorBidi"/>
                <w:sz w:val="20"/>
                <w:szCs w:val="20"/>
                <w:cs/>
              </w:rPr>
            </w:pPr>
            <w:r w:rsidRPr="00854A9F">
              <w:rPr>
                <w:rFonts w:asciiTheme="majorBidi" w:hAnsiTheme="majorBidi" w:cstheme="majorBidi"/>
                <w:sz w:val="20"/>
                <w:szCs w:val="20"/>
                <w:cs/>
              </w:rPr>
              <w:t>เงินลงทุนในบริษัทร่วม</w:t>
            </w:r>
          </w:p>
        </w:tc>
        <w:tc>
          <w:tcPr>
            <w:tcW w:w="849" w:type="dxa"/>
          </w:tcPr>
          <w:p w14:paraId="3243979C" w14:textId="77777777" w:rsidR="00985F28" w:rsidRPr="0062410B" w:rsidRDefault="00985F28" w:rsidP="00985F28">
            <w:pPr>
              <w:ind w:left="-45" w:right="-74" w:firstLine="45"/>
              <w:jc w:val="center"/>
              <w:rPr>
                <w:rFonts w:asciiTheme="majorBidi" w:hAnsiTheme="majorBidi" w:cstheme="majorBidi"/>
                <w:sz w:val="20"/>
                <w:szCs w:val="20"/>
                <w:cs/>
              </w:rPr>
            </w:pPr>
            <w:r w:rsidRPr="0062410B">
              <w:rPr>
                <w:rFonts w:asciiTheme="majorBidi" w:hAnsiTheme="majorBidi" w:cstheme="majorBidi"/>
                <w:sz w:val="20"/>
                <w:szCs w:val="20"/>
              </w:rPr>
              <w:t>-</w:t>
            </w:r>
          </w:p>
        </w:tc>
        <w:tc>
          <w:tcPr>
            <w:tcW w:w="236" w:type="dxa"/>
          </w:tcPr>
          <w:p w14:paraId="661C027A" w14:textId="77777777" w:rsidR="00985F28" w:rsidRPr="0062410B" w:rsidRDefault="00985F28" w:rsidP="00985F28">
            <w:pPr>
              <w:jc w:val="both"/>
              <w:rPr>
                <w:rFonts w:asciiTheme="majorBidi" w:hAnsiTheme="majorBidi" w:cstheme="majorBidi"/>
                <w:sz w:val="20"/>
                <w:szCs w:val="20"/>
              </w:rPr>
            </w:pPr>
          </w:p>
        </w:tc>
        <w:tc>
          <w:tcPr>
            <w:tcW w:w="1323" w:type="dxa"/>
          </w:tcPr>
          <w:p w14:paraId="5B97F51C" w14:textId="77777777" w:rsidR="00985F28" w:rsidRPr="0062410B" w:rsidRDefault="00985F28" w:rsidP="00985F28">
            <w:pPr>
              <w:ind w:left="-45" w:right="-74" w:firstLine="45"/>
              <w:jc w:val="center"/>
              <w:rPr>
                <w:rFonts w:asciiTheme="majorBidi" w:hAnsiTheme="majorBidi" w:cstheme="majorBidi"/>
                <w:sz w:val="20"/>
                <w:szCs w:val="20"/>
                <w:cs/>
              </w:rPr>
            </w:pPr>
            <w:r w:rsidRPr="0062410B">
              <w:rPr>
                <w:rFonts w:asciiTheme="majorBidi" w:hAnsiTheme="majorBidi" w:cstheme="majorBidi"/>
                <w:sz w:val="20"/>
                <w:szCs w:val="20"/>
              </w:rPr>
              <w:t>-</w:t>
            </w:r>
          </w:p>
        </w:tc>
        <w:tc>
          <w:tcPr>
            <w:tcW w:w="283" w:type="dxa"/>
          </w:tcPr>
          <w:p w14:paraId="6FA31780" w14:textId="77777777" w:rsidR="00985F28" w:rsidRPr="0062410B" w:rsidRDefault="00985F28" w:rsidP="00985F28">
            <w:pPr>
              <w:jc w:val="both"/>
              <w:rPr>
                <w:rFonts w:asciiTheme="majorBidi" w:hAnsiTheme="majorBidi" w:cstheme="majorBidi"/>
                <w:sz w:val="20"/>
                <w:szCs w:val="20"/>
              </w:rPr>
            </w:pPr>
          </w:p>
        </w:tc>
        <w:tc>
          <w:tcPr>
            <w:tcW w:w="1133" w:type="dxa"/>
          </w:tcPr>
          <w:p w14:paraId="5EC96BA8" w14:textId="0C7FA596" w:rsidR="00985F28" w:rsidRPr="0062410B" w:rsidRDefault="007675BD" w:rsidP="00985F28">
            <w:pPr>
              <w:ind w:right="209"/>
              <w:jc w:val="right"/>
              <w:rPr>
                <w:rFonts w:asciiTheme="majorBidi" w:hAnsiTheme="majorBidi" w:cstheme="majorBidi"/>
                <w:sz w:val="20"/>
                <w:szCs w:val="20"/>
              </w:rPr>
            </w:pPr>
            <w:r w:rsidRPr="0062410B">
              <w:rPr>
                <w:rFonts w:asciiTheme="majorBidi" w:hAnsiTheme="majorBidi" w:cstheme="majorBidi"/>
                <w:sz w:val="20"/>
                <w:szCs w:val="20"/>
              </w:rPr>
              <w:t>2,481,267</w:t>
            </w:r>
          </w:p>
        </w:tc>
        <w:tc>
          <w:tcPr>
            <w:tcW w:w="284" w:type="dxa"/>
          </w:tcPr>
          <w:p w14:paraId="7033E412" w14:textId="77777777" w:rsidR="00985F28" w:rsidRPr="0062410B" w:rsidRDefault="00985F28" w:rsidP="00985F28">
            <w:pPr>
              <w:ind w:right="93"/>
              <w:jc w:val="right"/>
              <w:rPr>
                <w:rFonts w:asciiTheme="majorBidi" w:hAnsiTheme="majorBidi" w:cstheme="majorBidi"/>
                <w:sz w:val="20"/>
                <w:szCs w:val="20"/>
              </w:rPr>
            </w:pPr>
          </w:p>
        </w:tc>
        <w:tc>
          <w:tcPr>
            <w:tcW w:w="1133" w:type="dxa"/>
          </w:tcPr>
          <w:p w14:paraId="11C170CA" w14:textId="77777777" w:rsidR="00985F28" w:rsidRPr="0062410B" w:rsidRDefault="00985F28" w:rsidP="00985F28">
            <w:pPr>
              <w:ind w:left="-45" w:right="-74" w:firstLine="45"/>
              <w:jc w:val="center"/>
              <w:rPr>
                <w:rFonts w:asciiTheme="majorBidi" w:hAnsiTheme="majorBidi" w:cstheme="majorBidi"/>
                <w:sz w:val="20"/>
                <w:szCs w:val="20"/>
              </w:rPr>
            </w:pPr>
            <w:r w:rsidRPr="0062410B">
              <w:rPr>
                <w:rFonts w:asciiTheme="majorBidi" w:hAnsiTheme="majorBidi" w:cstheme="majorBidi"/>
                <w:sz w:val="20"/>
                <w:szCs w:val="20"/>
              </w:rPr>
              <w:t>-</w:t>
            </w:r>
          </w:p>
        </w:tc>
        <w:tc>
          <w:tcPr>
            <w:tcW w:w="283" w:type="dxa"/>
          </w:tcPr>
          <w:p w14:paraId="4510BEBD" w14:textId="77777777" w:rsidR="00985F28" w:rsidRPr="0062410B" w:rsidRDefault="00985F28" w:rsidP="00985F28">
            <w:pPr>
              <w:ind w:left="-45" w:right="-74" w:firstLine="45"/>
              <w:jc w:val="both"/>
              <w:rPr>
                <w:rFonts w:asciiTheme="majorBidi" w:hAnsiTheme="majorBidi" w:cstheme="majorBidi"/>
                <w:sz w:val="20"/>
                <w:szCs w:val="20"/>
              </w:rPr>
            </w:pPr>
          </w:p>
        </w:tc>
        <w:tc>
          <w:tcPr>
            <w:tcW w:w="1196" w:type="dxa"/>
          </w:tcPr>
          <w:p w14:paraId="2E722BD5" w14:textId="77777777" w:rsidR="00985F28" w:rsidRPr="0062410B" w:rsidRDefault="00985F28" w:rsidP="00985F28">
            <w:pPr>
              <w:ind w:left="-45" w:right="-74" w:firstLine="45"/>
              <w:jc w:val="center"/>
              <w:rPr>
                <w:rFonts w:asciiTheme="majorBidi" w:hAnsiTheme="majorBidi" w:cstheme="majorBidi"/>
                <w:sz w:val="20"/>
                <w:szCs w:val="20"/>
                <w:cs/>
              </w:rPr>
            </w:pPr>
            <w:r w:rsidRPr="0062410B">
              <w:rPr>
                <w:rFonts w:asciiTheme="majorBidi" w:hAnsiTheme="majorBidi" w:cstheme="majorBidi"/>
                <w:sz w:val="20"/>
                <w:szCs w:val="20"/>
              </w:rPr>
              <w:t>-</w:t>
            </w:r>
          </w:p>
        </w:tc>
        <w:tc>
          <w:tcPr>
            <w:tcW w:w="238" w:type="dxa"/>
            <w:gridSpan w:val="2"/>
          </w:tcPr>
          <w:p w14:paraId="6D0855AE" w14:textId="77777777" w:rsidR="00985F28" w:rsidRPr="009A4038" w:rsidRDefault="00985F28" w:rsidP="00985F28">
            <w:pPr>
              <w:jc w:val="both"/>
              <w:rPr>
                <w:rFonts w:asciiTheme="majorBidi" w:hAnsiTheme="majorBidi" w:cstheme="majorBidi"/>
                <w:sz w:val="20"/>
                <w:szCs w:val="20"/>
                <w:highlight w:val="yellow"/>
              </w:rPr>
            </w:pPr>
          </w:p>
        </w:tc>
        <w:tc>
          <w:tcPr>
            <w:tcW w:w="1178" w:type="dxa"/>
            <w:gridSpan w:val="2"/>
          </w:tcPr>
          <w:p w14:paraId="73CBE31A" w14:textId="5B165C12" w:rsidR="00985F28" w:rsidRPr="009A4038" w:rsidRDefault="007675BD" w:rsidP="00985F28">
            <w:pPr>
              <w:ind w:right="235"/>
              <w:jc w:val="right"/>
              <w:rPr>
                <w:rFonts w:asciiTheme="majorBidi" w:hAnsiTheme="majorBidi" w:cstheme="majorBidi"/>
                <w:sz w:val="20"/>
                <w:szCs w:val="20"/>
                <w:highlight w:val="yellow"/>
              </w:rPr>
            </w:pPr>
            <w:r w:rsidRPr="007675BD">
              <w:rPr>
                <w:rFonts w:asciiTheme="majorBidi" w:hAnsiTheme="majorBidi" w:cstheme="majorBidi"/>
                <w:sz w:val="20"/>
                <w:szCs w:val="20"/>
              </w:rPr>
              <w:t>2,481,267</w:t>
            </w:r>
          </w:p>
        </w:tc>
      </w:tr>
      <w:tr w:rsidR="00985F28" w:rsidRPr="00854A9F" w14:paraId="599847B0" w14:textId="77777777" w:rsidTr="008D25DF">
        <w:trPr>
          <w:gridAfter w:val="1"/>
          <w:wAfter w:w="14" w:type="dxa"/>
        </w:trPr>
        <w:tc>
          <w:tcPr>
            <w:tcW w:w="2549" w:type="dxa"/>
          </w:tcPr>
          <w:p w14:paraId="3FF6296F"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สินทรัพย์อื่น</w:t>
            </w:r>
          </w:p>
        </w:tc>
        <w:tc>
          <w:tcPr>
            <w:tcW w:w="849" w:type="dxa"/>
          </w:tcPr>
          <w:p w14:paraId="61A052C6" w14:textId="77777777" w:rsidR="00985F28" w:rsidRPr="009A4038" w:rsidRDefault="00985F28" w:rsidP="00985F28">
            <w:pPr>
              <w:ind w:right="53"/>
              <w:jc w:val="right"/>
              <w:rPr>
                <w:rFonts w:asciiTheme="majorBidi" w:hAnsiTheme="majorBidi" w:cstheme="majorBidi"/>
                <w:sz w:val="20"/>
                <w:szCs w:val="20"/>
                <w:highlight w:val="yellow"/>
              </w:rPr>
            </w:pPr>
          </w:p>
        </w:tc>
        <w:tc>
          <w:tcPr>
            <w:tcW w:w="236" w:type="dxa"/>
          </w:tcPr>
          <w:p w14:paraId="5E9472C2" w14:textId="77777777" w:rsidR="00985F28" w:rsidRPr="009A4038" w:rsidRDefault="00985F28" w:rsidP="00985F28">
            <w:pPr>
              <w:ind w:right="93"/>
              <w:jc w:val="right"/>
              <w:rPr>
                <w:rFonts w:asciiTheme="majorBidi" w:hAnsiTheme="majorBidi" w:cstheme="majorBidi"/>
                <w:sz w:val="20"/>
                <w:szCs w:val="20"/>
                <w:highlight w:val="yellow"/>
              </w:rPr>
            </w:pPr>
          </w:p>
        </w:tc>
        <w:tc>
          <w:tcPr>
            <w:tcW w:w="1323" w:type="dxa"/>
          </w:tcPr>
          <w:p w14:paraId="00036DD9" w14:textId="77777777" w:rsidR="00985F28" w:rsidRPr="009A4038" w:rsidRDefault="00985F28" w:rsidP="00985F28">
            <w:pPr>
              <w:ind w:right="281"/>
              <w:jc w:val="right"/>
              <w:rPr>
                <w:rFonts w:asciiTheme="majorBidi" w:hAnsiTheme="majorBidi" w:cstheme="majorBidi"/>
                <w:sz w:val="20"/>
                <w:szCs w:val="20"/>
                <w:highlight w:val="yellow"/>
              </w:rPr>
            </w:pPr>
          </w:p>
        </w:tc>
        <w:tc>
          <w:tcPr>
            <w:tcW w:w="283" w:type="dxa"/>
          </w:tcPr>
          <w:p w14:paraId="1E99CA7E" w14:textId="77777777" w:rsidR="00985F28" w:rsidRPr="009A4038" w:rsidRDefault="00985F28" w:rsidP="00985F28">
            <w:pPr>
              <w:jc w:val="center"/>
              <w:rPr>
                <w:rFonts w:asciiTheme="majorBidi" w:hAnsiTheme="majorBidi" w:cstheme="majorBidi"/>
                <w:sz w:val="20"/>
                <w:szCs w:val="20"/>
                <w:highlight w:val="yellow"/>
              </w:rPr>
            </w:pPr>
          </w:p>
        </w:tc>
        <w:tc>
          <w:tcPr>
            <w:tcW w:w="1133" w:type="dxa"/>
          </w:tcPr>
          <w:p w14:paraId="0CFA0125" w14:textId="77777777" w:rsidR="00985F28" w:rsidRPr="009A4038" w:rsidRDefault="00985F28" w:rsidP="00985F28">
            <w:pPr>
              <w:ind w:left="-140" w:right="139"/>
              <w:jc w:val="right"/>
              <w:rPr>
                <w:rFonts w:asciiTheme="majorBidi" w:hAnsiTheme="majorBidi" w:cstheme="majorBidi"/>
                <w:sz w:val="20"/>
                <w:szCs w:val="20"/>
                <w:highlight w:val="yellow"/>
              </w:rPr>
            </w:pPr>
          </w:p>
        </w:tc>
        <w:tc>
          <w:tcPr>
            <w:tcW w:w="284" w:type="dxa"/>
          </w:tcPr>
          <w:p w14:paraId="6E0AA0AC" w14:textId="77777777" w:rsidR="00985F28" w:rsidRPr="009A4038" w:rsidRDefault="00985F28" w:rsidP="00985F28">
            <w:pPr>
              <w:ind w:right="93"/>
              <w:jc w:val="right"/>
              <w:rPr>
                <w:rFonts w:asciiTheme="majorBidi" w:hAnsiTheme="majorBidi" w:cstheme="majorBidi"/>
                <w:sz w:val="20"/>
                <w:szCs w:val="20"/>
                <w:highlight w:val="yellow"/>
              </w:rPr>
            </w:pPr>
          </w:p>
        </w:tc>
        <w:tc>
          <w:tcPr>
            <w:tcW w:w="1133" w:type="dxa"/>
          </w:tcPr>
          <w:p w14:paraId="28C2DFD5" w14:textId="77777777" w:rsidR="00985F28" w:rsidRPr="009A4038" w:rsidRDefault="00985F28" w:rsidP="00985F28">
            <w:pPr>
              <w:ind w:right="107"/>
              <w:jc w:val="right"/>
              <w:rPr>
                <w:rFonts w:asciiTheme="majorBidi" w:hAnsiTheme="majorBidi" w:cstheme="majorBidi"/>
                <w:sz w:val="20"/>
                <w:szCs w:val="20"/>
                <w:highlight w:val="yellow"/>
              </w:rPr>
            </w:pPr>
          </w:p>
        </w:tc>
        <w:tc>
          <w:tcPr>
            <w:tcW w:w="283" w:type="dxa"/>
          </w:tcPr>
          <w:p w14:paraId="5711BB7B" w14:textId="77777777" w:rsidR="00985F28" w:rsidRPr="009A4038" w:rsidRDefault="00985F28" w:rsidP="00985F28">
            <w:pPr>
              <w:jc w:val="both"/>
              <w:rPr>
                <w:rFonts w:asciiTheme="majorBidi" w:hAnsiTheme="majorBidi" w:cstheme="majorBidi"/>
                <w:sz w:val="20"/>
                <w:szCs w:val="20"/>
                <w:highlight w:val="yellow"/>
              </w:rPr>
            </w:pPr>
          </w:p>
        </w:tc>
        <w:tc>
          <w:tcPr>
            <w:tcW w:w="1196" w:type="dxa"/>
          </w:tcPr>
          <w:p w14:paraId="5E523400" w14:textId="77777777" w:rsidR="00985F28" w:rsidRPr="009A4038" w:rsidRDefault="00985F28" w:rsidP="00985F28">
            <w:pPr>
              <w:ind w:left="-109" w:right="-24"/>
              <w:jc w:val="right"/>
              <w:rPr>
                <w:rFonts w:asciiTheme="majorBidi" w:hAnsiTheme="majorBidi" w:cstheme="majorBidi"/>
                <w:sz w:val="20"/>
                <w:szCs w:val="20"/>
                <w:highlight w:val="yellow"/>
                <w:cs/>
              </w:rPr>
            </w:pPr>
          </w:p>
        </w:tc>
        <w:tc>
          <w:tcPr>
            <w:tcW w:w="238" w:type="dxa"/>
            <w:gridSpan w:val="2"/>
          </w:tcPr>
          <w:p w14:paraId="12A1C76F" w14:textId="77777777" w:rsidR="00985F28" w:rsidRPr="009A4038" w:rsidRDefault="00985F28" w:rsidP="00985F28">
            <w:pPr>
              <w:jc w:val="both"/>
              <w:rPr>
                <w:rFonts w:asciiTheme="majorBidi" w:hAnsiTheme="majorBidi" w:cstheme="majorBidi"/>
                <w:sz w:val="20"/>
                <w:szCs w:val="20"/>
                <w:highlight w:val="yellow"/>
              </w:rPr>
            </w:pPr>
          </w:p>
        </w:tc>
        <w:tc>
          <w:tcPr>
            <w:tcW w:w="1178" w:type="dxa"/>
            <w:gridSpan w:val="2"/>
            <w:tcBorders>
              <w:top w:val="nil"/>
              <w:left w:val="nil"/>
              <w:bottom w:val="single" w:sz="4" w:space="0" w:color="auto"/>
              <w:right w:val="nil"/>
            </w:tcBorders>
          </w:tcPr>
          <w:p w14:paraId="636CA239" w14:textId="11780EEF" w:rsidR="00985F28" w:rsidRPr="00642EA1" w:rsidRDefault="005C7AB3" w:rsidP="00985F28">
            <w:pPr>
              <w:ind w:right="235"/>
              <w:jc w:val="right"/>
              <w:rPr>
                <w:rFonts w:asciiTheme="majorBidi" w:hAnsiTheme="majorBidi" w:cstheme="majorBidi"/>
                <w:sz w:val="20"/>
                <w:szCs w:val="20"/>
                <w:cs/>
              </w:rPr>
            </w:pPr>
            <w:r w:rsidRPr="00642EA1">
              <w:rPr>
                <w:rFonts w:ascii="Angsana New" w:hAnsi="Angsana New" w:cs="Angsana New"/>
                <w:kern w:val="2"/>
                <w:sz w:val="20"/>
                <w:szCs w:val="20"/>
                <w14:ligatures w14:val="standardContextual"/>
              </w:rPr>
              <w:t>5,3</w:t>
            </w:r>
            <w:r w:rsidR="00763B46">
              <w:rPr>
                <w:rFonts w:ascii="Angsana New" w:hAnsi="Angsana New" w:cs="Angsana New"/>
                <w:kern w:val="2"/>
                <w:sz w:val="20"/>
                <w:szCs w:val="20"/>
                <w14:ligatures w14:val="standardContextual"/>
              </w:rPr>
              <w:t>39</w:t>
            </w:r>
            <w:r w:rsidR="00642EA1" w:rsidRPr="00642EA1">
              <w:rPr>
                <w:rFonts w:ascii="Angsana New" w:hAnsi="Angsana New" w:cs="Angsana New"/>
                <w:kern w:val="2"/>
                <w:sz w:val="20"/>
                <w:szCs w:val="20"/>
                <w14:ligatures w14:val="standardContextual"/>
              </w:rPr>
              <w:t>,</w:t>
            </w:r>
            <w:r w:rsidR="00763B46">
              <w:rPr>
                <w:rFonts w:ascii="Angsana New" w:hAnsi="Angsana New" w:cs="Angsana New"/>
                <w:kern w:val="2"/>
                <w:sz w:val="20"/>
                <w:szCs w:val="20"/>
                <w14:ligatures w14:val="standardContextual"/>
              </w:rPr>
              <w:t>250</w:t>
            </w:r>
          </w:p>
        </w:tc>
      </w:tr>
      <w:tr w:rsidR="00985F28" w:rsidRPr="00854A9F" w14:paraId="50281E94" w14:textId="77777777" w:rsidTr="008D25DF">
        <w:trPr>
          <w:gridAfter w:val="1"/>
          <w:wAfter w:w="14" w:type="dxa"/>
        </w:trPr>
        <w:tc>
          <w:tcPr>
            <w:tcW w:w="2549" w:type="dxa"/>
          </w:tcPr>
          <w:p w14:paraId="420302C1" w14:textId="77777777" w:rsidR="00985F28" w:rsidRPr="00854A9F" w:rsidRDefault="00985F28" w:rsidP="00985F28">
            <w:pPr>
              <w:ind w:left="-108" w:firstLine="346"/>
              <w:jc w:val="thaiDistribute"/>
              <w:rPr>
                <w:rFonts w:asciiTheme="majorBidi" w:hAnsiTheme="majorBidi" w:cstheme="majorBidi"/>
                <w:sz w:val="20"/>
                <w:szCs w:val="20"/>
                <w:cs/>
              </w:rPr>
            </w:pPr>
            <w:r w:rsidRPr="00854A9F">
              <w:rPr>
                <w:rFonts w:asciiTheme="majorBidi" w:hAnsiTheme="majorBidi" w:cstheme="majorBidi"/>
                <w:sz w:val="20"/>
                <w:szCs w:val="20"/>
                <w:cs/>
              </w:rPr>
              <w:t>รวม</w:t>
            </w:r>
          </w:p>
        </w:tc>
        <w:tc>
          <w:tcPr>
            <w:tcW w:w="849" w:type="dxa"/>
          </w:tcPr>
          <w:p w14:paraId="088D7B76" w14:textId="77777777" w:rsidR="00985F28" w:rsidRPr="009A4038" w:rsidRDefault="00985F28" w:rsidP="00985F28">
            <w:pPr>
              <w:ind w:right="53"/>
              <w:jc w:val="right"/>
              <w:rPr>
                <w:rFonts w:asciiTheme="majorBidi" w:hAnsiTheme="majorBidi" w:cstheme="majorBidi"/>
                <w:sz w:val="20"/>
                <w:szCs w:val="20"/>
                <w:highlight w:val="yellow"/>
              </w:rPr>
            </w:pPr>
          </w:p>
        </w:tc>
        <w:tc>
          <w:tcPr>
            <w:tcW w:w="236" w:type="dxa"/>
          </w:tcPr>
          <w:p w14:paraId="36C60D13" w14:textId="77777777" w:rsidR="00985F28" w:rsidRPr="009A4038" w:rsidRDefault="00985F28" w:rsidP="00985F28">
            <w:pPr>
              <w:ind w:right="93"/>
              <w:jc w:val="right"/>
              <w:rPr>
                <w:rFonts w:asciiTheme="majorBidi" w:hAnsiTheme="majorBidi" w:cstheme="majorBidi"/>
                <w:sz w:val="20"/>
                <w:szCs w:val="20"/>
                <w:highlight w:val="yellow"/>
              </w:rPr>
            </w:pPr>
          </w:p>
        </w:tc>
        <w:tc>
          <w:tcPr>
            <w:tcW w:w="1323" w:type="dxa"/>
          </w:tcPr>
          <w:p w14:paraId="66F05603" w14:textId="77777777" w:rsidR="00985F28" w:rsidRPr="009A4038" w:rsidRDefault="00985F28" w:rsidP="00985F28">
            <w:pPr>
              <w:ind w:right="281"/>
              <w:jc w:val="right"/>
              <w:rPr>
                <w:rFonts w:asciiTheme="majorBidi" w:hAnsiTheme="majorBidi" w:cstheme="majorBidi"/>
                <w:sz w:val="20"/>
                <w:szCs w:val="20"/>
                <w:highlight w:val="yellow"/>
              </w:rPr>
            </w:pPr>
          </w:p>
        </w:tc>
        <w:tc>
          <w:tcPr>
            <w:tcW w:w="283" w:type="dxa"/>
          </w:tcPr>
          <w:p w14:paraId="2D208F34" w14:textId="77777777" w:rsidR="00985F28" w:rsidRPr="009A4038" w:rsidRDefault="00985F28" w:rsidP="00985F28">
            <w:pPr>
              <w:jc w:val="center"/>
              <w:rPr>
                <w:rFonts w:asciiTheme="majorBidi" w:hAnsiTheme="majorBidi" w:cstheme="majorBidi"/>
                <w:sz w:val="20"/>
                <w:szCs w:val="20"/>
                <w:highlight w:val="yellow"/>
              </w:rPr>
            </w:pPr>
          </w:p>
        </w:tc>
        <w:tc>
          <w:tcPr>
            <w:tcW w:w="1133" w:type="dxa"/>
          </w:tcPr>
          <w:p w14:paraId="552276C3" w14:textId="77777777" w:rsidR="00985F28" w:rsidRPr="009A4038" w:rsidRDefault="00985F28" w:rsidP="00985F28">
            <w:pPr>
              <w:ind w:left="-140" w:right="139"/>
              <w:jc w:val="right"/>
              <w:rPr>
                <w:rFonts w:asciiTheme="majorBidi" w:hAnsiTheme="majorBidi" w:cstheme="majorBidi"/>
                <w:sz w:val="20"/>
                <w:szCs w:val="20"/>
                <w:highlight w:val="yellow"/>
              </w:rPr>
            </w:pPr>
          </w:p>
        </w:tc>
        <w:tc>
          <w:tcPr>
            <w:tcW w:w="284" w:type="dxa"/>
          </w:tcPr>
          <w:p w14:paraId="2632EB83" w14:textId="77777777" w:rsidR="00985F28" w:rsidRPr="009A4038" w:rsidRDefault="00985F28" w:rsidP="00985F28">
            <w:pPr>
              <w:ind w:right="93"/>
              <w:jc w:val="right"/>
              <w:rPr>
                <w:rFonts w:asciiTheme="majorBidi" w:hAnsiTheme="majorBidi" w:cstheme="majorBidi"/>
                <w:sz w:val="20"/>
                <w:szCs w:val="20"/>
                <w:highlight w:val="yellow"/>
              </w:rPr>
            </w:pPr>
          </w:p>
        </w:tc>
        <w:tc>
          <w:tcPr>
            <w:tcW w:w="1133" w:type="dxa"/>
          </w:tcPr>
          <w:p w14:paraId="0A81BDCF" w14:textId="77777777" w:rsidR="00985F28" w:rsidRPr="009A4038" w:rsidRDefault="00985F28" w:rsidP="00985F28">
            <w:pPr>
              <w:ind w:right="107"/>
              <w:jc w:val="right"/>
              <w:rPr>
                <w:rFonts w:asciiTheme="majorBidi" w:hAnsiTheme="majorBidi" w:cstheme="majorBidi"/>
                <w:sz w:val="20"/>
                <w:szCs w:val="20"/>
                <w:highlight w:val="yellow"/>
              </w:rPr>
            </w:pPr>
          </w:p>
        </w:tc>
        <w:tc>
          <w:tcPr>
            <w:tcW w:w="283" w:type="dxa"/>
          </w:tcPr>
          <w:p w14:paraId="2E5B7109" w14:textId="77777777" w:rsidR="00985F28" w:rsidRPr="009A4038" w:rsidRDefault="00985F28" w:rsidP="00985F28">
            <w:pPr>
              <w:jc w:val="both"/>
              <w:rPr>
                <w:rFonts w:asciiTheme="majorBidi" w:hAnsiTheme="majorBidi" w:cstheme="majorBidi"/>
                <w:sz w:val="20"/>
                <w:szCs w:val="20"/>
                <w:highlight w:val="yellow"/>
              </w:rPr>
            </w:pPr>
          </w:p>
        </w:tc>
        <w:tc>
          <w:tcPr>
            <w:tcW w:w="1196" w:type="dxa"/>
          </w:tcPr>
          <w:p w14:paraId="050C4103" w14:textId="77777777" w:rsidR="00985F28" w:rsidRPr="009A4038" w:rsidRDefault="00985F28" w:rsidP="00985F28">
            <w:pPr>
              <w:ind w:left="-109" w:right="-24"/>
              <w:jc w:val="right"/>
              <w:rPr>
                <w:rFonts w:asciiTheme="majorBidi" w:hAnsiTheme="majorBidi" w:cstheme="majorBidi"/>
                <w:sz w:val="20"/>
                <w:szCs w:val="20"/>
                <w:highlight w:val="yellow"/>
                <w:cs/>
              </w:rPr>
            </w:pPr>
          </w:p>
        </w:tc>
        <w:tc>
          <w:tcPr>
            <w:tcW w:w="238" w:type="dxa"/>
            <w:gridSpan w:val="2"/>
          </w:tcPr>
          <w:p w14:paraId="4226C24B" w14:textId="77777777" w:rsidR="00985F28" w:rsidRPr="009A4038" w:rsidRDefault="00985F28" w:rsidP="00985F28">
            <w:pPr>
              <w:jc w:val="both"/>
              <w:rPr>
                <w:rFonts w:asciiTheme="majorBidi" w:hAnsiTheme="majorBidi" w:cstheme="majorBidi"/>
                <w:sz w:val="20"/>
                <w:szCs w:val="20"/>
                <w:highlight w:val="yellow"/>
              </w:rPr>
            </w:pPr>
          </w:p>
        </w:tc>
        <w:tc>
          <w:tcPr>
            <w:tcW w:w="1178" w:type="dxa"/>
            <w:gridSpan w:val="2"/>
            <w:tcBorders>
              <w:top w:val="single" w:sz="4" w:space="0" w:color="auto"/>
              <w:left w:val="nil"/>
              <w:bottom w:val="double" w:sz="4" w:space="0" w:color="auto"/>
              <w:right w:val="nil"/>
            </w:tcBorders>
          </w:tcPr>
          <w:p w14:paraId="63F8858B" w14:textId="178FB0FC" w:rsidR="00985F28" w:rsidRPr="00642EA1" w:rsidRDefault="008677BE" w:rsidP="00985F28">
            <w:pPr>
              <w:ind w:right="235"/>
              <w:jc w:val="right"/>
              <w:rPr>
                <w:rFonts w:asciiTheme="majorBidi" w:hAnsiTheme="majorBidi" w:cstheme="majorBidi"/>
                <w:sz w:val="20"/>
                <w:szCs w:val="20"/>
              </w:rPr>
            </w:pPr>
            <w:r w:rsidRPr="00642EA1">
              <w:rPr>
                <w:rFonts w:ascii="Angsana New" w:hAnsi="Angsana New" w:cs="Angsana New"/>
                <w:kern w:val="2"/>
                <w:sz w:val="20"/>
                <w:szCs w:val="20"/>
                <w:cs/>
                <w14:ligatures w14:val="standardContextual"/>
              </w:rPr>
              <w:t>7</w:t>
            </w:r>
            <w:r w:rsidRPr="00642EA1">
              <w:rPr>
                <w:rFonts w:ascii="Angsana New" w:hAnsi="Angsana New" w:cs="Angsana New"/>
                <w:kern w:val="2"/>
                <w:sz w:val="20"/>
                <w:szCs w:val="20"/>
                <w14:ligatures w14:val="standardContextual"/>
              </w:rPr>
              <w:t>,</w:t>
            </w:r>
            <w:r w:rsidRPr="00642EA1">
              <w:rPr>
                <w:rFonts w:ascii="Angsana New" w:hAnsi="Angsana New" w:cs="Angsana New"/>
                <w:kern w:val="2"/>
                <w:sz w:val="20"/>
                <w:szCs w:val="20"/>
                <w:cs/>
                <w14:ligatures w14:val="standardContextual"/>
              </w:rPr>
              <w:t>82</w:t>
            </w:r>
            <w:r w:rsidR="00763B46">
              <w:rPr>
                <w:rFonts w:ascii="Angsana New" w:hAnsi="Angsana New" w:cs="Angsana New"/>
                <w:kern w:val="2"/>
                <w:sz w:val="20"/>
                <w:szCs w:val="20"/>
                <w14:ligatures w14:val="standardContextual"/>
              </w:rPr>
              <w:t>0</w:t>
            </w:r>
            <w:r w:rsidR="00642EA1" w:rsidRPr="00642EA1">
              <w:rPr>
                <w:rFonts w:ascii="Angsana New" w:hAnsi="Angsana New" w:cs="Angsana New"/>
                <w:kern w:val="2"/>
                <w:sz w:val="20"/>
                <w:szCs w:val="20"/>
                <w14:ligatures w14:val="standardContextual"/>
              </w:rPr>
              <w:t>,5</w:t>
            </w:r>
            <w:r w:rsidR="00763B46">
              <w:rPr>
                <w:rFonts w:ascii="Angsana New" w:hAnsi="Angsana New" w:cs="Angsana New"/>
                <w:kern w:val="2"/>
                <w:sz w:val="20"/>
                <w:szCs w:val="20"/>
                <w14:ligatures w14:val="standardContextual"/>
              </w:rPr>
              <w:t>17</w:t>
            </w:r>
          </w:p>
        </w:tc>
      </w:tr>
      <w:tr w:rsidR="00985F28" w:rsidRPr="00854A9F" w14:paraId="7252060E" w14:textId="77777777" w:rsidTr="008D25DF">
        <w:trPr>
          <w:gridAfter w:val="1"/>
          <w:wAfter w:w="14" w:type="dxa"/>
        </w:trPr>
        <w:tc>
          <w:tcPr>
            <w:tcW w:w="2549" w:type="dxa"/>
          </w:tcPr>
          <w:p w14:paraId="2E2A01FD" w14:textId="77777777" w:rsidR="00985F28" w:rsidRPr="00854A9F" w:rsidRDefault="00985F28" w:rsidP="00985F28">
            <w:pPr>
              <w:ind w:left="-108" w:firstLine="346"/>
              <w:jc w:val="thaiDistribute"/>
              <w:rPr>
                <w:rFonts w:asciiTheme="majorBidi" w:hAnsiTheme="majorBidi" w:cstheme="majorBidi"/>
                <w:sz w:val="20"/>
                <w:szCs w:val="20"/>
                <w:cs/>
              </w:rPr>
            </w:pPr>
          </w:p>
        </w:tc>
        <w:tc>
          <w:tcPr>
            <w:tcW w:w="849" w:type="dxa"/>
          </w:tcPr>
          <w:p w14:paraId="1C9B01CE" w14:textId="77777777" w:rsidR="00985F28" w:rsidRPr="009A4038" w:rsidRDefault="00985F28" w:rsidP="00985F28">
            <w:pPr>
              <w:ind w:right="53"/>
              <w:jc w:val="right"/>
              <w:rPr>
                <w:rFonts w:asciiTheme="majorBidi" w:hAnsiTheme="majorBidi" w:cstheme="majorBidi"/>
                <w:sz w:val="20"/>
                <w:szCs w:val="20"/>
                <w:highlight w:val="yellow"/>
              </w:rPr>
            </w:pPr>
          </w:p>
        </w:tc>
        <w:tc>
          <w:tcPr>
            <w:tcW w:w="236" w:type="dxa"/>
          </w:tcPr>
          <w:p w14:paraId="01A10CD6" w14:textId="77777777" w:rsidR="00985F28" w:rsidRPr="009A4038" w:rsidRDefault="00985F28" w:rsidP="00985F28">
            <w:pPr>
              <w:ind w:right="93"/>
              <w:jc w:val="right"/>
              <w:rPr>
                <w:rFonts w:asciiTheme="majorBidi" w:hAnsiTheme="majorBidi" w:cstheme="majorBidi"/>
                <w:sz w:val="20"/>
                <w:szCs w:val="20"/>
                <w:highlight w:val="yellow"/>
              </w:rPr>
            </w:pPr>
          </w:p>
        </w:tc>
        <w:tc>
          <w:tcPr>
            <w:tcW w:w="1323" w:type="dxa"/>
          </w:tcPr>
          <w:p w14:paraId="1A762EC8" w14:textId="77777777" w:rsidR="00985F28" w:rsidRPr="009A4038" w:rsidRDefault="00985F28" w:rsidP="00985F28">
            <w:pPr>
              <w:ind w:right="281"/>
              <w:jc w:val="right"/>
              <w:rPr>
                <w:rFonts w:asciiTheme="majorBidi" w:hAnsiTheme="majorBidi" w:cstheme="majorBidi"/>
                <w:sz w:val="20"/>
                <w:szCs w:val="20"/>
                <w:highlight w:val="yellow"/>
              </w:rPr>
            </w:pPr>
          </w:p>
        </w:tc>
        <w:tc>
          <w:tcPr>
            <w:tcW w:w="283" w:type="dxa"/>
          </w:tcPr>
          <w:p w14:paraId="42ED7B9C" w14:textId="77777777" w:rsidR="00985F28" w:rsidRPr="009A4038" w:rsidRDefault="00985F28" w:rsidP="00985F28">
            <w:pPr>
              <w:jc w:val="center"/>
              <w:rPr>
                <w:rFonts w:asciiTheme="majorBidi" w:hAnsiTheme="majorBidi" w:cstheme="majorBidi"/>
                <w:sz w:val="20"/>
                <w:szCs w:val="20"/>
                <w:highlight w:val="yellow"/>
              </w:rPr>
            </w:pPr>
          </w:p>
        </w:tc>
        <w:tc>
          <w:tcPr>
            <w:tcW w:w="1133" w:type="dxa"/>
          </w:tcPr>
          <w:p w14:paraId="2BABE38E" w14:textId="77777777" w:rsidR="00985F28" w:rsidRPr="009A4038" w:rsidRDefault="00985F28" w:rsidP="00985F28">
            <w:pPr>
              <w:ind w:left="-140" w:right="139"/>
              <w:jc w:val="right"/>
              <w:rPr>
                <w:rFonts w:asciiTheme="majorBidi" w:hAnsiTheme="majorBidi" w:cstheme="majorBidi"/>
                <w:sz w:val="20"/>
                <w:szCs w:val="20"/>
                <w:highlight w:val="yellow"/>
              </w:rPr>
            </w:pPr>
          </w:p>
        </w:tc>
        <w:tc>
          <w:tcPr>
            <w:tcW w:w="284" w:type="dxa"/>
          </w:tcPr>
          <w:p w14:paraId="7C459281" w14:textId="77777777" w:rsidR="00985F28" w:rsidRPr="009A4038" w:rsidRDefault="00985F28" w:rsidP="00985F28">
            <w:pPr>
              <w:ind w:right="93"/>
              <w:jc w:val="right"/>
              <w:rPr>
                <w:rFonts w:asciiTheme="majorBidi" w:hAnsiTheme="majorBidi" w:cstheme="majorBidi"/>
                <w:sz w:val="20"/>
                <w:szCs w:val="20"/>
                <w:highlight w:val="yellow"/>
              </w:rPr>
            </w:pPr>
          </w:p>
        </w:tc>
        <w:tc>
          <w:tcPr>
            <w:tcW w:w="1133" w:type="dxa"/>
          </w:tcPr>
          <w:p w14:paraId="1412497D" w14:textId="77777777" w:rsidR="00985F28" w:rsidRPr="009A4038" w:rsidRDefault="00985F28" w:rsidP="00985F28">
            <w:pPr>
              <w:ind w:right="107"/>
              <w:jc w:val="right"/>
              <w:rPr>
                <w:rFonts w:asciiTheme="majorBidi" w:hAnsiTheme="majorBidi" w:cstheme="majorBidi"/>
                <w:sz w:val="20"/>
                <w:szCs w:val="20"/>
                <w:highlight w:val="yellow"/>
              </w:rPr>
            </w:pPr>
          </w:p>
        </w:tc>
        <w:tc>
          <w:tcPr>
            <w:tcW w:w="283" w:type="dxa"/>
          </w:tcPr>
          <w:p w14:paraId="1C9A062C" w14:textId="77777777" w:rsidR="00985F28" w:rsidRPr="009A4038" w:rsidRDefault="00985F28" w:rsidP="00985F28">
            <w:pPr>
              <w:jc w:val="both"/>
              <w:rPr>
                <w:rFonts w:asciiTheme="majorBidi" w:hAnsiTheme="majorBidi" w:cstheme="majorBidi"/>
                <w:sz w:val="20"/>
                <w:szCs w:val="20"/>
                <w:highlight w:val="yellow"/>
              </w:rPr>
            </w:pPr>
          </w:p>
        </w:tc>
        <w:tc>
          <w:tcPr>
            <w:tcW w:w="1196" w:type="dxa"/>
          </w:tcPr>
          <w:p w14:paraId="5BEB7D94" w14:textId="77777777" w:rsidR="00985F28" w:rsidRPr="009A4038" w:rsidRDefault="00985F28" w:rsidP="00985F28">
            <w:pPr>
              <w:ind w:left="-109" w:right="-24"/>
              <w:jc w:val="right"/>
              <w:rPr>
                <w:rFonts w:asciiTheme="majorBidi" w:hAnsiTheme="majorBidi" w:cstheme="majorBidi"/>
                <w:sz w:val="20"/>
                <w:szCs w:val="20"/>
                <w:highlight w:val="yellow"/>
                <w:cs/>
              </w:rPr>
            </w:pPr>
          </w:p>
        </w:tc>
        <w:tc>
          <w:tcPr>
            <w:tcW w:w="238" w:type="dxa"/>
            <w:gridSpan w:val="2"/>
          </w:tcPr>
          <w:p w14:paraId="743D8E6C" w14:textId="77777777" w:rsidR="00985F28" w:rsidRPr="009A4038" w:rsidRDefault="00985F28" w:rsidP="00985F28">
            <w:pPr>
              <w:jc w:val="both"/>
              <w:rPr>
                <w:rFonts w:asciiTheme="majorBidi" w:hAnsiTheme="majorBidi" w:cstheme="majorBidi"/>
                <w:sz w:val="20"/>
                <w:szCs w:val="20"/>
                <w:highlight w:val="yellow"/>
              </w:rPr>
            </w:pPr>
          </w:p>
        </w:tc>
        <w:tc>
          <w:tcPr>
            <w:tcW w:w="1178" w:type="dxa"/>
            <w:gridSpan w:val="2"/>
            <w:tcBorders>
              <w:top w:val="single" w:sz="4" w:space="0" w:color="auto"/>
            </w:tcBorders>
          </w:tcPr>
          <w:p w14:paraId="788DC881" w14:textId="77777777" w:rsidR="00985F28" w:rsidRPr="009A4038" w:rsidRDefault="00985F28" w:rsidP="00985F28">
            <w:pPr>
              <w:ind w:right="235"/>
              <w:jc w:val="right"/>
              <w:rPr>
                <w:rFonts w:asciiTheme="majorBidi" w:hAnsiTheme="majorBidi" w:cstheme="majorBidi"/>
                <w:sz w:val="20"/>
                <w:szCs w:val="20"/>
                <w:highlight w:val="yellow"/>
              </w:rPr>
            </w:pPr>
          </w:p>
        </w:tc>
      </w:tr>
    </w:tbl>
    <w:p w14:paraId="0D3DE9F1" w14:textId="77777777" w:rsidR="004C449F" w:rsidRDefault="004C449F"/>
    <w:p w14:paraId="0D1AE9BA" w14:textId="77777777" w:rsidR="008C5D51" w:rsidRDefault="008C5D51"/>
    <w:p w14:paraId="583FF5FA" w14:textId="77777777" w:rsidR="008C5D51" w:rsidRDefault="008C5D51"/>
    <w:p w14:paraId="046106D9" w14:textId="77777777" w:rsidR="008C5D51" w:rsidRDefault="008C5D51"/>
    <w:p w14:paraId="1C5DD345" w14:textId="77777777" w:rsidR="008C5D51" w:rsidRDefault="008C5D51"/>
    <w:p w14:paraId="598FC393" w14:textId="77777777" w:rsidR="008C5D51" w:rsidRDefault="008C5D51"/>
    <w:p w14:paraId="189F95F0" w14:textId="77777777" w:rsidR="008C5D51" w:rsidRDefault="008C5D51"/>
    <w:p w14:paraId="7D7E87A8" w14:textId="77777777" w:rsidR="008C5D51" w:rsidRDefault="008C5D51"/>
    <w:p w14:paraId="4D630A71" w14:textId="77777777" w:rsidR="008C5D51" w:rsidRDefault="008C5D51"/>
    <w:p w14:paraId="3A7BDFFB" w14:textId="77777777" w:rsidR="008C5D51" w:rsidRDefault="008C5D51"/>
    <w:p w14:paraId="52D4ADB4" w14:textId="77777777" w:rsidR="008C5D51" w:rsidRDefault="008C5D51"/>
    <w:p w14:paraId="5A07483E" w14:textId="77777777" w:rsidR="001E6378" w:rsidRDefault="001E6378"/>
    <w:p w14:paraId="3EB7545B" w14:textId="77777777" w:rsidR="008C5D51" w:rsidRDefault="008C5D51"/>
    <w:p w14:paraId="71032419" w14:textId="77777777" w:rsidR="008C5D51" w:rsidRDefault="008C5D51">
      <w:pPr>
        <w:rPr>
          <w:rFonts w:ascii="Angsana New" w:hAnsi="Angsana New" w:cs="Angsana New"/>
          <w:sz w:val="2"/>
          <w:szCs w:val="2"/>
        </w:rPr>
      </w:pPr>
    </w:p>
    <w:p w14:paraId="2928A2FF" w14:textId="77777777" w:rsidR="008C5D51" w:rsidRPr="008C5D51" w:rsidRDefault="008C5D51">
      <w:pPr>
        <w:rPr>
          <w:rFonts w:ascii="Angsana New" w:hAnsi="Angsana New" w:cs="Angsana New"/>
          <w:sz w:val="2"/>
          <w:szCs w:val="2"/>
        </w:rPr>
      </w:pPr>
    </w:p>
    <w:p w14:paraId="3865B3D2" w14:textId="77777777" w:rsidR="00BC2F78" w:rsidRDefault="00BC2F78">
      <w:pPr>
        <w:rPr>
          <w:sz w:val="2"/>
          <w:szCs w:val="2"/>
        </w:rPr>
      </w:pPr>
    </w:p>
    <w:p w14:paraId="4E87D9C6" w14:textId="77777777" w:rsidR="00BC2F78" w:rsidRPr="00BC2F78" w:rsidRDefault="00BC2F78">
      <w:pPr>
        <w:rPr>
          <w:sz w:val="2"/>
          <w:szCs w:val="2"/>
        </w:rPr>
      </w:pPr>
    </w:p>
    <w:tbl>
      <w:tblPr>
        <w:tblW w:w="10582" w:type="dxa"/>
        <w:tblInd w:w="-450" w:type="dxa"/>
        <w:tblLayout w:type="fixed"/>
        <w:tblLook w:val="01E0" w:firstRow="1" w:lastRow="1" w:firstColumn="1" w:lastColumn="1" w:noHBand="0" w:noVBand="0"/>
      </w:tblPr>
      <w:tblGrid>
        <w:gridCol w:w="2577"/>
        <w:gridCol w:w="708"/>
        <w:gridCol w:w="236"/>
        <w:gridCol w:w="1278"/>
        <w:gridCol w:w="283"/>
        <w:gridCol w:w="1168"/>
        <w:gridCol w:w="236"/>
        <w:gridCol w:w="1181"/>
        <w:gridCol w:w="240"/>
        <w:gridCol w:w="1255"/>
        <w:gridCol w:w="238"/>
        <w:gridCol w:w="1182"/>
      </w:tblGrid>
      <w:tr w:rsidR="009A4038" w:rsidRPr="00854A9F" w14:paraId="50BCF8DA" w14:textId="77777777" w:rsidTr="00E733F0">
        <w:tc>
          <w:tcPr>
            <w:tcW w:w="2577" w:type="dxa"/>
          </w:tcPr>
          <w:p w14:paraId="75755ADC" w14:textId="77777777" w:rsidR="009A4038" w:rsidRPr="005123CA" w:rsidRDefault="009A4038">
            <w:pPr>
              <w:ind w:left="-42" w:right="-117"/>
              <w:jc w:val="both"/>
              <w:rPr>
                <w:rFonts w:asciiTheme="majorBidi" w:hAnsiTheme="majorBidi" w:cstheme="majorBidi"/>
                <w:sz w:val="20"/>
                <w:szCs w:val="20"/>
              </w:rPr>
            </w:pPr>
          </w:p>
        </w:tc>
        <w:tc>
          <w:tcPr>
            <w:tcW w:w="8005" w:type="dxa"/>
            <w:gridSpan w:val="11"/>
          </w:tcPr>
          <w:p w14:paraId="322BADF2" w14:textId="77777777" w:rsidR="009A4038" w:rsidRPr="00854A9F" w:rsidRDefault="009A4038">
            <w:pPr>
              <w:ind w:right="130"/>
              <w:jc w:val="right"/>
              <w:rPr>
                <w:rFonts w:asciiTheme="majorBidi" w:hAnsiTheme="majorBidi" w:cstheme="majorBidi"/>
                <w:sz w:val="20"/>
                <w:szCs w:val="20"/>
                <w:cs/>
              </w:rPr>
            </w:pPr>
            <w:r w:rsidRPr="00854A9F">
              <w:rPr>
                <w:rFonts w:asciiTheme="majorBidi" w:hAnsiTheme="majorBidi" w:cstheme="majorBidi"/>
                <w:sz w:val="20"/>
                <w:szCs w:val="20"/>
              </w:rPr>
              <w:t>(</w:t>
            </w:r>
            <w:r w:rsidRPr="00854A9F">
              <w:rPr>
                <w:rFonts w:asciiTheme="majorBidi" w:hAnsiTheme="majorBidi" w:cstheme="majorBidi"/>
                <w:sz w:val="20"/>
                <w:szCs w:val="20"/>
                <w:cs/>
              </w:rPr>
              <w:t xml:space="preserve">หน่วย </w:t>
            </w:r>
            <w:r w:rsidRPr="00854A9F">
              <w:rPr>
                <w:rFonts w:asciiTheme="majorBidi" w:hAnsiTheme="majorBidi" w:cstheme="majorBidi"/>
                <w:sz w:val="20"/>
                <w:szCs w:val="20"/>
              </w:rPr>
              <w:t xml:space="preserve">: </w:t>
            </w:r>
            <w:r w:rsidRPr="00854A9F">
              <w:rPr>
                <w:rFonts w:asciiTheme="majorBidi" w:hAnsiTheme="majorBidi" w:cstheme="majorBidi"/>
                <w:sz w:val="20"/>
                <w:szCs w:val="20"/>
                <w:cs/>
              </w:rPr>
              <w:t>พันบาท)</w:t>
            </w:r>
          </w:p>
        </w:tc>
      </w:tr>
      <w:tr w:rsidR="009A4038" w:rsidRPr="00854A9F" w14:paraId="54109B1F" w14:textId="77777777" w:rsidTr="00E733F0">
        <w:tc>
          <w:tcPr>
            <w:tcW w:w="2577" w:type="dxa"/>
          </w:tcPr>
          <w:p w14:paraId="7CA39829" w14:textId="77777777" w:rsidR="009A4038" w:rsidRPr="00854A9F" w:rsidRDefault="009A4038">
            <w:pPr>
              <w:ind w:left="-42" w:right="-117"/>
              <w:jc w:val="both"/>
              <w:rPr>
                <w:rFonts w:asciiTheme="majorBidi" w:hAnsiTheme="majorBidi" w:cstheme="majorBidi"/>
                <w:sz w:val="20"/>
                <w:szCs w:val="20"/>
              </w:rPr>
            </w:pPr>
          </w:p>
        </w:tc>
        <w:tc>
          <w:tcPr>
            <w:tcW w:w="8005" w:type="dxa"/>
            <w:gridSpan w:val="11"/>
          </w:tcPr>
          <w:p w14:paraId="2B115C59" w14:textId="77777777" w:rsidR="009A4038" w:rsidRPr="00854A9F" w:rsidRDefault="009A4038">
            <w:pPr>
              <w:jc w:val="center"/>
              <w:rPr>
                <w:rFonts w:asciiTheme="majorBidi" w:hAnsiTheme="majorBidi" w:cstheme="majorBidi"/>
                <w:sz w:val="20"/>
                <w:szCs w:val="20"/>
                <w:u w:val="single"/>
                <w:cs/>
              </w:rPr>
            </w:pPr>
            <w:r w:rsidRPr="00854A9F">
              <w:rPr>
                <w:rFonts w:asciiTheme="majorBidi" w:hAnsiTheme="majorBidi" w:cstheme="majorBidi"/>
                <w:sz w:val="20"/>
                <w:szCs w:val="20"/>
                <w:cs/>
              </w:rPr>
              <w:t>งบการเงินรวม</w:t>
            </w:r>
          </w:p>
        </w:tc>
      </w:tr>
      <w:tr w:rsidR="009A4038" w:rsidRPr="00854A9F" w14:paraId="0E9A45A0" w14:textId="77777777" w:rsidTr="00E733F0">
        <w:tc>
          <w:tcPr>
            <w:tcW w:w="2577" w:type="dxa"/>
          </w:tcPr>
          <w:p w14:paraId="1C1BD778" w14:textId="77777777" w:rsidR="009A4038" w:rsidRPr="00854A9F" w:rsidRDefault="009A4038">
            <w:pPr>
              <w:ind w:left="-42" w:right="-117"/>
              <w:jc w:val="both"/>
              <w:rPr>
                <w:rFonts w:asciiTheme="majorBidi" w:hAnsiTheme="majorBidi" w:cstheme="majorBidi"/>
                <w:sz w:val="20"/>
                <w:szCs w:val="20"/>
              </w:rPr>
            </w:pPr>
          </w:p>
        </w:tc>
        <w:tc>
          <w:tcPr>
            <w:tcW w:w="8005" w:type="dxa"/>
            <w:gridSpan w:val="11"/>
          </w:tcPr>
          <w:p w14:paraId="7325DCF3" w14:textId="77777777" w:rsidR="009A4038" w:rsidRPr="00854A9F" w:rsidRDefault="009A4038">
            <w:pPr>
              <w:jc w:val="center"/>
              <w:rPr>
                <w:rFonts w:asciiTheme="majorBidi" w:hAnsiTheme="majorBidi" w:cstheme="majorBidi"/>
                <w:sz w:val="20"/>
                <w:szCs w:val="20"/>
                <w:u w:val="single"/>
              </w:rPr>
            </w:pPr>
            <w:r w:rsidRPr="00854A9F">
              <w:rPr>
                <w:rFonts w:asciiTheme="majorBidi" w:hAnsiTheme="majorBidi" w:cstheme="majorBidi"/>
                <w:sz w:val="20"/>
                <w:szCs w:val="20"/>
                <w:cs/>
              </w:rPr>
              <w:t>สำหรับ</w:t>
            </w:r>
            <w:r>
              <w:rPr>
                <w:rFonts w:asciiTheme="majorBidi" w:hAnsiTheme="majorBidi" w:cstheme="majorBidi"/>
                <w:sz w:val="20"/>
                <w:szCs w:val="20"/>
                <w:cs/>
              </w:rPr>
              <w:t>ปี</w:t>
            </w:r>
            <w:r w:rsidRPr="00854A9F">
              <w:rPr>
                <w:rFonts w:asciiTheme="majorBidi" w:hAnsiTheme="majorBidi" w:cstheme="majorBidi"/>
                <w:sz w:val="20"/>
                <w:szCs w:val="20"/>
                <w:cs/>
              </w:rPr>
              <w:t xml:space="preserve">สิ้นสุดวันที่ </w:t>
            </w:r>
            <w:r w:rsidRPr="00854A9F">
              <w:rPr>
                <w:rFonts w:asciiTheme="majorBidi" w:hAnsiTheme="majorBidi" w:cstheme="majorBidi"/>
                <w:sz w:val="20"/>
                <w:szCs w:val="20"/>
              </w:rPr>
              <w:t>3</w:t>
            </w:r>
            <w:r>
              <w:rPr>
                <w:rFonts w:asciiTheme="majorBidi" w:hAnsiTheme="majorBidi" w:cstheme="majorBidi" w:hint="cs"/>
                <w:sz w:val="20"/>
                <w:szCs w:val="20"/>
                <w:cs/>
              </w:rPr>
              <w:t>1</w:t>
            </w:r>
            <w:r w:rsidRPr="00854A9F">
              <w:rPr>
                <w:rFonts w:asciiTheme="majorBidi" w:hAnsiTheme="majorBidi" w:cstheme="majorBidi"/>
                <w:sz w:val="20"/>
                <w:szCs w:val="20"/>
              </w:rPr>
              <w:t xml:space="preserve"> </w:t>
            </w:r>
            <w:r>
              <w:rPr>
                <w:rFonts w:asciiTheme="majorBidi" w:hAnsiTheme="majorBidi" w:cstheme="majorBidi" w:hint="cs"/>
                <w:sz w:val="20"/>
                <w:szCs w:val="20"/>
                <w:cs/>
              </w:rPr>
              <w:t>ธันวาคม</w:t>
            </w:r>
            <w:r w:rsidRPr="00854A9F">
              <w:rPr>
                <w:rFonts w:asciiTheme="majorBidi" w:hAnsiTheme="majorBidi" w:cstheme="majorBidi"/>
                <w:sz w:val="20"/>
                <w:szCs w:val="20"/>
                <w:cs/>
              </w:rPr>
              <w:t xml:space="preserve"> </w:t>
            </w:r>
            <w:r w:rsidRPr="00854A9F">
              <w:rPr>
                <w:rFonts w:asciiTheme="majorBidi" w:hAnsiTheme="majorBidi" w:cstheme="majorBidi"/>
                <w:sz w:val="20"/>
                <w:szCs w:val="20"/>
              </w:rPr>
              <w:t>2567</w:t>
            </w:r>
          </w:p>
        </w:tc>
      </w:tr>
      <w:tr w:rsidR="009A4038" w:rsidRPr="00854A9F" w14:paraId="066300AA" w14:textId="77777777" w:rsidTr="00E733F0">
        <w:tc>
          <w:tcPr>
            <w:tcW w:w="2577" w:type="dxa"/>
          </w:tcPr>
          <w:p w14:paraId="4F6DBB9A" w14:textId="77777777" w:rsidR="009A4038" w:rsidRPr="00854A9F" w:rsidRDefault="009A4038">
            <w:pPr>
              <w:ind w:left="-42" w:right="-117"/>
              <w:jc w:val="both"/>
              <w:rPr>
                <w:rFonts w:asciiTheme="majorBidi" w:hAnsiTheme="majorBidi" w:cstheme="majorBidi"/>
                <w:sz w:val="20"/>
                <w:szCs w:val="20"/>
              </w:rPr>
            </w:pPr>
          </w:p>
        </w:tc>
        <w:tc>
          <w:tcPr>
            <w:tcW w:w="2222" w:type="dxa"/>
            <w:gridSpan w:val="3"/>
          </w:tcPr>
          <w:p w14:paraId="3FC2F0CA" w14:textId="77777777" w:rsidR="009A4038" w:rsidRPr="00854A9F" w:rsidRDefault="009A4038">
            <w:pPr>
              <w:ind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83" w:type="dxa"/>
          </w:tcPr>
          <w:p w14:paraId="349C5A2A" w14:textId="77777777" w:rsidR="009A4038" w:rsidRPr="00854A9F" w:rsidRDefault="009A4038">
            <w:pPr>
              <w:jc w:val="center"/>
              <w:rPr>
                <w:rFonts w:asciiTheme="majorBidi" w:hAnsiTheme="majorBidi" w:cstheme="majorBidi"/>
                <w:sz w:val="20"/>
                <w:szCs w:val="20"/>
              </w:rPr>
            </w:pPr>
          </w:p>
        </w:tc>
        <w:tc>
          <w:tcPr>
            <w:tcW w:w="1168" w:type="dxa"/>
          </w:tcPr>
          <w:p w14:paraId="6D3BBC7F" w14:textId="77777777" w:rsidR="009A4038" w:rsidRPr="00854A9F" w:rsidRDefault="009A4038">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36" w:type="dxa"/>
          </w:tcPr>
          <w:p w14:paraId="27BB39AB" w14:textId="77777777" w:rsidR="009A4038" w:rsidRPr="00854A9F" w:rsidRDefault="009A4038">
            <w:pPr>
              <w:jc w:val="center"/>
              <w:rPr>
                <w:rFonts w:asciiTheme="majorBidi" w:hAnsiTheme="majorBidi" w:cstheme="majorBidi"/>
                <w:sz w:val="20"/>
                <w:szCs w:val="20"/>
                <w:u w:val="single"/>
              </w:rPr>
            </w:pPr>
          </w:p>
        </w:tc>
        <w:tc>
          <w:tcPr>
            <w:tcW w:w="1181" w:type="dxa"/>
          </w:tcPr>
          <w:p w14:paraId="54A00D64" w14:textId="77777777" w:rsidR="009A4038" w:rsidRPr="00854A9F" w:rsidRDefault="009A4038">
            <w:pPr>
              <w:ind w:left="-60" w:right="-84" w:hanging="66"/>
              <w:jc w:val="center"/>
              <w:rPr>
                <w:rFonts w:asciiTheme="majorBidi" w:hAnsiTheme="majorBidi" w:cstheme="majorBidi"/>
                <w:spacing w:val="-6"/>
                <w:sz w:val="20"/>
                <w:szCs w:val="20"/>
                <w:cs/>
              </w:rPr>
            </w:pPr>
            <w:r w:rsidRPr="00854A9F">
              <w:rPr>
                <w:rFonts w:asciiTheme="majorBidi" w:hAnsiTheme="majorBidi" w:cstheme="majorBidi"/>
                <w:spacing w:val="-6"/>
                <w:sz w:val="20"/>
                <w:szCs w:val="20"/>
                <w:cs/>
              </w:rPr>
              <w:t>ส่วนงานธุรกิจอื่น</w:t>
            </w:r>
          </w:p>
        </w:tc>
        <w:tc>
          <w:tcPr>
            <w:tcW w:w="240" w:type="dxa"/>
          </w:tcPr>
          <w:p w14:paraId="1B2E9EFB" w14:textId="77777777" w:rsidR="009A4038" w:rsidRPr="00854A9F" w:rsidRDefault="009A4038">
            <w:pPr>
              <w:jc w:val="center"/>
              <w:rPr>
                <w:rFonts w:asciiTheme="majorBidi" w:hAnsiTheme="majorBidi" w:cstheme="majorBidi"/>
                <w:sz w:val="20"/>
                <w:szCs w:val="20"/>
                <w:u w:val="single"/>
              </w:rPr>
            </w:pPr>
          </w:p>
        </w:tc>
        <w:tc>
          <w:tcPr>
            <w:tcW w:w="1255" w:type="dxa"/>
          </w:tcPr>
          <w:p w14:paraId="6695BB01" w14:textId="77777777" w:rsidR="009A4038" w:rsidRPr="00854A9F" w:rsidRDefault="009A4038">
            <w:pPr>
              <w:jc w:val="center"/>
              <w:rPr>
                <w:rFonts w:asciiTheme="majorBidi" w:hAnsiTheme="majorBidi" w:cstheme="majorBidi"/>
                <w:sz w:val="20"/>
                <w:szCs w:val="20"/>
                <w:cs/>
              </w:rPr>
            </w:pPr>
            <w:r w:rsidRPr="00854A9F">
              <w:rPr>
                <w:rFonts w:asciiTheme="majorBidi" w:hAnsiTheme="majorBidi" w:cstheme="majorBidi"/>
                <w:sz w:val="20"/>
                <w:szCs w:val="20"/>
                <w:cs/>
              </w:rPr>
              <w:t>รายการตัดบัญชี</w:t>
            </w:r>
          </w:p>
        </w:tc>
        <w:tc>
          <w:tcPr>
            <w:tcW w:w="238" w:type="dxa"/>
          </w:tcPr>
          <w:p w14:paraId="1933FB91" w14:textId="77777777" w:rsidR="009A4038" w:rsidRPr="00854A9F" w:rsidRDefault="009A4038">
            <w:pPr>
              <w:jc w:val="center"/>
              <w:rPr>
                <w:rFonts w:asciiTheme="majorBidi" w:hAnsiTheme="majorBidi" w:cstheme="majorBidi"/>
                <w:sz w:val="20"/>
                <w:szCs w:val="20"/>
                <w:u w:val="single"/>
              </w:rPr>
            </w:pPr>
          </w:p>
        </w:tc>
        <w:tc>
          <w:tcPr>
            <w:tcW w:w="1179" w:type="dxa"/>
          </w:tcPr>
          <w:p w14:paraId="7A46BA38" w14:textId="77777777" w:rsidR="009A4038" w:rsidRPr="00854A9F" w:rsidRDefault="009A4038">
            <w:pPr>
              <w:jc w:val="center"/>
              <w:rPr>
                <w:rFonts w:asciiTheme="majorBidi" w:hAnsiTheme="majorBidi" w:cstheme="majorBidi"/>
                <w:sz w:val="20"/>
                <w:szCs w:val="20"/>
                <w:cs/>
              </w:rPr>
            </w:pPr>
            <w:r w:rsidRPr="00854A9F">
              <w:rPr>
                <w:rFonts w:asciiTheme="majorBidi" w:hAnsiTheme="majorBidi" w:cstheme="majorBidi"/>
                <w:sz w:val="20"/>
                <w:szCs w:val="20"/>
                <w:cs/>
              </w:rPr>
              <w:t>รวม</w:t>
            </w:r>
          </w:p>
        </w:tc>
      </w:tr>
      <w:tr w:rsidR="009A4038" w:rsidRPr="00854A9F" w14:paraId="11426D6F" w14:textId="77777777" w:rsidTr="00E733F0">
        <w:tc>
          <w:tcPr>
            <w:tcW w:w="2577" w:type="dxa"/>
          </w:tcPr>
          <w:p w14:paraId="1F1D3939" w14:textId="77777777" w:rsidR="009A4038" w:rsidRPr="00854A9F" w:rsidRDefault="009A4038">
            <w:pPr>
              <w:ind w:left="-42" w:right="-117"/>
              <w:jc w:val="both"/>
              <w:rPr>
                <w:rFonts w:asciiTheme="majorBidi" w:hAnsiTheme="majorBidi" w:cstheme="majorBidi"/>
                <w:sz w:val="20"/>
                <w:szCs w:val="20"/>
              </w:rPr>
            </w:pPr>
          </w:p>
        </w:tc>
        <w:tc>
          <w:tcPr>
            <w:tcW w:w="2222" w:type="dxa"/>
            <w:gridSpan w:val="3"/>
          </w:tcPr>
          <w:p w14:paraId="3F2913C7" w14:textId="77777777" w:rsidR="009A4038" w:rsidRPr="00854A9F" w:rsidRDefault="009A4038">
            <w:pPr>
              <w:jc w:val="center"/>
              <w:rPr>
                <w:rFonts w:asciiTheme="majorBidi" w:hAnsiTheme="majorBidi" w:cstheme="majorBidi"/>
                <w:spacing w:val="-2"/>
                <w:sz w:val="20"/>
                <w:szCs w:val="20"/>
                <w:cs/>
              </w:rPr>
            </w:pPr>
            <w:r w:rsidRPr="00854A9F">
              <w:rPr>
                <w:rFonts w:asciiTheme="majorBidi" w:hAnsiTheme="majorBidi" w:cstheme="majorBidi"/>
                <w:spacing w:val="-2"/>
                <w:sz w:val="20"/>
                <w:szCs w:val="20"/>
                <w:cs/>
              </w:rPr>
              <w:t>อสังหาริมทรัพย์ – นิคมอุตสาหกรรม</w:t>
            </w:r>
          </w:p>
        </w:tc>
        <w:tc>
          <w:tcPr>
            <w:tcW w:w="283" w:type="dxa"/>
          </w:tcPr>
          <w:p w14:paraId="25E88B7E" w14:textId="77777777" w:rsidR="009A4038" w:rsidRPr="00854A9F" w:rsidRDefault="009A4038">
            <w:pPr>
              <w:jc w:val="center"/>
              <w:rPr>
                <w:rFonts w:asciiTheme="majorBidi" w:hAnsiTheme="majorBidi" w:cstheme="majorBidi"/>
                <w:sz w:val="20"/>
                <w:szCs w:val="20"/>
              </w:rPr>
            </w:pPr>
          </w:p>
        </w:tc>
        <w:tc>
          <w:tcPr>
            <w:tcW w:w="1168" w:type="dxa"/>
          </w:tcPr>
          <w:p w14:paraId="653C1E36" w14:textId="77777777" w:rsidR="009A4038" w:rsidRPr="00854A9F" w:rsidRDefault="009A4038">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ผลิตและจำหน่าย</w:t>
            </w:r>
          </w:p>
        </w:tc>
        <w:tc>
          <w:tcPr>
            <w:tcW w:w="236" w:type="dxa"/>
          </w:tcPr>
          <w:p w14:paraId="4E5FFBB9" w14:textId="77777777" w:rsidR="009A4038" w:rsidRPr="00854A9F" w:rsidRDefault="009A4038">
            <w:pPr>
              <w:jc w:val="center"/>
              <w:rPr>
                <w:rFonts w:asciiTheme="majorBidi" w:hAnsiTheme="majorBidi" w:cstheme="majorBidi"/>
                <w:sz w:val="20"/>
                <w:szCs w:val="20"/>
                <w:u w:val="single"/>
              </w:rPr>
            </w:pPr>
          </w:p>
        </w:tc>
        <w:tc>
          <w:tcPr>
            <w:tcW w:w="1181" w:type="dxa"/>
          </w:tcPr>
          <w:p w14:paraId="5348B695" w14:textId="77777777" w:rsidR="009A4038" w:rsidRPr="00854A9F" w:rsidRDefault="009A4038">
            <w:pPr>
              <w:jc w:val="center"/>
              <w:rPr>
                <w:rFonts w:asciiTheme="majorBidi" w:hAnsiTheme="majorBidi" w:cstheme="majorBidi"/>
                <w:sz w:val="20"/>
                <w:szCs w:val="20"/>
                <w:cs/>
              </w:rPr>
            </w:pPr>
          </w:p>
        </w:tc>
        <w:tc>
          <w:tcPr>
            <w:tcW w:w="240" w:type="dxa"/>
          </w:tcPr>
          <w:p w14:paraId="27914BD2" w14:textId="77777777" w:rsidR="009A4038" w:rsidRPr="00854A9F" w:rsidRDefault="009A4038">
            <w:pPr>
              <w:jc w:val="center"/>
              <w:rPr>
                <w:rFonts w:asciiTheme="majorBidi" w:hAnsiTheme="majorBidi" w:cstheme="majorBidi"/>
                <w:sz w:val="20"/>
                <w:szCs w:val="20"/>
                <w:u w:val="single"/>
              </w:rPr>
            </w:pPr>
          </w:p>
        </w:tc>
        <w:tc>
          <w:tcPr>
            <w:tcW w:w="1255" w:type="dxa"/>
          </w:tcPr>
          <w:p w14:paraId="0C167B07" w14:textId="77777777" w:rsidR="009A4038" w:rsidRPr="00854A9F" w:rsidRDefault="009A4038">
            <w:pPr>
              <w:jc w:val="center"/>
              <w:rPr>
                <w:rFonts w:asciiTheme="majorBidi" w:hAnsiTheme="majorBidi" w:cstheme="majorBidi"/>
                <w:sz w:val="20"/>
                <w:szCs w:val="20"/>
                <w:cs/>
              </w:rPr>
            </w:pPr>
          </w:p>
        </w:tc>
        <w:tc>
          <w:tcPr>
            <w:tcW w:w="238" w:type="dxa"/>
          </w:tcPr>
          <w:p w14:paraId="557A76CF" w14:textId="77777777" w:rsidR="009A4038" w:rsidRPr="00854A9F" w:rsidRDefault="009A4038">
            <w:pPr>
              <w:jc w:val="center"/>
              <w:rPr>
                <w:rFonts w:asciiTheme="majorBidi" w:hAnsiTheme="majorBidi" w:cstheme="majorBidi"/>
                <w:sz w:val="20"/>
                <w:szCs w:val="20"/>
                <w:u w:val="single"/>
              </w:rPr>
            </w:pPr>
          </w:p>
        </w:tc>
        <w:tc>
          <w:tcPr>
            <w:tcW w:w="1179" w:type="dxa"/>
          </w:tcPr>
          <w:p w14:paraId="562CD70A" w14:textId="77777777" w:rsidR="009A4038" w:rsidRPr="00854A9F" w:rsidRDefault="009A4038">
            <w:pPr>
              <w:jc w:val="center"/>
              <w:rPr>
                <w:rFonts w:asciiTheme="majorBidi" w:hAnsiTheme="majorBidi" w:cstheme="majorBidi"/>
                <w:sz w:val="20"/>
                <w:szCs w:val="20"/>
                <w:cs/>
              </w:rPr>
            </w:pPr>
          </w:p>
        </w:tc>
      </w:tr>
      <w:tr w:rsidR="009A4038" w:rsidRPr="00854A9F" w14:paraId="49734C43" w14:textId="77777777" w:rsidTr="00E733F0">
        <w:tc>
          <w:tcPr>
            <w:tcW w:w="2577" w:type="dxa"/>
          </w:tcPr>
          <w:p w14:paraId="3C6CE3C9" w14:textId="77777777" w:rsidR="009A4038" w:rsidRPr="00854A9F" w:rsidRDefault="009A4038">
            <w:pPr>
              <w:ind w:left="-42" w:right="-117"/>
              <w:jc w:val="both"/>
              <w:rPr>
                <w:rFonts w:asciiTheme="majorBidi" w:hAnsiTheme="majorBidi" w:cstheme="majorBidi"/>
                <w:sz w:val="20"/>
                <w:szCs w:val="20"/>
              </w:rPr>
            </w:pPr>
          </w:p>
        </w:tc>
        <w:tc>
          <w:tcPr>
            <w:tcW w:w="708" w:type="dxa"/>
          </w:tcPr>
          <w:p w14:paraId="386B7328" w14:textId="77777777" w:rsidR="009A4038" w:rsidRPr="00854A9F" w:rsidRDefault="009A4038">
            <w:pPr>
              <w:jc w:val="center"/>
              <w:rPr>
                <w:rFonts w:asciiTheme="majorBidi" w:hAnsiTheme="majorBidi" w:cstheme="majorBidi"/>
                <w:sz w:val="20"/>
                <w:szCs w:val="20"/>
                <w:cs/>
              </w:rPr>
            </w:pPr>
            <w:r w:rsidRPr="00854A9F">
              <w:rPr>
                <w:rFonts w:asciiTheme="majorBidi" w:hAnsiTheme="majorBidi" w:cstheme="majorBidi"/>
                <w:sz w:val="20"/>
                <w:szCs w:val="20"/>
                <w:cs/>
              </w:rPr>
              <w:t>ขายที่ดิน</w:t>
            </w:r>
          </w:p>
        </w:tc>
        <w:tc>
          <w:tcPr>
            <w:tcW w:w="236" w:type="dxa"/>
          </w:tcPr>
          <w:p w14:paraId="0D2D96E8" w14:textId="77777777" w:rsidR="009A4038" w:rsidRPr="00854A9F" w:rsidRDefault="009A4038">
            <w:pPr>
              <w:jc w:val="center"/>
              <w:rPr>
                <w:rFonts w:asciiTheme="majorBidi" w:hAnsiTheme="majorBidi" w:cstheme="majorBidi"/>
                <w:sz w:val="20"/>
                <w:szCs w:val="20"/>
              </w:rPr>
            </w:pPr>
          </w:p>
        </w:tc>
        <w:tc>
          <w:tcPr>
            <w:tcW w:w="1276" w:type="dxa"/>
          </w:tcPr>
          <w:p w14:paraId="2902FFCD" w14:textId="77777777" w:rsidR="009A4038" w:rsidRPr="00854A9F" w:rsidRDefault="009A4038">
            <w:pPr>
              <w:ind w:left="-63"/>
              <w:jc w:val="center"/>
              <w:rPr>
                <w:rFonts w:asciiTheme="majorBidi" w:hAnsiTheme="majorBidi" w:cstheme="majorBidi"/>
                <w:spacing w:val="-3"/>
                <w:sz w:val="20"/>
                <w:szCs w:val="20"/>
                <w:cs/>
              </w:rPr>
            </w:pPr>
            <w:r w:rsidRPr="00854A9F">
              <w:rPr>
                <w:rFonts w:asciiTheme="majorBidi" w:hAnsiTheme="majorBidi" w:cstheme="majorBidi"/>
                <w:spacing w:val="-3"/>
                <w:sz w:val="20"/>
                <w:szCs w:val="20"/>
                <w:cs/>
              </w:rPr>
              <w:t>ค่าเช่าและค่าบริการ</w:t>
            </w:r>
          </w:p>
        </w:tc>
        <w:tc>
          <w:tcPr>
            <w:tcW w:w="283" w:type="dxa"/>
          </w:tcPr>
          <w:p w14:paraId="731C13D1" w14:textId="77777777" w:rsidR="009A4038" w:rsidRPr="00854A9F" w:rsidRDefault="009A4038">
            <w:pPr>
              <w:jc w:val="center"/>
              <w:rPr>
                <w:rFonts w:asciiTheme="majorBidi" w:hAnsiTheme="majorBidi" w:cstheme="majorBidi"/>
                <w:sz w:val="20"/>
                <w:szCs w:val="20"/>
              </w:rPr>
            </w:pPr>
          </w:p>
        </w:tc>
        <w:tc>
          <w:tcPr>
            <w:tcW w:w="1168" w:type="dxa"/>
          </w:tcPr>
          <w:p w14:paraId="1731298C" w14:textId="77777777" w:rsidR="009A4038" w:rsidRPr="00854A9F" w:rsidRDefault="009A4038">
            <w:pPr>
              <w:jc w:val="center"/>
              <w:rPr>
                <w:rFonts w:asciiTheme="majorBidi" w:hAnsiTheme="majorBidi" w:cstheme="majorBidi"/>
                <w:sz w:val="20"/>
                <w:szCs w:val="20"/>
                <w:cs/>
              </w:rPr>
            </w:pPr>
            <w:r w:rsidRPr="00854A9F">
              <w:rPr>
                <w:rFonts w:asciiTheme="majorBidi" w:hAnsiTheme="majorBidi" w:cstheme="majorBidi"/>
                <w:sz w:val="20"/>
                <w:szCs w:val="20"/>
                <w:cs/>
              </w:rPr>
              <w:t>พลังงานไฟฟ้า</w:t>
            </w:r>
          </w:p>
        </w:tc>
        <w:tc>
          <w:tcPr>
            <w:tcW w:w="236" w:type="dxa"/>
          </w:tcPr>
          <w:p w14:paraId="541393A2" w14:textId="77777777" w:rsidR="009A4038" w:rsidRPr="00854A9F" w:rsidRDefault="009A4038">
            <w:pPr>
              <w:jc w:val="center"/>
              <w:rPr>
                <w:rFonts w:asciiTheme="majorBidi" w:hAnsiTheme="majorBidi" w:cstheme="majorBidi"/>
                <w:sz w:val="20"/>
                <w:szCs w:val="20"/>
                <w:u w:val="single"/>
              </w:rPr>
            </w:pPr>
          </w:p>
        </w:tc>
        <w:tc>
          <w:tcPr>
            <w:tcW w:w="1181" w:type="dxa"/>
          </w:tcPr>
          <w:p w14:paraId="0E139B66" w14:textId="77777777" w:rsidR="009A4038" w:rsidRPr="00854A9F" w:rsidRDefault="009A4038">
            <w:pPr>
              <w:jc w:val="center"/>
              <w:rPr>
                <w:rFonts w:asciiTheme="majorBidi" w:hAnsiTheme="majorBidi" w:cstheme="majorBidi"/>
                <w:sz w:val="20"/>
                <w:szCs w:val="20"/>
                <w:u w:val="single"/>
                <w:cs/>
              </w:rPr>
            </w:pPr>
          </w:p>
        </w:tc>
        <w:tc>
          <w:tcPr>
            <w:tcW w:w="240" w:type="dxa"/>
          </w:tcPr>
          <w:p w14:paraId="213D60F6" w14:textId="77777777" w:rsidR="009A4038" w:rsidRPr="00854A9F" w:rsidRDefault="009A4038">
            <w:pPr>
              <w:jc w:val="center"/>
              <w:rPr>
                <w:rFonts w:asciiTheme="majorBidi" w:hAnsiTheme="majorBidi" w:cstheme="majorBidi"/>
                <w:sz w:val="20"/>
                <w:szCs w:val="20"/>
                <w:u w:val="single"/>
              </w:rPr>
            </w:pPr>
          </w:p>
        </w:tc>
        <w:tc>
          <w:tcPr>
            <w:tcW w:w="1255" w:type="dxa"/>
          </w:tcPr>
          <w:p w14:paraId="4ABD8D17" w14:textId="77777777" w:rsidR="009A4038" w:rsidRPr="00854A9F" w:rsidRDefault="009A4038">
            <w:pPr>
              <w:jc w:val="center"/>
              <w:rPr>
                <w:rFonts w:asciiTheme="majorBidi" w:hAnsiTheme="majorBidi" w:cstheme="majorBidi"/>
                <w:sz w:val="20"/>
                <w:szCs w:val="20"/>
                <w:u w:val="single"/>
                <w:cs/>
              </w:rPr>
            </w:pPr>
          </w:p>
        </w:tc>
        <w:tc>
          <w:tcPr>
            <w:tcW w:w="238" w:type="dxa"/>
          </w:tcPr>
          <w:p w14:paraId="64DA8F62" w14:textId="77777777" w:rsidR="009A4038" w:rsidRPr="00854A9F" w:rsidRDefault="009A4038">
            <w:pPr>
              <w:jc w:val="center"/>
              <w:rPr>
                <w:rFonts w:asciiTheme="majorBidi" w:hAnsiTheme="majorBidi" w:cstheme="majorBidi"/>
                <w:sz w:val="20"/>
                <w:szCs w:val="20"/>
                <w:u w:val="single"/>
              </w:rPr>
            </w:pPr>
          </w:p>
        </w:tc>
        <w:tc>
          <w:tcPr>
            <w:tcW w:w="1179" w:type="dxa"/>
          </w:tcPr>
          <w:p w14:paraId="2FBB8F40" w14:textId="77777777" w:rsidR="009A4038" w:rsidRPr="00854A9F" w:rsidRDefault="009A4038">
            <w:pPr>
              <w:jc w:val="center"/>
              <w:rPr>
                <w:rFonts w:asciiTheme="majorBidi" w:hAnsiTheme="majorBidi" w:cstheme="majorBidi"/>
                <w:sz w:val="20"/>
                <w:szCs w:val="20"/>
                <w:u w:val="single"/>
                <w:cs/>
              </w:rPr>
            </w:pPr>
          </w:p>
        </w:tc>
      </w:tr>
      <w:tr w:rsidR="009A4038" w:rsidRPr="00854A9F" w14:paraId="7655BC3B" w14:textId="77777777" w:rsidTr="00E733F0">
        <w:tc>
          <w:tcPr>
            <w:tcW w:w="2577" w:type="dxa"/>
          </w:tcPr>
          <w:p w14:paraId="67418127" w14:textId="77777777" w:rsidR="009A4038" w:rsidRPr="00854A9F" w:rsidRDefault="009A4038">
            <w:pPr>
              <w:ind w:left="-42" w:right="-117"/>
              <w:jc w:val="both"/>
              <w:rPr>
                <w:rFonts w:asciiTheme="majorBidi" w:hAnsiTheme="majorBidi" w:cstheme="majorBidi"/>
                <w:sz w:val="20"/>
                <w:szCs w:val="20"/>
              </w:rPr>
            </w:pPr>
          </w:p>
        </w:tc>
        <w:tc>
          <w:tcPr>
            <w:tcW w:w="708" w:type="dxa"/>
          </w:tcPr>
          <w:p w14:paraId="570494B3" w14:textId="77777777" w:rsidR="009A4038" w:rsidRPr="00854A9F" w:rsidRDefault="009A4038">
            <w:pPr>
              <w:jc w:val="center"/>
              <w:rPr>
                <w:rFonts w:asciiTheme="majorBidi" w:hAnsiTheme="majorBidi" w:cstheme="majorBidi"/>
                <w:sz w:val="20"/>
                <w:szCs w:val="20"/>
                <w:cs/>
              </w:rPr>
            </w:pPr>
          </w:p>
        </w:tc>
        <w:tc>
          <w:tcPr>
            <w:tcW w:w="236" w:type="dxa"/>
          </w:tcPr>
          <w:p w14:paraId="65C98791" w14:textId="77777777" w:rsidR="009A4038" w:rsidRPr="00854A9F" w:rsidRDefault="009A4038">
            <w:pPr>
              <w:jc w:val="center"/>
              <w:rPr>
                <w:rFonts w:asciiTheme="majorBidi" w:hAnsiTheme="majorBidi" w:cstheme="majorBidi"/>
                <w:sz w:val="20"/>
                <w:szCs w:val="20"/>
              </w:rPr>
            </w:pPr>
          </w:p>
        </w:tc>
        <w:tc>
          <w:tcPr>
            <w:tcW w:w="1276" w:type="dxa"/>
          </w:tcPr>
          <w:p w14:paraId="7F62BF22" w14:textId="77777777" w:rsidR="009A4038" w:rsidRPr="00854A9F" w:rsidRDefault="009A4038">
            <w:pPr>
              <w:jc w:val="center"/>
              <w:rPr>
                <w:rFonts w:asciiTheme="majorBidi" w:hAnsiTheme="majorBidi" w:cstheme="majorBidi"/>
                <w:sz w:val="20"/>
                <w:szCs w:val="20"/>
                <w:cs/>
              </w:rPr>
            </w:pPr>
            <w:r w:rsidRPr="00854A9F">
              <w:rPr>
                <w:rFonts w:asciiTheme="majorBidi" w:hAnsiTheme="majorBidi" w:cstheme="majorBidi"/>
                <w:sz w:val="20"/>
                <w:szCs w:val="20"/>
                <w:cs/>
              </w:rPr>
              <w:t>สาธารณูปโภค</w:t>
            </w:r>
          </w:p>
        </w:tc>
        <w:tc>
          <w:tcPr>
            <w:tcW w:w="283" w:type="dxa"/>
          </w:tcPr>
          <w:p w14:paraId="0A4B660E" w14:textId="77777777" w:rsidR="009A4038" w:rsidRPr="00854A9F" w:rsidRDefault="009A4038">
            <w:pPr>
              <w:jc w:val="center"/>
              <w:rPr>
                <w:rFonts w:asciiTheme="majorBidi" w:hAnsiTheme="majorBidi" w:cstheme="majorBidi"/>
                <w:sz w:val="20"/>
                <w:szCs w:val="20"/>
              </w:rPr>
            </w:pPr>
          </w:p>
        </w:tc>
        <w:tc>
          <w:tcPr>
            <w:tcW w:w="1168" w:type="dxa"/>
          </w:tcPr>
          <w:p w14:paraId="0996CD61" w14:textId="77777777" w:rsidR="009A4038" w:rsidRPr="00854A9F" w:rsidRDefault="009A4038">
            <w:pPr>
              <w:jc w:val="center"/>
              <w:rPr>
                <w:rFonts w:asciiTheme="majorBidi" w:hAnsiTheme="majorBidi" w:cstheme="majorBidi"/>
                <w:sz w:val="20"/>
                <w:szCs w:val="20"/>
                <w:cs/>
              </w:rPr>
            </w:pPr>
          </w:p>
        </w:tc>
        <w:tc>
          <w:tcPr>
            <w:tcW w:w="236" w:type="dxa"/>
          </w:tcPr>
          <w:p w14:paraId="7951AEBE" w14:textId="77777777" w:rsidR="009A4038" w:rsidRPr="00854A9F" w:rsidRDefault="009A4038">
            <w:pPr>
              <w:jc w:val="center"/>
              <w:rPr>
                <w:rFonts w:asciiTheme="majorBidi" w:hAnsiTheme="majorBidi" w:cstheme="majorBidi"/>
                <w:sz w:val="20"/>
                <w:szCs w:val="20"/>
                <w:u w:val="single"/>
              </w:rPr>
            </w:pPr>
          </w:p>
        </w:tc>
        <w:tc>
          <w:tcPr>
            <w:tcW w:w="1181" w:type="dxa"/>
          </w:tcPr>
          <w:p w14:paraId="4DA9AB2E" w14:textId="77777777" w:rsidR="009A4038" w:rsidRPr="00854A9F" w:rsidRDefault="009A4038">
            <w:pPr>
              <w:jc w:val="center"/>
              <w:rPr>
                <w:rFonts w:asciiTheme="majorBidi" w:hAnsiTheme="majorBidi" w:cstheme="majorBidi"/>
                <w:sz w:val="20"/>
                <w:szCs w:val="20"/>
                <w:u w:val="single"/>
                <w:cs/>
              </w:rPr>
            </w:pPr>
          </w:p>
        </w:tc>
        <w:tc>
          <w:tcPr>
            <w:tcW w:w="240" w:type="dxa"/>
          </w:tcPr>
          <w:p w14:paraId="0118DCCE" w14:textId="77777777" w:rsidR="009A4038" w:rsidRPr="00854A9F" w:rsidRDefault="009A4038">
            <w:pPr>
              <w:jc w:val="center"/>
              <w:rPr>
                <w:rFonts w:asciiTheme="majorBidi" w:hAnsiTheme="majorBidi" w:cstheme="majorBidi"/>
                <w:sz w:val="20"/>
                <w:szCs w:val="20"/>
                <w:u w:val="single"/>
              </w:rPr>
            </w:pPr>
          </w:p>
        </w:tc>
        <w:tc>
          <w:tcPr>
            <w:tcW w:w="1255" w:type="dxa"/>
          </w:tcPr>
          <w:p w14:paraId="31DB7D30" w14:textId="77777777" w:rsidR="009A4038" w:rsidRPr="00854A9F" w:rsidRDefault="009A4038">
            <w:pPr>
              <w:jc w:val="center"/>
              <w:rPr>
                <w:rFonts w:asciiTheme="majorBidi" w:hAnsiTheme="majorBidi" w:cstheme="majorBidi"/>
                <w:sz w:val="20"/>
                <w:szCs w:val="20"/>
                <w:u w:val="single"/>
                <w:cs/>
              </w:rPr>
            </w:pPr>
          </w:p>
        </w:tc>
        <w:tc>
          <w:tcPr>
            <w:tcW w:w="238" w:type="dxa"/>
          </w:tcPr>
          <w:p w14:paraId="4C5E76AD" w14:textId="77777777" w:rsidR="009A4038" w:rsidRPr="00854A9F" w:rsidRDefault="009A4038">
            <w:pPr>
              <w:jc w:val="center"/>
              <w:rPr>
                <w:rFonts w:asciiTheme="majorBidi" w:hAnsiTheme="majorBidi" w:cstheme="majorBidi"/>
                <w:sz w:val="20"/>
                <w:szCs w:val="20"/>
                <w:u w:val="single"/>
              </w:rPr>
            </w:pPr>
          </w:p>
        </w:tc>
        <w:tc>
          <w:tcPr>
            <w:tcW w:w="1179" w:type="dxa"/>
          </w:tcPr>
          <w:p w14:paraId="5EFBA0D4" w14:textId="77777777" w:rsidR="009A4038" w:rsidRPr="00854A9F" w:rsidRDefault="009A4038">
            <w:pPr>
              <w:jc w:val="center"/>
              <w:rPr>
                <w:rFonts w:asciiTheme="majorBidi" w:hAnsiTheme="majorBidi" w:cstheme="majorBidi"/>
                <w:sz w:val="20"/>
                <w:szCs w:val="20"/>
                <w:u w:val="single"/>
                <w:cs/>
              </w:rPr>
            </w:pPr>
          </w:p>
        </w:tc>
      </w:tr>
      <w:tr w:rsidR="009A4038" w:rsidRPr="00854A9F" w14:paraId="3B8B0273" w14:textId="77777777" w:rsidTr="00E733F0">
        <w:tc>
          <w:tcPr>
            <w:tcW w:w="2577" w:type="dxa"/>
          </w:tcPr>
          <w:p w14:paraId="52230DC2" w14:textId="77777777" w:rsidR="009A4038" w:rsidRPr="00854A9F" w:rsidRDefault="009A4038">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รายได้จากบุคคลภายนอก</w:t>
            </w:r>
          </w:p>
        </w:tc>
        <w:tc>
          <w:tcPr>
            <w:tcW w:w="708" w:type="dxa"/>
          </w:tcPr>
          <w:p w14:paraId="25D39BBA" w14:textId="77777777" w:rsidR="009A4038" w:rsidRPr="00C75E4B" w:rsidRDefault="009A4038">
            <w:pPr>
              <w:ind w:right="66"/>
              <w:jc w:val="right"/>
              <w:rPr>
                <w:rFonts w:asciiTheme="majorBidi" w:hAnsiTheme="majorBidi" w:cstheme="majorBidi"/>
                <w:sz w:val="20"/>
                <w:szCs w:val="20"/>
              </w:rPr>
            </w:pPr>
            <w:r w:rsidRPr="00C75E4B">
              <w:rPr>
                <w:rFonts w:asciiTheme="majorBidi" w:hAnsiTheme="majorBidi" w:cstheme="majorBidi"/>
                <w:sz w:val="20"/>
                <w:szCs w:val="20"/>
              </w:rPr>
              <w:t>46,926</w:t>
            </w:r>
          </w:p>
        </w:tc>
        <w:tc>
          <w:tcPr>
            <w:tcW w:w="236" w:type="dxa"/>
          </w:tcPr>
          <w:p w14:paraId="4209F6A7" w14:textId="77777777" w:rsidR="009A4038" w:rsidRPr="0073419B" w:rsidRDefault="009A4038">
            <w:pPr>
              <w:jc w:val="right"/>
              <w:rPr>
                <w:rFonts w:asciiTheme="majorBidi" w:hAnsiTheme="majorBidi" w:cstheme="majorBidi"/>
                <w:sz w:val="20"/>
                <w:szCs w:val="20"/>
                <w:highlight w:val="yellow"/>
              </w:rPr>
            </w:pPr>
          </w:p>
        </w:tc>
        <w:tc>
          <w:tcPr>
            <w:tcW w:w="1276" w:type="dxa"/>
          </w:tcPr>
          <w:p w14:paraId="13483478" w14:textId="6AE2B3C2" w:rsidR="009A4038" w:rsidRPr="0073419B" w:rsidRDefault="009A4038">
            <w:pPr>
              <w:ind w:right="281"/>
              <w:jc w:val="right"/>
              <w:rPr>
                <w:rFonts w:asciiTheme="majorBidi" w:hAnsiTheme="majorBidi" w:cstheme="majorBidi"/>
                <w:sz w:val="20"/>
                <w:szCs w:val="20"/>
                <w:highlight w:val="yellow"/>
              </w:rPr>
            </w:pPr>
            <w:r w:rsidRPr="003A2AF4">
              <w:rPr>
                <w:rFonts w:ascii="Angsana New" w:hAnsi="Angsana New" w:cs="Angsana New"/>
                <w:kern w:val="2"/>
                <w:sz w:val="20"/>
                <w:szCs w:val="20"/>
                <w14:ligatures w14:val="standardContextual"/>
              </w:rPr>
              <w:t>1</w:t>
            </w:r>
            <w:r w:rsidR="0049161B">
              <w:rPr>
                <w:rFonts w:ascii="Angsana New" w:hAnsi="Angsana New" w:cs="Angsana New"/>
                <w:kern w:val="2"/>
                <w:sz w:val="20"/>
                <w:szCs w:val="20"/>
                <w14:ligatures w14:val="standardContextual"/>
              </w:rPr>
              <w:t>49,34</w:t>
            </w:r>
            <w:r w:rsidR="00177C25">
              <w:rPr>
                <w:rFonts w:ascii="Angsana New" w:hAnsi="Angsana New" w:cs="Angsana New"/>
                <w:kern w:val="2"/>
                <w:sz w:val="20"/>
                <w:szCs w:val="20"/>
                <w14:ligatures w14:val="standardContextual"/>
              </w:rPr>
              <w:t>8</w:t>
            </w:r>
          </w:p>
        </w:tc>
        <w:tc>
          <w:tcPr>
            <w:tcW w:w="283" w:type="dxa"/>
          </w:tcPr>
          <w:p w14:paraId="5411A43A" w14:textId="77777777" w:rsidR="009A4038" w:rsidRPr="0073419B" w:rsidRDefault="009A4038">
            <w:pPr>
              <w:jc w:val="center"/>
              <w:rPr>
                <w:rFonts w:asciiTheme="majorBidi" w:hAnsiTheme="majorBidi" w:cstheme="majorBidi"/>
                <w:sz w:val="20"/>
                <w:szCs w:val="20"/>
                <w:highlight w:val="yellow"/>
                <w:u w:val="single"/>
              </w:rPr>
            </w:pPr>
          </w:p>
        </w:tc>
        <w:tc>
          <w:tcPr>
            <w:tcW w:w="1168" w:type="dxa"/>
          </w:tcPr>
          <w:p w14:paraId="43D62D98" w14:textId="77777777" w:rsidR="009A4038" w:rsidRPr="00485AA8" w:rsidRDefault="009A4038">
            <w:pPr>
              <w:ind w:right="209"/>
              <w:jc w:val="right"/>
              <w:rPr>
                <w:rFonts w:asciiTheme="majorBidi" w:hAnsiTheme="majorBidi" w:cstheme="majorBidi"/>
                <w:sz w:val="20"/>
                <w:szCs w:val="20"/>
              </w:rPr>
            </w:pPr>
            <w:r w:rsidRPr="00485AA8">
              <w:rPr>
                <w:rFonts w:asciiTheme="majorBidi" w:hAnsiTheme="majorBidi" w:cstheme="majorBidi"/>
                <w:sz w:val="20"/>
                <w:szCs w:val="20"/>
              </w:rPr>
              <w:t>24,131</w:t>
            </w:r>
          </w:p>
        </w:tc>
        <w:tc>
          <w:tcPr>
            <w:tcW w:w="236" w:type="dxa"/>
          </w:tcPr>
          <w:p w14:paraId="0AA008F9" w14:textId="77777777" w:rsidR="009A4038" w:rsidRPr="0073419B" w:rsidRDefault="009A4038">
            <w:pPr>
              <w:jc w:val="right"/>
              <w:rPr>
                <w:rFonts w:asciiTheme="majorBidi" w:hAnsiTheme="majorBidi" w:cstheme="majorBidi"/>
                <w:sz w:val="20"/>
                <w:szCs w:val="20"/>
                <w:highlight w:val="yellow"/>
              </w:rPr>
            </w:pPr>
          </w:p>
        </w:tc>
        <w:tc>
          <w:tcPr>
            <w:tcW w:w="1181" w:type="dxa"/>
          </w:tcPr>
          <w:p w14:paraId="3884E963" w14:textId="77777777" w:rsidR="009A4038" w:rsidRPr="0073419B" w:rsidRDefault="009A4038">
            <w:pPr>
              <w:ind w:right="209"/>
              <w:jc w:val="right"/>
              <w:rPr>
                <w:rFonts w:asciiTheme="majorBidi" w:hAnsiTheme="majorBidi" w:cstheme="majorBidi"/>
                <w:sz w:val="20"/>
                <w:szCs w:val="20"/>
                <w:highlight w:val="yellow"/>
              </w:rPr>
            </w:pPr>
            <w:r>
              <w:rPr>
                <w:rFonts w:ascii="Angsana New" w:hAnsi="Angsana New" w:cs="Angsana New"/>
                <w:kern w:val="2"/>
                <w:sz w:val="20"/>
                <w:szCs w:val="20"/>
                <w14:ligatures w14:val="standardContextual"/>
              </w:rPr>
              <w:t>32,166</w:t>
            </w:r>
          </w:p>
        </w:tc>
        <w:tc>
          <w:tcPr>
            <w:tcW w:w="240" w:type="dxa"/>
          </w:tcPr>
          <w:p w14:paraId="5DFA45E4" w14:textId="77777777" w:rsidR="009A4038" w:rsidRPr="0073419B" w:rsidRDefault="009A4038">
            <w:pPr>
              <w:jc w:val="right"/>
              <w:rPr>
                <w:rFonts w:asciiTheme="majorBidi" w:hAnsiTheme="majorBidi" w:cstheme="majorBidi"/>
                <w:sz w:val="20"/>
                <w:szCs w:val="20"/>
                <w:highlight w:val="yellow"/>
              </w:rPr>
            </w:pPr>
          </w:p>
        </w:tc>
        <w:tc>
          <w:tcPr>
            <w:tcW w:w="1255" w:type="dxa"/>
          </w:tcPr>
          <w:p w14:paraId="65582E3E" w14:textId="77777777" w:rsidR="009A4038" w:rsidRPr="0073419B" w:rsidRDefault="009A4038">
            <w:pPr>
              <w:jc w:val="center"/>
              <w:rPr>
                <w:rFonts w:asciiTheme="majorBidi" w:hAnsiTheme="majorBidi" w:cstheme="majorBidi"/>
                <w:sz w:val="20"/>
                <w:szCs w:val="20"/>
                <w:highlight w:val="yellow"/>
                <w:cs/>
              </w:rPr>
            </w:pPr>
            <w:r w:rsidRPr="00597AB5">
              <w:rPr>
                <w:rFonts w:asciiTheme="majorBidi" w:hAnsiTheme="majorBidi" w:cstheme="majorBidi"/>
                <w:sz w:val="20"/>
                <w:szCs w:val="20"/>
              </w:rPr>
              <w:t>-</w:t>
            </w:r>
          </w:p>
        </w:tc>
        <w:tc>
          <w:tcPr>
            <w:tcW w:w="238" w:type="dxa"/>
          </w:tcPr>
          <w:p w14:paraId="02F2E861" w14:textId="77777777" w:rsidR="009A4038" w:rsidRPr="0073419B" w:rsidRDefault="009A4038">
            <w:pPr>
              <w:jc w:val="right"/>
              <w:rPr>
                <w:rFonts w:asciiTheme="majorBidi" w:hAnsiTheme="majorBidi" w:cstheme="majorBidi"/>
                <w:sz w:val="20"/>
                <w:szCs w:val="20"/>
                <w:highlight w:val="yellow"/>
              </w:rPr>
            </w:pPr>
          </w:p>
        </w:tc>
        <w:tc>
          <w:tcPr>
            <w:tcW w:w="1179" w:type="dxa"/>
          </w:tcPr>
          <w:p w14:paraId="3BC97B46" w14:textId="1EB33944" w:rsidR="009A4038" w:rsidRPr="0073419B" w:rsidRDefault="003D266D">
            <w:pPr>
              <w:ind w:right="235"/>
              <w:jc w:val="right"/>
              <w:rPr>
                <w:rFonts w:asciiTheme="majorBidi" w:hAnsiTheme="majorBidi" w:cstheme="majorBidi"/>
                <w:sz w:val="20"/>
                <w:szCs w:val="20"/>
                <w:highlight w:val="yellow"/>
              </w:rPr>
            </w:pPr>
            <w:r w:rsidRPr="003D266D">
              <w:rPr>
                <w:rFonts w:asciiTheme="majorBidi" w:hAnsiTheme="majorBidi" w:cstheme="majorBidi"/>
                <w:sz w:val="20"/>
                <w:szCs w:val="20"/>
              </w:rPr>
              <w:t>252,571</w:t>
            </w:r>
          </w:p>
        </w:tc>
      </w:tr>
      <w:tr w:rsidR="009A4038" w:rsidRPr="00854A9F" w14:paraId="6827AD10" w14:textId="77777777" w:rsidTr="00E733F0">
        <w:tc>
          <w:tcPr>
            <w:tcW w:w="2577" w:type="dxa"/>
          </w:tcPr>
          <w:p w14:paraId="5EE9D456" w14:textId="77777777" w:rsidR="009A4038" w:rsidRPr="00854A9F" w:rsidRDefault="009A403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รายได้ระหว่างส่วนงาน</w:t>
            </w:r>
          </w:p>
        </w:tc>
        <w:tc>
          <w:tcPr>
            <w:tcW w:w="708" w:type="dxa"/>
            <w:tcBorders>
              <w:bottom w:val="single" w:sz="4" w:space="0" w:color="auto"/>
            </w:tcBorders>
          </w:tcPr>
          <w:p w14:paraId="4B83C9EC" w14:textId="77777777" w:rsidR="009A4038" w:rsidRPr="00C75E4B" w:rsidRDefault="009A4038">
            <w:pPr>
              <w:ind w:left="-45" w:right="-74" w:firstLine="45"/>
              <w:jc w:val="center"/>
              <w:rPr>
                <w:rFonts w:asciiTheme="majorBidi" w:hAnsiTheme="majorBidi" w:cstheme="majorBidi"/>
                <w:sz w:val="20"/>
                <w:szCs w:val="20"/>
                <w:cs/>
              </w:rPr>
            </w:pPr>
            <w:r w:rsidRPr="00C75E4B">
              <w:rPr>
                <w:rFonts w:asciiTheme="majorBidi" w:hAnsiTheme="majorBidi" w:cstheme="majorBidi"/>
                <w:sz w:val="20"/>
                <w:szCs w:val="20"/>
              </w:rPr>
              <w:t>-</w:t>
            </w:r>
          </w:p>
        </w:tc>
        <w:tc>
          <w:tcPr>
            <w:tcW w:w="236" w:type="dxa"/>
          </w:tcPr>
          <w:p w14:paraId="19E6450B" w14:textId="77777777" w:rsidR="009A4038" w:rsidRPr="0073419B" w:rsidRDefault="009A4038">
            <w:pPr>
              <w:jc w:val="center"/>
              <w:rPr>
                <w:rFonts w:asciiTheme="majorBidi" w:hAnsiTheme="majorBidi" w:cstheme="majorBidi"/>
                <w:sz w:val="20"/>
                <w:szCs w:val="20"/>
                <w:highlight w:val="yellow"/>
                <w:u w:val="single"/>
              </w:rPr>
            </w:pPr>
          </w:p>
        </w:tc>
        <w:tc>
          <w:tcPr>
            <w:tcW w:w="1276" w:type="dxa"/>
            <w:tcBorders>
              <w:top w:val="nil"/>
              <w:left w:val="nil"/>
              <w:bottom w:val="single" w:sz="4" w:space="0" w:color="auto"/>
              <w:right w:val="nil"/>
            </w:tcBorders>
          </w:tcPr>
          <w:p w14:paraId="31F37676" w14:textId="77777777" w:rsidR="009A4038" w:rsidRPr="0073419B" w:rsidRDefault="009A4038">
            <w:pPr>
              <w:ind w:right="281"/>
              <w:jc w:val="right"/>
              <w:rPr>
                <w:rFonts w:asciiTheme="majorBidi" w:hAnsiTheme="majorBidi" w:cstheme="majorBidi"/>
                <w:sz w:val="20"/>
                <w:szCs w:val="20"/>
                <w:highlight w:val="yellow"/>
                <w:cs/>
              </w:rPr>
            </w:pPr>
            <w:r>
              <w:rPr>
                <w:rFonts w:ascii="Angsana New" w:hAnsi="Angsana New" w:cs="Angsana New" w:hint="cs"/>
                <w:kern w:val="2"/>
                <w:sz w:val="20"/>
                <w:szCs w:val="20"/>
                <w:cs/>
                <w14:ligatures w14:val="standardContextual"/>
              </w:rPr>
              <w:t>19</w:t>
            </w:r>
          </w:p>
        </w:tc>
        <w:tc>
          <w:tcPr>
            <w:tcW w:w="283" w:type="dxa"/>
          </w:tcPr>
          <w:p w14:paraId="641460EF" w14:textId="77777777" w:rsidR="009A4038" w:rsidRPr="0073419B" w:rsidRDefault="009A4038">
            <w:pPr>
              <w:jc w:val="center"/>
              <w:rPr>
                <w:rFonts w:asciiTheme="majorBidi" w:hAnsiTheme="majorBidi" w:cstheme="majorBidi"/>
                <w:sz w:val="20"/>
                <w:szCs w:val="20"/>
                <w:highlight w:val="yellow"/>
              </w:rPr>
            </w:pPr>
          </w:p>
        </w:tc>
        <w:tc>
          <w:tcPr>
            <w:tcW w:w="1168" w:type="dxa"/>
            <w:tcBorders>
              <w:bottom w:val="single" w:sz="4" w:space="0" w:color="auto"/>
            </w:tcBorders>
          </w:tcPr>
          <w:p w14:paraId="7CD7A961" w14:textId="77777777" w:rsidR="009A4038" w:rsidRPr="00485AA8" w:rsidRDefault="009A4038">
            <w:pPr>
              <w:ind w:left="-45" w:right="-74" w:firstLine="45"/>
              <w:jc w:val="center"/>
              <w:rPr>
                <w:rFonts w:asciiTheme="majorBidi" w:hAnsiTheme="majorBidi" w:cstheme="majorBidi"/>
                <w:sz w:val="20"/>
                <w:szCs w:val="20"/>
                <w:cs/>
              </w:rPr>
            </w:pPr>
            <w:r w:rsidRPr="00485AA8">
              <w:rPr>
                <w:rFonts w:asciiTheme="majorBidi" w:hAnsiTheme="majorBidi" w:cstheme="majorBidi"/>
                <w:sz w:val="20"/>
                <w:szCs w:val="20"/>
              </w:rPr>
              <w:t>-</w:t>
            </w:r>
          </w:p>
        </w:tc>
        <w:tc>
          <w:tcPr>
            <w:tcW w:w="236" w:type="dxa"/>
          </w:tcPr>
          <w:p w14:paraId="7889F867" w14:textId="77777777" w:rsidR="009A4038" w:rsidRPr="0073419B" w:rsidRDefault="009A4038">
            <w:pPr>
              <w:jc w:val="center"/>
              <w:rPr>
                <w:rFonts w:asciiTheme="majorBidi" w:hAnsiTheme="majorBidi" w:cstheme="majorBidi"/>
                <w:sz w:val="20"/>
                <w:szCs w:val="20"/>
                <w:highlight w:val="yellow"/>
                <w:u w:val="single"/>
              </w:rPr>
            </w:pPr>
          </w:p>
        </w:tc>
        <w:tc>
          <w:tcPr>
            <w:tcW w:w="1181" w:type="dxa"/>
            <w:tcBorders>
              <w:top w:val="nil"/>
              <w:left w:val="nil"/>
              <w:bottom w:val="single" w:sz="4" w:space="0" w:color="auto"/>
              <w:right w:val="nil"/>
            </w:tcBorders>
          </w:tcPr>
          <w:p w14:paraId="600B8585" w14:textId="77777777" w:rsidR="009A4038" w:rsidRPr="0073419B" w:rsidRDefault="009A4038">
            <w:pPr>
              <w:ind w:right="209"/>
              <w:jc w:val="right"/>
              <w:rPr>
                <w:rFonts w:asciiTheme="majorBidi" w:hAnsiTheme="majorBidi" w:cstheme="majorBidi"/>
                <w:sz w:val="20"/>
                <w:szCs w:val="20"/>
                <w:highlight w:val="yellow"/>
                <w:cs/>
              </w:rPr>
            </w:pPr>
            <w:r w:rsidRPr="000E3FEA">
              <w:rPr>
                <w:rFonts w:ascii="Angsana New" w:hAnsi="Angsana New" w:cs="Angsana New"/>
                <w:kern w:val="2"/>
                <w:sz w:val="20"/>
                <w:szCs w:val="20"/>
                <w14:ligatures w14:val="standardContextual"/>
              </w:rPr>
              <w:t>67,200</w:t>
            </w:r>
          </w:p>
        </w:tc>
        <w:tc>
          <w:tcPr>
            <w:tcW w:w="240" w:type="dxa"/>
          </w:tcPr>
          <w:p w14:paraId="350E3421" w14:textId="77777777" w:rsidR="009A4038" w:rsidRPr="0073419B" w:rsidRDefault="009A4038">
            <w:pPr>
              <w:jc w:val="center"/>
              <w:rPr>
                <w:rFonts w:asciiTheme="majorBidi" w:hAnsiTheme="majorBidi" w:cstheme="majorBidi"/>
                <w:sz w:val="20"/>
                <w:szCs w:val="20"/>
                <w:highlight w:val="yellow"/>
                <w:u w:val="single"/>
              </w:rPr>
            </w:pPr>
          </w:p>
        </w:tc>
        <w:tc>
          <w:tcPr>
            <w:tcW w:w="1255" w:type="dxa"/>
            <w:tcBorders>
              <w:bottom w:val="single" w:sz="4" w:space="0" w:color="auto"/>
            </w:tcBorders>
          </w:tcPr>
          <w:p w14:paraId="7CF2B6A4" w14:textId="77777777" w:rsidR="009A4038" w:rsidRPr="0073419B" w:rsidRDefault="009A4038">
            <w:pPr>
              <w:ind w:right="258"/>
              <w:jc w:val="right"/>
              <w:rPr>
                <w:rFonts w:asciiTheme="majorBidi" w:hAnsiTheme="majorBidi" w:cstheme="majorBidi"/>
                <w:sz w:val="20"/>
                <w:szCs w:val="20"/>
                <w:highlight w:val="yellow"/>
              </w:rPr>
            </w:pPr>
            <w:r w:rsidRPr="00597AB5">
              <w:rPr>
                <w:rFonts w:asciiTheme="majorBidi" w:hAnsiTheme="majorBidi" w:cstheme="majorBidi"/>
                <w:sz w:val="20"/>
                <w:szCs w:val="20"/>
              </w:rPr>
              <w:t>(67,2</w:t>
            </w:r>
            <w:r>
              <w:rPr>
                <w:rFonts w:asciiTheme="majorBidi" w:hAnsiTheme="majorBidi" w:cstheme="majorBidi" w:hint="cs"/>
                <w:sz w:val="20"/>
                <w:szCs w:val="20"/>
                <w:cs/>
              </w:rPr>
              <w:t>19</w:t>
            </w:r>
            <w:r>
              <w:rPr>
                <w:rFonts w:asciiTheme="majorBidi" w:hAnsiTheme="majorBidi" w:cstheme="majorBidi"/>
                <w:sz w:val="20"/>
                <w:szCs w:val="20"/>
              </w:rPr>
              <w:t>)</w:t>
            </w:r>
          </w:p>
        </w:tc>
        <w:tc>
          <w:tcPr>
            <w:tcW w:w="238" w:type="dxa"/>
          </w:tcPr>
          <w:p w14:paraId="0655BDEC" w14:textId="77777777" w:rsidR="009A4038" w:rsidRPr="0073419B" w:rsidRDefault="009A4038">
            <w:pPr>
              <w:jc w:val="center"/>
              <w:rPr>
                <w:rFonts w:asciiTheme="majorBidi" w:hAnsiTheme="majorBidi" w:cstheme="majorBidi"/>
                <w:sz w:val="20"/>
                <w:szCs w:val="20"/>
                <w:highlight w:val="yellow"/>
                <w:u w:val="single"/>
              </w:rPr>
            </w:pPr>
          </w:p>
        </w:tc>
        <w:tc>
          <w:tcPr>
            <w:tcW w:w="1179" w:type="dxa"/>
            <w:tcBorders>
              <w:bottom w:val="single" w:sz="4" w:space="0" w:color="auto"/>
            </w:tcBorders>
          </w:tcPr>
          <w:p w14:paraId="2263C274" w14:textId="77777777" w:rsidR="009A4038" w:rsidRPr="0073419B" w:rsidRDefault="009A4038">
            <w:pPr>
              <w:jc w:val="center"/>
              <w:rPr>
                <w:rFonts w:asciiTheme="majorBidi" w:hAnsiTheme="majorBidi" w:cstheme="majorBidi"/>
                <w:sz w:val="20"/>
                <w:szCs w:val="20"/>
                <w:highlight w:val="yellow"/>
                <w:cs/>
              </w:rPr>
            </w:pPr>
            <w:r w:rsidRPr="00AD0EAD">
              <w:rPr>
                <w:rFonts w:asciiTheme="majorBidi" w:hAnsiTheme="majorBidi" w:cstheme="majorBidi"/>
                <w:sz w:val="20"/>
                <w:szCs w:val="20"/>
              </w:rPr>
              <w:t>-</w:t>
            </w:r>
          </w:p>
        </w:tc>
      </w:tr>
      <w:tr w:rsidR="009A4038" w:rsidRPr="00854A9F" w14:paraId="11910D43" w14:textId="77777777" w:rsidTr="00E733F0">
        <w:tc>
          <w:tcPr>
            <w:tcW w:w="2577" w:type="dxa"/>
          </w:tcPr>
          <w:p w14:paraId="55271F3F" w14:textId="77777777" w:rsidR="009A4038" w:rsidRPr="00854A9F" w:rsidRDefault="009A4038">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รวมรายได้</w:t>
            </w:r>
          </w:p>
        </w:tc>
        <w:tc>
          <w:tcPr>
            <w:tcW w:w="708" w:type="dxa"/>
            <w:tcBorders>
              <w:top w:val="single" w:sz="4" w:space="0" w:color="auto"/>
              <w:bottom w:val="single" w:sz="4" w:space="0" w:color="auto"/>
            </w:tcBorders>
          </w:tcPr>
          <w:p w14:paraId="58E684F5" w14:textId="77777777" w:rsidR="009A4038" w:rsidRPr="00C75E4B" w:rsidRDefault="009A4038">
            <w:pPr>
              <w:ind w:right="66"/>
              <w:jc w:val="right"/>
              <w:rPr>
                <w:rFonts w:asciiTheme="majorBidi" w:hAnsiTheme="majorBidi" w:cstheme="majorBidi"/>
                <w:sz w:val="20"/>
                <w:szCs w:val="20"/>
              </w:rPr>
            </w:pPr>
            <w:r w:rsidRPr="00C75E4B">
              <w:rPr>
                <w:rFonts w:asciiTheme="majorBidi" w:hAnsiTheme="majorBidi" w:cstheme="majorBidi"/>
                <w:sz w:val="20"/>
                <w:szCs w:val="20"/>
              </w:rPr>
              <w:t>46,926</w:t>
            </w:r>
          </w:p>
        </w:tc>
        <w:tc>
          <w:tcPr>
            <w:tcW w:w="236" w:type="dxa"/>
          </w:tcPr>
          <w:p w14:paraId="1E879960" w14:textId="77777777" w:rsidR="009A4038" w:rsidRPr="0073419B" w:rsidRDefault="009A4038">
            <w:pPr>
              <w:jc w:val="right"/>
              <w:rPr>
                <w:rFonts w:asciiTheme="majorBidi" w:hAnsiTheme="majorBidi" w:cstheme="majorBidi"/>
                <w:sz w:val="20"/>
                <w:szCs w:val="20"/>
                <w:highlight w:val="yellow"/>
              </w:rPr>
            </w:pPr>
          </w:p>
        </w:tc>
        <w:tc>
          <w:tcPr>
            <w:tcW w:w="1276" w:type="dxa"/>
            <w:tcBorders>
              <w:top w:val="single" w:sz="4" w:space="0" w:color="auto"/>
              <w:left w:val="nil"/>
              <w:bottom w:val="single" w:sz="4" w:space="0" w:color="auto"/>
              <w:right w:val="nil"/>
            </w:tcBorders>
          </w:tcPr>
          <w:p w14:paraId="5313C0B4" w14:textId="58B5AC86" w:rsidR="009A4038" w:rsidRPr="0073419B" w:rsidRDefault="009A4038">
            <w:pPr>
              <w:ind w:right="281"/>
              <w:jc w:val="right"/>
              <w:rPr>
                <w:rFonts w:asciiTheme="majorBidi" w:hAnsiTheme="majorBidi" w:cstheme="majorBidi"/>
                <w:sz w:val="20"/>
                <w:szCs w:val="20"/>
                <w:highlight w:val="yellow"/>
              </w:rPr>
            </w:pPr>
            <w:r w:rsidRPr="00F041FC">
              <w:rPr>
                <w:rFonts w:ascii="Angsana New" w:hAnsi="Angsana New" w:cs="Angsana New"/>
                <w:kern w:val="2"/>
                <w:sz w:val="20"/>
                <w:szCs w:val="20"/>
                <w14:ligatures w14:val="standardContextual"/>
              </w:rPr>
              <w:t>1</w:t>
            </w:r>
            <w:r w:rsidR="0033200B">
              <w:rPr>
                <w:rFonts w:ascii="Angsana New" w:hAnsi="Angsana New" w:cs="Angsana New"/>
                <w:kern w:val="2"/>
                <w:sz w:val="20"/>
                <w:szCs w:val="20"/>
                <w14:ligatures w14:val="standardContextual"/>
              </w:rPr>
              <w:t>49,367</w:t>
            </w:r>
          </w:p>
        </w:tc>
        <w:tc>
          <w:tcPr>
            <w:tcW w:w="283" w:type="dxa"/>
          </w:tcPr>
          <w:p w14:paraId="37D4A883" w14:textId="77777777" w:rsidR="009A4038" w:rsidRPr="0073419B" w:rsidRDefault="009A4038">
            <w:pPr>
              <w:jc w:val="center"/>
              <w:rPr>
                <w:rFonts w:asciiTheme="majorBidi" w:hAnsiTheme="majorBidi" w:cstheme="majorBidi"/>
                <w:sz w:val="20"/>
                <w:szCs w:val="20"/>
                <w:highlight w:val="yellow"/>
                <w:u w:val="single"/>
              </w:rPr>
            </w:pPr>
          </w:p>
        </w:tc>
        <w:tc>
          <w:tcPr>
            <w:tcW w:w="1168" w:type="dxa"/>
            <w:tcBorders>
              <w:top w:val="single" w:sz="4" w:space="0" w:color="auto"/>
              <w:bottom w:val="single" w:sz="4" w:space="0" w:color="auto"/>
            </w:tcBorders>
          </w:tcPr>
          <w:p w14:paraId="74516B60" w14:textId="77777777" w:rsidR="009A4038" w:rsidRPr="00485AA8" w:rsidRDefault="009A4038">
            <w:pPr>
              <w:ind w:right="209"/>
              <w:jc w:val="right"/>
              <w:rPr>
                <w:rFonts w:asciiTheme="majorBidi" w:hAnsiTheme="majorBidi" w:cstheme="majorBidi"/>
                <w:sz w:val="20"/>
                <w:szCs w:val="20"/>
              </w:rPr>
            </w:pPr>
            <w:r w:rsidRPr="00485AA8">
              <w:rPr>
                <w:rFonts w:asciiTheme="majorBidi" w:hAnsiTheme="majorBidi" w:cstheme="majorBidi"/>
                <w:sz w:val="20"/>
                <w:szCs w:val="20"/>
              </w:rPr>
              <w:t>24,131</w:t>
            </w:r>
          </w:p>
        </w:tc>
        <w:tc>
          <w:tcPr>
            <w:tcW w:w="236" w:type="dxa"/>
          </w:tcPr>
          <w:p w14:paraId="72912E25" w14:textId="77777777" w:rsidR="009A4038" w:rsidRPr="0073419B" w:rsidRDefault="009A4038">
            <w:pPr>
              <w:jc w:val="right"/>
              <w:rPr>
                <w:rFonts w:asciiTheme="majorBidi" w:hAnsiTheme="majorBidi" w:cstheme="majorBidi"/>
                <w:sz w:val="20"/>
                <w:szCs w:val="20"/>
                <w:highlight w:val="yellow"/>
              </w:rPr>
            </w:pPr>
          </w:p>
        </w:tc>
        <w:tc>
          <w:tcPr>
            <w:tcW w:w="1181" w:type="dxa"/>
            <w:tcBorders>
              <w:top w:val="single" w:sz="4" w:space="0" w:color="auto"/>
              <w:left w:val="nil"/>
              <w:bottom w:val="single" w:sz="4" w:space="0" w:color="auto"/>
              <w:right w:val="nil"/>
            </w:tcBorders>
          </w:tcPr>
          <w:p w14:paraId="46A42D6A" w14:textId="77777777" w:rsidR="009A4038" w:rsidRPr="0073419B" w:rsidRDefault="009A4038">
            <w:pPr>
              <w:ind w:right="209"/>
              <w:jc w:val="right"/>
              <w:rPr>
                <w:rFonts w:asciiTheme="majorBidi" w:hAnsiTheme="majorBidi" w:cstheme="majorBidi"/>
                <w:sz w:val="20"/>
                <w:szCs w:val="20"/>
                <w:highlight w:val="yellow"/>
              </w:rPr>
            </w:pPr>
            <w:r>
              <w:rPr>
                <w:rFonts w:ascii="Angsana New" w:hAnsi="Angsana New" w:cs="Angsana New"/>
                <w:kern w:val="2"/>
                <w:sz w:val="20"/>
                <w:szCs w:val="20"/>
                <w14:ligatures w14:val="standardContextual"/>
              </w:rPr>
              <w:t>99,366</w:t>
            </w:r>
          </w:p>
        </w:tc>
        <w:tc>
          <w:tcPr>
            <w:tcW w:w="240" w:type="dxa"/>
          </w:tcPr>
          <w:p w14:paraId="236F0B9C" w14:textId="77777777" w:rsidR="009A4038" w:rsidRPr="0073419B" w:rsidRDefault="009A4038">
            <w:pPr>
              <w:jc w:val="right"/>
              <w:rPr>
                <w:rFonts w:asciiTheme="majorBidi" w:hAnsiTheme="majorBidi" w:cstheme="majorBidi"/>
                <w:sz w:val="20"/>
                <w:szCs w:val="20"/>
                <w:highlight w:val="yellow"/>
              </w:rPr>
            </w:pPr>
          </w:p>
        </w:tc>
        <w:tc>
          <w:tcPr>
            <w:tcW w:w="1255" w:type="dxa"/>
            <w:tcBorders>
              <w:top w:val="single" w:sz="4" w:space="0" w:color="auto"/>
              <w:bottom w:val="single" w:sz="4" w:space="0" w:color="auto"/>
            </w:tcBorders>
          </w:tcPr>
          <w:p w14:paraId="761D19D0" w14:textId="77777777" w:rsidR="009A4038" w:rsidRPr="0073419B" w:rsidRDefault="009A4038">
            <w:pPr>
              <w:ind w:right="258"/>
              <w:jc w:val="right"/>
              <w:rPr>
                <w:rFonts w:asciiTheme="majorBidi" w:hAnsiTheme="majorBidi" w:cstheme="majorBidi"/>
                <w:sz w:val="20"/>
                <w:szCs w:val="20"/>
                <w:highlight w:val="yellow"/>
                <w:cs/>
              </w:rPr>
            </w:pPr>
            <w:r w:rsidRPr="00347465">
              <w:rPr>
                <w:rFonts w:asciiTheme="majorBidi" w:hAnsiTheme="majorBidi" w:cstheme="majorBidi"/>
                <w:sz w:val="20"/>
                <w:szCs w:val="20"/>
              </w:rPr>
              <w:t>(67,2</w:t>
            </w:r>
            <w:r>
              <w:rPr>
                <w:rFonts w:asciiTheme="majorBidi" w:hAnsiTheme="majorBidi" w:cstheme="majorBidi"/>
                <w:sz w:val="20"/>
                <w:szCs w:val="20"/>
              </w:rPr>
              <w:t>19</w:t>
            </w:r>
            <w:r w:rsidRPr="00347465">
              <w:rPr>
                <w:rFonts w:asciiTheme="majorBidi" w:hAnsiTheme="majorBidi" w:cstheme="majorBidi"/>
                <w:sz w:val="20"/>
                <w:szCs w:val="20"/>
              </w:rPr>
              <w:t>)</w:t>
            </w:r>
          </w:p>
        </w:tc>
        <w:tc>
          <w:tcPr>
            <w:tcW w:w="238" w:type="dxa"/>
          </w:tcPr>
          <w:p w14:paraId="55743EF7" w14:textId="77777777" w:rsidR="009A4038" w:rsidRPr="0073419B" w:rsidRDefault="009A4038">
            <w:pPr>
              <w:jc w:val="right"/>
              <w:rPr>
                <w:rFonts w:asciiTheme="majorBidi" w:hAnsiTheme="majorBidi" w:cstheme="majorBidi"/>
                <w:sz w:val="20"/>
                <w:szCs w:val="20"/>
                <w:highlight w:val="yellow"/>
              </w:rPr>
            </w:pPr>
          </w:p>
        </w:tc>
        <w:tc>
          <w:tcPr>
            <w:tcW w:w="1179" w:type="dxa"/>
            <w:tcBorders>
              <w:top w:val="single" w:sz="4" w:space="0" w:color="auto"/>
              <w:bottom w:val="single" w:sz="4" w:space="0" w:color="auto"/>
            </w:tcBorders>
          </w:tcPr>
          <w:p w14:paraId="67A0740D" w14:textId="19DB0ADF" w:rsidR="009A4038" w:rsidRPr="0073419B" w:rsidRDefault="003D266D">
            <w:pPr>
              <w:tabs>
                <w:tab w:val="left" w:pos="758"/>
              </w:tabs>
              <w:ind w:right="235"/>
              <w:jc w:val="right"/>
              <w:rPr>
                <w:rFonts w:asciiTheme="majorBidi" w:hAnsiTheme="majorBidi" w:cstheme="majorBidi"/>
                <w:sz w:val="20"/>
                <w:szCs w:val="20"/>
                <w:highlight w:val="yellow"/>
              </w:rPr>
            </w:pPr>
            <w:r w:rsidRPr="003D266D">
              <w:rPr>
                <w:rFonts w:asciiTheme="majorBidi" w:hAnsiTheme="majorBidi" w:cstheme="majorBidi"/>
                <w:sz w:val="20"/>
                <w:szCs w:val="20"/>
              </w:rPr>
              <w:t>252,571</w:t>
            </w:r>
          </w:p>
        </w:tc>
      </w:tr>
      <w:tr w:rsidR="009A4038" w:rsidRPr="00854A9F" w14:paraId="6FCBDB90" w14:textId="77777777" w:rsidTr="00E733F0">
        <w:tc>
          <w:tcPr>
            <w:tcW w:w="2577" w:type="dxa"/>
          </w:tcPr>
          <w:p w14:paraId="04B68475" w14:textId="77777777" w:rsidR="009A4038" w:rsidRPr="00854A9F" w:rsidRDefault="009A4038">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กำไร</w:t>
            </w:r>
            <w:r w:rsidRPr="00854A9F">
              <w:rPr>
                <w:rFonts w:asciiTheme="majorBidi" w:hAnsiTheme="majorBidi" w:cstheme="majorBidi"/>
                <w:sz w:val="20"/>
                <w:szCs w:val="20"/>
              </w:rPr>
              <w:t>(</w:t>
            </w:r>
            <w:r w:rsidRPr="00854A9F">
              <w:rPr>
                <w:rFonts w:asciiTheme="majorBidi" w:hAnsiTheme="majorBidi" w:cstheme="majorBidi"/>
                <w:sz w:val="20"/>
                <w:szCs w:val="20"/>
                <w:cs/>
              </w:rPr>
              <w:t>ขาดทุน)ขั้นต้น</w:t>
            </w:r>
          </w:p>
        </w:tc>
        <w:tc>
          <w:tcPr>
            <w:tcW w:w="708" w:type="dxa"/>
            <w:tcBorders>
              <w:top w:val="single" w:sz="4" w:space="0" w:color="auto"/>
            </w:tcBorders>
          </w:tcPr>
          <w:p w14:paraId="69042A0F" w14:textId="77777777" w:rsidR="009A4038" w:rsidRPr="00C75E4B" w:rsidRDefault="009A4038">
            <w:pPr>
              <w:ind w:right="66"/>
              <w:jc w:val="right"/>
              <w:rPr>
                <w:rFonts w:asciiTheme="majorBidi" w:hAnsiTheme="majorBidi" w:cstheme="majorBidi"/>
                <w:sz w:val="20"/>
                <w:szCs w:val="20"/>
              </w:rPr>
            </w:pPr>
            <w:r w:rsidRPr="00C75E4B">
              <w:rPr>
                <w:rFonts w:asciiTheme="majorBidi" w:hAnsiTheme="majorBidi" w:cstheme="majorBidi"/>
                <w:sz w:val="20"/>
                <w:szCs w:val="20"/>
              </w:rPr>
              <w:t>40,623</w:t>
            </w:r>
          </w:p>
        </w:tc>
        <w:tc>
          <w:tcPr>
            <w:tcW w:w="236" w:type="dxa"/>
          </w:tcPr>
          <w:p w14:paraId="5FCE6C12" w14:textId="77777777" w:rsidR="009A4038" w:rsidRPr="0073419B" w:rsidRDefault="009A4038">
            <w:pPr>
              <w:jc w:val="right"/>
              <w:rPr>
                <w:rFonts w:asciiTheme="majorBidi" w:hAnsiTheme="majorBidi" w:cstheme="majorBidi"/>
                <w:sz w:val="20"/>
                <w:szCs w:val="20"/>
                <w:highlight w:val="yellow"/>
              </w:rPr>
            </w:pPr>
          </w:p>
        </w:tc>
        <w:tc>
          <w:tcPr>
            <w:tcW w:w="1276" w:type="dxa"/>
            <w:tcBorders>
              <w:top w:val="single" w:sz="4" w:space="0" w:color="auto"/>
              <w:left w:val="nil"/>
              <w:bottom w:val="nil"/>
              <w:right w:val="nil"/>
            </w:tcBorders>
          </w:tcPr>
          <w:p w14:paraId="0D14DA97" w14:textId="09230F7C" w:rsidR="009A4038" w:rsidRPr="0073419B" w:rsidRDefault="009A4038">
            <w:pPr>
              <w:ind w:right="281"/>
              <w:jc w:val="right"/>
              <w:rPr>
                <w:rFonts w:asciiTheme="majorBidi" w:hAnsiTheme="majorBidi" w:cstheme="majorBidi"/>
                <w:sz w:val="20"/>
                <w:szCs w:val="20"/>
                <w:highlight w:val="yellow"/>
              </w:rPr>
            </w:pPr>
            <w:r w:rsidRPr="0068783A">
              <w:rPr>
                <w:rFonts w:ascii="Angsana New" w:hAnsi="Angsana New" w:cs="Angsana New"/>
                <w:kern w:val="2"/>
                <w:sz w:val="20"/>
                <w:szCs w:val="20"/>
                <w14:ligatures w14:val="standardContextual"/>
              </w:rPr>
              <w:t>2</w:t>
            </w:r>
            <w:r w:rsidR="0068783A" w:rsidRPr="0068783A">
              <w:rPr>
                <w:rFonts w:ascii="Angsana New" w:hAnsi="Angsana New" w:cs="Angsana New"/>
                <w:kern w:val="2"/>
                <w:sz w:val="20"/>
                <w:szCs w:val="20"/>
                <w14:ligatures w14:val="standardContextual"/>
              </w:rPr>
              <w:t>1,658</w:t>
            </w:r>
          </w:p>
        </w:tc>
        <w:tc>
          <w:tcPr>
            <w:tcW w:w="283" w:type="dxa"/>
          </w:tcPr>
          <w:p w14:paraId="7412837B" w14:textId="77777777" w:rsidR="009A4038" w:rsidRPr="0073419B" w:rsidRDefault="009A4038">
            <w:pPr>
              <w:jc w:val="right"/>
              <w:rPr>
                <w:rFonts w:asciiTheme="majorBidi" w:hAnsiTheme="majorBidi" w:cstheme="majorBidi"/>
                <w:sz w:val="20"/>
                <w:szCs w:val="20"/>
                <w:highlight w:val="yellow"/>
              </w:rPr>
            </w:pPr>
          </w:p>
        </w:tc>
        <w:tc>
          <w:tcPr>
            <w:tcW w:w="1168" w:type="dxa"/>
            <w:tcBorders>
              <w:top w:val="single" w:sz="4" w:space="0" w:color="auto"/>
            </w:tcBorders>
          </w:tcPr>
          <w:p w14:paraId="054B0178" w14:textId="77777777" w:rsidR="009A4038" w:rsidRPr="0073419B" w:rsidRDefault="009A4038">
            <w:pPr>
              <w:ind w:right="209"/>
              <w:jc w:val="right"/>
              <w:rPr>
                <w:rFonts w:asciiTheme="majorBidi" w:hAnsiTheme="majorBidi" w:cstheme="majorBidi"/>
                <w:sz w:val="20"/>
                <w:szCs w:val="20"/>
                <w:highlight w:val="yellow"/>
              </w:rPr>
            </w:pPr>
            <w:r w:rsidRPr="009E5121">
              <w:rPr>
                <w:rFonts w:asciiTheme="majorBidi" w:hAnsiTheme="majorBidi" w:cstheme="majorBidi"/>
                <w:sz w:val="20"/>
                <w:szCs w:val="20"/>
              </w:rPr>
              <w:t>8,500</w:t>
            </w:r>
          </w:p>
        </w:tc>
        <w:tc>
          <w:tcPr>
            <w:tcW w:w="236" w:type="dxa"/>
          </w:tcPr>
          <w:p w14:paraId="29840EC5" w14:textId="77777777" w:rsidR="009A4038" w:rsidRPr="0073419B" w:rsidRDefault="009A4038">
            <w:pPr>
              <w:jc w:val="right"/>
              <w:rPr>
                <w:rFonts w:asciiTheme="majorBidi" w:hAnsiTheme="majorBidi" w:cstheme="majorBidi"/>
                <w:sz w:val="20"/>
                <w:szCs w:val="20"/>
                <w:highlight w:val="yellow"/>
              </w:rPr>
            </w:pPr>
          </w:p>
        </w:tc>
        <w:tc>
          <w:tcPr>
            <w:tcW w:w="1181" w:type="dxa"/>
            <w:tcBorders>
              <w:top w:val="single" w:sz="4" w:space="0" w:color="auto"/>
              <w:left w:val="nil"/>
              <w:bottom w:val="nil"/>
              <w:right w:val="nil"/>
            </w:tcBorders>
          </w:tcPr>
          <w:p w14:paraId="4A375B8E" w14:textId="77777777" w:rsidR="009A4038" w:rsidRPr="0073419B" w:rsidRDefault="009A4038">
            <w:pPr>
              <w:ind w:right="209"/>
              <w:jc w:val="right"/>
              <w:rPr>
                <w:rFonts w:asciiTheme="majorBidi" w:hAnsiTheme="majorBidi" w:cstheme="majorBidi"/>
                <w:sz w:val="20"/>
                <w:szCs w:val="20"/>
                <w:highlight w:val="yellow"/>
                <w:cs/>
              </w:rPr>
            </w:pPr>
            <w:r w:rsidRPr="009E5121">
              <w:rPr>
                <w:rFonts w:ascii="Angsana New" w:hAnsi="Angsana New" w:cs="Angsana New"/>
                <w:kern w:val="2"/>
                <w:sz w:val="20"/>
                <w:szCs w:val="20"/>
                <w14:ligatures w14:val="standardContextual"/>
              </w:rPr>
              <w:t>1</w:t>
            </w:r>
            <w:r>
              <w:rPr>
                <w:rFonts w:ascii="Angsana New" w:hAnsi="Angsana New" w:cs="Angsana New"/>
                <w:kern w:val="2"/>
                <w:sz w:val="20"/>
                <w:szCs w:val="20"/>
                <w14:ligatures w14:val="standardContextual"/>
              </w:rPr>
              <w:t>4,052</w:t>
            </w:r>
          </w:p>
        </w:tc>
        <w:tc>
          <w:tcPr>
            <w:tcW w:w="240" w:type="dxa"/>
          </w:tcPr>
          <w:p w14:paraId="48C03512" w14:textId="77777777" w:rsidR="009A4038" w:rsidRPr="0073419B" w:rsidRDefault="009A4038">
            <w:pPr>
              <w:jc w:val="right"/>
              <w:rPr>
                <w:rFonts w:asciiTheme="majorBidi" w:hAnsiTheme="majorBidi" w:cstheme="majorBidi"/>
                <w:sz w:val="20"/>
                <w:szCs w:val="20"/>
                <w:highlight w:val="yellow"/>
              </w:rPr>
            </w:pPr>
          </w:p>
        </w:tc>
        <w:tc>
          <w:tcPr>
            <w:tcW w:w="1255" w:type="dxa"/>
            <w:tcBorders>
              <w:top w:val="single" w:sz="4" w:space="0" w:color="auto"/>
            </w:tcBorders>
          </w:tcPr>
          <w:p w14:paraId="10C0CF41" w14:textId="77777777" w:rsidR="009A4038" w:rsidRPr="0073419B" w:rsidRDefault="009A4038">
            <w:pPr>
              <w:ind w:right="258"/>
              <w:jc w:val="right"/>
              <w:rPr>
                <w:rFonts w:asciiTheme="majorBidi" w:hAnsiTheme="majorBidi" w:cstheme="majorBidi"/>
                <w:sz w:val="20"/>
                <w:szCs w:val="20"/>
                <w:highlight w:val="yellow"/>
              </w:rPr>
            </w:pPr>
            <w:r>
              <w:rPr>
                <w:rFonts w:asciiTheme="majorBidi" w:hAnsiTheme="majorBidi" w:cstheme="majorBidi"/>
                <w:sz w:val="20"/>
                <w:szCs w:val="20"/>
              </w:rPr>
              <w:t>(8,420)</w:t>
            </w:r>
          </w:p>
        </w:tc>
        <w:tc>
          <w:tcPr>
            <w:tcW w:w="238" w:type="dxa"/>
          </w:tcPr>
          <w:p w14:paraId="4FDBB0AD" w14:textId="77777777" w:rsidR="009A4038" w:rsidRPr="0073419B" w:rsidRDefault="009A4038">
            <w:pPr>
              <w:jc w:val="right"/>
              <w:rPr>
                <w:rFonts w:asciiTheme="majorBidi" w:hAnsiTheme="majorBidi" w:cstheme="majorBidi"/>
                <w:sz w:val="20"/>
                <w:szCs w:val="20"/>
                <w:highlight w:val="yellow"/>
              </w:rPr>
            </w:pPr>
          </w:p>
        </w:tc>
        <w:tc>
          <w:tcPr>
            <w:tcW w:w="1179" w:type="dxa"/>
            <w:tcBorders>
              <w:top w:val="single" w:sz="4" w:space="0" w:color="auto"/>
            </w:tcBorders>
          </w:tcPr>
          <w:p w14:paraId="3A15C24D" w14:textId="71148337" w:rsidR="009A4038" w:rsidRPr="0073419B" w:rsidRDefault="009A4038">
            <w:pPr>
              <w:ind w:right="235"/>
              <w:jc w:val="right"/>
              <w:rPr>
                <w:rFonts w:asciiTheme="majorBidi" w:hAnsiTheme="majorBidi" w:cstheme="majorBidi"/>
                <w:sz w:val="20"/>
                <w:szCs w:val="20"/>
                <w:highlight w:val="yellow"/>
                <w:cs/>
              </w:rPr>
            </w:pPr>
            <w:r>
              <w:rPr>
                <w:rFonts w:asciiTheme="majorBidi" w:hAnsiTheme="majorBidi" w:cstheme="majorBidi"/>
                <w:sz w:val="20"/>
                <w:szCs w:val="20"/>
              </w:rPr>
              <w:t>7</w:t>
            </w:r>
            <w:r w:rsidR="00DA3A15">
              <w:rPr>
                <w:rFonts w:asciiTheme="majorBidi" w:hAnsiTheme="majorBidi" w:cstheme="majorBidi"/>
                <w:sz w:val="20"/>
                <w:szCs w:val="20"/>
              </w:rPr>
              <w:t>6,413</w:t>
            </w:r>
          </w:p>
        </w:tc>
      </w:tr>
      <w:tr w:rsidR="009A4038" w:rsidRPr="00854A9F" w14:paraId="70811486" w14:textId="77777777" w:rsidTr="00E733F0">
        <w:tc>
          <w:tcPr>
            <w:tcW w:w="2577" w:type="dxa"/>
          </w:tcPr>
          <w:p w14:paraId="7AB30A1C" w14:textId="77777777" w:rsidR="009A4038" w:rsidRPr="00854A9F" w:rsidRDefault="009A4038">
            <w:pPr>
              <w:ind w:left="-108"/>
              <w:jc w:val="both"/>
              <w:rPr>
                <w:rFonts w:asciiTheme="majorBidi" w:hAnsiTheme="majorBidi" w:cstheme="majorBidi"/>
                <w:sz w:val="20"/>
                <w:szCs w:val="20"/>
                <w:cs/>
              </w:rPr>
            </w:pPr>
            <w:r w:rsidRPr="00854A9F">
              <w:rPr>
                <w:rFonts w:asciiTheme="majorBidi" w:hAnsiTheme="majorBidi" w:cstheme="majorBidi"/>
                <w:sz w:val="20"/>
                <w:szCs w:val="20"/>
                <w:cs/>
              </w:rPr>
              <w:t>รายได้เงินปันผล</w:t>
            </w:r>
          </w:p>
        </w:tc>
        <w:tc>
          <w:tcPr>
            <w:tcW w:w="708" w:type="dxa"/>
          </w:tcPr>
          <w:p w14:paraId="4197DC77" w14:textId="77777777" w:rsidR="009A4038" w:rsidRPr="0073419B" w:rsidRDefault="009A4038">
            <w:pPr>
              <w:ind w:left="-45" w:right="-74" w:firstLine="45"/>
              <w:jc w:val="center"/>
              <w:rPr>
                <w:rFonts w:asciiTheme="majorBidi" w:hAnsiTheme="majorBidi" w:cstheme="majorBidi"/>
                <w:sz w:val="20"/>
                <w:szCs w:val="20"/>
                <w:highlight w:val="yellow"/>
              </w:rPr>
            </w:pPr>
          </w:p>
        </w:tc>
        <w:tc>
          <w:tcPr>
            <w:tcW w:w="236" w:type="dxa"/>
          </w:tcPr>
          <w:p w14:paraId="79F1AAA7" w14:textId="77777777" w:rsidR="009A4038" w:rsidRPr="0073419B" w:rsidRDefault="009A4038">
            <w:pPr>
              <w:jc w:val="right"/>
              <w:rPr>
                <w:rFonts w:asciiTheme="majorBidi" w:hAnsiTheme="majorBidi" w:cstheme="majorBidi"/>
                <w:sz w:val="20"/>
                <w:szCs w:val="20"/>
                <w:highlight w:val="yellow"/>
              </w:rPr>
            </w:pPr>
          </w:p>
        </w:tc>
        <w:tc>
          <w:tcPr>
            <w:tcW w:w="1276" w:type="dxa"/>
          </w:tcPr>
          <w:p w14:paraId="472CB850" w14:textId="77777777" w:rsidR="009A4038" w:rsidRPr="0073419B" w:rsidRDefault="009A4038">
            <w:pPr>
              <w:ind w:right="281"/>
              <w:jc w:val="right"/>
              <w:rPr>
                <w:rFonts w:asciiTheme="majorBidi" w:hAnsiTheme="majorBidi" w:cstheme="majorBidi"/>
                <w:sz w:val="20"/>
                <w:szCs w:val="20"/>
                <w:highlight w:val="yellow"/>
              </w:rPr>
            </w:pPr>
          </w:p>
        </w:tc>
        <w:tc>
          <w:tcPr>
            <w:tcW w:w="283" w:type="dxa"/>
          </w:tcPr>
          <w:p w14:paraId="19A7A16B" w14:textId="77777777" w:rsidR="009A4038" w:rsidRPr="0073419B" w:rsidRDefault="009A4038">
            <w:pPr>
              <w:jc w:val="right"/>
              <w:rPr>
                <w:rFonts w:asciiTheme="majorBidi" w:hAnsiTheme="majorBidi" w:cstheme="majorBidi"/>
                <w:sz w:val="20"/>
                <w:szCs w:val="20"/>
                <w:highlight w:val="yellow"/>
              </w:rPr>
            </w:pPr>
          </w:p>
        </w:tc>
        <w:tc>
          <w:tcPr>
            <w:tcW w:w="1168" w:type="dxa"/>
          </w:tcPr>
          <w:p w14:paraId="4EE83CDE" w14:textId="77777777" w:rsidR="009A4038" w:rsidRPr="0073419B" w:rsidRDefault="009A4038">
            <w:pPr>
              <w:ind w:right="209"/>
              <w:jc w:val="right"/>
              <w:rPr>
                <w:rFonts w:asciiTheme="majorBidi" w:hAnsiTheme="majorBidi" w:cstheme="majorBidi"/>
                <w:sz w:val="20"/>
                <w:szCs w:val="20"/>
                <w:highlight w:val="yellow"/>
              </w:rPr>
            </w:pPr>
          </w:p>
        </w:tc>
        <w:tc>
          <w:tcPr>
            <w:tcW w:w="236" w:type="dxa"/>
          </w:tcPr>
          <w:p w14:paraId="3E73F6ED" w14:textId="77777777" w:rsidR="009A4038" w:rsidRPr="0073419B" w:rsidRDefault="009A4038">
            <w:pPr>
              <w:jc w:val="right"/>
              <w:rPr>
                <w:rFonts w:asciiTheme="majorBidi" w:hAnsiTheme="majorBidi" w:cstheme="majorBidi"/>
                <w:sz w:val="20"/>
                <w:szCs w:val="20"/>
                <w:highlight w:val="yellow"/>
              </w:rPr>
            </w:pPr>
          </w:p>
        </w:tc>
        <w:tc>
          <w:tcPr>
            <w:tcW w:w="1181" w:type="dxa"/>
          </w:tcPr>
          <w:p w14:paraId="01D4B99E" w14:textId="77777777" w:rsidR="009A4038" w:rsidRPr="0073419B" w:rsidRDefault="009A4038">
            <w:pPr>
              <w:ind w:right="209"/>
              <w:jc w:val="right"/>
              <w:rPr>
                <w:rFonts w:asciiTheme="majorBidi" w:hAnsiTheme="majorBidi" w:cstheme="majorBidi"/>
                <w:sz w:val="20"/>
                <w:szCs w:val="20"/>
                <w:highlight w:val="yellow"/>
              </w:rPr>
            </w:pPr>
          </w:p>
        </w:tc>
        <w:tc>
          <w:tcPr>
            <w:tcW w:w="240" w:type="dxa"/>
          </w:tcPr>
          <w:p w14:paraId="58E19BDE" w14:textId="77777777" w:rsidR="009A4038" w:rsidRPr="0073419B" w:rsidRDefault="009A4038">
            <w:pPr>
              <w:jc w:val="right"/>
              <w:rPr>
                <w:rFonts w:asciiTheme="majorBidi" w:hAnsiTheme="majorBidi" w:cstheme="majorBidi"/>
                <w:sz w:val="20"/>
                <w:szCs w:val="20"/>
                <w:highlight w:val="yellow"/>
              </w:rPr>
            </w:pPr>
          </w:p>
        </w:tc>
        <w:tc>
          <w:tcPr>
            <w:tcW w:w="1255" w:type="dxa"/>
          </w:tcPr>
          <w:p w14:paraId="622579B4" w14:textId="77777777" w:rsidR="009A4038" w:rsidRPr="0073419B" w:rsidRDefault="009A4038">
            <w:pPr>
              <w:ind w:right="258"/>
              <w:jc w:val="right"/>
              <w:rPr>
                <w:rFonts w:asciiTheme="majorBidi" w:hAnsiTheme="majorBidi" w:cstheme="majorBidi"/>
                <w:sz w:val="20"/>
                <w:szCs w:val="20"/>
                <w:highlight w:val="yellow"/>
                <w:cs/>
              </w:rPr>
            </w:pPr>
          </w:p>
        </w:tc>
        <w:tc>
          <w:tcPr>
            <w:tcW w:w="238" w:type="dxa"/>
          </w:tcPr>
          <w:p w14:paraId="52BAC801" w14:textId="77777777" w:rsidR="009A4038" w:rsidRPr="0073419B" w:rsidRDefault="009A4038">
            <w:pPr>
              <w:jc w:val="right"/>
              <w:rPr>
                <w:rFonts w:asciiTheme="majorBidi" w:hAnsiTheme="majorBidi" w:cstheme="majorBidi"/>
                <w:sz w:val="20"/>
                <w:szCs w:val="20"/>
                <w:highlight w:val="yellow"/>
              </w:rPr>
            </w:pPr>
          </w:p>
        </w:tc>
        <w:tc>
          <w:tcPr>
            <w:tcW w:w="1179" w:type="dxa"/>
          </w:tcPr>
          <w:p w14:paraId="6297B17E" w14:textId="77777777" w:rsidR="009A4038" w:rsidRPr="0073419B" w:rsidRDefault="009A4038">
            <w:pPr>
              <w:ind w:right="235"/>
              <w:jc w:val="right"/>
              <w:rPr>
                <w:rFonts w:asciiTheme="majorBidi" w:hAnsiTheme="majorBidi" w:cstheme="majorBidi"/>
                <w:sz w:val="20"/>
                <w:szCs w:val="20"/>
                <w:highlight w:val="yellow"/>
              </w:rPr>
            </w:pPr>
            <w:r w:rsidRPr="00A2228B">
              <w:rPr>
                <w:rFonts w:asciiTheme="majorBidi" w:hAnsiTheme="majorBidi" w:cstheme="majorBidi"/>
                <w:sz w:val="20"/>
                <w:szCs w:val="20"/>
              </w:rPr>
              <w:t>17,584</w:t>
            </w:r>
          </w:p>
        </w:tc>
      </w:tr>
      <w:tr w:rsidR="009A4038" w:rsidRPr="00854A9F" w14:paraId="5F00F69D" w14:textId="77777777" w:rsidTr="00E733F0">
        <w:tc>
          <w:tcPr>
            <w:tcW w:w="2577" w:type="dxa"/>
          </w:tcPr>
          <w:p w14:paraId="22FD4C25" w14:textId="77777777" w:rsidR="009A4038" w:rsidRPr="00854A9F" w:rsidRDefault="009A4038">
            <w:pPr>
              <w:ind w:left="-108"/>
              <w:jc w:val="both"/>
              <w:rPr>
                <w:rFonts w:asciiTheme="majorBidi" w:hAnsiTheme="majorBidi" w:cstheme="majorBidi"/>
                <w:sz w:val="20"/>
                <w:szCs w:val="20"/>
                <w:cs/>
              </w:rPr>
            </w:pPr>
            <w:r w:rsidRPr="00854A9F">
              <w:rPr>
                <w:rFonts w:asciiTheme="majorBidi" w:hAnsiTheme="majorBidi" w:cstheme="majorBidi"/>
                <w:sz w:val="20"/>
                <w:szCs w:val="20"/>
                <w:cs/>
              </w:rPr>
              <w:t>รายได้ดอกเบี้ย</w:t>
            </w:r>
          </w:p>
        </w:tc>
        <w:tc>
          <w:tcPr>
            <w:tcW w:w="708" w:type="dxa"/>
          </w:tcPr>
          <w:p w14:paraId="6A5EFDD5" w14:textId="77777777" w:rsidR="009A4038" w:rsidRPr="0073419B" w:rsidRDefault="009A4038">
            <w:pPr>
              <w:ind w:left="-45" w:right="-74" w:firstLine="45"/>
              <w:jc w:val="center"/>
              <w:rPr>
                <w:rFonts w:asciiTheme="majorBidi" w:hAnsiTheme="majorBidi" w:cstheme="majorBidi"/>
                <w:sz w:val="20"/>
                <w:szCs w:val="20"/>
                <w:highlight w:val="yellow"/>
              </w:rPr>
            </w:pPr>
          </w:p>
        </w:tc>
        <w:tc>
          <w:tcPr>
            <w:tcW w:w="236" w:type="dxa"/>
          </w:tcPr>
          <w:p w14:paraId="593CBEC7" w14:textId="77777777" w:rsidR="009A4038" w:rsidRPr="0073419B" w:rsidRDefault="009A4038">
            <w:pPr>
              <w:jc w:val="right"/>
              <w:rPr>
                <w:rFonts w:asciiTheme="majorBidi" w:hAnsiTheme="majorBidi" w:cstheme="majorBidi"/>
                <w:sz w:val="20"/>
                <w:szCs w:val="20"/>
                <w:highlight w:val="yellow"/>
              </w:rPr>
            </w:pPr>
          </w:p>
        </w:tc>
        <w:tc>
          <w:tcPr>
            <w:tcW w:w="1276" w:type="dxa"/>
          </w:tcPr>
          <w:p w14:paraId="0A6FAF70" w14:textId="77777777" w:rsidR="009A4038" w:rsidRPr="0073419B" w:rsidRDefault="009A4038">
            <w:pPr>
              <w:ind w:right="281"/>
              <w:jc w:val="right"/>
              <w:rPr>
                <w:rFonts w:asciiTheme="majorBidi" w:hAnsiTheme="majorBidi" w:cstheme="majorBidi"/>
                <w:sz w:val="20"/>
                <w:szCs w:val="20"/>
                <w:highlight w:val="yellow"/>
              </w:rPr>
            </w:pPr>
          </w:p>
        </w:tc>
        <w:tc>
          <w:tcPr>
            <w:tcW w:w="283" w:type="dxa"/>
          </w:tcPr>
          <w:p w14:paraId="79AA18AD" w14:textId="77777777" w:rsidR="009A4038" w:rsidRPr="0073419B" w:rsidRDefault="009A4038">
            <w:pPr>
              <w:jc w:val="right"/>
              <w:rPr>
                <w:rFonts w:asciiTheme="majorBidi" w:hAnsiTheme="majorBidi" w:cstheme="majorBidi"/>
                <w:sz w:val="20"/>
                <w:szCs w:val="20"/>
                <w:highlight w:val="yellow"/>
              </w:rPr>
            </w:pPr>
          </w:p>
        </w:tc>
        <w:tc>
          <w:tcPr>
            <w:tcW w:w="1168" w:type="dxa"/>
          </w:tcPr>
          <w:p w14:paraId="0D819F82" w14:textId="77777777" w:rsidR="009A4038" w:rsidRPr="0073419B" w:rsidRDefault="009A4038">
            <w:pPr>
              <w:ind w:right="209"/>
              <w:jc w:val="right"/>
              <w:rPr>
                <w:rFonts w:asciiTheme="majorBidi" w:hAnsiTheme="majorBidi" w:cstheme="majorBidi"/>
                <w:sz w:val="20"/>
                <w:szCs w:val="20"/>
                <w:highlight w:val="yellow"/>
              </w:rPr>
            </w:pPr>
          </w:p>
        </w:tc>
        <w:tc>
          <w:tcPr>
            <w:tcW w:w="236" w:type="dxa"/>
          </w:tcPr>
          <w:p w14:paraId="40D0FF0A" w14:textId="77777777" w:rsidR="009A4038" w:rsidRPr="0073419B" w:rsidRDefault="009A4038">
            <w:pPr>
              <w:jc w:val="right"/>
              <w:rPr>
                <w:rFonts w:asciiTheme="majorBidi" w:hAnsiTheme="majorBidi" w:cstheme="majorBidi"/>
                <w:sz w:val="20"/>
                <w:szCs w:val="20"/>
                <w:highlight w:val="yellow"/>
              </w:rPr>
            </w:pPr>
          </w:p>
        </w:tc>
        <w:tc>
          <w:tcPr>
            <w:tcW w:w="1181" w:type="dxa"/>
          </w:tcPr>
          <w:p w14:paraId="2CD5010B" w14:textId="77777777" w:rsidR="009A4038" w:rsidRPr="0073419B" w:rsidRDefault="009A4038">
            <w:pPr>
              <w:ind w:right="209"/>
              <w:jc w:val="right"/>
              <w:rPr>
                <w:rFonts w:asciiTheme="majorBidi" w:hAnsiTheme="majorBidi" w:cstheme="majorBidi"/>
                <w:sz w:val="20"/>
                <w:szCs w:val="20"/>
                <w:highlight w:val="yellow"/>
              </w:rPr>
            </w:pPr>
          </w:p>
        </w:tc>
        <w:tc>
          <w:tcPr>
            <w:tcW w:w="240" w:type="dxa"/>
          </w:tcPr>
          <w:p w14:paraId="0295D7BE" w14:textId="77777777" w:rsidR="009A4038" w:rsidRPr="0073419B" w:rsidRDefault="009A4038">
            <w:pPr>
              <w:jc w:val="right"/>
              <w:rPr>
                <w:rFonts w:asciiTheme="majorBidi" w:hAnsiTheme="majorBidi" w:cstheme="majorBidi"/>
                <w:sz w:val="20"/>
                <w:szCs w:val="20"/>
                <w:highlight w:val="yellow"/>
              </w:rPr>
            </w:pPr>
          </w:p>
        </w:tc>
        <w:tc>
          <w:tcPr>
            <w:tcW w:w="1255" w:type="dxa"/>
          </w:tcPr>
          <w:p w14:paraId="49825835" w14:textId="77777777" w:rsidR="009A4038" w:rsidRPr="0073419B" w:rsidRDefault="009A4038">
            <w:pPr>
              <w:ind w:right="258"/>
              <w:jc w:val="right"/>
              <w:rPr>
                <w:rFonts w:asciiTheme="majorBidi" w:hAnsiTheme="majorBidi" w:cstheme="majorBidi"/>
                <w:sz w:val="20"/>
                <w:szCs w:val="20"/>
                <w:highlight w:val="yellow"/>
                <w:cs/>
              </w:rPr>
            </w:pPr>
          </w:p>
        </w:tc>
        <w:tc>
          <w:tcPr>
            <w:tcW w:w="238" w:type="dxa"/>
          </w:tcPr>
          <w:p w14:paraId="287ECE56" w14:textId="77777777" w:rsidR="009A4038" w:rsidRPr="0073419B" w:rsidRDefault="009A4038">
            <w:pPr>
              <w:jc w:val="right"/>
              <w:rPr>
                <w:rFonts w:asciiTheme="majorBidi" w:hAnsiTheme="majorBidi" w:cstheme="majorBidi"/>
                <w:sz w:val="20"/>
                <w:szCs w:val="20"/>
                <w:highlight w:val="yellow"/>
              </w:rPr>
            </w:pPr>
          </w:p>
        </w:tc>
        <w:tc>
          <w:tcPr>
            <w:tcW w:w="1179" w:type="dxa"/>
          </w:tcPr>
          <w:p w14:paraId="23BE84FF" w14:textId="12E234BC" w:rsidR="009A4038" w:rsidRPr="00E771CA" w:rsidRDefault="00434042">
            <w:pPr>
              <w:ind w:right="235"/>
              <w:jc w:val="right"/>
              <w:rPr>
                <w:rFonts w:asciiTheme="majorBidi" w:hAnsiTheme="majorBidi" w:cstheme="majorBidi"/>
                <w:sz w:val="20"/>
                <w:szCs w:val="20"/>
              </w:rPr>
            </w:pPr>
            <w:r w:rsidRPr="001E4CC2">
              <w:rPr>
                <w:rFonts w:asciiTheme="majorBidi" w:hAnsiTheme="majorBidi" w:cstheme="majorBidi"/>
                <w:sz w:val="20"/>
                <w:szCs w:val="20"/>
              </w:rPr>
              <w:t>5</w:t>
            </w:r>
            <w:r>
              <w:rPr>
                <w:rFonts w:asciiTheme="majorBidi" w:hAnsiTheme="majorBidi" w:cstheme="majorBidi" w:hint="cs"/>
                <w:sz w:val="20"/>
                <w:szCs w:val="20"/>
                <w:cs/>
              </w:rPr>
              <w:t>5</w:t>
            </w:r>
            <w:r>
              <w:rPr>
                <w:rFonts w:asciiTheme="majorBidi" w:hAnsiTheme="majorBidi" w:cstheme="majorBidi"/>
                <w:sz w:val="20"/>
                <w:szCs w:val="20"/>
              </w:rPr>
              <w:t>,789</w:t>
            </w:r>
          </w:p>
        </w:tc>
      </w:tr>
      <w:tr w:rsidR="009A4038" w:rsidRPr="00854A9F" w14:paraId="1A9FC457" w14:textId="77777777" w:rsidTr="00E733F0">
        <w:tc>
          <w:tcPr>
            <w:tcW w:w="2577" w:type="dxa"/>
          </w:tcPr>
          <w:p w14:paraId="4301C5EB" w14:textId="77777777" w:rsidR="009A4038" w:rsidRPr="00854A9F" w:rsidRDefault="009A4038">
            <w:pPr>
              <w:ind w:left="-108"/>
              <w:jc w:val="both"/>
              <w:rPr>
                <w:rFonts w:asciiTheme="majorBidi" w:hAnsiTheme="majorBidi" w:cstheme="majorBidi"/>
                <w:sz w:val="20"/>
                <w:szCs w:val="20"/>
                <w:cs/>
              </w:rPr>
            </w:pPr>
            <w:r w:rsidRPr="00854A9F">
              <w:rPr>
                <w:rFonts w:asciiTheme="majorBidi" w:hAnsiTheme="majorBidi" w:cstheme="majorBidi"/>
                <w:sz w:val="20"/>
                <w:szCs w:val="20"/>
                <w:cs/>
              </w:rPr>
              <w:t>กำไรจากการซื้อ</w:t>
            </w:r>
            <w:r>
              <w:rPr>
                <w:rFonts w:asciiTheme="majorBidi" w:hAnsiTheme="majorBidi" w:cstheme="majorBidi" w:hint="cs"/>
                <w:sz w:val="20"/>
                <w:szCs w:val="20"/>
                <w:cs/>
              </w:rPr>
              <w:t>หุ้นสามัญ</w:t>
            </w:r>
          </w:p>
        </w:tc>
        <w:tc>
          <w:tcPr>
            <w:tcW w:w="708" w:type="dxa"/>
          </w:tcPr>
          <w:p w14:paraId="36129CE4" w14:textId="77777777" w:rsidR="009A4038" w:rsidRPr="0073419B" w:rsidRDefault="009A4038">
            <w:pPr>
              <w:ind w:left="-45" w:right="-74" w:firstLine="45"/>
              <w:jc w:val="center"/>
              <w:rPr>
                <w:rFonts w:asciiTheme="majorBidi" w:hAnsiTheme="majorBidi" w:cstheme="majorBidi"/>
                <w:sz w:val="20"/>
                <w:szCs w:val="20"/>
                <w:highlight w:val="yellow"/>
              </w:rPr>
            </w:pPr>
          </w:p>
        </w:tc>
        <w:tc>
          <w:tcPr>
            <w:tcW w:w="236" w:type="dxa"/>
          </w:tcPr>
          <w:p w14:paraId="0319AC7A" w14:textId="77777777" w:rsidR="009A4038" w:rsidRPr="0073419B" w:rsidRDefault="009A4038">
            <w:pPr>
              <w:jc w:val="right"/>
              <w:rPr>
                <w:rFonts w:asciiTheme="majorBidi" w:hAnsiTheme="majorBidi" w:cstheme="majorBidi"/>
                <w:sz w:val="20"/>
                <w:szCs w:val="20"/>
                <w:highlight w:val="yellow"/>
              </w:rPr>
            </w:pPr>
          </w:p>
        </w:tc>
        <w:tc>
          <w:tcPr>
            <w:tcW w:w="1276" w:type="dxa"/>
          </w:tcPr>
          <w:p w14:paraId="0AFA690A" w14:textId="77777777" w:rsidR="009A4038" w:rsidRPr="0073419B" w:rsidRDefault="009A4038">
            <w:pPr>
              <w:ind w:right="281"/>
              <w:jc w:val="right"/>
              <w:rPr>
                <w:rFonts w:asciiTheme="majorBidi" w:hAnsiTheme="majorBidi" w:cstheme="majorBidi"/>
                <w:sz w:val="20"/>
                <w:szCs w:val="20"/>
                <w:highlight w:val="yellow"/>
              </w:rPr>
            </w:pPr>
          </w:p>
        </w:tc>
        <w:tc>
          <w:tcPr>
            <w:tcW w:w="283" w:type="dxa"/>
          </w:tcPr>
          <w:p w14:paraId="439C5843" w14:textId="77777777" w:rsidR="009A4038" w:rsidRPr="0073419B" w:rsidRDefault="009A4038">
            <w:pPr>
              <w:jc w:val="right"/>
              <w:rPr>
                <w:rFonts w:asciiTheme="majorBidi" w:hAnsiTheme="majorBidi" w:cstheme="majorBidi"/>
                <w:sz w:val="20"/>
                <w:szCs w:val="20"/>
                <w:highlight w:val="yellow"/>
              </w:rPr>
            </w:pPr>
          </w:p>
        </w:tc>
        <w:tc>
          <w:tcPr>
            <w:tcW w:w="1168" w:type="dxa"/>
          </w:tcPr>
          <w:p w14:paraId="5FF2D294" w14:textId="77777777" w:rsidR="009A4038" w:rsidRPr="0073419B" w:rsidRDefault="009A4038">
            <w:pPr>
              <w:ind w:right="209"/>
              <w:jc w:val="right"/>
              <w:rPr>
                <w:rFonts w:asciiTheme="majorBidi" w:hAnsiTheme="majorBidi" w:cstheme="majorBidi"/>
                <w:sz w:val="20"/>
                <w:szCs w:val="20"/>
                <w:highlight w:val="yellow"/>
              </w:rPr>
            </w:pPr>
          </w:p>
        </w:tc>
        <w:tc>
          <w:tcPr>
            <w:tcW w:w="236" w:type="dxa"/>
          </w:tcPr>
          <w:p w14:paraId="018556EE" w14:textId="77777777" w:rsidR="009A4038" w:rsidRPr="0073419B" w:rsidRDefault="009A4038">
            <w:pPr>
              <w:jc w:val="right"/>
              <w:rPr>
                <w:rFonts w:asciiTheme="majorBidi" w:hAnsiTheme="majorBidi" w:cstheme="majorBidi"/>
                <w:sz w:val="20"/>
                <w:szCs w:val="20"/>
                <w:highlight w:val="yellow"/>
              </w:rPr>
            </w:pPr>
          </w:p>
        </w:tc>
        <w:tc>
          <w:tcPr>
            <w:tcW w:w="1181" w:type="dxa"/>
          </w:tcPr>
          <w:p w14:paraId="73648FCC" w14:textId="77777777" w:rsidR="009A4038" w:rsidRPr="0073419B" w:rsidRDefault="009A4038">
            <w:pPr>
              <w:ind w:right="209"/>
              <w:jc w:val="right"/>
              <w:rPr>
                <w:rFonts w:asciiTheme="majorBidi" w:hAnsiTheme="majorBidi" w:cstheme="majorBidi"/>
                <w:sz w:val="20"/>
                <w:szCs w:val="20"/>
                <w:highlight w:val="yellow"/>
              </w:rPr>
            </w:pPr>
          </w:p>
        </w:tc>
        <w:tc>
          <w:tcPr>
            <w:tcW w:w="240" w:type="dxa"/>
          </w:tcPr>
          <w:p w14:paraId="73ED6CCF" w14:textId="77777777" w:rsidR="009A4038" w:rsidRPr="0073419B" w:rsidRDefault="009A4038">
            <w:pPr>
              <w:jc w:val="right"/>
              <w:rPr>
                <w:rFonts w:asciiTheme="majorBidi" w:hAnsiTheme="majorBidi" w:cstheme="majorBidi"/>
                <w:sz w:val="20"/>
                <w:szCs w:val="20"/>
                <w:highlight w:val="yellow"/>
              </w:rPr>
            </w:pPr>
          </w:p>
        </w:tc>
        <w:tc>
          <w:tcPr>
            <w:tcW w:w="1255" w:type="dxa"/>
          </w:tcPr>
          <w:p w14:paraId="7674358F" w14:textId="77777777" w:rsidR="009A4038" w:rsidRPr="0073419B" w:rsidRDefault="009A4038">
            <w:pPr>
              <w:ind w:right="258"/>
              <w:jc w:val="right"/>
              <w:rPr>
                <w:rFonts w:asciiTheme="majorBidi" w:hAnsiTheme="majorBidi" w:cstheme="majorBidi"/>
                <w:sz w:val="20"/>
                <w:szCs w:val="20"/>
                <w:highlight w:val="yellow"/>
                <w:cs/>
              </w:rPr>
            </w:pPr>
          </w:p>
        </w:tc>
        <w:tc>
          <w:tcPr>
            <w:tcW w:w="238" w:type="dxa"/>
          </w:tcPr>
          <w:p w14:paraId="6337B299" w14:textId="77777777" w:rsidR="009A4038" w:rsidRPr="0073419B" w:rsidRDefault="009A4038">
            <w:pPr>
              <w:jc w:val="right"/>
              <w:rPr>
                <w:rFonts w:asciiTheme="majorBidi" w:hAnsiTheme="majorBidi" w:cstheme="majorBidi"/>
                <w:sz w:val="20"/>
                <w:szCs w:val="20"/>
                <w:highlight w:val="yellow"/>
              </w:rPr>
            </w:pPr>
          </w:p>
        </w:tc>
        <w:tc>
          <w:tcPr>
            <w:tcW w:w="1179" w:type="dxa"/>
          </w:tcPr>
          <w:p w14:paraId="6ACB76F7" w14:textId="77777777" w:rsidR="009A4038" w:rsidRPr="00E771CA" w:rsidRDefault="009A4038">
            <w:pPr>
              <w:ind w:right="235"/>
              <w:jc w:val="right"/>
              <w:rPr>
                <w:rFonts w:asciiTheme="majorBidi" w:hAnsiTheme="majorBidi" w:cstheme="majorBidi"/>
                <w:sz w:val="20"/>
                <w:szCs w:val="20"/>
              </w:rPr>
            </w:pPr>
            <w:r w:rsidRPr="00E771CA">
              <w:rPr>
                <w:rFonts w:asciiTheme="majorBidi" w:hAnsiTheme="majorBidi" w:cstheme="majorBidi"/>
                <w:sz w:val="20"/>
                <w:szCs w:val="20"/>
              </w:rPr>
              <w:t>4,043</w:t>
            </w:r>
          </w:p>
        </w:tc>
      </w:tr>
      <w:tr w:rsidR="009A4038" w:rsidRPr="00854A9F" w14:paraId="787D4D20" w14:textId="77777777" w:rsidTr="00E733F0">
        <w:tc>
          <w:tcPr>
            <w:tcW w:w="2577" w:type="dxa"/>
          </w:tcPr>
          <w:p w14:paraId="7E3BF294" w14:textId="77777777" w:rsidR="009A4038" w:rsidRPr="00854A9F" w:rsidRDefault="009A403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รายได้อื่น</w:t>
            </w:r>
          </w:p>
        </w:tc>
        <w:tc>
          <w:tcPr>
            <w:tcW w:w="708" w:type="dxa"/>
          </w:tcPr>
          <w:p w14:paraId="5CD601B6" w14:textId="77777777" w:rsidR="009A4038" w:rsidRPr="0073419B" w:rsidRDefault="009A4038">
            <w:pPr>
              <w:jc w:val="both"/>
              <w:rPr>
                <w:rFonts w:asciiTheme="majorBidi" w:hAnsiTheme="majorBidi" w:cstheme="majorBidi"/>
                <w:sz w:val="20"/>
                <w:szCs w:val="20"/>
                <w:highlight w:val="yellow"/>
              </w:rPr>
            </w:pPr>
          </w:p>
        </w:tc>
        <w:tc>
          <w:tcPr>
            <w:tcW w:w="236" w:type="dxa"/>
          </w:tcPr>
          <w:p w14:paraId="190C9D54" w14:textId="77777777" w:rsidR="009A4038" w:rsidRPr="0073419B" w:rsidRDefault="009A4038">
            <w:pPr>
              <w:jc w:val="both"/>
              <w:rPr>
                <w:rFonts w:asciiTheme="majorBidi" w:hAnsiTheme="majorBidi" w:cstheme="majorBidi"/>
                <w:sz w:val="20"/>
                <w:szCs w:val="20"/>
                <w:highlight w:val="yellow"/>
              </w:rPr>
            </w:pPr>
          </w:p>
        </w:tc>
        <w:tc>
          <w:tcPr>
            <w:tcW w:w="1276" w:type="dxa"/>
          </w:tcPr>
          <w:p w14:paraId="13FC5CCF" w14:textId="77777777" w:rsidR="009A4038" w:rsidRPr="0073419B" w:rsidRDefault="009A4038">
            <w:pPr>
              <w:ind w:right="281"/>
              <w:jc w:val="both"/>
              <w:rPr>
                <w:rFonts w:asciiTheme="majorBidi" w:hAnsiTheme="majorBidi" w:cstheme="majorBidi"/>
                <w:sz w:val="20"/>
                <w:szCs w:val="20"/>
                <w:highlight w:val="yellow"/>
              </w:rPr>
            </w:pPr>
          </w:p>
        </w:tc>
        <w:tc>
          <w:tcPr>
            <w:tcW w:w="283" w:type="dxa"/>
          </w:tcPr>
          <w:p w14:paraId="53813B01" w14:textId="77777777" w:rsidR="009A4038" w:rsidRPr="0073419B" w:rsidRDefault="009A4038">
            <w:pPr>
              <w:jc w:val="center"/>
              <w:rPr>
                <w:rFonts w:asciiTheme="majorBidi" w:hAnsiTheme="majorBidi" w:cstheme="majorBidi"/>
                <w:sz w:val="20"/>
                <w:szCs w:val="20"/>
                <w:highlight w:val="yellow"/>
              </w:rPr>
            </w:pPr>
          </w:p>
        </w:tc>
        <w:tc>
          <w:tcPr>
            <w:tcW w:w="1168" w:type="dxa"/>
          </w:tcPr>
          <w:p w14:paraId="1FC16BFC" w14:textId="77777777" w:rsidR="009A4038" w:rsidRPr="0073419B" w:rsidRDefault="009A4038">
            <w:pPr>
              <w:ind w:right="-24"/>
              <w:jc w:val="right"/>
              <w:rPr>
                <w:rFonts w:asciiTheme="majorBidi" w:hAnsiTheme="majorBidi" w:cstheme="majorBidi"/>
                <w:sz w:val="20"/>
                <w:szCs w:val="20"/>
                <w:highlight w:val="yellow"/>
              </w:rPr>
            </w:pPr>
          </w:p>
        </w:tc>
        <w:tc>
          <w:tcPr>
            <w:tcW w:w="236" w:type="dxa"/>
          </w:tcPr>
          <w:p w14:paraId="5A58551F" w14:textId="77777777" w:rsidR="009A4038" w:rsidRPr="0073419B" w:rsidRDefault="009A4038">
            <w:pPr>
              <w:jc w:val="both"/>
              <w:rPr>
                <w:rFonts w:asciiTheme="majorBidi" w:hAnsiTheme="majorBidi" w:cstheme="majorBidi"/>
                <w:sz w:val="20"/>
                <w:szCs w:val="20"/>
                <w:highlight w:val="yellow"/>
              </w:rPr>
            </w:pPr>
          </w:p>
        </w:tc>
        <w:tc>
          <w:tcPr>
            <w:tcW w:w="1181" w:type="dxa"/>
          </w:tcPr>
          <w:p w14:paraId="09C67768" w14:textId="77777777" w:rsidR="009A4038" w:rsidRPr="0073419B" w:rsidRDefault="009A4038">
            <w:pPr>
              <w:ind w:right="209"/>
              <w:jc w:val="right"/>
              <w:rPr>
                <w:rFonts w:asciiTheme="majorBidi" w:hAnsiTheme="majorBidi" w:cstheme="majorBidi"/>
                <w:sz w:val="20"/>
                <w:szCs w:val="20"/>
                <w:highlight w:val="yellow"/>
              </w:rPr>
            </w:pPr>
          </w:p>
        </w:tc>
        <w:tc>
          <w:tcPr>
            <w:tcW w:w="240" w:type="dxa"/>
          </w:tcPr>
          <w:p w14:paraId="1DDF8EE6" w14:textId="77777777" w:rsidR="009A4038" w:rsidRPr="0073419B" w:rsidRDefault="009A4038">
            <w:pPr>
              <w:jc w:val="both"/>
              <w:rPr>
                <w:rFonts w:asciiTheme="majorBidi" w:hAnsiTheme="majorBidi" w:cstheme="majorBidi"/>
                <w:sz w:val="20"/>
                <w:szCs w:val="20"/>
                <w:highlight w:val="yellow"/>
              </w:rPr>
            </w:pPr>
          </w:p>
        </w:tc>
        <w:tc>
          <w:tcPr>
            <w:tcW w:w="1255" w:type="dxa"/>
          </w:tcPr>
          <w:p w14:paraId="2479D749" w14:textId="77777777" w:rsidR="009A4038" w:rsidRPr="0073419B" w:rsidRDefault="009A4038">
            <w:pPr>
              <w:jc w:val="both"/>
              <w:rPr>
                <w:rFonts w:asciiTheme="majorBidi" w:hAnsiTheme="majorBidi" w:cstheme="majorBidi"/>
                <w:sz w:val="20"/>
                <w:szCs w:val="20"/>
                <w:highlight w:val="yellow"/>
              </w:rPr>
            </w:pPr>
          </w:p>
        </w:tc>
        <w:tc>
          <w:tcPr>
            <w:tcW w:w="238" w:type="dxa"/>
          </w:tcPr>
          <w:p w14:paraId="7144DB2A" w14:textId="77777777" w:rsidR="009A4038" w:rsidRPr="0073419B" w:rsidRDefault="009A4038">
            <w:pPr>
              <w:jc w:val="both"/>
              <w:rPr>
                <w:rFonts w:asciiTheme="majorBidi" w:hAnsiTheme="majorBidi" w:cstheme="majorBidi"/>
                <w:sz w:val="20"/>
                <w:szCs w:val="20"/>
                <w:highlight w:val="yellow"/>
              </w:rPr>
            </w:pPr>
          </w:p>
        </w:tc>
        <w:tc>
          <w:tcPr>
            <w:tcW w:w="1179" w:type="dxa"/>
          </w:tcPr>
          <w:p w14:paraId="7998DDAE" w14:textId="2D8D9EC7" w:rsidR="009A4038" w:rsidRPr="00E771CA" w:rsidRDefault="00933F42">
            <w:pPr>
              <w:ind w:right="235"/>
              <w:jc w:val="right"/>
              <w:rPr>
                <w:rFonts w:asciiTheme="majorBidi" w:hAnsiTheme="majorBidi" w:cstheme="majorBidi"/>
                <w:sz w:val="20"/>
                <w:szCs w:val="20"/>
              </w:rPr>
            </w:pPr>
            <w:r w:rsidRPr="00E771CA">
              <w:rPr>
                <w:rFonts w:asciiTheme="majorBidi" w:hAnsiTheme="majorBidi" w:cstheme="majorBidi"/>
                <w:sz w:val="20"/>
                <w:szCs w:val="20"/>
              </w:rPr>
              <w:t>16,194</w:t>
            </w:r>
          </w:p>
        </w:tc>
      </w:tr>
      <w:tr w:rsidR="009A4038" w:rsidRPr="00854A9F" w14:paraId="0281AF58" w14:textId="77777777" w:rsidTr="00E733F0">
        <w:tc>
          <w:tcPr>
            <w:tcW w:w="2577" w:type="dxa"/>
            <w:tcBorders>
              <w:top w:val="nil"/>
              <w:left w:val="nil"/>
              <w:bottom w:val="nil"/>
              <w:right w:val="nil"/>
            </w:tcBorders>
            <w:vAlign w:val="bottom"/>
          </w:tcPr>
          <w:p w14:paraId="7A04BAA2" w14:textId="77777777" w:rsidR="009A4038" w:rsidRPr="00854A9F" w:rsidRDefault="009A4038">
            <w:pPr>
              <w:ind w:left="-108"/>
              <w:jc w:val="thaiDistribute"/>
              <w:rPr>
                <w:rFonts w:asciiTheme="majorBidi" w:hAnsiTheme="majorBidi" w:cstheme="majorBidi"/>
                <w:sz w:val="20"/>
                <w:szCs w:val="20"/>
                <w:cs/>
              </w:rPr>
            </w:pPr>
            <w:r>
              <w:rPr>
                <w:rFonts w:asciiTheme="majorBidi" w:hAnsiTheme="majorBidi" w:cstheme="majorBidi" w:hint="cs"/>
                <w:sz w:val="20"/>
                <w:szCs w:val="20"/>
                <w:cs/>
              </w:rPr>
              <w:t>รายการโอนกลับ</w:t>
            </w:r>
            <w:r w:rsidRPr="00854A9F">
              <w:rPr>
                <w:rFonts w:asciiTheme="majorBidi" w:hAnsiTheme="majorBidi" w:cstheme="majorBidi"/>
                <w:sz w:val="20"/>
                <w:szCs w:val="20"/>
                <w:cs/>
              </w:rPr>
              <w:t>ด้านเครดิตที่คาดว่าจะเกิดขึ้น</w:t>
            </w:r>
          </w:p>
        </w:tc>
        <w:tc>
          <w:tcPr>
            <w:tcW w:w="708" w:type="dxa"/>
          </w:tcPr>
          <w:p w14:paraId="2278DC5A" w14:textId="77777777" w:rsidR="009A4038" w:rsidRPr="0073419B" w:rsidRDefault="009A4038">
            <w:pPr>
              <w:jc w:val="both"/>
              <w:rPr>
                <w:rFonts w:asciiTheme="majorBidi" w:hAnsiTheme="majorBidi" w:cstheme="majorBidi"/>
                <w:sz w:val="20"/>
                <w:szCs w:val="20"/>
                <w:highlight w:val="yellow"/>
              </w:rPr>
            </w:pPr>
          </w:p>
        </w:tc>
        <w:tc>
          <w:tcPr>
            <w:tcW w:w="236" w:type="dxa"/>
          </w:tcPr>
          <w:p w14:paraId="11AA3A25" w14:textId="77777777" w:rsidR="009A4038" w:rsidRPr="0073419B" w:rsidRDefault="009A4038">
            <w:pPr>
              <w:jc w:val="both"/>
              <w:rPr>
                <w:rFonts w:asciiTheme="majorBidi" w:hAnsiTheme="majorBidi" w:cstheme="majorBidi"/>
                <w:sz w:val="20"/>
                <w:szCs w:val="20"/>
                <w:highlight w:val="yellow"/>
              </w:rPr>
            </w:pPr>
          </w:p>
        </w:tc>
        <w:tc>
          <w:tcPr>
            <w:tcW w:w="1276" w:type="dxa"/>
          </w:tcPr>
          <w:p w14:paraId="4A8561ED" w14:textId="77777777" w:rsidR="009A4038" w:rsidRPr="0073419B" w:rsidRDefault="009A4038">
            <w:pPr>
              <w:ind w:right="281"/>
              <w:jc w:val="both"/>
              <w:rPr>
                <w:rFonts w:asciiTheme="majorBidi" w:hAnsiTheme="majorBidi" w:cstheme="majorBidi"/>
                <w:sz w:val="20"/>
                <w:szCs w:val="20"/>
                <w:highlight w:val="yellow"/>
              </w:rPr>
            </w:pPr>
          </w:p>
        </w:tc>
        <w:tc>
          <w:tcPr>
            <w:tcW w:w="283" w:type="dxa"/>
          </w:tcPr>
          <w:p w14:paraId="7A0A9BAF" w14:textId="77777777" w:rsidR="009A4038" w:rsidRPr="0073419B" w:rsidRDefault="009A4038">
            <w:pPr>
              <w:jc w:val="center"/>
              <w:rPr>
                <w:rFonts w:asciiTheme="majorBidi" w:hAnsiTheme="majorBidi" w:cstheme="majorBidi"/>
                <w:sz w:val="20"/>
                <w:szCs w:val="20"/>
                <w:highlight w:val="yellow"/>
              </w:rPr>
            </w:pPr>
          </w:p>
        </w:tc>
        <w:tc>
          <w:tcPr>
            <w:tcW w:w="1168" w:type="dxa"/>
          </w:tcPr>
          <w:p w14:paraId="04037992" w14:textId="77777777" w:rsidR="009A4038" w:rsidRPr="0073419B" w:rsidRDefault="009A4038">
            <w:pPr>
              <w:ind w:right="-24"/>
              <w:jc w:val="right"/>
              <w:rPr>
                <w:rFonts w:asciiTheme="majorBidi" w:hAnsiTheme="majorBidi" w:cstheme="majorBidi"/>
                <w:sz w:val="20"/>
                <w:szCs w:val="20"/>
                <w:highlight w:val="yellow"/>
              </w:rPr>
            </w:pPr>
          </w:p>
        </w:tc>
        <w:tc>
          <w:tcPr>
            <w:tcW w:w="236" w:type="dxa"/>
          </w:tcPr>
          <w:p w14:paraId="145B8639" w14:textId="77777777" w:rsidR="009A4038" w:rsidRPr="0073419B" w:rsidRDefault="009A4038">
            <w:pPr>
              <w:jc w:val="both"/>
              <w:rPr>
                <w:rFonts w:asciiTheme="majorBidi" w:hAnsiTheme="majorBidi" w:cstheme="majorBidi"/>
                <w:sz w:val="20"/>
                <w:szCs w:val="20"/>
                <w:highlight w:val="yellow"/>
              </w:rPr>
            </w:pPr>
          </w:p>
        </w:tc>
        <w:tc>
          <w:tcPr>
            <w:tcW w:w="1181" w:type="dxa"/>
          </w:tcPr>
          <w:p w14:paraId="1638E451" w14:textId="77777777" w:rsidR="009A4038" w:rsidRPr="0073419B" w:rsidRDefault="009A4038">
            <w:pPr>
              <w:ind w:right="209"/>
              <w:jc w:val="right"/>
              <w:rPr>
                <w:rFonts w:asciiTheme="majorBidi" w:hAnsiTheme="majorBidi" w:cstheme="majorBidi"/>
                <w:sz w:val="20"/>
                <w:szCs w:val="20"/>
                <w:highlight w:val="yellow"/>
              </w:rPr>
            </w:pPr>
          </w:p>
        </w:tc>
        <w:tc>
          <w:tcPr>
            <w:tcW w:w="240" w:type="dxa"/>
          </w:tcPr>
          <w:p w14:paraId="1F9BC654" w14:textId="77777777" w:rsidR="009A4038" w:rsidRPr="0073419B" w:rsidRDefault="009A4038">
            <w:pPr>
              <w:jc w:val="both"/>
              <w:rPr>
                <w:rFonts w:asciiTheme="majorBidi" w:hAnsiTheme="majorBidi" w:cstheme="majorBidi"/>
                <w:sz w:val="20"/>
                <w:szCs w:val="20"/>
                <w:highlight w:val="yellow"/>
              </w:rPr>
            </w:pPr>
          </w:p>
        </w:tc>
        <w:tc>
          <w:tcPr>
            <w:tcW w:w="1255" w:type="dxa"/>
          </w:tcPr>
          <w:p w14:paraId="36144242" w14:textId="77777777" w:rsidR="009A4038" w:rsidRPr="0073419B" w:rsidRDefault="009A4038">
            <w:pPr>
              <w:jc w:val="both"/>
              <w:rPr>
                <w:rFonts w:asciiTheme="majorBidi" w:hAnsiTheme="majorBidi" w:cstheme="majorBidi"/>
                <w:sz w:val="20"/>
                <w:szCs w:val="20"/>
                <w:highlight w:val="yellow"/>
              </w:rPr>
            </w:pPr>
          </w:p>
        </w:tc>
        <w:tc>
          <w:tcPr>
            <w:tcW w:w="238" w:type="dxa"/>
          </w:tcPr>
          <w:p w14:paraId="423EAB3A" w14:textId="77777777" w:rsidR="009A4038" w:rsidRPr="0073419B" w:rsidRDefault="009A4038">
            <w:pPr>
              <w:jc w:val="both"/>
              <w:rPr>
                <w:rFonts w:asciiTheme="majorBidi" w:hAnsiTheme="majorBidi" w:cstheme="majorBidi"/>
                <w:sz w:val="20"/>
                <w:szCs w:val="20"/>
                <w:highlight w:val="yellow"/>
              </w:rPr>
            </w:pPr>
          </w:p>
        </w:tc>
        <w:tc>
          <w:tcPr>
            <w:tcW w:w="1179" w:type="dxa"/>
          </w:tcPr>
          <w:p w14:paraId="793BB452" w14:textId="65921FC9" w:rsidR="009A4038" w:rsidRPr="00E771CA" w:rsidRDefault="007B13CB">
            <w:pPr>
              <w:ind w:right="235"/>
              <w:jc w:val="right"/>
              <w:rPr>
                <w:rFonts w:asciiTheme="majorBidi" w:hAnsiTheme="majorBidi" w:cstheme="majorBidi"/>
                <w:sz w:val="20"/>
                <w:szCs w:val="20"/>
              </w:rPr>
            </w:pPr>
            <w:r>
              <w:rPr>
                <w:rFonts w:asciiTheme="majorBidi" w:hAnsiTheme="majorBidi" w:cstheme="majorBidi"/>
                <w:sz w:val="20"/>
                <w:szCs w:val="20"/>
              </w:rPr>
              <w:t>16,874</w:t>
            </w:r>
          </w:p>
        </w:tc>
      </w:tr>
      <w:tr w:rsidR="009A4038" w:rsidRPr="00854A9F" w14:paraId="05A20D2B" w14:textId="77777777" w:rsidTr="00E733F0">
        <w:tc>
          <w:tcPr>
            <w:tcW w:w="2577" w:type="dxa"/>
            <w:tcBorders>
              <w:top w:val="nil"/>
              <w:left w:val="nil"/>
              <w:bottom w:val="nil"/>
              <w:right w:val="nil"/>
            </w:tcBorders>
            <w:vAlign w:val="bottom"/>
          </w:tcPr>
          <w:p w14:paraId="443078B1" w14:textId="77777777" w:rsidR="009A4038" w:rsidRPr="00854A9F" w:rsidRDefault="009A4038">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ผลขาดทุนจากการวัดมูลค่า</w:t>
            </w:r>
          </w:p>
          <w:p w14:paraId="12930136" w14:textId="77777777" w:rsidR="009A4038" w:rsidRPr="00854A9F" w:rsidRDefault="009A4038">
            <w:pPr>
              <w:ind w:left="-108"/>
              <w:jc w:val="thaiDistribute"/>
              <w:rPr>
                <w:rFonts w:asciiTheme="majorBidi" w:hAnsiTheme="majorBidi" w:cstheme="majorBidi"/>
                <w:sz w:val="20"/>
                <w:szCs w:val="20"/>
                <w:cs/>
              </w:rPr>
            </w:pPr>
            <w:r w:rsidRPr="00854A9F">
              <w:rPr>
                <w:rFonts w:asciiTheme="majorBidi" w:hAnsiTheme="majorBidi" w:cstheme="majorBidi"/>
                <w:sz w:val="20"/>
                <w:szCs w:val="20"/>
              </w:rPr>
              <w:t xml:space="preserve">        </w:t>
            </w:r>
            <w:r w:rsidRPr="00854A9F">
              <w:rPr>
                <w:rFonts w:asciiTheme="majorBidi" w:hAnsiTheme="majorBidi" w:cstheme="majorBidi"/>
                <w:sz w:val="20"/>
                <w:szCs w:val="20"/>
                <w:cs/>
              </w:rPr>
              <w:t>สินทรัพย์ทางการเงิน</w:t>
            </w:r>
            <w:r w:rsidRPr="00854A9F">
              <w:rPr>
                <w:rFonts w:asciiTheme="majorBidi" w:hAnsiTheme="majorBidi" w:cstheme="majorBidi"/>
                <w:sz w:val="20"/>
                <w:szCs w:val="20"/>
              </w:rPr>
              <w:t xml:space="preserve"> </w:t>
            </w:r>
          </w:p>
        </w:tc>
        <w:tc>
          <w:tcPr>
            <w:tcW w:w="708" w:type="dxa"/>
          </w:tcPr>
          <w:p w14:paraId="2CA2361B" w14:textId="77777777" w:rsidR="009A4038" w:rsidRPr="0073419B" w:rsidRDefault="009A4038">
            <w:pPr>
              <w:jc w:val="both"/>
              <w:rPr>
                <w:rFonts w:asciiTheme="majorBidi" w:hAnsiTheme="majorBidi" w:cstheme="majorBidi"/>
                <w:sz w:val="20"/>
                <w:szCs w:val="20"/>
                <w:highlight w:val="yellow"/>
              </w:rPr>
            </w:pPr>
          </w:p>
        </w:tc>
        <w:tc>
          <w:tcPr>
            <w:tcW w:w="236" w:type="dxa"/>
          </w:tcPr>
          <w:p w14:paraId="66027A34" w14:textId="77777777" w:rsidR="009A4038" w:rsidRPr="0073419B" w:rsidRDefault="009A4038">
            <w:pPr>
              <w:jc w:val="both"/>
              <w:rPr>
                <w:rFonts w:asciiTheme="majorBidi" w:hAnsiTheme="majorBidi" w:cstheme="majorBidi"/>
                <w:sz w:val="20"/>
                <w:szCs w:val="20"/>
                <w:highlight w:val="yellow"/>
              </w:rPr>
            </w:pPr>
          </w:p>
        </w:tc>
        <w:tc>
          <w:tcPr>
            <w:tcW w:w="1276" w:type="dxa"/>
          </w:tcPr>
          <w:p w14:paraId="08171946" w14:textId="77777777" w:rsidR="009A4038" w:rsidRPr="0073419B" w:rsidRDefault="009A4038">
            <w:pPr>
              <w:ind w:right="281"/>
              <w:jc w:val="both"/>
              <w:rPr>
                <w:rFonts w:asciiTheme="majorBidi" w:hAnsiTheme="majorBidi" w:cstheme="majorBidi"/>
                <w:sz w:val="20"/>
                <w:szCs w:val="20"/>
                <w:highlight w:val="yellow"/>
              </w:rPr>
            </w:pPr>
          </w:p>
        </w:tc>
        <w:tc>
          <w:tcPr>
            <w:tcW w:w="283" w:type="dxa"/>
          </w:tcPr>
          <w:p w14:paraId="793159FC" w14:textId="77777777" w:rsidR="009A4038" w:rsidRPr="0073419B" w:rsidRDefault="009A4038">
            <w:pPr>
              <w:jc w:val="center"/>
              <w:rPr>
                <w:rFonts w:asciiTheme="majorBidi" w:hAnsiTheme="majorBidi" w:cstheme="majorBidi"/>
                <w:sz w:val="20"/>
                <w:szCs w:val="20"/>
                <w:highlight w:val="yellow"/>
              </w:rPr>
            </w:pPr>
          </w:p>
        </w:tc>
        <w:tc>
          <w:tcPr>
            <w:tcW w:w="1168" w:type="dxa"/>
          </w:tcPr>
          <w:p w14:paraId="7556044A" w14:textId="77777777" w:rsidR="009A4038" w:rsidRPr="0073419B" w:rsidRDefault="009A4038">
            <w:pPr>
              <w:ind w:right="-24"/>
              <w:jc w:val="right"/>
              <w:rPr>
                <w:rFonts w:asciiTheme="majorBidi" w:hAnsiTheme="majorBidi" w:cstheme="majorBidi"/>
                <w:sz w:val="20"/>
                <w:szCs w:val="20"/>
                <w:highlight w:val="yellow"/>
              </w:rPr>
            </w:pPr>
          </w:p>
        </w:tc>
        <w:tc>
          <w:tcPr>
            <w:tcW w:w="236" w:type="dxa"/>
          </w:tcPr>
          <w:p w14:paraId="7FEF92E0" w14:textId="77777777" w:rsidR="009A4038" w:rsidRPr="0073419B" w:rsidRDefault="009A4038">
            <w:pPr>
              <w:jc w:val="both"/>
              <w:rPr>
                <w:rFonts w:asciiTheme="majorBidi" w:hAnsiTheme="majorBidi" w:cstheme="majorBidi"/>
                <w:sz w:val="20"/>
                <w:szCs w:val="20"/>
                <w:highlight w:val="yellow"/>
              </w:rPr>
            </w:pPr>
          </w:p>
        </w:tc>
        <w:tc>
          <w:tcPr>
            <w:tcW w:w="1181" w:type="dxa"/>
          </w:tcPr>
          <w:p w14:paraId="24E28F4B" w14:textId="77777777" w:rsidR="009A4038" w:rsidRPr="0073419B" w:rsidRDefault="009A4038">
            <w:pPr>
              <w:ind w:right="209"/>
              <w:jc w:val="right"/>
              <w:rPr>
                <w:rFonts w:asciiTheme="majorBidi" w:hAnsiTheme="majorBidi" w:cstheme="majorBidi"/>
                <w:sz w:val="20"/>
                <w:szCs w:val="20"/>
                <w:highlight w:val="yellow"/>
              </w:rPr>
            </w:pPr>
          </w:p>
        </w:tc>
        <w:tc>
          <w:tcPr>
            <w:tcW w:w="240" w:type="dxa"/>
          </w:tcPr>
          <w:p w14:paraId="229FE3B9" w14:textId="77777777" w:rsidR="009A4038" w:rsidRPr="0073419B" w:rsidRDefault="009A4038">
            <w:pPr>
              <w:jc w:val="both"/>
              <w:rPr>
                <w:rFonts w:asciiTheme="majorBidi" w:hAnsiTheme="majorBidi" w:cstheme="majorBidi"/>
                <w:sz w:val="20"/>
                <w:szCs w:val="20"/>
                <w:highlight w:val="yellow"/>
              </w:rPr>
            </w:pPr>
          </w:p>
        </w:tc>
        <w:tc>
          <w:tcPr>
            <w:tcW w:w="1255" w:type="dxa"/>
          </w:tcPr>
          <w:p w14:paraId="6AF001E0" w14:textId="77777777" w:rsidR="009A4038" w:rsidRPr="0073419B" w:rsidRDefault="009A4038">
            <w:pPr>
              <w:jc w:val="both"/>
              <w:rPr>
                <w:rFonts w:asciiTheme="majorBidi" w:hAnsiTheme="majorBidi" w:cstheme="majorBidi"/>
                <w:sz w:val="20"/>
                <w:szCs w:val="20"/>
                <w:highlight w:val="yellow"/>
              </w:rPr>
            </w:pPr>
          </w:p>
        </w:tc>
        <w:tc>
          <w:tcPr>
            <w:tcW w:w="238" w:type="dxa"/>
          </w:tcPr>
          <w:p w14:paraId="1484EE21" w14:textId="77777777" w:rsidR="009A4038" w:rsidRPr="0073419B" w:rsidRDefault="009A4038">
            <w:pPr>
              <w:jc w:val="both"/>
              <w:rPr>
                <w:rFonts w:asciiTheme="majorBidi" w:hAnsiTheme="majorBidi" w:cstheme="majorBidi"/>
                <w:sz w:val="20"/>
                <w:szCs w:val="20"/>
                <w:highlight w:val="yellow"/>
              </w:rPr>
            </w:pPr>
          </w:p>
        </w:tc>
        <w:tc>
          <w:tcPr>
            <w:tcW w:w="1179" w:type="dxa"/>
          </w:tcPr>
          <w:p w14:paraId="4AB0364A" w14:textId="77777777" w:rsidR="009A4038" w:rsidRPr="001E4CC2" w:rsidRDefault="009A4038">
            <w:pPr>
              <w:ind w:right="235"/>
              <w:jc w:val="right"/>
              <w:rPr>
                <w:rFonts w:asciiTheme="majorBidi" w:hAnsiTheme="majorBidi" w:cstheme="majorBidi"/>
                <w:sz w:val="20"/>
                <w:szCs w:val="20"/>
              </w:rPr>
            </w:pPr>
          </w:p>
          <w:p w14:paraId="651F879A" w14:textId="77777777" w:rsidR="009A4038" w:rsidRPr="001E4CC2" w:rsidRDefault="009A4038">
            <w:pPr>
              <w:ind w:right="235"/>
              <w:jc w:val="right"/>
              <w:rPr>
                <w:rFonts w:asciiTheme="majorBidi" w:hAnsiTheme="majorBidi" w:cstheme="majorBidi"/>
                <w:sz w:val="20"/>
                <w:szCs w:val="20"/>
              </w:rPr>
            </w:pPr>
            <w:r w:rsidRPr="001E4CC2">
              <w:rPr>
                <w:rFonts w:asciiTheme="majorBidi" w:hAnsiTheme="majorBidi" w:cstheme="majorBidi"/>
                <w:sz w:val="20"/>
                <w:szCs w:val="20"/>
              </w:rPr>
              <w:t>(7,691)</w:t>
            </w:r>
          </w:p>
        </w:tc>
      </w:tr>
      <w:tr w:rsidR="009A4038" w:rsidRPr="00854A9F" w14:paraId="6837960C" w14:textId="77777777" w:rsidTr="00E733F0">
        <w:tc>
          <w:tcPr>
            <w:tcW w:w="2577" w:type="dxa"/>
          </w:tcPr>
          <w:p w14:paraId="34DFE584" w14:textId="77777777" w:rsidR="009A4038" w:rsidRPr="00854A9F" w:rsidRDefault="009A403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ต้นทุนในการจัดจำหน่าย</w:t>
            </w:r>
          </w:p>
        </w:tc>
        <w:tc>
          <w:tcPr>
            <w:tcW w:w="708" w:type="dxa"/>
          </w:tcPr>
          <w:p w14:paraId="0C74C9F4" w14:textId="77777777" w:rsidR="009A4038" w:rsidRPr="0073419B" w:rsidRDefault="009A4038">
            <w:pPr>
              <w:jc w:val="both"/>
              <w:rPr>
                <w:rFonts w:asciiTheme="majorBidi" w:hAnsiTheme="majorBidi" w:cstheme="majorBidi"/>
                <w:sz w:val="20"/>
                <w:szCs w:val="20"/>
                <w:highlight w:val="yellow"/>
              </w:rPr>
            </w:pPr>
          </w:p>
        </w:tc>
        <w:tc>
          <w:tcPr>
            <w:tcW w:w="236" w:type="dxa"/>
          </w:tcPr>
          <w:p w14:paraId="777456AD" w14:textId="77777777" w:rsidR="009A4038" w:rsidRPr="0073419B" w:rsidRDefault="009A4038">
            <w:pPr>
              <w:jc w:val="both"/>
              <w:rPr>
                <w:rFonts w:asciiTheme="majorBidi" w:hAnsiTheme="majorBidi" w:cstheme="majorBidi"/>
                <w:sz w:val="20"/>
                <w:szCs w:val="20"/>
                <w:highlight w:val="yellow"/>
              </w:rPr>
            </w:pPr>
          </w:p>
        </w:tc>
        <w:tc>
          <w:tcPr>
            <w:tcW w:w="1276" w:type="dxa"/>
          </w:tcPr>
          <w:p w14:paraId="452E1E2A" w14:textId="77777777" w:rsidR="009A4038" w:rsidRPr="0073419B" w:rsidRDefault="009A4038">
            <w:pPr>
              <w:ind w:right="281"/>
              <w:jc w:val="both"/>
              <w:rPr>
                <w:rFonts w:asciiTheme="majorBidi" w:hAnsiTheme="majorBidi" w:cstheme="majorBidi"/>
                <w:sz w:val="20"/>
                <w:szCs w:val="20"/>
                <w:highlight w:val="yellow"/>
              </w:rPr>
            </w:pPr>
          </w:p>
        </w:tc>
        <w:tc>
          <w:tcPr>
            <w:tcW w:w="283" w:type="dxa"/>
          </w:tcPr>
          <w:p w14:paraId="1547F9B7" w14:textId="77777777" w:rsidR="009A4038" w:rsidRPr="0073419B" w:rsidRDefault="009A4038">
            <w:pPr>
              <w:jc w:val="center"/>
              <w:rPr>
                <w:rFonts w:asciiTheme="majorBidi" w:hAnsiTheme="majorBidi" w:cstheme="majorBidi"/>
                <w:sz w:val="20"/>
                <w:szCs w:val="20"/>
                <w:highlight w:val="yellow"/>
              </w:rPr>
            </w:pPr>
          </w:p>
        </w:tc>
        <w:tc>
          <w:tcPr>
            <w:tcW w:w="1168" w:type="dxa"/>
          </w:tcPr>
          <w:p w14:paraId="0543ADC3" w14:textId="77777777" w:rsidR="009A4038" w:rsidRPr="0073419B" w:rsidRDefault="009A4038">
            <w:pPr>
              <w:ind w:right="-24"/>
              <w:jc w:val="right"/>
              <w:rPr>
                <w:rFonts w:asciiTheme="majorBidi" w:hAnsiTheme="majorBidi" w:cstheme="majorBidi"/>
                <w:sz w:val="20"/>
                <w:szCs w:val="20"/>
                <w:highlight w:val="yellow"/>
              </w:rPr>
            </w:pPr>
          </w:p>
        </w:tc>
        <w:tc>
          <w:tcPr>
            <w:tcW w:w="236" w:type="dxa"/>
          </w:tcPr>
          <w:p w14:paraId="106DC1DF" w14:textId="77777777" w:rsidR="009A4038" w:rsidRPr="0073419B" w:rsidRDefault="009A4038">
            <w:pPr>
              <w:jc w:val="both"/>
              <w:rPr>
                <w:rFonts w:asciiTheme="majorBidi" w:hAnsiTheme="majorBidi" w:cstheme="majorBidi"/>
                <w:sz w:val="20"/>
                <w:szCs w:val="20"/>
                <w:highlight w:val="yellow"/>
              </w:rPr>
            </w:pPr>
          </w:p>
        </w:tc>
        <w:tc>
          <w:tcPr>
            <w:tcW w:w="1181" w:type="dxa"/>
          </w:tcPr>
          <w:p w14:paraId="5DB34C0C" w14:textId="77777777" w:rsidR="009A4038" w:rsidRPr="0073419B" w:rsidRDefault="009A4038">
            <w:pPr>
              <w:ind w:right="209"/>
              <w:jc w:val="center"/>
              <w:rPr>
                <w:rFonts w:asciiTheme="majorBidi" w:hAnsiTheme="majorBidi" w:cstheme="majorBidi"/>
                <w:sz w:val="20"/>
                <w:szCs w:val="20"/>
                <w:highlight w:val="yellow"/>
              </w:rPr>
            </w:pPr>
          </w:p>
        </w:tc>
        <w:tc>
          <w:tcPr>
            <w:tcW w:w="240" w:type="dxa"/>
          </w:tcPr>
          <w:p w14:paraId="42793F80" w14:textId="77777777" w:rsidR="009A4038" w:rsidRPr="0073419B" w:rsidRDefault="009A4038">
            <w:pPr>
              <w:jc w:val="both"/>
              <w:rPr>
                <w:rFonts w:asciiTheme="majorBidi" w:hAnsiTheme="majorBidi" w:cstheme="majorBidi"/>
                <w:sz w:val="20"/>
                <w:szCs w:val="20"/>
                <w:highlight w:val="yellow"/>
              </w:rPr>
            </w:pPr>
          </w:p>
        </w:tc>
        <w:tc>
          <w:tcPr>
            <w:tcW w:w="1255" w:type="dxa"/>
          </w:tcPr>
          <w:p w14:paraId="4085F4DB" w14:textId="77777777" w:rsidR="009A4038" w:rsidRPr="0073419B" w:rsidRDefault="009A4038">
            <w:pPr>
              <w:jc w:val="both"/>
              <w:rPr>
                <w:rFonts w:asciiTheme="majorBidi" w:hAnsiTheme="majorBidi" w:cstheme="majorBidi"/>
                <w:sz w:val="20"/>
                <w:szCs w:val="20"/>
                <w:highlight w:val="yellow"/>
              </w:rPr>
            </w:pPr>
          </w:p>
        </w:tc>
        <w:tc>
          <w:tcPr>
            <w:tcW w:w="238" w:type="dxa"/>
          </w:tcPr>
          <w:p w14:paraId="6E0F49DA" w14:textId="77777777" w:rsidR="009A4038" w:rsidRPr="0073419B" w:rsidRDefault="009A4038">
            <w:pPr>
              <w:jc w:val="both"/>
              <w:rPr>
                <w:rFonts w:asciiTheme="majorBidi" w:hAnsiTheme="majorBidi" w:cstheme="majorBidi"/>
                <w:sz w:val="20"/>
                <w:szCs w:val="20"/>
                <w:highlight w:val="yellow"/>
              </w:rPr>
            </w:pPr>
          </w:p>
        </w:tc>
        <w:tc>
          <w:tcPr>
            <w:tcW w:w="1179" w:type="dxa"/>
          </w:tcPr>
          <w:p w14:paraId="5B91174C" w14:textId="77777777" w:rsidR="009A4038" w:rsidRPr="001E4CC2" w:rsidRDefault="009A4038">
            <w:pPr>
              <w:ind w:right="235"/>
              <w:jc w:val="right"/>
              <w:rPr>
                <w:rFonts w:asciiTheme="majorBidi" w:hAnsiTheme="majorBidi" w:cstheme="majorBidi"/>
                <w:sz w:val="20"/>
                <w:szCs w:val="20"/>
                <w:cs/>
              </w:rPr>
            </w:pPr>
            <w:r w:rsidRPr="001E4CC2">
              <w:rPr>
                <w:rFonts w:asciiTheme="majorBidi" w:hAnsiTheme="majorBidi" w:cstheme="majorBidi"/>
                <w:sz w:val="20"/>
                <w:szCs w:val="20"/>
              </w:rPr>
              <w:t>(5,041)</w:t>
            </w:r>
          </w:p>
        </w:tc>
      </w:tr>
      <w:tr w:rsidR="009A4038" w:rsidRPr="00854A9F" w14:paraId="1A26EDA7" w14:textId="77777777" w:rsidTr="00E733F0">
        <w:tc>
          <w:tcPr>
            <w:tcW w:w="2577" w:type="dxa"/>
          </w:tcPr>
          <w:p w14:paraId="37844997" w14:textId="77777777" w:rsidR="009A4038" w:rsidRPr="00854A9F" w:rsidRDefault="009A403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ค่าใช้จ่ายในการบริหาร</w:t>
            </w:r>
          </w:p>
        </w:tc>
        <w:tc>
          <w:tcPr>
            <w:tcW w:w="708" w:type="dxa"/>
          </w:tcPr>
          <w:p w14:paraId="6907E9AA" w14:textId="77777777" w:rsidR="009A4038" w:rsidRPr="0073419B" w:rsidRDefault="009A4038">
            <w:pPr>
              <w:jc w:val="both"/>
              <w:rPr>
                <w:rFonts w:asciiTheme="majorBidi" w:hAnsiTheme="majorBidi" w:cstheme="majorBidi"/>
                <w:sz w:val="20"/>
                <w:szCs w:val="20"/>
                <w:highlight w:val="yellow"/>
              </w:rPr>
            </w:pPr>
          </w:p>
        </w:tc>
        <w:tc>
          <w:tcPr>
            <w:tcW w:w="236" w:type="dxa"/>
          </w:tcPr>
          <w:p w14:paraId="6F9C075B" w14:textId="77777777" w:rsidR="009A4038" w:rsidRPr="0073419B" w:rsidRDefault="009A4038">
            <w:pPr>
              <w:jc w:val="both"/>
              <w:rPr>
                <w:rFonts w:asciiTheme="majorBidi" w:hAnsiTheme="majorBidi" w:cstheme="majorBidi"/>
                <w:sz w:val="20"/>
                <w:szCs w:val="20"/>
                <w:highlight w:val="yellow"/>
              </w:rPr>
            </w:pPr>
          </w:p>
        </w:tc>
        <w:tc>
          <w:tcPr>
            <w:tcW w:w="1276" w:type="dxa"/>
          </w:tcPr>
          <w:p w14:paraId="4FD31DC7" w14:textId="77777777" w:rsidR="009A4038" w:rsidRPr="0073419B" w:rsidRDefault="009A4038">
            <w:pPr>
              <w:ind w:right="281"/>
              <w:jc w:val="both"/>
              <w:rPr>
                <w:rFonts w:asciiTheme="majorBidi" w:hAnsiTheme="majorBidi" w:cstheme="majorBidi"/>
                <w:sz w:val="20"/>
                <w:szCs w:val="20"/>
                <w:highlight w:val="yellow"/>
              </w:rPr>
            </w:pPr>
          </w:p>
        </w:tc>
        <w:tc>
          <w:tcPr>
            <w:tcW w:w="283" w:type="dxa"/>
          </w:tcPr>
          <w:p w14:paraId="712A2E89" w14:textId="77777777" w:rsidR="009A4038" w:rsidRPr="0073419B" w:rsidRDefault="009A4038">
            <w:pPr>
              <w:jc w:val="center"/>
              <w:rPr>
                <w:rFonts w:asciiTheme="majorBidi" w:hAnsiTheme="majorBidi" w:cstheme="majorBidi"/>
                <w:sz w:val="20"/>
                <w:szCs w:val="20"/>
                <w:highlight w:val="yellow"/>
              </w:rPr>
            </w:pPr>
          </w:p>
        </w:tc>
        <w:tc>
          <w:tcPr>
            <w:tcW w:w="1168" w:type="dxa"/>
          </w:tcPr>
          <w:p w14:paraId="7A483667" w14:textId="77777777" w:rsidR="009A4038" w:rsidRPr="0073419B" w:rsidRDefault="009A4038">
            <w:pPr>
              <w:ind w:right="-24"/>
              <w:jc w:val="right"/>
              <w:rPr>
                <w:rFonts w:asciiTheme="majorBidi" w:hAnsiTheme="majorBidi" w:cstheme="majorBidi"/>
                <w:sz w:val="20"/>
                <w:szCs w:val="20"/>
                <w:highlight w:val="yellow"/>
              </w:rPr>
            </w:pPr>
          </w:p>
        </w:tc>
        <w:tc>
          <w:tcPr>
            <w:tcW w:w="236" w:type="dxa"/>
          </w:tcPr>
          <w:p w14:paraId="3F5BF857" w14:textId="77777777" w:rsidR="009A4038" w:rsidRPr="0073419B" w:rsidRDefault="009A4038">
            <w:pPr>
              <w:jc w:val="both"/>
              <w:rPr>
                <w:rFonts w:asciiTheme="majorBidi" w:hAnsiTheme="majorBidi" w:cstheme="majorBidi"/>
                <w:sz w:val="20"/>
                <w:szCs w:val="20"/>
                <w:highlight w:val="yellow"/>
              </w:rPr>
            </w:pPr>
          </w:p>
        </w:tc>
        <w:tc>
          <w:tcPr>
            <w:tcW w:w="1181" w:type="dxa"/>
          </w:tcPr>
          <w:p w14:paraId="4653033D" w14:textId="77777777" w:rsidR="009A4038" w:rsidRPr="0073419B" w:rsidRDefault="009A4038">
            <w:pPr>
              <w:ind w:right="209"/>
              <w:jc w:val="right"/>
              <w:rPr>
                <w:rFonts w:asciiTheme="majorBidi" w:hAnsiTheme="majorBidi" w:cstheme="majorBidi"/>
                <w:sz w:val="20"/>
                <w:szCs w:val="20"/>
                <w:highlight w:val="yellow"/>
              </w:rPr>
            </w:pPr>
          </w:p>
        </w:tc>
        <w:tc>
          <w:tcPr>
            <w:tcW w:w="240" w:type="dxa"/>
          </w:tcPr>
          <w:p w14:paraId="79B008A2" w14:textId="77777777" w:rsidR="009A4038" w:rsidRPr="0073419B" w:rsidRDefault="009A4038">
            <w:pPr>
              <w:jc w:val="both"/>
              <w:rPr>
                <w:rFonts w:asciiTheme="majorBidi" w:hAnsiTheme="majorBidi" w:cstheme="majorBidi"/>
                <w:sz w:val="20"/>
                <w:szCs w:val="20"/>
                <w:highlight w:val="yellow"/>
              </w:rPr>
            </w:pPr>
          </w:p>
        </w:tc>
        <w:tc>
          <w:tcPr>
            <w:tcW w:w="1255" w:type="dxa"/>
          </w:tcPr>
          <w:p w14:paraId="71482802" w14:textId="77777777" w:rsidR="009A4038" w:rsidRPr="0073419B" w:rsidRDefault="009A4038">
            <w:pPr>
              <w:jc w:val="both"/>
              <w:rPr>
                <w:rFonts w:asciiTheme="majorBidi" w:hAnsiTheme="majorBidi" w:cstheme="majorBidi"/>
                <w:sz w:val="20"/>
                <w:szCs w:val="20"/>
                <w:highlight w:val="yellow"/>
              </w:rPr>
            </w:pPr>
          </w:p>
        </w:tc>
        <w:tc>
          <w:tcPr>
            <w:tcW w:w="238" w:type="dxa"/>
          </w:tcPr>
          <w:p w14:paraId="7833C9FC" w14:textId="77777777" w:rsidR="009A4038" w:rsidRPr="0073419B" w:rsidRDefault="009A4038">
            <w:pPr>
              <w:jc w:val="both"/>
              <w:rPr>
                <w:rFonts w:asciiTheme="majorBidi" w:hAnsiTheme="majorBidi" w:cstheme="majorBidi"/>
                <w:sz w:val="20"/>
                <w:szCs w:val="20"/>
                <w:highlight w:val="yellow"/>
              </w:rPr>
            </w:pPr>
          </w:p>
        </w:tc>
        <w:tc>
          <w:tcPr>
            <w:tcW w:w="1179" w:type="dxa"/>
          </w:tcPr>
          <w:p w14:paraId="75D8D316" w14:textId="77777777" w:rsidR="009A4038" w:rsidRPr="001E4CC2" w:rsidRDefault="009A4038">
            <w:pPr>
              <w:ind w:right="235"/>
              <w:jc w:val="right"/>
              <w:rPr>
                <w:rFonts w:asciiTheme="majorBidi" w:hAnsiTheme="majorBidi" w:cstheme="majorBidi"/>
                <w:sz w:val="20"/>
                <w:szCs w:val="20"/>
                <w:cs/>
              </w:rPr>
            </w:pPr>
            <w:r w:rsidRPr="001E4CC2">
              <w:rPr>
                <w:rFonts w:asciiTheme="majorBidi" w:hAnsiTheme="majorBidi" w:cstheme="majorBidi"/>
                <w:sz w:val="20"/>
                <w:szCs w:val="20"/>
              </w:rPr>
              <w:t>(382,262)</w:t>
            </w:r>
          </w:p>
        </w:tc>
      </w:tr>
      <w:tr w:rsidR="009A4038" w:rsidRPr="00854A9F" w14:paraId="188B0DFF" w14:textId="77777777" w:rsidTr="00E733F0">
        <w:tc>
          <w:tcPr>
            <w:tcW w:w="2577" w:type="dxa"/>
          </w:tcPr>
          <w:p w14:paraId="6277E07B" w14:textId="77777777" w:rsidR="009A4038" w:rsidRPr="00854A9F" w:rsidRDefault="009A403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ต้นทุนทางการเงิน</w:t>
            </w:r>
          </w:p>
        </w:tc>
        <w:tc>
          <w:tcPr>
            <w:tcW w:w="708" w:type="dxa"/>
          </w:tcPr>
          <w:p w14:paraId="2BEBAD18" w14:textId="77777777" w:rsidR="009A4038" w:rsidRPr="0073419B" w:rsidRDefault="009A4038">
            <w:pPr>
              <w:jc w:val="both"/>
              <w:rPr>
                <w:rFonts w:asciiTheme="majorBidi" w:hAnsiTheme="majorBidi" w:cstheme="majorBidi"/>
                <w:sz w:val="20"/>
                <w:szCs w:val="20"/>
                <w:highlight w:val="yellow"/>
              </w:rPr>
            </w:pPr>
          </w:p>
        </w:tc>
        <w:tc>
          <w:tcPr>
            <w:tcW w:w="236" w:type="dxa"/>
          </w:tcPr>
          <w:p w14:paraId="0B5C4677" w14:textId="77777777" w:rsidR="009A4038" w:rsidRPr="0073419B" w:rsidRDefault="009A4038">
            <w:pPr>
              <w:jc w:val="both"/>
              <w:rPr>
                <w:rFonts w:asciiTheme="majorBidi" w:hAnsiTheme="majorBidi" w:cstheme="majorBidi"/>
                <w:sz w:val="20"/>
                <w:szCs w:val="20"/>
                <w:highlight w:val="yellow"/>
              </w:rPr>
            </w:pPr>
          </w:p>
        </w:tc>
        <w:tc>
          <w:tcPr>
            <w:tcW w:w="1276" w:type="dxa"/>
          </w:tcPr>
          <w:p w14:paraId="6E08076A" w14:textId="77777777" w:rsidR="009A4038" w:rsidRPr="0073419B" w:rsidRDefault="009A4038">
            <w:pPr>
              <w:ind w:right="281"/>
              <w:jc w:val="both"/>
              <w:rPr>
                <w:rFonts w:asciiTheme="majorBidi" w:hAnsiTheme="majorBidi" w:cstheme="majorBidi"/>
                <w:sz w:val="20"/>
                <w:szCs w:val="20"/>
                <w:highlight w:val="yellow"/>
              </w:rPr>
            </w:pPr>
          </w:p>
        </w:tc>
        <w:tc>
          <w:tcPr>
            <w:tcW w:w="283" w:type="dxa"/>
          </w:tcPr>
          <w:p w14:paraId="45115296" w14:textId="77777777" w:rsidR="009A4038" w:rsidRPr="0073419B" w:rsidRDefault="009A4038">
            <w:pPr>
              <w:jc w:val="center"/>
              <w:rPr>
                <w:rFonts w:asciiTheme="majorBidi" w:hAnsiTheme="majorBidi" w:cstheme="majorBidi"/>
                <w:sz w:val="20"/>
                <w:szCs w:val="20"/>
                <w:highlight w:val="yellow"/>
              </w:rPr>
            </w:pPr>
          </w:p>
        </w:tc>
        <w:tc>
          <w:tcPr>
            <w:tcW w:w="1168" w:type="dxa"/>
          </w:tcPr>
          <w:p w14:paraId="449A1FAE" w14:textId="77777777" w:rsidR="009A4038" w:rsidRPr="0073419B" w:rsidRDefault="009A4038">
            <w:pPr>
              <w:ind w:right="-24"/>
              <w:jc w:val="right"/>
              <w:rPr>
                <w:rFonts w:asciiTheme="majorBidi" w:hAnsiTheme="majorBidi" w:cstheme="majorBidi"/>
                <w:sz w:val="20"/>
                <w:szCs w:val="20"/>
                <w:highlight w:val="yellow"/>
              </w:rPr>
            </w:pPr>
          </w:p>
        </w:tc>
        <w:tc>
          <w:tcPr>
            <w:tcW w:w="236" w:type="dxa"/>
          </w:tcPr>
          <w:p w14:paraId="67BE3239" w14:textId="77777777" w:rsidR="009A4038" w:rsidRPr="0073419B" w:rsidRDefault="009A4038">
            <w:pPr>
              <w:jc w:val="both"/>
              <w:rPr>
                <w:rFonts w:asciiTheme="majorBidi" w:hAnsiTheme="majorBidi" w:cstheme="majorBidi"/>
                <w:sz w:val="20"/>
                <w:szCs w:val="20"/>
                <w:highlight w:val="yellow"/>
              </w:rPr>
            </w:pPr>
          </w:p>
        </w:tc>
        <w:tc>
          <w:tcPr>
            <w:tcW w:w="1181" w:type="dxa"/>
          </w:tcPr>
          <w:p w14:paraId="069990A6" w14:textId="77777777" w:rsidR="009A4038" w:rsidRPr="0073419B" w:rsidRDefault="009A4038">
            <w:pPr>
              <w:ind w:right="209"/>
              <w:jc w:val="right"/>
              <w:rPr>
                <w:rFonts w:asciiTheme="majorBidi" w:hAnsiTheme="majorBidi" w:cstheme="majorBidi"/>
                <w:sz w:val="20"/>
                <w:szCs w:val="20"/>
                <w:highlight w:val="yellow"/>
              </w:rPr>
            </w:pPr>
          </w:p>
        </w:tc>
        <w:tc>
          <w:tcPr>
            <w:tcW w:w="240" w:type="dxa"/>
          </w:tcPr>
          <w:p w14:paraId="4C4EDEE9" w14:textId="77777777" w:rsidR="009A4038" w:rsidRPr="0073419B" w:rsidRDefault="009A4038">
            <w:pPr>
              <w:jc w:val="both"/>
              <w:rPr>
                <w:rFonts w:asciiTheme="majorBidi" w:hAnsiTheme="majorBidi" w:cstheme="majorBidi"/>
                <w:sz w:val="20"/>
                <w:szCs w:val="20"/>
                <w:highlight w:val="yellow"/>
              </w:rPr>
            </w:pPr>
          </w:p>
        </w:tc>
        <w:tc>
          <w:tcPr>
            <w:tcW w:w="1255" w:type="dxa"/>
          </w:tcPr>
          <w:p w14:paraId="08CA69BD" w14:textId="77777777" w:rsidR="009A4038" w:rsidRPr="0073419B" w:rsidRDefault="009A4038">
            <w:pPr>
              <w:jc w:val="both"/>
              <w:rPr>
                <w:rFonts w:asciiTheme="majorBidi" w:hAnsiTheme="majorBidi" w:cstheme="majorBidi"/>
                <w:sz w:val="20"/>
                <w:szCs w:val="20"/>
                <w:highlight w:val="yellow"/>
              </w:rPr>
            </w:pPr>
          </w:p>
        </w:tc>
        <w:tc>
          <w:tcPr>
            <w:tcW w:w="238" w:type="dxa"/>
          </w:tcPr>
          <w:p w14:paraId="58472A03" w14:textId="77777777" w:rsidR="009A4038" w:rsidRPr="0073419B" w:rsidRDefault="009A4038">
            <w:pPr>
              <w:jc w:val="both"/>
              <w:rPr>
                <w:rFonts w:asciiTheme="majorBidi" w:hAnsiTheme="majorBidi" w:cstheme="majorBidi"/>
                <w:sz w:val="20"/>
                <w:szCs w:val="20"/>
                <w:highlight w:val="yellow"/>
              </w:rPr>
            </w:pPr>
          </w:p>
        </w:tc>
        <w:tc>
          <w:tcPr>
            <w:tcW w:w="1179" w:type="dxa"/>
          </w:tcPr>
          <w:p w14:paraId="3D239154" w14:textId="77777777" w:rsidR="009A4038" w:rsidRPr="001E4CC2" w:rsidRDefault="009A4038">
            <w:pPr>
              <w:ind w:right="235"/>
              <w:jc w:val="right"/>
              <w:rPr>
                <w:rFonts w:asciiTheme="majorBidi" w:hAnsiTheme="majorBidi" w:cstheme="majorBidi"/>
                <w:sz w:val="20"/>
                <w:szCs w:val="20"/>
                <w:cs/>
              </w:rPr>
            </w:pPr>
            <w:r w:rsidRPr="001E4CC2">
              <w:rPr>
                <w:rFonts w:asciiTheme="majorBidi" w:hAnsiTheme="majorBidi" w:cstheme="majorBidi"/>
                <w:sz w:val="20"/>
                <w:szCs w:val="20"/>
              </w:rPr>
              <w:t>(9,976)</w:t>
            </w:r>
          </w:p>
        </w:tc>
      </w:tr>
      <w:tr w:rsidR="009A4038" w:rsidRPr="00854A9F" w14:paraId="71CC3951" w14:textId="77777777" w:rsidTr="00E733F0">
        <w:tc>
          <w:tcPr>
            <w:tcW w:w="2577" w:type="dxa"/>
          </w:tcPr>
          <w:p w14:paraId="29A4B83E" w14:textId="77777777" w:rsidR="009A4038" w:rsidRPr="00854A9F" w:rsidRDefault="009A403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ส่วนแบ่งกำไรในบริษัทร่วม</w:t>
            </w:r>
          </w:p>
        </w:tc>
        <w:tc>
          <w:tcPr>
            <w:tcW w:w="708" w:type="dxa"/>
          </w:tcPr>
          <w:p w14:paraId="2F3CFCBD" w14:textId="77777777" w:rsidR="009A4038" w:rsidRPr="00D228C6" w:rsidRDefault="009A4038">
            <w:pPr>
              <w:ind w:left="-45" w:right="-74" w:firstLine="45"/>
              <w:jc w:val="center"/>
              <w:rPr>
                <w:rFonts w:asciiTheme="majorBidi" w:hAnsiTheme="majorBidi" w:cstheme="majorBidi"/>
                <w:sz w:val="20"/>
                <w:szCs w:val="20"/>
              </w:rPr>
            </w:pPr>
            <w:r w:rsidRPr="00D228C6">
              <w:rPr>
                <w:rFonts w:asciiTheme="majorBidi" w:hAnsiTheme="majorBidi" w:cstheme="majorBidi"/>
                <w:sz w:val="20"/>
                <w:szCs w:val="20"/>
              </w:rPr>
              <w:t>-</w:t>
            </w:r>
          </w:p>
        </w:tc>
        <w:tc>
          <w:tcPr>
            <w:tcW w:w="236" w:type="dxa"/>
          </w:tcPr>
          <w:p w14:paraId="51B8ACCF" w14:textId="77777777" w:rsidR="009A4038" w:rsidRPr="00D228C6" w:rsidRDefault="009A4038">
            <w:pPr>
              <w:jc w:val="both"/>
              <w:rPr>
                <w:rFonts w:asciiTheme="majorBidi" w:hAnsiTheme="majorBidi" w:cstheme="majorBidi"/>
                <w:sz w:val="20"/>
                <w:szCs w:val="20"/>
              </w:rPr>
            </w:pPr>
          </w:p>
        </w:tc>
        <w:tc>
          <w:tcPr>
            <w:tcW w:w="1276" w:type="dxa"/>
          </w:tcPr>
          <w:p w14:paraId="34CA6C59" w14:textId="77777777" w:rsidR="009A4038" w:rsidRPr="00D228C6" w:rsidRDefault="009A4038">
            <w:pPr>
              <w:ind w:left="-45" w:right="-74" w:firstLine="45"/>
              <w:jc w:val="center"/>
              <w:rPr>
                <w:rFonts w:asciiTheme="majorBidi" w:hAnsiTheme="majorBidi" w:cstheme="majorBidi"/>
                <w:sz w:val="20"/>
                <w:szCs w:val="20"/>
              </w:rPr>
            </w:pPr>
            <w:r w:rsidRPr="00D228C6">
              <w:rPr>
                <w:rFonts w:asciiTheme="majorBidi" w:hAnsiTheme="majorBidi" w:cstheme="majorBidi"/>
                <w:sz w:val="20"/>
                <w:szCs w:val="20"/>
              </w:rPr>
              <w:t>-</w:t>
            </w:r>
          </w:p>
        </w:tc>
        <w:tc>
          <w:tcPr>
            <w:tcW w:w="283" w:type="dxa"/>
          </w:tcPr>
          <w:p w14:paraId="54AB626E" w14:textId="77777777" w:rsidR="009A4038" w:rsidRPr="00D228C6" w:rsidRDefault="009A4038">
            <w:pPr>
              <w:jc w:val="center"/>
              <w:rPr>
                <w:rFonts w:asciiTheme="majorBidi" w:hAnsiTheme="majorBidi" w:cstheme="majorBidi"/>
                <w:sz w:val="20"/>
                <w:szCs w:val="20"/>
              </w:rPr>
            </w:pPr>
          </w:p>
        </w:tc>
        <w:tc>
          <w:tcPr>
            <w:tcW w:w="1168" w:type="dxa"/>
          </w:tcPr>
          <w:p w14:paraId="4DEBF678" w14:textId="77777777" w:rsidR="009A4038" w:rsidRPr="00D228C6" w:rsidRDefault="009A4038">
            <w:pPr>
              <w:ind w:right="209"/>
              <w:jc w:val="right"/>
              <w:rPr>
                <w:rFonts w:asciiTheme="majorBidi" w:hAnsiTheme="majorBidi" w:cstheme="majorBidi"/>
                <w:sz w:val="20"/>
                <w:szCs w:val="20"/>
              </w:rPr>
            </w:pPr>
            <w:r w:rsidRPr="00D228C6">
              <w:rPr>
                <w:rFonts w:asciiTheme="majorBidi" w:hAnsiTheme="majorBidi" w:cstheme="majorBidi"/>
                <w:sz w:val="20"/>
                <w:szCs w:val="20"/>
              </w:rPr>
              <w:t>580,854</w:t>
            </w:r>
          </w:p>
        </w:tc>
        <w:tc>
          <w:tcPr>
            <w:tcW w:w="236" w:type="dxa"/>
          </w:tcPr>
          <w:p w14:paraId="705B31A2" w14:textId="77777777" w:rsidR="009A4038" w:rsidRPr="00D228C6" w:rsidRDefault="009A4038">
            <w:pPr>
              <w:jc w:val="both"/>
              <w:rPr>
                <w:rFonts w:asciiTheme="majorBidi" w:hAnsiTheme="majorBidi" w:cstheme="majorBidi"/>
                <w:sz w:val="20"/>
                <w:szCs w:val="20"/>
              </w:rPr>
            </w:pPr>
          </w:p>
        </w:tc>
        <w:tc>
          <w:tcPr>
            <w:tcW w:w="1181" w:type="dxa"/>
          </w:tcPr>
          <w:p w14:paraId="758BFE19" w14:textId="77777777" w:rsidR="009A4038" w:rsidRPr="00D228C6" w:rsidRDefault="009A4038">
            <w:pPr>
              <w:ind w:left="-45" w:right="-74" w:firstLine="45"/>
              <w:jc w:val="center"/>
              <w:rPr>
                <w:rFonts w:asciiTheme="majorBidi" w:hAnsiTheme="majorBidi" w:cstheme="majorBidi"/>
                <w:sz w:val="20"/>
                <w:szCs w:val="20"/>
              </w:rPr>
            </w:pPr>
            <w:r w:rsidRPr="00D228C6">
              <w:rPr>
                <w:rFonts w:ascii="Angsana New" w:hAnsi="Angsana New" w:cs="Angsana New"/>
                <w:kern w:val="2"/>
                <w:sz w:val="20"/>
                <w:szCs w:val="20"/>
                <w14:ligatures w14:val="standardContextual"/>
              </w:rPr>
              <w:t>-</w:t>
            </w:r>
          </w:p>
        </w:tc>
        <w:tc>
          <w:tcPr>
            <w:tcW w:w="240" w:type="dxa"/>
          </w:tcPr>
          <w:p w14:paraId="169FF4CE" w14:textId="77777777" w:rsidR="009A4038" w:rsidRPr="00D228C6" w:rsidRDefault="009A4038">
            <w:pPr>
              <w:ind w:left="-45" w:right="-74" w:firstLine="45"/>
              <w:jc w:val="center"/>
              <w:rPr>
                <w:rFonts w:asciiTheme="majorBidi" w:hAnsiTheme="majorBidi" w:cstheme="majorBidi"/>
                <w:sz w:val="20"/>
                <w:szCs w:val="20"/>
              </w:rPr>
            </w:pPr>
          </w:p>
        </w:tc>
        <w:tc>
          <w:tcPr>
            <w:tcW w:w="1255" w:type="dxa"/>
          </w:tcPr>
          <w:p w14:paraId="117F2FB9" w14:textId="77777777" w:rsidR="009A4038" w:rsidRPr="00D228C6" w:rsidRDefault="009A4038">
            <w:pPr>
              <w:jc w:val="center"/>
              <w:rPr>
                <w:rFonts w:asciiTheme="majorBidi" w:hAnsiTheme="majorBidi" w:cstheme="majorBidi"/>
                <w:sz w:val="20"/>
                <w:szCs w:val="20"/>
              </w:rPr>
            </w:pPr>
            <w:r w:rsidRPr="00D228C6">
              <w:rPr>
                <w:rFonts w:ascii="Angsana New" w:hAnsi="Angsana New" w:cs="Angsana New"/>
                <w:kern w:val="2"/>
                <w:sz w:val="20"/>
                <w:szCs w:val="20"/>
                <w14:ligatures w14:val="standardContextual"/>
              </w:rPr>
              <w:t>-</w:t>
            </w:r>
          </w:p>
        </w:tc>
        <w:tc>
          <w:tcPr>
            <w:tcW w:w="238" w:type="dxa"/>
          </w:tcPr>
          <w:p w14:paraId="5756781D" w14:textId="77777777" w:rsidR="009A4038" w:rsidRPr="0073419B" w:rsidRDefault="009A4038">
            <w:pPr>
              <w:jc w:val="both"/>
              <w:rPr>
                <w:rFonts w:asciiTheme="majorBidi" w:hAnsiTheme="majorBidi" w:cstheme="majorBidi"/>
                <w:sz w:val="20"/>
                <w:szCs w:val="20"/>
                <w:highlight w:val="yellow"/>
              </w:rPr>
            </w:pPr>
          </w:p>
        </w:tc>
        <w:tc>
          <w:tcPr>
            <w:tcW w:w="1179" w:type="dxa"/>
          </w:tcPr>
          <w:p w14:paraId="2B4ADB4F" w14:textId="77777777" w:rsidR="009A4038" w:rsidRPr="001E4CC2" w:rsidRDefault="009A4038">
            <w:pPr>
              <w:ind w:right="235"/>
              <w:jc w:val="right"/>
              <w:rPr>
                <w:rFonts w:asciiTheme="majorBidi" w:hAnsiTheme="majorBidi" w:cstheme="majorBidi"/>
                <w:sz w:val="20"/>
                <w:szCs w:val="20"/>
                <w:cs/>
              </w:rPr>
            </w:pPr>
            <w:r w:rsidRPr="001E4CC2">
              <w:rPr>
                <w:rFonts w:asciiTheme="majorBidi" w:hAnsiTheme="majorBidi" w:cstheme="majorBidi"/>
                <w:sz w:val="20"/>
                <w:szCs w:val="20"/>
              </w:rPr>
              <w:t>580,854</w:t>
            </w:r>
          </w:p>
        </w:tc>
      </w:tr>
      <w:tr w:rsidR="009A4038" w:rsidRPr="00854A9F" w14:paraId="32FA6344" w14:textId="77777777" w:rsidTr="00E733F0">
        <w:tc>
          <w:tcPr>
            <w:tcW w:w="2577" w:type="dxa"/>
          </w:tcPr>
          <w:p w14:paraId="42BFCD8A" w14:textId="77777777" w:rsidR="009A4038" w:rsidRPr="00854A9F" w:rsidRDefault="009A403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กำไร(ขาดทุน)ก่อนภาษีเงินได้</w:t>
            </w:r>
          </w:p>
        </w:tc>
        <w:tc>
          <w:tcPr>
            <w:tcW w:w="708" w:type="dxa"/>
          </w:tcPr>
          <w:p w14:paraId="533CFD60" w14:textId="77777777" w:rsidR="009A4038" w:rsidRPr="0073419B" w:rsidRDefault="009A4038">
            <w:pPr>
              <w:jc w:val="both"/>
              <w:rPr>
                <w:rFonts w:asciiTheme="majorBidi" w:hAnsiTheme="majorBidi" w:cstheme="majorBidi"/>
                <w:sz w:val="20"/>
                <w:szCs w:val="20"/>
                <w:highlight w:val="yellow"/>
              </w:rPr>
            </w:pPr>
          </w:p>
        </w:tc>
        <w:tc>
          <w:tcPr>
            <w:tcW w:w="236" w:type="dxa"/>
          </w:tcPr>
          <w:p w14:paraId="65D12856" w14:textId="77777777" w:rsidR="009A4038" w:rsidRPr="0073419B" w:rsidRDefault="009A4038">
            <w:pPr>
              <w:jc w:val="both"/>
              <w:rPr>
                <w:rFonts w:asciiTheme="majorBidi" w:hAnsiTheme="majorBidi" w:cstheme="majorBidi"/>
                <w:sz w:val="20"/>
                <w:szCs w:val="20"/>
                <w:highlight w:val="yellow"/>
              </w:rPr>
            </w:pPr>
          </w:p>
        </w:tc>
        <w:tc>
          <w:tcPr>
            <w:tcW w:w="1276" w:type="dxa"/>
          </w:tcPr>
          <w:p w14:paraId="24054AA1" w14:textId="77777777" w:rsidR="009A4038" w:rsidRPr="0073419B" w:rsidRDefault="009A4038">
            <w:pPr>
              <w:ind w:right="281"/>
              <w:jc w:val="both"/>
              <w:rPr>
                <w:rFonts w:asciiTheme="majorBidi" w:hAnsiTheme="majorBidi" w:cstheme="majorBidi"/>
                <w:sz w:val="20"/>
                <w:szCs w:val="20"/>
                <w:highlight w:val="yellow"/>
              </w:rPr>
            </w:pPr>
          </w:p>
        </w:tc>
        <w:tc>
          <w:tcPr>
            <w:tcW w:w="283" w:type="dxa"/>
          </w:tcPr>
          <w:p w14:paraId="7A0CBEBA" w14:textId="77777777" w:rsidR="009A4038" w:rsidRPr="0073419B" w:rsidRDefault="009A4038">
            <w:pPr>
              <w:jc w:val="center"/>
              <w:rPr>
                <w:rFonts w:asciiTheme="majorBidi" w:hAnsiTheme="majorBidi" w:cstheme="majorBidi"/>
                <w:sz w:val="20"/>
                <w:szCs w:val="20"/>
                <w:highlight w:val="yellow"/>
              </w:rPr>
            </w:pPr>
          </w:p>
        </w:tc>
        <w:tc>
          <w:tcPr>
            <w:tcW w:w="1168" w:type="dxa"/>
          </w:tcPr>
          <w:p w14:paraId="55FDE745" w14:textId="77777777" w:rsidR="009A4038" w:rsidRPr="0073419B" w:rsidRDefault="009A4038">
            <w:pPr>
              <w:ind w:right="-24"/>
              <w:jc w:val="right"/>
              <w:rPr>
                <w:rFonts w:asciiTheme="majorBidi" w:hAnsiTheme="majorBidi" w:cstheme="majorBidi"/>
                <w:sz w:val="20"/>
                <w:szCs w:val="20"/>
                <w:highlight w:val="yellow"/>
              </w:rPr>
            </w:pPr>
          </w:p>
        </w:tc>
        <w:tc>
          <w:tcPr>
            <w:tcW w:w="236" w:type="dxa"/>
          </w:tcPr>
          <w:p w14:paraId="089E2C18" w14:textId="77777777" w:rsidR="009A4038" w:rsidRPr="0073419B" w:rsidRDefault="009A4038">
            <w:pPr>
              <w:jc w:val="both"/>
              <w:rPr>
                <w:rFonts w:asciiTheme="majorBidi" w:hAnsiTheme="majorBidi" w:cstheme="majorBidi"/>
                <w:sz w:val="20"/>
                <w:szCs w:val="20"/>
                <w:highlight w:val="yellow"/>
              </w:rPr>
            </w:pPr>
          </w:p>
        </w:tc>
        <w:tc>
          <w:tcPr>
            <w:tcW w:w="1181" w:type="dxa"/>
          </w:tcPr>
          <w:p w14:paraId="370E4905" w14:textId="77777777" w:rsidR="009A4038" w:rsidRPr="0073419B" w:rsidRDefault="009A4038">
            <w:pPr>
              <w:ind w:right="209"/>
              <w:jc w:val="right"/>
              <w:rPr>
                <w:rFonts w:asciiTheme="majorBidi" w:hAnsiTheme="majorBidi" w:cstheme="majorBidi"/>
                <w:sz w:val="20"/>
                <w:szCs w:val="20"/>
                <w:highlight w:val="yellow"/>
              </w:rPr>
            </w:pPr>
          </w:p>
        </w:tc>
        <w:tc>
          <w:tcPr>
            <w:tcW w:w="240" w:type="dxa"/>
          </w:tcPr>
          <w:p w14:paraId="3A14166A" w14:textId="77777777" w:rsidR="009A4038" w:rsidRPr="0073419B" w:rsidRDefault="009A4038">
            <w:pPr>
              <w:jc w:val="both"/>
              <w:rPr>
                <w:rFonts w:asciiTheme="majorBidi" w:hAnsiTheme="majorBidi" w:cstheme="majorBidi"/>
                <w:sz w:val="20"/>
                <w:szCs w:val="20"/>
                <w:highlight w:val="yellow"/>
              </w:rPr>
            </w:pPr>
          </w:p>
        </w:tc>
        <w:tc>
          <w:tcPr>
            <w:tcW w:w="1255" w:type="dxa"/>
          </w:tcPr>
          <w:p w14:paraId="2FACB2EE" w14:textId="77777777" w:rsidR="009A4038" w:rsidRPr="0073419B" w:rsidRDefault="009A4038">
            <w:pPr>
              <w:jc w:val="both"/>
              <w:rPr>
                <w:rFonts w:asciiTheme="majorBidi" w:hAnsiTheme="majorBidi" w:cstheme="majorBidi"/>
                <w:sz w:val="20"/>
                <w:szCs w:val="20"/>
                <w:highlight w:val="yellow"/>
              </w:rPr>
            </w:pPr>
          </w:p>
        </w:tc>
        <w:tc>
          <w:tcPr>
            <w:tcW w:w="238" w:type="dxa"/>
          </w:tcPr>
          <w:p w14:paraId="0F5926CF" w14:textId="77777777" w:rsidR="009A4038" w:rsidRPr="0073419B" w:rsidRDefault="009A4038">
            <w:pPr>
              <w:jc w:val="both"/>
              <w:rPr>
                <w:rFonts w:asciiTheme="majorBidi" w:hAnsiTheme="majorBidi" w:cstheme="majorBidi"/>
                <w:sz w:val="20"/>
                <w:szCs w:val="20"/>
                <w:highlight w:val="yellow"/>
              </w:rPr>
            </w:pPr>
          </w:p>
        </w:tc>
        <w:tc>
          <w:tcPr>
            <w:tcW w:w="1179" w:type="dxa"/>
            <w:tcBorders>
              <w:top w:val="single" w:sz="4" w:space="0" w:color="auto"/>
              <w:bottom w:val="double" w:sz="4" w:space="0" w:color="auto"/>
            </w:tcBorders>
          </w:tcPr>
          <w:p w14:paraId="6A329E93" w14:textId="1EBD5738" w:rsidR="009A4038" w:rsidRPr="001E4CC2" w:rsidRDefault="009A4038">
            <w:pPr>
              <w:ind w:right="235"/>
              <w:jc w:val="right"/>
              <w:rPr>
                <w:rFonts w:asciiTheme="majorBidi" w:hAnsiTheme="majorBidi" w:cstheme="majorBidi"/>
                <w:sz w:val="20"/>
                <w:szCs w:val="20"/>
                <w:cs/>
              </w:rPr>
            </w:pPr>
            <w:r w:rsidRPr="001E4CC2">
              <w:rPr>
                <w:rFonts w:asciiTheme="majorBidi" w:hAnsiTheme="majorBidi" w:cstheme="majorBidi"/>
                <w:sz w:val="20"/>
                <w:szCs w:val="20"/>
              </w:rPr>
              <w:t>3</w:t>
            </w:r>
            <w:r>
              <w:rPr>
                <w:rFonts w:asciiTheme="majorBidi" w:hAnsiTheme="majorBidi" w:cstheme="majorBidi"/>
                <w:sz w:val="20"/>
                <w:szCs w:val="20"/>
              </w:rPr>
              <w:t>62</w:t>
            </w:r>
            <w:r w:rsidRPr="001E4CC2">
              <w:rPr>
                <w:rFonts w:asciiTheme="majorBidi" w:hAnsiTheme="majorBidi" w:cstheme="majorBidi"/>
                <w:sz w:val="20"/>
                <w:szCs w:val="20"/>
              </w:rPr>
              <w:t>,</w:t>
            </w:r>
            <w:r>
              <w:rPr>
                <w:rFonts w:asciiTheme="majorBidi" w:hAnsiTheme="majorBidi" w:cstheme="majorBidi"/>
                <w:sz w:val="20"/>
                <w:szCs w:val="20"/>
              </w:rPr>
              <w:t>78</w:t>
            </w:r>
            <w:r w:rsidR="00774C24">
              <w:rPr>
                <w:rFonts w:asciiTheme="majorBidi" w:hAnsiTheme="majorBidi" w:cstheme="majorBidi"/>
                <w:sz w:val="20"/>
                <w:szCs w:val="20"/>
              </w:rPr>
              <w:t>1</w:t>
            </w:r>
          </w:p>
        </w:tc>
      </w:tr>
      <w:tr w:rsidR="009A4038" w:rsidRPr="00854A9F" w14:paraId="5E9148EA" w14:textId="77777777" w:rsidTr="00E733F0">
        <w:tc>
          <w:tcPr>
            <w:tcW w:w="2577" w:type="dxa"/>
          </w:tcPr>
          <w:p w14:paraId="4ABEF6D4" w14:textId="77777777" w:rsidR="009A4038" w:rsidRPr="00854A9F" w:rsidRDefault="009A4038">
            <w:pPr>
              <w:ind w:left="-108"/>
              <w:jc w:val="thaiDistribute"/>
              <w:rPr>
                <w:rFonts w:asciiTheme="majorBidi" w:hAnsiTheme="majorBidi" w:cstheme="majorBidi"/>
                <w:sz w:val="20"/>
                <w:szCs w:val="20"/>
                <w:cs/>
              </w:rPr>
            </w:pPr>
          </w:p>
        </w:tc>
        <w:tc>
          <w:tcPr>
            <w:tcW w:w="708" w:type="dxa"/>
          </w:tcPr>
          <w:p w14:paraId="1B0FF5AA" w14:textId="77777777" w:rsidR="009A4038" w:rsidRPr="0073419B" w:rsidRDefault="009A4038">
            <w:pPr>
              <w:jc w:val="center"/>
              <w:rPr>
                <w:rFonts w:asciiTheme="majorBidi" w:hAnsiTheme="majorBidi" w:cstheme="majorBidi"/>
                <w:sz w:val="20"/>
                <w:szCs w:val="20"/>
                <w:highlight w:val="yellow"/>
              </w:rPr>
            </w:pPr>
          </w:p>
        </w:tc>
        <w:tc>
          <w:tcPr>
            <w:tcW w:w="236" w:type="dxa"/>
          </w:tcPr>
          <w:p w14:paraId="4E503BA5" w14:textId="77777777" w:rsidR="009A4038" w:rsidRPr="0073419B" w:rsidRDefault="009A4038">
            <w:pPr>
              <w:jc w:val="both"/>
              <w:rPr>
                <w:rFonts w:asciiTheme="majorBidi" w:hAnsiTheme="majorBidi" w:cstheme="majorBidi"/>
                <w:sz w:val="20"/>
                <w:szCs w:val="20"/>
                <w:highlight w:val="yellow"/>
              </w:rPr>
            </w:pPr>
          </w:p>
        </w:tc>
        <w:tc>
          <w:tcPr>
            <w:tcW w:w="1276" w:type="dxa"/>
          </w:tcPr>
          <w:p w14:paraId="770D0E51" w14:textId="77777777" w:rsidR="009A4038" w:rsidRPr="0073419B" w:rsidRDefault="009A4038">
            <w:pPr>
              <w:ind w:left="-140"/>
              <w:jc w:val="right"/>
              <w:rPr>
                <w:rFonts w:asciiTheme="majorBidi" w:hAnsiTheme="majorBidi" w:cstheme="majorBidi"/>
                <w:sz w:val="20"/>
                <w:szCs w:val="20"/>
                <w:highlight w:val="yellow"/>
              </w:rPr>
            </w:pPr>
          </w:p>
        </w:tc>
        <w:tc>
          <w:tcPr>
            <w:tcW w:w="283" w:type="dxa"/>
          </w:tcPr>
          <w:p w14:paraId="4AEB3069" w14:textId="77777777" w:rsidR="009A4038" w:rsidRPr="0073419B" w:rsidRDefault="009A4038">
            <w:pPr>
              <w:ind w:left="-140"/>
              <w:jc w:val="right"/>
              <w:rPr>
                <w:rFonts w:asciiTheme="majorBidi" w:hAnsiTheme="majorBidi" w:cstheme="majorBidi"/>
                <w:sz w:val="20"/>
                <w:szCs w:val="20"/>
                <w:highlight w:val="yellow"/>
              </w:rPr>
            </w:pPr>
          </w:p>
        </w:tc>
        <w:tc>
          <w:tcPr>
            <w:tcW w:w="1168" w:type="dxa"/>
          </w:tcPr>
          <w:p w14:paraId="3BAD1711" w14:textId="77777777" w:rsidR="009A4038" w:rsidRPr="0073419B" w:rsidRDefault="009A4038">
            <w:pPr>
              <w:ind w:left="-140"/>
              <w:jc w:val="right"/>
              <w:rPr>
                <w:rFonts w:asciiTheme="majorBidi" w:hAnsiTheme="majorBidi" w:cstheme="majorBidi"/>
                <w:sz w:val="20"/>
                <w:szCs w:val="20"/>
                <w:highlight w:val="yellow"/>
              </w:rPr>
            </w:pPr>
          </w:p>
        </w:tc>
        <w:tc>
          <w:tcPr>
            <w:tcW w:w="236" w:type="dxa"/>
          </w:tcPr>
          <w:p w14:paraId="7A5AC8BB" w14:textId="77777777" w:rsidR="009A4038" w:rsidRPr="0073419B" w:rsidRDefault="009A4038">
            <w:pPr>
              <w:ind w:left="-140"/>
              <w:jc w:val="right"/>
              <w:rPr>
                <w:rFonts w:asciiTheme="majorBidi" w:hAnsiTheme="majorBidi" w:cstheme="majorBidi"/>
                <w:sz w:val="20"/>
                <w:szCs w:val="20"/>
                <w:highlight w:val="yellow"/>
              </w:rPr>
            </w:pPr>
          </w:p>
        </w:tc>
        <w:tc>
          <w:tcPr>
            <w:tcW w:w="1181" w:type="dxa"/>
          </w:tcPr>
          <w:p w14:paraId="07D39ACF" w14:textId="77777777" w:rsidR="009A4038" w:rsidRPr="0073419B" w:rsidRDefault="009A4038">
            <w:pPr>
              <w:ind w:left="-140"/>
              <w:jc w:val="right"/>
              <w:rPr>
                <w:rFonts w:asciiTheme="majorBidi" w:hAnsiTheme="majorBidi" w:cstheme="majorBidi"/>
                <w:sz w:val="20"/>
                <w:szCs w:val="20"/>
                <w:highlight w:val="yellow"/>
              </w:rPr>
            </w:pPr>
          </w:p>
        </w:tc>
        <w:tc>
          <w:tcPr>
            <w:tcW w:w="240" w:type="dxa"/>
          </w:tcPr>
          <w:p w14:paraId="5BE6A7D4" w14:textId="77777777" w:rsidR="009A4038" w:rsidRPr="0073419B" w:rsidRDefault="009A4038">
            <w:pPr>
              <w:jc w:val="both"/>
              <w:rPr>
                <w:rFonts w:asciiTheme="majorBidi" w:hAnsiTheme="majorBidi" w:cstheme="majorBidi"/>
                <w:sz w:val="20"/>
                <w:szCs w:val="20"/>
                <w:highlight w:val="yellow"/>
              </w:rPr>
            </w:pPr>
          </w:p>
        </w:tc>
        <w:tc>
          <w:tcPr>
            <w:tcW w:w="1255" w:type="dxa"/>
          </w:tcPr>
          <w:p w14:paraId="3AC1456F" w14:textId="77777777" w:rsidR="009A4038" w:rsidRPr="0073419B" w:rsidRDefault="009A4038">
            <w:pPr>
              <w:ind w:left="-52" w:right="-65"/>
              <w:jc w:val="center"/>
              <w:rPr>
                <w:rFonts w:asciiTheme="majorBidi" w:hAnsiTheme="majorBidi" w:cstheme="majorBidi"/>
                <w:sz w:val="20"/>
                <w:szCs w:val="20"/>
                <w:highlight w:val="yellow"/>
              </w:rPr>
            </w:pPr>
          </w:p>
        </w:tc>
        <w:tc>
          <w:tcPr>
            <w:tcW w:w="238" w:type="dxa"/>
          </w:tcPr>
          <w:p w14:paraId="23918FDD" w14:textId="77777777" w:rsidR="009A4038" w:rsidRPr="0073419B" w:rsidRDefault="009A4038">
            <w:pPr>
              <w:jc w:val="both"/>
              <w:rPr>
                <w:rFonts w:asciiTheme="majorBidi" w:hAnsiTheme="majorBidi" w:cstheme="majorBidi"/>
                <w:sz w:val="20"/>
                <w:szCs w:val="20"/>
                <w:highlight w:val="yellow"/>
              </w:rPr>
            </w:pPr>
          </w:p>
        </w:tc>
        <w:tc>
          <w:tcPr>
            <w:tcW w:w="1179" w:type="dxa"/>
            <w:tcBorders>
              <w:top w:val="double" w:sz="4" w:space="0" w:color="auto"/>
            </w:tcBorders>
          </w:tcPr>
          <w:p w14:paraId="2248D147" w14:textId="77777777" w:rsidR="009A4038" w:rsidRPr="0073419B" w:rsidRDefault="009A4038">
            <w:pPr>
              <w:ind w:right="235"/>
              <w:jc w:val="right"/>
              <w:rPr>
                <w:rFonts w:asciiTheme="majorBidi" w:hAnsiTheme="majorBidi" w:cstheme="majorBidi"/>
                <w:sz w:val="20"/>
                <w:szCs w:val="20"/>
                <w:highlight w:val="yellow"/>
              </w:rPr>
            </w:pPr>
          </w:p>
        </w:tc>
      </w:tr>
      <w:tr w:rsidR="009A4038" w:rsidRPr="00854A9F" w14:paraId="10BEFCF3" w14:textId="77777777" w:rsidTr="00E733F0">
        <w:tc>
          <w:tcPr>
            <w:tcW w:w="2577" w:type="dxa"/>
          </w:tcPr>
          <w:p w14:paraId="06A714B9" w14:textId="77777777" w:rsidR="009A4038" w:rsidRPr="00854A9F" w:rsidRDefault="009A4038">
            <w:pPr>
              <w:ind w:left="-108"/>
              <w:jc w:val="thaiDistribute"/>
              <w:rPr>
                <w:rFonts w:asciiTheme="majorBidi" w:hAnsiTheme="majorBidi" w:cstheme="majorBidi"/>
                <w:sz w:val="20"/>
                <w:szCs w:val="20"/>
              </w:rPr>
            </w:pPr>
            <w:r w:rsidRPr="00854A9F">
              <w:rPr>
                <w:rFonts w:asciiTheme="majorBidi" w:hAnsiTheme="majorBidi" w:cstheme="majorBidi"/>
                <w:sz w:val="20"/>
                <w:szCs w:val="20"/>
                <w:cs/>
              </w:rPr>
              <w:t xml:space="preserve">สินทรัพย์ ณ วันที่ </w:t>
            </w:r>
            <w:r>
              <w:rPr>
                <w:rFonts w:asciiTheme="majorBidi" w:hAnsiTheme="majorBidi" w:cstheme="majorBidi"/>
                <w:sz w:val="20"/>
                <w:szCs w:val="20"/>
              </w:rPr>
              <w:t xml:space="preserve">31 </w:t>
            </w:r>
            <w:r>
              <w:rPr>
                <w:rFonts w:asciiTheme="majorBidi" w:hAnsiTheme="majorBidi" w:cstheme="majorBidi" w:hint="cs"/>
                <w:sz w:val="20"/>
                <w:szCs w:val="20"/>
                <w:cs/>
              </w:rPr>
              <w:t>ธันวาคม</w:t>
            </w:r>
            <w:r w:rsidRPr="00854A9F">
              <w:rPr>
                <w:rFonts w:asciiTheme="majorBidi" w:hAnsiTheme="majorBidi" w:cstheme="majorBidi"/>
                <w:sz w:val="20"/>
                <w:szCs w:val="20"/>
                <w:cs/>
              </w:rPr>
              <w:t xml:space="preserve"> </w:t>
            </w:r>
            <w:r w:rsidRPr="00854A9F">
              <w:rPr>
                <w:rFonts w:asciiTheme="majorBidi" w:hAnsiTheme="majorBidi" w:cstheme="majorBidi"/>
                <w:sz w:val="20"/>
                <w:szCs w:val="20"/>
              </w:rPr>
              <w:t>2567</w:t>
            </w:r>
          </w:p>
        </w:tc>
        <w:tc>
          <w:tcPr>
            <w:tcW w:w="708" w:type="dxa"/>
          </w:tcPr>
          <w:p w14:paraId="52D2BD45" w14:textId="77777777" w:rsidR="009A4038" w:rsidRPr="0073419B" w:rsidRDefault="009A4038">
            <w:pPr>
              <w:jc w:val="both"/>
              <w:rPr>
                <w:rFonts w:asciiTheme="majorBidi" w:hAnsiTheme="majorBidi" w:cstheme="majorBidi"/>
                <w:sz w:val="20"/>
                <w:szCs w:val="20"/>
                <w:highlight w:val="yellow"/>
              </w:rPr>
            </w:pPr>
          </w:p>
        </w:tc>
        <w:tc>
          <w:tcPr>
            <w:tcW w:w="236" w:type="dxa"/>
          </w:tcPr>
          <w:p w14:paraId="79B3E584" w14:textId="77777777" w:rsidR="009A4038" w:rsidRPr="0073419B" w:rsidRDefault="009A4038">
            <w:pPr>
              <w:jc w:val="both"/>
              <w:rPr>
                <w:rFonts w:asciiTheme="majorBidi" w:hAnsiTheme="majorBidi" w:cstheme="majorBidi"/>
                <w:sz w:val="20"/>
                <w:szCs w:val="20"/>
                <w:highlight w:val="yellow"/>
              </w:rPr>
            </w:pPr>
          </w:p>
        </w:tc>
        <w:tc>
          <w:tcPr>
            <w:tcW w:w="1276" w:type="dxa"/>
          </w:tcPr>
          <w:p w14:paraId="0578F6E9" w14:textId="77777777" w:rsidR="009A4038" w:rsidRPr="0073419B" w:rsidRDefault="009A4038">
            <w:pPr>
              <w:ind w:right="281"/>
              <w:jc w:val="right"/>
              <w:rPr>
                <w:rFonts w:asciiTheme="majorBidi" w:hAnsiTheme="majorBidi" w:cstheme="majorBidi"/>
                <w:sz w:val="20"/>
                <w:szCs w:val="20"/>
                <w:highlight w:val="yellow"/>
              </w:rPr>
            </w:pPr>
          </w:p>
        </w:tc>
        <w:tc>
          <w:tcPr>
            <w:tcW w:w="283" w:type="dxa"/>
          </w:tcPr>
          <w:p w14:paraId="0CA50929" w14:textId="77777777" w:rsidR="009A4038" w:rsidRPr="0073419B" w:rsidRDefault="009A4038">
            <w:pPr>
              <w:jc w:val="center"/>
              <w:rPr>
                <w:rFonts w:asciiTheme="majorBidi" w:hAnsiTheme="majorBidi" w:cstheme="majorBidi"/>
                <w:sz w:val="20"/>
                <w:szCs w:val="20"/>
                <w:highlight w:val="yellow"/>
              </w:rPr>
            </w:pPr>
          </w:p>
        </w:tc>
        <w:tc>
          <w:tcPr>
            <w:tcW w:w="1168" w:type="dxa"/>
          </w:tcPr>
          <w:p w14:paraId="325D2C6F" w14:textId="77777777" w:rsidR="009A4038" w:rsidRPr="0073419B" w:rsidRDefault="009A4038">
            <w:pPr>
              <w:ind w:left="-140" w:right="139"/>
              <w:jc w:val="right"/>
              <w:rPr>
                <w:rFonts w:asciiTheme="majorBidi" w:hAnsiTheme="majorBidi" w:cstheme="majorBidi"/>
                <w:sz w:val="20"/>
                <w:szCs w:val="20"/>
                <w:highlight w:val="yellow"/>
              </w:rPr>
            </w:pPr>
          </w:p>
        </w:tc>
        <w:tc>
          <w:tcPr>
            <w:tcW w:w="236" w:type="dxa"/>
          </w:tcPr>
          <w:p w14:paraId="3B7E5D31" w14:textId="77777777" w:rsidR="009A4038" w:rsidRPr="0073419B" w:rsidRDefault="009A4038">
            <w:pPr>
              <w:jc w:val="both"/>
              <w:rPr>
                <w:rFonts w:asciiTheme="majorBidi" w:hAnsiTheme="majorBidi" w:cstheme="majorBidi"/>
                <w:sz w:val="20"/>
                <w:szCs w:val="20"/>
                <w:highlight w:val="yellow"/>
              </w:rPr>
            </w:pPr>
          </w:p>
        </w:tc>
        <w:tc>
          <w:tcPr>
            <w:tcW w:w="1181" w:type="dxa"/>
          </w:tcPr>
          <w:p w14:paraId="79C9E37C" w14:textId="77777777" w:rsidR="009A4038" w:rsidRPr="0073419B" w:rsidRDefault="009A4038">
            <w:pPr>
              <w:ind w:right="107"/>
              <w:jc w:val="right"/>
              <w:rPr>
                <w:rFonts w:asciiTheme="majorBidi" w:hAnsiTheme="majorBidi" w:cstheme="majorBidi"/>
                <w:sz w:val="20"/>
                <w:szCs w:val="20"/>
                <w:highlight w:val="yellow"/>
              </w:rPr>
            </w:pPr>
          </w:p>
        </w:tc>
        <w:tc>
          <w:tcPr>
            <w:tcW w:w="240" w:type="dxa"/>
          </w:tcPr>
          <w:p w14:paraId="5128FF36" w14:textId="77777777" w:rsidR="009A4038" w:rsidRPr="0073419B" w:rsidRDefault="009A4038">
            <w:pPr>
              <w:jc w:val="both"/>
              <w:rPr>
                <w:rFonts w:asciiTheme="majorBidi" w:hAnsiTheme="majorBidi" w:cstheme="majorBidi"/>
                <w:sz w:val="20"/>
                <w:szCs w:val="20"/>
                <w:highlight w:val="yellow"/>
              </w:rPr>
            </w:pPr>
          </w:p>
        </w:tc>
        <w:tc>
          <w:tcPr>
            <w:tcW w:w="1255" w:type="dxa"/>
          </w:tcPr>
          <w:p w14:paraId="2CD39B80" w14:textId="77777777" w:rsidR="009A4038" w:rsidRPr="0073419B" w:rsidRDefault="009A4038">
            <w:pPr>
              <w:jc w:val="both"/>
              <w:rPr>
                <w:rFonts w:asciiTheme="majorBidi" w:hAnsiTheme="majorBidi" w:cstheme="majorBidi"/>
                <w:sz w:val="20"/>
                <w:szCs w:val="20"/>
                <w:highlight w:val="yellow"/>
              </w:rPr>
            </w:pPr>
          </w:p>
        </w:tc>
        <w:tc>
          <w:tcPr>
            <w:tcW w:w="238" w:type="dxa"/>
          </w:tcPr>
          <w:p w14:paraId="4D015205" w14:textId="77777777" w:rsidR="009A4038" w:rsidRPr="0073419B" w:rsidRDefault="009A4038">
            <w:pPr>
              <w:jc w:val="both"/>
              <w:rPr>
                <w:rFonts w:asciiTheme="majorBidi" w:hAnsiTheme="majorBidi" w:cstheme="majorBidi"/>
                <w:sz w:val="20"/>
                <w:szCs w:val="20"/>
                <w:highlight w:val="yellow"/>
              </w:rPr>
            </w:pPr>
          </w:p>
        </w:tc>
        <w:tc>
          <w:tcPr>
            <w:tcW w:w="1179" w:type="dxa"/>
          </w:tcPr>
          <w:p w14:paraId="46B45F76" w14:textId="77777777" w:rsidR="009A4038" w:rsidRPr="0073419B" w:rsidRDefault="009A4038">
            <w:pPr>
              <w:ind w:right="235"/>
              <w:jc w:val="right"/>
              <w:rPr>
                <w:rFonts w:asciiTheme="majorBidi" w:hAnsiTheme="majorBidi" w:cstheme="majorBidi"/>
                <w:sz w:val="20"/>
                <w:szCs w:val="20"/>
                <w:highlight w:val="yellow"/>
              </w:rPr>
            </w:pPr>
          </w:p>
        </w:tc>
      </w:tr>
      <w:tr w:rsidR="009A4038" w:rsidRPr="00854A9F" w14:paraId="1E5223B4" w14:textId="77777777" w:rsidTr="00E733F0">
        <w:tc>
          <w:tcPr>
            <w:tcW w:w="2577" w:type="dxa"/>
          </w:tcPr>
          <w:p w14:paraId="09FAA9E8" w14:textId="77777777" w:rsidR="009A4038" w:rsidRPr="00854A9F" w:rsidRDefault="009A4038">
            <w:pPr>
              <w:ind w:left="113" w:hanging="221"/>
              <w:jc w:val="thaiDistribute"/>
              <w:rPr>
                <w:rFonts w:asciiTheme="majorBidi" w:hAnsiTheme="majorBidi" w:cstheme="majorBidi"/>
                <w:sz w:val="20"/>
                <w:szCs w:val="20"/>
                <w:cs/>
              </w:rPr>
            </w:pPr>
            <w:r w:rsidRPr="00854A9F">
              <w:rPr>
                <w:rFonts w:asciiTheme="majorBidi" w:hAnsiTheme="majorBidi" w:cstheme="majorBidi"/>
                <w:sz w:val="20"/>
                <w:szCs w:val="20"/>
                <w:cs/>
              </w:rPr>
              <w:t>เงินลงทุนในบริษัทร่วม</w:t>
            </w:r>
          </w:p>
        </w:tc>
        <w:tc>
          <w:tcPr>
            <w:tcW w:w="708" w:type="dxa"/>
          </w:tcPr>
          <w:p w14:paraId="7054E286" w14:textId="77777777" w:rsidR="009A4038" w:rsidRPr="000748DD" w:rsidRDefault="009A4038">
            <w:pPr>
              <w:ind w:left="-45" w:right="-74" w:firstLine="45"/>
              <w:jc w:val="center"/>
              <w:rPr>
                <w:rFonts w:asciiTheme="majorBidi" w:hAnsiTheme="majorBidi" w:cstheme="majorBidi"/>
                <w:sz w:val="20"/>
                <w:szCs w:val="20"/>
                <w:cs/>
              </w:rPr>
            </w:pPr>
            <w:r w:rsidRPr="000748DD">
              <w:rPr>
                <w:rFonts w:asciiTheme="majorBidi" w:hAnsiTheme="majorBidi" w:cstheme="majorBidi"/>
                <w:sz w:val="20"/>
                <w:szCs w:val="20"/>
              </w:rPr>
              <w:t>-</w:t>
            </w:r>
          </w:p>
        </w:tc>
        <w:tc>
          <w:tcPr>
            <w:tcW w:w="236" w:type="dxa"/>
          </w:tcPr>
          <w:p w14:paraId="03832632" w14:textId="77777777" w:rsidR="009A4038" w:rsidRPr="000748DD" w:rsidRDefault="009A4038">
            <w:pPr>
              <w:jc w:val="both"/>
              <w:rPr>
                <w:rFonts w:asciiTheme="majorBidi" w:hAnsiTheme="majorBidi" w:cstheme="majorBidi"/>
                <w:sz w:val="20"/>
                <w:szCs w:val="20"/>
              </w:rPr>
            </w:pPr>
          </w:p>
        </w:tc>
        <w:tc>
          <w:tcPr>
            <w:tcW w:w="1276" w:type="dxa"/>
          </w:tcPr>
          <w:p w14:paraId="595CF4D9" w14:textId="77777777" w:rsidR="009A4038" w:rsidRPr="000748DD" w:rsidRDefault="009A4038">
            <w:pPr>
              <w:ind w:left="-45" w:right="-74" w:firstLine="45"/>
              <w:jc w:val="center"/>
              <w:rPr>
                <w:rFonts w:asciiTheme="majorBidi" w:hAnsiTheme="majorBidi" w:cstheme="majorBidi"/>
                <w:sz w:val="20"/>
                <w:szCs w:val="20"/>
                <w:cs/>
              </w:rPr>
            </w:pPr>
            <w:r w:rsidRPr="000748DD">
              <w:rPr>
                <w:rFonts w:asciiTheme="majorBidi" w:hAnsiTheme="majorBidi" w:cstheme="majorBidi"/>
                <w:sz w:val="20"/>
                <w:szCs w:val="20"/>
              </w:rPr>
              <w:t>-</w:t>
            </w:r>
          </w:p>
        </w:tc>
        <w:tc>
          <w:tcPr>
            <w:tcW w:w="283" w:type="dxa"/>
          </w:tcPr>
          <w:p w14:paraId="5E2A1ADF" w14:textId="77777777" w:rsidR="009A4038" w:rsidRPr="000748DD" w:rsidRDefault="009A4038">
            <w:pPr>
              <w:jc w:val="both"/>
              <w:rPr>
                <w:rFonts w:asciiTheme="majorBidi" w:hAnsiTheme="majorBidi" w:cstheme="majorBidi"/>
                <w:sz w:val="20"/>
                <w:szCs w:val="20"/>
              </w:rPr>
            </w:pPr>
          </w:p>
        </w:tc>
        <w:tc>
          <w:tcPr>
            <w:tcW w:w="1168" w:type="dxa"/>
          </w:tcPr>
          <w:p w14:paraId="1055C863" w14:textId="77777777" w:rsidR="009A4038" w:rsidRPr="000748DD" w:rsidRDefault="009A4038">
            <w:pPr>
              <w:ind w:right="209"/>
              <w:jc w:val="right"/>
              <w:rPr>
                <w:rFonts w:asciiTheme="majorBidi" w:hAnsiTheme="majorBidi" w:cstheme="majorBidi"/>
                <w:sz w:val="20"/>
                <w:szCs w:val="20"/>
              </w:rPr>
            </w:pPr>
            <w:r w:rsidRPr="000748DD">
              <w:rPr>
                <w:rFonts w:asciiTheme="majorBidi" w:hAnsiTheme="majorBidi" w:cstheme="majorBidi"/>
                <w:sz w:val="20"/>
                <w:szCs w:val="20"/>
              </w:rPr>
              <w:t>2,768,277</w:t>
            </w:r>
          </w:p>
        </w:tc>
        <w:tc>
          <w:tcPr>
            <w:tcW w:w="236" w:type="dxa"/>
          </w:tcPr>
          <w:p w14:paraId="45F53C9B" w14:textId="77777777" w:rsidR="009A4038" w:rsidRPr="000748DD" w:rsidRDefault="009A4038">
            <w:pPr>
              <w:ind w:right="93"/>
              <w:jc w:val="right"/>
              <w:rPr>
                <w:rFonts w:asciiTheme="majorBidi" w:hAnsiTheme="majorBidi" w:cstheme="majorBidi"/>
                <w:sz w:val="20"/>
                <w:szCs w:val="20"/>
              </w:rPr>
            </w:pPr>
          </w:p>
        </w:tc>
        <w:tc>
          <w:tcPr>
            <w:tcW w:w="1181" w:type="dxa"/>
          </w:tcPr>
          <w:p w14:paraId="6C22DA73" w14:textId="77777777" w:rsidR="009A4038" w:rsidRPr="000748DD" w:rsidRDefault="009A4038">
            <w:pPr>
              <w:ind w:left="-45" w:right="-74" w:firstLine="45"/>
              <w:jc w:val="center"/>
              <w:rPr>
                <w:rFonts w:asciiTheme="majorBidi" w:hAnsiTheme="majorBidi" w:cstheme="majorBidi"/>
                <w:sz w:val="20"/>
                <w:szCs w:val="20"/>
              </w:rPr>
            </w:pPr>
            <w:r w:rsidRPr="000748DD">
              <w:rPr>
                <w:rFonts w:asciiTheme="majorBidi" w:hAnsiTheme="majorBidi" w:cstheme="majorBidi"/>
                <w:sz w:val="20"/>
                <w:szCs w:val="20"/>
              </w:rPr>
              <w:t>-</w:t>
            </w:r>
          </w:p>
        </w:tc>
        <w:tc>
          <w:tcPr>
            <w:tcW w:w="240" w:type="dxa"/>
          </w:tcPr>
          <w:p w14:paraId="10236D4F" w14:textId="77777777" w:rsidR="009A4038" w:rsidRPr="000748DD" w:rsidRDefault="009A4038">
            <w:pPr>
              <w:ind w:left="-45" w:right="-74" w:firstLine="45"/>
              <w:jc w:val="both"/>
              <w:rPr>
                <w:rFonts w:asciiTheme="majorBidi" w:hAnsiTheme="majorBidi" w:cstheme="majorBidi"/>
                <w:sz w:val="20"/>
                <w:szCs w:val="20"/>
              </w:rPr>
            </w:pPr>
          </w:p>
        </w:tc>
        <w:tc>
          <w:tcPr>
            <w:tcW w:w="1255" w:type="dxa"/>
          </w:tcPr>
          <w:p w14:paraId="3A25292B" w14:textId="77777777" w:rsidR="009A4038" w:rsidRPr="000748DD" w:rsidRDefault="009A4038">
            <w:pPr>
              <w:ind w:left="-45" w:right="-74" w:firstLine="45"/>
              <w:jc w:val="center"/>
              <w:rPr>
                <w:rFonts w:asciiTheme="majorBidi" w:hAnsiTheme="majorBidi" w:cstheme="majorBidi"/>
                <w:sz w:val="20"/>
                <w:szCs w:val="20"/>
                <w:cs/>
              </w:rPr>
            </w:pPr>
            <w:r w:rsidRPr="000748DD">
              <w:rPr>
                <w:rFonts w:asciiTheme="majorBidi" w:hAnsiTheme="majorBidi" w:cstheme="majorBidi"/>
                <w:sz w:val="20"/>
                <w:szCs w:val="20"/>
              </w:rPr>
              <w:t>-</w:t>
            </w:r>
          </w:p>
        </w:tc>
        <w:tc>
          <w:tcPr>
            <w:tcW w:w="238" w:type="dxa"/>
          </w:tcPr>
          <w:p w14:paraId="3EA93CAD" w14:textId="77777777" w:rsidR="009A4038" w:rsidRPr="0073419B" w:rsidRDefault="009A4038">
            <w:pPr>
              <w:jc w:val="both"/>
              <w:rPr>
                <w:rFonts w:asciiTheme="majorBidi" w:hAnsiTheme="majorBidi" w:cstheme="majorBidi"/>
                <w:sz w:val="20"/>
                <w:szCs w:val="20"/>
                <w:highlight w:val="yellow"/>
              </w:rPr>
            </w:pPr>
          </w:p>
        </w:tc>
        <w:tc>
          <w:tcPr>
            <w:tcW w:w="1179" w:type="dxa"/>
          </w:tcPr>
          <w:p w14:paraId="7D897B75" w14:textId="77777777" w:rsidR="009A4038" w:rsidRPr="0073419B" w:rsidRDefault="009A4038">
            <w:pPr>
              <w:ind w:right="235"/>
              <w:jc w:val="right"/>
              <w:rPr>
                <w:rFonts w:asciiTheme="majorBidi" w:hAnsiTheme="majorBidi" w:cstheme="majorBidi"/>
                <w:sz w:val="20"/>
                <w:szCs w:val="20"/>
                <w:highlight w:val="yellow"/>
              </w:rPr>
            </w:pPr>
            <w:r w:rsidRPr="000748DD">
              <w:rPr>
                <w:rFonts w:asciiTheme="majorBidi" w:hAnsiTheme="majorBidi" w:cstheme="majorBidi"/>
                <w:sz w:val="20"/>
                <w:szCs w:val="20"/>
              </w:rPr>
              <w:t>2,768,277</w:t>
            </w:r>
          </w:p>
        </w:tc>
      </w:tr>
      <w:tr w:rsidR="009A4038" w:rsidRPr="00854A9F" w14:paraId="451AB66D" w14:textId="77777777" w:rsidTr="00E733F0">
        <w:tc>
          <w:tcPr>
            <w:tcW w:w="2577" w:type="dxa"/>
          </w:tcPr>
          <w:p w14:paraId="50306EF5" w14:textId="77777777" w:rsidR="009A4038" w:rsidRPr="00854A9F" w:rsidRDefault="009A403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สินทรัพย์อื่น</w:t>
            </w:r>
          </w:p>
        </w:tc>
        <w:tc>
          <w:tcPr>
            <w:tcW w:w="708" w:type="dxa"/>
          </w:tcPr>
          <w:p w14:paraId="6D1D7A2D" w14:textId="77777777" w:rsidR="009A4038" w:rsidRPr="0073419B" w:rsidRDefault="009A4038">
            <w:pPr>
              <w:ind w:right="53"/>
              <w:jc w:val="right"/>
              <w:rPr>
                <w:rFonts w:asciiTheme="majorBidi" w:hAnsiTheme="majorBidi" w:cstheme="majorBidi"/>
                <w:sz w:val="20"/>
                <w:szCs w:val="20"/>
                <w:highlight w:val="yellow"/>
              </w:rPr>
            </w:pPr>
          </w:p>
        </w:tc>
        <w:tc>
          <w:tcPr>
            <w:tcW w:w="236" w:type="dxa"/>
          </w:tcPr>
          <w:p w14:paraId="1EE51400" w14:textId="77777777" w:rsidR="009A4038" w:rsidRPr="0073419B" w:rsidRDefault="009A4038">
            <w:pPr>
              <w:ind w:right="93"/>
              <w:jc w:val="right"/>
              <w:rPr>
                <w:rFonts w:asciiTheme="majorBidi" w:hAnsiTheme="majorBidi" w:cstheme="majorBidi"/>
                <w:sz w:val="20"/>
                <w:szCs w:val="20"/>
                <w:highlight w:val="yellow"/>
              </w:rPr>
            </w:pPr>
          </w:p>
        </w:tc>
        <w:tc>
          <w:tcPr>
            <w:tcW w:w="1276" w:type="dxa"/>
          </w:tcPr>
          <w:p w14:paraId="553CFD05" w14:textId="77777777" w:rsidR="009A4038" w:rsidRPr="0073419B" w:rsidRDefault="009A4038">
            <w:pPr>
              <w:ind w:right="281"/>
              <w:jc w:val="right"/>
              <w:rPr>
                <w:rFonts w:asciiTheme="majorBidi" w:hAnsiTheme="majorBidi" w:cstheme="majorBidi"/>
                <w:sz w:val="20"/>
                <w:szCs w:val="20"/>
                <w:highlight w:val="yellow"/>
              </w:rPr>
            </w:pPr>
          </w:p>
        </w:tc>
        <w:tc>
          <w:tcPr>
            <w:tcW w:w="283" w:type="dxa"/>
          </w:tcPr>
          <w:p w14:paraId="1FC38B6D" w14:textId="77777777" w:rsidR="009A4038" w:rsidRPr="0073419B" w:rsidRDefault="009A4038">
            <w:pPr>
              <w:jc w:val="center"/>
              <w:rPr>
                <w:rFonts w:asciiTheme="majorBidi" w:hAnsiTheme="majorBidi" w:cstheme="majorBidi"/>
                <w:sz w:val="20"/>
                <w:szCs w:val="20"/>
                <w:highlight w:val="yellow"/>
              </w:rPr>
            </w:pPr>
          </w:p>
        </w:tc>
        <w:tc>
          <w:tcPr>
            <w:tcW w:w="1168" w:type="dxa"/>
          </w:tcPr>
          <w:p w14:paraId="2BC88993" w14:textId="77777777" w:rsidR="009A4038" w:rsidRPr="0073419B" w:rsidRDefault="009A4038">
            <w:pPr>
              <w:ind w:left="-140" w:right="139"/>
              <w:jc w:val="right"/>
              <w:rPr>
                <w:rFonts w:asciiTheme="majorBidi" w:hAnsiTheme="majorBidi" w:cstheme="majorBidi"/>
                <w:sz w:val="20"/>
                <w:szCs w:val="20"/>
                <w:highlight w:val="yellow"/>
              </w:rPr>
            </w:pPr>
          </w:p>
        </w:tc>
        <w:tc>
          <w:tcPr>
            <w:tcW w:w="236" w:type="dxa"/>
          </w:tcPr>
          <w:p w14:paraId="47528FFD" w14:textId="77777777" w:rsidR="009A4038" w:rsidRPr="0073419B" w:rsidRDefault="009A4038">
            <w:pPr>
              <w:ind w:right="93"/>
              <w:jc w:val="right"/>
              <w:rPr>
                <w:rFonts w:asciiTheme="majorBidi" w:hAnsiTheme="majorBidi" w:cstheme="majorBidi"/>
                <w:sz w:val="20"/>
                <w:szCs w:val="20"/>
                <w:highlight w:val="yellow"/>
              </w:rPr>
            </w:pPr>
          </w:p>
        </w:tc>
        <w:tc>
          <w:tcPr>
            <w:tcW w:w="1181" w:type="dxa"/>
          </w:tcPr>
          <w:p w14:paraId="456AB09B" w14:textId="77777777" w:rsidR="009A4038" w:rsidRPr="0073419B" w:rsidRDefault="009A4038">
            <w:pPr>
              <w:ind w:right="107"/>
              <w:jc w:val="right"/>
              <w:rPr>
                <w:rFonts w:asciiTheme="majorBidi" w:hAnsiTheme="majorBidi" w:cstheme="majorBidi"/>
                <w:sz w:val="20"/>
                <w:szCs w:val="20"/>
                <w:highlight w:val="yellow"/>
              </w:rPr>
            </w:pPr>
          </w:p>
        </w:tc>
        <w:tc>
          <w:tcPr>
            <w:tcW w:w="240" w:type="dxa"/>
          </w:tcPr>
          <w:p w14:paraId="29060007" w14:textId="77777777" w:rsidR="009A4038" w:rsidRPr="0073419B" w:rsidRDefault="009A4038">
            <w:pPr>
              <w:jc w:val="both"/>
              <w:rPr>
                <w:rFonts w:asciiTheme="majorBidi" w:hAnsiTheme="majorBidi" w:cstheme="majorBidi"/>
                <w:sz w:val="20"/>
                <w:szCs w:val="20"/>
                <w:highlight w:val="yellow"/>
              </w:rPr>
            </w:pPr>
          </w:p>
        </w:tc>
        <w:tc>
          <w:tcPr>
            <w:tcW w:w="1255" w:type="dxa"/>
          </w:tcPr>
          <w:p w14:paraId="663BDE96" w14:textId="77777777" w:rsidR="009A4038" w:rsidRPr="0073419B" w:rsidRDefault="009A4038">
            <w:pPr>
              <w:ind w:left="-109" w:right="-24"/>
              <w:jc w:val="right"/>
              <w:rPr>
                <w:rFonts w:asciiTheme="majorBidi" w:hAnsiTheme="majorBidi" w:cstheme="majorBidi"/>
                <w:sz w:val="20"/>
                <w:szCs w:val="20"/>
                <w:highlight w:val="yellow"/>
                <w:cs/>
              </w:rPr>
            </w:pPr>
          </w:p>
        </w:tc>
        <w:tc>
          <w:tcPr>
            <w:tcW w:w="238" w:type="dxa"/>
          </w:tcPr>
          <w:p w14:paraId="21D71CBA" w14:textId="77777777" w:rsidR="009A4038" w:rsidRPr="0073419B" w:rsidRDefault="009A4038">
            <w:pPr>
              <w:jc w:val="both"/>
              <w:rPr>
                <w:rFonts w:asciiTheme="majorBidi" w:hAnsiTheme="majorBidi" w:cstheme="majorBidi"/>
                <w:sz w:val="20"/>
                <w:szCs w:val="20"/>
                <w:highlight w:val="yellow"/>
              </w:rPr>
            </w:pPr>
          </w:p>
        </w:tc>
        <w:tc>
          <w:tcPr>
            <w:tcW w:w="1179" w:type="dxa"/>
            <w:tcBorders>
              <w:top w:val="nil"/>
              <w:left w:val="nil"/>
              <w:bottom w:val="single" w:sz="4" w:space="0" w:color="auto"/>
              <w:right w:val="nil"/>
            </w:tcBorders>
          </w:tcPr>
          <w:p w14:paraId="5475C530" w14:textId="19FE778D" w:rsidR="009A4038" w:rsidRPr="0073419B" w:rsidRDefault="009A4038">
            <w:pPr>
              <w:ind w:right="235"/>
              <w:jc w:val="right"/>
              <w:rPr>
                <w:rFonts w:asciiTheme="majorBidi" w:hAnsiTheme="majorBidi" w:cstheme="majorBidi"/>
                <w:sz w:val="20"/>
                <w:szCs w:val="20"/>
                <w:highlight w:val="yellow"/>
                <w:cs/>
              </w:rPr>
            </w:pPr>
            <w:r w:rsidRPr="00BF1AFB">
              <w:rPr>
                <w:rFonts w:ascii="Angsana New" w:hAnsi="Angsana New" w:cs="Angsana New"/>
                <w:kern w:val="2"/>
                <w:sz w:val="20"/>
                <w:szCs w:val="20"/>
                <w14:ligatures w14:val="standardContextual"/>
              </w:rPr>
              <w:t>4,8</w:t>
            </w:r>
            <w:r w:rsidR="00A35A72">
              <w:rPr>
                <w:rFonts w:ascii="Angsana New" w:hAnsi="Angsana New" w:cs="Angsana New"/>
                <w:kern w:val="2"/>
                <w:sz w:val="20"/>
                <w:szCs w:val="20"/>
                <w14:ligatures w14:val="standardContextual"/>
              </w:rPr>
              <w:t>51</w:t>
            </w:r>
            <w:r w:rsidR="009C6892">
              <w:rPr>
                <w:rFonts w:ascii="Angsana New" w:hAnsi="Angsana New" w:cs="Angsana New"/>
                <w:kern w:val="2"/>
                <w:sz w:val="20"/>
                <w:szCs w:val="20"/>
                <w14:ligatures w14:val="standardContextual"/>
              </w:rPr>
              <w:t>,</w:t>
            </w:r>
            <w:r w:rsidR="00A35A72">
              <w:rPr>
                <w:rFonts w:ascii="Angsana New" w:hAnsi="Angsana New" w:cs="Angsana New"/>
                <w:kern w:val="2"/>
                <w:sz w:val="20"/>
                <w:szCs w:val="20"/>
                <w14:ligatures w14:val="standardContextual"/>
              </w:rPr>
              <w:t>261</w:t>
            </w:r>
          </w:p>
        </w:tc>
      </w:tr>
      <w:tr w:rsidR="009A4038" w:rsidRPr="00854A9F" w14:paraId="0D17055B" w14:textId="77777777" w:rsidTr="00E733F0">
        <w:tc>
          <w:tcPr>
            <w:tcW w:w="2577" w:type="dxa"/>
          </w:tcPr>
          <w:p w14:paraId="2CD55455" w14:textId="77777777" w:rsidR="009A4038" w:rsidRPr="00854A9F" w:rsidRDefault="009A4038">
            <w:pPr>
              <w:ind w:left="-108" w:firstLine="346"/>
              <w:jc w:val="thaiDistribute"/>
              <w:rPr>
                <w:rFonts w:asciiTheme="majorBidi" w:hAnsiTheme="majorBidi" w:cstheme="majorBidi"/>
                <w:sz w:val="20"/>
                <w:szCs w:val="20"/>
                <w:cs/>
              </w:rPr>
            </w:pPr>
            <w:r w:rsidRPr="00854A9F">
              <w:rPr>
                <w:rFonts w:asciiTheme="majorBidi" w:hAnsiTheme="majorBidi" w:cstheme="majorBidi"/>
                <w:sz w:val="20"/>
                <w:szCs w:val="20"/>
                <w:cs/>
              </w:rPr>
              <w:t>รวม</w:t>
            </w:r>
          </w:p>
        </w:tc>
        <w:tc>
          <w:tcPr>
            <w:tcW w:w="708" w:type="dxa"/>
          </w:tcPr>
          <w:p w14:paraId="0F110777" w14:textId="77777777" w:rsidR="009A4038" w:rsidRPr="0073419B" w:rsidRDefault="009A4038">
            <w:pPr>
              <w:ind w:right="53"/>
              <w:jc w:val="right"/>
              <w:rPr>
                <w:rFonts w:asciiTheme="majorBidi" w:hAnsiTheme="majorBidi" w:cstheme="majorBidi"/>
                <w:sz w:val="20"/>
                <w:szCs w:val="20"/>
                <w:highlight w:val="yellow"/>
              </w:rPr>
            </w:pPr>
          </w:p>
        </w:tc>
        <w:tc>
          <w:tcPr>
            <w:tcW w:w="236" w:type="dxa"/>
          </w:tcPr>
          <w:p w14:paraId="1B5817C1" w14:textId="77777777" w:rsidR="009A4038" w:rsidRPr="0073419B" w:rsidRDefault="009A4038">
            <w:pPr>
              <w:ind w:right="93"/>
              <w:jc w:val="right"/>
              <w:rPr>
                <w:rFonts w:asciiTheme="majorBidi" w:hAnsiTheme="majorBidi" w:cstheme="majorBidi"/>
                <w:sz w:val="20"/>
                <w:szCs w:val="20"/>
                <w:highlight w:val="yellow"/>
              </w:rPr>
            </w:pPr>
          </w:p>
        </w:tc>
        <w:tc>
          <w:tcPr>
            <w:tcW w:w="1276" w:type="dxa"/>
          </w:tcPr>
          <w:p w14:paraId="1D941172" w14:textId="77777777" w:rsidR="009A4038" w:rsidRPr="0073419B" w:rsidRDefault="009A4038">
            <w:pPr>
              <w:ind w:right="281"/>
              <w:jc w:val="right"/>
              <w:rPr>
                <w:rFonts w:asciiTheme="majorBidi" w:hAnsiTheme="majorBidi" w:cstheme="majorBidi"/>
                <w:sz w:val="20"/>
                <w:szCs w:val="20"/>
                <w:highlight w:val="yellow"/>
              </w:rPr>
            </w:pPr>
          </w:p>
        </w:tc>
        <w:tc>
          <w:tcPr>
            <w:tcW w:w="283" w:type="dxa"/>
          </w:tcPr>
          <w:p w14:paraId="546DFD15" w14:textId="77777777" w:rsidR="009A4038" w:rsidRPr="0073419B" w:rsidRDefault="009A4038">
            <w:pPr>
              <w:jc w:val="center"/>
              <w:rPr>
                <w:rFonts w:asciiTheme="majorBidi" w:hAnsiTheme="majorBidi" w:cstheme="majorBidi"/>
                <w:sz w:val="20"/>
                <w:szCs w:val="20"/>
                <w:highlight w:val="yellow"/>
              </w:rPr>
            </w:pPr>
          </w:p>
        </w:tc>
        <w:tc>
          <w:tcPr>
            <w:tcW w:w="1168" w:type="dxa"/>
          </w:tcPr>
          <w:p w14:paraId="1A92F116" w14:textId="77777777" w:rsidR="009A4038" w:rsidRPr="0073419B" w:rsidRDefault="009A4038">
            <w:pPr>
              <w:ind w:left="-140" w:right="139"/>
              <w:jc w:val="right"/>
              <w:rPr>
                <w:rFonts w:asciiTheme="majorBidi" w:hAnsiTheme="majorBidi" w:cstheme="majorBidi"/>
                <w:sz w:val="20"/>
                <w:szCs w:val="20"/>
                <w:highlight w:val="yellow"/>
              </w:rPr>
            </w:pPr>
          </w:p>
        </w:tc>
        <w:tc>
          <w:tcPr>
            <w:tcW w:w="236" w:type="dxa"/>
          </w:tcPr>
          <w:p w14:paraId="1237A665" w14:textId="77777777" w:rsidR="009A4038" w:rsidRPr="0073419B" w:rsidRDefault="009A4038">
            <w:pPr>
              <w:ind w:right="93"/>
              <w:jc w:val="right"/>
              <w:rPr>
                <w:rFonts w:asciiTheme="majorBidi" w:hAnsiTheme="majorBidi" w:cstheme="majorBidi"/>
                <w:sz w:val="20"/>
                <w:szCs w:val="20"/>
                <w:highlight w:val="yellow"/>
              </w:rPr>
            </w:pPr>
          </w:p>
        </w:tc>
        <w:tc>
          <w:tcPr>
            <w:tcW w:w="1181" w:type="dxa"/>
          </w:tcPr>
          <w:p w14:paraId="7BF73C84" w14:textId="77777777" w:rsidR="009A4038" w:rsidRPr="0073419B" w:rsidRDefault="009A4038">
            <w:pPr>
              <w:ind w:right="107"/>
              <w:jc w:val="right"/>
              <w:rPr>
                <w:rFonts w:asciiTheme="majorBidi" w:hAnsiTheme="majorBidi" w:cstheme="majorBidi"/>
                <w:sz w:val="20"/>
                <w:szCs w:val="20"/>
                <w:highlight w:val="yellow"/>
              </w:rPr>
            </w:pPr>
          </w:p>
        </w:tc>
        <w:tc>
          <w:tcPr>
            <w:tcW w:w="240" w:type="dxa"/>
          </w:tcPr>
          <w:p w14:paraId="56D98D43" w14:textId="77777777" w:rsidR="009A4038" w:rsidRPr="0073419B" w:rsidRDefault="009A4038">
            <w:pPr>
              <w:jc w:val="both"/>
              <w:rPr>
                <w:rFonts w:asciiTheme="majorBidi" w:hAnsiTheme="majorBidi" w:cstheme="majorBidi"/>
                <w:sz w:val="20"/>
                <w:szCs w:val="20"/>
                <w:highlight w:val="yellow"/>
              </w:rPr>
            </w:pPr>
          </w:p>
        </w:tc>
        <w:tc>
          <w:tcPr>
            <w:tcW w:w="1255" w:type="dxa"/>
          </w:tcPr>
          <w:p w14:paraId="730D202C" w14:textId="77777777" w:rsidR="009A4038" w:rsidRPr="0073419B" w:rsidRDefault="009A4038">
            <w:pPr>
              <w:ind w:left="-109" w:right="-24"/>
              <w:jc w:val="right"/>
              <w:rPr>
                <w:rFonts w:asciiTheme="majorBidi" w:hAnsiTheme="majorBidi" w:cstheme="majorBidi"/>
                <w:sz w:val="20"/>
                <w:szCs w:val="20"/>
                <w:highlight w:val="yellow"/>
                <w:cs/>
              </w:rPr>
            </w:pPr>
          </w:p>
        </w:tc>
        <w:tc>
          <w:tcPr>
            <w:tcW w:w="238" w:type="dxa"/>
          </w:tcPr>
          <w:p w14:paraId="59983A35" w14:textId="77777777" w:rsidR="009A4038" w:rsidRPr="0073419B" w:rsidRDefault="009A4038">
            <w:pPr>
              <w:jc w:val="both"/>
              <w:rPr>
                <w:rFonts w:asciiTheme="majorBidi" w:hAnsiTheme="majorBidi" w:cstheme="majorBidi"/>
                <w:sz w:val="20"/>
                <w:szCs w:val="20"/>
                <w:highlight w:val="yellow"/>
              </w:rPr>
            </w:pPr>
          </w:p>
        </w:tc>
        <w:tc>
          <w:tcPr>
            <w:tcW w:w="1179" w:type="dxa"/>
            <w:tcBorders>
              <w:top w:val="single" w:sz="4" w:space="0" w:color="auto"/>
              <w:left w:val="nil"/>
              <w:bottom w:val="double" w:sz="4" w:space="0" w:color="auto"/>
              <w:right w:val="nil"/>
            </w:tcBorders>
          </w:tcPr>
          <w:p w14:paraId="3FFDF7C5" w14:textId="209700DC" w:rsidR="009A4038" w:rsidRPr="0073419B" w:rsidRDefault="009A4038">
            <w:pPr>
              <w:ind w:right="235"/>
              <w:jc w:val="right"/>
              <w:rPr>
                <w:rFonts w:asciiTheme="majorBidi" w:hAnsiTheme="majorBidi" w:cstheme="majorBidi"/>
                <w:sz w:val="20"/>
                <w:szCs w:val="20"/>
                <w:highlight w:val="yellow"/>
              </w:rPr>
            </w:pPr>
            <w:r w:rsidRPr="00362789">
              <w:rPr>
                <w:rFonts w:ascii="Angsana New" w:hAnsi="Angsana New" w:cs="Angsana New"/>
                <w:kern w:val="2"/>
                <w:sz w:val="20"/>
                <w:szCs w:val="20"/>
                <w:cs/>
                <w14:ligatures w14:val="standardContextual"/>
              </w:rPr>
              <w:t>7</w:t>
            </w:r>
            <w:r w:rsidRPr="00362789">
              <w:rPr>
                <w:rFonts w:ascii="Angsana New" w:hAnsi="Angsana New" w:cs="Angsana New"/>
                <w:kern w:val="2"/>
                <w:sz w:val="20"/>
                <w:szCs w:val="20"/>
                <w14:ligatures w14:val="standardContextual"/>
              </w:rPr>
              <w:t>,</w:t>
            </w:r>
            <w:r w:rsidRPr="00362789">
              <w:rPr>
                <w:rFonts w:ascii="Angsana New" w:hAnsi="Angsana New" w:cs="Angsana New"/>
                <w:kern w:val="2"/>
                <w:sz w:val="20"/>
                <w:szCs w:val="20"/>
                <w:cs/>
                <w14:ligatures w14:val="standardContextual"/>
              </w:rPr>
              <w:t>6</w:t>
            </w:r>
            <w:r w:rsidR="00036E9C">
              <w:rPr>
                <w:rFonts w:ascii="Angsana New" w:hAnsi="Angsana New" w:cs="Angsana New"/>
                <w:kern w:val="2"/>
                <w:sz w:val="20"/>
                <w:szCs w:val="20"/>
                <w14:ligatures w14:val="standardContextual"/>
              </w:rPr>
              <w:t>19</w:t>
            </w:r>
            <w:r w:rsidR="006719FB">
              <w:rPr>
                <w:rFonts w:ascii="Angsana New" w:hAnsi="Angsana New" w:cs="Angsana New"/>
                <w:kern w:val="2"/>
                <w:sz w:val="20"/>
                <w:szCs w:val="20"/>
                <w14:ligatures w14:val="standardContextual"/>
              </w:rPr>
              <w:t>,</w:t>
            </w:r>
            <w:r w:rsidR="00054636">
              <w:rPr>
                <w:rFonts w:ascii="Angsana New" w:hAnsi="Angsana New" w:cs="Angsana New"/>
                <w:kern w:val="2"/>
                <w:sz w:val="20"/>
                <w:szCs w:val="20"/>
                <w14:ligatures w14:val="standardContextual"/>
              </w:rPr>
              <w:t>538</w:t>
            </w:r>
          </w:p>
        </w:tc>
      </w:tr>
      <w:tr w:rsidR="009A4038" w:rsidRPr="00854A9F" w14:paraId="42ABF644" w14:textId="77777777" w:rsidTr="00E733F0">
        <w:tc>
          <w:tcPr>
            <w:tcW w:w="2577" w:type="dxa"/>
          </w:tcPr>
          <w:p w14:paraId="47351DCB" w14:textId="77777777" w:rsidR="009A4038" w:rsidRPr="00854A9F" w:rsidRDefault="009A4038">
            <w:pPr>
              <w:ind w:left="-108" w:firstLine="346"/>
              <w:jc w:val="thaiDistribute"/>
              <w:rPr>
                <w:rFonts w:asciiTheme="majorBidi" w:hAnsiTheme="majorBidi" w:cstheme="majorBidi"/>
                <w:sz w:val="20"/>
                <w:szCs w:val="20"/>
                <w:cs/>
              </w:rPr>
            </w:pPr>
          </w:p>
        </w:tc>
        <w:tc>
          <w:tcPr>
            <w:tcW w:w="708" w:type="dxa"/>
          </w:tcPr>
          <w:p w14:paraId="5BC4D541" w14:textId="77777777" w:rsidR="009A4038" w:rsidRPr="00B1755D" w:rsidRDefault="009A4038">
            <w:pPr>
              <w:ind w:right="53"/>
              <w:jc w:val="right"/>
              <w:rPr>
                <w:rFonts w:asciiTheme="majorBidi" w:hAnsiTheme="majorBidi" w:cstheme="majorBidi"/>
                <w:sz w:val="20"/>
                <w:szCs w:val="20"/>
              </w:rPr>
            </w:pPr>
          </w:p>
        </w:tc>
        <w:tc>
          <w:tcPr>
            <w:tcW w:w="236" w:type="dxa"/>
          </w:tcPr>
          <w:p w14:paraId="2935F6A8" w14:textId="77777777" w:rsidR="009A4038" w:rsidRPr="00B1755D" w:rsidRDefault="009A4038">
            <w:pPr>
              <w:ind w:right="93"/>
              <w:jc w:val="right"/>
              <w:rPr>
                <w:rFonts w:asciiTheme="majorBidi" w:hAnsiTheme="majorBidi" w:cstheme="majorBidi"/>
                <w:sz w:val="20"/>
                <w:szCs w:val="20"/>
              </w:rPr>
            </w:pPr>
          </w:p>
        </w:tc>
        <w:tc>
          <w:tcPr>
            <w:tcW w:w="1276" w:type="dxa"/>
          </w:tcPr>
          <w:p w14:paraId="16444EEB" w14:textId="77777777" w:rsidR="009A4038" w:rsidRPr="00B1755D" w:rsidRDefault="009A4038">
            <w:pPr>
              <w:ind w:right="281"/>
              <w:jc w:val="right"/>
              <w:rPr>
                <w:rFonts w:asciiTheme="majorBidi" w:hAnsiTheme="majorBidi" w:cstheme="majorBidi"/>
                <w:sz w:val="20"/>
                <w:szCs w:val="20"/>
              </w:rPr>
            </w:pPr>
          </w:p>
        </w:tc>
        <w:tc>
          <w:tcPr>
            <w:tcW w:w="283" w:type="dxa"/>
          </w:tcPr>
          <w:p w14:paraId="55945693" w14:textId="77777777" w:rsidR="009A4038" w:rsidRPr="00B1755D" w:rsidRDefault="009A4038">
            <w:pPr>
              <w:jc w:val="center"/>
              <w:rPr>
                <w:rFonts w:asciiTheme="majorBidi" w:hAnsiTheme="majorBidi" w:cstheme="majorBidi"/>
                <w:sz w:val="20"/>
                <w:szCs w:val="20"/>
              </w:rPr>
            </w:pPr>
          </w:p>
        </w:tc>
        <w:tc>
          <w:tcPr>
            <w:tcW w:w="1168" w:type="dxa"/>
          </w:tcPr>
          <w:p w14:paraId="36CA3100" w14:textId="77777777" w:rsidR="009A4038" w:rsidRPr="00B1755D" w:rsidRDefault="009A4038">
            <w:pPr>
              <w:ind w:left="-140" w:right="139"/>
              <w:jc w:val="right"/>
              <w:rPr>
                <w:rFonts w:asciiTheme="majorBidi" w:hAnsiTheme="majorBidi" w:cstheme="majorBidi"/>
                <w:sz w:val="20"/>
                <w:szCs w:val="20"/>
              </w:rPr>
            </w:pPr>
          </w:p>
        </w:tc>
        <w:tc>
          <w:tcPr>
            <w:tcW w:w="236" w:type="dxa"/>
          </w:tcPr>
          <w:p w14:paraId="05C6A08D" w14:textId="77777777" w:rsidR="009A4038" w:rsidRPr="00B1755D" w:rsidRDefault="009A4038">
            <w:pPr>
              <w:ind w:right="93"/>
              <w:jc w:val="right"/>
              <w:rPr>
                <w:rFonts w:asciiTheme="majorBidi" w:hAnsiTheme="majorBidi" w:cstheme="majorBidi"/>
                <w:sz w:val="20"/>
                <w:szCs w:val="20"/>
              </w:rPr>
            </w:pPr>
          </w:p>
        </w:tc>
        <w:tc>
          <w:tcPr>
            <w:tcW w:w="1181" w:type="dxa"/>
          </w:tcPr>
          <w:p w14:paraId="3009E2A4" w14:textId="77777777" w:rsidR="009A4038" w:rsidRPr="00B1755D" w:rsidRDefault="009A4038">
            <w:pPr>
              <w:ind w:right="107"/>
              <w:jc w:val="right"/>
              <w:rPr>
                <w:rFonts w:asciiTheme="majorBidi" w:hAnsiTheme="majorBidi" w:cstheme="majorBidi"/>
                <w:sz w:val="20"/>
                <w:szCs w:val="20"/>
              </w:rPr>
            </w:pPr>
          </w:p>
        </w:tc>
        <w:tc>
          <w:tcPr>
            <w:tcW w:w="240" w:type="dxa"/>
          </w:tcPr>
          <w:p w14:paraId="064887DF" w14:textId="77777777" w:rsidR="009A4038" w:rsidRPr="00B1755D" w:rsidRDefault="009A4038">
            <w:pPr>
              <w:jc w:val="both"/>
              <w:rPr>
                <w:rFonts w:asciiTheme="majorBidi" w:hAnsiTheme="majorBidi" w:cstheme="majorBidi"/>
                <w:sz w:val="20"/>
                <w:szCs w:val="20"/>
              </w:rPr>
            </w:pPr>
          </w:p>
        </w:tc>
        <w:tc>
          <w:tcPr>
            <w:tcW w:w="1255" w:type="dxa"/>
          </w:tcPr>
          <w:p w14:paraId="279124C5" w14:textId="77777777" w:rsidR="009A4038" w:rsidRPr="00B1755D" w:rsidRDefault="009A4038">
            <w:pPr>
              <w:ind w:left="-109" w:right="-24"/>
              <w:jc w:val="right"/>
              <w:rPr>
                <w:rFonts w:asciiTheme="majorBidi" w:hAnsiTheme="majorBidi" w:cstheme="majorBidi"/>
                <w:sz w:val="20"/>
                <w:szCs w:val="20"/>
                <w:cs/>
              </w:rPr>
            </w:pPr>
          </w:p>
        </w:tc>
        <w:tc>
          <w:tcPr>
            <w:tcW w:w="238" w:type="dxa"/>
          </w:tcPr>
          <w:p w14:paraId="063C5A3C" w14:textId="77777777" w:rsidR="009A4038" w:rsidRPr="00B1755D" w:rsidRDefault="009A4038">
            <w:pPr>
              <w:jc w:val="both"/>
              <w:rPr>
                <w:rFonts w:asciiTheme="majorBidi" w:hAnsiTheme="majorBidi" w:cstheme="majorBidi"/>
                <w:sz w:val="20"/>
                <w:szCs w:val="20"/>
              </w:rPr>
            </w:pPr>
          </w:p>
        </w:tc>
        <w:tc>
          <w:tcPr>
            <w:tcW w:w="1179" w:type="dxa"/>
            <w:tcBorders>
              <w:top w:val="single" w:sz="4" w:space="0" w:color="auto"/>
            </w:tcBorders>
          </w:tcPr>
          <w:p w14:paraId="545E59E8" w14:textId="77777777" w:rsidR="009A4038" w:rsidRPr="003E4785" w:rsidRDefault="009A4038">
            <w:pPr>
              <w:ind w:right="235"/>
              <w:jc w:val="right"/>
              <w:rPr>
                <w:rFonts w:asciiTheme="majorBidi" w:hAnsiTheme="majorBidi" w:cstheme="majorBidi"/>
                <w:sz w:val="20"/>
                <w:szCs w:val="20"/>
              </w:rPr>
            </w:pPr>
          </w:p>
        </w:tc>
      </w:tr>
    </w:tbl>
    <w:p w14:paraId="403849A5" w14:textId="77777777" w:rsidR="007643CC" w:rsidRPr="003702F4" w:rsidRDefault="007643CC" w:rsidP="00365FEC">
      <w:pPr>
        <w:jc w:val="thaiDistribute"/>
        <w:rPr>
          <w:rFonts w:ascii="Angsana New" w:hAnsi="Angsana New" w:cs="Angsana New"/>
          <w:b/>
          <w:bCs/>
          <w:sz w:val="16"/>
          <w:szCs w:val="16"/>
        </w:rPr>
      </w:pPr>
    </w:p>
    <w:p w14:paraId="590B9F2A" w14:textId="18D2F299" w:rsidR="00FC6F76" w:rsidRPr="006C695C" w:rsidRDefault="00BF3396" w:rsidP="007F614A">
      <w:pPr>
        <w:ind w:left="450"/>
        <w:jc w:val="thaiDistribute"/>
        <w:rPr>
          <w:rFonts w:ascii="Angsana New" w:hAnsi="Angsana New" w:cs="Angsana New"/>
          <w:sz w:val="30"/>
          <w:szCs w:val="30"/>
          <w:u w:val="single"/>
        </w:rPr>
      </w:pPr>
      <w:r w:rsidRPr="006C695C">
        <w:rPr>
          <w:rFonts w:ascii="Angsana New" w:hAnsi="Angsana New" w:cs="Angsana New"/>
          <w:sz w:val="30"/>
          <w:szCs w:val="30"/>
          <w:u w:val="single"/>
          <w:cs/>
        </w:rPr>
        <w:t>ข้อมูลเกี่ยวกับเขตภูมิศาสตร์</w:t>
      </w:r>
    </w:p>
    <w:tbl>
      <w:tblPr>
        <w:tblW w:w="9690" w:type="dxa"/>
        <w:tblLayout w:type="fixed"/>
        <w:tblCellMar>
          <w:left w:w="30" w:type="dxa"/>
          <w:right w:w="30" w:type="dxa"/>
        </w:tblCellMar>
        <w:tblLook w:val="0000" w:firstRow="0" w:lastRow="0" w:firstColumn="0" w:lastColumn="0" w:noHBand="0" w:noVBand="0"/>
      </w:tblPr>
      <w:tblGrid>
        <w:gridCol w:w="6030"/>
        <w:gridCol w:w="1800"/>
        <w:gridCol w:w="90"/>
        <w:gridCol w:w="1770"/>
      </w:tblGrid>
      <w:tr w:rsidR="008D2440" w:rsidRPr="00E7233A" w14:paraId="25D71012" w14:textId="77777777" w:rsidTr="00E7233A">
        <w:trPr>
          <w:cantSplit/>
          <w:tblHeader/>
        </w:trPr>
        <w:tc>
          <w:tcPr>
            <w:tcW w:w="6030" w:type="dxa"/>
          </w:tcPr>
          <w:p w14:paraId="6CEFBE00" w14:textId="77777777" w:rsidR="008D2440" w:rsidRPr="00E7233A" w:rsidRDefault="008D2440" w:rsidP="0097594D">
            <w:pPr>
              <w:jc w:val="center"/>
              <w:rPr>
                <w:rFonts w:ascii="Angsana New" w:hAnsi="Angsana New" w:cs="Angsana New"/>
                <w:snapToGrid w:val="0"/>
                <w:color w:val="000000"/>
                <w:sz w:val="30"/>
                <w:szCs w:val="30"/>
                <w:cs/>
                <w:lang w:eastAsia="th-TH"/>
              </w:rPr>
            </w:pPr>
          </w:p>
        </w:tc>
        <w:tc>
          <w:tcPr>
            <w:tcW w:w="3660" w:type="dxa"/>
            <w:gridSpan w:val="3"/>
          </w:tcPr>
          <w:p w14:paraId="4459030E" w14:textId="5F9E304D" w:rsidR="008D2440" w:rsidRPr="00E7233A" w:rsidRDefault="008D2440" w:rsidP="008D2440">
            <w:pPr>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w:t>
            </w:r>
            <w:r w:rsidRPr="00E7233A">
              <w:rPr>
                <w:rFonts w:ascii="Angsana New" w:hAnsi="Angsana New" w:cs="Angsana New" w:hint="cs"/>
                <w:snapToGrid w:val="0"/>
                <w:color w:val="000000"/>
                <w:sz w:val="30"/>
                <w:szCs w:val="30"/>
                <w:cs/>
                <w:lang w:eastAsia="th-TH"/>
              </w:rPr>
              <w:t xml:space="preserve">หน่วย </w:t>
            </w:r>
            <w:r w:rsidRPr="00E7233A">
              <w:rPr>
                <w:rFonts w:ascii="Angsana New" w:hAnsi="Angsana New" w:cs="Angsana New"/>
                <w:snapToGrid w:val="0"/>
                <w:color w:val="000000"/>
                <w:sz w:val="30"/>
                <w:szCs w:val="30"/>
                <w:lang w:eastAsia="th-TH"/>
              </w:rPr>
              <w:t>:</w:t>
            </w:r>
            <w:r w:rsidR="002F4C2D">
              <w:rPr>
                <w:rFonts w:ascii="Angsana New" w:hAnsi="Angsana New" w:cs="Angsana New"/>
                <w:snapToGrid w:val="0"/>
                <w:color w:val="000000"/>
                <w:sz w:val="30"/>
                <w:szCs w:val="30"/>
                <w:lang w:eastAsia="th-TH"/>
              </w:rPr>
              <w:t xml:space="preserve"> </w:t>
            </w:r>
            <w:r w:rsidR="002F4C2D">
              <w:rPr>
                <w:rFonts w:ascii="Angsana New" w:hAnsi="Angsana New" w:cs="Angsana New" w:hint="cs"/>
                <w:snapToGrid w:val="0"/>
                <w:color w:val="000000"/>
                <w:sz w:val="30"/>
                <w:szCs w:val="30"/>
                <w:cs/>
                <w:lang w:eastAsia="th-TH"/>
              </w:rPr>
              <w:t>พัน</w:t>
            </w:r>
            <w:r w:rsidRPr="00E7233A">
              <w:rPr>
                <w:rFonts w:ascii="Angsana New" w:hAnsi="Angsana New" w:cs="Angsana New" w:hint="cs"/>
                <w:snapToGrid w:val="0"/>
                <w:color w:val="000000"/>
                <w:sz w:val="30"/>
                <w:szCs w:val="30"/>
                <w:cs/>
                <w:lang w:eastAsia="th-TH"/>
              </w:rPr>
              <w:t>บาท)</w:t>
            </w:r>
          </w:p>
        </w:tc>
      </w:tr>
      <w:tr w:rsidR="00FC6F76" w:rsidRPr="00E7233A" w14:paraId="257BA05F" w14:textId="77777777" w:rsidTr="00E7233A">
        <w:trPr>
          <w:cantSplit/>
          <w:tblHeader/>
        </w:trPr>
        <w:tc>
          <w:tcPr>
            <w:tcW w:w="6030" w:type="dxa"/>
          </w:tcPr>
          <w:p w14:paraId="2DE5F536"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3660" w:type="dxa"/>
            <w:gridSpan w:val="3"/>
          </w:tcPr>
          <w:p w14:paraId="69FCE21F" w14:textId="77777777" w:rsidR="00FC6F76" w:rsidRPr="00E7233A" w:rsidRDefault="00FC6F76" w:rsidP="0097594D">
            <w:pPr>
              <w:jc w:val="center"/>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cs/>
                <w:lang w:eastAsia="th-TH"/>
              </w:rPr>
              <w:t>งบการเงินรวม</w:t>
            </w:r>
          </w:p>
        </w:tc>
      </w:tr>
      <w:tr w:rsidR="00FC6F76" w:rsidRPr="00E7233A" w14:paraId="6DA323FF" w14:textId="77777777" w:rsidTr="00E7233A">
        <w:trPr>
          <w:cantSplit/>
          <w:tblHeader/>
        </w:trPr>
        <w:tc>
          <w:tcPr>
            <w:tcW w:w="6030" w:type="dxa"/>
          </w:tcPr>
          <w:p w14:paraId="12C41F93"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3660" w:type="dxa"/>
            <w:gridSpan w:val="3"/>
          </w:tcPr>
          <w:p w14:paraId="18075DB8" w14:textId="27876422" w:rsidR="00FC6F76" w:rsidRPr="00E7233A" w:rsidRDefault="00FC6F76" w:rsidP="0097594D">
            <w:pPr>
              <w:jc w:val="center"/>
              <w:rPr>
                <w:rFonts w:ascii="Angsana New" w:hAnsi="Angsana New" w:cs="Angsana New"/>
                <w:snapToGrid w:val="0"/>
                <w:color w:val="000000"/>
                <w:sz w:val="30"/>
                <w:szCs w:val="30"/>
                <w:lang w:eastAsia="th-TH"/>
              </w:rPr>
            </w:pPr>
            <w:r w:rsidRPr="00E7233A">
              <w:rPr>
                <w:rFonts w:ascii="Angsana New" w:hAnsi="Angsana New" w:cs="Angsana New" w:hint="cs"/>
                <w:snapToGrid w:val="0"/>
                <w:color w:val="000000"/>
                <w:sz w:val="30"/>
                <w:szCs w:val="30"/>
                <w:cs/>
                <w:lang w:eastAsia="th-TH"/>
              </w:rPr>
              <w:t>ณ วันที่</w:t>
            </w:r>
            <w:r w:rsidR="008C5D51" w:rsidRPr="008C5D51">
              <w:rPr>
                <w:rFonts w:ascii="Angsana New" w:hAnsi="Angsana New" w:cs="Angsana New"/>
                <w:snapToGrid w:val="0"/>
                <w:color w:val="000000"/>
                <w:sz w:val="30"/>
                <w:szCs w:val="30"/>
                <w:lang w:eastAsia="th-TH"/>
              </w:rPr>
              <w:t xml:space="preserve"> </w:t>
            </w:r>
            <w:r w:rsidR="008C5D51" w:rsidRPr="008C5D51">
              <w:rPr>
                <w:rFonts w:ascii="Angsana New" w:eastAsia="Angsana New" w:hAnsi="Angsana New" w:cs="Angsana New"/>
                <w:spacing w:val="-4"/>
                <w:sz w:val="30"/>
                <w:szCs w:val="30"/>
              </w:rPr>
              <w:t xml:space="preserve">31 </w:t>
            </w:r>
            <w:r w:rsidR="008C5D51" w:rsidRPr="008C5D51">
              <w:rPr>
                <w:rFonts w:ascii="Angsana New" w:eastAsia="Angsana New" w:hAnsi="Angsana New" w:cs="Angsana New" w:hint="cs"/>
                <w:spacing w:val="-4"/>
                <w:sz w:val="30"/>
                <w:szCs w:val="30"/>
                <w:cs/>
              </w:rPr>
              <w:t>ธันวาคม</w:t>
            </w:r>
          </w:p>
        </w:tc>
      </w:tr>
      <w:tr w:rsidR="00FC6F76" w:rsidRPr="00E7233A" w14:paraId="6D261E80" w14:textId="77777777" w:rsidTr="00E7233A">
        <w:trPr>
          <w:cantSplit/>
          <w:tblHeader/>
        </w:trPr>
        <w:tc>
          <w:tcPr>
            <w:tcW w:w="6030" w:type="dxa"/>
          </w:tcPr>
          <w:p w14:paraId="26A8EAC5"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1800" w:type="dxa"/>
          </w:tcPr>
          <w:p w14:paraId="3943483B" w14:textId="604874F2" w:rsidR="00FC6F76" w:rsidRPr="00E7233A" w:rsidRDefault="005741A8" w:rsidP="0097594D">
            <w:pPr>
              <w:jc w:val="center"/>
              <w:rPr>
                <w:rFonts w:ascii="Angsana New" w:hAnsi="Angsana New" w:cs="Angsana New"/>
                <w:snapToGrid w:val="0"/>
                <w:color w:val="000000"/>
                <w:sz w:val="30"/>
                <w:szCs w:val="30"/>
                <w:u w:val="single"/>
                <w:lang w:eastAsia="th-TH"/>
              </w:rPr>
            </w:pPr>
            <w:r w:rsidRPr="00365FEC">
              <w:rPr>
                <w:rFonts w:ascii="Angsana New" w:eastAsia="Angsana New" w:hAnsi="Angsana New" w:cs="Angsana New"/>
                <w:spacing w:val="-4"/>
                <w:sz w:val="30"/>
                <w:szCs w:val="30"/>
                <w:u w:val="single"/>
              </w:rPr>
              <w:t>256</w:t>
            </w:r>
            <w:r w:rsidR="009A4038">
              <w:rPr>
                <w:rFonts w:ascii="Angsana New" w:eastAsia="Angsana New" w:hAnsi="Angsana New" w:cs="Angsana New"/>
                <w:spacing w:val="-4"/>
                <w:sz w:val="30"/>
                <w:szCs w:val="30"/>
                <w:u w:val="single"/>
              </w:rPr>
              <w:t>8</w:t>
            </w:r>
          </w:p>
        </w:tc>
        <w:tc>
          <w:tcPr>
            <w:tcW w:w="90" w:type="dxa"/>
          </w:tcPr>
          <w:p w14:paraId="6536CFE8" w14:textId="77777777" w:rsidR="00FC6F76" w:rsidRPr="00E7233A" w:rsidRDefault="00FC6F76" w:rsidP="0097594D">
            <w:pPr>
              <w:ind w:right="90"/>
              <w:jc w:val="center"/>
              <w:rPr>
                <w:rFonts w:ascii="Angsana New" w:hAnsi="Angsana New" w:cs="Angsana New"/>
                <w:snapToGrid w:val="0"/>
                <w:color w:val="000000"/>
                <w:sz w:val="30"/>
                <w:szCs w:val="30"/>
                <w:cs/>
                <w:lang w:eastAsia="th-TH"/>
              </w:rPr>
            </w:pPr>
          </w:p>
        </w:tc>
        <w:tc>
          <w:tcPr>
            <w:tcW w:w="1770" w:type="dxa"/>
          </w:tcPr>
          <w:p w14:paraId="02D2D445" w14:textId="6B433ED9" w:rsidR="00FC6F76" w:rsidRPr="00E7233A" w:rsidRDefault="005741A8" w:rsidP="00D26334">
            <w:pPr>
              <w:jc w:val="center"/>
              <w:rPr>
                <w:rFonts w:ascii="Angsana New" w:hAnsi="Angsana New" w:cs="Angsana New"/>
                <w:snapToGrid w:val="0"/>
                <w:color w:val="000000"/>
                <w:sz w:val="30"/>
                <w:szCs w:val="30"/>
                <w:u w:val="single"/>
                <w:lang w:eastAsia="th-TH"/>
              </w:rPr>
            </w:pPr>
            <w:r w:rsidRPr="00365FEC">
              <w:rPr>
                <w:rFonts w:ascii="Angsana New" w:eastAsia="Angsana New" w:hAnsi="Angsana New" w:cs="Angsana New"/>
                <w:spacing w:val="-4"/>
                <w:sz w:val="30"/>
                <w:szCs w:val="30"/>
                <w:u w:val="single"/>
              </w:rPr>
              <w:t>256</w:t>
            </w:r>
            <w:r w:rsidR="009A4038">
              <w:rPr>
                <w:rFonts w:ascii="Angsana New" w:eastAsia="Angsana New" w:hAnsi="Angsana New" w:cs="Angsana New"/>
                <w:spacing w:val="-4"/>
                <w:sz w:val="30"/>
                <w:szCs w:val="30"/>
                <w:u w:val="single"/>
              </w:rPr>
              <w:t>7</w:t>
            </w:r>
          </w:p>
        </w:tc>
      </w:tr>
      <w:tr w:rsidR="00FC6F76" w:rsidRPr="00E7233A" w14:paraId="4149C326" w14:textId="77777777" w:rsidTr="00E7233A">
        <w:trPr>
          <w:cantSplit/>
        </w:trPr>
        <w:tc>
          <w:tcPr>
            <w:tcW w:w="6030" w:type="dxa"/>
            <w:vAlign w:val="bottom"/>
          </w:tcPr>
          <w:p w14:paraId="6DBB6AF2" w14:textId="77777777" w:rsidR="00FC6F76" w:rsidRPr="00E7233A" w:rsidRDefault="00FC6F76" w:rsidP="00220892">
            <w:pPr>
              <w:ind w:left="140" w:right="-43" w:hanging="140"/>
              <w:rPr>
                <w:rFonts w:ascii="Angsana New" w:hAnsi="Angsana New" w:cs="Angsana New"/>
                <w:sz w:val="30"/>
                <w:szCs w:val="30"/>
              </w:rPr>
            </w:pPr>
            <w:r w:rsidRPr="00E7233A">
              <w:rPr>
                <w:rFonts w:ascii="Angsana New" w:hAnsi="Angsana New" w:cs="Angsana New" w:hint="cs"/>
                <w:b/>
                <w:bCs/>
                <w:color w:val="000000"/>
                <w:sz w:val="30"/>
                <w:szCs w:val="30"/>
                <w:cs/>
              </w:rPr>
              <w:t>สินทรัพย์</w:t>
            </w:r>
            <w:r w:rsidR="00220892" w:rsidRPr="00E7233A">
              <w:rPr>
                <w:rFonts w:ascii="Angsana New" w:hAnsi="Angsana New" w:cs="Angsana New" w:hint="cs"/>
                <w:b/>
                <w:bCs/>
                <w:color w:val="000000"/>
                <w:sz w:val="30"/>
                <w:szCs w:val="30"/>
                <w:cs/>
              </w:rPr>
              <w:t>รวม</w:t>
            </w:r>
            <w:r w:rsidRPr="00E7233A">
              <w:rPr>
                <w:rFonts w:ascii="Angsana New" w:hAnsi="Angsana New" w:cs="Angsana New" w:hint="cs"/>
                <w:b/>
                <w:bCs/>
                <w:color w:val="000000"/>
                <w:sz w:val="30"/>
                <w:szCs w:val="30"/>
                <w:cs/>
              </w:rPr>
              <w:t xml:space="preserve"> (ไม่รวมสินทรัพย์ภาษีเงินได้รอตัดบัญชี)</w:t>
            </w:r>
          </w:p>
        </w:tc>
        <w:tc>
          <w:tcPr>
            <w:tcW w:w="1800" w:type="dxa"/>
          </w:tcPr>
          <w:p w14:paraId="4A02AA78"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90" w:type="dxa"/>
          </w:tcPr>
          <w:p w14:paraId="63528E71"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1770" w:type="dxa"/>
          </w:tcPr>
          <w:p w14:paraId="712F5E83"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r>
      <w:tr w:rsidR="009A4038" w:rsidRPr="003E4785" w14:paraId="5239A31B" w14:textId="77777777" w:rsidTr="00E7233A">
        <w:trPr>
          <w:cantSplit/>
        </w:trPr>
        <w:tc>
          <w:tcPr>
            <w:tcW w:w="6030" w:type="dxa"/>
            <w:vAlign w:val="bottom"/>
          </w:tcPr>
          <w:p w14:paraId="45D05083" w14:textId="77777777" w:rsidR="009A4038" w:rsidRPr="003E4785" w:rsidRDefault="009A4038" w:rsidP="009A4038">
            <w:pPr>
              <w:ind w:left="140" w:right="-43" w:hanging="140"/>
              <w:rPr>
                <w:rFonts w:ascii="Angsana New" w:hAnsi="Angsana New" w:cs="Angsana New"/>
                <w:sz w:val="30"/>
                <w:szCs w:val="30"/>
                <w:cs/>
              </w:rPr>
            </w:pPr>
            <w:r w:rsidRPr="003E4785">
              <w:rPr>
                <w:rFonts w:ascii="Angsana New" w:hAnsi="Angsana New" w:cs="Angsana New"/>
                <w:color w:val="000000"/>
                <w:sz w:val="30"/>
                <w:szCs w:val="30"/>
                <w:cs/>
              </w:rPr>
              <w:t>ประเทศไทย</w:t>
            </w:r>
          </w:p>
        </w:tc>
        <w:tc>
          <w:tcPr>
            <w:tcW w:w="1800" w:type="dxa"/>
          </w:tcPr>
          <w:p w14:paraId="63AD84E9" w14:textId="45131EC0" w:rsidR="009A4038" w:rsidRPr="009A4038" w:rsidRDefault="00EA60F8" w:rsidP="009A4038">
            <w:pPr>
              <w:ind w:right="142"/>
              <w:jc w:val="right"/>
              <w:rPr>
                <w:rFonts w:ascii="Angsana New" w:hAnsi="Angsana New" w:cs="Angsana New"/>
                <w:snapToGrid w:val="0"/>
                <w:color w:val="000000"/>
                <w:sz w:val="30"/>
                <w:szCs w:val="30"/>
                <w:highlight w:val="yellow"/>
                <w:lang w:eastAsia="th-TH"/>
              </w:rPr>
            </w:pPr>
            <w:r w:rsidRPr="00EA60F8">
              <w:rPr>
                <w:rFonts w:ascii="Angsana New" w:hAnsi="Angsana New" w:cs="Angsana New"/>
                <w:snapToGrid w:val="0"/>
                <w:color w:val="000000"/>
                <w:sz w:val="30"/>
                <w:szCs w:val="30"/>
                <w:cs/>
                <w:lang w:eastAsia="th-TH"/>
              </w:rPr>
              <w:t>3</w:t>
            </w:r>
            <w:r w:rsidRPr="00EA60F8">
              <w:rPr>
                <w:rFonts w:ascii="Angsana New" w:hAnsi="Angsana New" w:cs="Angsana New"/>
                <w:snapToGrid w:val="0"/>
                <w:color w:val="000000"/>
                <w:sz w:val="30"/>
                <w:szCs w:val="30"/>
                <w:lang w:eastAsia="th-TH"/>
              </w:rPr>
              <w:t>,</w:t>
            </w:r>
            <w:r w:rsidRPr="00EA60F8">
              <w:rPr>
                <w:rFonts w:ascii="Angsana New" w:hAnsi="Angsana New" w:cs="Angsana New"/>
                <w:snapToGrid w:val="0"/>
                <w:color w:val="000000"/>
                <w:sz w:val="30"/>
                <w:szCs w:val="30"/>
                <w:cs/>
                <w:lang w:eastAsia="th-TH"/>
              </w:rPr>
              <w:t>905</w:t>
            </w:r>
            <w:r w:rsidRPr="00EA60F8">
              <w:rPr>
                <w:rFonts w:ascii="Angsana New" w:hAnsi="Angsana New" w:cs="Angsana New"/>
                <w:snapToGrid w:val="0"/>
                <w:color w:val="000000"/>
                <w:sz w:val="30"/>
                <w:szCs w:val="30"/>
                <w:lang w:eastAsia="th-TH"/>
              </w:rPr>
              <w:t>,</w:t>
            </w:r>
            <w:r w:rsidRPr="00EA60F8">
              <w:rPr>
                <w:rFonts w:ascii="Angsana New" w:hAnsi="Angsana New" w:cs="Angsana New"/>
                <w:snapToGrid w:val="0"/>
                <w:color w:val="000000"/>
                <w:sz w:val="30"/>
                <w:szCs w:val="30"/>
                <w:cs/>
                <w:lang w:eastAsia="th-TH"/>
              </w:rPr>
              <w:t>402</w:t>
            </w:r>
          </w:p>
        </w:tc>
        <w:tc>
          <w:tcPr>
            <w:tcW w:w="90" w:type="dxa"/>
          </w:tcPr>
          <w:p w14:paraId="12D0B7E3" w14:textId="77777777" w:rsidR="009A4038" w:rsidRPr="003E4785" w:rsidRDefault="009A4038" w:rsidP="009A4038">
            <w:pPr>
              <w:ind w:right="60"/>
              <w:jc w:val="right"/>
              <w:rPr>
                <w:rFonts w:ascii="Angsana New" w:hAnsi="Angsana New" w:cs="Angsana New"/>
                <w:snapToGrid w:val="0"/>
                <w:color w:val="000000"/>
                <w:sz w:val="30"/>
                <w:szCs w:val="30"/>
                <w:lang w:eastAsia="th-TH"/>
              </w:rPr>
            </w:pPr>
          </w:p>
        </w:tc>
        <w:tc>
          <w:tcPr>
            <w:tcW w:w="1770" w:type="dxa"/>
          </w:tcPr>
          <w:p w14:paraId="6C2B3FC0" w14:textId="7F949BF8" w:rsidR="009A4038" w:rsidRPr="003E4785" w:rsidRDefault="009A4038" w:rsidP="009A4038">
            <w:pPr>
              <w:ind w:right="142"/>
              <w:jc w:val="right"/>
              <w:rPr>
                <w:rFonts w:ascii="Angsana New" w:hAnsi="Angsana New" w:cs="Angsana New"/>
                <w:snapToGrid w:val="0"/>
                <w:color w:val="000000"/>
                <w:sz w:val="30"/>
                <w:szCs w:val="30"/>
                <w:lang w:eastAsia="th-TH"/>
              </w:rPr>
            </w:pPr>
            <w:r w:rsidRPr="009D2CDB">
              <w:rPr>
                <w:rFonts w:ascii="Angsana New" w:hAnsi="Angsana New" w:cs="Angsana New"/>
                <w:snapToGrid w:val="0"/>
                <w:color w:val="000000"/>
                <w:sz w:val="30"/>
                <w:szCs w:val="30"/>
                <w:cs/>
                <w:lang w:eastAsia="th-TH"/>
              </w:rPr>
              <w:t>4</w:t>
            </w:r>
            <w:r w:rsidRPr="009D2CDB">
              <w:rPr>
                <w:rFonts w:ascii="Angsana New" w:hAnsi="Angsana New" w:cs="Angsana New"/>
                <w:snapToGrid w:val="0"/>
                <w:color w:val="000000"/>
                <w:sz w:val="30"/>
                <w:szCs w:val="30"/>
                <w:lang w:eastAsia="th-TH"/>
              </w:rPr>
              <w:t>,</w:t>
            </w:r>
            <w:r w:rsidRPr="009D2CDB">
              <w:rPr>
                <w:rFonts w:ascii="Angsana New" w:hAnsi="Angsana New" w:cs="Angsana New"/>
                <w:snapToGrid w:val="0"/>
                <w:color w:val="000000"/>
                <w:sz w:val="30"/>
                <w:szCs w:val="30"/>
                <w:cs/>
                <w:lang w:eastAsia="th-TH"/>
              </w:rPr>
              <w:t>827</w:t>
            </w:r>
            <w:r w:rsidRPr="009D2CDB">
              <w:rPr>
                <w:rFonts w:ascii="Angsana New" w:hAnsi="Angsana New" w:cs="Angsana New"/>
                <w:snapToGrid w:val="0"/>
                <w:color w:val="000000"/>
                <w:sz w:val="30"/>
                <w:szCs w:val="30"/>
                <w:lang w:eastAsia="th-TH"/>
              </w:rPr>
              <w:t>,</w:t>
            </w:r>
            <w:r w:rsidRPr="009D2CDB">
              <w:rPr>
                <w:rFonts w:ascii="Angsana New" w:hAnsi="Angsana New" w:cs="Angsana New"/>
                <w:snapToGrid w:val="0"/>
                <w:color w:val="000000"/>
                <w:sz w:val="30"/>
                <w:szCs w:val="30"/>
                <w:cs/>
                <w:lang w:eastAsia="th-TH"/>
              </w:rPr>
              <w:t>054</w:t>
            </w:r>
          </w:p>
        </w:tc>
      </w:tr>
      <w:tr w:rsidR="009A4038" w:rsidRPr="003E4785" w14:paraId="16210391" w14:textId="77777777" w:rsidTr="00E7233A">
        <w:trPr>
          <w:cantSplit/>
        </w:trPr>
        <w:tc>
          <w:tcPr>
            <w:tcW w:w="6030" w:type="dxa"/>
            <w:vAlign w:val="bottom"/>
          </w:tcPr>
          <w:p w14:paraId="0833347B" w14:textId="77777777" w:rsidR="009A4038" w:rsidRPr="003E4785" w:rsidRDefault="009A4038" w:rsidP="009A4038">
            <w:pPr>
              <w:ind w:left="140" w:right="-43" w:hanging="14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ประเทศลาว</w:t>
            </w:r>
          </w:p>
        </w:tc>
        <w:tc>
          <w:tcPr>
            <w:tcW w:w="1800" w:type="dxa"/>
          </w:tcPr>
          <w:p w14:paraId="2F70F4DA" w14:textId="582BD4E3" w:rsidR="009A4038" w:rsidRPr="009A4038" w:rsidRDefault="00EA60F8" w:rsidP="009A4038">
            <w:pPr>
              <w:ind w:right="142"/>
              <w:jc w:val="right"/>
              <w:rPr>
                <w:rFonts w:ascii="Angsana New" w:hAnsi="Angsana New" w:cs="Angsana New"/>
                <w:snapToGrid w:val="0"/>
                <w:color w:val="000000"/>
                <w:sz w:val="30"/>
                <w:szCs w:val="30"/>
                <w:highlight w:val="yellow"/>
                <w:lang w:eastAsia="th-TH"/>
              </w:rPr>
            </w:pPr>
            <w:r w:rsidRPr="00EA60F8">
              <w:rPr>
                <w:rFonts w:ascii="Angsana New" w:hAnsi="Angsana New" w:cs="Angsana New"/>
                <w:snapToGrid w:val="0"/>
                <w:color w:val="000000"/>
                <w:sz w:val="30"/>
                <w:szCs w:val="30"/>
                <w:lang w:eastAsia="th-TH"/>
              </w:rPr>
              <w:t>2,497,748</w:t>
            </w:r>
          </w:p>
        </w:tc>
        <w:tc>
          <w:tcPr>
            <w:tcW w:w="90" w:type="dxa"/>
          </w:tcPr>
          <w:p w14:paraId="1B6E2271" w14:textId="77777777" w:rsidR="009A4038" w:rsidRPr="003E4785" w:rsidRDefault="009A4038" w:rsidP="009A4038">
            <w:pPr>
              <w:ind w:right="60"/>
              <w:jc w:val="right"/>
              <w:rPr>
                <w:rFonts w:ascii="Angsana New" w:hAnsi="Angsana New" w:cs="Angsana New"/>
                <w:snapToGrid w:val="0"/>
                <w:color w:val="000000"/>
                <w:sz w:val="30"/>
                <w:szCs w:val="30"/>
                <w:lang w:eastAsia="th-TH"/>
              </w:rPr>
            </w:pPr>
          </w:p>
        </w:tc>
        <w:tc>
          <w:tcPr>
            <w:tcW w:w="1770" w:type="dxa"/>
          </w:tcPr>
          <w:p w14:paraId="6B2C1B52" w14:textId="72E14A6D" w:rsidR="009A4038" w:rsidRPr="003E4785" w:rsidRDefault="009A4038" w:rsidP="009A4038">
            <w:pPr>
              <w:ind w:right="142"/>
              <w:jc w:val="right"/>
              <w:rPr>
                <w:rFonts w:ascii="Angsana New" w:hAnsi="Angsana New" w:cs="Angsana New"/>
                <w:snapToGrid w:val="0"/>
                <w:color w:val="000000"/>
                <w:sz w:val="30"/>
                <w:szCs w:val="30"/>
                <w:lang w:eastAsia="th-TH"/>
              </w:rPr>
            </w:pPr>
            <w:r w:rsidRPr="009D2CDB">
              <w:rPr>
                <w:rFonts w:ascii="Angsana New" w:hAnsi="Angsana New" w:cs="Angsana New"/>
                <w:snapToGrid w:val="0"/>
                <w:color w:val="000000"/>
                <w:sz w:val="30"/>
                <w:szCs w:val="30"/>
                <w:lang w:eastAsia="th-TH"/>
              </w:rPr>
              <w:t>2,782,047</w:t>
            </w:r>
          </w:p>
        </w:tc>
      </w:tr>
      <w:tr w:rsidR="009A4038" w:rsidRPr="003E4785" w14:paraId="4760B848" w14:textId="77777777" w:rsidTr="00E7233A">
        <w:trPr>
          <w:cantSplit/>
        </w:trPr>
        <w:tc>
          <w:tcPr>
            <w:tcW w:w="6030" w:type="dxa"/>
            <w:vAlign w:val="bottom"/>
          </w:tcPr>
          <w:p w14:paraId="0B927F03" w14:textId="77777777" w:rsidR="009A4038" w:rsidRPr="003E4785" w:rsidRDefault="009A4038" w:rsidP="009A4038">
            <w:pPr>
              <w:ind w:right="-43"/>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ประเทศเมียนมาร์</w:t>
            </w:r>
          </w:p>
        </w:tc>
        <w:tc>
          <w:tcPr>
            <w:tcW w:w="1800" w:type="dxa"/>
          </w:tcPr>
          <w:p w14:paraId="0E1F4573" w14:textId="05C441F4" w:rsidR="009A4038" w:rsidRPr="009A4038" w:rsidRDefault="00EA60F8" w:rsidP="009A4038">
            <w:pPr>
              <w:ind w:right="142"/>
              <w:jc w:val="right"/>
              <w:rPr>
                <w:rFonts w:ascii="Angsana New" w:hAnsi="Angsana New" w:cs="Angsana New"/>
                <w:snapToGrid w:val="0"/>
                <w:color w:val="000000"/>
                <w:sz w:val="30"/>
                <w:szCs w:val="30"/>
                <w:highlight w:val="yellow"/>
                <w:lang w:eastAsia="th-TH"/>
              </w:rPr>
            </w:pPr>
            <w:r w:rsidRPr="00EA60F8">
              <w:rPr>
                <w:rFonts w:ascii="Angsana New" w:hAnsi="Angsana New" w:cs="Angsana New"/>
                <w:snapToGrid w:val="0"/>
                <w:color w:val="000000"/>
                <w:sz w:val="30"/>
                <w:szCs w:val="30"/>
                <w:lang w:eastAsia="th-TH"/>
              </w:rPr>
              <w:t>32,437</w:t>
            </w:r>
          </w:p>
        </w:tc>
        <w:tc>
          <w:tcPr>
            <w:tcW w:w="90" w:type="dxa"/>
          </w:tcPr>
          <w:p w14:paraId="60B7F875" w14:textId="77777777" w:rsidR="009A4038" w:rsidRPr="003E4785" w:rsidRDefault="009A4038" w:rsidP="009A4038">
            <w:pPr>
              <w:ind w:right="60"/>
              <w:jc w:val="right"/>
              <w:rPr>
                <w:rFonts w:ascii="Angsana New" w:hAnsi="Angsana New" w:cs="Angsana New"/>
                <w:snapToGrid w:val="0"/>
                <w:color w:val="000000"/>
                <w:sz w:val="30"/>
                <w:szCs w:val="30"/>
                <w:lang w:eastAsia="th-TH"/>
              </w:rPr>
            </w:pPr>
          </w:p>
        </w:tc>
        <w:tc>
          <w:tcPr>
            <w:tcW w:w="1770" w:type="dxa"/>
          </w:tcPr>
          <w:p w14:paraId="0CC39CBD" w14:textId="0ADFC8C5" w:rsidR="009A4038" w:rsidRPr="003E4785" w:rsidRDefault="009A4038" w:rsidP="009A4038">
            <w:pPr>
              <w:ind w:right="142"/>
              <w:jc w:val="right"/>
              <w:rPr>
                <w:rFonts w:ascii="Angsana New" w:hAnsi="Angsana New" w:cs="Angsana New"/>
                <w:snapToGrid w:val="0"/>
                <w:color w:val="000000"/>
                <w:sz w:val="30"/>
                <w:szCs w:val="30"/>
                <w:cs/>
                <w:lang w:eastAsia="th-TH"/>
              </w:rPr>
            </w:pPr>
            <w:r w:rsidRPr="00D60AF3">
              <w:rPr>
                <w:rFonts w:ascii="Angsana New" w:hAnsi="Angsana New" w:cs="Angsana New"/>
                <w:snapToGrid w:val="0"/>
                <w:color w:val="000000"/>
                <w:sz w:val="30"/>
                <w:szCs w:val="30"/>
                <w:lang w:eastAsia="th-TH"/>
              </w:rPr>
              <w:t>918</w:t>
            </w:r>
          </w:p>
        </w:tc>
      </w:tr>
      <w:tr w:rsidR="009A4038" w:rsidRPr="003E4785" w14:paraId="1C3E01BD" w14:textId="77777777" w:rsidTr="00E7233A">
        <w:trPr>
          <w:cantSplit/>
        </w:trPr>
        <w:tc>
          <w:tcPr>
            <w:tcW w:w="6030" w:type="dxa"/>
            <w:vAlign w:val="bottom"/>
          </w:tcPr>
          <w:p w14:paraId="648A6FC8" w14:textId="77777777" w:rsidR="009A4038" w:rsidRPr="003E4785" w:rsidRDefault="009A4038" w:rsidP="009A4038">
            <w:pPr>
              <w:ind w:left="140" w:right="-43" w:hanging="14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ประเทศสิงคโปร์</w:t>
            </w:r>
          </w:p>
        </w:tc>
        <w:tc>
          <w:tcPr>
            <w:tcW w:w="1800" w:type="dxa"/>
            <w:tcBorders>
              <w:bottom w:val="single" w:sz="4" w:space="0" w:color="auto"/>
            </w:tcBorders>
          </w:tcPr>
          <w:p w14:paraId="2DEF2C64" w14:textId="46F6A365" w:rsidR="009A4038" w:rsidRPr="009A4038" w:rsidRDefault="00C711B5" w:rsidP="009A4038">
            <w:pPr>
              <w:ind w:right="142"/>
              <w:jc w:val="right"/>
              <w:rPr>
                <w:rFonts w:ascii="Angsana New" w:hAnsi="Angsana New" w:cs="Angsana New"/>
                <w:snapToGrid w:val="0"/>
                <w:color w:val="000000"/>
                <w:sz w:val="30"/>
                <w:szCs w:val="30"/>
                <w:highlight w:val="yellow"/>
                <w:lang w:eastAsia="th-TH"/>
              </w:rPr>
            </w:pPr>
            <w:r w:rsidRPr="00C711B5">
              <w:rPr>
                <w:rFonts w:ascii="Angsana New" w:hAnsi="Angsana New" w:cs="Angsana New"/>
                <w:snapToGrid w:val="0"/>
                <w:color w:val="000000"/>
                <w:sz w:val="30"/>
                <w:szCs w:val="30"/>
                <w:lang w:eastAsia="th-TH"/>
              </w:rPr>
              <w:t>1,384,930</w:t>
            </w:r>
          </w:p>
        </w:tc>
        <w:tc>
          <w:tcPr>
            <w:tcW w:w="90" w:type="dxa"/>
          </w:tcPr>
          <w:p w14:paraId="4B86BEE9" w14:textId="77777777" w:rsidR="009A4038" w:rsidRPr="003E4785" w:rsidRDefault="009A4038" w:rsidP="009A4038">
            <w:pPr>
              <w:ind w:right="60"/>
              <w:jc w:val="center"/>
              <w:rPr>
                <w:rFonts w:ascii="Angsana New" w:hAnsi="Angsana New" w:cs="Angsana New"/>
                <w:snapToGrid w:val="0"/>
                <w:color w:val="000000"/>
                <w:sz w:val="30"/>
                <w:szCs w:val="30"/>
                <w:lang w:eastAsia="th-TH"/>
              </w:rPr>
            </w:pPr>
          </w:p>
        </w:tc>
        <w:tc>
          <w:tcPr>
            <w:tcW w:w="1770" w:type="dxa"/>
            <w:tcBorders>
              <w:bottom w:val="single" w:sz="4" w:space="0" w:color="auto"/>
            </w:tcBorders>
          </w:tcPr>
          <w:p w14:paraId="0B56CE89" w14:textId="383F7D43" w:rsidR="009A4038" w:rsidRPr="003E4785" w:rsidRDefault="009A4038" w:rsidP="009A4038">
            <w:pPr>
              <w:ind w:right="142"/>
              <w:jc w:val="right"/>
              <w:rPr>
                <w:rFonts w:ascii="Angsana New" w:hAnsi="Angsana New" w:cs="Angsana New"/>
                <w:snapToGrid w:val="0"/>
                <w:color w:val="000000"/>
                <w:sz w:val="30"/>
                <w:szCs w:val="30"/>
                <w:cs/>
                <w:lang w:eastAsia="th-TH"/>
              </w:rPr>
            </w:pPr>
            <w:r w:rsidRPr="009D2CDB">
              <w:rPr>
                <w:rFonts w:ascii="Angsana New" w:hAnsi="Angsana New" w:cs="Angsana New"/>
                <w:snapToGrid w:val="0"/>
                <w:color w:val="000000"/>
                <w:sz w:val="30"/>
                <w:szCs w:val="30"/>
                <w:lang w:eastAsia="th-TH"/>
              </w:rPr>
              <w:t>9,519</w:t>
            </w:r>
          </w:p>
        </w:tc>
      </w:tr>
      <w:tr w:rsidR="009A4038" w:rsidRPr="00E7233A" w14:paraId="449E16B2" w14:textId="77777777" w:rsidTr="00E7233A">
        <w:trPr>
          <w:cantSplit/>
        </w:trPr>
        <w:tc>
          <w:tcPr>
            <w:tcW w:w="6030" w:type="dxa"/>
            <w:vAlign w:val="bottom"/>
          </w:tcPr>
          <w:p w14:paraId="11D56A55" w14:textId="77777777" w:rsidR="009A4038" w:rsidRPr="003E4785" w:rsidRDefault="009A4038" w:rsidP="009A4038">
            <w:pPr>
              <w:ind w:left="140" w:right="-43" w:firstLine="190"/>
              <w:rPr>
                <w:rFonts w:ascii="Angsana New" w:hAnsi="Angsana New" w:cs="Angsana New"/>
                <w:sz w:val="30"/>
                <w:szCs w:val="30"/>
                <w:cs/>
              </w:rPr>
            </w:pPr>
            <w:r w:rsidRPr="003E4785">
              <w:rPr>
                <w:rFonts w:ascii="Angsana New" w:hAnsi="Angsana New" w:cs="Angsana New"/>
                <w:color w:val="000000"/>
                <w:sz w:val="30"/>
                <w:szCs w:val="30"/>
                <w:cs/>
              </w:rPr>
              <w:t>รวม</w:t>
            </w:r>
          </w:p>
        </w:tc>
        <w:tc>
          <w:tcPr>
            <w:tcW w:w="1800" w:type="dxa"/>
            <w:tcBorders>
              <w:top w:val="single" w:sz="4" w:space="0" w:color="auto"/>
              <w:bottom w:val="double" w:sz="4" w:space="0" w:color="auto"/>
            </w:tcBorders>
          </w:tcPr>
          <w:p w14:paraId="435CFAF9" w14:textId="398EA408" w:rsidR="009A4038" w:rsidRPr="009A4038" w:rsidRDefault="00C711B5" w:rsidP="009A4038">
            <w:pPr>
              <w:ind w:right="142"/>
              <w:jc w:val="right"/>
              <w:rPr>
                <w:rFonts w:ascii="Angsana New" w:hAnsi="Angsana New" w:cs="Angsana New"/>
                <w:snapToGrid w:val="0"/>
                <w:color w:val="000000"/>
                <w:sz w:val="30"/>
                <w:szCs w:val="30"/>
                <w:highlight w:val="yellow"/>
                <w:cs/>
                <w:lang w:eastAsia="th-TH"/>
              </w:rPr>
            </w:pPr>
            <w:r w:rsidRPr="00C711B5">
              <w:rPr>
                <w:rFonts w:ascii="Angsana New" w:hAnsi="Angsana New" w:cs="Angsana New"/>
                <w:snapToGrid w:val="0"/>
                <w:color w:val="000000"/>
                <w:sz w:val="30"/>
                <w:szCs w:val="30"/>
                <w:lang w:eastAsia="th-TH"/>
              </w:rPr>
              <w:t>7,820,517</w:t>
            </w:r>
          </w:p>
        </w:tc>
        <w:tc>
          <w:tcPr>
            <w:tcW w:w="90" w:type="dxa"/>
          </w:tcPr>
          <w:p w14:paraId="6114EFDB" w14:textId="77777777" w:rsidR="009A4038" w:rsidRPr="003E4785" w:rsidRDefault="009A4038" w:rsidP="009A4038">
            <w:pPr>
              <w:ind w:right="60"/>
              <w:jc w:val="center"/>
              <w:rPr>
                <w:rFonts w:ascii="Angsana New" w:hAnsi="Angsana New" w:cs="Angsana New"/>
                <w:snapToGrid w:val="0"/>
                <w:color w:val="000000"/>
                <w:sz w:val="30"/>
                <w:szCs w:val="30"/>
                <w:lang w:eastAsia="th-TH"/>
              </w:rPr>
            </w:pPr>
          </w:p>
        </w:tc>
        <w:tc>
          <w:tcPr>
            <w:tcW w:w="1770" w:type="dxa"/>
            <w:tcBorders>
              <w:top w:val="single" w:sz="4" w:space="0" w:color="auto"/>
              <w:bottom w:val="double" w:sz="4" w:space="0" w:color="auto"/>
            </w:tcBorders>
          </w:tcPr>
          <w:p w14:paraId="7B4296BF" w14:textId="21C0ED85" w:rsidR="009A4038" w:rsidRPr="003E4785" w:rsidRDefault="009A4038" w:rsidP="009A4038">
            <w:pPr>
              <w:ind w:right="142"/>
              <w:jc w:val="right"/>
              <w:rPr>
                <w:rFonts w:ascii="Angsana New" w:hAnsi="Angsana New" w:cs="Angsana New"/>
                <w:snapToGrid w:val="0"/>
                <w:color w:val="000000"/>
                <w:sz w:val="30"/>
                <w:szCs w:val="30"/>
                <w:cs/>
                <w:lang w:eastAsia="th-TH"/>
              </w:rPr>
            </w:pPr>
            <w:r w:rsidRPr="000F2107">
              <w:rPr>
                <w:rFonts w:ascii="Angsana New" w:hAnsi="Angsana New" w:cs="Angsana New"/>
                <w:snapToGrid w:val="0"/>
                <w:color w:val="000000"/>
                <w:sz w:val="30"/>
                <w:szCs w:val="30"/>
                <w:lang w:eastAsia="th-TH"/>
              </w:rPr>
              <w:t>7,619,538</w:t>
            </w:r>
          </w:p>
        </w:tc>
      </w:tr>
    </w:tbl>
    <w:p w14:paraId="6A20AF49" w14:textId="77777777" w:rsidR="00AD7C53" w:rsidRPr="00851C62" w:rsidRDefault="00AD7C53" w:rsidP="00046B1B">
      <w:pPr>
        <w:jc w:val="thaiDistribute"/>
        <w:rPr>
          <w:rFonts w:ascii="Angsana New" w:hAnsi="Angsana New" w:cs="Angsana New"/>
          <w:b/>
          <w:bCs/>
          <w:sz w:val="16"/>
          <w:szCs w:val="16"/>
        </w:rPr>
      </w:pPr>
    </w:p>
    <w:p w14:paraId="57D32885" w14:textId="77777777" w:rsidR="00334A2A" w:rsidRDefault="00334A2A" w:rsidP="00DE7BCF">
      <w:pPr>
        <w:ind w:left="450"/>
        <w:jc w:val="thaiDistribute"/>
        <w:rPr>
          <w:rFonts w:ascii="Angsana New" w:hAnsi="Angsana New" w:cs="Angsana New"/>
          <w:sz w:val="30"/>
          <w:szCs w:val="30"/>
          <w:u w:val="single"/>
        </w:rPr>
      </w:pPr>
    </w:p>
    <w:p w14:paraId="47828297" w14:textId="77777777" w:rsidR="00EA7417" w:rsidRDefault="00EA7417" w:rsidP="009A4038">
      <w:pPr>
        <w:jc w:val="thaiDistribute"/>
        <w:rPr>
          <w:rFonts w:ascii="Angsana New" w:hAnsi="Angsana New" w:cs="Angsana New"/>
          <w:sz w:val="30"/>
          <w:szCs w:val="30"/>
          <w:u w:val="single"/>
        </w:rPr>
      </w:pPr>
    </w:p>
    <w:p w14:paraId="5387DD8E" w14:textId="6C6A5D19" w:rsidR="000A4F13" w:rsidRPr="00851C62" w:rsidRDefault="00BF3396" w:rsidP="00DE7BCF">
      <w:pPr>
        <w:ind w:left="450"/>
        <w:jc w:val="thaiDistribute"/>
        <w:rPr>
          <w:rFonts w:ascii="Angsana New" w:hAnsi="Angsana New" w:cs="Angsana New"/>
          <w:sz w:val="30"/>
          <w:szCs w:val="30"/>
          <w:u w:val="single"/>
        </w:rPr>
      </w:pPr>
      <w:r w:rsidRPr="00851C62">
        <w:rPr>
          <w:rFonts w:ascii="Angsana New" w:hAnsi="Angsana New" w:cs="Angsana New" w:hint="cs"/>
          <w:sz w:val="30"/>
          <w:szCs w:val="30"/>
          <w:u w:val="single"/>
          <w:cs/>
        </w:rPr>
        <w:t>ข้อมูลเกี่ยวกับลูกค้ารายใหญ่</w:t>
      </w:r>
    </w:p>
    <w:p w14:paraId="226958B9" w14:textId="77777777" w:rsidR="004873B5" w:rsidRPr="004873B5" w:rsidRDefault="004873B5" w:rsidP="00DE7BCF">
      <w:pPr>
        <w:ind w:left="450"/>
        <w:jc w:val="thaiDistribute"/>
        <w:rPr>
          <w:rFonts w:ascii="Angsana New" w:hAnsi="Angsana New" w:cs="Angsana New"/>
          <w:b/>
          <w:bCs/>
          <w:sz w:val="16"/>
          <w:szCs w:val="16"/>
        </w:rPr>
      </w:pPr>
    </w:p>
    <w:p w14:paraId="7DB43A1A" w14:textId="016093FA" w:rsidR="008D2440" w:rsidRPr="00B639C7" w:rsidRDefault="008D2440" w:rsidP="00701154">
      <w:pPr>
        <w:ind w:left="450" w:firstLine="968"/>
        <w:jc w:val="thaiDistribute"/>
        <w:rPr>
          <w:rFonts w:ascii="Angsana New" w:hAnsi="Angsana New" w:cs="Angsana New"/>
          <w:spacing w:val="-4"/>
          <w:sz w:val="30"/>
          <w:szCs w:val="30"/>
          <w:cs/>
        </w:rPr>
      </w:pPr>
      <w:r w:rsidRPr="006C3578">
        <w:rPr>
          <w:rFonts w:ascii="Angsana New" w:hAnsi="Angsana New" w:cs="Angsana New"/>
          <w:spacing w:val="-2"/>
          <w:sz w:val="30"/>
          <w:szCs w:val="30"/>
          <w:cs/>
        </w:rPr>
        <w:t>สำหรับ</w:t>
      </w:r>
      <w:r w:rsidR="00D547BD" w:rsidRPr="006C3578">
        <w:rPr>
          <w:rFonts w:ascii="Angsana New" w:hAnsi="Angsana New" w:cs="Angsana New"/>
          <w:spacing w:val="-2"/>
          <w:sz w:val="30"/>
          <w:szCs w:val="30"/>
          <w:cs/>
        </w:rPr>
        <w:t>ปี</w:t>
      </w:r>
      <w:r w:rsidRPr="006C3578">
        <w:rPr>
          <w:rFonts w:ascii="Angsana New" w:hAnsi="Angsana New" w:cs="Angsana New"/>
          <w:spacing w:val="-2"/>
          <w:sz w:val="30"/>
          <w:szCs w:val="30"/>
          <w:cs/>
        </w:rPr>
        <w:t xml:space="preserve">สิ้นสุดวันที่ </w:t>
      </w:r>
      <w:r w:rsidR="00365FEC" w:rsidRPr="006C3578">
        <w:rPr>
          <w:rFonts w:ascii="Angsana New" w:hAnsi="Angsana New" w:cs="Angsana New"/>
          <w:spacing w:val="-2"/>
          <w:sz w:val="30"/>
          <w:szCs w:val="30"/>
        </w:rPr>
        <w:t>3</w:t>
      </w:r>
      <w:r w:rsidR="00A218BB" w:rsidRPr="006C3578">
        <w:rPr>
          <w:rFonts w:ascii="Angsana New" w:hAnsi="Angsana New" w:cs="Angsana New"/>
          <w:spacing w:val="-2"/>
          <w:sz w:val="30"/>
          <w:szCs w:val="30"/>
        </w:rPr>
        <w:t>1</w:t>
      </w:r>
      <w:r w:rsidR="00365FEC" w:rsidRPr="006C3578">
        <w:rPr>
          <w:rFonts w:ascii="Angsana New" w:hAnsi="Angsana New" w:cs="Angsana New"/>
          <w:spacing w:val="-2"/>
          <w:sz w:val="30"/>
          <w:szCs w:val="30"/>
        </w:rPr>
        <w:t xml:space="preserve"> </w:t>
      </w:r>
      <w:r w:rsidR="00A218BB" w:rsidRPr="006C3578">
        <w:rPr>
          <w:rFonts w:ascii="Angsana New" w:hAnsi="Angsana New" w:cs="Angsana New" w:hint="cs"/>
          <w:spacing w:val="-2"/>
          <w:sz w:val="30"/>
          <w:szCs w:val="30"/>
          <w:cs/>
        </w:rPr>
        <w:t>ธันวาคม</w:t>
      </w:r>
      <w:r w:rsidR="00365FEC" w:rsidRPr="006C3578">
        <w:rPr>
          <w:rFonts w:ascii="Angsana New" w:hAnsi="Angsana New" w:cs="Angsana New"/>
          <w:spacing w:val="-2"/>
          <w:sz w:val="30"/>
          <w:szCs w:val="30"/>
          <w:cs/>
        </w:rPr>
        <w:t xml:space="preserve"> </w:t>
      </w:r>
      <w:r w:rsidR="00365FEC" w:rsidRPr="006C3578">
        <w:rPr>
          <w:rFonts w:ascii="Angsana New" w:hAnsi="Angsana New" w:cs="Angsana New"/>
          <w:spacing w:val="-2"/>
          <w:sz w:val="30"/>
          <w:szCs w:val="30"/>
        </w:rPr>
        <w:t>256</w:t>
      </w:r>
      <w:r w:rsidR="009A4038" w:rsidRPr="006C3578">
        <w:rPr>
          <w:rFonts w:ascii="Angsana New" w:hAnsi="Angsana New" w:cs="Angsana New"/>
          <w:spacing w:val="-2"/>
          <w:sz w:val="30"/>
          <w:szCs w:val="30"/>
        </w:rPr>
        <w:t>8</w:t>
      </w:r>
      <w:r w:rsidR="00365FEC" w:rsidRPr="006C3578">
        <w:rPr>
          <w:rFonts w:ascii="Angsana New" w:hAnsi="Angsana New" w:cs="Angsana New"/>
          <w:spacing w:val="-2"/>
          <w:sz w:val="30"/>
          <w:szCs w:val="30"/>
        </w:rPr>
        <w:t xml:space="preserve"> </w:t>
      </w:r>
      <w:r w:rsidRPr="006C3578">
        <w:rPr>
          <w:rFonts w:ascii="Angsana New" w:hAnsi="Angsana New" w:cs="Angsana New" w:hint="cs"/>
          <w:spacing w:val="-2"/>
          <w:sz w:val="30"/>
          <w:szCs w:val="30"/>
          <w:cs/>
        </w:rPr>
        <w:t>กลุ่ม</w:t>
      </w:r>
      <w:r w:rsidRPr="006C3578">
        <w:rPr>
          <w:rFonts w:ascii="Angsana New" w:hAnsi="Angsana New" w:cs="Angsana New"/>
          <w:spacing w:val="-2"/>
          <w:sz w:val="30"/>
          <w:szCs w:val="30"/>
          <w:cs/>
        </w:rPr>
        <w:t xml:space="preserve">บริษัทฯ มีรายได้จากลูกค้ารายใหญ่จำนวน </w:t>
      </w:r>
      <w:r w:rsidR="00A26B5C" w:rsidRPr="006C3578">
        <w:rPr>
          <w:rFonts w:ascii="Angsana New" w:hAnsi="Angsana New" w:cs="Angsana New"/>
          <w:spacing w:val="-2"/>
          <w:sz w:val="30"/>
          <w:szCs w:val="30"/>
        </w:rPr>
        <w:t>1</w:t>
      </w:r>
      <w:r w:rsidRPr="006C3578">
        <w:rPr>
          <w:rFonts w:ascii="Angsana New" w:hAnsi="Angsana New" w:cs="Angsana New"/>
          <w:spacing w:val="-2"/>
          <w:sz w:val="30"/>
          <w:szCs w:val="30"/>
          <w:cs/>
        </w:rPr>
        <w:t xml:space="preserve"> ราย จำนวนเงิน</w:t>
      </w:r>
      <w:r w:rsidR="00DD554B" w:rsidRPr="006C3578">
        <w:rPr>
          <w:rFonts w:ascii="Angsana New" w:hAnsi="Angsana New" w:cs="Angsana New" w:hint="cs"/>
          <w:spacing w:val="-4"/>
          <w:sz w:val="30"/>
          <w:szCs w:val="30"/>
          <w:cs/>
        </w:rPr>
        <w:t xml:space="preserve"> </w:t>
      </w:r>
      <w:r w:rsidR="006C3578" w:rsidRPr="006C3578">
        <w:rPr>
          <w:rFonts w:ascii="Angsana New" w:hAnsi="Angsana New" w:cs="Angsana New"/>
          <w:spacing w:val="-4"/>
          <w:sz w:val="30"/>
          <w:szCs w:val="30"/>
        </w:rPr>
        <w:t>103.16</w:t>
      </w:r>
      <w:r w:rsidRPr="006C3578">
        <w:rPr>
          <w:rFonts w:ascii="Angsana New" w:hAnsi="Angsana New" w:cs="Angsana New"/>
          <w:spacing w:val="-4"/>
          <w:sz w:val="30"/>
          <w:szCs w:val="30"/>
          <w:cs/>
        </w:rPr>
        <w:t xml:space="preserve"> ล้านบาท</w:t>
      </w:r>
      <w:r w:rsidRPr="006C3578">
        <w:rPr>
          <w:rFonts w:ascii="Angsana New" w:hAnsi="Angsana New" w:cs="Angsana New"/>
          <w:spacing w:val="-4"/>
          <w:sz w:val="30"/>
          <w:szCs w:val="30"/>
        </w:rPr>
        <w:t xml:space="preserve"> </w:t>
      </w:r>
      <w:r w:rsidR="00EA0016">
        <w:rPr>
          <w:rFonts w:ascii="Angsana New" w:hAnsi="Angsana New" w:cs="Angsana New" w:hint="cs"/>
          <w:spacing w:val="-4"/>
          <w:sz w:val="30"/>
          <w:szCs w:val="30"/>
          <w:cs/>
        </w:rPr>
        <w:t>(</w:t>
      </w:r>
      <w:r w:rsidR="00EA0016">
        <w:rPr>
          <w:rFonts w:ascii="Angsana New" w:hAnsi="Angsana New" w:cs="Angsana New"/>
          <w:spacing w:val="-4"/>
          <w:sz w:val="30"/>
          <w:szCs w:val="30"/>
        </w:rPr>
        <w:t xml:space="preserve">2567 : </w:t>
      </w:r>
      <w:r w:rsidR="00EA0016">
        <w:rPr>
          <w:rFonts w:ascii="Angsana New" w:hAnsi="Angsana New" w:cs="Angsana New" w:hint="cs"/>
          <w:spacing w:val="-4"/>
          <w:sz w:val="30"/>
          <w:szCs w:val="30"/>
          <w:cs/>
        </w:rPr>
        <w:t>ไม่มี)</w:t>
      </w:r>
    </w:p>
    <w:p w14:paraId="074D5DEF" w14:textId="77777777" w:rsidR="00C96313" w:rsidRPr="00B639C7" w:rsidRDefault="00C96313" w:rsidP="00701154">
      <w:pPr>
        <w:ind w:left="450" w:firstLine="968"/>
        <w:jc w:val="thaiDistribute"/>
        <w:rPr>
          <w:rFonts w:ascii="Angsana New" w:hAnsi="Angsana New" w:cs="Angsana New"/>
          <w:spacing w:val="-4"/>
          <w:sz w:val="30"/>
          <w:szCs w:val="30"/>
          <w:cs/>
        </w:rPr>
      </w:pPr>
    </w:p>
    <w:p w14:paraId="47655A33" w14:textId="7AF956DE" w:rsidR="004B2B78" w:rsidRPr="00701154" w:rsidRDefault="004B2B78" w:rsidP="0032785C">
      <w:pPr>
        <w:numPr>
          <w:ilvl w:val="0"/>
          <w:numId w:val="1"/>
        </w:numPr>
        <w:tabs>
          <w:tab w:val="clear" w:pos="360"/>
        </w:tabs>
        <w:ind w:left="450" w:hanging="426"/>
        <w:jc w:val="thaiDistribute"/>
        <w:rPr>
          <w:rFonts w:ascii="Angsana New" w:hAnsi="Angsana New" w:cs="Angsana New"/>
          <w:b/>
          <w:bCs/>
          <w:sz w:val="30"/>
          <w:szCs w:val="30"/>
        </w:rPr>
      </w:pPr>
      <w:r w:rsidRPr="00701154">
        <w:rPr>
          <w:rFonts w:ascii="Angsana New" w:hAnsi="Angsana New" w:cs="Angsana New" w:hint="cs"/>
          <w:b/>
          <w:bCs/>
          <w:sz w:val="32"/>
          <w:szCs w:val="32"/>
          <w:cs/>
        </w:rPr>
        <w:t>รายได้</w:t>
      </w:r>
    </w:p>
    <w:p w14:paraId="4A866F4B" w14:textId="77777777" w:rsidR="009002B0" w:rsidRPr="009002B0" w:rsidRDefault="009002B0" w:rsidP="009002B0">
      <w:pPr>
        <w:ind w:left="360"/>
        <w:jc w:val="thaiDistribute"/>
        <w:rPr>
          <w:rFonts w:ascii="Angsana New" w:eastAsia="Times New Roman" w:hAnsi="Angsana New" w:cs="Angsana New"/>
          <w:b/>
          <w:bCs/>
          <w:sz w:val="16"/>
          <w:szCs w:val="16"/>
          <w:cs/>
        </w:rPr>
      </w:pPr>
    </w:p>
    <w:p w14:paraId="157413EB" w14:textId="31EC1B1B" w:rsidR="00046B1B" w:rsidRPr="003C7A91" w:rsidRDefault="004B2B78" w:rsidP="003C7A91">
      <w:pPr>
        <w:ind w:left="450" w:firstLine="968"/>
        <w:jc w:val="thaiDistribute"/>
        <w:rPr>
          <w:rFonts w:ascii="Angsana New" w:eastAsia="Angsana New" w:hAnsi="Angsana New" w:cs="Angsana New"/>
          <w:sz w:val="30"/>
          <w:szCs w:val="30"/>
        </w:rPr>
      </w:pPr>
      <w:r w:rsidRPr="00797DBC">
        <w:rPr>
          <w:rFonts w:ascii="Angsana New" w:eastAsia="Angsana New" w:hAnsi="Angsana New" w:cs="Angsana New" w:hint="cs"/>
          <w:sz w:val="30"/>
          <w:szCs w:val="30"/>
          <w:cs/>
        </w:rPr>
        <w:t xml:space="preserve">ความสัมพันธ์ระหว่างข้อมูลการจำแนกรายได้และข้อมูลรายได้ที่เปิดเผยตามส่วนงานดำเนินงาน </w:t>
      </w:r>
      <w:r w:rsidRPr="00797DBC">
        <w:rPr>
          <w:rFonts w:ascii="Angsana New" w:eastAsia="Angsana New" w:hAnsi="Angsana New" w:cs="Angsana New"/>
          <w:sz w:val="30"/>
          <w:szCs w:val="30"/>
          <w:cs/>
        </w:rPr>
        <w:t>สำหรับ</w:t>
      </w:r>
      <w:r w:rsidR="00D547BD">
        <w:rPr>
          <w:rFonts w:ascii="Angsana New" w:eastAsia="Angsana New" w:hAnsi="Angsana New" w:cs="Angsana New" w:hint="cs"/>
          <w:sz w:val="30"/>
          <w:szCs w:val="30"/>
          <w:cs/>
        </w:rPr>
        <w:t>ปี</w:t>
      </w:r>
      <w:r w:rsidRPr="00797DBC">
        <w:rPr>
          <w:rFonts w:ascii="Angsana New" w:eastAsia="Angsana New" w:hAnsi="Angsana New" w:cs="Angsana New"/>
          <w:sz w:val="30"/>
          <w:szCs w:val="30"/>
          <w:cs/>
        </w:rPr>
        <w:t xml:space="preserve">สิ้นสุดวันที่ </w:t>
      </w:r>
      <w:r w:rsidR="00721E0F" w:rsidRPr="00721E0F">
        <w:rPr>
          <w:rFonts w:ascii="Angsana New" w:eastAsia="Angsana New" w:hAnsi="Angsana New" w:cs="Angsana New"/>
          <w:sz w:val="30"/>
          <w:szCs w:val="30"/>
        </w:rPr>
        <w:t>3</w:t>
      </w:r>
      <w:r w:rsidR="001B23DD">
        <w:rPr>
          <w:rFonts w:ascii="Angsana New" w:eastAsia="Angsana New" w:hAnsi="Angsana New" w:cs="Angsana New"/>
          <w:sz w:val="30"/>
          <w:szCs w:val="30"/>
        </w:rPr>
        <w:t xml:space="preserve">1 </w:t>
      </w:r>
      <w:r w:rsidR="001B23DD">
        <w:rPr>
          <w:rFonts w:ascii="Angsana New" w:eastAsia="Angsana New" w:hAnsi="Angsana New" w:cs="Angsana New" w:hint="cs"/>
          <w:sz w:val="30"/>
          <w:szCs w:val="30"/>
          <w:cs/>
        </w:rPr>
        <w:t>ธันวาคม</w:t>
      </w:r>
      <w:r w:rsidR="00721E0F" w:rsidRPr="00721E0F">
        <w:rPr>
          <w:rFonts w:ascii="Angsana New" w:eastAsia="Angsana New" w:hAnsi="Angsana New" w:cs="Angsana New"/>
          <w:sz w:val="30"/>
          <w:szCs w:val="30"/>
          <w:cs/>
        </w:rPr>
        <w:t xml:space="preserve"> </w:t>
      </w:r>
      <w:r w:rsidR="00721E0F" w:rsidRPr="00721E0F">
        <w:rPr>
          <w:rFonts w:ascii="Angsana New" w:eastAsia="Angsana New" w:hAnsi="Angsana New" w:cs="Angsana New"/>
          <w:sz w:val="30"/>
          <w:szCs w:val="30"/>
        </w:rPr>
        <w:t>256</w:t>
      </w:r>
      <w:r w:rsidR="009A4038">
        <w:rPr>
          <w:rFonts w:ascii="Angsana New" w:eastAsia="Angsana New" w:hAnsi="Angsana New" w:cs="Angsana New"/>
          <w:sz w:val="30"/>
          <w:szCs w:val="30"/>
        </w:rPr>
        <w:t>8</w:t>
      </w:r>
      <w:r w:rsidR="00721E0F">
        <w:rPr>
          <w:rFonts w:ascii="Angsana New" w:eastAsia="Angsana New" w:hAnsi="Angsana New" w:cs="Angsana New" w:hint="cs"/>
          <w:sz w:val="30"/>
          <w:szCs w:val="30"/>
          <w:cs/>
        </w:rPr>
        <w:t xml:space="preserve"> </w:t>
      </w:r>
      <w:r w:rsidRPr="00797DBC">
        <w:rPr>
          <w:rFonts w:ascii="Angsana New" w:eastAsia="Angsana New" w:hAnsi="Angsana New" w:cs="Angsana New"/>
          <w:sz w:val="30"/>
          <w:szCs w:val="30"/>
          <w:cs/>
        </w:rPr>
        <w:t xml:space="preserve">และ </w:t>
      </w:r>
      <w:r w:rsidRPr="00797DBC">
        <w:rPr>
          <w:rFonts w:ascii="Angsana New" w:eastAsia="Angsana New" w:hAnsi="Angsana New" w:cs="Angsana New"/>
          <w:sz w:val="30"/>
          <w:szCs w:val="30"/>
        </w:rPr>
        <w:t>256</w:t>
      </w:r>
      <w:r w:rsidR="009A4038">
        <w:rPr>
          <w:rFonts w:ascii="Angsana New" w:eastAsia="Angsana New" w:hAnsi="Angsana New" w:cs="Angsana New"/>
          <w:sz w:val="30"/>
          <w:szCs w:val="30"/>
        </w:rPr>
        <w:t>7</w:t>
      </w:r>
      <w:r w:rsidRPr="00797DBC">
        <w:rPr>
          <w:rFonts w:ascii="Angsana New" w:eastAsia="Angsana New" w:hAnsi="Angsana New" w:cs="Angsana New"/>
          <w:sz w:val="30"/>
          <w:szCs w:val="30"/>
        </w:rPr>
        <w:t xml:space="preserve"> </w:t>
      </w:r>
      <w:r w:rsidRPr="00797DBC">
        <w:rPr>
          <w:rFonts w:ascii="Angsana New" w:eastAsia="Angsana New" w:hAnsi="Angsana New" w:cs="Angsana New"/>
          <w:sz w:val="30"/>
          <w:szCs w:val="30"/>
          <w:cs/>
        </w:rPr>
        <w:t>มีดังนี้</w:t>
      </w:r>
    </w:p>
    <w:tbl>
      <w:tblPr>
        <w:tblW w:w="10632" w:type="dxa"/>
        <w:tblInd w:w="-426" w:type="dxa"/>
        <w:tblLayout w:type="fixed"/>
        <w:tblLook w:val="04A0" w:firstRow="1" w:lastRow="0" w:firstColumn="1" w:lastColumn="0" w:noHBand="0" w:noVBand="1"/>
      </w:tblPr>
      <w:tblGrid>
        <w:gridCol w:w="2694"/>
        <w:gridCol w:w="851"/>
        <w:gridCol w:w="709"/>
        <w:gridCol w:w="663"/>
        <w:gridCol w:w="187"/>
        <w:gridCol w:w="851"/>
        <w:gridCol w:w="708"/>
        <w:gridCol w:w="709"/>
        <w:gridCol w:w="418"/>
        <w:gridCol w:w="433"/>
        <w:gridCol w:w="708"/>
        <w:gridCol w:w="148"/>
        <w:gridCol w:w="703"/>
        <w:gridCol w:w="850"/>
      </w:tblGrid>
      <w:tr w:rsidR="00046B1B" w:rsidRPr="004B2B78" w14:paraId="33C389DB" w14:textId="77777777" w:rsidTr="00966B23">
        <w:trPr>
          <w:trHeight w:val="138"/>
        </w:trPr>
        <w:tc>
          <w:tcPr>
            <w:tcW w:w="2694" w:type="dxa"/>
          </w:tcPr>
          <w:p w14:paraId="1E051F3C" w14:textId="77777777" w:rsidR="00046B1B" w:rsidRPr="004B2B78" w:rsidRDefault="00046B1B">
            <w:pPr>
              <w:suppressAutoHyphens/>
              <w:jc w:val="thaiDistribute"/>
              <w:rPr>
                <w:rFonts w:ascii="Angsana New" w:eastAsia="Brush Script MT" w:hAnsi="Angsana New" w:cs="Angsana New"/>
                <w:color w:val="000000"/>
                <w:sz w:val="24"/>
                <w:szCs w:val="24"/>
                <w:cs/>
                <w:lang w:val="en-GB"/>
              </w:rPr>
            </w:pPr>
          </w:p>
        </w:tc>
        <w:tc>
          <w:tcPr>
            <w:tcW w:w="1560" w:type="dxa"/>
            <w:gridSpan w:val="2"/>
          </w:tcPr>
          <w:p w14:paraId="458C0249" w14:textId="77777777" w:rsidR="00046B1B" w:rsidRPr="004B2B78" w:rsidRDefault="00046B1B">
            <w:pPr>
              <w:suppressAutoHyphens/>
              <w:jc w:val="right"/>
              <w:rPr>
                <w:rFonts w:ascii="Angsana New" w:eastAsia="Brush Script MT" w:hAnsi="Angsana New" w:cs="Angsana New"/>
                <w:sz w:val="24"/>
                <w:szCs w:val="24"/>
                <w:lang w:eastAsia="zh-CN"/>
              </w:rPr>
            </w:pPr>
          </w:p>
        </w:tc>
        <w:tc>
          <w:tcPr>
            <w:tcW w:w="663" w:type="dxa"/>
          </w:tcPr>
          <w:p w14:paraId="27407AEB" w14:textId="77777777" w:rsidR="00046B1B" w:rsidRPr="004B2B78" w:rsidRDefault="00046B1B">
            <w:pPr>
              <w:suppressAutoHyphens/>
              <w:jc w:val="right"/>
              <w:rPr>
                <w:rFonts w:ascii="Angsana New" w:eastAsia="Brush Script MT" w:hAnsi="Angsana New" w:cs="Angsana New"/>
                <w:sz w:val="24"/>
                <w:szCs w:val="24"/>
                <w:lang w:eastAsia="zh-CN"/>
              </w:rPr>
            </w:pPr>
          </w:p>
        </w:tc>
        <w:tc>
          <w:tcPr>
            <w:tcW w:w="2455" w:type="dxa"/>
            <w:gridSpan w:val="4"/>
          </w:tcPr>
          <w:p w14:paraId="6FB85F63" w14:textId="77777777" w:rsidR="00046B1B" w:rsidRPr="004B2B78" w:rsidRDefault="00046B1B">
            <w:pPr>
              <w:suppressAutoHyphens/>
              <w:jc w:val="right"/>
              <w:rPr>
                <w:rFonts w:ascii="Angsana New" w:eastAsia="Brush Script MT" w:hAnsi="Angsana New" w:cs="Angsana New"/>
                <w:sz w:val="24"/>
                <w:szCs w:val="24"/>
                <w:lang w:eastAsia="zh-CN"/>
              </w:rPr>
            </w:pPr>
          </w:p>
        </w:tc>
        <w:tc>
          <w:tcPr>
            <w:tcW w:w="418" w:type="dxa"/>
          </w:tcPr>
          <w:p w14:paraId="0F3046E3" w14:textId="77777777" w:rsidR="00046B1B" w:rsidRPr="004B2B78" w:rsidRDefault="00046B1B">
            <w:pPr>
              <w:suppressAutoHyphens/>
              <w:jc w:val="right"/>
              <w:rPr>
                <w:rFonts w:ascii="Angsana New" w:eastAsia="Brush Script MT" w:hAnsi="Angsana New" w:cs="Angsana New"/>
                <w:sz w:val="24"/>
                <w:szCs w:val="24"/>
                <w:lang w:eastAsia="zh-CN"/>
              </w:rPr>
            </w:pPr>
          </w:p>
        </w:tc>
        <w:tc>
          <w:tcPr>
            <w:tcW w:w="1289" w:type="dxa"/>
            <w:gridSpan w:val="3"/>
          </w:tcPr>
          <w:p w14:paraId="4A1C37EC" w14:textId="77777777" w:rsidR="00046B1B" w:rsidRPr="004B2B78" w:rsidRDefault="00046B1B">
            <w:pPr>
              <w:suppressAutoHyphens/>
              <w:jc w:val="right"/>
              <w:rPr>
                <w:rFonts w:ascii="Angsana New" w:eastAsia="Brush Script MT" w:hAnsi="Angsana New" w:cs="Angsana New"/>
                <w:sz w:val="24"/>
                <w:szCs w:val="24"/>
                <w:lang w:eastAsia="zh-CN"/>
              </w:rPr>
            </w:pPr>
          </w:p>
        </w:tc>
        <w:tc>
          <w:tcPr>
            <w:tcW w:w="1553" w:type="dxa"/>
            <w:gridSpan w:val="2"/>
          </w:tcPr>
          <w:p w14:paraId="379A412F" w14:textId="77777777" w:rsidR="00046B1B" w:rsidRPr="004B2B78" w:rsidRDefault="00046B1B">
            <w:pPr>
              <w:suppressAutoHyphens/>
              <w:jc w:val="right"/>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lang w:eastAsia="zh-CN"/>
              </w:rPr>
              <w:t>(</w:t>
            </w:r>
            <w:r w:rsidRPr="004B2B78">
              <w:rPr>
                <w:rFonts w:ascii="Angsana New" w:eastAsia="Brush Script MT" w:hAnsi="Angsana New" w:cs="Angsana New" w:hint="cs"/>
                <w:sz w:val="24"/>
                <w:szCs w:val="24"/>
                <w:cs/>
                <w:lang w:eastAsia="zh-CN"/>
              </w:rPr>
              <w:t>หน่วย:</w:t>
            </w:r>
            <w:r w:rsidRPr="004B2B78">
              <w:rPr>
                <w:rFonts w:ascii="Angsana New" w:eastAsia="Brush Script MT" w:hAnsi="Angsana New" w:cs="Angsana New"/>
                <w:sz w:val="24"/>
                <w:szCs w:val="24"/>
                <w:cs/>
                <w:lang w:eastAsia="zh-CN"/>
              </w:rPr>
              <w:t xml:space="preserve"> </w:t>
            </w:r>
            <w:r>
              <w:rPr>
                <w:rFonts w:ascii="Angsana New" w:eastAsia="Brush Script MT" w:hAnsi="Angsana New" w:cs="Angsana New" w:hint="cs"/>
                <w:sz w:val="24"/>
                <w:szCs w:val="24"/>
                <w:cs/>
                <w:lang w:eastAsia="zh-CN"/>
              </w:rPr>
              <w:t>พัน</w:t>
            </w:r>
            <w:r w:rsidRPr="004B2B78">
              <w:rPr>
                <w:rFonts w:ascii="Angsana New" w:eastAsia="Brush Script MT" w:hAnsi="Angsana New" w:cs="Angsana New"/>
                <w:sz w:val="24"/>
                <w:szCs w:val="24"/>
                <w:cs/>
                <w:lang w:eastAsia="zh-CN"/>
              </w:rPr>
              <w:t>บาท</w:t>
            </w:r>
            <w:r w:rsidRPr="004B2B78">
              <w:rPr>
                <w:rFonts w:ascii="Angsana New" w:eastAsia="Brush Script MT" w:hAnsi="Angsana New" w:cs="Angsana New"/>
                <w:sz w:val="24"/>
                <w:szCs w:val="24"/>
                <w:lang w:eastAsia="zh-CN"/>
              </w:rPr>
              <w:t>)</w:t>
            </w:r>
          </w:p>
        </w:tc>
      </w:tr>
      <w:tr w:rsidR="00046B1B" w:rsidRPr="004B2B78" w14:paraId="7FF4CABC" w14:textId="77777777" w:rsidTr="00966B23">
        <w:trPr>
          <w:trHeight w:val="135"/>
        </w:trPr>
        <w:tc>
          <w:tcPr>
            <w:tcW w:w="2694" w:type="dxa"/>
          </w:tcPr>
          <w:p w14:paraId="6F8C71F8" w14:textId="77777777" w:rsidR="00046B1B" w:rsidRPr="004B2B78" w:rsidRDefault="00046B1B">
            <w:pPr>
              <w:suppressAutoHyphens/>
              <w:jc w:val="thaiDistribute"/>
              <w:rPr>
                <w:rFonts w:ascii="Angsana New" w:eastAsia="Brush Script MT" w:hAnsi="Angsana New" w:cs="Angsana New"/>
                <w:color w:val="000000"/>
                <w:sz w:val="24"/>
                <w:szCs w:val="24"/>
                <w:lang w:val="en-GB"/>
              </w:rPr>
            </w:pPr>
          </w:p>
        </w:tc>
        <w:tc>
          <w:tcPr>
            <w:tcW w:w="7938" w:type="dxa"/>
            <w:gridSpan w:val="13"/>
          </w:tcPr>
          <w:p w14:paraId="79FD2802" w14:textId="77777777" w:rsidR="00046B1B" w:rsidRPr="004B2B78" w:rsidRDefault="00046B1B">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cs/>
                <w:lang w:eastAsia="zh-CN"/>
              </w:rPr>
              <w:t>งบการเงินรวม</w:t>
            </w:r>
          </w:p>
        </w:tc>
      </w:tr>
      <w:tr w:rsidR="00046B1B" w:rsidRPr="004B2B78" w14:paraId="72380282" w14:textId="77777777" w:rsidTr="00966B23">
        <w:trPr>
          <w:trHeight w:val="135"/>
        </w:trPr>
        <w:tc>
          <w:tcPr>
            <w:tcW w:w="2694" w:type="dxa"/>
          </w:tcPr>
          <w:p w14:paraId="6D1291CB" w14:textId="77777777" w:rsidR="00046B1B" w:rsidRPr="004B2B78" w:rsidRDefault="00046B1B">
            <w:pPr>
              <w:suppressAutoHyphens/>
              <w:jc w:val="thaiDistribute"/>
              <w:rPr>
                <w:rFonts w:ascii="Angsana New" w:eastAsia="Brush Script MT" w:hAnsi="Angsana New" w:cs="Angsana New"/>
                <w:color w:val="000000"/>
                <w:sz w:val="24"/>
                <w:szCs w:val="24"/>
                <w:lang w:val="en-GB"/>
              </w:rPr>
            </w:pPr>
          </w:p>
        </w:tc>
        <w:tc>
          <w:tcPr>
            <w:tcW w:w="7938" w:type="dxa"/>
            <w:gridSpan w:val="13"/>
          </w:tcPr>
          <w:p w14:paraId="7C70108E" w14:textId="23246490" w:rsidR="00046B1B" w:rsidRPr="004B2B78" w:rsidRDefault="00046B1B">
            <w:pPr>
              <w:suppressAutoHyphens/>
              <w:jc w:val="center"/>
              <w:rPr>
                <w:rFonts w:ascii="Angsana New" w:eastAsia="Brush Script MT" w:hAnsi="Angsana New" w:cs="Angsana New"/>
                <w:sz w:val="24"/>
                <w:szCs w:val="24"/>
                <w:cs/>
                <w:lang w:eastAsia="zh-CN"/>
              </w:rPr>
            </w:pPr>
            <w:r w:rsidRPr="004B2B78">
              <w:rPr>
                <w:rFonts w:ascii="Angsana New" w:eastAsia="Brush Script MT" w:hAnsi="Angsana New" w:cs="Angsana New"/>
                <w:sz w:val="24"/>
                <w:szCs w:val="24"/>
                <w:cs/>
                <w:lang w:eastAsia="zh-CN"/>
              </w:rPr>
              <w:t>สำหรับ</w:t>
            </w:r>
            <w:r w:rsidR="00D547BD">
              <w:rPr>
                <w:rFonts w:ascii="Angsana New" w:eastAsia="Brush Script MT" w:hAnsi="Angsana New" w:cs="Angsana New"/>
                <w:sz w:val="24"/>
                <w:szCs w:val="24"/>
                <w:cs/>
                <w:lang w:eastAsia="zh-CN"/>
              </w:rPr>
              <w:t>ปี</w:t>
            </w:r>
            <w:r w:rsidRPr="004B2B78">
              <w:rPr>
                <w:rFonts w:ascii="Angsana New" w:eastAsia="Brush Script MT" w:hAnsi="Angsana New" w:cs="Angsana New"/>
                <w:sz w:val="24"/>
                <w:szCs w:val="24"/>
                <w:cs/>
                <w:lang w:eastAsia="zh-CN"/>
              </w:rPr>
              <w:t xml:space="preserve">สิ้นสุดวันที่ </w:t>
            </w:r>
            <w:r w:rsidRPr="00721E0F">
              <w:rPr>
                <w:rFonts w:ascii="Angsana New" w:eastAsia="Brush Script MT" w:hAnsi="Angsana New" w:cs="Angsana New"/>
                <w:sz w:val="24"/>
                <w:szCs w:val="24"/>
                <w:lang w:eastAsia="zh-CN"/>
              </w:rPr>
              <w:t>3</w:t>
            </w:r>
            <w:r w:rsidR="001B23DD">
              <w:rPr>
                <w:rFonts w:ascii="Angsana New" w:eastAsia="Brush Script MT" w:hAnsi="Angsana New" w:cs="Angsana New" w:hint="cs"/>
                <w:sz w:val="24"/>
                <w:szCs w:val="24"/>
                <w:cs/>
                <w:lang w:eastAsia="zh-CN"/>
              </w:rPr>
              <w:t>1</w:t>
            </w:r>
            <w:r w:rsidRPr="00721E0F">
              <w:rPr>
                <w:rFonts w:ascii="Angsana New" w:eastAsia="Brush Script MT" w:hAnsi="Angsana New" w:cs="Angsana New"/>
                <w:sz w:val="24"/>
                <w:szCs w:val="24"/>
                <w:lang w:eastAsia="zh-CN"/>
              </w:rPr>
              <w:t xml:space="preserve"> </w:t>
            </w:r>
            <w:r w:rsidR="001B23DD">
              <w:rPr>
                <w:rFonts w:ascii="Angsana New" w:eastAsia="Brush Script MT" w:hAnsi="Angsana New" w:cs="Angsana New" w:hint="cs"/>
                <w:sz w:val="24"/>
                <w:szCs w:val="24"/>
                <w:cs/>
                <w:lang w:eastAsia="zh-CN"/>
              </w:rPr>
              <w:t>ธันวาคม</w:t>
            </w:r>
          </w:p>
        </w:tc>
      </w:tr>
      <w:tr w:rsidR="00046B1B" w:rsidRPr="004B2B78" w14:paraId="3CF9D2B9" w14:textId="77777777" w:rsidTr="00966B23">
        <w:trPr>
          <w:trHeight w:val="138"/>
        </w:trPr>
        <w:tc>
          <w:tcPr>
            <w:tcW w:w="2694" w:type="dxa"/>
          </w:tcPr>
          <w:p w14:paraId="69C516DB" w14:textId="77777777" w:rsidR="00046B1B" w:rsidRPr="004B2B78" w:rsidRDefault="00046B1B">
            <w:pPr>
              <w:suppressAutoHyphens/>
              <w:jc w:val="thaiDistribute"/>
              <w:rPr>
                <w:rFonts w:ascii="Angsana New" w:eastAsia="Brush Script MT" w:hAnsi="Angsana New" w:cs="Angsana New"/>
                <w:color w:val="000000"/>
                <w:sz w:val="24"/>
                <w:szCs w:val="24"/>
                <w:lang w:val="en-GB"/>
              </w:rPr>
            </w:pPr>
          </w:p>
        </w:tc>
        <w:tc>
          <w:tcPr>
            <w:tcW w:w="7938" w:type="dxa"/>
            <w:gridSpan w:val="13"/>
          </w:tcPr>
          <w:p w14:paraId="490AC379" w14:textId="77777777" w:rsidR="00046B1B" w:rsidRPr="004B2B78" w:rsidRDefault="00046B1B">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cs/>
              </w:rPr>
              <w:t>ส่วนงานดำเนินงาน</w:t>
            </w:r>
          </w:p>
        </w:tc>
      </w:tr>
      <w:tr w:rsidR="00046B1B" w:rsidRPr="004B2B78" w14:paraId="2AFE7950" w14:textId="77777777" w:rsidTr="00966B23">
        <w:trPr>
          <w:trHeight w:val="423"/>
        </w:trPr>
        <w:tc>
          <w:tcPr>
            <w:tcW w:w="2694" w:type="dxa"/>
          </w:tcPr>
          <w:p w14:paraId="5715CDE9" w14:textId="77777777" w:rsidR="00046B1B" w:rsidRPr="004B2B78" w:rsidRDefault="00046B1B">
            <w:pPr>
              <w:suppressAutoHyphens/>
              <w:jc w:val="thaiDistribute"/>
              <w:rPr>
                <w:rFonts w:ascii="Angsana New" w:eastAsia="Brush Script MT" w:hAnsi="Angsana New" w:cs="Angsana New"/>
                <w:color w:val="000000"/>
                <w:sz w:val="24"/>
                <w:szCs w:val="24"/>
                <w:cs/>
                <w:lang w:val="en-GB"/>
              </w:rPr>
            </w:pPr>
          </w:p>
        </w:tc>
        <w:tc>
          <w:tcPr>
            <w:tcW w:w="1560" w:type="dxa"/>
            <w:gridSpan w:val="2"/>
            <w:tcBorders>
              <w:top w:val="single" w:sz="4" w:space="0" w:color="auto"/>
            </w:tcBorders>
          </w:tcPr>
          <w:p w14:paraId="7A894127" w14:textId="77777777" w:rsidR="00046B1B" w:rsidRPr="00DE5EE2" w:rsidRDefault="00046B1B">
            <w:pPr>
              <w:suppressAutoHyphens/>
              <w:jc w:val="center"/>
              <w:rPr>
                <w:rFonts w:ascii="Angsana New" w:eastAsia="Brush Script MT" w:hAnsi="Angsana New" w:cs="Angsana New"/>
                <w:color w:val="000000"/>
                <w:sz w:val="24"/>
                <w:szCs w:val="24"/>
                <w:highlight w:val="yellow"/>
                <w:cs/>
                <w:lang w:val="en-GB"/>
              </w:rPr>
            </w:pPr>
            <w:r w:rsidRPr="006C742C">
              <w:rPr>
                <w:rFonts w:ascii="Angsana New" w:eastAsia="Brush Script MT" w:hAnsi="Angsana New" w:cs="Angsana New" w:hint="cs"/>
                <w:color w:val="000000"/>
                <w:sz w:val="24"/>
                <w:szCs w:val="24"/>
                <w:cs/>
                <w:lang w:val="en-GB"/>
              </w:rPr>
              <w:t>ขายที่ดิน</w:t>
            </w:r>
          </w:p>
        </w:tc>
        <w:tc>
          <w:tcPr>
            <w:tcW w:w="1701" w:type="dxa"/>
            <w:gridSpan w:val="3"/>
            <w:tcBorders>
              <w:top w:val="single" w:sz="4" w:space="0" w:color="auto"/>
            </w:tcBorders>
          </w:tcPr>
          <w:p w14:paraId="7E956961" w14:textId="77777777" w:rsidR="00046B1B" w:rsidRPr="00DE5EE2" w:rsidRDefault="00046B1B">
            <w:pPr>
              <w:suppressAutoHyphens/>
              <w:jc w:val="center"/>
              <w:rPr>
                <w:rFonts w:ascii="Angsana New" w:eastAsia="Brush Script MT" w:hAnsi="Angsana New" w:cs="Angsana New"/>
                <w:color w:val="000000"/>
                <w:sz w:val="24"/>
                <w:szCs w:val="24"/>
                <w:highlight w:val="yellow"/>
                <w:lang w:val="en-GB"/>
              </w:rPr>
            </w:pPr>
            <w:r w:rsidRPr="001F5570">
              <w:rPr>
                <w:rFonts w:ascii="Angsana New" w:hAnsi="Angsana New" w:cs="Angsana New"/>
                <w:spacing w:val="-3"/>
                <w:sz w:val="22"/>
                <w:szCs w:val="22"/>
                <w:cs/>
              </w:rPr>
              <w:t>ค่าเช่าแล</w:t>
            </w:r>
            <w:r w:rsidRPr="001F5570">
              <w:rPr>
                <w:rFonts w:ascii="Angsana New" w:hAnsi="Angsana New" w:cs="Angsana New" w:hint="cs"/>
                <w:spacing w:val="-3"/>
                <w:sz w:val="22"/>
                <w:szCs w:val="22"/>
                <w:cs/>
              </w:rPr>
              <w:t>ะ</w:t>
            </w:r>
            <w:r w:rsidRPr="001F5570">
              <w:rPr>
                <w:rFonts w:ascii="Angsana New" w:hAnsi="Angsana New" w:cs="Angsana New"/>
                <w:spacing w:val="-3"/>
                <w:sz w:val="22"/>
                <w:szCs w:val="22"/>
                <w:cs/>
              </w:rPr>
              <w:t>ค่าบริการ</w:t>
            </w:r>
          </w:p>
        </w:tc>
        <w:tc>
          <w:tcPr>
            <w:tcW w:w="1417" w:type="dxa"/>
            <w:gridSpan w:val="2"/>
            <w:tcBorders>
              <w:top w:val="single" w:sz="4" w:space="0" w:color="auto"/>
            </w:tcBorders>
          </w:tcPr>
          <w:p w14:paraId="44F8A3F3" w14:textId="77777777" w:rsidR="00046B1B" w:rsidRPr="006C742C" w:rsidRDefault="00046B1B">
            <w:pPr>
              <w:suppressAutoHyphens/>
              <w:jc w:val="center"/>
              <w:rPr>
                <w:rFonts w:ascii="Angsana New" w:eastAsia="Brush Script MT" w:hAnsi="Angsana New" w:cs="Angsana New"/>
                <w:color w:val="000000"/>
                <w:sz w:val="24"/>
                <w:szCs w:val="24"/>
                <w:cs/>
              </w:rPr>
            </w:pPr>
            <w:r w:rsidRPr="00D700AD">
              <w:rPr>
                <w:rFonts w:ascii="Angsana New" w:eastAsia="Brush Script MT" w:hAnsi="Angsana New" w:cs="Angsana New"/>
                <w:color w:val="000000"/>
                <w:sz w:val="24"/>
                <w:szCs w:val="24"/>
                <w:cs/>
              </w:rPr>
              <w:t>ผลิตและจำหน่ายพลังงานไฟฟ้า</w:t>
            </w:r>
          </w:p>
        </w:tc>
        <w:tc>
          <w:tcPr>
            <w:tcW w:w="1559" w:type="dxa"/>
            <w:gridSpan w:val="3"/>
            <w:tcBorders>
              <w:top w:val="single" w:sz="4" w:space="0" w:color="auto"/>
            </w:tcBorders>
          </w:tcPr>
          <w:p w14:paraId="11B688E8" w14:textId="77777777" w:rsidR="00046B1B" w:rsidRPr="00DE5EE2" w:rsidRDefault="00046B1B">
            <w:pPr>
              <w:suppressAutoHyphens/>
              <w:jc w:val="center"/>
              <w:rPr>
                <w:rFonts w:ascii="Angsana New" w:eastAsia="Brush Script MT" w:hAnsi="Angsana New" w:cs="Angsana New"/>
                <w:color w:val="000000"/>
                <w:sz w:val="24"/>
                <w:szCs w:val="24"/>
                <w:highlight w:val="yellow"/>
                <w:cs/>
              </w:rPr>
            </w:pPr>
            <w:r w:rsidRPr="006C742C">
              <w:rPr>
                <w:rFonts w:ascii="Angsana New" w:eastAsia="Brush Script MT" w:hAnsi="Angsana New" w:cs="Angsana New"/>
                <w:color w:val="000000"/>
                <w:sz w:val="24"/>
                <w:szCs w:val="24"/>
                <w:cs/>
              </w:rPr>
              <w:t>อื่น</w:t>
            </w:r>
          </w:p>
        </w:tc>
        <w:tc>
          <w:tcPr>
            <w:tcW w:w="1701" w:type="dxa"/>
            <w:gridSpan w:val="3"/>
            <w:tcBorders>
              <w:top w:val="single" w:sz="4" w:space="0" w:color="auto"/>
            </w:tcBorders>
          </w:tcPr>
          <w:p w14:paraId="22AEE7C7" w14:textId="77777777" w:rsidR="00046B1B" w:rsidRPr="00DE5EE2" w:rsidRDefault="00046B1B">
            <w:pPr>
              <w:suppressAutoHyphens/>
              <w:jc w:val="center"/>
              <w:rPr>
                <w:rFonts w:ascii="Angsana New" w:eastAsia="Brush Script MT" w:hAnsi="Angsana New" w:cs="Angsana New"/>
                <w:color w:val="000000"/>
                <w:sz w:val="24"/>
                <w:szCs w:val="24"/>
                <w:highlight w:val="yellow"/>
                <w:cs/>
                <w:lang w:val="en-GB"/>
              </w:rPr>
            </w:pPr>
            <w:r>
              <w:rPr>
                <w:rFonts w:ascii="Angsana New" w:eastAsia="Brush Script MT" w:hAnsi="Angsana New" w:cs="Angsana New" w:hint="cs"/>
                <w:color w:val="000000"/>
                <w:sz w:val="24"/>
                <w:szCs w:val="24"/>
                <w:cs/>
              </w:rPr>
              <w:t>รวม</w:t>
            </w:r>
          </w:p>
        </w:tc>
      </w:tr>
      <w:tr w:rsidR="00713DB8" w:rsidRPr="004B2B78" w14:paraId="431ECD72" w14:textId="77777777" w:rsidTr="00966B23">
        <w:trPr>
          <w:trHeight w:val="138"/>
        </w:trPr>
        <w:tc>
          <w:tcPr>
            <w:tcW w:w="2694" w:type="dxa"/>
          </w:tcPr>
          <w:p w14:paraId="7F80B87E" w14:textId="77777777" w:rsidR="00713DB8" w:rsidRPr="004B2B78" w:rsidRDefault="00713DB8" w:rsidP="00713DB8">
            <w:pPr>
              <w:suppressAutoHyphens/>
              <w:jc w:val="thaiDistribute"/>
              <w:rPr>
                <w:rFonts w:ascii="Angsana New" w:eastAsia="Brush Script MT" w:hAnsi="Angsana New" w:cs="Angsana New"/>
                <w:color w:val="000000"/>
                <w:sz w:val="24"/>
                <w:szCs w:val="24"/>
                <w:lang w:val="en-GB"/>
              </w:rPr>
            </w:pPr>
          </w:p>
        </w:tc>
        <w:tc>
          <w:tcPr>
            <w:tcW w:w="851" w:type="dxa"/>
          </w:tcPr>
          <w:p w14:paraId="0832B017" w14:textId="29FCA2F6" w:rsidR="00713DB8" w:rsidRPr="004B2B78" w:rsidRDefault="00713DB8" w:rsidP="00713DB8">
            <w:pPr>
              <w:suppressAutoHyphens/>
              <w:jc w:val="center"/>
              <w:rPr>
                <w:rFonts w:ascii="Angsana New" w:eastAsia="Brush Script MT" w:hAnsi="Angsana New" w:cs="Angsana New"/>
                <w:color w:val="000000"/>
                <w:sz w:val="24"/>
                <w:szCs w:val="24"/>
              </w:rPr>
            </w:pPr>
            <w:r w:rsidRPr="004B2B78">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8</w:t>
            </w:r>
          </w:p>
        </w:tc>
        <w:tc>
          <w:tcPr>
            <w:tcW w:w="709" w:type="dxa"/>
          </w:tcPr>
          <w:p w14:paraId="1B9A0EA4" w14:textId="3585B876" w:rsidR="00713DB8" w:rsidRPr="004B2B78" w:rsidRDefault="00713DB8" w:rsidP="00713DB8">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7</w:t>
            </w:r>
          </w:p>
        </w:tc>
        <w:tc>
          <w:tcPr>
            <w:tcW w:w="850" w:type="dxa"/>
            <w:gridSpan w:val="2"/>
          </w:tcPr>
          <w:p w14:paraId="00306A78" w14:textId="18C591CE" w:rsidR="00713DB8" w:rsidRPr="004B2B78" w:rsidRDefault="00713DB8" w:rsidP="00713DB8">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8</w:t>
            </w:r>
          </w:p>
        </w:tc>
        <w:tc>
          <w:tcPr>
            <w:tcW w:w="851" w:type="dxa"/>
          </w:tcPr>
          <w:p w14:paraId="5C713C9B" w14:textId="7093A86C" w:rsidR="00713DB8" w:rsidRPr="004B2B78" w:rsidRDefault="00713DB8" w:rsidP="00713DB8">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7</w:t>
            </w:r>
          </w:p>
        </w:tc>
        <w:tc>
          <w:tcPr>
            <w:tcW w:w="708" w:type="dxa"/>
          </w:tcPr>
          <w:p w14:paraId="7F2EFD4B" w14:textId="419B69FF" w:rsidR="00713DB8" w:rsidRPr="004B2B78" w:rsidRDefault="00713DB8" w:rsidP="00713DB8">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8</w:t>
            </w:r>
          </w:p>
        </w:tc>
        <w:tc>
          <w:tcPr>
            <w:tcW w:w="709" w:type="dxa"/>
          </w:tcPr>
          <w:p w14:paraId="48B81F8E" w14:textId="2468DF98" w:rsidR="00713DB8" w:rsidRPr="004B2B78" w:rsidRDefault="00713DB8" w:rsidP="00713DB8">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7</w:t>
            </w:r>
          </w:p>
        </w:tc>
        <w:tc>
          <w:tcPr>
            <w:tcW w:w="851" w:type="dxa"/>
            <w:gridSpan w:val="2"/>
          </w:tcPr>
          <w:p w14:paraId="5A9F676C" w14:textId="01C7C5F6" w:rsidR="00713DB8" w:rsidRPr="004B2B78" w:rsidRDefault="00713DB8" w:rsidP="00713DB8">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8</w:t>
            </w:r>
          </w:p>
        </w:tc>
        <w:tc>
          <w:tcPr>
            <w:tcW w:w="708" w:type="dxa"/>
          </w:tcPr>
          <w:p w14:paraId="304F7619" w14:textId="43360E3F" w:rsidR="00713DB8" w:rsidRPr="004B2B78" w:rsidRDefault="00713DB8" w:rsidP="00713DB8">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7</w:t>
            </w:r>
          </w:p>
        </w:tc>
        <w:tc>
          <w:tcPr>
            <w:tcW w:w="851" w:type="dxa"/>
            <w:gridSpan w:val="2"/>
          </w:tcPr>
          <w:p w14:paraId="73726B14" w14:textId="1AC9BFB3" w:rsidR="00713DB8" w:rsidRPr="004B2B78" w:rsidRDefault="00713DB8" w:rsidP="00713DB8">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w:t>
            </w:r>
            <w:r>
              <w:rPr>
                <w:rFonts w:ascii="Angsana New" w:eastAsia="Brush Script MT" w:hAnsi="Angsana New" w:cs="Angsana New"/>
                <w:sz w:val="24"/>
                <w:szCs w:val="24"/>
                <w:u w:val="single"/>
              </w:rPr>
              <w:t>8</w:t>
            </w:r>
          </w:p>
        </w:tc>
        <w:tc>
          <w:tcPr>
            <w:tcW w:w="850" w:type="dxa"/>
          </w:tcPr>
          <w:p w14:paraId="0782E1D8" w14:textId="004691F1" w:rsidR="00713DB8" w:rsidRPr="004B2B78" w:rsidRDefault="00713DB8" w:rsidP="00713DB8">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2567</w:t>
            </w:r>
          </w:p>
        </w:tc>
      </w:tr>
      <w:tr w:rsidR="00713DB8" w:rsidRPr="004B2B78" w14:paraId="5EC464A8" w14:textId="77777777" w:rsidTr="00966B23">
        <w:trPr>
          <w:trHeight w:val="35"/>
        </w:trPr>
        <w:tc>
          <w:tcPr>
            <w:tcW w:w="2694" w:type="dxa"/>
          </w:tcPr>
          <w:p w14:paraId="0FBC6E2D" w14:textId="77777777" w:rsidR="00713DB8" w:rsidRPr="004B2B78" w:rsidRDefault="00713DB8" w:rsidP="00713DB8">
            <w:pPr>
              <w:suppressAutoHyphens/>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cs/>
              </w:rPr>
              <w:t>รายได้จากลูกค้าภายนอก</w:t>
            </w:r>
          </w:p>
        </w:tc>
        <w:tc>
          <w:tcPr>
            <w:tcW w:w="851" w:type="dxa"/>
            <w:tcBorders>
              <w:top w:val="nil"/>
              <w:left w:val="nil"/>
              <w:bottom w:val="single" w:sz="4" w:space="0" w:color="auto"/>
              <w:right w:val="nil"/>
            </w:tcBorders>
          </w:tcPr>
          <w:p w14:paraId="4ADB6D11" w14:textId="010684AB" w:rsidR="00713DB8" w:rsidRPr="00797268" w:rsidRDefault="00797268" w:rsidP="00713DB8">
            <w:pPr>
              <w:tabs>
                <w:tab w:val="decimal" w:pos="165"/>
              </w:tabs>
              <w:suppressAutoHyphens/>
              <w:overflowPunct w:val="0"/>
              <w:autoSpaceDE w:val="0"/>
              <w:autoSpaceDN w:val="0"/>
              <w:jc w:val="center"/>
              <w:textAlignment w:val="baseline"/>
              <w:rPr>
                <w:rFonts w:ascii="Angsana New" w:eastAsia="Brush Script MT" w:hAnsi="Angsana New" w:cs="Angsana New"/>
                <w:spacing w:val="-2"/>
                <w:sz w:val="25"/>
                <w:szCs w:val="25"/>
                <w:highlight w:val="yellow"/>
              </w:rPr>
            </w:pPr>
            <w:r w:rsidRPr="00797268">
              <w:rPr>
                <w:rFonts w:ascii="Angsana New" w:eastAsia="Brush Script MT" w:hAnsi="Angsana New" w:cs="Angsana New"/>
                <w:spacing w:val="-2"/>
                <w:sz w:val="25"/>
                <w:szCs w:val="25"/>
              </w:rPr>
              <w:t>164,660</w:t>
            </w:r>
          </w:p>
        </w:tc>
        <w:tc>
          <w:tcPr>
            <w:tcW w:w="709" w:type="dxa"/>
            <w:tcBorders>
              <w:top w:val="nil"/>
              <w:left w:val="nil"/>
              <w:bottom w:val="single" w:sz="4" w:space="0" w:color="auto"/>
              <w:right w:val="nil"/>
            </w:tcBorders>
          </w:tcPr>
          <w:p w14:paraId="5EF41245" w14:textId="1BBA008E" w:rsidR="00713DB8" w:rsidRPr="00657ACA" w:rsidRDefault="00713DB8" w:rsidP="00713DB8">
            <w:pPr>
              <w:tabs>
                <w:tab w:val="decimal" w:pos="165"/>
              </w:tabs>
              <w:suppressAutoHyphens/>
              <w:overflowPunct w:val="0"/>
              <w:autoSpaceDE w:val="0"/>
              <w:autoSpaceDN w:val="0"/>
              <w:jc w:val="center"/>
              <w:textAlignment w:val="baseline"/>
              <w:rPr>
                <w:rFonts w:ascii="Angsana New" w:eastAsia="Brush Script MT" w:hAnsi="Angsana New" w:cs="Angsana New"/>
                <w:sz w:val="25"/>
                <w:szCs w:val="25"/>
              </w:rPr>
            </w:pPr>
            <w:r w:rsidRPr="00194BFA">
              <w:rPr>
                <w:rFonts w:ascii="Angsana New" w:eastAsia="Brush Script MT" w:hAnsi="Angsana New" w:cs="Angsana New"/>
                <w:sz w:val="25"/>
                <w:szCs w:val="25"/>
              </w:rPr>
              <w:t>46,926</w:t>
            </w:r>
          </w:p>
        </w:tc>
        <w:tc>
          <w:tcPr>
            <w:tcW w:w="850" w:type="dxa"/>
            <w:gridSpan w:val="2"/>
            <w:tcBorders>
              <w:top w:val="nil"/>
              <w:left w:val="nil"/>
              <w:bottom w:val="single" w:sz="4" w:space="0" w:color="auto"/>
              <w:right w:val="nil"/>
            </w:tcBorders>
          </w:tcPr>
          <w:p w14:paraId="546DCCE3" w14:textId="4F150E5B" w:rsidR="00713DB8" w:rsidRPr="00FE48F1" w:rsidRDefault="008422BB" w:rsidP="00713DB8">
            <w:pPr>
              <w:tabs>
                <w:tab w:val="decimal" w:pos="60"/>
              </w:tabs>
              <w:suppressAutoHyphens/>
              <w:overflowPunct w:val="0"/>
              <w:autoSpaceDE w:val="0"/>
              <w:autoSpaceDN w:val="0"/>
              <w:jc w:val="center"/>
              <w:textAlignment w:val="baseline"/>
              <w:rPr>
                <w:rFonts w:ascii="Angsana New" w:eastAsia="Brush Script MT" w:hAnsi="Angsana New" w:cs="Angsana New"/>
                <w:sz w:val="25"/>
                <w:szCs w:val="25"/>
              </w:rPr>
            </w:pPr>
            <w:r w:rsidRPr="00FE48F1">
              <w:rPr>
                <w:rFonts w:ascii="Angsana New" w:eastAsia="Brush Script MT" w:hAnsi="Angsana New" w:cs="Angsana New"/>
                <w:sz w:val="25"/>
                <w:szCs w:val="25"/>
              </w:rPr>
              <w:t>162,070</w:t>
            </w:r>
          </w:p>
        </w:tc>
        <w:tc>
          <w:tcPr>
            <w:tcW w:w="851" w:type="dxa"/>
            <w:tcBorders>
              <w:top w:val="nil"/>
              <w:left w:val="nil"/>
              <w:bottom w:val="single" w:sz="4" w:space="0" w:color="auto"/>
              <w:right w:val="nil"/>
            </w:tcBorders>
          </w:tcPr>
          <w:p w14:paraId="135A08EB" w14:textId="7B9D69E4" w:rsidR="00713DB8" w:rsidRPr="00194BFA" w:rsidRDefault="0012266A" w:rsidP="00713DB8">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266A">
              <w:rPr>
                <w:rFonts w:ascii="Angsana New" w:eastAsia="Brush Script MT" w:hAnsi="Angsana New" w:cs="Angsana New"/>
                <w:sz w:val="25"/>
                <w:szCs w:val="25"/>
              </w:rPr>
              <w:t>149,348</w:t>
            </w:r>
          </w:p>
        </w:tc>
        <w:tc>
          <w:tcPr>
            <w:tcW w:w="708" w:type="dxa"/>
            <w:tcBorders>
              <w:top w:val="nil"/>
              <w:left w:val="nil"/>
              <w:bottom w:val="single" w:sz="4" w:space="0" w:color="auto"/>
              <w:right w:val="nil"/>
            </w:tcBorders>
          </w:tcPr>
          <w:p w14:paraId="0014DACB" w14:textId="44FB7841" w:rsidR="00713DB8" w:rsidRPr="009A4038" w:rsidRDefault="00B870F3" w:rsidP="00713DB8">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B870F3">
              <w:rPr>
                <w:rFonts w:ascii="Angsana New" w:eastAsia="Brush Script MT" w:hAnsi="Angsana New" w:cs="Angsana New"/>
                <w:sz w:val="25"/>
                <w:szCs w:val="25"/>
              </w:rPr>
              <w:t>16,901</w:t>
            </w:r>
          </w:p>
        </w:tc>
        <w:tc>
          <w:tcPr>
            <w:tcW w:w="709" w:type="dxa"/>
            <w:tcBorders>
              <w:top w:val="nil"/>
              <w:left w:val="nil"/>
              <w:bottom w:val="single" w:sz="4" w:space="0" w:color="auto"/>
              <w:right w:val="nil"/>
            </w:tcBorders>
          </w:tcPr>
          <w:p w14:paraId="3B1A52CC" w14:textId="676ADEA3" w:rsidR="00713DB8" w:rsidRPr="00194BFA" w:rsidRDefault="00713DB8" w:rsidP="00713DB8">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sz w:val="25"/>
                <w:szCs w:val="25"/>
              </w:rPr>
              <w:t>24,131</w:t>
            </w:r>
          </w:p>
        </w:tc>
        <w:tc>
          <w:tcPr>
            <w:tcW w:w="851" w:type="dxa"/>
            <w:gridSpan w:val="2"/>
            <w:tcBorders>
              <w:top w:val="nil"/>
              <w:left w:val="nil"/>
              <w:bottom w:val="single" w:sz="4" w:space="0" w:color="auto"/>
              <w:right w:val="nil"/>
            </w:tcBorders>
          </w:tcPr>
          <w:p w14:paraId="7BE726A9" w14:textId="776873A5" w:rsidR="00713DB8" w:rsidRPr="009A4038" w:rsidRDefault="00851C5F" w:rsidP="00713DB8">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851C5F">
              <w:rPr>
                <w:rFonts w:ascii="Angsana New" w:eastAsia="Brush Script MT" w:hAnsi="Angsana New" w:cs="Angsana New"/>
                <w:sz w:val="25"/>
                <w:szCs w:val="25"/>
              </w:rPr>
              <w:t>37,222</w:t>
            </w:r>
          </w:p>
        </w:tc>
        <w:tc>
          <w:tcPr>
            <w:tcW w:w="708" w:type="dxa"/>
            <w:tcBorders>
              <w:top w:val="nil"/>
              <w:left w:val="nil"/>
              <w:bottom w:val="single" w:sz="4" w:space="0" w:color="auto"/>
              <w:right w:val="nil"/>
            </w:tcBorders>
          </w:tcPr>
          <w:p w14:paraId="6DC324F7" w14:textId="01C4D463" w:rsidR="00713DB8" w:rsidRPr="00194BFA" w:rsidRDefault="00713DB8" w:rsidP="00713DB8">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Pr>
                <w:rFonts w:ascii="Angsana New" w:eastAsia="Brush Script MT" w:hAnsi="Angsana New" w:cs="Angsana New"/>
                <w:sz w:val="25"/>
                <w:szCs w:val="25"/>
              </w:rPr>
              <w:t>32,166</w:t>
            </w:r>
          </w:p>
        </w:tc>
        <w:tc>
          <w:tcPr>
            <w:tcW w:w="851" w:type="dxa"/>
            <w:gridSpan w:val="2"/>
            <w:tcBorders>
              <w:top w:val="nil"/>
              <w:left w:val="nil"/>
              <w:bottom w:val="single" w:sz="4" w:space="0" w:color="auto"/>
              <w:right w:val="nil"/>
            </w:tcBorders>
          </w:tcPr>
          <w:p w14:paraId="726E166E" w14:textId="6CF9CF37" w:rsidR="00713DB8" w:rsidRPr="00713DB8" w:rsidRDefault="00851C5F" w:rsidP="00713DB8">
            <w:pPr>
              <w:tabs>
                <w:tab w:val="decimal" w:pos="270"/>
                <w:tab w:val="left" w:pos="360"/>
                <w:tab w:val="left" w:pos="524"/>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851C5F">
              <w:rPr>
                <w:rFonts w:ascii="Angsana New" w:eastAsia="Brush Script MT" w:hAnsi="Angsana New" w:cs="Angsana New"/>
                <w:sz w:val="25"/>
                <w:szCs w:val="25"/>
              </w:rPr>
              <w:t>380,853</w:t>
            </w:r>
          </w:p>
        </w:tc>
        <w:tc>
          <w:tcPr>
            <w:tcW w:w="850" w:type="dxa"/>
            <w:tcBorders>
              <w:top w:val="nil"/>
              <w:left w:val="nil"/>
              <w:bottom w:val="single" w:sz="4" w:space="0" w:color="auto"/>
              <w:right w:val="nil"/>
            </w:tcBorders>
          </w:tcPr>
          <w:p w14:paraId="045F8029" w14:textId="6FB4FFFC" w:rsidR="00713DB8" w:rsidRPr="00194BFA" w:rsidRDefault="00E2039B" w:rsidP="00713DB8">
            <w:pPr>
              <w:tabs>
                <w:tab w:val="decimal" w:pos="165"/>
              </w:tabs>
              <w:suppressAutoHyphens/>
              <w:overflowPunct w:val="0"/>
              <w:autoSpaceDE w:val="0"/>
              <w:autoSpaceDN w:val="0"/>
              <w:jc w:val="center"/>
              <w:textAlignment w:val="baseline"/>
              <w:rPr>
                <w:rFonts w:ascii="Angsana New" w:eastAsia="Brush Script MT" w:hAnsi="Angsana New" w:cs="Angsana New"/>
                <w:sz w:val="25"/>
                <w:szCs w:val="25"/>
              </w:rPr>
            </w:pPr>
            <w:r w:rsidRPr="00E2039B">
              <w:rPr>
                <w:rFonts w:ascii="Angsana New" w:eastAsia="Brush Script MT" w:hAnsi="Angsana New" w:cs="Angsana New"/>
                <w:sz w:val="25"/>
                <w:szCs w:val="25"/>
              </w:rPr>
              <w:t>252,571</w:t>
            </w:r>
          </w:p>
        </w:tc>
      </w:tr>
      <w:tr w:rsidR="00713DB8" w:rsidRPr="004B2B78" w14:paraId="38178B78" w14:textId="77777777" w:rsidTr="00966B23">
        <w:trPr>
          <w:trHeight w:val="52"/>
        </w:trPr>
        <w:tc>
          <w:tcPr>
            <w:tcW w:w="2694" w:type="dxa"/>
          </w:tcPr>
          <w:p w14:paraId="2F5670FA" w14:textId="77777777" w:rsidR="00713DB8" w:rsidRPr="004B2B78" w:rsidRDefault="00713DB8" w:rsidP="00713DB8">
            <w:pPr>
              <w:suppressAutoHyphens/>
              <w:jc w:val="thaiDistribute"/>
              <w:rPr>
                <w:rFonts w:ascii="Angsana New" w:eastAsia="Brush Script MT" w:hAnsi="Angsana New" w:cs="Angsana New"/>
                <w:color w:val="000000"/>
                <w:sz w:val="10"/>
                <w:szCs w:val="10"/>
                <w:lang w:val="en-GB"/>
              </w:rPr>
            </w:pPr>
          </w:p>
        </w:tc>
        <w:tc>
          <w:tcPr>
            <w:tcW w:w="851" w:type="dxa"/>
            <w:tcBorders>
              <w:top w:val="single" w:sz="4" w:space="0" w:color="auto"/>
            </w:tcBorders>
          </w:tcPr>
          <w:p w14:paraId="2238E889" w14:textId="77777777" w:rsidR="00713DB8" w:rsidRPr="009A4038" w:rsidRDefault="00713DB8" w:rsidP="00713DB8">
            <w:pPr>
              <w:tabs>
                <w:tab w:val="decimal" w:pos="384"/>
              </w:tabs>
              <w:suppressAutoHyphens/>
              <w:jc w:val="center"/>
              <w:rPr>
                <w:rFonts w:ascii="Angsana New" w:eastAsia="Brush Script MT" w:hAnsi="Angsana New" w:cs="Angsana New"/>
                <w:color w:val="000000"/>
                <w:sz w:val="25"/>
                <w:szCs w:val="25"/>
                <w:highlight w:val="yellow"/>
                <w:lang w:val="en-GB"/>
              </w:rPr>
            </w:pPr>
          </w:p>
        </w:tc>
        <w:tc>
          <w:tcPr>
            <w:tcW w:w="709" w:type="dxa"/>
            <w:tcBorders>
              <w:top w:val="single" w:sz="4" w:space="0" w:color="auto"/>
            </w:tcBorders>
          </w:tcPr>
          <w:p w14:paraId="7C3D8EB5" w14:textId="77777777" w:rsidR="00713DB8" w:rsidRPr="00657ACA" w:rsidRDefault="00713DB8" w:rsidP="00713DB8">
            <w:pPr>
              <w:tabs>
                <w:tab w:val="decimal" w:pos="432"/>
              </w:tabs>
              <w:suppressAutoHyphens/>
              <w:jc w:val="center"/>
              <w:rPr>
                <w:rFonts w:ascii="Angsana New" w:eastAsia="Brush Script MT" w:hAnsi="Angsana New" w:cs="Angsana New"/>
                <w:color w:val="000000"/>
                <w:sz w:val="25"/>
                <w:szCs w:val="25"/>
                <w:lang w:val="en-GB"/>
              </w:rPr>
            </w:pPr>
          </w:p>
        </w:tc>
        <w:tc>
          <w:tcPr>
            <w:tcW w:w="850" w:type="dxa"/>
            <w:gridSpan w:val="2"/>
            <w:tcBorders>
              <w:top w:val="single" w:sz="4" w:space="0" w:color="auto"/>
            </w:tcBorders>
          </w:tcPr>
          <w:p w14:paraId="6098A5C5" w14:textId="77777777" w:rsidR="00713DB8" w:rsidRPr="00FE48F1" w:rsidRDefault="00713DB8" w:rsidP="00713DB8">
            <w:pPr>
              <w:tabs>
                <w:tab w:val="decimal" w:pos="313"/>
              </w:tabs>
              <w:suppressAutoHyphens/>
              <w:jc w:val="center"/>
              <w:rPr>
                <w:rFonts w:ascii="Angsana New" w:eastAsia="Brush Script MT" w:hAnsi="Angsana New" w:cs="Angsana New"/>
                <w:color w:val="000000"/>
                <w:sz w:val="25"/>
                <w:szCs w:val="25"/>
                <w:lang w:val="en-GB"/>
              </w:rPr>
            </w:pPr>
          </w:p>
        </w:tc>
        <w:tc>
          <w:tcPr>
            <w:tcW w:w="851" w:type="dxa"/>
            <w:tcBorders>
              <w:top w:val="single" w:sz="4" w:space="0" w:color="auto"/>
            </w:tcBorders>
          </w:tcPr>
          <w:p w14:paraId="5B1C65AF" w14:textId="77777777" w:rsidR="00713DB8" w:rsidRPr="00194BFA" w:rsidRDefault="00713DB8" w:rsidP="00713DB8">
            <w:pPr>
              <w:tabs>
                <w:tab w:val="decimal" w:pos="313"/>
              </w:tabs>
              <w:suppressAutoHyphens/>
              <w:jc w:val="center"/>
              <w:rPr>
                <w:rFonts w:ascii="Angsana New" w:eastAsia="Brush Script MT" w:hAnsi="Angsana New" w:cs="Angsana New"/>
                <w:color w:val="000000"/>
                <w:sz w:val="25"/>
                <w:szCs w:val="25"/>
                <w:highlight w:val="yellow"/>
                <w:lang w:val="en-GB"/>
              </w:rPr>
            </w:pPr>
          </w:p>
        </w:tc>
        <w:tc>
          <w:tcPr>
            <w:tcW w:w="708" w:type="dxa"/>
            <w:tcBorders>
              <w:top w:val="single" w:sz="4" w:space="0" w:color="auto"/>
            </w:tcBorders>
          </w:tcPr>
          <w:p w14:paraId="6B75D2B9" w14:textId="77777777" w:rsidR="00713DB8" w:rsidRPr="009A4038" w:rsidRDefault="00713DB8" w:rsidP="00713DB8">
            <w:pPr>
              <w:suppressAutoHyphens/>
              <w:jc w:val="center"/>
              <w:rPr>
                <w:rFonts w:ascii="Angsana New" w:eastAsia="Brush Script MT" w:hAnsi="Angsana New" w:cs="Angsana New"/>
                <w:color w:val="000000"/>
                <w:sz w:val="25"/>
                <w:szCs w:val="25"/>
                <w:highlight w:val="yellow"/>
                <w:lang w:val="en-GB"/>
              </w:rPr>
            </w:pPr>
          </w:p>
        </w:tc>
        <w:tc>
          <w:tcPr>
            <w:tcW w:w="709" w:type="dxa"/>
            <w:tcBorders>
              <w:top w:val="single" w:sz="4" w:space="0" w:color="auto"/>
            </w:tcBorders>
          </w:tcPr>
          <w:p w14:paraId="2221EF7B" w14:textId="77777777" w:rsidR="00713DB8" w:rsidRPr="00194BFA" w:rsidRDefault="00713DB8" w:rsidP="00713DB8">
            <w:pPr>
              <w:suppressAutoHyphens/>
              <w:jc w:val="center"/>
              <w:rPr>
                <w:rFonts w:ascii="Angsana New" w:eastAsia="Brush Script MT" w:hAnsi="Angsana New" w:cs="Angsana New"/>
                <w:color w:val="000000"/>
                <w:sz w:val="25"/>
                <w:szCs w:val="25"/>
                <w:highlight w:val="yellow"/>
                <w:lang w:val="en-GB"/>
              </w:rPr>
            </w:pPr>
          </w:p>
        </w:tc>
        <w:tc>
          <w:tcPr>
            <w:tcW w:w="851" w:type="dxa"/>
            <w:gridSpan w:val="2"/>
            <w:tcBorders>
              <w:top w:val="single" w:sz="4" w:space="0" w:color="auto"/>
            </w:tcBorders>
          </w:tcPr>
          <w:p w14:paraId="0AED074C" w14:textId="77777777" w:rsidR="00713DB8" w:rsidRPr="009A4038" w:rsidRDefault="00713DB8" w:rsidP="00713DB8">
            <w:pPr>
              <w:suppressAutoHyphens/>
              <w:jc w:val="center"/>
              <w:rPr>
                <w:rFonts w:ascii="Angsana New" w:eastAsia="Brush Script MT" w:hAnsi="Angsana New" w:cs="Angsana New"/>
                <w:color w:val="000000"/>
                <w:sz w:val="25"/>
                <w:szCs w:val="25"/>
                <w:highlight w:val="yellow"/>
                <w:lang w:val="en-GB"/>
              </w:rPr>
            </w:pPr>
          </w:p>
        </w:tc>
        <w:tc>
          <w:tcPr>
            <w:tcW w:w="708" w:type="dxa"/>
            <w:tcBorders>
              <w:top w:val="single" w:sz="4" w:space="0" w:color="auto"/>
            </w:tcBorders>
          </w:tcPr>
          <w:p w14:paraId="423D9845" w14:textId="77777777" w:rsidR="00713DB8" w:rsidRPr="00194BFA" w:rsidRDefault="00713DB8" w:rsidP="00713DB8">
            <w:pPr>
              <w:tabs>
                <w:tab w:val="decimal" w:pos="456"/>
              </w:tabs>
              <w:suppressAutoHyphens/>
              <w:jc w:val="thaiDistribute"/>
              <w:rPr>
                <w:rFonts w:ascii="Angsana New" w:eastAsia="Brush Script MT" w:hAnsi="Angsana New" w:cs="Angsana New"/>
                <w:color w:val="000000"/>
                <w:sz w:val="25"/>
                <w:szCs w:val="25"/>
                <w:highlight w:val="yellow"/>
              </w:rPr>
            </w:pPr>
          </w:p>
        </w:tc>
        <w:tc>
          <w:tcPr>
            <w:tcW w:w="851" w:type="dxa"/>
            <w:gridSpan w:val="2"/>
            <w:tcBorders>
              <w:top w:val="single" w:sz="4" w:space="0" w:color="auto"/>
            </w:tcBorders>
          </w:tcPr>
          <w:p w14:paraId="5007689B" w14:textId="77777777" w:rsidR="00713DB8" w:rsidRPr="00713DB8" w:rsidRDefault="00713DB8" w:rsidP="00713DB8">
            <w:pPr>
              <w:tabs>
                <w:tab w:val="decimal" w:pos="317"/>
              </w:tabs>
              <w:suppressAutoHyphens/>
              <w:jc w:val="thaiDistribute"/>
              <w:rPr>
                <w:rFonts w:ascii="Angsana New" w:eastAsia="Brush Script MT" w:hAnsi="Angsana New" w:cs="Angsana New"/>
                <w:color w:val="000000"/>
                <w:sz w:val="25"/>
                <w:szCs w:val="25"/>
                <w:highlight w:val="yellow"/>
                <w:lang w:val="en-GB"/>
              </w:rPr>
            </w:pPr>
          </w:p>
        </w:tc>
        <w:tc>
          <w:tcPr>
            <w:tcW w:w="850" w:type="dxa"/>
            <w:tcBorders>
              <w:top w:val="single" w:sz="4" w:space="0" w:color="auto"/>
            </w:tcBorders>
          </w:tcPr>
          <w:p w14:paraId="4744DE78" w14:textId="77777777" w:rsidR="00713DB8" w:rsidRPr="00194BFA" w:rsidRDefault="00713DB8" w:rsidP="00713DB8">
            <w:pPr>
              <w:tabs>
                <w:tab w:val="decimal" w:pos="317"/>
              </w:tabs>
              <w:suppressAutoHyphens/>
              <w:jc w:val="thaiDistribute"/>
              <w:rPr>
                <w:rFonts w:ascii="Angsana New" w:eastAsia="Brush Script MT" w:hAnsi="Angsana New" w:cs="Angsana New"/>
                <w:color w:val="000000"/>
                <w:sz w:val="25"/>
                <w:szCs w:val="25"/>
                <w:lang w:val="en-GB"/>
              </w:rPr>
            </w:pPr>
          </w:p>
        </w:tc>
      </w:tr>
      <w:tr w:rsidR="00713DB8" w:rsidRPr="004B2B78" w14:paraId="4091E47F" w14:textId="77777777" w:rsidTr="00966B23">
        <w:trPr>
          <w:trHeight w:val="35"/>
        </w:trPr>
        <w:tc>
          <w:tcPr>
            <w:tcW w:w="2694" w:type="dxa"/>
          </w:tcPr>
          <w:p w14:paraId="7A4E4751" w14:textId="77777777" w:rsidR="00713DB8" w:rsidRPr="00DA6BAB" w:rsidRDefault="00713DB8" w:rsidP="00713DB8">
            <w:pPr>
              <w:suppressAutoHyphens/>
              <w:jc w:val="thaiDistribute"/>
              <w:rPr>
                <w:rFonts w:ascii="Angsana New" w:eastAsia="Brush Script MT" w:hAnsi="Angsana New" w:cs="Angsana New"/>
                <w:color w:val="000000"/>
                <w:spacing w:val="-4"/>
                <w:sz w:val="24"/>
                <w:szCs w:val="24"/>
                <w:lang w:val="en-GB"/>
              </w:rPr>
            </w:pPr>
            <w:r w:rsidRPr="00DA6BAB">
              <w:rPr>
                <w:rFonts w:ascii="Angsana New" w:eastAsia="Brush Script MT" w:hAnsi="Angsana New" w:cs="Angsana New" w:hint="cs"/>
                <w:spacing w:val="-4"/>
                <w:sz w:val="24"/>
                <w:szCs w:val="24"/>
                <w:cs/>
              </w:rPr>
              <w:t>รายได้จำแนกตามภาระที่ต้องปฏิบัติโดย</w:t>
            </w:r>
          </w:p>
        </w:tc>
        <w:tc>
          <w:tcPr>
            <w:tcW w:w="851" w:type="dxa"/>
          </w:tcPr>
          <w:p w14:paraId="2812EEA1" w14:textId="77777777" w:rsidR="00713DB8" w:rsidRPr="009A4038" w:rsidRDefault="00713DB8" w:rsidP="00713DB8">
            <w:pPr>
              <w:tabs>
                <w:tab w:val="decimal" w:pos="384"/>
              </w:tabs>
              <w:suppressAutoHyphens/>
              <w:jc w:val="center"/>
              <w:rPr>
                <w:rFonts w:ascii="Angsana New" w:eastAsia="Brush Script MT" w:hAnsi="Angsana New" w:cs="Angsana New"/>
                <w:color w:val="000000"/>
                <w:sz w:val="25"/>
                <w:szCs w:val="25"/>
                <w:highlight w:val="yellow"/>
                <w:lang w:val="en-GB"/>
              </w:rPr>
            </w:pPr>
          </w:p>
        </w:tc>
        <w:tc>
          <w:tcPr>
            <w:tcW w:w="709" w:type="dxa"/>
          </w:tcPr>
          <w:p w14:paraId="7959683B" w14:textId="77777777" w:rsidR="00713DB8" w:rsidRPr="00657ACA" w:rsidRDefault="00713DB8" w:rsidP="00713DB8">
            <w:pPr>
              <w:tabs>
                <w:tab w:val="decimal" w:pos="432"/>
              </w:tabs>
              <w:suppressAutoHyphens/>
              <w:jc w:val="center"/>
              <w:rPr>
                <w:rFonts w:ascii="Angsana New" w:eastAsia="Brush Script MT" w:hAnsi="Angsana New" w:cs="Angsana New"/>
                <w:color w:val="000000"/>
                <w:sz w:val="25"/>
                <w:szCs w:val="25"/>
                <w:lang w:val="en-GB"/>
              </w:rPr>
            </w:pPr>
          </w:p>
        </w:tc>
        <w:tc>
          <w:tcPr>
            <w:tcW w:w="850" w:type="dxa"/>
            <w:gridSpan w:val="2"/>
          </w:tcPr>
          <w:p w14:paraId="7600A627" w14:textId="77777777" w:rsidR="00713DB8" w:rsidRPr="00FE48F1" w:rsidRDefault="00713DB8" w:rsidP="00713DB8">
            <w:pPr>
              <w:tabs>
                <w:tab w:val="decimal" w:pos="313"/>
              </w:tabs>
              <w:suppressAutoHyphens/>
              <w:jc w:val="center"/>
              <w:rPr>
                <w:rFonts w:ascii="Angsana New" w:eastAsia="Brush Script MT" w:hAnsi="Angsana New" w:cs="Angsana New"/>
                <w:color w:val="000000"/>
                <w:sz w:val="25"/>
                <w:szCs w:val="25"/>
                <w:lang w:val="en-GB"/>
              </w:rPr>
            </w:pPr>
          </w:p>
        </w:tc>
        <w:tc>
          <w:tcPr>
            <w:tcW w:w="851" w:type="dxa"/>
          </w:tcPr>
          <w:p w14:paraId="11F316CA" w14:textId="77777777" w:rsidR="00713DB8" w:rsidRPr="00194BFA" w:rsidRDefault="00713DB8" w:rsidP="00713DB8">
            <w:pPr>
              <w:tabs>
                <w:tab w:val="decimal" w:pos="313"/>
              </w:tabs>
              <w:suppressAutoHyphens/>
              <w:jc w:val="center"/>
              <w:rPr>
                <w:rFonts w:ascii="Angsana New" w:eastAsia="Brush Script MT" w:hAnsi="Angsana New" w:cs="Angsana New"/>
                <w:color w:val="000000"/>
                <w:sz w:val="25"/>
                <w:szCs w:val="25"/>
                <w:highlight w:val="yellow"/>
                <w:lang w:val="en-GB"/>
              </w:rPr>
            </w:pPr>
          </w:p>
        </w:tc>
        <w:tc>
          <w:tcPr>
            <w:tcW w:w="708" w:type="dxa"/>
          </w:tcPr>
          <w:p w14:paraId="35BDF729" w14:textId="77777777" w:rsidR="00713DB8" w:rsidRPr="009A4038" w:rsidRDefault="00713DB8" w:rsidP="00713DB8">
            <w:pPr>
              <w:suppressAutoHyphens/>
              <w:jc w:val="center"/>
              <w:rPr>
                <w:rFonts w:ascii="Angsana New" w:eastAsia="Brush Script MT" w:hAnsi="Angsana New" w:cs="Angsana New"/>
                <w:color w:val="000000"/>
                <w:sz w:val="25"/>
                <w:szCs w:val="25"/>
                <w:highlight w:val="yellow"/>
                <w:lang w:val="en-GB"/>
              </w:rPr>
            </w:pPr>
          </w:p>
        </w:tc>
        <w:tc>
          <w:tcPr>
            <w:tcW w:w="709" w:type="dxa"/>
          </w:tcPr>
          <w:p w14:paraId="53BFA713" w14:textId="77777777" w:rsidR="00713DB8" w:rsidRPr="00194BFA" w:rsidRDefault="00713DB8" w:rsidP="00713DB8">
            <w:pPr>
              <w:suppressAutoHyphens/>
              <w:jc w:val="center"/>
              <w:rPr>
                <w:rFonts w:ascii="Angsana New" w:eastAsia="Brush Script MT" w:hAnsi="Angsana New" w:cs="Angsana New"/>
                <w:color w:val="000000"/>
                <w:sz w:val="25"/>
                <w:szCs w:val="25"/>
                <w:highlight w:val="yellow"/>
                <w:lang w:val="en-GB"/>
              </w:rPr>
            </w:pPr>
          </w:p>
        </w:tc>
        <w:tc>
          <w:tcPr>
            <w:tcW w:w="851" w:type="dxa"/>
            <w:gridSpan w:val="2"/>
          </w:tcPr>
          <w:p w14:paraId="7A79732B" w14:textId="77777777" w:rsidR="00713DB8" w:rsidRPr="009A4038" w:rsidRDefault="00713DB8" w:rsidP="00713DB8">
            <w:pPr>
              <w:suppressAutoHyphens/>
              <w:jc w:val="center"/>
              <w:rPr>
                <w:rFonts w:ascii="Angsana New" w:eastAsia="Brush Script MT" w:hAnsi="Angsana New" w:cs="Angsana New"/>
                <w:color w:val="000000"/>
                <w:sz w:val="25"/>
                <w:szCs w:val="25"/>
                <w:highlight w:val="yellow"/>
                <w:lang w:val="en-GB"/>
              </w:rPr>
            </w:pPr>
          </w:p>
        </w:tc>
        <w:tc>
          <w:tcPr>
            <w:tcW w:w="708" w:type="dxa"/>
          </w:tcPr>
          <w:p w14:paraId="20442EB6" w14:textId="77777777" w:rsidR="00713DB8" w:rsidRPr="00194BFA" w:rsidRDefault="00713DB8" w:rsidP="00713DB8">
            <w:pPr>
              <w:tabs>
                <w:tab w:val="decimal" w:pos="456"/>
              </w:tabs>
              <w:suppressAutoHyphens/>
              <w:jc w:val="thaiDistribute"/>
              <w:rPr>
                <w:rFonts w:ascii="Angsana New" w:eastAsia="Brush Script MT" w:hAnsi="Angsana New" w:cs="Angsana New"/>
                <w:color w:val="000000"/>
                <w:sz w:val="25"/>
                <w:szCs w:val="25"/>
                <w:highlight w:val="yellow"/>
                <w:lang w:val="en-GB"/>
              </w:rPr>
            </w:pPr>
          </w:p>
        </w:tc>
        <w:tc>
          <w:tcPr>
            <w:tcW w:w="851" w:type="dxa"/>
            <w:gridSpan w:val="2"/>
          </w:tcPr>
          <w:p w14:paraId="72C0B9C8" w14:textId="77777777" w:rsidR="00713DB8" w:rsidRPr="00713DB8" w:rsidRDefault="00713DB8" w:rsidP="00713DB8">
            <w:pPr>
              <w:tabs>
                <w:tab w:val="decimal" w:pos="317"/>
              </w:tabs>
              <w:suppressAutoHyphens/>
              <w:jc w:val="thaiDistribute"/>
              <w:rPr>
                <w:rFonts w:ascii="Angsana New" w:eastAsia="Brush Script MT" w:hAnsi="Angsana New" w:cs="Angsana New"/>
                <w:color w:val="000000"/>
                <w:sz w:val="25"/>
                <w:szCs w:val="25"/>
                <w:highlight w:val="yellow"/>
                <w:lang w:val="en-GB"/>
              </w:rPr>
            </w:pPr>
          </w:p>
        </w:tc>
        <w:tc>
          <w:tcPr>
            <w:tcW w:w="850" w:type="dxa"/>
          </w:tcPr>
          <w:p w14:paraId="66A41A4D" w14:textId="77777777" w:rsidR="00713DB8" w:rsidRPr="00194BFA" w:rsidRDefault="00713DB8" w:rsidP="00713DB8">
            <w:pPr>
              <w:tabs>
                <w:tab w:val="decimal" w:pos="317"/>
              </w:tabs>
              <w:suppressAutoHyphens/>
              <w:jc w:val="thaiDistribute"/>
              <w:rPr>
                <w:rFonts w:ascii="Angsana New" w:eastAsia="Brush Script MT" w:hAnsi="Angsana New" w:cs="Angsana New"/>
                <w:color w:val="000000"/>
                <w:sz w:val="25"/>
                <w:szCs w:val="25"/>
                <w:lang w:val="en-GB"/>
              </w:rPr>
            </w:pPr>
          </w:p>
        </w:tc>
      </w:tr>
      <w:tr w:rsidR="00713DB8" w:rsidRPr="004B2B78" w14:paraId="517A049F" w14:textId="77777777" w:rsidTr="00966B23">
        <w:trPr>
          <w:trHeight w:val="35"/>
        </w:trPr>
        <w:tc>
          <w:tcPr>
            <w:tcW w:w="2694" w:type="dxa"/>
          </w:tcPr>
          <w:p w14:paraId="37F7C4E3" w14:textId="77777777" w:rsidR="00713DB8" w:rsidRPr="004B2B78" w:rsidRDefault="00713DB8" w:rsidP="00713DB8">
            <w:pPr>
              <w:suppressAutoHyphens/>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hint="cs"/>
                <w:sz w:val="24"/>
                <w:szCs w:val="24"/>
                <w:cs/>
              </w:rPr>
              <w:t>- เสร็จสิ้น ณ เวลาใดเวลาหนึ่ง</w:t>
            </w:r>
          </w:p>
        </w:tc>
        <w:tc>
          <w:tcPr>
            <w:tcW w:w="851" w:type="dxa"/>
            <w:tcBorders>
              <w:top w:val="nil"/>
              <w:left w:val="nil"/>
              <w:right w:val="nil"/>
            </w:tcBorders>
          </w:tcPr>
          <w:p w14:paraId="37490FC2" w14:textId="15B4439D" w:rsidR="00713DB8" w:rsidRPr="009A4038" w:rsidRDefault="00966B23" w:rsidP="00713DB8">
            <w:pPr>
              <w:tabs>
                <w:tab w:val="decimal" w:pos="16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966B23">
              <w:rPr>
                <w:rFonts w:ascii="Angsana New" w:eastAsia="Brush Script MT" w:hAnsi="Angsana New" w:cs="Angsana New"/>
                <w:sz w:val="25"/>
                <w:szCs w:val="25"/>
              </w:rPr>
              <w:t>164,660</w:t>
            </w:r>
          </w:p>
        </w:tc>
        <w:tc>
          <w:tcPr>
            <w:tcW w:w="709" w:type="dxa"/>
            <w:tcBorders>
              <w:top w:val="nil"/>
              <w:left w:val="nil"/>
              <w:right w:val="nil"/>
            </w:tcBorders>
          </w:tcPr>
          <w:p w14:paraId="08EE5069" w14:textId="190102FF" w:rsidR="00713DB8" w:rsidRPr="00657ACA" w:rsidRDefault="00713DB8" w:rsidP="00713DB8">
            <w:pPr>
              <w:tabs>
                <w:tab w:val="decimal" w:pos="165"/>
              </w:tabs>
              <w:suppressAutoHyphens/>
              <w:overflowPunct w:val="0"/>
              <w:autoSpaceDE w:val="0"/>
              <w:autoSpaceDN w:val="0"/>
              <w:jc w:val="center"/>
              <w:textAlignment w:val="baseline"/>
              <w:rPr>
                <w:rFonts w:ascii="Angsana New" w:eastAsia="Brush Script MT" w:hAnsi="Angsana New" w:cs="Angsana New"/>
                <w:sz w:val="25"/>
                <w:szCs w:val="25"/>
              </w:rPr>
            </w:pPr>
            <w:r w:rsidRPr="00120767">
              <w:rPr>
                <w:rFonts w:ascii="Angsana New" w:eastAsia="Brush Script MT" w:hAnsi="Angsana New" w:cs="Angsana New"/>
                <w:sz w:val="25"/>
                <w:szCs w:val="25"/>
              </w:rPr>
              <w:t>46,926</w:t>
            </w:r>
          </w:p>
        </w:tc>
        <w:tc>
          <w:tcPr>
            <w:tcW w:w="850" w:type="dxa"/>
            <w:gridSpan w:val="2"/>
            <w:tcBorders>
              <w:top w:val="nil"/>
              <w:left w:val="nil"/>
              <w:right w:val="nil"/>
            </w:tcBorders>
          </w:tcPr>
          <w:p w14:paraId="398F71D6" w14:textId="6D1EAF1B" w:rsidR="00713DB8" w:rsidRPr="00B367DF" w:rsidRDefault="00D419F2" w:rsidP="00713DB8">
            <w:pPr>
              <w:tabs>
                <w:tab w:val="decimal" w:pos="60"/>
              </w:tabs>
              <w:suppressAutoHyphens/>
              <w:overflowPunct w:val="0"/>
              <w:autoSpaceDE w:val="0"/>
              <w:autoSpaceDN w:val="0"/>
              <w:jc w:val="center"/>
              <w:textAlignment w:val="baseline"/>
              <w:rPr>
                <w:rFonts w:ascii="Angsana New" w:eastAsia="Brush Script MT" w:hAnsi="Angsana New" w:cs="Angsana New"/>
                <w:color w:val="000000"/>
                <w:sz w:val="25"/>
                <w:szCs w:val="25"/>
                <w:lang w:val="en-GB"/>
              </w:rPr>
            </w:pPr>
            <w:r>
              <w:rPr>
                <w:rFonts w:ascii="Angsana New" w:eastAsia="Brush Script MT" w:hAnsi="Angsana New" w:cs="Angsana New" w:hint="cs"/>
                <w:color w:val="000000"/>
                <w:sz w:val="25"/>
                <w:szCs w:val="25"/>
                <w:cs/>
                <w:lang w:val="en-GB"/>
              </w:rPr>
              <w:t xml:space="preserve">  </w:t>
            </w:r>
            <w:r w:rsidR="00B367DF" w:rsidRPr="00B367DF">
              <w:rPr>
                <w:rFonts w:ascii="Angsana New" w:eastAsia="Brush Script MT" w:hAnsi="Angsana New" w:cs="Angsana New"/>
                <w:color w:val="000000"/>
                <w:sz w:val="25"/>
                <w:szCs w:val="25"/>
                <w:lang w:val="en-GB"/>
              </w:rPr>
              <w:t>57,93</w:t>
            </w:r>
            <w:r w:rsidR="00D252E2">
              <w:rPr>
                <w:rFonts w:ascii="Angsana New" w:eastAsia="Brush Script MT" w:hAnsi="Angsana New" w:cs="Angsana New" w:hint="cs"/>
                <w:color w:val="000000"/>
                <w:sz w:val="25"/>
                <w:szCs w:val="25"/>
                <w:cs/>
                <w:lang w:val="en-GB"/>
              </w:rPr>
              <w:t>8</w:t>
            </w:r>
          </w:p>
        </w:tc>
        <w:tc>
          <w:tcPr>
            <w:tcW w:w="851" w:type="dxa"/>
            <w:tcBorders>
              <w:top w:val="nil"/>
              <w:left w:val="nil"/>
              <w:right w:val="nil"/>
            </w:tcBorders>
          </w:tcPr>
          <w:p w14:paraId="4F0EE03B" w14:textId="37B00530" w:rsidR="00713DB8" w:rsidRPr="00194BFA" w:rsidRDefault="00713DB8" w:rsidP="00713DB8">
            <w:pPr>
              <w:tabs>
                <w:tab w:val="decimal" w:pos="105"/>
                <w:tab w:val="left" w:pos="556"/>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Pr>
                <w:rFonts w:ascii="Angsana New" w:eastAsia="Brush Script MT" w:hAnsi="Angsana New" w:cs="Angsana New"/>
                <w:sz w:val="25"/>
                <w:szCs w:val="25"/>
              </w:rPr>
              <w:t xml:space="preserve">   </w:t>
            </w:r>
            <w:r w:rsidRPr="003E6FA1">
              <w:rPr>
                <w:rFonts w:ascii="Angsana New" w:eastAsia="Brush Script MT" w:hAnsi="Angsana New" w:cs="Angsana New"/>
                <w:sz w:val="25"/>
                <w:szCs w:val="25"/>
                <w:cs/>
              </w:rPr>
              <w:t>57</w:t>
            </w:r>
            <w:r w:rsidRPr="003E6FA1">
              <w:rPr>
                <w:rFonts w:ascii="Angsana New" w:eastAsia="Brush Script MT" w:hAnsi="Angsana New" w:cs="Angsana New"/>
                <w:sz w:val="25"/>
                <w:szCs w:val="25"/>
              </w:rPr>
              <w:t>,</w:t>
            </w:r>
            <w:r w:rsidRPr="003E6FA1">
              <w:rPr>
                <w:rFonts w:ascii="Angsana New" w:eastAsia="Brush Script MT" w:hAnsi="Angsana New" w:cs="Angsana New"/>
                <w:sz w:val="25"/>
                <w:szCs w:val="25"/>
                <w:cs/>
              </w:rPr>
              <w:t>03</w:t>
            </w:r>
            <w:r>
              <w:rPr>
                <w:rFonts w:ascii="Angsana New" w:eastAsia="Brush Script MT" w:hAnsi="Angsana New" w:cs="Angsana New"/>
                <w:sz w:val="25"/>
                <w:szCs w:val="25"/>
              </w:rPr>
              <w:t>2</w:t>
            </w:r>
          </w:p>
        </w:tc>
        <w:tc>
          <w:tcPr>
            <w:tcW w:w="708" w:type="dxa"/>
            <w:tcBorders>
              <w:top w:val="nil"/>
              <w:left w:val="nil"/>
              <w:right w:val="nil"/>
            </w:tcBorders>
          </w:tcPr>
          <w:p w14:paraId="08BD07D6" w14:textId="15918881" w:rsidR="00713DB8" w:rsidRPr="009A4038" w:rsidRDefault="00713DB8" w:rsidP="00713DB8">
            <w:pPr>
              <w:tabs>
                <w:tab w:val="decimal" w:pos="314"/>
              </w:tabs>
              <w:suppressAutoHyphens/>
              <w:ind w:right="-11"/>
              <w:rPr>
                <w:rFonts w:ascii="Angsana New" w:eastAsia="Brush Script MT" w:hAnsi="Angsana New" w:cs="Angsana New"/>
                <w:color w:val="000000"/>
                <w:sz w:val="25"/>
                <w:szCs w:val="25"/>
                <w:highlight w:val="yellow"/>
                <w:cs/>
                <w:lang w:val="en-GB"/>
              </w:rPr>
            </w:pPr>
            <w:r w:rsidRPr="00B870F3">
              <w:rPr>
                <w:rFonts w:ascii="Angsana New" w:eastAsia="Brush Script MT" w:hAnsi="Angsana New" w:cs="Angsana New"/>
                <w:color w:val="000000"/>
                <w:sz w:val="25"/>
                <w:szCs w:val="25"/>
                <w:lang w:val="en-GB"/>
              </w:rPr>
              <w:t>-</w:t>
            </w:r>
          </w:p>
        </w:tc>
        <w:tc>
          <w:tcPr>
            <w:tcW w:w="709" w:type="dxa"/>
            <w:tcBorders>
              <w:top w:val="nil"/>
              <w:left w:val="nil"/>
              <w:right w:val="nil"/>
            </w:tcBorders>
          </w:tcPr>
          <w:p w14:paraId="56E24C65" w14:textId="3B9E7C00" w:rsidR="00713DB8" w:rsidRPr="00194BFA" w:rsidRDefault="00713DB8" w:rsidP="00713DB8">
            <w:pPr>
              <w:tabs>
                <w:tab w:val="decimal" w:pos="314"/>
              </w:tabs>
              <w:suppressAutoHyphens/>
              <w:ind w:right="-11"/>
              <w:rPr>
                <w:rFonts w:ascii="Angsana New" w:eastAsia="Brush Script MT" w:hAnsi="Angsana New" w:cs="Angsana New"/>
                <w:color w:val="000000"/>
                <w:sz w:val="25"/>
                <w:szCs w:val="25"/>
                <w:highlight w:val="yellow"/>
                <w:cs/>
                <w:lang w:val="en-GB"/>
              </w:rPr>
            </w:pPr>
            <w:r w:rsidRPr="00120767">
              <w:rPr>
                <w:rFonts w:ascii="Angsana New" w:eastAsia="Brush Script MT" w:hAnsi="Angsana New" w:cs="Angsana New"/>
                <w:color w:val="000000"/>
                <w:sz w:val="25"/>
                <w:szCs w:val="25"/>
                <w:lang w:val="en-GB"/>
              </w:rPr>
              <w:t>-</w:t>
            </w:r>
          </w:p>
        </w:tc>
        <w:tc>
          <w:tcPr>
            <w:tcW w:w="851" w:type="dxa"/>
            <w:gridSpan w:val="2"/>
            <w:tcBorders>
              <w:top w:val="nil"/>
              <w:left w:val="nil"/>
              <w:right w:val="nil"/>
            </w:tcBorders>
          </w:tcPr>
          <w:p w14:paraId="4299AC9D" w14:textId="381DF5F5" w:rsidR="00713DB8" w:rsidRPr="00D419F2" w:rsidRDefault="00D419F2" w:rsidP="00D419F2">
            <w:pPr>
              <w:tabs>
                <w:tab w:val="decimal" w:pos="105"/>
              </w:tabs>
              <w:suppressAutoHyphens/>
              <w:overflowPunct w:val="0"/>
              <w:autoSpaceDE w:val="0"/>
              <w:autoSpaceDN w:val="0"/>
              <w:ind w:hanging="14"/>
              <w:jc w:val="center"/>
              <w:textAlignment w:val="baseline"/>
              <w:rPr>
                <w:rFonts w:ascii="Angsana New" w:eastAsia="Brush Script MT" w:hAnsi="Angsana New" w:cs="Angsana New"/>
                <w:sz w:val="25"/>
                <w:szCs w:val="25"/>
                <w:cs/>
              </w:rPr>
            </w:pPr>
            <w:r>
              <w:rPr>
                <w:rFonts w:ascii="Angsana New" w:eastAsia="Brush Script MT" w:hAnsi="Angsana New" w:cs="Angsana New" w:hint="cs"/>
                <w:sz w:val="25"/>
                <w:szCs w:val="25"/>
                <w:cs/>
              </w:rPr>
              <w:t xml:space="preserve">  </w:t>
            </w:r>
            <w:r w:rsidR="00786D3F" w:rsidRPr="00786D3F">
              <w:rPr>
                <w:rFonts w:ascii="Angsana New" w:eastAsia="Brush Script MT" w:hAnsi="Angsana New" w:cs="Angsana New"/>
                <w:sz w:val="25"/>
                <w:szCs w:val="25"/>
              </w:rPr>
              <w:t xml:space="preserve"> 9,348</w:t>
            </w:r>
          </w:p>
        </w:tc>
        <w:tc>
          <w:tcPr>
            <w:tcW w:w="708" w:type="dxa"/>
          </w:tcPr>
          <w:p w14:paraId="1C7FC86C" w14:textId="6915EA26" w:rsidR="00713DB8" w:rsidRPr="00194BFA" w:rsidRDefault="00713DB8" w:rsidP="00713DB8">
            <w:pPr>
              <w:tabs>
                <w:tab w:val="decimal" w:pos="314"/>
              </w:tabs>
              <w:suppressAutoHyphens/>
              <w:ind w:right="-11"/>
              <w:rPr>
                <w:rFonts w:ascii="Angsana New" w:eastAsia="Brush Script MT" w:hAnsi="Angsana New" w:cs="Angsana New"/>
                <w:color w:val="000000"/>
                <w:sz w:val="25"/>
                <w:szCs w:val="25"/>
                <w:highlight w:val="yellow"/>
                <w:cs/>
                <w:lang w:val="en-GB"/>
              </w:rPr>
            </w:pPr>
            <w:r w:rsidRPr="00657ACA">
              <w:rPr>
                <w:rFonts w:ascii="Angsana New" w:eastAsia="Brush Script MT" w:hAnsi="Angsana New" w:cs="Angsana New"/>
                <w:color w:val="000000"/>
                <w:sz w:val="25"/>
                <w:szCs w:val="25"/>
                <w:lang w:val="en-GB"/>
              </w:rPr>
              <w:t>-</w:t>
            </w:r>
          </w:p>
        </w:tc>
        <w:tc>
          <w:tcPr>
            <w:tcW w:w="851" w:type="dxa"/>
            <w:gridSpan w:val="2"/>
          </w:tcPr>
          <w:p w14:paraId="6D38925A" w14:textId="434BEDA8" w:rsidR="00713DB8" w:rsidRPr="00713DB8" w:rsidRDefault="00F65A2F" w:rsidP="00713DB8">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F65A2F">
              <w:rPr>
                <w:rFonts w:ascii="Angsana New" w:eastAsia="Brush Script MT" w:hAnsi="Angsana New" w:cs="Angsana New"/>
                <w:sz w:val="25"/>
                <w:szCs w:val="25"/>
                <w:cs/>
              </w:rPr>
              <w:t>231</w:t>
            </w:r>
            <w:r w:rsidRPr="00F65A2F">
              <w:rPr>
                <w:rFonts w:ascii="Angsana New" w:eastAsia="Brush Script MT" w:hAnsi="Angsana New" w:cs="Angsana New"/>
                <w:sz w:val="25"/>
                <w:szCs w:val="25"/>
              </w:rPr>
              <w:t>,</w:t>
            </w:r>
            <w:r w:rsidRPr="00F65A2F">
              <w:rPr>
                <w:rFonts w:ascii="Angsana New" w:eastAsia="Brush Script MT" w:hAnsi="Angsana New" w:cs="Angsana New"/>
                <w:sz w:val="25"/>
                <w:szCs w:val="25"/>
                <w:cs/>
              </w:rPr>
              <w:t>946</w:t>
            </w:r>
          </w:p>
        </w:tc>
        <w:tc>
          <w:tcPr>
            <w:tcW w:w="850" w:type="dxa"/>
          </w:tcPr>
          <w:p w14:paraId="2E536C99" w14:textId="40C52256" w:rsidR="00713DB8" w:rsidRPr="00194BFA" w:rsidRDefault="00713DB8" w:rsidP="00713DB8">
            <w:pPr>
              <w:tabs>
                <w:tab w:val="decimal" w:pos="165"/>
              </w:tabs>
              <w:suppressAutoHyphens/>
              <w:overflowPunct w:val="0"/>
              <w:autoSpaceDE w:val="0"/>
              <w:autoSpaceDN w:val="0"/>
              <w:ind w:firstLine="29"/>
              <w:jc w:val="center"/>
              <w:textAlignment w:val="baseline"/>
              <w:rPr>
                <w:rFonts w:ascii="Angsana New" w:eastAsia="Brush Script MT" w:hAnsi="Angsana New" w:cs="Angsana New"/>
                <w:sz w:val="25"/>
                <w:szCs w:val="25"/>
                <w:highlight w:val="yellow"/>
              </w:rPr>
            </w:pPr>
            <w:r w:rsidRPr="00DE0A13">
              <w:rPr>
                <w:rFonts w:ascii="Angsana New" w:eastAsia="Brush Script MT" w:hAnsi="Angsana New" w:cs="Angsana New"/>
                <w:sz w:val="25"/>
                <w:szCs w:val="25"/>
                <w:cs/>
              </w:rPr>
              <w:t>1</w:t>
            </w:r>
            <w:r>
              <w:rPr>
                <w:rFonts w:ascii="Angsana New" w:eastAsia="Brush Script MT" w:hAnsi="Angsana New" w:cs="Angsana New"/>
                <w:sz w:val="25"/>
                <w:szCs w:val="25"/>
              </w:rPr>
              <w:t>03,958</w:t>
            </w:r>
          </w:p>
        </w:tc>
      </w:tr>
      <w:tr w:rsidR="00713DB8" w:rsidRPr="004B2B78" w14:paraId="2C665DCD" w14:textId="77777777" w:rsidTr="00966B23">
        <w:trPr>
          <w:trHeight w:val="35"/>
        </w:trPr>
        <w:tc>
          <w:tcPr>
            <w:tcW w:w="2694" w:type="dxa"/>
          </w:tcPr>
          <w:p w14:paraId="511015D6" w14:textId="77777777" w:rsidR="00713DB8" w:rsidRPr="004B2B78" w:rsidRDefault="00713DB8" w:rsidP="00713DB8">
            <w:pPr>
              <w:suppressAutoHyphens/>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hint="cs"/>
                <w:sz w:val="24"/>
                <w:szCs w:val="24"/>
                <w:cs/>
              </w:rPr>
              <w:t>- เสร็จสิ้นตลอดช่วงเวลาหนึ่ง</w:t>
            </w:r>
          </w:p>
        </w:tc>
        <w:tc>
          <w:tcPr>
            <w:tcW w:w="851" w:type="dxa"/>
            <w:tcBorders>
              <w:bottom w:val="single" w:sz="4" w:space="0" w:color="auto"/>
            </w:tcBorders>
          </w:tcPr>
          <w:p w14:paraId="712296EB" w14:textId="4F524AD1" w:rsidR="00713DB8" w:rsidRPr="00966B23" w:rsidRDefault="00713DB8" w:rsidP="00713DB8">
            <w:pPr>
              <w:tabs>
                <w:tab w:val="decimal" w:pos="314"/>
              </w:tabs>
              <w:suppressAutoHyphens/>
              <w:ind w:right="-11"/>
              <w:rPr>
                <w:rFonts w:ascii="Angsana New" w:eastAsia="Brush Script MT" w:hAnsi="Angsana New" w:cs="Angsana New"/>
                <w:color w:val="000000"/>
                <w:sz w:val="25"/>
                <w:szCs w:val="25"/>
                <w:cs/>
                <w:lang w:val="en-GB"/>
              </w:rPr>
            </w:pPr>
            <w:r w:rsidRPr="00966B23">
              <w:rPr>
                <w:rFonts w:ascii="Angsana New" w:eastAsia="Brush Script MT" w:hAnsi="Angsana New" w:cs="Angsana New"/>
                <w:color w:val="000000"/>
                <w:sz w:val="25"/>
                <w:szCs w:val="25"/>
                <w:lang w:val="en-GB"/>
              </w:rPr>
              <w:t>-</w:t>
            </w:r>
          </w:p>
        </w:tc>
        <w:tc>
          <w:tcPr>
            <w:tcW w:w="709" w:type="dxa"/>
            <w:tcBorders>
              <w:bottom w:val="single" w:sz="4" w:space="0" w:color="auto"/>
            </w:tcBorders>
          </w:tcPr>
          <w:p w14:paraId="5704AFF4" w14:textId="6A121863" w:rsidR="00713DB8" w:rsidRPr="00966B23" w:rsidRDefault="00713DB8" w:rsidP="00713DB8">
            <w:pPr>
              <w:tabs>
                <w:tab w:val="decimal" w:pos="314"/>
              </w:tabs>
              <w:suppressAutoHyphens/>
              <w:ind w:right="-11"/>
              <w:rPr>
                <w:rFonts w:ascii="Angsana New" w:eastAsia="Brush Script MT" w:hAnsi="Angsana New" w:cs="Angsana New"/>
                <w:color w:val="000000"/>
                <w:sz w:val="25"/>
                <w:szCs w:val="25"/>
                <w:lang w:val="en-GB"/>
              </w:rPr>
            </w:pPr>
            <w:r w:rsidRPr="00966B23">
              <w:rPr>
                <w:rFonts w:ascii="Angsana New" w:eastAsia="Brush Script MT" w:hAnsi="Angsana New" w:cs="Angsana New"/>
                <w:color w:val="000000"/>
                <w:sz w:val="25"/>
                <w:szCs w:val="25"/>
                <w:lang w:val="en-GB"/>
              </w:rPr>
              <w:t>-</w:t>
            </w:r>
          </w:p>
        </w:tc>
        <w:tc>
          <w:tcPr>
            <w:tcW w:w="850" w:type="dxa"/>
            <w:gridSpan w:val="2"/>
            <w:tcBorders>
              <w:bottom w:val="single" w:sz="4" w:space="0" w:color="auto"/>
            </w:tcBorders>
          </w:tcPr>
          <w:p w14:paraId="69DF03C5" w14:textId="044657AB" w:rsidR="00713DB8" w:rsidRPr="00FE48F1" w:rsidRDefault="009369CF" w:rsidP="00713DB8">
            <w:pPr>
              <w:tabs>
                <w:tab w:val="decimal" w:pos="60"/>
              </w:tabs>
              <w:suppressAutoHyphens/>
              <w:overflowPunct w:val="0"/>
              <w:autoSpaceDE w:val="0"/>
              <w:autoSpaceDN w:val="0"/>
              <w:jc w:val="center"/>
              <w:textAlignment w:val="baseline"/>
              <w:rPr>
                <w:rFonts w:ascii="Angsana New" w:eastAsia="Brush Script MT" w:hAnsi="Angsana New" w:cs="Angsana New"/>
                <w:color w:val="000000"/>
                <w:sz w:val="25"/>
                <w:szCs w:val="25"/>
                <w:lang w:val="en-GB"/>
              </w:rPr>
            </w:pPr>
            <w:r w:rsidRPr="00FE48F1">
              <w:rPr>
                <w:rFonts w:ascii="Angsana New" w:eastAsia="Brush Script MT" w:hAnsi="Angsana New" w:cs="Angsana New"/>
                <w:color w:val="000000"/>
                <w:sz w:val="25"/>
                <w:szCs w:val="25"/>
                <w:cs/>
                <w:lang w:val="en-GB"/>
              </w:rPr>
              <w:t>104</w:t>
            </w:r>
            <w:r w:rsidRPr="00FE48F1">
              <w:rPr>
                <w:rFonts w:ascii="Angsana New" w:eastAsia="Brush Script MT" w:hAnsi="Angsana New" w:cs="Angsana New"/>
                <w:color w:val="000000"/>
                <w:sz w:val="25"/>
                <w:szCs w:val="25"/>
                <w:lang w:val="en-GB"/>
              </w:rPr>
              <w:t>,</w:t>
            </w:r>
            <w:r w:rsidRPr="00FE48F1">
              <w:rPr>
                <w:rFonts w:ascii="Angsana New" w:eastAsia="Brush Script MT" w:hAnsi="Angsana New" w:cs="Angsana New"/>
                <w:color w:val="000000"/>
                <w:sz w:val="25"/>
                <w:szCs w:val="25"/>
                <w:cs/>
                <w:lang w:val="en-GB"/>
              </w:rPr>
              <w:t>13</w:t>
            </w:r>
            <w:r w:rsidR="0052243D" w:rsidRPr="00FE48F1">
              <w:rPr>
                <w:rFonts w:ascii="Angsana New" w:eastAsia="Brush Script MT" w:hAnsi="Angsana New" w:cs="Angsana New" w:hint="cs"/>
                <w:color w:val="000000"/>
                <w:sz w:val="25"/>
                <w:szCs w:val="25"/>
                <w:cs/>
                <w:lang w:val="en-GB"/>
              </w:rPr>
              <w:t>2</w:t>
            </w:r>
          </w:p>
        </w:tc>
        <w:tc>
          <w:tcPr>
            <w:tcW w:w="851" w:type="dxa"/>
            <w:tcBorders>
              <w:bottom w:val="single" w:sz="4" w:space="0" w:color="auto"/>
            </w:tcBorders>
          </w:tcPr>
          <w:p w14:paraId="2BA09E7E" w14:textId="79A38C8A" w:rsidR="00713DB8" w:rsidRPr="00194BFA" w:rsidRDefault="00713DB8" w:rsidP="00713DB8">
            <w:pPr>
              <w:tabs>
                <w:tab w:val="decimal" w:pos="384"/>
              </w:tabs>
              <w:suppressAutoHyphens/>
              <w:jc w:val="center"/>
              <w:rPr>
                <w:rFonts w:ascii="Angsana New" w:eastAsia="Brush Script MT" w:hAnsi="Angsana New" w:cs="Angsana New"/>
                <w:color w:val="000000"/>
                <w:sz w:val="25"/>
                <w:szCs w:val="25"/>
                <w:highlight w:val="yellow"/>
                <w:lang w:val="en-GB"/>
              </w:rPr>
            </w:pPr>
            <w:r>
              <w:rPr>
                <w:rFonts w:ascii="Angsana New" w:eastAsia="Brush Script MT" w:hAnsi="Angsana New" w:cs="Angsana New" w:hint="cs"/>
                <w:color w:val="000000"/>
                <w:sz w:val="25"/>
                <w:szCs w:val="25"/>
                <w:cs/>
                <w:lang w:val="en-GB"/>
              </w:rPr>
              <w:t xml:space="preserve">  </w:t>
            </w:r>
            <w:r w:rsidRPr="001626FE">
              <w:rPr>
                <w:rFonts w:ascii="Angsana New" w:eastAsia="Brush Script MT" w:hAnsi="Angsana New" w:cs="Angsana New"/>
                <w:color w:val="000000"/>
                <w:sz w:val="25"/>
                <w:szCs w:val="25"/>
                <w:lang w:val="en-GB"/>
              </w:rPr>
              <w:t xml:space="preserve"> </w:t>
            </w:r>
            <w:r w:rsidR="009215E5" w:rsidRPr="009215E5">
              <w:rPr>
                <w:rFonts w:ascii="Angsana New" w:eastAsia="Brush Script MT" w:hAnsi="Angsana New" w:cs="Angsana New"/>
                <w:color w:val="000000"/>
                <w:sz w:val="25"/>
                <w:szCs w:val="25"/>
                <w:lang w:val="en-GB"/>
              </w:rPr>
              <w:t>92,316</w:t>
            </w:r>
          </w:p>
        </w:tc>
        <w:tc>
          <w:tcPr>
            <w:tcW w:w="708" w:type="dxa"/>
            <w:tcBorders>
              <w:bottom w:val="single" w:sz="4" w:space="0" w:color="auto"/>
            </w:tcBorders>
          </w:tcPr>
          <w:p w14:paraId="4BED2043" w14:textId="589FC716" w:rsidR="00713DB8" w:rsidRPr="009A4038" w:rsidRDefault="00B870F3" w:rsidP="00713DB8">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B870F3">
              <w:rPr>
                <w:rFonts w:ascii="Angsana New" w:eastAsia="Brush Script MT" w:hAnsi="Angsana New" w:cs="Angsana New"/>
                <w:color w:val="000000"/>
                <w:sz w:val="25"/>
                <w:szCs w:val="25"/>
                <w:lang w:val="en-GB"/>
              </w:rPr>
              <w:t>16,901</w:t>
            </w:r>
          </w:p>
        </w:tc>
        <w:tc>
          <w:tcPr>
            <w:tcW w:w="709" w:type="dxa"/>
            <w:tcBorders>
              <w:bottom w:val="single" w:sz="4" w:space="0" w:color="auto"/>
            </w:tcBorders>
          </w:tcPr>
          <w:p w14:paraId="62FB9808" w14:textId="2968990B" w:rsidR="00713DB8" w:rsidRPr="00194BFA" w:rsidRDefault="00713DB8" w:rsidP="00713DB8">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color w:val="000000"/>
                <w:sz w:val="25"/>
                <w:szCs w:val="25"/>
                <w:lang w:val="en-GB"/>
              </w:rPr>
              <w:t>24,131</w:t>
            </w:r>
          </w:p>
        </w:tc>
        <w:tc>
          <w:tcPr>
            <w:tcW w:w="851" w:type="dxa"/>
            <w:gridSpan w:val="2"/>
            <w:tcBorders>
              <w:bottom w:val="single" w:sz="4" w:space="0" w:color="auto"/>
            </w:tcBorders>
          </w:tcPr>
          <w:p w14:paraId="6904681C" w14:textId="183CBEA0" w:rsidR="0052243D" w:rsidRPr="0052243D" w:rsidRDefault="000C7084" w:rsidP="0052243D">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rPr>
            </w:pPr>
            <w:r w:rsidRPr="000C7084">
              <w:rPr>
                <w:rFonts w:ascii="Angsana New" w:eastAsia="Brush Script MT" w:hAnsi="Angsana New" w:cs="Angsana New"/>
                <w:sz w:val="25"/>
                <w:szCs w:val="25"/>
              </w:rPr>
              <w:t>27,87</w:t>
            </w:r>
            <w:r w:rsidR="0052243D">
              <w:rPr>
                <w:rFonts w:ascii="Angsana New" w:eastAsia="Brush Script MT" w:hAnsi="Angsana New" w:cs="Angsana New" w:hint="cs"/>
                <w:sz w:val="25"/>
                <w:szCs w:val="25"/>
                <w:cs/>
              </w:rPr>
              <w:t>4</w:t>
            </w:r>
          </w:p>
        </w:tc>
        <w:tc>
          <w:tcPr>
            <w:tcW w:w="708" w:type="dxa"/>
            <w:tcBorders>
              <w:left w:val="nil"/>
              <w:bottom w:val="single" w:sz="4" w:space="0" w:color="auto"/>
              <w:right w:val="nil"/>
            </w:tcBorders>
          </w:tcPr>
          <w:p w14:paraId="691AE804" w14:textId="78CDF55A" w:rsidR="00713DB8" w:rsidRPr="00194BFA" w:rsidRDefault="00713DB8" w:rsidP="00713DB8">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B34CD9">
              <w:rPr>
                <w:rFonts w:ascii="Angsana New" w:eastAsia="Brush Script MT" w:hAnsi="Angsana New" w:cs="Angsana New"/>
                <w:sz w:val="25"/>
                <w:szCs w:val="25"/>
              </w:rPr>
              <w:t>32,166</w:t>
            </w:r>
          </w:p>
        </w:tc>
        <w:tc>
          <w:tcPr>
            <w:tcW w:w="851" w:type="dxa"/>
            <w:gridSpan w:val="2"/>
            <w:tcBorders>
              <w:left w:val="nil"/>
              <w:bottom w:val="single" w:sz="4" w:space="0" w:color="auto"/>
              <w:right w:val="nil"/>
            </w:tcBorders>
          </w:tcPr>
          <w:p w14:paraId="4843C63B" w14:textId="39073500" w:rsidR="00713DB8" w:rsidRPr="00713DB8" w:rsidRDefault="00F65A2F" w:rsidP="00713DB8">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F65A2F">
              <w:rPr>
                <w:rFonts w:ascii="Angsana New" w:eastAsia="Brush Script MT" w:hAnsi="Angsana New" w:cs="Angsana New"/>
                <w:sz w:val="25"/>
                <w:szCs w:val="25"/>
              </w:rPr>
              <w:t>148,907</w:t>
            </w:r>
          </w:p>
        </w:tc>
        <w:tc>
          <w:tcPr>
            <w:tcW w:w="850" w:type="dxa"/>
            <w:tcBorders>
              <w:left w:val="nil"/>
              <w:bottom w:val="single" w:sz="4" w:space="0" w:color="auto"/>
              <w:right w:val="nil"/>
            </w:tcBorders>
          </w:tcPr>
          <w:p w14:paraId="6B18AB09" w14:textId="4CABA411" w:rsidR="00713DB8" w:rsidRPr="00194BFA" w:rsidRDefault="00165C36" w:rsidP="00713DB8">
            <w:pPr>
              <w:tabs>
                <w:tab w:val="decimal" w:pos="105"/>
                <w:tab w:val="decimal" w:pos="16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65C36">
              <w:rPr>
                <w:rFonts w:ascii="Angsana New" w:eastAsia="Brush Script MT" w:hAnsi="Angsana New" w:cs="Angsana New"/>
                <w:sz w:val="25"/>
                <w:szCs w:val="25"/>
              </w:rPr>
              <w:t>148,613</w:t>
            </w:r>
          </w:p>
        </w:tc>
      </w:tr>
      <w:tr w:rsidR="00713DB8" w:rsidRPr="004B2B78" w14:paraId="0FC1181A" w14:textId="77777777" w:rsidTr="00966B23">
        <w:trPr>
          <w:trHeight w:val="138"/>
        </w:trPr>
        <w:tc>
          <w:tcPr>
            <w:tcW w:w="2694" w:type="dxa"/>
          </w:tcPr>
          <w:p w14:paraId="6E2939BE" w14:textId="77777777" w:rsidR="00713DB8" w:rsidRPr="004B2B78" w:rsidRDefault="00713DB8" w:rsidP="00713DB8">
            <w:pPr>
              <w:suppressAutoHyphens/>
              <w:ind w:left="491"/>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hint="cs"/>
                <w:sz w:val="24"/>
                <w:szCs w:val="24"/>
                <w:cs/>
              </w:rPr>
              <w:t>รวม</w:t>
            </w:r>
          </w:p>
        </w:tc>
        <w:tc>
          <w:tcPr>
            <w:tcW w:w="851" w:type="dxa"/>
            <w:tcBorders>
              <w:top w:val="single" w:sz="4" w:space="0" w:color="auto"/>
              <w:bottom w:val="double" w:sz="4" w:space="0" w:color="auto"/>
            </w:tcBorders>
          </w:tcPr>
          <w:p w14:paraId="3E9917AC" w14:textId="4EDC83F6" w:rsidR="00713DB8" w:rsidRPr="009A4038" w:rsidRDefault="00966B23" w:rsidP="00713DB8">
            <w:pPr>
              <w:tabs>
                <w:tab w:val="decimal" w:pos="384"/>
              </w:tabs>
              <w:suppressAutoHyphens/>
              <w:jc w:val="center"/>
              <w:rPr>
                <w:rFonts w:ascii="Angsana New" w:eastAsia="Brush Script MT" w:hAnsi="Angsana New" w:cs="Angsana New"/>
                <w:color w:val="000000"/>
                <w:sz w:val="25"/>
                <w:szCs w:val="25"/>
                <w:highlight w:val="yellow"/>
                <w:lang w:val="en-GB"/>
              </w:rPr>
            </w:pPr>
            <w:r w:rsidRPr="00966B23">
              <w:rPr>
                <w:rFonts w:ascii="Angsana New" w:eastAsia="Brush Script MT" w:hAnsi="Angsana New" w:cs="Angsana New"/>
                <w:sz w:val="25"/>
                <w:szCs w:val="25"/>
              </w:rPr>
              <w:t>164,660</w:t>
            </w:r>
          </w:p>
        </w:tc>
        <w:tc>
          <w:tcPr>
            <w:tcW w:w="709" w:type="dxa"/>
            <w:tcBorders>
              <w:top w:val="single" w:sz="4" w:space="0" w:color="auto"/>
              <w:bottom w:val="double" w:sz="4" w:space="0" w:color="auto"/>
            </w:tcBorders>
          </w:tcPr>
          <w:p w14:paraId="122DFFD2" w14:textId="1D04314B" w:rsidR="00713DB8" w:rsidRPr="00657ACA" w:rsidRDefault="00713DB8" w:rsidP="00713DB8">
            <w:pPr>
              <w:tabs>
                <w:tab w:val="decimal" w:pos="375"/>
              </w:tabs>
              <w:suppressAutoHyphens/>
              <w:jc w:val="center"/>
              <w:rPr>
                <w:rFonts w:ascii="Angsana New" w:eastAsia="Brush Script MT" w:hAnsi="Angsana New" w:cs="Angsana New"/>
                <w:color w:val="000000"/>
                <w:sz w:val="25"/>
                <w:szCs w:val="25"/>
                <w:lang w:val="en-GB"/>
              </w:rPr>
            </w:pPr>
            <w:r w:rsidRPr="00120767">
              <w:rPr>
                <w:rFonts w:ascii="Angsana New" w:eastAsia="Brush Script MT" w:hAnsi="Angsana New" w:cs="Angsana New"/>
                <w:sz w:val="25"/>
                <w:szCs w:val="25"/>
              </w:rPr>
              <w:t>46,926</w:t>
            </w:r>
          </w:p>
        </w:tc>
        <w:tc>
          <w:tcPr>
            <w:tcW w:w="850" w:type="dxa"/>
            <w:gridSpan w:val="2"/>
            <w:tcBorders>
              <w:top w:val="single" w:sz="4" w:space="0" w:color="auto"/>
              <w:bottom w:val="double" w:sz="4" w:space="0" w:color="auto"/>
            </w:tcBorders>
          </w:tcPr>
          <w:p w14:paraId="09BBE911" w14:textId="4E8B04DE" w:rsidR="00713DB8" w:rsidRPr="00FE48F1" w:rsidRDefault="009369CF" w:rsidP="00713DB8">
            <w:pPr>
              <w:tabs>
                <w:tab w:val="decimal" w:pos="60"/>
              </w:tabs>
              <w:suppressAutoHyphens/>
              <w:overflowPunct w:val="0"/>
              <w:autoSpaceDE w:val="0"/>
              <w:autoSpaceDN w:val="0"/>
              <w:jc w:val="center"/>
              <w:textAlignment w:val="baseline"/>
              <w:rPr>
                <w:rFonts w:ascii="Angsana New" w:eastAsia="Brush Script MT" w:hAnsi="Angsana New" w:cs="Angsana New"/>
                <w:sz w:val="25"/>
                <w:szCs w:val="25"/>
              </w:rPr>
            </w:pPr>
            <w:r w:rsidRPr="00FE48F1">
              <w:rPr>
                <w:rFonts w:ascii="Angsana New" w:eastAsia="Brush Script MT" w:hAnsi="Angsana New" w:cs="Angsana New"/>
                <w:sz w:val="25"/>
                <w:szCs w:val="25"/>
              </w:rPr>
              <w:t>162,070</w:t>
            </w:r>
          </w:p>
        </w:tc>
        <w:tc>
          <w:tcPr>
            <w:tcW w:w="851" w:type="dxa"/>
            <w:tcBorders>
              <w:top w:val="single" w:sz="4" w:space="0" w:color="auto"/>
              <w:bottom w:val="double" w:sz="4" w:space="0" w:color="auto"/>
            </w:tcBorders>
          </w:tcPr>
          <w:p w14:paraId="08E8F97C" w14:textId="7C3830AC" w:rsidR="00713DB8" w:rsidRPr="00194BFA" w:rsidRDefault="0012266A" w:rsidP="00713DB8">
            <w:pPr>
              <w:tabs>
                <w:tab w:val="decimal" w:pos="60"/>
                <w:tab w:val="decimal" w:pos="25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266A">
              <w:rPr>
                <w:rFonts w:ascii="Angsana New" w:eastAsia="Brush Script MT" w:hAnsi="Angsana New" w:cs="Angsana New"/>
                <w:sz w:val="25"/>
                <w:szCs w:val="25"/>
              </w:rPr>
              <w:t>149,348</w:t>
            </w:r>
          </w:p>
        </w:tc>
        <w:tc>
          <w:tcPr>
            <w:tcW w:w="708" w:type="dxa"/>
            <w:tcBorders>
              <w:top w:val="single" w:sz="4" w:space="0" w:color="auto"/>
              <w:bottom w:val="double" w:sz="4" w:space="0" w:color="auto"/>
            </w:tcBorders>
          </w:tcPr>
          <w:p w14:paraId="6CB7C863" w14:textId="17719ADC" w:rsidR="00713DB8" w:rsidRPr="009A4038" w:rsidRDefault="00B870F3" w:rsidP="00713DB8">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B870F3">
              <w:rPr>
                <w:rFonts w:ascii="Angsana New" w:eastAsia="Brush Script MT" w:hAnsi="Angsana New" w:cs="Angsana New"/>
                <w:sz w:val="25"/>
                <w:szCs w:val="25"/>
              </w:rPr>
              <w:t>16,901</w:t>
            </w:r>
          </w:p>
        </w:tc>
        <w:tc>
          <w:tcPr>
            <w:tcW w:w="709" w:type="dxa"/>
            <w:tcBorders>
              <w:top w:val="single" w:sz="4" w:space="0" w:color="auto"/>
              <w:bottom w:val="double" w:sz="4" w:space="0" w:color="auto"/>
            </w:tcBorders>
          </w:tcPr>
          <w:p w14:paraId="618F5C99" w14:textId="74586159" w:rsidR="00713DB8" w:rsidRPr="00194BFA" w:rsidRDefault="00713DB8" w:rsidP="00713DB8">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sz w:val="25"/>
                <w:szCs w:val="25"/>
              </w:rPr>
              <w:t>24,131</w:t>
            </w:r>
          </w:p>
        </w:tc>
        <w:tc>
          <w:tcPr>
            <w:tcW w:w="851" w:type="dxa"/>
            <w:gridSpan w:val="2"/>
            <w:tcBorders>
              <w:top w:val="single" w:sz="4" w:space="0" w:color="auto"/>
              <w:bottom w:val="double" w:sz="4" w:space="0" w:color="auto"/>
            </w:tcBorders>
          </w:tcPr>
          <w:p w14:paraId="53E0434E" w14:textId="06466188" w:rsidR="00713DB8" w:rsidRPr="009A4038" w:rsidRDefault="00851C5F" w:rsidP="00713DB8">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851C5F">
              <w:rPr>
                <w:rFonts w:ascii="Angsana New" w:eastAsia="Brush Script MT" w:hAnsi="Angsana New" w:cs="Angsana New"/>
                <w:sz w:val="25"/>
                <w:szCs w:val="25"/>
              </w:rPr>
              <w:t>37,222</w:t>
            </w:r>
          </w:p>
        </w:tc>
        <w:tc>
          <w:tcPr>
            <w:tcW w:w="708" w:type="dxa"/>
            <w:tcBorders>
              <w:top w:val="single" w:sz="4" w:space="0" w:color="auto"/>
              <w:bottom w:val="double" w:sz="4" w:space="0" w:color="auto"/>
            </w:tcBorders>
          </w:tcPr>
          <w:p w14:paraId="5D82EC7D" w14:textId="10D8DFD4" w:rsidR="00713DB8" w:rsidRPr="00194BFA" w:rsidRDefault="00713DB8" w:rsidP="00713DB8">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cs/>
              </w:rPr>
            </w:pPr>
            <w:r>
              <w:rPr>
                <w:rFonts w:ascii="Angsana New" w:eastAsia="Brush Script MT" w:hAnsi="Angsana New" w:cs="Angsana New"/>
                <w:sz w:val="25"/>
                <w:szCs w:val="25"/>
              </w:rPr>
              <w:t>32,166</w:t>
            </w:r>
          </w:p>
        </w:tc>
        <w:tc>
          <w:tcPr>
            <w:tcW w:w="851" w:type="dxa"/>
            <w:gridSpan w:val="2"/>
            <w:tcBorders>
              <w:top w:val="single" w:sz="4" w:space="0" w:color="auto"/>
              <w:bottom w:val="double" w:sz="4" w:space="0" w:color="auto"/>
            </w:tcBorders>
          </w:tcPr>
          <w:p w14:paraId="02B7597F" w14:textId="586F98E5" w:rsidR="00713DB8" w:rsidRPr="00713DB8" w:rsidRDefault="00B51732" w:rsidP="00713DB8">
            <w:pPr>
              <w:tabs>
                <w:tab w:val="decimal" w:pos="270"/>
                <w:tab w:val="left" w:pos="360"/>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B51732">
              <w:rPr>
                <w:rFonts w:ascii="Angsana New" w:eastAsia="Brush Script MT" w:hAnsi="Angsana New" w:cs="Angsana New"/>
                <w:sz w:val="25"/>
                <w:szCs w:val="25"/>
              </w:rPr>
              <w:t>380,853</w:t>
            </w:r>
          </w:p>
        </w:tc>
        <w:tc>
          <w:tcPr>
            <w:tcW w:w="850" w:type="dxa"/>
            <w:tcBorders>
              <w:top w:val="single" w:sz="4" w:space="0" w:color="auto"/>
              <w:bottom w:val="double" w:sz="4" w:space="0" w:color="auto"/>
            </w:tcBorders>
          </w:tcPr>
          <w:p w14:paraId="4EF107B2" w14:textId="01462EAC" w:rsidR="00713DB8" w:rsidRPr="00194BFA" w:rsidRDefault="00165C36" w:rsidP="00713DB8">
            <w:pPr>
              <w:tabs>
                <w:tab w:val="decimal" w:pos="16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E2039B">
              <w:rPr>
                <w:rFonts w:ascii="Angsana New" w:eastAsia="Brush Script MT" w:hAnsi="Angsana New" w:cs="Angsana New"/>
                <w:sz w:val="25"/>
                <w:szCs w:val="25"/>
              </w:rPr>
              <w:t>252,571</w:t>
            </w:r>
          </w:p>
        </w:tc>
      </w:tr>
    </w:tbl>
    <w:p w14:paraId="231BD925" w14:textId="77777777" w:rsidR="00C5634A" w:rsidRPr="00DC7FA8" w:rsidRDefault="00C5634A" w:rsidP="009D41B1">
      <w:pPr>
        <w:jc w:val="thaiDistribute"/>
        <w:rPr>
          <w:rFonts w:ascii="Angsana New" w:hAnsi="Angsana New" w:cs="Angsana New"/>
          <w:sz w:val="2"/>
          <w:szCs w:val="2"/>
        </w:rPr>
      </w:pPr>
    </w:p>
    <w:p w14:paraId="19B75D0E" w14:textId="77777777" w:rsidR="00DA6BAB" w:rsidRPr="00DA6BAB" w:rsidRDefault="00DA6BAB" w:rsidP="00DA6BAB">
      <w:pPr>
        <w:ind w:left="450"/>
        <w:jc w:val="thaiDistribute"/>
        <w:rPr>
          <w:rFonts w:ascii="Angsana New" w:hAnsi="Angsana New" w:cs="Angsana New"/>
          <w:b/>
          <w:bCs/>
          <w:sz w:val="30"/>
          <w:szCs w:val="30"/>
        </w:rPr>
      </w:pPr>
    </w:p>
    <w:p w14:paraId="7ED38CFA" w14:textId="201A291D" w:rsidR="00895BAA" w:rsidRDefault="00895BAA" w:rsidP="00895BAA">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hint="cs"/>
          <w:b/>
          <w:bCs/>
          <w:sz w:val="30"/>
          <w:szCs w:val="30"/>
          <w:cs/>
        </w:rPr>
        <w:t xml:space="preserve">เครื่องมือทางการเงิน </w:t>
      </w:r>
    </w:p>
    <w:p w14:paraId="17B2A547" w14:textId="77777777" w:rsidR="00895BAA" w:rsidRPr="008D50FA" w:rsidRDefault="00895BAA" w:rsidP="008D50FA">
      <w:pPr>
        <w:rPr>
          <w:sz w:val="16"/>
          <w:szCs w:val="16"/>
        </w:rPr>
      </w:pPr>
    </w:p>
    <w:p w14:paraId="62EFAF8E" w14:textId="46E46206" w:rsidR="003F389C" w:rsidRDefault="003F389C" w:rsidP="00C64382">
      <w:pPr>
        <w:pStyle w:val="ListParagraph"/>
        <w:numPr>
          <w:ilvl w:val="0"/>
          <w:numId w:val="16"/>
        </w:numPr>
        <w:tabs>
          <w:tab w:val="left" w:pos="1080"/>
        </w:tabs>
        <w:ind w:hanging="720"/>
        <w:jc w:val="thaiDistribute"/>
        <w:rPr>
          <w:rFonts w:ascii="Angsana New" w:hAnsi="Angsana New" w:cs="Angsana New"/>
          <w:sz w:val="30"/>
          <w:szCs w:val="30"/>
        </w:rPr>
      </w:pPr>
      <w:r w:rsidRPr="003F389C">
        <w:rPr>
          <w:rFonts w:ascii="Angsana New" w:hAnsi="Angsana New" w:cs="Angsana New"/>
          <w:sz w:val="30"/>
          <w:szCs w:val="30"/>
          <w:cs/>
        </w:rPr>
        <w:t xml:space="preserve">นโยบายการบริหารความเสี่ยงทางการเงิน </w:t>
      </w:r>
    </w:p>
    <w:p w14:paraId="6ACEB043" w14:textId="77777777" w:rsidR="00C77A71" w:rsidRPr="00C77A71" w:rsidRDefault="00C77A71" w:rsidP="00C77A71">
      <w:pPr>
        <w:pStyle w:val="ListParagraph"/>
        <w:tabs>
          <w:tab w:val="left" w:pos="1080"/>
        </w:tabs>
        <w:ind w:left="1170"/>
        <w:jc w:val="thaiDistribute"/>
        <w:rPr>
          <w:rFonts w:ascii="Angsana New" w:hAnsi="Angsana New" w:cs="Angsana New"/>
          <w:sz w:val="16"/>
          <w:szCs w:val="16"/>
        </w:rPr>
      </w:pPr>
    </w:p>
    <w:p w14:paraId="757B6E61" w14:textId="45119917" w:rsidR="006C6E6A" w:rsidRDefault="006C6E6A" w:rsidP="00C77A71">
      <w:pPr>
        <w:pStyle w:val="ListParagraph"/>
        <w:tabs>
          <w:tab w:val="left" w:pos="1080"/>
        </w:tabs>
        <w:ind w:left="1080" w:firstLine="630"/>
        <w:jc w:val="thaiDistribute"/>
        <w:rPr>
          <w:rFonts w:ascii="Angsana New" w:hAnsi="Angsana New" w:cs="Angsana New"/>
          <w:sz w:val="30"/>
          <w:szCs w:val="30"/>
        </w:rPr>
      </w:pPr>
      <w:r>
        <w:rPr>
          <w:rFonts w:ascii="Angsana New" w:hAnsi="Angsana New" w:cs="Angsana New" w:hint="cs"/>
          <w:sz w:val="30"/>
          <w:szCs w:val="30"/>
          <w:cs/>
        </w:rPr>
        <w:t>กลุ่ม</w:t>
      </w:r>
      <w:r w:rsidRPr="006C6E6A">
        <w:rPr>
          <w:rFonts w:ascii="Angsana New" w:hAnsi="Angsana New" w:cs="Angsana New"/>
          <w:sz w:val="30"/>
          <w:szCs w:val="30"/>
          <w:cs/>
        </w:rPr>
        <w:t xml:space="preserve">บริษัทฯ มีสถานะเปิดต่อความเสี่ยงจากอัตราดอกเบี้ย </w:t>
      </w:r>
      <w:r w:rsidR="00FC2908" w:rsidRPr="00FC2908">
        <w:rPr>
          <w:rFonts w:ascii="Angsana New" w:hAnsi="Angsana New" w:cs="Angsana New"/>
          <w:sz w:val="30"/>
          <w:szCs w:val="30"/>
          <w:cs/>
        </w:rPr>
        <w:t>ความเสี่ยงด้าน</w:t>
      </w:r>
      <w:r w:rsidR="00FC2908">
        <w:rPr>
          <w:rFonts w:ascii="Angsana New" w:hAnsi="Angsana New" w:cs="Angsana New" w:hint="cs"/>
          <w:sz w:val="30"/>
          <w:szCs w:val="30"/>
          <w:cs/>
        </w:rPr>
        <w:t>อัตราแลกเปลี่ยน</w:t>
      </w:r>
      <w:r w:rsidR="00FC2908" w:rsidRPr="00FC2908">
        <w:rPr>
          <w:rFonts w:ascii="Angsana New" w:hAnsi="Angsana New" w:cs="Angsana New"/>
          <w:sz w:val="30"/>
          <w:szCs w:val="30"/>
          <w:cs/>
        </w:rPr>
        <w:t xml:space="preserve"> </w:t>
      </w:r>
      <w:r w:rsidRPr="006C6E6A">
        <w:rPr>
          <w:rFonts w:ascii="Angsana New" w:hAnsi="Angsana New" w:cs="Angsana New"/>
          <w:sz w:val="30"/>
          <w:szCs w:val="30"/>
          <w:cs/>
        </w:rPr>
        <w:t>ความเสี่ยงด้านเครดิต และความเสี่ยงด้านสภาพคล่อง ซึ่ง</w:t>
      </w:r>
      <w:r w:rsidR="00FC2908">
        <w:rPr>
          <w:rFonts w:ascii="Angsana New" w:hAnsi="Angsana New" w:cs="Angsana New" w:hint="cs"/>
          <w:sz w:val="30"/>
          <w:szCs w:val="30"/>
          <w:cs/>
        </w:rPr>
        <w:t>กลุ่ม</w:t>
      </w:r>
      <w:r w:rsidRPr="006C6E6A">
        <w:rPr>
          <w:rFonts w:ascii="Angsana New" w:hAnsi="Angsana New" w:cs="Angsana New"/>
          <w:sz w:val="30"/>
          <w:szCs w:val="30"/>
          <w:cs/>
        </w:rPr>
        <w:t>บริษัทฯ จะพิจารณาใช้เครื่องมือ</w:t>
      </w:r>
      <w:r w:rsidR="00FC2908">
        <w:rPr>
          <w:rFonts w:ascii="Angsana New" w:hAnsi="Angsana New" w:cs="Angsana New" w:hint="cs"/>
          <w:sz w:val="30"/>
          <w:szCs w:val="30"/>
          <w:cs/>
        </w:rPr>
        <w:t xml:space="preserve">           </w:t>
      </w:r>
      <w:r w:rsidRPr="006C6E6A">
        <w:rPr>
          <w:rFonts w:ascii="Angsana New" w:hAnsi="Angsana New" w:cs="Angsana New"/>
          <w:sz w:val="30"/>
          <w:szCs w:val="30"/>
          <w:cs/>
        </w:rPr>
        <w:t xml:space="preserve">ทางการเงินที่เหมาะสมเพื่อบริหารความเสี่ยงดังกล่าว อย่างไรก็ตาม </w:t>
      </w:r>
      <w:r w:rsidR="00FC2908">
        <w:rPr>
          <w:rFonts w:ascii="Angsana New" w:hAnsi="Angsana New" w:cs="Angsana New" w:hint="cs"/>
          <w:sz w:val="30"/>
          <w:szCs w:val="30"/>
          <w:cs/>
        </w:rPr>
        <w:t>กลุ่ม</w:t>
      </w:r>
      <w:r w:rsidRPr="006C6E6A">
        <w:rPr>
          <w:rFonts w:ascii="Angsana New" w:hAnsi="Angsana New" w:cs="Angsana New"/>
          <w:sz w:val="30"/>
          <w:szCs w:val="30"/>
          <w:cs/>
        </w:rPr>
        <w:t>บริษัทฯ ไม่มีนโยบายที่จะ</w:t>
      </w:r>
      <w:r w:rsidR="00FC2908">
        <w:rPr>
          <w:rFonts w:ascii="Angsana New" w:hAnsi="Angsana New" w:cs="Angsana New" w:hint="cs"/>
          <w:sz w:val="30"/>
          <w:szCs w:val="30"/>
          <w:cs/>
        </w:rPr>
        <w:t xml:space="preserve">   </w:t>
      </w:r>
      <w:r w:rsidRPr="006C6E6A">
        <w:rPr>
          <w:rFonts w:ascii="Angsana New" w:hAnsi="Angsana New" w:cs="Angsana New"/>
          <w:sz w:val="30"/>
          <w:szCs w:val="30"/>
          <w:cs/>
        </w:rPr>
        <w:t>ถือหรือออกเครื่องมือทางการเงินที่เป็นตราสารอนุพันธ์เพื่อการเก็งกำไรหรือเพื่อการค้า</w:t>
      </w:r>
    </w:p>
    <w:p w14:paraId="76D8BFA1" w14:textId="77777777" w:rsidR="00C77A71" w:rsidRPr="00013D64" w:rsidRDefault="00C77A71" w:rsidP="00C77A71">
      <w:pPr>
        <w:pStyle w:val="ListParagraph"/>
        <w:tabs>
          <w:tab w:val="left" w:pos="1080"/>
        </w:tabs>
        <w:ind w:left="1080" w:firstLine="630"/>
        <w:jc w:val="thaiDistribute"/>
        <w:rPr>
          <w:rFonts w:ascii="Angsana New" w:hAnsi="Angsana New" w:cs="Angsana New"/>
          <w:sz w:val="16"/>
          <w:szCs w:val="16"/>
        </w:rPr>
      </w:pPr>
    </w:p>
    <w:p w14:paraId="092FFF4F" w14:textId="5B13EA6D" w:rsidR="00013D64" w:rsidRPr="00013D64" w:rsidRDefault="00013D64" w:rsidP="00C64382">
      <w:pPr>
        <w:pStyle w:val="ListParagraph"/>
        <w:numPr>
          <w:ilvl w:val="0"/>
          <w:numId w:val="16"/>
        </w:numPr>
        <w:tabs>
          <w:tab w:val="left" w:pos="1080"/>
        </w:tabs>
        <w:ind w:hanging="720"/>
        <w:jc w:val="thaiDistribute"/>
        <w:rPr>
          <w:rFonts w:ascii="Angsana New" w:hAnsi="Angsana New" w:cs="Angsana New"/>
          <w:b/>
          <w:bCs/>
          <w:sz w:val="30"/>
          <w:szCs w:val="30"/>
        </w:rPr>
      </w:pPr>
      <w:r w:rsidRPr="00013D64">
        <w:rPr>
          <w:rFonts w:ascii="Angsana New" w:hAnsi="Angsana New" w:cs="Angsana New"/>
          <w:sz w:val="30"/>
          <w:szCs w:val="30"/>
          <w:cs/>
        </w:rPr>
        <w:t>ความเสี่ยงจากอัตราดอกเบี้ย</w:t>
      </w:r>
    </w:p>
    <w:p w14:paraId="71E52204" w14:textId="77777777" w:rsidR="00CB661F" w:rsidRPr="00CB661F" w:rsidRDefault="00CB661F" w:rsidP="00CB661F">
      <w:pPr>
        <w:pStyle w:val="ListParagraph"/>
        <w:tabs>
          <w:tab w:val="left" w:pos="1080"/>
        </w:tabs>
        <w:ind w:left="1080" w:firstLine="630"/>
        <w:jc w:val="thaiDistribute"/>
        <w:rPr>
          <w:rFonts w:ascii="Angsana New" w:hAnsi="Angsana New" w:cs="Angsana New"/>
          <w:sz w:val="16"/>
          <w:szCs w:val="16"/>
        </w:rPr>
      </w:pPr>
    </w:p>
    <w:p w14:paraId="17DD9E80" w14:textId="57CF885A" w:rsidR="00CB661F" w:rsidRDefault="00CB661F" w:rsidP="00CB661F">
      <w:pPr>
        <w:pStyle w:val="ListParagraph"/>
        <w:tabs>
          <w:tab w:val="left" w:pos="1080"/>
        </w:tabs>
        <w:ind w:left="1080" w:firstLine="630"/>
        <w:jc w:val="thaiDistribute"/>
        <w:rPr>
          <w:rFonts w:ascii="Angsana New" w:hAnsi="Angsana New" w:cs="Angsana New"/>
          <w:sz w:val="30"/>
          <w:szCs w:val="30"/>
        </w:rPr>
      </w:pPr>
      <w:r w:rsidRPr="00CB661F">
        <w:rPr>
          <w:rFonts w:ascii="Angsana New" w:hAnsi="Angsana New" w:cs="Angsana New"/>
          <w:sz w:val="30"/>
          <w:szCs w:val="30"/>
          <w:cs/>
        </w:rPr>
        <w:t>ความเสี่ยง</w:t>
      </w:r>
      <w:r w:rsidRPr="00CB661F">
        <w:rPr>
          <w:rFonts w:ascii="Angsana New" w:hAnsi="Angsana New" w:cs="Angsana New" w:hint="cs"/>
          <w:sz w:val="30"/>
          <w:szCs w:val="30"/>
          <w:cs/>
        </w:rPr>
        <w:t>จาก</w:t>
      </w:r>
      <w:r w:rsidRPr="00CB661F">
        <w:rPr>
          <w:rFonts w:ascii="Angsana New" w:hAnsi="Angsana New" w:cs="Angsana New"/>
          <w:sz w:val="30"/>
          <w:szCs w:val="30"/>
          <w:cs/>
        </w:rPr>
        <w:t>อัตราดอกเบี้ยเกิดจากการเปลี่ยนแปลงของอัตราดอกเบี้ย</w:t>
      </w:r>
      <w:r w:rsidRPr="00CB661F">
        <w:rPr>
          <w:rFonts w:ascii="Angsana New" w:hAnsi="Angsana New" w:cs="Angsana New" w:hint="cs"/>
          <w:sz w:val="30"/>
          <w:szCs w:val="30"/>
          <w:cs/>
        </w:rPr>
        <w:t>ในตลาด</w:t>
      </w:r>
      <w:r w:rsidRPr="00CB661F">
        <w:rPr>
          <w:rFonts w:ascii="Angsana New" w:hAnsi="Angsana New" w:cs="Angsana New"/>
          <w:sz w:val="30"/>
          <w:szCs w:val="30"/>
          <w:cs/>
        </w:rPr>
        <w:t>ในอนาคตซึ่งจะ</w:t>
      </w:r>
      <w:r w:rsidRPr="00CB661F">
        <w:rPr>
          <w:rFonts w:ascii="Angsana New" w:hAnsi="Angsana New" w:cs="Angsana New" w:hint="cs"/>
          <w:sz w:val="30"/>
          <w:szCs w:val="30"/>
          <w:cs/>
        </w:rPr>
        <w:t>ส่ง</w:t>
      </w:r>
      <w:r w:rsidRPr="00CB661F">
        <w:rPr>
          <w:rFonts w:ascii="Angsana New" w:hAnsi="Angsana New" w:cs="Angsana New"/>
          <w:sz w:val="30"/>
          <w:szCs w:val="30"/>
          <w:cs/>
        </w:rPr>
        <w:t>ผลกระทบต่อการดำเนินงานและกระแสเงินสดของ</w:t>
      </w:r>
      <w:r w:rsidRPr="00CB661F">
        <w:rPr>
          <w:rFonts w:ascii="Angsana New" w:hAnsi="Angsana New" w:cs="Angsana New" w:hint="cs"/>
          <w:sz w:val="30"/>
          <w:szCs w:val="30"/>
          <w:cs/>
        </w:rPr>
        <w:t>กลุ่ม</w:t>
      </w:r>
      <w:r w:rsidRPr="00CB661F">
        <w:rPr>
          <w:rFonts w:ascii="Angsana New" w:hAnsi="Angsana New" w:cs="Angsana New"/>
          <w:sz w:val="30"/>
          <w:szCs w:val="30"/>
          <w:cs/>
        </w:rPr>
        <w:t xml:space="preserve">บริษัทฯ </w:t>
      </w:r>
      <w:r w:rsidRPr="00CB661F">
        <w:rPr>
          <w:rFonts w:ascii="Angsana New" w:hAnsi="Angsana New" w:cs="Angsana New" w:hint="cs"/>
          <w:sz w:val="30"/>
          <w:szCs w:val="30"/>
          <w:cs/>
        </w:rPr>
        <w:t>ซึ่งกลุ่มบริษัทฯ มิได้ใช้ตราสารอนุพันธ์ทางการเงินเพื่อป้องกันความเสี่ยงนี้ อย่างไรก็ตาม ผู้บริหารของกลุ่มบริษัทฯ</w:t>
      </w:r>
      <w:r>
        <w:rPr>
          <w:rFonts w:ascii="Angsana New" w:hAnsi="Angsana New" w:cs="Angsana New" w:hint="cs"/>
          <w:sz w:val="30"/>
          <w:szCs w:val="30"/>
          <w:cs/>
        </w:rPr>
        <w:t xml:space="preserve"> </w:t>
      </w:r>
      <w:r w:rsidRPr="00CB661F">
        <w:rPr>
          <w:rFonts w:ascii="Angsana New" w:hAnsi="Angsana New" w:cs="Angsana New" w:hint="cs"/>
          <w:sz w:val="30"/>
          <w:szCs w:val="30"/>
          <w:cs/>
        </w:rPr>
        <w:t>เชื่อว่าจะไม่มีผลกระทบอย่างมีสาระสำคัญต่องบการเงินของกลุ่ม</w:t>
      </w:r>
      <w:r w:rsidRPr="00CB661F">
        <w:rPr>
          <w:rFonts w:ascii="Angsana New" w:hAnsi="Angsana New" w:cs="Angsana New"/>
          <w:sz w:val="30"/>
          <w:szCs w:val="30"/>
          <w:cs/>
        </w:rPr>
        <w:t xml:space="preserve">บริษัทฯ </w:t>
      </w:r>
    </w:p>
    <w:p w14:paraId="7F133B2B" w14:textId="77777777" w:rsidR="00CB661F" w:rsidRPr="00CB661F" w:rsidRDefault="00CB661F" w:rsidP="00CB661F">
      <w:pPr>
        <w:pStyle w:val="ListParagraph"/>
        <w:tabs>
          <w:tab w:val="left" w:pos="1080"/>
        </w:tabs>
        <w:ind w:left="1080" w:firstLine="630"/>
        <w:jc w:val="thaiDistribute"/>
        <w:rPr>
          <w:rFonts w:ascii="Angsana New" w:hAnsi="Angsana New" w:cs="Angsana New"/>
          <w:sz w:val="16"/>
          <w:szCs w:val="16"/>
        </w:rPr>
      </w:pPr>
    </w:p>
    <w:p w14:paraId="2C165D7B" w14:textId="77777777" w:rsidR="00CB661F" w:rsidRPr="00283506" w:rsidRDefault="00CB661F" w:rsidP="00CB661F">
      <w:pPr>
        <w:pStyle w:val="ListParagraph"/>
        <w:tabs>
          <w:tab w:val="left" w:pos="1080"/>
        </w:tabs>
        <w:ind w:left="1080" w:firstLine="630"/>
        <w:jc w:val="thaiDistribute"/>
        <w:rPr>
          <w:rFonts w:ascii="Angsana New" w:hAnsi="Angsana New" w:cs="Angsana New"/>
          <w:spacing w:val="-4"/>
          <w:sz w:val="30"/>
          <w:szCs w:val="30"/>
        </w:rPr>
      </w:pPr>
      <w:r w:rsidRPr="00283506">
        <w:rPr>
          <w:rFonts w:ascii="Angsana New" w:hAnsi="Angsana New" w:cs="Angsana New" w:hint="cs"/>
          <w:spacing w:val="-4"/>
          <w:sz w:val="30"/>
          <w:szCs w:val="30"/>
          <w:cs/>
        </w:rPr>
        <w:t>กลุ่ม</w:t>
      </w:r>
      <w:r w:rsidRPr="00283506">
        <w:rPr>
          <w:rFonts w:ascii="Angsana New" w:hAnsi="Angsana New" w:cs="Angsana New"/>
          <w:spacing w:val="-4"/>
          <w:sz w:val="30"/>
          <w:szCs w:val="30"/>
          <w:cs/>
        </w:rPr>
        <w:t>บริษัทฯ</w:t>
      </w:r>
      <w:r w:rsidRPr="00283506">
        <w:rPr>
          <w:rFonts w:ascii="Angsana New" w:hAnsi="Angsana New" w:cs="Angsana New" w:hint="cs"/>
          <w:spacing w:val="-4"/>
          <w:sz w:val="30"/>
          <w:szCs w:val="30"/>
          <w:cs/>
        </w:rPr>
        <w:t xml:space="preserve"> </w:t>
      </w:r>
      <w:r w:rsidRPr="00283506">
        <w:rPr>
          <w:rFonts w:ascii="Angsana New" w:hAnsi="Angsana New" w:cs="Angsana New"/>
          <w:spacing w:val="-4"/>
          <w:sz w:val="30"/>
          <w:szCs w:val="30"/>
          <w:cs/>
        </w:rPr>
        <w:t>มีสินทรัพย์</w:t>
      </w:r>
      <w:r w:rsidRPr="00283506">
        <w:rPr>
          <w:rFonts w:ascii="Angsana New" w:hAnsi="Angsana New" w:cs="Angsana New" w:hint="cs"/>
          <w:spacing w:val="-4"/>
          <w:sz w:val="30"/>
          <w:szCs w:val="30"/>
          <w:cs/>
        </w:rPr>
        <w:t>ทางการเงินและหนี้สินทางการเงิน</w:t>
      </w:r>
      <w:r w:rsidRPr="00283506">
        <w:rPr>
          <w:rFonts w:ascii="Angsana New" w:hAnsi="Angsana New" w:cs="Angsana New"/>
          <w:spacing w:val="-4"/>
          <w:sz w:val="30"/>
          <w:szCs w:val="30"/>
          <w:cs/>
        </w:rPr>
        <w:t>ที่</w:t>
      </w:r>
      <w:r w:rsidRPr="00283506">
        <w:rPr>
          <w:rFonts w:ascii="Angsana New" w:hAnsi="Angsana New" w:cs="Angsana New" w:hint="cs"/>
          <w:spacing w:val="-4"/>
          <w:sz w:val="30"/>
          <w:szCs w:val="30"/>
          <w:cs/>
        </w:rPr>
        <w:t>เปิดต่อ</w:t>
      </w:r>
      <w:r w:rsidRPr="00283506">
        <w:rPr>
          <w:rFonts w:ascii="Angsana New" w:hAnsi="Angsana New" w:cs="Angsana New"/>
          <w:spacing w:val="-4"/>
          <w:sz w:val="30"/>
          <w:szCs w:val="30"/>
          <w:cs/>
        </w:rPr>
        <w:t>ความเสี่ยง</w:t>
      </w:r>
      <w:r w:rsidRPr="00283506">
        <w:rPr>
          <w:rFonts w:ascii="Angsana New" w:hAnsi="Angsana New" w:cs="Angsana New" w:hint="cs"/>
          <w:spacing w:val="-4"/>
          <w:sz w:val="30"/>
          <w:szCs w:val="30"/>
          <w:cs/>
        </w:rPr>
        <w:t>จาก</w:t>
      </w:r>
      <w:r w:rsidRPr="00283506">
        <w:rPr>
          <w:rFonts w:ascii="Angsana New" w:hAnsi="Angsana New" w:cs="Angsana New"/>
          <w:spacing w:val="-4"/>
          <w:sz w:val="30"/>
          <w:szCs w:val="30"/>
          <w:cs/>
        </w:rPr>
        <w:t>อัตราดอกเบี้ยดังนี้</w:t>
      </w:r>
    </w:p>
    <w:tbl>
      <w:tblPr>
        <w:tblW w:w="9120" w:type="dxa"/>
        <w:tblInd w:w="990" w:type="dxa"/>
        <w:tblLayout w:type="fixed"/>
        <w:tblCellMar>
          <w:left w:w="30" w:type="dxa"/>
          <w:right w:w="30" w:type="dxa"/>
        </w:tblCellMar>
        <w:tblLook w:val="0000" w:firstRow="0" w:lastRow="0" w:firstColumn="0" w:lastColumn="0" w:noHBand="0" w:noVBand="0"/>
      </w:tblPr>
      <w:tblGrid>
        <w:gridCol w:w="2730"/>
        <w:gridCol w:w="90"/>
        <w:gridCol w:w="1260"/>
        <w:gridCol w:w="90"/>
        <w:gridCol w:w="1170"/>
        <w:gridCol w:w="90"/>
        <w:gridCol w:w="1170"/>
        <w:gridCol w:w="85"/>
        <w:gridCol w:w="1265"/>
        <w:gridCol w:w="90"/>
        <w:gridCol w:w="1080"/>
      </w:tblGrid>
      <w:tr w:rsidR="00F14B29" w:rsidRPr="000D37A5" w14:paraId="06A61085" w14:textId="77777777" w:rsidTr="00F14B29">
        <w:trPr>
          <w:cantSplit/>
        </w:trPr>
        <w:tc>
          <w:tcPr>
            <w:tcW w:w="2730" w:type="dxa"/>
          </w:tcPr>
          <w:p w14:paraId="69F89C1E" w14:textId="77777777" w:rsidR="00F14B29" w:rsidRPr="000D37A5" w:rsidRDefault="00F14B29">
            <w:pPr>
              <w:jc w:val="center"/>
              <w:rPr>
                <w:rFonts w:ascii="Angsana New" w:hAnsi="Angsana New" w:cs="Angsana New"/>
                <w:snapToGrid w:val="0"/>
                <w:color w:val="000000"/>
                <w:sz w:val="22"/>
                <w:szCs w:val="22"/>
                <w:cs/>
                <w:lang w:eastAsia="th-TH"/>
              </w:rPr>
            </w:pPr>
          </w:p>
        </w:tc>
        <w:tc>
          <w:tcPr>
            <w:tcW w:w="90" w:type="dxa"/>
          </w:tcPr>
          <w:p w14:paraId="018A1D3E" w14:textId="77777777" w:rsidR="00F14B29" w:rsidRPr="000D37A5" w:rsidRDefault="00F14B29">
            <w:pPr>
              <w:ind w:right="90"/>
              <w:jc w:val="center"/>
              <w:rPr>
                <w:rFonts w:ascii="Angsana New" w:hAnsi="Angsana New" w:cs="Angsana New"/>
                <w:snapToGrid w:val="0"/>
                <w:color w:val="000000"/>
                <w:sz w:val="22"/>
                <w:szCs w:val="22"/>
                <w:cs/>
                <w:lang w:eastAsia="th-TH"/>
              </w:rPr>
            </w:pPr>
          </w:p>
        </w:tc>
        <w:tc>
          <w:tcPr>
            <w:tcW w:w="6300" w:type="dxa"/>
            <w:gridSpan w:val="9"/>
          </w:tcPr>
          <w:p w14:paraId="2A908E0B" w14:textId="77777777" w:rsidR="00F14B29" w:rsidRPr="000D37A5" w:rsidRDefault="00F14B29" w:rsidP="00F14B29">
            <w:pPr>
              <w:ind w:right="90"/>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 xml:space="preserve">(หน่วย </w:t>
            </w:r>
            <w:r>
              <w:rPr>
                <w:rFonts w:ascii="Angsana New" w:hAnsi="Angsana New" w:cs="Angsana New"/>
                <w:snapToGrid w:val="0"/>
                <w:color w:val="000000"/>
                <w:sz w:val="22"/>
                <w:szCs w:val="22"/>
                <w:lang w:eastAsia="th-TH"/>
              </w:rPr>
              <w:t xml:space="preserve">: </w:t>
            </w:r>
            <w:r>
              <w:rPr>
                <w:rFonts w:ascii="Angsana New" w:hAnsi="Angsana New" w:cs="Angsana New" w:hint="cs"/>
                <w:snapToGrid w:val="0"/>
                <w:color w:val="000000"/>
                <w:sz w:val="22"/>
                <w:szCs w:val="22"/>
                <w:cs/>
                <w:lang w:eastAsia="th-TH"/>
              </w:rPr>
              <w:t>บาท)</w:t>
            </w:r>
          </w:p>
        </w:tc>
      </w:tr>
      <w:tr w:rsidR="00F14B29" w:rsidRPr="000D37A5" w14:paraId="7A1B9855" w14:textId="77777777" w:rsidTr="00F14B29">
        <w:trPr>
          <w:cantSplit/>
        </w:trPr>
        <w:tc>
          <w:tcPr>
            <w:tcW w:w="2730" w:type="dxa"/>
          </w:tcPr>
          <w:p w14:paraId="2BD47919" w14:textId="77777777" w:rsidR="00F14B29" w:rsidRPr="000D37A5" w:rsidRDefault="00F14B29">
            <w:pPr>
              <w:jc w:val="center"/>
              <w:rPr>
                <w:rFonts w:ascii="Angsana New" w:hAnsi="Angsana New" w:cs="Angsana New"/>
                <w:snapToGrid w:val="0"/>
                <w:color w:val="000000"/>
                <w:sz w:val="22"/>
                <w:szCs w:val="22"/>
                <w:cs/>
                <w:lang w:eastAsia="th-TH"/>
              </w:rPr>
            </w:pPr>
          </w:p>
        </w:tc>
        <w:tc>
          <w:tcPr>
            <w:tcW w:w="90" w:type="dxa"/>
          </w:tcPr>
          <w:p w14:paraId="11368DD0" w14:textId="77777777" w:rsidR="00F14B29" w:rsidRPr="000D37A5" w:rsidRDefault="00F14B29">
            <w:pPr>
              <w:ind w:right="90"/>
              <w:jc w:val="center"/>
              <w:rPr>
                <w:rFonts w:ascii="Angsana New" w:hAnsi="Angsana New" w:cs="Angsana New"/>
                <w:snapToGrid w:val="0"/>
                <w:color w:val="000000"/>
                <w:sz w:val="22"/>
                <w:szCs w:val="22"/>
                <w:cs/>
                <w:lang w:eastAsia="th-TH"/>
              </w:rPr>
            </w:pPr>
          </w:p>
        </w:tc>
        <w:tc>
          <w:tcPr>
            <w:tcW w:w="6300" w:type="dxa"/>
            <w:gridSpan w:val="9"/>
          </w:tcPr>
          <w:p w14:paraId="74EB1899" w14:textId="77777777" w:rsidR="00F14B29" w:rsidRPr="000D37A5" w:rsidRDefault="00F14B29" w:rsidP="00F14B29">
            <w:pPr>
              <w:ind w:right="90"/>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งบการเงินรวม</w:t>
            </w:r>
          </w:p>
        </w:tc>
      </w:tr>
      <w:tr w:rsidR="00F14B29" w:rsidRPr="000D37A5" w14:paraId="7060160D" w14:textId="77777777" w:rsidTr="00F14B29">
        <w:trPr>
          <w:cantSplit/>
        </w:trPr>
        <w:tc>
          <w:tcPr>
            <w:tcW w:w="2730" w:type="dxa"/>
          </w:tcPr>
          <w:p w14:paraId="0FAFE8F2" w14:textId="77777777" w:rsidR="00F14B29" w:rsidRPr="000D37A5" w:rsidRDefault="00F14B29">
            <w:pPr>
              <w:jc w:val="center"/>
              <w:rPr>
                <w:rFonts w:ascii="Angsana New" w:hAnsi="Angsana New" w:cs="Angsana New"/>
                <w:snapToGrid w:val="0"/>
                <w:color w:val="000000"/>
                <w:sz w:val="22"/>
                <w:szCs w:val="22"/>
                <w:cs/>
                <w:lang w:eastAsia="th-TH"/>
              </w:rPr>
            </w:pPr>
          </w:p>
        </w:tc>
        <w:tc>
          <w:tcPr>
            <w:tcW w:w="90" w:type="dxa"/>
          </w:tcPr>
          <w:p w14:paraId="6A884D53" w14:textId="77777777" w:rsidR="00F14B29" w:rsidRPr="000D37A5" w:rsidRDefault="00F14B29">
            <w:pPr>
              <w:ind w:right="90"/>
              <w:jc w:val="center"/>
              <w:rPr>
                <w:rFonts w:ascii="Angsana New" w:hAnsi="Angsana New" w:cs="Angsana New"/>
                <w:snapToGrid w:val="0"/>
                <w:color w:val="000000"/>
                <w:sz w:val="22"/>
                <w:szCs w:val="22"/>
                <w:cs/>
                <w:lang w:eastAsia="th-TH"/>
              </w:rPr>
            </w:pPr>
          </w:p>
        </w:tc>
        <w:tc>
          <w:tcPr>
            <w:tcW w:w="6300" w:type="dxa"/>
            <w:gridSpan w:val="9"/>
          </w:tcPr>
          <w:p w14:paraId="0A0B58F3" w14:textId="69517792" w:rsidR="00F14B29" w:rsidRPr="000D37A5" w:rsidRDefault="00F14B29" w:rsidP="00F14B29">
            <w:pPr>
              <w:ind w:right="90"/>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 xml:space="preserve">ณ วันที่ </w:t>
            </w:r>
            <w:r w:rsidRPr="000D37A5">
              <w:rPr>
                <w:rFonts w:ascii="Angsana New" w:hAnsi="Angsana New" w:cs="Angsana New" w:hint="cs"/>
                <w:snapToGrid w:val="0"/>
                <w:color w:val="000000"/>
                <w:sz w:val="22"/>
                <w:szCs w:val="22"/>
                <w:lang w:eastAsia="th-TH"/>
              </w:rPr>
              <w:t>31</w:t>
            </w:r>
            <w:r w:rsidRPr="000D37A5">
              <w:rPr>
                <w:rFonts w:ascii="Angsana New" w:hAnsi="Angsana New" w:cs="Angsana New" w:hint="cs"/>
                <w:snapToGrid w:val="0"/>
                <w:color w:val="000000"/>
                <w:sz w:val="22"/>
                <w:szCs w:val="22"/>
                <w:cs/>
                <w:lang w:eastAsia="th-TH"/>
              </w:rPr>
              <w:t xml:space="preserve"> ธันวาคม </w:t>
            </w:r>
            <w:r w:rsidRPr="000D37A5">
              <w:rPr>
                <w:rFonts w:ascii="Angsana New" w:hAnsi="Angsana New" w:cs="Angsana New" w:hint="cs"/>
                <w:snapToGrid w:val="0"/>
                <w:color w:val="000000"/>
                <w:sz w:val="22"/>
                <w:szCs w:val="22"/>
                <w:lang w:eastAsia="th-TH"/>
              </w:rPr>
              <w:t>256</w:t>
            </w:r>
            <w:r w:rsidR="00697C1F">
              <w:rPr>
                <w:rFonts w:ascii="Angsana New" w:hAnsi="Angsana New" w:cs="Angsana New"/>
                <w:snapToGrid w:val="0"/>
                <w:color w:val="000000"/>
                <w:sz w:val="22"/>
                <w:szCs w:val="22"/>
                <w:lang w:eastAsia="th-TH"/>
              </w:rPr>
              <w:t>8</w:t>
            </w:r>
          </w:p>
        </w:tc>
      </w:tr>
      <w:tr w:rsidR="00F14B29" w:rsidRPr="000D37A5" w14:paraId="57D1999E" w14:textId="77777777">
        <w:trPr>
          <w:cantSplit/>
        </w:trPr>
        <w:tc>
          <w:tcPr>
            <w:tcW w:w="2730" w:type="dxa"/>
          </w:tcPr>
          <w:p w14:paraId="313ADE45" w14:textId="77777777" w:rsidR="00F14B29" w:rsidRPr="000D37A5" w:rsidRDefault="00F14B29">
            <w:pPr>
              <w:jc w:val="center"/>
              <w:rPr>
                <w:rFonts w:ascii="Angsana New" w:hAnsi="Angsana New" w:cs="Angsana New"/>
                <w:snapToGrid w:val="0"/>
                <w:color w:val="000000"/>
                <w:sz w:val="22"/>
                <w:szCs w:val="22"/>
                <w:cs/>
                <w:lang w:eastAsia="th-TH"/>
              </w:rPr>
            </w:pPr>
          </w:p>
        </w:tc>
        <w:tc>
          <w:tcPr>
            <w:tcW w:w="90" w:type="dxa"/>
          </w:tcPr>
          <w:p w14:paraId="3A6DC61F" w14:textId="77777777" w:rsidR="00F14B29" w:rsidRPr="000D37A5" w:rsidRDefault="00F14B29">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205670ED" w14:textId="77777777" w:rsidR="00F14B29" w:rsidRPr="003C4416" w:rsidRDefault="00F14B29">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2F36E986" w14:textId="77777777" w:rsidR="00F14B29" w:rsidRPr="003C4416" w:rsidRDefault="00F14B29">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68A980B6" w14:textId="77777777" w:rsidR="00F14B29" w:rsidRPr="003C4416" w:rsidRDefault="00F14B29">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49BBA773" w14:textId="77777777" w:rsidR="00F14B29" w:rsidRPr="003C4416" w:rsidRDefault="00F14B29">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3F13BEBE" w14:textId="77777777" w:rsidR="00F14B29" w:rsidRPr="003C4416" w:rsidRDefault="00F14B29">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7389624D" w14:textId="77777777" w:rsidR="00F14B29" w:rsidRPr="003C4416" w:rsidRDefault="00F14B29">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788D17A9" w14:textId="77777777" w:rsidR="00F14B29" w:rsidRPr="003C4416" w:rsidRDefault="00F14B29">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F14B29" w:rsidRPr="000D37A5" w14:paraId="7F85C9A2" w14:textId="77777777">
        <w:trPr>
          <w:cantSplit/>
        </w:trPr>
        <w:tc>
          <w:tcPr>
            <w:tcW w:w="2730" w:type="dxa"/>
          </w:tcPr>
          <w:p w14:paraId="1EFF198B" w14:textId="77777777" w:rsidR="00F14B29" w:rsidRPr="000D37A5" w:rsidRDefault="00F14B29">
            <w:pPr>
              <w:jc w:val="center"/>
              <w:rPr>
                <w:rFonts w:ascii="Angsana New" w:hAnsi="Angsana New" w:cs="Angsana New"/>
                <w:snapToGrid w:val="0"/>
                <w:color w:val="000000"/>
                <w:sz w:val="22"/>
                <w:szCs w:val="22"/>
                <w:cs/>
                <w:lang w:eastAsia="th-TH"/>
              </w:rPr>
            </w:pPr>
          </w:p>
        </w:tc>
        <w:tc>
          <w:tcPr>
            <w:tcW w:w="90" w:type="dxa"/>
          </w:tcPr>
          <w:p w14:paraId="3B83A67D" w14:textId="77777777" w:rsidR="00F14B29" w:rsidRPr="000D37A5" w:rsidRDefault="00F14B29">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4496DDB4" w14:textId="77777777" w:rsidR="00F14B29" w:rsidRDefault="00F14B29">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6AC4297D" w14:textId="77777777" w:rsidR="00F14B29" w:rsidRDefault="00F14B29">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w:t>
            </w:r>
          </w:p>
          <w:p w14:paraId="02789E38" w14:textId="77777777" w:rsidR="00F14B29" w:rsidRPr="003C4416" w:rsidRDefault="00F14B29">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ราคาตลาด</w:t>
            </w:r>
          </w:p>
        </w:tc>
        <w:tc>
          <w:tcPr>
            <w:tcW w:w="90" w:type="dxa"/>
            <w:tcBorders>
              <w:bottom w:val="single" w:sz="4" w:space="0" w:color="auto"/>
            </w:tcBorders>
          </w:tcPr>
          <w:p w14:paraId="685A7CEB" w14:textId="77777777" w:rsidR="00F14B29" w:rsidRPr="003C4416" w:rsidRDefault="00F14B29">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72773483" w14:textId="77777777" w:rsidR="00F14B29" w:rsidRPr="003C4416" w:rsidRDefault="00F14B29">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62268112" w14:textId="77777777" w:rsidR="00F14B29" w:rsidRPr="003C4416" w:rsidRDefault="00F14B29">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7A327690" w14:textId="77777777" w:rsidR="00F14B29" w:rsidRPr="003C4416" w:rsidRDefault="00F14B29">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7CFB6925" w14:textId="77777777" w:rsidR="00F14B29" w:rsidRPr="003C4416" w:rsidRDefault="00F14B29">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53FDB3F1" w14:textId="77777777" w:rsidR="00F14B29" w:rsidRPr="003C4416" w:rsidRDefault="00F14B29">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46ECF5FF" w14:textId="77777777" w:rsidR="00F14B29" w:rsidRPr="003C4416" w:rsidRDefault="00F14B29">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0BA6227D" w14:textId="77777777" w:rsidR="00F14B29" w:rsidRPr="003C4416" w:rsidRDefault="00F14B29">
            <w:pPr>
              <w:ind w:right="90"/>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w:t>
            </w:r>
            <w:r w:rsidRPr="00293673">
              <w:rPr>
                <w:rFonts w:ascii="Angsana New" w:hAnsi="Angsana New" w:cs="Angsana New"/>
                <w:snapToGrid w:val="0"/>
                <w:color w:val="000000"/>
                <w:sz w:val="22"/>
                <w:szCs w:val="22"/>
                <w:cs/>
                <w:lang w:eastAsia="th-TH"/>
              </w:rPr>
              <w:t>ร้อยละต่อปี</w:t>
            </w:r>
            <w:r>
              <w:rPr>
                <w:rFonts w:ascii="Angsana New" w:hAnsi="Angsana New" w:cs="Angsana New" w:hint="cs"/>
                <w:snapToGrid w:val="0"/>
                <w:color w:val="000000"/>
                <w:sz w:val="22"/>
                <w:szCs w:val="22"/>
                <w:cs/>
                <w:lang w:eastAsia="th-TH"/>
              </w:rPr>
              <w:t>)</w:t>
            </w:r>
          </w:p>
        </w:tc>
      </w:tr>
      <w:tr w:rsidR="00F14B29" w:rsidRPr="000D37A5" w14:paraId="58FCBFF8" w14:textId="77777777">
        <w:trPr>
          <w:cantSplit/>
        </w:trPr>
        <w:tc>
          <w:tcPr>
            <w:tcW w:w="2730" w:type="dxa"/>
          </w:tcPr>
          <w:p w14:paraId="4A953CD8" w14:textId="77777777" w:rsidR="00F14B29" w:rsidRPr="000D37A5" w:rsidRDefault="00F14B29">
            <w:pPr>
              <w:ind w:left="-30"/>
              <w:jc w:val="thaiDistribute"/>
              <w:rPr>
                <w:rFonts w:ascii="Angsana New" w:hAnsi="Angsana New" w:cs="Angsana New"/>
                <w:snapToGrid w:val="0"/>
                <w:color w:val="000000"/>
                <w:sz w:val="22"/>
                <w:szCs w:val="22"/>
                <w:u w:val="single"/>
                <w:cs/>
                <w:lang w:eastAsia="th-TH"/>
              </w:rPr>
            </w:pPr>
            <w:r w:rsidRPr="000D37A5">
              <w:rPr>
                <w:rFonts w:ascii="Angsana New" w:hAnsi="Angsana New" w:cs="Angsana New" w:hint="cs"/>
                <w:snapToGrid w:val="0"/>
                <w:color w:val="000000"/>
                <w:sz w:val="22"/>
                <w:szCs w:val="22"/>
                <w:u w:val="single"/>
                <w:cs/>
                <w:lang w:eastAsia="th-TH"/>
              </w:rPr>
              <w:t>สินทรัพย์ทางการเงิน</w:t>
            </w:r>
          </w:p>
        </w:tc>
        <w:tc>
          <w:tcPr>
            <w:tcW w:w="90" w:type="dxa"/>
          </w:tcPr>
          <w:p w14:paraId="5A4C0102" w14:textId="77777777" w:rsidR="00F14B29" w:rsidRPr="000D37A5" w:rsidRDefault="00F14B29">
            <w:pPr>
              <w:ind w:right="90"/>
              <w:jc w:val="right"/>
              <w:rPr>
                <w:rFonts w:ascii="Angsana New" w:hAnsi="Angsana New" w:cs="Angsana New"/>
                <w:snapToGrid w:val="0"/>
                <w:color w:val="000000"/>
                <w:sz w:val="22"/>
                <w:szCs w:val="22"/>
                <w:cs/>
                <w:lang w:eastAsia="th-TH"/>
              </w:rPr>
            </w:pPr>
          </w:p>
        </w:tc>
        <w:tc>
          <w:tcPr>
            <w:tcW w:w="1260" w:type="dxa"/>
          </w:tcPr>
          <w:p w14:paraId="30CFA210" w14:textId="77777777" w:rsidR="00F14B29" w:rsidRPr="009E1F71" w:rsidRDefault="00F14B29">
            <w:pPr>
              <w:ind w:right="65"/>
              <w:jc w:val="right"/>
              <w:rPr>
                <w:rFonts w:ascii="Angsana New" w:hAnsi="Angsana New" w:cs="Angsana New"/>
                <w:snapToGrid w:val="0"/>
                <w:color w:val="000000"/>
                <w:sz w:val="22"/>
                <w:szCs w:val="22"/>
                <w:lang w:eastAsia="th-TH"/>
              </w:rPr>
            </w:pPr>
          </w:p>
        </w:tc>
        <w:tc>
          <w:tcPr>
            <w:tcW w:w="90" w:type="dxa"/>
          </w:tcPr>
          <w:p w14:paraId="28890EB7" w14:textId="77777777" w:rsidR="00F14B29" w:rsidRPr="003C4416" w:rsidRDefault="00F14B29">
            <w:pPr>
              <w:ind w:right="274"/>
              <w:jc w:val="right"/>
              <w:rPr>
                <w:rFonts w:ascii="Angsana New" w:hAnsi="Angsana New" w:cs="Angsana New"/>
                <w:snapToGrid w:val="0"/>
                <w:color w:val="000000"/>
                <w:sz w:val="22"/>
                <w:szCs w:val="22"/>
                <w:cs/>
                <w:lang w:eastAsia="th-TH"/>
              </w:rPr>
            </w:pPr>
          </w:p>
        </w:tc>
        <w:tc>
          <w:tcPr>
            <w:tcW w:w="1170" w:type="dxa"/>
          </w:tcPr>
          <w:p w14:paraId="2D064039" w14:textId="77777777" w:rsidR="00F14B29" w:rsidRPr="003C4416" w:rsidRDefault="00F14B29">
            <w:pPr>
              <w:ind w:right="65"/>
              <w:jc w:val="right"/>
              <w:rPr>
                <w:rFonts w:ascii="Angsana New" w:hAnsi="Angsana New" w:cs="Angsana New"/>
                <w:snapToGrid w:val="0"/>
                <w:color w:val="000000"/>
                <w:sz w:val="22"/>
                <w:szCs w:val="22"/>
                <w:lang w:eastAsia="th-TH"/>
              </w:rPr>
            </w:pPr>
          </w:p>
        </w:tc>
        <w:tc>
          <w:tcPr>
            <w:tcW w:w="90" w:type="dxa"/>
          </w:tcPr>
          <w:p w14:paraId="63DA97F5" w14:textId="77777777" w:rsidR="00F14B29" w:rsidRPr="003C4416" w:rsidRDefault="00F14B29">
            <w:pPr>
              <w:ind w:right="143"/>
              <w:jc w:val="right"/>
              <w:rPr>
                <w:rFonts w:ascii="Angsana New" w:hAnsi="Angsana New" w:cs="Angsana New"/>
                <w:snapToGrid w:val="0"/>
                <w:color w:val="000000"/>
                <w:sz w:val="22"/>
                <w:szCs w:val="22"/>
                <w:lang w:eastAsia="th-TH"/>
              </w:rPr>
            </w:pPr>
          </w:p>
        </w:tc>
        <w:tc>
          <w:tcPr>
            <w:tcW w:w="1170" w:type="dxa"/>
          </w:tcPr>
          <w:p w14:paraId="54047642" w14:textId="77777777" w:rsidR="00F14B29" w:rsidRPr="003C4416" w:rsidRDefault="00F14B29">
            <w:pPr>
              <w:ind w:right="65"/>
              <w:jc w:val="right"/>
              <w:rPr>
                <w:rFonts w:ascii="Angsana New" w:hAnsi="Angsana New" w:cs="Angsana New"/>
                <w:snapToGrid w:val="0"/>
                <w:color w:val="000000"/>
                <w:sz w:val="22"/>
                <w:szCs w:val="22"/>
                <w:lang w:eastAsia="th-TH"/>
              </w:rPr>
            </w:pPr>
          </w:p>
        </w:tc>
        <w:tc>
          <w:tcPr>
            <w:tcW w:w="85" w:type="dxa"/>
          </w:tcPr>
          <w:p w14:paraId="4A399D2A" w14:textId="77777777" w:rsidR="00F14B29" w:rsidRPr="003C4416" w:rsidRDefault="00F14B29">
            <w:pPr>
              <w:ind w:right="65"/>
              <w:jc w:val="right"/>
              <w:rPr>
                <w:rFonts w:ascii="Angsana New" w:hAnsi="Angsana New" w:cs="Angsana New"/>
                <w:snapToGrid w:val="0"/>
                <w:color w:val="000000"/>
                <w:sz w:val="22"/>
                <w:szCs w:val="22"/>
                <w:lang w:eastAsia="th-TH"/>
              </w:rPr>
            </w:pPr>
          </w:p>
        </w:tc>
        <w:tc>
          <w:tcPr>
            <w:tcW w:w="1265" w:type="dxa"/>
          </w:tcPr>
          <w:p w14:paraId="1F4F3046" w14:textId="77777777" w:rsidR="00F14B29" w:rsidRPr="00CB7A99" w:rsidRDefault="00F14B29">
            <w:pPr>
              <w:ind w:right="65"/>
              <w:jc w:val="right"/>
              <w:rPr>
                <w:rFonts w:ascii="Angsana New" w:hAnsi="Angsana New" w:cs="Angsana New"/>
                <w:snapToGrid w:val="0"/>
                <w:color w:val="000000"/>
                <w:sz w:val="22"/>
                <w:szCs w:val="22"/>
                <w:lang w:eastAsia="th-TH"/>
              </w:rPr>
            </w:pPr>
          </w:p>
        </w:tc>
        <w:tc>
          <w:tcPr>
            <w:tcW w:w="90" w:type="dxa"/>
          </w:tcPr>
          <w:p w14:paraId="3BFBA301" w14:textId="77777777" w:rsidR="00F14B29" w:rsidRPr="003C4416" w:rsidRDefault="00F14B29">
            <w:pPr>
              <w:ind w:right="65"/>
              <w:jc w:val="right"/>
              <w:rPr>
                <w:rFonts w:ascii="Angsana New" w:hAnsi="Angsana New" w:cs="Angsana New"/>
                <w:snapToGrid w:val="0"/>
                <w:color w:val="000000"/>
                <w:sz w:val="22"/>
                <w:szCs w:val="22"/>
                <w:lang w:eastAsia="th-TH"/>
              </w:rPr>
            </w:pPr>
          </w:p>
        </w:tc>
        <w:tc>
          <w:tcPr>
            <w:tcW w:w="1080" w:type="dxa"/>
          </w:tcPr>
          <w:p w14:paraId="3FA93255" w14:textId="77777777" w:rsidR="00F14B29" w:rsidRPr="003C4416" w:rsidRDefault="00F14B29">
            <w:pPr>
              <w:ind w:right="65"/>
              <w:jc w:val="right"/>
              <w:rPr>
                <w:rFonts w:ascii="Angsana New" w:hAnsi="Angsana New" w:cs="Angsana New"/>
                <w:snapToGrid w:val="0"/>
                <w:color w:val="000000"/>
                <w:sz w:val="22"/>
                <w:szCs w:val="22"/>
                <w:lang w:eastAsia="th-TH"/>
              </w:rPr>
            </w:pPr>
          </w:p>
        </w:tc>
      </w:tr>
      <w:tr w:rsidR="00F14B29" w:rsidRPr="000D37A5" w14:paraId="433DC9AF" w14:textId="77777777">
        <w:trPr>
          <w:cantSplit/>
        </w:trPr>
        <w:tc>
          <w:tcPr>
            <w:tcW w:w="2730" w:type="dxa"/>
          </w:tcPr>
          <w:p w14:paraId="735D65CE" w14:textId="77777777" w:rsidR="00F14B29" w:rsidRPr="00AA2AAA" w:rsidRDefault="00F14B29">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เงินสดและรายการเทียบเท่าเงินสด</w:t>
            </w:r>
          </w:p>
        </w:tc>
        <w:tc>
          <w:tcPr>
            <w:tcW w:w="90" w:type="dxa"/>
          </w:tcPr>
          <w:p w14:paraId="6117926F"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60599D3D" w14:textId="70977058" w:rsidR="00F14B29" w:rsidRPr="00B337CF" w:rsidRDefault="000E3395">
            <w:pPr>
              <w:ind w:right="65"/>
              <w:jc w:val="right"/>
              <w:rPr>
                <w:rFonts w:ascii="Angsana New" w:hAnsi="Angsana New" w:cs="Angsana New"/>
                <w:snapToGrid w:val="0"/>
                <w:color w:val="000000"/>
                <w:sz w:val="22"/>
                <w:szCs w:val="22"/>
                <w:highlight w:val="yellow"/>
                <w:lang w:eastAsia="th-TH"/>
              </w:rPr>
            </w:pPr>
            <w:r w:rsidRPr="00C358BC">
              <w:rPr>
                <w:rFonts w:ascii="Angsana New" w:hAnsi="Angsana New" w:cs="Angsana New"/>
                <w:snapToGrid w:val="0"/>
                <w:color w:val="000000"/>
                <w:sz w:val="22"/>
                <w:szCs w:val="22"/>
                <w:lang w:eastAsia="th-TH"/>
              </w:rPr>
              <w:t>223,426,283.47</w:t>
            </w:r>
          </w:p>
        </w:tc>
        <w:tc>
          <w:tcPr>
            <w:tcW w:w="90" w:type="dxa"/>
          </w:tcPr>
          <w:p w14:paraId="68F22318" w14:textId="77777777" w:rsidR="00F14B29" w:rsidRPr="001F4438" w:rsidRDefault="00F14B29">
            <w:pPr>
              <w:ind w:right="274"/>
              <w:jc w:val="right"/>
              <w:rPr>
                <w:rFonts w:ascii="Angsana New" w:hAnsi="Angsana New" w:cs="Angsana New"/>
                <w:snapToGrid w:val="0"/>
                <w:color w:val="000000"/>
                <w:sz w:val="22"/>
                <w:szCs w:val="22"/>
                <w:cs/>
                <w:lang w:eastAsia="th-TH"/>
              </w:rPr>
            </w:pPr>
          </w:p>
        </w:tc>
        <w:tc>
          <w:tcPr>
            <w:tcW w:w="1170" w:type="dxa"/>
          </w:tcPr>
          <w:p w14:paraId="2C394C2D" w14:textId="7E326F28" w:rsidR="00F14B29" w:rsidRPr="008B21C1" w:rsidRDefault="008B21C1">
            <w:pPr>
              <w:ind w:right="65"/>
              <w:jc w:val="right"/>
              <w:rPr>
                <w:rFonts w:ascii="Angsana New" w:hAnsi="Angsana New" w:cs="Angsana New"/>
                <w:snapToGrid w:val="0"/>
                <w:color w:val="000000"/>
                <w:sz w:val="22"/>
                <w:szCs w:val="22"/>
                <w:cs/>
                <w:lang w:eastAsia="th-TH"/>
              </w:rPr>
            </w:pPr>
            <w:r w:rsidRPr="008B21C1">
              <w:rPr>
                <w:rFonts w:ascii="Angsana New" w:hAnsi="Angsana New" w:cs="Angsana New"/>
                <w:snapToGrid w:val="0"/>
                <w:color w:val="000000"/>
                <w:sz w:val="22"/>
                <w:szCs w:val="22"/>
                <w:lang w:eastAsia="th-TH"/>
              </w:rPr>
              <w:t>1,637,587,326.92</w:t>
            </w:r>
          </w:p>
        </w:tc>
        <w:tc>
          <w:tcPr>
            <w:tcW w:w="90" w:type="dxa"/>
          </w:tcPr>
          <w:p w14:paraId="2D2C28E0"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170" w:type="dxa"/>
          </w:tcPr>
          <w:p w14:paraId="1228DAA4" w14:textId="658BE5C9" w:rsidR="00F14B29" w:rsidRPr="00B337CF" w:rsidRDefault="00FB75A0">
            <w:pPr>
              <w:ind w:right="65"/>
              <w:jc w:val="right"/>
              <w:rPr>
                <w:rFonts w:ascii="Angsana New" w:hAnsi="Angsana New" w:cs="Angsana New"/>
                <w:snapToGrid w:val="0"/>
                <w:color w:val="000000"/>
                <w:sz w:val="22"/>
                <w:szCs w:val="22"/>
                <w:highlight w:val="yellow"/>
                <w:lang w:eastAsia="th-TH"/>
              </w:rPr>
            </w:pPr>
            <w:r w:rsidRPr="00FB75A0">
              <w:rPr>
                <w:rFonts w:ascii="Angsana New" w:hAnsi="Angsana New" w:cs="Angsana New"/>
                <w:snapToGrid w:val="0"/>
                <w:color w:val="000000"/>
                <w:sz w:val="22"/>
                <w:szCs w:val="22"/>
                <w:lang w:eastAsia="th-TH"/>
              </w:rPr>
              <w:t>1,429,019,743.96</w:t>
            </w:r>
          </w:p>
        </w:tc>
        <w:tc>
          <w:tcPr>
            <w:tcW w:w="85" w:type="dxa"/>
          </w:tcPr>
          <w:p w14:paraId="44588112"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265" w:type="dxa"/>
          </w:tcPr>
          <w:p w14:paraId="125C71EC" w14:textId="53A3BF1C" w:rsidR="00F14B29" w:rsidRPr="001F4438" w:rsidRDefault="00061DB9">
            <w:pPr>
              <w:ind w:right="65"/>
              <w:jc w:val="right"/>
              <w:rPr>
                <w:rFonts w:ascii="Angsana New" w:hAnsi="Angsana New" w:cs="Angsana New"/>
                <w:snapToGrid w:val="0"/>
                <w:color w:val="000000"/>
                <w:sz w:val="22"/>
                <w:szCs w:val="22"/>
                <w:cs/>
                <w:lang w:eastAsia="th-TH"/>
              </w:rPr>
            </w:pPr>
            <w:r w:rsidRPr="00061DB9">
              <w:rPr>
                <w:rFonts w:ascii="Angsana New" w:hAnsi="Angsana New" w:cs="Angsana New"/>
                <w:snapToGrid w:val="0"/>
                <w:color w:val="000000"/>
                <w:sz w:val="22"/>
                <w:szCs w:val="22"/>
                <w:cs/>
                <w:lang w:eastAsia="th-TH"/>
              </w:rPr>
              <w:t>3</w:t>
            </w:r>
            <w:r w:rsidRPr="00061DB9">
              <w:rPr>
                <w:rFonts w:ascii="Angsana New" w:hAnsi="Angsana New" w:cs="Angsana New"/>
                <w:snapToGrid w:val="0"/>
                <w:color w:val="000000"/>
                <w:sz w:val="22"/>
                <w:szCs w:val="22"/>
                <w:lang w:eastAsia="th-TH"/>
              </w:rPr>
              <w:t>,</w:t>
            </w:r>
            <w:r w:rsidRPr="00061DB9">
              <w:rPr>
                <w:rFonts w:ascii="Angsana New" w:hAnsi="Angsana New" w:cs="Angsana New"/>
                <w:snapToGrid w:val="0"/>
                <w:color w:val="000000"/>
                <w:sz w:val="22"/>
                <w:szCs w:val="22"/>
                <w:cs/>
                <w:lang w:eastAsia="th-TH"/>
              </w:rPr>
              <w:t>290</w:t>
            </w:r>
            <w:r w:rsidRPr="00061DB9">
              <w:rPr>
                <w:rFonts w:ascii="Angsana New" w:hAnsi="Angsana New" w:cs="Angsana New"/>
                <w:snapToGrid w:val="0"/>
                <w:color w:val="000000"/>
                <w:sz w:val="22"/>
                <w:szCs w:val="22"/>
                <w:lang w:eastAsia="th-TH"/>
              </w:rPr>
              <w:t>,</w:t>
            </w:r>
            <w:r w:rsidRPr="00061DB9">
              <w:rPr>
                <w:rFonts w:ascii="Angsana New" w:hAnsi="Angsana New" w:cs="Angsana New"/>
                <w:snapToGrid w:val="0"/>
                <w:color w:val="000000"/>
                <w:sz w:val="22"/>
                <w:szCs w:val="22"/>
                <w:cs/>
                <w:lang w:eastAsia="th-TH"/>
              </w:rPr>
              <w:t>033</w:t>
            </w:r>
            <w:r w:rsidRPr="00061DB9">
              <w:rPr>
                <w:rFonts w:ascii="Angsana New" w:hAnsi="Angsana New" w:cs="Angsana New"/>
                <w:snapToGrid w:val="0"/>
                <w:color w:val="000000"/>
                <w:sz w:val="22"/>
                <w:szCs w:val="22"/>
                <w:lang w:eastAsia="th-TH"/>
              </w:rPr>
              <w:t>,</w:t>
            </w:r>
            <w:r w:rsidRPr="00061DB9">
              <w:rPr>
                <w:rFonts w:ascii="Angsana New" w:hAnsi="Angsana New" w:cs="Angsana New"/>
                <w:snapToGrid w:val="0"/>
                <w:color w:val="000000"/>
                <w:sz w:val="22"/>
                <w:szCs w:val="22"/>
                <w:cs/>
                <w:lang w:eastAsia="th-TH"/>
              </w:rPr>
              <w:t>354.35</w:t>
            </w:r>
          </w:p>
        </w:tc>
        <w:tc>
          <w:tcPr>
            <w:tcW w:w="90" w:type="dxa"/>
          </w:tcPr>
          <w:p w14:paraId="7F8B312A"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080" w:type="dxa"/>
          </w:tcPr>
          <w:p w14:paraId="19EA0E92" w14:textId="5798FA3A" w:rsidR="00F14B29" w:rsidRPr="001F4438" w:rsidRDefault="00F14B29">
            <w:pPr>
              <w:ind w:right="-30"/>
              <w:jc w:val="center"/>
              <w:rPr>
                <w:rFonts w:ascii="Angsana New" w:hAnsi="Angsana New" w:cs="Angsana New"/>
                <w:snapToGrid w:val="0"/>
                <w:color w:val="000000"/>
                <w:sz w:val="22"/>
                <w:szCs w:val="22"/>
                <w:lang w:eastAsia="th-TH"/>
              </w:rPr>
            </w:pPr>
            <w:r w:rsidRPr="00D2789B">
              <w:rPr>
                <w:rFonts w:ascii="Angsana New" w:hAnsi="Angsana New" w:cs="Angsana New"/>
                <w:snapToGrid w:val="0"/>
                <w:color w:val="000000"/>
                <w:sz w:val="22"/>
                <w:szCs w:val="22"/>
                <w:lang w:eastAsia="th-TH"/>
              </w:rPr>
              <w:t>0.</w:t>
            </w:r>
            <w:r w:rsidR="00D2789B" w:rsidRPr="00D2789B">
              <w:rPr>
                <w:rFonts w:ascii="Angsana New" w:hAnsi="Angsana New" w:cs="Angsana New"/>
                <w:snapToGrid w:val="0"/>
                <w:color w:val="000000"/>
                <w:sz w:val="22"/>
                <w:szCs w:val="22"/>
                <w:lang w:eastAsia="th-TH"/>
              </w:rPr>
              <w:t>20</w:t>
            </w:r>
            <w:r w:rsidRPr="00D2789B">
              <w:rPr>
                <w:rFonts w:ascii="Angsana New" w:hAnsi="Angsana New" w:cs="Angsana New"/>
                <w:snapToGrid w:val="0"/>
                <w:color w:val="000000"/>
                <w:sz w:val="22"/>
                <w:szCs w:val="22"/>
                <w:lang w:eastAsia="th-TH"/>
              </w:rPr>
              <w:t xml:space="preserve"> – </w:t>
            </w:r>
            <w:r w:rsidR="00D2789B" w:rsidRPr="00D2789B">
              <w:rPr>
                <w:rFonts w:ascii="Angsana New" w:hAnsi="Angsana New" w:cs="Angsana New"/>
                <w:snapToGrid w:val="0"/>
                <w:color w:val="000000"/>
                <w:sz w:val="22"/>
                <w:szCs w:val="22"/>
                <w:lang w:eastAsia="th-TH"/>
              </w:rPr>
              <w:t>1</w:t>
            </w:r>
            <w:r w:rsidRPr="00D2789B">
              <w:rPr>
                <w:rFonts w:ascii="Angsana New" w:hAnsi="Angsana New" w:cs="Angsana New" w:hint="cs"/>
                <w:snapToGrid w:val="0"/>
                <w:color w:val="000000"/>
                <w:sz w:val="22"/>
                <w:szCs w:val="22"/>
                <w:lang w:eastAsia="th-TH"/>
              </w:rPr>
              <w:t>.</w:t>
            </w:r>
            <w:r w:rsidR="00D2789B" w:rsidRPr="00D2789B">
              <w:rPr>
                <w:rFonts w:ascii="Angsana New" w:hAnsi="Angsana New" w:cs="Angsana New"/>
                <w:snapToGrid w:val="0"/>
                <w:color w:val="000000"/>
                <w:sz w:val="22"/>
                <w:szCs w:val="22"/>
                <w:lang w:eastAsia="th-TH"/>
              </w:rPr>
              <w:t>9</w:t>
            </w:r>
            <w:r w:rsidRPr="00D2789B">
              <w:rPr>
                <w:rFonts w:ascii="Angsana New" w:hAnsi="Angsana New" w:cs="Angsana New"/>
                <w:snapToGrid w:val="0"/>
                <w:color w:val="000000"/>
                <w:sz w:val="22"/>
                <w:szCs w:val="22"/>
                <w:lang w:eastAsia="th-TH"/>
              </w:rPr>
              <w:t>0</w:t>
            </w:r>
          </w:p>
        </w:tc>
      </w:tr>
      <w:tr w:rsidR="00F14B29" w:rsidRPr="000D37A5" w14:paraId="4DDF371C" w14:textId="77777777">
        <w:trPr>
          <w:cantSplit/>
        </w:trPr>
        <w:tc>
          <w:tcPr>
            <w:tcW w:w="2730" w:type="dxa"/>
          </w:tcPr>
          <w:p w14:paraId="346F25D4" w14:textId="77777777" w:rsidR="00F14B29" w:rsidRPr="00AA2AAA" w:rsidRDefault="00F14B29">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270AF508"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6A670487"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90" w:type="dxa"/>
          </w:tcPr>
          <w:p w14:paraId="0D2599F8" w14:textId="77777777" w:rsidR="00F14B29" w:rsidRPr="001F4438" w:rsidRDefault="00F14B29">
            <w:pPr>
              <w:ind w:right="274"/>
              <w:jc w:val="right"/>
              <w:rPr>
                <w:rFonts w:ascii="Angsana New" w:hAnsi="Angsana New" w:cs="Angsana New"/>
                <w:snapToGrid w:val="0"/>
                <w:color w:val="000000"/>
                <w:sz w:val="22"/>
                <w:szCs w:val="22"/>
                <w:cs/>
                <w:lang w:eastAsia="th-TH"/>
              </w:rPr>
            </w:pPr>
          </w:p>
        </w:tc>
        <w:tc>
          <w:tcPr>
            <w:tcW w:w="1170" w:type="dxa"/>
          </w:tcPr>
          <w:p w14:paraId="76907A49"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90" w:type="dxa"/>
          </w:tcPr>
          <w:p w14:paraId="1FB02F65"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170" w:type="dxa"/>
          </w:tcPr>
          <w:p w14:paraId="4516E652"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85" w:type="dxa"/>
          </w:tcPr>
          <w:p w14:paraId="1A8EAD36"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265" w:type="dxa"/>
          </w:tcPr>
          <w:p w14:paraId="6E97A6CA"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90" w:type="dxa"/>
          </w:tcPr>
          <w:p w14:paraId="4AE679BC"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080" w:type="dxa"/>
          </w:tcPr>
          <w:p w14:paraId="06D8FFEF" w14:textId="77777777" w:rsidR="00F14B29" w:rsidRPr="001F4438" w:rsidRDefault="00F14B29">
            <w:pPr>
              <w:ind w:right="-30"/>
              <w:jc w:val="center"/>
              <w:rPr>
                <w:rFonts w:ascii="Angsana New" w:hAnsi="Angsana New" w:cs="Angsana New"/>
                <w:snapToGrid w:val="0"/>
                <w:color w:val="000000"/>
                <w:sz w:val="22"/>
                <w:szCs w:val="22"/>
                <w:lang w:eastAsia="th-TH"/>
              </w:rPr>
            </w:pPr>
          </w:p>
        </w:tc>
      </w:tr>
      <w:tr w:rsidR="00F14B29" w:rsidRPr="000D37A5" w14:paraId="3C5D0230" w14:textId="77777777">
        <w:trPr>
          <w:cantSplit/>
        </w:trPr>
        <w:tc>
          <w:tcPr>
            <w:tcW w:w="2730" w:type="dxa"/>
          </w:tcPr>
          <w:p w14:paraId="07520B5C" w14:textId="77777777" w:rsidR="00F14B29" w:rsidRPr="00AA2AAA" w:rsidRDefault="00F14B2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718A8842"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6A9A42E3" w14:textId="77777777" w:rsidR="00F14B29" w:rsidRPr="001F4438" w:rsidRDefault="00F14B29">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3B04E27F" w14:textId="77777777" w:rsidR="00F14B29" w:rsidRPr="001F4438" w:rsidRDefault="00F14B29">
            <w:pPr>
              <w:ind w:left="-30"/>
              <w:jc w:val="thaiDistribute"/>
              <w:rPr>
                <w:rFonts w:ascii="Angsana New" w:hAnsi="Angsana New" w:cs="Angsana New"/>
                <w:snapToGrid w:val="0"/>
                <w:color w:val="000000"/>
                <w:sz w:val="22"/>
                <w:szCs w:val="22"/>
                <w:cs/>
                <w:lang w:eastAsia="th-TH"/>
              </w:rPr>
            </w:pPr>
          </w:p>
        </w:tc>
        <w:tc>
          <w:tcPr>
            <w:tcW w:w="1170" w:type="dxa"/>
          </w:tcPr>
          <w:p w14:paraId="4571E86B" w14:textId="77777777" w:rsidR="00F14B29" w:rsidRPr="001F4438" w:rsidRDefault="00F14B29">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3DEE393F" w14:textId="77777777" w:rsidR="00F14B29" w:rsidRPr="001F4438" w:rsidRDefault="00F14B29">
            <w:pPr>
              <w:ind w:right="274"/>
              <w:jc w:val="right"/>
              <w:rPr>
                <w:rFonts w:ascii="Angsana New" w:hAnsi="Angsana New" w:cs="Angsana New"/>
                <w:snapToGrid w:val="0"/>
                <w:color w:val="000000"/>
                <w:sz w:val="22"/>
                <w:szCs w:val="22"/>
                <w:cs/>
                <w:lang w:eastAsia="th-TH"/>
              </w:rPr>
            </w:pPr>
          </w:p>
        </w:tc>
        <w:tc>
          <w:tcPr>
            <w:tcW w:w="1170" w:type="dxa"/>
          </w:tcPr>
          <w:p w14:paraId="771700B2" w14:textId="4F809A18" w:rsidR="00F14B29" w:rsidRPr="001F4438" w:rsidRDefault="00844D74">
            <w:pPr>
              <w:ind w:right="65"/>
              <w:jc w:val="right"/>
              <w:rPr>
                <w:rFonts w:ascii="Angsana New" w:hAnsi="Angsana New" w:cs="Angsana New"/>
                <w:snapToGrid w:val="0"/>
                <w:color w:val="000000"/>
                <w:sz w:val="22"/>
                <w:szCs w:val="22"/>
                <w:cs/>
                <w:lang w:eastAsia="th-TH"/>
              </w:rPr>
            </w:pPr>
            <w:r w:rsidRPr="00844D74">
              <w:rPr>
                <w:rFonts w:ascii="Angsana New" w:hAnsi="Angsana New" w:cs="Angsana New"/>
                <w:snapToGrid w:val="0"/>
                <w:color w:val="000000"/>
                <w:sz w:val="22"/>
                <w:szCs w:val="22"/>
                <w:lang w:eastAsia="th-TH"/>
              </w:rPr>
              <w:t>2,616,254.16</w:t>
            </w:r>
          </w:p>
        </w:tc>
        <w:tc>
          <w:tcPr>
            <w:tcW w:w="85" w:type="dxa"/>
          </w:tcPr>
          <w:p w14:paraId="4882B290"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265" w:type="dxa"/>
          </w:tcPr>
          <w:p w14:paraId="59090891" w14:textId="5370BC69" w:rsidR="00F14B29" w:rsidRPr="001F4438" w:rsidRDefault="00844D74">
            <w:pPr>
              <w:ind w:right="65"/>
              <w:jc w:val="right"/>
              <w:rPr>
                <w:rFonts w:ascii="Angsana New" w:hAnsi="Angsana New" w:cs="Angsana New"/>
                <w:snapToGrid w:val="0"/>
                <w:color w:val="000000"/>
                <w:sz w:val="22"/>
                <w:szCs w:val="22"/>
                <w:lang w:eastAsia="th-TH"/>
              </w:rPr>
            </w:pPr>
            <w:r w:rsidRPr="00844D74">
              <w:rPr>
                <w:rFonts w:ascii="Angsana New" w:hAnsi="Angsana New" w:cs="Angsana New"/>
                <w:snapToGrid w:val="0"/>
                <w:color w:val="000000"/>
                <w:sz w:val="22"/>
                <w:szCs w:val="22"/>
                <w:lang w:eastAsia="th-TH"/>
              </w:rPr>
              <w:t>2,616,254.16</w:t>
            </w:r>
          </w:p>
        </w:tc>
        <w:tc>
          <w:tcPr>
            <w:tcW w:w="90" w:type="dxa"/>
          </w:tcPr>
          <w:p w14:paraId="4A9A7CBD"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080" w:type="dxa"/>
          </w:tcPr>
          <w:p w14:paraId="23B0453D" w14:textId="77777777" w:rsidR="00F14B29" w:rsidRPr="001F4438" w:rsidRDefault="00F14B29">
            <w:pPr>
              <w:ind w:right="-30"/>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r>
      <w:tr w:rsidR="00F14B29" w:rsidRPr="000D37A5" w14:paraId="22C9DBE7" w14:textId="77777777">
        <w:trPr>
          <w:cantSplit/>
        </w:trPr>
        <w:tc>
          <w:tcPr>
            <w:tcW w:w="2730" w:type="dxa"/>
          </w:tcPr>
          <w:p w14:paraId="5729BAC9" w14:textId="77777777" w:rsidR="00F14B29" w:rsidRPr="00AA2AAA" w:rsidRDefault="00F14B2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76EF9891"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60BCF3ED" w14:textId="77777777" w:rsidR="00F14B29" w:rsidRPr="001F4438" w:rsidRDefault="00F14B29">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4BE6B1AD" w14:textId="77777777" w:rsidR="00F14B29" w:rsidRPr="001F4438" w:rsidRDefault="00F14B29">
            <w:pPr>
              <w:ind w:left="-30"/>
              <w:jc w:val="thaiDistribute"/>
              <w:rPr>
                <w:rFonts w:ascii="Angsana New" w:hAnsi="Angsana New" w:cs="Angsana New"/>
                <w:snapToGrid w:val="0"/>
                <w:color w:val="000000"/>
                <w:sz w:val="22"/>
                <w:szCs w:val="22"/>
                <w:cs/>
                <w:lang w:eastAsia="th-TH"/>
              </w:rPr>
            </w:pPr>
          </w:p>
        </w:tc>
        <w:tc>
          <w:tcPr>
            <w:tcW w:w="1170" w:type="dxa"/>
          </w:tcPr>
          <w:p w14:paraId="6C3B06DF" w14:textId="77777777" w:rsidR="00F14B29" w:rsidRPr="001F4438" w:rsidRDefault="00F14B29">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2F838EBA" w14:textId="77777777" w:rsidR="00F14B29" w:rsidRPr="001F4438" w:rsidRDefault="00F14B29">
            <w:pPr>
              <w:ind w:right="274"/>
              <w:jc w:val="right"/>
              <w:rPr>
                <w:rFonts w:ascii="Angsana New" w:hAnsi="Angsana New" w:cs="Angsana New"/>
                <w:snapToGrid w:val="0"/>
                <w:color w:val="000000"/>
                <w:sz w:val="22"/>
                <w:szCs w:val="22"/>
                <w:cs/>
                <w:lang w:eastAsia="th-TH"/>
              </w:rPr>
            </w:pPr>
          </w:p>
        </w:tc>
        <w:tc>
          <w:tcPr>
            <w:tcW w:w="1170" w:type="dxa"/>
          </w:tcPr>
          <w:p w14:paraId="650736D5" w14:textId="25DB6A28" w:rsidR="00F14B29" w:rsidRPr="001F4438" w:rsidRDefault="0050345B">
            <w:pPr>
              <w:ind w:right="65"/>
              <w:jc w:val="right"/>
              <w:rPr>
                <w:rFonts w:ascii="Angsana New" w:hAnsi="Angsana New" w:cs="Angsana New"/>
                <w:snapToGrid w:val="0"/>
                <w:color w:val="000000"/>
                <w:sz w:val="22"/>
                <w:szCs w:val="22"/>
                <w:cs/>
                <w:lang w:eastAsia="th-TH"/>
              </w:rPr>
            </w:pPr>
            <w:r w:rsidRPr="0050345B">
              <w:rPr>
                <w:rFonts w:ascii="Angsana New" w:hAnsi="Angsana New" w:cs="Angsana New"/>
                <w:snapToGrid w:val="0"/>
                <w:color w:val="000000"/>
                <w:sz w:val="22"/>
                <w:szCs w:val="22"/>
                <w:lang w:eastAsia="th-TH"/>
              </w:rPr>
              <w:t>58,570,280.91</w:t>
            </w:r>
          </w:p>
        </w:tc>
        <w:tc>
          <w:tcPr>
            <w:tcW w:w="85" w:type="dxa"/>
          </w:tcPr>
          <w:p w14:paraId="60CF6B3C"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265" w:type="dxa"/>
          </w:tcPr>
          <w:p w14:paraId="1051BF2E" w14:textId="7B247833" w:rsidR="00F14B29" w:rsidRPr="00B337CF" w:rsidRDefault="0050345B">
            <w:pPr>
              <w:ind w:right="65"/>
              <w:jc w:val="right"/>
              <w:rPr>
                <w:rFonts w:ascii="Angsana New" w:hAnsi="Angsana New" w:cs="Angsana New"/>
                <w:snapToGrid w:val="0"/>
                <w:color w:val="000000"/>
                <w:sz w:val="22"/>
                <w:szCs w:val="22"/>
                <w:highlight w:val="yellow"/>
                <w:lang w:eastAsia="th-TH"/>
              </w:rPr>
            </w:pPr>
            <w:r w:rsidRPr="0050345B">
              <w:rPr>
                <w:rFonts w:ascii="Angsana New" w:hAnsi="Angsana New" w:cs="Angsana New"/>
                <w:snapToGrid w:val="0"/>
                <w:color w:val="000000"/>
                <w:sz w:val="22"/>
                <w:szCs w:val="22"/>
                <w:lang w:eastAsia="th-TH"/>
              </w:rPr>
              <w:t>58,570,280.91</w:t>
            </w:r>
          </w:p>
        </w:tc>
        <w:tc>
          <w:tcPr>
            <w:tcW w:w="90" w:type="dxa"/>
          </w:tcPr>
          <w:p w14:paraId="2B200E25"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080" w:type="dxa"/>
          </w:tcPr>
          <w:p w14:paraId="07CB7165" w14:textId="77777777" w:rsidR="00F14B29" w:rsidRPr="001F4438" w:rsidRDefault="00F14B29">
            <w:pPr>
              <w:ind w:right="-30"/>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r>
      <w:tr w:rsidR="00F14B29" w:rsidRPr="000D37A5" w14:paraId="319E423C" w14:textId="77777777">
        <w:trPr>
          <w:cantSplit/>
        </w:trPr>
        <w:tc>
          <w:tcPr>
            <w:tcW w:w="2730" w:type="dxa"/>
          </w:tcPr>
          <w:p w14:paraId="3505E6D7" w14:textId="77777777" w:rsidR="00F14B29" w:rsidRPr="00AA2AAA" w:rsidRDefault="00F14B29">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snapToGrid w:val="0"/>
                <w:color w:val="000000"/>
                <w:sz w:val="22"/>
                <w:szCs w:val="22"/>
                <w:cs/>
                <w:lang w:eastAsia="th-TH"/>
              </w:rPr>
              <w:t>เงินให้กู้ยืมระยะสั้นแก่บุคคลที่เกี่ยวข้องกัน</w:t>
            </w:r>
          </w:p>
        </w:tc>
        <w:tc>
          <w:tcPr>
            <w:tcW w:w="90" w:type="dxa"/>
          </w:tcPr>
          <w:p w14:paraId="3E75893E"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3E1EDFC6" w14:textId="77777777" w:rsidR="00F14B29" w:rsidRPr="00916BA3" w:rsidRDefault="00F14B29">
            <w:pPr>
              <w:tabs>
                <w:tab w:val="left" w:pos="600"/>
              </w:tabs>
              <w:jc w:val="center"/>
              <w:rPr>
                <w:rFonts w:ascii="Angsana New" w:hAnsi="Angsana New" w:cs="Angsana New"/>
                <w:snapToGrid w:val="0"/>
                <w:color w:val="000000"/>
                <w:sz w:val="22"/>
                <w:szCs w:val="22"/>
                <w:lang w:eastAsia="th-TH"/>
              </w:rPr>
            </w:pPr>
            <w:r w:rsidRPr="00916BA3">
              <w:rPr>
                <w:rFonts w:ascii="Angsana New" w:hAnsi="Angsana New" w:cs="Angsana New" w:hint="cs"/>
                <w:snapToGrid w:val="0"/>
                <w:color w:val="000000"/>
                <w:sz w:val="22"/>
                <w:szCs w:val="22"/>
                <w:cs/>
                <w:lang w:eastAsia="th-TH"/>
              </w:rPr>
              <w:t>-</w:t>
            </w:r>
          </w:p>
        </w:tc>
        <w:tc>
          <w:tcPr>
            <w:tcW w:w="90" w:type="dxa"/>
          </w:tcPr>
          <w:p w14:paraId="417B7703" w14:textId="77777777" w:rsidR="00F14B29" w:rsidRPr="00916BA3" w:rsidRDefault="00F14B29">
            <w:pPr>
              <w:ind w:left="-30"/>
              <w:jc w:val="thaiDistribute"/>
              <w:rPr>
                <w:rFonts w:ascii="Angsana New" w:hAnsi="Angsana New" w:cs="Angsana New"/>
                <w:snapToGrid w:val="0"/>
                <w:color w:val="000000"/>
                <w:sz w:val="22"/>
                <w:szCs w:val="22"/>
                <w:cs/>
                <w:lang w:eastAsia="th-TH"/>
              </w:rPr>
            </w:pPr>
          </w:p>
        </w:tc>
        <w:tc>
          <w:tcPr>
            <w:tcW w:w="1170" w:type="dxa"/>
          </w:tcPr>
          <w:p w14:paraId="38917DE4" w14:textId="77777777" w:rsidR="00F14B29" w:rsidRPr="00916BA3" w:rsidRDefault="00F14B29">
            <w:pPr>
              <w:tabs>
                <w:tab w:val="left" w:pos="600"/>
              </w:tabs>
              <w:jc w:val="center"/>
              <w:rPr>
                <w:rFonts w:ascii="Angsana New" w:hAnsi="Angsana New" w:cs="Angsana New"/>
                <w:snapToGrid w:val="0"/>
                <w:color w:val="000000"/>
                <w:sz w:val="22"/>
                <w:szCs w:val="22"/>
                <w:lang w:eastAsia="th-TH"/>
              </w:rPr>
            </w:pPr>
            <w:r w:rsidRPr="00916BA3">
              <w:rPr>
                <w:rFonts w:ascii="Angsana New" w:hAnsi="Angsana New" w:cs="Angsana New" w:hint="cs"/>
                <w:snapToGrid w:val="0"/>
                <w:color w:val="000000"/>
                <w:sz w:val="22"/>
                <w:szCs w:val="22"/>
                <w:cs/>
                <w:lang w:eastAsia="th-TH"/>
              </w:rPr>
              <w:t>-</w:t>
            </w:r>
          </w:p>
        </w:tc>
        <w:tc>
          <w:tcPr>
            <w:tcW w:w="90" w:type="dxa"/>
          </w:tcPr>
          <w:p w14:paraId="40975876" w14:textId="77777777" w:rsidR="00F14B29" w:rsidRPr="00916BA3" w:rsidRDefault="00F14B29">
            <w:pPr>
              <w:ind w:right="274"/>
              <w:jc w:val="right"/>
              <w:rPr>
                <w:rFonts w:ascii="Angsana New" w:hAnsi="Angsana New" w:cs="Angsana New"/>
                <w:snapToGrid w:val="0"/>
                <w:color w:val="000000"/>
                <w:sz w:val="22"/>
                <w:szCs w:val="22"/>
                <w:cs/>
                <w:lang w:eastAsia="th-TH"/>
              </w:rPr>
            </w:pPr>
          </w:p>
        </w:tc>
        <w:tc>
          <w:tcPr>
            <w:tcW w:w="1170" w:type="dxa"/>
          </w:tcPr>
          <w:p w14:paraId="09298F65" w14:textId="77777777" w:rsidR="00F14B29" w:rsidRPr="00916BA3" w:rsidRDefault="00F14B29">
            <w:pPr>
              <w:ind w:right="65"/>
              <w:jc w:val="right"/>
              <w:rPr>
                <w:rFonts w:ascii="Angsana New" w:hAnsi="Angsana New" w:cs="Angsana New"/>
                <w:snapToGrid w:val="0"/>
                <w:color w:val="000000"/>
                <w:sz w:val="22"/>
                <w:szCs w:val="22"/>
                <w:lang w:eastAsia="th-TH"/>
              </w:rPr>
            </w:pPr>
            <w:r w:rsidRPr="00916BA3">
              <w:rPr>
                <w:rFonts w:ascii="Angsana New" w:hAnsi="Angsana New" w:cs="Angsana New"/>
                <w:snapToGrid w:val="0"/>
                <w:color w:val="000000"/>
                <w:sz w:val="22"/>
                <w:szCs w:val="22"/>
                <w:lang w:eastAsia="th-TH"/>
              </w:rPr>
              <w:t>1,995,000.00</w:t>
            </w:r>
          </w:p>
        </w:tc>
        <w:tc>
          <w:tcPr>
            <w:tcW w:w="85" w:type="dxa"/>
          </w:tcPr>
          <w:p w14:paraId="1A6ED815" w14:textId="77777777" w:rsidR="00F14B29" w:rsidRPr="00916BA3" w:rsidRDefault="00F14B29">
            <w:pPr>
              <w:ind w:right="65"/>
              <w:jc w:val="right"/>
              <w:rPr>
                <w:rFonts w:ascii="Angsana New" w:hAnsi="Angsana New" w:cs="Angsana New"/>
                <w:snapToGrid w:val="0"/>
                <w:color w:val="000000"/>
                <w:sz w:val="22"/>
                <w:szCs w:val="22"/>
                <w:lang w:eastAsia="th-TH"/>
              </w:rPr>
            </w:pPr>
          </w:p>
        </w:tc>
        <w:tc>
          <w:tcPr>
            <w:tcW w:w="1265" w:type="dxa"/>
          </w:tcPr>
          <w:p w14:paraId="29644E8F" w14:textId="77777777" w:rsidR="00F14B29" w:rsidRPr="00916BA3" w:rsidRDefault="00F14B29">
            <w:pPr>
              <w:ind w:right="65"/>
              <w:jc w:val="right"/>
              <w:rPr>
                <w:rFonts w:ascii="Angsana New" w:hAnsi="Angsana New" w:cs="Angsana New"/>
                <w:snapToGrid w:val="0"/>
                <w:color w:val="000000"/>
                <w:sz w:val="22"/>
                <w:szCs w:val="22"/>
                <w:lang w:eastAsia="th-TH"/>
              </w:rPr>
            </w:pPr>
            <w:r w:rsidRPr="00916BA3">
              <w:rPr>
                <w:rFonts w:ascii="Angsana New" w:hAnsi="Angsana New" w:cs="Angsana New"/>
                <w:snapToGrid w:val="0"/>
                <w:color w:val="000000"/>
                <w:sz w:val="22"/>
                <w:szCs w:val="22"/>
                <w:lang w:eastAsia="th-TH"/>
              </w:rPr>
              <w:t>1,995,000.00</w:t>
            </w:r>
          </w:p>
        </w:tc>
        <w:tc>
          <w:tcPr>
            <w:tcW w:w="90" w:type="dxa"/>
          </w:tcPr>
          <w:p w14:paraId="08268EE2" w14:textId="77777777" w:rsidR="00F14B29" w:rsidRPr="00916BA3" w:rsidRDefault="00F14B29">
            <w:pPr>
              <w:ind w:right="65"/>
              <w:jc w:val="right"/>
              <w:rPr>
                <w:rFonts w:ascii="Angsana New" w:hAnsi="Angsana New" w:cs="Angsana New"/>
                <w:snapToGrid w:val="0"/>
                <w:color w:val="000000"/>
                <w:sz w:val="22"/>
                <w:szCs w:val="22"/>
                <w:lang w:eastAsia="th-TH"/>
              </w:rPr>
            </w:pPr>
          </w:p>
        </w:tc>
        <w:tc>
          <w:tcPr>
            <w:tcW w:w="1080" w:type="dxa"/>
          </w:tcPr>
          <w:p w14:paraId="4A4419CA" w14:textId="77777777" w:rsidR="00F14B29" w:rsidRPr="00916BA3" w:rsidRDefault="00F14B29">
            <w:pPr>
              <w:ind w:right="-30"/>
              <w:jc w:val="center"/>
              <w:rPr>
                <w:rFonts w:ascii="Angsana New" w:hAnsi="Angsana New" w:cs="Angsana New"/>
                <w:snapToGrid w:val="0"/>
                <w:color w:val="000000"/>
                <w:sz w:val="22"/>
                <w:szCs w:val="22"/>
                <w:lang w:eastAsia="th-TH"/>
              </w:rPr>
            </w:pPr>
            <w:r w:rsidRPr="00916BA3">
              <w:rPr>
                <w:rFonts w:ascii="Angsana New" w:hAnsi="Angsana New" w:cs="Angsana New" w:hint="cs"/>
                <w:snapToGrid w:val="0"/>
                <w:color w:val="000000"/>
                <w:sz w:val="22"/>
                <w:szCs w:val="22"/>
                <w:cs/>
                <w:lang w:eastAsia="th-TH"/>
              </w:rPr>
              <w:t>-</w:t>
            </w:r>
          </w:p>
        </w:tc>
      </w:tr>
      <w:tr w:rsidR="00F14B29" w:rsidRPr="000D37A5" w14:paraId="1657ECD4" w14:textId="77777777">
        <w:trPr>
          <w:cantSplit/>
        </w:trPr>
        <w:tc>
          <w:tcPr>
            <w:tcW w:w="2730" w:type="dxa"/>
          </w:tcPr>
          <w:p w14:paraId="1F5FC832" w14:textId="77777777" w:rsidR="00F14B29" w:rsidRPr="00AA2AAA" w:rsidRDefault="00F14B29">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สินทรัพย์ทางการเงินหมุนเวียนอื่น</w:t>
            </w:r>
          </w:p>
        </w:tc>
        <w:tc>
          <w:tcPr>
            <w:tcW w:w="90" w:type="dxa"/>
          </w:tcPr>
          <w:p w14:paraId="388FFC2F"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06CA5EA2" w14:textId="77777777" w:rsidR="00F14B29" w:rsidRPr="00941480" w:rsidRDefault="008D364C">
            <w:pPr>
              <w:tabs>
                <w:tab w:val="left" w:pos="600"/>
              </w:tabs>
              <w:jc w:val="center"/>
              <w:rPr>
                <w:rFonts w:ascii="Angsana New" w:hAnsi="Angsana New" w:cs="Angsana New"/>
                <w:snapToGrid w:val="0"/>
                <w:color w:val="000000"/>
                <w:sz w:val="22"/>
                <w:szCs w:val="22"/>
                <w:lang w:eastAsia="th-TH"/>
              </w:rPr>
            </w:pPr>
            <w:r w:rsidRPr="00941480">
              <w:rPr>
                <w:rFonts w:ascii="Angsana New" w:hAnsi="Angsana New" w:cs="Angsana New" w:hint="cs"/>
                <w:snapToGrid w:val="0"/>
                <w:color w:val="000000"/>
                <w:sz w:val="22"/>
                <w:szCs w:val="22"/>
                <w:cs/>
                <w:lang w:eastAsia="th-TH"/>
              </w:rPr>
              <w:t>-</w:t>
            </w:r>
          </w:p>
        </w:tc>
        <w:tc>
          <w:tcPr>
            <w:tcW w:w="90" w:type="dxa"/>
          </w:tcPr>
          <w:p w14:paraId="1C9D323D" w14:textId="77777777" w:rsidR="00F14B29" w:rsidRPr="00941480" w:rsidRDefault="00F14B29">
            <w:pPr>
              <w:ind w:right="274"/>
              <w:jc w:val="right"/>
              <w:rPr>
                <w:rFonts w:ascii="Angsana New" w:hAnsi="Angsana New" w:cs="Angsana New"/>
                <w:snapToGrid w:val="0"/>
                <w:color w:val="000000"/>
                <w:sz w:val="22"/>
                <w:szCs w:val="22"/>
                <w:cs/>
                <w:lang w:eastAsia="th-TH"/>
              </w:rPr>
            </w:pPr>
          </w:p>
        </w:tc>
        <w:tc>
          <w:tcPr>
            <w:tcW w:w="1170" w:type="dxa"/>
          </w:tcPr>
          <w:p w14:paraId="559D0947" w14:textId="4A84DE2A" w:rsidR="00F14B29" w:rsidRPr="00941480" w:rsidRDefault="00580146">
            <w:pPr>
              <w:ind w:right="65"/>
              <w:jc w:val="right"/>
              <w:rPr>
                <w:rFonts w:ascii="Angsana New" w:hAnsi="Angsana New" w:cs="Angsana New"/>
                <w:snapToGrid w:val="0"/>
                <w:color w:val="000000"/>
                <w:sz w:val="22"/>
                <w:szCs w:val="22"/>
                <w:lang w:eastAsia="th-TH"/>
              </w:rPr>
            </w:pPr>
            <w:r w:rsidRPr="00941480">
              <w:rPr>
                <w:rFonts w:ascii="Angsana New" w:hAnsi="Angsana New" w:cs="Angsana New"/>
                <w:snapToGrid w:val="0"/>
                <w:color w:val="000000"/>
                <w:sz w:val="22"/>
                <w:szCs w:val="22"/>
                <w:lang w:eastAsia="th-TH"/>
              </w:rPr>
              <w:t>108,833,463.21</w:t>
            </w:r>
          </w:p>
        </w:tc>
        <w:tc>
          <w:tcPr>
            <w:tcW w:w="90" w:type="dxa"/>
          </w:tcPr>
          <w:p w14:paraId="0479CEB3" w14:textId="77777777" w:rsidR="00F14B29" w:rsidRPr="00941480" w:rsidRDefault="00F14B29">
            <w:pPr>
              <w:ind w:right="274"/>
              <w:jc w:val="right"/>
              <w:rPr>
                <w:rFonts w:ascii="Angsana New" w:hAnsi="Angsana New" w:cs="Angsana New"/>
                <w:snapToGrid w:val="0"/>
                <w:color w:val="000000"/>
                <w:sz w:val="22"/>
                <w:szCs w:val="22"/>
                <w:cs/>
                <w:lang w:eastAsia="th-TH"/>
              </w:rPr>
            </w:pPr>
          </w:p>
        </w:tc>
        <w:tc>
          <w:tcPr>
            <w:tcW w:w="1170" w:type="dxa"/>
          </w:tcPr>
          <w:p w14:paraId="4FFB5DB4" w14:textId="6D27CDBC" w:rsidR="00F14B29" w:rsidRPr="00941480" w:rsidRDefault="00580146" w:rsidP="008D364C">
            <w:pPr>
              <w:tabs>
                <w:tab w:val="left" w:pos="600"/>
              </w:tabs>
              <w:jc w:val="center"/>
              <w:rPr>
                <w:rFonts w:ascii="Angsana New" w:hAnsi="Angsana New" w:cs="Angsana New"/>
                <w:snapToGrid w:val="0"/>
                <w:color w:val="000000"/>
                <w:sz w:val="22"/>
                <w:szCs w:val="22"/>
                <w:lang w:eastAsia="th-TH"/>
              </w:rPr>
            </w:pPr>
            <w:r w:rsidRPr="00941480">
              <w:rPr>
                <w:rFonts w:ascii="Angsana New" w:hAnsi="Angsana New" w:cs="Angsana New" w:hint="cs"/>
                <w:snapToGrid w:val="0"/>
                <w:color w:val="000000"/>
                <w:sz w:val="22"/>
                <w:szCs w:val="22"/>
                <w:cs/>
                <w:lang w:eastAsia="th-TH"/>
              </w:rPr>
              <w:t>-</w:t>
            </w:r>
          </w:p>
        </w:tc>
        <w:tc>
          <w:tcPr>
            <w:tcW w:w="85" w:type="dxa"/>
          </w:tcPr>
          <w:p w14:paraId="79469076" w14:textId="77777777" w:rsidR="00F14B29" w:rsidRPr="00941480" w:rsidRDefault="00F14B29">
            <w:pPr>
              <w:ind w:right="274"/>
              <w:jc w:val="right"/>
              <w:rPr>
                <w:rFonts w:ascii="Angsana New" w:hAnsi="Angsana New" w:cs="Angsana New"/>
                <w:snapToGrid w:val="0"/>
                <w:color w:val="000000"/>
                <w:sz w:val="22"/>
                <w:szCs w:val="22"/>
                <w:cs/>
                <w:lang w:eastAsia="th-TH"/>
              </w:rPr>
            </w:pPr>
          </w:p>
        </w:tc>
        <w:tc>
          <w:tcPr>
            <w:tcW w:w="1265" w:type="dxa"/>
          </w:tcPr>
          <w:p w14:paraId="23210969" w14:textId="4C6AD321" w:rsidR="00F14B29" w:rsidRPr="00941480" w:rsidRDefault="003E150B">
            <w:pPr>
              <w:ind w:right="65"/>
              <w:jc w:val="right"/>
              <w:rPr>
                <w:rFonts w:ascii="Angsana New" w:hAnsi="Angsana New" w:cs="Angsana New"/>
                <w:snapToGrid w:val="0"/>
                <w:color w:val="000000"/>
                <w:sz w:val="22"/>
                <w:szCs w:val="22"/>
                <w:lang w:eastAsia="th-TH"/>
              </w:rPr>
            </w:pPr>
            <w:r w:rsidRPr="00941480">
              <w:rPr>
                <w:rFonts w:ascii="Angsana New" w:hAnsi="Angsana New" w:cs="Angsana New"/>
                <w:snapToGrid w:val="0"/>
                <w:color w:val="000000"/>
                <w:sz w:val="22"/>
                <w:szCs w:val="22"/>
                <w:lang w:eastAsia="th-TH"/>
              </w:rPr>
              <w:t>108,833,463.21</w:t>
            </w:r>
          </w:p>
        </w:tc>
        <w:tc>
          <w:tcPr>
            <w:tcW w:w="90" w:type="dxa"/>
          </w:tcPr>
          <w:p w14:paraId="4572D570" w14:textId="77777777" w:rsidR="00F14B29" w:rsidRPr="00941480" w:rsidRDefault="00F14B29">
            <w:pPr>
              <w:ind w:right="65"/>
              <w:jc w:val="right"/>
              <w:rPr>
                <w:rFonts w:ascii="Angsana New" w:hAnsi="Angsana New" w:cs="Angsana New"/>
                <w:snapToGrid w:val="0"/>
                <w:color w:val="000000"/>
                <w:sz w:val="22"/>
                <w:szCs w:val="22"/>
                <w:lang w:eastAsia="th-TH"/>
              </w:rPr>
            </w:pPr>
          </w:p>
        </w:tc>
        <w:tc>
          <w:tcPr>
            <w:tcW w:w="1080" w:type="dxa"/>
          </w:tcPr>
          <w:p w14:paraId="617310CA" w14:textId="6619E813" w:rsidR="00F14B29" w:rsidRPr="003E150B" w:rsidRDefault="003E150B">
            <w:pPr>
              <w:ind w:right="-30"/>
              <w:jc w:val="center"/>
              <w:rPr>
                <w:rFonts w:ascii="Angsana New" w:hAnsi="Angsana New" w:cs="Angsana New"/>
                <w:snapToGrid w:val="0"/>
                <w:color w:val="000000"/>
                <w:sz w:val="22"/>
                <w:szCs w:val="22"/>
                <w:lang w:eastAsia="th-TH"/>
              </w:rPr>
            </w:pPr>
            <w:r w:rsidRPr="003E150B">
              <w:rPr>
                <w:rFonts w:ascii="Angsana New" w:hAnsi="Angsana New" w:cs="Angsana New"/>
                <w:snapToGrid w:val="0"/>
                <w:color w:val="000000"/>
                <w:sz w:val="22"/>
                <w:szCs w:val="22"/>
                <w:lang w:eastAsia="th-TH"/>
              </w:rPr>
              <w:t>0</w:t>
            </w:r>
            <w:r w:rsidR="008D364C" w:rsidRPr="003E150B">
              <w:rPr>
                <w:rFonts w:ascii="Angsana New" w:hAnsi="Angsana New" w:cs="Angsana New"/>
                <w:snapToGrid w:val="0"/>
                <w:color w:val="000000"/>
                <w:sz w:val="22"/>
                <w:szCs w:val="22"/>
                <w:lang w:eastAsia="th-TH"/>
              </w:rPr>
              <w:t>.</w:t>
            </w:r>
            <w:r w:rsidRPr="003E150B">
              <w:rPr>
                <w:rFonts w:ascii="Angsana New" w:hAnsi="Angsana New" w:cs="Angsana New"/>
                <w:snapToGrid w:val="0"/>
                <w:color w:val="000000"/>
                <w:sz w:val="22"/>
                <w:szCs w:val="22"/>
                <w:lang w:eastAsia="th-TH"/>
              </w:rPr>
              <w:t>90</w:t>
            </w:r>
            <w:r w:rsidR="00F14B29" w:rsidRPr="003E150B">
              <w:rPr>
                <w:rFonts w:ascii="Angsana New" w:hAnsi="Angsana New" w:cs="Angsana New"/>
                <w:snapToGrid w:val="0"/>
                <w:color w:val="000000"/>
                <w:sz w:val="22"/>
                <w:szCs w:val="22"/>
                <w:lang w:eastAsia="th-TH"/>
              </w:rPr>
              <w:t xml:space="preserve"> – </w:t>
            </w:r>
            <w:r w:rsidRPr="003E150B">
              <w:rPr>
                <w:rFonts w:ascii="Angsana New" w:hAnsi="Angsana New" w:cs="Angsana New"/>
                <w:snapToGrid w:val="0"/>
                <w:color w:val="000000"/>
                <w:sz w:val="22"/>
                <w:szCs w:val="22"/>
                <w:lang w:eastAsia="th-TH"/>
              </w:rPr>
              <w:t>1</w:t>
            </w:r>
            <w:r w:rsidR="00F14B29" w:rsidRPr="003E150B">
              <w:rPr>
                <w:rFonts w:ascii="Angsana New" w:hAnsi="Angsana New" w:cs="Angsana New"/>
                <w:snapToGrid w:val="0"/>
                <w:color w:val="000000"/>
                <w:sz w:val="22"/>
                <w:szCs w:val="22"/>
                <w:lang w:eastAsia="th-TH"/>
              </w:rPr>
              <w:t>.</w:t>
            </w:r>
            <w:r w:rsidRPr="003E150B">
              <w:rPr>
                <w:rFonts w:ascii="Angsana New" w:hAnsi="Angsana New" w:cs="Angsana New"/>
                <w:snapToGrid w:val="0"/>
                <w:color w:val="000000"/>
                <w:sz w:val="22"/>
                <w:szCs w:val="22"/>
                <w:lang w:eastAsia="th-TH"/>
              </w:rPr>
              <w:t>35</w:t>
            </w:r>
          </w:p>
        </w:tc>
      </w:tr>
      <w:tr w:rsidR="00F14B29" w:rsidRPr="000D37A5" w14:paraId="0ED48271" w14:textId="77777777">
        <w:trPr>
          <w:cantSplit/>
        </w:trPr>
        <w:tc>
          <w:tcPr>
            <w:tcW w:w="2730" w:type="dxa"/>
          </w:tcPr>
          <w:p w14:paraId="46253384" w14:textId="77777777" w:rsidR="00F14B29" w:rsidRPr="00AA2AAA" w:rsidRDefault="00F14B29">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สินทรัพย์ทางการเงินไม่หมุนเวียนอื่น</w:t>
            </w:r>
          </w:p>
        </w:tc>
        <w:tc>
          <w:tcPr>
            <w:tcW w:w="90" w:type="dxa"/>
          </w:tcPr>
          <w:p w14:paraId="1C363921" w14:textId="77777777" w:rsidR="00F14B29" w:rsidRPr="00FE60B7" w:rsidRDefault="00F14B29">
            <w:pPr>
              <w:ind w:right="65"/>
              <w:jc w:val="right"/>
              <w:rPr>
                <w:rFonts w:ascii="Angsana New" w:hAnsi="Angsana New" w:cs="Angsana New"/>
                <w:snapToGrid w:val="0"/>
                <w:color w:val="000000"/>
                <w:sz w:val="22"/>
                <w:szCs w:val="22"/>
                <w:highlight w:val="yellow"/>
                <w:cs/>
                <w:lang w:eastAsia="th-TH"/>
              </w:rPr>
            </w:pPr>
          </w:p>
        </w:tc>
        <w:tc>
          <w:tcPr>
            <w:tcW w:w="1260" w:type="dxa"/>
          </w:tcPr>
          <w:p w14:paraId="673A6939" w14:textId="77777777" w:rsidR="00F14B29" w:rsidRPr="001F4438" w:rsidRDefault="00F14B29">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46E39F6D" w14:textId="77777777" w:rsidR="00F14B29" w:rsidRPr="001F4438" w:rsidRDefault="00F14B29">
            <w:pPr>
              <w:ind w:left="-30"/>
              <w:jc w:val="thaiDistribute"/>
              <w:rPr>
                <w:rFonts w:ascii="Angsana New" w:hAnsi="Angsana New" w:cs="Angsana New"/>
                <w:snapToGrid w:val="0"/>
                <w:color w:val="000000"/>
                <w:sz w:val="22"/>
                <w:szCs w:val="22"/>
                <w:cs/>
                <w:lang w:eastAsia="th-TH"/>
              </w:rPr>
            </w:pPr>
          </w:p>
        </w:tc>
        <w:tc>
          <w:tcPr>
            <w:tcW w:w="1170" w:type="dxa"/>
          </w:tcPr>
          <w:p w14:paraId="2567EBC5" w14:textId="77777777" w:rsidR="00F14B29" w:rsidRPr="001F4438" w:rsidRDefault="00F14B29">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1ECCAFDF" w14:textId="77777777" w:rsidR="00F14B29" w:rsidRPr="001F4438" w:rsidRDefault="00F14B29">
            <w:pPr>
              <w:ind w:right="274"/>
              <w:jc w:val="right"/>
              <w:rPr>
                <w:rFonts w:ascii="Angsana New" w:hAnsi="Angsana New" w:cs="Angsana New"/>
                <w:snapToGrid w:val="0"/>
                <w:color w:val="000000"/>
                <w:sz w:val="22"/>
                <w:szCs w:val="22"/>
                <w:cs/>
                <w:lang w:eastAsia="th-TH"/>
              </w:rPr>
            </w:pPr>
          </w:p>
        </w:tc>
        <w:tc>
          <w:tcPr>
            <w:tcW w:w="1170" w:type="dxa"/>
          </w:tcPr>
          <w:p w14:paraId="2D83C68B" w14:textId="075D20C4" w:rsidR="00F14B29" w:rsidRPr="001F4438" w:rsidRDefault="003F5830">
            <w:pPr>
              <w:ind w:right="65"/>
              <w:jc w:val="right"/>
              <w:rPr>
                <w:rFonts w:ascii="Angsana New" w:hAnsi="Angsana New" w:cs="Angsana New"/>
                <w:snapToGrid w:val="0"/>
                <w:color w:val="000000"/>
                <w:sz w:val="22"/>
                <w:szCs w:val="22"/>
                <w:cs/>
                <w:lang w:eastAsia="th-TH"/>
              </w:rPr>
            </w:pPr>
            <w:r w:rsidRPr="003F5830">
              <w:rPr>
                <w:rFonts w:ascii="Angsana New" w:hAnsi="Angsana New" w:cs="Angsana New"/>
                <w:snapToGrid w:val="0"/>
                <w:color w:val="000000"/>
                <w:sz w:val="22"/>
                <w:szCs w:val="22"/>
                <w:lang w:eastAsia="th-TH"/>
              </w:rPr>
              <w:t>585,725,288.90</w:t>
            </w:r>
          </w:p>
        </w:tc>
        <w:tc>
          <w:tcPr>
            <w:tcW w:w="85" w:type="dxa"/>
          </w:tcPr>
          <w:p w14:paraId="336495BE"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265" w:type="dxa"/>
          </w:tcPr>
          <w:p w14:paraId="34D16C4C" w14:textId="0089D351" w:rsidR="00F14B29" w:rsidRPr="001F4438" w:rsidRDefault="003F5830">
            <w:pPr>
              <w:ind w:right="65"/>
              <w:jc w:val="right"/>
              <w:rPr>
                <w:rFonts w:ascii="Angsana New" w:hAnsi="Angsana New" w:cs="Angsana New"/>
                <w:snapToGrid w:val="0"/>
                <w:color w:val="000000"/>
                <w:sz w:val="22"/>
                <w:szCs w:val="22"/>
                <w:lang w:eastAsia="th-TH"/>
              </w:rPr>
            </w:pPr>
            <w:r w:rsidRPr="003F5830">
              <w:rPr>
                <w:rFonts w:ascii="Angsana New" w:hAnsi="Angsana New" w:cs="Angsana New"/>
                <w:snapToGrid w:val="0"/>
                <w:color w:val="000000"/>
                <w:sz w:val="22"/>
                <w:szCs w:val="22"/>
                <w:lang w:eastAsia="th-TH"/>
              </w:rPr>
              <w:t>585,725,288.90</w:t>
            </w:r>
          </w:p>
        </w:tc>
        <w:tc>
          <w:tcPr>
            <w:tcW w:w="90" w:type="dxa"/>
          </w:tcPr>
          <w:p w14:paraId="61346404"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080" w:type="dxa"/>
          </w:tcPr>
          <w:p w14:paraId="31EDE770" w14:textId="77777777" w:rsidR="00F14B29" w:rsidRPr="001F4438" w:rsidRDefault="00F14B29">
            <w:pPr>
              <w:ind w:right="-30"/>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r>
      <w:tr w:rsidR="00F14B29" w:rsidRPr="000D37A5" w14:paraId="13317752" w14:textId="77777777" w:rsidTr="004C4165">
        <w:trPr>
          <w:cantSplit/>
        </w:trPr>
        <w:tc>
          <w:tcPr>
            <w:tcW w:w="2730" w:type="dxa"/>
          </w:tcPr>
          <w:p w14:paraId="099CD8DC" w14:textId="77777777" w:rsidR="00F14B29" w:rsidRPr="00AA2AAA" w:rsidRDefault="00F14B29">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เงินให้กู้ยืมระยะยาวแก่กิจการที่เกี่ยวข้องกัน</w:t>
            </w:r>
          </w:p>
        </w:tc>
        <w:tc>
          <w:tcPr>
            <w:tcW w:w="90" w:type="dxa"/>
          </w:tcPr>
          <w:p w14:paraId="61381F0D"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410C193A" w14:textId="77777777" w:rsidR="00F14B29" w:rsidRPr="001F4438" w:rsidRDefault="00F14B29">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0830A84E" w14:textId="77777777" w:rsidR="00F14B29" w:rsidRPr="001F4438" w:rsidRDefault="00F14B29">
            <w:pPr>
              <w:ind w:right="274"/>
              <w:jc w:val="right"/>
              <w:rPr>
                <w:rFonts w:ascii="Angsana New" w:hAnsi="Angsana New" w:cs="Angsana New"/>
                <w:snapToGrid w:val="0"/>
                <w:color w:val="000000"/>
                <w:sz w:val="22"/>
                <w:szCs w:val="22"/>
                <w:cs/>
                <w:lang w:eastAsia="th-TH"/>
              </w:rPr>
            </w:pPr>
          </w:p>
        </w:tc>
        <w:tc>
          <w:tcPr>
            <w:tcW w:w="1170" w:type="dxa"/>
          </w:tcPr>
          <w:p w14:paraId="4DB570D5" w14:textId="77777777" w:rsidR="00F14B29" w:rsidRPr="001F4438" w:rsidRDefault="00F14B29">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44B67392" w14:textId="77777777" w:rsidR="00F14B29" w:rsidRPr="001F4438" w:rsidRDefault="00F14B29">
            <w:pPr>
              <w:ind w:right="65"/>
              <w:jc w:val="right"/>
              <w:rPr>
                <w:rFonts w:ascii="Angsana New" w:hAnsi="Angsana New" w:cs="Angsana New"/>
                <w:snapToGrid w:val="0"/>
                <w:color w:val="000000"/>
                <w:sz w:val="22"/>
                <w:szCs w:val="22"/>
                <w:cs/>
                <w:lang w:eastAsia="th-TH"/>
              </w:rPr>
            </w:pPr>
          </w:p>
        </w:tc>
        <w:tc>
          <w:tcPr>
            <w:tcW w:w="1170" w:type="dxa"/>
          </w:tcPr>
          <w:p w14:paraId="267C79DD" w14:textId="36C3DBE7" w:rsidR="00F14B29" w:rsidRPr="001F4438" w:rsidRDefault="0055631A" w:rsidP="00CE6649">
            <w:pPr>
              <w:ind w:right="65"/>
              <w:jc w:val="right"/>
              <w:rPr>
                <w:rFonts w:ascii="Angsana New" w:hAnsi="Angsana New" w:cs="Angsana New"/>
                <w:snapToGrid w:val="0"/>
                <w:color w:val="000000"/>
                <w:sz w:val="22"/>
                <w:szCs w:val="22"/>
                <w:cs/>
                <w:lang w:eastAsia="th-TH"/>
              </w:rPr>
            </w:pPr>
            <w:r w:rsidRPr="0055631A">
              <w:rPr>
                <w:rFonts w:ascii="Angsana New" w:hAnsi="Angsana New" w:cs="Angsana New"/>
                <w:snapToGrid w:val="0"/>
                <w:color w:val="000000"/>
                <w:sz w:val="22"/>
                <w:szCs w:val="22"/>
                <w:lang w:eastAsia="th-TH"/>
              </w:rPr>
              <w:t>273</w:t>
            </w:r>
            <w:r w:rsidR="00BE4218" w:rsidRPr="00BE4218">
              <w:rPr>
                <w:rFonts w:ascii="Angsana New" w:hAnsi="Angsana New" w:cs="Angsana New"/>
                <w:snapToGrid w:val="0"/>
                <w:color w:val="000000"/>
                <w:sz w:val="22"/>
                <w:szCs w:val="22"/>
                <w:lang w:eastAsia="th-TH"/>
              </w:rPr>
              <w:t>,791,983.33</w:t>
            </w:r>
          </w:p>
        </w:tc>
        <w:tc>
          <w:tcPr>
            <w:tcW w:w="85" w:type="dxa"/>
          </w:tcPr>
          <w:p w14:paraId="105BD440" w14:textId="77777777" w:rsidR="00F14B29" w:rsidRPr="001F4438" w:rsidRDefault="00F14B29">
            <w:pPr>
              <w:ind w:right="65"/>
              <w:jc w:val="right"/>
              <w:rPr>
                <w:rFonts w:ascii="Angsana New" w:hAnsi="Angsana New" w:cs="Angsana New"/>
                <w:snapToGrid w:val="0"/>
                <w:color w:val="000000"/>
                <w:sz w:val="22"/>
                <w:szCs w:val="22"/>
                <w:cs/>
                <w:lang w:eastAsia="th-TH"/>
              </w:rPr>
            </w:pPr>
          </w:p>
        </w:tc>
        <w:tc>
          <w:tcPr>
            <w:tcW w:w="1265" w:type="dxa"/>
          </w:tcPr>
          <w:p w14:paraId="2DEA613C" w14:textId="0E58607D" w:rsidR="00F14B29" w:rsidRPr="001F4438" w:rsidRDefault="0055631A" w:rsidP="00CE6649">
            <w:pPr>
              <w:ind w:right="65"/>
              <w:jc w:val="right"/>
              <w:rPr>
                <w:rFonts w:ascii="Angsana New" w:hAnsi="Angsana New" w:cs="Angsana New"/>
                <w:snapToGrid w:val="0"/>
                <w:color w:val="000000"/>
                <w:sz w:val="22"/>
                <w:szCs w:val="22"/>
                <w:cs/>
                <w:lang w:eastAsia="th-TH"/>
              </w:rPr>
            </w:pPr>
            <w:r w:rsidRPr="0055631A">
              <w:rPr>
                <w:rFonts w:ascii="Angsana New" w:hAnsi="Angsana New" w:cs="Angsana New"/>
                <w:snapToGrid w:val="0"/>
                <w:color w:val="000000"/>
                <w:sz w:val="22"/>
                <w:szCs w:val="22"/>
                <w:cs/>
                <w:lang w:eastAsia="th-TH"/>
              </w:rPr>
              <w:t>273</w:t>
            </w:r>
            <w:r w:rsidR="00BE4218" w:rsidRPr="00BE4218">
              <w:rPr>
                <w:rFonts w:ascii="Angsana New" w:hAnsi="Angsana New" w:cs="Angsana New"/>
                <w:snapToGrid w:val="0"/>
                <w:color w:val="000000"/>
                <w:sz w:val="22"/>
                <w:szCs w:val="22"/>
                <w:lang w:eastAsia="th-TH"/>
              </w:rPr>
              <w:t>,</w:t>
            </w:r>
            <w:r w:rsidR="00BE4218" w:rsidRPr="00BE4218">
              <w:rPr>
                <w:rFonts w:ascii="Angsana New" w:hAnsi="Angsana New" w:cs="Angsana New"/>
                <w:snapToGrid w:val="0"/>
                <w:color w:val="000000"/>
                <w:sz w:val="22"/>
                <w:szCs w:val="22"/>
                <w:cs/>
                <w:lang w:eastAsia="th-TH"/>
              </w:rPr>
              <w:t>791</w:t>
            </w:r>
            <w:r w:rsidR="00BE4218" w:rsidRPr="00BE4218">
              <w:rPr>
                <w:rFonts w:ascii="Angsana New" w:hAnsi="Angsana New" w:cs="Angsana New"/>
                <w:snapToGrid w:val="0"/>
                <w:color w:val="000000"/>
                <w:sz w:val="22"/>
                <w:szCs w:val="22"/>
                <w:lang w:eastAsia="th-TH"/>
              </w:rPr>
              <w:t>,</w:t>
            </w:r>
            <w:r w:rsidR="00BE4218" w:rsidRPr="00BE4218">
              <w:rPr>
                <w:rFonts w:ascii="Angsana New" w:hAnsi="Angsana New" w:cs="Angsana New"/>
                <w:snapToGrid w:val="0"/>
                <w:color w:val="000000"/>
                <w:sz w:val="22"/>
                <w:szCs w:val="22"/>
                <w:cs/>
                <w:lang w:eastAsia="th-TH"/>
              </w:rPr>
              <w:t>983.33</w:t>
            </w:r>
          </w:p>
        </w:tc>
        <w:tc>
          <w:tcPr>
            <w:tcW w:w="90" w:type="dxa"/>
          </w:tcPr>
          <w:p w14:paraId="13A1074D" w14:textId="77777777" w:rsidR="00F14B29" w:rsidRPr="001F4438" w:rsidRDefault="00F14B29">
            <w:pPr>
              <w:ind w:right="65"/>
              <w:jc w:val="right"/>
              <w:rPr>
                <w:rFonts w:ascii="Angsana New" w:hAnsi="Angsana New" w:cs="Angsana New"/>
                <w:snapToGrid w:val="0"/>
                <w:color w:val="000000"/>
                <w:sz w:val="22"/>
                <w:szCs w:val="22"/>
                <w:cs/>
                <w:lang w:eastAsia="th-TH"/>
              </w:rPr>
            </w:pPr>
          </w:p>
        </w:tc>
        <w:tc>
          <w:tcPr>
            <w:tcW w:w="1080" w:type="dxa"/>
          </w:tcPr>
          <w:p w14:paraId="23A1D9E9" w14:textId="77777777" w:rsidR="00F14B29" w:rsidRPr="001F4438" w:rsidRDefault="00F14B29">
            <w:pPr>
              <w:ind w:right="-30"/>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r>
      <w:tr w:rsidR="005E70F3" w:rsidRPr="000D37A5" w14:paraId="7B414203" w14:textId="77777777" w:rsidTr="00D13CBC">
        <w:trPr>
          <w:cantSplit/>
        </w:trPr>
        <w:tc>
          <w:tcPr>
            <w:tcW w:w="2730" w:type="dxa"/>
          </w:tcPr>
          <w:p w14:paraId="6BBB36B0" w14:textId="77777777" w:rsidR="005E70F3" w:rsidRPr="00AA2AAA" w:rsidRDefault="005E70F3" w:rsidP="005E70F3">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เงินให้กู้ยืมระยะยาวแก่กิจการเฉพาะกิจ</w:t>
            </w:r>
          </w:p>
        </w:tc>
        <w:tc>
          <w:tcPr>
            <w:tcW w:w="90" w:type="dxa"/>
          </w:tcPr>
          <w:p w14:paraId="082DFD18" w14:textId="77777777" w:rsidR="005E70F3" w:rsidRPr="00FE60B7" w:rsidRDefault="005E70F3" w:rsidP="005E70F3">
            <w:pPr>
              <w:ind w:right="90"/>
              <w:jc w:val="right"/>
              <w:rPr>
                <w:rFonts w:ascii="Angsana New" w:hAnsi="Angsana New" w:cs="Angsana New"/>
                <w:snapToGrid w:val="0"/>
                <w:color w:val="000000"/>
                <w:sz w:val="22"/>
                <w:szCs w:val="22"/>
                <w:highlight w:val="yellow"/>
                <w:cs/>
                <w:lang w:eastAsia="th-TH"/>
              </w:rPr>
            </w:pPr>
          </w:p>
        </w:tc>
        <w:tc>
          <w:tcPr>
            <w:tcW w:w="1260" w:type="dxa"/>
          </w:tcPr>
          <w:p w14:paraId="67533EA2" w14:textId="77777777" w:rsidR="005E70F3" w:rsidRPr="001F4438" w:rsidRDefault="005E70F3" w:rsidP="005E70F3">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7F96C08A" w14:textId="77777777" w:rsidR="005E70F3" w:rsidRPr="001F4438" w:rsidRDefault="005E70F3" w:rsidP="005E70F3">
            <w:pPr>
              <w:ind w:right="274"/>
              <w:jc w:val="right"/>
              <w:rPr>
                <w:rFonts w:ascii="Angsana New" w:hAnsi="Angsana New" w:cs="Angsana New"/>
                <w:snapToGrid w:val="0"/>
                <w:color w:val="000000"/>
                <w:sz w:val="22"/>
                <w:szCs w:val="22"/>
                <w:cs/>
                <w:lang w:eastAsia="th-TH"/>
              </w:rPr>
            </w:pPr>
          </w:p>
        </w:tc>
        <w:tc>
          <w:tcPr>
            <w:tcW w:w="1170" w:type="dxa"/>
          </w:tcPr>
          <w:p w14:paraId="5565595B" w14:textId="77777777" w:rsidR="005E70F3" w:rsidRPr="001F4438" w:rsidRDefault="005E70F3" w:rsidP="005E70F3">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2C21CF34" w14:textId="77777777" w:rsidR="005E70F3" w:rsidRPr="001F4438" w:rsidRDefault="005E70F3" w:rsidP="005E70F3">
            <w:pPr>
              <w:ind w:right="65"/>
              <w:jc w:val="right"/>
              <w:rPr>
                <w:rFonts w:ascii="Angsana New" w:hAnsi="Angsana New" w:cs="Angsana New"/>
                <w:snapToGrid w:val="0"/>
                <w:color w:val="000000"/>
                <w:sz w:val="22"/>
                <w:szCs w:val="22"/>
                <w:cs/>
                <w:lang w:eastAsia="th-TH"/>
              </w:rPr>
            </w:pPr>
          </w:p>
        </w:tc>
        <w:tc>
          <w:tcPr>
            <w:tcW w:w="1170" w:type="dxa"/>
          </w:tcPr>
          <w:p w14:paraId="2816BAE2" w14:textId="53A3E7EB" w:rsidR="005E70F3" w:rsidRPr="001F4438" w:rsidRDefault="0055631A" w:rsidP="005E70F3">
            <w:pPr>
              <w:ind w:right="65"/>
              <w:jc w:val="right"/>
              <w:rPr>
                <w:rFonts w:ascii="Angsana New" w:hAnsi="Angsana New" w:cs="Angsana New"/>
                <w:snapToGrid w:val="0"/>
                <w:color w:val="000000"/>
                <w:sz w:val="22"/>
                <w:szCs w:val="22"/>
                <w:lang w:eastAsia="th-TH"/>
              </w:rPr>
            </w:pPr>
            <w:r w:rsidRPr="0055631A">
              <w:rPr>
                <w:rFonts w:ascii="Angsana New" w:hAnsi="Angsana New" w:cs="Angsana New"/>
                <w:snapToGrid w:val="0"/>
                <w:color w:val="000000"/>
                <w:sz w:val="22"/>
                <w:szCs w:val="22"/>
                <w:lang w:eastAsia="th-TH"/>
              </w:rPr>
              <w:t>190,887,592.51</w:t>
            </w:r>
          </w:p>
        </w:tc>
        <w:tc>
          <w:tcPr>
            <w:tcW w:w="85" w:type="dxa"/>
          </w:tcPr>
          <w:p w14:paraId="0B0C4466" w14:textId="77777777" w:rsidR="005E70F3" w:rsidRPr="001F4438" w:rsidRDefault="005E70F3" w:rsidP="005E70F3">
            <w:pPr>
              <w:ind w:right="65"/>
              <w:jc w:val="right"/>
              <w:rPr>
                <w:rFonts w:ascii="Angsana New" w:hAnsi="Angsana New" w:cs="Angsana New"/>
                <w:snapToGrid w:val="0"/>
                <w:color w:val="000000"/>
                <w:sz w:val="22"/>
                <w:szCs w:val="22"/>
                <w:cs/>
                <w:lang w:eastAsia="th-TH"/>
              </w:rPr>
            </w:pPr>
          </w:p>
        </w:tc>
        <w:tc>
          <w:tcPr>
            <w:tcW w:w="1265" w:type="dxa"/>
          </w:tcPr>
          <w:p w14:paraId="70A8BDCA" w14:textId="7146F987" w:rsidR="005E70F3" w:rsidRPr="001F4438" w:rsidRDefault="0055631A" w:rsidP="005E70F3">
            <w:pPr>
              <w:ind w:right="65"/>
              <w:jc w:val="right"/>
              <w:rPr>
                <w:rFonts w:ascii="Angsana New" w:hAnsi="Angsana New" w:cs="Angsana New"/>
                <w:snapToGrid w:val="0"/>
                <w:color w:val="000000"/>
                <w:sz w:val="22"/>
                <w:szCs w:val="22"/>
                <w:cs/>
                <w:lang w:eastAsia="th-TH"/>
              </w:rPr>
            </w:pPr>
            <w:r w:rsidRPr="0055631A">
              <w:rPr>
                <w:rFonts w:ascii="Angsana New" w:hAnsi="Angsana New" w:cs="Angsana New"/>
                <w:snapToGrid w:val="0"/>
                <w:color w:val="000000"/>
                <w:sz w:val="22"/>
                <w:szCs w:val="22"/>
                <w:lang w:eastAsia="th-TH"/>
              </w:rPr>
              <w:t>190,887,592.51</w:t>
            </w:r>
          </w:p>
        </w:tc>
        <w:tc>
          <w:tcPr>
            <w:tcW w:w="90" w:type="dxa"/>
          </w:tcPr>
          <w:p w14:paraId="1485EC31" w14:textId="77777777" w:rsidR="005E70F3" w:rsidRPr="001F4438" w:rsidRDefault="005E70F3" w:rsidP="005E70F3">
            <w:pPr>
              <w:ind w:right="65"/>
              <w:jc w:val="right"/>
              <w:rPr>
                <w:rFonts w:ascii="Angsana New" w:hAnsi="Angsana New" w:cs="Angsana New"/>
                <w:snapToGrid w:val="0"/>
                <w:color w:val="000000"/>
                <w:sz w:val="22"/>
                <w:szCs w:val="22"/>
                <w:cs/>
                <w:lang w:eastAsia="th-TH"/>
              </w:rPr>
            </w:pPr>
          </w:p>
        </w:tc>
        <w:tc>
          <w:tcPr>
            <w:tcW w:w="1080" w:type="dxa"/>
          </w:tcPr>
          <w:p w14:paraId="70C2C660" w14:textId="77777777" w:rsidR="005E70F3" w:rsidRPr="001F4438" w:rsidRDefault="005E70F3" w:rsidP="005E70F3">
            <w:pPr>
              <w:ind w:right="-30"/>
              <w:jc w:val="center"/>
              <w:rPr>
                <w:rFonts w:ascii="Angsana New" w:hAnsi="Angsana New" w:cs="Angsana New"/>
                <w:snapToGrid w:val="0"/>
                <w:color w:val="000000"/>
                <w:sz w:val="22"/>
                <w:szCs w:val="22"/>
                <w:cs/>
                <w:lang w:eastAsia="th-TH"/>
              </w:rPr>
            </w:pPr>
            <w:r w:rsidRPr="001F4438">
              <w:rPr>
                <w:rFonts w:ascii="Angsana New" w:hAnsi="Angsana New" w:cs="Angsana New" w:hint="cs"/>
                <w:snapToGrid w:val="0"/>
                <w:color w:val="000000"/>
                <w:sz w:val="22"/>
                <w:szCs w:val="22"/>
                <w:cs/>
                <w:lang w:eastAsia="th-TH"/>
              </w:rPr>
              <w:t>-</w:t>
            </w:r>
          </w:p>
        </w:tc>
      </w:tr>
      <w:tr w:rsidR="00F14B29" w:rsidRPr="000D37A5" w14:paraId="78539708" w14:textId="77777777" w:rsidTr="00D13CBC">
        <w:trPr>
          <w:cantSplit/>
        </w:trPr>
        <w:tc>
          <w:tcPr>
            <w:tcW w:w="2730" w:type="dxa"/>
          </w:tcPr>
          <w:p w14:paraId="118E7816" w14:textId="77777777" w:rsidR="00F14B29" w:rsidRPr="00AA2AAA" w:rsidRDefault="00F14B29">
            <w:pPr>
              <w:ind w:left="-30"/>
              <w:jc w:val="thaiDistribute"/>
              <w:rPr>
                <w:rFonts w:ascii="Angsana New" w:hAnsi="Angsana New" w:cs="Angsana New"/>
                <w:snapToGrid w:val="0"/>
                <w:color w:val="000000"/>
                <w:sz w:val="22"/>
                <w:szCs w:val="22"/>
                <w:u w:val="single"/>
                <w:cs/>
                <w:lang w:eastAsia="th-TH"/>
              </w:rPr>
            </w:pPr>
            <w:r w:rsidRPr="00AA2AAA">
              <w:rPr>
                <w:rFonts w:ascii="Angsana New" w:hAnsi="Angsana New" w:cs="Angsana New" w:hint="cs"/>
                <w:snapToGrid w:val="0"/>
                <w:color w:val="000000"/>
                <w:sz w:val="22"/>
                <w:szCs w:val="22"/>
                <w:u w:val="single"/>
                <w:cs/>
                <w:lang w:eastAsia="th-TH"/>
              </w:rPr>
              <w:t>หนี้สินทางการเงิน</w:t>
            </w:r>
          </w:p>
        </w:tc>
        <w:tc>
          <w:tcPr>
            <w:tcW w:w="90" w:type="dxa"/>
          </w:tcPr>
          <w:p w14:paraId="21A1955F"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4EEC2BE3" w14:textId="77777777" w:rsidR="00F14B29" w:rsidRPr="001F4438" w:rsidRDefault="00F14B29">
            <w:pPr>
              <w:ind w:right="65"/>
              <w:jc w:val="center"/>
              <w:rPr>
                <w:rFonts w:ascii="Angsana New" w:hAnsi="Angsana New" w:cs="Angsana New"/>
                <w:snapToGrid w:val="0"/>
                <w:color w:val="000000"/>
                <w:sz w:val="22"/>
                <w:szCs w:val="22"/>
                <w:lang w:eastAsia="th-TH"/>
              </w:rPr>
            </w:pPr>
          </w:p>
        </w:tc>
        <w:tc>
          <w:tcPr>
            <w:tcW w:w="90" w:type="dxa"/>
          </w:tcPr>
          <w:p w14:paraId="555C7D27" w14:textId="77777777" w:rsidR="00F14B29" w:rsidRPr="001F4438" w:rsidRDefault="00F14B29">
            <w:pPr>
              <w:ind w:right="274"/>
              <w:jc w:val="center"/>
              <w:rPr>
                <w:rFonts w:ascii="Angsana New" w:hAnsi="Angsana New" w:cs="Angsana New"/>
                <w:snapToGrid w:val="0"/>
                <w:color w:val="000000"/>
                <w:sz w:val="22"/>
                <w:szCs w:val="22"/>
                <w:cs/>
                <w:lang w:eastAsia="th-TH"/>
              </w:rPr>
            </w:pPr>
          </w:p>
        </w:tc>
        <w:tc>
          <w:tcPr>
            <w:tcW w:w="1170" w:type="dxa"/>
          </w:tcPr>
          <w:p w14:paraId="583A2B44" w14:textId="77777777" w:rsidR="00F14B29" w:rsidRPr="001F4438" w:rsidRDefault="00F14B29">
            <w:pPr>
              <w:ind w:right="65"/>
              <w:jc w:val="center"/>
              <w:rPr>
                <w:rFonts w:ascii="Angsana New" w:hAnsi="Angsana New" w:cs="Angsana New"/>
                <w:snapToGrid w:val="0"/>
                <w:color w:val="000000"/>
                <w:sz w:val="22"/>
                <w:szCs w:val="22"/>
                <w:cs/>
                <w:lang w:eastAsia="th-TH"/>
              </w:rPr>
            </w:pPr>
          </w:p>
        </w:tc>
        <w:tc>
          <w:tcPr>
            <w:tcW w:w="90" w:type="dxa"/>
          </w:tcPr>
          <w:p w14:paraId="4A9AB156" w14:textId="77777777" w:rsidR="00F14B29" w:rsidRPr="001F4438" w:rsidRDefault="00F14B29">
            <w:pPr>
              <w:ind w:right="65"/>
              <w:jc w:val="center"/>
              <w:rPr>
                <w:rFonts w:ascii="Angsana New" w:hAnsi="Angsana New" w:cs="Angsana New"/>
                <w:snapToGrid w:val="0"/>
                <w:color w:val="000000"/>
                <w:sz w:val="22"/>
                <w:szCs w:val="22"/>
                <w:lang w:eastAsia="th-TH"/>
              </w:rPr>
            </w:pPr>
          </w:p>
        </w:tc>
        <w:tc>
          <w:tcPr>
            <w:tcW w:w="1170" w:type="dxa"/>
          </w:tcPr>
          <w:p w14:paraId="2B91FDB8" w14:textId="77777777" w:rsidR="00F14B29" w:rsidRPr="001F4438" w:rsidRDefault="00F14B29">
            <w:pPr>
              <w:ind w:right="65"/>
              <w:jc w:val="center"/>
              <w:rPr>
                <w:rFonts w:ascii="Angsana New" w:hAnsi="Angsana New" w:cs="Angsana New"/>
                <w:snapToGrid w:val="0"/>
                <w:color w:val="000000"/>
                <w:sz w:val="22"/>
                <w:szCs w:val="22"/>
                <w:lang w:eastAsia="th-TH"/>
              </w:rPr>
            </w:pPr>
          </w:p>
        </w:tc>
        <w:tc>
          <w:tcPr>
            <w:tcW w:w="85" w:type="dxa"/>
          </w:tcPr>
          <w:p w14:paraId="1ABF4EA4" w14:textId="77777777" w:rsidR="00F14B29" w:rsidRPr="001F4438" w:rsidRDefault="00F14B29">
            <w:pPr>
              <w:ind w:right="65"/>
              <w:jc w:val="center"/>
              <w:rPr>
                <w:rFonts w:ascii="Angsana New" w:hAnsi="Angsana New" w:cs="Angsana New"/>
                <w:snapToGrid w:val="0"/>
                <w:color w:val="000000"/>
                <w:sz w:val="22"/>
                <w:szCs w:val="22"/>
                <w:lang w:eastAsia="th-TH"/>
              </w:rPr>
            </w:pPr>
          </w:p>
        </w:tc>
        <w:tc>
          <w:tcPr>
            <w:tcW w:w="1265" w:type="dxa"/>
          </w:tcPr>
          <w:p w14:paraId="3838B867" w14:textId="77777777" w:rsidR="00F14B29" w:rsidRPr="001F4438" w:rsidRDefault="00F14B29">
            <w:pPr>
              <w:ind w:right="65"/>
              <w:jc w:val="center"/>
              <w:rPr>
                <w:rFonts w:ascii="Angsana New" w:hAnsi="Angsana New" w:cs="Angsana New"/>
                <w:snapToGrid w:val="0"/>
                <w:color w:val="000000"/>
                <w:sz w:val="22"/>
                <w:szCs w:val="22"/>
                <w:lang w:eastAsia="th-TH"/>
              </w:rPr>
            </w:pPr>
          </w:p>
        </w:tc>
        <w:tc>
          <w:tcPr>
            <w:tcW w:w="90" w:type="dxa"/>
          </w:tcPr>
          <w:p w14:paraId="7307248D"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080" w:type="dxa"/>
          </w:tcPr>
          <w:p w14:paraId="74122CF5" w14:textId="77777777" w:rsidR="00F14B29" w:rsidRPr="001F4438" w:rsidRDefault="00F14B29">
            <w:pPr>
              <w:ind w:right="65"/>
              <w:jc w:val="center"/>
              <w:rPr>
                <w:rFonts w:ascii="Angsana New" w:hAnsi="Angsana New" w:cs="Angsana New"/>
                <w:snapToGrid w:val="0"/>
                <w:color w:val="000000"/>
                <w:sz w:val="22"/>
                <w:szCs w:val="22"/>
                <w:lang w:eastAsia="th-TH"/>
              </w:rPr>
            </w:pPr>
          </w:p>
        </w:tc>
      </w:tr>
      <w:tr w:rsidR="00F14B29" w:rsidRPr="000D37A5" w14:paraId="2B38F3EA" w14:textId="77777777">
        <w:trPr>
          <w:cantSplit/>
        </w:trPr>
        <w:tc>
          <w:tcPr>
            <w:tcW w:w="2730" w:type="dxa"/>
          </w:tcPr>
          <w:p w14:paraId="39D5FAA1" w14:textId="77777777" w:rsidR="00F14B29" w:rsidRPr="00AA2AAA" w:rsidRDefault="00F14B29">
            <w:pPr>
              <w:ind w:left="-30"/>
              <w:jc w:val="thaiDistribute"/>
              <w:rPr>
                <w:rFonts w:ascii="Angsana New" w:hAnsi="Angsana New" w:cs="Angsana New"/>
                <w:snapToGrid w:val="0"/>
                <w:color w:val="000000"/>
                <w:sz w:val="22"/>
                <w:szCs w:val="22"/>
                <w:u w:val="single"/>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60FCBB8B"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5AB3A128"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90" w:type="dxa"/>
          </w:tcPr>
          <w:p w14:paraId="383A5752" w14:textId="77777777" w:rsidR="00F14B29" w:rsidRPr="001F4438" w:rsidRDefault="00F14B29">
            <w:pPr>
              <w:ind w:right="274"/>
              <w:jc w:val="right"/>
              <w:rPr>
                <w:rFonts w:ascii="Angsana New" w:hAnsi="Angsana New" w:cs="Angsana New"/>
                <w:snapToGrid w:val="0"/>
                <w:color w:val="000000"/>
                <w:sz w:val="22"/>
                <w:szCs w:val="22"/>
                <w:cs/>
                <w:lang w:eastAsia="th-TH"/>
              </w:rPr>
            </w:pPr>
          </w:p>
        </w:tc>
        <w:tc>
          <w:tcPr>
            <w:tcW w:w="1170" w:type="dxa"/>
          </w:tcPr>
          <w:p w14:paraId="3134ABD3" w14:textId="77777777" w:rsidR="00F14B29" w:rsidRPr="001F4438" w:rsidRDefault="00F14B29">
            <w:pPr>
              <w:ind w:right="65"/>
              <w:jc w:val="right"/>
              <w:rPr>
                <w:rFonts w:ascii="Angsana New" w:hAnsi="Angsana New" w:cs="Angsana New"/>
                <w:snapToGrid w:val="0"/>
                <w:color w:val="000000"/>
                <w:sz w:val="22"/>
                <w:szCs w:val="22"/>
                <w:cs/>
                <w:lang w:eastAsia="th-TH"/>
              </w:rPr>
            </w:pPr>
          </w:p>
        </w:tc>
        <w:tc>
          <w:tcPr>
            <w:tcW w:w="90" w:type="dxa"/>
          </w:tcPr>
          <w:p w14:paraId="4CB0789F"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170" w:type="dxa"/>
          </w:tcPr>
          <w:p w14:paraId="291043BB"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85" w:type="dxa"/>
          </w:tcPr>
          <w:p w14:paraId="700319D9"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265" w:type="dxa"/>
          </w:tcPr>
          <w:p w14:paraId="42038D86"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90" w:type="dxa"/>
          </w:tcPr>
          <w:p w14:paraId="1D59128B"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080" w:type="dxa"/>
          </w:tcPr>
          <w:p w14:paraId="7D290F32" w14:textId="77777777" w:rsidR="00F14B29" w:rsidRPr="001F4438" w:rsidRDefault="00F14B29">
            <w:pPr>
              <w:ind w:right="65"/>
              <w:jc w:val="center"/>
              <w:rPr>
                <w:rFonts w:ascii="Angsana New" w:hAnsi="Angsana New" w:cs="Angsana New"/>
                <w:snapToGrid w:val="0"/>
                <w:color w:val="000000"/>
                <w:sz w:val="22"/>
                <w:szCs w:val="22"/>
                <w:lang w:eastAsia="th-TH"/>
              </w:rPr>
            </w:pPr>
          </w:p>
        </w:tc>
      </w:tr>
      <w:tr w:rsidR="00F14B29" w:rsidRPr="000D37A5" w14:paraId="08A5C4E6" w14:textId="77777777">
        <w:trPr>
          <w:cantSplit/>
        </w:trPr>
        <w:tc>
          <w:tcPr>
            <w:tcW w:w="2730" w:type="dxa"/>
          </w:tcPr>
          <w:p w14:paraId="42F23080" w14:textId="77777777" w:rsidR="00F14B29" w:rsidRPr="00AA2AAA" w:rsidRDefault="00F14B2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603B65D5"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61BE7338" w14:textId="77777777" w:rsidR="00F14B29" w:rsidRPr="001F4438" w:rsidRDefault="00F14B29">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62571930" w14:textId="77777777" w:rsidR="00F14B29" w:rsidRPr="001F4438" w:rsidRDefault="00F14B29">
            <w:pPr>
              <w:ind w:left="-30"/>
              <w:jc w:val="thaiDistribute"/>
              <w:rPr>
                <w:rFonts w:ascii="Angsana New" w:hAnsi="Angsana New" w:cs="Angsana New"/>
                <w:snapToGrid w:val="0"/>
                <w:color w:val="000000"/>
                <w:sz w:val="22"/>
                <w:szCs w:val="22"/>
                <w:cs/>
                <w:lang w:eastAsia="th-TH"/>
              </w:rPr>
            </w:pPr>
          </w:p>
        </w:tc>
        <w:tc>
          <w:tcPr>
            <w:tcW w:w="1170" w:type="dxa"/>
          </w:tcPr>
          <w:p w14:paraId="426E2B37" w14:textId="77777777" w:rsidR="00F14B29" w:rsidRPr="001F4438" w:rsidRDefault="00F14B29">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177CC296" w14:textId="77777777" w:rsidR="00F14B29" w:rsidRPr="001F4438" w:rsidRDefault="00F14B29">
            <w:pPr>
              <w:ind w:right="274"/>
              <w:jc w:val="right"/>
              <w:rPr>
                <w:rFonts w:ascii="Angsana New" w:hAnsi="Angsana New" w:cs="Angsana New"/>
                <w:snapToGrid w:val="0"/>
                <w:color w:val="000000"/>
                <w:sz w:val="22"/>
                <w:szCs w:val="22"/>
                <w:cs/>
                <w:lang w:eastAsia="th-TH"/>
              </w:rPr>
            </w:pPr>
          </w:p>
        </w:tc>
        <w:tc>
          <w:tcPr>
            <w:tcW w:w="1170" w:type="dxa"/>
          </w:tcPr>
          <w:p w14:paraId="2841B3A9" w14:textId="70AFF1B4" w:rsidR="00F14B29" w:rsidRPr="001F4438" w:rsidRDefault="008643E4">
            <w:pPr>
              <w:ind w:right="65"/>
              <w:jc w:val="right"/>
              <w:rPr>
                <w:rFonts w:ascii="Angsana New" w:hAnsi="Angsana New" w:cs="Angsana New"/>
                <w:snapToGrid w:val="0"/>
                <w:color w:val="000000"/>
                <w:sz w:val="22"/>
                <w:szCs w:val="22"/>
                <w:cs/>
                <w:lang w:eastAsia="th-TH"/>
              </w:rPr>
            </w:pPr>
            <w:r w:rsidRPr="008643E4">
              <w:rPr>
                <w:rFonts w:ascii="Angsana New" w:hAnsi="Angsana New" w:cs="Angsana New"/>
                <w:snapToGrid w:val="0"/>
                <w:color w:val="000000"/>
                <w:sz w:val="22"/>
                <w:szCs w:val="22"/>
                <w:cs/>
                <w:lang w:eastAsia="th-TH"/>
              </w:rPr>
              <w:t>3</w:t>
            </w:r>
            <w:r w:rsidRPr="008643E4">
              <w:rPr>
                <w:rFonts w:ascii="Angsana New" w:hAnsi="Angsana New" w:cs="Angsana New"/>
                <w:snapToGrid w:val="0"/>
                <w:color w:val="000000"/>
                <w:sz w:val="22"/>
                <w:szCs w:val="22"/>
                <w:lang w:eastAsia="th-TH"/>
              </w:rPr>
              <w:t>,</w:t>
            </w:r>
            <w:r w:rsidRPr="008643E4">
              <w:rPr>
                <w:rFonts w:ascii="Angsana New" w:hAnsi="Angsana New" w:cs="Angsana New"/>
                <w:snapToGrid w:val="0"/>
                <w:color w:val="000000"/>
                <w:sz w:val="22"/>
                <w:szCs w:val="22"/>
                <w:cs/>
                <w:lang w:eastAsia="th-TH"/>
              </w:rPr>
              <w:t>493</w:t>
            </w:r>
            <w:r w:rsidRPr="008643E4">
              <w:rPr>
                <w:rFonts w:ascii="Angsana New" w:hAnsi="Angsana New" w:cs="Angsana New"/>
                <w:snapToGrid w:val="0"/>
                <w:color w:val="000000"/>
                <w:sz w:val="22"/>
                <w:szCs w:val="22"/>
                <w:lang w:eastAsia="th-TH"/>
              </w:rPr>
              <w:t>,</w:t>
            </w:r>
            <w:r w:rsidRPr="008643E4">
              <w:rPr>
                <w:rFonts w:ascii="Angsana New" w:hAnsi="Angsana New" w:cs="Angsana New"/>
                <w:snapToGrid w:val="0"/>
                <w:color w:val="000000"/>
                <w:sz w:val="22"/>
                <w:szCs w:val="22"/>
                <w:cs/>
                <w:lang w:eastAsia="th-TH"/>
              </w:rPr>
              <w:t>086.44</w:t>
            </w:r>
          </w:p>
        </w:tc>
        <w:tc>
          <w:tcPr>
            <w:tcW w:w="85" w:type="dxa"/>
          </w:tcPr>
          <w:p w14:paraId="7B961296"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265" w:type="dxa"/>
          </w:tcPr>
          <w:p w14:paraId="47540D89" w14:textId="6F160140" w:rsidR="00F14B29" w:rsidRPr="001F4438" w:rsidRDefault="008643E4">
            <w:pPr>
              <w:ind w:right="65"/>
              <w:jc w:val="right"/>
              <w:rPr>
                <w:rFonts w:ascii="Angsana New" w:hAnsi="Angsana New" w:cs="Angsana New"/>
                <w:snapToGrid w:val="0"/>
                <w:color w:val="000000"/>
                <w:sz w:val="22"/>
                <w:szCs w:val="22"/>
                <w:lang w:eastAsia="th-TH"/>
              </w:rPr>
            </w:pPr>
            <w:r w:rsidRPr="008643E4">
              <w:rPr>
                <w:rFonts w:ascii="Angsana New" w:hAnsi="Angsana New" w:cs="Angsana New"/>
                <w:snapToGrid w:val="0"/>
                <w:color w:val="000000"/>
                <w:sz w:val="22"/>
                <w:szCs w:val="22"/>
                <w:lang w:eastAsia="th-TH"/>
              </w:rPr>
              <w:t>3,493,086.44</w:t>
            </w:r>
          </w:p>
        </w:tc>
        <w:tc>
          <w:tcPr>
            <w:tcW w:w="90" w:type="dxa"/>
          </w:tcPr>
          <w:p w14:paraId="7E982326"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080" w:type="dxa"/>
          </w:tcPr>
          <w:p w14:paraId="2D89559A" w14:textId="77777777" w:rsidR="00F14B29" w:rsidRPr="001F4438" w:rsidRDefault="00F14B29">
            <w:pPr>
              <w:ind w:right="-30"/>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r>
      <w:tr w:rsidR="00F14B29" w:rsidRPr="000D37A5" w14:paraId="02296B84" w14:textId="77777777">
        <w:trPr>
          <w:cantSplit/>
        </w:trPr>
        <w:tc>
          <w:tcPr>
            <w:tcW w:w="2730" w:type="dxa"/>
          </w:tcPr>
          <w:p w14:paraId="5A7F57C3" w14:textId="77777777" w:rsidR="00F14B29" w:rsidRPr="00AA2AAA" w:rsidRDefault="00F14B29">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6256B41F"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3348F2C3" w14:textId="77777777" w:rsidR="00F14B29" w:rsidRPr="001F4438" w:rsidRDefault="00F14B29">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1095F317" w14:textId="77777777" w:rsidR="00F14B29" w:rsidRPr="001F4438" w:rsidRDefault="00F14B29">
            <w:pPr>
              <w:ind w:left="-30"/>
              <w:jc w:val="thaiDistribute"/>
              <w:rPr>
                <w:rFonts w:ascii="Angsana New" w:hAnsi="Angsana New" w:cs="Angsana New"/>
                <w:snapToGrid w:val="0"/>
                <w:color w:val="000000"/>
                <w:sz w:val="22"/>
                <w:szCs w:val="22"/>
                <w:cs/>
                <w:lang w:eastAsia="th-TH"/>
              </w:rPr>
            </w:pPr>
          </w:p>
        </w:tc>
        <w:tc>
          <w:tcPr>
            <w:tcW w:w="1170" w:type="dxa"/>
          </w:tcPr>
          <w:p w14:paraId="639B816F" w14:textId="77777777" w:rsidR="00F14B29" w:rsidRPr="001F4438" w:rsidRDefault="00F14B29">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5FC1757C" w14:textId="77777777" w:rsidR="00F14B29" w:rsidRPr="001F4438" w:rsidRDefault="00F14B29">
            <w:pPr>
              <w:ind w:right="274"/>
              <w:jc w:val="right"/>
              <w:rPr>
                <w:rFonts w:ascii="Angsana New" w:hAnsi="Angsana New" w:cs="Angsana New"/>
                <w:snapToGrid w:val="0"/>
                <w:color w:val="000000"/>
                <w:sz w:val="22"/>
                <w:szCs w:val="22"/>
                <w:cs/>
                <w:lang w:eastAsia="th-TH"/>
              </w:rPr>
            </w:pPr>
          </w:p>
        </w:tc>
        <w:tc>
          <w:tcPr>
            <w:tcW w:w="1170" w:type="dxa"/>
          </w:tcPr>
          <w:p w14:paraId="1BC5010C" w14:textId="300D5A4B" w:rsidR="00F14B29" w:rsidRPr="001F4438" w:rsidRDefault="008643E4">
            <w:pPr>
              <w:ind w:right="65"/>
              <w:jc w:val="right"/>
              <w:rPr>
                <w:rFonts w:ascii="Angsana New" w:hAnsi="Angsana New" w:cs="Angsana New"/>
                <w:snapToGrid w:val="0"/>
                <w:color w:val="000000"/>
                <w:sz w:val="22"/>
                <w:szCs w:val="22"/>
                <w:cs/>
                <w:lang w:eastAsia="th-TH"/>
              </w:rPr>
            </w:pPr>
            <w:r w:rsidRPr="008643E4">
              <w:rPr>
                <w:rFonts w:ascii="Angsana New" w:hAnsi="Angsana New" w:cs="Angsana New"/>
                <w:snapToGrid w:val="0"/>
                <w:color w:val="000000"/>
                <w:sz w:val="22"/>
                <w:szCs w:val="22"/>
                <w:cs/>
                <w:lang w:eastAsia="th-TH"/>
              </w:rPr>
              <w:t>214</w:t>
            </w:r>
            <w:r w:rsidRPr="008643E4">
              <w:rPr>
                <w:rFonts w:ascii="Angsana New" w:hAnsi="Angsana New" w:cs="Angsana New"/>
                <w:snapToGrid w:val="0"/>
                <w:color w:val="000000"/>
                <w:sz w:val="22"/>
                <w:szCs w:val="22"/>
                <w:lang w:eastAsia="th-TH"/>
              </w:rPr>
              <w:t>,</w:t>
            </w:r>
            <w:r w:rsidRPr="008643E4">
              <w:rPr>
                <w:rFonts w:ascii="Angsana New" w:hAnsi="Angsana New" w:cs="Angsana New"/>
                <w:snapToGrid w:val="0"/>
                <w:color w:val="000000"/>
                <w:sz w:val="22"/>
                <w:szCs w:val="22"/>
                <w:cs/>
                <w:lang w:eastAsia="th-TH"/>
              </w:rPr>
              <w:t>103</w:t>
            </w:r>
            <w:r w:rsidRPr="008643E4">
              <w:rPr>
                <w:rFonts w:ascii="Angsana New" w:hAnsi="Angsana New" w:cs="Angsana New"/>
                <w:snapToGrid w:val="0"/>
                <w:color w:val="000000"/>
                <w:sz w:val="22"/>
                <w:szCs w:val="22"/>
                <w:lang w:eastAsia="th-TH"/>
              </w:rPr>
              <w:t>,</w:t>
            </w:r>
            <w:r w:rsidRPr="008643E4">
              <w:rPr>
                <w:rFonts w:ascii="Angsana New" w:hAnsi="Angsana New" w:cs="Angsana New"/>
                <w:snapToGrid w:val="0"/>
                <w:color w:val="000000"/>
                <w:sz w:val="22"/>
                <w:szCs w:val="22"/>
                <w:cs/>
                <w:lang w:eastAsia="th-TH"/>
              </w:rPr>
              <w:t>008.85</w:t>
            </w:r>
          </w:p>
        </w:tc>
        <w:tc>
          <w:tcPr>
            <w:tcW w:w="85" w:type="dxa"/>
          </w:tcPr>
          <w:p w14:paraId="6FC5EB85"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265" w:type="dxa"/>
          </w:tcPr>
          <w:p w14:paraId="16E93612" w14:textId="4CDF4B52" w:rsidR="00F14B29" w:rsidRPr="001F4438" w:rsidRDefault="008643E4">
            <w:pPr>
              <w:ind w:right="65"/>
              <w:jc w:val="right"/>
              <w:rPr>
                <w:rFonts w:ascii="Angsana New" w:hAnsi="Angsana New" w:cs="Angsana New"/>
                <w:snapToGrid w:val="0"/>
                <w:color w:val="000000"/>
                <w:sz w:val="22"/>
                <w:szCs w:val="22"/>
                <w:lang w:eastAsia="th-TH"/>
              </w:rPr>
            </w:pPr>
            <w:r w:rsidRPr="008643E4">
              <w:rPr>
                <w:rFonts w:ascii="Angsana New" w:hAnsi="Angsana New" w:cs="Angsana New"/>
                <w:snapToGrid w:val="0"/>
                <w:color w:val="000000"/>
                <w:sz w:val="22"/>
                <w:szCs w:val="22"/>
                <w:lang w:eastAsia="th-TH"/>
              </w:rPr>
              <w:t>214,103,008.85</w:t>
            </w:r>
          </w:p>
        </w:tc>
        <w:tc>
          <w:tcPr>
            <w:tcW w:w="90" w:type="dxa"/>
          </w:tcPr>
          <w:p w14:paraId="0BCC019F"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080" w:type="dxa"/>
          </w:tcPr>
          <w:p w14:paraId="2C66E344" w14:textId="77777777" w:rsidR="00F14B29" w:rsidRPr="001F4438" w:rsidRDefault="00F14B29">
            <w:pPr>
              <w:ind w:right="-30"/>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r>
      <w:tr w:rsidR="00F14B29" w:rsidRPr="000D37A5" w14:paraId="530752A8" w14:textId="77777777">
        <w:trPr>
          <w:cantSplit/>
        </w:trPr>
        <w:tc>
          <w:tcPr>
            <w:tcW w:w="2730" w:type="dxa"/>
          </w:tcPr>
          <w:p w14:paraId="7FB2F541" w14:textId="77777777" w:rsidR="00F14B29" w:rsidRPr="00F5020A" w:rsidRDefault="00F14B29">
            <w:pPr>
              <w:ind w:left="-30"/>
              <w:jc w:val="thaiDistribute"/>
              <w:rPr>
                <w:rFonts w:ascii="Angsana New" w:hAnsi="Angsana New" w:cs="Angsana New"/>
                <w:snapToGrid w:val="0"/>
                <w:color w:val="000000"/>
                <w:sz w:val="22"/>
                <w:szCs w:val="22"/>
                <w:cs/>
                <w:lang w:eastAsia="th-TH"/>
              </w:rPr>
            </w:pPr>
            <w:r w:rsidRPr="00F5020A">
              <w:rPr>
                <w:rFonts w:ascii="Angsana New" w:hAnsi="Angsana New" w:cs="Angsana New" w:hint="cs"/>
                <w:snapToGrid w:val="0"/>
                <w:color w:val="000000"/>
                <w:sz w:val="22"/>
                <w:szCs w:val="22"/>
                <w:cs/>
                <w:lang w:eastAsia="th-TH"/>
              </w:rPr>
              <w:t>หนี้สินตามแผนฟื้นฟูกิจการ</w:t>
            </w:r>
          </w:p>
        </w:tc>
        <w:tc>
          <w:tcPr>
            <w:tcW w:w="90" w:type="dxa"/>
          </w:tcPr>
          <w:p w14:paraId="0F77CD81" w14:textId="77777777" w:rsidR="00F14B29" w:rsidRPr="00F5020A" w:rsidRDefault="00F14B29">
            <w:pPr>
              <w:ind w:right="90"/>
              <w:jc w:val="right"/>
              <w:rPr>
                <w:rFonts w:ascii="Angsana New" w:hAnsi="Angsana New" w:cs="Angsana New"/>
                <w:snapToGrid w:val="0"/>
                <w:color w:val="000000"/>
                <w:sz w:val="22"/>
                <w:szCs w:val="22"/>
                <w:cs/>
                <w:lang w:eastAsia="th-TH"/>
              </w:rPr>
            </w:pPr>
          </w:p>
        </w:tc>
        <w:tc>
          <w:tcPr>
            <w:tcW w:w="1260" w:type="dxa"/>
          </w:tcPr>
          <w:p w14:paraId="02139054" w14:textId="77777777" w:rsidR="00F14B29" w:rsidRPr="001F4438" w:rsidRDefault="00F14B29">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43949E6A" w14:textId="77777777" w:rsidR="00F14B29" w:rsidRPr="001F4438" w:rsidRDefault="00F14B29">
            <w:pPr>
              <w:ind w:right="274"/>
              <w:jc w:val="right"/>
              <w:rPr>
                <w:rFonts w:ascii="Angsana New" w:hAnsi="Angsana New" w:cs="Angsana New"/>
                <w:snapToGrid w:val="0"/>
                <w:color w:val="000000"/>
                <w:sz w:val="22"/>
                <w:szCs w:val="22"/>
                <w:cs/>
                <w:lang w:eastAsia="th-TH"/>
              </w:rPr>
            </w:pPr>
          </w:p>
        </w:tc>
        <w:tc>
          <w:tcPr>
            <w:tcW w:w="1170" w:type="dxa"/>
          </w:tcPr>
          <w:p w14:paraId="378E0F51" w14:textId="0F4FD97E" w:rsidR="00F14B29" w:rsidRPr="00AE1E47" w:rsidRDefault="00F14B29">
            <w:pPr>
              <w:ind w:right="65"/>
              <w:jc w:val="right"/>
              <w:rPr>
                <w:rFonts w:ascii="Angsana New" w:hAnsi="Angsana New" w:cs="Angsana New"/>
                <w:snapToGrid w:val="0"/>
                <w:color w:val="000000"/>
                <w:sz w:val="22"/>
                <w:szCs w:val="22"/>
                <w:lang w:eastAsia="th-TH"/>
              </w:rPr>
            </w:pPr>
            <w:r w:rsidRPr="00AE1E47">
              <w:rPr>
                <w:rFonts w:ascii="Angsana New" w:hAnsi="Angsana New" w:cs="Angsana New"/>
                <w:snapToGrid w:val="0"/>
                <w:color w:val="000000"/>
                <w:sz w:val="22"/>
                <w:szCs w:val="22"/>
                <w:lang w:eastAsia="th-TH"/>
              </w:rPr>
              <w:t>55,862,688.17</w:t>
            </w:r>
          </w:p>
        </w:tc>
        <w:tc>
          <w:tcPr>
            <w:tcW w:w="90" w:type="dxa"/>
          </w:tcPr>
          <w:p w14:paraId="5FEE79DB" w14:textId="77777777" w:rsidR="00F14B29" w:rsidRPr="00AE1E47" w:rsidRDefault="00F14B29">
            <w:pPr>
              <w:ind w:right="65"/>
              <w:jc w:val="right"/>
              <w:rPr>
                <w:rFonts w:ascii="Angsana New" w:hAnsi="Angsana New" w:cs="Angsana New"/>
                <w:snapToGrid w:val="0"/>
                <w:color w:val="000000"/>
                <w:sz w:val="22"/>
                <w:szCs w:val="22"/>
                <w:lang w:eastAsia="th-TH"/>
              </w:rPr>
            </w:pPr>
          </w:p>
        </w:tc>
        <w:tc>
          <w:tcPr>
            <w:tcW w:w="1170" w:type="dxa"/>
          </w:tcPr>
          <w:p w14:paraId="5AC5A1D2" w14:textId="77777777" w:rsidR="00F14B29" w:rsidRPr="00AE1E47" w:rsidRDefault="00F14B29">
            <w:pPr>
              <w:tabs>
                <w:tab w:val="left" w:pos="600"/>
              </w:tabs>
              <w:jc w:val="center"/>
              <w:rPr>
                <w:rFonts w:ascii="Angsana New" w:hAnsi="Angsana New" w:cs="Angsana New"/>
                <w:snapToGrid w:val="0"/>
                <w:color w:val="000000"/>
                <w:sz w:val="22"/>
                <w:szCs w:val="22"/>
                <w:lang w:eastAsia="th-TH"/>
              </w:rPr>
            </w:pPr>
            <w:r w:rsidRPr="00AE1E47">
              <w:rPr>
                <w:rFonts w:ascii="Angsana New" w:hAnsi="Angsana New" w:cs="Angsana New" w:hint="cs"/>
                <w:snapToGrid w:val="0"/>
                <w:color w:val="000000"/>
                <w:sz w:val="22"/>
                <w:szCs w:val="22"/>
                <w:cs/>
                <w:lang w:eastAsia="th-TH"/>
              </w:rPr>
              <w:t>-</w:t>
            </w:r>
          </w:p>
        </w:tc>
        <w:tc>
          <w:tcPr>
            <w:tcW w:w="85" w:type="dxa"/>
          </w:tcPr>
          <w:p w14:paraId="6ADDD844" w14:textId="77777777" w:rsidR="00F14B29" w:rsidRPr="00AE1E47" w:rsidRDefault="00F14B29">
            <w:pPr>
              <w:ind w:right="65"/>
              <w:jc w:val="right"/>
              <w:rPr>
                <w:rFonts w:ascii="Angsana New" w:hAnsi="Angsana New" w:cs="Angsana New"/>
                <w:snapToGrid w:val="0"/>
                <w:color w:val="000000"/>
                <w:sz w:val="22"/>
                <w:szCs w:val="22"/>
                <w:lang w:eastAsia="th-TH"/>
              </w:rPr>
            </w:pPr>
          </w:p>
        </w:tc>
        <w:tc>
          <w:tcPr>
            <w:tcW w:w="1265" w:type="dxa"/>
          </w:tcPr>
          <w:p w14:paraId="5BBEA6E2" w14:textId="0ADEDA82" w:rsidR="00F14B29" w:rsidRPr="00AE1E47" w:rsidRDefault="00F14B29">
            <w:pPr>
              <w:ind w:right="65"/>
              <w:jc w:val="right"/>
              <w:rPr>
                <w:rFonts w:ascii="Angsana New" w:hAnsi="Angsana New" w:cs="Angsana New"/>
                <w:snapToGrid w:val="0"/>
                <w:color w:val="000000"/>
                <w:sz w:val="22"/>
                <w:szCs w:val="22"/>
                <w:cs/>
                <w:lang w:eastAsia="th-TH"/>
              </w:rPr>
            </w:pPr>
            <w:r w:rsidRPr="00AE1E47">
              <w:rPr>
                <w:rFonts w:ascii="Angsana New" w:hAnsi="Angsana New" w:cs="Angsana New"/>
                <w:snapToGrid w:val="0"/>
                <w:color w:val="000000"/>
                <w:sz w:val="22"/>
                <w:szCs w:val="22"/>
                <w:lang w:eastAsia="th-TH"/>
              </w:rPr>
              <w:t>55,862,688.17</w:t>
            </w:r>
          </w:p>
        </w:tc>
        <w:tc>
          <w:tcPr>
            <w:tcW w:w="90" w:type="dxa"/>
          </w:tcPr>
          <w:p w14:paraId="3C150172"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080" w:type="dxa"/>
          </w:tcPr>
          <w:p w14:paraId="0CE547FC" w14:textId="77777777" w:rsidR="00F14B29" w:rsidRPr="001F4438" w:rsidRDefault="00F14B29">
            <w:pPr>
              <w:ind w:right="-30"/>
              <w:jc w:val="center"/>
              <w:rPr>
                <w:rFonts w:ascii="Angsana New" w:hAnsi="Angsana New" w:cs="Angsana New"/>
                <w:snapToGrid w:val="0"/>
                <w:color w:val="000000"/>
                <w:sz w:val="22"/>
                <w:szCs w:val="22"/>
                <w:cs/>
                <w:lang w:eastAsia="th-TH"/>
              </w:rPr>
            </w:pPr>
            <w:r w:rsidRPr="001F4438">
              <w:rPr>
                <w:rFonts w:ascii="Angsana New" w:hAnsi="Angsana New" w:cs="Angsana New" w:hint="cs"/>
                <w:snapToGrid w:val="0"/>
                <w:color w:val="000000"/>
                <w:sz w:val="22"/>
                <w:szCs w:val="22"/>
                <w:cs/>
                <w:lang w:eastAsia="th-TH"/>
              </w:rPr>
              <w:t>0.00</w:t>
            </w:r>
          </w:p>
        </w:tc>
      </w:tr>
      <w:tr w:rsidR="00F14B29" w:rsidRPr="000D37A5" w14:paraId="691EFA9B" w14:textId="77777777">
        <w:trPr>
          <w:cantSplit/>
        </w:trPr>
        <w:tc>
          <w:tcPr>
            <w:tcW w:w="2730" w:type="dxa"/>
          </w:tcPr>
          <w:p w14:paraId="5AFAD524" w14:textId="77777777" w:rsidR="00F14B29" w:rsidRPr="00AA2AAA" w:rsidRDefault="00F14B29">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เงินกู้ยืมระยะยาวจากกิจการที่เกี่ยวข้องกัน</w:t>
            </w:r>
          </w:p>
        </w:tc>
        <w:tc>
          <w:tcPr>
            <w:tcW w:w="90" w:type="dxa"/>
          </w:tcPr>
          <w:p w14:paraId="63CFA54F"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3005C2BC" w14:textId="77777777" w:rsidR="00F14B29" w:rsidRPr="001F4438" w:rsidRDefault="00F14B29">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680C6383" w14:textId="77777777" w:rsidR="00F14B29" w:rsidRPr="001F4438" w:rsidRDefault="00F14B29">
            <w:pPr>
              <w:ind w:right="274"/>
              <w:jc w:val="right"/>
              <w:rPr>
                <w:rFonts w:ascii="Angsana New" w:hAnsi="Angsana New" w:cs="Angsana New"/>
                <w:snapToGrid w:val="0"/>
                <w:color w:val="000000"/>
                <w:sz w:val="22"/>
                <w:szCs w:val="22"/>
                <w:cs/>
                <w:lang w:eastAsia="th-TH"/>
              </w:rPr>
            </w:pPr>
          </w:p>
        </w:tc>
        <w:tc>
          <w:tcPr>
            <w:tcW w:w="1170" w:type="dxa"/>
          </w:tcPr>
          <w:p w14:paraId="3E5281CA" w14:textId="77777777" w:rsidR="00F14B29" w:rsidRPr="00AE1E47" w:rsidRDefault="00F14B29">
            <w:pPr>
              <w:ind w:right="65"/>
              <w:jc w:val="center"/>
              <w:rPr>
                <w:rFonts w:ascii="Angsana New" w:hAnsi="Angsana New" w:cs="Angsana New"/>
                <w:snapToGrid w:val="0"/>
                <w:color w:val="000000"/>
                <w:sz w:val="22"/>
                <w:szCs w:val="22"/>
                <w:lang w:eastAsia="th-TH"/>
              </w:rPr>
            </w:pPr>
            <w:r w:rsidRPr="00AE1E47">
              <w:rPr>
                <w:rFonts w:ascii="Angsana New" w:hAnsi="Angsana New" w:cs="Angsana New"/>
                <w:snapToGrid w:val="0"/>
                <w:color w:val="000000"/>
                <w:sz w:val="22"/>
                <w:szCs w:val="22"/>
                <w:lang w:eastAsia="th-TH"/>
              </w:rPr>
              <w:t xml:space="preserve">       1,750,000.00 </w:t>
            </w:r>
          </w:p>
        </w:tc>
        <w:tc>
          <w:tcPr>
            <w:tcW w:w="90" w:type="dxa"/>
          </w:tcPr>
          <w:p w14:paraId="7E49FD1E" w14:textId="77777777" w:rsidR="00F14B29" w:rsidRPr="00AE1E47" w:rsidRDefault="00F14B29">
            <w:pPr>
              <w:ind w:right="65"/>
              <w:jc w:val="right"/>
              <w:rPr>
                <w:rFonts w:ascii="Angsana New" w:hAnsi="Angsana New" w:cs="Angsana New"/>
                <w:snapToGrid w:val="0"/>
                <w:color w:val="000000"/>
                <w:sz w:val="22"/>
                <w:szCs w:val="22"/>
                <w:lang w:eastAsia="th-TH"/>
              </w:rPr>
            </w:pPr>
          </w:p>
        </w:tc>
        <w:tc>
          <w:tcPr>
            <w:tcW w:w="1170" w:type="dxa"/>
          </w:tcPr>
          <w:p w14:paraId="778066D3" w14:textId="77777777" w:rsidR="00F14B29" w:rsidRPr="00AE1E47" w:rsidRDefault="00F14B29">
            <w:pPr>
              <w:tabs>
                <w:tab w:val="left" w:pos="600"/>
              </w:tabs>
              <w:jc w:val="center"/>
              <w:rPr>
                <w:rFonts w:ascii="Angsana New" w:hAnsi="Angsana New" w:cs="Angsana New"/>
                <w:snapToGrid w:val="0"/>
                <w:color w:val="000000"/>
                <w:sz w:val="22"/>
                <w:szCs w:val="22"/>
                <w:lang w:eastAsia="th-TH"/>
              </w:rPr>
            </w:pPr>
            <w:r w:rsidRPr="00AE1E47">
              <w:rPr>
                <w:rFonts w:ascii="Angsana New" w:hAnsi="Angsana New" w:cs="Angsana New" w:hint="cs"/>
                <w:snapToGrid w:val="0"/>
                <w:color w:val="000000"/>
                <w:sz w:val="22"/>
                <w:szCs w:val="22"/>
                <w:cs/>
                <w:lang w:eastAsia="th-TH"/>
              </w:rPr>
              <w:t>-</w:t>
            </w:r>
          </w:p>
        </w:tc>
        <w:tc>
          <w:tcPr>
            <w:tcW w:w="85" w:type="dxa"/>
          </w:tcPr>
          <w:p w14:paraId="13F5A178" w14:textId="77777777" w:rsidR="00F14B29" w:rsidRPr="00AE1E47" w:rsidRDefault="00F14B29">
            <w:pPr>
              <w:ind w:right="65"/>
              <w:jc w:val="right"/>
              <w:rPr>
                <w:rFonts w:ascii="Angsana New" w:hAnsi="Angsana New" w:cs="Angsana New"/>
                <w:snapToGrid w:val="0"/>
                <w:color w:val="000000"/>
                <w:sz w:val="22"/>
                <w:szCs w:val="22"/>
                <w:lang w:eastAsia="th-TH"/>
              </w:rPr>
            </w:pPr>
          </w:p>
        </w:tc>
        <w:tc>
          <w:tcPr>
            <w:tcW w:w="1265" w:type="dxa"/>
          </w:tcPr>
          <w:p w14:paraId="514032F6" w14:textId="77777777" w:rsidR="00F14B29" w:rsidRPr="00AE1E47" w:rsidRDefault="00F14B29">
            <w:pPr>
              <w:ind w:right="65"/>
              <w:jc w:val="right"/>
              <w:rPr>
                <w:rFonts w:ascii="Angsana New" w:hAnsi="Angsana New" w:cs="Angsana New"/>
                <w:snapToGrid w:val="0"/>
                <w:color w:val="000000"/>
                <w:sz w:val="22"/>
                <w:szCs w:val="22"/>
                <w:lang w:eastAsia="th-TH"/>
              </w:rPr>
            </w:pPr>
            <w:r w:rsidRPr="00AE1E47">
              <w:rPr>
                <w:rFonts w:ascii="Angsana New" w:hAnsi="Angsana New" w:cs="Angsana New"/>
                <w:snapToGrid w:val="0"/>
                <w:color w:val="000000"/>
                <w:sz w:val="22"/>
                <w:szCs w:val="22"/>
                <w:lang w:eastAsia="th-TH"/>
              </w:rPr>
              <w:t xml:space="preserve">       1,750,000.00 </w:t>
            </w:r>
          </w:p>
        </w:tc>
        <w:tc>
          <w:tcPr>
            <w:tcW w:w="90" w:type="dxa"/>
          </w:tcPr>
          <w:p w14:paraId="26EFF451"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080" w:type="dxa"/>
          </w:tcPr>
          <w:p w14:paraId="5E7C7EF2" w14:textId="77777777" w:rsidR="00F14B29" w:rsidRPr="001F4438" w:rsidRDefault="00F14B29">
            <w:pPr>
              <w:ind w:right="-30"/>
              <w:jc w:val="center"/>
              <w:rPr>
                <w:rFonts w:ascii="Angsana New" w:hAnsi="Angsana New" w:cs="Angsana New"/>
                <w:snapToGrid w:val="0"/>
                <w:color w:val="000000"/>
                <w:sz w:val="22"/>
                <w:szCs w:val="22"/>
                <w:cs/>
                <w:lang w:eastAsia="th-TH"/>
              </w:rPr>
            </w:pPr>
            <w:r w:rsidRPr="001F4438">
              <w:rPr>
                <w:rFonts w:ascii="Angsana New" w:hAnsi="Angsana New" w:cs="Angsana New" w:hint="cs"/>
                <w:snapToGrid w:val="0"/>
                <w:color w:val="000000"/>
                <w:sz w:val="22"/>
                <w:szCs w:val="22"/>
                <w:lang w:eastAsia="th-TH"/>
              </w:rPr>
              <w:t>5</w:t>
            </w:r>
            <w:r w:rsidRPr="001F4438">
              <w:rPr>
                <w:rFonts w:ascii="Angsana New" w:hAnsi="Angsana New" w:cs="Angsana New" w:hint="cs"/>
                <w:snapToGrid w:val="0"/>
                <w:color w:val="000000"/>
                <w:sz w:val="22"/>
                <w:szCs w:val="22"/>
                <w:cs/>
                <w:lang w:eastAsia="th-TH"/>
              </w:rPr>
              <w:t>.</w:t>
            </w:r>
            <w:r w:rsidRPr="001F4438">
              <w:rPr>
                <w:rFonts w:ascii="Angsana New" w:hAnsi="Angsana New" w:cs="Angsana New" w:hint="cs"/>
                <w:snapToGrid w:val="0"/>
                <w:color w:val="000000"/>
                <w:sz w:val="22"/>
                <w:szCs w:val="22"/>
                <w:lang w:eastAsia="th-TH"/>
              </w:rPr>
              <w:t>00</w:t>
            </w:r>
          </w:p>
        </w:tc>
      </w:tr>
      <w:tr w:rsidR="00F14B29" w:rsidRPr="000D37A5" w14:paraId="171DA41F" w14:textId="77777777">
        <w:trPr>
          <w:cantSplit/>
        </w:trPr>
        <w:tc>
          <w:tcPr>
            <w:tcW w:w="2730" w:type="dxa"/>
          </w:tcPr>
          <w:p w14:paraId="6480ED57" w14:textId="77777777" w:rsidR="00F14B29" w:rsidRPr="00AA2AAA" w:rsidRDefault="00F14B29">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เงินกู้ยืมระยะยาวจากกิจการอื่น</w:t>
            </w:r>
          </w:p>
        </w:tc>
        <w:tc>
          <w:tcPr>
            <w:tcW w:w="90" w:type="dxa"/>
          </w:tcPr>
          <w:p w14:paraId="411E0510" w14:textId="77777777" w:rsidR="00F14B29" w:rsidRPr="00FE60B7" w:rsidRDefault="00F14B29">
            <w:pPr>
              <w:ind w:right="90"/>
              <w:jc w:val="right"/>
              <w:rPr>
                <w:rFonts w:ascii="Angsana New" w:hAnsi="Angsana New" w:cs="Angsana New"/>
                <w:snapToGrid w:val="0"/>
                <w:color w:val="000000"/>
                <w:sz w:val="22"/>
                <w:szCs w:val="22"/>
                <w:highlight w:val="yellow"/>
                <w:cs/>
                <w:lang w:eastAsia="th-TH"/>
              </w:rPr>
            </w:pPr>
          </w:p>
        </w:tc>
        <w:tc>
          <w:tcPr>
            <w:tcW w:w="1260" w:type="dxa"/>
          </w:tcPr>
          <w:p w14:paraId="37B50437" w14:textId="77777777" w:rsidR="00F14B29" w:rsidRPr="001F4438" w:rsidRDefault="00F14B29">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366F7DCF" w14:textId="77777777" w:rsidR="00F14B29" w:rsidRPr="001F4438" w:rsidRDefault="00F14B29">
            <w:pPr>
              <w:ind w:right="274"/>
              <w:jc w:val="right"/>
              <w:rPr>
                <w:rFonts w:ascii="Angsana New" w:hAnsi="Angsana New" w:cs="Angsana New"/>
                <w:snapToGrid w:val="0"/>
                <w:color w:val="000000"/>
                <w:sz w:val="22"/>
                <w:szCs w:val="22"/>
                <w:cs/>
                <w:lang w:eastAsia="th-TH"/>
              </w:rPr>
            </w:pPr>
          </w:p>
        </w:tc>
        <w:tc>
          <w:tcPr>
            <w:tcW w:w="1170" w:type="dxa"/>
          </w:tcPr>
          <w:p w14:paraId="6E3A4124" w14:textId="77777777" w:rsidR="00F14B29" w:rsidRPr="00AE1E47" w:rsidRDefault="00F14B29">
            <w:pPr>
              <w:ind w:right="65"/>
              <w:jc w:val="right"/>
              <w:rPr>
                <w:rFonts w:ascii="Angsana New" w:hAnsi="Angsana New" w:cs="Angsana New"/>
                <w:snapToGrid w:val="0"/>
                <w:color w:val="000000"/>
                <w:sz w:val="22"/>
                <w:szCs w:val="22"/>
                <w:cs/>
                <w:lang w:eastAsia="th-TH"/>
              </w:rPr>
            </w:pPr>
            <w:r w:rsidRPr="00AE1E47">
              <w:rPr>
                <w:rFonts w:ascii="Angsana New" w:hAnsi="Angsana New" w:cs="Angsana New"/>
                <w:snapToGrid w:val="0"/>
                <w:color w:val="000000"/>
                <w:sz w:val="22"/>
                <w:szCs w:val="22"/>
                <w:lang w:eastAsia="th-TH"/>
              </w:rPr>
              <w:t>50,401,975.32</w:t>
            </w:r>
          </w:p>
        </w:tc>
        <w:tc>
          <w:tcPr>
            <w:tcW w:w="90" w:type="dxa"/>
          </w:tcPr>
          <w:p w14:paraId="4BE20534" w14:textId="77777777" w:rsidR="00F14B29" w:rsidRPr="00AE1E47" w:rsidRDefault="00F14B29">
            <w:pPr>
              <w:ind w:right="65"/>
              <w:jc w:val="right"/>
              <w:rPr>
                <w:rFonts w:ascii="Angsana New" w:hAnsi="Angsana New" w:cs="Angsana New"/>
                <w:snapToGrid w:val="0"/>
                <w:color w:val="000000"/>
                <w:sz w:val="22"/>
                <w:szCs w:val="22"/>
                <w:lang w:eastAsia="th-TH"/>
              </w:rPr>
            </w:pPr>
          </w:p>
        </w:tc>
        <w:tc>
          <w:tcPr>
            <w:tcW w:w="1170" w:type="dxa"/>
          </w:tcPr>
          <w:p w14:paraId="38EE70EF" w14:textId="77777777" w:rsidR="00F14B29" w:rsidRPr="00AE1E47" w:rsidRDefault="00F14B29">
            <w:pPr>
              <w:tabs>
                <w:tab w:val="left" w:pos="600"/>
              </w:tabs>
              <w:jc w:val="center"/>
              <w:rPr>
                <w:rFonts w:ascii="Angsana New" w:hAnsi="Angsana New" w:cs="Angsana New"/>
                <w:snapToGrid w:val="0"/>
                <w:color w:val="000000"/>
                <w:sz w:val="22"/>
                <w:szCs w:val="22"/>
                <w:lang w:eastAsia="th-TH"/>
              </w:rPr>
            </w:pPr>
            <w:r w:rsidRPr="00AE1E47">
              <w:rPr>
                <w:rFonts w:ascii="Angsana New" w:hAnsi="Angsana New" w:cs="Angsana New" w:hint="cs"/>
                <w:snapToGrid w:val="0"/>
                <w:color w:val="000000"/>
                <w:sz w:val="22"/>
                <w:szCs w:val="22"/>
                <w:cs/>
                <w:lang w:eastAsia="th-TH"/>
              </w:rPr>
              <w:t>-</w:t>
            </w:r>
          </w:p>
        </w:tc>
        <w:tc>
          <w:tcPr>
            <w:tcW w:w="85" w:type="dxa"/>
          </w:tcPr>
          <w:p w14:paraId="2E6F60E2" w14:textId="77777777" w:rsidR="00F14B29" w:rsidRPr="00AE1E47" w:rsidRDefault="00F14B29">
            <w:pPr>
              <w:ind w:right="65"/>
              <w:jc w:val="right"/>
              <w:rPr>
                <w:rFonts w:ascii="Angsana New" w:hAnsi="Angsana New" w:cs="Angsana New"/>
                <w:snapToGrid w:val="0"/>
                <w:color w:val="000000"/>
                <w:sz w:val="22"/>
                <w:szCs w:val="22"/>
                <w:lang w:eastAsia="th-TH"/>
              </w:rPr>
            </w:pPr>
          </w:p>
        </w:tc>
        <w:tc>
          <w:tcPr>
            <w:tcW w:w="1265" w:type="dxa"/>
          </w:tcPr>
          <w:p w14:paraId="01E492B3" w14:textId="77777777" w:rsidR="00F14B29" w:rsidRPr="00AE1E47" w:rsidRDefault="00F14B29">
            <w:pPr>
              <w:ind w:right="65"/>
              <w:jc w:val="right"/>
              <w:rPr>
                <w:rFonts w:ascii="Angsana New" w:hAnsi="Angsana New" w:cs="Angsana New"/>
                <w:snapToGrid w:val="0"/>
                <w:color w:val="000000"/>
                <w:sz w:val="22"/>
                <w:szCs w:val="22"/>
                <w:cs/>
                <w:lang w:eastAsia="th-TH"/>
              </w:rPr>
            </w:pPr>
            <w:r w:rsidRPr="00AE1E47">
              <w:rPr>
                <w:rFonts w:ascii="Angsana New" w:hAnsi="Angsana New" w:cs="Angsana New"/>
                <w:snapToGrid w:val="0"/>
                <w:color w:val="000000"/>
                <w:sz w:val="22"/>
                <w:szCs w:val="22"/>
                <w:lang w:eastAsia="th-TH"/>
              </w:rPr>
              <w:t>50,401,975.32</w:t>
            </w:r>
          </w:p>
        </w:tc>
        <w:tc>
          <w:tcPr>
            <w:tcW w:w="90" w:type="dxa"/>
          </w:tcPr>
          <w:p w14:paraId="38DC9347"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080" w:type="dxa"/>
          </w:tcPr>
          <w:p w14:paraId="010AD1C2" w14:textId="77777777" w:rsidR="00F14B29" w:rsidRPr="001F4438" w:rsidRDefault="00F14B29">
            <w:pPr>
              <w:ind w:right="-30"/>
              <w:jc w:val="center"/>
              <w:rPr>
                <w:rFonts w:ascii="Angsana New" w:hAnsi="Angsana New" w:cs="Angsana New"/>
                <w:snapToGrid w:val="0"/>
                <w:color w:val="000000"/>
                <w:sz w:val="22"/>
                <w:szCs w:val="22"/>
                <w:cs/>
                <w:lang w:eastAsia="th-TH"/>
              </w:rPr>
            </w:pPr>
            <w:r w:rsidRPr="001F4438">
              <w:rPr>
                <w:rFonts w:ascii="Angsana New" w:hAnsi="Angsana New" w:cs="Angsana New" w:hint="cs"/>
                <w:snapToGrid w:val="0"/>
                <w:color w:val="000000"/>
                <w:sz w:val="22"/>
                <w:szCs w:val="22"/>
                <w:lang w:eastAsia="th-TH"/>
              </w:rPr>
              <w:t>15</w:t>
            </w:r>
            <w:r w:rsidRPr="001F4438">
              <w:rPr>
                <w:rFonts w:ascii="Angsana New" w:hAnsi="Angsana New" w:cs="Angsana New" w:hint="cs"/>
                <w:snapToGrid w:val="0"/>
                <w:color w:val="000000"/>
                <w:sz w:val="22"/>
                <w:szCs w:val="22"/>
                <w:cs/>
                <w:lang w:eastAsia="th-TH"/>
              </w:rPr>
              <w:t>.</w:t>
            </w:r>
            <w:r w:rsidRPr="001F4438">
              <w:rPr>
                <w:rFonts w:ascii="Angsana New" w:hAnsi="Angsana New" w:cs="Angsana New" w:hint="cs"/>
                <w:snapToGrid w:val="0"/>
                <w:color w:val="000000"/>
                <w:sz w:val="22"/>
                <w:szCs w:val="22"/>
                <w:lang w:eastAsia="th-TH"/>
              </w:rPr>
              <w:t>00</w:t>
            </w:r>
          </w:p>
        </w:tc>
      </w:tr>
      <w:tr w:rsidR="00F14B29" w:rsidRPr="000D37A5" w14:paraId="255F4D80" w14:textId="77777777">
        <w:trPr>
          <w:cantSplit/>
        </w:trPr>
        <w:tc>
          <w:tcPr>
            <w:tcW w:w="2730" w:type="dxa"/>
          </w:tcPr>
          <w:p w14:paraId="672DE5EB" w14:textId="77777777" w:rsidR="00F14B29" w:rsidRPr="00364A1B" w:rsidRDefault="00F14B29">
            <w:pPr>
              <w:ind w:left="-30"/>
              <w:jc w:val="thaiDistribute"/>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หนี้สินตามสัญญาเช่า</w:t>
            </w:r>
          </w:p>
        </w:tc>
        <w:tc>
          <w:tcPr>
            <w:tcW w:w="90" w:type="dxa"/>
          </w:tcPr>
          <w:p w14:paraId="66DA579A" w14:textId="77777777" w:rsidR="00F14B29" w:rsidRPr="00364A1B" w:rsidRDefault="00F14B29">
            <w:pPr>
              <w:ind w:right="90"/>
              <w:jc w:val="right"/>
              <w:rPr>
                <w:rFonts w:ascii="Angsana New" w:hAnsi="Angsana New" w:cs="Angsana New"/>
                <w:snapToGrid w:val="0"/>
                <w:color w:val="000000"/>
                <w:sz w:val="22"/>
                <w:szCs w:val="22"/>
                <w:cs/>
                <w:lang w:eastAsia="th-TH"/>
              </w:rPr>
            </w:pPr>
          </w:p>
        </w:tc>
        <w:tc>
          <w:tcPr>
            <w:tcW w:w="1260" w:type="dxa"/>
          </w:tcPr>
          <w:p w14:paraId="615F8E67" w14:textId="77777777" w:rsidR="00F14B29" w:rsidRPr="001F4438" w:rsidRDefault="00F14B29">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90" w:type="dxa"/>
          </w:tcPr>
          <w:p w14:paraId="29E6EEFE" w14:textId="77777777" w:rsidR="00F14B29" w:rsidRPr="001F4438" w:rsidRDefault="00F14B29">
            <w:pPr>
              <w:ind w:right="274"/>
              <w:jc w:val="right"/>
              <w:rPr>
                <w:rFonts w:ascii="Angsana New" w:hAnsi="Angsana New" w:cs="Angsana New"/>
                <w:snapToGrid w:val="0"/>
                <w:color w:val="000000"/>
                <w:sz w:val="22"/>
                <w:szCs w:val="22"/>
                <w:cs/>
                <w:lang w:eastAsia="th-TH"/>
              </w:rPr>
            </w:pPr>
          </w:p>
        </w:tc>
        <w:tc>
          <w:tcPr>
            <w:tcW w:w="1170" w:type="dxa"/>
          </w:tcPr>
          <w:p w14:paraId="1B6B5D7E" w14:textId="71749811" w:rsidR="00F14B29" w:rsidRPr="001F4438" w:rsidRDefault="00AE1E47">
            <w:pPr>
              <w:ind w:right="65"/>
              <w:jc w:val="right"/>
              <w:rPr>
                <w:rFonts w:ascii="Angsana New" w:hAnsi="Angsana New" w:cs="Angsana New"/>
                <w:snapToGrid w:val="0"/>
                <w:color w:val="000000"/>
                <w:sz w:val="22"/>
                <w:szCs w:val="22"/>
                <w:cs/>
                <w:lang w:eastAsia="th-TH"/>
              </w:rPr>
            </w:pPr>
            <w:r w:rsidRPr="00AE1E47">
              <w:rPr>
                <w:rFonts w:ascii="Angsana New" w:hAnsi="Angsana New" w:cs="Angsana New"/>
                <w:snapToGrid w:val="0"/>
                <w:color w:val="000000"/>
                <w:sz w:val="22"/>
                <w:szCs w:val="22"/>
                <w:lang w:eastAsia="th-TH"/>
              </w:rPr>
              <w:t>30,766,696.65</w:t>
            </w:r>
          </w:p>
        </w:tc>
        <w:tc>
          <w:tcPr>
            <w:tcW w:w="90" w:type="dxa"/>
          </w:tcPr>
          <w:p w14:paraId="00EE6EBD"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170" w:type="dxa"/>
          </w:tcPr>
          <w:p w14:paraId="561AF278" w14:textId="77777777" w:rsidR="00F14B29" w:rsidRPr="001F4438" w:rsidRDefault="00F14B29">
            <w:pPr>
              <w:tabs>
                <w:tab w:val="left" w:pos="600"/>
              </w:tabs>
              <w:jc w:val="center"/>
              <w:rPr>
                <w:rFonts w:ascii="Angsana New" w:hAnsi="Angsana New" w:cs="Angsana New"/>
                <w:snapToGrid w:val="0"/>
                <w:color w:val="000000"/>
                <w:sz w:val="22"/>
                <w:szCs w:val="22"/>
                <w:lang w:eastAsia="th-TH"/>
              </w:rPr>
            </w:pPr>
            <w:r w:rsidRPr="001F4438">
              <w:rPr>
                <w:rFonts w:ascii="Angsana New" w:hAnsi="Angsana New" w:cs="Angsana New" w:hint="cs"/>
                <w:snapToGrid w:val="0"/>
                <w:color w:val="000000"/>
                <w:sz w:val="22"/>
                <w:szCs w:val="22"/>
                <w:cs/>
                <w:lang w:eastAsia="th-TH"/>
              </w:rPr>
              <w:t>-</w:t>
            </w:r>
          </w:p>
        </w:tc>
        <w:tc>
          <w:tcPr>
            <w:tcW w:w="85" w:type="dxa"/>
          </w:tcPr>
          <w:p w14:paraId="62D4CD12"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265" w:type="dxa"/>
          </w:tcPr>
          <w:p w14:paraId="18CC0AED" w14:textId="416478FD" w:rsidR="00F14B29" w:rsidRPr="001F4438" w:rsidRDefault="00AE1E47">
            <w:pPr>
              <w:ind w:right="65"/>
              <w:jc w:val="right"/>
              <w:rPr>
                <w:rFonts w:ascii="Angsana New" w:hAnsi="Angsana New" w:cs="Angsana New"/>
                <w:snapToGrid w:val="0"/>
                <w:color w:val="000000"/>
                <w:sz w:val="22"/>
                <w:szCs w:val="22"/>
                <w:cs/>
                <w:lang w:eastAsia="th-TH"/>
              </w:rPr>
            </w:pPr>
            <w:r w:rsidRPr="00AE1E47">
              <w:rPr>
                <w:rFonts w:ascii="Angsana New" w:hAnsi="Angsana New" w:cs="Angsana New"/>
                <w:snapToGrid w:val="0"/>
                <w:color w:val="000000"/>
                <w:sz w:val="22"/>
                <w:szCs w:val="22"/>
                <w:lang w:eastAsia="th-TH"/>
              </w:rPr>
              <w:t>30,766,696.65</w:t>
            </w:r>
          </w:p>
        </w:tc>
        <w:tc>
          <w:tcPr>
            <w:tcW w:w="90" w:type="dxa"/>
          </w:tcPr>
          <w:p w14:paraId="66CBE257" w14:textId="77777777" w:rsidR="00F14B29" w:rsidRPr="001F4438" w:rsidRDefault="00F14B29">
            <w:pPr>
              <w:ind w:right="65"/>
              <w:jc w:val="right"/>
              <w:rPr>
                <w:rFonts w:ascii="Angsana New" w:hAnsi="Angsana New" w:cs="Angsana New"/>
                <w:snapToGrid w:val="0"/>
                <w:color w:val="000000"/>
                <w:sz w:val="22"/>
                <w:szCs w:val="22"/>
                <w:lang w:eastAsia="th-TH"/>
              </w:rPr>
            </w:pPr>
          </w:p>
        </w:tc>
        <w:tc>
          <w:tcPr>
            <w:tcW w:w="1080" w:type="dxa"/>
          </w:tcPr>
          <w:p w14:paraId="36B6FEF2" w14:textId="54D9B515" w:rsidR="00F14B29" w:rsidRPr="001F4438" w:rsidRDefault="001F4438">
            <w:pPr>
              <w:ind w:right="-30"/>
              <w:jc w:val="center"/>
              <w:rPr>
                <w:rFonts w:ascii="Angsana New" w:hAnsi="Angsana New" w:cs="Angsana New"/>
                <w:snapToGrid w:val="0"/>
                <w:color w:val="000000"/>
                <w:sz w:val="22"/>
                <w:szCs w:val="22"/>
                <w:lang w:eastAsia="th-TH"/>
              </w:rPr>
            </w:pPr>
            <w:r w:rsidRPr="001F4438">
              <w:rPr>
                <w:rFonts w:ascii="Angsana New" w:hAnsi="Angsana New" w:cs="Angsana New"/>
                <w:snapToGrid w:val="0"/>
                <w:color w:val="000000"/>
                <w:sz w:val="22"/>
                <w:szCs w:val="22"/>
                <w:lang w:eastAsia="th-TH"/>
              </w:rPr>
              <w:t>5</w:t>
            </w:r>
            <w:r w:rsidR="00F14B29" w:rsidRPr="001F4438">
              <w:rPr>
                <w:rFonts w:ascii="Angsana New" w:hAnsi="Angsana New" w:cs="Angsana New"/>
                <w:snapToGrid w:val="0"/>
                <w:color w:val="000000"/>
                <w:sz w:val="22"/>
                <w:szCs w:val="22"/>
                <w:lang w:eastAsia="th-TH"/>
              </w:rPr>
              <w:t>.</w:t>
            </w:r>
            <w:r w:rsidRPr="001F4438">
              <w:rPr>
                <w:rFonts w:ascii="Angsana New" w:hAnsi="Angsana New" w:cs="Angsana New"/>
                <w:snapToGrid w:val="0"/>
                <w:color w:val="000000"/>
                <w:sz w:val="22"/>
                <w:szCs w:val="22"/>
                <w:lang w:eastAsia="th-TH"/>
              </w:rPr>
              <w:t>37</w:t>
            </w:r>
            <w:r w:rsidR="00F14B29" w:rsidRPr="001F4438">
              <w:rPr>
                <w:rFonts w:ascii="Angsana New" w:hAnsi="Angsana New" w:cs="Angsana New" w:hint="cs"/>
                <w:snapToGrid w:val="0"/>
                <w:color w:val="000000"/>
                <w:sz w:val="22"/>
                <w:szCs w:val="22"/>
                <w:lang w:eastAsia="th-TH"/>
              </w:rPr>
              <w:t xml:space="preserve"> – </w:t>
            </w:r>
            <w:r w:rsidR="00307C8E" w:rsidRPr="001F4438">
              <w:rPr>
                <w:rFonts w:ascii="Angsana New" w:hAnsi="Angsana New" w:cs="Angsana New"/>
                <w:snapToGrid w:val="0"/>
                <w:color w:val="000000"/>
                <w:sz w:val="22"/>
                <w:szCs w:val="22"/>
                <w:lang w:eastAsia="th-TH"/>
              </w:rPr>
              <w:t>6</w:t>
            </w:r>
            <w:r w:rsidR="00F14B29" w:rsidRPr="001F4438">
              <w:rPr>
                <w:rFonts w:ascii="Angsana New" w:hAnsi="Angsana New" w:cs="Angsana New" w:hint="cs"/>
                <w:snapToGrid w:val="0"/>
                <w:color w:val="000000"/>
                <w:sz w:val="22"/>
                <w:szCs w:val="22"/>
                <w:cs/>
                <w:lang w:eastAsia="th-TH"/>
              </w:rPr>
              <w:t>.</w:t>
            </w:r>
            <w:r w:rsidR="00C15E09" w:rsidRPr="001F4438">
              <w:rPr>
                <w:rFonts w:ascii="Angsana New" w:hAnsi="Angsana New" w:cs="Angsana New"/>
                <w:snapToGrid w:val="0"/>
                <w:color w:val="000000"/>
                <w:sz w:val="22"/>
                <w:szCs w:val="22"/>
                <w:lang w:eastAsia="th-TH"/>
              </w:rPr>
              <w:t>2</w:t>
            </w:r>
            <w:r w:rsidR="00217948" w:rsidRPr="001F4438">
              <w:rPr>
                <w:rFonts w:ascii="Angsana New" w:hAnsi="Angsana New" w:cs="Angsana New"/>
                <w:snapToGrid w:val="0"/>
                <w:color w:val="000000"/>
                <w:sz w:val="22"/>
                <w:szCs w:val="22"/>
                <w:lang w:eastAsia="th-TH"/>
              </w:rPr>
              <w:t>7</w:t>
            </w:r>
          </w:p>
        </w:tc>
      </w:tr>
    </w:tbl>
    <w:p w14:paraId="0EADA990" w14:textId="77777777" w:rsidR="00F14B29" w:rsidRPr="00F14B29" w:rsidRDefault="00F14B29">
      <w:pPr>
        <w:rPr>
          <w:rFonts w:ascii="Angsana New" w:hAnsi="Angsana New" w:cs="Angsana New"/>
          <w:sz w:val="16"/>
          <w:szCs w:val="16"/>
        </w:rPr>
      </w:pPr>
    </w:p>
    <w:p w14:paraId="1A3174EE" w14:textId="77777777" w:rsidR="00283506" w:rsidRDefault="00283506">
      <w:pPr>
        <w:rPr>
          <w:rFonts w:ascii="Angsana New" w:hAnsi="Angsana New" w:cs="Angsana New"/>
          <w:sz w:val="16"/>
          <w:szCs w:val="16"/>
        </w:rPr>
      </w:pPr>
    </w:p>
    <w:p w14:paraId="4BA667BA" w14:textId="77777777" w:rsidR="00283506" w:rsidRDefault="00283506">
      <w:pPr>
        <w:rPr>
          <w:rFonts w:ascii="Angsana New" w:hAnsi="Angsana New" w:cs="Angsana New"/>
          <w:sz w:val="16"/>
          <w:szCs w:val="16"/>
        </w:rPr>
      </w:pPr>
    </w:p>
    <w:p w14:paraId="1CD62468" w14:textId="77777777" w:rsidR="00283506" w:rsidRDefault="00283506">
      <w:pPr>
        <w:rPr>
          <w:rFonts w:ascii="Angsana New" w:hAnsi="Angsana New" w:cs="Angsana New"/>
          <w:sz w:val="16"/>
          <w:szCs w:val="16"/>
        </w:rPr>
      </w:pPr>
    </w:p>
    <w:p w14:paraId="40B2B599" w14:textId="77777777" w:rsidR="00283506" w:rsidRDefault="00283506">
      <w:pPr>
        <w:rPr>
          <w:rFonts w:ascii="Angsana New" w:hAnsi="Angsana New" w:cs="Angsana New"/>
          <w:sz w:val="16"/>
          <w:szCs w:val="16"/>
        </w:rPr>
      </w:pPr>
    </w:p>
    <w:p w14:paraId="0A898C16" w14:textId="77777777" w:rsidR="00283506" w:rsidRDefault="00283506">
      <w:pPr>
        <w:rPr>
          <w:rFonts w:ascii="Angsana New" w:hAnsi="Angsana New" w:cs="Angsana New"/>
          <w:sz w:val="16"/>
          <w:szCs w:val="16"/>
        </w:rPr>
      </w:pPr>
    </w:p>
    <w:p w14:paraId="17540E8F" w14:textId="77777777" w:rsidR="00283506" w:rsidRDefault="00283506">
      <w:pPr>
        <w:rPr>
          <w:rFonts w:ascii="Angsana New" w:hAnsi="Angsana New" w:cs="Angsana New"/>
          <w:sz w:val="16"/>
          <w:szCs w:val="16"/>
        </w:rPr>
      </w:pPr>
    </w:p>
    <w:p w14:paraId="5C337A70" w14:textId="77777777" w:rsidR="00283506" w:rsidRDefault="00283506">
      <w:pPr>
        <w:rPr>
          <w:rFonts w:ascii="Angsana New" w:hAnsi="Angsana New" w:cs="Angsana New"/>
          <w:sz w:val="16"/>
          <w:szCs w:val="16"/>
        </w:rPr>
      </w:pPr>
    </w:p>
    <w:p w14:paraId="45DDF72E" w14:textId="77777777" w:rsidR="00283506" w:rsidRDefault="00283506">
      <w:pPr>
        <w:rPr>
          <w:rFonts w:ascii="Angsana New" w:hAnsi="Angsana New" w:cs="Angsana New"/>
          <w:sz w:val="16"/>
          <w:szCs w:val="16"/>
        </w:rPr>
      </w:pPr>
    </w:p>
    <w:p w14:paraId="6534D019" w14:textId="77777777" w:rsidR="00283506" w:rsidRDefault="00283506">
      <w:pPr>
        <w:rPr>
          <w:rFonts w:ascii="Angsana New" w:hAnsi="Angsana New" w:cs="Angsana New"/>
          <w:sz w:val="16"/>
          <w:szCs w:val="16"/>
        </w:rPr>
      </w:pPr>
    </w:p>
    <w:p w14:paraId="0C1C2868" w14:textId="77777777" w:rsidR="00283506" w:rsidRDefault="00283506">
      <w:pPr>
        <w:rPr>
          <w:rFonts w:ascii="Angsana New" w:hAnsi="Angsana New" w:cs="Angsana New"/>
          <w:sz w:val="16"/>
          <w:szCs w:val="16"/>
        </w:rPr>
      </w:pPr>
    </w:p>
    <w:p w14:paraId="4DDEBFBB" w14:textId="77777777" w:rsidR="00283506" w:rsidRDefault="00283506">
      <w:pPr>
        <w:rPr>
          <w:rFonts w:ascii="Angsana New" w:hAnsi="Angsana New" w:cs="Angsana New"/>
          <w:sz w:val="16"/>
          <w:szCs w:val="16"/>
        </w:rPr>
      </w:pPr>
    </w:p>
    <w:p w14:paraId="21ED78A3" w14:textId="77777777" w:rsidR="00283506" w:rsidRDefault="00283506">
      <w:pPr>
        <w:rPr>
          <w:rFonts w:ascii="Angsana New" w:hAnsi="Angsana New" w:cs="Angsana New"/>
          <w:sz w:val="16"/>
          <w:szCs w:val="16"/>
        </w:rPr>
      </w:pPr>
    </w:p>
    <w:p w14:paraId="7C547795" w14:textId="77777777" w:rsidR="00283506" w:rsidRDefault="00283506">
      <w:pPr>
        <w:rPr>
          <w:rFonts w:ascii="Angsana New" w:hAnsi="Angsana New" w:cs="Angsana New"/>
          <w:sz w:val="16"/>
          <w:szCs w:val="16"/>
        </w:rPr>
      </w:pPr>
    </w:p>
    <w:p w14:paraId="7973B789" w14:textId="77777777" w:rsidR="00283506" w:rsidRDefault="00283506">
      <w:pPr>
        <w:rPr>
          <w:rFonts w:ascii="Angsana New" w:hAnsi="Angsana New" w:cs="Angsana New"/>
          <w:sz w:val="16"/>
          <w:szCs w:val="16"/>
        </w:rPr>
      </w:pPr>
    </w:p>
    <w:p w14:paraId="422C49F8" w14:textId="77777777" w:rsidR="00283506" w:rsidRDefault="00283506">
      <w:pPr>
        <w:rPr>
          <w:rFonts w:ascii="Angsana New" w:hAnsi="Angsana New" w:cs="Angsana New"/>
          <w:sz w:val="16"/>
          <w:szCs w:val="16"/>
        </w:rPr>
      </w:pPr>
    </w:p>
    <w:p w14:paraId="037E4CC5" w14:textId="77777777" w:rsidR="00283506" w:rsidRDefault="00283506">
      <w:pPr>
        <w:rPr>
          <w:rFonts w:ascii="Angsana New" w:hAnsi="Angsana New" w:cs="Angsana New"/>
          <w:sz w:val="16"/>
          <w:szCs w:val="16"/>
        </w:rPr>
      </w:pPr>
    </w:p>
    <w:p w14:paraId="70BE9A88" w14:textId="77777777" w:rsidR="00283506" w:rsidRDefault="00283506">
      <w:pPr>
        <w:rPr>
          <w:rFonts w:ascii="Angsana New" w:hAnsi="Angsana New" w:cs="Angsana New"/>
          <w:sz w:val="16"/>
          <w:szCs w:val="16"/>
        </w:rPr>
      </w:pPr>
    </w:p>
    <w:p w14:paraId="3881E35F" w14:textId="77777777" w:rsidR="00EA7417" w:rsidRDefault="00EA7417">
      <w:pPr>
        <w:rPr>
          <w:rFonts w:ascii="Angsana New" w:hAnsi="Angsana New" w:cs="Angsana New"/>
          <w:sz w:val="16"/>
          <w:szCs w:val="16"/>
        </w:rPr>
      </w:pPr>
    </w:p>
    <w:p w14:paraId="17ED1133" w14:textId="77777777" w:rsidR="00EA7417" w:rsidRDefault="00EA7417">
      <w:pPr>
        <w:rPr>
          <w:rFonts w:ascii="Angsana New" w:hAnsi="Angsana New" w:cs="Angsana New"/>
          <w:sz w:val="16"/>
          <w:szCs w:val="16"/>
        </w:rPr>
      </w:pPr>
    </w:p>
    <w:p w14:paraId="752EB942" w14:textId="77777777" w:rsidR="00916BA3" w:rsidRDefault="00916BA3">
      <w:pPr>
        <w:rPr>
          <w:rFonts w:ascii="Angsana New" w:hAnsi="Angsana New" w:cs="Angsana New"/>
          <w:sz w:val="16"/>
          <w:szCs w:val="16"/>
        </w:rPr>
      </w:pPr>
    </w:p>
    <w:p w14:paraId="0DC6FC36" w14:textId="77777777" w:rsidR="00283506" w:rsidRDefault="00283506">
      <w:pPr>
        <w:rPr>
          <w:rFonts w:ascii="Angsana New" w:hAnsi="Angsana New" w:cs="Angsana New"/>
          <w:sz w:val="16"/>
          <w:szCs w:val="16"/>
        </w:rPr>
      </w:pPr>
    </w:p>
    <w:p w14:paraId="4885FD2C" w14:textId="77777777" w:rsidR="00283506" w:rsidRDefault="00283506">
      <w:pPr>
        <w:rPr>
          <w:rFonts w:ascii="Angsana New" w:hAnsi="Angsana New" w:cs="Angsana New"/>
          <w:sz w:val="16"/>
          <w:szCs w:val="16"/>
        </w:rPr>
      </w:pPr>
    </w:p>
    <w:p w14:paraId="71951E20" w14:textId="77777777" w:rsidR="00283506" w:rsidRDefault="00283506">
      <w:pPr>
        <w:rPr>
          <w:rFonts w:ascii="Angsana New" w:hAnsi="Angsana New" w:cs="Angsana New"/>
          <w:sz w:val="16"/>
          <w:szCs w:val="16"/>
        </w:rPr>
      </w:pPr>
    </w:p>
    <w:p w14:paraId="3C7B7E47" w14:textId="77777777" w:rsidR="00283506" w:rsidRDefault="00283506">
      <w:pPr>
        <w:rPr>
          <w:rFonts w:ascii="Angsana New" w:hAnsi="Angsana New" w:cs="Angsana New"/>
          <w:sz w:val="16"/>
          <w:szCs w:val="16"/>
        </w:rPr>
      </w:pPr>
    </w:p>
    <w:tbl>
      <w:tblPr>
        <w:tblW w:w="9120" w:type="dxa"/>
        <w:tblInd w:w="990" w:type="dxa"/>
        <w:tblLayout w:type="fixed"/>
        <w:tblCellMar>
          <w:left w:w="30" w:type="dxa"/>
          <w:right w:w="30" w:type="dxa"/>
        </w:tblCellMar>
        <w:tblLook w:val="0000" w:firstRow="0" w:lastRow="0" w:firstColumn="0" w:lastColumn="0" w:noHBand="0" w:noVBand="0"/>
      </w:tblPr>
      <w:tblGrid>
        <w:gridCol w:w="2730"/>
        <w:gridCol w:w="90"/>
        <w:gridCol w:w="1260"/>
        <w:gridCol w:w="90"/>
        <w:gridCol w:w="1170"/>
        <w:gridCol w:w="90"/>
        <w:gridCol w:w="1170"/>
        <w:gridCol w:w="85"/>
        <w:gridCol w:w="1265"/>
        <w:gridCol w:w="90"/>
        <w:gridCol w:w="1080"/>
      </w:tblGrid>
      <w:tr w:rsidR="00713DB8" w:rsidRPr="000D37A5" w14:paraId="6AC574FD" w14:textId="77777777">
        <w:trPr>
          <w:cantSplit/>
        </w:trPr>
        <w:tc>
          <w:tcPr>
            <w:tcW w:w="2730" w:type="dxa"/>
          </w:tcPr>
          <w:p w14:paraId="0B24C179" w14:textId="77777777" w:rsidR="00713DB8" w:rsidRPr="000D37A5" w:rsidRDefault="00713DB8">
            <w:pPr>
              <w:jc w:val="center"/>
              <w:rPr>
                <w:rFonts w:ascii="Angsana New" w:hAnsi="Angsana New" w:cs="Angsana New"/>
                <w:snapToGrid w:val="0"/>
                <w:color w:val="000000"/>
                <w:sz w:val="22"/>
                <w:szCs w:val="22"/>
                <w:cs/>
                <w:lang w:eastAsia="th-TH"/>
              </w:rPr>
            </w:pPr>
          </w:p>
        </w:tc>
        <w:tc>
          <w:tcPr>
            <w:tcW w:w="90" w:type="dxa"/>
          </w:tcPr>
          <w:p w14:paraId="1C1EE77F" w14:textId="77777777" w:rsidR="00713DB8" w:rsidRPr="000D37A5" w:rsidRDefault="00713DB8">
            <w:pPr>
              <w:ind w:right="90"/>
              <w:jc w:val="center"/>
              <w:rPr>
                <w:rFonts w:ascii="Angsana New" w:hAnsi="Angsana New" w:cs="Angsana New"/>
                <w:snapToGrid w:val="0"/>
                <w:color w:val="000000"/>
                <w:sz w:val="22"/>
                <w:szCs w:val="22"/>
                <w:cs/>
                <w:lang w:eastAsia="th-TH"/>
              </w:rPr>
            </w:pPr>
          </w:p>
        </w:tc>
        <w:tc>
          <w:tcPr>
            <w:tcW w:w="6300" w:type="dxa"/>
            <w:gridSpan w:val="9"/>
          </w:tcPr>
          <w:p w14:paraId="68A3B0E0" w14:textId="77777777" w:rsidR="00713DB8" w:rsidRPr="000D37A5" w:rsidRDefault="00713DB8">
            <w:pPr>
              <w:ind w:right="90"/>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 xml:space="preserve">(หน่วย </w:t>
            </w:r>
            <w:r>
              <w:rPr>
                <w:rFonts w:ascii="Angsana New" w:hAnsi="Angsana New" w:cs="Angsana New"/>
                <w:snapToGrid w:val="0"/>
                <w:color w:val="000000"/>
                <w:sz w:val="22"/>
                <w:szCs w:val="22"/>
                <w:lang w:eastAsia="th-TH"/>
              </w:rPr>
              <w:t xml:space="preserve">: </w:t>
            </w:r>
            <w:r>
              <w:rPr>
                <w:rFonts w:ascii="Angsana New" w:hAnsi="Angsana New" w:cs="Angsana New" w:hint="cs"/>
                <w:snapToGrid w:val="0"/>
                <w:color w:val="000000"/>
                <w:sz w:val="22"/>
                <w:szCs w:val="22"/>
                <w:cs/>
                <w:lang w:eastAsia="th-TH"/>
              </w:rPr>
              <w:t>บาท)</w:t>
            </w:r>
          </w:p>
        </w:tc>
      </w:tr>
      <w:tr w:rsidR="00713DB8" w:rsidRPr="000D37A5" w14:paraId="22352251" w14:textId="77777777">
        <w:trPr>
          <w:cantSplit/>
        </w:trPr>
        <w:tc>
          <w:tcPr>
            <w:tcW w:w="2730" w:type="dxa"/>
          </w:tcPr>
          <w:p w14:paraId="3425F22A" w14:textId="77777777" w:rsidR="00713DB8" w:rsidRPr="000D37A5" w:rsidRDefault="00713DB8">
            <w:pPr>
              <w:jc w:val="center"/>
              <w:rPr>
                <w:rFonts w:ascii="Angsana New" w:hAnsi="Angsana New" w:cs="Angsana New"/>
                <w:snapToGrid w:val="0"/>
                <w:color w:val="000000"/>
                <w:sz w:val="22"/>
                <w:szCs w:val="22"/>
                <w:cs/>
                <w:lang w:eastAsia="th-TH"/>
              </w:rPr>
            </w:pPr>
          </w:p>
        </w:tc>
        <w:tc>
          <w:tcPr>
            <w:tcW w:w="90" w:type="dxa"/>
          </w:tcPr>
          <w:p w14:paraId="2EC81099" w14:textId="77777777" w:rsidR="00713DB8" w:rsidRPr="000D37A5" w:rsidRDefault="00713DB8">
            <w:pPr>
              <w:ind w:right="90"/>
              <w:jc w:val="center"/>
              <w:rPr>
                <w:rFonts w:ascii="Angsana New" w:hAnsi="Angsana New" w:cs="Angsana New"/>
                <w:snapToGrid w:val="0"/>
                <w:color w:val="000000"/>
                <w:sz w:val="22"/>
                <w:szCs w:val="22"/>
                <w:cs/>
                <w:lang w:eastAsia="th-TH"/>
              </w:rPr>
            </w:pPr>
          </w:p>
        </w:tc>
        <w:tc>
          <w:tcPr>
            <w:tcW w:w="6300" w:type="dxa"/>
            <w:gridSpan w:val="9"/>
          </w:tcPr>
          <w:p w14:paraId="4C31812B" w14:textId="77777777" w:rsidR="00713DB8" w:rsidRPr="000D37A5" w:rsidRDefault="00713DB8">
            <w:pPr>
              <w:ind w:right="90"/>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งบการเงินรวม</w:t>
            </w:r>
          </w:p>
        </w:tc>
      </w:tr>
      <w:tr w:rsidR="00713DB8" w:rsidRPr="000D37A5" w14:paraId="2B3FB4A6" w14:textId="77777777">
        <w:trPr>
          <w:cantSplit/>
        </w:trPr>
        <w:tc>
          <w:tcPr>
            <w:tcW w:w="2730" w:type="dxa"/>
          </w:tcPr>
          <w:p w14:paraId="6B725324" w14:textId="77777777" w:rsidR="00713DB8" w:rsidRPr="000D37A5" w:rsidRDefault="00713DB8">
            <w:pPr>
              <w:jc w:val="center"/>
              <w:rPr>
                <w:rFonts w:ascii="Angsana New" w:hAnsi="Angsana New" w:cs="Angsana New"/>
                <w:snapToGrid w:val="0"/>
                <w:color w:val="000000"/>
                <w:sz w:val="22"/>
                <w:szCs w:val="22"/>
                <w:cs/>
                <w:lang w:eastAsia="th-TH"/>
              </w:rPr>
            </w:pPr>
          </w:p>
        </w:tc>
        <w:tc>
          <w:tcPr>
            <w:tcW w:w="90" w:type="dxa"/>
          </w:tcPr>
          <w:p w14:paraId="1BEC847E" w14:textId="77777777" w:rsidR="00713DB8" w:rsidRPr="000D37A5" w:rsidRDefault="00713DB8">
            <w:pPr>
              <w:ind w:right="90"/>
              <w:jc w:val="center"/>
              <w:rPr>
                <w:rFonts w:ascii="Angsana New" w:hAnsi="Angsana New" w:cs="Angsana New"/>
                <w:snapToGrid w:val="0"/>
                <w:color w:val="000000"/>
                <w:sz w:val="22"/>
                <w:szCs w:val="22"/>
                <w:cs/>
                <w:lang w:eastAsia="th-TH"/>
              </w:rPr>
            </w:pPr>
          </w:p>
        </w:tc>
        <w:tc>
          <w:tcPr>
            <w:tcW w:w="6300" w:type="dxa"/>
            <w:gridSpan w:val="9"/>
          </w:tcPr>
          <w:p w14:paraId="5BA3855A" w14:textId="77777777" w:rsidR="00713DB8" w:rsidRPr="000D37A5" w:rsidRDefault="00713DB8">
            <w:pPr>
              <w:ind w:right="90"/>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 xml:space="preserve">ณ วันที่ </w:t>
            </w:r>
            <w:r w:rsidRPr="000D37A5">
              <w:rPr>
                <w:rFonts w:ascii="Angsana New" w:hAnsi="Angsana New" w:cs="Angsana New" w:hint="cs"/>
                <w:snapToGrid w:val="0"/>
                <w:color w:val="000000"/>
                <w:sz w:val="22"/>
                <w:szCs w:val="22"/>
                <w:lang w:eastAsia="th-TH"/>
              </w:rPr>
              <w:t>31</w:t>
            </w:r>
            <w:r w:rsidRPr="000D37A5">
              <w:rPr>
                <w:rFonts w:ascii="Angsana New" w:hAnsi="Angsana New" w:cs="Angsana New" w:hint="cs"/>
                <w:snapToGrid w:val="0"/>
                <w:color w:val="000000"/>
                <w:sz w:val="22"/>
                <w:szCs w:val="22"/>
                <w:cs/>
                <w:lang w:eastAsia="th-TH"/>
              </w:rPr>
              <w:t xml:space="preserve"> ธันวาคม </w:t>
            </w:r>
            <w:r w:rsidRPr="000D37A5">
              <w:rPr>
                <w:rFonts w:ascii="Angsana New" w:hAnsi="Angsana New" w:cs="Angsana New" w:hint="cs"/>
                <w:snapToGrid w:val="0"/>
                <w:color w:val="000000"/>
                <w:sz w:val="22"/>
                <w:szCs w:val="22"/>
                <w:lang w:eastAsia="th-TH"/>
              </w:rPr>
              <w:t>256</w:t>
            </w:r>
            <w:r>
              <w:rPr>
                <w:rFonts w:ascii="Angsana New" w:hAnsi="Angsana New" w:cs="Angsana New"/>
                <w:snapToGrid w:val="0"/>
                <w:color w:val="000000"/>
                <w:sz w:val="22"/>
                <w:szCs w:val="22"/>
                <w:lang w:eastAsia="th-TH"/>
              </w:rPr>
              <w:t>7</w:t>
            </w:r>
          </w:p>
        </w:tc>
      </w:tr>
      <w:tr w:rsidR="00713DB8" w:rsidRPr="000D37A5" w14:paraId="287E4EFF" w14:textId="77777777">
        <w:trPr>
          <w:cantSplit/>
        </w:trPr>
        <w:tc>
          <w:tcPr>
            <w:tcW w:w="2730" w:type="dxa"/>
          </w:tcPr>
          <w:p w14:paraId="46020DCF" w14:textId="77777777" w:rsidR="00713DB8" w:rsidRPr="000D37A5" w:rsidRDefault="00713DB8">
            <w:pPr>
              <w:jc w:val="center"/>
              <w:rPr>
                <w:rFonts w:ascii="Angsana New" w:hAnsi="Angsana New" w:cs="Angsana New"/>
                <w:snapToGrid w:val="0"/>
                <w:color w:val="000000"/>
                <w:sz w:val="22"/>
                <w:szCs w:val="22"/>
                <w:cs/>
                <w:lang w:eastAsia="th-TH"/>
              </w:rPr>
            </w:pPr>
          </w:p>
        </w:tc>
        <w:tc>
          <w:tcPr>
            <w:tcW w:w="90" w:type="dxa"/>
          </w:tcPr>
          <w:p w14:paraId="57D89F4E" w14:textId="77777777" w:rsidR="00713DB8" w:rsidRPr="000D37A5" w:rsidRDefault="00713DB8">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2C645CC3" w14:textId="77777777" w:rsidR="00713DB8" w:rsidRPr="003C4416" w:rsidRDefault="00713DB8">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21476E1F" w14:textId="77777777" w:rsidR="00713DB8" w:rsidRPr="003C4416" w:rsidRDefault="00713DB8">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4C586777" w14:textId="77777777" w:rsidR="00713DB8" w:rsidRPr="003C4416" w:rsidRDefault="00713DB8">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76860FA7" w14:textId="77777777" w:rsidR="00713DB8" w:rsidRPr="003C4416" w:rsidRDefault="00713DB8">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10136831" w14:textId="77777777" w:rsidR="00713DB8" w:rsidRPr="003C4416" w:rsidRDefault="00713DB8">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5390D047" w14:textId="77777777" w:rsidR="00713DB8" w:rsidRPr="003C4416" w:rsidRDefault="00713DB8">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759321A3" w14:textId="77777777" w:rsidR="00713DB8" w:rsidRPr="003C4416" w:rsidRDefault="00713DB8">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713DB8" w:rsidRPr="000D37A5" w14:paraId="1F679EBC" w14:textId="77777777">
        <w:trPr>
          <w:cantSplit/>
        </w:trPr>
        <w:tc>
          <w:tcPr>
            <w:tcW w:w="2730" w:type="dxa"/>
          </w:tcPr>
          <w:p w14:paraId="10A94BF4" w14:textId="77777777" w:rsidR="00713DB8" w:rsidRPr="000D37A5" w:rsidRDefault="00713DB8">
            <w:pPr>
              <w:jc w:val="center"/>
              <w:rPr>
                <w:rFonts w:ascii="Angsana New" w:hAnsi="Angsana New" w:cs="Angsana New"/>
                <w:snapToGrid w:val="0"/>
                <w:color w:val="000000"/>
                <w:sz w:val="22"/>
                <w:szCs w:val="22"/>
                <w:cs/>
                <w:lang w:eastAsia="th-TH"/>
              </w:rPr>
            </w:pPr>
          </w:p>
        </w:tc>
        <w:tc>
          <w:tcPr>
            <w:tcW w:w="90" w:type="dxa"/>
          </w:tcPr>
          <w:p w14:paraId="49D395C6" w14:textId="77777777" w:rsidR="00713DB8" w:rsidRPr="000D37A5" w:rsidRDefault="00713DB8">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5525A75E" w14:textId="77777777" w:rsidR="00713DB8" w:rsidRDefault="00713DB8">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2092A435" w14:textId="77777777" w:rsidR="00713DB8" w:rsidRDefault="00713DB8">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w:t>
            </w:r>
          </w:p>
          <w:p w14:paraId="34B23DAD" w14:textId="77777777" w:rsidR="00713DB8" w:rsidRPr="003C4416" w:rsidRDefault="00713DB8">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ราคาตลาด</w:t>
            </w:r>
          </w:p>
        </w:tc>
        <w:tc>
          <w:tcPr>
            <w:tcW w:w="90" w:type="dxa"/>
            <w:tcBorders>
              <w:bottom w:val="single" w:sz="4" w:space="0" w:color="auto"/>
            </w:tcBorders>
          </w:tcPr>
          <w:p w14:paraId="34F4E712" w14:textId="77777777" w:rsidR="00713DB8" w:rsidRPr="003C4416" w:rsidRDefault="00713DB8">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3251737C" w14:textId="77777777" w:rsidR="00713DB8" w:rsidRPr="003C4416" w:rsidRDefault="00713DB8">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79C81CA2" w14:textId="77777777" w:rsidR="00713DB8" w:rsidRPr="003C4416" w:rsidRDefault="00713DB8">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0CFF62B9" w14:textId="77777777" w:rsidR="00713DB8" w:rsidRPr="003C4416" w:rsidRDefault="00713DB8">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3C7B0E07" w14:textId="77777777" w:rsidR="00713DB8" w:rsidRPr="003C4416" w:rsidRDefault="00713DB8">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57D5EC92" w14:textId="77777777" w:rsidR="00713DB8" w:rsidRPr="003C4416" w:rsidRDefault="00713DB8">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44E18890" w14:textId="77777777" w:rsidR="00713DB8" w:rsidRPr="003C4416" w:rsidRDefault="00713DB8">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1B40C8E4" w14:textId="77777777" w:rsidR="00713DB8" w:rsidRPr="003C4416" w:rsidRDefault="00713DB8">
            <w:pPr>
              <w:ind w:right="90"/>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w:t>
            </w:r>
            <w:r w:rsidRPr="00293673">
              <w:rPr>
                <w:rFonts w:ascii="Angsana New" w:hAnsi="Angsana New" w:cs="Angsana New"/>
                <w:snapToGrid w:val="0"/>
                <w:color w:val="000000"/>
                <w:sz w:val="22"/>
                <w:szCs w:val="22"/>
                <w:cs/>
                <w:lang w:eastAsia="th-TH"/>
              </w:rPr>
              <w:t>ร้อยละต่อปี</w:t>
            </w:r>
            <w:r>
              <w:rPr>
                <w:rFonts w:ascii="Angsana New" w:hAnsi="Angsana New" w:cs="Angsana New" w:hint="cs"/>
                <w:snapToGrid w:val="0"/>
                <w:color w:val="000000"/>
                <w:sz w:val="22"/>
                <w:szCs w:val="22"/>
                <w:cs/>
                <w:lang w:eastAsia="th-TH"/>
              </w:rPr>
              <w:t>)</w:t>
            </w:r>
          </w:p>
        </w:tc>
      </w:tr>
      <w:tr w:rsidR="00713DB8" w:rsidRPr="000D37A5" w14:paraId="2A44E35D" w14:textId="77777777">
        <w:trPr>
          <w:cantSplit/>
        </w:trPr>
        <w:tc>
          <w:tcPr>
            <w:tcW w:w="2730" w:type="dxa"/>
          </w:tcPr>
          <w:p w14:paraId="654145D8" w14:textId="77777777" w:rsidR="00713DB8" w:rsidRPr="000D37A5" w:rsidRDefault="00713DB8">
            <w:pPr>
              <w:ind w:left="-30"/>
              <w:jc w:val="thaiDistribute"/>
              <w:rPr>
                <w:rFonts w:ascii="Angsana New" w:hAnsi="Angsana New" w:cs="Angsana New"/>
                <w:snapToGrid w:val="0"/>
                <w:color w:val="000000"/>
                <w:sz w:val="22"/>
                <w:szCs w:val="22"/>
                <w:u w:val="single"/>
                <w:cs/>
                <w:lang w:eastAsia="th-TH"/>
              </w:rPr>
            </w:pPr>
            <w:r w:rsidRPr="000D37A5">
              <w:rPr>
                <w:rFonts w:ascii="Angsana New" w:hAnsi="Angsana New" w:cs="Angsana New" w:hint="cs"/>
                <w:snapToGrid w:val="0"/>
                <w:color w:val="000000"/>
                <w:sz w:val="22"/>
                <w:szCs w:val="22"/>
                <w:u w:val="single"/>
                <w:cs/>
                <w:lang w:eastAsia="th-TH"/>
              </w:rPr>
              <w:t>สินทรัพย์ทางการเงิน</w:t>
            </w:r>
          </w:p>
        </w:tc>
        <w:tc>
          <w:tcPr>
            <w:tcW w:w="90" w:type="dxa"/>
          </w:tcPr>
          <w:p w14:paraId="14216E7A" w14:textId="77777777" w:rsidR="00713DB8" w:rsidRPr="000D37A5" w:rsidRDefault="00713DB8">
            <w:pPr>
              <w:ind w:right="90"/>
              <w:jc w:val="right"/>
              <w:rPr>
                <w:rFonts w:ascii="Angsana New" w:hAnsi="Angsana New" w:cs="Angsana New"/>
                <w:snapToGrid w:val="0"/>
                <w:color w:val="000000"/>
                <w:sz w:val="22"/>
                <w:szCs w:val="22"/>
                <w:cs/>
                <w:lang w:eastAsia="th-TH"/>
              </w:rPr>
            </w:pPr>
          </w:p>
        </w:tc>
        <w:tc>
          <w:tcPr>
            <w:tcW w:w="1260" w:type="dxa"/>
          </w:tcPr>
          <w:p w14:paraId="6197ED39" w14:textId="77777777" w:rsidR="00713DB8" w:rsidRPr="009E1F71" w:rsidRDefault="00713DB8">
            <w:pPr>
              <w:ind w:right="65"/>
              <w:jc w:val="right"/>
              <w:rPr>
                <w:rFonts w:ascii="Angsana New" w:hAnsi="Angsana New" w:cs="Angsana New"/>
                <w:snapToGrid w:val="0"/>
                <w:color w:val="000000"/>
                <w:sz w:val="22"/>
                <w:szCs w:val="22"/>
                <w:lang w:eastAsia="th-TH"/>
              </w:rPr>
            </w:pPr>
          </w:p>
        </w:tc>
        <w:tc>
          <w:tcPr>
            <w:tcW w:w="90" w:type="dxa"/>
          </w:tcPr>
          <w:p w14:paraId="1C7498AC" w14:textId="77777777" w:rsidR="00713DB8" w:rsidRPr="003C4416" w:rsidRDefault="00713DB8">
            <w:pPr>
              <w:ind w:right="274"/>
              <w:jc w:val="right"/>
              <w:rPr>
                <w:rFonts w:ascii="Angsana New" w:hAnsi="Angsana New" w:cs="Angsana New"/>
                <w:snapToGrid w:val="0"/>
                <w:color w:val="000000"/>
                <w:sz w:val="22"/>
                <w:szCs w:val="22"/>
                <w:cs/>
                <w:lang w:eastAsia="th-TH"/>
              </w:rPr>
            </w:pPr>
          </w:p>
        </w:tc>
        <w:tc>
          <w:tcPr>
            <w:tcW w:w="1170" w:type="dxa"/>
          </w:tcPr>
          <w:p w14:paraId="4011C6B7" w14:textId="77777777" w:rsidR="00713DB8" w:rsidRPr="003C4416" w:rsidRDefault="00713DB8">
            <w:pPr>
              <w:ind w:right="65"/>
              <w:jc w:val="right"/>
              <w:rPr>
                <w:rFonts w:ascii="Angsana New" w:hAnsi="Angsana New" w:cs="Angsana New"/>
                <w:snapToGrid w:val="0"/>
                <w:color w:val="000000"/>
                <w:sz w:val="22"/>
                <w:szCs w:val="22"/>
                <w:lang w:eastAsia="th-TH"/>
              </w:rPr>
            </w:pPr>
          </w:p>
        </w:tc>
        <w:tc>
          <w:tcPr>
            <w:tcW w:w="90" w:type="dxa"/>
          </w:tcPr>
          <w:p w14:paraId="05013838" w14:textId="77777777" w:rsidR="00713DB8" w:rsidRPr="003C4416" w:rsidRDefault="00713DB8">
            <w:pPr>
              <w:ind w:right="143"/>
              <w:jc w:val="right"/>
              <w:rPr>
                <w:rFonts w:ascii="Angsana New" w:hAnsi="Angsana New" w:cs="Angsana New"/>
                <w:snapToGrid w:val="0"/>
                <w:color w:val="000000"/>
                <w:sz w:val="22"/>
                <w:szCs w:val="22"/>
                <w:lang w:eastAsia="th-TH"/>
              </w:rPr>
            </w:pPr>
          </w:p>
        </w:tc>
        <w:tc>
          <w:tcPr>
            <w:tcW w:w="1170" w:type="dxa"/>
          </w:tcPr>
          <w:p w14:paraId="1AD678BD" w14:textId="77777777" w:rsidR="00713DB8" w:rsidRPr="003C4416" w:rsidRDefault="00713DB8">
            <w:pPr>
              <w:ind w:right="65"/>
              <w:jc w:val="right"/>
              <w:rPr>
                <w:rFonts w:ascii="Angsana New" w:hAnsi="Angsana New" w:cs="Angsana New"/>
                <w:snapToGrid w:val="0"/>
                <w:color w:val="000000"/>
                <w:sz w:val="22"/>
                <w:szCs w:val="22"/>
                <w:lang w:eastAsia="th-TH"/>
              </w:rPr>
            </w:pPr>
          </w:p>
        </w:tc>
        <w:tc>
          <w:tcPr>
            <w:tcW w:w="85" w:type="dxa"/>
          </w:tcPr>
          <w:p w14:paraId="30E2AD93" w14:textId="77777777" w:rsidR="00713DB8" w:rsidRPr="003C4416" w:rsidRDefault="00713DB8">
            <w:pPr>
              <w:ind w:right="65"/>
              <w:jc w:val="right"/>
              <w:rPr>
                <w:rFonts w:ascii="Angsana New" w:hAnsi="Angsana New" w:cs="Angsana New"/>
                <w:snapToGrid w:val="0"/>
                <w:color w:val="000000"/>
                <w:sz w:val="22"/>
                <w:szCs w:val="22"/>
                <w:lang w:eastAsia="th-TH"/>
              </w:rPr>
            </w:pPr>
          </w:p>
        </w:tc>
        <w:tc>
          <w:tcPr>
            <w:tcW w:w="1265" w:type="dxa"/>
          </w:tcPr>
          <w:p w14:paraId="03299BC0" w14:textId="77777777" w:rsidR="00713DB8" w:rsidRPr="00CB7A99" w:rsidRDefault="00713DB8">
            <w:pPr>
              <w:ind w:right="65"/>
              <w:jc w:val="right"/>
              <w:rPr>
                <w:rFonts w:ascii="Angsana New" w:hAnsi="Angsana New" w:cs="Angsana New"/>
                <w:snapToGrid w:val="0"/>
                <w:color w:val="000000"/>
                <w:sz w:val="22"/>
                <w:szCs w:val="22"/>
                <w:lang w:eastAsia="th-TH"/>
              </w:rPr>
            </w:pPr>
          </w:p>
        </w:tc>
        <w:tc>
          <w:tcPr>
            <w:tcW w:w="90" w:type="dxa"/>
          </w:tcPr>
          <w:p w14:paraId="6E48C2D4" w14:textId="77777777" w:rsidR="00713DB8" w:rsidRPr="003C4416" w:rsidRDefault="00713DB8">
            <w:pPr>
              <w:ind w:right="65"/>
              <w:jc w:val="right"/>
              <w:rPr>
                <w:rFonts w:ascii="Angsana New" w:hAnsi="Angsana New" w:cs="Angsana New"/>
                <w:snapToGrid w:val="0"/>
                <w:color w:val="000000"/>
                <w:sz w:val="22"/>
                <w:szCs w:val="22"/>
                <w:lang w:eastAsia="th-TH"/>
              </w:rPr>
            </w:pPr>
          </w:p>
        </w:tc>
        <w:tc>
          <w:tcPr>
            <w:tcW w:w="1080" w:type="dxa"/>
          </w:tcPr>
          <w:p w14:paraId="7867340E" w14:textId="77777777" w:rsidR="00713DB8" w:rsidRPr="003C4416" w:rsidRDefault="00713DB8">
            <w:pPr>
              <w:ind w:right="65"/>
              <w:jc w:val="right"/>
              <w:rPr>
                <w:rFonts w:ascii="Angsana New" w:hAnsi="Angsana New" w:cs="Angsana New"/>
                <w:snapToGrid w:val="0"/>
                <w:color w:val="000000"/>
                <w:sz w:val="22"/>
                <w:szCs w:val="22"/>
                <w:lang w:eastAsia="th-TH"/>
              </w:rPr>
            </w:pPr>
          </w:p>
        </w:tc>
      </w:tr>
      <w:tr w:rsidR="00713DB8" w:rsidRPr="000D37A5" w14:paraId="300E02F5" w14:textId="77777777">
        <w:trPr>
          <w:cantSplit/>
        </w:trPr>
        <w:tc>
          <w:tcPr>
            <w:tcW w:w="2730" w:type="dxa"/>
          </w:tcPr>
          <w:p w14:paraId="2FD33E61" w14:textId="77777777" w:rsidR="00713DB8" w:rsidRPr="00AA2AAA" w:rsidRDefault="00713DB8">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เงินสดและรายการเทียบเท่าเงินสด</w:t>
            </w:r>
          </w:p>
        </w:tc>
        <w:tc>
          <w:tcPr>
            <w:tcW w:w="90" w:type="dxa"/>
          </w:tcPr>
          <w:p w14:paraId="560CCFAD" w14:textId="77777777" w:rsidR="00713DB8" w:rsidRPr="00FE60B7" w:rsidRDefault="00713DB8">
            <w:pPr>
              <w:ind w:right="90"/>
              <w:jc w:val="right"/>
              <w:rPr>
                <w:rFonts w:ascii="Angsana New" w:hAnsi="Angsana New" w:cs="Angsana New"/>
                <w:snapToGrid w:val="0"/>
                <w:color w:val="000000"/>
                <w:sz w:val="22"/>
                <w:szCs w:val="22"/>
                <w:highlight w:val="yellow"/>
                <w:cs/>
                <w:lang w:eastAsia="th-TH"/>
              </w:rPr>
            </w:pPr>
          </w:p>
        </w:tc>
        <w:tc>
          <w:tcPr>
            <w:tcW w:w="1260" w:type="dxa"/>
          </w:tcPr>
          <w:p w14:paraId="448801C7" w14:textId="77777777" w:rsidR="00713DB8" w:rsidRPr="00BF2BFE" w:rsidRDefault="00713DB8">
            <w:pPr>
              <w:ind w:right="65"/>
              <w:jc w:val="right"/>
              <w:rPr>
                <w:rFonts w:ascii="Angsana New" w:hAnsi="Angsana New" w:cs="Angsana New"/>
                <w:snapToGrid w:val="0"/>
                <w:color w:val="000000"/>
                <w:sz w:val="22"/>
                <w:szCs w:val="22"/>
                <w:highlight w:val="yellow"/>
                <w:lang w:eastAsia="th-TH"/>
              </w:rPr>
            </w:pPr>
            <w:r w:rsidRPr="00C358BC">
              <w:rPr>
                <w:rFonts w:ascii="Angsana New" w:hAnsi="Angsana New" w:cs="Angsana New"/>
                <w:snapToGrid w:val="0"/>
                <w:color w:val="000000"/>
                <w:sz w:val="22"/>
                <w:szCs w:val="22"/>
                <w:lang w:eastAsia="th-TH"/>
              </w:rPr>
              <w:t>466,735,553.73</w:t>
            </w:r>
          </w:p>
        </w:tc>
        <w:tc>
          <w:tcPr>
            <w:tcW w:w="90" w:type="dxa"/>
          </w:tcPr>
          <w:p w14:paraId="30B918A5" w14:textId="77777777" w:rsidR="00713DB8" w:rsidRPr="00BF2BFE" w:rsidRDefault="00713DB8">
            <w:pPr>
              <w:ind w:right="274"/>
              <w:jc w:val="right"/>
              <w:rPr>
                <w:rFonts w:ascii="Angsana New" w:hAnsi="Angsana New" w:cs="Angsana New"/>
                <w:snapToGrid w:val="0"/>
                <w:color w:val="000000"/>
                <w:sz w:val="22"/>
                <w:szCs w:val="22"/>
                <w:highlight w:val="yellow"/>
                <w:cs/>
                <w:lang w:eastAsia="th-TH"/>
              </w:rPr>
            </w:pPr>
          </w:p>
        </w:tc>
        <w:tc>
          <w:tcPr>
            <w:tcW w:w="1170" w:type="dxa"/>
          </w:tcPr>
          <w:p w14:paraId="47F33441" w14:textId="77777777" w:rsidR="00713DB8" w:rsidRPr="00BF2BFE" w:rsidRDefault="00713DB8">
            <w:pPr>
              <w:ind w:right="65"/>
              <w:jc w:val="right"/>
              <w:rPr>
                <w:rFonts w:ascii="Angsana New" w:hAnsi="Angsana New" w:cs="Angsana New"/>
                <w:snapToGrid w:val="0"/>
                <w:color w:val="000000"/>
                <w:sz w:val="22"/>
                <w:szCs w:val="22"/>
                <w:highlight w:val="yellow"/>
                <w:cs/>
                <w:lang w:eastAsia="th-TH"/>
              </w:rPr>
            </w:pPr>
            <w:r w:rsidRPr="001C2E4F">
              <w:rPr>
                <w:rFonts w:ascii="Angsana New" w:hAnsi="Angsana New" w:cs="Angsana New"/>
                <w:snapToGrid w:val="0"/>
                <w:color w:val="000000"/>
                <w:sz w:val="22"/>
                <w:szCs w:val="22"/>
                <w:lang w:eastAsia="th-TH"/>
              </w:rPr>
              <w:t>1,944,371,794.44</w:t>
            </w:r>
          </w:p>
        </w:tc>
        <w:tc>
          <w:tcPr>
            <w:tcW w:w="90" w:type="dxa"/>
          </w:tcPr>
          <w:p w14:paraId="582871EF" w14:textId="77777777" w:rsidR="00713DB8" w:rsidRPr="00BF2BFE" w:rsidRDefault="00713DB8">
            <w:pPr>
              <w:ind w:right="65"/>
              <w:jc w:val="right"/>
              <w:rPr>
                <w:rFonts w:ascii="Angsana New" w:hAnsi="Angsana New" w:cs="Angsana New"/>
                <w:snapToGrid w:val="0"/>
                <w:color w:val="000000"/>
                <w:sz w:val="22"/>
                <w:szCs w:val="22"/>
                <w:highlight w:val="yellow"/>
                <w:lang w:eastAsia="th-TH"/>
              </w:rPr>
            </w:pPr>
          </w:p>
        </w:tc>
        <w:tc>
          <w:tcPr>
            <w:tcW w:w="1170" w:type="dxa"/>
          </w:tcPr>
          <w:p w14:paraId="22A7D33D" w14:textId="77777777" w:rsidR="00713DB8" w:rsidRPr="00BF2BFE" w:rsidRDefault="00713DB8">
            <w:pPr>
              <w:ind w:right="65"/>
              <w:jc w:val="right"/>
              <w:rPr>
                <w:rFonts w:ascii="Angsana New" w:hAnsi="Angsana New" w:cs="Angsana New"/>
                <w:snapToGrid w:val="0"/>
                <w:color w:val="000000"/>
                <w:sz w:val="22"/>
                <w:szCs w:val="22"/>
                <w:highlight w:val="yellow"/>
                <w:lang w:eastAsia="th-TH"/>
              </w:rPr>
            </w:pPr>
            <w:r w:rsidRPr="00E326F5">
              <w:rPr>
                <w:rFonts w:ascii="Angsana New" w:hAnsi="Angsana New" w:cs="Angsana New"/>
                <w:snapToGrid w:val="0"/>
                <w:color w:val="000000"/>
                <w:sz w:val="22"/>
                <w:szCs w:val="22"/>
                <w:lang w:eastAsia="th-TH"/>
              </w:rPr>
              <w:t>61,572,483.81</w:t>
            </w:r>
          </w:p>
        </w:tc>
        <w:tc>
          <w:tcPr>
            <w:tcW w:w="85" w:type="dxa"/>
          </w:tcPr>
          <w:p w14:paraId="1B5F96D7" w14:textId="77777777" w:rsidR="00713DB8" w:rsidRPr="00BF2BFE" w:rsidRDefault="00713DB8">
            <w:pPr>
              <w:ind w:right="65"/>
              <w:jc w:val="right"/>
              <w:rPr>
                <w:rFonts w:ascii="Angsana New" w:hAnsi="Angsana New" w:cs="Angsana New"/>
                <w:snapToGrid w:val="0"/>
                <w:color w:val="000000"/>
                <w:sz w:val="22"/>
                <w:szCs w:val="22"/>
                <w:highlight w:val="yellow"/>
                <w:lang w:eastAsia="th-TH"/>
              </w:rPr>
            </w:pPr>
          </w:p>
        </w:tc>
        <w:tc>
          <w:tcPr>
            <w:tcW w:w="1265" w:type="dxa"/>
          </w:tcPr>
          <w:p w14:paraId="3D2A7B1D" w14:textId="77777777" w:rsidR="00713DB8" w:rsidRPr="00BF2BFE" w:rsidRDefault="00713DB8">
            <w:pPr>
              <w:ind w:right="65"/>
              <w:jc w:val="right"/>
              <w:rPr>
                <w:rFonts w:ascii="Angsana New" w:hAnsi="Angsana New" w:cs="Angsana New"/>
                <w:snapToGrid w:val="0"/>
                <w:color w:val="000000"/>
                <w:sz w:val="22"/>
                <w:szCs w:val="22"/>
                <w:highlight w:val="yellow"/>
                <w:cs/>
                <w:lang w:eastAsia="th-TH"/>
              </w:rPr>
            </w:pPr>
            <w:r w:rsidRPr="009E02B8">
              <w:rPr>
                <w:rFonts w:ascii="Angsana New" w:hAnsi="Angsana New" w:cs="Angsana New"/>
                <w:snapToGrid w:val="0"/>
                <w:color w:val="000000"/>
                <w:sz w:val="22"/>
                <w:szCs w:val="22"/>
                <w:cs/>
                <w:lang w:eastAsia="th-TH"/>
              </w:rPr>
              <w:t>2</w:t>
            </w:r>
            <w:r w:rsidRPr="009E02B8">
              <w:rPr>
                <w:rFonts w:ascii="Angsana New" w:hAnsi="Angsana New" w:cs="Angsana New"/>
                <w:snapToGrid w:val="0"/>
                <w:color w:val="000000"/>
                <w:sz w:val="22"/>
                <w:szCs w:val="22"/>
                <w:lang w:eastAsia="th-TH"/>
              </w:rPr>
              <w:t>,</w:t>
            </w:r>
            <w:r w:rsidRPr="009E02B8">
              <w:rPr>
                <w:rFonts w:ascii="Angsana New" w:hAnsi="Angsana New" w:cs="Angsana New"/>
                <w:snapToGrid w:val="0"/>
                <w:color w:val="000000"/>
                <w:sz w:val="22"/>
                <w:szCs w:val="22"/>
                <w:cs/>
                <w:lang w:eastAsia="th-TH"/>
              </w:rPr>
              <w:t>472</w:t>
            </w:r>
            <w:r w:rsidRPr="009E02B8">
              <w:rPr>
                <w:rFonts w:ascii="Angsana New" w:hAnsi="Angsana New" w:cs="Angsana New"/>
                <w:snapToGrid w:val="0"/>
                <w:color w:val="000000"/>
                <w:sz w:val="22"/>
                <w:szCs w:val="22"/>
                <w:lang w:eastAsia="th-TH"/>
              </w:rPr>
              <w:t>,</w:t>
            </w:r>
            <w:r w:rsidRPr="009E02B8">
              <w:rPr>
                <w:rFonts w:ascii="Angsana New" w:hAnsi="Angsana New" w:cs="Angsana New"/>
                <w:snapToGrid w:val="0"/>
                <w:color w:val="000000"/>
                <w:sz w:val="22"/>
                <w:szCs w:val="22"/>
                <w:cs/>
                <w:lang w:eastAsia="th-TH"/>
              </w:rPr>
              <w:t>679</w:t>
            </w:r>
            <w:r w:rsidRPr="009E02B8">
              <w:rPr>
                <w:rFonts w:ascii="Angsana New" w:hAnsi="Angsana New" w:cs="Angsana New"/>
                <w:snapToGrid w:val="0"/>
                <w:color w:val="000000"/>
                <w:sz w:val="22"/>
                <w:szCs w:val="22"/>
                <w:lang w:eastAsia="th-TH"/>
              </w:rPr>
              <w:t>,</w:t>
            </w:r>
            <w:r w:rsidRPr="009E02B8">
              <w:rPr>
                <w:rFonts w:ascii="Angsana New" w:hAnsi="Angsana New" w:cs="Angsana New"/>
                <w:snapToGrid w:val="0"/>
                <w:color w:val="000000"/>
                <w:sz w:val="22"/>
                <w:szCs w:val="22"/>
                <w:cs/>
                <w:lang w:eastAsia="th-TH"/>
              </w:rPr>
              <w:t>831.98</w:t>
            </w:r>
          </w:p>
        </w:tc>
        <w:tc>
          <w:tcPr>
            <w:tcW w:w="90" w:type="dxa"/>
          </w:tcPr>
          <w:p w14:paraId="21C1EC8A"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1080" w:type="dxa"/>
          </w:tcPr>
          <w:p w14:paraId="279C3E47" w14:textId="77777777" w:rsidR="00713DB8" w:rsidRPr="00F14B29" w:rsidRDefault="00713DB8">
            <w:pPr>
              <w:ind w:right="-30"/>
              <w:jc w:val="center"/>
              <w:rPr>
                <w:rFonts w:ascii="Angsana New" w:hAnsi="Angsana New" w:cs="Angsana New"/>
                <w:snapToGrid w:val="0"/>
                <w:color w:val="000000"/>
                <w:sz w:val="22"/>
                <w:szCs w:val="22"/>
                <w:highlight w:val="yellow"/>
                <w:lang w:eastAsia="th-TH"/>
              </w:rPr>
            </w:pPr>
            <w:r w:rsidRPr="00666C29">
              <w:rPr>
                <w:rFonts w:ascii="Angsana New" w:hAnsi="Angsana New" w:cs="Angsana New"/>
                <w:snapToGrid w:val="0"/>
                <w:color w:val="000000"/>
                <w:sz w:val="22"/>
                <w:szCs w:val="22"/>
                <w:lang w:eastAsia="th-TH"/>
              </w:rPr>
              <w:t>0.</w:t>
            </w:r>
            <w:r w:rsidRPr="00666C29">
              <w:rPr>
                <w:rFonts w:ascii="Angsana New" w:hAnsi="Angsana New" w:cs="Angsana New" w:hint="cs"/>
                <w:snapToGrid w:val="0"/>
                <w:color w:val="000000"/>
                <w:sz w:val="22"/>
                <w:szCs w:val="22"/>
                <w:lang w:eastAsia="th-TH"/>
              </w:rPr>
              <w:t>04</w:t>
            </w:r>
            <w:r w:rsidRPr="00666C29">
              <w:rPr>
                <w:rFonts w:ascii="Angsana New" w:hAnsi="Angsana New" w:cs="Angsana New"/>
                <w:snapToGrid w:val="0"/>
                <w:color w:val="000000"/>
                <w:sz w:val="22"/>
                <w:szCs w:val="22"/>
                <w:lang w:eastAsia="th-TH"/>
              </w:rPr>
              <w:t xml:space="preserve"> – </w:t>
            </w:r>
            <w:r w:rsidRPr="00666C29">
              <w:rPr>
                <w:rFonts w:ascii="Angsana New" w:hAnsi="Angsana New" w:cs="Angsana New" w:hint="cs"/>
                <w:snapToGrid w:val="0"/>
                <w:color w:val="000000"/>
                <w:sz w:val="22"/>
                <w:szCs w:val="22"/>
                <w:lang w:eastAsia="th-TH"/>
              </w:rPr>
              <w:t>3.</w:t>
            </w:r>
            <w:r w:rsidRPr="00666C29">
              <w:rPr>
                <w:rFonts w:ascii="Angsana New" w:hAnsi="Angsana New" w:cs="Angsana New"/>
                <w:snapToGrid w:val="0"/>
                <w:color w:val="000000"/>
                <w:sz w:val="22"/>
                <w:szCs w:val="22"/>
                <w:lang w:eastAsia="th-TH"/>
              </w:rPr>
              <w:t>10</w:t>
            </w:r>
          </w:p>
        </w:tc>
      </w:tr>
      <w:tr w:rsidR="00713DB8" w:rsidRPr="000D37A5" w14:paraId="59C2DD35" w14:textId="77777777">
        <w:trPr>
          <w:cantSplit/>
        </w:trPr>
        <w:tc>
          <w:tcPr>
            <w:tcW w:w="2730" w:type="dxa"/>
          </w:tcPr>
          <w:p w14:paraId="249450B0" w14:textId="77777777" w:rsidR="00713DB8" w:rsidRPr="00AA2AAA" w:rsidRDefault="00713DB8">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68E8480D" w14:textId="77777777" w:rsidR="00713DB8" w:rsidRPr="00FE60B7" w:rsidRDefault="00713DB8">
            <w:pPr>
              <w:ind w:right="90"/>
              <w:jc w:val="right"/>
              <w:rPr>
                <w:rFonts w:ascii="Angsana New" w:hAnsi="Angsana New" w:cs="Angsana New"/>
                <w:snapToGrid w:val="0"/>
                <w:color w:val="000000"/>
                <w:sz w:val="22"/>
                <w:szCs w:val="22"/>
                <w:highlight w:val="yellow"/>
                <w:cs/>
                <w:lang w:eastAsia="th-TH"/>
              </w:rPr>
            </w:pPr>
          </w:p>
        </w:tc>
        <w:tc>
          <w:tcPr>
            <w:tcW w:w="1260" w:type="dxa"/>
          </w:tcPr>
          <w:p w14:paraId="32210BF1" w14:textId="77777777" w:rsidR="00713DB8" w:rsidRPr="00BF2BFE" w:rsidRDefault="00713DB8">
            <w:pPr>
              <w:ind w:right="65"/>
              <w:jc w:val="right"/>
              <w:rPr>
                <w:rFonts w:ascii="Angsana New" w:hAnsi="Angsana New" w:cs="Angsana New"/>
                <w:snapToGrid w:val="0"/>
                <w:color w:val="000000"/>
                <w:sz w:val="22"/>
                <w:szCs w:val="22"/>
                <w:highlight w:val="yellow"/>
                <w:lang w:eastAsia="th-TH"/>
              </w:rPr>
            </w:pPr>
          </w:p>
        </w:tc>
        <w:tc>
          <w:tcPr>
            <w:tcW w:w="90" w:type="dxa"/>
          </w:tcPr>
          <w:p w14:paraId="38D3E1A3" w14:textId="77777777" w:rsidR="00713DB8" w:rsidRPr="00BF2BFE" w:rsidRDefault="00713DB8">
            <w:pPr>
              <w:ind w:right="274"/>
              <w:jc w:val="right"/>
              <w:rPr>
                <w:rFonts w:ascii="Angsana New" w:hAnsi="Angsana New" w:cs="Angsana New"/>
                <w:snapToGrid w:val="0"/>
                <w:color w:val="000000"/>
                <w:sz w:val="22"/>
                <w:szCs w:val="22"/>
                <w:highlight w:val="yellow"/>
                <w:cs/>
                <w:lang w:eastAsia="th-TH"/>
              </w:rPr>
            </w:pPr>
          </w:p>
        </w:tc>
        <w:tc>
          <w:tcPr>
            <w:tcW w:w="1170" w:type="dxa"/>
          </w:tcPr>
          <w:p w14:paraId="3383EFD3" w14:textId="77777777" w:rsidR="00713DB8" w:rsidRPr="00BF2BFE" w:rsidRDefault="00713DB8">
            <w:pPr>
              <w:ind w:right="65"/>
              <w:jc w:val="right"/>
              <w:rPr>
                <w:rFonts w:ascii="Angsana New" w:hAnsi="Angsana New" w:cs="Angsana New"/>
                <w:snapToGrid w:val="0"/>
                <w:color w:val="000000"/>
                <w:sz w:val="22"/>
                <w:szCs w:val="22"/>
                <w:highlight w:val="yellow"/>
                <w:lang w:eastAsia="th-TH"/>
              </w:rPr>
            </w:pPr>
          </w:p>
        </w:tc>
        <w:tc>
          <w:tcPr>
            <w:tcW w:w="90" w:type="dxa"/>
          </w:tcPr>
          <w:p w14:paraId="679441AC" w14:textId="77777777" w:rsidR="00713DB8" w:rsidRPr="00BF2BFE" w:rsidRDefault="00713DB8">
            <w:pPr>
              <w:ind w:right="65"/>
              <w:jc w:val="right"/>
              <w:rPr>
                <w:rFonts w:ascii="Angsana New" w:hAnsi="Angsana New" w:cs="Angsana New"/>
                <w:snapToGrid w:val="0"/>
                <w:color w:val="000000"/>
                <w:sz w:val="22"/>
                <w:szCs w:val="22"/>
                <w:highlight w:val="yellow"/>
                <w:lang w:eastAsia="th-TH"/>
              </w:rPr>
            </w:pPr>
          </w:p>
        </w:tc>
        <w:tc>
          <w:tcPr>
            <w:tcW w:w="1170" w:type="dxa"/>
          </w:tcPr>
          <w:p w14:paraId="3DA86363" w14:textId="77777777" w:rsidR="00713DB8" w:rsidRPr="00BF2BFE" w:rsidRDefault="00713DB8">
            <w:pPr>
              <w:ind w:right="65"/>
              <w:jc w:val="right"/>
              <w:rPr>
                <w:rFonts w:ascii="Angsana New" w:hAnsi="Angsana New" w:cs="Angsana New"/>
                <w:snapToGrid w:val="0"/>
                <w:color w:val="000000"/>
                <w:sz w:val="22"/>
                <w:szCs w:val="22"/>
                <w:highlight w:val="yellow"/>
                <w:lang w:eastAsia="th-TH"/>
              </w:rPr>
            </w:pPr>
          </w:p>
        </w:tc>
        <w:tc>
          <w:tcPr>
            <w:tcW w:w="85" w:type="dxa"/>
          </w:tcPr>
          <w:p w14:paraId="7FF9A920" w14:textId="77777777" w:rsidR="00713DB8" w:rsidRPr="00BF2BFE" w:rsidRDefault="00713DB8">
            <w:pPr>
              <w:ind w:right="65"/>
              <w:jc w:val="right"/>
              <w:rPr>
                <w:rFonts w:ascii="Angsana New" w:hAnsi="Angsana New" w:cs="Angsana New"/>
                <w:snapToGrid w:val="0"/>
                <w:color w:val="000000"/>
                <w:sz w:val="22"/>
                <w:szCs w:val="22"/>
                <w:highlight w:val="yellow"/>
                <w:lang w:eastAsia="th-TH"/>
              </w:rPr>
            </w:pPr>
          </w:p>
        </w:tc>
        <w:tc>
          <w:tcPr>
            <w:tcW w:w="1265" w:type="dxa"/>
          </w:tcPr>
          <w:p w14:paraId="27DA1A80" w14:textId="77777777" w:rsidR="00713DB8" w:rsidRPr="00BF2BFE" w:rsidRDefault="00713DB8">
            <w:pPr>
              <w:ind w:right="65"/>
              <w:jc w:val="right"/>
              <w:rPr>
                <w:rFonts w:ascii="Angsana New" w:hAnsi="Angsana New" w:cs="Angsana New"/>
                <w:snapToGrid w:val="0"/>
                <w:color w:val="000000"/>
                <w:sz w:val="22"/>
                <w:szCs w:val="22"/>
                <w:highlight w:val="yellow"/>
                <w:lang w:eastAsia="th-TH"/>
              </w:rPr>
            </w:pPr>
          </w:p>
        </w:tc>
        <w:tc>
          <w:tcPr>
            <w:tcW w:w="90" w:type="dxa"/>
          </w:tcPr>
          <w:p w14:paraId="75376D4C"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1080" w:type="dxa"/>
          </w:tcPr>
          <w:p w14:paraId="6A6903C7" w14:textId="77777777" w:rsidR="00713DB8" w:rsidRPr="00F14B29" w:rsidRDefault="00713DB8">
            <w:pPr>
              <w:ind w:right="-30"/>
              <w:jc w:val="center"/>
              <w:rPr>
                <w:rFonts w:ascii="Angsana New" w:hAnsi="Angsana New" w:cs="Angsana New"/>
                <w:snapToGrid w:val="0"/>
                <w:color w:val="000000"/>
                <w:sz w:val="22"/>
                <w:szCs w:val="22"/>
                <w:highlight w:val="yellow"/>
                <w:lang w:eastAsia="th-TH"/>
              </w:rPr>
            </w:pPr>
          </w:p>
        </w:tc>
      </w:tr>
      <w:tr w:rsidR="00713DB8" w:rsidRPr="000D37A5" w14:paraId="5DF8A08C" w14:textId="77777777">
        <w:trPr>
          <w:cantSplit/>
        </w:trPr>
        <w:tc>
          <w:tcPr>
            <w:tcW w:w="2730" w:type="dxa"/>
          </w:tcPr>
          <w:p w14:paraId="23AD1405" w14:textId="77777777" w:rsidR="00713DB8" w:rsidRPr="00AA2AAA" w:rsidRDefault="00713DB8">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41E5CE85" w14:textId="77777777" w:rsidR="00713DB8" w:rsidRPr="00FE60B7" w:rsidRDefault="00713DB8">
            <w:pPr>
              <w:ind w:right="90"/>
              <w:jc w:val="right"/>
              <w:rPr>
                <w:rFonts w:ascii="Angsana New" w:hAnsi="Angsana New" w:cs="Angsana New"/>
                <w:snapToGrid w:val="0"/>
                <w:color w:val="000000"/>
                <w:sz w:val="22"/>
                <w:szCs w:val="22"/>
                <w:highlight w:val="yellow"/>
                <w:cs/>
                <w:lang w:eastAsia="th-TH"/>
              </w:rPr>
            </w:pPr>
          </w:p>
        </w:tc>
        <w:tc>
          <w:tcPr>
            <w:tcW w:w="1260" w:type="dxa"/>
          </w:tcPr>
          <w:p w14:paraId="2830A1D4" w14:textId="77777777" w:rsidR="00713DB8" w:rsidRPr="00383178" w:rsidRDefault="00713DB8">
            <w:pPr>
              <w:tabs>
                <w:tab w:val="left" w:pos="600"/>
              </w:tabs>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c>
          <w:tcPr>
            <w:tcW w:w="90" w:type="dxa"/>
          </w:tcPr>
          <w:p w14:paraId="6CBD0FDD" w14:textId="77777777" w:rsidR="00713DB8" w:rsidRPr="00383178" w:rsidRDefault="00713DB8">
            <w:pPr>
              <w:ind w:left="-30"/>
              <w:jc w:val="thaiDistribute"/>
              <w:rPr>
                <w:rFonts w:ascii="Angsana New" w:hAnsi="Angsana New" w:cs="Angsana New"/>
                <w:snapToGrid w:val="0"/>
                <w:color w:val="000000"/>
                <w:sz w:val="22"/>
                <w:szCs w:val="22"/>
                <w:cs/>
                <w:lang w:eastAsia="th-TH"/>
              </w:rPr>
            </w:pPr>
          </w:p>
        </w:tc>
        <w:tc>
          <w:tcPr>
            <w:tcW w:w="1170" w:type="dxa"/>
          </w:tcPr>
          <w:p w14:paraId="2C1686ED" w14:textId="77777777" w:rsidR="00713DB8" w:rsidRPr="00383178" w:rsidRDefault="00713DB8">
            <w:pPr>
              <w:tabs>
                <w:tab w:val="left" w:pos="600"/>
              </w:tabs>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c>
          <w:tcPr>
            <w:tcW w:w="90" w:type="dxa"/>
          </w:tcPr>
          <w:p w14:paraId="7742EC77" w14:textId="77777777" w:rsidR="00713DB8" w:rsidRPr="00383178" w:rsidRDefault="00713DB8">
            <w:pPr>
              <w:ind w:right="274"/>
              <w:jc w:val="right"/>
              <w:rPr>
                <w:rFonts w:ascii="Angsana New" w:hAnsi="Angsana New" w:cs="Angsana New"/>
                <w:snapToGrid w:val="0"/>
                <w:color w:val="000000"/>
                <w:sz w:val="22"/>
                <w:szCs w:val="22"/>
                <w:cs/>
                <w:lang w:eastAsia="th-TH"/>
              </w:rPr>
            </w:pPr>
          </w:p>
        </w:tc>
        <w:tc>
          <w:tcPr>
            <w:tcW w:w="1170" w:type="dxa"/>
          </w:tcPr>
          <w:p w14:paraId="5D767E2D" w14:textId="77777777" w:rsidR="00713DB8" w:rsidRPr="00383178" w:rsidRDefault="00713DB8">
            <w:pPr>
              <w:ind w:right="65"/>
              <w:jc w:val="right"/>
              <w:rPr>
                <w:rFonts w:ascii="Angsana New" w:hAnsi="Angsana New" w:cs="Angsana New"/>
                <w:snapToGrid w:val="0"/>
                <w:color w:val="000000"/>
                <w:sz w:val="22"/>
                <w:szCs w:val="22"/>
                <w:cs/>
                <w:lang w:eastAsia="th-TH"/>
              </w:rPr>
            </w:pPr>
            <w:r w:rsidRPr="003B2923">
              <w:rPr>
                <w:rFonts w:ascii="Angsana New" w:hAnsi="Angsana New" w:cs="Angsana New"/>
                <w:snapToGrid w:val="0"/>
                <w:color w:val="000000"/>
                <w:sz w:val="22"/>
                <w:szCs w:val="22"/>
                <w:lang w:eastAsia="th-TH"/>
              </w:rPr>
              <w:t>1,559,142.77</w:t>
            </w:r>
          </w:p>
        </w:tc>
        <w:tc>
          <w:tcPr>
            <w:tcW w:w="85" w:type="dxa"/>
          </w:tcPr>
          <w:p w14:paraId="25D36262" w14:textId="77777777" w:rsidR="00713DB8" w:rsidRPr="00383178" w:rsidRDefault="00713DB8">
            <w:pPr>
              <w:ind w:right="65"/>
              <w:jc w:val="right"/>
              <w:rPr>
                <w:rFonts w:ascii="Angsana New" w:hAnsi="Angsana New" w:cs="Angsana New"/>
                <w:snapToGrid w:val="0"/>
                <w:color w:val="000000"/>
                <w:sz w:val="22"/>
                <w:szCs w:val="22"/>
                <w:lang w:eastAsia="th-TH"/>
              </w:rPr>
            </w:pPr>
          </w:p>
        </w:tc>
        <w:tc>
          <w:tcPr>
            <w:tcW w:w="1265" w:type="dxa"/>
          </w:tcPr>
          <w:p w14:paraId="397221DE" w14:textId="77777777" w:rsidR="00713DB8" w:rsidRPr="00383178" w:rsidRDefault="00713DB8">
            <w:pPr>
              <w:ind w:right="65"/>
              <w:jc w:val="right"/>
              <w:rPr>
                <w:rFonts w:ascii="Angsana New" w:hAnsi="Angsana New" w:cs="Angsana New"/>
                <w:snapToGrid w:val="0"/>
                <w:color w:val="000000"/>
                <w:sz w:val="22"/>
                <w:szCs w:val="22"/>
                <w:lang w:eastAsia="th-TH"/>
              </w:rPr>
            </w:pPr>
            <w:r w:rsidRPr="003B2923">
              <w:rPr>
                <w:rFonts w:ascii="Angsana New" w:hAnsi="Angsana New" w:cs="Angsana New"/>
                <w:snapToGrid w:val="0"/>
                <w:color w:val="000000"/>
                <w:sz w:val="22"/>
                <w:szCs w:val="22"/>
                <w:lang w:eastAsia="th-TH"/>
              </w:rPr>
              <w:t>1,559,142.77</w:t>
            </w:r>
          </w:p>
        </w:tc>
        <w:tc>
          <w:tcPr>
            <w:tcW w:w="90" w:type="dxa"/>
          </w:tcPr>
          <w:p w14:paraId="6A8A1A70" w14:textId="77777777" w:rsidR="00713DB8" w:rsidRPr="00383178" w:rsidRDefault="00713DB8">
            <w:pPr>
              <w:ind w:right="65"/>
              <w:jc w:val="right"/>
              <w:rPr>
                <w:rFonts w:ascii="Angsana New" w:hAnsi="Angsana New" w:cs="Angsana New"/>
                <w:snapToGrid w:val="0"/>
                <w:color w:val="000000"/>
                <w:sz w:val="22"/>
                <w:szCs w:val="22"/>
                <w:lang w:eastAsia="th-TH"/>
              </w:rPr>
            </w:pPr>
          </w:p>
        </w:tc>
        <w:tc>
          <w:tcPr>
            <w:tcW w:w="1080" w:type="dxa"/>
          </w:tcPr>
          <w:p w14:paraId="4F251DE4" w14:textId="77777777" w:rsidR="00713DB8" w:rsidRPr="00383178" w:rsidRDefault="00713DB8">
            <w:pPr>
              <w:ind w:right="-30"/>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r>
      <w:tr w:rsidR="00713DB8" w:rsidRPr="000D37A5" w14:paraId="29E0B497" w14:textId="77777777">
        <w:trPr>
          <w:cantSplit/>
        </w:trPr>
        <w:tc>
          <w:tcPr>
            <w:tcW w:w="2730" w:type="dxa"/>
          </w:tcPr>
          <w:p w14:paraId="26340A34" w14:textId="77777777" w:rsidR="00713DB8" w:rsidRPr="00AA2AAA" w:rsidRDefault="00713DB8">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35784395" w14:textId="77777777" w:rsidR="00713DB8" w:rsidRPr="00FE60B7" w:rsidRDefault="00713DB8">
            <w:pPr>
              <w:ind w:right="90"/>
              <w:jc w:val="right"/>
              <w:rPr>
                <w:rFonts w:ascii="Angsana New" w:hAnsi="Angsana New" w:cs="Angsana New"/>
                <w:snapToGrid w:val="0"/>
                <w:color w:val="000000"/>
                <w:sz w:val="22"/>
                <w:szCs w:val="22"/>
                <w:highlight w:val="yellow"/>
                <w:cs/>
                <w:lang w:eastAsia="th-TH"/>
              </w:rPr>
            </w:pPr>
          </w:p>
        </w:tc>
        <w:tc>
          <w:tcPr>
            <w:tcW w:w="1260" w:type="dxa"/>
          </w:tcPr>
          <w:p w14:paraId="61C58B09" w14:textId="77777777" w:rsidR="00713DB8" w:rsidRPr="00383178" w:rsidRDefault="00713DB8">
            <w:pPr>
              <w:tabs>
                <w:tab w:val="left" w:pos="600"/>
              </w:tabs>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c>
          <w:tcPr>
            <w:tcW w:w="90" w:type="dxa"/>
          </w:tcPr>
          <w:p w14:paraId="7273C54A" w14:textId="77777777" w:rsidR="00713DB8" w:rsidRPr="00383178" w:rsidRDefault="00713DB8">
            <w:pPr>
              <w:ind w:left="-30"/>
              <w:jc w:val="thaiDistribute"/>
              <w:rPr>
                <w:rFonts w:ascii="Angsana New" w:hAnsi="Angsana New" w:cs="Angsana New"/>
                <w:snapToGrid w:val="0"/>
                <w:color w:val="000000"/>
                <w:sz w:val="22"/>
                <w:szCs w:val="22"/>
                <w:cs/>
                <w:lang w:eastAsia="th-TH"/>
              </w:rPr>
            </w:pPr>
          </w:p>
        </w:tc>
        <w:tc>
          <w:tcPr>
            <w:tcW w:w="1170" w:type="dxa"/>
          </w:tcPr>
          <w:p w14:paraId="5E648CBC" w14:textId="77777777" w:rsidR="00713DB8" w:rsidRPr="00383178" w:rsidRDefault="00713DB8">
            <w:pPr>
              <w:tabs>
                <w:tab w:val="left" w:pos="600"/>
              </w:tabs>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c>
          <w:tcPr>
            <w:tcW w:w="90" w:type="dxa"/>
          </w:tcPr>
          <w:p w14:paraId="5277F504" w14:textId="77777777" w:rsidR="00713DB8" w:rsidRPr="00383178" w:rsidRDefault="00713DB8">
            <w:pPr>
              <w:ind w:right="274"/>
              <w:jc w:val="right"/>
              <w:rPr>
                <w:rFonts w:ascii="Angsana New" w:hAnsi="Angsana New" w:cs="Angsana New"/>
                <w:snapToGrid w:val="0"/>
                <w:color w:val="000000"/>
                <w:sz w:val="22"/>
                <w:szCs w:val="22"/>
                <w:cs/>
                <w:lang w:eastAsia="th-TH"/>
              </w:rPr>
            </w:pPr>
          </w:p>
        </w:tc>
        <w:tc>
          <w:tcPr>
            <w:tcW w:w="1170" w:type="dxa"/>
          </w:tcPr>
          <w:p w14:paraId="5EFF89CC" w14:textId="77777777" w:rsidR="00713DB8" w:rsidRPr="00383178" w:rsidRDefault="00713DB8">
            <w:pPr>
              <w:ind w:right="65"/>
              <w:jc w:val="right"/>
              <w:rPr>
                <w:rFonts w:ascii="Angsana New" w:hAnsi="Angsana New" w:cs="Angsana New"/>
                <w:snapToGrid w:val="0"/>
                <w:color w:val="000000"/>
                <w:sz w:val="22"/>
                <w:szCs w:val="22"/>
                <w:cs/>
                <w:lang w:eastAsia="th-TH"/>
              </w:rPr>
            </w:pPr>
            <w:r w:rsidRPr="004F4D6F">
              <w:rPr>
                <w:rFonts w:ascii="Angsana New" w:hAnsi="Angsana New" w:cs="Angsana New"/>
                <w:snapToGrid w:val="0"/>
                <w:color w:val="000000"/>
                <w:sz w:val="22"/>
                <w:szCs w:val="22"/>
                <w:lang w:eastAsia="th-TH"/>
              </w:rPr>
              <w:t>45,324,111.14</w:t>
            </w:r>
          </w:p>
        </w:tc>
        <w:tc>
          <w:tcPr>
            <w:tcW w:w="85" w:type="dxa"/>
          </w:tcPr>
          <w:p w14:paraId="0C562DCE" w14:textId="77777777" w:rsidR="00713DB8" w:rsidRPr="00383178" w:rsidRDefault="00713DB8">
            <w:pPr>
              <w:ind w:right="65"/>
              <w:jc w:val="right"/>
              <w:rPr>
                <w:rFonts w:ascii="Angsana New" w:hAnsi="Angsana New" w:cs="Angsana New"/>
                <w:snapToGrid w:val="0"/>
                <w:color w:val="000000"/>
                <w:sz w:val="22"/>
                <w:szCs w:val="22"/>
                <w:lang w:eastAsia="th-TH"/>
              </w:rPr>
            </w:pPr>
          </w:p>
        </w:tc>
        <w:tc>
          <w:tcPr>
            <w:tcW w:w="1265" w:type="dxa"/>
          </w:tcPr>
          <w:p w14:paraId="6127F161" w14:textId="77777777" w:rsidR="00713DB8" w:rsidRPr="00383178" w:rsidRDefault="00713DB8">
            <w:pPr>
              <w:ind w:right="65"/>
              <w:jc w:val="right"/>
              <w:rPr>
                <w:rFonts w:ascii="Angsana New" w:hAnsi="Angsana New" w:cs="Angsana New"/>
                <w:snapToGrid w:val="0"/>
                <w:color w:val="000000"/>
                <w:sz w:val="22"/>
                <w:szCs w:val="22"/>
                <w:lang w:eastAsia="th-TH"/>
              </w:rPr>
            </w:pPr>
            <w:r w:rsidRPr="004F4D6F">
              <w:rPr>
                <w:rFonts w:ascii="Angsana New" w:hAnsi="Angsana New" w:cs="Angsana New"/>
                <w:snapToGrid w:val="0"/>
                <w:color w:val="000000"/>
                <w:sz w:val="22"/>
                <w:szCs w:val="22"/>
                <w:lang w:eastAsia="th-TH"/>
              </w:rPr>
              <w:t>45,324,111.14</w:t>
            </w:r>
          </w:p>
        </w:tc>
        <w:tc>
          <w:tcPr>
            <w:tcW w:w="90" w:type="dxa"/>
          </w:tcPr>
          <w:p w14:paraId="54640342" w14:textId="77777777" w:rsidR="00713DB8" w:rsidRPr="00383178" w:rsidRDefault="00713DB8">
            <w:pPr>
              <w:ind w:right="65"/>
              <w:jc w:val="right"/>
              <w:rPr>
                <w:rFonts w:ascii="Angsana New" w:hAnsi="Angsana New" w:cs="Angsana New"/>
                <w:snapToGrid w:val="0"/>
                <w:color w:val="000000"/>
                <w:sz w:val="22"/>
                <w:szCs w:val="22"/>
                <w:lang w:eastAsia="th-TH"/>
              </w:rPr>
            </w:pPr>
          </w:p>
        </w:tc>
        <w:tc>
          <w:tcPr>
            <w:tcW w:w="1080" w:type="dxa"/>
          </w:tcPr>
          <w:p w14:paraId="1BDDDFD5" w14:textId="77777777" w:rsidR="00713DB8" w:rsidRPr="00383178" w:rsidRDefault="00713DB8">
            <w:pPr>
              <w:ind w:right="-30"/>
              <w:jc w:val="center"/>
              <w:rPr>
                <w:rFonts w:ascii="Angsana New" w:hAnsi="Angsana New" w:cs="Angsana New"/>
                <w:snapToGrid w:val="0"/>
                <w:color w:val="000000"/>
                <w:sz w:val="22"/>
                <w:szCs w:val="22"/>
                <w:lang w:eastAsia="th-TH"/>
              </w:rPr>
            </w:pPr>
            <w:r w:rsidRPr="00383178">
              <w:rPr>
                <w:rFonts w:ascii="Angsana New" w:hAnsi="Angsana New" w:cs="Angsana New" w:hint="cs"/>
                <w:snapToGrid w:val="0"/>
                <w:color w:val="000000"/>
                <w:sz w:val="22"/>
                <w:szCs w:val="22"/>
                <w:cs/>
                <w:lang w:eastAsia="th-TH"/>
              </w:rPr>
              <w:t>-</w:t>
            </w:r>
          </w:p>
        </w:tc>
      </w:tr>
      <w:tr w:rsidR="00713DB8" w:rsidRPr="000D37A5" w14:paraId="58950E96" w14:textId="77777777">
        <w:trPr>
          <w:cantSplit/>
        </w:trPr>
        <w:tc>
          <w:tcPr>
            <w:tcW w:w="2730" w:type="dxa"/>
          </w:tcPr>
          <w:p w14:paraId="2C7CBFE7" w14:textId="77777777" w:rsidR="00713DB8" w:rsidRPr="00AA2AAA" w:rsidRDefault="00713DB8">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snapToGrid w:val="0"/>
                <w:color w:val="000000"/>
                <w:sz w:val="22"/>
                <w:szCs w:val="22"/>
                <w:cs/>
                <w:lang w:eastAsia="th-TH"/>
              </w:rPr>
              <w:t>เงินให้กู้ยืมระยะสั้นแก่บุคคลที่เกี่ยวข้องกัน</w:t>
            </w:r>
          </w:p>
        </w:tc>
        <w:tc>
          <w:tcPr>
            <w:tcW w:w="90" w:type="dxa"/>
          </w:tcPr>
          <w:p w14:paraId="48DAB97D" w14:textId="77777777" w:rsidR="00713DB8" w:rsidRPr="00FE60B7" w:rsidRDefault="00713DB8">
            <w:pPr>
              <w:ind w:right="90"/>
              <w:jc w:val="right"/>
              <w:rPr>
                <w:rFonts w:ascii="Angsana New" w:hAnsi="Angsana New" w:cs="Angsana New"/>
                <w:snapToGrid w:val="0"/>
                <w:color w:val="000000"/>
                <w:sz w:val="22"/>
                <w:szCs w:val="22"/>
                <w:highlight w:val="yellow"/>
                <w:cs/>
                <w:lang w:eastAsia="th-TH"/>
              </w:rPr>
            </w:pPr>
          </w:p>
        </w:tc>
        <w:tc>
          <w:tcPr>
            <w:tcW w:w="1260" w:type="dxa"/>
          </w:tcPr>
          <w:p w14:paraId="0A0ACF93" w14:textId="77777777" w:rsidR="00713DB8" w:rsidRPr="00492348" w:rsidRDefault="00713DB8">
            <w:pPr>
              <w:tabs>
                <w:tab w:val="left" w:pos="600"/>
              </w:tabs>
              <w:jc w:val="center"/>
              <w:rPr>
                <w:rFonts w:ascii="Angsana New" w:hAnsi="Angsana New" w:cs="Angsana New"/>
                <w:snapToGrid w:val="0"/>
                <w:color w:val="000000"/>
                <w:sz w:val="22"/>
                <w:szCs w:val="22"/>
                <w:lang w:eastAsia="th-TH"/>
              </w:rPr>
            </w:pPr>
            <w:r w:rsidRPr="00492348">
              <w:rPr>
                <w:rFonts w:ascii="Angsana New" w:hAnsi="Angsana New" w:cs="Angsana New" w:hint="cs"/>
                <w:snapToGrid w:val="0"/>
                <w:color w:val="000000"/>
                <w:sz w:val="22"/>
                <w:szCs w:val="22"/>
                <w:cs/>
                <w:lang w:eastAsia="th-TH"/>
              </w:rPr>
              <w:t>-</w:t>
            </w:r>
          </w:p>
        </w:tc>
        <w:tc>
          <w:tcPr>
            <w:tcW w:w="90" w:type="dxa"/>
          </w:tcPr>
          <w:p w14:paraId="5BC9E1BD" w14:textId="77777777" w:rsidR="00713DB8" w:rsidRPr="00492348" w:rsidRDefault="00713DB8">
            <w:pPr>
              <w:ind w:left="-30"/>
              <w:jc w:val="thaiDistribute"/>
              <w:rPr>
                <w:rFonts w:ascii="Angsana New" w:hAnsi="Angsana New" w:cs="Angsana New"/>
                <w:snapToGrid w:val="0"/>
                <w:color w:val="000000"/>
                <w:sz w:val="22"/>
                <w:szCs w:val="22"/>
                <w:cs/>
                <w:lang w:eastAsia="th-TH"/>
              </w:rPr>
            </w:pPr>
          </w:p>
        </w:tc>
        <w:tc>
          <w:tcPr>
            <w:tcW w:w="1170" w:type="dxa"/>
          </w:tcPr>
          <w:p w14:paraId="6AE5F75C" w14:textId="77777777" w:rsidR="00713DB8" w:rsidRPr="00492348" w:rsidRDefault="00713DB8">
            <w:pPr>
              <w:tabs>
                <w:tab w:val="left" w:pos="600"/>
              </w:tabs>
              <w:jc w:val="center"/>
              <w:rPr>
                <w:rFonts w:ascii="Angsana New" w:hAnsi="Angsana New" w:cs="Angsana New"/>
                <w:snapToGrid w:val="0"/>
                <w:color w:val="000000"/>
                <w:sz w:val="22"/>
                <w:szCs w:val="22"/>
                <w:lang w:eastAsia="th-TH"/>
              </w:rPr>
            </w:pPr>
            <w:r w:rsidRPr="00492348">
              <w:rPr>
                <w:rFonts w:ascii="Angsana New" w:hAnsi="Angsana New" w:cs="Angsana New" w:hint="cs"/>
                <w:snapToGrid w:val="0"/>
                <w:color w:val="000000"/>
                <w:sz w:val="22"/>
                <w:szCs w:val="22"/>
                <w:cs/>
                <w:lang w:eastAsia="th-TH"/>
              </w:rPr>
              <w:t>-</w:t>
            </w:r>
          </w:p>
        </w:tc>
        <w:tc>
          <w:tcPr>
            <w:tcW w:w="90" w:type="dxa"/>
          </w:tcPr>
          <w:p w14:paraId="134F6D40" w14:textId="77777777" w:rsidR="00713DB8" w:rsidRPr="00492348" w:rsidRDefault="00713DB8">
            <w:pPr>
              <w:ind w:right="274"/>
              <w:jc w:val="right"/>
              <w:rPr>
                <w:rFonts w:ascii="Angsana New" w:hAnsi="Angsana New" w:cs="Angsana New"/>
                <w:snapToGrid w:val="0"/>
                <w:color w:val="000000"/>
                <w:sz w:val="22"/>
                <w:szCs w:val="22"/>
                <w:cs/>
                <w:lang w:eastAsia="th-TH"/>
              </w:rPr>
            </w:pPr>
          </w:p>
        </w:tc>
        <w:tc>
          <w:tcPr>
            <w:tcW w:w="1170" w:type="dxa"/>
          </w:tcPr>
          <w:p w14:paraId="691EE838" w14:textId="77777777" w:rsidR="00713DB8" w:rsidRPr="00492348" w:rsidRDefault="00713DB8">
            <w:pPr>
              <w:ind w:right="65"/>
              <w:jc w:val="right"/>
              <w:rPr>
                <w:rFonts w:ascii="Angsana New" w:hAnsi="Angsana New" w:cs="Angsana New"/>
                <w:snapToGrid w:val="0"/>
                <w:color w:val="000000"/>
                <w:sz w:val="22"/>
                <w:szCs w:val="22"/>
                <w:lang w:eastAsia="th-TH"/>
              </w:rPr>
            </w:pPr>
            <w:r w:rsidRPr="00492348">
              <w:rPr>
                <w:rFonts w:ascii="Angsana New" w:hAnsi="Angsana New" w:cs="Angsana New"/>
                <w:snapToGrid w:val="0"/>
                <w:color w:val="000000"/>
                <w:sz w:val="22"/>
                <w:szCs w:val="22"/>
                <w:lang w:eastAsia="th-TH"/>
              </w:rPr>
              <w:t>1,995,000.00</w:t>
            </w:r>
          </w:p>
        </w:tc>
        <w:tc>
          <w:tcPr>
            <w:tcW w:w="85" w:type="dxa"/>
          </w:tcPr>
          <w:p w14:paraId="61BFA07B" w14:textId="77777777" w:rsidR="00713DB8" w:rsidRPr="00492348" w:rsidRDefault="00713DB8">
            <w:pPr>
              <w:ind w:right="65"/>
              <w:jc w:val="right"/>
              <w:rPr>
                <w:rFonts w:ascii="Angsana New" w:hAnsi="Angsana New" w:cs="Angsana New"/>
                <w:snapToGrid w:val="0"/>
                <w:color w:val="000000"/>
                <w:sz w:val="22"/>
                <w:szCs w:val="22"/>
                <w:lang w:eastAsia="th-TH"/>
              </w:rPr>
            </w:pPr>
          </w:p>
        </w:tc>
        <w:tc>
          <w:tcPr>
            <w:tcW w:w="1265" w:type="dxa"/>
          </w:tcPr>
          <w:p w14:paraId="0F7C7D5B" w14:textId="77777777" w:rsidR="00713DB8" w:rsidRPr="00492348" w:rsidRDefault="00713DB8">
            <w:pPr>
              <w:ind w:right="65"/>
              <w:jc w:val="right"/>
              <w:rPr>
                <w:rFonts w:ascii="Angsana New" w:hAnsi="Angsana New" w:cs="Angsana New"/>
                <w:snapToGrid w:val="0"/>
                <w:color w:val="000000"/>
                <w:sz w:val="22"/>
                <w:szCs w:val="22"/>
                <w:lang w:eastAsia="th-TH"/>
              </w:rPr>
            </w:pPr>
            <w:r w:rsidRPr="00492348">
              <w:rPr>
                <w:rFonts w:ascii="Angsana New" w:hAnsi="Angsana New" w:cs="Angsana New"/>
                <w:snapToGrid w:val="0"/>
                <w:color w:val="000000"/>
                <w:sz w:val="22"/>
                <w:szCs w:val="22"/>
                <w:lang w:eastAsia="th-TH"/>
              </w:rPr>
              <w:t>1,995,000.00</w:t>
            </w:r>
          </w:p>
        </w:tc>
        <w:tc>
          <w:tcPr>
            <w:tcW w:w="90" w:type="dxa"/>
          </w:tcPr>
          <w:p w14:paraId="35E1CA66" w14:textId="77777777" w:rsidR="00713DB8" w:rsidRPr="00492348" w:rsidRDefault="00713DB8">
            <w:pPr>
              <w:ind w:right="65"/>
              <w:jc w:val="right"/>
              <w:rPr>
                <w:rFonts w:ascii="Angsana New" w:hAnsi="Angsana New" w:cs="Angsana New"/>
                <w:snapToGrid w:val="0"/>
                <w:color w:val="000000"/>
                <w:sz w:val="22"/>
                <w:szCs w:val="22"/>
                <w:lang w:eastAsia="th-TH"/>
              </w:rPr>
            </w:pPr>
          </w:p>
        </w:tc>
        <w:tc>
          <w:tcPr>
            <w:tcW w:w="1080" w:type="dxa"/>
          </w:tcPr>
          <w:p w14:paraId="321E89B1" w14:textId="77777777" w:rsidR="00713DB8" w:rsidRPr="00492348" w:rsidRDefault="00713DB8">
            <w:pPr>
              <w:ind w:right="-30"/>
              <w:jc w:val="center"/>
              <w:rPr>
                <w:rFonts w:ascii="Angsana New" w:hAnsi="Angsana New" w:cs="Angsana New"/>
                <w:snapToGrid w:val="0"/>
                <w:color w:val="000000"/>
                <w:sz w:val="22"/>
                <w:szCs w:val="22"/>
                <w:lang w:eastAsia="th-TH"/>
              </w:rPr>
            </w:pPr>
            <w:r w:rsidRPr="00492348">
              <w:rPr>
                <w:rFonts w:ascii="Angsana New" w:hAnsi="Angsana New" w:cs="Angsana New" w:hint="cs"/>
                <w:snapToGrid w:val="0"/>
                <w:color w:val="000000"/>
                <w:sz w:val="22"/>
                <w:szCs w:val="22"/>
                <w:cs/>
                <w:lang w:eastAsia="th-TH"/>
              </w:rPr>
              <w:t>-</w:t>
            </w:r>
          </w:p>
        </w:tc>
      </w:tr>
      <w:tr w:rsidR="00713DB8" w:rsidRPr="000D37A5" w14:paraId="43698C75" w14:textId="77777777">
        <w:trPr>
          <w:cantSplit/>
        </w:trPr>
        <w:tc>
          <w:tcPr>
            <w:tcW w:w="2730" w:type="dxa"/>
          </w:tcPr>
          <w:p w14:paraId="695D6EAD" w14:textId="77777777" w:rsidR="00713DB8" w:rsidRPr="00AA2AAA" w:rsidRDefault="00713DB8">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สินทรัพย์ทางการเงินหมุนเวียนอื่น</w:t>
            </w:r>
          </w:p>
        </w:tc>
        <w:tc>
          <w:tcPr>
            <w:tcW w:w="90" w:type="dxa"/>
          </w:tcPr>
          <w:p w14:paraId="406BC90D" w14:textId="77777777" w:rsidR="00713DB8" w:rsidRPr="00FE60B7" w:rsidRDefault="00713DB8">
            <w:pPr>
              <w:ind w:right="90"/>
              <w:jc w:val="right"/>
              <w:rPr>
                <w:rFonts w:ascii="Angsana New" w:hAnsi="Angsana New" w:cs="Angsana New"/>
                <w:snapToGrid w:val="0"/>
                <w:color w:val="000000"/>
                <w:sz w:val="22"/>
                <w:szCs w:val="22"/>
                <w:highlight w:val="yellow"/>
                <w:cs/>
                <w:lang w:eastAsia="th-TH"/>
              </w:rPr>
            </w:pPr>
          </w:p>
        </w:tc>
        <w:tc>
          <w:tcPr>
            <w:tcW w:w="1260" w:type="dxa"/>
          </w:tcPr>
          <w:p w14:paraId="020CC846" w14:textId="77777777" w:rsidR="00713DB8" w:rsidRPr="00F14B29" w:rsidRDefault="00713DB8">
            <w:pPr>
              <w:tabs>
                <w:tab w:val="left" w:pos="600"/>
              </w:tabs>
              <w:jc w:val="center"/>
              <w:rPr>
                <w:rFonts w:ascii="Angsana New" w:hAnsi="Angsana New" w:cs="Angsana New"/>
                <w:snapToGrid w:val="0"/>
                <w:color w:val="000000"/>
                <w:sz w:val="22"/>
                <w:szCs w:val="22"/>
                <w:highlight w:val="yellow"/>
                <w:lang w:eastAsia="th-TH"/>
              </w:rPr>
            </w:pPr>
            <w:r w:rsidRPr="00112F71">
              <w:rPr>
                <w:rFonts w:ascii="Angsana New" w:hAnsi="Angsana New" w:cs="Angsana New" w:hint="cs"/>
                <w:snapToGrid w:val="0"/>
                <w:color w:val="000000"/>
                <w:sz w:val="22"/>
                <w:szCs w:val="22"/>
                <w:cs/>
                <w:lang w:eastAsia="th-TH"/>
              </w:rPr>
              <w:t>-</w:t>
            </w:r>
          </w:p>
        </w:tc>
        <w:tc>
          <w:tcPr>
            <w:tcW w:w="90" w:type="dxa"/>
          </w:tcPr>
          <w:p w14:paraId="3F6BE305" w14:textId="77777777" w:rsidR="00713DB8" w:rsidRPr="00F14B29" w:rsidRDefault="00713DB8">
            <w:pPr>
              <w:ind w:right="274"/>
              <w:jc w:val="right"/>
              <w:rPr>
                <w:rFonts w:ascii="Angsana New" w:hAnsi="Angsana New" w:cs="Angsana New"/>
                <w:snapToGrid w:val="0"/>
                <w:color w:val="000000"/>
                <w:sz w:val="22"/>
                <w:szCs w:val="22"/>
                <w:highlight w:val="yellow"/>
                <w:cs/>
                <w:lang w:eastAsia="th-TH"/>
              </w:rPr>
            </w:pPr>
          </w:p>
        </w:tc>
        <w:tc>
          <w:tcPr>
            <w:tcW w:w="1170" w:type="dxa"/>
          </w:tcPr>
          <w:p w14:paraId="28F11C80" w14:textId="77777777" w:rsidR="00713DB8" w:rsidRPr="00645C3B" w:rsidRDefault="00713DB8">
            <w:pPr>
              <w:ind w:right="65"/>
              <w:jc w:val="right"/>
              <w:rPr>
                <w:rFonts w:ascii="Angsana New" w:hAnsi="Angsana New" w:cs="Angsana New"/>
                <w:snapToGrid w:val="0"/>
                <w:color w:val="000000"/>
                <w:sz w:val="22"/>
                <w:szCs w:val="22"/>
                <w:lang w:eastAsia="th-TH"/>
              </w:rPr>
            </w:pPr>
            <w:r w:rsidRPr="00645C3B">
              <w:rPr>
                <w:rFonts w:ascii="Angsana New" w:hAnsi="Angsana New" w:cs="Angsana New"/>
                <w:snapToGrid w:val="0"/>
                <w:color w:val="000000"/>
                <w:sz w:val="22"/>
                <w:szCs w:val="22"/>
                <w:lang w:eastAsia="th-TH"/>
              </w:rPr>
              <w:t>684,085,481.97</w:t>
            </w:r>
          </w:p>
        </w:tc>
        <w:tc>
          <w:tcPr>
            <w:tcW w:w="90" w:type="dxa"/>
          </w:tcPr>
          <w:p w14:paraId="44DF1146" w14:textId="77777777" w:rsidR="00713DB8" w:rsidRPr="00645C3B" w:rsidRDefault="00713DB8">
            <w:pPr>
              <w:ind w:right="274"/>
              <w:jc w:val="right"/>
              <w:rPr>
                <w:rFonts w:ascii="Angsana New" w:hAnsi="Angsana New" w:cs="Angsana New"/>
                <w:snapToGrid w:val="0"/>
                <w:color w:val="000000"/>
                <w:sz w:val="22"/>
                <w:szCs w:val="22"/>
                <w:cs/>
                <w:lang w:eastAsia="th-TH"/>
              </w:rPr>
            </w:pPr>
          </w:p>
        </w:tc>
        <w:tc>
          <w:tcPr>
            <w:tcW w:w="1170" w:type="dxa"/>
          </w:tcPr>
          <w:p w14:paraId="3CA67BCD" w14:textId="77777777" w:rsidR="00713DB8" w:rsidRPr="00645C3B" w:rsidRDefault="00713DB8">
            <w:pPr>
              <w:tabs>
                <w:tab w:val="left" w:pos="600"/>
              </w:tabs>
              <w:jc w:val="center"/>
              <w:rPr>
                <w:rFonts w:ascii="Angsana New" w:hAnsi="Angsana New" w:cs="Angsana New"/>
                <w:snapToGrid w:val="0"/>
                <w:color w:val="000000"/>
                <w:sz w:val="22"/>
                <w:szCs w:val="22"/>
                <w:lang w:eastAsia="th-TH"/>
              </w:rPr>
            </w:pPr>
            <w:r w:rsidRPr="00645C3B">
              <w:rPr>
                <w:rFonts w:ascii="Angsana New" w:hAnsi="Angsana New" w:cs="Angsana New" w:hint="cs"/>
                <w:snapToGrid w:val="0"/>
                <w:color w:val="000000"/>
                <w:sz w:val="22"/>
                <w:szCs w:val="22"/>
                <w:cs/>
                <w:lang w:eastAsia="th-TH"/>
              </w:rPr>
              <w:t>-</w:t>
            </w:r>
          </w:p>
        </w:tc>
        <w:tc>
          <w:tcPr>
            <w:tcW w:w="85" w:type="dxa"/>
          </w:tcPr>
          <w:p w14:paraId="59E84B5A" w14:textId="77777777" w:rsidR="00713DB8" w:rsidRPr="00F14B29" w:rsidRDefault="00713DB8">
            <w:pPr>
              <w:ind w:right="274"/>
              <w:jc w:val="right"/>
              <w:rPr>
                <w:rFonts w:ascii="Angsana New" w:hAnsi="Angsana New" w:cs="Angsana New"/>
                <w:snapToGrid w:val="0"/>
                <w:color w:val="000000"/>
                <w:sz w:val="22"/>
                <w:szCs w:val="22"/>
                <w:highlight w:val="yellow"/>
                <w:cs/>
                <w:lang w:eastAsia="th-TH"/>
              </w:rPr>
            </w:pPr>
          </w:p>
        </w:tc>
        <w:tc>
          <w:tcPr>
            <w:tcW w:w="1265" w:type="dxa"/>
          </w:tcPr>
          <w:p w14:paraId="3F9F9A68"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r w:rsidRPr="00721F17">
              <w:rPr>
                <w:rFonts w:ascii="Angsana New" w:hAnsi="Angsana New" w:cs="Angsana New"/>
                <w:snapToGrid w:val="0"/>
                <w:color w:val="000000"/>
                <w:sz w:val="22"/>
                <w:szCs w:val="22"/>
                <w:lang w:eastAsia="th-TH"/>
              </w:rPr>
              <w:t>684,085,481.97</w:t>
            </w:r>
          </w:p>
        </w:tc>
        <w:tc>
          <w:tcPr>
            <w:tcW w:w="90" w:type="dxa"/>
          </w:tcPr>
          <w:p w14:paraId="68F35208"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1080" w:type="dxa"/>
          </w:tcPr>
          <w:p w14:paraId="599EFD55" w14:textId="77777777" w:rsidR="00713DB8" w:rsidRPr="00F14B29" w:rsidRDefault="00713DB8">
            <w:pPr>
              <w:ind w:right="-30"/>
              <w:jc w:val="center"/>
              <w:rPr>
                <w:rFonts w:ascii="Angsana New" w:hAnsi="Angsana New" w:cs="Angsana New"/>
                <w:snapToGrid w:val="0"/>
                <w:color w:val="000000"/>
                <w:sz w:val="22"/>
                <w:szCs w:val="22"/>
                <w:highlight w:val="yellow"/>
                <w:lang w:eastAsia="th-TH"/>
              </w:rPr>
            </w:pPr>
            <w:r w:rsidRPr="00112F71">
              <w:rPr>
                <w:rFonts w:ascii="Angsana New" w:hAnsi="Angsana New" w:cs="Angsana New"/>
                <w:snapToGrid w:val="0"/>
                <w:color w:val="000000"/>
                <w:sz w:val="22"/>
                <w:szCs w:val="22"/>
                <w:lang w:eastAsia="th-TH"/>
              </w:rPr>
              <w:t>1.75 – 3.80</w:t>
            </w:r>
          </w:p>
        </w:tc>
      </w:tr>
      <w:tr w:rsidR="00713DB8" w:rsidRPr="000D37A5" w14:paraId="5364CCD1" w14:textId="77777777">
        <w:trPr>
          <w:cantSplit/>
        </w:trPr>
        <w:tc>
          <w:tcPr>
            <w:tcW w:w="2730" w:type="dxa"/>
          </w:tcPr>
          <w:p w14:paraId="433E3188" w14:textId="77777777" w:rsidR="00713DB8" w:rsidRPr="00AA2AAA" w:rsidRDefault="00713DB8">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สินทรัพย์ทางการเงินไม่หมุนเวียนอื่น</w:t>
            </w:r>
          </w:p>
        </w:tc>
        <w:tc>
          <w:tcPr>
            <w:tcW w:w="90" w:type="dxa"/>
          </w:tcPr>
          <w:p w14:paraId="43FEFDC1" w14:textId="77777777" w:rsidR="00713DB8" w:rsidRPr="00FE60B7" w:rsidRDefault="00713DB8">
            <w:pPr>
              <w:ind w:right="65"/>
              <w:jc w:val="right"/>
              <w:rPr>
                <w:rFonts w:ascii="Angsana New" w:hAnsi="Angsana New" w:cs="Angsana New"/>
                <w:snapToGrid w:val="0"/>
                <w:color w:val="000000"/>
                <w:sz w:val="22"/>
                <w:szCs w:val="22"/>
                <w:highlight w:val="yellow"/>
                <w:cs/>
                <w:lang w:eastAsia="th-TH"/>
              </w:rPr>
            </w:pPr>
          </w:p>
        </w:tc>
        <w:tc>
          <w:tcPr>
            <w:tcW w:w="1260" w:type="dxa"/>
          </w:tcPr>
          <w:p w14:paraId="2859BCAA" w14:textId="77777777" w:rsidR="00713DB8" w:rsidRPr="004C4165" w:rsidRDefault="00713DB8">
            <w:pPr>
              <w:tabs>
                <w:tab w:val="left" w:pos="600"/>
              </w:tabs>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c>
          <w:tcPr>
            <w:tcW w:w="90" w:type="dxa"/>
          </w:tcPr>
          <w:p w14:paraId="15A7A0A6" w14:textId="77777777" w:rsidR="00713DB8" w:rsidRPr="004C4165" w:rsidRDefault="00713DB8">
            <w:pPr>
              <w:ind w:left="-30"/>
              <w:jc w:val="thaiDistribute"/>
              <w:rPr>
                <w:rFonts w:ascii="Angsana New" w:hAnsi="Angsana New" w:cs="Angsana New"/>
                <w:snapToGrid w:val="0"/>
                <w:color w:val="000000"/>
                <w:sz w:val="22"/>
                <w:szCs w:val="22"/>
                <w:cs/>
                <w:lang w:eastAsia="th-TH"/>
              </w:rPr>
            </w:pPr>
          </w:p>
        </w:tc>
        <w:tc>
          <w:tcPr>
            <w:tcW w:w="1170" w:type="dxa"/>
          </w:tcPr>
          <w:p w14:paraId="5ACAC071" w14:textId="77777777" w:rsidR="00713DB8" w:rsidRPr="004C4165" w:rsidRDefault="00713DB8">
            <w:pPr>
              <w:tabs>
                <w:tab w:val="left" w:pos="600"/>
              </w:tabs>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c>
          <w:tcPr>
            <w:tcW w:w="90" w:type="dxa"/>
          </w:tcPr>
          <w:p w14:paraId="2F459B79" w14:textId="77777777" w:rsidR="00713DB8" w:rsidRPr="004C4165" w:rsidRDefault="00713DB8">
            <w:pPr>
              <w:ind w:right="274"/>
              <w:jc w:val="right"/>
              <w:rPr>
                <w:rFonts w:ascii="Angsana New" w:hAnsi="Angsana New" w:cs="Angsana New"/>
                <w:snapToGrid w:val="0"/>
                <w:color w:val="000000"/>
                <w:sz w:val="22"/>
                <w:szCs w:val="22"/>
                <w:cs/>
                <w:lang w:eastAsia="th-TH"/>
              </w:rPr>
            </w:pPr>
          </w:p>
        </w:tc>
        <w:tc>
          <w:tcPr>
            <w:tcW w:w="1170" w:type="dxa"/>
          </w:tcPr>
          <w:p w14:paraId="1C6A446E" w14:textId="77777777" w:rsidR="00713DB8" w:rsidRPr="004C4165" w:rsidRDefault="00713DB8">
            <w:pPr>
              <w:ind w:right="65"/>
              <w:jc w:val="right"/>
              <w:rPr>
                <w:rFonts w:ascii="Angsana New" w:hAnsi="Angsana New" w:cs="Angsana New"/>
                <w:snapToGrid w:val="0"/>
                <w:color w:val="000000"/>
                <w:sz w:val="22"/>
                <w:szCs w:val="22"/>
                <w:cs/>
                <w:lang w:eastAsia="th-TH"/>
              </w:rPr>
            </w:pPr>
            <w:r w:rsidRPr="000009F9">
              <w:rPr>
                <w:rFonts w:ascii="Angsana New" w:hAnsi="Angsana New" w:cs="Angsana New"/>
                <w:snapToGrid w:val="0"/>
                <w:color w:val="000000"/>
                <w:sz w:val="22"/>
                <w:szCs w:val="22"/>
                <w:lang w:eastAsia="th-TH"/>
              </w:rPr>
              <w:t>603,207,225.62</w:t>
            </w:r>
          </w:p>
        </w:tc>
        <w:tc>
          <w:tcPr>
            <w:tcW w:w="85" w:type="dxa"/>
          </w:tcPr>
          <w:p w14:paraId="33CFF0C6" w14:textId="77777777" w:rsidR="00713DB8" w:rsidRPr="004C4165" w:rsidRDefault="00713DB8">
            <w:pPr>
              <w:ind w:right="65"/>
              <w:jc w:val="right"/>
              <w:rPr>
                <w:rFonts w:ascii="Angsana New" w:hAnsi="Angsana New" w:cs="Angsana New"/>
                <w:snapToGrid w:val="0"/>
                <w:color w:val="000000"/>
                <w:sz w:val="22"/>
                <w:szCs w:val="22"/>
                <w:lang w:eastAsia="th-TH"/>
              </w:rPr>
            </w:pPr>
          </w:p>
        </w:tc>
        <w:tc>
          <w:tcPr>
            <w:tcW w:w="1265" w:type="dxa"/>
          </w:tcPr>
          <w:p w14:paraId="4B54BA57" w14:textId="77777777" w:rsidR="00713DB8" w:rsidRPr="004C4165" w:rsidRDefault="00713DB8">
            <w:pPr>
              <w:ind w:right="65"/>
              <w:jc w:val="right"/>
              <w:rPr>
                <w:rFonts w:ascii="Angsana New" w:hAnsi="Angsana New" w:cs="Angsana New"/>
                <w:snapToGrid w:val="0"/>
                <w:color w:val="000000"/>
                <w:sz w:val="22"/>
                <w:szCs w:val="22"/>
                <w:lang w:eastAsia="th-TH"/>
              </w:rPr>
            </w:pPr>
            <w:r w:rsidRPr="000009F9">
              <w:rPr>
                <w:rFonts w:ascii="Angsana New" w:hAnsi="Angsana New" w:cs="Angsana New"/>
                <w:snapToGrid w:val="0"/>
                <w:color w:val="000000"/>
                <w:sz w:val="22"/>
                <w:szCs w:val="22"/>
                <w:lang w:eastAsia="th-TH"/>
              </w:rPr>
              <w:t>603,207,225.62</w:t>
            </w:r>
          </w:p>
        </w:tc>
        <w:tc>
          <w:tcPr>
            <w:tcW w:w="90" w:type="dxa"/>
          </w:tcPr>
          <w:p w14:paraId="0C7D705A" w14:textId="77777777" w:rsidR="00713DB8" w:rsidRPr="004C4165" w:rsidRDefault="00713DB8">
            <w:pPr>
              <w:ind w:right="65"/>
              <w:jc w:val="right"/>
              <w:rPr>
                <w:rFonts w:ascii="Angsana New" w:hAnsi="Angsana New" w:cs="Angsana New"/>
                <w:snapToGrid w:val="0"/>
                <w:color w:val="000000"/>
                <w:sz w:val="22"/>
                <w:szCs w:val="22"/>
                <w:lang w:eastAsia="th-TH"/>
              </w:rPr>
            </w:pPr>
          </w:p>
        </w:tc>
        <w:tc>
          <w:tcPr>
            <w:tcW w:w="1080" w:type="dxa"/>
          </w:tcPr>
          <w:p w14:paraId="434BF0E1" w14:textId="77777777" w:rsidR="00713DB8" w:rsidRPr="004C4165" w:rsidRDefault="00713DB8">
            <w:pPr>
              <w:ind w:right="-30"/>
              <w:jc w:val="center"/>
              <w:rPr>
                <w:rFonts w:ascii="Angsana New" w:hAnsi="Angsana New" w:cs="Angsana New"/>
                <w:snapToGrid w:val="0"/>
                <w:color w:val="000000"/>
                <w:sz w:val="22"/>
                <w:szCs w:val="22"/>
                <w:lang w:eastAsia="th-TH"/>
              </w:rPr>
            </w:pPr>
            <w:r w:rsidRPr="00447903">
              <w:rPr>
                <w:rFonts w:ascii="Angsana New" w:hAnsi="Angsana New" w:cs="Angsana New" w:hint="cs"/>
                <w:snapToGrid w:val="0"/>
                <w:color w:val="000000"/>
                <w:sz w:val="22"/>
                <w:szCs w:val="22"/>
                <w:cs/>
                <w:lang w:eastAsia="th-TH"/>
              </w:rPr>
              <w:t>-</w:t>
            </w:r>
          </w:p>
        </w:tc>
      </w:tr>
      <w:tr w:rsidR="00713DB8" w:rsidRPr="000D37A5" w14:paraId="52F52512" w14:textId="77777777">
        <w:trPr>
          <w:cantSplit/>
        </w:trPr>
        <w:tc>
          <w:tcPr>
            <w:tcW w:w="2730" w:type="dxa"/>
          </w:tcPr>
          <w:p w14:paraId="5D12490A" w14:textId="77777777" w:rsidR="00713DB8" w:rsidRPr="00AA2AAA" w:rsidRDefault="00713DB8">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เงินให้กู้ยืมระยะยาวแก่กิจการที่เกี่ยวข้องกัน</w:t>
            </w:r>
          </w:p>
        </w:tc>
        <w:tc>
          <w:tcPr>
            <w:tcW w:w="90" w:type="dxa"/>
          </w:tcPr>
          <w:p w14:paraId="2188D9AE" w14:textId="77777777" w:rsidR="00713DB8" w:rsidRPr="00FE60B7" w:rsidRDefault="00713DB8">
            <w:pPr>
              <w:ind w:right="90"/>
              <w:jc w:val="right"/>
              <w:rPr>
                <w:rFonts w:ascii="Angsana New" w:hAnsi="Angsana New" w:cs="Angsana New"/>
                <w:snapToGrid w:val="0"/>
                <w:color w:val="000000"/>
                <w:sz w:val="22"/>
                <w:szCs w:val="22"/>
                <w:highlight w:val="yellow"/>
                <w:cs/>
                <w:lang w:eastAsia="th-TH"/>
              </w:rPr>
            </w:pPr>
          </w:p>
        </w:tc>
        <w:tc>
          <w:tcPr>
            <w:tcW w:w="1260" w:type="dxa"/>
          </w:tcPr>
          <w:p w14:paraId="1A13A1E9" w14:textId="77777777" w:rsidR="00713DB8" w:rsidRPr="004C4165" w:rsidRDefault="00713DB8">
            <w:pPr>
              <w:tabs>
                <w:tab w:val="left" w:pos="600"/>
              </w:tabs>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c>
          <w:tcPr>
            <w:tcW w:w="90" w:type="dxa"/>
          </w:tcPr>
          <w:p w14:paraId="7E3715DF" w14:textId="77777777" w:rsidR="00713DB8" w:rsidRPr="004C4165" w:rsidRDefault="00713DB8">
            <w:pPr>
              <w:ind w:right="274"/>
              <w:jc w:val="right"/>
              <w:rPr>
                <w:rFonts w:ascii="Angsana New" w:hAnsi="Angsana New" w:cs="Angsana New"/>
                <w:snapToGrid w:val="0"/>
                <w:color w:val="000000"/>
                <w:sz w:val="22"/>
                <w:szCs w:val="22"/>
                <w:cs/>
                <w:lang w:eastAsia="th-TH"/>
              </w:rPr>
            </w:pPr>
          </w:p>
        </w:tc>
        <w:tc>
          <w:tcPr>
            <w:tcW w:w="1170" w:type="dxa"/>
          </w:tcPr>
          <w:p w14:paraId="224F0EFD" w14:textId="77777777" w:rsidR="00713DB8" w:rsidRPr="004C4165" w:rsidRDefault="00713DB8">
            <w:pPr>
              <w:tabs>
                <w:tab w:val="left" w:pos="600"/>
              </w:tabs>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c>
          <w:tcPr>
            <w:tcW w:w="90" w:type="dxa"/>
          </w:tcPr>
          <w:p w14:paraId="4DFEC6DE" w14:textId="77777777" w:rsidR="00713DB8" w:rsidRPr="004C4165" w:rsidRDefault="00713DB8">
            <w:pPr>
              <w:ind w:right="65"/>
              <w:jc w:val="right"/>
              <w:rPr>
                <w:rFonts w:ascii="Angsana New" w:hAnsi="Angsana New" w:cs="Angsana New"/>
                <w:snapToGrid w:val="0"/>
                <w:color w:val="000000"/>
                <w:sz w:val="22"/>
                <w:szCs w:val="22"/>
                <w:cs/>
                <w:lang w:eastAsia="th-TH"/>
              </w:rPr>
            </w:pPr>
          </w:p>
        </w:tc>
        <w:tc>
          <w:tcPr>
            <w:tcW w:w="1170" w:type="dxa"/>
          </w:tcPr>
          <w:p w14:paraId="42200D03" w14:textId="039CE22E" w:rsidR="00713DB8" w:rsidRPr="008B6FC3" w:rsidRDefault="00713DB8">
            <w:pPr>
              <w:ind w:right="65"/>
              <w:jc w:val="right"/>
              <w:rPr>
                <w:rFonts w:ascii="Angsana New" w:hAnsi="Angsana New" w:cs="Angsana New"/>
                <w:snapToGrid w:val="0"/>
                <w:color w:val="000000"/>
                <w:sz w:val="22"/>
                <w:szCs w:val="22"/>
                <w:cs/>
                <w:lang w:eastAsia="th-TH"/>
              </w:rPr>
            </w:pPr>
            <w:r w:rsidRPr="00C20E1E">
              <w:rPr>
                <w:rFonts w:ascii="Angsana New" w:hAnsi="Angsana New" w:cs="Angsana New"/>
                <w:snapToGrid w:val="0"/>
                <w:color w:val="000000"/>
                <w:sz w:val="22"/>
                <w:szCs w:val="22"/>
                <w:lang w:eastAsia="th-TH"/>
              </w:rPr>
              <w:t>288,477,364.67</w:t>
            </w:r>
          </w:p>
        </w:tc>
        <w:tc>
          <w:tcPr>
            <w:tcW w:w="85" w:type="dxa"/>
          </w:tcPr>
          <w:p w14:paraId="62A0082D" w14:textId="77777777" w:rsidR="00713DB8" w:rsidRPr="004C4165" w:rsidRDefault="00713DB8">
            <w:pPr>
              <w:ind w:right="65"/>
              <w:jc w:val="right"/>
              <w:rPr>
                <w:rFonts w:ascii="Angsana New" w:hAnsi="Angsana New" w:cs="Angsana New"/>
                <w:snapToGrid w:val="0"/>
                <w:color w:val="000000"/>
                <w:sz w:val="22"/>
                <w:szCs w:val="22"/>
                <w:cs/>
                <w:lang w:eastAsia="th-TH"/>
              </w:rPr>
            </w:pPr>
          </w:p>
        </w:tc>
        <w:tc>
          <w:tcPr>
            <w:tcW w:w="1265" w:type="dxa"/>
          </w:tcPr>
          <w:p w14:paraId="30668941" w14:textId="77777777" w:rsidR="00713DB8" w:rsidRPr="008B6FC3" w:rsidRDefault="00713DB8">
            <w:pPr>
              <w:ind w:right="65"/>
              <w:jc w:val="right"/>
              <w:rPr>
                <w:rFonts w:ascii="Angsana New" w:hAnsi="Angsana New" w:cs="Angsana New"/>
                <w:snapToGrid w:val="0"/>
                <w:color w:val="000000"/>
                <w:sz w:val="22"/>
                <w:szCs w:val="22"/>
                <w:cs/>
                <w:lang w:eastAsia="th-TH"/>
              </w:rPr>
            </w:pPr>
            <w:r w:rsidRPr="008B6FC3">
              <w:rPr>
                <w:rFonts w:ascii="Angsana New" w:hAnsi="Angsana New" w:cs="Angsana New"/>
                <w:snapToGrid w:val="0"/>
                <w:color w:val="000000"/>
                <w:sz w:val="22"/>
                <w:szCs w:val="22"/>
                <w:cs/>
                <w:lang w:eastAsia="th-TH"/>
              </w:rPr>
              <w:t>288</w:t>
            </w:r>
            <w:r w:rsidRPr="008B6FC3">
              <w:rPr>
                <w:rFonts w:ascii="Angsana New" w:hAnsi="Angsana New" w:cs="Angsana New"/>
                <w:snapToGrid w:val="0"/>
                <w:color w:val="000000"/>
                <w:sz w:val="22"/>
                <w:szCs w:val="22"/>
                <w:lang w:eastAsia="th-TH"/>
              </w:rPr>
              <w:t>,</w:t>
            </w:r>
            <w:r w:rsidRPr="008B6FC3">
              <w:rPr>
                <w:rFonts w:ascii="Angsana New" w:hAnsi="Angsana New" w:cs="Angsana New"/>
                <w:snapToGrid w:val="0"/>
                <w:color w:val="000000"/>
                <w:sz w:val="22"/>
                <w:szCs w:val="22"/>
                <w:cs/>
                <w:lang w:eastAsia="th-TH"/>
              </w:rPr>
              <w:t>477</w:t>
            </w:r>
            <w:r w:rsidRPr="008B6FC3">
              <w:rPr>
                <w:rFonts w:ascii="Angsana New" w:hAnsi="Angsana New" w:cs="Angsana New"/>
                <w:snapToGrid w:val="0"/>
                <w:color w:val="000000"/>
                <w:sz w:val="22"/>
                <w:szCs w:val="22"/>
                <w:lang w:eastAsia="th-TH"/>
              </w:rPr>
              <w:t>,</w:t>
            </w:r>
            <w:r w:rsidRPr="008B6FC3">
              <w:rPr>
                <w:rFonts w:ascii="Angsana New" w:hAnsi="Angsana New" w:cs="Angsana New"/>
                <w:snapToGrid w:val="0"/>
                <w:color w:val="000000"/>
                <w:sz w:val="22"/>
                <w:szCs w:val="22"/>
                <w:cs/>
                <w:lang w:eastAsia="th-TH"/>
              </w:rPr>
              <w:t>364.67</w:t>
            </w:r>
          </w:p>
        </w:tc>
        <w:tc>
          <w:tcPr>
            <w:tcW w:w="90" w:type="dxa"/>
          </w:tcPr>
          <w:p w14:paraId="68AC5375" w14:textId="77777777" w:rsidR="00713DB8" w:rsidRPr="004C4165" w:rsidRDefault="00713DB8">
            <w:pPr>
              <w:ind w:right="65"/>
              <w:jc w:val="right"/>
              <w:rPr>
                <w:rFonts w:ascii="Angsana New" w:hAnsi="Angsana New" w:cs="Angsana New"/>
                <w:snapToGrid w:val="0"/>
                <w:color w:val="000000"/>
                <w:sz w:val="22"/>
                <w:szCs w:val="22"/>
                <w:cs/>
                <w:lang w:eastAsia="th-TH"/>
              </w:rPr>
            </w:pPr>
          </w:p>
        </w:tc>
        <w:tc>
          <w:tcPr>
            <w:tcW w:w="1080" w:type="dxa"/>
          </w:tcPr>
          <w:p w14:paraId="360AAF55" w14:textId="77777777" w:rsidR="00713DB8" w:rsidRPr="004C4165" w:rsidRDefault="00713DB8">
            <w:pPr>
              <w:ind w:right="-30"/>
              <w:jc w:val="center"/>
              <w:rPr>
                <w:rFonts w:ascii="Angsana New" w:hAnsi="Angsana New" w:cs="Angsana New"/>
                <w:snapToGrid w:val="0"/>
                <w:color w:val="000000"/>
                <w:sz w:val="22"/>
                <w:szCs w:val="22"/>
                <w:lang w:eastAsia="th-TH"/>
              </w:rPr>
            </w:pPr>
            <w:r w:rsidRPr="004C4165">
              <w:rPr>
                <w:rFonts w:ascii="Angsana New" w:hAnsi="Angsana New" w:cs="Angsana New" w:hint="cs"/>
                <w:snapToGrid w:val="0"/>
                <w:color w:val="000000"/>
                <w:sz w:val="22"/>
                <w:szCs w:val="22"/>
                <w:cs/>
                <w:lang w:eastAsia="th-TH"/>
              </w:rPr>
              <w:t>-</w:t>
            </w:r>
          </w:p>
        </w:tc>
      </w:tr>
      <w:tr w:rsidR="00713DB8" w:rsidRPr="000D37A5" w14:paraId="4B486383" w14:textId="77777777">
        <w:trPr>
          <w:cantSplit/>
        </w:trPr>
        <w:tc>
          <w:tcPr>
            <w:tcW w:w="2730" w:type="dxa"/>
          </w:tcPr>
          <w:p w14:paraId="219C1189" w14:textId="77777777" w:rsidR="00713DB8" w:rsidRPr="00AA2AAA" w:rsidRDefault="00713DB8">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เงินให้กู้ยืมระยะยาวแก่กิจการเฉพาะกิจ</w:t>
            </w:r>
          </w:p>
        </w:tc>
        <w:tc>
          <w:tcPr>
            <w:tcW w:w="90" w:type="dxa"/>
          </w:tcPr>
          <w:p w14:paraId="7B59811E" w14:textId="77777777" w:rsidR="00713DB8" w:rsidRPr="00FE60B7" w:rsidRDefault="00713DB8">
            <w:pPr>
              <w:ind w:right="90"/>
              <w:jc w:val="right"/>
              <w:rPr>
                <w:rFonts w:ascii="Angsana New" w:hAnsi="Angsana New" w:cs="Angsana New"/>
                <w:snapToGrid w:val="0"/>
                <w:color w:val="000000"/>
                <w:sz w:val="22"/>
                <w:szCs w:val="22"/>
                <w:highlight w:val="yellow"/>
                <w:cs/>
                <w:lang w:eastAsia="th-TH"/>
              </w:rPr>
            </w:pPr>
          </w:p>
        </w:tc>
        <w:tc>
          <w:tcPr>
            <w:tcW w:w="1260" w:type="dxa"/>
          </w:tcPr>
          <w:p w14:paraId="33BB5FA0" w14:textId="77777777" w:rsidR="00713DB8" w:rsidRPr="00D13CBC" w:rsidRDefault="00713DB8">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36503D31" w14:textId="77777777" w:rsidR="00713DB8" w:rsidRPr="00D13CBC" w:rsidRDefault="00713DB8">
            <w:pPr>
              <w:ind w:right="274"/>
              <w:jc w:val="right"/>
              <w:rPr>
                <w:rFonts w:ascii="Angsana New" w:hAnsi="Angsana New" w:cs="Angsana New"/>
                <w:snapToGrid w:val="0"/>
                <w:color w:val="000000"/>
                <w:sz w:val="22"/>
                <w:szCs w:val="22"/>
                <w:cs/>
                <w:lang w:eastAsia="th-TH"/>
              </w:rPr>
            </w:pPr>
          </w:p>
        </w:tc>
        <w:tc>
          <w:tcPr>
            <w:tcW w:w="1170" w:type="dxa"/>
          </w:tcPr>
          <w:p w14:paraId="3F483FE4" w14:textId="77777777" w:rsidR="00713DB8" w:rsidRPr="00D13CBC" w:rsidRDefault="00713DB8">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51C7E56B" w14:textId="77777777" w:rsidR="00713DB8" w:rsidRPr="00D13CBC" w:rsidRDefault="00713DB8">
            <w:pPr>
              <w:ind w:right="65"/>
              <w:jc w:val="right"/>
              <w:rPr>
                <w:rFonts w:ascii="Angsana New" w:hAnsi="Angsana New" w:cs="Angsana New"/>
                <w:snapToGrid w:val="0"/>
                <w:color w:val="000000"/>
                <w:sz w:val="22"/>
                <w:szCs w:val="22"/>
                <w:cs/>
                <w:lang w:eastAsia="th-TH"/>
              </w:rPr>
            </w:pPr>
          </w:p>
        </w:tc>
        <w:tc>
          <w:tcPr>
            <w:tcW w:w="1170" w:type="dxa"/>
          </w:tcPr>
          <w:p w14:paraId="7CB920AB" w14:textId="77777777" w:rsidR="00713DB8" w:rsidRPr="008B6FC3" w:rsidRDefault="00713DB8">
            <w:pPr>
              <w:ind w:right="65"/>
              <w:jc w:val="right"/>
              <w:rPr>
                <w:rFonts w:ascii="Angsana New" w:hAnsi="Angsana New" w:cs="Angsana New"/>
                <w:snapToGrid w:val="0"/>
                <w:color w:val="000000"/>
                <w:sz w:val="22"/>
                <w:szCs w:val="22"/>
                <w:lang w:eastAsia="th-TH"/>
              </w:rPr>
            </w:pPr>
            <w:r w:rsidRPr="008B6FC3">
              <w:rPr>
                <w:rFonts w:ascii="Angsana New" w:hAnsi="Angsana New" w:cs="Angsana New"/>
                <w:snapToGrid w:val="0"/>
                <w:color w:val="000000"/>
                <w:sz w:val="22"/>
                <w:szCs w:val="22"/>
                <w:lang w:eastAsia="th-TH"/>
              </w:rPr>
              <w:t>190,887,592.51</w:t>
            </w:r>
          </w:p>
        </w:tc>
        <w:tc>
          <w:tcPr>
            <w:tcW w:w="85" w:type="dxa"/>
          </w:tcPr>
          <w:p w14:paraId="6527486A" w14:textId="77777777" w:rsidR="00713DB8" w:rsidRPr="00D13CBC" w:rsidRDefault="00713DB8">
            <w:pPr>
              <w:ind w:right="65"/>
              <w:jc w:val="right"/>
              <w:rPr>
                <w:rFonts w:ascii="Angsana New" w:hAnsi="Angsana New" w:cs="Angsana New"/>
                <w:snapToGrid w:val="0"/>
                <w:color w:val="000000"/>
                <w:sz w:val="22"/>
                <w:szCs w:val="22"/>
                <w:cs/>
                <w:lang w:eastAsia="th-TH"/>
              </w:rPr>
            </w:pPr>
          </w:p>
        </w:tc>
        <w:tc>
          <w:tcPr>
            <w:tcW w:w="1265" w:type="dxa"/>
          </w:tcPr>
          <w:p w14:paraId="2F11F3EF" w14:textId="77777777" w:rsidR="00713DB8" w:rsidRPr="008B6FC3" w:rsidRDefault="00713DB8">
            <w:pPr>
              <w:ind w:right="65"/>
              <w:jc w:val="right"/>
              <w:rPr>
                <w:rFonts w:ascii="Angsana New" w:hAnsi="Angsana New" w:cs="Angsana New"/>
                <w:snapToGrid w:val="0"/>
                <w:color w:val="000000"/>
                <w:sz w:val="22"/>
                <w:szCs w:val="22"/>
                <w:cs/>
                <w:lang w:eastAsia="th-TH"/>
              </w:rPr>
            </w:pPr>
            <w:r w:rsidRPr="008B6FC3">
              <w:rPr>
                <w:rFonts w:ascii="Angsana New" w:hAnsi="Angsana New" w:cs="Angsana New"/>
                <w:snapToGrid w:val="0"/>
                <w:color w:val="000000"/>
                <w:sz w:val="22"/>
                <w:szCs w:val="22"/>
                <w:lang w:eastAsia="th-TH"/>
              </w:rPr>
              <w:t>190,887,592.51</w:t>
            </w:r>
          </w:p>
        </w:tc>
        <w:tc>
          <w:tcPr>
            <w:tcW w:w="90" w:type="dxa"/>
          </w:tcPr>
          <w:p w14:paraId="5EC7E11A" w14:textId="77777777" w:rsidR="00713DB8" w:rsidRPr="00D13CBC" w:rsidRDefault="00713DB8">
            <w:pPr>
              <w:ind w:right="65"/>
              <w:jc w:val="right"/>
              <w:rPr>
                <w:rFonts w:ascii="Angsana New" w:hAnsi="Angsana New" w:cs="Angsana New"/>
                <w:snapToGrid w:val="0"/>
                <w:color w:val="000000"/>
                <w:sz w:val="22"/>
                <w:szCs w:val="22"/>
                <w:cs/>
                <w:lang w:eastAsia="th-TH"/>
              </w:rPr>
            </w:pPr>
          </w:p>
        </w:tc>
        <w:tc>
          <w:tcPr>
            <w:tcW w:w="1080" w:type="dxa"/>
          </w:tcPr>
          <w:p w14:paraId="35139503" w14:textId="77777777" w:rsidR="00713DB8" w:rsidRPr="00D13CBC" w:rsidRDefault="00713DB8">
            <w:pPr>
              <w:ind w:right="-30"/>
              <w:jc w:val="center"/>
              <w:rPr>
                <w:rFonts w:ascii="Angsana New" w:hAnsi="Angsana New" w:cs="Angsana New"/>
                <w:snapToGrid w:val="0"/>
                <w:color w:val="000000"/>
                <w:sz w:val="22"/>
                <w:szCs w:val="22"/>
                <w:cs/>
                <w:lang w:eastAsia="th-TH"/>
              </w:rPr>
            </w:pPr>
            <w:r w:rsidRPr="00D13CBC">
              <w:rPr>
                <w:rFonts w:ascii="Angsana New" w:hAnsi="Angsana New" w:cs="Angsana New" w:hint="cs"/>
                <w:snapToGrid w:val="0"/>
                <w:color w:val="000000"/>
                <w:sz w:val="22"/>
                <w:szCs w:val="22"/>
                <w:cs/>
                <w:lang w:eastAsia="th-TH"/>
              </w:rPr>
              <w:t>-</w:t>
            </w:r>
          </w:p>
        </w:tc>
      </w:tr>
      <w:tr w:rsidR="00713DB8" w:rsidRPr="000D37A5" w14:paraId="419552D1" w14:textId="77777777">
        <w:trPr>
          <w:cantSplit/>
        </w:trPr>
        <w:tc>
          <w:tcPr>
            <w:tcW w:w="2730" w:type="dxa"/>
          </w:tcPr>
          <w:p w14:paraId="331E871C" w14:textId="77777777" w:rsidR="00713DB8" w:rsidRPr="00AA2AAA" w:rsidRDefault="00713DB8">
            <w:pPr>
              <w:ind w:left="-30"/>
              <w:jc w:val="thaiDistribute"/>
              <w:rPr>
                <w:rFonts w:ascii="Angsana New" w:hAnsi="Angsana New" w:cs="Angsana New"/>
                <w:snapToGrid w:val="0"/>
                <w:color w:val="000000"/>
                <w:sz w:val="22"/>
                <w:szCs w:val="22"/>
                <w:u w:val="single"/>
                <w:cs/>
                <w:lang w:eastAsia="th-TH"/>
              </w:rPr>
            </w:pPr>
            <w:r w:rsidRPr="00AA2AAA">
              <w:rPr>
                <w:rFonts w:ascii="Angsana New" w:hAnsi="Angsana New" w:cs="Angsana New" w:hint="cs"/>
                <w:snapToGrid w:val="0"/>
                <w:color w:val="000000"/>
                <w:sz w:val="22"/>
                <w:szCs w:val="22"/>
                <w:u w:val="single"/>
                <w:cs/>
                <w:lang w:eastAsia="th-TH"/>
              </w:rPr>
              <w:t>หนี้สินทางการเงิน</w:t>
            </w:r>
          </w:p>
        </w:tc>
        <w:tc>
          <w:tcPr>
            <w:tcW w:w="90" w:type="dxa"/>
          </w:tcPr>
          <w:p w14:paraId="353213F1" w14:textId="77777777" w:rsidR="00713DB8" w:rsidRPr="00FE60B7" w:rsidRDefault="00713DB8">
            <w:pPr>
              <w:ind w:right="90"/>
              <w:jc w:val="right"/>
              <w:rPr>
                <w:rFonts w:ascii="Angsana New" w:hAnsi="Angsana New" w:cs="Angsana New"/>
                <w:snapToGrid w:val="0"/>
                <w:color w:val="000000"/>
                <w:sz w:val="22"/>
                <w:szCs w:val="22"/>
                <w:highlight w:val="yellow"/>
                <w:cs/>
                <w:lang w:eastAsia="th-TH"/>
              </w:rPr>
            </w:pPr>
          </w:p>
        </w:tc>
        <w:tc>
          <w:tcPr>
            <w:tcW w:w="1260" w:type="dxa"/>
          </w:tcPr>
          <w:p w14:paraId="5D33C510" w14:textId="77777777" w:rsidR="00713DB8" w:rsidRPr="00F14B29" w:rsidRDefault="00713DB8">
            <w:pPr>
              <w:ind w:right="65"/>
              <w:jc w:val="center"/>
              <w:rPr>
                <w:rFonts w:ascii="Angsana New" w:hAnsi="Angsana New" w:cs="Angsana New"/>
                <w:snapToGrid w:val="0"/>
                <w:color w:val="000000"/>
                <w:sz w:val="22"/>
                <w:szCs w:val="22"/>
                <w:highlight w:val="yellow"/>
                <w:lang w:eastAsia="th-TH"/>
              </w:rPr>
            </w:pPr>
          </w:p>
        </w:tc>
        <w:tc>
          <w:tcPr>
            <w:tcW w:w="90" w:type="dxa"/>
          </w:tcPr>
          <w:p w14:paraId="261BDFB7" w14:textId="77777777" w:rsidR="00713DB8" w:rsidRPr="00F14B29" w:rsidRDefault="00713DB8">
            <w:pPr>
              <w:ind w:right="274"/>
              <w:jc w:val="center"/>
              <w:rPr>
                <w:rFonts w:ascii="Angsana New" w:hAnsi="Angsana New" w:cs="Angsana New"/>
                <w:snapToGrid w:val="0"/>
                <w:color w:val="000000"/>
                <w:sz w:val="22"/>
                <w:szCs w:val="22"/>
                <w:highlight w:val="yellow"/>
                <w:cs/>
                <w:lang w:eastAsia="th-TH"/>
              </w:rPr>
            </w:pPr>
          </w:p>
        </w:tc>
        <w:tc>
          <w:tcPr>
            <w:tcW w:w="1170" w:type="dxa"/>
          </w:tcPr>
          <w:p w14:paraId="16622E59" w14:textId="77777777" w:rsidR="00713DB8" w:rsidRPr="00F14B29" w:rsidRDefault="00713DB8">
            <w:pPr>
              <w:ind w:right="65"/>
              <w:jc w:val="center"/>
              <w:rPr>
                <w:rFonts w:ascii="Angsana New" w:hAnsi="Angsana New" w:cs="Angsana New"/>
                <w:snapToGrid w:val="0"/>
                <w:color w:val="000000"/>
                <w:sz w:val="22"/>
                <w:szCs w:val="22"/>
                <w:highlight w:val="yellow"/>
                <w:cs/>
                <w:lang w:eastAsia="th-TH"/>
              </w:rPr>
            </w:pPr>
          </w:p>
        </w:tc>
        <w:tc>
          <w:tcPr>
            <w:tcW w:w="90" w:type="dxa"/>
          </w:tcPr>
          <w:p w14:paraId="4F98CF05" w14:textId="77777777" w:rsidR="00713DB8" w:rsidRPr="00F14B29" w:rsidRDefault="00713DB8">
            <w:pPr>
              <w:ind w:right="65"/>
              <w:jc w:val="center"/>
              <w:rPr>
                <w:rFonts w:ascii="Angsana New" w:hAnsi="Angsana New" w:cs="Angsana New"/>
                <w:snapToGrid w:val="0"/>
                <w:color w:val="000000"/>
                <w:sz w:val="22"/>
                <w:szCs w:val="22"/>
                <w:highlight w:val="yellow"/>
                <w:lang w:eastAsia="th-TH"/>
              </w:rPr>
            </w:pPr>
          </w:p>
        </w:tc>
        <w:tc>
          <w:tcPr>
            <w:tcW w:w="1170" w:type="dxa"/>
          </w:tcPr>
          <w:p w14:paraId="344ABF9E" w14:textId="77777777" w:rsidR="00713DB8" w:rsidRPr="00F14B29" w:rsidRDefault="00713DB8">
            <w:pPr>
              <w:ind w:right="65"/>
              <w:jc w:val="center"/>
              <w:rPr>
                <w:rFonts w:ascii="Angsana New" w:hAnsi="Angsana New" w:cs="Angsana New"/>
                <w:snapToGrid w:val="0"/>
                <w:color w:val="000000"/>
                <w:sz w:val="22"/>
                <w:szCs w:val="22"/>
                <w:highlight w:val="yellow"/>
                <w:lang w:eastAsia="th-TH"/>
              </w:rPr>
            </w:pPr>
          </w:p>
        </w:tc>
        <w:tc>
          <w:tcPr>
            <w:tcW w:w="85" w:type="dxa"/>
          </w:tcPr>
          <w:p w14:paraId="32A5F135" w14:textId="77777777" w:rsidR="00713DB8" w:rsidRPr="00F14B29" w:rsidRDefault="00713DB8">
            <w:pPr>
              <w:ind w:right="65"/>
              <w:jc w:val="center"/>
              <w:rPr>
                <w:rFonts w:ascii="Angsana New" w:hAnsi="Angsana New" w:cs="Angsana New"/>
                <w:snapToGrid w:val="0"/>
                <w:color w:val="000000"/>
                <w:sz w:val="22"/>
                <w:szCs w:val="22"/>
                <w:highlight w:val="yellow"/>
                <w:lang w:eastAsia="th-TH"/>
              </w:rPr>
            </w:pPr>
          </w:p>
        </w:tc>
        <w:tc>
          <w:tcPr>
            <w:tcW w:w="1265" w:type="dxa"/>
          </w:tcPr>
          <w:p w14:paraId="23234BCF" w14:textId="77777777" w:rsidR="00713DB8" w:rsidRPr="00F14B29" w:rsidRDefault="00713DB8">
            <w:pPr>
              <w:ind w:right="65"/>
              <w:jc w:val="center"/>
              <w:rPr>
                <w:rFonts w:ascii="Angsana New" w:hAnsi="Angsana New" w:cs="Angsana New"/>
                <w:snapToGrid w:val="0"/>
                <w:color w:val="000000"/>
                <w:sz w:val="22"/>
                <w:szCs w:val="22"/>
                <w:highlight w:val="yellow"/>
                <w:lang w:eastAsia="th-TH"/>
              </w:rPr>
            </w:pPr>
          </w:p>
        </w:tc>
        <w:tc>
          <w:tcPr>
            <w:tcW w:w="90" w:type="dxa"/>
          </w:tcPr>
          <w:p w14:paraId="1C1FF79A"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1080" w:type="dxa"/>
          </w:tcPr>
          <w:p w14:paraId="116A99A7" w14:textId="77777777" w:rsidR="00713DB8" w:rsidRPr="00F14B29" w:rsidRDefault="00713DB8">
            <w:pPr>
              <w:ind w:right="65"/>
              <w:jc w:val="center"/>
              <w:rPr>
                <w:rFonts w:ascii="Angsana New" w:hAnsi="Angsana New" w:cs="Angsana New"/>
                <w:snapToGrid w:val="0"/>
                <w:color w:val="000000"/>
                <w:sz w:val="22"/>
                <w:szCs w:val="22"/>
                <w:highlight w:val="yellow"/>
                <w:lang w:eastAsia="th-TH"/>
              </w:rPr>
            </w:pPr>
          </w:p>
        </w:tc>
      </w:tr>
      <w:tr w:rsidR="00713DB8" w:rsidRPr="000D37A5" w14:paraId="679C4652" w14:textId="77777777">
        <w:trPr>
          <w:cantSplit/>
        </w:trPr>
        <w:tc>
          <w:tcPr>
            <w:tcW w:w="2730" w:type="dxa"/>
          </w:tcPr>
          <w:p w14:paraId="1896E9C7" w14:textId="77777777" w:rsidR="00713DB8" w:rsidRPr="00AA2AAA" w:rsidRDefault="00713DB8">
            <w:pPr>
              <w:ind w:left="-30"/>
              <w:jc w:val="thaiDistribute"/>
              <w:rPr>
                <w:rFonts w:ascii="Angsana New" w:hAnsi="Angsana New" w:cs="Angsana New"/>
                <w:snapToGrid w:val="0"/>
                <w:color w:val="000000"/>
                <w:sz w:val="22"/>
                <w:szCs w:val="22"/>
                <w:u w:val="single"/>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70934691" w14:textId="77777777" w:rsidR="00713DB8" w:rsidRPr="00FE60B7" w:rsidRDefault="00713DB8">
            <w:pPr>
              <w:ind w:right="90"/>
              <w:jc w:val="right"/>
              <w:rPr>
                <w:rFonts w:ascii="Angsana New" w:hAnsi="Angsana New" w:cs="Angsana New"/>
                <w:snapToGrid w:val="0"/>
                <w:color w:val="000000"/>
                <w:sz w:val="22"/>
                <w:szCs w:val="22"/>
                <w:highlight w:val="yellow"/>
                <w:cs/>
                <w:lang w:eastAsia="th-TH"/>
              </w:rPr>
            </w:pPr>
          </w:p>
        </w:tc>
        <w:tc>
          <w:tcPr>
            <w:tcW w:w="1260" w:type="dxa"/>
          </w:tcPr>
          <w:p w14:paraId="5D070942"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90" w:type="dxa"/>
          </w:tcPr>
          <w:p w14:paraId="71FB080F" w14:textId="77777777" w:rsidR="00713DB8" w:rsidRPr="00F14B29" w:rsidRDefault="00713DB8">
            <w:pPr>
              <w:ind w:right="274"/>
              <w:jc w:val="right"/>
              <w:rPr>
                <w:rFonts w:ascii="Angsana New" w:hAnsi="Angsana New" w:cs="Angsana New"/>
                <w:snapToGrid w:val="0"/>
                <w:color w:val="000000"/>
                <w:sz w:val="22"/>
                <w:szCs w:val="22"/>
                <w:highlight w:val="yellow"/>
                <w:cs/>
                <w:lang w:eastAsia="th-TH"/>
              </w:rPr>
            </w:pPr>
          </w:p>
        </w:tc>
        <w:tc>
          <w:tcPr>
            <w:tcW w:w="1170" w:type="dxa"/>
          </w:tcPr>
          <w:p w14:paraId="4671148B" w14:textId="77777777" w:rsidR="00713DB8" w:rsidRPr="00F14B29" w:rsidRDefault="00713DB8">
            <w:pPr>
              <w:ind w:right="65"/>
              <w:jc w:val="right"/>
              <w:rPr>
                <w:rFonts w:ascii="Angsana New" w:hAnsi="Angsana New" w:cs="Angsana New"/>
                <w:snapToGrid w:val="0"/>
                <w:color w:val="000000"/>
                <w:sz w:val="22"/>
                <w:szCs w:val="22"/>
                <w:highlight w:val="yellow"/>
                <w:cs/>
                <w:lang w:eastAsia="th-TH"/>
              </w:rPr>
            </w:pPr>
          </w:p>
        </w:tc>
        <w:tc>
          <w:tcPr>
            <w:tcW w:w="90" w:type="dxa"/>
          </w:tcPr>
          <w:p w14:paraId="7B2E0451"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1170" w:type="dxa"/>
          </w:tcPr>
          <w:p w14:paraId="2F687FE1"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85" w:type="dxa"/>
          </w:tcPr>
          <w:p w14:paraId="56FE964E"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1265" w:type="dxa"/>
          </w:tcPr>
          <w:p w14:paraId="7FD917AE"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90" w:type="dxa"/>
          </w:tcPr>
          <w:p w14:paraId="466E7D40"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1080" w:type="dxa"/>
          </w:tcPr>
          <w:p w14:paraId="17C7D0A7" w14:textId="77777777" w:rsidR="00713DB8" w:rsidRPr="00F14B29" w:rsidRDefault="00713DB8">
            <w:pPr>
              <w:ind w:right="65"/>
              <w:jc w:val="center"/>
              <w:rPr>
                <w:rFonts w:ascii="Angsana New" w:hAnsi="Angsana New" w:cs="Angsana New"/>
                <w:snapToGrid w:val="0"/>
                <w:color w:val="000000"/>
                <w:sz w:val="22"/>
                <w:szCs w:val="22"/>
                <w:highlight w:val="yellow"/>
                <w:lang w:eastAsia="th-TH"/>
              </w:rPr>
            </w:pPr>
          </w:p>
        </w:tc>
      </w:tr>
      <w:tr w:rsidR="00713DB8" w:rsidRPr="000D37A5" w14:paraId="7BB5C66F" w14:textId="77777777">
        <w:trPr>
          <w:cantSplit/>
        </w:trPr>
        <w:tc>
          <w:tcPr>
            <w:tcW w:w="2730" w:type="dxa"/>
          </w:tcPr>
          <w:p w14:paraId="7142A5B5" w14:textId="77777777" w:rsidR="00713DB8" w:rsidRPr="00AA2AAA" w:rsidRDefault="00713DB8">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24DBFC81" w14:textId="77777777" w:rsidR="00713DB8" w:rsidRPr="00FE60B7" w:rsidRDefault="00713DB8">
            <w:pPr>
              <w:ind w:right="90"/>
              <w:jc w:val="right"/>
              <w:rPr>
                <w:rFonts w:ascii="Angsana New" w:hAnsi="Angsana New" w:cs="Angsana New"/>
                <w:snapToGrid w:val="0"/>
                <w:color w:val="000000"/>
                <w:sz w:val="22"/>
                <w:szCs w:val="22"/>
                <w:highlight w:val="yellow"/>
                <w:cs/>
                <w:lang w:eastAsia="th-TH"/>
              </w:rPr>
            </w:pPr>
          </w:p>
        </w:tc>
        <w:tc>
          <w:tcPr>
            <w:tcW w:w="1260" w:type="dxa"/>
          </w:tcPr>
          <w:p w14:paraId="26729C22" w14:textId="77777777" w:rsidR="00713DB8" w:rsidRPr="00D13CBC" w:rsidRDefault="00713DB8">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15DC91D5" w14:textId="77777777" w:rsidR="00713DB8" w:rsidRPr="00D13CBC" w:rsidRDefault="00713DB8">
            <w:pPr>
              <w:ind w:left="-30"/>
              <w:jc w:val="thaiDistribute"/>
              <w:rPr>
                <w:rFonts w:ascii="Angsana New" w:hAnsi="Angsana New" w:cs="Angsana New"/>
                <w:snapToGrid w:val="0"/>
                <w:color w:val="000000"/>
                <w:sz w:val="22"/>
                <w:szCs w:val="22"/>
                <w:cs/>
                <w:lang w:eastAsia="th-TH"/>
              </w:rPr>
            </w:pPr>
          </w:p>
        </w:tc>
        <w:tc>
          <w:tcPr>
            <w:tcW w:w="1170" w:type="dxa"/>
          </w:tcPr>
          <w:p w14:paraId="49D344D0" w14:textId="77777777" w:rsidR="00713DB8" w:rsidRPr="00D13CBC" w:rsidRDefault="00713DB8">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4903AE63" w14:textId="77777777" w:rsidR="00713DB8" w:rsidRPr="00D13CBC" w:rsidRDefault="00713DB8">
            <w:pPr>
              <w:ind w:right="274"/>
              <w:jc w:val="right"/>
              <w:rPr>
                <w:rFonts w:ascii="Angsana New" w:hAnsi="Angsana New" w:cs="Angsana New"/>
                <w:snapToGrid w:val="0"/>
                <w:color w:val="000000"/>
                <w:sz w:val="22"/>
                <w:szCs w:val="22"/>
                <w:cs/>
                <w:lang w:eastAsia="th-TH"/>
              </w:rPr>
            </w:pPr>
          </w:p>
        </w:tc>
        <w:tc>
          <w:tcPr>
            <w:tcW w:w="1170" w:type="dxa"/>
          </w:tcPr>
          <w:p w14:paraId="2D45E91A" w14:textId="77777777" w:rsidR="00713DB8" w:rsidRPr="00D13CBC" w:rsidRDefault="00713DB8">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cs/>
                <w:lang w:eastAsia="th-TH"/>
              </w:rPr>
              <w:t>5</w:t>
            </w:r>
            <w:r w:rsidRPr="00D13CBC">
              <w:rPr>
                <w:rFonts w:ascii="Angsana New" w:hAnsi="Angsana New" w:cs="Angsana New"/>
                <w:snapToGrid w:val="0"/>
                <w:color w:val="000000"/>
                <w:sz w:val="22"/>
                <w:szCs w:val="22"/>
                <w:lang w:eastAsia="th-TH"/>
              </w:rPr>
              <w:t>,</w:t>
            </w:r>
            <w:r w:rsidRPr="00D13CBC">
              <w:rPr>
                <w:rFonts w:ascii="Angsana New" w:hAnsi="Angsana New" w:cs="Angsana New"/>
                <w:snapToGrid w:val="0"/>
                <w:color w:val="000000"/>
                <w:sz w:val="22"/>
                <w:szCs w:val="22"/>
                <w:cs/>
                <w:lang w:eastAsia="th-TH"/>
              </w:rPr>
              <w:t>958</w:t>
            </w:r>
            <w:r w:rsidRPr="00D13CBC">
              <w:rPr>
                <w:rFonts w:ascii="Angsana New" w:hAnsi="Angsana New" w:cs="Angsana New"/>
                <w:snapToGrid w:val="0"/>
                <w:color w:val="000000"/>
                <w:sz w:val="22"/>
                <w:szCs w:val="22"/>
                <w:lang w:eastAsia="th-TH"/>
              </w:rPr>
              <w:t>,</w:t>
            </w:r>
            <w:r w:rsidRPr="00D13CBC">
              <w:rPr>
                <w:rFonts w:ascii="Angsana New" w:hAnsi="Angsana New" w:cs="Angsana New"/>
                <w:snapToGrid w:val="0"/>
                <w:color w:val="000000"/>
                <w:sz w:val="22"/>
                <w:szCs w:val="22"/>
                <w:cs/>
                <w:lang w:eastAsia="th-TH"/>
              </w:rPr>
              <w:t>313.89</w:t>
            </w:r>
          </w:p>
        </w:tc>
        <w:tc>
          <w:tcPr>
            <w:tcW w:w="85" w:type="dxa"/>
          </w:tcPr>
          <w:p w14:paraId="6E0C5BD1"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1265" w:type="dxa"/>
          </w:tcPr>
          <w:p w14:paraId="6B2B44CE"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r w:rsidRPr="00F03292">
              <w:rPr>
                <w:rFonts w:ascii="Angsana New" w:hAnsi="Angsana New" w:cs="Angsana New"/>
                <w:snapToGrid w:val="0"/>
                <w:color w:val="000000"/>
                <w:sz w:val="22"/>
                <w:szCs w:val="22"/>
                <w:lang w:eastAsia="th-TH"/>
              </w:rPr>
              <w:t>5,958,313.89</w:t>
            </w:r>
          </w:p>
        </w:tc>
        <w:tc>
          <w:tcPr>
            <w:tcW w:w="90" w:type="dxa"/>
          </w:tcPr>
          <w:p w14:paraId="75FB719E"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1080" w:type="dxa"/>
          </w:tcPr>
          <w:p w14:paraId="4A42B20F" w14:textId="77777777" w:rsidR="00713DB8" w:rsidRPr="00D13CBC" w:rsidRDefault="00713DB8">
            <w:pPr>
              <w:ind w:right="-30"/>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r>
      <w:tr w:rsidR="00713DB8" w:rsidRPr="000D37A5" w14:paraId="07489227" w14:textId="77777777">
        <w:trPr>
          <w:cantSplit/>
        </w:trPr>
        <w:tc>
          <w:tcPr>
            <w:tcW w:w="2730" w:type="dxa"/>
          </w:tcPr>
          <w:p w14:paraId="078A7A20" w14:textId="77777777" w:rsidR="00713DB8" w:rsidRPr="00AA2AAA" w:rsidRDefault="00713DB8">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667BE362" w14:textId="77777777" w:rsidR="00713DB8" w:rsidRPr="00FE60B7" w:rsidRDefault="00713DB8">
            <w:pPr>
              <w:ind w:right="90"/>
              <w:jc w:val="right"/>
              <w:rPr>
                <w:rFonts w:ascii="Angsana New" w:hAnsi="Angsana New" w:cs="Angsana New"/>
                <w:snapToGrid w:val="0"/>
                <w:color w:val="000000"/>
                <w:sz w:val="22"/>
                <w:szCs w:val="22"/>
                <w:highlight w:val="yellow"/>
                <w:cs/>
                <w:lang w:eastAsia="th-TH"/>
              </w:rPr>
            </w:pPr>
          </w:p>
        </w:tc>
        <w:tc>
          <w:tcPr>
            <w:tcW w:w="1260" w:type="dxa"/>
          </w:tcPr>
          <w:p w14:paraId="39CF0490" w14:textId="77777777" w:rsidR="00713DB8" w:rsidRPr="00D13CBC" w:rsidRDefault="00713DB8">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55EED99C" w14:textId="77777777" w:rsidR="00713DB8" w:rsidRPr="00D13CBC" w:rsidRDefault="00713DB8">
            <w:pPr>
              <w:ind w:left="-30"/>
              <w:jc w:val="thaiDistribute"/>
              <w:rPr>
                <w:rFonts w:ascii="Angsana New" w:hAnsi="Angsana New" w:cs="Angsana New"/>
                <w:snapToGrid w:val="0"/>
                <w:color w:val="000000"/>
                <w:sz w:val="22"/>
                <w:szCs w:val="22"/>
                <w:cs/>
                <w:lang w:eastAsia="th-TH"/>
              </w:rPr>
            </w:pPr>
          </w:p>
        </w:tc>
        <w:tc>
          <w:tcPr>
            <w:tcW w:w="1170" w:type="dxa"/>
          </w:tcPr>
          <w:p w14:paraId="471F1295" w14:textId="77777777" w:rsidR="00713DB8" w:rsidRPr="00D13CBC" w:rsidRDefault="00713DB8">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0E18C0F6" w14:textId="77777777" w:rsidR="00713DB8" w:rsidRPr="00D13CBC" w:rsidRDefault="00713DB8">
            <w:pPr>
              <w:ind w:right="274"/>
              <w:jc w:val="right"/>
              <w:rPr>
                <w:rFonts w:ascii="Angsana New" w:hAnsi="Angsana New" w:cs="Angsana New"/>
                <w:snapToGrid w:val="0"/>
                <w:color w:val="000000"/>
                <w:sz w:val="22"/>
                <w:szCs w:val="22"/>
                <w:cs/>
                <w:lang w:eastAsia="th-TH"/>
              </w:rPr>
            </w:pPr>
          </w:p>
        </w:tc>
        <w:tc>
          <w:tcPr>
            <w:tcW w:w="1170" w:type="dxa"/>
          </w:tcPr>
          <w:p w14:paraId="66AF673F" w14:textId="77777777" w:rsidR="00713DB8" w:rsidRPr="00D13CBC" w:rsidRDefault="00713DB8">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cs/>
                <w:lang w:eastAsia="th-TH"/>
              </w:rPr>
              <w:t>177</w:t>
            </w:r>
            <w:r w:rsidRPr="00D13CBC">
              <w:rPr>
                <w:rFonts w:ascii="Angsana New" w:hAnsi="Angsana New" w:cs="Angsana New"/>
                <w:snapToGrid w:val="0"/>
                <w:color w:val="000000"/>
                <w:sz w:val="22"/>
                <w:szCs w:val="22"/>
                <w:lang w:eastAsia="th-TH"/>
              </w:rPr>
              <w:t>,</w:t>
            </w:r>
            <w:r w:rsidRPr="00D13CBC">
              <w:rPr>
                <w:rFonts w:ascii="Angsana New" w:hAnsi="Angsana New" w:cs="Angsana New"/>
                <w:snapToGrid w:val="0"/>
                <w:color w:val="000000"/>
                <w:sz w:val="22"/>
                <w:szCs w:val="22"/>
                <w:cs/>
                <w:lang w:eastAsia="th-TH"/>
              </w:rPr>
              <w:t>810</w:t>
            </w:r>
            <w:r w:rsidRPr="00D13CBC">
              <w:rPr>
                <w:rFonts w:ascii="Angsana New" w:hAnsi="Angsana New" w:cs="Angsana New"/>
                <w:snapToGrid w:val="0"/>
                <w:color w:val="000000"/>
                <w:sz w:val="22"/>
                <w:szCs w:val="22"/>
                <w:lang w:eastAsia="th-TH"/>
              </w:rPr>
              <w:t>,</w:t>
            </w:r>
            <w:r w:rsidRPr="00D13CBC">
              <w:rPr>
                <w:rFonts w:ascii="Angsana New" w:hAnsi="Angsana New" w:cs="Angsana New"/>
                <w:snapToGrid w:val="0"/>
                <w:color w:val="000000"/>
                <w:sz w:val="22"/>
                <w:szCs w:val="22"/>
                <w:cs/>
                <w:lang w:eastAsia="th-TH"/>
              </w:rPr>
              <w:t>874.52</w:t>
            </w:r>
          </w:p>
        </w:tc>
        <w:tc>
          <w:tcPr>
            <w:tcW w:w="85" w:type="dxa"/>
          </w:tcPr>
          <w:p w14:paraId="7218B978"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1265" w:type="dxa"/>
          </w:tcPr>
          <w:p w14:paraId="39902BC7"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r w:rsidRPr="002D53A2">
              <w:rPr>
                <w:rFonts w:ascii="Angsana New" w:hAnsi="Angsana New" w:cs="Angsana New"/>
                <w:snapToGrid w:val="0"/>
                <w:color w:val="000000"/>
                <w:sz w:val="22"/>
                <w:szCs w:val="22"/>
                <w:lang w:eastAsia="th-TH"/>
              </w:rPr>
              <w:t>177,810,874.52</w:t>
            </w:r>
          </w:p>
        </w:tc>
        <w:tc>
          <w:tcPr>
            <w:tcW w:w="90" w:type="dxa"/>
          </w:tcPr>
          <w:p w14:paraId="6AEC3C72"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1080" w:type="dxa"/>
          </w:tcPr>
          <w:p w14:paraId="03D7C260" w14:textId="77777777" w:rsidR="00713DB8" w:rsidRPr="00D13CBC" w:rsidRDefault="00713DB8">
            <w:pPr>
              <w:ind w:right="-30"/>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r>
      <w:tr w:rsidR="00713DB8" w:rsidRPr="000D37A5" w14:paraId="37284646" w14:textId="77777777">
        <w:trPr>
          <w:cantSplit/>
        </w:trPr>
        <w:tc>
          <w:tcPr>
            <w:tcW w:w="2730" w:type="dxa"/>
          </w:tcPr>
          <w:p w14:paraId="061B9B44" w14:textId="77777777" w:rsidR="00713DB8" w:rsidRPr="00F5020A" w:rsidRDefault="00713DB8">
            <w:pPr>
              <w:ind w:left="-30"/>
              <w:jc w:val="thaiDistribute"/>
              <w:rPr>
                <w:rFonts w:ascii="Angsana New" w:hAnsi="Angsana New" w:cs="Angsana New"/>
                <w:snapToGrid w:val="0"/>
                <w:color w:val="000000"/>
                <w:sz w:val="22"/>
                <w:szCs w:val="22"/>
                <w:cs/>
                <w:lang w:eastAsia="th-TH"/>
              </w:rPr>
            </w:pPr>
            <w:r w:rsidRPr="00294E88">
              <w:rPr>
                <w:rFonts w:ascii="Angsana New" w:hAnsi="Angsana New" w:cs="Angsana New"/>
                <w:snapToGrid w:val="0"/>
                <w:color w:val="000000"/>
                <w:sz w:val="22"/>
                <w:szCs w:val="22"/>
                <w:cs/>
                <w:lang w:eastAsia="th-TH"/>
              </w:rPr>
              <w:t>เงินกู้ยืมระยะสั้นจากกิจการที่เกี่ยวข้องกัน</w:t>
            </w:r>
          </w:p>
        </w:tc>
        <w:tc>
          <w:tcPr>
            <w:tcW w:w="90" w:type="dxa"/>
          </w:tcPr>
          <w:p w14:paraId="6C2042E9" w14:textId="77777777" w:rsidR="00713DB8" w:rsidRPr="00F5020A" w:rsidRDefault="00713DB8">
            <w:pPr>
              <w:ind w:right="90"/>
              <w:jc w:val="right"/>
              <w:rPr>
                <w:rFonts w:ascii="Angsana New" w:hAnsi="Angsana New" w:cs="Angsana New"/>
                <w:snapToGrid w:val="0"/>
                <w:color w:val="000000"/>
                <w:sz w:val="22"/>
                <w:szCs w:val="22"/>
                <w:cs/>
                <w:lang w:eastAsia="th-TH"/>
              </w:rPr>
            </w:pPr>
          </w:p>
        </w:tc>
        <w:tc>
          <w:tcPr>
            <w:tcW w:w="1260" w:type="dxa"/>
          </w:tcPr>
          <w:p w14:paraId="2CB3E23A" w14:textId="77777777" w:rsidR="00713DB8" w:rsidRPr="00D13CBC" w:rsidRDefault="00713DB8">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lang w:eastAsia="th-TH"/>
              </w:rPr>
              <w:t>1,228,620.46</w:t>
            </w:r>
          </w:p>
        </w:tc>
        <w:tc>
          <w:tcPr>
            <w:tcW w:w="90" w:type="dxa"/>
          </w:tcPr>
          <w:p w14:paraId="0BFA8F09" w14:textId="77777777" w:rsidR="00713DB8" w:rsidRPr="00D13CBC" w:rsidRDefault="00713DB8">
            <w:pPr>
              <w:ind w:right="274"/>
              <w:jc w:val="right"/>
              <w:rPr>
                <w:rFonts w:ascii="Angsana New" w:hAnsi="Angsana New" w:cs="Angsana New"/>
                <w:snapToGrid w:val="0"/>
                <w:color w:val="000000"/>
                <w:sz w:val="22"/>
                <w:szCs w:val="22"/>
                <w:cs/>
                <w:lang w:eastAsia="th-TH"/>
              </w:rPr>
            </w:pPr>
          </w:p>
        </w:tc>
        <w:tc>
          <w:tcPr>
            <w:tcW w:w="1170" w:type="dxa"/>
          </w:tcPr>
          <w:p w14:paraId="264DF615" w14:textId="77777777" w:rsidR="00713DB8" w:rsidRPr="00D13CBC" w:rsidRDefault="00713DB8">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snapToGrid w:val="0"/>
                <w:color w:val="000000"/>
                <w:sz w:val="22"/>
                <w:szCs w:val="22"/>
                <w:lang w:eastAsia="th-TH"/>
              </w:rPr>
              <w:t>-</w:t>
            </w:r>
          </w:p>
        </w:tc>
        <w:tc>
          <w:tcPr>
            <w:tcW w:w="90" w:type="dxa"/>
          </w:tcPr>
          <w:p w14:paraId="17E644BF" w14:textId="77777777" w:rsidR="00713DB8" w:rsidRPr="00D13CBC" w:rsidRDefault="00713DB8">
            <w:pPr>
              <w:ind w:right="65"/>
              <w:jc w:val="right"/>
              <w:rPr>
                <w:rFonts w:ascii="Angsana New" w:hAnsi="Angsana New" w:cs="Angsana New"/>
                <w:snapToGrid w:val="0"/>
                <w:color w:val="000000"/>
                <w:sz w:val="22"/>
                <w:szCs w:val="22"/>
                <w:lang w:eastAsia="th-TH"/>
              </w:rPr>
            </w:pPr>
          </w:p>
        </w:tc>
        <w:tc>
          <w:tcPr>
            <w:tcW w:w="1170" w:type="dxa"/>
          </w:tcPr>
          <w:p w14:paraId="77E800F1" w14:textId="77777777" w:rsidR="00713DB8" w:rsidRPr="00D13CBC" w:rsidRDefault="00713DB8">
            <w:pPr>
              <w:tabs>
                <w:tab w:val="left" w:pos="600"/>
              </w:tabs>
              <w:jc w:val="center"/>
              <w:rPr>
                <w:rFonts w:ascii="Angsana New" w:hAnsi="Angsana New" w:cs="Angsana New"/>
                <w:snapToGrid w:val="0"/>
                <w:color w:val="000000"/>
                <w:sz w:val="22"/>
                <w:szCs w:val="22"/>
                <w:cs/>
                <w:lang w:eastAsia="th-TH"/>
              </w:rPr>
            </w:pPr>
            <w:r w:rsidRPr="00D13CBC">
              <w:rPr>
                <w:rFonts w:ascii="Angsana New" w:hAnsi="Angsana New" w:cs="Angsana New" w:hint="cs"/>
                <w:snapToGrid w:val="0"/>
                <w:color w:val="000000"/>
                <w:sz w:val="22"/>
                <w:szCs w:val="22"/>
                <w:cs/>
                <w:lang w:eastAsia="th-TH"/>
              </w:rPr>
              <w:t>-</w:t>
            </w:r>
          </w:p>
        </w:tc>
        <w:tc>
          <w:tcPr>
            <w:tcW w:w="85" w:type="dxa"/>
          </w:tcPr>
          <w:p w14:paraId="1A79082D" w14:textId="77777777" w:rsidR="00713DB8" w:rsidRPr="006E3510" w:rsidRDefault="00713DB8">
            <w:pPr>
              <w:ind w:right="65"/>
              <w:jc w:val="right"/>
              <w:rPr>
                <w:rFonts w:ascii="Angsana New" w:hAnsi="Angsana New" w:cs="Angsana New"/>
                <w:snapToGrid w:val="0"/>
                <w:color w:val="000000"/>
                <w:sz w:val="22"/>
                <w:szCs w:val="22"/>
                <w:lang w:eastAsia="th-TH"/>
              </w:rPr>
            </w:pPr>
          </w:p>
        </w:tc>
        <w:tc>
          <w:tcPr>
            <w:tcW w:w="1265" w:type="dxa"/>
          </w:tcPr>
          <w:p w14:paraId="303B6C1B" w14:textId="77777777" w:rsidR="00713DB8" w:rsidRPr="006E3510" w:rsidRDefault="00713DB8">
            <w:pPr>
              <w:ind w:right="65"/>
              <w:jc w:val="right"/>
              <w:rPr>
                <w:rFonts w:ascii="Angsana New" w:hAnsi="Angsana New" w:cs="Angsana New"/>
                <w:snapToGrid w:val="0"/>
                <w:color w:val="000000"/>
                <w:sz w:val="22"/>
                <w:szCs w:val="22"/>
                <w:lang w:eastAsia="th-TH"/>
              </w:rPr>
            </w:pPr>
            <w:r w:rsidRPr="006E3510">
              <w:rPr>
                <w:rFonts w:ascii="Angsana New" w:hAnsi="Angsana New" w:cs="Angsana New"/>
                <w:snapToGrid w:val="0"/>
                <w:color w:val="000000"/>
                <w:sz w:val="22"/>
                <w:szCs w:val="22"/>
                <w:lang w:eastAsia="th-TH"/>
              </w:rPr>
              <w:t>1,228,620.46</w:t>
            </w:r>
          </w:p>
        </w:tc>
        <w:tc>
          <w:tcPr>
            <w:tcW w:w="90" w:type="dxa"/>
          </w:tcPr>
          <w:p w14:paraId="72AF25C4"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1080" w:type="dxa"/>
          </w:tcPr>
          <w:p w14:paraId="4448C7DD" w14:textId="77777777" w:rsidR="00713DB8" w:rsidRPr="00F14B29" w:rsidRDefault="00713DB8">
            <w:pPr>
              <w:ind w:right="-30"/>
              <w:jc w:val="center"/>
              <w:rPr>
                <w:rFonts w:ascii="Angsana New" w:hAnsi="Angsana New" w:cs="Angsana New"/>
                <w:snapToGrid w:val="0"/>
                <w:color w:val="000000"/>
                <w:sz w:val="22"/>
                <w:szCs w:val="22"/>
                <w:highlight w:val="yellow"/>
                <w:lang w:eastAsia="th-TH"/>
              </w:rPr>
            </w:pPr>
            <w:r w:rsidRPr="00C140E0">
              <w:rPr>
                <w:rFonts w:ascii="Angsana New" w:hAnsi="Angsana New" w:cs="Angsana New"/>
                <w:snapToGrid w:val="0"/>
                <w:color w:val="000000"/>
                <w:sz w:val="22"/>
                <w:szCs w:val="22"/>
                <w:lang w:eastAsia="th-TH"/>
              </w:rPr>
              <w:t>1.25</w:t>
            </w:r>
            <w:r w:rsidRPr="00C140E0">
              <w:rPr>
                <w:rFonts w:ascii="Angsana New" w:hAnsi="Angsana New" w:cs="Angsana New" w:hint="cs"/>
                <w:snapToGrid w:val="0"/>
                <w:color w:val="000000"/>
                <w:sz w:val="22"/>
                <w:szCs w:val="22"/>
                <w:lang w:eastAsia="th-TH"/>
              </w:rPr>
              <w:t xml:space="preserve"> – </w:t>
            </w:r>
            <w:r w:rsidRPr="00C140E0">
              <w:rPr>
                <w:rFonts w:ascii="Angsana New" w:hAnsi="Angsana New" w:cs="Angsana New"/>
                <w:snapToGrid w:val="0"/>
                <w:color w:val="000000"/>
                <w:sz w:val="22"/>
                <w:szCs w:val="22"/>
                <w:lang w:eastAsia="th-TH"/>
              </w:rPr>
              <w:t>2</w:t>
            </w:r>
            <w:r w:rsidRPr="00C140E0">
              <w:rPr>
                <w:rFonts w:ascii="Angsana New" w:hAnsi="Angsana New" w:cs="Angsana New" w:hint="cs"/>
                <w:snapToGrid w:val="0"/>
                <w:color w:val="000000"/>
                <w:sz w:val="22"/>
                <w:szCs w:val="22"/>
                <w:cs/>
                <w:lang w:eastAsia="th-TH"/>
              </w:rPr>
              <w:t>.</w:t>
            </w:r>
            <w:r w:rsidRPr="00C140E0">
              <w:rPr>
                <w:rFonts w:ascii="Angsana New" w:hAnsi="Angsana New" w:cs="Angsana New"/>
                <w:snapToGrid w:val="0"/>
                <w:color w:val="000000"/>
                <w:sz w:val="22"/>
                <w:szCs w:val="22"/>
                <w:lang w:eastAsia="th-TH"/>
              </w:rPr>
              <w:t>10</w:t>
            </w:r>
          </w:p>
        </w:tc>
      </w:tr>
      <w:tr w:rsidR="00713DB8" w:rsidRPr="000D37A5" w14:paraId="06246B77" w14:textId="77777777">
        <w:trPr>
          <w:cantSplit/>
        </w:trPr>
        <w:tc>
          <w:tcPr>
            <w:tcW w:w="2730" w:type="dxa"/>
          </w:tcPr>
          <w:p w14:paraId="1F1CAEDE" w14:textId="77777777" w:rsidR="00713DB8" w:rsidRPr="00F5020A" w:rsidRDefault="00713DB8">
            <w:pPr>
              <w:ind w:left="-30"/>
              <w:jc w:val="thaiDistribute"/>
              <w:rPr>
                <w:rFonts w:ascii="Angsana New" w:hAnsi="Angsana New" w:cs="Angsana New"/>
                <w:snapToGrid w:val="0"/>
                <w:color w:val="000000"/>
                <w:sz w:val="22"/>
                <w:szCs w:val="22"/>
                <w:cs/>
                <w:lang w:eastAsia="th-TH"/>
              </w:rPr>
            </w:pPr>
            <w:r w:rsidRPr="00F5020A">
              <w:rPr>
                <w:rFonts w:ascii="Angsana New" w:hAnsi="Angsana New" w:cs="Angsana New" w:hint="cs"/>
                <w:snapToGrid w:val="0"/>
                <w:color w:val="000000"/>
                <w:sz w:val="22"/>
                <w:szCs w:val="22"/>
                <w:cs/>
                <w:lang w:eastAsia="th-TH"/>
              </w:rPr>
              <w:t>หนี้สินตามแผนฟื้นฟูกิจการ</w:t>
            </w:r>
          </w:p>
        </w:tc>
        <w:tc>
          <w:tcPr>
            <w:tcW w:w="90" w:type="dxa"/>
          </w:tcPr>
          <w:p w14:paraId="2A6D4069" w14:textId="77777777" w:rsidR="00713DB8" w:rsidRPr="00F5020A" w:rsidRDefault="00713DB8">
            <w:pPr>
              <w:ind w:right="90"/>
              <w:jc w:val="right"/>
              <w:rPr>
                <w:rFonts w:ascii="Angsana New" w:hAnsi="Angsana New" w:cs="Angsana New"/>
                <w:snapToGrid w:val="0"/>
                <w:color w:val="000000"/>
                <w:sz w:val="22"/>
                <w:szCs w:val="22"/>
                <w:cs/>
                <w:lang w:eastAsia="th-TH"/>
              </w:rPr>
            </w:pPr>
          </w:p>
        </w:tc>
        <w:tc>
          <w:tcPr>
            <w:tcW w:w="1260" w:type="dxa"/>
          </w:tcPr>
          <w:p w14:paraId="3C4CB3BE" w14:textId="77777777" w:rsidR="00713DB8" w:rsidRPr="00D13CBC" w:rsidRDefault="00713DB8">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65985152" w14:textId="77777777" w:rsidR="00713DB8" w:rsidRPr="00D13CBC" w:rsidRDefault="00713DB8">
            <w:pPr>
              <w:ind w:right="274"/>
              <w:jc w:val="right"/>
              <w:rPr>
                <w:rFonts w:ascii="Angsana New" w:hAnsi="Angsana New" w:cs="Angsana New"/>
                <w:snapToGrid w:val="0"/>
                <w:color w:val="000000"/>
                <w:sz w:val="22"/>
                <w:szCs w:val="22"/>
                <w:cs/>
                <w:lang w:eastAsia="th-TH"/>
              </w:rPr>
            </w:pPr>
          </w:p>
        </w:tc>
        <w:tc>
          <w:tcPr>
            <w:tcW w:w="1170" w:type="dxa"/>
          </w:tcPr>
          <w:p w14:paraId="1F7493B4" w14:textId="77777777" w:rsidR="00713DB8" w:rsidRPr="00D13CBC" w:rsidRDefault="00713DB8">
            <w:pPr>
              <w:ind w:right="65"/>
              <w:jc w:val="right"/>
              <w:rPr>
                <w:rFonts w:ascii="Angsana New" w:hAnsi="Angsana New" w:cs="Angsana New"/>
                <w:snapToGrid w:val="0"/>
                <w:color w:val="000000"/>
                <w:sz w:val="22"/>
                <w:szCs w:val="22"/>
                <w:lang w:eastAsia="th-TH"/>
              </w:rPr>
            </w:pPr>
            <w:r w:rsidRPr="00D13CBC">
              <w:rPr>
                <w:rFonts w:ascii="Angsana New" w:hAnsi="Angsana New" w:cs="Angsana New"/>
                <w:snapToGrid w:val="0"/>
                <w:color w:val="000000"/>
                <w:sz w:val="22"/>
                <w:szCs w:val="22"/>
                <w:lang w:eastAsia="th-TH"/>
              </w:rPr>
              <w:t>55,862,688.17</w:t>
            </w:r>
          </w:p>
        </w:tc>
        <w:tc>
          <w:tcPr>
            <w:tcW w:w="90" w:type="dxa"/>
          </w:tcPr>
          <w:p w14:paraId="56531CDB" w14:textId="77777777" w:rsidR="00713DB8" w:rsidRPr="00D13CBC" w:rsidRDefault="00713DB8">
            <w:pPr>
              <w:ind w:right="65"/>
              <w:jc w:val="right"/>
              <w:rPr>
                <w:rFonts w:ascii="Angsana New" w:hAnsi="Angsana New" w:cs="Angsana New"/>
                <w:snapToGrid w:val="0"/>
                <w:color w:val="000000"/>
                <w:sz w:val="22"/>
                <w:szCs w:val="22"/>
                <w:lang w:eastAsia="th-TH"/>
              </w:rPr>
            </w:pPr>
          </w:p>
        </w:tc>
        <w:tc>
          <w:tcPr>
            <w:tcW w:w="1170" w:type="dxa"/>
          </w:tcPr>
          <w:p w14:paraId="4D86EDCD" w14:textId="77777777" w:rsidR="00713DB8" w:rsidRPr="00D13CBC" w:rsidRDefault="00713DB8">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85" w:type="dxa"/>
          </w:tcPr>
          <w:p w14:paraId="4C5DAF0F"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1265" w:type="dxa"/>
          </w:tcPr>
          <w:p w14:paraId="4111A745" w14:textId="77777777" w:rsidR="00713DB8" w:rsidRPr="00F14B29" w:rsidRDefault="00713DB8">
            <w:pPr>
              <w:ind w:right="65"/>
              <w:jc w:val="right"/>
              <w:rPr>
                <w:rFonts w:ascii="Angsana New" w:hAnsi="Angsana New" w:cs="Angsana New"/>
                <w:snapToGrid w:val="0"/>
                <w:color w:val="000000"/>
                <w:sz w:val="22"/>
                <w:szCs w:val="22"/>
                <w:highlight w:val="yellow"/>
                <w:cs/>
                <w:lang w:eastAsia="th-TH"/>
              </w:rPr>
            </w:pPr>
            <w:r w:rsidRPr="009F6241">
              <w:rPr>
                <w:rFonts w:ascii="Angsana New" w:hAnsi="Angsana New" w:cs="Angsana New"/>
                <w:snapToGrid w:val="0"/>
                <w:color w:val="000000"/>
                <w:sz w:val="22"/>
                <w:szCs w:val="22"/>
                <w:lang w:eastAsia="th-TH"/>
              </w:rPr>
              <w:t>55,862,688.17</w:t>
            </w:r>
          </w:p>
        </w:tc>
        <w:tc>
          <w:tcPr>
            <w:tcW w:w="90" w:type="dxa"/>
          </w:tcPr>
          <w:p w14:paraId="5D4ACD38"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1080" w:type="dxa"/>
          </w:tcPr>
          <w:p w14:paraId="19AFBE4E" w14:textId="77777777" w:rsidR="00713DB8" w:rsidRPr="00F14B29" w:rsidRDefault="00713DB8">
            <w:pPr>
              <w:ind w:right="-30"/>
              <w:jc w:val="center"/>
              <w:rPr>
                <w:rFonts w:ascii="Angsana New" w:hAnsi="Angsana New" w:cs="Angsana New"/>
                <w:snapToGrid w:val="0"/>
                <w:color w:val="000000"/>
                <w:sz w:val="22"/>
                <w:szCs w:val="22"/>
                <w:highlight w:val="yellow"/>
                <w:cs/>
                <w:lang w:eastAsia="th-TH"/>
              </w:rPr>
            </w:pPr>
            <w:r w:rsidRPr="00E90271">
              <w:rPr>
                <w:rFonts w:ascii="Angsana New" w:hAnsi="Angsana New" w:cs="Angsana New" w:hint="cs"/>
                <w:snapToGrid w:val="0"/>
                <w:color w:val="000000"/>
                <w:sz w:val="22"/>
                <w:szCs w:val="22"/>
                <w:cs/>
                <w:lang w:eastAsia="th-TH"/>
              </w:rPr>
              <w:t>0.00</w:t>
            </w:r>
          </w:p>
        </w:tc>
      </w:tr>
      <w:tr w:rsidR="00713DB8" w:rsidRPr="000D37A5" w14:paraId="260FED4C" w14:textId="77777777">
        <w:trPr>
          <w:cantSplit/>
        </w:trPr>
        <w:tc>
          <w:tcPr>
            <w:tcW w:w="2730" w:type="dxa"/>
          </w:tcPr>
          <w:p w14:paraId="3E3B5F64" w14:textId="77777777" w:rsidR="00713DB8" w:rsidRPr="00AA2AAA" w:rsidRDefault="00713DB8">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เงินกู้ยืมระยะยาวจากกิจการที่เกี่ยวข้องกัน</w:t>
            </w:r>
          </w:p>
        </w:tc>
        <w:tc>
          <w:tcPr>
            <w:tcW w:w="90" w:type="dxa"/>
          </w:tcPr>
          <w:p w14:paraId="06C74AC9" w14:textId="77777777" w:rsidR="00713DB8" w:rsidRPr="00FE60B7" w:rsidRDefault="00713DB8">
            <w:pPr>
              <w:ind w:right="90"/>
              <w:jc w:val="right"/>
              <w:rPr>
                <w:rFonts w:ascii="Angsana New" w:hAnsi="Angsana New" w:cs="Angsana New"/>
                <w:snapToGrid w:val="0"/>
                <w:color w:val="000000"/>
                <w:sz w:val="22"/>
                <w:szCs w:val="22"/>
                <w:highlight w:val="yellow"/>
                <w:cs/>
                <w:lang w:eastAsia="th-TH"/>
              </w:rPr>
            </w:pPr>
          </w:p>
        </w:tc>
        <w:tc>
          <w:tcPr>
            <w:tcW w:w="1260" w:type="dxa"/>
          </w:tcPr>
          <w:p w14:paraId="268CB120" w14:textId="77777777" w:rsidR="00713DB8" w:rsidRPr="00D13CBC" w:rsidRDefault="00713DB8">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7E73E3A0" w14:textId="77777777" w:rsidR="00713DB8" w:rsidRPr="00D13CBC" w:rsidRDefault="00713DB8">
            <w:pPr>
              <w:ind w:right="274"/>
              <w:jc w:val="right"/>
              <w:rPr>
                <w:rFonts w:ascii="Angsana New" w:hAnsi="Angsana New" w:cs="Angsana New"/>
                <w:snapToGrid w:val="0"/>
                <w:color w:val="000000"/>
                <w:sz w:val="22"/>
                <w:szCs w:val="22"/>
                <w:cs/>
                <w:lang w:eastAsia="th-TH"/>
              </w:rPr>
            </w:pPr>
          </w:p>
        </w:tc>
        <w:tc>
          <w:tcPr>
            <w:tcW w:w="1170" w:type="dxa"/>
          </w:tcPr>
          <w:p w14:paraId="3EF06A82" w14:textId="77777777" w:rsidR="00713DB8" w:rsidRPr="00D13CBC" w:rsidRDefault="00713DB8">
            <w:pPr>
              <w:ind w:right="65"/>
              <w:jc w:val="center"/>
              <w:rPr>
                <w:rFonts w:ascii="Angsana New" w:hAnsi="Angsana New" w:cs="Angsana New"/>
                <w:snapToGrid w:val="0"/>
                <w:color w:val="000000"/>
                <w:sz w:val="22"/>
                <w:szCs w:val="22"/>
                <w:lang w:eastAsia="th-TH"/>
              </w:rPr>
            </w:pPr>
            <w:r w:rsidRPr="00D13CBC">
              <w:rPr>
                <w:rFonts w:ascii="Angsana New" w:hAnsi="Angsana New" w:cs="Angsana New"/>
                <w:snapToGrid w:val="0"/>
                <w:color w:val="000000"/>
                <w:sz w:val="22"/>
                <w:szCs w:val="22"/>
                <w:lang w:eastAsia="th-TH"/>
              </w:rPr>
              <w:t xml:space="preserve">       1,750,000.00 </w:t>
            </w:r>
          </w:p>
        </w:tc>
        <w:tc>
          <w:tcPr>
            <w:tcW w:w="90" w:type="dxa"/>
          </w:tcPr>
          <w:p w14:paraId="2832E0F5" w14:textId="77777777" w:rsidR="00713DB8" w:rsidRPr="00D13CBC" w:rsidRDefault="00713DB8">
            <w:pPr>
              <w:ind w:right="65"/>
              <w:jc w:val="right"/>
              <w:rPr>
                <w:rFonts w:ascii="Angsana New" w:hAnsi="Angsana New" w:cs="Angsana New"/>
                <w:snapToGrid w:val="0"/>
                <w:color w:val="000000"/>
                <w:sz w:val="22"/>
                <w:szCs w:val="22"/>
                <w:lang w:eastAsia="th-TH"/>
              </w:rPr>
            </w:pPr>
          </w:p>
        </w:tc>
        <w:tc>
          <w:tcPr>
            <w:tcW w:w="1170" w:type="dxa"/>
          </w:tcPr>
          <w:p w14:paraId="42ECE7C7" w14:textId="77777777" w:rsidR="00713DB8" w:rsidRPr="00D13CBC" w:rsidRDefault="00713DB8">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85" w:type="dxa"/>
          </w:tcPr>
          <w:p w14:paraId="15848FCB" w14:textId="77777777" w:rsidR="00713DB8" w:rsidRPr="00615B8F" w:rsidRDefault="00713DB8">
            <w:pPr>
              <w:ind w:right="65"/>
              <w:jc w:val="right"/>
              <w:rPr>
                <w:rFonts w:ascii="Angsana New" w:hAnsi="Angsana New" w:cs="Angsana New"/>
                <w:snapToGrid w:val="0"/>
                <w:color w:val="000000"/>
                <w:sz w:val="22"/>
                <w:szCs w:val="22"/>
                <w:lang w:eastAsia="th-TH"/>
              </w:rPr>
            </w:pPr>
          </w:p>
        </w:tc>
        <w:tc>
          <w:tcPr>
            <w:tcW w:w="1265" w:type="dxa"/>
          </w:tcPr>
          <w:p w14:paraId="198D11B3" w14:textId="77777777" w:rsidR="00713DB8" w:rsidRPr="00615B8F" w:rsidRDefault="00713DB8">
            <w:pPr>
              <w:ind w:right="65"/>
              <w:jc w:val="right"/>
              <w:rPr>
                <w:rFonts w:ascii="Angsana New" w:hAnsi="Angsana New" w:cs="Angsana New"/>
                <w:snapToGrid w:val="0"/>
                <w:color w:val="000000"/>
                <w:sz w:val="22"/>
                <w:szCs w:val="22"/>
                <w:lang w:eastAsia="th-TH"/>
              </w:rPr>
            </w:pPr>
            <w:r w:rsidRPr="00615B8F">
              <w:rPr>
                <w:rFonts w:ascii="Angsana New" w:hAnsi="Angsana New" w:cs="Angsana New"/>
                <w:snapToGrid w:val="0"/>
                <w:color w:val="000000"/>
                <w:sz w:val="22"/>
                <w:szCs w:val="22"/>
                <w:lang w:eastAsia="th-TH"/>
              </w:rPr>
              <w:t xml:space="preserve">       1,750,000.00 </w:t>
            </w:r>
          </w:p>
        </w:tc>
        <w:tc>
          <w:tcPr>
            <w:tcW w:w="90" w:type="dxa"/>
          </w:tcPr>
          <w:p w14:paraId="53ECC749" w14:textId="77777777" w:rsidR="00713DB8" w:rsidRPr="00615B8F" w:rsidRDefault="00713DB8">
            <w:pPr>
              <w:ind w:right="65"/>
              <w:jc w:val="right"/>
              <w:rPr>
                <w:rFonts w:ascii="Angsana New" w:hAnsi="Angsana New" w:cs="Angsana New"/>
                <w:snapToGrid w:val="0"/>
                <w:color w:val="000000"/>
                <w:sz w:val="22"/>
                <w:szCs w:val="22"/>
                <w:lang w:eastAsia="th-TH"/>
              </w:rPr>
            </w:pPr>
          </w:p>
        </w:tc>
        <w:tc>
          <w:tcPr>
            <w:tcW w:w="1080" w:type="dxa"/>
          </w:tcPr>
          <w:p w14:paraId="3DA60B65" w14:textId="77777777" w:rsidR="00713DB8" w:rsidRPr="00615B8F" w:rsidRDefault="00713DB8">
            <w:pPr>
              <w:ind w:right="-30"/>
              <w:jc w:val="center"/>
              <w:rPr>
                <w:rFonts w:ascii="Angsana New" w:hAnsi="Angsana New" w:cs="Angsana New"/>
                <w:snapToGrid w:val="0"/>
                <w:color w:val="000000"/>
                <w:sz w:val="22"/>
                <w:szCs w:val="22"/>
                <w:cs/>
                <w:lang w:eastAsia="th-TH"/>
              </w:rPr>
            </w:pPr>
            <w:r w:rsidRPr="00615B8F">
              <w:rPr>
                <w:rFonts w:ascii="Angsana New" w:hAnsi="Angsana New" w:cs="Angsana New" w:hint="cs"/>
                <w:snapToGrid w:val="0"/>
                <w:color w:val="000000"/>
                <w:sz w:val="22"/>
                <w:szCs w:val="22"/>
                <w:lang w:eastAsia="th-TH"/>
              </w:rPr>
              <w:t>5</w:t>
            </w:r>
            <w:r w:rsidRPr="00615B8F">
              <w:rPr>
                <w:rFonts w:ascii="Angsana New" w:hAnsi="Angsana New" w:cs="Angsana New" w:hint="cs"/>
                <w:snapToGrid w:val="0"/>
                <w:color w:val="000000"/>
                <w:sz w:val="22"/>
                <w:szCs w:val="22"/>
                <w:cs/>
                <w:lang w:eastAsia="th-TH"/>
              </w:rPr>
              <w:t>.</w:t>
            </w:r>
            <w:r w:rsidRPr="00615B8F">
              <w:rPr>
                <w:rFonts w:ascii="Angsana New" w:hAnsi="Angsana New" w:cs="Angsana New" w:hint="cs"/>
                <w:snapToGrid w:val="0"/>
                <w:color w:val="000000"/>
                <w:sz w:val="22"/>
                <w:szCs w:val="22"/>
                <w:lang w:eastAsia="th-TH"/>
              </w:rPr>
              <w:t>00</w:t>
            </w:r>
          </w:p>
        </w:tc>
      </w:tr>
      <w:tr w:rsidR="00713DB8" w:rsidRPr="000D37A5" w14:paraId="354EBDBC" w14:textId="77777777">
        <w:trPr>
          <w:cantSplit/>
        </w:trPr>
        <w:tc>
          <w:tcPr>
            <w:tcW w:w="2730" w:type="dxa"/>
          </w:tcPr>
          <w:p w14:paraId="4C0F3AA6" w14:textId="77777777" w:rsidR="00713DB8" w:rsidRPr="00AA2AAA" w:rsidRDefault="00713DB8">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เงินกู้ยืมระยะยาวจากกิจการอื่น</w:t>
            </w:r>
          </w:p>
        </w:tc>
        <w:tc>
          <w:tcPr>
            <w:tcW w:w="90" w:type="dxa"/>
          </w:tcPr>
          <w:p w14:paraId="7F49DB6D" w14:textId="77777777" w:rsidR="00713DB8" w:rsidRPr="00FE60B7" w:rsidRDefault="00713DB8">
            <w:pPr>
              <w:ind w:right="90"/>
              <w:jc w:val="right"/>
              <w:rPr>
                <w:rFonts w:ascii="Angsana New" w:hAnsi="Angsana New" w:cs="Angsana New"/>
                <w:snapToGrid w:val="0"/>
                <w:color w:val="000000"/>
                <w:sz w:val="22"/>
                <w:szCs w:val="22"/>
                <w:highlight w:val="yellow"/>
                <w:cs/>
                <w:lang w:eastAsia="th-TH"/>
              </w:rPr>
            </w:pPr>
          </w:p>
        </w:tc>
        <w:tc>
          <w:tcPr>
            <w:tcW w:w="1260" w:type="dxa"/>
          </w:tcPr>
          <w:p w14:paraId="4F73DEBB" w14:textId="77777777" w:rsidR="00713DB8" w:rsidRPr="00D13CBC" w:rsidRDefault="00713DB8">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2B3488C5" w14:textId="77777777" w:rsidR="00713DB8" w:rsidRPr="00D13CBC" w:rsidRDefault="00713DB8">
            <w:pPr>
              <w:ind w:right="274"/>
              <w:jc w:val="right"/>
              <w:rPr>
                <w:rFonts w:ascii="Angsana New" w:hAnsi="Angsana New" w:cs="Angsana New"/>
                <w:snapToGrid w:val="0"/>
                <w:color w:val="000000"/>
                <w:sz w:val="22"/>
                <w:szCs w:val="22"/>
                <w:cs/>
                <w:lang w:eastAsia="th-TH"/>
              </w:rPr>
            </w:pPr>
          </w:p>
        </w:tc>
        <w:tc>
          <w:tcPr>
            <w:tcW w:w="1170" w:type="dxa"/>
          </w:tcPr>
          <w:p w14:paraId="196FC96E" w14:textId="77777777" w:rsidR="00713DB8" w:rsidRPr="00D13CBC" w:rsidRDefault="00713DB8">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lang w:eastAsia="th-TH"/>
              </w:rPr>
              <w:t>50,401,975.32</w:t>
            </w:r>
          </w:p>
        </w:tc>
        <w:tc>
          <w:tcPr>
            <w:tcW w:w="90" w:type="dxa"/>
          </w:tcPr>
          <w:p w14:paraId="708F4EF5" w14:textId="77777777" w:rsidR="00713DB8" w:rsidRPr="00D13CBC" w:rsidRDefault="00713DB8">
            <w:pPr>
              <w:ind w:right="65"/>
              <w:jc w:val="right"/>
              <w:rPr>
                <w:rFonts w:ascii="Angsana New" w:hAnsi="Angsana New" w:cs="Angsana New"/>
                <w:snapToGrid w:val="0"/>
                <w:color w:val="000000"/>
                <w:sz w:val="22"/>
                <w:szCs w:val="22"/>
                <w:lang w:eastAsia="th-TH"/>
              </w:rPr>
            </w:pPr>
          </w:p>
        </w:tc>
        <w:tc>
          <w:tcPr>
            <w:tcW w:w="1170" w:type="dxa"/>
          </w:tcPr>
          <w:p w14:paraId="44D51094" w14:textId="77777777" w:rsidR="00713DB8" w:rsidRPr="00D13CBC" w:rsidRDefault="00713DB8">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85" w:type="dxa"/>
          </w:tcPr>
          <w:p w14:paraId="3CE9D61B" w14:textId="77777777" w:rsidR="00713DB8" w:rsidRPr="00E911C8" w:rsidRDefault="00713DB8">
            <w:pPr>
              <w:ind w:right="65"/>
              <w:jc w:val="right"/>
              <w:rPr>
                <w:rFonts w:ascii="Angsana New" w:hAnsi="Angsana New" w:cs="Angsana New"/>
                <w:snapToGrid w:val="0"/>
                <w:color w:val="000000"/>
                <w:sz w:val="22"/>
                <w:szCs w:val="22"/>
                <w:lang w:eastAsia="th-TH"/>
              </w:rPr>
            </w:pPr>
          </w:p>
        </w:tc>
        <w:tc>
          <w:tcPr>
            <w:tcW w:w="1265" w:type="dxa"/>
          </w:tcPr>
          <w:p w14:paraId="71C7A990" w14:textId="77777777" w:rsidR="00713DB8" w:rsidRPr="00E911C8" w:rsidRDefault="00713DB8">
            <w:pPr>
              <w:ind w:right="65"/>
              <w:jc w:val="right"/>
              <w:rPr>
                <w:rFonts w:ascii="Angsana New" w:hAnsi="Angsana New" w:cs="Angsana New"/>
                <w:snapToGrid w:val="0"/>
                <w:color w:val="000000"/>
                <w:sz w:val="22"/>
                <w:szCs w:val="22"/>
                <w:cs/>
                <w:lang w:eastAsia="th-TH"/>
              </w:rPr>
            </w:pPr>
            <w:r w:rsidRPr="00E911C8">
              <w:rPr>
                <w:rFonts w:ascii="Angsana New" w:hAnsi="Angsana New" w:cs="Angsana New"/>
                <w:snapToGrid w:val="0"/>
                <w:color w:val="000000"/>
                <w:sz w:val="22"/>
                <w:szCs w:val="22"/>
                <w:lang w:eastAsia="th-TH"/>
              </w:rPr>
              <w:t>50,401,975.32</w:t>
            </w:r>
          </w:p>
        </w:tc>
        <w:tc>
          <w:tcPr>
            <w:tcW w:w="90" w:type="dxa"/>
          </w:tcPr>
          <w:p w14:paraId="13C0FEC3" w14:textId="77777777" w:rsidR="00713DB8" w:rsidRPr="00E911C8" w:rsidRDefault="00713DB8">
            <w:pPr>
              <w:ind w:right="65"/>
              <w:jc w:val="right"/>
              <w:rPr>
                <w:rFonts w:ascii="Angsana New" w:hAnsi="Angsana New" w:cs="Angsana New"/>
                <w:snapToGrid w:val="0"/>
                <w:color w:val="000000"/>
                <w:sz w:val="22"/>
                <w:szCs w:val="22"/>
                <w:lang w:eastAsia="th-TH"/>
              </w:rPr>
            </w:pPr>
          </w:p>
        </w:tc>
        <w:tc>
          <w:tcPr>
            <w:tcW w:w="1080" w:type="dxa"/>
          </w:tcPr>
          <w:p w14:paraId="6DFA45A5" w14:textId="77777777" w:rsidR="00713DB8" w:rsidRPr="00E911C8" w:rsidRDefault="00713DB8">
            <w:pPr>
              <w:ind w:right="-30"/>
              <w:jc w:val="center"/>
              <w:rPr>
                <w:rFonts w:ascii="Angsana New" w:hAnsi="Angsana New" w:cs="Angsana New"/>
                <w:snapToGrid w:val="0"/>
                <w:color w:val="000000"/>
                <w:sz w:val="22"/>
                <w:szCs w:val="22"/>
                <w:cs/>
                <w:lang w:eastAsia="th-TH"/>
              </w:rPr>
            </w:pPr>
            <w:r w:rsidRPr="00E911C8">
              <w:rPr>
                <w:rFonts w:ascii="Angsana New" w:hAnsi="Angsana New" w:cs="Angsana New" w:hint="cs"/>
                <w:snapToGrid w:val="0"/>
                <w:color w:val="000000"/>
                <w:sz w:val="22"/>
                <w:szCs w:val="22"/>
                <w:lang w:eastAsia="th-TH"/>
              </w:rPr>
              <w:t>15</w:t>
            </w:r>
            <w:r w:rsidRPr="00E911C8">
              <w:rPr>
                <w:rFonts w:ascii="Angsana New" w:hAnsi="Angsana New" w:cs="Angsana New" w:hint="cs"/>
                <w:snapToGrid w:val="0"/>
                <w:color w:val="000000"/>
                <w:sz w:val="22"/>
                <w:szCs w:val="22"/>
                <w:cs/>
                <w:lang w:eastAsia="th-TH"/>
              </w:rPr>
              <w:t>.</w:t>
            </w:r>
            <w:r w:rsidRPr="00E911C8">
              <w:rPr>
                <w:rFonts w:ascii="Angsana New" w:hAnsi="Angsana New" w:cs="Angsana New" w:hint="cs"/>
                <w:snapToGrid w:val="0"/>
                <w:color w:val="000000"/>
                <w:sz w:val="22"/>
                <w:szCs w:val="22"/>
                <w:lang w:eastAsia="th-TH"/>
              </w:rPr>
              <w:t>00</w:t>
            </w:r>
          </w:p>
        </w:tc>
      </w:tr>
      <w:tr w:rsidR="00713DB8" w:rsidRPr="000D37A5" w14:paraId="3574607F" w14:textId="77777777">
        <w:trPr>
          <w:cantSplit/>
        </w:trPr>
        <w:tc>
          <w:tcPr>
            <w:tcW w:w="2730" w:type="dxa"/>
          </w:tcPr>
          <w:p w14:paraId="28D19344" w14:textId="77777777" w:rsidR="00713DB8" w:rsidRPr="00364A1B" w:rsidRDefault="00713DB8">
            <w:pPr>
              <w:ind w:left="-30"/>
              <w:jc w:val="thaiDistribute"/>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หนี้สินตามสัญญาเช่า</w:t>
            </w:r>
          </w:p>
        </w:tc>
        <w:tc>
          <w:tcPr>
            <w:tcW w:w="90" w:type="dxa"/>
          </w:tcPr>
          <w:p w14:paraId="0B0B5380" w14:textId="77777777" w:rsidR="00713DB8" w:rsidRPr="00364A1B" w:rsidRDefault="00713DB8">
            <w:pPr>
              <w:ind w:right="90"/>
              <w:jc w:val="right"/>
              <w:rPr>
                <w:rFonts w:ascii="Angsana New" w:hAnsi="Angsana New" w:cs="Angsana New"/>
                <w:snapToGrid w:val="0"/>
                <w:color w:val="000000"/>
                <w:sz w:val="22"/>
                <w:szCs w:val="22"/>
                <w:cs/>
                <w:lang w:eastAsia="th-TH"/>
              </w:rPr>
            </w:pPr>
          </w:p>
        </w:tc>
        <w:tc>
          <w:tcPr>
            <w:tcW w:w="1260" w:type="dxa"/>
          </w:tcPr>
          <w:p w14:paraId="4C8F0707" w14:textId="77777777" w:rsidR="00713DB8" w:rsidRPr="00D13CBC" w:rsidRDefault="00713DB8">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90" w:type="dxa"/>
          </w:tcPr>
          <w:p w14:paraId="260D73DB" w14:textId="77777777" w:rsidR="00713DB8" w:rsidRPr="00D13CBC" w:rsidRDefault="00713DB8">
            <w:pPr>
              <w:ind w:right="274"/>
              <w:jc w:val="right"/>
              <w:rPr>
                <w:rFonts w:ascii="Angsana New" w:hAnsi="Angsana New" w:cs="Angsana New"/>
                <w:snapToGrid w:val="0"/>
                <w:color w:val="000000"/>
                <w:sz w:val="22"/>
                <w:szCs w:val="22"/>
                <w:cs/>
                <w:lang w:eastAsia="th-TH"/>
              </w:rPr>
            </w:pPr>
          </w:p>
        </w:tc>
        <w:tc>
          <w:tcPr>
            <w:tcW w:w="1170" w:type="dxa"/>
          </w:tcPr>
          <w:p w14:paraId="6D226A01" w14:textId="77777777" w:rsidR="00713DB8" w:rsidRPr="00D13CBC" w:rsidRDefault="00713DB8">
            <w:pPr>
              <w:ind w:right="65"/>
              <w:jc w:val="right"/>
              <w:rPr>
                <w:rFonts w:ascii="Angsana New" w:hAnsi="Angsana New" w:cs="Angsana New"/>
                <w:snapToGrid w:val="0"/>
                <w:color w:val="000000"/>
                <w:sz w:val="22"/>
                <w:szCs w:val="22"/>
                <w:cs/>
                <w:lang w:eastAsia="th-TH"/>
              </w:rPr>
            </w:pPr>
            <w:r w:rsidRPr="00D13CBC">
              <w:rPr>
                <w:rFonts w:ascii="Angsana New" w:hAnsi="Angsana New" w:cs="Angsana New"/>
                <w:snapToGrid w:val="0"/>
                <w:color w:val="000000"/>
                <w:sz w:val="22"/>
                <w:szCs w:val="22"/>
                <w:lang w:eastAsia="th-TH"/>
              </w:rPr>
              <w:t>52,038,101.41</w:t>
            </w:r>
          </w:p>
        </w:tc>
        <w:tc>
          <w:tcPr>
            <w:tcW w:w="90" w:type="dxa"/>
          </w:tcPr>
          <w:p w14:paraId="5C499336" w14:textId="77777777" w:rsidR="00713DB8" w:rsidRPr="00D13CBC" w:rsidRDefault="00713DB8">
            <w:pPr>
              <w:ind w:right="65"/>
              <w:jc w:val="right"/>
              <w:rPr>
                <w:rFonts w:ascii="Angsana New" w:hAnsi="Angsana New" w:cs="Angsana New"/>
                <w:snapToGrid w:val="0"/>
                <w:color w:val="000000"/>
                <w:sz w:val="22"/>
                <w:szCs w:val="22"/>
                <w:lang w:eastAsia="th-TH"/>
              </w:rPr>
            </w:pPr>
          </w:p>
        </w:tc>
        <w:tc>
          <w:tcPr>
            <w:tcW w:w="1170" w:type="dxa"/>
          </w:tcPr>
          <w:p w14:paraId="0DA1595C" w14:textId="77777777" w:rsidR="00713DB8" w:rsidRPr="00D13CBC" w:rsidRDefault="00713DB8">
            <w:pPr>
              <w:tabs>
                <w:tab w:val="left" w:pos="600"/>
              </w:tabs>
              <w:jc w:val="center"/>
              <w:rPr>
                <w:rFonts w:ascii="Angsana New" w:hAnsi="Angsana New" w:cs="Angsana New"/>
                <w:snapToGrid w:val="0"/>
                <w:color w:val="000000"/>
                <w:sz w:val="22"/>
                <w:szCs w:val="22"/>
                <w:lang w:eastAsia="th-TH"/>
              </w:rPr>
            </w:pPr>
            <w:r w:rsidRPr="00D13CBC">
              <w:rPr>
                <w:rFonts w:ascii="Angsana New" w:hAnsi="Angsana New" w:cs="Angsana New" w:hint="cs"/>
                <w:snapToGrid w:val="0"/>
                <w:color w:val="000000"/>
                <w:sz w:val="22"/>
                <w:szCs w:val="22"/>
                <w:cs/>
                <w:lang w:eastAsia="th-TH"/>
              </w:rPr>
              <w:t>-</w:t>
            </w:r>
          </w:p>
        </w:tc>
        <w:tc>
          <w:tcPr>
            <w:tcW w:w="85" w:type="dxa"/>
          </w:tcPr>
          <w:p w14:paraId="01EDD0A1"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1265" w:type="dxa"/>
          </w:tcPr>
          <w:p w14:paraId="1B69586D" w14:textId="77777777" w:rsidR="00713DB8" w:rsidRPr="00F14B29" w:rsidRDefault="00713DB8">
            <w:pPr>
              <w:ind w:right="65"/>
              <w:jc w:val="right"/>
              <w:rPr>
                <w:rFonts w:ascii="Angsana New" w:hAnsi="Angsana New" w:cs="Angsana New"/>
                <w:snapToGrid w:val="0"/>
                <w:color w:val="000000"/>
                <w:sz w:val="22"/>
                <w:szCs w:val="22"/>
                <w:highlight w:val="yellow"/>
                <w:cs/>
                <w:lang w:eastAsia="th-TH"/>
              </w:rPr>
            </w:pPr>
            <w:r w:rsidRPr="00A8413B">
              <w:rPr>
                <w:rFonts w:ascii="Angsana New" w:hAnsi="Angsana New" w:cs="Angsana New"/>
                <w:snapToGrid w:val="0"/>
                <w:color w:val="000000"/>
                <w:sz w:val="22"/>
                <w:szCs w:val="22"/>
                <w:lang w:eastAsia="th-TH"/>
              </w:rPr>
              <w:t>52,038,101.41</w:t>
            </w:r>
          </w:p>
        </w:tc>
        <w:tc>
          <w:tcPr>
            <w:tcW w:w="90" w:type="dxa"/>
          </w:tcPr>
          <w:p w14:paraId="33722052" w14:textId="77777777" w:rsidR="00713DB8" w:rsidRPr="00F14B29" w:rsidRDefault="00713DB8">
            <w:pPr>
              <w:ind w:right="65"/>
              <w:jc w:val="right"/>
              <w:rPr>
                <w:rFonts w:ascii="Angsana New" w:hAnsi="Angsana New" w:cs="Angsana New"/>
                <w:snapToGrid w:val="0"/>
                <w:color w:val="000000"/>
                <w:sz w:val="22"/>
                <w:szCs w:val="22"/>
                <w:highlight w:val="yellow"/>
                <w:lang w:eastAsia="th-TH"/>
              </w:rPr>
            </w:pPr>
          </w:p>
        </w:tc>
        <w:tc>
          <w:tcPr>
            <w:tcW w:w="1080" w:type="dxa"/>
          </w:tcPr>
          <w:p w14:paraId="3C4EC8A6" w14:textId="77777777" w:rsidR="00713DB8" w:rsidRPr="00F14B29" w:rsidRDefault="00713DB8">
            <w:pPr>
              <w:ind w:right="-30"/>
              <w:jc w:val="center"/>
              <w:rPr>
                <w:rFonts w:ascii="Angsana New" w:hAnsi="Angsana New" w:cs="Angsana New"/>
                <w:snapToGrid w:val="0"/>
                <w:color w:val="000000"/>
                <w:sz w:val="22"/>
                <w:szCs w:val="22"/>
                <w:highlight w:val="yellow"/>
                <w:lang w:eastAsia="th-TH"/>
              </w:rPr>
            </w:pPr>
            <w:r w:rsidRPr="00E90271">
              <w:rPr>
                <w:rFonts w:ascii="Angsana New" w:hAnsi="Angsana New" w:cs="Angsana New"/>
                <w:snapToGrid w:val="0"/>
                <w:color w:val="000000"/>
                <w:sz w:val="22"/>
                <w:szCs w:val="22"/>
                <w:lang w:eastAsia="th-TH"/>
              </w:rPr>
              <w:t>4.99</w:t>
            </w:r>
            <w:r w:rsidRPr="00E90271">
              <w:rPr>
                <w:rFonts w:ascii="Angsana New" w:hAnsi="Angsana New" w:cs="Angsana New" w:hint="cs"/>
                <w:snapToGrid w:val="0"/>
                <w:color w:val="000000"/>
                <w:sz w:val="22"/>
                <w:szCs w:val="22"/>
                <w:lang w:eastAsia="th-TH"/>
              </w:rPr>
              <w:t xml:space="preserve"> – </w:t>
            </w:r>
            <w:r w:rsidRPr="00E90271">
              <w:rPr>
                <w:rFonts w:ascii="Angsana New" w:hAnsi="Angsana New" w:cs="Angsana New"/>
                <w:snapToGrid w:val="0"/>
                <w:color w:val="000000"/>
                <w:sz w:val="22"/>
                <w:szCs w:val="22"/>
                <w:lang w:eastAsia="th-TH"/>
              </w:rPr>
              <w:t>6</w:t>
            </w:r>
            <w:r w:rsidRPr="00E90271">
              <w:rPr>
                <w:rFonts w:ascii="Angsana New" w:hAnsi="Angsana New" w:cs="Angsana New" w:hint="cs"/>
                <w:snapToGrid w:val="0"/>
                <w:color w:val="000000"/>
                <w:sz w:val="22"/>
                <w:szCs w:val="22"/>
                <w:cs/>
                <w:lang w:eastAsia="th-TH"/>
              </w:rPr>
              <w:t>.</w:t>
            </w:r>
            <w:r w:rsidRPr="00E90271">
              <w:rPr>
                <w:rFonts w:ascii="Angsana New" w:hAnsi="Angsana New" w:cs="Angsana New"/>
                <w:snapToGrid w:val="0"/>
                <w:color w:val="000000"/>
                <w:sz w:val="22"/>
                <w:szCs w:val="22"/>
                <w:lang w:eastAsia="th-TH"/>
              </w:rPr>
              <w:t>27</w:t>
            </w:r>
          </w:p>
        </w:tc>
      </w:tr>
    </w:tbl>
    <w:p w14:paraId="21FA8066" w14:textId="77777777" w:rsidR="003C7682" w:rsidRDefault="003C7682" w:rsidP="00CB661F">
      <w:pPr>
        <w:pStyle w:val="ListParagraph"/>
        <w:tabs>
          <w:tab w:val="left" w:pos="1080"/>
        </w:tabs>
        <w:ind w:left="1080" w:firstLine="630"/>
        <w:jc w:val="thaiDistribute"/>
        <w:rPr>
          <w:rFonts w:ascii="Angsana New" w:hAnsi="Angsana New" w:cs="Angsana New"/>
          <w:sz w:val="16"/>
          <w:szCs w:val="16"/>
        </w:rPr>
      </w:pPr>
    </w:p>
    <w:p w14:paraId="28E2F2F1"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71AC5610"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3338D355"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5522CFC9"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595F2A76"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40ECF624"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1D1704E1"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33130D89"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492179DE"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3D9AE0F1"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170DA30E"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6A1B79E1"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45D65DBE"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17999059"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26FBD5D5"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0E5374E7"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6CE64E0C"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585CAC4A"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1FB2ACF6"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780D098D"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1F5E7FF4"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71E41CFD"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450C3D1B"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34F46797"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162B30F4" w14:textId="77777777" w:rsidR="00713DB8" w:rsidRDefault="00713DB8" w:rsidP="00CB661F">
      <w:pPr>
        <w:pStyle w:val="ListParagraph"/>
        <w:tabs>
          <w:tab w:val="left" w:pos="1080"/>
        </w:tabs>
        <w:ind w:left="1080" w:firstLine="630"/>
        <w:jc w:val="thaiDistribute"/>
        <w:rPr>
          <w:rFonts w:ascii="Angsana New" w:hAnsi="Angsana New" w:cs="Angsana New"/>
          <w:sz w:val="16"/>
          <w:szCs w:val="16"/>
        </w:rPr>
      </w:pPr>
    </w:p>
    <w:p w14:paraId="791DE69B" w14:textId="77777777" w:rsidR="00713DB8" w:rsidRPr="00260652" w:rsidRDefault="00713DB8" w:rsidP="00CB661F">
      <w:pPr>
        <w:pStyle w:val="ListParagraph"/>
        <w:tabs>
          <w:tab w:val="left" w:pos="1080"/>
        </w:tabs>
        <w:ind w:left="1080" w:firstLine="630"/>
        <w:jc w:val="thaiDistribute"/>
        <w:rPr>
          <w:rFonts w:ascii="Angsana New" w:hAnsi="Angsana New" w:cs="Angsana New"/>
          <w:sz w:val="16"/>
          <w:szCs w:val="16"/>
        </w:rPr>
      </w:pPr>
    </w:p>
    <w:tbl>
      <w:tblPr>
        <w:tblW w:w="9120" w:type="dxa"/>
        <w:tblInd w:w="990" w:type="dxa"/>
        <w:tblLayout w:type="fixed"/>
        <w:tblCellMar>
          <w:left w:w="30" w:type="dxa"/>
          <w:right w:w="30" w:type="dxa"/>
        </w:tblCellMar>
        <w:tblLook w:val="0000" w:firstRow="0" w:lastRow="0" w:firstColumn="0" w:lastColumn="0" w:noHBand="0" w:noVBand="0"/>
      </w:tblPr>
      <w:tblGrid>
        <w:gridCol w:w="2728"/>
        <w:gridCol w:w="90"/>
        <w:gridCol w:w="1182"/>
        <w:gridCol w:w="80"/>
        <w:gridCol w:w="1260"/>
        <w:gridCol w:w="90"/>
        <w:gridCol w:w="1170"/>
        <w:gridCol w:w="85"/>
        <w:gridCol w:w="1265"/>
        <w:gridCol w:w="90"/>
        <w:gridCol w:w="1080"/>
      </w:tblGrid>
      <w:tr w:rsidR="005C4AC3" w:rsidRPr="00F3052B" w14:paraId="3F08F691" w14:textId="77777777">
        <w:trPr>
          <w:cantSplit/>
        </w:trPr>
        <w:tc>
          <w:tcPr>
            <w:tcW w:w="2728" w:type="dxa"/>
          </w:tcPr>
          <w:p w14:paraId="39AC219E" w14:textId="77777777" w:rsidR="005C4AC3" w:rsidRPr="00F3052B" w:rsidRDefault="005C4AC3">
            <w:pPr>
              <w:jc w:val="center"/>
              <w:rPr>
                <w:rFonts w:ascii="Angsana New" w:hAnsi="Angsana New" w:cs="Angsana New"/>
                <w:snapToGrid w:val="0"/>
                <w:color w:val="000000"/>
                <w:sz w:val="22"/>
                <w:szCs w:val="22"/>
                <w:cs/>
                <w:lang w:eastAsia="th-TH"/>
              </w:rPr>
            </w:pPr>
          </w:p>
        </w:tc>
        <w:tc>
          <w:tcPr>
            <w:tcW w:w="90" w:type="dxa"/>
          </w:tcPr>
          <w:p w14:paraId="1B928510" w14:textId="77777777" w:rsidR="005C4AC3" w:rsidRPr="00F3052B" w:rsidRDefault="005C4AC3">
            <w:pPr>
              <w:ind w:right="90"/>
              <w:jc w:val="center"/>
              <w:rPr>
                <w:rFonts w:ascii="Angsana New" w:hAnsi="Angsana New" w:cs="Angsana New"/>
                <w:snapToGrid w:val="0"/>
                <w:color w:val="000000"/>
                <w:sz w:val="22"/>
                <w:szCs w:val="22"/>
                <w:cs/>
                <w:lang w:eastAsia="th-TH"/>
              </w:rPr>
            </w:pPr>
          </w:p>
        </w:tc>
        <w:tc>
          <w:tcPr>
            <w:tcW w:w="6302" w:type="dxa"/>
            <w:gridSpan w:val="9"/>
          </w:tcPr>
          <w:p w14:paraId="5F078868" w14:textId="77777777" w:rsidR="005C4AC3" w:rsidRPr="00F3052B" w:rsidRDefault="005C4AC3">
            <w:pPr>
              <w:ind w:right="90"/>
              <w:jc w:val="right"/>
              <w:rPr>
                <w:rFonts w:ascii="Angsana New" w:hAnsi="Angsana New" w:cs="Angsana New"/>
                <w:snapToGrid w:val="0"/>
                <w:color w:val="000000"/>
                <w:sz w:val="22"/>
                <w:szCs w:val="22"/>
                <w:cs/>
                <w:lang w:eastAsia="th-TH"/>
              </w:rPr>
            </w:pPr>
            <w:r w:rsidRPr="00260652">
              <w:rPr>
                <w:rFonts w:ascii="Angsana New" w:hAnsi="Angsana New" w:cs="Angsana New"/>
                <w:snapToGrid w:val="0"/>
                <w:color w:val="000000"/>
                <w:sz w:val="22"/>
                <w:szCs w:val="22"/>
                <w:lang w:eastAsia="th-TH"/>
              </w:rPr>
              <w:t>(</w:t>
            </w:r>
            <w:r w:rsidRPr="00260652">
              <w:rPr>
                <w:rFonts w:ascii="Angsana New" w:hAnsi="Angsana New" w:cs="Angsana New"/>
                <w:snapToGrid w:val="0"/>
                <w:color w:val="000000"/>
                <w:sz w:val="22"/>
                <w:szCs w:val="22"/>
                <w:cs/>
                <w:lang w:eastAsia="th-TH"/>
              </w:rPr>
              <w:t>หน่วย : บาท)</w:t>
            </w:r>
          </w:p>
        </w:tc>
      </w:tr>
      <w:tr w:rsidR="005C4AC3" w:rsidRPr="00F3052B" w14:paraId="0228C3E8" w14:textId="77777777">
        <w:trPr>
          <w:cantSplit/>
        </w:trPr>
        <w:tc>
          <w:tcPr>
            <w:tcW w:w="2728" w:type="dxa"/>
          </w:tcPr>
          <w:p w14:paraId="55E7EB05" w14:textId="77777777" w:rsidR="005C4AC3" w:rsidRPr="00F3052B" w:rsidRDefault="005C4AC3">
            <w:pPr>
              <w:jc w:val="center"/>
              <w:rPr>
                <w:rFonts w:ascii="Angsana New" w:hAnsi="Angsana New" w:cs="Angsana New"/>
                <w:snapToGrid w:val="0"/>
                <w:color w:val="000000"/>
                <w:sz w:val="22"/>
                <w:szCs w:val="22"/>
                <w:cs/>
                <w:lang w:eastAsia="th-TH"/>
              </w:rPr>
            </w:pPr>
          </w:p>
        </w:tc>
        <w:tc>
          <w:tcPr>
            <w:tcW w:w="90" w:type="dxa"/>
          </w:tcPr>
          <w:p w14:paraId="3D30108F" w14:textId="77777777" w:rsidR="005C4AC3" w:rsidRPr="00F3052B" w:rsidRDefault="005C4AC3">
            <w:pPr>
              <w:ind w:right="90"/>
              <w:jc w:val="center"/>
              <w:rPr>
                <w:rFonts w:ascii="Angsana New" w:hAnsi="Angsana New" w:cs="Angsana New"/>
                <w:snapToGrid w:val="0"/>
                <w:color w:val="000000"/>
                <w:sz w:val="22"/>
                <w:szCs w:val="22"/>
                <w:cs/>
                <w:lang w:eastAsia="th-TH"/>
              </w:rPr>
            </w:pPr>
          </w:p>
        </w:tc>
        <w:tc>
          <w:tcPr>
            <w:tcW w:w="6302" w:type="dxa"/>
            <w:gridSpan w:val="9"/>
          </w:tcPr>
          <w:p w14:paraId="77F80D72" w14:textId="77777777" w:rsidR="005C4AC3" w:rsidRPr="00F3052B" w:rsidRDefault="005C4AC3">
            <w:pPr>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งบการเงินเฉพาะกิจการ</w:t>
            </w:r>
          </w:p>
        </w:tc>
      </w:tr>
      <w:tr w:rsidR="005C4AC3" w:rsidRPr="00F3052B" w14:paraId="11239A18" w14:textId="77777777">
        <w:trPr>
          <w:cantSplit/>
        </w:trPr>
        <w:tc>
          <w:tcPr>
            <w:tcW w:w="2728" w:type="dxa"/>
          </w:tcPr>
          <w:p w14:paraId="70F04790" w14:textId="77777777" w:rsidR="005C4AC3" w:rsidRPr="00F3052B" w:rsidRDefault="005C4AC3">
            <w:pPr>
              <w:jc w:val="center"/>
              <w:rPr>
                <w:rFonts w:ascii="Angsana New" w:hAnsi="Angsana New" w:cs="Angsana New"/>
                <w:snapToGrid w:val="0"/>
                <w:color w:val="000000"/>
                <w:sz w:val="22"/>
                <w:szCs w:val="22"/>
                <w:cs/>
                <w:lang w:eastAsia="th-TH"/>
              </w:rPr>
            </w:pPr>
          </w:p>
        </w:tc>
        <w:tc>
          <w:tcPr>
            <w:tcW w:w="90" w:type="dxa"/>
          </w:tcPr>
          <w:p w14:paraId="4CF64691" w14:textId="77777777" w:rsidR="005C4AC3" w:rsidRPr="00F3052B" w:rsidRDefault="005C4AC3">
            <w:pPr>
              <w:ind w:right="90"/>
              <w:jc w:val="center"/>
              <w:rPr>
                <w:rFonts w:ascii="Angsana New" w:hAnsi="Angsana New" w:cs="Angsana New"/>
                <w:snapToGrid w:val="0"/>
                <w:color w:val="000000"/>
                <w:sz w:val="22"/>
                <w:szCs w:val="22"/>
                <w:cs/>
                <w:lang w:eastAsia="th-TH"/>
              </w:rPr>
            </w:pPr>
          </w:p>
        </w:tc>
        <w:tc>
          <w:tcPr>
            <w:tcW w:w="6302" w:type="dxa"/>
            <w:gridSpan w:val="9"/>
            <w:tcBorders>
              <w:bottom w:val="single" w:sz="4" w:space="0" w:color="auto"/>
            </w:tcBorders>
          </w:tcPr>
          <w:p w14:paraId="1EFDFEC5" w14:textId="1D636A89" w:rsidR="005C4AC3" w:rsidRPr="00F3052B" w:rsidRDefault="005C4AC3">
            <w:pPr>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 xml:space="preserve">ณ วันที่ </w:t>
            </w:r>
            <w:r w:rsidRPr="00F3052B">
              <w:rPr>
                <w:rFonts w:ascii="Angsana New" w:hAnsi="Angsana New" w:cs="Angsana New"/>
                <w:snapToGrid w:val="0"/>
                <w:color w:val="000000"/>
                <w:sz w:val="22"/>
                <w:szCs w:val="22"/>
                <w:lang w:eastAsia="th-TH"/>
              </w:rPr>
              <w:t>31</w:t>
            </w:r>
            <w:r w:rsidRPr="00F3052B">
              <w:rPr>
                <w:rFonts w:ascii="Angsana New" w:hAnsi="Angsana New" w:cs="Angsana New"/>
                <w:snapToGrid w:val="0"/>
                <w:color w:val="000000"/>
                <w:sz w:val="22"/>
                <w:szCs w:val="22"/>
                <w:cs/>
                <w:lang w:eastAsia="th-TH"/>
              </w:rPr>
              <w:t xml:space="preserve"> ธันวาคม </w:t>
            </w:r>
            <w:r w:rsidRPr="00F3052B">
              <w:rPr>
                <w:rFonts w:ascii="Angsana New" w:hAnsi="Angsana New" w:cs="Angsana New"/>
                <w:snapToGrid w:val="0"/>
                <w:color w:val="000000"/>
                <w:sz w:val="22"/>
                <w:szCs w:val="22"/>
                <w:lang w:eastAsia="th-TH"/>
              </w:rPr>
              <w:t>256</w:t>
            </w:r>
            <w:r w:rsidR="00E85B0D">
              <w:rPr>
                <w:rFonts w:ascii="Angsana New" w:hAnsi="Angsana New" w:cs="Angsana New"/>
                <w:snapToGrid w:val="0"/>
                <w:color w:val="000000"/>
                <w:sz w:val="22"/>
                <w:szCs w:val="22"/>
                <w:lang w:eastAsia="th-TH"/>
              </w:rPr>
              <w:t>8</w:t>
            </w:r>
          </w:p>
        </w:tc>
      </w:tr>
      <w:tr w:rsidR="005C4AC3" w:rsidRPr="00F3052B" w14:paraId="6DD85740" w14:textId="77777777">
        <w:trPr>
          <w:cantSplit/>
        </w:trPr>
        <w:tc>
          <w:tcPr>
            <w:tcW w:w="2728" w:type="dxa"/>
          </w:tcPr>
          <w:p w14:paraId="1DDB4BFC" w14:textId="77777777" w:rsidR="005C4AC3" w:rsidRPr="00F3052B" w:rsidRDefault="005C4AC3">
            <w:pPr>
              <w:jc w:val="center"/>
              <w:rPr>
                <w:rFonts w:ascii="Angsana New" w:hAnsi="Angsana New" w:cs="Angsana New"/>
                <w:snapToGrid w:val="0"/>
                <w:color w:val="000000"/>
                <w:sz w:val="22"/>
                <w:szCs w:val="22"/>
                <w:cs/>
                <w:lang w:eastAsia="th-TH"/>
              </w:rPr>
            </w:pPr>
          </w:p>
        </w:tc>
        <w:tc>
          <w:tcPr>
            <w:tcW w:w="90" w:type="dxa"/>
          </w:tcPr>
          <w:p w14:paraId="00FEBE0B" w14:textId="77777777" w:rsidR="005C4AC3" w:rsidRPr="00F3052B" w:rsidRDefault="005C4AC3">
            <w:pPr>
              <w:ind w:right="90"/>
              <w:jc w:val="center"/>
              <w:rPr>
                <w:rFonts w:ascii="Angsana New" w:hAnsi="Angsana New" w:cs="Angsana New"/>
                <w:snapToGrid w:val="0"/>
                <w:color w:val="000000"/>
                <w:sz w:val="22"/>
                <w:szCs w:val="22"/>
                <w:cs/>
                <w:lang w:eastAsia="th-TH"/>
              </w:rPr>
            </w:pPr>
          </w:p>
        </w:tc>
        <w:tc>
          <w:tcPr>
            <w:tcW w:w="2522" w:type="dxa"/>
            <w:gridSpan w:val="3"/>
            <w:tcBorders>
              <w:top w:val="single" w:sz="4" w:space="0" w:color="auto"/>
            </w:tcBorders>
          </w:tcPr>
          <w:p w14:paraId="47CD6803" w14:textId="77777777" w:rsidR="005C4AC3" w:rsidRPr="003C4416" w:rsidRDefault="005C4AC3">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2E1C27E3" w14:textId="77777777" w:rsidR="005C4AC3" w:rsidRPr="003C4416" w:rsidRDefault="005C4AC3">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09330AE2" w14:textId="77777777" w:rsidR="005C4AC3" w:rsidRPr="003C4416" w:rsidRDefault="005C4AC3">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0635244C" w14:textId="77777777" w:rsidR="005C4AC3" w:rsidRPr="003C4416" w:rsidRDefault="005C4AC3">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3FBE20D2" w14:textId="77777777" w:rsidR="005C4AC3" w:rsidRPr="003C4416" w:rsidRDefault="005C4AC3">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7BFDEE61" w14:textId="77777777" w:rsidR="005C4AC3" w:rsidRPr="003C4416" w:rsidRDefault="005C4AC3">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57AEF420" w14:textId="77777777" w:rsidR="005C4AC3" w:rsidRPr="003C4416" w:rsidRDefault="005C4AC3">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5C4AC3" w:rsidRPr="00F3052B" w14:paraId="73E0D925" w14:textId="77777777">
        <w:trPr>
          <w:cantSplit/>
        </w:trPr>
        <w:tc>
          <w:tcPr>
            <w:tcW w:w="2728" w:type="dxa"/>
          </w:tcPr>
          <w:p w14:paraId="1F98141C" w14:textId="77777777" w:rsidR="005C4AC3" w:rsidRPr="00F3052B" w:rsidRDefault="005C4AC3">
            <w:pPr>
              <w:jc w:val="center"/>
              <w:rPr>
                <w:rFonts w:ascii="Angsana New" w:hAnsi="Angsana New" w:cs="Angsana New"/>
                <w:snapToGrid w:val="0"/>
                <w:color w:val="000000"/>
                <w:sz w:val="22"/>
                <w:szCs w:val="22"/>
                <w:cs/>
                <w:lang w:eastAsia="th-TH"/>
              </w:rPr>
            </w:pPr>
          </w:p>
        </w:tc>
        <w:tc>
          <w:tcPr>
            <w:tcW w:w="90" w:type="dxa"/>
          </w:tcPr>
          <w:p w14:paraId="28483257" w14:textId="77777777" w:rsidR="005C4AC3" w:rsidRPr="00F3052B" w:rsidRDefault="005C4AC3">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74C007F9" w14:textId="77777777" w:rsidR="005C4AC3" w:rsidRDefault="005C4AC3">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05FEC988" w14:textId="77777777" w:rsidR="005C4AC3" w:rsidRPr="003C4416" w:rsidRDefault="005C4AC3">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ปรับขึ้น-ลงตามราคาตลาด</w:t>
            </w:r>
          </w:p>
        </w:tc>
        <w:tc>
          <w:tcPr>
            <w:tcW w:w="80" w:type="dxa"/>
            <w:tcBorders>
              <w:bottom w:val="single" w:sz="4" w:space="0" w:color="auto"/>
            </w:tcBorders>
          </w:tcPr>
          <w:p w14:paraId="1A861371" w14:textId="77777777" w:rsidR="005C4AC3" w:rsidRPr="003C4416" w:rsidRDefault="005C4AC3">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24A48FE6" w14:textId="77777777" w:rsidR="005C4AC3" w:rsidRPr="003C4416" w:rsidRDefault="005C4AC3">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583126B9" w14:textId="77777777" w:rsidR="005C4AC3" w:rsidRPr="003C4416" w:rsidRDefault="005C4AC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70A75B93" w14:textId="77777777" w:rsidR="005C4AC3" w:rsidRPr="003C4416" w:rsidRDefault="005C4AC3">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5F710478" w14:textId="77777777" w:rsidR="005C4AC3" w:rsidRPr="003C4416" w:rsidRDefault="005C4AC3">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0DC5695B" w14:textId="77777777" w:rsidR="005C4AC3" w:rsidRPr="003C4416" w:rsidRDefault="005C4AC3">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696781E7" w14:textId="77777777" w:rsidR="005C4AC3" w:rsidRPr="003C4416" w:rsidRDefault="005C4AC3">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42EF5D73" w14:textId="77777777" w:rsidR="005C4AC3" w:rsidRPr="003C4416" w:rsidRDefault="005C4AC3">
            <w:pPr>
              <w:ind w:right="90"/>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w:t>
            </w:r>
            <w:r w:rsidRPr="00260652">
              <w:rPr>
                <w:rFonts w:ascii="Angsana New" w:hAnsi="Angsana New" w:cs="Angsana New"/>
                <w:snapToGrid w:val="0"/>
                <w:color w:val="000000"/>
                <w:sz w:val="22"/>
                <w:szCs w:val="22"/>
                <w:cs/>
                <w:lang w:eastAsia="th-TH"/>
              </w:rPr>
              <w:t>ร้อยละต่อปี</w:t>
            </w:r>
            <w:r>
              <w:rPr>
                <w:rFonts w:ascii="Angsana New" w:hAnsi="Angsana New" w:cs="Angsana New" w:hint="cs"/>
                <w:snapToGrid w:val="0"/>
                <w:color w:val="000000"/>
                <w:sz w:val="22"/>
                <w:szCs w:val="22"/>
                <w:cs/>
                <w:lang w:eastAsia="th-TH"/>
              </w:rPr>
              <w:t>)</w:t>
            </w:r>
          </w:p>
        </w:tc>
      </w:tr>
      <w:tr w:rsidR="005C4AC3" w:rsidRPr="00F3052B" w14:paraId="16D7B46E" w14:textId="77777777">
        <w:trPr>
          <w:cantSplit/>
        </w:trPr>
        <w:tc>
          <w:tcPr>
            <w:tcW w:w="2728" w:type="dxa"/>
          </w:tcPr>
          <w:p w14:paraId="13F74E84" w14:textId="77777777" w:rsidR="005C4AC3" w:rsidRPr="00F3052B" w:rsidRDefault="005C4AC3">
            <w:pPr>
              <w:ind w:left="-30"/>
              <w:jc w:val="thaiDistribute"/>
              <w:rPr>
                <w:rFonts w:ascii="Angsana New" w:hAnsi="Angsana New" w:cs="Angsana New"/>
                <w:snapToGrid w:val="0"/>
                <w:color w:val="000000"/>
                <w:sz w:val="22"/>
                <w:szCs w:val="22"/>
                <w:u w:val="single"/>
                <w:cs/>
                <w:lang w:eastAsia="th-TH"/>
              </w:rPr>
            </w:pPr>
            <w:r w:rsidRPr="00F3052B">
              <w:rPr>
                <w:rFonts w:ascii="Angsana New" w:hAnsi="Angsana New" w:cs="Angsana New"/>
                <w:snapToGrid w:val="0"/>
                <w:color w:val="000000"/>
                <w:sz w:val="22"/>
                <w:szCs w:val="22"/>
                <w:u w:val="single"/>
                <w:cs/>
                <w:lang w:eastAsia="th-TH"/>
              </w:rPr>
              <w:t>สินทรัพย์ทางการเงิน</w:t>
            </w:r>
          </w:p>
        </w:tc>
        <w:tc>
          <w:tcPr>
            <w:tcW w:w="90" w:type="dxa"/>
          </w:tcPr>
          <w:p w14:paraId="118BCAFD" w14:textId="77777777" w:rsidR="005C4AC3" w:rsidRPr="00F3052B" w:rsidRDefault="005C4AC3">
            <w:pPr>
              <w:ind w:right="90"/>
              <w:jc w:val="right"/>
              <w:rPr>
                <w:rFonts w:ascii="Angsana New" w:hAnsi="Angsana New" w:cs="Angsana New"/>
                <w:snapToGrid w:val="0"/>
                <w:color w:val="000000"/>
                <w:sz w:val="22"/>
                <w:szCs w:val="22"/>
                <w:highlight w:val="yellow"/>
                <w:cs/>
                <w:lang w:eastAsia="th-TH"/>
              </w:rPr>
            </w:pPr>
          </w:p>
        </w:tc>
        <w:tc>
          <w:tcPr>
            <w:tcW w:w="1182" w:type="dxa"/>
          </w:tcPr>
          <w:p w14:paraId="3AF705C1" w14:textId="77777777" w:rsidR="005C4AC3" w:rsidRPr="00E85B0D" w:rsidRDefault="005C4AC3">
            <w:pPr>
              <w:ind w:right="65"/>
              <w:jc w:val="right"/>
              <w:rPr>
                <w:rFonts w:ascii="Angsana New" w:hAnsi="Angsana New" w:cs="Angsana New"/>
                <w:snapToGrid w:val="0"/>
                <w:color w:val="000000"/>
                <w:sz w:val="22"/>
                <w:szCs w:val="22"/>
                <w:highlight w:val="yellow"/>
                <w:lang w:eastAsia="th-TH"/>
              </w:rPr>
            </w:pPr>
          </w:p>
        </w:tc>
        <w:tc>
          <w:tcPr>
            <w:tcW w:w="80" w:type="dxa"/>
          </w:tcPr>
          <w:p w14:paraId="31A49FA5" w14:textId="77777777" w:rsidR="005C4AC3" w:rsidRPr="00E85B0D" w:rsidRDefault="005C4AC3">
            <w:pPr>
              <w:ind w:right="274"/>
              <w:jc w:val="right"/>
              <w:rPr>
                <w:rFonts w:ascii="Angsana New" w:hAnsi="Angsana New" w:cs="Angsana New"/>
                <w:snapToGrid w:val="0"/>
                <w:color w:val="000000"/>
                <w:sz w:val="22"/>
                <w:szCs w:val="22"/>
                <w:highlight w:val="yellow"/>
                <w:cs/>
                <w:lang w:eastAsia="th-TH"/>
              </w:rPr>
            </w:pPr>
          </w:p>
        </w:tc>
        <w:tc>
          <w:tcPr>
            <w:tcW w:w="1260" w:type="dxa"/>
          </w:tcPr>
          <w:p w14:paraId="138D5150" w14:textId="77777777" w:rsidR="005C4AC3" w:rsidRPr="00E85B0D" w:rsidRDefault="005C4AC3">
            <w:pPr>
              <w:ind w:right="65"/>
              <w:jc w:val="right"/>
              <w:rPr>
                <w:rFonts w:ascii="Angsana New" w:hAnsi="Angsana New" w:cs="Angsana New"/>
                <w:snapToGrid w:val="0"/>
                <w:color w:val="000000"/>
                <w:sz w:val="22"/>
                <w:szCs w:val="22"/>
                <w:highlight w:val="yellow"/>
                <w:lang w:eastAsia="th-TH"/>
              </w:rPr>
            </w:pPr>
          </w:p>
        </w:tc>
        <w:tc>
          <w:tcPr>
            <w:tcW w:w="90" w:type="dxa"/>
          </w:tcPr>
          <w:p w14:paraId="2F7531C5" w14:textId="77777777" w:rsidR="005C4AC3" w:rsidRPr="00E85B0D" w:rsidRDefault="005C4AC3">
            <w:pPr>
              <w:ind w:right="143"/>
              <w:jc w:val="right"/>
              <w:rPr>
                <w:rFonts w:ascii="Angsana New" w:hAnsi="Angsana New" w:cs="Angsana New"/>
                <w:snapToGrid w:val="0"/>
                <w:color w:val="000000"/>
                <w:sz w:val="22"/>
                <w:szCs w:val="22"/>
                <w:highlight w:val="yellow"/>
                <w:lang w:eastAsia="th-TH"/>
              </w:rPr>
            </w:pPr>
          </w:p>
        </w:tc>
        <w:tc>
          <w:tcPr>
            <w:tcW w:w="1170" w:type="dxa"/>
          </w:tcPr>
          <w:p w14:paraId="3E0325E3" w14:textId="77777777" w:rsidR="005C4AC3" w:rsidRPr="00E85B0D" w:rsidRDefault="005C4AC3">
            <w:pPr>
              <w:ind w:right="65"/>
              <w:jc w:val="right"/>
              <w:rPr>
                <w:rFonts w:ascii="Angsana New" w:hAnsi="Angsana New" w:cs="Angsana New"/>
                <w:snapToGrid w:val="0"/>
                <w:color w:val="000000"/>
                <w:sz w:val="22"/>
                <w:szCs w:val="22"/>
                <w:highlight w:val="yellow"/>
                <w:lang w:eastAsia="th-TH"/>
              </w:rPr>
            </w:pPr>
          </w:p>
        </w:tc>
        <w:tc>
          <w:tcPr>
            <w:tcW w:w="85" w:type="dxa"/>
          </w:tcPr>
          <w:p w14:paraId="19D14EB5" w14:textId="77777777" w:rsidR="005C4AC3" w:rsidRPr="00E85B0D" w:rsidRDefault="005C4AC3">
            <w:pPr>
              <w:ind w:right="65"/>
              <w:jc w:val="right"/>
              <w:rPr>
                <w:rFonts w:ascii="Angsana New" w:hAnsi="Angsana New" w:cs="Angsana New"/>
                <w:snapToGrid w:val="0"/>
                <w:color w:val="000000"/>
                <w:sz w:val="22"/>
                <w:szCs w:val="22"/>
                <w:highlight w:val="yellow"/>
                <w:lang w:eastAsia="th-TH"/>
              </w:rPr>
            </w:pPr>
          </w:p>
        </w:tc>
        <w:tc>
          <w:tcPr>
            <w:tcW w:w="1265" w:type="dxa"/>
          </w:tcPr>
          <w:p w14:paraId="0DC5360C" w14:textId="77777777" w:rsidR="005C4AC3" w:rsidRPr="00E85B0D" w:rsidRDefault="005C4AC3">
            <w:pPr>
              <w:ind w:right="65"/>
              <w:jc w:val="right"/>
              <w:rPr>
                <w:rFonts w:ascii="Angsana New" w:hAnsi="Angsana New" w:cs="Angsana New"/>
                <w:snapToGrid w:val="0"/>
                <w:color w:val="000000"/>
                <w:sz w:val="22"/>
                <w:szCs w:val="22"/>
                <w:highlight w:val="yellow"/>
                <w:lang w:eastAsia="th-TH"/>
              </w:rPr>
            </w:pPr>
          </w:p>
        </w:tc>
        <w:tc>
          <w:tcPr>
            <w:tcW w:w="90" w:type="dxa"/>
          </w:tcPr>
          <w:p w14:paraId="61B717FD" w14:textId="77777777" w:rsidR="005C4AC3" w:rsidRPr="00E85B0D" w:rsidRDefault="005C4AC3">
            <w:pPr>
              <w:ind w:right="65"/>
              <w:jc w:val="right"/>
              <w:rPr>
                <w:rFonts w:ascii="Angsana New" w:hAnsi="Angsana New" w:cs="Angsana New"/>
                <w:snapToGrid w:val="0"/>
                <w:color w:val="000000"/>
                <w:sz w:val="22"/>
                <w:szCs w:val="22"/>
                <w:highlight w:val="yellow"/>
                <w:lang w:eastAsia="th-TH"/>
              </w:rPr>
            </w:pPr>
          </w:p>
        </w:tc>
        <w:tc>
          <w:tcPr>
            <w:tcW w:w="1080" w:type="dxa"/>
          </w:tcPr>
          <w:p w14:paraId="48203680" w14:textId="77777777" w:rsidR="005C4AC3" w:rsidRPr="00E85B0D" w:rsidRDefault="005C4AC3">
            <w:pPr>
              <w:jc w:val="center"/>
              <w:rPr>
                <w:rFonts w:ascii="Angsana New" w:hAnsi="Angsana New" w:cs="Angsana New"/>
                <w:snapToGrid w:val="0"/>
                <w:color w:val="000000"/>
                <w:sz w:val="22"/>
                <w:szCs w:val="22"/>
                <w:highlight w:val="yellow"/>
                <w:lang w:eastAsia="th-TH"/>
              </w:rPr>
            </w:pPr>
          </w:p>
        </w:tc>
      </w:tr>
      <w:tr w:rsidR="005C4AC3" w:rsidRPr="00F3052B" w14:paraId="0691435D" w14:textId="77777777">
        <w:trPr>
          <w:cantSplit/>
        </w:trPr>
        <w:tc>
          <w:tcPr>
            <w:tcW w:w="2728" w:type="dxa"/>
          </w:tcPr>
          <w:p w14:paraId="6C3190F6" w14:textId="77777777" w:rsidR="005C4AC3" w:rsidRPr="00F3052B" w:rsidRDefault="005C4AC3">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เงินสดและรายการเทียบเท่าเงินสด</w:t>
            </w:r>
          </w:p>
        </w:tc>
        <w:tc>
          <w:tcPr>
            <w:tcW w:w="90" w:type="dxa"/>
          </w:tcPr>
          <w:p w14:paraId="449325A1"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5C17597E" w14:textId="2032187C" w:rsidR="005C4AC3" w:rsidRPr="00B27F2D" w:rsidRDefault="00697C1F">
            <w:pPr>
              <w:ind w:right="65"/>
              <w:jc w:val="right"/>
              <w:rPr>
                <w:rFonts w:ascii="Angsana New" w:hAnsi="Angsana New" w:cs="Angsana New"/>
                <w:snapToGrid w:val="0"/>
                <w:color w:val="000000"/>
                <w:sz w:val="22"/>
                <w:szCs w:val="22"/>
                <w:lang w:eastAsia="th-TH"/>
              </w:rPr>
            </w:pPr>
            <w:r w:rsidRPr="00697C1F">
              <w:rPr>
                <w:rFonts w:ascii="Angsana New" w:hAnsi="Angsana New" w:cs="Angsana New"/>
                <w:snapToGrid w:val="0"/>
                <w:color w:val="000000"/>
                <w:sz w:val="22"/>
                <w:szCs w:val="22"/>
                <w:lang w:eastAsia="th-TH"/>
              </w:rPr>
              <w:t>52,954,713.39</w:t>
            </w:r>
          </w:p>
        </w:tc>
        <w:tc>
          <w:tcPr>
            <w:tcW w:w="80" w:type="dxa"/>
          </w:tcPr>
          <w:p w14:paraId="06D125F9" w14:textId="77777777" w:rsidR="005C4AC3" w:rsidRPr="00B27F2D" w:rsidRDefault="005C4AC3">
            <w:pPr>
              <w:ind w:right="274"/>
              <w:jc w:val="right"/>
              <w:rPr>
                <w:rFonts w:ascii="Angsana New" w:hAnsi="Angsana New" w:cs="Angsana New"/>
                <w:snapToGrid w:val="0"/>
                <w:color w:val="000000"/>
                <w:sz w:val="22"/>
                <w:szCs w:val="22"/>
                <w:cs/>
                <w:lang w:eastAsia="th-TH"/>
              </w:rPr>
            </w:pPr>
          </w:p>
        </w:tc>
        <w:tc>
          <w:tcPr>
            <w:tcW w:w="1260" w:type="dxa"/>
          </w:tcPr>
          <w:p w14:paraId="20AA63DA" w14:textId="7520CAC2" w:rsidR="005C4AC3" w:rsidRPr="00B27F2D" w:rsidRDefault="007A3250">
            <w:pPr>
              <w:ind w:right="65"/>
              <w:jc w:val="right"/>
              <w:rPr>
                <w:rFonts w:ascii="Angsana New" w:hAnsi="Angsana New" w:cs="Angsana New"/>
                <w:snapToGrid w:val="0"/>
                <w:color w:val="000000"/>
                <w:sz w:val="22"/>
                <w:szCs w:val="22"/>
                <w:lang w:eastAsia="th-TH"/>
              </w:rPr>
            </w:pPr>
            <w:r w:rsidRPr="007A3250">
              <w:rPr>
                <w:rFonts w:ascii="Angsana New" w:hAnsi="Angsana New" w:cs="Angsana New"/>
                <w:snapToGrid w:val="0"/>
                <w:color w:val="000000"/>
                <w:sz w:val="22"/>
                <w:szCs w:val="22"/>
                <w:lang w:eastAsia="th-TH"/>
              </w:rPr>
              <w:t>267,532,312.52</w:t>
            </w:r>
          </w:p>
        </w:tc>
        <w:tc>
          <w:tcPr>
            <w:tcW w:w="90" w:type="dxa"/>
          </w:tcPr>
          <w:p w14:paraId="43C563FC" w14:textId="77777777" w:rsidR="005C4AC3" w:rsidRPr="00B27F2D" w:rsidRDefault="005C4AC3">
            <w:pPr>
              <w:ind w:right="143"/>
              <w:jc w:val="right"/>
              <w:rPr>
                <w:rFonts w:ascii="Angsana New" w:hAnsi="Angsana New" w:cs="Angsana New"/>
                <w:snapToGrid w:val="0"/>
                <w:color w:val="000000"/>
                <w:sz w:val="22"/>
                <w:szCs w:val="22"/>
                <w:lang w:eastAsia="th-TH"/>
              </w:rPr>
            </w:pPr>
          </w:p>
        </w:tc>
        <w:tc>
          <w:tcPr>
            <w:tcW w:w="1170" w:type="dxa"/>
          </w:tcPr>
          <w:p w14:paraId="06998075" w14:textId="0A87293E" w:rsidR="005C4AC3" w:rsidRPr="00B27F2D" w:rsidRDefault="007A3250">
            <w:pPr>
              <w:ind w:right="65"/>
              <w:jc w:val="right"/>
              <w:rPr>
                <w:rFonts w:ascii="Angsana New" w:hAnsi="Angsana New" w:cs="Angsana New"/>
                <w:snapToGrid w:val="0"/>
                <w:color w:val="000000"/>
                <w:sz w:val="22"/>
                <w:szCs w:val="22"/>
                <w:lang w:eastAsia="th-TH"/>
              </w:rPr>
            </w:pPr>
            <w:r w:rsidRPr="007A3250">
              <w:rPr>
                <w:rFonts w:ascii="Angsana New" w:hAnsi="Angsana New" w:cs="Angsana New"/>
                <w:snapToGrid w:val="0"/>
                <w:color w:val="000000"/>
                <w:sz w:val="22"/>
                <w:szCs w:val="22"/>
                <w:lang w:eastAsia="th-TH"/>
              </w:rPr>
              <w:t>997,631.73</w:t>
            </w:r>
          </w:p>
        </w:tc>
        <w:tc>
          <w:tcPr>
            <w:tcW w:w="85" w:type="dxa"/>
          </w:tcPr>
          <w:p w14:paraId="49E1CE09" w14:textId="77777777" w:rsidR="005C4AC3" w:rsidRPr="00B27F2D" w:rsidRDefault="005C4AC3">
            <w:pPr>
              <w:ind w:right="65"/>
              <w:jc w:val="right"/>
              <w:rPr>
                <w:rFonts w:ascii="Angsana New" w:hAnsi="Angsana New" w:cs="Angsana New"/>
                <w:snapToGrid w:val="0"/>
                <w:color w:val="000000"/>
                <w:sz w:val="22"/>
                <w:szCs w:val="22"/>
                <w:lang w:eastAsia="th-TH"/>
              </w:rPr>
            </w:pPr>
          </w:p>
        </w:tc>
        <w:tc>
          <w:tcPr>
            <w:tcW w:w="1265" w:type="dxa"/>
          </w:tcPr>
          <w:p w14:paraId="76AA1EAF" w14:textId="377226CC" w:rsidR="005C4AC3" w:rsidRPr="00B27F2D" w:rsidRDefault="007A3250">
            <w:pPr>
              <w:ind w:right="65"/>
              <w:jc w:val="right"/>
              <w:rPr>
                <w:rFonts w:ascii="Angsana New" w:hAnsi="Angsana New" w:cs="Angsana New"/>
                <w:snapToGrid w:val="0"/>
                <w:color w:val="000000"/>
                <w:sz w:val="22"/>
                <w:szCs w:val="22"/>
                <w:lang w:eastAsia="th-TH"/>
              </w:rPr>
            </w:pPr>
            <w:r w:rsidRPr="007A3250">
              <w:rPr>
                <w:rFonts w:ascii="Angsana New" w:hAnsi="Angsana New" w:cs="Angsana New"/>
                <w:snapToGrid w:val="0"/>
                <w:color w:val="000000"/>
                <w:sz w:val="22"/>
                <w:szCs w:val="22"/>
                <w:lang w:eastAsia="th-TH"/>
              </w:rPr>
              <w:t>321,484,657.64</w:t>
            </w:r>
          </w:p>
        </w:tc>
        <w:tc>
          <w:tcPr>
            <w:tcW w:w="90" w:type="dxa"/>
          </w:tcPr>
          <w:p w14:paraId="77682398" w14:textId="77777777" w:rsidR="005C4AC3" w:rsidRPr="00B27F2D" w:rsidRDefault="005C4AC3">
            <w:pPr>
              <w:ind w:right="65"/>
              <w:jc w:val="right"/>
              <w:rPr>
                <w:rFonts w:ascii="Angsana New" w:hAnsi="Angsana New" w:cs="Angsana New"/>
                <w:snapToGrid w:val="0"/>
                <w:color w:val="000000"/>
                <w:sz w:val="22"/>
                <w:szCs w:val="22"/>
                <w:lang w:eastAsia="th-TH"/>
              </w:rPr>
            </w:pPr>
          </w:p>
        </w:tc>
        <w:tc>
          <w:tcPr>
            <w:tcW w:w="1080" w:type="dxa"/>
          </w:tcPr>
          <w:p w14:paraId="712A8084" w14:textId="06B3E360" w:rsidR="005C4AC3" w:rsidRPr="00B27F2D" w:rsidRDefault="005C4AC3">
            <w:pPr>
              <w:ind w:right="150"/>
              <w:jc w:val="right"/>
              <w:rPr>
                <w:rFonts w:ascii="Angsana New" w:hAnsi="Angsana New" w:cs="Angsana New"/>
                <w:snapToGrid w:val="0"/>
                <w:color w:val="000000"/>
                <w:sz w:val="22"/>
                <w:szCs w:val="22"/>
                <w:cs/>
                <w:lang w:eastAsia="th-TH"/>
              </w:rPr>
            </w:pPr>
            <w:r w:rsidRPr="00B27F2D">
              <w:rPr>
                <w:rFonts w:ascii="Angsana New" w:hAnsi="Angsana New" w:cs="Angsana New"/>
                <w:snapToGrid w:val="0"/>
                <w:color w:val="000000"/>
                <w:sz w:val="22"/>
                <w:szCs w:val="22"/>
                <w:lang w:eastAsia="th-TH"/>
              </w:rPr>
              <w:t>0</w:t>
            </w:r>
            <w:r w:rsidRPr="00B27F2D">
              <w:rPr>
                <w:rFonts w:ascii="Angsana New" w:hAnsi="Angsana New" w:cs="Angsana New"/>
                <w:snapToGrid w:val="0"/>
                <w:color w:val="000000"/>
                <w:sz w:val="22"/>
                <w:szCs w:val="22"/>
                <w:cs/>
                <w:lang w:eastAsia="th-TH"/>
              </w:rPr>
              <w:t>.</w:t>
            </w:r>
            <w:r w:rsidR="00B27F2D" w:rsidRPr="00B27F2D">
              <w:rPr>
                <w:rFonts w:ascii="Angsana New" w:hAnsi="Angsana New" w:cs="Angsana New"/>
                <w:snapToGrid w:val="0"/>
                <w:color w:val="000000"/>
                <w:sz w:val="22"/>
                <w:szCs w:val="22"/>
                <w:lang w:eastAsia="th-TH"/>
              </w:rPr>
              <w:t>20</w:t>
            </w:r>
            <w:r w:rsidRPr="00B27F2D">
              <w:rPr>
                <w:rFonts w:ascii="Angsana New" w:hAnsi="Angsana New" w:cs="Angsana New"/>
                <w:snapToGrid w:val="0"/>
                <w:color w:val="000000"/>
                <w:sz w:val="22"/>
                <w:szCs w:val="22"/>
                <w:lang w:eastAsia="th-TH"/>
              </w:rPr>
              <w:t xml:space="preserve"> – </w:t>
            </w:r>
            <w:r w:rsidR="00B27F2D" w:rsidRPr="00B27F2D">
              <w:rPr>
                <w:rFonts w:ascii="Angsana New" w:hAnsi="Angsana New" w:cs="Angsana New"/>
                <w:snapToGrid w:val="0"/>
                <w:color w:val="000000"/>
                <w:sz w:val="22"/>
                <w:szCs w:val="22"/>
                <w:lang w:eastAsia="th-TH"/>
              </w:rPr>
              <w:t>1</w:t>
            </w:r>
            <w:r w:rsidRPr="00B27F2D">
              <w:rPr>
                <w:rFonts w:ascii="Angsana New" w:hAnsi="Angsana New" w:cs="Angsana New"/>
                <w:snapToGrid w:val="0"/>
                <w:color w:val="000000"/>
                <w:sz w:val="22"/>
                <w:szCs w:val="22"/>
                <w:lang w:eastAsia="th-TH"/>
              </w:rPr>
              <w:t>.</w:t>
            </w:r>
            <w:r w:rsidR="00B27F2D" w:rsidRPr="00B27F2D">
              <w:rPr>
                <w:rFonts w:ascii="Angsana New" w:hAnsi="Angsana New" w:cs="Angsana New"/>
                <w:snapToGrid w:val="0"/>
                <w:color w:val="000000"/>
                <w:sz w:val="22"/>
                <w:szCs w:val="22"/>
                <w:lang w:eastAsia="th-TH"/>
              </w:rPr>
              <w:t>9</w:t>
            </w:r>
            <w:r w:rsidRPr="00B27F2D">
              <w:rPr>
                <w:rFonts w:ascii="Angsana New" w:hAnsi="Angsana New" w:cs="Angsana New"/>
                <w:snapToGrid w:val="0"/>
                <w:color w:val="000000"/>
                <w:sz w:val="22"/>
                <w:szCs w:val="22"/>
                <w:lang w:eastAsia="th-TH"/>
              </w:rPr>
              <w:t>0</w:t>
            </w:r>
          </w:p>
        </w:tc>
      </w:tr>
      <w:tr w:rsidR="005C4AC3" w:rsidRPr="00F3052B" w14:paraId="220C76B0" w14:textId="77777777">
        <w:trPr>
          <w:cantSplit/>
        </w:trPr>
        <w:tc>
          <w:tcPr>
            <w:tcW w:w="2728" w:type="dxa"/>
          </w:tcPr>
          <w:p w14:paraId="0DD2008F" w14:textId="77777777" w:rsidR="005C4AC3" w:rsidRPr="00AA2AAA" w:rsidRDefault="005C4AC3">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4C6C2326" w14:textId="77777777" w:rsidR="005C4AC3" w:rsidRPr="00FE60B7" w:rsidRDefault="005C4AC3">
            <w:pPr>
              <w:ind w:right="90"/>
              <w:jc w:val="right"/>
              <w:rPr>
                <w:rFonts w:ascii="Angsana New" w:hAnsi="Angsana New" w:cs="Angsana New"/>
                <w:snapToGrid w:val="0"/>
                <w:color w:val="000000"/>
                <w:sz w:val="22"/>
                <w:szCs w:val="22"/>
                <w:highlight w:val="yellow"/>
                <w:cs/>
                <w:lang w:eastAsia="th-TH"/>
              </w:rPr>
            </w:pPr>
          </w:p>
        </w:tc>
        <w:tc>
          <w:tcPr>
            <w:tcW w:w="1182" w:type="dxa"/>
          </w:tcPr>
          <w:p w14:paraId="6B8D414B" w14:textId="77777777" w:rsidR="005C4AC3" w:rsidRPr="00B27F2D" w:rsidRDefault="005C4AC3">
            <w:pPr>
              <w:tabs>
                <w:tab w:val="left" w:pos="600"/>
              </w:tabs>
              <w:jc w:val="center"/>
              <w:rPr>
                <w:rFonts w:ascii="Angsana New" w:hAnsi="Angsana New" w:cs="Angsana New"/>
                <w:snapToGrid w:val="0"/>
                <w:color w:val="000000"/>
                <w:sz w:val="22"/>
                <w:szCs w:val="22"/>
                <w:lang w:eastAsia="th-TH"/>
              </w:rPr>
            </w:pPr>
          </w:p>
        </w:tc>
        <w:tc>
          <w:tcPr>
            <w:tcW w:w="80" w:type="dxa"/>
          </w:tcPr>
          <w:p w14:paraId="250EC7F1" w14:textId="77777777" w:rsidR="005C4AC3" w:rsidRPr="00B27F2D" w:rsidRDefault="005C4AC3">
            <w:pPr>
              <w:ind w:left="-30"/>
              <w:jc w:val="thaiDistribute"/>
              <w:rPr>
                <w:rFonts w:ascii="Angsana New" w:hAnsi="Angsana New" w:cs="Angsana New"/>
                <w:snapToGrid w:val="0"/>
                <w:color w:val="000000"/>
                <w:sz w:val="22"/>
                <w:szCs w:val="22"/>
                <w:cs/>
                <w:lang w:eastAsia="th-TH"/>
              </w:rPr>
            </w:pPr>
          </w:p>
        </w:tc>
        <w:tc>
          <w:tcPr>
            <w:tcW w:w="1260" w:type="dxa"/>
          </w:tcPr>
          <w:p w14:paraId="43193F65" w14:textId="77777777" w:rsidR="005C4AC3" w:rsidRPr="00B27F2D" w:rsidRDefault="005C4AC3">
            <w:pPr>
              <w:tabs>
                <w:tab w:val="left" w:pos="600"/>
              </w:tabs>
              <w:jc w:val="center"/>
              <w:rPr>
                <w:rFonts w:ascii="Angsana New" w:hAnsi="Angsana New" w:cs="Angsana New"/>
                <w:snapToGrid w:val="0"/>
                <w:color w:val="000000"/>
                <w:sz w:val="22"/>
                <w:szCs w:val="22"/>
                <w:lang w:eastAsia="th-TH"/>
              </w:rPr>
            </w:pPr>
          </w:p>
        </w:tc>
        <w:tc>
          <w:tcPr>
            <w:tcW w:w="90" w:type="dxa"/>
          </w:tcPr>
          <w:p w14:paraId="3AA1CD2C" w14:textId="77777777" w:rsidR="005C4AC3" w:rsidRPr="00B27F2D" w:rsidRDefault="005C4AC3">
            <w:pPr>
              <w:ind w:right="274"/>
              <w:jc w:val="right"/>
              <w:rPr>
                <w:rFonts w:ascii="Angsana New" w:hAnsi="Angsana New" w:cs="Angsana New"/>
                <w:snapToGrid w:val="0"/>
                <w:color w:val="000000"/>
                <w:sz w:val="22"/>
                <w:szCs w:val="22"/>
                <w:cs/>
                <w:lang w:eastAsia="th-TH"/>
              </w:rPr>
            </w:pPr>
          </w:p>
        </w:tc>
        <w:tc>
          <w:tcPr>
            <w:tcW w:w="1170" w:type="dxa"/>
          </w:tcPr>
          <w:p w14:paraId="6C48F5C3" w14:textId="77777777" w:rsidR="005C4AC3" w:rsidRPr="00B27F2D" w:rsidRDefault="005C4AC3">
            <w:pPr>
              <w:ind w:right="65"/>
              <w:jc w:val="right"/>
              <w:rPr>
                <w:rFonts w:ascii="Angsana New" w:hAnsi="Angsana New" w:cs="Angsana New"/>
                <w:snapToGrid w:val="0"/>
                <w:color w:val="000000"/>
                <w:sz w:val="22"/>
                <w:szCs w:val="22"/>
                <w:cs/>
                <w:lang w:eastAsia="th-TH"/>
              </w:rPr>
            </w:pPr>
          </w:p>
        </w:tc>
        <w:tc>
          <w:tcPr>
            <w:tcW w:w="85" w:type="dxa"/>
          </w:tcPr>
          <w:p w14:paraId="46091F71" w14:textId="77777777" w:rsidR="005C4AC3" w:rsidRPr="00B27F2D" w:rsidRDefault="005C4AC3">
            <w:pPr>
              <w:ind w:right="65"/>
              <w:jc w:val="right"/>
              <w:rPr>
                <w:rFonts w:ascii="Angsana New" w:hAnsi="Angsana New" w:cs="Angsana New"/>
                <w:snapToGrid w:val="0"/>
                <w:color w:val="000000"/>
                <w:sz w:val="22"/>
                <w:szCs w:val="22"/>
                <w:lang w:eastAsia="th-TH"/>
              </w:rPr>
            </w:pPr>
          </w:p>
        </w:tc>
        <w:tc>
          <w:tcPr>
            <w:tcW w:w="1265" w:type="dxa"/>
          </w:tcPr>
          <w:p w14:paraId="67081794" w14:textId="77777777" w:rsidR="005C4AC3" w:rsidRPr="00B27F2D" w:rsidRDefault="005C4AC3">
            <w:pPr>
              <w:ind w:right="65"/>
              <w:jc w:val="right"/>
              <w:rPr>
                <w:rFonts w:ascii="Angsana New" w:hAnsi="Angsana New" w:cs="Angsana New"/>
                <w:snapToGrid w:val="0"/>
                <w:color w:val="000000"/>
                <w:sz w:val="22"/>
                <w:szCs w:val="22"/>
                <w:lang w:eastAsia="th-TH"/>
              </w:rPr>
            </w:pPr>
          </w:p>
        </w:tc>
        <w:tc>
          <w:tcPr>
            <w:tcW w:w="90" w:type="dxa"/>
          </w:tcPr>
          <w:p w14:paraId="3C7D6753" w14:textId="77777777" w:rsidR="005C4AC3" w:rsidRPr="00B27F2D" w:rsidRDefault="005C4AC3">
            <w:pPr>
              <w:ind w:right="65"/>
              <w:jc w:val="right"/>
              <w:rPr>
                <w:rFonts w:ascii="Angsana New" w:hAnsi="Angsana New" w:cs="Angsana New"/>
                <w:snapToGrid w:val="0"/>
                <w:color w:val="000000"/>
                <w:sz w:val="22"/>
                <w:szCs w:val="22"/>
                <w:lang w:eastAsia="th-TH"/>
              </w:rPr>
            </w:pPr>
          </w:p>
        </w:tc>
        <w:tc>
          <w:tcPr>
            <w:tcW w:w="1080" w:type="dxa"/>
          </w:tcPr>
          <w:p w14:paraId="31F1BDD6" w14:textId="77777777" w:rsidR="005C4AC3" w:rsidRPr="00B27F2D" w:rsidRDefault="005C4AC3">
            <w:pPr>
              <w:ind w:right="-30"/>
              <w:jc w:val="center"/>
              <w:rPr>
                <w:rFonts w:ascii="Angsana New" w:hAnsi="Angsana New" w:cs="Angsana New"/>
                <w:snapToGrid w:val="0"/>
                <w:color w:val="000000"/>
                <w:sz w:val="22"/>
                <w:szCs w:val="22"/>
                <w:lang w:eastAsia="th-TH"/>
              </w:rPr>
            </w:pPr>
          </w:p>
        </w:tc>
      </w:tr>
      <w:tr w:rsidR="005C4AC3" w:rsidRPr="00F3052B" w14:paraId="38CA88BD" w14:textId="77777777">
        <w:trPr>
          <w:cantSplit/>
        </w:trPr>
        <w:tc>
          <w:tcPr>
            <w:tcW w:w="2728" w:type="dxa"/>
          </w:tcPr>
          <w:p w14:paraId="5331FD67" w14:textId="77777777" w:rsidR="005C4AC3" w:rsidRPr="00AA2AAA" w:rsidRDefault="005C4AC3">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3FD32C7D" w14:textId="77777777" w:rsidR="005C4AC3" w:rsidRPr="00FE60B7" w:rsidRDefault="005C4AC3">
            <w:pPr>
              <w:ind w:right="90"/>
              <w:jc w:val="right"/>
              <w:rPr>
                <w:rFonts w:ascii="Angsana New" w:hAnsi="Angsana New" w:cs="Angsana New"/>
                <w:snapToGrid w:val="0"/>
                <w:color w:val="000000"/>
                <w:sz w:val="22"/>
                <w:szCs w:val="22"/>
                <w:highlight w:val="yellow"/>
                <w:cs/>
                <w:lang w:eastAsia="th-TH"/>
              </w:rPr>
            </w:pPr>
          </w:p>
        </w:tc>
        <w:tc>
          <w:tcPr>
            <w:tcW w:w="1182" w:type="dxa"/>
          </w:tcPr>
          <w:p w14:paraId="235E899C" w14:textId="77777777" w:rsidR="005C4AC3" w:rsidRPr="00B27F2D" w:rsidRDefault="005C4AC3" w:rsidP="00A014CC">
            <w:pPr>
              <w:tabs>
                <w:tab w:val="left" w:pos="600"/>
              </w:tabs>
              <w:ind w:right="-77"/>
              <w:jc w:val="center"/>
              <w:rPr>
                <w:rFonts w:ascii="Angsana New" w:hAnsi="Angsana New" w:cs="Angsana New"/>
                <w:snapToGrid w:val="0"/>
                <w:color w:val="000000"/>
                <w:sz w:val="22"/>
                <w:szCs w:val="22"/>
                <w:lang w:eastAsia="th-TH"/>
              </w:rPr>
            </w:pPr>
            <w:r w:rsidRPr="00B27F2D">
              <w:rPr>
                <w:rFonts w:ascii="Angsana New" w:hAnsi="Angsana New" w:cs="Angsana New" w:hint="cs"/>
                <w:snapToGrid w:val="0"/>
                <w:color w:val="000000"/>
                <w:sz w:val="22"/>
                <w:szCs w:val="22"/>
                <w:cs/>
                <w:lang w:eastAsia="th-TH"/>
              </w:rPr>
              <w:t>-</w:t>
            </w:r>
          </w:p>
        </w:tc>
        <w:tc>
          <w:tcPr>
            <w:tcW w:w="80" w:type="dxa"/>
          </w:tcPr>
          <w:p w14:paraId="7CD1E31C" w14:textId="77777777" w:rsidR="005C4AC3" w:rsidRPr="00B27F2D" w:rsidRDefault="005C4AC3">
            <w:pPr>
              <w:ind w:left="-30"/>
              <w:jc w:val="thaiDistribute"/>
              <w:rPr>
                <w:rFonts w:ascii="Angsana New" w:hAnsi="Angsana New" w:cs="Angsana New"/>
                <w:snapToGrid w:val="0"/>
                <w:color w:val="000000"/>
                <w:sz w:val="22"/>
                <w:szCs w:val="22"/>
                <w:cs/>
                <w:lang w:eastAsia="th-TH"/>
              </w:rPr>
            </w:pPr>
          </w:p>
        </w:tc>
        <w:tc>
          <w:tcPr>
            <w:tcW w:w="1260" w:type="dxa"/>
          </w:tcPr>
          <w:p w14:paraId="1B02A747" w14:textId="77777777" w:rsidR="005C4AC3" w:rsidRPr="00B27F2D" w:rsidRDefault="005C4AC3" w:rsidP="00A014CC">
            <w:pPr>
              <w:tabs>
                <w:tab w:val="left" w:pos="600"/>
              </w:tabs>
              <w:ind w:right="-77"/>
              <w:jc w:val="center"/>
              <w:rPr>
                <w:rFonts w:ascii="Angsana New" w:hAnsi="Angsana New" w:cs="Angsana New"/>
                <w:snapToGrid w:val="0"/>
                <w:color w:val="000000"/>
                <w:sz w:val="22"/>
                <w:szCs w:val="22"/>
                <w:lang w:eastAsia="th-TH"/>
              </w:rPr>
            </w:pPr>
            <w:r w:rsidRPr="00B27F2D">
              <w:rPr>
                <w:rFonts w:ascii="Angsana New" w:hAnsi="Angsana New" w:cs="Angsana New" w:hint="cs"/>
                <w:snapToGrid w:val="0"/>
                <w:color w:val="000000"/>
                <w:sz w:val="22"/>
                <w:szCs w:val="22"/>
                <w:cs/>
                <w:lang w:eastAsia="th-TH"/>
              </w:rPr>
              <w:t>-</w:t>
            </w:r>
          </w:p>
        </w:tc>
        <w:tc>
          <w:tcPr>
            <w:tcW w:w="90" w:type="dxa"/>
          </w:tcPr>
          <w:p w14:paraId="4FD81D3E" w14:textId="77777777" w:rsidR="005C4AC3" w:rsidRPr="00B27F2D" w:rsidRDefault="005C4AC3">
            <w:pPr>
              <w:ind w:right="274"/>
              <w:jc w:val="right"/>
              <w:rPr>
                <w:rFonts w:ascii="Angsana New" w:hAnsi="Angsana New" w:cs="Angsana New"/>
                <w:snapToGrid w:val="0"/>
                <w:color w:val="000000"/>
                <w:sz w:val="22"/>
                <w:szCs w:val="22"/>
                <w:cs/>
                <w:lang w:eastAsia="th-TH"/>
              </w:rPr>
            </w:pPr>
          </w:p>
        </w:tc>
        <w:tc>
          <w:tcPr>
            <w:tcW w:w="1170" w:type="dxa"/>
          </w:tcPr>
          <w:p w14:paraId="30E6B42F" w14:textId="0E4FF74D" w:rsidR="005C4AC3" w:rsidRPr="00B27F2D" w:rsidRDefault="00FC18B5">
            <w:pPr>
              <w:ind w:right="65"/>
              <w:jc w:val="right"/>
              <w:rPr>
                <w:rFonts w:ascii="Angsana New" w:hAnsi="Angsana New" w:cs="Angsana New"/>
                <w:snapToGrid w:val="0"/>
                <w:color w:val="000000"/>
                <w:sz w:val="22"/>
                <w:szCs w:val="22"/>
                <w:cs/>
                <w:lang w:eastAsia="th-TH"/>
              </w:rPr>
            </w:pPr>
            <w:r w:rsidRPr="00FC18B5">
              <w:rPr>
                <w:rFonts w:ascii="Angsana New" w:hAnsi="Angsana New" w:cs="Angsana New"/>
                <w:snapToGrid w:val="0"/>
                <w:color w:val="000000"/>
                <w:sz w:val="22"/>
                <w:szCs w:val="22"/>
                <w:cs/>
                <w:lang w:eastAsia="th-TH"/>
              </w:rPr>
              <w:t>19</w:t>
            </w:r>
            <w:r w:rsidRPr="00FC18B5">
              <w:rPr>
                <w:rFonts w:ascii="Angsana New" w:hAnsi="Angsana New" w:cs="Angsana New"/>
                <w:snapToGrid w:val="0"/>
                <w:color w:val="000000"/>
                <w:sz w:val="22"/>
                <w:szCs w:val="22"/>
                <w:lang w:eastAsia="th-TH"/>
              </w:rPr>
              <w:t>,</w:t>
            </w:r>
            <w:r w:rsidRPr="00FC18B5">
              <w:rPr>
                <w:rFonts w:ascii="Angsana New" w:hAnsi="Angsana New" w:cs="Angsana New"/>
                <w:snapToGrid w:val="0"/>
                <w:color w:val="000000"/>
                <w:sz w:val="22"/>
                <w:szCs w:val="22"/>
                <w:cs/>
                <w:lang w:eastAsia="th-TH"/>
              </w:rPr>
              <w:t>198</w:t>
            </w:r>
            <w:r w:rsidRPr="00FC18B5">
              <w:rPr>
                <w:rFonts w:ascii="Angsana New" w:hAnsi="Angsana New" w:cs="Angsana New"/>
                <w:snapToGrid w:val="0"/>
                <w:color w:val="000000"/>
                <w:sz w:val="22"/>
                <w:szCs w:val="22"/>
                <w:lang w:eastAsia="th-TH"/>
              </w:rPr>
              <w:t>,</w:t>
            </w:r>
            <w:r w:rsidRPr="00FC18B5">
              <w:rPr>
                <w:rFonts w:ascii="Angsana New" w:hAnsi="Angsana New" w:cs="Angsana New"/>
                <w:snapToGrid w:val="0"/>
                <w:color w:val="000000"/>
                <w:sz w:val="22"/>
                <w:szCs w:val="22"/>
                <w:cs/>
                <w:lang w:eastAsia="th-TH"/>
              </w:rPr>
              <w:t>918.91</w:t>
            </w:r>
          </w:p>
        </w:tc>
        <w:tc>
          <w:tcPr>
            <w:tcW w:w="85" w:type="dxa"/>
          </w:tcPr>
          <w:p w14:paraId="1D9B2EB1" w14:textId="77777777" w:rsidR="005C4AC3" w:rsidRPr="00B27F2D" w:rsidRDefault="005C4AC3">
            <w:pPr>
              <w:ind w:right="65"/>
              <w:jc w:val="right"/>
              <w:rPr>
                <w:rFonts w:ascii="Angsana New" w:hAnsi="Angsana New" w:cs="Angsana New"/>
                <w:snapToGrid w:val="0"/>
                <w:color w:val="000000"/>
                <w:sz w:val="22"/>
                <w:szCs w:val="22"/>
                <w:lang w:eastAsia="th-TH"/>
              </w:rPr>
            </w:pPr>
          </w:p>
        </w:tc>
        <w:tc>
          <w:tcPr>
            <w:tcW w:w="1265" w:type="dxa"/>
          </w:tcPr>
          <w:p w14:paraId="655AF7F1" w14:textId="4452447C" w:rsidR="005C4AC3" w:rsidRPr="00B27F2D" w:rsidRDefault="00FC18B5">
            <w:pPr>
              <w:ind w:right="65"/>
              <w:jc w:val="right"/>
              <w:rPr>
                <w:rFonts w:ascii="Angsana New" w:hAnsi="Angsana New" w:cs="Angsana New"/>
                <w:snapToGrid w:val="0"/>
                <w:color w:val="000000"/>
                <w:sz w:val="22"/>
                <w:szCs w:val="22"/>
                <w:lang w:eastAsia="th-TH"/>
              </w:rPr>
            </w:pPr>
            <w:r w:rsidRPr="00FC18B5">
              <w:rPr>
                <w:rFonts w:ascii="Angsana New" w:hAnsi="Angsana New" w:cs="Angsana New"/>
                <w:snapToGrid w:val="0"/>
                <w:color w:val="000000"/>
                <w:sz w:val="22"/>
                <w:szCs w:val="22"/>
                <w:cs/>
                <w:lang w:eastAsia="th-TH"/>
              </w:rPr>
              <w:t>19</w:t>
            </w:r>
            <w:r w:rsidRPr="00FC18B5">
              <w:rPr>
                <w:rFonts w:ascii="Angsana New" w:hAnsi="Angsana New" w:cs="Angsana New"/>
                <w:snapToGrid w:val="0"/>
                <w:color w:val="000000"/>
                <w:sz w:val="22"/>
                <w:szCs w:val="22"/>
                <w:lang w:eastAsia="th-TH"/>
              </w:rPr>
              <w:t>,</w:t>
            </w:r>
            <w:r w:rsidRPr="00FC18B5">
              <w:rPr>
                <w:rFonts w:ascii="Angsana New" w:hAnsi="Angsana New" w:cs="Angsana New"/>
                <w:snapToGrid w:val="0"/>
                <w:color w:val="000000"/>
                <w:sz w:val="22"/>
                <w:szCs w:val="22"/>
                <w:cs/>
                <w:lang w:eastAsia="th-TH"/>
              </w:rPr>
              <w:t>198</w:t>
            </w:r>
            <w:r w:rsidRPr="00FC18B5">
              <w:rPr>
                <w:rFonts w:ascii="Angsana New" w:hAnsi="Angsana New" w:cs="Angsana New"/>
                <w:snapToGrid w:val="0"/>
                <w:color w:val="000000"/>
                <w:sz w:val="22"/>
                <w:szCs w:val="22"/>
                <w:lang w:eastAsia="th-TH"/>
              </w:rPr>
              <w:t>,</w:t>
            </w:r>
            <w:r w:rsidRPr="00FC18B5">
              <w:rPr>
                <w:rFonts w:ascii="Angsana New" w:hAnsi="Angsana New" w:cs="Angsana New"/>
                <w:snapToGrid w:val="0"/>
                <w:color w:val="000000"/>
                <w:sz w:val="22"/>
                <w:szCs w:val="22"/>
                <w:cs/>
                <w:lang w:eastAsia="th-TH"/>
              </w:rPr>
              <w:t>918.91</w:t>
            </w:r>
          </w:p>
        </w:tc>
        <w:tc>
          <w:tcPr>
            <w:tcW w:w="90" w:type="dxa"/>
          </w:tcPr>
          <w:p w14:paraId="6DE6C8DE" w14:textId="77777777" w:rsidR="005C4AC3" w:rsidRPr="00B27F2D" w:rsidRDefault="005C4AC3">
            <w:pPr>
              <w:ind w:right="65"/>
              <w:jc w:val="right"/>
              <w:rPr>
                <w:rFonts w:ascii="Angsana New" w:hAnsi="Angsana New" w:cs="Angsana New"/>
                <w:snapToGrid w:val="0"/>
                <w:color w:val="000000"/>
                <w:sz w:val="22"/>
                <w:szCs w:val="22"/>
                <w:lang w:eastAsia="th-TH"/>
              </w:rPr>
            </w:pPr>
          </w:p>
        </w:tc>
        <w:tc>
          <w:tcPr>
            <w:tcW w:w="1080" w:type="dxa"/>
          </w:tcPr>
          <w:p w14:paraId="49B4D134" w14:textId="77777777" w:rsidR="005C4AC3" w:rsidRPr="00B27F2D" w:rsidRDefault="005C4AC3">
            <w:pPr>
              <w:ind w:right="-30"/>
              <w:jc w:val="center"/>
              <w:rPr>
                <w:rFonts w:ascii="Angsana New" w:hAnsi="Angsana New" w:cs="Angsana New"/>
                <w:snapToGrid w:val="0"/>
                <w:color w:val="000000"/>
                <w:sz w:val="22"/>
                <w:szCs w:val="22"/>
                <w:lang w:eastAsia="th-TH"/>
              </w:rPr>
            </w:pPr>
            <w:r w:rsidRPr="00B27F2D">
              <w:rPr>
                <w:rFonts w:ascii="Angsana New" w:hAnsi="Angsana New" w:cs="Angsana New" w:hint="cs"/>
                <w:snapToGrid w:val="0"/>
                <w:color w:val="000000"/>
                <w:sz w:val="22"/>
                <w:szCs w:val="22"/>
                <w:cs/>
                <w:lang w:eastAsia="th-TH"/>
              </w:rPr>
              <w:t>-</w:t>
            </w:r>
          </w:p>
        </w:tc>
      </w:tr>
      <w:tr w:rsidR="005C4AC3" w:rsidRPr="00F3052B" w14:paraId="4A3F7393" w14:textId="77777777">
        <w:trPr>
          <w:cantSplit/>
        </w:trPr>
        <w:tc>
          <w:tcPr>
            <w:tcW w:w="2728" w:type="dxa"/>
          </w:tcPr>
          <w:p w14:paraId="4CEC9420" w14:textId="77777777" w:rsidR="005C4AC3" w:rsidRPr="00F3052B" w:rsidRDefault="005C4AC3">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สินทรัพย์ทางการเงินหมุนเวียนอื่น</w:t>
            </w:r>
          </w:p>
        </w:tc>
        <w:tc>
          <w:tcPr>
            <w:tcW w:w="90" w:type="dxa"/>
          </w:tcPr>
          <w:p w14:paraId="2AFB64D2"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095793ED" w14:textId="77777777" w:rsidR="005C4AC3" w:rsidRPr="00B27F2D" w:rsidRDefault="005C4AC3" w:rsidP="00A014CC">
            <w:pPr>
              <w:tabs>
                <w:tab w:val="left" w:pos="600"/>
              </w:tabs>
              <w:ind w:right="-77"/>
              <w:jc w:val="center"/>
              <w:rPr>
                <w:rFonts w:ascii="Angsana New" w:hAnsi="Angsana New" w:cs="Angsana New"/>
                <w:snapToGrid w:val="0"/>
                <w:color w:val="000000"/>
                <w:sz w:val="22"/>
                <w:szCs w:val="22"/>
                <w:lang w:eastAsia="th-TH"/>
              </w:rPr>
            </w:pPr>
            <w:r w:rsidRPr="00B27F2D">
              <w:rPr>
                <w:rFonts w:ascii="Angsana New" w:hAnsi="Angsana New" w:cs="Angsana New"/>
                <w:snapToGrid w:val="0"/>
                <w:color w:val="000000"/>
                <w:sz w:val="22"/>
                <w:szCs w:val="22"/>
                <w:cs/>
                <w:lang w:eastAsia="th-TH"/>
              </w:rPr>
              <w:t>-</w:t>
            </w:r>
          </w:p>
        </w:tc>
        <w:tc>
          <w:tcPr>
            <w:tcW w:w="80" w:type="dxa"/>
          </w:tcPr>
          <w:p w14:paraId="7FD29115" w14:textId="77777777" w:rsidR="005C4AC3" w:rsidRPr="00B27F2D" w:rsidRDefault="005C4AC3">
            <w:pPr>
              <w:ind w:right="274"/>
              <w:jc w:val="right"/>
              <w:rPr>
                <w:rFonts w:ascii="Angsana New" w:hAnsi="Angsana New" w:cs="Angsana New"/>
                <w:snapToGrid w:val="0"/>
                <w:color w:val="000000"/>
                <w:sz w:val="22"/>
                <w:szCs w:val="22"/>
                <w:cs/>
                <w:lang w:eastAsia="th-TH"/>
              </w:rPr>
            </w:pPr>
          </w:p>
        </w:tc>
        <w:tc>
          <w:tcPr>
            <w:tcW w:w="1260" w:type="dxa"/>
          </w:tcPr>
          <w:p w14:paraId="4C14D65A" w14:textId="379121C9" w:rsidR="005C4AC3" w:rsidRPr="00B27F2D" w:rsidRDefault="00152314">
            <w:pPr>
              <w:ind w:right="65"/>
              <w:jc w:val="right"/>
              <w:rPr>
                <w:rFonts w:ascii="Angsana New" w:hAnsi="Angsana New" w:cs="Angsana New"/>
                <w:snapToGrid w:val="0"/>
                <w:color w:val="000000"/>
                <w:sz w:val="22"/>
                <w:szCs w:val="22"/>
                <w:lang w:eastAsia="th-TH"/>
              </w:rPr>
            </w:pPr>
            <w:r w:rsidRPr="00152314">
              <w:rPr>
                <w:rFonts w:ascii="Angsana New" w:hAnsi="Angsana New" w:cs="Angsana New"/>
                <w:snapToGrid w:val="0"/>
                <w:color w:val="000000"/>
                <w:sz w:val="22"/>
                <w:szCs w:val="22"/>
                <w:lang w:eastAsia="th-TH"/>
              </w:rPr>
              <w:t>46,109,625.55</w:t>
            </w:r>
          </w:p>
        </w:tc>
        <w:tc>
          <w:tcPr>
            <w:tcW w:w="90" w:type="dxa"/>
          </w:tcPr>
          <w:p w14:paraId="5670211F" w14:textId="77777777" w:rsidR="005C4AC3" w:rsidRPr="00B27F2D" w:rsidRDefault="005C4AC3">
            <w:pPr>
              <w:ind w:right="274"/>
              <w:jc w:val="right"/>
              <w:rPr>
                <w:rFonts w:ascii="Angsana New" w:hAnsi="Angsana New" w:cs="Angsana New"/>
                <w:snapToGrid w:val="0"/>
                <w:color w:val="000000"/>
                <w:sz w:val="22"/>
                <w:szCs w:val="22"/>
                <w:cs/>
                <w:lang w:eastAsia="th-TH"/>
              </w:rPr>
            </w:pPr>
          </w:p>
        </w:tc>
        <w:tc>
          <w:tcPr>
            <w:tcW w:w="1170" w:type="dxa"/>
          </w:tcPr>
          <w:p w14:paraId="26B387B7" w14:textId="7765DF87" w:rsidR="005C4AC3" w:rsidRPr="00B27F2D" w:rsidRDefault="00FE4135" w:rsidP="00E37983">
            <w:pPr>
              <w:ind w:right="65"/>
              <w:jc w:val="right"/>
              <w:rPr>
                <w:rFonts w:ascii="Angsana New" w:hAnsi="Angsana New" w:cs="Angsana New"/>
                <w:snapToGrid w:val="0"/>
                <w:color w:val="000000"/>
                <w:sz w:val="22"/>
                <w:szCs w:val="22"/>
                <w:lang w:eastAsia="th-TH"/>
              </w:rPr>
            </w:pPr>
            <w:r w:rsidRPr="00FE4135">
              <w:rPr>
                <w:rFonts w:ascii="Angsana New" w:hAnsi="Angsana New" w:cs="Angsana New"/>
                <w:snapToGrid w:val="0"/>
                <w:color w:val="000000"/>
                <w:sz w:val="22"/>
                <w:szCs w:val="22"/>
                <w:cs/>
                <w:lang w:eastAsia="th-TH"/>
              </w:rPr>
              <w:t>40</w:t>
            </w:r>
            <w:r w:rsidRPr="00FE4135">
              <w:rPr>
                <w:rFonts w:ascii="Angsana New" w:hAnsi="Angsana New" w:cs="Angsana New"/>
                <w:snapToGrid w:val="0"/>
                <w:color w:val="000000"/>
                <w:sz w:val="22"/>
                <w:szCs w:val="22"/>
                <w:lang w:eastAsia="th-TH"/>
              </w:rPr>
              <w:t>,</w:t>
            </w:r>
            <w:r w:rsidRPr="00FE4135">
              <w:rPr>
                <w:rFonts w:ascii="Angsana New" w:hAnsi="Angsana New" w:cs="Angsana New"/>
                <w:snapToGrid w:val="0"/>
                <w:color w:val="000000"/>
                <w:sz w:val="22"/>
                <w:szCs w:val="22"/>
                <w:cs/>
                <w:lang w:eastAsia="th-TH"/>
              </w:rPr>
              <w:t>650</w:t>
            </w:r>
            <w:r w:rsidRPr="00FE4135">
              <w:rPr>
                <w:rFonts w:ascii="Angsana New" w:hAnsi="Angsana New" w:cs="Angsana New"/>
                <w:snapToGrid w:val="0"/>
                <w:color w:val="000000"/>
                <w:sz w:val="22"/>
                <w:szCs w:val="22"/>
                <w:lang w:eastAsia="th-TH"/>
              </w:rPr>
              <w:t>,</w:t>
            </w:r>
            <w:r w:rsidRPr="00FE4135">
              <w:rPr>
                <w:rFonts w:ascii="Angsana New" w:hAnsi="Angsana New" w:cs="Angsana New"/>
                <w:snapToGrid w:val="0"/>
                <w:color w:val="000000"/>
                <w:sz w:val="22"/>
                <w:szCs w:val="22"/>
                <w:cs/>
                <w:lang w:eastAsia="th-TH"/>
              </w:rPr>
              <w:t>482.48</w:t>
            </w:r>
          </w:p>
        </w:tc>
        <w:tc>
          <w:tcPr>
            <w:tcW w:w="85" w:type="dxa"/>
          </w:tcPr>
          <w:p w14:paraId="506A4F12" w14:textId="77777777" w:rsidR="005C4AC3" w:rsidRPr="00B27F2D" w:rsidRDefault="005C4AC3">
            <w:pPr>
              <w:ind w:right="65"/>
              <w:jc w:val="right"/>
              <w:rPr>
                <w:rFonts w:ascii="Angsana New" w:hAnsi="Angsana New" w:cs="Angsana New"/>
                <w:snapToGrid w:val="0"/>
                <w:color w:val="000000"/>
                <w:sz w:val="22"/>
                <w:szCs w:val="22"/>
                <w:lang w:eastAsia="th-TH"/>
              </w:rPr>
            </w:pPr>
          </w:p>
        </w:tc>
        <w:tc>
          <w:tcPr>
            <w:tcW w:w="1265" w:type="dxa"/>
          </w:tcPr>
          <w:p w14:paraId="19684C58" w14:textId="6D7AA8B9" w:rsidR="005C4AC3" w:rsidRPr="00B27F2D" w:rsidRDefault="00FE4135">
            <w:pPr>
              <w:ind w:right="65"/>
              <w:jc w:val="right"/>
              <w:rPr>
                <w:rFonts w:ascii="Angsana New" w:hAnsi="Angsana New" w:cs="Angsana New"/>
                <w:snapToGrid w:val="0"/>
                <w:color w:val="000000"/>
                <w:sz w:val="22"/>
                <w:szCs w:val="22"/>
                <w:lang w:eastAsia="th-TH"/>
              </w:rPr>
            </w:pPr>
            <w:r w:rsidRPr="00FE4135">
              <w:rPr>
                <w:rFonts w:ascii="Angsana New" w:hAnsi="Angsana New" w:cs="Angsana New"/>
                <w:snapToGrid w:val="0"/>
                <w:color w:val="000000"/>
                <w:sz w:val="22"/>
                <w:szCs w:val="22"/>
                <w:lang w:eastAsia="th-TH"/>
              </w:rPr>
              <w:t>86,760,108.03</w:t>
            </w:r>
          </w:p>
        </w:tc>
        <w:tc>
          <w:tcPr>
            <w:tcW w:w="90" w:type="dxa"/>
          </w:tcPr>
          <w:p w14:paraId="51458789" w14:textId="77777777" w:rsidR="005C4AC3" w:rsidRPr="00B27F2D" w:rsidRDefault="005C4AC3">
            <w:pPr>
              <w:ind w:right="65"/>
              <w:jc w:val="right"/>
              <w:rPr>
                <w:rFonts w:ascii="Angsana New" w:hAnsi="Angsana New" w:cs="Angsana New"/>
                <w:snapToGrid w:val="0"/>
                <w:color w:val="000000"/>
                <w:sz w:val="22"/>
                <w:szCs w:val="22"/>
                <w:cs/>
                <w:lang w:eastAsia="th-TH"/>
              </w:rPr>
            </w:pPr>
          </w:p>
        </w:tc>
        <w:tc>
          <w:tcPr>
            <w:tcW w:w="1080" w:type="dxa"/>
          </w:tcPr>
          <w:p w14:paraId="736D7C1E" w14:textId="0503AC60" w:rsidR="005C4AC3" w:rsidRPr="00B27F2D" w:rsidRDefault="00B27F2D">
            <w:pPr>
              <w:tabs>
                <w:tab w:val="left" w:pos="600"/>
              </w:tabs>
              <w:jc w:val="center"/>
              <w:rPr>
                <w:rFonts w:ascii="Angsana New" w:hAnsi="Angsana New" w:cs="Angsana New"/>
                <w:snapToGrid w:val="0"/>
                <w:color w:val="000000"/>
                <w:sz w:val="22"/>
                <w:szCs w:val="22"/>
                <w:lang w:eastAsia="th-TH"/>
              </w:rPr>
            </w:pPr>
            <w:r w:rsidRPr="00B27F2D">
              <w:rPr>
                <w:rFonts w:ascii="Angsana New" w:hAnsi="Angsana New" w:cs="Angsana New"/>
                <w:snapToGrid w:val="0"/>
                <w:color w:val="000000"/>
                <w:sz w:val="22"/>
                <w:szCs w:val="22"/>
                <w:lang w:eastAsia="th-TH"/>
              </w:rPr>
              <w:t>0</w:t>
            </w:r>
            <w:r w:rsidR="005C4AC3" w:rsidRPr="00B27F2D">
              <w:rPr>
                <w:rFonts w:ascii="Angsana New" w:hAnsi="Angsana New" w:cs="Angsana New"/>
                <w:snapToGrid w:val="0"/>
                <w:color w:val="000000"/>
                <w:sz w:val="22"/>
                <w:szCs w:val="22"/>
                <w:lang w:eastAsia="th-TH"/>
              </w:rPr>
              <w:t>.</w:t>
            </w:r>
            <w:r w:rsidRPr="00B27F2D">
              <w:rPr>
                <w:rFonts w:ascii="Angsana New" w:hAnsi="Angsana New" w:cs="Angsana New"/>
                <w:snapToGrid w:val="0"/>
                <w:color w:val="000000"/>
                <w:sz w:val="22"/>
                <w:szCs w:val="22"/>
                <w:lang w:eastAsia="th-TH"/>
              </w:rPr>
              <w:t>90</w:t>
            </w:r>
            <w:r w:rsidR="005C4AC3" w:rsidRPr="00B27F2D">
              <w:rPr>
                <w:rFonts w:ascii="Angsana New" w:hAnsi="Angsana New" w:cs="Angsana New"/>
                <w:snapToGrid w:val="0"/>
                <w:color w:val="000000"/>
                <w:sz w:val="22"/>
                <w:szCs w:val="22"/>
                <w:lang w:eastAsia="th-TH"/>
              </w:rPr>
              <w:t xml:space="preserve"> – </w:t>
            </w:r>
            <w:r w:rsidRPr="00B27F2D">
              <w:rPr>
                <w:rFonts w:ascii="Angsana New" w:hAnsi="Angsana New" w:cs="Angsana New"/>
                <w:snapToGrid w:val="0"/>
                <w:color w:val="000000"/>
                <w:sz w:val="22"/>
                <w:szCs w:val="22"/>
                <w:lang w:eastAsia="th-TH"/>
              </w:rPr>
              <w:t>1</w:t>
            </w:r>
            <w:r w:rsidR="005C4AC3" w:rsidRPr="00B27F2D">
              <w:rPr>
                <w:rFonts w:ascii="Angsana New" w:hAnsi="Angsana New" w:cs="Angsana New" w:hint="cs"/>
                <w:snapToGrid w:val="0"/>
                <w:color w:val="000000"/>
                <w:sz w:val="22"/>
                <w:szCs w:val="22"/>
                <w:cs/>
                <w:lang w:eastAsia="th-TH"/>
              </w:rPr>
              <w:t>.</w:t>
            </w:r>
            <w:r w:rsidRPr="00B27F2D">
              <w:rPr>
                <w:rFonts w:ascii="Angsana New" w:hAnsi="Angsana New" w:cs="Angsana New"/>
                <w:snapToGrid w:val="0"/>
                <w:color w:val="000000"/>
                <w:sz w:val="22"/>
                <w:szCs w:val="22"/>
                <w:lang w:eastAsia="th-TH"/>
              </w:rPr>
              <w:t>35</w:t>
            </w:r>
          </w:p>
        </w:tc>
      </w:tr>
      <w:tr w:rsidR="005C4AC3" w:rsidRPr="00F3052B" w14:paraId="22FF5857" w14:textId="77777777">
        <w:trPr>
          <w:cantSplit/>
        </w:trPr>
        <w:tc>
          <w:tcPr>
            <w:tcW w:w="2728" w:type="dxa"/>
          </w:tcPr>
          <w:p w14:paraId="7F419ECC" w14:textId="77777777" w:rsidR="005C4AC3" w:rsidRPr="00F3052B" w:rsidRDefault="005C4AC3">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สินทรัพย์ทางการเงินไม่หมุนเวียนอื่น</w:t>
            </w:r>
          </w:p>
        </w:tc>
        <w:tc>
          <w:tcPr>
            <w:tcW w:w="90" w:type="dxa"/>
          </w:tcPr>
          <w:p w14:paraId="1375F47E"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2F314D55" w14:textId="77777777" w:rsidR="005C4AC3" w:rsidRPr="00071439" w:rsidRDefault="005C4AC3" w:rsidP="00A014CC">
            <w:pPr>
              <w:tabs>
                <w:tab w:val="left" w:pos="600"/>
              </w:tabs>
              <w:ind w:right="-77"/>
              <w:jc w:val="center"/>
              <w:rPr>
                <w:rFonts w:ascii="Angsana New" w:hAnsi="Angsana New" w:cs="Angsana New"/>
                <w:snapToGrid w:val="0"/>
                <w:color w:val="000000"/>
                <w:sz w:val="22"/>
                <w:szCs w:val="22"/>
                <w:cs/>
                <w:lang w:eastAsia="th-TH"/>
              </w:rPr>
            </w:pPr>
            <w:r w:rsidRPr="00071439">
              <w:rPr>
                <w:rFonts w:ascii="Angsana New" w:hAnsi="Angsana New" w:cs="Angsana New" w:hint="cs"/>
                <w:snapToGrid w:val="0"/>
                <w:color w:val="000000"/>
                <w:sz w:val="22"/>
                <w:szCs w:val="22"/>
                <w:cs/>
                <w:lang w:eastAsia="th-TH"/>
              </w:rPr>
              <w:t>-</w:t>
            </w:r>
          </w:p>
        </w:tc>
        <w:tc>
          <w:tcPr>
            <w:tcW w:w="80" w:type="dxa"/>
          </w:tcPr>
          <w:p w14:paraId="11707B44" w14:textId="77777777" w:rsidR="005C4AC3" w:rsidRPr="00E85B0D" w:rsidRDefault="005C4AC3">
            <w:pPr>
              <w:ind w:right="274"/>
              <w:jc w:val="right"/>
              <w:rPr>
                <w:rFonts w:ascii="Angsana New" w:hAnsi="Angsana New" w:cs="Angsana New"/>
                <w:snapToGrid w:val="0"/>
                <w:color w:val="000000"/>
                <w:sz w:val="22"/>
                <w:szCs w:val="22"/>
                <w:highlight w:val="yellow"/>
                <w:cs/>
                <w:lang w:eastAsia="th-TH"/>
              </w:rPr>
            </w:pPr>
          </w:p>
        </w:tc>
        <w:tc>
          <w:tcPr>
            <w:tcW w:w="1260" w:type="dxa"/>
          </w:tcPr>
          <w:p w14:paraId="23359AD3" w14:textId="77777777" w:rsidR="005C4AC3" w:rsidRPr="00B27F2D" w:rsidRDefault="005C4AC3" w:rsidP="00B27F2D">
            <w:pPr>
              <w:tabs>
                <w:tab w:val="left" w:pos="600"/>
              </w:tabs>
              <w:ind w:right="-77"/>
              <w:jc w:val="center"/>
              <w:rPr>
                <w:rFonts w:ascii="Angsana New" w:hAnsi="Angsana New" w:cs="Angsana New"/>
                <w:snapToGrid w:val="0"/>
                <w:color w:val="000000"/>
                <w:sz w:val="22"/>
                <w:szCs w:val="22"/>
                <w:lang w:eastAsia="th-TH"/>
              </w:rPr>
            </w:pPr>
            <w:r w:rsidRPr="00B27F2D">
              <w:rPr>
                <w:rFonts w:ascii="Angsana New" w:hAnsi="Angsana New" w:cs="Angsana New" w:hint="cs"/>
                <w:snapToGrid w:val="0"/>
                <w:color w:val="000000"/>
                <w:sz w:val="22"/>
                <w:szCs w:val="22"/>
                <w:cs/>
                <w:lang w:eastAsia="th-TH"/>
              </w:rPr>
              <w:t>-</w:t>
            </w:r>
          </w:p>
        </w:tc>
        <w:tc>
          <w:tcPr>
            <w:tcW w:w="90" w:type="dxa"/>
          </w:tcPr>
          <w:p w14:paraId="5A815031" w14:textId="77777777" w:rsidR="005C4AC3" w:rsidRPr="00E85B0D" w:rsidRDefault="005C4AC3">
            <w:pPr>
              <w:ind w:right="65"/>
              <w:jc w:val="right"/>
              <w:rPr>
                <w:rFonts w:ascii="Angsana New" w:hAnsi="Angsana New" w:cs="Angsana New"/>
                <w:snapToGrid w:val="0"/>
                <w:color w:val="000000"/>
                <w:sz w:val="22"/>
                <w:szCs w:val="22"/>
                <w:highlight w:val="yellow"/>
                <w:lang w:eastAsia="th-TH"/>
              </w:rPr>
            </w:pPr>
          </w:p>
        </w:tc>
        <w:tc>
          <w:tcPr>
            <w:tcW w:w="1170" w:type="dxa"/>
          </w:tcPr>
          <w:p w14:paraId="2DEE42D7" w14:textId="4358C839" w:rsidR="005C4AC3" w:rsidRPr="00E85B0D" w:rsidRDefault="00E17981">
            <w:pPr>
              <w:ind w:right="65"/>
              <w:jc w:val="right"/>
              <w:rPr>
                <w:rFonts w:ascii="Angsana New" w:hAnsi="Angsana New" w:cs="Angsana New"/>
                <w:snapToGrid w:val="0"/>
                <w:color w:val="000000"/>
                <w:sz w:val="22"/>
                <w:szCs w:val="22"/>
                <w:highlight w:val="yellow"/>
                <w:cs/>
                <w:lang w:eastAsia="th-TH"/>
              </w:rPr>
            </w:pPr>
            <w:r w:rsidRPr="00E17981">
              <w:rPr>
                <w:rFonts w:ascii="Angsana New" w:hAnsi="Angsana New" w:cs="Angsana New"/>
                <w:snapToGrid w:val="0"/>
                <w:color w:val="000000"/>
                <w:sz w:val="22"/>
                <w:szCs w:val="22"/>
                <w:lang w:eastAsia="th-TH"/>
              </w:rPr>
              <w:t>28,001,127.91</w:t>
            </w:r>
          </w:p>
        </w:tc>
        <w:tc>
          <w:tcPr>
            <w:tcW w:w="85" w:type="dxa"/>
          </w:tcPr>
          <w:p w14:paraId="2887002F" w14:textId="77777777" w:rsidR="005C4AC3" w:rsidRPr="00E85B0D" w:rsidRDefault="005C4AC3">
            <w:pPr>
              <w:ind w:right="65"/>
              <w:jc w:val="right"/>
              <w:rPr>
                <w:rFonts w:ascii="Angsana New" w:hAnsi="Angsana New" w:cs="Angsana New"/>
                <w:snapToGrid w:val="0"/>
                <w:color w:val="000000"/>
                <w:sz w:val="22"/>
                <w:szCs w:val="22"/>
                <w:highlight w:val="yellow"/>
                <w:lang w:eastAsia="th-TH"/>
              </w:rPr>
            </w:pPr>
          </w:p>
        </w:tc>
        <w:tc>
          <w:tcPr>
            <w:tcW w:w="1265" w:type="dxa"/>
          </w:tcPr>
          <w:p w14:paraId="5E1EC8E3" w14:textId="07E9D09A" w:rsidR="005C4AC3" w:rsidRPr="00E85B0D" w:rsidRDefault="00E17981">
            <w:pPr>
              <w:ind w:right="65"/>
              <w:jc w:val="right"/>
              <w:rPr>
                <w:rFonts w:ascii="Angsana New" w:hAnsi="Angsana New" w:cs="Angsana New"/>
                <w:snapToGrid w:val="0"/>
                <w:color w:val="000000"/>
                <w:sz w:val="22"/>
                <w:szCs w:val="22"/>
                <w:highlight w:val="yellow"/>
                <w:lang w:eastAsia="th-TH"/>
              </w:rPr>
            </w:pPr>
            <w:r w:rsidRPr="00E17981">
              <w:rPr>
                <w:rFonts w:ascii="Angsana New" w:hAnsi="Angsana New" w:cs="Angsana New"/>
                <w:snapToGrid w:val="0"/>
                <w:color w:val="000000"/>
                <w:sz w:val="22"/>
                <w:szCs w:val="22"/>
                <w:lang w:eastAsia="th-TH"/>
              </w:rPr>
              <w:t>28,001,127.91</w:t>
            </w:r>
          </w:p>
        </w:tc>
        <w:tc>
          <w:tcPr>
            <w:tcW w:w="90" w:type="dxa"/>
          </w:tcPr>
          <w:p w14:paraId="5E0DA70C" w14:textId="77777777" w:rsidR="005C4AC3" w:rsidRPr="00E85B0D" w:rsidRDefault="005C4AC3">
            <w:pPr>
              <w:ind w:right="65"/>
              <w:jc w:val="right"/>
              <w:rPr>
                <w:rFonts w:ascii="Angsana New" w:hAnsi="Angsana New" w:cs="Angsana New"/>
                <w:snapToGrid w:val="0"/>
                <w:color w:val="000000"/>
                <w:sz w:val="22"/>
                <w:szCs w:val="22"/>
                <w:highlight w:val="yellow"/>
                <w:lang w:eastAsia="th-TH"/>
              </w:rPr>
            </w:pPr>
          </w:p>
        </w:tc>
        <w:tc>
          <w:tcPr>
            <w:tcW w:w="1080" w:type="dxa"/>
          </w:tcPr>
          <w:p w14:paraId="4CCE577E" w14:textId="77777777" w:rsidR="005C4AC3" w:rsidRPr="00E85B0D" w:rsidRDefault="005C4AC3">
            <w:pPr>
              <w:ind w:right="-30"/>
              <w:jc w:val="center"/>
              <w:rPr>
                <w:rFonts w:ascii="Angsana New" w:hAnsi="Angsana New" w:cs="Angsana New"/>
                <w:snapToGrid w:val="0"/>
                <w:color w:val="000000"/>
                <w:sz w:val="22"/>
                <w:szCs w:val="22"/>
                <w:highlight w:val="yellow"/>
                <w:lang w:eastAsia="th-TH"/>
              </w:rPr>
            </w:pPr>
            <w:r w:rsidRPr="00071439">
              <w:rPr>
                <w:rFonts w:ascii="Angsana New" w:hAnsi="Angsana New" w:cs="Angsana New" w:hint="cs"/>
                <w:snapToGrid w:val="0"/>
                <w:color w:val="000000"/>
                <w:sz w:val="22"/>
                <w:szCs w:val="22"/>
                <w:cs/>
                <w:lang w:eastAsia="th-TH"/>
              </w:rPr>
              <w:t>-</w:t>
            </w:r>
          </w:p>
        </w:tc>
      </w:tr>
      <w:tr w:rsidR="005C4AC3" w:rsidRPr="00F3052B" w14:paraId="5732EC79" w14:textId="77777777">
        <w:trPr>
          <w:cantSplit/>
        </w:trPr>
        <w:tc>
          <w:tcPr>
            <w:tcW w:w="2728" w:type="dxa"/>
          </w:tcPr>
          <w:p w14:paraId="38ECB3BC" w14:textId="77777777" w:rsidR="005C4AC3" w:rsidRPr="00F3052B" w:rsidRDefault="005C4AC3">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เงินให้กู้ยืมระยะยาวแก่บริษัทย่อย</w:t>
            </w:r>
          </w:p>
        </w:tc>
        <w:tc>
          <w:tcPr>
            <w:tcW w:w="90" w:type="dxa"/>
          </w:tcPr>
          <w:p w14:paraId="6BB7FAA0"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0C16C955" w14:textId="77777777" w:rsidR="005C4AC3" w:rsidRPr="00071439" w:rsidRDefault="005C4AC3" w:rsidP="00A014CC">
            <w:pPr>
              <w:tabs>
                <w:tab w:val="left" w:pos="600"/>
              </w:tabs>
              <w:ind w:right="-77"/>
              <w:jc w:val="center"/>
              <w:rPr>
                <w:rFonts w:ascii="Angsana New" w:hAnsi="Angsana New" w:cs="Angsana New"/>
                <w:snapToGrid w:val="0"/>
                <w:color w:val="000000"/>
                <w:sz w:val="22"/>
                <w:szCs w:val="22"/>
                <w:lang w:eastAsia="th-TH"/>
              </w:rPr>
            </w:pPr>
            <w:r w:rsidRPr="00071439">
              <w:rPr>
                <w:rFonts w:ascii="Angsana New" w:hAnsi="Angsana New" w:cs="Angsana New"/>
                <w:snapToGrid w:val="0"/>
                <w:color w:val="000000"/>
                <w:sz w:val="22"/>
                <w:szCs w:val="22"/>
                <w:cs/>
                <w:lang w:eastAsia="th-TH"/>
              </w:rPr>
              <w:t>-</w:t>
            </w:r>
          </w:p>
        </w:tc>
        <w:tc>
          <w:tcPr>
            <w:tcW w:w="80" w:type="dxa"/>
          </w:tcPr>
          <w:p w14:paraId="6136896F" w14:textId="77777777" w:rsidR="005C4AC3" w:rsidRPr="00E85B0D" w:rsidRDefault="005C4AC3">
            <w:pPr>
              <w:ind w:right="274"/>
              <w:jc w:val="right"/>
              <w:rPr>
                <w:rFonts w:ascii="Angsana New" w:hAnsi="Angsana New" w:cs="Angsana New"/>
                <w:snapToGrid w:val="0"/>
                <w:color w:val="000000"/>
                <w:sz w:val="22"/>
                <w:szCs w:val="22"/>
                <w:highlight w:val="yellow"/>
                <w:cs/>
                <w:lang w:eastAsia="th-TH"/>
              </w:rPr>
            </w:pPr>
          </w:p>
        </w:tc>
        <w:tc>
          <w:tcPr>
            <w:tcW w:w="1260" w:type="dxa"/>
          </w:tcPr>
          <w:p w14:paraId="04435313" w14:textId="70E90A78" w:rsidR="005C4AC3" w:rsidRPr="00E17981" w:rsidRDefault="005E7724" w:rsidP="005E7724">
            <w:pPr>
              <w:ind w:right="65"/>
              <w:jc w:val="right"/>
              <w:rPr>
                <w:rFonts w:ascii="Angsana New" w:hAnsi="Angsana New" w:cs="Angsana New"/>
                <w:snapToGrid w:val="0"/>
                <w:color w:val="000000"/>
                <w:sz w:val="22"/>
                <w:szCs w:val="22"/>
                <w:cs/>
                <w:lang w:eastAsia="th-TH"/>
              </w:rPr>
            </w:pPr>
            <w:r w:rsidRPr="00E17981">
              <w:rPr>
                <w:rFonts w:ascii="Angsana New" w:hAnsi="Angsana New" w:cs="Angsana New"/>
                <w:snapToGrid w:val="0"/>
                <w:color w:val="000000"/>
                <w:sz w:val="22"/>
                <w:szCs w:val="22"/>
                <w:cs/>
                <w:lang w:eastAsia="th-TH"/>
              </w:rPr>
              <w:t>174</w:t>
            </w:r>
            <w:r w:rsidRPr="00E17981">
              <w:rPr>
                <w:rFonts w:ascii="Angsana New" w:hAnsi="Angsana New" w:cs="Angsana New"/>
                <w:snapToGrid w:val="0"/>
                <w:color w:val="000000"/>
                <w:sz w:val="22"/>
                <w:szCs w:val="22"/>
                <w:lang w:eastAsia="th-TH"/>
              </w:rPr>
              <w:t>,</w:t>
            </w:r>
            <w:r w:rsidRPr="00E17981">
              <w:rPr>
                <w:rFonts w:ascii="Angsana New" w:hAnsi="Angsana New" w:cs="Angsana New"/>
                <w:snapToGrid w:val="0"/>
                <w:color w:val="000000"/>
                <w:sz w:val="22"/>
                <w:szCs w:val="22"/>
                <w:cs/>
                <w:lang w:eastAsia="th-TH"/>
              </w:rPr>
              <w:t>291</w:t>
            </w:r>
            <w:r w:rsidRPr="00E17981">
              <w:rPr>
                <w:rFonts w:ascii="Angsana New" w:hAnsi="Angsana New" w:cs="Angsana New"/>
                <w:snapToGrid w:val="0"/>
                <w:color w:val="000000"/>
                <w:sz w:val="22"/>
                <w:szCs w:val="22"/>
                <w:lang w:eastAsia="th-TH"/>
              </w:rPr>
              <w:t>,</w:t>
            </w:r>
            <w:r w:rsidRPr="00E17981">
              <w:rPr>
                <w:rFonts w:ascii="Angsana New" w:hAnsi="Angsana New" w:cs="Angsana New"/>
                <w:snapToGrid w:val="0"/>
                <w:color w:val="000000"/>
                <w:sz w:val="22"/>
                <w:szCs w:val="22"/>
                <w:cs/>
                <w:lang w:eastAsia="th-TH"/>
              </w:rPr>
              <w:t>611.7</w:t>
            </w:r>
            <w:r>
              <w:rPr>
                <w:rFonts w:ascii="Angsana New" w:hAnsi="Angsana New" w:cs="Angsana New"/>
                <w:snapToGrid w:val="0"/>
                <w:color w:val="000000"/>
                <w:sz w:val="22"/>
                <w:szCs w:val="22"/>
                <w:lang w:eastAsia="th-TH"/>
              </w:rPr>
              <w:t>4</w:t>
            </w:r>
          </w:p>
        </w:tc>
        <w:tc>
          <w:tcPr>
            <w:tcW w:w="90" w:type="dxa"/>
          </w:tcPr>
          <w:p w14:paraId="25D6BB06" w14:textId="77777777" w:rsidR="005C4AC3" w:rsidRPr="00E85B0D" w:rsidRDefault="005C4AC3">
            <w:pPr>
              <w:ind w:right="65"/>
              <w:jc w:val="right"/>
              <w:rPr>
                <w:rFonts w:ascii="Angsana New" w:hAnsi="Angsana New" w:cs="Angsana New"/>
                <w:snapToGrid w:val="0"/>
                <w:color w:val="000000"/>
                <w:sz w:val="22"/>
                <w:szCs w:val="22"/>
                <w:highlight w:val="yellow"/>
                <w:cs/>
                <w:lang w:eastAsia="th-TH"/>
              </w:rPr>
            </w:pPr>
          </w:p>
        </w:tc>
        <w:tc>
          <w:tcPr>
            <w:tcW w:w="1170" w:type="dxa"/>
          </w:tcPr>
          <w:p w14:paraId="39D194B8" w14:textId="74F7E7E2" w:rsidR="005C4AC3" w:rsidRPr="00071439" w:rsidRDefault="00D32A83" w:rsidP="00D32A83">
            <w:pPr>
              <w:tabs>
                <w:tab w:val="left" w:pos="600"/>
              </w:tabs>
              <w:jc w:val="center"/>
              <w:rPr>
                <w:rFonts w:ascii="Angsana New" w:hAnsi="Angsana New" w:cs="Angsana New"/>
                <w:snapToGrid w:val="0"/>
                <w:color w:val="000000"/>
                <w:sz w:val="22"/>
                <w:szCs w:val="22"/>
                <w:lang w:eastAsia="th-TH"/>
              </w:rPr>
            </w:pPr>
            <w:r w:rsidRPr="008642E9">
              <w:rPr>
                <w:rFonts w:ascii="Angsana New" w:hAnsi="Angsana New" w:cs="Angsana New"/>
                <w:snapToGrid w:val="0"/>
                <w:color w:val="000000"/>
                <w:sz w:val="22"/>
                <w:szCs w:val="22"/>
                <w:cs/>
                <w:lang w:eastAsia="th-TH"/>
              </w:rPr>
              <w:t>-</w:t>
            </w:r>
          </w:p>
        </w:tc>
        <w:tc>
          <w:tcPr>
            <w:tcW w:w="85" w:type="dxa"/>
          </w:tcPr>
          <w:p w14:paraId="384331E2" w14:textId="77777777" w:rsidR="005C4AC3" w:rsidRPr="00E85B0D" w:rsidRDefault="005C4AC3">
            <w:pPr>
              <w:ind w:right="65"/>
              <w:jc w:val="right"/>
              <w:rPr>
                <w:rFonts w:ascii="Angsana New" w:hAnsi="Angsana New" w:cs="Angsana New"/>
                <w:snapToGrid w:val="0"/>
                <w:color w:val="000000"/>
                <w:sz w:val="22"/>
                <w:szCs w:val="22"/>
                <w:highlight w:val="yellow"/>
                <w:lang w:eastAsia="th-TH"/>
              </w:rPr>
            </w:pPr>
          </w:p>
        </w:tc>
        <w:tc>
          <w:tcPr>
            <w:tcW w:w="1265" w:type="dxa"/>
          </w:tcPr>
          <w:p w14:paraId="04DD792E" w14:textId="77777777" w:rsidR="005C4AC3" w:rsidRPr="00E85B0D" w:rsidRDefault="005C4AC3">
            <w:pPr>
              <w:ind w:right="65"/>
              <w:jc w:val="right"/>
              <w:rPr>
                <w:rFonts w:ascii="Angsana New" w:hAnsi="Angsana New" w:cs="Angsana New"/>
                <w:snapToGrid w:val="0"/>
                <w:color w:val="000000"/>
                <w:sz w:val="22"/>
                <w:szCs w:val="22"/>
                <w:highlight w:val="yellow"/>
                <w:lang w:eastAsia="th-TH"/>
              </w:rPr>
            </w:pPr>
            <w:r w:rsidRPr="00071439">
              <w:rPr>
                <w:rFonts w:ascii="Angsana New" w:hAnsi="Angsana New" w:cs="Angsana New"/>
                <w:snapToGrid w:val="0"/>
                <w:color w:val="000000"/>
                <w:sz w:val="22"/>
                <w:szCs w:val="22"/>
                <w:lang w:eastAsia="th-TH"/>
              </w:rPr>
              <w:t>174,291,611.74</w:t>
            </w:r>
          </w:p>
        </w:tc>
        <w:tc>
          <w:tcPr>
            <w:tcW w:w="90" w:type="dxa"/>
          </w:tcPr>
          <w:p w14:paraId="3F7E9787" w14:textId="77777777" w:rsidR="005C4AC3" w:rsidRPr="00E85B0D" w:rsidRDefault="005C4AC3">
            <w:pPr>
              <w:ind w:right="65"/>
              <w:jc w:val="right"/>
              <w:rPr>
                <w:rFonts w:ascii="Angsana New" w:hAnsi="Angsana New" w:cs="Angsana New"/>
                <w:snapToGrid w:val="0"/>
                <w:color w:val="000000"/>
                <w:sz w:val="22"/>
                <w:szCs w:val="22"/>
                <w:highlight w:val="yellow"/>
                <w:cs/>
                <w:lang w:eastAsia="th-TH"/>
              </w:rPr>
            </w:pPr>
          </w:p>
        </w:tc>
        <w:tc>
          <w:tcPr>
            <w:tcW w:w="1080" w:type="dxa"/>
          </w:tcPr>
          <w:p w14:paraId="7687EA42" w14:textId="556565A3" w:rsidR="005C4AC3" w:rsidRPr="00071439" w:rsidRDefault="005E7724" w:rsidP="00071439">
            <w:pPr>
              <w:ind w:right="-30"/>
              <w:jc w:val="center"/>
              <w:rPr>
                <w:rFonts w:ascii="Angsana New" w:hAnsi="Angsana New" w:cs="Angsana New"/>
                <w:snapToGrid w:val="0"/>
                <w:color w:val="000000"/>
                <w:sz w:val="22"/>
                <w:szCs w:val="22"/>
                <w:cs/>
                <w:lang w:eastAsia="th-TH"/>
              </w:rPr>
            </w:pPr>
            <w:r w:rsidRPr="008642E9">
              <w:rPr>
                <w:rFonts w:ascii="Angsana New" w:hAnsi="Angsana New" w:cs="Angsana New" w:hint="cs"/>
                <w:snapToGrid w:val="0"/>
                <w:color w:val="000000"/>
                <w:sz w:val="22"/>
                <w:szCs w:val="22"/>
                <w:cs/>
                <w:lang w:eastAsia="th-TH"/>
              </w:rPr>
              <w:t>0.00</w:t>
            </w:r>
          </w:p>
        </w:tc>
      </w:tr>
      <w:tr w:rsidR="005C4AC3" w:rsidRPr="00F3052B" w14:paraId="6DF93EF7" w14:textId="77777777">
        <w:trPr>
          <w:cantSplit/>
        </w:trPr>
        <w:tc>
          <w:tcPr>
            <w:tcW w:w="2728" w:type="dxa"/>
          </w:tcPr>
          <w:p w14:paraId="57A6B998" w14:textId="77777777" w:rsidR="005C4AC3" w:rsidRPr="00F3052B" w:rsidRDefault="005C4AC3">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เงินให้กู้ยืมระยะยาวแก่กิจการที่เกี่ยวข้องกัน</w:t>
            </w:r>
          </w:p>
        </w:tc>
        <w:tc>
          <w:tcPr>
            <w:tcW w:w="90" w:type="dxa"/>
          </w:tcPr>
          <w:p w14:paraId="322ADBAE"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313A656C" w14:textId="77777777" w:rsidR="005C4AC3" w:rsidRPr="008642E9" w:rsidRDefault="005C4AC3" w:rsidP="00A014CC">
            <w:pPr>
              <w:tabs>
                <w:tab w:val="left" w:pos="600"/>
              </w:tabs>
              <w:ind w:right="-77"/>
              <w:jc w:val="center"/>
              <w:rPr>
                <w:rFonts w:ascii="Angsana New" w:hAnsi="Angsana New" w:cs="Angsana New"/>
                <w:snapToGrid w:val="0"/>
                <w:color w:val="000000"/>
                <w:sz w:val="22"/>
                <w:szCs w:val="22"/>
                <w:lang w:eastAsia="th-TH"/>
              </w:rPr>
            </w:pPr>
            <w:r w:rsidRPr="008642E9">
              <w:rPr>
                <w:rFonts w:ascii="Angsana New" w:hAnsi="Angsana New" w:cs="Angsana New"/>
                <w:snapToGrid w:val="0"/>
                <w:color w:val="000000"/>
                <w:sz w:val="22"/>
                <w:szCs w:val="22"/>
                <w:cs/>
                <w:lang w:eastAsia="th-TH"/>
              </w:rPr>
              <w:t>-</w:t>
            </w:r>
          </w:p>
        </w:tc>
        <w:tc>
          <w:tcPr>
            <w:tcW w:w="80" w:type="dxa"/>
          </w:tcPr>
          <w:p w14:paraId="2851B774" w14:textId="77777777" w:rsidR="005C4AC3" w:rsidRPr="008642E9" w:rsidRDefault="005C4AC3">
            <w:pPr>
              <w:ind w:right="274"/>
              <w:jc w:val="right"/>
              <w:rPr>
                <w:rFonts w:ascii="Angsana New" w:hAnsi="Angsana New" w:cs="Angsana New"/>
                <w:snapToGrid w:val="0"/>
                <w:color w:val="000000"/>
                <w:sz w:val="22"/>
                <w:szCs w:val="22"/>
                <w:cs/>
                <w:lang w:eastAsia="th-TH"/>
              </w:rPr>
            </w:pPr>
          </w:p>
        </w:tc>
        <w:tc>
          <w:tcPr>
            <w:tcW w:w="1260" w:type="dxa"/>
          </w:tcPr>
          <w:p w14:paraId="61F7A119" w14:textId="77777777" w:rsidR="005C4AC3" w:rsidRPr="008642E9" w:rsidRDefault="005C4AC3">
            <w:pPr>
              <w:tabs>
                <w:tab w:val="left" w:pos="600"/>
              </w:tabs>
              <w:jc w:val="center"/>
              <w:rPr>
                <w:rFonts w:ascii="Angsana New" w:hAnsi="Angsana New" w:cs="Angsana New"/>
                <w:snapToGrid w:val="0"/>
                <w:color w:val="000000"/>
                <w:sz w:val="22"/>
                <w:szCs w:val="22"/>
                <w:lang w:eastAsia="th-TH"/>
              </w:rPr>
            </w:pPr>
            <w:r w:rsidRPr="008642E9">
              <w:rPr>
                <w:rFonts w:ascii="Angsana New" w:hAnsi="Angsana New" w:cs="Angsana New"/>
                <w:snapToGrid w:val="0"/>
                <w:color w:val="000000"/>
                <w:sz w:val="22"/>
                <w:szCs w:val="22"/>
                <w:cs/>
                <w:lang w:eastAsia="th-TH"/>
              </w:rPr>
              <w:t>-</w:t>
            </w:r>
          </w:p>
        </w:tc>
        <w:tc>
          <w:tcPr>
            <w:tcW w:w="90" w:type="dxa"/>
          </w:tcPr>
          <w:p w14:paraId="73EC329E"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170" w:type="dxa"/>
          </w:tcPr>
          <w:p w14:paraId="475EBEE0" w14:textId="5F3D3C7F" w:rsidR="005C4AC3" w:rsidRPr="008642E9" w:rsidRDefault="00AA56B8">
            <w:pPr>
              <w:ind w:right="65"/>
              <w:jc w:val="right"/>
              <w:rPr>
                <w:rFonts w:ascii="Angsana New" w:hAnsi="Angsana New" w:cs="Angsana New"/>
                <w:snapToGrid w:val="0"/>
                <w:color w:val="000000"/>
                <w:sz w:val="22"/>
                <w:szCs w:val="22"/>
                <w:cs/>
                <w:lang w:eastAsia="th-TH"/>
              </w:rPr>
            </w:pPr>
            <w:r w:rsidRPr="00AA56B8">
              <w:rPr>
                <w:rFonts w:ascii="Angsana New" w:hAnsi="Angsana New" w:cs="Angsana New"/>
                <w:snapToGrid w:val="0"/>
                <w:color w:val="000000"/>
                <w:sz w:val="22"/>
                <w:szCs w:val="22"/>
                <w:lang w:eastAsia="th-TH"/>
              </w:rPr>
              <w:t>83,791,983.33</w:t>
            </w:r>
          </w:p>
        </w:tc>
        <w:tc>
          <w:tcPr>
            <w:tcW w:w="85" w:type="dxa"/>
          </w:tcPr>
          <w:p w14:paraId="18CD6B5F"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265" w:type="dxa"/>
          </w:tcPr>
          <w:p w14:paraId="1B9CE6BE" w14:textId="6AA093BC" w:rsidR="005C4AC3" w:rsidRPr="008642E9" w:rsidRDefault="00AA56B8">
            <w:pPr>
              <w:ind w:right="65"/>
              <w:jc w:val="right"/>
              <w:rPr>
                <w:rFonts w:ascii="Angsana New" w:hAnsi="Angsana New" w:cs="Angsana New"/>
                <w:snapToGrid w:val="0"/>
                <w:color w:val="000000"/>
                <w:sz w:val="22"/>
                <w:szCs w:val="22"/>
                <w:cs/>
                <w:lang w:eastAsia="th-TH"/>
              </w:rPr>
            </w:pPr>
            <w:r w:rsidRPr="00AA56B8">
              <w:rPr>
                <w:rFonts w:ascii="Angsana New" w:hAnsi="Angsana New" w:cs="Angsana New"/>
                <w:snapToGrid w:val="0"/>
                <w:color w:val="000000"/>
                <w:sz w:val="22"/>
                <w:szCs w:val="22"/>
                <w:lang w:eastAsia="th-TH"/>
              </w:rPr>
              <w:t>83,791,983.33</w:t>
            </w:r>
          </w:p>
        </w:tc>
        <w:tc>
          <w:tcPr>
            <w:tcW w:w="90" w:type="dxa"/>
          </w:tcPr>
          <w:p w14:paraId="6D4CC895"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080" w:type="dxa"/>
          </w:tcPr>
          <w:p w14:paraId="35B7F9DC" w14:textId="77777777" w:rsidR="005C4AC3" w:rsidRPr="008642E9" w:rsidRDefault="005C4AC3">
            <w:pPr>
              <w:ind w:right="-30"/>
              <w:jc w:val="center"/>
              <w:rPr>
                <w:rFonts w:ascii="Angsana New" w:hAnsi="Angsana New" w:cs="Angsana New"/>
                <w:snapToGrid w:val="0"/>
                <w:color w:val="000000"/>
                <w:sz w:val="22"/>
                <w:szCs w:val="22"/>
                <w:lang w:eastAsia="th-TH"/>
              </w:rPr>
            </w:pPr>
            <w:r w:rsidRPr="008642E9">
              <w:rPr>
                <w:rFonts w:ascii="Angsana New" w:hAnsi="Angsana New" w:cs="Angsana New"/>
                <w:snapToGrid w:val="0"/>
                <w:color w:val="000000"/>
                <w:sz w:val="22"/>
                <w:szCs w:val="22"/>
                <w:cs/>
                <w:lang w:eastAsia="th-TH"/>
              </w:rPr>
              <w:t>-</w:t>
            </w:r>
          </w:p>
        </w:tc>
      </w:tr>
      <w:tr w:rsidR="005C4AC3" w:rsidRPr="00F3052B" w14:paraId="7A47C15D" w14:textId="77777777">
        <w:trPr>
          <w:cantSplit/>
        </w:trPr>
        <w:tc>
          <w:tcPr>
            <w:tcW w:w="2728" w:type="dxa"/>
          </w:tcPr>
          <w:p w14:paraId="50FEBC94" w14:textId="77777777" w:rsidR="005C4AC3" w:rsidRPr="00F3052B" w:rsidRDefault="005C4AC3">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u w:val="single"/>
                <w:cs/>
                <w:lang w:eastAsia="th-TH"/>
              </w:rPr>
              <w:t>หนี้สินทางการเงิน</w:t>
            </w:r>
          </w:p>
        </w:tc>
        <w:tc>
          <w:tcPr>
            <w:tcW w:w="90" w:type="dxa"/>
          </w:tcPr>
          <w:p w14:paraId="57955434"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16CC31F3" w14:textId="77777777" w:rsidR="005C4AC3" w:rsidRPr="008642E9" w:rsidRDefault="005C4AC3">
            <w:pPr>
              <w:tabs>
                <w:tab w:val="left" w:pos="600"/>
              </w:tabs>
              <w:jc w:val="center"/>
              <w:rPr>
                <w:rFonts w:ascii="Angsana New" w:hAnsi="Angsana New" w:cs="Angsana New"/>
                <w:snapToGrid w:val="0"/>
                <w:color w:val="000000"/>
                <w:sz w:val="22"/>
                <w:szCs w:val="22"/>
                <w:cs/>
                <w:lang w:eastAsia="th-TH"/>
              </w:rPr>
            </w:pPr>
          </w:p>
        </w:tc>
        <w:tc>
          <w:tcPr>
            <w:tcW w:w="80" w:type="dxa"/>
          </w:tcPr>
          <w:p w14:paraId="32A4EFB3" w14:textId="77777777" w:rsidR="005C4AC3" w:rsidRPr="008642E9" w:rsidRDefault="005C4AC3">
            <w:pPr>
              <w:ind w:right="274"/>
              <w:jc w:val="right"/>
              <w:rPr>
                <w:rFonts w:ascii="Angsana New" w:hAnsi="Angsana New" w:cs="Angsana New"/>
                <w:snapToGrid w:val="0"/>
                <w:color w:val="000000"/>
                <w:sz w:val="22"/>
                <w:szCs w:val="22"/>
                <w:cs/>
                <w:lang w:eastAsia="th-TH"/>
              </w:rPr>
            </w:pPr>
          </w:p>
        </w:tc>
        <w:tc>
          <w:tcPr>
            <w:tcW w:w="1260" w:type="dxa"/>
          </w:tcPr>
          <w:p w14:paraId="7C8C773F" w14:textId="77777777" w:rsidR="005C4AC3" w:rsidRPr="008642E9" w:rsidRDefault="005C4AC3">
            <w:pPr>
              <w:tabs>
                <w:tab w:val="left" w:pos="600"/>
              </w:tabs>
              <w:jc w:val="center"/>
              <w:rPr>
                <w:rFonts w:ascii="Angsana New" w:hAnsi="Angsana New" w:cs="Angsana New"/>
                <w:snapToGrid w:val="0"/>
                <w:color w:val="000000"/>
                <w:sz w:val="22"/>
                <w:szCs w:val="22"/>
                <w:cs/>
                <w:lang w:eastAsia="th-TH"/>
              </w:rPr>
            </w:pPr>
          </w:p>
        </w:tc>
        <w:tc>
          <w:tcPr>
            <w:tcW w:w="90" w:type="dxa"/>
          </w:tcPr>
          <w:p w14:paraId="33C7A832"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170" w:type="dxa"/>
          </w:tcPr>
          <w:p w14:paraId="0D8C46D5" w14:textId="77777777" w:rsidR="005C4AC3" w:rsidRPr="008642E9" w:rsidRDefault="005C4AC3">
            <w:pPr>
              <w:ind w:right="65"/>
              <w:jc w:val="right"/>
              <w:rPr>
                <w:rFonts w:ascii="Angsana New" w:hAnsi="Angsana New" w:cs="Angsana New"/>
                <w:snapToGrid w:val="0"/>
                <w:color w:val="000000"/>
                <w:sz w:val="22"/>
                <w:szCs w:val="22"/>
                <w:lang w:eastAsia="th-TH"/>
              </w:rPr>
            </w:pPr>
          </w:p>
        </w:tc>
        <w:tc>
          <w:tcPr>
            <w:tcW w:w="85" w:type="dxa"/>
          </w:tcPr>
          <w:p w14:paraId="5986037D"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265" w:type="dxa"/>
          </w:tcPr>
          <w:p w14:paraId="0540AF66" w14:textId="77777777" w:rsidR="005C4AC3" w:rsidRPr="008642E9" w:rsidRDefault="005C4AC3">
            <w:pPr>
              <w:ind w:right="65"/>
              <w:jc w:val="right"/>
              <w:rPr>
                <w:rFonts w:ascii="Angsana New" w:hAnsi="Angsana New" w:cs="Angsana New"/>
                <w:snapToGrid w:val="0"/>
                <w:color w:val="000000"/>
                <w:sz w:val="22"/>
                <w:szCs w:val="22"/>
                <w:lang w:eastAsia="th-TH"/>
              </w:rPr>
            </w:pPr>
          </w:p>
        </w:tc>
        <w:tc>
          <w:tcPr>
            <w:tcW w:w="90" w:type="dxa"/>
          </w:tcPr>
          <w:p w14:paraId="1D959F7E"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080" w:type="dxa"/>
          </w:tcPr>
          <w:p w14:paraId="10146A89" w14:textId="77777777" w:rsidR="005C4AC3" w:rsidRPr="008642E9" w:rsidRDefault="005C4AC3">
            <w:pPr>
              <w:ind w:right="-30"/>
              <w:jc w:val="center"/>
              <w:rPr>
                <w:rFonts w:ascii="Angsana New" w:hAnsi="Angsana New" w:cs="Angsana New"/>
                <w:snapToGrid w:val="0"/>
                <w:color w:val="000000"/>
                <w:sz w:val="22"/>
                <w:szCs w:val="22"/>
                <w:cs/>
                <w:lang w:eastAsia="th-TH"/>
              </w:rPr>
            </w:pPr>
          </w:p>
        </w:tc>
      </w:tr>
      <w:tr w:rsidR="005C4AC3" w:rsidRPr="00F3052B" w14:paraId="6E1D060D" w14:textId="77777777">
        <w:trPr>
          <w:cantSplit/>
        </w:trPr>
        <w:tc>
          <w:tcPr>
            <w:tcW w:w="2728" w:type="dxa"/>
          </w:tcPr>
          <w:p w14:paraId="2DD20472" w14:textId="77777777" w:rsidR="005C4AC3" w:rsidRPr="00F3052B" w:rsidRDefault="005C4AC3">
            <w:pPr>
              <w:ind w:left="-30"/>
              <w:jc w:val="thaiDistribute"/>
              <w:rPr>
                <w:rFonts w:ascii="Angsana New" w:hAnsi="Angsana New" w:cs="Angsana New"/>
                <w:snapToGrid w:val="0"/>
                <w:color w:val="000000"/>
                <w:sz w:val="22"/>
                <w:szCs w:val="22"/>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6D016666"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69C240DA" w14:textId="77777777" w:rsidR="005C4AC3" w:rsidRPr="008642E9" w:rsidRDefault="005C4AC3">
            <w:pPr>
              <w:tabs>
                <w:tab w:val="left" w:pos="600"/>
              </w:tabs>
              <w:jc w:val="center"/>
              <w:rPr>
                <w:rFonts w:ascii="Angsana New" w:hAnsi="Angsana New" w:cs="Angsana New"/>
                <w:snapToGrid w:val="0"/>
                <w:color w:val="000000"/>
                <w:sz w:val="22"/>
                <w:szCs w:val="22"/>
                <w:cs/>
                <w:lang w:eastAsia="th-TH"/>
              </w:rPr>
            </w:pPr>
          </w:p>
        </w:tc>
        <w:tc>
          <w:tcPr>
            <w:tcW w:w="80" w:type="dxa"/>
          </w:tcPr>
          <w:p w14:paraId="5C3ED751" w14:textId="77777777" w:rsidR="005C4AC3" w:rsidRPr="008642E9" w:rsidRDefault="005C4AC3">
            <w:pPr>
              <w:ind w:right="274"/>
              <w:jc w:val="right"/>
              <w:rPr>
                <w:rFonts w:ascii="Angsana New" w:hAnsi="Angsana New" w:cs="Angsana New"/>
                <w:snapToGrid w:val="0"/>
                <w:color w:val="000000"/>
                <w:sz w:val="22"/>
                <w:szCs w:val="22"/>
                <w:cs/>
                <w:lang w:eastAsia="th-TH"/>
              </w:rPr>
            </w:pPr>
          </w:p>
        </w:tc>
        <w:tc>
          <w:tcPr>
            <w:tcW w:w="1260" w:type="dxa"/>
          </w:tcPr>
          <w:p w14:paraId="71D71C62" w14:textId="77777777" w:rsidR="005C4AC3" w:rsidRPr="008642E9" w:rsidRDefault="005C4AC3">
            <w:pPr>
              <w:tabs>
                <w:tab w:val="left" w:pos="600"/>
              </w:tabs>
              <w:jc w:val="center"/>
              <w:rPr>
                <w:rFonts w:ascii="Angsana New" w:hAnsi="Angsana New" w:cs="Angsana New"/>
                <w:snapToGrid w:val="0"/>
                <w:color w:val="000000"/>
                <w:sz w:val="22"/>
                <w:szCs w:val="22"/>
                <w:cs/>
                <w:lang w:eastAsia="th-TH"/>
              </w:rPr>
            </w:pPr>
          </w:p>
        </w:tc>
        <w:tc>
          <w:tcPr>
            <w:tcW w:w="90" w:type="dxa"/>
          </w:tcPr>
          <w:p w14:paraId="6468D343"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170" w:type="dxa"/>
          </w:tcPr>
          <w:p w14:paraId="247D8E54" w14:textId="77777777" w:rsidR="005C4AC3" w:rsidRPr="008642E9" w:rsidRDefault="005C4AC3">
            <w:pPr>
              <w:ind w:right="65"/>
              <w:jc w:val="right"/>
              <w:rPr>
                <w:rFonts w:ascii="Angsana New" w:hAnsi="Angsana New" w:cs="Angsana New"/>
                <w:snapToGrid w:val="0"/>
                <w:color w:val="000000"/>
                <w:sz w:val="22"/>
                <w:szCs w:val="22"/>
                <w:lang w:eastAsia="th-TH"/>
              </w:rPr>
            </w:pPr>
          </w:p>
        </w:tc>
        <w:tc>
          <w:tcPr>
            <w:tcW w:w="85" w:type="dxa"/>
          </w:tcPr>
          <w:p w14:paraId="7FC9EFF3"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265" w:type="dxa"/>
          </w:tcPr>
          <w:p w14:paraId="01072967" w14:textId="77777777" w:rsidR="005C4AC3" w:rsidRPr="008642E9" w:rsidRDefault="005C4AC3">
            <w:pPr>
              <w:ind w:right="65"/>
              <w:jc w:val="right"/>
              <w:rPr>
                <w:rFonts w:ascii="Angsana New" w:hAnsi="Angsana New" w:cs="Angsana New"/>
                <w:snapToGrid w:val="0"/>
                <w:color w:val="000000"/>
                <w:sz w:val="22"/>
                <w:szCs w:val="22"/>
                <w:lang w:eastAsia="th-TH"/>
              </w:rPr>
            </w:pPr>
          </w:p>
        </w:tc>
        <w:tc>
          <w:tcPr>
            <w:tcW w:w="90" w:type="dxa"/>
          </w:tcPr>
          <w:p w14:paraId="0ACC0C18"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080" w:type="dxa"/>
          </w:tcPr>
          <w:p w14:paraId="50F8A69F" w14:textId="77777777" w:rsidR="005C4AC3" w:rsidRPr="008642E9" w:rsidRDefault="005C4AC3">
            <w:pPr>
              <w:ind w:right="-30"/>
              <w:jc w:val="center"/>
              <w:rPr>
                <w:rFonts w:ascii="Angsana New" w:hAnsi="Angsana New" w:cs="Angsana New"/>
                <w:snapToGrid w:val="0"/>
                <w:color w:val="000000"/>
                <w:sz w:val="22"/>
                <w:szCs w:val="22"/>
                <w:cs/>
                <w:lang w:eastAsia="th-TH"/>
              </w:rPr>
            </w:pPr>
          </w:p>
        </w:tc>
      </w:tr>
      <w:tr w:rsidR="005C4AC3" w:rsidRPr="00F3052B" w14:paraId="48570DFA" w14:textId="77777777">
        <w:trPr>
          <w:cantSplit/>
        </w:trPr>
        <w:tc>
          <w:tcPr>
            <w:tcW w:w="2728" w:type="dxa"/>
          </w:tcPr>
          <w:p w14:paraId="6A7E129D" w14:textId="77777777" w:rsidR="005C4AC3" w:rsidRPr="00F3052B" w:rsidRDefault="005C4AC3">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019CEE7A"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7C755ED6" w14:textId="77777777" w:rsidR="005C4AC3" w:rsidRPr="008642E9" w:rsidRDefault="005C4AC3" w:rsidP="00A014CC">
            <w:pPr>
              <w:tabs>
                <w:tab w:val="left" w:pos="600"/>
              </w:tabs>
              <w:ind w:right="-77"/>
              <w:jc w:val="center"/>
              <w:rPr>
                <w:rFonts w:ascii="Angsana New" w:hAnsi="Angsana New" w:cs="Angsana New"/>
                <w:snapToGrid w:val="0"/>
                <w:color w:val="000000"/>
                <w:sz w:val="22"/>
                <w:szCs w:val="22"/>
                <w:cs/>
                <w:lang w:eastAsia="th-TH"/>
              </w:rPr>
            </w:pPr>
            <w:r w:rsidRPr="008642E9">
              <w:rPr>
                <w:rFonts w:ascii="Angsana New" w:hAnsi="Angsana New" w:cs="Angsana New"/>
                <w:snapToGrid w:val="0"/>
                <w:color w:val="000000"/>
                <w:sz w:val="22"/>
                <w:szCs w:val="22"/>
                <w:lang w:eastAsia="th-TH"/>
              </w:rPr>
              <w:t>-</w:t>
            </w:r>
          </w:p>
        </w:tc>
        <w:tc>
          <w:tcPr>
            <w:tcW w:w="80" w:type="dxa"/>
          </w:tcPr>
          <w:p w14:paraId="3DC43181" w14:textId="77777777" w:rsidR="005C4AC3" w:rsidRPr="008642E9" w:rsidRDefault="005C4AC3">
            <w:pPr>
              <w:ind w:right="274"/>
              <w:jc w:val="right"/>
              <w:rPr>
                <w:rFonts w:ascii="Angsana New" w:hAnsi="Angsana New" w:cs="Angsana New"/>
                <w:snapToGrid w:val="0"/>
                <w:color w:val="000000"/>
                <w:sz w:val="22"/>
                <w:szCs w:val="22"/>
                <w:cs/>
                <w:lang w:eastAsia="th-TH"/>
              </w:rPr>
            </w:pPr>
          </w:p>
        </w:tc>
        <w:tc>
          <w:tcPr>
            <w:tcW w:w="1260" w:type="dxa"/>
          </w:tcPr>
          <w:p w14:paraId="2AABE753" w14:textId="77777777" w:rsidR="005C4AC3" w:rsidRPr="008642E9" w:rsidRDefault="005C4AC3">
            <w:pPr>
              <w:tabs>
                <w:tab w:val="left" w:pos="600"/>
              </w:tabs>
              <w:jc w:val="center"/>
              <w:rPr>
                <w:rFonts w:ascii="Angsana New" w:hAnsi="Angsana New" w:cs="Angsana New"/>
                <w:snapToGrid w:val="0"/>
                <w:color w:val="000000"/>
                <w:sz w:val="22"/>
                <w:szCs w:val="22"/>
                <w:cs/>
                <w:lang w:eastAsia="th-TH"/>
              </w:rPr>
            </w:pPr>
            <w:r w:rsidRPr="008642E9">
              <w:rPr>
                <w:rFonts w:ascii="Angsana New" w:hAnsi="Angsana New" w:cs="Angsana New"/>
                <w:snapToGrid w:val="0"/>
                <w:color w:val="000000"/>
                <w:sz w:val="22"/>
                <w:szCs w:val="22"/>
                <w:lang w:eastAsia="th-TH"/>
              </w:rPr>
              <w:t>-</w:t>
            </w:r>
          </w:p>
        </w:tc>
        <w:tc>
          <w:tcPr>
            <w:tcW w:w="90" w:type="dxa"/>
          </w:tcPr>
          <w:p w14:paraId="1FD61D3E"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170" w:type="dxa"/>
          </w:tcPr>
          <w:p w14:paraId="742C8EF0" w14:textId="0B6E1B61" w:rsidR="005C4AC3" w:rsidRPr="008642E9" w:rsidRDefault="008642E9">
            <w:pPr>
              <w:ind w:right="65"/>
              <w:jc w:val="right"/>
              <w:rPr>
                <w:rFonts w:ascii="Angsana New" w:hAnsi="Angsana New" w:cs="Angsana New"/>
                <w:snapToGrid w:val="0"/>
                <w:color w:val="000000"/>
                <w:sz w:val="22"/>
                <w:szCs w:val="22"/>
                <w:lang w:eastAsia="th-TH"/>
              </w:rPr>
            </w:pPr>
            <w:r w:rsidRPr="008642E9">
              <w:rPr>
                <w:rFonts w:ascii="Angsana New" w:hAnsi="Angsana New" w:cs="Angsana New"/>
                <w:snapToGrid w:val="0"/>
                <w:color w:val="000000"/>
                <w:sz w:val="22"/>
                <w:szCs w:val="22"/>
                <w:lang w:eastAsia="th-TH"/>
              </w:rPr>
              <w:t>576,332.99</w:t>
            </w:r>
          </w:p>
        </w:tc>
        <w:tc>
          <w:tcPr>
            <w:tcW w:w="85" w:type="dxa"/>
          </w:tcPr>
          <w:p w14:paraId="6C748EF6"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265" w:type="dxa"/>
          </w:tcPr>
          <w:p w14:paraId="4E9D6449" w14:textId="5440FD2A" w:rsidR="005C4AC3" w:rsidRPr="008642E9" w:rsidRDefault="008642E9">
            <w:pPr>
              <w:ind w:right="65"/>
              <w:jc w:val="right"/>
              <w:rPr>
                <w:rFonts w:ascii="Angsana New" w:hAnsi="Angsana New" w:cs="Angsana New"/>
                <w:snapToGrid w:val="0"/>
                <w:color w:val="000000"/>
                <w:sz w:val="22"/>
                <w:szCs w:val="22"/>
                <w:lang w:eastAsia="th-TH"/>
              </w:rPr>
            </w:pPr>
            <w:r w:rsidRPr="008642E9">
              <w:rPr>
                <w:rFonts w:ascii="Angsana New" w:hAnsi="Angsana New" w:cs="Angsana New"/>
                <w:snapToGrid w:val="0"/>
                <w:color w:val="000000"/>
                <w:sz w:val="22"/>
                <w:szCs w:val="22"/>
                <w:lang w:eastAsia="th-TH"/>
              </w:rPr>
              <w:t>576,332.99</w:t>
            </w:r>
          </w:p>
        </w:tc>
        <w:tc>
          <w:tcPr>
            <w:tcW w:w="90" w:type="dxa"/>
          </w:tcPr>
          <w:p w14:paraId="071D142C"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080" w:type="dxa"/>
          </w:tcPr>
          <w:p w14:paraId="019B92B0" w14:textId="77777777" w:rsidR="005C4AC3" w:rsidRPr="008642E9" w:rsidRDefault="005C4AC3">
            <w:pPr>
              <w:ind w:right="-30"/>
              <w:jc w:val="center"/>
              <w:rPr>
                <w:rFonts w:ascii="Angsana New" w:hAnsi="Angsana New" w:cs="Angsana New"/>
                <w:snapToGrid w:val="0"/>
                <w:color w:val="000000"/>
                <w:sz w:val="22"/>
                <w:szCs w:val="22"/>
                <w:cs/>
                <w:lang w:eastAsia="th-TH"/>
              </w:rPr>
            </w:pPr>
            <w:r w:rsidRPr="008642E9">
              <w:rPr>
                <w:rFonts w:ascii="Angsana New" w:hAnsi="Angsana New" w:cs="Angsana New"/>
                <w:snapToGrid w:val="0"/>
                <w:color w:val="000000"/>
                <w:sz w:val="22"/>
                <w:szCs w:val="22"/>
                <w:lang w:eastAsia="th-TH"/>
              </w:rPr>
              <w:t>-</w:t>
            </w:r>
          </w:p>
        </w:tc>
      </w:tr>
      <w:tr w:rsidR="005C4AC3" w:rsidRPr="00F3052B" w14:paraId="1A661893" w14:textId="77777777">
        <w:trPr>
          <w:cantSplit/>
        </w:trPr>
        <w:tc>
          <w:tcPr>
            <w:tcW w:w="2728" w:type="dxa"/>
          </w:tcPr>
          <w:p w14:paraId="4EC017D2" w14:textId="77777777" w:rsidR="005C4AC3" w:rsidRPr="00F3052B" w:rsidRDefault="005C4AC3">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3A5EBD17"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5F88E11D" w14:textId="77777777" w:rsidR="005C4AC3" w:rsidRPr="008642E9" w:rsidRDefault="005C4AC3" w:rsidP="00A014CC">
            <w:pPr>
              <w:tabs>
                <w:tab w:val="left" w:pos="600"/>
              </w:tabs>
              <w:ind w:right="-77"/>
              <w:jc w:val="center"/>
              <w:rPr>
                <w:rFonts w:ascii="Angsana New" w:hAnsi="Angsana New" w:cs="Angsana New"/>
                <w:snapToGrid w:val="0"/>
                <w:color w:val="000000"/>
                <w:sz w:val="22"/>
                <w:szCs w:val="22"/>
                <w:cs/>
                <w:lang w:eastAsia="th-TH"/>
              </w:rPr>
            </w:pPr>
            <w:r w:rsidRPr="008642E9">
              <w:rPr>
                <w:rFonts w:ascii="Angsana New" w:hAnsi="Angsana New" w:cs="Angsana New"/>
                <w:snapToGrid w:val="0"/>
                <w:color w:val="000000"/>
                <w:sz w:val="22"/>
                <w:szCs w:val="22"/>
                <w:lang w:eastAsia="th-TH"/>
              </w:rPr>
              <w:t>-</w:t>
            </w:r>
          </w:p>
        </w:tc>
        <w:tc>
          <w:tcPr>
            <w:tcW w:w="80" w:type="dxa"/>
          </w:tcPr>
          <w:p w14:paraId="2130F37F" w14:textId="77777777" w:rsidR="005C4AC3" w:rsidRPr="008642E9" w:rsidRDefault="005C4AC3">
            <w:pPr>
              <w:ind w:right="274"/>
              <w:jc w:val="right"/>
              <w:rPr>
                <w:rFonts w:ascii="Angsana New" w:hAnsi="Angsana New" w:cs="Angsana New"/>
                <w:snapToGrid w:val="0"/>
                <w:color w:val="000000"/>
                <w:sz w:val="22"/>
                <w:szCs w:val="22"/>
                <w:cs/>
                <w:lang w:eastAsia="th-TH"/>
              </w:rPr>
            </w:pPr>
          </w:p>
        </w:tc>
        <w:tc>
          <w:tcPr>
            <w:tcW w:w="1260" w:type="dxa"/>
          </w:tcPr>
          <w:p w14:paraId="6DFA206E" w14:textId="77777777" w:rsidR="005C4AC3" w:rsidRPr="008642E9" w:rsidRDefault="005C4AC3">
            <w:pPr>
              <w:tabs>
                <w:tab w:val="left" w:pos="600"/>
              </w:tabs>
              <w:jc w:val="center"/>
              <w:rPr>
                <w:rFonts w:ascii="Angsana New" w:hAnsi="Angsana New" w:cs="Angsana New"/>
                <w:snapToGrid w:val="0"/>
                <w:color w:val="000000"/>
                <w:sz w:val="22"/>
                <w:szCs w:val="22"/>
                <w:cs/>
                <w:lang w:eastAsia="th-TH"/>
              </w:rPr>
            </w:pPr>
            <w:r w:rsidRPr="008642E9">
              <w:rPr>
                <w:rFonts w:ascii="Angsana New" w:hAnsi="Angsana New" w:cs="Angsana New"/>
                <w:snapToGrid w:val="0"/>
                <w:color w:val="000000"/>
                <w:sz w:val="22"/>
                <w:szCs w:val="22"/>
                <w:lang w:eastAsia="th-TH"/>
              </w:rPr>
              <w:t>-</w:t>
            </w:r>
          </w:p>
        </w:tc>
        <w:tc>
          <w:tcPr>
            <w:tcW w:w="90" w:type="dxa"/>
          </w:tcPr>
          <w:p w14:paraId="2FBB1F3D"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170" w:type="dxa"/>
          </w:tcPr>
          <w:p w14:paraId="38AA23A1" w14:textId="6D2E1B7B" w:rsidR="005C4AC3" w:rsidRPr="008642E9" w:rsidRDefault="008642E9">
            <w:pPr>
              <w:ind w:right="65"/>
              <w:jc w:val="right"/>
              <w:rPr>
                <w:rFonts w:ascii="Angsana New" w:hAnsi="Angsana New" w:cs="Angsana New"/>
                <w:snapToGrid w:val="0"/>
                <w:color w:val="000000"/>
                <w:sz w:val="22"/>
                <w:szCs w:val="22"/>
                <w:lang w:eastAsia="th-TH"/>
              </w:rPr>
            </w:pPr>
            <w:r w:rsidRPr="008642E9">
              <w:rPr>
                <w:rFonts w:ascii="Angsana New" w:hAnsi="Angsana New" w:cs="Angsana New"/>
                <w:snapToGrid w:val="0"/>
                <w:color w:val="000000"/>
                <w:sz w:val="22"/>
                <w:szCs w:val="22"/>
                <w:lang w:eastAsia="th-TH"/>
              </w:rPr>
              <w:t>116,999,765.17</w:t>
            </w:r>
          </w:p>
        </w:tc>
        <w:tc>
          <w:tcPr>
            <w:tcW w:w="85" w:type="dxa"/>
          </w:tcPr>
          <w:p w14:paraId="7225A15D"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265" w:type="dxa"/>
          </w:tcPr>
          <w:p w14:paraId="28AC70BC" w14:textId="1CA3AF51" w:rsidR="005C4AC3" w:rsidRPr="008642E9" w:rsidRDefault="008642E9">
            <w:pPr>
              <w:ind w:right="65"/>
              <w:jc w:val="right"/>
              <w:rPr>
                <w:rFonts w:ascii="Angsana New" w:hAnsi="Angsana New" w:cs="Angsana New"/>
                <w:snapToGrid w:val="0"/>
                <w:color w:val="000000"/>
                <w:sz w:val="22"/>
                <w:szCs w:val="22"/>
                <w:lang w:eastAsia="th-TH"/>
              </w:rPr>
            </w:pPr>
            <w:r w:rsidRPr="008642E9">
              <w:rPr>
                <w:rFonts w:ascii="Angsana New" w:hAnsi="Angsana New" w:cs="Angsana New"/>
                <w:snapToGrid w:val="0"/>
                <w:color w:val="000000"/>
                <w:sz w:val="22"/>
                <w:szCs w:val="22"/>
                <w:lang w:eastAsia="th-TH"/>
              </w:rPr>
              <w:t>116,999,765.17</w:t>
            </w:r>
          </w:p>
        </w:tc>
        <w:tc>
          <w:tcPr>
            <w:tcW w:w="90" w:type="dxa"/>
          </w:tcPr>
          <w:p w14:paraId="7A6DB130"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080" w:type="dxa"/>
          </w:tcPr>
          <w:p w14:paraId="5D3376EC" w14:textId="77777777" w:rsidR="005C4AC3" w:rsidRPr="008642E9" w:rsidRDefault="005C4AC3">
            <w:pPr>
              <w:ind w:right="-30"/>
              <w:jc w:val="center"/>
              <w:rPr>
                <w:rFonts w:ascii="Angsana New" w:hAnsi="Angsana New" w:cs="Angsana New"/>
                <w:snapToGrid w:val="0"/>
                <w:color w:val="000000"/>
                <w:sz w:val="22"/>
                <w:szCs w:val="22"/>
                <w:cs/>
                <w:lang w:eastAsia="th-TH"/>
              </w:rPr>
            </w:pPr>
            <w:r w:rsidRPr="008642E9">
              <w:rPr>
                <w:rFonts w:ascii="Angsana New" w:hAnsi="Angsana New" w:cs="Angsana New"/>
                <w:snapToGrid w:val="0"/>
                <w:color w:val="000000"/>
                <w:sz w:val="22"/>
                <w:szCs w:val="22"/>
                <w:lang w:eastAsia="th-TH"/>
              </w:rPr>
              <w:t>-</w:t>
            </w:r>
          </w:p>
        </w:tc>
      </w:tr>
      <w:tr w:rsidR="005C4AC3" w:rsidRPr="00F3052B" w14:paraId="27C16470" w14:textId="77777777">
        <w:trPr>
          <w:cantSplit/>
        </w:trPr>
        <w:tc>
          <w:tcPr>
            <w:tcW w:w="2728" w:type="dxa"/>
          </w:tcPr>
          <w:p w14:paraId="59C974E6" w14:textId="77777777" w:rsidR="005C4AC3" w:rsidRPr="00F3052B" w:rsidRDefault="005C4AC3">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หนี้สิน</w:t>
            </w:r>
            <w:r w:rsidRPr="00F3052B">
              <w:rPr>
                <w:rFonts w:ascii="Angsana New" w:hAnsi="Angsana New" w:cs="Angsana New" w:hint="cs"/>
                <w:snapToGrid w:val="0"/>
                <w:color w:val="000000"/>
                <w:sz w:val="22"/>
                <w:szCs w:val="22"/>
                <w:cs/>
                <w:lang w:eastAsia="th-TH"/>
              </w:rPr>
              <w:t>ตาม</w:t>
            </w:r>
            <w:r w:rsidRPr="00F3052B">
              <w:rPr>
                <w:rFonts w:ascii="Angsana New" w:hAnsi="Angsana New" w:cs="Angsana New"/>
                <w:snapToGrid w:val="0"/>
                <w:color w:val="000000"/>
                <w:sz w:val="22"/>
                <w:szCs w:val="22"/>
                <w:cs/>
                <w:lang w:eastAsia="th-TH"/>
              </w:rPr>
              <w:t>แผนฟื้นฟูกิจการ</w:t>
            </w:r>
          </w:p>
        </w:tc>
        <w:tc>
          <w:tcPr>
            <w:tcW w:w="90" w:type="dxa"/>
          </w:tcPr>
          <w:p w14:paraId="20968FEC"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4B1C0795" w14:textId="77777777" w:rsidR="005C4AC3" w:rsidRPr="008642E9" w:rsidRDefault="005C4AC3" w:rsidP="00A014CC">
            <w:pPr>
              <w:tabs>
                <w:tab w:val="left" w:pos="600"/>
              </w:tabs>
              <w:ind w:right="-77"/>
              <w:jc w:val="center"/>
              <w:rPr>
                <w:rFonts w:ascii="Angsana New" w:hAnsi="Angsana New" w:cs="Angsana New"/>
                <w:snapToGrid w:val="0"/>
                <w:color w:val="000000"/>
                <w:sz w:val="22"/>
                <w:szCs w:val="22"/>
                <w:cs/>
                <w:lang w:eastAsia="th-TH"/>
              </w:rPr>
            </w:pPr>
            <w:r w:rsidRPr="008642E9">
              <w:rPr>
                <w:rFonts w:ascii="Angsana New" w:hAnsi="Angsana New" w:cs="Angsana New"/>
                <w:snapToGrid w:val="0"/>
                <w:color w:val="000000"/>
                <w:sz w:val="22"/>
                <w:szCs w:val="22"/>
                <w:lang w:eastAsia="th-TH"/>
              </w:rPr>
              <w:t>-</w:t>
            </w:r>
          </w:p>
        </w:tc>
        <w:tc>
          <w:tcPr>
            <w:tcW w:w="80" w:type="dxa"/>
          </w:tcPr>
          <w:p w14:paraId="0D5BB779" w14:textId="77777777" w:rsidR="005C4AC3" w:rsidRPr="008642E9" w:rsidRDefault="005C4AC3">
            <w:pPr>
              <w:ind w:right="274"/>
              <w:jc w:val="right"/>
              <w:rPr>
                <w:rFonts w:ascii="Angsana New" w:hAnsi="Angsana New" w:cs="Angsana New"/>
                <w:snapToGrid w:val="0"/>
                <w:color w:val="000000"/>
                <w:sz w:val="22"/>
                <w:szCs w:val="22"/>
                <w:cs/>
                <w:lang w:eastAsia="th-TH"/>
              </w:rPr>
            </w:pPr>
          </w:p>
        </w:tc>
        <w:tc>
          <w:tcPr>
            <w:tcW w:w="1260" w:type="dxa"/>
          </w:tcPr>
          <w:p w14:paraId="129A565B" w14:textId="1B7734AB" w:rsidR="005C4AC3" w:rsidRPr="008642E9" w:rsidRDefault="005C4AC3">
            <w:pPr>
              <w:ind w:right="65"/>
              <w:jc w:val="right"/>
              <w:rPr>
                <w:rFonts w:ascii="Angsana New" w:hAnsi="Angsana New" w:cs="Angsana New"/>
                <w:snapToGrid w:val="0"/>
                <w:color w:val="000000"/>
                <w:sz w:val="22"/>
                <w:szCs w:val="22"/>
                <w:cs/>
                <w:lang w:eastAsia="th-TH"/>
              </w:rPr>
            </w:pPr>
            <w:r w:rsidRPr="008642E9">
              <w:rPr>
                <w:rFonts w:ascii="Angsana New" w:hAnsi="Angsana New" w:cs="Angsana New"/>
                <w:snapToGrid w:val="0"/>
                <w:color w:val="000000"/>
                <w:sz w:val="22"/>
                <w:szCs w:val="22"/>
                <w:lang w:eastAsia="th-TH"/>
              </w:rPr>
              <w:t>55,862,688.17</w:t>
            </w:r>
          </w:p>
        </w:tc>
        <w:tc>
          <w:tcPr>
            <w:tcW w:w="90" w:type="dxa"/>
          </w:tcPr>
          <w:p w14:paraId="45EF99C7"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170" w:type="dxa"/>
          </w:tcPr>
          <w:p w14:paraId="13EB5464" w14:textId="77777777" w:rsidR="005C4AC3" w:rsidRPr="008642E9" w:rsidRDefault="005C4AC3">
            <w:pPr>
              <w:ind w:right="65"/>
              <w:jc w:val="center"/>
              <w:rPr>
                <w:rFonts w:ascii="Angsana New" w:hAnsi="Angsana New" w:cs="Angsana New"/>
                <w:snapToGrid w:val="0"/>
                <w:color w:val="000000"/>
                <w:sz w:val="22"/>
                <w:szCs w:val="22"/>
                <w:lang w:eastAsia="th-TH"/>
              </w:rPr>
            </w:pPr>
            <w:r w:rsidRPr="008642E9">
              <w:rPr>
                <w:rFonts w:ascii="Angsana New" w:hAnsi="Angsana New" w:cs="Angsana New"/>
                <w:snapToGrid w:val="0"/>
                <w:color w:val="000000"/>
                <w:sz w:val="22"/>
                <w:szCs w:val="22"/>
                <w:lang w:eastAsia="th-TH"/>
              </w:rPr>
              <w:t>-</w:t>
            </w:r>
          </w:p>
        </w:tc>
        <w:tc>
          <w:tcPr>
            <w:tcW w:w="85" w:type="dxa"/>
          </w:tcPr>
          <w:p w14:paraId="461145C9"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265" w:type="dxa"/>
          </w:tcPr>
          <w:p w14:paraId="1FAF1879" w14:textId="0F0A1626" w:rsidR="005C4AC3" w:rsidRPr="008642E9" w:rsidRDefault="005C4AC3">
            <w:pPr>
              <w:ind w:right="65"/>
              <w:jc w:val="right"/>
              <w:rPr>
                <w:rFonts w:ascii="Angsana New" w:hAnsi="Angsana New" w:cs="Angsana New"/>
                <w:snapToGrid w:val="0"/>
                <w:color w:val="000000"/>
                <w:sz w:val="22"/>
                <w:szCs w:val="22"/>
                <w:lang w:eastAsia="th-TH"/>
              </w:rPr>
            </w:pPr>
            <w:r w:rsidRPr="008642E9">
              <w:rPr>
                <w:rFonts w:ascii="Angsana New" w:hAnsi="Angsana New" w:cs="Angsana New"/>
                <w:snapToGrid w:val="0"/>
                <w:color w:val="000000"/>
                <w:sz w:val="22"/>
                <w:szCs w:val="22"/>
                <w:lang w:eastAsia="th-TH"/>
              </w:rPr>
              <w:t>55,862,688.17</w:t>
            </w:r>
          </w:p>
        </w:tc>
        <w:tc>
          <w:tcPr>
            <w:tcW w:w="90" w:type="dxa"/>
          </w:tcPr>
          <w:p w14:paraId="1B4A9561"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080" w:type="dxa"/>
          </w:tcPr>
          <w:p w14:paraId="17515F4A" w14:textId="77777777" w:rsidR="005C4AC3" w:rsidRPr="008642E9" w:rsidRDefault="005C4AC3">
            <w:pPr>
              <w:tabs>
                <w:tab w:val="left" w:pos="600"/>
              </w:tabs>
              <w:jc w:val="center"/>
              <w:rPr>
                <w:rFonts w:ascii="Angsana New" w:hAnsi="Angsana New" w:cs="Angsana New"/>
                <w:snapToGrid w:val="0"/>
                <w:color w:val="000000"/>
                <w:sz w:val="22"/>
                <w:szCs w:val="22"/>
                <w:cs/>
                <w:lang w:eastAsia="th-TH"/>
              </w:rPr>
            </w:pPr>
            <w:r w:rsidRPr="008642E9">
              <w:rPr>
                <w:rFonts w:ascii="Angsana New" w:hAnsi="Angsana New" w:cs="Angsana New" w:hint="cs"/>
                <w:snapToGrid w:val="0"/>
                <w:color w:val="000000"/>
                <w:sz w:val="22"/>
                <w:szCs w:val="22"/>
                <w:cs/>
                <w:lang w:eastAsia="th-TH"/>
              </w:rPr>
              <w:t>0.00</w:t>
            </w:r>
          </w:p>
        </w:tc>
      </w:tr>
      <w:tr w:rsidR="005C4AC3" w:rsidRPr="00F3052B" w14:paraId="15E7959A" w14:textId="77777777">
        <w:trPr>
          <w:cantSplit/>
        </w:trPr>
        <w:tc>
          <w:tcPr>
            <w:tcW w:w="2728" w:type="dxa"/>
          </w:tcPr>
          <w:p w14:paraId="4136EC43" w14:textId="77777777" w:rsidR="005C4AC3" w:rsidRPr="00F3052B" w:rsidRDefault="005C4AC3">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หนี้สินตามสัญญาเช่า</w:t>
            </w:r>
          </w:p>
        </w:tc>
        <w:tc>
          <w:tcPr>
            <w:tcW w:w="90" w:type="dxa"/>
          </w:tcPr>
          <w:p w14:paraId="73129C6E" w14:textId="77777777" w:rsidR="005C4AC3" w:rsidRPr="00F3052B" w:rsidRDefault="005C4AC3">
            <w:pPr>
              <w:ind w:right="90"/>
              <w:jc w:val="right"/>
              <w:rPr>
                <w:rFonts w:ascii="Angsana New" w:hAnsi="Angsana New" w:cs="Angsana New"/>
                <w:snapToGrid w:val="0"/>
                <w:color w:val="000000"/>
                <w:sz w:val="22"/>
                <w:szCs w:val="22"/>
                <w:cs/>
                <w:lang w:eastAsia="th-TH"/>
              </w:rPr>
            </w:pPr>
          </w:p>
        </w:tc>
        <w:tc>
          <w:tcPr>
            <w:tcW w:w="1182" w:type="dxa"/>
          </w:tcPr>
          <w:p w14:paraId="2C081CDA" w14:textId="77777777" w:rsidR="005C4AC3" w:rsidRPr="008642E9" w:rsidRDefault="005C4AC3" w:rsidP="00A014CC">
            <w:pPr>
              <w:tabs>
                <w:tab w:val="left" w:pos="600"/>
              </w:tabs>
              <w:ind w:right="-77"/>
              <w:jc w:val="center"/>
              <w:rPr>
                <w:rFonts w:ascii="Angsana New" w:hAnsi="Angsana New" w:cs="Angsana New"/>
                <w:snapToGrid w:val="0"/>
                <w:color w:val="000000"/>
                <w:sz w:val="22"/>
                <w:szCs w:val="22"/>
                <w:cs/>
                <w:lang w:eastAsia="th-TH"/>
              </w:rPr>
            </w:pPr>
            <w:r w:rsidRPr="008642E9">
              <w:rPr>
                <w:rFonts w:ascii="Angsana New" w:hAnsi="Angsana New" w:cs="Angsana New"/>
                <w:snapToGrid w:val="0"/>
                <w:color w:val="000000"/>
                <w:sz w:val="22"/>
                <w:szCs w:val="22"/>
                <w:lang w:eastAsia="th-TH"/>
              </w:rPr>
              <w:t>-</w:t>
            </w:r>
          </w:p>
        </w:tc>
        <w:tc>
          <w:tcPr>
            <w:tcW w:w="80" w:type="dxa"/>
          </w:tcPr>
          <w:p w14:paraId="4E479875" w14:textId="77777777" w:rsidR="005C4AC3" w:rsidRPr="008642E9" w:rsidRDefault="005C4AC3">
            <w:pPr>
              <w:ind w:right="274"/>
              <w:jc w:val="right"/>
              <w:rPr>
                <w:rFonts w:ascii="Angsana New" w:hAnsi="Angsana New" w:cs="Angsana New"/>
                <w:snapToGrid w:val="0"/>
                <w:color w:val="000000"/>
                <w:sz w:val="22"/>
                <w:szCs w:val="22"/>
                <w:cs/>
                <w:lang w:eastAsia="th-TH"/>
              </w:rPr>
            </w:pPr>
          </w:p>
        </w:tc>
        <w:tc>
          <w:tcPr>
            <w:tcW w:w="1260" w:type="dxa"/>
          </w:tcPr>
          <w:p w14:paraId="2BB0A25D" w14:textId="0BAC0F74" w:rsidR="005C4AC3" w:rsidRPr="008642E9" w:rsidRDefault="008642E9">
            <w:pPr>
              <w:ind w:right="65"/>
              <w:jc w:val="right"/>
              <w:rPr>
                <w:rFonts w:ascii="Angsana New" w:hAnsi="Angsana New" w:cs="Angsana New"/>
                <w:snapToGrid w:val="0"/>
                <w:color w:val="000000"/>
                <w:sz w:val="22"/>
                <w:szCs w:val="22"/>
                <w:cs/>
                <w:lang w:eastAsia="th-TH"/>
              </w:rPr>
            </w:pPr>
            <w:r w:rsidRPr="008642E9">
              <w:rPr>
                <w:rFonts w:ascii="Angsana New" w:hAnsi="Angsana New" w:cs="Angsana New"/>
                <w:snapToGrid w:val="0"/>
                <w:color w:val="000000"/>
                <w:sz w:val="22"/>
                <w:szCs w:val="22"/>
                <w:lang w:eastAsia="th-TH"/>
              </w:rPr>
              <w:t>15,269,997.47</w:t>
            </w:r>
          </w:p>
        </w:tc>
        <w:tc>
          <w:tcPr>
            <w:tcW w:w="90" w:type="dxa"/>
          </w:tcPr>
          <w:p w14:paraId="325185CE"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170" w:type="dxa"/>
          </w:tcPr>
          <w:p w14:paraId="7C86F644" w14:textId="77777777" w:rsidR="005C4AC3" w:rsidRPr="008642E9" w:rsidRDefault="005C4AC3">
            <w:pPr>
              <w:ind w:right="65"/>
              <w:jc w:val="center"/>
              <w:rPr>
                <w:rFonts w:ascii="Angsana New" w:hAnsi="Angsana New" w:cs="Angsana New"/>
                <w:snapToGrid w:val="0"/>
                <w:color w:val="000000"/>
                <w:sz w:val="22"/>
                <w:szCs w:val="22"/>
                <w:lang w:eastAsia="th-TH"/>
              </w:rPr>
            </w:pPr>
            <w:r w:rsidRPr="008642E9">
              <w:rPr>
                <w:rFonts w:ascii="Angsana New" w:hAnsi="Angsana New" w:cs="Angsana New"/>
                <w:snapToGrid w:val="0"/>
                <w:color w:val="000000"/>
                <w:sz w:val="22"/>
                <w:szCs w:val="22"/>
                <w:lang w:eastAsia="th-TH"/>
              </w:rPr>
              <w:t>-</w:t>
            </w:r>
          </w:p>
        </w:tc>
        <w:tc>
          <w:tcPr>
            <w:tcW w:w="85" w:type="dxa"/>
          </w:tcPr>
          <w:p w14:paraId="60A28503"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265" w:type="dxa"/>
          </w:tcPr>
          <w:p w14:paraId="55D5BD19" w14:textId="298789C4" w:rsidR="005C4AC3" w:rsidRPr="008642E9" w:rsidRDefault="008642E9">
            <w:pPr>
              <w:ind w:right="65"/>
              <w:jc w:val="right"/>
              <w:rPr>
                <w:rFonts w:ascii="Angsana New" w:hAnsi="Angsana New" w:cs="Angsana New"/>
                <w:snapToGrid w:val="0"/>
                <w:color w:val="000000"/>
                <w:sz w:val="22"/>
                <w:szCs w:val="22"/>
                <w:lang w:eastAsia="th-TH"/>
              </w:rPr>
            </w:pPr>
            <w:r w:rsidRPr="008642E9">
              <w:rPr>
                <w:rFonts w:ascii="Angsana New" w:hAnsi="Angsana New" w:cs="Angsana New"/>
                <w:snapToGrid w:val="0"/>
                <w:color w:val="000000"/>
                <w:sz w:val="22"/>
                <w:szCs w:val="22"/>
                <w:lang w:eastAsia="th-TH"/>
              </w:rPr>
              <w:t>15,269,997.47</w:t>
            </w:r>
          </w:p>
        </w:tc>
        <w:tc>
          <w:tcPr>
            <w:tcW w:w="90" w:type="dxa"/>
          </w:tcPr>
          <w:p w14:paraId="03C44F56" w14:textId="77777777" w:rsidR="005C4AC3" w:rsidRPr="008642E9" w:rsidRDefault="005C4AC3">
            <w:pPr>
              <w:ind w:right="65"/>
              <w:jc w:val="right"/>
              <w:rPr>
                <w:rFonts w:ascii="Angsana New" w:hAnsi="Angsana New" w:cs="Angsana New"/>
                <w:snapToGrid w:val="0"/>
                <w:color w:val="000000"/>
                <w:sz w:val="22"/>
                <w:szCs w:val="22"/>
                <w:cs/>
                <w:lang w:eastAsia="th-TH"/>
              </w:rPr>
            </w:pPr>
          </w:p>
        </w:tc>
        <w:tc>
          <w:tcPr>
            <w:tcW w:w="1080" w:type="dxa"/>
          </w:tcPr>
          <w:p w14:paraId="1D245542" w14:textId="1B78A8A4" w:rsidR="005C4AC3" w:rsidRPr="008642E9" w:rsidRDefault="000134CE">
            <w:pPr>
              <w:tabs>
                <w:tab w:val="left" w:pos="600"/>
              </w:tabs>
              <w:jc w:val="center"/>
              <w:rPr>
                <w:rFonts w:ascii="Angsana New" w:hAnsi="Angsana New" w:cs="Angsana New"/>
                <w:snapToGrid w:val="0"/>
                <w:color w:val="000000"/>
                <w:sz w:val="22"/>
                <w:szCs w:val="22"/>
                <w:cs/>
                <w:lang w:eastAsia="th-TH"/>
              </w:rPr>
            </w:pPr>
            <w:r w:rsidRPr="008642E9">
              <w:rPr>
                <w:rFonts w:ascii="Angsana New" w:hAnsi="Angsana New" w:cs="Angsana New"/>
                <w:snapToGrid w:val="0"/>
                <w:color w:val="000000"/>
                <w:sz w:val="22"/>
                <w:szCs w:val="22"/>
                <w:cs/>
                <w:lang w:eastAsia="th-TH"/>
              </w:rPr>
              <w:t>6.27</w:t>
            </w:r>
          </w:p>
        </w:tc>
      </w:tr>
    </w:tbl>
    <w:p w14:paraId="0FD8D132" w14:textId="77777777" w:rsidR="005C4AC3" w:rsidRDefault="005C4AC3" w:rsidP="00CB661F">
      <w:pPr>
        <w:pStyle w:val="ListParagraph"/>
        <w:tabs>
          <w:tab w:val="left" w:pos="1080"/>
        </w:tabs>
        <w:ind w:left="1080" w:firstLine="630"/>
        <w:jc w:val="thaiDistribute"/>
        <w:rPr>
          <w:rFonts w:ascii="Angsana New" w:hAnsi="Angsana New" w:cs="Angsana New"/>
          <w:sz w:val="16"/>
          <w:szCs w:val="16"/>
        </w:rPr>
      </w:pPr>
    </w:p>
    <w:tbl>
      <w:tblPr>
        <w:tblW w:w="9120" w:type="dxa"/>
        <w:tblInd w:w="990" w:type="dxa"/>
        <w:tblLayout w:type="fixed"/>
        <w:tblCellMar>
          <w:left w:w="30" w:type="dxa"/>
          <w:right w:w="30" w:type="dxa"/>
        </w:tblCellMar>
        <w:tblLook w:val="0000" w:firstRow="0" w:lastRow="0" w:firstColumn="0" w:lastColumn="0" w:noHBand="0" w:noVBand="0"/>
      </w:tblPr>
      <w:tblGrid>
        <w:gridCol w:w="2728"/>
        <w:gridCol w:w="90"/>
        <w:gridCol w:w="1182"/>
        <w:gridCol w:w="80"/>
        <w:gridCol w:w="1260"/>
        <w:gridCol w:w="90"/>
        <w:gridCol w:w="1170"/>
        <w:gridCol w:w="85"/>
        <w:gridCol w:w="1265"/>
        <w:gridCol w:w="90"/>
        <w:gridCol w:w="1080"/>
      </w:tblGrid>
      <w:tr w:rsidR="00E85B0D" w:rsidRPr="00F3052B" w14:paraId="480911FA" w14:textId="77777777">
        <w:trPr>
          <w:cantSplit/>
        </w:trPr>
        <w:tc>
          <w:tcPr>
            <w:tcW w:w="2728" w:type="dxa"/>
          </w:tcPr>
          <w:p w14:paraId="7F4E8696" w14:textId="77777777" w:rsidR="00E85B0D" w:rsidRPr="00F3052B" w:rsidRDefault="00E85B0D">
            <w:pPr>
              <w:jc w:val="center"/>
              <w:rPr>
                <w:rFonts w:ascii="Angsana New" w:hAnsi="Angsana New" w:cs="Angsana New"/>
                <w:snapToGrid w:val="0"/>
                <w:color w:val="000000"/>
                <w:sz w:val="22"/>
                <w:szCs w:val="22"/>
                <w:cs/>
                <w:lang w:eastAsia="th-TH"/>
              </w:rPr>
            </w:pPr>
          </w:p>
        </w:tc>
        <w:tc>
          <w:tcPr>
            <w:tcW w:w="90" w:type="dxa"/>
          </w:tcPr>
          <w:p w14:paraId="028E1CA3" w14:textId="77777777" w:rsidR="00E85B0D" w:rsidRPr="00F3052B" w:rsidRDefault="00E85B0D">
            <w:pPr>
              <w:ind w:right="90"/>
              <w:jc w:val="center"/>
              <w:rPr>
                <w:rFonts w:ascii="Angsana New" w:hAnsi="Angsana New" w:cs="Angsana New"/>
                <w:snapToGrid w:val="0"/>
                <w:color w:val="000000"/>
                <w:sz w:val="22"/>
                <w:szCs w:val="22"/>
                <w:cs/>
                <w:lang w:eastAsia="th-TH"/>
              </w:rPr>
            </w:pPr>
          </w:p>
        </w:tc>
        <w:tc>
          <w:tcPr>
            <w:tcW w:w="6302" w:type="dxa"/>
            <w:gridSpan w:val="9"/>
          </w:tcPr>
          <w:p w14:paraId="20ED3B4F" w14:textId="77777777" w:rsidR="00E85B0D" w:rsidRPr="00F3052B" w:rsidRDefault="00E85B0D">
            <w:pPr>
              <w:ind w:right="90"/>
              <w:jc w:val="right"/>
              <w:rPr>
                <w:rFonts w:ascii="Angsana New" w:hAnsi="Angsana New" w:cs="Angsana New"/>
                <w:snapToGrid w:val="0"/>
                <w:color w:val="000000"/>
                <w:sz w:val="22"/>
                <w:szCs w:val="22"/>
                <w:cs/>
                <w:lang w:eastAsia="th-TH"/>
              </w:rPr>
            </w:pPr>
            <w:r w:rsidRPr="00260652">
              <w:rPr>
                <w:rFonts w:ascii="Angsana New" w:hAnsi="Angsana New" w:cs="Angsana New"/>
                <w:snapToGrid w:val="0"/>
                <w:color w:val="000000"/>
                <w:sz w:val="22"/>
                <w:szCs w:val="22"/>
                <w:lang w:eastAsia="th-TH"/>
              </w:rPr>
              <w:t>(</w:t>
            </w:r>
            <w:r w:rsidRPr="00260652">
              <w:rPr>
                <w:rFonts w:ascii="Angsana New" w:hAnsi="Angsana New" w:cs="Angsana New"/>
                <w:snapToGrid w:val="0"/>
                <w:color w:val="000000"/>
                <w:sz w:val="22"/>
                <w:szCs w:val="22"/>
                <w:cs/>
                <w:lang w:eastAsia="th-TH"/>
              </w:rPr>
              <w:t>หน่วย : บาท)</w:t>
            </w:r>
          </w:p>
        </w:tc>
      </w:tr>
      <w:tr w:rsidR="00E85B0D" w:rsidRPr="00F3052B" w14:paraId="06837CD4" w14:textId="77777777">
        <w:trPr>
          <w:cantSplit/>
        </w:trPr>
        <w:tc>
          <w:tcPr>
            <w:tcW w:w="2728" w:type="dxa"/>
          </w:tcPr>
          <w:p w14:paraId="1F039138" w14:textId="77777777" w:rsidR="00E85B0D" w:rsidRPr="00F3052B" w:rsidRDefault="00E85B0D">
            <w:pPr>
              <w:jc w:val="center"/>
              <w:rPr>
                <w:rFonts w:ascii="Angsana New" w:hAnsi="Angsana New" w:cs="Angsana New"/>
                <w:snapToGrid w:val="0"/>
                <w:color w:val="000000"/>
                <w:sz w:val="22"/>
                <w:szCs w:val="22"/>
                <w:cs/>
                <w:lang w:eastAsia="th-TH"/>
              </w:rPr>
            </w:pPr>
          </w:p>
        </w:tc>
        <w:tc>
          <w:tcPr>
            <w:tcW w:w="90" w:type="dxa"/>
          </w:tcPr>
          <w:p w14:paraId="66E6CC4F" w14:textId="77777777" w:rsidR="00E85B0D" w:rsidRPr="00F3052B" w:rsidRDefault="00E85B0D">
            <w:pPr>
              <w:ind w:right="90"/>
              <w:jc w:val="center"/>
              <w:rPr>
                <w:rFonts w:ascii="Angsana New" w:hAnsi="Angsana New" w:cs="Angsana New"/>
                <w:snapToGrid w:val="0"/>
                <w:color w:val="000000"/>
                <w:sz w:val="22"/>
                <w:szCs w:val="22"/>
                <w:cs/>
                <w:lang w:eastAsia="th-TH"/>
              </w:rPr>
            </w:pPr>
          </w:p>
        </w:tc>
        <w:tc>
          <w:tcPr>
            <w:tcW w:w="6302" w:type="dxa"/>
            <w:gridSpan w:val="9"/>
          </w:tcPr>
          <w:p w14:paraId="3F38F107" w14:textId="77777777" w:rsidR="00E85B0D" w:rsidRPr="00F3052B" w:rsidRDefault="00E85B0D">
            <w:pPr>
              <w:jc w:val="center"/>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งบการเงินเฉพาะกิจการ</w:t>
            </w:r>
          </w:p>
        </w:tc>
      </w:tr>
      <w:tr w:rsidR="00E85B0D" w:rsidRPr="00F3052B" w14:paraId="657ED011" w14:textId="77777777">
        <w:trPr>
          <w:cantSplit/>
        </w:trPr>
        <w:tc>
          <w:tcPr>
            <w:tcW w:w="2728" w:type="dxa"/>
          </w:tcPr>
          <w:p w14:paraId="7D5877FA" w14:textId="77777777" w:rsidR="00E85B0D" w:rsidRPr="00F3052B" w:rsidRDefault="00E85B0D">
            <w:pPr>
              <w:jc w:val="center"/>
              <w:rPr>
                <w:rFonts w:ascii="Angsana New" w:hAnsi="Angsana New" w:cs="Angsana New"/>
                <w:snapToGrid w:val="0"/>
                <w:color w:val="000000"/>
                <w:sz w:val="22"/>
                <w:szCs w:val="22"/>
                <w:cs/>
                <w:lang w:eastAsia="th-TH"/>
              </w:rPr>
            </w:pPr>
          </w:p>
        </w:tc>
        <w:tc>
          <w:tcPr>
            <w:tcW w:w="90" w:type="dxa"/>
          </w:tcPr>
          <w:p w14:paraId="45FF9D0B" w14:textId="77777777" w:rsidR="00E85B0D" w:rsidRPr="00F3052B" w:rsidRDefault="00E85B0D">
            <w:pPr>
              <w:ind w:right="90"/>
              <w:jc w:val="center"/>
              <w:rPr>
                <w:rFonts w:ascii="Angsana New" w:hAnsi="Angsana New" w:cs="Angsana New"/>
                <w:snapToGrid w:val="0"/>
                <w:color w:val="000000"/>
                <w:sz w:val="22"/>
                <w:szCs w:val="22"/>
                <w:cs/>
                <w:lang w:eastAsia="th-TH"/>
              </w:rPr>
            </w:pPr>
          </w:p>
        </w:tc>
        <w:tc>
          <w:tcPr>
            <w:tcW w:w="6302" w:type="dxa"/>
            <w:gridSpan w:val="9"/>
            <w:tcBorders>
              <w:bottom w:val="single" w:sz="4" w:space="0" w:color="auto"/>
            </w:tcBorders>
          </w:tcPr>
          <w:p w14:paraId="7A388622" w14:textId="77777777" w:rsidR="00E85B0D" w:rsidRPr="00F3052B" w:rsidRDefault="00E85B0D">
            <w:pPr>
              <w:jc w:val="center"/>
              <w:rPr>
                <w:rFonts w:ascii="Angsana New" w:hAnsi="Angsana New" w:cs="Angsana New"/>
                <w:snapToGrid w:val="0"/>
                <w:color w:val="000000"/>
                <w:sz w:val="22"/>
                <w:szCs w:val="22"/>
                <w:lang w:eastAsia="th-TH"/>
              </w:rPr>
            </w:pPr>
            <w:r w:rsidRPr="00F3052B">
              <w:rPr>
                <w:rFonts w:ascii="Angsana New" w:hAnsi="Angsana New" w:cs="Angsana New"/>
                <w:snapToGrid w:val="0"/>
                <w:color w:val="000000"/>
                <w:sz w:val="22"/>
                <w:szCs w:val="22"/>
                <w:cs/>
                <w:lang w:eastAsia="th-TH"/>
              </w:rPr>
              <w:t xml:space="preserve">ณ วันที่ </w:t>
            </w:r>
            <w:r w:rsidRPr="00F3052B">
              <w:rPr>
                <w:rFonts w:ascii="Angsana New" w:hAnsi="Angsana New" w:cs="Angsana New"/>
                <w:snapToGrid w:val="0"/>
                <w:color w:val="000000"/>
                <w:sz w:val="22"/>
                <w:szCs w:val="22"/>
                <w:lang w:eastAsia="th-TH"/>
              </w:rPr>
              <w:t>31</w:t>
            </w:r>
            <w:r w:rsidRPr="00F3052B">
              <w:rPr>
                <w:rFonts w:ascii="Angsana New" w:hAnsi="Angsana New" w:cs="Angsana New"/>
                <w:snapToGrid w:val="0"/>
                <w:color w:val="000000"/>
                <w:sz w:val="22"/>
                <w:szCs w:val="22"/>
                <w:cs/>
                <w:lang w:eastAsia="th-TH"/>
              </w:rPr>
              <w:t xml:space="preserve"> ธันวาคม </w:t>
            </w:r>
            <w:r w:rsidRPr="00F3052B">
              <w:rPr>
                <w:rFonts w:ascii="Angsana New" w:hAnsi="Angsana New" w:cs="Angsana New"/>
                <w:snapToGrid w:val="0"/>
                <w:color w:val="000000"/>
                <w:sz w:val="22"/>
                <w:szCs w:val="22"/>
                <w:lang w:eastAsia="th-TH"/>
              </w:rPr>
              <w:t>256</w:t>
            </w:r>
            <w:r>
              <w:rPr>
                <w:rFonts w:ascii="Angsana New" w:hAnsi="Angsana New" w:cs="Angsana New"/>
                <w:snapToGrid w:val="0"/>
                <w:color w:val="000000"/>
                <w:sz w:val="22"/>
                <w:szCs w:val="22"/>
                <w:lang w:eastAsia="th-TH"/>
              </w:rPr>
              <w:t>7</w:t>
            </w:r>
          </w:p>
        </w:tc>
      </w:tr>
      <w:tr w:rsidR="00E85B0D" w:rsidRPr="00F3052B" w14:paraId="749C45CF" w14:textId="77777777">
        <w:trPr>
          <w:cantSplit/>
        </w:trPr>
        <w:tc>
          <w:tcPr>
            <w:tcW w:w="2728" w:type="dxa"/>
          </w:tcPr>
          <w:p w14:paraId="4D0116FC" w14:textId="77777777" w:rsidR="00E85B0D" w:rsidRPr="00F3052B" w:rsidRDefault="00E85B0D">
            <w:pPr>
              <w:jc w:val="center"/>
              <w:rPr>
                <w:rFonts w:ascii="Angsana New" w:hAnsi="Angsana New" w:cs="Angsana New"/>
                <w:snapToGrid w:val="0"/>
                <w:color w:val="000000"/>
                <w:sz w:val="22"/>
                <w:szCs w:val="22"/>
                <w:cs/>
                <w:lang w:eastAsia="th-TH"/>
              </w:rPr>
            </w:pPr>
          </w:p>
        </w:tc>
        <w:tc>
          <w:tcPr>
            <w:tcW w:w="90" w:type="dxa"/>
          </w:tcPr>
          <w:p w14:paraId="3DDB9039" w14:textId="77777777" w:rsidR="00E85B0D" w:rsidRPr="00F3052B" w:rsidRDefault="00E85B0D">
            <w:pPr>
              <w:ind w:right="90"/>
              <w:jc w:val="center"/>
              <w:rPr>
                <w:rFonts w:ascii="Angsana New" w:hAnsi="Angsana New" w:cs="Angsana New"/>
                <w:snapToGrid w:val="0"/>
                <w:color w:val="000000"/>
                <w:sz w:val="22"/>
                <w:szCs w:val="22"/>
                <w:cs/>
                <w:lang w:eastAsia="th-TH"/>
              </w:rPr>
            </w:pPr>
          </w:p>
        </w:tc>
        <w:tc>
          <w:tcPr>
            <w:tcW w:w="2522" w:type="dxa"/>
            <w:gridSpan w:val="3"/>
            <w:tcBorders>
              <w:top w:val="single" w:sz="4" w:space="0" w:color="auto"/>
            </w:tcBorders>
          </w:tcPr>
          <w:p w14:paraId="2B38A9E8" w14:textId="77777777" w:rsidR="00E85B0D" w:rsidRPr="003C4416" w:rsidRDefault="00E85B0D">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14:paraId="37DB02E5" w14:textId="77777777" w:rsidR="00E85B0D" w:rsidRPr="003C4416" w:rsidRDefault="00E85B0D">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680AEE52" w14:textId="77777777" w:rsidR="00E85B0D" w:rsidRPr="003C4416" w:rsidRDefault="00E85B0D">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top w:val="single" w:sz="4" w:space="0" w:color="auto"/>
            </w:tcBorders>
          </w:tcPr>
          <w:p w14:paraId="0665A58C" w14:textId="77777777" w:rsidR="00E85B0D" w:rsidRPr="003C4416" w:rsidRDefault="00E85B0D">
            <w:pPr>
              <w:ind w:right="90"/>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048C929A" w14:textId="77777777" w:rsidR="00E85B0D" w:rsidRPr="003C4416" w:rsidRDefault="00E85B0D">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top w:val="single" w:sz="4" w:space="0" w:color="auto"/>
            </w:tcBorders>
          </w:tcPr>
          <w:p w14:paraId="1FE0CDE7" w14:textId="77777777" w:rsidR="00E85B0D" w:rsidRPr="003C4416" w:rsidRDefault="00E85B0D">
            <w:pPr>
              <w:ind w:right="90"/>
              <w:jc w:val="center"/>
              <w:rPr>
                <w:rFonts w:ascii="Angsana New" w:hAnsi="Angsana New" w:cs="Angsana New"/>
                <w:snapToGrid w:val="0"/>
                <w:color w:val="000000"/>
                <w:sz w:val="22"/>
                <w:szCs w:val="22"/>
                <w:cs/>
                <w:lang w:eastAsia="th-TH"/>
              </w:rPr>
            </w:pPr>
          </w:p>
        </w:tc>
        <w:tc>
          <w:tcPr>
            <w:tcW w:w="1080" w:type="dxa"/>
            <w:tcBorders>
              <w:top w:val="single" w:sz="4" w:space="0" w:color="auto"/>
            </w:tcBorders>
          </w:tcPr>
          <w:p w14:paraId="0E47D3FD" w14:textId="77777777" w:rsidR="00E85B0D" w:rsidRPr="003C4416" w:rsidRDefault="00E85B0D">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E85B0D" w:rsidRPr="00F3052B" w14:paraId="64C51147" w14:textId="77777777">
        <w:trPr>
          <w:cantSplit/>
        </w:trPr>
        <w:tc>
          <w:tcPr>
            <w:tcW w:w="2728" w:type="dxa"/>
          </w:tcPr>
          <w:p w14:paraId="2A2EF92E" w14:textId="77777777" w:rsidR="00E85B0D" w:rsidRPr="00F3052B" w:rsidRDefault="00E85B0D">
            <w:pPr>
              <w:jc w:val="center"/>
              <w:rPr>
                <w:rFonts w:ascii="Angsana New" w:hAnsi="Angsana New" w:cs="Angsana New"/>
                <w:snapToGrid w:val="0"/>
                <w:color w:val="000000"/>
                <w:sz w:val="22"/>
                <w:szCs w:val="22"/>
                <w:cs/>
                <w:lang w:eastAsia="th-TH"/>
              </w:rPr>
            </w:pPr>
          </w:p>
        </w:tc>
        <w:tc>
          <w:tcPr>
            <w:tcW w:w="90" w:type="dxa"/>
          </w:tcPr>
          <w:p w14:paraId="671A319A" w14:textId="77777777" w:rsidR="00E85B0D" w:rsidRPr="00F3052B" w:rsidRDefault="00E85B0D">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72EDBD41" w14:textId="77777777" w:rsidR="00E85B0D" w:rsidRDefault="00E85B0D">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อัตราดอกเบี้ย</w:t>
            </w:r>
          </w:p>
          <w:p w14:paraId="25825E6D" w14:textId="77777777" w:rsidR="00E85B0D" w:rsidRPr="003C4416" w:rsidRDefault="00E85B0D">
            <w:pPr>
              <w:jc w:val="center"/>
              <w:rPr>
                <w:rFonts w:ascii="Angsana New" w:hAnsi="Angsana New" w:cs="Angsana New"/>
                <w:snapToGrid w:val="0"/>
                <w:color w:val="000000"/>
                <w:sz w:val="22"/>
                <w:szCs w:val="22"/>
                <w:lang w:eastAsia="th-TH"/>
              </w:rPr>
            </w:pPr>
            <w:r w:rsidRPr="00684D8C">
              <w:rPr>
                <w:rFonts w:ascii="Angsana New" w:hAnsi="Angsana New" w:cs="Angsana New"/>
                <w:snapToGrid w:val="0"/>
                <w:color w:val="000000"/>
                <w:sz w:val="22"/>
                <w:szCs w:val="22"/>
                <w:cs/>
                <w:lang w:eastAsia="th-TH"/>
              </w:rPr>
              <w:t>ปรับขึ้น-ลงตามราคาตลาด</w:t>
            </w:r>
          </w:p>
        </w:tc>
        <w:tc>
          <w:tcPr>
            <w:tcW w:w="80" w:type="dxa"/>
            <w:tcBorders>
              <w:bottom w:val="single" w:sz="4" w:space="0" w:color="auto"/>
            </w:tcBorders>
          </w:tcPr>
          <w:p w14:paraId="156D4029" w14:textId="77777777" w:rsidR="00E85B0D" w:rsidRPr="003C4416" w:rsidRDefault="00E85B0D">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1B432017" w14:textId="77777777" w:rsidR="00E85B0D" w:rsidRPr="003C4416" w:rsidRDefault="00E85B0D">
            <w:pPr>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อัตราดอกเบี้ย</w:t>
            </w: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14:paraId="7932D8DC" w14:textId="77777777" w:rsidR="00E85B0D" w:rsidRPr="003C4416" w:rsidRDefault="00E85B0D">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2EB66D34" w14:textId="77777777" w:rsidR="00E85B0D" w:rsidRPr="003C4416" w:rsidRDefault="00E85B0D">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27883258" w14:textId="77777777" w:rsidR="00E85B0D" w:rsidRPr="003C4416" w:rsidRDefault="00E85B0D">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2F001444" w14:textId="77777777" w:rsidR="00E85B0D" w:rsidRPr="003C4416" w:rsidRDefault="00E85B0D">
            <w:pPr>
              <w:ind w:right="-3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31163452" w14:textId="77777777" w:rsidR="00E85B0D" w:rsidRPr="003C4416" w:rsidRDefault="00E85B0D">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3BE1E96F" w14:textId="77777777" w:rsidR="00E85B0D" w:rsidRPr="003C4416" w:rsidRDefault="00E85B0D">
            <w:pPr>
              <w:ind w:right="90"/>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w:t>
            </w:r>
            <w:r w:rsidRPr="00260652">
              <w:rPr>
                <w:rFonts w:ascii="Angsana New" w:hAnsi="Angsana New" w:cs="Angsana New"/>
                <w:snapToGrid w:val="0"/>
                <w:color w:val="000000"/>
                <w:sz w:val="22"/>
                <w:szCs w:val="22"/>
                <w:cs/>
                <w:lang w:eastAsia="th-TH"/>
              </w:rPr>
              <w:t>ร้อยละต่อปี</w:t>
            </w:r>
            <w:r>
              <w:rPr>
                <w:rFonts w:ascii="Angsana New" w:hAnsi="Angsana New" w:cs="Angsana New" w:hint="cs"/>
                <w:snapToGrid w:val="0"/>
                <w:color w:val="000000"/>
                <w:sz w:val="22"/>
                <w:szCs w:val="22"/>
                <w:cs/>
                <w:lang w:eastAsia="th-TH"/>
              </w:rPr>
              <w:t>)</w:t>
            </w:r>
          </w:p>
        </w:tc>
      </w:tr>
      <w:tr w:rsidR="00E85B0D" w:rsidRPr="00F3052B" w14:paraId="12FC32FB" w14:textId="77777777">
        <w:trPr>
          <w:cantSplit/>
        </w:trPr>
        <w:tc>
          <w:tcPr>
            <w:tcW w:w="2728" w:type="dxa"/>
          </w:tcPr>
          <w:p w14:paraId="7734B558" w14:textId="77777777" w:rsidR="00E85B0D" w:rsidRPr="00F3052B" w:rsidRDefault="00E85B0D">
            <w:pPr>
              <w:ind w:left="-30"/>
              <w:jc w:val="thaiDistribute"/>
              <w:rPr>
                <w:rFonts w:ascii="Angsana New" w:hAnsi="Angsana New" w:cs="Angsana New"/>
                <w:snapToGrid w:val="0"/>
                <w:color w:val="000000"/>
                <w:sz w:val="22"/>
                <w:szCs w:val="22"/>
                <w:u w:val="single"/>
                <w:cs/>
                <w:lang w:eastAsia="th-TH"/>
              </w:rPr>
            </w:pPr>
            <w:r w:rsidRPr="00F3052B">
              <w:rPr>
                <w:rFonts w:ascii="Angsana New" w:hAnsi="Angsana New" w:cs="Angsana New"/>
                <w:snapToGrid w:val="0"/>
                <w:color w:val="000000"/>
                <w:sz w:val="22"/>
                <w:szCs w:val="22"/>
                <w:u w:val="single"/>
                <w:cs/>
                <w:lang w:eastAsia="th-TH"/>
              </w:rPr>
              <w:t>สินทรัพย์ทางการเงิน</w:t>
            </w:r>
          </w:p>
        </w:tc>
        <w:tc>
          <w:tcPr>
            <w:tcW w:w="90" w:type="dxa"/>
          </w:tcPr>
          <w:p w14:paraId="3C1DE808" w14:textId="77777777" w:rsidR="00E85B0D" w:rsidRPr="00F3052B" w:rsidRDefault="00E85B0D">
            <w:pPr>
              <w:ind w:right="90"/>
              <w:jc w:val="right"/>
              <w:rPr>
                <w:rFonts w:ascii="Angsana New" w:hAnsi="Angsana New" w:cs="Angsana New"/>
                <w:snapToGrid w:val="0"/>
                <w:color w:val="000000"/>
                <w:sz w:val="22"/>
                <w:szCs w:val="22"/>
                <w:highlight w:val="yellow"/>
                <w:cs/>
                <w:lang w:eastAsia="th-TH"/>
              </w:rPr>
            </w:pPr>
          </w:p>
        </w:tc>
        <w:tc>
          <w:tcPr>
            <w:tcW w:w="1182" w:type="dxa"/>
          </w:tcPr>
          <w:p w14:paraId="625B4682" w14:textId="77777777" w:rsidR="00E85B0D" w:rsidRPr="00F3052B" w:rsidRDefault="00E85B0D">
            <w:pPr>
              <w:ind w:right="65"/>
              <w:jc w:val="right"/>
              <w:rPr>
                <w:rFonts w:ascii="Angsana New" w:hAnsi="Angsana New" w:cs="Angsana New"/>
                <w:snapToGrid w:val="0"/>
                <w:color w:val="000000"/>
                <w:sz w:val="22"/>
                <w:szCs w:val="22"/>
                <w:highlight w:val="yellow"/>
                <w:lang w:eastAsia="th-TH"/>
              </w:rPr>
            </w:pPr>
          </w:p>
        </w:tc>
        <w:tc>
          <w:tcPr>
            <w:tcW w:w="80" w:type="dxa"/>
          </w:tcPr>
          <w:p w14:paraId="62ACCDA1" w14:textId="77777777" w:rsidR="00E85B0D" w:rsidRPr="00F3052B" w:rsidRDefault="00E85B0D">
            <w:pPr>
              <w:ind w:right="274"/>
              <w:jc w:val="right"/>
              <w:rPr>
                <w:rFonts w:ascii="Angsana New" w:hAnsi="Angsana New" w:cs="Angsana New"/>
                <w:snapToGrid w:val="0"/>
                <w:color w:val="000000"/>
                <w:sz w:val="22"/>
                <w:szCs w:val="22"/>
                <w:highlight w:val="yellow"/>
                <w:cs/>
                <w:lang w:eastAsia="th-TH"/>
              </w:rPr>
            </w:pPr>
          </w:p>
        </w:tc>
        <w:tc>
          <w:tcPr>
            <w:tcW w:w="1260" w:type="dxa"/>
          </w:tcPr>
          <w:p w14:paraId="1A59829E" w14:textId="77777777" w:rsidR="00E85B0D" w:rsidRPr="00F3052B" w:rsidRDefault="00E85B0D">
            <w:pPr>
              <w:ind w:right="65"/>
              <w:jc w:val="right"/>
              <w:rPr>
                <w:rFonts w:ascii="Angsana New" w:hAnsi="Angsana New" w:cs="Angsana New"/>
                <w:snapToGrid w:val="0"/>
                <w:color w:val="000000"/>
                <w:sz w:val="22"/>
                <w:szCs w:val="22"/>
                <w:highlight w:val="yellow"/>
                <w:lang w:eastAsia="th-TH"/>
              </w:rPr>
            </w:pPr>
          </w:p>
        </w:tc>
        <w:tc>
          <w:tcPr>
            <w:tcW w:w="90" w:type="dxa"/>
          </w:tcPr>
          <w:p w14:paraId="76F494CD" w14:textId="77777777" w:rsidR="00E85B0D" w:rsidRPr="00F3052B" w:rsidRDefault="00E85B0D">
            <w:pPr>
              <w:ind w:right="143"/>
              <w:jc w:val="right"/>
              <w:rPr>
                <w:rFonts w:ascii="Angsana New" w:hAnsi="Angsana New" w:cs="Angsana New"/>
                <w:snapToGrid w:val="0"/>
                <w:color w:val="000000"/>
                <w:sz w:val="22"/>
                <w:szCs w:val="22"/>
                <w:highlight w:val="yellow"/>
                <w:lang w:eastAsia="th-TH"/>
              </w:rPr>
            </w:pPr>
          </w:p>
        </w:tc>
        <w:tc>
          <w:tcPr>
            <w:tcW w:w="1170" w:type="dxa"/>
          </w:tcPr>
          <w:p w14:paraId="1FFD7F86" w14:textId="77777777" w:rsidR="00E85B0D" w:rsidRPr="00F3052B" w:rsidRDefault="00E85B0D">
            <w:pPr>
              <w:ind w:right="65"/>
              <w:jc w:val="right"/>
              <w:rPr>
                <w:rFonts w:ascii="Angsana New" w:hAnsi="Angsana New" w:cs="Angsana New"/>
                <w:snapToGrid w:val="0"/>
                <w:color w:val="000000"/>
                <w:sz w:val="22"/>
                <w:szCs w:val="22"/>
                <w:highlight w:val="yellow"/>
                <w:lang w:eastAsia="th-TH"/>
              </w:rPr>
            </w:pPr>
          </w:p>
        </w:tc>
        <w:tc>
          <w:tcPr>
            <w:tcW w:w="85" w:type="dxa"/>
          </w:tcPr>
          <w:p w14:paraId="5B1205AE" w14:textId="77777777" w:rsidR="00E85B0D" w:rsidRPr="00F3052B" w:rsidRDefault="00E85B0D">
            <w:pPr>
              <w:ind w:right="65"/>
              <w:jc w:val="right"/>
              <w:rPr>
                <w:rFonts w:ascii="Angsana New" w:hAnsi="Angsana New" w:cs="Angsana New"/>
                <w:snapToGrid w:val="0"/>
                <w:color w:val="000000"/>
                <w:sz w:val="22"/>
                <w:szCs w:val="22"/>
                <w:highlight w:val="yellow"/>
                <w:lang w:eastAsia="th-TH"/>
              </w:rPr>
            </w:pPr>
          </w:p>
        </w:tc>
        <w:tc>
          <w:tcPr>
            <w:tcW w:w="1265" w:type="dxa"/>
          </w:tcPr>
          <w:p w14:paraId="5D70C16C" w14:textId="77777777" w:rsidR="00E85B0D" w:rsidRPr="00F3052B" w:rsidRDefault="00E85B0D">
            <w:pPr>
              <w:ind w:right="65"/>
              <w:jc w:val="right"/>
              <w:rPr>
                <w:rFonts w:ascii="Angsana New" w:hAnsi="Angsana New" w:cs="Angsana New"/>
                <w:snapToGrid w:val="0"/>
                <w:color w:val="000000"/>
                <w:sz w:val="22"/>
                <w:szCs w:val="22"/>
                <w:highlight w:val="yellow"/>
                <w:lang w:eastAsia="th-TH"/>
              </w:rPr>
            </w:pPr>
          </w:p>
        </w:tc>
        <w:tc>
          <w:tcPr>
            <w:tcW w:w="90" w:type="dxa"/>
          </w:tcPr>
          <w:p w14:paraId="49B92493" w14:textId="77777777" w:rsidR="00E85B0D" w:rsidRPr="00F3052B" w:rsidRDefault="00E85B0D">
            <w:pPr>
              <w:ind w:right="65"/>
              <w:jc w:val="right"/>
              <w:rPr>
                <w:rFonts w:ascii="Angsana New" w:hAnsi="Angsana New" w:cs="Angsana New"/>
                <w:snapToGrid w:val="0"/>
                <w:color w:val="000000"/>
                <w:sz w:val="22"/>
                <w:szCs w:val="22"/>
                <w:highlight w:val="yellow"/>
                <w:lang w:eastAsia="th-TH"/>
              </w:rPr>
            </w:pPr>
          </w:p>
        </w:tc>
        <w:tc>
          <w:tcPr>
            <w:tcW w:w="1080" w:type="dxa"/>
          </w:tcPr>
          <w:p w14:paraId="5EBCFB29" w14:textId="77777777" w:rsidR="00E85B0D" w:rsidRPr="00F3052B" w:rsidRDefault="00E85B0D">
            <w:pPr>
              <w:jc w:val="center"/>
              <w:rPr>
                <w:rFonts w:ascii="Angsana New" w:hAnsi="Angsana New" w:cs="Angsana New"/>
                <w:snapToGrid w:val="0"/>
                <w:color w:val="000000"/>
                <w:sz w:val="22"/>
                <w:szCs w:val="22"/>
                <w:highlight w:val="yellow"/>
                <w:lang w:eastAsia="th-TH"/>
              </w:rPr>
            </w:pPr>
          </w:p>
        </w:tc>
      </w:tr>
      <w:tr w:rsidR="00E85B0D" w:rsidRPr="00F3052B" w14:paraId="6B7537CA" w14:textId="77777777">
        <w:trPr>
          <w:cantSplit/>
        </w:trPr>
        <w:tc>
          <w:tcPr>
            <w:tcW w:w="2728" w:type="dxa"/>
          </w:tcPr>
          <w:p w14:paraId="703C8DEA" w14:textId="77777777" w:rsidR="00E85B0D" w:rsidRPr="00F3052B" w:rsidRDefault="00E85B0D">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เงินสดและรายการเทียบเท่าเงินสด</w:t>
            </w:r>
          </w:p>
        </w:tc>
        <w:tc>
          <w:tcPr>
            <w:tcW w:w="90" w:type="dxa"/>
          </w:tcPr>
          <w:p w14:paraId="5E1D35D4" w14:textId="77777777" w:rsidR="00E85B0D" w:rsidRPr="00F3052B" w:rsidRDefault="00E85B0D">
            <w:pPr>
              <w:ind w:right="90"/>
              <w:jc w:val="right"/>
              <w:rPr>
                <w:rFonts w:ascii="Angsana New" w:hAnsi="Angsana New" w:cs="Angsana New"/>
                <w:snapToGrid w:val="0"/>
                <w:color w:val="000000"/>
                <w:sz w:val="22"/>
                <w:szCs w:val="22"/>
                <w:cs/>
                <w:lang w:eastAsia="th-TH"/>
              </w:rPr>
            </w:pPr>
          </w:p>
        </w:tc>
        <w:tc>
          <w:tcPr>
            <w:tcW w:w="1182" w:type="dxa"/>
          </w:tcPr>
          <w:p w14:paraId="21A6EE8B" w14:textId="77777777" w:rsidR="00E85B0D" w:rsidRPr="005C4AC3" w:rsidRDefault="00E85B0D">
            <w:pPr>
              <w:ind w:right="65"/>
              <w:jc w:val="right"/>
              <w:rPr>
                <w:rFonts w:ascii="Angsana New" w:hAnsi="Angsana New" w:cs="Angsana New"/>
                <w:snapToGrid w:val="0"/>
                <w:color w:val="000000"/>
                <w:sz w:val="22"/>
                <w:szCs w:val="22"/>
                <w:highlight w:val="yellow"/>
                <w:lang w:eastAsia="th-TH"/>
              </w:rPr>
            </w:pPr>
            <w:r w:rsidRPr="00505849">
              <w:rPr>
                <w:rFonts w:ascii="Angsana New" w:hAnsi="Angsana New" w:cs="Angsana New"/>
                <w:snapToGrid w:val="0"/>
                <w:color w:val="000000"/>
                <w:sz w:val="22"/>
                <w:szCs w:val="22"/>
                <w:lang w:eastAsia="th-TH"/>
              </w:rPr>
              <w:t>65,403,230.85</w:t>
            </w:r>
          </w:p>
        </w:tc>
        <w:tc>
          <w:tcPr>
            <w:tcW w:w="80" w:type="dxa"/>
          </w:tcPr>
          <w:p w14:paraId="1C1A0CE3" w14:textId="77777777" w:rsidR="00E85B0D" w:rsidRPr="005C4AC3" w:rsidRDefault="00E85B0D">
            <w:pPr>
              <w:ind w:right="274"/>
              <w:jc w:val="right"/>
              <w:rPr>
                <w:rFonts w:ascii="Angsana New" w:hAnsi="Angsana New" w:cs="Angsana New"/>
                <w:snapToGrid w:val="0"/>
                <w:color w:val="000000"/>
                <w:sz w:val="22"/>
                <w:szCs w:val="22"/>
                <w:highlight w:val="yellow"/>
                <w:cs/>
                <w:lang w:eastAsia="th-TH"/>
              </w:rPr>
            </w:pPr>
          </w:p>
        </w:tc>
        <w:tc>
          <w:tcPr>
            <w:tcW w:w="1260" w:type="dxa"/>
          </w:tcPr>
          <w:p w14:paraId="2E6D1165" w14:textId="77777777" w:rsidR="00E85B0D" w:rsidRPr="005C4AC3" w:rsidRDefault="00E85B0D">
            <w:pPr>
              <w:ind w:right="65"/>
              <w:jc w:val="right"/>
              <w:rPr>
                <w:rFonts w:ascii="Angsana New" w:hAnsi="Angsana New" w:cs="Angsana New"/>
                <w:snapToGrid w:val="0"/>
                <w:color w:val="000000"/>
                <w:sz w:val="22"/>
                <w:szCs w:val="22"/>
                <w:highlight w:val="yellow"/>
                <w:lang w:eastAsia="th-TH"/>
              </w:rPr>
            </w:pPr>
            <w:r w:rsidRPr="00B32F76">
              <w:rPr>
                <w:rFonts w:ascii="Angsana New" w:hAnsi="Angsana New" w:cs="Angsana New"/>
                <w:snapToGrid w:val="0"/>
                <w:color w:val="000000"/>
                <w:sz w:val="22"/>
                <w:szCs w:val="22"/>
                <w:lang w:eastAsia="th-TH"/>
              </w:rPr>
              <w:t>110,000,000.00</w:t>
            </w:r>
          </w:p>
        </w:tc>
        <w:tc>
          <w:tcPr>
            <w:tcW w:w="90" w:type="dxa"/>
          </w:tcPr>
          <w:p w14:paraId="29411A9F" w14:textId="77777777" w:rsidR="00E85B0D" w:rsidRPr="005C4AC3" w:rsidRDefault="00E85B0D">
            <w:pPr>
              <w:ind w:right="143"/>
              <w:jc w:val="right"/>
              <w:rPr>
                <w:rFonts w:ascii="Angsana New" w:hAnsi="Angsana New" w:cs="Angsana New"/>
                <w:snapToGrid w:val="0"/>
                <w:color w:val="000000"/>
                <w:sz w:val="22"/>
                <w:szCs w:val="22"/>
                <w:highlight w:val="yellow"/>
                <w:lang w:eastAsia="th-TH"/>
              </w:rPr>
            </w:pPr>
          </w:p>
        </w:tc>
        <w:tc>
          <w:tcPr>
            <w:tcW w:w="1170" w:type="dxa"/>
          </w:tcPr>
          <w:p w14:paraId="41A711D0" w14:textId="77777777" w:rsidR="00E85B0D" w:rsidRPr="005C4AC3" w:rsidRDefault="00E85B0D">
            <w:pPr>
              <w:ind w:right="65"/>
              <w:jc w:val="right"/>
              <w:rPr>
                <w:rFonts w:ascii="Angsana New" w:hAnsi="Angsana New" w:cs="Angsana New"/>
                <w:snapToGrid w:val="0"/>
                <w:color w:val="000000"/>
                <w:sz w:val="22"/>
                <w:szCs w:val="22"/>
                <w:highlight w:val="yellow"/>
                <w:lang w:eastAsia="th-TH"/>
              </w:rPr>
            </w:pPr>
            <w:r w:rsidRPr="00CE4544">
              <w:rPr>
                <w:rFonts w:ascii="Angsana New" w:hAnsi="Angsana New" w:cs="Angsana New"/>
                <w:snapToGrid w:val="0"/>
                <w:color w:val="000000"/>
                <w:sz w:val="22"/>
                <w:szCs w:val="22"/>
                <w:lang w:eastAsia="th-TH"/>
              </w:rPr>
              <w:t>1,934,190.78</w:t>
            </w:r>
          </w:p>
        </w:tc>
        <w:tc>
          <w:tcPr>
            <w:tcW w:w="85" w:type="dxa"/>
          </w:tcPr>
          <w:p w14:paraId="4163406A" w14:textId="77777777" w:rsidR="00E85B0D" w:rsidRPr="005C4AC3" w:rsidRDefault="00E85B0D">
            <w:pPr>
              <w:ind w:right="65"/>
              <w:jc w:val="right"/>
              <w:rPr>
                <w:rFonts w:ascii="Angsana New" w:hAnsi="Angsana New" w:cs="Angsana New"/>
                <w:snapToGrid w:val="0"/>
                <w:color w:val="000000"/>
                <w:sz w:val="22"/>
                <w:szCs w:val="22"/>
                <w:highlight w:val="yellow"/>
                <w:lang w:eastAsia="th-TH"/>
              </w:rPr>
            </w:pPr>
          </w:p>
        </w:tc>
        <w:tc>
          <w:tcPr>
            <w:tcW w:w="1265" w:type="dxa"/>
          </w:tcPr>
          <w:p w14:paraId="17AAF2E9" w14:textId="77777777" w:rsidR="00E85B0D" w:rsidRPr="005C4AC3" w:rsidRDefault="00E85B0D">
            <w:pPr>
              <w:ind w:right="65"/>
              <w:jc w:val="right"/>
              <w:rPr>
                <w:rFonts w:ascii="Angsana New" w:hAnsi="Angsana New" w:cs="Angsana New"/>
                <w:snapToGrid w:val="0"/>
                <w:color w:val="000000"/>
                <w:sz w:val="22"/>
                <w:szCs w:val="22"/>
                <w:highlight w:val="yellow"/>
                <w:lang w:eastAsia="th-TH"/>
              </w:rPr>
            </w:pPr>
            <w:r w:rsidRPr="0056373A">
              <w:rPr>
                <w:rFonts w:ascii="Angsana New" w:hAnsi="Angsana New" w:cs="Angsana New"/>
                <w:snapToGrid w:val="0"/>
                <w:color w:val="000000"/>
                <w:sz w:val="22"/>
                <w:szCs w:val="22"/>
                <w:lang w:eastAsia="th-TH"/>
              </w:rPr>
              <w:t>177,337,421.63</w:t>
            </w:r>
          </w:p>
        </w:tc>
        <w:tc>
          <w:tcPr>
            <w:tcW w:w="90" w:type="dxa"/>
          </w:tcPr>
          <w:p w14:paraId="1435844D" w14:textId="77777777" w:rsidR="00E85B0D" w:rsidRPr="005C4AC3" w:rsidRDefault="00E85B0D">
            <w:pPr>
              <w:ind w:right="65"/>
              <w:jc w:val="right"/>
              <w:rPr>
                <w:rFonts w:ascii="Angsana New" w:hAnsi="Angsana New" w:cs="Angsana New"/>
                <w:snapToGrid w:val="0"/>
                <w:color w:val="000000"/>
                <w:sz w:val="22"/>
                <w:szCs w:val="22"/>
                <w:highlight w:val="yellow"/>
                <w:lang w:eastAsia="th-TH"/>
              </w:rPr>
            </w:pPr>
          </w:p>
        </w:tc>
        <w:tc>
          <w:tcPr>
            <w:tcW w:w="1080" w:type="dxa"/>
          </w:tcPr>
          <w:p w14:paraId="64214587" w14:textId="77777777" w:rsidR="00E85B0D" w:rsidRPr="005C4AC3" w:rsidRDefault="00E85B0D">
            <w:pPr>
              <w:ind w:right="150"/>
              <w:jc w:val="right"/>
              <w:rPr>
                <w:rFonts w:ascii="Angsana New" w:hAnsi="Angsana New" w:cs="Angsana New"/>
                <w:snapToGrid w:val="0"/>
                <w:color w:val="000000"/>
                <w:sz w:val="22"/>
                <w:szCs w:val="22"/>
                <w:highlight w:val="yellow"/>
                <w:cs/>
                <w:lang w:eastAsia="th-TH"/>
              </w:rPr>
            </w:pPr>
            <w:r w:rsidRPr="00E974A5">
              <w:rPr>
                <w:rFonts w:ascii="Angsana New" w:hAnsi="Angsana New" w:cs="Angsana New"/>
                <w:snapToGrid w:val="0"/>
                <w:color w:val="000000"/>
                <w:sz w:val="22"/>
                <w:szCs w:val="22"/>
                <w:lang w:eastAsia="th-TH"/>
              </w:rPr>
              <w:t>0</w:t>
            </w:r>
            <w:r w:rsidRPr="00E974A5">
              <w:rPr>
                <w:rFonts w:ascii="Angsana New" w:hAnsi="Angsana New" w:cs="Angsana New"/>
                <w:snapToGrid w:val="0"/>
                <w:color w:val="000000"/>
                <w:sz w:val="22"/>
                <w:szCs w:val="22"/>
                <w:cs/>
                <w:lang w:eastAsia="th-TH"/>
              </w:rPr>
              <w:t>.</w:t>
            </w:r>
            <w:r w:rsidRPr="00E974A5">
              <w:rPr>
                <w:rFonts w:ascii="Angsana New" w:hAnsi="Angsana New" w:cs="Angsana New" w:hint="cs"/>
                <w:snapToGrid w:val="0"/>
                <w:color w:val="000000"/>
                <w:sz w:val="22"/>
                <w:szCs w:val="22"/>
                <w:cs/>
                <w:lang w:eastAsia="th-TH"/>
              </w:rPr>
              <w:t>15</w:t>
            </w:r>
            <w:r w:rsidRPr="00E974A5">
              <w:rPr>
                <w:rFonts w:ascii="Angsana New" w:hAnsi="Angsana New" w:cs="Angsana New"/>
                <w:snapToGrid w:val="0"/>
                <w:color w:val="000000"/>
                <w:sz w:val="22"/>
                <w:szCs w:val="22"/>
                <w:lang w:eastAsia="th-TH"/>
              </w:rPr>
              <w:t xml:space="preserve"> – 2.10</w:t>
            </w:r>
          </w:p>
        </w:tc>
      </w:tr>
      <w:tr w:rsidR="00E85B0D" w:rsidRPr="00F3052B" w14:paraId="60E6086A" w14:textId="77777777">
        <w:trPr>
          <w:cantSplit/>
        </w:trPr>
        <w:tc>
          <w:tcPr>
            <w:tcW w:w="2728" w:type="dxa"/>
          </w:tcPr>
          <w:p w14:paraId="0AEA21DE" w14:textId="77777777" w:rsidR="00E85B0D" w:rsidRPr="00AA2AAA" w:rsidRDefault="00E85B0D">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ลูกหนี้การค้าและลูกหนี้หมุนเวียนอื่น</w:t>
            </w:r>
          </w:p>
        </w:tc>
        <w:tc>
          <w:tcPr>
            <w:tcW w:w="90" w:type="dxa"/>
          </w:tcPr>
          <w:p w14:paraId="53220143" w14:textId="77777777" w:rsidR="00E85B0D" w:rsidRPr="00FE60B7" w:rsidRDefault="00E85B0D">
            <w:pPr>
              <w:ind w:right="90"/>
              <w:jc w:val="right"/>
              <w:rPr>
                <w:rFonts w:ascii="Angsana New" w:hAnsi="Angsana New" w:cs="Angsana New"/>
                <w:snapToGrid w:val="0"/>
                <w:color w:val="000000"/>
                <w:sz w:val="22"/>
                <w:szCs w:val="22"/>
                <w:highlight w:val="yellow"/>
                <w:cs/>
                <w:lang w:eastAsia="th-TH"/>
              </w:rPr>
            </w:pPr>
          </w:p>
        </w:tc>
        <w:tc>
          <w:tcPr>
            <w:tcW w:w="1182" w:type="dxa"/>
          </w:tcPr>
          <w:p w14:paraId="5A974958" w14:textId="77777777" w:rsidR="00E85B0D" w:rsidRPr="005C4AC3" w:rsidRDefault="00E85B0D">
            <w:pPr>
              <w:tabs>
                <w:tab w:val="left" w:pos="600"/>
              </w:tabs>
              <w:jc w:val="center"/>
              <w:rPr>
                <w:rFonts w:ascii="Angsana New" w:hAnsi="Angsana New" w:cs="Angsana New"/>
                <w:snapToGrid w:val="0"/>
                <w:color w:val="000000"/>
                <w:sz w:val="22"/>
                <w:szCs w:val="22"/>
                <w:highlight w:val="yellow"/>
                <w:lang w:eastAsia="th-TH"/>
              </w:rPr>
            </w:pPr>
          </w:p>
        </w:tc>
        <w:tc>
          <w:tcPr>
            <w:tcW w:w="80" w:type="dxa"/>
          </w:tcPr>
          <w:p w14:paraId="78E5A548" w14:textId="77777777" w:rsidR="00E85B0D" w:rsidRPr="005C4AC3" w:rsidRDefault="00E85B0D">
            <w:pPr>
              <w:ind w:left="-30"/>
              <w:jc w:val="thaiDistribute"/>
              <w:rPr>
                <w:rFonts w:ascii="Angsana New" w:hAnsi="Angsana New" w:cs="Angsana New"/>
                <w:snapToGrid w:val="0"/>
                <w:color w:val="000000"/>
                <w:sz w:val="22"/>
                <w:szCs w:val="22"/>
                <w:highlight w:val="yellow"/>
                <w:cs/>
                <w:lang w:eastAsia="th-TH"/>
              </w:rPr>
            </w:pPr>
          </w:p>
        </w:tc>
        <w:tc>
          <w:tcPr>
            <w:tcW w:w="1260" w:type="dxa"/>
          </w:tcPr>
          <w:p w14:paraId="1D02C613" w14:textId="77777777" w:rsidR="00E85B0D" w:rsidRPr="005C4AC3" w:rsidRDefault="00E85B0D">
            <w:pPr>
              <w:tabs>
                <w:tab w:val="left" w:pos="600"/>
              </w:tabs>
              <w:jc w:val="center"/>
              <w:rPr>
                <w:rFonts w:ascii="Angsana New" w:hAnsi="Angsana New" w:cs="Angsana New"/>
                <w:snapToGrid w:val="0"/>
                <w:color w:val="000000"/>
                <w:sz w:val="22"/>
                <w:szCs w:val="22"/>
                <w:highlight w:val="yellow"/>
                <w:lang w:eastAsia="th-TH"/>
              </w:rPr>
            </w:pPr>
          </w:p>
        </w:tc>
        <w:tc>
          <w:tcPr>
            <w:tcW w:w="90" w:type="dxa"/>
          </w:tcPr>
          <w:p w14:paraId="0E7597C1" w14:textId="77777777" w:rsidR="00E85B0D" w:rsidRPr="005C4AC3" w:rsidRDefault="00E85B0D">
            <w:pPr>
              <w:ind w:right="274"/>
              <w:jc w:val="right"/>
              <w:rPr>
                <w:rFonts w:ascii="Angsana New" w:hAnsi="Angsana New" w:cs="Angsana New"/>
                <w:snapToGrid w:val="0"/>
                <w:color w:val="000000"/>
                <w:sz w:val="22"/>
                <w:szCs w:val="22"/>
                <w:highlight w:val="yellow"/>
                <w:cs/>
                <w:lang w:eastAsia="th-TH"/>
              </w:rPr>
            </w:pPr>
          </w:p>
        </w:tc>
        <w:tc>
          <w:tcPr>
            <w:tcW w:w="1170" w:type="dxa"/>
          </w:tcPr>
          <w:p w14:paraId="504B7A37" w14:textId="77777777" w:rsidR="00E85B0D" w:rsidRPr="005C4AC3" w:rsidRDefault="00E85B0D">
            <w:pPr>
              <w:ind w:right="65"/>
              <w:jc w:val="right"/>
              <w:rPr>
                <w:rFonts w:ascii="Angsana New" w:hAnsi="Angsana New" w:cs="Angsana New"/>
                <w:snapToGrid w:val="0"/>
                <w:color w:val="000000"/>
                <w:sz w:val="22"/>
                <w:szCs w:val="22"/>
                <w:highlight w:val="yellow"/>
                <w:cs/>
                <w:lang w:eastAsia="th-TH"/>
              </w:rPr>
            </w:pPr>
          </w:p>
        </w:tc>
        <w:tc>
          <w:tcPr>
            <w:tcW w:w="85" w:type="dxa"/>
          </w:tcPr>
          <w:p w14:paraId="7A9C652C" w14:textId="77777777" w:rsidR="00E85B0D" w:rsidRPr="005C4AC3" w:rsidRDefault="00E85B0D">
            <w:pPr>
              <w:ind w:right="65"/>
              <w:jc w:val="right"/>
              <w:rPr>
                <w:rFonts w:ascii="Angsana New" w:hAnsi="Angsana New" w:cs="Angsana New"/>
                <w:snapToGrid w:val="0"/>
                <w:color w:val="000000"/>
                <w:sz w:val="22"/>
                <w:szCs w:val="22"/>
                <w:highlight w:val="yellow"/>
                <w:lang w:eastAsia="th-TH"/>
              </w:rPr>
            </w:pPr>
          </w:p>
        </w:tc>
        <w:tc>
          <w:tcPr>
            <w:tcW w:w="1265" w:type="dxa"/>
          </w:tcPr>
          <w:p w14:paraId="5CE236FA" w14:textId="77777777" w:rsidR="00E85B0D" w:rsidRPr="005C4AC3" w:rsidRDefault="00E85B0D">
            <w:pPr>
              <w:ind w:right="65"/>
              <w:jc w:val="right"/>
              <w:rPr>
                <w:rFonts w:ascii="Angsana New" w:hAnsi="Angsana New" w:cs="Angsana New"/>
                <w:snapToGrid w:val="0"/>
                <w:color w:val="000000"/>
                <w:sz w:val="22"/>
                <w:szCs w:val="22"/>
                <w:highlight w:val="yellow"/>
                <w:lang w:eastAsia="th-TH"/>
              </w:rPr>
            </w:pPr>
          </w:p>
        </w:tc>
        <w:tc>
          <w:tcPr>
            <w:tcW w:w="90" w:type="dxa"/>
          </w:tcPr>
          <w:p w14:paraId="6D640788" w14:textId="77777777" w:rsidR="00E85B0D" w:rsidRPr="005C4AC3" w:rsidRDefault="00E85B0D">
            <w:pPr>
              <w:ind w:right="65"/>
              <w:jc w:val="right"/>
              <w:rPr>
                <w:rFonts w:ascii="Angsana New" w:hAnsi="Angsana New" w:cs="Angsana New"/>
                <w:snapToGrid w:val="0"/>
                <w:color w:val="000000"/>
                <w:sz w:val="22"/>
                <w:szCs w:val="22"/>
                <w:highlight w:val="yellow"/>
                <w:lang w:eastAsia="th-TH"/>
              </w:rPr>
            </w:pPr>
          </w:p>
        </w:tc>
        <w:tc>
          <w:tcPr>
            <w:tcW w:w="1080" w:type="dxa"/>
          </w:tcPr>
          <w:p w14:paraId="3181F022" w14:textId="77777777" w:rsidR="00E85B0D" w:rsidRPr="005C4AC3" w:rsidRDefault="00E85B0D">
            <w:pPr>
              <w:ind w:right="-30"/>
              <w:jc w:val="center"/>
              <w:rPr>
                <w:rFonts w:ascii="Angsana New" w:hAnsi="Angsana New" w:cs="Angsana New"/>
                <w:snapToGrid w:val="0"/>
                <w:color w:val="000000"/>
                <w:sz w:val="22"/>
                <w:szCs w:val="22"/>
                <w:highlight w:val="yellow"/>
                <w:lang w:eastAsia="th-TH"/>
              </w:rPr>
            </w:pPr>
          </w:p>
        </w:tc>
      </w:tr>
      <w:tr w:rsidR="00E85B0D" w:rsidRPr="00F3052B" w14:paraId="715B27AE" w14:textId="77777777">
        <w:trPr>
          <w:cantSplit/>
        </w:trPr>
        <w:tc>
          <w:tcPr>
            <w:tcW w:w="2728" w:type="dxa"/>
          </w:tcPr>
          <w:p w14:paraId="73DDAFF5" w14:textId="77777777" w:rsidR="00E85B0D" w:rsidRDefault="00E85B0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1AB447F6" w14:textId="77777777" w:rsidR="00E85B0D" w:rsidRPr="00FE60B7" w:rsidRDefault="00E85B0D">
            <w:pPr>
              <w:ind w:right="90"/>
              <w:jc w:val="right"/>
              <w:rPr>
                <w:rFonts w:ascii="Angsana New" w:hAnsi="Angsana New" w:cs="Angsana New"/>
                <w:snapToGrid w:val="0"/>
                <w:color w:val="000000"/>
                <w:sz w:val="22"/>
                <w:szCs w:val="22"/>
                <w:highlight w:val="yellow"/>
                <w:cs/>
                <w:lang w:eastAsia="th-TH"/>
              </w:rPr>
            </w:pPr>
          </w:p>
        </w:tc>
        <w:tc>
          <w:tcPr>
            <w:tcW w:w="1182" w:type="dxa"/>
          </w:tcPr>
          <w:p w14:paraId="113968E2" w14:textId="77777777" w:rsidR="00E85B0D" w:rsidRPr="00C375A7" w:rsidRDefault="00E85B0D" w:rsidP="00C375A7">
            <w:pPr>
              <w:tabs>
                <w:tab w:val="left" w:pos="600"/>
              </w:tabs>
              <w:ind w:right="-77"/>
              <w:jc w:val="center"/>
              <w:rPr>
                <w:rFonts w:ascii="Angsana New" w:hAnsi="Angsana New" w:cs="Angsana New"/>
                <w:snapToGrid w:val="0"/>
                <w:color w:val="000000"/>
                <w:sz w:val="22"/>
                <w:szCs w:val="22"/>
                <w:lang w:eastAsia="th-TH"/>
              </w:rPr>
            </w:pPr>
            <w:r w:rsidRPr="001E21D8">
              <w:rPr>
                <w:rFonts w:ascii="Angsana New" w:hAnsi="Angsana New" w:cs="Angsana New" w:hint="cs"/>
                <w:snapToGrid w:val="0"/>
                <w:color w:val="000000"/>
                <w:sz w:val="22"/>
                <w:szCs w:val="22"/>
                <w:cs/>
                <w:lang w:eastAsia="th-TH"/>
              </w:rPr>
              <w:t>-</w:t>
            </w:r>
          </w:p>
        </w:tc>
        <w:tc>
          <w:tcPr>
            <w:tcW w:w="80" w:type="dxa"/>
          </w:tcPr>
          <w:p w14:paraId="627968A3" w14:textId="77777777" w:rsidR="00E85B0D" w:rsidRPr="005C4AC3" w:rsidRDefault="00E85B0D">
            <w:pPr>
              <w:ind w:left="-30"/>
              <w:jc w:val="thaiDistribute"/>
              <w:rPr>
                <w:rFonts w:ascii="Angsana New" w:hAnsi="Angsana New" w:cs="Angsana New"/>
                <w:snapToGrid w:val="0"/>
                <w:color w:val="000000"/>
                <w:sz w:val="22"/>
                <w:szCs w:val="22"/>
                <w:highlight w:val="yellow"/>
                <w:cs/>
                <w:lang w:eastAsia="th-TH"/>
              </w:rPr>
            </w:pPr>
          </w:p>
        </w:tc>
        <w:tc>
          <w:tcPr>
            <w:tcW w:w="1260" w:type="dxa"/>
          </w:tcPr>
          <w:p w14:paraId="66B01A71" w14:textId="77777777" w:rsidR="00E85B0D" w:rsidRPr="00C375A7" w:rsidRDefault="00E85B0D" w:rsidP="00C375A7">
            <w:pPr>
              <w:tabs>
                <w:tab w:val="left" w:pos="600"/>
              </w:tabs>
              <w:ind w:right="-77"/>
              <w:jc w:val="center"/>
              <w:rPr>
                <w:rFonts w:ascii="Angsana New" w:hAnsi="Angsana New" w:cs="Angsana New"/>
                <w:snapToGrid w:val="0"/>
                <w:color w:val="000000"/>
                <w:sz w:val="22"/>
                <w:szCs w:val="22"/>
                <w:lang w:eastAsia="th-TH"/>
              </w:rPr>
            </w:pPr>
            <w:r w:rsidRPr="001E21D8">
              <w:rPr>
                <w:rFonts w:ascii="Angsana New" w:hAnsi="Angsana New" w:cs="Angsana New" w:hint="cs"/>
                <w:snapToGrid w:val="0"/>
                <w:color w:val="000000"/>
                <w:sz w:val="22"/>
                <w:szCs w:val="22"/>
                <w:cs/>
                <w:lang w:eastAsia="th-TH"/>
              </w:rPr>
              <w:t>-</w:t>
            </w:r>
          </w:p>
        </w:tc>
        <w:tc>
          <w:tcPr>
            <w:tcW w:w="90" w:type="dxa"/>
          </w:tcPr>
          <w:p w14:paraId="0CF34A1B" w14:textId="77777777" w:rsidR="00E85B0D" w:rsidRPr="005C4AC3" w:rsidRDefault="00E85B0D">
            <w:pPr>
              <w:ind w:right="274"/>
              <w:jc w:val="right"/>
              <w:rPr>
                <w:rFonts w:ascii="Angsana New" w:hAnsi="Angsana New" w:cs="Angsana New"/>
                <w:snapToGrid w:val="0"/>
                <w:color w:val="000000"/>
                <w:sz w:val="22"/>
                <w:szCs w:val="22"/>
                <w:highlight w:val="yellow"/>
                <w:cs/>
                <w:lang w:eastAsia="th-TH"/>
              </w:rPr>
            </w:pPr>
          </w:p>
        </w:tc>
        <w:tc>
          <w:tcPr>
            <w:tcW w:w="1170" w:type="dxa"/>
          </w:tcPr>
          <w:p w14:paraId="6C6E943F" w14:textId="77777777" w:rsidR="00E85B0D" w:rsidRPr="005C4AC3" w:rsidRDefault="00E85B0D">
            <w:pPr>
              <w:ind w:right="65"/>
              <w:jc w:val="right"/>
              <w:rPr>
                <w:rFonts w:ascii="Angsana New" w:hAnsi="Angsana New" w:cs="Angsana New"/>
                <w:snapToGrid w:val="0"/>
                <w:color w:val="000000"/>
                <w:sz w:val="22"/>
                <w:szCs w:val="22"/>
                <w:highlight w:val="yellow"/>
                <w:cs/>
                <w:lang w:eastAsia="th-TH"/>
              </w:rPr>
            </w:pPr>
            <w:r w:rsidRPr="00054451">
              <w:rPr>
                <w:rFonts w:ascii="Angsana New" w:hAnsi="Angsana New" w:cs="Angsana New"/>
                <w:snapToGrid w:val="0"/>
                <w:color w:val="000000"/>
                <w:sz w:val="22"/>
                <w:szCs w:val="22"/>
                <w:cs/>
                <w:lang w:eastAsia="th-TH"/>
              </w:rPr>
              <w:t>1</w:t>
            </w:r>
            <w:r w:rsidRPr="00054451">
              <w:rPr>
                <w:rFonts w:ascii="Angsana New" w:hAnsi="Angsana New" w:cs="Angsana New"/>
                <w:snapToGrid w:val="0"/>
                <w:color w:val="000000"/>
                <w:sz w:val="22"/>
                <w:szCs w:val="22"/>
                <w:lang w:eastAsia="th-TH"/>
              </w:rPr>
              <w:t>,</w:t>
            </w:r>
            <w:r w:rsidRPr="00054451">
              <w:rPr>
                <w:rFonts w:ascii="Angsana New" w:hAnsi="Angsana New" w:cs="Angsana New"/>
                <w:snapToGrid w:val="0"/>
                <w:color w:val="000000"/>
                <w:sz w:val="22"/>
                <w:szCs w:val="22"/>
                <w:cs/>
                <w:lang w:eastAsia="th-TH"/>
              </w:rPr>
              <w:t>477</w:t>
            </w:r>
            <w:r w:rsidRPr="00054451">
              <w:rPr>
                <w:rFonts w:ascii="Angsana New" w:hAnsi="Angsana New" w:cs="Angsana New"/>
                <w:snapToGrid w:val="0"/>
                <w:color w:val="000000"/>
                <w:sz w:val="22"/>
                <w:szCs w:val="22"/>
                <w:lang w:eastAsia="th-TH"/>
              </w:rPr>
              <w:t>,</w:t>
            </w:r>
            <w:r w:rsidRPr="00054451">
              <w:rPr>
                <w:rFonts w:ascii="Angsana New" w:hAnsi="Angsana New" w:cs="Angsana New"/>
                <w:snapToGrid w:val="0"/>
                <w:color w:val="000000"/>
                <w:sz w:val="22"/>
                <w:szCs w:val="22"/>
                <w:cs/>
                <w:lang w:eastAsia="th-TH"/>
              </w:rPr>
              <w:t>413.22</w:t>
            </w:r>
          </w:p>
        </w:tc>
        <w:tc>
          <w:tcPr>
            <w:tcW w:w="85" w:type="dxa"/>
          </w:tcPr>
          <w:p w14:paraId="693A15B1" w14:textId="77777777" w:rsidR="00E85B0D" w:rsidRPr="005C4AC3" w:rsidRDefault="00E85B0D">
            <w:pPr>
              <w:ind w:right="65"/>
              <w:jc w:val="right"/>
              <w:rPr>
                <w:rFonts w:ascii="Angsana New" w:hAnsi="Angsana New" w:cs="Angsana New"/>
                <w:snapToGrid w:val="0"/>
                <w:color w:val="000000"/>
                <w:sz w:val="22"/>
                <w:szCs w:val="22"/>
                <w:highlight w:val="yellow"/>
                <w:lang w:eastAsia="th-TH"/>
              </w:rPr>
            </w:pPr>
          </w:p>
        </w:tc>
        <w:tc>
          <w:tcPr>
            <w:tcW w:w="1265" w:type="dxa"/>
          </w:tcPr>
          <w:p w14:paraId="745F1B36" w14:textId="77777777" w:rsidR="00E85B0D" w:rsidRPr="005C4AC3" w:rsidRDefault="00E85B0D">
            <w:pPr>
              <w:ind w:right="65"/>
              <w:jc w:val="right"/>
              <w:rPr>
                <w:rFonts w:ascii="Angsana New" w:hAnsi="Angsana New" w:cs="Angsana New"/>
                <w:snapToGrid w:val="0"/>
                <w:color w:val="000000"/>
                <w:sz w:val="22"/>
                <w:szCs w:val="22"/>
                <w:highlight w:val="yellow"/>
                <w:lang w:eastAsia="th-TH"/>
              </w:rPr>
            </w:pPr>
            <w:r w:rsidRPr="00054451">
              <w:rPr>
                <w:rFonts w:ascii="Angsana New" w:hAnsi="Angsana New" w:cs="Angsana New"/>
                <w:snapToGrid w:val="0"/>
                <w:color w:val="000000"/>
                <w:sz w:val="22"/>
                <w:szCs w:val="22"/>
                <w:cs/>
                <w:lang w:eastAsia="th-TH"/>
              </w:rPr>
              <w:t>1</w:t>
            </w:r>
            <w:r w:rsidRPr="00054451">
              <w:rPr>
                <w:rFonts w:ascii="Angsana New" w:hAnsi="Angsana New" w:cs="Angsana New"/>
                <w:snapToGrid w:val="0"/>
                <w:color w:val="000000"/>
                <w:sz w:val="22"/>
                <w:szCs w:val="22"/>
                <w:lang w:eastAsia="th-TH"/>
              </w:rPr>
              <w:t>,</w:t>
            </w:r>
            <w:r w:rsidRPr="00054451">
              <w:rPr>
                <w:rFonts w:ascii="Angsana New" w:hAnsi="Angsana New" w:cs="Angsana New"/>
                <w:snapToGrid w:val="0"/>
                <w:color w:val="000000"/>
                <w:sz w:val="22"/>
                <w:szCs w:val="22"/>
                <w:cs/>
                <w:lang w:eastAsia="th-TH"/>
              </w:rPr>
              <w:t>477</w:t>
            </w:r>
            <w:r w:rsidRPr="00054451">
              <w:rPr>
                <w:rFonts w:ascii="Angsana New" w:hAnsi="Angsana New" w:cs="Angsana New"/>
                <w:snapToGrid w:val="0"/>
                <w:color w:val="000000"/>
                <w:sz w:val="22"/>
                <w:szCs w:val="22"/>
                <w:lang w:eastAsia="th-TH"/>
              </w:rPr>
              <w:t>,</w:t>
            </w:r>
            <w:r w:rsidRPr="00054451">
              <w:rPr>
                <w:rFonts w:ascii="Angsana New" w:hAnsi="Angsana New" w:cs="Angsana New"/>
                <w:snapToGrid w:val="0"/>
                <w:color w:val="000000"/>
                <w:sz w:val="22"/>
                <w:szCs w:val="22"/>
                <w:cs/>
                <w:lang w:eastAsia="th-TH"/>
              </w:rPr>
              <w:t>413.22</w:t>
            </w:r>
          </w:p>
        </w:tc>
        <w:tc>
          <w:tcPr>
            <w:tcW w:w="90" w:type="dxa"/>
          </w:tcPr>
          <w:p w14:paraId="7FA3E6BE" w14:textId="77777777" w:rsidR="00E85B0D" w:rsidRPr="005C4AC3" w:rsidRDefault="00E85B0D">
            <w:pPr>
              <w:ind w:right="65"/>
              <w:jc w:val="right"/>
              <w:rPr>
                <w:rFonts w:ascii="Angsana New" w:hAnsi="Angsana New" w:cs="Angsana New"/>
                <w:snapToGrid w:val="0"/>
                <w:color w:val="000000"/>
                <w:sz w:val="22"/>
                <w:szCs w:val="22"/>
                <w:highlight w:val="yellow"/>
                <w:lang w:eastAsia="th-TH"/>
              </w:rPr>
            </w:pPr>
          </w:p>
        </w:tc>
        <w:tc>
          <w:tcPr>
            <w:tcW w:w="1080" w:type="dxa"/>
          </w:tcPr>
          <w:p w14:paraId="4DD7F83D" w14:textId="77777777" w:rsidR="00E85B0D" w:rsidRPr="005C4AC3" w:rsidRDefault="00E85B0D">
            <w:pPr>
              <w:ind w:right="-30"/>
              <w:jc w:val="center"/>
              <w:rPr>
                <w:rFonts w:ascii="Angsana New" w:hAnsi="Angsana New" w:cs="Angsana New"/>
                <w:snapToGrid w:val="0"/>
                <w:color w:val="000000"/>
                <w:sz w:val="22"/>
                <w:szCs w:val="22"/>
                <w:highlight w:val="yellow"/>
                <w:lang w:eastAsia="th-TH"/>
              </w:rPr>
            </w:pPr>
            <w:r w:rsidRPr="001E21D8">
              <w:rPr>
                <w:rFonts w:ascii="Angsana New" w:hAnsi="Angsana New" w:cs="Angsana New" w:hint="cs"/>
                <w:snapToGrid w:val="0"/>
                <w:color w:val="000000"/>
                <w:sz w:val="22"/>
                <w:szCs w:val="22"/>
                <w:cs/>
                <w:lang w:eastAsia="th-TH"/>
              </w:rPr>
              <w:t>-</w:t>
            </w:r>
          </w:p>
        </w:tc>
      </w:tr>
      <w:tr w:rsidR="00E85B0D" w:rsidRPr="00F3052B" w14:paraId="6494926E" w14:textId="77777777">
        <w:trPr>
          <w:cantSplit/>
        </w:trPr>
        <w:tc>
          <w:tcPr>
            <w:tcW w:w="2728" w:type="dxa"/>
          </w:tcPr>
          <w:p w14:paraId="510E3126" w14:textId="77777777" w:rsidR="00E85B0D" w:rsidRPr="00AA2AAA" w:rsidRDefault="00E85B0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28807139" w14:textId="77777777" w:rsidR="00E85B0D" w:rsidRPr="00FE60B7" w:rsidRDefault="00E85B0D">
            <w:pPr>
              <w:ind w:right="90"/>
              <w:jc w:val="right"/>
              <w:rPr>
                <w:rFonts w:ascii="Angsana New" w:hAnsi="Angsana New" w:cs="Angsana New"/>
                <w:snapToGrid w:val="0"/>
                <w:color w:val="000000"/>
                <w:sz w:val="22"/>
                <w:szCs w:val="22"/>
                <w:highlight w:val="yellow"/>
                <w:cs/>
                <w:lang w:eastAsia="th-TH"/>
              </w:rPr>
            </w:pPr>
          </w:p>
        </w:tc>
        <w:tc>
          <w:tcPr>
            <w:tcW w:w="1182" w:type="dxa"/>
          </w:tcPr>
          <w:p w14:paraId="62845931" w14:textId="77777777" w:rsidR="00E85B0D" w:rsidRPr="001E21D8" w:rsidRDefault="00E85B0D" w:rsidP="00C375A7">
            <w:pPr>
              <w:tabs>
                <w:tab w:val="left" w:pos="600"/>
              </w:tabs>
              <w:ind w:right="-77"/>
              <w:jc w:val="center"/>
              <w:rPr>
                <w:rFonts w:ascii="Angsana New" w:hAnsi="Angsana New" w:cs="Angsana New"/>
                <w:snapToGrid w:val="0"/>
                <w:color w:val="000000"/>
                <w:sz w:val="22"/>
                <w:szCs w:val="22"/>
                <w:lang w:eastAsia="th-TH"/>
              </w:rPr>
            </w:pPr>
            <w:r w:rsidRPr="001E21D8">
              <w:rPr>
                <w:rFonts w:ascii="Angsana New" w:hAnsi="Angsana New" w:cs="Angsana New" w:hint="cs"/>
                <w:snapToGrid w:val="0"/>
                <w:color w:val="000000"/>
                <w:sz w:val="22"/>
                <w:szCs w:val="22"/>
                <w:cs/>
                <w:lang w:eastAsia="th-TH"/>
              </w:rPr>
              <w:t>-</w:t>
            </w:r>
          </w:p>
        </w:tc>
        <w:tc>
          <w:tcPr>
            <w:tcW w:w="80" w:type="dxa"/>
          </w:tcPr>
          <w:p w14:paraId="0A5EA391" w14:textId="77777777" w:rsidR="00E85B0D" w:rsidRPr="001E21D8" w:rsidRDefault="00E85B0D">
            <w:pPr>
              <w:ind w:left="-30"/>
              <w:jc w:val="thaiDistribute"/>
              <w:rPr>
                <w:rFonts w:ascii="Angsana New" w:hAnsi="Angsana New" w:cs="Angsana New"/>
                <w:snapToGrid w:val="0"/>
                <w:color w:val="000000"/>
                <w:sz w:val="22"/>
                <w:szCs w:val="22"/>
                <w:cs/>
                <w:lang w:eastAsia="th-TH"/>
              </w:rPr>
            </w:pPr>
          </w:p>
        </w:tc>
        <w:tc>
          <w:tcPr>
            <w:tcW w:w="1260" w:type="dxa"/>
          </w:tcPr>
          <w:p w14:paraId="6BB5A154" w14:textId="77777777" w:rsidR="00E85B0D" w:rsidRPr="001E21D8" w:rsidRDefault="00E85B0D" w:rsidP="00C375A7">
            <w:pPr>
              <w:tabs>
                <w:tab w:val="left" w:pos="600"/>
              </w:tabs>
              <w:ind w:right="-77"/>
              <w:jc w:val="center"/>
              <w:rPr>
                <w:rFonts w:ascii="Angsana New" w:hAnsi="Angsana New" w:cs="Angsana New"/>
                <w:snapToGrid w:val="0"/>
                <w:color w:val="000000"/>
                <w:sz w:val="22"/>
                <w:szCs w:val="22"/>
                <w:lang w:eastAsia="th-TH"/>
              </w:rPr>
            </w:pPr>
            <w:r w:rsidRPr="001E21D8">
              <w:rPr>
                <w:rFonts w:ascii="Angsana New" w:hAnsi="Angsana New" w:cs="Angsana New" w:hint="cs"/>
                <w:snapToGrid w:val="0"/>
                <w:color w:val="000000"/>
                <w:sz w:val="22"/>
                <w:szCs w:val="22"/>
                <w:cs/>
                <w:lang w:eastAsia="th-TH"/>
              </w:rPr>
              <w:t>-</w:t>
            </w:r>
          </w:p>
        </w:tc>
        <w:tc>
          <w:tcPr>
            <w:tcW w:w="90" w:type="dxa"/>
          </w:tcPr>
          <w:p w14:paraId="31FB0170" w14:textId="77777777" w:rsidR="00E85B0D" w:rsidRPr="001E21D8" w:rsidRDefault="00E85B0D">
            <w:pPr>
              <w:ind w:right="274"/>
              <w:jc w:val="right"/>
              <w:rPr>
                <w:rFonts w:ascii="Angsana New" w:hAnsi="Angsana New" w:cs="Angsana New"/>
                <w:snapToGrid w:val="0"/>
                <w:color w:val="000000"/>
                <w:sz w:val="22"/>
                <w:szCs w:val="22"/>
                <w:cs/>
                <w:lang w:eastAsia="th-TH"/>
              </w:rPr>
            </w:pPr>
          </w:p>
        </w:tc>
        <w:tc>
          <w:tcPr>
            <w:tcW w:w="1170" w:type="dxa"/>
          </w:tcPr>
          <w:p w14:paraId="0572EB26" w14:textId="77777777" w:rsidR="00E85B0D" w:rsidRPr="001E21D8" w:rsidRDefault="00E85B0D">
            <w:pPr>
              <w:ind w:right="65"/>
              <w:jc w:val="right"/>
              <w:rPr>
                <w:rFonts w:ascii="Angsana New" w:hAnsi="Angsana New" w:cs="Angsana New"/>
                <w:snapToGrid w:val="0"/>
                <w:color w:val="000000"/>
                <w:sz w:val="22"/>
                <w:szCs w:val="22"/>
                <w:cs/>
                <w:lang w:eastAsia="th-TH"/>
              </w:rPr>
            </w:pPr>
            <w:r w:rsidRPr="001E21D8">
              <w:rPr>
                <w:rFonts w:ascii="Angsana New" w:hAnsi="Angsana New" w:cs="Angsana New"/>
                <w:snapToGrid w:val="0"/>
                <w:color w:val="000000"/>
                <w:sz w:val="22"/>
                <w:szCs w:val="22"/>
                <w:cs/>
                <w:lang w:eastAsia="th-TH"/>
              </w:rPr>
              <w:t>21</w:t>
            </w:r>
            <w:r w:rsidRPr="001E21D8">
              <w:rPr>
                <w:rFonts w:ascii="Angsana New" w:hAnsi="Angsana New" w:cs="Angsana New"/>
                <w:snapToGrid w:val="0"/>
                <w:color w:val="000000"/>
                <w:sz w:val="22"/>
                <w:szCs w:val="22"/>
                <w:lang w:eastAsia="th-TH"/>
              </w:rPr>
              <w:t>,</w:t>
            </w:r>
            <w:r w:rsidRPr="001E21D8">
              <w:rPr>
                <w:rFonts w:ascii="Angsana New" w:hAnsi="Angsana New" w:cs="Angsana New"/>
                <w:snapToGrid w:val="0"/>
                <w:color w:val="000000"/>
                <w:sz w:val="22"/>
                <w:szCs w:val="22"/>
                <w:cs/>
                <w:lang w:eastAsia="th-TH"/>
              </w:rPr>
              <w:t>098</w:t>
            </w:r>
            <w:r w:rsidRPr="001E21D8">
              <w:rPr>
                <w:rFonts w:ascii="Angsana New" w:hAnsi="Angsana New" w:cs="Angsana New"/>
                <w:snapToGrid w:val="0"/>
                <w:color w:val="000000"/>
                <w:sz w:val="22"/>
                <w:szCs w:val="22"/>
                <w:lang w:eastAsia="th-TH"/>
              </w:rPr>
              <w:t>,</w:t>
            </w:r>
            <w:r w:rsidRPr="001E21D8">
              <w:rPr>
                <w:rFonts w:ascii="Angsana New" w:hAnsi="Angsana New" w:cs="Angsana New"/>
                <w:snapToGrid w:val="0"/>
                <w:color w:val="000000"/>
                <w:sz w:val="22"/>
                <w:szCs w:val="22"/>
                <w:cs/>
                <w:lang w:eastAsia="th-TH"/>
              </w:rPr>
              <w:t>768.03</w:t>
            </w:r>
          </w:p>
        </w:tc>
        <w:tc>
          <w:tcPr>
            <w:tcW w:w="85" w:type="dxa"/>
          </w:tcPr>
          <w:p w14:paraId="24B3D2E5" w14:textId="77777777" w:rsidR="00E85B0D" w:rsidRPr="001E21D8" w:rsidRDefault="00E85B0D">
            <w:pPr>
              <w:ind w:right="65"/>
              <w:jc w:val="right"/>
              <w:rPr>
                <w:rFonts w:ascii="Angsana New" w:hAnsi="Angsana New" w:cs="Angsana New"/>
                <w:snapToGrid w:val="0"/>
                <w:color w:val="000000"/>
                <w:sz w:val="22"/>
                <w:szCs w:val="22"/>
                <w:lang w:eastAsia="th-TH"/>
              </w:rPr>
            </w:pPr>
          </w:p>
        </w:tc>
        <w:tc>
          <w:tcPr>
            <w:tcW w:w="1265" w:type="dxa"/>
          </w:tcPr>
          <w:p w14:paraId="21AE569D" w14:textId="77777777" w:rsidR="00E85B0D" w:rsidRPr="001E21D8" w:rsidRDefault="00E85B0D">
            <w:pPr>
              <w:ind w:right="65"/>
              <w:jc w:val="right"/>
              <w:rPr>
                <w:rFonts w:ascii="Angsana New" w:hAnsi="Angsana New" w:cs="Angsana New"/>
                <w:snapToGrid w:val="0"/>
                <w:color w:val="000000"/>
                <w:sz w:val="22"/>
                <w:szCs w:val="22"/>
                <w:lang w:eastAsia="th-TH"/>
              </w:rPr>
            </w:pPr>
            <w:r w:rsidRPr="001E21D8">
              <w:rPr>
                <w:rFonts w:ascii="Angsana New" w:hAnsi="Angsana New" w:cs="Angsana New"/>
                <w:snapToGrid w:val="0"/>
                <w:color w:val="000000"/>
                <w:sz w:val="22"/>
                <w:szCs w:val="22"/>
                <w:cs/>
                <w:lang w:eastAsia="th-TH"/>
              </w:rPr>
              <w:t>21</w:t>
            </w:r>
            <w:r w:rsidRPr="001E21D8">
              <w:rPr>
                <w:rFonts w:ascii="Angsana New" w:hAnsi="Angsana New" w:cs="Angsana New"/>
                <w:snapToGrid w:val="0"/>
                <w:color w:val="000000"/>
                <w:sz w:val="22"/>
                <w:szCs w:val="22"/>
                <w:lang w:eastAsia="th-TH"/>
              </w:rPr>
              <w:t>,</w:t>
            </w:r>
            <w:r w:rsidRPr="001E21D8">
              <w:rPr>
                <w:rFonts w:ascii="Angsana New" w:hAnsi="Angsana New" w:cs="Angsana New"/>
                <w:snapToGrid w:val="0"/>
                <w:color w:val="000000"/>
                <w:sz w:val="22"/>
                <w:szCs w:val="22"/>
                <w:cs/>
                <w:lang w:eastAsia="th-TH"/>
              </w:rPr>
              <w:t>098</w:t>
            </w:r>
            <w:r w:rsidRPr="001E21D8">
              <w:rPr>
                <w:rFonts w:ascii="Angsana New" w:hAnsi="Angsana New" w:cs="Angsana New"/>
                <w:snapToGrid w:val="0"/>
                <w:color w:val="000000"/>
                <w:sz w:val="22"/>
                <w:szCs w:val="22"/>
                <w:lang w:eastAsia="th-TH"/>
              </w:rPr>
              <w:t>,</w:t>
            </w:r>
            <w:r w:rsidRPr="001E21D8">
              <w:rPr>
                <w:rFonts w:ascii="Angsana New" w:hAnsi="Angsana New" w:cs="Angsana New"/>
                <w:snapToGrid w:val="0"/>
                <w:color w:val="000000"/>
                <w:sz w:val="22"/>
                <w:szCs w:val="22"/>
                <w:cs/>
                <w:lang w:eastAsia="th-TH"/>
              </w:rPr>
              <w:t>768.03</w:t>
            </w:r>
          </w:p>
        </w:tc>
        <w:tc>
          <w:tcPr>
            <w:tcW w:w="90" w:type="dxa"/>
          </w:tcPr>
          <w:p w14:paraId="383D7A16" w14:textId="77777777" w:rsidR="00E85B0D" w:rsidRPr="001E21D8" w:rsidRDefault="00E85B0D">
            <w:pPr>
              <w:ind w:right="65"/>
              <w:jc w:val="right"/>
              <w:rPr>
                <w:rFonts w:ascii="Angsana New" w:hAnsi="Angsana New" w:cs="Angsana New"/>
                <w:snapToGrid w:val="0"/>
                <w:color w:val="000000"/>
                <w:sz w:val="22"/>
                <w:szCs w:val="22"/>
                <w:lang w:eastAsia="th-TH"/>
              </w:rPr>
            </w:pPr>
          </w:p>
        </w:tc>
        <w:tc>
          <w:tcPr>
            <w:tcW w:w="1080" w:type="dxa"/>
          </w:tcPr>
          <w:p w14:paraId="2981688C" w14:textId="77777777" w:rsidR="00E85B0D" w:rsidRPr="001E21D8" w:rsidRDefault="00E85B0D">
            <w:pPr>
              <w:ind w:right="-30"/>
              <w:jc w:val="center"/>
              <w:rPr>
                <w:rFonts w:ascii="Angsana New" w:hAnsi="Angsana New" w:cs="Angsana New"/>
                <w:snapToGrid w:val="0"/>
                <w:color w:val="000000"/>
                <w:sz w:val="22"/>
                <w:szCs w:val="22"/>
                <w:lang w:eastAsia="th-TH"/>
              </w:rPr>
            </w:pPr>
            <w:r w:rsidRPr="001E21D8">
              <w:rPr>
                <w:rFonts w:ascii="Angsana New" w:hAnsi="Angsana New" w:cs="Angsana New" w:hint="cs"/>
                <w:snapToGrid w:val="0"/>
                <w:color w:val="000000"/>
                <w:sz w:val="22"/>
                <w:szCs w:val="22"/>
                <w:cs/>
                <w:lang w:eastAsia="th-TH"/>
              </w:rPr>
              <w:t>-</w:t>
            </w:r>
          </w:p>
        </w:tc>
      </w:tr>
      <w:tr w:rsidR="00E85B0D" w:rsidRPr="00F3052B" w14:paraId="1775395C" w14:textId="77777777">
        <w:trPr>
          <w:cantSplit/>
        </w:trPr>
        <w:tc>
          <w:tcPr>
            <w:tcW w:w="2728" w:type="dxa"/>
          </w:tcPr>
          <w:p w14:paraId="32C2826B" w14:textId="77777777" w:rsidR="00E85B0D" w:rsidRPr="00F3052B" w:rsidRDefault="00E85B0D">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สินทรัพย์ทางการเงินหมุนเวียนอื่น</w:t>
            </w:r>
          </w:p>
        </w:tc>
        <w:tc>
          <w:tcPr>
            <w:tcW w:w="90" w:type="dxa"/>
          </w:tcPr>
          <w:p w14:paraId="6B121165" w14:textId="77777777" w:rsidR="00E85B0D" w:rsidRPr="00F3052B" w:rsidRDefault="00E85B0D">
            <w:pPr>
              <w:ind w:right="90"/>
              <w:jc w:val="right"/>
              <w:rPr>
                <w:rFonts w:ascii="Angsana New" w:hAnsi="Angsana New" w:cs="Angsana New"/>
                <w:snapToGrid w:val="0"/>
                <w:color w:val="000000"/>
                <w:sz w:val="22"/>
                <w:szCs w:val="22"/>
                <w:cs/>
                <w:lang w:eastAsia="th-TH"/>
              </w:rPr>
            </w:pPr>
          </w:p>
        </w:tc>
        <w:tc>
          <w:tcPr>
            <w:tcW w:w="1182" w:type="dxa"/>
          </w:tcPr>
          <w:p w14:paraId="2F323752" w14:textId="77777777" w:rsidR="00E85B0D" w:rsidRPr="00866675" w:rsidRDefault="00E85B0D" w:rsidP="00C375A7">
            <w:pPr>
              <w:tabs>
                <w:tab w:val="left" w:pos="600"/>
              </w:tabs>
              <w:ind w:right="-77"/>
              <w:jc w:val="center"/>
              <w:rPr>
                <w:rFonts w:ascii="Angsana New" w:hAnsi="Angsana New" w:cs="Angsana New"/>
                <w:snapToGrid w:val="0"/>
                <w:color w:val="000000"/>
                <w:sz w:val="22"/>
                <w:szCs w:val="22"/>
                <w:lang w:eastAsia="th-TH"/>
              </w:rPr>
            </w:pPr>
            <w:r w:rsidRPr="00866675">
              <w:rPr>
                <w:rFonts w:ascii="Angsana New" w:hAnsi="Angsana New" w:cs="Angsana New"/>
                <w:snapToGrid w:val="0"/>
                <w:color w:val="000000"/>
                <w:sz w:val="22"/>
                <w:szCs w:val="22"/>
                <w:cs/>
                <w:lang w:eastAsia="th-TH"/>
              </w:rPr>
              <w:t>-</w:t>
            </w:r>
          </w:p>
        </w:tc>
        <w:tc>
          <w:tcPr>
            <w:tcW w:w="80" w:type="dxa"/>
          </w:tcPr>
          <w:p w14:paraId="3481005C" w14:textId="77777777" w:rsidR="00E85B0D" w:rsidRPr="00866675" w:rsidRDefault="00E85B0D">
            <w:pPr>
              <w:ind w:right="274"/>
              <w:jc w:val="right"/>
              <w:rPr>
                <w:rFonts w:ascii="Angsana New" w:hAnsi="Angsana New" w:cs="Angsana New"/>
                <w:snapToGrid w:val="0"/>
                <w:color w:val="000000"/>
                <w:sz w:val="22"/>
                <w:szCs w:val="22"/>
                <w:cs/>
                <w:lang w:eastAsia="th-TH"/>
              </w:rPr>
            </w:pPr>
          </w:p>
        </w:tc>
        <w:tc>
          <w:tcPr>
            <w:tcW w:w="1260" w:type="dxa"/>
          </w:tcPr>
          <w:p w14:paraId="53F78C68" w14:textId="77777777" w:rsidR="00E85B0D" w:rsidRPr="00E769C7" w:rsidRDefault="00E85B0D">
            <w:pPr>
              <w:ind w:right="65"/>
              <w:jc w:val="right"/>
              <w:rPr>
                <w:rFonts w:ascii="Angsana New" w:hAnsi="Angsana New" w:cs="Angsana New"/>
                <w:snapToGrid w:val="0"/>
                <w:color w:val="000000"/>
                <w:sz w:val="22"/>
                <w:szCs w:val="22"/>
                <w:lang w:eastAsia="th-TH"/>
              </w:rPr>
            </w:pPr>
            <w:r w:rsidRPr="00E769C7">
              <w:rPr>
                <w:rFonts w:ascii="Angsana New" w:hAnsi="Angsana New" w:cs="Angsana New"/>
                <w:snapToGrid w:val="0"/>
                <w:color w:val="000000"/>
                <w:sz w:val="22"/>
                <w:szCs w:val="22"/>
                <w:lang w:eastAsia="th-TH"/>
              </w:rPr>
              <w:t>142,613,114.56</w:t>
            </w:r>
          </w:p>
        </w:tc>
        <w:tc>
          <w:tcPr>
            <w:tcW w:w="90" w:type="dxa"/>
          </w:tcPr>
          <w:p w14:paraId="5AD25A74" w14:textId="77777777" w:rsidR="00E85B0D" w:rsidRPr="00E769C7" w:rsidRDefault="00E85B0D">
            <w:pPr>
              <w:ind w:right="274"/>
              <w:jc w:val="right"/>
              <w:rPr>
                <w:rFonts w:ascii="Angsana New" w:hAnsi="Angsana New" w:cs="Angsana New"/>
                <w:snapToGrid w:val="0"/>
                <w:color w:val="000000"/>
                <w:sz w:val="22"/>
                <w:szCs w:val="22"/>
                <w:cs/>
                <w:lang w:eastAsia="th-TH"/>
              </w:rPr>
            </w:pPr>
          </w:p>
        </w:tc>
        <w:tc>
          <w:tcPr>
            <w:tcW w:w="1170" w:type="dxa"/>
          </w:tcPr>
          <w:p w14:paraId="52E50AD4" w14:textId="77777777" w:rsidR="00E85B0D" w:rsidRPr="00E769C7" w:rsidRDefault="00E85B0D">
            <w:pPr>
              <w:ind w:right="65"/>
              <w:jc w:val="right"/>
              <w:rPr>
                <w:rFonts w:ascii="Angsana New" w:hAnsi="Angsana New" w:cs="Angsana New"/>
                <w:snapToGrid w:val="0"/>
                <w:color w:val="000000"/>
                <w:sz w:val="22"/>
                <w:szCs w:val="22"/>
                <w:lang w:eastAsia="th-TH"/>
              </w:rPr>
            </w:pPr>
            <w:r w:rsidRPr="00E769C7">
              <w:rPr>
                <w:rFonts w:ascii="Angsana New" w:hAnsi="Angsana New" w:cs="Angsana New"/>
                <w:snapToGrid w:val="0"/>
                <w:color w:val="000000"/>
                <w:sz w:val="22"/>
                <w:szCs w:val="22"/>
                <w:cs/>
                <w:lang w:eastAsia="th-TH"/>
              </w:rPr>
              <w:t>10</w:t>
            </w:r>
            <w:r w:rsidRPr="00E769C7">
              <w:rPr>
                <w:rFonts w:ascii="Angsana New" w:hAnsi="Angsana New" w:cs="Angsana New"/>
                <w:snapToGrid w:val="0"/>
                <w:color w:val="000000"/>
                <w:sz w:val="22"/>
                <w:szCs w:val="22"/>
                <w:lang w:eastAsia="th-TH"/>
              </w:rPr>
              <w:t>,</w:t>
            </w:r>
            <w:r w:rsidRPr="00E769C7">
              <w:rPr>
                <w:rFonts w:ascii="Angsana New" w:hAnsi="Angsana New" w:cs="Angsana New"/>
                <w:snapToGrid w:val="0"/>
                <w:color w:val="000000"/>
                <w:sz w:val="22"/>
                <w:szCs w:val="22"/>
                <w:cs/>
                <w:lang w:eastAsia="th-TH"/>
              </w:rPr>
              <w:t>154</w:t>
            </w:r>
            <w:r w:rsidRPr="00E769C7">
              <w:rPr>
                <w:rFonts w:ascii="Angsana New" w:hAnsi="Angsana New" w:cs="Angsana New"/>
                <w:snapToGrid w:val="0"/>
                <w:color w:val="000000"/>
                <w:sz w:val="22"/>
                <w:szCs w:val="22"/>
                <w:lang w:eastAsia="th-TH"/>
              </w:rPr>
              <w:t>,</w:t>
            </w:r>
            <w:r w:rsidRPr="00E769C7">
              <w:rPr>
                <w:rFonts w:ascii="Angsana New" w:hAnsi="Angsana New" w:cs="Angsana New"/>
                <w:snapToGrid w:val="0"/>
                <w:color w:val="000000"/>
                <w:sz w:val="22"/>
                <w:szCs w:val="22"/>
                <w:cs/>
                <w:lang w:eastAsia="th-TH"/>
              </w:rPr>
              <w:t>312.24</w:t>
            </w:r>
          </w:p>
        </w:tc>
        <w:tc>
          <w:tcPr>
            <w:tcW w:w="85" w:type="dxa"/>
          </w:tcPr>
          <w:p w14:paraId="37DD3611" w14:textId="77777777" w:rsidR="00E85B0D" w:rsidRPr="00E769C7" w:rsidRDefault="00E85B0D">
            <w:pPr>
              <w:ind w:right="65"/>
              <w:jc w:val="right"/>
              <w:rPr>
                <w:rFonts w:ascii="Angsana New" w:hAnsi="Angsana New" w:cs="Angsana New"/>
                <w:snapToGrid w:val="0"/>
                <w:color w:val="000000"/>
                <w:sz w:val="22"/>
                <w:szCs w:val="22"/>
                <w:lang w:eastAsia="th-TH"/>
              </w:rPr>
            </w:pPr>
          </w:p>
        </w:tc>
        <w:tc>
          <w:tcPr>
            <w:tcW w:w="1265" w:type="dxa"/>
          </w:tcPr>
          <w:p w14:paraId="3C6FF5DB" w14:textId="77777777" w:rsidR="00E85B0D" w:rsidRPr="00E769C7" w:rsidRDefault="00E85B0D">
            <w:pPr>
              <w:ind w:right="65"/>
              <w:jc w:val="right"/>
              <w:rPr>
                <w:rFonts w:ascii="Angsana New" w:hAnsi="Angsana New" w:cs="Angsana New"/>
                <w:snapToGrid w:val="0"/>
                <w:color w:val="000000"/>
                <w:sz w:val="22"/>
                <w:szCs w:val="22"/>
                <w:lang w:eastAsia="th-TH"/>
              </w:rPr>
            </w:pPr>
            <w:r w:rsidRPr="00E769C7">
              <w:rPr>
                <w:rFonts w:ascii="Angsana New" w:hAnsi="Angsana New" w:cs="Angsana New"/>
                <w:snapToGrid w:val="0"/>
                <w:color w:val="000000"/>
                <w:sz w:val="22"/>
                <w:szCs w:val="22"/>
                <w:lang w:eastAsia="th-TH"/>
              </w:rPr>
              <w:t>152,767,426.80</w:t>
            </w:r>
          </w:p>
        </w:tc>
        <w:tc>
          <w:tcPr>
            <w:tcW w:w="90" w:type="dxa"/>
          </w:tcPr>
          <w:p w14:paraId="2E379792" w14:textId="77777777" w:rsidR="00E85B0D" w:rsidRPr="00866675" w:rsidRDefault="00E85B0D">
            <w:pPr>
              <w:ind w:right="65"/>
              <w:jc w:val="right"/>
              <w:rPr>
                <w:rFonts w:ascii="Angsana New" w:hAnsi="Angsana New" w:cs="Angsana New"/>
                <w:snapToGrid w:val="0"/>
                <w:color w:val="000000"/>
                <w:sz w:val="22"/>
                <w:szCs w:val="22"/>
                <w:cs/>
                <w:lang w:eastAsia="th-TH"/>
              </w:rPr>
            </w:pPr>
          </w:p>
        </w:tc>
        <w:tc>
          <w:tcPr>
            <w:tcW w:w="1080" w:type="dxa"/>
          </w:tcPr>
          <w:p w14:paraId="25BE7AAE" w14:textId="77777777" w:rsidR="00E85B0D" w:rsidRPr="00866675" w:rsidRDefault="00E85B0D">
            <w:pPr>
              <w:tabs>
                <w:tab w:val="left" w:pos="600"/>
              </w:tabs>
              <w:jc w:val="center"/>
              <w:rPr>
                <w:rFonts w:ascii="Angsana New" w:hAnsi="Angsana New" w:cs="Angsana New"/>
                <w:snapToGrid w:val="0"/>
                <w:color w:val="000000"/>
                <w:sz w:val="22"/>
                <w:szCs w:val="22"/>
                <w:lang w:eastAsia="th-TH"/>
              </w:rPr>
            </w:pPr>
            <w:r w:rsidRPr="0022123E">
              <w:rPr>
                <w:rFonts w:ascii="Angsana New" w:hAnsi="Angsana New" w:cs="Angsana New"/>
                <w:snapToGrid w:val="0"/>
                <w:color w:val="000000"/>
                <w:sz w:val="22"/>
                <w:szCs w:val="22"/>
                <w:lang w:eastAsia="th-TH"/>
              </w:rPr>
              <w:t>1.75 – 2</w:t>
            </w:r>
            <w:r w:rsidRPr="0022123E">
              <w:rPr>
                <w:rFonts w:ascii="Angsana New" w:hAnsi="Angsana New" w:cs="Angsana New" w:hint="cs"/>
                <w:snapToGrid w:val="0"/>
                <w:color w:val="000000"/>
                <w:sz w:val="22"/>
                <w:szCs w:val="22"/>
                <w:cs/>
                <w:lang w:eastAsia="th-TH"/>
              </w:rPr>
              <w:t>.</w:t>
            </w:r>
            <w:r w:rsidRPr="0022123E">
              <w:rPr>
                <w:rFonts w:ascii="Angsana New" w:hAnsi="Angsana New" w:cs="Angsana New"/>
                <w:snapToGrid w:val="0"/>
                <w:color w:val="000000"/>
                <w:sz w:val="22"/>
                <w:szCs w:val="22"/>
                <w:lang w:eastAsia="th-TH"/>
              </w:rPr>
              <w:t>20</w:t>
            </w:r>
          </w:p>
        </w:tc>
      </w:tr>
      <w:tr w:rsidR="00E85B0D" w:rsidRPr="00F3052B" w14:paraId="57C74CA9" w14:textId="77777777">
        <w:trPr>
          <w:cantSplit/>
        </w:trPr>
        <w:tc>
          <w:tcPr>
            <w:tcW w:w="2728" w:type="dxa"/>
          </w:tcPr>
          <w:p w14:paraId="0726313A" w14:textId="77777777" w:rsidR="00E85B0D" w:rsidRPr="00F3052B" w:rsidRDefault="00E85B0D">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สินทรัพย์ทางการเงินไม่หมุนเวียนอื่น</w:t>
            </w:r>
          </w:p>
        </w:tc>
        <w:tc>
          <w:tcPr>
            <w:tcW w:w="90" w:type="dxa"/>
          </w:tcPr>
          <w:p w14:paraId="5F3B3764" w14:textId="77777777" w:rsidR="00E85B0D" w:rsidRPr="00F3052B" w:rsidRDefault="00E85B0D">
            <w:pPr>
              <w:ind w:right="90"/>
              <w:jc w:val="right"/>
              <w:rPr>
                <w:rFonts w:ascii="Angsana New" w:hAnsi="Angsana New" w:cs="Angsana New"/>
                <w:snapToGrid w:val="0"/>
                <w:color w:val="000000"/>
                <w:sz w:val="22"/>
                <w:szCs w:val="22"/>
                <w:cs/>
                <w:lang w:eastAsia="th-TH"/>
              </w:rPr>
            </w:pPr>
          </w:p>
        </w:tc>
        <w:tc>
          <w:tcPr>
            <w:tcW w:w="1182" w:type="dxa"/>
          </w:tcPr>
          <w:p w14:paraId="7DC8CF71" w14:textId="77777777" w:rsidR="00E85B0D" w:rsidRPr="00866675" w:rsidRDefault="00E85B0D" w:rsidP="00C375A7">
            <w:pPr>
              <w:tabs>
                <w:tab w:val="left" w:pos="600"/>
              </w:tabs>
              <w:ind w:right="-77"/>
              <w:jc w:val="center"/>
              <w:rPr>
                <w:rFonts w:ascii="Angsana New" w:hAnsi="Angsana New" w:cs="Angsana New"/>
                <w:snapToGrid w:val="0"/>
                <w:color w:val="000000"/>
                <w:sz w:val="22"/>
                <w:szCs w:val="22"/>
                <w:cs/>
                <w:lang w:eastAsia="th-TH"/>
              </w:rPr>
            </w:pPr>
            <w:r w:rsidRPr="00866675">
              <w:rPr>
                <w:rFonts w:ascii="Angsana New" w:hAnsi="Angsana New" w:cs="Angsana New" w:hint="cs"/>
                <w:snapToGrid w:val="0"/>
                <w:color w:val="000000"/>
                <w:sz w:val="22"/>
                <w:szCs w:val="22"/>
                <w:cs/>
                <w:lang w:eastAsia="th-TH"/>
              </w:rPr>
              <w:t>-</w:t>
            </w:r>
          </w:p>
        </w:tc>
        <w:tc>
          <w:tcPr>
            <w:tcW w:w="80" w:type="dxa"/>
          </w:tcPr>
          <w:p w14:paraId="1BCB1345" w14:textId="77777777" w:rsidR="00E85B0D" w:rsidRPr="00866675" w:rsidRDefault="00E85B0D">
            <w:pPr>
              <w:ind w:right="274"/>
              <w:jc w:val="right"/>
              <w:rPr>
                <w:rFonts w:ascii="Angsana New" w:hAnsi="Angsana New" w:cs="Angsana New"/>
                <w:snapToGrid w:val="0"/>
                <w:color w:val="000000"/>
                <w:sz w:val="22"/>
                <w:szCs w:val="22"/>
                <w:cs/>
                <w:lang w:eastAsia="th-TH"/>
              </w:rPr>
            </w:pPr>
          </w:p>
        </w:tc>
        <w:tc>
          <w:tcPr>
            <w:tcW w:w="1260" w:type="dxa"/>
          </w:tcPr>
          <w:p w14:paraId="58AF0339" w14:textId="77777777" w:rsidR="00E85B0D" w:rsidRPr="00866675" w:rsidRDefault="00E85B0D" w:rsidP="00C375A7">
            <w:pPr>
              <w:tabs>
                <w:tab w:val="left" w:pos="600"/>
              </w:tabs>
              <w:ind w:right="-77"/>
              <w:jc w:val="center"/>
              <w:rPr>
                <w:rFonts w:ascii="Angsana New" w:hAnsi="Angsana New" w:cs="Angsana New"/>
                <w:snapToGrid w:val="0"/>
                <w:color w:val="000000"/>
                <w:sz w:val="22"/>
                <w:szCs w:val="22"/>
                <w:lang w:eastAsia="th-TH"/>
              </w:rPr>
            </w:pPr>
            <w:r w:rsidRPr="00866675">
              <w:rPr>
                <w:rFonts w:ascii="Angsana New" w:hAnsi="Angsana New" w:cs="Angsana New" w:hint="cs"/>
                <w:snapToGrid w:val="0"/>
                <w:color w:val="000000"/>
                <w:sz w:val="22"/>
                <w:szCs w:val="22"/>
                <w:cs/>
                <w:lang w:eastAsia="th-TH"/>
              </w:rPr>
              <w:t>-</w:t>
            </w:r>
          </w:p>
        </w:tc>
        <w:tc>
          <w:tcPr>
            <w:tcW w:w="90" w:type="dxa"/>
          </w:tcPr>
          <w:p w14:paraId="4D1B94A6" w14:textId="77777777" w:rsidR="00E85B0D" w:rsidRPr="00866675" w:rsidRDefault="00E85B0D">
            <w:pPr>
              <w:ind w:right="65"/>
              <w:jc w:val="right"/>
              <w:rPr>
                <w:rFonts w:ascii="Angsana New" w:hAnsi="Angsana New" w:cs="Angsana New"/>
                <w:snapToGrid w:val="0"/>
                <w:color w:val="000000"/>
                <w:sz w:val="22"/>
                <w:szCs w:val="22"/>
                <w:lang w:eastAsia="th-TH"/>
              </w:rPr>
            </w:pPr>
          </w:p>
        </w:tc>
        <w:tc>
          <w:tcPr>
            <w:tcW w:w="1170" w:type="dxa"/>
          </w:tcPr>
          <w:p w14:paraId="36227035" w14:textId="77777777" w:rsidR="00E85B0D" w:rsidRPr="00866675" w:rsidRDefault="00E85B0D">
            <w:pPr>
              <w:ind w:right="65"/>
              <w:jc w:val="right"/>
              <w:rPr>
                <w:rFonts w:ascii="Angsana New" w:hAnsi="Angsana New" w:cs="Angsana New"/>
                <w:snapToGrid w:val="0"/>
                <w:color w:val="000000"/>
                <w:sz w:val="22"/>
                <w:szCs w:val="22"/>
                <w:cs/>
                <w:lang w:eastAsia="th-TH"/>
              </w:rPr>
            </w:pPr>
            <w:r w:rsidRPr="00B4163A">
              <w:rPr>
                <w:rFonts w:ascii="Angsana New" w:hAnsi="Angsana New" w:cs="Angsana New"/>
                <w:snapToGrid w:val="0"/>
                <w:color w:val="000000"/>
                <w:sz w:val="22"/>
                <w:szCs w:val="22"/>
                <w:lang w:eastAsia="th-TH"/>
              </w:rPr>
              <w:t>31,406,689.25</w:t>
            </w:r>
          </w:p>
        </w:tc>
        <w:tc>
          <w:tcPr>
            <w:tcW w:w="85" w:type="dxa"/>
          </w:tcPr>
          <w:p w14:paraId="62377B2B" w14:textId="77777777" w:rsidR="00E85B0D" w:rsidRPr="00866675" w:rsidRDefault="00E85B0D">
            <w:pPr>
              <w:ind w:right="65"/>
              <w:jc w:val="right"/>
              <w:rPr>
                <w:rFonts w:ascii="Angsana New" w:hAnsi="Angsana New" w:cs="Angsana New"/>
                <w:snapToGrid w:val="0"/>
                <w:color w:val="000000"/>
                <w:sz w:val="22"/>
                <w:szCs w:val="22"/>
                <w:lang w:eastAsia="th-TH"/>
              </w:rPr>
            </w:pPr>
          </w:p>
        </w:tc>
        <w:tc>
          <w:tcPr>
            <w:tcW w:w="1265" w:type="dxa"/>
          </w:tcPr>
          <w:p w14:paraId="057CF944" w14:textId="77777777" w:rsidR="00E85B0D" w:rsidRPr="00866675" w:rsidRDefault="00E85B0D">
            <w:pPr>
              <w:ind w:right="65"/>
              <w:jc w:val="right"/>
              <w:rPr>
                <w:rFonts w:ascii="Angsana New" w:hAnsi="Angsana New" w:cs="Angsana New"/>
                <w:snapToGrid w:val="0"/>
                <w:color w:val="000000"/>
                <w:sz w:val="22"/>
                <w:szCs w:val="22"/>
                <w:lang w:eastAsia="th-TH"/>
              </w:rPr>
            </w:pPr>
            <w:r w:rsidRPr="00B4163A">
              <w:rPr>
                <w:rFonts w:ascii="Angsana New" w:hAnsi="Angsana New" w:cs="Angsana New"/>
                <w:snapToGrid w:val="0"/>
                <w:color w:val="000000"/>
                <w:sz w:val="22"/>
                <w:szCs w:val="22"/>
                <w:lang w:eastAsia="th-TH"/>
              </w:rPr>
              <w:t>31,406,689.25</w:t>
            </w:r>
          </w:p>
        </w:tc>
        <w:tc>
          <w:tcPr>
            <w:tcW w:w="90" w:type="dxa"/>
          </w:tcPr>
          <w:p w14:paraId="2673549C" w14:textId="77777777" w:rsidR="00E85B0D" w:rsidRPr="00866675" w:rsidRDefault="00E85B0D">
            <w:pPr>
              <w:ind w:right="65"/>
              <w:jc w:val="right"/>
              <w:rPr>
                <w:rFonts w:ascii="Angsana New" w:hAnsi="Angsana New" w:cs="Angsana New"/>
                <w:snapToGrid w:val="0"/>
                <w:color w:val="000000"/>
                <w:sz w:val="22"/>
                <w:szCs w:val="22"/>
                <w:lang w:eastAsia="th-TH"/>
              </w:rPr>
            </w:pPr>
          </w:p>
        </w:tc>
        <w:tc>
          <w:tcPr>
            <w:tcW w:w="1080" w:type="dxa"/>
          </w:tcPr>
          <w:p w14:paraId="3181B346" w14:textId="77777777" w:rsidR="00E85B0D" w:rsidRPr="00866675" w:rsidRDefault="00E85B0D">
            <w:pPr>
              <w:ind w:right="-30"/>
              <w:jc w:val="center"/>
              <w:rPr>
                <w:rFonts w:ascii="Angsana New" w:hAnsi="Angsana New" w:cs="Angsana New"/>
                <w:snapToGrid w:val="0"/>
                <w:color w:val="000000"/>
                <w:sz w:val="22"/>
                <w:szCs w:val="22"/>
                <w:lang w:eastAsia="th-TH"/>
              </w:rPr>
            </w:pPr>
            <w:r w:rsidRPr="00866675">
              <w:rPr>
                <w:rFonts w:ascii="Angsana New" w:hAnsi="Angsana New" w:cs="Angsana New" w:hint="cs"/>
                <w:snapToGrid w:val="0"/>
                <w:color w:val="000000"/>
                <w:sz w:val="22"/>
                <w:szCs w:val="22"/>
                <w:cs/>
                <w:lang w:eastAsia="th-TH"/>
              </w:rPr>
              <w:t>-</w:t>
            </w:r>
          </w:p>
        </w:tc>
      </w:tr>
      <w:tr w:rsidR="00E85B0D" w:rsidRPr="00F3052B" w14:paraId="0C512199" w14:textId="77777777">
        <w:trPr>
          <w:cantSplit/>
        </w:trPr>
        <w:tc>
          <w:tcPr>
            <w:tcW w:w="2728" w:type="dxa"/>
          </w:tcPr>
          <w:p w14:paraId="13D4CD22" w14:textId="77777777" w:rsidR="00E85B0D" w:rsidRPr="00F3052B" w:rsidRDefault="00E85B0D">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เงินให้กู้ยืมระยะยาวแก่บริษัทย่อย</w:t>
            </w:r>
          </w:p>
        </w:tc>
        <w:tc>
          <w:tcPr>
            <w:tcW w:w="90" w:type="dxa"/>
          </w:tcPr>
          <w:p w14:paraId="65CE4DBE" w14:textId="77777777" w:rsidR="00E85B0D" w:rsidRPr="00F3052B" w:rsidRDefault="00E85B0D">
            <w:pPr>
              <w:ind w:right="90"/>
              <w:jc w:val="right"/>
              <w:rPr>
                <w:rFonts w:ascii="Angsana New" w:hAnsi="Angsana New" w:cs="Angsana New"/>
                <w:snapToGrid w:val="0"/>
                <w:color w:val="000000"/>
                <w:sz w:val="22"/>
                <w:szCs w:val="22"/>
                <w:cs/>
                <w:lang w:eastAsia="th-TH"/>
              </w:rPr>
            </w:pPr>
          </w:p>
        </w:tc>
        <w:tc>
          <w:tcPr>
            <w:tcW w:w="1182" w:type="dxa"/>
          </w:tcPr>
          <w:p w14:paraId="36895B4C" w14:textId="77777777" w:rsidR="00E85B0D" w:rsidRPr="0069447F" w:rsidRDefault="00E85B0D" w:rsidP="00C375A7">
            <w:pPr>
              <w:tabs>
                <w:tab w:val="left" w:pos="600"/>
              </w:tabs>
              <w:ind w:right="-77"/>
              <w:jc w:val="center"/>
              <w:rPr>
                <w:rFonts w:ascii="Angsana New" w:hAnsi="Angsana New" w:cs="Angsana New"/>
                <w:snapToGrid w:val="0"/>
                <w:color w:val="000000"/>
                <w:sz w:val="22"/>
                <w:szCs w:val="22"/>
                <w:lang w:eastAsia="th-TH"/>
              </w:rPr>
            </w:pPr>
            <w:r w:rsidRPr="0069447F">
              <w:rPr>
                <w:rFonts w:ascii="Angsana New" w:hAnsi="Angsana New" w:cs="Angsana New"/>
                <w:snapToGrid w:val="0"/>
                <w:color w:val="000000"/>
                <w:sz w:val="22"/>
                <w:szCs w:val="22"/>
                <w:cs/>
                <w:lang w:eastAsia="th-TH"/>
              </w:rPr>
              <w:t>-</w:t>
            </w:r>
          </w:p>
        </w:tc>
        <w:tc>
          <w:tcPr>
            <w:tcW w:w="80" w:type="dxa"/>
          </w:tcPr>
          <w:p w14:paraId="4E805451" w14:textId="77777777" w:rsidR="00E85B0D" w:rsidRPr="0069447F" w:rsidRDefault="00E85B0D">
            <w:pPr>
              <w:ind w:right="274"/>
              <w:jc w:val="right"/>
              <w:rPr>
                <w:rFonts w:ascii="Angsana New" w:hAnsi="Angsana New" w:cs="Angsana New"/>
                <w:snapToGrid w:val="0"/>
                <w:color w:val="000000"/>
                <w:sz w:val="22"/>
                <w:szCs w:val="22"/>
                <w:cs/>
                <w:lang w:eastAsia="th-TH"/>
              </w:rPr>
            </w:pPr>
          </w:p>
        </w:tc>
        <w:tc>
          <w:tcPr>
            <w:tcW w:w="1260" w:type="dxa"/>
          </w:tcPr>
          <w:p w14:paraId="2C2F7BDF" w14:textId="6845B3BE" w:rsidR="00E85B0D" w:rsidRPr="0069447F" w:rsidRDefault="005E7724" w:rsidP="005E7724">
            <w:pPr>
              <w:ind w:right="65"/>
              <w:jc w:val="right"/>
              <w:rPr>
                <w:rFonts w:ascii="Angsana New" w:hAnsi="Angsana New" w:cs="Angsana New"/>
                <w:snapToGrid w:val="0"/>
                <w:color w:val="000000"/>
                <w:sz w:val="22"/>
                <w:szCs w:val="22"/>
                <w:cs/>
                <w:lang w:eastAsia="th-TH"/>
              </w:rPr>
            </w:pPr>
            <w:r w:rsidRPr="00E769C7">
              <w:rPr>
                <w:rFonts w:ascii="Angsana New" w:hAnsi="Angsana New" w:cs="Angsana New"/>
                <w:snapToGrid w:val="0"/>
                <w:color w:val="000000"/>
                <w:sz w:val="22"/>
                <w:szCs w:val="22"/>
                <w:lang w:eastAsia="th-TH"/>
              </w:rPr>
              <w:t>174,291,611.74</w:t>
            </w:r>
          </w:p>
        </w:tc>
        <w:tc>
          <w:tcPr>
            <w:tcW w:w="90" w:type="dxa"/>
          </w:tcPr>
          <w:p w14:paraId="34AFE8B0" w14:textId="77777777" w:rsidR="00E85B0D" w:rsidRPr="0069447F" w:rsidRDefault="00E85B0D">
            <w:pPr>
              <w:ind w:right="65"/>
              <w:jc w:val="right"/>
              <w:rPr>
                <w:rFonts w:ascii="Angsana New" w:hAnsi="Angsana New" w:cs="Angsana New"/>
                <w:snapToGrid w:val="0"/>
                <w:color w:val="000000"/>
                <w:sz w:val="22"/>
                <w:szCs w:val="22"/>
                <w:cs/>
                <w:lang w:eastAsia="th-TH"/>
              </w:rPr>
            </w:pPr>
          </w:p>
        </w:tc>
        <w:tc>
          <w:tcPr>
            <w:tcW w:w="1170" w:type="dxa"/>
          </w:tcPr>
          <w:p w14:paraId="5B7E7723" w14:textId="415B8C27" w:rsidR="00E85B0D" w:rsidRPr="0069447F" w:rsidRDefault="00D32A83" w:rsidP="00D32A83">
            <w:pPr>
              <w:tabs>
                <w:tab w:val="left" w:pos="600"/>
              </w:tabs>
              <w:ind w:right="-77"/>
              <w:jc w:val="center"/>
              <w:rPr>
                <w:rFonts w:ascii="Angsana New" w:hAnsi="Angsana New" w:cs="Angsana New"/>
                <w:snapToGrid w:val="0"/>
                <w:color w:val="000000"/>
                <w:sz w:val="22"/>
                <w:szCs w:val="22"/>
                <w:lang w:eastAsia="th-TH"/>
              </w:rPr>
            </w:pPr>
            <w:r w:rsidRPr="00A93F51">
              <w:rPr>
                <w:rFonts w:ascii="Angsana New" w:hAnsi="Angsana New" w:cs="Angsana New"/>
                <w:snapToGrid w:val="0"/>
                <w:color w:val="000000"/>
                <w:sz w:val="22"/>
                <w:szCs w:val="22"/>
                <w:cs/>
                <w:lang w:eastAsia="th-TH"/>
              </w:rPr>
              <w:t>-</w:t>
            </w:r>
          </w:p>
        </w:tc>
        <w:tc>
          <w:tcPr>
            <w:tcW w:w="85" w:type="dxa"/>
          </w:tcPr>
          <w:p w14:paraId="1DAD5355" w14:textId="77777777" w:rsidR="00E85B0D" w:rsidRPr="0069447F" w:rsidRDefault="00E85B0D">
            <w:pPr>
              <w:ind w:right="65"/>
              <w:jc w:val="right"/>
              <w:rPr>
                <w:rFonts w:ascii="Angsana New" w:hAnsi="Angsana New" w:cs="Angsana New"/>
                <w:snapToGrid w:val="0"/>
                <w:color w:val="000000"/>
                <w:sz w:val="22"/>
                <w:szCs w:val="22"/>
                <w:lang w:eastAsia="th-TH"/>
              </w:rPr>
            </w:pPr>
          </w:p>
        </w:tc>
        <w:tc>
          <w:tcPr>
            <w:tcW w:w="1265" w:type="dxa"/>
          </w:tcPr>
          <w:p w14:paraId="1D62A0A6" w14:textId="77777777" w:rsidR="00E85B0D" w:rsidRPr="0069447F" w:rsidRDefault="00E85B0D">
            <w:pPr>
              <w:ind w:right="65"/>
              <w:jc w:val="right"/>
              <w:rPr>
                <w:rFonts w:ascii="Angsana New" w:hAnsi="Angsana New" w:cs="Angsana New"/>
                <w:snapToGrid w:val="0"/>
                <w:color w:val="000000"/>
                <w:sz w:val="22"/>
                <w:szCs w:val="22"/>
                <w:lang w:eastAsia="th-TH"/>
              </w:rPr>
            </w:pPr>
            <w:r w:rsidRPr="00AF4D49">
              <w:rPr>
                <w:rFonts w:ascii="Angsana New" w:hAnsi="Angsana New" w:cs="Angsana New"/>
                <w:snapToGrid w:val="0"/>
                <w:color w:val="000000"/>
                <w:sz w:val="22"/>
                <w:szCs w:val="22"/>
                <w:lang w:eastAsia="th-TH"/>
              </w:rPr>
              <w:t>174,291,611.74</w:t>
            </w:r>
          </w:p>
        </w:tc>
        <w:tc>
          <w:tcPr>
            <w:tcW w:w="90" w:type="dxa"/>
          </w:tcPr>
          <w:p w14:paraId="6BB9BFB1" w14:textId="77777777" w:rsidR="00E85B0D" w:rsidRPr="0069447F" w:rsidRDefault="00E85B0D">
            <w:pPr>
              <w:ind w:right="65"/>
              <w:jc w:val="right"/>
              <w:rPr>
                <w:rFonts w:ascii="Angsana New" w:hAnsi="Angsana New" w:cs="Angsana New"/>
                <w:snapToGrid w:val="0"/>
                <w:color w:val="000000"/>
                <w:sz w:val="22"/>
                <w:szCs w:val="22"/>
                <w:cs/>
                <w:lang w:eastAsia="th-TH"/>
              </w:rPr>
            </w:pPr>
          </w:p>
        </w:tc>
        <w:tc>
          <w:tcPr>
            <w:tcW w:w="1080" w:type="dxa"/>
          </w:tcPr>
          <w:p w14:paraId="4FFBDCC4" w14:textId="3A1C201A" w:rsidR="00E85B0D" w:rsidRPr="0069447F" w:rsidRDefault="003D3076" w:rsidP="00071439">
            <w:pPr>
              <w:ind w:right="-30"/>
              <w:jc w:val="center"/>
              <w:rPr>
                <w:rFonts w:ascii="Angsana New" w:hAnsi="Angsana New" w:cs="Angsana New"/>
                <w:snapToGrid w:val="0"/>
                <w:color w:val="000000"/>
                <w:sz w:val="22"/>
                <w:szCs w:val="22"/>
                <w:cs/>
                <w:lang w:eastAsia="th-TH"/>
              </w:rPr>
            </w:pPr>
            <w:r w:rsidRPr="000134CE">
              <w:rPr>
                <w:rFonts w:ascii="Angsana New" w:hAnsi="Angsana New" w:cs="Angsana New" w:hint="cs"/>
                <w:snapToGrid w:val="0"/>
                <w:color w:val="000000"/>
                <w:sz w:val="22"/>
                <w:szCs w:val="22"/>
                <w:cs/>
                <w:lang w:eastAsia="th-TH"/>
              </w:rPr>
              <w:t>0.00</w:t>
            </w:r>
          </w:p>
        </w:tc>
      </w:tr>
      <w:tr w:rsidR="00E85B0D" w:rsidRPr="00F3052B" w14:paraId="1CB3C43B" w14:textId="77777777">
        <w:trPr>
          <w:cantSplit/>
        </w:trPr>
        <w:tc>
          <w:tcPr>
            <w:tcW w:w="2728" w:type="dxa"/>
          </w:tcPr>
          <w:p w14:paraId="1F82AE9F" w14:textId="77777777" w:rsidR="00E85B0D" w:rsidRPr="00F3052B" w:rsidRDefault="00E85B0D">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เงินให้กู้ยืมระยะยาวแก่กิจการที่เกี่ยวข้องกัน</w:t>
            </w:r>
          </w:p>
        </w:tc>
        <w:tc>
          <w:tcPr>
            <w:tcW w:w="90" w:type="dxa"/>
          </w:tcPr>
          <w:p w14:paraId="7371BA8A" w14:textId="77777777" w:rsidR="00E85B0D" w:rsidRPr="00F3052B" w:rsidRDefault="00E85B0D">
            <w:pPr>
              <w:ind w:right="90"/>
              <w:jc w:val="right"/>
              <w:rPr>
                <w:rFonts w:ascii="Angsana New" w:hAnsi="Angsana New" w:cs="Angsana New"/>
                <w:snapToGrid w:val="0"/>
                <w:color w:val="000000"/>
                <w:sz w:val="22"/>
                <w:szCs w:val="22"/>
                <w:cs/>
                <w:lang w:eastAsia="th-TH"/>
              </w:rPr>
            </w:pPr>
          </w:p>
        </w:tc>
        <w:tc>
          <w:tcPr>
            <w:tcW w:w="1182" w:type="dxa"/>
          </w:tcPr>
          <w:p w14:paraId="6D0E237C" w14:textId="77777777" w:rsidR="00E85B0D" w:rsidRPr="00A93F51" w:rsidRDefault="00E85B0D" w:rsidP="00C375A7">
            <w:pPr>
              <w:tabs>
                <w:tab w:val="left" w:pos="600"/>
              </w:tabs>
              <w:ind w:right="-77"/>
              <w:jc w:val="center"/>
              <w:rPr>
                <w:rFonts w:ascii="Angsana New" w:hAnsi="Angsana New" w:cs="Angsana New"/>
                <w:snapToGrid w:val="0"/>
                <w:color w:val="000000"/>
                <w:sz w:val="22"/>
                <w:szCs w:val="22"/>
                <w:lang w:eastAsia="th-TH"/>
              </w:rPr>
            </w:pPr>
            <w:r w:rsidRPr="00A93F51">
              <w:rPr>
                <w:rFonts w:ascii="Angsana New" w:hAnsi="Angsana New" w:cs="Angsana New"/>
                <w:snapToGrid w:val="0"/>
                <w:color w:val="000000"/>
                <w:sz w:val="22"/>
                <w:szCs w:val="22"/>
                <w:cs/>
                <w:lang w:eastAsia="th-TH"/>
              </w:rPr>
              <w:t>-</w:t>
            </w:r>
          </w:p>
        </w:tc>
        <w:tc>
          <w:tcPr>
            <w:tcW w:w="80" w:type="dxa"/>
          </w:tcPr>
          <w:p w14:paraId="527446DB" w14:textId="77777777" w:rsidR="00E85B0D" w:rsidRPr="00A93F51" w:rsidRDefault="00E85B0D">
            <w:pPr>
              <w:ind w:right="274"/>
              <w:jc w:val="right"/>
              <w:rPr>
                <w:rFonts w:ascii="Angsana New" w:hAnsi="Angsana New" w:cs="Angsana New"/>
                <w:snapToGrid w:val="0"/>
                <w:color w:val="000000"/>
                <w:sz w:val="22"/>
                <w:szCs w:val="22"/>
                <w:cs/>
                <w:lang w:eastAsia="th-TH"/>
              </w:rPr>
            </w:pPr>
          </w:p>
        </w:tc>
        <w:tc>
          <w:tcPr>
            <w:tcW w:w="1260" w:type="dxa"/>
          </w:tcPr>
          <w:p w14:paraId="51CF0E4F" w14:textId="77777777" w:rsidR="00E85B0D" w:rsidRPr="00A93F51" w:rsidRDefault="00E85B0D" w:rsidP="00C375A7">
            <w:pPr>
              <w:tabs>
                <w:tab w:val="left" w:pos="600"/>
              </w:tabs>
              <w:ind w:right="-77"/>
              <w:jc w:val="center"/>
              <w:rPr>
                <w:rFonts w:ascii="Angsana New" w:hAnsi="Angsana New" w:cs="Angsana New"/>
                <w:snapToGrid w:val="0"/>
                <w:color w:val="000000"/>
                <w:sz w:val="22"/>
                <w:szCs w:val="22"/>
                <w:lang w:eastAsia="th-TH"/>
              </w:rPr>
            </w:pPr>
            <w:r w:rsidRPr="00A93F51">
              <w:rPr>
                <w:rFonts w:ascii="Angsana New" w:hAnsi="Angsana New" w:cs="Angsana New"/>
                <w:snapToGrid w:val="0"/>
                <w:color w:val="000000"/>
                <w:sz w:val="22"/>
                <w:szCs w:val="22"/>
                <w:cs/>
                <w:lang w:eastAsia="th-TH"/>
              </w:rPr>
              <w:t>-</w:t>
            </w:r>
          </w:p>
        </w:tc>
        <w:tc>
          <w:tcPr>
            <w:tcW w:w="90" w:type="dxa"/>
          </w:tcPr>
          <w:p w14:paraId="0F64C2DF" w14:textId="77777777" w:rsidR="00E85B0D" w:rsidRPr="00A93F51" w:rsidRDefault="00E85B0D">
            <w:pPr>
              <w:ind w:right="65"/>
              <w:jc w:val="right"/>
              <w:rPr>
                <w:rFonts w:ascii="Angsana New" w:hAnsi="Angsana New" w:cs="Angsana New"/>
                <w:snapToGrid w:val="0"/>
                <w:color w:val="000000"/>
                <w:sz w:val="22"/>
                <w:szCs w:val="22"/>
                <w:cs/>
                <w:lang w:eastAsia="th-TH"/>
              </w:rPr>
            </w:pPr>
          </w:p>
        </w:tc>
        <w:tc>
          <w:tcPr>
            <w:tcW w:w="1170" w:type="dxa"/>
          </w:tcPr>
          <w:p w14:paraId="27949425" w14:textId="77777777" w:rsidR="00E85B0D" w:rsidRPr="00A93F51" w:rsidRDefault="00E85B0D">
            <w:pPr>
              <w:ind w:right="65"/>
              <w:jc w:val="right"/>
              <w:rPr>
                <w:rFonts w:ascii="Angsana New" w:hAnsi="Angsana New" w:cs="Angsana New"/>
                <w:snapToGrid w:val="0"/>
                <w:color w:val="000000"/>
                <w:sz w:val="22"/>
                <w:szCs w:val="22"/>
                <w:cs/>
                <w:lang w:eastAsia="th-TH"/>
              </w:rPr>
            </w:pPr>
            <w:r w:rsidRPr="00E769C7">
              <w:rPr>
                <w:rFonts w:ascii="Angsana New" w:hAnsi="Angsana New" w:cs="Angsana New"/>
                <w:snapToGrid w:val="0"/>
                <w:color w:val="000000"/>
                <w:sz w:val="22"/>
                <w:szCs w:val="22"/>
                <w:lang w:eastAsia="th-TH"/>
              </w:rPr>
              <w:t>98,477,364.67</w:t>
            </w:r>
          </w:p>
        </w:tc>
        <w:tc>
          <w:tcPr>
            <w:tcW w:w="85" w:type="dxa"/>
          </w:tcPr>
          <w:p w14:paraId="0A040C96" w14:textId="77777777" w:rsidR="00E85B0D" w:rsidRPr="00A93F51" w:rsidRDefault="00E85B0D">
            <w:pPr>
              <w:ind w:right="65"/>
              <w:jc w:val="right"/>
              <w:rPr>
                <w:rFonts w:ascii="Angsana New" w:hAnsi="Angsana New" w:cs="Angsana New"/>
                <w:snapToGrid w:val="0"/>
                <w:color w:val="000000"/>
                <w:sz w:val="22"/>
                <w:szCs w:val="22"/>
                <w:cs/>
                <w:lang w:eastAsia="th-TH"/>
              </w:rPr>
            </w:pPr>
          </w:p>
        </w:tc>
        <w:tc>
          <w:tcPr>
            <w:tcW w:w="1265" w:type="dxa"/>
          </w:tcPr>
          <w:p w14:paraId="5863925C" w14:textId="77777777" w:rsidR="00E85B0D" w:rsidRPr="00A93F51" w:rsidRDefault="00E85B0D">
            <w:pPr>
              <w:ind w:right="65"/>
              <w:jc w:val="right"/>
              <w:rPr>
                <w:rFonts w:ascii="Angsana New" w:hAnsi="Angsana New" w:cs="Angsana New"/>
                <w:snapToGrid w:val="0"/>
                <w:color w:val="000000"/>
                <w:sz w:val="22"/>
                <w:szCs w:val="22"/>
                <w:cs/>
                <w:lang w:eastAsia="th-TH"/>
              </w:rPr>
            </w:pPr>
            <w:r w:rsidRPr="00A93F51">
              <w:rPr>
                <w:rFonts w:ascii="Angsana New" w:hAnsi="Angsana New" w:cs="Angsana New"/>
                <w:snapToGrid w:val="0"/>
                <w:color w:val="000000"/>
                <w:sz w:val="22"/>
                <w:szCs w:val="22"/>
                <w:lang w:eastAsia="th-TH"/>
              </w:rPr>
              <w:t>98,477,364.67</w:t>
            </w:r>
          </w:p>
        </w:tc>
        <w:tc>
          <w:tcPr>
            <w:tcW w:w="90" w:type="dxa"/>
          </w:tcPr>
          <w:p w14:paraId="7EF2B247" w14:textId="77777777" w:rsidR="00E85B0D" w:rsidRPr="00A93F51" w:rsidRDefault="00E85B0D">
            <w:pPr>
              <w:ind w:right="65"/>
              <w:jc w:val="right"/>
              <w:rPr>
                <w:rFonts w:ascii="Angsana New" w:hAnsi="Angsana New" w:cs="Angsana New"/>
                <w:snapToGrid w:val="0"/>
                <w:color w:val="000000"/>
                <w:sz w:val="22"/>
                <w:szCs w:val="22"/>
                <w:cs/>
                <w:lang w:eastAsia="th-TH"/>
              </w:rPr>
            </w:pPr>
          </w:p>
        </w:tc>
        <w:tc>
          <w:tcPr>
            <w:tcW w:w="1080" w:type="dxa"/>
          </w:tcPr>
          <w:p w14:paraId="3FAE4C59" w14:textId="77777777" w:rsidR="00E85B0D" w:rsidRPr="00A93F51" w:rsidRDefault="00E85B0D">
            <w:pPr>
              <w:ind w:right="-30"/>
              <w:jc w:val="center"/>
              <w:rPr>
                <w:rFonts w:ascii="Angsana New" w:hAnsi="Angsana New" w:cs="Angsana New"/>
                <w:snapToGrid w:val="0"/>
                <w:color w:val="000000"/>
                <w:sz w:val="22"/>
                <w:szCs w:val="22"/>
                <w:lang w:eastAsia="th-TH"/>
              </w:rPr>
            </w:pPr>
            <w:r w:rsidRPr="00A93F51">
              <w:rPr>
                <w:rFonts w:ascii="Angsana New" w:hAnsi="Angsana New" w:cs="Angsana New"/>
                <w:snapToGrid w:val="0"/>
                <w:color w:val="000000"/>
                <w:sz w:val="22"/>
                <w:szCs w:val="22"/>
                <w:cs/>
                <w:lang w:eastAsia="th-TH"/>
              </w:rPr>
              <w:t>-</w:t>
            </w:r>
          </w:p>
        </w:tc>
      </w:tr>
      <w:tr w:rsidR="00E85B0D" w:rsidRPr="00F3052B" w14:paraId="5C4A608C" w14:textId="77777777">
        <w:trPr>
          <w:cantSplit/>
        </w:trPr>
        <w:tc>
          <w:tcPr>
            <w:tcW w:w="2728" w:type="dxa"/>
          </w:tcPr>
          <w:p w14:paraId="377BD35E" w14:textId="77777777" w:rsidR="00E85B0D" w:rsidRPr="00F3052B" w:rsidRDefault="00E85B0D">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u w:val="single"/>
                <w:cs/>
                <w:lang w:eastAsia="th-TH"/>
              </w:rPr>
              <w:t>หนี้สินทางการเงิน</w:t>
            </w:r>
          </w:p>
        </w:tc>
        <w:tc>
          <w:tcPr>
            <w:tcW w:w="90" w:type="dxa"/>
          </w:tcPr>
          <w:p w14:paraId="24687F03" w14:textId="77777777" w:rsidR="00E85B0D" w:rsidRPr="00F3052B" w:rsidRDefault="00E85B0D">
            <w:pPr>
              <w:ind w:right="90"/>
              <w:jc w:val="right"/>
              <w:rPr>
                <w:rFonts w:ascii="Angsana New" w:hAnsi="Angsana New" w:cs="Angsana New"/>
                <w:snapToGrid w:val="0"/>
                <w:color w:val="000000"/>
                <w:sz w:val="22"/>
                <w:szCs w:val="22"/>
                <w:cs/>
                <w:lang w:eastAsia="th-TH"/>
              </w:rPr>
            </w:pPr>
          </w:p>
        </w:tc>
        <w:tc>
          <w:tcPr>
            <w:tcW w:w="1182" w:type="dxa"/>
          </w:tcPr>
          <w:p w14:paraId="57DD62F7" w14:textId="77777777" w:rsidR="00E85B0D" w:rsidRPr="00CB6873" w:rsidRDefault="00E85B0D">
            <w:pPr>
              <w:tabs>
                <w:tab w:val="left" w:pos="600"/>
              </w:tabs>
              <w:jc w:val="center"/>
              <w:rPr>
                <w:rFonts w:ascii="Angsana New" w:hAnsi="Angsana New" w:cs="Angsana New"/>
                <w:snapToGrid w:val="0"/>
                <w:color w:val="000000"/>
                <w:sz w:val="22"/>
                <w:szCs w:val="22"/>
                <w:cs/>
                <w:lang w:eastAsia="th-TH"/>
              </w:rPr>
            </w:pPr>
          </w:p>
        </w:tc>
        <w:tc>
          <w:tcPr>
            <w:tcW w:w="80" w:type="dxa"/>
          </w:tcPr>
          <w:p w14:paraId="632A8581" w14:textId="77777777" w:rsidR="00E85B0D" w:rsidRPr="000146F2" w:rsidRDefault="00E85B0D">
            <w:pPr>
              <w:ind w:right="274"/>
              <w:jc w:val="right"/>
              <w:rPr>
                <w:rFonts w:ascii="Angsana New" w:hAnsi="Angsana New" w:cs="Angsana New"/>
                <w:snapToGrid w:val="0"/>
                <w:color w:val="000000"/>
                <w:sz w:val="22"/>
                <w:szCs w:val="22"/>
                <w:highlight w:val="yellow"/>
                <w:cs/>
                <w:lang w:eastAsia="th-TH"/>
              </w:rPr>
            </w:pPr>
          </w:p>
        </w:tc>
        <w:tc>
          <w:tcPr>
            <w:tcW w:w="1260" w:type="dxa"/>
          </w:tcPr>
          <w:p w14:paraId="715095A7" w14:textId="77777777" w:rsidR="00E85B0D" w:rsidRPr="00C375A7" w:rsidRDefault="00E85B0D" w:rsidP="00C375A7">
            <w:pPr>
              <w:tabs>
                <w:tab w:val="left" w:pos="600"/>
              </w:tabs>
              <w:ind w:right="-77"/>
              <w:jc w:val="center"/>
              <w:rPr>
                <w:rFonts w:ascii="Angsana New" w:hAnsi="Angsana New" w:cs="Angsana New"/>
                <w:snapToGrid w:val="0"/>
                <w:color w:val="000000"/>
                <w:sz w:val="22"/>
                <w:szCs w:val="22"/>
                <w:cs/>
                <w:lang w:eastAsia="th-TH"/>
              </w:rPr>
            </w:pPr>
          </w:p>
        </w:tc>
        <w:tc>
          <w:tcPr>
            <w:tcW w:w="90" w:type="dxa"/>
          </w:tcPr>
          <w:p w14:paraId="3B8A282C" w14:textId="77777777" w:rsidR="00E85B0D" w:rsidRPr="000146F2" w:rsidRDefault="00E85B0D">
            <w:pPr>
              <w:ind w:right="65"/>
              <w:jc w:val="right"/>
              <w:rPr>
                <w:rFonts w:ascii="Angsana New" w:hAnsi="Angsana New" w:cs="Angsana New"/>
                <w:snapToGrid w:val="0"/>
                <w:color w:val="000000"/>
                <w:sz w:val="22"/>
                <w:szCs w:val="22"/>
                <w:highlight w:val="yellow"/>
                <w:cs/>
                <w:lang w:eastAsia="th-TH"/>
              </w:rPr>
            </w:pPr>
          </w:p>
        </w:tc>
        <w:tc>
          <w:tcPr>
            <w:tcW w:w="1170" w:type="dxa"/>
          </w:tcPr>
          <w:p w14:paraId="3E33E73E" w14:textId="77777777" w:rsidR="00E85B0D" w:rsidRPr="000146F2" w:rsidRDefault="00E85B0D">
            <w:pPr>
              <w:ind w:right="65"/>
              <w:jc w:val="right"/>
              <w:rPr>
                <w:rFonts w:ascii="Angsana New" w:hAnsi="Angsana New" w:cs="Angsana New"/>
                <w:snapToGrid w:val="0"/>
                <w:color w:val="000000"/>
                <w:sz w:val="22"/>
                <w:szCs w:val="22"/>
                <w:highlight w:val="yellow"/>
                <w:lang w:eastAsia="th-TH"/>
              </w:rPr>
            </w:pPr>
          </w:p>
        </w:tc>
        <w:tc>
          <w:tcPr>
            <w:tcW w:w="85" w:type="dxa"/>
          </w:tcPr>
          <w:p w14:paraId="683B0565" w14:textId="77777777" w:rsidR="00E85B0D" w:rsidRPr="000146F2" w:rsidRDefault="00E85B0D">
            <w:pPr>
              <w:ind w:right="65"/>
              <w:jc w:val="right"/>
              <w:rPr>
                <w:rFonts w:ascii="Angsana New" w:hAnsi="Angsana New" w:cs="Angsana New"/>
                <w:snapToGrid w:val="0"/>
                <w:color w:val="000000"/>
                <w:sz w:val="22"/>
                <w:szCs w:val="22"/>
                <w:highlight w:val="yellow"/>
                <w:cs/>
                <w:lang w:eastAsia="th-TH"/>
              </w:rPr>
            </w:pPr>
          </w:p>
        </w:tc>
        <w:tc>
          <w:tcPr>
            <w:tcW w:w="1265" w:type="dxa"/>
          </w:tcPr>
          <w:p w14:paraId="3B4AE5A8" w14:textId="77777777" w:rsidR="00E85B0D" w:rsidRPr="000146F2" w:rsidRDefault="00E85B0D">
            <w:pPr>
              <w:ind w:right="65"/>
              <w:jc w:val="right"/>
              <w:rPr>
                <w:rFonts w:ascii="Angsana New" w:hAnsi="Angsana New" w:cs="Angsana New"/>
                <w:snapToGrid w:val="0"/>
                <w:color w:val="000000"/>
                <w:sz w:val="22"/>
                <w:szCs w:val="22"/>
                <w:highlight w:val="yellow"/>
                <w:lang w:eastAsia="th-TH"/>
              </w:rPr>
            </w:pPr>
          </w:p>
        </w:tc>
        <w:tc>
          <w:tcPr>
            <w:tcW w:w="90" w:type="dxa"/>
          </w:tcPr>
          <w:p w14:paraId="4359426F" w14:textId="77777777" w:rsidR="00E85B0D" w:rsidRPr="000146F2" w:rsidRDefault="00E85B0D">
            <w:pPr>
              <w:ind w:right="65"/>
              <w:jc w:val="right"/>
              <w:rPr>
                <w:rFonts w:ascii="Angsana New" w:hAnsi="Angsana New" w:cs="Angsana New"/>
                <w:snapToGrid w:val="0"/>
                <w:color w:val="000000"/>
                <w:sz w:val="22"/>
                <w:szCs w:val="22"/>
                <w:highlight w:val="yellow"/>
                <w:cs/>
                <w:lang w:eastAsia="th-TH"/>
              </w:rPr>
            </w:pPr>
          </w:p>
        </w:tc>
        <w:tc>
          <w:tcPr>
            <w:tcW w:w="1080" w:type="dxa"/>
          </w:tcPr>
          <w:p w14:paraId="52568573" w14:textId="77777777" w:rsidR="00E85B0D" w:rsidRPr="000146F2" w:rsidRDefault="00E85B0D">
            <w:pPr>
              <w:ind w:right="-30"/>
              <w:jc w:val="center"/>
              <w:rPr>
                <w:rFonts w:ascii="Angsana New" w:hAnsi="Angsana New" w:cs="Angsana New"/>
                <w:snapToGrid w:val="0"/>
                <w:color w:val="000000"/>
                <w:sz w:val="22"/>
                <w:szCs w:val="22"/>
                <w:highlight w:val="yellow"/>
                <w:cs/>
                <w:lang w:eastAsia="th-TH"/>
              </w:rPr>
            </w:pPr>
          </w:p>
        </w:tc>
      </w:tr>
      <w:tr w:rsidR="00E85B0D" w:rsidRPr="00F3052B" w14:paraId="76278213" w14:textId="77777777">
        <w:trPr>
          <w:cantSplit/>
        </w:trPr>
        <w:tc>
          <w:tcPr>
            <w:tcW w:w="2728" w:type="dxa"/>
          </w:tcPr>
          <w:p w14:paraId="2C66B78C" w14:textId="77777777" w:rsidR="00E85B0D" w:rsidRPr="00F3052B" w:rsidRDefault="00E85B0D">
            <w:pPr>
              <w:ind w:left="-30"/>
              <w:jc w:val="thaiDistribute"/>
              <w:rPr>
                <w:rFonts w:ascii="Angsana New" w:hAnsi="Angsana New" w:cs="Angsana New"/>
                <w:snapToGrid w:val="0"/>
                <w:color w:val="000000"/>
                <w:sz w:val="22"/>
                <w:szCs w:val="22"/>
                <w:cs/>
                <w:lang w:eastAsia="th-TH"/>
              </w:rPr>
            </w:pPr>
            <w:r w:rsidRPr="00536FBF">
              <w:rPr>
                <w:rFonts w:ascii="Angsana New" w:hAnsi="Angsana New" w:cs="Angsana New" w:hint="cs"/>
                <w:snapToGrid w:val="0"/>
                <w:color w:val="000000"/>
                <w:sz w:val="22"/>
                <w:szCs w:val="22"/>
                <w:cs/>
                <w:lang w:eastAsia="th-TH"/>
              </w:rPr>
              <w:t>เจ้าหนี้หมุนเวียนอื่น</w:t>
            </w:r>
          </w:p>
        </w:tc>
        <w:tc>
          <w:tcPr>
            <w:tcW w:w="90" w:type="dxa"/>
          </w:tcPr>
          <w:p w14:paraId="7B9C43C8" w14:textId="77777777" w:rsidR="00E85B0D" w:rsidRPr="00F3052B" w:rsidRDefault="00E85B0D">
            <w:pPr>
              <w:ind w:right="90"/>
              <w:jc w:val="right"/>
              <w:rPr>
                <w:rFonts w:ascii="Angsana New" w:hAnsi="Angsana New" w:cs="Angsana New"/>
                <w:snapToGrid w:val="0"/>
                <w:color w:val="000000"/>
                <w:sz w:val="22"/>
                <w:szCs w:val="22"/>
                <w:cs/>
                <w:lang w:eastAsia="th-TH"/>
              </w:rPr>
            </w:pPr>
          </w:p>
        </w:tc>
        <w:tc>
          <w:tcPr>
            <w:tcW w:w="1182" w:type="dxa"/>
          </w:tcPr>
          <w:p w14:paraId="34E14C43" w14:textId="77777777" w:rsidR="00E85B0D" w:rsidRPr="00CB6873" w:rsidRDefault="00E85B0D">
            <w:pPr>
              <w:tabs>
                <w:tab w:val="left" w:pos="600"/>
              </w:tabs>
              <w:jc w:val="center"/>
              <w:rPr>
                <w:rFonts w:ascii="Angsana New" w:hAnsi="Angsana New" w:cs="Angsana New"/>
                <w:snapToGrid w:val="0"/>
                <w:color w:val="000000"/>
                <w:sz w:val="22"/>
                <w:szCs w:val="22"/>
                <w:cs/>
                <w:lang w:eastAsia="th-TH"/>
              </w:rPr>
            </w:pPr>
          </w:p>
        </w:tc>
        <w:tc>
          <w:tcPr>
            <w:tcW w:w="80" w:type="dxa"/>
          </w:tcPr>
          <w:p w14:paraId="423782E0" w14:textId="77777777" w:rsidR="00E85B0D" w:rsidRPr="000146F2" w:rsidRDefault="00E85B0D">
            <w:pPr>
              <w:ind w:right="274"/>
              <w:jc w:val="right"/>
              <w:rPr>
                <w:rFonts w:ascii="Angsana New" w:hAnsi="Angsana New" w:cs="Angsana New"/>
                <w:snapToGrid w:val="0"/>
                <w:color w:val="000000"/>
                <w:sz w:val="22"/>
                <w:szCs w:val="22"/>
                <w:highlight w:val="yellow"/>
                <w:cs/>
                <w:lang w:eastAsia="th-TH"/>
              </w:rPr>
            </w:pPr>
          </w:p>
        </w:tc>
        <w:tc>
          <w:tcPr>
            <w:tcW w:w="1260" w:type="dxa"/>
          </w:tcPr>
          <w:p w14:paraId="66A4B1BA" w14:textId="77777777" w:rsidR="00E85B0D" w:rsidRPr="00C375A7" w:rsidRDefault="00E85B0D" w:rsidP="00C375A7">
            <w:pPr>
              <w:tabs>
                <w:tab w:val="left" w:pos="600"/>
              </w:tabs>
              <w:ind w:right="-77"/>
              <w:jc w:val="center"/>
              <w:rPr>
                <w:rFonts w:ascii="Angsana New" w:hAnsi="Angsana New" w:cs="Angsana New"/>
                <w:snapToGrid w:val="0"/>
                <w:color w:val="000000"/>
                <w:sz w:val="22"/>
                <w:szCs w:val="22"/>
                <w:cs/>
                <w:lang w:eastAsia="th-TH"/>
              </w:rPr>
            </w:pPr>
          </w:p>
        </w:tc>
        <w:tc>
          <w:tcPr>
            <w:tcW w:w="90" w:type="dxa"/>
          </w:tcPr>
          <w:p w14:paraId="57430B0E" w14:textId="77777777" w:rsidR="00E85B0D" w:rsidRPr="000146F2" w:rsidRDefault="00E85B0D">
            <w:pPr>
              <w:ind w:right="65"/>
              <w:jc w:val="right"/>
              <w:rPr>
                <w:rFonts w:ascii="Angsana New" w:hAnsi="Angsana New" w:cs="Angsana New"/>
                <w:snapToGrid w:val="0"/>
                <w:color w:val="000000"/>
                <w:sz w:val="22"/>
                <w:szCs w:val="22"/>
                <w:highlight w:val="yellow"/>
                <w:cs/>
                <w:lang w:eastAsia="th-TH"/>
              </w:rPr>
            </w:pPr>
          </w:p>
        </w:tc>
        <w:tc>
          <w:tcPr>
            <w:tcW w:w="1170" w:type="dxa"/>
          </w:tcPr>
          <w:p w14:paraId="420BF3CC" w14:textId="77777777" w:rsidR="00E85B0D" w:rsidRPr="000146F2" w:rsidRDefault="00E85B0D">
            <w:pPr>
              <w:ind w:right="65"/>
              <w:jc w:val="right"/>
              <w:rPr>
                <w:rFonts w:ascii="Angsana New" w:hAnsi="Angsana New" w:cs="Angsana New"/>
                <w:snapToGrid w:val="0"/>
                <w:color w:val="000000"/>
                <w:sz w:val="22"/>
                <w:szCs w:val="22"/>
                <w:highlight w:val="yellow"/>
                <w:lang w:eastAsia="th-TH"/>
              </w:rPr>
            </w:pPr>
          </w:p>
        </w:tc>
        <w:tc>
          <w:tcPr>
            <w:tcW w:w="85" w:type="dxa"/>
          </w:tcPr>
          <w:p w14:paraId="5F94BF89" w14:textId="77777777" w:rsidR="00E85B0D" w:rsidRPr="000146F2" w:rsidRDefault="00E85B0D">
            <w:pPr>
              <w:ind w:right="65"/>
              <w:jc w:val="right"/>
              <w:rPr>
                <w:rFonts w:ascii="Angsana New" w:hAnsi="Angsana New" w:cs="Angsana New"/>
                <w:snapToGrid w:val="0"/>
                <w:color w:val="000000"/>
                <w:sz w:val="22"/>
                <w:szCs w:val="22"/>
                <w:highlight w:val="yellow"/>
                <w:cs/>
                <w:lang w:eastAsia="th-TH"/>
              </w:rPr>
            </w:pPr>
          </w:p>
        </w:tc>
        <w:tc>
          <w:tcPr>
            <w:tcW w:w="1265" w:type="dxa"/>
          </w:tcPr>
          <w:p w14:paraId="6884D038" w14:textId="77777777" w:rsidR="00E85B0D" w:rsidRPr="000146F2" w:rsidRDefault="00E85B0D">
            <w:pPr>
              <w:ind w:right="65"/>
              <w:jc w:val="right"/>
              <w:rPr>
                <w:rFonts w:ascii="Angsana New" w:hAnsi="Angsana New" w:cs="Angsana New"/>
                <w:snapToGrid w:val="0"/>
                <w:color w:val="000000"/>
                <w:sz w:val="22"/>
                <w:szCs w:val="22"/>
                <w:highlight w:val="yellow"/>
                <w:lang w:eastAsia="th-TH"/>
              </w:rPr>
            </w:pPr>
          </w:p>
        </w:tc>
        <w:tc>
          <w:tcPr>
            <w:tcW w:w="90" w:type="dxa"/>
          </w:tcPr>
          <w:p w14:paraId="4A34F24C" w14:textId="77777777" w:rsidR="00E85B0D" w:rsidRPr="000146F2" w:rsidRDefault="00E85B0D">
            <w:pPr>
              <w:ind w:right="65"/>
              <w:jc w:val="right"/>
              <w:rPr>
                <w:rFonts w:ascii="Angsana New" w:hAnsi="Angsana New" w:cs="Angsana New"/>
                <w:snapToGrid w:val="0"/>
                <w:color w:val="000000"/>
                <w:sz w:val="22"/>
                <w:szCs w:val="22"/>
                <w:highlight w:val="yellow"/>
                <w:cs/>
                <w:lang w:eastAsia="th-TH"/>
              </w:rPr>
            </w:pPr>
          </w:p>
        </w:tc>
        <w:tc>
          <w:tcPr>
            <w:tcW w:w="1080" w:type="dxa"/>
          </w:tcPr>
          <w:p w14:paraId="6C403469" w14:textId="77777777" w:rsidR="00E85B0D" w:rsidRPr="000146F2" w:rsidRDefault="00E85B0D">
            <w:pPr>
              <w:ind w:right="-30"/>
              <w:jc w:val="center"/>
              <w:rPr>
                <w:rFonts w:ascii="Angsana New" w:hAnsi="Angsana New" w:cs="Angsana New"/>
                <w:snapToGrid w:val="0"/>
                <w:color w:val="000000"/>
                <w:sz w:val="22"/>
                <w:szCs w:val="22"/>
                <w:highlight w:val="yellow"/>
                <w:cs/>
                <w:lang w:eastAsia="th-TH"/>
              </w:rPr>
            </w:pPr>
          </w:p>
        </w:tc>
      </w:tr>
      <w:tr w:rsidR="00E85B0D" w:rsidRPr="00F3052B" w14:paraId="4B8A3AFE" w14:textId="77777777">
        <w:trPr>
          <w:cantSplit/>
        </w:trPr>
        <w:tc>
          <w:tcPr>
            <w:tcW w:w="2728" w:type="dxa"/>
          </w:tcPr>
          <w:p w14:paraId="64B5FC53" w14:textId="77777777" w:rsidR="00E85B0D" w:rsidRPr="00F3052B" w:rsidRDefault="00E85B0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กิจการที่เกี่ยวข้องกัน</w:t>
            </w:r>
          </w:p>
        </w:tc>
        <w:tc>
          <w:tcPr>
            <w:tcW w:w="90" w:type="dxa"/>
          </w:tcPr>
          <w:p w14:paraId="349DEBDF" w14:textId="77777777" w:rsidR="00E85B0D" w:rsidRPr="00F3052B" w:rsidRDefault="00E85B0D">
            <w:pPr>
              <w:ind w:right="90"/>
              <w:jc w:val="right"/>
              <w:rPr>
                <w:rFonts w:ascii="Angsana New" w:hAnsi="Angsana New" w:cs="Angsana New"/>
                <w:snapToGrid w:val="0"/>
                <w:color w:val="000000"/>
                <w:sz w:val="22"/>
                <w:szCs w:val="22"/>
                <w:cs/>
                <w:lang w:eastAsia="th-TH"/>
              </w:rPr>
            </w:pPr>
          </w:p>
        </w:tc>
        <w:tc>
          <w:tcPr>
            <w:tcW w:w="1182" w:type="dxa"/>
          </w:tcPr>
          <w:p w14:paraId="296E9D2F" w14:textId="77777777" w:rsidR="00E85B0D" w:rsidRPr="000134CE" w:rsidRDefault="00E85B0D" w:rsidP="00C375A7">
            <w:pPr>
              <w:tabs>
                <w:tab w:val="left" w:pos="600"/>
              </w:tabs>
              <w:ind w:right="-77"/>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80" w:type="dxa"/>
          </w:tcPr>
          <w:p w14:paraId="1390DF61" w14:textId="77777777" w:rsidR="00E85B0D" w:rsidRPr="000134CE" w:rsidRDefault="00E85B0D">
            <w:pPr>
              <w:ind w:right="274"/>
              <w:jc w:val="right"/>
              <w:rPr>
                <w:rFonts w:ascii="Angsana New" w:hAnsi="Angsana New" w:cs="Angsana New"/>
                <w:snapToGrid w:val="0"/>
                <w:color w:val="000000"/>
                <w:sz w:val="22"/>
                <w:szCs w:val="22"/>
                <w:cs/>
                <w:lang w:eastAsia="th-TH"/>
              </w:rPr>
            </w:pPr>
          </w:p>
        </w:tc>
        <w:tc>
          <w:tcPr>
            <w:tcW w:w="1260" w:type="dxa"/>
          </w:tcPr>
          <w:p w14:paraId="37D654C5" w14:textId="77777777" w:rsidR="00E85B0D" w:rsidRPr="000134CE" w:rsidRDefault="00E85B0D" w:rsidP="00C375A7">
            <w:pPr>
              <w:tabs>
                <w:tab w:val="left" w:pos="600"/>
              </w:tabs>
              <w:ind w:right="-77"/>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90" w:type="dxa"/>
          </w:tcPr>
          <w:p w14:paraId="347EDCD0" w14:textId="77777777" w:rsidR="00E85B0D" w:rsidRPr="000134CE" w:rsidRDefault="00E85B0D">
            <w:pPr>
              <w:ind w:right="65"/>
              <w:jc w:val="right"/>
              <w:rPr>
                <w:rFonts w:ascii="Angsana New" w:hAnsi="Angsana New" w:cs="Angsana New"/>
                <w:snapToGrid w:val="0"/>
                <w:color w:val="000000"/>
                <w:sz w:val="22"/>
                <w:szCs w:val="22"/>
                <w:cs/>
                <w:lang w:eastAsia="th-TH"/>
              </w:rPr>
            </w:pPr>
          </w:p>
        </w:tc>
        <w:tc>
          <w:tcPr>
            <w:tcW w:w="1170" w:type="dxa"/>
          </w:tcPr>
          <w:p w14:paraId="01E9E9D6" w14:textId="77777777" w:rsidR="00E85B0D" w:rsidRPr="000134CE" w:rsidRDefault="00E85B0D">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2,550,947.13</w:t>
            </w:r>
          </w:p>
        </w:tc>
        <w:tc>
          <w:tcPr>
            <w:tcW w:w="85" w:type="dxa"/>
          </w:tcPr>
          <w:p w14:paraId="05BC7B28" w14:textId="77777777" w:rsidR="00E85B0D" w:rsidRPr="000134CE" w:rsidRDefault="00E85B0D">
            <w:pPr>
              <w:ind w:right="65"/>
              <w:jc w:val="right"/>
              <w:rPr>
                <w:rFonts w:ascii="Angsana New" w:hAnsi="Angsana New" w:cs="Angsana New"/>
                <w:snapToGrid w:val="0"/>
                <w:color w:val="000000"/>
                <w:sz w:val="22"/>
                <w:szCs w:val="22"/>
                <w:cs/>
                <w:lang w:eastAsia="th-TH"/>
              </w:rPr>
            </w:pPr>
          </w:p>
        </w:tc>
        <w:tc>
          <w:tcPr>
            <w:tcW w:w="1265" w:type="dxa"/>
          </w:tcPr>
          <w:p w14:paraId="2ACD5ACB" w14:textId="77777777" w:rsidR="00E85B0D" w:rsidRPr="000134CE" w:rsidRDefault="00E85B0D">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2,550,947.13</w:t>
            </w:r>
          </w:p>
        </w:tc>
        <w:tc>
          <w:tcPr>
            <w:tcW w:w="90" w:type="dxa"/>
          </w:tcPr>
          <w:p w14:paraId="2320DD21" w14:textId="77777777" w:rsidR="00E85B0D" w:rsidRPr="000134CE" w:rsidRDefault="00E85B0D">
            <w:pPr>
              <w:ind w:right="65"/>
              <w:jc w:val="right"/>
              <w:rPr>
                <w:rFonts w:ascii="Angsana New" w:hAnsi="Angsana New" w:cs="Angsana New"/>
                <w:snapToGrid w:val="0"/>
                <w:color w:val="000000"/>
                <w:sz w:val="22"/>
                <w:szCs w:val="22"/>
                <w:cs/>
                <w:lang w:eastAsia="th-TH"/>
              </w:rPr>
            </w:pPr>
          </w:p>
        </w:tc>
        <w:tc>
          <w:tcPr>
            <w:tcW w:w="1080" w:type="dxa"/>
          </w:tcPr>
          <w:p w14:paraId="3ECFF8D8" w14:textId="77777777" w:rsidR="00E85B0D" w:rsidRPr="000134CE" w:rsidRDefault="00E85B0D">
            <w:pPr>
              <w:ind w:right="-30"/>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r>
      <w:tr w:rsidR="00E85B0D" w:rsidRPr="00F3052B" w14:paraId="1B0926ED" w14:textId="77777777">
        <w:trPr>
          <w:cantSplit/>
        </w:trPr>
        <w:tc>
          <w:tcPr>
            <w:tcW w:w="2728" w:type="dxa"/>
          </w:tcPr>
          <w:p w14:paraId="1105ED34" w14:textId="77777777" w:rsidR="00E85B0D" w:rsidRPr="00F3052B" w:rsidRDefault="00E85B0D">
            <w:pPr>
              <w:ind w:left="-30" w:firstLine="180"/>
              <w:jc w:val="thaiDistribute"/>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 xml:space="preserve"> กิจการอื่น</w:t>
            </w:r>
          </w:p>
        </w:tc>
        <w:tc>
          <w:tcPr>
            <w:tcW w:w="90" w:type="dxa"/>
          </w:tcPr>
          <w:p w14:paraId="2B69AFF2" w14:textId="77777777" w:rsidR="00E85B0D" w:rsidRPr="00F3052B" w:rsidRDefault="00E85B0D">
            <w:pPr>
              <w:ind w:right="90"/>
              <w:jc w:val="right"/>
              <w:rPr>
                <w:rFonts w:ascii="Angsana New" w:hAnsi="Angsana New" w:cs="Angsana New"/>
                <w:snapToGrid w:val="0"/>
                <w:color w:val="000000"/>
                <w:sz w:val="22"/>
                <w:szCs w:val="22"/>
                <w:cs/>
                <w:lang w:eastAsia="th-TH"/>
              </w:rPr>
            </w:pPr>
          </w:p>
        </w:tc>
        <w:tc>
          <w:tcPr>
            <w:tcW w:w="1182" w:type="dxa"/>
          </w:tcPr>
          <w:p w14:paraId="108F9868" w14:textId="77777777" w:rsidR="00E85B0D" w:rsidRPr="000134CE" w:rsidRDefault="00E85B0D" w:rsidP="00C375A7">
            <w:pPr>
              <w:tabs>
                <w:tab w:val="left" w:pos="600"/>
              </w:tabs>
              <w:ind w:right="-77"/>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80" w:type="dxa"/>
          </w:tcPr>
          <w:p w14:paraId="6FD677D0" w14:textId="77777777" w:rsidR="00E85B0D" w:rsidRPr="000134CE" w:rsidRDefault="00E85B0D">
            <w:pPr>
              <w:ind w:right="274"/>
              <w:jc w:val="right"/>
              <w:rPr>
                <w:rFonts w:ascii="Angsana New" w:hAnsi="Angsana New" w:cs="Angsana New"/>
                <w:snapToGrid w:val="0"/>
                <w:color w:val="000000"/>
                <w:sz w:val="22"/>
                <w:szCs w:val="22"/>
                <w:cs/>
                <w:lang w:eastAsia="th-TH"/>
              </w:rPr>
            </w:pPr>
          </w:p>
        </w:tc>
        <w:tc>
          <w:tcPr>
            <w:tcW w:w="1260" w:type="dxa"/>
          </w:tcPr>
          <w:p w14:paraId="11BF62F2" w14:textId="77777777" w:rsidR="00E85B0D" w:rsidRPr="000134CE" w:rsidRDefault="00E85B0D" w:rsidP="00C375A7">
            <w:pPr>
              <w:tabs>
                <w:tab w:val="left" w:pos="600"/>
              </w:tabs>
              <w:ind w:right="-77"/>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90" w:type="dxa"/>
          </w:tcPr>
          <w:p w14:paraId="7643A578" w14:textId="77777777" w:rsidR="00E85B0D" w:rsidRPr="000134CE" w:rsidRDefault="00E85B0D">
            <w:pPr>
              <w:ind w:right="65"/>
              <w:jc w:val="right"/>
              <w:rPr>
                <w:rFonts w:ascii="Angsana New" w:hAnsi="Angsana New" w:cs="Angsana New"/>
                <w:snapToGrid w:val="0"/>
                <w:color w:val="000000"/>
                <w:sz w:val="22"/>
                <w:szCs w:val="22"/>
                <w:cs/>
                <w:lang w:eastAsia="th-TH"/>
              </w:rPr>
            </w:pPr>
          </w:p>
        </w:tc>
        <w:tc>
          <w:tcPr>
            <w:tcW w:w="1170" w:type="dxa"/>
          </w:tcPr>
          <w:p w14:paraId="1C2FD858" w14:textId="77777777" w:rsidR="00E85B0D" w:rsidRPr="000134CE" w:rsidRDefault="00E85B0D">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94,036,986.30</w:t>
            </w:r>
          </w:p>
        </w:tc>
        <w:tc>
          <w:tcPr>
            <w:tcW w:w="85" w:type="dxa"/>
          </w:tcPr>
          <w:p w14:paraId="728B633C" w14:textId="77777777" w:rsidR="00E85B0D" w:rsidRPr="000134CE" w:rsidRDefault="00E85B0D">
            <w:pPr>
              <w:ind w:right="65"/>
              <w:jc w:val="right"/>
              <w:rPr>
                <w:rFonts w:ascii="Angsana New" w:hAnsi="Angsana New" w:cs="Angsana New"/>
                <w:snapToGrid w:val="0"/>
                <w:color w:val="000000"/>
                <w:sz w:val="22"/>
                <w:szCs w:val="22"/>
                <w:cs/>
                <w:lang w:eastAsia="th-TH"/>
              </w:rPr>
            </w:pPr>
          </w:p>
        </w:tc>
        <w:tc>
          <w:tcPr>
            <w:tcW w:w="1265" w:type="dxa"/>
          </w:tcPr>
          <w:p w14:paraId="686AE8A2" w14:textId="77777777" w:rsidR="00E85B0D" w:rsidRPr="000134CE" w:rsidRDefault="00E85B0D">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94,036,986.30</w:t>
            </w:r>
          </w:p>
        </w:tc>
        <w:tc>
          <w:tcPr>
            <w:tcW w:w="90" w:type="dxa"/>
          </w:tcPr>
          <w:p w14:paraId="686B8829" w14:textId="77777777" w:rsidR="00E85B0D" w:rsidRPr="000134CE" w:rsidRDefault="00E85B0D">
            <w:pPr>
              <w:ind w:right="65"/>
              <w:jc w:val="right"/>
              <w:rPr>
                <w:rFonts w:ascii="Angsana New" w:hAnsi="Angsana New" w:cs="Angsana New"/>
                <w:snapToGrid w:val="0"/>
                <w:color w:val="000000"/>
                <w:sz w:val="22"/>
                <w:szCs w:val="22"/>
                <w:cs/>
                <w:lang w:eastAsia="th-TH"/>
              </w:rPr>
            </w:pPr>
          </w:p>
        </w:tc>
        <w:tc>
          <w:tcPr>
            <w:tcW w:w="1080" w:type="dxa"/>
          </w:tcPr>
          <w:p w14:paraId="005369A9" w14:textId="77777777" w:rsidR="00E85B0D" w:rsidRPr="000134CE" w:rsidRDefault="00E85B0D">
            <w:pPr>
              <w:ind w:right="-30"/>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r>
      <w:tr w:rsidR="00E85B0D" w:rsidRPr="00F3052B" w14:paraId="72118A6E" w14:textId="77777777">
        <w:trPr>
          <w:cantSplit/>
        </w:trPr>
        <w:tc>
          <w:tcPr>
            <w:tcW w:w="2728" w:type="dxa"/>
          </w:tcPr>
          <w:p w14:paraId="49272438" w14:textId="77777777" w:rsidR="00E85B0D" w:rsidRPr="00F3052B" w:rsidRDefault="00E85B0D">
            <w:pPr>
              <w:ind w:left="-30"/>
              <w:jc w:val="thaiDistribute"/>
              <w:rPr>
                <w:rFonts w:ascii="Angsana New" w:hAnsi="Angsana New" w:cs="Angsana New"/>
                <w:snapToGrid w:val="0"/>
                <w:color w:val="000000"/>
                <w:sz w:val="22"/>
                <w:szCs w:val="22"/>
                <w:cs/>
                <w:lang w:eastAsia="th-TH"/>
              </w:rPr>
            </w:pPr>
            <w:r w:rsidRPr="00F3052B">
              <w:rPr>
                <w:rFonts w:ascii="Angsana New" w:hAnsi="Angsana New" w:cs="Angsana New"/>
                <w:snapToGrid w:val="0"/>
                <w:color w:val="000000"/>
                <w:sz w:val="22"/>
                <w:szCs w:val="22"/>
                <w:cs/>
                <w:lang w:eastAsia="th-TH"/>
              </w:rPr>
              <w:t>หนี้สิน</w:t>
            </w:r>
            <w:r w:rsidRPr="00F3052B">
              <w:rPr>
                <w:rFonts w:ascii="Angsana New" w:hAnsi="Angsana New" w:cs="Angsana New" w:hint="cs"/>
                <w:snapToGrid w:val="0"/>
                <w:color w:val="000000"/>
                <w:sz w:val="22"/>
                <w:szCs w:val="22"/>
                <w:cs/>
                <w:lang w:eastAsia="th-TH"/>
              </w:rPr>
              <w:t>ตาม</w:t>
            </w:r>
            <w:r w:rsidRPr="00F3052B">
              <w:rPr>
                <w:rFonts w:ascii="Angsana New" w:hAnsi="Angsana New" w:cs="Angsana New"/>
                <w:snapToGrid w:val="0"/>
                <w:color w:val="000000"/>
                <w:sz w:val="22"/>
                <w:szCs w:val="22"/>
                <w:cs/>
                <w:lang w:eastAsia="th-TH"/>
              </w:rPr>
              <w:t>แผนฟื้นฟูกิจการ</w:t>
            </w:r>
          </w:p>
        </w:tc>
        <w:tc>
          <w:tcPr>
            <w:tcW w:w="90" w:type="dxa"/>
          </w:tcPr>
          <w:p w14:paraId="7DA56390" w14:textId="77777777" w:rsidR="00E85B0D" w:rsidRPr="00F3052B" w:rsidRDefault="00E85B0D">
            <w:pPr>
              <w:ind w:right="90"/>
              <w:jc w:val="right"/>
              <w:rPr>
                <w:rFonts w:ascii="Angsana New" w:hAnsi="Angsana New" w:cs="Angsana New"/>
                <w:snapToGrid w:val="0"/>
                <w:color w:val="000000"/>
                <w:sz w:val="22"/>
                <w:szCs w:val="22"/>
                <w:cs/>
                <w:lang w:eastAsia="th-TH"/>
              </w:rPr>
            </w:pPr>
          </w:p>
        </w:tc>
        <w:tc>
          <w:tcPr>
            <w:tcW w:w="1182" w:type="dxa"/>
          </w:tcPr>
          <w:p w14:paraId="4CE988BE" w14:textId="77777777" w:rsidR="00E85B0D" w:rsidRPr="000134CE" w:rsidRDefault="00E85B0D">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80" w:type="dxa"/>
          </w:tcPr>
          <w:p w14:paraId="362FBD90" w14:textId="77777777" w:rsidR="00E85B0D" w:rsidRPr="000134CE" w:rsidRDefault="00E85B0D">
            <w:pPr>
              <w:ind w:right="274"/>
              <w:jc w:val="right"/>
              <w:rPr>
                <w:rFonts w:ascii="Angsana New" w:hAnsi="Angsana New" w:cs="Angsana New"/>
                <w:snapToGrid w:val="0"/>
                <w:color w:val="000000"/>
                <w:sz w:val="22"/>
                <w:szCs w:val="22"/>
                <w:cs/>
                <w:lang w:eastAsia="th-TH"/>
              </w:rPr>
            </w:pPr>
          </w:p>
        </w:tc>
        <w:tc>
          <w:tcPr>
            <w:tcW w:w="1260" w:type="dxa"/>
          </w:tcPr>
          <w:p w14:paraId="6087FD4D" w14:textId="77777777" w:rsidR="00E85B0D" w:rsidRPr="000134CE" w:rsidRDefault="00E85B0D">
            <w:pPr>
              <w:ind w:right="65"/>
              <w:jc w:val="right"/>
              <w:rPr>
                <w:rFonts w:ascii="Angsana New" w:hAnsi="Angsana New" w:cs="Angsana New"/>
                <w:snapToGrid w:val="0"/>
                <w:color w:val="000000"/>
                <w:sz w:val="22"/>
                <w:szCs w:val="22"/>
                <w:cs/>
                <w:lang w:eastAsia="th-TH"/>
              </w:rPr>
            </w:pPr>
            <w:r w:rsidRPr="00CF5AE2">
              <w:rPr>
                <w:rFonts w:ascii="Angsana New" w:hAnsi="Angsana New" w:cs="Angsana New"/>
                <w:snapToGrid w:val="0"/>
                <w:color w:val="000000"/>
                <w:sz w:val="22"/>
                <w:szCs w:val="22"/>
                <w:lang w:eastAsia="th-TH"/>
              </w:rPr>
              <w:t>55,862,688.17</w:t>
            </w:r>
          </w:p>
        </w:tc>
        <w:tc>
          <w:tcPr>
            <w:tcW w:w="90" w:type="dxa"/>
          </w:tcPr>
          <w:p w14:paraId="5C0D5175" w14:textId="77777777" w:rsidR="00E85B0D" w:rsidRPr="000134CE" w:rsidRDefault="00E85B0D">
            <w:pPr>
              <w:ind w:right="65"/>
              <w:jc w:val="right"/>
              <w:rPr>
                <w:rFonts w:ascii="Angsana New" w:hAnsi="Angsana New" w:cs="Angsana New"/>
                <w:snapToGrid w:val="0"/>
                <w:color w:val="000000"/>
                <w:sz w:val="22"/>
                <w:szCs w:val="22"/>
                <w:cs/>
                <w:lang w:eastAsia="th-TH"/>
              </w:rPr>
            </w:pPr>
          </w:p>
        </w:tc>
        <w:tc>
          <w:tcPr>
            <w:tcW w:w="1170" w:type="dxa"/>
          </w:tcPr>
          <w:p w14:paraId="05FAD138" w14:textId="77777777" w:rsidR="00E85B0D" w:rsidRPr="000134CE" w:rsidRDefault="00E85B0D">
            <w:pPr>
              <w:ind w:right="65"/>
              <w:jc w:val="center"/>
              <w:rPr>
                <w:rFonts w:ascii="Angsana New" w:hAnsi="Angsana New" w:cs="Angsana New"/>
                <w:snapToGrid w:val="0"/>
                <w:color w:val="000000"/>
                <w:sz w:val="22"/>
                <w:szCs w:val="22"/>
                <w:lang w:eastAsia="th-TH"/>
              </w:rPr>
            </w:pPr>
            <w:r w:rsidRPr="000134CE">
              <w:rPr>
                <w:rFonts w:ascii="Angsana New" w:hAnsi="Angsana New" w:cs="Angsana New"/>
                <w:snapToGrid w:val="0"/>
                <w:color w:val="000000"/>
                <w:sz w:val="22"/>
                <w:szCs w:val="22"/>
                <w:lang w:eastAsia="th-TH"/>
              </w:rPr>
              <w:t>-</w:t>
            </w:r>
          </w:p>
        </w:tc>
        <w:tc>
          <w:tcPr>
            <w:tcW w:w="85" w:type="dxa"/>
          </w:tcPr>
          <w:p w14:paraId="02391169" w14:textId="77777777" w:rsidR="00E85B0D" w:rsidRPr="000134CE" w:rsidRDefault="00E85B0D">
            <w:pPr>
              <w:ind w:right="65"/>
              <w:jc w:val="right"/>
              <w:rPr>
                <w:rFonts w:ascii="Angsana New" w:hAnsi="Angsana New" w:cs="Angsana New"/>
                <w:snapToGrid w:val="0"/>
                <w:color w:val="000000"/>
                <w:sz w:val="22"/>
                <w:szCs w:val="22"/>
                <w:cs/>
                <w:lang w:eastAsia="th-TH"/>
              </w:rPr>
            </w:pPr>
          </w:p>
        </w:tc>
        <w:tc>
          <w:tcPr>
            <w:tcW w:w="1265" w:type="dxa"/>
          </w:tcPr>
          <w:p w14:paraId="625DA83B" w14:textId="77777777" w:rsidR="00E85B0D" w:rsidRPr="000134CE" w:rsidRDefault="00E85B0D">
            <w:pPr>
              <w:ind w:right="65"/>
              <w:jc w:val="right"/>
              <w:rPr>
                <w:rFonts w:ascii="Angsana New" w:hAnsi="Angsana New" w:cs="Angsana New"/>
                <w:snapToGrid w:val="0"/>
                <w:color w:val="000000"/>
                <w:sz w:val="22"/>
                <w:szCs w:val="22"/>
                <w:lang w:eastAsia="th-TH"/>
              </w:rPr>
            </w:pPr>
            <w:r w:rsidRPr="00CF5AE2">
              <w:rPr>
                <w:rFonts w:ascii="Angsana New" w:hAnsi="Angsana New" w:cs="Angsana New"/>
                <w:snapToGrid w:val="0"/>
                <w:color w:val="000000"/>
                <w:sz w:val="22"/>
                <w:szCs w:val="22"/>
                <w:lang w:eastAsia="th-TH"/>
              </w:rPr>
              <w:t>55,862,688.17</w:t>
            </w:r>
          </w:p>
        </w:tc>
        <w:tc>
          <w:tcPr>
            <w:tcW w:w="90" w:type="dxa"/>
          </w:tcPr>
          <w:p w14:paraId="3E0BDD64" w14:textId="77777777" w:rsidR="00E85B0D" w:rsidRPr="000134CE" w:rsidRDefault="00E85B0D">
            <w:pPr>
              <w:ind w:right="65"/>
              <w:jc w:val="right"/>
              <w:rPr>
                <w:rFonts w:ascii="Angsana New" w:hAnsi="Angsana New" w:cs="Angsana New"/>
                <w:snapToGrid w:val="0"/>
                <w:color w:val="000000"/>
                <w:sz w:val="22"/>
                <w:szCs w:val="22"/>
                <w:cs/>
                <w:lang w:eastAsia="th-TH"/>
              </w:rPr>
            </w:pPr>
          </w:p>
        </w:tc>
        <w:tc>
          <w:tcPr>
            <w:tcW w:w="1080" w:type="dxa"/>
          </w:tcPr>
          <w:p w14:paraId="68391CC4" w14:textId="77777777" w:rsidR="00E85B0D" w:rsidRPr="000134CE" w:rsidRDefault="00E85B0D">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hint="cs"/>
                <w:snapToGrid w:val="0"/>
                <w:color w:val="000000"/>
                <w:sz w:val="22"/>
                <w:szCs w:val="22"/>
                <w:cs/>
                <w:lang w:eastAsia="th-TH"/>
              </w:rPr>
              <w:t>0.00</w:t>
            </w:r>
          </w:p>
        </w:tc>
      </w:tr>
      <w:tr w:rsidR="00E85B0D" w:rsidRPr="00F3052B" w14:paraId="1F88B319" w14:textId="77777777">
        <w:trPr>
          <w:cantSplit/>
        </w:trPr>
        <w:tc>
          <w:tcPr>
            <w:tcW w:w="2728" w:type="dxa"/>
          </w:tcPr>
          <w:p w14:paraId="25F88823" w14:textId="77777777" w:rsidR="00E85B0D" w:rsidRPr="00F3052B" w:rsidRDefault="00E85B0D">
            <w:pPr>
              <w:ind w:left="-30"/>
              <w:jc w:val="thaiDistribute"/>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หนี้สินตามสัญญาเช่า</w:t>
            </w:r>
          </w:p>
        </w:tc>
        <w:tc>
          <w:tcPr>
            <w:tcW w:w="90" w:type="dxa"/>
          </w:tcPr>
          <w:p w14:paraId="4A8B6907" w14:textId="77777777" w:rsidR="00E85B0D" w:rsidRPr="00F3052B" w:rsidRDefault="00E85B0D">
            <w:pPr>
              <w:ind w:right="90"/>
              <w:jc w:val="right"/>
              <w:rPr>
                <w:rFonts w:ascii="Angsana New" w:hAnsi="Angsana New" w:cs="Angsana New"/>
                <w:snapToGrid w:val="0"/>
                <w:color w:val="000000"/>
                <w:sz w:val="22"/>
                <w:szCs w:val="22"/>
                <w:cs/>
                <w:lang w:eastAsia="th-TH"/>
              </w:rPr>
            </w:pPr>
          </w:p>
        </w:tc>
        <w:tc>
          <w:tcPr>
            <w:tcW w:w="1182" w:type="dxa"/>
          </w:tcPr>
          <w:p w14:paraId="614901DD" w14:textId="77777777" w:rsidR="00E85B0D" w:rsidRPr="000134CE" w:rsidRDefault="00E85B0D">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80" w:type="dxa"/>
          </w:tcPr>
          <w:p w14:paraId="48D970B3" w14:textId="77777777" w:rsidR="00E85B0D" w:rsidRPr="000134CE" w:rsidRDefault="00E85B0D">
            <w:pPr>
              <w:ind w:right="274"/>
              <w:jc w:val="right"/>
              <w:rPr>
                <w:rFonts w:ascii="Angsana New" w:hAnsi="Angsana New" w:cs="Angsana New"/>
                <w:snapToGrid w:val="0"/>
                <w:color w:val="000000"/>
                <w:sz w:val="22"/>
                <w:szCs w:val="22"/>
                <w:cs/>
                <w:lang w:eastAsia="th-TH"/>
              </w:rPr>
            </w:pPr>
          </w:p>
        </w:tc>
        <w:tc>
          <w:tcPr>
            <w:tcW w:w="1260" w:type="dxa"/>
          </w:tcPr>
          <w:p w14:paraId="58C54EB4" w14:textId="77777777" w:rsidR="00E85B0D" w:rsidRPr="000134CE" w:rsidRDefault="00E85B0D">
            <w:pPr>
              <w:ind w:right="65"/>
              <w:jc w:val="right"/>
              <w:rPr>
                <w:rFonts w:ascii="Angsana New" w:hAnsi="Angsana New" w:cs="Angsana New"/>
                <w:snapToGrid w:val="0"/>
                <w:color w:val="000000"/>
                <w:sz w:val="22"/>
                <w:szCs w:val="22"/>
                <w:cs/>
                <w:lang w:eastAsia="th-TH"/>
              </w:rPr>
            </w:pPr>
            <w:r w:rsidRPr="00AC3B1E">
              <w:rPr>
                <w:rFonts w:ascii="Angsana New" w:hAnsi="Angsana New" w:cs="Angsana New"/>
                <w:snapToGrid w:val="0"/>
                <w:color w:val="000000"/>
                <w:sz w:val="22"/>
                <w:szCs w:val="22"/>
                <w:lang w:eastAsia="th-TH"/>
              </w:rPr>
              <w:t>25,770,667.61</w:t>
            </w:r>
          </w:p>
        </w:tc>
        <w:tc>
          <w:tcPr>
            <w:tcW w:w="90" w:type="dxa"/>
          </w:tcPr>
          <w:p w14:paraId="24693AC4" w14:textId="77777777" w:rsidR="00E85B0D" w:rsidRPr="000134CE" w:rsidRDefault="00E85B0D">
            <w:pPr>
              <w:ind w:right="65"/>
              <w:jc w:val="right"/>
              <w:rPr>
                <w:rFonts w:ascii="Angsana New" w:hAnsi="Angsana New" w:cs="Angsana New"/>
                <w:snapToGrid w:val="0"/>
                <w:color w:val="000000"/>
                <w:sz w:val="22"/>
                <w:szCs w:val="22"/>
                <w:cs/>
                <w:lang w:eastAsia="th-TH"/>
              </w:rPr>
            </w:pPr>
          </w:p>
        </w:tc>
        <w:tc>
          <w:tcPr>
            <w:tcW w:w="1170" w:type="dxa"/>
          </w:tcPr>
          <w:p w14:paraId="74002FD7" w14:textId="77777777" w:rsidR="00E85B0D" w:rsidRPr="000134CE" w:rsidRDefault="00E85B0D">
            <w:pPr>
              <w:ind w:right="65"/>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lang w:eastAsia="th-TH"/>
              </w:rPr>
              <w:t>-</w:t>
            </w:r>
          </w:p>
        </w:tc>
        <w:tc>
          <w:tcPr>
            <w:tcW w:w="85" w:type="dxa"/>
          </w:tcPr>
          <w:p w14:paraId="4638459D" w14:textId="77777777" w:rsidR="00E85B0D" w:rsidRPr="000134CE" w:rsidRDefault="00E85B0D">
            <w:pPr>
              <w:ind w:right="65"/>
              <w:jc w:val="right"/>
              <w:rPr>
                <w:rFonts w:ascii="Angsana New" w:hAnsi="Angsana New" w:cs="Angsana New"/>
                <w:snapToGrid w:val="0"/>
                <w:color w:val="000000"/>
                <w:sz w:val="22"/>
                <w:szCs w:val="22"/>
                <w:cs/>
                <w:lang w:eastAsia="th-TH"/>
              </w:rPr>
            </w:pPr>
          </w:p>
        </w:tc>
        <w:tc>
          <w:tcPr>
            <w:tcW w:w="1265" w:type="dxa"/>
          </w:tcPr>
          <w:p w14:paraId="77D37146" w14:textId="77777777" w:rsidR="00E85B0D" w:rsidRPr="000134CE" w:rsidRDefault="00E85B0D">
            <w:pPr>
              <w:ind w:right="65"/>
              <w:jc w:val="right"/>
              <w:rPr>
                <w:rFonts w:ascii="Angsana New" w:hAnsi="Angsana New" w:cs="Angsana New"/>
                <w:snapToGrid w:val="0"/>
                <w:color w:val="000000"/>
                <w:sz w:val="22"/>
                <w:szCs w:val="22"/>
                <w:lang w:eastAsia="th-TH"/>
              </w:rPr>
            </w:pPr>
            <w:r w:rsidRPr="00AC3B1E">
              <w:rPr>
                <w:rFonts w:ascii="Angsana New" w:hAnsi="Angsana New" w:cs="Angsana New"/>
                <w:snapToGrid w:val="0"/>
                <w:color w:val="000000"/>
                <w:sz w:val="22"/>
                <w:szCs w:val="22"/>
                <w:lang w:eastAsia="th-TH"/>
              </w:rPr>
              <w:t>25,770,667.61</w:t>
            </w:r>
          </w:p>
        </w:tc>
        <w:tc>
          <w:tcPr>
            <w:tcW w:w="90" w:type="dxa"/>
          </w:tcPr>
          <w:p w14:paraId="05AD7116" w14:textId="77777777" w:rsidR="00E85B0D" w:rsidRPr="000134CE" w:rsidRDefault="00E85B0D">
            <w:pPr>
              <w:ind w:right="65"/>
              <w:jc w:val="right"/>
              <w:rPr>
                <w:rFonts w:ascii="Angsana New" w:hAnsi="Angsana New" w:cs="Angsana New"/>
                <w:snapToGrid w:val="0"/>
                <w:color w:val="000000"/>
                <w:sz w:val="22"/>
                <w:szCs w:val="22"/>
                <w:cs/>
                <w:lang w:eastAsia="th-TH"/>
              </w:rPr>
            </w:pPr>
          </w:p>
        </w:tc>
        <w:tc>
          <w:tcPr>
            <w:tcW w:w="1080" w:type="dxa"/>
          </w:tcPr>
          <w:p w14:paraId="69D806C5" w14:textId="77777777" w:rsidR="00E85B0D" w:rsidRPr="000134CE" w:rsidRDefault="00E85B0D">
            <w:pPr>
              <w:tabs>
                <w:tab w:val="left" w:pos="600"/>
              </w:tabs>
              <w:jc w:val="center"/>
              <w:rPr>
                <w:rFonts w:ascii="Angsana New" w:hAnsi="Angsana New" w:cs="Angsana New"/>
                <w:snapToGrid w:val="0"/>
                <w:color w:val="000000"/>
                <w:sz w:val="22"/>
                <w:szCs w:val="22"/>
                <w:cs/>
                <w:lang w:eastAsia="th-TH"/>
              </w:rPr>
            </w:pPr>
            <w:r w:rsidRPr="000134CE">
              <w:rPr>
                <w:rFonts w:ascii="Angsana New" w:hAnsi="Angsana New" w:cs="Angsana New"/>
                <w:snapToGrid w:val="0"/>
                <w:color w:val="000000"/>
                <w:sz w:val="22"/>
                <w:szCs w:val="22"/>
                <w:cs/>
                <w:lang w:eastAsia="th-TH"/>
              </w:rPr>
              <w:t>6.27</w:t>
            </w:r>
          </w:p>
        </w:tc>
      </w:tr>
    </w:tbl>
    <w:p w14:paraId="3F4BD067" w14:textId="77777777" w:rsidR="00260652" w:rsidRPr="00225F1E" w:rsidRDefault="00260652" w:rsidP="00CB661F">
      <w:pPr>
        <w:pStyle w:val="ListParagraph"/>
        <w:tabs>
          <w:tab w:val="left" w:pos="1080"/>
        </w:tabs>
        <w:ind w:left="1080" w:firstLine="630"/>
        <w:jc w:val="thaiDistribute"/>
        <w:rPr>
          <w:rFonts w:ascii="Angsana New" w:hAnsi="Angsana New" w:cs="Angsana New"/>
          <w:sz w:val="16"/>
          <w:szCs w:val="16"/>
        </w:rPr>
      </w:pPr>
    </w:p>
    <w:p w14:paraId="43044EDD" w14:textId="77777777" w:rsidR="00D764BF" w:rsidRDefault="00D764BF" w:rsidP="00CB661F">
      <w:pPr>
        <w:pStyle w:val="ListParagraph"/>
        <w:tabs>
          <w:tab w:val="left" w:pos="1080"/>
        </w:tabs>
        <w:ind w:left="1080" w:firstLine="630"/>
        <w:jc w:val="thaiDistribute"/>
        <w:rPr>
          <w:rFonts w:ascii="Angsana New" w:hAnsi="Angsana New" w:cs="Angsana New"/>
          <w:sz w:val="16"/>
          <w:szCs w:val="16"/>
        </w:rPr>
      </w:pPr>
    </w:p>
    <w:p w14:paraId="10521522" w14:textId="79D7FE57" w:rsidR="006C216D" w:rsidRPr="00225F1E" w:rsidRDefault="00225F1E" w:rsidP="00C64382">
      <w:pPr>
        <w:pStyle w:val="ListParagraph"/>
        <w:numPr>
          <w:ilvl w:val="0"/>
          <w:numId w:val="16"/>
        </w:numPr>
        <w:tabs>
          <w:tab w:val="left" w:pos="1080"/>
        </w:tabs>
        <w:ind w:hanging="720"/>
        <w:jc w:val="thaiDistribute"/>
        <w:rPr>
          <w:rFonts w:ascii="Angsana New" w:hAnsi="Angsana New" w:cs="Angsana New"/>
          <w:sz w:val="30"/>
          <w:szCs w:val="30"/>
        </w:rPr>
      </w:pPr>
      <w:r w:rsidRPr="00225F1E">
        <w:rPr>
          <w:rFonts w:ascii="Angsana New" w:hAnsi="Angsana New" w:cs="Angsana New"/>
          <w:sz w:val="30"/>
          <w:szCs w:val="30"/>
          <w:cs/>
        </w:rPr>
        <w:t>ความเสี่ยง</w:t>
      </w:r>
      <w:r w:rsidR="00FC2908">
        <w:rPr>
          <w:rFonts w:ascii="Angsana New" w:hAnsi="Angsana New" w:cs="Angsana New" w:hint="cs"/>
          <w:sz w:val="30"/>
          <w:szCs w:val="30"/>
          <w:cs/>
        </w:rPr>
        <w:t>ด้าน</w:t>
      </w:r>
      <w:r w:rsidRPr="00225F1E">
        <w:rPr>
          <w:rFonts w:ascii="Angsana New" w:hAnsi="Angsana New" w:cs="Angsana New"/>
          <w:sz w:val="30"/>
          <w:szCs w:val="30"/>
          <w:cs/>
        </w:rPr>
        <w:t>อัตร</w:t>
      </w:r>
      <w:r w:rsidR="00242F60">
        <w:rPr>
          <w:rFonts w:ascii="Angsana New" w:hAnsi="Angsana New" w:cs="Angsana New" w:hint="cs"/>
          <w:sz w:val="30"/>
          <w:szCs w:val="30"/>
          <w:cs/>
        </w:rPr>
        <w:t>าแลกเปลี่ยน</w:t>
      </w:r>
    </w:p>
    <w:p w14:paraId="02357F1E" w14:textId="77777777" w:rsidR="00D764BF" w:rsidRPr="00D764BF" w:rsidRDefault="00D764BF" w:rsidP="00D764BF">
      <w:pPr>
        <w:tabs>
          <w:tab w:val="left" w:pos="-2410"/>
        </w:tabs>
        <w:ind w:left="993" w:firstLine="425"/>
        <w:jc w:val="thaiDistribute"/>
        <w:rPr>
          <w:rFonts w:ascii="Angsana New" w:hAnsi="Angsana New" w:cs="Angsana New"/>
          <w:sz w:val="16"/>
          <w:szCs w:val="16"/>
        </w:rPr>
      </w:pPr>
    </w:p>
    <w:p w14:paraId="16A59E99" w14:textId="06BF3981" w:rsidR="00D764BF" w:rsidRPr="00D764BF" w:rsidRDefault="00D764BF" w:rsidP="00D764BF">
      <w:pPr>
        <w:pStyle w:val="ListParagraph"/>
        <w:tabs>
          <w:tab w:val="left" w:pos="1080"/>
        </w:tabs>
        <w:ind w:left="1080" w:firstLine="630"/>
        <w:jc w:val="thaiDistribute"/>
        <w:rPr>
          <w:rFonts w:ascii="Angsana New" w:hAnsi="Angsana New" w:cs="Angsana New"/>
          <w:spacing w:val="-4"/>
          <w:sz w:val="30"/>
          <w:szCs w:val="30"/>
        </w:rPr>
      </w:pPr>
      <w:r w:rsidRPr="00D764BF">
        <w:rPr>
          <w:rFonts w:ascii="Angsana New" w:hAnsi="Angsana New" w:cs="Angsana New" w:hint="cs"/>
          <w:spacing w:val="-4"/>
          <w:sz w:val="30"/>
          <w:szCs w:val="30"/>
          <w:cs/>
        </w:rPr>
        <w:t>ความเสี่ยง</w:t>
      </w:r>
      <w:r w:rsidR="00FC2908">
        <w:rPr>
          <w:rFonts w:ascii="Angsana New" w:hAnsi="Angsana New" w:cs="Angsana New" w:hint="cs"/>
          <w:spacing w:val="-4"/>
          <w:sz w:val="30"/>
          <w:szCs w:val="30"/>
          <w:cs/>
        </w:rPr>
        <w:t>ด้าน</w:t>
      </w:r>
      <w:r w:rsidRPr="00D764BF">
        <w:rPr>
          <w:rFonts w:ascii="Angsana New" w:hAnsi="Angsana New" w:cs="Angsana New" w:hint="cs"/>
          <w:spacing w:val="-4"/>
          <w:sz w:val="30"/>
          <w:szCs w:val="30"/>
          <w:cs/>
        </w:rPr>
        <w:t xml:space="preserve">อัตราแลกเปลี่ยนเกิดจากความผันผวนของอัตราแลกเปลี่ยนเงินตราต่างประเทศ กลุ่มบริษัทฯ </w:t>
      </w:r>
      <w:r w:rsidRPr="00D764BF">
        <w:rPr>
          <w:rFonts w:ascii="Angsana New" w:hAnsi="Angsana New" w:cs="Angsana New"/>
          <w:spacing w:val="-4"/>
          <w:sz w:val="30"/>
          <w:szCs w:val="30"/>
          <w:cs/>
        </w:rPr>
        <w:t>มีความเสี่ยงจากอัตราแลกเปลี่ยนเงินตราต่างประเทศ เนื่องจากบริษัท</w:t>
      </w:r>
      <w:r w:rsidRPr="00D764BF">
        <w:rPr>
          <w:rFonts w:ascii="Angsana New" w:hAnsi="Angsana New" w:cs="Angsana New" w:hint="cs"/>
          <w:spacing w:val="-4"/>
          <w:sz w:val="30"/>
          <w:szCs w:val="30"/>
          <w:cs/>
        </w:rPr>
        <w:t>ย่อย</w:t>
      </w:r>
      <w:r w:rsidRPr="00D764BF">
        <w:rPr>
          <w:rFonts w:ascii="Angsana New" w:hAnsi="Angsana New" w:cs="Angsana New"/>
          <w:spacing w:val="-4"/>
          <w:sz w:val="30"/>
          <w:szCs w:val="30"/>
          <w:cs/>
        </w:rPr>
        <w:t>มี</w:t>
      </w:r>
      <w:r w:rsidRPr="00D764BF">
        <w:rPr>
          <w:rFonts w:ascii="Angsana New" w:hAnsi="Angsana New" w:cs="Angsana New" w:hint="cs"/>
          <w:spacing w:val="-4"/>
          <w:sz w:val="30"/>
          <w:szCs w:val="30"/>
          <w:cs/>
        </w:rPr>
        <w:t>สินทรัพย์และหนี้สินที่เป็น</w:t>
      </w:r>
      <w:r w:rsidRPr="00D764BF">
        <w:rPr>
          <w:rFonts w:ascii="Angsana New" w:hAnsi="Angsana New" w:cs="Angsana New"/>
          <w:spacing w:val="-4"/>
          <w:sz w:val="30"/>
          <w:szCs w:val="30"/>
          <w:cs/>
        </w:rPr>
        <w:t xml:space="preserve">เงินตราต่างประเทศซึ่งมิได้ทำสัญญาป้องกันความเสี่ยงไว้ อย่างไรก็ตาม </w:t>
      </w:r>
      <w:r w:rsidRPr="00D764BF">
        <w:rPr>
          <w:rFonts w:ascii="Angsana New" w:hAnsi="Angsana New" w:cs="Angsana New" w:hint="cs"/>
          <w:spacing w:val="-4"/>
          <w:sz w:val="30"/>
          <w:szCs w:val="30"/>
          <w:cs/>
        </w:rPr>
        <w:t>ผู้</w:t>
      </w:r>
      <w:r w:rsidRPr="00D764BF">
        <w:rPr>
          <w:rFonts w:ascii="Angsana New" w:hAnsi="Angsana New" w:cs="Angsana New"/>
          <w:spacing w:val="-4"/>
          <w:sz w:val="30"/>
          <w:szCs w:val="30"/>
          <w:cs/>
        </w:rPr>
        <w:t>บริหารของ</w:t>
      </w:r>
      <w:r w:rsidRPr="00D764BF">
        <w:rPr>
          <w:rFonts w:ascii="Angsana New" w:hAnsi="Angsana New" w:cs="Angsana New" w:hint="cs"/>
          <w:spacing w:val="-4"/>
          <w:sz w:val="30"/>
          <w:szCs w:val="30"/>
          <w:cs/>
        </w:rPr>
        <w:t>กลุ่ม</w:t>
      </w:r>
      <w:r w:rsidRPr="00D764BF">
        <w:rPr>
          <w:rFonts w:ascii="Angsana New" w:hAnsi="Angsana New" w:cs="Angsana New"/>
          <w:spacing w:val="-4"/>
          <w:sz w:val="30"/>
          <w:szCs w:val="30"/>
          <w:cs/>
        </w:rPr>
        <w:t>บริษัท</w:t>
      </w:r>
      <w:r w:rsidRPr="00D764BF">
        <w:rPr>
          <w:rFonts w:ascii="Angsana New" w:hAnsi="Angsana New" w:cs="Angsana New" w:hint="cs"/>
          <w:spacing w:val="-4"/>
          <w:sz w:val="30"/>
          <w:szCs w:val="30"/>
          <w:cs/>
        </w:rPr>
        <w:t xml:space="preserve">ฯ </w:t>
      </w:r>
      <w:r w:rsidRPr="00D764BF">
        <w:rPr>
          <w:rFonts w:ascii="Angsana New" w:hAnsi="Angsana New" w:cs="Angsana New"/>
          <w:spacing w:val="-4"/>
          <w:sz w:val="30"/>
          <w:szCs w:val="30"/>
          <w:cs/>
        </w:rPr>
        <w:t>เชื่อว่าจะไม่มีผลกระทบอย่างมีสาระสำคัญต่องบการเงินของ</w:t>
      </w:r>
      <w:r w:rsidRPr="00D764BF">
        <w:rPr>
          <w:rFonts w:ascii="Angsana New" w:hAnsi="Angsana New" w:cs="Angsana New" w:hint="cs"/>
          <w:spacing w:val="-4"/>
          <w:sz w:val="30"/>
          <w:szCs w:val="30"/>
          <w:cs/>
        </w:rPr>
        <w:t>กลุ่ม</w:t>
      </w:r>
      <w:r w:rsidRPr="00D764BF">
        <w:rPr>
          <w:rFonts w:ascii="Angsana New" w:hAnsi="Angsana New" w:cs="Angsana New"/>
          <w:spacing w:val="-4"/>
          <w:sz w:val="30"/>
          <w:szCs w:val="30"/>
          <w:cs/>
        </w:rPr>
        <w:t xml:space="preserve">บริษัทฯ </w:t>
      </w:r>
      <w:r w:rsidRPr="00D764BF">
        <w:rPr>
          <w:rFonts w:ascii="Angsana New" w:hAnsi="Angsana New" w:cs="Angsana New" w:hint="cs"/>
          <w:spacing w:val="-4"/>
          <w:sz w:val="30"/>
          <w:szCs w:val="30"/>
          <w:cs/>
        </w:rPr>
        <w:t>กลุ่ม</w:t>
      </w:r>
      <w:r w:rsidRPr="00D764BF">
        <w:rPr>
          <w:rFonts w:ascii="Angsana New" w:hAnsi="Angsana New" w:cs="Angsana New"/>
          <w:spacing w:val="-4"/>
          <w:sz w:val="30"/>
          <w:szCs w:val="30"/>
          <w:cs/>
        </w:rPr>
        <w:t>บริษัท</w:t>
      </w:r>
      <w:r w:rsidRPr="00D764BF">
        <w:rPr>
          <w:rFonts w:ascii="Angsana New" w:hAnsi="Angsana New" w:cs="Angsana New" w:hint="cs"/>
          <w:spacing w:val="-4"/>
          <w:sz w:val="30"/>
          <w:szCs w:val="30"/>
          <w:cs/>
        </w:rPr>
        <w:t>ฯ</w:t>
      </w:r>
      <w:r>
        <w:rPr>
          <w:rFonts w:ascii="Angsana New" w:hAnsi="Angsana New" w:cs="Angsana New"/>
          <w:spacing w:val="-4"/>
          <w:sz w:val="30"/>
          <w:szCs w:val="30"/>
        </w:rPr>
        <w:t xml:space="preserve">   </w:t>
      </w:r>
      <w:r w:rsidRPr="00D764BF">
        <w:rPr>
          <w:rFonts w:ascii="Angsana New" w:hAnsi="Angsana New" w:cs="Angsana New" w:hint="cs"/>
          <w:spacing w:val="-4"/>
          <w:sz w:val="30"/>
          <w:szCs w:val="30"/>
          <w:cs/>
        </w:rPr>
        <w:t xml:space="preserve"> </w:t>
      </w:r>
      <w:r>
        <w:rPr>
          <w:rFonts w:ascii="Angsana New" w:hAnsi="Angsana New" w:cs="Angsana New"/>
          <w:spacing w:val="-4"/>
          <w:sz w:val="30"/>
          <w:szCs w:val="30"/>
        </w:rPr>
        <w:t xml:space="preserve">              </w:t>
      </w:r>
      <w:r w:rsidRPr="00D764BF">
        <w:rPr>
          <w:rFonts w:ascii="Angsana New" w:hAnsi="Angsana New" w:cs="Angsana New"/>
          <w:spacing w:val="-4"/>
          <w:sz w:val="30"/>
          <w:szCs w:val="30"/>
          <w:cs/>
        </w:rPr>
        <w:t>มีสินทรัพย์ทางการเงินที่เป็นเงินตราต่างประเทศดังนี้</w:t>
      </w:r>
    </w:p>
    <w:tbl>
      <w:tblPr>
        <w:tblW w:w="7977" w:type="dxa"/>
        <w:tblInd w:w="1023" w:type="dxa"/>
        <w:tblLayout w:type="fixed"/>
        <w:tblCellMar>
          <w:left w:w="30" w:type="dxa"/>
          <w:right w:w="30" w:type="dxa"/>
        </w:tblCellMar>
        <w:tblLook w:val="0000" w:firstRow="0" w:lastRow="0" w:firstColumn="0" w:lastColumn="0" w:noHBand="0" w:noVBand="0"/>
      </w:tblPr>
      <w:tblGrid>
        <w:gridCol w:w="4017"/>
        <w:gridCol w:w="180"/>
        <w:gridCol w:w="1710"/>
        <w:gridCol w:w="180"/>
        <w:gridCol w:w="1890"/>
      </w:tblGrid>
      <w:tr w:rsidR="00D764BF" w:rsidRPr="00D764BF" w14:paraId="795064C1" w14:textId="77777777">
        <w:trPr>
          <w:cantSplit/>
        </w:trPr>
        <w:tc>
          <w:tcPr>
            <w:tcW w:w="4017" w:type="dxa"/>
          </w:tcPr>
          <w:p w14:paraId="6AC223D4" w14:textId="77777777" w:rsidR="00D764BF" w:rsidRPr="00D764BF" w:rsidRDefault="00D764BF">
            <w:pPr>
              <w:jc w:val="center"/>
              <w:rPr>
                <w:rFonts w:ascii="Angsana New" w:hAnsi="Angsana New" w:cs="Angsana New"/>
                <w:snapToGrid w:val="0"/>
                <w:color w:val="000000"/>
                <w:sz w:val="30"/>
                <w:szCs w:val="30"/>
                <w:u w:val="single"/>
                <w:cs/>
                <w:lang w:eastAsia="th-TH"/>
              </w:rPr>
            </w:pPr>
          </w:p>
        </w:tc>
        <w:tc>
          <w:tcPr>
            <w:tcW w:w="180" w:type="dxa"/>
          </w:tcPr>
          <w:p w14:paraId="34E56A76" w14:textId="77777777" w:rsidR="00D764BF" w:rsidRPr="00D764BF" w:rsidRDefault="00D764BF">
            <w:pPr>
              <w:jc w:val="center"/>
              <w:rPr>
                <w:rFonts w:ascii="Angsana New" w:hAnsi="Angsana New" w:cs="Angsana New"/>
                <w:snapToGrid w:val="0"/>
                <w:color w:val="000000"/>
                <w:sz w:val="30"/>
                <w:szCs w:val="30"/>
                <w:u w:val="single"/>
                <w:cs/>
                <w:lang w:eastAsia="th-TH"/>
              </w:rPr>
            </w:pPr>
          </w:p>
        </w:tc>
        <w:tc>
          <w:tcPr>
            <w:tcW w:w="3780" w:type="dxa"/>
            <w:gridSpan w:val="3"/>
          </w:tcPr>
          <w:p w14:paraId="603200AA" w14:textId="77777777" w:rsidR="00D764BF" w:rsidRPr="00D764BF" w:rsidRDefault="00D764BF">
            <w:pPr>
              <w:jc w:val="center"/>
              <w:rPr>
                <w:rFonts w:ascii="Angsana New" w:hAnsi="Angsana New" w:cs="Angsana New"/>
                <w:snapToGrid w:val="0"/>
                <w:color w:val="000000"/>
                <w:sz w:val="30"/>
                <w:szCs w:val="30"/>
                <w:u w:val="single"/>
                <w:cs/>
                <w:lang w:eastAsia="th-TH"/>
              </w:rPr>
            </w:pPr>
            <w:r w:rsidRPr="00D764BF">
              <w:rPr>
                <w:rFonts w:ascii="Angsana New" w:hAnsi="Angsana New" w:cs="Angsana New" w:hint="cs"/>
                <w:snapToGrid w:val="0"/>
                <w:color w:val="000000"/>
                <w:sz w:val="30"/>
                <w:szCs w:val="30"/>
                <w:cs/>
                <w:lang w:eastAsia="th-TH"/>
              </w:rPr>
              <w:t>งบการเงินรวม</w:t>
            </w:r>
          </w:p>
        </w:tc>
      </w:tr>
      <w:tr w:rsidR="00D764BF" w:rsidRPr="00D764BF" w14:paraId="43481CDF" w14:textId="77777777">
        <w:trPr>
          <w:cantSplit/>
        </w:trPr>
        <w:tc>
          <w:tcPr>
            <w:tcW w:w="4017" w:type="dxa"/>
          </w:tcPr>
          <w:p w14:paraId="1C3628A4" w14:textId="77777777" w:rsidR="00D764BF" w:rsidRPr="00D764BF" w:rsidRDefault="00D764BF">
            <w:pPr>
              <w:tabs>
                <w:tab w:val="left" w:pos="360"/>
                <w:tab w:val="left" w:pos="720"/>
              </w:tabs>
              <w:jc w:val="center"/>
              <w:rPr>
                <w:rFonts w:ascii="Angsana New" w:hAnsi="Angsana New" w:cs="Angsana New"/>
                <w:sz w:val="30"/>
                <w:szCs w:val="30"/>
                <w:cs/>
              </w:rPr>
            </w:pPr>
          </w:p>
        </w:tc>
        <w:tc>
          <w:tcPr>
            <w:tcW w:w="180" w:type="dxa"/>
          </w:tcPr>
          <w:p w14:paraId="64C1DE0A" w14:textId="77777777" w:rsidR="00D764BF" w:rsidRPr="00D764BF" w:rsidRDefault="00D764BF">
            <w:pPr>
              <w:jc w:val="center"/>
              <w:rPr>
                <w:rFonts w:ascii="Angsana New" w:hAnsi="Angsana New" w:cs="Angsana New"/>
                <w:snapToGrid w:val="0"/>
                <w:color w:val="000000"/>
                <w:sz w:val="30"/>
                <w:szCs w:val="30"/>
                <w:cs/>
                <w:lang w:eastAsia="th-TH"/>
              </w:rPr>
            </w:pPr>
          </w:p>
        </w:tc>
        <w:tc>
          <w:tcPr>
            <w:tcW w:w="3780" w:type="dxa"/>
            <w:gridSpan w:val="3"/>
          </w:tcPr>
          <w:p w14:paraId="1BE1DF81" w14:textId="7C04EF99" w:rsidR="00D764BF" w:rsidRPr="00D764BF" w:rsidRDefault="00D764BF" w:rsidP="00D764BF">
            <w:pPr>
              <w:jc w:val="center"/>
              <w:rPr>
                <w:rFonts w:ascii="Angsana New" w:hAnsi="Angsana New" w:cs="Angsana New"/>
                <w:snapToGrid w:val="0"/>
                <w:color w:val="000000"/>
                <w:sz w:val="30"/>
                <w:szCs w:val="30"/>
                <w:cs/>
                <w:lang w:eastAsia="th-TH"/>
              </w:rPr>
            </w:pPr>
            <w:r w:rsidRPr="00D764BF">
              <w:rPr>
                <w:rFonts w:ascii="Angsana New" w:hAnsi="Angsana New" w:cs="Angsana New"/>
                <w:snapToGrid w:val="0"/>
                <w:color w:val="000000"/>
                <w:sz w:val="30"/>
                <w:szCs w:val="30"/>
                <w:cs/>
                <w:lang w:eastAsia="th-TH"/>
              </w:rPr>
              <w:t>ณ วันที่</w:t>
            </w:r>
            <w:r>
              <w:rPr>
                <w:rFonts w:ascii="Angsana New" w:hAnsi="Angsana New" w:cs="Angsana New"/>
                <w:snapToGrid w:val="0"/>
                <w:color w:val="000000"/>
                <w:sz w:val="30"/>
                <w:szCs w:val="30"/>
                <w:lang w:eastAsia="th-TH"/>
              </w:rPr>
              <w:t xml:space="preserve"> </w:t>
            </w:r>
            <w:r w:rsidR="00C86FCB">
              <w:rPr>
                <w:rFonts w:ascii="Angsana New" w:hAnsi="Angsana New" w:cs="Angsana New"/>
                <w:snapToGrid w:val="0"/>
                <w:color w:val="000000"/>
                <w:sz w:val="30"/>
                <w:szCs w:val="30"/>
                <w:lang w:eastAsia="th-TH"/>
              </w:rPr>
              <w:t>31</w:t>
            </w:r>
            <w:r>
              <w:rPr>
                <w:rFonts w:ascii="Angsana New" w:hAnsi="Angsana New" w:cs="Angsana New"/>
                <w:snapToGrid w:val="0"/>
                <w:color w:val="000000"/>
                <w:sz w:val="30"/>
                <w:szCs w:val="30"/>
                <w:lang w:eastAsia="th-TH"/>
              </w:rPr>
              <w:t xml:space="preserve"> </w:t>
            </w:r>
            <w:r>
              <w:rPr>
                <w:rFonts w:ascii="Angsana New" w:hAnsi="Angsana New" w:cs="Angsana New" w:hint="cs"/>
                <w:snapToGrid w:val="0"/>
                <w:color w:val="000000"/>
                <w:sz w:val="30"/>
                <w:szCs w:val="30"/>
                <w:cs/>
                <w:lang w:eastAsia="th-TH"/>
              </w:rPr>
              <w:t xml:space="preserve">ธันวาคม </w:t>
            </w:r>
          </w:p>
        </w:tc>
      </w:tr>
      <w:tr w:rsidR="00FE2679" w:rsidRPr="00D764BF" w14:paraId="45AE2AFF" w14:textId="77777777">
        <w:trPr>
          <w:cantSplit/>
        </w:trPr>
        <w:tc>
          <w:tcPr>
            <w:tcW w:w="4017" w:type="dxa"/>
          </w:tcPr>
          <w:p w14:paraId="1AF64729" w14:textId="34D0D300" w:rsidR="00FE2679" w:rsidRPr="00FE2679" w:rsidRDefault="00FE2679" w:rsidP="00FE2679">
            <w:pPr>
              <w:tabs>
                <w:tab w:val="left" w:pos="360"/>
                <w:tab w:val="left" w:pos="720"/>
              </w:tabs>
              <w:rPr>
                <w:rFonts w:ascii="Angsana New" w:hAnsi="Angsana New" w:cs="Angsana New"/>
                <w:snapToGrid w:val="0"/>
                <w:color w:val="000000"/>
                <w:sz w:val="30"/>
                <w:szCs w:val="30"/>
                <w:cs/>
                <w:lang w:eastAsia="th-TH"/>
              </w:rPr>
            </w:pPr>
          </w:p>
        </w:tc>
        <w:tc>
          <w:tcPr>
            <w:tcW w:w="180" w:type="dxa"/>
          </w:tcPr>
          <w:p w14:paraId="7514BFC4" w14:textId="77777777" w:rsidR="00FE2679" w:rsidRPr="00D764BF" w:rsidRDefault="00FE2679" w:rsidP="00FE2679">
            <w:pPr>
              <w:jc w:val="center"/>
              <w:rPr>
                <w:rFonts w:ascii="Angsana New" w:hAnsi="Angsana New" w:cs="Angsana New"/>
                <w:snapToGrid w:val="0"/>
                <w:color w:val="000000"/>
                <w:sz w:val="30"/>
                <w:szCs w:val="30"/>
                <w:cs/>
                <w:lang w:eastAsia="th-TH"/>
              </w:rPr>
            </w:pPr>
          </w:p>
        </w:tc>
        <w:tc>
          <w:tcPr>
            <w:tcW w:w="1710" w:type="dxa"/>
          </w:tcPr>
          <w:p w14:paraId="380DB42B" w14:textId="1A2ECDE9" w:rsidR="00FE2679" w:rsidRPr="003D20D1" w:rsidRDefault="00FE2679" w:rsidP="00FE2679">
            <w:pPr>
              <w:jc w:val="center"/>
              <w:rPr>
                <w:rFonts w:ascii="Angsana New" w:hAnsi="Angsana New" w:cs="Angsana New"/>
                <w:snapToGrid w:val="0"/>
                <w:color w:val="000000"/>
                <w:sz w:val="30"/>
                <w:szCs w:val="30"/>
                <w:u w:val="single"/>
                <w:lang w:eastAsia="th-TH"/>
              </w:rPr>
            </w:pPr>
            <w:r w:rsidRPr="003D20D1">
              <w:rPr>
                <w:rFonts w:ascii="Angsana New" w:hAnsi="Angsana New" w:cs="Angsana New"/>
                <w:snapToGrid w:val="0"/>
                <w:color w:val="000000"/>
                <w:sz w:val="30"/>
                <w:szCs w:val="30"/>
                <w:u w:val="single"/>
                <w:lang w:eastAsia="th-TH"/>
              </w:rPr>
              <w:t>256</w:t>
            </w:r>
            <w:r w:rsidR="00E85B0D">
              <w:rPr>
                <w:rFonts w:ascii="Angsana New" w:hAnsi="Angsana New" w:cs="Angsana New"/>
                <w:snapToGrid w:val="0"/>
                <w:color w:val="000000"/>
                <w:sz w:val="30"/>
                <w:szCs w:val="30"/>
                <w:u w:val="single"/>
                <w:lang w:eastAsia="th-TH"/>
              </w:rPr>
              <w:t>8</w:t>
            </w:r>
          </w:p>
        </w:tc>
        <w:tc>
          <w:tcPr>
            <w:tcW w:w="180" w:type="dxa"/>
          </w:tcPr>
          <w:p w14:paraId="00C5BA1B" w14:textId="77777777" w:rsidR="00FE2679" w:rsidRPr="003D20D1" w:rsidRDefault="00FE2679" w:rsidP="00FE2679">
            <w:pPr>
              <w:jc w:val="center"/>
              <w:rPr>
                <w:rFonts w:ascii="Angsana New" w:hAnsi="Angsana New" w:cs="Angsana New"/>
                <w:snapToGrid w:val="0"/>
                <w:color w:val="000000"/>
                <w:sz w:val="30"/>
                <w:szCs w:val="30"/>
                <w:u w:val="single"/>
                <w:cs/>
                <w:lang w:eastAsia="th-TH"/>
              </w:rPr>
            </w:pPr>
          </w:p>
        </w:tc>
        <w:tc>
          <w:tcPr>
            <w:tcW w:w="1890" w:type="dxa"/>
          </w:tcPr>
          <w:p w14:paraId="3C81412D" w14:textId="1B3D59B2" w:rsidR="00FE2679" w:rsidRPr="003D20D1" w:rsidRDefault="00FE2679" w:rsidP="00FE2679">
            <w:pPr>
              <w:jc w:val="center"/>
              <w:rPr>
                <w:rFonts w:ascii="Angsana New" w:hAnsi="Angsana New" w:cs="Angsana New"/>
                <w:snapToGrid w:val="0"/>
                <w:color w:val="000000"/>
                <w:sz w:val="30"/>
                <w:szCs w:val="30"/>
                <w:u w:val="single"/>
                <w:lang w:eastAsia="th-TH"/>
              </w:rPr>
            </w:pPr>
            <w:r w:rsidRPr="003D20D1">
              <w:rPr>
                <w:rFonts w:ascii="Angsana New" w:hAnsi="Angsana New" w:cs="Angsana New"/>
                <w:snapToGrid w:val="0"/>
                <w:color w:val="000000"/>
                <w:sz w:val="30"/>
                <w:szCs w:val="30"/>
                <w:u w:val="single"/>
                <w:lang w:eastAsia="th-TH"/>
              </w:rPr>
              <w:t>256</w:t>
            </w:r>
            <w:r w:rsidR="00E85B0D">
              <w:rPr>
                <w:rFonts w:ascii="Angsana New" w:hAnsi="Angsana New" w:cs="Angsana New"/>
                <w:snapToGrid w:val="0"/>
                <w:color w:val="000000"/>
                <w:sz w:val="30"/>
                <w:szCs w:val="30"/>
                <w:u w:val="single"/>
                <w:lang w:eastAsia="th-TH"/>
              </w:rPr>
              <w:t>7</w:t>
            </w:r>
          </w:p>
        </w:tc>
      </w:tr>
      <w:tr w:rsidR="00583B13" w:rsidRPr="00D764BF" w14:paraId="33751137" w14:textId="77777777">
        <w:trPr>
          <w:cantSplit/>
        </w:trPr>
        <w:tc>
          <w:tcPr>
            <w:tcW w:w="4017" w:type="dxa"/>
          </w:tcPr>
          <w:p w14:paraId="1A8FEBA7" w14:textId="19ED53DE" w:rsidR="00583B13" w:rsidRPr="00583B13" w:rsidRDefault="00583B13">
            <w:pPr>
              <w:tabs>
                <w:tab w:val="left" w:pos="360"/>
                <w:tab w:val="left" w:pos="720"/>
              </w:tabs>
              <w:rPr>
                <w:rFonts w:ascii="Angsana New" w:hAnsi="Angsana New" w:cs="Angsana New"/>
                <w:snapToGrid w:val="0"/>
                <w:color w:val="000000"/>
                <w:sz w:val="30"/>
                <w:szCs w:val="30"/>
                <w:cs/>
                <w:lang w:eastAsia="th-TH"/>
              </w:rPr>
            </w:pPr>
            <w:r w:rsidRPr="00583B13">
              <w:rPr>
                <w:rFonts w:ascii="Angsana New" w:hAnsi="Angsana New" w:cs="Angsana New"/>
                <w:snapToGrid w:val="0"/>
                <w:color w:val="000000"/>
                <w:sz w:val="30"/>
                <w:szCs w:val="30"/>
                <w:cs/>
                <w:lang w:eastAsia="th-TH"/>
              </w:rPr>
              <w:t>สินทรัพย์ทางการเงิน</w:t>
            </w:r>
          </w:p>
        </w:tc>
        <w:tc>
          <w:tcPr>
            <w:tcW w:w="180" w:type="dxa"/>
          </w:tcPr>
          <w:p w14:paraId="1E501EB1" w14:textId="77777777" w:rsidR="00583B13" w:rsidRPr="00D764BF" w:rsidRDefault="00583B13">
            <w:pPr>
              <w:jc w:val="center"/>
              <w:rPr>
                <w:rFonts w:ascii="Angsana New" w:hAnsi="Angsana New" w:cs="Angsana New"/>
                <w:snapToGrid w:val="0"/>
                <w:color w:val="000000"/>
                <w:sz w:val="30"/>
                <w:szCs w:val="30"/>
                <w:cs/>
                <w:lang w:eastAsia="th-TH"/>
              </w:rPr>
            </w:pPr>
          </w:p>
        </w:tc>
        <w:tc>
          <w:tcPr>
            <w:tcW w:w="1710" w:type="dxa"/>
          </w:tcPr>
          <w:p w14:paraId="02B6288C" w14:textId="77777777" w:rsidR="00583B13" w:rsidRPr="003D20D1" w:rsidRDefault="00583B13">
            <w:pPr>
              <w:jc w:val="center"/>
              <w:rPr>
                <w:rFonts w:ascii="Angsana New" w:hAnsi="Angsana New" w:cs="Angsana New"/>
                <w:snapToGrid w:val="0"/>
                <w:color w:val="000000"/>
                <w:sz w:val="30"/>
                <w:szCs w:val="30"/>
                <w:u w:val="single"/>
                <w:lang w:eastAsia="th-TH"/>
              </w:rPr>
            </w:pPr>
          </w:p>
        </w:tc>
        <w:tc>
          <w:tcPr>
            <w:tcW w:w="180" w:type="dxa"/>
          </w:tcPr>
          <w:p w14:paraId="213E37D6" w14:textId="77777777" w:rsidR="00583B13" w:rsidRPr="003D20D1" w:rsidRDefault="00583B13">
            <w:pPr>
              <w:jc w:val="center"/>
              <w:rPr>
                <w:rFonts w:ascii="Angsana New" w:hAnsi="Angsana New" w:cs="Angsana New"/>
                <w:snapToGrid w:val="0"/>
                <w:color w:val="000000"/>
                <w:sz w:val="30"/>
                <w:szCs w:val="30"/>
                <w:u w:val="single"/>
                <w:cs/>
                <w:lang w:eastAsia="th-TH"/>
              </w:rPr>
            </w:pPr>
          </w:p>
        </w:tc>
        <w:tc>
          <w:tcPr>
            <w:tcW w:w="1890" w:type="dxa"/>
          </w:tcPr>
          <w:p w14:paraId="6AF0D054" w14:textId="77777777" w:rsidR="00583B13" w:rsidRPr="003D20D1" w:rsidRDefault="00583B13">
            <w:pPr>
              <w:jc w:val="center"/>
              <w:rPr>
                <w:rFonts w:ascii="Angsana New" w:hAnsi="Angsana New" w:cs="Angsana New"/>
                <w:snapToGrid w:val="0"/>
                <w:color w:val="000000"/>
                <w:sz w:val="30"/>
                <w:szCs w:val="30"/>
                <w:u w:val="single"/>
                <w:lang w:eastAsia="th-TH"/>
              </w:rPr>
            </w:pPr>
          </w:p>
        </w:tc>
      </w:tr>
      <w:tr w:rsidR="00D764BF" w:rsidRPr="00D764BF" w14:paraId="003D77E4" w14:textId="77777777">
        <w:trPr>
          <w:cantSplit/>
        </w:trPr>
        <w:tc>
          <w:tcPr>
            <w:tcW w:w="4017" w:type="dxa"/>
          </w:tcPr>
          <w:p w14:paraId="40887C04" w14:textId="77777777" w:rsidR="00D764BF" w:rsidRPr="00FE2679" w:rsidRDefault="00D764BF">
            <w:pPr>
              <w:tabs>
                <w:tab w:val="left" w:pos="360"/>
                <w:tab w:val="left" w:pos="720"/>
              </w:tabs>
              <w:rPr>
                <w:rFonts w:ascii="Angsana New" w:hAnsi="Angsana New" w:cs="Angsana New"/>
                <w:sz w:val="30"/>
                <w:szCs w:val="30"/>
                <w:u w:val="single"/>
                <w:cs/>
              </w:rPr>
            </w:pPr>
            <w:r w:rsidRPr="00D764BF">
              <w:rPr>
                <w:rFonts w:ascii="Angsana New" w:hAnsi="Angsana New" w:cs="Angsana New"/>
                <w:snapToGrid w:val="0"/>
                <w:color w:val="000000"/>
                <w:sz w:val="30"/>
                <w:szCs w:val="30"/>
                <w:u w:val="single"/>
                <w:cs/>
                <w:lang w:eastAsia="th-TH"/>
              </w:rPr>
              <w:t>สกุลเงิน</w:t>
            </w:r>
          </w:p>
        </w:tc>
        <w:tc>
          <w:tcPr>
            <w:tcW w:w="180" w:type="dxa"/>
          </w:tcPr>
          <w:p w14:paraId="4F0A7999" w14:textId="77777777" w:rsidR="00D764BF" w:rsidRPr="00D764BF" w:rsidRDefault="00D764BF">
            <w:pPr>
              <w:jc w:val="center"/>
              <w:rPr>
                <w:rFonts w:ascii="Angsana New" w:hAnsi="Angsana New" w:cs="Angsana New"/>
                <w:snapToGrid w:val="0"/>
                <w:color w:val="000000"/>
                <w:sz w:val="30"/>
                <w:szCs w:val="30"/>
                <w:cs/>
                <w:lang w:eastAsia="th-TH"/>
              </w:rPr>
            </w:pPr>
          </w:p>
        </w:tc>
        <w:tc>
          <w:tcPr>
            <w:tcW w:w="1710" w:type="dxa"/>
          </w:tcPr>
          <w:p w14:paraId="5FE7BBBF" w14:textId="4AB7546F" w:rsidR="00D764BF" w:rsidRPr="003D20D1" w:rsidRDefault="00D764BF">
            <w:pPr>
              <w:jc w:val="center"/>
              <w:rPr>
                <w:rFonts w:ascii="Angsana New" w:hAnsi="Angsana New" w:cs="Angsana New"/>
                <w:snapToGrid w:val="0"/>
                <w:color w:val="000000"/>
                <w:sz w:val="30"/>
                <w:szCs w:val="30"/>
                <w:u w:val="single"/>
                <w:lang w:eastAsia="th-TH"/>
              </w:rPr>
            </w:pPr>
          </w:p>
        </w:tc>
        <w:tc>
          <w:tcPr>
            <w:tcW w:w="180" w:type="dxa"/>
          </w:tcPr>
          <w:p w14:paraId="581A6E12" w14:textId="77777777" w:rsidR="00D764BF" w:rsidRPr="003D20D1" w:rsidRDefault="00D764BF">
            <w:pPr>
              <w:jc w:val="center"/>
              <w:rPr>
                <w:rFonts w:ascii="Angsana New" w:hAnsi="Angsana New" w:cs="Angsana New"/>
                <w:snapToGrid w:val="0"/>
                <w:color w:val="000000"/>
                <w:sz w:val="30"/>
                <w:szCs w:val="30"/>
                <w:u w:val="single"/>
                <w:cs/>
                <w:lang w:eastAsia="th-TH"/>
              </w:rPr>
            </w:pPr>
          </w:p>
        </w:tc>
        <w:tc>
          <w:tcPr>
            <w:tcW w:w="1890" w:type="dxa"/>
          </w:tcPr>
          <w:p w14:paraId="08FD80A9" w14:textId="4915219D" w:rsidR="00D764BF" w:rsidRPr="003D20D1" w:rsidRDefault="00D764BF">
            <w:pPr>
              <w:jc w:val="center"/>
              <w:rPr>
                <w:rFonts w:ascii="Angsana New" w:hAnsi="Angsana New" w:cs="Angsana New"/>
                <w:snapToGrid w:val="0"/>
                <w:color w:val="000000"/>
                <w:sz w:val="30"/>
                <w:szCs w:val="30"/>
                <w:u w:val="single"/>
                <w:lang w:eastAsia="th-TH"/>
              </w:rPr>
            </w:pPr>
          </w:p>
        </w:tc>
      </w:tr>
      <w:tr w:rsidR="00E85B0D" w:rsidRPr="00D764BF" w14:paraId="464E4BEF" w14:textId="77777777">
        <w:trPr>
          <w:cantSplit/>
        </w:trPr>
        <w:tc>
          <w:tcPr>
            <w:tcW w:w="4017" w:type="dxa"/>
          </w:tcPr>
          <w:p w14:paraId="512D048C" w14:textId="77777777" w:rsidR="00E85B0D" w:rsidRPr="00D764BF" w:rsidRDefault="00E85B0D" w:rsidP="00E85B0D">
            <w:pPr>
              <w:tabs>
                <w:tab w:val="left" w:pos="360"/>
                <w:tab w:val="left" w:pos="720"/>
              </w:tabs>
              <w:ind w:firstLine="210"/>
              <w:rPr>
                <w:rFonts w:ascii="Angsana New" w:hAnsi="Angsana New" w:cs="Angsana New"/>
                <w:sz w:val="30"/>
                <w:szCs w:val="30"/>
                <w:cs/>
              </w:rPr>
            </w:pPr>
            <w:r w:rsidRPr="00D764BF">
              <w:rPr>
                <w:rFonts w:ascii="Angsana New" w:hAnsi="Angsana New" w:cs="Angsana New"/>
                <w:sz w:val="30"/>
                <w:szCs w:val="30"/>
                <w:cs/>
              </w:rPr>
              <w:t>ดอลลาร์สหรัฐอเมริกา</w:t>
            </w:r>
          </w:p>
        </w:tc>
        <w:tc>
          <w:tcPr>
            <w:tcW w:w="180" w:type="dxa"/>
          </w:tcPr>
          <w:p w14:paraId="47145AD5" w14:textId="77777777" w:rsidR="00E85B0D" w:rsidRPr="00D764BF" w:rsidRDefault="00E85B0D" w:rsidP="00E85B0D">
            <w:pPr>
              <w:ind w:right="60"/>
              <w:jc w:val="right"/>
              <w:rPr>
                <w:rFonts w:ascii="Angsana New" w:hAnsi="Angsana New" w:cs="Angsana New"/>
                <w:snapToGrid w:val="0"/>
                <w:color w:val="000000"/>
                <w:sz w:val="30"/>
                <w:szCs w:val="30"/>
                <w:cs/>
                <w:lang w:eastAsia="th-TH"/>
              </w:rPr>
            </w:pPr>
          </w:p>
        </w:tc>
        <w:tc>
          <w:tcPr>
            <w:tcW w:w="1710" w:type="dxa"/>
          </w:tcPr>
          <w:p w14:paraId="72ED7BC9" w14:textId="1E717D1C" w:rsidR="00E85B0D" w:rsidRPr="00E85B0D" w:rsidRDefault="00773102" w:rsidP="00E85B0D">
            <w:pPr>
              <w:ind w:right="150"/>
              <w:jc w:val="right"/>
              <w:rPr>
                <w:rFonts w:ascii="Angsana New" w:hAnsi="Angsana New" w:cs="Angsana New"/>
                <w:snapToGrid w:val="0"/>
                <w:color w:val="000000"/>
                <w:sz w:val="30"/>
                <w:szCs w:val="30"/>
                <w:highlight w:val="yellow"/>
                <w:cs/>
                <w:lang w:eastAsia="th-TH"/>
              </w:rPr>
            </w:pPr>
            <w:r w:rsidRPr="00773102">
              <w:rPr>
                <w:rFonts w:ascii="Angsana New" w:hAnsi="Angsana New" w:cs="Angsana New"/>
                <w:snapToGrid w:val="0"/>
                <w:color w:val="000000"/>
                <w:sz w:val="30"/>
                <w:szCs w:val="30"/>
                <w:lang w:eastAsia="th-TH"/>
              </w:rPr>
              <w:t>45,362,821.74</w:t>
            </w:r>
          </w:p>
        </w:tc>
        <w:tc>
          <w:tcPr>
            <w:tcW w:w="180" w:type="dxa"/>
          </w:tcPr>
          <w:p w14:paraId="1BB2C921" w14:textId="77777777" w:rsidR="00E85B0D" w:rsidRPr="00D764BF" w:rsidRDefault="00E85B0D" w:rsidP="00E85B0D">
            <w:pPr>
              <w:ind w:right="60"/>
              <w:jc w:val="right"/>
              <w:rPr>
                <w:rFonts w:ascii="Angsana New" w:hAnsi="Angsana New" w:cs="Angsana New"/>
                <w:snapToGrid w:val="0"/>
                <w:color w:val="000000"/>
                <w:sz w:val="30"/>
                <w:szCs w:val="30"/>
                <w:cs/>
                <w:lang w:eastAsia="th-TH"/>
              </w:rPr>
            </w:pPr>
          </w:p>
        </w:tc>
        <w:tc>
          <w:tcPr>
            <w:tcW w:w="1890" w:type="dxa"/>
          </w:tcPr>
          <w:p w14:paraId="34DABB40" w14:textId="2CCF9473" w:rsidR="00E85B0D" w:rsidRPr="00D764BF" w:rsidRDefault="00E85B0D" w:rsidP="00E85B0D">
            <w:pPr>
              <w:ind w:right="150"/>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31,506</w:t>
            </w:r>
            <w:r w:rsidRPr="00D764BF">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610.12</w:t>
            </w:r>
          </w:p>
        </w:tc>
      </w:tr>
      <w:tr w:rsidR="00E85B0D" w:rsidRPr="00D764BF" w14:paraId="22B230F2" w14:textId="77777777">
        <w:trPr>
          <w:cantSplit/>
        </w:trPr>
        <w:tc>
          <w:tcPr>
            <w:tcW w:w="4017" w:type="dxa"/>
          </w:tcPr>
          <w:p w14:paraId="44C3E6D1" w14:textId="77777777" w:rsidR="00E85B0D" w:rsidRPr="00D764BF" w:rsidRDefault="00E85B0D" w:rsidP="00E85B0D">
            <w:pPr>
              <w:tabs>
                <w:tab w:val="left" w:pos="360"/>
                <w:tab w:val="left" w:pos="720"/>
              </w:tabs>
              <w:ind w:firstLine="210"/>
              <w:rPr>
                <w:rFonts w:ascii="Angsana New" w:hAnsi="Angsana New" w:cs="Angsana New"/>
                <w:sz w:val="30"/>
                <w:szCs w:val="30"/>
                <w:cs/>
              </w:rPr>
            </w:pPr>
            <w:r w:rsidRPr="00D764BF">
              <w:rPr>
                <w:rFonts w:ascii="Angsana New" w:hAnsi="Angsana New" w:cs="Angsana New" w:hint="cs"/>
                <w:sz w:val="30"/>
                <w:szCs w:val="30"/>
                <w:cs/>
              </w:rPr>
              <w:t>จ๊าดเมียร์มาร์</w:t>
            </w:r>
          </w:p>
        </w:tc>
        <w:tc>
          <w:tcPr>
            <w:tcW w:w="180" w:type="dxa"/>
          </w:tcPr>
          <w:p w14:paraId="2A7AB558" w14:textId="77777777" w:rsidR="00E85B0D" w:rsidRPr="00D764BF" w:rsidRDefault="00E85B0D" w:rsidP="00E85B0D">
            <w:pPr>
              <w:ind w:right="60"/>
              <w:jc w:val="right"/>
              <w:rPr>
                <w:rFonts w:ascii="Angsana New" w:hAnsi="Angsana New" w:cs="Angsana New"/>
                <w:snapToGrid w:val="0"/>
                <w:color w:val="000000"/>
                <w:sz w:val="30"/>
                <w:szCs w:val="30"/>
                <w:cs/>
                <w:lang w:eastAsia="th-TH"/>
              </w:rPr>
            </w:pPr>
          </w:p>
        </w:tc>
        <w:tc>
          <w:tcPr>
            <w:tcW w:w="1710" w:type="dxa"/>
          </w:tcPr>
          <w:p w14:paraId="408BCD81" w14:textId="228429C2" w:rsidR="00E85B0D" w:rsidRPr="00E85B0D" w:rsidRDefault="00E85B0D" w:rsidP="00E85B0D">
            <w:pPr>
              <w:ind w:right="150"/>
              <w:jc w:val="right"/>
              <w:rPr>
                <w:rFonts w:ascii="Angsana New" w:hAnsi="Angsana New" w:cs="Angsana New"/>
                <w:snapToGrid w:val="0"/>
                <w:color w:val="000000"/>
                <w:sz w:val="30"/>
                <w:szCs w:val="30"/>
                <w:highlight w:val="yellow"/>
                <w:cs/>
                <w:lang w:eastAsia="th-TH"/>
              </w:rPr>
            </w:pPr>
            <w:r w:rsidRPr="00552771">
              <w:rPr>
                <w:rFonts w:ascii="Angsana New" w:hAnsi="Angsana New" w:cs="Angsana New"/>
                <w:snapToGrid w:val="0"/>
                <w:color w:val="000000"/>
                <w:sz w:val="30"/>
                <w:szCs w:val="30"/>
                <w:lang w:eastAsia="th-TH"/>
              </w:rPr>
              <w:t>328,355.00</w:t>
            </w:r>
          </w:p>
        </w:tc>
        <w:tc>
          <w:tcPr>
            <w:tcW w:w="180" w:type="dxa"/>
          </w:tcPr>
          <w:p w14:paraId="4E57B437" w14:textId="77777777" w:rsidR="00E85B0D" w:rsidRPr="00D764BF" w:rsidRDefault="00E85B0D" w:rsidP="00E85B0D">
            <w:pPr>
              <w:ind w:right="60"/>
              <w:jc w:val="right"/>
              <w:rPr>
                <w:rFonts w:ascii="Angsana New" w:hAnsi="Angsana New" w:cs="Angsana New"/>
                <w:snapToGrid w:val="0"/>
                <w:color w:val="000000"/>
                <w:sz w:val="30"/>
                <w:szCs w:val="30"/>
                <w:cs/>
                <w:lang w:eastAsia="th-TH"/>
              </w:rPr>
            </w:pPr>
          </w:p>
        </w:tc>
        <w:tc>
          <w:tcPr>
            <w:tcW w:w="1890" w:type="dxa"/>
          </w:tcPr>
          <w:p w14:paraId="15A98078" w14:textId="4814A823" w:rsidR="00E85B0D" w:rsidRPr="00D764BF" w:rsidRDefault="00E85B0D" w:rsidP="00E85B0D">
            <w:pPr>
              <w:ind w:right="150"/>
              <w:jc w:val="right"/>
              <w:rPr>
                <w:rFonts w:ascii="Angsana New" w:hAnsi="Angsana New" w:cs="Angsana New"/>
                <w:snapToGrid w:val="0"/>
                <w:color w:val="000000"/>
                <w:sz w:val="30"/>
                <w:szCs w:val="30"/>
                <w:cs/>
                <w:lang w:eastAsia="th-TH"/>
              </w:rPr>
            </w:pPr>
            <w:r w:rsidRPr="00D764BF">
              <w:rPr>
                <w:rFonts w:ascii="Angsana New" w:hAnsi="Angsana New" w:cs="Angsana New"/>
                <w:snapToGrid w:val="0"/>
                <w:color w:val="000000"/>
                <w:sz w:val="30"/>
                <w:szCs w:val="30"/>
                <w:lang w:eastAsia="th-TH"/>
              </w:rPr>
              <w:t>328,355.00</w:t>
            </w:r>
          </w:p>
        </w:tc>
      </w:tr>
      <w:tr w:rsidR="00E85B0D" w:rsidRPr="00D764BF" w14:paraId="0C853D8D" w14:textId="77777777">
        <w:trPr>
          <w:cantSplit/>
        </w:trPr>
        <w:tc>
          <w:tcPr>
            <w:tcW w:w="4017" w:type="dxa"/>
          </w:tcPr>
          <w:p w14:paraId="5FBB3F47" w14:textId="21103A41" w:rsidR="00E85B0D" w:rsidRPr="00D764BF" w:rsidRDefault="00E85B0D" w:rsidP="00E85B0D">
            <w:pPr>
              <w:tabs>
                <w:tab w:val="left" w:pos="360"/>
                <w:tab w:val="left" w:pos="720"/>
              </w:tabs>
              <w:ind w:firstLine="210"/>
              <w:rPr>
                <w:rFonts w:ascii="Angsana New" w:hAnsi="Angsana New" w:cs="Angsana New"/>
                <w:sz w:val="30"/>
                <w:szCs w:val="30"/>
                <w:cs/>
              </w:rPr>
            </w:pPr>
            <w:r w:rsidRPr="00C528BC">
              <w:rPr>
                <w:rFonts w:ascii="Angsana New" w:hAnsi="Angsana New" w:cs="Angsana New"/>
                <w:sz w:val="30"/>
                <w:szCs w:val="30"/>
                <w:cs/>
              </w:rPr>
              <w:t>กีบลาว</w:t>
            </w:r>
          </w:p>
        </w:tc>
        <w:tc>
          <w:tcPr>
            <w:tcW w:w="180" w:type="dxa"/>
          </w:tcPr>
          <w:p w14:paraId="2D7776E3" w14:textId="77777777" w:rsidR="00E85B0D" w:rsidRPr="00D764BF" w:rsidRDefault="00E85B0D" w:rsidP="00E85B0D">
            <w:pPr>
              <w:ind w:right="60"/>
              <w:jc w:val="right"/>
              <w:rPr>
                <w:rFonts w:ascii="Angsana New" w:hAnsi="Angsana New" w:cs="Angsana New"/>
                <w:snapToGrid w:val="0"/>
                <w:color w:val="000000"/>
                <w:sz w:val="30"/>
                <w:szCs w:val="30"/>
                <w:cs/>
                <w:lang w:eastAsia="th-TH"/>
              </w:rPr>
            </w:pPr>
          </w:p>
        </w:tc>
        <w:tc>
          <w:tcPr>
            <w:tcW w:w="1710" w:type="dxa"/>
          </w:tcPr>
          <w:p w14:paraId="5B18B21D" w14:textId="29CF2628" w:rsidR="00E85B0D" w:rsidRPr="00E85B0D" w:rsidRDefault="00C23AC1" w:rsidP="00E85B0D">
            <w:pPr>
              <w:ind w:right="150"/>
              <w:jc w:val="right"/>
              <w:rPr>
                <w:rFonts w:ascii="Angsana New" w:hAnsi="Angsana New" w:cs="Angsana New"/>
                <w:snapToGrid w:val="0"/>
                <w:color w:val="000000"/>
                <w:sz w:val="30"/>
                <w:szCs w:val="30"/>
                <w:highlight w:val="yellow"/>
                <w:lang w:eastAsia="th-TH"/>
              </w:rPr>
            </w:pPr>
            <w:r w:rsidRPr="00C23AC1">
              <w:rPr>
                <w:rFonts w:ascii="Angsana New" w:hAnsi="Angsana New" w:cs="Angsana New"/>
                <w:snapToGrid w:val="0"/>
                <w:color w:val="000000"/>
                <w:sz w:val="30"/>
                <w:szCs w:val="30"/>
                <w:lang w:eastAsia="th-TH"/>
              </w:rPr>
              <w:t>3,468,194.00</w:t>
            </w:r>
          </w:p>
        </w:tc>
        <w:tc>
          <w:tcPr>
            <w:tcW w:w="180" w:type="dxa"/>
          </w:tcPr>
          <w:p w14:paraId="5D75DF98" w14:textId="77777777" w:rsidR="00E85B0D" w:rsidRPr="00D764BF" w:rsidRDefault="00E85B0D" w:rsidP="00E85B0D">
            <w:pPr>
              <w:ind w:right="60"/>
              <w:jc w:val="right"/>
              <w:rPr>
                <w:rFonts w:ascii="Angsana New" w:hAnsi="Angsana New" w:cs="Angsana New"/>
                <w:snapToGrid w:val="0"/>
                <w:color w:val="000000"/>
                <w:sz w:val="30"/>
                <w:szCs w:val="30"/>
                <w:cs/>
                <w:lang w:eastAsia="th-TH"/>
              </w:rPr>
            </w:pPr>
          </w:p>
        </w:tc>
        <w:tc>
          <w:tcPr>
            <w:tcW w:w="1890" w:type="dxa"/>
          </w:tcPr>
          <w:p w14:paraId="0E0FBAFD" w14:textId="4EC16D90" w:rsidR="00E85B0D" w:rsidRPr="00D764BF" w:rsidRDefault="00E85B0D" w:rsidP="00E85B0D">
            <w:pPr>
              <w:ind w:right="150"/>
              <w:jc w:val="right"/>
              <w:rPr>
                <w:rFonts w:ascii="Angsana New" w:hAnsi="Angsana New" w:cs="Angsana New"/>
                <w:snapToGrid w:val="0"/>
                <w:color w:val="000000"/>
                <w:sz w:val="30"/>
                <w:szCs w:val="30"/>
                <w:lang w:eastAsia="th-TH"/>
              </w:rPr>
            </w:pPr>
            <w:r w:rsidRPr="0014440E">
              <w:rPr>
                <w:rFonts w:ascii="Angsana New" w:hAnsi="Angsana New" w:cs="Angsana New"/>
                <w:snapToGrid w:val="0"/>
                <w:color w:val="000000"/>
                <w:sz w:val="30"/>
                <w:szCs w:val="30"/>
                <w:lang w:eastAsia="th-TH"/>
              </w:rPr>
              <w:t>21,844,160.00</w:t>
            </w:r>
          </w:p>
        </w:tc>
      </w:tr>
      <w:tr w:rsidR="00E85B0D" w:rsidRPr="00D764BF" w14:paraId="75475CF8" w14:textId="77777777">
        <w:trPr>
          <w:cantSplit/>
        </w:trPr>
        <w:tc>
          <w:tcPr>
            <w:tcW w:w="4017" w:type="dxa"/>
          </w:tcPr>
          <w:p w14:paraId="3AF2E807" w14:textId="7CF11315" w:rsidR="00E85B0D" w:rsidRPr="00C528BC" w:rsidRDefault="00E85B0D" w:rsidP="00E85B0D">
            <w:pPr>
              <w:tabs>
                <w:tab w:val="left" w:pos="360"/>
                <w:tab w:val="left" w:pos="720"/>
              </w:tabs>
              <w:rPr>
                <w:rFonts w:ascii="Angsana New" w:hAnsi="Angsana New" w:cs="Angsana New"/>
                <w:sz w:val="30"/>
                <w:szCs w:val="30"/>
                <w:cs/>
              </w:rPr>
            </w:pPr>
            <w:r>
              <w:rPr>
                <w:rFonts w:ascii="Angsana New" w:hAnsi="Angsana New" w:cs="Angsana New" w:hint="cs"/>
                <w:sz w:val="30"/>
                <w:szCs w:val="30"/>
                <w:cs/>
              </w:rPr>
              <w:t>หนี้สิน</w:t>
            </w:r>
            <w:r w:rsidRPr="00FE2679">
              <w:rPr>
                <w:rFonts w:ascii="Angsana New" w:hAnsi="Angsana New" w:cs="Angsana New"/>
                <w:sz w:val="30"/>
                <w:szCs w:val="30"/>
                <w:cs/>
              </w:rPr>
              <w:t>ทางการเงิน</w:t>
            </w:r>
          </w:p>
        </w:tc>
        <w:tc>
          <w:tcPr>
            <w:tcW w:w="180" w:type="dxa"/>
          </w:tcPr>
          <w:p w14:paraId="13BC1DFA" w14:textId="77777777" w:rsidR="00E85B0D" w:rsidRPr="00D764BF" w:rsidRDefault="00E85B0D" w:rsidP="00E85B0D">
            <w:pPr>
              <w:ind w:right="60"/>
              <w:jc w:val="right"/>
              <w:rPr>
                <w:rFonts w:ascii="Angsana New" w:hAnsi="Angsana New" w:cs="Angsana New"/>
                <w:snapToGrid w:val="0"/>
                <w:color w:val="000000"/>
                <w:sz w:val="30"/>
                <w:szCs w:val="30"/>
                <w:cs/>
                <w:lang w:eastAsia="th-TH"/>
              </w:rPr>
            </w:pPr>
          </w:p>
        </w:tc>
        <w:tc>
          <w:tcPr>
            <w:tcW w:w="1710" w:type="dxa"/>
          </w:tcPr>
          <w:p w14:paraId="32D6B399" w14:textId="77777777" w:rsidR="00E85B0D" w:rsidRPr="00E85B0D" w:rsidRDefault="00E85B0D" w:rsidP="00E85B0D">
            <w:pPr>
              <w:ind w:right="150"/>
              <w:jc w:val="right"/>
              <w:rPr>
                <w:rFonts w:ascii="Angsana New" w:hAnsi="Angsana New" w:cs="Angsana New"/>
                <w:snapToGrid w:val="0"/>
                <w:color w:val="000000"/>
                <w:sz w:val="30"/>
                <w:szCs w:val="30"/>
                <w:highlight w:val="yellow"/>
                <w:lang w:eastAsia="th-TH"/>
              </w:rPr>
            </w:pPr>
          </w:p>
        </w:tc>
        <w:tc>
          <w:tcPr>
            <w:tcW w:w="180" w:type="dxa"/>
          </w:tcPr>
          <w:p w14:paraId="71B4BBC3" w14:textId="77777777" w:rsidR="00E85B0D" w:rsidRPr="00D764BF" w:rsidRDefault="00E85B0D" w:rsidP="00E85B0D">
            <w:pPr>
              <w:ind w:right="60"/>
              <w:jc w:val="right"/>
              <w:rPr>
                <w:rFonts w:ascii="Angsana New" w:hAnsi="Angsana New" w:cs="Angsana New"/>
                <w:snapToGrid w:val="0"/>
                <w:color w:val="000000"/>
                <w:sz w:val="30"/>
                <w:szCs w:val="30"/>
                <w:cs/>
                <w:lang w:eastAsia="th-TH"/>
              </w:rPr>
            </w:pPr>
          </w:p>
        </w:tc>
        <w:tc>
          <w:tcPr>
            <w:tcW w:w="1890" w:type="dxa"/>
          </w:tcPr>
          <w:p w14:paraId="3D94171C" w14:textId="77777777" w:rsidR="00E85B0D" w:rsidRPr="003940D6" w:rsidRDefault="00E85B0D" w:rsidP="00E85B0D">
            <w:pPr>
              <w:ind w:right="150"/>
              <w:jc w:val="right"/>
              <w:rPr>
                <w:rFonts w:ascii="Angsana New" w:hAnsi="Angsana New" w:cs="Angsana New"/>
                <w:snapToGrid w:val="0"/>
                <w:color w:val="000000"/>
                <w:sz w:val="30"/>
                <w:szCs w:val="30"/>
                <w:lang w:eastAsia="th-TH"/>
              </w:rPr>
            </w:pPr>
          </w:p>
        </w:tc>
      </w:tr>
      <w:tr w:rsidR="00E85B0D" w:rsidRPr="00D764BF" w14:paraId="119041D8" w14:textId="77777777">
        <w:trPr>
          <w:cantSplit/>
        </w:trPr>
        <w:tc>
          <w:tcPr>
            <w:tcW w:w="4017" w:type="dxa"/>
          </w:tcPr>
          <w:p w14:paraId="39784E47" w14:textId="59C53647" w:rsidR="00E85B0D" w:rsidRPr="00C528BC" w:rsidRDefault="00E85B0D" w:rsidP="00E85B0D">
            <w:pPr>
              <w:tabs>
                <w:tab w:val="left" w:pos="360"/>
                <w:tab w:val="left" w:pos="720"/>
              </w:tabs>
              <w:rPr>
                <w:rFonts w:ascii="Angsana New" w:hAnsi="Angsana New" w:cs="Angsana New"/>
                <w:sz w:val="30"/>
                <w:szCs w:val="30"/>
                <w:cs/>
              </w:rPr>
            </w:pPr>
            <w:r w:rsidRPr="00FE2679">
              <w:rPr>
                <w:rFonts w:ascii="Angsana New" w:hAnsi="Angsana New" w:cs="Angsana New"/>
                <w:snapToGrid w:val="0"/>
                <w:color w:val="000000"/>
                <w:sz w:val="30"/>
                <w:szCs w:val="30"/>
                <w:u w:val="single"/>
                <w:cs/>
                <w:lang w:eastAsia="th-TH"/>
              </w:rPr>
              <w:t>สกุลเงิน</w:t>
            </w:r>
          </w:p>
        </w:tc>
        <w:tc>
          <w:tcPr>
            <w:tcW w:w="180" w:type="dxa"/>
          </w:tcPr>
          <w:p w14:paraId="575FDB47" w14:textId="77777777" w:rsidR="00E85B0D" w:rsidRPr="00D764BF" w:rsidRDefault="00E85B0D" w:rsidP="00E85B0D">
            <w:pPr>
              <w:ind w:right="60"/>
              <w:jc w:val="right"/>
              <w:rPr>
                <w:rFonts w:ascii="Angsana New" w:hAnsi="Angsana New" w:cs="Angsana New"/>
                <w:snapToGrid w:val="0"/>
                <w:color w:val="000000"/>
                <w:sz w:val="30"/>
                <w:szCs w:val="30"/>
                <w:cs/>
                <w:lang w:eastAsia="th-TH"/>
              </w:rPr>
            </w:pPr>
          </w:p>
        </w:tc>
        <w:tc>
          <w:tcPr>
            <w:tcW w:w="1710" w:type="dxa"/>
          </w:tcPr>
          <w:p w14:paraId="136C0957" w14:textId="77777777" w:rsidR="00E85B0D" w:rsidRPr="00E85B0D" w:rsidRDefault="00E85B0D" w:rsidP="00E85B0D">
            <w:pPr>
              <w:ind w:right="150"/>
              <w:jc w:val="right"/>
              <w:rPr>
                <w:rFonts w:ascii="Angsana New" w:hAnsi="Angsana New" w:cs="Angsana New"/>
                <w:snapToGrid w:val="0"/>
                <w:color w:val="000000"/>
                <w:sz w:val="30"/>
                <w:szCs w:val="30"/>
                <w:highlight w:val="yellow"/>
                <w:lang w:eastAsia="th-TH"/>
              </w:rPr>
            </w:pPr>
          </w:p>
        </w:tc>
        <w:tc>
          <w:tcPr>
            <w:tcW w:w="180" w:type="dxa"/>
          </w:tcPr>
          <w:p w14:paraId="32AEFA37" w14:textId="77777777" w:rsidR="00E85B0D" w:rsidRPr="00D764BF" w:rsidRDefault="00E85B0D" w:rsidP="00E85B0D">
            <w:pPr>
              <w:ind w:right="60"/>
              <w:jc w:val="right"/>
              <w:rPr>
                <w:rFonts w:ascii="Angsana New" w:hAnsi="Angsana New" w:cs="Angsana New"/>
                <w:snapToGrid w:val="0"/>
                <w:color w:val="000000"/>
                <w:sz w:val="30"/>
                <w:szCs w:val="30"/>
                <w:cs/>
                <w:lang w:eastAsia="th-TH"/>
              </w:rPr>
            </w:pPr>
          </w:p>
        </w:tc>
        <w:tc>
          <w:tcPr>
            <w:tcW w:w="1890" w:type="dxa"/>
          </w:tcPr>
          <w:p w14:paraId="7DC1DEE0" w14:textId="77777777" w:rsidR="00E85B0D" w:rsidRPr="003940D6" w:rsidRDefault="00E85B0D" w:rsidP="00E85B0D">
            <w:pPr>
              <w:ind w:right="150"/>
              <w:jc w:val="right"/>
              <w:rPr>
                <w:rFonts w:ascii="Angsana New" w:hAnsi="Angsana New" w:cs="Angsana New"/>
                <w:snapToGrid w:val="0"/>
                <w:color w:val="000000"/>
                <w:sz w:val="30"/>
                <w:szCs w:val="30"/>
                <w:lang w:eastAsia="th-TH"/>
              </w:rPr>
            </w:pPr>
          </w:p>
        </w:tc>
      </w:tr>
      <w:tr w:rsidR="00E85B0D" w:rsidRPr="00D764BF" w14:paraId="2C55F4C0" w14:textId="77777777">
        <w:trPr>
          <w:cantSplit/>
        </w:trPr>
        <w:tc>
          <w:tcPr>
            <w:tcW w:w="4017" w:type="dxa"/>
          </w:tcPr>
          <w:p w14:paraId="663AC8B8" w14:textId="7DC02FC9" w:rsidR="00E85B0D" w:rsidRPr="00C528BC" w:rsidRDefault="00E85B0D" w:rsidP="00E85B0D">
            <w:pPr>
              <w:tabs>
                <w:tab w:val="left" w:pos="360"/>
                <w:tab w:val="left" w:pos="720"/>
              </w:tabs>
              <w:ind w:firstLine="210"/>
              <w:rPr>
                <w:rFonts w:ascii="Angsana New" w:hAnsi="Angsana New" w:cs="Angsana New"/>
                <w:sz w:val="30"/>
                <w:szCs w:val="30"/>
                <w:cs/>
              </w:rPr>
            </w:pPr>
            <w:r w:rsidRPr="00D764BF">
              <w:rPr>
                <w:rFonts w:ascii="Angsana New" w:hAnsi="Angsana New" w:cs="Angsana New"/>
                <w:sz w:val="30"/>
                <w:szCs w:val="30"/>
                <w:cs/>
              </w:rPr>
              <w:t>ดอลลาร์สหรัฐอเมริกา</w:t>
            </w:r>
          </w:p>
        </w:tc>
        <w:tc>
          <w:tcPr>
            <w:tcW w:w="180" w:type="dxa"/>
          </w:tcPr>
          <w:p w14:paraId="78331F18" w14:textId="77777777" w:rsidR="00E85B0D" w:rsidRPr="00D764BF" w:rsidRDefault="00E85B0D" w:rsidP="00E85B0D">
            <w:pPr>
              <w:ind w:right="60"/>
              <w:jc w:val="right"/>
              <w:rPr>
                <w:rFonts w:ascii="Angsana New" w:hAnsi="Angsana New" w:cs="Angsana New"/>
                <w:snapToGrid w:val="0"/>
                <w:color w:val="000000"/>
                <w:sz w:val="30"/>
                <w:szCs w:val="30"/>
                <w:cs/>
                <w:lang w:eastAsia="th-TH"/>
              </w:rPr>
            </w:pPr>
          </w:p>
        </w:tc>
        <w:tc>
          <w:tcPr>
            <w:tcW w:w="1710" w:type="dxa"/>
          </w:tcPr>
          <w:p w14:paraId="5C3CDD45" w14:textId="46EF30C2" w:rsidR="00E85B0D" w:rsidRPr="00E85B0D" w:rsidRDefault="00B1349C" w:rsidP="00E85B0D">
            <w:pPr>
              <w:ind w:right="150"/>
              <w:jc w:val="right"/>
              <w:rPr>
                <w:rFonts w:ascii="Angsana New" w:hAnsi="Angsana New" w:cs="Angsana New"/>
                <w:snapToGrid w:val="0"/>
                <w:color w:val="000000"/>
                <w:sz w:val="30"/>
                <w:szCs w:val="30"/>
                <w:highlight w:val="yellow"/>
                <w:lang w:eastAsia="th-TH"/>
              </w:rPr>
            </w:pPr>
            <w:r w:rsidRPr="00B1349C">
              <w:rPr>
                <w:rFonts w:ascii="Angsana New" w:hAnsi="Angsana New" w:cs="Angsana New"/>
                <w:snapToGrid w:val="0"/>
                <w:color w:val="000000"/>
                <w:sz w:val="30"/>
                <w:szCs w:val="30"/>
                <w:lang w:eastAsia="th-TH"/>
              </w:rPr>
              <w:t>7,661.38</w:t>
            </w:r>
          </w:p>
        </w:tc>
        <w:tc>
          <w:tcPr>
            <w:tcW w:w="180" w:type="dxa"/>
          </w:tcPr>
          <w:p w14:paraId="26017C28" w14:textId="77777777" w:rsidR="00E85B0D" w:rsidRPr="00D764BF" w:rsidRDefault="00E85B0D" w:rsidP="00E85B0D">
            <w:pPr>
              <w:ind w:right="60"/>
              <w:jc w:val="right"/>
              <w:rPr>
                <w:rFonts w:ascii="Angsana New" w:hAnsi="Angsana New" w:cs="Angsana New"/>
                <w:snapToGrid w:val="0"/>
                <w:color w:val="000000"/>
                <w:sz w:val="30"/>
                <w:szCs w:val="30"/>
                <w:cs/>
                <w:lang w:eastAsia="th-TH"/>
              </w:rPr>
            </w:pPr>
          </w:p>
        </w:tc>
        <w:tc>
          <w:tcPr>
            <w:tcW w:w="1890" w:type="dxa"/>
          </w:tcPr>
          <w:p w14:paraId="2204C713" w14:textId="08689E8B" w:rsidR="00E85B0D" w:rsidRPr="003940D6" w:rsidRDefault="00E85B0D" w:rsidP="00E85B0D">
            <w:pPr>
              <w:ind w:right="150"/>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87,965.50</w:t>
            </w:r>
          </w:p>
        </w:tc>
      </w:tr>
    </w:tbl>
    <w:p w14:paraId="290C73FB" w14:textId="77777777" w:rsidR="00D764BF" w:rsidRDefault="00D764BF" w:rsidP="00D764BF">
      <w:pPr>
        <w:tabs>
          <w:tab w:val="left" w:pos="-2410"/>
        </w:tabs>
        <w:ind w:left="993" w:firstLine="425"/>
        <w:jc w:val="thaiDistribute"/>
        <w:rPr>
          <w:rFonts w:ascii="Angsana New" w:hAnsi="Angsana New" w:cs="Angsana New"/>
          <w:sz w:val="16"/>
          <w:szCs w:val="16"/>
        </w:rPr>
      </w:pPr>
    </w:p>
    <w:p w14:paraId="38613401" w14:textId="77777777" w:rsidR="00C527D2" w:rsidRPr="00C527D2" w:rsidRDefault="00C527D2" w:rsidP="00C64382">
      <w:pPr>
        <w:pStyle w:val="ListParagraph"/>
        <w:numPr>
          <w:ilvl w:val="0"/>
          <w:numId w:val="16"/>
        </w:numPr>
        <w:tabs>
          <w:tab w:val="left" w:pos="990"/>
        </w:tabs>
        <w:ind w:hanging="720"/>
        <w:jc w:val="thaiDistribute"/>
        <w:rPr>
          <w:rFonts w:ascii="Angsana New" w:hAnsi="Angsana New" w:cs="Angsana New"/>
          <w:sz w:val="30"/>
          <w:szCs w:val="30"/>
        </w:rPr>
      </w:pPr>
      <w:bookmarkStart w:id="10" w:name="_Hlk191312571"/>
      <w:r w:rsidRPr="00C527D2">
        <w:rPr>
          <w:rFonts w:ascii="Angsana New" w:hAnsi="Angsana New" w:cs="Angsana New"/>
          <w:sz w:val="30"/>
          <w:szCs w:val="30"/>
          <w:cs/>
        </w:rPr>
        <w:t>ความเสี่ยงด้านเครดิต</w:t>
      </w:r>
    </w:p>
    <w:p w14:paraId="4A13057C" w14:textId="77777777" w:rsidR="00C527D2" w:rsidRPr="00C527D2" w:rsidRDefault="00C527D2" w:rsidP="00C527D2">
      <w:pPr>
        <w:tabs>
          <w:tab w:val="left" w:pos="990"/>
        </w:tabs>
        <w:ind w:left="990"/>
        <w:jc w:val="thaiDistribute"/>
        <w:rPr>
          <w:rFonts w:asciiTheme="majorBidi" w:hAnsiTheme="majorBidi" w:cstheme="majorBidi"/>
          <w:sz w:val="16"/>
          <w:szCs w:val="16"/>
        </w:rPr>
      </w:pPr>
    </w:p>
    <w:p w14:paraId="275915C9" w14:textId="7ADC9E4B" w:rsidR="009C2E12" w:rsidRPr="009C2E12" w:rsidRDefault="00C527D2" w:rsidP="009C2E12">
      <w:pPr>
        <w:tabs>
          <w:tab w:val="left" w:pos="990"/>
        </w:tabs>
        <w:ind w:left="990"/>
        <w:jc w:val="thaiDistribute"/>
        <w:rPr>
          <w:rFonts w:asciiTheme="majorBidi" w:hAnsiTheme="majorBidi" w:cstheme="majorBidi"/>
          <w:sz w:val="30"/>
          <w:szCs w:val="30"/>
          <w:cs/>
        </w:rPr>
      </w:pPr>
      <w:r>
        <w:rPr>
          <w:rFonts w:asciiTheme="majorBidi" w:hAnsiTheme="majorBidi" w:cstheme="majorBidi"/>
          <w:sz w:val="30"/>
          <w:szCs w:val="30"/>
          <w:cs/>
        </w:rPr>
        <w:tab/>
      </w:r>
      <w:r w:rsidR="009C2E12" w:rsidRPr="009C2E12">
        <w:rPr>
          <w:rFonts w:ascii="Angsana New" w:hAnsi="Angsana New" w:cs="Angsana New"/>
          <w:sz w:val="30"/>
          <w:szCs w:val="30"/>
          <w:cs/>
        </w:rPr>
        <w:t>ความเสี่ยงด้านเครดิตเป็นความเสี่ยงที่คู่สัญญาของเครื่องมือทางการเงินฝ่ายหนึ่งจะทำให้เกิด</w:t>
      </w:r>
      <w:r w:rsidR="009C2E12">
        <w:rPr>
          <w:rFonts w:ascii="Angsana New" w:hAnsi="Angsana New" w:cs="Angsana New" w:hint="cs"/>
          <w:sz w:val="30"/>
          <w:szCs w:val="30"/>
          <w:cs/>
        </w:rPr>
        <w:t xml:space="preserve">      </w:t>
      </w:r>
      <w:r w:rsidR="009C2E12" w:rsidRPr="009C2E12">
        <w:rPr>
          <w:rFonts w:ascii="Angsana New" w:hAnsi="Angsana New" w:cs="Angsana New"/>
          <w:sz w:val="30"/>
          <w:szCs w:val="30"/>
          <w:cs/>
        </w:rPr>
        <w:t>ผลขาดทุนทางการเงินต่อคู่สัญญาอีกฝ่ายหนึ่งโดยการที่ไม่สามารถจ่ายชำระภาระผูกพัน ความเสี่ยง</w:t>
      </w:r>
      <w:r w:rsidR="009C2E12">
        <w:rPr>
          <w:rFonts w:ascii="Angsana New" w:hAnsi="Angsana New" w:cs="Angsana New" w:hint="cs"/>
          <w:sz w:val="30"/>
          <w:szCs w:val="30"/>
          <w:cs/>
        </w:rPr>
        <w:t xml:space="preserve">   </w:t>
      </w:r>
      <w:r w:rsidR="009C2E12" w:rsidRPr="009C2E12">
        <w:rPr>
          <w:rFonts w:ascii="Angsana New" w:hAnsi="Angsana New" w:cs="Angsana New"/>
          <w:sz w:val="30"/>
          <w:szCs w:val="30"/>
          <w:cs/>
        </w:rPr>
        <w:t>ด้านการให้สินเชื่อของบริษัทฯ เกี่ยวเนื่องกับการกระจุกตัวของการให้สินเชื่อและการไม่ได้รับชำระหนี้จากเงินฝากสถาบันการเงิน และ</w:t>
      </w:r>
      <w:r w:rsidR="009C2E12" w:rsidRPr="009C2E12">
        <w:rPr>
          <w:rFonts w:ascii="Angsana New" w:hAnsi="Angsana New" w:cs="Angsana New" w:hint="cs"/>
          <w:sz w:val="30"/>
          <w:szCs w:val="30"/>
          <w:cs/>
        </w:rPr>
        <w:t>ลูกหนี้</w:t>
      </w:r>
    </w:p>
    <w:p w14:paraId="26A23260" w14:textId="77777777" w:rsidR="000837A1" w:rsidRPr="000837A1" w:rsidRDefault="000837A1" w:rsidP="00C527D2">
      <w:pPr>
        <w:tabs>
          <w:tab w:val="left" w:pos="990"/>
        </w:tabs>
        <w:ind w:left="990"/>
        <w:jc w:val="thaiDistribute"/>
        <w:rPr>
          <w:rFonts w:asciiTheme="majorBidi" w:hAnsiTheme="majorBidi" w:cstheme="majorBidi"/>
          <w:sz w:val="16"/>
          <w:szCs w:val="16"/>
        </w:rPr>
      </w:pPr>
    </w:p>
    <w:p w14:paraId="6AD56E8E" w14:textId="18A4DE5A" w:rsidR="00C527D2" w:rsidRPr="000837A1" w:rsidRDefault="000837A1" w:rsidP="00C527D2">
      <w:pPr>
        <w:tabs>
          <w:tab w:val="left" w:pos="990"/>
        </w:tabs>
        <w:ind w:left="990"/>
        <w:jc w:val="thaiDistribute"/>
        <w:rPr>
          <w:rFonts w:asciiTheme="majorBidi" w:hAnsiTheme="majorBidi" w:cstheme="majorBidi"/>
          <w:sz w:val="30"/>
          <w:szCs w:val="30"/>
          <w:u w:val="single"/>
          <w:shd w:val="clear" w:color="auto" w:fill="E0E0E0"/>
        </w:rPr>
      </w:pPr>
      <w:r w:rsidRPr="000837A1">
        <w:rPr>
          <w:rFonts w:asciiTheme="majorBidi" w:hAnsiTheme="majorBidi" w:cstheme="majorBidi" w:hint="cs"/>
          <w:sz w:val="30"/>
          <w:szCs w:val="30"/>
          <w:u w:val="single"/>
          <w:cs/>
        </w:rPr>
        <w:t>ลูกหนี้</w:t>
      </w:r>
    </w:p>
    <w:p w14:paraId="29A8C118" w14:textId="77777777" w:rsidR="000A2B65" w:rsidRPr="000A2B65" w:rsidRDefault="000A2B65" w:rsidP="00D764BF">
      <w:pPr>
        <w:tabs>
          <w:tab w:val="left" w:pos="-2410"/>
        </w:tabs>
        <w:ind w:left="993" w:firstLine="425"/>
        <w:jc w:val="thaiDistribute"/>
        <w:rPr>
          <w:rFonts w:ascii="Angsana New" w:eastAsia="Times New Roman" w:hAnsi="Angsana New" w:cs="AngsanaUPC"/>
          <w:sz w:val="16"/>
          <w:szCs w:val="16"/>
        </w:rPr>
      </w:pPr>
    </w:p>
    <w:p w14:paraId="2EB80C06" w14:textId="7219D3DD" w:rsidR="00D764BF" w:rsidRPr="00187B64" w:rsidRDefault="00187B64" w:rsidP="00187B64">
      <w:pPr>
        <w:tabs>
          <w:tab w:val="left" w:pos="990"/>
        </w:tabs>
        <w:ind w:left="990"/>
        <w:jc w:val="thaiDistribute"/>
        <w:rPr>
          <w:rFonts w:asciiTheme="majorBidi" w:hAnsiTheme="majorBidi" w:cstheme="majorBidi"/>
          <w:sz w:val="30"/>
          <w:szCs w:val="30"/>
        </w:rPr>
      </w:pPr>
      <w:r>
        <w:rPr>
          <w:rFonts w:asciiTheme="majorBidi" w:hAnsiTheme="majorBidi" w:cstheme="majorBidi"/>
          <w:sz w:val="30"/>
          <w:szCs w:val="30"/>
          <w:cs/>
        </w:rPr>
        <w:tab/>
      </w:r>
      <w:r w:rsidR="00D764BF" w:rsidRPr="00187B64">
        <w:rPr>
          <w:rFonts w:asciiTheme="majorBidi" w:hAnsiTheme="majorBidi" w:cstheme="majorBidi"/>
          <w:sz w:val="30"/>
          <w:szCs w:val="30"/>
          <w:cs/>
        </w:rPr>
        <w:t>ความเสี่ยงด้านการให้สินเชื่อ</w:t>
      </w:r>
      <w:r w:rsidR="00D764BF" w:rsidRPr="00187B64">
        <w:rPr>
          <w:rFonts w:asciiTheme="majorBidi" w:hAnsiTheme="majorBidi" w:cstheme="majorBidi" w:hint="cs"/>
          <w:sz w:val="30"/>
          <w:szCs w:val="30"/>
          <w:cs/>
        </w:rPr>
        <w:t>เกิดจากการกระจุกตัวของการให้สินเชื่อ และการไม่ได้รับชำระหนี้จาก</w:t>
      </w:r>
      <w:r w:rsidR="00D764BF" w:rsidRPr="00187B64">
        <w:rPr>
          <w:rFonts w:asciiTheme="majorBidi" w:hAnsiTheme="majorBidi" w:cstheme="majorBidi"/>
          <w:sz w:val="30"/>
          <w:szCs w:val="30"/>
          <w:cs/>
        </w:rPr>
        <w:t xml:space="preserve">ลูกหนี้ </w:t>
      </w:r>
      <w:r w:rsidR="00D764BF" w:rsidRPr="00187B64">
        <w:rPr>
          <w:rFonts w:asciiTheme="majorBidi" w:hAnsiTheme="majorBidi" w:cstheme="majorBidi" w:hint="cs"/>
          <w:sz w:val="30"/>
          <w:szCs w:val="30"/>
          <w:cs/>
        </w:rPr>
        <w:t>ทั้งนี้ กลุ่ม</w:t>
      </w:r>
      <w:r w:rsidR="00D764BF" w:rsidRPr="00187B64">
        <w:rPr>
          <w:rFonts w:asciiTheme="majorBidi" w:hAnsiTheme="majorBidi" w:cstheme="majorBidi"/>
          <w:sz w:val="30"/>
          <w:szCs w:val="30"/>
          <w:cs/>
        </w:rPr>
        <w:t>บริษัท</w:t>
      </w:r>
      <w:r w:rsidR="00D764BF" w:rsidRPr="00187B64">
        <w:rPr>
          <w:rFonts w:asciiTheme="majorBidi" w:hAnsiTheme="majorBidi" w:cstheme="majorBidi" w:hint="cs"/>
          <w:sz w:val="30"/>
          <w:szCs w:val="30"/>
          <w:cs/>
        </w:rPr>
        <w:t xml:space="preserve">ฯ </w:t>
      </w:r>
      <w:r w:rsidR="00D764BF" w:rsidRPr="00187B64">
        <w:rPr>
          <w:rFonts w:asciiTheme="majorBidi" w:hAnsiTheme="majorBidi" w:cstheme="majorBidi"/>
          <w:sz w:val="30"/>
          <w:szCs w:val="30"/>
          <w:cs/>
        </w:rPr>
        <w:t>มีความเสี่ยงด้านการให้สินเชื่อที่เกี่ยวเนื่องกับลูกหนี้</w:t>
      </w:r>
      <w:r w:rsidR="00D764BF" w:rsidRPr="00187B64">
        <w:rPr>
          <w:rFonts w:asciiTheme="majorBidi" w:hAnsiTheme="majorBidi" w:cstheme="majorBidi" w:hint="cs"/>
          <w:sz w:val="30"/>
          <w:szCs w:val="30"/>
          <w:cs/>
        </w:rPr>
        <w:t xml:space="preserve"> ผู้</w:t>
      </w:r>
      <w:r w:rsidR="00D764BF" w:rsidRPr="00187B64">
        <w:rPr>
          <w:rFonts w:asciiTheme="majorBidi" w:hAnsiTheme="majorBidi" w:cstheme="majorBidi"/>
          <w:sz w:val="30"/>
          <w:szCs w:val="30"/>
          <w:cs/>
        </w:rPr>
        <w:t>บริหาร</w:t>
      </w:r>
      <w:r w:rsidR="00D764BF" w:rsidRPr="00187B64">
        <w:rPr>
          <w:rFonts w:asciiTheme="majorBidi" w:hAnsiTheme="majorBidi" w:cstheme="majorBidi" w:hint="cs"/>
          <w:sz w:val="30"/>
          <w:szCs w:val="30"/>
          <w:cs/>
        </w:rPr>
        <w:t>ของ</w:t>
      </w:r>
      <w:r w:rsidR="000A2B65" w:rsidRPr="00187B64">
        <w:rPr>
          <w:rFonts w:asciiTheme="majorBidi" w:hAnsiTheme="majorBidi" w:cstheme="majorBidi"/>
          <w:sz w:val="30"/>
          <w:szCs w:val="30"/>
        </w:rPr>
        <w:t xml:space="preserve">          </w:t>
      </w:r>
      <w:r w:rsidR="00D764BF" w:rsidRPr="00187B64">
        <w:rPr>
          <w:rFonts w:asciiTheme="majorBidi" w:hAnsiTheme="majorBidi" w:cstheme="majorBidi" w:hint="cs"/>
          <w:sz w:val="30"/>
          <w:szCs w:val="30"/>
          <w:cs/>
        </w:rPr>
        <w:t>กลุ่มบริษัทฯ บริหาร</w:t>
      </w:r>
      <w:r w:rsidR="00D764BF" w:rsidRPr="00187B64">
        <w:rPr>
          <w:rFonts w:asciiTheme="majorBidi" w:hAnsiTheme="majorBidi" w:cstheme="majorBidi"/>
          <w:sz w:val="30"/>
          <w:szCs w:val="30"/>
          <w:cs/>
        </w:rPr>
        <w:t>ความเสี่ยงนี้โดยการกำหนดให้มีนโยบายและวิธีการในการควบคุมสินเชื่อ</w:t>
      </w:r>
      <w:r w:rsidR="000A2B65" w:rsidRPr="00187B64">
        <w:rPr>
          <w:rFonts w:asciiTheme="majorBidi" w:hAnsiTheme="majorBidi" w:cstheme="majorBidi"/>
          <w:sz w:val="30"/>
          <w:szCs w:val="30"/>
        </w:rPr>
        <w:t xml:space="preserve">                  </w:t>
      </w:r>
      <w:r w:rsidR="00D764BF" w:rsidRPr="00187B64">
        <w:rPr>
          <w:rFonts w:asciiTheme="majorBidi" w:hAnsiTheme="majorBidi" w:cstheme="majorBidi"/>
          <w:sz w:val="30"/>
          <w:szCs w:val="30"/>
          <w:cs/>
        </w:rPr>
        <w:t>ที่เหมาะสม</w:t>
      </w:r>
      <w:r w:rsidR="00D764BF" w:rsidRPr="00187B64">
        <w:rPr>
          <w:rFonts w:asciiTheme="majorBidi" w:hAnsiTheme="majorBidi" w:cstheme="majorBidi" w:hint="cs"/>
          <w:sz w:val="30"/>
          <w:szCs w:val="30"/>
          <w:cs/>
        </w:rPr>
        <w:t xml:space="preserve"> และ</w:t>
      </w:r>
      <w:r w:rsidR="00D764BF" w:rsidRPr="00187B64">
        <w:rPr>
          <w:rFonts w:asciiTheme="majorBidi" w:hAnsiTheme="majorBidi" w:cstheme="majorBidi"/>
          <w:sz w:val="30"/>
          <w:szCs w:val="30"/>
          <w:cs/>
        </w:rPr>
        <w:t>การให้สินเชื่อของ</w:t>
      </w:r>
      <w:r w:rsidR="00D764BF" w:rsidRPr="00187B64">
        <w:rPr>
          <w:rFonts w:asciiTheme="majorBidi" w:hAnsiTheme="majorBidi" w:cstheme="majorBidi" w:hint="cs"/>
          <w:sz w:val="30"/>
          <w:szCs w:val="30"/>
          <w:cs/>
        </w:rPr>
        <w:t>กลุ่ม</w:t>
      </w:r>
      <w:r w:rsidR="00D764BF" w:rsidRPr="00187B64">
        <w:rPr>
          <w:rFonts w:asciiTheme="majorBidi" w:hAnsiTheme="majorBidi" w:cstheme="majorBidi"/>
          <w:sz w:val="30"/>
          <w:szCs w:val="30"/>
          <w:cs/>
        </w:rPr>
        <w:t>บริษัท</w:t>
      </w:r>
      <w:r w:rsidR="00D764BF" w:rsidRPr="00187B64">
        <w:rPr>
          <w:rFonts w:asciiTheme="majorBidi" w:hAnsiTheme="majorBidi" w:cstheme="majorBidi" w:hint="cs"/>
          <w:sz w:val="30"/>
          <w:szCs w:val="30"/>
          <w:cs/>
        </w:rPr>
        <w:t xml:space="preserve">ฯ </w:t>
      </w:r>
      <w:r w:rsidR="00D764BF" w:rsidRPr="00187B64">
        <w:rPr>
          <w:rFonts w:asciiTheme="majorBidi" w:hAnsiTheme="majorBidi" w:cstheme="majorBidi"/>
          <w:sz w:val="30"/>
          <w:szCs w:val="30"/>
          <w:cs/>
        </w:rPr>
        <w:t xml:space="preserve">ไม่มีการกระจุกตัวเนื่องจากมีฐานของลูกค้าที่หลากหลายและมีจำนวนมากราย </w:t>
      </w:r>
      <w:r w:rsidR="00D764BF" w:rsidRPr="00187B64">
        <w:rPr>
          <w:rFonts w:asciiTheme="majorBidi" w:hAnsiTheme="majorBidi" w:cstheme="majorBidi" w:hint="cs"/>
          <w:sz w:val="30"/>
          <w:szCs w:val="30"/>
          <w:cs/>
        </w:rPr>
        <w:t>ซึ่งผู้บริหารของกลุ่มบริษัทฯ ได้มีการพิจารณาค่าเผื่อผลขาดทุนด้าน</w:t>
      </w:r>
      <w:r w:rsidR="00D764BF" w:rsidRPr="005D74BA">
        <w:rPr>
          <w:rFonts w:asciiTheme="majorBidi" w:hAnsiTheme="majorBidi" w:cstheme="majorBidi" w:hint="cs"/>
          <w:spacing w:val="-4"/>
          <w:sz w:val="30"/>
          <w:szCs w:val="30"/>
          <w:cs/>
        </w:rPr>
        <w:t>เครดิตที่คาดว่าจะเกิดขึ้นอย่างเพียงพอแล้ว จึงเชื่อว่ามูลค่าลูกหนี้สะท้อนตามสภาพเศรษฐกิจ ณ วันสิ้นงวด</w:t>
      </w:r>
      <w:r w:rsidR="00D764BF" w:rsidRPr="00187B64">
        <w:rPr>
          <w:rFonts w:asciiTheme="majorBidi" w:hAnsiTheme="majorBidi" w:cstheme="majorBidi" w:hint="cs"/>
          <w:sz w:val="30"/>
          <w:szCs w:val="30"/>
          <w:cs/>
        </w:rPr>
        <w:t>แล้วและจะได้รับชำระหนี้โดยผลเสียหาย</w:t>
      </w:r>
      <w:r w:rsidR="00D764BF" w:rsidRPr="00187B64">
        <w:rPr>
          <w:rFonts w:asciiTheme="majorBidi" w:hAnsiTheme="majorBidi" w:cstheme="majorBidi"/>
          <w:sz w:val="30"/>
          <w:szCs w:val="30"/>
          <w:cs/>
        </w:rPr>
        <w:t>สูงสุด</w:t>
      </w:r>
      <w:r w:rsidR="00D764BF" w:rsidRPr="00187B64">
        <w:rPr>
          <w:rFonts w:asciiTheme="majorBidi" w:hAnsiTheme="majorBidi" w:cstheme="majorBidi" w:hint="cs"/>
          <w:sz w:val="30"/>
          <w:szCs w:val="30"/>
          <w:cs/>
        </w:rPr>
        <w:t>จากการให้สินเชื่อที่อาจเกิดขึ้น</w:t>
      </w:r>
      <w:r w:rsidR="00D764BF" w:rsidRPr="00187B64">
        <w:rPr>
          <w:rFonts w:asciiTheme="majorBidi" w:hAnsiTheme="majorBidi" w:cstheme="majorBidi"/>
          <w:sz w:val="30"/>
          <w:szCs w:val="30"/>
          <w:cs/>
        </w:rPr>
        <w:t>เท่ากับมูลค่าตามบัญชีของลูกหนี้หักด้วย</w:t>
      </w:r>
      <w:r w:rsidR="00D764BF" w:rsidRPr="00187B64">
        <w:rPr>
          <w:rFonts w:asciiTheme="majorBidi" w:hAnsiTheme="majorBidi" w:cstheme="majorBidi" w:hint="cs"/>
          <w:sz w:val="30"/>
          <w:szCs w:val="30"/>
          <w:cs/>
        </w:rPr>
        <w:t>ค่าเผื่อผลขาดทุนด้านเครดิตที่คาดว่าจะเกิดขึ้น</w:t>
      </w:r>
      <w:r w:rsidR="00D764BF" w:rsidRPr="00187B64">
        <w:rPr>
          <w:rFonts w:asciiTheme="majorBidi" w:hAnsiTheme="majorBidi" w:cstheme="majorBidi"/>
          <w:sz w:val="30"/>
          <w:szCs w:val="30"/>
          <w:cs/>
        </w:rPr>
        <w:t>ที่แสดงในงบ</w:t>
      </w:r>
      <w:r w:rsidR="00D764BF" w:rsidRPr="00187B64">
        <w:rPr>
          <w:rFonts w:asciiTheme="majorBidi" w:hAnsiTheme="majorBidi" w:cstheme="majorBidi" w:hint="cs"/>
          <w:sz w:val="30"/>
          <w:szCs w:val="30"/>
          <w:cs/>
        </w:rPr>
        <w:t>ฐานะการเงิน</w:t>
      </w:r>
    </w:p>
    <w:p w14:paraId="36F7A58B" w14:textId="53340250" w:rsidR="000837A1" w:rsidRPr="000837A1" w:rsidRDefault="000837A1" w:rsidP="000837A1">
      <w:pPr>
        <w:tabs>
          <w:tab w:val="left" w:pos="990"/>
        </w:tabs>
        <w:ind w:left="990"/>
        <w:jc w:val="thaiDistribute"/>
        <w:rPr>
          <w:rFonts w:asciiTheme="majorBidi" w:hAnsiTheme="majorBidi" w:cstheme="majorBidi"/>
          <w:sz w:val="30"/>
          <w:szCs w:val="30"/>
          <w:u w:val="single"/>
        </w:rPr>
      </w:pPr>
      <w:r w:rsidRPr="000837A1">
        <w:rPr>
          <w:rFonts w:asciiTheme="majorBidi" w:hAnsiTheme="majorBidi" w:cstheme="majorBidi"/>
          <w:sz w:val="30"/>
          <w:szCs w:val="30"/>
          <w:u w:val="single"/>
          <w:cs/>
        </w:rPr>
        <w:t xml:space="preserve">เงินสดและรายการเทียบเท่าเงินสด </w:t>
      </w:r>
    </w:p>
    <w:p w14:paraId="55968B67" w14:textId="77777777" w:rsidR="000837A1" w:rsidRPr="000837A1" w:rsidRDefault="000837A1" w:rsidP="000837A1">
      <w:pPr>
        <w:ind w:left="1170" w:hanging="14"/>
        <w:jc w:val="thaiDistribute"/>
        <w:rPr>
          <w:rFonts w:ascii="Angsana New" w:eastAsia="Times New Roman" w:hAnsi="Angsana New" w:cs="Angsana New"/>
          <w:sz w:val="16"/>
          <w:szCs w:val="16"/>
        </w:rPr>
      </w:pPr>
      <w:r w:rsidRPr="000837A1">
        <w:rPr>
          <w:rFonts w:ascii="Angsana New" w:eastAsia="Times New Roman" w:hAnsi="Angsana New" w:cs="Angsana New"/>
          <w:sz w:val="30"/>
          <w:szCs w:val="30"/>
        </w:rPr>
        <w:tab/>
      </w:r>
    </w:p>
    <w:p w14:paraId="0B6EDA51" w14:textId="2B9A5282" w:rsidR="000837A1" w:rsidRDefault="00187B64" w:rsidP="00187B64">
      <w:pPr>
        <w:tabs>
          <w:tab w:val="left" w:pos="990"/>
        </w:tabs>
        <w:ind w:left="990"/>
        <w:jc w:val="thaiDistribute"/>
        <w:rPr>
          <w:rFonts w:ascii="Angsana New" w:hAnsi="Angsana New" w:cs="Angsana New"/>
          <w:sz w:val="30"/>
          <w:szCs w:val="30"/>
        </w:rPr>
      </w:pPr>
      <w:r>
        <w:rPr>
          <w:rFonts w:asciiTheme="majorBidi" w:hAnsiTheme="majorBidi" w:cstheme="majorBidi"/>
          <w:sz w:val="30"/>
          <w:szCs w:val="30"/>
          <w:cs/>
        </w:rPr>
        <w:tab/>
      </w:r>
      <w:r w:rsidR="00D921B5" w:rsidRPr="000837A1">
        <w:rPr>
          <w:rFonts w:ascii="Angsana New" w:hAnsi="Angsana New" w:cs="Angsana New"/>
          <w:sz w:val="30"/>
          <w:szCs w:val="30"/>
          <w:cs/>
        </w:rPr>
        <w:t>ความเสี่ยงด้านเครดิตของกลุ่มบริษัท</w:t>
      </w:r>
      <w:r w:rsidR="00D921B5" w:rsidRPr="00D921B5">
        <w:rPr>
          <w:rFonts w:ascii="Angsana New" w:hAnsi="Angsana New" w:cs="Angsana New" w:hint="cs"/>
          <w:sz w:val="30"/>
          <w:szCs w:val="30"/>
          <w:cs/>
        </w:rPr>
        <w:t xml:space="preserve">ฯ </w:t>
      </w:r>
      <w:r w:rsidR="00D921B5" w:rsidRPr="000837A1">
        <w:rPr>
          <w:rFonts w:ascii="Angsana New" w:hAnsi="Angsana New" w:cs="Angsana New"/>
          <w:sz w:val="30"/>
          <w:szCs w:val="30"/>
          <w:cs/>
        </w:rPr>
        <w:t>ที่เกิดจากเงินสดและรายการเทียบเท่าเงินสด</w:t>
      </w:r>
      <w:r w:rsidR="00D921B5" w:rsidRPr="000837A1">
        <w:rPr>
          <w:rFonts w:ascii="Angsana New" w:hAnsi="Angsana New" w:cs="Angsana New" w:hint="cs"/>
          <w:sz w:val="30"/>
          <w:szCs w:val="30"/>
          <w:cs/>
        </w:rPr>
        <w:t>มี</w:t>
      </w:r>
      <w:r w:rsidR="00D921B5" w:rsidRPr="000837A1">
        <w:rPr>
          <w:rFonts w:ascii="Angsana New" w:hAnsi="Angsana New" w:cs="Angsana New"/>
          <w:sz w:val="30"/>
          <w:szCs w:val="30"/>
          <w:cs/>
        </w:rPr>
        <w:t>จำกัดเนื่องจากคู่สัญญาเป็นธนาคารและสถาบันการเงิน ซึ่งกลุ่มบริษัท</w:t>
      </w:r>
      <w:r w:rsidR="00D921B5" w:rsidRPr="00D921B5">
        <w:rPr>
          <w:rFonts w:ascii="Angsana New" w:hAnsi="Angsana New" w:cs="Angsana New" w:hint="cs"/>
          <w:sz w:val="30"/>
          <w:szCs w:val="30"/>
          <w:cs/>
        </w:rPr>
        <w:t xml:space="preserve">ฯ </w:t>
      </w:r>
      <w:r w:rsidR="00D921B5" w:rsidRPr="000837A1">
        <w:rPr>
          <w:rFonts w:ascii="Angsana New" w:hAnsi="Angsana New" w:cs="Angsana New"/>
          <w:sz w:val="30"/>
          <w:szCs w:val="30"/>
          <w:cs/>
        </w:rPr>
        <w:t>พิจารณาว่ามีความเสี่ยงด้านเครดิตต่ำ</w:t>
      </w:r>
      <w:r w:rsidR="00D921B5" w:rsidRPr="00D921B5">
        <w:rPr>
          <w:rFonts w:ascii="Angsana New" w:hAnsi="Angsana New" w:cs="Angsana New" w:hint="cs"/>
          <w:sz w:val="30"/>
          <w:szCs w:val="30"/>
          <w:cs/>
        </w:rPr>
        <w:t xml:space="preserve"> ทั้งนี้ ผู้บริหารของกลุ่มบริษัทฯ ได้มีการพิจารณาผลเสียหายที่อาจเกิดขึ้นกับ</w:t>
      </w:r>
      <w:r w:rsidR="00D921B5" w:rsidRPr="000837A1">
        <w:rPr>
          <w:rFonts w:ascii="Angsana New" w:hAnsi="Angsana New" w:cs="Angsana New"/>
          <w:sz w:val="30"/>
          <w:szCs w:val="30"/>
          <w:cs/>
        </w:rPr>
        <w:t>เงินสดและรายการเทียบเท่าเงินสด</w:t>
      </w:r>
      <w:r w:rsidR="00D921B5" w:rsidRPr="00D921B5">
        <w:rPr>
          <w:rFonts w:ascii="Angsana New" w:hAnsi="Angsana New" w:cs="Angsana New" w:hint="cs"/>
          <w:sz w:val="30"/>
          <w:szCs w:val="30"/>
          <w:cs/>
        </w:rPr>
        <w:t>จากการประเมินข้อจำกัดในการใช้ของเงินฝากธนาคารที่อยู่ในต่างประเทศตามรายละเอียดที่แสดงไว้ในหมายเหตุ</w:t>
      </w:r>
      <w:r w:rsidR="006451DA">
        <w:rPr>
          <w:rFonts w:ascii="Angsana New" w:hAnsi="Angsana New" w:cs="Angsana New"/>
          <w:sz w:val="30"/>
          <w:szCs w:val="30"/>
        </w:rPr>
        <w:t xml:space="preserve"> </w:t>
      </w:r>
      <w:r w:rsidR="00061078">
        <w:rPr>
          <w:rFonts w:ascii="Angsana New" w:hAnsi="Angsana New" w:cs="Angsana New"/>
          <w:sz w:val="30"/>
          <w:szCs w:val="30"/>
        </w:rPr>
        <w:t>27</w:t>
      </w:r>
      <w:r w:rsidR="00547F4D">
        <w:rPr>
          <w:rFonts w:ascii="Angsana New" w:hAnsi="Angsana New" w:cs="Angsana New"/>
          <w:sz w:val="30"/>
          <w:szCs w:val="30"/>
        </w:rPr>
        <w:t>.1</w:t>
      </w:r>
    </w:p>
    <w:p w14:paraId="3B36F9A6" w14:textId="77777777" w:rsidR="00294920" w:rsidRPr="000837A1" w:rsidRDefault="00294920" w:rsidP="00187B64">
      <w:pPr>
        <w:tabs>
          <w:tab w:val="left" w:pos="990"/>
        </w:tabs>
        <w:ind w:left="990"/>
        <w:jc w:val="thaiDistribute"/>
        <w:rPr>
          <w:rFonts w:asciiTheme="majorBidi" w:hAnsiTheme="majorBidi" w:cstheme="majorBidi"/>
          <w:sz w:val="16"/>
          <w:szCs w:val="16"/>
          <w:cs/>
        </w:rPr>
      </w:pPr>
    </w:p>
    <w:bookmarkEnd w:id="10"/>
    <w:p w14:paraId="65B2029E" w14:textId="77777777" w:rsidR="00D764BF" w:rsidRPr="00257F6A" w:rsidRDefault="00D764BF" w:rsidP="00C64382">
      <w:pPr>
        <w:pStyle w:val="ListParagraph"/>
        <w:numPr>
          <w:ilvl w:val="0"/>
          <w:numId w:val="16"/>
        </w:numPr>
        <w:tabs>
          <w:tab w:val="left" w:pos="1080"/>
        </w:tabs>
        <w:ind w:hanging="720"/>
        <w:jc w:val="thaiDistribute"/>
        <w:rPr>
          <w:rFonts w:ascii="Angsana New" w:hAnsi="Angsana New" w:cs="Angsana New"/>
          <w:sz w:val="30"/>
          <w:szCs w:val="30"/>
        </w:rPr>
      </w:pPr>
      <w:r w:rsidRPr="00257F6A">
        <w:rPr>
          <w:rFonts w:ascii="Angsana New" w:hAnsi="Angsana New" w:cs="Angsana New"/>
          <w:sz w:val="30"/>
          <w:szCs w:val="30"/>
          <w:cs/>
        </w:rPr>
        <w:t>ความเสี่ยงด้านสภาพคล่อง</w:t>
      </w:r>
    </w:p>
    <w:p w14:paraId="39649120" w14:textId="77777777" w:rsidR="00257F6A" w:rsidRPr="00257F6A" w:rsidRDefault="00257F6A" w:rsidP="00257F6A">
      <w:pPr>
        <w:pStyle w:val="ListParagraph"/>
        <w:tabs>
          <w:tab w:val="left" w:pos="1080"/>
        </w:tabs>
        <w:ind w:left="1170"/>
        <w:jc w:val="thaiDistribute"/>
        <w:rPr>
          <w:rFonts w:ascii="Angsana New" w:hAnsi="Angsana New" w:cs="Angsana New"/>
          <w:sz w:val="16"/>
          <w:szCs w:val="16"/>
        </w:rPr>
      </w:pPr>
    </w:p>
    <w:p w14:paraId="791B4954" w14:textId="77777777" w:rsidR="00D764BF" w:rsidRPr="00257F6A" w:rsidRDefault="00D764BF" w:rsidP="00257F6A">
      <w:pPr>
        <w:pStyle w:val="ListParagraph"/>
        <w:tabs>
          <w:tab w:val="left" w:pos="1080"/>
        </w:tabs>
        <w:ind w:left="1080" w:firstLine="630"/>
        <w:jc w:val="thaiDistribute"/>
        <w:rPr>
          <w:rFonts w:ascii="Angsana New" w:hAnsi="Angsana New" w:cs="Angsana New"/>
          <w:spacing w:val="-4"/>
          <w:sz w:val="30"/>
          <w:szCs w:val="30"/>
        </w:rPr>
      </w:pPr>
      <w:r w:rsidRPr="00257F6A">
        <w:rPr>
          <w:rFonts w:ascii="Angsana New" w:hAnsi="Angsana New" w:cs="Angsana New" w:hint="cs"/>
          <w:spacing w:val="-4"/>
          <w:sz w:val="30"/>
          <w:szCs w:val="30"/>
          <w:cs/>
        </w:rPr>
        <w:t xml:space="preserve">ความเสี่ยงด้านสภาพคล่องเกิดจากการเผชิญกับความยุ่งยากในการจัดหาเงินทุนให้เพียงพอและทันเวลาต่อการปฏิบัติตามภาระผูกพันที่ระบุไว้ในเครื่องมือทางการเงิน และไม่สามารถขายสินทรัพย์ทางการเงินได้ทันเวลาด้วยราคาที่ใกล้เคียงกับมูลค่ายุติธรรม </w:t>
      </w:r>
    </w:p>
    <w:p w14:paraId="4933A9BC" w14:textId="77777777" w:rsidR="00757FCE" w:rsidRPr="00757FCE" w:rsidRDefault="00757FCE" w:rsidP="00257F6A">
      <w:pPr>
        <w:pStyle w:val="ListParagraph"/>
        <w:tabs>
          <w:tab w:val="left" w:pos="1080"/>
        </w:tabs>
        <w:ind w:left="1080" w:firstLine="630"/>
        <w:jc w:val="thaiDistribute"/>
        <w:rPr>
          <w:rFonts w:ascii="Angsana New" w:hAnsi="Angsana New" w:cs="Angsana New"/>
          <w:spacing w:val="-4"/>
          <w:sz w:val="16"/>
          <w:szCs w:val="16"/>
        </w:rPr>
      </w:pPr>
    </w:p>
    <w:p w14:paraId="65B8C085" w14:textId="7448E5CC" w:rsidR="00D764BF" w:rsidRPr="00507D0F" w:rsidRDefault="00D764BF" w:rsidP="00507D0F">
      <w:pPr>
        <w:pStyle w:val="ListParagraph"/>
        <w:tabs>
          <w:tab w:val="left" w:pos="1080"/>
        </w:tabs>
        <w:ind w:left="1080" w:firstLine="630"/>
        <w:jc w:val="thaiDistribute"/>
        <w:rPr>
          <w:rFonts w:ascii="Angsana New" w:hAnsi="Angsana New" w:cs="Angsana New"/>
          <w:spacing w:val="-4"/>
          <w:sz w:val="30"/>
          <w:szCs w:val="30"/>
        </w:rPr>
      </w:pPr>
      <w:r w:rsidRPr="00507D0F">
        <w:rPr>
          <w:rFonts w:ascii="Angsana New" w:hAnsi="Angsana New" w:cs="Angsana New"/>
          <w:spacing w:val="-4"/>
          <w:sz w:val="30"/>
          <w:szCs w:val="30"/>
          <w:cs/>
        </w:rPr>
        <w:t>รายละเอียดการครบกำหนดชำระของหนี้สินทางการเงินของกลุ่มบริษัท</w:t>
      </w:r>
      <w:r w:rsidRPr="00507D0F">
        <w:rPr>
          <w:rFonts w:ascii="Angsana New" w:hAnsi="Angsana New" w:cs="Angsana New" w:hint="cs"/>
          <w:spacing w:val="-4"/>
          <w:sz w:val="30"/>
          <w:szCs w:val="30"/>
          <w:cs/>
        </w:rPr>
        <w:t>ฯ</w:t>
      </w:r>
      <w:r w:rsidRPr="00507D0F">
        <w:rPr>
          <w:rFonts w:ascii="Angsana New" w:hAnsi="Angsana New" w:cs="Angsana New"/>
          <w:spacing w:val="-4"/>
          <w:sz w:val="30"/>
          <w:szCs w:val="30"/>
          <w:cs/>
        </w:rPr>
        <w:t xml:space="preserve"> ณ วันที่ </w:t>
      </w:r>
      <w:r w:rsidRPr="00507D0F">
        <w:rPr>
          <w:rFonts w:ascii="Angsana New" w:hAnsi="Angsana New" w:cs="Angsana New"/>
          <w:spacing w:val="-4"/>
          <w:sz w:val="30"/>
          <w:szCs w:val="30"/>
        </w:rPr>
        <w:t>31</w:t>
      </w:r>
      <w:r w:rsidRPr="00507D0F">
        <w:rPr>
          <w:rFonts w:ascii="Angsana New" w:hAnsi="Angsana New" w:cs="Angsana New"/>
          <w:spacing w:val="-4"/>
          <w:sz w:val="30"/>
          <w:szCs w:val="30"/>
          <w:cs/>
        </w:rPr>
        <w:t xml:space="preserve"> ธันวาคม </w:t>
      </w:r>
      <w:r w:rsidR="00FE365F">
        <w:rPr>
          <w:rFonts w:ascii="Angsana New" w:hAnsi="Angsana New" w:cs="Angsana New"/>
          <w:spacing w:val="-4"/>
          <w:sz w:val="30"/>
          <w:szCs w:val="30"/>
        </w:rPr>
        <w:t>2568</w:t>
      </w:r>
      <w:r w:rsidRPr="00507D0F">
        <w:rPr>
          <w:rFonts w:ascii="Angsana New" w:hAnsi="Angsana New" w:cs="Angsana New"/>
          <w:spacing w:val="-4"/>
          <w:sz w:val="30"/>
          <w:szCs w:val="30"/>
          <w:cs/>
        </w:rPr>
        <w:t xml:space="preserve"> และ </w:t>
      </w:r>
      <w:r w:rsidRPr="00507D0F">
        <w:rPr>
          <w:rFonts w:ascii="Angsana New" w:hAnsi="Angsana New" w:cs="Angsana New"/>
          <w:spacing w:val="-4"/>
          <w:sz w:val="30"/>
          <w:szCs w:val="30"/>
        </w:rPr>
        <w:t>256</w:t>
      </w:r>
      <w:r w:rsidR="00384DDB">
        <w:rPr>
          <w:rFonts w:ascii="Angsana New" w:hAnsi="Angsana New" w:cs="Angsana New"/>
          <w:spacing w:val="-4"/>
          <w:sz w:val="30"/>
          <w:szCs w:val="30"/>
        </w:rPr>
        <w:t>7</w:t>
      </w:r>
      <w:r w:rsidRPr="00507D0F">
        <w:rPr>
          <w:rFonts w:ascii="Angsana New" w:hAnsi="Angsana New" w:cs="Angsana New"/>
          <w:spacing w:val="-4"/>
          <w:sz w:val="30"/>
          <w:szCs w:val="30"/>
          <w:cs/>
        </w:rPr>
        <w:t xml:space="preserve"> ซึ่งพิจารณาจากกระแสเงินสดตามสัญญาที่ยังไม่คิดลดเป็นมูลค่าปัจจุบัน สามารถแสดงได้ดังนี้</w:t>
      </w:r>
    </w:p>
    <w:tbl>
      <w:tblPr>
        <w:tblStyle w:val="TableGrid"/>
        <w:tblW w:w="101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1"/>
        <w:gridCol w:w="1289"/>
        <w:gridCol w:w="130"/>
        <w:gridCol w:w="1221"/>
        <w:gridCol w:w="129"/>
        <w:gridCol w:w="1201"/>
        <w:gridCol w:w="129"/>
        <w:gridCol w:w="1320"/>
        <w:gridCol w:w="116"/>
        <w:gridCol w:w="1424"/>
      </w:tblGrid>
      <w:tr w:rsidR="00FF0C13" w:rsidRPr="00A97329" w14:paraId="2A210282" w14:textId="77777777" w:rsidTr="001D78F5">
        <w:tc>
          <w:tcPr>
            <w:tcW w:w="3201" w:type="dxa"/>
          </w:tcPr>
          <w:p w14:paraId="6C89F44C" w14:textId="77777777" w:rsidR="005F2FC5" w:rsidRPr="00A97329" w:rsidRDefault="005F2FC5">
            <w:pPr>
              <w:tabs>
                <w:tab w:val="left" w:pos="-2410"/>
              </w:tabs>
              <w:jc w:val="thaiDistribute"/>
              <w:rPr>
                <w:rFonts w:asciiTheme="majorBidi" w:hAnsiTheme="majorBidi" w:cstheme="majorBidi"/>
                <w:sz w:val="26"/>
                <w:szCs w:val="26"/>
              </w:rPr>
            </w:pPr>
          </w:p>
        </w:tc>
        <w:tc>
          <w:tcPr>
            <w:tcW w:w="6959" w:type="dxa"/>
            <w:gridSpan w:val="9"/>
          </w:tcPr>
          <w:p w14:paraId="036DE619" w14:textId="77777777" w:rsidR="005F2FC5" w:rsidRPr="00A97329" w:rsidRDefault="005F2FC5">
            <w:pPr>
              <w:tabs>
                <w:tab w:val="left" w:pos="-2410"/>
              </w:tabs>
              <w:jc w:val="right"/>
              <w:rPr>
                <w:rFonts w:asciiTheme="majorBidi" w:hAnsiTheme="majorBidi" w:cstheme="majorBidi"/>
                <w:sz w:val="26"/>
                <w:szCs w:val="26"/>
                <w:cs/>
              </w:rPr>
            </w:pPr>
            <w:r w:rsidRPr="006D5C74">
              <w:rPr>
                <w:rFonts w:asciiTheme="majorBidi" w:hAnsiTheme="majorBidi" w:cstheme="majorBidi"/>
                <w:sz w:val="26"/>
                <w:szCs w:val="26"/>
              </w:rPr>
              <w:t>(</w:t>
            </w:r>
            <w:r w:rsidRPr="006D5C74">
              <w:rPr>
                <w:rFonts w:asciiTheme="majorBidi" w:hAnsiTheme="majorBidi" w:cs="Angsana New"/>
                <w:sz w:val="26"/>
                <w:szCs w:val="26"/>
                <w:cs/>
              </w:rPr>
              <w:t>หน่วย : บาท)</w:t>
            </w:r>
          </w:p>
        </w:tc>
      </w:tr>
      <w:tr w:rsidR="00FF0C13" w:rsidRPr="00A97329" w14:paraId="70DF1BAA" w14:textId="77777777" w:rsidTr="001D78F5">
        <w:tc>
          <w:tcPr>
            <w:tcW w:w="3201" w:type="dxa"/>
          </w:tcPr>
          <w:p w14:paraId="4F69FC42" w14:textId="77777777" w:rsidR="005F2FC5" w:rsidRPr="00A97329" w:rsidRDefault="005F2FC5">
            <w:pPr>
              <w:tabs>
                <w:tab w:val="left" w:pos="-2410"/>
              </w:tabs>
              <w:jc w:val="thaiDistribute"/>
              <w:rPr>
                <w:rFonts w:asciiTheme="majorBidi" w:hAnsiTheme="majorBidi" w:cstheme="majorBidi"/>
                <w:sz w:val="26"/>
                <w:szCs w:val="26"/>
              </w:rPr>
            </w:pPr>
          </w:p>
        </w:tc>
        <w:tc>
          <w:tcPr>
            <w:tcW w:w="6959" w:type="dxa"/>
            <w:gridSpan w:val="9"/>
          </w:tcPr>
          <w:p w14:paraId="2FFF514F" w14:textId="77777777" w:rsidR="005F2FC5" w:rsidRPr="00A97329" w:rsidRDefault="005F2FC5">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งบการเงินรวม</w:t>
            </w:r>
          </w:p>
        </w:tc>
      </w:tr>
      <w:tr w:rsidR="00FF0C13" w:rsidRPr="00A97329" w14:paraId="57E9AA19" w14:textId="77777777" w:rsidTr="001D78F5">
        <w:tc>
          <w:tcPr>
            <w:tcW w:w="3201" w:type="dxa"/>
          </w:tcPr>
          <w:p w14:paraId="3A352C0A" w14:textId="77777777" w:rsidR="005F2FC5" w:rsidRPr="00A97329" w:rsidRDefault="005F2FC5">
            <w:pPr>
              <w:tabs>
                <w:tab w:val="left" w:pos="-2410"/>
              </w:tabs>
              <w:jc w:val="thaiDistribute"/>
              <w:rPr>
                <w:rFonts w:asciiTheme="majorBidi" w:hAnsiTheme="majorBidi" w:cstheme="majorBidi"/>
                <w:sz w:val="26"/>
                <w:szCs w:val="26"/>
              </w:rPr>
            </w:pPr>
          </w:p>
        </w:tc>
        <w:tc>
          <w:tcPr>
            <w:tcW w:w="6959" w:type="dxa"/>
            <w:gridSpan w:val="9"/>
          </w:tcPr>
          <w:p w14:paraId="24E74909" w14:textId="29E3F144" w:rsidR="005F2FC5" w:rsidRPr="00A97329" w:rsidRDefault="005F2FC5">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ณ วันที่ </w:t>
            </w:r>
            <w:r w:rsidRPr="00A97329">
              <w:rPr>
                <w:rFonts w:asciiTheme="majorBidi" w:hAnsiTheme="majorBidi" w:cstheme="majorBidi"/>
                <w:sz w:val="26"/>
                <w:szCs w:val="26"/>
              </w:rPr>
              <w:t>31</w:t>
            </w:r>
            <w:r w:rsidRPr="00A97329">
              <w:rPr>
                <w:rFonts w:asciiTheme="majorBidi" w:hAnsiTheme="majorBidi" w:cstheme="majorBidi"/>
                <w:sz w:val="26"/>
                <w:szCs w:val="26"/>
                <w:cs/>
              </w:rPr>
              <w:t xml:space="preserve"> ธันวาคม </w:t>
            </w:r>
            <w:r w:rsidRPr="00A97329">
              <w:rPr>
                <w:rFonts w:asciiTheme="majorBidi" w:hAnsiTheme="majorBidi" w:cstheme="majorBidi"/>
                <w:sz w:val="26"/>
                <w:szCs w:val="26"/>
              </w:rPr>
              <w:t>256</w:t>
            </w:r>
            <w:r w:rsidR="00E85B0D">
              <w:rPr>
                <w:rFonts w:asciiTheme="majorBidi" w:hAnsiTheme="majorBidi" w:cstheme="majorBidi"/>
                <w:sz w:val="26"/>
                <w:szCs w:val="26"/>
              </w:rPr>
              <w:t>8</w:t>
            </w:r>
          </w:p>
        </w:tc>
      </w:tr>
      <w:tr w:rsidR="008B0A03" w:rsidRPr="00A97329" w14:paraId="47099D11" w14:textId="77777777" w:rsidTr="001D78F5">
        <w:tc>
          <w:tcPr>
            <w:tcW w:w="3201" w:type="dxa"/>
          </w:tcPr>
          <w:p w14:paraId="3A2F5407" w14:textId="77777777" w:rsidR="005F2FC5" w:rsidRPr="00A97329" w:rsidRDefault="005F2FC5">
            <w:pPr>
              <w:tabs>
                <w:tab w:val="left" w:pos="-2410"/>
              </w:tabs>
              <w:jc w:val="thaiDistribute"/>
              <w:rPr>
                <w:rFonts w:asciiTheme="majorBidi" w:hAnsiTheme="majorBidi" w:cstheme="majorBidi"/>
                <w:sz w:val="26"/>
                <w:szCs w:val="26"/>
              </w:rPr>
            </w:pPr>
          </w:p>
        </w:tc>
        <w:tc>
          <w:tcPr>
            <w:tcW w:w="1289" w:type="dxa"/>
            <w:tcBorders>
              <w:bottom w:val="single" w:sz="4" w:space="0" w:color="auto"/>
            </w:tcBorders>
          </w:tcPr>
          <w:p w14:paraId="44B76D4E" w14:textId="77777777" w:rsidR="005F2FC5" w:rsidRPr="00A97329" w:rsidRDefault="005F2FC5">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 xml:space="preserve">ไม่เกิน </w:t>
            </w:r>
            <w:r w:rsidRPr="000A6877">
              <w:rPr>
                <w:rFonts w:ascii="Angsana New" w:hAnsi="Angsana New" w:cs="Angsana New"/>
                <w:sz w:val="26"/>
                <w:szCs w:val="26"/>
              </w:rPr>
              <w:t>1</w:t>
            </w:r>
            <w:r w:rsidRPr="000A6877">
              <w:rPr>
                <w:rFonts w:ascii="Angsana New" w:hAnsi="Angsana New" w:cs="Angsana New"/>
                <w:sz w:val="26"/>
                <w:szCs w:val="26"/>
                <w:cs/>
              </w:rPr>
              <w:t xml:space="preserve"> ปี</w:t>
            </w:r>
          </w:p>
        </w:tc>
        <w:tc>
          <w:tcPr>
            <w:tcW w:w="130" w:type="dxa"/>
            <w:tcBorders>
              <w:bottom w:val="single" w:sz="4" w:space="0" w:color="auto"/>
            </w:tcBorders>
            <w:tcMar>
              <w:left w:w="28" w:type="dxa"/>
              <w:right w:w="28" w:type="dxa"/>
            </w:tcMar>
          </w:tcPr>
          <w:p w14:paraId="4BE91E3B" w14:textId="77777777" w:rsidR="005F2FC5" w:rsidRPr="00A97329" w:rsidRDefault="005F2FC5">
            <w:pPr>
              <w:tabs>
                <w:tab w:val="left" w:pos="-2410"/>
              </w:tabs>
              <w:jc w:val="center"/>
              <w:rPr>
                <w:rFonts w:asciiTheme="majorBidi" w:hAnsiTheme="majorBidi" w:cstheme="majorBidi"/>
                <w:sz w:val="26"/>
                <w:szCs w:val="26"/>
                <w:cs/>
              </w:rPr>
            </w:pPr>
          </w:p>
        </w:tc>
        <w:tc>
          <w:tcPr>
            <w:tcW w:w="1221" w:type="dxa"/>
            <w:tcBorders>
              <w:bottom w:val="single" w:sz="4" w:space="0" w:color="auto"/>
            </w:tcBorders>
          </w:tcPr>
          <w:p w14:paraId="49398F8E" w14:textId="77777777" w:rsidR="005F2FC5" w:rsidRPr="00A97329" w:rsidRDefault="005F2FC5">
            <w:pPr>
              <w:tabs>
                <w:tab w:val="left" w:pos="-2410"/>
              </w:tabs>
              <w:jc w:val="center"/>
              <w:rPr>
                <w:rFonts w:asciiTheme="majorBidi" w:hAnsiTheme="majorBidi" w:cstheme="majorBidi"/>
                <w:sz w:val="26"/>
                <w:szCs w:val="26"/>
                <w:cs/>
              </w:rPr>
            </w:pPr>
            <w:r w:rsidRPr="000A6877">
              <w:rPr>
                <w:rFonts w:ascii="Angsana New" w:hAnsi="Angsana New" w:cs="Angsana New"/>
                <w:sz w:val="26"/>
                <w:szCs w:val="26"/>
              </w:rPr>
              <w:t xml:space="preserve">1 – 5 </w:t>
            </w:r>
            <w:r w:rsidRPr="000A6877">
              <w:rPr>
                <w:rFonts w:ascii="Angsana New" w:hAnsi="Angsana New" w:cs="Angsana New"/>
                <w:sz w:val="26"/>
                <w:szCs w:val="26"/>
                <w:cs/>
              </w:rPr>
              <w:t>ปี</w:t>
            </w:r>
          </w:p>
        </w:tc>
        <w:tc>
          <w:tcPr>
            <w:tcW w:w="129" w:type="dxa"/>
            <w:tcBorders>
              <w:bottom w:val="single" w:sz="4" w:space="0" w:color="auto"/>
            </w:tcBorders>
            <w:tcMar>
              <w:left w:w="28" w:type="dxa"/>
              <w:right w:w="28" w:type="dxa"/>
            </w:tcMar>
          </w:tcPr>
          <w:p w14:paraId="4045176C" w14:textId="77777777" w:rsidR="005F2FC5" w:rsidRPr="00A97329" w:rsidRDefault="005F2FC5">
            <w:pPr>
              <w:tabs>
                <w:tab w:val="left" w:pos="-2410"/>
              </w:tabs>
              <w:jc w:val="center"/>
              <w:rPr>
                <w:rFonts w:asciiTheme="majorBidi" w:hAnsiTheme="majorBidi" w:cstheme="majorBidi"/>
                <w:sz w:val="26"/>
                <w:szCs w:val="26"/>
              </w:rPr>
            </w:pPr>
          </w:p>
        </w:tc>
        <w:tc>
          <w:tcPr>
            <w:tcW w:w="1201" w:type="dxa"/>
            <w:tcBorders>
              <w:bottom w:val="single" w:sz="4" w:space="0" w:color="auto"/>
            </w:tcBorders>
          </w:tcPr>
          <w:p w14:paraId="35A06619" w14:textId="77777777" w:rsidR="005F2FC5" w:rsidRPr="00A97329" w:rsidRDefault="005F2FC5">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 xml:space="preserve">มากกว่า </w:t>
            </w:r>
            <w:r w:rsidRPr="000A6877">
              <w:rPr>
                <w:rFonts w:ascii="Angsana New" w:hAnsi="Angsana New" w:cs="Angsana New"/>
                <w:sz w:val="26"/>
                <w:szCs w:val="26"/>
              </w:rPr>
              <w:t>5</w:t>
            </w:r>
            <w:r w:rsidRPr="000A6877">
              <w:rPr>
                <w:rFonts w:ascii="Angsana New" w:hAnsi="Angsana New" w:cs="Angsana New"/>
                <w:sz w:val="26"/>
                <w:szCs w:val="26"/>
                <w:cs/>
              </w:rPr>
              <w:t xml:space="preserve"> ปี</w:t>
            </w:r>
          </w:p>
        </w:tc>
        <w:tc>
          <w:tcPr>
            <w:tcW w:w="129" w:type="dxa"/>
            <w:tcBorders>
              <w:bottom w:val="single" w:sz="4" w:space="0" w:color="auto"/>
            </w:tcBorders>
            <w:tcMar>
              <w:left w:w="28" w:type="dxa"/>
              <w:right w:w="28" w:type="dxa"/>
            </w:tcMar>
          </w:tcPr>
          <w:p w14:paraId="65799B15" w14:textId="77777777" w:rsidR="005F2FC5" w:rsidRPr="00A97329" w:rsidRDefault="005F2FC5">
            <w:pPr>
              <w:tabs>
                <w:tab w:val="left" w:pos="-2410"/>
              </w:tabs>
              <w:jc w:val="center"/>
              <w:rPr>
                <w:rFonts w:asciiTheme="majorBidi" w:hAnsiTheme="majorBidi" w:cstheme="majorBidi"/>
                <w:sz w:val="26"/>
                <w:szCs w:val="26"/>
                <w:cs/>
              </w:rPr>
            </w:pPr>
          </w:p>
        </w:tc>
        <w:tc>
          <w:tcPr>
            <w:tcW w:w="1320" w:type="dxa"/>
            <w:tcBorders>
              <w:bottom w:val="single" w:sz="4" w:space="0" w:color="auto"/>
            </w:tcBorders>
          </w:tcPr>
          <w:p w14:paraId="053F51D8" w14:textId="77777777" w:rsidR="005F2FC5" w:rsidRPr="00A97329" w:rsidRDefault="005F2FC5">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รวม</w:t>
            </w:r>
          </w:p>
        </w:tc>
        <w:tc>
          <w:tcPr>
            <w:tcW w:w="116" w:type="dxa"/>
            <w:tcBorders>
              <w:bottom w:val="single" w:sz="4" w:space="0" w:color="auto"/>
            </w:tcBorders>
            <w:tcMar>
              <w:left w:w="28" w:type="dxa"/>
              <w:right w:w="28" w:type="dxa"/>
            </w:tcMar>
          </w:tcPr>
          <w:p w14:paraId="69337D72" w14:textId="77777777" w:rsidR="005F2FC5" w:rsidRPr="00A97329" w:rsidRDefault="005F2FC5">
            <w:pPr>
              <w:tabs>
                <w:tab w:val="left" w:pos="-2410"/>
              </w:tabs>
              <w:jc w:val="center"/>
              <w:rPr>
                <w:rFonts w:asciiTheme="majorBidi" w:hAnsiTheme="majorBidi" w:cstheme="majorBidi"/>
                <w:sz w:val="26"/>
                <w:szCs w:val="26"/>
                <w:cs/>
              </w:rPr>
            </w:pPr>
          </w:p>
        </w:tc>
        <w:tc>
          <w:tcPr>
            <w:tcW w:w="1424" w:type="dxa"/>
            <w:tcBorders>
              <w:bottom w:val="single" w:sz="4" w:space="0" w:color="auto"/>
            </w:tcBorders>
          </w:tcPr>
          <w:p w14:paraId="77605E2B" w14:textId="77777777" w:rsidR="005F2FC5" w:rsidRPr="00A97329" w:rsidRDefault="005F2FC5">
            <w:pPr>
              <w:tabs>
                <w:tab w:val="left" w:pos="-2410"/>
              </w:tabs>
              <w:jc w:val="center"/>
              <w:rPr>
                <w:rFonts w:asciiTheme="majorBidi" w:hAnsiTheme="majorBidi" w:cstheme="majorBidi"/>
                <w:sz w:val="26"/>
                <w:szCs w:val="26"/>
              </w:rPr>
            </w:pPr>
            <w:r w:rsidRPr="000A6877">
              <w:rPr>
                <w:rFonts w:ascii="Angsana New" w:hAnsi="Angsana New" w:cs="Angsana New"/>
                <w:sz w:val="26"/>
                <w:szCs w:val="26"/>
                <w:cs/>
              </w:rPr>
              <w:t>ราคาตามบัญชี</w:t>
            </w:r>
          </w:p>
        </w:tc>
      </w:tr>
      <w:tr w:rsidR="008B0A03" w:rsidRPr="00A97329" w14:paraId="579055B5" w14:textId="77777777" w:rsidTr="001D78F5">
        <w:tc>
          <w:tcPr>
            <w:tcW w:w="3201" w:type="dxa"/>
          </w:tcPr>
          <w:p w14:paraId="56DB8258" w14:textId="77777777" w:rsidR="008644E3" w:rsidRPr="00A97329" w:rsidRDefault="008644E3" w:rsidP="008644E3">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กิจการที่เกี่ยวข้องกัน</w:t>
            </w:r>
          </w:p>
        </w:tc>
        <w:tc>
          <w:tcPr>
            <w:tcW w:w="1289" w:type="dxa"/>
          </w:tcPr>
          <w:p w14:paraId="3E245CC2" w14:textId="634CECC1" w:rsidR="008644E3" w:rsidRPr="00E85B0D" w:rsidRDefault="00CA7814" w:rsidP="008644E3">
            <w:pPr>
              <w:tabs>
                <w:tab w:val="left" w:pos="-2410"/>
              </w:tabs>
              <w:jc w:val="right"/>
              <w:rPr>
                <w:rFonts w:asciiTheme="majorBidi" w:hAnsiTheme="majorBidi" w:cstheme="majorBidi"/>
                <w:sz w:val="26"/>
                <w:szCs w:val="26"/>
                <w:highlight w:val="yellow"/>
              </w:rPr>
            </w:pPr>
            <w:r w:rsidRPr="00CA7814">
              <w:rPr>
                <w:rFonts w:asciiTheme="majorBidi" w:hAnsiTheme="majorBidi" w:cstheme="majorBidi"/>
                <w:sz w:val="26"/>
                <w:szCs w:val="26"/>
              </w:rPr>
              <w:t>3,493,086.44</w:t>
            </w:r>
          </w:p>
        </w:tc>
        <w:tc>
          <w:tcPr>
            <w:tcW w:w="130" w:type="dxa"/>
            <w:tcMar>
              <w:left w:w="28" w:type="dxa"/>
              <w:right w:w="28" w:type="dxa"/>
            </w:tcMar>
          </w:tcPr>
          <w:p w14:paraId="140762CF" w14:textId="77777777" w:rsidR="008644E3" w:rsidRPr="00E85B0D" w:rsidRDefault="008644E3" w:rsidP="008644E3">
            <w:pPr>
              <w:tabs>
                <w:tab w:val="left" w:pos="-2410"/>
              </w:tabs>
              <w:jc w:val="right"/>
              <w:rPr>
                <w:rFonts w:asciiTheme="majorBidi" w:hAnsiTheme="majorBidi" w:cstheme="majorBidi"/>
                <w:sz w:val="26"/>
                <w:szCs w:val="26"/>
                <w:highlight w:val="yellow"/>
              </w:rPr>
            </w:pPr>
          </w:p>
        </w:tc>
        <w:tc>
          <w:tcPr>
            <w:tcW w:w="1221" w:type="dxa"/>
          </w:tcPr>
          <w:p w14:paraId="7A665AFD" w14:textId="77777777" w:rsidR="008644E3" w:rsidRPr="00CA7814" w:rsidRDefault="008644E3" w:rsidP="008644E3">
            <w:pPr>
              <w:tabs>
                <w:tab w:val="left" w:pos="-2410"/>
              </w:tabs>
              <w:jc w:val="center"/>
              <w:rPr>
                <w:rFonts w:asciiTheme="majorBidi" w:hAnsiTheme="majorBidi" w:cstheme="majorBidi"/>
                <w:sz w:val="26"/>
                <w:szCs w:val="26"/>
              </w:rPr>
            </w:pPr>
            <w:r w:rsidRPr="00CA7814">
              <w:rPr>
                <w:rFonts w:asciiTheme="majorBidi" w:hAnsiTheme="majorBidi" w:cstheme="majorBidi" w:hint="cs"/>
                <w:sz w:val="26"/>
                <w:szCs w:val="26"/>
                <w:cs/>
              </w:rPr>
              <w:t>-</w:t>
            </w:r>
          </w:p>
        </w:tc>
        <w:tc>
          <w:tcPr>
            <w:tcW w:w="129" w:type="dxa"/>
            <w:tcMar>
              <w:left w:w="28" w:type="dxa"/>
              <w:right w:w="28" w:type="dxa"/>
            </w:tcMar>
          </w:tcPr>
          <w:p w14:paraId="43BD9A2A" w14:textId="77777777" w:rsidR="008644E3" w:rsidRPr="00CA7814" w:rsidRDefault="008644E3" w:rsidP="008644E3">
            <w:pPr>
              <w:tabs>
                <w:tab w:val="left" w:pos="-2410"/>
              </w:tabs>
              <w:jc w:val="center"/>
              <w:rPr>
                <w:rFonts w:asciiTheme="majorBidi" w:hAnsiTheme="majorBidi" w:cstheme="majorBidi"/>
                <w:sz w:val="26"/>
                <w:szCs w:val="26"/>
              </w:rPr>
            </w:pPr>
          </w:p>
        </w:tc>
        <w:tc>
          <w:tcPr>
            <w:tcW w:w="1201" w:type="dxa"/>
          </w:tcPr>
          <w:p w14:paraId="5BD019A5" w14:textId="77777777" w:rsidR="008644E3" w:rsidRPr="00CA7814" w:rsidRDefault="008644E3" w:rsidP="008644E3">
            <w:pPr>
              <w:tabs>
                <w:tab w:val="left" w:pos="-2410"/>
              </w:tabs>
              <w:jc w:val="center"/>
              <w:rPr>
                <w:rFonts w:asciiTheme="majorBidi" w:hAnsiTheme="majorBidi" w:cstheme="majorBidi"/>
                <w:sz w:val="26"/>
                <w:szCs w:val="26"/>
              </w:rPr>
            </w:pPr>
            <w:r w:rsidRPr="00CA7814">
              <w:rPr>
                <w:rFonts w:asciiTheme="majorBidi" w:hAnsiTheme="majorBidi" w:cstheme="majorBidi" w:hint="cs"/>
                <w:sz w:val="26"/>
                <w:szCs w:val="26"/>
                <w:cs/>
              </w:rPr>
              <w:t>-</w:t>
            </w:r>
          </w:p>
        </w:tc>
        <w:tc>
          <w:tcPr>
            <w:tcW w:w="129" w:type="dxa"/>
            <w:tcMar>
              <w:left w:w="28" w:type="dxa"/>
              <w:right w:w="28" w:type="dxa"/>
            </w:tcMar>
          </w:tcPr>
          <w:p w14:paraId="5974A75B" w14:textId="77777777" w:rsidR="008644E3" w:rsidRPr="00E85B0D" w:rsidRDefault="008644E3" w:rsidP="008644E3">
            <w:pPr>
              <w:tabs>
                <w:tab w:val="left" w:pos="-2410"/>
              </w:tabs>
              <w:jc w:val="center"/>
              <w:rPr>
                <w:rFonts w:asciiTheme="majorBidi" w:hAnsiTheme="majorBidi" w:cstheme="majorBidi"/>
                <w:sz w:val="26"/>
                <w:szCs w:val="26"/>
                <w:highlight w:val="yellow"/>
              </w:rPr>
            </w:pPr>
          </w:p>
        </w:tc>
        <w:tc>
          <w:tcPr>
            <w:tcW w:w="1320" w:type="dxa"/>
          </w:tcPr>
          <w:p w14:paraId="6B4534C8" w14:textId="3DC9F563" w:rsidR="008644E3" w:rsidRPr="00E85B0D" w:rsidRDefault="00CA7814" w:rsidP="008644E3">
            <w:pPr>
              <w:ind w:right="31"/>
              <w:jc w:val="right"/>
              <w:rPr>
                <w:rFonts w:asciiTheme="majorBidi" w:hAnsiTheme="majorBidi" w:cstheme="majorBidi"/>
                <w:sz w:val="26"/>
                <w:szCs w:val="26"/>
                <w:highlight w:val="yellow"/>
              </w:rPr>
            </w:pPr>
            <w:r w:rsidRPr="00CA7814">
              <w:rPr>
                <w:rFonts w:asciiTheme="majorBidi" w:hAnsiTheme="majorBidi" w:cstheme="majorBidi"/>
                <w:sz w:val="26"/>
                <w:szCs w:val="26"/>
              </w:rPr>
              <w:t>3,493,086.44</w:t>
            </w:r>
          </w:p>
        </w:tc>
        <w:tc>
          <w:tcPr>
            <w:tcW w:w="116" w:type="dxa"/>
            <w:tcMar>
              <w:left w:w="28" w:type="dxa"/>
              <w:right w:w="28" w:type="dxa"/>
            </w:tcMar>
          </w:tcPr>
          <w:p w14:paraId="5906DDFB" w14:textId="77777777" w:rsidR="008644E3" w:rsidRPr="00E85B0D" w:rsidRDefault="008644E3" w:rsidP="008644E3">
            <w:pPr>
              <w:jc w:val="right"/>
              <w:rPr>
                <w:rFonts w:asciiTheme="majorBidi" w:hAnsiTheme="majorBidi" w:cstheme="majorBidi"/>
                <w:sz w:val="26"/>
                <w:szCs w:val="26"/>
                <w:highlight w:val="yellow"/>
              </w:rPr>
            </w:pPr>
          </w:p>
        </w:tc>
        <w:tc>
          <w:tcPr>
            <w:tcW w:w="1424" w:type="dxa"/>
          </w:tcPr>
          <w:p w14:paraId="777ED3CD" w14:textId="28454DB6" w:rsidR="008644E3" w:rsidRPr="00E85B0D" w:rsidRDefault="00CA7814" w:rsidP="008644E3">
            <w:pPr>
              <w:ind w:right="31"/>
              <w:jc w:val="right"/>
              <w:rPr>
                <w:rFonts w:asciiTheme="majorBidi" w:hAnsiTheme="majorBidi" w:cstheme="majorBidi"/>
                <w:sz w:val="26"/>
                <w:szCs w:val="26"/>
                <w:highlight w:val="yellow"/>
              </w:rPr>
            </w:pPr>
            <w:r w:rsidRPr="00CA7814">
              <w:rPr>
                <w:rFonts w:asciiTheme="majorBidi" w:hAnsiTheme="majorBidi" w:cstheme="majorBidi"/>
                <w:sz w:val="26"/>
                <w:szCs w:val="26"/>
              </w:rPr>
              <w:t>3,493,086.44</w:t>
            </w:r>
          </w:p>
        </w:tc>
      </w:tr>
      <w:tr w:rsidR="008B0A03" w:rsidRPr="00A97329" w14:paraId="5C0EC10A" w14:textId="77777777" w:rsidTr="001D78F5">
        <w:tc>
          <w:tcPr>
            <w:tcW w:w="3201" w:type="dxa"/>
          </w:tcPr>
          <w:p w14:paraId="5734F2DE" w14:textId="77777777" w:rsidR="008644E3" w:rsidRPr="00A97329" w:rsidRDefault="008644E3" w:rsidP="008644E3">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กิจการอื่น</w:t>
            </w:r>
          </w:p>
        </w:tc>
        <w:tc>
          <w:tcPr>
            <w:tcW w:w="1289" w:type="dxa"/>
          </w:tcPr>
          <w:p w14:paraId="255620FE" w14:textId="6E324470" w:rsidR="008644E3" w:rsidRPr="00E85B0D" w:rsidRDefault="006B74A7" w:rsidP="008644E3">
            <w:pPr>
              <w:tabs>
                <w:tab w:val="left" w:pos="-2410"/>
              </w:tabs>
              <w:jc w:val="right"/>
              <w:rPr>
                <w:rFonts w:asciiTheme="majorBidi" w:hAnsiTheme="majorBidi" w:cstheme="majorBidi"/>
                <w:sz w:val="26"/>
                <w:szCs w:val="26"/>
                <w:highlight w:val="yellow"/>
              </w:rPr>
            </w:pPr>
            <w:r w:rsidRPr="006B74A7">
              <w:rPr>
                <w:rFonts w:asciiTheme="majorBidi" w:hAnsiTheme="majorBidi" w:cstheme="majorBidi"/>
                <w:sz w:val="26"/>
                <w:szCs w:val="26"/>
              </w:rPr>
              <w:t>214,103,008.85</w:t>
            </w:r>
          </w:p>
        </w:tc>
        <w:tc>
          <w:tcPr>
            <w:tcW w:w="130" w:type="dxa"/>
            <w:tcMar>
              <w:left w:w="28" w:type="dxa"/>
              <w:right w:w="28" w:type="dxa"/>
            </w:tcMar>
          </w:tcPr>
          <w:p w14:paraId="743C6ACA" w14:textId="77777777" w:rsidR="008644E3" w:rsidRPr="00E85B0D" w:rsidRDefault="008644E3" w:rsidP="008644E3">
            <w:pPr>
              <w:tabs>
                <w:tab w:val="left" w:pos="-2410"/>
              </w:tabs>
              <w:jc w:val="right"/>
              <w:rPr>
                <w:rFonts w:asciiTheme="majorBidi" w:hAnsiTheme="majorBidi" w:cstheme="majorBidi"/>
                <w:sz w:val="26"/>
                <w:szCs w:val="26"/>
                <w:highlight w:val="yellow"/>
              </w:rPr>
            </w:pPr>
          </w:p>
        </w:tc>
        <w:tc>
          <w:tcPr>
            <w:tcW w:w="1221" w:type="dxa"/>
          </w:tcPr>
          <w:p w14:paraId="4CD9C244" w14:textId="77777777" w:rsidR="008644E3" w:rsidRPr="000867A6" w:rsidRDefault="008644E3" w:rsidP="008644E3">
            <w:pPr>
              <w:tabs>
                <w:tab w:val="left" w:pos="-2410"/>
              </w:tabs>
              <w:jc w:val="center"/>
              <w:rPr>
                <w:rFonts w:asciiTheme="majorBidi" w:hAnsiTheme="majorBidi" w:cstheme="majorBidi"/>
                <w:sz w:val="26"/>
                <w:szCs w:val="26"/>
              </w:rPr>
            </w:pPr>
            <w:r w:rsidRPr="000867A6">
              <w:rPr>
                <w:rFonts w:asciiTheme="majorBidi" w:hAnsiTheme="majorBidi" w:cstheme="majorBidi" w:hint="cs"/>
                <w:sz w:val="26"/>
                <w:szCs w:val="26"/>
                <w:cs/>
              </w:rPr>
              <w:t>-</w:t>
            </w:r>
          </w:p>
        </w:tc>
        <w:tc>
          <w:tcPr>
            <w:tcW w:w="129" w:type="dxa"/>
            <w:tcMar>
              <w:left w:w="28" w:type="dxa"/>
              <w:right w:w="28" w:type="dxa"/>
            </w:tcMar>
          </w:tcPr>
          <w:p w14:paraId="58FE8058" w14:textId="77777777" w:rsidR="008644E3" w:rsidRPr="000867A6" w:rsidRDefault="008644E3" w:rsidP="008644E3">
            <w:pPr>
              <w:tabs>
                <w:tab w:val="left" w:pos="-2410"/>
              </w:tabs>
              <w:jc w:val="center"/>
              <w:rPr>
                <w:rFonts w:asciiTheme="majorBidi" w:hAnsiTheme="majorBidi" w:cstheme="majorBidi"/>
                <w:sz w:val="26"/>
                <w:szCs w:val="26"/>
              </w:rPr>
            </w:pPr>
          </w:p>
        </w:tc>
        <w:tc>
          <w:tcPr>
            <w:tcW w:w="1201" w:type="dxa"/>
          </w:tcPr>
          <w:p w14:paraId="368EA169" w14:textId="77777777" w:rsidR="008644E3" w:rsidRPr="000867A6" w:rsidRDefault="008644E3" w:rsidP="008644E3">
            <w:pPr>
              <w:tabs>
                <w:tab w:val="left" w:pos="-2410"/>
              </w:tabs>
              <w:jc w:val="center"/>
              <w:rPr>
                <w:rFonts w:asciiTheme="majorBidi" w:hAnsiTheme="majorBidi" w:cstheme="majorBidi"/>
                <w:sz w:val="26"/>
                <w:szCs w:val="26"/>
              </w:rPr>
            </w:pPr>
            <w:r w:rsidRPr="000867A6">
              <w:rPr>
                <w:rFonts w:asciiTheme="majorBidi" w:hAnsiTheme="majorBidi" w:cstheme="majorBidi" w:hint="cs"/>
                <w:sz w:val="26"/>
                <w:szCs w:val="26"/>
                <w:cs/>
              </w:rPr>
              <w:t>-</w:t>
            </w:r>
          </w:p>
        </w:tc>
        <w:tc>
          <w:tcPr>
            <w:tcW w:w="129" w:type="dxa"/>
            <w:tcMar>
              <w:left w:w="28" w:type="dxa"/>
              <w:right w:w="28" w:type="dxa"/>
            </w:tcMar>
          </w:tcPr>
          <w:p w14:paraId="18D31323" w14:textId="77777777" w:rsidR="008644E3" w:rsidRPr="00E85B0D" w:rsidRDefault="008644E3" w:rsidP="008644E3">
            <w:pPr>
              <w:tabs>
                <w:tab w:val="left" w:pos="-2410"/>
              </w:tabs>
              <w:jc w:val="center"/>
              <w:rPr>
                <w:rFonts w:asciiTheme="majorBidi" w:hAnsiTheme="majorBidi" w:cstheme="majorBidi"/>
                <w:sz w:val="26"/>
                <w:szCs w:val="26"/>
                <w:highlight w:val="yellow"/>
              </w:rPr>
            </w:pPr>
          </w:p>
        </w:tc>
        <w:tc>
          <w:tcPr>
            <w:tcW w:w="1320" w:type="dxa"/>
          </w:tcPr>
          <w:p w14:paraId="7491DEF5" w14:textId="58D2B2E5" w:rsidR="008644E3" w:rsidRPr="00E85B0D" w:rsidRDefault="006B74A7" w:rsidP="008644E3">
            <w:pPr>
              <w:ind w:right="31"/>
              <w:jc w:val="right"/>
              <w:rPr>
                <w:rFonts w:asciiTheme="majorBidi" w:hAnsiTheme="majorBidi" w:cstheme="majorBidi"/>
                <w:sz w:val="26"/>
                <w:szCs w:val="26"/>
                <w:highlight w:val="yellow"/>
              </w:rPr>
            </w:pPr>
            <w:r w:rsidRPr="006B74A7">
              <w:rPr>
                <w:rFonts w:asciiTheme="majorBidi" w:hAnsiTheme="majorBidi" w:cstheme="majorBidi"/>
                <w:sz w:val="26"/>
                <w:szCs w:val="26"/>
              </w:rPr>
              <w:t>214,103,008.85</w:t>
            </w:r>
          </w:p>
        </w:tc>
        <w:tc>
          <w:tcPr>
            <w:tcW w:w="116" w:type="dxa"/>
            <w:tcMar>
              <w:left w:w="28" w:type="dxa"/>
              <w:right w:w="28" w:type="dxa"/>
            </w:tcMar>
          </w:tcPr>
          <w:p w14:paraId="1B235484" w14:textId="77777777" w:rsidR="008644E3" w:rsidRPr="00E85B0D" w:rsidRDefault="008644E3" w:rsidP="008644E3">
            <w:pPr>
              <w:tabs>
                <w:tab w:val="left" w:pos="-2410"/>
              </w:tabs>
              <w:jc w:val="right"/>
              <w:rPr>
                <w:rFonts w:asciiTheme="majorBidi" w:hAnsiTheme="majorBidi" w:cstheme="majorBidi"/>
                <w:sz w:val="26"/>
                <w:szCs w:val="26"/>
                <w:highlight w:val="yellow"/>
              </w:rPr>
            </w:pPr>
          </w:p>
        </w:tc>
        <w:tc>
          <w:tcPr>
            <w:tcW w:w="1424" w:type="dxa"/>
          </w:tcPr>
          <w:p w14:paraId="356E1B01" w14:textId="5F4BC586" w:rsidR="008644E3" w:rsidRPr="00E85B0D" w:rsidRDefault="006B74A7" w:rsidP="008644E3">
            <w:pPr>
              <w:ind w:right="31"/>
              <w:jc w:val="right"/>
              <w:rPr>
                <w:rFonts w:asciiTheme="majorBidi" w:hAnsiTheme="majorBidi" w:cstheme="majorBidi"/>
                <w:sz w:val="26"/>
                <w:szCs w:val="26"/>
                <w:highlight w:val="yellow"/>
              </w:rPr>
            </w:pPr>
            <w:r w:rsidRPr="006B74A7">
              <w:rPr>
                <w:rFonts w:asciiTheme="majorBidi" w:hAnsiTheme="majorBidi" w:cstheme="majorBidi"/>
                <w:sz w:val="26"/>
                <w:szCs w:val="26"/>
              </w:rPr>
              <w:t>214,103,008.85</w:t>
            </w:r>
          </w:p>
        </w:tc>
      </w:tr>
      <w:tr w:rsidR="008B0A03" w:rsidRPr="00A97329" w14:paraId="5A503C8D" w14:textId="77777777" w:rsidTr="001D78F5">
        <w:tc>
          <w:tcPr>
            <w:tcW w:w="3201" w:type="dxa"/>
          </w:tcPr>
          <w:p w14:paraId="13078BEE" w14:textId="77777777" w:rsidR="000A44F0" w:rsidRPr="00A97329" w:rsidRDefault="000A44F0" w:rsidP="000A44F0">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หนี้สินตามแผนฟื้นฟูกิจการ</w:t>
            </w:r>
          </w:p>
        </w:tc>
        <w:tc>
          <w:tcPr>
            <w:tcW w:w="1289" w:type="dxa"/>
          </w:tcPr>
          <w:p w14:paraId="238FED20" w14:textId="77777777" w:rsidR="000A44F0" w:rsidRPr="00CB4012" w:rsidRDefault="000A44F0" w:rsidP="000A44F0">
            <w:pPr>
              <w:tabs>
                <w:tab w:val="left" w:pos="-2410"/>
              </w:tabs>
              <w:jc w:val="right"/>
              <w:rPr>
                <w:rFonts w:asciiTheme="majorBidi" w:hAnsiTheme="majorBidi" w:cstheme="majorBidi"/>
                <w:sz w:val="26"/>
                <w:szCs w:val="26"/>
              </w:rPr>
            </w:pPr>
            <w:r w:rsidRPr="00CB4012">
              <w:rPr>
                <w:rFonts w:asciiTheme="majorBidi" w:hAnsiTheme="majorBidi" w:cstheme="majorBidi"/>
                <w:sz w:val="26"/>
                <w:szCs w:val="26"/>
              </w:rPr>
              <w:t>55,862,688.17</w:t>
            </w:r>
          </w:p>
        </w:tc>
        <w:tc>
          <w:tcPr>
            <w:tcW w:w="130" w:type="dxa"/>
            <w:tcMar>
              <w:left w:w="28" w:type="dxa"/>
              <w:right w:w="28" w:type="dxa"/>
            </w:tcMar>
          </w:tcPr>
          <w:p w14:paraId="638898EC" w14:textId="77777777" w:rsidR="000A44F0" w:rsidRPr="00CB4012" w:rsidRDefault="000A44F0" w:rsidP="000A44F0">
            <w:pPr>
              <w:tabs>
                <w:tab w:val="left" w:pos="-2410"/>
              </w:tabs>
              <w:jc w:val="right"/>
              <w:rPr>
                <w:rFonts w:asciiTheme="majorBidi" w:hAnsiTheme="majorBidi" w:cstheme="majorBidi"/>
                <w:sz w:val="26"/>
                <w:szCs w:val="26"/>
              </w:rPr>
            </w:pPr>
          </w:p>
        </w:tc>
        <w:tc>
          <w:tcPr>
            <w:tcW w:w="1221" w:type="dxa"/>
          </w:tcPr>
          <w:p w14:paraId="0A5F8DB3" w14:textId="77777777" w:rsidR="000A44F0" w:rsidRPr="00CB4012" w:rsidRDefault="000A44F0" w:rsidP="000A44F0">
            <w:pPr>
              <w:tabs>
                <w:tab w:val="left" w:pos="-2410"/>
              </w:tabs>
              <w:jc w:val="center"/>
              <w:rPr>
                <w:rFonts w:asciiTheme="majorBidi" w:hAnsiTheme="majorBidi" w:cstheme="majorBidi"/>
                <w:sz w:val="26"/>
                <w:szCs w:val="26"/>
              </w:rPr>
            </w:pPr>
            <w:r w:rsidRPr="00CB4012">
              <w:rPr>
                <w:rFonts w:asciiTheme="majorBidi" w:hAnsiTheme="majorBidi" w:cstheme="majorBidi" w:hint="cs"/>
                <w:sz w:val="26"/>
                <w:szCs w:val="26"/>
                <w:cs/>
              </w:rPr>
              <w:t>-</w:t>
            </w:r>
          </w:p>
        </w:tc>
        <w:tc>
          <w:tcPr>
            <w:tcW w:w="129" w:type="dxa"/>
            <w:tcMar>
              <w:left w:w="28" w:type="dxa"/>
              <w:right w:w="28" w:type="dxa"/>
            </w:tcMar>
          </w:tcPr>
          <w:p w14:paraId="0ECBB817" w14:textId="77777777" w:rsidR="000A44F0" w:rsidRPr="00CB4012" w:rsidRDefault="000A44F0" w:rsidP="000A44F0">
            <w:pPr>
              <w:tabs>
                <w:tab w:val="left" w:pos="-2410"/>
              </w:tabs>
              <w:jc w:val="center"/>
              <w:rPr>
                <w:rFonts w:asciiTheme="majorBidi" w:hAnsiTheme="majorBidi" w:cstheme="majorBidi"/>
                <w:sz w:val="26"/>
                <w:szCs w:val="26"/>
              </w:rPr>
            </w:pPr>
          </w:p>
        </w:tc>
        <w:tc>
          <w:tcPr>
            <w:tcW w:w="1201" w:type="dxa"/>
          </w:tcPr>
          <w:p w14:paraId="3861F657" w14:textId="77777777" w:rsidR="000A44F0" w:rsidRPr="00CB4012" w:rsidRDefault="000A44F0" w:rsidP="000A44F0">
            <w:pPr>
              <w:tabs>
                <w:tab w:val="left" w:pos="-2410"/>
              </w:tabs>
              <w:jc w:val="center"/>
              <w:rPr>
                <w:rFonts w:asciiTheme="majorBidi" w:hAnsiTheme="majorBidi" w:cstheme="majorBidi"/>
                <w:sz w:val="26"/>
                <w:szCs w:val="26"/>
              </w:rPr>
            </w:pPr>
            <w:r w:rsidRPr="00CB4012">
              <w:rPr>
                <w:rFonts w:asciiTheme="majorBidi" w:hAnsiTheme="majorBidi" w:cstheme="majorBidi" w:hint="cs"/>
                <w:sz w:val="26"/>
                <w:szCs w:val="26"/>
                <w:cs/>
              </w:rPr>
              <w:t>-</w:t>
            </w:r>
          </w:p>
        </w:tc>
        <w:tc>
          <w:tcPr>
            <w:tcW w:w="129" w:type="dxa"/>
            <w:tcMar>
              <w:left w:w="28" w:type="dxa"/>
              <w:right w:w="28" w:type="dxa"/>
            </w:tcMar>
          </w:tcPr>
          <w:p w14:paraId="213432FC" w14:textId="77777777" w:rsidR="000A44F0" w:rsidRPr="00CB4012" w:rsidRDefault="000A44F0" w:rsidP="000A44F0">
            <w:pPr>
              <w:tabs>
                <w:tab w:val="left" w:pos="-2410"/>
              </w:tabs>
              <w:jc w:val="center"/>
              <w:rPr>
                <w:rFonts w:asciiTheme="majorBidi" w:hAnsiTheme="majorBidi" w:cstheme="majorBidi"/>
                <w:sz w:val="26"/>
                <w:szCs w:val="26"/>
              </w:rPr>
            </w:pPr>
          </w:p>
        </w:tc>
        <w:tc>
          <w:tcPr>
            <w:tcW w:w="1320" w:type="dxa"/>
          </w:tcPr>
          <w:p w14:paraId="6A94BD0B" w14:textId="279BDF42" w:rsidR="000A44F0" w:rsidRPr="00CB4012" w:rsidRDefault="000A44F0" w:rsidP="003559D0">
            <w:pPr>
              <w:ind w:right="31"/>
              <w:jc w:val="right"/>
              <w:rPr>
                <w:rFonts w:asciiTheme="majorBidi" w:hAnsiTheme="majorBidi" w:cstheme="majorBidi"/>
                <w:sz w:val="26"/>
                <w:szCs w:val="26"/>
              </w:rPr>
            </w:pPr>
            <w:r w:rsidRPr="00CB4012">
              <w:rPr>
                <w:rFonts w:asciiTheme="majorBidi" w:hAnsiTheme="majorBidi" w:cstheme="majorBidi"/>
                <w:sz w:val="26"/>
                <w:szCs w:val="26"/>
              </w:rPr>
              <w:t>55,862,688.17</w:t>
            </w:r>
          </w:p>
        </w:tc>
        <w:tc>
          <w:tcPr>
            <w:tcW w:w="116" w:type="dxa"/>
            <w:tcMar>
              <w:left w:w="28" w:type="dxa"/>
              <w:right w:w="28" w:type="dxa"/>
            </w:tcMar>
          </w:tcPr>
          <w:p w14:paraId="6725447B" w14:textId="77777777" w:rsidR="000A44F0" w:rsidRPr="00CB4012" w:rsidRDefault="000A44F0" w:rsidP="000A44F0">
            <w:pPr>
              <w:tabs>
                <w:tab w:val="left" w:pos="-2410"/>
              </w:tabs>
              <w:jc w:val="right"/>
              <w:rPr>
                <w:rFonts w:asciiTheme="majorBidi" w:hAnsiTheme="majorBidi" w:cstheme="majorBidi"/>
                <w:sz w:val="26"/>
                <w:szCs w:val="26"/>
              </w:rPr>
            </w:pPr>
          </w:p>
        </w:tc>
        <w:tc>
          <w:tcPr>
            <w:tcW w:w="1424" w:type="dxa"/>
          </w:tcPr>
          <w:p w14:paraId="1BC11BB2" w14:textId="77777777" w:rsidR="000A44F0" w:rsidRPr="00CB4012" w:rsidRDefault="000A44F0" w:rsidP="000A44F0">
            <w:pPr>
              <w:ind w:right="31"/>
              <w:jc w:val="right"/>
              <w:rPr>
                <w:rFonts w:asciiTheme="majorBidi" w:hAnsiTheme="majorBidi" w:cstheme="majorBidi"/>
                <w:sz w:val="26"/>
                <w:szCs w:val="26"/>
              </w:rPr>
            </w:pPr>
            <w:r w:rsidRPr="00CB4012">
              <w:rPr>
                <w:rFonts w:asciiTheme="majorBidi" w:hAnsiTheme="majorBidi" w:cstheme="majorBidi"/>
                <w:sz w:val="26"/>
                <w:szCs w:val="26"/>
              </w:rPr>
              <w:t>55,862,688.17</w:t>
            </w:r>
          </w:p>
        </w:tc>
      </w:tr>
      <w:tr w:rsidR="008B0A03" w:rsidRPr="00A97329" w14:paraId="56A35844" w14:textId="77777777" w:rsidTr="001D78F5">
        <w:tc>
          <w:tcPr>
            <w:tcW w:w="3201" w:type="dxa"/>
          </w:tcPr>
          <w:p w14:paraId="532FD29A" w14:textId="77777777" w:rsidR="000A44F0" w:rsidRPr="00A97329" w:rsidRDefault="000A44F0" w:rsidP="000A44F0">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เงินกู้ยืมระยะยาวจากกิจการอื่น</w:t>
            </w:r>
          </w:p>
        </w:tc>
        <w:tc>
          <w:tcPr>
            <w:tcW w:w="1289" w:type="dxa"/>
          </w:tcPr>
          <w:p w14:paraId="6CAF2E91" w14:textId="77777777" w:rsidR="000A44F0" w:rsidRPr="00CB4012" w:rsidRDefault="000A44F0" w:rsidP="000A44F0">
            <w:pPr>
              <w:tabs>
                <w:tab w:val="left" w:pos="-2410"/>
              </w:tabs>
              <w:jc w:val="right"/>
              <w:rPr>
                <w:rFonts w:asciiTheme="majorBidi" w:hAnsiTheme="majorBidi" w:cstheme="majorBidi"/>
                <w:sz w:val="26"/>
                <w:szCs w:val="26"/>
              </w:rPr>
            </w:pPr>
            <w:r w:rsidRPr="00CB4012">
              <w:rPr>
                <w:rFonts w:asciiTheme="majorBidi" w:hAnsiTheme="majorBidi" w:cstheme="majorBidi"/>
                <w:sz w:val="26"/>
                <w:szCs w:val="26"/>
              </w:rPr>
              <w:t>50,401,975.32</w:t>
            </w:r>
          </w:p>
        </w:tc>
        <w:tc>
          <w:tcPr>
            <w:tcW w:w="130" w:type="dxa"/>
            <w:tcMar>
              <w:left w:w="28" w:type="dxa"/>
              <w:right w:w="28" w:type="dxa"/>
            </w:tcMar>
          </w:tcPr>
          <w:p w14:paraId="179A5B9A" w14:textId="77777777" w:rsidR="000A44F0" w:rsidRPr="00CB4012" w:rsidRDefault="000A44F0" w:rsidP="000A44F0">
            <w:pPr>
              <w:tabs>
                <w:tab w:val="left" w:pos="-2410"/>
              </w:tabs>
              <w:jc w:val="right"/>
              <w:rPr>
                <w:rFonts w:asciiTheme="majorBidi" w:hAnsiTheme="majorBidi" w:cstheme="majorBidi"/>
                <w:sz w:val="26"/>
                <w:szCs w:val="26"/>
              </w:rPr>
            </w:pPr>
          </w:p>
        </w:tc>
        <w:tc>
          <w:tcPr>
            <w:tcW w:w="1221" w:type="dxa"/>
          </w:tcPr>
          <w:p w14:paraId="17B8DE37" w14:textId="77777777" w:rsidR="000A44F0" w:rsidRPr="00CB4012" w:rsidRDefault="000A44F0" w:rsidP="000A44F0">
            <w:pPr>
              <w:tabs>
                <w:tab w:val="left" w:pos="-2410"/>
              </w:tabs>
              <w:jc w:val="center"/>
              <w:rPr>
                <w:rFonts w:asciiTheme="majorBidi" w:hAnsiTheme="majorBidi" w:cstheme="majorBidi"/>
                <w:sz w:val="26"/>
                <w:szCs w:val="26"/>
              </w:rPr>
            </w:pPr>
            <w:r w:rsidRPr="00CB4012">
              <w:rPr>
                <w:rFonts w:asciiTheme="majorBidi" w:hAnsiTheme="majorBidi" w:cstheme="majorBidi" w:hint="cs"/>
                <w:sz w:val="26"/>
                <w:szCs w:val="26"/>
                <w:cs/>
              </w:rPr>
              <w:t>-</w:t>
            </w:r>
          </w:p>
        </w:tc>
        <w:tc>
          <w:tcPr>
            <w:tcW w:w="129" w:type="dxa"/>
            <w:tcMar>
              <w:left w:w="28" w:type="dxa"/>
              <w:right w:w="28" w:type="dxa"/>
            </w:tcMar>
          </w:tcPr>
          <w:p w14:paraId="2A31B175" w14:textId="77777777" w:rsidR="000A44F0" w:rsidRPr="00CB4012" w:rsidRDefault="000A44F0" w:rsidP="000A44F0">
            <w:pPr>
              <w:tabs>
                <w:tab w:val="left" w:pos="-2410"/>
              </w:tabs>
              <w:jc w:val="center"/>
              <w:rPr>
                <w:rFonts w:asciiTheme="majorBidi" w:hAnsiTheme="majorBidi" w:cstheme="majorBidi"/>
                <w:sz w:val="26"/>
                <w:szCs w:val="26"/>
              </w:rPr>
            </w:pPr>
          </w:p>
        </w:tc>
        <w:tc>
          <w:tcPr>
            <w:tcW w:w="1201" w:type="dxa"/>
          </w:tcPr>
          <w:p w14:paraId="4F71A84D" w14:textId="77777777" w:rsidR="000A44F0" w:rsidRPr="00CB4012" w:rsidRDefault="000A44F0" w:rsidP="000A44F0">
            <w:pPr>
              <w:tabs>
                <w:tab w:val="left" w:pos="-2410"/>
              </w:tabs>
              <w:ind w:right="34"/>
              <w:jc w:val="center"/>
              <w:rPr>
                <w:rFonts w:asciiTheme="majorBidi" w:hAnsiTheme="majorBidi" w:cstheme="majorBidi"/>
                <w:sz w:val="26"/>
                <w:szCs w:val="26"/>
              </w:rPr>
            </w:pPr>
            <w:r w:rsidRPr="00CB4012">
              <w:rPr>
                <w:rFonts w:asciiTheme="majorBidi" w:hAnsiTheme="majorBidi" w:cstheme="majorBidi" w:hint="cs"/>
                <w:sz w:val="26"/>
                <w:szCs w:val="26"/>
                <w:cs/>
              </w:rPr>
              <w:t>-</w:t>
            </w:r>
          </w:p>
        </w:tc>
        <w:tc>
          <w:tcPr>
            <w:tcW w:w="129" w:type="dxa"/>
            <w:tcMar>
              <w:left w:w="28" w:type="dxa"/>
              <w:right w:w="28" w:type="dxa"/>
            </w:tcMar>
          </w:tcPr>
          <w:p w14:paraId="565260CC" w14:textId="77777777" w:rsidR="000A44F0" w:rsidRPr="00CB4012" w:rsidRDefault="000A44F0" w:rsidP="000A44F0">
            <w:pPr>
              <w:tabs>
                <w:tab w:val="left" w:pos="-2410"/>
              </w:tabs>
              <w:jc w:val="right"/>
              <w:rPr>
                <w:rFonts w:asciiTheme="majorBidi" w:hAnsiTheme="majorBidi" w:cstheme="majorBidi"/>
                <w:sz w:val="26"/>
                <w:szCs w:val="26"/>
              </w:rPr>
            </w:pPr>
          </w:p>
        </w:tc>
        <w:tc>
          <w:tcPr>
            <w:tcW w:w="1320" w:type="dxa"/>
          </w:tcPr>
          <w:p w14:paraId="31584F3F" w14:textId="5D266A44" w:rsidR="000A44F0" w:rsidRPr="00CB4012" w:rsidRDefault="000A44F0" w:rsidP="003559D0">
            <w:pPr>
              <w:ind w:right="31"/>
              <w:jc w:val="right"/>
              <w:rPr>
                <w:rFonts w:asciiTheme="majorBidi" w:hAnsiTheme="majorBidi" w:cstheme="majorBidi"/>
                <w:sz w:val="26"/>
                <w:szCs w:val="26"/>
              </w:rPr>
            </w:pPr>
            <w:r w:rsidRPr="00CB4012">
              <w:rPr>
                <w:rFonts w:asciiTheme="majorBidi" w:hAnsiTheme="majorBidi" w:cstheme="majorBidi"/>
                <w:sz w:val="26"/>
                <w:szCs w:val="26"/>
              </w:rPr>
              <w:t>50,401,975.32</w:t>
            </w:r>
          </w:p>
        </w:tc>
        <w:tc>
          <w:tcPr>
            <w:tcW w:w="116" w:type="dxa"/>
            <w:tcMar>
              <w:left w:w="28" w:type="dxa"/>
              <w:right w:w="28" w:type="dxa"/>
            </w:tcMar>
          </w:tcPr>
          <w:p w14:paraId="23E4F543" w14:textId="77777777" w:rsidR="000A44F0" w:rsidRPr="00CB4012" w:rsidRDefault="000A44F0" w:rsidP="000A44F0">
            <w:pPr>
              <w:tabs>
                <w:tab w:val="left" w:pos="-2410"/>
              </w:tabs>
              <w:jc w:val="right"/>
              <w:rPr>
                <w:rFonts w:asciiTheme="majorBidi" w:hAnsiTheme="majorBidi" w:cstheme="majorBidi"/>
                <w:sz w:val="26"/>
                <w:szCs w:val="26"/>
              </w:rPr>
            </w:pPr>
          </w:p>
        </w:tc>
        <w:tc>
          <w:tcPr>
            <w:tcW w:w="1424" w:type="dxa"/>
          </w:tcPr>
          <w:p w14:paraId="21A1C8DC" w14:textId="77777777" w:rsidR="000A44F0" w:rsidRPr="00CB4012" w:rsidRDefault="000A44F0" w:rsidP="000A44F0">
            <w:pPr>
              <w:ind w:right="31"/>
              <w:jc w:val="right"/>
              <w:rPr>
                <w:rFonts w:asciiTheme="majorBidi" w:hAnsiTheme="majorBidi" w:cstheme="majorBidi"/>
                <w:sz w:val="26"/>
                <w:szCs w:val="26"/>
              </w:rPr>
            </w:pPr>
            <w:r w:rsidRPr="00CB4012">
              <w:rPr>
                <w:rFonts w:asciiTheme="majorBidi" w:hAnsiTheme="majorBidi" w:cstheme="majorBidi"/>
                <w:sz w:val="26"/>
                <w:szCs w:val="26"/>
              </w:rPr>
              <w:t>50,401,975.32</w:t>
            </w:r>
          </w:p>
        </w:tc>
      </w:tr>
      <w:tr w:rsidR="008B0A03" w:rsidRPr="00A97329" w14:paraId="4FD1E6C5" w14:textId="77777777" w:rsidTr="001D78F5">
        <w:tc>
          <w:tcPr>
            <w:tcW w:w="3201" w:type="dxa"/>
          </w:tcPr>
          <w:p w14:paraId="537E1952" w14:textId="77777777" w:rsidR="000A44F0" w:rsidRPr="00A97329" w:rsidRDefault="000A44F0" w:rsidP="000A44F0">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หนี้สินตามสัญญาเช่า</w:t>
            </w:r>
          </w:p>
        </w:tc>
        <w:tc>
          <w:tcPr>
            <w:tcW w:w="1289" w:type="dxa"/>
          </w:tcPr>
          <w:p w14:paraId="279E38DB" w14:textId="1EAC1FD9" w:rsidR="000A44F0" w:rsidRPr="00F7243B" w:rsidRDefault="00141145" w:rsidP="000A44F0">
            <w:pPr>
              <w:tabs>
                <w:tab w:val="left" w:pos="-2410"/>
              </w:tabs>
              <w:jc w:val="right"/>
              <w:rPr>
                <w:rFonts w:asciiTheme="majorBidi" w:hAnsiTheme="majorBidi" w:cstheme="majorBidi"/>
                <w:sz w:val="26"/>
                <w:szCs w:val="26"/>
              </w:rPr>
            </w:pPr>
            <w:r w:rsidRPr="00F7243B">
              <w:rPr>
                <w:rFonts w:asciiTheme="majorBidi" w:hAnsiTheme="majorBidi" w:cs="Angsana New"/>
                <w:sz w:val="26"/>
                <w:szCs w:val="26"/>
                <w:cs/>
              </w:rPr>
              <w:t>23</w:t>
            </w:r>
            <w:r w:rsidRPr="00F7243B">
              <w:rPr>
                <w:rFonts w:asciiTheme="majorBidi" w:hAnsiTheme="majorBidi" w:cs="Angsana New"/>
                <w:sz w:val="26"/>
                <w:szCs w:val="26"/>
              </w:rPr>
              <w:t>,</w:t>
            </w:r>
            <w:r w:rsidRPr="00F7243B">
              <w:rPr>
                <w:rFonts w:asciiTheme="majorBidi" w:hAnsiTheme="majorBidi" w:cs="Angsana New"/>
                <w:sz w:val="26"/>
                <w:szCs w:val="26"/>
                <w:cs/>
              </w:rPr>
              <w:t>921</w:t>
            </w:r>
            <w:r w:rsidRPr="00F7243B">
              <w:rPr>
                <w:rFonts w:asciiTheme="majorBidi" w:hAnsiTheme="majorBidi" w:cs="Angsana New"/>
                <w:sz w:val="26"/>
                <w:szCs w:val="26"/>
              </w:rPr>
              <w:t>,</w:t>
            </w:r>
            <w:r w:rsidRPr="00F7243B">
              <w:rPr>
                <w:rFonts w:asciiTheme="majorBidi" w:hAnsiTheme="majorBidi" w:cs="Angsana New"/>
                <w:sz w:val="26"/>
                <w:szCs w:val="26"/>
                <w:cs/>
              </w:rPr>
              <w:t>331.60</w:t>
            </w:r>
          </w:p>
        </w:tc>
        <w:tc>
          <w:tcPr>
            <w:tcW w:w="130" w:type="dxa"/>
            <w:tcMar>
              <w:left w:w="28" w:type="dxa"/>
              <w:right w:w="28" w:type="dxa"/>
            </w:tcMar>
          </w:tcPr>
          <w:p w14:paraId="7BF7E9C5" w14:textId="77777777" w:rsidR="000A44F0" w:rsidRPr="00F7243B" w:rsidRDefault="000A44F0" w:rsidP="000A44F0">
            <w:pPr>
              <w:tabs>
                <w:tab w:val="left" w:pos="-2410"/>
              </w:tabs>
              <w:jc w:val="right"/>
              <w:rPr>
                <w:rFonts w:asciiTheme="majorBidi" w:hAnsiTheme="majorBidi" w:cstheme="majorBidi"/>
                <w:sz w:val="26"/>
                <w:szCs w:val="26"/>
              </w:rPr>
            </w:pPr>
          </w:p>
        </w:tc>
        <w:tc>
          <w:tcPr>
            <w:tcW w:w="1221" w:type="dxa"/>
          </w:tcPr>
          <w:p w14:paraId="70D01DF4" w14:textId="16DFA9FC" w:rsidR="000A44F0" w:rsidRPr="00F7243B" w:rsidRDefault="00141145" w:rsidP="000A44F0">
            <w:pPr>
              <w:tabs>
                <w:tab w:val="left" w:pos="-2410"/>
              </w:tabs>
              <w:jc w:val="center"/>
              <w:rPr>
                <w:rFonts w:asciiTheme="majorBidi" w:hAnsiTheme="majorBidi" w:cstheme="majorBidi"/>
                <w:sz w:val="26"/>
                <w:szCs w:val="26"/>
              </w:rPr>
            </w:pPr>
            <w:r w:rsidRPr="00F7243B">
              <w:rPr>
                <w:rFonts w:asciiTheme="majorBidi" w:hAnsiTheme="majorBidi" w:cstheme="majorBidi"/>
                <w:sz w:val="26"/>
                <w:szCs w:val="26"/>
              </w:rPr>
              <w:t>7,973,777.20</w:t>
            </w:r>
          </w:p>
        </w:tc>
        <w:tc>
          <w:tcPr>
            <w:tcW w:w="129" w:type="dxa"/>
            <w:tcMar>
              <w:left w:w="28" w:type="dxa"/>
              <w:right w:w="28" w:type="dxa"/>
            </w:tcMar>
          </w:tcPr>
          <w:p w14:paraId="7B1A0F5A" w14:textId="77777777" w:rsidR="000A44F0" w:rsidRPr="00F7243B" w:rsidRDefault="000A44F0" w:rsidP="000A44F0">
            <w:pPr>
              <w:tabs>
                <w:tab w:val="left" w:pos="-2410"/>
              </w:tabs>
              <w:jc w:val="center"/>
              <w:rPr>
                <w:rFonts w:asciiTheme="majorBidi" w:hAnsiTheme="majorBidi" w:cstheme="majorBidi"/>
                <w:sz w:val="26"/>
                <w:szCs w:val="26"/>
              </w:rPr>
            </w:pPr>
          </w:p>
        </w:tc>
        <w:tc>
          <w:tcPr>
            <w:tcW w:w="1201" w:type="dxa"/>
          </w:tcPr>
          <w:p w14:paraId="31CBD753" w14:textId="77777777" w:rsidR="000A44F0" w:rsidRPr="00F7243B" w:rsidRDefault="000A44F0" w:rsidP="000A44F0">
            <w:pPr>
              <w:tabs>
                <w:tab w:val="left" w:pos="-2410"/>
              </w:tabs>
              <w:jc w:val="center"/>
              <w:rPr>
                <w:rFonts w:asciiTheme="majorBidi" w:hAnsiTheme="majorBidi" w:cstheme="majorBidi"/>
                <w:sz w:val="26"/>
                <w:szCs w:val="26"/>
              </w:rPr>
            </w:pPr>
            <w:r w:rsidRPr="00F7243B">
              <w:rPr>
                <w:rFonts w:asciiTheme="majorBidi" w:hAnsiTheme="majorBidi" w:cstheme="majorBidi"/>
                <w:sz w:val="26"/>
                <w:szCs w:val="26"/>
              </w:rPr>
              <w:t>-</w:t>
            </w:r>
          </w:p>
        </w:tc>
        <w:tc>
          <w:tcPr>
            <w:tcW w:w="129" w:type="dxa"/>
            <w:tcMar>
              <w:left w:w="28" w:type="dxa"/>
              <w:right w:w="28" w:type="dxa"/>
            </w:tcMar>
          </w:tcPr>
          <w:p w14:paraId="741046B8" w14:textId="77777777" w:rsidR="000A44F0" w:rsidRPr="00F7243B" w:rsidRDefault="000A44F0" w:rsidP="000A44F0">
            <w:pPr>
              <w:tabs>
                <w:tab w:val="left" w:pos="-2410"/>
              </w:tabs>
              <w:jc w:val="right"/>
              <w:rPr>
                <w:rFonts w:asciiTheme="majorBidi" w:hAnsiTheme="majorBidi" w:cstheme="majorBidi"/>
                <w:sz w:val="26"/>
                <w:szCs w:val="26"/>
              </w:rPr>
            </w:pPr>
          </w:p>
        </w:tc>
        <w:tc>
          <w:tcPr>
            <w:tcW w:w="1320" w:type="dxa"/>
          </w:tcPr>
          <w:p w14:paraId="2F75EA32" w14:textId="6AA29081" w:rsidR="000A44F0" w:rsidRPr="00F7243B" w:rsidRDefault="00F7243B" w:rsidP="003559D0">
            <w:pPr>
              <w:ind w:right="31"/>
              <w:jc w:val="right"/>
              <w:rPr>
                <w:rFonts w:asciiTheme="majorBidi" w:hAnsiTheme="majorBidi" w:cstheme="majorBidi"/>
                <w:sz w:val="26"/>
                <w:szCs w:val="26"/>
              </w:rPr>
            </w:pPr>
            <w:r w:rsidRPr="00F7243B">
              <w:rPr>
                <w:rFonts w:asciiTheme="majorBidi" w:hAnsiTheme="majorBidi" w:cs="Angsana New"/>
                <w:sz w:val="26"/>
                <w:szCs w:val="26"/>
                <w:cs/>
              </w:rPr>
              <w:t>31</w:t>
            </w:r>
            <w:r w:rsidRPr="00F7243B">
              <w:rPr>
                <w:rFonts w:asciiTheme="majorBidi" w:hAnsiTheme="majorBidi" w:cstheme="majorBidi"/>
                <w:sz w:val="26"/>
                <w:szCs w:val="26"/>
              </w:rPr>
              <w:t>,</w:t>
            </w:r>
            <w:r w:rsidRPr="00F7243B">
              <w:rPr>
                <w:rFonts w:asciiTheme="majorBidi" w:hAnsiTheme="majorBidi" w:cs="Angsana New"/>
                <w:sz w:val="26"/>
                <w:szCs w:val="26"/>
                <w:cs/>
              </w:rPr>
              <w:t>895</w:t>
            </w:r>
            <w:r w:rsidRPr="00F7243B">
              <w:rPr>
                <w:rFonts w:asciiTheme="majorBidi" w:hAnsiTheme="majorBidi" w:cstheme="majorBidi"/>
                <w:sz w:val="26"/>
                <w:szCs w:val="26"/>
              </w:rPr>
              <w:t>,</w:t>
            </w:r>
            <w:r w:rsidRPr="00F7243B">
              <w:rPr>
                <w:rFonts w:asciiTheme="majorBidi" w:hAnsiTheme="majorBidi" w:cs="Angsana New"/>
                <w:sz w:val="26"/>
                <w:szCs w:val="26"/>
                <w:cs/>
              </w:rPr>
              <w:t>108.80</w:t>
            </w:r>
          </w:p>
        </w:tc>
        <w:tc>
          <w:tcPr>
            <w:tcW w:w="116" w:type="dxa"/>
            <w:tcMar>
              <w:left w:w="28" w:type="dxa"/>
              <w:right w:w="28" w:type="dxa"/>
            </w:tcMar>
          </w:tcPr>
          <w:p w14:paraId="59A642A0" w14:textId="77777777" w:rsidR="000A44F0" w:rsidRPr="00E85B0D" w:rsidRDefault="000A44F0" w:rsidP="000A44F0">
            <w:pPr>
              <w:tabs>
                <w:tab w:val="left" w:pos="-2410"/>
              </w:tabs>
              <w:jc w:val="right"/>
              <w:rPr>
                <w:rFonts w:asciiTheme="majorBidi" w:hAnsiTheme="majorBidi" w:cstheme="majorBidi"/>
                <w:sz w:val="26"/>
                <w:szCs w:val="26"/>
                <w:highlight w:val="yellow"/>
              </w:rPr>
            </w:pPr>
          </w:p>
        </w:tc>
        <w:tc>
          <w:tcPr>
            <w:tcW w:w="1424" w:type="dxa"/>
          </w:tcPr>
          <w:p w14:paraId="5A56D262" w14:textId="6E8B6680" w:rsidR="000A44F0" w:rsidRPr="00E85B0D" w:rsidRDefault="00AE4033" w:rsidP="000A44F0">
            <w:pPr>
              <w:ind w:right="31"/>
              <w:jc w:val="right"/>
              <w:rPr>
                <w:rFonts w:asciiTheme="majorBidi" w:hAnsiTheme="majorBidi" w:cstheme="majorBidi"/>
                <w:sz w:val="26"/>
                <w:szCs w:val="26"/>
                <w:highlight w:val="yellow"/>
              </w:rPr>
            </w:pPr>
            <w:r w:rsidRPr="00AE4033">
              <w:rPr>
                <w:rFonts w:asciiTheme="majorBidi" w:hAnsiTheme="majorBidi" w:cstheme="majorBidi"/>
                <w:sz w:val="26"/>
                <w:szCs w:val="26"/>
              </w:rPr>
              <w:t>30,766,696.65</w:t>
            </w:r>
          </w:p>
        </w:tc>
      </w:tr>
      <w:tr w:rsidR="00FF0C13" w:rsidRPr="00A97329" w14:paraId="2027298A" w14:textId="77777777" w:rsidTr="001D78F5">
        <w:tc>
          <w:tcPr>
            <w:tcW w:w="3201" w:type="dxa"/>
          </w:tcPr>
          <w:p w14:paraId="428F065B" w14:textId="77777777" w:rsidR="000A44F0" w:rsidRPr="00A97329" w:rsidRDefault="000A44F0" w:rsidP="000A44F0">
            <w:pPr>
              <w:tabs>
                <w:tab w:val="left" w:pos="-2410"/>
              </w:tabs>
              <w:jc w:val="thaiDistribute"/>
              <w:rPr>
                <w:rFonts w:asciiTheme="majorBidi" w:hAnsiTheme="majorBidi" w:cstheme="majorBidi"/>
                <w:sz w:val="26"/>
                <w:szCs w:val="26"/>
                <w:cs/>
              </w:rPr>
            </w:pPr>
            <w:r w:rsidRPr="00A97329">
              <w:rPr>
                <w:rFonts w:asciiTheme="majorBidi" w:hAnsiTheme="majorBidi" w:cstheme="majorBidi"/>
                <w:sz w:val="26"/>
                <w:szCs w:val="26"/>
                <w:cs/>
              </w:rPr>
              <w:t>เงินกู้ยืมระยะยาวจากกิจการที่เกี่ยวข้องกัน</w:t>
            </w:r>
          </w:p>
        </w:tc>
        <w:tc>
          <w:tcPr>
            <w:tcW w:w="1289" w:type="dxa"/>
            <w:tcBorders>
              <w:bottom w:val="single" w:sz="4" w:space="0" w:color="auto"/>
            </w:tcBorders>
          </w:tcPr>
          <w:p w14:paraId="03F3B564" w14:textId="77777777" w:rsidR="000A44F0" w:rsidRPr="00F7243B" w:rsidRDefault="000A44F0" w:rsidP="000A44F0">
            <w:pPr>
              <w:tabs>
                <w:tab w:val="left" w:pos="-2410"/>
              </w:tabs>
              <w:jc w:val="right"/>
              <w:rPr>
                <w:rFonts w:asciiTheme="majorBidi" w:hAnsiTheme="majorBidi" w:cstheme="majorBidi"/>
                <w:sz w:val="26"/>
                <w:szCs w:val="26"/>
              </w:rPr>
            </w:pPr>
            <w:r w:rsidRPr="00F7243B">
              <w:rPr>
                <w:rFonts w:asciiTheme="majorBidi" w:hAnsiTheme="majorBidi" w:cstheme="majorBidi"/>
                <w:sz w:val="26"/>
                <w:szCs w:val="26"/>
              </w:rPr>
              <w:t>1,750,000.00</w:t>
            </w:r>
          </w:p>
        </w:tc>
        <w:tc>
          <w:tcPr>
            <w:tcW w:w="130" w:type="dxa"/>
            <w:tcMar>
              <w:left w:w="28" w:type="dxa"/>
              <w:right w:w="28" w:type="dxa"/>
            </w:tcMar>
          </w:tcPr>
          <w:p w14:paraId="3782791F" w14:textId="77777777" w:rsidR="000A44F0" w:rsidRPr="00F7243B" w:rsidRDefault="000A44F0" w:rsidP="000A44F0">
            <w:pPr>
              <w:tabs>
                <w:tab w:val="left" w:pos="-2410"/>
              </w:tabs>
              <w:jc w:val="center"/>
              <w:rPr>
                <w:rFonts w:asciiTheme="majorBidi" w:hAnsiTheme="majorBidi" w:cstheme="majorBidi"/>
                <w:sz w:val="26"/>
                <w:szCs w:val="26"/>
              </w:rPr>
            </w:pPr>
          </w:p>
        </w:tc>
        <w:tc>
          <w:tcPr>
            <w:tcW w:w="1221" w:type="dxa"/>
            <w:tcBorders>
              <w:bottom w:val="single" w:sz="4" w:space="0" w:color="auto"/>
            </w:tcBorders>
          </w:tcPr>
          <w:p w14:paraId="236D7228" w14:textId="77777777" w:rsidR="000A44F0" w:rsidRPr="00F7243B" w:rsidRDefault="000A44F0" w:rsidP="000A44F0">
            <w:pPr>
              <w:tabs>
                <w:tab w:val="left" w:pos="-2410"/>
              </w:tabs>
              <w:jc w:val="center"/>
              <w:rPr>
                <w:rFonts w:asciiTheme="majorBidi" w:hAnsiTheme="majorBidi" w:cstheme="majorBidi"/>
                <w:sz w:val="26"/>
                <w:szCs w:val="26"/>
              </w:rPr>
            </w:pPr>
            <w:r w:rsidRPr="00F7243B">
              <w:rPr>
                <w:rFonts w:asciiTheme="majorBidi" w:hAnsiTheme="majorBidi" w:cstheme="majorBidi" w:hint="cs"/>
                <w:sz w:val="26"/>
                <w:szCs w:val="26"/>
                <w:cs/>
              </w:rPr>
              <w:t>-</w:t>
            </w:r>
          </w:p>
        </w:tc>
        <w:tc>
          <w:tcPr>
            <w:tcW w:w="129" w:type="dxa"/>
            <w:tcMar>
              <w:left w:w="28" w:type="dxa"/>
              <w:right w:w="28" w:type="dxa"/>
            </w:tcMar>
          </w:tcPr>
          <w:p w14:paraId="38C11E7B" w14:textId="77777777" w:rsidR="000A44F0" w:rsidRPr="00F7243B" w:rsidRDefault="000A44F0" w:rsidP="000A44F0">
            <w:pPr>
              <w:tabs>
                <w:tab w:val="left" w:pos="-2410"/>
              </w:tabs>
              <w:jc w:val="center"/>
              <w:rPr>
                <w:rFonts w:asciiTheme="majorBidi" w:hAnsiTheme="majorBidi" w:cstheme="majorBidi"/>
                <w:sz w:val="26"/>
                <w:szCs w:val="26"/>
              </w:rPr>
            </w:pPr>
          </w:p>
        </w:tc>
        <w:tc>
          <w:tcPr>
            <w:tcW w:w="1201" w:type="dxa"/>
            <w:tcBorders>
              <w:bottom w:val="single" w:sz="4" w:space="0" w:color="auto"/>
            </w:tcBorders>
          </w:tcPr>
          <w:p w14:paraId="63BB2621" w14:textId="77777777" w:rsidR="000A44F0" w:rsidRPr="00F7243B" w:rsidRDefault="000A44F0" w:rsidP="000A44F0">
            <w:pPr>
              <w:tabs>
                <w:tab w:val="left" w:pos="-2410"/>
              </w:tabs>
              <w:jc w:val="center"/>
              <w:rPr>
                <w:rFonts w:asciiTheme="majorBidi" w:hAnsiTheme="majorBidi" w:cstheme="majorBidi"/>
                <w:sz w:val="26"/>
                <w:szCs w:val="26"/>
              </w:rPr>
            </w:pPr>
            <w:r w:rsidRPr="00F7243B">
              <w:rPr>
                <w:rFonts w:asciiTheme="majorBidi" w:hAnsiTheme="majorBidi" w:cstheme="majorBidi" w:hint="cs"/>
                <w:sz w:val="26"/>
                <w:szCs w:val="26"/>
                <w:cs/>
              </w:rPr>
              <w:t>-</w:t>
            </w:r>
          </w:p>
        </w:tc>
        <w:tc>
          <w:tcPr>
            <w:tcW w:w="129" w:type="dxa"/>
            <w:tcMar>
              <w:left w:w="28" w:type="dxa"/>
              <w:right w:w="28" w:type="dxa"/>
            </w:tcMar>
          </w:tcPr>
          <w:p w14:paraId="1DB2AAD7" w14:textId="77777777" w:rsidR="000A44F0" w:rsidRPr="00F7243B" w:rsidRDefault="000A44F0" w:rsidP="000A44F0">
            <w:pPr>
              <w:tabs>
                <w:tab w:val="left" w:pos="-2410"/>
              </w:tabs>
              <w:jc w:val="right"/>
              <w:rPr>
                <w:rFonts w:asciiTheme="majorBidi" w:hAnsiTheme="majorBidi" w:cstheme="majorBidi"/>
                <w:sz w:val="26"/>
                <w:szCs w:val="26"/>
              </w:rPr>
            </w:pPr>
          </w:p>
        </w:tc>
        <w:tc>
          <w:tcPr>
            <w:tcW w:w="1320" w:type="dxa"/>
            <w:tcBorders>
              <w:bottom w:val="single" w:sz="4" w:space="0" w:color="auto"/>
            </w:tcBorders>
          </w:tcPr>
          <w:p w14:paraId="6A50AE54" w14:textId="08D5CD79" w:rsidR="000A44F0" w:rsidRPr="00F7243B" w:rsidRDefault="000A44F0" w:rsidP="003559D0">
            <w:pPr>
              <w:ind w:right="31"/>
              <w:jc w:val="right"/>
              <w:rPr>
                <w:rFonts w:asciiTheme="majorBidi" w:hAnsiTheme="majorBidi" w:cstheme="majorBidi"/>
                <w:sz w:val="26"/>
                <w:szCs w:val="26"/>
              </w:rPr>
            </w:pPr>
            <w:r w:rsidRPr="00F7243B">
              <w:rPr>
                <w:rFonts w:asciiTheme="majorBidi" w:hAnsiTheme="majorBidi" w:cstheme="majorBidi"/>
                <w:sz w:val="26"/>
                <w:szCs w:val="26"/>
              </w:rPr>
              <w:t>1,750,000.00</w:t>
            </w:r>
          </w:p>
        </w:tc>
        <w:tc>
          <w:tcPr>
            <w:tcW w:w="116" w:type="dxa"/>
            <w:tcMar>
              <w:left w:w="28" w:type="dxa"/>
              <w:right w:w="28" w:type="dxa"/>
            </w:tcMar>
          </w:tcPr>
          <w:p w14:paraId="343CBD82" w14:textId="77777777" w:rsidR="000A44F0" w:rsidRPr="00AE4033" w:rsidRDefault="000A44F0" w:rsidP="000A44F0">
            <w:pPr>
              <w:tabs>
                <w:tab w:val="left" w:pos="-2410"/>
              </w:tabs>
              <w:jc w:val="right"/>
              <w:rPr>
                <w:rFonts w:asciiTheme="majorBidi" w:hAnsiTheme="majorBidi" w:cstheme="majorBidi"/>
                <w:sz w:val="26"/>
                <w:szCs w:val="26"/>
              </w:rPr>
            </w:pPr>
          </w:p>
        </w:tc>
        <w:tc>
          <w:tcPr>
            <w:tcW w:w="1424" w:type="dxa"/>
            <w:tcBorders>
              <w:bottom w:val="single" w:sz="4" w:space="0" w:color="auto"/>
            </w:tcBorders>
          </w:tcPr>
          <w:p w14:paraId="193EFAC5" w14:textId="77777777" w:rsidR="000A44F0" w:rsidRPr="00AE4033" w:rsidRDefault="000A44F0" w:rsidP="000A44F0">
            <w:pPr>
              <w:ind w:right="31"/>
              <w:jc w:val="right"/>
              <w:rPr>
                <w:rFonts w:asciiTheme="majorBidi" w:hAnsiTheme="majorBidi" w:cstheme="majorBidi"/>
                <w:sz w:val="26"/>
                <w:szCs w:val="26"/>
              </w:rPr>
            </w:pPr>
            <w:r w:rsidRPr="00AE4033">
              <w:rPr>
                <w:rFonts w:asciiTheme="majorBidi" w:hAnsiTheme="majorBidi" w:cstheme="majorBidi"/>
                <w:sz w:val="26"/>
                <w:szCs w:val="26"/>
              </w:rPr>
              <w:t>1,750,000.00</w:t>
            </w:r>
          </w:p>
        </w:tc>
      </w:tr>
      <w:tr w:rsidR="008E7E24" w:rsidRPr="00A97329" w14:paraId="4E2B74F0" w14:textId="77777777" w:rsidTr="001D78F5">
        <w:tc>
          <w:tcPr>
            <w:tcW w:w="3201" w:type="dxa"/>
          </w:tcPr>
          <w:p w14:paraId="19716209" w14:textId="77777777" w:rsidR="000A44F0" w:rsidRPr="00A97329" w:rsidRDefault="000A44F0" w:rsidP="000A44F0">
            <w:pPr>
              <w:tabs>
                <w:tab w:val="left" w:pos="-2410"/>
              </w:tabs>
              <w:ind w:left="316"/>
              <w:jc w:val="thaiDistribute"/>
              <w:rPr>
                <w:rFonts w:asciiTheme="majorBidi" w:hAnsiTheme="majorBidi" w:cstheme="majorBidi"/>
                <w:sz w:val="26"/>
                <w:szCs w:val="26"/>
                <w:cs/>
              </w:rPr>
            </w:pPr>
            <w:r w:rsidRPr="00A97329">
              <w:rPr>
                <w:rFonts w:asciiTheme="majorBidi" w:hAnsiTheme="majorBidi" w:cstheme="majorBidi"/>
                <w:sz w:val="26"/>
                <w:szCs w:val="26"/>
                <w:cs/>
              </w:rPr>
              <w:t>รวม</w:t>
            </w:r>
          </w:p>
        </w:tc>
        <w:tc>
          <w:tcPr>
            <w:tcW w:w="1289" w:type="dxa"/>
            <w:tcBorders>
              <w:top w:val="single" w:sz="4" w:space="0" w:color="auto"/>
              <w:bottom w:val="double" w:sz="4" w:space="0" w:color="auto"/>
            </w:tcBorders>
          </w:tcPr>
          <w:p w14:paraId="2DCAB103" w14:textId="28D73565" w:rsidR="000A44F0" w:rsidRPr="00E85B0D" w:rsidRDefault="003923BD" w:rsidP="000A44F0">
            <w:pPr>
              <w:tabs>
                <w:tab w:val="left" w:pos="-2410"/>
              </w:tabs>
              <w:jc w:val="right"/>
              <w:rPr>
                <w:rFonts w:asciiTheme="majorBidi" w:hAnsiTheme="majorBidi" w:cstheme="majorBidi"/>
                <w:sz w:val="26"/>
                <w:szCs w:val="26"/>
                <w:highlight w:val="yellow"/>
              </w:rPr>
            </w:pPr>
            <w:r w:rsidRPr="003923BD">
              <w:rPr>
                <w:rFonts w:asciiTheme="majorBidi" w:hAnsiTheme="majorBidi" w:cstheme="majorBidi"/>
                <w:sz w:val="26"/>
                <w:szCs w:val="26"/>
              </w:rPr>
              <w:t>349,532,090.38</w:t>
            </w:r>
          </w:p>
        </w:tc>
        <w:tc>
          <w:tcPr>
            <w:tcW w:w="130" w:type="dxa"/>
            <w:tcMar>
              <w:left w:w="28" w:type="dxa"/>
              <w:right w:w="28" w:type="dxa"/>
            </w:tcMar>
          </w:tcPr>
          <w:p w14:paraId="53F58D57" w14:textId="77777777" w:rsidR="000A44F0" w:rsidRPr="00E85B0D" w:rsidRDefault="000A44F0" w:rsidP="000A44F0">
            <w:pPr>
              <w:tabs>
                <w:tab w:val="left" w:pos="-2410"/>
              </w:tabs>
              <w:jc w:val="thaiDistribute"/>
              <w:rPr>
                <w:rFonts w:asciiTheme="majorBidi" w:hAnsiTheme="majorBidi" w:cstheme="majorBidi"/>
                <w:sz w:val="26"/>
                <w:szCs w:val="26"/>
                <w:highlight w:val="yellow"/>
              </w:rPr>
            </w:pPr>
          </w:p>
        </w:tc>
        <w:tc>
          <w:tcPr>
            <w:tcW w:w="1221" w:type="dxa"/>
            <w:tcBorders>
              <w:top w:val="single" w:sz="4" w:space="0" w:color="auto"/>
              <w:bottom w:val="double" w:sz="4" w:space="0" w:color="auto"/>
            </w:tcBorders>
          </w:tcPr>
          <w:p w14:paraId="0E3C26DD" w14:textId="1A539291" w:rsidR="000A44F0" w:rsidRPr="00E85B0D" w:rsidRDefault="005A7A9B" w:rsidP="000A44F0">
            <w:pPr>
              <w:tabs>
                <w:tab w:val="left" w:pos="-2410"/>
              </w:tabs>
              <w:jc w:val="center"/>
              <w:rPr>
                <w:rFonts w:asciiTheme="majorBidi" w:hAnsiTheme="majorBidi" w:cstheme="majorBidi"/>
                <w:sz w:val="26"/>
                <w:szCs w:val="26"/>
                <w:highlight w:val="yellow"/>
              </w:rPr>
            </w:pPr>
            <w:r w:rsidRPr="00F7243B">
              <w:rPr>
                <w:rFonts w:asciiTheme="majorBidi" w:hAnsiTheme="majorBidi" w:cstheme="majorBidi"/>
                <w:sz w:val="26"/>
                <w:szCs w:val="26"/>
              </w:rPr>
              <w:t>7,973,777.20</w:t>
            </w:r>
          </w:p>
        </w:tc>
        <w:tc>
          <w:tcPr>
            <w:tcW w:w="129" w:type="dxa"/>
            <w:tcMar>
              <w:left w:w="28" w:type="dxa"/>
              <w:right w:w="28" w:type="dxa"/>
            </w:tcMar>
          </w:tcPr>
          <w:p w14:paraId="34ABA11C" w14:textId="77777777" w:rsidR="000A44F0" w:rsidRPr="00E85B0D" w:rsidRDefault="000A44F0" w:rsidP="000A44F0">
            <w:pPr>
              <w:tabs>
                <w:tab w:val="left" w:pos="-2410"/>
              </w:tabs>
              <w:jc w:val="center"/>
              <w:rPr>
                <w:rFonts w:asciiTheme="majorBidi" w:hAnsiTheme="majorBidi" w:cstheme="majorBidi"/>
                <w:sz w:val="26"/>
                <w:szCs w:val="26"/>
                <w:highlight w:val="yellow"/>
              </w:rPr>
            </w:pPr>
          </w:p>
        </w:tc>
        <w:tc>
          <w:tcPr>
            <w:tcW w:w="1201" w:type="dxa"/>
            <w:tcBorders>
              <w:top w:val="single" w:sz="4" w:space="0" w:color="auto"/>
              <w:bottom w:val="double" w:sz="4" w:space="0" w:color="auto"/>
            </w:tcBorders>
          </w:tcPr>
          <w:p w14:paraId="37508B2F" w14:textId="77777777" w:rsidR="000A44F0" w:rsidRPr="00E85B0D" w:rsidRDefault="000A44F0" w:rsidP="000A44F0">
            <w:pPr>
              <w:tabs>
                <w:tab w:val="left" w:pos="-2410"/>
              </w:tabs>
              <w:ind w:right="34"/>
              <w:jc w:val="center"/>
              <w:rPr>
                <w:rFonts w:asciiTheme="majorBidi" w:hAnsiTheme="majorBidi" w:cstheme="majorBidi"/>
                <w:sz w:val="26"/>
                <w:szCs w:val="26"/>
                <w:highlight w:val="yellow"/>
              </w:rPr>
            </w:pPr>
            <w:r w:rsidRPr="005A7A9B">
              <w:rPr>
                <w:rFonts w:asciiTheme="majorBidi" w:hAnsiTheme="majorBidi" w:cstheme="majorBidi"/>
                <w:sz w:val="26"/>
                <w:szCs w:val="26"/>
              </w:rPr>
              <w:t>-</w:t>
            </w:r>
          </w:p>
        </w:tc>
        <w:tc>
          <w:tcPr>
            <w:tcW w:w="129" w:type="dxa"/>
            <w:tcMar>
              <w:left w:w="28" w:type="dxa"/>
              <w:right w:w="28" w:type="dxa"/>
            </w:tcMar>
          </w:tcPr>
          <w:p w14:paraId="27F86603" w14:textId="77777777" w:rsidR="000A44F0" w:rsidRPr="00E85B0D" w:rsidRDefault="000A44F0" w:rsidP="000A44F0">
            <w:pPr>
              <w:tabs>
                <w:tab w:val="left" w:pos="-2410"/>
              </w:tabs>
              <w:jc w:val="thaiDistribute"/>
              <w:rPr>
                <w:rFonts w:asciiTheme="majorBidi" w:hAnsiTheme="majorBidi" w:cstheme="majorBidi"/>
                <w:sz w:val="26"/>
                <w:szCs w:val="26"/>
                <w:highlight w:val="yellow"/>
              </w:rPr>
            </w:pPr>
          </w:p>
        </w:tc>
        <w:tc>
          <w:tcPr>
            <w:tcW w:w="1320" w:type="dxa"/>
            <w:tcBorders>
              <w:top w:val="single" w:sz="4" w:space="0" w:color="auto"/>
              <w:bottom w:val="double" w:sz="4" w:space="0" w:color="auto"/>
            </w:tcBorders>
          </w:tcPr>
          <w:p w14:paraId="7F6E560E" w14:textId="23DEF38B" w:rsidR="000A44F0" w:rsidRPr="00E85B0D" w:rsidRDefault="00BB1553" w:rsidP="003559D0">
            <w:pPr>
              <w:ind w:right="31"/>
              <w:jc w:val="right"/>
              <w:rPr>
                <w:rFonts w:asciiTheme="majorBidi" w:hAnsiTheme="majorBidi" w:cstheme="majorBidi"/>
                <w:sz w:val="26"/>
                <w:szCs w:val="26"/>
                <w:highlight w:val="yellow"/>
              </w:rPr>
            </w:pPr>
            <w:r w:rsidRPr="00BB1553">
              <w:rPr>
                <w:rFonts w:asciiTheme="majorBidi" w:hAnsiTheme="majorBidi" w:cstheme="majorBidi"/>
                <w:sz w:val="26"/>
                <w:szCs w:val="26"/>
              </w:rPr>
              <w:t>357,505,867.58</w:t>
            </w:r>
          </w:p>
        </w:tc>
        <w:tc>
          <w:tcPr>
            <w:tcW w:w="116" w:type="dxa"/>
            <w:tcMar>
              <w:left w:w="28" w:type="dxa"/>
              <w:right w:w="28" w:type="dxa"/>
            </w:tcMar>
          </w:tcPr>
          <w:p w14:paraId="46E8568A" w14:textId="77777777" w:rsidR="000A44F0" w:rsidRPr="00E85B0D" w:rsidRDefault="000A44F0" w:rsidP="000A44F0">
            <w:pPr>
              <w:tabs>
                <w:tab w:val="left" w:pos="-2410"/>
              </w:tabs>
              <w:jc w:val="thaiDistribute"/>
              <w:rPr>
                <w:rFonts w:asciiTheme="majorBidi" w:hAnsiTheme="majorBidi" w:cstheme="majorBidi"/>
                <w:sz w:val="26"/>
                <w:szCs w:val="26"/>
                <w:highlight w:val="yellow"/>
              </w:rPr>
            </w:pPr>
          </w:p>
        </w:tc>
        <w:tc>
          <w:tcPr>
            <w:tcW w:w="1424" w:type="dxa"/>
            <w:tcBorders>
              <w:top w:val="single" w:sz="4" w:space="0" w:color="auto"/>
              <w:bottom w:val="double" w:sz="4" w:space="0" w:color="auto"/>
            </w:tcBorders>
          </w:tcPr>
          <w:p w14:paraId="5A4CC4EC" w14:textId="5D7B90F3" w:rsidR="000A44F0" w:rsidRPr="00E85B0D" w:rsidRDefault="003923BD" w:rsidP="000A44F0">
            <w:pPr>
              <w:ind w:right="31"/>
              <w:jc w:val="right"/>
              <w:rPr>
                <w:rFonts w:asciiTheme="majorBidi" w:hAnsiTheme="majorBidi" w:cstheme="majorBidi"/>
                <w:sz w:val="26"/>
                <w:szCs w:val="26"/>
                <w:highlight w:val="yellow"/>
              </w:rPr>
            </w:pPr>
            <w:r w:rsidRPr="003923BD">
              <w:rPr>
                <w:rFonts w:asciiTheme="majorBidi" w:hAnsiTheme="majorBidi" w:cstheme="majorBidi"/>
                <w:sz w:val="26"/>
                <w:szCs w:val="26"/>
              </w:rPr>
              <w:t>356,377,455.43</w:t>
            </w:r>
          </w:p>
        </w:tc>
      </w:tr>
    </w:tbl>
    <w:p w14:paraId="1DA1C323" w14:textId="77777777" w:rsidR="00FE2679" w:rsidRDefault="00FE2679" w:rsidP="00507D0F">
      <w:pPr>
        <w:pStyle w:val="ListParagraph"/>
        <w:tabs>
          <w:tab w:val="left" w:pos="1080"/>
        </w:tabs>
        <w:ind w:left="1080" w:firstLine="630"/>
        <w:jc w:val="thaiDistribute"/>
        <w:rPr>
          <w:rFonts w:ascii="Angsana New" w:hAnsi="Angsana New" w:cs="Angsana New"/>
          <w:spacing w:val="-4"/>
          <w:sz w:val="16"/>
          <w:szCs w:val="16"/>
        </w:rPr>
      </w:pPr>
    </w:p>
    <w:p w14:paraId="485A662A" w14:textId="77777777" w:rsidR="009571B3" w:rsidRDefault="009571B3" w:rsidP="00507D0F">
      <w:pPr>
        <w:pStyle w:val="ListParagraph"/>
        <w:tabs>
          <w:tab w:val="left" w:pos="1080"/>
        </w:tabs>
        <w:ind w:left="1080" w:firstLine="630"/>
        <w:jc w:val="thaiDistribute"/>
        <w:rPr>
          <w:rFonts w:ascii="Angsana New" w:hAnsi="Angsana New" w:cs="Angsana New"/>
          <w:spacing w:val="-4"/>
          <w:sz w:val="16"/>
          <w:szCs w:val="16"/>
        </w:rPr>
      </w:pPr>
    </w:p>
    <w:p w14:paraId="6DE52219" w14:textId="77777777" w:rsidR="009571B3" w:rsidRDefault="009571B3" w:rsidP="00507D0F">
      <w:pPr>
        <w:pStyle w:val="ListParagraph"/>
        <w:tabs>
          <w:tab w:val="left" w:pos="1080"/>
        </w:tabs>
        <w:ind w:left="1080" w:firstLine="630"/>
        <w:jc w:val="thaiDistribute"/>
        <w:rPr>
          <w:rFonts w:ascii="Angsana New" w:hAnsi="Angsana New" w:cs="Angsana New"/>
          <w:spacing w:val="-4"/>
          <w:sz w:val="16"/>
          <w:szCs w:val="16"/>
        </w:rPr>
      </w:pPr>
    </w:p>
    <w:p w14:paraId="3B21B2F1" w14:textId="77777777" w:rsidR="009571B3" w:rsidRDefault="009571B3" w:rsidP="00507D0F">
      <w:pPr>
        <w:pStyle w:val="ListParagraph"/>
        <w:tabs>
          <w:tab w:val="left" w:pos="1080"/>
        </w:tabs>
        <w:ind w:left="1080" w:firstLine="630"/>
        <w:jc w:val="thaiDistribute"/>
        <w:rPr>
          <w:rFonts w:ascii="Angsana New" w:hAnsi="Angsana New" w:cs="Angsana New"/>
          <w:spacing w:val="-4"/>
          <w:sz w:val="16"/>
          <w:szCs w:val="16"/>
        </w:rPr>
      </w:pPr>
    </w:p>
    <w:p w14:paraId="5D572086" w14:textId="77777777" w:rsidR="009571B3" w:rsidRDefault="009571B3" w:rsidP="00507D0F">
      <w:pPr>
        <w:pStyle w:val="ListParagraph"/>
        <w:tabs>
          <w:tab w:val="left" w:pos="1080"/>
        </w:tabs>
        <w:ind w:left="1080" w:firstLine="630"/>
        <w:jc w:val="thaiDistribute"/>
        <w:rPr>
          <w:rFonts w:ascii="Angsana New" w:hAnsi="Angsana New" w:cs="Angsana New"/>
          <w:spacing w:val="-4"/>
          <w:sz w:val="16"/>
          <w:szCs w:val="16"/>
        </w:rPr>
      </w:pPr>
    </w:p>
    <w:p w14:paraId="5719E2FA" w14:textId="77777777" w:rsidR="009571B3" w:rsidRDefault="009571B3" w:rsidP="00507D0F">
      <w:pPr>
        <w:pStyle w:val="ListParagraph"/>
        <w:tabs>
          <w:tab w:val="left" w:pos="1080"/>
        </w:tabs>
        <w:ind w:left="1080" w:firstLine="630"/>
        <w:jc w:val="thaiDistribute"/>
        <w:rPr>
          <w:rFonts w:ascii="Angsana New" w:hAnsi="Angsana New" w:cs="Angsana New"/>
          <w:spacing w:val="-4"/>
          <w:sz w:val="16"/>
          <w:szCs w:val="16"/>
        </w:rPr>
      </w:pPr>
    </w:p>
    <w:p w14:paraId="129ED9E1" w14:textId="77777777" w:rsidR="009571B3" w:rsidRDefault="009571B3" w:rsidP="00507D0F">
      <w:pPr>
        <w:pStyle w:val="ListParagraph"/>
        <w:tabs>
          <w:tab w:val="left" w:pos="1080"/>
        </w:tabs>
        <w:ind w:left="1080" w:firstLine="630"/>
        <w:jc w:val="thaiDistribute"/>
        <w:rPr>
          <w:rFonts w:ascii="Angsana New" w:hAnsi="Angsana New" w:cs="Angsana New"/>
          <w:spacing w:val="-4"/>
          <w:sz w:val="16"/>
          <w:szCs w:val="16"/>
        </w:rPr>
      </w:pPr>
    </w:p>
    <w:p w14:paraId="2AEF4D96" w14:textId="77777777" w:rsidR="009571B3" w:rsidRDefault="009571B3" w:rsidP="00507D0F">
      <w:pPr>
        <w:pStyle w:val="ListParagraph"/>
        <w:tabs>
          <w:tab w:val="left" w:pos="1080"/>
        </w:tabs>
        <w:ind w:left="1080" w:firstLine="630"/>
        <w:jc w:val="thaiDistribute"/>
        <w:rPr>
          <w:rFonts w:ascii="Angsana New" w:hAnsi="Angsana New" w:cs="Angsana New"/>
          <w:spacing w:val="-4"/>
          <w:sz w:val="16"/>
          <w:szCs w:val="16"/>
        </w:rPr>
      </w:pPr>
    </w:p>
    <w:p w14:paraId="05F637AA" w14:textId="77777777" w:rsidR="009571B3" w:rsidRDefault="009571B3" w:rsidP="00507D0F">
      <w:pPr>
        <w:pStyle w:val="ListParagraph"/>
        <w:tabs>
          <w:tab w:val="left" w:pos="1080"/>
        </w:tabs>
        <w:ind w:left="1080" w:firstLine="630"/>
        <w:jc w:val="thaiDistribute"/>
        <w:rPr>
          <w:rFonts w:ascii="Angsana New" w:hAnsi="Angsana New" w:cs="Angsana New"/>
          <w:spacing w:val="-4"/>
          <w:sz w:val="16"/>
          <w:szCs w:val="16"/>
        </w:rPr>
      </w:pPr>
    </w:p>
    <w:p w14:paraId="20439AD5" w14:textId="77777777" w:rsidR="009571B3" w:rsidRDefault="009571B3" w:rsidP="00507D0F">
      <w:pPr>
        <w:pStyle w:val="ListParagraph"/>
        <w:tabs>
          <w:tab w:val="left" w:pos="1080"/>
        </w:tabs>
        <w:ind w:left="1080" w:firstLine="630"/>
        <w:jc w:val="thaiDistribute"/>
        <w:rPr>
          <w:rFonts w:ascii="Angsana New" w:hAnsi="Angsana New" w:cs="Angsana New"/>
          <w:spacing w:val="-4"/>
          <w:sz w:val="16"/>
          <w:szCs w:val="16"/>
        </w:rPr>
      </w:pPr>
    </w:p>
    <w:p w14:paraId="421ABF80" w14:textId="77777777" w:rsidR="009571B3" w:rsidRDefault="009571B3" w:rsidP="00507D0F">
      <w:pPr>
        <w:pStyle w:val="ListParagraph"/>
        <w:tabs>
          <w:tab w:val="left" w:pos="1080"/>
        </w:tabs>
        <w:ind w:left="1080" w:firstLine="630"/>
        <w:jc w:val="thaiDistribute"/>
        <w:rPr>
          <w:rFonts w:ascii="Angsana New" w:hAnsi="Angsana New" w:cs="Angsana New"/>
          <w:spacing w:val="-4"/>
          <w:sz w:val="16"/>
          <w:szCs w:val="16"/>
        </w:rPr>
      </w:pPr>
    </w:p>
    <w:p w14:paraId="5E0C78FC" w14:textId="77777777" w:rsidR="009571B3" w:rsidRDefault="009571B3" w:rsidP="00507D0F">
      <w:pPr>
        <w:pStyle w:val="ListParagraph"/>
        <w:tabs>
          <w:tab w:val="left" w:pos="1080"/>
        </w:tabs>
        <w:ind w:left="1080" w:firstLine="630"/>
        <w:jc w:val="thaiDistribute"/>
        <w:rPr>
          <w:rFonts w:ascii="Angsana New" w:hAnsi="Angsana New" w:cs="Angsana New"/>
          <w:spacing w:val="-4"/>
          <w:sz w:val="16"/>
          <w:szCs w:val="16"/>
        </w:rPr>
      </w:pPr>
    </w:p>
    <w:p w14:paraId="13B06E54" w14:textId="77777777" w:rsidR="009571B3" w:rsidRDefault="009571B3" w:rsidP="00507D0F">
      <w:pPr>
        <w:pStyle w:val="ListParagraph"/>
        <w:tabs>
          <w:tab w:val="left" w:pos="1080"/>
        </w:tabs>
        <w:ind w:left="1080" w:firstLine="630"/>
        <w:jc w:val="thaiDistribute"/>
        <w:rPr>
          <w:rFonts w:ascii="Angsana New" w:hAnsi="Angsana New" w:cs="Angsana New"/>
          <w:spacing w:val="-4"/>
          <w:sz w:val="16"/>
          <w:szCs w:val="16"/>
        </w:rPr>
      </w:pPr>
    </w:p>
    <w:p w14:paraId="0110D59E" w14:textId="77777777" w:rsidR="009571B3" w:rsidRDefault="009571B3" w:rsidP="00507D0F">
      <w:pPr>
        <w:pStyle w:val="ListParagraph"/>
        <w:tabs>
          <w:tab w:val="left" w:pos="1080"/>
        </w:tabs>
        <w:ind w:left="1080" w:firstLine="630"/>
        <w:jc w:val="thaiDistribute"/>
        <w:rPr>
          <w:rFonts w:ascii="Angsana New" w:hAnsi="Angsana New" w:cs="Angsana New"/>
          <w:spacing w:val="-4"/>
          <w:sz w:val="16"/>
          <w:szCs w:val="16"/>
        </w:rPr>
      </w:pPr>
    </w:p>
    <w:p w14:paraId="0A3A95C7" w14:textId="77777777" w:rsidR="009571B3" w:rsidRDefault="009571B3" w:rsidP="00507D0F">
      <w:pPr>
        <w:pStyle w:val="ListParagraph"/>
        <w:tabs>
          <w:tab w:val="left" w:pos="1080"/>
        </w:tabs>
        <w:ind w:left="1080" w:firstLine="630"/>
        <w:jc w:val="thaiDistribute"/>
        <w:rPr>
          <w:rFonts w:ascii="Angsana New" w:hAnsi="Angsana New" w:cs="Angsana New"/>
          <w:spacing w:val="-4"/>
          <w:sz w:val="16"/>
          <w:szCs w:val="16"/>
        </w:rPr>
      </w:pPr>
    </w:p>
    <w:p w14:paraId="66C2EBEF" w14:textId="77777777" w:rsidR="009571B3" w:rsidRDefault="009571B3" w:rsidP="00507D0F">
      <w:pPr>
        <w:pStyle w:val="ListParagraph"/>
        <w:tabs>
          <w:tab w:val="left" w:pos="1080"/>
        </w:tabs>
        <w:ind w:left="1080" w:firstLine="630"/>
        <w:jc w:val="thaiDistribute"/>
        <w:rPr>
          <w:rFonts w:ascii="Angsana New" w:hAnsi="Angsana New" w:cs="Angsana New"/>
          <w:spacing w:val="-4"/>
          <w:sz w:val="16"/>
          <w:szCs w:val="16"/>
        </w:rPr>
      </w:pPr>
    </w:p>
    <w:p w14:paraId="3E490EFF" w14:textId="77777777" w:rsidR="009571B3" w:rsidRDefault="009571B3" w:rsidP="00507D0F">
      <w:pPr>
        <w:pStyle w:val="ListParagraph"/>
        <w:tabs>
          <w:tab w:val="left" w:pos="1080"/>
        </w:tabs>
        <w:ind w:left="1080" w:firstLine="630"/>
        <w:jc w:val="thaiDistribute"/>
        <w:rPr>
          <w:rFonts w:ascii="Angsana New" w:hAnsi="Angsana New" w:cs="Angsana New"/>
          <w:spacing w:val="-4"/>
          <w:sz w:val="16"/>
          <w:szCs w:val="16"/>
        </w:rPr>
      </w:pPr>
    </w:p>
    <w:tbl>
      <w:tblPr>
        <w:tblStyle w:val="TableGrid"/>
        <w:tblW w:w="101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1"/>
        <w:gridCol w:w="1289"/>
        <w:gridCol w:w="130"/>
        <w:gridCol w:w="1221"/>
        <w:gridCol w:w="129"/>
        <w:gridCol w:w="1201"/>
        <w:gridCol w:w="129"/>
        <w:gridCol w:w="1320"/>
        <w:gridCol w:w="116"/>
        <w:gridCol w:w="1424"/>
      </w:tblGrid>
      <w:tr w:rsidR="00FF0C13" w:rsidRPr="00A97329" w14:paraId="74EE21E2" w14:textId="77777777" w:rsidTr="0028195B">
        <w:tc>
          <w:tcPr>
            <w:tcW w:w="3201" w:type="dxa"/>
          </w:tcPr>
          <w:p w14:paraId="357C5EBA" w14:textId="77777777" w:rsidR="00E85B0D" w:rsidRPr="00A97329" w:rsidRDefault="00E85B0D">
            <w:pPr>
              <w:tabs>
                <w:tab w:val="left" w:pos="-2410"/>
              </w:tabs>
              <w:jc w:val="thaiDistribute"/>
              <w:rPr>
                <w:rFonts w:asciiTheme="majorBidi" w:hAnsiTheme="majorBidi" w:cstheme="majorBidi"/>
                <w:sz w:val="26"/>
                <w:szCs w:val="26"/>
              </w:rPr>
            </w:pPr>
          </w:p>
        </w:tc>
        <w:tc>
          <w:tcPr>
            <w:tcW w:w="6959" w:type="dxa"/>
            <w:gridSpan w:val="9"/>
          </w:tcPr>
          <w:p w14:paraId="7F4AD584" w14:textId="77777777" w:rsidR="00E85B0D" w:rsidRPr="00A97329" w:rsidRDefault="00E85B0D">
            <w:pPr>
              <w:tabs>
                <w:tab w:val="left" w:pos="-2410"/>
              </w:tabs>
              <w:jc w:val="right"/>
              <w:rPr>
                <w:rFonts w:asciiTheme="majorBidi" w:hAnsiTheme="majorBidi" w:cstheme="majorBidi"/>
                <w:sz w:val="26"/>
                <w:szCs w:val="26"/>
                <w:cs/>
              </w:rPr>
            </w:pPr>
            <w:r w:rsidRPr="006D5C74">
              <w:rPr>
                <w:rFonts w:asciiTheme="majorBidi" w:hAnsiTheme="majorBidi" w:cstheme="majorBidi"/>
                <w:sz w:val="26"/>
                <w:szCs w:val="26"/>
              </w:rPr>
              <w:t>(</w:t>
            </w:r>
            <w:r w:rsidRPr="006D5C74">
              <w:rPr>
                <w:rFonts w:asciiTheme="majorBidi" w:hAnsiTheme="majorBidi" w:cs="Angsana New"/>
                <w:sz w:val="26"/>
                <w:szCs w:val="26"/>
                <w:cs/>
              </w:rPr>
              <w:t>หน่วย : บาท)</w:t>
            </w:r>
          </w:p>
        </w:tc>
      </w:tr>
      <w:tr w:rsidR="00FF0C13" w:rsidRPr="00A97329" w14:paraId="17989971" w14:textId="77777777" w:rsidTr="0028195B">
        <w:tc>
          <w:tcPr>
            <w:tcW w:w="3201" w:type="dxa"/>
          </w:tcPr>
          <w:p w14:paraId="6E96E1E5" w14:textId="77777777" w:rsidR="00E85B0D" w:rsidRPr="00A97329" w:rsidRDefault="00E85B0D">
            <w:pPr>
              <w:tabs>
                <w:tab w:val="left" w:pos="-2410"/>
              </w:tabs>
              <w:jc w:val="thaiDistribute"/>
              <w:rPr>
                <w:rFonts w:asciiTheme="majorBidi" w:hAnsiTheme="majorBidi" w:cstheme="majorBidi"/>
                <w:sz w:val="26"/>
                <w:szCs w:val="26"/>
              </w:rPr>
            </w:pPr>
          </w:p>
        </w:tc>
        <w:tc>
          <w:tcPr>
            <w:tcW w:w="6959" w:type="dxa"/>
            <w:gridSpan w:val="9"/>
          </w:tcPr>
          <w:p w14:paraId="2D6505B4" w14:textId="77777777" w:rsidR="00E85B0D" w:rsidRPr="00A97329" w:rsidRDefault="00E85B0D">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งบการเงินรวม</w:t>
            </w:r>
          </w:p>
        </w:tc>
      </w:tr>
      <w:tr w:rsidR="00FF0C13" w:rsidRPr="00A97329" w14:paraId="522A6B8E" w14:textId="77777777" w:rsidTr="0028195B">
        <w:tc>
          <w:tcPr>
            <w:tcW w:w="3201" w:type="dxa"/>
          </w:tcPr>
          <w:p w14:paraId="54434FBA" w14:textId="77777777" w:rsidR="00E85B0D" w:rsidRPr="00A97329" w:rsidRDefault="00E85B0D">
            <w:pPr>
              <w:tabs>
                <w:tab w:val="left" w:pos="-2410"/>
              </w:tabs>
              <w:jc w:val="thaiDistribute"/>
              <w:rPr>
                <w:rFonts w:asciiTheme="majorBidi" w:hAnsiTheme="majorBidi" w:cstheme="majorBidi"/>
                <w:sz w:val="26"/>
                <w:szCs w:val="26"/>
              </w:rPr>
            </w:pPr>
          </w:p>
        </w:tc>
        <w:tc>
          <w:tcPr>
            <w:tcW w:w="6959" w:type="dxa"/>
            <w:gridSpan w:val="9"/>
          </w:tcPr>
          <w:p w14:paraId="35567DF2" w14:textId="77777777" w:rsidR="00E85B0D" w:rsidRPr="00A97329" w:rsidRDefault="00E85B0D">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 xml:space="preserve">ณ วันที่ </w:t>
            </w:r>
            <w:r w:rsidRPr="00A97329">
              <w:rPr>
                <w:rFonts w:asciiTheme="majorBidi" w:hAnsiTheme="majorBidi" w:cstheme="majorBidi"/>
                <w:sz w:val="26"/>
                <w:szCs w:val="26"/>
              </w:rPr>
              <w:t>31</w:t>
            </w:r>
            <w:r w:rsidRPr="00A97329">
              <w:rPr>
                <w:rFonts w:asciiTheme="majorBidi" w:hAnsiTheme="majorBidi" w:cstheme="majorBidi"/>
                <w:sz w:val="26"/>
                <w:szCs w:val="26"/>
                <w:cs/>
              </w:rPr>
              <w:t xml:space="preserve"> ธันวาคม </w:t>
            </w:r>
            <w:r w:rsidRPr="00A97329">
              <w:rPr>
                <w:rFonts w:asciiTheme="majorBidi" w:hAnsiTheme="majorBidi" w:cstheme="majorBidi"/>
                <w:sz w:val="26"/>
                <w:szCs w:val="26"/>
              </w:rPr>
              <w:t>256</w:t>
            </w:r>
            <w:r>
              <w:rPr>
                <w:rFonts w:asciiTheme="majorBidi" w:hAnsiTheme="majorBidi" w:cstheme="majorBidi"/>
                <w:sz w:val="26"/>
                <w:szCs w:val="26"/>
              </w:rPr>
              <w:t>7</w:t>
            </w:r>
          </w:p>
        </w:tc>
      </w:tr>
      <w:tr w:rsidR="008B0A03" w:rsidRPr="00A97329" w14:paraId="49398214" w14:textId="77777777" w:rsidTr="0028195B">
        <w:tc>
          <w:tcPr>
            <w:tcW w:w="3201" w:type="dxa"/>
          </w:tcPr>
          <w:p w14:paraId="406CFABB" w14:textId="77777777" w:rsidR="00E85B0D" w:rsidRPr="00A97329" w:rsidRDefault="00E85B0D">
            <w:pPr>
              <w:tabs>
                <w:tab w:val="left" w:pos="-2410"/>
              </w:tabs>
              <w:jc w:val="thaiDistribute"/>
              <w:rPr>
                <w:rFonts w:asciiTheme="majorBidi" w:hAnsiTheme="majorBidi" w:cstheme="majorBidi"/>
                <w:sz w:val="26"/>
                <w:szCs w:val="26"/>
              </w:rPr>
            </w:pPr>
          </w:p>
        </w:tc>
        <w:tc>
          <w:tcPr>
            <w:tcW w:w="1289" w:type="dxa"/>
            <w:tcBorders>
              <w:bottom w:val="single" w:sz="4" w:space="0" w:color="auto"/>
            </w:tcBorders>
          </w:tcPr>
          <w:p w14:paraId="2FDBB119" w14:textId="77777777" w:rsidR="00E85B0D" w:rsidRPr="00A97329" w:rsidRDefault="00E85B0D">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 xml:space="preserve">ไม่เกิน </w:t>
            </w:r>
            <w:r w:rsidRPr="000A6877">
              <w:rPr>
                <w:rFonts w:ascii="Angsana New" w:hAnsi="Angsana New" w:cs="Angsana New"/>
                <w:sz w:val="26"/>
                <w:szCs w:val="26"/>
              </w:rPr>
              <w:t>1</w:t>
            </w:r>
            <w:r w:rsidRPr="000A6877">
              <w:rPr>
                <w:rFonts w:ascii="Angsana New" w:hAnsi="Angsana New" w:cs="Angsana New"/>
                <w:sz w:val="26"/>
                <w:szCs w:val="26"/>
                <w:cs/>
              </w:rPr>
              <w:t xml:space="preserve"> ปี</w:t>
            </w:r>
          </w:p>
        </w:tc>
        <w:tc>
          <w:tcPr>
            <w:tcW w:w="130" w:type="dxa"/>
            <w:tcBorders>
              <w:bottom w:val="single" w:sz="4" w:space="0" w:color="auto"/>
            </w:tcBorders>
            <w:tcMar>
              <w:left w:w="28" w:type="dxa"/>
              <w:right w:w="28" w:type="dxa"/>
            </w:tcMar>
          </w:tcPr>
          <w:p w14:paraId="1A25EBC5" w14:textId="77777777" w:rsidR="00E85B0D" w:rsidRPr="00A97329" w:rsidRDefault="00E85B0D">
            <w:pPr>
              <w:tabs>
                <w:tab w:val="left" w:pos="-2410"/>
              </w:tabs>
              <w:jc w:val="center"/>
              <w:rPr>
                <w:rFonts w:asciiTheme="majorBidi" w:hAnsiTheme="majorBidi" w:cstheme="majorBidi"/>
                <w:sz w:val="26"/>
                <w:szCs w:val="26"/>
                <w:cs/>
              </w:rPr>
            </w:pPr>
          </w:p>
        </w:tc>
        <w:tc>
          <w:tcPr>
            <w:tcW w:w="1221" w:type="dxa"/>
            <w:tcBorders>
              <w:bottom w:val="single" w:sz="4" w:space="0" w:color="auto"/>
            </w:tcBorders>
          </w:tcPr>
          <w:p w14:paraId="3BD29652" w14:textId="77777777" w:rsidR="00E85B0D" w:rsidRPr="00A97329" w:rsidRDefault="00E85B0D">
            <w:pPr>
              <w:tabs>
                <w:tab w:val="left" w:pos="-2410"/>
              </w:tabs>
              <w:jc w:val="center"/>
              <w:rPr>
                <w:rFonts w:asciiTheme="majorBidi" w:hAnsiTheme="majorBidi" w:cstheme="majorBidi"/>
                <w:sz w:val="26"/>
                <w:szCs w:val="26"/>
                <w:cs/>
              </w:rPr>
            </w:pPr>
            <w:r w:rsidRPr="000A6877">
              <w:rPr>
                <w:rFonts w:ascii="Angsana New" w:hAnsi="Angsana New" w:cs="Angsana New"/>
                <w:sz w:val="26"/>
                <w:szCs w:val="26"/>
              </w:rPr>
              <w:t xml:space="preserve">1 – 5 </w:t>
            </w:r>
            <w:r w:rsidRPr="000A6877">
              <w:rPr>
                <w:rFonts w:ascii="Angsana New" w:hAnsi="Angsana New" w:cs="Angsana New"/>
                <w:sz w:val="26"/>
                <w:szCs w:val="26"/>
                <w:cs/>
              </w:rPr>
              <w:t>ปี</w:t>
            </w:r>
          </w:p>
        </w:tc>
        <w:tc>
          <w:tcPr>
            <w:tcW w:w="129" w:type="dxa"/>
            <w:tcBorders>
              <w:bottom w:val="single" w:sz="4" w:space="0" w:color="auto"/>
            </w:tcBorders>
            <w:tcMar>
              <w:left w:w="28" w:type="dxa"/>
              <w:right w:w="28" w:type="dxa"/>
            </w:tcMar>
          </w:tcPr>
          <w:p w14:paraId="18DD92A5" w14:textId="77777777" w:rsidR="00E85B0D" w:rsidRPr="00A97329" w:rsidRDefault="00E85B0D">
            <w:pPr>
              <w:tabs>
                <w:tab w:val="left" w:pos="-2410"/>
              </w:tabs>
              <w:jc w:val="center"/>
              <w:rPr>
                <w:rFonts w:asciiTheme="majorBidi" w:hAnsiTheme="majorBidi" w:cstheme="majorBidi"/>
                <w:sz w:val="26"/>
                <w:szCs w:val="26"/>
              </w:rPr>
            </w:pPr>
          </w:p>
        </w:tc>
        <w:tc>
          <w:tcPr>
            <w:tcW w:w="1201" w:type="dxa"/>
            <w:tcBorders>
              <w:bottom w:val="single" w:sz="4" w:space="0" w:color="auto"/>
            </w:tcBorders>
          </w:tcPr>
          <w:p w14:paraId="074F8907" w14:textId="77777777" w:rsidR="00E85B0D" w:rsidRPr="00A97329" w:rsidRDefault="00E85B0D">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 xml:space="preserve">มากกว่า </w:t>
            </w:r>
            <w:r w:rsidRPr="000A6877">
              <w:rPr>
                <w:rFonts w:ascii="Angsana New" w:hAnsi="Angsana New" w:cs="Angsana New"/>
                <w:sz w:val="26"/>
                <w:szCs w:val="26"/>
              </w:rPr>
              <w:t>5</w:t>
            </w:r>
            <w:r w:rsidRPr="000A6877">
              <w:rPr>
                <w:rFonts w:ascii="Angsana New" w:hAnsi="Angsana New" w:cs="Angsana New"/>
                <w:sz w:val="26"/>
                <w:szCs w:val="26"/>
                <w:cs/>
              </w:rPr>
              <w:t xml:space="preserve"> ปี</w:t>
            </w:r>
          </w:p>
        </w:tc>
        <w:tc>
          <w:tcPr>
            <w:tcW w:w="129" w:type="dxa"/>
            <w:tcBorders>
              <w:bottom w:val="single" w:sz="4" w:space="0" w:color="auto"/>
            </w:tcBorders>
            <w:tcMar>
              <w:left w:w="28" w:type="dxa"/>
              <w:right w:w="28" w:type="dxa"/>
            </w:tcMar>
          </w:tcPr>
          <w:p w14:paraId="11489728" w14:textId="77777777" w:rsidR="00E85B0D" w:rsidRPr="00A97329" w:rsidRDefault="00E85B0D">
            <w:pPr>
              <w:tabs>
                <w:tab w:val="left" w:pos="-2410"/>
              </w:tabs>
              <w:jc w:val="center"/>
              <w:rPr>
                <w:rFonts w:asciiTheme="majorBidi" w:hAnsiTheme="majorBidi" w:cstheme="majorBidi"/>
                <w:sz w:val="26"/>
                <w:szCs w:val="26"/>
                <w:cs/>
              </w:rPr>
            </w:pPr>
          </w:p>
        </w:tc>
        <w:tc>
          <w:tcPr>
            <w:tcW w:w="1320" w:type="dxa"/>
            <w:tcBorders>
              <w:bottom w:val="single" w:sz="4" w:space="0" w:color="auto"/>
            </w:tcBorders>
          </w:tcPr>
          <w:p w14:paraId="28DB8331" w14:textId="77777777" w:rsidR="00E85B0D" w:rsidRPr="00A97329" w:rsidRDefault="00E85B0D">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รวม</w:t>
            </w:r>
          </w:p>
        </w:tc>
        <w:tc>
          <w:tcPr>
            <w:tcW w:w="116" w:type="dxa"/>
            <w:tcBorders>
              <w:bottom w:val="single" w:sz="4" w:space="0" w:color="auto"/>
            </w:tcBorders>
            <w:tcMar>
              <w:left w:w="28" w:type="dxa"/>
              <w:right w:w="28" w:type="dxa"/>
            </w:tcMar>
          </w:tcPr>
          <w:p w14:paraId="0844C858" w14:textId="77777777" w:rsidR="00E85B0D" w:rsidRPr="00A97329" w:rsidRDefault="00E85B0D">
            <w:pPr>
              <w:tabs>
                <w:tab w:val="left" w:pos="-2410"/>
              </w:tabs>
              <w:jc w:val="center"/>
              <w:rPr>
                <w:rFonts w:asciiTheme="majorBidi" w:hAnsiTheme="majorBidi" w:cstheme="majorBidi"/>
                <w:sz w:val="26"/>
                <w:szCs w:val="26"/>
                <w:cs/>
              </w:rPr>
            </w:pPr>
          </w:p>
        </w:tc>
        <w:tc>
          <w:tcPr>
            <w:tcW w:w="1424" w:type="dxa"/>
            <w:tcBorders>
              <w:bottom w:val="single" w:sz="4" w:space="0" w:color="auto"/>
            </w:tcBorders>
          </w:tcPr>
          <w:p w14:paraId="51C68DC4" w14:textId="77777777" w:rsidR="00E85B0D" w:rsidRPr="00A97329" w:rsidRDefault="00E85B0D">
            <w:pPr>
              <w:tabs>
                <w:tab w:val="left" w:pos="-2410"/>
              </w:tabs>
              <w:jc w:val="center"/>
              <w:rPr>
                <w:rFonts w:asciiTheme="majorBidi" w:hAnsiTheme="majorBidi" w:cstheme="majorBidi"/>
                <w:sz w:val="26"/>
                <w:szCs w:val="26"/>
              </w:rPr>
            </w:pPr>
            <w:r w:rsidRPr="000A6877">
              <w:rPr>
                <w:rFonts w:ascii="Angsana New" w:hAnsi="Angsana New" w:cs="Angsana New"/>
                <w:sz w:val="26"/>
                <w:szCs w:val="26"/>
                <w:cs/>
              </w:rPr>
              <w:t>ราคาตามบัญชี</w:t>
            </w:r>
          </w:p>
        </w:tc>
      </w:tr>
      <w:tr w:rsidR="008B0A03" w:rsidRPr="00A97329" w14:paraId="0FFBE9D7" w14:textId="77777777" w:rsidTr="0028195B">
        <w:tc>
          <w:tcPr>
            <w:tcW w:w="3201" w:type="dxa"/>
          </w:tcPr>
          <w:p w14:paraId="3E4005FE" w14:textId="77777777" w:rsidR="00E85B0D" w:rsidRPr="00A97329" w:rsidRDefault="00E85B0D">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กิจการที่เกี่ยวข้องกัน</w:t>
            </w:r>
          </w:p>
        </w:tc>
        <w:tc>
          <w:tcPr>
            <w:tcW w:w="1289" w:type="dxa"/>
          </w:tcPr>
          <w:p w14:paraId="3932BB1D" w14:textId="77777777" w:rsidR="00E85B0D" w:rsidRPr="005F2FC5" w:rsidRDefault="00E85B0D">
            <w:pPr>
              <w:tabs>
                <w:tab w:val="left" w:pos="-2410"/>
              </w:tabs>
              <w:jc w:val="right"/>
              <w:rPr>
                <w:rFonts w:asciiTheme="majorBidi" w:hAnsiTheme="majorBidi" w:cstheme="majorBidi"/>
                <w:sz w:val="26"/>
                <w:szCs w:val="26"/>
                <w:highlight w:val="yellow"/>
              </w:rPr>
            </w:pPr>
            <w:r w:rsidRPr="001D78F5">
              <w:rPr>
                <w:rFonts w:asciiTheme="majorBidi" w:hAnsiTheme="majorBidi" w:cstheme="majorBidi"/>
                <w:sz w:val="26"/>
                <w:szCs w:val="26"/>
              </w:rPr>
              <w:t>5,958,313.89</w:t>
            </w:r>
          </w:p>
        </w:tc>
        <w:tc>
          <w:tcPr>
            <w:tcW w:w="130" w:type="dxa"/>
            <w:tcMar>
              <w:left w:w="28" w:type="dxa"/>
              <w:right w:w="28" w:type="dxa"/>
            </w:tcMar>
          </w:tcPr>
          <w:p w14:paraId="6A411934" w14:textId="77777777" w:rsidR="00E85B0D" w:rsidRPr="005F2FC5" w:rsidRDefault="00E85B0D">
            <w:pPr>
              <w:tabs>
                <w:tab w:val="left" w:pos="-2410"/>
              </w:tabs>
              <w:jc w:val="right"/>
              <w:rPr>
                <w:rFonts w:asciiTheme="majorBidi" w:hAnsiTheme="majorBidi" w:cstheme="majorBidi"/>
                <w:sz w:val="26"/>
                <w:szCs w:val="26"/>
                <w:highlight w:val="yellow"/>
              </w:rPr>
            </w:pPr>
          </w:p>
        </w:tc>
        <w:tc>
          <w:tcPr>
            <w:tcW w:w="1221" w:type="dxa"/>
          </w:tcPr>
          <w:p w14:paraId="5E70DFA4" w14:textId="77777777" w:rsidR="00E85B0D" w:rsidRPr="00A41C88" w:rsidRDefault="00E85B0D">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29" w:type="dxa"/>
            <w:tcMar>
              <w:left w:w="28" w:type="dxa"/>
              <w:right w:w="28" w:type="dxa"/>
            </w:tcMar>
          </w:tcPr>
          <w:p w14:paraId="2B408B2B" w14:textId="77777777" w:rsidR="00E85B0D" w:rsidRPr="00A41C88" w:rsidRDefault="00E85B0D">
            <w:pPr>
              <w:tabs>
                <w:tab w:val="left" w:pos="-2410"/>
              </w:tabs>
              <w:jc w:val="center"/>
              <w:rPr>
                <w:rFonts w:asciiTheme="majorBidi" w:hAnsiTheme="majorBidi" w:cstheme="majorBidi"/>
                <w:sz w:val="26"/>
                <w:szCs w:val="26"/>
              </w:rPr>
            </w:pPr>
          </w:p>
        </w:tc>
        <w:tc>
          <w:tcPr>
            <w:tcW w:w="1201" w:type="dxa"/>
          </w:tcPr>
          <w:p w14:paraId="6627BC5F" w14:textId="77777777" w:rsidR="00E85B0D" w:rsidRPr="00A41C88" w:rsidRDefault="00E85B0D">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29" w:type="dxa"/>
            <w:tcMar>
              <w:left w:w="28" w:type="dxa"/>
              <w:right w:w="28" w:type="dxa"/>
            </w:tcMar>
          </w:tcPr>
          <w:p w14:paraId="1D727ADB" w14:textId="77777777" w:rsidR="00E85B0D" w:rsidRPr="00A41C88" w:rsidRDefault="00E85B0D">
            <w:pPr>
              <w:tabs>
                <w:tab w:val="left" w:pos="-2410"/>
              </w:tabs>
              <w:jc w:val="center"/>
              <w:rPr>
                <w:rFonts w:asciiTheme="majorBidi" w:hAnsiTheme="majorBidi" w:cstheme="majorBidi"/>
                <w:sz w:val="26"/>
                <w:szCs w:val="26"/>
              </w:rPr>
            </w:pPr>
          </w:p>
        </w:tc>
        <w:tc>
          <w:tcPr>
            <w:tcW w:w="1320" w:type="dxa"/>
          </w:tcPr>
          <w:p w14:paraId="4BDFDE14" w14:textId="77777777" w:rsidR="00E85B0D" w:rsidRPr="00A41C88" w:rsidRDefault="00E85B0D">
            <w:pPr>
              <w:ind w:right="31"/>
              <w:jc w:val="right"/>
              <w:rPr>
                <w:rFonts w:asciiTheme="majorBidi" w:hAnsiTheme="majorBidi" w:cstheme="majorBidi"/>
                <w:sz w:val="26"/>
                <w:szCs w:val="26"/>
              </w:rPr>
            </w:pPr>
            <w:r w:rsidRPr="001D78F5">
              <w:rPr>
                <w:rFonts w:asciiTheme="majorBidi" w:hAnsiTheme="majorBidi" w:cstheme="majorBidi"/>
                <w:sz w:val="26"/>
                <w:szCs w:val="26"/>
              </w:rPr>
              <w:t>5,958,313.89</w:t>
            </w:r>
          </w:p>
        </w:tc>
        <w:tc>
          <w:tcPr>
            <w:tcW w:w="116" w:type="dxa"/>
            <w:tcMar>
              <w:left w:w="28" w:type="dxa"/>
              <w:right w:w="28" w:type="dxa"/>
            </w:tcMar>
          </w:tcPr>
          <w:p w14:paraId="665779C8" w14:textId="77777777" w:rsidR="00E85B0D" w:rsidRPr="005F2FC5" w:rsidRDefault="00E85B0D">
            <w:pPr>
              <w:jc w:val="right"/>
              <w:rPr>
                <w:rFonts w:asciiTheme="majorBidi" w:hAnsiTheme="majorBidi" w:cstheme="majorBidi"/>
                <w:sz w:val="26"/>
                <w:szCs w:val="26"/>
                <w:highlight w:val="yellow"/>
              </w:rPr>
            </w:pPr>
          </w:p>
        </w:tc>
        <w:tc>
          <w:tcPr>
            <w:tcW w:w="1424" w:type="dxa"/>
          </w:tcPr>
          <w:p w14:paraId="44E7E9AA" w14:textId="77777777" w:rsidR="00E85B0D" w:rsidRPr="005F2FC5" w:rsidRDefault="00E85B0D">
            <w:pPr>
              <w:ind w:right="31"/>
              <w:jc w:val="right"/>
              <w:rPr>
                <w:rFonts w:asciiTheme="majorBidi" w:hAnsiTheme="majorBidi" w:cstheme="majorBidi"/>
                <w:sz w:val="26"/>
                <w:szCs w:val="26"/>
                <w:highlight w:val="yellow"/>
              </w:rPr>
            </w:pPr>
            <w:r w:rsidRPr="001D78F5">
              <w:rPr>
                <w:rFonts w:asciiTheme="majorBidi" w:hAnsiTheme="majorBidi" w:cstheme="majorBidi"/>
                <w:sz w:val="26"/>
                <w:szCs w:val="26"/>
              </w:rPr>
              <w:t>5,958,313.89</w:t>
            </w:r>
          </w:p>
        </w:tc>
      </w:tr>
      <w:tr w:rsidR="008B0A03" w:rsidRPr="00A97329" w14:paraId="793D8CBE" w14:textId="77777777" w:rsidTr="0028195B">
        <w:tc>
          <w:tcPr>
            <w:tcW w:w="3201" w:type="dxa"/>
          </w:tcPr>
          <w:p w14:paraId="4E4690BB" w14:textId="77777777" w:rsidR="00E85B0D" w:rsidRPr="00A97329" w:rsidRDefault="00E85B0D">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กิจการอื่น</w:t>
            </w:r>
          </w:p>
        </w:tc>
        <w:tc>
          <w:tcPr>
            <w:tcW w:w="1289" w:type="dxa"/>
          </w:tcPr>
          <w:p w14:paraId="042B358C" w14:textId="77777777" w:rsidR="00E85B0D" w:rsidRPr="005F2FC5" w:rsidRDefault="00E85B0D">
            <w:pPr>
              <w:tabs>
                <w:tab w:val="left" w:pos="-2410"/>
              </w:tabs>
              <w:jc w:val="right"/>
              <w:rPr>
                <w:rFonts w:asciiTheme="majorBidi" w:hAnsiTheme="majorBidi" w:cstheme="majorBidi"/>
                <w:sz w:val="26"/>
                <w:szCs w:val="26"/>
                <w:highlight w:val="yellow"/>
              </w:rPr>
            </w:pPr>
            <w:r w:rsidRPr="001D78F5">
              <w:rPr>
                <w:rFonts w:asciiTheme="majorBidi" w:hAnsiTheme="majorBidi" w:cstheme="majorBidi"/>
                <w:sz w:val="26"/>
                <w:szCs w:val="26"/>
              </w:rPr>
              <w:t>177,810,874.52</w:t>
            </w:r>
          </w:p>
        </w:tc>
        <w:tc>
          <w:tcPr>
            <w:tcW w:w="130" w:type="dxa"/>
            <w:tcMar>
              <w:left w:w="28" w:type="dxa"/>
              <w:right w:w="28" w:type="dxa"/>
            </w:tcMar>
          </w:tcPr>
          <w:p w14:paraId="08B1E6A6" w14:textId="77777777" w:rsidR="00E85B0D" w:rsidRPr="005F2FC5" w:rsidRDefault="00E85B0D">
            <w:pPr>
              <w:tabs>
                <w:tab w:val="left" w:pos="-2410"/>
              </w:tabs>
              <w:jc w:val="right"/>
              <w:rPr>
                <w:rFonts w:asciiTheme="majorBidi" w:hAnsiTheme="majorBidi" w:cstheme="majorBidi"/>
                <w:sz w:val="26"/>
                <w:szCs w:val="26"/>
                <w:highlight w:val="yellow"/>
              </w:rPr>
            </w:pPr>
          </w:p>
        </w:tc>
        <w:tc>
          <w:tcPr>
            <w:tcW w:w="1221" w:type="dxa"/>
          </w:tcPr>
          <w:p w14:paraId="2BEA16EB" w14:textId="77777777" w:rsidR="00E85B0D" w:rsidRPr="00A41C88" w:rsidRDefault="00E85B0D">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29" w:type="dxa"/>
            <w:tcMar>
              <w:left w:w="28" w:type="dxa"/>
              <w:right w:w="28" w:type="dxa"/>
            </w:tcMar>
          </w:tcPr>
          <w:p w14:paraId="4E7DFA14" w14:textId="77777777" w:rsidR="00E85B0D" w:rsidRPr="00A41C88" w:rsidRDefault="00E85B0D">
            <w:pPr>
              <w:tabs>
                <w:tab w:val="left" w:pos="-2410"/>
              </w:tabs>
              <w:jc w:val="center"/>
              <w:rPr>
                <w:rFonts w:asciiTheme="majorBidi" w:hAnsiTheme="majorBidi" w:cstheme="majorBidi"/>
                <w:sz w:val="26"/>
                <w:szCs w:val="26"/>
              </w:rPr>
            </w:pPr>
          </w:p>
        </w:tc>
        <w:tc>
          <w:tcPr>
            <w:tcW w:w="1201" w:type="dxa"/>
          </w:tcPr>
          <w:p w14:paraId="51EFC0C2" w14:textId="77777777" w:rsidR="00E85B0D" w:rsidRPr="00A41C88" w:rsidRDefault="00E85B0D">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29" w:type="dxa"/>
            <w:tcMar>
              <w:left w:w="28" w:type="dxa"/>
              <w:right w:w="28" w:type="dxa"/>
            </w:tcMar>
          </w:tcPr>
          <w:p w14:paraId="75C2B71A" w14:textId="77777777" w:rsidR="00E85B0D" w:rsidRPr="00A41C88" w:rsidRDefault="00E85B0D">
            <w:pPr>
              <w:tabs>
                <w:tab w:val="left" w:pos="-2410"/>
              </w:tabs>
              <w:jc w:val="center"/>
              <w:rPr>
                <w:rFonts w:asciiTheme="majorBidi" w:hAnsiTheme="majorBidi" w:cstheme="majorBidi"/>
                <w:sz w:val="26"/>
                <w:szCs w:val="26"/>
              </w:rPr>
            </w:pPr>
          </w:p>
        </w:tc>
        <w:tc>
          <w:tcPr>
            <w:tcW w:w="1320" w:type="dxa"/>
          </w:tcPr>
          <w:p w14:paraId="49F75E79" w14:textId="77777777" w:rsidR="00E85B0D" w:rsidRPr="00A41C88" w:rsidRDefault="00E85B0D">
            <w:pPr>
              <w:ind w:right="31"/>
              <w:jc w:val="right"/>
              <w:rPr>
                <w:rFonts w:asciiTheme="majorBidi" w:hAnsiTheme="majorBidi" w:cstheme="majorBidi"/>
                <w:sz w:val="26"/>
                <w:szCs w:val="26"/>
              </w:rPr>
            </w:pPr>
            <w:r w:rsidRPr="001D78F5">
              <w:rPr>
                <w:rFonts w:asciiTheme="majorBidi" w:hAnsiTheme="majorBidi" w:cstheme="majorBidi"/>
                <w:sz w:val="26"/>
                <w:szCs w:val="26"/>
              </w:rPr>
              <w:t>177,810,874.52</w:t>
            </w:r>
          </w:p>
        </w:tc>
        <w:tc>
          <w:tcPr>
            <w:tcW w:w="116" w:type="dxa"/>
            <w:tcMar>
              <w:left w:w="28" w:type="dxa"/>
              <w:right w:w="28" w:type="dxa"/>
            </w:tcMar>
          </w:tcPr>
          <w:p w14:paraId="31F035E1" w14:textId="77777777" w:rsidR="00E85B0D" w:rsidRPr="005F2FC5" w:rsidRDefault="00E85B0D">
            <w:pPr>
              <w:tabs>
                <w:tab w:val="left" w:pos="-2410"/>
              </w:tabs>
              <w:jc w:val="right"/>
              <w:rPr>
                <w:rFonts w:asciiTheme="majorBidi" w:hAnsiTheme="majorBidi" w:cstheme="majorBidi"/>
                <w:sz w:val="26"/>
                <w:szCs w:val="26"/>
                <w:highlight w:val="yellow"/>
              </w:rPr>
            </w:pPr>
          </w:p>
        </w:tc>
        <w:tc>
          <w:tcPr>
            <w:tcW w:w="1424" w:type="dxa"/>
          </w:tcPr>
          <w:p w14:paraId="674FBE1F" w14:textId="77777777" w:rsidR="00E85B0D" w:rsidRPr="005F2FC5" w:rsidRDefault="00E85B0D">
            <w:pPr>
              <w:ind w:right="31"/>
              <w:jc w:val="right"/>
              <w:rPr>
                <w:rFonts w:asciiTheme="majorBidi" w:hAnsiTheme="majorBidi" w:cstheme="majorBidi"/>
                <w:sz w:val="26"/>
                <w:szCs w:val="26"/>
                <w:highlight w:val="yellow"/>
              </w:rPr>
            </w:pPr>
            <w:r w:rsidRPr="001D78F5">
              <w:rPr>
                <w:rFonts w:asciiTheme="majorBidi" w:hAnsiTheme="majorBidi" w:cstheme="majorBidi"/>
                <w:sz w:val="26"/>
                <w:szCs w:val="26"/>
              </w:rPr>
              <w:t>177,810,874.52</w:t>
            </w:r>
          </w:p>
        </w:tc>
      </w:tr>
      <w:tr w:rsidR="008B0A03" w:rsidRPr="00A97329" w14:paraId="4DF53A82" w14:textId="77777777" w:rsidTr="0028195B">
        <w:tc>
          <w:tcPr>
            <w:tcW w:w="3201" w:type="dxa"/>
          </w:tcPr>
          <w:p w14:paraId="494D3AED" w14:textId="77777777" w:rsidR="00E85B0D" w:rsidRPr="00A97329" w:rsidRDefault="00E85B0D">
            <w:pPr>
              <w:tabs>
                <w:tab w:val="left" w:pos="-2410"/>
              </w:tabs>
              <w:jc w:val="thaiDistribute"/>
              <w:rPr>
                <w:rFonts w:asciiTheme="majorBidi" w:hAnsiTheme="majorBidi" w:cstheme="majorBidi"/>
                <w:sz w:val="26"/>
                <w:szCs w:val="26"/>
                <w:cs/>
              </w:rPr>
            </w:pPr>
            <w:r w:rsidRPr="00A97329">
              <w:rPr>
                <w:rFonts w:asciiTheme="majorBidi" w:hAnsiTheme="majorBidi" w:cstheme="majorBidi"/>
                <w:sz w:val="26"/>
                <w:szCs w:val="26"/>
                <w:cs/>
              </w:rPr>
              <w:t>เงินกู้ยืมระยะสั้นจากกิจการที่เกี่ยวข้องกัน</w:t>
            </w:r>
          </w:p>
        </w:tc>
        <w:tc>
          <w:tcPr>
            <w:tcW w:w="1289" w:type="dxa"/>
          </w:tcPr>
          <w:p w14:paraId="32DA7123" w14:textId="77777777" w:rsidR="00E85B0D" w:rsidRPr="005F2FC5" w:rsidRDefault="00E85B0D">
            <w:pPr>
              <w:tabs>
                <w:tab w:val="left" w:pos="-2410"/>
              </w:tabs>
              <w:jc w:val="right"/>
              <w:rPr>
                <w:rFonts w:asciiTheme="majorBidi" w:hAnsiTheme="majorBidi" w:cstheme="majorBidi"/>
                <w:sz w:val="26"/>
                <w:szCs w:val="26"/>
                <w:highlight w:val="yellow"/>
              </w:rPr>
            </w:pPr>
            <w:r w:rsidRPr="0079770F">
              <w:rPr>
                <w:rFonts w:asciiTheme="majorBidi" w:hAnsiTheme="majorBidi" w:cstheme="majorBidi"/>
                <w:sz w:val="26"/>
                <w:szCs w:val="26"/>
              </w:rPr>
              <w:t>1,228,620.46</w:t>
            </w:r>
          </w:p>
        </w:tc>
        <w:tc>
          <w:tcPr>
            <w:tcW w:w="130" w:type="dxa"/>
            <w:tcMar>
              <w:left w:w="28" w:type="dxa"/>
              <w:right w:w="28" w:type="dxa"/>
            </w:tcMar>
          </w:tcPr>
          <w:p w14:paraId="013319CB" w14:textId="77777777" w:rsidR="00E85B0D" w:rsidRPr="005F2FC5" w:rsidRDefault="00E85B0D">
            <w:pPr>
              <w:tabs>
                <w:tab w:val="left" w:pos="-2410"/>
              </w:tabs>
              <w:jc w:val="right"/>
              <w:rPr>
                <w:rFonts w:asciiTheme="majorBidi" w:hAnsiTheme="majorBidi" w:cstheme="majorBidi"/>
                <w:sz w:val="26"/>
                <w:szCs w:val="26"/>
                <w:highlight w:val="yellow"/>
              </w:rPr>
            </w:pPr>
          </w:p>
        </w:tc>
        <w:tc>
          <w:tcPr>
            <w:tcW w:w="1221" w:type="dxa"/>
          </w:tcPr>
          <w:p w14:paraId="20713E90" w14:textId="77777777" w:rsidR="00E85B0D" w:rsidRPr="00A41C88" w:rsidRDefault="00E85B0D">
            <w:pPr>
              <w:tabs>
                <w:tab w:val="left" w:pos="-2410"/>
              </w:tabs>
              <w:jc w:val="center"/>
              <w:rPr>
                <w:rFonts w:asciiTheme="majorBidi" w:hAnsiTheme="majorBidi" w:cstheme="majorBidi"/>
                <w:sz w:val="26"/>
                <w:szCs w:val="26"/>
                <w:cs/>
              </w:rPr>
            </w:pPr>
            <w:r w:rsidRPr="00A41C88">
              <w:rPr>
                <w:rFonts w:asciiTheme="majorBidi" w:hAnsiTheme="majorBidi" w:cstheme="majorBidi" w:hint="cs"/>
                <w:sz w:val="26"/>
                <w:szCs w:val="26"/>
                <w:cs/>
              </w:rPr>
              <w:t>-</w:t>
            </w:r>
          </w:p>
        </w:tc>
        <w:tc>
          <w:tcPr>
            <w:tcW w:w="129" w:type="dxa"/>
            <w:tcMar>
              <w:left w:w="28" w:type="dxa"/>
              <w:right w:w="28" w:type="dxa"/>
            </w:tcMar>
          </w:tcPr>
          <w:p w14:paraId="3379EE89" w14:textId="77777777" w:rsidR="00E85B0D" w:rsidRPr="00A41C88" w:rsidRDefault="00E85B0D">
            <w:pPr>
              <w:tabs>
                <w:tab w:val="left" w:pos="-2410"/>
              </w:tabs>
              <w:jc w:val="center"/>
              <w:rPr>
                <w:rFonts w:asciiTheme="majorBidi" w:hAnsiTheme="majorBidi" w:cstheme="majorBidi"/>
                <w:sz w:val="26"/>
                <w:szCs w:val="26"/>
              </w:rPr>
            </w:pPr>
          </w:p>
        </w:tc>
        <w:tc>
          <w:tcPr>
            <w:tcW w:w="1201" w:type="dxa"/>
          </w:tcPr>
          <w:p w14:paraId="67C0C30A" w14:textId="77777777" w:rsidR="00E85B0D" w:rsidRPr="00A41C88" w:rsidRDefault="00E85B0D">
            <w:pPr>
              <w:tabs>
                <w:tab w:val="left" w:pos="-2410"/>
              </w:tabs>
              <w:jc w:val="center"/>
              <w:rPr>
                <w:rFonts w:asciiTheme="majorBidi" w:hAnsiTheme="majorBidi" w:cstheme="majorBidi"/>
                <w:sz w:val="26"/>
                <w:szCs w:val="26"/>
                <w:cs/>
              </w:rPr>
            </w:pPr>
            <w:r w:rsidRPr="00A41C88">
              <w:rPr>
                <w:rFonts w:asciiTheme="majorBidi" w:hAnsiTheme="majorBidi" w:cstheme="majorBidi" w:hint="cs"/>
                <w:sz w:val="26"/>
                <w:szCs w:val="26"/>
                <w:cs/>
              </w:rPr>
              <w:t>-</w:t>
            </w:r>
          </w:p>
        </w:tc>
        <w:tc>
          <w:tcPr>
            <w:tcW w:w="129" w:type="dxa"/>
            <w:tcMar>
              <w:left w:w="28" w:type="dxa"/>
              <w:right w:w="28" w:type="dxa"/>
            </w:tcMar>
          </w:tcPr>
          <w:p w14:paraId="690740D7" w14:textId="77777777" w:rsidR="00E85B0D" w:rsidRPr="00A41C88" w:rsidRDefault="00E85B0D">
            <w:pPr>
              <w:tabs>
                <w:tab w:val="left" w:pos="-2410"/>
              </w:tabs>
              <w:jc w:val="center"/>
              <w:rPr>
                <w:rFonts w:asciiTheme="majorBidi" w:hAnsiTheme="majorBidi" w:cstheme="majorBidi"/>
                <w:sz w:val="26"/>
                <w:szCs w:val="26"/>
              </w:rPr>
            </w:pPr>
          </w:p>
        </w:tc>
        <w:tc>
          <w:tcPr>
            <w:tcW w:w="1320" w:type="dxa"/>
          </w:tcPr>
          <w:p w14:paraId="564F7755" w14:textId="77777777" w:rsidR="00E85B0D" w:rsidRPr="00A41C88" w:rsidRDefault="00E85B0D">
            <w:pPr>
              <w:ind w:right="31"/>
              <w:jc w:val="right"/>
              <w:rPr>
                <w:rFonts w:asciiTheme="majorBidi" w:hAnsiTheme="majorBidi" w:cstheme="majorBidi"/>
                <w:sz w:val="26"/>
                <w:szCs w:val="26"/>
                <w:cs/>
              </w:rPr>
            </w:pPr>
            <w:r w:rsidRPr="0079770F">
              <w:rPr>
                <w:rFonts w:asciiTheme="majorBidi" w:hAnsiTheme="majorBidi" w:cstheme="majorBidi"/>
                <w:sz w:val="26"/>
                <w:szCs w:val="26"/>
              </w:rPr>
              <w:t>1,228,620.46</w:t>
            </w:r>
          </w:p>
        </w:tc>
        <w:tc>
          <w:tcPr>
            <w:tcW w:w="116" w:type="dxa"/>
            <w:tcMar>
              <w:left w:w="28" w:type="dxa"/>
              <w:right w:w="28" w:type="dxa"/>
            </w:tcMar>
          </w:tcPr>
          <w:p w14:paraId="41A1E20D" w14:textId="77777777" w:rsidR="00E85B0D" w:rsidRPr="005F2FC5" w:rsidRDefault="00E85B0D">
            <w:pPr>
              <w:tabs>
                <w:tab w:val="left" w:pos="-2410"/>
              </w:tabs>
              <w:jc w:val="right"/>
              <w:rPr>
                <w:rFonts w:asciiTheme="majorBidi" w:hAnsiTheme="majorBidi" w:cstheme="majorBidi"/>
                <w:sz w:val="26"/>
                <w:szCs w:val="26"/>
                <w:highlight w:val="yellow"/>
              </w:rPr>
            </w:pPr>
          </w:p>
        </w:tc>
        <w:tc>
          <w:tcPr>
            <w:tcW w:w="1424" w:type="dxa"/>
          </w:tcPr>
          <w:p w14:paraId="7A69F552" w14:textId="77777777" w:rsidR="00E85B0D" w:rsidRPr="005F2FC5" w:rsidRDefault="00E85B0D">
            <w:pPr>
              <w:ind w:right="31"/>
              <w:jc w:val="right"/>
              <w:rPr>
                <w:rFonts w:asciiTheme="majorBidi" w:hAnsiTheme="majorBidi" w:cstheme="majorBidi"/>
                <w:sz w:val="26"/>
                <w:szCs w:val="26"/>
                <w:highlight w:val="yellow"/>
              </w:rPr>
            </w:pPr>
            <w:r w:rsidRPr="0079770F">
              <w:rPr>
                <w:rFonts w:asciiTheme="majorBidi" w:hAnsiTheme="majorBidi" w:cstheme="majorBidi"/>
                <w:sz w:val="26"/>
                <w:szCs w:val="26"/>
              </w:rPr>
              <w:t>1,228,620.46</w:t>
            </w:r>
          </w:p>
        </w:tc>
      </w:tr>
      <w:tr w:rsidR="008B0A03" w:rsidRPr="00A97329" w14:paraId="278985C0" w14:textId="77777777" w:rsidTr="0028195B">
        <w:tc>
          <w:tcPr>
            <w:tcW w:w="3201" w:type="dxa"/>
          </w:tcPr>
          <w:p w14:paraId="53D26079" w14:textId="77777777" w:rsidR="00E85B0D" w:rsidRPr="00A97329" w:rsidRDefault="00E85B0D">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หนี้สินตามแผนฟื้นฟูกิจการ</w:t>
            </w:r>
          </w:p>
        </w:tc>
        <w:tc>
          <w:tcPr>
            <w:tcW w:w="1289" w:type="dxa"/>
          </w:tcPr>
          <w:p w14:paraId="48CBD43A" w14:textId="77777777" w:rsidR="00E85B0D" w:rsidRPr="005F2FC5" w:rsidRDefault="00E85B0D">
            <w:pPr>
              <w:tabs>
                <w:tab w:val="left" w:pos="-2410"/>
              </w:tabs>
              <w:jc w:val="right"/>
              <w:rPr>
                <w:rFonts w:asciiTheme="majorBidi" w:hAnsiTheme="majorBidi" w:cstheme="majorBidi"/>
                <w:sz w:val="26"/>
                <w:szCs w:val="26"/>
                <w:highlight w:val="yellow"/>
              </w:rPr>
            </w:pPr>
            <w:r w:rsidRPr="00265C21">
              <w:rPr>
                <w:rFonts w:asciiTheme="majorBidi" w:hAnsiTheme="majorBidi" w:cstheme="majorBidi"/>
                <w:sz w:val="26"/>
                <w:szCs w:val="26"/>
              </w:rPr>
              <w:t>55,862,688.17</w:t>
            </w:r>
          </w:p>
        </w:tc>
        <w:tc>
          <w:tcPr>
            <w:tcW w:w="130" w:type="dxa"/>
            <w:tcMar>
              <w:left w:w="28" w:type="dxa"/>
              <w:right w:w="28" w:type="dxa"/>
            </w:tcMar>
          </w:tcPr>
          <w:p w14:paraId="4E999FD8" w14:textId="77777777" w:rsidR="00E85B0D" w:rsidRPr="005F2FC5" w:rsidRDefault="00E85B0D">
            <w:pPr>
              <w:tabs>
                <w:tab w:val="left" w:pos="-2410"/>
              </w:tabs>
              <w:jc w:val="right"/>
              <w:rPr>
                <w:rFonts w:asciiTheme="majorBidi" w:hAnsiTheme="majorBidi" w:cstheme="majorBidi"/>
                <w:sz w:val="26"/>
                <w:szCs w:val="26"/>
                <w:highlight w:val="yellow"/>
              </w:rPr>
            </w:pPr>
          </w:p>
        </w:tc>
        <w:tc>
          <w:tcPr>
            <w:tcW w:w="1221" w:type="dxa"/>
          </w:tcPr>
          <w:p w14:paraId="7695F516" w14:textId="77777777" w:rsidR="00E85B0D" w:rsidRPr="00A41C88" w:rsidRDefault="00E85B0D">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29" w:type="dxa"/>
            <w:tcMar>
              <w:left w:w="28" w:type="dxa"/>
              <w:right w:w="28" w:type="dxa"/>
            </w:tcMar>
          </w:tcPr>
          <w:p w14:paraId="71E8421A" w14:textId="77777777" w:rsidR="00E85B0D" w:rsidRPr="00A41C88" w:rsidRDefault="00E85B0D">
            <w:pPr>
              <w:tabs>
                <w:tab w:val="left" w:pos="-2410"/>
              </w:tabs>
              <w:jc w:val="center"/>
              <w:rPr>
                <w:rFonts w:asciiTheme="majorBidi" w:hAnsiTheme="majorBidi" w:cstheme="majorBidi"/>
                <w:sz w:val="26"/>
                <w:szCs w:val="26"/>
              </w:rPr>
            </w:pPr>
          </w:p>
        </w:tc>
        <w:tc>
          <w:tcPr>
            <w:tcW w:w="1201" w:type="dxa"/>
          </w:tcPr>
          <w:p w14:paraId="763CDC0C" w14:textId="77777777" w:rsidR="00E85B0D" w:rsidRPr="00A41C88" w:rsidRDefault="00E85B0D">
            <w:pPr>
              <w:tabs>
                <w:tab w:val="left" w:pos="-2410"/>
              </w:tabs>
              <w:jc w:val="center"/>
              <w:rPr>
                <w:rFonts w:asciiTheme="majorBidi" w:hAnsiTheme="majorBidi" w:cstheme="majorBidi"/>
                <w:sz w:val="26"/>
                <w:szCs w:val="26"/>
              </w:rPr>
            </w:pPr>
            <w:r w:rsidRPr="00A41C88">
              <w:rPr>
                <w:rFonts w:asciiTheme="majorBidi" w:hAnsiTheme="majorBidi" w:cstheme="majorBidi" w:hint="cs"/>
                <w:sz w:val="26"/>
                <w:szCs w:val="26"/>
                <w:cs/>
              </w:rPr>
              <w:t>-</w:t>
            </w:r>
          </w:p>
        </w:tc>
        <w:tc>
          <w:tcPr>
            <w:tcW w:w="129" w:type="dxa"/>
            <w:tcMar>
              <w:left w:w="28" w:type="dxa"/>
              <w:right w:w="28" w:type="dxa"/>
            </w:tcMar>
          </w:tcPr>
          <w:p w14:paraId="17D2BB43" w14:textId="77777777" w:rsidR="00E85B0D" w:rsidRPr="00A41C88" w:rsidRDefault="00E85B0D">
            <w:pPr>
              <w:tabs>
                <w:tab w:val="left" w:pos="-2410"/>
              </w:tabs>
              <w:jc w:val="center"/>
              <w:rPr>
                <w:rFonts w:asciiTheme="majorBidi" w:hAnsiTheme="majorBidi" w:cstheme="majorBidi"/>
                <w:sz w:val="26"/>
                <w:szCs w:val="26"/>
              </w:rPr>
            </w:pPr>
          </w:p>
        </w:tc>
        <w:tc>
          <w:tcPr>
            <w:tcW w:w="1320" w:type="dxa"/>
          </w:tcPr>
          <w:p w14:paraId="0A66B968" w14:textId="77777777" w:rsidR="00E85B0D" w:rsidRPr="00A41C88" w:rsidRDefault="00E85B0D">
            <w:pPr>
              <w:ind w:right="31"/>
              <w:jc w:val="right"/>
              <w:rPr>
                <w:rFonts w:asciiTheme="majorBidi" w:hAnsiTheme="majorBidi" w:cstheme="majorBidi"/>
                <w:sz w:val="26"/>
                <w:szCs w:val="26"/>
              </w:rPr>
            </w:pPr>
            <w:r w:rsidRPr="00265C21">
              <w:rPr>
                <w:rFonts w:asciiTheme="majorBidi" w:hAnsiTheme="majorBidi" w:cstheme="majorBidi"/>
                <w:sz w:val="26"/>
                <w:szCs w:val="26"/>
              </w:rPr>
              <w:t>55,862,688.17</w:t>
            </w:r>
          </w:p>
        </w:tc>
        <w:tc>
          <w:tcPr>
            <w:tcW w:w="116" w:type="dxa"/>
            <w:tcMar>
              <w:left w:w="28" w:type="dxa"/>
              <w:right w:w="28" w:type="dxa"/>
            </w:tcMar>
          </w:tcPr>
          <w:p w14:paraId="21E389DF" w14:textId="77777777" w:rsidR="00E85B0D" w:rsidRPr="005F2FC5" w:rsidRDefault="00E85B0D">
            <w:pPr>
              <w:tabs>
                <w:tab w:val="left" w:pos="-2410"/>
              </w:tabs>
              <w:jc w:val="right"/>
              <w:rPr>
                <w:rFonts w:asciiTheme="majorBidi" w:hAnsiTheme="majorBidi" w:cstheme="majorBidi"/>
                <w:sz w:val="26"/>
                <w:szCs w:val="26"/>
                <w:highlight w:val="yellow"/>
              </w:rPr>
            </w:pPr>
          </w:p>
        </w:tc>
        <w:tc>
          <w:tcPr>
            <w:tcW w:w="1424" w:type="dxa"/>
          </w:tcPr>
          <w:p w14:paraId="312D079B" w14:textId="77777777" w:rsidR="00E85B0D" w:rsidRPr="005F2FC5" w:rsidRDefault="00E85B0D">
            <w:pPr>
              <w:ind w:right="31"/>
              <w:jc w:val="right"/>
              <w:rPr>
                <w:rFonts w:asciiTheme="majorBidi" w:hAnsiTheme="majorBidi" w:cstheme="majorBidi"/>
                <w:sz w:val="26"/>
                <w:szCs w:val="26"/>
                <w:highlight w:val="yellow"/>
              </w:rPr>
            </w:pPr>
            <w:r w:rsidRPr="00265C21">
              <w:rPr>
                <w:rFonts w:asciiTheme="majorBidi" w:hAnsiTheme="majorBidi" w:cstheme="majorBidi"/>
                <w:sz w:val="26"/>
                <w:szCs w:val="26"/>
              </w:rPr>
              <w:t>55,862,688.17</w:t>
            </w:r>
          </w:p>
        </w:tc>
      </w:tr>
      <w:tr w:rsidR="008B0A03" w:rsidRPr="00A97329" w14:paraId="77F15B94" w14:textId="77777777" w:rsidTr="0028195B">
        <w:tc>
          <w:tcPr>
            <w:tcW w:w="3201" w:type="dxa"/>
          </w:tcPr>
          <w:p w14:paraId="61DCD251" w14:textId="77777777" w:rsidR="00E85B0D" w:rsidRPr="00A97329" w:rsidRDefault="00E85B0D">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เงินกู้ยืมระยะยาวจากกิจการอื่น</w:t>
            </w:r>
          </w:p>
        </w:tc>
        <w:tc>
          <w:tcPr>
            <w:tcW w:w="1289" w:type="dxa"/>
          </w:tcPr>
          <w:p w14:paraId="6F7D56C6" w14:textId="77777777" w:rsidR="00E85B0D" w:rsidRPr="00B54BBD" w:rsidRDefault="00E85B0D">
            <w:pPr>
              <w:tabs>
                <w:tab w:val="left" w:pos="-2410"/>
              </w:tabs>
              <w:jc w:val="right"/>
              <w:rPr>
                <w:rFonts w:asciiTheme="majorBidi" w:hAnsiTheme="majorBidi" w:cstheme="majorBidi"/>
                <w:sz w:val="26"/>
                <w:szCs w:val="26"/>
              </w:rPr>
            </w:pPr>
            <w:r w:rsidRPr="00B54BBD">
              <w:rPr>
                <w:rFonts w:asciiTheme="majorBidi" w:hAnsiTheme="majorBidi" w:cstheme="majorBidi"/>
                <w:sz w:val="26"/>
                <w:szCs w:val="26"/>
              </w:rPr>
              <w:t>50,401,975.32</w:t>
            </w:r>
          </w:p>
        </w:tc>
        <w:tc>
          <w:tcPr>
            <w:tcW w:w="130" w:type="dxa"/>
            <w:tcMar>
              <w:left w:w="28" w:type="dxa"/>
              <w:right w:w="28" w:type="dxa"/>
            </w:tcMar>
          </w:tcPr>
          <w:p w14:paraId="3676D29B" w14:textId="77777777" w:rsidR="00E85B0D" w:rsidRPr="00B54BBD" w:rsidRDefault="00E85B0D">
            <w:pPr>
              <w:tabs>
                <w:tab w:val="left" w:pos="-2410"/>
              </w:tabs>
              <w:jc w:val="right"/>
              <w:rPr>
                <w:rFonts w:asciiTheme="majorBidi" w:hAnsiTheme="majorBidi" w:cstheme="majorBidi"/>
                <w:sz w:val="26"/>
                <w:szCs w:val="26"/>
              </w:rPr>
            </w:pPr>
          </w:p>
        </w:tc>
        <w:tc>
          <w:tcPr>
            <w:tcW w:w="1221" w:type="dxa"/>
          </w:tcPr>
          <w:p w14:paraId="077A54B6" w14:textId="77777777" w:rsidR="00E85B0D" w:rsidRPr="00B54BBD" w:rsidRDefault="00E85B0D">
            <w:pPr>
              <w:tabs>
                <w:tab w:val="left" w:pos="-2410"/>
              </w:tabs>
              <w:jc w:val="center"/>
              <w:rPr>
                <w:rFonts w:asciiTheme="majorBidi" w:hAnsiTheme="majorBidi" w:cstheme="majorBidi"/>
                <w:sz w:val="26"/>
                <w:szCs w:val="26"/>
              </w:rPr>
            </w:pPr>
            <w:r w:rsidRPr="00B54BBD">
              <w:rPr>
                <w:rFonts w:asciiTheme="majorBidi" w:hAnsiTheme="majorBidi" w:cstheme="majorBidi" w:hint="cs"/>
                <w:sz w:val="26"/>
                <w:szCs w:val="26"/>
                <w:cs/>
              </w:rPr>
              <w:t>-</w:t>
            </w:r>
          </w:p>
        </w:tc>
        <w:tc>
          <w:tcPr>
            <w:tcW w:w="129" w:type="dxa"/>
            <w:tcMar>
              <w:left w:w="28" w:type="dxa"/>
              <w:right w:w="28" w:type="dxa"/>
            </w:tcMar>
          </w:tcPr>
          <w:p w14:paraId="7B1079C5" w14:textId="77777777" w:rsidR="00E85B0D" w:rsidRPr="00B54BBD" w:rsidRDefault="00E85B0D">
            <w:pPr>
              <w:tabs>
                <w:tab w:val="left" w:pos="-2410"/>
              </w:tabs>
              <w:jc w:val="center"/>
              <w:rPr>
                <w:rFonts w:asciiTheme="majorBidi" w:hAnsiTheme="majorBidi" w:cstheme="majorBidi"/>
                <w:sz w:val="26"/>
                <w:szCs w:val="26"/>
              </w:rPr>
            </w:pPr>
          </w:p>
        </w:tc>
        <w:tc>
          <w:tcPr>
            <w:tcW w:w="1201" w:type="dxa"/>
          </w:tcPr>
          <w:p w14:paraId="421C687D" w14:textId="77777777" w:rsidR="00E85B0D" w:rsidRPr="00B54BBD" w:rsidRDefault="00E85B0D">
            <w:pPr>
              <w:tabs>
                <w:tab w:val="left" w:pos="-2410"/>
              </w:tabs>
              <w:ind w:right="34"/>
              <w:jc w:val="center"/>
              <w:rPr>
                <w:rFonts w:asciiTheme="majorBidi" w:hAnsiTheme="majorBidi" w:cstheme="majorBidi"/>
                <w:sz w:val="26"/>
                <w:szCs w:val="26"/>
              </w:rPr>
            </w:pPr>
            <w:r w:rsidRPr="00B54BBD">
              <w:rPr>
                <w:rFonts w:asciiTheme="majorBidi" w:hAnsiTheme="majorBidi" w:cstheme="majorBidi" w:hint="cs"/>
                <w:sz w:val="26"/>
                <w:szCs w:val="26"/>
                <w:cs/>
              </w:rPr>
              <w:t>-</w:t>
            </w:r>
          </w:p>
        </w:tc>
        <w:tc>
          <w:tcPr>
            <w:tcW w:w="129" w:type="dxa"/>
            <w:tcMar>
              <w:left w:w="28" w:type="dxa"/>
              <w:right w:w="28" w:type="dxa"/>
            </w:tcMar>
          </w:tcPr>
          <w:p w14:paraId="56E148DE" w14:textId="77777777" w:rsidR="00E85B0D" w:rsidRPr="00B54BBD" w:rsidRDefault="00E85B0D">
            <w:pPr>
              <w:tabs>
                <w:tab w:val="left" w:pos="-2410"/>
              </w:tabs>
              <w:jc w:val="right"/>
              <w:rPr>
                <w:rFonts w:asciiTheme="majorBidi" w:hAnsiTheme="majorBidi" w:cstheme="majorBidi"/>
                <w:sz w:val="26"/>
                <w:szCs w:val="26"/>
              </w:rPr>
            </w:pPr>
          </w:p>
        </w:tc>
        <w:tc>
          <w:tcPr>
            <w:tcW w:w="1320" w:type="dxa"/>
          </w:tcPr>
          <w:p w14:paraId="1BB5551A" w14:textId="77777777" w:rsidR="00E85B0D" w:rsidRPr="00B54BBD" w:rsidRDefault="00E85B0D">
            <w:pPr>
              <w:ind w:right="31"/>
              <w:jc w:val="right"/>
              <w:rPr>
                <w:rFonts w:asciiTheme="majorBidi" w:hAnsiTheme="majorBidi" w:cstheme="majorBidi"/>
                <w:sz w:val="26"/>
                <w:szCs w:val="26"/>
              </w:rPr>
            </w:pPr>
            <w:r w:rsidRPr="00B54BBD">
              <w:rPr>
                <w:rFonts w:asciiTheme="majorBidi" w:hAnsiTheme="majorBidi" w:cstheme="majorBidi"/>
                <w:sz w:val="26"/>
                <w:szCs w:val="26"/>
              </w:rPr>
              <w:t>50,401,975.32</w:t>
            </w:r>
          </w:p>
        </w:tc>
        <w:tc>
          <w:tcPr>
            <w:tcW w:w="116" w:type="dxa"/>
            <w:tcMar>
              <w:left w:w="28" w:type="dxa"/>
              <w:right w:w="28" w:type="dxa"/>
            </w:tcMar>
          </w:tcPr>
          <w:p w14:paraId="168E81DE" w14:textId="77777777" w:rsidR="00E85B0D" w:rsidRPr="00B54BBD" w:rsidRDefault="00E85B0D">
            <w:pPr>
              <w:tabs>
                <w:tab w:val="left" w:pos="-2410"/>
              </w:tabs>
              <w:jc w:val="right"/>
              <w:rPr>
                <w:rFonts w:asciiTheme="majorBidi" w:hAnsiTheme="majorBidi" w:cstheme="majorBidi"/>
                <w:sz w:val="26"/>
                <w:szCs w:val="26"/>
              </w:rPr>
            </w:pPr>
          </w:p>
        </w:tc>
        <w:tc>
          <w:tcPr>
            <w:tcW w:w="1424" w:type="dxa"/>
          </w:tcPr>
          <w:p w14:paraId="7418D6B2" w14:textId="77777777" w:rsidR="00E85B0D" w:rsidRPr="00B54BBD" w:rsidRDefault="00E85B0D">
            <w:pPr>
              <w:ind w:right="31"/>
              <w:jc w:val="right"/>
              <w:rPr>
                <w:rFonts w:asciiTheme="majorBidi" w:hAnsiTheme="majorBidi" w:cstheme="majorBidi"/>
                <w:sz w:val="26"/>
                <w:szCs w:val="26"/>
              </w:rPr>
            </w:pPr>
            <w:r w:rsidRPr="00B54BBD">
              <w:rPr>
                <w:rFonts w:asciiTheme="majorBidi" w:hAnsiTheme="majorBidi" w:cstheme="majorBidi"/>
                <w:sz w:val="26"/>
                <w:szCs w:val="26"/>
              </w:rPr>
              <w:t>50,401,975.32</w:t>
            </w:r>
          </w:p>
        </w:tc>
      </w:tr>
      <w:tr w:rsidR="008B0A03" w:rsidRPr="00A97329" w14:paraId="6EB5C42A" w14:textId="77777777" w:rsidTr="0028195B">
        <w:tc>
          <w:tcPr>
            <w:tcW w:w="3201" w:type="dxa"/>
          </w:tcPr>
          <w:p w14:paraId="015332C8" w14:textId="77777777" w:rsidR="00E85B0D" w:rsidRPr="00A97329" w:rsidRDefault="00E85B0D">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หนี้สินตามสัญญาเช่า</w:t>
            </w:r>
          </w:p>
        </w:tc>
        <w:tc>
          <w:tcPr>
            <w:tcW w:w="1289" w:type="dxa"/>
          </w:tcPr>
          <w:p w14:paraId="6FCFD96D" w14:textId="77777777" w:rsidR="00E85B0D" w:rsidRPr="005F2FC5" w:rsidRDefault="00E85B0D">
            <w:pPr>
              <w:tabs>
                <w:tab w:val="left" w:pos="-2410"/>
              </w:tabs>
              <w:jc w:val="right"/>
              <w:rPr>
                <w:rFonts w:asciiTheme="majorBidi" w:hAnsiTheme="majorBidi" w:cstheme="majorBidi"/>
                <w:sz w:val="26"/>
                <w:szCs w:val="26"/>
                <w:highlight w:val="yellow"/>
              </w:rPr>
            </w:pPr>
            <w:r w:rsidRPr="00E74868">
              <w:rPr>
                <w:rFonts w:asciiTheme="majorBidi" w:hAnsiTheme="majorBidi" w:cs="Angsana New"/>
                <w:sz w:val="26"/>
                <w:szCs w:val="26"/>
                <w:cs/>
              </w:rPr>
              <w:t>23</w:t>
            </w:r>
            <w:r w:rsidRPr="00E74868">
              <w:rPr>
                <w:rFonts w:asciiTheme="majorBidi" w:hAnsiTheme="majorBidi" w:cs="Angsana New"/>
                <w:sz w:val="26"/>
                <w:szCs w:val="26"/>
              </w:rPr>
              <w:t>,</w:t>
            </w:r>
            <w:r w:rsidRPr="00E74868">
              <w:rPr>
                <w:rFonts w:asciiTheme="majorBidi" w:hAnsiTheme="majorBidi" w:cs="Angsana New"/>
                <w:sz w:val="26"/>
                <w:szCs w:val="26"/>
                <w:cs/>
              </w:rPr>
              <w:t>623</w:t>
            </w:r>
            <w:r w:rsidRPr="00E74868">
              <w:rPr>
                <w:rFonts w:asciiTheme="majorBidi" w:hAnsiTheme="majorBidi" w:cs="Angsana New"/>
                <w:sz w:val="26"/>
                <w:szCs w:val="26"/>
              </w:rPr>
              <w:t>,</w:t>
            </w:r>
            <w:r w:rsidRPr="00E74868">
              <w:rPr>
                <w:rFonts w:asciiTheme="majorBidi" w:hAnsiTheme="majorBidi" w:cs="Angsana New"/>
                <w:sz w:val="26"/>
                <w:szCs w:val="26"/>
                <w:cs/>
              </w:rPr>
              <w:t>802.60</w:t>
            </w:r>
          </w:p>
        </w:tc>
        <w:tc>
          <w:tcPr>
            <w:tcW w:w="130" w:type="dxa"/>
            <w:tcMar>
              <w:left w:w="28" w:type="dxa"/>
              <w:right w:w="28" w:type="dxa"/>
            </w:tcMar>
          </w:tcPr>
          <w:p w14:paraId="13D52256" w14:textId="77777777" w:rsidR="00E85B0D" w:rsidRPr="005F2FC5" w:rsidRDefault="00E85B0D">
            <w:pPr>
              <w:tabs>
                <w:tab w:val="left" w:pos="-2410"/>
              </w:tabs>
              <w:jc w:val="right"/>
              <w:rPr>
                <w:rFonts w:asciiTheme="majorBidi" w:hAnsiTheme="majorBidi" w:cstheme="majorBidi"/>
                <w:sz w:val="26"/>
                <w:szCs w:val="26"/>
                <w:highlight w:val="yellow"/>
              </w:rPr>
            </w:pPr>
          </w:p>
        </w:tc>
        <w:tc>
          <w:tcPr>
            <w:tcW w:w="1221" w:type="dxa"/>
          </w:tcPr>
          <w:p w14:paraId="7293064B" w14:textId="77777777" w:rsidR="00E85B0D" w:rsidRPr="005F2FC5" w:rsidRDefault="00E85B0D">
            <w:pPr>
              <w:tabs>
                <w:tab w:val="left" w:pos="-2410"/>
              </w:tabs>
              <w:jc w:val="center"/>
              <w:rPr>
                <w:rFonts w:asciiTheme="majorBidi" w:hAnsiTheme="majorBidi" w:cstheme="majorBidi"/>
                <w:sz w:val="26"/>
                <w:szCs w:val="26"/>
                <w:highlight w:val="yellow"/>
              </w:rPr>
            </w:pPr>
            <w:r w:rsidRPr="00E74868">
              <w:rPr>
                <w:rFonts w:asciiTheme="majorBidi" w:hAnsiTheme="majorBidi" w:cstheme="majorBidi"/>
                <w:sz w:val="26"/>
                <w:szCs w:val="26"/>
              </w:rPr>
              <w:t>31,895,108.80</w:t>
            </w:r>
          </w:p>
        </w:tc>
        <w:tc>
          <w:tcPr>
            <w:tcW w:w="129" w:type="dxa"/>
            <w:tcMar>
              <w:left w:w="28" w:type="dxa"/>
              <w:right w:w="28" w:type="dxa"/>
            </w:tcMar>
          </w:tcPr>
          <w:p w14:paraId="0D656F46" w14:textId="77777777" w:rsidR="00E85B0D" w:rsidRPr="005F2FC5" w:rsidRDefault="00E85B0D">
            <w:pPr>
              <w:tabs>
                <w:tab w:val="left" w:pos="-2410"/>
              </w:tabs>
              <w:jc w:val="center"/>
              <w:rPr>
                <w:rFonts w:asciiTheme="majorBidi" w:hAnsiTheme="majorBidi" w:cstheme="majorBidi"/>
                <w:sz w:val="26"/>
                <w:szCs w:val="26"/>
                <w:highlight w:val="yellow"/>
              </w:rPr>
            </w:pPr>
          </w:p>
        </w:tc>
        <w:tc>
          <w:tcPr>
            <w:tcW w:w="1201" w:type="dxa"/>
          </w:tcPr>
          <w:p w14:paraId="076A8602" w14:textId="77777777" w:rsidR="00E85B0D" w:rsidRPr="00D925DB" w:rsidRDefault="00E85B0D">
            <w:pPr>
              <w:tabs>
                <w:tab w:val="left" w:pos="-2410"/>
              </w:tabs>
              <w:jc w:val="center"/>
              <w:rPr>
                <w:rFonts w:asciiTheme="majorBidi" w:hAnsiTheme="majorBidi" w:cstheme="majorBidi"/>
                <w:sz w:val="26"/>
                <w:szCs w:val="26"/>
              </w:rPr>
            </w:pPr>
            <w:r w:rsidRPr="00D925DB">
              <w:rPr>
                <w:rFonts w:asciiTheme="majorBidi" w:hAnsiTheme="majorBidi" w:cstheme="majorBidi"/>
                <w:sz w:val="26"/>
                <w:szCs w:val="26"/>
              </w:rPr>
              <w:t>-</w:t>
            </w:r>
          </w:p>
        </w:tc>
        <w:tc>
          <w:tcPr>
            <w:tcW w:w="129" w:type="dxa"/>
            <w:tcMar>
              <w:left w:w="28" w:type="dxa"/>
              <w:right w:w="28" w:type="dxa"/>
            </w:tcMar>
          </w:tcPr>
          <w:p w14:paraId="1CA3A956" w14:textId="77777777" w:rsidR="00E85B0D" w:rsidRPr="00D925DB" w:rsidRDefault="00E85B0D">
            <w:pPr>
              <w:tabs>
                <w:tab w:val="left" w:pos="-2410"/>
              </w:tabs>
              <w:jc w:val="right"/>
              <w:rPr>
                <w:rFonts w:asciiTheme="majorBidi" w:hAnsiTheme="majorBidi" w:cstheme="majorBidi"/>
                <w:sz w:val="26"/>
                <w:szCs w:val="26"/>
              </w:rPr>
            </w:pPr>
          </w:p>
        </w:tc>
        <w:tc>
          <w:tcPr>
            <w:tcW w:w="1320" w:type="dxa"/>
          </w:tcPr>
          <w:p w14:paraId="4DA3FAF8" w14:textId="77777777" w:rsidR="00E85B0D" w:rsidRPr="00D925DB" w:rsidRDefault="00E85B0D">
            <w:pPr>
              <w:ind w:right="31"/>
              <w:jc w:val="right"/>
              <w:rPr>
                <w:rFonts w:asciiTheme="majorBidi" w:hAnsiTheme="majorBidi" w:cstheme="majorBidi"/>
                <w:sz w:val="26"/>
                <w:szCs w:val="26"/>
              </w:rPr>
            </w:pPr>
            <w:r w:rsidRPr="003559D0">
              <w:rPr>
                <w:rFonts w:asciiTheme="majorBidi" w:hAnsiTheme="majorBidi" w:cstheme="majorBidi"/>
                <w:sz w:val="26"/>
                <w:szCs w:val="26"/>
                <w:cs/>
              </w:rPr>
              <w:t>55</w:t>
            </w:r>
            <w:r w:rsidRPr="003559D0">
              <w:rPr>
                <w:rFonts w:asciiTheme="majorBidi" w:hAnsiTheme="majorBidi" w:cstheme="majorBidi"/>
                <w:sz w:val="26"/>
                <w:szCs w:val="26"/>
              </w:rPr>
              <w:t>,</w:t>
            </w:r>
            <w:r w:rsidRPr="003559D0">
              <w:rPr>
                <w:rFonts w:asciiTheme="majorBidi" w:hAnsiTheme="majorBidi" w:cstheme="majorBidi"/>
                <w:sz w:val="26"/>
                <w:szCs w:val="26"/>
                <w:cs/>
              </w:rPr>
              <w:t>518</w:t>
            </w:r>
            <w:r w:rsidRPr="003559D0">
              <w:rPr>
                <w:rFonts w:asciiTheme="majorBidi" w:hAnsiTheme="majorBidi" w:cstheme="majorBidi"/>
                <w:sz w:val="26"/>
                <w:szCs w:val="26"/>
              </w:rPr>
              <w:t>,</w:t>
            </w:r>
            <w:r w:rsidRPr="003559D0">
              <w:rPr>
                <w:rFonts w:asciiTheme="majorBidi" w:hAnsiTheme="majorBidi" w:cstheme="majorBidi"/>
                <w:sz w:val="26"/>
                <w:szCs w:val="26"/>
                <w:cs/>
              </w:rPr>
              <w:t>911.4</w:t>
            </w:r>
            <w:r w:rsidRPr="003559D0">
              <w:rPr>
                <w:rFonts w:asciiTheme="majorBidi" w:hAnsiTheme="majorBidi" w:cstheme="majorBidi" w:hint="cs"/>
                <w:sz w:val="26"/>
                <w:szCs w:val="26"/>
                <w:cs/>
              </w:rPr>
              <w:t>0</w:t>
            </w:r>
          </w:p>
        </w:tc>
        <w:tc>
          <w:tcPr>
            <w:tcW w:w="116" w:type="dxa"/>
            <w:tcMar>
              <w:left w:w="28" w:type="dxa"/>
              <w:right w:w="28" w:type="dxa"/>
            </w:tcMar>
          </w:tcPr>
          <w:p w14:paraId="26DFD4D0" w14:textId="77777777" w:rsidR="00E85B0D" w:rsidRPr="005F2FC5" w:rsidRDefault="00E85B0D">
            <w:pPr>
              <w:tabs>
                <w:tab w:val="left" w:pos="-2410"/>
              </w:tabs>
              <w:jc w:val="right"/>
              <w:rPr>
                <w:rFonts w:asciiTheme="majorBidi" w:hAnsiTheme="majorBidi" w:cstheme="majorBidi"/>
                <w:sz w:val="26"/>
                <w:szCs w:val="26"/>
                <w:highlight w:val="yellow"/>
              </w:rPr>
            </w:pPr>
          </w:p>
        </w:tc>
        <w:tc>
          <w:tcPr>
            <w:tcW w:w="1424" w:type="dxa"/>
          </w:tcPr>
          <w:p w14:paraId="73F3E56F" w14:textId="77777777" w:rsidR="00E85B0D" w:rsidRPr="005F2FC5" w:rsidRDefault="00E85B0D">
            <w:pPr>
              <w:ind w:right="31"/>
              <w:jc w:val="right"/>
              <w:rPr>
                <w:rFonts w:asciiTheme="majorBidi" w:hAnsiTheme="majorBidi" w:cstheme="majorBidi"/>
                <w:sz w:val="26"/>
                <w:szCs w:val="26"/>
                <w:highlight w:val="yellow"/>
              </w:rPr>
            </w:pPr>
            <w:r w:rsidRPr="003571FC">
              <w:rPr>
                <w:rFonts w:asciiTheme="majorBidi" w:hAnsiTheme="majorBidi" w:cstheme="majorBidi"/>
                <w:sz w:val="26"/>
                <w:szCs w:val="26"/>
              </w:rPr>
              <w:t>52,038,101.41</w:t>
            </w:r>
          </w:p>
        </w:tc>
      </w:tr>
      <w:tr w:rsidR="00FF0C13" w:rsidRPr="00A97329" w14:paraId="6B948F1D" w14:textId="77777777" w:rsidTr="0028195B">
        <w:tc>
          <w:tcPr>
            <w:tcW w:w="3201" w:type="dxa"/>
          </w:tcPr>
          <w:p w14:paraId="4E336E60" w14:textId="77777777" w:rsidR="00E85B0D" w:rsidRPr="00A97329" w:rsidRDefault="00E85B0D">
            <w:pPr>
              <w:tabs>
                <w:tab w:val="left" w:pos="-2410"/>
              </w:tabs>
              <w:jc w:val="thaiDistribute"/>
              <w:rPr>
                <w:rFonts w:asciiTheme="majorBidi" w:hAnsiTheme="majorBidi" w:cstheme="majorBidi"/>
                <w:sz w:val="26"/>
                <w:szCs w:val="26"/>
                <w:cs/>
              </w:rPr>
            </w:pPr>
            <w:r w:rsidRPr="00A97329">
              <w:rPr>
                <w:rFonts w:asciiTheme="majorBidi" w:hAnsiTheme="majorBidi" w:cstheme="majorBidi"/>
                <w:sz w:val="26"/>
                <w:szCs w:val="26"/>
                <w:cs/>
              </w:rPr>
              <w:t>เงินกู้ยืมระยะยาวจากกิจการที่เกี่ยวข้องกัน</w:t>
            </w:r>
          </w:p>
        </w:tc>
        <w:tc>
          <w:tcPr>
            <w:tcW w:w="1289" w:type="dxa"/>
            <w:tcBorders>
              <w:bottom w:val="single" w:sz="4" w:space="0" w:color="auto"/>
            </w:tcBorders>
          </w:tcPr>
          <w:p w14:paraId="261E411A" w14:textId="77777777" w:rsidR="00E85B0D" w:rsidRPr="003C2633" w:rsidRDefault="00E85B0D">
            <w:pPr>
              <w:tabs>
                <w:tab w:val="left" w:pos="-2410"/>
              </w:tabs>
              <w:jc w:val="right"/>
              <w:rPr>
                <w:rFonts w:asciiTheme="majorBidi" w:hAnsiTheme="majorBidi" w:cstheme="majorBidi"/>
                <w:sz w:val="26"/>
                <w:szCs w:val="26"/>
              </w:rPr>
            </w:pPr>
            <w:r w:rsidRPr="003C2633">
              <w:rPr>
                <w:rFonts w:asciiTheme="majorBidi" w:hAnsiTheme="majorBidi" w:cstheme="majorBidi"/>
                <w:sz w:val="26"/>
                <w:szCs w:val="26"/>
              </w:rPr>
              <w:t>1,750,000.00</w:t>
            </w:r>
          </w:p>
        </w:tc>
        <w:tc>
          <w:tcPr>
            <w:tcW w:w="130" w:type="dxa"/>
            <w:tcMar>
              <w:left w:w="28" w:type="dxa"/>
              <w:right w:w="28" w:type="dxa"/>
            </w:tcMar>
          </w:tcPr>
          <w:p w14:paraId="71B44F52" w14:textId="77777777" w:rsidR="00E85B0D" w:rsidRPr="003C2633" w:rsidRDefault="00E85B0D">
            <w:pPr>
              <w:tabs>
                <w:tab w:val="left" w:pos="-2410"/>
              </w:tabs>
              <w:jc w:val="center"/>
              <w:rPr>
                <w:rFonts w:asciiTheme="majorBidi" w:hAnsiTheme="majorBidi" w:cstheme="majorBidi"/>
                <w:sz w:val="26"/>
                <w:szCs w:val="26"/>
              </w:rPr>
            </w:pPr>
          </w:p>
        </w:tc>
        <w:tc>
          <w:tcPr>
            <w:tcW w:w="1221" w:type="dxa"/>
            <w:tcBorders>
              <w:bottom w:val="single" w:sz="4" w:space="0" w:color="auto"/>
            </w:tcBorders>
          </w:tcPr>
          <w:p w14:paraId="2D53E491" w14:textId="77777777" w:rsidR="00E85B0D" w:rsidRPr="003C2633" w:rsidRDefault="00E85B0D">
            <w:pPr>
              <w:tabs>
                <w:tab w:val="left" w:pos="-2410"/>
              </w:tabs>
              <w:jc w:val="center"/>
              <w:rPr>
                <w:rFonts w:asciiTheme="majorBidi" w:hAnsiTheme="majorBidi" w:cstheme="majorBidi"/>
                <w:sz w:val="26"/>
                <w:szCs w:val="26"/>
              </w:rPr>
            </w:pPr>
            <w:r w:rsidRPr="003C2633">
              <w:rPr>
                <w:rFonts w:asciiTheme="majorBidi" w:hAnsiTheme="majorBidi" w:cstheme="majorBidi" w:hint="cs"/>
                <w:sz w:val="26"/>
                <w:szCs w:val="26"/>
                <w:cs/>
              </w:rPr>
              <w:t>-</w:t>
            </w:r>
          </w:p>
        </w:tc>
        <w:tc>
          <w:tcPr>
            <w:tcW w:w="129" w:type="dxa"/>
            <w:tcMar>
              <w:left w:w="28" w:type="dxa"/>
              <w:right w:w="28" w:type="dxa"/>
            </w:tcMar>
          </w:tcPr>
          <w:p w14:paraId="0674582F" w14:textId="77777777" w:rsidR="00E85B0D" w:rsidRPr="003C2633" w:rsidRDefault="00E85B0D">
            <w:pPr>
              <w:tabs>
                <w:tab w:val="left" w:pos="-2410"/>
              </w:tabs>
              <w:jc w:val="center"/>
              <w:rPr>
                <w:rFonts w:asciiTheme="majorBidi" w:hAnsiTheme="majorBidi" w:cstheme="majorBidi"/>
                <w:sz w:val="26"/>
                <w:szCs w:val="26"/>
              </w:rPr>
            </w:pPr>
          </w:p>
        </w:tc>
        <w:tc>
          <w:tcPr>
            <w:tcW w:w="1201" w:type="dxa"/>
            <w:tcBorders>
              <w:bottom w:val="single" w:sz="4" w:space="0" w:color="auto"/>
            </w:tcBorders>
          </w:tcPr>
          <w:p w14:paraId="3867BDD2" w14:textId="77777777" w:rsidR="00E85B0D" w:rsidRPr="003C2633" w:rsidRDefault="00E85B0D">
            <w:pPr>
              <w:tabs>
                <w:tab w:val="left" w:pos="-2410"/>
              </w:tabs>
              <w:jc w:val="center"/>
              <w:rPr>
                <w:rFonts w:asciiTheme="majorBidi" w:hAnsiTheme="majorBidi" w:cstheme="majorBidi"/>
                <w:sz w:val="26"/>
                <w:szCs w:val="26"/>
              </w:rPr>
            </w:pPr>
            <w:r w:rsidRPr="003C2633">
              <w:rPr>
                <w:rFonts w:asciiTheme="majorBidi" w:hAnsiTheme="majorBidi" w:cstheme="majorBidi" w:hint="cs"/>
                <w:sz w:val="26"/>
                <w:szCs w:val="26"/>
                <w:cs/>
              </w:rPr>
              <w:t>-</w:t>
            </w:r>
          </w:p>
        </w:tc>
        <w:tc>
          <w:tcPr>
            <w:tcW w:w="129" w:type="dxa"/>
            <w:tcMar>
              <w:left w:w="28" w:type="dxa"/>
              <w:right w:w="28" w:type="dxa"/>
            </w:tcMar>
          </w:tcPr>
          <w:p w14:paraId="7EE9E459" w14:textId="77777777" w:rsidR="00E85B0D" w:rsidRPr="003C2633" w:rsidRDefault="00E85B0D">
            <w:pPr>
              <w:tabs>
                <w:tab w:val="left" w:pos="-2410"/>
              </w:tabs>
              <w:jc w:val="right"/>
              <w:rPr>
                <w:rFonts w:asciiTheme="majorBidi" w:hAnsiTheme="majorBidi" w:cstheme="majorBidi"/>
                <w:sz w:val="26"/>
                <w:szCs w:val="26"/>
              </w:rPr>
            </w:pPr>
          </w:p>
        </w:tc>
        <w:tc>
          <w:tcPr>
            <w:tcW w:w="1320" w:type="dxa"/>
            <w:tcBorders>
              <w:bottom w:val="single" w:sz="4" w:space="0" w:color="auto"/>
            </w:tcBorders>
          </w:tcPr>
          <w:p w14:paraId="6DEA19F9" w14:textId="77777777" w:rsidR="00E85B0D" w:rsidRPr="003C2633" w:rsidRDefault="00E85B0D">
            <w:pPr>
              <w:ind w:right="31"/>
              <w:jc w:val="right"/>
              <w:rPr>
                <w:rFonts w:asciiTheme="majorBidi" w:hAnsiTheme="majorBidi" w:cstheme="majorBidi"/>
                <w:sz w:val="26"/>
                <w:szCs w:val="26"/>
              </w:rPr>
            </w:pPr>
            <w:r w:rsidRPr="003C2633">
              <w:rPr>
                <w:rFonts w:asciiTheme="majorBidi" w:hAnsiTheme="majorBidi" w:cstheme="majorBidi"/>
                <w:sz w:val="26"/>
                <w:szCs w:val="26"/>
              </w:rPr>
              <w:t>1</w:t>
            </w:r>
            <w:r w:rsidRPr="003559D0">
              <w:rPr>
                <w:rFonts w:asciiTheme="majorBidi" w:hAnsiTheme="majorBidi" w:cstheme="majorBidi"/>
                <w:sz w:val="26"/>
                <w:szCs w:val="26"/>
              </w:rPr>
              <w:t>,750,000.00</w:t>
            </w:r>
          </w:p>
        </w:tc>
        <w:tc>
          <w:tcPr>
            <w:tcW w:w="116" w:type="dxa"/>
            <w:tcMar>
              <w:left w:w="28" w:type="dxa"/>
              <w:right w:w="28" w:type="dxa"/>
            </w:tcMar>
          </w:tcPr>
          <w:p w14:paraId="48F3582C" w14:textId="77777777" w:rsidR="00E85B0D" w:rsidRPr="003C2633" w:rsidRDefault="00E85B0D">
            <w:pPr>
              <w:tabs>
                <w:tab w:val="left" w:pos="-2410"/>
              </w:tabs>
              <w:jc w:val="right"/>
              <w:rPr>
                <w:rFonts w:asciiTheme="majorBidi" w:hAnsiTheme="majorBidi" w:cstheme="majorBidi"/>
                <w:sz w:val="26"/>
                <w:szCs w:val="26"/>
              </w:rPr>
            </w:pPr>
          </w:p>
        </w:tc>
        <w:tc>
          <w:tcPr>
            <w:tcW w:w="1424" w:type="dxa"/>
            <w:tcBorders>
              <w:bottom w:val="single" w:sz="4" w:space="0" w:color="auto"/>
            </w:tcBorders>
          </w:tcPr>
          <w:p w14:paraId="3A8A6D6C" w14:textId="77777777" w:rsidR="00E85B0D" w:rsidRPr="003C2633" w:rsidRDefault="00E85B0D">
            <w:pPr>
              <w:ind w:right="31"/>
              <w:jc w:val="right"/>
              <w:rPr>
                <w:rFonts w:asciiTheme="majorBidi" w:hAnsiTheme="majorBidi" w:cstheme="majorBidi"/>
                <w:sz w:val="26"/>
                <w:szCs w:val="26"/>
              </w:rPr>
            </w:pPr>
            <w:r w:rsidRPr="003C2633">
              <w:rPr>
                <w:rFonts w:asciiTheme="majorBidi" w:hAnsiTheme="majorBidi" w:cstheme="majorBidi"/>
                <w:sz w:val="26"/>
                <w:szCs w:val="26"/>
              </w:rPr>
              <w:t>1,750,000.00</w:t>
            </w:r>
          </w:p>
        </w:tc>
      </w:tr>
      <w:tr w:rsidR="008E7E24" w:rsidRPr="00A97329" w14:paraId="69F5A84D" w14:textId="77777777" w:rsidTr="0028195B">
        <w:tc>
          <w:tcPr>
            <w:tcW w:w="3201" w:type="dxa"/>
          </w:tcPr>
          <w:p w14:paraId="3D43454B" w14:textId="77777777" w:rsidR="00E85B0D" w:rsidRPr="00A97329" w:rsidRDefault="00E85B0D">
            <w:pPr>
              <w:tabs>
                <w:tab w:val="left" w:pos="-2410"/>
              </w:tabs>
              <w:ind w:left="316"/>
              <w:jc w:val="thaiDistribute"/>
              <w:rPr>
                <w:rFonts w:asciiTheme="majorBidi" w:hAnsiTheme="majorBidi" w:cstheme="majorBidi"/>
                <w:sz w:val="26"/>
                <w:szCs w:val="26"/>
                <w:cs/>
              </w:rPr>
            </w:pPr>
            <w:r w:rsidRPr="00A97329">
              <w:rPr>
                <w:rFonts w:asciiTheme="majorBidi" w:hAnsiTheme="majorBidi" w:cstheme="majorBidi"/>
                <w:sz w:val="26"/>
                <w:szCs w:val="26"/>
                <w:cs/>
              </w:rPr>
              <w:t>รวม</w:t>
            </w:r>
          </w:p>
        </w:tc>
        <w:tc>
          <w:tcPr>
            <w:tcW w:w="1289" w:type="dxa"/>
            <w:tcBorders>
              <w:top w:val="single" w:sz="4" w:space="0" w:color="auto"/>
              <w:bottom w:val="double" w:sz="4" w:space="0" w:color="auto"/>
            </w:tcBorders>
          </w:tcPr>
          <w:p w14:paraId="58C62E87" w14:textId="77777777" w:rsidR="00E85B0D" w:rsidRPr="005F2FC5" w:rsidRDefault="00E85B0D">
            <w:pPr>
              <w:tabs>
                <w:tab w:val="left" w:pos="-2410"/>
              </w:tabs>
              <w:jc w:val="right"/>
              <w:rPr>
                <w:rFonts w:asciiTheme="majorBidi" w:hAnsiTheme="majorBidi" w:cstheme="majorBidi"/>
                <w:sz w:val="26"/>
                <w:szCs w:val="26"/>
                <w:highlight w:val="yellow"/>
              </w:rPr>
            </w:pPr>
            <w:r w:rsidRPr="008644E3">
              <w:rPr>
                <w:rFonts w:asciiTheme="majorBidi" w:hAnsiTheme="majorBidi" w:cstheme="majorBidi"/>
                <w:sz w:val="26"/>
                <w:szCs w:val="26"/>
              </w:rPr>
              <w:t>316,636,274.96</w:t>
            </w:r>
          </w:p>
        </w:tc>
        <w:tc>
          <w:tcPr>
            <w:tcW w:w="130" w:type="dxa"/>
            <w:tcMar>
              <w:left w:w="28" w:type="dxa"/>
              <w:right w:w="28" w:type="dxa"/>
            </w:tcMar>
          </w:tcPr>
          <w:p w14:paraId="45F3DA8B" w14:textId="77777777" w:rsidR="00E85B0D" w:rsidRPr="005F2FC5" w:rsidRDefault="00E85B0D">
            <w:pPr>
              <w:tabs>
                <w:tab w:val="left" w:pos="-2410"/>
              </w:tabs>
              <w:jc w:val="thaiDistribute"/>
              <w:rPr>
                <w:rFonts w:asciiTheme="majorBidi" w:hAnsiTheme="majorBidi" w:cstheme="majorBidi"/>
                <w:sz w:val="26"/>
                <w:szCs w:val="26"/>
                <w:highlight w:val="yellow"/>
              </w:rPr>
            </w:pPr>
          </w:p>
        </w:tc>
        <w:tc>
          <w:tcPr>
            <w:tcW w:w="1221" w:type="dxa"/>
            <w:tcBorders>
              <w:top w:val="single" w:sz="4" w:space="0" w:color="auto"/>
              <w:bottom w:val="double" w:sz="4" w:space="0" w:color="auto"/>
            </w:tcBorders>
          </w:tcPr>
          <w:p w14:paraId="3713D6BF" w14:textId="77777777" w:rsidR="00E85B0D" w:rsidRPr="00A41C88" w:rsidRDefault="00E85B0D">
            <w:pPr>
              <w:tabs>
                <w:tab w:val="left" w:pos="-2410"/>
              </w:tabs>
              <w:jc w:val="center"/>
              <w:rPr>
                <w:rFonts w:asciiTheme="majorBidi" w:hAnsiTheme="majorBidi" w:cstheme="majorBidi"/>
                <w:sz w:val="26"/>
                <w:szCs w:val="26"/>
              </w:rPr>
            </w:pPr>
            <w:r w:rsidRPr="00E74868">
              <w:rPr>
                <w:rFonts w:asciiTheme="majorBidi" w:hAnsiTheme="majorBidi" w:cstheme="majorBidi"/>
                <w:sz w:val="26"/>
                <w:szCs w:val="26"/>
              </w:rPr>
              <w:t>31,895,108.80</w:t>
            </w:r>
          </w:p>
        </w:tc>
        <w:tc>
          <w:tcPr>
            <w:tcW w:w="129" w:type="dxa"/>
            <w:tcMar>
              <w:left w:w="28" w:type="dxa"/>
              <w:right w:w="28" w:type="dxa"/>
            </w:tcMar>
          </w:tcPr>
          <w:p w14:paraId="0F222579" w14:textId="77777777" w:rsidR="00E85B0D" w:rsidRPr="00A41C88" w:rsidRDefault="00E85B0D">
            <w:pPr>
              <w:tabs>
                <w:tab w:val="left" w:pos="-2410"/>
              </w:tabs>
              <w:jc w:val="center"/>
              <w:rPr>
                <w:rFonts w:asciiTheme="majorBidi" w:hAnsiTheme="majorBidi" w:cstheme="majorBidi"/>
                <w:sz w:val="26"/>
                <w:szCs w:val="26"/>
              </w:rPr>
            </w:pPr>
          </w:p>
        </w:tc>
        <w:tc>
          <w:tcPr>
            <w:tcW w:w="1201" w:type="dxa"/>
            <w:tcBorders>
              <w:top w:val="single" w:sz="4" w:space="0" w:color="auto"/>
              <w:bottom w:val="double" w:sz="4" w:space="0" w:color="auto"/>
            </w:tcBorders>
          </w:tcPr>
          <w:p w14:paraId="2C043C65" w14:textId="77777777" w:rsidR="00E85B0D" w:rsidRPr="00A41C88" w:rsidRDefault="00E85B0D">
            <w:pPr>
              <w:tabs>
                <w:tab w:val="left" w:pos="-2410"/>
              </w:tabs>
              <w:ind w:right="34"/>
              <w:jc w:val="center"/>
              <w:rPr>
                <w:rFonts w:asciiTheme="majorBidi" w:hAnsiTheme="majorBidi" w:cstheme="majorBidi"/>
                <w:sz w:val="26"/>
                <w:szCs w:val="26"/>
              </w:rPr>
            </w:pPr>
            <w:r w:rsidRPr="00A41C88">
              <w:rPr>
                <w:rFonts w:asciiTheme="majorBidi" w:hAnsiTheme="majorBidi" w:cstheme="majorBidi"/>
                <w:sz w:val="26"/>
                <w:szCs w:val="26"/>
              </w:rPr>
              <w:t>-</w:t>
            </w:r>
          </w:p>
        </w:tc>
        <w:tc>
          <w:tcPr>
            <w:tcW w:w="129" w:type="dxa"/>
            <w:tcMar>
              <w:left w:w="28" w:type="dxa"/>
              <w:right w:w="28" w:type="dxa"/>
            </w:tcMar>
          </w:tcPr>
          <w:p w14:paraId="398DB354" w14:textId="77777777" w:rsidR="00E85B0D" w:rsidRPr="00A41C88" w:rsidRDefault="00E85B0D">
            <w:pPr>
              <w:tabs>
                <w:tab w:val="left" w:pos="-2410"/>
              </w:tabs>
              <w:jc w:val="thaiDistribute"/>
              <w:rPr>
                <w:rFonts w:asciiTheme="majorBidi" w:hAnsiTheme="majorBidi" w:cstheme="majorBidi"/>
                <w:sz w:val="26"/>
                <w:szCs w:val="26"/>
              </w:rPr>
            </w:pPr>
          </w:p>
        </w:tc>
        <w:tc>
          <w:tcPr>
            <w:tcW w:w="1320" w:type="dxa"/>
            <w:tcBorders>
              <w:top w:val="single" w:sz="4" w:space="0" w:color="auto"/>
              <w:bottom w:val="double" w:sz="4" w:space="0" w:color="auto"/>
            </w:tcBorders>
          </w:tcPr>
          <w:p w14:paraId="0C255FAE" w14:textId="77777777" w:rsidR="00E85B0D" w:rsidRPr="00A41C88" w:rsidRDefault="00E85B0D">
            <w:pPr>
              <w:ind w:right="31"/>
              <w:jc w:val="right"/>
              <w:rPr>
                <w:rFonts w:asciiTheme="majorBidi" w:hAnsiTheme="majorBidi" w:cstheme="majorBidi"/>
                <w:sz w:val="26"/>
                <w:szCs w:val="26"/>
              </w:rPr>
            </w:pPr>
            <w:r w:rsidRPr="007C63CB">
              <w:rPr>
                <w:rFonts w:asciiTheme="majorBidi" w:hAnsiTheme="majorBidi" w:cstheme="majorBidi"/>
                <w:sz w:val="26"/>
                <w:szCs w:val="26"/>
              </w:rPr>
              <w:t>348,531,383.76</w:t>
            </w:r>
          </w:p>
        </w:tc>
        <w:tc>
          <w:tcPr>
            <w:tcW w:w="116" w:type="dxa"/>
            <w:tcMar>
              <w:left w:w="28" w:type="dxa"/>
              <w:right w:w="28" w:type="dxa"/>
            </w:tcMar>
          </w:tcPr>
          <w:p w14:paraId="10D4589A" w14:textId="77777777" w:rsidR="00E85B0D" w:rsidRPr="005F2FC5" w:rsidRDefault="00E85B0D">
            <w:pPr>
              <w:tabs>
                <w:tab w:val="left" w:pos="-2410"/>
              </w:tabs>
              <w:jc w:val="thaiDistribute"/>
              <w:rPr>
                <w:rFonts w:asciiTheme="majorBidi" w:hAnsiTheme="majorBidi" w:cstheme="majorBidi"/>
                <w:sz w:val="26"/>
                <w:szCs w:val="26"/>
                <w:highlight w:val="yellow"/>
              </w:rPr>
            </w:pPr>
          </w:p>
        </w:tc>
        <w:tc>
          <w:tcPr>
            <w:tcW w:w="1424" w:type="dxa"/>
            <w:tcBorders>
              <w:top w:val="single" w:sz="4" w:space="0" w:color="auto"/>
              <w:bottom w:val="double" w:sz="4" w:space="0" w:color="auto"/>
            </w:tcBorders>
          </w:tcPr>
          <w:p w14:paraId="3D57BCE0" w14:textId="77777777" w:rsidR="00E85B0D" w:rsidRPr="004229A1" w:rsidRDefault="00E85B0D">
            <w:pPr>
              <w:ind w:right="31"/>
              <w:jc w:val="right"/>
              <w:rPr>
                <w:rFonts w:asciiTheme="majorBidi" w:hAnsiTheme="majorBidi" w:cstheme="majorBidi"/>
                <w:sz w:val="26"/>
                <w:szCs w:val="26"/>
                <w:highlight w:val="yellow"/>
              </w:rPr>
            </w:pPr>
            <w:r w:rsidRPr="00835B93">
              <w:rPr>
                <w:rFonts w:asciiTheme="majorBidi" w:hAnsiTheme="majorBidi" w:cstheme="majorBidi"/>
                <w:sz w:val="26"/>
                <w:szCs w:val="26"/>
              </w:rPr>
              <w:t>345,050,573.77</w:t>
            </w:r>
          </w:p>
        </w:tc>
      </w:tr>
    </w:tbl>
    <w:p w14:paraId="7F8B7D6D" w14:textId="77777777" w:rsidR="002C7CB1" w:rsidRPr="00E85B0D" w:rsidRDefault="002C7CB1" w:rsidP="00E85B0D">
      <w:pPr>
        <w:tabs>
          <w:tab w:val="left" w:pos="-2410"/>
        </w:tabs>
        <w:jc w:val="thaiDistribute"/>
        <w:rPr>
          <w:rFonts w:ascii="Angsana New" w:hAnsi="Angsana New" w:cs="Angsana New"/>
          <w:sz w:val="16"/>
          <w:szCs w:val="16"/>
        </w:rPr>
      </w:pPr>
    </w:p>
    <w:tbl>
      <w:tblPr>
        <w:tblStyle w:val="TableGrid"/>
        <w:tblW w:w="101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1323"/>
        <w:gridCol w:w="194"/>
        <w:gridCol w:w="1259"/>
        <w:gridCol w:w="124"/>
        <w:gridCol w:w="1166"/>
        <w:gridCol w:w="123"/>
        <w:gridCol w:w="1320"/>
        <w:gridCol w:w="112"/>
        <w:gridCol w:w="1373"/>
      </w:tblGrid>
      <w:tr w:rsidR="00FF0C13" w:rsidRPr="00A97329" w14:paraId="5784BF22" w14:textId="77777777" w:rsidTr="002C7CB1">
        <w:tc>
          <w:tcPr>
            <w:tcW w:w="3166" w:type="dxa"/>
          </w:tcPr>
          <w:p w14:paraId="08084A54" w14:textId="77777777" w:rsidR="00A56D06" w:rsidRPr="00A97329" w:rsidRDefault="00A56D06">
            <w:pPr>
              <w:tabs>
                <w:tab w:val="left" w:pos="-2410"/>
              </w:tabs>
              <w:jc w:val="thaiDistribute"/>
              <w:rPr>
                <w:rFonts w:asciiTheme="majorBidi" w:hAnsiTheme="majorBidi" w:cstheme="majorBidi"/>
                <w:sz w:val="26"/>
                <w:szCs w:val="26"/>
              </w:rPr>
            </w:pPr>
          </w:p>
        </w:tc>
        <w:tc>
          <w:tcPr>
            <w:tcW w:w="6994" w:type="dxa"/>
            <w:gridSpan w:val="9"/>
          </w:tcPr>
          <w:p w14:paraId="41182D0A" w14:textId="77777777" w:rsidR="00A56D06" w:rsidRPr="00A97329" w:rsidRDefault="00A56D06">
            <w:pPr>
              <w:tabs>
                <w:tab w:val="left" w:pos="-2410"/>
              </w:tabs>
              <w:jc w:val="right"/>
              <w:rPr>
                <w:rFonts w:asciiTheme="majorBidi" w:hAnsiTheme="majorBidi" w:cstheme="majorBidi"/>
                <w:sz w:val="26"/>
                <w:szCs w:val="26"/>
                <w:cs/>
              </w:rPr>
            </w:pPr>
            <w:r w:rsidRPr="001F7B5C">
              <w:rPr>
                <w:rFonts w:asciiTheme="majorBidi" w:hAnsiTheme="majorBidi" w:cs="Angsana New"/>
                <w:sz w:val="26"/>
                <w:szCs w:val="26"/>
                <w:cs/>
              </w:rPr>
              <w:t>(หน่วย : บาท)</w:t>
            </w:r>
          </w:p>
        </w:tc>
      </w:tr>
      <w:tr w:rsidR="00FF0C13" w:rsidRPr="00A97329" w14:paraId="2A4F323C" w14:textId="77777777" w:rsidTr="002C7CB1">
        <w:tc>
          <w:tcPr>
            <w:tcW w:w="3166" w:type="dxa"/>
          </w:tcPr>
          <w:p w14:paraId="1AA567C7" w14:textId="77777777" w:rsidR="00A56D06" w:rsidRPr="00A97329" w:rsidRDefault="00A56D06">
            <w:pPr>
              <w:tabs>
                <w:tab w:val="left" w:pos="-2410"/>
              </w:tabs>
              <w:jc w:val="thaiDistribute"/>
              <w:rPr>
                <w:rFonts w:asciiTheme="majorBidi" w:hAnsiTheme="majorBidi" w:cstheme="majorBidi"/>
                <w:sz w:val="26"/>
                <w:szCs w:val="26"/>
              </w:rPr>
            </w:pPr>
          </w:p>
        </w:tc>
        <w:tc>
          <w:tcPr>
            <w:tcW w:w="6994" w:type="dxa"/>
            <w:gridSpan w:val="9"/>
          </w:tcPr>
          <w:p w14:paraId="568AEA66" w14:textId="77777777" w:rsidR="00A56D06" w:rsidRPr="00A97329" w:rsidRDefault="00A56D06">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งบการเงิน</w:t>
            </w:r>
            <w:r>
              <w:rPr>
                <w:rFonts w:asciiTheme="majorBidi" w:hAnsiTheme="majorBidi" w:cstheme="majorBidi" w:hint="cs"/>
                <w:sz w:val="26"/>
                <w:szCs w:val="26"/>
                <w:cs/>
              </w:rPr>
              <w:t>เฉพาะกิจการ</w:t>
            </w:r>
          </w:p>
        </w:tc>
      </w:tr>
      <w:tr w:rsidR="00FF0C13" w:rsidRPr="00A97329" w14:paraId="6E5AA02A" w14:textId="77777777" w:rsidTr="002C7CB1">
        <w:tc>
          <w:tcPr>
            <w:tcW w:w="3166" w:type="dxa"/>
          </w:tcPr>
          <w:p w14:paraId="3B46DFD8" w14:textId="77777777" w:rsidR="00A56D06" w:rsidRPr="00A97329" w:rsidRDefault="00A56D06">
            <w:pPr>
              <w:tabs>
                <w:tab w:val="left" w:pos="-2410"/>
              </w:tabs>
              <w:jc w:val="thaiDistribute"/>
              <w:rPr>
                <w:rFonts w:asciiTheme="majorBidi" w:hAnsiTheme="majorBidi" w:cstheme="majorBidi"/>
                <w:sz w:val="26"/>
                <w:szCs w:val="26"/>
              </w:rPr>
            </w:pPr>
          </w:p>
        </w:tc>
        <w:tc>
          <w:tcPr>
            <w:tcW w:w="6994" w:type="dxa"/>
            <w:gridSpan w:val="9"/>
          </w:tcPr>
          <w:p w14:paraId="29063637" w14:textId="2B054727" w:rsidR="00A56D06" w:rsidRPr="00A97329" w:rsidRDefault="00A56D06">
            <w:pPr>
              <w:tabs>
                <w:tab w:val="left" w:pos="-2410"/>
              </w:tabs>
              <w:jc w:val="center"/>
              <w:rPr>
                <w:rFonts w:asciiTheme="majorBidi" w:hAnsiTheme="majorBidi" w:cstheme="majorBidi"/>
                <w:sz w:val="26"/>
                <w:szCs w:val="26"/>
              </w:rPr>
            </w:pPr>
            <w:r w:rsidRPr="00A97329">
              <w:rPr>
                <w:rFonts w:asciiTheme="majorBidi" w:hAnsiTheme="majorBidi" w:cstheme="majorBidi"/>
                <w:sz w:val="26"/>
                <w:szCs w:val="26"/>
                <w:cs/>
              </w:rPr>
              <w:t xml:space="preserve">ณ วันที่ </w:t>
            </w:r>
            <w:r w:rsidRPr="00A97329">
              <w:rPr>
                <w:rFonts w:asciiTheme="majorBidi" w:hAnsiTheme="majorBidi" w:cstheme="majorBidi"/>
                <w:sz w:val="26"/>
                <w:szCs w:val="26"/>
              </w:rPr>
              <w:t>31</w:t>
            </w:r>
            <w:r w:rsidRPr="00A97329">
              <w:rPr>
                <w:rFonts w:asciiTheme="majorBidi" w:hAnsiTheme="majorBidi" w:cstheme="majorBidi"/>
                <w:sz w:val="26"/>
                <w:szCs w:val="26"/>
                <w:cs/>
              </w:rPr>
              <w:t xml:space="preserve"> ธันวาคม </w:t>
            </w:r>
            <w:r w:rsidRPr="00A97329">
              <w:rPr>
                <w:rFonts w:asciiTheme="majorBidi" w:hAnsiTheme="majorBidi" w:cstheme="majorBidi"/>
                <w:sz w:val="26"/>
                <w:szCs w:val="26"/>
              </w:rPr>
              <w:t>256</w:t>
            </w:r>
            <w:r w:rsidR="00E85B0D">
              <w:rPr>
                <w:rFonts w:asciiTheme="majorBidi" w:hAnsiTheme="majorBidi" w:cstheme="majorBidi"/>
                <w:sz w:val="26"/>
                <w:szCs w:val="26"/>
              </w:rPr>
              <w:t>8</w:t>
            </w:r>
          </w:p>
        </w:tc>
      </w:tr>
      <w:tr w:rsidR="008B0A03" w:rsidRPr="00A97329" w14:paraId="678A4030" w14:textId="77777777" w:rsidTr="002C7CB1">
        <w:tc>
          <w:tcPr>
            <w:tcW w:w="3166" w:type="dxa"/>
          </w:tcPr>
          <w:p w14:paraId="25BF5057" w14:textId="77777777" w:rsidR="00A56D06" w:rsidRPr="00A97329" w:rsidRDefault="00A56D06">
            <w:pPr>
              <w:tabs>
                <w:tab w:val="left" w:pos="-2410"/>
              </w:tabs>
              <w:jc w:val="thaiDistribute"/>
              <w:rPr>
                <w:rFonts w:asciiTheme="majorBidi" w:hAnsiTheme="majorBidi" w:cstheme="majorBidi"/>
                <w:sz w:val="26"/>
                <w:szCs w:val="26"/>
              </w:rPr>
            </w:pPr>
          </w:p>
        </w:tc>
        <w:tc>
          <w:tcPr>
            <w:tcW w:w="1323" w:type="dxa"/>
            <w:tcBorders>
              <w:bottom w:val="single" w:sz="4" w:space="0" w:color="auto"/>
            </w:tcBorders>
          </w:tcPr>
          <w:p w14:paraId="3779CE6E" w14:textId="77777777" w:rsidR="00A56D06" w:rsidRPr="00A97329" w:rsidRDefault="00A56D06">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 xml:space="preserve">ไม่เกิน </w:t>
            </w:r>
            <w:r w:rsidRPr="000A6877">
              <w:rPr>
                <w:rFonts w:ascii="Angsana New" w:hAnsi="Angsana New" w:cs="Angsana New"/>
                <w:sz w:val="26"/>
                <w:szCs w:val="26"/>
              </w:rPr>
              <w:t>1</w:t>
            </w:r>
            <w:r w:rsidRPr="000A6877">
              <w:rPr>
                <w:rFonts w:ascii="Angsana New" w:hAnsi="Angsana New" w:cs="Angsana New"/>
                <w:sz w:val="26"/>
                <w:szCs w:val="26"/>
                <w:cs/>
              </w:rPr>
              <w:t xml:space="preserve"> ปี</w:t>
            </w:r>
          </w:p>
        </w:tc>
        <w:tc>
          <w:tcPr>
            <w:tcW w:w="194" w:type="dxa"/>
            <w:tcBorders>
              <w:bottom w:val="single" w:sz="4" w:space="0" w:color="auto"/>
            </w:tcBorders>
            <w:tcMar>
              <w:left w:w="28" w:type="dxa"/>
              <w:right w:w="28" w:type="dxa"/>
            </w:tcMar>
          </w:tcPr>
          <w:p w14:paraId="56F12DF9" w14:textId="77777777" w:rsidR="00A56D06" w:rsidRPr="00A97329" w:rsidRDefault="00A56D06">
            <w:pPr>
              <w:tabs>
                <w:tab w:val="left" w:pos="-2410"/>
              </w:tabs>
              <w:jc w:val="center"/>
              <w:rPr>
                <w:rFonts w:asciiTheme="majorBidi" w:hAnsiTheme="majorBidi" w:cstheme="majorBidi"/>
                <w:sz w:val="26"/>
                <w:szCs w:val="26"/>
                <w:cs/>
              </w:rPr>
            </w:pPr>
          </w:p>
        </w:tc>
        <w:tc>
          <w:tcPr>
            <w:tcW w:w="1259" w:type="dxa"/>
            <w:tcBorders>
              <w:bottom w:val="single" w:sz="4" w:space="0" w:color="auto"/>
            </w:tcBorders>
          </w:tcPr>
          <w:p w14:paraId="7D7D8564" w14:textId="77777777" w:rsidR="00A56D06" w:rsidRPr="00A97329" w:rsidRDefault="00A56D06">
            <w:pPr>
              <w:tabs>
                <w:tab w:val="left" w:pos="-2410"/>
              </w:tabs>
              <w:jc w:val="center"/>
              <w:rPr>
                <w:rFonts w:asciiTheme="majorBidi" w:hAnsiTheme="majorBidi" w:cstheme="majorBidi"/>
                <w:sz w:val="26"/>
                <w:szCs w:val="26"/>
                <w:cs/>
              </w:rPr>
            </w:pPr>
            <w:r w:rsidRPr="000A6877">
              <w:rPr>
                <w:rFonts w:ascii="Angsana New" w:hAnsi="Angsana New" w:cs="Angsana New"/>
                <w:sz w:val="26"/>
                <w:szCs w:val="26"/>
              </w:rPr>
              <w:t xml:space="preserve">1 – 5 </w:t>
            </w:r>
            <w:r w:rsidRPr="000A6877">
              <w:rPr>
                <w:rFonts w:ascii="Angsana New" w:hAnsi="Angsana New" w:cs="Angsana New"/>
                <w:sz w:val="26"/>
                <w:szCs w:val="26"/>
                <w:cs/>
              </w:rPr>
              <w:t>ปี</w:t>
            </w:r>
          </w:p>
        </w:tc>
        <w:tc>
          <w:tcPr>
            <w:tcW w:w="124" w:type="dxa"/>
            <w:tcBorders>
              <w:bottom w:val="single" w:sz="4" w:space="0" w:color="auto"/>
            </w:tcBorders>
            <w:tcMar>
              <w:left w:w="28" w:type="dxa"/>
              <w:right w:w="28" w:type="dxa"/>
            </w:tcMar>
          </w:tcPr>
          <w:p w14:paraId="537348A9" w14:textId="77777777" w:rsidR="00A56D06" w:rsidRPr="00A97329" w:rsidRDefault="00A56D06">
            <w:pPr>
              <w:tabs>
                <w:tab w:val="left" w:pos="-2410"/>
              </w:tabs>
              <w:jc w:val="center"/>
              <w:rPr>
                <w:rFonts w:asciiTheme="majorBidi" w:hAnsiTheme="majorBidi" w:cstheme="majorBidi"/>
                <w:sz w:val="26"/>
                <w:szCs w:val="26"/>
              </w:rPr>
            </w:pPr>
          </w:p>
        </w:tc>
        <w:tc>
          <w:tcPr>
            <w:tcW w:w="1166" w:type="dxa"/>
            <w:tcBorders>
              <w:bottom w:val="single" w:sz="4" w:space="0" w:color="auto"/>
            </w:tcBorders>
          </w:tcPr>
          <w:p w14:paraId="08B754A3" w14:textId="77777777" w:rsidR="00A56D06" w:rsidRPr="00A97329" w:rsidRDefault="00A56D06">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 xml:space="preserve">มากกว่า </w:t>
            </w:r>
            <w:r w:rsidRPr="000A6877">
              <w:rPr>
                <w:rFonts w:ascii="Angsana New" w:hAnsi="Angsana New" w:cs="Angsana New"/>
                <w:sz w:val="26"/>
                <w:szCs w:val="26"/>
              </w:rPr>
              <w:t>5</w:t>
            </w:r>
            <w:r w:rsidRPr="000A6877">
              <w:rPr>
                <w:rFonts w:ascii="Angsana New" w:hAnsi="Angsana New" w:cs="Angsana New"/>
                <w:sz w:val="26"/>
                <w:szCs w:val="26"/>
                <w:cs/>
              </w:rPr>
              <w:t xml:space="preserve"> ปี</w:t>
            </w:r>
          </w:p>
        </w:tc>
        <w:tc>
          <w:tcPr>
            <w:tcW w:w="123" w:type="dxa"/>
            <w:tcBorders>
              <w:bottom w:val="single" w:sz="4" w:space="0" w:color="auto"/>
            </w:tcBorders>
            <w:tcMar>
              <w:left w:w="28" w:type="dxa"/>
              <w:right w:w="28" w:type="dxa"/>
            </w:tcMar>
          </w:tcPr>
          <w:p w14:paraId="7C36B180" w14:textId="77777777" w:rsidR="00A56D06" w:rsidRPr="00A97329" w:rsidRDefault="00A56D06">
            <w:pPr>
              <w:tabs>
                <w:tab w:val="left" w:pos="-2410"/>
              </w:tabs>
              <w:jc w:val="center"/>
              <w:rPr>
                <w:rFonts w:asciiTheme="majorBidi" w:hAnsiTheme="majorBidi" w:cstheme="majorBidi"/>
                <w:sz w:val="26"/>
                <w:szCs w:val="26"/>
                <w:cs/>
              </w:rPr>
            </w:pPr>
          </w:p>
        </w:tc>
        <w:tc>
          <w:tcPr>
            <w:tcW w:w="1320" w:type="dxa"/>
            <w:tcBorders>
              <w:bottom w:val="single" w:sz="4" w:space="0" w:color="auto"/>
            </w:tcBorders>
          </w:tcPr>
          <w:p w14:paraId="594475DB" w14:textId="77777777" w:rsidR="00A56D06" w:rsidRPr="00A97329" w:rsidRDefault="00A56D06">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รวม</w:t>
            </w:r>
          </w:p>
        </w:tc>
        <w:tc>
          <w:tcPr>
            <w:tcW w:w="112" w:type="dxa"/>
            <w:tcBorders>
              <w:bottom w:val="single" w:sz="4" w:space="0" w:color="auto"/>
            </w:tcBorders>
            <w:tcMar>
              <w:left w:w="28" w:type="dxa"/>
              <w:right w:w="28" w:type="dxa"/>
            </w:tcMar>
          </w:tcPr>
          <w:p w14:paraId="326A443A" w14:textId="77777777" w:rsidR="00A56D06" w:rsidRPr="00A97329" w:rsidRDefault="00A56D06">
            <w:pPr>
              <w:tabs>
                <w:tab w:val="left" w:pos="-2410"/>
              </w:tabs>
              <w:jc w:val="center"/>
              <w:rPr>
                <w:rFonts w:asciiTheme="majorBidi" w:hAnsiTheme="majorBidi" w:cstheme="majorBidi"/>
                <w:sz w:val="26"/>
                <w:szCs w:val="26"/>
                <w:cs/>
              </w:rPr>
            </w:pPr>
          </w:p>
        </w:tc>
        <w:tc>
          <w:tcPr>
            <w:tcW w:w="1373" w:type="dxa"/>
            <w:tcBorders>
              <w:bottom w:val="single" w:sz="4" w:space="0" w:color="auto"/>
            </w:tcBorders>
          </w:tcPr>
          <w:p w14:paraId="31C82D9A" w14:textId="77777777" w:rsidR="00A56D06" w:rsidRPr="00A97329" w:rsidRDefault="00A56D06">
            <w:pPr>
              <w:tabs>
                <w:tab w:val="left" w:pos="-2410"/>
              </w:tabs>
              <w:jc w:val="center"/>
              <w:rPr>
                <w:rFonts w:asciiTheme="majorBidi" w:hAnsiTheme="majorBidi" w:cstheme="majorBidi"/>
                <w:sz w:val="26"/>
                <w:szCs w:val="26"/>
              </w:rPr>
            </w:pPr>
            <w:r w:rsidRPr="000A6877">
              <w:rPr>
                <w:rFonts w:ascii="Angsana New" w:hAnsi="Angsana New" w:cs="Angsana New"/>
                <w:sz w:val="26"/>
                <w:szCs w:val="26"/>
                <w:cs/>
              </w:rPr>
              <w:t>ราคาตามบัญชี</w:t>
            </w:r>
          </w:p>
        </w:tc>
      </w:tr>
      <w:tr w:rsidR="008B0A03" w:rsidRPr="00A97329" w14:paraId="76E3757B" w14:textId="77777777" w:rsidTr="002C7CB1">
        <w:tc>
          <w:tcPr>
            <w:tcW w:w="3166" w:type="dxa"/>
          </w:tcPr>
          <w:p w14:paraId="3DCD6A13" w14:textId="77777777" w:rsidR="00A5341A" w:rsidRPr="00A97329" w:rsidRDefault="00A5341A" w:rsidP="00A5341A">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กิจการที่เกี่ยวข้องกัน</w:t>
            </w:r>
          </w:p>
        </w:tc>
        <w:tc>
          <w:tcPr>
            <w:tcW w:w="1323" w:type="dxa"/>
          </w:tcPr>
          <w:p w14:paraId="0C6B1F51" w14:textId="631D78BE" w:rsidR="00A5341A" w:rsidRPr="00BB1F4C" w:rsidRDefault="0093652B" w:rsidP="00A5341A">
            <w:pPr>
              <w:tabs>
                <w:tab w:val="left" w:pos="-2410"/>
              </w:tabs>
              <w:jc w:val="right"/>
              <w:rPr>
                <w:rFonts w:asciiTheme="majorBidi" w:hAnsiTheme="majorBidi" w:cstheme="majorBidi"/>
                <w:sz w:val="26"/>
                <w:szCs w:val="26"/>
              </w:rPr>
            </w:pPr>
            <w:r w:rsidRPr="0093652B">
              <w:rPr>
                <w:rFonts w:asciiTheme="majorBidi" w:hAnsiTheme="majorBidi" w:cstheme="majorBidi"/>
                <w:sz w:val="26"/>
                <w:szCs w:val="26"/>
              </w:rPr>
              <w:t>576,332.99</w:t>
            </w:r>
          </w:p>
        </w:tc>
        <w:tc>
          <w:tcPr>
            <w:tcW w:w="194" w:type="dxa"/>
            <w:tcMar>
              <w:left w:w="28" w:type="dxa"/>
              <w:right w:w="28" w:type="dxa"/>
            </w:tcMar>
          </w:tcPr>
          <w:p w14:paraId="049D13B0" w14:textId="77777777" w:rsidR="00A5341A" w:rsidRPr="00BB1F4C" w:rsidRDefault="00A5341A" w:rsidP="00A5341A">
            <w:pPr>
              <w:tabs>
                <w:tab w:val="left" w:pos="-2410"/>
              </w:tabs>
              <w:jc w:val="right"/>
              <w:rPr>
                <w:rFonts w:asciiTheme="majorBidi" w:hAnsiTheme="majorBidi" w:cstheme="majorBidi"/>
                <w:sz w:val="26"/>
                <w:szCs w:val="26"/>
              </w:rPr>
            </w:pPr>
          </w:p>
        </w:tc>
        <w:tc>
          <w:tcPr>
            <w:tcW w:w="1259" w:type="dxa"/>
          </w:tcPr>
          <w:p w14:paraId="1908EF54" w14:textId="77777777" w:rsidR="00A5341A" w:rsidRPr="00BB1F4C" w:rsidRDefault="00A5341A" w:rsidP="00BB1F4C">
            <w:pPr>
              <w:tabs>
                <w:tab w:val="left" w:pos="-2410"/>
              </w:tabs>
              <w:ind w:right="34"/>
              <w:jc w:val="center"/>
              <w:rPr>
                <w:rFonts w:asciiTheme="majorBidi" w:hAnsiTheme="majorBidi" w:cstheme="majorBidi"/>
                <w:sz w:val="26"/>
                <w:szCs w:val="26"/>
              </w:rPr>
            </w:pPr>
            <w:r w:rsidRPr="00BB1F4C">
              <w:rPr>
                <w:rFonts w:asciiTheme="majorBidi" w:hAnsiTheme="majorBidi" w:cstheme="majorBidi" w:hint="cs"/>
                <w:sz w:val="26"/>
                <w:szCs w:val="26"/>
                <w:cs/>
              </w:rPr>
              <w:t>-</w:t>
            </w:r>
          </w:p>
        </w:tc>
        <w:tc>
          <w:tcPr>
            <w:tcW w:w="124" w:type="dxa"/>
            <w:tcMar>
              <w:left w:w="28" w:type="dxa"/>
              <w:right w:w="28" w:type="dxa"/>
            </w:tcMar>
          </w:tcPr>
          <w:p w14:paraId="06D21953" w14:textId="77777777" w:rsidR="00A5341A" w:rsidRPr="00BB1F4C" w:rsidRDefault="00A5341A" w:rsidP="00A5341A">
            <w:pPr>
              <w:tabs>
                <w:tab w:val="left" w:pos="-2410"/>
              </w:tabs>
              <w:jc w:val="center"/>
              <w:rPr>
                <w:rFonts w:asciiTheme="majorBidi" w:hAnsiTheme="majorBidi" w:cstheme="majorBidi"/>
                <w:sz w:val="26"/>
                <w:szCs w:val="26"/>
              </w:rPr>
            </w:pPr>
          </w:p>
        </w:tc>
        <w:tc>
          <w:tcPr>
            <w:tcW w:w="1166" w:type="dxa"/>
          </w:tcPr>
          <w:p w14:paraId="45223448" w14:textId="77777777" w:rsidR="00A5341A" w:rsidRPr="00BB1F4C" w:rsidRDefault="00A5341A" w:rsidP="00A5341A">
            <w:pPr>
              <w:tabs>
                <w:tab w:val="left" w:pos="-2410"/>
              </w:tabs>
              <w:jc w:val="center"/>
              <w:rPr>
                <w:rFonts w:asciiTheme="majorBidi" w:hAnsiTheme="majorBidi" w:cstheme="majorBidi"/>
                <w:sz w:val="26"/>
                <w:szCs w:val="26"/>
              </w:rPr>
            </w:pPr>
            <w:r w:rsidRPr="00BB1F4C">
              <w:rPr>
                <w:rFonts w:asciiTheme="majorBidi" w:hAnsiTheme="majorBidi" w:cstheme="majorBidi" w:hint="cs"/>
                <w:sz w:val="26"/>
                <w:szCs w:val="26"/>
                <w:cs/>
              </w:rPr>
              <w:t>-</w:t>
            </w:r>
          </w:p>
        </w:tc>
        <w:tc>
          <w:tcPr>
            <w:tcW w:w="123" w:type="dxa"/>
            <w:tcMar>
              <w:left w:w="28" w:type="dxa"/>
              <w:right w:w="28" w:type="dxa"/>
            </w:tcMar>
          </w:tcPr>
          <w:p w14:paraId="4C3C91A9" w14:textId="77777777" w:rsidR="00A5341A" w:rsidRPr="00BB1F4C" w:rsidRDefault="00A5341A" w:rsidP="00A5341A">
            <w:pPr>
              <w:tabs>
                <w:tab w:val="left" w:pos="-2410"/>
              </w:tabs>
              <w:jc w:val="right"/>
              <w:rPr>
                <w:rFonts w:asciiTheme="majorBidi" w:hAnsiTheme="majorBidi" w:cstheme="majorBidi"/>
                <w:sz w:val="26"/>
                <w:szCs w:val="26"/>
              </w:rPr>
            </w:pPr>
          </w:p>
        </w:tc>
        <w:tc>
          <w:tcPr>
            <w:tcW w:w="1320" w:type="dxa"/>
          </w:tcPr>
          <w:p w14:paraId="4AACE2A0" w14:textId="429F506A" w:rsidR="00A5341A" w:rsidRPr="00BB1F4C" w:rsidRDefault="0093652B" w:rsidP="00A5341A">
            <w:pPr>
              <w:ind w:right="31"/>
              <w:jc w:val="right"/>
              <w:rPr>
                <w:rFonts w:asciiTheme="majorBidi" w:hAnsiTheme="majorBidi" w:cstheme="majorBidi"/>
                <w:sz w:val="26"/>
                <w:szCs w:val="26"/>
              </w:rPr>
            </w:pPr>
            <w:r w:rsidRPr="0093652B">
              <w:rPr>
                <w:rFonts w:asciiTheme="majorBidi" w:hAnsiTheme="majorBidi" w:cstheme="majorBidi"/>
                <w:sz w:val="26"/>
                <w:szCs w:val="26"/>
              </w:rPr>
              <w:t>576,332.99</w:t>
            </w:r>
          </w:p>
        </w:tc>
        <w:tc>
          <w:tcPr>
            <w:tcW w:w="112" w:type="dxa"/>
            <w:tcMar>
              <w:left w:w="28" w:type="dxa"/>
              <w:right w:w="28" w:type="dxa"/>
            </w:tcMar>
          </w:tcPr>
          <w:p w14:paraId="657EF2FB" w14:textId="77777777" w:rsidR="00A5341A" w:rsidRPr="00BB1F4C" w:rsidRDefault="00A5341A" w:rsidP="00A5341A">
            <w:pPr>
              <w:jc w:val="right"/>
              <w:rPr>
                <w:rFonts w:asciiTheme="majorBidi" w:hAnsiTheme="majorBidi" w:cstheme="majorBidi"/>
                <w:sz w:val="26"/>
                <w:szCs w:val="26"/>
              </w:rPr>
            </w:pPr>
          </w:p>
        </w:tc>
        <w:tc>
          <w:tcPr>
            <w:tcW w:w="1373" w:type="dxa"/>
          </w:tcPr>
          <w:p w14:paraId="523C85BD" w14:textId="2C8343B1" w:rsidR="00A5341A" w:rsidRPr="00BB1F4C" w:rsidRDefault="0093652B" w:rsidP="00A5341A">
            <w:pPr>
              <w:ind w:right="31"/>
              <w:jc w:val="right"/>
              <w:rPr>
                <w:rFonts w:asciiTheme="majorBidi" w:hAnsiTheme="majorBidi" w:cstheme="majorBidi"/>
                <w:sz w:val="26"/>
                <w:szCs w:val="26"/>
              </w:rPr>
            </w:pPr>
            <w:r w:rsidRPr="0093652B">
              <w:rPr>
                <w:rFonts w:asciiTheme="majorBidi" w:hAnsiTheme="majorBidi" w:cstheme="majorBidi"/>
                <w:sz w:val="26"/>
                <w:szCs w:val="26"/>
              </w:rPr>
              <w:t>576,332.99</w:t>
            </w:r>
          </w:p>
        </w:tc>
      </w:tr>
      <w:tr w:rsidR="008B0A03" w:rsidRPr="00A97329" w14:paraId="6A294688" w14:textId="77777777" w:rsidTr="002C7CB1">
        <w:tc>
          <w:tcPr>
            <w:tcW w:w="3166" w:type="dxa"/>
          </w:tcPr>
          <w:p w14:paraId="0F1ED703" w14:textId="77777777" w:rsidR="00A5341A" w:rsidRPr="00A97329" w:rsidRDefault="00A5341A" w:rsidP="00A5341A">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กิจการอื่น</w:t>
            </w:r>
          </w:p>
        </w:tc>
        <w:tc>
          <w:tcPr>
            <w:tcW w:w="1323" w:type="dxa"/>
          </w:tcPr>
          <w:p w14:paraId="2D2B5426" w14:textId="4E8074C3" w:rsidR="00A5341A" w:rsidRPr="00BB1F4C" w:rsidRDefault="002D74F9" w:rsidP="00A5341A">
            <w:pPr>
              <w:tabs>
                <w:tab w:val="left" w:pos="-2410"/>
              </w:tabs>
              <w:jc w:val="right"/>
              <w:rPr>
                <w:rFonts w:asciiTheme="majorBidi" w:hAnsiTheme="majorBidi" w:cstheme="majorBidi"/>
                <w:sz w:val="26"/>
                <w:szCs w:val="26"/>
              </w:rPr>
            </w:pPr>
            <w:r w:rsidRPr="00BB1F4C">
              <w:rPr>
                <w:rFonts w:asciiTheme="majorBidi" w:hAnsiTheme="majorBidi" w:cstheme="majorBidi"/>
                <w:sz w:val="26"/>
                <w:szCs w:val="26"/>
              </w:rPr>
              <w:t>116,999,765.17</w:t>
            </w:r>
          </w:p>
        </w:tc>
        <w:tc>
          <w:tcPr>
            <w:tcW w:w="194" w:type="dxa"/>
            <w:tcMar>
              <w:left w:w="28" w:type="dxa"/>
              <w:right w:w="28" w:type="dxa"/>
            </w:tcMar>
          </w:tcPr>
          <w:p w14:paraId="72480946" w14:textId="77777777" w:rsidR="00A5341A" w:rsidRPr="00BB1F4C" w:rsidRDefault="00A5341A" w:rsidP="00A5341A">
            <w:pPr>
              <w:tabs>
                <w:tab w:val="left" w:pos="-2410"/>
              </w:tabs>
              <w:jc w:val="right"/>
              <w:rPr>
                <w:rFonts w:asciiTheme="majorBidi" w:hAnsiTheme="majorBidi" w:cstheme="majorBidi"/>
                <w:sz w:val="26"/>
                <w:szCs w:val="26"/>
              </w:rPr>
            </w:pPr>
          </w:p>
        </w:tc>
        <w:tc>
          <w:tcPr>
            <w:tcW w:w="1259" w:type="dxa"/>
          </w:tcPr>
          <w:p w14:paraId="5098A99B" w14:textId="77777777" w:rsidR="00A5341A" w:rsidRPr="00BB1F4C" w:rsidRDefault="00A5341A" w:rsidP="00BB1F4C">
            <w:pPr>
              <w:tabs>
                <w:tab w:val="left" w:pos="-2410"/>
              </w:tabs>
              <w:ind w:right="34"/>
              <w:jc w:val="center"/>
              <w:rPr>
                <w:rFonts w:asciiTheme="majorBidi" w:hAnsiTheme="majorBidi" w:cstheme="majorBidi"/>
                <w:sz w:val="26"/>
                <w:szCs w:val="26"/>
              </w:rPr>
            </w:pPr>
            <w:r w:rsidRPr="00BB1F4C">
              <w:rPr>
                <w:rFonts w:asciiTheme="majorBidi" w:hAnsiTheme="majorBidi" w:cstheme="majorBidi" w:hint="cs"/>
                <w:sz w:val="26"/>
                <w:szCs w:val="26"/>
                <w:cs/>
              </w:rPr>
              <w:t>-</w:t>
            </w:r>
          </w:p>
        </w:tc>
        <w:tc>
          <w:tcPr>
            <w:tcW w:w="124" w:type="dxa"/>
            <w:tcMar>
              <w:left w:w="28" w:type="dxa"/>
              <w:right w:w="28" w:type="dxa"/>
            </w:tcMar>
          </w:tcPr>
          <w:p w14:paraId="0BAF7DCC" w14:textId="77777777" w:rsidR="00A5341A" w:rsidRPr="00BB1F4C" w:rsidRDefault="00A5341A" w:rsidP="00A5341A">
            <w:pPr>
              <w:tabs>
                <w:tab w:val="left" w:pos="-2410"/>
              </w:tabs>
              <w:jc w:val="center"/>
              <w:rPr>
                <w:rFonts w:asciiTheme="majorBidi" w:hAnsiTheme="majorBidi" w:cstheme="majorBidi"/>
                <w:sz w:val="26"/>
                <w:szCs w:val="26"/>
              </w:rPr>
            </w:pPr>
          </w:p>
        </w:tc>
        <w:tc>
          <w:tcPr>
            <w:tcW w:w="1166" w:type="dxa"/>
          </w:tcPr>
          <w:p w14:paraId="6679B075" w14:textId="77777777" w:rsidR="00A5341A" w:rsidRPr="00BB1F4C" w:rsidRDefault="00A5341A" w:rsidP="00A5341A">
            <w:pPr>
              <w:tabs>
                <w:tab w:val="left" w:pos="-2410"/>
              </w:tabs>
              <w:jc w:val="center"/>
              <w:rPr>
                <w:rFonts w:asciiTheme="majorBidi" w:hAnsiTheme="majorBidi" w:cstheme="majorBidi"/>
                <w:sz w:val="26"/>
                <w:szCs w:val="26"/>
              </w:rPr>
            </w:pPr>
            <w:r w:rsidRPr="00BB1F4C">
              <w:rPr>
                <w:rFonts w:asciiTheme="majorBidi" w:hAnsiTheme="majorBidi" w:cstheme="majorBidi" w:hint="cs"/>
                <w:sz w:val="26"/>
                <w:szCs w:val="26"/>
                <w:cs/>
              </w:rPr>
              <w:t>-</w:t>
            </w:r>
          </w:p>
        </w:tc>
        <w:tc>
          <w:tcPr>
            <w:tcW w:w="123" w:type="dxa"/>
            <w:tcMar>
              <w:left w:w="28" w:type="dxa"/>
              <w:right w:w="28" w:type="dxa"/>
            </w:tcMar>
          </w:tcPr>
          <w:p w14:paraId="65735EEE" w14:textId="77777777" w:rsidR="00A5341A" w:rsidRPr="00BB1F4C" w:rsidRDefault="00A5341A" w:rsidP="00A5341A">
            <w:pPr>
              <w:tabs>
                <w:tab w:val="left" w:pos="-2410"/>
              </w:tabs>
              <w:jc w:val="right"/>
              <w:rPr>
                <w:rFonts w:asciiTheme="majorBidi" w:hAnsiTheme="majorBidi" w:cstheme="majorBidi"/>
                <w:sz w:val="26"/>
                <w:szCs w:val="26"/>
              </w:rPr>
            </w:pPr>
          </w:p>
        </w:tc>
        <w:tc>
          <w:tcPr>
            <w:tcW w:w="1320" w:type="dxa"/>
          </w:tcPr>
          <w:p w14:paraId="160DB5EB" w14:textId="3E3EFBED" w:rsidR="00A5341A" w:rsidRPr="00BB1F4C" w:rsidRDefault="002D74F9" w:rsidP="00A5341A">
            <w:pPr>
              <w:ind w:right="31"/>
              <w:jc w:val="right"/>
              <w:rPr>
                <w:rFonts w:asciiTheme="majorBidi" w:hAnsiTheme="majorBidi" w:cstheme="majorBidi"/>
                <w:sz w:val="26"/>
                <w:szCs w:val="26"/>
              </w:rPr>
            </w:pPr>
            <w:r w:rsidRPr="00BB1F4C">
              <w:rPr>
                <w:rFonts w:asciiTheme="majorBidi" w:hAnsiTheme="majorBidi" w:cstheme="majorBidi"/>
                <w:sz w:val="26"/>
                <w:szCs w:val="26"/>
              </w:rPr>
              <w:t>116,999,765.17</w:t>
            </w:r>
          </w:p>
        </w:tc>
        <w:tc>
          <w:tcPr>
            <w:tcW w:w="112" w:type="dxa"/>
            <w:tcMar>
              <w:left w:w="28" w:type="dxa"/>
              <w:right w:w="28" w:type="dxa"/>
            </w:tcMar>
          </w:tcPr>
          <w:p w14:paraId="2708A99A" w14:textId="77777777" w:rsidR="00A5341A" w:rsidRPr="00BB1F4C" w:rsidRDefault="00A5341A" w:rsidP="00A5341A">
            <w:pPr>
              <w:tabs>
                <w:tab w:val="left" w:pos="-2410"/>
              </w:tabs>
              <w:jc w:val="right"/>
              <w:rPr>
                <w:rFonts w:asciiTheme="majorBidi" w:hAnsiTheme="majorBidi" w:cstheme="majorBidi"/>
                <w:sz w:val="26"/>
                <w:szCs w:val="26"/>
              </w:rPr>
            </w:pPr>
          </w:p>
        </w:tc>
        <w:tc>
          <w:tcPr>
            <w:tcW w:w="1373" w:type="dxa"/>
          </w:tcPr>
          <w:p w14:paraId="125F3963" w14:textId="0DD06B91" w:rsidR="00A5341A" w:rsidRPr="00BB1F4C" w:rsidRDefault="002D74F9" w:rsidP="00A5341A">
            <w:pPr>
              <w:ind w:right="31"/>
              <w:jc w:val="right"/>
              <w:rPr>
                <w:rFonts w:asciiTheme="majorBidi" w:hAnsiTheme="majorBidi" w:cstheme="majorBidi"/>
                <w:sz w:val="26"/>
                <w:szCs w:val="26"/>
              </w:rPr>
            </w:pPr>
            <w:r w:rsidRPr="00BB1F4C">
              <w:rPr>
                <w:rFonts w:asciiTheme="majorBidi" w:hAnsiTheme="majorBidi" w:cstheme="majorBidi"/>
                <w:sz w:val="26"/>
                <w:szCs w:val="26"/>
              </w:rPr>
              <w:t>116,999,765.17</w:t>
            </w:r>
          </w:p>
        </w:tc>
      </w:tr>
      <w:tr w:rsidR="008B0A03" w:rsidRPr="00A97329" w14:paraId="71377AF2" w14:textId="77777777" w:rsidTr="002C7CB1">
        <w:tc>
          <w:tcPr>
            <w:tcW w:w="3166" w:type="dxa"/>
          </w:tcPr>
          <w:p w14:paraId="4C83B8C1" w14:textId="77777777" w:rsidR="00554F41" w:rsidRPr="00A97329" w:rsidRDefault="00554F41" w:rsidP="00554F41">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หนี้สินตามแผนฟื้นฟูกิจการ</w:t>
            </w:r>
          </w:p>
        </w:tc>
        <w:tc>
          <w:tcPr>
            <w:tcW w:w="1323" w:type="dxa"/>
          </w:tcPr>
          <w:p w14:paraId="7453ACC9" w14:textId="77777777" w:rsidR="00554F41" w:rsidRPr="00BB1F4C" w:rsidRDefault="00554F41" w:rsidP="00554F41">
            <w:pPr>
              <w:tabs>
                <w:tab w:val="left" w:pos="-2410"/>
              </w:tabs>
              <w:ind w:right="34"/>
              <w:jc w:val="right"/>
              <w:rPr>
                <w:rFonts w:asciiTheme="majorBidi" w:hAnsiTheme="majorBidi" w:cstheme="majorBidi"/>
                <w:sz w:val="26"/>
                <w:szCs w:val="26"/>
              </w:rPr>
            </w:pPr>
            <w:r w:rsidRPr="00BB1F4C">
              <w:rPr>
                <w:rFonts w:asciiTheme="majorBidi" w:hAnsiTheme="majorBidi" w:cstheme="majorBidi"/>
                <w:sz w:val="26"/>
                <w:szCs w:val="26"/>
              </w:rPr>
              <w:t>55,862,688.17</w:t>
            </w:r>
          </w:p>
        </w:tc>
        <w:tc>
          <w:tcPr>
            <w:tcW w:w="194" w:type="dxa"/>
            <w:tcMar>
              <w:left w:w="28" w:type="dxa"/>
              <w:right w:w="28" w:type="dxa"/>
            </w:tcMar>
          </w:tcPr>
          <w:p w14:paraId="491891B5" w14:textId="77777777" w:rsidR="00554F41" w:rsidRPr="00BB1F4C" w:rsidRDefault="00554F41" w:rsidP="00554F41">
            <w:pPr>
              <w:tabs>
                <w:tab w:val="left" w:pos="-2410"/>
              </w:tabs>
              <w:jc w:val="right"/>
              <w:rPr>
                <w:rFonts w:asciiTheme="majorBidi" w:hAnsiTheme="majorBidi" w:cstheme="majorBidi"/>
                <w:sz w:val="26"/>
                <w:szCs w:val="26"/>
              </w:rPr>
            </w:pPr>
          </w:p>
        </w:tc>
        <w:tc>
          <w:tcPr>
            <w:tcW w:w="1259" w:type="dxa"/>
          </w:tcPr>
          <w:p w14:paraId="4E9A9BCD" w14:textId="77777777" w:rsidR="00554F41" w:rsidRPr="00BB1F4C" w:rsidRDefault="00554F41" w:rsidP="00554F41">
            <w:pPr>
              <w:tabs>
                <w:tab w:val="left" w:pos="-2410"/>
              </w:tabs>
              <w:ind w:right="34"/>
              <w:jc w:val="center"/>
              <w:rPr>
                <w:rFonts w:asciiTheme="majorBidi" w:hAnsiTheme="majorBidi" w:cstheme="majorBidi"/>
                <w:sz w:val="26"/>
                <w:szCs w:val="26"/>
              </w:rPr>
            </w:pPr>
            <w:r w:rsidRPr="00BB1F4C">
              <w:rPr>
                <w:rFonts w:asciiTheme="majorBidi" w:hAnsiTheme="majorBidi" w:cstheme="majorBidi" w:hint="cs"/>
                <w:sz w:val="26"/>
                <w:szCs w:val="26"/>
                <w:cs/>
              </w:rPr>
              <w:t>-</w:t>
            </w:r>
          </w:p>
        </w:tc>
        <w:tc>
          <w:tcPr>
            <w:tcW w:w="124" w:type="dxa"/>
            <w:tcMar>
              <w:left w:w="28" w:type="dxa"/>
              <w:right w:w="28" w:type="dxa"/>
            </w:tcMar>
          </w:tcPr>
          <w:p w14:paraId="1C57F984" w14:textId="77777777" w:rsidR="00554F41" w:rsidRPr="00BB1F4C" w:rsidRDefault="00554F41" w:rsidP="00554F41">
            <w:pPr>
              <w:tabs>
                <w:tab w:val="left" w:pos="-2410"/>
              </w:tabs>
              <w:jc w:val="center"/>
              <w:rPr>
                <w:rFonts w:asciiTheme="majorBidi" w:hAnsiTheme="majorBidi" w:cstheme="majorBidi"/>
                <w:sz w:val="26"/>
                <w:szCs w:val="26"/>
              </w:rPr>
            </w:pPr>
          </w:p>
        </w:tc>
        <w:tc>
          <w:tcPr>
            <w:tcW w:w="1166" w:type="dxa"/>
          </w:tcPr>
          <w:p w14:paraId="760C01F6" w14:textId="77777777" w:rsidR="00554F41" w:rsidRPr="00BB1F4C" w:rsidRDefault="00554F41" w:rsidP="00554F41">
            <w:pPr>
              <w:tabs>
                <w:tab w:val="left" w:pos="-2410"/>
              </w:tabs>
              <w:jc w:val="center"/>
              <w:rPr>
                <w:rFonts w:asciiTheme="majorBidi" w:hAnsiTheme="majorBidi" w:cstheme="majorBidi"/>
                <w:sz w:val="26"/>
                <w:szCs w:val="26"/>
              </w:rPr>
            </w:pPr>
            <w:r w:rsidRPr="00BB1F4C">
              <w:rPr>
                <w:rFonts w:asciiTheme="majorBidi" w:hAnsiTheme="majorBidi" w:cstheme="majorBidi" w:hint="cs"/>
                <w:sz w:val="26"/>
                <w:szCs w:val="26"/>
                <w:cs/>
              </w:rPr>
              <w:t>-</w:t>
            </w:r>
          </w:p>
        </w:tc>
        <w:tc>
          <w:tcPr>
            <w:tcW w:w="123" w:type="dxa"/>
            <w:tcMar>
              <w:left w:w="28" w:type="dxa"/>
              <w:right w:w="28" w:type="dxa"/>
            </w:tcMar>
          </w:tcPr>
          <w:p w14:paraId="45B41F5F" w14:textId="77777777" w:rsidR="00554F41" w:rsidRPr="00BB1F4C" w:rsidRDefault="00554F41" w:rsidP="00554F41">
            <w:pPr>
              <w:tabs>
                <w:tab w:val="left" w:pos="-2410"/>
              </w:tabs>
              <w:jc w:val="right"/>
              <w:rPr>
                <w:rFonts w:asciiTheme="majorBidi" w:hAnsiTheme="majorBidi" w:cstheme="majorBidi"/>
                <w:sz w:val="26"/>
                <w:szCs w:val="26"/>
              </w:rPr>
            </w:pPr>
          </w:p>
        </w:tc>
        <w:tc>
          <w:tcPr>
            <w:tcW w:w="1320" w:type="dxa"/>
          </w:tcPr>
          <w:p w14:paraId="2A2453A8" w14:textId="512E4519" w:rsidR="00554F41" w:rsidRPr="00BB1F4C" w:rsidRDefault="00554F41" w:rsidP="003559D0">
            <w:pPr>
              <w:ind w:right="31"/>
              <w:jc w:val="right"/>
              <w:rPr>
                <w:rFonts w:asciiTheme="majorBidi" w:hAnsiTheme="majorBidi" w:cstheme="majorBidi"/>
                <w:sz w:val="26"/>
                <w:szCs w:val="26"/>
              </w:rPr>
            </w:pPr>
            <w:r w:rsidRPr="00BB1F4C">
              <w:rPr>
                <w:rFonts w:asciiTheme="majorBidi" w:hAnsiTheme="majorBidi" w:cstheme="majorBidi"/>
                <w:sz w:val="26"/>
                <w:szCs w:val="26"/>
              </w:rPr>
              <w:t>55,862,688.17</w:t>
            </w:r>
          </w:p>
        </w:tc>
        <w:tc>
          <w:tcPr>
            <w:tcW w:w="112" w:type="dxa"/>
            <w:tcMar>
              <w:left w:w="28" w:type="dxa"/>
              <w:right w:w="28" w:type="dxa"/>
            </w:tcMar>
          </w:tcPr>
          <w:p w14:paraId="4EAA2D32" w14:textId="77777777" w:rsidR="00554F41" w:rsidRPr="00BB1F4C" w:rsidRDefault="00554F41" w:rsidP="00554F41">
            <w:pPr>
              <w:tabs>
                <w:tab w:val="left" w:pos="-2410"/>
              </w:tabs>
              <w:jc w:val="right"/>
              <w:rPr>
                <w:rFonts w:asciiTheme="majorBidi" w:hAnsiTheme="majorBidi" w:cstheme="majorBidi"/>
                <w:sz w:val="26"/>
                <w:szCs w:val="26"/>
              </w:rPr>
            </w:pPr>
          </w:p>
        </w:tc>
        <w:tc>
          <w:tcPr>
            <w:tcW w:w="1373" w:type="dxa"/>
          </w:tcPr>
          <w:p w14:paraId="7194B6D8" w14:textId="77777777" w:rsidR="00554F41" w:rsidRPr="00BB1F4C" w:rsidRDefault="00554F41" w:rsidP="00554F41">
            <w:pPr>
              <w:ind w:right="31"/>
              <w:jc w:val="right"/>
              <w:rPr>
                <w:rFonts w:asciiTheme="majorBidi" w:hAnsiTheme="majorBidi" w:cstheme="majorBidi"/>
                <w:sz w:val="26"/>
                <w:szCs w:val="26"/>
              </w:rPr>
            </w:pPr>
            <w:r w:rsidRPr="00BB1F4C">
              <w:rPr>
                <w:rFonts w:asciiTheme="majorBidi" w:hAnsiTheme="majorBidi" w:cstheme="majorBidi"/>
                <w:sz w:val="26"/>
                <w:szCs w:val="26"/>
              </w:rPr>
              <w:t>55,862,688.17</w:t>
            </w:r>
          </w:p>
        </w:tc>
      </w:tr>
      <w:tr w:rsidR="008B0A03" w:rsidRPr="00A97329" w14:paraId="1508007F" w14:textId="77777777" w:rsidTr="002C7CB1">
        <w:tc>
          <w:tcPr>
            <w:tcW w:w="3166" w:type="dxa"/>
          </w:tcPr>
          <w:p w14:paraId="78748721" w14:textId="697CE1D0" w:rsidR="00554F41" w:rsidRPr="00A97329" w:rsidRDefault="00554F41" w:rsidP="00554F41">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หนี้สินตามสัญญาเช่า</w:t>
            </w:r>
          </w:p>
        </w:tc>
        <w:tc>
          <w:tcPr>
            <w:tcW w:w="1323" w:type="dxa"/>
          </w:tcPr>
          <w:p w14:paraId="2970E883" w14:textId="5D0B9042" w:rsidR="00554F41" w:rsidRPr="00E85B0D" w:rsidRDefault="00554F41" w:rsidP="00554F41">
            <w:pPr>
              <w:tabs>
                <w:tab w:val="left" w:pos="-2410"/>
              </w:tabs>
              <w:jc w:val="right"/>
              <w:rPr>
                <w:rFonts w:asciiTheme="majorBidi" w:hAnsiTheme="majorBidi" w:cstheme="majorBidi"/>
                <w:sz w:val="26"/>
                <w:szCs w:val="26"/>
                <w:highlight w:val="yellow"/>
              </w:rPr>
            </w:pPr>
            <w:r w:rsidRPr="00794CDC">
              <w:rPr>
                <w:rFonts w:asciiTheme="majorBidi" w:hAnsiTheme="majorBidi" w:cs="Angsana New"/>
                <w:sz w:val="26"/>
                <w:szCs w:val="26"/>
                <w:cs/>
              </w:rPr>
              <w:t>11</w:t>
            </w:r>
            <w:r w:rsidRPr="00794CDC">
              <w:rPr>
                <w:rFonts w:asciiTheme="majorBidi" w:hAnsiTheme="majorBidi" w:cs="Angsana New"/>
                <w:sz w:val="26"/>
                <w:szCs w:val="26"/>
              </w:rPr>
              <w:t>,</w:t>
            </w:r>
            <w:r w:rsidR="00794CDC" w:rsidRPr="00794CDC">
              <w:rPr>
                <w:rFonts w:asciiTheme="majorBidi" w:hAnsiTheme="majorBidi" w:cs="Angsana New"/>
                <w:sz w:val="26"/>
                <w:szCs w:val="26"/>
                <w:cs/>
              </w:rPr>
              <w:t>905</w:t>
            </w:r>
            <w:r w:rsidR="00794CDC" w:rsidRPr="00794CDC">
              <w:rPr>
                <w:rFonts w:asciiTheme="majorBidi" w:hAnsiTheme="majorBidi" w:cs="Angsana New"/>
                <w:sz w:val="26"/>
                <w:szCs w:val="26"/>
              </w:rPr>
              <w:t>,</w:t>
            </w:r>
            <w:r w:rsidR="00794CDC" w:rsidRPr="00794CDC">
              <w:rPr>
                <w:rFonts w:asciiTheme="majorBidi" w:hAnsiTheme="majorBidi" w:cs="Angsana New"/>
                <w:sz w:val="26"/>
                <w:szCs w:val="26"/>
                <w:cs/>
              </w:rPr>
              <w:t>551</w:t>
            </w:r>
            <w:r w:rsidRPr="00794CDC">
              <w:rPr>
                <w:rFonts w:asciiTheme="majorBidi" w:hAnsiTheme="majorBidi" w:cs="Angsana New"/>
                <w:sz w:val="26"/>
                <w:szCs w:val="26"/>
                <w:cs/>
              </w:rPr>
              <w:t>.60</w:t>
            </w:r>
          </w:p>
        </w:tc>
        <w:tc>
          <w:tcPr>
            <w:tcW w:w="194" w:type="dxa"/>
            <w:tcMar>
              <w:left w:w="28" w:type="dxa"/>
              <w:right w:w="28" w:type="dxa"/>
            </w:tcMar>
          </w:tcPr>
          <w:p w14:paraId="6B94B63D" w14:textId="77777777" w:rsidR="00554F41" w:rsidRPr="00E85B0D" w:rsidRDefault="00554F41" w:rsidP="00554F41">
            <w:pPr>
              <w:tabs>
                <w:tab w:val="left" w:pos="-2410"/>
              </w:tabs>
              <w:jc w:val="right"/>
              <w:rPr>
                <w:rFonts w:asciiTheme="majorBidi" w:hAnsiTheme="majorBidi" w:cstheme="majorBidi"/>
                <w:sz w:val="26"/>
                <w:szCs w:val="26"/>
                <w:highlight w:val="yellow"/>
              </w:rPr>
            </w:pPr>
          </w:p>
        </w:tc>
        <w:tc>
          <w:tcPr>
            <w:tcW w:w="1259" w:type="dxa"/>
          </w:tcPr>
          <w:p w14:paraId="43203B65" w14:textId="4C9C22BF" w:rsidR="00554F41" w:rsidRPr="00E85B0D" w:rsidRDefault="00794CDC" w:rsidP="00554F41">
            <w:pPr>
              <w:tabs>
                <w:tab w:val="left" w:pos="-2410"/>
              </w:tabs>
              <w:jc w:val="center"/>
              <w:rPr>
                <w:rFonts w:asciiTheme="majorBidi" w:hAnsiTheme="majorBidi" w:cstheme="majorBidi"/>
                <w:sz w:val="26"/>
                <w:szCs w:val="26"/>
                <w:highlight w:val="yellow"/>
              </w:rPr>
            </w:pPr>
            <w:r w:rsidRPr="00794CDC">
              <w:rPr>
                <w:rFonts w:asciiTheme="majorBidi" w:hAnsiTheme="majorBidi" w:cs="Angsana New"/>
                <w:sz w:val="26"/>
                <w:szCs w:val="26"/>
                <w:cs/>
              </w:rPr>
              <w:t>3</w:t>
            </w:r>
            <w:r w:rsidRPr="00794CDC">
              <w:rPr>
                <w:rFonts w:asciiTheme="majorBidi" w:hAnsiTheme="majorBidi" w:cs="Angsana New"/>
                <w:sz w:val="26"/>
                <w:szCs w:val="26"/>
              </w:rPr>
              <w:t>,</w:t>
            </w:r>
            <w:r w:rsidRPr="00794CDC">
              <w:rPr>
                <w:rFonts w:asciiTheme="majorBidi" w:hAnsiTheme="majorBidi" w:cs="Angsana New"/>
                <w:sz w:val="26"/>
                <w:szCs w:val="26"/>
                <w:cs/>
              </w:rPr>
              <w:t>968</w:t>
            </w:r>
            <w:r w:rsidRPr="00794CDC">
              <w:rPr>
                <w:rFonts w:asciiTheme="majorBidi" w:hAnsiTheme="majorBidi" w:cs="Angsana New"/>
                <w:sz w:val="26"/>
                <w:szCs w:val="26"/>
              </w:rPr>
              <w:t>,</w:t>
            </w:r>
            <w:r w:rsidRPr="00794CDC">
              <w:rPr>
                <w:rFonts w:asciiTheme="majorBidi" w:hAnsiTheme="majorBidi" w:cs="Angsana New"/>
                <w:sz w:val="26"/>
                <w:szCs w:val="26"/>
                <w:cs/>
              </w:rPr>
              <w:t>517.20</w:t>
            </w:r>
          </w:p>
        </w:tc>
        <w:tc>
          <w:tcPr>
            <w:tcW w:w="124" w:type="dxa"/>
            <w:tcMar>
              <w:left w:w="28" w:type="dxa"/>
              <w:right w:w="28" w:type="dxa"/>
            </w:tcMar>
          </w:tcPr>
          <w:p w14:paraId="469367A2" w14:textId="77777777" w:rsidR="00554F41" w:rsidRPr="00E85B0D" w:rsidRDefault="00554F41" w:rsidP="00554F41">
            <w:pPr>
              <w:tabs>
                <w:tab w:val="left" w:pos="-2410"/>
              </w:tabs>
              <w:jc w:val="center"/>
              <w:rPr>
                <w:rFonts w:asciiTheme="majorBidi" w:hAnsiTheme="majorBidi" w:cstheme="majorBidi"/>
                <w:sz w:val="26"/>
                <w:szCs w:val="26"/>
                <w:highlight w:val="yellow"/>
              </w:rPr>
            </w:pPr>
          </w:p>
        </w:tc>
        <w:tc>
          <w:tcPr>
            <w:tcW w:w="1166" w:type="dxa"/>
          </w:tcPr>
          <w:p w14:paraId="1FFB98CE" w14:textId="77777777" w:rsidR="00554F41" w:rsidRPr="00962B54" w:rsidRDefault="00554F41" w:rsidP="00554F41">
            <w:pPr>
              <w:tabs>
                <w:tab w:val="left" w:pos="-2410"/>
              </w:tabs>
              <w:jc w:val="center"/>
              <w:rPr>
                <w:rFonts w:asciiTheme="majorBidi" w:hAnsiTheme="majorBidi" w:cstheme="majorBidi"/>
                <w:sz w:val="26"/>
                <w:szCs w:val="26"/>
              </w:rPr>
            </w:pPr>
            <w:r w:rsidRPr="00962B54">
              <w:rPr>
                <w:rFonts w:asciiTheme="majorBidi" w:hAnsiTheme="majorBidi" w:cstheme="majorBidi" w:hint="cs"/>
                <w:sz w:val="26"/>
                <w:szCs w:val="26"/>
                <w:cs/>
              </w:rPr>
              <w:t>-</w:t>
            </w:r>
          </w:p>
        </w:tc>
        <w:tc>
          <w:tcPr>
            <w:tcW w:w="123" w:type="dxa"/>
            <w:tcMar>
              <w:left w:w="28" w:type="dxa"/>
              <w:right w:w="28" w:type="dxa"/>
            </w:tcMar>
          </w:tcPr>
          <w:p w14:paraId="1221E058" w14:textId="77777777" w:rsidR="00554F41" w:rsidRPr="00E85B0D" w:rsidRDefault="00554F41" w:rsidP="00554F41">
            <w:pPr>
              <w:tabs>
                <w:tab w:val="left" w:pos="-2410"/>
              </w:tabs>
              <w:jc w:val="right"/>
              <w:rPr>
                <w:rFonts w:asciiTheme="majorBidi" w:hAnsiTheme="majorBidi" w:cstheme="majorBidi"/>
                <w:sz w:val="26"/>
                <w:szCs w:val="26"/>
                <w:highlight w:val="yellow"/>
              </w:rPr>
            </w:pPr>
          </w:p>
        </w:tc>
        <w:tc>
          <w:tcPr>
            <w:tcW w:w="1320" w:type="dxa"/>
          </w:tcPr>
          <w:p w14:paraId="38A84AB7" w14:textId="7B4B25E4" w:rsidR="00554F41" w:rsidRPr="00E85B0D" w:rsidRDefault="003C43FB" w:rsidP="003559D0">
            <w:pPr>
              <w:ind w:right="31"/>
              <w:jc w:val="right"/>
              <w:rPr>
                <w:rFonts w:asciiTheme="majorBidi" w:hAnsiTheme="majorBidi" w:cstheme="majorBidi"/>
                <w:sz w:val="26"/>
                <w:szCs w:val="26"/>
                <w:highlight w:val="yellow"/>
              </w:rPr>
            </w:pPr>
            <w:r w:rsidRPr="003C43FB">
              <w:rPr>
                <w:rFonts w:asciiTheme="majorBidi" w:hAnsiTheme="majorBidi" w:cs="Angsana New"/>
                <w:sz w:val="26"/>
                <w:szCs w:val="26"/>
                <w:cs/>
              </w:rPr>
              <w:t>15</w:t>
            </w:r>
            <w:r w:rsidRPr="003C43FB">
              <w:rPr>
                <w:rFonts w:asciiTheme="majorBidi" w:hAnsiTheme="majorBidi" w:cstheme="majorBidi"/>
                <w:sz w:val="26"/>
                <w:szCs w:val="26"/>
              </w:rPr>
              <w:t>,</w:t>
            </w:r>
            <w:r w:rsidRPr="003C43FB">
              <w:rPr>
                <w:rFonts w:asciiTheme="majorBidi" w:hAnsiTheme="majorBidi" w:cs="Angsana New"/>
                <w:sz w:val="26"/>
                <w:szCs w:val="26"/>
                <w:cs/>
              </w:rPr>
              <w:t>874</w:t>
            </w:r>
            <w:r w:rsidRPr="003C43FB">
              <w:rPr>
                <w:rFonts w:asciiTheme="majorBidi" w:hAnsiTheme="majorBidi" w:cstheme="majorBidi"/>
                <w:sz w:val="26"/>
                <w:szCs w:val="26"/>
              </w:rPr>
              <w:t>,</w:t>
            </w:r>
            <w:r w:rsidRPr="003C43FB">
              <w:rPr>
                <w:rFonts w:asciiTheme="majorBidi" w:hAnsiTheme="majorBidi" w:cs="Angsana New"/>
                <w:sz w:val="26"/>
                <w:szCs w:val="26"/>
                <w:cs/>
              </w:rPr>
              <w:t>068.80</w:t>
            </w:r>
          </w:p>
        </w:tc>
        <w:tc>
          <w:tcPr>
            <w:tcW w:w="112" w:type="dxa"/>
            <w:tcMar>
              <w:left w:w="28" w:type="dxa"/>
              <w:right w:w="28" w:type="dxa"/>
            </w:tcMar>
          </w:tcPr>
          <w:p w14:paraId="2B47118B" w14:textId="77777777" w:rsidR="00554F41" w:rsidRPr="00E85B0D" w:rsidRDefault="00554F41" w:rsidP="00554F41">
            <w:pPr>
              <w:tabs>
                <w:tab w:val="left" w:pos="-2410"/>
              </w:tabs>
              <w:jc w:val="right"/>
              <w:rPr>
                <w:rFonts w:asciiTheme="majorBidi" w:hAnsiTheme="majorBidi" w:cstheme="majorBidi"/>
                <w:sz w:val="26"/>
                <w:szCs w:val="26"/>
                <w:highlight w:val="yellow"/>
              </w:rPr>
            </w:pPr>
          </w:p>
        </w:tc>
        <w:tc>
          <w:tcPr>
            <w:tcW w:w="1373" w:type="dxa"/>
          </w:tcPr>
          <w:p w14:paraId="6078CAC6" w14:textId="69561BF0" w:rsidR="00554F41" w:rsidRPr="00E85B0D" w:rsidRDefault="00781844" w:rsidP="00554F41">
            <w:pPr>
              <w:ind w:right="31"/>
              <w:jc w:val="right"/>
              <w:rPr>
                <w:rFonts w:asciiTheme="majorBidi" w:hAnsiTheme="majorBidi" w:cstheme="majorBidi"/>
                <w:sz w:val="26"/>
                <w:szCs w:val="26"/>
                <w:highlight w:val="yellow"/>
              </w:rPr>
            </w:pPr>
            <w:r w:rsidRPr="00781844">
              <w:rPr>
                <w:rFonts w:asciiTheme="majorBidi" w:hAnsiTheme="majorBidi" w:cs="Angsana New"/>
                <w:sz w:val="26"/>
                <w:szCs w:val="26"/>
                <w:cs/>
              </w:rPr>
              <w:t>15</w:t>
            </w:r>
            <w:r w:rsidRPr="00781844">
              <w:rPr>
                <w:rFonts w:asciiTheme="majorBidi" w:hAnsiTheme="majorBidi" w:cs="Angsana New"/>
                <w:sz w:val="26"/>
                <w:szCs w:val="26"/>
              </w:rPr>
              <w:t>,</w:t>
            </w:r>
            <w:r w:rsidRPr="00781844">
              <w:rPr>
                <w:rFonts w:asciiTheme="majorBidi" w:hAnsiTheme="majorBidi" w:cs="Angsana New"/>
                <w:sz w:val="26"/>
                <w:szCs w:val="26"/>
                <w:cs/>
              </w:rPr>
              <w:t>269</w:t>
            </w:r>
            <w:r w:rsidRPr="00781844">
              <w:rPr>
                <w:rFonts w:asciiTheme="majorBidi" w:hAnsiTheme="majorBidi" w:cs="Angsana New"/>
                <w:sz w:val="26"/>
                <w:szCs w:val="26"/>
              </w:rPr>
              <w:t>,</w:t>
            </w:r>
            <w:r w:rsidRPr="00781844">
              <w:rPr>
                <w:rFonts w:asciiTheme="majorBidi" w:hAnsiTheme="majorBidi" w:cs="Angsana New"/>
                <w:sz w:val="26"/>
                <w:szCs w:val="26"/>
                <w:cs/>
              </w:rPr>
              <w:t>997.47</w:t>
            </w:r>
          </w:p>
        </w:tc>
      </w:tr>
      <w:tr w:rsidR="008E7E24" w:rsidRPr="00A97329" w14:paraId="17B8E93D" w14:textId="77777777" w:rsidTr="002C7CB1">
        <w:tc>
          <w:tcPr>
            <w:tcW w:w="3166" w:type="dxa"/>
          </w:tcPr>
          <w:p w14:paraId="6F07D78F" w14:textId="77777777" w:rsidR="00554F41" w:rsidRPr="00A97329" w:rsidRDefault="00554F41" w:rsidP="00554F41">
            <w:pPr>
              <w:tabs>
                <w:tab w:val="left" w:pos="-2410"/>
              </w:tabs>
              <w:ind w:left="316"/>
              <w:jc w:val="thaiDistribute"/>
              <w:rPr>
                <w:rFonts w:asciiTheme="majorBidi" w:hAnsiTheme="majorBidi" w:cstheme="majorBidi"/>
                <w:sz w:val="26"/>
                <w:szCs w:val="26"/>
                <w:cs/>
              </w:rPr>
            </w:pPr>
            <w:r w:rsidRPr="00A97329">
              <w:rPr>
                <w:rFonts w:asciiTheme="majorBidi" w:hAnsiTheme="majorBidi" w:cstheme="majorBidi"/>
                <w:sz w:val="26"/>
                <w:szCs w:val="26"/>
                <w:cs/>
              </w:rPr>
              <w:t>รวม</w:t>
            </w:r>
          </w:p>
        </w:tc>
        <w:tc>
          <w:tcPr>
            <w:tcW w:w="1323" w:type="dxa"/>
            <w:tcBorders>
              <w:top w:val="single" w:sz="4" w:space="0" w:color="auto"/>
              <w:bottom w:val="double" w:sz="4" w:space="0" w:color="auto"/>
            </w:tcBorders>
          </w:tcPr>
          <w:p w14:paraId="1AE57779" w14:textId="5739E4E4" w:rsidR="00554F41" w:rsidRPr="00E85B0D" w:rsidRDefault="00C30DFD" w:rsidP="00554F41">
            <w:pPr>
              <w:tabs>
                <w:tab w:val="left" w:pos="-2410"/>
              </w:tabs>
              <w:ind w:right="34"/>
              <w:jc w:val="right"/>
              <w:rPr>
                <w:rFonts w:asciiTheme="majorBidi" w:hAnsiTheme="majorBidi" w:cstheme="majorBidi"/>
                <w:sz w:val="26"/>
                <w:szCs w:val="26"/>
                <w:highlight w:val="yellow"/>
              </w:rPr>
            </w:pPr>
            <w:r w:rsidRPr="00C30DFD">
              <w:rPr>
                <w:rFonts w:asciiTheme="majorBidi" w:hAnsiTheme="majorBidi" w:cstheme="majorBidi"/>
                <w:sz w:val="26"/>
                <w:szCs w:val="26"/>
              </w:rPr>
              <w:t>185,344,337.93</w:t>
            </w:r>
          </w:p>
        </w:tc>
        <w:tc>
          <w:tcPr>
            <w:tcW w:w="194" w:type="dxa"/>
            <w:tcMar>
              <w:left w:w="28" w:type="dxa"/>
              <w:right w:w="28" w:type="dxa"/>
            </w:tcMar>
          </w:tcPr>
          <w:p w14:paraId="70250D6F" w14:textId="77777777" w:rsidR="00554F41" w:rsidRPr="00E85B0D" w:rsidRDefault="00554F41" w:rsidP="00554F41">
            <w:pPr>
              <w:tabs>
                <w:tab w:val="left" w:pos="-2410"/>
              </w:tabs>
              <w:jc w:val="thaiDistribute"/>
              <w:rPr>
                <w:rFonts w:asciiTheme="majorBidi" w:hAnsiTheme="majorBidi" w:cstheme="majorBidi"/>
                <w:sz w:val="26"/>
                <w:szCs w:val="26"/>
                <w:highlight w:val="yellow"/>
              </w:rPr>
            </w:pPr>
          </w:p>
        </w:tc>
        <w:tc>
          <w:tcPr>
            <w:tcW w:w="1259" w:type="dxa"/>
            <w:tcBorders>
              <w:top w:val="single" w:sz="4" w:space="0" w:color="auto"/>
              <w:bottom w:val="double" w:sz="4" w:space="0" w:color="auto"/>
            </w:tcBorders>
          </w:tcPr>
          <w:p w14:paraId="5881492B" w14:textId="73AE9D90" w:rsidR="00554F41" w:rsidRPr="00E85B0D" w:rsidRDefault="00C30DFD" w:rsidP="00554F41">
            <w:pPr>
              <w:tabs>
                <w:tab w:val="left" w:pos="-2410"/>
              </w:tabs>
              <w:jc w:val="center"/>
              <w:rPr>
                <w:rFonts w:asciiTheme="majorBidi" w:hAnsiTheme="majorBidi" w:cstheme="majorBidi"/>
                <w:sz w:val="26"/>
                <w:szCs w:val="26"/>
                <w:highlight w:val="yellow"/>
              </w:rPr>
            </w:pPr>
            <w:r w:rsidRPr="00C30DFD">
              <w:rPr>
                <w:rFonts w:asciiTheme="majorBidi" w:hAnsiTheme="majorBidi" w:cs="Angsana New"/>
                <w:sz w:val="26"/>
                <w:szCs w:val="26"/>
                <w:cs/>
              </w:rPr>
              <w:t>3</w:t>
            </w:r>
            <w:r w:rsidRPr="00C30DFD">
              <w:rPr>
                <w:rFonts w:asciiTheme="majorBidi" w:hAnsiTheme="majorBidi" w:cs="Angsana New"/>
                <w:sz w:val="26"/>
                <w:szCs w:val="26"/>
              </w:rPr>
              <w:t>,</w:t>
            </w:r>
            <w:r w:rsidRPr="00C30DFD">
              <w:rPr>
                <w:rFonts w:asciiTheme="majorBidi" w:hAnsiTheme="majorBidi" w:cs="Angsana New"/>
                <w:sz w:val="26"/>
                <w:szCs w:val="26"/>
                <w:cs/>
              </w:rPr>
              <w:t>968</w:t>
            </w:r>
            <w:r w:rsidRPr="00C30DFD">
              <w:rPr>
                <w:rFonts w:asciiTheme="majorBidi" w:hAnsiTheme="majorBidi" w:cs="Angsana New"/>
                <w:sz w:val="26"/>
                <w:szCs w:val="26"/>
              </w:rPr>
              <w:t>,</w:t>
            </w:r>
            <w:r w:rsidRPr="00C30DFD">
              <w:rPr>
                <w:rFonts w:asciiTheme="majorBidi" w:hAnsiTheme="majorBidi" w:cs="Angsana New"/>
                <w:sz w:val="26"/>
                <w:szCs w:val="26"/>
                <w:cs/>
              </w:rPr>
              <w:t>517.20</w:t>
            </w:r>
          </w:p>
        </w:tc>
        <w:tc>
          <w:tcPr>
            <w:tcW w:w="124" w:type="dxa"/>
            <w:tcMar>
              <w:left w:w="28" w:type="dxa"/>
              <w:right w:w="28" w:type="dxa"/>
            </w:tcMar>
          </w:tcPr>
          <w:p w14:paraId="72E0DB8C" w14:textId="77777777" w:rsidR="00554F41" w:rsidRPr="00E85B0D" w:rsidRDefault="00554F41" w:rsidP="00554F41">
            <w:pPr>
              <w:tabs>
                <w:tab w:val="left" w:pos="-2410"/>
              </w:tabs>
              <w:jc w:val="center"/>
              <w:rPr>
                <w:rFonts w:asciiTheme="majorBidi" w:hAnsiTheme="majorBidi" w:cstheme="majorBidi"/>
                <w:sz w:val="26"/>
                <w:szCs w:val="26"/>
                <w:highlight w:val="yellow"/>
              </w:rPr>
            </w:pPr>
          </w:p>
        </w:tc>
        <w:tc>
          <w:tcPr>
            <w:tcW w:w="1166" w:type="dxa"/>
            <w:tcBorders>
              <w:top w:val="single" w:sz="4" w:space="0" w:color="auto"/>
              <w:bottom w:val="double" w:sz="4" w:space="0" w:color="auto"/>
            </w:tcBorders>
          </w:tcPr>
          <w:p w14:paraId="37537D66" w14:textId="77777777" w:rsidR="00554F41" w:rsidRPr="00962B54" w:rsidRDefault="00554F41" w:rsidP="00554F41">
            <w:pPr>
              <w:tabs>
                <w:tab w:val="left" w:pos="-2410"/>
              </w:tabs>
              <w:jc w:val="center"/>
              <w:rPr>
                <w:rFonts w:asciiTheme="majorBidi" w:hAnsiTheme="majorBidi" w:cstheme="majorBidi"/>
                <w:sz w:val="26"/>
                <w:szCs w:val="26"/>
              </w:rPr>
            </w:pPr>
            <w:r w:rsidRPr="00962B54">
              <w:rPr>
                <w:rFonts w:asciiTheme="majorBidi" w:hAnsiTheme="majorBidi" w:cstheme="majorBidi" w:hint="cs"/>
                <w:sz w:val="26"/>
                <w:szCs w:val="26"/>
                <w:cs/>
              </w:rPr>
              <w:t>-</w:t>
            </w:r>
          </w:p>
        </w:tc>
        <w:tc>
          <w:tcPr>
            <w:tcW w:w="123" w:type="dxa"/>
            <w:tcMar>
              <w:left w:w="28" w:type="dxa"/>
              <w:right w:w="28" w:type="dxa"/>
            </w:tcMar>
          </w:tcPr>
          <w:p w14:paraId="18FE8F7E" w14:textId="77777777" w:rsidR="00554F41" w:rsidRPr="00E85B0D" w:rsidRDefault="00554F41" w:rsidP="00554F41">
            <w:pPr>
              <w:tabs>
                <w:tab w:val="left" w:pos="-2410"/>
              </w:tabs>
              <w:jc w:val="thaiDistribute"/>
              <w:rPr>
                <w:rFonts w:asciiTheme="majorBidi" w:hAnsiTheme="majorBidi" w:cstheme="majorBidi"/>
                <w:sz w:val="26"/>
                <w:szCs w:val="26"/>
                <w:highlight w:val="yellow"/>
              </w:rPr>
            </w:pPr>
          </w:p>
        </w:tc>
        <w:tc>
          <w:tcPr>
            <w:tcW w:w="1320" w:type="dxa"/>
            <w:tcBorders>
              <w:top w:val="single" w:sz="4" w:space="0" w:color="auto"/>
              <w:bottom w:val="double" w:sz="4" w:space="0" w:color="auto"/>
            </w:tcBorders>
          </w:tcPr>
          <w:p w14:paraId="78D39BA7" w14:textId="4259C7C7" w:rsidR="00554F41" w:rsidRPr="00E85B0D" w:rsidRDefault="00C30DFD" w:rsidP="003559D0">
            <w:pPr>
              <w:ind w:right="31"/>
              <w:jc w:val="right"/>
              <w:rPr>
                <w:rFonts w:asciiTheme="majorBidi" w:hAnsiTheme="majorBidi" w:cstheme="majorBidi"/>
                <w:sz w:val="26"/>
                <w:szCs w:val="26"/>
                <w:highlight w:val="yellow"/>
              </w:rPr>
            </w:pPr>
            <w:r w:rsidRPr="00C30DFD">
              <w:rPr>
                <w:rFonts w:asciiTheme="majorBidi" w:hAnsiTheme="majorBidi" w:cs="Angsana New"/>
                <w:sz w:val="26"/>
                <w:szCs w:val="26"/>
                <w:cs/>
              </w:rPr>
              <w:t>189</w:t>
            </w:r>
            <w:r w:rsidRPr="00C30DFD">
              <w:rPr>
                <w:rFonts w:asciiTheme="majorBidi" w:hAnsiTheme="majorBidi" w:cs="Angsana New"/>
                <w:sz w:val="26"/>
                <w:szCs w:val="26"/>
              </w:rPr>
              <w:t>,</w:t>
            </w:r>
            <w:r w:rsidRPr="00C30DFD">
              <w:rPr>
                <w:rFonts w:asciiTheme="majorBidi" w:hAnsiTheme="majorBidi" w:cs="Angsana New"/>
                <w:sz w:val="26"/>
                <w:szCs w:val="26"/>
                <w:cs/>
              </w:rPr>
              <w:t>312</w:t>
            </w:r>
            <w:r w:rsidRPr="00C30DFD">
              <w:rPr>
                <w:rFonts w:asciiTheme="majorBidi" w:hAnsiTheme="majorBidi" w:cs="Angsana New"/>
                <w:sz w:val="26"/>
                <w:szCs w:val="26"/>
              </w:rPr>
              <w:t>,</w:t>
            </w:r>
            <w:r w:rsidRPr="00C30DFD">
              <w:rPr>
                <w:rFonts w:asciiTheme="majorBidi" w:hAnsiTheme="majorBidi" w:cs="Angsana New"/>
                <w:sz w:val="26"/>
                <w:szCs w:val="26"/>
                <w:cs/>
              </w:rPr>
              <w:t>855.13</w:t>
            </w:r>
          </w:p>
        </w:tc>
        <w:tc>
          <w:tcPr>
            <w:tcW w:w="112" w:type="dxa"/>
            <w:tcMar>
              <w:left w:w="28" w:type="dxa"/>
              <w:right w:w="28" w:type="dxa"/>
            </w:tcMar>
          </w:tcPr>
          <w:p w14:paraId="69074F6D" w14:textId="77777777" w:rsidR="00554F41" w:rsidRPr="00E85B0D" w:rsidRDefault="00554F41" w:rsidP="00554F41">
            <w:pPr>
              <w:tabs>
                <w:tab w:val="left" w:pos="-2410"/>
              </w:tabs>
              <w:jc w:val="thaiDistribute"/>
              <w:rPr>
                <w:rFonts w:asciiTheme="majorBidi" w:hAnsiTheme="majorBidi" w:cstheme="majorBidi"/>
                <w:sz w:val="26"/>
                <w:szCs w:val="26"/>
                <w:highlight w:val="yellow"/>
              </w:rPr>
            </w:pPr>
          </w:p>
        </w:tc>
        <w:tc>
          <w:tcPr>
            <w:tcW w:w="1373" w:type="dxa"/>
            <w:tcBorders>
              <w:top w:val="single" w:sz="4" w:space="0" w:color="auto"/>
              <w:bottom w:val="double" w:sz="4" w:space="0" w:color="auto"/>
            </w:tcBorders>
          </w:tcPr>
          <w:p w14:paraId="587EE8E1" w14:textId="79DDD5B4" w:rsidR="00554F41" w:rsidRPr="00E85B0D" w:rsidRDefault="00962B54" w:rsidP="00554F41">
            <w:pPr>
              <w:ind w:right="31"/>
              <w:jc w:val="right"/>
              <w:rPr>
                <w:rFonts w:ascii="Angsana New" w:hAnsi="Angsana New" w:cs="Angsana New"/>
                <w:sz w:val="26"/>
                <w:szCs w:val="26"/>
                <w:highlight w:val="yellow"/>
              </w:rPr>
            </w:pPr>
            <w:r w:rsidRPr="00962B54">
              <w:rPr>
                <w:rFonts w:asciiTheme="majorBidi" w:hAnsiTheme="majorBidi" w:cstheme="majorBidi"/>
                <w:sz w:val="26"/>
                <w:szCs w:val="26"/>
              </w:rPr>
              <w:t>188,708,783.80</w:t>
            </w:r>
          </w:p>
        </w:tc>
      </w:tr>
    </w:tbl>
    <w:p w14:paraId="52E0757E" w14:textId="77777777" w:rsidR="00A56D06" w:rsidRPr="00C1739D" w:rsidRDefault="00A56D06" w:rsidP="00D764BF">
      <w:pPr>
        <w:tabs>
          <w:tab w:val="left" w:pos="-2410"/>
        </w:tabs>
        <w:ind w:left="993" w:firstLine="425"/>
        <w:jc w:val="thaiDistribute"/>
        <w:rPr>
          <w:rFonts w:ascii="Angsana New" w:hAnsi="Angsana New" w:cs="Angsana New"/>
          <w:sz w:val="20"/>
          <w:szCs w:val="20"/>
        </w:rPr>
      </w:pPr>
    </w:p>
    <w:tbl>
      <w:tblPr>
        <w:tblStyle w:val="TableGrid"/>
        <w:tblW w:w="101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1323"/>
        <w:gridCol w:w="194"/>
        <w:gridCol w:w="1259"/>
        <w:gridCol w:w="124"/>
        <w:gridCol w:w="1166"/>
        <w:gridCol w:w="123"/>
        <w:gridCol w:w="1320"/>
        <w:gridCol w:w="112"/>
        <w:gridCol w:w="1373"/>
      </w:tblGrid>
      <w:tr w:rsidR="00FF0C13" w:rsidRPr="00A97329" w14:paraId="6B0D66B4" w14:textId="77777777" w:rsidTr="0028195B">
        <w:tc>
          <w:tcPr>
            <w:tcW w:w="3166" w:type="dxa"/>
          </w:tcPr>
          <w:p w14:paraId="66AFB282" w14:textId="77777777" w:rsidR="00E85B0D" w:rsidRPr="00A97329" w:rsidRDefault="00E85B0D">
            <w:pPr>
              <w:tabs>
                <w:tab w:val="left" w:pos="-2410"/>
              </w:tabs>
              <w:jc w:val="thaiDistribute"/>
              <w:rPr>
                <w:rFonts w:asciiTheme="majorBidi" w:hAnsiTheme="majorBidi" w:cstheme="majorBidi"/>
                <w:sz w:val="26"/>
                <w:szCs w:val="26"/>
              </w:rPr>
            </w:pPr>
          </w:p>
        </w:tc>
        <w:tc>
          <w:tcPr>
            <w:tcW w:w="6994" w:type="dxa"/>
            <w:gridSpan w:val="9"/>
          </w:tcPr>
          <w:p w14:paraId="7D601B8A" w14:textId="77777777" w:rsidR="00E85B0D" w:rsidRPr="00A97329" w:rsidRDefault="00E85B0D">
            <w:pPr>
              <w:tabs>
                <w:tab w:val="left" w:pos="-2410"/>
              </w:tabs>
              <w:jc w:val="right"/>
              <w:rPr>
                <w:rFonts w:asciiTheme="majorBidi" w:hAnsiTheme="majorBidi" w:cstheme="majorBidi"/>
                <w:sz w:val="26"/>
                <w:szCs w:val="26"/>
                <w:cs/>
              </w:rPr>
            </w:pPr>
            <w:r w:rsidRPr="001F7B5C">
              <w:rPr>
                <w:rFonts w:asciiTheme="majorBidi" w:hAnsiTheme="majorBidi" w:cs="Angsana New"/>
                <w:sz w:val="26"/>
                <w:szCs w:val="26"/>
                <w:cs/>
              </w:rPr>
              <w:t>(หน่วย : บาท)</w:t>
            </w:r>
          </w:p>
        </w:tc>
      </w:tr>
      <w:tr w:rsidR="00FF0C13" w:rsidRPr="00A97329" w14:paraId="57808AE1" w14:textId="77777777" w:rsidTr="0028195B">
        <w:tc>
          <w:tcPr>
            <w:tcW w:w="3166" w:type="dxa"/>
          </w:tcPr>
          <w:p w14:paraId="7C2A050B" w14:textId="77777777" w:rsidR="00E85B0D" w:rsidRPr="00A97329" w:rsidRDefault="00E85B0D">
            <w:pPr>
              <w:tabs>
                <w:tab w:val="left" w:pos="-2410"/>
              </w:tabs>
              <w:jc w:val="thaiDistribute"/>
              <w:rPr>
                <w:rFonts w:asciiTheme="majorBidi" w:hAnsiTheme="majorBidi" w:cstheme="majorBidi"/>
                <w:sz w:val="26"/>
                <w:szCs w:val="26"/>
              </w:rPr>
            </w:pPr>
          </w:p>
        </w:tc>
        <w:tc>
          <w:tcPr>
            <w:tcW w:w="6994" w:type="dxa"/>
            <w:gridSpan w:val="9"/>
          </w:tcPr>
          <w:p w14:paraId="7310685C" w14:textId="77777777" w:rsidR="00E85B0D" w:rsidRPr="00A97329" w:rsidRDefault="00E85B0D">
            <w:pPr>
              <w:tabs>
                <w:tab w:val="left" w:pos="-2410"/>
              </w:tabs>
              <w:jc w:val="center"/>
              <w:rPr>
                <w:rFonts w:asciiTheme="majorBidi" w:hAnsiTheme="majorBidi" w:cstheme="majorBidi"/>
                <w:sz w:val="26"/>
                <w:szCs w:val="26"/>
                <w:cs/>
              </w:rPr>
            </w:pPr>
            <w:r w:rsidRPr="00A97329">
              <w:rPr>
                <w:rFonts w:asciiTheme="majorBidi" w:hAnsiTheme="majorBidi" w:cstheme="majorBidi"/>
                <w:sz w:val="26"/>
                <w:szCs w:val="26"/>
                <w:cs/>
              </w:rPr>
              <w:t>งบการเงิน</w:t>
            </w:r>
            <w:r>
              <w:rPr>
                <w:rFonts w:asciiTheme="majorBidi" w:hAnsiTheme="majorBidi" w:cstheme="majorBidi" w:hint="cs"/>
                <w:sz w:val="26"/>
                <w:szCs w:val="26"/>
                <w:cs/>
              </w:rPr>
              <w:t>เฉพาะกิจการ</w:t>
            </w:r>
          </w:p>
        </w:tc>
      </w:tr>
      <w:tr w:rsidR="00FF0C13" w:rsidRPr="00A97329" w14:paraId="49C74B5E" w14:textId="77777777" w:rsidTr="0028195B">
        <w:tc>
          <w:tcPr>
            <w:tcW w:w="3166" w:type="dxa"/>
          </w:tcPr>
          <w:p w14:paraId="795CC482" w14:textId="77777777" w:rsidR="00E85B0D" w:rsidRPr="00A97329" w:rsidRDefault="00E85B0D">
            <w:pPr>
              <w:tabs>
                <w:tab w:val="left" w:pos="-2410"/>
              </w:tabs>
              <w:jc w:val="thaiDistribute"/>
              <w:rPr>
                <w:rFonts w:asciiTheme="majorBidi" w:hAnsiTheme="majorBidi" w:cstheme="majorBidi"/>
                <w:sz w:val="26"/>
                <w:szCs w:val="26"/>
              </w:rPr>
            </w:pPr>
          </w:p>
        </w:tc>
        <w:tc>
          <w:tcPr>
            <w:tcW w:w="6994" w:type="dxa"/>
            <w:gridSpan w:val="9"/>
          </w:tcPr>
          <w:p w14:paraId="76EBA935" w14:textId="126BCE2A" w:rsidR="00E85B0D" w:rsidRPr="00A97329" w:rsidRDefault="00E85B0D">
            <w:pPr>
              <w:tabs>
                <w:tab w:val="left" w:pos="-2410"/>
              </w:tabs>
              <w:jc w:val="center"/>
              <w:rPr>
                <w:rFonts w:asciiTheme="majorBidi" w:hAnsiTheme="majorBidi" w:cstheme="majorBidi"/>
                <w:sz w:val="26"/>
                <w:szCs w:val="26"/>
              </w:rPr>
            </w:pPr>
            <w:r w:rsidRPr="00A97329">
              <w:rPr>
                <w:rFonts w:asciiTheme="majorBidi" w:hAnsiTheme="majorBidi" w:cstheme="majorBidi"/>
                <w:sz w:val="26"/>
                <w:szCs w:val="26"/>
                <w:cs/>
              </w:rPr>
              <w:t>ณ วันที่</w:t>
            </w:r>
            <w:r w:rsidR="00B51674">
              <w:rPr>
                <w:rFonts w:asciiTheme="majorBidi" w:hAnsiTheme="majorBidi" w:cstheme="majorBidi"/>
                <w:sz w:val="26"/>
                <w:szCs w:val="26"/>
              </w:rPr>
              <w:t xml:space="preserve"> 31</w:t>
            </w:r>
            <w:r w:rsidRPr="00A97329">
              <w:rPr>
                <w:rFonts w:asciiTheme="majorBidi" w:hAnsiTheme="majorBidi" w:cstheme="majorBidi"/>
                <w:sz w:val="26"/>
                <w:szCs w:val="26"/>
                <w:cs/>
              </w:rPr>
              <w:t xml:space="preserve"> ธันวาคม </w:t>
            </w:r>
            <w:r w:rsidRPr="00A97329">
              <w:rPr>
                <w:rFonts w:asciiTheme="majorBidi" w:hAnsiTheme="majorBidi" w:cstheme="majorBidi"/>
                <w:sz w:val="26"/>
                <w:szCs w:val="26"/>
              </w:rPr>
              <w:t>256</w:t>
            </w:r>
            <w:r>
              <w:rPr>
                <w:rFonts w:asciiTheme="majorBidi" w:hAnsiTheme="majorBidi" w:cstheme="majorBidi"/>
                <w:sz w:val="26"/>
                <w:szCs w:val="26"/>
              </w:rPr>
              <w:t>7</w:t>
            </w:r>
          </w:p>
        </w:tc>
      </w:tr>
      <w:tr w:rsidR="008B0A03" w:rsidRPr="00A97329" w14:paraId="2D8C7FD5" w14:textId="77777777" w:rsidTr="0028195B">
        <w:tc>
          <w:tcPr>
            <w:tcW w:w="3166" w:type="dxa"/>
          </w:tcPr>
          <w:p w14:paraId="7DA32B63" w14:textId="77777777" w:rsidR="00E85B0D" w:rsidRPr="00A97329" w:rsidRDefault="00E85B0D">
            <w:pPr>
              <w:tabs>
                <w:tab w:val="left" w:pos="-2410"/>
              </w:tabs>
              <w:jc w:val="thaiDistribute"/>
              <w:rPr>
                <w:rFonts w:asciiTheme="majorBidi" w:hAnsiTheme="majorBidi" w:cstheme="majorBidi"/>
                <w:sz w:val="26"/>
                <w:szCs w:val="26"/>
              </w:rPr>
            </w:pPr>
          </w:p>
        </w:tc>
        <w:tc>
          <w:tcPr>
            <w:tcW w:w="1323" w:type="dxa"/>
            <w:tcBorders>
              <w:bottom w:val="single" w:sz="4" w:space="0" w:color="auto"/>
            </w:tcBorders>
          </w:tcPr>
          <w:p w14:paraId="77C477C9" w14:textId="77777777" w:rsidR="00E85B0D" w:rsidRPr="00A97329" w:rsidRDefault="00E85B0D">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 xml:space="preserve">ไม่เกิน </w:t>
            </w:r>
            <w:r w:rsidRPr="000A6877">
              <w:rPr>
                <w:rFonts w:ascii="Angsana New" w:hAnsi="Angsana New" w:cs="Angsana New"/>
                <w:sz w:val="26"/>
                <w:szCs w:val="26"/>
              </w:rPr>
              <w:t>1</w:t>
            </w:r>
            <w:r w:rsidRPr="000A6877">
              <w:rPr>
                <w:rFonts w:ascii="Angsana New" w:hAnsi="Angsana New" w:cs="Angsana New"/>
                <w:sz w:val="26"/>
                <w:szCs w:val="26"/>
                <w:cs/>
              </w:rPr>
              <w:t xml:space="preserve"> ปี</w:t>
            </w:r>
          </w:p>
        </w:tc>
        <w:tc>
          <w:tcPr>
            <w:tcW w:w="194" w:type="dxa"/>
            <w:tcBorders>
              <w:bottom w:val="single" w:sz="4" w:space="0" w:color="auto"/>
            </w:tcBorders>
            <w:tcMar>
              <w:left w:w="28" w:type="dxa"/>
              <w:right w:w="28" w:type="dxa"/>
            </w:tcMar>
          </w:tcPr>
          <w:p w14:paraId="47345FEB" w14:textId="77777777" w:rsidR="00E85B0D" w:rsidRPr="00A97329" w:rsidRDefault="00E85B0D">
            <w:pPr>
              <w:tabs>
                <w:tab w:val="left" w:pos="-2410"/>
              </w:tabs>
              <w:jc w:val="center"/>
              <w:rPr>
                <w:rFonts w:asciiTheme="majorBidi" w:hAnsiTheme="majorBidi" w:cstheme="majorBidi"/>
                <w:sz w:val="26"/>
                <w:szCs w:val="26"/>
                <w:cs/>
              </w:rPr>
            </w:pPr>
          </w:p>
        </w:tc>
        <w:tc>
          <w:tcPr>
            <w:tcW w:w="1259" w:type="dxa"/>
            <w:tcBorders>
              <w:bottom w:val="single" w:sz="4" w:space="0" w:color="auto"/>
            </w:tcBorders>
          </w:tcPr>
          <w:p w14:paraId="3F5084A0" w14:textId="77777777" w:rsidR="00E85B0D" w:rsidRPr="00A97329" w:rsidRDefault="00E85B0D">
            <w:pPr>
              <w:tabs>
                <w:tab w:val="left" w:pos="-2410"/>
              </w:tabs>
              <w:jc w:val="center"/>
              <w:rPr>
                <w:rFonts w:asciiTheme="majorBidi" w:hAnsiTheme="majorBidi" w:cstheme="majorBidi"/>
                <w:sz w:val="26"/>
                <w:szCs w:val="26"/>
                <w:cs/>
              </w:rPr>
            </w:pPr>
            <w:r w:rsidRPr="000A6877">
              <w:rPr>
                <w:rFonts w:ascii="Angsana New" w:hAnsi="Angsana New" w:cs="Angsana New"/>
                <w:sz w:val="26"/>
                <w:szCs w:val="26"/>
              </w:rPr>
              <w:t xml:space="preserve">1 – 5 </w:t>
            </w:r>
            <w:r w:rsidRPr="000A6877">
              <w:rPr>
                <w:rFonts w:ascii="Angsana New" w:hAnsi="Angsana New" w:cs="Angsana New"/>
                <w:sz w:val="26"/>
                <w:szCs w:val="26"/>
                <w:cs/>
              </w:rPr>
              <w:t>ปี</w:t>
            </w:r>
          </w:p>
        </w:tc>
        <w:tc>
          <w:tcPr>
            <w:tcW w:w="124" w:type="dxa"/>
            <w:tcBorders>
              <w:bottom w:val="single" w:sz="4" w:space="0" w:color="auto"/>
            </w:tcBorders>
            <w:tcMar>
              <w:left w:w="28" w:type="dxa"/>
              <w:right w:w="28" w:type="dxa"/>
            </w:tcMar>
          </w:tcPr>
          <w:p w14:paraId="0EFCC831" w14:textId="77777777" w:rsidR="00E85B0D" w:rsidRPr="00A97329" w:rsidRDefault="00E85B0D">
            <w:pPr>
              <w:tabs>
                <w:tab w:val="left" w:pos="-2410"/>
              </w:tabs>
              <w:jc w:val="center"/>
              <w:rPr>
                <w:rFonts w:asciiTheme="majorBidi" w:hAnsiTheme="majorBidi" w:cstheme="majorBidi"/>
                <w:sz w:val="26"/>
                <w:szCs w:val="26"/>
              </w:rPr>
            </w:pPr>
          </w:p>
        </w:tc>
        <w:tc>
          <w:tcPr>
            <w:tcW w:w="1166" w:type="dxa"/>
            <w:tcBorders>
              <w:bottom w:val="single" w:sz="4" w:space="0" w:color="auto"/>
            </w:tcBorders>
          </w:tcPr>
          <w:p w14:paraId="1298C004" w14:textId="77777777" w:rsidR="00E85B0D" w:rsidRPr="00A97329" w:rsidRDefault="00E85B0D">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 xml:space="preserve">มากกว่า </w:t>
            </w:r>
            <w:r w:rsidRPr="000A6877">
              <w:rPr>
                <w:rFonts w:ascii="Angsana New" w:hAnsi="Angsana New" w:cs="Angsana New"/>
                <w:sz w:val="26"/>
                <w:szCs w:val="26"/>
              </w:rPr>
              <w:t>5</w:t>
            </w:r>
            <w:r w:rsidRPr="000A6877">
              <w:rPr>
                <w:rFonts w:ascii="Angsana New" w:hAnsi="Angsana New" w:cs="Angsana New"/>
                <w:sz w:val="26"/>
                <w:szCs w:val="26"/>
                <w:cs/>
              </w:rPr>
              <w:t xml:space="preserve"> ปี</w:t>
            </w:r>
          </w:p>
        </w:tc>
        <w:tc>
          <w:tcPr>
            <w:tcW w:w="123" w:type="dxa"/>
            <w:tcBorders>
              <w:bottom w:val="single" w:sz="4" w:space="0" w:color="auto"/>
            </w:tcBorders>
            <w:tcMar>
              <w:left w:w="28" w:type="dxa"/>
              <w:right w:w="28" w:type="dxa"/>
            </w:tcMar>
          </w:tcPr>
          <w:p w14:paraId="090B267C" w14:textId="77777777" w:rsidR="00E85B0D" w:rsidRPr="00A97329" w:rsidRDefault="00E85B0D">
            <w:pPr>
              <w:tabs>
                <w:tab w:val="left" w:pos="-2410"/>
              </w:tabs>
              <w:jc w:val="center"/>
              <w:rPr>
                <w:rFonts w:asciiTheme="majorBidi" w:hAnsiTheme="majorBidi" w:cstheme="majorBidi"/>
                <w:sz w:val="26"/>
                <w:szCs w:val="26"/>
                <w:cs/>
              </w:rPr>
            </w:pPr>
          </w:p>
        </w:tc>
        <w:tc>
          <w:tcPr>
            <w:tcW w:w="1320" w:type="dxa"/>
            <w:tcBorders>
              <w:bottom w:val="single" w:sz="4" w:space="0" w:color="auto"/>
            </w:tcBorders>
          </w:tcPr>
          <w:p w14:paraId="0BD00C09" w14:textId="77777777" w:rsidR="00E85B0D" w:rsidRPr="00A97329" w:rsidRDefault="00E85B0D">
            <w:pPr>
              <w:tabs>
                <w:tab w:val="left" w:pos="-2410"/>
              </w:tabs>
              <w:jc w:val="center"/>
              <w:rPr>
                <w:rFonts w:asciiTheme="majorBidi" w:hAnsiTheme="majorBidi" w:cstheme="majorBidi"/>
                <w:sz w:val="26"/>
                <w:szCs w:val="26"/>
                <w:cs/>
              </w:rPr>
            </w:pPr>
            <w:r w:rsidRPr="000A6877">
              <w:rPr>
                <w:rFonts w:ascii="Angsana New" w:hAnsi="Angsana New" w:cs="Angsana New"/>
                <w:sz w:val="26"/>
                <w:szCs w:val="26"/>
                <w:cs/>
              </w:rPr>
              <w:t>รวม</w:t>
            </w:r>
          </w:p>
        </w:tc>
        <w:tc>
          <w:tcPr>
            <w:tcW w:w="112" w:type="dxa"/>
            <w:tcBorders>
              <w:bottom w:val="single" w:sz="4" w:space="0" w:color="auto"/>
            </w:tcBorders>
            <w:tcMar>
              <w:left w:w="28" w:type="dxa"/>
              <w:right w:w="28" w:type="dxa"/>
            </w:tcMar>
          </w:tcPr>
          <w:p w14:paraId="476A7675" w14:textId="77777777" w:rsidR="00E85B0D" w:rsidRPr="00A97329" w:rsidRDefault="00E85B0D">
            <w:pPr>
              <w:tabs>
                <w:tab w:val="left" w:pos="-2410"/>
              </w:tabs>
              <w:jc w:val="center"/>
              <w:rPr>
                <w:rFonts w:asciiTheme="majorBidi" w:hAnsiTheme="majorBidi" w:cstheme="majorBidi"/>
                <w:sz w:val="26"/>
                <w:szCs w:val="26"/>
                <w:cs/>
              </w:rPr>
            </w:pPr>
          </w:p>
        </w:tc>
        <w:tc>
          <w:tcPr>
            <w:tcW w:w="1373" w:type="dxa"/>
            <w:tcBorders>
              <w:bottom w:val="single" w:sz="4" w:space="0" w:color="auto"/>
            </w:tcBorders>
          </w:tcPr>
          <w:p w14:paraId="5A4F4164" w14:textId="77777777" w:rsidR="00E85B0D" w:rsidRPr="00A97329" w:rsidRDefault="00E85B0D">
            <w:pPr>
              <w:tabs>
                <w:tab w:val="left" w:pos="-2410"/>
              </w:tabs>
              <w:jc w:val="center"/>
              <w:rPr>
                <w:rFonts w:asciiTheme="majorBidi" w:hAnsiTheme="majorBidi" w:cstheme="majorBidi"/>
                <w:sz w:val="26"/>
                <w:szCs w:val="26"/>
              </w:rPr>
            </w:pPr>
            <w:r w:rsidRPr="000A6877">
              <w:rPr>
                <w:rFonts w:ascii="Angsana New" w:hAnsi="Angsana New" w:cs="Angsana New"/>
                <w:sz w:val="26"/>
                <w:szCs w:val="26"/>
                <w:cs/>
              </w:rPr>
              <w:t>ราคาตามบัญชี</w:t>
            </w:r>
          </w:p>
        </w:tc>
      </w:tr>
      <w:tr w:rsidR="008B0A03" w:rsidRPr="00A97329" w14:paraId="42184794" w14:textId="77777777" w:rsidTr="0028195B">
        <w:tc>
          <w:tcPr>
            <w:tcW w:w="3166" w:type="dxa"/>
          </w:tcPr>
          <w:p w14:paraId="0210D471" w14:textId="77777777" w:rsidR="00E85B0D" w:rsidRPr="00A97329" w:rsidRDefault="00E85B0D">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กิจการที่เกี่ยวข้องกัน</w:t>
            </w:r>
          </w:p>
        </w:tc>
        <w:tc>
          <w:tcPr>
            <w:tcW w:w="1323" w:type="dxa"/>
          </w:tcPr>
          <w:p w14:paraId="5AB2A028" w14:textId="77777777" w:rsidR="00E85B0D" w:rsidRPr="00A56D06" w:rsidRDefault="00E85B0D">
            <w:pPr>
              <w:tabs>
                <w:tab w:val="left" w:pos="-2410"/>
              </w:tabs>
              <w:jc w:val="right"/>
              <w:rPr>
                <w:rFonts w:asciiTheme="majorBidi" w:hAnsiTheme="majorBidi" w:cstheme="majorBidi"/>
                <w:sz w:val="26"/>
                <w:szCs w:val="26"/>
                <w:highlight w:val="yellow"/>
              </w:rPr>
            </w:pPr>
            <w:r w:rsidRPr="00A5341A">
              <w:rPr>
                <w:rFonts w:asciiTheme="majorBidi" w:hAnsiTheme="majorBidi" w:cstheme="majorBidi"/>
                <w:sz w:val="26"/>
                <w:szCs w:val="26"/>
              </w:rPr>
              <w:t>2,550,947.13</w:t>
            </w:r>
          </w:p>
        </w:tc>
        <w:tc>
          <w:tcPr>
            <w:tcW w:w="194" w:type="dxa"/>
            <w:tcMar>
              <w:left w:w="28" w:type="dxa"/>
              <w:right w:w="28" w:type="dxa"/>
            </w:tcMar>
          </w:tcPr>
          <w:p w14:paraId="11B705B7" w14:textId="77777777" w:rsidR="00E85B0D" w:rsidRPr="00A56D06" w:rsidRDefault="00E85B0D">
            <w:pPr>
              <w:tabs>
                <w:tab w:val="left" w:pos="-2410"/>
              </w:tabs>
              <w:jc w:val="right"/>
              <w:rPr>
                <w:rFonts w:asciiTheme="majorBidi" w:hAnsiTheme="majorBidi" w:cstheme="majorBidi"/>
                <w:sz w:val="26"/>
                <w:szCs w:val="26"/>
                <w:highlight w:val="yellow"/>
              </w:rPr>
            </w:pPr>
          </w:p>
        </w:tc>
        <w:tc>
          <w:tcPr>
            <w:tcW w:w="1259" w:type="dxa"/>
          </w:tcPr>
          <w:p w14:paraId="3562E62B" w14:textId="77777777" w:rsidR="00E85B0D" w:rsidRPr="001B56DE" w:rsidRDefault="00E85B0D">
            <w:pPr>
              <w:tabs>
                <w:tab w:val="left" w:pos="-2410"/>
              </w:tabs>
              <w:jc w:val="center"/>
              <w:rPr>
                <w:rFonts w:asciiTheme="majorBidi" w:hAnsiTheme="majorBidi" w:cstheme="majorBidi"/>
                <w:sz w:val="26"/>
                <w:szCs w:val="26"/>
              </w:rPr>
            </w:pPr>
            <w:r w:rsidRPr="001B56DE">
              <w:rPr>
                <w:rFonts w:asciiTheme="majorBidi" w:hAnsiTheme="majorBidi" w:cstheme="majorBidi" w:hint="cs"/>
                <w:sz w:val="26"/>
                <w:szCs w:val="26"/>
                <w:cs/>
              </w:rPr>
              <w:t>-</w:t>
            </w:r>
          </w:p>
        </w:tc>
        <w:tc>
          <w:tcPr>
            <w:tcW w:w="124" w:type="dxa"/>
            <w:tcMar>
              <w:left w:w="28" w:type="dxa"/>
              <w:right w:w="28" w:type="dxa"/>
            </w:tcMar>
          </w:tcPr>
          <w:p w14:paraId="2E24CB4D" w14:textId="77777777" w:rsidR="00E85B0D" w:rsidRPr="001B56DE" w:rsidRDefault="00E85B0D">
            <w:pPr>
              <w:tabs>
                <w:tab w:val="left" w:pos="-2410"/>
              </w:tabs>
              <w:jc w:val="center"/>
              <w:rPr>
                <w:rFonts w:asciiTheme="majorBidi" w:hAnsiTheme="majorBidi" w:cstheme="majorBidi"/>
                <w:sz w:val="26"/>
                <w:szCs w:val="26"/>
              </w:rPr>
            </w:pPr>
          </w:p>
        </w:tc>
        <w:tc>
          <w:tcPr>
            <w:tcW w:w="1166" w:type="dxa"/>
          </w:tcPr>
          <w:p w14:paraId="54980DFB" w14:textId="77777777" w:rsidR="00E85B0D" w:rsidRPr="001B56DE" w:rsidRDefault="00E85B0D">
            <w:pPr>
              <w:tabs>
                <w:tab w:val="left" w:pos="-2410"/>
              </w:tabs>
              <w:jc w:val="center"/>
              <w:rPr>
                <w:rFonts w:asciiTheme="majorBidi" w:hAnsiTheme="majorBidi" w:cstheme="majorBidi"/>
                <w:sz w:val="26"/>
                <w:szCs w:val="26"/>
              </w:rPr>
            </w:pPr>
            <w:r w:rsidRPr="001B56DE">
              <w:rPr>
                <w:rFonts w:asciiTheme="majorBidi" w:hAnsiTheme="majorBidi" w:cstheme="majorBidi" w:hint="cs"/>
                <w:sz w:val="26"/>
                <w:szCs w:val="26"/>
                <w:cs/>
              </w:rPr>
              <w:t>-</w:t>
            </w:r>
          </w:p>
        </w:tc>
        <w:tc>
          <w:tcPr>
            <w:tcW w:w="123" w:type="dxa"/>
            <w:tcMar>
              <w:left w:w="28" w:type="dxa"/>
              <w:right w:w="28" w:type="dxa"/>
            </w:tcMar>
          </w:tcPr>
          <w:p w14:paraId="685D3B2F" w14:textId="77777777" w:rsidR="00E85B0D" w:rsidRPr="001B56DE" w:rsidRDefault="00E85B0D">
            <w:pPr>
              <w:tabs>
                <w:tab w:val="left" w:pos="-2410"/>
              </w:tabs>
              <w:jc w:val="right"/>
              <w:rPr>
                <w:rFonts w:asciiTheme="majorBidi" w:hAnsiTheme="majorBidi" w:cstheme="majorBidi"/>
                <w:sz w:val="26"/>
                <w:szCs w:val="26"/>
              </w:rPr>
            </w:pPr>
          </w:p>
        </w:tc>
        <w:tc>
          <w:tcPr>
            <w:tcW w:w="1320" w:type="dxa"/>
          </w:tcPr>
          <w:p w14:paraId="5BB47495" w14:textId="77777777" w:rsidR="00E85B0D" w:rsidRPr="001B56DE" w:rsidRDefault="00E85B0D">
            <w:pPr>
              <w:ind w:right="31"/>
              <w:jc w:val="right"/>
              <w:rPr>
                <w:rFonts w:asciiTheme="majorBidi" w:hAnsiTheme="majorBidi" w:cstheme="majorBidi"/>
                <w:sz w:val="26"/>
                <w:szCs w:val="26"/>
              </w:rPr>
            </w:pPr>
            <w:r w:rsidRPr="00A5341A">
              <w:rPr>
                <w:rFonts w:asciiTheme="majorBidi" w:hAnsiTheme="majorBidi" w:cstheme="majorBidi"/>
                <w:sz w:val="26"/>
                <w:szCs w:val="26"/>
              </w:rPr>
              <w:t>2,550,947.13</w:t>
            </w:r>
          </w:p>
        </w:tc>
        <w:tc>
          <w:tcPr>
            <w:tcW w:w="112" w:type="dxa"/>
            <w:tcMar>
              <w:left w:w="28" w:type="dxa"/>
              <w:right w:w="28" w:type="dxa"/>
            </w:tcMar>
          </w:tcPr>
          <w:p w14:paraId="34E9514B" w14:textId="77777777" w:rsidR="00E85B0D" w:rsidRPr="00A56D06" w:rsidRDefault="00E85B0D">
            <w:pPr>
              <w:jc w:val="right"/>
              <w:rPr>
                <w:rFonts w:asciiTheme="majorBidi" w:hAnsiTheme="majorBidi" w:cstheme="majorBidi"/>
                <w:sz w:val="26"/>
                <w:szCs w:val="26"/>
                <w:highlight w:val="yellow"/>
              </w:rPr>
            </w:pPr>
          </w:p>
        </w:tc>
        <w:tc>
          <w:tcPr>
            <w:tcW w:w="1373" w:type="dxa"/>
          </w:tcPr>
          <w:p w14:paraId="75E089ED" w14:textId="77777777" w:rsidR="00E85B0D" w:rsidRPr="00A56D06" w:rsidRDefault="00E85B0D">
            <w:pPr>
              <w:ind w:right="31"/>
              <w:jc w:val="right"/>
              <w:rPr>
                <w:rFonts w:asciiTheme="majorBidi" w:hAnsiTheme="majorBidi" w:cstheme="majorBidi"/>
                <w:sz w:val="26"/>
                <w:szCs w:val="26"/>
                <w:highlight w:val="yellow"/>
              </w:rPr>
            </w:pPr>
            <w:r w:rsidRPr="00A5341A">
              <w:rPr>
                <w:rFonts w:asciiTheme="majorBidi" w:hAnsiTheme="majorBidi" w:cstheme="majorBidi"/>
                <w:sz w:val="26"/>
                <w:szCs w:val="26"/>
              </w:rPr>
              <w:t>2,550,947.13</w:t>
            </w:r>
          </w:p>
        </w:tc>
      </w:tr>
      <w:tr w:rsidR="008B0A03" w:rsidRPr="00A97329" w14:paraId="6E8AF11A" w14:textId="77777777" w:rsidTr="0028195B">
        <w:tc>
          <w:tcPr>
            <w:tcW w:w="3166" w:type="dxa"/>
          </w:tcPr>
          <w:p w14:paraId="387EC39F" w14:textId="77777777" w:rsidR="00E85B0D" w:rsidRPr="00A97329" w:rsidRDefault="00E85B0D">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เจ้าหนี้หมุนเวียนอื่น - กิจการอื่น</w:t>
            </w:r>
          </w:p>
        </w:tc>
        <w:tc>
          <w:tcPr>
            <w:tcW w:w="1323" w:type="dxa"/>
          </w:tcPr>
          <w:p w14:paraId="72236FD8" w14:textId="77777777" w:rsidR="00E85B0D" w:rsidRPr="00A56D06" w:rsidRDefault="00E85B0D">
            <w:pPr>
              <w:tabs>
                <w:tab w:val="left" w:pos="-2410"/>
              </w:tabs>
              <w:jc w:val="right"/>
              <w:rPr>
                <w:rFonts w:asciiTheme="majorBidi" w:hAnsiTheme="majorBidi" w:cstheme="majorBidi"/>
                <w:sz w:val="26"/>
                <w:szCs w:val="26"/>
                <w:highlight w:val="yellow"/>
              </w:rPr>
            </w:pPr>
            <w:r w:rsidRPr="00A5341A">
              <w:rPr>
                <w:rFonts w:asciiTheme="majorBidi" w:hAnsiTheme="majorBidi" w:cstheme="majorBidi"/>
                <w:sz w:val="26"/>
                <w:szCs w:val="26"/>
              </w:rPr>
              <w:t>94,036,986.30</w:t>
            </w:r>
          </w:p>
        </w:tc>
        <w:tc>
          <w:tcPr>
            <w:tcW w:w="194" w:type="dxa"/>
            <w:tcMar>
              <w:left w:w="28" w:type="dxa"/>
              <w:right w:w="28" w:type="dxa"/>
            </w:tcMar>
          </w:tcPr>
          <w:p w14:paraId="54869D71" w14:textId="77777777" w:rsidR="00E85B0D" w:rsidRPr="00A56D06" w:rsidRDefault="00E85B0D">
            <w:pPr>
              <w:tabs>
                <w:tab w:val="left" w:pos="-2410"/>
              </w:tabs>
              <w:jc w:val="right"/>
              <w:rPr>
                <w:rFonts w:asciiTheme="majorBidi" w:hAnsiTheme="majorBidi" w:cstheme="majorBidi"/>
                <w:sz w:val="26"/>
                <w:szCs w:val="26"/>
                <w:highlight w:val="yellow"/>
              </w:rPr>
            </w:pPr>
          </w:p>
        </w:tc>
        <w:tc>
          <w:tcPr>
            <w:tcW w:w="1259" w:type="dxa"/>
          </w:tcPr>
          <w:p w14:paraId="4B52C826" w14:textId="77777777" w:rsidR="00E85B0D" w:rsidRPr="001B56DE" w:rsidRDefault="00E85B0D">
            <w:pPr>
              <w:tabs>
                <w:tab w:val="left" w:pos="-2410"/>
              </w:tabs>
              <w:jc w:val="center"/>
              <w:rPr>
                <w:rFonts w:asciiTheme="majorBidi" w:hAnsiTheme="majorBidi" w:cstheme="majorBidi"/>
                <w:sz w:val="26"/>
                <w:szCs w:val="26"/>
              </w:rPr>
            </w:pPr>
            <w:r w:rsidRPr="001B56DE">
              <w:rPr>
                <w:rFonts w:asciiTheme="majorBidi" w:hAnsiTheme="majorBidi" w:cstheme="majorBidi" w:hint="cs"/>
                <w:sz w:val="26"/>
                <w:szCs w:val="26"/>
                <w:cs/>
              </w:rPr>
              <w:t>-</w:t>
            </w:r>
          </w:p>
        </w:tc>
        <w:tc>
          <w:tcPr>
            <w:tcW w:w="124" w:type="dxa"/>
            <w:tcMar>
              <w:left w:w="28" w:type="dxa"/>
              <w:right w:w="28" w:type="dxa"/>
            </w:tcMar>
          </w:tcPr>
          <w:p w14:paraId="41D53A50" w14:textId="77777777" w:rsidR="00E85B0D" w:rsidRPr="001B56DE" w:rsidRDefault="00E85B0D">
            <w:pPr>
              <w:tabs>
                <w:tab w:val="left" w:pos="-2410"/>
              </w:tabs>
              <w:jc w:val="center"/>
              <w:rPr>
                <w:rFonts w:asciiTheme="majorBidi" w:hAnsiTheme="majorBidi" w:cstheme="majorBidi"/>
                <w:sz w:val="26"/>
                <w:szCs w:val="26"/>
              </w:rPr>
            </w:pPr>
          </w:p>
        </w:tc>
        <w:tc>
          <w:tcPr>
            <w:tcW w:w="1166" w:type="dxa"/>
          </w:tcPr>
          <w:p w14:paraId="2C2AE71B" w14:textId="77777777" w:rsidR="00E85B0D" w:rsidRPr="001B56DE" w:rsidRDefault="00E85B0D">
            <w:pPr>
              <w:tabs>
                <w:tab w:val="left" w:pos="-2410"/>
              </w:tabs>
              <w:jc w:val="center"/>
              <w:rPr>
                <w:rFonts w:asciiTheme="majorBidi" w:hAnsiTheme="majorBidi" w:cstheme="majorBidi"/>
                <w:sz w:val="26"/>
                <w:szCs w:val="26"/>
              </w:rPr>
            </w:pPr>
            <w:r w:rsidRPr="001B56DE">
              <w:rPr>
                <w:rFonts w:asciiTheme="majorBidi" w:hAnsiTheme="majorBidi" w:cstheme="majorBidi" w:hint="cs"/>
                <w:sz w:val="26"/>
                <w:szCs w:val="26"/>
                <w:cs/>
              </w:rPr>
              <w:t>-</w:t>
            </w:r>
          </w:p>
        </w:tc>
        <w:tc>
          <w:tcPr>
            <w:tcW w:w="123" w:type="dxa"/>
            <w:tcMar>
              <w:left w:w="28" w:type="dxa"/>
              <w:right w:w="28" w:type="dxa"/>
            </w:tcMar>
          </w:tcPr>
          <w:p w14:paraId="04F0BAB3" w14:textId="77777777" w:rsidR="00E85B0D" w:rsidRPr="001B56DE" w:rsidRDefault="00E85B0D">
            <w:pPr>
              <w:tabs>
                <w:tab w:val="left" w:pos="-2410"/>
              </w:tabs>
              <w:jc w:val="right"/>
              <w:rPr>
                <w:rFonts w:asciiTheme="majorBidi" w:hAnsiTheme="majorBidi" w:cstheme="majorBidi"/>
                <w:sz w:val="26"/>
                <w:szCs w:val="26"/>
              </w:rPr>
            </w:pPr>
          </w:p>
        </w:tc>
        <w:tc>
          <w:tcPr>
            <w:tcW w:w="1320" w:type="dxa"/>
          </w:tcPr>
          <w:p w14:paraId="223707DF" w14:textId="77777777" w:rsidR="00E85B0D" w:rsidRPr="001B56DE" w:rsidRDefault="00E85B0D">
            <w:pPr>
              <w:ind w:right="31"/>
              <w:jc w:val="right"/>
              <w:rPr>
                <w:rFonts w:asciiTheme="majorBidi" w:hAnsiTheme="majorBidi" w:cstheme="majorBidi"/>
                <w:sz w:val="26"/>
                <w:szCs w:val="26"/>
              </w:rPr>
            </w:pPr>
            <w:r w:rsidRPr="00A5341A">
              <w:rPr>
                <w:rFonts w:asciiTheme="majorBidi" w:hAnsiTheme="majorBidi" w:cstheme="majorBidi"/>
                <w:sz w:val="26"/>
                <w:szCs w:val="26"/>
              </w:rPr>
              <w:t>94,036,986.30</w:t>
            </w:r>
          </w:p>
        </w:tc>
        <w:tc>
          <w:tcPr>
            <w:tcW w:w="112" w:type="dxa"/>
            <w:tcMar>
              <w:left w:w="28" w:type="dxa"/>
              <w:right w:w="28" w:type="dxa"/>
            </w:tcMar>
          </w:tcPr>
          <w:p w14:paraId="3435BB3F" w14:textId="77777777" w:rsidR="00E85B0D" w:rsidRPr="00A56D06" w:rsidRDefault="00E85B0D">
            <w:pPr>
              <w:tabs>
                <w:tab w:val="left" w:pos="-2410"/>
              </w:tabs>
              <w:jc w:val="right"/>
              <w:rPr>
                <w:rFonts w:asciiTheme="majorBidi" w:hAnsiTheme="majorBidi" w:cstheme="majorBidi"/>
                <w:sz w:val="26"/>
                <w:szCs w:val="26"/>
                <w:highlight w:val="yellow"/>
              </w:rPr>
            </w:pPr>
          </w:p>
        </w:tc>
        <w:tc>
          <w:tcPr>
            <w:tcW w:w="1373" w:type="dxa"/>
          </w:tcPr>
          <w:p w14:paraId="0C5D336F" w14:textId="77777777" w:rsidR="00E85B0D" w:rsidRPr="00A56D06" w:rsidRDefault="00E85B0D">
            <w:pPr>
              <w:ind w:right="31"/>
              <w:jc w:val="right"/>
              <w:rPr>
                <w:rFonts w:asciiTheme="majorBidi" w:hAnsiTheme="majorBidi" w:cstheme="majorBidi"/>
                <w:sz w:val="26"/>
                <w:szCs w:val="26"/>
                <w:highlight w:val="yellow"/>
              </w:rPr>
            </w:pPr>
            <w:r w:rsidRPr="00A5341A">
              <w:rPr>
                <w:rFonts w:asciiTheme="majorBidi" w:hAnsiTheme="majorBidi" w:cstheme="majorBidi"/>
                <w:sz w:val="26"/>
                <w:szCs w:val="26"/>
              </w:rPr>
              <w:t>94,036,986.30</w:t>
            </w:r>
          </w:p>
        </w:tc>
      </w:tr>
      <w:tr w:rsidR="008B0A03" w:rsidRPr="00A97329" w14:paraId="47B97CAD" w14:textId="77777777" w:rsidTr="0028195B">
        <w:tc>
          <w:tcPr>
            <w:tcW w:w="3166" w:type="dxa"/>
          </w:tcPr>
          <w:p w14:paraId="63507318" w14:textId="77777777" w:rsidR="00E85B0D" w:rsidRPr="00A97329" w:rsidRDefault="00E85B0D">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หนี้สินตามแผนฟื้นฟูกิจการ</w:t>
            </w:r>
          </w:p>
        </w:tc>
        <w:tc>
          <w:tcPr>
            <w:tcW w:w="1323" w:type="dxa"/>
          </w:tcPr>
          <w:p w14:paraId="205C5B47" w14:textId="77777777" w:rsidR="00E85B0D" w:rsidRPr="00D60C99" w:rsidRDefault="00E85B0D">
            <w:pPr>
              <w:tabs>
                <w:tab w:val="left" w:pos="-2410"/>
              </w:tabs>
              <w:ind w:right="34"/>
              <w:jc w:val="right"/>
              <w:rPr>
                <w:rFonts w:asciiTheme="majorBidi" w:hAnsiTheme="majorBidi" w:cstheme="majorBidi"/>
                <w:sz w:val="26"/>
                <w:szCs w:val="26"/>
              </w:rPr>
            </w:pPr>
            <w:r w:rsidRPr="00D60C99">
              <w:rPr>
                <w:rFonts w:asciiTheme="majorBidi" w:hAnsiTheme="majorBidi" w:cstheme="majorBidi"/>
                <w:sz w:val="26"/>
                <w:szCs w:val="26"/>
              </w:rPr>
              <w:t>55,862,688.17</w:t>
            </w:r>
          </w:p>
        </w:tc>
        <w:tc>
          <w:tcPr>
            <w:tcW w:w="194" w:type="dxa"/>
            <w:tcMar>
              <w:left w:w="28" w:type="dxa"/>
              <w:right w:w="28" w:type="dxa"/>
            </w:tcMar>
          </w:tcPr>
          <w:p w14:paraId="12267A6D" w14:textId="77777777" w:rsidR="00E85B0D" w:rsidRPr="00D60C99" w:rsidRDefault="00E85B0D">
            <w:pPr>
              <w:tabs>
                <w:tab w:val="left" w:pos="-2410"/>
              </w:tabs>
              <w:jc w:val="right"/>
              <w:rPr>
                <w:rFonts w:asciiTheme="majorBidi" w:hAnsiTheme="majorBidi" w:cstheme="majorBidi"/>
                <w:sz w:val="26"/>
                <w:szCs w:val="26"/>
              </w:rPr>
            </w:pPr>
          </w:p>
        </w:tc>
        <w:tc>
          <w:tcPr>
            <w:tcW w:w="1259" w:type="dxa"/>
          </w:tcPr>
          <w:p w14:paraId="693373F3" w14:textId="77777777" w:rsidR="00E85B0D" w:rsidRPr="001B56DE" w:rsidRDefault="00E85B0D">
            <w:pPr>
              <w:tabs>
                <w:tab w:val="left" w:pos="-2410"/>
              </w:tabs>
              <w:ind w:right="34"/>
              <w:jc w:val="center"/>
              <w:rPr>
                <w:rFonts w:asciiTheme="majorBidi" w:hAnsiTheme="majorBidi" w:cstheme="majorBidi"/>
                <w:sz w:val="26"/>
                <w:szCs w:val="26"/>
              </w:rPr>
            </w:pPr>
            <w:r w:rsidRPr="001B56DE">
              <w:rPr>
                <w:rFonts w:asciiTheme="majorBidi" w:hAnsiTheme="majorBidi" w:cstheme="majorBidi" w:hint="cs"/>
                <w:sz w:val="26"/>
                <w:szCs w:val="26"/>
                <w:cs/>
              </w:rPr>
              <w:t>-</w:t>
            </w:r>
          </w:p>
        </w:tc>
        <w:tc>
          <w:tcPr>
            <w:tcW w:w="124" w:type="dxa"/>
            <w:tcMar>
              <w:left w:w="28" w:type="dxa"/>
              <w:right w:w="28" w:type="dxa"/>
            </w:tcMar>
          </w:tcPr>
          <w:p w14:paraId="75F40EA3" w14:textId="77777777" w:rsidR="00E85B0D" w:rsidRPr="001B56DE" w:rsidRDefault="00E85B0D">
            <w:pPr>
              <w:tabs>
                <w:tab w:val="left" w:pos="-2410"/>
              </w:tabs>
              <w:jc w:val="center"/>
              <w:rPr>
                <w:rFonts w:asciiTheme="majorBidi" w:hAnsiTheme="majorBidi" w:cstheme="majorBidi"/>
                <w:sz w:val="26"/>
                <w:szCs w:val="26"/>
              </w:rPr>
            </w:pPr>
          </w:p>
        </w:tc>
        <w:tc>
          <w:tcPr>
            <w:tcW w:w="1166" w:type="dxa"/>
          </w:tcPr>
          <w:p w14:paraId="2EE2697E" w14:textId="77777777" w:rsidR="00E85B0D" w:rsidRPr="001B56DE" w:rsidRDefault="00E85B0D">
            <w:pPr>
              <w:tabs>
                <w:tab w:val="left" w:pos="-2410"/>
              </w:tabs>
              <w:jc w:val="center"/>
              <w:rPr>
                <w:rFonts w:asciiTheme="majorBidi" w:hAnsiTheme="majorBidi" w:cstheme="majorBidi"/>
                <w:sz w:val="26"/>
                <w:szCs w:val="26"/>
              </w:rPr>
            </w:pPr>
            <w:r w:rsidRPr="001B56DE">
              <w:rPr>
                <w:rFonts w:asciiTheme="majorBidi" w:hAnsiTheme="majorBidi" w:cstheme="majorBidi" w:hint="cs"/>
                <w:sz w:val="26"/>
                <w:szCs w:val="26"/>
                <w:cs/>
              </w:rPr>
              <w:t>-</w:t>
            </w:r>
          </w:p>
        </w:tc>
        <w:tc>
          <w:tcPr>
            <w:tcW w:w="123" w:type="dxa"/>
            <w:tcMar>
              <w:left w:w="28" w:type="dxa"/>
              <w:right w:w="28" w:type="dxa"/>
            </w:tcMar>
          </w:tcPr>
          <w:p w14:paraId="3EF5DE5D" w14:textId="77777777" w:rsidR="00E85B0D" w:rsidRPr="001B56DE" w:rsidRDefault="00E85B0D">
            <w:pPr>
              <w:tabs>
                <w:tab w:val="left" w:pos="-2410"/>
              </w:tabs>
              <w:jc w:val="right"/>
              <w:rPr>
                <w:rFonts w:asciiTheme="majorBidi" w:hAnsiTheme="majorBidi" w:cstheme="majorBidi"/>
                <w:sz w:val="26"/>
                <w:szCs w:val="26"/>
              </w:rPr>
            </w:pPr>
          </w:p>
        </w:tc>
        <w:tc>
          <w:tcPr>
            <w:tcW w:w="1320" w:type="dxa"/>
          </w:tcPr>
          <w:p w14:paraId="79607C95" w14:textId="77777777" w:rsidR="00E85B0D" w:rsidRPr="001B56DE" w:rsidRDefault="00E85B0D">
            <w:pPr>
              <w:ind w:right="31"/>
              <w:jc w:val="right"/>
              <w:rPr>
                <w:rFonts w:asciiTheme="majorBidi" w:hAnsiTheme="majorBidi" w:cstheme="majorBidi"/>
                <w:sz w:val="26"/>
                <w:szCs w:val="26"/>
              </w:rPr>
            </w:pPr>
            <w:r w:rsidRPr="00D60C99">
              <w:rPr>
                <w:rFonts w:asciiTheme="majorBidi" w:hAnsiTheme="majorBidi" w:cstheme="majorBidi"/>
                <w:sz w:val="26"/>
                <w:szCs w:val="26"/>
              </w:rPr>
              <w:t>55,862,688.17</w:t>
            </w:r>
          </w:p>
        </w:tc>
        <w:tc>
          <w:tcPr>
            <w:tcW w:w="112" w:type="dxa"/>
            <w:tcMar>
              <w:left w:w="28" w:type="dxa"/>
              <w:right w:w="28" w:type="dxa"/>
            </w:tcMar>
          </w:tcPr>
          <w:p w14:paraId="0598686D" w14:textId="77777777" w:rsidR="00E85B0D" w:rsidRPr="00D60C99" w:rsidRDefault="00E85B0D">
            <w:pPr>
              <w:tabs>
                <w:tab w:val="left" w:pos="-2410"/>
              </w:tabs>
              <w:jc w:val="right"/>
              <w:rPr>
                <w:rFonts w:asciiTheme="majorBidi" w:hAnsiTheme="majorBidi" w:cstheme="majorBidi"/>
                <w:sz w:val="26"/>
                <w:szCs w:val="26"/>
              </w:rPr>
            </w:pPr>
          </w:p>
        </w:tc>
        <w:tc>
          <w:tcPr>
            <w:tcW w:w="1373" w:type="dxa"/>
          </w:tcPr>
          <w:p w14:paraId="42EAE0A9" w14:textId="77777777" w:rsidR="00E85B0D" w:rsidRPr="00D60C99" w:rsidRDefault="00E85B0D">
            <w:pPr>
              <w:ind w:right="31"/>
              <w:jc w:val="right"/>
              <w:rPr>
                <w:rFonts w:asciiTheme="majorBidi" w:hAnsiTheme="majorBidi" w:cstheme="majorBidi"/>
                <w:sz w:val="26"/>
                <w:szCs w:val="26"/>
              </w:rPr>
            </w:pPr>
            <w:r w:rsidRPr="00D60C99">
              <w:rPr>
                <w:rFonts w:asciiTheme="majorBidi" w:hAnsiTheme="majorBidi" w:cstheme="majorBidi"/>
                <w:sz w:val="26"/>
                <w:szCs w:val="26"/>
              </w:rPr>
              <w:t>55,862,688.17</w:t>
            </w:r>
          </w:p>
        </w:tc>
      </w:tr>
      <w:tr w:rsidR="008B0A03" w:rsidRPr="00A97329" w14:paraId="14E724C4" w14:textId="77777777" w:rsidTr="0028195B">
        <w:tc>
          <w:tcPr>
            <w:tcW w:w="3166" w:type="dxa"/>
          </w:tcPr>
          <w:p w14:paraId="31F0C50D" w14:textId="77777777" w:rsidR="00E85B0D" w:rsidRPr="00A97329" w:rsidRDefault="00E85B0D">
            <w:pPr>
              <w:tabs>
                <w:tab w:val="left" w:pos="-2410"/>
              </w:tabs>
              <w:jc w:val="thaiDistribute"/>
              <w:rPr>
                <w:rFonts w:asciiTheme="majorBidi" w:hAnsiTheme="majorBidi" w:cstheme="majorBidi"/>
                <w:sz w:val="26"/>
                <w:szCs w:val="26"/>
              </w:rPr>
            </w:pPr>
            <w:r w:rsidRPr="00A97329">
              <w:rPr>
                <w:rFonts w:asciiTheme="majorBidi" w:hAnsiTheme="majorBidi" w:cstheme="majorBidi"/>
                <w:sz w:val="26"/>
                <w:szCs w:val="26"/>
                <w:cs/>
              </w:rPr>
              <w:t>หนี้สินตามสัญญาเช่า</w:t>
            </w:r>
          </w:p>
        </w:tc>
        <w:tc>
          <w:tcPr>
            <w:tcW w:w="1323" w:type="dxa"/>
          </w:tcPr>
          <w:p w14:paraId="7CC45325" w14:textId="77777777" w:rsidR="00E85B0D" w:rsidRPr="00554F41" w:rsidRDefault="00E85B0D">
            <w:pPr>
              <w:tabs>
                <w:tab w:val="left" w:pos="-2410"/>
              </w:tabs>
              <w:jc w:val="right"/>
              <w:rPr>
                <w:rFonts w:asciiTheme="majorBidi" w:hAnsiTheme="majorBidi" w:cstheme="majorBidi"/>
                <w:sz w:val="26"/>
                <w:szCs w:val="26"/>
              </w:rPr>
            </w:pPr>
            <w:r w:rsidRPr="00554F41">
              <w:rPr>
                <w:rFonts w:asciiTheme="majorBidi" w:hAnsiTheme="majorBidi" w:cs="Angsana New"/>
                <w:sz w:val="26"/>
                <w:szCs w:val="26"/>
                <w:cs/>
              </w:rPr>
              <w:t>11,757,472.60</w:t>
            </w:r>
          </w:p>
        </w:tc>
        <w:tc>
          <w:tcPr>
            <w:tcW w:w="194" w:type="dxa"/>
            <w:tcMar>
              <w:left w:w="28" w:type="dxa"/>
              <w:right w:w="28" w:type="dxa"/>
            </w:tcMar>
          </w:tcPr>
          <w:p w14:paraId="12B6A0F7" w14:textId="77777777" w:rsidR="00E85B0D" w:rsidRPr="00554F41" w:rsidRDefault="00E85B0D">
            <w:pPr>
              <w:tabs>
                <w:tab w:val="left" w:pos="-2410"/>
              </w:tabs>
              <w:jc w:val="right"/>
              <w:rPr>
                <w:rFonts w:asciiTheme="majorBidi" w:hAnsiTheme="majorBidi" w:cstheme="majorBidi"/>
                <w:sz w:val="26"/>
                <w:szCs w:val="26"/>
              </w:rPr>
            </w:pPr>
          </w:p>
        </w:tc>
        <w:tc>
          <w:tcPr>
            <w:tcW w:w="1259" w:type="dxa"/>
          </w:tcPr>
          <w:p w14:paraId="0349D437" w14:textId="77777777" w:rsidR="00E85B0D" w:rsidRPr="00554F41" w:rsidRDefault="00E85B0D">
            <w:pPr>
              <w:tabs>
                <w:tab w:val="left" w:pos="-2410"/>
              </w:tabs>
              <w:jc w:val="center"/>
              <w:rPr>
                <w:rFonts w:asciiTheme="majorBidi" w:hAnsiTheme="majorBidi" w:cstheme="majorBidi"/>
                <w:sz w:val="26"/>
                <w:szCs w:val="26"/>
              </w:rPr>
            </w:pPr>
            <w:r w:rsidRPr="00554F41">
              <w:rPr>
                <w:rFonts w:asciiTheme="majorBidi" w:hAnsiTheme="majorBidi" w:cs="Angsana New"/>
                <w:sz w:val="26"/>
                <w:szCs w:val="26"/>
                <w:cs/>
              </w:rPr>
              <w:t>15,874,068.80</w:t>
            </w:r>
          </w:p>
        </w:tc>
        <w:tc>
          <w:tcPr>
            <w:tcW w:w="124" w:type="dxa"/>
            <w:tcMar>
              <w:left w:w="28" w:type="dxa"/>
              <w:right w:w="28" w:type="dxa"/>
            </w:tcMar>
          </w:tcPr>
          <w:p w14:paraId="425EE319" w14:textId="77777777" w:rsidR="00E85B0D" w:rsidRPr="00327337" w:rsidRDefault="00E85B0D">
            <w:pPr>
              <w:tabs>
                <w:tab w:val="left" w:pos="-2410"/>
              </w:tabs>
              <w:jc w:val="center"/>
              <w:rPr>
                <w:rFonts w:asciiTheme="majorBidi" w:hAnsiTheme="majorBidi" w:cstheme="majorBidi"/>
                <w:sz w:val="26"/>
                <w:szCs w:val="26"/>
                <w:highlight w:val="yellow"/>
              </w:rPr>
            </w:pPr>
          </w:p>
        </w:tc>
        <w:tc>
          <w:tcPr>
            <w:tcW w:w="1166" w:type="dxa"/>
          </w:tcPr>
          <w:p w14:paraId="4D3B1ADD" w14:textId="77777777" w:rsidR="00E85B0D" w:rsidRPr="00061014" w:rsidRDefault="00E85B0D">
            <w:pPr>
              <w:tabs>
                <w:tab w:val="left" w:pos="-2410"/>
              </w:tabs>
              <w:jc w:val="center"/>
              <w:rPr>
                <w:rFonts w:asciiTheme="majorBidi" w:hAnsiTheme="majorBidi" w:cstheme="majorBidi"/>
                <w:sz w:val="26"/>
                <w:szCs w:val="26"/>
              </w:rPr>
            </w:pPr>
            <w:r w:rsidRPr="00061014">
              <w:rPr>
                <w:rFonts w:asciiTheme="majorBidi" w:hAnsiTheme="majorBidi" w:cstheme="majorBidi" w:hint="cs"/>
                <w:sz w:val="26"/>
                <w:szCs w:val="26"/>
                <w:cs/>
              </w:rPr>
              <w:t>-</w:t>
            </w:r>
          </w:p>
        </w:tc>
        <w:tc>
          <w:tcPr>
            <w:tcW w:w="123" w:type="dxa"/>
            <w:tcMar>
              <w:left w:w="28" w:type="dxa"/>
              <w:right w:w="28" w:type="dxa"/>
            </w:tcMar>
          </w:tcPr>
          <w:p w14:paraId="6F826686" w14:textId="77777777" w:rsidR="00E85B0D" w:rsidRPr="00061014" w:rsidRDefault="00E85B0D">
            <w:pPr>
              <w:tabs>
                <w:tab w:val="left" w:pos="-2410"/>
              </w:tabs>
              <w:jc w:val="right"/>
              <w:rPr>
                <w:rFonts w:asciiTheme="majorBidi" w:hAnsiTheme="majorBidi" w:cstheme="majorBidi"/>
                <w:sz w:val="26"/>
                <w:szCs w:val="26"/>
              </w:rPr>
            </w:pPr>
          </w:p>
        </w:tc>
        <w:tc>
          <w:tcPr>
            <w:tcW w:w="1320" w:type="dxa"/>
          </w:tcPr>
          <w:p w14:paraId="78A42580" w14:textId="77777777" w:rsidR="00E85B0D" w:rsidRPr="00061014" w:rsidRDefault="00E85B0D">
            <w:pPr>
              <w:ind w:right="31"/>
              <w:jc w:val="right"/>
              <w:rPr>
                <w:rFonts w:asciiTheme="majorBidi" w:hAnsiTheme="majorBidi" w:cstheme="majorBidi"/>
                <w:sz w:val="26"/>
                <w:szCs w:val="26"/>
              </w:rPr>
            </w:pPr>
            <w:r w:rsidRPr="003559D0">
              <w:rPr>
                <w:rFonts w:asciiTheme="majorBidi" w:hAnsiTheme="majorBidi" w:cstheme="majorBidi"/>
                <w:sz w:val="26"/>
                <w:szCs w:val="26"/>
                <w:cs/>
              </w:rPr>
              <w:t>27</w:t>
            </w:r>
            <w:r w:rsidRPr="007C5D86">
              <w:rPr>
                <w:rFonts w:asciiTheme="majorBidi" w:hAnsiTheme="majorBidi" w:cstheme="majorBidi"/>
                <w:sz w:val="26"/>
                <w:szCs w:val="26"/>
              </w:rPr>
              <w:t>,</w:t>
            </w:r>
            <w:r w:rsidRPr="003559D0">
              <w:rPr>
                <w:rFonts w:asciiTheme="majorBidi" w:hAnsiTheme="majorBidi" w:cstheme="majorBidi"/>
                <w:sz w:val="26"/>
                <w:szCs w:val="26"/>
                <w:cs/>
              </w:rPr>
              <w:t>631</w:t>
            </w:r>
            <w:r w:rsidRPr="007C5D86">
              <w:rPr>
                <w:rFonts w:asciiTheme="majorBidi" w:hAnsiTheme="majorBidi" w:cstheme="majorBidi"/>
                <w:sz w:val="26"/>
                <w:szCs w:val="26"/>
              </w:rPr>
              <w:t>,</w:t>
            </w:r>
            <w:r w:rsidRPr="003559D0">
              <w:rPr>
                <w:rFonts w:asciiTheme="majorBidi" w:hAnsiTheme="majorBidi" w:cstheme="majorBidi"/>
                <w:sz w:val="26"/>
                <w:szCs w:val="26"/>
                <w:cs/>
              </w:rPr>
              <w:t>541.40</w:t>
            </w:r>
          </w:p>
        </w:tc>
        <w:tc>
          <w:tcPr>
            <w:tcW w:w="112" w:type="dxa"/>
            <w:tcMar>
              <w:left w:w="28" w:type="dxa"/>
              <w:right w:w="28" w:type="dxa"/>
            </w:tcMar>
          </w:tcPr>
          <w:p w14:paraId="4C3FA565" w14:textId="77777777" w:rsidR="00E85B0D" w:rsidRPr="00327337" w:rsidRDefault="00E85B0D">
            <w:pPr>
              <w:tabs>
                <w:tab w:val="left" w:pos="-2410"/>
              </w:tabs>
              <w:jc w:val="right"/>
              <w:rPr>
                <w:rFonts w:asciiTheme="majorBidi" w:hAnsiTheme="majorBidi" w:cstheme="majorBidi"/>
                <w:sz w:val="26"/>
                <w:szCs w:val="26"/>
                <w:highlight w:val="yellow"/>
              </w:rPr>
            </w:pPr>
          </w:p>
        </w:tc>
        <w:tc>
          <w:tcPr>
            <w:tcW w:w="1373" w:type="dxa"/>
          </w:tcPr>
          <w:p w14:paraId="40B9044F" w14:textId="77777777" w:rsidR="00E85B0D" w:rsidRPr="00327337" w:rsidRDefault="00E85B0D">
            <w:pPr>
              <w:ind w:right="31"/>
              <w:jc w:val="right"/>
              <w:rPr>
                <w:rFonts w:asciiTheme="majorBidi" w:hAnsiTheme="majorBidi" w:cstheme="majorBidi"/>
                <w:sz w:val="26"/>
                <w:szCs w:val="26"/>
                <w:highlight w:val="yellow"/>
              </w:rPr>
            </w:pPr>
            <w:r w:rsidRPr="005E5B7A">
              <w:rPr>
                <w:rFonts w:asciiTheme="majorBidi" w:hAnsiTheme="majorBidi" w:cs="Angsana New"/>
                <w:sz w:val="26"/>
                <w:szCs w:val="26"/>
                <w:cs/>
              </w:rPr>
              <w:t>25</w:t>
            </w:r>
            <w:r w:rsidRPr="005E5B7A">
              <w:rPr>
                <w:rFonts w:asciiTheme="majorBidi" w:hAnsiTheme="majorBidi" w:cs="Angsana New"/>
                <w:sz w:val="26"/>
                <w:szCs w:val="26"/>
              </w:rPr>
              <w:t>,</w:t>
            </w:r>
            <w:r w:rsidRPr="005E5B7A">
              <w:rPr>
                <w:rFonts w:asciiTheme="majorBidi" w:hAnsiTheme="majorBidi" w:cs="Angsana New"/>
                <w:sz w:val="26"/>
                <w:szCs w:val="26"/>
                <w:cs/>
              </w:rPr>
              <w:t>770</w:t>
            </w:r>
            <w:r w:rsidRPr="005E5B7A">
              <w:rPr>
                <w:rFonts w:asciiTheme="majorBidi" w:hAnsiTheme="majorBidi" w:cs="Angsana New"/>
                <w:sz w:val="26"/>
                <w:szCs w:val="26"/>
              </w:rPr>
              <w:t>,</w:t>
            </w:r>
            <w:r w:rsidRPr="005E5B7A">
              <w:rPr>
                <w:rFonts w:asciiTheme="majorBidi" w:hAnsiTheme="majorBidi" w:cs="Angsana New"/>
                <w:sz w:val="26"/>
                <w:szCs w:val="26"/>
                <w:cs/>
              </w:rPr>
              <w:t>667.61</w:t>
            </w:r>
          </w:p>
        </w:tc>
      </w:tr>
      <w:tr w:rsidR="008E7E24" w:rsidRPr="00A97329" w14:paraId="33BE8CCC" w14:textId="77777777" w:rsidTr="0028195B">
        <w:tc>
          <w:tcPr>
            <w:tcW w:w="3166" w:type="dxa"/>
          </w:tcPr>
          <w:p w14:paraId="027A336C" w14:textId="77777777" w:rsidR="00E85B0D" w:rsidRPr="00A97329" w:rsidRDefault="00E85B0D">
            <w:pPr>
              <w:tabs>
                <w:tab w:val="left" w:pos="-2410"/>
              </w:tabs>
              <w:ind w:left="316"/>
              <w:jc w:val="thaiDistribute"/>
              <w:rPr>
                <w:rFonts w:asciiTheme="majorBidi" w:hAnsiTheme="majorBidi" w:cstheme="majorBidi"/>
                <w:sz w:val="26"/>
                <w:szCs w:val="26"/>
                <w:cs/>
              </w:rPr>
            </w:pPr>
            <w:r w:rsidRPr="00A97329">
              <w:rPr>
                <w:rFonts w:asciiTheme="majorBidi" w:hAnsiTheme="majorBidi" w:cstheme="majorBidi"/>
                <w:sz w:val="26"/>
                <w:szCs w:val="26"/>
                <w:cs/>
              </w:rPr>
              <w:t>รวม</w:t>
            </w:r>
          </w:p>
        </w:tc>
        <w:tc>
          <w:tcPr>
            <w:tcW w:w="1323" w:type="dxa"/>
            <w:tcBorders>
              <w:top w:val="single" w:sz="4" w:space="0" w:color="auto"/>
              <w:bottom w:val="double" w:sz="4" w:space="0" w:color="auto"/>
            </w:tcBorders>
          </w:tcPr>
          <w:p w14:paraId="25135CE6" w14:textId="77777777" w:rsidR="00E85B0D" w:rsidRPr="00A56D06" w:rsidRDefault="00E85B0D">
            <w:pPr>
              <w:tabs>
                <w:tab w:val="left" w:pos="-2410"/>
              </w:tabs>
              <w:ind w:right="34"/>
              <w:jc w:val="right"/>
              <w:rPr>
                <w:rFonts w:asciiTheme="majorBidi" w:hAnsiTheme="majorBidi" w:cstheme="majorBidi"/>
                <w:sz w:val="26"/>
                <w:szCs w:val="26"/>
                <w:highlight w:val="yellow"/>
              </w:rPr>
            </w:pPr>
            <w:r w:rsidRPr="00367688">
              <w:rPr>
                <w:rFonts w:asciiTheme="majorBidi" w:hAnsiTheme="majorBidi" w:cstheme="majorBidi"/>
                <w:sz w:val="26"/>
                <w:szCs w:val="26"/>
              </w:rPr>
              <w:t>164,208,094.20</w:t>
            </w:r>
          </w:p>
        </w:tc>
        <w:tc>
          <w:tcPr>
            <w:tcW w:w="194" w:type="dxa"/>
            <w:tcMar>
              <w:left w:w="28" w:type="dxa"/>
              <w:right w:w="28" w:type="dxa"/>
            </w:tcMar>
          </w:tcPr>
          <w:p w14:paraId="72DFB2E7" w14:textId="77777777" w:rsidR="00E85B0D" w:rsidRPr="00A56D06" w:rsidRDefault="00E85B0D">
            <w:pPr>
              <w:tabs>
                <w:tab w:val="left" w:pos="-2410"/>
              </w:tabs>
              <w:jc w:val="thaiDistribute"/>
              <w:rPr>
                <w:rFonts w:asciiTheme="majorBidi" w:hAnsiTheme="majorBidi" w:cstheme="majorBidi"/>
                <w:sz w:val="26"/>
                <w:szCs w:val="26"/>
                <w:highlight w:val="yellow"/>
              </w:rPr>
            </w:pPr>
          </w:p>
        </w:tc>
        <w:tc>
          <w:tcPr>
            <w:tcW w:w="1259" w:type="dxa"/>
            <w:tcBorders>
              <w:top w:val="single" w:sz="4" w:space="0" w:color="auto"/>
              <w:bottom w:val="double" w:sz="4" w:space="0" w:color="auto"/>
            </w:tcBorders>
          </w:tcPr>
          <w:p w14:paraId="0ADF467A" w14:textId="77777777" w:rsidR="00E85B0D" w:rsidRPr="00A56D06" w:rsidRDefault="00E85B0D">
            <w:pPr>
              <w:tabs>
                <w:tab w:val="left" w:pos="-2410"/>
              </w:tabs>
              <w:jc w:val="center"/>
              <w:rPr>
                <w:rFonts w:asciiTheme="majorBidi" w:hAnsiTheme="majorBidi" w:cstheme="majorBidi"/>
                <w:sz w:val="26"/>
                <w:szCs w:val="26"/>
                <w:highlight w:val="yellow"/>
              </w:rPr>
            </w:pPr>
            <w:r w:rsidRPr="003F73D7">
              <w:rPr>
                <w:rFonts w:asciiTheme="majorBidi" w:hAnsiTheme="majorBidi" w:cs="Angsana New"/>
                <w:sz w:val="26"/>
                <w:szCs w:val="26"/>
                <w:cs/>
              </w:rPr>
              <w:t>15,874,068.80</w:t>
            </w:r>
          </w:p>
        </w:tc>
        <w:tc>
          <w:tcPr>
            <w:tcW w:w="124" w:type="dxa"/>
            <w:tcMar>
              <w:left w:w="28" w:type="dxa"/>
              <w:right w:w="28" w:type="dxa"/>
            </w:tcMar>
          </w:tcPr>
          <w:p w14:paraId="329F61DB" w14:textId="77777777" w:rsidR="00E85B0D" w:rsidRPr="00A56D06" w:rsidRDefault="00E85B0D">
            <w:pPr>
              <w:tabs>
                <w:tab w:val="left" w:pos="-2410"/>
              </w:tabs>
              <w:jc w:val="center"/>
              <w:rPr>
                <w:rFonts w:asciiTheme="majorBidi" w:hAnsiTheme="majorBidi" w:cstheme="majorBidi"/>
                <w:sz w:val="26"/>
                <w:szCs w:val="26"/>
                <w:highlight w:val="yellow"/>
              </w:rPr>
            </w:pPr>
          </w:p>
        </w:tc>
        <w:tc>
          <w:tcPr>
            <w:tcW w:w="1166" w:type="dxa"/>
            <w:tcBorders>
              <w:top w:val="single" w:sz="4" w:space="0" w:color="auto"/>
              <w:bottom w:val="double" w:sz="4" w:space="0" w:color="auto"/>
            </w:tcBorders>
          </w:tcPr>
          <w:p w14:paraId="2779D67E" w14:textId="77777777" w:rsidR="00E85B0D" w:rsidRPr="006B57B3" w:rsidRDefault="00E85B0D">
            <w:pPr>
              <w:tabs>
                <w:tab w:val="left" w:pos="-2410"/>
              </w:tabs>
              <w:jc w:val="center"/>
              <w:rPr>
                <w:rFonts w:asciiTheme="majorBidi" w:hAnsiTheme="majorBidi" w:cstheme="majorBidi"/>
                <w:sz w:val="26"/>
                <w:szCs w:val="26"/>
              </w:rPr>
            </w:pPr>
            <w:r w:rsidRPr="006B57B3">
              <w:rPr>
                <w:rFonts w:asciiTheme="majorBidi" w:hAnsiTheme="majorBidi" w:cstheme="majorBidi" w:hint="cs"/>
                <w:sz w:val="26"/>
                <w:szCs w:val="26"/>
                <w:cs/>
              </w:rPr>
              <w:t>-</w:t>
            </w:r>
          </w:p>
        </w:tc>
        <w:tc>
          <w:tcPr>
            <w:tcW w:w="123" w:type="dxa"/>
            <w:tcMar>
              <w:left w:w="28" w:type="dxa"/>
              <w:right w:w="28" w:type="dxa"/>
            </w:tcMar>
          </w:tcPr>
          <w:p w14:paraId="082661A4" w14:textId="77777777" w:rsidR="00E85B0D" w:rsidRPr="006B57B3" w:rsidRDefault="00E85B0D">
            <w:pPr>
              <w:tabs>
                <w:tab w:val="left" w:pos="-2410"/>
              </w:tabs>
              <w:jc w:val="thaiDistribute"/>
              <w:rPr>
                <w:rFonts w:asciiTheme="majorBidi" w:hAnsiTheme="majorBidi" w:cstheme="majorBidi"/>
                <w:sz w:val="26"/>
                <w:szCs w:val="26"/>
              </w:rPr>
            </w:pPr>
          </w:p>
        </w:tc>
        <w:tc>
          <w:tcPr>
            <w:tcW w:w="1320" w:type="dxa"/>
            <w:tcBorders>
              <w:top w:val="single" w:sz="4" w:space="0" w:color="auto"/>
              <w:bottom w:val="double" w:sz="4" w:space="0" w:color="auto"/>
            </w:tcBorders>
          </w:tcPr>
          <w:p w14:paraId="437C7717" w14:textId="77777777" w:rsidR="00E85B0D" w:rsidRPr="006B57B3" w:rsidRDefault="00E85B0D">
            <w:pPr>
              <w:ind w:right="31"/>
              <w:jc w:val="right"/>
              <w:rPr>
                <w:rFonts w:asciiTheme="majorBidi" w:hAnsiTheme="majorBidi" w:cstheme="majorBidi"/>
                <w:sz w:val="26"/>
                <w:szCs w:val="26"/>
              </w:rPr>
            </w:pPr>
            <w:r w:rsidRPr="00324E3F">
              <w:rPr>
                <w:rFonts w:asciiTheme="majorBidi" w:hAnsiTheme="majorBidi" w:cs="Angsana New"/>
                <w:sz w:val="26"/>
                <w:szCs w:val="26"/>
                <w:cs/>
              </w:rPr>
              <w:t>180</w:t>
            </w:r>
            <w:r w:rsidRPr="00324E3F">
              <w:rPr>
                <w:rFonts w:asciiTheme="majorBidi" w:hAnsiTheme="majorBidi" w:cstheme="majorBidi"/>
                <w:sz w:val="26"/>
                <w:szCs w:val="26"/>
              </w:rPr>
              <w:t>,</w:t>
            </w:r>
            <w:r w:rsidRPr="00324E3F">
              <w:rPr>
                <w:rFonts w:asciiTheme="majorBidi" w:hAnsiTheme="majorBidi" w:cs="Angsana New"/>
                <w:sz w:val="26"/>
                <w:szCs w:val="26"/>
                <w:cs/>
              </w:rPr>
              <w:t>082</w:t>
            </w:r>
            <w:r w:rsidRPr="00324E3F">
              <w:rPr>
                <w:rFonts w:asciiTheme="majorBidi" w:hAnsiTheme="majorBidi" w:cstheme="majorBidi"/>
                <w:sz w:val="26"/>
                <w:szCs w:val="26"/>
              </w:rPr>
              <w:t>,</w:t>
            </w:r>
            <w:r w:rsidRPr="00324E3F">
              <w:rPr>
                <w:rFonts w:asciiTheme="majorBidi" w:hAnsiTheme="majorBidi" w:cs="Angsana New"/>
                <w:sz w:val="26"/>
                <w:szCs w:val="26"/>
                <w:cs/>
              </w:rPr>
              <w:t>163.00</w:t>
            </w:r>
          </w:p>
        </w:tc>
        <w:tc>
          <w:tcPr>
            <w:tcW w:w="112" w:type="dxa"/>
            <w:tcMar>
              <w:left w:w="28" w:type="dxa"/>
              <w:right w:w="28" w:type="dxa"/>
            </w:tcMar>
          </w:tcPr>
          <w:p w14:paraId="18F19522" w14:textId="77777777" w:rsidR="00E85B0D" w:rsidRPr="00A56D06" w:rsidRDefault="00E85B0D">
            <w:pPr>
              <w:tabs>
                <w:tab w:val="left" w:pos="-2410"/>
              </w:tabs>
              <w:jc w:val="thaiDistribute"/>
              <w:rPr>
                <w:rFonts w:asciiTheme="majorBidi" w:hAnsiTheme="majorBidi" w:cstheme="majorBidi"/>
                <w:sz w:val="26"/>
                <w:szCs w:val="26"/>
                <w:highlight w:val="yellow"/>
              </w:rPr>
            </w:pPr>
          </w:p>
        </w:tc>
        <w:tc>
          <w:tcPr>
            <w:tcW w:w="1373" w:type="dxa"/>
            <w:tcBorders>
              <w:top w:val="single" w:sz="4" w:space="0" w:color="auto"/>
              <w:bottom w:val="double" w:sz="4" w:space="0" w:color="auto"/>
            </w:tcBorders>
          </w:tcPr>
          <w:p w14:paraId="06F302C9" w14:textId="77777777" w:rsidR="00E85B0D" w:rsidRPr="00A56D06" w:rsidRDefault="00E85B0D">
            <w:pPr>
              <w:ind w:right="31"/>
              <w:jc w:val="right"/>
              <w:rPr>
                <w:rFonts w:ascii="Angsana New" w:hAnsi="Angsana New" w:cs="Angsana New"/>
                <w:sz w:val="26"/>
                <w:szCs w:val="26"/>
                <w:highlight w:val="yellow"/>
              </w:rPr>
            </w:pPr>
            <w:r w:rsidRPr="003F777F">
              <w:rPr>
                <w:rFonts w:asciiTheme="majorBidi" w:hAnsiTheme="majorBidi" w:cstheme="majorBidi"/>
                <w:sz w:val="26"/>
                <w:szCs w:val="26"/>
              </w:rPr>
              <w:t>178,221,289.21</w:t>
            </w:r>
          </w:p>
        </w:tc>
      </w:tr>
    </w:tbl>
    <w:p w14:paraId="7B605B68" w14:textId="77777777" w:rsidR="00225F1E" w:rsidRPr="00225F1E" w:rsidRDefault="00225F1E" w:rsidP="00225F1E">
      <w:pPr>
        <w:tabs>
          <w:tab w:val="left" w:pos="1080"/>
        </w:tabs>
        <w:jc w:val="thaiDistribute"/>
        <w:rPr>
          <w:rFonts w:ascii="Angsana New" w:hAnsi="Angsana New" w:cs="Angsana New"/>
          <w:b/>
          <w:bCs/>
          <w:sz w:val="30"/>
          <w:szCs w:val="30"/>
        </w:rPr>
      </w:pPr>
    </w:p>
    <w:p w14:paraId="4A63F89E" w14:textId="77777777" w:rsidR="00FE2679" w:rsidRDefault="00FE2679" w:rsidP="00225F1E">
      <w:pPr>
        <w:tabs>
          <w:tab w:val="left" w:pos="1080"/>
        </w:tabs>
        <w:jc w:val="thaiDistribute"/>
        <w:rPr>
          <w:rFonts w:ascii="Angsana New" w:hAnsi="Angsana New" w:cs="Angsana New"/>
          <w:b/>
          <w:bCs/>
          <w:sz w:val="30"/>
          <w:szCs w:val="30"/>
        </w:rPr>
      </w:pPr>
    </w:p>
    <w:p w14:paraId="210663D4" w14:textId="77777777" w:rsidR="00FE2679" w:rsidRDefault="00FE2679" w:rsidP="00225F1E">
      <w:pPr>
        <w:tabs>
          <w:tab w:val="left" w:pos="1080"/>
        </w:tabs>
        <w:jc w:val="thaiDistribute"/>
        <w:rPr>
          <w:rFonts w:ascii="Angsana New" w:hAnsi="Angsana New" w:cs="Angsana New"/>
          <w:b/>
          <w:bCs/>
          <w:sz w:val="30"/>
          <w:szCs w:val="30"/>
        </w:rPr>
      </w:pPr>
    </w:p>
    <w:p w14:paraId="16E43E6E" w14:textId="77777777" w:rsidR="00FE2679" w:rsidRDefault="00FE2679" w:rsidP="00225F1E">
      <w:pPr>
        <w:tabs>
          <w:tab w:val="left" w:pos="1080"/>
        </w:tabs>
        <w:jc w:val="thaiDistribute"/>
        <w:rPr>
          <w:rFonts w:ascii="Angsana New" w:hAnsi="Angsana New" w:cs="Angsana New"/>
          <w:b/>
          <w:bCs/>
          <w:sz w:val="30"/>
          <w:szCs w:val="30"/>
        </w:rPr>
      </w:pPr>
    </w:p>
    <w:p w14:paraId="088F45A3" w14:textId="77777777" w:rsidR="00FE2679" w:rsidRDefault="00FE2679" w:rsidP="00225F1E">
      <w:pPr>
        <w:tabs>
          <w:tab w:val="left" w:pos="1080"/>
        </w:tabs>
        <w:jc w:val="thaiDistribute"/>
        <w:rPr>
          <w:rFonts w:ascii="Angsana New" w:hAnsi="Angsana New" w:cs="Angsana New"/>
          <w:b/>
          <w:bCs/>
          <w:sz w:val="30"/>
          <w:szCs w:val="30"/>
        </w:rPr>
      </w:pPr>
    </w:p>
    <w:p w14:paraId="737BE8D9" w14:textId="77777777" w:rsidR="00FE2679" w:rsidRPr="00225F1E" w:rsidRDefault="00FE2679" w:rsidP="00225F1E">
      <w:pPr>
        <w:tabs>
          <w:tab w:val="left" w:pos="1080"/>
        </w:tabs>
        <w:jc w:val="thaiDistribute"/>
        <w:rPr>
          <w:rFonts w:ascii="Angsana New" w:hAnsi="Angsana New" w:cs="Angsana New"/>
          <w:b/>
          <w:bCs/>
          <w:sz w:val="30"/>
          <w:szCs w:val="30"/>
        </w:rPr>
      </w:pPr>
    </w:p>
    <w:p w14:paraId="2B6B65BA" w14:textId="59806D08" w:rsidR="00C2656E" w:rsidRPr="006778FC" w:rsidRDefault="007E7C54" w:rsidP="0032785C">
      <w:pPr>
        <w:numPr>
          <w:ilvl w:val="0"/>
          <w:numId w:val="1"/>
        </w:numPr>
        <w:tabs>
          <w:tab w:val="clear" w:pos="360"/>
        </w:tabs>
        <w:ind w:left="450" w:hanging="426"/>
        <w:jc w:val="thaiDistribute"/>
        <w:rPr>
          <w:rFonts w:ascii="Angsana New" w:hAnsi="Angsana New" w:cs="Angsana New"/>
          <w:b/>
          <w:bCs/>
          <w:sz w:val="30"/>
          <w:szCs w:val="30"/>
        </w:rPr>
      </w:pPr>
      <w:r w:rsidRPr="007E7C54">
        <w:rPr>
          <w:rFonts w:ascii="Angsana New" w:hAnsi="Angsana New" w:cs="Angsana New" w:hint="cs"/>
          <w:b/>
          <w:bCs/>
          <w:sz w:val="30"/>
          <w:szCs w:val="30"/>
          <w:cs/>
        </w:rPr>
        <w:t>มูลค่ายุติธรรมของสินทรัพย์และหนี้สินทางการเงิน</w:t>
      </w:r>
    </w:p>
    <w:p w14:paraId="6F4057B6" w14:textId="77777777" w:rsidR="007E7C54" w:rsidRPr="00F80A37" w:rsidRDefault="007E7C54" w:rsidP="007E7C54">
      <w:pPr>
        <w:ind w:left="450"/>
        <w:jc w:val="thaiDistribute"/>
        <w:rPr>
          <w:rFonts w:ascii="Angsana New" w:hAnsi="Angsana New" w:cs="Angsana New"/>
          <w:b/>
          <w:bCs/>
          <w:sz w:val="16"/>
          <w:szCs w:val="16"/>
        </w:rPr>
      </w:pPr>
    </w:p>
    <w:p w14:paraId="49E80F48" w14:textId="77777777" w:rsidR="00F80A37" w:rsidRPr="000A6877" w:rsidRDefault="00F80A37" w:rsidP="00F80A37">
      <w:pPr>
        <w:ind w:left="426" w:firstLine="850"/>
        <w:jc w:val="thaiDistribute"/>
        <w:rPr>
          <w:rFonts w:ascii="Angsana New" w:hAnsi="Angsana New" w:cs="Angsana New"/>
          <w:sz w:val="30"/>
          <w:szCs w:val="30"/>
        </w:rPr>
      </w:pPr>
      <w:r>
        <w:rPr>
          <w:rFonts w:ascii="Angsana New" w:hAnsi="Angsana New" w:cs="Angsana New" w:hint="cs"/>
          <w:sz w:val="30"/>
          <w:szCs w:val="30"/>
          <w:cs/>
        </w:rPr>
        <w:t>การ</w:t>
      </w:r>
      <w:r w:rsidRPr="000A6877">
        <w:rPr>
          <w:rFonts w:ascii="Angsana New" w:hAnsi="Angsana New" w:cs="Angsana New"/>
          <w:sz w:val="30"/>
          <w:szCs w:val="30"/>
          <w:cs/>
        </w:rPr>
        <w:t xml:space="preserve">กำหนดลำดับชั้นของมูลค่ายุติธรรมเป็น </w:t>
      </w:r>
      <w:r w:rsidRPr="000A6877">
        <w:rPr>
          <w:rFonts w:ascii="Angsana New" w:hAnsi="Angsana New" w:cs="Angsana New"/>
          <w:sz w:val="30"/>
          <w:szCs w:val="30"/>
        </w:rPr>
        <w:t xml:space="preserve">3 </w:t>
      </w:r>
      <w:r w:rsidRPr="000A6877">
        <w:rPr>
          <w:rFonts w:ascii="Angsana New" w:hAnsi="Angsana New" w:cs="Angsana New"/>
          <w:sz w:val="30"/>
          <w:szCs w:val="30"/>
          <w:cs/>
        </w:rPr>
        <w:t>ระดับตามประเภทของข้อมูลที่นำมาใช้ในเทคนิคการประเมินมูลค่าเพื่อวัดมูลค่ายุติธรรม ดังนี้</w:t>
      </w:r>
    </w:p>
    <w:p w14:paraId="669F2A8D" w14:textId="77777777" w:rsidR="00F80A37" w:rsidRPr="000A6877" w:rsidRDefault="00F80A37" w:rsidP="00F80A37">
      <w:pPr>
        <w:ind w:left="426" w:firstLine="850"/>
        <w:jc w:val="thaiDistribute"/>
        <w:rPr>
          <w:rFonts w:ascii="Angsana New" w:hAnsi="Angsana New" w:cs="Angsana New"/>
          <w:sz w:val="16"/>
          <w:szCs w:val="16"/>
        </w:rPr>
      </w:pPr>
    </w:p>
    <w:p w14:paraId="03305B90" w14:textId="77777777" w:rsidR="00F80A37" w:rsidRPr="000A6877" w:rsidRDefault="00F80A37" w:rsidP="00F80A37">
      <w:pPr>
        <w:ind w:left="426" w:firstLine="850"/>
        <w:jc w:val="thaiDistribute"/>
        <w:rPr>
          <w:rFonts w:ascii="Angsana New" w:hAnsi="Angsana New" w:cs="Angsana New"/>
          <w:sz w:val="30"/>
          <w:szCs w:val="30"/>
        </w:rPr>
      </w:pPr>
      <w:r w:rsidRPr="000A6877">
        <w:rPr>
          <w:rFonts w:ascii="Angsana New" w:hAnsi="Angsana New" w:cs="Angsana New"/>
          <w:sz w:val="30"/>
          <w:szCs w:val="30"/>
          <w:cs/>
        </w:rPr>
        <w:t xml:space="preserve">ระดับ </w:t>
      </w:r>
      <w:r w:rsidRPr="000A6877">
        <w:rPr>
          <w:rFonts w:ascii="Angsana New" w:hAnsi="Angsana New" w:cs="Angsana New"/>
          <w:sz w:val="30"/>
          <w:szCs w:val="30"/>
        </w:rPr>
        <w:t>1</w:t>
      </w:r>
      <w:r w:rsidRPr="000A6877">
        <w:rPr>
          <w:rFonts w:ascii="Angsana New" w:hAnsi="Angsana New" w:cs="Angsana New"/>
          <w:sz w:val="30"/>
          <w:szCs w:val="30"/>
          <w:cs/>
        </w:rPr>
        <w:t xml:space="preserve"> : เป็นข้อมูลราคาเสนอซื้อขายในตลาดที่มีสภาพคล่องสำหรับสินทรัพย์หรือหนี้สินอย่างเดียวกันและบริษัทสามารถเข้าถึงตลาดนั้น ณ วันที่วัดมูลค่า</w:t>
      </w:r>
    </w:p>
    <w:p w14:paraId="71354BD9" w14:textId="77777777" w:rsidR="00F80A37" w:rsidRPr="000A6877" w:rsidRDefault="00F80A37" w:rsidP="00F80A37">
      <w:pPr>
        <w:ind w:left="426" w:firstLine="850"/>
        <w:jc w:val="thaiDistribute"/>
        <w:rPr>
          <w:rFonts w:ascii="Angsana New" w:hAnsi="Angsana New" w:cs="Angsana New"/>
          <w:sz w:val="16"/>
          <w:szCs w:val="16"/>
        </w:rPr>
      </w:pPr>
    </w:p>
    <w:p w14:paraId="24ABA7F1" w14:textId="77777777" w:rsidR="00F80A37" w:rsidRPr="000A6877" w:rsidRDefault="00F80A37" w:rsidP="00F80A37">
      <w:pPr>
        <w:ind w:left="426" w:firstLine="850"/>
        <w:jc w:val="thaiDistribute"/>
        <w:rPr>
          <w:rFonts w:ascii="Angsana New" w:hAnsi="Angsana New" w:cs="Angsana New"/>
          <w:sz w:val="30"/>
          <w:szCs w:val="30"/>
        </w:rPr>
      </w:pPr>
      <w:r w:rsidRPr="000A6877">
        <w:rPr>
          <w:rFonts w:ascii="Angsana New" w:hAnsi="Angsana New" w:cs="Angsana New"/>
          <w:sz w:val="30"/>
          <w:szCs w:val="30"/>
          <w:cs/>
        </w:rPr>
        <w:t xml:space="preserve">ระดับ </w:t>
      </w:r>
      <w:r w:rsidRPr="000A6877">
        <w:rPr>
          <w:rFonts w:ascii="Angsana New" w:hAnsi="Angsana New" w:cs="Angsana New"/>
          <w:sz w:val="30"/>
          <w:szCs w:val="30"/>
        </w:rPr>
        <w:t>2</w:t>
      </w:r>
      <w:r w:rsidRPr="000A6877">
        <w:rPr>
          <w:rFonts w:ascii="Angsana New" w:hAnsi="Angsana New" w:cs="Angsana New"/>
          <w:sz w:val="30"/>
          <w:szCs w:val="30"/>
          <w:cs/>
        </w:rPr>
        <w:t xml:space="preserve"> : เป็นข้อมูลอื่นที่สังเกตได้ไม่ว่าโดยทางตรงหรือทางอ้อมสำหรับสินทรัพย์หรือหนี้สินนั้</w:t>
      </w:r>
      <w:r w:rsidRPr="000A6877">
        <w:rPr>
          <w:rFonts w:ascii="Angsana New" w:hAnsi="Angsana New" w:cs="Angsana New" w:hint="cs"/>
          <w:sz w:val="30"/>
          <w:szCs w:val="30"/>
          <w:cs/>
        </w:rPr>
        <w:t>น</w:t>
      </w:r>
    </w:p>
    <w:p w14:paraId="68568684" w14:textId="77777777" w:rsidR="00F80A37" w:rsidRPr="000A6877" w:rsidRDefault="00F80A37" w:rsidP="00F80A37">
      <w:pPr>
        <w:ind w:left="426" w:firstLine="850"/>
        <w:jc w:val="thaiDistribute"/>
        <w:rPr>
          <w:rFonts w:ascii="Angsana New" w:hAnsi="Angsana New" w:cs="Angsana New"/>
          <w:sz w:val="16"/>
          <w:szCs w:val="16"/>
          <w:cs/>
        </w:rPr>
      </w:pPr>
    </w:p>
    <w:p w14:paraId="5A73581C" w14:textId="77777777" w:rsidR="00F80A37" w:rsidRPr="000A6877" w:rsidRDefault="00F80A37" w:rsidP="00F80A37">
      <w:pPr>
        <w:ind w:left="426" w:firstLine="850"/>
        <w:jc w:val="thaiDistribute"/>
        <w:rPr>
          <w:rFonts w:ascii="Angsana New" w:hAnsi="Angsana New" w:cs="Angsana New"/>
          <w:sz w:val="30"/>
          <w:szCs w:val="30"/>
        </w:rPr>
      </w:pPr>
      <w:r w:rsidRPr="000A6877">
        <w:rPr>
          <w:rFonts w:ascii="Angsana New" w:hAnsi="Angsana New" w:cs="Angsana New"/>
          <w:sz w:val="30"/>
          <w:szCs w:val="30"/>
          <w:cs/>
        </w:rPr>
        <w:t xml:space="preserve">ระดับ </w:t>
      </w:r>
      <w:r w:rsidRPr="000A6877">
        <w:rPr>
          <w:rFonts w:ascii="Angsana New" w:hAnsi="Angsana New" w:cs="Angsana New"/>
          <w:sz w:val="30"/>
          <w:szCs w:val="30"/>
        </w:rPr>
        <w:t>3</w:t>
      </w:r>
      <w:r w:rsidRPr="000A6877">
        <w:rPr>
          <w:rFonts w:ascii="Angsana New" w:hAnsi="Angsana New" w:cs="Angsana New"/>
          <w:sz w:val="30"/>
          <w:szCs w:val="30"/>
          <w:cs/>
        </w:rPr>
        <w:t xml:space="preserve"> : เป็นข้อมูลที่ไม่สามารถสังเกตได้สำหรับสินทรัพย์หรือหนี้สินนั้น</w:t>
      </w:r>
    </w:p>
    <w:p w14:paraId="4A8FD7AD" w14:textId="77777777" w:rsidR="00121A1F" w:rsidRPr="002C7CB1" w:rsidRDefault="00121A1F" w:rsidP="00740B0F">
      <w:pPr>
        <w:ind w:left="360" w:firstLine="968"/>
        <w:jc w:val="thaiDistribute"/>
        <w:rPr>
          <w:rFonts w:ascii="Angsana New" w:eastAsia="Angsana New" w:hAnsi="Angsana New" w:cs="Angsana New"/>
          <w:sz w:val="16"/>
          <w:szCs w:val="16"/>
        </w:rPr>
      </w:pPr>
    </w:p>
    <w:p w14:paraId="05C6696B" w14:textId="77777777" w:rsidR="00121A1F" w:rsidRPr="000A6877" w:rsidRDefault="00121A1F" w:rsidP="00121A1F">
      <w:pPr>
        <w:ind w:left="426" w:firstLine="850"/>
        <w:jc w:val="thaiDistribute"/>
        <w:rPr>
          <w:rFonts w:ascii="Angsana New" w:hAnsi="Angsana New" w:cs="Angsana New"/>
          <w:sz w:val="30"/>
          <w:szCs w:val="30"/>
          <w:cs/>
        </w:rPr>
      </w:pPr>
      <w:r w:rsidRPr="000A6877">
        <w:rPr>
          <w:rFonts w:ascii="Angsana New" w:hAnsi="Angsana New" w:cs="Angsana New" w:hint="cs"/>
          <w:sz w:val="30"/>
          <w:szCs w:val="30"/>
          <w:cs/>
        </w:rPr>
        <w:t>กลุ่ม</w:t>
      </w:r>
      <w:r w:rsidRPr="000A6877">
        <w:rPr>
          <w:rFonts w:ascii="Angsana New" w:hAnsi="Angsana New" w:cs="Angsana New"/>
          <w:sz w:val="30"/>
          <w:szCs w:val="30"/>
          <w:cs/>
        </w:rPr>
        <w:t>บริษัทฯ มีสินทรัพย์ที่วัดมูลค่าและเปิดเผยด้วยมูลค่ายุติธรรมแยกแสดงตามลำดับชั้นของมูลค่ายุติธรรม ดังนี้</w:t>
      </w:r>
    </w:p>
    <w:p w14:paraId="667D0362" w14:textId="77777777" w:rsidR="004873B5" w:rsidRPr="00CD3306" w:rsidRDefault="004873B5" w:rsidP="00797DBC">
      <w:pPr>
        <w:overflowPunct w:val="0"/>
        <w:autoSpaceDE w:val="0"/>
        <w:autoSpaceDN w:val="0"/>
        <w:adjustRightInd w:val="0"/>
        <w:spacing w:before="120" w:after="120"/>
        <w:ind w:right="-43"/>
        <w:jc w:val="thaiDistribute"/>
        <w:textAlignment w:val="baseline"/>
        <w:rPr>
          <w:rFonts w:ascii="Angsana New" w:eastAsia="Times New Roman" w:hAnsi="Angsana New" w:cs="Angsana New"/>
          <w:color w:val="000000"/>
          <w:sz w:val="2"/>
          <w:szCs w:val="2"/>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FF0C13" w:rsidRPr="00330B50" w14:paraId="4A65754A" w14:textId="77777777" w:rsidTr="00330B50">
        <w:tc>
          <w:tcPr>
            <w:tcW w:w="3060" w:type="dxa"/>
          </w:tcPr>
          <w:p w14:paraId="425CEAF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01B01AB9"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5BFDD5C4"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tcPr>
          <w:p w14:paraId="33FEA0A4" w14:textId="4857DDA3" w:rsidR="008F5E9A" w:rsidRPr="00330B50" w:rsidRDefault="008F5E9A"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FF0C13" w:rsidRPr="00330B50" w14:paraId="060C5222" w14:textId="77777777" w:rsidTr="00330B50">
        <w:tc>
          <w:tcPr>
            <w:tcW w:w="3060" w:type="dxa"/>
          </w:tcPr>
          <w:p w14:paraId="021F6A81" w14:textId="77777777" w:rsidR="00E54391" w:rsidRPr="00330B50"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tcPr>
          <w:p w14:paraId="0A458852" w14:textId="1C04A3DE"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งบการเงินรวม</w:t>
            </w:r>
          </w:p>
        </w:tc>
        <w:tc>
          <w:tcPr>
            <w:tcW w:w="5130" w:type="dxa"/>
            <w:gridSpan w:val="2"/>
          </w:tcPr>
          <w:p w14:paraId="288B60C6" w14:textId="77777777" w:rsidR="00E54391" w:rsidRPr="00330B50"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FF0C13" w:rsidRPr="00330B50" w14:paraId="57254C1C" w14:textId="77777777" w:rsidTr="00843C85">
        <w:tc>
          <w:tcPr>
            <w:tcW w:w="3060" w:type="dxa"/>
            <w:vAlign w:val="center"/>
          </w:tcPr>
          <w:p w14:paraId="2CE03E35"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31BF31B3" w14:textId="42C32744" w:rsidR="00E54391"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vAlign w:val="center"/>
          </w:tcPr>
          <w:p w14:paraId="1F92A088"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48071A" w:rsidRPr="00330B50" w14:paraId="1966A981" w14:textId="77777777">
        <w:tc>
          <w:tcPr>
            <w:tcW w:w="3060" w:type="dxa"/>
            <w:vAlign w:val="center"/>
          </w:tcPr>
          <w:p w14:paraId="156C5FB8" w14:textId="03DB38F9" w:rsidR="00EC45D3" w:rsidRPr="00330B50" w:rsidRDefault="00EC45D3"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79A0D4EE" w14:textId="0AD3BFF1" w:rsidR="00EC45D3" w:rsidRPr="00330B50" w:rsidRDefault="00EC45D3"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ณ วันที่</w:t>
            </w:r>
            <w:r w:rsidR="00121A1F">
              <w:rPr>
                <w:rFonts w:ascii="Angsana New" w:eastAsia="Brush Script MT" w:hAnsi="Angsana New" w:cs="Angsana New"/>
                <w:sz w:val="22"/>
                <w:szCs w:val="22"/>
              </w:rPr>
              <w:t xml:space="preserve"> </w:t>
            </w:r>
            <w:r w:rsidR="00121A1F" w:rsidRPr="00721E0F">
              <w:rPr>
                <w:rFonts w:ascii="Angsana New" w:eastAsia="Brush Script MT" w:hAnsi="Angsana New" w:cs="Angsana New"/>
                <w:sz w:val="22"/>
                <w:szCs w:val="22"/>
              </w:rPr>
              <w:t>3</w:t>
            </w:r>
            <w:r w:rsidR="00121A1F">
              <w:rPr>
                <w:rFonts w:ascii="Angsana New" w:eastAsia="Brush Script MT" w:hAnsi="Angsana New" w:cs="Angsana New"/>
                <w:sz w:val="22"/>
                <w:szCs w:val="22"/>
              </w:rPr>
              <w:t>1</w:t>
            </w:r>
            <w:r w:rsidR="00121A1F" w:rsidRPr="00721E0F">
              <w:rPr>
                <w:rFonts w:ascii="Angsana New" w:eastAsia="Brush Script MT" w:hAnsi="Angsana New" w:cs="Angsana New"/>
                <w:sz w:val="22"/>
                <w:szCs w:val="22"/>
              </w:rPr>
              <w:t xml:space="preserve"> </w:t>
            </w:r>
            <w:r w:rsidR="00121A1F">
              <w:rPr>
                <w:rFonts w:ascii="Angsana New" w:eastAsia="Brush Script MT" w:hAnsi="Angsana New" w:cs="Angsana New" w:hint="cs"/>
                <w:sz w:val="22"/>
                <w:szCs w:val="22"/>
                <w:cs/>
              </w:rPr>
              <w:t>ธันวาคม</w:t>
            </w:r>
          </w:p>
        </w:tc>
        <w:tc>
          <w:tcPr>
            <w:tcW w:w="1170" w:type="dxa"/>
            <w:vAlign w:val="center"/>
          </w:tcPr>
          <w:p w14:paraId="2A15AC6B" w14:textId="18200006" w:rsidR="00EC45D3" w:rsidRPr="00330B50" w:rsidRDefault="00EC45D3"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vAlign w:val="center"/>
          </w:tcPr>
          <w:p w14:paraId="1C844563" w14:textId="441A682C" w:rsidR="00EC45D3" w:rsidRPr="00330B50" w:rsidRDefault="00EC45D3"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7A779C" w:rsidRPr="00330B50" w14:paraId="27662D26" w14:textId="77777777" w:rsidTr="00E54391">
        <w:tc>
          <w:tcPr>
            <w:tcW w:w="3060" w:type="dxa"/>
            <w:tcBorders>
              <w:bottom w:val="single" w:sz="4" w:space="0" w:color="auto"/>
            </w:tcBorders>
          </w:tcPr>
          <w:p w14:paraId="1885BCA8" w14:textId="0C2569B9"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tcPr>
          <w:p w14:paraId="5DA347C8" w14:textId="5B7C2982"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721E0F">
              <w:rPr>
                <w:rFonts w:ascii="Angsana New" w:eastAsia="Brush Script MT" w:hAnsi="Angsana New" w:cs="Angsana New"/>
                <w:sz w:val="22"/>
                <w:szCs w:val="22"/>
              </w:rPr>
              <w:t>256</w:t>
            </w:r>
            <w:r>
              <w:rPr>
                <w:rFonts w:ascii="Angsana New" w:eastAsia="Brush Script MT" w:hAnsi="Angsana New" w:cs="Angsana New"/>
                <w:sz w:val="22"/>
                <w:szCs w:val="22"/>
              </w:rPr>
              <w:t>8</w:t>
            </w:r>
          </w:p>
        </w:tc>
        <w:tc>
          <w:tcPr>
            <w:tcW w:w="1260" w:type="dxa"/>
            <w:tcBorders>
              <w:bottom w:val="single" w:sz="4" w:space="0" w:color="auto"/>
            </w:tcBorders>
          </w:tcPr>
          <w:p w14:paraId="5C0599D3" w14:textId="07D1274F"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721E0F">
              <w:rPr>
                <w:rFonts w:ascii="Angsana New" w:eastAsia="Brush Script MT" w:hAnsi="Angsana New" w:cs="Angsana New"/>
                <w:sz w:val="22"/>
                <w:szCs w:val="22"/>
              </w:rPr>
              <w:t>2567</w:t>
            </w:r>
          </w:p>
        </w:tc>
        <w:tc>
          <w:tcPr>
            <w:tcW w:w="1170" w:type="dxa"/>
            <w:tcBorders>
              <w:bottom w:val="single" w:sz="4" w:space="0" w:color="auto"/>
            </w:tcBorders>
          </w:tcPr>
          <w:p w14:paraId="5DEB0925" w14:textId="2F11BBA6"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tcPr>
          <w:p w14:paraId="1CCAB3F3" w14:textId="441B3B3F"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7A779C" w:rsidRPr="00330B50" w14:paraId="40028065" w14:textId="77777777" w:rsidTr="00330B50">
        <w:tc>
          <w:tcPr>
            <w:tcW w:w="3060" w:type="dxa"/>
            <w:tcBorders>
              <w:top w:val="single" w:sz="4" w:space="0" w:color="auto"/>
            </w:tcBorders>
          </w:tcPr>
          <w:p w14:paraId="15DEC34E"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1DF7392A"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3058D215"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tcPr>
          <w:p w14:paraId="5A803097"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tcPr>
          <w:p w14:paraId="02D4FD35"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7A779C" w:rsidRPr="00330B50" w14:paraId="03D67A4D" w14:textId="77777777" w:rsidTr="00330B50">
        <w:trPr>
          <w:trHeight w:val="278"/>
        </w:trPr>
        <w:tc>
          <w:tcPr>
            <w:tcW w:w="3060" w:type="dxa"/>
          </w:tcPr>
          <w:p w14:paraId="3B0467A1"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3085A2A"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6277CC75"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tcPr>
          <w:p w14:paraId="28EB7E1F"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tcPr>
          <w:p w14:paraId="6D522807"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7A779C" w:rsidRPr="00330B50" w14:paraId="275697F3" w14:textId="77777777" w:rsidTr="00330B50">
        <w:trPr>
          <w:trHeight w:val="278"/>
        </w:trPr>
        <w:tc>
          <w:tcPr>
            <w:tcW w:w="3060" w:type="dxa"/>
          </w:tcPr>
          <w:p w14:paraId="561E82DC"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tcPr>
          <w:p w14:paraId="6B8F162C"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Pr>
          <w:p w14:paraId="6B529788"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5A8C3EDB"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51543A8A"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7A779C" w:rsidRPr="00330B50" w14:paraId="402F5DCF" w14:textId="77777777" w:rsidTr="00330B50">
        <w:tc>
          <w:tcPr>
            <w:tcW w:w="3060" w:type="dxa"/>
          </w:tcPr>
          <w:p w14:paraId="406A48C7" w14:textId="455265C9" w:rsidR="00324B9A" w:rsidRPr="006A262D" w:rsidRDefault="00324B9A" w:rsidP="00324B9A">
            <w:pPr>
              <w:suppressAutoHyphens/>
              <w:overflowPunct w:val="0"/>
              <w:autoSpaceDE w:val="0"/>
              <w:autoSpaceDN w:val="0"/>
              <w:ind w:left="157" w:right="1" w:hanging="180"/>
              <w:textAlignment w:val="baseline"/>
              <w:outlineLvl w:val="0"/>
              <w:rPr>
                <w:rFonts w:ascii="Angsana New" w:eastAsia="Times New Roman" w:hAnsi="Angsana New" w:cs="Angsana New"/>
                <w:sz w:val="22"/>
                <w:szCs w:val="22"/>
                <w:cs/>
              </w:rPr>
            </w:pPr>
            <w:r w:rsidRPr="006A262D">
              <w:rPr>
                <w:rFonts w:ascii="Angsana New" w:eastAsia="Brush Script MT" w:hAnsi="Angsana New" w:cs="Angsana New"/>
                <w:sz w:val="22"/>
                <w:szCs w:val="22"/>
                <w:cs/>
              </w:rPr>
              <w:t>เงินลงทุนใน</w:t>
            </w:r>
            <w:r>
              <w:rPr>
                <w:rFonts w:ascii="Angsana New" w:eastAsia="Brush Script MT" w:hAnsi="Angsana New" w:cs="Angsana New" w:hint="cs"/>
                <w:sz w:val="22"/>
                <w:szCs w:val="22"/>
                <w:cs/>
              </w:rPr>
              <w:t>หน่วยลงทุนใน</w:t>
            </w:r>
            <w:r w:rsidRPr="006A262D">
              <w:rPr>
                <w:rFonts w:ascii="Angsana New" w:eastAsia="Brush Script MT" w:hAnsi="Angsana New" w:cs="Angsana New"/>
                <w:sz w:val="22"/>
                <w:szCs w:val="22"/>
                <w:cs/>
              </w:rPr>
              <w:t xml:space="preserve">กองทุนเปิด </w:t>
            </w:r>
            <w:r>
              <w:rPr>
                <w:rFonts w:ascii="Angsana New" w:eastAsia="Brush Script MT" w:hAnsi="Angsana New" w:cs="Angsana New" w:hint="cs"/>
                <w:sz w:val="22"/>
                <w:szCs w:val="22"/>
                <w:cs/>
              </w:rPr>
              <w:t xml:space="preserve">             </w:t>
            </w:r>
            <w:r w:rsidRPr="006A262D">
              <w:rPr>
                <w:rFonts w:ascii="Angsana New" w:eastAsia="Brush Script MT" w:hAnsi="Angsana New" w:cs="Angsana New"/>
                <w:sz w:val="22"/>
                <w:szCs w:val="22"/>
                <w:cs/>
              </w:rPr>
              <w:t>(หมายเหตุข้อ</w:t>
            </w:r>
            <w:r w:rsidRPr="006A262D">
              <w:rPr>
                <w:rFonts w:ascii="Angsana New" w:eastAsia="Brush Script MT" w:hAnsi="Angsana New" w:cs="Angsana New"/>
                <w:sz w:val="22"/>
                <w:szCs w:val="22"/>
              </w:rPr>
              <w:t xml:space="preserve"> </w:t>
            </w:r>
            <w:r w:rsidR="004A75E5" w:rsidRPr="00E42394">
              <w:rPr>
                <w:rFonts w:ascii="Angsana New" w:eastAsia="Brush Script MT" w:hAnsi="Angsana New" w:cs="Angsana New"/>
                <w:sz w:val="22"/>
                <w:szCs w:val="22"/>
              </w:rPr>
              <w:t>10</w:t>
            </w:r>
            <w:r w:rsidRPr="006A262D">
              <w:rPr>
                <w:rFonts w:ascii="Angsana New" w:eastAsia="Brush Script MT" w:hAnsi="Angsana New" w:cs="Angsana New"/>
                <w:sz w:val="22"/>
                <w:szCs w:val="22"/>
              </w:rPr>
              <w:t xml:space="preserve"> </w:t>
            </w:r>
            <w:r w:rsidRPr="006A262D">
              <w:rPr>
                <w:rFonts w:ascii="Angsana New" w:eastAsia="Brush Script MT" w:hAnsi="Angsana New" w:cs="Angsana New"/>
                <w:sz w:val="22"/>
                <w:szCs w:val="22"/>
                <w:cs/>
              </w:rPr>
              <w:t>)</w:t>
            </w:r>
          </w:p>
        </w:tc>
        <w:tc>
          <w:tcPr>
            <w:tcW w:w="1260" w:type="dxa"/>
          </w:tcPr>
          <w:p w14:paraId="4876DF5F" w14:textId="078F5B3A" w:rsidR="00324B9A" w:rsidRPr="00324B9A" w:rsidRDefault="00F70746" w:rsidP="00324B9A">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F70746">
              <w:rPr>
                <w:rFonts w:ascii="Angsana New" w:eastAsia="Brush Script MT" w:hAnsi="Angsana New" w:cs="Angsana New"/>
                <w:sz w:val="22"/>
                <w:szCs w:val="22"/>
              </w:rPr>
              <w:t>88,859,738.26</w:t>
            </w:r>
          </w:p>
        </w:tc>
        <w:tc>
          <w:tcPr>
            <w:tcW w:w="1260" w:type="dxa"/>
          </w:tcPr>
          <w:p w14:paraId="13641AA1" w14:textId="3B79C82B" w:rsidR="00324B9A" w:rsidRPr="00873F17" w:rsidRDefault="00324B9A" w:rsidP="00324B9A">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8F6317">
              <w:rPr>
                <w:rFonts w:ascii="Angsana New" w:eastAsia="Brush Script MT" w:hAnsi="Angsana New" w:cs="Angsana New"/>
                <w:sz w:val="22"/>
                <w:szCs w:val="22"/>
              </w:rPr>
              <w:t>70,437,144.3</w:t>
            </w:r>
            <w:r>
              <w:rPr>
                <w:rFonts w:ascii="Angsana New" w:eastAsia="Brush Script MT" w:hAnsi="Angsana New" w:cs="Angsana New"/>
                <w:sz w:val="22"/>
                <w:szCs w:val="22"/>
              </w:rPr>
              <w:t>2</w:t>
            </w:r>
          </w:p>
        </w:tc>
        <w:tc>
          <w:tcPr>
            <w:tcW w:w="1170" w:type="dxa"/>
          </w:tcPr>
          <w:p w14:paraId="025E412C" w14:textId="77777777" w:rsidR="00324B9A" w:rsidRPr="006A262D"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sidRPr="006A262D">
              <w:rPr>
                <w:rFonts w:ascii="Angsana New" w:eastAsia="Brush Script MT" w:hAnsi="Angsana New" w:cs="Angsana New"/>
                <w:sz w:val="22"/>
                <w:szCs w:val="22"/>
              </w:rPr>
              <w:t>2</w:t>
            </w:r>
          </w:p>
        </w:tc>
        <w:tc>
          <w:tcPr>
            <w:tcW w:w="3960" w:type="dxa"/>
          </w:tcPr>
          <w:p w14:paraId="74F6EEAD" w14:textId="77777777" w:rsidR="00324B9A" w:rsidRPr="006A262D"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7A779C" w:rsidRPr="00330B50" w14:paraId="743D9662" w14:textId="77777777" w:rsidTr="00330B50">
        <w:tc>
          <w:tcPr>
            <w:tcW w:w="3060" w:type="dxa"/>
          </w:tcPr>
          <w:p w14:paraId="742E9B73"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B0E6F08" w14:textId="77777777" w:rsidR="00324B9A" w:rsidRPr="00324B9A" w:rsidRDefault="00324B9A" w:rsidP="00324B9A">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33C6613F" w14:textId="77777777" w:rsidR="00324B9A" w:rsidRPr="00330B50" w:rsidRDefault="00324B9A" w:rsidP="00324B9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5C8D7178"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394702A7"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7A779C" w:rsidRPr="00330B50" w14:paraId="09685DC3" w14:textId="77777777" w:rsidTr="00330B50">
        <w:tc>
          <w:tcPr>
            <w:tcW w:w="3060" w:type="dxa"/>
          </w:tcPr>
          <w:p w14:paraId="79BF2602"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p>
        </w:tc>
        <w:tc>
          <w:tcPr>
            <w:tcW w:w="1260" w:type="dxa"/>
          </w:tcPr>
          <w:p w14:paraId="35221709" w14:textId="77777777" w:rsidR="00324B9A" w:rsidRPr="00324B9A" w:rsidRDefault="00324B9A" w:rsidP="00324B9A">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77DA74EE" w14:textId="77777777" w:rsidR="00324B9A" w:rsidRPr="00330B50" w:rsidRDefault="00324B9A" w:rsidP="00324B9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12C4C54D"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21D1D1BF"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7A779C" w:rsidRPr="00330B50" w14:paraId="6A0D5274" w14:textId="77777777" w:rsidTr="00330B50">
        <w:tc>
          <w:tcPr>
            <w:tcW w:w="3060" w:type="dxa"/>
          </w:tcPr>
          <w:p w14:paraId="03E1BF5C" w14:textId="2B5009C6"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หลักทรัพย์จดทะเบียน (หมาย</w:t>
            </w:r>
            <w:r w:rsidRPr="006A262D">
              <w:rPr>
                <w:rFonts w:ascii="Angsana New" w:eastAsia="Brush Script MT" w:hAnsi="Angsana New" w:cs="Angsana New"/>
                <w:sz w:val="22"/>
                <w:szCs w:val="22"/>
                <w:cs/>
              </w:rPr>
              <w:t>เหตุข้อ</w:t>
            </w:r>
            <w:r>
              <w:rPr>
                <w:rFonts w:ascii="Angsana New" w:eastAsia="Brush Script MT" w:hAnsi="Angsana New" w:cs="Angsana New" w:hint="cs"/>
                <w:sz w:val="22"/>
                <w:szCs w:val="22"/>
                <w:cs/>
              </w:rPr>
              <w:t xml:space="preserve"> </w:t>
            </w:r>
            <w:r w:rsidR="004A75E5" w:rsidRPr="00E42394">
              <w:rPr>
                <w:rFonts w:ascii="Angsana New" w:eastAsia="Brush Script MT" w:hAnsi="Angsana New" w:cs="Angsana New"/>
                <w:sz w:val="22"/>
                <w:szCs w:val="22"/>
              </w:rPr>
              <w:t>10</w:t>
            </w:r>
            <w:r w:rsidRPr="006A262D">
              <w:rPr>
                <w:rFonts w:ascii="Angsana New" w:eastAsia="Brush Script MT" w:hAnsi="Angsana New" w:cs="Angsana New"/>
                <w:sz w:val="22"/>
                <w:szCs w:val="22"/>
                <w:cs/>
              </w:rPr>
              <w:t>)</w:t>
            </w:r>
          </w:p>
        </w:tc>
        <w:tc>
          <w:tcPr>
            <w:tcW w:w="1260" w:type="dxa"/>
          </w:tcPr>
          <w:p w14:paraId="0676E4C6" w14:textId="504BCDCC" w:rsidR="00324B9A" w:rsidRPr="00324B9A" w:rsidRDefault="00120031" w:rsidP="00324B9A">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120031">
              <w:rPr>
                <w:rFonts w:ascii="Angsana New" w:eastAsia="Brush Script MT" w:hAnsi="Angsana New" w:cs="Angsana New"/>
                <w:sz w:val="22"/>
                <w:szCs w:val="22"/>
              </w:rPr>
              <w:t>1,616,342.36</w:t>
            </w:r>
          </w:p>
        </w:tc>
        <w:tc>
          <w:tcPr>
            <w:tcW w:w="1260" w:type="dxa"/>
          </w:tcPr>
          <w:p w14:paraId="1A3323D3" w14:textId="22CAB90E" w:rsidR="00324B9A" w:rsidRPr="00330B50" w:rsidRDefault="00324B9A" w:rsidP="00324B9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4F7721">
              <w:rPr>
                <w:rFonts w:ascii="Angsana New" w:eastAsia="Brush Script MT" w:hAnsi="Angsana New" w:cs="Angsana New"/>
                <w:sz w:val="22"/>
                <w:szCs w:val="22"/>
              </w:rPr>
              <w:t>2,497,747.20</w:t>
            </w:r>
          </w:p>
        </w:tc>
        <w:tc>
          <w:tcPr>
            <w:tcW w:w="1170" w:type="dxa"/>
          </w:tcPr>
          <w:p w14:paraId="36F2095B"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1</w:t>
            </w:r>
          </w:p>
        </w:tc>
        <w:tc>
          <w:tcPr>
            <w:tcW w:w="3960" w:type="dxa"/>
          </w:tcPr>
          <w:p w14:paraId="7E5DA845"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7A779C" w:rsidRPr="00330B50" w14:paraId="0FCFCBA8" w14:textId="77777777" w:rsidTr="00330B50">
        <w:tc>
          <w:tcPr>
            <w:tcW w:w="3060" w:type="dxa"/>
          </w:tcPr>
          <w:p w14:paraId="3976C737" w14:textId="6A5ADDFA" w:rsidR="00324B9A" w:rsidRPr="006A262D" w:rsidRDefault="00324B9A" w:rsidP="00324B9A">
            <w:pPr>
              <w:suppressAutoHyphens/>
              <w:overflowPunct w:val="0"/>
              <w:autoSpaceDE w:val="0"/>
              <w:autoSpaceDN w:val="0"/>
              <w:ind w:left="157" w:right="1" w:hanging="180"/>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เงินลงทุนในหน่วยลงทุนในกองทุนรวมอสังหาริมทรัพย์</w:t>
            </w:r>
            <w:r w:rsidRPr="006A262D">
              <w:rPr>
                <w:rFonts w:ascii="Angsana New" w:eastAsia="Brush Script MT" w:hAnsi="Angsana New" w:cs="Angsana New"/>
                <w:sz w:val="22"/>
                <w:szCs w:val="22"/>
              </w:rPr>
              <w:t xml:space="preserve"> </w:t>
            </w:r>
            <w:r w:rsidRPr="006A262D">
              <w:rPr>
                <w:rFonts w:ascii="Angsana New" w:eastAsia="Brush Script MT" w:hAnsi="Angsana New" w:cs="Angsana New"/>
                <w:sz w:val="22"/>
                <w:szCs w:val="22"/>
                <w:cs/>
              </w:rPr>
              <w:t>(หมายเหตุข้อ</w:t>
            </w:r>
            <w:r>
              <w:rPr>
                <w:rFonts w:ascii="Angsana New" w:eastAsia="Brush Script MT" w:hAnsi="Angsana New" w:cs="Angsana New"/>
                <w:sz w:val="22"/>
                <w:szCs w:val="22"/>
              </w:rPr>
              <w:t xml:space="preserve"> </w:t>
            </w:r>
            <w:r w:rsidR="004A75E5" w:rsidRPr="00E42394">
              <w:rPr>
                <w:rFonts w:ascii="Angsana New" w:eastAsia="Brush Script MT" w:hAnsi="Angsana New" w:cs="Angsana New"/>
                <w:sz w:val="22"/>
                <w:szCs w:val="22"/>
              </w:rPr>
              <w:t>10</w:t>
            </w:r>
            <w:r w:rsidRPr="006A262D">
              <w:rPr>
                <w:rFonts w:ascii="Angsana New" w:eastAsia="Brush Script MT" w:hAnsi="Angsana New" w:cs="Angsana New"/>
                <w:sz w:val="22"/>
                <w:szCs w:val="22"/>
                <w:cs/>
              </w:rPr>
              <w:t>)</w:t>
            </w:r>
          </w:p>
        </w:tc>
        <w:tc>
          <w:tcPr>
            <w:tcW w:w="1260" w:type="dxa"/>
          </w:tcPr>
          <w:p w14:paraId="1CC56765" w14:textId="46EBB597" w:rsidR="00324B9A" w:rsidRPr="00324B9A" w:rsidRDefault="002F1FE1" w:rsidP="00324B9A">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2F1FE1">
              <w:rPr>
                <w:rFonts w:ascii="Angsana New" w:eastAsia="Brush Script MT" w:hAnsi="Angsana New" w:cs="Angsana New"/>
                <w:sz w:val="22"/>
                <w:szCs w:val="22"/>
              </w:rPr>
              <w:t>557,724,170.99</w:t>
            </w:r>
          </w:p>
        </w:tc>
        <w:tc>
          <w:tcPr>
            <w:tcW w:w="1260" w:type="dxa"/>
          </w:tcPr>
          <w:p w14:paraId="5C1C3C12" w14:textId="2A0B439E" w:rsidR="00324B9A" w:rsidRPr="006A262D" w:rsidRDefault="00324B9A" w:rsidP="00324B9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54414">
              <w:rPr>
                <w:rFonts w:ascii="Angsana New" w:eastAsia="Brush Script MT" w:hAnsi="Angsana New" w:cs="Angsana New"/>
                <w:sz w:val="22"/>
                <w:szCs w:val="22"/>
              </w:rPr>
              <w:t>571,800,536.37</w:t>
            </w:r>
          </w:p>
        </w:tc>
        <w:tc>
          <w:tcPr>
            <w:tcW w:w="1170" w:type="dxa"/>
          </w:tcPr>
          <w:p w14:paraId="42396916" w14:textId="196DF2A4" w:rsidR="00324B9A" w:rsidRPr="006A262D"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Pr>
                <w:rFonts w:ascii="Angsana New" w:eastAsia="Brush Script MT" w:hAnsi="Angsana New" w:cs="Angsana New"/>
                <w:sz w:val="22"/>
                <w:szCs w:val="22"/>
              </w:rPr>
              <w:t>2</w:t>
            </w:r>
          </w:p>
        </w:tc>
        <w:tc>
          <w:tcPr>
            <w:tcW w:w="3960" w:type="dxa"/>
          </w:tcPr>
          <w:p w14:paraId="2F815612" w14:textId="7BBB7E4A" w:rsidR="00324B9A" w:rsidRPr="006A262D"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7A779C" w:rsidRPr="00330B50" w14:paraId="28525E59" w14:textId="77777777" w:rsidTr="00330B50">
        <w:tc>
          <w:tcPr>
            <w:tcW w:w="3060" w:type="dxa"/>
          </w:tcPr>
          <w:p w14:paraId="31C49AB6" w14:textId="77777777" w:rsidR="00324B9A" w:rsidRPr="006A262D"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hAnsi="Angsana New" w:cs="Angsana New"/>
                <w:b/>
                <w:bCs/>
                <w:spacing w:val="-2"/>
                <w:sz w:val="22"/>
                <w:szCs w:val="22"/>
                <w:cs/>
              </w:rPr>
              <w:t>สินทรัพย์ที่เปิดเผยมูลค่ายุติธรรม</w:t>
            </w:r>
          </w:p>
        </w:tc>
        <w:tc>
          <w:tcPr>
            <w:tcW w:w="1260" w:type="dxa"/>
          </w:tcPr>
          <w:p w14:paraId="5E70182C" w14:textId="77777777" w:rsidR="00324B9A" w:rsidRPr="00324B9A" w:rsidRDefault="00324B9A" w:rsidP="00324B9A">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0D5C4AF2" w14:textId="77777777" w:rsidR="00324B9A" w:rsidRPr="006A262D" w:rsidRDefault="00324B9A" w:rsidP="00324B9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28B3DC2A" w14:textId="77777777" w:rsidR="00324B9A" w:rsidRPr="006A262D"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1711FE38" w14:textId="77777777" w:rsidR="00324B9A" w:rsidRPr="006A262D"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7A779C" w:rsidRPr="00183964" w14:paraId="66751695" w14:textId="77777777" w:rsidTr="00330B50">
        <w:tc>
          <w:tcPr>
            <w:tcW w:w="3060" w:type="dxa"/>
          </w:tcPr>
          <w:p w14:paraId="2F5FB84C" w14:textId="7248BD77" w:rsidR="00324B9A" w:rsidRPr="004A75E5"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4A75E5">
              <w:rPr>
                <w:rFonts w:ascii="Angsana New" w:eastAsia="Brush Script MT" w:hAnsi="Angsana New" w:cs="Angsana New"/>
                <w:sz w:val="22"/>
                <w:szCs w:val="22"/>
                <w:cs/>
              </w:rPr>
              <w:t xml:space="preserve">อสังหาริมทรัพย์เพื่อการลงทุน (หมายเหตุข้อ </w:t>
            </w:r>
            <w:r w:rsidRPr="00E42394">
              <w:rPr>
                <w:rFonts w:ascii="Angsana New" w:eastAsia="Brush Script MT" w:hAnsi="Angsana New" w:cs="Angsana New"/>
                <w:sz w:val="22"/>
                <w:szCs w:val="22"/>
              </w:rPr>
              <w:t>1</w:t>
            </w:r>
            <w:r w:rsidR="004A75E5" w:rsidRPr="00E42394">
              <w:rPr>
                <w:rFonts w:ascii="Angsana New" w:eastAsia="Brush Script MT" w:hAnsi="Angsana New" w:cs="Angsana New"/>
                <w:sz w:val="22"/>
                <w:szCs w:val="22"/>
              </w:rPr>
              <w:t>4</w:t>
            </w:r>
            <w:r w:rsidRPr="004A75E5">
              <w:rPr>
                <w:rFonts w:ascii="Angsana New" w:eastAsia="Brush Script MT" w:hAnsi="Angsana New" w:cs="Angsana New"/>
                <w:sz w:val="22"/>
                <w:szCs w:val="22"/>
                <w:cs/>
              </w:rPr>
              <w:t>)</w:t>
            </w:r>
          </w:p>
        </w:tc>
        <w:tc>
          <w:tcPr>
            <w:tcW w:w="1260" w:type="dxa"/>
          </w:tcPr>
          <w:p w14:paraId="062E1574" w14:textId="6DCF3D32" w:rsidR="00324B9A" w:rsidRPr="00324B9A" w:rsidRDefault="00B17108" w:rsidP="00324B9A">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B17108">
              <w:rPr>
                <w:rFonts w:ascii="Angsana New" w:eastAsia="Brush Script MT" w:hAnsi="Angsana New" w:cs="Angsana New"/>
                <w:sz w:val="22"/>
                <w:szCs w:val="22"/>
              </w:rPr>
              <w:t>912,242</w:t>
            </w:r>
            <w:r w:rsidR="00A919CD" w:rsidRPr="00B17108">
              <w:rPr>
                <w:rFonts w:ascii="Angsana New" w:eastAsia="Brush Script MT" w:hAnsi="Angsana New" w:cs="Angsana New"/>
                <w:sz w:val="22"/>
                <w:szCs w:val="22"/>
              </w:rPr>
              <w:t>,782.00</w:t>
            </w:r>
          </w:p>
        </w:tc>
        <w:tc>
          <w:tcPr>
            <w:tcW w:w="1260" w:type="dxa"/>
          </w:tcPr>
          <w:p w14:paraId="30F9AE73" w14:textId="2F013779" w:rsidR="00324B9A" w:rsidRPr="00183964" w:rsidRDefault="00324B9A" w:rsidP="00324B9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4C5A6A">
              <w:rPr>
                <w:rFonts w:ascii="Angsana New" w:eastAsia="Brush Script MT" w:hAnsi="Angsana New" w:cs="Angsana New"/>
                <w:sz w:val="22"/>
                <w:szCs w:val="22"/>
              </w:rPr>
              <w:t>812,823,182.00</w:t>
            </w:r>
          </w:p>
        </w:tc>
        <w:tc>
          <w:tcPr>
            <w:tcW w:w="1170" w:type="dxa"/>
          </w:tcPr>
          <w:p w14:paraId="75A64B2A" w14:textId="77777777" w:rsidR="00324B9A" w:rsidRPr="004A75E5"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cyan"/>
                <w:cs/>
              </w:rPr>
            </w:pPr>
            <w:r w:rsidRPr="00C3045B">
              <w:rPr>
                <w:rFonts w:ascii="Angsana New" w:eastAsia="Brush Script MT" w:hAnsi="Angsana New" w:cs="Angsana New"/>
                <w:sz w:val="22"/>
                <w:szCs w:val="22"/>
                <w:cs/>
              </w:rPr>
              <w:t xml:space="preserve">ระดับ </w:t>
            </w:r>
            <w:r w:rsidRPr="00C3045B">
              <w:rPr>
                <w:rFonts w:ascii="Angsana New" w:eastAsia="Brush Script MT" w:hAnsi="Angsana New" w:cs="Angsana New"/>
                <w:sz w:val="22"/>
                <w:szCs w:val="22"/>
              </w:rPr>
              <w:t>3</w:t>
            </w:r>
          </w:p>
        </w:tc>
        <w:tc>
          <w:tcPr>
            <w:tcW w:w="3960" w:type="dxa"/>
          </w:tcPr>
          <w:p w14:paraId="079E7EDA" w14:textId="3A6E1832" w:rsidR="00324B9A" w:rsidRPr="004A75E5"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highlight w:val="cyan"/>
                <w:cs/>
              </w:rPr>
            </w:pPr>
            <w:r w:rsidRPr="00C3045B">
              <w:rPr>
                <w:rFonts w:ascii="Angsana New" w:eastAsia="Brush Script MT" w:hAnsi="Angsana New" w:cs="Angsana New"/>
                <w:sz w:val="22"/>
                <w:szCs w:val="22"/>
                <w:cs/>
              </w:rPr>
              <w:t>ราคาประเมินจากผู้ประเมินราคาอิสระ</w:t>
            </w:r>
            <w:r w:rsidRPr="00C3045B">
              <w:rPr>
                <w:rFonts w:ascii="Angsana New" w:eastAsia="Brush Script MT" w:hAnsi="Angsana New" w:cs="Angsana New" w:hint="cs"/>
                <w:sz w:val="22"/>
                <w:szCs w:val="22"/>
                <w:cs/>
              </w:rPr>
              <w:t>ตามวิธี</w:t>
            </w:r>
            <w:r w:rsidR="00C3045B" w:rsidRPr="00C3045B">
              <w:rPr>
                <w:rFonts w:ascii="Angsana New" w:eastAsia="Brush Script MT" w:hAnsi="Angsana New" w:cs="Angsana New"/>
                <w:sz w:val="22"/>
                <w:szCs w:val="22"/>
                <w:cs/>
              </w:rPr>
              <w:t>ต้นทุนทดแทนและวิธี</w:t>
            </w:r>
            <w:r w:rsidRPr="00C3045B">
              <w:rPr>
                <w:rFonts w:ascii="Angsana New" w:eastAsia="Brush Script MT" w:hAnsi="Angsana New" w:cs="Angsana New" w:hint="cs"/>
                <w:sz w:val="22"/>
                <w:szCs w:val="22"/>
                <w:cs/>
              </w:rPr>
              <w:t>เปรียบเทียบราคาตลาด</w:t>
            </w:r>
          </w:p>
        </w:tc>
      </w:tr>
    </w:tbl>
    <w:p w14:paraId="7B63315F" w14:textId="77777777" w:rsidR="00661ACA" w:rsidRPr="00183964" w:rsidRDefault="00661ACA" w:rsidP="00C60F43">
      <w:pPr>
        <w:pStyle w:val="ListParagraph"/>
        <w:numPr>
          <w:ilvl w:val="0"/>
          <w:numId w:val="6"/>
        </w:numPr>
        <w:jc w:val="thaiDistribute"/>
        <w:rPr>
          <w:rFonts w:ascii="Angsana New" w:hAnsi="Angsana New" w:cs="Angsana New"/>
          <w:vanish/>
          <w:sz w:val="32"/>
          <w:szCs w:val="32"/>
          <w:cs/>
        </w:rPr>
      </w:pPr>
    </w:p>
    <w:p w14:paraId="2B6AD2FD" w14:textId="77777777" w:rsidR="00661ACA" w:rsidRPr="00183964" w:rsidRDefault="00661ACA" w:rsidP="00C60F43">
      <w:pPr>
        <w:pStyle w:val="ListParagraph"/>
        <w:numPr>
          <w:ilvl w:val="0"/>
          <w:numId w:val="6"/>
        </w:numPr>
        <w:jc w:val="thaiDistribute"/>
        <w:rPr>
          <w:rFonts w:ascii="Angsana New" w:hAnsi="Angsana New" w:cs="Angsana New"/>
          <w:vanish/>
          <w:sz w:val="32"/>
          <w:szCs w:val="32"/>
          <w:cs/>
        </w:rPr>
      </w:pPr>
    </w:p>
    <w:p w14:paraId="0A9B714E" w14:textId="128F5143" w:rsidR="00593AC9" w:rsidRPr="00AD7C53" w:rsidRDefault="00593AC9" w:rsidP="00AD7C53">
      <w:pPr>
        <w:pStyle w:val="ListParagraph"/>
        <w:ind w:left="372"/>
        <w:jc w:val="thaiDistribute"/>
        <w:rPr>
          <w:rFonts w:ascii="Angsana New" w:hAnsi="Angsana New" w:cs="Angsana New"/>
          <w:sz w:val="16"/>
          <w:szCs w:val="16"/>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FF0C13" w:rsidRPr="00330B50" w14:paraId="13B5CD73" w14:textId="77777777" w:rsidTr="00843C85">
        <w:tc>
          <w:tcPr>
            <w:tcW w:w="3060" w:type="dxa"/>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tcPr>
          <w:p w14:paraId="0FDC5BAE" w14:textId="6DDE9705"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FF0C13" w:rsidRPr="00330B50" w14:paraId="15A508CC" w14:textId="77777777" w:rsidTr="00843C85">
        <w:tc>
          <w:tcPr>
            <w:tcW w:w="3060" w:type="dxa"/>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tcPr>
          <w:p w14:paraId="0A6AC418" w14:textId="13D270BA" w:rsidR="00E54391"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งบการเงินเฉพาะกิจการ</w:t>
            </w:r>
          </w:p>
        </w:tc>
        <w:tc>
          <w:tcPr>
            <w:tcW w:w="5130" w:type="dxa"/>
            <w:gridSpan w:val="2"/>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FF0C13" w:rsidRPr="00330B50" w14:paraId="61FACA38" w14:textId="77777777" w:rsidTr="00843C85">
        <w:tc>
          <w:tcPr>
            <w:tcW w:w="3060" w:type="dxa"/>
            <w:vAlign w:val="center"/>
          </w:tcPr>
          <w:p w14:paraId="774F493B"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37B95572" w14:textId="77777777" w:rsidR="00E54391"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vAlign w:val="center"/>
          </w:tcPr>
          <w:p w14:paraId="5C0FB760"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48071A" w:rsidRPr="00330B50" w14:paraId="616EFB50" w14:textId="77777777">
        <w:tc>
          <w:tcPr>
            <w:tcW w:w="3060" w:type="dxa"/>
            <w:vAlign w:val="center"/>
          </w:tcPr>
          <w:p w14:paraId="6D2CB935" w14:textId="77777777"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tcPr>
          <w:p w14:paraId="67CA118D" w14:textId="73E69199"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ณ วันที่</w:t>
            </w:r>
            <w:r w:rsidR="00121A1F">
              <w:rPr>
                <w:rFonts w:ascii="Angsana New" w:eastAsia="Brush Script MT" w:hAnsi="Angsana New" w:cs="Angsana New"/>
                <w:sz w:val="22"/>
                <w:szCs w:val="22"/>
              </w:rPr>
              <w:t xml:space="preserve"> </w:t>
            </w:r>
            <w:r w:rsidR="00121A1F" w:rsidRPr="00721E0F">
              <w:rPr>
                <w:rFonts w:ascii="Angsana New" w:eastAsia="Brush Script MT" w:hAnsi="Angsana New" w:cs="Angsana New"/>
                <w:sz w:val="22"/>
                <w:szCs w:val="22"/>
              </w:rPr>
              <w:t>3</w:t>
            </w:r>
            <w:r w:rsidR="00121A1F">
              <w:rPr>
                <w:rFonts w:ascii="Angsana New" w:eastAsia="Brush Script MT" w:hAnsi="Angsana New" w:cs="Angsana New"/>
                <w:sz w:val="22"/>
                <w:szCs w:val="22"/>
              </w:rPr>
              <w:t>1</w:t>
            </w:r>
            <w:r w:rsidR="00121A1F" w:rsidRPr="00721E0F">
              <w:rPr>
                <w:rFonts w:ascii="Angsana New" w:eastAsia="Brush Script MT" w:hAnsi="Angsana New" w:cs="Angsana New"/>
                <w:sz w:val="22"/>
                <w:szCs w:val="22"/>
              </w:rPr>
              <w:t xml:space="preserve"> </w:t>
            </w:r>
            <w:r w:rsidR="00121A1F">
              <w:rPr>
                <w:rFonts w:ascii="Angsana New" w:eastAsia="Brush Script MT" w:hAnsi="Angsana New" w:cs="Angsana New" w:hint="cs"/>
                <w:sz w:val="22"/>
                <w:szCs w:val="22"/>
                <w:cs/>
              </w:rPr>
              <w:t>ธันวาคม</w:t>
            </w:r>
          </w:p>
        </w:tc>
        <w:tc>
          <w:tcPr>
            <w:tcW w:w="1170" w:type="dxa"/>
            <w:vAlign w:val="center"/>
          </w:tcPr>
          <w:p w14:paraId="4E102C42" w14:textId="77777777"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vAlign w:val="center"/>
          </w:tcPr>
          <w:p w14:paraId="5D7EB83E" w14:textId="77777777"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7A779C" w:rsidRPr="00330B50" w14:paraId="5D300B5E" w14:textId="77777777" w:rsidTr="00843C85">
        <w:tc>
          <w:tcPr>
            <w:tcW w:w="3060" w:type="dxa"/>
            <w:tcBorders>
              <w:bottom w:val="single" w:sz="4" w:space="0" w:color="auto"/>
            </w:tcBorders>
          </w:tcPr>
          <w:p w14:paraId="79AC0F44"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tcPr>
          <w:p w14:paraId="58D2906C" w14:textId="2902DB68"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721E0F">
              <w:rPr>
                <w:rFonts w:ascii="Angsana New" w:eastAsia="Brush Script MT" w:hAnsi="Angsana New" w:cs="Angsana New"/>
                <w:sz w:val="22"/>
                <w:szCs w:val="22"/>
              </w:rPr>
              <w:t>256</w:t>
            </w:r>
            <w:r>
              <w:rPr>
                <w:rFonts w:ascii="Angsana New" w:eastAsia="Brush Script MT" w:hAnsi="Angsana New" w:cs="Angsana New"/>
                <w:sz w:val="22"/>
                <w:szCs w:val="22"/>
              </w:rPr>
              <w:t>8</w:t>
            </w:r>
          </w:p>
        </w:tc>
        <w:tc>
          <w:tcPr>
            <w:tcW w:w="1260" w:type="dxa"/>
            <w:tcBorders>
              <w:bottom w:val="single" w:sz="4" w:space="0" w:color="auto"/>
            </w:tcBorders>
          </w:tcPr>
          <w:p w14:paraId="20FB6EA8" w14:textId="44E1E34C"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721E0F">
              <w:rPr>
                <w:rFonts w:ascii="Angsana New" w:eastAsia="Brush Script MT" w:hAnsi="Angsana New" w:cs="Angsana New"/>
                <w:sz w:val="22"/>
                <w:szCs w:val="22"/>
              </w:rPr>
              <w:t>2567</w:t>
            </w:r>
          </w:p>
        </w:tc>
        <w:tc>
          <w:tcPr>
            <w:tcW w:w="1170" w:type="dxa"/>
            <w:tcBorders>
              <w:bottom w:val="single" w:sz="4" w:space="0" w:color="auto"/>
            </w:tcBorders>
          </w:tcPr>
          <w:p w14:paraId="68D0DA53"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tcPr>
          <w:p w14:paraId="2F54A44E"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7A779C" w:rsidRPr="00330B50" w14:paraId="3A1323DF" w14:textId="77777777" w:rsidTr="00843C85">
        <w:tc>
          <w:tcPr>
            <w:tcW w:w="3060" w:type="dxa"/>
            <w:tcBorders>
              <w:top w:val="single" w:sz="4" w:space="0" w:color="auto"/>
            </w:tcBorders>
          </w:tcPr>
          <w:p w14:paraId="1730F67C"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4C6CA4A6"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tcPr>
          <w:p w14:paraId="7EF55795"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tcPr>
          <w:p w14:paraId="252DE2D2"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tcPr>
          <w:p w14:paraId="6C635725"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7A779C" w:rsidRPr="00330B50" w14:paraId="3D9D9E88" w14:textId="77777777" w:rsidTr="00843C85">
        <w:trPr>
          <w:trHeight w:val="278"/>
        </w:trPr>
        <w:tc>
          <w:tcPr>
            <w:tcW w:w="3060" w:type="dxa"/>
          </w:tcPr>
          <w:p w14:paraId="0B53FE8D"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0592736"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Pr>
          <w:p w14:paraId="6742211A"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tcPr>
          <w:p w14:paraId="6EFCBE28"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tcPr>
          <w:p w14:paraId="7117EAF5"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7A779C" w:rsidRPr="00330B50" w14:paraId="6AC93A57" w14:textId="77777777" w:rsidTr="00843C85">
        <w:trPr>
          <w:trHeight w:val="278"/>
        </w:trPr>
        <w:tc>
          <w:tcPr>
            <w:tcW w:w="3060" w:type="dxa"/>
          </w:tcPr>
          <w:p w14:paraId="62D7A60A"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tcPr>
          <w:p w14:paraId="0609B749" w14:textId="77777777" w:rsidR="00324B9A" w:rsidRPr="00E86249"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3DC92357"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685DA6CE"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6BD523BF"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7A779C" w:rsidRPr="00330B50" w14:paraId="5C61EA65" w14:textId="77777777" w:rsidTr="00D3452F">
        <w:trPr>
          <w:trHeight w:val="296"/>
        </w:trPr>
        <w:tc>
          <w:tcPr>
            <w:tcW w:w="3060" w:type="dxa"/>
          </w:tcPr>
          <w:p w14:paraId="73BF9C67" w14:textId="699D43D8" w:rsidR="00324B9A" w:rsidRPr="004A75E5" w:rsidRDefault="00324B9A" w:rsidP="00324B9A">
            <w:pPr>
              <w:suppressAutoHyphens/>
              <w:overflowPunct w:val="0"/>
              <w:autoSpaceDE w:val="0"/>
              <w:autoSpaceDN w:val="0"/>
              <w:ind w:left="157" w:right="1" w:hanging="157"/>
              <w:textAlignment w:val="baseline"/>
              <w:outlineLvl w:val="0"/>
              <w:rPr>
                <w:rFonts w:ascii="Angsana New" w:eastAsia="Times New Roman" w:hAnsi="Angsana New" w:cs="Angsana New"/>
                <w:sz w:val="22"/>
                <w:szCs w:val="22"/>
                <w:cs/>
              </w:rPr>
            </w:pPr>
            <w:r w:rsidRPr="004A75E5">
              <w:rPr>
                <w:rFonts w:ascii="Angsana New" w:eastAsia="Brush Script MT" w:hAnsi="Angsana New" w:cs="Angsana New"/>
                <w:sz w:val="22"/>
                <w:szCs w:val="22"/>
                <w:cs/>
              </w:rPr>
              <w:t>เงินลงทุนในหน่วยลงทุน</w:t>
            </w:r>
            <w:r w:rsidRPr="004A75E5">
              <w:rPr>
                <w:rFonts w:ascii="Angsana New" w:eastAsia="Brush Script MT" w:hAnsi="Angsana New" w:cs="Angsana New" w:hint="cs"/>
                <w:sz w:val="22"/>
                <w:szCs w:val="22"/>
                <w:cs/>
              </w:rPr>
              <w:t>ใน</w:t>
            </w:r>
            <w:r w:rsidRPr="004A75E5">
              <w:rPr>
                <w:rFonts w:ascii="Angsana New" w:eastAsia="Brush Script MT" w:hAnsi="Angsana New" w:cs="Angsana New"/>
                <w:sz w:val="22"/>
                <w:szCs w:val="22"/>
                <w:cs/>
              </w:rPr>
              <w:t xml:space="preserve">กองทุนเปิด              (หมายเหตุข้อ </w:t>
            </w:r>
            <w:r w:rsidR="004A75E5" w:rsidRPr="00E42394">
              <w:rPr>
                <w:rFonts w:ascii="Angsana New" w:eastAsia="Brush Script MT" w:hAnsi="Angsana New" w:cs="Angsana New"/>
                <w:sz w:val="22"/>
                <w:szCs w:val="22"/>
              </w:rPr>
              <w:t>10</w:t>
            </w:r>
            <w:r w:rsidRPr="004A75E5">
              <w:rPr>
                <w:rFonts w:ascii="Angsana New" w:eastAsia="Brush Script MT" w:hAnsi="Angsana New" w:cs="Angsana New"/>
                <w:sz w:val="22"/>
                <w:szCs w:val="22"/>
                <w:cs/>
              </w:rPr>
              <w:t>)</w:t>
            </w:r>
          </w:p>
        </w:tc>
        <w:tc>
          <w:tcPr>
            <w:tcW w:w="1260" w:type="dxa"/>
          </w:tcPr>
          <w:p w14:paraId="18E00059" w14:textId="7DFFD5C9" w:rsidR="00324B9A" w:rsidRPr="00324B9A" w:rsidRDefault="000737D1"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0737D1">
              <w:rPr>
                <w:rFonts w:ascii="Angsana New" w:eastAsia="Brush Script MT" w:hAnsi="Angsana New" w:cs="Angsana New"/>
                <w:sz w:val="22"/>
                <w:szCs w:val="22"/>
              </w:rPr>
              <w:t>67,035,258.03</w:t>
            </w:r>
          </w:p>
        </w:tc>
        <w:tc>
          <w:tcPr>
            <w:tcW w:w="1260" w:type="dxa"/>
          </w:tcPr>
          <w:p w14:paraId="647A2395" w14:textId="414BA434"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031ACA">
              <w:rPr>
                <w:rFonts w:ascii="Angsana New" w:eastAsia="Brush Script MT" w:hAnsi="Angsana New" w:cs="Angsana New"/>
                <w:sz w:val="22"/>
                <w:szCs w:val="22"/>
              </w:rPr>
              <w:t>39,063,244.29</w:t>
            </w:r>
          </w:p>
        </w:tc>
        <w:tc>
          <w:tcPr>
            <w:tcW w:w="1170" w:type="dxa"/>
          </w:tcPr>
          <w:p w14:paraId="3CB3EF62"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2</w:t>
            </w:r>
          </w:p>
        </w:tc>
        <w:tc>
          <w:tcPr>
            <w:tcW w:w="3960" w:type="dxa"/>
          </w:tcPr>
          <w:p w14:paraId="5DF35DCA"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7A779C" w:rsidRPr="00330B50" w14:paraId="4107CA4B" w14:textId="77777777" w:rsidTr="00843C85">
        <w:tc>
          <w:tcPr>
            <w:tcW w:w="3060" w:type="dxa"/>
          </w:tcPr>
          <w:p w14:paraId="336A00A1" w14:textId="77777777" w:rsidR="00324B9A" w:rsidRPr="004A75E5"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4A75E5">
              <w:rPr>
                <w:rFonts w:ascii="Angsana New" w:hAnsi="Angsana New" w:cs="Angsana New"/>
                <w:b/>
                <w:bCs/>
                <w:spacing w:val="-2"/>
                <w:sz w:val="22"/>
                <w:szCs w:val="22"/>
                <w:cs/>
              </w:rPr>
              <w:t>สินทรัพย์ที่วัดมูลค่าด้วยมูลค่ายุติธรรม</w:t>
            </w:r>
          </w:p>
        </w:tc>
        <w:tc>
          <w:tcPr>
            <w:tcW w:w="1260" w:type="dxa"/>
          </w:tcPr>
          <w:p w14:paraId="04A6F576" w14:textId="77777777" w:rsidR="00324B9A" w:rsidRPr="00324B9A"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14236299"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2C8A39EF"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4DDD620F"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7A779C" w:rsidRPr="00330B50" w14:paraId="7E9419E3" w14:textId="77777777" w:rsidTr="00843C85">
        <w:tc>
          <w:tcPr>
            <w:tcW w:w="3060" w:type="dxa"/>
          </w:tcPr>
          <w:p w14:paraId="62E867DA" w14:textId="77777777" w:rsidR="00324B9A" w:rsidRPr="004A75E5"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4A75E5">
              <w:rPr>
                <w:rFonts w:ascii="Angsana New" w:hAnsi="Angsana New" w:cs="Angsana New"/>
                <w:b/>
                <w:bCs/>
                <w:spacing w:val="-2"/>
                <w:sz w:val="22"/>
                <w:szCs w:val="22"/>
              </w:rPr>
              <w:t xml:space="preserve">     </w:t>
            </w:r>
            <w:r w:rsidRPr="004A75E5">
              <w:rPr>
                <w:rFonts w:ascii="Angsana New" w:hAnsi="Angsana New" w:cs="Angsana New"/>
                <w:b/>
                <w:bCs/>
                <w:spacing w:val="-2"/>
                <w:sz w:val="22"/>
                <w:szCs w:val="22"/>
                <w:cs/>
              </w:rPr>
              <w:t>ผ่านกำไรขาดทุนเบ็ดเสร็จ</w:t>
            </w:r>
          </w:p>
        </w:tc>
        <w:tc>
          <w:tcPr>
            <w:tcW w:w="1260" w:type="dxa"/>
          </w:tcPr>
          <w:p w14:paraId="08E4F06A" w14:textId="77777777" w:rsidR="00324B9A" w:rsidRPr="00324B9A"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51E7BA4B"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41E2BA65"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321584CA"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7A779C" w:rsidRPr="00330B50" w14:paraId="115BDDEE" w14:textId="77777777" w:rsidTr="00D3452F">
        <w:trPr>
          <w:trHeight w:val="497"/>
        </w:trPr>
        <w:tc>
          <w:tcPr>
            <w:tcW w:w="3060" w:type="dxa"/>
          </w:tcPr>
          <w:p w14:paraId="12B217DF" w14:textId="29FB56DB" w:rsidR="00324B9A" w:rsidRPr="004A75E5"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4A75E5">
              <w:rPr>
                <w:rFonts w:ascii="Angsana New" w:eastAsia="Brush Script MT" w:hAnsi="Angsana New" w:cs="Angsana New"/>
                <w:sz w:val="22"/>
                <w:szCs w:val="22"/>
                <w:cs/>
              </w:rPr>
              <w:t>หลักทรัพย์จดทะเบียน (หมายเหตุข้อ</w:t>
            </w:r>
            <w:r w:rsidRPr="004A75E5">
              <w:rPr>
                <w:rFonts w:ascii="Angsana New" w:eastAsia="Brush Script MT" w:hAnsi="Angsana New" w:cs="Angsana New"/>
                <w:sz w:val="22"/>
                <w:szCs w:val="22"/>
              </w:rPr>
              <w:t xml:space="preserve"> </w:t>
            </w:r>
            <w:r w:rsidR="004A75E5" w:rsidRPr="00E42394">
              <w:rPr>
                <w:rFonts w:ascii="Angsana New" w:eastAsia="Brush Script MT" w:hAnsi="Angsana New" w:cs="Angsana New"/>
                <w:sz w:val="22"/>
                <w:szCs w:val="22"/>
              </w:rPr>
              <w:t>10</w:t>
            </w:r>
            <w:r w:rsidRPr="004A75E5">
              <w:rPr>
                <w:rFonts w:ascii="Angsana New" w:eastAsia="Brush Script MT" w:hAnsi="Angsana New" w:cs="Angsana New" w:hint="cs"/>
                <w:sz w:val="22"/>
                <w:szCs w:val="22"/>
                <w:cs/>
              </w:rPr>
              <w:t>)</w:t>
            </w:r>
          </w:p>
        </w:tc>
        <w:tc>
          <w:tcPr>
            <w:tcW w:w="1260" w:type="dxa"/>
          </w:tcPr>
          <w:p w14:paraId="554A89F9" w14:textId="2FF5C997" w:rsidR="00324B9A" w:rsidRPr="00324B9A" w:rsidRDefault="000737D1"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0737D1">
              <w:rPr>
                <w:rFonts w:ascii="Angsana New" w:eastAsia="Brush Script MT" w:hAnsi="Angsana New" w:cs="Angsana New"/>
                <w:sz w:val="22"/>
                <w:szCs w:val="22"/>
              </w:rPr>
              <w:t>1,616,342.36</w:t>
            </w:r>
          </w:p>
        </w:tc>
        <w:tc>
          <w:tcPr>
            <w:tcW w:w="1260" w:type="dxa"/>
          </w:tcPr>
          <w:p w14:paraId="279BE5A2" w14:textId="77F72C71" w:rsidR="00324B9A" w:rsidRPr="00B651FC"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50F9C">
              <w:rPr>
                <w:rFonts w:ascii="Angsana New" w:eastAsia="Brush Script MT" w:hAnsi="Angsana New" w:cs="Angsana New"/>
                <w:sz w:val="22"/>
                <w:szCs w:val="22"/>
              </w:rPr>
              <w:t>2,497,747.20</w:t>
            </w:r>
          </w:p>
        </w:tc>
        <w:tc>
          <w:tcPr>
            <w:tcW w:w="1170" w:type="dxa"/>
          </w:tcPr>
          <w:p w14:paraId="22C538F7" w14:textId="77777777" w:rsidR="00324B9A" w:rsidRPr="00B651FC"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 xml:space="preserve">ระดับ </w:t>
            </w:r>
            <w:r w:rsidRPr="00B651FC">
              <w:rPr>
                <w:rFonts w:ascii="Angsana New" w:eastAsia="Brush Script MT" w:hAnsi="Angsana New" w:cs="Angsana New"/>
                <w:sz w:val="22"/>
                <w:szCs w:val="22"/>
              </w:rPr>
              <w:t>1</w:t>
            </w:r>
          </w:p>
        </w:tc>
        <w:tc>
          <w:tcPr>
            <w:tcW w:w="3960" w:type="dxa"/>
          </w:tcPr>
          <w:p w14:paraId="03272FA7" w14:textId="77777777" w:rsidR="00324B9A" w:rsidRPr="00B651FC"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7A779C" w:rsidRPr="00330B50" w14:paraId="78F80DE6" w14:textId="77777777" w:rsidTr="00843C85">
        <w:tc>
          <w:tcPr>
            <w:tcW w:w="3060" w:type="dxa"/>
          </w:tcPr>
          <w:p w14:paraId="5D6E4E64" w14:textId="77777777" w:rsidR="00324B9A" w:rsidRPr="004A75E5"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4A75E5">
              <w:rPr>
                <w:rFonts w:ascii="Angsana New" w:hAnsi="Angsana New" w:cs="Angsana New"/>
                <w:b/>
                <w:bCs/>
                <w:spacing w:val="-2"/>
                <w:sz w:val="22"/>
                <w:szCs w:val="22"/>
                <w:cs/>
              </w:rPr>
              <w:t>สินทรัพย์ที่เปิดเผยมูลค่ายุติธรรม</w:t>
            </w:r>
          </w:p>
        </w:tc>
        <w:tc>
          <w:tcPr>
            <w:tcW w:w="1260" w:type="dxa"/>
          </w:tcPr>
          <w:p w14:paraId="6BC24125" w14:textId="77777777" w:rsidR="00324B9A" w:rsidRPr="00324B9A"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164A1B16"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33FDCB2C" w14:textId="77777777" w:rsidR="00324B9A" w:rsidRPr="00330B50"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2A6828F5" w14:textId="77777777" w:rsidR="00324B9A" w:rsidRPr="00330B50"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7A779C" w:rsidRPr="00183964" w14:paraId="1F532CC4" w14:textId="77777777" w:rsidTr="00843C85">
        <w:tc>
          <w:tcPr>
            <w:tcW w:w="3060" w:type="dxa"/>
          </w:tcPr>
          <w:p w14:paraId="0B04406E" w14:textId="6BB6DB9A" w:rsidR="00324B9A" w:rsidRPr="004A75E5"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4A75E5">
              <w:rPr>
                <w:rFonts w:ascii="Angsana New" w:eastAsia="Brush Script MT" w:hAnsi="Angsana New" w:cs="Angsana New"/>
                <w:sz w:val="22"/>
                <w:szCs w:val="22"/>
                <w:cs/>
              </w:rPr>
              <w:t xml:space="preserve">อสังหาริมทรัพย์เพื่อการลงทุน (หมายเหตุข้อ </w:t>
            </w:r>
            <w:r w:rsidRPr="00E42394">
              <w:rPr>
                <w:rFonts w:ascii="Angsana New" w:eastAsia="Brush Script MT" w:hAnsi="Angsana New" w:cs="Angsana New"/>
                <w:sz w:val="22"/>
                <w:szCs w:val="22"/>
              </w:rPr>
              <w:t>1</w:t>
            </w:r>
            <w:r w:rsidR="004A75E5" w:rsidRPr="00E42394">
              <w:rPr>
                <w:rFonts w:ascii="Angsana New" w:eastAsia="Brush Script MT" w:hAnsi="Angsana New" w:cs="Angsana New"/>
                <w:sz w:val="22"/>
                <w:szCs w:val="22"/>
              </w:rPr>
              <w:t>4</w:t>
            </w:r>
            <w:r w:rsidRPr="004A75E5">
              <w:rPr>
                <w:rFonts w:ascii="Angsana New" w:eastAsia="Brush Script MT" w:hAnsi="Angsana New" w:cs="Angsana New"/>
                <w:sz w:val="22"/>
                <w:szCs w:val="22"/>
                <w:cs/>
              </w:rPr>
              <w:t>)</w:t>
            </w:r>
          </w:p>
        </w:tc>
        <w:tc>
          <w:tcPr>
            <w:tcW w:w="1260" w:type="dxa"/>
          </w:tcPr>
          <w:p w14:paraId="3D2875A8" w14:textId="03E16366" w:rsidR="00324B9A" w:rsidRPr="00324B9A"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A006DC">
              <w:rPr>
                <w:rFonts w:ascii="Angsana New" w:eastAsia="Brush Script MT" w:hAnsi="Angsana New" w:cs="Angsana New"/>
                <w:sz w:val="22"/>
                <w:szCs w:val="22"/>
              </w:rPr>
              <w:t>489,418,080.00</w:t>
            </w:r>
          </w:p>
        </w:tc>
        <w:tc>
          <w:tcPr>
            <w:tcW w:w="1260" w:type="dxa"/>
          </w:tcPr>
          <w:p w14:paraId="543682A0" w14:textId="5FA759C5" w:rsidR="00324B9A" w:rsidRPr="00183964"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EE0162">
              <w:rPr>
                <w:rFonts w:ascii="Angsana New" w:eastAsia="Brush Script MT" w:hAnsi="Angsana New" w:cs="Angsana New"/>
                <w:sz w:val="22"/>
                <w:szCs w:val="22"/>
              </w:rPr>
              <w:t>489,418,080.00</w:t>
            </w:r>
          </w:p>
        </w:tc>
        <w:tc>
          <w:tcPr>
            <w:tcW w:w="1170" w:type="dxa"/>
          </w:tcPr>
          <w:p w14:paraId="4A3E10BC" w14:textId="77777777" w:rsidR="00324B9A" w:rsidRPr="00183964" w:rsidRDefault="00324B9A" w:rsidP="00324B9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tcPr>
          <w:p w14:paraId="4A14E99E" w14:textId="65FCBA29" w:rsidR="00324B9A" w:rsidRPr="00183964" w:rsidRDefault="00324B9A" w:rsidP="00324B9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20D9E">
              <w:rPr>
                <w:rFonts w:ascii="Angsana New" w:eastAsia="Brush Script MT" w:hAnsi="Angsana New" w:cs="Angsana New"/>
                <w:sz w:val="22"/>
                <w:szCs w:val="22"/>
                <w:cs/>
              </w:rPr>
              <w:t>ราคาประเมินจากผู้ประเมินราคาอิสระ</w:t>
            </w:r>
            <w:r w:rsidRPr="00120D9E">
              <w:rPr>
                <w:rFonts w:ascii="Angsana New" w:eastAsia="Brush Script MT" w:hAnsi="Angsana New" w:cs="Angsana New" w:hint="cs"/>
                <w:sz w:val="22"/>
                <w:szCs w:val="22"/>
                <w:cs/>
              </w:rPr>
              <w:t>ตามวิธี</w:t>
            </w:r>
            <w:r w:rsidR="00120D9E" w:rsidRPr="00120D9E">
              <w:rPr>
                <w:rFonts w:ascii="Angsana New" w:eastAsia="Brush Script MT" w:hAnsi="Angsana New" w:cs="Angsana New"/>
                <w:sz w:val="22"/>
                <w:szCs w:val="22"/>
                <w:cs/>
              </w:rPr>
              <w:t>ต้นทุนทดแทนและวิธี</w:t>
            </w:r>
            <w:r w:rsidRPr="00120D9E">
              <w:rPr>
                <w:rFonts w:ascii="Angsana New" w:eastAsia="Brush Script MT" w:hAnsi="Angsana New" w:cs="Angsana New" w:hint="cs"/>
                <w:sz w:val="22"/>
                <w:szCs w:val="22"/>
                <w:cs/>
              </w:rPr>
              <w:t>เปรียบเทียบราคาตลาด</w:t>
            </w:r>
          </w:p>
        </w:tc>
      </w:tr>
    </w:tbl>
    <w:p w14:paraId="73F3B905" w14:textId="77777777" w:rsidR="00A065E6" w:rsidRPr="00A065E6" w:rsidRDefault="00A065E6" w:rsidP="00F27AD0">
      <w:pPr>
        <w:ind w:left="426" w:firstLine="850"/>
        <w:rPr>
          <w:rFonts w:ascii="Angsana New" w:eastAsia="Angsana New" w:hAnsi="Angsana New" w:cs="Angsana New"/>
          <w:spacing w:val="-6"/>
          <w:sz w:val="16"/>
          <w:szCs w:val="16"/>
        </w:rPr>
      </w:pPr>
    </w:p>
    <w:p w14:paraId="5AEB7502" w14:textId="0596597D" w:rsidR="00E70A14" w:rsidRDefault="000A0D8A" w:rsidP="00F27AD0">
      <w:pPr>
        <w:ind w:left="426" w:firstLine="850"/>
        <w:rPr>
          <w:rFonts w:ascii="Angsana New" w:eastAsia="Angsana New" w:hAnsi="Angsana New" w:cs="Angsana New"/>
          <w:sz w:val="30"/>
          <w:szCs w:val="30"/>
        </w:rPr>
      </w:pPr>
      <w:r w:rsidRPr="004E13F0">
        <w:rPr>
          <w:rFonts w:ascii="Angsana New" w:eastAsia="Angsana New" w:hAnsi="Angsana New" w:cs="Angsana New"/>
          <w:spacing w:val="-6"/>
          <w:sz w:val="30"/>
          <w:szCs w:val="30"/>
          <w:cs/>
        </w:rPr>
        <w:t>ณ วันที่ 31 ธันวาคม 256</w:t>
      </w:r>
      <w:r w:rsidR="00324B9A">
        <w:rPr>
          <w:rFonts w:ascii="Angsana New" w:eastAsia="Angsana New" w:hAnsi="Angsana New" w:cs="Angsana New"/>
          <w:spacing w:val="-6"/>
          <w:sz w:val="30"/>
          <w:szCs w:val="30"/>
          <w:cs/>
        </w:rPr>
        <w:t>8</w:t>
      </w:r>
      <w:r w:rsidRPr="004E13F0">
        <w:rPr>
          <w:rFonts w:ascii="Angsana New" w:eastAsia="Angsana New" w:hAnsi="Angsana New" w:cs="Angsana New"/>
          <w:spacing w:val="-6"/>
          <w:sz w:val="30"/>
          <w:szCs w:val="30"/>
          <w:cs/>
        </w:rPr>
        <w:t xml:space="preserve"> และ 256</w:t>
      </w:r>
      <w:r w:rsidR="00324B9A">
        <w:rPr>
          <w:rFonts w:ascii="Angsana New" w:eastAsia="Angsana New" w:hAnsi="Angsana New" w:cs="Angsana New"/>
          <w:spacing w:val="-6"/>
          <w:sz w:val="30"/>
          <w:szCs w:val="30"/>
          <w:cs/>
        </w:rPr>
        <w:t>7</w:t>
      </w:r>
      <w:r w:rsidRPr="004E13F0">
        <w:rPr>
          <w:rFonts w:ascii="Angsana New" w:eastAsia="Angsana New" w:hAnsi="Angsana New" w:cs="Angsana New"/>
          <w:spacing w:val="-6"/>
          <w:sz w:val="30"/>
          <w:szCs w:val="30"/>
          <w:cs/>
        </w:rPr>
        <w:t xml:space="preserve"> มูลค่ายุติธรรมสำหรับสินทรัพย์ทางการเงินและหนี้สินทางการเงิน</w:t>
      </w:r>
      <w:r w:rsidRPr="000A0D8A">
        <w:rPr>
          <w:rFonts w:ascii="Angsana New" w:eastAsia="Angsana New" w:hAnsi="Angsana New" w:cs="Angsana New"/>
          <w:sz w:val="30"/>
          <w:szCs w:val="30"/>
          <w:cs/>
        </w:rPr>
        <w:t>ที่วัดมูลค่าด้วยราคาทุนตัดจำหน่ายมีมูลค่าตามบัญชีใกล้เคียงกับมูลค่ายุติธรรมอย่างสมเหตุสมผล</w:t>
      </w:r>
    </w:p>
    <w:p w14:paraId="23A38FF7" w14:textId="77777777" w:rsidR="00BC2F78" w:rsidRDefault="00BC2F78" w:rsidP="002C6AAC">
      <w:pPr>
        <w:jc w:val="thaiDistribute"/>
        <w:rPr>
          <w:rFonts w:ascii="Angsana New" w:eastAsia="Angsana New" w:hAnsi="Angsana New" w:cs="Angsana New"/>
          <w:sz w:val="30"/>
          <w:szCs w:val="30"/>
        </w:rPr>
      </w:pPr>
    </w:p>
    <w:p w14:paraId="007DF2D2" w14:textId="1818C939" w:rsidR="008C392D" w:rsidRPr="008C392D" w:rsidRDefault="008C392D" w:rsidP="008C392D">
      <w:pPr>
        <w:numPr>
          <w:ilvl w:val="0"/>
          <w:numId w:val="1"/>
        </w:numPr>
        <w:tabs>
          <w:tab w:val="clear" w:pos="360"/>
        </w:tabs>
        <w:ind w:left="450" w:hanging="426"/>
        <w:jc w:val="thaiDistribute"/>
        <w:rPr>
          <w:rFonts w:ascii="Angsana New" w:hAnsi="Angsana New" w:cs="Angsana New"/>
          <w:b/>
          <w:bCs/>
          <w:sz w:val="30"/>
          <w:szCs w:val="30"/>
        </w:rPr>
      </w:pPr>
      <w:r w:rsidRPr="008C392D">
        <w:rPr>
          <w:rFonts w:ascii="Angsana New" w:hAnsi="Angsana New" w:cs="Angsana New"/>
          <w:b/>
          <w:bCs/>
          <w:sz w:val="30"/>
          <w:szCs w:val="30"/>
          <w:cs/>
        </w:rPr>
        <w:t>วงเงินสินเชื่อสถาบันการเงิน</w:t>
      </w:r>
    </w:p>
    <w:p w14:paraId="7AD92100" w14:textId="77777777" w:rsidR="008C392D" w:rsidRPr="008C392D" w:rsidRDefault="008C392D" w:rsidP="008C392D">
      <w:pPr>
        <w:jc w:val="thaiDistribute"/>
        <w:rPr>
          <w:rFonts w:ascii="Angsana New" w:eastAsia="Angsana New" w:hAnsi="Angsana New" w:cs="Angsana New"/>
          <w:sz w:val="16"/>
          <w:szCs w:val="16"/>
        </w:rPr>
      </w:pPr>
    </w:p>
    <w:p w14:paraId="0E4436C8" w14:textId="76D3FE79" w:rsidR="004A75E5" w:rsidRDefault="008C392D" w:rsidP="008C392D">
      <w:pPr>
        <w:ind w:left="426" w:firstLine="850"/>
        <w:jc w:val="thaiDistribute"/>
        <w:rPr>
          <w:rFonts w:ascii="Angsana New" w:eastAsia="Angsana New" w:hAnsi="Angsana New" w:cs="Angsana New"/>
          <w:sz w:val="30"/>
          <w:szCs w:val="30"/>
        </w:rPr>
      </w:pPr>
      <w:r w:rsidRPr="008C392D">
        <w:rPr>
          <w:rFonts w:ascii="Angsana New" w:eastAsia="Angsana New" w:hAnsi="Angsana New" w:cs="Angsana New"/>
          <w:sz w:val="30"/>
          <w:szCs w:val="30"/>
          <w:cs/>
        </w:rPr>
        <w:t xml:space="preserve">ตามงบการเงินรวม ณ วันที่ </w:t>
      </w:r>
      <w:r w:rsidRPr="008C392D">
        <w:rPr>
          <w:rFonts w:ascii="Angsana New" w:eastAsia="Angsana New" w:hAnsi="Angsana New" w:cs="Angsana New"/>
          <w:sz w:val="30"/>
          <w:szCs w:val="30"/>
        </w:rPr>
        <w:t xml:space="preserve">31 </w:t>
      </w:r>
      <w:r w:rsidRPr="008C392D">
        <w:rPr>
          <w:rFonts w:ascii="Angsana New" w:eastAsia="Angsana New" w:hAnsi="Angsana New" w:cs="Angsana New"/>
          <w:sz w:val="30"/>
          <w:szCs w:val="30"/>
          <w:cs/>
        </w:rPr>
        <w:t xml:space="preserve">ธันวาคม </w:t>
      </w:r>
      <w:r w:rsidRPr="008C392D">
        <w:rPr>
          <w:rFonts w:ascii="Angsana New" w:eastAsia="Angsana New" w:hAnsi="Angsana New" w:cs="Angsana New"/>
          <w:sz w:val="30"/>
          <w:szCs w:val="30"/>
        </w:rPr>
        <w:t xml:space="preserve">2567 </w:t>
      </w:r>
      <w:r w:rsidRPr="008C392D">
        <w:rPr>
          <w:rFonts w:ascii="Angsana New" w:eastAsia="Angsana New" w:hAnsi="Angsana New" w:cs="Angsana New"/>
          <w:sz w:val="30"/>
          <w:szCs w:val="30"/>
          <w:cs/>
        </w:rPr>
        <w:t xml:space="preserve">กลุ่มบริษัทฯ ได้รับวงเงินกู้ยืมระยะยาวจากสถาบันทางการเงิน </w:t>
      </w:r>
      <w:r w:rsidRPr="008C392D">
        <w:rPr>
          <w:rFonts w:ascii="Angsana New" w:eastAsia="Angsana New" w:hAnsi="Angsana New" w:cs="Angsana New"/>
          <w:sz w:val="30"/>
          <w:szCs w:val="30"/>
        </w:rPr>
        <w:t xml:space="preserve">2 </w:t>
      </w:r>
      <w:r w:rsidRPr="008C392D">
        <w:rPr>
          <w:rFonts w:ascii="Angsana New" w:eastAsia="Angsana New" w:hAnsi="Angsana New" w:cs="Angsana New"/>
          <w:sz w:val="30"/>
          <w:szCs w:val="30"/>
          <w:cs/>
        </w:rPr>
        <w:t xml:space="preserve">แห่ง จำนวนเงิน </w:t>
      </w:r>
      <w:r w:rsidRPr="008C392D">
        <w:rPr>
          <w:rFonts w:ascii="Angsana New" w:eastAsia="Angsana New" w:hAnsi="Angsana New" w:cs="Angsana New"/>
          <w:sz w:val="30"/>
          <w:szCs w:val="30"/>
        </w:rPr>
        <w:t xml:space="preserve">410.00 </w:t>
      </w:r>
      <w:r w:rsidRPr="008C392D">
        <w:rPr>
          <w:rFonts w:ascii="Angsana New" w:eastAsia="Angsana New" w:hAnsi="Angsana New" w:cs="Angsana New"/>
          <w:sz w:val="30"/>
          <w:szCs w:val="30"/>
          <w:cs/>
        </w:rPr>
        <w:t xml:space="preserve">ล้านบาท เพื่อใช้ในการดำเนินการก่อสร้างโครงการผลิตกระแสไฟฟ้าจากพลังงานแสงอาทิตย์แบบทุ่นลอยน้ำของบริษัท รี เอนเนอร์ยี จำกัด (บริษัทย่อย) โดยมีหลักประกันเป็นหุ้นสามัญของบริษัทย่อยที่มีการถือหุ้นโดยบริษัท จี เอ็ม เอส เพาเวอร์ จำกัด (มหาชน) </w:t>
      </w:r>
      <w:r w:rsidRPr="008C392D">
        <w:rPr>
          <w:rFonts w:ascii="Angsana New" w:eastAsia="Angsana New" w:hAnsi="Angsana New" w:cs="Angsana New"/>
          <w:sz w:val="30"/>
          <w:szCs w:val="30"/>
        </w:rPr>
        <w:t xml:space="preserve">GMS Power International Pte Ltd. </w:t>
      </w:r>
      <w:r w:rsidRPr="008C392D">
        <w:rPr>
          <w:rFonts w:ascii="Angsana New" w:eastAsia="Angsana New" w:hAnsi="Angsana New" w:cs="Angsana New"/>
          <w:sz w:val="30"/>
          <w:szCs w:val="30"/>
          <w:cs/>
        </w:rPr>
        <w:t xml:space="preserve">และบริษัท เอ็ม ดี เอ็กซ์ กรีน เอ็นเนอร์ยี จำกัด จำนวนรวม </w:t>
      </w:r>
      <w:r w:rsidRPr="008C392D">
        <w:rPr>
          <w:rFonts w:ascii="Angsana New" w:eastAsia="Angsana New" w:hAnsi="Angsana New" w:cs="Angsana New"/>
          <w:sz w:val="30"/>
          <w:szCs w:val="30"/>
        </w:rPr>
        <w:t xml:space="preserve">1,500,000 </w:t>
      </w:r>
      <w:r w:rsidRPr="008C392D">
        <w:rPr>
          <w:rFonts w:ascii="Angsana New" w:eastAsia="Angsana New" w:hAnsi="Angsana New" w:cs="Angsana New"/>
          <w:sz w:val="30"/>
          <w:szCs w:val="30"/>
          <w:cs/>
        </w:rPr>
        <w:t xml:space="preserve">หุ้น และบัญชีเงินฝากธนาคารของบริษัทย่อย รวมทั้งจำนองสินทรัพย์โครงการ ตามหมายเหตุ </w:t>
      </w:r>
      <w:r w:rsidRPr="008C392D">
        <w:rPr>
          <w:rFonts w:ascii="Angsana New" w:eastAsia="Angsana New" w:hAnsi="Angsana New" w:cs="Angsana New"/>
          <w:sz w:val="30"/>
          <w:szCs w:val="30"/>
        </w:rPr>
        <w:t xml:space="preserve">17 </w:t>
      </w:r>
      <w:r w:rsidRPr="008C392D">
        <w:rPr>
          <w:rFonts w:ascii="Angsana New" w:eastAsia="Angsana New" w:hAnsi="Angsana New" w:cs="Angsana New"/>
          <w:sz w:val="30"/>
          <w:szCs w:val="30"/>
          <w:cs/>
        </w:rPr>
        <w:t xml:space="preserve">เพื่อใช้เป็นหลักประกันความรับผิดชอบภายใต้เงื่อนไขของสัญญาเงินกู้ดังกล่าว ทั้งนี้ เมื่อวันที่ </w:t>
      </w:r>
      <w:r w:rsidRPr="008C392D">
        <w:rPr>
          <w:rFonts w:ascii="Angsana New" w:eastAsia="Angsana New" w:hAnsi="Angsana New" w:cs="Angsana New"/>
          <w:sz w:val="30"/>
          <w:szCs w:val="30"/>
        </w:rPr>
        <w:t xml:space="preserve">30 </w:t>
      </w:r>
      <w:r w:rsidRPr="008C392D">
        <w:rPr>
          <w:rFonts w:ascii="Angsana New" w:eastAsia="Angsana New" w:hAnsi="Angsana New" w:cs="Angsana New"/>
          <w:sz w:val="30"/>
          <w:szCs w:val="30"/>
          <w:cs/>
        </w:rPr>
        <w:t xml:space="preserve">ตุลาคม </w:t>
      </w:r>
      <w:r w:rsidRPr="008C392D">
        <w:rPr>
          <w:rFonts w:ascii="Angsana New" w:eastAsia="Angsana New" w:hAnsi="Angsana New" w:cs="Angsana New"/>
          <w:sz w:val="30"/>
          <w:szCs w:val="30"/>
        </w:rPr>
        <w:t xml:space="preserve">2568 </w:t>
      </w:r>
      <w:r w:rsidRPr="008C392D">
        <w:rPr>
          <w:rFonts w:ascii="Angsana New" w:eastAsia="Angsana New" w:hAnsi="Angsana New" w:cs="Angsana New"/>
          <w:sz w:val="30"/>
          <w:szCs w:val="30"/>
          <w:cs/>
        </w:rPr>
        <w:t xml:space="preserve">บริษัทย่อยได้จ่ายชำระคืนเงินกู้             ทั้งจำนวน โดยสถาบันการเงินได้มีการยกเว้นค่าธรรมเนียมในการยกเลิกสัญญาก่อนกำหนด และได้ดำเนินการไถ่ถอนหลักประกันกับสถาบันการเงินเป็นที่เรียบร้อยแล้วเมื่อวันที่ </w:t>
      </w:r>
      <w:r w:rsidRPr="008C392D">
        <w:rPr>
          <w:rFonts w:ascii="Angsana New" w:eastAsia="Angsana New" w:hAnsi="Angsana New" w:cs="Angsana New"/>
          <w:sz w:val="30"/>
          <w:szCs w:val="30"/>
        </w:rPr>
        <w:t xml:space="preserve">4 </w:t>
      </w:r>
      <w:r w:rsidRPr="008C392D">
        <w:rPr>
          <w:rFonts w:ascii="Angsana New" w:eastAsia="Angsana New" w:hAnsi="Angsana New" w:cs="Angsana New"/>
          <w:sz w:val="30"/>
          <w:szCs w:val="30"/>
          <w:cs/>
        </w:rPr>
        <w:t xml:space="preserve">พฤศจิกายน </w:t>
      </w:r>
      <w:r w:rsidRPr="008C392D">
        <w:rPr>
          <w:rFonts w:ascii="Angsana New" w:eastAsia="Angsana New" w:hAnsi="Angsana New" w:cs="Angsana New"/>
          <w:sz w:val="30"/>
          <w:szCs w:val="30"/>
        </w:rPr>
        <w:t>2568</w:t>
      </w:r>
    </w:p>
    <w:p w14:paraId="6E177CA8" w14:textId="77777777" w:rsidR="004A75E5" w:rsidRDefault="004A75E5" w:rsidP="002C6AAC">
      <w:pPr>
        <w:jc w:val="thaiDistribute"/>
        <w:rPr>
          <w:rFonts w:ascii="Angsana New" w:eastAsia="Angsana New" w:hAnsi="Angsana New" w:cs="Angsana New"/>
          <w:sz w:val="30"/>
          <w:szCs w:val="30"/>
        </w:rPr>
      </w:pPr>
    </w:p>
    <w:p w14:paraId="6D67CB57" w14:textId="77777777" w:rsidR="002B49DF" w:rsidRDefault="002B49DF" w:rsidP="002C6AAC">
      <w:pPr>
        <w:jc w:val="thaiDistribute"/>
        <w:rPr>
          <w:rFonts w:ascii="Angsana New" w:eastAsia="Angsana New" w:hAnsi="Angsana New" w:cs="Angsana New"/>
          <w:sz w:val="30"/>
          <w:szCs w:val="30"/>
        </w:rPr>
      </w:pPr>
    </w:p>
    <w:p w14:paraId="4943EDC3" w14:textId="77777777" w:rsidR="002B49DF" w:rsidRDefault="002B49DF" w:rsidP="002C6AAC">
      <w:pPr>
        <w:jc w:val="thaiDistribute"/>
        <w:rPr>
          <w:rFonts w:ascii="Angsana New" w:eastAsia="Angsana New" w:hAnsi="Angsana New" w:cs="Angsana New"/>
          <w:sz w:val="30"/>
          <w:szCs w:val="30"/>
        </w:rPr>
      </w:pPr>
    </w:p>
    <w:p w14:paraId="37BCE022" w14:textId="77777777" w:rsidR="002B49DF" w:rsidRDefault="002B49DF" w:rsidP="002C6AAC">
      <w:pPr>
        <w:jc w:val="thaiDistribute"/>
        <w:rPr>
          <w:rFonts w:ascii="Angsana New" w:eastAsia="Angsana New" w:hAnsi="Angsana New" w:cs="Angsana New"/>
          <w:sz w:val="30"/>
          <w:szCs w:val="30"/>
        </w:rPr>
      </w:pPr>
    </w:p>
    <w:p w14:paraId="6E761BE0" w14:textId="77777777" w:rsidR="002B49DF" w:rsidRDefault="002B49DF" w:rsidP="002C6AAC">
      <w:pPr>
        <w:jc w:val="thaiDistribute"/>
        <w:rPr>
          <w:rFonts w:ascii="Angsana New" w:eastAsia="Angsana New" w:hAnsi="Angsana New" w:cs="Angsana New"/>
          <w:sz w:val="30"/>
          <w:szCs w:val="30"/>
        </w:rPr>
      </w:pPr>
    </w:p>
    <w:p w14:paraId="7612C160" w14:textId="77777777" w:rsidR="002B49DF" w:rsidRDefault="002B49DF" w:rsidP="002C6AAC">
      <w:pPr>
        <w:jc w:val="thaiDistribute"/>
        <w:rPr>
          <w:rFonts w:ascii="Angsana New" w:eastAsia="Angsana New" w:hAnsi="Angsana New" w:cs="Angsana New"/>
          <w:sz w:val="30"/>
          <w:szCs w:val="30"/>
        </w:rPr>
      </w:pPr>
    </w:p>
    <w:p w14:paraId="0E9E0B9A" w14:textId="77777777" w:rsidR="002B49DF" w:rsidRDefault="002B49DF" w:rsidP="002C6AAC">
      <w:pPr>
        <w:jc w:val="thaiDistribute"/>
        <w:rPr>
          <w:rFonts w:ascii="Angsana New" w:eastAsia="Angsana New" w:hAnsi="Angsana New" w:cs="Angsana New"/>
          <w:sz w:val="30"/>
          <w:szCs w:val="30"/>
        </w:rPr>
      </w:pPr>
    </w:p>
    <w:p w14:paraId="0D9638F7" w14:textId="27DFD4CF" w:rsidR="00EB39C3" w:rsidRPr="006778FC" w:rsidRDefault="00EB39C3" w:rsidP="0032785C">
      <w:pPr>
        <w:numPr>
          <w:ilvl w:val="0"/>
          <w:numId w:val="1"/>
        </w:numPr>
        <w:tabs>
          <w:tab w:val="clear" w:pos="360"/>
        </w:tabs>
        <w:ind w:left="450" w:hanging="426"/>
        <w:jc w:val="thaiDistribute"/>
        <w:rPr>
          <w:rFonts w:ascii="Angsana New" w:hAnsi="Angsana New" w:cs="Angsana New"/>
          <w:b/>
          <w:bCs/>
          <w:sz w:val="30"/>
          <w:szCs w:val="30"/>
        </w:rPr>
      </w:pPr>
      <w:r w:rsidRPr="00E30630">
        <w:rPr>
          <w:rFonts w:ascii="Angsana New" w:hAnsi="Angsana New" w:cs="Angsana New"/>
          <w:b/>
          <w:bCs/>
          <w:sz w:val="30"/>
          <w:szCs w:val="30"/>
          <w:cs/>
        </w:rPr>
        <w:t>ภาระ</w:t>
      </w:r>
      <w:r w:rsidRPr="006778FC">
        <w:rPr>
          <w:rFonts w:ascii="Angsana New" w:hAnsi="Angsana New" w:cs="Angsana New"/>
          <w:b/>
          <w:bCs/>
          <w:sz w:val="30"/>
          <w:szCs w:val="30"/>
          <w:cs/>
        </w:rPr>
        <w:t>ผูกพันและหนี้สินที่อาจเกิดขึ้น</w:t>
      </w:r>
    </w:p>
    <w:p w14:paraId="50F3DE3E" w14:textId="77777777" w:rsidR="008F5E9A" w:rsidRPr="006778FC" w:rsidRDefault="008F5E9A" w:rsidP="008F5E9A">
      <w:pPr>
        <w:ind w:left="360"/>
        <w:jc w:val="thaiDistribute"/>
        <w:rPr>
          <w:rFonts w:ascii="Angsana New" w:hAnsi="Angsana New" w:cs="Angsana New"/>
          <w:b/>
          <w:bCs/>
          <w:sz w:val="16"/>
          <w:szCs w:val="16"/>
        </w:rPr>
      </w:pPr>
    </w:p>
    <w:p w14:paraId="3F8D0227" w14:textId="37FC708C" w:rsidR="00DE5EE2" w:rsidRDefault="00DE5EE2" w:rsidP="00DE5EE2">
      <w:pPr>
        <w:ind w:left="426" w:firstLine="85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นอกจากหนี้สินที่ปรากฏในง</w:t>
      </w:r>
      <w:r w:rsidR="00AE4113">
        <w:rPr>
          <w:rFonts w:ascii="Angsana New" w:eastAsia="Angsana New" w:hAnsi="Angsana New" w:cs="Angsana New" w:hint="cs"/>
          <w:sz w:val="30"/>
          <w:szCs w:val="30"/>
          <w:cs/>
        </w:rPr>
        <w:t>บ</w:t>
      </w:r>
      <w:r w:rsidRPr="006778FC">
        <w:rPr>
          <w:rFonts w:ascii="Angsana New" w:eastAsia="Angsana New" w:hAnsi="Angsana New" w:cs="Angsana New"/>
          <w:sz w:val="30"/>
          <w:szCs w:val="30"/>
          <w:cs/>
        </w:rPr>
        <w:t>ฐานะการเงินรวมและงบฐานะการเงินเฉพาะกิจกา</w:t>
      </w:r>
      <w:r w:rsidR="002F4C2D">
        <w:rPr>
          <w:rFonts w:ascii="Angsana New" w:eastAsia="Angsana New" w:hAnsi="Angsana New" w:cs="Angsana New" w:hint="cs"/>
          <w:sz w:val="30"/>
          <w:szCs w:val="30"/>
          <w:cs/>
        </w:rPr>
        <w:t>ร</w:t>
      </w:r>
      <w:r w:rsidR="004E0F9E">
        <w:rPr>
          <w:rFonts w:ascii="Angsana New" w:eastAsia="Angsana New" w:hAnsi="Angsana New" w:cs="Angsana New" w:hint="cs"/>
          <w:sz w:val="30"/>
          <w:szCs w:val="30"/>
          <w:cs/>
        </w:rPr>
        <w:t xml:space="preserve"> </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 xml:space="preserve">บริษัทฯ </w:t>
      </w:r>
      <w:r w:rsidR="00E30630">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มีภาระผูกพันและหนี้สินที่อาจเกิดขึ้นดังนี้</w:t>
      </w:r>
    </w:p>
    <w:p w14:paraId="64AA39CD" w14:textId="77777777" w:rsidR="002C7CB1" w:rsidRPr="002C7AB5" w:rsidRDefault="002C7CB1" w:rsidP="002C7AB5">
      <w:pPr>
        <w:pStyle w:val="ListParagraph"/>
        <w:ind w:left="900"/>
        <w:jc w:val="thaiDistribute"/>
        <w:rPr>
          <w:rFonts w:ascii="Angsana New" w:eastAsia="Angsana New" w:hAnsi="Angsana New" w:cs="Angsana New"/>
          <w:sz w:val="16"/>
          <w:szCs w:val="16"/>
        </w:rPr>
      </w:pPr>
    </w:p>
    <w:p w14:paraId="6434755C" w14:textId="3256500F" w:rsidR="00324B9A" w:rsidRPr="00772C10" w:rsidRDefault="007F7CBE" w:rsidP="00C64382">
      <w:pPr>
        <w:pStyle w:val="ListParagraph"/>
        <w:numPr>
          <w:ilvl w:val="1"/>
          <w:numId w:val="30"/>
        </w:numPr>
        <w:ind w:left="900" w:hanging="450"/>
        <w:jc w:val="thaiDistribute"/>
        <w:rPr>
          <w:rFonts w:ascii="Angsana New" w:eastAsia="Angsana New" w:hAnsi="Angsana New" w:cs="Angsana New"/>
          <w:spacing w:val="-6"/>
          <w:sz w:val="30"/>
          <w:szCs w:val="30"/>
        </w:rPr>
      </w:pPr>
      <w:r w:rsidRPr="007F7CBE">
        <w:rPr>
          <w:rFonts w:ascii="Angsana New" w:eastAsia="Angsana New" w:hAnsi="Angsana New" w:cs="Angsana New"/>
          <w:spacing w:val="-6"/>
          <w:sz w:val="30"/>
          <w:szCs w:val="30"/>
          <w:cs/>
        </w:rPr>
        <w:t>ตามงบการเงินรวมและงบการเงินเฉพาะกิจการ</w:t>
      </w:r>
      <w:r>
        <w:rPr>
          <w:rFonts w:ascii="Angsana New" w:eastAsia="Angsana New" w:hAnsi="Angsana New" w:cs="Angsana New" w:hint="cs"/>
          <w:spacing w:val="-6"/>
          <w:sz w:val="30"/>
          <w:szCs w:val="30"/>
          <w:cs/>
        </w:rPr>
        <w:t xml:space="preserve"> </w:t>
      </w:r>
      <w:r w:rsidR="000A2D2F" w:rsidRPr="00772C10">
        <w:rPr>
          <w:rFonts w:ascii="Angsana New" w:eastAsia="Angsana New" w:hAnsi="Angsana New" w:cs="Angsana New" w:hint="cs"/>
          <w:spacing w:val="-6"/>
          <w:sz w:val="30"/>
          <w:szCs w:val="30"/>
          <w:cs/>
        </w:rPr>
        <w:t>ณ</w:t>
      </w:r>
      <w:r w:rsidR="000A2D2F">
        <w:rPr>
          <w:rFonts w:ascii="Angsana New" w:eastAsia="Angsana New" w:hAnsi="Angsana New" w:cs="Angsana New" w:hint="cs"/>
          <w:spacing w:val="-6"/>
          <w:sz w:val="30"/>
          <w:szCs w:val="30"/>
          <w:cs/>
        </w:rPr>
        <w:t xml:space="preserve"> </w:t>
      </w:r>
      <w:r w:rsidR="000A2D2F" w:rsidRPr="000A2D2F">
        <w:rPr>
          <w:rFonts w:ascii="Angsana New" w:eastAsia="Angsana New" w:hAnsi="Angsana New" w:cs="Angsana New"/>
          <w:spacing w:val="-6"/>
          <w:sz w:val="30"/>
          <w:szCs w:val="30"/>
          <w:cs/>
        </w:rPr>
        <w:t xml:space="preserve">วันที่ </w:t>
      </w:r>
      <w:r w:rsidR="000D5799">
        <w:rPr>
          <w:rFonts w:ascii="Angsana New" w:eastAsia="Angsana New" w:hAnsi="Angsana New" w:cs="Angsana New"/>
          <w:spacing w:val="-6"/>
          <w:sz w:val="30"/>
          <w:szCs w:val="30"/>
        </w:rPr>
        <w:t>31</w:t>
      </w:r>
      <w:r w:rsidR="000A2D2F" w:rsidRPr="000A2D2F">
        <w:rPr>
          <w:rFonts w:ascii="Angsana New" w:eastAsia="Angsana New" w:hAnsi="Angsana New" w:cs="Angsana New"/>
          <w:spacing w:val="-6"/>
          <w:sz w:val="30"/>
          <w:szCs w:val="30"/>
          <w:cs/>
        </w:rPr>
        <w:t xml:space="preserve"> ธันวาคม </w:t>
      </w:r>
      <w:r w:rsidR="00772C10">
        <w:rPr>
          <w:rFonts w:ascii="Angsana New" w:eastAsia="Angsana New" w:hAnsi="Angsana New" w:cs="Angsana New"/>
          <w:spacing w:val="-6"/>
          <w:sz w:val="30"/>
          <w:szCs w:val="30"/>
        </w:rPr>
        <w:t>2568</w:t>
      </w:r>
      <w:r w:rsidR="000A2D2F" w:rsidRPr="000A2D2F">
        <w:rPr>
          <w:rFonts w:ascii="Angsana New" w:eastAsia="Angsana New" w:hAnsi="Angsana New" w:cs="Angsana New"/>
          <w:spacing w:val="-6"/>
          <w:sz w:val="30"/>
          <w:szCs w:val="30"/>
          <w:cs/>
        </w:rPr>
        <w:t xml:space="preserve"> และ </w:t>
      </w:r>
      <w:r w:rsidR="00772C10">
        <w:rPr>
          <w:rFonts w:ascii="Angsana New" w:eastAsia="Angsana New" w:hAnsi="Angsana New" w:cs="Angsana New"/>
          <w:spacing w:val="-6"/>
          <w:sz w:val="30"/>
          <w:szCs w:val="30"/>
        </w:rPr>
        <w:t>2567</w:t>
      </w:r>
      <w:r w:rsidR="000A2D2F" w:rsidRPr="000A2D2F">
        <w:rPr>
          <w:rFonts w:ascii="Angsana New" w:eastAsia="Angsana New" w:hAnsi="Angsana New" w:cs="Angsana New"/>
          <w:spacing w:val="-6"/>
          <w:sz w:val="30"/>
          <w:szCs w:val="30"/>
          <w:cs/>
        </w:rPr>
        <w:t xml:space="preserve"> บริษัทฯ มีภาระผูกพันกับสถาบันการเงินเกี่ยวกับหนังสือค้ำประกันเพื่อค้ำประกันการจ่ายค่าบริหารโครงการแก่การนิคมอุตสาหกรร</w:t>
      </w:r>
      <w:r w:rsidR="000A2D2F" w:rsidRPr="00772C10">
        <w:rPr>
          <w:rFonts w:ascii="Angsana New" w:eastAsia="Angsana New" w:hAnsi="Angsana New" w:cs="Angsana New"/>
          <w:spacing w:val="-6"/>
          <w:sz w:val="30"/>
          <w:szCs w:val="30"/>
          <w:cs/>
        </w:rPr>
        <w:t xml:space="preserve">มแห่งประเทศไทย จำนวนเงิน </w:t>
      </w:r>
      <w:r w:rsidR="00772C10" w:rsidRPr="007F7CBE">
        <w:rPr>
          <w:rFonts w:ascii="Angsana New" w:eastAsia="Angsana New" w:hAnsi="Angsana New" w:cs="Angsana New"/>
          <w:spacing w:val="-6"/>
          <w:sz w:val="30"/>
          <w:szCs w:val="30"/>
        </w:rPr>
        <w:t>12.37</w:t>
      </w:r>
      <w:r w:rsidR="000A2D2F" w:rsidRPr="007F7CBE">
        <w:rPr>
          <w:rFonts w:ascii="Angsana New" w:eastAsia="Angsana New" w:hAnsi="Angsana New" w:cs="Angsana New"/>
          <w:spacing w:val="-6"/>
          <w:sz w:val="30"/>
          <w:szCs w:val="30"/>
          <w:cs/>
        </w:rPr>
        <w:t xml:space="preserve"> ล้านบาท เท่ากันทั้งสองปี</w:t>
      </w:r>
    </w:p>
    <w:p w14:paraId="4B873F76" w14:textId="77777777" w:rsidR="00324B9A" w:rsidRPr="000A2D2F" w:rsidRDefault="00324B9A" w:rsidP="00324B9A">
      <w:pPr>
        <w:pStyle w:val="ListParagraph"/>
        <w:rPr>
          <w:rFonts w:ascii="Angsana New" w:eastAsia="Angsana New" w:hAnsi="Angsana New" w:cs="Angsana New"/>
          <w:spacing w:val="-6"/>
          <w:sz w:val="16"/>
          <w:szCs w:val="16"/>
        </w:rPr>
      </w:pPr>
    </w:p>
    <w:p w14:paraId="0BF79EAF" w14:textId="739ED524" w:rsidR="00DE5EE2" w:rsidRPr="0048020B" w:rsidRDefault="007F7CBE" w:rsidP="00C64382">
      <w:pPr>
        <w:pStyle w:val="ListParagraph"/>
        <w:numPr>
          <w:ilvl w:val="1"/>
          <w:numId w:val="30"/>
        </w:numPr>
        <w:ind w:left="900" w:hanging="450"/>
        <w:jc w:val="thaiDistribute"/>
        <w:rPr>
          <w:rFonts w:ascii="Angsana New" w:eastAsia="Angsana New" w:hAnsi="Angsana New" w:cs="Angsana New"/>
          <w:spacing w:val="-6"/>
          <w:sz w:val="30"/>
          <w:szCs w:val="30"/>
        </w:rPr>
      </w:pPr>
      <w:r w:rsidRPr="007F7CBE">
        <w:rPr>
          <w:rFonts w:ascii="Angsana New" w:eastAsia="Angsana New" w:hAnsi="Angsana New" w:cs="Angsana New"/>
          <w:spacing w:val="-6"/>
          <w:sz w:val="30"/>
          <w:szCs w:val="30"/>
          <w:cs/>
        </w:rPr>
        <w:t>ตามงบการเงินรวมและงบการเงินเฉพาะกิจการ</w:t>
      </w:r>
      <w:r>
        <w:rPr>
          <w:rFonts w:ascii="Angsana New" w:eastAsia="Angsana New" w:hAnsi="Angsana New" w:cs="Angsana New" w:hint="cs"/>
          <w:spacing w:val="-6"/>
          <w:sz w:val="30"/>
          <w:szCs w:val="30"/>
          <w:cs/>
        </w:rPr>
        <w:t xml:space="preserve"> </w:t>
      </w:r>
      <w:r w:rsidR="00DE5EE2" w:rsidRPr="0048020B">
        <w:rPr>
          <w:rFonts w:ascii="Angsana New" w:eastAsia="Angsana New" w:hAnsi="Angsana New" w:cs="Angsana New"/>
          <w:spacing w:val="-6"/>
          <w:sz w:val="30"/>
          <w:szCs w:val="30"/>
          <w:cs/>
        </w:rPr>
        <w:t xml:space="preserve">ณ วันที่ </w:t>
      </w:r>
      <w:r w:rsidR="000D5799">
        <w:rPr>
          <w:rFonts w:ascii="Angsana New" w:eastAsia="Angsana New" w:hAnsi="Angsana New" w:cs="Angsana New"/>
          <w:spacing w:val="-6"/>
          <w:sz w:val="30"/>
          <w:szCs w:val="30"/>
        </w:rPr>
        <w:t>31</w:t>
      </w:r>
      <w:r w:rsidR="00DE5EE2" w:rsidRPr="0048020B">
        <w:rPr>
          <w:rFonts w:ascii="Angsana New" w:eastAsia="Angsana New" w:hAnsi="Angsana New" w:cs="Angsana New"/>
          <w:spacing w:val="-6"/>
          <w:sz w:val="30"/>
          <w:szCs w:val="30"/>
          <w:cs/>
        </w:rPr>
        <w:t xml:space="preserve"> ธันวาคม </w:t>
      </w:r>
      <w:r w:rsidR="0012434F">
        <w:rPr>
          <w:rFonts w:ascii="Angsana New" w:eastAsia="Angsana New" w:hAnsi="Angsana New" w:cs="Angsana New"/>
          <w:spacing w:val="-6"/>
          <w:sz w:val="30"/>
          <w:szCs w:val="30"/>
        </w:rPr>
        <w:t>2568</w:t>
      </w:r>
      <w:r w:rsidR="00111EE0" w:rsidRPr="00721E0F">
        <w:rPr>
          <w:rFonts w:ascii="Angsana New" w:eastAsia="Angsana New" w:hAnsi="Angsana New" w:cs="Angsana New"/>
          <w:spacing w:val="-6"/>
          <w:sz w:val="30"/>
          <w:szCs w:val="30"/>
          <w:cs/>
        </w:rPr>
        <w:t xml:space="preserve"> </w:t>
      </w:r>
      <w:r w:rsidR="00DE5EE2" w:rsidRPr="0048020B">
        <w:rPr>
          <w:rFonts w:ascii="Angsana New" w:eastAsia="Angsana New" w:hAnsi="Angsana New" w:cs="Angsana New" w:hint="cs"/>
          <w:spacing w:val="-6"/>
          <w:sz w:val="30"/>
          <w:szCs w:val="30"/>
          <w:cs/>
        </w:rPr>
        <w:t>กลุ่ม</w:t>
      </w:r>
      <w:r w:rsidR="00DE5EE2" w:rsidRPr="0048020B">
        <w:rPr>
          <w:rFonts w:ascii="Angsana New" w:eastAsia="Angsana New" w:hAnsi="Angsana New" w:cs="Angsana New"/>
          <w:spacing w:val="-6"/>
          <w:sz w:val="30"/>
          <w:szCs w:val="30"/>
          <w:cs/>
        </w:rPr>
        <w:t>บริษัทฯ มีภาระผูกพันตาม</w:t>
      </w:r>
      <w:r w:rsidR="00DE5EE2" w:rsidRPr="0048020B">
        <w:rPr>
          <w:rFonts w:ascii="Angsana New" w:eastAsia="Angsana New" w:hAnsi="Angsana New" w:cs="Angsana New" w:hint="cs"/>
          <w:spacing w:val="-6"/>
          <w:sz w:val="30"/>
          <w:szCs w:val="30"/>
          <w:cs/>
        </w:rPr>
        <w:t>สัญญา</w:t>
      </w:r>
      <w:r w:rsidR="00DE5EE2" w:rsidRPr="0048020B">
        <w:rPr>
          <w:rFonts w:ascii="Angsana New" w:eastAsia="Angsana New" w:hAnsi="Angsana New" w:cs="Angsana New"/>
          <w:spacing w:val="-6"/>
          <w:sz w:val="30"/>
          <w:szCs w:val="30"/>
          <w:cs/>
        </w:rPr>
        <w:t xml:space="preserve">บริการกับกิจการที่เกี่ยวข้องกัน </w:t>
      </w:r>
      <w:r w:rsidR="00DE5EE2" w:rsidRPr="006A197C">
        <w:rPr>
          <w:rFonts w:ascii="Angsana New" w:eastAsia="Angsana New" w:hAnsi="Angsana New" w:cs="Angsana New" w:hint="cs"/>
          <w:spacing w:val="-6"/>
          <w:sz w:val="30"/>
          <w:szCs w:val="30"/>
          <w:cs/>
        </w:rPr>
        <w:t xml:space="preserve">จำนวน </w:t>
      </w:r>
      <w:r w:rsidR="00D540AB" w:rsidRPr="009E7032">
        <w:rPr>
          <w:rFonts w:ascii="Angsana New" w:eastAsia="Angsana New" w:hAnsi="Angsana New" w:cs="Angsana New"/>
          <w:spacing w:val="-6"/>
          <w:sz w:val="30"/>
          <w:szCs w:val="30"/>
        </w:rPr>
        <w:t>1</w:t>
      </w:r>
      <w:r w:rsidR="00111EE0" w:rsidRPr="006A197C">
        <w:rPr>
          <w:rFonts w:ascii="Angsana New" w:eastAsia="Angsana New" w:hAnsi="Angsana New" w:cs="Angsana New"/>
          <w:spacing w:val="-6"/>
          <w:sz w:val="30"/>
          <w:szCs w:val="30"/>
        </w:rPr>
        <w:t xml:space="preserve"> </w:t>
      </w:r>
      <w:r w:rsidR="00111EE0">
        <w:rPr>
          <w:rFonts w:ascii="Angsana New" w:eastAsia="Angsana New" w:hAnsi="Angsana New" w:cs="Angsana New" w:hint="cs"/>
          <w:spacing w:val="-6"/>
          <w:sz w:val="30"/>
          <w:szCs w:val="30"/>
          <w:cs/>
        </w:rPr>
        <w:t>ราย</w:t>
      </w:r>
      <w:r w:rsidR="00111EE0" w:rsidRPr="006A197C">
        <w:rPr>
          <w:rFonts w:ascii="Angsana New" w:eastAsia="Angsana New" w:hAnsi="Angsana New" w:cs="Angsana New"/>
          <w:spacing w:val="-6"/>
          <w:sz w:val="30"/>
          <w:szCs w:val="30"/>
          <w:cs/>
        </w:rPr>
        <w:t xml:space="preserve"> </w:t>
      </w:r>
      <w:r w:rsidR="009D5DD4" w:rsidRPr="006A197C">
        <w:rPr>
          <w:rFonts w:ascii="Angsana New" w:eastAsia="Angsana New" w:hAnsi="Angsana New" w:cs="Angsana New"/>
          <w:spacing w:val="-6"/>
          <w:sz w:val="30"/>
          <w:szCs w:val="30"/>
          <w:cs/>
        </w:rPr>
        <w:t>สิ้นสุดอายุ</w:t>
      </w:r>
      <w:r w:rsidR="009D5DD4" w:rsidRPr="00FE3B38">
        <w:rPr>
          <w:rFonts w:ascii="Angsana New" w:eastAsia="Angsana New" w:hAnsi="Angsana New" w:cs="Angsana New"/>
          <w:spacing w:val="-6"/>
          <w:sz w:val="30"/>
          <w:szCs w:val="30"/>
          <w:cs/>
        </w:rPr>
        <w:t>สัญญาภายใน</w:t>
      </w:r>
      <w:r w:rsidR="009D5DD4" w:rsidRPr="00FE3B38">
        <w:rPr>
          <w:rFonts w:ascii="Angsana New" w:eastAsia="Angsana New" w:hAnsi="Angsana New" w:cs="Angsana New" w:hint="cs"/>
          <w:spacing w:val="-6"/>
          <w:sz w:val="30"/>
          <w:szCs w:val="30"/>
          <w:cs/>
        </w:rPr>
        <w:t>ปี</w:t>
      </w:r>
      <w:r w:rsidR="009D5DD4" w:rsidRPr="00FE3B38">
        <w:rPr>
          <w:rFonts w:ascii="Angsana New" w:hAnsi="Angsana New" w:cs="Angsana New"/>
          <w:spacing w:val="-6"/>
          <w:sz w:val="30"/>
          <w:szCs w:val="30"/>
          <w:cs/>
        </w:rPr>
        <w:t xml:space="preserve"> </w:t>
      </w:r>
      <w:r w:rsidR="009D5DD4" w:rsidRPr="009E7032">
        <w:rPr>
          <w:rFonts w:ascii="Angsana New" w:hAnsi="Angsana New" w:cs="Angsana New"/>
          <w:spacing w:val="-6"/>
          <w:sz w:val="30"/>
          <w:szCs w:val="30"/>
        </w:rPr>
        <w:t>2570</w:t>
      </w:r>
      <w:r w:rsidR="009D5DD4">
        <w:rPr>
          <w:rFonts w:ascii="Angsana New" w:eastAsia="Angsana New" w:hAnsi="Angsana New" w:cs="Angsana New"/>
          <w:spacing w:val="-6"/>
          <w:sz w:val="30"/>
          <w:szCs w:val="30"/>
        </w:rPr>
        <w:t xml:space="preserve">  </w:t>
      </w:r>
      <w:r w:rsidR="009E7032">
        <w:rPr>
          <w:rFonts w:ascii="Angsana New" w:eastAsia="Angsana New" w:hAnsi="Angsana New" w:cs="Angsana New"/>
          <w:spacing w:val="-6"/>
          <w:sz w:val="30"/>
          <w:szCs w:val="30"/>
        </w:rPr>
        <w:t>(</w:t>
      </w:r>
      <w:r w:rsidR="0012434F">
        <w:rPr>
          <w:rFonts w:ascii="Angsana New" w:eastAsia="Angsana New" w:hAnsi="Angsana New" w:cs="Angsana New"/>
          <w:spacing w:val="-6"/>
          <w:sz w:val="30"/>
          <w:szCs w:val="30"/>
        </w:rPr>
        <w:t>2567</w:t>
      </w:r>
      <w:r w:rsidR="009E7032" w:rsidRPr="009E7032">
        <w:rPr>
          <w:rFonts w:ascii="Angsana New" w:eastAsia="Angsana New" w:hAnsi="Angsana New" w:cs="Angsana New"/>
          <w:spacing w:val="-6"/>
          <w:sz w:val="30"/>
          <w:szCs w:val="30"/>
        </w:rPr>
        <w:t xml:space="preserve"> : </w:t>
      </w:r>
      <w:r w:rsidR="00111EE0">
        <w:rPr>
          <w:rFonts w:ascii="Angsana New" w:eastAsia="Angsana New" w:hAnsi="Angsana New" w:cs="Angsana New" w:hint="cs"/>
          <w:spacing w:val="-6"/>
          <w:sz w:val="30"/>
          <w:szCs w:val="30"/>
          <w:cs/>
        </w:rPr>
        <w:t xml:space="preserve">จำนวน </w:t>
      </w:r>
      <w:r w:rsidR="0012434F">
        <w:rPr>
          <w:rFonts w:ascii="Angsana New" w:eastAsia="Angsana New" w:hAnsi="Angsana New" w:cs="Angsana New"/>
          <w:spacing w:val="-6"/>
          <w:sz w:val="30"/>
          <w:szCs w:val="30"/>
        </w:rPr>
        <w:t>1</w:t>
      </w:r>
      <w:r w:rsidR="00DE5EE2" w:rsidRPr="006A197C">
        <w:rPr>
          <w:rFonts w:ascii="Angsana New" w:eastAsia="Angsana New" w:hAnsi="Angsana New" w:cs="Angsana New"/>
          <w:spacing w:val="-6"/>
          <w:sz w:val="30"/>
          <w:szCs w:val="30"/>
          <w:cs/>
        </w:rPr>
        <w:t xml:space="preserve"> </w:t>
      </w:r>
      <w:r w:rsidR="00111EE0">
        <w:rPr>
          <w:rFonts w:ascii="Angsana New" w:eastAsia="Angsana New" w:hAnsi="Angsana New" w:cs="Angsana New" w:hint="cs"/>
          <w:spacing w:val="-6"/>
          <w:sz w:val="30"/>
          <w:szCs w:val="30"/>
          <w:cs/>
        </w:rPr>
        <w:t>ราย</w:t>
      </w:r>
      <w:r w:rsidR="009D5DD4">
        <w:rPr>
          <w:rFonts w:ascii="Angsana New" w:eastAsia="Angsana New" w:hAnsi="Angsana New" w:cs="Angsana New"/>
          <w:spacing w:val="-6"/>
          <w:sz w:val="30"/>
          <w:szCs w:val="30"/>
        </w:rPr>
        <w:t xml:space="preserve"> </w:t>
      </w:r>
      <w:r w:rsidR="009D5DD4" w:rsidRPr="006A197C">
        <w:rPr>
          <w:rFonts w:ascii="Angsana New" w:eastAsia="Angsana New" w:hAnsi="Angsana New" w:cs="Angsana New"/>
          <w:spacing w:val="-6"/>
          <w:sz w:val="30"/>
          <w:szCs w:val="30"/>
          <w:cs/>
        </w:rPr>
        <w:t>สิ้นสุดอายุ</w:t>
      </w:r>
      <w:r w:rsidR="009D5DD4" w:rsidRPr="00FE3B38">
        <w:rPr>
          <w:rFonts w:ascii="Angsana New" w:eastAsia="Angsana New" w:hAnsi="Angsana New" w:cs="Angsana New"/>
          <w:spacing w:val="-6"/>
          <w:sz w:val="30"/>
          <w:szCs w:val="30"/>
          <w:cs/>
        </w:rPr>
        <w:t>สัญญาภายใน</w:t>
      </w:r>
      <w:r w:rsidR="009D5DD4" w:rsidRPr="00FE3B38">
        <w:rPr>
          <w:rFonts w:ascii="Angsana New" w:eastAsia="Angsana New" w:hAnsi="Angsana New" w:cs="Angsana New" w:hint="cs"/>
          <w:spacing w:val="-6"/>
          <w:sz w:val="30"/>
          <w:szCs w:val="30"/>
          <w:cs/>
        </w:rPr>
        <w:t>ปี</w:t>
      </w:r>
      <w:r w:rsidR="009D5DD4" w:rsidRPr="00FE3B38">
        <w:rPr>
          <w:rFonts w:ascii="Angsana New" w:hAnsi="Angsana New" w:cs="Angsana New"/>
          <w:spacing w:val="-6"/>
          <w:sz w:val="30"/>
          <w:szCs w:val="30"/>
          <w:cs/>
        </w:rPr>
        <w:t xml:space="preserve"> </w:t>
      </w:r>
      <w:r w:rsidR="009D5DD4" w:rsidRPr="009E7032">
        <w:rPr>
          <w:rFonts w:ascii="Angsana New" w:hAnsi="Angsana New" w:cs="Angsana New"/>
          <w:spacing w:val="-6"/>
          <w:sz w:val="30"/>
          <w:szCs w:val="30"/>
        </w:rPr>
        <w:t>2570</w:t>
      </w:r>
      <w:r w:rsidR="009E7032" w:rsidRPr="009E7032">
        <w:rPr>
          <w:rFonts w:ascii="Angsana New" w:eastAsia="Angsana New" w:hAnsi="Angsana New" w:cs="Angsana New"/>
          <w:spacing w:val="-6"/>
          <w:sz w:val="30"/>
          <w:szCs w:val="30"/>
          <w:cs/>
        </w:rPr>
        <w:t>)</w:t>
      </w:r>
      <w:r w:rsidR="00111EE0">
        <w:rPr>
          <w:rFonts w:ascii="Angsana New" w:eastAsia="Angsana New" w:hAnsi="Angsana New" w:cs="Angsana New" w:hint="cs"/>
          <w:spacing w:val="-6"/>
          <w:sz w:val="30"/>
          <w:szCs w:val="30"/>
          <w:cs/>
        </w:rPr>
        <w:t xml:space="preserve"> </w:t>
      </w:r>
      <w:r w:rsidR="00DE5EE2" w:rsidRPr="0048020B">
        <w:rPr>
          <w:rFonts w:ascii="Angsana New" w:eastAsia="Angsana New" w:hAnsi="Angsana New" w:cs="Angsana New"/>
          <w:spacing w:val="-6"/>
          <w:sz w:val="30"/>
          <w:szCs w:val="30"/>
          <w:cs/>
        </w:rPr>
        <w:t>โดยมี</w:t>
      </w:r>
      <w:r w:rsidR="002711D4">
        <w:rPr>
          <w:rFonts w:ascii="Angsana New" w:eastAsia="Angsana New" w:hAnsi="Angsana New" w:cs="Angsana New" w:hint="cs"/>
          <w:spacing w:val="-6"/>
          <w:sz w:val="30"/>
          <w:szCs w:val="30"/>
          <w:cs/>
        </w:rPr>
        <w:t>ค่า</w:t>
      </w:r>
      <w:r w:rsidR="002711D4" w:rsidRPr="0048020B">
        <w:rPr>
          <w:rFonts w:ascii="Angsana New" w:eastAsia="Angsana New" w:hAnsi="Angsana New" w:cs="Angsana New"/>
          <w:spacing w:val="-6"/>
          <w:sz w:val="30"/>
          <w:szCs w:val="30"/>
          <w:cs/>
        </w:rPr>
        <w:t>บริกา</w:t>
      </w:r>
      <w:r w:rsidR="002711D4">
        <w:rPr>
          <w:rFonts w:ascii="Angsana New" w:eastAsia="Angsana New" w:hAnsi="Angsana New" w:cs="Angsana New" w:hint="cs"/>
          <w:spacing w:val="-6"/>
          <w:sz w:val="30"/>
          <w:szCs w:val="30"/>
          <w:cs/>
        </w:rPr>
        <w:t>ร</w:t>
      </w:r>
      <w:r w:rsidR="00DE5EE2" w:rsidRPr="0048020B">
        <w:rPr>
          <w:rFonts w:ascii="Angsana New" w:eastAsia="Angsana New" w:hAnsi="Angsana New" w:cs="Angsana New"/>
          <w:spacing w:val="-6"/>
          <w:sz w:val="30"/>
          <w:szCs w:val="30"/>
          <w:cs/>
        </w:rPr>
        <w:t>ที่ต้องจ่ายในอนาคต</w:t>
      </w:r>
      <w:r w:rsidR="00111EE0">
        <w:rPr>
          <w:rFonts w:ascii="Angsana New" w:eastAsia="Angsana New" w:hAnsi="Angsana New" w:cs="Angsana New" w:hint="cs"/>
          <w:spacing w:val="-6"/>
          <w:sz w:val="30"/>
          <w:szCs w:val="30"/>
          <w:cs/>
        </w:rPr>
        <w:t xml:space="preserve"> </w:t>
      </w:r>
      <w:r w:rsidR="00DE5EE2" w:rsidRPr="0048020B">
        <w:rPr>
          <w:rFonts w:ascii="Angsana New" w:eastAsia="Angsana New" w:hAnsi="Angsana New" w:cs="Angsana New"/>
          <w:spacing w:val="-6"/>
          <w:sz w:val="30"/>
          <w:szCs w:val="30"/>
          <w:cs/>
        </w:rPr>
        <w:t>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97255F" w:rsidRPr="000D37A5" w14:paraId="436471CB" w14:textId="77777777" w:rsidTr="00C04F94">
        <w:tc>
          <w:tcPr>
            <w:tcW w:w="2437" w:type="dxa"/>
          </w:tcPr>
          <w:p w14:paraId="249BC061" w14:textId="77777777" w:rsidR="0097255F" w:rsidRPr="000D37A5" w:rsidRDefault="0097255F"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6300808" w14:textId="77777777" w:rsidR="0097255F" w:rsidRPr="000D37A5" w:rsidRDefault="0097255F" w:rsidP="003D3438">
            <w:pPr>
              <w:tabs>
                <w:tab w:val="left" w:pos="-5592"/>
              </w:tabs>
              <w:ind w:left="-63" w:right="-108"/>
              <w:jc w:val="center"/>
              <w:rPr>
                <w:rFonts w:ascii="Angsana New" w:hAnsi="Angsana New" w:cs="Angsana New"/>
                <w:cs/>
              </w:rPr>
            </w:pPr>
          </w:p>
        </w:tc>
        <w:tc>
          <w:tcPr>
            <w:tcW w:w="283" w:type="dxa"/>
          </w:tcPr>
          <w:p w14:paraId="7BB0D69F" w14:textId="77777777" w:rsidR="0097255F" w:rsidRPr="000D37A5" w:rsidRDefault="0097255F" w:rsidP="00B9196E">
            <w:pPr>
              <w:tabs>
                <w:tab w:val="left" w:pos="-5592"/>
                <w:tab w:val="left" w:pos="1170"/>
              </w:tabs>
              <w:jc w:val="center"/>
              <w:rPr>
                <w:rFonts w:ascii="Angsana New" w:hAnsi="Angsana New" w:cs="Angsana New"/>
                <w:cs/>
              </w:rPr>
            </w:pPr>
          </w:p>
        </w:tc>
        <w:tc>
          <w:tcPr>
            <w:tcW w:w="3260" w:type="dxa"/>
            <w:gridSpan w:val="3"/>
          </w:tcPr>
          <w:p w14:paraId="4A26890C" w14:textId="22360EF6" w:rsidR="0097255F" w:rsidRPr="000D37A5" w:rsidRDefault="0097255F" w:rsidP="0097255F">
            <w:pPr>
              <w:tabs>
                <w:tab w:val="left" w:pos="-5592"/>
                <w:tab w:val="left" w:pos="1170"/>
              </w:tabs>
              <w:jc w:val="right"/>
              <w:rPr>
                <w:rFonts w:ascii="Angsana New" w:hAnsi="Angsana New" w:cs="Angsana New"/>
                <w:cs/>
              </w:rPr>
            </w:pPr>
            <w:r w:rsidRPr="0097255F">
              <w:rPr>
                <w:rFonts w:ascii="Angsana New" w:hAnsi="Angsana New" w:cs="Angsana New"/>
              </w:rPr>
              <w:t>(</w:t>
            </w:r>
            <w:r w:rsidRPr="0097255F">
              <w:rPr>
                <w:rFonts w:ascii="Angsana New" w:hAnsi="Angsana New" w:cs="Angsana New"/>
                <w:cs/>
              </w:rPr>
              <w:t>หน่วย : บาท)</w:t>
            </w:r>
          </w:p>
        </w:tc>
      </w:tr>
      <w:tr w:rsidR="00DE5EE2" w:rsidRPr="000D37A5" w14:paraId="796D0E84" w14:textId="77777777" w:rsidTr="00C04F94">
        <w:tc>
          <w:tcPr>
            <w:tcW w:w="2437" w:type="dxa"/>
          </w:tcPr>
          <w:p w14:paraId="358F59CB" w14:textId="77777777" w:rsidR="00DE5EE2" w:rsidRPr="000D37A5"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7749FC1" w14:textId="77777777" w:rsidR="00DE5EE2" w:rsidRPr="003D3438" w:rsidRDefault="00DE5EE2" w:rsidP="003D3438">
            <w:pPr>
              <w:tabs>
                <w:tab w:val="left" w:pos="-5592"/>
              </w:tabs>
              <w:ind w:left="-63" w:right="-108"/>
              <w:jc w:val="center"/>
              <w:rPr>
                <w:rFonts w:ascii="Angsana New" w:hAnsi="Angsana New" w:cs="Angsana New"/>
              </w:rPr>
            </w:pPr>
            <w:r w:rsidRPr="000D37A5">
              <w:rPr>
                <w:rFonts w:ascii="Angsana New" w:hAnsi="Angsana New" w:cs="Angsana New"/>
                <w:cs/>
              </w:rPr>
              <w:t>งบการเงินรวม</w:t>
            </w:r>
          </w:p>
        </w:tc>
        <w:tc>
          <w:tcPr>
            <w:tcW w:w="283" w:type="dxa"/>
          </w:tcPr>
          <w:p w14:paraId="3021953E" w14:textId="77777777" w:rsidR="00DE5EE2" w:rsidRPr="000D37A5" w:rsidRDefault="00DE5EE2" w:rsidP="00B9196E">
            <w:pPr>
              <w:tabs>
                <w:tab w:val="left" w:pos="-5592"/>
                <w:tab w:val="left" w:pos="1170"/>
              </w:tabs>
              <w:jc w:val="center"/>
              <w:rPr>
                <w:rFonts w:ascii="Angsana New" w:hAnsi="Angsana New" w:cs="Angsana New"/>
                <w:cs/>
              </w:rPr>
            </w:pPr>
          </w:p>
        </w:tc>
        <w:tc>
          <w:tcPr>
            <w:tcW w:w="3260" w:type="dxa"/>
            <w:gridSpan w:val="3"/>
          </w:tcPr>
          <w:p w14:paraId="1367351B" w14:textId="5D1BED5E" w:rsidR="00DE5EE2" w:rsidRPr="000D37A5" w:rsidRDefault="00DE5EE2" w:rsidP="00B9196E">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DE5EE2" w:rsidRPr="000D37A5" w14:paraId="4F286A2B" w14:textId="77777777" w:rsidTr="00C04F94">
        <w:tc>
          <w:tcPr>
            <w:tcW w:w="2437" w:type="dxa"/>
          </w:tcPr>
          <w:p w14:paraId="67D2E99E" w14:textId="77777777" w:rsidR="00DE5EE2" w:rsidRPr="000D37A5"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E6EC168" w14:textId="04FBC4AF" w:rsidR="00DE5EE2" w:rsidRPr="00E30630" w:rsidRDefault="00DE5EE2" w:rsidP="00B9196E">
            <w:pPr>
              <w:tabs>
                <w:tab w:val="left" w:pos="-5592"/>
              </w:tabs>
              <w:ind w:left="-63" w:right="-108"/>
              <w:jc w:val="center"/>
              <w:rPr>
                <w:rFonts w:ascii="Angsana New" w:hAnsi="Angsana New" w:cs="Angsana New"/>
              </w:rPr>
            </w:pPr>
            <w:r w:rsidRPr="000D37A5">
              <w:rPr>
                <w:rFonts w:ascii="Angsana New" w:hAnsi="Angsana New" w:cs="Angsana New"/>
                <w:cs/>
              </w:rPr>
              <w:t>ณ วันที่</w:t>
            </w:r>
            <w:r w:rsidR="00E30630" w:rsidRPr="00E30630">
              <w:rPr>
                <w:rFonts w:ascii="Angsana New" w:hAnsi="Angsana New" w:cs="Angsana New" w:hint="cs"/>
                <w:cs/>
              </w:rPr>
              <w:t xml:space="preserve"> </w:t>
            </w:r>
            <w:r w:rsidR="00E30630" w:rsidRPr="00E30630">
              <w:rPr>
                <w:rFonts w:ascii="Angsana New" w:hAnsi="Angsana New" w:cs="Angsana New"/>
              </w:rPr>
              <w:t xml:space="preserve">31 </w:t>
            </w:r>
            <w:r w:rsidR="00E30630" w:rsidRPr="00E30630">
              <w:rPr>
                <w:rFonts w:ascii="Angsana New" w:hAnsi="Angsana New" w:cs="Angsana New" w:hint="cs"/>
                <w:cs/>
              </w:rPr>
              <w:t>ธันวาคม</w:t>
            </w:r>
          </w:p>
        </w:tc>
        <w:tc>
          <w:tcPr>
            <w:tcW w:w="283" w:type="dxa"/>
          </w:tcPr>
          <w:p w14:paraId="49FE7CE3" w14:textId="77777777" w:rsidR="00DE5EE2" w:rsidRPr="000D37A5" w:rsidRDefault="00DE5EE2" w:rsidP="00B9196E">
            <w:pPr>
              <w:tabs>
                <w:tab w:val="left" w:pos="-5592"/>
              </w:tabs>
              <w:ind w:left="-63" w:right="-108"/>
              <w:jc w:val="center"/>
              <w:rPr>
                <w:rFonts w:ascii="Angsana New" w:hAnsi="Angsana New" w:cs="Angsana New"/>
                <w:cs/>
              </w:rPr>
            </w:pPr>
          </w:p>
        </w:tc>
        <w:tc>
          <w:tcPr>
            <w:tcW w:w="3260" w:type="dxa"/>
            <w:gridSpan w:val="3"/>
          </w:tcPr>
          <w:p w14:paraId="4C756820" w14:textId="7942B24D" w:rsidR="00DE5EE2" w:rsidRPr="000D37A5" w:rsidRDefault="00DE5EE2" w:rsidP="00B9196E">
            <w:pPr>
              <w:tabs>
                <w:tab w:val="left" w:pos="-5592"/>
              </w:tabs>
              <w:ind w:left="-63" w:right="-108"/>
              <w:jc w:val="center"/>
              <w:rPr>
                <w:rFonts w:ascii="Angsana New" w:hAnsi="Angsana New" w:cs="Angsana New"/>
                <w:cs/>
              </w:rPr>
            </w:pPr>
            <w:r w:rsidRPr="000D37A5">
              <w:rPr>
                <w:rFonts w:ascii="Angsana New" w:hAnsi="Angsana New" w:cs="Angsana New"/>
                <w:cs/>
              </w:rPr>
              <w:t>ณ วันที่</w:t>
            </w:r>
            <w:r w:rsidR="00E30630" w:rsidRPr="00E30630">
              <w:rPr>
                <w:rFonts w:ascii="Angsana New" w:hAnsi="Angsana New" w:cs="Angsana New"/>
                <w:cs/>
              </w:rPr>
              <w:t xml:space="preserve"> </w:t>
            </w:r>
            <w:r w:rsidR="00E30630">
              <w:rPr>
                <w:rFonts w:ascii="Angsana New" w:hAnsi="Angsana New" w:cs="Angsana New"/>
              </w:rPr>
              <w:t>31</w:t>
            </w:r>
            <w:r w:rsidR="00E30630" w:rsidRPr="00E30630">
              <w:rPr>
                <w:rFonts w:ascii="Angsana New" w:hAnsi="Angsana New" w:cs="Angsana New"/>
                <w:cs/>
              </w:rPr>
              <w:t xml:space="preserve"> ธันวาคม</w:t>
            </w:r>
          </w:p>
        </w:tc>
      </w:tr>
      <w:tr w:rsidR="00F756A7" w:rsidRPr="000D37A5" w14:paraId="027B6392" w14:textId="77777777" w:rsidTr="00C04F94">
        <w:tc>
          <w:tcPr>
            <w:tcW w:w="2437" w:type="dxa"/>
          </w:tcPr>
          <w:p w14:paraId="5C7DC597" w14:textId="77777777" w:rsidR="00F756A7" w:rsidRPr="000D37A5" w:rsidRDefault="00F756A7" w:rsidP="00F756A7">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6012271E" w14:textId="54465509" w:rsidR="00F756A7" w:rsidRPr="000A03F4" w:rsidRDefault="00721E0F" w:rsidP="00721E0F">
            <w:pPr>
              <w:tabs>
                <w:tab w:val="left" w:pos="-5592"/>
              </w:tabs>
              <w:ind w:left="-63" w:right="-47"/>
              <w:jc w:val="center"/>
              <w:rPr>
                <w:rFonts w:ascii="Angsana New" w:hAnsi="Angsana New" w:cs="Angsana New"/>
                <w:u w:val="single"/>
              </w:rPr>
            </w:pPr>
            <w:r w:rsidRPr="00721E0F">
              <w:rPr>
                <w:rFonts w:ascii="Angsana New" w:hAnsi="Angsana New" w:cs="Angsana New"/>
                <w:u w:val="single"/>
              </w:rPr>
              <w:t>256</w:t>
            </w:r>
            <w:r w:rsidR="00772C10">
              <w:rPr>
                <w:rFonts w:ascii="Angsana New" w:hAnsi="Angsana New" w:cs="Angsana New"/>
                <w:u w:val="single"/>
              </w:rPr>
              <w:t>8</w:t>
            </w:r>
          </w:p>
        </w:tc>
        <w:tc>
          <w:tcPr>
            <w:tcW w:w="283" w:type="dxa"/>
          </w:tcPr>
          <w:p w14:paraId="33738E01" w14:textId="77777777" w:rsidR="00F756A7" w:rsidRPr="000D37A5" w:rsidRDefault="00F756A7" w:rsidP="00F756A7">
            <w:pPr>
              <w:tabs>
                <w:tab w:val="left" w:pos="-5592"/>
              </w:tabs>
              <w:ind w:left="-63" w:right="-108"/>
              <w:jc w:val="center"/>
              <w:rPr>
                <w:rFonts w:ascii="Angsana New" w:hAnsi="Angsana New" w:cs="Angsana New"/>
              </w:rPr>
            </w:pPr>
          </w:p>
        </w:tc>
        <w:tc>
          <w:tcPr>
            <w:tcW w:w="1418" w:type="dxa"/>
          </w:tcPr>
          <w:p w14:paraId="731B899D" w14:textId="11827CC8" w:rsidR="00F756A7" w:rsidRPr="000A03F4" w:rsidRDefault="00F756A7" w:rsidP="00F756A7">
            <w:pPr>
              <w:tabs>
                <w:tab w:val="left" w:pos="-5592"/>
              </w:tabs>
              <w:ind w:left="-63" w:right="-44"/>
              <w:jc w:val="center"/>
              <w:rPr>
                <w:rFonts w:ascii="Angsana New" w:hAnsi="Angsana New" w:cs="Angsana New"/>
                <w:u w:val="single"/>
              </w:rPr>
            </w:pPr>
            <w:r w:rsidRPr="000A03F4">
              <w:rPr>
                <w:rFonts w:ascii="Angsana New" w:hAnsi="Angsana New" w:cs="Angsana New" w:hint="cs"/>
                <w:u w:val="single"/>
              </w:rPr>
              <w:t>25</w:t>
            </w:r>
            <w:r w:rsidRPr="000A03F4">
              <w:rPr>
                <w:rFonts w:ascii="Angsana New" w:hAnsi="Angsana New" w:cs="Angsana New"/>
                <w:u w:val="single"/>
              </w:rPr>
              <w:t>6</w:t>
            </w:r>
            <w:r w:rsidR="00772C10">
              <w:rPr>
                <w:rFonts w:ascii="Angsana New" w:hAnsi="Angsana New" w:cs="Angsana New"/>
                <w:u w:val="single"/>
              </w:rPr>
              <w:t>7</w:t>
            </w:r>
          </w:p>
        </w:tc>
        <w:tc>
          <w:tcPr>
            <w:tcW w:w="283" w:type="dxa"/>
          </w:tcPr>
          <w:p w14:paraId="027B304B" w14:textId="77777777" w:rsidR="00F756A7" w:rsidRPr="000D37A5" w:rsidRDefault="00F756A7" w:rsidP="00F756A7">
            <w:pPr>
              <w:tabs>
                <w:tab w:val="left" w:pos="-5592"/>
              </w:tabs>
              <w:ind w:left="-63" w:right="-108"/>
              <w:jc w:val="center"/>
              <w:rPr>
                <w:rFonts w:ascii="Angsana New" w:hAnsi="Angsana New" w:cs="Angsana New"/>
              </w:rPr>
            </w:pPr>
          </w:p>
        </w:tc>
        <w:tc>
          <w:tcPr>
            <w:tcW w:w="1418" w:type="dxa"/>
          </w:tcPr>
          <w:p w14:paraId="4AF86238" w14:textId="3FF389CE" w:rsidR="00F756A7" w:rsidRPr="000A03F4" w:rsidRDefault="00721E0F" w:rsidP="00F756A7">
            <w:pPr>
              <w:tabs>
                <w:tab w:val="left" w:pos="-5592"/>
              </w:tabs>
              <w:ind w:left="-63" w:right="-47"/>
              <w:jc w:val="center"/>
              <w:rPr>
                <w:rFonts w:ascii="Angsana New" w:hAnsi="Angsana New" w:cs="Angsana New"/>
                <w:u w:val="single"/>
              </w:rPr>
            </w:pPr>
            <w:r w:rsidRPr="00721E0F">
              <w:rPr>
                <w:rFonts w:ascii="Angsana New" w:hAnsi="Angsana New" w:cs="Angsana New"/>
                <w:u w:val="single"/>
              </w:rPr>
              <w:t>256</w:t>
            </w:r>
            <w:r w:rsidR="00772C10">
              <w:rPr>
                <w:rFonts w:ascii="Angsana New" w:hAnsi="Angsana New" w:cs="Angsana New"/>
                <w:u w:val="single"/>
              </w:rPr>
              <w:t>8</w:t>
            </w:r>
          </w:p>
        </w:tc>
        <w:tc>
          <w:tcPr>
            <w:tcW w:w="283" w:type="dxa"/>
          </w:tcPr>
          <w:p w14:paraId="35DCE84C" w14:textId="77777777" w:rsidR="00F756A7" w:rsidRPr="000D37A5" w:rsidRDefault="00F756A7" w:rsidP="00F756A7">
            <w:pPr>
              <w:tabs>
                <w:tab w:val="left" w:pos="-5592"/>
              </w:tabs>
              <w:ind w:left="-63" w:right="-108"/>
              <w:jc w:val="center"/>
              <w:rPr>
                <w:rFonts w:ascii="Angsana New" w:hAnsi="Angsana New" w:cs="Angsana New"/>
              </w:rPr>
            </w:pPr>
          </w:p>
        </w:tc>
        <w:tc>
          <w:tcPr>
            <w:tcW w:w="1559" w:type="dxa"/>
          </w:tcPr>
          <w:p w14:paraId="76C86FF1" w14:textId="30EDA4EF" w:rsidR="00F756A7" w:rsidRPr="000A03F4" w:rsidRDefault="00F756A7" w:rsidP="00F756A7">
            <w:pPr>
              <w:tabs>
                <w:tab w:val="left" w:pos="-5592"/>
              </w:tabs>
              <w:ind w:left="-63" w:right="-108"/>
              <w:jc w:val="center"/>
              <w:rPr>
                <w:rFonts w:ascii="Angsana New" w:hAnsi="Angsana New" w:cs="Angsana New"/>
                <w:u w:val="single"/>
              </w:rPr>
            </w:pPr>
            <w:r w:rsidRPr="000A03F4">
              <w:rPr>
                <w:rFonts w:ascii="Angsana New" w:hAnsi="Angsana New" w:cs="Angsana New" w:hint="cs"/>
                <w:u w:val="single"/>
              </w:rPr>
              <w:t>25</w:t>
            </w:r>
            <w:r w:rsidRPr="000A03F4">
              <w:rPr>
                <w:rFonts w:ascii="Angsana New" w:hAnsi="Angsana New" w:cs="Angsana New"/>
                <w:u w:val="single"/>
              </w:rPr>
              <w:t>6</w:t>
            </w:r>
            <w:r w:rsidR="00772C10">
              <w:rPr>
                <w:rFonts w:ascii="Angsana New" w:hAnsi="Angsana New" w:cs="Angsana New"/>
                <w:u w:val="single"/>
              </w:rPr>
              <w:t>7</w:t>
            </w:r>
          </w:p>
        </w:tc>
      </w:tr>
      <w:tr w:rsidR="00772C10" w:rsidRPr="000D37A5" w14:paraId="07E70CCF" w14:textId="77777777" w:rsidTr="00C04F94">
        <w:tc>
          <w:tcPr>
            <w:tcW w:w="2437" w:type="dxa"/>
          </w:tcPr>
          <w:p w14:paraId="7A3D9B18" w14:textId="77777777" w:rsidR="00772C10" w:rsidRPr="000D37A5" w:rsidRDefault="00772C10" w:rsidP="00772C10">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tcPr>
          <w:p w14:paraId="2873D63D" w14:textId="2217B443" w:rsidR="00772C10" w:rsidRPr="00772C10" w:rsidRDefault="00772C10" w:rsidP="00772C10">
            <w:pPr>
              <w:tabs>
                <w:tab w:val="left" w:pos="-5592"/>
              </w:tabs>
              <w:ind w:left="-63"/>
              <w:jc w:val="right"/>
              <w:rPr>
                <w:rFonts w:ascii="Angsana New" w:hAnsi="Angsana New" w:cs="Angsana New"/>
                <w:highlight w:val="yellow"/>
              </w:rPr>
            </w:pPr>
            <w:r w:rsidRPr="00084731">
              <w:rPr>
                <w:rFonts w:ascii="Angsana New" w:hAnsi="Angsana New" w:cs="Angsana New"/>
                <w:kern w:val="2"/>
                <w14:ligatures w14:val="standardContextual"/>
              </w:rPr>
              <w:t>1,</w:t>
            </w:r>
            <w:r w:rsidR="00084731" w:rsidRPr="00084731">
              <w:rPr>
                <w:rFonts w:ascii="Angsana New" w:hAnsi="Angsana New" w:cs="Angsana New"/>
                <w:kern w:val="2"/>
                <w14:ligatures w14:val="standardContextual"/>
              </w:rPr>
              <w:t>004,088</w:t>
            </w:r>
            <w:r w:rsidRPr="00084731">
              <w:rPr>
                <w:rFonts w:ascii="Angsana New" w:hAnsi="Angsana New" w:cs="Angsana New"/>
                <w:kern w:val="2"/>
                <w14:ligatures w14:val="standardContextual"/>
              </w:rPr>
              <w:t>.00</w:t>
            </w:r>
          </w:p>
        </w:tc>
        <w:tc>
          <w:tcPr>
            <w:tcW w:w="283" w:type="dxa"/>
          </w:tcPr>
          <w:p w14:paraId="7EEEB900" w14:textId="77777777" w:rsidR="00772C10" w:rsidRPr="003B2A03" w:rsidRDefault="00772C10" w:rsidP="00772C10">
            <w:pPr>
              <w:tabs>
                <w:tab w:val="left" w:pos="-5592"/>
              </w:tabs>
              <w:ind w:left="-63"/>
              <w:jc w:val="right"/>
              <w:rPr>
                <w:rFonts w:ascii="Angsana New" w:hAnsi="Angsana New" w:cs="Angsana New"/>
              </w:rPr>
            </w:pPr>
          </w:p>
        </w:tc>
        <w:tc>
          <w:tcPr>
            <w:tcW w:w="1418" w:type="dxa"/>
          </w:tcPr>
          <w:p w14:paraId="273C22D9" w14:textId="5A33B806" w:rsidR="00772C10" w:rsidRPr="003B2A03" w:rsidRDefault="00772C10" w:rsidP="00772C10">
            <w:pPr>
              <w:tabs>
                <w:tab w:val="left" w:pos="-5592"/>
              </w:tabs>
              <w:ind w:left="-63"/>
              <w:jc w:val="right"/>
              <w:rPr>
                <w:rFonts w:ascii="Angsana New" w:hAnsi="Angsana New" w:cs="Angsana New"/>
              </w:rPr>
            </w:pPr>
            <w:r w:rsidRPr="006F2E5E">
              <w:rPr>
                <w:rFonts w:ascii="Angsana New" w:hAnsi="Angsana New" w:cs="Angsana New"/>
                <w:kern w:val="2"/>
                <w14:ligatures w14:val="standardContextual"/>
              </w:rPr>
              <w:t>1,033,620.00</w:t>
            </w:r>
          </w:p>
        </w:tc>
        <w:tc>
          <w:tcPr>
            <w:tcW w:w="283" w:type="dxa"/>
          </w:tcPr>
          <w:p w14:paraId="49119D66" w14:textId="77777777" w:rsidR="00772C10" w:rsidRPr="003B2A03" w:rsidRDefault="00772C10" w:rsidP="00772C10">
            <w:pPr>
              <w:tabs>
                <w:tab w:val="left" w:pos="-5592"/>
              </w:tabs>
              <w:ind w:left="-63"/>
              <w:jc w:val="right"/>
              <w:rPr>
                <w:rFonts w:ascii="Angsana New" w:hAnsi="Angsana New" w:cs="Angsana New"/>
              </w:rPr>
            </w:pPr>
          </w:p>
        </w:tc>
        <w:tc>
          <w:tcPr>
            <w:tcW w:w="1418" w:type="dxa"/>
          </w:tcPr>
          <w:p w14:paraId="43D01F3B" w14:textId="1353B38C" w:rsidR="00772C10" w:rsidRPr="00772C10" w:rsidRDefault="00D61F4C" w:rsidP="00772C10">
            <w:pPr>
              <w:tabs>
                <w:tab w:val="left" w:pos="-5592"/>
              </w:tabs>
              <w:ind w:left="-63"/>
              <w:jc w:val="right"/>
              <w:rPr>
                <w:rFonts w:ascii="Angsana New" w:hAnsi="Angsana New" w:cs="Angsana New"/>
                <w:highlight w:val="yellow"/>
              </w:rPr>
            </w:pPr>
            <w:r w:rsidRPr="00D61F4C">
              <w:rPr>
                <w:rFonts w:ascii="Angsana New" w:hAnsi="Angsana New" w:cs="Angsana New"/>
                <w:kern w:val="2"/>
                <w14:ligatures w14:val="standardContextual"/>
              </w:rPr>
              <w:t>472,512.00</w:t>
            </w:r>
          </w:p>
        </w:tc>
        <w:tc>
          <w:tcPr>
            <w:tcW w:w="283" w:type="dxa"/>
          </w:tcPr>
          <w:p w14:paraId="224AF7B9" w14:textId="77777777" w:rsidR="00772C10" w:rsidRPr="003B2A03" w:rsidRDefault="00772C10" w:rsidP="00772C10">
            <w:pPr>
              <w:tabs>
                <w:tab w:val="left" w:pos="-5592"/>
              </w:tabs>
              <w:ind w:left="-63"/>
              <w:jc w:val="right"/>
              <w:rPr>
                <w:rFonts w:ascii="Angsana New" w:hAnsi="Angsana New" w:cs="Angsana New"/>
              </w:rPr>
            </w:pPr>
          </w:p>
        </w:tc>
        <w:tc>
          <w:tcPr>
            <w:tcW w:w="1559" w:type="dxa"/>
          </w:tcPr>
          <w:p w14:paraId="310E2D27" w14:textId="026F3C91" w:rsidR="00772C10" w:rsidRPr="003B2A03" w:rsidRDefault="00772C10" w:rsidP="00772C10">
            <w:pPr>
              <w:tabs>
                <w:tab w:val="left" w:pos="-5592"/>
              </w:tabs>
              <w:ind w:left="-63"/>
              <w:jc w:val="right"/>
              <w:rPr>
                <w:rFonts w:ascii="Angsana New" w:hAnsi="Angsana New" w:cs="Angsana New"/>
              </w:rPr>
            </w:pPr>
            <w:r w:rsidRPr="00374E83">
              <w:rPr>
                <w:rFonts w:ascii="Angsana New" w:hAnsi="Angsana New" w:cs="Angsana New"/>
                <w:kern w:val="2"/>
                <w14:ligatures w14:val="standardContextual"/>
              </w:rPr>
              <w:t>383,916.00</w:t>
            </w:r>
          </w:p>
        </w:tc>
      </w:tr>
      <w:tr w:rsidR="00772C10" w:rsidRPr="000D37A5" w14:paraId="4849E76E" w14:textId="77777777">
        <w:tc>
          <w:tcPr>
            <w:tcW w:w="2437" w:type="dxa"/>
          </w:tcPr>
          <w:p w14:paraId="45E31A4B" w14:textId="77777777" w:rsidR="00772C10" w:rsidRPr="000D37A5" w:rsidRDefault="00772C10" w:rsidP="00772C10">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tcBorders>
              <w:top w:val="nil"/>
              <w:left w:val="nil"/>
              <w:bottom w:val="single" w:sz="4" w:space="0" w:color="auto"/>
              <w:right w:val="nil"/>
            </w:tcBorders>
          </w:tcPr>
          <w:p w14:paraId="347498D2" w14:textId="03195C63" w:rsidR="00772C10" w:rsidRPr="00772C10" w:rsidRDefault="00D61F4C" w:rsidP="00772C10">
            <w:pPr>
              <w:tabs>
                <w:tab w:val="left" w:pos="-5592"/>
              </w:tabs>
              <w:ind w:left="-63"/>
              <w:jc w:val="right"/>
              <w:rPr>
                <w:rFonts w:ascii="Angsana New" w:hAnsi="Angsana New" w:cs="Angsana New"/>
                <w:highlight w:val="yellow"/>
              </w:rPr>
            </w:pPr>
            <w:r w:rsidRPr="00D61F4C">
              <w:rPr>
                <w:rFonts w:ascii="Angsana New" w:hAnsi="Angsana New" w:cs="Angsana New"/>
                <w:kern w:val="2"/>
                <w14:ligatures w14:val="standardContextual"/>
              </w:rPr>
              <w:t>334,696.00</w:t>
            </w:r>
          </w:p>
        </w:tc>
        <w:tc>
          <w:tcPr>
            <w:tcW w:w="283" w:type="dxa"/>
          </w:tcPr>
          <w:p w14:paraId="78178781" w14:textId="77777777" w:rsidR="00772C10" w:rsidRPr="003B2A03" w:rsidRDefault="00772C10" w:rsidP="00772C10">
            <w:pPr>
              <w:tabs>
                <w:tab w:val="left" w:pos="-5592"/>
                <w:tab w:val="left" w:pos="1308"/>
              </w:tabs>
              <w:ind w:left="-63"/>
              <w:jc w:val="center"/>
              <w:rPr>
                <w:rFonts w:ascii="Angsana New" w:hAnsi="Angsana New" w:cs="Angsana New"/>
              </w:rPr>
            </w:pPr>
          </w:p>
        </w:tc>
        <w:tc>
          <w:tcPr>
            <w:tcW w:w="1418" w:type="dxa"/>
            <w:tcBorders>
              <w:top w:val="nil"/>
              <w:left w:val="nil"/>
              <w:bottom w:val="single" w:sz="4" w:space="0" w:color="auto"/>
              <w:right w:val="nil"/>
            </w:tcBorders>
          </w:tcPr>
          <w:p w14:paraId="39B64A30" w14:textId="45D428E6" w:rsidR="00772C10" w:rsidRPr="003B2A03" w:rsidRDefault="00772C10" w:rsidP="00772C10">
            <w:pPr>
              <w:tabs>
                <w:tab w:val="left" w:pos="-5592"/>
              </w:tabs>
              <w:ind w:left="-63"/>
              <w:jc w:val="right"/>
              <w:rPr>
                <w:rFonts w:ascii="Angsana New" w:hAnsi="Angsana New" w:cs="Angsana New"/>
              </w:rPr>
            </w:pPr>
            <w:r>
              <w:rPr>
                <w:rFonts w:ascii="Angsana New" w:hAnsi="Angsana New" w:cs="Angsana New"/>
                <w:kern w:val="2"/>
                <w14:ligatures w14:val="standardContextual"/>
              </w:rPr>
              <w:t>1,</w:t>
            </w:r>
            <w:r w:rsidRPr="007B57B8">
              <w:rPr>
                <w:rFonts w:ascii="Angsana New" w:hAnsi="Angsana New" w:cs="Angsana New"/>
                <w:kern w:val="2"/>
                <w14:ligatures w14:val="standardContextual"/>
              </w:rPr>
              <w:t>378,160</w:t>
            </w:r>
            <w:r>
              <w:rPr>
                <w:rFonts w:ascii="Angsana New" w:hAnsi="Angsana New" w:cs="Angsana New"/>
                <w:kern w:val="2"/>
                <w14:ligatures w14:val="standardContextual"/>
              </w:rPr>
              <w:t>.00</w:t>
            </w:r>
          </w:p>
        </w:tc>
        <w:tc>
          <w:tcPr>
            <w:tcW w:w="283" w:type="dxa"/>
          </w:tcPr>
          <w:p w14:paraId="2148E3B0" w14:textId="77777777" w:rsidR="00772C10" w:rsidRPr="003B2A03" w:rsidRDefault="00772C10" w:rsidP="00772C10">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04539F06" w14:textId="5A331634" w:rsidR="00772C10" w:rsidRPr="00772C10" w:rsidRDefault="00D61F4C" w:rsidP="00772C10">
            <w:pPr>
              <w:tabs>
                <w:tab w:val="left" w:pos="-5592"/>
              </w:tabs>
              <w:ind w:left="-63"/>
              <w:jc w:val="right"/>
              <w:rPr>
                <w:rFonts w:ascii="Angsana New" w:hAnsi="Angsana New" w:cs="Angsana New"/>
                <w:highlight w:val="yellow"/>
              </w:rPr>
            </w:pPr>
            <w:r w:rsidRPr="00D61F4C">
              <w:rPr>
                <w:rFonts w:ascii="Angsana New" w:hAnsi="Angsana New" w:cs="Angsana New"/>
                <w:kern w:val="2"/>
                <w14:ligatures w14:val="standardContextual"/>
              </w:rPr>
              <w:t>157,504.00</w:t>
            </w:r>
          </w:p>
        </w:tc>
        <w:tc>
          <w:tcPr>
            <w:tcW w:w="283" w:type="dxa"/>
          </w:tcPr>
          <w:p w14:paraId="1708529E" w14:textId="77777777" w:rsidR="00772C10" w:rsidRPr="003B2A03" w:rsidRDefault="00772C10" w:rsidP="00772C10">
            <w:pPr>
              <w:tabs>
                <w:tab w:val="left" w:pos="-5592"/>
                <w:tab w:val="left" w:pos="1308"/>
              </w:tabs>
              <w:ind w:left="-63"/>
              <w:jc w:val="center"/>
              <w:rPr>
                <w:rFonts w:ascii="Angsana New" w:hAnsi="Angsana New" w:cs="Angsana New"/>
              </w:rPr>
            </w:pPr>
          </w:p>
        </w:tc>
        <w:tc>
          <w:tcPr>
            <w:tcW w:w="1559" w:type="dxa"/>
            <w:tcBorders>
              <w:top w:val="nil"/>
              <w:left w:val="nil"/>
              <w:bottom w:val="single" w:sz="4" w:space="0" w:color="auto"/>
              <w:right w:val="nil"/>
            </w:tcBorders>
          </w:tcPr>
          <w:p w14:paraId="35563C09" w14:textId="61034AE6" w:rsidR="00772C10" w:rsidRPr="003B2A03" w:rsidRDefault="00772C10" w:rsidP="00772C10">
            <w:pPr>
              <w:tabs>
                <w:tab w:val="left" w:pos="-5592"/>
              </w:tabs>
              <w:ind w:left="-63"/>
              <w:jc w:val="right"/>
              <w:rPr>
                <w:rFonts w:ascii="Angsana New" w:hAnsi="Angsana New" w:cs="Angsana New"/>
              </w:rPr>
            </w:pPr>
            <w:r w:rsidRPr="00374E83">
              <w:rPr>
                <w:rFonts w:ascii="Angsana New" w:hAnsi="Angsana New" w:cs="Angsana New"/>
                <w:kern w:val="2"/>
                <w14:ligatures w14:val="standardContextual"/>
              </w:rPr>
              <w:t>511,888.00</w:t>
            </w:r>
          </w:p>
        </w:tc>
      </w:tr>
      <w:tr w:rsidR="00772C10" w:rsidRPr="000D37A5" w14:paraId="2D9C1F1F" w14:textId="77777777">
        <w:tc>
          <w:tcPr>
            <w:tcW w:w="2437" w:type="dxa"/>
          </w:tcPr>
          <w:p w14:paraId="56404FB6" w14:textId="77777777" w:rsidR="00772C10" w:rsidRPr="000D37A5" w:rsidRDefault="00772C10" w:rsidP="00772C10">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7C3ED068" w14:textId="362F4823" w:rsidR="00772C10" w:rsidRPr="00772C10" w:rsidRDefault="00D61F4C" w:rsidP="00772C10">
            <w:pPr>
              <w:tabs>
                <w:tab w:val="left" w:pos="-5592"/>
              </w:tabs>
              <w:ind w:left="-63"/>
              <w:jc w:val="right"/>
              <w:rPr>
                <w:rFonts w:ascii="Angsana New" w:hAnsi="Angsana New" w:cs="Angsana New"/>
                <w:highlight w:val="yellow"/>
              </w:rPr>
            </w:pPr>
            <w:r w:rsidRPr="00D61F4C">
              <w:rPr>
                <w:rFonts w:ascii="Angsana New" w:hAnsi="Angsana New" w:cs="Angsana New"/>
                <w:kern w:val="2"/>
                <w14:ligatures w14:val="standardContextual"/>
              </w:rPr>
              <w:t>1,338,784.00</w:t>
            </w:r>
          </w:p>
        </w:tc>
        <w:tc>
          <w:tcPr>
            <w:tcW w:w="283" w:type="dxa"/>
          </w:tcPr>
          <w:p w14:paraId="10CE1713" w14:textId="77777777" w:rsidR="00772C10" w:rsidRPr="003B2A03" w:rsidRDefault="00772C10" w:rsidP="00772C10">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D57FFF4" w14:textId="4DF50ECB" w:rsidR="00772C10" w:rsidRPr="003B2A03" w:rsidRDefault="00772C10" w:rsidP="00772C10">
            <w:pPr>
              <w:tabs>
                <w:tab w:val="left" w:pos="-5592"/>
              </w:tabs>
              <w:ind w:left="-63"/>
              <w:jc w:val="right"/>
              <w:rPr>
                <w:rFonts w:ascii="Angsana New" w:hAnsi="Angsana New" w:cs="Angsana New"/>
              </w:rPr>
            </w:pPr>
            <w:r w:rsidRPr="00E32E46">
              <w:rPr>
                <w:rFonts w:ascii="Angsana New" w:hAnsi="Angsana New" w:cs="Angsana New"/>
                <w:kern w:val="2"/>
                <w14:ligatures w14:val="standardContextual"/>
              </w:rPr>
              <w:t>2,411,780.00</w:t>
            </w:r>
          </w:p>
        </w:tc>
        <w:tc>
          <w:tcPr>
            <w:tcW w:w="283" w:type="dxa"/>
          </w:tcPr>
          <w:p w14:paraId="44031B7E" w14:textId="77777777" w:rsidR="00772C10" w:rsidRPr="003B2A03" w:rsidRDefault="00772C10" w:rsidP="00772C10">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642812C" w14:textId="10455918" w:rsidR="00772C10" w:rsidRPr="00772C10" w:rsidRDefault="00F561FC" w:rsidP="00772C10">
            <w:pPr>
              <w:tabs>
                <w:tab w:val="left" w:pos="-5592"/>
              </w:tabs>
              <w:ind w:left="-63"/>
              <w:jc w:val="right"/>
              <w:rPr>
                <w:rFonts w:ascii="Angsana New" w:hAnsi="Angsana New" w:cs="Angsana New"/>
                <w:highlight w:val="yellow"/>
              </w:rPr>
            </w:pPr>
            <w:r w:rsidRPr="00F561FC">
              <w:rPr>
                <w:rFonts w:ascii="Angsana New" w:hAnsi="Angsana New" w:cs="Angsana New"/>
                <w:kern w:val="2"/>
                <w14:ligatures w14:val="standardContextual"/>
              </w:rPr>
              <w:t>630,016.00</w:t>
            </w:r>
          </w:p>
        </w:tc>
        <w:tc>
          <w:tcPr>
            <w:tcW w:w="283" w:type="dxa"/>
          </w:tcPr>
          <w:p w14:paraId="00624B02" w14:textId="77777777" w:rsidR="00772C10" w:rsidRPr="003B2A03" w:rsidRDefault="00772C10" w:rsidP="00772C10">
            <w:pPr>
              <w:tabs>
                <w:tab w:val="left" w:pos="-5592"/>
              </w:tabs>
              <w:ind w:left="-63"/>
              <w:jc w:val="right"/>
              <w:rPr>
                <w:rFonts w:ascii="Angsana New" w:hAnsi="Angsana New" w:cs="Angsana New"/>
              </w:rPr>
            </w:pPr>
          </w:p>
        </w:tc>
        <w:tc>
          <w:tcPr>
            <w:tcW w:w="1559" w:type="dxa"/>
            <w:tcBorders>
              <w:top w:val="single" w:sz="4" w:space="0" w:color="auto"/>
              <w:left w:val="nil"/>
              <w:bottom w:val="double" w:sz="4" w:space="0" w:color="auto"/>
              <w:right w:val="nil"/>
            </w:tcBorders>
          </w:tcPr>
          <w:p w14:paraId="55E42CEB" w14:textId="53801FC0" w:rsidR="00772C10" w:rsidRPr="003B2A03" w:rsidRDefault="00772C10" w:rsidP="00772C10">
            <w:pPr>
              <w:tabs>
                <w:tab w:val="left" w:pos="-5592"/>
              </w:tabs>
              <w:ind w:left="-63"/>
              <w:jc w:val="right"/>
              <w:rPr>
                <w:rFonts w:ascii="Angsana New" w:hAnsi="Angsana New" w:cs="Angsana New"/>
              </w:rPr>
            </w:pPr>
            <w:r w:rsidRPr="00374E83">
              <w:rPr>
                <w:rFonts w:ascii="Angsana New" w:hAnsi="Angsana New" w:cs="Angsana New"/>
                <w:kern w:val="2"/>
                <w14:ligatures w14:val="standardContextual"/>
              </w:rPr>
              <w:t>895,804.00</w:t>
            </w:r>
          </w:p>
        </w:tc>
      </w:tr>
    </w:tbl>
    <w:p w14:paraId="3B0F6DF9" w14:textId="77777777" w:rsidR="00655F0A" w:rsidRPr="001734CA" w:rsidRDefault="00655F0A" w:rsidP="001734CA">
      <w:pPr>
        <w:jc w:val="thaiDistribute"/>
        <w:rPr>
          <w:rFonts w:ascii="Angsana New" w:eastAsia="Angsana New" w:hAnsi="Angsana New" w:cs="Angsana New"/>
          <w:sz w:val="2"/>
          <w:szCs w:val="2"/>
        </w:rPr>
      </w:pPr>
    </w:p>
    <w:p w14:paraId="7DB22670" w14:textId="77777777" w:rsidR="00601462" w:rsidRPr="00601462" w:rsidRDefault="00601462" w:rsidP="00601462">
      <w:pPr>
        <w:jc w:val="thaiDistribute"/>
        <w:rPr>
          <w:rFonts w:ascii="Angsana New" w:eastAsia="Angsana New" w:hAnsi="Angsana New" w:cs="Angsana New"/>
          <w:sz w:val="16"/>
          <w:szCs w:val="16"/>
        </w:rPr>
      </w:pPr>
    </w:p>
    <w:p w14:paraId="3EB3D9D6" w14:textId="249EA424" w:rsidR="00DE5EE2" w:rsidRPr="00127AAB" w:rsidRDefault="002B7944" w:rsidP="00C64382">
      <w:pPr>
        <w:pStyle w:val="ListParagraph"/>
        <w:numPr>
          <w:ilvl w:val="1"/>
          <w:numId w:val="30"/>
        </w:numPr>
        <w:ind w:left="900" w:hanging="450"/>
        <w:jc w:val="thaiDistribute"/>
        <w:rPr>
          <w:rFonts w:ascii="Angsana New" w:eastAsia="Angsana New" w:hAnsi="Angsana New" w:cs="Angsana New"/>
          <w:spacing w:val="-6"/>
          <w:sz w:val="30"/>
          <w:szCs w:val="30"/>
        </w:rPr>
      </w:pPr>
      <w:r w:rsidRPr="002B7944">
        <w:rPr>
          <w:rFonts w:ascii="Angsana New" w:eastAsia="Angsana New" w:hAnsi="Angsana New" w:cs="Angsana New"/>
          <w:spacing w:val="-6"/>
          <w:sz w:val="30"/>
          <w:szCs w:val="30"/>
          <w:cs/>
        </w:rPr>
        <w:t>ตามงบการเงินรวมและงบการเงินเฉพาะกิจการ</w:t>
      </w:r>
      <w:r>
        <w:rPr>
          <w:rFonts w:ascii="Angsana New" w:eastAsia="Angsana New" w:hAnsi="Angsana New" w:cs="Angsana New" w:hint="cs"/>
          <w:spacing w:val="-6"/>
          <w:sz w:val="30"/>
          <w:szCs w:val="30"/>
          <w:cs/>
        </w:rPr>
        <w:t xml:space="preserve"> </w:t>
      </w:r>
      <w:r w:rsidR="00DE5EE2" w:rsidRPr="00127AAB">
        <w:rPr>
          <w:rFonts w:ascii="Angsana New" w:eastAsia="Angsana New" w:hAnsi="Angsana New" w:cs="Angsana New"/>
          <w:spacing w:val="-6"/>
          <w:sz w:val="30"/>
          <w:szCs w:val="30"/>
          <w:cs/>
        </w:rPr>
        <w:t xml:space="preserve">ณ วันที่ </w:t>
      </w:r>
      <w:r w:rsidR="00D540AB" w:rsidRPr="00127AAB">
        <w:rPr>
          <w:rFonts w:ascii="Angsana New" w:eastAsia="Angsana New" w:hAnsi="Angsana New" w:cs="Angsana New"/>
          <w:spacing w:val="-6"/>
          <w:sz w:val="30"/>
          <w:szCs w:val="30"/>
        </w:rPr>
        <w:t>31</w:t>
      </w:r>
      <w:r w:rsidR="00DE5EE2" w:rsidRPr="00127AAB">
        <w:rPr>
          <w:rFonts w:ascii="Angsana New" w:eastAsia="Angsana New" w:hAnsi="Angsana New" w:cs="Angsana New"/>
          <w:spacing w:val="-6"/>
          <w:sz w:val="30"/>
          <w:szCs w:val="30"/>
          <w:cs/>
        </w:rPr>
        <w:t xml:space="preserve"> ธันวาคม </w:t>
      </w:r>
      <w:r w:rsidR="00027965" w:rsidRPr="00127AAB">
        <w:rPr>
          <w:rFonts w:ascii="Angsana New" w:eastAsia="Angsana New" w:hAnsi="Angsana New" w:cs="Angsana New"/>
          <w:spacing w:val="-6"/>
          <w:sz w:val="30"/>
          <w:szCs w:val="30"/>
        </w:rPr>
        <w:t>256</w:t>
      </w:r>
      <w:r w:rsidR="00772C10">
        <w:rPr>
          <w:rFonts w:ascii="Angsana New" w:eastAsia="Angsana New" w:hAnsi="Angsana New" w:cs="Angsana New"/>
          <w:spacing w:val="-6"/>
          <w:sz w:val="30"/>
          <w:szCs w:val="30"/>
        </w:rPr>
        <w:t>8</w:t>
      </w:r>
      <w:r w:rsidR="00027965" w:rsidRPr="00127AAB">
        <w:rPr>
          <w:rFonts w:ascii="Angsana New" w:eastAsia="Angsana New" w:hAnsi="Angsana New" w:cs="Angsana New"/>
          <w:spacing w:val="-6"/>
          <w:sz w:val="30"/>
          <w:szCs w:val="30"/>
          <w:cs/>
        </w:rPr>
        <w:t xml:space="preserve"> </w:t>
      </w:r>
      <w:r w:rsidR="00DE5EE2" w:rsidRPr="00127AAB">
        <w:rPr>
          <w:rFonts w:ascii="Angsana New" w:eastAsia="Angsana New" w:hAnsi="Angsana New" w:cs="Angsana New" w:hint="cs"/>
          <w:spacing w:val="-6"/>
          <w:sz w:val="30"/>
          <w:szCs w:val="30"/>
          <w:cs/>
        </w:rPr>
        <w:t>กลุ่ม</w:t>
      </w:r>
      <w:r w:rsidR="00DE5EE2" w:rsidRPr="00127AAB">
        <w:rPr>
          <w:rFonts w:ascii="Angsana New" w:eastAsia="Angsana New" w:hAnsi="Angsana New" w:cs="Angsana New"/>
          <w:spacing w:val="-6"/>
          <w:sz w:val="30"/>
          <w:szCs w:val="30"/>
          <w:cs/>
        </w:rPr>
        <w:t>บริษัทฯ มีภาระผูกพันตามสัญญาเช่า</w:t>
      </w:r>
      <w:r w:rsidR="00DE5EE2" w:rsidRPr="00127AAB">
        <w:rPr>
          <w:rFonts w:ascii="Angsana New" w:eastAsia="Angsana New" w:hAnsi="Angsana New" w:cs="Angsana New" w:hint="cs"/>
          <w:spacing w:val="-6"/>
          <w:sz w:val="30"/>
          <w:szCs w:val="30"/>
          <w:cs/>
        </w:rPr>
        <w:t>ที่มีระยะเวลาเช่า</w:t>
      </w:r>
      <w:r w:rsidR="00DE5EE2" w:rsidRPr="005E0535">
        <w:rPr>
          <w:rFonts w:ascii="Angsana New" w:eastAsia="Angsana New" w:hAnsi="Angsana New" w:cs="Angsana New" w:hint="cs"/>
          <w:spacing w:val="-6"/>
          <w:sz w:val="30"/>
          <w:szCs w:val="30"/>
          <w:cs/>
        </w:rPr>
        <w:t xml:space="preserve">ไม่เกิน </w:t>
      </w:r>
      <w:r w:rsidR="00D540AB" w:rsidRPr="005E0535">
        <w:rPr>
          <w:rFonts w:ascii="Angsana New" w:eastAsia="Angsana New" w:hAnsi="Angsana New" w:cs="Angsana New"/>
          <w:spacing w:val="-6"/>
          <w:sz w:val="30"/>
          <w:szCs w:val="30"/>
        </w:rPr>
        <w:t>1</w:t>
      </w:r>
      <w:r w:rsidR="00DE5EE2" w:rsidRPr="005E0535">
        <w:rPr>
          <w:rFonts w:ascii="Angsana New" w:eastAsia="Angsana New" w:hAnsi="Angsana New" w:cs="Angsana New" w:hint="cs"/>
          <w:spacing w:val="-6"/>
          <w:sz w:val="30"/>
          <w:szCs w:val="30"/>
          <w:cs/>
        </w:rPr>
        <w:t xml:space="preserve"> ปี</w:t>
      </w:r>
      <w:r w:rsidR="00DE5EE2" w:rsidRPr="00127AAB">
        <w:rPr>
          <w:rFonts w:ascii="Angsana New" w:eastAsia="Angsana New" w:hAnsi="Angsana New" w:cs="Angsana New" w:hint="cs"/>
          <w:spacing w:val="-6"/>
          <w:sz w:val="30"/>
          <w:szCs w:val="30"/>
          <w:cs/>
        </w:rPr>
        <w:t xml:space="preserve"> </w:t>
      </w:r>
      <w:r w:rsidR="00DE5EE2" w:rsidRPr="00127AAB">
        <w:rPr>
          <w:rFonts w:ascii="Angsana New" w:eastAsia="Angsana New" w:hAnsi="Angsana New" w:cs="Angsana New"/>
          <w:spacing w:val="-6"/>
          <w:sz w:val="30"/>
          <w:szCs w:val="30"/>
          <w:cs/>
        </w:rPr>
        <w:t xml:space="preserve">และบริการกับบุคคลและกิจการอื่นที่เป็นสกุลเงินบาทและเงินตราต่างประเทศ </w:t>
      </w:r>
      <w:r w:rsidR="00DE5EE2" w:rsidRPr="00127AAB">
        <w:rPr>
          <w:rFonts w:ascii="Angsana New" w:eastAsia="Angsana New" w:hAnsi="Angsana New" w:cs="Angsana New" w:hint="cs"/>
          <w:spacing w:val="-6"/>
          <w:sz w:val="30"/>
          <w:szCs w:val="30"/>
          <w:cs/>
        </w:rPr>
        <w:t xml:space="preserve">จำนวน </w:t>
      </w:r>
      <w:r w:rsidR="0076439D">
        <w:rPr>
          <w:rFonts w:ascii="Angsana New" w:eastAsia="Angsana New" w:hAnsi="Angsana New" w:cs="Angsana New"/>
          <w:spacing w:val="-6"/>
          <w:sz w:val="30"/>
          <w:szCs w:val="30"/>
        </w:rPr>
        <w:t>6</w:t>
      </w:r>
      <w:r w:rsidR="00DE5EE2" w:rsidRPr="00127AAB">
        <w:rPr>
          <w:rFonts w:ascii="Angsana New" w:eastAsia="Angsana New" w:hAnsi="Angsana New" w:cs="Angsana New"/>
          <w:spacing w:val="-6"/>
          <w:sz w:val="30"/>
          <w:szCs w:val="30"/>
          <w:cs/>
        </w:rPr>
        <w:t xml:space="preserve"> </w:t>
      </w:r>
      <w:r w:rsidR="00DE5EE2" w:rsidRPr="00127AAB">
        <w:rPr>
          <w:rFonts w:ascii="Angsana New" w:eastAsia="Angsana New" w:hAnsi="Angsana New" w:cs="Angsana New" w:hint="cs"/>
          <w:spacing w:val="-6"/>
          <w:sz w:val="30"/>
          <w:szCs w:val="30"/>
          <w:cs/>
        </w:rPr>
        <w:t xml:space="preserve">ราย </w:t>
      </w:r>
      <w:r w:rsidR="0076439D" w:rsidRPr="00127AAB">
        <w:rPr>
          <w:rFonts w:ascii="Angsana New" w:eastAsia="Angsana New" w:hAnsi="Angsana New" w:cs="Angsana New"/>
          <w:spacing w:val="-6"/>
          <w:sz w:val="30"/>
          <w:szCs w:val="30"/>
          <w:cs/>
        </w:rPr>
        <w:t>สิ้นสุดอายุสัญญาภาย</w:t>
      </w:r>
      <w:r w:rsidR="0076439D" w:rsidRPr="0076439D">
        <w:rPr>
          <w:rFonts w:ascii="Angsana New" w:eastAsia="Angsana New" w:hAnsi="Angsana New" w:cs="Angsana New"/>
          <w:spacing w:val="-6"/>
          <w:sz w:val="30"/>
          <w:szCs w:val="30"/>
          <w:cs/>
        </w:rPr>
        <w:t xml:space="preserve">ในปี </w:t>
      </w:r>
      <w:r w:rsidR="0076439D" w:rsidRPr="0076439D">
        <w:rPr>
          <w:rFonts w:ascii="Angsana New" w:eastAsia="Angsana New" w:hAnsi="Angsana New" w:cs="Angsana New"/>
          <w:spacing w:val="-6"/>
          <w:sz w:val="30"/>
          <w:szCs w:val="30"/>
        </w:rPr>
        <w:t>2572 (25</w:t>
      </w:r>
      <w:r w:rsidR="0076439D">
        <w:rPr>
          <w:rFonts w:ascii="Angsana New" w:eastAsia="Angsana New" w:hAnsi="Angsana New" w:cs="Angsana New"/>
          <w:spacing w:val="-6"/>
          <w:sz w:val="30"/>
          <w:szCs w:val="30"/>
        </w:rPr>
        <w:t>67</w:t>
      </w:r>
      <w:r w:rsidR="0076439D" w:rsidRPr="0076439D">
        <w:rPr>
          <w:rFonts w:ascii="Angsana New" w:eastAsia="Angsana New" w:hAnsi="Angsana New" w:cs="Angsana New"/>
          <w:spacing w:val="-6"/>
          <w:sz w:val="30"/>
          <w:szCs w:val="30"/>
          <w:cs/>
        </w:rPr>
        <w:t xml:space="preserve"> : </w:t>
      </w:r>
      <w:r w:rsidR="00027965" w:rsidRPr="00127AAB">
        <w:rPr>
          <w:rFonts w:ascii="Angsana New" w:eastAsia="Angsana New" w:hAnsi="Angsana New" w:cs="Angsana New" w:hint="cs"/>
          <w:spacing w:val="-6"/>
          <w:sz w:val="30"/>
          <w:szCs w:val="30"/>
          <w:cs/>
        </w:rPr>
        <w:t xml:space="preserve">จำนวน </w:t>
      </w:r>
      <w:r w:rsidR="00772C10">
        <w:rPr>
          <w:rFonts w:ascii="Angsana New" w:eastAsia="Angsana New" w:hAnsi="Angsana New" w:cs="Angsana New"/>
          <w:spacing w:val="-6"/>
          <w:sz w:val="30"/>
          <w:szCs w:val="30"/>
          <w:cs/>
        </w:rPr>
        <w:t>4</w:t>
      </w:r>
      <w:r w:rsidR="00027965" w:rsidRPr="00127AAB">
        <w:rPr>
          <w:rFonts w:ascii="Angsana New" w:eastAsia="Angsana New" w:hAnsi="Angsana New" w:cs="Angsana New" w:hint="cs"/>
          <w:spacing w:val="-6"/>
          <w:sz w:val="30"/>
          <w:szCs w:val="30"/>
          <w:cs/>
        </w:rPr>
        <w:t xml:space="preserve"> ราย </w:t>
      </w:r>
      <w:r w:rsidR="00DE5EE2" w:rsidRPr="00127AAB">
        <w:rPr>
          <w:rFonts w:ascii="Angsana New" w:eastAsia="Angsana New" w:hAnsi="Angsana New" w:cs="Angsana New"/>
          <w:spacing w:val="-6"/>
          <w:sz w:val="30"/>
          <w:szCs w:val="30"/>
          <w:cs/>
        </w:rPr>
        <w:t xml:space="preserve">สิ้นสุดอายุสัญญาภายในปี </w:t>
      </w:r>
      <w:r w:rsidR="00D540AB">
        <w:rPr>
          <w:rFonts w:ascii="Angsana New" w:eastAsia="Angsana New" w:hAnsi="Angsana New" w:cs="Angsana New"/>
          <w:spacing w:val="-6"/>
          <w:sz w:val="30"/>
          <w:szCs w:val="30"/>
          <w:cs/>
        </w:rPr>
        <w:t>2568</w:t>
      </w:r>
      <w:r w:rsidR="0076439D">
        <w:rPr>
          <w:rFonts w:ascii="Angsana New" w:eastAsia="Angsana New" w:hAnsi="Angsana New" w:cs="Angsana New"/>
          <w:spacing w:val="-6"/>
          <w:sz w:val="30"/>
          <w:szCs w:val="30"/>
        </w:rPr>
        <w:t>)</w:t>
      </w:r>
      <w:r w:rsidR="00027965" w:rsidRPr="00127AAB">
        <w:rPr>
          <w:rFonts w:ascii="Angsana New" w:eastAsia="Angsana New" w:hAnsi="Angsana New" w:cs="Angsana New" w:hint="cs"/>
          <w:spacing w:val="-6"/>
          <w:sz w:val="30"/>
          <w:szCs w:val="30"/>
          <w:cs/>
        </w:rPr>
        <w:t xml:space="preserve"> </w:t>
      </w:r>
      <w:r w:rsidR="00DE5EE2" w:rsidRPr="00127AAB">
        <w:rPr>
          <w:rFonts w:ascii="Angsana New" w:eastAsia="Angsana New" w:hAnsi="Angsana New" w:cs="Angsana New"/>
          <w:spacing w:val="-6"/>
          <w:sz w:val="30"/>
          <w:szCs w:val="30"/>
          <w:cs/>
        </w:rPr>
        <w:t>โดยมีค่า</w:t>
      </w:r>
      <w:r w:rsidR="001C6A0A">
        <w:rPr>
          <w:rFonts w:ascii="Angsana New" w:eastAsia="Angsana New" w:hAnsi="Angsana New" w:cs="Angsana New" w:hint="cs"/>
          <w:spacing w:val="-6"/>
          <w:sz w:val="30"/>
          <w:szCs w:val="30"/>
          <w:cs/>
        </w:rPr>
        <w:t>เช่าและ</w:t>
      </w:r>
      <w:r w:rsidR="00DE5EE2" w:rsidRPr="00127AAB">
        <w:rPr>
          <w:rFonts w:ascii="Angsana New" w:eastAsia="Angsana New" w:hAnsi="Angsana New" w:cs="Angsana New"/>
          <w:spacing w:val="-6"/>
          <w:sz w:val="30"/>
          <w:szCs w:val="30"/>
          <w:cs/>
        </w:rPr>
        <w:t>บริการที่ต้องจ่ายในอนาคต</w:t>
      </w:r>
      <w:r w:rsidR="00DE5EE2" w:rsidRPr="00127AAB">
        <w:rPr>
          <w:rFonts w:ascii="Angsana New" w:eastAsia="Angsana New" w:hAnsi="Angsana New" w:cs="Angsana New" w:hint="cs"/>
          <w:spacing w:val="-6"/>
          <w:sz w:val="30"/>
          <w:szCs w:val="30"/>
          <w:cs/>
        </w:rPr>
        <w:t xml:space="preserve"> </w:t>
      </w:r>
      <w:r w:rsidR="00DE5EE2" w:rsidRPr="00127AAB">
        <w:rPr>
          <w:rFonts w:ascii="Angsana New" w:eastAsia="Angsana New" w:hAnsi="Angsana New" w:cs="Angsana New"/>
          <w:spacing w:val="-6"/>
          <w:sz w:val="30"/>
          <w:szCs w:val="30"/>
          <w:cs/>
        </w:rPr>
        <w:t>ดังนี้</w:t>
      </w:r>
    </w:p>
    <w:tbl>
      <w:tblPr>
        <w:tblW w:w="9072" w:type="dxa"/>
        <w:tblInd w:w="567" w:type="dxa"/>
        <w:tblLayout w:type="fixed"/>
        <w:tblLook w:val="0000" w:firstRow="0" w:lastRow="0" w:firstColumn="0" w:lastColumn="0" w:noHBand="0" w:noVBand="0"/>
      </w:tblPr>
      <w:tblGrid>
        <w:gridCol w:w="2410"/>
        <w:gridCol w:w="1418"/>
        <w:gridCol w:w="283"/>
        <w:gridCol w:w="1418"/>
        <w:gridCol w:w="283"/>
        <w:gridCol w:w="1418"/>
        <w:gridCol w:w="283"/>
        <w:gridCol w:w="1559"/>
      </w:tblGrid>
      <w:tr w:rsidR="00DE5EE2" w:rsidRPr="003C35BC" w14:paraId="55974DFB" w14:textId="77777777" w:rsidTr="00A23E38">
        <w:trPr>
          <w:tblHeader/>
        </w:trPr>
        <w:tc>
          <w:tcPr>
            <w:tcW w:w="2410" w:type="dxa"/>
          </w:tcPr>
          <w:p w14:paraId="14B8B3E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CDB1BA9" w14:textId="77777777" w:rsidR="00DE5EE2" w:rsidRPr="003C35BC" w:rsidRDefault="00DE5EE2" w:rsidP="003D3438">
            <w:pPr>
              <w:tabs>
                <w:tab w:val="left" w:pos="-5592"/>
              </w:tabs>
              <w:ind w:left="-63" w:right="-108"/>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CC0DB57"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1DAB743F"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DE5EE2" w:rsidRPr="003C35BC" w14:paraId="6417C9BD" w14:textId="77777777" w:rsidTr="00A23E38">
        <w:trPr>
          <w:tblHeader/>
        </w:trPr>
        <w:tc>
          <w:tcPr>
            <w:tcW w:w="2410" w:type="dxa"/>
          </w:tcPr>
          <w:p w14:paraId="28977FC2"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4232E64C" w14:textId="0E42CAB9" w:rsidR="00DE5EE2" w:rsidRPr="003C35BC" w:rsidRDefault="00DE5EE2" w:rsidP="00B9196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r w:rsidR="00537153" w:rsidRPr="00E30630">
              <w:rPr>
                <w:rFonts w:ascii="Angsana New" w:hAnsi="Angsana New" w:cs="Angsana New" w:hint="cs"/>
                <w:cs/>
              </w:rPr>
              <w:t xml:space="preserve"> </w:t>
            </w:r>
            <w:r w:rsidR="00537153" w:rsidRPr="00E30630">
              <w:rPr>
                <w:rFonts w:ascii="Angsana New" w:hAnsi="Angsana New" w:cs="Angsana New"/>
              </w:rPr>
              <w:t xml:space="preserve">31 </w:t>
            </w:r>
            <w:r w:rsidR="00537153" w:rsidRPr="00E30630">
              <w:rPr>
                <w:rFonts w:ascii="Angsana New" w:hAnsi="Angsana New" w:cs="Angsana New" w:hint="cs"/>
                <w:cs/>
              </w:rPr>
              <w:t>ธันวาคม</w:t>
            </w:r>
          </w:p>
        </w:tc>
        <w:tc>
          <w:tcPr>
            <w:tcW w:w="283" w:type="dxa"/>
          </w:tcPr>
          <w:p w14:paraId="35B9D916" w14:textId="77777777" w:rsidR="00DE5EE2" w:rsidRPr="003C35BC" w:rsidRDefault="00DE5EE2" w:rsidP="00B9196E">
            <w:pPr>
              <w:tabs>
                <w:tab w:val="left" w:pos="-5592"/>
              </w:tabs>
              <w:ind w:left="-63" w:right="-108"/>
              <w:jc w:val="center"/>
              <w:rPr>
                <w:rFonts w:ascii="Angsana New" w:hAnsi="Angsana New" w:cs="Angsana New"/>
                <w:cs/>
              </w:rPr>
            </w:pPr>
          </w:p>
        </w:tc>
        <w:tc>
          <w:tcPr>
            <w:tcW w:w="3260" w:type="dxa"/>
            <w:gridSpan w:val="3"/>
          </w:tcPr>
          <w:p w14:paraId="75CA11BF" w14:textId="2ED5D3BE" w:rsidR="00DE5EE2" w:rsidRPr="003C35BC" w:rsidRDefault="00DE5EE2" w:rsidP="00B9196E">
            <w:pPr>
              <w:tabs>
                <w:tab w:val="left" w:pos="-5592"/>
              </w:tabs>
              <w:ind w:left="-63" w:right="-108"/>
              <w:jc w:val="center"/>
              <w:rPr>
                <w:rFonts w:ascii="Angsana New" w:hAnsi="Angsana New" w:cs="Angsana New"/>
                <w:cs/>
              </w:rPr>
            </w:pPr>
            <w:r w:rsidRPr="003C35BC">
              <w:rPr>
                <w:rFonts w:ascii="Angsana New" w:hAnsi="Angsana New" w:cs="Angsana New"/>
                <w:cs/>
              </w:rPr>
              <w:t>ณ วันที่</w:t>
            </w:r>
            <w:r w:rsidR="00537153" w:rsidRPr="00E30630">
              <w:rPr>
                <w:rFonts w:ascii="Angsana New" w:hAnsi="Angsana New" w:cs="Angsana New"/>
                <w:cs/>
              </w:rPr>
              <w:t xml:space="preserve"> </w:t>
            </w:r>
            <w:r w:rsidR="00537153">
              <w:rPr>
                <w:rFonts w:ascii="Angsana New" w:hAnsi="Angsana New" w:cs="Angsana New"/>
              </w:rPr>
              <w:t>31</w:t>
            </w:r>
            <w:r w:rsidR="00537153" w:rsidRPr="00E30630">
              <w:rPr>
                <w:rFonts w:ascii="Angsana New" w:hAnsi="Angsana New" w:cs="Angsana New"/>
                <w:cs/>
              </w:rPr>
              <w:t xml:space="preserve"> ธันวาคม</w:t>
            </w:r>
          </w:p>
        </w:tc>
      </w:tr>
      <w:tr w:rsidR="00772C10" w:rsidRPr="003C35BC" w14:paraId="52FCBE57" w14:textId="77777777" w:rsidTr="00A23E38">
        <w:trPr>
          <w:tblHeader/>
        </w:trPr>
        <w:tc>
          <w:tcPr>
            <w:tcW w:w="2410" w:type="dxa"/>
          </w:tcPr>
          <w:p w14:paraId="7FA35383" w14:textId="77777777" w:rsidR="00772C10" w:rsidRPr="003C35BC" w:rsidRDefault="00772C10" w:rsidP="00772C10">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7C7D275" w14:textId="2EC92A9D" w:rsidR="00772C10" w:rsidRPr="000A03F4" w:rsidRDefault="00772C10" w:rsidP="00772C10">
            <w:pPr>
              <w:tabs>
                <w:tab w:val="left" w:pos="-5592"/>
              </w:tabs>
              <w:ind w:left="-63" w:right="-47"/>
              <w:jc w:val="center"/>
              <w:rPr>
                <w:rFonts w:ascii="Angsana New" w:hAnsi="Angsana New" w:cs="Angsana New"/>
                <w:u w:val="single"/>
              </w:rPr>
            </w:pPr>
            <w:r w:rsidRPr="00721E0F">
              <w:rPr>
                <w:rFonts w:ascii="Angsana New" w:hAnsi="Angsana New" w:cs="Angsana New"/>
                <w:u w:val="single"/>
              </w:rPr>
              <w:t>256</w:t>
            </w:r>
            <w:r>
              <w:rPr>
                <w:rFonts w:ascii="Angsana New" w:hAnsi="Angsana New" w:cs="Angsana New"/>
                <w:u w:val="single"/>
              </w:rPr>
              <w:t>8</w:t>
            </w:r>
          </w:p>
        </w:tc>
        <w:tc>
          <w:tcPr>
            <w:tcW w:w="283" w:type="dxa"/>
          </w:tcPr>
          <w:p w14:paraId="07E1B4BD" w14:textId="77777777" w:rsidR="00772C10" w:rsidRPr="003C35BC" w:rsidRDefault="00772C10" w:rsidP="00772C10">
            <w:pPr>
              <w:tabs>
                <w:tab w:val="left" w:pos="-5592"/>
              </w:tabs>
              <w:ind w:left="-63" w:right="-27"/>
              <w:jc w:val="center"/>
              <w:rPr>
                <w:rFonts w:ascii="Angsana New" w:hAnsi="Angsana New" w:cs="Angsana New"/>
              </w:rPr>
            </w:pPr>
          </w:p>
        </w:tc>
        <w:tc>
          <w:tcPr>
            <w:tcW w:w="1418" w:type="dxa"/>
          </w:tcPr>
          <w:p w14:paraId="78DF6F27" w14:textId="72B90722" w:rsidR="00772C10" w:rsidRPr="000A03F4" w:rsidRDefault="00772C10" w:rsidP="00772C10">
            <w:pPr>
              <w:tabs>
                <w:tab w:val="left" w:pos="-5592"/>
              </w:tabs>
              <w:ind w:left="-63" w:right="-27"/>
              <w:jc w:val="center"/>
              <w:rPr>
                <w:rFonts w:ascii="Angsana New" w:hAnsi="Angsana New" w:cs="Angsana New"/>
                <w:u w:val="single"/>
              </w:rPr>
            </w:pP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c>
          <w:tcPr>
            <w:tcW w:w="283" w:type="dxa"/>
          </w:tcPr>
          <w:p w14:paraId="2EB829B9" w14:textId="77777777" w:rsidR="00772C10" w:rsidRPr="003C35BC" w:rsidRDefault="00772C10" w:rsidP="00772C10">
            <w:pPr>
              <w:tabs>
                <w:tab w:val="left" w:pos="-5592"/>
              </w:tabs>
              <w:ind w:left="-63" w:right="-27"/>
              <w:jc w:val="center"/>
              <w:rPr>
                <w:rFonts w:ascii="Angsana New" w:hAnsi="Angsana New" w:cs="Angsana New"/>
              </w:rPr>
            </w:pPr>
          </w:p>
        </w:tc>
        <w:tc>
          <w:tcPr>
            <w:tcW w:w="1418" w:type="dxa"/>
          </w:tcPr>
          <w:p w14:paraId="6A25701A" w14:textId="3EB62F31" w:rsidR="00772C10" w:rsidRPr="000A03F4" w:rsidRDefault="00772C10" w:rsidP="00772C10">
            <w:pPr>
              <w:tabs>
                <w:tab w:val="left" w:pos="-5592"/>
              </w:tabs>
              <w:ind w:left="-63" w:right="-47"/>
              <w:jc w:val="center"/>
              <w:rPr>
                <w:rFonts w:ascii="Angsana New" w:hAnsi="Angsana New" w:cs="Angsana New"/>
                <w:u w:val="single"/>
              </w:rPr>
            </w:pPr>
            <w:r w:rsidRPr="00721E0F">
              <w:rPr>
                <w:rFonts w:ascii="Angsana New" w:hAnsi="Angsana New" w:cs="Angsana New"/>
                <w:u w:val="single"/>
              </w:rPr>
              <w:t>256</w:t>
            </w:r>
            <w:r>
              <w:rPr>
                <w:rFonts w:ascii="Angsana New" w:hAnsi="Angsana New" w:cs="Angsana New"/>
                <w:u w:val="single"/>
              </w:rPr>
              <w:t>8</w:t>
            </w:r>
          </w:p>
        </w:tc>
        <w:tc>
          <w:tcPr>
            <w:tcW w:w="283" w:type="dxa"/>
          </w:tcPr>
          <w:p w14:paraId="394A83BE" w14:textId="77777777" w:rsidR="00772C10" w:rsidRPr="003C35BC" w:rsidRDefault="00772C10" w:rsidP="00772C10">
            <w:pPr>
              <w:tabs>
                <w:tab w:val="left" w:pos="-5592"/>
              </w:tabs>
              <w:ind w:left="-63" w:right="-27"/>
              <w:jc w:val="center"/>
              <w:rPr>
                <w:rFonts w:ascii="Angsana New" w:hAnsi="Angsana New" w:cs="Angsana New"/>
              </w:rPr>
            </w:pPr>
          </w:p>
        </w:tc>
        <w:tc>
          <w:tcPr>
            <w:tcW w:w="1559" w:type="dxa"/>
          </w:tcPr>
          <w:p w14:paraId="7AACD1E2" w14:textId="3E76A526" w:rsidR="00772C10" w:rsidRPr="000A03F4" w:rsidRDefault="00772C10" w:rsidP="00772C10">
            <w:pPr>
              <w:tabs>
                <w:tab w:val="left" w:pos="-5592"/>
              </w:tabs>
              <w:ind w:left="-63" w:right="-27"/>
              <w:jc w:val="center"/>
              <w:rPr>
                <w:rFonts w:ascii="Angsana New" w:hAnsi="Angsana New" w:cs="Angsana New"/>
                <w:u w:val="single"/>
              </w:rPr>
            </w:pP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r>
      <w:tr w:rsidR="002F4C2D" w:rsidRPr="003C35BC" w14:paraId="0305ED71" w14:textId="77777777" w:rsidTr="00A23E38">
        <w:tc>
          <w:tcPr>
            <w:tcW w:w="3828" w:type="dxa"/>
            <w:gridSpan w:val="2"/>
          </w:tcPr>
          <w:p w14:paraId="500AF3C6" w14:textId="434700AC" w:rsidR="002F4C2D" w:rsidRPr="003C35BC" w:rsidRDefault="002F4C2D" w:rsidP="008A5F10">
            <w:pPr>
              <w:tabs>
                <w:tab w:val="left" w:pos="360"/>
                <w:tab w:val="left" w:pos="1170"/>
                <w:tab w:val="left" w:pos="1710"/>
                <w:tab w:val="left" w:pos="2070"/>
                <w:tab w:val="left" w:pos="2520"/>
              </w:tabs>
              <w:ind w:hanging="108"/>
              <w:jc w:val="thaiDistribute"/>
              <w:rPr>
                <w:rFonts w:ascii="Angsana New" w:hAnsi="Angsana New" w:cs="Angsana New"/>
                <w:cs/>
              </w:rPr>
            </w:pPr>
            <w:r w:rsidRPr="003C35BC">
              <w:rPr>
                <w:rFonts w:ascii="Angsana New" w:hAnsi="Angsana New" w:cs="Angsana New" w:hint="cs"/>
                <w:u w:val="single"/>
                <w:cs/>
              </w:rPr>
              <w:t>สกุลเงินบาท</w:t>
            </w:r>
            <w:r w:rsidRPr="002F4C2D">
              <w:rPr>
                <w:rFonts w:ascii="Angsana New" w:hAnsi="Angsana New" w:cs="Angsana New" w:hint="cs"/>
                <w:cs/>
              </w:rPr>
              <w:t xml:space="preserve"> (หน่วย </w:t>
            </w:r>
            <w:r w:rsidRPr="002F4C2D">
              <w:rPr>
                <w:rFonts w:ascii="Angsana New" w:hAnsi="Angsana New" w:cs="Angsana New"/>
              </w:rPr>
              <w:t xml:space="preserve">: </w:t>
            </w:r>
            <w:r w:rsidRPr="002F4C2D">
              <w:rPr>
                <w:rFonts w:ascii="Angsana New" w:hAnsi="Angsana New" w:cs="Angsana New" w:hint="cs"/>
                <w:cs/>
              </w:rPr>
              <w:t>บาท)</w:t>
            </w:r>
          </w:p>
        </w:tc>
        <w:tc>
          <w:tcPr>
            <w:tcW w:w="283" w:type="dxa"/>
          </w:tcPr>
          <w:p w14:paraId="4F36C4D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0329C0F3"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73DBEC2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56FEEDF5"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0CFBA87F" w14:textId="77777777" w:rsidR="002F4C2D" w:rsidRPr="003C35BC" w:rsidRDefault="002F4C2D" w:rsidP="00F756A7">
            <w:pPr>
              <w:tabs>
                <w:tab w:val="left" w:pos="-5592"/>
              </w:tabs>
              <w:ind w:left="-63" w:right="-108"/>
              <w:jc w:val="center"/>
              <w:rPr>
                <w:rFonts w:ascii="Angsana New" w:hAnsi="Angsana New" w:cs="Angsana New"/>
              </w:rPr>
            </w:pPr>
          </w:p>
        </w:tc>
        <w:tc>
          <w:tcPr>
            <w:tcW w:w="1559" w:type="dxa"/>
          </w:tcPr>
          <w:p w14:paraId="2D7BD778" w14:textId="77777777" w:rsidR="002F4C2D" w:rsidRPr="003C35BC" w:rsidRDefault="002F4C2D" w:rsidP="00F756A7">
            <w:pPr>
              <w:tabs>
                <w:tab w:val="left" w:pos="-5592"/>
              </w:tabs>
              <w:ind w:left="-63" w:right="-108"/>
              <w:jc w:val="center"/>
              <w:rPr>
                <w:rFonts w:ascii="Angsana New" w:hAnsi="Angsana New" w:cs="Angsana New"/>
                <w:cs/>
              </w:rPr>
            </w:pPr>
          </w:p>
        </w:tc>
      </w:tr>
      <w:tr w:rsidR="00772C10" w:rsidRPr="003C35BC" w14:paraId="55BC622F" w14:textId="77777777" w:rsidTr="00A23E38">
        <w:tc>
          <w:tcPr>
            <w:tcW w:w="2410" w:type="dxa"/>
          </w:tcPr>
          <w:p w14:paraId="1572A92C" w14:textId="77777777" w:rsidR="00772C10" w:rsidRPr="003C35BC" w:rsidRDefault="00772C10" w:rsidP="00772C10">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6AD0BB66" w14:textId="48BE6208" w:rsidR="00772C10" w:rsidRPr="00772C10" w:rsidRDefault="00A5071E" w:rsidP="00772C10">
            <w:pPr>
              <w:tabs>
                <w:tab w:val="left" w:pos="-5592"/>
              </w:tabs>
              <w:ind w:left="-63"/>
              <w:jc w:val="right"/>
              <w:rPr>
                <w:rFonts w:ascii="Angsana New" w:hAnsi="Angsana New" w:cs="Angsana New"/>
                <w:highlight w:val="yellow"/>
              </w:rPr>
            </w:pPr>
            <w:r w:rsidRPr="00A5071E">
              <w:rPr>
                <w:rFonts w:ascii="Angsana New" w:hAnsi="Angsana New" w:cs="Angsana New"/>
                <w:kern w:val="2"/>
                <w14:ligatures w14:val="standardContextual"/>
              </w:rPr>
              <w:t>3,198,199.00</w:t>
            </w:r>
          </w:p>
        </w:tc>
        <w:tc>
          <w:tcPr>
            <w:tcW w:w="283" w:type="dxa"/>
          </w:tcPr>
          <w:p w14:paraId="64B234A9" w14:textId="77777777" w:rsidR="00772C10" w:rsidRPr="00380943" w:rsidRDefault="00772C10" w:rsidP="00772C10">
            <w:pPr>
              <w:tabs>
                <w:tab w:val="left" w:pos="-5592"/>
              </w:tabs>
              <w:ind w:left="-63"/>
              <w:jc w:val="right"/>
              <w:rPr>
                <w:rFonts w:ascii="Angsana New" w:hAnsi="Angsana New" w:cs="Angsana New"/>
              </w:rPr>
            </w:pPr>
          </w:p>
        </w:tc>
        <w:tc>
          <w:tcPr>
            <w:tcW w:w="1418" w:type="dxa"/>
          </w:tcPr>
          <w:p w14:paraId="239B13EF" w14:textId="049E936A" w:rsidR="00772C10" w:rsidRPr="00380943" w:rsidRDefault="00772C10" w:rsidP="00772C10">
            <w:pPr>
              <w:tabs>
                <w:tab w:val="left" w:pos="-5592"/>
              </w:tabs>
              <w:ind w:left="-63"/>
              <w:jc w:val="right"/>
              <w:rPr>
                <w:rFonts w:ascii="Angsana New" w:hAnsi="Angsana New" w:cs="Angsana New"/>
              </w:rPr>
            </w:pPr>
            <w:r w:rsidRPr="000403AB">
              <w:rPr>
                <w:rFonts w:ascii="Angsana New" w:hAnsi="Angsana New" w:cs="Angsana New"/>
                <w:kern w:val="2"/>
                <w14:ligatures w14:val="standardContextual"/>
              </w:rPr>
              <w:t>12,145,200.52</w:t>
            </w:r>
          </w:p>
        </w:tc>
        <w:tc>
          <w:tcPr>
            <w:tcW w:w="283" w:type="dxa"/>
          </w:tcPr>
          <w:p w14:paraId="0F5877D1" w14:textId="77777777" w:rsidR="00772C10" w:rsidRPr="00380943" w:rsidRDefault="00772C10" w:rsidP="00772C10">
            <w:pPr>
              <w:tabs>
                <w:tab w:val="left" w:pos="-5592"/>
              </w:tabs>
              <w:ind w:left="-63"/>
              <w:jc w:val="right"/>
              <w:rPr>
                <w:rFonts w:ascii="Angsana New" w:hAnsi="Angsana New" w:cs="Angsana New"/>
              </w:rPr>
            </w:pPr>
          </w:p>
        </w:tc>
        <w:tc>
          <w:tcPr>
            <w:tcW w:w="1418" w:type="dxa"/>
          </w:tcPr>
          <w:p w14:paraId="4FF9450C" w14:textId="7C9B3A69" w:rsidR="00772C10" w:rsidRPr="00772C10" w:rsidRDefault="00A5071E" w:rsidP="00772C10">
            <w:pPr>
              <w:tabs>
                <w:tab w:val="left" w:pos="-5592"/>
              </w:tabs>
              <w:ind w:left="-63"/>
              <w:jc w:val="right"/>
              <w:rPr>
                <w:rFonts w:ascii="Angsana New" w:hAnsi="Angsana New" w:cs="Angsana New"/>
                <w:highlight w:val="yellow"/>
              </w:rPr>
            </w:pPr>
            <w:r w:rsidRPr="00A5071E">
              <w:rPr>
                <w:rFonts w:ascii="Angsana New" w:hAnsi="Angsana New" w:cs="Angsana New"/>
                <w:kern w:val="2"/>
                <w:cs/>
                <w14:ligatures w14:val="standardContextual"/>
              </w:rPr>
              <w:t>496</w:t>
            </w:r>
            <w:r w:rsidRPr="00A5071E">
              <w:rPr>
                <w:rFonts w:ascii="Angsana New" w:hAnsi="Angsana New" w:cs="Angsana New"/>
                <w:kern w:val="2"/>
                <w14:ligatures w14:val="standardContextual"/>
              </w:rPr>
              <w:t>,</w:t>
            </w:r>
            <w:r w:rsidRPr="00A5071E">
              <w:rPr>
                <w:rFonts w:ascii="Angsana New" w:hAnsi="Angsana New" w:cs="Angsana New"/>
                <w:kern w:val="2"/>
                <w:cs/>
                <w14:ligatures w14:val="standardContextual"/>
              </w:rPr>
              <w:t>159.00</w:t>
            </w:r>
          </w:p>
        </w:tc>
        <w:tc>
          <w:tcPr>
            <w:tcW w:w="283" w:type="dxa"/>
          </w:tcPr>
          <w:p w14:paraId="28DAB913" w14:textId="77777777" w:rsidR="00772C10" w:rsidRPr="00380943" w:rsidRDefault="00772C10" w:rsidP="00772C10">
            <w:pPr>
              <w:tabs>
                <w:tab w:val="left" w:pos="-5592"/>
              </w:tabs>
              <w:ind w:left="-63"/>
              <w:jc w:val="right"/>
              <w:rPr>
                <w:rFonts w:ascii="Angsana New" w:hAnsi="Angsana New" w:cs="Angsana New"/>
              </w:rPr>
            </w:pPr>
          </w:p>
        </w:tc>
        <w:tc>
          <w:tcPr>
            <w:tcW w:w="1559" w:type="dxa"/>
          </w:tcPr>
          <w:p w14:paraId="69FACDF7" w14:textId="7EF7BDDD" w:rsidR="00772C10" w:rsidRPr="00380943" w:rsidRDefault="00772C10" w:rsidP="00772C10">
            <w:pPr>
              <w:tabs>
                <w:tab w:val="left" w:pos="-5592"/>
              </w:tabs>
              <w:ind w:left="-63"/>
              <w:jc w:val="right"/>
              <w:rPr>
                <w:rFonts w:ascii="Angsana New" w:hAnsi="Angsana New" w:cs="Angsana New"/>
              </w:rPr>
            </w:pPr>
            <w:r w:rsidRPr="000403AB">
              <w:rPr>
                <w:rFonts w:ascii="Angsana New" w:hAnsi="Angsana New" w:cs="Angsana New"/>
                <w:kern w:val="2"/>
                <w:cs/>
                <w14:ligatures w14:val="standardContextual"/>
              </w:rPr>
              <w:t>11</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595</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200.52</w:t>
            </w:r>
          </w:p>
        </w:tc>
      </w:tr>
      <w:tr w:rsidR="00772C10" w:rsidRPr="003C35BC" w14:paraId="3C5617A7" w14:textId="77777777" w:rsidTr="00A23E38">
        <w:tc>
          <w:tcPr>
            <w:tcW w:w="2410" w:type="dxa"/>
          </w:tcPr>
          <w:p w14:paraId="370F7CAB" w14:textId="77777777" w:rsidR="00772C10" w:rsidRPr="003C35BC" w:rsidRDefault="00772C10" w:rsidP="00772C10">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Pr>
          <w:p w14:paraId="682E6C8F" w14:textId="2E05E100" w:rsidR="00772C10" w:rsidRPr="00A5071E" w:rsidRDefault="00A5071E" w:rsidP="00A5071E">
            <w:pPr>
              <w:tabs>
                <w:tab w:val="left" w:pos="-5592"/>
              </w:tabs>
              <w:ind w:left="-63"/>
              <w:jc w:val="right"/>
              <w:rPr>
                <w:rFonts w:ascii="Angsana New" w:hAnsi="Angsana New" w:cs="Angsana New"/>
                <w:kern w:val="2"/>
                <w14:ligatures w14:val="standardContextual"/>
              </w:rPr>
            </w:pPr>
            <w:r w:rsidRPr="00A5071E">
              <w:rPr>
                <w:rFonts w:ascii="Angsana New" w:hAnsi="Angsana New" w:cs="Angsana New"/>
                <w:kern w:val="2"/>
                <w14:ligatures w14:val="standardContextual"/>
              </w:rPr>
              <w:t>1,488,477.00</w:t>
            </w:r>
          </w:p>
        </w:tc>
        <w:tc>
          <w:tcPr>
            <w:tcW w:w="283" w:type="dxa"/>
          </w:tcPr>
          <w:p w14:paraId="58078BE1" w14:textId="77777777" w:rsidR="00772C10" w:rsidRPr="00380943" w:rsidRDefault="00772C10" w:rsidP="00772C10">
            <w:pPr>
              <w:tabs>
                <w:tab w:val="left" w:pos="-5592"/>
                <w:tab w:val="left" w:pos="1308"/>
              </w:tabs>
              <w:ind w:left="-63"/>
              <w:jc w:val="center"/>
              <w:rPr>
                <w:rFonts w:ascii="Angsana New" w:hAnsi="Angsana New" w:cs="Angsana New"/>
              </w:rPr>
            </w:pPr>
          </w:p>
        </w:tc>
        <w:tc>
          <w:tcPr>
            <w:tcW w:w="1418" w:type="dxa"/>
          </w:tcPr>
          <w:p w14:paraId="348E2017" w14:textId="109BD9AA" w:rsidR="00772C10" w:rsidRPr="00772C10" w:rsidRDefault="00772C10" w:rsidP="00772C10">
            <w:pPr>
              <w:tabs>
                <w:tab w:val="left" w:pos="-5592"/>
              </w:tabs>
              <w:ind w:left="-63" w:right="-153"/>
              <w:jc w:val="center"/>
              <w:rPr>
                <w:rFonts w:ascii="Angsana New" w:hAnsi="Angsana New" w:cs="Angsana New"/>
                <w:kern w:val="2"/>
                <w14:ligatures w14:val="standardContextual"/>
              </w:rPr>
            </w:pPr>
            <w:r w:rsidRPr="000403AB">
              <w:rPr>
                <w:rFonts w:ascii="Angsana New" w:hAnsi="Angsana New" w:cs="Angsana New"/>
                <w:kern w:val="2"/>
                <w14:ligatures w14:val="standardContextual"/>
              </w:rPr>
              <w:t>-</w:t>
            </w:r>
          </w:p>
        </w:tc>
        <w:tc>
          <w:tcPr>
            <w:tcW w:w="283" w:type="dxa"/>
          </w:tcPr>
          <w:p w14:paraId="4B71D4AB" w14:textId="77777777" w:rsidR="00772C10" w:rsidRPr="00380943" w:rsidRDefault="00772C10" w:rsidP="00772C10">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68F87471" w14:textId="606C684D" w:rsidR="00772C10" w:rsidRPr="00772C10" w:rsidRDefault="00A5071E" w:rsidP="00A5071E">
            <w:pPr>
              <w:tabs>
                <w:tab w:val="left" w:pos="-5592"/>
              </w:tabs>
              <w:ind w:left="-63"/>
              <w:jc w:val="right"/>
              <w:rPr>
                <w:rFonts w:ascii="Angsana New" w:hAnsi="Angsana New" w:cs="Angsana New"/>
                <w:highlight w:val="yellow"/>
              </w:rPr>
            </w:pPr>
            <w:r w:rsidRPr="00A5071E">
              <w:rPr>
                <w:rFonts w:ascii="Angsana New" w:hAnsi="Angsana New" w:cs="Angsana New"/>
                <w:kern w:val="2"/>
                <w:cs/>
                <w14:ligatures w14:val="standardContextual"/>
              </w:rPr>
              <w:t>1</w:t>
            </w:r>
            <w:r w:rsidRPr="00A5071E">
              <w:rPr>
                <w:rFonts w:ascii="Angsana New" w:hAnsi="Angsana New" w:cs="Angsana New"/>
                <w:kern w:val="2"/>
                <w14:ligatures w14:val="standardContextual"/>
              </w:rPr>
              <w:t>,</w:t>
            </w:r>
            <w:r w:rsidRPr="00A5071E">
              <w:rPr>
                <w:rFonts w:ascii="Angsana New" w:hAnsi="Angsana New" w:cs="Angsana New"/>
                <w:kern w:val="2"/>
                <w:cs/>
                <w14:ligatures w14:val="standardContextual"/>
              </w:rPr>
              <w:t>488</w:t>
            </w:r>
            <w:r w:rsidRPr="00A5071E">
              <w:rPr>
                <w:rFonts w:ascii="Angsana New" w:hAnsi="Angsana New" w:cs="Angsana New"/>
                <w:kern w:val="2"/>
                <w14:ligatures w14:val="standardContextual"/>
              </w:rPr>
              <w:t>,</w:t>
            </w:r>
            <w:r w:rsidRPr="00A5071E">
              <w:rPr>
                <w:rFonts w:ascii="Angsana New" w:hAnsi="Angsana New" w:cs="Angsana New"/>
                <w:kern w:val="2"/>
                <w:cs/>
                <w14:ligatures w14:val="standardContextual"/>
              </w:rPr>
              <w:t>477.00</w:t>
            </w:r>
          </w:p>
        </w:tc>
        <w:tc>
          <w:tcPr>
            <w:tcW w:w="283" w:type="dxa"/>
          </w:tcPr>
          <w:p w14:paraId="1E980877" w14:textId="77777777" w:rsidR="00772C10" w:rsidRPr="00380943" w:rsidRDefault="00772C10" w:rsidP="00772C10">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498988E8" w14:textId="6ABA76AD" w:rsidR="00772C10" w:rsidRPr="00380943" w:rsidRDefault="00772C10" w:rsidP="00772C10">
            <w:pPr>
              <w:tabs>
                <w:tab w:val="left" w:pos="-5592"/>
              </w:tabs>
              <w:ind w:left="-63" w:right="-153"/>
              <w:jc w:val="center"/>
              <w:rPr>
                <w:rFonts w:ascii="Angsana New" w:hAnsi="Angsana New" w:cs="Angsana New"/>
              </w:rPr>
            </w:pPr>
            <w:r>
              <w:rPr>
                <w:rFonts w:ascii="Angsana New" w:hAnsi="Angsana New" w:cs="Angsana New"/>
                <w:kern w:val="2"/>
                <w:cs/>
                <w14:ligatures w14:val="standardContextual"/>
              </w:rPr>
              <w:t>-</w:t>
            </w:r>
          </w:p>
        </w:tc>
      </w:tr>
      <w:tr w:rsidR="00772C10" w:rsidRPr="003C35BC" w14:paraId="403FA122" w14:textId="77777777" w:rsidTr="00A23E38">
        <w:tc>
          <w:tcPr>
            <w:tcW w:w="2410" w:type="dxa"/>
          </w:tcPr>
          <w:p w14:paraId="4DD646AC" w14:textId="77777777" w:rsidR="00772C10" w:rsidRPr="003C35BC" w:rsidRDefault="00772C10" w:rsidP="00772C10">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306208A1" w14:textId="65520A6E" w:rsidR="00772C10" w:rsidRPr="00772C10" w:rsidRDefault="00A5071E" w:rsidP="00772C10">
            <w:pPr>
              <w:tabs>
                <w:tab w:val="left" w:pos="-5592"/>
              </w:tabs>
              <w:ind w:left="-63"/>
              <w:jc w:val="right"/>
              <w:rPr>
                <w:rFonts w:ascii="Angsana New" w:hAnsi="Angsana New" w:cs="Angsana New"/>
                <w:highlight w:val="yellow"/>
              </w:rPr>
            </w:pPr>
            <w:r w:rsidRPr="00A5071E">
              <w:rPr>
                <w:rFonts w:ascii="Angsana New" w:hAnsi="Angsana New" w:cs="Angsana New"/>
                <w:kern w:val="2"/>
                <w14:ligatures w14:val="standardContextual"/>
              </w:rPr>
              <w:t>4,686,676.00</w:t>
            </w:r>
          </w:p>
        </w:tc>
        <w:tc>
          <w:tcPr>
            <w:tcW w:w="283" w:type="dxa"/>
          </w:tcPr>
          <w:p w14:paraId="3BF1E1A7" w14:textId="77777777" w:rsidR="00772C10" w:rsidRPr="00380943" w:rsidRDefault="00772C10" w:rsidP="00772C10">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496AA35A" w14:textId="24E0D633" w:rsidR="00772C10" w:rsidRPr="00380943" w:rsidRDefault="00772C10" w:rsidP="00772C10">
            <w:pPr>
              <w:tabs>
                <w:tab w:val="left" w:pos="-5592"/>
              </w:tabs>
              <w:ind w:left="-63"/>
              <w:jc w:val="right"/>
              <w:rPr>
                <w:rFonts w:ascii="Angsana New" w:hAnsi="Angsana New" w:cs="Angsana New"/>
              </w:rPr>
            </w:pPr>
            <w:r w:rsidRPr="000403AB">
              <w:rPr>
                <w:rFonts w:ascii="Angsana New" w:hAnsi="Angsana New" w:cs="Angsana New"/>
                <w:kern w:val="2"/>
                <w14:ligatures w14:val="standardContextual"/>
              </w:rPr>
              <w:t>12,145,200.52</w:t>
            </w:r>
          </w:p>
        </w:tc>
        <w:tc>
          <w:tcPr>
            <w:tcW w:w="283" w:type="dxa"/>
          </w:tcPr>
          <w:p w14:paraId="1B098BD0" w14:textId="77777777" w:rsidR="00772C10" w:rsidRPr="00380943" w:rsidRDefault="00772C10" w:rsidP="00772C10">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845756A" w14:textId="55947BC6" w:rsidR="00772C10" w:rsidRPr="00772C10" w:rsidRDefault="00A5071E" w:rsidP="00772C10">
            <w:pPr>
              <w:tabs>
                <w:tab w:val="left" w:pos="-5592"/>
              </w:tabs>
              <w:ind w:left="-63"/>
              <w:jc w:val="right"/>
              <w:rPr>
                <w:rFonts w:ascii="Angsana New" w:hAnsi="Angsana New" w:cs="Angsana New"/>
                <w:highlight w:val="yellow"/>
              </w:rPr>
            </w:pPr>
            <w:r w:rsidRPr="00A5071E">
              <w:rPr>
                <w:rFonts w:ascii="Angsana New" w:hAnsi="Angsana New" w:cs="Angsana New"/>
                <w:kern w:val="2"/>
                <w:cs/>
                <w14:ligatures w14:val="standardContextual"/>
              </w:rPr>
              <w:t>1</w:t>
            </w:r>
            <w:r w:rsidRPr="00A5071E">
              <w:rPr>
                <w:rFonts w:ascii="Angsana New" w:hAnsi="Angsana New" w:cs="Angsana New"/>
                <w:kern w:val="2"/>
                <w14:ligatures w14:val="standardContextual"/>
              </w:rPr>
              <w:t>,</w:t>
            </w:r>
            <w:r w:rsidRPr="00A5071E">
              <w:rPr>
                <w:rFonts w:ascii="Angsana New" w:hAnsi="Angsana New" w:cs="Angsana New"/>
                <w:kern w:val="2"/>
                <w:cs/>
                <w14:ligatures w14:val="standardContextual"/>
              </w:rPr>
              <w:t>984</w:t>
            </w:r>
            <w:r w:rsidRPr="00A5071E">
              <w:rPr>
                <w:rFonts w:ascii="Angsana New" w:hAnsi="Angsana New" w:cs="Angsana New"/>
                <w:kern w:val="2"/>
                <w14:ligatures w14:val="standardContextual"/>
              </w:rPr>
              <w:t>,</w:t>
            </w:r>
            <w:r w:rsidRPr="00A5071E">
              <w:rPr>
                <w:rFonts w:ascii="Angsana New" w:hAnsi="Angsana New" w:cs="Angsana New"/>
                <w:kern w:val="2"/>
                <w:cs/>
                <w14:ligatures w14:val="standardContextual"/>
              </w:rPr>
              <w:t>636.00</w:t>
            </w:r>
          </w:p>
        </w:tc>
        <w:tc>
          <w:tcPr>
            <w:tcW w:w="283" w:type="dxa"/>
          </w:tcPr>
          <w:p w14:paraId="7BB64EF4" w14:textId="77777777" w:rsidR="00772C10" w:rsidRPr="00380943" w:rsidRDefault="00772C10" w:rsidP="00772C10">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1BFFD29D" w14:textId="3C254E8B" w:rsidR="00772C10" w:rsidRPr="00380943" w:rsidRDefault="00772C10" w:rsidP="00772C10">
            <w:pPr>
              <w:tabs>
                <w:tab w:val="left" w:pos="-5592"/>
              </w:tabs>
              <w:ind w:left="-63"/>
              <w:jc w:val="right"/>
              <w:rPr>
                <w:rFonts w:ascii="Angsana New" w:hAnsi="Angsana New" w:cs="Angsana New"/>
              </w:rPr>
            </w:pPr>
            <w:r w:rsidRPr="000403AB">
              <w:rPr>
                <w:rFonts w:ascii="Angsana New" w:hAnsi="Angsana New" w:cs="Angsana New"/>
                <w:kern w:val="2"/>
                <w:cs/>
                <w14:ligatures w14:val="standardContextual"/>
              </w:rPr>
              <w:t>11</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595</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200.52</w:t>
            </w:r>
          </w:p>
        </w:tc>
      </w:tr>
      <w:tr w:rsidR="00DE5EE2" w:rsidRPr="003C35BC" w14:paraId="3A41D9DC" w14:textId="77777777" w:rsidTr="00A23E38">
        <w:tc>
          <w:tcPr>
            <w:tcW w:w="3828" w:type="dxa"/>
            <w:gridSpan w:val="2"/>
          </w:tcPr>
          <w:p w14:paraId="641575DB" w14:textId="2C1A42BB" w:rsidR="00DE5EE2" w:rsidRPr="00AE4113" w:rsidRDefault="00DE5EE2" w:rsidP="00B9196E">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265750F7"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7EC9D79D"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2061919B"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5A1BAC9E"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72BA03E9"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559" w:type="dxa"/>
          </w:tcPr>
          <w:p w14:paraId="6534EBAB" w14:textId="77777777" w:rsidR="00DE5EE2" w:rsidRPr="00AE4113" w:rsidRDefault="00DE5EE2" w:rsidP="00B9196E">
            <w:pPr>
              <w:tabs>
                <w:tab w:val="left" w:pos="-5592"/>
              </w:tabs>
              <w:ind w:left="-63" w:right="-108"/>
              <w:jc w:val="center"/>
              <w:rPr>
                <w:rFonts w:ascii="Angsana New" w:hAnsi="Angsana New" w:cs="Angsana New"/>
                <w:sz w:val="16"/>
                <w:szCs w:val="16"/>
                <w:cs/>
              </w:rPr>
            </w:pPr>
          </w:p>
        </w:tc>
      </w:tr>
      <w:tr w:rsidR="00636AD6" w:rsidRPr="003C35BC" w14:paraId="5E294363" w14:textId="77777777" w:rsidTr="00A23E38">
        <w:tc>
          <w:tcPr>
            <w:tcW w:w="9072" w:type="dxa"/>
            <w:gridSpan w:val="8"/>
          </w:tcPr>
          <w:p w14:paraId="4B9CEC7D" w14:textId="21D4FDA3" w:rsidR="00636AD6" w:rsidRPr="00380943" w:rsidRDefault="00636AD6" w:rsidP="00A90EFD">
            <w:pPr>
              <w:tabs>
                <w:tab w:val="left" w:pos="360"/>
                <w:tab w:val="left" w:pos="1170"/>
                <w:tab w:val="left" w:pos="1710"/>
                <w:tab w:val="left" w:pos="2070"/>
                <w:tab w:val="left" w:pos="2520"/>
              </w:tabs>
              <w:ind w:hanging="108"/>
              <w:jc w:val="thaiDistribute"/>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w:t>
            </w:r>
            <w:r w:rsidR="00B639C7">
              <w:rPr>
                <w:rFonts w:ascii="Angsana New" w:hAnsi="Angsana New" w:cs="Angsana New"/>
                <w:cs/>
              </w:rPr>
              <w:t xml:space="preserve"> </w:t>
            </w:r>
            <w:r w:rsidR="002D3EDD" w:rsidRPr="002D3EDD">
              <w:rPr>
                <w:rFonts w:ascii="Angsana New" w:hAnsi="Angsana New" w:cs="Angsana New"/>
                <w:cs/>
              </w:rPr>
              <w:t>เหรียญ</w:t>
            </w:r>
            <w:r w:rsidRPr="00B66498">
              <w:rPr>
                <w:rFonts w:ascii="Angsana New" w:hAnsi="Angsana New" w:cs="Angsana New"/>
              </w:rPr>
              <w:t>)</w:t>
            </w:r>
          </w:p>
        </w:tc>
      </w:tr>
      <w:tr w:rsidR="006A197C" w:rsidRPr="003C35BC" w14:paraId="1BA495A7" w14:textId="77777777" w:rsidTr="00A23E38">
        <w:tc>
          <w:tcPr>
            <w:tcW w:w="2410" w:type="dxa"/>
          </w:tcPr>
          <w:p w14:paraId="0B4FA57E" w14:textId="77777777" w:rsidR="006A197C" w:rsidRPr="003C35BC"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098C7AB7" w14:textId="72E843EE" w:rsidR="006A197C" w:rsidRPr="00772C10" w:rsidRDefault="00353555" w:rsidP="006A197C">
            <w:pPr>
              <w:tabs>
                <w:tab w:val="left" w:pos="-5592"/>
              </w:tabs>
              <w:ind w:left="-63"/>
              <w:jc w:val="right"/>
              <w:rPr>
                <w:rFonts w:ascii="Angsana New" w:hAnsi="Angsana New" w:cs="Angsana New"/>
                <w:highlight w:val="yellow"/>
              </w:rPr>
            </w:pPr>
            <w:r w:rsidRPr="00A5071E">
              <w:rPr>
                <w:rFonts w:ascii="Angsana New" w:hAnsi="Angsana New" w:cs="Angsana New"/>
                <w:kern w:val="2"/>
                <w14:ligatures w14:val="standardContextual"/>
              </w:rPr>
              <w:t>6</w:t>
            </w:r>
            <w:r w:rsidR="006A197C" w:rsidRPr="00A5071E">
              <w:rPr>
                <w:rFonts w:ascii="Angsana New" w:hAnsi="Angsana New" w:cs="Angsana New"/>
                <w:kern w:val="2"/>
                <w14:ligatures w14:val="standardContextual"/>
              </w:rPr>
              <w:t>,</w:t>
            </w:r>
            <w:r w:rsidRPr="00A5071E">
              <w:rPr>
                <w:rFonts w:ascii="Angsana New" w:hAnsi="Angsana New" w:cs="Angsana New"/>
                <w:kern w:val="2"/>
                <w14:ligatures w14:val="standardContextual"/>
              </w:rPr>
              <w:t>0</w:t>
            </w:r>
            <w:r w:rsidR="006A197C" w:rsidRPr="00A5071E">
              <w:rPr>
                <w:rFonts w:ascii="Angsana New" w:hAnsi="Angsana New" w:cs="Angsana New" w:hint="cs"/>
                <w:kern w:val="2"/>
                <w14:ligatures w14:val="standardContextual"/>
              </w:rPr>
              <w:t>00.00</w:t>
            </w:r>
          </w:p>
        </w:tc>
        <w:tc>
          <w:tcPr>
            <w:tcW w:w="283" w:type="dxa"/>
          </w:tcPr>
          <w:p w14:paraId="6D4C6AD6" w14:textId="77777777" w:rsidR="006A197C" w:rsidRPr="00380943" w:rsidRDefault="006A197C" w:rsidP="006A197C">
            <w:pPr>
              <w:tabs>
                <w:tab w:val="left" w:pos="-5592"/>
              </w:tabs>
              <w:ind w:left="-63"/>
              <w:jc w:val="right"/>
              <w:rPr>
                <w:rFonts w:ascii="Angsana New" w:hAnsi="Angsana New" w:cs="Angsana New"/>
              </w:rPr>
            </w:pPr>
          </w:p>
        </w:tc>
        <w:tc>
          <w:tcPr>
            <w:tcW w:w="1418" w:type="dxa"/>
          </w:tcPr>
          <w:p w14:paraId="27AB81F7" w14:textId="3D288E0E" w:rsidR="006A197C" w:rsidRPr="00380943" w:rsidRDefault="006A197C" w:rsidP="006A197C">
            <w:pPr>
              <w:tabs>
                <w:tab w:val="left" w:pos="-5592"/>
              </w:tabs>
              <w:ind w:left="-63"/>
              <w:jc w:val="right"/>
              <w:rPr>
                <w:rFonts w:ascii="Angsana New" w:hAnsi="Angsana New" w:cs="Angsana New"/>
              </w:rPr>
            </w:pPr>
            <w:r w:rsidRPr="002A1631">
              <w:rPr>
                <w:rFonts w:ascii="Angsana New" w:hAnsi="Angsana New" w:cs="Angsana New" w:hint="cs"/>
                <w:cs/>
              </w:rPr>
              <w:t>6,000.00</w:t>
            </w:r>
          </w:p>
        </w:tc>
        <w:tc>
          <w:tcPr>
            <w:tcW w:w="283" w:type="dxa"/>
          </w:tcPr>
          <w:p w14:paraId="79A59BB2" w14:textId="77777777" w:rsidR="006A197C" w:rsidRPr="00380943" w:rsidRDefault="006A197C" w:rsidP="006A197C">
            <w:pPr>
              <w:tabs>
                <w:tab w:val="left" w:pos="-5592"/>
              </w:tabs>
              <w:ind w:left="-63"/>
              <w:jc w:val="right"/>
              <w:rPr>
                <w:rFonts w:ascii="Angsana New" w:hAnsi="Angsana New" w:cs="Angsana New"/>
              </w:rPr>
            </w:pPr>
          </w:p>
        </w:tc>
        <w:tc>
          <w:tcPr>
            <w:tcW w:w="1418" w:type="dxa"/>
          </w:tcPr>
          <w:p w14:paraId="6152F9FE"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c>
          <w:tcPr>
            <w:tcW w:w="283" w:type="dxa"/>
          </w:tcPr>
          <w:p w14:paraId="474D68B4" w14:textId="77777777" w:rsidR="006A197C" w:rsidRPr="006A197C" w:rsidRDefault="006A197C" w:rsidP="006A197C">
            <w:pPr>
              <w:tabs>
                <w:tab w:val="left" w:pos="-5592"/>
              </w:tabs>
              <w:ind w:left="-63"/>
              <w:jc w:val="right"/>
              <w:rPr>
                <w:rFonts w:ascii="Angsana New" w:hAnsi="Angsana New" w:cs="Angsana New"/>
              </w:rPr>
            </w:pPr>
          </w:p>
        </w:tc>
        <w:tc>
          <w:tcPr>
            <w:tcW w:w="1559" w:type="dxa"/>
          </w:tcPr>
          <w:p w14:paraId="7FB69CA6" w14:textId="77777777" w:rsidR="006A197C" w:rsidRPr="00380943" w:rsidRDefault="006A197C" w:rsidP="006A197C">
            <w:pPr>
              <w:tabs>
                <w:tab w:val="left" w:pos="-5592"/>
              </w:tabs>
              <w:ind w:left="-63" w:right="-153"/>
              <w:jc w:val="center"/>
              <w:rPr>
                <w:rFonts w:ascii="Angsana New" w:hAnsi="Angsana New" w:cs="Angsana New"/>
              </w:rPr>
            </w:pPr>
            <w:r w:rsidRPr="002B35F0">
              <w:rPr>
                <w:rFonts w:ascii="Angsana New" w:hAnsi="Angsana New" w:cs="Angsana New"/>
                <w:cs/>
              </w:rPr>
              <w:t>-</w:t>
            </w:r>
          </w:p>
        </w:tc>
      </w:tr>
      <w:tr w:rsidR="006A197C" w:rsidRPr="003C35BC" w14:paraId="357CBADC" w14:textId="77777777" w:rsidTr="00A23E38">
        <w:tc>
          <w:tcPr>
            <w:tcW w:w="2410" w:type="dxa"/>
          </w:tcPr>
          <w:p w14:paraId="140DD933" w14:textId="77777777" w:rsidR="006A197C" w:rsidRPr="003C35BC"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top w:val="nil"/>
              <w:left w:val="nil"/>
              <w:bottom w:val="single" w:sz="4" w:space="0" w:color="auto"/>
              <w:right w:val="nil"/>
            </w:tcBorders>
          </w:tcPr>
          <w:p w14:paraId="72522F79" w14:textId="0C0D7958" w:rsidR="006A197C" w:rsidRPr="00A5071E" w:rsidRDefault="006A197C" w:rsidP="006A197C">
            <w:pPr>
              <w:tabs>
                <w:tab w:val="left" w:pos="-5592"/>
              </w:tabs>
              <w:ind w:left="-63" w:right="-153"/>
              <w:jc w:val="center"/>
              <w:rPr>
                <w:rFonts w:ascii="Angsana New" w:hAnsi="Angsana New" w:cs="Angsana New"/>
              </w:rPr>
            </w:pPr>
            <w:r w:rsidRPr="00A5071E">
              <w:rPr>
                <w:rFonts w:ascii="Angsana New" w:hAnsi="Angsana New" w:cs="Angsana New"/>
                <w:kern w:val="2"/>
                <w:cs/>
                <w14:ligatures w14:val="standardContextual"/>
              </w:rPr>
              <w:t>-</w:t>
            </w:r>
          </w:p>
        </w:tc>
        <w:tc>
          <w:tcPr>
            <w:tcW w:w="283" w:type="dxa"/>
          </w:tcPr>
          <w:p w14:paraId="55F42CC4" w14:textId="77777777" w:rsidR="006A197C" w:rsidRPr="00380943" w:rsidRDefault="006A197C" w:rsidP="006A197C">
            <w:pPr>
              <w:tabs>
                <w:tab w:val="left" w:pos="-5592"/>
                <w:tab w:val="left" w:pos="1308"/>
              </w:tabs>
              <w:ind w:left="-63" w:right="-153"/>
              <w:jc w:val="center"/>
              <w:rPr>
                <w:rFonts w:ascii="Angsana New" w:hAnsi="Angsana New" w:cs="Angsana New"/>
              </w:rPr>
            </w:pPr>
          </w:p>
        </w:tc>
        <w:tc>
          <w:tcPr>
            <w:tcW w:w="1418" w:type="dxa"/>
            <w:tcBorders>
              <w:bottom w:val="single" w:sz="4" w:space="0" w:color="auto"/>
            </w:tcBorders>
          </w:tcPr>
          <w:p w14:paraId="13664621" w14:textId="0E32298B" w:rsidR="006A197C" w:rsidRPr="00380943" w:rsidRDefault="006A197C" w:rsidP="006A197C">
            <w:pPr>
              <w:tabs>
                <w:tab w:val="left" w:pos="-5592"/>
              </w:tabs>
              <w:ind w:left="-63" w:right="-153"/>
              <w:jc w:val="center"/>
              <w:rPr>
                <w:rFonts w:ascii="Angsana New" w:hAnsi="Angsana New" w:cs="Angsana New"/>
              </w:rPr>
            </w:pPr>
            <w:r w:rsidRPr="002A1631">
              <w:rPr>
                <w:rFonts w:ascii="Angsana New" w:hAnsi="Angsana New" w:cs="Angsana New" w:hint="cs"/>
                <w:cs/>
              </w:rPr>
              <w:t>-</w:t>
            </w:r>
          </w:p>
        </w:tc>
        <w:tc>
          <w:tcPr>
            <w:tcW w:w="283" w:type="dxa"/>
          </w:tcPr>
          <w:p w14:paraId="559D1B2E" w14:textId="77777777" w:rsidR="006A197C" w:rsidRPr="00380943" w:rsidRDefault="006A197C" w:rsidP="006A197C">
            <w:pPr>
              <w:tabs>
                <w:tab w:val="left" w:pos="-5592"/>
              </w:tabs>
              <w:ind w:left="-63"/>
              <w:jc w:val="center"/>
              <w:rPr>
                <w:rFonts w:ascii="Angsana New" w:hAnsi="Angsana New" w:cs="Angsana New"/>
              </w:rPr>
            </w:pPr>
          </w:p>
        </w:tc>
        <w:tc>
          <w:tcPr>
            <w:tcW w:w="1418" w:type="dxa"/>
            <w:tcBorders>
              <w:bottom w:val="single" w:sz="4" w:space="0" w:color="auto"/>
            </w:tcBorders>
          </w:tcPr>
          <w:p w14:paraId="0728A096"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c>
          <w:tcPr>
            <w:tcW w:w="283" w:type="dxa"/>
          </w:tcPr>
          <w:p w14:paraId="3CA54B0C" w14:textId="77777777" w:rsidR="006A197C" w:rsidRPr="006A197C" w:rsidRDefault="006A197C" w:rsidP="006A197C">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2C3CD9D0" w14:textId="77777777" w:rsidR="006A197C" w:rsidRPr="00380943" w:rsidRDefault="006A197C" w:rsidP="006A197C">
            <w:pPr>
              <w:tabs>
                <w:tab w:val="left" w:pos="-5592"/>
              </w:tabs>
              <w:ind w:left="-63" w:right="-153"/>
              <w:jc w:val="center"/>
              <w:rPr>
                <w:rFonts w:ascii="Angsana New" w:hAnsi="Angsana New" w:cs="Angsana New"/>
              </w:rPr>
            </w:pPr>
            <w:r w:rsidRPr="002B35F0">
              <w:rPr>
                <w:rFonts w:ascii="Angsana New" w:hAnsi="Angsana New" w:cs="Angsana New"/>
                <w:cs/>
              </w:rPr>
              <w:t>-</w:t>
            </w:r>
          </w:p>
        </w:tc>
      </w:tr>
      <w:tr w:rsidR="006A197C" w:rsidRPr="00DA113B" w14:paraId="13FABCB2" w14:textId="77777777" w:rsidTr="00A23E38">
        <w:tc>
          <w:tcPr>
            <w:tcW w:w="2410" w:type="dxa"/>
          </w:tcPr>
          <w:p w14:paraId="0D19498A" w14:textId="77777777" w:rsidR="006A197C" w:rsidRPr="003C35BC" w:rsidRDefault="006A197C" w:rsidP="006A197C">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1E26EEC7" w14:textId="399436C2" w:rsidR="006A197C" w:rsidRPr="00A5071E" w:rsidRDefault="00353555" w:rsidP="006A197C">
            <w:pPr>
              <w:tabs>
                <w:tab w:val="left" w:pos="-5592"/>
              </w:tabs>
              <w:ind w:left="-63"/>
              <w:jc w:val="right"/>
              <w:rPr>
                <w:rFonts w:ascii="Angsana New" w:hAnsi="Angsana New" w:cs="Angsana New"/>
              </w:rPr>
            </w:pPr>
            <w:r w:rsidRPr="00A5071E">
              <w:rPr>
                <w:rFonts w:ascii="Angsana New" w:hAnsi="Angsana New" w:cs="Angsana New"/>
                <w:kern w:val="2"/>
                <w14:ligatures w14:val="standardContextual"/>
              </w:rPr>
              <w:t>6</w:t>
            </w:r>
            <w:r w:rsidR="006A197C" w:rsidRPr="00A5071E">
              <w:rPr>
                <w:rFonts w:ascii="Angsana New" w:hAnsi="Angsana New" w:cs="Angsana New"/>
                <w:kern w:val="2"/>
                <w14:ligatures w14:val="standardContextual"/>
              </w:rPr>
              <w:t>,</w:t>
            </w:r>
            <w:r w:rsidRPr="00A5071E">
              <w:rPr>
                <w:rFonts w:ascii="Angsana New" w:hAnsi="Angsana New" w:cs="Angsana New"/>
                <w:kern w:val="2"/>
                <w14:ligatures w14:val="standardContextual"/>
              </w:rPr>
              <w:t>0</w:t>
            </w:r>
            <w:r w:rsidR="006A197C" w:rsidRPr="00A5071E">
              <w:rPr>
                <w:rFonts w:ascii="Angsana New" w:hAnsi="Angsana New" w:cs="Angsana New" w:hint="cs"/>
                <w:kern w:val="2"/>
                <w:cs/>
                <w14:ligatures w14:val="standardContextual"/>
              </w:rPr>
              <w:t>00.00</w:t>
            </w:r>
          </w:p>
        </w:tc>
        <w:tc>
          <w:tcPr>
            <w:tcW w:w="283" w:type="dxa"/>
          </w:tcPr>
          <w:p w14:paraId="56A3123F" w14:textId="77777777" w:rsidR="006A197C" w:rsidRPr="00380943"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48FFDF71" w14:textId="33B58DC7" w:rsidR="006A197C" w:rsidRPr="00380943" w:rsidRDefault="006A197C" w:rsidP="006A197C">
            <w:pPr>
              <w:tabs>
                <w:tab w:val="left" w:pos="-5592"/>
              </w:tabs>
              <w:ind w:left="-63"/>
              <w:jc w:val="right"/>
              <w:rPr>
                <w:rFonts w:ascii="Angsana New" w:hAnsi="Angsana New" w:cs="Angsana New"/>
              </w:rPr>
            </w:pPr>
            <w:r w:rsidRPr="002A1631">
              <w:rPr>
                <w:rFonts w:ascii="Angsana New" w:hAnsi="Angsana New" w:cs="Angsana New" w:hint="cs"/>
                <w:cs/>
              </w:rPr>
              <w:t>6,000.00</w:t>
            </w:r>
          </w:p>
        </w:tc>
        <w:tc>
          <w:tcPr>
            <w:tcW w:w="283" w:type="dxa"/>
          </w:tcPr>
          <w:p w14:paraId="1B2BC2C0" w14:textId="77777777" w:rsidR="006A197C" w:rsidRPr="00380943"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78DB0B46"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c>
          <w:tcPr>
            <w:tcW w:w="283" w:type="dxa"/>
          </w:tcPr>
          <w:p w14:paraId="064C803B" w14:textId="77777777" w:rsidR="006A197C" w:rsidRPr="006A197C" w:rsidRDefault="006A197C" w:rsidP="006A197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3FE01E64" w14:textId="77777777" w:rsidR="006A197C" w:rsidRPr="00380943" w:rsidRDefault="006A197C" w:rsidP="006A197C">
            <w:pPr>
              <w:tabs>
                <w:tab w:val="left" w:pos="-5592"/>
              </w:tabs>
              <w:ind w:left="-63" w:right="-153"/>
              <w:jc w:val="center"/>
              <w:rPr>
                <w:rFonts w:ascii="Angsana New" w:hAnsi="Angsana New" w:cs="Angsana New"/>
              </w:rPr>
            </w:pPr>
            <w:r w:rsidRPr="002B35F0">
              <w:rPr>
                <w:rFonts w:ascii="Angsana New" w:hAnsi="Angsana New" w:cs="Angsana New"/>
                <w:cs/>
              </w:rPr>
              <w:t>-</w:t>
            </w:r>
          </w:p>
        </w:tc>
      </w:tr>
    </w:tbl>
    <w:p w14:paraId="42BFAF79" w14:textId="77777777" w:rsidR="004A75E5" w:rsidRDefault="004A75E5" w:rsidP="004A75E5">
      <w:pPr>
        <w:jc w:val="thaiDistribute"/>
        <w:rPr>
          <w:rFonts w:ascii="Angsana New" w:eastAsia="Angsana New" w:hAnsi="Angsana New" w:cs="Angsana New"/>
          <w:spacing w:val="-6"/>
          <w:sz w:val="30"/>
          <w:szCs w:val="30"/>
        </w:rPr>
      </w:pPr>
    </w:p>
    <w:p w14:paraId="52836347" w14:textId="3DC969DA" w:rsidR="00655F0A" w:rsidRPr="004A75E5" w:rsidRDefault="002B7944" w:rsidP="00C64382">
      <w:pPr>
        <w:pStyle w:val="ListParagraph"/>
        <w:numPr>
          <w:ilvl w:val="1"/>
          <w:numId w:val="30"/>
        </w:numPr>
        <w:ind w:left="900" w:hanging="450"/>
        <w:jc w:val="thaiDistribute"/>
        <w:rPr>
          <w:rFonts w:ascii="Angsana New" w:eastAsia="Angsana New" w:hAnsi="Angsana New" w:cs="Angsana New"/>
          <w:spacing w:val="-6"/>
          <w:sz w:val="30"/>
          <w:szCs w:val="30"/>
        </w:rPr>
      </w:pPr>
      <w:r w:rsidRPr="002B7944">
        <w:rPr>
          <w:rFonts w:ascii="Angsana New" w:eastAsia="Angsana New" w:hAnsi="Angsana New" w:cs="Angsana New"/>
          <w:spacing w:val="-6"/>
          <w:sz w:val="30"/>
          <w:szCs w:val="30"/>
          <w:cs/>
        </w:rPr>
        <w:t>ตามงบการเงินรวมและงบการเงินเฉพาะกิจการ</w:t>
      </w:r>
      <w:r>
        <w:rPr>
          <w:rFonts w:ascii="Angsana New" w:eastAsia="Angsana New" w:hAnsi="Angsana New" w:cs="Angsana New" w:hint="cs"/>
          <w:spacing w:val="-6"/>
          <w:sz w:val="30"/>
          <w:szCs w:val="30"/>
          <w:cs/>
        </w:rPr>
        <w:t xml:space="preserve"> </w:t>
      </w:r>
      <w:r w:rsidR="00DE5EE2" w:rsidRPr="004A75E5">
        <w:rPr>
          <w:rFonts w:ascii="Angsana New" w:eastAsia="Angsana New" w:hAnsi="Angsana New" w:cs="Angsana New"/>
          <w:spacing w:val="-6"/>
          <w:sz w:val="30"/>
          <w:szCs w:val="30"/>
          <w:cs/>
        </w:rPr>
        <w:t xml:space="preserve">ณ วันที่ </w:t>
      </w:r>
      <w:r w:rsidR="00D540AB" w:rsidRPr="004A75E5">
        <w:rPr>
          <w:rFonts w:ascii="Angsana New" w:eastAsia="Angsana New" w:hAnsi="Angsana New" w:cs="Angsana New"/>
          <w:spacing w:val="-6"/>
          <w:sz w:val="30"/>
          <w:szCs w:val="30"/>
        </w:rPr>
        <w:t>31</w:t>
      </w:r>
      <w:r w:rsidR="00DE5EE2" w:rsidRPr="004A75E5">
        <w:rPr>
          <w:rFonts w:ascii="Angsana New" w:eastAsia="Angsana New" w:hAnsi="Angsana New" w:cs="Angsana New"/>
          <w:spacing w:val="-6"/>
          <w:sz w:val="30"/>
          <w:szCs w:val="30"/>
          <w:cs/>
        </w:rPr>
        <w:t xml:space="preserve"> ธันวาคม </w:t>
      </w:r>
      <w:r w:rsidR="00C15B87" w:rsidRPr="004A75E5">
        <w:rPr>
          <w:rFonts w:ascii="Angsana New" w:eastAsia="Angsana New" w:hAnsi="Angsana New" w:cs="Angsana New"/>
          <w:spacing w:val="-6"/>
          <w:sz w:val="30"/>
          <w:szCs w:val="30"/>
        </w:rPr>
        <w:t>256</w:t>
      </w:r>
      <w:r w:rsidR="00772C10" w:rsidRPr="004A75E5">
        <w:rPr>
          <w:rFonts w:ascii="Angsana New" w:eastAsia="Angsana New" w:hAnsi="Angsana New" w:cs="Angsana New"/>
          <w:spacing w:val="-6"/>
          <w:sz w:val="30"/>
          <w:szCs w:val="30"/>
        </w:rPr>
        <w:t>8</w:t>
      </w:r>
      <w:r w:rsidR="00C15B87" w:rsidRPr="004A75E5">
        <w:rPr>
          <w:rFonts w:ascii="Angsana New" w:eastAsia="Angsana New" w:hAnsi="Angsana New" w:cs="Angsana New"/>
          <w:spacing w:val="-6"/>
          <w:sz w:val="30"/>
          <w:szCs w:val="30"/>
          <w:cs/>
        </w:rPr>
        <w:t xml:space="preserve"> </w:t>
      </w:r>
      <w:r w:rsidR="00DE5EE2" w:rsidRPr="004A75E5">
        <w:rPr>
          <w:rFonts w:ascii="Angsana New" w:eastAsia="Angsana New" w:hAnsi="Angsana New" w:cs="Angsana New" w:hint="cs"/>
          <w:spacing w:val="-6"/>
          <w:sz w:val="30"/>
          <w:szCs w:val="30"/>
          <w:cs/>
        </w:rPr>
        <w:t>กลุ่ม</w:t>
      </w:r>
      <w:r w:rsidR="00DE5EE2" w:rsidRPr="004A75E5">
        <w:rPr>
          <w:rFonts w:ascii="Angsana New" w:eastAsia="Angsana New" w:hAnsi="Angsana New" w:cs="Angsana New"/>
          <w:spacing w:val="-6"/>
          <w:sz w:val="30"/>
          <w:szCs w:val="30"/>
          <w:cs/>
        </w:rPr>
        <w:t xml:space="preserve">บริษัทฯ มีภาระผูกพันตามสัญญาค่าที่ปรึกษากับบุคคลและกิจการอื่นที่เป็นสกุลเงินบาทและเงินตราต่างประเทศ จำนวน </w:t>
      </w:r>
      <w:r w:rsidR="00A47F24" w:rsidRPr="004317CE">
        <w:rPr>
          <w:rFonts w:ascii="Angsana New" w:eastAsia="Angsana New" w:hAnsi="Angsana New" w:cs="Angsana New"/>
          <w:spacing w:val="-6"/>
          <w:sz w:val="30"/>
          <w:szCs w:val="30"/>
        </w:rPr>
        <w:t>1</w:t>
      </w:r>
      <w:r w:rsidR="00950AF8">
        <w:rPr>
          <w:rFonts w:ascii="Angsana New" w:eastAsia="Angsana New" w:hAnsi="Angsana New" w:cs="Angsana New"/>
          <w:spacing w:val="-6"/>
          <w:sz w:val="30"/>
          <w:szCs w:val="30"/>
        </w:rPr>
        <w:t>3</w:t>
      </w:r>
      <w:r w:rsidR="00DE5EE2" w:rsidRPr="004A75E5">
        <w:rPr>
          <w:rFonts w:ascii="Angsana New" w:eastAsia="Angsana New" w:hAnsi="Angsana New" w:cs="Angsana New"/>
          <w:spacing w:val="-6"/>
          <w:sz w:val="30"/>
          <w:szCs w:val="30"/>
          <w:cs/>
        </w:rPr>
        <w:t xml:space="preserve"> ราย สิ้นสุดสัญญาภายในปี </w:t>
      </w:r>
      <w:r w:rsidR="00D540AB" w:rsidRPr="004317CE">
        <w:rPr>
          <w:rFonts w:ascii="Angsana New" w:eastAsia="Angsana New" w:hAnsi="Angsana New" w:cs="Angsana New"/>
          <w:spacing w:val="-6"/>
          <w:sz w:val="30"/>
          <w:szCs w:val="30"/>
        </w:rPr>
        <w:t>256</w:t>
      </w:r>
      <w:r w:rsidR="00421498">
        <w:rPr>
          <w:rFonts w:ascii="Angsana New" w:eastAsia="Angsana New" w:hAnsi="Angsana New" w:cs="Angsana New"/>
          <w:spacing w:val="-6"/>
          <w:sz w:val="30"/>
          <w:szCs w:val="30"/>
        </w:rPr>
        <w:t>9</w:t>
      </w:r>
      <w:r w:rsidR="00F61F84" w:rsidRPr="004A75E5">
        <w:rPr>
          <w:rFonts w:ascii="Angsana New" w:eastAsia="Angsana New" w:hAnsi="Angsana New" w:cs="Angsana New"/>
          <w:spacing w:val="-6"/>
          <w:sz w:val="30"/>
          <w:szCs w:val="30"/>
        </w:rPr>
        <w:t xml:space="preserve"> </w:t>
      </w:r>
      <w:r w:rsidR="00953483" w:rsidRPr="00953483">
        <w:rPr>
          <w:rFonts w:ascii="Angsana New" w:eastAsia="Angsana New" w:hAnsi="Angsana New" w:cs="Angsana New"/>
          <w:spacing w:val="-6"/>
          <w:sz w:val="30"/>
          <w:szCs w:val="30"/>
          <w:cs/>
        </w:rPr>
        <w:t>(</w:t>
      </w:r>
      <w:r w:rsidR="00953483">
        <w:rPr>
          <w:rFonts w:ascii="Angsana New" w:eastAsia="Angsana New" w:hAnsi="Angsana New" w:cs="Angsana New"/>
          <w:spacing w:val="-6"/>
          <w:sz w:val="30"/>
          <w:szCs w:val="30"/>
        </w:rPr>
        <w:t>2567</w:t>
      </w:r>
      <w:r w:rsidR="00953483" w:rsidRPr="00953483">
        <w:rPr>
          <w:rFonts w:ascii="Angsana New" w:eastAsia="Angsana New" w:hAnsi="Angsana New" w:cs="Angsana New"/>
          <w:spacing w:val="-6"/>
          <w:sz w:val="30"/>
          <w:szCs w:val="30"/>
          <w:cs/>
        </w:rPr>
        <w:t xml:space="preserve"> : จำนวน </w:t>
      </w:r>
      <w:r w:rsidR="00676E18">
        <w:rPr>
          <w:rFonts w:ascii="Angsana New" w:eastAsia="Angsana New" w:hAnsi="Angsana New" w:cs="Angsana New"/>
          <w:spacing w:val="-6"/>
          <w:sz w:val="30"/>
          <w:szCs w:val="30"/>
        </w:rPr>
        <w:t>12</w:t>
      </w:r>
      <w:r w:rsidR="00953483" w:rsidRPr="00953483">
        <w:rPr>
          <w:rFonts w:ascii="Angsana New" w:eastAsia="Angsana New" w:hAnsi="Angsana New" w:cs="Angsana New"/>
          <w:spacing w:val="-6"/>
          <w:sz w:val="30"/>
          <w:szCs w:val="30"/>
          <w:cs/>
        </w:rPr>
        <w:t xml:space="preserve"> ราย</w:t>
      </w:r>
      <w:r w:rsidR="004317CE">
        <w:rPr>
          <w:rFonts w:ascii="Angsana New" w:eastAsia="Angsana New" w:hAnsi="Angsana New" w:cs="Angsana New"/>
          <w:spacing w:val="-6"/>
          <w:sz w:val="30"/>
          <w:szCs w:val="30"/>
        </w:rPr>
        <w:t xml:space="preserve"> </w:t>
      </w:r>
      <w:r w:rsidR="004317CE" w:rsidRPr="004317CE">
        <w:rPr>
          <w:rFonts w:ascii="Angsana New" w:eastAsia="Angsana New" w:hAnsi="Angsana New" w:cs="Angsana New"/>
          <w:spacing w:val="-6"/>
          <w:sz w:val="30"/>
          <w:szCs w:val="30"/>
          <w:cs/>
        </w:rPr>
        <w:t>สิ้นสุดอายุสัญญาภายในปี</w:t>
      </w:r>
      <w:r w:rsidR="004317CE">
        <w:rPr>
          <w:rFonts w:ascii="Angsana New" w:eastAsia="Angsana New" w:hAnsi="Angsana New" w:cs="Angsana New"/>
          <w:spacing w:val="-6"/>
          <w:sz w:val="30"/>
          <w:szCs w:val="30"/>
        </w:rPr>
        <w:t xml:space="preserve"> </w:t>
      </w:r>
      <w:r w:rsidR="00D540AB" w:rsidRPr="004A75E5">
        <w:rPr>
          <w:rFonts w:ascii="Angsana New" w:eastAsia="Angsana New" w:hAnsi="Angsana New" w:cs="Angsana New"/>
          <w:spacing w:val="-6"/>
          <w:sz w:val="30"/>
          <w:szCs w:val="30"/>
        </w:rPr>
        <w:t>256</w:t>
      </w:r>
      <w:r w:rsidR="00772C10" w:rsidRPr="004A75E5">
        <w:rPr>
          <w:rFonts w:ascii="Angsana New" w:eastAsia="Angsana New" w:hAnsi="Angsana New" w:cs="Angsana New"/>
          <w:spacing w:val="-6"/>
          <w:sz w:val="30"/>
          <w:szCs w:val="30"/>
        </w:rPr>
        <w:t>8</w:t>
      </w:r>
      <w:r w:rsidR="004317CE">
        <w:rPr>
          <w:rFonts w:ascii="Angsana New" w:eastAsia="Angsana New" w:hAnsi="Angsana New" w:cs="Angsana New"/>
          <w:spacing w:val="-6"/>
          <w:sz w:val="30"/>
          <w:szCs w:val="30"/>
        </w:rPr>
        <w:t>)</w:t>
      </w:r>
      <w:r w:rsidR="00C15B87" w:rsidRPr="004A75E5">
        <w:rPr>
          <w:rFonts w:ascii="Angsana New" w:eastAsia="Angsana New" w:hAnsi="Angsana New" w:cs="Angsana New" w:hint="cs"/>
          <w:spacing w:val="-6"/>
          <w:sz w:val="30"/>
          <w:szCs w:val="30"/>
          <w:cs/>
        </w:rPr>
        <w:t xml:space="preserve"> </w:t>
      </w:r>
      <w:r w:rsidR="00DE5EE2" w:rsidRPr="004A75E5">
        <w:rPr>
          <w:rFonts w:ascii="Angsana New" w:eastAsia="Angsana New" w:hAnsi="Angsana New" w:cs="Angsana New"/>
          <w:spacing w:val="-6"/>
          <w:sz w:val="30"/>
          <w:szCs w:val="30"/>
          <w:cs/>
        </w:rPr>
        <w:t>โดยมีค่าบริการที่ต้องจ่ายในอนาคต</w:t>
      </w:r>
      <w:r w:rsidR="00DE5EE2" w:rsidRPr="004A75E5">
        <w:rPr>
          <w:rFonts w:ascii="Angsana New" w:eastAsia="Angsana New" w:hAnsi="Angsana New" w:cs="Angsana New" w:hint="cs"/>
          <w:spacing w:val="-6"/>
          <w:sz w:val="30"/>
          <w:szCs w:val="30"/>
          <w:cs/>
        </w:rPr>
        <w:t xml:space="preserve"> </w:t>
      </w:r>
      <w:r w:rsidR="00DE5EE2" w:rsidRPr="004A75E5">
        <w:rPr>
          <w:rFonts w:ascii="Angsana New" w:eastAsia="Angsana New" w:hAnsi="Angsana New" w:cs="Angsana New"/>
          <w:spacing w:val="-6"/>
          <w:sz w:val="30"/>
          <w:szCs w:val="30"/>
          <w:cs/>
        </w:rPr>
        <w:t>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63809C65" w14:textId="77777777" w:rsidTr="008A5F10">
        <w:tc>
          <w:tcPr>
            <w:tcW w:w="2437" w:type="dxa"/>
          </w:tcPr>
          <w:p w14:paraId="4F9BB1D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23031E63" w14:textId="77777777" w:rsidR="00DE5EE2" w:rsidRPr="003D3438" w:rsidRDefault="00DE5EE2" w:rsidP="003D3438">
            <w:pPr>
              <w:tabs>
                <w:tab w:val="left" w:pos="-5592"/>
              </w:tabs>
              <w:ind w:left="-63" w:right="-108"/>
              <w:jc w:val="center"/>
              <w:rPr>
                <w:rFonts w:ascii="Angsana New" w:hAnsi="Angsana New" w:cs="Angsana New"/>
              </w:rPr>
            </w:pPr>
            <w:r w:rsidRPr="003C35BC">
              <w:rPr>
                <w:rFonts w:ascii="Angsana New" w:hAnsi="Angsana New" w:cs="Angsana New"/>
                <w:cs/>
              </w:rPr>
              <w:t>งบการเงินรวม</w:t>
            </w:r>
          </w:p>
        </w:tc>
        <w:tc>
          <w:tcPr>
            <w:tcW w:w="283" w:type="dxa"/>
          </w:tcPr>
          <w:p w14:paraId="49B19128"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3C1A9987"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DE5EE2" w:rsidRPr="003C35BC" w14:paraId="7A79B273" w14:textId="77777777" w:rsidTr="008A5F10">
        <w:tc>
          <w:tcPr>
            <w:tcW w:w="2437" w:type="dxa"/>
          </w:tcPr>
          <w:p w14:paraId="57FCAC0D"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4E17FC9" w14:textId="1A770B04" w:rsidR="00DE5EE2" w:rsidRPr="003C35BC" w:rsidRDefault="00DE5EE2" w:rsidP="00B9196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r w:rsidR="00537153" w:rsidRPr="00E30630">
              <w:rPr>
                <w:rFonts w:ascii="Angsana New" w:hAnsi="Angsana New" w:cs="Angsana New" w:hint="cs"/>
                <w:cs/>
              </w:rPr>
              <w:t xml:space="preserve"> </w:t>
            </w:r>
            <w:r w:rsidR="00537153" w:rsidRPr="00E30630">
              <w:rPr>
                <w:rFonts w:ascii="Angsana New" w:hAnsi="Angsana New" w:cs="Angsana New"/>
              </w:rPr>
              <w:t xml:space="preserve">31 </w:t>
            </w:r>
            <w:r w:rsidR="00537153" w:rsidRPr="00E30630">
              <w:rPr>
                <w:rFonts w:ascii="Angsana New" w:hAnsi="Angsana New" w:cs="Angsana New" w:hint="cs"/>
                <w:cs/>
              </w:rPr>
              <w:t>ธันวาคม</w:t>
            </w:r>
          </w:p>
        </w:tc>
        <w:tc>
          <w:tcPr>
            <w:tcW w:w="283" w:type="dxa"/>
          </w:tcPr>
          <w:p w14:paraId="69F02812" w14:textId="77777777" w:rsidR="00DE5EE2" w:rsidRPr="003C35BC" w:rsidRDefault="00DE5EE2" w:rsidP="00B9196E">
            <w:pPr>
              <w:tabs>
                <w:tab w:val="left" w:pos="-5592"/>
              </w:tabs>
              <w:ind w:left="-63" w:right="-108"/>
              <w:jc w:val="center"/>
              <w:rPr>
                <w:rFonts w:ascii="Angsana New" w:hAnsi="Angsana New" w:cs="Angsana New"/>
                <w:cs/>
              </w:rPr>
            </w:pPr>
          </w:p>
        </w:tc>
        <w:tc>
          <w:tcPr>
            <w:tcW w:w="3260" w:type="dxa"/>
            <w:gridSpan w:val="3"/>
          </w:tcPr>
          <w:p w14:paraId="5D8CB7F2" w14:textId="4BE02D39" w:rsidR="00DE5EE2" w:rsidRPr="003C35BC" w:rsidRDefault="00DE5EE2" w:rsidP="00B9196E">
            <w:pPr>
              <w:tabs>
                <w:tab w:val="left" w:pos="-5592"/>
              </w:tabs>
              <w:ind w:left="-63" w:right="-108"/>
              <w:jc w:val="center"/>
              <w:rPr>
                <w:rFonts w:ascii="Angsana New" w:hAnsi="Angsana New" w:cs="Angsana New"/>
                <w:cs/>
              </w:rPr>
            </w:pPr>
            <w:r w:rsidRPr="003C35BC">
              <w:rPr>
                <w:rFonts w:ascii="Angsana New" w:hAnsi="Angsana New" w:cs="Angsana New"/>
                <w:cs/>
              </w:rPr>
              <w:t>ณ วันที่</w:t>
            </w:r>
            <w:r w:rsidR="00537153" w:rsidRPr="00E30630">
              <w:rPr>
                <w:rFonts w:ascii="Angsana New" w:hAnsi="Angsana New" w:cs="Angsana New"/>
                <w:cs/>
              </w:rPr>
              <w:t xml:space="preserve"> </w:t>
            </w:r>
            <w:r w:rsidR="00537153">
              <w:rPr>
                <w:rFonts w:ascii="Angsana New" w:hAnsi="Angsana New" w:cs="Angsana New"/>
              </w:rPr>
              <w:t>31</w:t>
            </w:r>
            <w:r w:rsidR="00537153" w:rsidRPr="00E30630">
              <w:rPr>
                <w:rFonts w:ascii="Angsana New" w:hAnsi="Angsana New" w:cs="Angsana New"/>
                <w:cs/>
              </w:rPr>
              <w:t xml:space="preserve"> ธันวาคม</w:t>
            </w:r>
          </w:p>
        </w:tc>
      </w:tr>
      <w:tr w:rsidR="00772C10" w:rsidRPr="003C35BC" w14:paraId="1ECA26E8" w14:textId="77777777">
        <w:tc>
          <w:tcPr>
            <w:tcW w:w="2437" w:type="dxa"/>
          </w:tcPr>
          <w:p w14:paraId="29BFE96E" w14:textId="77777777" w:rsidR="00772C10" w:rsidRPr="003C35BC" w:rsidRDefault="00772C10" w:rsidP="00772C10">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426AD9FB" w14:textId="0121F2C8" w:rsidR="00772C10" w:rsidRPr="000A03F4" w:rsidRDefault="00772C10" w:rsidP="00772C10">
            <w:pPr>
              <w:tabs>
                <w:tab w:val="left" w:pos="-5592"/>
              </w:tabs>
              <w:ind w:left="-63" w:right="-47"/>
              <w:jc w:val="center"/>
              <w:rPr>
                <w:rFonts w:ascii="Angsana New" w:hAnsi="Angsana New" w:cs="Angsana New"/>
                <w:u w:val="single"/>
              </w:rPr>
            </w:pPr>
            <w:r w:rsidRPr="00721E0F">
              <w:rPr>
                <w:rFonts w:ascii="Angsana New" w:hAnsi="Angsana New" w:cs="Angsana New"/>
                <w:u w:val="single"/>
              </w:rPr>
              <w:t>256</w:t>
            </w:r>
            <w:r>
              <w:rPr>
                <w:rFonts w:ascii="Angsana New" w:hAnsi="Angsana New" w:cs="Angsana New"/>
                <w:u w:val="single"/>
              </w:rPr>
              <w:t>8</w:t>
            </w:r>
          </w:p>
        </w:tc>
        <w:tc>
          <w:tcPr>
            <w:tcW w:w="283" w:type="dxa"/>
          </w:tcPr>
          <w:p w14:paraId="183954CB" w14:textId="77777777" w:rsidR="00772C10" w:rsidRPr="003C35BC" w:rsidRDefault="00772C10" w:rsidP="00772C10">
            <w:pPr>
              <w:tabs>
                <w:tab w:val="left" w:pos="-5592"/>
              </w:tabs>
              <w:ind w:left="-63" w:right="-27"/>
              <w:jc w:val="center"/>
              <w:rPr>
                <w:rFonts w:ascii="Angsana New" w:hAnsi="Angsana New" w:cs="Angsana New"/>
              </w:rPr>
            </w:pPr>
          </w:p>
        </w:tc>
        <w:tc>
          <w:tcPr>
            <w:tcW w:w="1418" w:type="dxa"/>
          </w:tcPr>
          <w:p w14:paraId="6A76A4B8" w14:textId="4D520BB8" w:rsidR="00772C10" w:rsidRPr="000A03F4" w:rsidRDefault="00772C10" w:rsidP="00772C10">
            <w:pPr>
              <w:tabs>
                <w:tab w:val="left" w:pos="-5592"/>
              </w:tabs>
              <w:ind w:left="-63" w:right="-27"/>
              <w:jc w:val="center"/>
              <w:rPr>
                <w:rFonts w:ascii="Angsana New" w:hAnsi="Angsana New" w:cs="Angsana New"/>
                <w:u w:val="single"/>
              </w:rPr>
            </w:pP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c>
          <w:tcPr>
            <w:tcW w:w="283" w:type="dxa"/>
          </w:tcPr>
          <w:p w14:paraId="649A10CA" w14:textId="77777777" w:rsidR="00772C10" w:rsidRPr="003C35BC" w:rsidRDefault="00772C10" w:rsidP="00772C10">
            <w:pPr>
              <w:tabs>
                <w:tab w:val="left" w:pos="-5592"/>
              </w:tabs>
              <w:ind w:left="-63" w:right="-27"/>
              <w:jc w:val="center"/>
              <w:rPr>
                <w:rFonts w:ascii="Angsana New" w:hAnsi="Angsana New" w:cs="Angsana New"/>
              </w:rPr>
            </w:pPr>
          </w:p>
        </w:tc>
        <w:tc>
          <w:tcPr>
            <w:tcW w:w="1418" w:type="dxa"/>
          </w:tcPr>
          <w:p w14:paraId="05830F72" w14:textId="74590625" w:rsidR="00772C10" w:rsidRPr="000A03F4" w:rsidRDefault="00772C10" w:rsidP="00772C10">
            <w:pPr>
              <w:tabs>
                <w:tab w:val="left" w:pos="-5592"/>
              </w:tabs>
              <w:ind w:left="-63" w:right="-47"/>
              <w:jc w:val="center"/>
              <w:rPr>
                <w:rFonts w:ascii="Angsana New" w:hAnsi="Angsana New" w:cs="Angsana New"/>
                <w:u w:val="single"/>
              </w:rPr>
            </w:pPr>
            <w:r w:rsidRPr="00721E0F">
              <w:rPr>
                <w:rFonts w:ascii="Angsana New" w:hAnsi="Angsana New" w:cs="Angsana New"/>
                <w:u w:val="single"/>
              </w:rPr>
              <w:t>256</w:t>
            </w:r>
            <w:r>
              <w:rPr>
                <w:rFonts w:ascii="Angsana New" w:hAnsi="Angsana New" w:cs="Angsana New"/>
                <w:u w:val="single"/>
              </w:rPr>
              <w:t>8</w:t>
            </w:r>
          </w:p>
        </w:tc>
        <w:tc>
          <w:tcPr>
            <w:tcW w:w="283" w:type="dxa"/>
          </w:tcPr>
          <w:p w14:paraId="0FF437C6" w14:textId="77777777" w:rsidR="00772C10" w:rsidRPr="003C35BC" w:rsidRDefault="00772C10" w:rsidP="00772C10">
            <w:pPr>
              <w:tabs>
                <w:tab w:val="left" w:pos="-5592"/>
              </w:tabs>
              <w:ind w:left="-63" w:right="-27"/>
              <w:jc w:val="center"/>
              <w:rPr>
                <w:rFonts w:ascii="Angsana New" w:hAnsi="Angsana New" w:cs="Angsana New"/>
              </w:rPr>
            </w:pPr>
          </w:p>
        </w:tc>
        <w:tc>
          <w:tcPr>
            <w:tcW w:w="1559" w:type="dxa"/>
          </w:tcPr>
          <w:p w14:paraId="270C529D" w14:textId="3FEBB446" w:rsidR="00772C10" w:rsidRPr="000A03F4" w:rsidRDefault="00772C10" w:rsidP="00772C10">
            <w:pPr>
              <w:tabs>
                <w:tab w:val="left" w:pos="-5592"/>
              </w:tabs>
              <w:ind w:left="-63" w:right="-27"/>
              <w:jc w:val="center"/>
              <w:rPr>
                <w:rFonts w:ascii="Angsana New" w:hAnsi="Angsana New" w:cs="Angsana New"/>
                <w:u w:val="single"/>
              </w:rPr>
            </w:pP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r>
      <w:tr w:rsidR="008A5F10" w:rsidRPr="003C35BC" w14:paraId="3368EEDB" w14:textId="77777777">
        <w:tc>
          <w:tcPr>
            <w:tcW w:w="3855" w:type="dxa"/>
            <w:gridSpan w:val="2"/>
          </w:tcPr>
          <w:p w14:paraId="4CC3AA8B" w14:textId="45AD684F" w:rsidR="008A5F10" w:rsidRPr="00550B6C" w:rsidRDefault="008A5F10" w:rsidP="008A5F10">
            <w:pPr>
              <w:tabs>
                <w:tab w:val="left" w:pos="360"/>
                <w:tab w:val="left" w:pos="1170"/>
                <w:tab w:val="left" w:pos="1710"/>
                <w:tab w:val="left" w:pos="2070"/>
                <w:tab w:val="left" w:pos="2520"/>
              </w:tabs>
              <w:ind w:hanging="108"/>
              <w:jc w:val="thaiDistribute"/>
              <w:rPr>
                <w:rFonts w:ascii="Angsana New" w:hAnsi="Angsana New" w:cs="Angsana New"/>
                <w:cs/>
              </w:rPr>
            </w:pPr>
            <w:r w:rsidRPr="008A5F10">
              <w:rPr>
                <w:rFonts w:ascii="Angsana New" w:hAnsi="Angsana New" w:cs="Angsana New"/>
                <w:u w:val="single"/>
                <w:cs/>
              </w:rPr>
              <w:t>สกุลเงินบาท</w:t>
            </w:r>
            <w:r w:rsidRPr="00B66498">
              <w:rPr>
                <w:rFonts w:ascii="Angsana New" w:hAnsi="Angsana New" w:cs="Angsana New"/>
                <w:cs/>
              </w:rPr>
              <w:t xml:space="preserve"> (หน่วย : บาท)</w:t>
            </w:r>
          </w:p>
        </w:tc>
        <w:tc>
          <w:tcPr>
            <w:tcW w:w="283" w:type="dxa"/>
          </w:tcPr>
          <w:p w14:paraId="0972773B" w14:textId="77777777" w:rsidR="008A5F10" w:rsidRPr="003C35BC" w:rsidRDefault="008A5F10" w:rsidP="00F756A7">
            <w:pPr>
              <w:tabs>
                <w:tab w:val="left" w:pos="-5592"/>
              </w:tabs>
              <w:ind w:left="-63" w:right="-108"/>
              <w:jc w:val="center"/>
              <w:rPr>
                <w:rFonts w:ascii="Angsana New" w:hAnsi="Angsana New" w:cs="Angsana New"/>
              </w:rPr>
            </w:pPr>
          </w:p>
        </w:tc>
        <w:tc>
          <w:tcPr>
            <w:tcW w:w="1418" w:type="dxa"/>
          </w:tcPr>
          <w:p w14:paraId="0754D905"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5D164C56" w14:textId="77777777" w:rsidR="008A5F10" w:rsidRPr="003C35BC" w:rsidRDefault="008A5F10" w:rsidP="00F756A7">
            <w:pPr>
              <w:tabs>
                <w:tab w:val="left" w:pos="-5592"/>
              </w:tabs>
              <w:ind w:left="-63" w:right="-108"/>
              <w:jc w:val="center"/>
              <w:rPr>
                <w:rFonts w:ascii="Angsana New" w:hAnsi="Angsana New" w:cs="Angsana New"/>
              </w:rPr>
            </w:pPr>
          </w:p>
        </w:tc>
        <w:tc>
          <w:tcPr>
            <w:tcW w:w="1418" w:type="dxa"/>
          </w:tcPr>
          <w:p w14:paraId="3B7B6FEF"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098204DC" w14:textId="77777777" w:rsidR="008A5F10" w:rsidRPr="003C35BC" w:rsidRDefault="008A5F10" w:rsidP="00F756A7">
            <w:pPr>
              <w:tabs>
                <w:tab w:val="left" w:pos="-5592"/>
              </w:tabs>
              <w:ind w:left="-63" w:right="-108"/>
              <w:jc w:val="center"/>
              <w:rPr>
                <w:rFonts w:ascii="Angsana New" w:hAnsi="Angsana New" w:cs="Angsana New"/>
              </w:rPr>
            </w:pPr>
          </w:p>
        </w:tc>
        <w:tc>
          <w:tcPr>
            <w:tcW w:w="1559" w:type="dxa"/>
          </w:tcPr>
          <w:p w14:paraId="5C012803" w14:textId="77777777" w:rsidR="008A5F10" w:rsidRPr="003C35BC" w:rsidRDefault="008A5F10" w:rsidP="00F756A7">
            <w:pPr>
              <w:tabs>
                <w:tab w:val="left" w:pos="-5592"/>
              </w:tabs>
              <w:ind w:left="-63" w:right="-108"/>
              <w:jc w:val="center"/>
              <w:rPr>
                <w:rFonts w:ascii="Angsana New" w:hAnsi="Angsana New" w:cs="Angsana New"/>
                <w:cs/>
              </w:rPr>
            </w:pPr>
          </w:p>
        </w:tc>
      </w:tr>
      <w:tr w:rsidR="00772C10" w:rsidRPr="003C35BC" w14:paraId="42D14337" w14:textId="77777777">
        <w:tc>
          <w:tcPr>
            <w:tcW w:w="2437" w:type="dxa"/>
          </w:tcPr>
          <w:p w14:paraId="5BA01362" w14:textId="77777777" w:rsidR="00772C10" w:rsidRPr="003C35BC" w:rsidRDefault="00772C10" w:rsidP="00772C10">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27148FEA" w14:textId="70453D99" w:rsidR="00772C10" w:rsidRPr="00772C10" w:rsidRDefault="00E246AE" w:rsidP="00772C10">
            <w:pPr>
              <w:tabs>
                <w:tab w:val="left" w:pos="-5592"/>
              </w:tabs>
              <w:ind w:left="-63"/>
              <w:jc w:val="right"/>
              <w:rPr>
                <w:rFonts w:ascii="Angsana New" w:hAnsi="Angsana New" w:cs="Angsana New"/>
                <w:highlight w:val="yellow"/>
              </w:rPr>
            </w:pPr>
            <w:r w:rsidRPr="00E246AE">
              <w:rPr>
                <w:rFonts w:ascii="Angsana New" w:hAnsi="Angsana New" w:cs="Angsana New"/>
                <w:kern w:val="2"/>
                <w:cs/>
                <w14:ligatures w14:val="standardContextual"/>
              </w:rPr>
              <w:t>10</w:t>
            </w:r>
            <w:r w:rsidRPr="00E246AE">
              <w:rPr>
                <w:rFonts w:ascii="Angsana New" w:hAnsi="Angsana New" w:cs="Angsana New"/>
                <w:kern w:val="2"/>
                <w14:ligatures w14:val="standardContextual"/>
              </w:rPr>
              <w:t>,</w:t>
            </w:r>
            <w:r w:rsidRPr="00E246AE">
              <w:rPr>
                <w:rFonts w:ascii="Angsana New" w:hAnsi="Angsana New" w:cs="Angsana New"/>
                <w:kern w:val="2"/>
                <w:cs/>
                <w14:ligatures w14:val="standardContextual"/>
              </w:rPr>
              <w:t>800</w:t>
            </w:r>
            <w:r w:rsidRPr="00E246AE">
              <w:rPr>
                <w:rFonts w:ascii="Angsana New" w:hAnsi="Angsana New" w:cs="Angsana New"/>
                <w:kern w:val="2"/>
                <w14:ligatures w14:val="standardContextual"/>
              </w:rPr>
              <w:t>,</w:t>
            </w:r>
            <w:r w:rsidRPr="00E246AE">
              <w:rPr>
                <w:rFonts w:ascii="Angsana New" w:hAnsi="Angsana New" w:cs="Angsana New"/>
                <w:kern w:val="2"/>
                <w:cs/>
                <w14:ligatures w14:val="standardContextual"/>
              </w:rPr>
              <w:t>093.75</w:t>
            </w:r>
          </w:p>
        </w:tc>
        <w:tc>
          <w:tcPr>
            <w:tcW w:w="283" w:type="dxa"/>
          </w:tcPr>
          <w:p w14:paraId="5AE1BA68" w14:textId="77777777" w:rsidR="00772C10" w:rsidRPr="00CC1C9C" w:rsidRDefault="00772C10" w:rsidP="00772C10">
            <w:pPr>
              <w:tabs>
                <w:tab w:val="left" w:pos="-5592"/>
              </w:tabs>
              <w:ind w:left="-63"/>
              <w:jc w:val="right"/>
              <w:rPr>
                <w:rFonts w:ascii="Angsana New" w:hAnsi="Angsana New" w:cs="Angsana New"/>
                <w:highlight w:val="yellow"/>
              </w:rPr>
            </w:pPr>
          </w:p>
        </w:tc>
        <w:tc>
          <w:tcPr>
            <w:tcW w:w="1418" w:type="dxa"/>
          </w:tcPr>
          <w:p w14:paraId="20B8FCAD" w14:textId="291AE7D4" w:rsidR="00772C10" w:rsidRPr="00CC1C9C" w:rsidRDefault="00772C10" w:rsidP="00772C10">
            <w:pPr>
              <w:tabs>
                <w:tab w:val="left" w:pos="-5592"/>
              </w:tabs>
              <w:ind w:left="-63"/>
              <w:jc w:val="right"/>
              <w:rPr>
                <w:rFonts w:ascii="Angsana New" w:hAnsi="Angsana New" w:cs="Angsana New"/>
                <w:highlight w:val="yellow"/>
              </w:rPr>
            </w:pPr>
            <w:r w:rsidRPr="000403AB">
              <w:rPr>
                <w:rFonts w:ascii="Angsana New" w:hAnsi="Angsana New" w:cs="Angsana New"/>
                <w:kern w:val="2"/>
                <w:cs/>
                <w14:ligatures w14:val="standardContextual"/>
              </w:rPr>
              <w:t>5</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268</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800.00</w:t>
            </w:r>
          </w:p>
        </w:tc>
        <w:tc>
          <w:tcPr>
            <w:tcW w:w="283" w:type="dxa"/>
          </w:tcPr>
          <w:p w14:paraId="73C24AF7" w14:textId="77777777" w:rsidR="00772C10" w:rsidRPr="003C35BC" w:rsidRDefault="00772C10" w:rsidP="00772C10">
            <w:pPr>
              <w:tabs>
                <w:tab w:val="left" w:pos="-5592"/>
              </w:tabs>
              <w:ind w:left="-63"/>
              <w:jc w:val="right"/>
              <w:rPr>
                <w:rFonts w:ascii="Angsana New" w:hAnsi="Angsana New" w:cs="Angsana New"/>
              </w:rPr>
            </w:pPr>
          </w:p>
        </w:tc>
        <w:tc>
          <w:tcPr>
            <w:tcW w:w="1418" w:type="dxa"/>
          </w:tcPr>
          <w:p w14:paraId="7FC2E8ED" w14:textId="292C5921" w:rsidR="00772C10" w:rsidRPr="00E246AE" w:rsidRDefault="00E246AE" w:rsidP="00772C10">
            <w:pPr>
              <w:tabs>
                <w:tab w:val="left" w:pos="-5592"/>
              </w:tabs>
              <w:ind w:left="-63"/>
              <w:jc w:val="right"/>
              <w:rPr>
                <w:rFonts w:ascii="Angsana New" w:hAnsi="Angsana New" w:cs="Angsana New"/>
              </w:rPr>
            </w:pPr>
            <w:r w:rsidRPr="00E246AE">
              <w:rPr>
                <w:rFonts w:ascii="Angsana New" w:hAnsi="Angsana New" w:cs="Angsana New"/>
                <w:kern w:val="2"/>
                <w:cs/>
                <w14:ligatures w14:val="standardContextual"/>
              </w:rPr>
              <w:t>1</w:t>
            </w:r>
            <w:r w:rsidRPr="00E246AE">
              <w:rPr>
                <w:rFonts w:ascii="Angsana New" w:hAnsi="Angsana New" w:cs="Angsana New"/>
                <w:kern w:val="2"/>
                <w14:ligatures w14:val="standardContextual"/>
              </w:rPr>
              <w:t>,</w:t>
            </w:r>
            <w:r w:rsidRPr="00E246AE">
              <w:rPr>
                <w:rFonts w:ascii="Angsana New" w:hAnsi="Angsana New" w:cs="Angsana New"/>
                <w:kern w:val="2"/>
                <w:cs/>
                <w14:ligatures w14:val="standardContextual"/>
              </w:rPr>
              <w:t>526</w:t>
            </w:r>
            <w:r w:rsidRPr="00E246AE">
              <w:rPr>
                <w:rFonts w:ascii="Angsana New" w:hAnsi="Angsana New" w:cs="Angsana New"/>
                <w:kern w:val="2"/>
                <w14:ligatures w14:val="standardContextual"/>
              </w:rPr>
              <w:t>,</w:t>
            </w:r>
            <w:r w:rsidRPr="00E246AE">
              <w:rPr>
                <w:rFonts w:ascii="Angsana New" w:hAnsi="Angsana New" w:cs="Angsana New"/>
                <w:kern w:val="2"/>
                <w:cs/>
                <w14:ligatures w14:val="standardContextual"/>
              </w:rPr>
              <w:t>388.75</w:t>
            </w:r>
          </w:p>
        </w:tc>
        <w:tc>
          <w:tcPr>
            <w:tcW w:w="283" w:type="dxa"/>
          </w:tcPr>
          <w:p w14:paraId="736ECE65" w14:textId="77777777" w:rsidR="00772C10" w:rsidRPr="00E84FD1" w:rsidRDefault="00772C10" w:rsidP="00772C10">
            <w:pPr>
              <w:tabs>
                <w:tab w:val="left" w:pos="-5592"/>
              </w:tabs>
              <w:ind w:left="-63"/>
              <w:jc w:val="right"/>
              <w:rPr>
                <w:rFonts w:ascii="Angsana New" w:hAnsi="Angsana New" w:cs="Angsana New"/>
              </w:rPr>
            </w:pPr>
          </w:p>
        </w:tc>
        <w:tc>
          <w:tcPr>
            <w:tcW w:w="1559" w:type="dxa"/>
          </w:tcPr>
          <w:p w14:paraId="7CF0F418" w14:textId="5F972FF0" w:rsidR="00772C10" w:rsidRPr="002B35F0" w:rsidRDefault="00772C10" w:rsidP="00772C10">
            <w:pPr>
              <w:tabs>
                <w:tab w:val="left" w:pos="-5592"/>
              </w:tabs>
              <w:ind w:left="-63"/>
              <w:jc w:val="right"/>
              <w:rPr>
                <w:rFonts w:ascii="Angsana New" w:hAnsi="Angsana New" w:cs="Angsana New"/>
              </w:rPr>
            </w:pPr>
            <w:r w:rsidRPr="000403AB">
              <w:rPr>
                <w:rFonts w:ascii="Angsana New" w:hAnsi="Angsana New" w:cs="Angsana New"/>
                <w:kern w:val="2"/>
                <w:cs/>
                <w14:ligatures w14:val="standardContextual"/>
              </w:rPr>
              <w:t>408</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800.00</w:t>
            </w:r>
          </w:p>
        </w:tc>
      </w:tr>
      <w:tr w:rsidR="00772C10" w:rsidRPr="003C35BC" w14:paraId="383EB1F4" w14:textId="77777777">
        <w:tc>
          <w:tcPr>
            <w:tcW w:w="2437" w:type="dxa"/>
          </w:tcPr>
          <w:p w14:paraId="710C709D" w14:textId="77777777" w:rsidR="00772C10" w:rsidRPr="003C35BC" w:rsidRDefault="00772C10" w:rsidP="00772C10">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top w:val="nil"/>
              <w:left w:val="nil"/>
              <w:bottom w:val="single" w:sz="4" w:space="0" w:color="auto"/>
              <w:right w:val="nil"/>
            </w:tcBorders>
          </w:tcPr>
          <w:p w14:paraId="05493CDC" w14:textId="4A96720C" w:rsidR="00772C10" w:rsidRPr="00772C10" w:rsidRDefault="00772C10" w:rsidP="00E246AE">
            <w:pPr>
              <w:tabs>
                <w:tab w:val="left" w:pos="-5592"/>
              </w:tabs>
              <w:ind w:left="-63" w:right="-128"/>
              <w:jc w:val="center"/>
              <w:rPr>
                <w:rFonts w:ascii="Angsana New" w:hAnsi="Angsana New" w:cs="Angsana New"/>
                <w:highlight w:val="yellow"/>
              </w:rPr>
            </w:pPr>
            <w:r w:rsidRPr="00E246AE">
              <w:rPr>
                <w:rFonts w:ascii="Angsana New" w:hAnsi="Angsana New" w:cs="Angsana New"/>
                <w:kern w:val="2"/>
                <w14:ligatures w14:val="standardContextual"/>
              </w:rPr>
              <w:t>-</w:t>
            </w:r>
          </w:p>
        </w:tc>
        <w:tc>
          <w:tcPr>
            <w:tcW w:w="283" w:type="dxa"/>
          </w:tcPr>
          <w:p w14:paraId="65B08748" w14:textId="77777777" w:rsidR="00772C10" w:rsidRPr="00CC1C9C" w:rsidRDefault="00772C10" w:rsidP="00772C10">
            <w:pPr>
              <w:tabs>
                <w:tab w:val="left" w:pos="-5592"/>
                <w:tab w:val="left" w:pos="1308"/>
              </w:tabs>
              <w:ind w:left="-63"/>
              <w:jc w:val="center"/>
              <w:rPr>
                <w:rFonts w:ascii="Angsana New" w:hAnsi="Angsana New" w:cs="Angsana New"/>
                <w:highlight w:val="yellow"/>
              </w:rPr>
            </w:pPr>
          </w:p>
        </w:tc>
        <w:tc>
          <w:tcPr>
            <w:tcW w:w="1418" w:type="dxa"/>
            <w:tcBorders>
              <w:top w:val="nil"/>
              <w:left w:val="nil"/>
              <w:bottom w:val="single" w:sz="4" w:space="0" w:color="auto"/>
              <w:right w:val="nil"/>
            </w:tcBorders>
          </w:tcPr>
          <w:p w14:paraId="4042BA4F" w14:textId="15000E0E" w:rsidR="00772C10" w:rsidRPr="00CC1C9C" w:rsidRDefault="00772C10" w:rsidP="00772C10">
            <w:pPr>
              <w:tabs>
                <w:tab w:val="left" w:pos="-5592"/>
              </w:tabs>
              <w:ind w:left="-63"/>
              <w:jc w:val="center"/>
              <w:rPr>
                <w:rFonts w:ascii="Angsana New" w:hAnsi="Angsana New" w:cs="Angsana New"/>
                <w:highlight w:val="yellow"/>
              </w:rPr>
            </w:pPr>
            <w:r>
              <w:rPr>
                <w:rFonts w:ascii="Angsana New" w:hAnsi="Angsana New" w:cs="Angsana New"/>
                <w:kern w:val="2"/>
                <w14:ligatures w14:val="standardContextual"/>
              </w:rPr>
              <w:t>-</w:t>
            </w:r>
          </w:p>
        </w:tc>
        <w:tc>
          <w:tcPr>
            <w:tcW w:w="283" w:type="dxa"/>
          </w:tcPr>
          <w:p w14:paraId="5AF24AC7" w14:textId="77777777" w:rsidR="00772C10" w:rsidRPr="003C35BC" w:rsidRDefault="00772C10" w:rsidP="00772C10">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1C2BAB95" w14:textId="6A2E2A8C" w:rsidR="00772C10" w:rsidRPr="00E246AE" w:rsidRDefault="00772C10" w:rsidP="00772C10">
            <w:pPr>
              <w:tabs>
                <w:tab w:val="left" w:pos="-5592"/>
              </w:tabs>
              <w:ind w:left="-63" w:right="-153"/>
              <w:jc w:val="center"/>
              <w:rPr>
                <w:rFonts w:ascii="Angsana New" w:hAnsi="Angsana New" w:cs="Angsana New"/>
              </w:rPr>
            </w:pPr>
            <w:r w:rsidRPr="00E246AE">
              <w:rPr>
                <w:rFonts w:ascii="Angsana New" w:hAnsi="Angsana New" w:cs="Angsana New"/>
                <w:kern w:val="2"/>
                <w14:ligatures w14:val="standardContextual"/>
              </w:rPr>
              <w:t>-</w:t>
            </w:r>
          </w:p>
        </w:tc>
        <w:tc>
          <w:tcPr>
            <w:tcW w:w="283" w:type="dxa"/>
          </w:tcPr>
          <w:p w14:paraId="52622D33" w14:textId="77777777" w:rsidR="00772C10" w:rsidRPr="00E84FD1" w:rsidRDefault="00772C10" w:rsidP="00772C10">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1B6CCE9A" w14:textId="76FA54ED" w:rsidR="00772C10" w:rsidRPr="002B35F0" w:rsidRDefault="00772C10" w:rsidP="00772C10">
            <w:pPr>
              <w:tabs>
                <w:tab w:val="left" w:pos="-5592"/>
              </w:tabs>
              <w:ind w:left="-63"/>
              <w:jc w:val="center"/>
              <w:rPr>
                <w:rFonts w:ascii="Angsana New" w:hAnsi="Angsana New" w:cs="Angsana New"/>
              </w:rPr>
            </w:pPr>
            <w:r>
              <w:rPr>
                <w:rFonts w:ascii="Angsana New" w:hAnsi="Angsana New" w:cs="Angsana New"/>
                <w:kern w:val="2"/>
                <w14:ligatures w14:val="standardContextual"/>
              </w:rPr>
              <w:t>-</w:t>
            </w:r>
          </w:p>
        </w:tc>
      </w:tr>
      <w:tr w:rsidR="00772C10" w:rsidRPr="000D37A5" w14:paraId="140E2CAD" w14:textId="77777777">
        <w:tc>
          <w:tcPr>
            <w:tcW w:w="2437" w:type="dxa"/>
          </w:tcPr>
          <w:p w14:paraId="583DA678" w14:textId="77777777" w:rsidR="00772C10" w:rsidRPr="003C35BC" w:rsidRDefault="00772C10" w:rsidP="00772C10">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502838B6" w14:textId="13236148" w:rsidR="00772C10" w:rsidRPr="00772C10" w:rsidRDefault="00E246AE" w:rsidP="00772C10">
            <w:pPr>
              <w:tabs>
                <w:tab w:val="left" w:pos="-5592"/>
              </w:tabs>
              <w:ind w:left="-63"/>
              <w:jc w:val="right"/>
              <w:rPr>
                <w:rFonts w:ascii="Angsana New" w:hAnsi="Angsana New" w:cs="Angsana New"/>
                <w:highlight w:val="yellow"/>
              </w:rPr>
            </w:pPr>
            <w:r w:rsidRPr="00E246AE">
              <w:rPr>
                <w:rFonts w:ascii="Angsana New" w:hAnsi="Angsana New" w:cs="Angsana New"/>
                <w:kern w:val="2"/>
                <w:cs/>
                <w14:ligatures w14:val="standardContextual"/>
              </w:rPr>
              <w:t>10</w:t>
            </w:r>
            <w:r w:rsidRPr="00E246AE">
              <w:rPr>
                <w:rFonts w:ascii="Angsana New" w:hAnsi="Angsana New" w:cs="Angsana New"/>
                <w:kern w:val="2"/>
                <w14:ligatures w14:val="standardContextual"/>
              </w:rPr>
              <w:t>,</w:t>
            </w:r>
            <w:r w:rsidRPr="00E246AE">
              <w:rPr>
                <w:rFonts w:ascii="Angsana New" w:hAnsi="Angsana New" w:cs="Angsana New"/>
                <w:kern w:val="2"/>
                <w:cs/>
                <w14:ligatures w14:val="standardContextual"/>
              </w:rPr>
              <w:t>800</w:t>
            </w:r>
            <w:r w:rsidRPr="00E246AE">
              <w:rPr>
                <w:rFonts w:ascii="Angsana New" w:hAnsi="Angsana New" w:cs="Angsana New"/>
                <w:kern w:val="2"/>
                <w14:ligatures w14:val="standardContextual"/>
              </w:rPr>
              <w:t>,</w:t>
            </w:r>
            <w:r w:rsidRPr="00E246AE">
              <w:rPr>
                <w:rFonts w:ascii="Angsana New" w:hAnsi="Angsana New" w:cs="Angsana New"/>
                <w:kern w:val="2"/>
                <w:cs/>
                <w14:ligatures w14:val="standardContextual"/>
              </w:rPr>
              <w:t>093.75</w:t>
            </w:r>
          </w:p>
        </w:tc>
        <w:tc>
          <w:tcPr>
            <w:tcW w:w="283" w:type="dxa"/>
          </w:tcPr>
          <w:p w14:paraId="32148645" w14:textId="77777777" w:rsidR="00772C10" w:rsidRPr="00CC1C9C" w:rsidRDefault="00772C10" w:rsidP="00772C10">
            <w:pPr>
              <w:tabs>
                <w:tab w:val="left" w:pos="-5592"/>
              </w:tabs>
              <w:ind w:left="-63"/>
              <w:jc w:val="right"/>
              <w:rPr>
                <w:rFonts w:ascii="Angsana New" w:hAnsi="Angsana New" w:cs="Angsana New"/>
                <w:highlight w:val="yellow"/>
              </w:rPr>
            </w:pPr>
          </w:p>
        </w:tc>
        <w:tc>
          <w:tcPr>
            <w:tcW w:w="1418" w:type="dxa"/>
            <w:tcBorders>
              <w:top w:val="single" w:sz="4" w:space="0" w:color="auto"/>
              <w:left w:val="nil"/>
              <w:bottom w:val="double" w:sz="4" w:space="0" w:color="auto"/>
              <w:right w:val="nil"/>
            </w:tcBorders>
          </w:tcPr>
          <w:p w14:paraId="586FCAF9" w14:textId="1A25EBC1" w:rsidR="00772C10" w:rsidRPr="00CC1C9C" w:rsidRDefault="00772C10" w:rsidP="00772C10">
            <w:pPr>
              <w:tabs>
                <w:tab w:val="left" w:pos="-5592"/>
              </w:tabs>
              <w:ind w:left="-63"/>
              <w:jc w:val="right"/>
              <w:rPr>
                <w:rFonts w:ascii="Angsana New" w:hAnsi="Angsana New" w:cs="Angsana New"/>
                <w:highlight w:val="yellow"/>
              </w:rPr>
            </w:pPr>
            <w:r w:rsidRPr="000403AB">
              <w:rPr>
                <w:rFonts w:ascii="Angsana New" w:hAnsi="Angsana New" w:cs="Angsana New"/>
                <w:kern w:val="2"/>
                <w:cs/>
                <w14:ligatures w14:val="standardContextual"/>
              </w:rPr>
              <w:t>5</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268</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800.00</w:t>
            </w:r>
          </w:p>
        </w:tc>
        <w:tc>
          <w:tcPr>
            <w:tcW w:w="283" w:type="dxa"/>
          </w:tcPr>
          <w:p w14:paraId="53CA9E5A" w14:textId="77777777" w:rsidR="00772C10" w:rsidRPr="003C35BC" w:rsidRDefault="00772C10" w:rsidP="00772C10">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1F29D21E" w14:textId="56F34FD4" w:rsidR="00772C10" w:rsidRPr="00772C10" w:rsidRDefault="00E246AE" w:rsidP="00772C10">
            <w:pPr>
              <w:tabs>
                <w:tab w:val="left" w:pos="-5592"/>
              </w:tabs>
              <w:ind w:left="-63"/>
              <w:jc w:val="right"/>
              <w:rPr>
                <w:rFonts w:ascii="Angsana New" w:hAnsi="Angsana New" w:cs="Angsana New"/>
                <w:highlight w:val="yellow"/>
              </w:rPr>
            </w:pPr>
            <w:r w:rsidRPr="00E246AE">
              <w:rPr>
                <w:rFonts w:ascii="Angsana New" w:hAnsi="Angsana New" w:cs="Angsana New"/>
                <w:kern w:val="2"/>
                <w:cs/>
                <w14:ligatures w14:val="standardContextual"/>
              </w:rPr>
              <w:t>1</w:t>
            </w:r>
            <w:r w:rsidRPr="00E246AE">
              <w:rPr>
                <w:rFonts w:ascii="Angsana New" w:hAnsi="Angsana New" w:cs="Angsana New"/>
                <w:kern w:val="2"/>
                <w14:ligatures w14:val="standardContextual"/>
              </w:rPr>
              <w:t>,</w:t>
            </w:r>
            <w:r w:rsidRPr="00E246AE">
              <w:rPr>
                <w:rFonts w:ascii="Angsana New" w:hAnsi="Angsana New" w:cs="Angsana New"/>
                <w:kern w:val="2"/>
                <w:cs/>
                <w14:ligatures w14:val="standardContextual"/>
              </w:rPr>
              <w:t>526</w:t>
            </w:r>
            <w:r w:rsidRPr="00E246AE">
              <w:rPr>
                <w:rFonts w:ascii="Angsana New" w:hAnsi="Angsana New" w:cs="Angsana New"/>
                <w:kern w:val="2"/>
                <w14:ligatures w14:val="standardContextual"/>
              </w:rPr>
              <w:t>,</w:t>
            </w:r>
            <w:r w:rsidRPr="00E246AE">
              <w:rPr>
                <w:rFonts w:ascii="Angsana New" w:hAnsi="Angsana New" w:cs="Angsana New"/>
                <w:kern w:val="2"/>
                <w:cs/>
                <w14:ligatures w14:val="standardContextual"/>
              </w:rPr>
              <w:t>388.75</w:t>
            </w:r>
          </w:p>
        </w:tc>
        <w:tc>
          <w:tcPr>
            <w:tcW w:w="283" w:type="dxa"/>
          </w:tcPr>
          <w:p w14:paraId="226E8033" w14:textId="77777777" w:rsidR="00772C10" w:rsidRPr="00E84FD1" w:rsidRDefault="00772C10" w:rsidP="00772C10">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0438D9F5" w14:textId="1747937B" w:rsidR="00772C10" w:rsidRPr="002B35F0" w:rsidRDefault="00772C10" w:rsidP="00772C10">
            <w:pPr>
              <w:tabs>
                <w:tab w:val="left" w:pos="-5592"/>
              </w:tabs>
              <w:ind w:left="-63"/>
              <w:jc w:val="right"/>
              <w:rPr>
                <w:rFonts w:ascii="Angsana New" w:hAnsi="Angsana New" w:cs="Angsana New"/>
              </w:rPr>
            </w:pPr>
            <w:r w:rsidRPr="000403AB">
              <w:rPr>
                <w:rFonts w:ascii="Angsana New" w:hAnsi="Angsana New" w:cs="Angsana New"/>
                <w:kern w:val="2"/>
                <w:cs/>
                <w14:ligatures w14:val="standardContextual"/>
              </w:rPr>
              <w:t>408</w:t>
            </w:r>
            <w:r w:rsidRPr="000403AB">
              <w:rPr>
                <w:rFonts w:ascii="Angsana New" w:hAnsi="Angsana New" w:cs="Angsana New"/>
                <w:kern w:val="2"/>
                <w14:ligatures w14:val="standardContextual"/>
              </w:rPr>
              <w:t>,</w:t>
            </w:r>
            <w:r w:rsidRPr="000403AB">
              <w:rPr>
                <w:rFonts w:ascii="Angsana New" w:hAnsi="Angsana New" w:cs="Angsana New"/>
                <w:kern w:val="2"/>
                <w:cs/>
                <w14:ligatures w14:val="standardContextual"/>
              </w:rPr>
              <w:t>800.00</w:t>
            </w:r>
          </w:p>
        </w:tc>
      </w:tr>
      <w:tr w:rsidR="00990955" w:rsidRPr="00DA113B" w14:paraId="2351193B" w14:textId="77777777" w:rsidTr="008A5F10">
        <w:tc>
          <w:tcPr>
            <w:tcW w:w="3855" w:type="dxa"/>
            <w:gridSpan w:val="2"/>
          </w:tcPr>
          <w:p w14:paraId="7ED4A3D0" w14:textId="7CC02976" w:rsidR="00990955" w:rsidRPr="00DF3479" w:rsidRDefault="00990955" w:rsidP="00990955">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3E9D60E4"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369AEE42"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70B3353D"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260E4824"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0CF264F9"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559" w:type="dxa"/>
          </w:tcPr>
          <w:p w14:paraId="4A185A68" w14:textId="77777777" w:rsidR="00990955" w:rsidRPr="00DF3479" w:rsidRDefault="00990955" w:rsidP="00990955">
            <w:pPr>
              <w:tabs>
                <w:tab w:val="left" w:pos="-5592"/>
              </w:tabs>
              <w:ind w:left="-63" w:right="-108"/>
              <w:jc w:val="center"/>
              <w:rPr>
                <w:rFonts w:ascii="Angsana New" w:hAnsi="Angsana New" w:cs="Angsana New"/>
                <w:sz w:val="16"/>
                <w:szCs w:val="16"/>
                <w:cs/>
              </w:rPr>
            </w:pPr>
          </w:p>
        </w:tc>
      </w:tr>
      <w:tr w:rsidR="00990955" w:rsidRPr="00DA113B" w14:paraId="56D97008" w14:textId="77777777">
        <w:tc>
          <w:tcPr>
            <w:tcW w:w="9099" w:type="dxa"/>
            <w:gridSpan w:val="8"/>
          </w:tcPr>
          <w:p w14:paraId="500B26B9" w14:textId="2032A20C" w:rsidR="00990955" w:rsidRPr="00E84FD1" w:rsidRDefault="00990955" w:rsidP="00A6111D">
            <w:pPr>
              <w:tabs>
                <w:tab w:val="left" w:pos="360"/>
                <w:tab w:val="left" w:pos="1170"/>
                <w:tab w:val="left" w:pos="1710"/>
                <w:tab w:val="left" w:pos="2070"/>
                <w:tab w:val="left" w:pos="2520"/>
              </w:tabs>
              <w:ind w:hanging="108"/>
              <w:jc w:val="thaiDistribute"/>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w:t>
            </w:r>
            <w:r w:rsidR="00526537">
              <w:rPr>
                <w:rFonts w:ascii="Angsana New" w:hAnsi="Angsana New" w:cs="Angsana New" w:hint="cs"/>
                <w:cs/>
              </w:rPr>
              <w:t>เหรียญ</w:t>
            </w:r>
            <w:r w:rsidRPr="00B66498">
              <w:rPr>
                <w:rFonts w:ascii="Angsana New" w:hAnsi="Angsana New" w:cs="Angsana New"/>
              </w:rPr>
              <w:t>)</w:t>
            </w:r>
          </w:p>
        </w:tc>
      </w:tr>
      <w:tr w:rsidR="00772C10" w:rsidRPr="00DA113B" w14:paraId="73B27238" w14:textId="77777777">
        <w:tc>
          <w:tcPr>
            <w:tcW w:w="2437" w:type="dxa"/>
          </w:tcPr>
          <w:p w14:paraId="7941B0EA" w14:textId="77777777" w:rsidR="00772C10" w:rsidRPr="00DA113B" w:rsidRDefault="00772C10" w:rsidP="00772C10">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tcPr>
          <w:p w14:paraId="682D01F5" w14:textId="55D46E9F" w:rsidR="00772C10" w:rsidRPr="00772C10" w:rsidRDefault="00E246AE" w:rsidP="00772C10">
            <w:pPr>
              <w:tabs>
                <w:tab w:val="left" w:pos="-5592"/>
              </w:tabs>
              <w:ind w:left="-63"/>
              <w:jc w:val="right"/>
              <w:rPr>
                <w:rFonts w:ascii="Angsana New" w:hAnsi="Angsana New" w:cs="Angsana New"/>
                <w:highlight w:val="yellow"/>
              </w:rPr>
            </w:pPr>
            <w:r w:rsidRPr="00E246AE">
              <w:rPr>
                <w:rFonts w:ascii="Angsana New" w:hAnsi="Angsana New" w:cs="Angsana New"/>
                <w:kern w:val="2"/>
                <w:cs/>
                <w14:ligatures w14:val="standardContextual"/>
              </w:rPr>
              <w:t>637</w:t>
            </w:r>
            <w:r w:rsidRPr="00E246AE">
              <w:rPr>
                <w:rFonts w:ascii="Angsana New" w:hAnsi="Angsana New" w:cs="Angsana New"/>
                <w:kern w:val="2"/>
                <w14:ligatures w14:val="standardContextual"/>
              </w:rPr>
              <w:t>,</w:t>
            </w:r>
            <w:r w:rsidRPr="00E246AE">
              <w:rPr>
                <w:rFonts w:ascii="Angsana New" w:hAnsi="Angsana New" w:cs="Angsana New"/>
                <w:kern w:val="2"/>
                <w:cs/>
                <w14:ligatures w14:val="standardContextual"/>
              </w:rPr>
              <w:t>400.00</w:t>
            </w:r>
          </w:p>
        </w:tc>
        <w:tc>
          <w:tcPr>
            <w:tcW w:w="283" w:type="dxa"/>
          </w:tcPr>
          <w:p w14:paraId="21B10513" w14:textId="77777777" w:rsidR="00772C10" w:rsidRPr="00CC1C9C" w:rsidRDefault="00772C10" w:rsidP="00772C10">
            <w:pPr>
              <w:tabs>
                <w:tab w:val="left" w:pos="-5592"/>
              </w:tabs>
              <w:ind w:left="-63"/>
              <w:jc w:val="right"/>
              <w:rPr>
                <w:rFonts w:ascii="Angsana New" w:hAnsi="Angsana New" w:cs="Angsana New"/>
                <w:highlight w:val="yellow"/>
              </w:rPr>
            </w:pPr>
          </w:p>
        </w:tc>
        <w:tc>
          <w:tcPr>
            <w:tcW w:w="1418" w:type="dxa"/>
          </w:tcPr>
          <w:p w14:paraId="1F1C610D" w14:textId="65DE39EE" w:rsidR="00772C10" w:rsidRPr="00CC1C9C" w:rsidRDefault="00772C10" w:rsidP="00772C10">
            <w:pPr>
              <w:tabs>
                <w:tab w:val="left" w:pos="-5592"/>
              </w:tabs>
              <w:ind w:left="-63"/>
              <w:jc w:val="right"/>
              <w:rPr>
                <w:rFonts w:ascii="Angsana New" w:hAnsi="Angsana New" w:cs="Angsana New"/>
                <w:highlight w:val="yellow"/>
              </w:rPr>
            </w:pPr>
            <w:r w:rsidRPr="00037AE4">
              <w:rPr>
                <w:rFonts w:ascii="Angsana New" w:hAnsi="Angsana New" w:cs="Angsana New"/>
                <w:kern w:val="2"/>
                <w:cs/>
                <w14:ligatures w14:val="standardContextual"/>
              </w:rPr>
              <w:t>779</w:t>
            </w:r>
            <w:r w:rsidRPr="00037AE4">
              <w:rPr>
                <w:rFonts w:ascii="Angsana New" w:hAnsi="Angsana New" w:cs="Angsana New"/>
                <w:kern w:val="2"/>
                <w14:ligatures w14:val="standardContextual"/>
              </w:rPr>
              <w:t>,</w:t>
            </w:r>
            <w:r w:rsidRPr="00037AE4">
              <w:rPr>
                <w:rFonts w:ascii="Angsana New" w:hAnsi="Angsana New" w:cs="Angsana New"/>
                <w:kern w:val="2"/>
                <w:cs/>
                <w14:ligatures w14:val="standardContextual"/>
              </w:rPr>
              <w:t>986.67</w:t>
            </w:r>
          </w:p>
        </w:tc>
        <w:tc>
          <w:tcPr>
            <w:tcW w:w="283" w:type="dxa"/>
          </w:tcPr>
          <w:p w14:paraId="1EC3FD93" w14:textId="77777777" w:rsidR="00772C10" w:rsidRPr="00E84FD1" w:rsidRDefault="00772C10" w:rsidP="00772C10">
            <w:pPr>
              <w:tabs>
                <w:tab w:val="left" w:pos="-5592"/>
              </w:tabs>
              <w:ind w:left="-63"/>
              <w:jc w:val="right"/>
              <w:rPr>
                <w:rFonts w:ascii="Angsana New" w:hAnsi="Angsana New" w:cs="Angsana New"/>
              </w:rPr>
            </w:pPr>
          </w:p>
        </w:tc>
        <w:tc>
          <w:tcPr>
            <w:tcW w:w="1418" w:type="dxa"/>
          </w:tcPr>
          <w:p w14:paraId="5FE3BFAD" w14:textId="77777777" w:rsidR="00772C10" w:rsidRPr="00E246AE" w:rsidRDefault="00772C10" w:rsidP="00772C10">
            <w:pPr>
              <w:tabs>
                <w:tab w:val="left" w:pos="-5592"/>
              </w:tabs>
              <w:ind w:left="-63" w:right="-153"/>
              <w:jc w:val="center"/>
              <w:rPr>
                <w:rFonts w:ascii="Angsana New" w:hAnsi="Angsana New" w:cs="Angsana New"/>
              </w:rPr>
            </w:pPr>
            <w:r w:rsidRPr="00E246AE">
              <w:rPr>
                <w:rFonts w:ascii="Angsana New" w:hAnsi="Angsana New" w:cs="Angsana New"/>
                <w:cs/>
              </w:rPr>
              <w:t>-</w:t>
            </w:r>
          </w:p>
        </w:tc>
        <w:tc>
          <w:tcPr>
            <w:tcW w:w="283" w:type="dxa"/>
          </w:tcPr>
          <w:p w14:paraId="3F3D306E" w14:textId="77777777" w:rsidR="00772C10" w:rsidRPr="006A197C" w:rsidRDefault="00772C10" w:rsidP="00772C10">
            <w:pPr>
              <w:tabs>
                <w:tab w:val="left" w:pos="-5592"/>
              </w:tabs>
              <w:ind w:left="-63"/>
              <w:jc w:val="right"/>
              <w:rPr>
                <w:rFonts w:ascii="Angsana New" w:hAnsi="Angsana New" w:cs="Angsana New"/>
              </w:rPr>
            </w:pPr>
          </w:p>
        </w:tc>
        <w:tc>
          <w:tcPr>
            <w:tcW w:w="1559" w:type="dxa"/>
          </w:tcPr>
          <w:p w14:paraId="2977CAF9" w14:textId="77777777" w:rsidR="00772C10" w:rsidRPr="006A197C" w:rsidRDefault="00772C10" w:rsidP="00772C10">
            <w:pPr>
              <w:tabs>
                <w:tab w:val="left" w:pos="-5592"/>
              </w:tabs>
              <w:ind w:left="-63" w:right="-153"/>
              <w:jc w:val="center"/>
              <w:rPr>
                <w:rFonts w:ascii="Angsana New" w:hAnsi="Angsana New" w:cs="Angsana New"/>
              </w:rPr>
            </w:pPr>
            <w:r w:rsidRPr="006A197C">
              <w:rPr>
                <w:rFonts w:ascii="Angsana New" w:hAnsi="Angsana New" w:cs="Angsana New"/>
                <w:cs/>
              </w:rPr>
              <w:t>-</w:t>
            </w:r>
          </w:p>
        </w:tc>
      </w:tr>
      <w:tr w:rsidR="00772C10" w:rsidRPr="00DA113B" w14:paraId="33335A31" w14:textId="77777777">
        <w:tc>
          <w:tcPr>
            <w:tcW w:w="2437" w:type="dxa"/>
          </w:tcPr>
          <w:p w14:paraId="1FD4BE4A" w14:textId="77777777" w:rsidR="00772C10" w:rsidRPr="00DA113B" w:rsidRDefault="00772C10" w:rsidP="00772C10">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top w:val="nil"/>
              <w:left w:val="nil"/>
              <w:bottom w:val="single" w:sz="4" w:space="0" w:color="auto"/>
              <w:right w:val="nil"/>
            </w:tcBorders>
          </w:tcPr>
          <w:p w14:paraId="3F94DEBF" w14:textId="6292C682" w:rsidR="00772C10" w:rsidRPr="00E246AE" w:rsidRDefault="00E246AE" w:rsidP="00E246AE">
            <w:pPr>
              <w:tabs>
                <w:tab w:val="left" w:pos="-5592"/>
              </w:tabs>
              <w:ind w:left="-63" w:right="-128"/>
              <w:jc w:val="center"/>
              <w:rPr>
                <w:rFonts w:ascii="Angsana New" w:hAnsi="Angsana New" w:cs="Angsana New"/>
                <w:kern w:val="2"/>
                <w14:ligatures w14:val="standardContextual"/>
              </w:rPr>
            </w:pPr>
            <w:r w:rsidRPr="00E246AE">
              <w:rPr>
                <w:rFonts w:ascii="Angsana New" w:hAnsi="Angsana New" w:cs="Angsana New"/>
                <w:kern w:val="2"/>
                <w14:ligatures w14:val="standardContextual"/>
              </w:rPr>
              <w:t>-</w:t>
            </w:r>
          </w:p>
        </w:tc>
        <w:tc>
          <w:tcPr>
            <w:tcW w:w="283" w:type="dxa"/>
          </w:tcPr>
          <w:p w14:paraId="4D321243" w14:textId="77777777" w:rsidR="00772C10" w:rsidRPr="00CC1C9C" w:rsidRDefault="00772C10" w:rsidP="00772C10">
            <w:pPr>
              <w:tabs>
                <w:tab w:val="left" w:pos="-5592"/>
                <w:tab w:val="left" w:pos="1308"/>
              </w:tabs>
              <w:ind w:left="-63"/>
              <w:jc w:val="center"/>
              <w:rPr>
                <w:rFonts w:ascii="Angsana New" w:hAnsi="Angsana New" w:cs="Angsana New"/>
                <w:highlight w:val="yellow"/>
              </w:rPr>
            </w:pPr>
          </w:p>
        </w:tc>
        <w:tc>
          <w:tcPr>
            <w:tcW w:w="1418" w:type="dxa"/>
            <w:tcBorders>
              <w:top w:val="nil"/>
              <w:left w:val="nil"/>
              <w:bottom w:val="single" w:sz="4" w:space="0" w:color="auto"/>
              <w:right w:val="nil"/>
            </w:tcBorders>
          </w:tcPr>
          <w:p w14:paraId="14F37C1E" w14:textId="42B4C713" w:rsidR="00772C10" w:rsidRPr="00CC1C9C" w:rsidRDefault="00772C10" w:rsidP="00772C10">
            <w:pPr>
              <w:tabs>
                <w:tab w:val="left" w:pos="-5592"/>
              </w:tabs>
              <w:ind w:left="-63"/>
              <w:jc w:val="right"/>
              <w:rPr>
                <w:rFonts w:ascii="Angsana New" w:hAnsi="Angsana New" w:cs="Angsana New"/>
                <w:highlight w:val="yellow"/>
              </w:rPr>
            </w:pPr>
            <w:r w:rsidRPr="00824671">
              <w:rPr>
                <w:rFonts w:ascii="Angsana New" w:hAnsi="Angsana New" w:cs="Angsana New"/>
                <w:cs/>
              </w:rPr>
              <w:t>254</w:t>
            </w:r>
            <w:r w:rsidRPr="00824671">
              <w:rPr>
                <w:rFonts w:ascii="Angsana New" w:hAnsi="Angsana New" w:cs="Angsana New"/>
              </w:rPr>
              <w:t>,</w:t>
            </w:r>
            <w:r w:rsidRPr="00772C10">
              <w:rPr>
                <w:rFonts w:ascii="Angsana New" w:hAnsi="Angsana New" w:cs="Angsana New"/>
                <w:kern w:val="2"/>
                <w:cs/>
                <w14:ligatures w14:val="standardContextual"/>
              </w:rPr>
              <w:t>444</w:t>
            </w:r>
            <w:r w:rsidRPr="00824671">
              <w:rPr>
                <w:rFonts w:ascii="Angsana New" w:hAnsi="Angsana New" w:cs="Angsana New"/>
                <w:cs/>
              </w:rPr>
              <w:t>.45</w:t>
            </w:r>
          </w:p>
        </w:tc>
        <w:tc>
          <w:tcPr>
            <w:tcW w:w="283" w:type="dxa"/>
          </w:tcPr>
          <w:p w14:paraId="5BED5454" w14:textId="77777777" w:rsidR="00772C10" w:rsidRPr="00E84FD1" w:rsidRDefault="00772C10" w:rsidP="00772C10">
            <w:pPr>
              <w:tabs>
                <w:tab w:val="left" w:pos="-5592"/>
              </w:tabs>
              <w:ind w:left="-63"/>
              <w:jc w:val="center"/>
              <w:rPr>
                <w:rFonts w:ascii="Angsana New" w:hAnsi="Angsana New" w:cs="Angsana New"/>
              </w:rPr>
            </w:pPr>
          </w:p>
        </w:tc>
        <w:tc>
          <w:tcPr>
            <w:tcW w:w="1418" w:type="dxa"/>
            <w:tcBorders>
              <w:bottom w:val="single" w:sz="4" w:space="0" w:color="auto"/>
            </w:tcBorders>
          </w:tcPr>
          <w:p w14:paraId="3AC8F4A8" w14:textId="77777777" w:rsidR="00772C10" w:rsidRPr="00E246AE" w:rsidRDefault="00772C10" w:rsidP="00772C10">
            <w:pPr>
              <w:tabs>
                <w:tab w:val="left" w:pos="-5592"/>
              </w:tabs>
              <w:ind w:left="-63" w:right="-153"/>
              <w:jc w:val="center"/>
              <w:rPr>
                <w:rFonts w:ascii="Angsana New" w:hAnsi="Angsana New" w:cs="Angsana New"/>
              </w:rPr>
            </w:pPr>
            <w:r w:rsidRPr="00E246AE">
              <w:rPr>
                <w:rFonts w:ascii="Angsana New" w:hAnsi="Angsana New" w:cs="Angsana New"/>
                <w:cs/>
              </w:rPr>
              <w:t>-</w:t>
            </w:r>
          </w:p>
        </w:tc>
        <w:tc>
          <w:tcPr>
            <w:tcW w:w="283" w:type="dxa"/>
          </w:tcPr>
          <w:p w14:paraId="4A5E9836" w14:textId="77777777" w:rsidR="00772C10" w:rsidRPr="006A197C" w:rsidRDefault="00772C10" w:rsidP="00772C10">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2A023EE3" w14:textId="77777777" w:rsidR="00772C10" w:rsidRPr="006A197C" w:rsidRDefault="00772C10" w:rsidP="00772C10">
            <w:pPr>
              <w:tabs>
                <w:tab w:val="left" w:pos="-5592"/>
              </w:tabs>
              <w:ind w:left="-63" w:right="-153"/>
              <w:jc w:val="center"/>
              <w:rPr>
                <w:rFonts w:ascii="Angsana New" w:hAnsi="Angsana New" w:cs="Angsana New"/>
              </w:rPr>
            </w:pPr>
            <w:r w:rsidRPr="006A197C">
              <w:rPr>
                <w:rFonts w:ascii="Angsana New" w:hAnsi="Angsana New" w:cs="Angsana New"/>
                <w:cs/>
              </w:rPr>
              <w:t>-</w:t>
            </w:r>
          </w:p>
        </w:tc>
      </w:tr>
      <w:tr w:rsidR="00772C10" w:rsidRPr="00DA113B" w14:paraId="30B5CA95" w14:textId="77777777">
        <w:tc>
          <w:tcPr>
            <w:tcW w:w="2437" w:type="dxa"/>
          </w:tcPr>
          <w:p w14:paraId="5417C777" w14:textId="77777777" w:rsidR="00772C10" w:rsidRPr="00DA113B" w:rsidRDefault="00772C10" w:rsidP="00772C10">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2F4C0CE1" w14:textId="76186A7E" w:rsidR="00772C10" w:rsidRPr="00772C10" w:rsidRDefault="00E246AE" w:rsidP="00772C10">
            <w:pPr>
              <w:tabs>
                <w:tab w:val="left" w:pos="-5592"/>
              </w:tabs>
              <w:ind w:left="-63"/>
              <w:jc w:val="right"/>
              <w:rPr>
                <w:rFonts w:ascii="Angsana New" w:hAnsi="Angsana New" w:cs="Angsana New"/>
                <w:highlight w:val="yellow"/>
              </w:rPr>
            </w:pPr>
            <w:r w:rsidRPr="00E246AE">
              <w:rPr>
                <w:rFonts w:ascii="Angsana New" w:hAnsi="Angsana New" w:cs="Angsana New"/>
                <w:kern w:val="2"/>
                <w:cs/>
                <w14:ligatures w14:val="standardContextual"/>
              </w:rPr>
              <w:t>637</w:t>
            </w:r>
            <w:r w:rsidRPr="00E246AE">
              <w:rPr>
                <w:rFonts w:ascii="Angsana New" w:hAnsi="Angsana New" w:cs="Angsana New"/>
                <w:kern w:val="2"/>
                <w14:ligatures w14:val="standardContextual"/>
              </w:rPr>
              <w:t>,</w:t>
            </w:r>
            <w:r w:rsidRPr="00E246AE">
              <w:rPr>
                <w:rFonts w:ascii="Angsana New" w:hAnsi="Angsana New" w:cs="Angsana New"/>
                <w:kern w:val="2"/>
                <w:cs/>
                <w14:ligatures w14:val="standardContextual"/>
              </w:rPr>
              <w:t>400.00</w:t>
            </w:r>
          </w:p>
        </w:tc>
        <w:tc>
          <w:tcPr>
            <w:tcW w:w="283" w:type="dxa"/>
          </w:tcPr>
          <w:p w14:paraId="1396D5C1" w14:textId="77777777" w:rsidR="00772C10" w:rsidRPr="00CC1C9C" w:rsidRDefault="00772C10" w:rsidP="00772C10">
            <w:pPr>
              <w:tabs>
                <w:tab w:val="left" w:pos="-5592"/>
              </w:tabs>
              <w:ind w:left="-63"/>
              <w:jc w:val="right"/>
              <w:rPr>
                <w:rFonts w:ascii="Angsana New" w:hAnsi="Angsana New" w:cs="Angsana New"/>
                <w:highlight w:val="yellow"/>
              </w:rPr>
            </w:pPr>
          </w:p>
        </w:tc>
        <w:tc>
          <w:tcPr>
            <w:tcW w:w="1418" w:type="dxa"/>
            <w:tcBorders>
              <w:top w:val="single" w:sz="4" w:space="0" w:color="auto"/>
              <w:left w:val="nil"/>
              <w:bottom w:val="double" w:sz="4" w:space="0" w:color="auto"/>
              <w:right w:val="nil"/>
            </w:tcBorders>
          </w:tcPr>
          <w:p w14:paraId="1C930191" w14:textId="145DB11D" w:rsidR="00772C10" w:rsidRPr="00CC1C9C" w:rsidRDefault="00772C10" w:rsidP="00772C10">
            <w:pPr>
              <w:tabs>
                <w:tab w:val="left" w:pos="-5592"/>
              </w:tabs>
              <w:ind w:left="-63"/>
              <w:jc w:val="right"/>
              <w:rPr>
                <w:rFonts w:ascii="Angsana New" w:hAnsi="Angsana New" w:cs="Angsana New"/>
                <w:highlight w:val="yellow"/>
              </w:rPr>
            </w:pPr>
            <w:r w:rsidRPr="00037AE4">
              <w:rPr>
                <w:rFonts w:ascii="Angsana New" w:hAnsi="Angsana New" w:cs="Angsana New"/>
                <w:kern w:val="2"/>
                <w:cs/>
                <w14:ligatures w14:val="standardContextual"/>
              </w:rPr>
              <w:t>1</w:t>
            </w:r>
            <w:r w:rsidRPr="00037AE4">
              <w:rPr>
                <w:rFonts w:ascii="Angsana New" w:hAnsi="Angsana New" w:cs="Angsana New"/>
                <w:kern w:val="2"/>
                <w14:ligatures w14:val="standardContextual"/>
              </w:rPr>
              <w:t>,</w:t>
            </w:r>
            <w:r w:rsidRPr="00037AE4">
              <w:rPr>
                <w:rFonts w:ascii="Angsana New" w:hAnsi="Angsana New" w:cs="Angsana New"/>
                <w:kern w:val="2"/>
                <w:cs/>
                <w14:ligatures w14:val="standardContextual"/>
              </w:rPr>
              <w:t>034</w:t>
            </w:r>
            <w:r w:rsidRPr="00037AE4">
              <w:rPr>
                <w:rFonts w:ascii="Angsana New" w:hAnsi="Angsana New" w:cs="Angsana New"/>
                <w:kern w:val="2"/>
                <w14:ligatures w14:val="standardContextual"/>
              </w:rPr>
              <w:t>,</w:t>
            </w:r>
            <w:r w:rsidRPr="00037AE4">
              <w:rPr>
                <w:rFonts w:ascii="Angsana New" w:hAnsi="Angsana New" w:cs="Angsana New"/>
                <w:kern w:val="2"/>
                <w:cs/>
                <w14:ligatures w14:val="standardContextual"/>
              </w:rPr>
              <w:t>431.12</w:t>
            </w:r>
          </w:p>
        </w:tc>
        <w:tc>
          <w:tcPr>
            <w:tcW w:w="283" w:type="dxa"/>
          </w:tcPr>
          <w:p w14:paraId="4EAFD0D8" w14:textId="77777777" w:rsidR="00772C10" w:rsidRPr="00E84FD1" w:rsidRDefault="00772C10" w:rsidP="00772C10">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49EBDF03" w14:textId="77777777" w:rsidR="00772C10" w:rsidRPr="00E246AE" w:rsidRDefault="00772C10" w:rsidP="00772C10">
            <w:pPr>
              <w:tabs>
                <w:tab w:val="left" w:pos="-5592"/>
              </w:tabs>
              <w:ind w:left="-63" w:right="-153"/>
              <w:jc w:val="center"/>
              <w:rPr>
                <w:rFonts w:ascii="Angsana New" w:hAnsi="Angsana New" w:cs="Angsana New"/>
              </w:rPr>
            </w:pPr>
            <w:r w:rsidRPr="00E246AE">
              <w:rPr>
                <w:rFonts w:ascii="Angsana New" w:hAnsi="Angsana New" w:cs="Angsana New"/>
                <w:cs/>
              </w:rPr>
              <w:t>-</w:t>
            </w:r>
          </w:p>
        </w:tc>
        <w:tc>
          <w:tcPr>
            <w:tcW w:w="283" w:type="dxa"/>
          </w:tcPr>
          <w:p w14:paraId="78D7492F" w14:textId="77777777" w:rsidR="00772C10" w:rsidRPr="006A197C" w:rsidRDefault="00772C10" w:rsidP="00772C10">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761F7AC5" w14:textId="77777777" w:rsidR="00772C10" w:rsidRPr="006A197C" w:rsidRDefault="00772C10" w:rsidP="00772C10">
            <w:pPr>
              <w:tabs>
                <w:tab w:val="left" w:pos="-5592"/>
              </w:tabs>
              <w:ind w:left="-63" w:right="-153"/>
              <w:jc w:val="center"/>
              <w:rPr>
                <w:rFonts w:ascii="Angsana New" w:hAnsi="Angsana New" w:cs="Angsana New"/>
              </w:rPr>
            </w:pPr>
            <w:r w:rsidRPr="006A197C">
              <w:rPr>
                <w:rFonts w:ascii="Angsana New" w:hAnsi="Angsana New" w:cs="Angsana New"/>
                <w:cs/>
              </w:rPr>
              <w:t>-</w:t>
            </w:r>
          </w:p>
        </w:tc>
      </w:tr>
    </w:tbl>
    <w:p w14:paraId="6A3EF4EF" w14:textId="77777777" w:rsidR="007724C2" w:rsidRPr="00655F0A" w:rsidRDefault="007724C2" w:rsidP="00655F0A">
      <w:pPr>
        <w:pStyle w:val="ListParagraph"/>
        <w:ind w:left="900"/>
        <w:jc w:val="thaiDistribute"/>
        <w:rPr>
          <w:rFonts w:ascii="Angsana New" w:eastAsia="Angsana New" w:hAnsi="Angsana New" w:cs="Angsana New"/>
          <w:sz w:val="16"/>
          <w:szCs w:val="16"/>
        </w:rPr>
      </w:pPr>
    </w:p>
    <w:p w14:paraId="32DF5A76" w14:textId="4F2A0C74" w:rsidR="003702F4" w:rsidRPr="00127AAB" w:rsidRDefault="002B7944" w:rsidP="00C64382">
      <w:pPr>
        <w:pStyle w:val="ListParagraph"/>
        <w:numPr>
          <w:ilvl w:val="1"/>
          <w:numId w:val="30"/>
        </w:numPr>
        <w:ind w:left="900" w:hanging="450"/>
        <w:jc w:val="thaiDistribute"/>
        <w:rPr>
          <w:rFonts w:ascii="Angsana New" w:eastAsia="Angsana New" w:hAnsi="Angsana New" w:cs="Angsana New"/>
          <w:spacing w:val="-6"/>
          <w:sz w:val="30"/>
          <w:szCs w:val="30"/>
        </w:rPr>
      </w:pPr>
      <w:r w:rsidRPr="002B7944">
        <w:rPr>
          <w:rFonts w:ascii="Angsana New" w:eastAsia="Angsana New" w:hAnsi="Angsana New" w:cs="Angsana New"/>
          <w:spacing w:val="-6"/>
          <w:sz w:val="30"/>
          <w:szCs w:val="30"/>
          <w:cs/>
        </w:rPr>
        <w:t>ตามงบการเงินรวมและงบการเงินเฉพาะกิจการ</w:t>
      </w:r>
      <w:r>
        <w:rPr>
          <w:rFonts w:ascii="Angsana New" w:eastAsia="Angsana New" w:hAnsi="Angsana New" w:cs="Angsana New" w:hint="cs"/>
          <w:spacing w:val="-6"/>
          <w:sz w:val="30"/>
          <w:szCs w:val="30"/>
          <w:cs/>
        </w:rPr>
        <w:t xml:space="preserve"> </w:t>
      </w:r>
      <w:r w:rsidR="00DE5EE2" w:rsidRPr="00127AAB">
        <w:rPr>
          <w:rFonts w:ascii="Angsana New" w:eastAsia="Angsana New" w:hAnsi="Angsana New" w:cs="Angsana New"/>
          <w:spacing w:val="-6"/>
          <w:sz w:val="30"/>
          <w:szCs w:val="30"/>
          <w:cs/>
        </w:rPr>
        <w:t xml:space="preserve">ณ วันที่ </w:t>
      </w:r>
      <w:r w:rsidR="00D540AB" w:rsidRPr="00127AAB">
        <w:rPr>
          <w:rFonts w:ascii="Angsana New" w:eastAsia="Angsana New" w:hAnsi="Angsana New" w:cs="Angsana New"/>
          <w:spacing w:val="-6"/>
          <w:sz w:val="30"/>
          <w:szCs w:val="30"/>
        </w:rPr>
        <w:t>31</w:t>
      </w:r>
      <w:r w:rsidR="00DE5EE2" w:rsidRPr="00127AAB">
        <w:rPr>
          <w:rFonts w:ascii="Angsana New" w:eastAsia="Angsana New" w:hAnsi="Angsana New" w:cs="Angsana New"/>
          <w:spacing w:val="-6"/>
          <w:sz w:val="30"/>
          <w:szCs w:val="30"/>
          <w:cs/>
        </w:rPr>
        <w:t xml:space="preserve"> ธันวาคม </w:t>
      </w:r>
      <w:r w:rsidR="007D20A4" w:rsidRPr="00127AAB">
        <w:rPr>
          <w:rFonts w:ascii="Angsana New" w:eastAsia="Angsana New" w:hAnsi="Angsana New" w:cs="Angsana New"/>
          <w:spacing w:val="-6"/>
          <w:sz w:val="30"/>
          <w:szCs w:val="30"/>
        </w:rPr>
        <w:t>256</w:t>
      </w:r>
      <w:r w:rsidR="00772C10">
        <w:rPr>
          <w:rFonts w:ascii="Angsana New" w:eastAsia="Angsana New" w:hAnsi="Angsana New" w:cs="Angsana New"/>
          <w:spacing w:val="-6"/>
          <w:sz w:val="30"/>
          <w:szCs w:val="30"/>
        </w:rPr>
        <w:t>8</w:t>
      </w:r>
      <w:r w:rsidR="007D20A4" w:rsidRPr="00127AAB">
        <w:rPr>
          <w:rFonts w:ascii="Angsana New" w:eastAsia="Angsana New" w:hAnsi="Angsana New" w:cs="Angsana New"/>
          <w:spacing w:val="-6"/>
          <w:sz w:val="30"/>
          <w:szCs w:val="30"/>
          <w:cs/>
        </w:rPr>
        <w:t xml:space="preserve"> </w:t>
      </w:r>
      <w:r w:rsidR="00DE5EE2" w:rsidRPr="00127AAB">
        <w:rPr>
          <w:rFonts w:ascii="Angsana New" w:eastAsia="Angsana New" w:hAnsi="Angsana New" w:cs="Angsana New" w:hint="cs"/>
          <w:spacing w:val="-6"/>
          <w:sz w:val="30"/>
          <w:szCs w:val="30"/>
          <w:cs/>
        </w:rPr>
        <w:t>กลุ่ม</w:t>
      </w:r>
      <w:r w:rsidR="00DE5EE2" w:rsidRPr="00127AAB">
        <w:rPr>
          <w:rFonts w:ascii="Angsana New" w:eastAsia="Angsana New" w:hAnsi="Angsana New" w:cs="Angsana New"/>
          <w:spacing w:val="-6"/>
          <w:sz w:val="30"/>
          <w:szCs w:val="30"/>
          <w:cs/>
        </w:rPr>
        <w:t>บริษั</w:t>
      </w:r>
      <w:r w:rsidR="00DE5EE2" w:rsidRPr="00127AAB">
        <w:rPr>
          <w:rFonts w:ascii="Angsana New" w:eastAsia="Angsana New" w:hAnsi="Angsana New" w:cs="Angsana New" w:hint="cs"/>
          <w:spacing w:val="-6"/>
          <w:sz w:val="30"/>
          <w:szCs w:val="30"/>
          <w:cs/>
        </w:rPr>
        <w:t xml:space="preserve">ทฯ </w:t>
      </w:r>
      <w:r w:rsidR="00DE5EE2" w:rsidRPr="00127AAB">
        <w:rPr>
          <w:rFonts w:ascii="Angsana New" w:eastAsia="Angsana New" w:hAnsi="Angsana New" w:cs="Angsana New"/>
          <w:spacing w:val="-6"/>
          <w:sz w:val="30"/>
          <w:szCs w:val="30"/>
          <w:cs/>
        </w:rPr>
        <w:t>มีภาระผูกพันตามสัญญาค่าที่ปรึกษากับบุคคลและกิจการที่เกี่ยวข้องกันที่เป็นสกุลเงินบาทและเงินตราต่างประเทศ</w:t>
      </w:r>
      <w:r w:rsidR="007D20A4" w:rsidRPr="00127AAB">
        <w:rPr>
          <w:rFonts w:ascii="Angsana New" w:eastAsia="Angsana New" w:hAnsi="Angsana New" w:cs="Angsana New" w:hint="cs"/>
          <w:spacing w:val="-6"/>
          <w:sz w:val="30"/>
          <w:szCs w:val="30"/>
          <w:cs/>
        </w:rPr>
        <w:t xml:space="preserve"> </w:t>
      </w:r>
      <w:r w:rsidR="007D20A4" w:rsidRPr="00127AAB">
        <w:rPr>
          <w:rFonts w:ascii="Angsana New" w:eastAsia="Angsana New" w:hAnsi="Angsana New" w:cs="Angsana New"/>
          <w:spacing w:val="-6"/>
          <w:sz w:val="30"/>
          <w:szCs w:val="30"/>
          <w:cs/>
        </w:rPr>
        <w:t>จำนวน</w:t>
      </w:r>
      <w:r w:rsidR="007D20A4" w:rsidRPr="00127AAB">
        <w:rPr>
          <w:rFonts w:ascii="Angsana New" w:eastAsia="Angsana New" w:hAnsi="Angsana New" w:cs="Angsana New"/>
          <w:spacing w:val="-6"/>
          <w:sz w:val="30"/>
          <w:szCs w:val="30"/>
        </w:rPr>
        <w:t xml:space="preserve"> </w:t>
      </w:r>
      <w:r w:rsidR="00F24F95">
        <w:rPr>
          <w:rFonts w:ascii="Angsana New" w:eastAsia="Angsana New" w:hAnsi="Angsana New" w:cs="Angsana New"/>
          <w:spacing w:val="-6"/>
          <w:sz w:val="30"/>
          <w:szCs w:val="30"/>
        </w:rPr>
        <w:br/>
      </w:r>
      <w:r w:rsidR="007D20A4" w:rsidRPr="00783D44">
        <w:rPr>
          <w:rFonts w:ascii="Angsana New" w:eastAsia="Angsana New" w:hAnsi="Angsana New" w:cs="Angsana New"/>
          <w:spacing w:val="-6"/>
          <w:sz w:val="30"/>
          <w:szCs w:val="30"/>
        </w:rPr>
        <w:t>16</w:t>
      </w:r>
      <w:r w:rsidR="007D20A4" w:rsidRPr="00127AAB">
        <w:rPr>
          <w:rFonts w:ascii="Angsana New" w:eastAsia="Angsana New" w:hAnsi="Angsana New" w:cs="Angsana New"/>
          <w:spacing w:val="-6"/>
          <w:sz w:val="30"/>
          <w:szCs w:val="30"/>
          <w:cs/>
        </w:rPr>
        <w:t xml:space="preserve"> </w:t>
      </w:r>
      <w:r w:rsidR="007D20A4" w:rsidRPr="00783D44">
        <w:rPr>
          <w:rFonts w:ascii="Angsana New" w:eastAsia="Angsana New" w:hAnsi="Angsana New" w:cs="Angsana New"/>
          <w:spacing w:val="-6"/>
          <w:sz w:val="30"/>
          <w:szCs w:val="30"/>
          <w:cs/>
        </w:rPr>
        <w:t xml:space="preserve">ราย </w:t>
      </w:r>
      <w:r w:rsidR="00783D44" w:rsidRPr="00783D44">
        <w:rPr>
          <w:rFonts w:ascii="Angsana New" w:eastAsia="Angsana New" w:hAnsi="Angsana New" w:cs="Angsana New"/>
          <w:spacing w:val="-6"/>
          <w:sz w:val="30"/>
          <w:szCs w:val="30"/>
        </w:rPr>
        <w:t xml:space="preserve"> </w:t>
      </w:r>
      <w:r w:rsidR="00DE5EE2" w:rsidRPr="00127AAB">
        <w:rPr>
          <w:rFonts w:ascii="Angsana New" w:eastAsia="Angsana New" w:hAnsi="Angsana New" w:cs="Angsana New"/>
          <w:spacing w:val="-6"/>
          <w:sz w:val="30"/>
          <w:szCs w:val="30"/>
          <w:cs/>
        </w:rPr>
        <w:t xml:space="preserve">สิ้นสุดสัญญาภายในปี </w:t>
      </w:r>
      <w:r w:rsidR="00D540AB" w:rsidRPr="00783D44">
        <w:rPr>
          <w:rFonts w:ascii="Angsana New" w:eastAsia="Angsana New" w:hAnsi="Angsana New" w:cs="Angsana New"/>
          <w:spacing w:val="-6"/>
          <w:sz w:val="30"/>
          <w:szCs w:val="30"/>
        </w:rPr>
        <w:t>25</w:t>
      </w:r>
      <w:r w:rsidR="00783D44" w:rsidRPr="00783D44">
        <w:rPr>
          <w:rFonts w:ascii="Angsana New" w:eastAsia="Angsana New" w:hAnsi="Angsana New" w:cs="Angsana New"/>
          <w:spacing w:val="-6"/>
          <w:sz w:val="30"/>
          <w:szCs w:val="30"/>
        </w:rPr>
        <w:t>72 (2567</w:t>
      </w:r>
      <w:r w:rsidR="00783D44" w:rsidRPr="00783D44">
        <w:t xml:space="preserve"> </w:t>
      </w:r>
      <w:r w:rsidR="00783D44" w:rsidRPr="00783D44">
        <w:rPr>
          <w:rFonts w:ascii="Angsana New" w:eastAsia="Angsana New" w:hAnsi="Angsana New" w:cs="Angsana New"/>
          <w:spacing w:val="-6"/>
          <w:sz w:val="30"/>
          <w:szCs w:val="30"/>
          <w:cs/>
        </w:rPr>
        <w:t xml:space="preserve">: จำนวน </w:t>
      </w:r>
      <w:r w:rsidR="00783D44" w:rsidRPr="00783D44">
        <w:rPr>
          <w:rFonts w:ascii="Angsana New" w:eastAsia="Angsana New" w:hAnsi="Angsana New" w:cs="Angsana New"/>
          <w:spacing w:val="-6"/>
          <w:sz w:val="30"/>
          <w:szCs w:val="30"/>
        </w:rPr>
        <w:t>16</w:t>
      </w:r>
      <w:r w:rsidR="00783D44" w:rsidRPr="00783D44">
        <w:rPr>
          <w:rFonts w:ascii="Angsana New" w:eastAsia="Angsana New" w:hAnsi="Angsana New" w:cs="Angsana New"/>
          <w:spacing w:val="-6"/>
          <w:sz w:val="30"/>
          <w:szCs w:val="30"/>
          <w:cs/>
        </w:rPr>
        <w:t xml:space="preserve"> ราย สิ้นสุดอายุสัญญาภายในปี</w:t>
      </w:r>
      <w:r w:rsidR="00783D44" w:rsidRPr="00783D44">
        <w:rPr>
          <w:rFonts w:ascii="Angsana New" w:eastAsia="Angsana New" w:hAnsi="Angsana New" w:cs="Angsana New"/>
          <w:spacing w:val="-6"/>
          <w:sz w:val="30"/>
          <w:szCs w:val="30"/>
        </w:rPr>
        <w:t xml:space="preserve"> </w:t>
      </w:r>
      <w:r w:rsidR="00D540AB" w:rsidRPr="00783D44">
        <w:rPr>
          <w:rFonts w:ascii="Angsana New" w:eastAsia="Angsana New" w:hAnsi="Angsana New" w:cs="Angsana New"/>
          <w:spacing w:val="-6"/>
          <w:sz w:val="30"/>
          <w:szCs w:val="30"/>
        </w:rPr>
        <w:t>2568</w:t>
      </w:r>
      <w:r w:rsidR="00783D44" w:rsidRPr="00783D44">
        <w:rPr>
          <w:rFonts w:ascii="Angsana New" w:eastAsia="Angsana New" w:hAnsi="Angsana New" w:cs="Angsana New"/>
          <w:spacing w:val="-6"/>
          <w:sz w:val="30"/>
          <w:szCs w:val="30"/>
        </w:rPr>
        <w:t>)</w:t>
      </w:r>
      <w:r w:rsidR="007D20A4" w:rsidRPr="00127AAB">
        <w:rPr>
          <w:rFonts w:ascii="Angsana New" w:eastAsia="Angsana New" w:hAnsi="Angsana New" w:cs="Angsana New" w:hint="cs"/>
          <w:spacing w:val="-6"/>
          <w:sz w:val="30"/>
          <w:szCs w:val="30"/>
          <w:cs/>
        </w:rPr>
        <w:t xml:space="preserve"> </w:t>
      </w:r>
      <w:r w:rsidR="00DE5EE2" w:rsidRPr="00127AAB">
        <w:rPr>
          <w:rFonts w:ascii="Angsana New" w:eastAsia="Angsana New" w:hAnsi="Angsana New" w:cs="Angsana New"/>
          <w:spacing w:val="-6"/>
          <w:sz w:val="30"/>
          <w:szCs w:val="30"/>
          <w:cs/>
        </w:rPr>
        <w:t>โดยมีค่าบริการที่ต้องจ่าย</w:t>
      </w:r>
      <w:r w:rsidR="007D20A4" w:rsidRPr="00127AAB">
        <w:rPr>
          <w:rFonts w:ascii="Angsana New" w:eastAsia="Angsana New" w:hAnsi="Angsana New" w:cs="Angsana New" w:hint="cs"/>
          <w:spacing w:val="-6"/>
          <w:sz w:val="30"/>
          <w:szCs w:val="30"/>
          <w:cs/>
        </w:rPr>
        <w:t xml:space="preserve"> </w:t>
      </w:r>
      <w:r w:rsidR="00DE5EE2" w:rsidRPr="00127AAB">
        <w:rPr>
          <w:rFonts w:ascii="Angsana New" w:eastAsia="Angsana New" w:hAnsi="Angsana New" w:cs="Angsana New"/>
          <w:spacing w:val="-6"/>
          <w:sz w:val="30"/>
          <w:szCs w:val="30"/>
          <w:cs/>
        </w:rPr>
        <w:t>ดังนี้</w:t>
      </w:r>
    </w:p>
    <w:tbl>
      <w:tblPr>
        <w:tblW w:w="9072" w:type="dxa"/>
        <w:tblInd w:w="567" w:type="dxa"/>
        <w:tblLayout w:type="fixed"/>
        <w:tblLook w:val="0000" w:firstRow="0" w:lastRow="0" w:firstColumn="0" w:lastColumn="0" w:noHBand="0" w:noVBand="0"/>
      </w:tblPr>
      <w:tblGrid>
        <w:gridCol w:w="2410"/>
        <w:gridCol w:w="1418"/>
        <w:gridCol w:w="283"/>
        <w:gridCol w:w="1418"/>
        <w:gridCol w:w="283"/>
        <w:gridCol w:w="1418"/>
        <w:gridCol w:w="283"/>
        <w:gridCol w:w="1559"/>
      </w:tblGrid>
      <w:tr w:rsidR="00DE5EE2" w:rsidRPr="000A03F4" w14:paraId="463E8967" w14:textId="77777777" w:rsidTr="00A6111D">
        <w:trPr>
          <w:tblHeader/>
        </w:trPr>
        <w:tc>
          <w:tcPr>
            <w:tcW w:w="2410" w:type="dxa"/>
          </w:tcPr>
          <w:p w14:paraId="177AA0A8" w14:textId="77777777" w:rsidR="00DE5EE2" w:rsidRPr="000A03F4"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671F8CA" w14:textId="77777777" w:rsidR="00DE5EE2" w:rsidRPr="000A03F4" w:rsidRDefault="00DE5EE2" w:rsidP="00571370">
            <w:pPr>
              <w:tabs>
                <w:tab w:val="left" w:pos="-5592"/>
              </w:tabs>
              <w:ind w:left="-63" w:right="-108"/>
              <w:jc w:val="center"/>
              <w:rPr>
                <w:rFonts w:ascii="Angsana New" w:hAnsi="Angsana New" w:cs="Angsana New"/>
                <w:u w:val="single"/>
              </w:rPr>
            </w:pPr>
            <w:r w:rsidRPr="000A03F4">
              <w:rPr>
                <w:rFonts w:ascii="Angsana New" w:hAnsi="Angsana New" w:cs="Angsana New"/>
                <w:cs/>
              </w:rPr>
              <w:t>งบการเงินรวม</w:t>
            </w:r>
          </w:p>
        </w:tc>
        <w:tc>
          <w:tcPr>
            <w:tcW w:w="283" w:type="dxa"/>
          </w:tcPr>
          <w:p w14:paraId="6D623A37" w14:textId="77777777" w:rsidR="00DE5EE2" w:rsidRPr="000A03F4" w:rsidRDefault="00DE5EE2" w:rsidP="00B9196E">
            <w:pPr>
              <w:tabs>
                <w:tab w:val="left" w:pos="-5592"/>
                <w:tab w:val="left" w:pos="1170"/>
              </w:tabs>
              <w:jc w:val="center"/>
              <w:rPr>
                <w:rFonts w:ascii="Angsana New" w:hAnsi="Angsana New" w:cs="Angsana New"/>
                <w:cs/>
              </w:rPr>
            </w:pPr>
          </w:p>
        </w:tc>
        <w:tc>
          <w:tcPr>
            <w:tcW w:w="3260" w:type="dxa"/>
            <w:gridSpan w:val="3"/>
          </w:tcPr>
          <w:p w14:paraId="6C605234" w14:textId="77777777" w:rsidR="00DE5EE2" w:rsidRPr="000A03F4" w:rsidRDefault="00DE5EE2" w:rsidP="00B9196E">
            <w:pPr>
              <w:tabs>
                <w:tab w:val="left" w:pos="-5592"/>
                <w:tab w:val="left" w:pos="1170"/>
              </w:tabs>
              <w:jc w:val="center"/>
              <w:rPr>
                <w:rFonts w:ascii="Angsana New" w:hAnsi="Angsana New" w:cs="Angsana New"/>
                <w:u w:val="single"/>
                <w:cs/>
              </w:rPr>
            </w:pPr>
            <w:r w:rsidRPr="000A03F4">
              <w:rPr>
                <w:rFonts w:ascii="Angsana New" w:hAnsi="Angsana New" w:cs="Angsana New"/>
                <w:cs/>
              </w:rPr>
              <w:t>งบการเงินเฉพาะกิจการ</w:t>
            </w:r>
          </w:p>
        </w:tc>
      </w:tr>
      <w:tr w:rsidR="00DE5EE2" w:rsidRPr="000A03F4" w14:paraId="73A7AD07" w14:textId="77777777" w:rsidTr="00A6111D">
        <w:trPr>
          <w:tblHeader/>
        </w:trPr>
        <w:tc>
          <w:tcPr>
            <w:tcW w:w="2410" w:type="dxa"/>
          </w:tcPr>
          <w:p w14:paraId="682A1FA3" w14:textId="77777777" w:rsidR="00DE5EE2" w:rsidRPr="000A03F4"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FB1C1EF" w14:textId="68FCF849" w:rsidR="00DE5EE2" w:rsidRPr="000A03F4" w:rsidRDefault="00DE5EE2" w:rsidP="00B9196E">
            <w:pPr>
              <w:tabs>
                <w:tab w:val="left" w:pos="-5592"/>
              </w:tabs>
              <w:ind w:left="-63" w:right="-108"/>
              <w:jc w:val="center"/>
              <w:rPr>
                <w:rFonts w:ascii="Angsana New" w:hAnsi="Angsana New" w:cs="Angsana New"/>
                <w:u w:val="single"/>
              </w:rPr>
            </w:pPr>
            <w:r w:rsidRPr="000A03F4">
              <w:rPr>
                <w:rFonts w:ascii="Angsana New" w:hAnsi="Angsana New" w:cs="Angsana New"/>
                <w:cs/>
              </w:rPr>
              <w:t>ณ วันที่</w:t>
            </w:r>
            <w:r w:rsidR="00537153" w:rsidRPr="00E30630">
              <w:rPr>
                <w:rFonts w:ascii="Angsana New" w:hAnsi="Angsana New" w:cs="Angsana New" w:hint="cs"/>
                <w:cs/>
              </w:rPr>
              <w:t xml:space="preserve"> </w:t>
            </w:r>
            <w:r w:rsidR="00537153" w:rsidRPr="00E30630">
              <w:rPr>
                <w:rFonts w:ascii="Angsana New" w:hAnsi="Angsana New" w:cs="Angsana New"/>
              </w:rPr>
              <w:t xml:space="preserve">31 </w:t>
            </w:r>
            <w:r w:rsidR="00537153" w:rsidRPr="00E30630">
              <w:rPr>
                <w:rFonts w:ascii="Angsana New" w:hAnsi="Angsana New" w:cs="Angsana New" w:hint="cs"/>
                <w:cs/>
              </w:rPr>
              <w:t>ธันวาคม</w:t>
            </w:r>
          </w:p>
        </w:tc>
        <w:tc>
          <w:tcPr>
            <w:tcW w:w="283" w:type="dxa"/>
          </w:tcPr>
          <w:p w14:paraId="3169AE30" w14:textId="77777777" w:rsidR="00DE5EE2" w:rsidRPr="000A03F4" w:rsidRDefault="00DE5EE2" w:rsidP="00B9196E">
            <w:pPr>
              <w:tabs>
                <w:tab w:val="left" w:pos="-5592"/>
              </w:tabs>
              <w:ind w:left="-63" w:right="-108"/>
              <w:jc w:val="center"/>
              <w:rPr>
                <w:rFonts w:ascii="Angsana New" w:hAnsi="Angsana New" w:cs="Angsana New"/>
                <w:cs/>
              </w:rPr>
            </w:pPr>
          </w:p>
        </w:tc>
        <w:tc>
          <w:tcPr>
            <w:tcW w:w="3260" w:type="dxa"/>
            <w:gridSpan w:val="3"/>
          </w:tcPr>
          <w:p w14:paraId="18FE6CFC" w14:textId="35438BA7" w:rsidR="00DE5EE2" w:rsidRPr="000A03F4" w:rsidRDefault="00DE5EE2" w:rsidP="00B9196E">
            <w:pPr>
              <w:tabs>
                <w:tab w:val="left" w:pos="-5592"/>
              </w:tabs>
              <w:ind w:left="-63" w:right="-108"/>
              <w:jc w:val="center"/>
              <w:rPr>
                <w:rFonts w:ascii="Angsana New" w:hAnsi="Angsana New" w:cs="Angsana New"/>
                <w:cs/>
              </w:rPr>
            </w:pPr>
            <w:r w:rsidRPr="000A03F4">
              <w:rPr>
                <w:rFonts w:ascii="Angsana New" w:hAnsi="Angsana New" w:cs="Angsana New"/>
                <w:cs/>
              </w:rPr>
              <w:t>ณ วันที่</w:t>
            </w:r>
            <w:r w:rsidR="00537153" w:rsidRPr="00E30630">
              <w:rPr>
                <w:rFonts w:ascii="Angsana New" w:hAnsi="Angsana New" w:cs="Angsana New"/>
                <w:cs/>
              </w:rPr>
              <w:t xml:space="preserve"> </w:t>
            </w:r>
            <w:r w:rsidR="00537153">
              <w:rPr>
                <w:rFonts w:ascii="Angsana New" w:hAnsi="Angsana New" w:cs="Angsana New"/>
              </w:rPr>
              <w:t>31</w:t>
            </w:r>
            <w:r w:rsidR="00537153" w:rsidRPr="00E30630">
              <w:rPr>
                <w:rFonts w:ascii="Angsana New" w:hAnsi="Angsana New" w:cs="Angsana New"/>
                <w:cs/>
              </w:rPr>
              <w:t xml:space="preserve"> ธันวาคม</w:t>
            </w:r>
          </w:p>
        </w:tc>
      </w:tr>
      <w:tr w:rsidR="00772C10" w:rsidRPr="000A03F4" w14:paraId="391FFEB2" w14:textId="77777777" w:rsidTr="00A6111D">
        <w:trPr>
          <w:tblHeader/>
        </w:trPr>
        <w:tc>
          <w:tcPr>
            <w:tcW w:w="2410" w:type="dxa"/>
          </w:tcPr>
          <w:p w14:paraId="02A5C934" w14:textId="77777777" w:rsidR="00772C10" w:rsidRPr="000A03F4" w:rsidRDefault="00772C10" w:rsidP="00772C10">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2D24737C" w14:textId="78A18AC7" w:rsidR="00772C10" w:rsidRPr="000A03F4" w:rsidRDefault="00772C10" w:rsidP="00772C10">
            <w:pPr>
              <w:tabs>
                <w:tab w:val="left" w:pos="-5592"/>
              </w:tabs>
              <w:ind w:left="-63" w:right="-108"/>
              <w:jc w:val="center"/>
              <w:rPr>
                <w:rFonts w:ascii="Angsana New" w:hAnsi="Angsana New" w:cs="Angsana New"/>
                <w:u w:val="single"/>
              </w:rPr>
            </w:pPr>
            <w:r w:rsidRPr="00721E0F">
              <w:rPr>
                <w:rFonts w:ascii="Angsana New" w:hAnsi="Angsana New" w:cs="Angsana New"/>
                <w:u w:val="single"/>
              </w:rPr>
              <w:t>256</w:t>
            </w:r>
            <w:r>
              <w:rPr>
                <w:rFonts w:ascii="Angsana New" w:hAnsi="Angsana New" w:cs="Angsana New"/>
                <w:u w:val="single"/>
              </w:rPr>
              <w:t>8</w:t>
            </w:r>
          </w:p>
        </w:tc>
        <w:tc>
          <w:tcPr>
            <w:tcW w:w="283" w:type="dxa"/>
          </w:tcPr>
          <w:p w14:paraId="6A6F1A3D" w14:textId="77777777" w:rsidR="00772C10" w:rsidRPr="000A03F4" w:rsidRDefault="00772C10" w:rsidP="00772C10">
            <w:pPr>
              <w:tabs>
                <w:tab w:val="left" w:pos="-5592"/>
              </w:tabs>
              <w:ind w:left="-63" w:right="-108"/>
              <w:jc w:val="center"/>
              <w:rPr>
                <w:rFonts w:ascii="Angsana New" w:hAnsi="Angsana New" w:cs="Angsana New"/>
              </w:rPr>
            </w:pPr>
          </w:p>
        </w:tc>
        <w:tc>
          <w:tcPr>
            <w:tcW w:w="1418" w:type="dxa"/>
          </w:tcPr>
          <w:p w14:paraId="434E7DDC" w14:textId="434CAC93" w:rsidR="00772C10" w:rsidRPr="000A03F4" w:rsidRDefault="00772C10" w:rsidP="00772C10">
            <w:pPr>
              <w:tabs>
                <w:tab w:val="left" w:pos="-5592"/>
              </w:tabs>
              <w:ind w:left="-63" w:right="-108"/>
              <w:jc w:val="center"/>
              <w:rPr>
                <w:rFonts w:ascii="Angsana New" w:hAnsi="Angsana New" w:cs="Angsana New"/>
                <w:u w:val="single"/>
              </w:rPr>
            </w:pP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c>
          <w:tcPr>
            <w:tcW w:w="283" w:type="dxa"/>
          </w:tcPr>
          <w:p w14:paraId="353F49BF" w14:textId="77777777" w:rsidR="00772C10" w:rsidRPr="000A03F4" w:rsidRDefault="00772C10" w:rsidP="00772C10">
            <w:pPr>
              <w:tabs>
                <w:tab w:val="left" w:pos="-5592"/>
              </w:tabs>
              <w:ind w:left="-63" w:right="-108"/>
              <w:jc w:val="center"/>
              <w:rPr>
                <w:rFonts w:ascii="Angsana New" w:hAnsi="Angsana New" w:cs="Angsana New"/>
              </w:rPr>
            </w:pPr>
          </w:p>
        </w:tc>
        <w:tc>
          <w:tcPr>
            <w:tcW w:w="1418" w:type="dxa"/>
          </w:tcPr>
          <w:p w14:paraId="57FD02A5" w14:textId="073E07F0" w:rsidR="00772C10" w:rsidRPr="000A03F4" w:rsidRDefault="00772C10" w:rsidP="00772C10">
            <w:pPr>
              <w:tabs>
                <w:tab w:val="left" w:pos="-5592"/>
              </w:tabs>
              <w:ind w:left="-63" w:right="-108"/>
              <w:jc w:val="center"/>
              <w:rPr>
                <w:rFonts w:ascii="Angsana New" w:hAnsi="Angsana New" w:cs="Angsana New"/>
                <w:u w:val="single"/>
              </w:rPr>
            </w:pPr>
            <w:r w:rsidRPr="00721E0F">
              <w:rPr>
                <w:rFonts w:ascii="Angsana New" w:hAnsi="Angsana New" w:cs="Angsana New"/>
                <w:u w:val="single"/>
              </w:rPr>
              <w:t>256</w:t>
            </w:r>
            <w:r>
              <w:rPr>
                <w:rFonts w:ascii="Angsana New" w:hAnsi="Angsana New" w:cs="Angsana New"/>
                <w:u w:val="single"/>
              </w:rPr>
              <w:t>8</w:t>
            </w:r>
          </w:p>
        </w:tc>
        <w:tc>
          <w:tcPr>
            <w:tcW w:w="283" w:type="dxa"/>
          </w:tcPr>
          <w:p w14:paraId="205B611D" w14:textId="77777777" w:rsidR="00772C10" w:rsidRPr="000A03F4" w:rsidRDefault="00772C10" w:rsidP="00772C10">
            <w:pPr>
              <w:tabs>
                <w:tab w:val="left" w:pos="-5592"/>
              </w:tabs>
              <w:ind w:left="-63" w:right="-108"/>
              <w:jc w:val="center"/>
              <w:rPr>
                <w:rFonts w:ascii="Angsana New" w:hAnsi="Angsana New" w:cs="Angsana New"/>
              </w:rPr>
            </w:pPr>
          </w:p>
        </w:tc>
        <w:tc>
          <w:tcPr>
            <w:tcW w:w="1559" w:type="dxa"/>
          </w:tcPr>
          <w:p w14:paraId="6CA961F6" w14:textId="6BD70AEF" w:rsidR="00772C10" w:rsidRPr="000A03F4" w:rsidRDefault="00772C10" w:rsidP="00772C10">
            <w:pPr>
              <w:tabs>
                <w:tab w:val="left" w:pos="-5592"/>
              </w:tabs>
              <w:ind w:left="-63" w:right="-108"/>
              <w:jc w:val="center"/>
              <w:rPr>
                <w:rFonts w:ascii="Angsana New" w:hAnsi="Angsana New" w:cs="Angsana New"/>
                <w:u w:val="single"/>
              </w:rPr>
            </w:pP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u w:val="single"/>
              </w:rPr>
              <w:t>7</w:t>
            </w:r>
          </w:p>
        </w:tc>
      </w:tr>
      <w:tr w:rsidR="00927005" w:rsidRPr="000A03F4" w14:paraId="334FC2E9" w14:textId="77777777" w:rsidTr="00A6111D">
        <w:tc>
          <w:tcPr>
            <w:tcW w:w="3828" w:type="dxa"/>
            <w:gridSpan w:val="2"/>
          </w:tcPr>
          <w:p w14:paraId="5246340D" w14:textId="75526F21" w:rsidR="00927005" w:rsidRPr="000A03F4" w:rsidRDefault="00927005" w:rsidP="00A6111D">
            <w:pPr>
              <w:tabs>
                <w:tab w:val="left" w:pos="360"/>
                <w:tab w:val="left" w:pos="1170"/>
                <w:tab w:val="left" w:pos="1710"/>
                <w:tab w:val="left" w:pos="2070"/>
                <w:tab w:val="left" w:pos="2520"/>
              </w:tabs>
              <w:ind w:hanging="108"/>
              <w:jc w:val="thaiDistribute"/>
              <w:rPr>
                <w:rFonts w:ascii="Angsana New" w:hAnsi="Angsana New" w:cs="Angsana New"/>
                <w:cs/>
              </w:rPr>
            </w:pPr>
            <w:r w:rsidRPr="00927005">
              <w:rPr>
                <w:rFonts w:ascii="Angsana New" w:hAnsi="Angsana New" w:cs="Angsana New"/>
                <w:u w:val="single"/>
                <w:cs/>
              </w:rPr>
              <w:t>สกุลเงินบาท</w:t>
            </w:r>
            <w:r w:rsidRPr="00927005">
              <w:rPr>
                <w:rFonts w:ascii="Angsana New" w:hAnsi="Angsana New" w:cs="Angsana New"/>
                <w:cs/>
              </w:rPr>
              <w:t xml:space="preserve"> (หน่วย : บาท)</w:t>
            </w:r>
          </w:p>
        </w:tc>
        <w:tc>
          <w:tcPr>
            <w:tcW w:w="283" w:type="dxa"/>
          </w:tcPr>
          <w:p w14:paraId="6A47AEE9"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5B0E18D4"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46DB6457"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69A549F3"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0512E225" w14:textId="77777777" w:rsidR="00927005" w:rsidRPr="000A03F4" w:rsidRDefault="00927005" w:rsidP="00F756A7">
            <w:pPr>
              <w:tabs>
                <w:tab w:val="left" w:pos="-5592"/>
              </w:tabs>
              <w:ind w:left="-63" w:right="-108"/>
              <w:jc w:val="center"/>
              <w:rPr>
                <w:rFonts w:ascii="Angsana New" w:hAnsi="Angsana New" w:cs="Angsana New"/>
              </w:rPr>
            </w:pPr>
          </w:p>
        </w:tc>
        <w:tc>
          <w:tcPr>
            <w:tcW w:w="1559" w:type="dxa"/>
          </w:tcPr>
          <w:p w14:paraId="407A6A60" w14:textId="77777777" w:rsidR="00927005" w:rsidRPr="000A03F4" w:rsidRDefault="00927005" w:rsidP="00F756A7">
            <w:pPr>
              <w:tabs>
                <w:tab w:val="left" w:pos="-5592"/>
              </w:tabs>
              <w:ind w:left="-63" w:right="-108"/>
              <w:jc w:val="center"/>
              <w:rPr>
                <w:rFonts w:ascii="Angsana New" w:hAnsi="Angsana New" w:cs="Angsana New"/>
                <w:cs/>
              </w:rPr>
            </w:pPr>
          </w:p>
        </w:tc>
      </w:tr>
      <w:tr w:rsidR="00772C10" w:rsidRPr="000A03F4" w14:paraId="677CD6A7" w14:textId="77777777" w:rsidTr="00A6111D">
        <w:tc>
          <w:tcPr>
            <w:tcW w:w="2410" w:type="dxa"/>
          </w:tcPr>
          <w:p w14:paraId="15F53CEA" w14:textId="77777777" w:rsidR="00772C10" w:rsidRPr="000A03F4" w:rsidRDefault="00772C10" w:rsidP="00772C10">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tcPr>
          <w:p w14:paraId="7C2E8F6E" w14:textId="6B6AEA6B" w:rsidR="00772C10" w:rsidRPr="00772C10" w:rsidRDefault="007B77F2" w:rsidP="00772C10">
            <w:pPr>
              <w:tabs>
                <w:tab w:val="left" w:pos="-5592"/>
              </w:tabs>
              <w:ind w:left="-63"/>
              <w:jc w:val="right"/>
              <w:rPr>
                <w:rFonts w:ascii="Angsana New" w:hAnsi="Angsana New" w:cs="Angsana New"/>
                <w:highlight w:val="yellow"/>
              </w:rPr>
            </w:pPr>
            <w:r w:rsidRPr="007B77F2">
              <w:rPr>
                <w:rFonts w:ascii="Angsana New" w:hAnsi="Angsana New" w:cs="Angsana New"/>
                <w:kern w:val="2"/>
                <w14:ligatures w14:val="standardContextual"/>
              </w:rPr>
              <w:t>41,658,100.00</w:t>
            </w:r>
          </w:p>
        </w:tc>
        <w:tc>
          <w:tcPr>
            <w:tcW w:w="283" w:type="dxa"/>
          </w:tcPr>
          <w:p w14:paraId="21417888" w14:textId="77777777" w:rsidR="00772C10" w:rsidRPr="000A03F4" w:rsidRDefault="00772C10" w:rsidP="00772C10">
            <w:pPr>
              <w:tabs>
                <w:tab w:val="left" w:pos="-5592"/>
              </w:tabs>
              <w:ind w:left="-63"/>
              <w:jc w:val="right"/>
              <w:rPr>
                <w:rFonts w:ascii="Angsana New" w:hAnsi="Angsana New" w:cs="Angsana New"/>
              </w:rPr>
            </w:pPr>
          </w:p>
        </w:tc>
        <w:tc>
          <w:tcPr>
            <w:tcW w:w="1418" w:type="dxa"/>
          </w:tcPr>
          <w:p w14:paraId="67B9BFC3" w14:textId="153F56E8" w:rsidR="00772C10" w:rsidRPr="000A03F4" w:rsidRDefault="00772C10" w:rsidP="00772C10">
            <w:pPr>
              <w:tabs>
                <w:tab w:val="left" w:pos="-5592"/>
              </w:tabs>
              <w:ind w:left="-63"/>
              <w:jc w:val="right"/>
              <w:rPr>
                <w:rFonts w:ascii="Angsana New" w:hAnsi="Angsana New" w:cs="Angsana New"/>
              </w:rPr>
            </w:pPr>
            <w:r w:rsidRPr="00021D88">
              <w:rPr>
                <w:rFonts w:ascii="Angsana New" w:hAnsi="Angsana New" w:cs="Angsana New"/>
                <w:kern w:val="2"/>
                <w14:ligatures w14:val="standardContextual"/>
              </w:rPr>
              <w:t>58,924,600.00</w:t>
            </w:r>
          </w:p>
        </w:tc>
        <w:tc>
          <w:tcPr>
            <w:tcW w:w="283" w:type="dxa"/>
          </w:tcPr>
          <w:p w14:paraId="5BFE8B2F" w14:textId="77777777" w:rsidR="00772C10" w:rsidRPr="000A03F4" w:rsidRDefault="00772C10" w:rsidP="00772C10">
            <w:pPr>
              <w:tabs>
                <w:tab w:val="left" w:pos="-5592"/>
              </w:tabs>
              <w:ind w:left="-63"/>
              <w:jc w:val="right"/>
              <w:rPr>
                <w:rFonts w:ascii="Angsana New" w:hAnsi="Angsana New" w:cs="Angsana New"/>
              </w:rPr>
            </w:pPr>
          </w:p>
        </w:tc>
        <w:tc>
          <w:tcPr>
            <w:tcW w:w="1418" w:type="dxa"/>
          </w:tcPr>
          <w:p w14:paraId="4F2E60C4" w14:textId="3DA1FB93" w:rsidR="00772C10" w:rsidRPr="00772C10" w:rsidRDefault="003B1794" w:rsidP="00772C10">
            <w:pPr>
              <w:tabs>
                <w:tab w:val="left" w:pos="-5592"/>
              </w:tabs>
              <w:ind w:left="-63"/>
              <w:jc w:val="right"/>
              <w:rPr>
                <w:rFonts w:ascii="Angsana New" w:hAnsi="Angsana New" w:cs="Angsana New"/>
                <w:highlight w:val="yellow"/>
              </w:rPr>
            </w:pPr>
            <w:r w:rsidRPr="003B1794">
              <w:rPr>
                <w:rFonts w:ascii="Angsana New" w:hAnsi="Angsana New" w:cs="Angsana New"/>
                <w:kern w:val="2"/>
                <w14:ligatures w14:val="standardContextual"/>
              </w:rPr>
              <w:t>481,500.00</w:t>
            </w:r>
          </w:p>
        </w:tc>
        <w:tc>
          <w:tcPr>
            <w:tcW w:w="283" w:type="dxa"/>
          </w:tcPr>
          <w:p w14:paraId="41431F1D" w14:textId="77777777" w:rsidR="00772C10" w:rsidRPr="000A03F4" w:rsidRDefault="00772C10" w:rsidP="00772C10">
            <w:pPr>
              <w:tabs>
                <w:tab w:val="left" w:pos="-5592"/>
              </w:tabs>
              <w:ind w:left="-63"/>
              <w:jc w:val="right"/>
              <w:rPr>
                <w:rFonts w:ascii="Angsana New" w:hAnsi="Angsana New" w:cs="Angsana New"/>
              </w:rPr>
            </w:pPr>
          </w:p>
        </w:tc>
        <w:tc>
          <w:tcPr>
            <w:tcW w:w="1559" w:type="dxa"/>
          </w:tcPr>
          <w:p w14:paraId="470D6231" w14:textId="73517159" w:rsidR="00772C10" w:rsidRPr="000A03F4" w:rsidRDefault="00772C10" w:rsidP="00772C10">
            <w:pPr>
              <w:tabs>
                <w:tab w:val="left" w:pos="-5592"/>
              </w:tabs>
              <w:ind w:left="-63"/>
              <w:jc w:val="right"/>
              <w:rPr>
                <w:rFonts w:ascii="Angsana New" w:hAnsi="Angsana New" w:cs="Angsana New"/>
              </w:rPr>
            </w:pPr>
            <w:r w:rsidRPr="00021D88">
              <w:rPr>
                <w:rFonts w:ascii="Angsana New" w:hAnsi="Angsana New" w:cs="Angsana New"/>
                <w:kern w:val="2"/>
                <w14:ligatures w14:val="standardContextual"/>
              </w:rPr>
              <w:t>87,312</w:t>
            </w:r>
            <w:r>
              <w:rPr>
                <w:rFonts w:ascii="Angsana New" w:hAnsi="Angsana New" w:cs="Angsana New"/>
                <w:kern w:val="2"/>
                <w14:ligatures w14:val="standardContextual"/>
              </w:rPr>
              <w:t>,000.00</w:t>
            </w:r>
          </w:p>
        </w:tc>
      </w:tr>
      <w:tr w:rsidR="00772C10" w:rsidRPr="000A03F4" w14:paraId="65398DA3" w14:textId="77777777" w:rsidTr="00A6111D">
        <w:tc>
          <w:tcPr>
            <w:tcW w:w="2410" w:type="dxa"/>
          </w:tcPr>
          <w:p w14:paraId="3B43B13D" w14:textId="77777777" w:rsidR="00772C10" w:rsidRPr="000A03F4" w:rsidRDefault="00772C10" w:rsidP="00772C10">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Pr>
          <w:p w14:paraId="2EF35291" w14:textId="691C2548" w:rsidR="00772C10" w:rsidRPr="00772C10" w:rsidRDefault="00772C10" w:rsidP="007B77F2">
            <w:pPr>
              <w:tabs>
                <w:tab w:val="left" w:pos="-5592"/>
              </w:tabs>
              <w:ind w:left="-63" w:right="-128"/>
              <w:jc w:val="center"/>
              <w:rPr>
                <w:rFonts w:ascii="Angsana New" w:hAnsi="Angsana New" w:cs="Angsana New"/>
                <w:highlight w:val="yellow"/>
              </w:rPr>
            </w:pPr>
            <w:r w:rsidRPr="007B77F2">
              <w:rPr>
                <w:rFonts w:ascii="Angsana New" w:hAnsi="Angsana New" w:cs="Angsana New"/>
                <w:kern w:val="2"/>
                <w14:ligatures w14:val="standardContextual"/>
              </w:rPr>
              <w:t>-</w:t>
            </w:r>
          </w:p>
        </w:tc>
        <w:tc>
          <w:tcPr>
            <w:tcW w:w="283" w:type="dxa"/>
          </w:tcPr>
          <w:p w14:paraId="47B3639C" w14:textId="77777777" w:rsidR="00772C10" w:rsidRPr="000A03F4" w:rsidRDefault="00772C10" w:rsidP="00772C10">
            <w:pPr>
              <w:tabs>
                <w:tab w:val="left" w:pos="-5592"/>
                <w:tab w:val="left" w:pos="1308"/>
              </w:tabs>
              <w:ind w:left="-63"/>
              <w:jc w:val="center"/>
              <w:rPr>
                <w:rFonts w:ascii="Angsana New" w:hAnsi="Angsana New" w:cs="Angsana New"/>
              </w:rPr>
            </w:pPr>
          </w:p>
        </w:tc>
        <w:tc>
          <w:tcPr>
            <w:tcW w:w="1418" w:type="dxa"/>
          </w:tcPr>
          <w:p w14:paraId="480136D5" w14:textId="2458AD7C" w:rsidR="00772C10" w:rsidRPr="000A03F4" w:rsidRDefault="00772C10" w:rsidP="00772C10">
            <w:pPr>
              <w:tabs>
                <w:tab w:val="left" w:pos="-5592"/>
              </w:tabs>
              <w:ind w:left="-63"/>
              <w:jc w:val="center"/>
              <w:rPr>
                <w:rFonts w:ascii="Angsana New" w:hAnsi="Angsana New" w:cs="Angsana New"/>
              </w:rPr>
            </w:pPr>
            <w:r>
              <w:rPr>
                <w:rFonts w:ascii="Angsana New" w:hAnsi="Angsana New" w:cs="Angsana New"/>
                <w:kern w:val="2"/>
                <w14:ligatures w14:val="standardContextual"/>
              </w:rPr>
              <w:t>-</w:t>
            </w:r>
          </w:p>
        </w:tc>
        <w:tc>
          <w:tcPr>
            <w:tcW w:w="283" w:type="dxa"/>
          </w:tcPr>
          <w:p w14:paraId="71A15714" w14:textId="77777777" w:rsidR="00772C10" w:rsidRPr="000A03F4" w:rsidRDefault="00772C10" w:rsidP="00772C10">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559681F7" w14:textId="0E7D0082" w:rsidR="00772C10" w:rsidRPr="003B1794" w:rsidRDefault="00772C10" w:rsidP="003B1794">
            <w:pPr>
              <w:tabs>
                <w:tab w:val="left" w:pos="-5592"/>
              </w:tabs>
              <w:ind w:left="-63" w:right="-128"/>
              <w:jc w:val="center"/>
              <w:rPr>
                <w:rFonts w:ascii="Angsana New" w:hAnsi="Angsana New" w:cs="Angsana New"/>
                <w:kern w:val="2"/>
                <w14:ligatures w14:val="standardContextual"/>
              </w:rPr>
            </w:pPr>
            <w:r w:rsidRPr="003B1794">
              <w:rPr>
                <w:rFonts w:ascii="Angsana New" w:hAnsi="Angsana New" w:cs="Angsana New"/>
                <w:kern w:val="2"/>
                <w14:ligatures w14:val="standardContextual"/>
              </w:rPr>
              <w:t>-</w:t>
            </w:r>
          </w:p>
        </w:tc>
        <w:tc>
          <w:tcPr>
            <w:tcW w:w="283" w:type="dxa"/>
          </w:tcPr>
          <w:p w14:paraId="0A04C98F" w14:textId="77777777" w:rsidR="00772C10" w:rsidRPr="000A03F4" w:rsidRDefault="00772C10" w:rsidP="00772C10">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74B52AD8" w14:textId="5617990D" w:rsidR="00772C10" w:rsidRPr="000A03F4" w:rsidRDefault="00772C10" w:rsidP="00772C10">
            <w:pPr>
              <w:tabs>
                <w:tab w:val="left" w:pos="-5592"/>
              </w:tabs>
              <w:ind w:left="-63"/>
              <w:jc w:val="center"/>
              <w:rPr>
                <w:rFonts w:ascii="Angsana New" w:hAnsi="Angsana New" w:cs="Angsana New"/>
              </w:rPr>
            </w:pPr>
            <w:r>
              <w:rPr>
                <w:rFonts w:ascii="Angsana New" w:hAnsi="Angsana New" w:cs="Angsana New"/>
                <w:kern w:val="2"/>
                <w14:ligatures w14:val="standardContextual"/>
              </w:rPr>
              <w:t>-</w:t>
            </w:r>
          </w:p>
        </w:tc>
      </w:tr>
      <w:tr w:rsidR="00772C10" w:rsidRPr="000A03F4" w14:paraId="0A28568A" w14:textId="77777777" w:rsidTr="00A6111D">
        <w:tc>
          <w:tcPr>
            <w:tcW w:w="2410" w:type="dxa"/>
          </w:tcPr>
          <w:p w14:paraId="6BFB9914" w14:textId="77777777" w:rsidR="00772C10" w:rsidRPr="000A03F4" w:rsidRDefault="00772C10" w:rsidP="00772C10">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2E2C7F90" w14:textId="7A8D6038" w:rsidR="00772C10" w:rsidRPr="00772C10" w:rsidRDefault="007B77F2" w:rsidP="00772C10">
            <w:pPr>
              <w:tabs>
                <w:tab w:val="left" w:pos="-5592"/>
              </w:tabs>
              <w:ind w:left="-63"/>
              <w:jc w:val="right"/>
              <w:rPr>
                <w:rFonts w:ascii="Angsana New" w:hAnsi="Angsana New" w:cs="Angsana New"/>
                <w:highlight w:val="yellow"/>
              </w:rPr>
            </w:pPr>
            <w:r w:rsidRPr="007B77F2">
              <w:rPr>
                <w:rFonts w:ascii="Angsana New" w:hAnsi="Angsana New" w:cs="Angsana New"/>
                <w:kern w:val="2"/>
                <w14:ligatures w14:val="standardContextual"/>
              </w:rPr>
              <w:t>41,658,100.00</w:t>
            </w:r>
          </w:p>
        </w:tc>
        <w:tc>
          <w:tcPr>
            <w:tcW w:w="283" w:type="dxa"/>
          </w:tcPr>
          <w:p w14:paraId="7C269558" w14:textId="77777777" w:rsidR="00772C10" w:rsidRPr="000A03F4" w:rsidRDefault="00772C10" w:rsidP="00772C10">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6F3C4F98" w14:textId="306CAD7F" w:rsidR="00772C10" w:rsidRPr="000A03F4" w:rsidRDefault="00772C10" w:rsidP="00772C10">
            <w:pPr>
              <w:tabs>
                <w:tab w:val="left" w:pos="-5592"/>
              </w:tabs>
              <w:ind w:left="-63"/>
              <w:jc w:val="right"/>
              <w:rPr>
                <w:rFonts w:ascii="Angsana New" w:hAnsi="Angsana New" w:cs="Angsana New"/>
              </w:rPr>
            </w:pPr>
            <w:r w:rsidRPr="00021D88">
              <w:rPr>
                <w:rFonts w:ascii="Angsana New" w:hAnsi="Angsana New" w:cs="Angsana New"/>
                <w:kern w:val="2"/>
                <w14:ligatures w14:val="standardContextual"/>
              </w:rPr>
              <w:t>58,924,600.00</w:t>
            </w:r>
          </w:p>
        </w:tc>
        <w:tc>
          <w:tcPr>
            <w:tcW w:w="283" w:type="dxa"/>
          </w:tcPr>
          <w:p w14:paraId="77C67985" w14:textId="77777777" w:rsidR="00772C10" w:rsidRPr="000A03F4" w:rsidRDefault="00772C10" w:rsidP="00772C10">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1430D489" w14:textId="1F5CCF68" w:rsidR="00772C10" w:rsidRPr="00772C10" w:rsidRDefault="003B1794" w:rsidP="00772C10">
            <w:pPr>
              <w:tabs>
                <w:tab w:val="left" w:pos="-5592"/>
              </w:tabs>
              <w:ind w:left="-63"/>
              <w:jc w:val="right"/>
              <w:rPr>
                <w:rFonts w:ascii="Angsana New" w:hAnsi="Angsana New" w:cs="Angsana New"/>
                <w:highlight w:val="yellow"/>
              </w:rPr>
            </w:pPr>
            <w:r w:rsidRPr="003B1794">
              <w:rPr>
                <w:rFonts w:ascii="Angsana New" w:hAnsi="Angsana New" w:cs="Angsana New"/>
                <w:kern w:val="2"/>
                <w14:ligatures w14:val="standardContextual"/>
              </w:rPr>
              <w:t>481,500.00</w:t>
            </w:r>
          </w:p>
        </w:tc>
        <w:tc>
          <w:tcPr>
            <w:tcW w:w="283" w:type="dxa"/>
          </w:tcPr>
          <w:p w14:paraId="305650EE" w14:textId="77777777" w:rsidR="00772C10" w:rsidRPr="000A03F4" w:rsidRDefault="00772C10" w:rsidP="00772C10">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7A6B8709" w14:textId="4EC4F1C9" w:rsidR="00772C10" w:rsidRPr="000A03F4" w:rsidRDefault="00772C10" w:rsidP="00772C10">
            <w:pPr>
              <w:tabs>
                <w:tab w:val="left" w:pos="-5592"/>
              </w:tabs>
              <w:ind w:left="-63"/>
              <w:jc w:val="right"/>
              <w:rPr>
                <w:rFonts w:ascii="Angsana New" w:hAnsi="Angsana New" w:cs="Angsana New"/>
              </w:rPr>
            </w:pPr>
            <w:r w:rsidRPr="00021D88">
              <w:rPr>
                <w:rFonts w:ascii="Angsana New" w:hAnsi="Angsana New" w:cs="Angsana New"/>
                <w:kern w:val="2"/>
                <w14:ligatures w14:val="standardContextual"/>
              </w:rPr>
              <w:t>87,312</w:t>
            </w:r>
            <w:r>
              <w:rPr>
                <w:rFonts w:ascii="Angsana New" w:hAnsi="Angsana New" w:cs="Angsana New"/>
                <w:kern w:val="2"/>
                <w14:ligatures w14:val="standardContextual"/>
              </w:rPr>
              <w:t>,000.00</w:t>
            </w:r>
          </w:p>
        </w:tc>
      </w:tr>
      <w:tr w:rsidR="00071D47" w:rsidRPr="000A03F4" w14:paraId="1CC5AF2D" w14:textId="77777777" w:rsidTr="00A6111D">
        <w:tc>
          <w:tcPr>
            <w:tcW w:w="3828" w:type="dxa"/>
            <w:gridSpan w:val="2"/>
          </w:tcPr>
          <w:p w14:paraId="18F6EA89" w14:textId="2463F530" w:rsidR="00071D47" w:rsidRPr="00DF3479" w:rsidRDefault="00071D47" w:rsidP="00071D47">
            <w:pPr>
              <w:tabs>
                <w:tab w:val="left" w:pos="360"/>
                <w:tab w:val="left" w:pos="1170"/>
                <w:tab w:val="left" w:pos="1710"/>
                <w:tab w:val="left" w:pos="2070"/>
                <w:tab w:val="left" w:pos="2520"/>
              </w:tabs>
              <w:ind w:hanging="108"/>
              <w:jc w:val="thaiDistribute"/>
              <w:rPr>
                <w:rFonts w:ascii="Angsana New" w:hAnsi="Angsana New" w:cs="Angsana New"/>
                <w:sz w:val="16"/>
                <w:szCs w:val="16"/>
                <w:u w:val="single"/>
                <w:cs/>
              </w:rPr>
            </w:pPr>
          </w:p>
        </w:tc>
        <w:tc>
          <w:tcPr>
            <w:tcW w:w="283" w:type="dxa"/>
          </w:tcPr>
          <w:p w14:paraId="53905A3E"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418" w:type="dxa"/>
          </w:tcPr>
          <w:p w14:paraId="63E2D982" w14:textId="77777777" w:rsidR="00071D47" w:rsidRPr="00DF3479" w:rsidRDefault="00071D47" w:rsidP="00071D47">
            <w:pPr>
              <w:tabs>
                <w:tab w:val="left" w:pos="-5592"/>
              </w:tabs>
              <w:ind w:left="-63" w:right="-108"/>
              <w:jc w:val="center"/>
              <w:rPr>
                <w:rFonts w:ascii="Angsana New" w:hAnsi="Angsana New" w:cs="Angsana New"/>
                <w:sz w:val="16"/>
                <w:szCs w:val="16"/>
                <w:cs/>
              </w:rPr>
            </w:pPr>
          </w:p>
        </w:tc>
        <w:tc>
          <w:tcPr>
            <w:tcW w:w="283" w:type="dxa"/>
          </w:tcPr>
          <w:p w14:paraId="10BF3A07"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418" w:type="dxa"/>
          </w:tcPr>
          <w:p w14:paraId="1321E44E" w14:textId="77777777" w:rsidR="00071D47" w:rsidRPr="00DF3479" w:rsidRDefault="00071D47" w:rsidP="00071D47">
            <w:pPr>
              <w:tabs>
                <w:tab w:val="left" w:pos="-5592"/>
              </w:tabs>
              <w:ind w:left="-63" w:right="-108"/>
              <w:jc w:val="center"/>
              <w:rPr>
                <w:rFonts w:ascii="Angsana New" w:hAnsi="Angsana New" w:cs="Angsana New"/>
                <w:sz w:val="16"/>
                <w:szCs w:val="16"/>
                <w:highlight w:val="yellow"/>
                <w:cs/>
              </w:rPr>
            </w:pPr>
          </w:p>
        </w:tc>
        <w:tc>
          <w:tcPr>
            <w:tcW w:w="283" w:type="dxa"/>
          </w:tcPr>
          <w:p w14:paraId="16403BF0"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559" w:type="dxa"/>
          </w:tcPr>
          <w:p w14:paraId="3948111F" w14:textId="77777777" w:rsidR="00071D47" w:rsidRPr="00DF3479" w:rsidRDefault="00071D47" w:rsidP="00071D47">
            <w:pPr>
              <w:tabs>
                <w:tab w:val="left" w:pos="-5592"/>
              </w:tabs>
              <w:ind w:left="-63" w:right="-108"/>
              <w:jc w:val="center"/>
              <w:rPr>
                <w:rFonts w:ascii="Angsana New" w:hAnsi="Angsana New" w:cs="Angsana New"/>
                <w:sz w:val="16"/>
                <w:szCs w:val="16"/>
                <w:cs/>
              </w:rPr>
            </w:pPr>
          </w:p>
        </w:tc>
      </w:tr>
      <w:tr w:rsidR="00071D47" w:rsidRPr="000A03F4" w14:paraId="4922FC10" w14:textId="77777777" w:rsidTr="00A6111D">
        <w:tc>
          <w:tcPr>
            <w:tcW w:w="9072" w:type="dxa"/>
            <w:gridSpan w:val="8"/>
          </w:tcPr>
          <w:p w14:paraId="5C0F1199" w14:textId="21F606C1" w:rsidR="00071D47" w:rsidRPr="000A03F4" w:rsidRDefault="00071D47" w:rsidP="00A6111D">
            <w:pPr>
              <w:tabs>
                <w:tab w:val="left" w:pos="360"/>
                <w:tab w:val="left" w:pos="1170"/>
                <w:tab w:val="left" w:pos="1710"/>
                <w:tab w:val="left" w:pos="2070"/>
                <w:tab w:val="left" w:pos="2520"/>
              </w:tabs>
              <w:ind w:hanging="108"/>
              <w:jc w:val="thaiDistribute"/>
              <w:rPr>
                <w:rFonts w:ascii="Angsana New" w:hAnsi="Angsana New" w:cs="Angsana New"/>
                <w:cs/>
              </w:rPr>
            </w:pPr>
            <w:r w:rsidRPr="00E3412A">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w:t>
            </w:r>
            <w:r w:rsidR="00526537">
              <w:rPr>
                <w:rFonts w:ascii="Angsana New" w:hAnsi="Angsana New" w:cs="Angsana New" w:hint="cs"/>
                <w:cs/>
              </w:rPr>
              <w:t>เหรียญ</w:t>
            </w:r>
            <w:r w:rsidRPr="00B66498">
              <w:rPr>
                <w:rFonts w:ascii="Angsana New" w:hAnsi="Angsana New" w:cs="Angsana New"/>
                <w:cs/>
              </w:rPr>
              <w:t>)</w:t>
            </w:r>
          </w:p>
        </w:tc>
      </w:tr>
      <w:tr w:rsidR="00772C10" w:rsidRPr="000A03F4" w14:paraId="7F25A58E" w14:textId="77777777" w:rsidTr="00A6111D">
        <w:tc>
          <w:tcPr>
            <w:tcW w:w="2410" w:type="dxa"/>
          </w:tcPr>
          <w:p w14:paraId="05934D4F" w14:textId="77777777" w:rsidR="00772C10" w:rsidRPr="000A03F4" w:rsidRDefault="00772C10" w:rsidP="00772C10">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tcPr>
          <w:p w14:paraId="7F097ED3" w14:textId="097A0EA8" w:rsidR="00772C10" w:rsidRPr="00772C10" w:rsidRDefault="001B7B00" w:rsidP="00772C10">
            <w:pPr>
              <w:tabs>
                <w:tab w:val="left" w:pos="-5592"/>
              </w:tabs>
              <w:ind w:left="-63"/>
              <w:jc w:val="right"/>
              <w:rPr>
                <w:rFonts w:ascii="Angsana New" w:hAnsi="Angsana New" w:cs="Angsana New"/>
                <w:highlight w:val="yellow"/>
              </w:rPr>
            </w:pPr>
            <w:r w:rsidRPr="001B7B00">
              <w:rPr>
                <w:rFonts w:ascii="Angsana New" w:hAnsi="Angsana New" w:cs="Angsana New"/>
                <w:kern w:val="2"/>
                <w14:ligatures w14:val="standardContextual"/>
              </w:rPr>
              <w:t>2,250</w:t>
            </w:r>
            <w:r w:rsidR="00772C10" w:rsidRPr="001B7B00">
              <w:rPr>
                <w:rFonts w:ascii="Angsana New" w:hAnsi="Angsana New" w:cs="Angsana New"/>
                <w:kern w:val="2"/>
                <w14:ligatures w14:val="standardContextual"/>
              </w:rPr>
              <w:t>,000.00</w:t>
            </w:r>
          </w:p>
        </w:tc>
        <w:tc>
          <w:tcPr>
            <w:tcW w:w="283" w:type="dxa"/>
          </w:tcPr>
          <w:p w14:paraId="2A536E86" w14:textId="77777777" w:rsidR="00772C10" w:rsidRPr="000A03F4" w:rsidRDefault="00772C10" w:rsidP="00772C10">
            <w:pPr>
              <w:tabs>
                <w:tab w:val="left" w:pos="-5592"/>
              </w:tabs>
              <w:ind w:left="-63"/>
              <w:jc w:val="right"/>
              <w:rPr>
                <w:rFonts w:ascii="Angsana New" w:hAnsi="Angsana New" w:cs="Angsana New"/>
              </w:rPr>
            </w:pPr>
          </w:p>
        </w:tc>
        <w:tc>
          <w:tcPr>
            <w:tcW w:w="1418" w:type="dxa"/>
          </w:tcPr>
          <w:p w14:paraId="5DC3C68C" w14:textId="7B4520DC" w:rsidR="00772C10" w:rsidRPr="000A03F4" w:rsidRDefault="00772C10" w:rsidP="00772C10">
            <w:pPr>
              <w:tabs>
                <w:tab w:val="left" w:pos="-5592"/>
              </w:tabs>
              <w:ind w:left="-63"/>
              <w:jc w:val="right"/>
              <w:rPr>
                <w:rFonts w:ascii="Angsana New" w:hAnsi="Angsana New" w:cs="Angsana New"/>
              </w:rPr>
            </w:pPr>
            <w:r>
              <w:rPr>
                <w:rFonts w:ascii="Angsana New" w:hAnsi="Angsana New" w:cs="Angsana New"/>
                <w:kern w:val="2"/>
                <w14:ligatures w14:val="standardContextual"/>
              </w:rPr>
              <w:t>1,200,000.00</w:t>
            </w:r>
          </w:p>
        </w:tc>
        <w:tc>
          <w:tcPr>
            <w:tcW w:w="283" w:type="dxa"/>
          </w:tcPr>
          <w:p w14:paraId="3AA4C7B8" w14:textId="77777777" w:rsidR="00772C10" w:rsidRPr="000A03F4" w:rsidRDefault="00772C10" w:rsidP="00772C10">
            <w:pPr>
              <w:tabs>
                <w:tab w:val="left" w:pos="-5592"/>
              </w:tabs>
              <w:ind w:left="-63"/>
              <w:jc w:val="right"/>
              <w:rPr>
                <w:rFonts w:ascii="Angsana New" w:hAnsi="Angsana New" w:cs="Angsana New"/>
              </w:rPr>
            </w:pPr>
          </w:p>
        </w:tc>
        <w:tc>
          <w:tcPr>
            <w:tcW w:w="1418" w:type="dxa"/>
          </w:tcPr>
          <w:p w14:paraId="5E8EB608" w14:textId="77777777" w:rsidR="00772C10" w:rsidRPr="006A197C" w:rsidRDefault="00772C10" w:rsidP="00772C10">
            <w:pPr>
              <w:tabs>
                <w:tab w:val="left" w:pos="-5592"/>
              </w:tabs>
              <w:ind w:left="-63" w:right="-153"/>
              <w:jc w:val="center"/>
              <w:rPr>
                <w:rFonts w:ascii="Angsana New" w:hAnsi="Angsana New" w:cs="Angsana New"/>
              </w:rPr>
            </w:pPr>
            <w:r w:rsidRPr="006A197C">
              <w:rPr>
                <w:rFonts w:ascii="Angsana New" w:hAnsi="Angsana New" w:cs="Angsana New"/>
              </w:rPr>
              <w:t>-</w:t>
            </w:r>
          </w:p>
        </w:tc>
        <w:tc>
          <w:tcPr>
            <w:tcW w:w="283" w:type="dxa"/>
          </w:tcPr>
          <w:p w14:paraId="23EA4918" w14:textId="77777777" w:rsidR="00772C10" w:rsidRPr="006A197C" w:rsidRDefault="00772C10" w:rsidP="00772C10">
            <w:pPr>
              <w:tabs>
                <w:tab w:val="left" w:pos="-5592"/>
              </w:tabs>
              <w:ind w:left="-63"/>
              <w:jc w:val="right"/>
              <w:rPr>
                <w:rFonts w:ascii="Angsana New" w:hAnsi="Angsana New" w:cs="Angsana New"/>
              </w:rPr>
            </w:pPr>
          </w:p>
        </w:tc>
        <w:tc>
          <w:tcPr>
            <w:tcW w:w="1559" w:type="dxa"/>
          </w:tcPr>
          <w:p w14:paraId="6E02DEAE" w14:textId="77777777" w:rsidR="00772C10" w:rsidRPr="006A197C" w:rsidRDefault="00772C10" w:rsidP="00772C10">
            <w:pPr>
              <w:tabs>
                <w:tab w:val="left" w:pos="-5592"/>
              </w:tabs>
              <w:ind w:left="-63" w:right="-153"/>
              <w:jc w:val="center"/>
              <w:rPr>
                <w:rFonts w:ascii="Angsana New" w:hAnsi="Angsana New" w:cs="Angsana New"/>
              </w:rPr>
            </w:pPr>
            <w:r w:rsidRPr="006A197C">
              <w:rPr>
                <w:rFonts w:ascii="Angsana New" w:hAnsi="Angsana New" w:cs="Angsana New"/>
                <w:cs/>
              </w:rPr>
              <w:t>-</w:t>
            </w:r>
          </w:p>
        </w:tc>
      </w:tr>
      <w:tr w:rsidR="00772C10" w:rsidRPr="000A03F4" w14:paraId="27F19BF8" w14:textId="77777777" w:rsidTr="00A6111D">
        <w:tc>
          <w:tcPr>
            <w:tcW w:w="2410" w:type="dxa"/>
          </w:tcPr>
          <w:p w14:paraId="624D2B99" w14:textId="77777777" w:rsidR="00772C10" w:rsidRPr="000A03F4" w:rsidRDefault="00772C10" w:rsidP="00772C10">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Borders>
              <w:top w:val="nil"/>
              <w:left w:val="nil"/>
              <w:bottom w:val="single" w:sz="4" w:space="0" w:color="auto"/>
              <w:right w:val="nil"/>
            </w:tcBorders>
          </w:tcPr>
          <w:p w14:paraId="458E85E4" w14:textId="0408E95D" w:rsidR="00772C10" w:rsidRPr="001B7B00" w:rsidRDefault="001B7B00" w:rsidP="001B7B00">
            <w:pPr>
              <w:tabs>
                <w:tab w:val="left" w:pos="-5592"/>
              </w:tabs>
              <w:ind w:left="-63"/>
              <w:jc w:val="right"/>
              <w:rPr>
                <w:rFonts w:ascii="Angsana New" w:hAnsi="Angsana New" w:cs="Angsana New"/>
                <w:kern w:val="2"/>
                <w14:ligatures w14:val="standardContextual"/>
              </w:rPr>
            </w:pPr>
            <w:r w:rsidRPr="001B7B00">
              <w:rPr>
                <w:rFonts w:ascii="Angsana New" w:hAnsi="Angsana New" w:cs="Angsana New"/>
                <w:kern w:val="2"/>
                <w14:ligatures w14:val="standardContextual"/>
              </w:rPr>
              <w:t>2,250,000.00</w:t>
            </w:r>
          </w:p>
        </w:tc>
        <w:tc>
          <w:tcPr>
            <w:tcW w:w="283" w:type="dxa"/>
          </w:tcPr>
          <w:p w14:paraId="07B35898" w14:textId="77777777" w:rsidR="00772C10" w:rsidRPr="000A03F4" w:rsidRDefault="00772C10" w:rsidP="00772C10">
            <w:pPr>
              <w:tabs>
                <w:tab w:val="left" w:pos="-5592"/>
                <w:tab w:val="left" w:pos="1308"/>
              </w:tabs>
              <w:ind w:left="-63" w:right="-153"/>
              <w:jc w:val="center"/>
              <w:rPr>
                <w:rFonts w:ascii="Angsana New" w:hAnsi="Angsana New" w:cs="Angsana New"/>
              </w:rPr>
            </w:pPr>
          </w:p>
        </w:tc>
        <w:tc>
          <w:tcPr>
            <w:tcW w:w="1418" w:type="dxa"/>
            <w:tcBorders>
              <w:bottom w:val="single" w:sz="4" w:space="0" w:color="auto"/>
            </w:tcBorders>
          </w:tcPr>
          <w:p w14:paraId="065A6DC1" w14:textId="012A01FA" w:rsidR="00772C10" w:rsidRPr="000A03F4" w:rsidRDefault="00772C10" w:rsidP="00772C10">
            <w:pPr>
              <w:tabs>
                <w:tab w:val="left" w:pos="-5592"/>
              </w:tabs>
              <w:ind w:left="-63" w:right="-153"/>
              <w:jc w:val="center"/>
              <w:rPr>
                <w:rFonts w:ascii="Angsana New" w:hAnsi="Angsana New" w:cs="Angsana New"/>
              </w:rPr>
            </w:pPr>
            <w:r w:rsidRPr="00772C10">
              <w:rPr>
                <w:rFonts w:ascii="Angsana New" w:hAnsi="Angsana New" w:cs="Angsana New"/>
              </w:rPr>
              <w:t>-</w:t>
            </w:r>
          </w:p>
        </w:tc>
        <w:tc>
          <w:tcPr>
            <w:tcW w:w="283" w:type="dxa"/>
          </w:tcPr>
          <w:p w14:paraId="563130DF" w14:textId="77777777" w:rsidR="00772C10" w:rsidRPr="000A03F4" w:rsidRDefault="00772C10" w:rsidP="00772C10">
            <w:pPr>
              <w:tabs>
                <w:tab w:val="left" w:pos="-5592"/>
              </w:tabs>
              <w:ind w:left="-63"/>
              <w:jc w:val="center"/>
              <w:rPr>
                <w:rFonts w:ascii="Angsana New" w:hAnsi="Angsana New" w:cs="Angsana New"/>
              </w:rPr>
            </w:pPr>
          </w:p>
        </w:tc>
        <w:tc>
          <w:tcPr>
            <w:tcW w:w="1418" w:type="dxa"/>
            <w:tcBorders>
              <w:bottom w:val="single" w:sz="4" w:space="0" w:color="auto"/>
            </w:tcBorders>
          </w:tcPr>
          <w:p w14:paraId="382CB7D9" w14:textId="77777777" w:rsidR="00772C10" w:rsidRPr="006A197C" w:rsidRDefault="00772C10" w:rsidP="00772C10">
            <w:pPr>
              <w:tabs>
                <w:tab w:val="left" w:pos="-5592"/>
              </w:tabs>
              <w:ind w:left="-63" w:right="-153"/>
              <w:jc w:val="center"/>
              <w:rPr>
                <w:rFonts w:ascii="Angsana New" w:hAnsi="Angsana New" w:cs="Angsana New"/>
              </w:rPr>
            </w:pPr>
            <w:r w:rsidRPr="006A197C">
              <w:rPr>
                <w:rFonts w:ascii="Angsana New" w:hAnsi="Angsana New" w:cs="Angsana New"/>
              </w:rPr>
              <w:t>-</w:t>
            </w:r>
          </w:p>
        </w:tc>
        <w:tc>
          <w:tcPr>
            <w:tcW w:w="283" w:type="dxa"/>
          </w:tcPr>
          <w:p w14:paraId="2695DBB2" w14:textId="77777777" w:rsidR="00772C10" w:rsidRPr="006A197C" w:rsidRDefault="00772C10" w:rsidP="00772C10">
            <w:pPr>
              <w:tabs>
                <w:tab w:val="left" w:pos="-5592"/>
                <w:tab w:val="left" w:pos="1308"/>
              </w:tabs>
              <w:ind w:left="-63"/>
              <w:jc w:val="center"/>
              <w:rPr>
                <w:rFonts w:ascii="Angsana New" w:hAnsi="Angsana New" w:cs="Angsana New"/>
              </w:rPr>
            </w:pPr>
          </w:p>
        </w:tc>
        <w:tc>
          <w:tcPr>
            <w:tcW w:w="1559" w:type="dxa"/>
            <w:tcBorders>
              <w:bottom w:val="single" w:sz="4" w:space="0" w:color="auto"/>
            </w:tcBorders>
          </w:tcPr>
          <w:p w14:paraId="5E1A09AA" w14:textId="77777777" w:rsidR="00772C10" w:rsidRPr="006A197C" w:rsidRDefault="00772C10" w:rsidP="00772C10">
            <w:pPr>
              <w:tabs>
                <w:tab w:val="left" w:pos="-5592"/>
              </w:tabs>
              <w:ind w:left="-63" w:right="-153"/>
              <w:jc w:val="center"/>
              <w:rPr>
                <w:rFonts w:ascii="Angsana New" w:hAnsi="Angsana New" w:cs="Angsana New"/>
              </w:rPr>
            </w:pPr>
            <w:r w:rsidRPr="006A197C">
              <w:rPr>
                <w:rFonts w:ascii="Angsana New" w:hAnsi="Angsana New" w:cs="Angsana New"/>
                <w:cs/>
              </w:rPr>
              <w:t>-</w:t>
            </w:r>
          </w:p>
        </w:tc>
      </w:tr>
      <w:tr w:rsidR="00772C10" w:rsidRPr="000A03F4" w14:paraId="77D02115" w14:textId="77777777" w:rsidTr="00A6111D">
        <w:tc>
          <w:tcPr>
            <w:tcW w:w="2410" w:type="dxa"/>
          </w:tcPr>
          <w:p w14:paraId="7AF9516E" w14:textId="77777777" w:rsidR="00772C10" w:rsidRPr="000A03F4" w:rsidRDefault="00772C10" w:rsidP="00772C10">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49B5EF15" w14:textId="0B8572E3" w:rsidR="00772C10" w:rsidRPr="00772C10" w:rsidRDefault="0040774F" w:rsidP="00772C10">
            <w:pPr>
              <w:tabs>
                <w:tab w:val="left" w:pos="-5592"/>
              </w:tabs>
              <w:ind w:left="-63"/>
              <w:jc w:val="right"/>
              <w:rPr>
                <w:rFonts w:ascii="Angsana New" w:hAnsi="Angsana New" w:cs="Angsana New"/>
                <w:highlight w:val="yellow"/>
              </w:rPr>
            </w:pPr>
            <w:r w:rsidRPr="0040774F">
              <w:rPr>
                <w:rFonts w:ascii="Angsana New" w:hAnsi="Angsana New" w:cs="Angsana New"/>
                <w:kern w:val="2"/>
                <w14:ligatures w14:val="standardContextual"/>
              </w:rPr>
              <w:t>4,500</w:t>
            </w:r>
            <w:r w:rsidR="00772C10" w:rsidRPr="0040774F">
              <w:rPr>
                <w:rFonts w:ascii="Angsana New" w:hAnsi="Angsana New" w:cs="Angsana New"/>
                <w:kern w:val="2"/>
                <w14:ligatures w14:val="standardContextual"/>
              </w:rPr>
              <w:t>,000.00</w:t>
            </w:r>
          </w:p>
        </w:tc>
        <w:tc>
          <w:tcPr>
            <w:tcW w:w="283" w:type="dxa"/>
          </w:tcPr>
          <w:p w14:paraId="63A1D7DC" w14:textId="77777777" w:rsidR="00772C10" w:rsidRPr="000A03F4" w:rsidRDefault="00772C10" w:rsidP="00772C10">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52E30DF4" w14:textId="1A989C89" w:rsidR="00772C10" w:rsidRPr="000A03F4" w:rsidRDefault="00772C10" w:rsidP="00772C10">
            <w:pPr>
              <w:tabs>
                <w:tab w:val="left" w:pos="-5592"/>
              </w:tabs>
              <w:ind w:left="-63"/>
              <w:jc w:val="right"/>
              <w:rPr>
                <w:rFonts w:ascii="Angsana New" w:hAnsi="Angsana New" w:cs="Angsana New"/>
              </w:rPr>
            </w:pPr>
            <w:r>
              <w:rPr>
                <w:rFonts w:ascii="Angsana New" w:hAnsi="Angsana New" w:cs="Angsana New"/>
                <w:kern w:val="2"/>
                <w14:ligatures w14:val="standardContextual"/>
              </w:rPr>
              <w:t>1,200,000.00</w:t>
            </w:r>
          </w:p>
        </w:tc>
        <w:tc>
          <w:tcPr>
            <w:tcW w:w="283" w:type="dxa"/>
          </w:tcPr>
          <w:p w14:paraId="6B9B2D38" w14:textId="77777777" w:rsidR="00772C10" w:rsidRPr="000A03F4" w:rsidRDefault="00772C10" w:rsidP="00772C10">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tcPr>
          <w:p w14:paraId="3B22A68B" w14:textId="77777777" w:rsidR="00772C10" w:rsidRPr="006A197C" w:rsidRDefault="00772C10" w:rsidP="00772C10">
            <w:pPr>
              <w:tabs>
                <w:tab w:val="left" w:pos="-5592"/>
              </w:tabs>
              <w:ind w:left="-63" w:right="-153"/>
              <w:jc w:val="center"/>
              <w:rPr>
                <w:rFonts w:ascii="Angsana New" w:hAnsi="Angsana New" w:cs="Angsana New"/>
              </w:rPr>
            </w:pPr>
            <w:r w:rsidRPr="006A197C">
              <w:rPr>
                <w:rFonts w:ascii="Angsana New" w:hAnsi="Angsana New" w:cs="Angsana New"/>
              </w:rPr>
              <w:t>-</w:t>
            </w:r>
          </w:p>
        </w:tc>
        <w:tc>
          <w:tcPr>
            <w:tcW w:w="283" w:type="dxa"/>
          </w:tcPr>
          <w:p w14:paraId="3B5BFD3C" w14:textId="77777777" w:rsidR="00772C10" w:rsidRPr="006A197C" w:rsidRDefault="00772C10" w:rsidP="00772C10">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tcPr>
          <w:p w14:paraId="530EBF5C" w14:textId="77777777" w:rsidR="00772C10" w:rsidRPr="006A197C" w:rsidRDefault="00772C10" w:rsidP="00772C10">
            <w:pPr>
              <w:tabs>
                <w:tab w:val="left" w:pos="-5592"/>
              </w:tabs>
              <w:ind w:left="-63" w:right="-153"/>
              <w:jc w:val="center"/>
              <w:rPr>
                <w:rFonts w:ascii="Angsana New" w:hAnsi="Angsana New" w:cs="Angsana New"/>
              </w:rPr>
            </w:pPr>
            <w:r w:rsidRPr="006A197C">
              <w:rPr>
                <w:rFonts w:ascii="Angsana New" w:hAnsi="Angsana New" w:cs="Angsana New"/>
                <w:cs/>
              </w:rPr>
              <w:t>-</w:t>
            </w:r>
          </w:p>
        </w:tc>
      </w:tr>
    </w:tbl>
    <w:p w14:paraId="14BEB6B0" w14:textId="77777777" w:rsidR="00BC2F78" w:rsidRPr="00C10D40" w:rsidRDefault="00BC2F78" w:rsidP="00897FB4">
      <w:pPr>
        <w:jc w:val="thaiDistribute"/>
        <w:rPr>
          <w:rFonts w:ascii="Angsana New" w:eastAsia="Angsana New" w:hAnsi="Angsana New" w:cs="Angsana New"/>
          <w:sz w:val="2"/>
          <w:szCs w:val="2"/>
        </w:rPr>
      </w:pPr>
    </w:p>
    <w:p w14:paraId="317F1161" w14:textId="77777777" w:rsidR="00127AAB" w:rsidRPr="00127AAB" w:rsidRDefault="00127AAB" w:rsidP="00127AAB">
      <w:pPr>
        <w:pStyle w:val="ListParagraph"/>
        <w:ind w:left="896"/>
        <w:jc w:val="thaiDistribute"/>
        <w:rPr>
          <w:rFonts w:ascii="Angsana New" w:eastAsia="Angsana New" w:hAnsi="Angsana New" w:cs="Angsana New"/>
          <w:spacing w:val="-6"/>
          <w:sz w:val="16"/>
          <w:szCs w:val="16"/>
        </w:rPr>
      </w:pPr>
      <w:bookmarkStart w:id="11" w:name="_Hlk174107377"/>
    </w:p>
    <w:p w14:paraId="7386DE22" w14:textId="77777777" w:rsidR="00745705" w:rsidRPr="00127AAB" w:rsidRDefault="00745705" w:rsidP="00127AAB">
      <w:pPr>
        <w:pStyle w:val="ListParagraph"/>
        <w:ind w:left="896"/>
        <w:jc w:val="thaiDistribute"/>
        <w:rPr>
          <w:rFonts w:ascii="Angsana New" w:eastAsia="Angsana New" w:hAnsi="Angsana New" w:cs="Angsana New"/>
          <w:spacing w:val="-6"/>
          <w:sz w:val="16"/>
          <w:szCs w:val="16"/>
        </w:rPr>
      </w:pPr>
    </w:p>
    <w:p w14:paraId="0F368571" w14:textId="77777777" w:rsidR="0050201A" w:rsidRPr="00127AAB" w:rsidRDefault="0050201A" w:rsidP="00127AAB">
      <w:pPr>
        <w:pStyle w:val="ListParagraph"/>
        <w:ind w:left="896"/>
        <w:jc w:val="thaiDistribute"/>
        <w:rPr>
          <w:rFonts w:ascii="Angsana New" w:eastAsia="Angsana New" w:hAnsi="Angsana New" w:cs="Angsana New"/>
          <w:spacing w:val="-6"/>
          <w:sz w:val="16"/>
          <w:szCs w:val="16"/>
        </w:rPr>
      </w:pPr>
    </w:p>
    <w:p w14:paraId="177F80B6" w14:textId="2E6A7E0C" w:rsidR="004A75E5" w:rsidRDefault="00745705" w:rsidP="00C64382">
      <w:pPr>
        <w:pStyle w:val="ListParagraph"/>
        <w:numPr>
          <w:ilvl w:val="1"/>
          <w:numId w:val="30"/>
        </w:numPr>
        <w:ind w:left="900" w:hanging="450"/>
        <w:jc w:val="thaiDistribute"/>
        <w:rPr>
          <w:rFonts w:ascii="Angsana New" w:eastAsia="Angsana New" w:hAnsi="Angsana New" w:cs="Angsana New"/>
          <w:spacing w:val="-6"/>
          <w:sz w:val="30"/>
          <w:szCs w:val="30"/>
        </w:rPr>
      </w:pPr>
      <w:r w:rsidRPr="00745705">
        <w:rPr>
          <w:rFonts w:ascii="Angsana New" w:eastAsia="Angsana New" w:hAnsi="Angsana New" w:cs="Angsana New"/>
          <w:spacing w:val="-6"/>
          <w:sz w:val="30"/>
          <w:szCs w:val="30"/>
          <w:cs/>
        </w:rPr>
        <w:t>ตามงบการเงินรวม</w:t>
      </w:r>
      <w:r>
        <w:rPr>
          <w:rFonts w:ascii="Angsana New" w:eastAsia="Angsana New" w:hAnsi="Angsana New" w:cs="Angsana New" w:hint="cs"/>
          <w:spacing w:val="-6"/>
          <w:sz w:val="30"/>
          <w:szCs w:val="30"/>
          <w:cs/>
        </w:rPr>
        <w:t xml:space="preserve"> </w:t>
      </w:r>
      <w:r w:rsidR="00D73574" w:rsidRPr="00D73574">
        <w:rPr>
          <w:rFonts w:ascii="Angsana New" w:eastAsia="Angsana New" w:hAnsi="Angsana New" w:cs="Angsana New"/>
          <w:spacing w:val="-6"/>
          <w:sz w:val="30"/>
          <w:szCs w:val="30"/>
          <w:cs/>
        </w:rPr>
        <w:t xml:space="preserve">ณ วันที่ </w:t>
      </w:r>
      <w:r w:rsidR="00A00EC9" w:rsidRPr="00D73574">
        <w:rPr>
          <w:rFonts w:ascii="Angsana New" w:eastAsia="Angsana New" w:hAnsi="Angsana New" w:cs="Angsana New"/>
          <w:spacing w:val="-6"/>
          <w:sz w:val="30"/>
          <w:szCs w:val="30"/>
        </w:rPr>
        <w:t>3</w:t>
      </w:r>
      <w:r w:rsidR="00A00EC9">
        <w:rPr>
          <w:rFonts w:ascii="Angsana New" w:eastAsia="Angsana New" w:hAnsi="Angsana New" w:cs="Angsana New"/>
          <w:spacing w:val="-6"/>
          <w:sz w:val="30"/>
          <w:szCs w:val="30"/>
        </w:rPr>
        <w:t>1</w:t>
      </w:r>
      <w:r w:rsidR="00A00EC9" w:rsidRPr="00D73574">
        <w:rPr>
          <w:rFonts w:ascii="Angsana New" w:eastAsia="Angsana New" w:hAnsi="Angsana New" w:cs="Angsana New"/>
          <w:spacing w:val="-6"/>
          <w:sz w:val="30"/>
          <w:szCs w:val="30"/>
          <w:cs/>
        </w:rPr>
        <w:t xml:space="preserve"> </w:t>
      </w:r>
      <w:r w:rsidR="00A00EC9">
        <w:rPr>
          <w:rFonts w:ascii="Angsana New" w:eastAsia="Angsana New" w:hAnsi="Angsana New" w:cs="Angsana New" w:hint="cs"/>
          <w:spacing w:val="-6"/>
          <w:sz w:val="30"/>
          <w:szCs w:val="30"/>
          <w:cs/>
        </w:rPr>
        <w:t>ธันวาคม</w:t>
      </w:r>
      <w:r w:rsidR="00D73574" w:rsidRPr="00D73574">
        <w:rPr>
          <w:rFonts w:ascii="Angsana New" w:eastAsia="Angsana New" w:hAnsi="Angsana New" w:cs="Angsana New"/>
          <w:spacing w:val="-6"/>
          <w:sz w:val="30"/>
          <w:szCs w:val="30"/>
          <w:cs/>
        </w:rPr>
        <w:t xml:space="preserve"> </w:t>
      </w:r>
      <w:r w:rsidR="00B07A99">
        <w:rPr>
          <w:rFonts w:ascii="Angsana New" w:eastAsia="Angsana New" w:hAnsi="Angsana New" w:cs="Angsana New"/>
          <w:spacing w:val="-6"/>
          <w:sz w:val="30"/>
          <w:szCs w:val="30"/>
        </w:rPr>
        <w:t>256</w:t>
      </w:r>
      <w:r w:rsidR="00772C10">
        <w:rPr>
          <w:rFonts w:ascii="Angsana New" w:eastAsia="Angsana New" w:hAnsi="Angsana New" w:cs="Angsana New"/>
          <w:spacing w:val="-6"/>
          <w:sz w:val="30"/>
          <w:szCs w:val="30"/>
        </w:rPr>
        <w:t>8</w:t>
      </w:r>
      <w:r w:rsidR="00D73574" w:rsidRPr="00D73574">
        <w:rPr>
          <w:rFonts w:ascii="Angsana New" w:eastAsia="Angsana New" w:hAnsi="Angsana New" w:cs="Angsana New"/>
          <w:spacing w:val="-6"/>
          <w:sz w:val="30"/>
          <w:szCs w:val="30"/>
          <w:cs/>
        </w:rPr>
        <w:t xml:space="preserve"> กลุ่มบริษัทฯ มีภาระผูกพันตามสัญญาที่ปรึกษาเกี่ยว</w:t>
      </w:r>
      <w:r w:rsidR="00005624">
        <w:rPr>
          <w:rFonts w:ascii="Angsana New" w:eastAsia="Angsana New" w:hAnsi="Angsana New" w:cs="Angsana New"/>
          <w:spacing w:val="-6"/>
          <w:sz w:val="30"/>
          <w:szCs w:val="30"/>
        </w:rPr>
        <w:br/>
      </w:r>
      <w:r w:rsidR="00D73574" w:rsidRPr="00D73574">
        <w:rPr>
          <w:rFonts w:ascii="Angsana New" w:eastAsia="Angsana New" w:hAnsi="Angsana New" w:cs="Angsana New"/>
          <w:spacing w:val="-6"/>
          <w:sz w:val="30"/>
          <w:szCs w:val="30"/>
          <w:cs/>
        </w:rPr>
        <w:t>กับการก่อสร้างโครงการผลิต</w:t>
      </w:r>
      <w:r w:rsidR="00417605">
        <w:rPr>
          <w:rFonts w:ascii="Angsana New" w:eastAsia="Angsana New" w:hAnsi="Angsana New" w:cs="Angsana New" w:hint="cs"/>
          <w:spacing w:val="-6"/>
          <w:sz w:val="30"/>
          <w:szCs w:val="30"/>
          <w:cs/>
        </w:rPr>
        <w:t>กระแส</w:t>
      </w:r>
      <w:r w:rsidR="00D73574" w:rsidRPr="00D73574">
        <w:rPr>
          <w:rFonts w:ascii="Angsana New" w:eastAsia="Angsana New" w:hAnsi="Angsana New" w:cs="Angsana New"/>
          <w:spacing w:val="-6"/>
          <w:sz w:val="30"/>
          <w:szCs w:val="30"/>
          <w:cs/>
        </w:rPr>
        <w:t xml:space="preserve">ไฟฟ้ากับกิจการอื่น จำนวน </w:t>
      </w:r>
      <w:r w:rsidR="007B68EC">
        <w:rPr>
          <w:rFonts w:ascii="Angsana New" w:eastAsia="Angsana New" w:hAnsi="Angsana New" w:cs="Angsana New"/>
          <w:spacing w:val="-6"/>
          <w:sz w:val="30"/>
          <w:szCs w:val="30"/>
        </w:rPr>
        <w:t>1</w:t>
      </w:r>
      <w:r w:rsidR="00D73574" w:rsidRPr="00D73574">
        <w:rPr>
          <w:rFonts w:ascii="Angsana New" w:eastAsia="Angsana New" w:hAnsi="Angsana New" w:cs="Angsana New"/>
          <w:spacing w:val="-6"/>
          <w:sz w:val="30"/>
          <w:szCs w:val="30"/>
          <w:cs/>
        </w:rPr>
        <w:t xml:space="preserve"> ราย ซึ่งมีมูลค่าตามสัญญาที่ต้องจ่ายชำระจำนวนเงิน </w:t>
      </w:r>
      <w:r w:rsidR="00A00EC9" w:rsidRPr="007B68EC">
        <w:rPr>
          <w:rFonts w:ascii="Angsana New" w:eastAsia="Angsana New" w:hAnsi="Angsana New" w:cs="Angsana New"/>
          <w:spacing w:val="-6"/>
          <w:sz w:val="30"/>
          <w:szCs w:val="30"/>
        </w:rPr>
        <w:t>1.</w:t>
      </w:r>
      <w:r w:rsidR="007B68EC" w:rsidRPr="007B68EC">
        <w:rPr>
          <w:rFonts w:ascii="Angsana New" w:eastAsia="Angsana New" w:hAnsi="Angsana New" w:cs="Angsana New"/>
          <w:spacing w:val="-6"/>
          <w:sz w:val="30"/>
          <w:szCs w:val="30"/>
        </w:rPr>
        <w:t>70</w:t>
      </w:r>
      <w:r w:rsidR="00D73574" w:rsidRPr="00D73574">
        <w:rPr>
          <w:rFonts w:ascii="Angsana New" w:eastAsia="Angsana New" w:hAnsi="Angsana New" w:cs="Angsana New"/>
          <w:spacing w:val="-6"/>
          <w:sz w:val="30"/>
          <w:szCs w:val="30"/>
          <w:cs/>
        </w:rPr>
        <w:t xml:space="preserve"> ล้านบาท (</w:t>
      </w:r>
      <w:r w:rsidR="00B07A99">
        <w:rPr>
          <w:rFonts w:ascii="Angsana New" w:eastAsia="Angsana New" w:hAnsi="Angsana New" w:cs="Angsana New"/>
          <w:spacing w:val="-6"/>
          <w:sz w:val="30"/>
          <w:szCs w:val="30"/>
        </w:rPr>
        <w:t>256</w:t>
      </w:r>
      <w:r w:rsidR="00772C10">
        <w:rPr>
          <w:rFonts w:ascii="Angsana New" w:eastAsia="Angsana New" w:hAnsi="Angsana New" w:cs="Angsana New"/>
          <w:spacing w:val="-6"/>
          <w:sz w:val="30"/>
          <w:szCs w:val="30"/>
        </w:rPr>
        <w:t>7</w:t>
      </w:r>
      <w:r w:rsidR="00D73574" w:rsidRPr="00D73574">
        <w:rPr>
          <w:rFonts w:ascii="Angsana New" w:eastAsia="Angsana New" w:hAnsi="Angsana New" w:cs="Angsana New"/>
          <w:spacing w:val="-6"/>
          <w:sz w:val="30"/>
          <w:szCs w:val="30"/>
          <w:cs/>
        </w:rPr>
        <w:t xml:space="preserve"> : จำนวน </w:t>
      </w:r>
      <w:r w:rsidR="00772C10">
        <w:rPr>
          <w:rFonts w:ascii="Angsana New" w:eastAsia="Angsana New" w:hAnsi="Angsana New" w:cs="Angsana New"/>
          <w:spacing w:val="-6"/>
          <w:sz w:val="30"/>
          <w:szCs w:val="30"/>
        </w:rPr>
        <w:t>2</w:t>
      </w:r>
      <w:r w:rsidR="00D73574" w:rsidRPr="00D73574">
        <w:rPr>
          <w:rFonts w:ascii="Angsana New" w:eastAsia="Angsana New" w:hAnsi="Angsana New" w:cs="Angsana New"/>
          <w:spacing w:val="-6"/>
          <w:sz w:val="30"/>
          <w:szCs w:val="30"/>
          <w:cs/>
        </w:rPr>
        <w:t xml:space="preserve"> ราย จำนวนเงิน </w:t>
      </w:r>
      <w:r w:rsidR="00B07A99">
        <w:rPr>
          <w:rFonts w:ascii="Angsana New" w:eastAsia="Angsana New" w:hAnsi="Angsana New" w:cs="Angsana New"/>
          <w:spacing w:val="-6"/>
          <w:sz w:val="30"/>
          <w:szCs w:val="30"/>
        </w:rPr>
        <w:t>11.</w:t>
      </w:r>
      <w:r w:rsidR="00772C10">
        <w:rPr>
          <w:rFonts w:ascii="Angsana New" w:eastAsia="Angsana New" w:hAnsi="Angsana New" w:cs="Angsana New"/>
          <w:spacing w:val="-6"/>
          <w:sz w:val="30"/>
          <w:szCs w:val="30"/>
        </w:rPr>
        <w:t>11</w:t>
      </w:r>
      <w:r w:rsidR="00D73574" w:rsidRPr="00D73574">
        <w:rPr>
          <w:rFonts w:ascii="Angsana New" w:eastAsia="Angsana New" w:hAnsi="Angsana New" w:cs="Angsana New"/>
          <w:spacing w:val="-6"/>
          <w:sz w:val="30"/>
          <w:szCs w:val="30"/>
          <w:cs/>
        </w:rPr>
        <w:t xml:space="preserve"> ล้านบาท)</w:t>
      </w:r>
    </w:p>
    <w:p w14:paraId="6D1D4AE5" w14:textId="77777777" w:rsidR="002B1304" w:rsidRPr="002B1304" w:rsidRDefault="002B1304" w:rsidP="002B1304">
      <w:pPr>
        <w:pStyle w:val="ListParagraph"/>
        <w:ind w:left="900"/>
        <w:jc w:val="thaiDistribute"/>
        <w:rPr>
          <w:rFonts w:ascii="Angsana New" w:eastAsia="Angsana New" w:hAnsi="Angsana New" w:cs="Angsana New"/>
          <w:spacing w:val="-6"/>
          <w:sz w:val="16"/>
          <w:szCs w:val="16"/>
        </w:rPr>
      </w:pPr>
    </w:p>
    <w:p w14:paraId="2DBA885B" w14:textId="46293204" w:rsidR="004A75E5" w:rsidRPr="002B1304" w:rsidRDefault="00745705" w:rsidP="00C64382">
      <w:pPr>
        <w:pStyle w:val="ListParagraph"/>
        <w:numPr>
          <w:ilvl w:val="1"/>
          <w:numId w:val="30"/>
        </w:numPr>
        <w:ind w:left="900" w:hanging="450"/>
        <w:jc w:val="thaiDistribute"/>
        <w:rPr>
          <w:sz w:val="16"/>
          <w:szCs w:val="16"/>
        </w:rPr>
      </w:pPr>
      <w:r w:rsidRPr="00745705">
        <w:rPr>
          <w:rFonts w:ascii="Angsana New" w:eastAsia="Angsana New" w:hAnsi="Angsana New" w:cs="Angsana New"/>
          <w:spacing w:val="-6"/>
          <w:sz w:val="30"/>
          <w:szCs w:val="30"/>
          <w:cs/>
        </w:rPr>
        <w:t>ตามงบการเงินรวม</w:t>
      </w:r>
      <w:r>
        <w:rPr>
          <w:rFonts w:ascii="Angsana New" w:eastAsia="Angsana New" w:hAnsi="Angsana New" w:cs="Angsana New" w:hint="cs"/>
          <w:spacing w:val="-6"/>
          <w:sz w:val="30"/>
          <w:szCs w:val="30"/>
          <w:cs/>
        </w:rPr>
        <w:t xml:space="preserve"> </w:t>
      </w:r>
      <w:r w:rsidR="00D73574" w:rsidRPr="004A75E5">
        <w:rPr>
          <w:rFonts w:ascii="Angsana New" w:eastAsia="Angsana New" w:hAnsi="Angsana New" w:cs="Angsana New"/>
          <w:spacing w:val="-6"/>
          <w:sz w:val="30"/>
          <w:szCs w:val="30"/>
          <w:cs/>
        </w:rPr>
        <w:t xml:space="preserve">ณ วันที่ </w:t>
      </w:r>
      <w:r w:rsidR="008F2C61" w:rsidRPr="004A75E5">
        <w:rPr>
          <w:rFonts w:ascii="Angsana New" w:eastAsia="Angsana New" w:hAnsi="Angsana New" w:cs="Angsana New"/>
          <w:spacing w:val="-6"/>
          <w:sz w:val="30"/>
          <w:szCs w:val="30"/>
          <w:cs/>
        </w:rPr>
        <w:t xml:space="preserve">31 </w:t>
      </w:r>
      <w:r w:rsidR="008F2C61" w:rsidRPr="004A75E5">
        <w:rPr>
          <w:rFonts w:ascii="Angsana New" w:eastAsia="Angsana New" w:hAnsi="Angsana New" w:cs="Angsana New" w:hint="cs"/>
          <w:spacing w:val="-6"/>
          <w:sz w:val="30"/>
          <w:szCs w:val="30"/>
          <w:cs/>
        </w:rPr>
        <w:t>ธันวาคม</w:t>
      </w:r>
      <w:r w:rsidR="00D73574" w:rsidRPr="004A75E5">
        <w:rPr>
          <w:rFonts w:ascii="Angsana New" w:eastAsia="Angsana New" w:hAnsi="Angsana New" w:cs="Angsana New"/>
          <w:spacing w:val="-6"/>
          <w:sz w:val="30"/>
          <w:szCs w:val="30"/>
          <w:cs/>
        </w:rPr>
        <w:t xml:space="preserve"> </w:t>
      </w:r>
      <w:r w:rsidR="00B07A99" w:rsidRPr="00740F5D">
        <w:rPr>
          <w:rFonts w:ascii="Angsana New" w:eastAsia="Angsana New" w:hAnsi="Angsana New" w:cs="Angsana New"/>
          <w:spacing w:val="-6"/>
          <w:sz w:val="30"/>
          <w:szCs w:val="30"/>
        </w:rPr>
        <w:t>256</w:t>
      </w:r>
      <w:r w:rsidR="00CD5FE2" w:rsidRPr="00740F5D">
        <w:rPr>
          <w:rFonts w:ascii="Angsana New" w:eastAsia="Angsana New" w:hAnsi="Angsana New" w:cs="Angsana New"/>
          <w:spacing w:val="-6"/>
          <w:sz w:val="30"/>
          <w:szCs w:val="30"/>
        </w:rPr>
        <w:t>8</w:t>
      </w:r>
      <w:r w:rsidR="00D73574" w:rsidRPr="004A75E5">
        <w:rPr>
          <w:rFonts w:ascii="Angsana New" w:eastAsia="Angsana New" w:hAnsi="Angsana New" w:cs="Angsana New"/>
          <w:spacing w:val="-6"/>
          <w:sz w:val="30"/>
          <w:szCs w:val="30"/>
          <w:cs/>
        </w:rPr>
        <w:t xml:space="preserve"> กลุ่มบริษัทฯ มีภาระผูกพันตามสัญญาก่อสร้างเกี่ยวกับ</w:t>
      </w:r>
      <w:r w:rsidR="00005624">
        <w:rPr>
          <w:rFonts w:ascii="Angsana New" w:eastAsia="Angsana New" w:hAnsi="Angsana New" w:cs="Angsana New"/>
          <w:spacing w:val="-6"/>
          <w:sz w:val="30"/>
          <w:szCs w:val="30"/>
        </w:rPr>
        <w:br/>
      </w:r>
      <w:r w:rsidR="00D73574" w:rsidRPr="004A75E5">
        <w:rPr>
          <w:rFonts w:ascii="Angsana New" w:eastAsia="Angsana New" w:hAnsi="Angsana New" w:cs="Angsana New"/>
          <w:spacing w:val="-6"/>
          <w:sz w:val="30"/>
          <w:szCs w:val="30"/>
          <w:cs/>
        </w:rPr>
        <w:t>การก่อสร้างโครงการผลิต</w:t>
      </w:r>
      <w:r w:rsidR="00417605" w:rsidRPr="004A75E5">
        <w:rPr>
          <w:rFonts w:ascii="Angsana New" w:eastAsia="Angsana New" w:hAnsi="Angsana New" w:cs="Angsana New" w:hint="cs"/>
          <w:spacing w:val="-6"/>
          <w:sz w:val="30"/>
          <w:szCs w:val="30"/>
          <w:cs/>
        </w:rPr>
        <w:t>กระแส</w:t>
      </w:r>
      <w:r w:rsidR="00D73574" w:rsidRPr="004A75E5">
        <w:rPr>
          <w:rFonts w:ascii="Angsana New" w:eastAsia="Angsana New" w:hAnsi="Angsana New" w:cs="Angsana New"/>
          <w:spacing w:val="-6"/>
          <w:sz w:val="30"/>
          <w:szCs w:val="30"/>
          <w:cs/>
        </w:rPr>
        <w:t xml:space="preserve">ไฟฟ้ากับกิจการอื่นแห่งหนึ่ง จำนวนเงิน </w:t>
      </w:r>
      <w:r w:rsidR="00740F5D" w:rsidRPr="00740F5D">
        <w:rPr>
          <w:rFonts w:ascii="Angsana New" w:eastAsia="Angsana New" w:hAnsi="Angsana New" w:cs="Angsana New"/>
          <w:spacing w:val="-6"/>
          <w:sz w:val="30"/>
          <w:szCs w:val="30"/>
        </w:rPr>
        <w:t>6</w:t>
      </w:r>
      <w:r w:rsidR="00740F5D">
        <w:rPr>
          <w:rFonts w:ascii="Angsana New" w:eastAsia="Angsana New" w:hAnsi="Angsana New" w:cs="Angsana New"/>
          <w:spacing w:val="-6"/>
          <w:sz w:val="30"/>
          <w:szCs w:val="30"/>
        </w:rPr>
        <w:t>8</w:t>
      </w:r>
      <w:r w:rsidR="00740F5D" w:rsidRPr="00740F5D">
        <w:rPr>
          <w:rFonts w:ascii="Angsana New" w:eastAsia="Angsana New" w:hAnsi="Angsana New" w:cs="Angsana New"/>
          <w:spacing w:val="-6"/>
          <w:sz w:val="30"/>
          <w:szCs w:val="30"/>
        </w:rPr>
        <w:t xml:space="preserve">.31 </w:t>
      </w:r>
      <w:r w:rsidR="00740F5D" w:rsidRPr="00740F5D">
        <w:rPr>
          <w:rFonts w:ascii="Angsana New" w:eastAsia="Angsana New" w:hAnsi="Angsana New" w:cs="Angsana New"/>
          <w:spacing w:val="-6"/>
          <w:sz w:val="30"/>
          <w:szCs w:val="30"/>
          <w:cs/>
        </w:rPr>
        <w:t>ล้านบาท (</w:t>
      </w:r>
      <w:r w:rsidR="00740F5D" w:rsidRPr="00740F5D">
        <w:rPr>
          <w:rFonts w:ascii="Angsana New" w:eastAsia="Angsana New" w:hAnsi="Angsana New" w:cs="Angsana New"/>
          <w:spacing w:val="-6"/>
          <w:sz w:val="30"/>
          <w:szCs w:val="30"/>
        </w:rPr>
        <w:t xml:space="preserve">2567 : </w:t>
      </w:r>
      <w:r w:rsidR="00740F5D" w:rsidRPr="00740F5D">
        <w:rPr>
          <w:rFonts w:ascii="Angsana New" w:eastAsia="Angsana New" w:hAnsi="Angsana New" w:cs="Angsana New"/>
          <w:spacing w:val="-6"/>
          <w:sz w:val="30"/>
          <w:szCs w:val="30"/>
          <w:cs/>
        </w:rPr>
        <w:t xml:space="preserve">จำนวน </w:t>
      </w:r>
      <w:r w:rsidR="007536F1">
        <w:rPr>
          <w:rFonts w:ascii="Angsana New" w:eastAsia="Angsana New" w:hAnsi="Angsana New" w:cs="Angsana New"/>
          <w:spacing w:val="-6"/>
          <w:sz w:val="30"/>
          <w:szCs w:val="30"/>
        </w:rPr>
        <w:t>409.</w:t>
      </w:r>
      <w:r w:rsidR="00656ACB">
        <w:rPr>
          <w:rFonts w:ascii="Angsana New" w:eastAsia="Angsana New" w:hAnsi="Angsana New" w:cs="Angsana New"/>
          <w:spacing w:val="-6"/>
          <w:sz w:val="30"/>
          <w:szCs w:val="30"/>
        </w:rPr>
        <w:t>85</w:t>
      </w:r>
      <w:r w:rsidR="00D73574" w:rsidRPr="004A75E5">
        <w:rPr>
          <w:rFonts w:ascii="Angsana New" w:eastAsia="Angsana New" w:hAnsi="Angsana New" w:cs="Angsana New"/>
          <w:spacing w:val="-6"/>
          <w:sz w:val="30"/>
          <w:szCs w:val="30"/>
          <w:cs/>
        </w:rPr>
        <w:t xml:space="preserve"> ล้านบาท</w:t>
      </w:r>
      <w:r w:rsidR="00740F5D" w:rsidRPr="00740F5D">
        <w:rPr>
          <w:rFonts w:ascii="Angsana New" w:eastAsia="Angsana New" w:hAnsi="Angsana New" w:cs="Angsana New"/>
          <w:spacing w:val="-6"/>
          <w:sz w:val="30"/>
          <w:szCs w:val="30"/>
          <w:cs/>
        </w:rPr>
        <w:t>)</w:t>
      </w:r>
    </w:p>
    <w:p w14:paraId="47AF3E36" w14:textId="77777777" w:rsidR="002B1304" w:rsidRPr="002B1304" w:rsidRDefault="002B1304" w:rsidP="002B1304">
      <w:pPr>
        <w:jc w:val="thaiDistribute"/>
        <w:rPr>
          <w:sz w:val="16"/>
          <w:szCs w:val="16"/>
        </w:rPr>
      </w:pPr>
    </w:p>
    <w:bookmarkEnd w:id="11"/>
    <w:p w14:paraId="4507262B" w14:textId="0341CC2C" w:rsidR="006712DB" w:rsidRPr="002B1304" w:rsidRDefault="00FB66ED" w:rsidP="00C64382">
      <w:pPr>
        <w:pStyle w:val="ListParagraph"/>
        <w:numPr>
          <w:ilvl w:val="1"/>
          <w:numId w:val="30"/>
        </w:numPr>
        <w:ind w:left="900" w:hanging="450"/>
        <w:jc w:val="thaiDistribute"/>
        <w:rPr>
          <w:sz w:val="16"/>
          <w:szCs w:val="16"/>
        </w:rPr>
      </w:pPr>
      <w:r w:rsidRPr="00FB66ED">
        <w:rPr>
          <w:rFonts w:ascii="Angsana New" w:eastAsia="Angsana New" w:hAnsi="Angsana New" w:cs="Angsana New"/>
          <w:spacing w:val="-6"/>
          <w:sz w:val="30"/>
          <w:szCs w:val="30"/>
          <w:cs/>
        </w:rPr>
        <w:t>ตามงบการเงินรวมและงบการเงินเฉพาะกิจการ</w:t>
      </w:r>
      <w:r>
        <w:rPr>
          <w:rFonts w:ascii="Angsana New" w:eastAsia="Angsana New" w:hAnsi="Angsana New" w:cs="Angsana New" w:hint="cs"/>
          <w:spacing w:val="-6"/>
          <w:sz w:val="30"/>
          <w:szCs w:val="30"/>
          <w:cs/>
        </w:rPr>
        <w:t xml:space="preserve"> </w:t>
      </w:r>
      <w:r w:rsidR="003D7346" w:rsidRPr="004A75E5">
        <w:rPr>
          <w:rFonts w:ascii="Angsana New" w:eastAsia="Angsana New" w:hAnsi="Angsana New" w:cs="Angsana New"/>
          <w:spacing w:val="-6"/>
          <w:sz w:val="30"/>
          <w:szCs w:val="30"/>
          <w:cs/>
        </w:rPr>
        <w:t xml:space="preserve">ณ วันที่ </w:t>
      </w:r>
      <w:r w:rsidR="00963215" w:rsidRPr="004A75E5">
        <w:rPr>
          <w:rFonts w:ascii="Angsana New" w:eastAsia="Angsana New" w:hAnsi="Angsana New" w:cs="Angsana New"/>
          <w:spacing w:val="-6"/>
          <w:sz w:val="30"/>
          <w:szCs w:val="30"/>
        </w:rPr>
        <w:t>31</w:t>
      </w:r>
      <w:r w:rsidR="00963215" w:rsidRPr="004A75E5">
        <w:rPr>
          <w:rFonts w:ascii="Angsana New" w:eastAsia="Angsana New" w:hAnsi="Angsana New" w:cs="Angsana New"/>
          <w:spacing w:val="-6"/>
          <w:sz w:val="30"/>
          <w:szCs w:val="30"/>
          <w:cs/>
        </w:rPr>
        <w:t xml:space="preserve"> </w:t>
      </w:r>
      <w:r w:rsidR="00963215" w:rsidRPr="004A75E5">
        <w:rPr>
          <w:rFonts w:ascii="Angsana New" w:eastAsia="Angsana New" w:hAnsi="Angsana New" w:cs="Angsana New" w:hint="cs"/>
          <w:spacing w:val="-6"/>
          <w:sz w:val="30"/>
          <w:szCs w:val="30"/>
          <w:cs/>
        </w:rPr>
        <w:t>ธันวาคม</w:t>
      </w:r>
      <w:r w:rsidR="003D7346" w:rsidRPr="004A75E5">
        <w:rPr>
          <w:rFonts w:ascii="Angsana New" w:eastAsia="Angsana New" w:hAnsi="Angsana New" w:cs="Angsana New"/>
          <w:spacing w:val="-6"/>
          <w:sz w:val="30"/>
          <w:szCs w:val="30"/>
          <w:cs/>
        </w:rPr>
        <w:t xml:space="preserve"> </w:t>
      </w:r>
      <w:r w:rsidR="00B07A99" w:rsidRPr="004A75E5">
        <w:rPr>
          <w:rFonts w:ascii="Angsana New" w:eastAsia="Angsana New" w:hAnsi="Angsana New" w:cs="Angsana New"/>
          <w:spacing w:val="-6"/>
          <w:sz w:val="30"/>
          <w:szCs w:val="30"/>
        </w:rPr>
        <w:t>256</w:t>
      </w:r>
      <w:r w:rsidR="0032490B">
        <w:rPr>
          <w:rFonts w:ascii="Angsana New" w:eastAsia="Angsana New" w:hAnsi="Angsana New" w:cs="Angsana New"/>
          <w:spacing w:val="-6"/>
          <w:sz w:val="30"/>
          <w:szCs w:val="30"/>
        </w:rPr>
        <w:t>8</w:t>
      </w:r>
      <w:r w:rsidR="003D7346" w:rsidRPr="004A75E5">
        <w:rPr>
          <w:rFonts w:ascii="Angsana New" w:eastAsia="Angsana New" w:hAnsi="Angsana New" w:cs="Angsana New"/>
          <w:spacing w:val="-6"/>
          <w:sz w:val="30"/>
          <w:szCs w:val="30"/>
          <w:cs/>
        </w:rPr>
        <w:t xml:space="preserve"> บริษัทฯ มีภาระผูกพันตามสัญญาก่อสร้างเกี่ยวกับการก่อสร้าง</w:t>
      </w:r>
      <w:r w:rsidR="003D7346" w:rsidRPr="004A75E5">
        <w:rPr>
          <w:rFonts w:ascii="Angsana New" w:eastAsia="Angsana New" w:hAnsi="Angsana New" w:cs="Angsana New" w:hint="cs"/>
          <w:spacing w:val="-6"/>
          <w:sz w:val="30"/>
          <w:szCs w:val="30"/>
          <w:cs/>
        </w:rPr>
        <w:t>สาธารณูปโภค</w:t>
      </w:r>
      <w:r w:rsidR="003D7346" w:rsidRPr="004A75E5">
        <w:rPr>
          <w:rFonts w:ascii="Angsana New" w:eastAsia="Angsana New" w:hAnsi="Angsana New" w:cs="Angsana New"/>
          <w:spacing w:val="-6"/>
          <w:sz w:val="30"/>
          <w:szCs w:val="30"/>
          <w:cs/>
        </w:rPr>
        <w:t xml:space="preserve">กับกิจการอื่นแห่งหนึ่ง จำนวนเงิน </w:t>
      </w:r>
      <w:r w:rsidR="006712DB">
        <w:rPr>
          <w:rFonts w:ascii="Angsana New" w:eastAsia="Angsana New" w:hAnsi="Angsana New" w:cs="Angsana New"/>
          <w:spacing w:val="-6"/>
          <w:sz w:val="30"/>
          <w:szCs w:val="30"/>
        </w:rPr>
        <w:t>17</w:t>
      </w:r>
      <w:r w:rsidR="00963215" w:rsidRPr="004A75E5">
        <w:rPr>
          <w:rFonts w:ascii="Angsana New" w:eastAsia="Angsana New" w:hAnsi="Angsana New" w:cs="Angsana New"/>
          <w:spacing w:val="-6"/>
          <w:sz w:val="30"/>
          <w:szCs w:val="30"/>
        </w:rPr>
        <w:t>.</w:t>
      </w:r>
      <w:r w:rsidR="006712DB">
        <w:rPr>
          <w:rFonts w:ascii="Angsana New" w:eastAsia="Angsana New" w:hAnsi="Angsana New" w:cs="Angsana New"/>
          <w:spacing w:val="-6"/>
          <w:sz w:val="30"/>
          <w:szCs w:val="30"/>
        </w:rPr>
        <w:t>33</w:t>
      </w:r>
      <w:r w:rsidR="003D7346" w:rsidRPr="004A75E5">
        <w:rPr>
          <w:rFonts w:ascii="Angsana New" w:eastAsia="Angsana New" w:hAnsi="Angsana New" w:cs="Angsana New"/>
          <w:spacing w:val="-6"/>
          <w:sz w:val="30"/>
          <w:szCs w:val="30"/>
          <w:cs/>
        </w:rPr>
        <w:t xml:space="preserve"> ล้านบาท</w:t>
      </w:r>
      <w:r w:rsidR="006712DB" w:rsidRPr="00740F5D">
        <w:rPr>
          <w:rFonts w:ascii="Angsana New" w:eastAsia="Angsana New" w:hAnsi="Angsana New" w:cs="Angsana New"/>
          <w:spacing w:val="-6"/>
          <w:sz w:val="30"/>
          <w:szCs w:val="30"/>
          <w:cs/>
        </w:rPr>
        <w:t xml:space="preserve"> (</w:t>
      </w:r>
      <w:r w:rsidR="006712DB" w:rsidRPr="00740F5D">
        <w:rPr>
          <w:rFonts w:ascii="Angsana New" w:eastAsia="Angsana New" w:hAnsi="Angsana New" w:cs="Angsana New"/>
          <w:spacing w:val="-6"/>
          <w:sz w:val="30"/>
          <w:szCs w:val="30"/>
        </w:rPr>
        <w:t xml:space="preserve">2567 : </w:t>
      </w:r>
      <w:r w:rsidR="006712DB" w:rsidRPr="00740F5D">
        <w:rPr>
          <w:rFonts w:ascii="Angsana New" w:eastAsia="Angsana New" w:hAnsi="Angsana New" w:cs="Angsana New"/>
          <w:spacing w:val="-6"/>
          <w:sz w:val="30"/>
          <w:szCs w:val="30"/>
          <w:cs/>
        </w:rPr>
        <w:t xml:space="preserve">จำนวน </w:t>
      </w:r>
      <w:r w:rsidR="006712DB">
        <w:rPr>
          <w:rFonts w:ascii="Angsana New" w:eastAsia="Angsana New" w:hAnsi="Angsana New" w:cs="Angsana New"/>
          <w:spacing w:val="-6"/>
          <w:sz w:val="30"/>
          <w:szCs w:val="30"/>
        </w:rPr>
        <w:t>22</w:t>
      </w:r>
      <w:r w:rsidR="006712DB" w:rsidRPr="00740F5D">
        <w:rPr>
          <w:rFonts w:ascii="Angsana New" w:eastAsia="Angsana New" w:hAnsi="Angsana New" w:cs="Angsana New"/>
          <w:spacing w:val="-6"/>
          <w:sz w:val="30"/>
          <w:szCs w:val="30"/>
        </w:rPr>
        <w:t>.</w:t>
      </w:r>
      <w:r w:rsidR="006712DB">
        <w:rPr>
          <w:rFonts w:ascii="Angsana New" w:eastAsia="Angsana New" w:hAnsi="Angsana New" w:cs="Angsana New"/>
          <w:spacing w:val="-6"/>
          <w:sz w:val="30"/>
          <w:szCs w:val="30"/>
        </w:rPr>
        <w:t>50</w:t>
      </w:r>
      <w:r w:rsidR="006712DB" w:rsidRPr="00740F5D">
        <w:rPr>
          <w:rFonts w:ascii="Angsana New" w:eastAsia="Angsana New" w:hAnsi="Angsana New" w:cs="Angsana New"/>
          <w:spacing w:val="-6"/>
          <w:sz w:val="30"/>
          <w:szCs w:val="30"/>
        </w:rPr>
        <w:t xml:space="preserve"> </w:t>
      </w:r>
      <w:r w:rsidR="006712DB" w:rsidRPr="00740F5D">
        <w:rPr>
          <w:rFonts w:ascii="Angsana New" w:eastAsia="Angsana New" w:hAnsi="Angsana New" w:cs="Angsana New"/>
          <w:spacing w:val="-6"/>
          <w:sz w:val="30"/>
          <w:szCs w:val="30"/>
          <w:cs/>
        </w:rPr>
        <w:t>ล้านบาท)</w:t>
      </w:r>
    </w:p>
    <w:p w14:paraId="22EE8FFF" w14:textId="77777777" w:rsidR="002B1304" w:rsidRPr="002B1304" w:rsidRDefault="002B1304" w:rsidP="002B1304">
      <w:pPr>
        <w:jc w:val="thaiDistribute"/>
        <w:rPr>
          <w:sz w:val="16"/>
          <w:szCs w:val="16"/>
        </w:rPr>
      </w:pPr>
    </w:p>
    <w:p w14:paraId="47543C56" w14:textId="720091BC" w:rsidR="007724C2" w:rsidRPr="006D23F5" w:rsidRDefault="00603F12" w:rsidP="00C64382">
      <w:pPr>
        <w:pStyle w:val="ListParagraph"/>
        <w:numPr>
          <w:ilvl w:val="1"/>
          <w:numId w:val="30"/>
        </w:numPr>
        <w:ind w:left="900" w:hanging="450"/>
        <w:jc w:val="thaiDistribute"/>
        <w:rPr>
          <w:rFonts w:ascii="Angsana New" w:eastAsia="Angsana New" w:hAnsi="Angsana New" w:cs="Angsana New"/>
          <w:sz w:val="30"/>
          <w:szCs w:val="30"/>
        </w:rPr>
      </w:pPr>
      <w:r w:rsidRPr="006D23F5">
        <w:rPr>
          <w:rFonts w:ascii="Angsana New" w:eastAsia="Angsana New" w:hAnsi="Angsana New" w:cs="Angsana New"/>
          <w:sz w:val="30"/>
          <w:szCs w:val="30"/>
          <w:cs/>
        </w:rPr>
        <w:t>บริษัท</w:t>
      </w:r>
      <w:r w:rsidRPr="006D23F5">
        <w:rPr>
          <w:rFonts w:ascii="Angsana New" w:eastAsia="Angsana New" w:hAnsi="Angsana New" w:cs="Angsana New" w:hint="cs"/>
          <w:sz w:val="30"/>
          <w:szCs w:val="30"/>
          <w:cs/>
        </w:rPr>
        <w:t xml:space="preserve"> </w:t>
      </w:r>
      <w:r w:rsidRPr="006D23F5">
        <w:rPr>
          <w:rFonts w:ascii="Angsana New" w:eastAsia="Angsana New" w:hAnsi="Angsana New" w:cs="Angsana New"/>
          <w:sz w:val="30"/>
          <w:szCs w:val="30"/>
          <w:cs/>
        </w:rPr>
        <w:t>เกตเวย์ ดิเวลลอปเมนท์ จำกัด ซึ่งเป็นบริษัทย่อยได้รับคำสั่งจากอธิบดีกรมที่ดิน เลขที่</w:t>
      </w:r>
      <w:r w:rsidRPr="006D23F5">
        <w:rPr>
          <w:rFonts w:ascii="Angsana New" w:eastAsia="Angsana New" w:hAnsi="Angsana New" w:cs="Angsana New"/>
          <w:sz w:val="30"/>
          <w:szCs w:val="30"/>
        </w:rPr>
        <w:t xml:space="preserve"> 1298</w:t>
      </w:r>
      <w:r w:rsidRPr="006D23F5">
        <w:rPr>
          <w:rFonts w:ascii="Angsana New" w:eastAsia="Angsana New" w:hAnsi="Angsana New" w:cs="Angsana New"/>
          <w:sz w:val="30"/>
          <w:szCs w:val="30"/>
          <w:cs/>
        </w:rPr>
        <w:t>/</w:t>
      </w:r>
      <w:r w:rsidRPr="006D23F5">
        <w:rPr>
          <w:rFonts w:ascii="Angsana New" w:eastAsia="Angsana New" w:hAnsi="Angsana New" w:cs="Angsana New"/>
          <w:sz w:val="30"/>
          <w:szCs w:val="30"/>
        </w:rPr>
        <w:t>2555</w:t>
      </w:r>
      <w:r w:rsidRPr="006D23F5">
        <w:rPr>
          <w:rFonts w:ascii="Angsana New" w:eastAsia="Angsana New" w:hAnsi="Angsana New" w:cs="Angsana New"/>
          <w:sz w:val="30"/>
          <w:szCs w:val="30"/>
          <w:cs/>
        </w:rPr>
        <w:t xml:space="preserve"> ลงวันที่</w:t>
      </w:r>
      <w:r w:rsidRPr="006D23F5">
        <w:rPr>
          <w:rFonts w:ascii="Angsana New" w:eastAsia="Angsana New" w:hAnsi="Angsana New" w:cs="Angsana New"/>
          <w:sz w:val="30"/>
          <w:szCs w:val="30"/>
        </w:rPr>
        <w:t xml:space="preserve"> 2 </w:t>
      </w:r>
      <w:r w:rsidRPr="006D23F5">
        <w:rPr>
          <w:rFonts w:ascii="Angsana New" w:eastAsia="Angsana New" w:hAnsi="Angsana New" w:cs="Angsana New"/>
          <w:sz w:val="30"/>
          <w:szCs w:val="30"/>
          <w:cs/>
        </w:rPr>
        <w:t xml:space="preserve">พฤษภาคม </w:t>
      </w:r>
      <w:r w:rsidRPr="006D23F5">
        <w:rPr>
          <w:rFonts w:ascii="Angsana New" w:eastAsia="Angsana New" w:hAnsi="Angsana New" w:cs="Angsana New"/>
          <w:sz w:val="30"/>
          <w:szCs w:val="30"/>
        </w:rPr>
        <w:t>2555</w:t>
      </w:r>
      <w:r w:rsidRPr="006D23F5">
        <w:rPr>
          <w:rFonts w:ascii="Angsana New" w:eastAsia="Angsana New" w:hAnsi="Angsana New" w:cs="Angsana New"/>
          <w:sz w:val="30"/>
          <w:szCs w:val="30"/>
          <w:cs/>
        </w:rPr>
        <w:t xml:space="preserve"> ให้มีการเพิกถอนโฉนดที่ดิน เลขที่</w:t>
      </w:r>
      <w:r w:rsidRPr="006D23F5">
        <w:rPr>
          <w:rFonts w:ascii="Angsana New" w:eastAsia="Angsana New" w:hAnsi="Angsana New" w:cs="Angsana New"/>
          <w:sz w:val="30"/>
          <w:szCs w:val="30"/>
        </w:rPr>
        <w:t xml:space="preserve"> 24106 </w:t>
      </w:r>
      <w:r w:rsidRPr="006D23F5">
        <w:rPr>
          <w:rFonts w:ascii="Angsana New" w:eastAsia="Angsana New" w:hAnsi="Angsana New" w:cs="Angsana New"/>
          <w:sz w:val="30"/>
          <w:szCs w:val="30"/>
          <w:cs/>
        </w:rPr>
        <w:t>บริษัทย่อยเป็น</w:t>
      </w:r>
      <w:r w:rsidRPr="006D23F5">
        <w:rPr>
          <w:rFonts w:ascii="Angsana New" w:eastAsia="Angsana New" w:hAnsi="Angsana New" w:cs="Angsana New" w:hint="cs"/>
          <w:sz w:val="30"/>
          <w:szCs w:val="30"/>
          <w:cs/>
        </w:rPr>
        <w:t xml:space="preserve"> </w:t>
      </w:r>
      <w:r w:rsidRPr="006D23F5">
        <w:rPr>
          <w:rFonts w:ascii="Angsana New" w:eastAsia="Angsana New" w:hAnsi="Angsana New" w:cs="Angsana New"/>
          <w:sz w:val="30"/>
          <w:szCs w:val="30"/>
          <w:cs/>
        </w:rPr>
        <w:t>ผู้ถือกรรมสิทธิ์</w:t>
      </w:r>
      <w:r w:rsidR="009F4D15">
        <w:rPr>
          <w:rFonts w:ascii="Angsana New" w:eastAsia="Angsana New" w:hAnsi="Angsana New" w:cs="Angsana New" w:hint="cs"/>
          <w:sz w:val="30"/>
          <w:szCs w:val="30"/>
          <w:cs/>
        </w:rPr>
        <w:t xml:space="preserve">        </w:t>
      </w:r>
      <w:r w:rsidRPr="006D23F5">
        <w:rPr>
          <w:rFonts w:ascii="Angsana New" w:eastAsia="Angsana New" w:hAnsi="Angsana New" w:cs="Angsana New"/>
          <w:sz w:val="30"/>
          <w:szCs w:val="30"/>
          <w:cs/>
        </w:rPr>
        <w:t xml:space="preserve">ในที่ดินดังกล่าว มูลค่าตามบัญชี จำนวนเงิน </w:t>
      </w:r>
      <w:r w:rsidRPr="006D23F5">
        <w:rPr>
          <w:rFonts w:ascii="Angsana New" w:eastAsia="Angsana New" w:hAnsi="Angsana New" w:cs="Angsana New"/>
          <w:sz w:val="30"/>
          <w:szCs w:val="30"/>
        </w:rPr>
        <w:t>11</w:t>
      </w:r>
      <w:r w:rsidRPr="006D23F5">
        <w:rPr>
          <w:rFonts w:ascii="Angsana New" w:eastAsia="Angsana New" w:hAnsi="Angsana New" w:cs="Angsana New"/>
          <w:sz w:val="30"/>
          <w:szCs w:val="30"/>
          <w:cs/>
        </w:rPr>
        <w:t>.</w:t>
      </w:r>
      <w:r w:rsidRPr="006D23F5">
        <w:rPr>
          <w:rFonts w:ascii="Angsana New" w:eastAsia="Angsana New" w:hAnsi="Angsana New" w:cs="Angsana New"/>
          <w:sz w:val="30"/>
          <w:szCs w:val="30"/>
        </w:rPr>
        <w:t>39</w:t>
      </w:r>
      <w:r w:rsidRPr="006D23F5">
        <w:rPr>
          <w:rFonts w:ascii="Angsana New" w:eastAsia="Angsana New" w:hAnsi="Angsana New" w:cs="Angsana New"/>
          <w:sz w:val="30"/>
          <w:szCs w:val="30"/>
          <w:cs/>
        </w:rPr>
        <w:t xml:space="preserve"> ล้านบาท โดยระบุให้บริษัทย่อยนำโฉนดที่ดินดังกล่าวมอบให้แก่ประธานคณะกรรมการสอบสวนหรือกรรมการและเลขานุการคณะกรรมการ</w:t>
      </w:r>
      <w:r w:rsidR="009F4D15">
        <w:rPr>
          <w:rFonts w:ascii="Angsana New" w:eastAsia="Angsana New" w:hAnsi="Angsana New" w:cs="Angsana New" w:hint="cs"/>
          <w:sz w:val="30"/>
          <w:szCs w:val="30"/>
          <w:cs/>
        </w:rPr>
        <w:t xml:space="preserve"> </w:t>
      </w:r>
      <w:r w:rsidRPr="006D23F5">
        <w:rPr>
          <w:rFonts w:ascii="Angsana New" w:eastAsia="Angsana New" w:hAnsi="Angsana New" w:cs="Angsana New"/>
          <w:sz w:val="30"/>
          <w:szCs w:val="30"/>
          <w:cs/>
        </w:rPr>
        <w:t>สอบสวน ณ สำนักงานที่ดินจังหวัดสมุทรปราการ สาขาบางพลี ต่อมา บริษัทย่อยได้ขอยื่นคัดค้าน</w:t>
      </w:r>
      <w:r w:rsidR="009F4D15">
        <w:rPr>
          <w:rFonts w:ascii="Angsana New" w:eastAsia="Angsana New" w:hAnsi="Angsana New" w:cs="Angsana New" w:hint="cs"/>
          <w:sz w:val="30"/>
          <w:szCs w:val="30"/>
          <w:cs/>
        </w:rPr>
        <w:t xml:space="preserve">        </w:t>
      </w:r>
      <w:r w:rsidRPr="006D23F5">
        <w:rPr>
          <w:rFonts w:ascii="Angsana New" w:eastAsia="Angsana New" w:hAnsi="Angsana New" w:cs="Angsana New"/>
          <w:sz w:val="30"/>
          <w:szCs w:val="30"/>
          <w:cs/>
        </w:rPr>
        <w:t xml:space="preserve">เพิกถอนโฉนดที่ดินดังกล่าวตามหนังสือขอคัดค้านเพิกถอนโฉนดที่ดิน ลงวันที่ </w:t>
      </w:r>
      <w:r w:rsidRPr="006D23F5">
        <w:rPr>
          <w:rFonts w:ascii="Angsana New" w:eastAsia="Angsana New" w:hAnsi="Angsana New" w:cs="Angsana New"/>
          <w:sz w:val="30"/>
          <w:szCs w:val="30"/>
        </w:rPr>
        <w:t>4</w:t>
      </w:r>
      <w:r w:rsidRPr="006D23F5">
        <w:rPr>
          <w:rFonts w:ascii="Angsana New" w:eastAsia="Angsana New" w:hAnsi="Angsana New" w:cs="Angsana New"/>
          <w:sz w:val="30"/>
          <w:szCs w:val="30"/>
          <w:cs/>
        </w:rPr>
        <w:t xml:space="preserve"> กรกฎาคม </w:t>
      </w:r>
      <w:r w:rsidRPr="006D23F5">
        <w:rPr>
          <w:rFonts w:ascii="Angsana New" w:eastAsia="Angsana New" w:hAnsi="Angsana New" w:cs="Angsana New"/>
          <w:sz w:val="30"/>
          <w:szCs w:val="30"/>
        </w:rPr>
        <w:t>2555</w:t>
      </w:r>
      <w:r w:rsidRPr="006D23F5">
        <w:rPr>
          <w:rFonts w:ascii="Angsana New" w:eastAsia="Angsana New" w:hAnsi="Angsana New" w:cs="Angsana New"/>
          <w:sz w:val="30"/>
          <w:szCs w:val="30"/>
          <w:cs/>
        </w:rPr>
        <w:t xml:space="preserve"> </w:t>
      </w:r>
      <w:r w:rsidRPr="009812DF">
        <w:rPr>
          <w:rFonts w:ascii="Angsana New" w:eastAsia="Angsana New" w:hAnsi="Angsana New" w:cs="Angsana New"/>
          <w:sz w:val="30"/>
          <w:szCs w:val="30"/>
          <w:cs/>
        </w:rPr>
        <w:t xml:space="preserve">พร้อมเอกสารหลักฐาน ปัจจุบันอยู่ระหว่างการพิจารณาของคณะกรรมการสอบสวน ซึ่งยังไม่อาจทราบข้อยุติ </w:t>
      </w:r>
      <w:r w:rsidR="001C0B69" w:rsidRPr="009812DF">
        <w:rPr>
          <w:rFonts w:ascii="Angsana New" w:eastAsia="Angsana New" w:hAnsi="Angsana New" w:cs="Angsana New" w:hint="cs"/>
          <w:sz w:val="30"/>
          <w:szCs w:val="30"/>
          <w:cs/>
        </w:rPr>
        <w:t>ดังนั้น กลุ่มบริษัทฯ จึงยังไม่ได้บันทึก</w:t>
      </w:r>
      <w:r w:rsidR="000E0AE7" w:rsidRPr="009812DF">
        <w:rPr>
          <w:rFonts w:ascii="Angsana New" w:eastAsia="Angsana New" w:hAnsi="Angsana New" w:cs="Angsana New" w:hint="cs"/>
          <w:sz w:val="30"/>
          <w:szCs w:val="30"/>
          <w:cs/>
        </w:rPr>
        <w:t xml:space="preserve">ค่าเสียหายที่อาจเกิดขึ้นจากการเพิกถอนโฉนดที่ดินดังกล่าวในงบการเงินรวมของกลุ่มบริษัทฯ </w:t>
      </w:r>
      <w:r w:rsidR="00563D35" w:rsidRPr="009812DF">
        <w:rPr>
          <w:rFonts w:ascii="Angsana New" w:eastAsia="Angsana New" w:hAnsi="Angsana New" w:cs="Angsana New" w:hint="cs"/>
          <w:sz w:val="30"/>
          <w:szCs w:val="30"/>
          <w:cs/>
        </w:rPr>
        <w:t xml:space="preserve">ทั้งนี้ </w:t>
      </w:r>
      <w:r w:rsidRPr="009812DF">
        <w:rPr>
          <w:rFonts w:ascii="Angsana New" w:eastAsia="Angsana New" w:hAnsi="Angsana New" w:cs="Angsana New"/>
          <w:sz w:val="30"/>
          <w:szCs w:val="30"/>
          <w:cs/>
        </w:rPr>
        <w:t>กลุ่มบริษัท</w:t>
      </w:r>
      <w:r w:rsidRPr="009812DF">
        <w:rPr>
          <w:rFonts w:ascii="Angsana New" w:eastAsia="Angsana New" w:hAnsi="Angsana New" w:cs="Angsana New" w:hint="cs"/>
          <w:sz w:val="30"/>
          <w:szCs w:val="30"/>
          <w:cs/>
        </w:rPr>
        <w:t xml:space="preserve">ฯ </w:t>
      </w:r>
      <w:r w:rsidR="00642143" w:rsidRPr="009812DF">
        <w:rPr>
          <w:rFonts w:ascii="Angsana New" w:eastAsia="Angsana New" w:hAnsi="Angsana New" w:cs="Angsana New" w:hint="cs"/>
          <w:sz w:val="30"/>
          <w:szCs w:val="30"/>
          <w:cs/>
        </w:rPr>
        <w:t>ได้มีการพิจารณา</w:t>
      </w:r>
      <w:r w:rsidR="00AA0115" w:rsidRPr="009812DF">
        <w:rPr>
          <w:rFonts w:ascii="Angsana New" w:eastAsia="Angsana New" w:hAnsi="Angsana New" w:cs="Angsana New" w:hint="cs"/>
          <w:sz w:val="30"/>
          <w:szCs w:val="30"/>
          <w:cs/>
        </w:rPr>
        <w:t>ผลขาดทุนการด้อยค่าในที่ดิน</w:t>
      </w:r>
      <w:r w:rsidR="00E5023C" w:rsidRPr="009812DF">
        <w:rPr>
          <w:rFonts w:ascii="Angsana New" w:eastAsia="Angsana New" w:hAnsi="Angsana New" w:cs="Angsana New" w:hint="cs"/>
          <w:sz w:val="30"/>
          <w:szCs w:val="30"/>
          <w:cs/>
        </w:rPr>
        <w:t>ดังกล่าว ตาม</w:t>
      </w:r>
      <w:r w:rsidR="0005673B" w:rsidRPr="009812DF">
        <w:rPr>
          <w:rFonts w:ascii="Angsana New" w:eastAsia="Angsana New" w:hAnsi="Angsana New" w:cs="Angsana New" w:hint="cs"/>
          <w:sz w:val="30"/>
          <w:szCs w:val="30"/>
          <w:cs/>
        </w:rPr>
        <w:t xml:space="preserve">หมายเหตุ </w:t>
      </w:r>
      <w:r w:rsidR="0005673B" w:rsidRPr="009812DF">
        <w:rPr>
          <w:rFonts w:ascii="Angsana New" w:eastAsia="Angsana New" w:hAnsi="Angsana New" w:cs="Angsana New"/>
          <w:sz w:val="30"/>
          <w:szCs w:val="30"/>
        </w:rPr>
        <w:t>14</w:t>
      </w:r>
    </w:p>
    <w:p w14:paraId="0EAB2BFF" w14:textId="77777777" w:rsidR="00632169" w:rsidRPr="00BC2F78" w:rsidRDefault="00632169" w:rsidP="00BC2F78">
      <w:pPr>
        <w:jc w:val="thaiDistribute"/>
        <w:rPr>
          <w:rFonts w:ascii="Angsana New" w:eastAsia="Angsana New" w:hAnsi="Angsana New" w:cs="Angsana New"/>
          <w:sz w:val="30"/>
          <w:szCs w:val="30"/>
        </w:rPr>
      </w:pPr>
    </w:p>
    <w:p w14:paraId="6A14B78F" w14:textId="77777777" w:rsidR="000554ED" w:rsidRDefault="000554ED" w:rsidP="0032785C">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คดีความ</w:t>
      </w:r>
      <w:r w:rsidRPr="00B65CE8">
        <w:rPr>
          <w:rFonts w:ascii="Angsana New" w:hAnsi="Angsana New" w:cs="Angsana New"/>
          <w:b/>
          <w:bCs/>
          <w:sz w:val="32"/>
          <w:szCs w:val="32"/>
          <w:cs/>
        </w:rPr>
        <w:t>ฟ้องร้อง</w:t>
      </w:r>
    </w:p>
    <w:p w14:paraId="37D2DDC3" w14:textId="77777777" w:rsidR="004D67AE" w:rsidRPr="006778FC" w:rsidRDefault="004D67AE" w:rsidP="00C60F43">
      <w:pPr>
        <w:pStyle w:val="ListParagraph"/>
        <w:numPr>
          <w:ilvl w:val="0"/>
          <w:numId w:val="5"/>
        </w:numPr>
        <w:contextualSpacing w:val="0"/>
        <w:jc w:val="thaiDistribute"/>
        <w:rPr>
          <w:rFonts w:ascii="Angsana New" w:hAnsi="Angsana New" w:cs="Angsana New"/>
          <w:vanish/>
          <w:sz w:val="30"/>
          <w:szCs w:val="30"/>
          <w:cs/>
        </w:rPr>
      </w:pPr>
    </w:p>
    <w:p w14:paraId="2F926280" w14:textId="77777777" w:rsidR="004D67AE" w:rsidRPr="006778FC" w:rsidRDefault="004D67AE" w:rsidP="00C60F43">
      <w:pPr>
        <w:pStyle w:val="ListParagraph"/>
        <w:numPr>
          <w:ilvl w:val="0"/>
          <w:numId w:val="5"/>
        </w:numPr>
        <w:contextualSpacing w:val="0"/>
        <w:jc w:val="thaiDistribute"/>
        <w:rPr>
          <w:rFonts w:ascii="Angsana New" w:hAnsi="Angsana New" w:cs="Angsana New"/>
          <w:vanish/>
          <w:sz w:val="30"/>
          <w:szCs w:val="30"/>
          <w:cs/>
        </w:rPr>
      </w:pPr>
    </w:p>
    <w:p w14:paraId="1DD9881E" w14:textId="77777777" w:rsidR="004D67AE" w:rsidRPr="006778FC" w:rsidRDefault="004D67AE" w:rsidP="00C60F43">
      <w:pPr>
        <w:pStyle w:val="ListParagraph"/>
        <w:numPr>
          <w:ilvl w:val="0"/>
          <w:numId w:val="5"/>
        </w:numPr>
        <w:contextualSpacing w:val="0"/>
        <w:jc w:val="thaiDistribute"/>
        <w:rPr>
          <w:rFonts w:ascii="Angsana New" w:hAnsi="Angsana New" w:cs="Angsana New"/>
          <w:vanish/>
          <w:sz w:val="30"/>
          <w:szCs w:val="30"/>
          <w:cs/>
        </w:rPr>
      </w:pPr>
    </w:p>
    <w:p w14:paraId="5E388D14" w14:textId="77777777" w:rsidR="00A1135D" w:rsidRPr="006778FC" w:rsidRDefault="00A1135D" w:rsidP="00C60F43">
      <w:pPr>
        <w:pStyle w:val="ListParagraph"/>
        <w:numPr>
          <w:ilvl w:val="0"/>
          <w:numId w:val="7"/>
        </w:numPr>
        <w:contextualSpacing w:val="0"/>
        <w:jc w:val="thaiDistribute"/>
        <w:rPr>
          <w:rFonts w:ascii="Angsana New" w:hAnsi="Angsana New" w:cs="Angsana New"/>
          <w:vanish/>
          <w:sz w:val="30"/>
          <w:szCs w:val="30"/>
          <w:cs/>
        </w:rPr>
      </w:pPr>
    </w:p>
    <w:p w14:paraId="36953A9B" w14:textId="77777777" w:rsidR="004A75E5" w:rsidRPr="004A75E5" w:rsidRDefault="004A75E5" w:rsidP="004A75E5">
      <w:pPr>
        <w:ind w:left="426" w:firstLine="850"/>
        <w:jc w:val="thaiDistribute"/>
        <w:rPr>
          <w:rFonts w:ascii="Angsana New" w:eastAsia="Angsana New" w:hAnsi="Angsana New" w:cs="Angsana New"/>
          <w:sz w:val="16"/>
          <w:szCs w:val="16"/>
        </w:rPr>
      </w:pPr>
    </w:p>
    <w:p w14:paraId="13945517" w14:textId="5A6D8507" w:rsidR="000A03F4" w:rsidRPr="00772C10" w:rsidRDefault="00740972" w:rsidP="004A75E5">
      <w:pPr>
        <w:ind w:left="426" w:firstLine="850"/>
        <w:jc w:val="thaiDistribute"/>
        <w:rPr>
          <w:rFonts w:ascii="Angsana New" w:eastAsia="Angsana New" w:hAnsi="Angsana New" w:cs="Angsana New"/>
          <w:sz w:val="30"/>
          <w:szCs w:val="30"/>
        </w:rPr>
      </w:pPr>
      <w:r w:rsidRPr="00927005">
        <w:rPr>
          <w:rFonts w:ascii="Angsana New" w:eastAsia="Angsana New" w:hAnsi="Angsana New" w:cs="Angsana New"/>
          <w:sz w:val="30"/>
          <w:szCs w:val="30"/>
          <w:cs/>
        </w:rPr>
        <w:t>คดีความ</w:t>
      </w:r>
      <w:r w:rsidRPr="006778FC">
        <w:rPr>
          <w:rFonts w:ascii="Angsana New" w:eastAsia="Angsana New" w:hAnsi="Angsana New" w:cs="Angsana New"/>
          <w:sz w:val="30"/>
          <w:szCs w:val="30"/>
          <w:cs/>
        </w:rPr>
        <w:t>ฟ้องร้อง</w:t>
      </w:r>
      <w:r w:rsidRPr="00927005">
        <w:rPr>
          <w:rFonts w:ascii="Angsana New" w:eastAsia="Angsana New" w:hAnsi="Angsana New" w:cs="Angsana New"/>
          <w:sz w:val="30"/>
          <w:szCs w:val="30"/>
          <w:cs/>
        </w:rPr>
        <w:t xml:space="preserve">ของบริษัท เกตเวย์ ดิเวลลอปเมนท์ จำกัด ซึ่งเป็นบริษัทย่อยที่ได้เข้าร่วมทุนในกิจการร่วมค้า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00FF41EE" w:rsidRPr="00927005">
        <w:rPr>
          <w:rFonts w:ascii="Angsana New" w:eastAsia="Angsana New" w:hAnsi="Angsana New" w:cs="Angsana New"/>
          <w:sz w:val="30"/>
          <w:szCs w:val="30"/>
        </w:rPr>
        <w:t>10</w:t>
      </w:r>
      <w:r w:rsidRPr="00927005">
        <w:rPr>
          <w:rFonts w:ascii="Angsana New" w:eastAsia="Angsana New" w:hAnsi="Angsana New" w:cs="Angsana New"/>
          <w:sz w:val="30"/>
          <w:szCs w:val="30"/>
          <w:cs/>
        </w:rPr>
        <w:t xml:space="preserve"> ของการร่วมค้า</w:t>
      </w:r>
      <w:r w:rsidR="00D12082" w:rsidRPr="00927005">
        <w:rPr>
          <w:rFonts w:ascii="Angsana New" w:eastAsia="Angsana New" w:hAnsi="Angsana New" w:cs="Angsana New"/>
          <w:sz w:val="30"/>
          <w:szCs w:val="30"/>
          <w:cs/>
        </w:rPr>
        <w:t>มีรายละเอียดดังนี้</w:t>
      </w:r>
    </w:p>
    <w:p w14:paraId="1417F72D" w14:textId="77777777" w:rsidR="00A1135D" w:rsidRPr="006778FC" w:rsidRDefault="00A1135D" w:rsidP="00C60F43">
      <w:pPr>
        <w:pStyle w:val="ListParagraph"/>
        <w:numPr>
          <w:ilvl w:val="0"/>
          <w:numId w:val="8"/>
        </w:numPr>
        <w:contextualSpacing w:val="0"/>
        <w:jc w:val="thaiDistribute"/>
        <w:rPr>
          <w:rFonts w:ascii="Angsana New" w:hAnsi="Angsana New" w:cs="Angsana New"/>
          <w:vanish/>
          <w:sz w:val="30"/>
          <w:szCs w:val="30"/>
          <w:cs/>
        </w:rPr>
      </w:pPr>
    </w:p>
    <w:p w14:paraId="7D916500" w14:textId="77777777" w:rsidR="00772C10" w:rsidRPr="00772C10" w:rsidRDefault="00772C10" w:rsidP="00772C10">
      <w:pPr>
        <w:pStyle w:val="ListParagraph"/>
        <w:ind w:left="528"/>
        <w:contextualSpacing w:val="0"/>
        <w:jc w:val="thaiDistribute"/>
        <w:rPr>
          <w:rFonts w:ascii="Angsana New" w:hAnsi="Angsana New" w:cs="Angsana New"/>
          <w:sz w:val="16"/>
          <w:szCs w:val="16"/>
        </w:rPr>
      </w:pPr>
      <w:bookmarkStart w:id="12" w:name="_Hlk87287119"/>
    </w:p>
    <w:p w14:paraId="1E7BD432" w14:textId="7A5081D3" w:rsidR="00324C10" w:rsidRPr="006778FC" w:rsidRDefault="00324C10" w:rsidP="00C64382">
      <w:pPr>
        <w:pStyle w:val="ListParagraph"/>
        <w:numPr>
          <w:ilvl w:val="1"/>
          <w:numId w:val="10"/>
        </w:numPr>
        <w:ind w:left="1710" w:hanging="630"/>
        <w:jc w:val="thaiDistribute"/>
        <w:rPr>
          <w:rFonts w:ascii="Angsana New" w:hAnsi="Angsana New" w:cs="Angsana New"/>
          <w:sz w:val="30"/>
          <w:szCs w:val="30"/>
        </w:rPr>
      </w:pPr>
      <w:r w:rsidRPr="006778FC">
        <w:rPr>
          <w:rFonts w:ascii="Angsana New" w:hAnsi="Angsana New" w:cs="Angsana New"/>
          <w:sz w:val="30"/>
          <w:szCs w:val="30"/>
          <w:cs/>
        </w:rPr>
        <w:t xml:space="preserve">คดีหมายเลขดำที่ </w:t>
      </w:r>
      <w:r w:rsidRPr="006778FC">
        <w:rPr>
          <w:rFonts w:ascii="Angsana New" w:hAnsi="Angsana New" w:cs="Angsana New" w:hint="cs"/>
          <w:sz w:val="30"/>
          <w:szCs w:val="30"/>
          <w:cs/>
        </w:rPr>
        <w:t>พ</w:t>
      </w:r>
      <w:r w:rsidRPr="006778FC">
        <w:rPr>
          <w:rFonts w:ascii="Angsana New" w:hAnsi="Angsana New" w:cs="Angsana New"/>
          <w:sz w:val="30"/>
          <w:szCs w:val="30"/>
        </w:rPr>
        <w:t xml:space="preserve"> 3517/2562</w:t>
      </w:r>
      <w:r w:rsidRPr="006778FC">
        <w:rPr>
          <w:rFonts w:ascii="Angsana New" w:hAnsi="Angsana New" w:cs="Angsana New" w:hint="cs"/>
          <w:sz w:val="30"/>
          <w:szCs w:val="30"/>
          <w:cs/>
        </w:rPr>
        <w:t xml:space="preserve"> </w:t>
      </w:r>
    </w:p>
    <w:p w14:paraId="0F884B72" w14:textId="213F793C" w:rsidR="00E074FC" w:rsidRPr="006778FC" w:rsidRDefault="00324C10" w:rsidP="00C64382">
      <w:pPr>
        <w:numPr>
          <w:ilvl w:val="1"/>
          <w:numId w:val="9"/>
        </w:numPr>
        <w:ind w:left="2070"/>
        <w:jc w:val="thaiDistribute"/>
        <w:rPr>
          <w:rFonts w:ascii="Angsana New" w:eastAsia="Calibri" w:hAnsi="Angsana New" w:cs="Angsana New"/>
          <w:sz w:val="30"/>
          <w:szCs w:val="30"/>
        </w:rPr>
      </w:pPr>
      <w:r w:rsidRPr="006778FC">
        <w:rPr>
          <w:rFonts w:ascii="Angsana New" w:eastAsia="Calibri" w:hAnsi="Angsana New" w:cs="Angsana New"/>
          <w:sz w:val="30"/>
          <w:szCs w:val="30"/>
          <w:cs/>
        </w:rPr>
        <w:t xml:space="preserve">เมื่อวันที่ </w:t>
      </w:r>
      <w:r w:rsidR="00503ED2" w:rsidRPr="006778FC">
        <w:rPr>
          <w:rFonts w:ascii="Angsana New" w:eastAsia="Calibri" w:hAnsi="Angsana New" w:cs="Angsana New"/>
          <w:sz w:val="30"/>
          <w:szCs w:val="30"/>
        </w:rPr>
        <w:t>28</w:t>
      </w:r>
      <w:r w:rsidR="00503ED2" w:rsidRPr="006778FC">
        <w:rPr>
          <w:rFonts w:ascii="Angsana New" w:eastAsia="Calibri" w:hAnsi="Angsana New" w:cs="Angsana New" w:hint="cs"/>
          <w:sz w:val="30"/>
          <w:szCs w:val="30"/>
          <w:cs/>
        </w:rPr>
        <w:t xml:space="preserve"> มิถุนายน </w:t>
      </w:r>
      <w:r w:rsidR="00503ED2" w:rsidRPr="006778FC">
        <w:rPr>
          <w:rFonts w:ascii="Angsana New" w:eastAsia="Calibri" w:hAnsi="Angsana New" w:cs="Angsana New"/>
          <w:sz w:val="30"/>
          <w:szCs w:val="30"/>
        </w:rPr>
        <w:t>2562</w:t>
      </w:r>
      <w:r w:rsidR="00503ED2"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กรมควบคุมมลพิษยื่นฟ้องบริษัทย่อยและผู้ร่วมค้า</w:t>
      </w:r>
      <w:r w:rsidR="00771CEF"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รายอื่นต่อศาลแพ่งในข้อหา หรือฐานความผิดเรื่อง ละเมิด ติดตามเอาทรัพย์คืน</w:t>
      </w:r>
      <w:r w:rsidR="000714D3"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จาก</w:t>
      </w:r>
      <w:r w:rsidR="00C619A5" w:rsidRPr="006778FC">
        <w:rPr>
          <w:rFonts w:ascii="Angsana New" w:eastAsia="Calibri" w:hAnsi="Angsana New" w:cs="Angsana New" w:hint="cs"/>
          <w:sz w:val="30"/>
          <w:szCs w:val="30"/>
          <w:cs/>
        </w:rPr>
        <w:t>คดี</w:t>
      </w:r>
      <w:r w:rsidR="000714D3" w:rsidRPr="006778FC">
        <w:rPr>
          <w:rFonts w:ascii="Angsana New" w:eastAsia="Calibri" w:hAnsi="Angsana New" w:cs="Angsana New" w:hint="cs"/>
          <w:sz w:val="30"/>
          <w:szCs w:val="30"/>
          <w:cs/>
        </w:rPr>
        <w:t>ที่</w:t>
      </w:r>
      <w:r w:rsidR="00C619A5" w:rsidRPr="006778FC">
        <w:rPr>
          <w:rFonts w:ascii="Angsana New" w:eastAsia="Calibri" w:hAnsi="Angsana New" w:cs="Angsana New" w:hint="cs"/>
          <w:sz w:val="30"/>
          <w:szCs w:val="30"/>
          <w:cs/>
        </w:rPr>
        <w:t>เกี่ยวข้องกับ</w:t>
      </w:r>
      <w:r w:rsidR="00ED1C77" w:rsidRPr="006778FC">
        <w:rPr>
          <w:rFonts w:ascii="Angsana New" w:eastAsia="Calibri" w:hAnsi="Angsana New" w:cs="Angsana New" w:hint="cs"/>
          <w:sz w:val="30"/>
          <w:szCs w:val="30"/>
          <w:cs/>
        </w:rPr>
        <w:t>คดีที่</w:t>
      </w:r>
      <w:r w:rsidR="00C619A5" w:rsidRPr="006778FC">
        <w:rPr>
          <w:rFonts w:ascii="Angsana New" w:eastAsia="Calibri" w:hAnsi="Angsana New" w:cs="Angsana New"/>
          <w:sz w:val="30"/>
          <w:szCs w:val="30"/>
          <w:cs/>
        </w:rPr>
        <w:t>กรมควบคุมมลพิษ</w:t>
      </w:r>
      <w:r w:rsidR="00C619A5" w:rsidRPr="006778FC">
        <w:rPr>
          <w:rFonts w:ascii="Angsana New" w:eastAsia="Calibri" w:hAnsi="Angsana New" w:cs="Angsana New" w:hint="cs"/>
          <w:sz w:val="30"/>
          <w:szCs w:val="30"/>
          <w:cs/>
        </w:rPr>
        <w:t>ที่</w:t>
      </w:r>
      <w:r w:rsidR="00C619A5" w:rsidRPr="006778FC">
        <w:rPr>
          <w:rFonts w:ascii="Angsana New" w:eastAsia="Calibri" w:hAnsi="Angsana New" w:cs="Angsana New"/>
          <w:sz w:val="30"/>
          <w:szCs w:val="30"/>
          <w:cs/>
        </w:rPr>
        <w:t xml:space="preserve">ได้ยื่นคำร้องขอให้ศาลปกครองกลางเพิกถอนคำชี้ขาดของคณะอนุญาโตตุลาการ </w:t>
      </w:r>
      <w:r w:rsidR="000714D3" w:rsidRPr="006778FC">
        <w:rPr>
          <w:rFonts w:ascii="Angsana New" w:eastAsia="Calibri" w:hAnsi="Angsana New" w:cs="Angsana New" w:hint="cs"/>
          <w:sz w:val="30"/>
          <w:szCs w:val="30"/>
          <w:cs/>
        </w:rPr>
        <w:t>เพื่อ</w:t>
      </w:r>
      <w:r w:rsidR="00C619A5" w:rsidRPr="006778FC">
        <w:rPr>
          <w:rFonts w:ascii="Angsana New" w:eastAsia="Calibri" w:hAnsi="Angsana New" w:cs="Angsana New" w:hint="cs"/>
          <w:sz w:val="30"/>
          <w:szCs w:val="30"/>
          <w:cs/>
        </w:rPr>
        <w:t>ทำให้</w:t>
      </w:r>
      <w:r w:rsidR="00E074FC" w:rsidRPr="006778FC">
        <w:rPr>
          <w:rFonts w:ascii="Angsana New" w:eastAsia="Calibri" w:hAnsi="Angsana New" w:cs="Angsana New"/>
          <w:sz w:val="30"/>
          <w:szCs w:val="30"/>
          <w:cs/>
        </w:rPr>
        <w:t>สัญญา</w:t>
      </w:r>
      <w:r w:rsidR="000714D3" w:rsidRPr="006778FC">
        <w:rPr>
          <w:rFonts w:ascii="Angsana New" w:eastAsia="Calibri" w:hAnsi="Angsana New" w:cs="Angsana New" w:hint="cs"/>
          <w:sz w:val="30"/>
          <w:szCs w:val="30"/>
          <w:cs/>
        </w:rPr>
        <w:t>ดำเนินการของ</w:t>
      </w:r>
      <w:r w:rsidR="00E074FC" w:rsidRPr="006778FC">
        <w:rPr>
          <w:rFonts w:ascii="Angsana New" w:eastAsia="Calibri" w:hAnsi="Angsana New" w:cs="Angsana New"/>
          <w:sz w:val="30"/>
          <w:szCs w:val="30"/>
          <w:cs/>
        </w:rPr>
        <w:t>โครงการออกแบบรวมก่อสร้างระบบรวบรวมและบำบัดน้ำเสีย เขตควบคุมมลพิษ จังหวัดสมุทรปราการ ตกเป็นโมฆะ และเรียกร้องขอให้รับผิดคืนเงินและชดใช้ค่าเสียหาย</w:t>
      </w:r>
      <w:r w:rsidR="00E074FC" w:rsidRPr="006778FC">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เป็นจำนวน</w:t>
      </w:r>
      <w:r w:rsidR="000436AE" w:rsidRPr="006778FC">
        <w:rPr>
          <w:rFonts w:ascii="Angsana New" w:eastAsia="Calibri" w:hAnsi="Angsana New" w:cs="Angsana New"/>
          <w:sz w:val="30"/>
          <w:szCs w:val="30"/>
          <w:cs/>
        </w:rPr>
        <w:t>เงิน</w:t>
      </w:r>
      <w:r w:rsidR="000714D3" w:rsidRPr="006778FC">
        <w:rPr>
          <w:rFonts w:ascii="Angsana New" w:eastAsia="Calibri" w:hAnsi="Angsana New" w:cs="Angsana New" w:hint="cs"/>
          <w:sz w:val="30"/>
          <w:szCs w:val="30"/>
          <w:cs/>
        </w:rPr>
        <w:t>รวม</w:t>
      </w:r>
      <w:r w:rsidR="00E074FC" w:rsidRPr="006778FC">
        <w:rPr>
          <w:rFonts w:ascii="Angsana New" w:eastAsia="Calibri" w:hAnsi="Angsana New" w:cs="Angsana New"/>
          <w:sz w:val="30"/>
          <w:szCs w:val="30"/>
          <w:cs/>
        </w:rPr>
        <w:t xml:space="preserve"> </w:t>
      </w:r>
      <w:r w:rsidR="00E074FC" w:rsidRPr="006778FC">
        <w:rPr>
          <w:rFonts w:ascii="Angsana New" w:eastAsia="Calibri" w:hAnsi="Angsana New" w:cs="Angsana New"/>
          <w:sz w:val="30"/>
          <w:szCs w:val="30"/>
        </w:rPr>
        <w:t xml:space="preserve">59,149.30 </w:t>
      </w:r>
      <w:r w:rsidR="00927005">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ล้านบาท</w:t>
      </w:r>
    </w:p>
    <w:p w14:paraId="7AC3209D" w14:textId="77777777" w:rsidR="00E472D6" w:rsidRPr="006778FC" w:rsidRDefault="00E472D6" w:rsidP="00C64382">
      <w:pPr>
        <w:numPr>
          <w:ilvl w:val="1"/>
          <w:numId w:val="9"/>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3</w:t>
      </w:r>
      <w:r w:rsidRPr="006778FC">
        <w:rPr>
          <w:rFonts w:ascii="Angsana New" w:eastAsia="Calibri" w:hAnsi="Angsana New" w:cs="Angsana New" w:hint="cs"/>
          <w:sz w:val="30"/>
          <w:szCs w:val="30"/>
          <w:cs/>
        </w:rPr>
        <w:t xml:space="preserve"> กุมภาพันธ์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บริษัทย่อยและผู้ร่วมค้ารายอื่นได้ยื่นคำร้องขอให้ศาลจำหน่ายคดีเพื่อให้กรมควบคุมมลพิษไป</w:t>
      </w:r>
      <w:r w:rsidR="00721381" w:rsidRPr="006778FC">
        <w:rPr>
          <w:rFonts w:ascii="Angsana New" w:eastAsia="Calibri" w:hAnsi="Angsana New" w:cs="Angsana New" w:hint="cs"/>
          <w:sz w:val="30"/>
          <w:szCs w:val="30"/>
          <w:cs/>
        </w:rPr>
        <w:t>ระงับข้อพิพาทที่คณะ</w:t>
      </w:r>
      <w:r w:rsidRPr="006778FC">
        <w:rPr>
          <w:rFonts w:ascii="Angsana New" w:eastAsia="Calibri" w:hAnsi="Angsana New" w:cs="Angsana New" w:hint="cs"/>
          <w:sz w:val="30"/>
          <w:szCs w:val="30"/>
          <w:cs/>
        </w:rPr>
        <w:t>อนุญาโตตุลาการ</w:t>
      </w:r>
    </w:p>
    <w:p w14:paraId="2AC71CD3" w14:textId="571A4832" w:rsidR="00A403FB" w:rsidRPr="006778FC" w:rsidRDefault="00A403FB" w:rsidP="00C64382">
      <w:pPr>
        <w:numPr>
          <w:ilvl w:val="1"/>
          <w:numId w:val="9"/>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 xml:space="preserve">27 </w:t>
      </w:r>
      <w:r w:rsidRPr="006778FC">
        <w:rPr>
          <w:rFonts w:ascii="Angsana New" w:eastAsia="Calibri" w:hAnsi="Angsana New" w:cs="Angsana New" w:hint="cs"/>
          <w:sz w:val="30"/>
          <w:szCs w:val="30"/>
          <w:cs/>
        </w:rPr>
        <w:t>พฤศจิกายน</w:t>
      </w:r>
      <w:r w:rsidR="00771CEF" w:rsidRPr="006778FC">
        <w:rPr>
          <w:rFonts w:ascii="Angsana New" w:eastAsia="Calibri" w:hAnsi="Angsana New" w:cs="Angsana New" w:hint="cs"/>
          <w:sz w:val="30"/>
          <w:szCs w:val="30"/>
          <w:cs/>
        </w:rPr>
        <w:t xml:space="preserve">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ศาล</w:t>
      </w:r>
      <w:r w:rsidR="00E472D6" w:rsidRPr="006778FC">
        <w:rPr>
          <w:rFonts w:ascii="Angsana New" w:eastAsia="Calibri" w:hAnsi="Angsana New" w:cs="Angsana New" w:hint="cs"/>
          <w:sz w:val="30"/>
          <w:szCs w:val="30"/>
          <w:cs/>
        </w:rPr>
        <w:t>แพ่ง</w:t>
      </w:r>
      <w:r w:rsidR="00996044" w:rsidRPr="006778FC">
        <w:rPr>
          <w:rFonts w:ascii="Angsana New" w:eastAsia="Calibri" w:hAnsi="Angsana New" w:cs="Angsana New" w:hint="cs"/>
          <w:sz w:val="30"/>
          <w:szCs w:val="30"/>
          <w:cs/>
        </w:rPr>
        <w:t>ได้มีการพิจารณาคดีให้จำหน่ายคดีดังกล่าวให้ไประงับข้อพิพาทที่</w:t>
      </w:r>
      <w:r w:rsidR="00721381" w:rsidRPr="006778FC">
        <w:rPr>
          <w:rFonts w:ascii="Angsana New" w:eastAsia="Calibri" w:hAnsi="Angsana New" w:cs="Angsana New" w:hint="cs"/>
          <w:sz w:val="30"/>
          <w:szCs w:val="30"/>
          <w:cs/>
        </w:rPr>
        <w:t>คณะ</w:t>
      </w:r>
      <w:r w:rsidR="00996044" w:rsidRPr="006778FC">
        <w:rPr>
          <w:rFonts w:ascii="Angsana New" w:eastAsia="Calibri" w:hAnsi="Angsana New" w:cs="Angsana New" w:hint="cs"/>
          <w:sz w:val="30"/>
          <w:szCs w:val="30"/>
          <w:cs/>
        </w:rPr>
        <w:t>อนุญาโตตุลาการ</w:t>
      </w:r>
    </w:p>
    <w:p w14:paraId="33A992CF" w14:textId="77777777" w:rsidR="00721381" w:rsidRPr="006778FC" w:rsidRDefault="00996044" w:rsidP="00C64382">
      <w:pPr>
        <w:numPr>
          <w:ilvl w:val="1"/>
          <w:numId w:val="9"/>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Pr="006778FC">
        <w:rPr>
          <w:rFonts w:ascii="Angsana New" w:eastAsia="Calibri" w:hAnsi="Angsana New" w:cs="Angsana New"/>
          <w:sz w:val="30"/>
          <w:szCs w:val="30"/>
        </w:rPr>
        <w:t xml:space="preserve"> 24</w:t>
      </w:r>
      <w:r w:rsidRPr="006778FC">
        <w:rPr>
          <w:rFonts w:ascii="Angsana New" w:eastAsia="Calibri" w:hAnsi="Angsana New" w:cs="Angsana New" w:hint="cs"/>
          <w:sz w:val="30"/>
          <w:szCs w:val="30"/>
          <w:cs/>
        </w:rPr>
        <w:t xml:space="preserve"> กุมภาพันธ์</w:t>
      </w:r>
      <w:r w:rsidRPr="006778FC">
        <w:rPr>
          <w:rFonts w:ascii="Angsana New" w:eastAsia="Calibri" w:hAnsi="Angsana New" w:cs="Angsana New"/>
          <w:sz w:val="30"/>
          <w:szCs w:val="30"/>
        </w:rPr>
        <w:t xml:space="preserve"> 2564 </w:t>
      </w:r>
      <w:r w:rsidRPr="006778FC">
        <w:rPr>
          <w:rFonts w:ascii="Angsana New" w:eastAsia="Calibri" w:hAnsi="Angsana New" w:cs="Angsana New" w:hint="cs"/>
          <w:sz w:val="30"/>
          <w:szCs w:val="30"/>
          <w:cs/>
        </w:rPr>
        <w:t>กรมควบคุมมลพิษได้ยื่นอุทธรณ์คำสั่ง</w:t>
      </w:r>
      <w:r w:rsidR="00147DB7" w:rsidRPr="006778FC">
        <w:rPr>
          <w:rFonts w:ascii="Angsana New" w:eastAsia="Calibri" w:hAnsi="Angsana New" w:cs="Angsana New" w:hint="cs"/>
          <w:sz w:val="30"/>
          <w:szCs w:val="30"/>
          <w:cs/>
        </w:rPr>
        <w:t>การ</w:t>
      </w:r>
      <w:r w:rsidRPr="006778FC">
        <w:rPr>
          <w:rFonts w:ascii="Angsana New" w:eastAsia="Calibri" w:hAnsi="Angsana New" w:cs="Angsana New" w:hint="cs"/>
          <w:sz w:val="30"/>
          <w:szCs w:val="30"/>
          <w:cs/>
        </w:rPr>
        <w:t>จำหน่ายคดี</w:t>
      </w:r>
      <w:r w:rsidR="00ED057B" w:rsidRPr="006778FC">
        <w:rPr>
          <w:rFonts w:ascii="Angsana New" w:eastAsia="Calibri" w:hAnsi="Angsana New" w:cs="Angsana New" w:hint="cs"/>
          <w:sz w:val="30"/>
          <w:szCs w:val="30"/>
          <w:cs/>
        </w:rPr>
        <w:t>ของศาล</w:t>
      </w:r>
      <w:r w:rsidR="00E472D6" w:rsidRPr="006778FC">
        <w:rPr>
          <w:rFonts w:ascii="Angsana New" w:eastAsia="Calibri" w:hAnsi="Angsana New" w:cs="Angsana New" w:hint="cs"/>
          <w:sz w:val="30"/>
          <w:szCs w:val="30"/>
          <w:cs/>
        </w:rPr>
        <w:t>แพ่ง</w:t>
      </w:r>
      <w:r w:rsidR="00ED057B" w:rsidRPr="006778FC">
        <w:rPr>
          <w:rFonts w:ascii="Angsana New" w:eastAsia="Calibri" w:hAnsi="Angsana New" w:cs="Angsana New" w:hint="cs"/>
          <w:sz w:val="30"/>
          <w:szCs w:val="30"/>
          <w:cs/>
        </w:rPr>
        <w:t xml:space="preserve"> </w:t>
      </w:r>
    </w:p>
    <w:p w14:paraId="0B71E5F8" w14:textId="27B9E66D" w:rsidR="00996044" w:rsidRPr="006778FC" w:rsidRDefault="00ED057B" w:rsidP="00C64382">
      <w:pPr>
        <w:numPr>
          <w:ilvl w:val="1"/>
          <w:numId w:val="9"/>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2</w:t>
      </w:r>
      <w:r w:rsidRPr="006778FC">
        <w:rPr>
          <w:rFonts w:ascii="Angsana New" w:eastAsia="Calibri" w:hAnsi="Angsana New" w:cs="Angsana New" w:hint="cs"/>
          <w:sz w:val="30"/>
          <w:szCs w:val="30"/>
          <w:cs/>
        </w:rPr>
        <w:t xml:space="preserve"> กรกฎาคม </w:t>
      </w:r>
      <w:r w:rsidRPr="006778FC">
        <w:rPr>
          <w:rFonts w:ascii="Angsana New" w:eastAsia="Calibri" w:hAnsi="Angsana New" w:cs="Angsana New"/>
          <w:sz w:val="30"/>
          <w:szCs w:val="30"/>
        </w:rPr>
        <w:t xml:space="preserve">2564 </w:t>
      </w:r>
      <w:r w:rsidRPr="006778FC">
        <w:rPr>
          <w:rFonts w:ascii="Angsana New" w:eastAsia="Calibri" w:hAnsi="Angsana New" w:cs="Angsana New" w:hint="cs"/>
          <w:sz w:val="30"/>
          <w:szCs w:val="30"/>
          <w:cs/>
        </w:rPr>
        <w:t>บริษัทย่อย</w:t>
      </w:r>
      <w:r w:rsidR="0062553B" w:rsidRPr="006778FC">
        <w:rPr>
          <w:rFonts w:ascii="Angsana New" w:eastAsia="Calibri" w:hAnsi="Angsana New" w:cs="Angsana New" w:hint="cs"/>
          <w:sz w:val="30"/>
          <w:szCs w:val="30"/>
          <w:cs/>
        </w:rPr>
        <w:t>และผู้ร่วมค้ารายอื่น</w:t>
      </w:r>
      <w:r w:rsidRPr="006778FC">
        <w:rPr>
          <w:rFonts w:ascii="Angsana New" w:eastAsia="Calibri" w:hAnsi="Angsana New" w:cs="Angsana New" w:hint="cs"/>
          <w:sz w:val="30"/>
          <w:szCs w:val="30"/>
          <w:cs/>
        </w:rPr>
        <w:t>ได้ยื่นคำแก้อุทธรณ์</w:t>
      </w:r>
      <w:r w:rsidR="00E472D6" w:rsidRPr="006778FC">
        <w:rPr>
          <w:rFonts w:ascii="Angsana New" w:eastAsia="Calibri" w:hAnsi="Angsana New" w:cs="Angsana New" w:hint="cs"/>
          <w:sz w:val="30"/>
          <w:szCs w:val="30"/>
          <w:cs/>
        </w:rPr>
        <w:t>ของกรมควบคุมมลพิษ</w:t>
      </w:r>
    </w:p>
    <w:bookmarkEnd w:id="12"/>
    <w:p w14:paraId="68C8BFBB" w14:textId="30276E97" w:rsidR="002A5BB9" w:rsidRPr="003979D2" w:rsidRDefault="00B96884" w:rsidP="00C64382">
      <w:pPr>
        <w:numPr>
          <w:ilvl w:val="1"/>
          <w:numId w:val="9"/>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002812DE" w:rsidRPr="006778FC">
        <w:rPr>
          <w:rFonts w:ascii="Angsana New" w:eastAsia="Calibri" w:hAnsi="Angsana New" w:cs="Angsana New" w:hint="cs"/>
          <w:sz w:val="30"/>
          <w:szCs w:val="30"/>
          <w:cs/>
        </w:rPr>
        <w:t xml:space="preserve"> </w:t>
      </w:r>
      <w:r w:rsidR="002812DE" w:rsidRPr="006778FC">
        <w:rPr>
          <w:rFonts w:ascii="Angsana New" w:eastAsia="Calibri" w:hAnsi="Angsana New" w:cs="Angsana New"/>
          <w:sz w:val="30"/>
          <w:szCs w:val="30"/>
        </w:rPr>
        <w:t>27</w:t>
      </w:r>
      <w:r w:rsidR="002812DE" w:rsidRPr="006778FC">
        <w:rPr>
          <w:rFonts w:ascii="Angsana New" w:eastAsia="Calibri" w:hAnsi="Angsana New" w:cs="Angsana New" w:hint="cs"/>
          <w:sz w:val="30"/>
          <w:szCs w:val="30"/>
          <w:cs/>
        </w:rPr>
        <w:t xml:space="preserve"> มกราคม </w:t>
      </w:r>
      <w:r w:rsidR="002812DE" w:rsidRPr="006778FC">
        <w:rPr>
          <w:rFonts w:ascii="Angsana New" w:eastAsia="Calibri" w:hAnsi="Angsana New" w:cs="Angsana New"/>
          <w:sz w:val="30"/>
          <w:szCs w:val="30"/>
        </w:rPr>
        <w:t xml:space="preserve">2565 </w:t>
      </w:r>
      <w:r w:rsidRPr="006778FC">
        <w:rPr>
          <w:rFonts w:ascii="Angsana New" w:eastAsia="Calibri" w:hAnsi="Angsana New" w:cs="Angsana New" w:hint="cs"/>
          <w:sz w:val="30"/>
          <w:szCs w:val="30"/>
          <w:cs/>
        </w:rPr>
        <w:t>ศาลอุทธรณ์มีคำสั่งยืนตามศาลชั้นต้นให้ระงับข้อพิพาทที่</w:t>
      </w:r>
      <w:r w:rsidRPr="003979D2">
        <w:rPr>
          <w:rFonts w:ascii="Angsana New" w:eastAsia="Calibri" w:hAnsi="Angsana New" w:cs="Angsana New" w:hint="cs"/>
          <w:sz w:val="30"/>
          <w:szCs w:val="30"/>
          <w:cs/>
        </w:rPr>
        <w:t>อนุญาโตตุลาการ</w:t>
      </w:r>
      <w:r w:rsidR="00135EF4" w:rsidRPr="003979D2">
        <w:rPr>
          <w:rFonts w:ascii="Angsana New" w:eastAsia="Calibri" w:hAnsi="Angsana New" w:cs="Angsana New" w:hint="cs"/>
          <w:sz w:val="30"/>
          <w:szCs w:val="30"/>
          <w:cs/>
        </w:rPr>
        <w:t xml:space="preserve"> </w:t>
      </w:r>
    </w:p>
    <w:p w14:paraId="68AE1DAF" w14:textId="7826FA7D" w:rsidR="00DD132D" w:rsidRPr="006E559A" w:rsidRDefault="00DD132D" w:rsidP="00C64382">
      <w:pPr>
        <w:numPr>
          <w:ilvl w:val="1"/>
          <w:numId w:val="9"/>
        </w:numPr>
        <w:ind w:left="2070"/>
        <w:jc w:val="thaiDistribute"/>
        <w:rPr>
          <w:rFonts w:ascii="Angsana New" w:eastAsia="Calibri" w:hAnsi="Angsana New" w:cs="Angsana New"/>
          <w:sz w:val="30"/>
          <w:szCs w:val="30"/>
        </w:rPr>
      </w:pPr>
      <w:r w:rsidRPr="003979D2">
        <w:rPr>
          <w:rFonts w:ascii="Angsana New" w:eastAsia="Calibri" w:hAnsi="Angsana New" w:cs="Angsana New" w:hint="cs"/>
          <w:sz w:val="30"/>
          <w:szCs w:val="30"/>
          <w:cs/>
        </w:rPr>
        <w:t>เมื่อ</w:t>
      </w:r>
      <w:r w:rsidRPr="00BA7EAF">
        <w:rPr>
          <w:rFonts w:ascii="Angsana New" w:eastAsia="Calibri" w:hAnsi="Angsana New" w:cs="Angsana New" w:hint="cs"/>
          <w:sz w:val="30"/>
          <w:szCs w:val="30"/>
          <w:cs/>
        </w:rPr>
        <w:t xml:space="preserve">วันที่ </w:t>
      </w:r>
      <w:r w:rsidRPr="00BA7EAF">
        <w:rPr>
          <w:rFonts w:ascii="Angsana New" w:eastAsia="Calibri" w:hAnsi="Angsana New" w:cs="Angsana New"/>
          <w:sz w:val="30"/>
          <w:szCs w:val="30"/>
        </w:rPr>
        <w:t xml:space="preserve">19 </w:t>
      </w:r>
      <w:r w:rsidRPr="00BA7EAF">
        <w:rPr>
          <w:rFonts w:ascii="Angsana New" w:eastAsia="Calibri" w:hAnsi="Angsana New" w:cs="Angsana New" w:hint="cs"/>
          <w:sz w:val="30"/>
          <w:szCs w:val="30"/>
          <w:cs/>
        </w:rPr>
        <w:t xml:space="preserve">มิถุนายน </w:t>
      </w:r>
      <w:r w:rsidRPr="00BA7EAF">
        <w:rPr>
          <w:rFonts w:ascii="Angsana New" w:eastAsia="Calibri" w:hAnsi="Angsana New" w:cs="Angsana New"/>
          <w:sz w:val="30"/>
          <w:szCs w:val="30"/>
        </w:rPr>
        <w:t>2566</w:t>
      </w:r>
      <w:r w:rsidRPr="00BA7EAF">
        <w:rPr>
          <w:rFonts w:ascii="Angsana New" w:eastAsia="Calibri" w:hAnsi="Angsana New" w:cs="Angsana New" w:hint="cs"/>
          <w:sz w:val="30"/>
          <w:szCs w:val="30"/>
          <w:cs/>
        </w:rPr>
        <w:t xml:space="preserve"> </w:t>
      </w:r>
      <w:r w:rsidRPr="00BA7EAF">
        <w:rPr>
          <w:rFonts w:ascii="Angsana New" w:eastAsia="Calibri" w:hAnsi="Angsana New" w:cs="Angsana New"/>
          <w:sz w:val="30"/>
          <w:szCs w:val="30"/>
          <w:cs/>
        </w:rPr>
        <w:t>กรมควบคุมมลพิษ</w:t>
      </w:r>
      <w:r w:rsidRPr="00BA7EAF">
        <w:rPr>
          <w:rFonts w:ascii="Angsana New" w:eastAsia="Calibri" w:hAnsi="Angsana New" w:cs="Angsana New" w:hint="cs"/>
          <w:sz w:val="30"/>
          <w:szCs w:val="30"/>
          <w:cs/>
        </w:rPr>
        <w:t>ได้มีการ</w:t>
      </w:r>
      <w:r w:rsidRPr="00BA7EAF">
        <w:rPr>
          <w:rFonts w:ascii="Angsana New" w:eastAsia="Calibri" w:hAnsi="Angsana New" w:cs="Angsana New"/>
          <w:sz w:val="30"/>
          <w:szCs w:val="30"/>
          <w:cs/>
        </w:rPr>
        <w:t>ยื่นพิจารณาคำร้องขออนุญาตฎีกา</w:t>
      </w:r>
      <w:r w:rsidRPr="006E559A">
        <w:rPr>
          <w:rFonts w:ascii="Angsana New" w:eastAsia="Calibri" w:hAnsi="Angsana New" w:cs="Angsana New"/>
          <w:sz w:val="30"/>
          <w:szCs w:val="30"/>
          <w:cs/>
        </w:rPr>
        <w:t>คำพิพากษา</w:t>
      </w:r>
      <w:r w:rsidRPr="006E559A">
        <w:rPr>
          <w:rFonts w:ascii="Angsana New" w:eastAsia="Calibri" w:hAnsi="Angsana New" w:cs="Angsana New" w:hint="cs"/>
          <w:sz w:val="30"/>
          <w:szCs w:val="30"/>
          <w:cs/>
        </w:rPr>
        <w:t>ของศาลอุทธรณ์</w:t>
      </w:r>
    </w:p>
    <w:p w14:paraId="21388A89" w14:textId="0B76EDCA" w:rsidR="002A5BB9" w:rsidRPr="006E559A" w:rsidRDefault="002A5BB9" w:rsidP="00C64382">
      <w:pPr>
        <w:numPr>
          <w:ilvl w:val="1"/>
          <w:numId w:val="9"/>
        </w:numPr>
        <w:ind w:left="2070"/>
        <w:jc w:val="thaiDistribute"/>
        <w:rPr>
          <w:rFonts w:ascii="Angsana New" w:eastAsia="Calibri" w:hAnsi="Angsana New" w:cs="Angsana New"/>
          <w:sz w:val="30"/>
          <w:szCs w:val="30"/>
        </w:rPr>
      </w:pPr>
      <w:r w:rsidRPr="006E559A">
        <w:rPr>
          <w:rFonts w:ascii="Angsana New" w:eastAsia="Calibri" w:hAnsi="Angsana New" w:cs="Angsana New"/>
          <w:sz w:val="30"/>
          <w:szCs w:val="30"/>
          <w:cs/>
        </w:rPr>
        <w:t>ปัจจุบันอยู่ระหว่าง</w:t>
      </w:r>
      <w:r w:rsidR="00DD132D" w:rsidRPr="006E559A">
        <w:rPr>
          <w:rFonts w:ascii="Angsana New" w:eastAsia="Calibri" w:hAnsi="Angsana New" w:cs="Angsana New" w:hint="cs"/>
          <w:sz w:val="30"/>
          <w:szCs w:val="30"/>
          <w:cs/>
        </w:rPr>
        <w:t>ดำเนินการของศาลฎีกา</w:t>
      </w:r>
    </w:p>
    <w:p w14:paraId="4EF7F7AF" w14:textId="69A2B5DC" w:rsidR="000F7D93" w:rsidRPr="003979D2" w:rsidRDefault="000F7D93" w:rsidP="00B82435">
      <w:pPr>
        <w:jc w:val="thaiDistribute"/>
        <w:rPr>
          <w:rFonts w:ascii="Angsana New" w:eastAsia="Calibri" w:hAnsi="Angsana New" w:cs="Angsana New"/>
          <w:spacing w:val="-6"/>
          <w:sz w:val="16"/>
          <w:szCs w:val="16"/>
        </w:rPr>
      </w:pPr>
    </w:p>
    <w:p w14:paraId="6A5844B9" w14:textId="0872217C" w:rsidR="00C96906" w:rsidRPr="003979D2" w:rsidRDefault="00C96906" w:rsidP="00C64382">
      <w:pPr>
        <w:pStyle w:val="ListParagraph"/>
        <w:numPr>
          <w:ilvl w:val="1"/>
          <w:numId w:val="10"/>
        </w:numPr>
        <w:ind w:left="1710" w:hanging="630"/>
        <w:jc w:val="thaiDistribute"/>
        <w:rPr>
          <w:rFonts w:ascii="Angsana New" w:hAnsi="Angsana New" w:cs="Angsana New"/>
          <w:sz w:val="30"/>
          <w:szCs w:val="30"/>
        </w:rPr>
      </w:pPr>
      <w:r w:rsidRPr="003979D2">
        <w:rPr>
          <w:rFonts w:ascii="Angsana New" w:hAnsi="Angsana New" w:cs="Angsana New"/>
          <w:sz w:val="30"/>
          <w:szCs w:val="30"/>
          <w:cs/>
        </w:rPr>
        <w:t xml:space="preserve">คดีหมายเลขดำที่ </w:t>
      </w:r>
      <w:r w:rsidRPr="003979D2">
        <w:rPr>
          <w:rFonts w:ascii="Angsana New" w:hAnsi="Angsana New" w:cs="Angsana New"/>
          <w:sz w:val="30"/>
          <w:szCs w:val="30"/>
        </w:rPr>
        <w:t>155</w:t>
      </w:r>
      <w:r w:rsidRPr="003979D2">
        <w:rPr>
          <w:rFonts w:ascii="Angsana New" w:hAnsi="Angsana New" w:cs="Angsana New"/>
          <w:sz w:val="30"/>
          <w:szCs w:val="30"/>
          <w:cs/>
        </w:rPr>
        <w:t xml:space="preserve">/2559 </w:t>
      </w:r>
      <w:r w:rsidRPr="003979D2">
        <w:rPr>
          <w:rFonts w:ascii="Angsana New" w:hAnsi="Angsana New" w:cs="Angsana New"/>
          <w:sz w:val="30"/>
          <w:szCs w:val="30"/>
        </w:rPr>
        <w:t xml:space="preserve">, </w:t>
      </w:r>
      <w:r w:rsidRPr="003979D2">
        <w:rPr>
          <w:rFonts w:ascii="Angsana New" w:hAnsi="Angsana New" w:cs="Angsana New"/>
          <w:sz w:val="30"/>
          <w:szCs w:val="30"/>
          <w:cs/>
        </w:rPr>
        <w:t>ฟ.</w:t>
      </w:r>
      <w:r w:rsidRPr="003979D2">
        <w:rPr>
          <w:rFonts w:ascii="Angsana New" w:hAnsi="Angsana New" w:cs="Angsana New"/>
          <w:sz w:val="30"/>
          <w:szCs w:val="30"/>
        </w:rPr>
        <w:t>184/2559</w:t>
      </w:r>
      <w:r w:rsidRPr="003979D2">
        <w:rPr>
          <w:rFonts w:ascii="Angsana New" w:hAnsi="Angsana New" w:cs="Angsana New"/>
          <w:sz w:val="30"/>
          <w:szCs w:val="30"/>
          <w:cs/>
        </w:rPr>
        <w:t xml:space="preserve"> และคดีหมายเลขแดงที่ ฟ.</w:t>
      </w:r>
      <w:r w:rsidRPr="003979D2">
        <w:rPr>
          <w:rFonts w:ascii="Angsana New" w:hAnsi="Angsana New" w:cs="Angsana New"/>
          <w:sz w:val="30"/>
          <w:szCs w:val="30"/>
        </w:rPr>
        <w:t>138</w:t>
      </w:r>
      <w:r w:rsidRPr="003979D2">
        <w:rPr>
          <w:rFonts w:ascii="Angsana New" w:hAnsi="Angsana New" w:cs="Angsana New"/>
          <w:sz w:val="30"/>
          <w:szCs w:val="30"/>
          <w:cs/>
        </w:rPr>
        <w:t xml:space="preserve">-139/2561 </w:t>
      </w:r>
    </w:p>
    <w:p w14:paraId="57516C5C" w14:textId="2DCAA62B" w:rsidR="00C96906" w:rsidRPr="00FA612B" w:rsidRDefault="00C96906" w:rsidP="00C64382">
      <w:pPr>
        <w:numPr>
          <w:ilvl w:val="1"/>
          <w:numId w:val="9"/>
        </w:numPr>
        <w:ind w:left="2070"/>
        <w:jc w:val="thaiDistribute"/>
        <w:rPr>
          <w:rFonts w:ascii="Angsana New" w:eastAsia="Calibri" w:hAnsi="Angsana New" w:cs="Angsana New"/>
          <w:sz w:val="30"/>
          <w:szCs w:val="30"/>
        </w:rPr>
      </w:pPr>
      <w:r w:rsidRPr="00FA612B">
        <w:rPr>
          <w:rFonts w:ascii="Angsana New" w:eastAsia="Calibri" w:hAnsi="Angsana New" w:cs="Angsana New"/>
          <w:sz w:val="30"/>
          <w:szCs w:val="30"/>
          <w:cs/>
        </w:rPr>
        <w:t xml:space="preserve">เมื่อวันที่ </w:t>
      </w:r>
      <w:r w:rsidRPr="00FA612B">
        <w:rPr>
          <w:rFonts w:ascii="Angsana New" w:eastAsia="Calibri" w:hAnsi="Angsana New" w:cs="Angsana New"/>
          <w:sz w:val="30"/>
          <w:szCs w:val="30"/>
        </w:rPr>
        <w:t>6</w:t>
      </w:r>
      <w:r w:rsidRPr="00FA612B">
        <w:rPr>
          <w:rFonts w:ascii="Angsana New" w:eastAsia="Calibri" w:hAnsi="Angsana New" w:cs="Angsana New"/>
          <w:sz w:val="30"/>
          <w:szCs w:val="30"/>
          <w:cs/>
        </w:rPr>
        <w:t xml:space="preserve"> ตุลาคม </w:t>
      </w:r>
      <w:r w:rsidRPr="00FA612B">
        <w:rPr>
          <w:rFonts w:ascii="Angsana New" w:eastAsia="Calibri" w:hAnsi="Angsana New" w:cs="Angsana New"/>
          <w:sz w:val="30"/>
          <w:szCs w:val="30"/>
        </w:rPr>
        <w:t>2566</w:t>
      </w:r>
      <w:r w:rsidRPr="00FA612B">
        <w:rPr>
          <w:rFonts w:ascii="Angsana New" w:eastAsia="Calibri" w:hAnsi="Angsana New" w:cs="Angsana New"/>
          <w:sz w:val="30"/>
          <w:szCs w:val="30"/>
          <w:cs/>
        </w:rPr>
        <w:t xml:space="preserve"> ศาลแพ่งมีคำสั่งให้ยกคดีความที่พนักงานอัยการได้ฟ้องร้องบริษัทย่อย เพื่อพิจารณาและกำหนดแนวทางการดำเนินคดีความดังกล</w:t>
      </w:r>
      <w:r w:rsidRPr="00FA612B">
        <w:rPr>
          <w:rFonts w:ascii="Angsana New" w:eastAsia="Calibri" w:hAnsi="Angsana New" w:cs="Angsana New" w:hint="cs"/>
          <w:sz w:val="30"/>
          <w:szCs w:val="30"/>
          <w:cs/>
        </w:rPr>
        <w:t>่</w:t>
      </w:r>
      <w:r w:rsidRPr="00FA612B">
        <w:rPr>
          <w:rFonts w:ascii="Angsana New" w:eastAsia="Calibri" w:hAnsi="Angsana New" w:cs="Angsana New"/>
          <w:sz w:val="30"/>
          <w:szCs w:val="30"/>
          <w:cs/>
        </w:rPr>
        <w:t>าว</w:t>
      </w:r>
    </w:p>
    <w:p w14:paraId="146023B1" w14:textId="0AE1C064" w:rsidR="00AC024D" w:rsidRPr="00FA612B" w:rsidRDefault="002C4085" w:rsidP="00C64382">
      <w:pPr>
        <w:numPr>
          <w:ilvl w:val="1"/>
          <w:numId w:val="9"/>
        </w:numPr>
        <w:ind w:left="2070"/>
        <w:jc w:val="thaiDistribute"/>
        <w:rPr>
          <w:rFonts w:ascii="Angsana New" w:eastAsia="Calibri" w:hAnsi="Angsana New" w:cs="Angsana New"/>
          <w:sz w:val="30"/>
          <w:szCs w:val="30"/>
        </w:rPr>
      </w:pPr>
      <w:r w:rsidRPr="00FA612B">
        <w:rPr>
          <w:rFonts w:ascii="Angsana New" w:eastAsia="Calibri" w:hAnsi="Angsana New" w:cs="Angsana New" w:hint="cs"/>
          <w:sz w:val="30"/>
          <w:szCs w:val="30"/>
          <w:cs/>
        </w:rPr>
        <w:t xml:space="preserve">เมื่อวันที่ </w:t>
      </w:r>
      <w:r w:rsidRPr="00FA612B">
        <w:rPr>
          <w:rFonts w:ascii="Angsana New" w:eastAsia="Calibri" w:hAnsi="Angsana New" w:cs="Angsana New"/>
          <w:sz w:val="30"/>
          <w:szCs w:val="30"/>
        </w:rPr>
        <w:t xml:space="preserve">4 </w:t>
      </w:r>
      <w:r w:rsidRPr="00FA612B">
        <w:rPr>
          <w:rFonts w:ascii="Angsana New" w:eastAsia="Calibri" w:hAnsi="Angsana New" w:cs="Angsana New" w:hint="cs"/>
          <w:sz w:val="30"/>
          <w:szCs w:val="30"/>
          <w:cs/>
        </w:rPr>
        <w:t xml:space="preserve">กุมภาพันธ์ </w:t>
      </w:r>
      <w:r w:rsidRPr="00FA612B">
        <w:rPr>
          <w:rFonts w:ascii="Angsana New" w:eastAsia="Calibri" w:hAnsi="Angsana New" w:cs="Angsana New"/>
          <w:sz w:val="30"/>
          <w:szCs w:val="30"/>
        </w:rPr>
        <w:t>2568</w:t>
      </w:r>
      <w:r w:rsidR="00147887" w:rsidRPr="00FA612B">
        <w:rPr>
          <w:rFonts w:ascii="Angsana New" w:eastAsia="Calibri" w:hAnsi="Angsana New" w:cs="Angsana New"/>
          <w:sz w:val="30"/>
          <w:szCs w:val="30"/>
        </w:rPr>
        <w:t xml:space="preserve"> </w:t>
      </w:r>
      <w:r w:rsidR="00147887" w:rsidRPr="00FA612B">
        <w:rPr>
          <w:rFonts w:ascii="Angsana New" w:eastAsia="Calibri" w:hAnsi="Angsana New" w:cs="Angsana New"/>
          <w:sz w:val="30"/>
          <w:szCs w:val="30"/>
        </w:rPr>
        <w:tab/>
      </w:r>
      <w:r w:rsidR="00C90349" w:rsidRPr="00FA612B">
        <w:rPr>
          <w:rFonts w:ascii="Angsana New" w:eastAsia="Calibri" w:hAnsi="Angsana New" w:cs="Angsana New" w:hint="cs"/>
          <w:sz w:val="30"/>
          <w:szCs w:val="30"/>
          <w:cs/>
        </w:rPr>
        <w:t>ศาลแพ่งมี</w:t>
      </w:r>
      <w:r w:rsidR="004B63E0" w:rsidRPr="00FA612B">
        <w:rPr>
          <w:rFonts w:ascii="Angsana New" w:eastAsia="Calibri" w:hAnsi="Angsana New" w:cs="Angsana New" w:hint="cs"/>
          <w:sz w:val="30"/>
          <w:szCs w:val="30"/>
          <w:cs/>
        </w:rPr>
        <w:t xml:space="preserve">คำสั่งยกคำร้อง </w:t>
      </w:r>
    </w:p>
    <w:p w14:paraId="20F88332" w14:textId="77777777" w:rsidR="00FA612B" w:rsidRPr="00FA612B" w:rsidRDefault="00FA612B" w:rsidP="00C64382">
      <w:pPr>
        <w:numPr>
          <w:ilvl w:val="1"/>
          <w:numId w:val="9"/>
        </w:numPr>
        <w:ind w:left="2070"/>
        <w:jc w:val="thaiDistribute"/>
        <w:rPr>
          <w:rFonts w:ascii="Angsana New" w:eastAsia="Calibri" w:hAnsi="Angsana New" w:cs="Angsana New"/>
          <w:sz w:val="30"/>
          <w:szCs w:val="30"/>
        </w:rPr>
      </w:pPr>
      <w:r w:rsidRPr="00FA612B">
        <w:rPr>
          <w:rFonts w:ascii="Angsana New" w:eastAsia="Calibri" w:hAnsi="Angsana New" w:cs="Angsana New"/>
          <w:sz w:val="30"/>
          <w:szCs w:val="30"/>
          <w:cs/>
        </w:rPr>
        <w:t>ปัจจุบันอยู่ระหว่างการดำเนินการของศาลอุทธรณ์</w:t>
      </w:r>
    </w:p>
    <w:p w14:paraId="0A15CEDF" w14:textId="77777777" w:rsidR="009469F3" w:rsidRPr="00FA612B" w:rsidRDefault="009469F3" w:rsidP="00FE2679">
      <w:pPr>
        <w:ind w:left="2070"/>
        <w:jc w:val="thaiDistribute"/>
        <w:rPr>
          <w:rFonts w:ascii="Angsana New" w:eastAsia="Calibri" w:hAnsi="Angsana New" w:cs="Angsana New"/>
          <w:sz w:val="16"/>
          <w:szCs w:val="16"/>
        </w:rPr>
      </w:pPr>
    </w:p>
    <w:p w14:paraId="08A1B9A5" w14:textId="489DF19A" w:rsidR="002C4A09" w:rsidRPr="00FA612B" w:rsidRDefault="002C4A09" w:rsidP="00C64382">
      <w:pPr>
        <w:pStyle w:val="ListParagraph"/>
        <w:numPr>
          <w:ilvl w:val="1"/>
          <w:numId w:val="10"/>
        </w:numPr>
        <w:ind w:left="1710" w:hanging="630"/>
        <w:jc w:val="thaiDistribute"/>
        <w:rPr>
          <w:rFonts w:ascii="Angsana New" w:hAnsi="Angsana New" w:cs="Angsana New"/>
          <w:sz w:val="30"/>
          <w:szCs w:val="30"/>
        </w:rPr>
      </w:pPr>
      <w:r w:rsidRPr="00FA612B">
        <w:rPr>
          <w:rFonts w:ascii="Angsana New" w:hAnsi="Angsana New" w:cs="Angsana New"/>
          <w:sz w:val="30"/>
          <w:szCs w:val="30"/>
          <w:cs/>
        </w:rPr>
        <w:t xml:space="preserve">คดีหมายเลขดำที่ พ </w:t>
      </w:r>
      <w:r w:rsidRPr="00FA612B">
        <w:rPr>
          <w:rFonts w:ascii="Angsana New" w:hAnsi="Angsana New" w:cs="Angsana New"/>
          <w:sz w:val="30"/>
          <w:szCs w:val="30"/>
        </w:rPr>
        <w:t>2382/2564</w:t>
      </w:r>
      <w:r w:rsidR="005836CE">
        <w:rPr>
          <w:rFonts w:ascii="Angsana New" w:hAnsi="Angsana New" w:cs="Angsana New"/>
          <w:sz w:val="30"/>
          <w:szCs w:val="30"/>
        </w:rPr>
        <w:t xml:space="preserve"> </w:t>
      </w:r>
      <w:r w:rsidR="005836CE" w:rsidRPr="005836CE">
        <w:rPr>
          <w:rFonts w:ascii="Angsana New" w:hAnsi="Angsana New" w:cs="Angsana New"/>
          <w:sz w:val="30"/>
          <w:szCs w:val="30"/>
          <w:cs/>
        </w:rPr>
        <w:t xml:space="preserve">คดีหมายเลขแดงที่ พ </w:t>
      </w:r>
      <w:r w:rsidR="005836CE" w:rsidRPr="005836CE">
        <w:rPr>
          <w:rFonts w:ascii="Angsana New" w:hAnsi="Angsana New" w:cs="Angsana New"/>
          <w:sz w:val="30"/>
          <w:szCs w:val="30"/>
        </w:rPr>
        <w:t>2895/2566</w:t>
      </w:r>
    </w:p>
    <w:p w14:paraId="3F5B9EBF" w14:textId="1A1FE4BB" w:rsidR="002C4A09" w:rsidRPr="00FA612B" w:rsidRDefault="002C4A09" w:rsidP="00C64382">
      <w:pPr>
        <w:numPr>
          <w:ilvl w:val="1"/>
          <w:numId w:val="9"/>
        </w:numPr>
        <w:ind w:left="2070"/>
        <w:jc w:val="thaiDistribute"/>
        <w:rPr>
          <w:rFonts w:ascii="Angsana New" w:eastAsia="Calibri" w:hAnsi="Angsana New" w:cs="Angsana New"/>
          <w:sz w:val="30"/>
          <w:szCs w:val="30"/>
        </w:rPr>
      </w:pPr>
      <w:r w:rsidRPr="00FA612B">
        <w:rPr>
          <w:rFonts w:ascii="Angsana New" w:eastAsia="Calibri" w:hAnsi="Angsana New" w:cs="Angsana New"/>
          <w:sz w:val="30"/>
          <w:szCs w:val="30"/>
          <w:cs/>
        </w:rPr>
        <w:t xml:space="preserve">เมื่อวันที่ </w:t>
      </w:r>
      <w:r w:rsidRPr="00FA612B">
        <w:rPr>
          <w:rFonts w:ascii="Angsana New" w:eastAsia="Calibri" w:hAnsi="Angsana New" w:cs="Angsana New"/>
          <w:sz w:val="30"/>
          <w:szCs w:val="30"/>
        </w:rPr>
        <w:t>1</w:t>
      </w:r>
      <w:r w:rsidRPr="00FA612B">
        <w:rPr>
          <w:rFonts w:ascii="Angsana New" w:eastAsia="Calibri" w:hAnsi="Angsana New" w:cs="Angsana New"/>
          <w:sz w:val="30"/>
          <w:szCs w:val="30"/>
          <w:cs/>
        </w:rPr>
        <w:t xml:space="preserve"> พฤศจิกายน </w:t>
      </w:r>
      <w:r w:rsidRPr="00FA612B">
        <w:rPr>
          <w:rFonts w:ascii="Angsana New" w:eastAsia="Calibri" w:hAnsi="Angsana New" w:cs="Angsana New"/>
          <w:sz w:val="30"/>
          <w:szCs w:val="30"/>
        </w:rPr>
        <w:t>2564</w:t>
      </w:r>
      <w:r w:rsidRPr="00FA612B">
        <w:rPr>
          <w:rFonts w:ascii="Angsana New" w:eastAsia="Calibri" w:hAnsi="Angsana New" w:cs="Angsana New"/>
          <w:sz w:val="30"/>
          <w:szCs w:val="30"/>
          <w:cs/>
        </w:rPr>
        <w:t xml:space="preserve"> เจ้าหนี้รายหนึ่งของกิจการร่วมค้า เอ็นพีวีเอสเคจี</w:t>
      </w:r>
      <w:r w:rsidR="00405985" w:rsidRPr="00FA612B">
        <w:rPr>
          <w:rFonts w:ascii="Angsana New" w:eastAsia="Calibri" w:hAnsi="Angsana New" w:cs="Angsana New"/>
          <w:sz w:val="30"/>
          <w:szCs w:val="30"/>
        </w:rPr>
        <w:t xml:space="preserve"> </w:t>
      </w:r>
      <w:r w:rsidRPr="00FA612B">
        <w:rPr>
          <w:rFonts w:ascii="Angsana New" w:eastAsia="Calibri" w:hAnsi="Angsana New" w:cs="Angsana New"/>
          <w:sz w:val="30"/>
          <w:szCs w:val="30"/>
          <w:cs/>
        </w:rPr>
        <w:t xml:space="preserve">ได้ฟ้องร้องบริษัทย่อยและผู้ร่วมค้ารายอื่นในข้อหาผิดสัญญาจ้างทำของ และเรียกดอกเบี้ยผิดนัด รวมมูลหนี้จำนวนเงิน </w:t>
      </w:r>
      <w:r w:rsidRPr="00FA612B">
        <w:rPr>
          <w:rFonts w:ascii="Angsana New" w:eastAsia="Calibri" w:hAnsi="Angsana New" w:cs="Angsana New"/>
          <w:sz w:val="30"/>
          <w:szCs w:val="30"/>
        </w:rPr>
        <w:t>8.82</w:t>
      </w:r>
      <w:r w:rsidRPr="00FA612B">
        <w:rPr>
          <w:rFonts w:ascii="Angsana New" w:eastAsia="Calibri" w:hAnsi="Angsana New" w:cs="Angsana New"/>
          <w:sz w:val="30"/>
          <w:szCs w:val="30"/>
          <w:cs/>
        </w:rPr>
        <w:t xml:space="preserve"> ล้านบาท </w:t>
      </w:r>
    </w:p>
    <w:p w14:paraId="38E5DAE1" w14:textId="77777777" w:rsidR="002C4A09" w:rsidRPr="00FA612B" w:rsidRDefault="002C4A09" w:rsidP="00C64382">
      <w:pPr>
        <w:numPr>
          <w:ilvl w:val="1"/>
          <w:numId w:val="9"/>
        </w:numPr>
        <w:ind w:left="2070"/>
        <w:jc w:val="thaiDistribute"/>
        <w:rPr>
          <w:rFonts w:ascii="Angsana New" w:eastAsia="Calibri" w:hAnsi="Angsana New" w:cs="Angsana New"/>
          <w:sz w:val="30"/>
          <w:szCs w:val="30"/>
        </w:rPr>
      </w:pPr>
      <w:r w:rsidRPr="00FA612B">
        <w:rPr>
          <w:rFonts w:ascii="Angsana New" w:eastAsia="Calibri" w:hAnsi="Angsana New" w:cs="Angsana New"/>
          <w:sz w:val="30"/>
          <w:szCs w:val="30"/>
          <w:cs/>
        </w:rPr>
        <w:t xml:space="preserve">เมื่อวันที่ </w:t>
      </w:r>
      <w:r w:rsidRPr="00FA612B">
        <w:rPr>
          <w:rFonts w:ascii="Angsana New" w:eastAsia="Calibri" w:hAnsi="Angsana New" w:cs="Angsana New"/>
          <w:sz w:val="30"/>
          <w:szCs w:val="30"/>
        </w:rPr>
        <w:t>9</w:t>
      </w:r>
      <w:r w:rsidRPr="00FA612B">
        <w:rPr>
          <w:rFonts w:ascii="Angsana New" w:eastAsia="Calibri" w:hAnsi="Angsana New" w:cs="Angsana New"/>
          <w:sz w:val="30"/>
          <w:szCs w:val="30"/>
          <w:cs/>
        </w:rPr>
        <w:t xml:space="preserve"> ตุลาคม </w:t>
      </w:r>
      <w:r w:rsidRPr="00FA612B">
        <w:rPr>
          <w:rFonts w:ascii="Angsana New" w:eastAsia="Calibri" w:hAnsi="Angsana New" w:cs="Angsana New"/>
          <w:sz w:val="30"/>
          <w:szCs w:val="30"/>
        </w:rPr>
        <w:t>2566</w:t>
      </w:r>
      <w:r w:rsidRPr="00FA612B">
        <w:rPr>
          <w:rFonts w:ascii="Angsana New" w:eastAsia="Calibri" w:hAnsi="Angsana New" w:cs="Angsana New"/>
          <w:sz w:val="30"/>
          <w:szCs w:val="30"/>
          <w:cs/>
        </w:rPr>
        <w:t xml:space="preserve"> ศาลจังหวัดนนทบุรีพิพากษายกฟ้อง</w:t>
      </w:r>
    </w:p>
    <w:p w14:paraId="650ACD3E" w14:textId="33FA8046" w:rsidR="002C4A09" w:rsidRPr="00FA612B" w:rsidRDefault="005D338C" w:rsidP="00C64382">
      <w:pPr>
        <w:numPr>
          <w:ilvl w:val="1"/>
          <w:numId w:val="9"/>
        </w:numPr>
        <w:ind w:left="2070"/>
        <w:jc w:val="thaiDistribute"/>
        <w:rPr>
          <w:rFonts w:ascii="Angsana New" w:eastAsia="Calibri" w:hAnsi="Angsana New" w:cs="Angsana New"/>
          <w:sz w:val="30"/>
          <w:szCs w:val="30"/>
        </w:rPr>
      </w:pPr>
      <w:bookmarkStart w:id="13" w:name="_Hlk159593458"/>
      <w:r w:rsidRPr="00FA612B">
        <w:rPr>
          <w:rFonts w:ascii="Angsana New" w:eastAsia="Calibri" w:hAnsi="Angsana New" w:cs="Angsana New"/>
          <w:sz w:val="30"/>
          <w:szCs w:val="30"/>
          <w:cs/>
        </w:rPr>
        <w:t>ปัจจุบันอยู่ระหว่างการดำเนินการของศาล</w:t>
      </w:r>
      <w:r w:rsidR="002C4A09" w:rsidRPr="00FA612B">
        <w:rPr>
          <w:rFonts w:ascii="Angsana New" w:eastAsia="Calibri" w:hAnsi="Angsana New" w:cs="Angsana New"/>
          <w:sz w:val="30"/>
          <w:szCs w:val="30"/>
          <w:cs/>
        </w:rPr>
        <w:t>อุทธรณ์</w:t>
      </w:r>
    </w:p>
    <w:bookmarkEnd w:id="13"/>
    <w:p w14:paraId="7F905798" w14:textId="77777777" w:rsidR="00B25782" w:rsidRPr="003979D2" w:rsidRDefault="00B25782" w:rsidP="003C2D67">
      <w:pPr>
        <w:jc w:val="thaiDistribute"/>
        <w:rPr>
          <w:rFonts w:ascii="Angsana New" w:hAnsi="Angsana New" w:cs="Angsana New"/>
          <w:sz w:val="16"/>
          <w:szCs w:val="16"/>
        </w:rPr>
      </w:pPr>
    </w:p>
    <w:p w14:paraId="59274CC4" w14:textId="652F1C58" w:rsidR="00A32043" w:rsidRDefault="00740972" w:rsidP="00BC2F78">
      <w:pPr>
        <w:ind w:left="450" w:firstLine="900"/>
        <w:jc w:val="thaiDistribute"/>
        <w:rPr>
          <w:rFonts w:ascii="Angsana New" w:eastAsia="Angsana New" w:hAnsi="Angsana New" w:cs="Angsana New"/>
          <w:sz w:val="30"/>
          <w:szCs w:val="30"/>
        </w:rPr>
      </w:pPr>
      <w:r w:rsidRPr="003979D2">
        <w:rPr>
          <w:rFonts w:ascii="Angsana New" w:eastAsia="Angsana New" w:hAnsi="Angsana New" w:cs="Angsana New"/>
          <w:sz w:val="30"/>
          <w:szCs w:val="30"/>
          <w:cs/>
        </w:rPr>
        <w:t>ทั้งนี้ ผลของคดีความยังมีความไม่แน่นอนสำหรับโครงการออกแบบรวมก่อสร้างระบบรวบรวมและบำบัดน้ำเสีย เขตควบคุมมลพิษ จังหวัดสมุทรปราการ ที่ดำเนินการโดยกิจการร่วมค้</w:t>
      </w:r>
      <w:r w:rsidR="004C71E8" w:rsidRPr="003979D2">
        <w:rPr>
          <w:rFonts w:ascii="Angsana New" w:eastAsia="Angsana New" w:hAnsi="Angsana New" w:cs="Angsana New" w:hint="cs"/>
          <w:sz w:val="30"/>
          <w:szCs w:val="30"/>
          <w:cs/>
        </w:rPr>
        <w:t>า</w:t>
      </w:r>
      <w:r w:rsidRPr="003979D2">
        <w:rPr>
          <w:rFonts w:ascii="Angsana New" w:eastAsia="Angsana New" w:hAnsi="Angsana New" w:cs="Angsana New"/>
          <w:sz w:val="30"/>
          <w:szCs w:val="30"/>
          <w:cs/>
        </w:rPr>
        <w:t xml:space="preserve">ที่บริษัทย่อยมีส่วนได้เสียในการร่วมค้านี้ในสัดส่วนร้อยละ </w:t>
      </w:r>
      <w:r w:rsidRPr="003979D2">
        <w:rPr>
          <w:rFonts w:ascii="Angsana New" w:eastAsia="Angsana New" w:hAnsi="Angsana New" w:cs="Angsana New"/>
          <w:sz w:val="30"/>
          <w:szCs w:val="30"/>
        </w:rPr>
        <w:t>10</w:t>
      </w:r>
      <w:r w:rsidRPr="003979D2">
        <w:rPr>
          <w:rFonts w:ascii="Angsana New" w:eastAsia="Angsana New" w:hAnsi="Angsana New" w:cs="Angsana New"/>
          <w:sz w:val="30"/>
          <w:szCs w:val="30"/>
          <w:cs/>
        </w:rPr>
        <w:t xml:space="preserve"> ผู้บริหารของกลุ่มบริษัทฯ จึงยังไม่มีการรับรู้ค่าเผื่อความเสียหายที่อาจเกิดขึ้นจากผลของคดีดังกล่าวในงบการเงินรวมของกลุ่มบริษัท</w:t>
      </w:r>
      <w:r w:rsidR="006B4DDD">
        <w:rPr>
          <w:rFonts w:ascii="Angsana New" w:eastAsia="Angsana New" w:hAnsi="Angsana New" w:cs="Angsana New" w:hint="cs"/>
          <w:sz w:val="30"/>
          <w:szCs w:val="30"/>
          <w:cs/>
        </w:rPr>
        <w:t xml:space="preserve">ฯ </w:t>
      </w:r>
    </w:p>
    <w:p w14:paraId="314F0F38" w14:textId="77777777" w:rsidR="00A31065" w:rsidRDefault="00A31065" w:rsidP="00BC2F78">
      <w:pPr>
        <w:ind w:left="450" w:firstLine="900"/>
        <w:jc w:val="thaiDistribute"/>
        <w:rPr>
          <w:rFonts w:ascii="Angsana New" w:eastAsia="Angsana New" w:hAnsi="Angsana New" w:cs="Angsana New"/>
          <w:sz w:val="30"/>
          <w:szCs w:val="30"/>
        </w:rPr>
      </w:pPr>
    </w:p>
    <w:p w14:paraId="43DFFE9A" w14:textId="77777777" w:rsidR="008022F8" w:rsidRDefault="008022F8" w:rsidP="00BC2F78">
      <w:pPr>
        <w:ind w:left="450" w:firstLine="900"/>
        <w:jc w:val="thaiDistribute"/>
        <w:rPr>
          <w:rFonts w:ascii="Angsana New" w:eastAsia="Angsana New" w:hAnsi="Angsana New" w:cs="Angsana New"/>
          <w:sz w:val="30"/>
          <w:szCs w:val="30"/>
        </w:rPr>
      </w:pPr>
    </w:p>
    <w:p w14:paraId="46F48889" w14:textId="77777777" w:rsidR="004A75E5" w:rsidRDefault="004A75E5" w:rsidP="004A75E5">
      <w:pPr>
        <w:numPr>
          <w:ilvl w:val="0"/>
          <w:numId w:val="1"/>
        </w:numPr>
        <w:jc w:val="thaiDistribute"/>
        <w:rPr>
          <w:rFonts w:ascii="Angsana New" w:hAnsi="Angsana New" w:cs="Angsana New"/>
          <w:b/>
          <w:bCs/>
          <w:sz w:val="30"/>
          <w:szCs w:val="30"/>
        </w:rPr>
      </w:pPr>
      <w:r w:rsidRPr="004879B2">
        <w:rPr>
          <w:rFonts w:ascii="Angsana New" w:hAnsi="Angsana New" w:cs="Angsana New"/>
          <w:b/>
          <w:bCs/>
          <w:sz w:val="30"/>
          <w:szCs w:val="30"/>
          <w:cs/>
        </w:rPr>
        <w:t>การจัดประเภทรายการใหม่</w:t>
      </w:r>
    </w:p>
    <w:p w14:paraId="277C3716" w14:textId="77777777" w:rsidR="004A75E5" w:rsidRPr="004A75E5" w:rsidRDefault="004A75E5" w:rsidP="004A75E5">
      <w:pPr>
        <w:pStyle w:val="ListParagraph"/>
        <w:tabs>
          <w:tab w:val="left" w:pos="360"/>
        </w:tabs>
        <w:ind w:left="360"/>
        <w:jc w:val="thaiDistribute"/>
        <w:rPr>
          <w:rFonts w:ascii="Angsana New" w:hAnsi="Angsana New" w:cs="Angsana New"/>
          <w:sz w:val="16"/>
          <w:szCs w:val="16"/>
        </w:rPr>
      </w:pPr>
    </w:p>
    <w:p w14:paraId="0F1BDFCE" w14:textId="0E85362E" w:rsidR="004A75E5" w:rsidRPr="004A75E5" w:rsidRDefault="004A75E5" w:rsidP="004A75E5">
      <w:pPr>
        <w:ind w:left="450" w:firstLine="900"/>
        <w:jc w:val="thaiDistribute"/>
        <w:rPr>
          <w:rFonts w:ascii="Angsana New" w:eastAsia="Angsana New" w:hAnsi="Angsana New" w:cs="Angsana New"/>
          <w:sz w:val="30"/>
          <w:szCs w:val="30"/>
        </w:rPr>
      </w:pPr>
      <w:r w:rsidRPr="004A75E5">
        <w:rPr>
          <w:rFonts w:ascii="Angsana New" w:eastAsia="Angsana New" w:hAnsi="Angsana New" w:cs="Angsana New" w:hint="cs"/>
          <w:sz w:val="30"/>
          <w:szCs w:val="30"/>
          <w:cs/>
        </w:rPr>
        <w:t>กลุ่ม</w:t>
      </w:r>
      <w:r w:rsidRPr="004A75E5">
        <w:rPr>
          <w:rFonts w:ascii="Angsana New" w:eastAsia="Angsana New" w:hAnsi="Angsana New" w:cs="Angsana New"/>
          <w:sz w:val="30"/>
          <w:szCs w:val="30"/>
          <w:cs/>
        </w:rPr>
        <w:t>บริษัทฯ ได้มีการจัดประเภทรายการบางรายการใหม่ในงบการเงินงวดก่อนที่นำมาแสดงเป็นข้อมูลเปรียบเทียบเพื่อให้สอดคล้องกับการจัดประเภทรายการในงบการเงินงวดปัจจุบันซึ่งไม่มีผลต่อกำไรสำหรับ</w:t>
      </w:r>
      <w:r w:rsidRPr="004A75E5">
        <w:rPr>
          <w:rFonts w:ascii="Angsana New" w:eastAsia="Angsana New" w:hAnsi="Angsana New" w:cs="Angsana New" w:hint="cs"/>
          <w:sz w:val="30"/>
          <w:szCs w:val="30"/>
          <w:cs/>
        </w:rPr>
        <w:t>ปี</w:t>
      </w:r>
      <w:r w:rsidRPr="004A75E5">
        <w:rPr>
          <w:rFonts w:ascii="Angsana New" w:eastAsia="Angsana New" w:hAnsi="Angsana New" w:cs="Angsana New"/>
          <w:sz w:val="30"/>
          <w:szCs w:val="30"/>
          <w:cs/>
        </w:rPr>
        <w:t>หรือส่วนของผู้ถือหุ้นตามที่ได้รายงานไว้แล้วโดยสรุปได้ดังนี้</w:t>
      </w:r>
    </w:p>
    <w:tbl>
      <w:tblPr>
        <w:tblW w:w="8820" w:type="dxa"/>
        <w:tblInd w:w="360" w:type="dxa"/>
        <w:tblLook w:val="00A0" w:firstRow="1" w:lastRow="0" w:firstColumn="1" w:lastColumn="0" w:noHBand="0" w:noVBand="0"/>
      </w:tblPr>
      <w:tblGrid>
        <w:gridCol w:w="3690"/>
        <w:gridCol w:w="1710"/>
        <w:gridCol w:w="1728"/>
        <w:gridCol w:w="1692"/>
      </w:tblGrid>
      <w:tr w:rsidR="007A779C" w:rsidRPr="004879B2" w14:paraId="381178B6" w14:textId="77777777" w:rsidTr="004A75E5">
        <w:trPr>
          <w:trHeight w:val="403"/>
        </w:trPr>
        <w:tc>
          <w:tcPr>
            <w:tcW w:w="3690" w:type="dxa"/>
          </w:tcPr>
          <w:p w14:paraId="3B658979" w14:textId="77777777" w:rsidR="004A75E5" w:rsidRPr="004879B2" w:rsidRDefault="004A75E5">
            <w:pPr>
              <w:tabs>
                <w:tab w:val="left" w:pos="540"/>
                <w:tab w:val="left" w:pos="7470"/>
              </w:tabs>
              <w:ind w:left="162" w:right="43" w:hanging="162"/>
              <w:rPr>
                <w:rFonts w:ascii="Angsana New" w:hAnsi="Angsana New" w:cs="Angsana New"/>
                <w:sz w:val="30"/>
                <w:szCs w:val="30"/>
                <w:cs/>
              </w:rPr>
            </w:pPr>
          </w:p>
        </w:tc>
        <w:tc>
          <w:tcPr>
            <w:tcW w:w="1710" w:type="dxa"/>
          </w:tcPr>
          <w:p w14:paraId="4157C42B" w14:textId="77777777" w:rsidR="004A75E5" w:rsidRPr="004879B2" w:rsidRDefault="004A75E5">
            <w:pPr>
              <w:tabs>
                <w:tab w:val="left" w:pos="540"/>
                <w:tab w:val="left" w:pos="7470"/>
              </w:tabs>
              <w:ind w:left="-108" w:right="-108"/>
              <w:jc w:val="center"/>
              <w:rPr>
                <w:rFonts w:ascii="Angsana New" w:hAnsi="Angsana New" w:cs="Angsana New"/>
                <w:sz w:val="30"/>
                <w:szCs w:val="30"/>
                <w:cs/>
              </w:rPr>
            </w:pPr>
          </w:p>
        </w:tc>
        <w:tc>
          <w:tcPr>
            <w:tcW w:w="1728" w:type="dxa"/>
          </w:tcPr>
          <w:p w14:paraId="5F0D7DF6" w14:textId="77777777" w:rsidR="004A75E5" w:rsidRPr="004879B2" w:rsidRDefault="004A75E5">
            <w:pPr>
              <w:tabs>
                <w:tab w:val="left" w:pos="540"/>
                <w:tab w:val="left" w:pos="7470"/>
              </w:tabs>
              <w:ind w:left="-108" w:right="-108"/>
              <w:jc w:val="center"/>
              <w:rPr>
                <w:rFonts w:ascii="Angsana New" w:hAnsi="Angsana New" w:cs="Angsana New"/>
                <w:sz w:val="30"/>
                <w:szCs w:val="30"/>
                <w:cs/>
              </w:rPr>
            </w:pPr>
          </w:p>
        </w:tc>
        <w:tc>
          <w:tcPr>
            <w:tcW w:w="1692" w:type="dxa"/>
          </w:tcPr>
          <w:p w14:paraId="23A62621" w14:textId="77777777" w:rsidR="004A75E5" w:rsidRPr="004879B2" w:rsidRDefault="004A75E5">
            <w:pPr>
              <w:tabs>
                <w:tab w:val="left" w:pos="540"/>
                <w:tab w:val="left" w:pos="7470"/>
              </w:tabs>
              <w:ind w:left="-108"/>
              <w:jc w:val="right"/>
              <w:rPr>
                <w:rFonts w:ascii="Angsana New" w:hAnsi="Angsana New" w:cs="Angsana New"/>
                <w:sz w:val="30"/>
                <w:szCs w:val="30"/>
                <w:cs/>
              </w:rPr>
            </w:pPr>
            <w:r w:rsidRPr="004879B2">
              <w:rPr>
                <w:rFonts w:ascii="Angsana New" w:hAnsi="Angsana New" w:cs="Angsana New"/>
                <w:sz w:val="30"/>
                <w:szCs w:val="30"/>
                <w:cs/>
              </w:rPr>
              <w:t>(หน่วย : บาท)</w:t>
            </w:r>
          </w:p>
        </w:tc>
      </w:tr>
      <w:tr w:rsidR="0048071A" w:rsidRPr="004879B2" w14:paraId="36AC631E" w14:textId="77777777" w:rsidTr="004A75E5">
        <w:trPr>
          <w:trHeight w:val="392"/>
        </w:trPr>
        <w:tc>
          <w:tcPr>
            <w:tcW w:w="3690" w:type="dxa"/>
          </w:tcPr>
          <w:p w14:paraId="1150A4DA" w14:textId="77777777" w:rsidR="004A75E5" w:rsidRPr="004879B2" w:rsidRDefault="004A75E5">
            <w:pPr>
              <w:tabs>
                <w:tab w:val="left" w:pos="540"/>
                <w:tab w:val="left" w:pos="7470"/>
              </w:tabs>
              <w:ind w:left="162" w:right="-43" w:hanging="162"/>
              <w:rPr>
                <w:rFonts w:ascii="Angsana New" w:hAnsi="Angsana New" w:cs="Angsana New"/>
                <w:sz w:val="30"/>
                <w:szCs w:val="30"/>
                <w:cs/>
              </w:rPr>
            </w:pPr>
          </w:p>
        </w:tc>
        <w:tc>
          <w:tcPr>
            <w:tcW w:w="5130" w:type="dxa"/>
            <w:gridSpan w:val="3"/>
          </w:tcPr>
          <w:p w14:paraId="5DD104A7" w14:textId="77777777" w:rsidR="004A75E5" w:rsidRPr="004879B2" w:rsidRDefault="004A75E5">
            <w:pPr>
              <w:tabs>
                <w:tab w:val="left" w:pos="540"/>
                <w:tab w:val="left" w:pos="7470"/>
              </w:tabs>
              <w:ind w:left="-108" w:right="-108"/>
              <w:jc w:val="center"/>
              <w:rPr>
                <w:rFonts w:ascii="Angsana New" w:hAnsi="Angsana New" w:cs="Angsana New"/>
                <w:sz w:val="30"/>
                <w:szCs w:val="30"/>
                <w:cs/>
              </w:rPr>
            </w:pPr>
            <w:r>
              <w:rPr>
                <w:rFonts w:ascii="Angsana New" w:hAnsi="Angsana New" w:cs="Angsana New" w:hint="cs"/>
                <w:sz w:val="30"/>
                <w:szCs w:val="30"/>
                <w:cs/>
              </w:rPr>
              <w:t>งบการเงินรวม</w:t>
            </w:r>
          </w:p>
        </w:tc>
      </w:tr>
      <w:tr w:rsidR="007A779C" w:rsidRPr="004879B2" w14:paraId="2136A01D" w14:textId="77777777" w:rsidTr="004A75E5">
        <w:trPr>
          <w:trHeight w:val="392"/>
        </w:trPr>
        <w:tc>
          <w:tcPr>
            <w:tcW w:w="3690" w:type="dxa"/>
          </w:tcPr>
          <w:p w14:paraId="0E6357AF" w14:textId="77777777" w:rsidR="004A75E5" w:rsidRPr="004879B2" w:rsidRDefault="004A75E5">
            <w:pPr>
              <w:tabs>
                <w:tab w:val="left" w:pos="540"/>
                <w:tab w:val="left" w:pos="7470"/>
              </w:tabs>
              <w:ind w:left="162" w:right="-43" w:hanging="162"/>
              <w:rPr>
                <w:rFonts w:ascii="Angsana New" w:hAnsi="Angsana New" w:cs="Angsana New"/>
                <w:sz w:val="30"/>
                <w:szCs w:val="30"/>
                <w:cs/>
              </w:rPr>
            </w:pPr>
          </w:p>
        </w:tc>
        <w:tc>
          <w:tcPr>
            <w:tcW w:w="1710" w:type="dxa"/>
          </w:tcPr>
          <w:p w14:paraId="142789A0" w14:textId="77777777" w:rsidR="004A75E5" w:rsidRPr="004879B2" w:rsidRDefault="004A75E5">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ตามที่รายงานไว้เดิม</w:t>
            </w:r>
          </w:p>
        </w:tc>
        <w:tc>
          <w:tcPr>
            <w:tcW w:w="1728" w:type="dxa"/>
          </w:tcPr>
          <w:p w14:paraId="4BD789AE" w14:textId="77777777" w:rsidR="004A75E5" w:rsidRPr="004879B2" w:rsidRDefault="004A75E5">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จัดประเภทใหม่</w:t>
            </w:r>
          </w:p>
        </w:tc>
        <w:tc>
          <w:tcPr>
            <w:tcW w:w="1692" w:type="dxa"/>
          </w:tcPr>
          <w:p w14:paraId="26C9A7C9" w14:textId="77777777" w:rsidR="004A75E5" w:rsidRPr="004879B2" w:rsidRDefault="004A75E5">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ตามที่รายงานใหม่</w:t>
            </w:r>
          </w:p>
        </w:tc>
      </w:tr>
      <w:tr w:rsidR="007A779C" w:rsidRPr="004879B2" w14:paraId="368A4102" w14:textId="77777777" w:rsidTr="004A75E5">
        <w:trPr>
          <w:trHeight w:val="403"/>
        </w:trPr>
        <w:tc>
          <w:tcPr>
            <w:tcW w:w="3690" w:type="dxa"/>
          </w:tcPr>
          <w:p w14:paraId="47A9470F" w14:textId="77777777" w:rsidR="004A75E5" w:rsidRDefault="004A75E5">
            <w:pPr>
              <w:tabs>
                <w:tab w:val="left" w:pos="7470"/>
              </w:tabs>
              <w:ind w:left="-108" w:right="-43"/>
              <w:rPr>
                <w:rFonts w:ascii="Angsana New" w:hAnsi="Angsana New" w:cs="Angsana New"/>
                <w:b/>
                <w:bCs/>
                <w:sz w:val="30"/>
                <w:szCs w:val="30"/>
              </w:rPr>
            </w:pPr>
            <w:r w:rsidRPr="00010CEC">
              <w:rPr>
                <w:rFonts w:ascii="Angsana New" w:hAnsi="Angsana New" w:cs="Angsana New"/>
                <w:b/>
                <w:bCs/>
                <w:sz w:val="30"/>
                <w:szCs w:val="30"/>
                <w:cs/>
              </w:rPr>
              <w:t>งบฐานะการเงิน</w:t>
            </w:r>
            <w:r>
              <w:rPr>
                <w:rFonts w:ascii="Angsana New" w:hAnsi="Angsana New" w:cs="Angsana New" w:hint="cs"/>
                <w:b/>
                <w:bCs/>
                <w:sz w:val="30"/>
                <w:szCs w:val="30"/>
                <w:cs/>
              </w:rPr>
              <w:t>รวม</w:t>
            </w:r>
            <w:r w:rsidRPr="00010CEC">
              <w:rPr>
                <w:rFonts w:ascii="Angsana New" w:hAnsi="Angsana New" w:cs="Angsana New"/>
                <w:b/>
                <w:bCs/>
                <w:sz w:val="30"/>
                <w:szCs w:val="30"/>
                <w:cs/>
              </w:rPr>
              <w:t xml:space="preserve"> </w:t>
            </w:r>
          </w:p>
          <w:p w14:paraId="4417F213" w14:textId="77777777" w:rsidR="004A75E5" w:rsidRPr="004879B2" w:rsidRDefault="004A75E5">
            <w:pPr>
              <w:tabs>
                <w:tab w:val="left" w:pos="7470"/>
              </w:tabs>
              <w:ind w:left="-108" w:right="-43" w:firstLine="268"/>
              <w:rPr>
                <w:rFonts w:ascii="Angsana New" w:hAnsi="Angsana New" w:cs="Angsana New"/>
                <w:b/>
                <w:bCs/>
                <w:sz w:val="30"/>
                <w:szCs w:val="30"/>
                <w:cs/>
              </w:rPr>
            </w:pPr>
            <w:r w:rsidRPr="00010CEC">
              <w:rPr>
                <w:rFonts w:ascii="Angsana New" w:hAnsi="Angsana New" w:cs="Angsana New"/>
                <w:b/>
                <w:bCs/>
                <w:sz w:val="30"/>
                <w:szCs w:val="30"/>
                <w:cs/>
              </w:rPr>
              <w:t xml:space="preserve">ณ วันที่ </w:t>
            </w:r>
            <w:r>
              <w:rPr>
                <w:rFonts w:ascii="Angsana New" w:hAnsi="Angsana New" w:cs="Angsana New"/>
                <w:b/>
                <w:bCs/>
                <w:sz w:val="30"/>
                <w:szCs w:val="30"/>
              </w:rPr>
              <w:t>31</w:t>
            </w:r>
            <w:r w:rsidRPr="00010CEC">
              <w:rPr>
                <w:rFonts w:ascii="Angsana New" w:hAnsi="Angsana New" w:cs="Angsana New"/>
                <w:b/>
                <w:bCs/>
                <w:sz w:val="30"/>
                <w:szCs w:val="30"/>
                <w:cs/>
              </w:rPr>
              <w:t xml:space="preserve"> ธันวาคม </w:t>
            </w:r>
            <w:r>
              <w:rPr>
                <w:rFonts w:ascii="Angsana New" w:hAnsi="Angsana New" w:cs="Angsana New"/>
                <w:b/>
                <w:bCs/>
                <w:sz w:val="30"/>
                <w:szCs w:val="30"/>
              </w:rPr>
              <w:t>2567</w:t>
            </w:r>
          </w:p>
        </w:tc>
        <w:tc>
          <w:tcPr>
            <w:tcW w:w="1710" w:type="dxa"/>
          </w:tcPr>
          <w:p w14:paraId="65AEA4C2" w14:textId="77777777" w:rsidR="004A75E5" w:rsidRPr="004879B2" w:rsidRDefault="004A75E5">
            <w:pPr>
              <w:tabs>
                <w:tab w:val="left" w:pos="540"/>
                <w:tab w:val="left" w:pos="7470"/>
              </w:tabs>
              <w:ind w:left="162" w:right="-43" w:hanging="162"/>
              <w:jc w:val="center"/>
              <w:rPr>
                <w:rFonts w:ascii="Angsana New" w:hAnsi="Angsana New" w:cs="Angsana New"/>
                <w:sz w:val="30"/>
                <w:szCs w:val="30"/>
                <w:u w:val="single"/>
                <w:cs/>
              </w:rPr>
            </w:pPr>
          </w:p>
        </w:tc>
        <w:tc>
          <w:tcPr>
            <w:tcW w:w="1728" w:type="dxa"/>
          </w:tcPr>
          <w:p w14:paraId="77F388DB" w14:textId="77777777" w:rsidR="004A75E5" w:rsidRPr="004879B2" w:rsidRDefault="004A75E5">
            <w:pPr>
              <w:tabs>
                <w:tab w:val="left" w:pos="540"/>
                <w:tab w:val="left" w:pos="7470"/>
              </w:tabs>
              <w:ind w:left="162" w:right="-43" w:hanging="162"/>
              <w:jc w:val="center"/>
              <w:rPr>
                <w:rFonts w:ascii="Angsana New" w:hAnsi="Angsana New" w:cs="Angsana New"/>
                <w:sz w:val="30"/>
                <w:szCs w:val="30"/>
                <w:u w:val="single"/>
              </w:rPr>
            </w:pPr>
          </w:p>
        </w:tc>
        <w:tc>
          <w:tcPr>
            <w:tcW w:w="1692" w:type="dxa"/>
          </w:tcPr>
          <w:p w14:paraId="54D6265B" w14:textId="77777777" w:rsidR="004A75E5" w:rsidRPr="004879B2" w:rsidRDefault="004A75E5">
            <w:pPr>
              <w:tabs>
                <w:tab w:val="left" w:pos="540"/>
                <w:tab w:val="left" w:pos="7470"/>
              </w:tabs>
              <w:ind w:left="162" w:right="-43" w:hanging="162"/>
              <w:jc w:val="center"/>
              <w:rPr>
                <w:rFonts w:ascii="Angsana New" w:hAnsi="Angsana New" w:cs="Angsana New"/>
                <w:sz w:val="30"/>
                <w:szCs w:val="30"/>
                <w:u w:val="single"/>
              </w:rPr>
            </w:pPr>
          </w:p>
        </w:tc>
      </w:tr>
      <w:tr w:rsidR="0048071A" w:rsidRPr="004879B2" w14:paraId="52441E2D" w14:textId="77777777" w:rsidTr="004A75E5">
        <w:trPr>
          <w:trHeight w:val="403"/>
        </w:trPr>
        <w:tc>
          <w:tcPr>
            <w:tcW w:w="3690" w:type="dxa"/>
          </w:tcPr>
          <w:p w14:paraId="70ECBC4B" w14:textId="77777777" w:rsidR="004A75E5" w:rsidRPr="004879B2" w:rsidRDefault="004A75E5" w:rsidP="004A75E5">
            <w:pPr>
              <w:tabs>
                <w:tab w:val="left" w:pos="7470"/>
              </w:tabs>
              <w:ind w:left="-108" w:right="-43"/>
              <w:rPr>
                <w:rFonts w:ascii="Angsana New" w:hAnsi="Angsana New" w:cs="Angsana New"/>
                <w:sz w:val="30"/>
                <w:szCs w:val="30"/>
                <w:cs/>
              </w:rPr>
            </w:pPr>
            <w:r w:rsidRPr="00BA6438">
              <w:rPr>
                <w:rFonts w:ascii="Angsana New" w:hAnsi="Angsana New" w:cs="Angsana New"/>
                <w:sz w:val="30"/>
                <w:szCs w:val="30"/>
                <w:cs/>
              </w:rPr>
              <w:t>สินทรัพย์ภาษีเงินได้รอการตัดบัญชี</w:t>
            </w:r>
          </w:p>
        </w:tc>
        <w:tc>
          <w:tcPr>
            <w:tcW w:w="1710" w:type="dxa"/>
            <w:tcBorders>
              <w:top w:val="nil"/>
              <w:left w:val="nil"/>
              <w:bottom w:val="nil"/>
              <w:right w:val="nil"/>
            </w:tcBorders>
            <w:vAlign w:val="center"/>
          </w:tcPr>
          <w:p w14:paraId="45008FE4" w14:textId="77870C2F" w:rsidR="004A75E5" w:rsidRPr="003B2174" w:rsidRDefault="004A75E5" w:rsidP="004A75E5">
            <w:pPr>
              <w:ind w:right="68"/>
              <w:jc w:val="right"/>
              <w:rPr>
                <w:rFonts w:ascii="Angsana New" w:hAnsi="Angsana New" w:cs="Angsana New"/>
                <w:sz w:val="30"/>
                <w:szCs w:val="30"/>
                <w:cs/>
              </w:rPr>
            </w:pPr>
            <w:r>
              <w:rPr>
                <w:rFonts w:ascii="Angsana New" w:hAnsi="Angsana New" w:cs="Angsana New"/>
                <w:sz w:val="30"/>
                <w:szCs w:val="30"/>
              </w:rPr>
              <w:t>20</w:t>
            </w:r>
            <w:r w:rsidRPr="003B2174">
              <w:rPr>
                <w:rFonts w:ascii="Angsana New" w:hAnsi="Angsana New" w:cs="Angsana New"/>
                <w:sz w:val="30"/>
                <w:szCs w:val="30"/>
              </w:rPr>
              <w:t>,</w:t>
            </w:r>
            <w:r>
              <w:rPr>
                <w:rFonts w:ascii="Angsana New" w:hAnsi="Angsana New" w:cs="Angsana New"/>
                <w:sz w:val="30"/>
                <w:szCs w:val="30"/>
              </w:rPr>
              <w:t>903</w:t>
            </w:r>
            <w:r w:rsidRPr="003B2174">
              <w:rPr>
                <w:rFonts w:ascii="Angsana New" w:hAnsi="Angsana New" w:cs="Angsana New"/>
                <w:sz w:val="30"/>
                <w:szCs w:val="30"/>
              </w:rPr>
              <w:t>,</w:t>
            </w:r>
            <w:r>
              <w:rPr>
                <w:rFonts w:ascii="Angsana New" w:hAnsi="Angsana New" w:cs="Angsana New"/>
                <w:sz w:val="30"/>
                <w:szCs w:val="30"/>
              </w:rPr>
              <w:t>800.49</w:t>
            </w:r>
          </w:p>
        </w:tc>
        <w:tc>
          <w:tcPr>
            <w:tcW w:w="1728" w:type="dxa"/>
            <w:tcBorders>
              <w:top w:val="nil"/>
              <w:left w:val="nil"/>
              <w:bottom w:val="nil"/>
              <w:right w:val="nil"/>
            </w:tcBorders>
            <w:vAlign w:val="bottom"/>
          </w:tcPr>
          <w:p w14:paraId="419D0767" w14:textId="5A5C18EC" w:rsidR="004A75E5" w:rsidRPr="009B3B50" w:rsidRDefault="004A75E5" w:rsidP="004A75E5">
            <w:pPr>
              <w:ind w:right="68"/>
              <w:jc w:val="right"/>
              <w:rPr>
                <w:rFonts w:ascii="Angsana New" w:hAnsi="Angsana New" w:cs="Angsana New"/>
                <w:sz w:val="30"/>
                <w:szCs w:val="30"/>
                <w:cs/>
              </w:rPr>
            </w:pPr>
            <w:r w:rsidRPr="009B3B50">
              <w:rPr>
                <w:rFonts w:ascii="Angsana New" w:hAnsi="Angsana New" w:cs="Angsana New"/>
                <w:sz w:val="30"/>
                <w:szCs w:val="30"/>
              </w:rPr>
              <w:t xml:space="preserve">   </w:t>
            </w:r>
            <w:r>
              <w:rPr>
                <w:rFonts w:ascii="Angsana New" w:hAnsi="Angsana New" w:cs="Angsana New" w:hint="cs"/>
                <w:sz w:val="30"/>
                <w:szCs w:val="30"/>
                <w:cs/>
              </w:rPr>
              <w:t>(</w:t>
            </w:r>
            <w:r w:rsidR="00FF7A47">
              <w:rPr>
                <w:rFonts w:ascii="Angsana New" w:hAnsi="Angsana New" w:cs="Angsana New"/>
                <w:sz w:val="30"/>
                <w:szCs w:val="30"/>
              </w:rPr>
              <w:t>20</w:t>
            </w:r>
            <w:r w:rsidR="00A56A14">
              <w:rPr>
                <w:rFonts w:ascii="Angsana New" w:hAnsi="Angsana New" w:cs="Angsana New"/>
                <w:sz w:val="30"/>
                <w:szCs w:val="30"/>
              </w:rPr>
              <w:t>,</w:t>
            </w:r>
            <w:r w:rsidR="00FF7A47">
              <w:rPr>
                <w:rFonts w:ascii="Angsana New" w:hAnsi="Angsana New" w:cs="Angsana New"/>
                <w:sz w:val="30"/>
                <w:szCs w:val="30"/>
              </w:rPr>
              <w:t>903,800.49</w:t>
            </w:r>
            <w:r>
              <w:rPr>
                <w:rFonts w:ascii="Angsana New" w:hAnsi="Angsana New" w:cs="Angsana New" w:hint="cs"/>
                <w:sz w:val="30"/>
                <w:szCs w:val="30"/>
                <w:cs/>
              </w:rPr>
              <w:t>)</w:t>
            </w:r>
            <w:r w:rsidRPr="009B3B50">
              <w:rPr>
                <w:rFonts w:ascii="Angsana New" w:hAnsi="Angsana New" w:cs="Angsana New"/>
                <w:sz w:val="30"/>
                <w:szCs w:val="30"/>
              </w:rPr>
              <w:t xml:space="preserve"> </w:t>
            </w:r>
          </w:p>
        </w:tc>
        <w:tc>
          <w:tcPr>
            <w:tcW w:w="1692" w:type="dxa"/>
            <w:tcBorders>
              <w:top w:val="nil"/>
              <w:left w:val="nil"/>
              <w:bottom w:val="nil"/>
              <w:right w:val="nil"/>
            </w:tcBorders>
            <w:vAlign w:val="bottom"/>
          </w:tcPr>
          <w:p w14:paraId="4031D1A3" w14:textId="7B39932F" w:rsidR="004A75E5" w:rsidRPr="00676D4C" w:rsidRDefault="00547F4D" w:rsidP="00547F4D">
            <w:pPr>
              <w:ind w:right="-102"/>
              <w:jc w:val="center"/>
              <w:rPr>
                <w:rFonts w:ascii="Angsana New" w:hAnsi="Angsana New" w:cs="Angsana New"/>
                <w:sz w:val="30"/>
                <w:szCs w:val="30"/>
              </w:rPr>
            </w:pPr>
            <w:r>
              <w:rPr>
                <w:rFonts w:ascii="Angsana New" w:hAnsi="Angsana New" w:cs="Angsana New"/>
                <w:sz w:val="30"/>
                <w:szCs w:val="30"/>
              </w:rPr>
              <w:t>-</w:t>
            </w:r>
          </w:p>
        </w:tc>
      </w:tr>
      <w:tr w:rsidR="0048071A" w:rsidRPr="004879B2" w14:paraId="779A1D48" w14:textId="77777777" w:rsidTr="004A75E5">
        <w:trPr>
          <w:trHeight w:val="392"/>
        </w:trPr>
        <w:tc>
          <w:tcPr>
            <w:tcW w:w="3690" w:type="dxa"/>
          </w:tcPr>
          <w:p w14:paraId="1A467486" w14:textId="77777777" w:rsidR="004A75E5" w:rsidRPr="004879B2" w:rsidRDefault="004A75E5">
            <w:pPr>
              <w:tabs>
                <w:tab w:val="left" w:pos="7470"/>
              </w:tabs>
              <w:ind w:left="-108" w:right="-43"/>
              <w:rPr>
                <w:rFonts w:ascii="Angsana New" w:eastAsia="Angsana New" w:hAnsi="Angsana New" w:cs="Angsana New"/>
                <w:sz w:val="30"/>
                <w:szCs w:val="30"/>
                <w:cs/>
              </w:rPr>
            </w:pPr>
            <w:r w:rsidRPr="00BA6438">
              <w:rPr>
                <w:rFonts w:ascii="Angsana New" w:eastAsia="Angsana New" w:hAnsi="Angsana New" w:cs="Angsana New"/>
                <w:sz w:val="30"/>
                <w:szCs w:val="30"/>
                <w:cs/>
              </w:rPr>
              <w:t>หนี้สินภาษีเงินได้รอตัดบัญชี</w:t>
            </w:r>
          </w:p>
        </w:tc>
        <w:tc>
          <w:tcPr>
            <w:tcW w:w="1710" w:type="dxa"/>
            <w:tcBorders>
              <w:top w:val="nil"/>
              <w:left w:val="nil"/>
              <w:bottom w:val="nil"/>
              <w:right w:val="nil"/>
            </w:tcBorders>
            <w:vAlign w:val="center"/>
          </w:tcPr>
          <w:p w14:paraId="1BF0F9CB" w14:textId="4282E5A9" w:rsidR="004A75E5" w:rsidRPr="003B2174" w:rsidRDefault="004A75E5">
            <w:pPr>
              <w:ind w:right="68"/>
              <w:jc w:val="right"/>
              <w:rPr>
                <w:rFonts w:ascii="Angsana New" w:hAnsi="Angsana New" w:cs="Angsana New"/>
                <w:sz w:val="30"/>
                <w:szCs w:val="30"/>
              </w:rPr>
            </w:pPr>
            <w:r w:rsidRPr="003B2174">
              <w:rPr>
                <w:rFonts w:ascii="Angsana New" w:hAnsi="Angsana New" w:cs="Angsana New"/>
                <w:sz w:val="30"/>
                <w:szCs w:val="30"/>
              </w:rPr>
              <w:t>4</w:t>
            </w:r>
            <w:r>
              <w:rPr>
                <w:rFonts w:ascii="Angsana New" w:hAnsi="Angsana New" w:cs="Angsana New"/>
                <w:sz w:val="30"/>
                <w:szCs w:val="30"/>
              </w:rPr>
              <w:t>7</w:t>
            </w:r>
            <w:r w:rsidRPr="003B2174">
              <w:rPr>
                <w:rFonts w:ascii="Angsana New" w:hAnsi="Angsana New" w:cs="Angsana New"/>
                <w:sz w:val="30"/>
                <w:szCs w:val="30"/>
              </w:rPr>
              <w:t>,</w:t>
            </w:r>
            <w:r>
              <w:rPr>
                <w:rFonts w:ascii="Angsana New" w:hAnsi="Angsana New" w:cs="Angsana New"/>
                <w:sz w:val="30"/>
                <w:szCs w:val="30"/>
              </w:rPr>
              <w:t>262</w:t>
            </w:r>
            <w:r w:rsidRPr="003B2174">
              <w:rPr>
                <w:rFonts w:ascii="Angsana New" w:hAnsi="Angsana New" w:cs="Angsana New"/>
                <w:sz w:val="30"/>
                <w:szCs w:val="30"/>
              </w:rPr>
              <w:t>,</w:t>
            </w:r>
            <w:r>
              <w:rPr>
                <w:rFonts w:ascii="Angsana New" w:hAnsi="Angsana New" w:cs="Angsana New"/>
                <w:sz w:val="30"/>
                <w:szCs w:val="30"/>
              </w:rPr>
              <w:t>685.29</w:t>
            </w:r>
          </w:p>
        </w:tc>
        <w:tc>
          <w:tcPr>
            <w:tcW w:w="1728" w:type="dxa"/>
            <w:tcBorders>
              <w:top w:val="nil"/>
              <w:left w:val="nil"/>
              <w:bottom w:val="nil"/>
              <w:right w:val="nil"/>
            </w:tcBorders>
            <w:vAlign w:val="bottom"/>
          </w:tcPr>
          <w:p w14:paraId="06ABB4AB" w14:textId="07FFA170" w:rsidR="004A75E5" w:rsidRPr="009B3B50" w:rsidRDefault="004A75E5">
            <w:pPr>
              <w:ind w:right="68"/>
              <w:jc w:val="right"/>
              <w:rPr>
                <w:rFonts w:ascii="Angsana New" w:hAnsi="Angsana New" w:cs="Angsana New"/>
                <w:sz w:val="30"/>
                <w:szCs w:val="30"/>
                <w:cs/>
              </w:rPr>
            </w:pPr>
            <w:r w:rsidRPr="004A75E5">
              <w:rPr>
                <w:rFonts w:ascii="Angsana New" w:hAnsi="Angsana New" w:cs="Angsana New"/>
                <w:sz w:val="30"/>
                <w:szCs w:val="30"/>
              </w:rPr>
              <w:t>(</w:t>
            </w:r>
            <w:r w:rsidR="000F55ED">
              <w:rPr>
                <w:rFonts w:ascii="Angsana New" w:hAnsi="Angsana New" w:cs="Angsana New"/>
                <w:sz w:val="30"/>
                <w:szCs w:val="30"/>
              </w:rPr>
              <w:t>20,903,800.</w:t>
            </w:r>
            <w:r w:rsidR="009544B8">
              <w:rPr>
                <w:rFonts w:ascii="Angsana New" w:hAnsi="Angsana New" w:cs="Angsana New"/>
                <w:sz w:val="30"/>
                <w:szCs w:val="30"/>
              </w:rPr>
              <w:t>49</w:t>
            </w:r>
            <w:r w:rsidRPr="004A75E5">
              <w:rPr>
                <w:rFonts w:ascii="Angsana New" w:hAnsi="Angsana New" w:cs="Angsana New"/>
                <w:sz w:val="30"/>
                <w:szCs w:val="30"/>
              </w:rPr>
              <w:t>)</w:t>
            </w:r>
          </w:p>
        </w:tc>
        <w:tc>
          <w:tcPr>
            <w:tcW w:w="1692" w:type="dxa"/>
            <w:tcBorders>
              <w:top w:val="nil"/>
              <w:left w:val="nil"/>
              <w:bottom w:val="nil"/>
              <w:right w:val="nil"/>
            </w:tcBorders>
            <w:vAlign w:val="bottom"/>
          </w:tcPr>
          <w:p w14:paraId="043EC862" w14:textId="2EF255E4" w:rsidR="004A75E5" w:rsidRPr="00676D4C" w:rsidRDefault="004A75E5">
            <w:pPr>
              <w:ind w:right="68"/>
              <w:jc w:val="right"/>
              <w:rPr>
                <w:rFonts w:ascii="Angsana New" w:hAnsi="Angsana New" w:cs="Angsana New"/>
                <w:sz w:val="30"/>
                <w:szCs w:val="30"/>
                <w:cs/>
              </w:rPr>
            </w:pPr>
            <w:r w:rsidRPr="00676D4C">
              <w:rPr>
                <w:rFonts w:ascii="Angsana New" w:hAnsi="Angsana New" w:cs="Angsana New"/>
                <w:sz w:val="30"/>
                <w:szCs w:val="30"/>
              </w:rPr>
              <w:t xml:space="preserve">    </w:t>
            </w:r>
            <w:r w:rsidR="000073C0">
              <w:rPr>
                <w:rFonts w:ascii="Angsana New" w:hAnsi="Angsana New" w:cs="Angsana New"/>
                <w:sz w:val="30"/>
                <w:szCs w:val="30"/>
              </w:rPr>
              <w:t>26,</w:t>
            </w:r>
            <w:r w:rsidR="006A0823">
              <w:rPr>
                <w:rFonts w:ascii="Angsana New" w:hAnsi="Angsana New" w:cs="Angsana New"/>
                <w:sz w:val="30"/>
                <w:szCs w:val="30"/>
              </w:rPr>
              <w:t>358</w:t>
            </w:r>
            <w:r w:rsidR="00152D10">
              <w:rPr>
                <w:rFonts w:ascii="Angsana New" w:hAnsi="Angsana New" w:cs="Angsana New"/>
                <w:sz w:val="30"/>
                <w:szCs w:val="30"/>
              </w:rPr>
              <w:t>,884.80</w:t>
            </w:r>
          </w:p>
        </w:tc>
      </w:tr>
      <w:tr w:rsidR="007A779C" w:rsidRPr="004879B2" w14:paraId="7D5722E0" w14:textId="77777777" w:rsidTr="004A75E5">
        <w:trPr>
          <w:trHeight w:val="392"/>
        </w:trPr>
        <w:tc>
          <w:tcPr>
            <w:tcW w:w="3690" w:type="dxa"/>
          </w:tcPr>
          <w:p w14:paraId="6E625082" w14:textId="77777777" w:rsidR="004A75E5" w:rsidRPr="00BB0BB6" w:rsidRDefault="004A75E5">
            <w:pPr>
              <w:tabs>
                <w:tab w:val="left" w:pos="7470"/>
              </w:tabs>
              <w:ind w:left="-108" w:right="-43"/>
              <w:rPr>
                <w:rFonts w:ascii="Angsana New" w:eastAsia="Angsana New" w:hAnsi="Angsana New" w:cs="Angsana New"/>
                <w:sz w:val="16"/>
                <w:szCs w:val="16"/>
                <w:cs/>
              </w:rPr>
            </w:pPr>
          </w:p>
        </w:tc>
        <w:tc>
          <w:tcPr>
            <w:tcW w:w="1710" w:type="dxa"/>
          </w:tcPr>
          <w:p w14:paraId="4CB78715" w14:textId="77777777" w:rsidR="004A75E5" w:rsidRPr="00BB0BB6" w:rsidRDefault="004A75E5">
            <w:pPr>
              <w:ind w:right="33"/>
              <w:jc w:val="right"/>
              <w:rPr>
                <w:rFonts w:ascii="Angsana New" w:hAnsi="Angsana New" w:cs="Angsana New"/>
                <w:sz w:val="16"/>
                <w:szCs w:val="16"/>
                <w:cs/>
              </w:rPr>
            </w:pPr>
          </w:p>
        </w:tc>
        <w:tc>
          <w:tcPr>
            <w:tcW w:w="1728" w:type="dxa"/>
          </w:tcPr>
          <w:p w14:paraId="37C61436" w14:textId="77777777" w:rsidR="004A75E5" w:rsidRPr="00BB0BB6" w:rsidRDefault="004A75E5">
            <w:pPr>
              <w:ind w:right="68"/>
              <w:jc w:val="right"/>
              <w:rPr>
                <w:rFonts w:ascii="Angsana New" w:hAnsi="Angsana New" w:cs="Angsana New"/>
                <w:sz w:val="16"/>
                <w:szCs w:val="16"/>
                <w:cs/>
              </w:rPr>
            </w:pPr>
          </w:p>
        </w:tc>
        <w:tc>
          <w:tcPr>
            <w:tcW w:w="1692" w:type="dxa"/>
          </w:tcPr>
          <w:p w14:paraId="45021E74" w14:textId="77777777" w:rsidR="004A75E5" w:rsidRPr="00BB0BB6" w:rsidRDefault="004A75E5">
            <w:pPr>
              <w:ind w:right="33"/>
              <w:jc w:val="right"/>
              <w:rPr>
                <w:rFonts w:ascii="Angsana New" w:hAnsi="Angsana New" w:cs="Angsana New"/>
                <w:sz w:val="16"/>
                <w:szCs w:val="16"/>
                <w:cs/>
              </w:rPr>
            </w:pPr>
          </w:p>
        </w:tc>
      </w:tr>
      <w:tr w:rsidR="0048071A" w:rsidRPr="004879B2" w14:paraId="48E77FAD" w14:textId="77777777" w:rsidTr="004A75E5">
        <w:trPr>
          <w:trHeight w:val="392"/>
        </w:trPr>
        <w:tc>
          <w:tcPr>
            <w:tcW w:w="3690" w:type="dxa"/>
          </w:tcPr>
          <w:p w14:paraId="12E1EA4E" w14:textId="77777777" w:rsidR="004A75E5" w:rsidRPr="004879B2" w:rsidRDefault="004A75E5">
            <w:pPr>
              <w:tabs>
                <w:tab w:val="left" w:pos="540"/>
                <w:tab w:val="left" w:pos="7470"/>
              </w:tabs>
              <w:ind w:left="162" w:right="-43" w:hanging="162"/>
              <w:rPr>
                <w:rFonts w:ascii="Angsana New" w:hAnsi="Angsana New" w:cs="Angsana New"/>
                <w:sz w:val="30"/>
                <w:szCs w:val="30"/>
                <w:cs/>
              </w:rPr>
            </w:pPr>
          </w:p>
        </w:tc>
        <w:tc>
          <w:tcPr>
            <w:tcW w:w="5130" w:type="dxa"/>
            <w:gridSpan w:val="3"/>
          </w:tcPr>
          <w:p w14:paraId="7FE680C8" w14:textId="77777777" w:rsidR="004A75E5" w:rsidRPr="004879B2" w:rsidRDefault="004A75E5">
            <w:pPr>
              <w:tabs>
                <w:tab w:val="left" w:pos="540"/>
                <w:tab w:val="left" w:pos="7470"/>
              </w:tabs>
              <w:ind w:left="-108" w:right="-108"/>
              <w:jc w:val="center"/>
              <w:rPr>
                <w:rFonts w:ascii="Angsana New" w:hAnsi="Angsana New" w:cs="Angsana New"/>
                <w:sz w:val="30"/>
                <w:szCs w:val="30"/>
                <w:cs/>
              </w:rPr>
            </w:pPr>
            <w:r>
              <w:rPr>
                <w:rFonts w:ascii="Angsana New" w:hAnsi="Angsana New" w:cs="Angsana New" w:hint="cs"/>
                <w:sz w:val="30"/>
                <w:szCs w:val="30"/>
                <w:cs/>
              </w:rPr>
              <w:t>งบการเงินเฉพาะกิจการ</w:t>
            </w:r>
          </w:p>
        </w:tc>
      </w:tr>
      <w:tr w:rsidR="007A779C" w:rsidRPr="004879B2" w14:paraId="0018B3B0" w14:textId="77777777" w:rsidTr="004A75E5">
        <w:trPr>
          <w:trHeight w:val="392"/>
        </w:trPr>
        <w:tc>
          <w:tcPr>
            <w:tcW w:w="3690" w:type="dxa"/>
          </w:tcPr>
          <w:p w14:paraId="7419F5F9" w14:textId="77777777" w:rsidR="004A75E5" w:rsidRPr="004879B2" w:rsidRDefault="004A75E5">
            <w:pPr>
              <w:tabs>
                <w:tab w:val="left" w:pos="540"/>
                <w:tab w:val="left" w:pos="7470"/>
              </w:tabs>
              <w:ind w:left="162" w:right="-43" w:hanging="162"/>
              <w:rPr>
                <w:rFonts w:ascii="Angsana New" w:hAnsi="Angsana New" w:cs="Angsana New"/>
                <w:sz w:val="30"/>
                <w:szCs w:val="30"/>
                <w:cs/>
              </w:rPr>
            </w:pPr>
          </w:p>
        </w:tc>
        <w:tc>
          <w:tcPr>
            <w:tcW w:w="1710" w:type="dxa"/>
          </w:tcPr>
          <w:p w14:paraId="22FE4167" w14:textId="77777777" w:rsidR="004A75E5" w:rsidRPr="004879B2" w:rsidRDefault="004A75E5">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ตามที่รายงานไว้เดิม</w:t>
            </w:r>
          </w:p>
        </w:tc>
        <w:tc>
          <w:tcPr>
            <w:tcW w:w="1728" w:type="dxa"/>
          </w:tcPr>
          <w:p w14:paraId="0F1FCE49" w14:textId="77777777" w:rsidR="004A75E5" w:rsidRPr="004879B2" w:rsidRDefault="004A75E5">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จัดประเภทใหม่</w:t>
            </w:r>
          </w:p>
        </w:tc>
        <w:tc>
          <w:tcPr>
            <w:tcW w:w="1692" w:type="dxa"/>
          </w:tcPr>
          <w:p w14:paraId="52396D08" w14:textId="77777777" w:rsidR="004A75E5" w:rsidRPr="004879B2" w:rsidRDefault="004A75E5">
            <w:pPr>
              <w:tabs>
                <w:tab w:val="left" w:pos="540"/>
                <w:tab w:val="left" w:pos="7470"/>
              </w:tabs>
              <w:ind w:left="-108" w:right="-108"/>
              <w:jc w:val="center"/>
              <w:rPr>
                <w:rFonts w:ascii="Angsana New" w:hAnsi="Angsana New" w:cs="Angsana New"/>
                <w:sz w:val="30"/>
                <w:szCs w:val="30"/>
              </w:rPr>
            </w:pPr>
            <w:r w:rsidRPr="004879B2">
              <w:rPr>
                <w:rFonts w:ascii="Angsana New" w:hAnsi="Angsana New" w:cs="Angsana New"/>
                <w:sz w:val="30"/>
                <w:szCs w:val="30"/>
                <w:cs/>
              </w:rPr>
              <w:t>ตามที่รายงานใหม่</w:t>
            </w:r>
          </w:p>
        </w:tc>
      </w:tr>
      <w:tr w:rsidR="007A779C" w:rsidRPr="004879B2" w14:paraId="4A7609AE" w14:textId="77777777" w:rsidTr="004A75E5">
        <w:trPr>
          <w:trHeight w:val="403"/>
        </w:trPr>
        <w:tc>
          <w:tcPr>
            <w:tcW w:w="3690" w:type="dxa"/>
          </w:tcPr>
          <w:p w14:paraId="4EB20A01" w14:textId="77777777" w:rsidR="004A75E5" w:rsidRDefault="004A75E5">
            <w:pPr>
              <w:tabs>
                <w:tab w:val="left" w:pos="7470"/>
              </w:tabs>
              <w:ind w:left="-108" w:right="-43"/>
              <w:rPr>
                <w:rFonts w:ascii="Angsana New" w:hAnsi="Angsana New" w:cs="Angsana New"/>
                <w:b/>
                <w:bCs/>
                <w:sz w:val="30"/>
                <w:szCs w:val="30"/>
              </w:rPr>
            </w:pPr>
            <w:r w:rsidRPr="00010CEC">
              <w:rPr>
                <w:rFonts w:ascii="Angsana New" w:hAnsi="Angsana New" w:cs="Angsana New"/>
                <w:b/>
                <w:bCs/>
                <w:sz w:val="30"/>
                <w:szCs w:val="30"/>
                <w:cs/>
              </w:rPr>
              <w:t>งบฐานะการเงิน</w:t>
            </w:r>
            <w:r>
              <w:rPr>
                <w:rFonts w:ascii="Angsana New" w:hAnsi="Angsana New" w:cs="Angsana New" w:hint="cs"/>
                <w:b/>
                <w:bCs/>
                <w:sz w:val="30"/>
                <w:szCs w:val="30"/>
                <w:cs/>
              </w:rPr>
              <w:t>เฉพะกิจการ</w:t>
            </w:r>
            <w:r w:rsidRPr="00010CEC">
              <w:rPr>
                <w:rFonts w:ascii="Angsana New" w:hAnsi="Angsana New" w:cs="Angsana New"/>
                <w:b/>
                <w:bCs/>
                <w:sz w:val="30"/>
                <w:szCs w:val="30"/>
                <w:cs/>
              </w:rPr>
              <w:t xml:space="preserve"> </w:t>
            </w:r>
          </w:p>
          <w:p w14:paraId="1F36A281" w14:textId="77777777" w:rsidR="004A75E5" w:rsidRPr="004879B2" w:rsidRDefault="004A75E5">
            <w:pPr>
              <w:tabs>
                <w:tab w:val="left" w:pos="7470"/>
              </w:tabs>
              <w:ind w:right="-43"/>
              <w:rPr>
                <w:rFonts w:ascii="Angsana New" w:hAnsi="Angsana New" w:cs="Angsana New"/>
                <w:b/>
                <w:bCs/>
                <w:sz w:val="30"/>
                <w:szCs w:val="30"/>
                <w:cs/>
              </w:rPr>
            </w:pPr>
            <w:r w:rsidRPr="00010CEC">
              <w:rPr>
                <w:rFonts w:ascii="Angsana New" w:hAnsi="Angsana New" w:cs="Angsana New"/>
                <w:b/>
                <w:bCs/>
                <w:sz w:val="30"/>
                <w:szCs w:val="30"/>
                <w:cs/>
              </w:rPr>
              <w:t xml:space="preserve">ณ วันที่ </w:t>
            </w:r>
            <w:r>
              <w:rPr>
                <w:rFonts w:ascii="Angsana New" w:hAnsi="Angsana New" w:cs="Angsana New"/>
                <w:b/>
                <w:bCs/>
                <w:sz w:val="30"/>
                <w:szCs w:val="30"/>
              </w:rPr>
              <w:t>31</w:t>
            </w:r>
            <w:r w:rsidRPr="00010CEC">
              <w:rPr>
                <w:rFonts w:ascii="Angsana New" w:hAnsi="Angsana New" w:cs="Angsana New"/>
                <w:b/>
                <w:bCs/>
                <w:sz w:val="30"/>
                <w:szCs w:val="30"/>
                <w:cs/>
              </w:rPr>
              <w:t xml:space="preserve"> ธันวาคม </w:t>
            </w:r>
            <w:r>
              <w:rPr>
                <w:rFonts w:ascii="Angsana New" w:hAnsi="Angsana New" w:cs="Angsana New"/>
                <w:b/>
                <w:bCs/>
                <w:sz w:val="30"/>
                <w:szCs w:val="30"/>
              </w:rPr>
              <w:t>2567</w:t>
            </w:r>
          </w:p>
        </w:tc>
        <w:tc>
          <w:tcPr>
            <w:tcW w:w="1710" w:type="dxa"/>
          </w:tcPr>
          <w:p w14:paraId="0E0503AF" w14:textId="77777777" w:rsidR="004A75E5" w:rsidRPr="004879B2" w:rsidRDefault="004A75E5">
            <w:pPr>
              <w:tabs>
                <w:tab w:val="left" w:pos="540"/>
                <w:tab w:val="left" w:pos="7470"/>
              </w:tabs>
              <w:ind w:left="162" w:right="-43" w:hanging="162"/>
              <w:jc w:val="center"/>
              <w:rPr>
                <w:rFonts w:ascii="Angsana New" w:hAnsi="Angsana New" w:cs="Angsana New"/>
                <w:sz w:val="30"/>
                <w:szCs w:val="30"/>
                <w:u w:val="single"/>
                <w:cs/>
              </w:rPr>
            </w:pPr>
          </w:p>
        </w:tc>
        <w:tc>
          <w:tcPr>
            <w:tcW w:w="1728" w:type="dxa"/>
          </w:tcPr>
          <w:p w14:paraId="716B1BB9" w14:textId="77777777" w:rsidR="004A75E5" w:rsidRPr="004879B2" w:rsidRDefault="004A75E5">
            <w:pPr>
              <w:tabs>
                <w:tab w:val="left" w:pos="540"/>
                <w:tab w:val="left" w:pos="7470"/>
              </w:tabs>
              <w:ind w:left="162" w:right="-43" w:hanging="162"/>
              <w:jc w:val="center"/>
              <w:rPr>
                <w:rFonts w:ascii="Angsana New" w:hAnsi="Angsana New" w:cs="Angsana New"/>
                <w:sz w:val="30"/>
                <w:szCs w:val="30"/>
                <w:u w:val="single"/>
              </w:rPr>
            </w:pPr>
          </w:p>
        </w:tc>
        <w:tc>
          <w:tcPr>
            <w:tcW w:w="1692" w:type="dxa"/>
          </w:tcPr>
          <w:p w14:paraId="35138F87" w14:textId="77777777" w:rsidR="004A75E5" w:rsidRPr="004879B2" w:rsidRDefault="004A75E5">
            <w:pPr>
              <w:tabs>
                <w:tab w:val="left" w:pos="540"/>
                <w:tab w:val="left" w:pos="7470"/>
              </w:tabs>
              <w:ind w:left="162" w:right="-43" w:hanging="162"/>
              <w:jc w:val="center"/>
              <w:rPr>
                <w:rFonts w:ascii="Angsana New" w:hAnsi="Angsana New" w:cs="Angsana New"/>
                <w:sz w:val="30"/>
                <w:szCs w:val="30"/>
                <w:u w:val="single"/>
              </w:rPr>
            </w:pPr>
          </w:p>
        </w:tc>
      </w:tr>
      <w:tr w:rsidR="007A779C" w:rsidRPr="004879B2" w14:paraId="019D7EFD" w14:textId="77777777" w:rsidTr="004A75E5">
        <w:trPr>
          <w:trHeight w:val="403"/>
        </w:trPr>
        <w:tc>
          <w:tcPr>
            <w:tcW w:w="3690" w:type="dxa"/>
          </w:tcPr>
          <w:p w14:paraId="2D5E37AC" w14:textId="77777777" w:rsidR="004A75E5" w:rsidRPr="004879B2" w:rsidRDefault="004A75E5">
            <w:pPr>
              <w:tabs>
                <w:tab w:val="left" w:pos="7470"/>
              </w:tabs>
              <w:ind w:left="-108" w:right="-43"/>
              <w:rPr>
                <w:rFonts w:ascii="Angsana New" w:hAnsi="Angsana New" w:cs="Angsana New"/>
                <w:sz w:val="30"/>
                <w:szCs w:val="30"/>
                <w:cs/>
              </w:rPr>
            </w:pPr>
            <w:r w:rsidRPr="00BA6438">
              <w:rPr>
                <w:rFonts w:ascii="Angsana New" w:hAnsi="Angsana New" w:cs="Angsana New"/>
                <w:sz w:val="30"/>
                <w:szCs w:val="30"/>
                <w:cs/>
              </w:rPr>
              <w:t>สินทรัพย์ภาษีเงินได้รอการตัดบัญชี</w:t>
            </w:r>
          </w:p>
        </w:tc>
        <w:tc>
          <w:tcPr>
            <w:tcW w:w="1710" w:type="dxa"/>
          </w:tcPr>
          <w:p w14:paraId="128A84B3" w14:textId="608FA09A" w:rsidR="004A75E5" w:rsidRPr="009E24B3" w:rsidRDefault="004A75E5">
            <w:pPr>
              <w:ind w:right="33"/>
              <w:jc w:val="right"/>
              <w:rPr>
                <w:rFonts w:ascii="Angsana New" w:hAnsi="Angsana New" w:cs="Angsana New"/>
                <w:sz w:val="30"/>
                <w:szCs w:val="30"/>
                <w:cs/>
              </w:rPr>
            </w:pPr>
            <w:r>
              <w:rPr>
                <w:rFonts w:ascii="Angsana New" w:hAnsi="Angsana New" w:cs="Angsana New"/>
                <w:sz w:val="30"/>
                <w:szCs w:val="30"/>
              </w:rPr>
              <w:t>7</w:t>
            </w:r>
            <w:r w:rsidRPr="009E24B3">
              <w:rPr>
                <w:rFonts w:ascii="Angsana New" w:hAnsi="Angsana New" w:cs="Angsana New"/>
                <w:sz w:val="30"/>
                <w:szCs w:val="30"/>
              </w:rPr>
              <w:t>,</w:t>
            </w:r>
            <w:r>
              <w:rPr>
                <w:rFonts w:ascii="Angsana New" w:hAnsi="Angsana New" w:cs="Angsana New"/>
                <w:sz w:val="30"/>
                <w:szCs w:val="30"/>
              </w:rPr>
              <w:t>641</w:t>
            </w:r>
            <w:r w:rsidRPr="009E24B3">
              <w:rPr>
                <w:rFonts w:ascii="Angsana New" w:hAnsi="Angsana New" w:cs="Angsana New"/>
                <w:sz w:val="30"/>
                <w:szCs w:val="30"/>
              </w:rPr>
              <w:t>,</w:t>
            </w:r>
            <w:r>
              <w:rPr>
                <w:rFonts w:ascii="Angsana New" w:hAnsi="Angsana New" w:cs="Angsana New"/>
                <w:sz w:val="30"/>
                <w:szCs w:val="30"/>
              </w:rPr>
              <w:t>604</w:t>
            </w:r>
            <w:r w:rsidRPr="009E24B3">
              <w:rPr>
                <w:rFonts w:ascii="Angsana New" w:hAnsi="Angsana New" w:cs="Angsana New"/>
                <w:sz w:val="30"/>
                <w:szCs w:val="30"/>
              </w:rPr>
              <w:t>.</w:t>
            </w:r>
            <w:r>
              <w:rPr>
                <w:rFonts w:ascii="Angsana New" w:hAnsi="Angsana New" w:cs="Angsana New"/>
                <w:sz w:val="30"/>
                <w:szCs w:val="30"/>
              </w:rPr>
              <w:t>75</w:t>
            </w:r>
          </w:p>
        </w:tc>
        <w:tc>
          <w:tcPr>
            <w:tcW w:w="1728" w:type="dxa"/>
            <w:vAlign w:val="bottom"/>
          </w:tcPr>
          <w:p w14:paraId="671177E1" w14:textId="4797EA5C" w:rsidR="004A75E5" w:rsidRPr="004D2747" w:rsidRDefault="004A75E5">
            <w:pPr>
              <w:ind w:right="68"/>
              <w:jc w:val="right"/>
              <w:rPr>
                <w:rFonts w:ascii="Angsana New" w:hAnsi="Angsana New" w:cs="Angsana New"/>
                <w:sz w:val="30"/>
                <w:szCs w:val="30"/>
                <w:highlight w:val="yellow"/>
                <w:cs/>
              </w:rPr>
            </w:pPr>
            <w:r w:rsidRPr="009B3B50">
              <w:rPr>
                <w:rFonts w:ascii="Angsana New" w:hAnsi="Angsana New" w:cs="Angsana New"/>
                <w:sz w:val="30"/>
                <w:szCs w:val="30"/>
              </w:rPr>
              <w:t xml:space="preserve">   </w:t>
            </w:r>
            <w:r>
              <w:rPr>
                <w:rFonts w:ascii="Angsana New" w:hAnsi="Angsana New" w:cs="Angsana New" w:hint="cs"/>
                <w:sz w:val="30"/>
                <w:szCs w:val="30"/>
                <w:cs/>
              </w:rPr>
              <w:t>(</w:t>
            </w:r>
            <w:r w:rsidRPr="004A75E5">
              <w:rPr>
                <w:rFonts w:ascii="Angsana New" w:hAnsi="Angsana New" w:cs="Angsana New"/>
                <w:sz w:val="30"/>
                <w:szCs w:val="30"/>
              </w:rPr>
              <w:t>3,025,335.85</w:t>
            </w:r>
            <w:r>
              <w:rPr>
                <w:rFonts w:ascii="Angsana New" w:hAnsi="Angsana New" w:cs="Angsana New" w:hint="cs"/>
                <w:sz w:val="30"/>
                <w:szCs w:val="30"/>
                <w:cs/>
              </w:rPr>
              <w:t>)</w:t>
            </w:r>
            <w:r w:rsidRPr="009B3B50">
              <w:rPr>
                <w:rFonts w:ascii="Angsana New" w:hAnsi="Angsana New" w:cs="Angsana New"/>
                <w:sz w:val="30"/>
                <w:szCs w:val="30"/>
              </w:rPr>
              <w:t xml:space="preserve"> </w:t>
            </w:r>
          </w:p>
        </w:tc>
        <w:tc>
          <w:tcPr>
            <w:tcW w:w="1692" w:type="dxa"/>
          </w:tcPr>
          <w:p w14:paraId="2430DD10" w14:textId="1387E090" w:rsidR="004A75E5" w:rsidRPr="004A75E5" w:rsidRDefault="004A75E5" w:rsidP="000F1C2C">
            <w:pPr>
              <w:ind w:right="68"/>
              <w:jc w:val="right"/>
              <w:rPr>
                <w:rFonts w:ascii="Angsana New" w:hAnsi="Angsana New" w:cs="Angsana New"/>
                <w:sz w:val="30"/>
                <w:szCs w:val="30"/>
              </w:rPr>
            </w:pPr>
            <w:r>
              <w:rPr>
                <w:rFonts w:ascii="Angsana New" w:hAnsi="Angsana New" w:cs="Angsana New"/>
                <w:sz w:val="30"/>
                <w:szCs w:val="30"/>
              </w:rPr>
              <w:t>4</w:t>
            </w:r>
            <w:r w:rsidRPr="004A75E5">
              <w:rPr>
                <w:rFonts w:ascii="Angsana New" w:hAnsi="Angsana New" w:cs="Angsana New"/>
                <w:sz w:val="30"/>
                <w:szCs w:val="30"/>
              </w:rPr>
              <w:t>,</w:t>
            </w:r>
            <w:r>
              <w:rPr>
                <w:rFonts w:ascii="Angsana New" w:hAnsi="Angsana New" w:cs="Angsana New"/>
                <w:sz w:val="30"/>
                <w:szCs w:val="30"/>
              </w:rPr>
              <w:t>616</w:t>
            </w:r>
            <w:r w:rsidRPr="004A75E5">
              <w:rPr>
                <w:rFonts w:ascii="Angsana New" w:hAnsi="Angsana New" w:cs="Angsana New"/>
                <w:sz w:val="30"/>
                <w:szCs w:val="30"/>
              </w:rPr>
              <w:t>,</w:t>
            </w:r>
            <w:r>
              <w:rPr>
                <w:rFonts w:ascii="Angsana New" w:hAnsi="Angsana New" w:cs="Angsana New"/>
                <w:sz w:val="30"/>
                <w:szCs w:val="30"/>
              </w:rPr>
              <w:t>268.90</w:t>
            </w:r>
          </w:p>
        </w:tc>
      </w:tr>
      <w:tr w:rsidR="0048071A" w:rsidRPr="004879B2" w14:paraId="78C0E2DB" w14:textId="77777777" w:rsidTr="004A75E5">
        <w:trPr>
          <w:trHeight w:val="392"/>
        </w:trPr>
        <w:tc>
          <w:tcPr>
            <w:tcW w:w="3690" w:type="dxa"/>
          </w:tcPr>
          <w:p w14:paraId="121D7107" w14:textId="77777777" w:rsidR="004A75E5" w:rsidRPr="004879B2" w:rsidRDefault="004A75E5" w:rsidP="004A75E5">
            <w:pPr>
              <w:tabs>
                <w:tab w:val="left" w:pos="7470"/>
              </w:tabs>
              <w:ind w:left="-108" w:right="-43"/>
              <w:rPr>
                <w:rFonts w:ascii="Angsana New" w:eastAsia="Angsana New" w:hAnsi="Angsana New" w:cs="Angsana New"/>
                <w:sz w:val="30"/>
                <w:szCs w:val="30"/>
                <w:cs/>
              </w:rPr>
            </w:pPr>
            <w:r w:rsidRPr="00BA6438">
              <w:rPr>
                <w:rFonts w:ascii="Angsana New" w:eastAsia="Angsana New" w:hAnsi="Angsana New" w:cs="Angsana New"/>
                <w:sz w:val="30"/>
                <w:szCs w:val="30"/>
                <w:cs/>
              </w:rPr>
              <w:t>หนี้สินภาษีเงินได้รอตัดบัญชี</w:t>
            </w:r>
          </w:p>
        </w:tc>
        <w:tc>
          <w:tcPr>
            <w:tcW w:w="1710" w:type="dxa"/>
          </w:tcPr>
          <w:p w14:paraId="0E85C71B" w14:textId="39FFCB6B" w:rsidR="004A75E5" w:rsidRPr="009E24B3" w:rsidRDefault="004A75E5" w:rsidP="004A75E5">
            <w:pPr>
              <w:ind w:right="33"/>
              <w:jc w:val="right"/>
              <w:rPr>
                <w:rFonts w:ascii="Angsana New" w:hAnsi="Angsana New" w:cs="Angsana New"/>
                <w:sz w:val="30"/>
                <w:szCs w:val="30"/>
              </w:rPr>
            </w:pPr>
            <w:r>
              <w:rPr>
                <w:rFonts w:ascii="Angsana New" w:hAnsi="Angsana New" w:cs="Angsana New"/>
                <w:sz w:val="30"/>
                <w:szCs w:val="30"/>
              </w:rPr>
              <w:t>3</w:t>
            </w:r>
            <w:r w:rsidRPr="009E24B3">
              <w:rPr>
                <w:rFonts w:ascii="Angsana New" w:hAnsi="Angsana New" w:cs="Angsana New"/>
                <w:sz w:val="30"/>
                <w:szCs w:val="30"/>
              </w:rPr>
              <w:t>,</w:t>
            </w:r>
            <w:r>
              <w:rPr>
                <w:rFonts w:ascii="Angsana New" w:hAnsi="Angsana New" w:cs="Angsana New"/>
                <w:sz w:val="30"/>
                <w:szCs w:val="30"/>
              </w:rPr>
              <w:t>025</w:t>
            </w:r>
            <w:r w:rsidRPr="009E24B3">
              <w:rPr>
                <w:rFonts w:ascii="Angsana New" w:hAnsi="Angsana New" w:cs="Angsana New"/>
                <w:sz w:val="30"/>
                <w:szCs w:val="30"/>
              </w:rPr>
              <w:t>,</w:t>
            </w:r>
            <w:r>
              <w:rPr>
                <w:rFonts w:ascii="Angsana New" w:hAnsi="Angsana New" w:cs="Angsana New"/>
                <w:sz w:val="30"/>
                <w:szCs w:val="30"/>
              </w:rPr>
              <w:t>335.85</w:t>
            </w:r>
          </w:p>
        </w:tc>
        <w:tc>
          <w:tcPr>
            <w:tcW w:w="1728" w:type="dxa"/>
          </w:tcPr>
          <w:p w14:paraId="3D340035" w14:textId="552ACF4B" w:rsidR="004A75E5" w:rsidRPr="004D2747" w:rsidRDefault="004A75E5" w:rsidP="004A75E5">
            <w:pPr>
              <w:ind w:right="68"/>
              <w:jc w:val="right"/>
              <w:rPr>
                <w:rFonts w:ascii="Angsana New" w:hAnsi="Angsana New" w:cs="Angsana New"/>
                <w:sz w:val="30"/>
                <w:szCs w:val="30"/>
                <w:highlight w:val="yellow"/>
                <w:cs/>
              </w:rPr>
            </w:pPr>
            <w:r>
              <w:rPr>
                <w:rFonts w:ascii="Angsana New" w:hAnsi="Angsana New" w:cs="Angsana New" w:hint="cs"/>
                <w:sz w:val="30"/>
                <w:szCs w:val="30"/>
                <w:cs/>
              </w:rPr>
              <w:t>(</w:t>
            </w:r>
            <w:r w:rsidRPr="004A75E5">
              <w:rPr>
                <w:rFonts w:ascii="Angsana New" w:hAnsi="Angsana New" w:cs="Angsana New"/>
                <w:sz w:val="30"/>
                <w:szCs w:val="30"/>
              </w:rPr>
              <w:t>3,025,335.85</w:t>
            </w:r>
            <w:r>
              <w:rPr>
                <w:rFonts w:ascii="Angsana New" w:hAnsi="Angsana New" w:cs="Angsana New" w:hint="cs"/>
                <w:sz w:val="30"/>
                <w:szCs w:val="30"/>
                <w:cs/>
              </w:rPr>
              <w:t>)</w:t>
            </w:r>
          </w:p>
        </w:tc>
        <w:tc>
          <w:tcPr>
            <w:tcW w:w="1692" w:type="dxa"/>
            <w:tcBorders>
              <w:top w:val="nil"/>
              <w:left w:val="nil"/>
              <w:bottom w:val="nil"/>
              <w:right w:val="nil"/>
            </w:tcBorders>
            <w:vAlign w:val="bottom"/>
          </w:tcPr>
          <w:p w14:paraId="0EF8C597" w14:textId="5A1C4439" w:rsidR="004A75E5" w:rsidRPr="004D2747" w:rsidRDefault="004A75E5" w:rsidP="000F1C2C">
            <w:pPr>
              <w:ind w:right="-102"/>
              <w:jc w:val="center"/>
              <w:rPr>
                <w:rFonts w:ascii="Angsana New" w:hAnsi="Angsana New" w:cs="Angsana New"/>
                <w:sz w:val="30"/>
                <w:szCs w:val="30"/>
                <w:highlight w:val="yellow"/>
                <w:cs/>
              </w:rPr>
            </w:pPr>
            <w:r w:rsidRPr="00676D4C">
              <w:rPr>
                <w:rFonts w:ascii="Angsana New" w:hAnsi="Angsana New" w:cs="Angsana New"/>
                <w:sz w:val="30"/>
                <w:szCs w:val="30"/>
              </w:rPr>
              <w:t>-</w:t>
            </w:r>
          </w:p>
        </w:tc>
      </w:tr>
    </w:tbl>
    <w:p w14:paraId="76BA30CA" w14:textId="77777777" w:rsidR="004A75E5" w:rsidRDefault="004A75E5" w:rsidP="004A75E5">
      <w:pPr>
        <w:ind w:left="450"/>
        <w:jc w:val="thaiDistribute"/>
        <w:rPr>
          <w:rFonts w:ascii="Angsana New" w:hAnsi="Angsana New" w:cs="Angsana New"/>
          <w:b/>
          <w:bCs/>
          <w:sz w:val="30"/>
          <w:szCs w:val="30"/>
        </w:rPr>
      </w:pPr>
    </w:p>
    <w:p w14:paraId="0AAFAF62" w14:textId="2E3307AD" w:rsidR="004E56D5" w:rsidRDefault="00942BEE" w:rsidP="0032785C">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การอนุมัติ</w:t>
      </w:r>
      <w:r w:rsidR="00EF1219" w:rsidRPr="006778FC">
        <w:rPr>
          <w:rFonts w:ascii="Angsana New" w:hAnsi="Angsana New" w:cs="Angsana New"/>
          <w:b/>
          <w:bCs/>
          <w:sz w:val="30"/>
          <w:szCs w:val="30"/>
          <w:cs/>
        </w:rPr>
        <w:t>งบ</w:t>
      </w:r>
      <w:r w:rsidRPr="006778FC">
        <w:rPr>
          <w:rFonts w:ascii="Angsana New" w:hAnsi="Angsana New" w:cs="Angsana New"/>
          <w:b/>
          <w:bCs/>
          <w:sz w:val="30"/>
          <w:szCs w:val="30"/>
          <w:cs/>
        </w:rPr>
        <w:t>การเงิน</w:t>
      </w:r>
    </w:p>
    <w:p w14:paraId="3E111131" w14:textId="727884FC" w:rsidR="004873B5" w:rsidRPr="004873B5" w:rsidRDefault="004873B5" w:rsidP="004873B5">
      <w:pPr>
        <w:ind w:left="360"/>
        <w:jc w:val="thaiDistribute"/>
        <w:rPr>
          <w:rFonts w:ascii="Angsana New" w:hAnsi="Angsana New" w:cs="Angsana New"/>
          <w:b/>
          <w:bCs/>
          <w:sz w:val="16"/>
          <w:szCs w:val="16"/>
        </w:rPr>
      </w:pPr>
    </w:p>
    <w:p w14:paraId="10E7F601" w14:textId="7D475315" w:rsidR="00EB39C3" w:rsidRPr="006778FC" w:rsidRDefault="00EF1219" w:rsidP="00F9445F">
      <w:pPr>
        <w:ind w:left="450" w:firstLine="90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งบ</w:t>
      </w:r>
      <w:r w:rsidR="00942BEE" w:rsidRPr="006778FC">
        <w:rPr>
          <w:rFonts w:ascii="Angsana New" w:eastAsia="Angsana New" w:hAnsi="Angsana New" w:cs="Angsana New"/>
          <w:sz w:val="30"/>
          <w:szCs w:val="30"/>
          <w:cs/>
        </w:rPr>
        <w:t>การเงินนี้ได้รับอนุมัติให้ออก</w:t>
      </w:r>
      <w:r w:rsidR="00924E24">
        <w:rPr>
          <w:rFonts w:ascii="Angsana New" w:eastAsia="Angsana New" w:hAnsi="Angsana New" w:cs="Angsana New" w:hint="cs"/>
          <w:sz w:val="30"/>
          <w:szCs w:val="30"/>
          <w:cs/>
        </w:rPr>
        <w:t>จาก</w:t>
      </w:r>
      <w:r w:rsidR="008B4AEB" w:rsidRPr="006778FC">
        <w:rPr>
          <w:rFonts w:ascii="Angsana New" w:eastAsia="Angsana New" w:hAnsi="Angsana New" w:cs="Angsana New"/>
          <w:sz w:val="30"/>
          <w:szCs w:val="30"/>
          <w:cs/>
        </w:rPr>
        <w:t>คณะกรรมการ</w:t>
      </w:r>
      <w:r w:rsidR="00054A18">
        <w:rPr>
          <w:rFonts w:ascii="Angsana New" w:eastAsia="Angsana New" w:hAnsi="Angsana New" w:cs="Angsana New" w:hint="cs"/>
          <w:sz w:val="30"/>
          <w:szCs w:val="30"/>
          <w:cs/>
        </w:rPr>
        <w:t>ของ</w:t>
      </w:r>
      <w:r w:rsidR="006D4879" w:rsidRPr="006778FC">
        <w:rPr>
          <w:rFonts w:ascii="Angsana New" w:eastAsia="Angsana New" w:hAnsi="Angsana New" w:cs="Angsana New"/>
          <w:sz w:val="30"/>
          <w:szCs w:val="30"/>
          <w:cs/>
        </w:rPr>
        <w:t>บริษัท</w:t>
      </w:r>
      <w:r w:rsidR="00DC1741" w:rsidRPr="006778FC">
        <w:rPr>
          <w:rFonts w:ascii="Angsana New" w:eastAsia="Angsana New" w:hAnsi="Angsana New" w:cs="Angsana New"/>
          <w:sz w:val="30"/>
          <w:szCs w:val="30"/>
          <w:cs/>
        </w:rPr>
        <w:t xml:space="preserve"> </w:t>
      </w:r>
      <w:r w:rsidR="00FA2205" w:rsidRPr="00FA2205">
        <w:rPr>
          <w:rFonts w:ascii="Angsana New" w:eastAsia="Angsana New" w:hAnsi="Angsana New" w:cs="Angsana New"/>
          <w:sz w:val="30"/>
          <w:szCs w:val="30"/>
          <w:cs/>
        </w:rPr>
        <w:t>เอ็ม ดี เอ็กซ์ จำกัด (มหาชน)</w:t>
      </w:r>
      <w:r w:rsidR="0047144C" w:rsidRPr="0047144C">
        <w:rPr>
          <w:rFonts w:ascii="Angsana New" w:eastAsia="Angsana New" w:hAnsi="Angsana New" w:cs="Angsana New" w:hint="cs"/>
          <w:sz w:val="30"/>
          <w:szCs w:val="30"/>
          <w:cs/>
        </w:rPr>
        <w:t xml:space="preserve"> </w:t>
      </w:r>
      <w:r w:rsidR="0047144C" w:rsidRPr="0047144C">
        <w:rPr>
          <w:rFonts w:ascii="Angsana New" w:eastAsia="Angsana New" w:hAnsi="Angsana New" w:cs="Angsana New"/>
          <w:sz w:val="30"/>
          <w:szCs w:val="30"/>
          <w:cs/>
        </w:rPr>
        <w:t>เพื่อให้ออกงบการเงิน</w:t>
      </w:r>
      <w:r w:rsidR="005757A4" w:rsidRPr="006778FC">
        <w:rPr>
          <w:rFonts w:ascii="Angsana New" w:eastAsia="Angsana New" w:hAnsi="Angsana New" w:cs="Angsana New"/>
          <w:sz w:val="30"/>
          <w:szCs w:val="30"/>
          <w:cs/>
        </w:rPr>
        <w:t>เมื่อวันที่</w:t>
      </w:r>
      <w:r w:rsidR="007A1326">
        <w:rPr>
          <w:rFonts w:ascii="Angsana New" w:eastAsia="Angsana New" w:hAnsi="Angsana New" w:cs="Angsana New"/>
          <w:sz w:val="30"/>
          <w:szCs w:val="30"/>
        </w:rPr>
        <w:t xml:space="preserve"> 27</w:t>
      </w:r>
      <w:r w:rsidR="0047144C" w:rsidRPr="0047144C">
        <w:rPr>
          <w:rFonts w:ascii="Angsana New" w:eastAsia="Angsana New" w:hAnsi="Angsana New" w:cs="Angsana New" w:hint="cs"/>
          <w:sz w:val="30"/>
          <w:szCs w:val="30"/>
          <w:cs/>
        </w:rPr>
        <w:t xml:space="preserve"> </w:t>
      </w:r>
      <w:r w:rsidR="004C7E17">
        <w:rPr>
          <w:rFonts w:ascii="Angsana New" w:eastAsia="Angsana New" w:hAnsi="Angsana New" w:cs="Angsana New" w:hint="cs"/>
          <w:sz w:val="30"/>
          <w:szCs w:val="30"/>
          <w:cs/>
        </w:rPr>
        <w:t>กุมภาพันธ์</w:t>
      </w:r>
      <w:r w:rsidR="00A32043">
        <w:rPr>
          <w:rFonts w:ascii="Angsana New" w:eastAsia="Angsana New" w:hAnsi="Angsana New" w:cs="Angsana New" w:hint="cs"/>
          <w:sz w:val="30"/>
          <w:szCs w:val="30"/>
          <w:cs/>
        </w:rPr>
        <w:t xml:space="preserve"> </w:t>
      </w:r>
      <w:r w:rsidR="00B04031" w:rsidRPr="006778FC">
        <w:rPr>
          <w:rFonts w:ascii="Angsana New" w:eastAsia="Angsana New" w:hAnsi="Angsana New" w:cs="Angsana New"/>
          <w:sz w:val="30"/>
          <w:szCs w:val="30"/>
        </w:rPr>
        <w:t>256</w:t>
      </w:r>
      <w:r w:rsidR="003B49F6">
        <w:rPr>
          <w:rFonts w:ascii="Angsana New" w:eastAsia="Angsana New" w:hAnsi="Angsana New" w:cs="Angsana New"/>
          <w:sz w:val="30"/>
          <w:szCs w:val="30"/>
        </w:rPr>
        <w:t>9</w:t>
      </w:r>
    </w:p>
    <w:p w14:paraId="6B471CAF" w14:textId="77777777" w:rsidR="004D03A0" w:rsidRPr="006778FC" w:rsidRDefault="00F80EB0" w:rsidP="00D5473F">
      <w:pPr>
        <w:ind w:left="1134"/>
        <w:jc w:val="both"/>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9E5448">
      <w:pgSz w:w="11906" w:h="16838"/>
      <w:pgMar w:top="1440" w:right="1282" w:bottom="1555" w:left="1584" w:header="706" w:footer="706" w:gutter="0"/>
      <w:pgNumType w:start="5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F0D80" w14:textId="77777777" w:rsidR="003340E7" w:rsidRDefault="003340E7">
      <w:r>
        <w:separator/>
      </w:r>
    </w:p>
  </w:endnote>
  <w:endnote w:type="continuationSeparator" w:id="0">
    <w:p w14:paraId="7F74843A" w14:textId="77777777" w:rsidR="003340E7" w:rsidRDefault="003340E7">
      <w:r>
        <w:continuationSeparator/>
      </w:r>
    </w:p>
  </w:endnote>
  <w:endnote w:type="continuationNotice" w:id="1">
    <w:p w14:paraId="402269AD" w14:textId="77777777" w:rsidR="003340E7" w:rsidRDefault="00334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ngsana New Bold">
    <w:altName w:val="Cambria"/>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ZWAdobeF">
    <w:altName w:val="Calibri"/>
    <w:charset w:val="00"/>
    <w:family w:val="auto"/>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93086" w14:textId="77777777" w:rsidR="005969DC" w:rsidRDefault="005969DC">
    <w:pPr>
      <w:pStyle w:val="Footer"/>
      <w:framePr w:wrap="around" w:vAnchor="text" w:hAnchor="margin" w:xAlign="right" w:y="1"/>
      <w:rPr>
        <w:rStyle w:val="PageNumber"/>
      </w:rPr>
    </w:pPr>
  </w:p>
  <w:p w14:paraId="6E5731EF" w14:textId="660F3F3D" w:rsidR="005969DC" w:rsidRDefault="005969DC">
    <w:pPr>
      <w:pStyle w:val="Footer"/>
      <w:ind w:right="360"/>
    </w:pPr>
  </w:p>
  <w:p w14:paraId="222392F0" w14:textId="5274CD79" w:rsidR="005969DC" w:rsidRDefault="00054324" w:rsidP="00054324">
    <w:pPr>
      <w:pStyle w:val="Footer"/>
      <w:tabs>
        <w:tab w:val="clear" w:pos="4153"/>
        <w:tab w:val="clear" w:pos="8306"/>
        <w:tab w:val="left" w:pos="777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BC547" w14:textId="77777777" w:rsidR="003340E7" w:rsidRDefault="003340E7">
      <w:r>
        <w:separator/>
      </w:r>
    </w:p>
  </w:footnote>
  <w:footnote w:type="continuationSeparator" w:id="0">
    <w:p w14:paraId="3F909627" w14:textId="77777777" w:rsidR="003340E7" w:rsidRDefault="003340E7">
      <w:r>
        <w:continuationSeparator/>
      </w:r>
    </w:p>
  </w:footnote>
  <w:footnote w:type="continuationNotice" w:id="1">
    <w:p w14:paraId="4A6798CD" w14:textId="77777777" w:rsidR="003340E7" w:rsidRDefault="003340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b/>
        <w:bCs/>
      </w:rPr>
      <w:id w:val="396011694"/>
      <w:docPartObj>
        <w:docPartGallery w:val="Page Numbers (Top of Page)"/>
        <w:docPartUnique/>
      </w:docPartObj>
    </w:sdtPr>
    <w:sdtEndPr>
      <w:rPr>
        <w:noProof/>
      </w:rPr>
    </w:sdtEndPr>
    <w:sdtContent>
      <w:p w14:paraId="4DA608A4" w14:textId="4C551DD9" w:rsidR="00015000" w:rsidRPr="00015000" w:rsidRDefault="00015000" w:rsidP="005E7A73">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CD67" w14:textId="742DB40E" w:rsidR="00105967" w:rsidRDefault="00105967" w:rsidP="00105967">
    <w:pPr>
      <w:pStyle w:val="Header"/>
      <w:jc w:val="right"/>
      <w:rPr>
        <w:rFonts w:ascii="Angsana New" w:hAnsi="Angsana New"/>
        <w:b/>
        <w:bCs/>
        <w:lang w:val="en-US"/>
      </w:rPr>
    </w:pPr>
    <w:r w:rsidRPr="00015000">
      <w:rPr>
        <w:rFonts w:ascii="Angsana New" w:hAnsi="Angsana New"/>
        <w:b/>
        <w:bCs/>
        <w:lang w:val="en-US"/>
      </w:rPr>
      <w:t>1</w:t>
    </w:r>
    <w:r w:rsidR="005848EA">
      <w:rPr>
        <w:rFonts w:ascii="Angsana New" w:hAnsi="Angsana New"/>
        <w:b/>
        <w:bCs/>
        <w:lang w:val="en-US"/>
      </w:rPr>
      <w:t>5</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48E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30FF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0CC28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F609D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9869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A6F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9A23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C0204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F282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FEF4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664BF9"/>
    <w:multiLevelType w:val="hybridMultilevel"/>
    <w:tmpl w:val="5FD27758"/>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13"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5F05F6C"/>
    <w:multiLevelType w:val="multilevel"/>
    <w:tmpl w:val="DEECA0CC"/>
    <w:lvl w:ilvl="0">
      <w:start w:val="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5" w15:restartNumberingAfterBreak="0">
    <w:nsid w:val="186C0AAB"/>
    <w:multiLevelType w:val="hybridMultilevel"/>
    <w:tmpl w:val="B2B0AC7A"/>
    <w:lvl w:ilvl="0" w:tplc="6960DEB8">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9219AE"/>
    <w:multiLevelType w:val="hybridMultilevel"/>
    <w:tmpl w:val="A69066FA"/>
    <w:lvl w:ilvl="0" w:tplc="CA0840C6">
      <w:start w:val="1"/>
      <w:numFmt w:val="decimal"/>
      <w:lvlText w:val="28.%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8"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255A25B6"/>
    <w:multiLevelType w:val="hybridMultilevel"/>
    <w:tmpl w:val="6D283408"/>
    <w:lvl w:ilvl="0" w:tplc="672C70F2">
      <w:start w:val="1"/>
      <w:numFmt w:val="decimal"/>
      <w:lvlText w:val="16.%1"/>
      <w:lvlJc w:val="left"/>
      <w:pPr>
        <w:ind w:left="1920" w:hanging="360"/>
      </w:pPr>
      <w:rPr>
        <w:rFonts w:hint="default"/>
        <w:b w:val="0"/>
        <w:bCs w:val="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20" w15:restartNumberingAfterBreak="0">
    <w:nsid w:val="282F4E17"/>
    <w:multiLevelType w:val="multilevel"/>
    <w:tmpl w:val="E29630C8"/>
    <w:lvl w:ilvl="0">
      <w:start w:val="25"/>
      <w:numFmt w:val="decimal"/>
      <w:lvlText w:val="%1"/>
      <w:lvlJc w:val="left"/>
      <w:pPr>
        <w:ind w:left="380" w:hanging="380"/>
      </w:pPr>
      <w:rPr>
        <w:rFonts w:hint="default"/>
      </w:rPr>
    </w:lvl>
    <w:lvl w:ilvl="1">
      <w:start w:val="1"/>
      <w:numFmt w:val="decimal"/>
      <w:lvlText w:val="37.%2"/>
      <w:lvlJc w:val="left"/>
      <w:pPr>
        <w:ind w:left="720" w:hanging="360"/>
      </w:pPr>
      <w:rPr>
        <w:rFonts w:hint="default"/>
        <w:b w:val="0"/>
        <w:bCs w:val="0"/>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21" w15:restartNumberingAfterBreak="0">
    <w:nsid w:val="293C29D8"/>
    <w:multiLevelType w:val="multilevel"/>
    <w:tmpl w:val="DAD6E57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2"/>
      <w:numFmt w:val="decimal"/>
      <w:lvlText w:val="24.%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23" w15:restartNumberingAfterBreak="0">
    <w:nsid w:val="3CD87595"/>
    <w:multiLevelType w:val="hybridMultilevel"/>
    <w:tmpl w:val="6F8493E0"/>
    <w:lvl w:ilvl="0" w:tplc="DA76836A">
      <w:start w:val="1"/>
      <w:numFmt w:val="decimal"/>
      <w:lvlText w:val="6.%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4B55E0"/>
    <w:multiLevelType w:val="multilevel"/>
    <w:tmpl w:val="6B1EF414"/>
    <w:lvl w:ilvl="0">
      <w:start w:val="24"/>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112" w:hanging="1440"/>
      </w:pPr>
      <w:rPr>
        <w:rFonts w:hint="default"/>
        <w:b w:val="0"/>
      </w:rPr>
    </w:lvl>
  </w:abstractNum>
  <w:abstractNum w:abstractNumId="25" w15:restartNumberingAfterBreak="0">
    <w:nsid w:val="48E36D58"/>
    <w:multiLevelType w:val="hybridMultilevel"/>
    <w:tmpl w:val="8E302B3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26" w15:restartNumberingAfterBreak="0">
    <w:nsid w:val="52E15873"/>
    <w:multiLevelType w:val="multilevel"/>
    <w:tmpl w:val="17F6A4EE"/>
    <w:lvl w:ilvl="0">
      <w:start w:val="39"/>
      <w:numFmt w:val="decimal"/>
      <w:lvlText w:val="%1"/>
      <w:lvlJc w:val="left"/>
      <w:pPr>
        <w:ind w:left="360" w:hanging="360"/>
      </w:pPr>
      <w:rPr>
        <w:rFonts w:hint="default"/>
      </w:rPr>
    </w:lvl>
    <w:lvl w:ilvl="1">
      <w:start w:val="1"/>
      <w:numFmt w:val="decimal"/>
      <w:lvlText w:val="36.%2"/>
      <w:lvlJc w:val="left"/>
      <w:pPr>
        <w:ind w:left="1170" w:hanging="360"/>
      </w:pPr>
      <w:rPr>
        <w:rFonts w:asciiTheme="majorBidi" w:hAnsiTheme="majorBidi" w:cstheme="majorBidi" w:hint="default"/>
        <w:b w:val="0"/>
        <w:bCs w:val="0"/>
        <w:sz w:val="30"/>
        <w:szCs w:val="3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27" w15:restartNumberingAfterBreak="0">
    <w:nsid w:val="5A1C295D"/>
    <w:multiLevelType w:val="hybridMultilevel"/>
    <w:tmpl w:val="8B7A3CC4"/>
    <w:lvl w:ilvl="0" w:tplc="97D202E0">
      <w:start w:val="1"/>
      <w:numFmt w:val="decimal"/>
      <w:lvlText w:val="2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B33524"/>
    <w:multiLevelType w:val="hybridMultilevel"/>
    <w:tmpl w:val="7BA8671A"/>
    <w:lvl w:ilvl="0" w:tplc="3CEC8598">
      <w:start w:val="99"/>
      <w:numFmt w:val="bullet"/>
      <w:lvlText w:val="-"/>
      <w:lvlJc w:val="left"/>
      <w:pPr>
        <w:ind w:left="1636" w:hanging="360"/>
      </w:pPr>
      <w:rPr>
        <w:rFonts w:ascii="Angsana New" w:eastAsia="Cordia New"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9" w15:restartNumberingAfterBreak="0">
    <w:nsid w:val="5D635B75"/>
    <w:multiLevelType w:val="hybridMultilevel"/>
    <w:tmpl w:val="E8161AA6"/>
    <w:lvl w:ilvl="0" w:tplc="4F141032">
      <w:start w:val="1"/>
      <w:numFmt w:val="decimal"/>
      <w:lvlText w:val="33.%1"/>
      <w:lvlJc w:val="left"/>
      <w:pPr>
        <w:ind w:left="117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FB46FCC"/>
    <w:multiLevelType w:val="multilevel"/>
    <w:tmpl w:val="7CB0025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11"/>
  </w:num>
  <w:num w:numId="2" w16cid:durableId="1221674591">
    <w:abstractNumId w:val="18"/>
  </w:num>
  <w:num w:numId="3" w16cid:durableId="285359973">
    <w:abstractNumId w:val="21"/>
  </w:num>
  <w:num w:numId="4" w16cid:durableId="240137983">
    <w:abstractNumId w:val="10"/>
  </w:num>
  <w:num w:numId="5" w16cid:durableId="637997503">
    <w:abstractNumId w:val="22"/>
  </w:num>
  <w:num w:numId="6" w16cid:durableId="1278945642">
    <w:abstractNumId w:val="17"/>
  </w:num>
  <w:num w:numId="7" w16cid:durableId="949164734">
    <w:abstractNumId w:val="30"/>
  </w:num>
  <w:num w:numId="8" w16cid:durableId="1757945475">
    <w:abstractNumId w:val="12"/>
  </w:num>
  <w:num w:numId="9" w16cid:durableId="121651408">
    <w:abstractNumId w:val="13"/>
  </w:num>
  <w:num w:numId="10" w16cid:durableId="1609122374">
    <w:abstractNumId w:val="20"/>
  </w:num>
  <w:num w:numId="11" w16cid:durableId="887183296">
    <w:abstractNumId w:val="25"/>
  </w:num>
  <w:num w:numId="12" w16cid:durableId="1678072328">
    <w:abstractNumId w:val="28"/>
  </w:num>
  <w:num w:numId="13" w16cid:durableId="1363246457">
    <w:abstractNumId w:val="27"/>
  </w:num>
  <w:num w:numId="14" w16cid:durableId="347946165">
    <w:abstractNumId w:val="16"/>
  </w:num>
  <w:num w:numId="15" w16cid:durableId="502207012">
    <w:abstractNumId w:val="15"/>
  </w:num>
  <w:num w:numId="16" w16cid:durableId="57368878">
    <w:abstractNumId w:val="29"/>
  </w:num>
  <w:num w:numId="17" w16cid:durableId="799880969">
    <w:abstractNumId w:val="9"/>
  </w:num>
  <w:num w:numId="18" w16cid:durableId="1116632294">
    <w:abstractNumId w:val="7"/>
  </w:num>
  <w:num w:numId="19" w16cid:durableId="2044742590">
    <w:abstractNumId w:val="6"/>
  </w:num>
  <w:num w:numId="20" w16cid:durableId="903025018">
    <w:abstractNumId w:val="5"/>
  </w:num>
  <w:num w:numId="21" w16cid:durableId="304051679">
    <w:abstractNumId w:val="4"/>
  </w:num>
  <w:num w:numId="22" w16cid:durableId="1098062611">
    <w:abstractNumId w:val="8"/>
  </w:num>
  <w:num w:numId="23" w16cid:durableId="1233925058">
    <w:abstractNumId w:val="3"/>
  </w:num>
  <w:num w:numId="24" w16cid:durableId="1344161209">
    <w:abstractNumId w:val="2"/>
  </w:num>
  <w:num w:numId="25" w16cid:durableId="1204367787">
    <w:abstractNumId w:val="1"/>
  </w:num>
  <w:num w:numId="26" w16cid:durableId="1289241461">
    <w:abstractNumId w:val="0"/>
  </w:num>
  <w:num w:numId="27" w16cid:durableId="584458306">
    <w:abstractNumId w:val="31"/>
  </w:num>
  <w:num w:numId="28" w16cid:durableId="565410603">
    <w:abstractNumId w:val="14"/>
  </w:num>
  <w:num w:numId="29" w16cid:durableId="2020347048">
    <w:abstractNumId w:val="23"/>
  </w:num>
  <w:num w:numId="30" w16cid:durableId="61025899">
    <w:abstractNumId w:val="26"/>
  </w:num>
  <w:num w:numId="31" w16cid:durableId="67004190">
    <w:abstractNumId w:val="19"/>
  </w:num>
  <w:num w:numId="32" w16cid:durableId="368144455">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01C"/>
    <w:rsid w:val="00000045"/>
    <w:rsid w:val="0000015E"/>
    <w:rsid w:val="00000276"/>
    <w:rsid w:val="00000454"/>
    <w:rsid w:val="00000842"/>
    <w:rsid w:val="00000950"/>
    <w:rsid w:val="000009F9"/>
    <w:rsid w:val="00000B1A"/>
    <w:rsid w:val="00000B6B"/>
    <w:rsid w:val="00000BCA"/>
    <w:rsid w:val="00000F2A"/>
    <w:rsid w:val="00000F4D"/>
    <w:rsid w:val="000010F5"/>
    <w:rsid w:val="000011A2"/>
    <w:rsid w:val="000013B4"/>
    <w:rsid w:val="000013C5"/>
    <w:rsid w:val="0000154B"/>
    <w:rsid w:val="00001553"/>
    <w:rsid w:val="0000155D"/>
    <w:rsid w:val="0000179C"/>
    <w:rsid w:val="00001D81"/>
    <w:rsid w:val="00001F0A"/>
    <w:rsid w:val="000023DC"/>
    <w:rsid w:val="000023E8"/>
    <w:rsid w:val="000025F7"/>
    <w:rsid w:val="000027BC"/>
    <w:rsid w:val="00002805"/>
    <w:rsid w:val="00002890"/>
    <w:rsid w:val="0000296C"/>
    <w:rsid w:val="00002A67"/>
    <w:rsid w:val="00002B50"/>
    <w:rsid w:val="00002C82"/>
    <w:rsid w:val="00002D5A"/>
    <w:rsid w:val="00002E83"/>
    <w:rsid w:val="00003106"/>
    <w:rsid w:val="0000322B"/>
    <w:rsid w:val="000032DE"/>
    <w:rsid w:val="00003393"/>
    <w:rsid w:val="0000351D"/>
    <w:rsid w:val="000035DB"/>
    <w:rsid w:val="00003EC6"/>
    <w:rsid w:val="00004006"/>
    <w:rsid w:val="00004032"/>
    <w:rsid w:val="0000404C"/>
    <w:rsid w:val="000040C1"/>
    <w:rsid w:val="00004152"/>
    <w:rsid w:val="0000416E"/>
    <w:rsid w:val="000045BA"/>
    <w:rsid w:val="00004871"/>
    <w:rsid w:val="000049D2"/>
    <w:rsid w:val="00004AEA"/>
    <w:rsid w:val="00004AFF"/>
    <w:rsid w:val="00004D9E"/>
    <w:rsid w:val="00004EAE"/>
    <w:rsid w:val="0000531E"/>
    <w:rsid w:val="0000549A"/>
    <w:rsid w:val="0000550C"/>
    <w:rsid w:val="000055FF"/>
    <w:rsid w:val="00005624"/>
    <w:rsid w:val="000056D9"/>
    <w:rsid w:val="000058A5"/>
    <w:rsid w:val="00005A28"/>
    <w:rsid w:val="00005ADB"/>
    <w:rsid w:val="00006041"/>
    <w:rsid w:val="0000620E"/>
    <w:rsid w:val="00006345"/>
    <w:rsid w:val="00006495"/>
    <w:rsid w:val="000064DF"/>
    <w:rsid w:val="0000659E"/>
    <w:rsid w:val="000065D1"/>
    <w:rsid w:val="000065F4"/>
    <w:rsid w:val="00006659"/>
    <w:rsid w:val="0000671C"/>
    <w:rsid w:val="0000672F"/>
    <w:rsid w:val="00006A58"/>
    <w:rsid w:val="00006B83"/>
    <w:rsid w:val="00006D8C"/>
    <w:rsid w:val="00006DF2"/>
    <w:rsid w:val="00006E94"/>
    <w:rsid w:val="00006EC5"/>
    <w:rsid w:val="00007092"/>
    <w:rsid w:val="00007187"/>
    <w:rsid w:val="000071CC"/>
    <w:rsid w:val="00007304"/>
    <w:rsid w:val="000073C0"/>
    <w:rsid w:val="000073FD"/>
    <w:rsid w:val="00007458"/>
    <w:rsid w:val="00007733"/>
    <w:rsid w:val="00007A8D"/>
    <w:rsid w:val="00007EAA"/>
    <w:rsid w:val="000101E9"/>
    <w:rsid w:val="00010299"/>
    <w:rsid w:val="00010359"/>
    <w:rsid w:val="0001060F"/>
    <w:rsid w:val="00010640"/>
    <w:rsid w:val="0001092C"/>
    <w:rsid w:val="0001095C"/>
    <w:rsid w:val="000109E7"/>
    <w:rsid w:val="00010A5D"/>
    <w:rsid w:val="00010AA3"/>
    <w:rsid w:val="00010E10"/>
    <w:rsid w:val="00010F57"/>
    <w:rsid w:val="000110A7"/>
    <w:rsid w:val="00011261"/>
    <w:rsid w:val="000113AE"/>
    <w:rsid w:val="00011416"/>
    <w:rsid w:val="00011435"/>
    <w:rsid w:val="00011614"/>
    <w:rsid w:val="0001183B"/>
    <w:rsid w:val="00011A28"/>
    <w:rsid w:val="00011BC9"/>
    <w:rsid w:val="00011DC2"/>
    <w:rsid w:val="00011DFC"/>
    <w:rsid w:val="00011F6A"/>
    <w:rsid w:val="000120D0"/>
    <w:rsid w:val="00012101"/>
    <w:rsid w:val="00012201"/>
    <w:rsid w:val="00012471"/>
    <w:rsid w:val="000124C4"/>
    <w:rsid w:val="00012684"/>
    <w:rsid w:val="00012845"/>
    <w:rsid w:val="000129AA"/>
    <w:rsid w:val="000129EC"/>
    <w:rsid w:val="00012ED8"/>
    <w:rsid w:val="000130C4"/>
    <w:rsid w:val="00013186"/>
    <w:rsid w:val="00013406"/>
    <w:rsid w:val="000134CE"/>
    <w:rsid w:val="0001354E"/>
    <w:rsid w:val="0001378A"/>
    <w:rsid w:val="000137AE"/>
    <w:rsid w:val="00013AA9"/>
    <w:rsid w:val="00013CFE"/>
    <w:rsid w:val="00013D64"/>
    <w:rsid w:val="00013DDE"/>
    <w:rsid w:val="00013E5E"/>
    <w:rsid w:val="00013F54"/>
    <w:rsid w:val="00014065"/>
    <w:rsid w:val="00014165"/>
    <w:rsid w:val="0001432C"/>
    <w:rsid w:val="000144E9"/>
    <w:rsid w:val="00014504"/>
    <w:rsid w:val="000149CE"/>
    <w:rsid w:val="00014A5D"/>
    <w:rsid w:val="00014C89"/>
    <w:rsid w:val="00014F7F"/>
    <w:rsid w:val="00015000"/>
    <w:rsid w:val="00015205"/>
    <w:rsid w:val="0001542A"/>
    <w:rsid w:val="00015737"/>
    <w:rsid w:val="0001591E"/>
    <w:rsid w:val="000159D4"/>
    <w:rsid w:val="00015AB7"/>
    <w:rsid w:val="00015C5F"/>
    <w:rsid w:val="00015F1D"/>
    <w:rsid w:val="000161EC"/>
    <w:rsid w:val="000163DF"/>
    <w:rsid w:val="00016649"/>
    <w:rsid w:val="00016687"/>
    <w:rsid w:val="00016805"/>
    <w:rsid w:val="00016A35"/>
    <w:rsid w:val="00016A93"/>
    <w:rsid w:val="00016B0C"/>
    <w:rsid w:val="00017000"/>
    <w:rsid w:val="000172A3"/>
    <w:rsid w:val="00017313"/>
    <w:rsid w:val="0001747F"/>
    <w:rsid w:val="000178B2"/>
    <w:rsid w:val="00017BD9"/>
    <w:rsid w:val="00017C43"/>
    <w:rsid w:val="00017CE5"/>
    <w:rsid w:val="00017D1E"/>
    <w:rsid w:val="00017DF3"/>
    <w:rsid w:val="00017F9E"/>
    <w:rsid w:val="00020005"/>
    <w:rsid w:val="0002013E"/>
    <w:rsid w:val="00020148"/>
    <w:rsid w:val="0002072E"/>
    <w:rsid w:val="00020A74"/>
    <w:rsid w:val="00020A80"/>
    <w:rsid w:val="00020F3E"/>
    <w:rsid w:val="00021292"/>
    <w:rsid w:val="0002153F"/>
    <w:rsid w:val="00021803"/>
    <w:rsid w:val="00021A6C"/>
    <w:rsid w:val="00021ABF"/>
    <w:rsid w:val="00021CD2"/>
    <w:rsid w:val="00021D96"/>
    <w:rsid w:val="00021E49"/>
    <w:rsid w:val="00021EBA"/>
    <w:rsid w:val="00021FAD"/>
    <w:rsid w:val="00021FC7"/>
    <w:rsid w:val="0002201B"/>
    <w:rsid w:val="0002244A"/>
    <w:rsid w:val="00022532"/>
    <w:rsid w:val="00022719"/>
    <w:rsid w:val="00022A89"/>
    <w:rsid w:val="00022BFC"/>
    <w:rsid w:val="0002310B"/>
    <w:rsid w:val="000232BE"/>
    <w:rsid w:val="0002333A"/>
    <w:rsid w:val="000234C2"/>
    <w:rsid w:val="000234CE"/>
    <w:rsid w:val="0002351B"/>
    <w:rsid w:val="00023597"/>
    <w:rsid w:val="00023601"/>
    <w:rsid w:val="00023725"/>
    <w:rsid w:val="0002376F"/>
    <w:rsid w:val="00023D93"/>
    <w:rsid w:val="00023E0C"/>
    <w:rsid w:val="00023F0E"/>
    <w:rsid w:val="000242EA"/>
    <w:rsid w:val="00024302"/>
    <w:rsid w:val="000244A2"/>
    <w:rsid w:val="00024547"/>
    <w:rsid w:val="000249A7"/>
    <w:rsid w:val="00024DA3"/>
    <w:rsid w:val="00024E13"/>
    <w:rsid w:val="00025029"/>
    <w:rsid w:val="00025184"/>
    <w:rsid w:val="0002553B"/>
    <w:rsid w:val="0002566A"/>
    <w:rsid w:val="000258F5"/>
    <w:rsid w:val="00025C95"/>
    <w:rsid w:val="00025CA3"/>
    <w:rsid w:val="00026065"/>
    <w:rsid w:val="0002629D"/>
    <w:rsid w:val="000262F6"/>
    <w:rsid w:val="000267F4"/>
    <w:rsid w:val="0002682E"/>
    <w:rsid w:val="00026AF5"/>
    <w:rsid w:val="00026E1D"/>
    <w:rsid w:val="000271B2"/>
    <w:rsid w:val="00027214"/>
    <w:rsid w:val="00027502"/>
    <w:rsid w:val="00027904"/>
    <w:rsid w:val="00027965"/>
    <w:rsid w:val="00027C97"/>
    <w:rsid w:val="0003009F"/>
    <w:rsid w:val="00030354"/>
    <w:rsid w:val="00030480"/>
    <w:rsid w:val="00030540"/>
    <w:rsid w:val="00030571"/>
    <w:rsid w:val="0003057E"/>
    <w:rsid w:val="00030757"/>
    <w:rsid w:val="0003077E"/>
    <w:rsid w:val="000308EA"/>
    <w:rsid w:val="00030A00"/>
    <w:rsid w:val="00030ABA"/>
    <w:rsid w:val="00030D3E"/>
    <w:rsid w:val="00030D69"/>
    <w:rsid w:val="00031215"/>
    <w:rsid w:val="0003122C"/>
    <w:rsid w:val="000314B6"/>
    <w:rsid w:val="000318EB"/>
    <w:rsid w:val="00031967"/>
    <w:rsid w:val="00031A90"/>
    <w:rsid w:val="00031ACA"/>
    <w:rsid w:val="00031B5F"/>
    <w:rsid w:val="00031BCF"/>
    <w:rsid w:val="00031E95"/>
    <w:rsid w:val="000320D9"/>
    <w:rsid w:val="00032151"/>
    <w:rsid w:val="000327E6"/>
    <w:rsid w:val="000328C3"/>
    <w:rsid w:val="000328CD"/>
    <w:rsid w:val="000328DC"/>
    <w:rsid w:val="00032AC4"/>
    <w:rsid w:val="00032AE6"/>
    <w:rsid w:val="00032B3F"/>
    <w:rsid w:val="00032E39"/>
    <w:rsid w:val="00032ED2"/>
    <w:rsid w:val="000334B8"/>
    <w:rsid w:val="000335B6"/>
    <w:rsid w:val="0003376C"/>
    <w:rsid w:val="000338A3"/>
    <w:rsid w:val="000338F9"/>
    <w:rsid w:val="00033943"/>
    <w:rsid w:val="00033E31"/>
    <w:rsid w:val="00033F3D"/>
    <w:rsid w:val="00033F52"/>
    <w:rsid w:val="000341BD"/>
    <w:rsid w:val="000342F7"/>
    <w:rsid w:val="000343A1"/>
    <w:rsid w:val="0003467F"/>
    <w:rsid w:val="000347A4"/>
    <w:rsid w:val="000348DC"/>
    <w:rsid w:val="00034BD1"/>
    <w:rsid w:val="00034FAD"/>
    <w:rsid w:val="000350C2"/>
    <w:rsid w:val="0003541A"/>
    <w:rsid w:val="000356A8"/>
    <w:rsid w:val="00035A50"/>
    <w:rsid w:val="00035B7F"/>
    <w:rsid w:val="00035E34"/>
    <w:rsid w:val="0003621B"/>
    <w:rsid w:val="0003638E"/>
    <w:rsid w:val="000364C3"/>
    <w:rsid w:val="0003651A"/>
    <w:rsid w:val="0003658E"/>
    <w:rsid w:val="0003685A"/>
    <w:rsid w:val="000369F8"/>
    <w:rsid w:val="00036E18"/>
    <w:rsid w:val="00036E9C"/>
    <w:rsid w:val="00036FC3"/>
    <w:rsid w:val="00037298"/>
    <w:rsid w:val="00037336"/>
    <w:rsid w:val="00037426"/>
    <w:rsid w:val="000375DD"/>
    <w:rsid w:val="000376F2"/>
    <w:rsid w:val="00037930"/>
    <w:rsid w:val="00037BD1"/>
    <w:rsid w:val="00037F5D"/>
    <w:rsid w:val="00037FC3"/>
    <w:rsid w:val="000400D6"/>
    <w:rsid w:val="0004021C"/>
    <w:rsid w:val="00040739"/>
    <w:rsid w:val="0004078D"/>
    <w:rsid w:val="00040874"/>
    <w:rsid w:val="00040BF6"/>
    <w:rsid w:val="00040FC2"/>
    <w:rsid w:val="0004100B"/>
    <w:rsid w:val="00041252"/>
    <w:rsid w:val="000412BF"/>
    <w:rsid w:val="000414AD"/>
    <w:rsid w:val="000415D3"/>
    <w:rsid w:val="00041618"/>
    <w:rsid w:val="00041698"/>
    <w:rsid w:val="00041758"/>
    <w:rsid w:val="0004185F"/>
    <w:rsid w:val="00041880"/>
    <w:rsid w:val="0004189B"/>
    <w:rsid w:val="00041927"/>
    <w:rsid w:val="000419B0"/>
    <w:rsid w:val="000419D6"/>
    <w:rsid w:val="00041B62"/>
    <w:rsid w:val="00041F1C"/>
    <w:rsid w:val="000420B8"/>
    <w:rsid w:val="0004218F"/>
    <w:rsid w:val="000425FF"/>
    <w:rsid w:val="000426D8"/>
    <w:rsid w:val="000426DC"/>
    <w:rsid w:val="00042749"/>
    <w:rsid w:val="000427CE"/>
    <w:rsid w:val="00042A64"/>
    <w:rsid w:val="00042BDB"/>
    <w:rsid w:val="00043008"/>
    <w:rsid w:val="000433D2"/>
    <w:rsid w:val="0004358C"/>
    <w:rsid w:val="00043617"/>
    <w:rsid w:val="000436AE"/>
    <w:rsid w:val="0004393E"/>
    <w:rsid w:val="000439FE"/>
    <w:rsid w:val="00043B14"/>
    <w:rsid w:val="00043BB2"/>
    <w:rsid w:val="00043D5D"/>
    <w:rsid w:val="00043DD7"/>
    <w:rsid w:val="00043EFE"/>
    <w:rsid w:val="000440F8"/>
    <w:rsid w:val="00044128"/>
    <w:rsid w:val="00044327"/>
    <w:rsid w:val="000445FA"/>
    <w:rsid w:val="000446D2"/>
    <w:rsid w:val="0004483E"/>
    <w:rsid w:val="00044B7A"/>
    <w:rsid w:val="00044B85"/>
    <w:rsid w:val="00044C57"/>
    <w:rsid w:val="00044CAC"/>
    <w:rsid w:val="00044D9C"/>
    <w:rsid w:val="00044E97"/>
    <w:rsid w:val="00044ED5"/>
    <w:rsid w:val="000451B9"/>
    <w:rsid w:val="000452C3"/>
    <w:rsid w:val="000453D4"/>
    <w:rsid w:val="00045E3D"/>
    <w:rsid w:val="00046024"/>
    <w:rsid w:val="00046169"/>
    <w:rsid w:val="000461BC"/>
    <w:rsid w:val="0004642D"/>
    <w:rsid w:val="000466B7"/>
    <w:rsid w:val="000468CC"/>
    <w:rsid w:val="00046AC9"/>
    <w:rsid w:val="00046B1B"/>
    <w:rsid w:val="00046BB5"/>
    <w:rsid w:val="00046BCA"/>
    <w:rsid w:val="00046DA8"/>
    <w:rsid w:val="00046DFF"/>
    <w:rsid w:val="00046E3C"/>
    <w:rsid w:val="00046E85"/>
    <w:rsid w:val="00046F8F"/>
    <w:rsid w:val="000474B4"/>
    <w:rsid w:val="00047647"/>
    <w:rsid w:val="0004768F"/>
    <w:rsid w:val="00047992"/>
    <w:rsid w:val="00047D4C"/>
    <w:rsid w:val="00047D65"/>
    <w:rsid w:val="000500E2"/>
    <w:rsid w:val="00050392"/>
    <w:rsid w:val="0005040B"/>
    <w:rsid w:val="000504E7"/>
    <w:rsid w:val="0005069A"/>
    <w:rsid w:val="0005070C"/>
    <w:rsid w:val="000509A7"/>
    <w:rsid w:val="00050B00"/>
    <w:rsid w:val="00050C10"/>
    <w:rsid w:val="00050EFE"/>
    <w:rsid w:val="00050F43"/>
    <w:rsid w:val="00050F4E"/>
    <w:rsid w:val="0005101C"/>
    <w:rsid w:val="00051202"/>
    <w:rsid w:val="00051240"/>
    <w:rsid w:val="00051337"/>
    <w:rsid w:val="000513D4"/>
    <w:rsid w:val="000515AD"/>
    <w:rsid w:val="000515C5"/>
    <w:rsid w:val="00051600"/>
    <w:rsid w:val="00051682"/>
    <w:rsid w:val="000516FC"/>
    <w:rsid w:val="00051727"/>
    <w:rsid w:val="00051A4A"/>
    <w:rsid w:val="00051A7E"/>
    <w:rsid w:val="00051BC4"/>
    <w:rsid w:val="00051C1D"/>
    <w:rsid w:val="00051D34"/>
    <w:rsid w:val="000520DF"/>
    <w:rsid w:val="00052172"/>
    <w:rsid w:val="000521E6"/>
    <w:rsid w:val="00052529"/>
    <w:rsid w:val="00052648"/>
    <w:rsid w:val="00052861"/>
    <w:rsid w:val="00052BCB"/>
    <w:rsid w:val="00052DF7"/>
    <w:rsid w:val="00052F40"/>
    <w:rsid w:val="0005307A"/>
    <w:rsid w:val="000531F3"/>
    <w:rsid w:val="00053403"/>
    <w:rsid w:val="00053498"/>
    <w:rsid w:val="000536CA"/>
    <w:rsid w:val="00053839"/>
    <w:rsid w:val="0005385D"/>
    <w:rsid w:val="00053A16"/>
    <w:rsid w:val="00053AC0"/>
    <w:rsid w:val="00053CF7"/>
    <w:rsid w:val="00053D6B"/>
    <w:rsid w:val="000541E8"/>
    <w:rsid w:val="000542CA"/>
    <w:rsid w:val="00054324"/>
    <w:rsid w:val="0005434A"/>
    <w:rsid w:val="00054451"/>
    <w:rsid w:val="00054636"/>
    <w:rsid w:val="00054639"/>
    <w:rsid w:val="000546B7"/>
    <w:rsid w:val="00054A18"/>
    <w:rsid w:val="00054EAD"/>
    <w:rsid w:val="00055080"/>
    <w:rsid w:val="000554ED"/>
    <w:rsid w:val="000556B7"/>
    <w:rsid w:val="000556C1"/>
    <w:rsid w:val="00055720"/>
    <w:rsid w:val="0005579E"/>
    <w:rsid w:val="00055807"/>
    <w:rsid w:val="00055958"/>
    <w:rsid w:val="00055BC2"/>
    <w:rsid w:val="00055C7A"/>
    <w:rsid w:val="00055EFB"/>
    <w:rsid w:val="00056046"/>
    <w:rsid w:val="00056079"/>
    <w:rsid w:val="000566B7"/>
    <w:rsid w:val="0005673B"/>
    <w:rsid w:val="00056784"/>
    <w:rsid w:val="00056932"/>
    <w:rsid w:val="00056959"/>
    <w:rsid w:val="00056BA4"/>
    <w:rsid w:val="00057105"/>
    <w:rsid w:val="00057201"/>
    <w:rsid w:val="00057476"/>
    <w:rsid w:val="0005754B"/>
    <w:rsid w:val="000576C9"/>
    <w:rsid w:val="00057D13"/>
    <w:rsid w:val="00057D84"/>
    <w:rsid w:val="00057F58"/>
    <w:rsid w:val="000603D1"/>
    <w:rsid w:val="00060421"/>
    <w:rsid w:val="00060468"/>
    <w:rsid w:val="000606DB"/>
    <w:rsid w:val="00060726"/>
    <w:rsid w:val="0006088C"/>
    <w:rsid w:val="000608E8"/>
    <w:rsid w:val="000608FB"/>
    <w:rsid w:val="000609A2"/>
    <w:rsid w:val="00060BE7"/>
    <w:rsid w:val="00060C32"/>
    <w:rsid w:val="00060E1F"/>
    <w:rsid w:val="00060E20"/>
    <w:rsid w:val="00060E4A"/>
    <w:rsid w:val="00060F61"/>
    <w:rsid w:val="00061014"/>
    <w:rsid w:val="00061078"/>
    <w:rsid w:val="000610BF"/>
    <w:rsid w:val="000610D5"/>
    <w:rsid w:val="000611AA"/>
    <w:rsid w:val="000612D5"/>
    <w:rsid w:val="000614A6"/>
    <w:rsid w:val="000614D9"/>
    <w:rsid w:val="000616D4"/>
    <w:rsid w:val="00061761"/>
    <w:rsid w:val="000618C0"/>
    <w:rsid w:val="00061C5B"/>
    <w:rsid w:val="00061DB9"/>
    <w:rsid w:val="00061DD2"/>
    <w:rsid w:val="00061F08"/>
    <w:rsid w:val="000620F1"/>
    <w:rsid w:val="000621FE"/>
    <w:rsid w:val="00062294"/>
    <w:rsid w:val="00062411"/>
    <w:rsid w:val="000626BE"/>
    <w:rsid w:val="000628B1"/>
    <w:rsid w:val="000629ED"/>
    <w:rsid w:val="00062A5D"/>
    <w:rsid w:val="00062CA9"/>
    <w:rsid w:val="00063337"/>
    <w:rsid w:val="000633CB"/>
    <w:rsid w:val="00063439"/>
    <w:rsid w:val="0006355A"/>
    <w:rsid w:val="00063761"/>
    <w:rsid w:val="00063BE2"/>
    <w:rsid w:val="000642E8"/>
    <w:rsid w:val="000644F6"/>
    <w:rsid w:val="000645E3"/>
    <w:rsid w:val="00064F4E"/>
    <w:rsid w:val="000650BA"/>
    <w:rsid w:val="000652C4"/>
    <w:rsid w:val="0006531C"/>
    <w:rsid w:val="00065540"/>
    <w:rsid w:val="000656A3"/>
    <w:rsid w:val="000656A7"/>
    <w:rsid w:val="000659F4"/>
    <w:rsid w:val="00065C07"/>
    <w:rsid w:val="00065C28"/>
    <w:rsid w:val="00065E50"/>
    <w:rsid w:val="00065F2E"/>
    <w:rsid w:val="00066164"/>
    <w:rsid w:val="000661EA"/>
    <w:rsid w:val="0006626B"/>
    <w:rsid w:val="0006630B"/>
    <w:rsid w:val="0006631C"/>
    <w:rsid w:val="000663B4"/>
    <w:rsid w:val="00066450"/>
    <w:rsid w:val="000666C4"/>
    <w:rsid w:val="00066776"/>
    <w:rsid w:val="000668A3"/>
    <w:rsid w:val="000669BD"/>
    <w:rsid w:val="00066D47"/>
    <w:rsid w:val="00066E3C"/>
    <w:rsid w:val="00066EB9"/>
    <w:rsid w:val="000674A5"/>
    <w:rsid w:val="0006765F"/>
    <w:rsid w:val="0006769D"/>
    <w:rsid w:val="000676DE"/>
    <w:rsid w:val="000678F9"/>
    <w:rsid w:val="000679A6"/>
    <w:rsid w:val="000679EE"/>
    <w:rsid w:val="00067CFC"/>
    <w:rsid w:val="00067FA7"/>
    <w:rsid w:val="0007006F"/>
    <w:rsid w:val="00070160"/>
    <w:rsid w:val="00070233"/>
    <w:rsid w:val="000703CF"/>
    <w:rsid w:val="00070424"/>
    <w:rsid w:val="000706D4"/>
    <w:rsid w:val="00070710"/>
    <w:rsid w:val="0007080E"/>
    <w:rsid w:val="00070830"/>
    <w:rsid w:val="000708CB"/>
    <w:rsid w:val="00070BF5"/>
    <w:rsid w:val="00070C24"/>
    <w:rsid w:val="00070E9D"/>
    <w:rsid w:val="000712C9"/>
    <w:rsid w:val="000712F0"/>
    <w:rsid w:val="000713E2"/>
    <w:rsid w:val="00071439"/>
    <w:rsid w:val="000714D3"/>
    <w:rsid w:val="00071653"/>
    <w:rsid w:val="0007166E"/>
    <w:rsid w:val="00071D47"/>
    <w:rsid w:val="00071D6D"/>
    <w:rsid w:val="00071F96"/>
    <w:rsid w:val="000721D9"/>
    <w:rsid w:val="0007224F"/>
    <w:rsid w:val="000724D6"/>
    <w:rsid w:val="00072549"/>
    <w:rsid w:val="000725ED"/>
    <w:rsid w:val="00072B7C"/>
    <w:rsid w:val="00072E30"/>
    <w:rsid w:val="0007303F"/>
    <w:rsid w:val="00073158"/>
    <w:rsid w:val="000731C4"/>
    <w:rsid w:val="0007341C"/>
    <w:rsid w:val="00073722"/>
    <w:rsid w:val="000737D1"/>
    <w:rsid w:val="00073921"/>
    <w:rsid w:val="000739E8"/>
    <w:rsid w:val="00073B0B"/>
    <w:rsid w:val="00073BAE"/>
    <w:rsid w:val="00073C43"/>
    <w:rsid w:val="00073CCB"/>
    <w:rsid w:val="00073D14"/>
    <w:rsid w:val="00073D69"/>
    <w:rsid w:val="00073F56"/>
    <w:rsid w:val="00073F72"/>
    <w:rsid w:val="000740E6"/>
    <w:rsid w:val="0007419D"/>
    <w:rsid w:val="0007430A"/>
    <w:rsid w:val="00074484"/>
    <w:rsid w:val="0007469E"/>
    <w:rsid w:val="0007472C"/>
    <w:rsid w:val="0007476C"/>
    <w:rsid w:val="000747CE"/>
    <w:rsid w:val="00074874"/>
    <w:rsid w:val="000748DD"/>
    <w:rsid w:val="00074A6C"/>
    <w:rsid w:val="00074A8A"/>
    <w:rsid w:val="00074B65"/>
    <w:rsid w:val="00074B97"/>
    <w:rsid w:val="00074FCB"/>
    <w:rsid w:val="0007509C"/>
    <w:rsid w:val="000751F7"/>
    <w:rsid w:val="00075298"/>
    <w:rsid w:val="000753D2"/>
    <w:rsid w:val="00075497"/>
    <w:rsid w:val="000754AC"/>
    <w:rsid w:val="000754B2"/>
    <w:rsid w:val="0007590C"/>
    <w:rsid w:val="0007596B"/>
    <w:rsid w:val="00075A19"/>
    <w:rsid w:val="00075AEA"/>
    <w:rsid w:val="00075AFF"/>
    <w:rsid w:val="00075C4B"/>
    <w:rsid w:val="00075CC6"/>
    <w:rsid w:val="00075E08"/>
    <w:rsid w:val="00075EBC"/>
    <w:rsid w:val="000760A3"/>
    <w:rsid w:val="00076109"/>
    <w:rsid w:val="000765C9"/>
    <w:rsid w:val="000767FC"/>
    <w:rsid w:val="00076914"/>
    <w:rsid w:val="0007691B"/>
    <w:rsid w:val="000769C3"/>
    <w:rsid w:val="00076BAB"/>
    <w:rsid w:val="00076C54"/>
    <w:rsid w:val="00076E63"/>
    <w:rsid w:val="00076F8F"/>
    <w:rsid w:val="00077095"/>
    <w:rsid w:val="00077422"/>
    <w:rsid w:val="000774C8"/>
    <w:rsid w:val="00077748"/>
    <w:rsid w:val="00077C37"/>
    <w:rsid w:val="00080109"/>
    <w:rsid w:val="0008013E"/>
    <w:rsid w:val="000803E6"/>
    <w:rsid w:val="0008067C"/>
    <w:rsid w:val="00080918"/>
    <w:rsid w:val="000810D7"/>
    <w:rsid w:val="00081107"/>
    <w:rsid w:val="00081455"/>
    <w:rsid w:val="000816DA"/>
    <w:rsid w:val="00081748"/>
    <w:rsid w:val="000817E0"/>
    <w:rsid w:val="000819F9"/>
    <w:rsid w:val="00081B05"/>
    <w:rsid w:val="00081CAC"/>
    <w:rsid w:val="00081E10"/>
    <w:rsid w:val="00081E86"/>
    <w:rsid w:val="00081E91"/>
    <w:rsid w:val="00082147"/>
    <w:rsid w:val="00082598"/>
    <w:rsid w:val="000825C0"/>
    <w:rsid w:val="0008298B"/>
    <w:rsid w:val="00082A92"/>
    <w:rsid w:val="00082DE9"/>
    <w:rsid w:val="00082E97"/>
    <w:rsid w:val="00082F41"/>
    <w:rsid w:val="00082FE5"/>
    <w:rsid w:val="0008371D"/>
    <w:rsid w:val="000837A1"/>
    <w:rsid w:val="00083D01"/>
    <w:rsid w:val="00084270"/>
    <w:rsid w:val="0008451E"/>
    <w:rsid w:val="000846C8"/>
    <w:rsid w:val="00084731"/>
    <w:rsid w:val="0008482B"/>
    <w:rsid w:val="0008490E"/>
    <w:rsid w:val="00084B77"/>
    <w:rsid w:val="00084C1A"/>
    <w:rsid w:val="00084C3D"/>
    <w:rsid w:val="00084F16"/>
    <w:rsid w:val="00085101"/>
    <w:rsid w:val="00085337"/>
    <w:rsid w:val="00085511"/>
    <w:rsid w:val="0008597A"/>
    <w:rsid w:val="00085D17"/>
    <w:rsid w:val="00085D97"/>
    <w:rsid w:val="00085F18"/>
    <w:rsid w:val="000861C6"/>
    <w:rsid w:val="000863C4"/>
    <w:rsid w:val="000867A6"/>
    <w:rsid w:val="00086C2A"/>
    <w:rsid w:val="00086D9E"/>
    <w:rsid w:val="00086E7A"/>
    <w:rsid w:val="00086F8D"/>
    <w:rsid w:val="000874C7"/>
    <w:rsid w:val="00087508"/>
    <w:rsid w:val="0008756F"/>
    <w:rsid w:val="00087673"/>
    <w:rsid w:val="00087C65"/>
    <w:rsid w:val="00087CFA"/>
    <w:rsid w:val="00087D88"/>
    <w:rsid w:val="00090230"/>
    <w:rsid w:val="0009032F"/>
    <w:rsid w:val="0009036D"/>
    <w:rsid w:val="000903D9"/>
    <w:rsid w:val="00090518"/>
    <w:rsid w:val="000907C9"/>
    <w:rsid w:val="00090994"/>
    <w:rsid w:val="00090C44"/>
    <w:rsid w:val="00090E7E"/>
    <w:rsid w:val="00090F90"/>
    <w:rsid w:val="00090FC4"/>
    <w:rsid w:val="0009118D"/>
    <w:rsid w:val="000913BD"/>
    <w:rsid w:val="0009157B"/>
    <w:rsid w:val="000916FD"/>
    <w:rsid w:val="000918ED"/>
    <w:rsid w:val="00091BA7"/>
    <w:rsid w:val="00091BC4"/>
    <w:rsid w:val="00091CF1"/>
    <w:rsid w:val="00091D46"/>
    <w:rsid w:val="00092061"/>
    <w:rsid w:val="000923C1"/>
    <w:rsid w:val="00092413"/>
    <w:rsid w:val="00092912"/>
    <w:rsid w:val="000929AA"/>
    <w:rsid w:val="000929E7"/>
    <w:rsid w:val="00092A8F"/>
    <w:rsid w:val="00092B9D"/>
    <w:rsid w:val="00092CBE"/>
    <w:rsid w:val="00092E53"/>
    <w:rsid w:val="00092F4F"/>
    <w:rsid w:val="00092F94"/>
    <w:rsid w:val="00093121"/>
    <w:rsid w:val="00093149"/>
    <w:rsid w:val="0009364B"/>
    <w:rsid w:val="00093795"/>
    <w:rsid w:val="000938FB"/>
    <w:rsid w:val="00093B26"/>
    <w:rsid w:val="00093C54"/>
    <w:rsid w:val="00093CDC"/>
    <w:rsid w:val="00093D5C"/>
    <w:rsid w:val="00093E58"/>
    <w:rsid w:val="00093EE2"/>
    <w:rsid w:val="00093F46"/>
    <w:rsid w:val="000941D1"/>
    <w:rsid w:val="00094262"/>
    <w:rsid w:val="0009428A"/>
    <w:rsid w:val="0009433D"/>
    <w:rsid w:val="000943BD"/>
    <w:rsid w:val="000943D8"/>
    <w:rsid w:val="00094498"/>
    <w:rsid w:val="00094559"/>
    <w:rsid w:val="00094617"/>
    <w:rsid w:val="00094734"/>
    <w:rsid w:val="00094739"/>
    <w:rsid w:val="00094876"/>
    <w:rsid w:val="000949CD"/>
    <w:rsid w:val="00094AC1"/>
    <w:rsid w:val="00095168"/>
    <w:rsid w:val="000951A8"/>
    <w:rsid w:val="000955A3"/>
    <w:rsid w:val="000956B0"/>
    <w:rsid w:val="000956E8"/>
    <w:rsid w:val="0009576B"/>
    <w:rsid w:val="0009595D"/>
    <w:rsid w:val="00095BA4"/>
    <w:rsid w:val="00095BFC"/>
    <w:rsid w:val="00095C63"/>
    <w:rsid w:val="00095FD1"/>
    <w:rsid w:val="00095FE8"/>
    <w:rsid w:val="00096010"/>
    <w:rsid w:val="000961F7"/>
    <w:rsid w:val="000963DF"/>
    <w:rsid w:val="0009653F"/>
    <w:rsid w:val="000966A3"/>
    <w:rsid w:val="0009672C"/>
    <w:rsid w:val="00096A77"/>
    <w:rsid w:val="00096A9B"/>
    <w:rsid w:val="00096AC0"/>
    <w:rsid w:val="00096AFD"/>
    <w:rsid w:val="00096CE2"/>
    <w:rsid w:val="00096E43"/>
    <w:rsid w:val="00097045"/>
    <w:rsid w:val="00097058"/>
    <w:rsid w:val="000970BA"/>
    <w:rsid w:val="00097244"/>
    <w:rsid w:val="000972A7"/>
    <w:rsid w:val="000972D2"/>
    <w:rsid w:val="00097487"/>
    <w:rsid w:val="00097BED"/>
    <w:rsid w:val="00097CF6"/>
    <w:rsid w:val="00097D4D"/>
    <w:rsid w:val="00097D58"/>
    <w:rsid w:val="00097DCB"/>
    <w:rsid w:val="00097E97"/>
    <w:rsid w:val="000A0047"/>
    <w:rsid w:val="000A0065"/>
    <w:rsid w:val="000A00DC"/>
    <w:rsid w:val="000A0301"/>
    <w:rsid w:val="000A035C"/>
    <w:rsid w:val="000A03F4"/>
    <w:rsid w:val="000A093A"/>
    <w:rsid w:val="000A0954"/>
    <w:rsid w:val="000A0986"/>
    <w:rsid w:val="000A0D8A"/>
    <w:rsid w:val="000A0FDF"/>
    <w:rsid w:val="000A10A6"/>
    <w:rsid w:val="000A1197"/>
    <w:rsid w:val="000A13C3"/>
    <w:rsid w:val="000A140E"/>
    <w:rsid w:val="000A14A5"/>
    <w:rsid w:val="000A1766"/>
    <w:rsid w:val="000A17DD"/>
    <w:rsid w:val="000A1812"/>
    <w:rsid w:val="000A1BF9"/>
    <w:rsid w:val="000A203B"/>
    <w:rsid w:val="000A21E8"/>
    <w:rsid w:val="000A26D3"/>
    <w:rsid w:val="000A2722"/>
    <w:rsid w:val="000A296B"/>
    <w:rsid w:val="000A2A67"/>
    <w:rsid w:val="000A2B65"/>
    <w:rsid w:val="000A2D2F"/>
    <w:rsid w:val="000A3125"/>
    <w:rsid w:val="000A34A6"/>
    <w:rsid w:val="000A358F"/>
    <w:rsid w:val="000A36EF"/>
    <w:rsid w:val="000A372E"/>
    <w:rsid w:val="000A3760"/>
    <w:rsid w:val="000A3DD2"/>
    <w:rsid w:val="000A3EB4"/>
    <w:rsid w:val="000A401C"/>
    <w:rsid w:val="000A4044"/>
    <w:rsid w:val="000A4092"/>
    <w:rsid w:val="000A4453"/>
    <w:rsid w:val="000A44C4"/>
    <w:rsid w:val="000A44F0"/>
    <w:rsid w:val="000A44F3"/>
    <w:rsid w:val="000A4845"/>
    <w:rsid w:val="000A4B90"/>
    <w:rsid w:val="000A4BDE"/>
    <w:rsid w:val="000A4D7A"/>
    <w:rsid w:val="000A4E0E"/>
    <w:rsid w:val="000A4F13"/>
    <w:rsid w:val="000A5045"/>
    <w:rsid w:val="000A51EE"/>
    <w:rsid w:val="000A51FF"/>
    <w:rsid w:val="000A53B4"/>
    <w:rsid w:val="000A5670"/>
    <w:rsid w:val="000A5A1D"/>
    <w:rsid w:val="000A5AC2"/>
    <w:rsid w:val="000A5B33"/>
    <w:rsid w:val="000A5B88"/>
    <w:rsid w:val="000A61CE"/>
    <w:rsid w:val="000A61F0"/>
    <w:rsid w:val="000A62B4"/>
    <w:rsid w:val="000A62FB"/>
    <w:rsid w:val="000A63AF"/>
    <w:rsid w:val="000A63B1"/>
    <w:rsid w:val="000A6490"/>
    <w:rsid w:val="000A64DD"/>
    <w:rsid w:val="000A6526"/>
    <w:rsid w:val="000A6536"/>
    <w:rsid w:val="000A6682"/>
    <w:rsid w:val="000A66B6"/>
    <w:rsid w:val="000A67B8"/>
    <w:rsid w:val="000A6999"/>
    <w:rsid w:val="000A69AF"/>
    <w:rsid w:val="000A7178"/>
    <w:rsid w:val="000A7261"/>
    <w:rsid w:val="000A72CA"/>
    <w:rsid w:val="000A7326"/>
    <w:rsid w:val="000A748E"/>
    <w:rsid w:val="000A77E3"/>
    <w:rsid w:val="000A787A"/>
    <w:rsid w:val="000A7CD8"/>
    <w:rsid w:val="000A7E35"/>
    <w:rsid w:val="000A7F02"/>
    <w:rsid w:val="000B00D0"/>
    <w:rsid w:val="000B037A"/>
    <w:rsid w:val="000B0612"/>
    <w:rsid w:val="000B0932"/>
    <w:rsid w:val="000B09B0"/>
    <w:rsid w:val="000B0BB0"/>
    <w:rsid w:val="000B0F34"/>
    <w:rsid w:val="000B0F88"/>
    <w:rsid w:val="000B128A"/>
    <w:rsid w:val="000B15B6"/>
    <w:rsid w:val="000B16B7"/>
    <w:rsid w:val="000B17CF"/>
    <w:rsid w:val="000B1890"/>
    <w:rsid w:val="000B1E5D"/>
    <w:rsid w:val="000B1F25"/>
    <w:rsid w:val="000B207E"/>
    <w:rsid w:val="000B2402"/>
    <w:rsid w:val="000B241C"/>
    <w:rsid w:val="000B2454"/>
    <w:rsid w:val="000B27C5"/>
    <w:rsid w:val="000B2A5F"/>
    <w:rsid w:val="000B2ACD"/>
    <w:rsid w:val="000B2C1A"/>
    <w:rsid w:val="000B2C89"/>
    <w:rsid w:val="000B2D33"/>
    <w:rsid w:val="000B2EA5"/>
    <w:rsid w:val="000B2F35"/>
    <w:rsid w:val="000B2F49"/>
    <w:rsid w:val="000B2FD8"/>
    <w:rsid w:val="000B33AE"/>
    <w:rsid w:val="000B37A6"/>
    <w:rsid w:val="000B37F3"/>
    <w:rsid w:val="000B385D"/>
    <w:rsid w:val="000B38F5"/>
    <w:rsid w:val="000B3A6F"/>
    <w:rsid w:val="000B3A81"/>
    <w:rsid w:val="000B3C0F"/>
    <w:rsid w:val="000B3D0B"/>
    <w:rsid w:val="000B42FD"/>
    <w:rsid w:val="000B435F"/>
    <w:rsid w:val="000B48C0"/>
    <w:rsid w:val="000B495B"/>
    <w:rsid w:val="000B4B42"/>
    <w:rsid w:val="000B4BAC"/>
    <w:rsid w:val="000B4E38"/>
    <w:rsid w:val="000B51C6"/>
    <w:rsid w:val="000B5589"/>
    <w:rsid w:val="000B560B"/>
    <w:rsid w:val="000B59D1"/>
    <w:rsid w:val="000B5C6C"/>
    <w:rsid w:val="000B5D05"/>
    <w:rsid w:val="000B5DA1"/>
    <w:rsid w:val="000B60E8"/>
    <w:rsid w:val="000B61D0"/>
    <w:rsid w:val="000B6242"/>
    <w:rsid w:val="000B6260"/>
    <w:rsid w:val="000B6B3C"/>
    <w:rsid w:val="000B6CBE"/>
    <w:rsid w:val="000B6EA8"/>
    <w:rsid w:val="000B7198"/>
    <w:rsid w:val="000B71D3"/>
    <w:rsid w:val="000B7215"/>
    <w:rsid w:val="000B72F7"/>
    <w:rsid w:val="000B7375"/>
    <w:rsid w:val="000B73F5"/>
    <w:rsid w:val="000B73FB"/>
    <w:rsid w:val="000B7543"/>
    <w:rsid w:val="000B759A"/>
    <w:rsid w:val="000B77B6"/>
    <w:rsid w:val="000B77DD"/>
    <w:rsid w:val="000B781C"/>
    <w:rsid w:val="000B79C7"/>
    <w:rsid w:val="000B7A18"/>
    <w:rsid w:val="000B7B32"/>
    <w:rsid w:val="000B7CA8"/>
    <w:rsid w:val="000B7D26"/>
    <w:rsid w:val="000C0216"/>
    <w:rsid w:val="000C0284"/>
    <w:rsid w:val="000C06BC"/>
    <w:rsid w:val="000C0EB2"/>
    <w:rsid w:val="000C15E9"/>
    <w:rsid w:val="000C16AF"/>
    <w:rsid w:val="000C18DF"/>
    <w:rsid w:val="000C1962"/>
    <w:rsid w:val="000C1B6C"/>
    <w:rsid w:val="000C1BF8"/>
    <w:rsid w:val="000C1D61"/>
    <w:rsid w:val="000C2344"/>
    <w:rsid w:val="000C23CF"/>
    <w:rsid w:val="000C2546"/>
    <w:rsid w:val="000C2618"/>
    <w:rsid w:val="000C2636"/>
    <w:rsid w:val="000C2A07"/>
    <w:rsid w:val="000C2ABE"/>
    <w:rsid w:val="000C2D18"/>
    <w:rsid w:val="000C2FC4"/>
    <w:rsid w:val="000C3236"/>
    <w:rsid w:val="000C34C8"/>
    <w:rsid w:val="000C3680"/>
    <w:rsid w:val="000C3731"/>
    <w:rsid w:val="000C37BF"/>
    <w:rsid w:val="000C3BFA"/>
    <w:rsid w:val="000C3CB3"/>
    <w:rsid w:val="000C3D91"/>
    <w:rsid w:val="000C3DD0"/>
    <w:rsid w:val="000C3E1D"/>
    <w:rsid w:val="000C3E57"/>
    <w:rsid w:val="000C3EBD"/>
    <w:rsid w:val="000C4227"/>
    <w:rsid w:val="000C42CB"/>
    <w:rsid w:val="000C4357"/>
    <w:rsid w:val="000C451C"/>
    <w:rsid w:val="000C46ED"/>
    <w:rsid w:val="000C47F1"/>
    <w:rsid w:val="000C48C9"/>
    <w:rsid w:val="000C4A19"/>
    <w:rsid w:val="000C4B6E"/>
    <w:rsid w:val="000C4C26"/>
    <w:rsid w:val="000C4D04"/>
    <w:rsid w:val="000C4D7F"/>
    <w:rsid w:val="000C4E00"/>
    <w:rsid w:val="000C4E48"/>
    <w:rsid w:val="000C4F4B"/>
    <w:rsid w:val="000C4F9E"/>
    <w:rsid w:val="000C5049"/>
    <w:rsid w:val="000C50B2"/>
    <w:rsid w:val="000C5222"/>
    <w:rsid w:val="000C5301"/>
    <w:rsid w:val="000C53D5"/>
    <w:rsid w:val="000C55D5"/>
    <w:rsid w:val="000C598B"/>
    <w:rsid w:val="000C5D6A"/>
    <w:rsid w:val="000C5DB3"/>
    <w:rsid w:val="000C5E7B"/>
    <w:rsid w:val="000C623F"/>
    <w:rsid w:val="000C6523"/>
    <w:rsid w:val="000C65A1"/>
    <w:rsid w:val="000C65B0"/>
    <w:rsid w:val="000C6743"/>
    <w:rsid w:val="000C6A17"/>
    <w:rsid w:val="000C6A7C"/>
    <w:rsid w:val="000C6EC0"/>
    <w:rsid w:val="000C6EF3"/>
    <w:rsid w:val="000C6F47"/>
    <w:rsid w:val="000C7084"/>
    <w:rsid w:val="000C70A2"/>
    <w:rsid w:val="000C7244"/>
    <w:rsid w:val="000C72D3"/>
    <w:rsid w:val="000C7519"/>
    <w:rsid w:val="000C7601"/>
    <w:rsid w:val="000C7850"/>
    <w:rsid w:val="000C78FB"/>
    <w:rsid w:val="000C7B71"/>
    <w:rsid w:val="000C7BF7"/>
    <w:rsid w:val="000C7C0F"/>
    <w:rsid w:val="000C7D73"/>
    <w:rsid w:val="000C7EB3"/>
    <w:rsid w:val="000C7EBF"/>
    <w:rsid w:val="000D0030"/>
    <w:rsid w:val="000D0088"/>
    <w:rsid w:val="000D0124"/>
    <w:rsid w:val="000D013B"/>
    <w:rsid w:val="000D0449"/>
    <w:rsid w:val="000D047A"/>
    <w:rsid w:val="000D0685"/>
    <w:rsid w:val="000D06CD"/>
    <w:rsid w:val="000D06EC"/>
    <w:rsid w:val="000D07A2"/>
    <w:rsid w:val="000D080B"/>
    <w:rsid w:val="000D09AA"/>
    <w:rsid w:val="000D0BD7"/>
    <w:rsid w:val="000D0C70"/>
    <w:rsid w:val="000D0CA7"/>
    <w:rsid w:val="000D0DD1"/>
    <w:rsid w:val="000D0E78"/>
    <w:rsid w:val="000D12AE"/>
    <w:rsid w:val="000D150B"/>
    <w:rsid w:val="000D1944"/>
    <w:rsid w:val="000D1955"/>
    <w:rsid w:val="000D1A17"/>
    <w:rsid w:val="000D1AF1"/>
    <w:rsid w:val="000D1B5B"/>
    <w:rsid w:val="000D1BC7"/>
    <w:rsid w:val="000D1CD9"/>
    <w:rsid w:val="000D1D4E"/>
    <w:rsid w:val="000D1DBD"/>
    <w:rsid w:val="000D2008"/>
    <w:rsid w:val="000D2072"/>
    <w:rsid w:val="000D20D3"/>
    <w:rsid w:val="000D21E9"/>
    <w:rsid w:val="000D22D8"/>
    <w:rsid w:val="000D2444"/>
    <w:rsid w:val="000D247E"/>
    <w:rsid w:val="000D25D4"/>
    <w:rsid w:val="000D269A"/>
    <w:rsid w:val="000D26FD"/>
    <w:rsid w:val="000D2745"/>
    <w:rsid w:val="000D2CA9"/>
    <w:rsid w:val="000D2F99"/>
    <w:rsid w:val="000D3013"/>
    <w:rsid w:val="000D3168"/>
    <w:rsid w:val="000D3341"/>
    <w:rsid w:val="000D33E5"/>
    <w:rsid w:val="000D36DD"/>
    <w:rsid w:val="000D39B7"/>
    <w:rsid w:val="000D3ABC"/>
    <w:rsid w:val="000D3B19"/>
    <w:rsid w:val="000D3B27"/>
    <w:rsid w:val="000D444F"/>
    <w:rsid w:val="000D44B8"/>
    <w:rsid w:val="000D4868"/>
    <w:rsid w:val="000D49AF"/>
    <w:rsid w:val="000D4A22"/>
    <w:rsid w:val="000D4B18"/>
    <w:rsid w:val="000D4B33"/>
    <w:rsid w:val="000D4BA6"/>
    <w:rsid w:val="000D4CCE"/>
    <w:rsid w:val="000D4E1A"/>
    <w:rsid w:val="000D500B"/>
    <w:rsid w:val="000D503F"/>
    <w:rsid w:val="000D5063"/>
    <w:rsid w:val="000D50EF"/>
    <w:rsid w:val="000D52C2"/>
    <w:rsid w:val="000D541A"/>
    <w:rsid w:val="000D55BC"/>
    <w:rsid w:val="000D5627"/>
    <w:rsid w:val="000D5733"/>
    <w:rsid w:val="000D5799"/>
    <w:rsid w:val="000D5892"/>
    <w:rsid w:val="000D5A15"/>
    <w:rsid w:val="000D5AFB"/>
    <w:rsid w:val="000D5AFD"/>
    <w:rsid w:val="000D5B1E"/>
    <w:rsid w:val="000D5B2B"/>
    <w:rsid w:val="000D5B94"/>
    <w:rsid w:val="000D5BDE"/>
    <w:rsid w:val="000D60D4"/>
    <w:rsid w:val="000D611A"/>
    <w:rsid w:val="000D611F"/>
    <w:rsid w:val="000D616E"/>
    <w:rsid w:val="000D6573"/>
    <w:rsid w:val="000D689D"/>
    <w:rsid w:val="000D6901"/>
    <w:rsid w:val="000D694B"/>
    <w:rsid w:val="000D6951"/>
    <w:rsid w:val="000D6A9F"/>
    <w:rsid w:val="000D6D33"/>
    <w:rsid w:val="000D6EDF"/>
    <w:rsid w:val="000D6EEA"/>
    <w:rsid w:val="000D7298"/>
    <w:rsid w:val="000D73D3"/>
    <w:rsid w:val="000D7452"/>
    <w:rsid w:val="000D75BB"/>
    <w:rsid w:val="000D773B"/>
    <w:rsid w:val="000D7749"/>
    <w:rsid w:val="000D7787"/>
    <w:rsid w:val="000D7939"/>
    <w:rsid w:val="000D7F4D"/>
    <w:rsid w:val="000D7FAD"/>
    <w:rsid w:val="000E001F"/>
    <w:rsid w:val="000E02F1"/>
    <w:rsid w:val="000E03BA"/>
    <w:rsid w:val="000E0465"/>
    <w:rsid w:val="000E04C8"/>
    <w:rsid w:val="000E074D"/>
    <w:rsid w:val="000E0784"/>
    <w:rsid w:val="000E08A4"/>
    <w:rsid w:val="000E0AE7"/>
    <w:rsid w:val="000E0B1E"/>
    <w:rsid w:val="000E0B38"/>
    <w:rsid w:val="000E0C1A"/>
    <w:rsid w:val="000E0FB1"/>
    <w:rsid w:val="000E1213"/>
    <w:rsid w:val="000E14BB"/>
    <w:rsid w:val="000E1AC3"/>
    <w:rsid w:val="000E1CE8"/>
    <w:rsid w:val="000E1DB8"/>
    <w:rsid w:val="000E1E23"/>
    <w:rsid w:val="000E1EE2"/>
    <w:rsid w:val="000E1F22"/>
    <w:rsid w:val="000E2129"/>
    <w:rsid w:val="000E2336"/>
    <w:rsid w:val="000E25C1"/>
    <w:rsid w:val="000E2731"/>
    <w:rsid w:val="000E2815"/>
    <w:rsid w:val="000E28C5"/>
    <w:rsid w:val="000E2A65"/>
    <w:rsid w:val="000E2E85"/>
    <w:rsid w:val="000E2F08"/>
    <w:rsid w:val="000E3100"/>
    <w:rsid w:val="000E3145"/>
    <w:rsid w:val="000E3151"/>
    <w:rsid w:val="000E3162"/>
    <w:rsid w:val="000E3395"/>
    <w:rsid w:val="000E3604"/>
    <w:rsid w:val="000E38C3"/>
    <w:rsid w:val="000E3ABD"/>
    <w:rsid w:val="000E3CA8"/>
    <w:rsid w:val="000E3E69"/>
    <w:rsid w:val="000E3E97"/>
    <w:rsid w:val="000E3ECF"/>
    <w:rsid w:val="000E3F46"/>
    <w:rsid w:val="000E3F60"/>
    <w:rsid w:val="000E3FEA"/>
    <w:rsid w:val="000E403F"/>
    <w:rsid w:val="000E4466"/>
    <w:rsid w:val="000E458D"/>
    <w:rsid w:val="000E45E9"/>
    <w:rsid w:val="000E4610"/>
    <w:rsid w:val="000E4A3A"/>
    <w:rsid w:val="000E4A6D"/>
    <w:rsid w:val="000E4D95"/>
    <w:rsid w:val="000E4DC3"/>
    <w:rsid w:val="000E4E27"/>
    <w:rsid w:val="000E4E2B"/>
    <w:rsid w:val="000E4E99"/>
    <w:rsid w:val="000E4FB5"/>
    <w:rsid w:val="000E511F"/>
    <w:rsid w:val="000E519E"/>
    <w:rsid w:val="000E53D8"/>
    <w:rsid w:val="000E54E8"/>
    <w:rsid w:val="000E55B4"/>
    <w:rsid w:val="000E593B"/>
    <w:rsid w:val="000E59E4"/>
    <w:rsid w:val="000E5A13"/>
    <w:rsid w:val="000E5C65"/>
    <w:rsid w:val="000E5DE6"/>
    <w:rsid w:val="000E609F"/>
    <w:rsid w:val="000E60CC"/>
    <w:rsid w:val="000E6279"/>
    <w:rsid w:val="000E6282"/>
    <w:rsid w:val="000E6531"/>
    <w:rsid w:val="000E690C"/>
    <w:rsid w:val="000E70AC"/>
    <w:rsid w:val="000E70CB"/>
    <w:rsid w:val="000E7255"/>
    <w:rsid w:val="000E7286"/>
    <w:rsid w:val="000E7510"/>
    <w:rsid w:val="000E76AF"/>
    <w:rsid w:val="000E76F9"/>
    <w:rsid w:val="000E7819"/>
    <w:rsid w:val="000E7A67"/>
    <w:rsid w:val="000E7B1E"/>
    <w:rsid w:val="000E7BB3"/>
    <w:rsid w:val="000E7FC8"/>
    <w:rsid w:val="000F0306"/>
    <w:rsid w:val="000F0372"/>
    <w:rsid w:val="000F0A22"/>
    <w:rsid w:val="000F0F2F"/>
    <w:rsid w:val="000F1153"/>
    <w:rsid w:val="000F1194"/>
    <w:rsid w:val="000F136D"/>
    <w:rsid w:val="000F143D"/>
    <w:rsid w:val="000F1616"/>
    <w:rsid w:val="000F167E"/>
    <w:rsid w:val="000F1945"/>
    <w:rsid w:val="000F19B8"/>
    <w:rsid w:val="000F1B1F"/>
    <w:rsid w:val="000F1C01"/>
    <w:rsid w:val="000F1C2C"/>
    <w:rsid w:val="000F1DD0"/>
    <w:rsid w:val="000F202F"/>
    <w:rsid w:val="000F2107"/>
    <w:rsid w:val="000F2168"/>
    <w:rsid w:val="000F21A6"/>
    <w:rsid w:val="000F2B4B"/>
    <w:rsid w:val="000F2B79"/>
    <w:rsid w:val="000F2BD3"/>
    <w:rsid w:val="000F2E63"/>
    <w:rsid w:val="000F2F99"/>
    <w:rsid w:val="000F308B"/>
    <w:rsid w:val="000F3147"/>
    <w:rsid w:val="000F355E"/>
    <w:rsid w:val="000F3956"/>
    <w:rsid w:val="000F3AB3"/>
    <w:rsid w:val="000F3CDC"/>
    <w:rsid w:val="000F3D2D"/>
    <w:rsid w:val="000F42A8"/>
    <w:rsid w:val="000F4440"/>
    <w:rsid w:val="000F4568"/>
    <w:rsid w:val="000F4676"/>
    <w:rsid w:val="000F4794"/>
    <w:rsid w:val="000F48C4"/>
    <w:rsid w:val="000F49BD"/>
    <w:rsid w:val="000F49F0"/>
    <w:rsid w:val="000F4AEF"/>
    <w:rsid w:val="000F4B40"/>
    <w:rsid w:val="000F4BE5"/>
    <w:rsid w:val="000F4C56"/>
    <w:rsid w:val="000F4C90"/>
    <w:rsid w:val="000F4CC8"/>
    <w:rsid w:val="000F4DF0"/>
    <w:rsid w:val="000F503F"/>
    <w:rsid w:val="000F5114"/>
    <w:rsid w:val="000F5354"/>
    <w:rsid w:val="000F54EC"/>
    <w:rsid w:val="000F55BC"/>
    <w:rsid w:val="000F55ED"/>
    <w:rsid w:val="000F5637"/>
    <w:rsid w:val="000F5639"/>
    <w:rsid w:val="000F5958"/>
    <w:rsid w:val="000F5B93"/>
    <w:rsid w:val="000F5E7D"/>
    <w:rsid w:val="000F6107"/>
    <w:rsid w:val="000F6454"/>
    <w:rsid w:val="000F6471"/>
    <w:rsid w:val="000F6513"/>
    <w:rsid w:val="000F659C"/>
    <w:rsid w:val="000F65A0"/>
    <w:rsid w:val="000F6693"/>
    <w:rsid w:val="000F6728"/>
    <w:rsid w:val="000F6A65"/>
    <w:rsid w:val="000F7114"/>
    <w:rsid w:val="000F735F"/>
    <w:rsid w:val="000F73E2"/>
    <w:rsid w:val="000F752C"/>
    <w:rsid w:val="000F7B7E"/>
    <w:rsid w:val="000F7C70"/>
    <w:rsid w:val="000F7C7D"/>
    <w:rsid w:val="000F7D93"/>
    <w:rsid w:val="000F7E88"/>
    <w:rsid w:val="00100043"/>
    <w:rsid w:val="00100101"/>
    <w:rsid w:val="00100226"/>
    <w:rsid w:val="001002A3"/>
    <w:rsid w:val="00100555"/>
    <w:rsid w:val="0010060F"/>
    <w:rsid w:val="0010068D"/>
    <w:rsid w:val="00100691"/>
    <w:rsid w:val="00100697"/>
    <w:rsid w:val="00100816"/>
    <w:rsid w:val="0010083B"/>
    <w:rsid w:val="001008AC"/>
    <w:rsid w:val="001008F8"/>
    <w:rsid w:val="00100AF8"/>
    <w:rsid w:val="00100B30"/>
    <w:rsid w:val="00100B90"/>
    <w:rsid w:val="00100BA7"/>
    <w:rsid w:val="00100BB7"/>
    <w:rsid w:val="00100D8A"/>
    <w:rsid w:val="001010D5"/>
    <w:rsid w:val="00101109"/>
    <w:rsid w:val="00101306"/>
    <w:rsid w:val="0010150C"/>
    <w:rsid w:val="001015A8"/>
    <w:rsid w:val="0010169D"/>
    <w:rsid w:val="00101708"/>
    <w:rsid w:val="0010170B"/>
    <w:rsid w:val="00101980"/>
    <w:rsid w:val="001019C9"/>
    <w:rsid w:val="001019E6"/>
    <w:rsid w:val="00101AE1"/>
    <w:rsid w:val="00101B31"/>
    <w:rsid w:val="00101BA7"/>
    <w:rsid w:val="00101F23"/>
    <w:rsid w:val="00101F5D"/>
    <w:rsid w:val="00101F62"/>
    <w:rsid w:val="00101FBA"/>
    <w:rsid w:val="001021E3"/>
    <w:rsid w:val="00102248"/>
    <w:rsid w:val="0010242C"/>
    <w:rsid w:val="001024BE"/>
    <w:rsid w:val="00102508"/>
    <w:rsid w:val="0010286C"/>
    <w:rsid w:val="00102C44"/>
    <w:rsid w:val="00102CDD"/>
    <w:rsid w:val="00102E16"/>
    <w:rsid w:val="0010309B"/>
    <w:rsid w:val="00103209"/>
    <w:rsid w:val="0010367D"/>
    <w:rsid w:val="001036DC"/>
    <w:rsid w:val="0010392B"/>
    <w:rsid w:val="00103963"/>
    <w:rsid w:val="00103B23"/>
    <w:rsid w:val="00103B6A"/>
    <w:rsid w:val="00103BD3"/>
    <w:rsid w:val="00103C45"/>
    <w:rsid w:val="00103E56"/>
    <w:rsid w:val="00104027"/>
    <w:rsid w:val="00104175"/>
    <w:rsid w:val="00104381"/>
    <w:rsid w:val="001045C6"/>
    <w:rsid w:val="00104751"/>
    <w:rsid w:val="0010480F"/>
    <w:rsid w:val="0010498D"/>
    <w:rsid w:val="00104AAE"/>
    <w:rsid w:val="00104B1C"/>
    <w:rsid w:val="00104BBF"/>
    <w:rsid w:val="00104C71"/>
    <w:rsid w:val="00104D1F"/>
    <w:rsid w:val="00104D27"/>
    <w:rsid w:val="001050B6"/>
    <w:rsid w:val="001055F3"/>
    <w:rsid w:val="0010561D"/>
    <w:rsid w:val="0010566D"/>
    <w:rsid w:val="00105694"/>
    <w:rsid w:val="00105967"/>
    <w:rsid w:val="00105A8D"/>
    <w:rsid w:val="00105AAD"/>
    <w:rsid w:val="00106119"/>
    <w:rsid w:val="00106356"/>
    <w:rsid w:val="00106478"/>
    <w:rsid w:val="0010654F"/>
    <w:rsid w:val="001068D6"/>
    <w:rsid w:val="001069B6"/>
    <w:rsid w:val="00106A1E"/>
    <w:rsid w:val="00106A36"/>
    <w:rsid w:val="00106B80"/>
    <w:rsid w:val="00106ED9"/>
    <w:rsid w:val="00106EF9"/>
    <w:rsid w:val="00106F28"/>
    <w:rsid w:val="00106F6C"/>
    <w:rsid w:val="001074B9"/>
    <w:rsid w:val="001078E0"/>
    <w:rsid w:val="001079A4"/>
    <w:rsid w:val="00107B20"/>
    <w:rsid w:val="00107B53"/>
    <w:rsid w:val="00107BA1"/>
    <w:rsid w:val="00107E44"/>
    <w:rsid w:val="00107ED0"/>
    <w:rsid w:val="00110042"/>
    <w:rsid w:val="001100E4"/>
    <w:rsid w:val="0011025A"/>
    <w:rsid w:val="0011048D"/>
    <w:rsid w:val="00110A56"/>
    <w:rsid w:val="00110B89"/>
    <w:rsid w:val="00110C32"/>
    <w:rsid w:val="00110D04"/>
    <w:rsid w:val="00110D38"/>
    <w:rsid w:val="00110FFF"/>
    <w:rsid w:val="0011124C"/>
    <w:rsid w:val="001112E4"/>
    <w:rsid w:val="001114E9"/>
    <w:rsid w:val="0011169A"/>
    <w:rsid w:val="00111BA6"/>
    <w:rsid w:val="00111BBF"/>
    <w:rsid w:val="00111E9C"/>
    <w:rsid w:val="00111EE0"/>
    <w:rsid w:val="0011212A"/>
    <w:rsid w:val="00112186"/>
    <w:rsid w:val="001121D0"/>
    <w:rsid w:val="0011228C"/>
    <w:rsid w:val="001122CE"/>
    <w:rsid w:val="001122EA"/>
    <w:rsid w:val="00112315"/>
    <w:rsid w:val="00112505"/>
    <w:rsid w:val="0011251D"/>
    <w:rsid w:val="00112723"/>
    <w:rsid w:val="00112854"/>
    <w:rsid w:val="00112C60"/>
    <w:rsid w:val="00112DC6"/>
    <w:rsid w:val="00112DDA"/>
    <w:rsid w:val="00112F71"/>
    <w:rsid w:val="001132B2"/>
    <w:rsid w:val="00113CAD"/>
    <w:rsid w:val="00113DD5"/>
    <w:rsid w:val="00113FC1"/>
    <w:rsid w:val="00114245"/>
    <w:rsid w:val="001145C9"/>
    <w:rsid w:val="001147DC"/>
    <w:rsid w:val="00114806"/>
    <w:rsid w:val="0011481F"/>
    <w:rsid w:val="001148A7"/>
    <w:rsid w:val="001148F1"/>
    <w:rsid w:val="00114947"/>
    <w:rsid w:val="00114B3B"/>
    <w:rsid w:val="00114C4F"/>
    <w:rsid w:val="00114E28"/>
    <w:rsid w:val="00114E31"/>
    <w:rsid w:val="00114E3F"/>
    <w:rsid w:val="00114E52"/>
    <w:rsid w:val="00114EFB"/>
    <w:rsid w:val="00114F5A"/>
    <w:rsid w:val="00114FEB"/>
    <w:rsid w:val="00115048"/>
    <w:rsid w:val="001150F3"/>
    <w:rsid w:val="001152DB"/>
    <w:rsid w:val="001152DE"/>
    <w:rsid w:val="001153EA"/>
    <w:rsid w:val="0011542F"/>
    <w:rsid w:val="001156AD"/>
    <w:rsid w:val="00115837"/>
    <w:rsid w:val="00115A64"/>
    <w:rsid w:val="00115AB6"/>
    <w:rsid w:val="00115B9B"/>
    <w:rsid w:val="00115BA8"/>
    <w:rsid w:val="00115C2E"/>
    <w:rsid w:val="00115E55"/>
    <w:rsid w:val="00115F1B"/>
    <w:rsid w:val="00116245"/>
    <w:rsid w:val="0011635E"/>
    <w:rsid w:val="00116378"/>
    <w:rsid w:val="0011646B"/>
    <w:rsid w:val="001164EF"/>
    <w:rsid w:val="001167C3"/>
    <w:rsid w:val="001169C1"/>
    <w:rsid w:val="00116B87"/>
    <w:rsid w:val="00116C4E"/>
    <w:rsid w:val="00116CFF"/>
    <w:rsid w:val="001171AB"/>
    <w:rsid w:val="00117653"/>
    <w:rsid w:val="001178B6"/>
    <w:rsid w:val="00117979"/>
    <w:rsid w:val="001179D8"/>
    <w:rsid w:val="00117B0A"/>
    <w:rsid w:val="00120031"/>
    <w:rsid w:val="00120052"/>
    <w:rsid w:val="0012034B"/>
    <w:rsid w:val="0012052C"/>
    <w:rsid w:val="00120767"/>
    <w:rsid w:val="001207D7"/>
    <w:rsid w:val="001208C5"/>
    <w:rsid w:val="00120D9E"/>
    <w:rsid w:val="00120EDD"/>
    <w:rsid w:val="00120F8D"/>
    <w:rsid w:val="00121558"/>
    <w:rsid w:val="00121560"/>
    <w:rsid w:val="0012173F"/>
    <w:rsid w:val="0012177D"/>
    <w:rsid w:val="001217BC"/>
    <w:rsid w:val="001217F8"/>
    <w:rsid w:val="00121A1F"/>
    <w:rsid w:val="00121BF1"/>
    <w:rsid w:val="00121DB3"/>
    <w:rsid w:val="00121DDA"/>
    <w:rsid w:val="00121E7C"/>
    <w:rsid w:val="00121EB0"/>
    <w:rsid w:val="00121F5C"/>
    <w:rsid w:val="001222D9"/>
    <w:rsid w:val="001225A6"/>
    <w:rsid w:val="0012266A"/>
    <w:rsid w:val="00122728"/>
    <w:rsid w:val="0012284D"/>
    <w:rsid w:val="0012292B"/>
    <w:rsid w:val="00122D52"/>
    <w:rsid w:val="00122D6F"/>
    <w:rsid w:val="00122F60"/>
    <w:rsid w:val="00123021"/>
    <w:rsid w:val="001230AB"/>
    <w:rsid w:val="001231CC"/>
    <w:rsid w:val="00123459"/>
    <w:rsid w:val="001234B3"/>
    <w:rsid w:val="00123514"/>
    <w:rsid w:val="001238A9"/>
    <w:rsid w:val="001238FB"/>
    <w:rsid w:val="00123921"/>
    <w:rsid w:val="00123A05"/>
    <w:rsid w:val="00123B0F"/>
    <w:rsid w:val="00123F43"/>
    <w:rsid w:val="001240B8"/>
    <w:rsid w:val="001240EF"/>
    <w:rsid w:val="001242F7"/>
    <w:rsid w:val="00124343"/>
    <w:rsid w:val="0012434F"/>
    <w:rsid w:val="0012453D"/>
    <w:rsid w:val="00124572"/>
    <w:rsid w:val="001245E6"/>
    <w:rsid w:val="0012491E"/>
    <w:rsid w:val="00124AF6"/>
    <w:rsid w:val="00124C2B"/>
    <w:rsid w:val="00124CF3"/>
    <w:rsid w:val="00124D9E"/>
    <w:rsid w:val="00124E49"/>
    <w:rsid w:val="00124FF5"/>
    <w:rsid w:val="001251E8"/>
    <w:rsid w:val="00125352"/>
    <w:rsid w:val="0012544E"/>
    <w:rsid w:val="001254F5"/>
    <w:rsid w:val="0012562F"/>
    <w:rsid w:val="001256BF"/>
    <w:rsid w:val="0012572D"/>
    <w:rsid w:val="00125877"/>
    <w:rsid w:val="00125935"/>
    <w:rsid w:val="00125AF9"/>
    <w:rsid w:val="00125C77"/>
    <w:rsid w:val="00125CCE"/>
    <w:rsid w:val="00125E69"/>
    <w:rsid w:val="00125EF0"/>
    <w:rsid w:val="0012604C"/>
    <w:rsid w:val="0012604D"/>
    <w:rsid w:val="001262FA"/>
    <w:rsid w:val="00126624"/>
    <w:rsid w:val="00126635"/>
    <w:rsid w:val="00126882"/>
    <w:rsid w:val="0012692F"/>
    <w:rsid w:val="00126CF7"/>
    <w:rsid w:val="00126F18"/>
    <w:rsid w:val="0012709D"/>
    <w:rsid w:val="001272E9"/>
    <w:rsid w:val="0012730F"/>
    <w:rsid w:val="0012732C"/>
    <w:rsid w:val="001273A7"/>
    <w:rsid w:val="00127943"/>
    <w:rsid w:val="001279B7"/>
    <w:rsid w:val="001279FA"/>
    <w:rsid w:val="00127AAB"/>
    <w:rsid w:val="00127D4F"/>
    <w:rsid w:val="00127DB0"/>
    <w:rsid w:val="001302BC"/>
    <w:rsid w:val="0013034B"/>
    <w:rsid w:val="001303CC"/>
    <w:rsid w:val="001303D0"/>
    <w:rsid w:val="001307B5"/>
    <w:rsid w:val="00130ABB"/>
    <w:rsid w:val="00130C45"/>
    <w:rsid w:val="00130F30"/>
    <w:rsid w:val="00131015"/>
    <w:rsid w:val="001311BB"/>
    <w:rsid w:val="0013135A"/>
    <w:rsid w:val="001315A6"/>
    <w:rsid w:val="0013173D"/>
    <w:rsid w:val="001318DA"/>
    <w:rsid w:val="00131915"/>
    <w:rsid w:val="00131B98"/>
    <w:rsid w:val="00131C4F"/>
    <w:rsid w:val="00131DA9"/>
    <w:rsid w:val="001321E9"/>
    <w:rsid w:val="00132270"/>
    <w:rsid w:val="00132304"/>
    <w:rsid w:val="00132387"/>
    <w:rsid w:val="0013248A"/>
    <w:rsid w:val="0013248C"/>
    <w:rsid w:val="001326D7"/>
    <w:rsid w:val="001327A1"/>
    <w:rsid w:val="00132A48"/>
    <w:rsid w:val="00132BC7"/>
    <w:rsid w:val="00132CD4"/>
    <w:rsid w:val="00132FEF"/>
    <w:rsid w:val="0013355F"/>
    <w:rsid w:val="00133599"/>
    <w:rsid w:val="001335DF"/>
    <w:rsid w:val="001335FF"/>
    <w:rsid w:val="001337F3"/>
    <w:rsid w:val="00133F99"/>
    <w:rsid w:val="00134130"/>
    <w:rsid w:val="0013421A"/>
    <w:rsid w:val="001342AE"/>
    <w:rsid w:val="001345D7"/>
    <w:rsid w:val="001346B1"/>
    <w:rsid w:val="001346B6"/>
    <w:rsid w:val="00134A0B"/>
    <w:rsid w:val="00134A2B"/>
    <w:rsid w:val="00134AAE"/>
    <w:rsid w:val="00134BFB"/>
    <w:rsid w:val="00134C1C"/>
    <w:rsid w:val="00134CEA"/>
    <w:rsid w:val="00134E7E"/>
    <w:rsid w:val="001351E3"/>
    <w:rsid w:val="001355AD"/>
    <w:rsid w:val="00135626"/>
    <w:rsid w:val="001357B2"/>
    <w:rsid w:val="001357E6"/>
    <w:rsid w:val="0013586D"/>
    <w:rsid w:val="00135BCA"/>
    <w:rsid w:val="00135D5B"/>
    <w:rsid w:val="00135DE7"/>
    <w:rsid w:val="00135E28"/>
    <w:rsid w:val="00135EF4"/>
    <w:rsid w:val="00136218"/>
    <w:rsid w:val="00136563"/>
    <w:rsid w:val="00136714"/>
    <w:rsid w:val="001368EE"/>
    <w:rsid w:val="001369F4"/>
    <w:rsid w:val="00136B64"/>
    <w:rsid w:val="00136BE1"/>
    <w:rsid w:val="00136D26"/>
    <w:rsid w:val="00136D70"/>
    <w:rsid w:val="0013718D"/>
    <w:rsid w:val="0013747D"/>
    <w:rsid w:val="0013748B"/>
    <w:rsid w:val="001375C1"/>
    <w:rsid w:val="001378F6"/>
    <w:rsid w:val="00137A35"/>
    <w:rsid w:val="00137BCE"/>
    <w:rsid w:val="001400E8"/>
    <w:rsid w:val="00140125"/>
    <w:rsid w:val="0014025B"/>
    <w:rsid w:val="00140566"/>
    <w:rsid w:val="0014062A"/>
    <w:rsid w:val="001408B7"/>
    <w:rsid w:val="00140BD5"/>
    <w:rsid w:val="00140DFB"/>
    <w:rsid w:val="00140E87"/>
    <w:rsid w:val="001410A7"/>
    <w:rsid w:val="00141145"/>
    <w:rsid w:val="001412E8"/>
    <w:rsid w:val="00141525"/>
    <w:rsid w:val="001416BD"/>
    <w:rsid w:val="001416F7"/>
    <w:rsid w:val="00141D6A"/>
    <w:rsid w:val="00141F6A"/>
    <w:rsid w:val="001425ED"/>
    <w:rsid w:val="001425F0"/>
    <w:rsid w:val="001426A2"/>
    <w:rsid w:val="001427CE"/>
    <w:rsid w:val="00142850"/>
    <w:rsid w:val="0014366F"/>
    <w:rsid w:val="00143922"/>
    <w:rsid w:val="00143A1A"/>
    <w:rsid w:val="00143B66"/>
    <w:rsid w:val="00143BEB"/>
    <w:rsid w:val="00144227"/>
    <w:rsid w:val="00144499"/>
    <w:rsid w:val="00144547"/>
    <w:rsid w:val="001445E5"/>
    <w:rsid w:val="00144619"/>
    <w:rsid w:val="001446AF"/>
    <w:rsid w:val="001449D8"/>
    <w:rsid w:val="00144A00"/>
    <w:rsid w:val="00144A68"/>
    <w:rsid w:val="00144FC5"/>
    <w:rsid w:val="001450BB"/>
    <w:rsid w:val="00145115"/>
    <w:rsid w:val="00145616"/>
    <w:rsid w:val="00145C4E"/>
    <w:rsid w:val="00145CB2"/>
    <w:rsid w:val="00145D85"/>
    <w:rsid w:val="00145EED"/>
    <w:rsid w:val="00145F02"/>
    <w:rsid w:val="00145F4B"/>
    <w:rsid w:val="00145FEB"/>
    <w:rsid w:val="001460AC"/>
    <w:rsid w:val="001463F0"/>
    <w:rsid w:val="00146549"/>
    <w:rsid w:val="001468B8"/>
    <w:rsid w:val="00146A89"/>
    <w:rsid w:val="00146A8A"/>
    <w:rsid w:val="00146B1B"/>
    <w:rsid w:val="00146B27"/>
    <w:rsid w:val="00146BAC"/>
    <w:rsid w:val="00146C5A"/>
    <w:rsid w:val="00146EBB"/>
    <w:rsid w:val="00146F92"/>
    <w:rsid w:val="001471BA"/>
    <w:rsid w:val="001471EB"/>
    <w:rsid w:val="0014750B"/>
    <w:rsid w:val="0014773D"/>
    <w:rsid w:val="0014775E"/>
    <w:rsid w:val="00147887"/>
    <w:rsid w:val="001479F2"/>
    <w:rsid w:val="00147C0E"/>
    <w:rsid w:val="00147CBC"/>
    <w:rsid w:val="00147DB7"/>
    <w:rsid w:val="00147ED4"/>
    <w:rsid w:val="00147EF8"/>
    <w:rsid w:val="0015020E"/>
    <w:rsid w:val="001502AF"/>
    <w:rsid w:val="00150454"/>
    <w:rsid w:val="00150561"/>
    <w:rsid w:val="00150651"/>
    <w:rsid w:val="00150834"/>
    <w:rsid w:val="00150900"/>
    <w:rsid w:val="00150AE3"/>
    <w:rsid w:val="00150CA9"/>
    <w:rsid w:val="00150D84"/>
    <w:rsid w:val="00151038"/>
    <w:rsid w:val="001512CE"/>
    <w:rsid w:val="00151552"/>
    <w:rsid w:val="00151582"/>
    <w:rsid w:val="001515F8"/>
    <w:rsid w:val="0015188E"/>
    <w:rsid w:val="00151890"/>
    <w:rsid w:val="00151C24"/>
    <w:rsid w:val="00151C37"/>
    <w:rsid w:val="00151C64"/>
    <w:rsid w:val="00151C75"/>
    <w:rsid w:val="00151F33"/>
    <w:rsid w:val="00151F43"/>
    <w:rsid w:val="00151F5B"/>
    <w:rsid w:val="00152314"/>
    <w:rsid w:val="00152406"/>
    <w:rsid w:val="0015259D"/>
    <w:rsid w:val="00152610"/>
    <w:rsid w:val="001526D5"/>
    <w:rsid w:val="001526DC"/>
    <w:rsid w:val="00152D10"/>
    <w:rsid w:val="00153041"/>
    <w:rsid w:val="0015305B"/>
    <w:rsid w:val="001533EE"/>
    <w:rsid w:val="0015350C"/>
    <w:rsid w:val="00153657"/>
    <w:rsid w:val="0015375A"/>
    <w:rsid w:val="00153858"/>
    <w:rsid w:val="001539E6"/>
    <w:rsid w:val="00153AA1"/>
    <w:rsid w:val="00153AA4"/>
    <w:rsid w:val="00153C94"/>
    <w:rsid w:val="00153D4C"/>
    <w:rsid w:val="001541FD"/>
    <w:rsid w:val="0015421D"/>
    <w:rsid w:val="001543A8"/>
    <w:rsid w:val="0015452F"/>
    <w:rsid w:val="00154713"/>
    <w:rsid w:val="00154B55"/>
    <w:rsid w:val="00154C15"/>
    <w:rsid w:val="00154C51"/>
    <w:rsid w:val="00154E20"/>
    <w:rsid w:val="00154E8C"/>
    <w:rsid w:val="00154F4B"/>
    <w:rsid w:val="00155024"/>
    <w:rsid w:val="001554B3"/>
    <w:rsid w:val="0015553F"/>
    <w:rsid w:val="001555F1"/>
    <w:rsid w:val="00155782"/>
    <w:rsid w:val="001557C0"/>
    <w:rsid w:val="001558A0"/>
    <w:rsid w:val="001558EC"/>
    <w:rsid w:val="00155982"/>
    <w:rsid w:val="00155A22"/>
    <w:rsid w:val="00155ACC"/>
    <w:rsid w:val="00155DBF"/>
    <w:rsid w:val="0015616C"/>
    <w:rsid w:val="00156176"/>
    <w:rsid w:val="0015621B"/>
    <w:rsid w:val="00156441"/>
    <w:rsid w:val="001564B4"/>
    <w:rsid w:val="00156582"/>
    <w:rsid w:val="00156902"/>
    <w:rsid w:val="001569BA"/>
    <w:rsid w:val="001569ED"/>
    <w:rsid w:val="00156AA7"/>
    <w:rsid w:val="00156BF6"/>
    <w:rsid w:val="00156C1E"/>
    <w:rsid w:val="00156C5C"/>
    <w:rsid w:val="00156FA5"/>
    <w:rsid w:val="0015748B"/>
    <w:rsid w:val="0015758A"/>
    <w:rsid w:val="001578BE"/>
    <w:rsid w:val="00157A1A"/>
    <w:rsid w:val="00157CB2"/>
    <w:rsid w:val="00157CD2"/>
    <w:rsid w:val="00157DF8"/>
    <w:rsid w:val="00160096"/>
    <w:rsid w:val="0016051F"/>
    <w:rsid w:val="00160571"/>
    <w:rsid w:val="00160ADB"/>
    <w:rsid w:val="00160B24"/>
    <w:rsid w:val="00160BD4"/>
    <w:rsid w:val="00160CA8"/>
    <w:rsid w:val="00160CDB"/>
    <w:rsid w:val="00160D51"/>
    <w:rsid w:val="0016111C"/>
    <w:rsid w:val="001611D3"/>
    <w:rsid w:val="001611E2"/>
    <w:rsid w:val="001612DA"/>
    <w:rsid w:val="0016147F"/>
    <w:rsid w:val="001614E2"/>
    <w:rsid w:val="00161525"/>
    <w:rsid w:val="0016168B"/>
    <w:rsid w:val="001616E9"/>
    <w:rsid w:val="00161A16"/>
    <w:rsid w:val="00161C3C"/>
    <w:rsid w:val="00161D34"/>
    <w:rsid w:val="00161ED5"/>
    <w:rsid w:val="00161EDD"/>
    <w:rsid w:val="00162054"/>
    <w:rsid w:val="0016218A"/>
    <w:rsid w:val="001621C3"/>
    <w:rsid w:val="001621D8"/>
    <w:rsid w:val="001621DD"/>
    <w:rsid w:val="00162349"/>
    <w:rsid w:val="0016247B"/>
    <w:rsid w:val="001626FE"/>
    <w:rsid w:val="0016271A"/>
    <w:rsid w:val="00162876"/>
    <w:rsid w:val="001628C4"/>
    <w:rsid w:val="00162917"/>
    <w:rsid w:val="00162ABE"/>
    <w:rsid w:val="00162BA3"/>
    <w:rsid w:val="00162BAC"/>
    <w:rsid w:val="001630A1"/>
    <w:rsid w:val="001631EE"/>
    <w:rsid w:val="001632F7"/>
    <w:rsid w:val="001633B0"/>
    <w:rsid w:val="0016366C"/>
    <w:rsid w:val="00163761"/>
    <w:rsid w:val="001637B8"/>
    <w:rsid w:val="0016392F"/>
    <w:rsid w:val="00163BA5"/>
    <w:rsid w:val="00163F8E"/>
    <w:rsid w:val="0016454B"/>
    <w:rsid w:val="001645DE"/>
    <w:rsid w:val="001647AE"/>
    <w:rsid w:val="001647E9"/>
    <w:rsid w:val="001649AF"/>
    <w:rsid w:val="00164B58"/>
    <w:rsid w:val="0016508D"/>
    <w:rsid w:val="001655C3"/>
    <w:rsid w:val="001656A3"/>
    <w:rsid w:val="00165788"/>
    <w:rsid w:val="0016578F"/>
    <w:rsid w:val="00165888"/>
    <w:rsid w:val="00165AA4"/>
    <w:rsid w:val="00165B77"/>
    <w:rsid w:val="00165BBB"/>
    <w:rsid w:val="00165BF6"/>
    <w:rsid w:val="00165C33"/>
    <w:rsid w:val="00165C36"/>
    <w:rsid w:val="00165CFC"/>
    <w:rsid w:val="00165F08"/>
    <w:rsid w:val="00166027"/>
    <w:rsid w:val="00166231"/>
    <w:rsid w:val="00166398"/>
    <w:rsid w:val="001663EF"/>
    <w:rsid w:val="00166793"/>
    <w:rsid w:val="0016685E"/>
    <w:rsid w:val="00166929"/>
    <w:rsid w:val="001669AE"/>
    <w:rsid w:val="00166C60"/>
    <w:rsid w:val="00166D9D"/>
    <w:rsid w:val="00166DDF"/>
    <w:rsid w:val="0016702C"/>
    <w:rsid w:val="00167143"/>
    <w:rsid w:val="001672E8"/>
    <w:rsid w:val="001674BE"/>
    <w:rsid w:val="00167694"/>
    <w:rsid w:val="0016778B"/>
    <w:rsid w:val="00167995"/>
    <w:rsid w:val="0016799B"/>
    <w:rsid w:val="00167B35"/>
    <w:rsid w:val="00167BE4"/>
    <w:rsid w:val="00167CD1"/>
    <w:rsid w:val="00167D35"/>
    <w:rsid w:val="00167ECD"/>
    <w:rsid w:val="00167F2E"/>
    <w:rsid w:val="00167F52"/>
    <w:rsid w:val="00167F5F"/>
    <w:rsid w:val="001700F3"/>
    <w:rsid w:val="00170232"/>
    <w:rsid w:val="0017026E"/>
    <w:rsid w:val="0017056D"/>
    <w:rsid w:val="0017076C"/>
    <w:rsid w:val="0017078A"/>
    <w:rsid w:val="00170963"/>
    <w:rsid w:val="00170A3A"/>
    <w:rsid w:val="00170B5B"/>
    <w:rsid w:val="00170CBB"/>
    <w:rsid w:val="0017118B"/>
    <w:rsid w:val="001713A2"/>
    <w:rsid w:val="0017146B"/>
    <w:rsid w:val="001714F2"/>
    <w:rsid w:val="00171519"/>
    <w:rsid w:val="0017162E"/>
    <w:rsid w:val="001718BB"/>
    <w:rsid w:val="001718CA"/>
    <w:rsid w:val="00172007"/>
    <w:rsid w:val="00172402"/>
    <w:rsid w:val="001724FD"/>
    <w:rsid w:val="0017274F"/>
    <w:rsid w:val="001728A7"/>
    <w:rsid w:val="00172970"/>
    <w:rsid w:val="001729BD"/>
    <w:rsid w:val="00172BEC"/>
    <w:rsid w:val="00172CC6"/>
    <w:rsid w:val="00172D9D"/>
    <w:rsid w:val="00172DD5"/>
    <w:rsid w:val="00172EEF"/>
    <w:rsid w:val="00172F14"/>
    <w:rsid w:val="00173238"/>
    <w:rsid w:val="00173484"/>
    <w:rsid w:val="001734CA"/>
    <w:rsid w:val="001737CE"/>
    <w:rsid w:val="001737FF"/>
    <w:rsid w:val="001739B9"/>
    <w:rsid w:val="00173A71"/>
    <w:rsid w:val="00173A72"/>
    <w:rsid w:val="00173AC0"/>
    <w:rsid w:val="00173C94"/>
    <w:rsid w:val="00173FEF"/>
    <w:rsid w:val="0017421C"/>
    <w:rsid w:val="00174295"/>
    <w:rsid w:val="0017461A"/>
    <w:rsid w:val="00174A5B"/>
    <w:rsid w:val="00174FA6"/>
    <w:rsid w:val="00175410"/>
    <w:rsid w:val="0017583F"/>
    <w:rsid w:val="00175BF3"/>
    <w:rsid w:val="00175C6E"/>
    <w:rsid w:val="00175CAD"/>
    <w:rsid w:val="00176003"/>
    <w:rsid w:val="00176025"/>
    <w:rsid w:val="00176132"/>
    <w:rsid w:val="00176287"/>
    <w:rsid w:val="00176314"/>
    <w:rsid w:val="001763F8"/>
    <w:rsid w:val="001764B4"/>
    <w:rsid w:val="0017667E"/>
    <w:rsid w:val="0017676E"/>
    <w:rsid w:val="00176B83"/>
    <w:rsid w:val="00176CE7"/>
    <w:rsid w:val="00176D35"/>
    <w:rsid w:val="001774EB"/>
    <w:rsid w:val="00177624"/>
    <w:rsid w:val="00177B2D"/>
    <w:rsid w:val="00177B39"/>
    <w:rsid w:val="00177C25"/>
    <w:rsid w:val="00177D33"/>
    <w:rsid w:val="00177FAB"/>
    <w:rsid w:val="0018002E"/>
    <w:rsid w:val="00180823"/>
    <w:rsid w:val="00180AED"/>
    <w:rsid w:val="00180CD0"/>
    <w:rsid w:val="00180FA6"/>
    <w:rsid w:val="00180FB1"/>
    <w:rsid w:val="001811D2"/>
    <w:rsid w:val="00181542"/>
    <w:rsid w:val="001818D5"/>
    <w:rsid w:val="0018190F"/>
    <w:rsid w:val="00181B2D"/>
    <w:rsid w:val="00181BCB"/>
    <w:rsid w:val="00181C48"/>
    <w:rsid w:val="00181DE8"/>
    <w:rsid w:val="00181E45"/>
    <w:rsid w:val="00181EBA"/>
    <w:rsid w:val="00181F3C"/>
    <w:rsid w:val="00182239"/>
    <w:rsid w:val="001823C0"/>
    <w:rsid w:val="001823C7"/>
    <w:rsid w:val="00182945"/>
    <w:rsid w:val="0018297A"/>
    <w:rsid w:val="00182996"/>
    <w:rsid w:val="00182A12"/>
    <w:rsid w:val="00182B0D"/>
    <w:rsid w:val="00182B98"/>
    <w:rsid w:val="00182E5C"/>
    <w:rsid w:val="0018328F"/>
    <w:rsid w:val="0018332F"/>
    <w:rsid w:val="001833D1"/>
    <w:rsid w:val="0018351E"/>
    <w:rsid w:val="001835B2"/>
    <w:rsid w:val="0018382E"/>
    <w:rsid w:val="0018386A"/>
    <w:rsid w:val="0018390B"/>
    <w:rsid w:val="00183964"/>
    <w:rsid w:val="00183A79"/>
    <w:rsid w:val="00183D15"/>
    <w:rsid w:val="00183ED4"/>
    <w:rsid w:val="001840D2"/>
    <w:rsid w:val="0018445C"/>
    <w:rsid w:val="0018464E"/>
    <w:rsid w:val="001846BA"/>
    <w:rsid w:val="00184796"/>
    <w:rsid w:val="00184810"/>
    <w:rsid w:val="00185292"/>
    <w:rsid w:val="00185957"/>
    <w:rsid w:val="00185C98"/>
    <w:rsid w:val="00185D0C"/>
    <w:rsid w:val="00185E07"/>
    <w:rsid w:val="00185FD9"/>
    <w:rsid w:val="00186151"/>
    <w:rsid w:val="00186160"/>
    <w:rsid w:val="0018640E"/>
    <w:rsid w:val="0018651F"/>
    <w:rsid w:val="001865C2"/>
    <w:rsid w:val="001868E5"/>
    <w:rsid w:val="0018694C"/>
    <w:rsid w:val="00186996"/>
    <w:rsid w:val="001869FD"/>
    <w:rsid w:val="00186EC1"/>
    <w:rsid w:val="0018707D"/>
    <w:rsid w:val="0018714D"/>
    <w:rsid w:val="001872EE"/>
    <w:rsid w:val="00187486"/>
    <w:rsid w:val="0018755B"/>
    <w:rsid w:val="001876A9"/>
    <w:rsid w:val="00187A02"/>
    <w:rsid w:val="00187A60"/>
    <w:rsid w:val="00187B64"/>
    <w:rsid w:val="00187C7C"/>
    <w:rsid w:val="00190187"/>
    <w:rsid w:val="001903D5"/>
    <w:rsid w:val="001904CA"/>
    <w:rsid w:val="0019095F"/>
    <w:rsid w:val="00190AF8"/>
    <w:rsid w:val="00190C46"/>
    <w:rsid w:val="00190EF6"/>
    <w:rsid w:val="00190F1E"/>
    <w:rsid w:val="00190F5A"/>
    <w:rsid w:val="00190FB3"/>
    <w:rsid w:val="00191048"/>
    <w:rsid w:val="00191156"/>
    <w:rsid w:val="0019117D"/>
    <w:rsid w:val="00191453"/>
    <w:rsid w:val="001915DB"/>
    <w:rsid w:val="00191981"/>
    <w:rsid w:val="00191AD4"/>
    <w:rsid w:val="00191C77"/>
    <w:rsid w:val="00191DFD"/>
    <w:rsid w:val="00191F5D"/>
    <w:rsid w:val="00191FA7"/>
    <w:rsid w:val="0019215E"/>
    <w:rsid w:val="001921D5"/>
    <w:rsid w:val="001921E1"/>
    <w:rsid w:val="00192681"/>
    <w:rsid w:val="001927E0"/>
    <w:rsid w:val="001928BD"/>
    <w:rsid w:val="00192A1B"/>
    <w:rsid w:val="00192ADA"/>
    <w:rsid w:val="00192C38"/>
    <w:rsid w:val="00192CA2"/>
    <w:rsid w:val="001930EE"/>
    <w:rsid w:val="00193161"/>
    <w:rsid w:val="00193452"/>
    <w:rsid w:val="0019348B"/>
    <w:rsid w:val="001934BC"/>
    <w:rsid w:val="00193633"/>
    <w:rsid w:val="0019380F"/>
    <w:rsid w:val="00193A47"/>
    <w:rsid w:val="00193A94"/>
    <w:rsid w:val="00193B42"/>
    <w:rsid w:val="00193B94"/>
    <w:rsid w:val="00193BD1"/>
    <w:rsid w:val="00193CA0"/>
    <w:rsid w:val="00193D02"/>
    <w:rsid w:val="00193D28"/>
    <w:rsid w:val="00193DA6"/>
    <w:rsid w:val="00193F95"/>
    <w:rsid w:val="00194067"/>
    <w:rsid w:val="0019408C"/>
    <w:rsid w:val="0019455D"/>
    <w:rsid w:val="0019456D"/>
    <w:rsid w:val="001945E7"/>
    <w:rsid w:val="0019465E"/>
    <w:rsid w:val="001946B4"/>
    <w:rsid w:val="00194B3B"/>
    <w:rsid w:val="00194BFA"/>
    <w:rsid w:val="00194C09"/>
    <w:rsid w:val="00194CAB"/>
    <w:rsid w:val="00195025"/>
    <w:rsid w:val="00195050"/>
    <w:rsid w:val="001951F4"/>
    <w:rsid w:val="00195322"/>
    <w:rsid w:val="00195357"/>
    <w:rsid w:val="0019544E"/>
    <w:rsid w:val="001954EE"/>
    <w:rsid w:val="001956B1"/>
    <w:rsid w:val="00195994"/>
    <w:rsid w:val="00195C06"/>
    <w:rsid w:val="00195F0D"/>
    <w:rsid w:val="00196016"/>
    <w:rsid w:val="00196051"/>
    <w:rsid w:val="00196113"/>
    <w:rsid w:val="00196212"/>
    <w:rsid w:val="001963DA"/>
    <w:rsid w:val="00196518"/>
    <w:rsid w:val="00196E39"/>
    <w:rsid w:val="00196E40"/>
    <w:rsid w:val="001973C0"/>
    <w:rsid w:val="0019759E"/>
    <w:rsid w:val="00197645"/>
    <w:rsid w:val="00197C11"/>
    <w:rsid w:val="00197CAB"/>
    <w:rsid w:val="00197E7F"/>
    <w:rsid w:val="00197EED"/>
    <w:rsid w:val="001A017A"/>
    <w:rsid w:val="001A0246"/>
    <w:rsid w:val="001A0329"/>
    <w:rsid w:val="001A05B0"/>
    <w:rsid w:val="001A06E3"/>
    <w:rsid w:val="001A07EE"/>
    <w:rsid w:val="001A0B8E"/>
    <w:rsid w:val="001A0C92"/>
    <w:rsid w:val="001A0ED0"/>
    <w:rsid w:val="001A0F1D"/>
    <w:rsid w:val="001A1155"/>
    <w:rsid w:val="001A11A5"/>
    <w:rsid w:val="001A1432"/>
    <w:rsid w:val="001A157C"/>
    <w:rsid w:val="001A1743"/>
    <w:rsid w:val="001A18E9"/>
    <w:rsid w:val="001A1A4E"/>
    <w:rsid w:val="001A1A78"/>
    <w:rsid w:val="001A1B41"/>
    <w:rsid w:val="001A1C9E"/>
    <w:rsid w:val="001A1E68"/>
    <w:rsid w:val="001A218C"/>
    <w:rsid w:val="001A21C7"/>
    <w:rsid w:val="001A24C2"/>
    <w:rsid w:val="001A262C"/>
    <w:rsid w:val="001A29F6"/>
    <w:rsid w:val="001A2A9D"/>
    <w:rsid w:val="001A2AF8"/>
    <w:rsid w:val="001A2E0E"/>
    <w:rsid w:val="001A2FD7"/>
    <w:rsid w:val="001A32FC"/>
    <w:rsid w:val="001A33A7"/>
    <w:rsid w:val="001A349D"/>
    <w:rsid w:val="001A34F1"/>
    <w:rsid w:val="001A36E1"/>
    <w:rsid w:val="001A395E"/>
    <w:rsid w:val="001A3A85"/>
    <w:rsid w:val="001A401E"/>
    <w:rsid w:val="001A4125"/>
    <w:rsid w:val="001A420D"/>
    <w:rsid w:val="001A4232"/>
    <w:rsid w:val="001A4616"/>
    <w:rsid w:val="001A466A"/>
    <w:rsid w:val="001A47BB"/>
    <w:rsid w:val="001A47C0"/>
    <w:rsid w:val="001A4DFC"/>
    <w:rsid w:val="001A4E21"/>
    <w:rsid w:val="001A4E38"/>
    <w:rsid w:val="001A4E8A"/>
    <w:rsid w:val="001A506A"/>
    <w:rsid w:val="001A51F2"/>
    <w:rsid w:val="001A5222"/>
    <w:rsid w:val="001A54B3"/>
    <w:rsid w:val="001A54EF"/>
    <w:rsid w:val="001A5751"/>
    <w:rsid w:val="001A59D5"/>
    <w:rsid w:val="001A5A18"/>
    <w:rsid w:val="001A5ACD"/>
    <w:rsid w:val="001A5B57"/>
    <w:rsid w:val="001A5CFC"/>
    <w:rsid w:val="001A5DFA"/>
    <w:rsid w:val="001A5E58"/>
    <w:rsid w:val="001A5F69"/>
    <w:rsid w:val="001A6441"/>
    <w:rsid w:val="001A6A2E"/>
    <w:rsid w:val="001A6C4F"/>
    <w:rsid w:val="001A6CE4"/>
    <w:rsid w:val="001A73E5"/>
    <w:rsid w:val="001A73E7"/>
    <w:rsid w:val="001A75EB"/>
    <w:rsid w:val="001A76A3"/>
    <w:rsid w:val="001A779E"/>
    <w:rsid w:val="001A7874"/>
    <w:rsid w:val="001A794B"/>
    <w:rsid w:val="001A7A2D"/>
    <w:rsid w:val="001A7B16"/>
    <w:rsid w:val="001A7F4D"/>
    <w:rsid w:val="001B01D7"/>
    <w:rsid w:val="001B028A"/>
    <w:rsid w:val="001B0791"/>
    <w:rsid w:val="001B09E4"/>
    <w:rsid w:val="001B0E2E"/>
    <w:rsid w:val="001B111F"/>
    <w:rsid w:val="001B14B5"/>
    <w:rsid w:val="001B1523"/>
    <w:rsid w:val="001B1A6F"/>
    <w:rsid w:val="001B1A76"/>
    <w:rsid w:val="001B1DF5"/>
    <w:rsid w:val="001B1EBB"/>
    <w:rsid w:val="001B20C4"/>
    <w:rsid w:val="001B20E3"/>
    <w:rsid w:val="001B2106"/>
    <w:rsid w:val="001B213D"/>
    <w:rsid w:val="001B22BE"/>
    <w:rsid w:val="001B23D6"/>
    <w:rsid w:val="001B23DD"/>
    <w:rsid w:val="001B25AD"/>
    <w:rsid w:val="001B26B1"/>
    <w:rsid w:val="001B2900"/>
    <w:rsid w:val="001B2997"/>
    <w:rsid w:val="001B2C43"/>
    <w:rsid w:val="001B2D33"/>
    <w:rsid w:val="001B2D4D"/>
    <w:rsid w:val="001B2D61"/>
    <w:rsid w:val="001B2D87"/>
    <w:rsid w:val="001B2F33"/>
    <w:rsid w:val="001B2FE5"/>
    <w:rsid w:val="001B30AC"/>
    <w:rsid w:val="001B310D"/>
    <w:rsid w:val="001B363C"/>
    <w:rsid w:val="001B36DD"/>
    <w:rsid w:val="001B37A9"/>
    <w:rsid w:val="001B3C19"/>
    <w:rsid w:val="001B3F97"/>
    <w:rsid w:val="001B40A4"/>
    <w:rsid w:val="001B40FA"/>
    <w:rsid w:val="001B4155"/>
    <w:rsid w:val="001B41A7"/>
    <w:rsid w:val="001B447F"/>
    <w:rsid w:val="001B44FF"/>
    <w:rsid w:val="001B4544"/>
    <w:rsid w:val="001B4560"/>
    <w:rsid w:val="001B45E5"/>
    <w:rsid w:val="001B46E9"/>
    <w:rsid w:val="001B4A82"/>
    <w:rsid w:val="001B4B7A"/>
    <w:rsid w:val="001B4BF1"/>
    <w:rsid w:val="001B4CAC"/>
    <w:rsid w:val="001B4E12"/>
    <w:rsid w:val="001B533F"/>
    <w:rsid w:val="001B544B"/>
    <w:rsid w:val="001B54D3"/>
    <w:rsid w:val="001B5569"/>
    <w:rsid w:val="001B56DE"/>
    <w:rsid w:val="001B5BF6"/>
    <w:rsid w:val="001B5E24"/>
    <w:rsid w:val="001B6052"/>
    <w:rsid w:val="001B6154"/>
    <w:rsid w:val="001B61BF"/>
    <w:rsid w:val="001B6703"/>
    <w:rsid w:val="001B6826"/>
    <w:rsid w:val="001B689E"/>
    <w:rsid w:val="001B6974"/>
    <w:rsid w:val="001B697A"/>
    <w:rsid w:val="001B6A6E"/>
    <w:rsid w:val="001B6B18"/>
    <w:rsid w:val="001B6EDC"/>
    <w:rsid w:val="001B6F65"/>
    <w:rsid w:val="001B74A7"/>
    <w:rsid w:val="001B74AC"/>
    <w:rsid w:val="001B74DE"/>
    <w:rsid w:val="001B782D"/>
    <w:rsid w:val="001B7B00"/>
    <w:rsid w:val="001B7BCA"/>
    <w:rsid w:val="001B7D35"/>
    <w:rsid w:val="001B7EF3"/>
    <w:rsid w:val="001C0476"/>
    <w:rsid w:val="001C0653"/>
    <w:rsid w:val="001C065F"/>
    <w:rsid w:val="001C06E1"/>
    <w:rsid w:val="001C09E9"/>
    <w:rsid w:val="001C0A7F"/>
    <w:rsid w:val="001C0B69"/>
    <w:rsid w:val="001C0C28"/>
    <w:rsid w:val="001C0F3D"/>
    <w:rsid w:val="001C100C"/>
    <w:rsid w:val="001C1261"/>
    <w:rsid w:val="001C184A"/>
    <w:rsid w:val="001C18E1"/>
    <w:rsid w:val="001C1BB5"/>
    <w:rsid w:val="001C1C27"/>
    <w:rsid w:val="001C1C76"/>
    <w:rsid w:val="001C1F2F"/>
    <w:rsid w:val="001C21A0"/>
    <w:rsid w:val="001C235E"/>
    <w:rsid w:val="001C23F4"/>
    <w:rsid w:val="001C2527"/>
    <w:rsid w:val="001C25F7"/>
    <w:rsid w:val="001C26CC"/>
    <w:rsid w:val="001C2979"/>
    <w:rsid w:val="001C2A45"/>
    <w:rsid w:val="001C2B6D"/>
    <w:rsid w:val="001C2B7D"/>
    <w:rsid w:val="001C2C58"/>
    <w:rsid w:val="001C2CD4"/>
    <w:rsid w:val="001C2D3E"/>
    <w:rsid w:val="001C2E4F"/>
    <w:rsid w:val="001C2E88"/>
    <w:rsid w:val="001C2EE8"/>
    <w:rsid w:val="001C3013"/>
    <w:rsid w:val="001C33F7"/>
    <w:rsid w:val="001C3574"/>
    <w:rsid w:val="001C3827"/>
    <w:rsid w:val="001C3982"/>
    <w:rsid w:val="001C3A0B"/>
    <w:rsid w:val="001C3CA0"/>
    <w:rsid w:val="001C3E17"/>
    <w:rsid w:val="001C41FE"/>
    <w:rsid w:val="001C440D"/>
    <w:rsid w:val="001C446A"/>
    <w:rsid w:val="001C44EC"/>
    <w:rsid w:val="001C46B2"/>
    <w:rsid w:val="001C4911"/>
    <w:rsid w:val="001C4A5A"/>
    <w:rsid w:val="001C4CE5"/>
    <w:rsid w:val="001C4E6D"/>
    <w:rsid w:val="001C4F01"/>
    <w:rsid w:val="001C4F11"/>
    <w:rsid w:val="001C5294"/>
    <w:rsid w:val="001C53AB"/>
    <w:rsid w:val="001C53B3"/>
    <w:rsid w:val="001C550E"/>
    <w:rsid w:val="001C55FD"/>
    <w:rsid w:val="001C5619"/>
    <w:rsid w:val="001C5B99"/>
    <w:rsid w:val="001C5BB4"/>
    <w:rsid w:val="001C5FC9"/>
    <w:rsid w:val="001C6036"/>
    <w:rsid w:val="001C6048"/>
    <w:rsid w:val="001C623C"/>
    <w:rsid w:val="001C6446"/>
    <w:rsid w:val="001C6557"/>
    <w:rsid w:val="001C6678"/>
    <w:rsid w:val="001C68AC"/>
    <w:rsid w:val="001C6A0A"/>
    <w:rsid w:val="001C6A9D"/>
    <w:rsid w:val="001C6ACF"/>
    <w:rsid w:val="001C6CD3"/>
    <w:rsid w:val="001C6E88"/>
    <w:rsid w:val="001C6F50"/>
    <w:rsid w:val="001C6FAF"/>
    <w:rsid w:val="001C706A"/>
    <w:rsid w:val="001C722D"/>
    <w:rsid w:val="001C7340"/>
    <w:rsid w:val="001C73D1"/>
    <w:rsid w:val="001C7571"/>
    <w:rsid w:val="001C774E"/>
    <w:rsid w:val="001C78DA"/>
    <w:rsid w:val="001C7F95"/>
    <w:rsid w:val="001D00D5"/>
    <w:rsid w:val="001D0593"/>
    <w:rsid w:val="001D07CC"/>
    <w:rsid w:val="001D098E"/>
    <w:rsid w:val="001D0BA8"/>
    <w:rsid w:val="001D0BE0"/>
    <w:rsid w:val="001D1417"/>
    <w:rsid w:val="001D1645"/>
    <w:rsid w:val="001D1705"/>
    <w:rsid w:val="001D1784"/>
    <w:rsid w:val="001D1AC1"/>
    <w:rsid w:val="001D1B88"/>
    <w:rsid w:val="001D1E24"/>
    <w:rsid w:val="001D1E86"/>
    <w:rsid w:val="001D21AF"/>
    <w:rsid w:val="001D21CD"/>
    <w:rsid w:val="001D2299"/>
    <w:rsid w:val="001D2301"/>
    <w:rsid w:val="001D234B"/>
    <w:rsid w:val="001D26B5"/>
    <w:rsid w:val="001D281D"/>
    <w:rsid w:val="001D2D79"/>
    <w:rsid w:val="001D2EB8"/>
    <w:rsid w:val="001D2F30"/>
    <w:rsid w:val="001D36A1"/>
    <w:rsid w:val="001D389B"/>
    <w:rsid w:val="001D3A9C"/>
    <w:rsid w:val="001D3C48"/>
    <w:rsid w:val="001D3D8B"/>
    <w:rsid w:val="001D3DAF"/>
    <w:rsid w:val="001D4026"/>
    <w:rsid w:val="001D40D0"/>
    <w:rsid w:val="001D4183"/>
    <w:rsid w:val="001D41F5"/>
    <w:rsid w:val="001D42B0"/>
    <w:rsid w:val="001D435D"/>
    <w:rsid w:val="001D4427"/>
    <w:rsid w:val="001D4534"/>
    <w:rsid w:val="001D46EA"/>
    <w:rsid w:val="001D48A3"/>
    <w:rsid w:val="001D4A7B"/>
    <w:rsid w:val="001D4C96"/>
    <w:rsid w:val="001D549E"/>
    <w:rsid w:val="001D54C6"/>
    <w:rsid w:val="001D559D"/>
    <w:rsid w:val="001D55E0"/>
    <w:rsid w:val="001D5651"/>
    <w:rsid w:val="001D57B0"/>
    <w:rsid w:val="001D57B8"/>
    <w:rsid w:val="001D59DA"/>
    <w:rsid w:val="001D59E9"/>
    <w:rsid w:val="001D5A3A"/>
    <w:rsid w:val="001D5BD9"/>
    <w:rsid w:val="001D6083"/>
    <w:rsid w:val="001D60D5"/>
    <w:rsid w:val="001D6108"/>
    <w:rsid w:val="001D64E1"/>
    <w:rsid w:val="001D6778"/>
    <w:rsid w:val="001D6856"/>
    <w:rsid w:val="001D6956"/>
    <w:rsid w:val="001D6C2D"/>
    <w:rsid w:val="001D6D14"/>
    <w:rsid w:val="001D6F3C"/>
    <w:rsid w:val="001D7377"/>
    <w:rsid w:val="001D751F"/>
    <w:rsid w:val="001D7619"/>
    <w:rsid w:val="001D78F5"/>
    <w:rsid w:val="001D7B7A"/>
    <w:rsid w:val="001D7CFC"/>
    <w:rsid w:val="001D7FEF"/>
    <w:rsid w:val="001D7FFE"/>
    <w:rsid w:val="001E000A"/>
    <w:rsid w:val="001E0056"/>
    <w:rsid w:val="001E006C"/>
    <w:rsid w:val="001E01BF"/>
    <w:rsid w:val="001E01FE"/>
    <w:rsid w:val="001E0610"/>
    <w:rsid w:val="001E071B"/>
    <w:rsid w:val="001E0859"/>
    <w:rsid w:val="001E0A1C"/>
    <w:rsid w:val="001E0B38"/>
    <w:rsid w:val="001E0D9A"/>
    <w:rsid w:val="001E0EA8"/>
    <w:rsid w:val="001E1076"/>
    <w:rsid w:val="001E12BB"/>
    <w:rsid w:val="001E12F3"/>
    <w:rsid w:val="001E14CE"/>
    <w:rsid w:val="001E16B6"/>
    <w:rsid w:val="001E1812"/>
    <w:rsid w:val="001E1856"/>
    <w:rsid w:val="001E191D"/>
    <w:rsid w:val="001E1A1A"/>
    <w:rsid w:val="001E1A5C"/>
    <w:rsid w:val="001E1A5F"/>
    <w:rsid w:val="001E1B1F"/>
    <w:rsid w:val="001E1BFA"/>
    <w:rsid w:val="001E1C1A"/>
    <w:rsid w:val="001E1CF5"/>
    <w:rsid w:val="001E2007"/>
    <w:rsid w:val="001E21D8"/>
    <w:rsid w:val="001E22BF"/>
    <w:rsid w:val="001E2380"/>
    <w:rsid w:val="001E257A"/>
    <w:rsid w:val="001E276B"/>
    <w:rsid w:val="001E28AA"/>
    <w:rsid w:val="001E29B4"/>
    <w:rsid w:val="001E2DF5"/>
    <w:rsid w:val="001E2E7B"/>
    <w:rsid w:val="001E3001"/>
    <w:rsid w:val="001E305F"/>
    <w:rsid w:val="001E3080"/>
    <w:rsid w:val="001E310E"/>
    <w:rsid w:val="001E3581"/>
    <w:rsid w:val="001E3707"/>
    <w:rsid w:val="001E39BC"/>
    <w:rsid w:val="001E3C02"/>
    <w:rsid w:val="001E3C87"/>
    <w:rsid w:val="001E42AE"/>
    <w:rsid w:val="001E42BF"/>
    <w:rsid w:val="001E4408"/>
    <w:rsid w:val="001E4547"/>
    <w:rsid w:val="001E48FC"/>
    <w:rsid w:val="001E4999"/>
    <w:rsid w:val="001E4A59"/>
    <w:rsid w:val="001E4BB9"/>
    <w:rsid w:val="001E4CC2"/>
    <w:rsid w:val="001E4DB8"/>
    <w:rsid w:val="001E4E0A"/>
    <w:rsid w:val="001E5365"/>
    <w:rsid w:val="001E540F"/>
    <w:rsid w:val="001E54BF"/>
    <w:rsid w:val="001E5572"/>
    <w:rsid w:val="001E56B6"/>
    <w:rsid w:val="001E56ED"/>
    <w:rsid w:val="001E57B0"/>
    <w:rsid w:val="001E5803"/>
    <w:rsid w:val="001E5A36"/>
    <w:rsid w:val="001E5A3A"/>
    <w:rsid w:val="001E5BD7"/>
    <w:rsid w:val="001E5C24"/>
    <w:rsid w:val="001E5D87"/>
    <w:rsid w:val="001E6259"/>
    <w:rsid w:val="001E6261"/>
    <w:rsid w:val="001E629C"/>
    <w:rsid w:val="001E6300"/>
    <w:rsid w:val="001E6378"/>
    <w:rsid w:val="001E638C"/>
    <w:rsid w:val="001E640A"/>
    <w:rsid w:val="001E6474"/>
    <w:rsid w:val="001E65D5"/>
    <w:rsid w:val="001E6669"/>
    <w:rsid w:val="001E6717"/>
    <w:rsid w:val="001E684F"/>
    <w:rsid w:val="001E68B3"/>
    <w:rsid w:val="001E6924"/>
    <w:rsid w:val="001E6972"/>
    <w:rsid w:val="001E69A8"/>
    <w:rsid w:val="001E6C20"/>
    <w:rsid w:val="001E7139"/>
    <w:rsid w:val="001E7380"/>
    <w:rsid w:val="001E74D0"/>
    <w:rsid w:val="001E7923"/>
    <w:rsid w:val="001E7985"/>
    <w:rsid w:val="001E79FF"/>
    <w:rsid w:val="001E7B9B"/>
    <w:rsid w:val="001E7D9F"/>
    <w:rsid w:val="001E7E6F"/>
    <w:rsid w:val="001E7EFA"/>
    <w:rsid w:val="001E7F1B"/>
    <w:rsid w:val="001F0196"/>
    <w:rsid w:val="001F02AE"/>
    <w:rsid w:val="001F04A3"/>
    <w:rsid w:val="001F0852"/>
    <w:rsid w:val="001F092F"/>
    <w:rsid w:val="001F0A9E"/>
    <w:rsid w:val="001F1371"/>
    <w:rsid w:val="001F13D6"/>
    <w:rsid w:val="001F148B"/>
    <w:rsid w:val="001F15B0"/>
    <w:rsid w:val="001F161A"/>
    <w:rsid w:val="001F1888"/>
    <w:rsid w:val="001F188E"/>
    <w:rsid w:val="001F19BA"/>
    <w:rsid w:val="001F1C87"/>
    <w:rsid w:val="001F1DD7"/>
    <w:rsid w:val="001F1F69"/>
    <w:rsid w:val="001F2151"/>
    <w:rsid w:val="001F219C"/>
    <w:rsid w:val="001F21A5"/>
    <w:rsid w:val="001F2225"/>
    <w:rsid w:val="001F24AD"/>
    <w:rsid w:val="001F24C8"/>
    <w:rsid w:val="001F257C"/>
    <w:rsid w:val="001F297B"/>
    <w:rsid w:val="001F2A0C"/>
    <w:rsid w:val="001F307F"/>
    <w:rsid w:val="001F30E3"/>
    <w:rsid w:val="001F327F"/>
    <w:rsid w:val="001F32CB"/>
    <w:rsid w:val="001F33A0"/>
    <w:rsid w:val="001F35D4"/>
    <w:rsid w:val="001F3880"/>
    <w:rsid w:val="001F38E6"/>
    <w:rsid w:val="001F3BBC"/>
    <w:rsid w:val="001F3F40"/>
    <w:rsid w:val="001F4032"/>
    <w:rsid w:val="001F40F2"/>
    <w:rsid w:val="001F438F"/>
    <w:rsid w:val="001F43F7"/>
    <w:rsid w:val="001F4438"/>
    <w:rsid w:val="001F44FF"/>
    <w:rsid w:val="001F474D"/>
    <w:rsid w:val="001F4830"/>
    <w:rsid w:val="001F4A59"/>
    <w:rsid w:val="001F4B85"/>
    <w:rsid w:val="001F4B8B"/>
    <w:rsid w:val="001F4C5E"/>
    <w:rsid w:val="001F4E08"/>
    <w:rsid w:val="001F4E99"/>
    <w:rsid w:val="001F51D1"/>
    <w:rsid w:val="001F5258"/>
    <w:rsid w:val="001F536A"/>
    <w:rsid w:val="001F53A5"/>
    <w:rsid w:val="001F54F7"/>
    <w:rsid w:val="001F5570"/>
    <w:rsid w:val="001F5620"/>
    <w:rsid w:val="001F56FD"/>
    <w:rsid w:val="001F5751"/>
    <w:rsid w:val="001F57B9"/>
    <w:rsid w:val="001F5A9C"/>
    <w:rsid w:val="001F5C03"/>
    <w:rsid w:val="001F5C04"/>
    <w:rsid w:val="001F5DE0"/>
    <w:rsid w:val="001F61C2"/>
    <w:rsid w:val="001F6241"/>
    <w:rsid w:val="001F63F9"/>
    <w:rsid w:val="001F647E"/>
    <w:rsid w:val="001F650C"/>
    <w:rsid w:val="001F6593"/>
    <w:rsid w:val="001F662F"/>
    <w:rsid w:val="001F681D"/>
    <w:rsid w:val="001F6853"/>
    <w:rsid w:val="001F6A6D"/>
    <w:rsid w:val="001F6AE8"/>
    <w:rsid w:val="001F6FCC"/>
    <w:rsid w:val="001F7036"/>
    <w:rsid w:val="001F7568"/>
    <w:rsid w:val="001F76F0"/>
    <w:rsid w:val="001F7992"/>
    <w:rsid w:val="001F7993"/>
    <w:rsid w:val="001F7B5C"/>
    <w:rsid w:val="001F7E07"/>
    <w:rsid w:val="00200091"/>
    <w:rsid w:val="002001DF"/>
    <w:rsid w:val="00200301"/>
    <w:rsid w:val="002003D2"/>
    <w:rsid w:val="002005F9"/>
    <w:rsid w:val="00200673"/>
    <w:rsid w:val="00200795"/>
    <w:rsid w:val="002007C9"/>
    <w:rsid w:val="00200800"/>
    <w:rsid w:val="0020085C"/>
    <w:rsid w:val="002008B6"/>
    <w:rsid w:val="002008CB"/>
    <w:rsid w:val="00200D79"/>
    <w:rsid w:val="00200DBB"/>
    <w:rsid w:val="00200EA4"/>
    <w:rsid w:val="00200EC4"/>
    <w:rsid w:val="002010A1"/>
    <w:rsid w:val="00201369"/>
    <w:rsid w:val="00201482"/>
    <w:rsid w:val="0020158A"/>
    <w:rsid w:val="002015AA"/>
    <w:rsid w:val="002016AD"/>
    <w:rsid w:val="00201857"/>
    <w:rsid w:val="00201C65"/>
    <w:rsid w:val="00201D13"/>
    <w:rsid w:val="00202108"/>
    <w:rsid w:val="00202130"/>
    <w:rsid w:val="0020221F"/>
    <w:rsid w:val="00202621"/>
    <w:rsid w:val="002027B7"/>
    <w:rsid w:val="00202843"/>
    <w:rsid w:val="002028DA"/>
    <w:rsid w:val="002028F7"/>
    <w:rsid w:val="00202941"/>
    <w:rsid w:val="002029A3"/>
    <w:rsid w:val="00202A26"/>
    <w:rsid w:val="00202C33"/>
    <w:rsid w:val="00202F57"/>
    <w:rsid w:val="00203334"/>
    <w:rsid w:val="00203570"/>
    <w:rsid w:val="0020359F"/>
    <w:rsid w:val="0020366D"/>
    <w:rsid w:val="0020371A"/>
    <w:rsid w:val="002037AC"/>
    <w:rsid w:val="0020391F"/>
    <w:rsid w:val="00203E48"/>
    <w:rsid w:val="00203E70"/>
    <w:rsid w:val="00203FB4"/>
    <w:rsid w:val="0020417D"/>
    <w:rsid w:val="002044EC"/>
    <w:rsid w:val="00204822"/>
    <w:rsid w:val="0020485D"/>
    <w:rsid w:val="00204B31"/>
    <w:rsid w:val="00204BD8"/>
    <w:rsid w:val="00204D3E"/>
    <w:rsid w:val="00204E0A"/>
    <w:rsid w:val="00204EDB"/>
    <w:rsid w:val="00205038"/>
    <w:rsid w:val="00205105"/>
    <w:rsid w:val="00205117"/>
    <w:rsid w:val="0020511C"/>
    <w:rsid w:val="0020512C"/>
    <w:rsid w:val="0020522F"/>
    <w:rsid w:val="00205343"/>
    <w:rsid w:val="002053D0"/>
    <w:rsid w:val="002055C3"/>
    <w:rsid w:val="00205728"/>
    <w:rsid w:val="00205946"/>
    <w:rsid w:val="00205B07"/>
    <w:rsid w:val="00205B93"/>
    <w:rsid w:val="00205B9A"/>
    <w:rsid w:val="00205C03"/>
    <w:rsid w:val="00205E11"/>
    <w:rsid w:val="002060C2"/>
    <w:rsid w:val="00206141"/>
    <w:rsid w:val="0020620B"/>
    <w:rsid w:val="002064E9"/>
    <w:rsid w:val="0020673D"/>
    <w:rsid w:val="0020676C"/>
    <w:rsid w:val="00206813"/>
    <w:rsid w:val="0020693B"/>
    <w:rsid w:val="00206B12"/>
    <w:rsid w:val="00206B4D"/>
    <w:rsid w:val="00206B61"/>
    <w:rsid w:val="00206D7C"/>
    <w:rsid w:val="0020704A"/>
    <w:rsid w:val="00207472"/>
    <w:rsid w:val="0020757D"/>
    <w:rsid w:val="002076A3"/>
    <w:rsid w:val="00207756"/>
    <w:rsid w:val="00207937"/>
    <w:rsid w:val="00207964"/>
    <w:rsid w:val="00207A13"/>
    <w:rsid w:val="00207B83"/>
    <w:rsid w:val="00207CF4"/>
    <w:rsid w:val="00207F01"/>
    <w:rsid w:val="00207F46"/>
    <w:rsid w:val="002100BB"/>
    <w:rsid w:val="00210132"/>
    <w:rsid w:val="002101E7"/>
    <w:rsid w:val="002102C6"/>
    <w:rsid w:val="00210567"/>
    <w:rsid w:val="002105A2"/>
    <w:rsid w:val="0021096B"/>
    <w:rsid w:val="00210AA9"/>
    <w:rsid w:val="00210CC0"/>
    <w:rsid w:val="00210D87"/>
    <w:rsid w:val="00210DC8"/>
    <w:rsid w:val="00210F82"/>
    <w:rsid w:val="0021122F"/>
    <w:rsid w:val="002112CA"/>
    <w:rsid w:val="002112EF"/>
    <w:rsid w:val="002113EF"/>
    <w:rsid w:val="00211529"/>
    <w:rsid w:val="00211564"/>
    <w:rsid w:val="002116E0"/>
    <w:rsid w:val="00211B32"/>
    <w:rsid w:val="00211F59"/>
    <w:rsid w:val="002120C9"/>
    <w:rsid w:val="00212480"/>
    <w:rsid w:val="002124B0"/>
    <w:rsid w:val="002124B8"/>
    <w:rsid w:val="002126B8"/>
    <w:rsid w:val="00212B98"/>
    <w:rsid w:val="00212BD4"/>
    <w:rsid w:val="00212C72"/>
    <w:rsid w:val="00212D71"/>
    <w:rsid w:val="00212F4B"/>
    <w:rsid w:val="002130A0"/>
    <w:rsid w:val="002131F5"/>
    <w:rsid w:val="00213460"/>
    <w:rsid w:val="0021399C"/>
    <w:rsid w:val="0021403E"/>
    <w:rsid w:val="002140B9"/>
    <w:rsid w:val="002140EF"/>
    <w:rsid w:val="002140F3"/>
    <w:rsid w:val="0021427D"/>
    <w:rsid w:val="00214596"/>
    <w:rsid w:val="00214893"/>
    <w:rsid w:val="00214934"/>
    <w:rsid w:val="00214C56"/>
    <w:rsid w:val="00214CA2"/>
    <w:rsid w:val="00214D07"/>
    <w:rsid w:val="00214F43"/>
    <w:rsid w:val="00215094"/>
    <w:rsid w:val="00215370"/>
    <w:rsid w:val="002155CB"/>
    <w:rsid w:val="0021590E"/>
    <w:rsid w:val="002159F0"/>
    <w:rsid w:val="00215F7F"/>
    <w:rsid w:val="00216039"/>
    <w:rsid w:val="0021612C"/>
    <w:rsid w:val="0021620E"/>
    <w:rsid w:val="002169A0"/>
    <w:rsid w:val="00216A01"/>
    <w:rsid w:val="00216DDD"/>
    <w:rsid w:val="00216F55"/>
    <w:rsid w:val="00217186"/>
    <w:rsid w:val="00217260"/>
    <w:rsid w:val="0021733A"/>
    <w:rsid w:val="0021740E"/>
    <w:rsid w:val="002174A9"/>
    <w:rsid w:val="002176D8"/>
    <w:rsid w:val="0021771A"/>
    <w:rsid w:val="002177C6"/>
    <w:rsid w:val="0021780B"/>
    <w:rsid w:val="002178B1"/>
    <w:rsid w:val="00217948"/>
    <w:rsid w:val="00217A23"/>
    <w:rsid w:val="00217A58"/>
    <w:rsid w:val="00217E6F"/>
    <w:rsid w:val="00217EC3"/>
    <w:rsid w:val="00220211"/>
    <w:rsid w:val="00220503"/>
    <w:rsid w:val="00220579"/>
    <w:rsid w:val="002205B5"/>
    <w:rsid w:val="00220876"/>
    <w:rsid w:val="00220892"/>
    <w:rsid w:val="002209C6"/>
    <w:rsid w:val="00220A00"/>
    <w:rsid w:val="00220BCF"/>
    <w:rsid w:val="00220D38"/>
    <w:rsid w:val="0022123E"/>
    <w:rsid w:val="0022158E"/>
    <w:rsid w:val="0022166F"/>
    <w:rsid w:val="00221791"/>
    <w:rsid w:val="0022186F"/>
    <w:rsid w:val="002218F1"/>
    <w:rsid w:val="00221A11"/>
    <w:rsid w:val="00221A4C"/>
    <w:rsid w:val="002220B1"/>
    <w:rsid w:val="00222211"/>
    <w:rsid w:val="002222EB"/>
    <w:rsid w:val="002222FA"/>
    <w:rsid w:val="00222429"/>
    <w:rsid w:val="0022263D"/>
    <w:rsid w:val="002226B5"/>
    <w:rsid w:val="002227EA"/>
    <w:rsid w:val="002228FF"/>
    <w:rsid w:val="00222970"/>
    <w:rsid w:val="00222B4B"/>
    <w:rsid w:val="00222BE8"/>
    <w:rsid w:val="00222C9F"/>
    <w:rsid w:val="00222D00"/>
    <w:rsid w:val="00222F8E"/>
    <w:rsid w:val="00222FC5"/>
    <w:rsid w:val="00223020"/>
    <w:rsid w:val="002230E6"/>
    <w:rsid w:val="00223126"/>
    <w:rsid w:val="0022331F"/>
    <w:rsid w:val="002234C8"/>
    <w:rsid w:val="002235C3"/>
    <w:rsid w:val="00223659"/>
    <w:rsid w:val="00223B0C"/>
    <w:rsid w:val="00223B3C"/>
    <w:rsid w:val="00223CBA"/>
    <w:rsid w:val="00223CD9"/>
    <w:rsid w:val="00223DE3"/>
    <w:rsid w:val="00223FC7"/>
    <w:rsid w:val="0022444E"/>
    <w:rsid w:val="00224503"/>
    <w:rsid w:val="0022452F"/>
    <w:rsid w:val="0022469F"/>
    <w:rsid w:val="00224906"/>
    <w:rsid w:val="00224BC8"/>
    <w:rsid w:val="00224CA8"/>
    <w:rsid w:val="00224FAC"/>
    <w:rsid w:val="00225219"/>
    <w:rsid w:val="0022526A"/>
    <w:rsid w:val="002252A5"/>
    <w:rsid w:val="00225324"/>
    <w:rsid w:val="00225470"/>
    <w:rsid w:val="00225503"/>
    <w:rsid w:val="00225508"/>
    <w:rsid w:val="00225524"/>
    <w:rsid w:val="00225660"/>
    <w:rsid w:val="0022576F"/>
    <w:rsid w:val="0022584C"/>
    <w:rsid w:val="00225BCF"/>
    <w:rsid w:val="00225D49"/>
    <w:rsid w:val="00225F1E"/>
    <w:rsid w:val="0022604C"/>
    <w:rsid w:val="0022628B"/>
    <w:rsid w:val="002264D8"/>
    <w:rsid w:val="00226516"/>
    <w:rsid w:val="0022657E"/>
    <w:rsid w:val="0022658B"/>
    <w:rsid w:val="002265C4"/>
    <w:rsid w:val="00226C59"/>
    <w:rsid w:val="00226CB8"/>
    <w:rsid w:val="00226DB3"/>
    <w:rsid w:val="00226FCC"/>
    <w:rsid w:val="0022714C"/>
    <w:rsid w:val="0022724C"/>
    <w:rsid w:val="0022764C"/>
    <w:rsid w:val="00227DC1"/>
    <w:rsid w:val="00227DCA"/>
    <w:rsid w:val="00227E9A"/>
    <w:rsid w:val="00230036"/>
    <w:rsid w:val="002300CA"/>
    <w:rsid w:val="00230667"/>
    <w:rsid w:val="0023068F"/>
    <w:rsid w:val="00230776"/>
    <w:rsid w:val="00230818"/>
    <w:rsid w:val="00230F75"/>
    <w:rsid w:val="00230FDE"/>
    <w:rsid w:val="00231134"/>
    <w:rsid w:val="002312E3"/>
    <w:rsid w:val="00231579"/>
    <w:rsid w:val="00231975"/>
    <w:rsid w:val="00231B3B"/>
    <w:rsid w:val="00231B49"/>
    <w:rsid w:val="00231BD4"/>
    <w:rsid w:val="00231D46"/>
    <w:rsid w:val="00231FE5"/>
    <w:rsid w:val="0023208E"/>
    <w:rsid w:val="00232168"/>
    <w:rsid w:val="0023242E"/>
    <w:rsid w:val="00232595"/>
    <w:rsid w:val="00232ADA"/>
    <w:rsid w:val="00232C80"/>
    <w:rsid w:val="00232F66"/>
    <w:rsid w:val="00232F9E"/>
    <w:rsid w:val="0023336A"/>
    <w:rsid w:val="00233436"/>
    <w:rsid w:val="002334EE"/>
    <w:rsid w:val="0023358A"/>
    <w:rsid w:val="002335EC"/>
    <w:rsid w:val="00233721"/>
    <w:rsid w:val="00233868"/>
    <w:rsid w:val="00233883"/>
    <w:rsid w:val="00233894"/>
    <w:rsid w:val="0023397F"/>
    <w:rsid w:val="00233A8D"/>
    <w:rsid w:val="00233F70"/>
    <w:rsid w:val="0023402D"/>
    <w:rsid w:val="00234473"/>
    <w:rsid w:val="002344E1"/>
    <w:rsid w:val="00234567"/>
    <w:rsid w:val="0023464F"/>
    <w:rsid w:val="00234694"/>
    <w:rsid w:val="00234B1A"/>
    <w:rsid w:val="00234CC9"/>
    <w:rsid w:val="00234CF2"/>
    <w:rsid w:val="00234EB2"/>
    <w:rsid w:val="0023510B"/>
    <w:rsid w:val="0023528F"/>
    <w:rsid w:val="002353ED"/>
    <w:rsid w:val="00235441"/>
    <w:rsid w:val="00235444"/>
    <w:rsid w:val="00235610"/>
    <w:rsid w:val="00235AB6"/>
    <w:rsid w:val="00235B4B"/>
    <w:rsid w:val="00235F14"/>
    <w:rsid w:val="0023604A"/>
    <w:rsid w:val="0023627E"/>
    <w:rsid w:val="00236422"/>
    <w:rsid w:val="002365A7"/>
    <w:rsid w:val="00236CA3"/>
    <w:rsid w:val="00236D11"/>
    <w:rsid w:val="00236E1D"/>
    <w:rsid w:val="00237316"/>
    <w:rsid w:val="00237388"/>
    <w:rsid w:val="0023745B"/>
    <w:rsid w:val="002374FD"/>
    <w:rsid w:val="002375DE"/>
    <w:rsid w:val="00237AFB"/>
    <w:rsid w:val="00237C0B"/>
    <w:rsid w:val="002406D5"/>
    <w:rsid w:val="00240DCB"/>
    <w:rsid w:val="00240FED"/>
    <w:rsid w:val="00241429"/>
    <w:rsid w:val="00241506"/>
    <w:rsid w:val="002416F3"/>
    <w:rsid w:val="00241711"/>
    <w:rsid w:val="00241779"/>
    <w:rsid w:val="00241B77"/>
    <w:rsid w:val="00241CAB"/>
    <w:rsid w:val="00241ED3"/>
    <w:rsid w:val="0024257A"/>
    <w:rsid w:val="00242689"/>
    <w:rsid w:val="002427B6"/>
    <w:rsid w:val="00242969"/>
    <w:rsid w:val="00242ED3"/>
    <w:rsid w:val="00242EE1"/>
    <w:rsid w:val="00242F14"/>
    <w:rsid w:val="00242F60"/>
    <w:rsid w:val="00243130"/>
    <w:rsid w:val="0024319B"/>
    <w:rsid w:val="002431F4"/>
    <w:rsid w:val="0024320F"/>
    <w:rsid w:val="002432C9"/>
    <w:rsid w:val="00243324"/>
    <w:rsid w:val="00243351"/>
    <w:rsid w:val="0024345F"/>
    <w:rsid w:val="00243543"/>
    <w:rsid w:val="0024371B"/>
    <w:rsid w:val="002437CA"/>
    <w:rsid w:val="00243824"/>
    <w:rsid w:val="0024397E"/>
    <w:rsid w:val="00243B21"/>
    <w:rsid w:val="00243B51"/>
    <w:rsid w:val="0024400D"/>
    <w:rsid w:val="00244060"/>
    <w:rsid w:val="0024414E"/>
    <w:rsid w:val="00244169"/>
    <w:rsid w:val="00244224"/>
    <w:rsid w:val="002442BF"/>
    <w:rsid w:val="002444CA"/>
    <w:rsid w:val="00244585"/>
    <w:rsid w:val="0024460B"/>
    <w:rsid w:val="0024465A"/>
    <w:rsid w:val="00244675"/>
    <w:rsid w:val="00244A46"/>
    <w:rsid w:val="00244EA4"/>
    <w:rsid w:val="00245019"/>
    <w:rsid w:val="00245071"/>
    <w:rsid w:val="002451B4"/>
    <w:rsid w:val="0024547F"/>
    <w:rsid w:val="002454D9"/>
    <w:rsid w:val="00245551"/>
    <w:rsid w:val="00245614"/>
    <w:rsid w:val="00245636"/>
    <w:rsid w:val="00245818"/>
    <w:rsid w:val="0024584A"/>
    <w:rsid w:val="00245857"/>
    <w:rsid w:val="00245A0E"/>
    <w:rsid w:val="00245ACB"/>
    <w:rsid w:val="00245DEC"/>
    <w:rsid w:val="00245E4D"/>
    <w:rsid w:val="00245E50"/>
    <w:rsid w:val="00245E9B"/>
    <w:rsid w:val="00245F67"/>
    <w:rsid w:val="002462BD"/>
    <w:rsid w:val="002462F5"/>
    <w:rsid w:val="00246440"/>
    <w:rsid w:val="0024669F"/>
    <w:rsid w:val="002466BD"/>
    <w:rsid w:val="002468A5"/>
    <w:rsid w:val="0024695D"/>
    <w:rsid w:val="002469BC"/>
    <w:rsid w:val="00246AB8"/>
    <w:rsid w:val="00246E51"/>
    <w:rsid w:val="00246E63"/>
    <w:rsid w:val="0024706E"/>
    <w:rsid w:val="00247107"/>
    <w:rsid w:val="0024752E"/>
    <w:rsid w:val="00247536"/>
    <w:rsid w:val="002475DE"/>
    <w:rsid w:val="002476A6"/>
    <w:rsid w:val="00247750"/>
    <w:rsid w:val="0024777B"/>
    <w:rsid w:val="00247A92"/>
    <w:rsid w:val="00247B44"/>
    <w:rsid w:val="00247E16"/>
    <w:rsid w:val="00247FEC"/>
    <w:rsid w:val="00247FF3"/>
    <w:rsid w:val="002500CD"/>
    <w:rsid w:val="002500D5"/>
    <w:rsid w:val="00250146"/>
    <w:rsid w:val="002503C5"/>
    <w:rsid w:val="00250632"/>
    <w:rsid w:val="00250DAD"/>
    <w:rsid w:val="00250F9C"/>
    <w:rsid w:val="00251194"/>
    <w:rsid w:val="00251850"/>
    <w:rsid w:val="00251B1A"/>
    <w:rsid w:val="00251B4F"/>
    <w:rsid w:val="00251BA9"/>
    <w:rsid w:val="00251EA9"/>
    <w:rsid w:val="00251F74"/>
    <w:rsid w:val="00251FB1"/>
    <w:rsid w:val="00252018"/>
    <w:rsid w:val="002520A2"/>
    <w:rsid w:val="002523A0"/>
    <w:rsid w:val="0025247A"/>
    <w:rsid w:val="0025251C"/>
    <w:rsid w:val="002526E1"/>
    <w:rsid w:val="0025323A"/>
    <w:rsid w:val="002536E8"/>
    <w:rsid w:val="00253702"/>
    <w:rsid w:val="0025374F"/>
    <w:rsid w:val="0025396B"/>
    <w:rsid w:val="00253CB5"/>
    <w:rsid w:val="00253D89"/>
    <w:rsid w:val="00253E85"/>
    <w:rsid w:val="00253ECF"/>
    <w:rsid w:val="00253F49"/>
    <w:rsid w:val="00253FD2"/>
    <w:rsid w:val="00254116"/>
    <w:rsid w:val="00254414"/>
    <w:rsid w:val="0025481D"/>
    <w:rsid w:val="00254B87"/>
    <w:rsid w:val="00254C42"/>
    <w:rsid w:val="00254DCA"/>
    <w:rsid w:val="00254E6E"/>
    <w:rsid w:val="00255051"/>
    <w:rsid w:val="00255216"/>
    <w:rsid w:val="0025523A"/>
    <w:rsid w:val="002553EC"/>
    <w:rsid w:val="0025569B"/>
    <w:rsid w:val="00255718"/>
    <w:rsid w:val="002559FC"/>
    <w:rsid w:val="00255A89"/>
    <w:rsid w:val="00255B2F"/>
    <w:rsid w:val="00255F01"/>
    <w:rsid w:val="0025600C"/>
    <w:rsid w:val="002560C0"/>
    <w:rsid w:val="0025615F"/>
    <w:rsid w:val="002561DD"/>
    <w:rsid w:val="0025623E"/>
    <w:rsid w:val="002562AE"/>
    <w:rsid w:val="002562B9"/>
    <w:rsid w:val="00256305"/>
    <w:rsid w:val="00256335"/>
    <w:rsid w:val="00256419"/>
    <w:rsid w:val="0025645A"/>
    <w:rsid w:val="00256537"/>
    <w:rsid w:val="00256A5C"/>
    <w:rsid w:val="00256BB6"/>
    <w:rsid w:val="00256C9B"/>
    <w:rsid w:val="00257177"/>
    <w:rsid w:val="00257236"/>
    <w:rsid w:val="00257394"/>
    <w:rsid w:val="00257AC2"/>
    <w:rsid w:val="00257B51"/>
    <w:rsid w:val="00257CB6"/>
    <w:rsid w:val="00257DC1"/>
    <w:rsid w:val="00257E50"/>
    <w:rsid w:val="00257F6A"/>
    <w:rsid w:val="00260024"/>
    <w:rsid w:val="00260183"/>
    <w:rsid w:val="0026024D"/>
    <w:rsid w:val="002602A8"/>
    <w:rsid w:val="002603E0"/>
    <w:rsid w:val="002604A2"/>
    <w:rsid w:val="00260652"/>
    <w:rsid w:val="002606AE"/>
    <w:rsid w:val="0026095D"/>
    <w:rsid w:val="00260B80"/>
    <w:rsid w:val="00260C33"/>
    <w:rsid w:val="00260CD4"/>
    <w:rsid w:val="00260D05"/>
    <w:rsid w:val="00260F19"/>
    <w:rsid w:val="00260F9A"/>
    <w:rsid w:val="002616B2"/>
    <w:rsid w:val="0026173C"/>
    <w:rsid w:val="00261AA2"/>
    <w:rsid w:val="00261B3F"/>
    <w:rsid w:val="00261BBC"/>
    <w:rsid w:val="00261CEC"/>
    <w:rsid w:val="00261E32"/>
    <w:rsid w:val="00261E6B"/>
    <w:rsid w:val="00261EA4"/>
    <w:rsid w:val="00261F22"/>
    <w:rsid w:val="0026229E"/>
    <w:rsid w:val="0026291C"/>
    <w:rsid w:val="00262F23"/>
    <w:rsid w:val="00263073"/>
    <w:rsid w:val="002631B0"/>
    <w:rsid w:val="002631DB"/>
    <w:rsid w:val="002634DD"/>
    <w:rsid w:val="00263763"/>
    <w:rsid w:val="002637D4"/>
    <w:rsid w:val="00263A71"/>
    <w:rsid w:val="00263B12"/>
    <w:rsid w:val="00263C60"/>
    <w:rsid w:val="00263D33"/>
    <w:rsid w:val="00263D82"/>
    <w:rsid w:val="00263F5B"/>
    <w:rsid w:val="002642E2"/>
    <w:rsid w:val="002644A7"/>
    <w:rsid w:val="002644C4"/>
    <w:rsid w:val="00264B1F"/>
    <w:rsid w:val="00264B22"/>
    <w:rsid w:val="00264EA3"/>
    <w:rsid w:val="00265018"/>
    <w:rsid w:val="00265261"/>
    <w:rsid w:val="002653E0"/>
    <w:rsid w:val="00265675"/>
    <w:rsid w:val="0026571D"/>
    <w:rsid w:val="0026582B"/>
    <w:rsid w:val="00265B1A"/>
    <w:rsid w:val="00265C19"/>
    <w:rsid w:val="00265C21"/>
    <w:rsid w:val="00265E69"/>
    <w:rsid w:val="00265E98"/>
    <w:rsid w:val="00265F0E"/>
    <w:rsid w:val="0026607A"/>
    <w:rsid w:val="002661F8"/>
    <w:rsid w:val="00266242"/>
    <w:rsid w:val="002667C3"/>
    <w:rsid w:val="002667DF"/>
    <w:rsid w:val="0026685C"/>
    <w:rsid w:val="00266963"/>
    <w:rsid w:val="00266AB0"/>
    <w:rsid w:val="00266B87"/>
    <w:rsid w:val="00266B8B"/>
    <w:rsid w:val="00266CB9"/>
    <w:rsid w:val="0026728E"/>
    <w:rsid w:val="0026731F"/>
    <w:rsid w:val="0026745F"/>
    <w:rsid w:val="00267B82"/>
    <w:rsid w:val="00267CF3"/>
    <w:rsid w:val="00267D48"/>
    <w:rsid w:val="00267FC8"/>
    <w:rsid w:val="00267FD0"/>
    <w:rsid w:val="002701B1"/>
    <w:rsid w:val="002703CE"/>
    <w:rsid w:val="00270892"/>
    <w:rsid w:val="00270CAD"/>
    <w:rsid w:val="00270DEF"/>
    <w:rsid w:val="00270E00"/>
    <w:rsid w:val="00270E4F"/>
    <w:rsid w:val="00270EBF"/>
    <w:rsid w:val="002711D4"/>
    <w:rsid w:val="00271937"/>
    <w:rsid w:val="00271C5F"/>
    <w:rsid w:val="00271CC5"/>
    <w:rsid w:val="00271E90"/>
    <w:rsid w:val="002720D1"/>
    <w:rsid w:val="00272129"/>
    <w:rsid w:val="00272236"/>
    <w:rsid w:val="0027238B"/>
    <w:rsid w:val="00272484"/>
    <w:rsid w:val="00272535"/>
    <w:rsid w:val="00272538"/>
    <w:rsid w:val="0027259B"/>
    <w:rsid w:val="00272776"/>
    <w:rsid w:val="00272970"/>
    <w:rsid w:val="00272AE1"/>
    <w:rsid w:val="00272B2D"/>
    <w:rsid w:val="00272B7C"/>
    <w:rsid w:val="00272BFE"/>
    <w:rsid w:val="00272DC5"/>
    <w:rsid w:val="0027300B"/>
    <w:rsid w:val="002730D8"/>
    <w:rsid w:val="00273138"/>
    <w:rsid w:val="00273192"/>
    <w:rsid w:val="00273357"/>
    <w:rsid w:val="00273764"/>
    <w:rsid w:val="00273932"/>
    <w:rsid w:val="00273D90"/>
    <w:rsid w:val="00273E2E"/>
    <w:rsid w:val="00273E4F"/>
    <w:rsid w:val="00273FA6"/>
    <w:rsid w:val="00274000"/>
    <w:rsid w:val="0027413E"/>
    <w:rsid w:val="002746D2"/>
    <w:rsid w:val="0027495A"/>
    <w:rsid w:val="00274BF4"/>
    <w:rsid w:val="00274C10"/>
    <w:rsid w:val="00274D0C"/>
    <w:rsid w:val="00274DA4"/>
    <w:rsid w:val="00275242"/>
    <w:rsid w:val="00275401"/>
    <w:rsid w:val="0027540B"/>
    <w:rsid w:val="002756A2"/>
    <w:rsid w:val="0027579F"/>
    <w:rsid w:val="002757B3"/>
    <w:rsid w:val="002757C4"/>
    <w:rsid w:val="00275B3A"/>
    <w:rsid w:val="00275BE3"/>
    <w:rsid w:val="00275D73"/>
    <w:rsid w:val="00275DB0"/>
    <w:rsid w:val="00275E7E"/>
    <w:rsid w:val="00275F6E"/>
    <w:rsid w:val="0027602A"/>
    <w:rsid w:val="002761C4"/>
    <w:rsid w:val="002763F8"/>
    <w:rsid w:val="0027691A"/>
    <w:rsid w:val="00276A0D"/>
    <w:rsid w:val="00276A2A"/>
    <w:rsid w:val="00276AE3"/>
    <w:rsid w:val="00276AEB"/>
    <w:rsid w:val="00276B6A"/>
    <w:rsid w:val="00276C61"/>
    <w:rsid w:val="002770C2"/>
    <w:rsid w:val="00277142"/>
    <w:rsid w:val="0027726E"/>
    <w:rsid w:val="00277314"/>
    <w:rsid w:val="002773F4"/>
    <w:rsid w:val="002774F6"/>
    <w:rsid w:val="002774FE"/>
    <w:rsid w:val="00277765"/>
    <w:rsid w:val="002777E2"/>
    <w:rsid w:val="00277901"/>
    <w:rsid w:val="00277D81"/>
    <w:rsid w:val="00277EFB"/>
    <w:rsid w:val="00277F8A"/>
    <w:rsid w:val="0028010D"/>
    <w:rsid w:val="0028048D"/>
    <w:rsid w:val="002804B6"/>
    <w:rsid w:val="002804D7"/>
    <w:rsid w:val="0028056D"/>
    <w:rsid w:val="0028063A"/>
    <w:rsid w:val="002806EC"/>
    <w:rsid w:val="00280930"/>
    <w:rsid w:val="00280B85"/>
    <w:rsid w:val="00280EA6"/>
    <w:rsid w:val="00280F05"/>
    <w:rsid w:val="00280F0B"/>
    <w:rsid w:val="002810D9"/>
    <w:rsid w:val="0028116B"/>
    <w:rsid w:val="002812DE"/>
    <w:rsid w:val="002818DF"/>
    <w:rsid w:val="0028195B"/>
    <w:rsid w:val="00281A88"/>
    <w:rsid w:val="00282005"/>
    <w:rsid w:val="002820C5"/>
    <w:rsid w:val="002821E2"/>
    <w:rsid w:val="00282664"/>
    <w:rsid w:val="002826EA"/>
    <w:rsid w:val="002827B3"/>
    <w:rsid w:val="00282A84"/>
    <w:rsid w:val="00282B79"/>
    <w:rsid w:val="00282BCB"/>
    <w:rsid w:val="00282CAC"/>
    <w:rsid w:val="00282EC1"/>
    <w:rsid w:val="00282F16"/>
    <w:rsid w:val="0028326C"/>
    <w:rsid w:val="002832B0"/>
    <w:rsid w:val="00283322"/>
    <w:rsid w:val="0028332A"/>
    <w:rsid w:val="00283506"/>
    <w:rsid w:val="00283AE1"/>
    <w:rsid w:val="00283D2D"/>
    <w:rsid w:val="00283D69"/>
    <w:rsid w:val="00283E71"/>
    <w:rsid w:val="002841E5"/>
    <w:rsid w:val="0028456A"/>
    <w:rsid w:val="002845A1"/>
    <w:rsid w:val="00284675"/>
    <w:rsid w:val="00284CF9"/>
    <w:rsid w:val="00284EF3"/>
    <w:rsid w:val="00285141"/>
    <w:rsid w:val="00285965"/>
    <w:rsid w:val="00285BD9"/>
    <w:rsid w:val="00285E0F"/>
    <w:rsid w:val="00286063"/>
    <w:rsid w:val="00286100"/>
    <w:rsid w:val="00286164"/>
    <w:rsid w:val="002861F2"/>
    <w:rsid w:val="00286890"/>
    <w:rsid w:val="00286AAD"/>
    <w:rsid w:val="00286DEB"/>
    <w:rsid w:val="00286E10"/>
    <w:rsid w:val="00286EDB"/>
    <w:rsid w:val="002874D8"/>
    <w:rsid w:val="00287B83"/>
    <w:rsid w:val="00287C91"/>
    <w:rsid w:val="00287E5A"/>
    <w:rsid w:val="00287E6F"/>
    <w:rsid w:val="00287FB5"/>
    <w:rsid w:val="002901B2"/>
    <w:rsid w:val="002902A8"/>
    <w:rsid w:val="00290413"/>
    <w:rsid w:val="002906A1"/>
    <w:rsid w:val="002909E5"/>
    <w:rsid w:val="00290BBA"/>
    <w:rsid w:val="00290F3D"/>
    <w:rsid w:val="00290FC0"/>
    <w:rsid w:val="00291477"/>
    <w:rsid w:val="00291638"/>
    <w:rsid w:val="002919B0"/>
    <w:rsid w:val="00291AFB"/>
    <w:rsid w:val="00291B4D"/>
    <w:rsid w:val="00291CEC"/>
    <w:rsid w:val="00291D3E"/>
    <w:rsid w:val="00291D9D"/>
    <w:rsid w:val="00291EAB"/>
    <w:rsid w:val="00291F0E"/>
    <w:rsid w:val="00292037"/>
    <w:rsid w:val="00292092"/>
    <w:rsid w:val="002925F8"/>
    <w:rsid w:val="002926F9"/>
    <w:rsid w:val="00292807"/>
    <w:rsid w:val="002928EE"/>
    <w:rsid w:val="0029290C"/>
    <w:rsid w:val="002929FA"/>
    <w:rsid w:val="00292AB9"/>
    <w:rsid w:val="00292C32"/>
    <w:rsid w:val="00292D0B"/>
    <w:rsid w:val="00292E19"/>
    <w:rsid w:val="002930BB"/>
    <w:rsid w:val="0029323A"/>
    <w:rsid w:val="002933E6"/>
    <w:rsid w:val="00293485"/>
    <w:rsid w:val="00293673"/>
    <w:rsid w:val="00293797"/>
    <w:rsid w:val="0029381E"/>
    <w:rsid w:val="00293A44"/>
    <w:rsid w:val="00293D11"/>
    <w:rsid w:val="00293FC9"/>
    <w:rsid w:val="00294017"/>
    <w:rsid w:val="002940D1"/>
    <w:rsid w:val="00294230"/>
    <w:rsid w:val="002943C9"/>
    <w:rsid w:val="00294589"/>
    <w:rsid w:val="00294789"/>
    <w:rsid w:val="0029488C"/>
    <w:rsid w:val="00294898"/>
    <w:rsid w:val="0029489B"/>
    <w:rsid w:val="00294920"/>
    <w:rsid w:val="00294AEA"/>
    <w:rsid w:val="00294AEC"/>
    <w:rsid w:val="00294D19"/>
    <w:rsid w:val="00294E8E"/>
    <w:rsid w:val="0029503D"/>
    <w:rsid w:val="002956D1"/>
    <w:rsid w:val="00295734"/>
    <w:rsid w:val="00295790"/>
    <w:rsid w:val="00295A8E"/>
    <w:rsid w:val="00295BE4"/>
    <w:rsid w:val="0029602F"/>
    <w:rsid w:val="0029616C"/>
    <w:rsid w:val="002961D2"/>
    <w:rsid w:val="002962F8"/>
    <w:rsid w:val="002963DE"/>
    <w:rsid w:val="00296443"/>
    <w:rsid w:val="002966AE"/>
    <w:rsid w:val="002968A7"/>
    <w:rsid w:val="00296A93"/>
    <w:rsid w:val="00296B0E"/>
    <w:rsid w:val="00296C88"/>
    <w:rsid w:val="002973F3"/>
    <w:rsid w:val="00297457"/>
    <w:rsid w:val="0029778D"/>
    <w:rsid w:val="0029779E"/>
    <w:rsid w:val="00297A5A"/>
    <w:rsid w:val="00297E85"/>
    <w:rsid w:val="002A0D54"/>
    <w:rsid w:val="002A107B"/>
    <w:rsid w:val="002A10CF"/>
    <w:rsid w:val="002A12E3"/>
    <w:rsid w:val="002A12F8"/>
    <w:rsid w:val="002A137E"/>
    <w:rsid w:val="002A14E1"/>
    <w:rsid w:val="002A1559"/>
    <w:rsid w:val="002A1832"/>
    <w:rsid w:val="002A1B67"/>
    <w:rsid w:val="002A1C05"/>
    <w:rsid w:val="002A1E2C"/>
    <w:rsid w:val="002A2014"/>
    <w:rsid w:val="002A2049"/>
    <w:rsid w:val="002A2128"/>
    <w:rsid w:val="002A26DC"/>
    <w:rsid w:val="002A2766"/>
    <w:rsid w:val="002A2795"/>
    <w:rsid w:val="002A288F"/>
    <w:rsid w:val="002A2AD9"/>
    <w:rsid w:val="002A2BA9"/>
    <w:rsid w:val="002A2BDE"/>
    <w:rsid w:val="002A2DE4"/>
    <w:rsid w:val="002A2DEC"/>
    <w:rsid w:val="002A3064"/>
    <w:rsid w:val="002A30AB"/>
    <w:rsid w:val="002A3752"/>
    <w:rsid w:val="002A3838"/>
    <w:rsid w:val="002A38DF"/>
    <w:rsid w:val="002A3BBA"/>
    <w:rsid w:val="002A3EC7"/>
    <w:rsid w:val="002A43EB"/>
    <w:rsid w:val="002A4523"/>
    <w:rsid w:val="002A45C1"/>
    <w:rsid w:val="002A4649"/>
    <w:rsid w:val="002A4B8D"/>
    <w:rsid w:val="002A4C32"/>
    <w:rsid w:val="002A4C9E"/>
    <w:rsid w:val="002A4DA5"/>
    <w:rsid w:val="002A4E35"/>
    <w:rsid w:val="002A52D0"/>
    <w:rsid w:val="002A53E5"/>
    <w:rsid w:val="002A5402"/>
    <w:rsid w:val="002A58D1"/>
    <w:rsid w:val="002A5AB9"/>
    <w:rsid w:val="002A5BB9"/>
    <w:rsid w:val="002A5CE3"/>
    <w:rsid w:val="002A5D29"/>
    <w:rsid w:val="002A5ED6"/>
    <w:rsid w:val="002A5EFA"/>
    <w:rsid w:val="002A5FA9"/>
    <w:rsid w:val="002A611F"/>
    <w:rsid w:val="002A61EC"/>
    <w:rsid w:val="002A62EF"/>
    <w:rsid w:val="002A64E8"/>
    <w:rsid w:val="002A6547"/>
    <w:rsid w:val="002A6677"/>
    <w:rsid w:val="002A67EA"/>
    <w:rsid w:val="002A6941"/>
    <w:rsid w:val="002A6DDF"/>
    <w:rsid w:val="002A6FE5"/>
    <w:rsid w:val="002A702C"/>
    <w:rsid w:val="002A7285"/>
    <w:rsid w:val="002A766A"/>
    <w:rsid w:val="002A7719"/>
    <w:rsid w:val="002A7749"/>
    <w:rsid w:val="002A78DF"/>
    <w:rsid w:val="002A7B6C"/>
    <w:rsid w:val="002A7C67"/>
    <w:rsid w:val="002A7D73"/>
    <w:rsid w:val="002A7E2E"/>
    <w:rsid w:val="002A7F79"/>
    <w:rsid w:val="002B077C"/>
    <w:rsid w:val="002B0BAE"/>
    <w:rsid w:val="002B0BC9"/>
    <w:rsid w:val="002B0BFE"/>
    <w:rsid w:val="002B0CE4"/>
    <w:rsid w:val="002B0E09"/>
    <w:rsid w:val="002B0E85"/>
    <w:rsid w:val="002B1020"/>
    <w:rsid w:val="002B112F"/>
    <w:rsid w:val="002B1277"/>
    <w:rsid w:val="002B1304"/>
    <w:rsid w:val="002B140B"/>
    <w:rsid w:val="002B148F"/>
    <w:rsid w:val="002B1B8C"/>
    <w:rsid w:val="002B1BC2"/>
    <w:rsid w:val="002B1E6E"/>
    <w:rsid w:val="002B1FB3"/>
    <w:rsid w:val="002B2008"/>
    <w:rsid w:val="002B2177"/>
    <w:rsid w:val="002B225D"/>
    <w:rsid w:val="002B2608"/>
    <w:rsid w:val="002B2856"/>
    <w:rsid w:val="002B295E"/>
    <w:rsid w:val="002B2980"/>
    <w:rsid w:val="002B2A5E"/>
    <w:rsid w:val="002B2AA7"/>
    <w:rsid w:val="002B2E8F"/>
    <w:rsid w:val="002B3044"/>
    <w:rsid w:val="002B3068"/>
    <w:rsid w:val="002B31A5"/>
    <w:rsid w:val="002B31E1"/>
    <w:rsid w:val="002B333D"/>
    <w:rsid w:val="002B35F3"/>
    <w:rsid w:val="002B36E8"/>
    <w:rsid w:val="002B39AC"/>
    <w:rsid w:val="002B3DD4"/>
    <w:rsid w:val="002B3E08"/>
    <w:rsid w:val="002B3F32"/>
    <w:rsid w:val="002B3FAA"/>
    <w:rsid w:val="002B4151"/>
    <w:rsid w:val="002B420B"/>
    <w:rsid w:val="002B42F6"/>
    <w:rsid w:val="002B44F3"/>
    <w:rsid w:val="002B47E7"/>
    <w:rsid w:val="002B49DF"/>
    <w:rsid w:val="002B49EF"/>
    <w:rsid w:val="002B4CD8"/>
    <w:rsid w:val="002B5389"/>
    <w:rsid w:val="002B538E"/>
    <w:rsid w:val="002B5601"/>
    <w:rsid w:val="002B575C"/>
    <w:rsid w:val="002B5958"/>
    <w:rsid w:val="002B5AD9"/>
    <w:rsid w:val="002B5C7A"/>
    <w:rsid w:val="002B5DB6"/>
    <w:rsid w:val="002B5FB2"/>
    <w:rsid w:val="002B600A"/>
    <w:rsid w:val="002B63EA"/>
    <w:rsid w:val="002B6701"/>
    <w:rsid w:val="002B6B4B"/>
    <w:rsid w:val="002B6BA3"/>
    <w:rsid w:val="002B6C1C"/>
    <w:rsid w:val="002B6F50"/>
    <w:rsid w:val="002B6F78"/>
    <w:rsid w:val="002B701E"/>
    <w:rsid w:val="002B71B2"/>
    <w:rsid w:val="002B722D"/>
    <w:rsid w:val="002B768D"/>
    <w:rsid w:val="002B7808"/>
    <w:rsid w:val="002B7944"/>
    <w:rsid w:val="002B7D8E"/>
    <w:rsid w:val="002B7E84"/>
    <w:rsid w:val="002C0045"/>
    <w:rsid w:val="002C051B"/>
    <w:rsid w:val="002C061F"/>
    <w:rsid w:val="002C07A4"/>
    <w:rsid w:val="002C0BE8"/>
    <w:rsid w:val="002C0EB5"/>
    <w:rsid w:val="002C116C"/>
    <w:rsid w:val="002C11A5"/>
    <w:rsid w:val="002C133A"/>
    <w:rsid w:val="002C138C"/>
    <w:rsid w:val="002C14FE"/>
    <w:rsid w:val="002C1809"/>
    <w:rsid w:val="002C184B"/>
    <w:rsid w:val="002C192D"/>
    <w:rsid w:val="002C1956"/>
    <w:rsid w:val="002C1A02"/>
    <w:rsid w:val="002C1B30"/>
    <w:rsid w:val="002C1D11"/>
    <w:rsid w:val="002C1D44"/>
    <w:rsid w:val="002C1ED2"/>
    <w:rsid w:val="002C1EF3"/>
    <w:rsid w:val="002C2034"/>
    <w:rsid w:val="002C207F"/>
    <w:rsid w:val="002C20C5"/>
    <w:rsid w:val="002C20DD"/>
    <w:rsid w:val="002C248F"/>
    <w:rsid w:val="002C2497"/>
    <w:rsid w:val="002C24E5"/>
    <w:rsid w:val="002C2581"/>
    <w:rsid w:val="002C25D6"/>
    <w:rsid w:val="002C26E0"/>
    <w:rsid w:val="002C2763"/>
    <w:rsid w:val="002C28CA"/>
    <w:rsid w:val="002C2A4E"/>
    <w:rsid w:val="002C2A6F"/>
    <w:rsid w:val="002C2D0B"/>
    <w:rsid w:val="002C2D84"/>
    <w:rsid w:val="002C2D9B"/>
    <w:rsid w:val="002C2E5C"/>
    <w:rsid w:val="002C312A"/>
    <w:rsid w:val="002C3336"/>
    <w:rsid w:val="002C34DD"/>
    <w:rsid w:val="002C35B2"/>
    <w:rsid w:val="002C35D1"/>
    <w:rsid w:val="002C3C8D"/>
    <w:rsid w:val="002C401F"/>
    <w:rsid w:val="002C4085"/>
    <w:rsid w:val="002C47C8"/>
    <w:rsid w:val="002C47DB"/>
    <w:rsid w:val="002C48D5"/>
    <w:rsid w:val="002C4A09"/>
    <w:rsid w:val="002C4A85"/>
    <w:rsid w:val="002C4B91"/>
    <w:rsid w:val="002C4F10"/>
    <w:rsid w:val="002C509D"/>
    <w:rsid w:val="002C5141"/>
    <w:rsid w:val="002C5466"/>
    <w:rsid w:val="002C5516"/>
    <w:rsid w:val="002C56DD"/>
    <w:rsid w:val="002C5712"/>
    <w:rsid w:val="002C5E85"/>
    <w:rsid w:val="002C618F"/>
    <w:rsid w:val="002C6356"/>
    <w:rsid w:val="002C6492"/>
    <w:rsid w:val="002C64D8"/>
    <w:rsid w:val="002C6544"/>
    <w:rsid w:val="002C67FE"/>
    <w:rsid w:val="002C68D9"/>
    <w:rsid w:val="002C68E3"/>
    <w:rsid w:val="002C698B"/>
    <w:rsid w:val="002C6A1A"/>
    <w:rsid w:val="002C6AAC"/>
    <w:rsid w:val="002C6B8C"/>
    <w:rsid w:val="002C6CD6"/>
    <w:rsid w:val="002C6DB3"/>
    <w:rsid w:val="002C6E4C"/>
    <w:rsid w:val="002C6E82"/>
    <w:rsid w:val="002C6FC3"/>
    <w:rsid w:val="002C6FD0"/>
    <w:rsid w:val="002C74F9"/>
    <w:rsid w:val="002C7578"/>
    <w:rsid w:val="002C76B2"/>
    <w:rsid w:val="002C78E8"/>
    <w:rsid w:val="002C7AB5"/>
    <w:rsid w:val="002C7B84"/>
    <w:rsid w:val="002C7BF4"/>
    <w:rsid w:val="002C7C1F"/>
    <w:rsid w:val="002C7CB1"/>
    <w:rsid w:val="002C7F7A"/>
    <w:rsid w:val="002D0020"/>
    <w:rsid w:val="002D0129"/>
    <w:rsid w:val="002D029F"/>
    <w:rsid w:val="002D038E"/>
    <w:rsid w:val="002D0444"/>
    <w:rsid w:val="002D0BD8"/>
    <w:rsid w:val="002D0DBA"/>
    <w:rsid w:val="002D0E24"/>
    <w:rsid w:val="002D1757"/>
    <w:rsid w:val="002D19DC"/>
    <w:rsid w:val="002D1BF6"/>
    <w:rsid w:val="002D1CA4"/>
    <w:rsid w:val="002D1D8C"/>
    <w:rsid w:val="002D1DA9"/>
    <w:rsid w:val="002D1E06"/>
    <w:rsid w:val="002D1E55"/>
    <w:rsid w:val="002D22E0"/>
    <w:rsid w:val="002D22F8"/>
    <w:rsid w:val="002D27D3"/>
    <w:rsid w:val="002D2822"/>
    <w:rsid w:val="002D2960"/>
    <w:rsid w:val="002D2BFF"/>
    <w:rsid w:val="002D2C1B"/>
    <w:rsid w:val="002D2D2A"/>
    <w:rsid w:val="002D2D5B"/>
    <w:rsid w:val="002D2DB5"/>
    <w:rsid w:val="002D2DF0"/>
    <w:rsid w:val="002D2E62"/>
    <w:rsid w:val="002D2EC4"/>
    <w:rsid w:val="002D2F13"/>
    <w:rsid w:val="002D34F3"/>
    <w:rsid w:val="002D3622"/>
    <w:rsid w:val="002D363D"/>
    <w:rsid w:val="002D38A5"/>
    <w:rsid w:val="002D3EDD"/>
    <w:rsid w:val="002D3EFB"/>
    <w:rsid w:val="002D402D"/>
    <w:rsid w:val="002D4033"/>
    <w:rsid w:val="002D44AB"/>
    <w:rsid w:val="002D452D"/>
    <w:rsid w:val="002D48E8"/>
    <w:rsid w:val="002D4907"/>
    <w:rsid w:val="002D4CB4"/>
    <w:rsid w:val="002D5083"/>
    <w:rsid w:val="002D518C"/>
    <w:rsid w:val="002D51EA"/>
    <w:rsid w:val="002D52A6"/>
    <w:rsid w:val="002D53A2"/>
    <w:rsid w:val="002D53A4"/>
    <w:rsid w:val="002D5606"/>
    <w:rsid w:val="002D563D"/>
    <w:rsid w:val="002D5947"/>
    <w:rsid w:val="002D5B6C"/>
    <w:rsid w:val="002D5C94"/>
    <w:rsid w:val="002D5ECF"/>
    <w:rsid w:val="002D652D"/>
    <w:rsid w:val="002D663C"/>
    <w:rsid w:val="002D668F"/>
    <w:rsid w:val="002D67BC"/>
    <w:rsid w:val="002D68D8"/>
    <w:rsid w:val="002D69B4"/>
    <w:rsid w:val="002D6C27"/>
    <w:rsid w:val="002D6CD4"/>
    <w:rsid w:val="002D6D11"/>
    <w:rsid w:val="002D6D18"/>
    <w:rsid w:val="002D6D67"/>
    <w:rsid w:val="002D70D3"/>
    <w:rsid w:val="002D71AB"/>
    <w:rsid w:val="002D73F3"/>
    <w:rsid w:val="002D7438"/>
    <w:rsid w:val="002D74F9"/>
    <w:rsid w:val="002D7920"/>
    <w:rsid w:val="002D7A3D"/>
    <w:rsid w:val="002D7D18"/>
    <w:rsid w:val="002D7D2B"/>
    <w:rsid w:val="002E0030"/>
    <w:rsid w:val="002E029B"/>
    <w:rsid w:val="002E066C"/>
    <w:rsid w:val="002E095A"/>
    <w:rsid w:val="002E0AB0"/>
    <w:rsid w:val="002E0AB7"/>
    <w:rsid w:val="002E0B39"/>
    <w:rsid w:val="002E0C55"/>
    <w:rsid w:val="002E0CCB"/>
    <w:rsid w:val="002E0E22"/>
    <w:rsid w:val="002E0F70"/>
    <w:rsid w:val="002E104A"/>
    <w:rsid w:val="002E104B"/>
    <w:rsid w:val="002E12B6"/>
    <w:rsid w:val="002E1338"/>
    <w:rsid w:val="002E1389"/>
    <w:rsid w:val="002E14C4"/>
    <w:rsid w:val="002E1716"/>
    <w:rsid w:val="002E181A"/>
    <w:rsid w:val="002E1956"/>
    <w:rsid w:val="002E19FB"/>
    <w:rsid w:val="002E1B17"/>
    <w:rsid w:val="002E1C7F"/>
    <w:rsid w:val="002E1F44"/>
    <w:rsid w:val="002E1FD6"/>
    <w:rsid w:val="002E22CC"/>
    <w:rsid w:val="002E22EC"/>
    <w:rsid w:val="002E2309"/>
    <w:rsid w:val="002E236F"/>
    <w:rsid w:val="002E239F"/>
    <w:rsid w:val="002E2653"/>
    <w:rsid w:val="002E270A"/>
    <w:rsid w:val="002E2C2D"/>
    <w:rsid w:val="002E2CAB"/>
    <w:rsid w:val="002E2D14"/>
    <w:rsid w:val="002E2F13"/>
    <w:rsid w:val="002E2F4C"/>
    <w:rsid w:val="002E3406"/>
    <w:rsid w:val="002E35AF"/>
    <w:rsid w:val="002E363E"/>
    <w:rsid w:val="002E3785"/>
    <w:rsid w:val="002E3AAE"/>
    <w:rsid w:val="002E3AB4"/>
    <w:rsid w:val="002E3D1C"/>
    <w:rsid w:val="002E3E35"/>
    <w:rsid w:val="002E4022"/>
    <w:rsid w:val="002E4115"/>
    <w:rsid w:val="002E4416"/>
    <w:rsid w:val="002E4F1D"/>
    <w:rsid w:val="002E50E2"/>
    <w:rsid w:val="002E5100"/>
    <w:rsid w:val="002E5425"/>
    <w:rsid w:val="002E5744"/>
    <w:rsid w:val="002E5879"/>
    <w:rsid w:val="002E5B68"/>
    <w:rsid w:val="002E5C2C"/>
    <w:rsid w:val="002E5C92"/>
    <w:rsid w:val="002E5CA7"/>
    <w:rsid w:val="002E5CCF"/>
    <w:rsid w:val="002E5E28"/>
    <w:rsid w:val="002E5E39"/>
    <w:rsid w:val="002E611B"/>
    <w:rsid w:val="002E62BB"/>
    <w:rsid w:val="002E63B8"/>
    <w:rsid w:val="002E63DF"/>
    <w:rsid w:val="002E640C"/>
    <w:rsid w:val="002E64DB"/>
    <w:rsid w:val="002E654F"/>
    <w:rsid w:val="002E65B8"/>
    <w:rsid w:val="002E668A"/>
    <w:rsid w:val="002E680A"/>
    <w:rsid w:val="002E6AAA"/>
    <w:rsid w:val="002E6D22"/>
    <w:rsid w:val="002E6D23"/>
    <w:rsid w:val="002E6D9B"/>
    <w:rsid w:val="002E6FED"/>
    <w:rsid w:val="002E70ED"/>
    <w:rsid w:val="002E74C5"/>
    <w:rsid w:val="002E76DF"/>
    <w:rsid w:val="002E7995"/>
    <w:rsid w:val="002E7A10"/>
    <w:rsid w:val="002E7BBD"/>
    <w:rsid w:val="002E7F74"/>
    <w:rsid w:val="002F0070"/>
    <w:rsid w:val="002F01A8"/>
    <w:rsid w:val="002F02AB"/>
    <w:rsid w:val="002F030C"/>
    <w:rsid w:val="002F0958"/>
    <w:rsid w:val="002F0966"/>
    <w:rsid w:val="002F0A9E"/>
    <w:rsid w:val="002F0EA4"/>
    <w:rsid w:val="002F0F21"/>
    <w:rsid w:val="002F1010"/>
    <w:rsid w:val="002F1036"/>
    <w:rsid w:val="002F11C3"/>
    <w:rsid w:val="002F1221"/>
    <w:rsid w:val="002F1334"/>
    <w:rsid w:val="002F14E7"/>
    <w:rsid w:val="002F1515"/>
    <w:rsid w:val="002F1684"/>
    <w:rsid w:val="002F18B4"/>
    <w:rsid w:val="002F1979"/>
    <w:rsid w:val="002F1A83"/>
    <w:rsid w:val="002F1FE1"/>
    <w:rsid w:val="002F2354"/>
    <w:rsid w:val="002F23F3"/>
    <w:rsid w:val="002F2661"/>
    <w:rsid w:val="002F281A"/>
    <w:rsid w:val="002F28AB"/>
    <w:rsid w:val="002F2BA5"/>
    <w:rsid w:val="002F2C1B"/>
    <w:rsid w:val="002F2CE8"/>
    <w:rsid w:val="002F2F77"/>
    <w:rsid w:val="002F317A"/>
    <w:rsid w:val="002F32C2"/>
    <w:rsid w:val="002F3305"/>
    <w:rsid w:val="002F33AA"/>
    <w:rsid w:val="002F3472"/>
    <w:rsid w:val="002F3502"/>
    <w:rsid w:val="002F35D4"/>
    <w:rsid w:val="002F396F"/>
    <w:rsid w:val="002F3B63"/>
    <w:rsid w:val="002F3CB5"/>
    <w:rsid w:val="002F432A"/>
    <w:rsid w:val="002F46FB"/>
    <w:rsid w:val="002F4756"/>
    <w:rsid w:val="002F4C2D"/>
    <w:rsid w:val="002F4E13"/>
    <w:rsid w:val="002F4F02"/>
    <w:rsid w:val="002F5180"/>
    <w:rsid w:val="002F52FC"/>
    <w:rsid w:val="002F5312"/>
    <w:rsid w:val="002F56A8"/>
    <w:rsid w:val="002F585B"/>
    <w:rsid w:val="002F597B"/>
    <w:rsid w:val="002F5C0D"/>
    <w:rsid w:val="002F5E83"/>
    <w:rsid w:val="002F6090"/>
    <w:rsid w:val="002F60A5"/>
    <w:rsid w:val="002F628A"/>
    <w:rsid w:val="002F62D6"/>
    <w:rsid w:val="002F639F"/>
    <w:rsid w:val="002F6495"/>
    <w:rsid w:val="002F6522"/>
    <w:rsid w:val="002F65CB"/>
    <w:rsid w:val="002F6811"/>
    <w:rsid w:val="002F6A43"/>
    <w:rsid w:val="002F6A80"/>
    <w:rsid w:val="002F701B"/>
    <w:rsid w:val="002F727A"/>
    <w:rsid w:val="002F74B3"/>
    <w:rsid w:val="002F756F"/>
    <w:rsid w:val="002F75C1"/>
    <w:rsid w:val="002F78AB"/>
    <w:rsid w:val="002F7A09"/>
    <w:rsid w:val="002F7A0D"/>
    <w:rsid w:val="002F7D0E"/>
    <w:rsid w:val="003001C2"/>
    <w:rsid w:val="00300235"/>
    <w:rsid w:val="00300371"/>
    <w:rsid w:val="00300601"/>
    <w:rsid w:val="00300719"/>
    <w:rsid w:val="00300E1A"/>
    <w:rsid w:val="00300F35"/>
    <w:rsid w:val="00300F87"/>
    <w:rsid w:val="00300FAB"/>
    <w:rsid w:val="00300FC8"/>
    <w:rsid w:val="00301040"/>
    <w:rsid w:val="003010F4"/>
    <w:rsid w:val="0030130F"/>
    <w:rsid w:val="003015B5"/>
    <w:rsid w:val="00301635"/>
    <w:rsid w:val="00301890"/>
    <w:rsid w:val="00301A3C"/>
    <w:rsid w:val="00301C41"/>
    <w:rsid w:val="00301CD6"/>
    <w:rsid w:val="00301D5B"/>
    <w:rsid w:val="0030208A"/>
    <w:rsid w:val="00302117"/>
    <w:rsid w:val="00302135"/>
    <w:rsid w:val="003024A9"/>
    <w:rsid w:val="00302753"/>
    <w:rsid w:val="00302904"/>
    <w:rsid w:val="0030296A"/>
    <w:rsid w:val="00302A74"/>
    <w:rsid w:val="00302C18"/>
    <w:rsid w:val="00302DF8"/>
    <w:rsid w:val="00302E60"/>
    <w:rsid w:val="00302EED"/>
    <w:rsid w:val="0030313B"/>
    <w:rsid w:val="00303266"/>
    <w:rsid w:val="003033B0"/>
    <w:rsid w:val="003037A5"/>
    <w:rsid w:val="00303BAB"/>
    <w:rsid w:val="00303C5A"/>
    <w:rsid w:val="00303C7C"/>
    <w:rsid w:val="003040E6"/>
    <w:rsid w:val="00304109"/>
    <w:rsid w:val="003043F6"/>
    <w:rsid w:val="00304610"/>
    <w:rsid w:val="003047FE"/>
    <w:rsid w:val="003048AA"/>
    <w:rsid w:val="00304968"/>
    <w:rsid w:val="00304C43"/>
    <w:rsid w:val="00304C72"/>
    <w:rsid w:val="00304E3C"/>
    <w:rsid w:val="00305096"/>
    <w:rsid w:val="00305144"/>
    <w:rsid w:val="003053F9"/>
    <w:rsid w:val="003054C4"/>
    <w:rsid w:val="00305848"/>
    <w:rsid w:val="00305B85"/>
    <w:rsid w:val="00305BEB"/>
    <w:rsid w:val="00305CF0"/>
    <w:rsid w:val="00305D20"/>
    <w:rsid w:val="00305D8C"/>
    <w:rsid w:val="00305DB2"/>
    <w:rsid w:val="00305FB7"/>
    <w:rsid w:val="0030607D"/>
    <w:rsid w:val="00306406"/>
    <w:rsid w:val="0030642B"/>
    <w:rsid w:val="003065FB"/>
    <w:rsid w:val="003066C8"/>
    <w:rsid w:val="003066DF"/>
    <w:rsid w:val="003066E1"/>
    <w:rsid w:val="003068DA"/>
    <w:rsid w:val="00306DC8"/>
    <w:rsid w:val="00306DF8"/>
    <w:rsid w:val="00306E1B"/>
    <w:rsid w:val="00306F41"/>
    <w:rsid w:val="003070D8"/>
    <w:rsid w:val="00307178"/>
    <w:rsid w:val="003073C4"/>
    <w:rsid w:val="003078F6"/>
    <w:rsid w:val="00307A18"/>
    <w:rsid w:val="00307C42"/>
    <w:rsid w:val="00307C8E"/>
    <w:rsid w:val="00307DFD"/>
    <w:rsid w:val="00307F6A"/>
    <w:rsid w:val="00310480"/>
    <w:rsid w:val="003109E4"/>
    <w:rsid w:val="00310C14"/>
    <w:rsid w:val="00310CC0"/>
    <w:rsid w:val="00310E04"/>
    <w:rsid w:val="00311040"/>
    <w:rsid w:val="0031108B"/>
    <w:rsid w:val="0031114F"/>
    <w:rsid w:val="00311227"/>
    <w:rsid w:val="0031123F"/>
    <w:rsid w:val="00311268"/>
    <w:rsid w:val="00311290"/>
    <w:rsid w:val="00311331"/>
    <w:rsid w:val="00311528"/>
    <w:rsid w:val="003115F2"/>
    <w:rsid w:val="003118C2"/>
    <w:rsid w:val="00311A9B"/>
    <w:rsid w:val="00311BB4"/>
    <w:rsid w:val="00311E17"/>
    <w:rsid w:val="00311F58"/>
    <w:rsid w:val="00312385"/>
    <w:rsid w:val="003124EE"/>
    <w:rsid w:val="00312536"/>
    <w:rsid w:val="00312677"/>
    <w:rsid w:val="00312749"/>
    <w:rsid w:val="00312799"/>
    <w:rsid w:val="00312AB6"/>
    <w:rsid w:val="00312C60"/>
    <w:rsid w:val="00313397"/>
    <w:rsid w:val="003137C0"/>
    <w:rsid w:val="003139CA"/>
    <w:rsid w:val="00313AD5"/>
    <w:rsid w:val="00313B0F"/>
    <w:rsid w:val="00313C6D"/>
    <w:rsid w:val="00313CF4"/>
    <w:rsid w:val="00313D5C"/>
    <w:rsid w:val="00313E44"/>
    <w:rsid w:val="00313EE7"/>
    <w:rsid w:val="003140DD"/>
    <w:rsid w:val="0031434B"/>
    <w:rsid w:val="00314397"/>
    <w:rsid w:val="0031443B"/>
    <w:rsid w:val="00314504"/>
    <w:rsid w:val="003145EC"/>
    <w:rsid w:val="003146CA"/>
    <w:rsid w:val="003147F7"/>
    <w:rsid w:val="00314878"/>
    <w:rsid w:val="00314A74"/>
    <w:rsid w:val="00314A9D"/>
    <w:rsid w:val="00314B00"/>
    <w:rsid w:val="00314CF9"/>
    <w:rsid w:val="00314DD2"/>
    <w:rsid w:val="00314FB9"/>
    <w:rsid w:val="0031503B"/>
    <w:rsid w:val="003153A4"/>
    <w:rsid w:val="003155A3"/>
    <w:rsid w:val="0031586D"/>
    <w:rsid w:val="0031597D"/>
    <w:rsid w:val="003159C1"/>
    <w:rsid w:val="00315D5A"/>
    <w:rsid w:val="00315EF0"/>
    <w:rsid w:val="00316000"/>
    <w:rsid w:val="00316295"/>
    <w:rsid w:val="003165E1"/>
    <w:rsid w:val="00316691"/>
    <w:rsid w:val="00316764"/>
    <w:rsid w:val="00316856"/>
    <w:rsid w:val="00316942"/>
    <w:rsid w:val="00316963"/>
    <w:rsid w:val="00317030"/>
    <w:rsid w:val="00317088"/>
    <w:rsid w:val="0031710B"/>
    <w:rsid w:val="0031766C"/>
    <w:rsid w:val="003176A7"/>
    <w:rsid w:val="00317CD6"/>
    <w:rsid w:val="00320131"/>
    <w:rsid w:val="00320235"/>
    <w:rsid w:val="0032051F"/>
    <w:rsid w:val="003207C9"/>
    <w:rsid w:val="00320803"/>
    <w:rsid w:val="00320857"/>
    <w:rsid w:val="00320B14"/>
    <w:rsid w:val="00320E9C"/>
    <w:rsid w:val="003210CD"/>
    <w:rsid w:val="00321302"/>
    <w:rsid w:val="00321414"/>
    <w:rsid w:val="00321470"/>
    <w:rsid w:val="00321641"/>
    <w:rsid w:val="00321663"/>
    <w:rsid w:val="00321702"/>
    <w:rsid w:val="0032199A"/>
    <w:rsid w:val="00321B50"/>
    <w:rsid w:val="00321C14"/>
    <w:rsid w:val="00321D29"/>
    <w:rsid w:val="00321F7C"/>
    <w:rsid w:val="003220C1"/>
    <w:rsid w:val="003221D6"/>
    <w:rsid w:val="00322540"/>
    <w:rsid w:val="00322835"/>
    <w:rsid w:val="003228B8"/>
    <w:rsid w:val="003228B9"/>
    <w:rsid w:val="00322BB8"/>
    <w:rsid w:val="00322CEA"/>
    <w:rsid w:val="00322EF7"/>
    <w:rsid w:val="00322FF2"/>
    <w:rsid w:val="00323024"/>
    <w:rsid w:val="00323C4F"/>
    <w:rsid w:val="00323C7B"/>
    <w:rsid w:val="00323DE7"/>
    <w:rsid w:val="00323E12"/>
    <w:rsid w:val="00323ED3"/>
    <w:rsid w:val="00323F00"/>
    <w:rsid w:val="00323FEF"/>
    <w:rsid w:val="00324124"/>
    <w:rsid w:val="00324194"/>
    <w:rsid w:val="003241A5"/>
    <w:rsid w:val="003241DD"/>
    <w:rsid w:val="00324314"/>
    <w:rsid w:val="003243A9"/>
    <w:rsid w:val="00324560"/>
    <w:rsid w:val="00324590"/>
    <w:rsid w:val="00324625"/>
    <w:rsid w:val="0032490B"/>
    <w:rsid w:val="00324A9B"/>
    <w:rsid w:val="00324B53"/>
    <w:rsid w:val="00324B61"/>
    <w:rsid w:val="00324B9A"/>
    <w:rsid w:val="00324C10"/>
    <w:rsid w:val="00324D54"/>
    <w:rsid w:val="00324E3F"/>
    <w:rsid w:val="00324FC6"/>
    <w:rsid w:val="00324FF5"/>
    <w:rsid w:val="0032528E"/>
    <w:rsid w:val="0032539D"/>
    <w:rsid w:val="003254F8"/>
    <w:rsid w:val="003255A7"/>
    <w:rsid w:val="00325A59"/>
    <w:rsid w:val="00325C51"/>
    <w:rsid w:val="00325C6D"/>
    <w:rsid w:val="00325D34"/>
    <w:rsid w:val="00325D84"/>
    <w:rsid w:val="00325E09"/>
    <w:rsid w:val="00325FB2"/>
    <w:rsid w:val="00326152"/>
    <w:rsid w:val="003261F6"/>
    <w:rsid w:val="00326373"/>
    <w:rsid w:val="00326484"/>
    <w:rsid w:val="0032664B"/>
    <w:rsid w:val="00326679"/>
    <w:rsid w:val="0032669C"/>
    <w:rsid w:val="0032696E"/>
    <w:rsid w:val="003269B6"/>
    <w:rsid w:val="00326B4F"/>
    <w:rsid w:val="00326BDC"/>
    <w:rsid w:val="00326C33"/>
    <w:rsid w:val="00326D22"/>
    <w:rsid w:val="00326D90"/>
    <w:rsid w:val="00326F09"/>
    <w:rsid w:val="00326F3F"/>
    <w:rsid w:val="003270B4"/>
    <w:rsid w:val="0032711E"/>
    <w:rsid w:val="0032714F"/>
    <w:rsid w:val="00327337"/>
    <w:rsid w:val="00327591"/>
    <w:rsid w:val="0032785C"/>
    <w:rsid w:val="00327B75"/>
    <w:rsid w:val="00327C37"/>
    <w:rsid w:val="00327C81"/>
    <w:rsid w:val="00327DB1"/>
    <w:rsid w:val="0033029D"/>
    <w:rsid w:val="003302D6"/>
    <w:rsid w:val="0033035A"/>
    <w:rsid w:val="00330B50"/>
    <w:rsid w:val="00330C39"/>
    <w:rsid w:val="00330CD7"/>
    <w:rsid w:val="00330CFC"/>
    <w:rsid w:val="00330D14"/>
    <w:rsid w:val="00330D94"/>
    <w:rsid w:val="003312C3"/>
    <w:rsid w:val="003312CA"/>
    <w:rsid w:val="00331557"/>
    <w:rsid w:val="00331571"/>
    <w:rsid w:val="00331664"/>
    <w:rsid w:val="00331672"/>
    <w:rsid w:val="0033188D"/>
    <w:rsid w:val="00331A1B"/>
    <w:rsid w:val="00331BD7"/>
    <w:rsid w:val="00331C0A"/>
    <w:rsid w:val="00331C35"/>
    <w:rsid w:val="00331C60"/>
    <w:rsid w:val="00331C73"/>
    <w:rsid w:val="00331CC0"/>
    <w:rsid w:val="00331E2B"/>
    <w:rsid w:val="0033200B"/>
    <w:rsid w:val="00332065"/>
    <w:rsid w:val="00332268"/>
    <w:rsid w:val="00332663"/>
    <w:rsid w:val="0033267D"/>
    <w:rsid w:val="003327C6"/>
    <w:rsid w:val="003327E1"/>
    <w:rsid w:val="003327F5"/>
    <w:rsid w:val="00332B6D"/>
    <w:rsid w:val="00332BDF"/>
    <w:rsid w:val="00332C4A"/>
    <w:rsid w:val="00332ED1"/>
    <w:rsid w:val="0033304A"/>
    <w:rsid w:val="003330D4"/>
    <w:rsid w:val="00333237"/>
    <w:rsid w:val="003332D2"/>
    <w:rsid w:val="00333712"/>
    <w:rsid w:val="003337AB"/>
    <w:rsid w:val="00333845"/>
    <w:rsid w:val="00333C65"/>
    <w:rsid w:val="00333CB3"/>
    <w:rsid w:val="00333D22"/>
    <w:rsid w:val="00333DB4"/>
    <w:rsid w:val="00333EAD"/>
    <w:rsid w:val="003340B6"/>
    <w:rsid w:val="003340E7"/>
    <w:rsid w:val="00334108"/>
    <w:rsid w:val="003343AE"/>
    <w:rsid w:val="0033449E"/>
    <w:rsid w:val="003346DE"/>
    <w:rsid w:val="003348C1"/>
    <w:rsid w:val="0033491C"/>
    <w:rsid w:val="00334A2A"/>
    <w:rsid w:val="00334AA8"/>
    <w:rsid w:val="00334C6B"/>
    <w:rsid w:val="00334C7E"/>
    <w:rsid w:val="00334EDB"/>
    <w:rsid w:val="00334F14"/>
    <w:rsid w:val="00335110"/>
    <w:rsid w:val="0033514A"/>
    <w:rsid w:val="00335165"/>
    <w:rsid w:val="003353AC"/>
    <w:rsid w:val="00335625"/>
    <w:rsid w:val="00335760"/>
    <w:rsid w:val="00335795"/>
    <w:rsid w:val="00335FEE"/>
    <w:rsid w:val="003360CD"/>
    <w:rsid w:val="00336539"/>
    <w:rsid w:val="0033658F"/>
    <w:rsid w:val="0033663F"/>
    <w:rsid w:val="00336692"/>
    <w:rsid w:val="003367D7"/>
    <w:rsid w:val="00336B3E"/>
    <w:rsid w:val="00336BDD"/>
    <w:rsid w:val="00336CCC"/>
    <w:rsid w:val="00336FAB"/>
    <w:rsid w:val="00337010"/>
    <w:rsid w:val="00337404"/>
    <w:rsid w:val="0033760E"/>
    <w:rsid w:val="0033790C"/>
    <w:rsid w:val="00337AEE"/>
    <w:rsid w:val="00337BE6"/>
    <w:rsid w:val="00337C11"/>
    <w:rsid w:val="00337E03"/>
    <w:rsid w:val="00337E84"/>
    <w:rsid w:val="00337EC9"/>
    <w:rsid w:val="00337FCF"/>
    <w:rsid w:val="00340008"/>
    <w:rsid w:val="0034091D"/>
    <w:rsid w:val="00340EC2"/>
    <w:rsid w:val="00340F5C"/>
    <w:rsid w:val="0034109B"/>
    <w:rsid w:val="003414E1"/>
    <w:rsid w:val="0034155A"/>
    <w:rsid w:val="003416CF"/>
    <w:rsid w:val="003417C4"/>
    <w:rsid w:val="0034184D"/>
    <w:rsid w:val="00341950"/>
    <w:rsid w:val="0034196E"/>
    <w:rsid w:val="00341C71"/>
    <w:rsid w:val="00341C7E"/>
    <w:rsid w:val="00341D5D"/>
    <w:rsid w:val="00341E0B"/>
    <w:rsid w:val="00341E91"/>
    <w:rsid w:val="00342009"/>
    <w:rsid w:val="00342162"/>
    <w:rsid w:val="0034227F"/>
    <w:rsid w:val="00342369"/>
    <w:rsid w:val="00342416"/>
    <w:rsid w:val="0034242C"/>
    <w:rsid w:val="00342480"/>
    <w:rsid w:val="0034253B"/>
    <w:rsid w:val="003425C4"/>
    <w:rsid w:val="003425D8"/>
    <w:rsid w:val="00342736"/>
    <w:rsid w:val="00342899"/>
    <w:rsid w:val="00342920"/>
    <w:rsid w:val="00342B20"/>
    <w:rsid w:val="00342BA0"/>
    <w:rsid w:val="00342BF0"/>
    <w:rsid w:val="00342CB6"/>
    <w:rsid w:val="00342D19"/>
    <w:rsid w:val="00342E53"/>
    <w:rsid w:val="00342FDD"/>
    <w:rsid w:val="0034325E"/>
    <w:rsid w:val="00343311"/>
    <w:rsid w:val="0034347E"/>
    <w:rsid w:val="003439FF"/>
    <w:rsid w:val="00343A7F"/>
    <w:rsid w:val="00343B9D"/>
    <w:rsid w:val="00343DD2"/>
    <w:rsid w:val="00343DE9"/>
    <w:rsid w:val="00343E0E"/>
    <w:rsid w:val="00343F75"/>
    <w:rsid w:val="00344044"/>
    <w:rsid w:val="003442FD"/>
    <w:rsid w:val="003446C9"/>
    <w:rsid w:val="00344B72"/>
    <w:rsid w:val="003450A7"/>
    <w:rsid w:val="0034510B"/>
    <w:rsid w:val="00345258"/>
    <w:rsid w:val="003452DB"/>
    <w:rsid w:val="003453D4"/>
    <w:rsid w:val="00345405"/>
    <w:rsid w:val="0034545B"/>
    <w:rsid w:val="00345520"/>
    <w:rsid w:val="00345553"/>
    <w:rsid w:val="003457D7"/>
    <w:rsid w:val="003457EC"/>
    <w:rsid w:val="00345857"/>
    <w:rsid w:val="003458B5"/>
    <w:rsid w:val="00345935"/>
    <w:rsid w:val="00345CD1"/>
    <w:rsid w:val="00345CFA"/>
    <w:rsid w:val="00346192"/>
    <w:rsid w:val="00346220"/>
    <w:rsid w:val="00346256"/>
    <w:rsid w:val="003462FA"/>
    <w:rsid w:val="00346541"/>
    <w:rsid w:val="00347188"/>
    <w:rsid w:val="003472B4"/>
    <w:rsid w:val="00347465"/>
    <w:rsid w:val="00347960"/>
    <w:rsid w:val="00347ADD"/>
    <w:rsid w:val="00347CC6"/>
    <w:rsid w:val="00347CF6"/>
    <w:rsid w:val="00347F2B"/>
    <w:rsid w:val="0035025E"/>
    <w:rsid w:val="003504B7"/>
    <w:rsid w:val="00350639"/>
    <w:rsid w:val="003506C7"/>
    <w:rsid w:val="003506CF"/>
    <w:rsid w:val="0035071F"/>
    <w:rsid w:val="0035082A"/>
    <w:rsid w:val="003508F1"/>
    <w:rsid w:val="0035091E"/>
    <w:rsid w:val="00350948"/>
    <w:rsid w:val="00350BB4"/>
    <w:rsid w:val="003512C6"/>
    <w:rsid w:val="00351A86"/>
    <w:rsid w:val="00351AE2"/>
    <w:rsid w:val="00351B06"/>
    <w:rsid w:val="00351B51"/>
    <w:rsid w:val="003526DB"/>
    <w:rsid w:val="00352B7E"/>
    <w:rsid w:val="00352B9D"/>
    <w:rsid w:val="00352CE1"/>
    <w:rsid w:val="00352E54"/>
    <w:rsid w:val="00352FC4"/>
    <w:rsid w:val="00353555"/>
    <w:rsid w:val="003535DF"/>
    <w:rsid w:val="00353669"/>
    <w:rsid w:val="003536DF"/>
    <w:rsid w:val="003536F3"/>
    <w:rsid w:val="00353EC8"/>
    <w:rsid w:val="00353F20"/>
    <w:rsid w:val="00353F7E"/>
    <w:rsid w:val="00353FC3"/>
    <w:rsid w:val="00354444"/>
    <w:rsid w:val="003548DC"/>
    <w:rsid w:val="00354941"/>
    <w:rsid w:val="00354C31"/>
    <w:rsid w:val="00354EE2"/>
    <w:rsid w:val="00354F05"/>
    <w:rsid w:val="00354F13"/>
    <w:rsid w:val="00355368"/>
    <w:rsid w:val="0035570B"/>
    <w:rsid w:val="003559D0"/>
    <w:rsid w:val="00355AC2"/>
    <w:rsid w:val="00355C6F"/>
    <w:rsid w:val="00355FC4"/>
    <w:rsid w:val="003562B7"/>
    <w:rsid w:val="003562F2"/>
    <w:rsid w:val="00356567"/>
    <w:rsid w:val="00356879"/>
    <w:rsid w:val="00356B36"/>
    <w:rsid w:val="00356B86"/>
    <w:rsid w:val="00356C87"/>
    <w:rsid w:val="00356D07"/>
    <w:rsid w:val="00356D13"/>
    <w:rsid w:val="00356D2C"/>
    <w:rsid w:val="00356D68"/>
    <w:rsid w:val="003571FC"/>
    <w:rsid w:val="003573BE"/>
    <w:rsid w:val="00357703"/>
    <w:rsid w:val="0035779D"/>
    <w:rsid w:val="00357970"/>
    <w:rsid w:val="00357B90"/>
    <w:rsid w:val="00357DD4"/>
    <w:rsid w:val="0036027C"/>
    <w:rsid w:val="0036070B"/>
    <w:rsid w:val="003608B8"/>
    <w:rsid w:val="003608F5"/>
    <w:rsid w:val="0036098C"/>
    <w:rsid w:val="00360C8A"/>
    <w:rsid w:val="00361051"/>
    <w:rsid w:val="003610FF"/>
    <w:rsid w:val="0036110A"/>
    <w:rsid w:val="0036116F"/>
    <w:rsid w:val="003612C0"/>
    <w:rsid w:val="00361714"/>
    <w:rsid w:val="003618A0"/>
    <w:rsid w:val="00361AF4"/>
    <w:rsid w:val="00361EA8"/>
    <w:rsid w:val="00361EBA"/>
    <w:rsid w:val="003620DE"/>
    <w:rsid w:val="003622CD"/>
    <w:rsid w:val="0036230A"/>
    <w:rsid w:val="00362521"/>
    <w:rsid w:val="003625A5"/>
    <w:rsid w:val="003625C7"/>
    <w:rsid w:val="003625F5"/>
    <w:rsid w:val="00362660"/>
    <w:rsid w:val="00362677"/>
    <w:rsid w:val="00362789"/>
    <w:rsid w:val="00362861"/>
    <w:rsid w:val="0036294A"/>
    <w:rsid w:val="00362A86"/>
    <w:rsid w:val="00362AC2"/>
    <w:rsid w:val="00362AE2"/>
    <w:rsid w:val="00362DBC"/>
    <w:rsid w:val="00363173"/>
    <w:rsid w:val="0036333B"/>
    <w:rsid w:val="003634E3"/>
    <w:rsid w:val="0036384E"/>
    <w:rsid w:val="003638B0"/>
    <w:rsid w:val="00363D20"/>
    <w:rsid w:val="00363DED"/>
    <w:rsid w:val="00363FF1"/>
    <w:rsid w:val="0036421E"/>
    <w:rsid w:val="0036422B"/>
    <w:rsid w:val="003642F4"/>
    <w:rsid w:val="00364639"/>
    <w:rsid w:val="0036474A"/>
    <w:rsid w:val="00364751"/>
    <w:rsid w:val="00364804"/>
    <w:rsid w:val="00364A55"/>
    <w:rsid w:val="00364D40"/>
    <w:rsid w:val="00364F00"/>
    <w:rsid w:val="00364F9E"/>
    <w:rsid w:val="003650F4"/>
    <w:rsid w:val="00365249"/>
    <w:rsid w:val="003654A2"/>
    <w:rsid w:val="00365612"/>
    <w:rsid w:val="0036587C"/>
    <w:rsid w:val="0036590B"/>
    <w:rsid w:val="00365B9E"/>
    <w:rsid w:val="00365CF3"/>
    <w:rsid w:val="00365DA9"/>
    <w:rsid w:val="00365FEC"/>
    <w:rsid w:val="0036609E"/>
    <w:rsid w:val="003662E8"/>
    <w:rsid w:val="00366587"/>
    <w:rsid w:val="003666E2"/>
    <w:rsid w:val="003666F5"/>
    <w:rsid w:val="00366766"/>
    <w:rsid w:val="00366869"/>
    <w:rsid w:val="00366A66"/>
    <w:rsid w:val="00366C19"/>
    <w:rsid w:val="00366D46"/>
    <w:rsid w:val="00366FCE"/>
    <w:rsid w:val="0036726F"/>
    <w:rsid w:val="003673EB"/>
    <w:rsid w:val="0036746C"/>
    <w:rsid w:val="00367507"/>
    <w:rsid w:val="0036766A"/>
    <w:rsid w:val="00367688"/>
    <w:rsid w:val="00367757"/>
    <w:rsid w:val="00367A36"/>
    <w:rsid w:val="00367F93"/>
    <w:rsid w:val="00367FBD"/>
    <w:rsid w:val="0037029E"/>
    <w:rsid w:val="003702F4"/>
    <w:rsid w:val="00370A41"/>
    <w:rsid w:val="00370DC6"/>
    <w:rsid w:val="00370E69"/>
    <w:rsid w:val="00370FCB"/>
    <w:rsid w:val="00371216"/>
    <w:rsid w:val="003712A9"/>
    <w:rsid w:val="00371316"/>
    <w:rsid w:val="00371407"/>
    <w:rsid w:val="00371DDB"/>
    <w:rsid w:val="0037240F"/>
    <w:rsid w:val="003726D0"/>
    <w:rsid w:val="003729C8"/>
    <w:rsid w:val="00372DAB"/>
    <w:rsid w:val="00372E8D"/>
    <w:rsid w:val="00372EAF"/>
    <w:rsid w:val="00372F24"/>
    <w:rsid w:val="003730AC"/>
    <w:rsid w:val="003731B5"/>
    <w:rsid w:val="003734FC"/>
    <w:rsid w:val="00373604"/>
    <w:rsid w:val="003737CB"/>
    <w:rsid w:val="003738A3"/>
    <w:rsid w:val="003738E2"/>
    <w:rsid w:val="00373965"/>
    <w:rsid w:val="00373E83"/>
    <w:rsid w:val="00373F51"/>
    <w:rsid w:val="00374075"/>
    <w:rsid w:val="00374083"/>
    <w:rsid w:val="0037431B"/>
    <w:rsid w:val="00374547"/>
    <w:rsid w:val="00374AA0"/>
    <w:rsid w:val="00374E5A"/>
    <w:rsid w:val="00374EA8"/>
    <w:rsid w:val="00374F51"/>
    <w:rsid w:val="003754A0"/>
    <w:rsid w:val="00375526"/>
    <w:rsid w:val="00375654"/>
    <w:rsid w:val="00375664"/>
    <w:rsid w:val="00375669"/>
    <w:rsid w:val="003758D6"/>
    <w:rsid w:val="00375BC3"/>
    <w:rsid w:val="00375FF0"/>
    <w:rsid w:val="00375FFB"/>
    <w:rsid w:val="0037623E"/>
    <w:rsid w:val="00376269"/>
    <w:rsid w:val="003763CF"/>
    <w:rsid w:val="00376507"/>
    <w:rsid w:val="00376862"/>
    <w:rsid w:val="003769CC"/>
    <w:rsid w:val="00376D4E"/>
    <w:rsid w:val="00376FD6"/>
    <w:rsid w:val="00376FDF"/>
    <w:rsid w:val="00377209"/>
    <w:rsid w:val="0037763C"/>
    <w:rsid w:val="00377700"/>
    <w:rsid w:val="00377851"/>
    <w:rsid w:val="00377E71"/>
    <w:rsid w:val="00377F0A"/>
    <w:rsid w:val="00377F32"/>
    <w:rsid w:val="00380033"/>
    <w:rsid w:val="003800B9"/>
    <w:rsid w:val="003801D3"/>
    <w:rsid w:val="0038046F"/>
    <w:rsid w:val="00380498"/>
    <w:rsid w:val="003805DA"/>
    <w:rsid w:val="0038077C"/>
    <w:rsid w:val="00380ACB"/>
    <w:rsid w:val="00380E2F"/>
    <w:rsid w:val="00380E96"/>
    <w:rsid w:val="00380EA2"/>
    <w:rsid w:val="00381010"/>
    <w:rsid w:val="00381316"/>
    <w:rsid w:val="00381581"/>
    <w:rsid w:val="003815F3"/>
    <w:rsid w:val="0038183E"/>
    <w:rsid w:val="00381C57"/>
    <w:rsid w:val="00381D2E"/>
    <w:rsid w:val="00381E3C"/>
    <w:rsid w:val="00381F0A"/>
    <w:rsid w:val="00381F5A"/>
    <w:rsid w:val="00381F68"/>
    <w:rsid w:val="003820E3"/>
    <w:rsid w:val="00382170"/>
    <w:rsid w:val="003822A5"/>
    <w:rsid w:val="0038267C"/>
    <w:rsid w:val="003826BC"/>
    <w:rsid w:val="003826E2"/>
    <w:rsid w:val="003828B0"/>
    <w:rsid w:val="003828FE"/>
    <w:rsid w:val="00382A9B"/>
    <w:rsid w:val="00382AD2"/>
    <w:rsid w:val="00382CA9"/>
    <w:rsid w:val="00382CD3"/>
    <w:rsid w:val="0038305B"/>
    <w:rsid w:val="003830CF"/>
    <w:rsid w:val="00383178"/>
    <w:rsid w:val="00383420"/>
    <w:rsid w:val="00383456"/>
    <w:rsid w:val="0038348B"/>
    <w:rsid w:val="0038355C"/>
    <w:rsid w:val="0038357A"/>
    <w:rsid w:val="003836CA"/>
    <w:rsid w:val="00383712"/>
    <w:rsid w:val="003839E4"/>
    <w:rsid w:val="00384092"/>
    <w:rsid w:val="003842F5"/>
    <w:rsid w:val="0038445E"/>
    <w:rsid w:val="003844FC"/>
    <w:rsid w:val="003846BF"/>
    <w:rsid w:val="003849B0"/>
    <w:rsid w:val="003849C1"/>
    <w:rsid w:val="00384C60"/>
    <w:rsid w:val="00384DDB"/>
    <w:rsid w:val="00384F20"/>
    <w:rsid w:val="00385102"/>
    <w:rsid w:val="0038513F"/>
    <w:rsid w:val="003853AC"/>
    <w:rsid w:val="00385625"/>
    <w:rsid w:val="0038565A"/>
    <w:rsid w:val="0038587B"/>
    <w:rsid w:val="00385889"/>
    <w:rsid w:val="00385BC6"/>
    <w:rsid w:val="00385D73"/>
    <w:rsid w:val="00386015"/>
    <w:rsid w:val="0038608D"/>
    <w:rsid w:val="0038615D"/>
    <w:rsid w:val="00386762"/>
    <w:rsid w:val="00386BE3"/>
    <w:rsid w:val="003870FB"/>
    <w:rsid w:val="003876C3"/>
    <w:rsid w:val="00387727"/>
    <w:rsid w:val="00387841"/>
    <w:rsid w:val="0038792B"/>
    <w:rsid w:val="00387AC2"/>
    <w:rsid w:val="00387D4D"/>
    <w:rsid w:val="00387DF6"/>
    <w:rsid w:val="00387ECB"/>
    <w:rsid w:val="00387F5E"/>
    <w:rsid w:val="00387F79"/>
    <w:rsid w:val="003901A6"/>
    <w:rsid w:val="00390327"/>
    <w:rsid w:val="00390407"/>
    <w:rsid w:val="0039042E"/>
    <w:rsid w:val="00390490"/>
    <w:rsid w:val="003906F9"/>
    <w:rsid w:val="00390B97"/>
    <w:rsid w:val="00390C90"/>
    <w:rsid w:val="00390E05"/>
    <w:rsid w:val="00390E97"/>
    <w:rsid w:val="00390FEC"/>
    <w:rsid w:val="00391083"/>
    <w:rsid w:val="00391461"/>
    <w:rsid w:val="00391576"/>
    <w:rsid w:val="00391732"/>
    <w:rsid w:val="0039185E"/>
    <w:rsid w:val="00391A8B"/>
    <w:rsid w:val="00391C0D"/>
    <w:rsid w:val="00391C55"/>
    <w:rsid w:val="00391C57"/>
    <w:rsid w:val="00391C5F"/>
    <w:rsid w:val="00391C81"/>
    <w:rsid w:val="00391DA4"/>
    <w:rsid w:val="00391E95"/>
    <w:rsid w:val="00391EBC"/>
    <w:rsid w:val="00392136"/>
    <w:rsid w:val="0039228E"/>
    <w:rsid w:val="003922AB"/>
    <w:rsid w:val="00392359"/>
    <w:rsid w:val="003923BD"/>
    <w:rsid w:val="003926D5"/>
    <w:rsid w:val="00392829"/>
    <w:rsid w:val="003928AF"/>
    <w:rsid w:val="00392972"/>
    <w:rsid w:val="003929A9"/>
    <w:rsid w:val="003929E9"/>
    <w:rsid w:val="00392B00"/>
    <w:rsid w:val="00392B68"/>
    <w:rsid w:val="00392BEC"/>
    <w:rsid w:val="00392C73"/>
    <w:rsid w:val="00392D16"/>
    <w:rsid w:val="00392E1E"/>
    <w:rsid w:val="00393049"/>
    <w:rsid w:val="003931EF"/>
    <w:rsid w:val="00393579"/>
    <w:rsid w:val="003935C3"/>
    <w:rsid w:val="003936E0"/>
    <w:rsid w:val="00393791"/>
    <w:rsid w:val="003937F6"/>
    <w:rsid w:val="00393EA6"/>
    <w:rsid w:val="00393EB0"/>
    <w:rsid w:val="0039401B"/>
    <w:rsid w:val="00394056"/>
    <w:rsid w:val="0039408F"/>
    <w:rsid w:val="00394142"/>
    <w:rsid w:val="0039418D"/>
    <w:rsid w:val="003942ED"/>
    <w:rsid w:val="0039433E"/>
    <w:rsid w:val="003946E1"/>
    <w:rsid w:val="00394763"/>
    <w:rsid w:val="003948C1"/>
    <w:rsid w:val="00394939"/>
    <w:rsid w:val="0039494E"/>
    <w:rsid w:val="0039496F"/>
    <w:rsid w:val="00394BDD"/>
    <w:rsid w:val="00394C08"/>
    <w:rsid w:val="00394F8A"/>
    <w:rsid w:val="003950A2"/>
    <w:rsid w:val="0039519B"/>
    <w:rsid w:val="0039525E"/>
    <w:rsid w:val="003954C8"/>
    <w:rsid w:val="003956EB"/>
    <w:rsid w:val="003957F3"/>
    <w:rsid w:val="00395853"/>
    <w:rsid w:val="003963B3"/>
    <w:rsid w:val="003966AB"/>
    <w:rsid w:val="003966F8"/>
    <w:rsid w:val="00396A12"/>
    <w:rsid w:val="00396A30"/>
    <w:rsid w:val="00396E6C"/>
    <w:rsid w:val="00396E94"/>
    <w:rsid w:val="00396FC8"/>
    <w:rsid w:val="00396FD2"/>
    <w:rsid w:val="00397089"/>
    <w:rsid w:val="0039739D"/>
    <w:rsid w:val="0039756F"/>
    <w:rsid w:val="0039770B"/>
    <w:rsid w:val="0039772E"/>
    <w:rsid w:val="0039781A"/>
    <w:rsid w:val="003979D2"/>
    <w:rsid w:val="00397A77"/>
    <w:rsid w:val="00397C5C"/>
    <w:rsid w:val="00397E9F"/>
    <w:rsid w:val="00397F61"/>
    <w:rsid w:val="003A0193"/>
    <w:rsid w:val="003A01D6"/>
    <w:rsid w:val="003A03F7"/>
    <w:rsid w:val="003A04E4"/>
    <w:rsid w:val="003A05E3"/>
    <w:rsid w:val="003A06D8"/>
    <w:rsid w:val="003A074C"/>
    <w:rsid w:val="003A0873"/>
    <w:rsid w:val="003A0A3A"/>
    <w:rsid w:val="003A0B02"/>
    <w:rsid w:val="003A0B05"/>
    <w:rsid w:val="003A0B6C"/>
    <w:rsid w:val="003A0E8E"/>
    <w:rsid w:val="003A122C"/>
    <w:rsid w:val="003A123D"/>
    <w:rsid w:val="003A1256"/>
    <w:rsid w:val="003A12BD"/>
    <w:rsid w:val="003A13D7"/>
    <w:rsid w:val="003A154C"/>
    <w:rsid w:val="003A1551"/>
    <w:rsid w:val="003A16F0"/>
    <w:rsid w:val="003A1712"/>
    <w:rsid w:val="003A177B"/>
    <w:rsid w:val="003A181A"/>
    <w:rsid w:val="003A187C"/>
    <w:rsid w:val="003A1A2E"/>
    <w:rsid w:val="003A1B55"/>
    <w:rsid w:val="003A1B78"/>
    <w:rsid w:val="003A1BFC"/>
    <w:rsid w:val="003A20C7"/>
    <w:rsid w:val="003A24D6"/>
    <w:rsid w:val="003A2665"/>
    <w:rsid w:val="003A26F2"/>
    <w:rsid w:val="003A2731"/>
    <w:rsid w:val="003A2796"/>
    <w:rsid w:val="003A27ED"/>
    <w:rsid w:val="003A2967"/>
    <w:rsid w:val="003A29DB"/>
    <w:rsid w:val="003A2AF4"/>
    <w:rsid w:val="003A2F23"/>
    <w:rsid w:val="003A2F57"/>
    <w:rsid w:val="003A2FB4"/>
    <w:rsid w:val="003A3666"/>
    <w:rsid w:val="003A3823"/>
    <w:rsid w:val="003A3869"/>
    <w:rsid w:val="003A397D"/>
    <w:rsid w:val="003A3A1B"/>
    <w:rsid w:val="003A3A33"/>
    <w:rsid w:val="003A3B51"/>
    <w:rsid w:val="003A3CD0"/>
    <w:rsid w:val="003A3E16"/>
    <w:rsid w:val="003A3F0E"/>
    <w:rsid w:val="003A3FBE"/>
    <w:rsid w:val="003A4148"/>
    <w:rsid w:val="003A41CB"/>
    <w:rsid w:val="003A42F2"/>
    <w:rsid w:val="003A4374"/>
    <w:rsid w:val="003A43E6"/>
    <w:rsid w:val="003A4580"/>
    <w:rsid w:val="003A497E"/>
    <w:rsid w:val="003A4A5F"/>
    <w:rsid w:val="003A4BAA"/>
    <w:rsid w:val="003A4BD3"/>
    <w:rsid w:val="003A51FC"/>
    <w:rsid w:val="003A532C"/>
    <w:rsid w:val="003A560D"/>
    <w:rsid w:val="003A560F"/>
    <w:rsid w:val="003A564C"/>
    <w:rsid w:val="003A5869"/>
    <w:rsid w:val="003A5915"/>
    <w:rsid w:val="003A5AD3"/>
    <w:rsid w:val="003A5C28"/>
    <w:rsid w:val="003A5D59"/>
    <w:rsid w:val="003A5F40"/>
    <w:rsid w:val="003A6148"/>
    <w:rsid w:val="003A6156"/>
    <w:rsid w:val="003A6356"/>
    <w:rsid w:val="003A66E2"/>
    <w:rsid w:val="003A6748"/>
    <w:rsid w:val="003A6798"/>
    <w:rsid w:val="003A687E"/>
    <w:rsid w:val="003A69A5"/>
    <w:rsid w:val="003A69F7"/>
    <w:rsid w:val="003A6E44"/>
    <w:rsid w:val="003A6E62"/>
    <w:rsid w:val="003A6F10"/>
    <w:rsid w:val="003A70C6"/>
    <w:rsid w:val="003A70DA"/>
    <w:rsid w:val="003A71E0"/>
    <w:rsid w:val="003A7210"/>
    <w:rsid w:val="003A722E"/>
    <w:rsid w:val="003A7255"/>
    <w:rsid w:val="003A7526"/>
    <w:rsid w:val="003A7646"/>
    <w:rsid w:val="003A7720"/>
    <w:rsid w:val="003A776D"/>
    <w:rsid w:val="003A795E"/>
    <w:rsid w:val="003A7B93"/>
    <w:rsid w:val="003A7F9B"/>
    <w:rsid w:val="003B004F"/>
    <w:rsid w:val="003B00D3"/>
    <w:rsid w:val="003B0376"/>
    <w:rsid w:val="003B04EB"/>
    <w:rsid w:val="003B0586"/>
    <w:rsid w:val="003B0857"/>
    <w:rsid w:val="003B0C8C"/>
    <w:rsid w:val="003B0DFE"/>
    <w:rsid w:val="003B106C"/>
    <w:rsid w:val="003B112A"/>
    <w:rsid w:val="003B12B2"/>
    <w:rsid w:val="003B1794"/>
    <w:rsid w:val="003B1A1C"/>
    <w:rsid w:val="003B1AE9"/>
    <w:rsid w:val="003B1BD3"/>
    <w:rsid w:val="003B1C2D"/>
    <w:rsid w:val="003B1E12"/>
    <w:rsid w:val="003B1F3D"/>
    <w:rsid w:val="003B2031"/>
    <w:rsid w:val="003B2087"/>
    <w:rsid w:val="003B27BA"/>
    <w:rsid w:val="003B2899"/>
    <w:rsid w:val="003B2923"/>
    <w:rsid w:val="003B29E7"/>
    <w:rsid w:val="003B3175"/>
    <w:rsid w:val="003B31CA"/>
    <w:rsid w:val="003B3343"/>
    <w:rsid w:val="003B3436"/>
    <w:rsid w:val="003B3542"/>
    <w:rsid w:val="003B3642"/>
    <w:rsid w:val="003B3744"/>
    <w:rsid w:val="003B3A09"/>
    <w:rsid w:val="003B3A2C"/>
    <w:rsid w:val="003B3A9C"/>
    <w:rsid w:val="003B3B82"/>
    <w:rsid w:val="003B3D01"/>
    <w:rsid w:val="003B3D6B"/>
    <w:rsid w:val="003B3F80"/>
    <w:rsid w:val="003B3FF9"/>
    <w:rsid w:val="003B407D"/>
    <w:rsid w:val="003B42DB"/>
    <w:rsid w:val="003B4605"/>
    <w:rsid w:val="003B471D"/>
    <w:rsid w:val="003B47ED"/>
    <w:rsid w:val="003B487D"/>
    <w:rsid w:val="003B49F6"/>
    <w:rsid w:val="003B4A4C"/>
    <w:rsid w:val="003B4BCA"/>
    <w:rsid w:val="003B4DF3"/>
    <w:rsid w:val="003B4EBF"/>
    <w:rsid w:val="003B4EDE"/>
    <w:rsid w:val="003B4FD5"/>
    <w:rsid w:val="003B5080"/>
    <w:rsid w:val="003B51C9"/>
    <w:rsid w:val="003B547F"/>
    <w:rsid w:val="003B550C"/>
    <w:rsid w:val="003B5783"/>
    <w:rsid w:val="003B59E4"/>
    <w:rsid w:val="003B5A11"/>
    <w:rsid w:val="003B5ABB"/>
    <w:rsid w:val="003B5B2B"/>
    <w:rsid w:val="003B5BB8"/>
    <w:rsid w:val="003B5DB3"/>
    <w:rsid w:val="003B5F42"/>
    <w:rsid w:val="003B5F7D"/>
    <w:rsid w:val="003B604F"/>
    <w:rsid w:val="003B6094"/>
    <w:rsid w:val="003B61A6"/>
    <w:rsid w:val="003B61FF"/>
    <w:rsid w:val="003B638A"/>
    <w:rsid w:val="003B63F8"/>
    <w:rsid w:val="003B6498"/>
    <w:rsid w:val="003B65E2"/>
    <w:rsid w:val="003B66D2"/>
    <w:rsid w:val="003B69BD"/>
    <w:rsid w:val="003B6ACA"/>
    <w:rsid w:val="003B6B4E"/>
    <w:rsid w:val="003B6C3C"/>
    <w:rsid w:val="003B6E20"/>
    <w:rsid w:val="003B6F74"/>
    <w:rsid w:val="003B70CA"/>
    <w:rsid w:val="003B7203"/>
    <w:rsid w:val="003B753D"/>
    <w:rsid w:val="003B7650"/>
    <w:rsid w:val="003B76CF"/>
    <w:rsid w:val="003B796E"/>
    <w:rsid w:val="003B79F6"/>
    <w:rsid w:val="003B7C9C"/>
    <w:rsid w:val="003B7D26"/>
    <w:rsid w:val="003C005B"/>
    <w:rsid w:val="003C0097"/>
    <w:rsid w:val="003C0276"/>
    <w:rsid w:val="003C069F"/>
    <w:rsid w:val="003C0A6F"/>
    <w:rsid w:val="003C0B63"/>
    <w:rsid w:val="003C0BAA"/>
    <w:rsid w:val="003C1026"/>
    <w:rsid w:val="003C1527"/>
    <w:rsid w:val="003C1585"/>
    <w:rsid w:val="003C1599"/>
    <w:rsid w:val="003C1F14"/>
    <w:rsid w:val="003C1FF0"/>
    <w:rsid w:val="003C2004"/>
    <w:rsid w:val="003C21B4"/>
    <w:rsid w:val="003C2240"/>
    <w:rsid w:val="003C233A"/>
    <w:rsid w:val="003C23D0"/>
    <w:rsid w:val="003C2412"/>
    <w:rsid w:val="003C25BC"/>
    <w:rsid w:val="003C2633"/>
    <w:rsid w:val="003C2782"/>
    <w:rsid w:val="003C28BF"/>
    <w:rsid w:val="003C2C07"/>
    <w:rsid w:val="003C2C11"/>
    <w:rsid w:val="003C2D16"/>
    <w:rsid w:val="003C2D67"/>
    <w:rsid w:val="003C2E1F"/>
    <w:rsid w:val="003C2FB6"/>
    <w:rsid w:val="003C3058"/>
    <w:rsid w:val="003C306D"/>
    <w:rsid w:val="003C3180"/>
    <w:rsid w:val="003C36F1"/>
    <w:rsid w:val="003C373B"/>
    <w:rsid w:val="003C39CB"/>
    <w:rsid w:val="003C3C42"/>
    <w:rsid w:val="003C4328"/>
    <w:rsid w:val="003C43FB"/>
    <w:rsid w:val="003C46E5"/>
    <w:rsid w:val="003C4807"/>
    <w:rsid w:val="003C48BE"/>
    <w:rsid w:val="003C4CDE"/>
    <w:rsid w:val="003C4D32"/>
    <w:rsid w:val="003C4D6D"/>
    <w:rsid w:val="003C4DF5"/>
    <w:rsid w:val="003C4FEC"/>
    <w:rsid w:val="003C5335"/>
    <w:rsid w:val="003C5887"/>
    <w:rsid w:val="003C5970"/>
    <w:rsid w:val="003C5A8B"/>
    <w:rsid w:val="003C5D8D"/>
    <w:rsid w:val="003C61E2"/>
    <w:rsid w:val="003C63D7"/>
    <w:rsid w:val="003C64CB"/>
    <w:rsid w:val="003C68A3"/>
    <w:rsid w:val="003C6932"/>
    <w:rsid w:val="003C6AB7"/>
    <w:rsid w:val="003C6D77"/>
    <w:rsid w:val="003C7004"/>
    <w:rsid w:val="003C73C4"/>
    <w:rsid w:val="003C758D"/>
    <w:rsid w:val="003C7652"/>
    <w:rsid w:val="003C7682"/>
    <w:rsid w:val="003C788D"/>
    <w:rsid w:val="003C79A5"/>
    <w:rsid w:val="003C7A13"/>
    <w:rsid w:val="003C7A91"/>
    <w:rsid w:val="003C7D60"/>
    <w:rsid w:val="003C7E36"/>
    <w:rsid w:val="003C7E95"/>
    <w:rsid w:val="003D00D4"/>
    <w:rsid w:val="003D012A"/>
    <w:rsid w:val="003D036D"/>
    <w:rsid w:val="003D0375"/>
    <w:rsid w:val="003D0E0A"/>
    <w:rsid w:val="003D0E25"/>
    <w:rsid w:val="003D0E3C"/>
    <w:rsid w:val="003D0E72"/>
    <w:rsid w:val="003D1106"/>
    <w:rsid w:val="003D16F3"/>
    <w:rsid w:val="003D18B3"/>
    <w:rsid w:val="003D1911"/>
    <w:rsid w:val="003D197F"/>
    <w:rsid w:val="003D1EB8"/>
    <w:rsid w:val="003D207E"/>
    <w:rsid w:val="003D20D1"/>
    <w:rsid w:val="003D20D9"/>
    <w:rsid w:val="003D2412"/>
    <w:rsid w:val="003D2460"/>
    <w:rsid w:val="003D24E0"/>
    <w:rsid w:val="003D266D"/>
    <w:rsid w:val="003D2CA0"/>
    <w:rsid w:val="003D2EB3"/>
    <w:rsid w:val="003D3076"/>
    <w:rsid w:val="003D30C8"/>
    <w:rsid w:val="003D3438"/>
    <w:rsid w:val="003D3465"/>
    <w:rsid w:val="003D3501"/>
    <w:rsid w:val="003D35BF"/>
    <w:rsid w:val="003D391D"/>
    <w:rsid w:val="003D3C8B"/>
    <w:rsid w:val="003D40D9"/>
    <w:rsid w:val="003D41F8"/>
    <w:rsid w:val="003D4452"/>
    <w:rsid w:val="003D4607"/>
    <w:rsid w:val="003D4830"/>
    <w:rsid w:val="003D4B8C"/>
    <w:rsid w:val="003D4C96"/>
    <w:rsid w:val="003D4EBA"/>
    <w:rsid w:val="003D50B1"/>
    <w:rsid w:val="003D558C"/>
    <w:rsid w:val="003D5780"/>
    <w:rsid w:val="003D5891"/>
    <w:rsid w:val="003D58E7"/>
    <w:rsid w:val="003D5AD9"/>
    <w:rsid w:val="003D5C72"/>
    <w:rsid w:val="003D5C88"/>
    <w:rsid w:val="003D6041"/>
    <w:rsid w:val="003D6152"/>
    <w:rsid w:val="003D6287"/>
    <w:rsid w:val="003D62A2"/>
    <w:rsid w:val="003D6365"/>
    <w:rsid w:val="003D6A8C"/>
    <w:rsid w:val="003D6B40"/>
    <w:rsid w:val="003D6FB4"/>
    <w:rsid w:val="003D706E"/>
    <w:rsid w:val="003D70A8"/>
    <w:rsid w:val="003D7346"/>
    <w:rsid w:val="003D74B3"/>
    <w:rsid w:val="003D7965"/>
    <w:rsid w:val="003D7AAA"/>
    <w:rsid w:val="003D7B9E"/>
    <w:rsid w:val="003D7BAF"/>
    <w:rsid w:val="003D7BCF"/>
    <w:rsid w:val="003D7DF3"/>
    <w:rsid w:val="003D7F73"/>
    <w:rsid w:val="003E066A"/>
    <w:rsid w:val="003E0E60"/>
    <w:rsid w:val="003E0E80"/>
    <w:rsid w:val="003E0FD7"/>
    <w:rsid w:val="003E1179"/>
    <w:rsid w:val="003E122A"/>
    <w:rsid w:val="003E13BF"/>
    <w:rsid w:val="003E150B"/>
    <w:rsid w:val="003E15A9"/>
    <w:rsid w:val="003E1D6D"/>
    <w:rsid w:val="003E1E2D"/>
    <w:rsid w:val="003E20A2"/>
    <w:rsid w:val="003E20AB"/>
    <w:rsid w:val="003E24DD"/>
    <w:rsid w:val="003E25DB"/>
    <w:rsid w:val="003E2639"/>
    <w:rsid w:val="003E2C12"/>
    <w:rsid w:val="003E2C15"/>
    <w:rsid w:val="003E2EC3"/>
    <w:rsid w:val="003E2EFB"/>
    <w:rsid w:val="003E31C6"/>
    <w:rsid w:val="003E3504"/>
    <w:rsid w:val="003E3645"/>
    <w:rsid w:val="003E36EE"/>
    <w:rsid w:val="003E39CD"/>
    <w:rsid w:val="003E3C12"/>
    <w:rsid w:val="003E3D1F"/>
    <w:rsid w:val="003E4007"/>
    <w:rsid w:val="003E401C"/>
    <w:rsid w:val="003E41E6"/>
    <w:rsid w:val="003E443E"/>
    <w:rsid w:val="003E4443"/>
    <w:rsid w:val="003E44F8"/>
    <w:rsid w:val="003E4520"/>
    <w:rsid w:val="003E455F"/>
    <w:rsid w:val="003E4785"/>
    <w:rsid w:val="003E49B4"/>
    <w:rsid w:val="003E4AA4"/>
    <w:rsid w:val="003E4B79"/>
    <w:rsid w:val="003E4C6E"/>
    <w:rsid w:val="003E4DA4"/>
    <w:rsid w:val="003E4E71"/>
    <w:rsid w:val="003E4ECA"/>
    <w:rsid w:val="003E4ED4"/>
    <w:rsid w:val="003E4F01"/>
    <w:rsid w:val="003E511A"/>
    <w:rsid w:val="003E5361"/>
    <w:rsid w:val="003E5576"/>
    <w:rsid w:val="003E5693"/>
    <w:rsid w:val="003E56D7"/>
    <w:rsid w:val="003E579F"/>
    <w:rsid w:val="003E58D4"/>
    <w:rsid w:val="003E5999"/>
    <w:rsid w:val="003E5AF7"/>
    <w:rsid w:val="003E5BD9"/>
    <w:rsid w:val="003E5D46"/>
    <w:rsid w:val="003E5D58"/>
    <w:rsid w:val="003E5DAC"/>
    <w:rsid w:val="003E5E48"/>
    <w:rsid w:val="003E61F8"/>
    <w:rsid w:val="003E627C"/>
    <w:rsid w:val="003E6366"/>
    <w:rsid w:val="003E6848"/>
    <w:rsid w:val="003E6AA5"/>
    <w:rsid w:val="003E6BB6"/>
    <w:rsid w:val="003E6EA5"/>
    <w:rsid w:val="003E6EB3"/>
    <w:rsid w:val="003E6ECF"/>
    <w:rsid w:val="003E6FA1"/>
    <w:rsid w:val="003E707B"/>
    <w:rsid w:val="003E70C1"/>
    <w:rsid w:val="003E7152"/>
    <w:rsid w:val="003E7468"/>
    <w:rsid w:val="003E7493"/>
    <w:rsid w:val="003E757C"/>
    <w:rsid w:val="003E7770"/>
    <w:rsid w:val="003E788C"/>
    <w:rsid w:val="003E7C39"/>
    <w:rsid w:val="003E7EBA"/>
    <w:rsid w:val="003E7F30"/>
    <w:rsid w:val="003F009E"/>
    <w:rsid w:val="003F00CE"/>
    <w:rsid w:val="003F04CA"/>
    <w:rsid w:val="003F0635"/>
    <w:rsid w:val="003F063D"/>
    <w:rsid w:val="003F06B9"/>
    <w:rsid w:val="003F071D"/>
    <w:rsid w:val="003F0858"/>
    <w:rsid w:val="003F08E6"/>
    <w:rsid w:val="003F09DE"/>
    <w:rsid w:val="003F0BD9"/>
    <w:rsid w:val="003F0D99"/>
    <w:rsid w:val="003F117C"/>
    <w:rsid w:val="003F125E"/>
    <w:rsid w:val="003F12BE"/>
    <w:rsid w:val="003F1635"/>
    <w:rsid w:val="003F164F"/>
    <w:rsid w:val="003F16F2"/>
    <w:rsid w:val="003F17F7"/>
    <w:rsid w:val="003F1B85"/>
    <w:rsid w:val="003F1D16"/>
    <w:rsid w:val="003F1E04"/>
    <w:rsid w:val="003F206E"/>
    <w:rsid w:val="003F2090"/>
    <w:rsid w:val="003F239C"/>
    <w:rsid w:val="003F23D2"/>
    <w:rsid w:val="003F255B"/>
    <w:rsid w:val="003F2778"/>
    <w:rsid w:val="003F2A9E"/>
    <w:rsid w:val="003F2EA4"/>
    <w:rsid w:val="003F2F52"/>
    <w:rsid w:val="003F2FC4"/>
    <w:rsid w:val="003F309D"/>
    <w:rsid w:val="003F3178"/>
    <w:rsid w:val="003F377B"/>
    <w:rsid w:val="003F389C"/>
    <w:rsid w:val="003F3A60"/>
    <w:rsid w:val="003F3D57"/>
    <w:rsid w:val="003F3E32"/>
    <w:rsid w:val="003F41F6"/>
    <w:rsid w:val="003F44BD"/>
    <w:rsid w:val="003F4518"/>
    <w:rsid w:val="003F4628"/>
    <w:rsid w:val="003F48DF"/>
    <w:rsid w:val="003F48EC"/>
    <w:rsid w:val="003F4A93"/>
    <w:rsid w:val="003F4D47"/>
    <w:rsid w:val="003F5013"/>
    <w:rsid w:val="003F5055"/>
    <w:rsid w:val="003F50EF"/>
    <w:rsid w:val="003F51AC"/>
    <w:rsid w:val="003F5812"/>
    <w:rsid w:val="003F5830"/>
    <w:rsid w:val="003F5856"/>
    <w:rsid w:val="003F5863"/>
    <w:rsid w:val="003F58FA"/>
    <w:rsid w:val="003F5C75"/>
    <w:rsid w:val="003F5C81"/>
    <w:rsid w:val="003F5DEA"/>
    <w:rsid w:val="003F5E83"/>
    <w:rsid w:val="003F5F41"/>
    <w:rsid w:val="003F6165"/>
    <w:rsid w:val="003F61DC"/>
    <w:rsid w:val="003F6545"/>
    <w:rsid w:val="003F6558"/>
    <w:rsid w:val="003F67B8"/>
    <w:rsid w:val="003F680A"/>
    <w:rsid w:val="003F6926"/>
    <w:rsid w:val="003F6A64"/>
    <w:rsid w:val="003F6EEA"/>
    <w:rsid w:val="003F7142"/>
    <w:rsid w:val="003F72FE"/>
    <w:rsid w:val="003F73D7"/>
    <w:rsid w:val="003F753B"/>
    <w:rsid w:val="003F765F"/>
    <w:rsid w:val="003F777F"/>
    <w:rsid w:val="003F77D5"/>
    <w:rsid w:val="003F7988"/>
    <w:rsid w:val="003F79CA"/>
    <w:rsid w:val="003F7A24"/>
    <w:rsid w:val="003F7B78"/>
    <w:rsid w:val="003F7F8A"/>
    <w:rsid w:val="004001B3"/>
    <w:rsid w:val="004001FB"/>
    <w:rsid w:val="00400255"/>
    <w:rsid w:val="004002E0"/>
    <w:rsid w:val="0040044F"/>
    <w:rsid w:val="00400846"/>
    <w:rsid w:val="004009EB"/>
    <w:rsid w:val="00400CCD"/>
    <w:rsid w:val="00400CE1"/>
    <w:rsid w:val="004011E5"/>
    <w:rsid w:val="0040125B"/>
    <w:rsid w:val="004016C8"/>
    <w:rsid w:val="00401A15"/>
    <w:rsid w:val="00401A18"/>
    <w:rsid w:val="00401BC0"/>
    <w:rsid w:val="00401CEF"/>
    <w:rsid w:val="00401D7C"/>
    <w:rsid w:val="00401DFD"/>
    <w:rsid w:val="00401E0F"/>
    <w:rsid w:val="00401F94"/>
    <w:rsid w:val="00401FDD"/>
    <w:rsid w:val="0040200A"/>
    <w:rsid w:val="00402058"/>
    <w:rsid w:val="004020FC"/>
    <w:rsid w:val="00402217"/>
    <w:rsid w:val="00402822"/>
    <w:rsid w:val="0040284E"/>
    <w:rsid w:val="004028D0"/>
    <w:rsid w:val="00402B15"/>
    <w:rsid w:val="00402DB7"/>
    <w:rsid w:val="00402E53"/>
    <w:rsid w:val="004030A0"/>
    <w:rsid w:val="0040322B"/>
    <w:rsid w:val="00403334"/>
    <w:rsid w:val="004035F7"/>
    <w:rsid w:val="00403891"/>
    <w:rsid w:val="00403BBA"/>
    <w:rsid w:val="00403E73"/>
    <w:rsid w:val="00403F1D"/>
    <w:rsid w:val="00404066"/>
    <w:rsid w:val="004041CB"/>
    <w:rsid w:val="0040424C"/>
    <w:rsid w:val="00404506"/>
    <w:rsid w:val="00404869"/>
    <w:rsid w:val="004049A2"/>
    <w:rsid w:val="00404CD4"/>
    <w:rsid w:val="00404D84"/>
    <w:rsid w:val="00405017"/>
    <w:rsid w:val="004051CD"/>
    <w:rsid w:val="004051D1"/>
    <w:rsid w:val="0040528C"/>
    <w:rsid w:val="004052CA"/>
    <w:rsid w:val="0040535E"/>
    <w:rsid w:val="0040539D"/>
    <w:rsid w:val="00405985"/>
    <w:rsid w:val="00405AB8"/>
    <w:rsid w:val="00405ADA"/>
    <w:rsid w:val="00405C54"/>
    <w:rsid w:val="00405C74"/>
    <w:rsid w:val="00405D07"/>
    <w:rsid w:val="00405DE6"/>
    <w:rsid w:val="00406029"/>
    <w:rsid w:val="004060E5"/>
    <w:rsid w:val="00406171"/>
    <w:rsid w:val="004061DA"/>
    <w:rsid w:val="00406605"/>
    <w:rsid w:val="004069BF"/>
    <w:rsid w:val="00406A26"/>
    <w:rsid w:val="00406A50"/>
    <w:rsid w:val="00406E2D"/>
    <w:rsid w:val="00406E7D"/>
    <w:rsid w:val="0040757E"/>
    <w:rsid w:val="004076EB"/>
    <w:rsid w:val="0040774F"/>
    <w:rsid w:val="0040784D"/>
    <w:rsid w:val="004078E5"/>
    <w:rsid w:val="004078F8"/>
    <w:rsid w:val="0040791F"/>
    <w:rsid w:val="0040793F"/>
    <w:rsid w:val="004079A6"/>
    <w:rsid w:val="00407A01"/>
    <w:rsid w:val="00407AD8"/>
    <w:rsid w:val="00407CAE"/>
    <w:rsid w:val="00407D9E"/>
    <w:rsid w:val="00407E65"/>
    <w:rsid w:val="00410083"/>
    <w:rsid w:val="004100A7"/>
    <w:rsid w:val="004100CE"/>
    <w:rsid w:val="0041011F"/>
    <w:rsid w:val="0041016A"/>
    <w:rsid w:val="004101B6"/>
    <w:rsid w:val="0041076C"/>
    <w:rsid w:val="00410776"/>
    <w:rsid w:val="004108AC"/>
    <w:rsid w:val="00410C46"/>
    <w:rsid w:val="00410CCC"/>
    <w:rsid w:val="00410CE5"/>
    <w:rsid w:val="00410DBA"/>
    <w:rsid w:val="00410EB7"/>
    <w:rsid w:val="00410F8A"/>
    <w:rsid w:val="00411029"/>
    <w:rsid w:val="00411269"/>
    <w:rsid w:val="0041165E"/>
    <w:rsid w:val="00411782"/>
    <w:rsid w:val="0041192A"/>
    <w:rsid w:val="00411B46"/>
    <w:rsid w:val="00411B7A"/>
    <w:rsid w:val="00411C51"/>
    <w:rsid w:val="00411CA7"/>
    <w:rsid w:val="00411CDD"/>
    <w:rsid w:val="00411DBD"/>
    <w:rsid w:val="0041220C"/>
    <w:rsid w:val="00412253"/>
    <w:rsid w:val="0041236E"/>
    <w:rsid w:val="00412454"/>
    <w:rsid w:val="0041259D"/>
    <w:rsid w:val="004133D5"/>
    <w:rsid w:val="004136C7"/>
    <w:rsid w:val="00413A38"/>
    <w:rsid w:val="00413AC5"/>
    <w:rsid w:val="00413EAB"/>
    <w:rsid w:val="00414034"/>
    <w:rsid w:val="004140A5"/>
    <w:rsid w:val="00414369"/>
    <w:rsid w:val="004143A9"/>
    <w:rsid w:val="004143D2"/>
    <w:rsid w:val="00414529"/>
    <w:rsid w:val="00414878"/>
    <w:rsid w:val="00414913"/>
    <w:rsid w:val="00414973"/>
    <w:rsid w:val="004149B3"/>
    <w:rsid w:val="00414A2F"/>
    <w:rsid w:val="00414F55"/>
    <w:rsid w:val="004150E1"/>
    <w:rsid w:val="00415233"/>
    <w:rsid w:val="004153B5"/>
    <w:rsid w:val="004156FD"/>
    <w:rsid w:val="00415877"/>
    <w:rsid w:val="0041598E"/>
    <w:rsid w:val="0041599D"/>
    <w:rsid w:val="00415AA8"/>
    <w:rsid w:val="00415AED"/>
    <w:rsid w:val="00415EA6"/>
    <w:rsid w:val="0041608D"/>
    <w:rsid w:val="0041626D"/>
    <w:rsid w:val="004162A6"/>
    <w:rsid w:val="004163AE"/>
    <w:rsid w:val="00416598"/>
    <w:rsid w:val="00416B15"/>
    <w:rsid w:val="00416B63"/>
    <w:rsid w:val="00416C14"/>
    <w:rsid w:val="00416C3F"/>
    <w:rsid w:val="00416E98"/>
    <w:rsid w:val="00416EB4"/>
    <w:rsid w:val="00417605"/>
    <w:rsid w:val="00417643"/>
    <w:rsid w:val="004178BA"/>
    <w:rsid w:val="00417B10"/>
    <w:rsid w:val="00417B1D"/>
    <w:rsid w:val="00417E33"/>
    <w:rsid w:val="00417E84"/>
    <w:rsid w:val="00417F24"/>
    <w:rsid w:val="004200A4"/>
    <w:rsid w:val="004201A4"/>
    <w:rsid w:val="00420284"/>
    <w:rsid w:val="004206F6"/>
    <w:rsid w:val="004208BA"/>
    <w:rsid w:val="00420A5F"/>
    <w:rsid w:val="00420A6A"/>
    <w:rsid w:val="00420B17"/>
    <w:rsid w:val="00420BBD"/>
    <w:rsid w:val="00420D76"/>
    <w:rsid w:val="00420F9E"/>
    <w:rsid w:val="00421166"/>
    <w:rsid w:val="004211A1"/>
    <w:rsid w:val="004211A4"/>
    <w:rsid w:val="0042137B"/>
    <w:rsid w:val="00421498"/>
    <w:rsid w:val="004214A7"/>
    <w:rsid w:val="004214C8"/>
    <w:rsid w:val="004215BA"/>
    <w:rsid w:val="00421742"/>
    <w:rsid w:val="004219F5"/>
    <w:rsid w:val="00421B9F"/>
    <w:rsid w:val="00421BAC"/>
    <w:rsid w:val="00421C49"/>
    <w:rsid w:val="00421F1E"/>
    <w:rsid w:val="00422000"/>
    <w:rsid w:val="0042206F"/>
    <w:rsid w:val="0042214D"/>
    <w:rsid w:val="0042224B"/>
    <w:rsid w:val="0042260E"/>
    <w:rsid w:val="004229A1"/>
    <w:rsid w:val="00422A38"/>
    <w:rsid w:val="00422B83"/>
    <w:rsid w:val="00422C57"/>
    <w:rsid w:val="0042303E"/>
    <w:rsid w:val="004230B8"/>
    <w:rsid w:val="00423219"/>
    <w:rsid w:val="00423701"/>
    <w:rsid w:val="00423B2E"/>
    <w:rsid w:val="00423CD7"/>
    <w:rsid w:val="00423E6F"/>
    <w:rsid w:val="00423F20"/>
    <w:rsid w:val="00423F28"/>
    <w:rsid w:val="00423FBE"/>
    <w:rsid w:val="00424014"/>
    <w:rsid w:val="00424228"/>
    <w:rsid w:val="0042440D"/>
    <w:rsid w:val="00424514"/>
    <w:rsid w:val="004246F0"/>
    <w:rsid w:val="004247DF"/>
    <w:rsid w:val="00424BF2"/>
    <w:rsid w:val="00424CF1"/>
    <w:rsid w:val="00424F63"/>
    <w:rsid w:val="004251D0"/>
    <w:rsid w:val="004253CE"/>
    <w:rsid w:val="00425750"/>
    <w:rsid w:val="00425847"/>
    <w:rsid w:val="004258A4"/>
    <w:rsid w:val="0042595E"/>
    <w:rsid w:val="00425CF2"/>
    <w:rsid w:val="00425EF0"/>
    <w:rsid w:val="0042613F"/>
    <w:rsid w:val="00426146"/>
    <w:rsid w:val="004264FE"/>
    <w:rsid w:val="004266A1"/>
    <w:rsid w:val="00426911"/>
    <w:rsid w:val="00426B98"/>
    <w:rsid w:val="00426C66"/>
    <w:rsid w:val="0042706E"/>
    <w:rsid w:val="004270BB"/>
    <w:rsid w:val="00427142"/>
    <w:rsid w:val="004272BE"/>
    <w:rsid w:val="004273F8"/>
    <w:rsid w:val="00427AC3"/>
    <w:rsid w:val="00427CDE"/>
    <w:rsid w:val="004302E0"/>
    <w:rsid w:val="00430317"/>
    <w:rsid w:val="0043059E"/>
    <w:rsid w:val="004309AB"/>
    <w:rsid w:val="00430A4D"/>
    <w:rsid w:val="00430A91"/>
    <w:rsid w:val="00430C74"/>
    <w:rsid w:val="00430D8A"/>
    <w:rsid w:val="00430E0C"/>
    <w:rsid w:val="00430E38"/>
    <w:rsid w:val="00430EBF"/>
    <w:rsid w:val="00430FDC"/>
    <w:rsid w:val="00431043"/>
    <w:rsid w:val="0043105B"/>
    <w:rsid w:val="0043119F"/>
    <w:rsid w:val="0043120B"/>
    <w:rsid w:val="004317C7"/>
    <w:rsid w:val="004317CE"/>
    <w:rsid w:val="00431AD9"/>
    <w:rsid w:val="00431B8E"/>
    <w:rsid w:val="00431B92"/>
    <w:rsid w:val="00431D6C"/>
    <w:rsid w:val="00431EFE"/>
    <w:rsid w:val="00431F39"/>
    <w:rsid w:val="00431FED"/>
    <w:rsid w:val="004320D2"/>
    <w:rsid w:val="004325E7"/>
    <w:rsid w:val="00432720"/>
    <w:rsid w:val="00432757"/>
    <w:rsid w:val="004328D3"/>
    <w:rsid w:val="00432955"/>
    <w:rsid w:val="00432C3E"/>
    <w:rsid w:val="0043325A"/>
    <w:rsid w:val="004333CE"/>
    <w:rsid w:val="004334FD"/>
    <w:rsid w:val="00433534"/>
    <w:rsid w:val="004339C3"/>
    <w:rsid w:val="00433A12"/>
    <w:rsid w:val="00433A13"/>
    <w:rsid w:val="00433A9E"/>
    <w:rsid w:val="00433ABE"/>
    <w:rsid w:val="00434042"/>
    <w:rsid w:val="00434475"/>
    <w:rsid w:val="004349FB"/>
    <w:rsid w:val="00434B0C"/>
    <w:rsid w:val="00434B1C"/>
    <w:rsid w:val="00434B2B"/>
    <w:rsid w:val="00434D2D"/>
    <w:rsid w:val="00434F94"/>
    <w:rsid w:val="00434FBF"/>
    <w:rsid w:val="00435136"/>
    <w:rsid w:val="00435168"/>
    <w:rsid w:val="004354E2"/>
    <w:rsid w:val="00435559"/>
    <w:rsid w:val="004355AD"/>
    <w:rsid w:val="004357B5"/>
    <w:rsid w:val="00435AD9"/>
    <w:rsid w:val="00435E96"/>
    <w:rsid w:val="0043633A"/>
    <w:rsid w:val="004363CE"/>
    <w:rsid w:val="004364CF"/>
    <w:rsid w:val="004365AA"/>
    <w:rsid w:val="00436A1A"/>
    <w:rsid w:val="00436EE1"/>
    <w:rsid w:val="00436F9A"/>
    <w:rsid w:val="00437051"/>
    <w:rsid w:val="0043727B"/>
    <w:rsid w:val="00437457"/>
    <w:rsid w:val="004375B0"/>
    <w:rsid w:val="00437832"/>
    <w:rsid w:val="00437874"/>
    <w:rsid w:val="004378BA"/>
    <w:rsid w:val="004379C7"/>
    <w:rsid w:val="00437A3B"/>
    <w:rsid w:val="00437A54"/>
    <w:rsid w:val="00437B1B"/>
    <w:rsid w:val="00437D1E"/>
    <w:rsid w:val="00437DAA"/>
    <w:rsid w:val="00437DF0"/>
    <w:rsid w:val="00437F7B"/>
    <w:rsid w:val="00440032"/>
    <w:rsid w:val="00440209"/>
    <w:rsid w:val="004403D3"/>
    <w:rsid w:val="004406AA"/>
    <w:rsid w:val="004407C8"/>
    <w:rsid w:val="0044090A"/>
    <w:rsid w:val="0044098F"/>
    <w:rsid w:val="00440C07"/>
    <w:rsid w:val="00440DE2"/>
    <w:rsid w:val="00440F1B"/>
    <w:rsid w:val="00440F55"/>
    <w:rsid w:val="00440FDB"/>
    <w:rsid w:val="004415A7"/>
    <w:rsid w:val="0044172E"/>
    <w:rsid w:val="00441913"/>
    <w:rsid w:val="00441FEC"/>
    <w:rsid w:val="004421B3"/>
    <w:rsid w:val="004421E5"/>
    <w:rsid w:val="00442231"/>
    <w:rsid w:val="00442587"/>
    <w:rsid w:val="0044266B"/>
    <w:rsid w:val="004427D9"/>
    <w:rsid w:val="00442807"/>
    <w:rsid w:val="004428AB"/>
    <w:rsid w:val="004429B2"/>
    <w:rsid w:val="00442A27"/>
    <w:rsid w:val="00442CA4"/>
    <w:rsid w:val="00442DF8"/>
    <w:rsid w:val="00442E46"/>
    <w:rsid w:val="00442FA7"/>
    <w:rsid w:val="00443249"/>
    <w:rsid w:val="00443435"/>
    <w:rsid w:val="00443481"/>
    <w:rsid w:val="004438E1"/>
    <w:rsid w:val="00443F71"/>
    <w:rsid w:val="00444041"/>
    <w:rsid w:val="004440C9"/>
    <w:rsid w:val="0044412B"/>
    <w:rsid w:val="004441E0"/>
    <w:rsid w:val="00444294"/>
    <w:rsid w:val="004442BD"/>
    <w:rsid w:val="00444353"/>
    <w:rsid w:val="00444385"/>
    <w:rsid w:val="0044450D"/>
    <w:rsid w:val="004445BC"/>
    <w:rsid w:val="00444676"/>
    <w:rsid w:val="0044467C"/>
    <w:rsid w:val="004446EB"/>
    <w:rsid w:val="0044472D"/>
    <w:rsid w:val="00444733"/>
    <w:rsid w:val="0044475E"/>
    <w:rsid w:val="00444A09"/>
    <w:rsid w:val="00444FA8"/>
    <w:rsid w:val="00445127"/>
    <w:rsid w:val="00445176"/>
    <w:rsid w:val="0044524B"/>
    <w:rsid w:val="00445265"/>
    <w:rsid w:val="004452EE"/>
    <w:rsid w:val="004453E1"/>
    <w:rsid w:val="0044550B"/>
    <w:rsid w:val="004458F4"/>
    <w:rsid w:val="00445B42"/>
    <w:rsid w:val="00445CB5"/>
    <w:rsid w:val="00445CF2"/>
    <w:rsid w:val="00445E23"/>
    <w:rsid w:val="00445E2A"/>
    <w:rsid w:val="004461C6"/>
    <w:rsid w:val="004461CD"/>
    <w:rsid w:val="004462DE"/>
    <w:rsid w:val="004463CB"/>
    <w:rsid w:val="0044667B"/>
    <w:rsid w:val="00446683"/>
    <w:rsid w:val="00446BBE"/>
    <w:rsid w:val="00446DEB"/>
    <w:rsid w:val="00447019"/>
    <w:rsid w:val="00447084"/>
    <w:rsid w:val="00447107"/>
    <w:rsid w:val="00447119"/>
    <w:rsid w:val="00447280"/>
    <w:rsid w:val="00447475"/>
    <w:rsid w:val="00447711"/>
    <w:rsid w:val="00447746"/>
    <w:rsid w:val="0044775A"/>
    <w:rsid w:val="0044778D"/>
    <w:rsid w:val="00447794"/>
    <w:rsid w:val="00447903"/>
    <w:rsid w:val="00447C6F"/>
    <w:rsid w:val="00447E09"/>
    <w:rsid w:val="00447E79"/>
    <w:rsid w:val="00447FCE"/>
    <w:rsid w:val="0045010F"/>
    <w:rsid w:val="0045020D"/>
    <w:rsid w:val="0045074F"/>
    <w:rsid w:val="00450879"/>
    <w:rsid w:val="00450AEF"/>
    <w:rsid w:val="00450BD1"/>
    <w:rsid w:val="00450C83"/>
    <w:rsid w:val="00450CDA"/>
    <w:rsid w:val="00450E0F"/>
    <w:rsid w:val="00450F89"/>
    <w:rsid w:val="00451099"/>
    <w:rsid w:val="004511E2"/>
    <w:rsid w:val="0045159C"/>
    <w:rsid w:val="004519B9"/>
    <w:rsid w:val="00451B8A"/>
    <w:rsid w:val="00451C78"/>
    <w:rsid w:val="00451CCA"/>
    <w:rsid w:val="00451CF0"/>
    <w:rsid w:val="00451F14"/>
    <w:rsid w:val="0045220F"/>
    <w:rsid w:val="00452A26"/>
    <w:rsid w:val="00452AAC"/>
    <w:rsid w:val="00452D18"/>
    <w:rsid w:val="00452D7C"/>
    <w:rsid w:val="00452F30"/>
    <w:rsid w:val="00452F38"/>
    <w:rsid w:val="00452FDC"/>
    <w:rsid w:val="00453151"/>
    <w:rsid w:val="00453276"/>
    <w:rsid w:val="00453706"/>
    <w:rsid w:val="0045378B"/>
    <w:rsid w:val="00453A06"/>
    <w:rsid w:val="00453BA2"/>
    <w:rsid w:val="00453D18"/>
    <w:rsid w:val="00453EF4"/>
    <w:rsid w:val="00453F49"/>
    <w:rsid w:val="00454036"/>
    <w:rsid w:val="00454047"/>
    <w:rsid w:val="00454188"/>
    <w:rsid w:val="00454553"/>
    <w:rsid w:val="004547DC"/>
    <w:rsid w:val="00454814"/>
    <w:rsid w:val="00454822"/>
    <w:rsid w:val="00454C9A"/>
    <w:rsid w:val="00454E47"/>
    <w:rsid w:val="00454E51"/>
    <w:rsid w:val="00455288"/>
    <w:rsid w:val="00455713"/>
    <w:rsid w:val="00455764"/>
    <w:rsid w:val="00455A81"/>
    <w:rsid w:val="00455C0C"/>
    <w:rsid w:val="00456161"/>
    <w:rsid w:val="00456206"/>
    <w:rsid w:val="004566E7"/>
    <w:rsid w:val="004568E2"/>
    <w:rsid w:val="0045697A"/>
    <w:rsid w:val="00456B49"/>
    <w:rsid w:val="00456B4C"/>
    <w:rsid w:val="00456CDE"/>
    <w:rsid w:val="00456EFF"/>
    <w:rsid w:val="00456F3A"/>
    <w:rsid w:val="004570E5"/>
    <w:rsid w:val="00457125"/>
    <w:rsid w:val="004571D3"/>
    <w:rsid w:val="004573EF"/>
    <w:rsid w:val="004575E0"/>
    <w:rsid w:val="0045774C"/>
    <w:rsid w:val="004579A5"/>
    <w:rsid w:val="00457AAF"/>
    <w:rsid w:val="00457DE7"/>
    <w:rsid w:val="00457E63"/>
    <w:rsid w:val="004600B2"/>
    <w:rsid w:val="004602D2"/>
    <w:rsid w:val="00460698"/>
    <w:rsid w:val="00460825"/>
    <w:rsid w:val="004608BC"/>
    <w:rsid w:val="00460D36"/>
    <w:rsid w:val="00460D89"/>
    <w:rsid w:val="00460E48"/>
    <w:rsid w:val="00460FB4"/>
    <w:rsid w:val="0046115A"/>
    <w:rsid w:val="00461283"/>
    <w:rsid w:val="004618E9"/>
    <w:rsid w:val="00461BB5"/>
    <w:rsid w:val="00461E86"/>
    <w:rsid w:val="00461EB1"/>
    <w:rsid w:val="00461F24"/>
    <w:rsid w:val="004621F7"/>
    <w:rsid w:val="00462536"/>
    <w:rsid w:val="00462584"/>
    <w:rsid w:val="004625A4"/>
    <w:rsid w:val="0046269A"/>
    <w:rsid w:val="00462ABE"/>
    <w:rsid w:val="00462B89"/>
    <w:rsid w:val="00462D61"/>
    <w:rsid w:val="00462EC8"/>
    <w:rsid w:val="00463064"/>
    <w:rsid w:val="004633A9"/>
    <w:rsid w:val="00463E65"/>
    <w:rsid w:val="0046430C"/>
    <w:rsid w:val="00464B04"/>
    <w:rsid w:val="00464C5B"/>
    <w:rsid w:val="004657FF"/>
    <w:rsid w:val="00465804"/>
    <w:rsid w:val="00465970"/>
    <w:rsid w:val="00465C76"/>
    <w:rsid w:val="00465D72"/>
    <w:rsid w:val="00465FCB"/>
    <w:rsid w:val="00466075"/>
    <w:rsid w:val="0046609C"/>
    <w:rsid w:val="0046614F"/>
    <w:rsid w:val="004661D0"/>
    <w:rsid w:val="004662FB"/>
    <w:rsid w:val="0046647B"/>
    <w:rsid w:val="00466667"/>
    <w:rsid w:val="00466799"/>
    <w:rsid w:val="0046681B"/>
    <w:rsid w:val="00466983"/>
    <w:rsid w:val="00466B76"/>
    <w:rsid w:val="00466CD9"/>
    <w:rsid w:val="00466D3F"/>
    <w:rsid w:val="00466ED9"/>
    <w:rsid w:val="00466F66"/>
    <w:rsid w:val="0046718E"/>
    <w:rsid w:val="00467335"/>
    <w:rsid w:val="004674C6"/>
    <w:rsid w:val="0046751F"/>
    <w:rsid w:val="00467CFA"/>
    <w:rsid w:val="00467D1F"/>
    <w:rsid w:val="00467E2A"/>
    <w:rsid w:val="00467F0C"/>
    <w:rsid w:val="00467F2E"/>
    <w:rsid w:val="00467F5C"/>
    <w:rsid w:val="004700BA"/>
    <w:rsid w:val="0047013B"/>
    <w:rsid w:val="00470345"/>
    <w:rsid w:val="004704F2"/>
    <w:rsid w:val="004705D8"/>
    <w:rsid w:val="00470A58"/>
    <w:rsid w:val="00470FEF"/>
    <w:rsid w:val="00471022"/>
    <w:rsid w:val="0047103D"/>
    <w:rsid w:val="0047144C"/>
    <w:rsid w:val="00471481"/>
    <w:rsid w:val="0047185D"/>
    <w:rsid w:val="00471878"/>
    <w:rsid w:val="0047189E"/>
    <w:rsid w:val="00471970"/>
    <w:rsid w:val="00471EEE"/>
    <w:rsid w:val="00471FFC"/>
    <w:rsid w:val="0047213A"/>
    <w:rsid w:val="00472155"/>
    <w:rsid w:val="00472235"/>
    <w:rsid w:val="004725F0"/>
    <w:rsid w:val="004728E2"/>
    <w:rsid w:val="00472BD4"/>
    <w:rsid w:val="00472C44"/>
    <w:rsid w:val="00472C4A"/>
    <w:rsid w:val="00472DAA"/>
    <w:rsid w:val="00472DD7"/>
    <w:rsid w:val="004731E2"/>
    <w:rsid w:val="0047339C"/>
    <w:rsid w:val="00473541"/>
    <w:rsid w:val="004739C4"/>
    <w:rsid w:val="00473D1C"/>
    <w:rsid w:val="00473E80"/>
    <w:rsid w:val="00473F8D"/>
    <w:rsid w:val="004740B4"/>
    <w:rsid w:val="004741E7"/>
    <w:rsid w:val="004741FC"/>
    <w:rsid w:val="00474436"/>
    <w:rsid w:val="004744F1"/>
    <w:rsid w:val="00474821"/>
    <w:rsid w:val="00474836"/>
    <w:rsid w:val="00474B28"/>
    <w:rsid w:val="00474C2B"/>
    <w:rsid w:val="0047515F"/>
    <w:rsid w:val="00475167"/>
    <w:rsid w:val="0047528A"/>
    <w:rsid w:val="00475382"/>
    <w:rsid w:val="004758FA"/>
    <w:rsid w:val="00475BD3"/>
    <w:rsid w:val="00476170"/>
    <w:rsid w:val="0047619B"/>
    <w:rsid w:val="00476217"/>
    <w:rsid w:val="004763EA"/>
    <w:rsid w:val="00476460"/>
    <w:rsid w:val="004764D2"/>
    <w:rsid w:val="004764E5"/>
    <w:rsid w:val="004764E6"/>
    <w:rsid w:val="004767DF"/>
    <w:rsid w:val="0047697D"/>
    <w:rsid w:val="00476AA4"/>
    <w:rsid w:val="00476BFB"/>
    <w:rsid w:val="00476CC8"/>
    <w:rsid w:val="00476FA5"/>
    <w:rsid w:val="00476FE6"/>
    <w:rsid w:val="00477131"/>
    <w:rsid w:val="00477360"/>
    <w:rsid w:val="0047759B"/>
    <w:rsid w:val="004775F9"/>
    <w:rsid w:val="004777DC"/>
    <w:rsid w:val="004777FB"/>
    <w:rsid w:val="00477BB1"/>
    <w:rsid w:val="00477BF2"/>
    <w:rsid w:val="00477C1A"/>
    <w:rsid w:val="00477E74"/>
    <w:rsid w:val="0048020B"/>
    <w:rsid w:val="0048039C"/>
    <w:rsid w:val="004803E1"/>
    <w:rsid w:val="0048041D"/>
    <w:rsid w:val="004806A1"/>
    <w:rsid w:val="0048071A"/>
    <w:rsid w:val="00480766"/>
    <w:rsid w:val="00480967"/>
    <w:rsid w:val="00480D5B"/>
    <w:rsid w:val="00480E4F"/>
    <w:rsid w:val="00480FE0"/>
    <w:rsid w:val="0048132A"/>
    <w:rsid w:val="0048137F"/>
    <w:rsid w:val="00481479"/>
    <w:rsid w:val="004815F2"/>
    <w:rsid w:val="00481850"/>
    <w:rsid w:val="00481DF7"/>
    <w:rsid w:val="004827E7"/>
    <w:rsid w:val="00482A0E"/>
    <w:rsid w:val="00483276"/>
    <w:rsid w:val="0048347E"/>
    <w:rsid w:val="00483512"/>
    <w:rsid w:val="00483704"/>
    <w:rsid w:val="004837BB"/>
    <w:rsid w:val="00483962"/>
    <w:rsid w:val="00483B24"/>
    <w:rsid w:val="00483BC8"/>
    <w:rsid w:val="00483BD9"/>
    <w:rsid w:val="00483C16"/>
    <w:rsid w:val="00483CCC"/>
    <w:rsid w:val="00483CCD"/>
    <w:rsid w:val="0048404F"/>
    <w:rsid w:val="00484468"/>
    <w:rsid w:val="004844C2"/>
    <w:rsid w:val="004845C7"/>
    <w:rsid w:val="0048463C"/>
    <w:rsid w:val="0048478D"/>
    <w:rsid w:val="00484AF5"/>
    <w:rsid w:val="00484B0E"/>
    <w:rsid w:val="00484B56"/>
    <w:rsid w:val="00484B96"/>
    <w:rsid w:val="00484C2B"/>
    <w:rsid w:val="00484D42"/>
    <w:rsid w:val="00484E5F"/>
    <w:rsid w:val="00484ECD"/>
    <w:rsid w:val="00484FE9"/>
    <w:rsid w:val="0048501C"/>
    <w:rsid w:val="004852C0"/>
    <w:rsid w:val="00485436"/>
    <w:rsid w:val="004856E8"/>
    <w:rsid w:val="00485709"/>
    <w:rsid w:val="00485763"/>
    <w:rsid w:val="004858A6"/>
    <w:rsid w:val="004858D9"/>
    <w:rsid w:val="00485A4C"/>
    <w:rsid w:val="00485A4E"/>
    <w:rsid w:val="00485AA8"/>
    <w:rsid w:val="00485B3A"/>
    <w:rsid w:val="00486056"/>
    <w:rsid w:val="0048606A"/>
    <w:rsid w:val="00486129"/>
    <w:rsid w:val="0048625E"/>
    <w:rsid w:val="0048653B"/>
    <w:rsid w:val="00486B66"/>
    <w:rsid w:val="00486BFD"/>
    <w:rsid w:val="00486C0F"/>
    <w:rsid w:val="00486CBC"/>
    <w:rsid w:val="00486D36"/>
    <w:rsid w:val="00486DAF"/>
    <w:rsid w:val="00486DE3"/>
    <w:rsid w:val="00486E6E"/>
    <w:rsid w:val="00487024"/>
    <w:rsid w:val="00487227"/>
    <w:rsid w:val="0048733D"/>
    <w:rsid w:val="004873B5"/>
    <w:rsid w:val="0048752D"/>
    <w:rsid w:val="004878D0"/>
    <w:rsid w:val="004879AF"/>
    <w:rsid w:val="00487B0B"/>
    <w:rsid w:val="004901C2"/>
    <w:rsid w:val="00490293"/>
    <w:rsid w:val="004904DA"/>
    <w:rsid w:val="00490789"/>
    <w:rsid w:val="004909D0"/>
    <w:rsid w:val="00490AA8"/>
    <w:rsid w:val="00490AD1"/>
    <w:rsid w:val="004910BB"/>
    <w:rsid w:val="004910EB"/>
    <w:rsid w:val="00491300"/>
    <w:rsid w:val="0049132F"/>
    <w:rsid w:val="0049161B"/>
    <w:rsid w:val="0049175F"/>
    <w:rsid w:val="0049178E"/>
    <w:rsid w:val="004917FA"/>
    <w:rsid w:val="00491B11"/>
    <w:rsid w:val="00491B81"/>
    <w:rsid w:val="00491EEE"/>
    <w:rsid w:val="00492133"/>
    <w:rsid w:val="00492348"/>
    <w:rsid w:val="00492446"/>
    <w:rsid w:val="004927A1"/>
    <w:rsid w:val="004927EB"/>
    <w:rsid w:val="00492827"/>
    <w:rsid w:val="004928C7"/>
    <w:rsid w:val="00492B23"/>
    <w:rsid w:val="00492E19"/>
    <w:rsid w:val="00493077"/>
    <w:rsid w:val="004930B7"/>
    <w:rsid w:val="00493160"/>
    <w:rsid w:val="00493636"/>
    <w:rsid w:val="00493676"/>
    <w:rsid w:val="00493A1E"/>
    <w:rsid w:val="00493C8F"/>
    <w:rsid w:val="004941E5"/>
    <w:rsid w:val="00494445"/>
    <w:rsid w:val="004944E5"/>
    <w:rsid w:val="00494639"/>
    <w:rsid w:val="0049472B"/>
    <w:rsid w:val="004947DC"/>
    <w:rsid w:val="004947E3"/>
    <w:rsid w:val="00494C32"/>
    <w:rsid w:val="00495338"/>
    <w:rsid w:val="004953AB"/>
    <w:rsid w:val="004954F2"/>
    <w:rsid w:val="00495580"/>
    <w:rsid w:val="004956EA"/>
    <w:rsid w:val="00495723"/>
    <w:rsid w:val="00495745"/>
    <w:rsid w:val="004958DA"/>
    <w:rsid w:val="00495A16"/>
    <w:rsid w:val="00495A28"/>
    <w:rsid w:val="00495FF3"/>
    <w:rsid w:val="00496414"/>
    <w:rsid w:val="004964F8"/>
    <w:rsid w:val="00496588"/>
    <w:rsid w:val="00496780"/>
    <w:rsid w:val="00496947"/>
    <w:rsid w:val="00496AA3"/>
    <w:rsid w:val="00496B32"/>
    <w:rsid w:val="00496C59"/>
    <w:rsid w:val="00496E78"/>
    <w:rsid w:val="00497219"/>
    <w:rsid w:val="0049729F"/>
    <w:rsid w:val="0049749F"/>
    <w:rsid w:val="004975B3"/>
    <w:rsid w:val="00497884"/>
    <w:rsid w:val="004979E8"/>
    <w:rsid w:val="00497BC0"/>
    <w:rsid w:val="00497F19"/>
    <w:rsid w:val="00497F5D"/>
    <w:rsid w:val="00497FFE"/>
    <w:rsid w:val="004A00A3"/>
    <w:rsid w:val="004A01ED"/>
    <w:rsid w:val="004A02F2"/>
    <w:rsid w:val="004A0771"/>
    <w:rsid w:val="004A07F5"/>
    <w:rsid w:val="004A082E"/>
    <w:rsid w:val="004A0B99"/>
    <w:rsid w:val="004A0BF3"/>
    <w:rsid w:val="004A0BFA"/>
    <w:rsid w:val="004A0C92"/>
    <w:rsid w:val="004A1210"/>
    <w:rsid w:val="004A1367"/>
    <w:rsid w:val="004A1488"/>
    <w:rsid w:val="004A14EA"/>
    <w:rsid w:val="004A1998"/>
    <w:rsid w:val="004A1F2D"/>
    <w:rsid w:val="004A2007"/>
    <w:rsid w:val="004A290D"/>
    <w:rsid w:val="004A2953"/>
    <w:rsid w:val="004A299C"/>
    <w:rsid w:val="004A2B5B"/>
    <w:rsid w:val="004A2E14"/>
    <w:rsid w:val="004A2E30"/>
    <w:rsid w:val="004A2F5C"/>
    <w:rsid w:val="004A30F8"/>
    <w:rsid w:val="004A31B2"/>
    <w:rsid w:val="004A32A5"/>
    <w:rsid w:val="004A35F5"/>
    <w:rsid w:val="004A3646"/>
    <w:rsid w:val="004A36FB"/>
    <w:rsid w:val="004A3963"/>
    <w:rsid w:val="004A398C"/>
    <w:rsid w:val="004A3B48"/>
    <w:rsid w:val="004A3C50"/>
    <w:rsid w:val="004A3FD1"/>
    <w:rsid w:val="004A4053"/>
    <w:rsid w:val="004A40EB"/>
    <w:rsid w:val="004A40F6"/>
    <w:rsid w:val="004A419D"/>
    <w:rsid w:val="004A4247"/>
    <w:rsid w:val="004A42C6"/>
    <w:rsid w:val="004A4550"/>
    <w:rsid w:val="004A4735"/>
    <w:rsid w:val="004A4794"/>
    <w:rsid w:val="004A496D"/>
    <w:rsid w:val="004A4D0A"/>
    <w:rsid w:val="004A4E14"/>
    <w:rsid w:val="004A4FCB"/>
    <w:rsid w:val="004A5267"/>
    <w:rsid w:val="004A53A9"/>
    <w:rsid w:val="004A5653"/>
    <w:rsid w:val="004A5E11"/>
    <w:rsid w:val="004A5FAF"/>
    <w:rsid w:val="004A5FF7"/>
    <w:rsid w:val="004A61EB"/>
    <w:rsid w:val="004A62D8"/>
    <w:rsid w:val="004A636F"/>
    <w:rsid w:val="004A640F"/>
    <w:rsid w:val="004A651E"/>
    <w:rsid w:val="004A6558"/>
    <w:rsid w:val="004A65D0"/>
    <w:rsid w:val="004A6658"/>
    <w:rsid w:val="004A6C73"/>
    <w:rsid w:val="004A6CB0"/>
    <w:rsid w:val="004A6CDE"/>
    <w:rsid w:val="004A6DAD"/>
    <w:rsid w:val="004A7161"/>
    <w:rsid w:val="004A718D"/>
    <w:rsid w:val="004A72AD"/>
    <w:rsid w:val="004A73A7"/>
    <w:rsid w:val="004A746F"/>
    <w:rsid w:val="004A7473"/>
    <w:rsid w:val="004A75E5"/>
    <w:rsid w:val="004A789B"/>
    <w:rsid w:val="004A7955"/>
    <w:rsid w:val="004A7A24"/>
    <w:rsid w:val="004A7A2B"/>
    <w:rsid w:val="004A7ADD"/>
    <w:rsid w:val="004A7BD9"/>
    <w:rsid w:val="004A7C91"/>
    <w:rsid w:val="004A7D90"/>
    <w:rsid w:val="004A7E53"/>
    <w:rsid w:val="004A7EE9"/>
    <w:rsid w:val="004A7F0C"/>
    <w:rsid w:val="004B0315"/>
    <w:rsid w:val="004B0A30"/>
    <w:rsid w:val="004B0A47"/>
    <w:rsid w:val="004B0B81"/>
    <w:rsid w:val="004B0BA6"/>
    <w:rsid w:val="004B0BB2"/>
    <w:rsid w:val="004B0C07"/>
    <w:rsid w:val="004B0CA2"/>
    <w:rsid w:val="004B11E6"/>
    <w:rsid w:val="004B1590"/>
    <w:rsid w:val="004B15A1"/>
    <w:rsid w:val="004B1731"/>
    <w:rsid w:val="004B17AB"/>
    <w:rsid w:val="004B1DFD"/>
    <w:rsid w:val="004B20D5"/>
    <w:rsid w:val="004B238C"/>
    <w:rsid w:val="004B25E5"/>
    <w:rsid w:val="004B2792"/>
    <w:rsid w:val="004B2B00"/>
    <w:rsid w:val="004B2B46"/>
    <w:rsid w:val="004B2B78"/>
    <w:rsid w:val="004B2BE8"/>
    <w:rsid w:val="004B2D1B"/>
    <w:rsid w:val="004B2F23"/>
    <w:rsid w:val="004B2F3F"/>
    <w:rsid w:val="004B30C1"/>
    <w:rsid w:val="004B31E2"/>
    <w:rsid w:val="004B3356"/>
    <w:rsid w:val="004B3607"/>
    <w:rsid w:val="004B3636"/>
    <w:rsid w:val="004B381B"/>
    <w:rsid w:val="004B3825"/>
    <w:rsid w:val="004B38F5"/>
    <w:rsid w:val="004B390D"/>
    <w:rsid w:val="004B3932"/>
    <w:rsid w:val="004B3C36"/>
    <w:rsid w:val="004B41EE"/>
    <w:rsid w:val="004B425B"/>
    <w:rsid w:val="004B46E4"/>
    <w:rsid w:val="004B47A3"/>
    <w:rsid w:val="004B4C32"/>
    <w:rsid w:val="004B4F33"/>
    <w:rsid w:val="004B5032"/>
    <w:rsid w:val="004B57EB"/>
    <w:rsid w:val="004B5929"/>
    <w:rsid w:val="004B5B9C"/>
    <w:rsid w:val="004B5BFD"/>
    <w:rsid w:val="004B5C90"/>
    <w:rsid w:val="004B5D29"/>
    <w:rsid w:val="004B5D76"/>
    <w:rsid w:val="004B5DA6"/>
    <w:rsid w:val="004B5F6D"/>
    <w:rsid w:val="004B5F77"/>
    <w:rsid w:val="004B63E0"/>
    <w:rsid w:val="004B6626"/>
    <w:rsid w:val="004B6755"/>
    <w:rsid w:val="004B677E"/>
    <w:rsid w:val="004B721B"/>
    <w:rsid w:val="004B72A2"/>
    <w:rsid w:val="004B7669"/>
    <w:rsid w:val="004B7878"/>
    <w:rsid w:val="004B7929"/>
    <w:rsid w:val="004B7E6E"/>
    <w:rsid w:val="004B7F0C"/>
    <w:rsid w:val="004C01BF"/>
    <w:rsid w:val="004C0807"/>
    <w:rsid w:val="004C08E5"/>
    <w:rsid w:val="004C0CB4"/>
    <w:rsid w:val="004C0E06"/>
    <w:rsid w:val="004C0E44"/>
    <w:rsid w:val="004C0FFF"/>
    <w:rsid w:val="004C101F"/>
    <w:rsid w:val="004C1176"/>
    <w:rsid w:val="004C1242"/>
    <w:rsid w:val="004C13C4"/>
    <w:rsid w:val="004C15A9"/>
    <w:rsid w:val="004C15BA"/>
    <w:rsid w:val="004C1647"/>
    <w:rsid w:val="004C17B0"/>
    <w:rsid w:val="004C18EB"/>
    <w:rsid w:val="004C19DE"/>
    <w:rsid w:val="004C1AFE"/>
    <w:rsid w:val="004C1B1A"/>
    <w:rsid w:val="004C1B5E"/>
    <w:rsid w:val="004C1FEE"/>
    <w:rsid w:val="004C2082"/>
    <w:rsid w:val="004C2855"/>
    <w:rsid w:val="004C286F"/>
    <w:rsid w:val="004C2B0F"/>
    <w:rsid w:val="004C2C65"/>
    <w:rsid w:val="004C2F54"/>
    <w:rsid w:val="004C36B2"/>
    <w:rsid w:val="004C3779"/>
    <w:rsid w:val="004C37F7"/>
    <w:rsid w:val="004C388B"/>
    <w:rsid w:val="004C3C95"/>
    <w:rsid w:val="004C3D21"/>
    <w:rsid w:val="004C3DDB"/>
    <w:rsid w:val="004C4165"/>
    <w:rsid w:val="004C4224"/>
    <w:rsid w:val="004C449F"/>
    <w:rsid w:val="004C4509"/>
    <w:rsid w:val="004C4684"/>
    <w:rsid w:val="004C484E"/>
    <w:rsid w:val="004C4B0E"/>
    <w:rsid w:val="004C4C24"/>
    <w:rsid w:val="004C4C64"/>
    <w:rsid w:val="004C5067"/>
    <w:rsid w:val="004C52FF"/>
    <w:rsid w:val="004C549F"/>
    <w:rsid w:val="004C567C"/>
    <w:rsid w:val="004C5732"/>
    <w:rsid w:val="004C5A6A"/>
    <w:rsid w:val="004C5E3B"/>
    <w:rsid w:val="004C60AE"/>
    <w:rsid w:val="004C6111"/>
    <w:rsid w:val="004C6212"/>
    <w:rsid w:val="004C6312"/>
    <w:rsid w:val="004C63F3"/>
    <w:rsid w:val="004C64BA"/>
    <w:rsid w:val="004C65EF"/>
    <w:rsid w:val="004C67E7"/>
    <w:rsid w:val="004C69E5"/>
    <w:rsid w:val="004C6CA5"/>
    <w:rsid w:val="004C6EC1"/>
    <w:rsid w:val="004C711C"/>
    <w:rsid w:val="004C7137"/>
    <w:rsid w:val="004C71E8"/>
    <w:rsid w:val="004C743E"/>
    <w:rsid w:val="004C756A"/>
    <w:rsid w:val="004C7668"/>
    <w:rsid w:val="004C76DC"/>
    <w:rsid w:val="004C7B08"/>
    <w:rsid w:val="004C7B4A"/>
    <w:rsid w:val="004C7DC3"/>
    <w:rsid w:val="004C7E17"/>
    <w:rsid w:val="004C7E79"/>
    <w:rsid w:val="004C7F6F"/>
    <w:rsid w:val="004C7F84"/>
    <w:rsid w:val="004D008D"/>
    <w:rsid w:val="004D03A0"/>
    <w:rsid w:val="004D0697"/>
    <w:rsid w:val="004D0761"/>
    <w:rsid w:val="004D0900"/>
    <w:rsid w:val="004D0CAA"/>
    <w:rsid w:val="004D0DBB"/>
    <w:rsid w:val="004D118E"/>
    <w:rsid w:val="004D1555"/>
    <w:rsid w:val="004D16D7"/>
    <w:rsid w:val="004D1794"/>
    <w:rsid w:val="004D1A2D"/>
    <w:rsid w:val="004D1B2C"/>
    <w:rsid w:val="004D1C63"/>
    <w:rsid w:val="004D1D77"/>
    <w:rsid w:val="004D1E64"/>
    <w:rsid w:val="004D2211"/>
    <w:rsid w:val="004D257C"/>
    <w:rsid w:val="004D25AF"/>
    <w:rsid w:val="004D2A12"/>
    <w:rsid w:val="004D2B19"/>
    <w:rsid w:val="004D2BCE"/>
    <w:rsid w:val="004D2DB7"/>
    <w:rsid w:val="004D2E15"/>
    <w:rsid w:val="004D2FA2"/>
    <w:rsid w:val="004D30DC"/>
    <w:rsid w:val="004D3154"/>
    <w:rsid w:val="004D3186"/>
    <w:rsid w:val="004D36DE"/>
    <w:rsid w:val="004D37B6"/>
    <w:rsid w:val="004D3A6D"/>
    <w:rsid w:val="004D3B50"/>
    <w:rsid w:val="004D3C7D"/>
    <w:rsid w:val="004D3DCE"/>
    <w:rsid w:val="004D3FC9"/>
    <w:rsid w:val="004D41CA"/>
    <w:rsid w:val="004D4492"/>
    <w:rsid w:val="004D463E"/>
    <w:rsid w:val="004D4645"/>
    <w:rsid w:val="004D46C4"/>
    <w:rsid w:val="004D47A5"/>
    <w:rsid w:val="004D4803"/>
    <w:rsid w:val="004D4835"/>
    <w:rsid w:val="004D4886"/>
    <w:rsid w:val="004D4D87"/>
    <w:rsid w:val="004D4FB6"/>
    <w:rsid w:val="004D5337"/>
    <w:rsid w:val="004D5342"/>
    <w:rsid w:val="004D55DA"/>
    <w:rsid w:val="004D5673"/>
    <w:rsid w:val="004D568C"/>
    <w:rsid w:val="004D583A"/>
    <w:rsid w:val="004D5883"/>
    <w:rsid w:val="004D5B4A"/>
    <w:rsid w:val="004D5ECF"/>
    <w:rsid w:val="004D6038"/>
    <w:rsid w:val="004D6075"/>
    <w:rsid w:val="004D671D"/>
    <w:rsid w:val="004D67AE"/>
    <w:rsid w:val="004D6A3D"/>
    <w:rsid w:val="004D6C5C"/>
    <w:rsid w:val="004D6D6C"/>
    <w:rsid w:val="004D786D"/>
    <w:rsid w:val="004D7DA5"/>
    <w:rsid w:val="004D7ECD"/>
    <w:rsid w:val="004E0389"/>
    <w:rsid w:val="004E03EF"/>
    <w:rsid w:val="004E0518"/>
    <w:rsid w:val="004E0524"/>
    <w:rsid w:val="004E0785"/>
    <w:rsid w:val="004E0823"/>
    <w:rsid w:val="004E086D"/>
    <w:rsid w:val="004E093D"/>
    <w:rsid w:val="004E09D4"/>
    <w:rsid w:val="004E0A81"/>
    <w:rsid w:val="004E0F61"/>
    <w:rsid w:val="004E0F88"/>
    <w:rsid w:val="004E0F9E"/>
    <w:rsid w:val="004E1349"/>
    <w:rsid w:val="004E13F0"/>
    <w:rsid w:val="004E157F"/>
    <w:rsid w:val="004E1676"/>
    <w:rsid w:val="004E16AE"/>
    <w:rsid w:val="004E16C3"/>
    <w:rsid w:val="004E16C7"/>
    <w:rsid w:val="004E1867"/>
    <w:rsid w:val="004E1873"/>
    <w:rsid w:val="004E18AD"/>
    <w:rsid w:val="004E1C43"/>
    <w:rsid w:val="004E1DFE"/>
    <w:rsid w:val="004E1EC5"/>
    <w:rsid w:val="004E1FBC"/>
    <w:rsid w:val="004E20E4"/>
    <w:rsid w:val="004E21DC"/>
    <w:rsid w:val="004E2306"/>
    <w:rsid w:val="004E23AB"/>
    <w:rsid w:val="004E2502"/>
    <w:rsid w:val="004E2780"/>
    <w:rsid w:val="004E2B91"/>
    <w:rsid w:val="004E2BE4"/>
    <w:rsid w:val="004E2D41"/>
    <w:rsid w:val="004E2F7C"/>
    <w:rsid w:val="004E2FA4"/>
    <w:rsid w:val="004E3185"/>
    <w:rsid w:val="004E3265"/>
    <w:rsid w:val="004E3279"/>
    <w:rsid w:val="004E32C9"/>
    <w:rsid w:val="004E3318"/>
    <w:rsid w:val="004E332B"/>
    <w:rsid w:val="004E34FF"/>
    <w:rsid w:val="004E3671"/>
    <w:rsid w:val="004E374D"/>
    <w:rsid w:val="004E37D3"/>
    <w:rsid w:val="004E3866"/>
    <w:rsid w:val="004E3A92"/>
    <w:rsid w:val="004E3AC3"/>
    <w:rsid w:val="004E3C24"/>
    <w:rsid w:val="004E3CF7"/>
    <w:rsid w:val="004E3CFF"/>
    <w:rsid w:val="004E42BC"/>
    <w:rsid w:val="004E436B"/>
    <w:rsid w:val="004E43BB"/>
    <w:rsid w:val="004E43D4"/>
    <w:rsid w:val="004E4625"/>
    <w:rsid w:val="004E46C8"/>
    <w:rsid w:val="004E4866"/>
    <w:rsid w:val="004E4ACB"/>
    <w:rsid w:val="004E4C6E"/>
    <w:rsid w:val="004E4DBD"/>
    <w:rsid w:val="004E5019"/>
    <w:rsid w:val="004E5279"/>
    <w:rsid w:val="004E5384"/>
    <w:rsid w:val="004E56D2"/>
    <w:rsid w:val="004E56D5"/>
    <w:rsid w:val="004E5996"/>
    <w:rsid w:val="004E5B09"/>
    <w:rsid w:val="004E5CEF"/>
    <w:rsid w:val="004E5D79"/>
    <w:rsid w:val="004E5DDD"/>
    <w:rsid w:val="004E5F14"/>
    <w:rsid w:val="004E5F19"/>
    <w:rsid w:val="004E61DE"/>
    <w:rsid w:val="004E6351"/>
    <w:rsid w:val="004E653E"/>
    <w:rsid w:val="004E6621"/>
    <w:rsid w:val="004E66F9"/>
    <w:rsid w:val="004E6983"/>
    <w:rsid w:val="004E6B14"/>
    <w:rsid w:val="004E6C8A"/>
    <w:rsid w:val="004E6D3B"/>
    <w:rsid w:val="004E6D5A"/>
    <w:rsid w:val="004E6D92"/>
    <w:rsid w:val="004E6DAF"/>
    <w:rsid w:val="004E6E3E"/>
    <w:rsid w:val="004E6E50"/>
    <w:rsid w:val="004E6F4B"/>
    <w:rsid w:val="004E6FB7"/>
    <w:rsid w:val="004E700C"/>
    <w:rsid w:val="004E723D"/>
    <w:rsid w:val="004E73D1"/>
    <w:rsid w:val="004E7675"/>
    <w:rsid w:val="004E7782"/>
    <w:rsid w:val="004E7806"/>
    <w:rsid w:val="004E7811"/>
    <w:rsid w:val="004F013F"/>
    <w:rsid w:val="004F0183"/>
    <w:rsid w:val="004F041C"/>
    <w:rsid w:val="004F042F"/>
    <w:rsid w:val="004F05AF"/>
    <w:rsid w:val="004F099A"/>
    <w:rsid w:val="004F0D0D"/>
    <w:rsid w:val="004F0F78"/>
    <w:rsid w:val="004F141E"/>
    <w:rsid w:val="004F1420"/>
    <w:rsid w:val="004F15D2"/>
    <w:rsid w:val="004F16C5"/>
    <w:rsid w:val="004F18C8"/>
    <w:rsid w:val="004F19A7"/>
    <w:rsid w:val="004F1B28"/>
    <w:rsid w:val="004F1C09"/>
    <w:rsid w:val="004F1CA3"/>
    <w:rsid w:val="004F1CD0"/>
    <w:rsid w:val="004F1D2B"/>
    <w:rsid w:val="004F2026"/>
    <w:rsid w:val="004F2058"/>
    <w:rsid w:val="004F2233"/>
    <w:rsid w:val="004F2236"/>
    <w:rsid w:val="004F22A9"/>
    <w:rsid w:val="004F253F"/>
    <w:rsid w:val="004F2630"/>
    <w:rsid w:val="004F2647"/>
    <w:rsid w:val="004F278D"/>
    <w:rsid w:val="004F29CA"/>
    <w:rsid w:val="004F2A43"/>
    <w:rsid w:val="004F2B1C"/>
    <w:rsid w:val="004F3035"/>
    <w:rsid w:val="004F30EC"/>
    <w:rsid w:val="004F32C6"/>
    <w:rsid w:val="004F3340"/>
    <w:rsid w:val="004F36BE"/>
    <w:rsid w:val="004F37DF"/>
    <w:rsid w:val="004F3C4E"/>
    <w:rsid w:val="004F3D4B"/>
    <w:rsid w:val="004F3D98"/>
    <w:rsid w:val="004F3EF6"/>
    <w:rsid w:val="004F3F33"/>
    <w:rsid w:val="004F3FD0"/>
    <w:rsid w:val="004F4059"/>
    <w:rsid w:val="004F4328"/>
    <w:rsid w:val="004F4413"/>
    <w:rsid w:val="004F450F"/>
    <w:rsid w:val="004F46D2"/>
    <w:rsid w:val="004F4798"/>
    <w:rsid w:val="004F47DF"/>
    <w:rsid w:val="004F47FE"/>
    <w:rsid w:val="004F4D6F"/>
    <w:rsid w:val="004F4E22"/>
    <w:rsid w:val="004F4F15"/>
    <w:rsid w:val="004F50A4"/>
    <w:rsid w:val="004F52C4"/>
    <w:rsid w:val="004F5317"/>
    <w:rsid w:val="004F531A"/>
    <w:rsid w:val="004F535F"/>
    <w:rsid w:val="004F53CD"/>
    <w:rsid w:val="004F53EF"/>
    <w:rsid w:val="004F540C"/>
    <w:rsid w:val="004F56BD"/>
    <w:rsid w:val="004F56EE"/>
    <w:rsid w:val="004F5943"/>
    <w:rsid w:val="004F5AC9"/>
    <w:rsid w:val="004F5DDA"/>
    <w:rsid w:val="004F6138"/>
    <w:rsid w:val="004F61FC"/>
    <w:rsid w:val="004F651E"/>
    <w:rsid w:val="004F67CA"/>
    <w:rsid w:val="004F6ABD"/>
    <w:rsid w:val="004F6AFF"/>
    <w:rsid w:val="004F6B76"/>
    <w:rsid w:val="004F6BE3"/>
    <w:rsid w:val="004F6D3D"/>
    <w:rsid w:val="004F6DBB"/>
    <w:rsid w:val="004F6DC4"/>
    <w:rsid w:val="004F74A6"/>
    <w:rsid w:val="004F7721"/>
    <w:rsid w:val="004F7A4D"/>
    <w:rsid w:val="004F7CA3"/>
    <w:rsid w:val="004F7DCE"/>
    <w:rsid w:val="004F7F49"/>
    <w:rsid w:val="0050000C"/>
    <w:rsid w:val="005000B4"/>
    <w:rsid w:val="005001E8"/>
    <w:rsid w:val="00500440"/>
    <w:rsid w:val="0050086D"/>
    <w:rsid w:val="00500876"/>
    <w:rsid w:val="00500A64"/>
    <w:rsid w:val="00500BA7"/>
    <w:rsid w:val="00500D06"/>
    <w:rsid w:val="00500D7B"/>
    <w:rsid w:val="005015B8"/>
    <w:rsid w:val="00501D77"/>
    <w:rsid w:val="0050201A"/>
    <w:rsid w:val="0050240B"/>
    <w:rsid w:val="00502584"/>
    <w:rsid w:val="0050267E"/>
    <w:rsid w:val="00502772"/>
    <w:rsid w:val="005028CD"/>
    <w:rsid w:val="00502974"/>
    <w:rsid w:val="00502BBA"/>
    <w:rsid w:val="00502F14"/>
    <w:rsid w:val="00502FDE"/>
    <w:rsid w:val="00503247"/>
    <w:rsid w:val="00503316"/>
    <w:rsid w:val="0050333D"/>
    <w:rsid w:val="0050345B"/>
    <w:rsid w:val="00503507"/>
    <w:rsid w:val="00503671"/>
    <w:rsid w:val="005036BB"/>
    <w:rsid w:val="00503720"/>
    <w:rsid w:val="00503D9D"/>
    <w:rsid w:val="00503ED2"/>
    <w:rsid w:val="0050412F"/>
    <w:rsid w:val="005044A4"/>
    <w:rsid w:val="00504751"/>
    <w:rsid w:val="0050482A"/>
    <w:rsid w:val="005049EC"/>
    <w:rsid w:val="00504BF7"/>
    <w:rsid w:val="00504DA6"/>
    <w:rsid w:val="00504E66"/>
    <w:rsid w:val="00505031"/>
    <w:rsid w:val="005051DC"/>
    <w:rsid w:val="005054BB"/>
    <w:rsid w:val="0050551B"/>
    <w:rsid w:val="005055D4"/>
    <w:rsid w:val="0050571D"/>
    <w:rsid w:val="0050582D"/>
    <w:rsid w:val="00505849"/>
    <w:rsid w:val="0050589F"/>
    <w:rsid w:val="00505A82"/>
    <w:rsid w:val="00505D22"/>
    <w:rsid w:val="00505D34"/>
    <w:rsid w:val="005061BA"/>
    <w:rsid w:val="00506743"/>
    <w:rsid w:val="005067F6"/>
    <w:rsid w:val="005068BE"/>
    <w:rsid w:val="00506A06"/>
    <w:rsid w:val="00506A32"/>
    <w:rsid w:val="00506BB0"/>
    <w:rsid w:val="00506C82"/>
    <w:rsid w:val="005070DB"/>
    <w:rsid w:val="0050710D"/>
    <w:rsid w:val="005073BC"/>
    <w:rsid w:val="00507430"/>
    <w:rsid w:val="005074F1"/>
    <w:rsid w:val="0050770E"/>
    <w:rsid w:val="00507854"/>
    <w:rsid w:val="00507860"/>
    <w:rsid w:val="00507A87"/>
    <w:rsid w:val="00507C2C"/>
    <w:rsid w:val="00507D0F"/>
    <w:rsid w:val="00507E6C"/>
    <w:rsid w:val="00510330"/>
    <w:rsid w:val="00510440"/>
    <w:rsid w:val="005106A4"/>
    <w:rsid w:val="005108C7"/>
    <w:rsid w:val="00510B4C"/>
    <w:rsid w:val="00510BF3"/>
    <w:rsid w:val="00510BFE"/>
    <w:rsid w:val="00510E72"/>
    <w:rsid w:val="00510FE5"/>
    <w:rsid w:val="005111F3"/>
    <w:rsid w:val="00511450"/>
    <w:rsid w:val="00511702"/>
    <w:rsid w:val="0051187D"/>
    <w:rsid w:val="0051188D"/>
    <w:rsid w:val="005118AA"/>
    <w:rsid w:val="0051196B"/>
    <w:rsid w:val="00511ADF"/>
    <w:rsid w:val="0051206A"/>
    <w:rsid w:val="005123A6"/>
    <w:rsid w:val="005123CA"/>
    <w:rsid w:val="00512687"/>
    <w:rsid w:val="005128B9"/>
    <w:rsid w:val="00512AE0"/>
    <w:rsid w:val="00512B1B"/>
    <w:rsid w:val="00513079"/>
    <w:rsid w:val="005132F6"/>
    <w:rsid w:val="005133DF"/>
    <w:rsid w:val="0051360D"/>
    <w:rsid w:val="00513671"/>
    <w:rsid w:val="0051376E"/>
    <w:rsid w:val="00513871"/>
    <w:rsid w:val="00513917"/>
    <w:rsid w:val="00513B50"/>
    <w:rsid w:val="00513DC1"/>
    <w:rsid w:val="00513F82"/>
    <w:rsid w:val="00513FBE"/>
    <w:rsid w:val="005140BD"/>
    <w:rsid w:val="00514154"/>
    <w:rsid w:val="00514314"/>
    <w:rsid w:val="00514758"/>
    <w:rsid w:val="005148A8"/>
    <w:rsid w:val="00514A34"/>
    <w:rsid w:val="00514D2E"/>
    <w:rsid w:val="00514FF5"/>
    <w:rsid w:val="005150ED"/>
    <w:rsid w:val="005151EF"/>
    <w:rsid w:val="005151F8"/>
    <w:rsid w:val="005152E3"/>
    <w:rsid w:val="0051555F"/>
    <w:rsid w:val="005155E0"/>
    <w:rsid w:val="00515681"/>
    <w:rsid w:val="0051569B"/>
    <w:rsid w:val="00515792"/>
    <w:rsid w:val="005157E3"/>
    <w:rsid w:val="005158CC"/>
    <w:rsid w:val="00515936"/>
    <w:rsid w:val="00515AF0"/>
    <w:rsid w:val="00515AFC"/>
    <w:rsid w:val="005163DB"/>
    <w:rsid w:val="005166EA"/>
    <w:rsid w:val="00516AA8"/>
    <w:rsid w:val="00516AC3"/>
    <w:rsid w:val="00516F3B"/>
    <w:rsid w:val="005173FC"/>
    <w:rsid w:val="005177A8"/>
    <w:rsid w:val="00517A8C"/>
    <w:rsid w:val="00517A94"/>
    <w:rsid w:val="00517D59"/>
    <w:rsid w:val="00517E1D"/>
    <w:rsid w:val="00517E99"/>
    <w:rsid w:val="00517F15"/>
    <w:rsid w:val="00517F6D"/>
    <w:rsid w:val="005201E3"/>
    <w:rsid w:val="005202C9"/>
    <w:rsid w:val="0052038E"/>
    <w:rsid w:val="00520E82"/>
    <w:rsid w:val="00521047"/>
    <w:rsid w:val="0052155A"/>
    <w:rsid w:val="005215BB"/>
    <w:rsid w:val="005219BB"/>
    <w:rsid w:val="00521A1C"/>
    <w:rsid w:val="00521AA5"/>
    <w:rsid w:val="00521B30"/>
    <w:rsid w:val="00521BAA"/>
    <w:rsid w:val="00521C41"/>
    <w:rsid w:val="00521D30"/>
    <w:rsid w:val="00521EC7"/>
    <w:rsid w:val="0052207F"/>
    <w:rsid w:val="005220FA"/>
    <w:rsid w:val="0052210A"/>
    <w:rsid w:val="0052217F"/>
    <w:rsid w:val="0052243D"/>
    <w:rsid w:val="005226BC"/>
    <w:rsid w:val="005227FF"/>
    <w:rsid w:val="0052291C"/>
    <w:rsid w:val="00522A31"/>
    <w:rsid w:val="00522AC3"/>
    <w:rsid w:val="00522C49"/>
    <w:rsid w:val="00522FFB"/>
    <w:rsid w:val="00523018"/>
    <w:rsid w:val="005232AF"/>
    <w:rsid w:val="00523398"/>
    <w:rsid w:val="005237E1"/>
    <w:rsid w:val="0052391A"/>
    <w:rsid w:val="00523B55"/>
    <w:rsid w:val="00523B66"/>
    <w:rsid w:val="00523B9C"/>
    <w:rsid w:val="00523BA7"/>
    <w:rsid w:val="00523DF4"/>
    <w:rsid w:val="00523E3C"/>
    <w:rsid w:val="00523E73"/>
    <w:rsid w:val="00523FE7"/>
    <w:rsid w:val="0052409F"/>
    <w:rsid w:val="005241AB"/>
    <w:rsid w:val="005243A2"/>
    <w:rsid w:val="005243F3"/>
    <w:rsid w:val="0052473E"/>
    <w:rsid w:val="005248F3"/>
    <w:rsid w:val="0052491F"/>
    <w:rsid w:val="00524A07"/>
    <w:rsid w:val="00524AF4"/>
    <w:rsid w:val="00524B3D"/>
    <w:rsid w:val="00524BED"/>
    <w:rsid w:val="00524C7C"/>
    <w:rsid w:val="00524F0E"/>
    <w:rsid w:val="00525041"/>
    <w:rsid w:val="00525810"/>
    <w:rsid w:val="00525863"/>
    <w:rsid w:val="005258DC"/>
    <w:rsid w:val="005259C9"/>
    <w:rsid w:val="00525A61"/>
    <w:rsid w:val="00525B98"/>
    <w:rsid w:val="00525C5B"/>
    <w:rsid w:val="00525CF2"/>
    <w:rsid w:val="00526201"/>
    <w:rsid w:val="00526237"/>
    <w:rsid w:val="00526342"/>
    <w:rsid w:val="005263D5"/>
    <w:rsid w:val="00526502"/>
    <w:rsid w:val="00526537"/>
    <w:rsid w:val="0052655A"/>
    <w:rsid w:val="00526566"/>
    <w:rsid w:val="005265B2"/>
    <w:rsid w:val="00526763"/>
    <w:rsid w:val="005269C3"/>
    <w:rsid w:val="00526ABA"/>
    <w:rsid w:val="00526B14"/>
    <w:rsid w:val="00526C7C"/>
    <w:rsid w:val="00526DA4"/>
    <w:rsid w:val="005270BB"/>
    <w:rsid w:val="005273BD"/>
    <w:rsid w:val="005275CB"/>
    <w:rsid w:val="0052777B"/>
    <w:rsid w:val="00527EF3"/>
    <w:rsid w:val="00527F78"/>
    <w:rsid w:val="0053003B"/>
    <w:rsid w:val="00530075"/>
    <w:rsid w:val="005300A8"/>
    <w:rsid w:val="005305B6"/>
    <w:rsid w:val="00530701"/>
    <w:rsid w:val="00530742"/>
    <w:rsid w:val="00530853"/>
    <w:rsid w:val="00530AC3"/>
    <w:rsid w:val="00530B8A"/>
    <w:rsid w:val="00530C0D"/>
    <w:rsid w:val="00530C3E"/>
    <w:rsid w:val="00530CCB"/>
    <w:rsid w:val="00530D4C"/>
    <w:rsid w:val="00530D74"/>
    <w:rsid w:val="00530D8F"/>
    <w:rsid w:val="00531122"/>
    <w:rsid w:val="0053124E"/>
    <w:rsid w:val="0053128C"/>
    <w:rsid w:val="00531462"/>
    <w:rsid w:val="00531975"/>
    <w:rsid w:val="00531C7B"/>
    <w:rsid w:val="00531D02"/>
    <w:rsid w:val="00531F1E"/>
    <w:rsid w:val="00532129"/>
    <w:rsid w:val="0053230A"/>
    <w:rsid w:val="0053241E"/>
    <w:rsid w:val="00532498"/>
    <w:rsid w:val="005324AC"/>
    <w:rsid w:val="0053253E"/>
    <w:rsid w:val="0053275A"/>
    <w:rsid w:val="00532C17"/>
    <w:rsid w:val="00532CC1"/>
    <w:rsid w:val="00532E31"/>
    <w:rsid w:val="00532EBB"/>
    <w:rsid w:val="00532F37"/>
    <w:rsid w:val="0053384A"/>
    <w:rsid w:val="00533AEF"/>
    <w:rsid w:val="00533B49"/>
    <w:rsid w:val="00533C1F"/>
    <w:rsid w:val="00533ED2"/>
    <w:rsid w:val="00534052"/>
    <w:rsid w:val="00534189"/>
    <w:rsid w:val="00534289"/>
    <w:rsid w:val="00534366"/>
    <w:rsid w:val="00534381"/>
    <w:rsid w:val="005345C4"/>
    <w:rsid w:val="0053476B"/>
    <w:rsid w:val="005348DB"/>
    <w:rsid w:val="005349F7"/>
    <w:rsid w:val="00534BC2"/>
    <w:rsid w:val="00534D55"/>
    <w:rsid w:val="00534EAC"/>
    <w:rsid w:val="00534ED5"/>
    <w:rsid w:val="0053500C"/>
    <w:rsid w:val="005350B7"/>
    <w:rsid w:val="00535147"/>
    <w:rsid w:val="00535628"/>
    <w:rsid w:val="005357D8"/>
    <w:rsid w:val="005357E1"/>
    <w:rsid w:val="00535814"/>
    <w:rsid w:val="005358BB"/>
    <w:rsid w:val="00535925"/>
    <w:rsid w:val="00535964"/>
    <w:rsid w:val="0053608D"/>
    <w:rsid w:val="005361CF"/>
    <w:rsid w:val="005362FC"/>
    <w:rsid w:val="00536307"/>
    <w:rsid w:val="005365BF"/>
    <w:rsid w:val="005368D1"/>
    <w:rsid w:val="00536B30"/>
    <w:rsid w:val="00536BC9"/>
    <w:rsid w:val="00536F12"/>
    <w:rsid w:val="00537153"/>
    <w:rsid w:val="0053742C"/>
    <w:rsid w:val="00537576"/>
    <w:rsid w:val="0053759C"/>
    <w:rsid w:val="005375A1"/>
    <w:rsid w:val="00537707"/>
    <w:rsid w:val="0053779F"/>
    <w:rsid w:val="00537A26"/>
    <w:rsid w:val="00537AE4"/>
    <w:rsid w:val="00537AF9"/>
    <w:rsid w:val="00537D30"/>
    <w:rsid w:val="00537E19"/>
    <w:rsid w:val="005401A9"/>
    <w:rsid w:val="005406AA"/>
    <w:rsid w:val="00540806"/>
    <w:rsid w:val="00540887"/>
    <w:rsid w:val="00540953"/>
    <w:rsid w:val="00540C94"/>
    <w:rsid w:val="00540F43"/>
    <w:rsid w:val="00540F97"/>
    <w:rsid w:val="005414E6"/>
    <w:rsid w:val="00541508"/>
    <w:rsid w:val="005415A8"/>
    <w:rsid w:val="005418E5"/>
    <w:rsid w:val="0054195C"/>
    <w:rsid w:val="005419B5"/>
    <w:rsid w:val="00541A20"/>
    <w:rsid w:val="00541B4F"/>
    <w:rsid w:val="00541D33"/>
    <w:rsid w:val="00541EE0"/>
    <w:rsid w:val="00542157"/>
    <w:rsid w:val="00542552"/>
    <w:rsid w:val="005426D0"/>
    <w:rsid w:val="0054295A"/>
    <w:rsid w:val="00542963"/>
    <w:rsid w:val="00542C35"/>
    <w:rsid w:val="00542D9F"/>
    <w:rsid w:val="00542E21"/>
    <w:rsid w:val="00542E82"/>
    <w:rsid w:val="00543050"/>
    <w:rsid w:val="00543283"/>
    <w:rsid w:val="00543481"/>
    <w:rsid w:val="0054374F"/>
    <w:rsid w:val="005438E5"/>
    <w:rsid w:val="005438E7"/>
    <w:rsid w:val="00543C26"/>
    <w:rsid w:val="00543D96"/>
    <w:rsid w:val="00543E98"/>
    <w:rsid w:val="005441ED"/>
    <w:rsid w:val="0054420C"/>
    <w:rsid w:val="005443D7"/>
    <w:rsid w:val="00544417"/>
    <w:rsid w:val="0054442C"/>
    <w:rsid w:val="0054449E"/>
    <w:rsid w:val="00544735"/>
    <w:rsid w:val="0054490F"/>
    <w:rsid w:val="00544CF6"/>
    <w:rsid w:val="00544EA5"/>
    <w:rsid w:val="0054539E"/>
    <w:rsid w:val="005455BC"/>
    <w:rsid w:val="005455FC"/>
    <w:rsid w:val="00545635"/>
    <w:rsid w:val="005457C3"/>
    <w:rsid w:val="00545876"/>
    <w:rsid w:val="00545AD8"/>
    <w:rsid w:val="00545F12"/>
    <w:rsid w:val="00546070"/>
    <w:rsid w:val="005463EF"/>
    <w:rsid w:val="0054657F"/>
    <w:rsid w:val="0054665C"/>
    <w:rsid w:val="005467BB"/>
    <w:rsid w:val="0054692C"/>
    <w:rsid w:val="00546C75"/>
    <w:rsid w:val="00546D17"/>
    <w:rsid w:val="00546D18"/>
    <w:rsid w:val="00546FF6"/>
    <w:rsid w:val="0054746A"/>
    <w:rsid w:val="005476C5"/>
    <w:rsid w:val="005476C8"/>
    <w:rsid w:val="00547991"/>
    <w:rsid w:val="005479A8"/>
    <w:rsid w:val="005479BD"/>
    <w:rsid w:val="00547BB6"/>
    <w:rsid w:val="00547BCD"/>
    <w:rsid w:val="00547F4D"/>
    <w:rsid w:val="00550322"/>
    <w:rsid w:val="0055036B"/>
    <w:rsid w:val="00550487"/>
    <w:rsid w:val="00550A3A"/>
    <w:rsid w:val="00550AD4"/>
    <w:rsid w:val="00550B5C"/>
    <w:rsid w:val="00550C0A"/>
    <w:rsid w:val="00550CE0"/>
    <w:rsid w:val="00550E6C"/>
    <w:rsid w:val="00550EA6"/>
    <w:rsid w:val="0055115D"/>
    <w:rsid w:val="0055117A"/>
    <w:rsid w:val="005513AB"/>
    <w:rsid w:val="005513B0"/>
    <w:rsid w:val="00551903"/>
    <w:rsid w:val="005519C7"/>
    <w:rsid w:val="00551A22"/>
    <w:rsid w:val="005520AD"/>
    <w:rsid w:val="0055212A"/>
    <w:rsid w:val="0055220E"/>
    <w:rsid w:val="005524B0"/>
    <w:rsid w:val="005525DD"/>
    <w:rsid w:val="00552696"/>
    <w:rsid w:val="00552771"/>
    <w:rsid w:val="0055284F"/>
    <w:rsid w:val="005529AB"/>
    <w:rsid w:val="00552A34"/>
    <w:rsid w:val="00552DF0"/>
    <w:rsid w:val="00552FC5"/>
    <w:rsid w:val="00553359"/>
    <w:rsid w:val="005534D2"/>
    <w:rsid w:val="005534DD"/>
    <w:rsid w:val="0055363E"/>
    <w:rsid w:val="005536A4"/>
    <w:rsid w:val="005536D8"/>
    <w:rsid w:val="00553A05"/>
    <w:rsid w:val="00553F74"/>
    <w:rsid w:val="0055451A"/>
    <w:rsid w:val="0055456E"/>
    <w:rsid w:val="005545DB"/>
    <w:rsid w:val="005546AA"/>
    <w:rsid w:val="00554730"/>
    <w:rsid w:val="00554733"/>
    <w:rsid w:val="005549B4"/>
    <w:rsid w:val="00554BE0"/>
    <w:rsid w:val="00554CCF"/>
    <w:rsid w:val="00554F41"/>
    <w:rsid w:val="00554FAA"/>
    <w:rsid w:val="0055503D"/>
    <w:rsid w:val="005550C0"/>
    <w:rsid w:val="0055529D"/>
    <w:rsid w:val="00555531"/>
    <w:rsid w:val="005555D0"/>
    <w:rsid w:val="005557DB"/>
    <w:rsid w:val="005559B8"/>
    <w:rsid w:val="00555B3E"/>
    <w:rsid w:val="00555D5A"/>
    <w:rsid w:val="00555E25"/>
    <w:rsid w:val="00555F1B"/>
    <w:rsid w:val="00556017"/>
    <w:rsid w:val="00556112"/>
    <w:rsid w:val="0055611B"/>
    <w:rsid w:val="0055622D"/>
    <w:rsid w:val="0055624B"/>
    <w:rsid w:val="0055631A"/>
    <w:rsid w:val="005564D4"/>
    <w:rsid w:val="00556545"/>
    <w:rsid w:val="005565D9"/>
    <w:rsid w:val="0055670F"/>
    <w:rsid w:val="00556820"/>
    <w:rsid w:val="005568FD"/>
    <w:rsid w:val="0055692E"/>
    <w:rsid w:val="0055696E"/>
    <w:rsid w:val="005569F4"/>
    <w:rsid w:val="00556C43"/>
    <w:rsid w:val="00556D44"/>
    <w:rsid w:val="00556F00"/>
    <w:rsid w:val="00557027"/>
    <w:rsid w:val="00557087"/>
    <w:rsid w:val="005570E9"/>
    <w:rsid w:val="005574CE"/>
    <w:rsid w:val="005579C4"/>
    <w:rsid w:val="00557B0F"/>
    <w:rsid w:val="00557C50"/>
    <w:rsid w:val="00557D5F"/>
    <w:rsid w:val="00557EA5"/>
    <w:rsid w:val="00557F07"/>
    <w:rsid w:val="005601DF"/>
    <w:rsid w:val="00560260"/>
    <w:rsid w:val="005604FE"/>
    <w:rsid w:val="005607ED"/>
    <w:rsid w:val="005608C7"/>
    <w:rsid w:val="00560965"/>
    <w:rsid w:val="00560983"/>
    <w:rsid w:val="00560A00"/>
    <w:rsid w:val="00560CEF"/>
    <w:rsid w:val="00560E6B"/>
    <w:rsid w:val="00560FBC"/>
    <w:rsid w:val="00561163"/>
    <w:rsid w:val="00561166"/>
    <w:rsid w:val="0056132D"/>
    <w:rsid w:val="005616F9"/>
    <w:rsid w:val="00561722"/>
    <w:rsid w:val="005617EA"/>
    <w:rsid w:val="00561948"/>
    <w:rsid w:val="00561AC2"/>
    <w:rsid w:val="00561EDF"/>
    <w:rsid w:val="00561F27"/>
    <w:rsid w:val="00562380"/>
    <w:rsid w:val="00562698"/>
    <w:rsid w:val="005627E2"/>
    <w:rsid w:val="0056284A"/>
    <w:rsid w:val="00562878"/>
    <w:rsid w:val="005628B6"/>
    <w:rsid w:val="00562B41"/>
    <w:rsid w:val="00562B71"/>
    <w:rsid w:val="00562BA9"/>
    <w:rsid w:val="00562D31"/>
    <w:rsid w:val="00562E7B"/>
    <w:rsid w:val="00562F15"/>
    <w:rsid w:val="0056325F"/>
    <w:rsid w:val="005633F4"/>
    <w:rsid w:val="0056346B"/>
    <w:rsid w:val="00563568"/>
    <w:rsid w:val="0056366B"/>
    <w:rsid w:val="0056373A"/>
    <w:rsid w:val="0056383D"/>
    <w:rsid w:val="00563AA3"/>
    <w:rsid w:val="00563B60"/>
    <w:rsid w:val="00563B7B"/>
    <w:rsid w:val="00563BE9"/>
    <w:rsid w:val="00563CE8"/>
    <w:rsid w:val="00563D35"/>
    <w:rsid w:val="00563E54"/>
    <w:rsid w:val="00563F30"/>
    <w:rsid w:val="00563FAC"/>
    <w:rsid w:val="0056433A"/>
    <w:rsid w:val="00564358"/>
    <w:rsid w:val="00564406"/>
    <w:rsid w:val="00564514"/>
    <w:rsid w:val="005648AF"/>
    <w:rsid w:val="00564E37"/>
    <w:rsid w:val="00564F41"/>
    <w:rsid w:val="005655E4"/>
    <w:rsid w:val="0056576C"/>
    <w:rsid w:val="00565869"/>
    <w:rsid w:val="00565A6C"/>
    <w:rsid w:val="00565BED"/>
    <w:rsid w:val="00565CBE"/>
    <w:rsid w:val="00565E6F"/>
    <w:rsid w:val="00565E99"/>
    <w:rsid w:val="00565FF3"/>
    <w:rsid w:val="00566245"/>
    <w:rsid w:val="00566315"/>
    <w:rsid w:val="0056633B"/>
    <w:rsid w:val="005666D4"/>
    <w:rsid w:val="0056684F"/>
    <w:rsid w:val="00566AE1"/>
    <w:rsid w:val="00566AE8"/>
    <w:rsid w:val="00566E9E"/>
    <w:rsid w:val="00566F2A"/>
    <w:rsid w:val="00566FBE"/>
    <w:rsid w:val="00567056"/>
    <w:rsid w:val="005670F2"/>
    <w:rsid w:val="0056750E"/>
    <w:rsid w:val="0056760D"/>
    <w:rsid w:val="00567668"/>
    <w:rsid w:val="005677DC"/>
    <w:rsid w:val="00567865"/>
    <w:rsid w:val="00567DBC"/>
    <w:rsid w:val="00570066"/>
    <w:rsid w:val="00570189"/>
    <w:rsid w:val="00570235"/>
    <w:rsid w:val="0057029E"/>
    <w:rsid w:val="005702FC"/>
    <w:rsid w:val="00570336"/>
    <w:rsid w:val="00570776"/>
    <w:rsid w:val="00570926"/>
    <w:rsid w:val="00570936"/>
    <w:rsid w:val="005710AF"/>
    <w:rsid w:val="00571370"/>
    <w:rsid w:val="00571378"/>
    <w:rsid w:val="005713D3"/>
    <w:rsid w:val="005715B3"/>
    <w:rsid w:val="00571BA0"/>
    <w:rsid w:val="00571C92"/>
    <w:rsid w:val="00571E7B"/>
    <w:rsid w:val="00572196"/>
    <w:rsid w:val="005722AF"/>
    <w:rsid w:val="005722F9"/>
    <w:rsid w:val="005725DC"/>
    <w:rsid w:val="00572929"/>
    <w:rsid w:val="00572952"/>
    <w:rsid w:val="005729BF"/>
    <w:rsid w:val="00572A5A"/>
    <w:rsid w:val="00572CC4"/>
    <w:rsid w:val="00572E73"/>
    <w:rsid w:val="00572F39"/>
    <w:rsid w:val="0057310B"/>
    <w:rsid w:val="00573146"/>
    <w:rsid w:val="005732D9"/>
    <w:rsid w:val="0057343D"/>
    <w:rsid w:val="00573639"/>
    <w:rsid w:val="0057366E"/>
    <w:rsid w:val="0057373A"/>
    <w:rsid w:val="00573791"/>
    <w:rsid w:val="005737EF"/>
    <w:rsid w:val="0057382A"/>
    <w:rsid w:val="00573E5C"/>
    <w:rsid w:val="00573E8E"/>
    <w:rsid w:val="00574052"/>
    <w:rsid w:val="00574064"/>
    <w:rsid w:val="005740A8"/>
    <w:rsid w:val="005741A8"/>
    <w:rsid w:val="00574498"/>
    <w:rsid w:val="00574684"/>
    <w:rsid w:val="005746C7"/>
    <w:rsid w:val="005747B3"/>
    <w:rsid w:val="0057484A"/>
    <w:rsid w:val="00574A50"/>
    <w:rsid w:val="00574A77"/>
    <w:rsid w:val="00574C1D"/>
    <w:rsid w:val="00574C87"/>
    <w:rsid w:val="0057516D"/>
    <w:rsid w:val="005751FA"/>
    <w:rsid w:val="00575277"/>
    <w:rsid w:val="00575283"/>
    <w:rsid w:val="00575366"/>
    <w:rsid w:val="0057559C"/>
    <w:rsid w:val="00575777"/>
    <w:rsid w:val="005757A4"/>
    <w:rsid w:val="00575CF3"/>
    <w:rsid w:val="00575DDE"/>
    <w:rsid w:val="00575DF7"/>
    <w:rsid w:val="00575F78"/>
    <w:rsid w:val="00576095"/>
    <w:rsid w:val="005760A6"/>
    <w:rsid w:val="00576123"/>
    <w:rsid w:val="0057634F"/>
    <w:rsid w:val="005763CC"/>
    <w:rsid w:val="00576501"/>
    <w:rsid w:val="00576556"/>
    <w:rsid w:val="005765D8"/>
    <w:rsid w:val="0057666C"/>
    <w:rsid w:val="005766E9"/>
    <w:rsid w:val="00576A14"/>
    <w:rsid w:val="00576BEF"/>
    <w:rsid w:val="00576D28"/>
    <w:rsid w:val="00576EB2"/>
    <w:rsid w:val="0057741F"/>
    <w:rsid w:val="0057770C"/>
    <w:rsid w:val="00577A96"/>
    <w:rsid w:val="00577ABC"/>
    <w:rsid w:val="00577CB3"/>
    <w:rsid w:val="00577D03"/>
    <w:rsid w:val="00577FFE"/>
    <w:rsid w:val="0058003D"/>
    <w:rsid w:val="00580146"/>
    <w:rsid w:val="0058016B"/>
    <w:rsid w:val="005809EE"/>
    <w:rsid w:val="00580DA4"/>
    <w:rsid w:val="00580FDB"/>
    <w:rsid w:val="0058100B"/>
    <w:rsid w:val="005814D8"/>
    <w:rsid w:val="00581605"/>
    <w:rsid w:val="00581815"/>
    <w:rsid w:val="00581D1A"/>
    <w:rsid w:val="00581D68"/>
    <w:rsid w:val="00581D8F"/>
    <w:rsid w:val="0058210A"/>
    <w:rsid w:val="0058212E"/>
    <w:rsid w:val="00582190"/>
    <w:rsid w:val="005821CE"/>
    <w:rsid w:val="00582251"/>
    <w:rsid w:val="005822A9"/>
    <w:rsid w:val="005824E4"/>
    <w:rsid w:val="005827ED"/>
    <w:rsid w:val="00582DB3"/>
    <w:rsid w:val="00582DDE"/>
    <w:rsid w:val="00582EDF"/>
    <w:rsid w:val="00583049"/>
    <w:rsid w:val="00583174"/>
    <w:rsid w:val="0058362A"/>
    <w:rsid w:val="00583696"/>
    <w:rsid w:val="005836CE"/>
    <w:rsid w:val="005837C5"/>
    <w:rsid w:val="00583811"/>
    <w:rsid w:val="00583A87"/>
    <w:rsid w:val="00583B13"/>
    <w:rsid w:val="00583B6D"/>
    <w:rsid w:val="00583DDF"/>
    <w:rsid w:val="00583E27"/>
    <w:rsid w:val="00584044"/>
    <w:rsid w:val="005840D6"/>
    <w:rsid w:val="005841D4"/>
    <w:rsid w:val="00584271"/>
    <w:rsid w:val="0058449A"/>
    <w:rsid w:val="00584697"/>
    <w:rsid w:val="005848EA"/>
    <w:rsid w:val="0058492A"/>
    <w:rsid w:val="00584AD7"/>
    <w:rsid w:val="00584B2B"/>
    <w:rsid w:val="00584E8E"/>
    <w:rsid w:val="00585061"/>
    <w:rsid w:val="00585182"/>
    <w:rsid w:val="0058530C"/>
    <w:rsid w:val="005859D2"/>
    <w:rsid w:val="00585A15"/>
    <w:rsid w:val="00585BB0"/>
    <w:rsid w:val="00585DE2"/>
    <w:rsid w:val="00585E26"/>
    <w:rsid w:val="005862D2"/>
    <w:rsid w:val="00586371"/>
    <w:rsid w:val="005863FC"/>
    <w:rsid w:val="0058691A"/>
    <w:rsid w:val="00586B40"/>
    <w:rsid w:val="00586DAE"/>
    <w:rsid w:val="00586E03"/>
    <w:rsid w:val="00586ECD"/>
    <w:rsid w:val="00586ED2"/>
    <w:rsid w:val="00586ED9"/>
    <w:rsid w:val="005870CA"/>
    <w:rsid w:val="005875D0"/>
    <w:rsid w:val="00587651"/>
    <w:rsid w:val="00587870"/>
    <w:rsid w:val="00587B52"/>
    <w:rsid w:val="00587DDE"/>
    <w:rsid w:val="00587E11"/>
    <w:rsid w:val="00587EB9"/>
    <w:rsid w:val="00590111"/>
    <w:rsid w:val="00590174"/>
    <w:rsid w:val="005901BD"/>
    <w:rsid w:val="00590304"/>
    <w:rsid w:val="005903DD"/>
    <w:rsid w:val="005905CF"/>
    <w:rsid w:val="00590664"/>
    <w:rsid w:val="00590A60"/>
    <w:rsid w:val="00591165"/>
    <w:rsid w:val="005911F5"/>
    <w:rsid w:val="00591265"/>
    <w:rsid w:val="005913D4"/>
    <w:rsid w:val="00591439"/>
    <w:rsid w:val="00591757"/>
    <w:rsid w:val="005918A3"/>
    <w:rsid w:val="00591975"/>
    <w:rsid w:val="00591982"/>
    <w:rsid w:val="0059198E"/>
    <w:rsid w:val="00591D41"/>
    <w:rsid w:val="00592138"/>
    <w:rsid w:val="00592208"/>
    <w:rsid w:val="0059232B"/>
    <w:rsid w:val="0059244C"/>
    <w:rsid w:val="0059248A"/>
    <w:rsid w:val="0059260C"/>
    <w:rsid w:val="005928B9"/>
    <w:rsid w:val="00592B70"/>
    <w:rsid w:val="00592C5F"/>
    <w:rsid w:val="00592E9E"/>
    <w:rsid w:val="005931C2"/>
    <w:rsid w:val="0059321D"/>
    <w:rsid w:val="005936D5"/>
    <w:rsid w:val="0059396F"/>
    <w:rsid w:val="00593AA9"/>
    <w:rsid w:val="00593AC9"/>
    <w:rsid w:val="00593AEA"/>
    <w:rsid w:val="00594051"/>
    <w:rsid w:val="00594470"/>
    <w:rsid w:val="00594632"/>
    <w:rsid w:val="00594850"/>
    <w:rsid w:val="0059486F"/>
    <w:rsid w:val="00594A93"/>
    <w:rsid w:val="00594B47"/>
    <w:rsid w:val="00594E32"/>
    <w:rsid w:val="00594F44"/>
    <w:rsid w:val="00594FC5"/>
    <w:rsid w:val="0059517E"/>
    <w:rsid w:val="005951B9"/>
    <w:rsid w:val="005952C1"/>
    <w:rsid w:val="0059533F"/>
    <w:rsid w:val="00595626"/>
    <w:rsid w:val="0059597F"/>
    <w:rsid w:val="005959C0"/>
    <w:rsid w:val="00595AE3"/>
    <w:rsid w:val="00595E71"/>
    <w:rsid w:val="00595F0E"/>
    <w:rsid w:val="005960E1"/>
    <w:rsid w:val="00596674"/>
    <w:rsid w:val="00596705"/>
    <w:rsid w:val="005967A5"/>
    <w:rsid w:val="0059685B"/>
    <w:rsid w:val="0059688C"/>
    <w:rsid w:val="00596986"/>
    <w:rsid w:val="005969DC"/>
    <w:rsid w:val="00596B7F"/>
    <w:rsid w:val="00596BCA"/>
    <w:rsid w:val="00596F43"/>
    <w:rsid w:val="00596F86"/>
    <w:rsid w:val="0059701C"/>
    <w:rsid w:val="005970B7"/>
    <w:rsid w:val="00597626"/>
    <w:rsid w:val="00597706"/>
    <w:rsid w:val="005979B7"/>
    <w:rsid w:val="005979D5"/>
    <w:rsid w:val="00597A06"/>
    <w:rsid w:val="00597AB5"/>
    <w:rsid w:val="00597BD9"/>
    <w:rsid w:val="00597CFE"/>
    <w:rsid w:val="00597E14"/>
    <w:rsid w:val="00597EF2"/>
    <w:rsid w:val="00597F89"/>
    <w:rsid w:val="00597FF7"/>
    <w:rsid w:val="005A05DE"/>
    <w:rsid w:val="005A06B0"/>
    <w:rsid w:val="005A0893"/>
    <w:rsid w:val="005A0A31"/>
    <w:rsid w:val="005A0CAB"/>
    <w:rsid w:val="005A16C6"/>
    <w:rsid w:val="005A1899"/>
    <w:rsid w:val="005A1972"/>
    <w:rsid w:val="005A1D7B"/>
    <w:rsid w:val="005A1F72"/>
    <w:rsid w:val="005A201E"/>
    <w:rsid w:val="005A20B9"/>
    <w:rsid w:val="005A2259"/>
    <w:rsid w:val="005A2265"/>
    <w:rsid w:val="005A22A3"/>
    <w:rsid w:val="005A23CA"/>
    <w:rsid w:val="005A2596"/>
    <w:rsid w:val="005A28E8"/>
    <w:rsid w:val="005A290C"/>
    <w:rsid w:val="005A2A34"/>
    <w:rsid w:val="005A2AB7"/>
    <w:rsid w:val="005A2ABC"/>
    <w:rsid w:val="005A2EAF"/>
    <w:rsid w:val="005A323F"/>
    <w:rsid w:val="005A3263"/>
    <w:rsid w:val="005A328C"/>
    <w:rsid w:val="005A3429"/>
    <w:rsid w:val="005A3683"/>
    <w:rsid w:val="005A3A3A"/>
    <w:rsid w:val="005A3D3E"/>
    <w:rsid w:val="005A3D41"/>
    <w:rsid w:val="005A3D7E"/>
    <w:rsid w:val="005A4170"/>
    <w:rsid w:val="005A466F"/>
    <w:rsid w:val="005A4675"/>
    <w:rsid w:val="005A4715"/>
    <w:rsid w:val="005A473A"/>
    <w:rsid w:val="005A47EB"/>
    <w:rsid w:val="005A47FD"/>
    <w:rsid w:val="005A4BA4"/>
    <w:rsid w:val="005A4D2B"/>
    <w:rsid w:val="005A4E63"/>
    <w:rsid w:val="005A4E9F"/>
    <w:rsid w:val="005A4F62"/>
    <w:rsid w:val="005A4FF4"/>
    <w:rsid w:val="005A5013"/>
    <w:rsid w:val="005A5839"/>
    <w:rsid w:val="005A5B03"/>
    <w:rsid w:val="005A5C91"/>
    <w:rsid w:val="005A5D71"/>
    <w:rsid w:val="005A5E0A"/>
    <w:rsid w:val="005A5FC1"/>
    <w:rsid w:val="005A6048"/>
    <w:rsid w:val="005A611F"/>
    <w:rsid w:val="005A6165"/>
    <w:rsid w:val="005A6263"/>
    <w:rsid w:val="005A6269"/>
    <w:rsid w:val="005A634D"/>
    <w:rsid w:val="005A639B"/>
    <w:rsid w:val="005A66FE"/>
    <w:rsid w:val="005A6723"/>
    <w:rsid w:val="005A67A4"/>
    <w:rsid w:val="005A6A4C"/>
    <w:rsid w:val="005A6A50"/>
    <w:rsid w:val="005A6A7F"/>
    <w:rsid w:val="005A6B19"/>
    <w:rsid w:val="005A6B5B"/>
    <w:rsid w:val="005A6E22"/>
    <w:rsid w:val="005A6E9F"/>
    <w:rsid w:val="005A6FA5"/>
    <w:rsid w:val="005A7012"/>
    <w:rsid w:val="005A703E"/>
    <w:rsid w:val="005A71F6"/>
    <w:rsid w:val="005A733C"/>
    <w:rsid w:val="005A7489"/>
    <w:rsid w:val="005A7501"/>
    <w:rsid w:val="005A7720"/>
    <w:rsid w:val="005A7A9B"/>
    <w:rsid w:val="005A7BB6"/>
    <w:rsid w:val="005A7BF7"/>
    <w:rsid w:val="005A7D21"/>
    <w:rsid w:val="005A7D2C"/>
    <w:rsid w:val="005B00B4"/>
    <w:rsid w:val="005B029B"/>
    <w:rsid w:val="005B0348"/>
    <w:rsid w:val="005B03C1"/>
    <w:rsid w:val="005B041D"/>
    <w:rsid w:val="005B0588"/>
    <w:rsid w:val="005B06FB"/>
    <w:rsid w:val="005B070E"/>
    <w:rsid w:val="005B07ED"/>
    <w:rsid w:val="005B07F1"/>
    <w:rsid w:val="005B085D"/>
    <w:rsid w:val="005B0901"/>
    <w:rsid w:val="005B0B81"/>
    <w:rsid w:val="005B0B9D"/>
    <w:rsid w:val="005B0BBA"/>
    <w:rsid w:val="005B0C09"/>
    <w:rsid w:val="005B0C56"/>
    <w:rsid w:val="005B0D41"/>
    <w:rsid w:val="005B0DDC"/>
    <w:rsid w:val="005B0FC7"/>
    <w:rsid w:val="005B12AA"/>
    <w:rsid w:val="005B1309"/>
    <w:rsid w:val="005B13F8"/>
    <w:rsid w:val="005B14BF"/>
    <w:rsid w:val="005B1526"/>
    <w:rsid w:val="005B18BA"/>
    <w:rsid w:val="005B18FA"/>
    <w:rsid w:val="005B198B"/>
    <w:rsid w:val="005B19EE"/>
    <w:rsid w:val="005B1DA5"/>
    <w:rsid w:val="005B1EF8"/>
    <w:rsid w:val="005B1FA7"/>
    <w:rsid w:val="005B21A7"/>
    <w:rsid w:val="005B229F"/>
    <w:rsid w:val="005B22A4"/>
    <w:rsid w:val="005B24C5"/>
    <w:rsid w:val="005B252B"/>
    <w:rsid w:val="005B258B"/>
    <w:rsid w:val="005B270D"/>
    <w:rsid w:val="005B2822"/>
    <w:rsid w:val="005B2B18"/>
    <w:rsid w:val="005B2B67"/>
    <w:rsid w:val="005B2C1F"/>
    <w:rsid w:val="005B2EA1"/>
    <w:rsid w:val="005B33EB"/>
    <w:rsid w:val="005B3452"/>
    <w:rsid w:val="005B354C"/>
    <w:rsid w:val="005B35E8"/>
    <w:rsid w:val="005B3703"/>
    <w:rsid w:val="005B396F"/>
    <w:rsid w:val="005B3FA0"/>
    <w:rsid w:val="005B406D"/>
    <w:rsid w:val="005B4146"/>
    <w:rsid w:val="005B41BD"/>
    <w:rsid w:val="005B423C"/>
    <w:rsid w:val="005B43AB"/>
    <w:rsid w:val="005B43D7"/>
    <w:rsid w:val="005B4427"/>
    <w:rsid w:val="005B46CD"/>
    <w:rsid w:val="005B47EA"/>
    <w:rsid w:val="005B4836"/>
    <w:rsid w:val="005B4882"/>
    <w:rsid w:val="005B49DB"/>
    <w:rsid w:val="005B4B2C"/>
    <w:rsid w:val="005B4EF4"/>
    <w:rsid w:val="005B501A"/>
    <w:rsid w:val="005B5192"/>
    <w:rsid w:val="005B538E"/>
    <w:rsid w:val="005B551F"/>
    <w:rsid w:val="005B5543"/>
    <w:rsid w:val="005B55C3"/>
    <w:rsid w:val="005B55FB"/>
    <w:rsid w:val="005B57D9"/>
    <w:rsid w:val="005B5AC3"/>
    <w:rsid w:val="005B5B1F"/>
    <w:rsid w:val="005B5B91"/>
    <w:rsid w:val="005B5D68"/>
    <w:rsid w:val="005B618D"/>
    <w:rsid w:val="005B61A1"/>
    <w:rsid w:val="005B61AC"/>
    <w:rsid w:val="005B61AE"/>
    <w:rsid w:val="005B6360"/>
    <w:rsid w:val="005B6448"/>
    <w:rsid w:val="005B64E4"/>
    <w:rsid w:val="005B6975"/>
    <w:rsid w:val="005B6A4B"/>
    <w:rsid w:val="005B6B87"/>
    <w:rsid w:val="005B6BEE"/>
    <w:rsid w:val="005B6D79"/>
    <w:rsid w:val="005B707E"/>
    <w:rsid w:val="005B7809"/>
    <w:rsid w:val="005B78A2"/>
    <w:rsid w:val="005B78BA"/>
    <w:rsid w:val="005B7B4F"/>
    <w:rsid w:val="005B7D06"/>
    <w:rsid w:val="005B7E51"/>
    <w:rsid w:val="005C0161"/>
    <w:rsid w:val="005C0296"/>
    <w:rsid w:val="005C031B"/>
    <w:rsid w:val="005C0385"/>
    <w:rsid w:val="005C043D"/>
    <w:rsid w:val="005C070B"/>
    <w:rsid w:val="005C0767"/>
    <w:rsid w:val="005C0B3E"/>
    <w:rsid w:val="005C0C18"/>
    <w:rsid w:val="005C0CF1"/>
    <w:rsid w:val="005C0D1F"/>
    <w:rsid w:val="005C0D70"/>
    <w:rsid w:val="005C0E1D"/>
    <w:rsid w:val="005C0E6D"/>
    <w:rsid w:val="005C0F2E"/>
    <w:rsid w:val="005C10A6"/>
    <w:rsid w:val="005C12B2"/>
    <w:rsid w:val="005C13AE"/>
    <w:rsid w:val="005C15CE"/>
    <w:rsid w:val="005C183F"/>
    <w:rsid w:val="005C1A22"/>
    <w:rsid w:val="005C1A6D"/>
    <w:rsid w:val="005C1A8B"/>
    <w:rsid w:val="005C1BD1"/>
    <w:rsid w:val="005C1CD7"/>
    <w:rsid w:val="005C22D9"/>
    <w:rsid w:val="005C24CE"/>
    <w:rsid w:val="005C2557"/>
    <w:rsid w:val="005C275B"/>
    <w:rsid w:val="005C2783"/>
    <w:rsid w:val="005C2920"/>
    <w:rsid w:val="005C2945"/>
    <w:rsid w:val="005C2954"/>
    <w:rsid w:val="005C2A34"/>
    <w:rsid w:val="005C2B6B"/>
    <w:rsid w:val="005C2DCA"/>
    <w:rsid w:val="005C2F27"/>
    <w:rsid w:val="005C3101"/>
    <w:rsid w:val="005C3224"/>
    <w:rsid w:val="005C3258"/>
    <w:rsid w:val="005C35E8"/>
    <w:rsid w:val="005C3826"/>
    <w:rsid w:val="005C3926"/>
    <w:rsid w:val="005C3A5B"/>
    <w:rsid w:val="005C3EE3"/>
    <w:rsid w:val="005C3F6C"/>
    <w:rsid w:val="005C4136"/>
    <w:rsid w:val="005C42E4"/>
    <w:rsid w:val="005C44CE"/>
    <w:rsid w:val="005C45B3"/>
    <w:rsid w:val="005C463A"/>
    <w:rsid w:val="005C4641"/>
    <w:rsid w:val="005C4741"/>
    <w:rsid w:val="005C48C3"/>
    <w:rsid w:val="005C4A79"/>
    <w:rsid w:val="005C4AC3"/>
    <w:rsid w:val="005C4B04"/>
    <w:rsid w:val="005C4D03"/>
    <w:rsid w:val="005C4D51"/>
    <w:rsid w:val="005C4ED2"/>
    <w:rsid w:val="005C4EFC"/>
    <w:rsid w:val="005C4F06"/>
    <w:rsid w:val="005C4FAE"/>
    <w:rsid w:val="005C5023"/>
    <w:rsid w:val="005C512A"/>
    <w:rsid w:val="005C53CE"/>
    <w:rsid w:val="005C5429"/>
    <w:rsid w:val="005C543E"/>
    <w:rsid w:val="005C54EE"/>
    <w:rsid w:val="005C5522"/>
    <w:rsid w:val="005C56DA"/>
    <w:rsid w:val="005C56DD"/>
    <w:rsid w:val="005C582F"/>
    <w:rsid w:val="005C5962"/>
    <w:rsid w:val="005C59A5"/>
    <w:rsid w:val="005C5A5D"/>
    <w:rsid w:val="005C5ABD"/>
    <w:rsid w:val="005C5BD5"/>
    <w:rsid w:val="005C5C51"/>
    <w:rsid w:val="005C5CDB"/>
    <w:rsid w:val="005C5DFE"/>
    <w:rsid w:val="005C5EC2"/>
    <w:rsid w:val="005C6456"/>
    <w:rsid w:val="005C6524"/>
    <w:rsid w:val="005C6667"/>
    <w:rsid w:val="005C66D8"/>
    <w:rsid w:val="005C6709"/>
    <w:rsid w:val="005C68AE"/>
    <w:rsid w:val="005C6B1A"/>
    <w:rsid w:val="005C6BD6"/>
    <w:rsid w:val="005C715A"/>
    <w:rsid w:val="005C73FF"/>
    <w:rsid w:val="005C74C5"/>
    <w:rsid w:val="005C7688"/>
    <w:rsid w:val="005C77D0"/>
    <w:rsid w:val="005C77E1"/>
    <w:rsid w:val="005C78A6"/>
    <w:rsid w:val="005C7AB3"/>
    <w:rsid w:val="005C7C5A"/>
    <w:rsid w:val="005C7E15"/>
    <w:rsid w:val="005D015F"/>
    <w:rsid w:val="005D02E0"/>
    <w:rsid w:val="005D0581"/>
    <w:rsid w:val="005D05D0"/>
    <w:rsid w:val="005D0613"/>
    <w:rsid w:val="005D089D"/>
    <w:rsid w:val="005D08C7"/>
    <w:rsid w:val="005D09C0"/>
    <w:rsid w:val="005D0AA7"/>
    <w:rsid w:val="005D0B44"/>
    <w:rsid w:val="005D0B7D"/>
    <w:rsid w:val="005D0B83"/>
    <w:rsid w:val="005D0BB7"/>
    <w:rsid w:val="005D0EE8"/>
    <w:rsid w:val="005D0F05"/>
    <w:rsid w:val="005D0F97"/>
    <w:rsid w:val="005D106E"/>
    <w:rsid w:val="005D10AA"/>
    <w:rsid w:val="005D12DF"/>
    <w:rsid w:val="005D12F2"/>
    <w:rsid w:val="005D13D5"/>
    <w:rsid w:val="005D14E4"/>
    <w:rsid w:val="005D15A2"/>
    <w:rsid w:val="005D15E3"/>
    <w:rsid w:val="005D1654"/>
    <w:rsid w:val="005D172C"/>
    <w:rsid w:val="005D1811"/>
    <w:rsid w:val="005D1816"/>
    <w:rsid w:val="005D1A4F"/>
    <w:rsid w:val="005D1CF2"/>
    <w:rsid w:val="005D1D53"/>
    <w:rsid w:val="005D1DA2"/>
    <w:rsid w:val="005D1E49"/>
    <w:rsid w:val="005D1E7F"/>
    <w:rsid w:val="005D1F3A"/>
    <w:rsid w:val="005D236D"/>
    <w:rsid w:val="005D25F8"/>
    <w:rsid w:val="005D2906"/>
    <w:rsid w:val="005D2C0B"/>
    <w:rsid w:val="005D2D46"/>
    <w:rsid w:val="005D2D5B"/>
    <w:rsid w:val="005D2F96"/>
    <w:rsid w:val="005D3234"/>
    <w:rsid w:val="005D338C"/>
    <w:rsid w:val="005D35F6"/>
    <w:rsid w:val="005D361A"/>
    <w:rsid w:val="005D3756"/>
    <w:rsid w:val="005D3975"/>
    <w:rsid w:val="005D3C45"/>
    <w:rsid w:val="005D3D3E"/>
    <w:rsid w:val="005D3F8A"/>
    <w:rsid w:val="005D40A0"/>
    <w:rsid w:val="005D40BF"/>
    <w:rsid w:val="005D423E"/>
    <w:rsid w:val="005D45D7"/>
    <w:rsid w:val="005D4682"/>
    <w:rsid w:val="005D475B"/>
    <w:rsid w:val="005D4764"/>
    <w:rsid w:val="005D4990"/>
    <w:rsid w:val="005D4F15"/>
    <w:rsid w:val="005D4FBB"/>
    <w:rsid w:val="005D50A6"/>
    <w:rsid w:val="005D50D4"/>
    <w:rsid w:val="005D5217"/>
    <w:rsid w:val="005D54F8"/>
    <w:rsid w:val="005D55B9"/>
    <w:rsid w:val="005D55DF"/>
    <w:rsid w:val="005D5692"/>
    <w:rsid w:val="005D56E8"/>
    <w:rsid w:val="005D59E3"/>
    <w:rsid w:val="005D5CDC"/>
    <w:rsid w:val="005D5F8B"/>
    <w:rsid w:val="005D6124"/>
    <w:rsid w:val="005D62EA"/>
    <w:rsid w:val="005D6396"/>
    <w:rsid w:val="005D644D"/>
    <w:rsid w:val="005D6577"/>
    <w:rsid w:val="005D660E"/>
    <w:rsid w:val="005D6737"/>
    <w:rsid w:val="005D67A3"/>
    <w:rsid w:val="005D67F1"/>
    <w:rsid w:val="005D68FE"/>
    <w:rsid w:val="005D6A7B"/>
    <w:rsid w:val="005D6CB2"/>
    <w:rsid w:val="005D6CD1"/>
    <w:rsid w:val="005D6E04"/>
    <w:rsid w:val="005D6E7F"/>
    <w:rsid w:val="005D6EB7"/>
    <w:rsid w:val="005D7147"/>
    <w:rsid w:val="005D7239"/>
    <w:rsid w:val="005D7344"/>
    <w:rsid w:val="005D74BA"/>
    <w:rsid w:val="005D757F"/>
    <w:rsid w:val="005D7596"/>
    <w:rsid w:val="005D76B6"/>
    <w:rsid w:val="005D78DF"/>
    <w:rsid w:val="005D78FF"/>
    <w:rsid w:val="005D7A2B"/>
    <w:rsid w:val="005D7A51"/>
    <w:rsid w:val="005D7BB1"/>
    <w:rsid w:val="005D7D82"/>
    <w:rsid w:val="005D7ECB"/>
    <w:rsid w:val="005E0028"/>
    <w:rsid w:val="005E0081"/>
    <w:rsid w:val="005E0098"/>
    <w:rsid w:val="005E01ED"/>
    <w:rsid w:val="005E03C0"/>
    <w:rsid w:val="005E0535"/>
    <w:rsid w:val="005E0543"/>
    <w:rsid w:val="005E0561"/>
    <w:rsid w:val="005E05B5"/>
    <w:rsid w:val="005E067E"/>
    <w:rsid w:val="005E0797"/>
    <w:rsid w:val="005E0907"/>
    <w:rsid w:val="005E0CC4"/>
    <w:rsid w:val="005E0CFF"/>
    <w:rsid w:val="005E0D83"/>
    <w:rsid w:val="005E1289"/>
    <w:rsid w:val="005E13A7"/>
    <w:rsid w:val="005E1418"/>
    <w:rsid w:val="005E14AE"/>
    <w:rsid w:val="005E1725"/>
    <w:rsid w:val="005E1795"/>
    <w:rsid w:val="005E1821"/>
    <w:rsid w:val="005E1DE0"/>
    <w:rsid w:val="005E2070"/>
    <w:rsid w:val="005E239F"/>
    <w:rsid w:val="005E2468"/>
    <w:rsid w:val="005E2729"/>
    <w:rsid w:val="005E2962"/>
    <w:rsid w:val="005E2977"/>
    <w:rsid w:val="005E2A9F"/>
    <w:rsid w:val="005E2B93"/>
    <w:rsid w:val="005E2D61"/>
    <w:rsid w:val="005E31A3"/>
    <w:rsid w:val="005E326F"/>
    <w:rsid w:val="005E3B6C"/>
    <w:rsid w:val="005E3BB3"/>
    <w:rsid w:val="005E3E3B"/>
    <w:rsid w:val="005E3E60"/>
    <w:rsid w:val="005E40AE"/>
    <w:rsid w:val="005E41E6"/>
    <w:rsid w:val="005E43D2"/>
    <w:rsid w:val="005E43D3"/>
    <w:rsid w:val="005E458E"/>
    <w:rsid w:val="005E4600"/>
    <w:rsid w:val="005E4615"/>
    <w:rsid w:val="005E4651"/>
    <w:rsid w:val="005E50B9"/>
    <w:rsid w:val="005E52E1"/>
    <w:rsid w:val="005E5335"/>
    <w:rsid w:val="005E59D8"/>
    <w:rsid w:val="005E5A9C"/>
    <w:rsid w:val="005E5B7A"/>
    <w:rsid w:val="005E5D28"/>
    <w:rsid w:val="005E5D4E"/>
    <w:rsid w:val="005E5DE3"/>
    <w:rsid w:val="005E5E89"/>
    <w:rsid w:val="005E5FDD"/>
    <w:rsid w:val="005E616A"/>
    <w:rsid w:val="005E61EE"/>
    <w:rsid w:val="005E627C"/>
    <w:rsid w:val="005E6393"/>
    <w:rsid w:val="005E6522"/>
    <w:rsid w:val="005E6539"/>
    <w:rsid w:val="005E6591"/>
    <w:rsid w:val="005E6828"/>
    <w:rsid w:val="005E6AB8"/>
    <w:rsid w:val="005E6B5A"/>
    <w:rsid w:val="005E6CBF"/>
    <w:rsid w:val="005E6F2D"/>
    <w:rsid w:val="005E70F3"/>
    <w:rsid w:val="005E72CA"/>
    <w:rsid w:val="005E744A"/>
    <w:rsid w:val="005E7724"/>
    <w:rsid w:val="005E7A73"/>
    <w:rsid w:val="005E7B33"/>
    <w:rsid w:val="005E7C70"/>
    <w:rsid w:val="005E7F08"/>
    <w:rsid w:val="005F0103"/>
    <w:rsid w:val="005F01B3"/>
    <w:rsid w:val="005F01D4"/>
    <w:rsid w:val="005F093C"/>
    <w:rsid w:val="005F0B08"/>
    <w:rsid w:val="005F0B50"/>
    <w:rsid w:val="005F0B8E"/>
    <w:rsid w:val="005F0DD1"/>
    <w:rsid w:val="005F0F89"/>
    <w:rsid w:val="005F1111"/>
    <w:rsid w:val="005F162F"/>
    <w:rsid w:val="005F16E1"/>
    <w:rsid w:val="005F1818"/>
    <w:rsid w:val="005F187A"/>
    <w:rsid w:val="005F1A57"/>
    <w:rsid w:val="005F1C77"/>
    <w:rsid w:val="005F1DBF"/>
    <w:rsid w:val="005F1E59"/>
    <w:rsid w:val="005F1F80"/>
    <w:rsid w:val="005F2051"/>
    <w:rsid w:val="005F2169"/>
    <w:rsid w:val="005F218D"/>
    <w:rsid w:val="005F267D"/>
    <w:rsid w:val="005F26C9"/>
    <w:rsid w:val="005F27F4"/>
    <w:rsid w:val="005F28E0"/>
    <w:rsid w:val="005F2902"/>
    <w:rsid w:val="005F2936"/>
    <w:rsid w:val="005F296B"/>
    <w:rsid w:val="005F2B5B"/>
    <w:rsid w:val="005F2D1E"/>
    <w:rsid w:val="005F2D7B"/>
    <w:rsid w:val="005F2E67"/>
    <w:rsid w:val="005F2FC5"/>
    <w:rsid w:val="005F3017"/>
    <w:rsid w:val="005F305D"/>
    <w:rsid w:val="005F306E"/>
    <w:rsid w:val="005F3299"/>
    <w:rsid w:val="005F3335"/>
    <w:rsid w:val="005F3572"/>
    <w:rsid w:val="005F3B40"/>
    <w:rsid w:val="005F3B9A"/>
    <w:rsid w:val="005F3C02"/>
    <w:rsid w:val="005F3C3D"/>
    <w:rsid w:val="005F3DA7"/>
    <w:rsid w:val="005F3EEB"/>
    <w:rsid w:val="005F3F35"/>
    <w:rsid w:val="005F410A"/>
    <w:rsid w:val="005F429B"/>
    <w:rsid w:val="005F4485"/>
    <w:rsid w:val="005F46BD"/>
    <w:rsid w:val="005F4878"/>
    <w:rsid w:val="005F4B44"/>
    <w:rsid w:val="005F4BD4"/>
    <w:rsid w:val="005F4C9C"/>
    <w:rsid w:val="005F4E30"/>
    <w:rsid w:val="005F52A2"/>
    <w:rsid w:val="005F5390"/>
    <w:rsid w:val="005F5580"/>
    <w:rsid w:val="005F5583"/>
    <w:rsid w:val="005F575F"/>
    <w:rsid w:val="005F5B70"/>
    <w:rsid w:val="005F5BD7"/>
    <w:rsid w:val="005F5C01"/>
    <w:rsid w:val="005F5C75"/>
    <w:rsid w:val="005F5DE5"/>
    <w:rsid w:val="005F5EEC"/>
    <w:rsid w:val="005F5F73"/>
    <w:rsid w:val="005F62D1"/>
    <w:rsid w:val="005F630A"/>
    <w:rsid w:val="005F639F"/>
    <w:rsid w:val="005F63C7"/>
    <w:rsid w:val="005F63F2"/>
    <w:rsid w:val="005F669A"/>
    <w:rsid w:val="005F66BA"/>
    <w:rsid w:val="005F68C4"/>
    <w:rsid w:val="005F69DF"/>
    <w:rsid w:val="005F6AAB"/>
    <w:rsid w:val="005F6D28"/>
    <w:rsid w:val="005F6D38"/>
    <w:rsid w:val="005F73B6"/>
    <w:rsid w:val="005F750B"/>
    <w:rsid w:val="005F761F"/>
    <w:rsid w:val="005F7891"/>
    <w:rsid w:val="005F7892"/>
    <w:rsid w:val="005F78A0"/>
    <w:rsid w:val="005F7CF1"/>
    <w:rsid w:val="005F7D81"/>
    <w:rsid w:val="005F7DF7"/>
    <w:rsid w:val="005F7F6A"/>
    <w:rsid w:val="0060015B"/>
    <w:rsid w:val="00600475"/>
    <w:rsid w:val="0060060D"/>
    <w:rsid w:val="00600680"/>
    <w:rsid w:val="006006DB"/>
    <w:rsid w:val="00600797"/>
    <w:rsid w:val="00600A09"/>
    <w:rsid w:val="00600C53"/>
    <w:rsid w:val="00600FEB"/>
    <w:rsid w:val="00601056"/>
    <w:rsid w:val="006010EF"/>
    <w:rsid w:val="00601174"/>
    <w:rsid w:val="0060130A"/>
    <w:rsid w:val="006013C3"/>
    <w:rsid w:val="006013DB"/>
    <w:rsid w:val="00601462"/>
    <w:rsid w:val="006015AD"/>
    <w:rsid w:val="00601624"/>
    <w:rsid w:val="00601781"/>
    <w:rsid w:val="00601791"/>
    <w:rsid w:val="00601805"/>
    <w:rsid w:val="00601B54"/>
    <w:rsid w:val="00602022"/>
    <w:rsid w:val="006021E4"/>
    <w:rsid w:val="00602729"/>
    <w:rsid w:val="006027F2"/>
    <w:rsid w:val="00602915"/>
    <w:rsid w:val="00603009"/>
    <w:rsid w:val="00603093"/>
    <w:rsid w:val="0060314B"/>
    <w:rsid w:val="006031D4"/>
    <w:rsid w:val="00603285"/>
    <w:rsid w:val="006032A6"/>
    <w:rsid w:val="006032D0"/>
    <w:rsid w:val="0060345B"/>
    <w:rsid w:val="00603484"/>
    <w:rsid w:val="00603519"/>
    <w:rsid w:val="00603C1F"/>
    <w:rsid w:val="00603F04"/>
    <w:rsid w:val="00603F12"/>
    <w:rsid w:val="00603F1D"/>
    <w:rsid w:val="006046C7"/>
    <w:rsid w:val="00604828"/>
    <w:rsid w:val="0060486F"/>
    <w:rsid w:val="00604886"/>
    <w:rsid w:val="00604938"/>
    <w:rsid w:val="00604A70"/>
    <w:rsid w:val="00604B07"/>
    <w:rsid w:val="00604D96"/>
    <w:rsid w:val="00604DDB"/>
    <w:rsid w:val="00604E8B"/>
    <w:rsid w:val="00605108"/>
    <w:rsid w:val="00605189"/>
    <w:rsid w:val="006052FB"/>
    <w:rsid w:val="006053A0"/>
    <w:rsid w:val="006053C0"/>
    <w:rsid w:val="00605414"/>
    <w:rsid w:val="00605602"/>
    <w:rsid w:val="006056D5"/>
    <w:rsid w:val="00605AFA"/>
    <w:rsid w:val="00605E0E"/>
    <w:rsid w:val="00606056"/>
    <w:rsid w:val="006060F1"/>
    <w:rsid w:val="006062BE"/>
    <w:rsid w:val="00606403"/>
    <w:rsid w:val="00606893"/>
    <w:rsid w:val="00606AC0"/>
    <w:rsid w:val="00606ADE"/>
    <w:rsid w:val="00606B29"/>
    <w:rsid w:val="00606BF3"/>
    <w:rsid w:val="00606E8B"/>
    <w:rsid w:val="006074C0"/>
    <w:rsid w:val="006074DE"/>
    <w:rsid w:val="006075F0"/>
    <w:rsid w:val="006079BD"/>
    <w:rsid w:val="00607AA8"/>
    <w:rsid w:val="00607D62"/>
    <w:rsid w:val="006101AA"/>
    <w:rsid w:val="0061055E"/>
    <w:rsid w:val="0061060D"/>
    <w:rsid w:val="00610913"/>
    <w:rsid w:val="00610976"/>
    <w:rsid w:val="00610AB5"/>
    <w:rsid w:val="00610CD8"/>
    <w:rsid w:val="00610D97"/>
    <w:rsid w:val="00610E82"/>
    <w:rsid w:val="006110B5"/>
    <w:rsid w:val="006110B8"/>
    <w:rsid w:val="00611421"/>
    <w:rsid w:val="00611609"/>
    <w:rsid w:val="006116DA"/>
    <w:rsid w:val="00611707"/>
    <w:rsid w:val="00611932"/>
    <w:rsid w:val="00611999"/>
    <w:rsid w:val="00611C84"/>
    <w:rsid w:val="00611CF3"/>
    <w:rsid w:val="00611D80"/>
    <w:rsid w:val="00611E3B"/>
    <w:rsid w:val="00611EE3"/>
    <w:rsid w:val="00611F9B"/>
    <w:rsid w:val="00612181"/>
    <w:rsid w:val="006121EC"/>
    <w:rsid w:val="006123F4"/>
    <w:rsid w:val="006127CA"/>
    <w:rsid w:val="006127D4"/>
    <w:rsid w:val="006129D8"/>
    <w:rsid w:val="00612C31"/>
    <w:rsid w:val="00612E2F"/>
    <w:rsid w:val="00612F1B"/>
    <w:rsid w:val="00612F6E"/>
    <w:rsid w:val="006130D5"/>
    <w:rsid w:val="0061312E"/>
    <w:rsid w:val="006133BB"/>
    <w:rsid w:val="006139CB"/>
    <w:rsid w:val="00613C45"/>
    <w:rsid w:val="00613C8D"/>
    <w:rsid w:val="00613D12"/>
    <w:rsid w:val="00613F03"/>
    <w:rsid w:val="00613F29"/>
    <w:rsid w:val="006142AB"/>
    <w:rsid w:val="00614321"/>
    <w:rsid w:val="00614750"/>
    <w:rsid w:val="00614973"/>
    <w:rsid w:val="00614B5D"/>
    <w:rsid w:val="00614B6D"/>
    <w:rsid w:val="00614B8B"/>
    <w:rsid w:val="00614F68"/>
    <w:rsid w:val="006150FC"/>
    <w:rsid w:val="0061543D"/>
    <w:rsid w:val="00615629"/>
    <w:rsid w:val="006156D7"/>
    <w:rsid w:val="006157F0"/>
    <w:rsid w:val="0061595D"/>
    <w:rsid w:val="006159CF"/>
    <w:rsid w:val="00615B8F"/>
    <w:rsid w:val="00615EB1"/>
    <w:rsid w:val="0061622F"/>
    <w:rsid w:val="006165BE"/>
    <w:rsid w:val="0061673B"/>
    <w:rsid w:val="006168EF"/>
    <w:rsid w:val="00616BB5"/>
    <w:rsid w:val="00616CE3"/>
    <w:rsid w:val="0061701D"/>
    <w:rsid w:val="00617078"/>
    <w:rsid w:val="006172DC"/>
    <w:rsid w:val="00617506"/>
    <w:rsid w:val="00617700"/>
    <w:rsid w:val="00617705"/>
    <w:rsid w:val="006177CD"/>
    <w:rsid w:val="0061784B"/>
    <w:rsid w:val="00617AF6"/>
    <w:rsid w:val="00617C00"/>
    <w:rsid w:val="00617E30"/>
    <w:rsid w:val="006201B8"/>
    <w:rsid w:val="00620201"/>
    <w:rsid w:val="00620330"/>
    <w:rsid w:val="00620378"/>
    <w:rsid w:val="006203EC"/>
    <w:rsid w:val="006204C7"/>
    <w:rsid w:val="006209DB"/>
    <w:rsid w:val="00620A3A"/>
    <w:rsid w:val="00620CDA"/>
    <w:rsid w:val="00620D78"/>
    <w:rsid w:val="00620F4D"/>
    <w:rsid w:val="006219D5"/>
    <w:rsid w:val="00621AC6"/>
    <w:rsid w:val="00621C3C"/>
    <w:rsid w:val="00621C6F"/>
    <w:rsid w:val="00621DE4"/>
    <w:rsid w:val="00622050"/>
    <w:rsid w:val="00622290"/>
    <w:rsid w:val="0062230F"/>
    <w:rsid w:val="0062242A"/>
    <w:rsid w:val="006227CF"/>
    <w:rsid w:val="00622828"/>
    <w:rsid w:val="006229E6"/>
    <w:rsid w:val="00622B57"/>
    <w:rsid w:val="00622B6D"/>
    <w:rsid w:val="00622BF3"/>
    <w:rsid w:val="00623064"/>
    <w:rsid w:val="0062328A"/>
    <w:rsid w:val="006232BE"/>
    <w:rsid w:val="00623334"/>
    <w:rsid w:val="00623406"/>
    <w:rsid w:val="006236CA"/>
    <w:rsid w:val="00623796"/>
    <w:rsid w:val="0062379A"/>
    <w:rsid w:val="006238CD"/>
    <w:rsid w:val="00623927"/>
    <w:rsid w:val="00623CEF"/>
    <w:rsid w:val="00623F4B"/>
    <w:rsid w:val="00623FA7"/>
    <w:rsid w:val="006240BF"/>
    <w:rsid w:val="0062410B"/>
    <w:rsid w:val="0062416D"/>
    <w:rsid w:val="00624982"/>
    <w:rsid w:val="00624985"/>
    <w:rsid w:val="00624A71"/>
    <w:rsid w:val="00624D1A"/>
    <w:rsid w:val="00624ED1"/>
    <w:rsid w:val="0062509C"/>
    <w:rsid w:val="006253C2"/>
    <w:rsid w:val="00625410"/>
    <w:rsid w:val="0062553B"/>
    <w:rsid w:val="0062591D"/>
    <w:rsid w:val="0062599F"/>
    <w:rsid w:val="00625A74"/>
    <w:rsid w:val="00625D66"/>
    <w:rsid w:val="00625FFD"/>
    <w:rsid w:val="006264DF"/>
    <w:rsid w:val="00626758"/>
    <w:rsid w:val="00626796"/>
    <w:rsid w:val="006267C5"/>
    <w:rsid w:val="0062680D"/>
    <w:rsid w:val="00626C09"/>
    <w:rsid w:val="00626D58"/>
    <w:rsid w:val="00626D83"/>
    <w:rsid w:val="006270D1"/>
    <w:rsid w:val="0062721F"/>
    <w:rsid w:val="006274D8"/>
    <w:rsid w:val="0062760E"/>
    <w:rsid w:val="006276C4"/>
    <w:rsid w:val="00627767"/>
    <w:rsid w:val="00627A34"/>
    <w:rsid w:val="00627B1C"/>
    <w:rsid w:val="00627BCB"/>
    <w:rsid w:val="006300DD"/>
    <w:rsid w:val="006301B7"/>
    <w:rsid w:val="0063040B"/>
    <w:rsid w:val="006304F9"/>
    <w:rsid w:val="006308D8"/>
    <w:rsid w:val="006308DD"/>
    <w:rsid w:val="00630990"/>
    <w:rsid w:val="00630B33"/>
    <w:rsid w:val="00630BF4"/>
    <w:rsid w:val="00630C94"/>
    <w:rsid w:val="00630DC2"/>
    <w:rsid w:val="00630F06"/>
    <w:rsid w:val="00630F1C"/>
    <w:rsid w:val="0063104F"/>
    <w:rsid w:val="0063113C"/>
    <w:rsid w:val="00631451"/>
    <w:rsid w:val="0063151A"/>
    <w:rsid w:val="006315BE"/>
    <w:rsid w:val="00631B82"/>
    <w:rsid w:val="00631F5B"/>
    <w:rsid w:val="00632169"/>
    <w:rsid w:val="0063224D"/>
    <w:rsid w:val="0063248E"/>
    <w:rsid w:val="00632518"/>
    <w:rsid w:val="00632613"/>
    <w:rsid w:val="00632732"/>
    <w:rsid w:val="00632772"/>
    <w:rsid w:val="00632944"/>
    <w:rsid w:val="00632E5D"/>
    <w:rsid w:val="00632EB6"/>
    <w:rsid w:val="00632EFE"/>
    <w:rsid w:val="00632F0A"/>
    <w:rsid w:val="00632F22"/>
    <w:rsid w:val="0063310A"/>
    <w:rsid w:val="00633500"/>
    <w:rsid w:val="006337F5"/>
    <w:rsid w:val="0063382D"/>
    <w:rsid w:val="00633A21"/>
    <w:rsid w:val="00633A7C"/>
    <w:rsid w:val="00633B20"/>
    <w:rsid w:val="00633B2E"/>
    <w:rsid w:val="00633CB4"/>
    <w:rsid w:val="00633D35"/>
    <w:rsid w:val="00633D5F"/>
    <w:rsid w:val="0063472A"/>
    <w:rsid w:val="0063472C"/>
    <w:rsid w:val="0063477D"/>
    <w:rsid w:val="0063483C"/>
    <w:rsid w:val="00634863"/>
    <w:rsid w:val="0063492E"/>
    <w:rsid w:val="00634994"/>
    <w:rsid w:val="00634A18"/>
    <w:rsid w:val="00634C46"/>
    <w:rsid w:val="00634CE1"/>
    <w:rsid w:val="00634DF9"/>
    <w:rsid w:val="00634FC5"/>
    <w:rsid w:val="00634FED"/>
    <w:rsid w:val="00635247"/>
    <w:rsid w:val="00635630"/>
    <w:rsid w:val="00635981"/>
    <w:rsid w:val="00635ACD"/>
    <w:rsid w:val="00635CCB"/>
    <w:rsid w:val="00635DC5"/>
    <w:rsid w:val="00635EBE"/>
    <w:rsid w:val="00635FD2"/>
    <w:rsid w:val="0063616F"/>
    <w:rsid w:val="006362FB"/>
    <w:rsid w:val="00636517"/>
    <w:rsid w:val="0063670C"/>
    <w:rsid w:val="00636763"/>
    <w:rsid w:val="00636849"/>
    <w:rsid w:val="006368A8"/>
    <w:rsid w:val="00636A21"/>
    <w:rsid w:val="00636A75"/>
    <w:rsid w:val="00636ABB"/>
    <w:rsid w:val="00636AD6"/>
    <w:rsid w:val="00636E76"/>
    <w:rsid w:val="00636F4D"/>
    <w:rsid w:val="00637016"/>
    <w:rsid w:val="00637403"/>
    <w:rsid w:val="0063752C"/>
    <w:rsid w:val="006375A4"/>
    <w:rsid w:val="006376DA"/>
    <w:rsid w:val="00637920"/>
    <w:rsid w:val="00637953"/>
    <w:rsid w:val="00637B00"/>
    <w:rsid w:val="00637EB5"/>
    <w:rsid w:val="00637F19"/>
    <w:rsid w:val="00637F30"/>
    <w:rsid w:val="00640175"/>
    <w:rsid w:val="0064033B"/>
    <w:rsid w:val="00640646"/>
    <w:rsid w:val="006406BB"/>
    <w:rsid w:val="006406DF"/>
    <w:rsid w:val="00640808"/>
    <w:rsid w:val="006408F5"/>
    <w:rsid w:val="00640992"/>
    <w:rsid w:val="00640A34"/>
    <w:rsid w:val="00640CC2"/>
    <w:rsid w:val="00640E0A"/>
    <w:rsid w:val="00640EAD"/>
    <w:rsid w:val="00640FAA"/>
    <w:rsid w:val="0064106D"/>
    <w:rsid w:val="00641680"/>
    <w:rsid w:val="00641789"/>
    <w:rsid w:val="00641B04"/>
    <w:rsid w:val="00641FEE"/>
    <w:rsid w:val="0064209E"/>
    <w:rsid w:val="006420D2"/>
    <w:rsid w:val="00642142"/>
    <w:rsid w:val="00642143"/>
    <w:rsid w:val="00642783"/>
    <w:rsid w:val="00642860"/>
    <w:rsid w:val="006428B0"/>
    <w:rsid w:val="00642BF4"/>
    <w:rsid w:val="00642C02"/>
    <w:rsid w:val="00642DD8"/>
    <w:rsid w:val="00642EA1"/>
    <w:rsid w:val="00642FEB"/>
    <w:rsid w:val="006430DA"/>
    <w:rsid w:val="006431B4"/>
    <w:rsid w:val="0064340C"/>
    <w:rsid w:val="006434BB"/>
    <w:rsid w:val="00643537"/>
    <w:rsid w:val="00643A2A"/>
    <w:rsid w:val="00643B17"/>
    <w:rsid w:val="00643C40"/>
    <w:rsid w:val="00643CD6"/>
    <w:rsid w:val="00643D19"/>
    <w:rsid w:val="00643D1D"/>
    <w:rsid w:val="00643F3C"/>
    <w:rsid w:val="00643FAE"/>
    <w:rsid w:val="00643FC3"/>
    <w:rsid w:val="006442D9"/>
    <w:rsid w:val="006443F3"/>
    <w:rsid w:val="006445B2"/>
    <w:rsid w:val="00644676"/>
    <w:rsid w:val="0064475B"/>
    <w:rsid w:val="006448CE"/>
    <w:rsid w:val="00644B93"/>
    <w:rsid w:val="006451DA"/>
    <w:rsid w:val="0064524E"/>
    <w:rsid w:val="00645515"/>
    <w:rsid w:val="006456B1"/>
    <w:rsid w:val="00645738"/>
    <w:rsid w:val="0064582B"/>
    <w:rsid w:val="00645843"/>
    <w:rsid w:val="006458EB"/>
    <w:rsid w:val="00645AB8"/>
    <w:rsid w:val="00645C3B"/>
    <w:rsid w:val="00645E2C"/>
    <w:rsid w:val="0064611F"/>
    <w:rsid w:val="00646236"/>
    <w:rsid w:val="0064623E"/>
    <w:rsid w:val="00646310"/>
    <w:rsid w:val="00646400"/>
    <w:rsid w:val="006466D1"/>
    <w:rsid w:val="00646808"/>
    <w:rsid w:val="0064688F"/>
    <w:rsid w:val="00646A60"/>
    <w:rsid w:val="00646A8D"/>
    <w:rsid w:val="00646AC0"/>
    <w:rsid w:val="00646AD1"/>
    <w:rsid w:val="00646C47"/>
    <w:rsid w:val="00646D19"/>
    <w:rsid w:val="00646FE3"/>
    <w:rsid w:val="006472F7"/>
    <w:rsid w:val="00647382"/>
    <w:rsid w:val="0064738F"/>
    <w:rsid w:val="0064740E"/>
    <w:rsid w:val="0064753E"/>
    <w:rsid w:val="0064786E"/>
    <w:rsid w:val="006478BD"/>
    <w:rsid w:val="00647AD4"/>
    <w:rsid w:val="00647F29"/>
    <w:rsid w:val="006501E1"/>
    <w:rsid w:val="00650283"/>
    <w:rsid w:val="00650465"/>
    <w:rsid w:val="006506DF"/>
    <w:rsid w:val="006506E3"/>
    <w:rsid w:val="00650827"/>
    <w:rsid w:val="00650B6A"/>
    <w:rsid w:val="00650F5A"/>
    <w:rsid w:val="006513C1"/>
    <w:rsid w:val="00651481"/>
    <w:rsid w:val="00651903"/>
    <w:rsid w:val="00651D01"/>
    <w:rsid w:val="00651EB0"/>
    <w:rsid w:val="0065206F"/>
    <w:rsid w:val="00652232"/>
    <w:rsid w:val="006522C3"/>
    <w:rsid w:val="006526CB"/>
    <w:rsid w:val="00652B71"/>
    <w:rsid w:val="00652D52"/>
    <w:rsid w:val="00652E34"/>
    <w:rsid w:val="00652F85"/>
    <w:rsid w:val="00652FA6"/>
    <w:rsid w:val="00653102"/>
    <w:rsid w:val="0065326F"/>
    <w:rsid w:val="0065399B"/>
    <w:rsid w:val="006539D4"/>
    <w:rsid w:val="006539F6"/>
    <w:rsid w:val="00653B23"/>
    <w:rsid w:val="00653DE0"/>
    <w:rsid w:val="00653E7B"/>
    <w:rsid w:val="0065402A"/>
    <w:rsid w:val="0065402F"/>
    <w:rsid w:val="00654153"/>
    <w:rsid w:val="00654505"/>
    <w:rsid w:val="0065458D"/>
    <w:rsid w:val="006546B8"/>
    <w:rsid w:val="00654B16"/>
    <w:rsid w:val="00654D08"/>
    <w:rsid w:val="00654D75"/>
    <w:rsid w:val="00655171"/>
    <w:rsid w:val="006551EA"/>
    <w:rsid w:val="006551EF"/>
    <w:rsid w:val="0065527F"/>
    <w:rsid w:val="00655308"/>
    <w:rsid w:val="00655383"/>
    <w:rsid w:val="00655495"/>
    <w:rsid w:val="00655B40"/>
    <w:rsid w:val="00655BEA"/>
    <w:rsid w:val="00655CAC"/>
    <w:rsid w:val="00655D06"/>
    <w:rsid w:val="00655D1C"/>
    <w:rsid w:val="00655F0A"/>
    <w:rsid w:val="00655F8C"/>
    <w:rsid w:val="006560B2"/>
    <w:rsid w:val="006560B3"/>
    <w:rsid w:val="0065641F"/>
    <w:rsid w:val="006565B6"/>
    <w:rsid w:val="00656829"/>
    <w:rsid w:val="00656AA5"/>
    <w:rsid w:val="00656ACB"/>
    <w:rsid w:val="00656B3F"/>
    <w:rsid w:val="006570CB"/>
    <w:rsid w:val="00657168"/>
    <w:rsid w:val="006571AA"/>
    <w:rsid w:val="006571D2"/>
    <w:rsid w:val="006572B0"/>
    <w:rsid w:val="006573F3"/>
    <w:rsid w:val="00657ACA"/>
    <w:rsid w:val="00657AD1"/>
    <w:rsid w:val="00657F01"/>
    <w:rsid w:val="006600D0"/>
    <w:rsid w:val="00660240"/>
    <w:rsid w:val="00660438"/>
    <w:rsid w:val="00660566"/>
    <w:rsid w:val="006609C1"/>
    <w:rsid w:val="00660CA1"/>
    <w:rsid w:val="00661134"/>
    <w:rsid w:val="006612B2"/>
    <w:rsid w:val="006612C3"/>
    <w:rsid w:val="006612CC"/>
    <w:rsid w:val="006614B6"/>
    <w:rsid w:val="0066190C"/>
    <w:rsid w:val="006619CF"/>
    <w:rsid w:val="006619FC"/>
    <w:rsid w:val="00661A5F"/>
    <w:rsid w:val="00661AA1"/>
    <w:rsid w:val="00661ACA"/>
    <w:rsid w:val="00661CB8"/>
    <w:rsid w:val="00661E8F"/>
    <w:rsid w:val="00661F14"/>
    <w:rsid w:val="006620D2"/>
    <w:rsid w:val="006621BC"/>
    <w:rsid w:val="00662239"/>
    <w:rsid w:val="006622A4"/>
    <w:rsid w:val="00662661"/>
    <w:rsid w:val="006629D7"/>
    <w:rsid w:val="00662E6F"/>
    <w:rsid w:val="00662FED"/>
    <w:rsid w:val="00663065"/>
    <w:rsid w:val="0066307A"/>
    <w:rsid w:val="006631CD"/>
    <w:rsid w:val="00663576"/>
    <w:rsid w:val="00663593"/>
    <w:rsid w:val="00663A50"/>
    <w:rsid w:val="00663D27"/>
    <w:rsid w:val="0066405E"/>
    <w:rsid w:val="006640F4"/>
    <w:rsid w:val="006642AF"/>
    <w:rsid w:val="006648D8"/>
    <w:rsid w:val="00664BB2"/>
    <w:rsid w:val="00664C06"/>
    <w:rsid w:val="00664C9F"/>
    <w:rsid w:val="00664F57"/>
    <w:rsid w:val="00664FC4"/>
    <w:rsid w:val="00665207"/>
    <w:rsid w:val="006655C6"/>
    <w:rsid w:val="00665637"/>
    <w:rsid w:val="0066570A"/>
    <w:rsid w:val="006658CF"/>
    <w:rsid w:val="00665CA2"/>
    <w:rsid w:val="00665D03"/>
    <w:rsid w:val="00665DF7"/>
    <w:rsid w:val="00665DF9"/>
    <w:rsid w:val="00666334"/>
    <w:rsid w:val="00666667"/>
    <w:rsid w:val="00666817"/>
    <w:rsid w:val="006669E5"/>
    <w:rsid w:val="00666A6E"/>
    <w:rsid w:val="00666B55"/>
    <w:rsid w:val="00666C23"/>
    <w:rsid w:val="00666C29"/>
    <w:rsid w:val="00666C98"/>
    <w:rsid w:val="00667003"/>
    <w:rsid w:val="006670E6"/>
    <w:rsid w:val="0066743C"/>
    <w:rsid w:val="006674DF"/>
    <w:rsid w:val="00667546"/>
    <w:rsid w:val="0066762E"/>
    <w:rsid w:val="00667A67"/>
    <w:rsid w:val="00667C2B"/>
    <w:rsid w:val="00667C32"/>
    <w:rsid w:val="00667C41"/>
    <w:rsid w:val="006701BF"/>
    <w:rsid w:val="00670287"/>
    <w:rsid w:val="00670483"/>
    <w:rsid w:val="00670604"/>
    <w:rsid w:val="00670869"/>
    <w:rsid w:val="00670B13"/>
    <w:rsid w:val="00670C25"/>
    <w:rsid w:val="00670C83"/>
    <w:rsid w:val="00670CDF"/>
    <w:rsid w:val="00671111"/>
    <w:rsid w:val="00671249"/>
    <w:rsid w:val="006712B9"/>
    <w:rsid w:val="006712DB"/>
    <w:rsid w:val="0067170D"/>
    <w:rsid w:val="006717F3"/>
    <w:rsid w:val="006718A2"/>
    <w:rsid w:val="0067191B"/>
    <w:rsid w:val="006719FB"/>
    <w:rsid w:val="00671AE6"/>
    <w:rsid w:val="00671D4E"/>
    <w:rsid w:val="00671DD8"/>
    <w:rsid w:val="0067217E"/>
    <w:rsid w:val="006723D5"/>
    <w:rsid w:val="0067242D"/>
    <w:rsid w:val="00672610"/>
    <w:rsid w:val="00672726"/>
    <w:rsid w:val="00672750"/>
    <w:rsid w:val="00672751"/>
    <w:rsid w:val="00672811"/>
    <w:rsid w:val="0067330A"/>
    <w:rsid w:val="006733A6"/>
    <w:rsid w:val="006733B1"/>
    <w:rsid w:val="006736DA"/>
    <w:rsid w:val="00673721"/>
    <w:rsid w:val="0067390B"/>
    <w:rsid w:val="00673953"/>
    <w:rsid w:val="0067397F"/>
    <w:rsid w:val="00673999"/>
    <w:rsid w:val="006739B0"/>
    <w:rsid w:val="006739D6"/>
    <w:rsid w:val="00673C4E"/>
    <w:rsid w:val="00673D0A"/>
    <w:rsid w:val="00673EB0"/>
    <w:rsid w:val="006746B4"/>
    <w:rsid w:val="00674843"/>
    <w:rsid w:val="00674851"/>
    <w:rsid w:val="006748F9"/>
    <w:rsid w:val="006749B1"/>
    <w:rsid w:val="00674A60"/>
    <w:rsid w:val="00674B4E"/>
    <w:rsid w:val="00674D27"/>
    <w:rsid w:val="00674E89"/>
    <w:rsid w:val="00675024"/>
    <w:rsid w:val="0067540D"/>
    <w:rsid w:val="00675473"/>
    <w:rsid w:val="006757B5"/>
    <w:rsid w:val="006758D8"/>
    <w:rsid w:val="006758E9"/>
    <w:rsid w:val="00675A8E"/>
    <w:rsid w:val="00675C58"/>
    <w:rsid w:val="00675D6F"/>
    <w:rsid w:val="00675DE1"/>
    <w:rsid w:val="00675E7E"/>
    <w:rsid w:val="00676091"/>
    <w:rsid w:val="0067652B"/>
    <w:rsid w:val="006765B8"/>
    <w:rsid w:val="00676686"/>
    <w:rsid w:val="00676705"/>
    <w:rsid w:val="0067674D"/>
    <w:rsid w:val="0067677B"/>
    <w:rsid w:val="00676896"/>
    <w:rsid w:val="00676AD6"/>
    <w:rsid w:val="00676E18"/>
    <w:rsid w:val="00676FFF"/>
    <w:rsid w:val="0067709B"/>
    <w:rsid w:val="006771C0"/>
    <w:rsid w:val="006773B8"/>
    <w:rsid w:val="0067756C"/>
    <w:rsid w:val="006776D6"/>
    <w:rsid w:val="006776DC"/>
    <w:rsid w:val="006778FC"/>
    <w:rsid w:val="006779C7"/>
    <w:rsid w:val="006779FB"/>
    <w:rsid w:val="00680215"/>
    <w:rsid w:val="006803A2"/>
    <w:rsid w:val="0068055B"/>
    <w:rsid w:val="0068056D"/>
    <w:rsid w:val="0068087F"/>
    <w:rsid w:val="006809B0"/>
    <w:rsid w:val="00680C79"/>
    <w:rsid w:val="00680E41"/>
    <w:rsid w:val="00680F32"/>
    <w:rsid w:val="006812FE"/>
    <w:rsid w:val="00681441"/>
    <w:rsid w:val="0068154D"/>
    <w:rsid w:val="00681AF1"/>
    <w:rsid w:val="00681CDB"/>
    <w:rsid w:val="00681E5F"/>
    <w:rsid w:val="00681F19"/>
    <w:rsid w:val="006820E9"/>
    <w:rsid w:val="00682156"/>
    <w:rsid w:val="00682356"/>
    <w:rsid w:val="006824DC"/>
    <w:rsid w:val="00682788"/>
    <w:rsid w:val="006829FE"/>
    <w:rsid w:val="00682AD0"/>
    <w:rsid w:val="00682ADE"/>
    <w:rsid w:val="00682B7A"/>
    <w:rsid w:val="00682C31"/>
    <w:rsid w:val="00682CB9"/>
    <w:rsid w:val="00683160"/>
    <w:rsid w:val="00683169"/>
    <w:rsid w:val="006832B7"/>
    <w:rsid w:val="00683452"/>
    <w:rsid w:val="0068383F"/>
    <w:rsid w:val="00683E9F"/>
    <w:rsid w:val="00683F8A"/>
    <w:rsid w:val="00684138"/>
    <w:rsid w:val="006843F4"/>
    <w:rsid w:val="006844E1"/>
    <w:rsid w:val="00684509"/>
    <w:rsid w:val="00684617"/>
    <w:rsid w:val="00684873"/>
    <w:rsid w:val="00684BE6"/>
    <w:rsid w:val="00684C16"/>
    <w:rsid w:val="00684CAE"/>
    <w:rsid w:val="00684F41"/>
    <w:rsid w:val="00685037"/>
    <w:rsid w:val="006851A2"/>
    <w:rsid w:val="006852B1"/>
    <w:rsid w:val="0068535E"/>
    <w:rsid w:val="0068541D"/>
    <w:rsid w:val="00685423"/>
    <w:rsid w:val="00685469"/>
    <w:rsid w:val="00685AAA"/>
    <w:rsid w:val="00685D05"/>
    <w:rsid w:val="00685DB5"/>
    <w:rsid w:val="00685F5F"/>
    <w:rsid w:val="00685FE1"/>
    <w:rsid w:val="00686110"/>
    <w:rsid w:val="00686492"/>
    <w:rsid w:val="00686845"/>
    <w:rsid w:val="00686B68"/>
    <w:rsid w:val="00686CAF"/>
    <w:rsid w:val="00686E64"/>
    <w:rsid w:val="00686EE6"/>
    <w:rsid w:val="006871CB"/>
    <w:rsid w:val="006872CC"/>
    <w:rsid w:val="006873CE"/>
    <w:rsid w:val="00687523"/>
    <w:rsid w:val="00687583"/>
    <w:rsid w:val="0068766C"/>
    <w:rsid w:val="0068783A"/>
    <w:rsid w:val="006878CF"/>
    <w:rsid w:val="00687AD6"/>
    <w:rsid w:val="00687BD8"/>
    <w:rsid w:val="00690487"/>
    <w:rsid w:val="0069048F"/>
    <w:rsid w:val="00690495"/>
    <w:rsid w:val="00690568"/>
    <w:rsid w:val="00690645"/>
    <w:rsid w:val="00690A61"/>
    <w:rsid w:val="00690B83"/>
    <w:rsid w:val="00690C23"/>
    <w:rsid w:val="00690D07"/>
    <w:rsid w:val="00690D69"/>
    <w:rsid w:val="006913BF"/>
    <w:rsid w:val="00691787"/>
    <w:rsid w:val="00691B22"/>
    <w:rsid w:val="00691BC5"/>
    <w:rsid w:val="00691EAF"/>
    <w:rsid w:val="00691F39"/>
    <w:rsid w:val="0069229C"/>
    <w:rsid w:val="00692655"/>
    <w:rsid w:val="00692914"/>
    <w:rsid w:val="00692974"/>
    <w:rsid w:val="0069299D"/>
    <w:rsid w:val="00692B5F"/>
    <w:rsid w:val="0069300A"/>
    <w:rsid w:val="006933B7"/>
    <w:rsid w:val="00693422"/>
    <w:rsid w:val="00693497"/>
    <w:rsid w:val="00693608"/>
    <w:rsid w:val="006938D2"/>
    <w:rsid w:val="00693CDC"/>
    <w:rsid w:val="00693EA1"/>
    <w:rsid w:val="0069417E"/>
    <w:rsid w:val="0069422F"/>
    <w:rsid w:val="0069447F"/>
    <w:rsid w:val="00694699"/>
    <w:rsid w:val="00694768"/>
    <w:rsid w:val="00694949"/>
    <w:rsid w:val="00694967"/>
    <w:rsid w:val="00694B61"/>
    <w:rsid w:val="006953D3"/>
    <w:rsid w:val="0069548E"/>
    <w:rsid w:val="006954FA"/>
    <w:rsid w:val="00695693"/>
    <w:rsid w:val="00695999"/>
    <w:rsid w:val="00695C5C"/>
    <w:rsid w:val="00695EE7"/>
    <w:rsid w:val="00696171"/>
    <w:rsid w:val="0069637F"/>
    <w:rsid w:val="006963C0"/>
    <w:rsid w:val="006964F1"/>
    <w:rsid w:val="0069672B"/>
    <w:rsid w:val="006969FF"/>
    <w:rsid w:val="00696B45"/>
    <w:rsid w:val="00696BEE"/>
    <w:rsid w:val="00696C5B"/>
    <w:rsid w:val="00696CF9"/>
    <w:rsid w:val="00696F12"/>
    <w:rsid w:val="00697010"/>
    <w:rsid w:val="00697192"/>
    <w:rsid w:val="006971B0"/>
    <w:rsid w:val="00697324"/>
    <w:rsid w:val="00697337"/>
    <w:rsid w:val="00697535"/>
    <w:rsid w:val="00697574"/>
    <w:rsid w:val="00697819"/>
    <w:rsid w:val="006979F1"/>
    <w:rsid w:val="00697C1F"/>
    <w:rsid w:val="00697CC8"/>
    <w:rsid w:val="00697FFA"/>
    <w:rsid w:val="006A004A"/>
    <w:rsid w:val="006A0075"/>
    <w:rsid w:val="006A0397"/>
    <w:rsid w:val="006A03F4"/>
    <w:rsid w:val="006A04AD"/>
    <w:rsid w:val="006A05EE"/>
    <w:rsid w:val="006A0823"/>
    <w:rsid w:val="006A0AE7"/>
    <w:rsid w:val="006A0B2C"/>
    <w:rsid w:val="006A0CB2"/>
    <w:rsid w:val="006A0D30"/>
    <w:rsid w:val="006A0E29"/>
    <w:rsid w:val="006A0E7A"/>
    <w:rsid w:val="006A12E4"/>
    <w:rsid w:val="006A132F"/>
    <w:rsid w:val="006A1434"/>
    <w:rsid w:val="006A15AF"/>
    <w:rsid w:val="006A15E3"/>
    <w:rsid w:val="006A1769"/>
    <w:rsid w:val="006A187D"/>
    <w:rsid w:val="006A18B5"/>
    <w:rsid w:val="006A191B"/>
    <w:rsid w:val="006A197C"/>
    <w:rsid w:val="006A1A08"/>
    <w:rsid w:val="006A1A63"/>
    <w:rsid w:val="006A1D99"/>
    <w:rsid w:val="006A1DCF"/>
    <w:rsid w:val="006A1FA5"/>
    <w:rsid w:val="006A20D4"/>
    <w:rsid w:val="006A262D"/>
    <w:rsid w:val="006A2838"/>
    <w:rsid w:val="006A2CBE"/>
    <w:rsid w:val="006A2CDA"/>
    <w:rsid w:val="006A2D7A"/>
    <w:rsid w:val="006A3238"/>
    <w:rsid w:val="006A3279"/>
    <w:rsid w:val="006A38EE"/>
    <w:rsid w:val="006A3941"/>
    <w:rsid w:val="006A398C"/>
    <w:rsid w:val="006A39E9"/>
    <w:rsid w:val="006A3B37"/>
    <w:rsid w:val="006A3D13"/>
    <w:rsid w:val="006A3F11"/>
    <w:rsid w:val="006A419B"/>
    <w:rsid w:val="006A4297"/>
    <w:rsid w:val="006A4547"/>
    <w:rsid w:val="006A4591"/>
    <w:rsid w:val="006A45F8"/>
    <w:rsid w:val="006A48FA"/>
    <w:rsid w:val="006A4B85"/>
    <w:rsid w:val="006A4BEB"/>
    <w:rsid w:val="006A4D65"/>
    <w:rsid w:val="006A518C"/>
    <w:rsid w:val="006A5281"/>
    <w:rsid w:val="006A5305"/>
    <w:rsid w:val="006A5496"/>
    <w:rsid w:val="006A59F0"/>
    <w:rsid w:val="006A5A06"/>
    <w:rsid w:val="006A5C4C"/>
    <w:rsid w:val="006A6104"/>
    <w:rsid w:val="006A63C2"/>
    <w:rsid w:val="006A647D"/>
    <w:rsid w:val="006A65B7"/>
    <w:rsid w:val="006A6708"/>
    <w:rsid w:val="006A6B22"/>
    <w:rsid w:val="006A6B6B"/>
    <w:rsid w:val="006A6EF2"/>
    <w:rsid w:val="006A703D"/>
    <w:rsid w:val="006A74A6"/>
    <w:rsid w:val="006A76FB"/>
    <w:rsid w:val="006A7F0E"/>
    <w:rsid w:val="006B012C"/>
    <w:rsid w:val="006B0179"/>
    <w:rsid w:val="006B0323"/>
    <w:rsid w:val="006B038D"/>
    <w:rsid w:val="006B03F7"/>
    <w:rsid w:val="006B0A3C"/>
    <w:rsid w:val="006B0E0D"/>
    <w:rsid w:val="006B0E33"/>
    <w:rsid w:val="006B1003"/>
    <w:rsid w:val="006B1225"/>
    <w:rsid w:val="006B124B"/>
    <w:rsid w:val="006B15F1"/>
    <w:rsid w:val="006B19F4"/>
    <w:rsid w:val="006B1BFE"/>
    <w:rsid w:val="006B1DEA"/>
    <w:rsid w:val="006B1EA0"/>
    <w:rsid w:val="006B1F33"/>
    <w:rsid w:val="006B21B9"/>
    <w:rsid w:val="006B2311"/>
    <w:rsid w:val="006B233F"/>
    <w:rsid w:val="006B25D5"/>
    <w:rsid w:val="006B2693"/>
    <w:rsid w:val="006B26DE"/>
    <w:rsid w:val="006B29A7"/>
    <w:rsid w:val="006B2B20"/>
    <w:rsid w:val="006B2C1B"/>
    <w:rsid w:val="006B32C5"/>
    <w:rsid w:val="006B332E"/>
    <w:rsid w:val="006B335E"/>
    <w:rsid w:val="006B3370"/>
    <w:rsid w:val="006B33B4"/>
    <w:rsid w:val="006B345B"/>
    <w:rsid w:val="006B34ED"/>
    <w:rsid w:val="006B398B"/>
    <w:rsid w:val="006B3B6E"/>
    <w:rsid w:val="006B4011"/>
    <w:rsid w:val="006B4174"/>
    <w:rsid w:val="006B43C5"/>
    <w:rsid w:val="006B4604"/>
    <w:rsid w:val="006B48B0"/>
    <w:rsid w:val="006B4901"/>
    <w:rsid w:val="006B4DDD"/>
    <w:rsid w:val="006B4FE3"/>
    <w:rsid w:val="006B536B"/>
    <w:rsid w:val="006B5388"/>
    <w:rsid w:val="006B5549"/>
    <w:rsid w:val="006B554D"/>
    <w:rsid w:val="006B57B3"/>
    <w:rsid w:val="006B609A"/>
    <w:rsid w:val="006B6150"/>
    <w:rsid w:val="006B62B6"/>
    <w:rsid w:val="006B639A"/>
    <w:rsid w:val="006B6427"/>
    <w:rsid w:val="006B64AD"/>
    <w:rsid w:val="006B661C"/>
    <w:rsid w:val="006B664B"/>
    <w:rsid w:val="006B664D"/>
    <w:rsid w:val="006B66A2"/>
    <w:rsid w:val="006B6793"/>
    <w:rsid w:val="006B67CC"/>
    <w:rsid w:val="006B6DE5"/>
    <w:rsid w:val="006B73F5"/>
    <w:rsid w:val="006B7432"/>
    <w:rsid w:val="006B748D"/>
    <w:rsid w:val="006B74A7"/>
    <w:rsid w:val="006B752D"/>
    <w:rsid w:val="006B7537"/>
    <w:rsid w:val="006B771D"/>
    <w:rsid w:val="006B7A79"/>
    <w:rsid w:val="006B7AF6"/>
    <w:rsid w:val="006B7B6F"/>
    <w:rsid w:val="006B7BD3"/>
    <w:rsid w:val="006B7F33"/>
    <w:rsid w:val="006B7F7E"/>
    <w:rsid w:val="006C028B"/>
    <w:rsid w:val="006C0357"/>
    <w:rsid w:val="006C03BE"/>
    <w:rsid w:val="006C0700"/>
    <w:rsid w:val="006C083D"/>
    <w:rsid w:val="006C09D8"/>
    <w:rsid w:val="006C0A14"/>
    <w:rsid w:val="006C0A93"/>
    <w:rsid w:val="006C0CAA"/>
    <w:rsid w:val="006C0E4F"/>
    <w:rsid w:val="006C109B"/>
    <w:rsid w:val="006C1103"/>
    <w:rsid w:val="006C1232"/>
    <w:rsid w:val="006C12E8"/>
    <w:rsid w:val="006C1552"/>
    <w:rsid w:val="006C15B4"/>
    <w:rsid w:val="006C160D"/>
    <w:rsid w:val="006C1AA7"/>
    <w:rsid w:val="006C1EB7"/>
    <w:rsid w:val="006C20B2"/>
    <w:rsid w:val="006C215C"/>
    <w:rsid w:val="006C216D"/>
    <w:rsid w:val="006C2341"/>
    <w:rsid w:val="006C23EE"/>
    <w:rsid w:val="006C24BD"/>
    <w:rsid w:val="006C25ED"/>
    <w:rsid w:val="006C2619"/>
    <w:rsid w:val="006C286D"/>
    <w:rsid w:val="006C2915"/>
    <w:rsid w:val="006C29FE"/>
    <w:rsid w:val="006C2A9C"/>
    <w:rsid w:val="006C2AEE"/>
    <w:rsid w:val="006C2E9B"/>
    <w:rsid w:val="006C3035"/>
    <w:rsid w:val="006C3051"/>
    <w:rsid w:val="006C3081"/>
    <w:rsid w:val="006C3104"/>
    <w:rsid w:val="006C3199"/>
    <w:rsid w:val="006C32FE"/>
    <w:rsid w:val="006C3308"/>
    <w:rsid w:val="006C34AB"/>
    <w:rsid w:val="006C3578"/>
    <w:rsid w:val="006C3703"/>
    <w:rsid w:val="006C389E"/>
    <w:rsid w:val="006C3CE0"/>
    <w:rsid w:val="006C3E61"/>
    <w:rsid w:val="006C3EA9"/>
    <w:rsid w:val="006C4124"/>
    <w:rsid w:val="006C4227"/>
    <w:rsid w:val="006C458A"/>
    <w:rsid w:val="006C46ED"/>
    <w:rsid w:val="006C4796"/>
    <w:rsid w:val="006C47C2"/>
    <w:rsid w:val="006C4912"/>
    <w:rsid w:val="006C49A0"/>
    <w:rsid w:val="006C4A2E"/>
    <w:rsid w:val="006C4C9C"/>
    <w:rsid w:val="006C4E58"/>
    <w:rsid w:val="006C4F59"/>
    <w:rsid w:val="006C53EC"/>
    <w:rsid w:val="006C552E"/>
    <w:rsid w:val="006C55A7"/>
    <w:rsid w:val="006C56A1"/>
    <w:rsid w:val="006C56C2"/>
    <w:rsid w:val="006C57B6"/>
    <w:rsid w:val="006C58D3"/>
    <w:rsid w:val="006C5939"/>
    <w:rsid w:val="006C5AA7"/>
    <w:rsid w:val="006C5AFE"/>
    <w:rsid w:val="006C5D57"/>
    <w:rsid w:val="006C5DCF"/>
    <w:rsid w:val="006C601D"/>
    <w:rsid w:val="006C62D0"/>
    <w:rsid w:val="006C630D"/>
    <w:rsid w:val="006C6530"/>
    <w:rsid w:val="006C65E7"/>
    <w:rsid w:val="006C66C6"/>
    <w:rsid w:val="006C687A"/>
    <w:rsid w:val="006C695C"/>
    <w:rsid w:val="006C6C11"/>
    <w:rsid w:val="006C6E6A"/>
    <w:rsid w:val="006C6FEF"/>
    <w:rsid w:val="006C7130"/>
    <w:rsid w:val="006C7261"/>
    <w:rsid w:val="006C72BA"/>
    <w:rsid w:val="006C7406"/>
    <w:rsid w:val="006C742C"/>
    <w:rsid w:val="006C7714"/>
    <w:rsid w:val="006C7A40"/>
    <w:rsid w:val="006C7B48"/>
    <w:rsid w:val="006C7C90"/>
    <w:rsid w:val="006C7D33"/>
    <w:rsid w:val="006C7FA0"/>
    <w:rsid w:val="006D00CC"/>
    <w:rsid w:val="006D00F1"/>
    <w:rsid w:val="006D0461"/>
    <w:rsid w:val="006D0468"/>
    <w:rsid w:val="006D04C8"/>
    <w:rsid w:val="006D069D"/>
    <w:rsid w:val="006D07CD"/>
    <w:rsid w:val="006D081A"/>
    <w:rsid w:val="006D093F"/>
    <w:rsid w:val="006D0DC9"/>
    <w:rsid w:val="006D0EFC"/>
    <w:rsid w:val="006D0F9E"/>
    <w:rsid w:val="006D100B"/>
    <w:rsid w:val="006D104D"/>
    <w:rsid w:val="006D1243"/>
    <w:rsid w:val="006D1246"/>
    <w:rsid w:val="006D12D6"/>
    <w:rsid w:val="006D133F"/>
    <w:rsid w:val="006D1441"/>
    <w:rsid w:val="006D1581"/>
    <w:rsid w:val="006D161B"/>
    <w:rsid w:val="006D1652"/>
    <w:rsid w:val="006D17A7"/>
    <w:rsid w:val="006D18CA"/>
    <w:rsid w:val="006D1B1A"/>
    <w:rsid w:val="006D1D72"/>
    <w:rsid w:val="006D1F59"/>
    <w:rsid w:val="006D1FAF"/>
    <w:rsid w:val="006D1FC9"/>
    <w:rsid w:val="006D20EC"/>
    <w:rsid w:val="006D2293"/>
    <w:rsid w:val="006D23CA"/>
    <w:rsid w:val="006D23F5"/>
    <w:rsid w:val="006D2565"/>
    <w:rsid w:val="006D2D9E"/>
    <w:rsid w:val="006D2F46"/>
    <w:rsid w:val="006D2F6A"/>
    <w:rsid w:val="006D306C"/>
    <w:rsid w:val="006D334E"/>
    <w:rsid w:val="006D343D"/>
    <w:rsid w:val="006D3695"/>
    <w:rsid w:val="006D3BDC"/>
    <w:rsid w:val="006D3C99"/>
    <w:rsid w:val="006D3DA0"/>
    <w:rsid w:val="006D3FEB"/>
    <w:rsid w:val="006D40DE"/>
    <w:rsid w:val="006D41F6"/>
    <w:rsid w:val="006D4284"/>
    <w:rsid w:val="006D42A2"/>
    <w:rsid w:val="006D4356"/>
    <w:rsid w:val="006D44B0"/>
    <w:rsid w:val="006D44D4"/>
    <w:rsid w:val="006D4828"/>
    <w:rsid w:val="006D4868"/>
    <w:rsid w:val="006D4870"/>
    <w:rsid w:val="006D4879"/>
    <w:rsid w:val="006D492C"/>
    <w:rsid w:val="006D4986"/>
    <w:rsid w:val="006D4E77"/>
    <w:rsid w:val="006D502D"/>
    <w:rsid w:val="006D50C4"/>
    <w:rsid w:val="006D5449"/>
    <w:rsid w:val="006D55B7"/>
    <w:rsid w:val="006D55FB"/>
    <w:rsid w:val="006D56C6"/>
    <w:rsid w:val="006D5788"/>
    <w:rsid w:val="006D5B05"/>
    <w:rsid w:val="006D5C74"/>
    <w:rsid w:val="006D5CDB"/>
    <w:rsid w:val="006D6314"/>
    <w:rsid w:val="006D6324"/>
    <w:rsid w:val="006D6394"/>
    <w:rsid w:val="006D657E"/>
    <w:rsid w:val="006D6803"/>
    <w:rsid w:val="006D6B77"/>
    <w:rsid w:val="006D6E68"/>
    <w:rsid w:val="006D713B"/>
    <w:rsid w:val="006D742A"/>
    <w:rsid w:val="006D7442"/>
    <w:rsid w:val="006D74F8"/>
    <w:rsid w:val="006D7603"/>
    <w:rsid w:val="006D7694"/>
    <w:rsid w:val="006D7D07"/>
    <w:rsid w:val="006D7D09"/>
    <w:rsid w:val="006D7EDF"/>
    <w:rsid w:val="006E02D7"/>
    <w:rsid w:val="006E07CD"/>
    <w:rsid w:val="006E0B6C"/>
    <w:rsid w:val="006E0EDA"/>
    <w:rsid w:val="006E10C1"/>
    <w:rsid w:val="006E1191"/>
    <w:rsid w:val="006E16C8"/>
    <w:rsid w:val="006E1708"/>
    <w:rsid w:val="006E170D"/>
    <w:rsid w:val="006E19E9"/>
    <w:rsid w:val="006E1A85"/>
    <w:rsid w:val="006E1BB8"/>
    <w:rsid w:val="006E1C41"/>
    <w:rsid w:val="006E1C8E"/>
    <w:rsid w:val="006E1E30"/>
    <w:rsid w:val="006E1FFB"/>
    <w:rsid w:val="006E27E1"/>
    <w:rsid w:val="006E28A0"/>
    <w:rsid w:val="006E2D76"/>
    <w:rsid w:val="006E3071"/>
    <w:rsid w:val="006E332C"/>
    <w:rsid w:val="006E33EC"/>
    <w:rsid w:val="006E3510"/>
    <w:rsid w:val="006E352D"/>
    <w:rsid w:val="006E37ED"/>
    <w:rsid w:val="006E3DC1"/>
    <w:rsid w:val="006E3E0A"/>
    <w:rsid w:val="006E4050"/>
    <w:rsid w:val="006E406C"/>
    <w:rsid w:val="006E40EE"/>
    <w:rsid w:val="006E4255"/>
    <w:rsid w:val="006E4275"/>
    <w:rsid w:val="006E430D"/>
    <w:rsid w:val="006E432E"/>
    <w:rsid w:val="006E44C9"/>
    <w:rsid w:val="006E4619"/>
    <w:rsid w:val="006E49D6"/>
    <w:rsid w:val="006E4C27"/>
    <w:rsid w:val="006E4EA4"/>
    <w:rsid w:val="006E5040"/>
    <w:rsid w:val="006E5264"/>
    <w:rsid w:val="006E5555"/>
    <w:rsid w:val="006E559A"/>
    <w:rsid w:val="006E5603"/>
    <w:rsid w:val="006E56B9"/>
    <w:rsid w:val="006E5714"/>
    <w:rsid w:val="006E57AB"/>
    <w:rsid w:val="006E6037"/>
    <w:rsid w:val="006E6215"/>
    <w:rsid w:val="006E6651"/>
    <w:rsid w:val="006E67B0"/>
    <w:rsid w:val="006E69FD"/>
    <w:rsid w:val="006E6AF5"/>
    <w:rsid w:val="006E6BC3"/>
    <w:rsid w:val="006E6D81"/>
    <w:rsid w:val="006E6D89"/>
    <w:rsid w:val="006E6E83"/>
    <w:rsid w:val="006E6F42"/>
    <w:rsid w:val="006E6F6D"/>
    <w:rsid w:val="006E719A"/>
    <w:rsid w:val="006E71A9"/>
    <w:rsid w:val="006E7204"/>
    <w:rsid w:val="006E7230"/>
    <w:rsid w:val="006E7490"/>
    <w:rsid w:val="006E74D2"/>
    <w:rsid w:val="006E74D7"/>
    <w:rsid w:val="006E76E8"/>
    <w:rsid w:val="006E77DC"/>
    <w:rsid w:val="006E7DDD"/>
    <w:rsid w:val="006E7E93"/>
    <w:rsid w:val="006F043E"/>
    <w:rsid w:val="006F044A"/>
    <w:rsid w:val="006F0780"/>
    <w:rsid w:val="006F078D"/>
    <w:rsid w:val="006F086A"/>
    <w:rsid w:val="006F08AE"/>
    <w:rsid w:val="006F0949"/>
    <w:rsid w:val="006F094B"/>
    <w:rsid w:val="006F0A27"/>
    <w:rsid w:val="006F1057"/>
    <w:rsid w:val="006F1209"/>
    <w:rsid w:val="006F12DF"/>
    <w:rsid w:val="006F143B"/>
    <w:rsid w:val="006F1657"/>
    <w:rsid w:val="006F179B"/>
    <w:rsid w:val="006F1A3F"/>
    <w:rsid w:val="006F1BF4"/>
    <w:rsid w:val="006F1C57"/>
    <w:rsid w:val="006F1D03"/>
    <w:rsid w:val="006F1DAF"/>
    <w:rsid w:val="006F1FC8"/>
    <w:rsid w:val="006F2031"/>
    <w:rsid w:val="006F20A9"/>
    <w:rsid w:val="006F20E4"/>
    <w:rsid w:val="006F2163"/>
    <w:rsid w:val="006F22A4"/>
    <w:rsid w:val="006F2398"/>
    <w:rsid w:val="006F2817"/>
    <w:rsid w:val="006F283D"/>
    <w:rsid w:val="006F28E5"/>
    <w:rsid w:val="006F2C0E"/>
    <w:rsid w:val="006F2C8C"/>
    <w:rsid w:val="006F2D30"/>
    <w:rsid w:val="006F2E5E"/>
    <w:rsid w:val="006F3117"/>
    <w:rsid w:val="006F3145"/>
    <w:rsid w:val="006F316C"/>
    <w:rsid w:val="006F3374"/>
    <w:rsid w:val="006F34B4"/>
    <w:rsid w:val="006F3513"/>
    <w:rsid w:val="006F3533"/>
    <w:rsid w:val="006F3587"/>
    <w:rsid w:val="006F36C9"/>
    <w:rsid w:val="006F3725"/>
    <w:rsid w:val="006F37B1"/>
    <w:rsid w:val="006F387C"/>
    <w:rsid w:val="006F38F3"/>
    <w:rsid w:val="006F3945"/>
    <w:rsid w:val="006F3A4D"/>
    <w:rsid w:val="006F3EF1"/>
    <w:rsid w:val="006F3FBD"/>
    <w:rsid w:val="006F47AE"/>
    <w:rsid w:val="006F5188"/>
    <w:rsid w:val="006F5314"/>
    <w:rsid w:val="006F534B"/>
    <w:rsid w:val="006F5705"/>
    <w:rsid w:val="006F5735"/>
    <w:rsid w:val="006F59FF"/>
    <w:rsid w:val="006F5B24"/>
    <w:rsid w:val="006F5BE0"/>
    <w:rsid w:val="006F5E6E"/>
    <w:rsid w:val="006F6090"/>
    <w:rsid w:val="006F60AB"/>
    <w:rsid w:val="006F6398"/>
    <w:rsid w:val="006F6542"/>
    <w:rsid w:val="006F6652"/>
    <w:rsid w:val="006F67CE"/>
    <w:rsid w:val="006F6976"/>
    <w:rsid w:val="006F6A1A"/>
    <w:rsid w:val="006F6A21"/>
    <w:rsid w:val="006F6AAA"/>
    <w:rsid w:val="006F6B25"/>
    <w:rsid w:val="006F6B98"/>
    <w:rsid w:val="006F6E34"/>
    <w:rsid w:val="006F7006"/>
    <w:rsid w:val="006F7240"/>
    <w:rsid w:val="006F75EC"/>
    <w:rsid w:val="006F767D"/>
    <w:rsid w:val="006F77C1"/>
    <w:rsid w:val="006F7A64"/>
    <w:rsid w:val="006F7BC1"/>
    <w:rsid w:val="006F7F5B"/>
    <w:rsid w:val="007000A2"/>
    <w:rsid w:val="00700274"/>
    <w:rsid w:val="00700280"/>
    <w:rsid w:val="00700350"/>
    <w:rsid w:val="007005F0"/>
    <w:rsid w:val="007008C3"/>
    <w:rsid w:val="00700ACC"/>
    <w:rsid w:val="00700BF9"/>
    <w:rsid w:val="00700DA5"/>
    <w:rsid w:val="00701154"/>
    <w:rsid w:val="00701258"/>
    <w:rsid w:val="007012A5"/>
    <w:rsid w:val="00701306"/>
    <w:rsid w:val="007015FE"/>
    <w:rsid w:val="00701703"/>
    <w:rsid w:val="00701B98"/>
    <w:rsid w:val="00701C67"/>
    <w:rsid w:val="00701D99"/>
    <w:rsid w:val="00701DBF"/>
    <w:rsid w:val="00701FEC"/>
    <w:rsid w:val="00702274"/>
    <w:rsid w:val="00702389"/>
    <w:rsid w:val="0070247D"/>
    <w:rsid w:val="0070253E"/>
    <w:rsid w:val="007026E3"/>
    <w:rsid w:val="007026FE"/>
    <w:rsid w:val="00702733"/>
    <w:rsid w:val="0070274A"/>
    <w:rsid w:val="00702846"/>
    <w:rsid w:val="007029E7"/>
    <w:rsid w:val="00702A2B"/>
    <w:rsid w:val="00702AE3"/>
    <w:rsid w:val="00702C3C"/>
    <w:rsid w:val="00702E8E"/>
    <w:rsid w:val="00702F21"/>
    <w:rsid w:val="00702F55"/>
    <w:rsid w:val="007031A9"/>
    <w:rsid w:val="0070327F"/>
    <w:rsid w:val="0070378A"/>
    <w:rsid w:val="007037C1"/>
    <w:rsid w:val="00703905"/>
    <w:rsid w:val="00703AF4"/>
    <w:rsid w:val="00703BE0"/>
    <w:rsid w:val="00703EF7"/>
    <w:rsid w:val="007040A2"/>
    <w:rsid w:val="00704270"/>
    <w:rsid w:val="007042FD"/>
    <w:rsid w:val="00704364"/>
    <w:rsid w:val="00704427"/>
    <w:rsid w:val="00704442"/>
    <w:rsid w:val="00704485"/>
    <w:rsid w:val="00704510"/>
    <w:rsid w:val="007045DA"/>
    <w:rsid w:val="0070471D"/>
    <w:rsid w:val="00704A29"/>
    <w:rsid w:val="00704D04"/>
    <w:rsid w:val="00704D57"/>
    <w:rsid w:val="00704F86"/>
    <w:rsid w:val="007050C6"/>
    <w:rsid w:val="0070519E"/>
    <w:rsid w:val="0070526D"/>
    <w:rsid w:val="00705406"/>
    <w:rsid w:val="007054D7"/>
    <w:rsid w:val="007059CA"/>
    <w:rsid w:val="00705C63"/>
    <w:rsid w:val="00706218"/>
    <w:rsid w:val="007063C4"/>
    <w:rsid w:val="0070675A"/>
    <w:rsid w:val="00706D24"/>
    <w:rsid w:val="00706F16"/>
    <w:rsid w:val="0070704B"/>
    <w:rsid w:val="00707467"/>
    <w:rsid w:val="007075EB"/>
    <w:rsid w:val="00707953"/>
    <w:rsid w:val="00707960"/>
    <w:rsid w:val="00707A6A"/>
    <w:rsid w:val="00707A9B"/>
    <w:rsid w:val="00707AF0"/>
    <w:rsid w:val="00707B14"/>
    <w:rsid w:val="00707B1E"/>
    <w:rsid w:val="00710035"/>
    <w:rsid w:val="007100CE"/>
    <w:rsid w:val="00710174"/>
    <w:rsid w:val="007101E4"/>
    <w:rsid w:val="00710200"/>
    <w:rsid w:val="0071036B"/>
    <w:rsid w:val="007104EC"/>
    <w:rsid w:val="007105A3"/>
    <w:rsid w:val="00710643"/>
    <w:rsid w:val="0071071B"/>
    <w:rsid w:val="0071085F"/>
    <w:rsid w:val="00710901"/>
    <w:rsid w:val="00710A7E"/>
    <w:rsid w:val="00710BB4"/>
    <w:rsid w:val="00710C99"/>
    <w:rsid w:val="00710DC7"/>
    <w:rsid w:val="00710FE2"/>
    <w:rsid w:val="00711087"/>
    <w:rsid w:val="00711266"/>
    <w:rsid w:val="0071145C"/>
    <w:rsid w:val="0071164F"/>
    <w:rsid w:val="00711698"/>
    <w:rsid w:val="0071192B"/>
    <w:rsid w:val="00711B5A"/>
    <w:rsid w:val="00711E9A"/>
    <w:rsid w:val="00712204"/>
    <w:rsid w:val="007122D2"/>
    <w:rsid w:val="00712315"/>
    <w:rsid w:val="0071247E"/>
    <w:rsid w:val="007125F9"/>
    <w:rsid w:val="00712CE0"/>
    <w:rsid w:val="00712FA0"/>
    <w:rsid w:val="0071309A"/>
    <w:rsid w:val="0071337A"/>
    <w:rsid w:val="00713450"/>
    <w:rsid w:val="007136A6"/>
    <w:rsid w:val="00713DB8"/>
    <w:rsid w:val="00713EE1"/>
    <w:rsid w:val="00713FB0"/>
    <w:rsid w:val="00714879"/>
    <w:rsid w:val="00715441"/>
    <w:rsid w:val="00715485"/>
    <w:rsid w:val="0071556F"/>
    <w:rsid w:val="00715777"/>
    <w:rsid w:val="007159CD"/>
    <w:rsid w:val="00715C22"/>
    <w:rsid w:val="00715E4A"/>
    <w:rsid w:val="00716068"/>
    <w:rsid w:val="007163EE"/>
    <w:rsid w:val="0071656D"/>
    <w:rsid w:val="00716575"/>
    <w:rsid w:val="0071660E"/>
    <w:rsid w:val="0071672D"/>
    <w:rsid w:val="00716789"/>
    <w:rsid w:val="0071689F"/>
    <w:rsid w:val="00716963"/>
    <w:rsid w:val="00716B27"/>
    <w:rsid w:val="00716E89"/>
    <w:rsid w:val="0071702E"/>
    <w:rsid w:val="00717489"/>
    <w:rsid w:val="007174FA"/>
    <w:rsid w:val="00717556"/>
    <w:rsid w:val="00717567"/>
    <w:rsid w:val="007175DB"/>
    <w:rsid w:val="00717774"/>
    <w:rsid w:val="00717878"/>
    <w:rsid w:val="00717906"/>
    <w:rsid w:val="00717B22"/>
    <w:rsid w:val="00717E46"/>
    <w:rsid w:val="00717ECB"/>
    <w:rsid w:val="00717F2C"/>
    <w:rsid w:val="00717F88"/>
    <w:rsid w:val="00720145"/>
    <w:rsid w:val="00720164"/>
    <w:rsid w:val="00720957"/>
    <w:rsid w:val="00720F32"/>
    <w:rsid w:val="00720F69"/>
    <w:rsid w:val="00721009"/>
    <w:rsid w:val="00721231"/>
    <w:rsid w:val="007212D8"/>
    <w:rsid w:val="00721381"/>
    <w:rsid w:val="00721430"/>
    <w:rsid w:val="00721491"/>
    <w:rsid w:val="0072151F"/>
    <w:rsid w:val="007215E9"/>
    <w:rsid w:val="00721762"/>
    <w:rsid w:val="00721811"/>
    <w:rsid w:val="00721B37"/>
    <w:rsid w:val="00721BCC"/>
    <w:rsid w:val="00721CBA"/>
    <w:rsid w:val="00721E0F"/>
    <w:rsid w:val="00721E51"/>
    <w:rsid w:val="00721F17"/>
    <w:rsid w:val="007221C7"/>
    <w:rsid w:val="00722538"/>
    <w:rsid w:val="00722595"/>
    <w:rsid w:val="007226C8"/>
    <w:rsid w:val="00722855"/>
    <w:rsid w:val="00722D49"/>
    <w:rsid w:val="00722F70"/>
    <w:rsid w:val="00722FE0"/>
    <w:rsid w:val="00722FFF"/>
    <w:rsid w:val="00723084"/>
    <w:rsid w:val="00723088"/>
    <w:rsid w:val="00723198"/>
    <w:rsid w:val="00723279"/>
    <w:rsid w:val="00723472"/>
    <w:rsid w:val="007235D7"/>
    <w:rsid w:val="007235DA"/>
    <w:rsid w:val="007235FD"/>
    <w:rsid w:val="007235FF"/>
    <w:rsid w:val="007236E0"/>
    <w:rsid w:val="0072379D"/>
    <w:rsid w:val="00723A4F"/>
    <w:rsid w:val="00723C03"/>
    <w:rsid w:val="00724021"/>
    <w:rsid w:val="0072418F"/>
    <w:rsid w:val="007241DC"/>
    <w:rsid w:val="00724504"/>
    <w:rsid w:val="00724792"/>
    <w:rsid w:val="00724B1A"/>
    <w:rsid w:val="00724D19"/>
    <w:rsid w:val="00725113"/>
    <w:rsid w:val="00725118"/>
    <w:rsid w:val="00725712"/>
    <w:rsid w:val="00725B94"/>
    <w:rsid w:val="00725E7C"/>
    <w:rsid w:val="007265E8"/>
    <w:rsid w:val="00726B19"/>
    <w:rsid w:val="00726F2A"/>
    <w:rsid w:val="00726FD7"/>
    <w:rsid w:val="00727016"/>
    <w:rsid w:val="00727410"/>
    <w:rsid w:val="00727BEF"/>
    <w:rsid w:val="00727C0D"/>
    <w:rsid w:val="00727E0B"/>
    <w:rsid w:val="00730018"/>
    <w:rsid w:val="007300F1"/>
    <w:rsid w:val="007302DD"/>
    <w:rsid w:val="00730353"/>
    <w:rsid w:val="00730359"/>
    <w:rsid w:val="00730531"/>
    <w:rsid w:val="007307F1"/>
    <w:rsid w:val="00730814"/>
    <w:rsid w:val="0073081A"/>
    <w:rsid w:val="0073082B"/>
    <w:rsid w:val="007308B4"/>
    <w:rsid w:val="00730CC1"/>
    <w:rsid w:val="00730D66"/>
    <w:rsid w:val="00730E27"/>
    <w:rsid w:val="007312FA"/>
    <w:rsid w:val="00731321"/>
    <w:rsid w:val="0073153A"/>
    <w:rsid w:val="007316DD"/>
    <w:rsid w:val="007316FA"/>
    <w:rsid w:val="00731970"/>
    <w:rsid w:val="0073197A"/>
    <w:rsid w:val="007319A2"/>
    <w:rsid w:val="00731ABC"/>
    <w:rsid w:val="00731B37"/>
    <w:rsid w:val="00731E00"/>
    <w:rsid w:val="00731E2A"/>
    <w:rsid w:val="007325EA"/>
    <w:rsid w:val="0073271D"/>
    <w:rsid w:val="00732ACF"/>
    <w:rsid w:val="00732AFA"/>
    <w:rsid w:val="00732B72"/>
    <w:rsid w:val="00732C4F"/>
    <w:rsid w:val="00732E6B"/>
    <w:rsid w:val="00732F36"/>
    <w:rsid w:val="007333BE"/>
    <w:rsid w:val="00733784"/>
    <w:rsid w:val="00733AE3"/>
    <w:rsid w:val="00733C50"/>
    <w:rsid w:val="00733C67"/>
    <w:rsid w:val="00733F80"/>
    <w:rsid w:val="00734113"/>
    <w:rsid w:val="00734146"/>
    <w:rsid w:val="0073419B"/>
    <w:rsid w:val="00734374"/>
    <w:rsid w:val="007344E3"/>
    <w:rsid w:val="0073450E"/>
    <w:rsid w:val="007346F8"/>
    <w:rsid w:val="00734B95"/>
    <w:rsid w:val="00734DFA"/>
    <w:rsid w:val="00734DFC"/>
    <w:rsid w:val="00734F75"/>
    <w:rsid w:val="00735279"/>
    <w:rsid w:val="00735877"/>
    <w:rsid w:val="007358DF"/>
    <w:rsid w:val="00735AA3"/>
    <w:rsid w:val="00735B87"/>
    <w:rsid w:val="00735CE4"/>
    <w:rsid w:val="00735DA6"/>
    <w:rsid w:val="00735DDE"/>
    <w:rsid w:val="0073615B"/>
    <w:rsid w:val="007362DC"/>
    <w:rsid w:val="00736331"/>
    <w:rsid w:val="0073657D"/>
    <w:rsid w:val="00736696"/>
    <w:rsid w:val="00736738"/>
    <w:rsid w:val="007367BE"/>
    <w:rsid w:val="00736AE9"/>
    <w:rsid w:val="00736B74"/>
    <w:rsid w:val="00736C04"/>
    <w:rsid w:val="00736C14"/>
    <w:rsid w:val="00736E81"/>
    <w:rsid w:val="00736EE8"/>
    <w:rsid w:val="0073704A"/>
    <w:rsid w:val="007377E5"/>
    <w:rsid w:val="00737A93"/>
    <w:rsid w:val="00737AF7"/>
    <w:rsid w:val="00737E10"/>
    <w:rsid w:val="00737E30"/>
    <w:rsid w:val="00737E4B"/>
    <w:rsid w:val="00740033"/>
    <w:rsid w:val="007400CA"/>
    <w:rsid w:val="007403E0"/>
    <w:rsid w:val="007405F9"/>
    <w:rsid w:val="00740716"/>
    <w:rsid w:val="00740940"/>
    <w:rsid w:val="00740972"/>
    <w:rsid w:val="00740B0F"/>
    <w:rsid w:val="00740F5D"/>
    <w:rsid w:val="00740F6B"/>
    <w:rsid w:val="0074100D"/>
    <w:rsid w:val="007410CD"/>
    <w:rsid w:val="0074129A"/>
    <w:rsid w:val="0074161B"/>
    <w:rsid w:val="00741639"/>
    <w:rsid w:val="00741645"/>
    <w:rsid w:val="007418BD"/>
    <w:rsid w:val="00741959"/>
    <w:rsid w:val="007419B9"/>
    <w:rsid w:val="007419ED"/>
    <w:rsid w:val="00741C89"/>
    <w:rsid w:val="00741E8B"/>
    <w:rsid w:val="00741EF3"/>
    <w:rsid w:val="00741F72"/>
    <w:rsid w:val="007420B9"/>
    <w:rsid w:val="007421F1"/>
    <w:rsid w:val="007423DB"/>
    <w:rsid w:val="007423E7"/>
    <w:rsid w:val="007423EB"/>
    <w:rsid w:val="007424C6"/>
    <w:rsid w:val="007427EC"/>
    <w:rsid w:val="0074281D"/>
    <w:rsid w:val="0074288B"/>
    <w:rsid w:val="007428A7"/>
    <w:rsid w:val="00742A92"/>
    <w:rsid w:val="00742E86"/>
    <w:rsid w:val="007430DC"/>
    <w:rsid w:val="0074322B"/>
    <w:rsid w:val="007436AB"/>
    <w:rsid w:val="0074396D"/>
    <w:rsid w:val="00743AC9"/>
    <w:rsid w:val="00743B26"/>
    <w:rsid w:val="00743CCB"/>
    <w:rsid w:val="00743FA9"/>
    <w:rsid w:val="00744110"/>
    <w:rsid w:val="0074434E"/>
    <w:rsid w:val="00744387"/>
    <w:rsid w:val="0074442B"/>
    <w:rsid w:val="00744447"/>
    <w:rsid w:val="00744604"/>
    <w:rsid w:val="00744AE0"/>
    <w:rsid w:val="00744D0D"/>
    <w:rsid w:val="0074527A"/>
    <w:rsid w:val="007453A3"/>
    <w:rsid w:val="0074545A"/>
    <w:rsid w:val="00745563"/>
    <w:rsid w:val="00745604"/>
    <w:rsid w:val="00745705"/>
    <w:rsid w:val="00745731"/>
    <w:rsid w:val="00745BA6"/>
    <w:rsid w:val="00745C12"/>
    <w:rsid w:val="00745C53"/>
    <w:rsid w:val="00745CF1"/>
    <w:rsid w:val="00745D35"/>
    <w:rsid w:val="00745DDD"/>
    <w:rsid w:val="00746336"/>
    <w:rsid w:val="00746663"/>
    <w:rsid w:val="00746670"/>
    <w:rsid w:val="007466DC"/>
    <w:rsid w:val="007467FA"/>
    <w:rsid w:val="0074693A"/>
    <w:rsid w:val="00746AF5"/>
    <w:rsid w:val="00746D63"/>
    <w:rsid w:val="00746E4B"/>
    <w:rsid w:val="00746FF5"/>
    <w:rsid w:val="0074705A"/>
    <w:rsid w:val="0074739C"/>
    <w:rsid w:val="007473B2"/>
    <w:rsid w:val="00747402"/>
    <w:rsid w:val="00747A39"/>
    <w:rsid w:val="00747A50"/>
    <w:rsid w:val="00747BD0"/>
    <w:rsid w:val="00747C8E"/>
    <w:rsid w:val="00747CA8"/>
    <w:rsid w:val="00747D53"/>
    <w:rsid w:val="00747E87"/>
    <w:rsid w:val="00747EDE"/>
    <w:rsid w:val="007501BF"/>
    <w:rsid w:val="0075027B"/>
    <w:rsid w:val="007502D4"/>
    <w:rsid w:val="00750376"/>
    <w:rsid w:val="007504C8"/>
    <w:rsid w:val="0075058D"/>
    <w:rsid w:val="0075091E"/>
    <w:rsid w:val="007509C9"/>
    <w:rsid w:val="007509E7"/>
    <w:rsid w:val="007509EC"/>
    <w:rsid w:val="00750B4E"/>
    <w:rsid w:val="00750B6F"/>
    <w:rsid w:val="00750CBE"/>
    <w:rsid w:val="00750E35"/>
    <w:rsid w:val="00750E6B"/>
    <w:rsid w:val="00750FD4"/>
    <w:rsid w:val="00751080"/>
    <w:rsid w:val="0075125E"/>
    <w:rsid w:val="007513D1"/>
    <w:rsid w:val="007513D9"/>
    <w:rsid w:val="007516A7"/>
    <w:rsid w:val="00751A5D"/>
    <w:rsid w:val="00751A81"/>
    <w:rsid w:val="00751C39"/>
    <w:rsid w:val="00751D1A"/>
    <w:rsid w:val="00751DCA"/>
    <w:rsid w:val="0075238F"/>
    <w:rsid w:val="00752508"/>
    <w:rsid w:val="007525AA"/>
    <w:rsid w:val="00752D70"/>
    <w:rsid w:val="0075301A"/>
    <w:rsid w:val="00753103"/>
    <w:rsid w:val="00753305"/>
    <w:rsid w:val="0075338A"/>
    <w:rsid w:val="0075348E"/>
    <w:rsid w:val="007535EC"/>
    <w:rsid w:val="007536F1"/>
    <w:rsid w:val="00753A86"/>
    <w:rsid w:val="00753B64"/>
    <w:rsid w:val="00753B7E"/>
    <w:rsid w:val="00753B9E"/>
    <w:rsid w:val="00753C17"/>
    <w:rsid w:val="00753E35"/>
    <w:rsid w:val="00753FBC"/>
    <w:rsid w:val="007542A4"/>
    <w:rsid w:val="00754441"/>
    <w:rsid w:val="00754AF0"/>
    <w:rsid w:val="00754C8F"/>
    <w:rsid w:val="00754EE9"/>
    <w:rsid w:val="00755186"/>
    <w:rsid w:val="00755352"/>
    <w:rsid w:val="00755718"/>
    <w:rsid w:val="007559C7"/>
    <w:rsid w:val="00755B14"/>
    <w:rsid w:val="00756017"/>
    <w:rsid w:val="0075637D"/>
    <w:rsid w:val="0075645A"/>
    <w:rsid w:val="0075659F"/>
    <w:rsid w:val="0075679B"/>
    <w:rsid w:val="007567F4"/>
    <w:rsid w:val="0075690F"/>
    <w:rsid w:val="00756C8E"/>
    <w:rsid w:val="00756E38"/>
    <w:rsid w:val="00757184"/>
    <w:rsid w:val="007572E2"/>
    <w:rsid w:val="00757363"/>
    <w:rsid w:val="007573F1"/>
    <w:rsid w:val="007574EF"/>
    <w:rsid w:val="00757817"/>
    <w:rsid w:val="00757851"/>
    <w:rsid w:val="007578E5"/>
    <w:rsid w:val="0075792D"/>
    <w:rsid w:val="00757A39"/>
    <w:rsid w:val="00757B3E"/>
    <w:rsid w:val="00757C2A"/>
    <w:rsid w:val="00757CA6"/>
    <w:rsid w:val="00757D14"/>
    <w:rsid w:val="00757D26"/>
    <w:rsid w:val="00757FCA"/>
    <w:rsid w:val="00757FCE"/>
    <w:rsid w:val="00757FDD"/>
    <w:rsid w:val="007603CC"/>
    <w:rsid w:val="00760417"/>
    <w:rsid w:val="0076049E"/>
    <w:rsid w:val="0076073A"/>
    <w:rsid w:val="00760820"/>
    <w:rsid w:val="00760AAD"/>
    <w:rsid w:val="00760D13"/>
    <w:rsid w:val="00760DC0"/>
    <w:rsid w:val="00760FCD"/>
    <w:rsid w:val="00761136"/>
    <w:rsid w:val="0076118F"/>
    <w:rsid w:val="007611B0"/>
    <w:rsid w:val="00761291"/>
    <w:rsid w:val="007619B0"/>
    <w:rsid w:val="00761C6B"/>
    <w:rsid w:val="00761D7B"/>
    <w:rsid w:val="00761E64"/>
    <w:rsid w:val="00761F62"/>
    <w:rsid w:val="0076205C"/>
    <w:rsid w:val="007620D6"/>
    <w:rsid w:val="007621FC"/>
    <w:rsid w:val="00762392"/>
    <w:rsid w:val="007624E2"/>
    <w:rsid w:val="00762827"/>
    <w:rsid w:val="00762905"/>
    <w:rsid w:val="00762A8C"/>
    <w:rsid w:val="00762B52"/>
    <w:rsid w:val="00762CCC"/>
    <w:rsid w:val="00762E3B"/>
    <w:rsid w:val="00762E5E"/>
    <w:rsid w:val="00762F58"/>
    <w:rsid w:val="00762FB7"/>
    <w:rsid w:val="0076304A"/>
    <w:rsid w:val="007630D9"/>
    <w:rsid w:val="007630F0"/>
    <w:rsid w:val="00763147"/>
    <w:rsid w:val="00763B3F"/>
    <w:rsid w:val="00763B46"/>
    <w:rsid w:val="00763BD8"/>
    <w:rsid w:val="00763C2E"/>
    <w:rsid w:val="00763D50"/>
    <w:rsid w:val="00763D6A"/>
    <w:rsid w:val="00763DA9"/>
    <w:rsid w:val="00763E1D"/>
    <w:rsid w:val="00763E24"/>
    <w:rsid w:val="00763E58"/>
    <w:rsid w:val="0076419C"/>
    <w:rsid w:val="0076439D"/>
    <w:rsid w:val="007643CC"/>
    <w:rsid w:val="007643EF"/>
    <w:rsid w:val="0076452D"/>
    <w:rsid w:val="0076469C"/>
    <w:rsid w:val="0076478A"/>
    <w:rsid w:val="007647E1"/>
    <w:rsid w:val="0076503E"/>
    <w:rsid w:val="0076508F"/>
    <w:rsid w:val="007652E3"/>
    <w:rsid w:val="0076533A"/>
    <w:rsid w:val="0076565C"/>
    <w:rsid w:val="007656FE"/>
    <w:rsid w:val="0076571F"/>
    <w:rsid w:val="007657CF"/>
    <w:rsid w:val="007657E2"/>
    <w:rsid w:val="00765B39"/>
    <w:rsid w:val="00765C61"/>
    <w:rsid w:val="00765C70"/>
    <w:rsid w:val="00765D02"/>
    <w:rsid w:val="00765E85"/>
    <w:rsid w:val="00765F68"/>
    <w:rsid w:val="00765FAF"/>
    <w:rsid w:val="0076626F"/>
    <w:rsid w:val="0076647C"/>
    <w:rsid w:val="00766962"/>
    <w:rsid w:val="00766BC9"/>
    <w:rsid w:val="00766CD5"/>
    <w:rsid w:val="00766D76"/>
    <w:rsid w:val="00766F35"/>
    <w:rsid w:val="007671F6"/>
    <w:rsid w:val="0076725F"/>
    <w:rsid w:val="0076733A"/>
    <w:rsid w:val="007673AB"/>
    <w:rsid w:val="007673D0"/>
    <w:rsid w:val="007675BD"/>
    <w:rsid w:val="0076784A"/>
    <w:rsid w:val="0076795F"/>
    <w:rsid w:val="00767DE7"/>
    <w:rsid w:val="00767E3A"/>
    <w:rsid w:val="007700FD"/>
    <w:rsid w:val="0077064D"/>
    <w:rsid w:val="007707D1"/>
    <w:rsid w:val="00770925"/>
    <w:rsid w:val="00770A98"/>
    <w:rsid w:val="00770F28"/>
    <w:rsid w:val="00770F29"/>
    <w:rsid w:val="007711B4"/>
    <w:rsid w:val="0077137E"/>
    <w:rsid w:val="00771468"/>
    <w:rsid w:val="00771643"/>
    <w:rsid w:val="007716F6"/>
    <w:rsid w:val="0077172F"/>
    <w:rsid w:val="0077173A"/>
    <w:rsid w:val="00771972"/>
    <w:rsid w:val="00771C90"/>
    <w:rsid w:val="00771CEF"/>
    <w:rsid w:val="00771EA1"/>
    <w:rsid w:val="00772056"/>
    <w:rsid w:val="00772170"/>
    <w:rsid w:val="007724C2"/>
    <w:rsid w:val="007724D6"/>
    <w:rsid w:val="007728AC"/>
    <w:rsid w:val="00772A81"/>
    <w:rsid w:val="00772B16"/>
    <w:rsid w:val="00772C10"/>
    <w:rsid w:val="00772FC1"/>
    <w:rsid w:val="00773034"/>
    <w:rsid w:val="00773102"/>
    <w:rsid w:val="007733B9"/>
    <w:rsid w:val="007734B3"/>
    <w:rsid w:val="0077354A"/>
    <w:rsid w:val="00773738"/>
    <w:rsid w:val="0077380E"/>
    <w:rsid w:val="007739A4"/>
    <w:rsid w:val="00773A4F"/>
    <w:rsid w:val="00773B32"/>
    <w:rsid w:val="00773CC1"/>
    <w:rsid w:val="00773E83"/>
    <w:rsid w:val="00773EA5"/>
    <w:rsid w:val="00773EEB"/>
    <w:rsid w:val="00774258"/>
    <w:rsid w:val="007743BC"/>
    <w:rsid w:val="0077475B"/>
    <w:rsid w:val="0077489D"/>
    <w:rsid w:val="00774969"/>
    <w:rsid w:val="00774C24"/>
    <w:rsid w:val="00774C48"/>
    <w:rsid w:val="00774C5B"/>
    <w:rsid w:val="00774E08"/>
    <w:rsid w:val="00774E30"/>
    <w:rsid w:val="00774EF6"/>
    <w:rsid w:val="00774F39"/>
    <w:rsid w:val="007750E0"/>
    <w:rsid w:val="007750EF"/>
    <w:rsid w:val="007751DD"/>
    <w:rsid w:val="0077533B"/>
    <w:rsid w:val="007754E0"/>
    <w:rsid w:val="00775583"/>
    <w:rsid w:val="00775737"/>
    <w:rsid w:val="00775880"/>
    <w:rsid w:val="00775974"/>
    <w:rsid w:val="00775C72"/>
    <w:rsid w:val="00775DFB"/>
    <w:rsid w:val="00775E9A"/>
    <w:rsid w:val="00775FA9"/>
    <w:rsid w:val="00776222"/>
    <w:rsid w:val="00776782"/>
    <w:rsid w:val="00776785"/>
    <w:rsid w:val="00776ACB"/>
    <w:rsid w:val="00776C44"/>
    <w:rsid w:val="00776CD5"/>
    <w:rsid w:val="00776DFC"/>
    <w:rsid w:val="00776FBE"/>
    <w:rsid w:val="007770C1"/>
    <w:rsid w:val="0077724A"/>
    <w:rsid w:val="007773CB"/>
    <w:rsid w:val="007774B2"/>
    <w:rsid w:val="00777501"/>
    <w:rsid w:val="00777553"/>
    <w:rsid w:val="00777595"/>
    <w:rsid w:val="00777B14"/>
    <w:rsid w:val="00777CA4"/>
    <w:rsid w:val="00777E4F"/>
    <w:rsid w:val="007800AD"/>
    <w:rsid w:val="00780700"/>
    <w:rsid w:val="00780820"/>
    <w:rsid w:val="007808AA"/>
    <w:rsid w:val="00780AF5"/>
    <w:rsid w:val="00780C51"/>
    <w:rsid w:val="00780CEF"/>
    <w:rsid w:val="00780FD0"/>
    <w:rsid w:val="007810B9"/>
    <w:rsid w:val="007811C8"/>
    <w:rsid w:val="00781361"/>
    <w:rsid w:val="007813F5"/>
    <w:rsid w:val="0078145C"/>
    <w:rsid w:val="0078176B"/>
    <w:rsid w:val="0078177A"/>
    <w:rsid w:val="00781840"/>
    <w:rsid w:val="00781844"/>
    <w:rsid w:val="00781AFA"/>
    <w:rsid w:val="00781B70"/>
    <w:rsid w:val="00781D1D"/>
    <w:rsid w:val="00781D73"/>
    <w:rsid w:val="00781EDF"/>
    <w:rsid w:val="0078200E"/>
    <w:rsid w:val="00782049"/>
    <w:rsid w:val="00782265"/>
    <w:rsid w:val="0078253A"/>
    <w:rsid w:val="0078254C"/>
    <w:rsid w:val="00782EAE"/>
    <w:rsid w:val="00782ED4"/>
    <w:rsid w:val="0078321B"/>
    <w:rsid w:val="00783336"/>
    <w:rsid w:val="007833E0"/>
    <w:rsid w:val="007834B5"/>
    <w:rsid w:val="00783B80"/>
    <w:rsid w:val="00783D44"/>
    <w:rsid w:val="00783FCA"/>
    <w:rsid w:val="007840CB"/>
    <w:rsid w:val="00784184"/>
    <w:rsid w:val="0078425B"/>
    <w:rsid w:val="0078463B"/>
    <w:rsid w:val="00784776"/>
    <w:rsid w:val="00784897"/>
    <w:rsid w:val="007849C8"/>
    <w:rsid w:val="00784B99"/>
    <w:rsid w:val="00784C94"/>
    <w:rsid w:val="00784F4A"/>
    <w:rsid w:val="00784FEE"/>
    <w:rsid w:val="0078507A"/>
    <w:rsid w:val="00785102"/>
    <w:rsid w:val="00785256"/>
    <w:rsid w:val="007852BE"/>
    <w:rsid w:val="00785401"/>
    <w:rsid w:val="007854E6"/>
    <w:rsid w:val="00785523"/>
    <w:rsid w:val="00785587"/>
    <w:rsid w:val="00785598"/>
    <w:rsid w:val="00785B61"/>
    <w:rsid w:val="00785BA5"/>
    <w:rsid w:val="00785CE5"/>
    <w:rsid w:val="00786351"/>
    <w:rsid w:val="007863F9"/>
    <w:rsid w:val="007865B9"/>
    <w:rsid w:val="007869AF"/>
    <w:rsid w:val="007869CB"/>
    <w:rsid w:val="00786D04"/>
    <w:rsid w:val="00786D3F"/>
    <w:rsid w:val="00786DFA"/>
    <w:rsid w:val="00786E13"/>
    <w:rsid w:val="00787072"/>
    <w:rsid w:val="0078763A"/>
    <w:rsid w:val="00787766"/>
    <w:rsid w:val="00787C2E"/>
    <w:rsid w:val="00787C5B"/>
    <w:rsid w:val="00787D29"/>
    <w:rsid w:val="00787EDA"/>
    <w:rsid w:val="00787EFE"/>
    <w:rsid w:val="00787F16"/>
    <w:rsid w:val="007905B6"/>
    <w:rsid w:val="0079079D"/>
    <w:rsid w:val="007909C0"/>
    <w:rsid w:val="00790AF1"/>
    <w:rsid w:val="00790C7C"/>
    <w:rsid w:val="00790FA2"/>
    <w:rsid w:val="00790FDC"/>
    <w:rsid w:val="00791363"/>
    <w:rsid w:val="007916B9"/>
    <w:rsid w:val="0079175E"/>
    <w:rsid w:val="0079184D"/>
    <w:rsid w:val="00791862"/>
    <w:rsid w:val="007919D3"/>
    <w:rsid w:val="00791CD4"/>
    <w:rsid w:val="00791EDA"/>
    <w:rsid w:val="0079206E"/>
    <w:rsid w:val="00792426"/>
    <w:rsid w:val="00792591"/>
    <w:rsid w:val="007926EC"/>
    <w:rsid w:val="007927A3"/>
    <w:rsid w:val="00792C4F"/>
    <w:rsid w:val="00792C76"/>
    <w:rsid w:val="00792D86"/>
    <w:rsid w:val="00792E9F"/>
    <w:rsid w:val="00792F77"/>
    <w:rsid w:val="00793112"/>
    <w:rsid w:val="007932B1"/>
    <w:rsid w:val="00793425"/>
    <w:rsid w:val="007936FD"/>
    <w:rsid w:val="007938A6"/>
    <w:rsid w:val="00793949"/>
    <w:rsid w:val="00793A29"/>
    <w:rsid w:val="00793A97"/>
    <w:rsid w:val="0079427D"/>
    <w:rsid w:val="0079452F"/>
    <w:rsid w:val="007945A4"/>
    <w:rsid w:val="007945EF"/>
    <w:rsid w:val="0079466A"/>
    <w:rsid w:val="00794A9D"/>
    <w:rsid w:val="00794B21"/>
    <w:rsid w:val="00794C9E"/>
    <w:rsid w:val="00794CAE"/>
    <w:rsid w:val="00794CDC"/>
    <w:rsid w:val="00794D0E"/>
    <w:rsid w:val="00794D3B"/>
    <w:rsid w:val="00795199"/>
    <w:rsid w:val="0079554C"/>
    <w:rsid w:val="00795946"/>
    <w:rsid w:val="00795F20"/>
    <w:rsid w:val="00796000"/>
    <w:rsid w:val="0079620D"/>
    <w:rsid w:val="00796576"/>
    <w:rsid w:val="00796585"/>
    <w:rsid w:val="0079668B"/>
    <w:rsid w:val="00796797"/>
    <w:rsid w:val="007967F6"/>
    <w:rsid w:val="00796B2E"/>
    <w:rsid w:val="00796D75"/>
    <w:rsid w:val="00796E5C"/>
    <w:rsid w:val="00796F4B"/>
    <w:rsid w:val="0079715C"/>
    <w:rsid w:val="007971C3"/>
    <w:rsid w:val="007971FC"/>
    <w:rsid w:val="00797204"/>
    <w:rsid w:val="00797268"/>
    <w:rsid w:val="0079770F"/>
    <w:rsid w:val="0079776C"/>
    <w:rsid w:val="00797A20"/>
    <w:rsid w:val="00797A3C"/>
    <w:rsid w:val="00797AD2"/>
    <w:rsid w:val="00797AD9"/>
    <w:rsid w:val="00797CA6"/>
    <w:rsid w:val="00797DBC"/>
    <w:rsid w:val="00797E4D"/>
    <w:rsid w:val="007A00E9"/>
    <w:rsid w:val="007A01C1"/>
    <w:rsid w:val="007A01D6"/>
    <w:rsid w:val="007A0376"/>
    <w:rsid w:val="007A06C6"/>
    <w:rsid w:val="007A07A1"/>
    <w:rsid w:val="007A09FA"/>
    <w:rsid w:val="007A0AC6"/>
    <w:rsid w:val="007A0B32"/>
    <w:rsid w:val="007A0B7B"/>
    <w:rsid w:val="007A0B8F"/>
    <w:rsid w:val="007A0E88"/>
    <w:rsid w:val="007A0ED8"/>
    <w:rsid w:val="007A0FDF"/>
    <w:rsid w:val="007A1083"/>
    <w:rsid w:val="007A1126"/>
    <w:rsid w:val="007A1326"/>
    <w:rsid w:val="007A13AC"/>
    <w:rsid w:val="007A1433"/>
    <w:rsid w:val="007A143B"/>
    <w:rsid w:val="007A149C"/>
    <w:rsid w:val="007A170A"/>
    <w:rsid w:val="007A17B9"/>
    <w:rsid w:val="007A17EC"/>
    <w:rsid w:val="007A182E"/>
    <w:rsid w:val="007A1A2F"/>
    <w:rsid w:val="007A2387"/>
    <w:rsid w:val="007A242A"/>
    <w:rsid w:val="007A25C2"/>
    <w:rsid w:val="007A2673"/>
    <w:rsid w:val="007A270D"/>
    <w:rsid w:val="007A2922"/>
    <w:rsid w:val="007A2A99"/>
    <w:rsid w:val="007A30AA"/>
    <w:rsid w:val="007A3250"/>
    <w:rsid w:val="007A361D"/>
    <w:rsid w:val="007A37AF"/>
    <w:rsid w:val="007A37F1"/>
    <w:rsid w:val="007A3827"/>
    <w:rsid w:val="007A39EA"/>
    <w:rsid w:val="007A3A2B"/>
    <w:rsid w:val="007A40DB"/>
    <w:rsid w:val="007A41FD"/>
    <w:rsid w:val="007A420E"/>
    <w:rsid w:val="007A4242"/>
    <w:rsid w:val="007A4297"/>
    <w:rsid w:val="007A433C"/>
    <w:rsid w:val="007A438B"/>
    <w:rsid w:val="007A43AE"/>
    <w:rsid w:val="007A4449"/>
    <w:rsid w:val="007A47AE"/>
    <w:rsid w:val="007A485C"/>
    <w:rsid w:val="007A48CE"/>
    <w:rsid w:val="007A4A13"/>
    <w:rsid w:val="007A4B1B"/>
    <w:rsid w:val="007A4B1D"/>
    <w:rsid w:val="007A4DB7"/>
    <w:rsid w:val="007A4FD8"/>
    <w:rsid w:val="007A516B"/>
    <w:rsid w:val="007A52B4"/>
    <w:rsid w:val="007A53FB"/>
    <w:rsid w:val="007A5421"/>
    <w:rsid w:val="007A5444"/>
    <w:rsid w:val="007A5693"/>
    <w:rsid w:val="007A56DB"/>
    <w:rsid w:val="007A5734"/>
    <w:rsid w:val="007A58DD"/>
    <w:rsid w:val="007A592C"/>
    <w:rsid w:val="007A5E3D"/>
    <w:rsid w:val="007A616F"/>
    <w:rsid w:val="007A61BB"/>
    <w:rsid w:val="007A62D1"/>
    <w:rsid w:val="007A644F"/>
    <w:rsid w:val="007A6469"/>
    <w:rsid w:val="007A6515"/>
    <w:rsid w:val="007A6563"/>
    <w:rsid w:val="007A65A0"/>
    <w:rsid w:val="007A6794"/>
    <w:rsid w:val="007A69AF"/>
    <w:rsid w:val="007A69B5"/>
    <w:rsid w:val="007A6A50"/>
    <w:rsid w:val="007A6B43"/>
    <w:rsid w:val="007A6BA1"/>
    <w:rsid w:val="007A6C2B"/>
    <w:rsid w:val="007A6CAF"/>
    <w:rsid w:val="007A6F47"/>
    <w:rsid w:val="007A6FB1"/>
    <w:rsid w:val="007A716C"/>
    <w:rsid w:val="007A75DA"/>
    <w:rsid w:val="007A7614"/>
    <w:rsid w:val="007A7692"/>
    <w:rsid w:val="007A7773"/>
    <w:rsid w:val="007A779C"/>
    <w:rsid w:val="007A7890"/>
    <w:rsid w:val="007A7A86"/>
    <w:rsid w:val="007A7AA2"/>
    <w:rsid w:val="007A7AA9"/>
    <w:rsid w:val="007A7B11"/>
    <w:rsid w:val="007A7D4C"/>
    <w:rsid w:val="007B00A0"/>
    <w:rsid w:val="007B02D1"/>
    <w:rsid w:val="007B02EB"/>
    <w:rsid w:val="007B03C7"/>
    <w:rsid w:val="007B0571"/>
    <w:rsid w:val="007B05A9"/>
    <w:rsid w:val="007B090F"/>
    <w:rsid w:val="007B0B00"/>
    <w:rsid w:val="007B0B7B"/>
    <w:rsid w:val="007B0D04"/>
    <w:rsid w:val="007B0F9F"/>
    <w:rsid w:val="007B10C5"/>
    <w:rsid w:val="007B13CB"/>
    <w:rsid w:val="007B14C6"/>
    <w:rsid w:val="007B1535"/>
    <w:rsid w:val="007B18D6"/>
    <w:rsid w:val="007B1A9B"/>
    <w:rsid w:val="007B1E3D"/>
    <w:rsid w:val="007B1FB5"/>
    <w:rsid w:val="007B20E4"/>
    <w:rsid w:val="007B2677"/>
    <w:rsid w:val="007B26D1"/>
    <w:rsid w:val="007B2AF0"/>
    <w:rsid w:val="007B2DE1"/>
    <w:rsid w:val="007B2E20"/>
    <w:rsid w:val="007B3156"/>
    <w:rsid w:val="007B3254"/>
    <w:rsid w:val="007B3338"/>
    <w:rsid w:val="007B3429"/>
    <w:rsid w:val="007B3774"/>
    <w:rsid w:val="007B37D5"/>
    <w:rsid w:val="007B3CF9"/>
    <w:rsid w:val="007B3DDF"/>
    <w:rsid w:val="007B3EAD"/>
    <w:rsid w:val="007B3F2A"/>
    <w:rsid w:val="007B3F6C"/>
    <w:rsid w:val="007B410A"/>
    <w:rsid w:val="007B415F"/>
    <w:rsid w:val="007B4169"/>
    <w:rsid w:val="007B4C1B"/>
    <w:rsid w:val="007B4C78"/>
    <w:rsid w:val="007B4E83"/>
    <w:rsid w:val="007B4E8D"/>
    <w:rsid w:val="007B5135"/>
    <w:rsid w:val="007B516E"/>
    <w:rsid w:val="007B5341"/>
    <w:rsid w:val="007B5765"/>
    <w:rsid w:val="007B57B8"/>
    <w:rsid w:val="007B5949"/>
    <w:rsid w:val="007B5BCF"/>
    <w:rsid w:val="007B5F96"/>
    <w:rsid w:val="007B5FBD"/>
    <w:rsid w:val="007B62CB"/>
    <w:rsid w:val="007B62ED"/>
    <w:rsid w:val="007B636F"/>
    <w:rsid w:val="007B6415"/>
    <w:rsid w:val="007B655F"/>
    <w:rsid w:val="007B65A8"/>
    <w:rsid w:val="007B6769"/>
    <w:rsid w:val="007B676C"/>
    <w:rsid w:val="007B68EC"/>
    <w:rsid w:val="007B69B1"/>
    <w:rsid w:val="007B6BD8"/>
    <w:rsid w:val="007B6E3D"/>
    <w:rsid w:val="007B7030"/>
    <w:rsid w:val="007B7278"/>
    <w:rsid w:val="007B739F"/>
    <w:rsid w:val="007B74F2"/>
    <w:rsid w:val="007B7518"/>
    <w:rsid w:val="007B769D"/>
    <w:rsid w:val="007B76D4"/>
    <w:rsid w:val="007B7721"/>
    <w:rsid w:val="007B77F2"/>
    <w:rsid w:val="007B792B"/>
    <w:rsid w:val="007B7B7B"/>
    <w:rsid w:val="007B7C36"/>
    <w:rsid w:val="007B7E43"/>
    <w:rsid w:val="007B7FF8"/>
    <w:rsid w:val="007C025C"/>
    <w:rsid w:val="007C0357"/>
    <w:rsid w:val="007C03B2"/>
    <w:rsid w:val="007C0407"/>
    <w:rsid w:val="007C0775"/>
    <w:rsid w:val="007C0A67"/>
    <w:rsid w:val="007C0AB5"/>
    <w:rsid w:val="007C0B6C"/>
    <w:rsid w:val="007C0BF7"/>
    <w:rsid w:val="007C0DA2"/>
    <w:rsid w:val="007C0E52"/>
    <w:rsid w:val="007C12C9"/>
    <w:rsid w:val="007C136C"/>
    <w:rsid w:val="007C17E3"/>
    <w:rsid w:val="007C1A99"/>
    <w:rsid w:val="007C1F43"/>
    <w:rsid w:val="007C1F70"/>
    <w:rsid w:val="007C1F89"/>
    <w:rsid w:val="007C2128"/>
    <w:rsid w:val="007C268D"/>
    <w:rsid w:val="007C29F1"/>
    <w:rsid w:val="007C2EC2"/>
    <w:rsid w:val="007C30B3"/>
    <w:rsid w:val="007C326E"/>
    <w:rsid w:val="007C32CF"/>
    <w:rsid w:val="007C33FD"/>
    <w:rsid w:val="007C359A"/>
    <w:rsid w:val="007C3652"/>
    <w:rsid w:val="007C36CC"/>
    <w:rsid w:val="007C3770"/>
    <w:rsid w:val="007C3A95"/>
    <w:rsid w:val="007C3B3E"/>
    <w:rsid w:val="007C3E3E"/>
    <w:rsid w:val="007C40E8"/>
    <w:rsid w:val="007C4211"/>
    <w:rsid w:val="007C4230"/>
    <w:rsid w:val="007C46BB"/>
    <w:rsid w:val="007C49EA"/>
    <w:rsid w:val="007C49F4"/>
    <w:rsid w:val="007C4AAB"/>
    <w:rsid w:val="007C4BD0"/>
    <w:rsid w:val="007C5214"/>
    <w:rsid w:val="007C52E5"/>
    <w:rsid w:val="007C5378"/>
    <w:rsid w:val="007C5386"/>
    <w:rsid w:val="007C55DE"/>
    <w:rsid w:val="007C57CF"/>
    <w:rsid w:val="007C5959"/>
    <w:rsid w:val="007C5A0E"/>
    <w:rsid w:val="007C5A57"/>
    <w:rsid w:val="007C5AAA"/>
    <w:rsid w:val="007C5C9B"/>
    <w:rsid w:val="007C5D86"/>
    <w:rsid w:val="007C5DF2"/>
    <w:rsid w:val="007C6197"/>
    <w:rsid w:val="007C6325"/>
    <w:rsid w:val="007C63CB"/>
    <w:rsid w:val="007C6603"/>
    <w:rsid w:val="007C682F"/>
    <w:rsid w:val="007C6843"/>
    <w:rsid w:val="007C6971"/>
    <w:rsid w:val="007C6AB7"/>
    <w:rsid w:val="007C6CF5"/>
    <w:rsid w:val="007C704E"/>
    <w:rsid w:val="007C733D"/>
    <w:rsid w:val="007C734B"/>
    <w:rsid w:val="007C7402"/>
    <w:rsid w:val="007C77D4"/>
    <w:rsid w:val="007C78F1"/>
    <w:rsid w:val="007C792C"/>
    <w:rsid w:val="007C7AB9"/>
    <w:rsid w:val="007C7BD5"/>
    <w:rsid w:val="007C7CE9"/>
    <w:rsid w:val="007D0048"/>
    <w:rsid w:val="007D00B9"/>
    <w:rsid w:val="007D0420"/>
    <w:rsid w:val="007D078C"/>
    <w:rsid w:val="007D0F5D"/>
    <w:rsid w:val="007D0FF7"/>
    <w:rsid w:val="007D100E"/>
    <w:rsid w:val="007D10FE"/>
    <w:rsid w:val="007D1273"/>
    <w:rsid w:val="007D1290"/>
    <w:rsid w:val="007D1330"/>
    <w:rsid w:val="007D13C3"/>
    <w:rsid w:val="007D1537"/>
    <w:rsid w:val="007D1674"/>
    <w:rsid w:val="007D1859"/>
    <w:rsid w:val="007D18D2"/>
    <w:rsid w:val="007D1996"/>
    <w:rsid w:val="007D1A97"/>
    <w:rsid w:val="007D1E21"/>
    <w:rsid w:val="007D1ED7"/>
    <w:rsid w:val="007D1FF4"/>
    <w:rsid w:val="007D1FF7"/>
    <w:rsid w:val="007D20A4"/>
    <w:rsid w:val="007D2512"/>
    <w:rsid w:val="007D2515"/>
    <w:rsid w:val="007D2527"/>
    <w:rsid w:val="007D253A"/>
    <w:rsid w:val="007D2715"/>
    <w:rsid w:val="007D294D"/>
    <w:rsid w:val="007D2F7E"/>
    <w:rsid w:val="007D33CF"/>
    <w:rsid w:val="007D345C"/>
    <w:rsid w:val="007D34DB"/>
    <w:rsid w:val="007D36F4"/>
    <w:rsid w:val="007D38DB"/>
    <w:rsid w:val="007D3954"/>
    <w:rsid w:val="007D3AAF"/>
    <w:rsid w:val="007D3FD2"/>
    <w:rsid w:val="007D41BE"/>
    <w:rsid w:val="007D4271"/>
    <w:rsid w:val="007D4323"/>
    <w:rsid w:val="007D4525"/>
    <w:rsid w:val="007D47EF"/>
    <w:rsid w:val="007D482C"/>
    <w:rsid w:val="007D4932"/>
    <w:rsid w:val="007D495F"/>
    <w:rsid w:val="007D499B"/>
    <w:rsid w:val="007D4A10"/>
    <w:rsid w:val="007D4C56"/>
    <w:rsid w:val="007D4CCA"/>
    <w:rsid w:val="007D4DA0"/>
    <w:rsid w:val="007D5113"/>
    <w:rsid w:val="007D5123"/>
    <w:rsid w:val="007D51A3"/>
    <w:rsid w:val="007D528A"/>
    <w:rsid w:val="007D540E"/>
    <w:rsid w:val="007D543F"/>
    <w:rsid w:val="007D558F"/>
    <w:rsid w:val="007D5697"/>
    <w:rsid w:val="007D574D"/>
    <w:rsid w:val="007D57A5"/>
    <w:rsid w:val="007D58DB"/>
    <w:rsid w:val="007D59AD"/>
    <w:rsid w:val="007D5CC7"/>
    <w:rsid w:val="007D5EFB"/>
    <w:rsid w:val="007D5FC5"/>
    <w:rsid w:val="007D6008"/>
    <w:rsid w:val="007D61D8"/>
    <w:rsid w:val="007D64ED"/>
    <w:rsid w:val="007D64F2"/>
    <w:rsid w:val="007D67CE"/>
    <w:rsid w:val="007D67CF"/>
    <w:rsid w:val="007D6A82"/>
    <w:rsid w:val="007D6ABD"/>
    <w:rsid w:val="007D6D38"/>
    <w:rsid w:val="007D6F8F"/>
    <w:rsid w:val="007D6FF1"/>
    <w:rsid w:val="007D7403"/>
    <w:rsid w:val="007D7C93"/>
    <w:rsid w:val="007D7EA9"/>
    <w:rsid w:val="007D7FE8"/>
    <w:rsid w:val="007E01A8"/>
    <w:rsid w:val="007E0792"/>
    <w:rsid w:val="007E07D9"/>
    <w:rsid w:val="007E0AF0"/>
    <w:rsid w:val="007E0BF4"/>
    <w:rsid w:val="007E0C29"/>
    <w:rsid w:val="007E0C68"/>
    <w:rsid w:val="007E0F40"/>
    <w:rsid w:val="007E1237"/>
    <w:rsid w:val="007E12A2"/>
    <w:rsid w:val="007E12EE"/>
    <w:rsid w:val="007E1431"/>
    <w:rsid w:val="007E1459"/>
    <w:rsid w:val="007E160F"/>
    <w:rsid w:val="007E16A8"/>
    <w:rsid w:val="007E19C0"/>
    <w:rsid w:val="007E19E7"/>
    <w:rsid w:val="007E1A88"/>
    <w:rsid w:val="007E1B78"/>
    <w:rsid w:val="007E1BBC"/>
    <w:rsid w:val="007E20AB"/>
    <w:rsid w:val="007E21CF"/>
    <w:rsid w:val="007E21D2"/>
    <w:rsid w:val="007E2414"/>
    <w:rsid w:val="007E25AD"/>
    <w:rsid w:val="007E26B7"/>
    <w:rsid w:val="007E2750"/>
    <w:rsid w:val="007E28F5"/>
    <w:rsid w:val="007E2AAE"/>
    <w:rsid w:val="007E2D0C"/>
    <w:rsid w:val="007E305C"/>
    <w:rsid w:val="007E3074"/>
    <w:rsid w:val="007E3142"/>
    <w:rsid w:val="007E3272"/>
    <w:rsid w:val="007E34EF"/>
    <w:rsid w:val="007E3539"/>
    <w:rsid w:val="007E3948"/>
    <w:rsid w:val="007E3B04"/>
    <w:rsid w:val="007E411B"/>
    <w:rsid w:val="007E4469"/>
    <w:rsid w:val="007E4625"/>
    <w:rsid w:val="007E492B"/>
    <w:rsid w:val="007E4BE1"/>
    <w:rsid w:val="007E4FC0"/>
    <w:rsid w:val="007E5303"/>
    <w:rsid w:val="007E53F5"/>
    <w:rsid w:val="007E556D"/>
    <w:rsid w:val="007E58EC"/>
    <w:rsid w:val="007E5B3B"/>
    <w:rsid w:val="007E5C13"/>
    <w:rsid w:val="007E5C4F"/>
    <w:rsid w:val="007E5ED0"/>
    <w:rsid w:val="007E6260"/>
    <w:rsid w:val="007E62F3"/>
    <w:rsid w:val="007E6388"/>
    <w:rsid w:val="007E64F0"/>
    <w:rsid w:val="007E6584"/>
    <w:rsid w:val="007E6657"/>
    <w:rsid w:val="007E6687"/>
    <w:rsid w:val="007E6821"/>
    <w:rsid w:val="007E6BB4"/>
    <w:rsid w:val="007E6E4E"/>
    <w:rsid w:val="007E6E98"/>
    <w:rsid w:val="007E71A2"/>
    <w:rsid w:val="007E7217"/>
    <w:rsid w:val="007E7304"/>
    <w:rsid w:val="007E7383"/>
    <w:rsid w:val="007E74AD"/>
    <w:rsid w:val="007E759B"/>
    <w:rsid w:val="007E75A1"/>
    <w:rsid w:val="007E7680"/>
    <w:rsid w:val="007E76C3"/>
    <w:rsid w:val="007E76E8"/>
    <w:rsid w:val="007E7931"/>
    <w:rsid w:val="007E7A7B"/>
    <w:rsid w:val="007E7B15"/>
    <w:rsid w:val="007E7B86"/>
    <w:rsid w:val="007E7C54"/>
    <w:rsid w:val="007E7E25"/>
    <w:rsid w:val="007F030F"/>
    <w:rsid w:val="007F0556"/>
    <w:rsid w:val="007F06B2"/>
    <w:rsid w:val="007F0C66"/>
    <w:rsid w:val="007F0CFE"/>
    <w:rsid w:val="007F0F1A"/>
    <w:rsid w:val="007F0F4A"/>
    <w:rsid w:val="007F0F6A"/>
    <w:rsid w:val="007F0F9A"/>
    <w:rsid w:val="007F101D"/>
    <w:rsid w:val="007F1132"/>
    <w:rsid w:val="007F11C4"/>
    <w:rsid w:val="007F12A0"/>
    <w:rsid w:val="007F1477"/>
    <w:rsid w:val="007F158F"/>
    <w:rsid w:val="007F19DC"/>
    <w:rsid w:val="007F1A4A"/>
    <w:rsid w:val="007F1AF4"/>
    <w:rsid w:val="007F1AF7"/>
    <w:rsid w:val="007F1B2C"/>
    <w:rsid w:val="007F1BB2"/>
    <w:rsid w:val="007F1BE2"/>
    <w:rsid w:val="007F1C68"/>
    <w:rsid w:val="007F1D69"/>
    <w:rsid w:val="007F1DA9"/>
    <w:rsid w:val="007F2319"/>
    <w:rsid w:val="007F237E"/>
    <w:rsid w:val="007F2402"/>
    <w:rsid w:val="007F242B"/>
    <w:rsid w:val="007F2569"/>
    <w:rsid w:val="007F2588"/>
    <w:rsid w:val="007F282F"/>
    <w:rsid w:val="007F2CDB"/>
    <w:rsid w:val="007F2E7D"/>
    <w:rsid w:val="007F2EC8"/>
    <w:rsid w:val="007F2FFB"/>
    <w:rsid w:val="007F3041"/>
    <w:rsid w:val="007F3054"/>
    <w:rsid w:val="007F3258"/>
    <w:rsid w:val="007F32BE"/>
    <w:rsid w:val="007F348B"/>
    <w:rsid w:val="007F366C"/>
    <w:rsid w:val="007F36DE"/>
    <w:rsid w:val="007F382F"/>
    <w:rsid w:val="007F384A"/>
    <w:rsid w:val="007F3A65"/>
    <w:rsid w:val="007F3C5F"/>
    <w:rsid w:val="007F3CAB"/>
    <w:rsid w:val="007F3D46"/>
    <w:rsid w:val="007F41F1"/>
    <w:rsid w:val="007F421D"/>
    <w:rsid w:val="007F42EA"/>
    <w:rsid w:val="007F435D"/>
    <w:rsid w:val="007F4574"/>
    <w:rsid w:val="007F4744"/>
    <w:rsid w:val="007F483E"/>
    <w:rsid w:val="007F4AA6"/>
    <w:rsid w:val="007F4BE4"/>
    <w:rsid w:val="007F4DB5"/>
    <w:rsid w:val="007F5398"/>
    <w:rsid w:val="007F541F"/>
    <w:rsid w:val="007F5653"/>
    <w:rsid w:val="007F56DF"/>
    <w:rsid w:val="007F5B1A"/>
    <w:rsid w:val="007F5CAC"/>
    <w:rsid w:val="007F6056"/>
    <w:rsid w:val="007F6060"/>
    <w:rsid w:val="007F614A"/>
    <w:rsid w:val="007F62D9"/>
    <w:rsid w:val="007F6466"/>
    <w:rsid w:val="007F6769"/>
    <w:rsid w:val="007F67BF"/>
    <w:rsid w:val="007F697D"/>
    <w:rsid w:val="007F6DC2"/>
    <w:rsid w:val="007F6E18"/>
    <w:rsid w:val="007F6FDE"/>
    <w:rsid w:val="007F7052"/>
    <w:rsid w:val="007F70D3"/>
    <w:rsid w:val="007F71AF"/>
    <w:rsid w:val="007F73A8"/>
    <w:rsid w:val="007F74FF"/>
    <w:rsid w:val="007F772C"/>
    <w:rsid w:val="007F77DE"/>
    <w:rsid w:val="007F7A1A"/>
    <w:rsid w:val="007F7AB5"/>
    <w:rsid w:val="007F7CBE"/>
    <w:rsid w:val="007F7FA8"/>
    <w:rsid w:val="00800077"/>
    <w:rsid w:val="008000C9"/>
    <w:rsid w:val="00800181"/>
    <w:rsid w:val="008001D0"/>
    <w:rsid w:val="0080064B"/>
    <w:rsid w:val="008007A2"/>
    <w:rsid w:val="0080082A"/>
    <w:rsid w:val="00800CFE"/>
    <w:rsid w:val="00800FD1"/>
    <w:rsid w:val="008011AF"/>
    <w:rsid w:val="0080128E"/>
    <w:rsid w:val="008012C9"/>
    <w:rsid w:val="00801571"/>
    <w:rsid w:val="00801630"/>
    <w:rsid w:val="00801649"/>
    <w:rsid w:val="00801682"/>
    <w:rsid w:val="008017D4"/>
    <w:rsid w:val="0080196B"/>
    <w:rsid w:val="00801A42"/>
    <w:rsid w:val="00801F57"/>
    <w:rsid w:val="008020BA"/>
    <w:rsid w:val="0080210C"/>
    <w:rsid w:val="008021C5"/>
    <w:rsid w:val="008022F8"/>
    <w:rsid w:val="0080230A"/>
    <w:rsid w:val="0080233E"/>
    <w:rsid w:val="00802375"/>
    <w:rsid w:val="0080283E"/>
    <w:rsid w:val="008028F8"/>
    <w:rsid w:val="00802A25"/>
    <w:rsid w:val="00802B3F"/>
    <w:rsid w:val="0080342F"/>
    <w:rsid w:val="0080365F"/>
    <w:rsid w:val="0080378D"/>
    <w:rsid w:val="0080382F"/>
    <w:rsid w:val="0080384B"/>
    <w:rsid w:val="00803ABF"/>
    <w:rsid w:val="00803BDD"/>
    <w:rsid w:val="0080409F"/>
    <w:rsid w:val="008040D5"/>
    <w:rsid w:val="008043CD"/>
    <w:rsid w:val="008043E8"/>
    <w:rsid w:val="00804590"/>
    <w:rsid w:val="00804610"/>
    <w:rsid w:val="0080496A"/>
    <w:rsid w:val="0080499A"/>
    <w:rsid w:val="00804D4B"/>
    <w:rsid w:val="00804E17"/>
    <w:rsid w:val="008050A6"/>
    <w:rsid w:val="00805123"/>
    <w:rsid w:val="0080517D"/>
    <w:rsid w:val="008053CA"/>
    <w:rsid w:val="008053CC"/>
    <w:rsid w:val="00805678"/>
    <w:rsid w:val="0080568A"/>
    <w:rsid w:val="008058AA"/>
    <w:rsid w:val="00805943"/>
    <w:rsid w:val="00805A38"/>
    <w:rsid w:val="00805CC5"/>
    <w:rsid w:val="008061B4"/>
    <w:rsid w:val="0080636F"/>
    <w:rsid w:val="0080661C"/>
    <w:rsid w:val="00806697"/>
    <w:rsid w:val="008067B6"/>
    <w:rsid w:val="008068D0"/>
    <w:rsid w:val="00806A09"/>
    <w:rsid w:val="00806E86"/>
    <w:rsid w:val="00806ED0"/>
    <w:rsid w:val="00806EF6"/>
    <w:rsid w:val="00806F30"/>
    <w:rsid w:val="00807187"/>
    <w:rsid w:val="00807303"/>
    <w:rsid w:val="0080731E"/>
    <w:rsid w:val="008074E7"/>
    <w:rsid w:val="00807658"/>
    <w:rsid w:val="0080784A"/>
    <w:rsid w:val="008079FD"/>
    <w:rsid w:val="00807B5B"/>
    <w:rsid w:val="00807BA7"/>
    <w:rsid w:val="00807EB3"/>
    <w:rsid w:val="00807F96"/>
    <w:rsid w:val="00810647"/>
    <w:rsid w:val="0081085B"/>
    <w:rsid w:val="008109FE"/>
    <w:rsid w:val="00810D85"/>
    <w:rsid w:val="008112CD"/>
    <w:rsid w:val="00811367"/>
    <w:rsid w:val="008116C1"/>
    <w:rsid w:val="00811884"/>
    <w:rsid w:val="00811895"/>
    <w:rsid w:val="00811900"/>
    <w:rsid w:val="00811ACC"/>
    <w:rsid w:val="00811B1A"/>
    <w:rsid w:val="00811D95"/>
    <w:rsid w:val="00811DD0"/>
    <w:rsid w:val="00811ED4"/>
    <w:rsid w:val="00811EDB"/>
    <w:rsid w:val="00811F4B"/>
    <w:rsid w:val="00811FA5"/>
    <w:rsid w:val="00812350"/>
    <w:rsid w:val="008124E2"/>
    <w:rsid w:val="00812689"/>
    <w:rsid w:val="008126E9"/>
    <w:rsid w:val="008129A7"/>
    <w:rsid w:val="008130D8"/>
    <w:rsid w:val="00813253"/>
    <w:rsid w:val="0081355B"/>
    <w:rsid w:val="0081377A"/>
    <w:rsid w:val="008139A1"/>
    <w:rsid w:val="00813C42"/>
    <w:rsid w:val="00813C9D"/>
    <w:rsid w:val="00813E36"/>
    <w:rsid w:val="00813E6C"/>
    <w:rsid w:val="00813F2D"/>
    <w:rsid w:val="008142B7"/>
    <w:rsid w:val="00814470"/>
    <w:rsid w:val="00814A4B"/>
    <w:rsid w:val="00814EE1"/>
    <w:rsid w:val="00814F18"/>
    <w:rsid w:val="00814F87"/>
    <w:rsid w:val="008150FA"/>
    <w:rsid w:val="008151FA"/>
    <w:rsid w:val="008152EC"/>
    <w:rsid w:val="00815371"/>
    <w:rsid w:val="008155CD"/>
    <w:rsid w:val="0081561C"/>
    <w:rsid w:val="008159E5"/>
    <w:rsid w:val="00815B14"/>
    <w:rsid w:val="00815DBE"/>
    <w:rsid w:val="00815EA7"/>
    <w:rsid w:val="00815F82"/>
    <w:rsid w:val="008164F5"/>
    <w:rsid w:val="00816518"/>
    <w:rsid w:val="008165A2"/>
    <w:rsid w:val="00816A0F"/>
    <w:rsid w:val="00816CB4"/>
    <w:rsid w:val="00816D18"/>
    <w:rsid w:val="008170BB"/>
    <w:rsid w:val="008172A4"/>
    <w:rsid w:val="00817345"/>
    <w:rsid w:val="00817621"/>
    <w:rsid w:val="00817684"/>
    <w:rsid w:val="00817A7D"/>
    <w:rsid w:val="00817AB4"/>
    <w:rsid w:val="00817DD7"/>
    <w:rsid w:val="00817DE3"/>
    <w:rsid w:val="00817E81"/>
    <w:rsid w:val="00817EDF"/>
    <w:rsid w:val="00817F27"/>
    <w:rsid w:val="0082000F"/>
    <w:rsid w:val="008201FA"/>
    <w:rsid w:val="008203B2"/>
    <w:rsid w:val="008203DE"/>
    <w:rsid w:val="00820472"/>
    <w:rsid w:val="00820528"/>
    <w:rsid w:val="00821346"/>
    <w:rsid w:val="0082149E"/>
    <w:rsid w:val="008215BD"/>
    <w:rsid w:val="008216ED"/>
    <w:rsid w:val="00821A5E"/>
    <w:rsid w:val="00821C00"/>
    <w:rsid w:val="00821FA1"/>
    <w:rsid w:val="00822274"/>
    <w:rsid w:val="00822441"/>
    <w:rsid w:val="008226A1"/>
    <w:rsid w:val="008228D4"/>
    <w:rsid w:val="00822C79"/>
    <w:rsid w:val="00822CCF"/>
    <w:rsid w:val="00822D03"/>
    <w:rsid w:val="00822EF5"/>
    <w:rsid w:val="00822F45"/>
    <w:rsid w:val="00823130"/>
    <w:rsid w:val="0082342F"/>
    <w:rsid w:val="0082370C"/>
    <w:rsid w:val="008239F9"/>
    <w:rsid w:val="00823CA8"/>
    <w:rsid w:val="00823D79"/>
    <w:rsid w:val="00823D9D"/>
    <w:rsid w:val="00823E13"/>
    <w:rsid w:val="00824049"/>
    <w:rsid w:val="008242E6"/>
    <w:rsid w:val="00824322"/>
    <w:rsid w:val="008243F5"/>
    <w:rsid w:val="00824422"/>
    <w:rsid w:val="008244CA"/>
    <w:rsid w:val="008245CB"/>
    <w:rsid w:val="00824671"/>
    <w:rsid w:val="00824836"/>
    <w:rsid w:val="0082495F"/>
    <w:rsid w:val="00824E04"/>
    <w:rsid w:val="00824EBC"/>
    <w:rsid w:val="00824F07"/>
    <w:rsid w:val="00824F3D"/>
    <w:rsid w:val="00824F51"/>
    <w:rsid w:val="00825098"/>
    <w:rsid w:val="0082531D"/>
    <w:rsid w:val="008253B4"/>
    <w:rsid w:val="008253D0"/>
    <w:rsid w:val="00825511"/>
    <w:rsid w:val="008256D6"/>
    <w:rsid w:val="00825FA0"/>
    <w:rsid w:val="00826005"/>
    <w:rsid w:val="0082663D"/>
    <w:rsid w:val="00826986"/>
    <w:rsid w:val="00826C55"/>
    <w:rsid w:val="00826D47"/>
    <w:rsid w:val="00826E0F"/>
    <w:rsid w:val="00827322"/>
    <w:rsid w:val="0082745D"/>
    <w:rsid w:val="00827463"/>
    <w:rsid w:val="008274AE"/>
    <w:rsid w:val="008274F7"/>
    <w:rsid w:val="0082759D"/>
    <w:rsid w:val="00827600"/>
    <w:rsid w:val="00827916"/>
    <w:rsid w:val="00827926"/>
    <w:rsid w:val="00827998"/>
    <w:rsid w:val="0082799C"/>
    <w:rsid w:val="008279C2"/>
    <w:rsid w:val="00827A39"/>
    <w:rsid w:val="00827F34"/>
    <w:rsid w:val="0083004D"/>
    <w:rsid w:val="00830184"/>
    <w:rsid w:val="00830234"/>
    <w:rsid w:val="008302EF"/>
    <w:rsid w:val="008302F7"/>
    <w:rsid w:val="00830429"/>
    <w:rsid w:val="008305D6"/>
    <w:rsid w:val="008306D2"/>
    <w:rsid w:val="008307A0"/>
    <w:rsid w:val="008308C6"/>
    <w:rsid w:val="00830BE5"/>
    <w:rsid w:val="00830CE4"/>
    <w:rsid w:val="00830D90"/>
    <w:rsid w:val="00831110"/>
    <w:rsid w:val="00831150"/>
    <w:rsid w:val="00831278"/>
    <w:rsid w:val="0083144F"/>
    <w:rsid w:val="0083146F"/>
    <w:rsid w:val="008314DD"/>
    <w:rsid w:val="00831729"/>
    <w:rsid w:val="008317D2"/>
    <w:rsid w:val="00831DB9"/>
    <w:rsid w:val="008320F5"/>
    <w:rsid w:val="008321E2"/>
    <w:rsid w:val="0083279C"/>
    <w:rsid w:val="00832A0C"/>
    <w:rsid w:val="00832DF3"/>
    <w:rsid w:val="00832EEC"/>
    <w:rsid w:val="00832F3C"/>
    <w:rsid w:val="00832FB4"/>
    <w:rsid w:val="0083302B"/>
    <w:rsid w:val="008330D0"/>
    <w:rsid w:val="008330F5"/>
    <w:rsid w:val="00833125"/>
    <w:rsid w:val="00833345"/>
    <w:rsid w:val="008333BF"/>
    <w:rsid w:val="00833471"/>
    <w:rsid w:val="008336B5"/>
    <w:rsid w:val="008336F1"/>
    <w:rsid w:val="00833C62"/>
    <w:rsid w:val="00833F5B"/>
    <w:rsid w:val="00833FB0"/>
    <w:rsid w:val="00834149"/>
    <w:rsid w:val="008342DF"/>
    <w:rsid w:val="0083478D"/>
    <w:rsid w:val="008349C0"/>
    <w:rsid w:val="00834C8A"/>
    <w:rsid w:val="00834CEC"/>
    <w:rsid w:val="00834D3C"/>
    <w:rsid w:val="00834FB3"/>
    <w:rsid w:val="008351B4"/>
    <w:rsid w:val="00835B15"/>
    <w:rsid w:val="00835B93"/>
    <w:rsid w:val="00835C73"/>
    <w:rsid w:val="00835CD9"/>
    <w:rsid w:val="00835D9D"/>
    <w:rsid w:val="00836633"/>
    <w:rsid w:val="008367BC"/>
    <w:rsid w:val="0083695B"/>
    <w:rsid w:val="00836AF9"/>
    <w:rsid w:val="00836BE1"/>
    <w:rsid w:val="00836E53"/>
    <w:rsid w:val="00837170"/>
    <w:rsid w:val="008371CF"/>
    <w:rsid w:val="00837286"/>
    <w:rsid w:val="00837400"/>
    <w:rsid w:val="00837537"/>
    <w:rsid w:val="008375CA"/>
    <w:rsid w:val="00837732"/>
    <w:rsid w:val="00837988"/>
    <w:rsid w:val="00837B51"/>
    <w:rsid w:val="00837C82"/>
    <w:rsid w:val="00837CA5"/>
    <w:rsid w:val="00837DEF"/>
    <w:rsid w:val="008401BD"/>
    <w:rsid w:val="008401CE"/>
    <w:rsid w:val="00840291"/>
    <w:rsid w:val="008403C8"/>
    <w:rsid w:val="00840515"/>
    <w:rsid w:val="00840747"/>
    <w:rsid w:val="00840890"/>
    <w:rsid w:val="00840B72"/>
    <w:rsid w:val="00840C62"/>
    <w:rsid w:val="00840D43"/>
    <w:rsid w:val="00840D46"/>
    <w:rsid w:val="0084106D"/>
    <w:rsid w:val="008412CD"/>
    <w:rsid w:val="00841353"/>
    <w:rsid w:val="008415B0"/>
    <w:rsid w:val="008419BC"/>
    <w:rsid w:val="008419CE"/>
    <w:rsid w:val="00841D7C"/>
    <w:rsid w:val="00841DB6"/>
    <w:rsid w:val="00841DFB"/>
    <w:rsid w:val="00841FF4"/>
    <w:rsid w:val="008420A3"/>
    <w:rsid w:val="0084214E"/>
    <w:rsid w:val="008421FB"/>
    <w:rsid w:val="00842201"/>
    <w:rsid w:val="008422BB"/>
    <w:rsid w:val="0084234F"/>
    <w:rsid w:val="00842483"/>
    <w:rsid w:val="008428FD"/>
    <w:rsid w:val="00842A90"/>
    <w:rsid w:val="00842B2F"/>
    <w:rsid w:val="00842C40"/>
    <w:rsid w:val="00842E0F"/>
    <w:rsid w:val="00842E3E"/>
    <w:rsid w:val="00842ED1"/>
    <w:rsid w:val="00842FDB"/>
    <w:rsid w:val="00843049"/>
    <w:rsid w:val="00843147"/>
    <w:rsid w:val="00843161"/>
    <w:rsid w:val="00843570"/>
    <w:rsid w:val="00843734"/>
    <w:rsid w:val="00843736"/>
    <w:rsid w:val="00843784"/>
    <w:rsid w:val="00843C3A"/>
    <w:rsid w:val="00843C7D"/>
    <w:rsid w:val="00843C85"/>
    <w:rsid w:val="00843D8B"/>
    <w:rsid w:val="0084405B"/>
    <w:rsid w:val="00844405"/>
    <w:rsid w:val="00844502"/>
    <w:rsid w:val="00844689"/>
    <w:rsid w:val="00844769"/>
    <w:rsid w:val="00844B5C"/>
    <w:rsid w:val="00844D08"/>
    <w:rsid w:val="00844D74"/>
    <w:rsid w:val="00845082"/>
    <w:rsid w:val="00845187"/>
    <w:rsid w:val="00845542"/>
    <w:rsid w:val="008456BA"/>
    <w:rsid w:val="0084578F"/>
    <w:rsid w:val="008458B2"/>
    <w:rsid w:val="00845A82"/>
    <w:rsid w:val="00845EAD"/>
    <w:rsid w:val="00845EDA"/>
    <w:rsid w:val="00845F78"/>
    <w:rsid w:val="00845F7D"/>
    <w:rsid w:val="008463E1"/>
    <w:rsid w:val="00846511"/>
    <w:rsid w:val="008465E7"/>
    <w:rsid w:val="00846742"/>
    <w:rsid w:val="008467AC"/>
    <w:rsid w:val="008469B4"/>
    <w:rsid w:val="00846A66"/>
    <w:rsid w:val="00846C26"/>
    <w:rsid w:val="00846C8E"/>
    <w:rsid w:val="0084702C"/>
    <w:rsid w:val="008470E7"/>
    <w:rsid w:val="00847153"/>
    <w:rsid w:val="0084720F"/>
    <w:rsid w:val="008472A9"/>
    <w:rsid w:val="00847328"/>
    <w:rsid w:val="00847366"/>
    <w:rsid w:val="00847437"/>
    <w:rsid w:val="00847577"/>
    <w:rsid w:val="0085007A"/>
    <w:rsid w:val="00850296"/>
    <w:rsid w:val="008504B7"/>
    <w:rsid w:val="008504E1"/>
    <w:rsid w:val="008509D4"/>
    <w:rsid w:val="00850FDD"/>
    <w:rsid w:val="00851212"/>
    <w:rsid w:val="00851269"/>
    <w:rsid w:val="008513BA"/>
    <w:rsid w:val="00851428"/>
    <w:rsid w:val="008514F3"/>
    <w:rsid w:val="0085190F"/>
    <w:rsid w:val="00851949"/>
    <w:rsid w:val="00851B87"/>
    <w:rsid w:val="00851B99"/>
    <w:rsid w:val="00851C55"/>
    <w:rsid w:val="00851C5F"/>
    <w:rsid w:val="00851C62"/>
    <w:rsid w:val="00851F02"/>
    <w:rsid w:val="008520E3"/>
    <w:rsid w:val="00852295"/>
    <w:rsid w:val="00852557"/>
    <w:rsid w:val="008526F4"/>
    <w:rsid w:val="008527C9"/>
    <w:rsid w:val="008527F7"/>
    <w:rsid w:val="008528D3"/>
    <w:rsid w:val="00852947"/>
    <w:rsid w:val="008529AE"/>
    <w:rsid w:val="00852B54"/>
    <w:rsid w:val="00852B82"/>
    <w:rsid w:val="00852BEA"/>
    <w:rsid w:val="00853023"/>
    <w:rsid w:val="00853D3E"/>
    <w:rsid w:val="00853E52"/>
    <w:rsid w:val="00853EE8"/>
    <w:rsid w:val="00853F13"/>
    <w:rsid w:val="00854214"/>
    <w:rsid w:val="0085422B"/>
    <w:rsid w:val="00854469"/>
    <w:rsid w:val="00854472"/>
    <w:rsid w:val="008544EB"/>
    <w:rsid w:val="008545D9"/>
    <w:rsid w:val="00854866"/>
    <w:rsid w:val="00854880"/>
    <w:rsid w:val="008548ED"/>
    <w:rsid w:val="00854A9F"/>
    <w:rsid w:val="00854E23"/>
    <w:rsid w:val="00855260"/>
    <w:rsid w:val="00855273"/>
    <w:rsid w:val="008553C6"/>
    <w:rsid w:val="008556D4"/>
    <w:rsid w:val="00855A5B"/>
    <w:rsid w:val="00855C39"/>
    <w:rsid w:val="00855DEF"/>
    <w:rsid w:val="00855FCA"/>
    <w:rsid w:val="00856353"/>
    <w:rsid w:val="0085668F"/>
    <w:rsid w:val="008566A9"/>
    <w:rsid w:val="008572D6"/>
    <w:rsid w:val="008573AD"/>
    <w:rsid w:val="0085756E"/>
    <w:rsid w:val="0085773F"/>
    <w:rsid w:val="00857872"/>
    <w:rsid w:val="008579F7"/>
    <w:rsid w:val="00857A35"/>
    <w:rsid w:val="00857A46"/>
    <w:rsid w:val="00857B7F"/>
    <w:rsid w:val="00857BD7"/>
    <w:rsid w:val="00857C49"/>
    <w:rsid w:val="00857D78"/>
    <w:rsid w:val="00860022"/>
    <w:rsid w:val="00860233"/>
    <w:rsid w:val="00860958"/>
    <w:rsid w:val="00860CEE"/>
    <w:rsid w:val="00860CF9"/>
    <w:rsid w:val="00860ED6"/>
    <w:rsid w:val="00860F83"/>
    <w:rsid w:val="0086103F"/>
    <w:rsid w:val="00861170"/>
    <w:rsid w:val="0086147E"/>
    <w:rsid w:val="00861889"/>
    <w:rsid w:val="008618C8"/>
    <w:rsid w:val="008618CB"/>
    <w:rsid w:val="0086192A"/>
    <w:rsid w:val="0086195D"/>
    <w:rsid w:val="008619DF"/>
    <w:rsid w:val="00861AB7"/>
    <w:rsid w:val="00861BA5"/>
    <w:rsid w:val="00861C32"/>
    <w:rsid w:val="00862279"/>
    <w:rsid w:val="008624BC"/>
    <w:rsid w:val="00862703"/>
    <w:rsid w:val="008628D1"/>
    <w:rsid w:val="0086296B"/>
    <w:rsid w:val="00862C0E"/>
    <w:rsid w:val="00862C97"/>
    <w:rsid w:val="00862D36"/>
    <w:rsid w:val="00862D7E"/>
    <w:rsid w:val="00862E97"/>
    <w:rsid w:val="00863067"/>
    <w:rsid w:val="008630FC"/>
    <w:rsid w:val="00863123"/>
    <w:rsid w:val="0086365B"/>
    <w:rsid w:val="00863765"/>
    <w:rsid w:val="00863805"/>
    <w:rsid w:val="00863848"/>
    <w:rsid w:val="00863D12"/>
    <w:rsid w:val="00863E40"/>
    <w:rsid w:val="00863F52"/>
    <w:rsid w:val="008640DD"/>
    <w:rsid w:val="00864129"/>
    <w:rsid w:val="008642E9"/>
    <w:rsid w:val="00864326"/>
    <w:rsid w:val="008643E4"/>
    <w:rsid w:val="008644E3"/>
    <w:rsid w:val="008644F6"/>
    <w:rsid w:val="00864631"/>
    <w:rsid w:val="00864763"/>
    <w:rsid w:val="008648BE"/>
    <w:rsid w:val="008648E1"/>
    <w:rsid w:val="00864C22"/>
    <w:rsid w:val="00864DC9"/>
    <w:rsid w:val="00864F13"/>
    <w:rsid w:val="00864FB7"/>
    <w:rsid w:val="00865026"/>
    <w:rsid w:val="0086518E"/>
    <w:rsid w:val="00865266"/>
    <w:rsid w:val="008654DF"/>
    <w:rsid w:val="008655AD"/>
    <w:rsid w:val="008655BD"/>
    <w:rsid w:val="0086567C"/>
    <w:rsid w:val="00865775"/>
    <w:rsid w:val="008657B1"/>
    <w:rsid w:val="008658D2"/>
    <w:rsid w:val="00865941"/>
    <w:rsid w:val="008662C9"/>
    <w:rsid w:val="008662EC"/>
    <w:rsid w:val="00866520"/>
    <w:rsid w:val="00866675"/>
    <w:rsid w:val="00866818"/>
    <w:rsid w:val="0086694E"/>
    <w:rsid w:val="008669CC"/>
    <w:rsid w:val="00866AC6"/>
    <w:rsid w:val="00866B96"/>
    <w:rsid w:val="00866BBA"/>
    <w:rsid w:val="00867037"/>
    <w:rsid w:val="008671C9"/>
    <w:rsid w:val="0086725B"/>
    <w:rsid w:val="0086737F"/>
    <w:rsid w:val="008674DA"/>
    <w:rsid w:val="00867734"/>
    <w:rsid w:val="008677BE"/>
    <w:rsid w:val="008679BD"/>
    <w:rsid w:val="00867BA4"/>
    <w:rsid w:val="00867BBB"/>
    <w:rsid w:val="00867FAF"/>
    <w:rsid w:val="00870324"/>
    <w:rsid w:val="00870414"/>
    <w:rsid w:val="0087073F"/>
    <w:rsid w:val="00870765"/>
    <w:rsid w:val="008707EC"/>
    <w:rsid w:val="0087090D"/>
    <w:rsid w:val="00870A26"/>
    <w:rsid w:val="00870B30"/>
    <w:rsid w:val="00870C2A"/>
    <w:rsid w:val="00870EFE"/>
    <w:rsid w:val="00871230"/>
    <w:rsid w:val="008712FA"/>
    <w:rsid w:val="00871327"/>
    <w:rsid w:val="008713DC"/>
    <w:rsid w:val="00871738"/>
    <w:rsid w:val="008718F3"/>
    <w:rsid w:val="0087232F"/>
    <w:rsid w:val="00872337"/>
    <w:rsid w:val="008723BA"/>
    <w:rsid w:val="008724B0"/>
    <w:rsid w:val="00872560"/>
    <w:rsid w:val="00872577"/>
    <w:rsid w:val="008727BD"/>
    <w:rsid w:val="00872854"/>
    <w:rsid w:val="0087288C"/>
    <w:rsid w:val="008728A8"/>
    <w:rsid w:val="00872DDB"/>
    <w:rsid w:val="0087317F"/>
    <w:rsid w:val="0087320B"/>
    <w:rsid w:val="00873216"/>
    <w:rsid w:val="008733FC"/>
    <w:rsid w:val="00873448"/>
    <w:rsid w:val="008735ED"/>
    <w:rsid w:val="00873D73"/>
    <w:rsid w:val="00873E65"/>
    <w:rsid w:val="00873F17"/>
    <w:rsid w:val="008741B6"/>
    <w:rsid w:val="00874255"/>
    <w:rsid w:val="00874490"/>
    <w:rsid w:val="008745B2"/>
    <w:rsid w:val="008747AE"/>
    <w:rsid w:val="008748D1"/>
    <w:rsid w:val="00874918"/>
    <w:rsid w:val="00874AD1"/>
    <w:rsid w:val="00874CCF"/>
    <w:rsid w:val="00874D00"/>
    <w:rsid w:val="00874EF3"/>
    <w:rsid w:val="00874F67"/>
    <w:rsid w:val="008750C9"/>
    <w:rsid w:val="008751EE"/>
    <w:rsid w:val="00875317"/>
    <w:rsid w:val="008754B8"/>
    <w:rsid w:val="008755D7"/>
    <w:rsid w:val="00875728"/>
    <w:rsid w:val="00875815"/>
    <w:rsid w:val="00875AB8"/>
    <w:rsid w:val="00875BA8"/>
    <w:rsid w:val="00875ECC"/>
    <w:rsid w:val="00875EF1"/>
    <w:rsid w:val="0087614A"/>
    <w:rsid w:val="00876200"/>
    <w:rsid w:val="0087625E"/>
    <w:rsid w:val="008762F3"/>
    <w:rsid w:val="00876395"/>
    <w:rsid w:val="0087642D"/>
    <w:rsid w:val="008765A9"/>
    <w:rsid w:val="00876677"/>
    <w:rsid w:val="00876724"/>
    <w:rsid w:val="0087679C"/>
    <w:rsid w:val="00876851"/>
    <w:rsid w:val="00876BB9"/>
    <w:rsid w:val="00876BC5"/>
    <w:rsid w:val="00876F33"/>
    <w:rsid w:val="008770B8"/>
    <w:rsid w:val="00877126"/>
    <w:rsid w:val="0087734E"/>
    <w:rsid w:val="008773DA"/>
    <w:rsid w:val="008775DB"/>
    <w:rsid w:val="00877A2A"/>
    <w:rsid w:val="00877A59"/>
    <w:rsid w:val="00877FFA"/>
    <w:rsid w:val="00880148"/>
    <w:rsid w:val="00880172"/>
    <w:rsid w:val="008801DF"/>
    <w:rsid w:val="00880418"/>
    <w:rsid w:val="0088065C"/>
    <w:rsid w:val="0088076E"/>
    <w:rsid w:val="008807E6"/>
    <w:rsid w:val="00880B1A"/>
    <w:rsid w:val="00880E85"/>
    <w:rsid w:val="0088150A"/>
    <w:rsid w:val="00881911"/>
    <w:rsid w:val="00881959"/>
    <w:rsid w:val="008819E6"/>
    <w:rsid w:val="00881B22"/>
    <w:rsid w:val="00881B54"/>
    <w:rsid w:val="00881D83"/>
    <w:rsid w:val="00881DC2"/>
    <w:rsid w:val="00881E6B"/>
    <w:rsid w:val="0088212D"/>
    <w:rsid w:val="00882208"/>
    <w:rsid w:val="00882329"/>
    <w:rsid w:val="008824AE"/>
    <w:rsid w:val="0088271C"/>
    <w:rsid w:val="00882AB0"/>
    <w:rsid w:val="00882CE8"/>
    <w:rsid w:val="00882E2B"/>
    <w:rsid w:val="00882EB5"/>
    <w:rsid w:val="00883746"/>
    <w:rsid w:val="00883B8A"/>
    <w:rsid w:val="00883C75"/>
    <w:rsid w:val="00883CA8"/>
    <w:rsid w:val="00883E21"/>
    <w:rsid w:val="00884052"/>
    <w:rsid w:val="008840C4"/>
    <w:rsid w:val="0088437C"/>
    <w:rsid w:val="008844C4"/>
    <w:rsid w:val="00884738"/>
    <w:rsid w:val="00884A0B"/>
    <w:rsid w:val="00884A33"/>
    <w:rsid w:val="00884D87"/>
    <w:rsid w:val="00884FA6"/>
    <w:rsid w:val="008850B9"/>
    <w:rsid w:val="008850F5"/>
    <w:rsid w:val="00885112"/>
    <w:rsid w:val="00885309"/>
    <w:rsid w:val="0088544B"/>
    <w:rsid w:val="00885464"/>
    <w:rsid w:val="00885952"/>
    <w:rsid w:val="00885A8F"/>
    <w:rsid w:val="00885C31"/>
    <w:rsid w:val="00885CDC"/>
    <w:rsid w:val="00885FE1"/>
    <w:rsid w:val="00886117"/>
    <w:rsid w:val="008861EE"/>
    <w:rsid w:val="008865C5"/>
    <w:rsid w:val="0088661D"/>
    <w:rsid w:val="0088699D"/>
    <w:rsid w:val="00886A33"/>
    <w:rsid w:val="00886A75"/>
    <w:rsid w:val="00886DDA"/>
    <w:rsid w:val="00886E3B"/>
    <w:rsid w:val="00886EB5"/>
    <w:rsid w:val="00886F9C"/>
    <w:rsid w:val="00886FE0"/>
    <w:rsid w:val="00887004"/>
    <w:rsid w:val="00887092"/>
    <w:rsid w:val="008870F9"/>
    <w:rsid w:val="008879FF"/>
    <w:rsid w:val="00887ADA"/>
    <w:rsid w:val="00887FA6"/>
    <w:rsid w:val="008905A3"/>
    <w:rsid w:val="00890641"/>
    <w:rsid w:val="00890734"/>
    <w:rsid w:val="00890763"/>
    <w:rsid w:val="00890797"/>
    <w:rsid w:val="00890900"/>
    <w:rsid w:val="00890AA3"/>
    <w:rsid w:val="00890B8D"/>
    <w:rsid w:val="00890D32"/>
    <w:rsid w:val="00890DCA"/>
    <w:rsid w:val="00891040"/>
    <w:rsid w:val="008911E1"/>
    <w:rsid w:val="00891352"/>
    <w:rsid w:val="008916B3"/>
    <w:rsid w:val="00891718"/>
    <w:rsid w:val="00891961"/>
    <w:rsid w:val="008919D2"/>
    <w:rsid w:val="008919DB"/>
    <w:rsid w:val="00891B4A"/>
    <w:rsid w:val="00891D26"/>
    <w:rsid w:val="00891FC3"/>
    <w:rsid w:val="00892072"/>
    <w:rsid w:val="0089214F"/>
    <w:rsid w:val="008921E4"/>
    <w:rsid w:val="008921F8"/>
    <w:rsid w:val="00892411"/>
    <w:rsid w:val="008927D3"/>
    <w:rsid w:val="00892AD2"/>
    <w:rsid w:val="00892C11"/>
    <w:rsid w:val="00892EA1"/>
    <w:rsid w:val="00893127"/>
    <w:rsid w:val="00893315"/>
    <w:rsid w:val="00893323"/>
    <w:rsid w:val="008935B4"/>
    <w:rsid w:val="008935BA"/>
    <w:rsid w:val="008937DA"/>
    <w:rsid w:val="0089389D"/>
    <w:rsid w:val="008938A6"/>
    <w:rsid w:val="00893913"/>
    <w:rsid w:val="00893A11"/>
    <w:rsid w:val="00893AD5"/>
    <w:rsid w:val="00893B21"/>
    <w:rsid w:val="00893BC3"/>
    <w:rsid w:val="00893CAB"/>
    <w:rsid w:val="00893CF2"/>
    <w:rsid w:val="00893D0A"/>
    <w:rsid w:val="008942DD"/>
    <w:rsid w:val="00894339"/>
    <w:rsid w:val="008945FA"/>
    <w:rsid w:val="0089474B"/>
    <w:rsid w:val="008947BA"/>
    <w:rsid w:val="00894BCE"/>
    <w:rsid w:val="00894F4F"/>
    <w:rsid w:val="008950EB"/>
    <w:rsid w:val="00895404"/>
    <w:rsid w:val="008958BA"/>
    <w:rsid w:val="008958F5"/>
    <w:rsid w:val="00895962"/>
    <w:rsid w:val="00895BAA"/>
    <w:rsid w:val="00895D2E"/>
    <w:rsid w:val="00895D63"/>
    <w:rsid w:val="00895DB6"/>
    <w:rsid w:val="00895F2A"/>
    <w:rsid w:val="0089601F"/>
    <w:rsid w:val="0089624B"/>
    <w:rsid w:val="008965A8"/>
    <w:rsid w:val="0089662C"/>
    <w:rsid w:val="00896668"/>
    <w:rsid w:val="00896A8A"/>
    <w:rsid w:val="00896CCB"/>
    <w:rsid w:val="00896DF8"/>
    <w:rsid w:val="0089721A"/>
    <w:rsid w:val="008973AA"/>
    <w:rsid w:val="00897420"/>
    <w:rsid w:val="008974A7"/>
    <w:rsid w:val="00897705"/>
    <w:rsid w:val="00897781"/>
    <w:rsid w:val="00897941"/>
    <w:rsid w:val="00897A5E"/>
    <w:rsid w:val="00897C52"/>
    <w:rsid w:val="00897C98"/>
    <w:rsid w:val="00897D5D"/>
    <w:rsid w:val="00897E5B"/>
    <w:rsid w:val="00897FB4"/>
    <w:rsid w:val="008A0267"/>
    <w:rsid w:val="008A0298"/>
    <w:rsid w:val="008A05AB"/>
    <w:rsid w:val="008A0634"/>
    <w:rsid w:val="008A06CA"/>
    <w:rsid w:val="008A0845"/>
    <w:rsid w:val="008A0A3E"/>
    <w:rsid w:val="008A0A74"/>
    <w:rsid w:val="008A0BE9"/>
    <w:rsid w:val="008A0F14"/>
    <w:rsid w:val="008A107B"/>
    <w:rsid w:val="008A12CB"/>
    <w:rsid w:val="008A14A6"/>
    <w:rsid w:val="008A14CE"/>
    <w:rsid w:val="008A1A3B"/>
    <w:rsid w:val="008A1CA2"/>
    <w:rsid w:val="008A1D2E"/>
    <w:rsid w:val="008A1DB7"/>
    <w:rsid w:val="008A1F65"/>
    <w:rsid w:val="008A21BF"/>
    <w:rsid w:val="008A2237"/>
    <w:rsid w:val="008A229C"/>
    <w:rsid w:val="008A238F"/>
    <w:rsid w:val="008A239E"/>
    <w:rsid w:val="008A242A"/>
    <w:rsid w:val="008A24F3"/>
    <w:rsid w:val="008A25D7"/>
    <w:rsid w:val="008A2C84"/>
    <w:rsid w:val="008A2D24"/>
    <w:rsid w:val="008A2EA0"/>
    <w:rsid w:val="008A2EF6"/>
    <w:rsid w:val="008A303A"/>
    <w:rsid w:val="008A3094"/>
    <w:rsid w:val="008A322D"/>
    <w:rsid w:val="008A34AA"/>
    <w:rsid w:val="008A35E9"/>
    <w:rsid w:val="008A3A5D"/>
    <w:rsid w:val="008A3DBD"/>
    <w:rsid w:val="008A3F7D"/>
    <w:rsid w:val="008A3F9B"/>
    <w:rsid w:val="008A3FBF"/>
    <w:rsid w:val="008A40F7"/>
    <w:rsid w:val="008A410F"/>
    <w:rsid w:val="008A4142"/>
    <w:rsid w:val="008A41F7"/>
    <w:rsid w:val="008A434E"/>
    <w:rsid w:val="008A4644"/>
    <w:rsid w:val="008A472F"/>
    <w:rsid w:val="008A476E"/>
    <w:rsid w:val="008A47A2"/>
    <w:rsid w:val="008A4827"/>
    <w:rsid w:val="008A48A8"/>
    <w:rsid w:val="008A4F50"/>
    <w:rsid w:val="008A4FB4"/>
    <w:rsid w:val="008A50C4"/>
    <w:rsid w:val="008A5110"/>
    <w:rsid w:val="008A5133"/>
    <w:rsid w:val="008A5238"/>
    <w:rsid w:val="008A5561"/>
    <w:rsid w:val="008A57AB"/>
    <w:rsid w:val="008A5A4D"/>
    <w:rsid w:val="008A5A62"/>
    <w:rsid w:val="008A5AB8"/>
    <w:rsid w:val="008A5B92"/>
    <w:rsid w:val="008A5C31"/>
    <w:rsid w:val="008A5D00"/>
    <w:rsid w:val="008A5DBB"/>
    <w:rsid w:val="008A5F10"/>
    <w:rsid w:val="008A6203"/>
    <w:rsid w:val="008A621B"/>
    <w:rsid w:val="008A632B"/>
    <w:rsid w:val="008A6330"/>
    <w:rsid w:val="008A655C"/>
    <w:rsid w:val="008A6785"/>
    <w:rsid w:val="008A67FD"/>
    <w:rsid w:val="008A6BAF"/>
    <w:rsid w:val="008A6D34"/>
    <w:rsid w:val="008A6DBB"/>
    <w:rsid w:val="008A6EA9"/>
    <w:rsid w:val="008A6F70"/>
    <w:rsid w:val="008A7074"/>
    <w:rsid w:val="008A70A2"/>
    <w:rsid w:val="008A736B"/>
    <w:rsid w:val="008A73F4"/>
    <w:rsid w:val="008A7C82"/>
    <w:rsid w:val="008A7CD7"/>
    <w:rsid w:val="008A7D46"/>
    <w:rsid w:val="008A7EA1"/>
    <w:rsid w:val="008A7F42"/>
    <w:rsid w:val="008B01F2"/>
    <w:rsid w:val="008B032C"/>
    <w:rsid w:val="008B0952"/>
    <w:rsid w:val="008B0A03"/>
    <w:rsid w:val="008B0A29"/>
    <w:rsid w:val="008B0AB1"/>
    <w:rsid w:val="008B0B69"/>
    <w:rsid w:val="008B0C27"/>
    <w:rsid w:val="008B0D9A"/>
    <w:rsid w:val="008B0F34"/>
    <w:rsid w:val="008B110C"/>
    <w:rsid w:val="008B1260"/>
    <w:rsid w:val="008B15E9"/>
    <w:rsid w:val="008B19C4"/>
    <w:rsid w:val="008B1B2C"/>
    <w:rsid w:val="008B1C0E"/>
    <w:rsid w:val="008B1D74"/>
    <w:rsid w:val="008B1D93"/>
    <w:rsid w:val="008B1DAC"/>
    <w:rsid w:val="008B1DFE"/>
    <w:rsid w:val="008B1F1F"/>
    <w:rsid w:val="008B20ED"/>
    <w:rsid w:val="008B21C1"/>
    <w:rsid w:val="008B24D3"/>
    <w:rsid w:val="008B2613"/>
    <w:rsid w:val="008B278F"/>
    <w:rsid w:val="008B2A68"/>
    <w:rsid w:val="008B2AB7"/>
    <w:rsid w:val="008B2B46"/>
    <w:rsid w:val="008B2BA1"/>
    <w:rsid w:val="008B2E16"/>
    <w:rsid w:val="008B2E49"/>
    <w:rsid w:val="008B2E73"/>
    <w:rsid w:val="008B2F8D"/>
    <w:rsid w:val="008B3078"/>
    <w:rsid w:val="008B34EE"/>
    <w:rsid w:val="008B377C"/>
    <w:rsid w:val="008B3949"/>
    <w:rsid w:val="008B397D"/>
    <w:rsid w:val="008B3EB6"/>
    <w:rsid w:val="008B4000"/>
    <w:rsid w:val="008B405D"/>
    <w:rsid w:val="008B417F"/>
    <w:rsid w:val="008B4250"/>
    <w:rsid w:val="008B4339"/>
    <w:rsid w:val="008B446C"/>
    <w:rsid w:val="008B492A"/>
    <w:rsid w:val="008B4A37"/>
    <w:rsid w:val="008B4AC5"/>
    <w:rsid w:val="008B4AEB"/>
    <w:rsid w:val="008B4C1F"/>
    <w:rsid w:val="008B510E"/>
    <w:rsid w:val="008B5131"/>
    <w:rsid w:val="008B52A3"/>
    <w:rsid w:val="008B52CA"/>
    <w:rsid w:val="008B5501"/>
    <w:rsid w:val="008B55AB"/>
    <w:rsid w:val="008B564B"/>
    <w:rsid w:val="008B5650"/>
    <w:rsid w:val="008B5970"/>
    <w:rsid w:val="008B5A5B"/>
    <w:rsid w:val="008B64B0"/>
    <w:rsid w:val="008B65DA"/>
    <w:rsid w:val="008B6617"/>
    <w:rsid w:val="008B662D"/>
    <w:rsid w:val="008B66EB"/>
    <w:rsid w:val="008B6B69"/>
    <w:rsid w:val="008B6D34"/>
    <w:rsid w:val="008B6DDD"/>
    <w:rsid w:val="008B6FC3"/>
    <w:rsid w:val="008B70AC"/>
    <w:rsid w:val="008B717F"/>
    <w:rsid w:val="008B722C"/>
    <w:rsid w:val="008B746E"/>
    <w:rsid w:val="008B7772"/>
    <w:rsid w:val="008B7926"/>
    <w:rsid w:val="008B79B8"/>
    <w:rsid w:val="008B7C5A"/>
    <w:rsid w:val="008C0014"/>
    <w:rsid w:val="008C01AB"/>
    <w:rsid w:val="008C0255"/>
    <w:rsid w:val="008C02D3"/>
    <w:rsid w:val="008C0314"/>
    <w:rsid w:val="008C043F"/>
    <w:rsid w:val="008C04A8"/>
    <w:rsid w:val="008C077E"/>
    <w:rsid w:val="008C07E8"/>
    <w:rsid w:val="008C082D"/>
    <w:rsid w:val="008C104D"/>
    <w:rsid w:val="008C13D3"/>
    <w:rsid w:val="008C1617"/>
    <w:rsid w:val="008C1813"/>
    <w:rsid w:val="008C1CDC"/>
    <w:rsid w:val="008C1D7C"/>
    <w:rsid w:val="008C1ED4"/>
    <w:rsid w:val="008C203E"/>
    <w:rsid w:val="008C20C1"/>
    <w:rsid w:val="008C2252"/>
    <w:rsid w:val="008C22C5"/>
    <w:rsid w:val="008C230A"/>
    <w:rsid w:val="008C23BE"/>
    <w:rsid w:val="008C2405"/>
    <w:rsid w:val="008C2670"/>
    <w:rsid w:val="008C2A12"/>
    <w:rsid w:val="008C2A53"/>
    <w:rsid w:val="008C2CD5"/>
    <w:rsid w:val="008C2EB1"/>
    <w:rsid w:val="008C2F58"/>
    <w:rsid w:val="008C2FD1"/>
    <w:rsid w:val="008C31EB"/>
    <w:rsid w:val="008C32CA"/>
    <w:rsid w:val="008C3339"/>
    <w:rsid w:val="008C362F"/>
    <w:rsid w:val="008C37FB"/>
    <w:rsid w:val="008C38C7"/>
    <w:rsid w:val="008C392D"/>
    <w:rsid w:val="008C394D"/>
    <w:rsid w:val="008C3BEE"/>
    <w:rsid w:val="008C3C0D"/>
    <w:rsid w:val="008C3F5F"/>
    <w:rsid w:val="008C4457"/>
    <w:rsid w:val="008C4500"/>
    <w:rsid w:val="008C453D"/>
    <w:rsid w:val="008C4548"/>
    <w:rsid w:val="008C4B36"/>
    <w:rsid w:val="008C4D7B"/>
    <w:rsid w:val="008C4EDF"/>
    <w:rsid w:val="008C512D"/>
    <w:rsid w:val="008C516E"/>
    <w:rsid w:val="008C5221"/>
    <w:rsid w:val="008C54D4"/>
    <w:rsid w:val="008C5549"/>
    <w:rsid w:val="008C5597"/>
    <w:rsid w:val="008C56FB"/>
    <w:rsid w:val="008C57BB"/>
    <w:rsid w:val="008C5D51"/>
    <w:rsid w:val="008C5D5F"/>
    <w:rsid w:val="008C5D9C"/>
    <w:rsid w:val="008C635C"/>
    <w:rsid w:val="008C681D"/>
    <w:rsid w:val="008C695A"/>
    <w:rsid w:val="008C6A71"/>
    <w:rsid w:val="008C6AA9"/>
    <w:rsid w:val="008C6B37"/>
    <w:rsid w:val="008C6E5E"/>
    <w:rsid w:val="008C7035"/>
    <w:rsid w:val="008C70F8"/>
    <w:rsid w:val="008C735C"/>
    <w:rsid w:val="008C7590"/>
    <w:rsid w:val="008C771F"/>
    <w:rsid w:val="008C7AC8"/>
    <w:rsid w:val="008C7C34"/>
    <w:rsid w:val="008C7E86"/>
    <w:rsid w:val="008C7F22"/>
    <w:rsid w:val="008D002B"/>
    <w:rsid w:val="008D003B"/>
    <w:rsid w:val="008D00BB"/>
    <w:rsid w:val="008D015E"/>
    <w:rsid w:val="008D01A2"/>
    <w:rsid w:val="008D02C4"/>
    <w:rsid w:val="008D051F"/>
    <w:rsid w:val="008D0797"/>
    <w:rsid w:val="008D099C"/>
    <w:rsid w:val="008D0B4C"/>
    <w:rsid w:val="008D0BB8"/>
    <w:rsid w:val="008D0C91"/>
    <w:rsid w:val="008D0D5A"/>
    <w:rsid w:val="008D0E2A"/>
    <w:rsid w:val="008D11DB"/>
    <w:rsid w:val="008D124B"/>
    <w:rsid w:val="008D13D7"/>
    <w:rsid w:val="008D14EA"/>
    <w:rsid w:val="008D173F"/>
    <w:rsid w:val="008D17EA"/>
    <w:rsid w:val="008D195B"/>
    <w:rsid w:val="008D1A34"/>
    <w:rsid w:val="008D1AE8"/>
    <w:rsid w:val="008D1BC9"/>
    <w:rsid w:val="008D1CB1"/>
    <w:rsid w:val="008D1CED"/>
    <w:rsid w:val="008D1E01"/>
    <w:rsid w:val="008D1FF5"/>
    <w:rsid w:val="008D20D2"/>
    <w:rsid w:val="008D2136"/>
    <w:rsid w:val="008D23BD"/>
    <w:rsid w:val="008D2440"/>
    <w:rsid w:val="008D25DF"/>
    <w:rsid w:val="008D260A"/>
    <w:rsid w:val="008D26BF"/>
    <w:rsid w:val="008D270B"/>
    <w:rsid w:val="008D2DE5"/>
    <w:rsid w:val="008D2DF6"/>
    <w:rsid w:val="008D2E49"/>
    <w:rsid w:val="008D2EC6"/>
    <w:rsid w:val="008D2F46"/>
    <w:rsid w:val="008D3106"/>
    <w:rsid w:val="008D3217"/>
    <w:rsid w:val="008D3412"/>
    <w:rsid w:val="008D364C"/>
    <w:rsid w:val="008D389F"/>
    <w:rsid w:val="008D3B4B"/>
    <w:rsid w:val="008D3CE7"/>
    <w:rsid w:val="008D3D84"/>
    <w:rsid w:val="008D4065"/>
    <w:rsid w:val="008D44A3"/>
    <w:rsid w:val="008D48AC"/>
    <w:rsid w:val="008D4A0E"/>
    <w:rsid w:val="008D4C5E"/>
    <w:rsid w:val="008D4C89"/>
    <w:rsid w:val="008D4EBD"/>
    <w:rsid w:val="008D4FB7"/>
    <w:rsid w:val="008D50FA"/>
    <w:rsid w:val="008D5394"/>
    <w:rsid w:val="008D53D4"/>
    <w:rsid w:val="008D54E8"/>
    <w:rsid w:val="008D54F7"/>
    <w:rsid w:val="008D5513"/>
    <w:rsid w:val="008D576E"/>
    <w:rsid w:val="008D57E6"/>
    <w:rsid w:val="008D5F33"/>
    <w:rsid w:val="008D5F83"/>
    <w:rsid w:val="008D5FF1"/>
    <w:rsid w:val="008D5FFC"/>
    <w:rsid w:val="008D63C0"/>
    <w:rsid w:val="008D66B9"/>
    <w:rsid w:val="008D69D3"/>
    <w:rsid w:val="008D6ACB"/>
    <w:rsid w:val="008D6B01"/>
    <w:rsid w:val="008D6BFA"/>
    <w:rsid w:val="008D6C2C"/>
    <w:rsid w:val="008D6CB2"/>
    <w:rsid w:val="008D7537"/>
    <w:rsid w:val="008D769C"/>
    <w:rsid w:val="008D76AE"/>
    <w:rsid w:val="008D77A8"/>
    <w:rsid w:val="008D79A9"/>
    <w:rsid w:val="008D7F09"/>
    <w:rsid w:val="008D7FAE"/>
    <w:rsid w:val="008E038D"/>
    <w:rsid w:val="008E04A2"/>
    <w:rsid w:val="008E050C"/>
    <w:rsid w:val="008E07C6"/>
    <w:rsid w:val="008E080C"/>
    <w:rsid w:val="008E09DE"/>
    <w:rsid w:val="008E09FA"/>
    <w:rsid w:val="008E0A96"/>
    <w:rsid w:val="008E0B19"/>
    <w:rsid w:val="008E0C1E"/>
    <w:rsid w:val="008E0C22"/>
    <w:rsid w:val="008E0DFD"/>
    <w:rsid w:val="008E11FA"/>
    <w:rsid w:val="008E137D"/>
    <w:rsid w:val="008E1770"/>
    <w:rsid w:val="008E1802"/>
    <w:rsid w:val="008E18B6"/>
    <w:rsid w:val="008E1A90"/>
    <w:rsid w:val="008E1B54"/>
    <w:rsid w:val="008E1CD9"/>
    <w:rsid w:val="008E1D5E"/>
    <w:rsid w:val="008E225B"/>
    <w:rsid w:val="008E22AE"/>
    <w:rsid w:val="008E25C2"/>
    <w:rsid w:val="008E266A"/>
    <w:rsid w:val="008E26EE"/>
    <w:rsid w:val="008E27CC"/>
    <w:rsid w:val="008E28D4"/>
    <w:rsid w:val="008E28F3"/>
    <w:rsid w:val="008E296F"/>
    <w:rsid w:val="008E2A8E"/>
    <w:rsid w:val="008E2C55"/>
    <w:rsid w:val="008E2DBD"/>
    <w:rsid w:val="008E2E04"/>
    <w:rsid w:val="008E2EA6"/>
    <w:rsid w:val="008E2F7B"/>
    <w:rsid w:val="008E2FCE"/>
    <w:rsid w:val="008E2FE2"/>
    <w:rsid w:val="008E3253"/>
    <w:rsid w:val="008E329D"/>
    <w:rsid w:val="008E365C"/>
    <w:rsid w:val="008E36C4"/>
    <w:rsid w:val="008E3970"/>
    <w:rsid w:val="008E3FC7"/>
    <w:rsid w:val="008E40DC"/>
    <w:rsid w:val="008E4283"/>
    <w:rsid w:val="008E44B6"/>
    <w:rsid w:val="008E458B"/>
    <w:rsid w:val="008E476E"/>
    <w:rsid w:val="008E47D9"/>
    <w:rsid w:val="008E4F89"/>
    <w:rsid w:val="008E5254"/>
    <w:rsid w:val="008E53FE"/>
    <w:rsid w:val="008E5742"/>
    <w:rsid w:val="008E57AC"/>
    <w:rsid w:val="008E5978"/>
    <w:rsid w:val="008E5A76"/>
    <w:rsid w:val="008E5C6E"/>
    <w:rsid w:val="008E5D39"/>
    <w:rsid w:val="008E5E22"/>
    <w:rsid w:val="008E5ECC"/>
    <w:rsid w:val="008E5F72"/>
    <w:rsid w:val="008E62EB"/>
    <w:rsid w:val="008E6424"/>
    <w:rsid w:val="008E6661"/>
    <w:rsid w:val="008E67D9"/>
    <w:rsid w:val="008E6C7F"/>
    <w:rsid w:val="008E6C9F"/>
    <w:rsid w:val="008E6F65"/>
    <w:rsid w:val="008E741C"/>
    <w:rsid w:val="008E7602"/>
    <w:rsid w:val="008E775E"/>
    <w:rsid w:val="008E7A31"/>
    <w:rsid w:val="008E7C07"/>
    <w:rsid w:val="008E7D20"/>
    <w:rsid w:val="008E7D3D"/>
    <w:rsid w:val="008E7E24"/>
    <w:rsid w:val="008F0261"/>
    <w:rsid w:val="008F04CB"/>
    <w:rsid w:val="008F05EE"/>
    <w:rsid w:val="008F0E58"/>
    <w:rsid w:val="008F1393"/>
    <w:rsid w:val="008F1A95"/>
    <w:rsid w:val="008F1B4E"/>
    <w:rsid w:val="008F1CC1"/>
    <w:rsid w:val="008F1DA1"/>
    <w:rsid w:val="008F1DB5"/>
    <w:rsid w:val="008F1F03"/>
    <w:rsid w:val="008F22E2"/>
    <w:rsid w:val="008F23E0"/>
    <w:rsid w:val="008F261C"/>
    <w:rsid w:val="008F27D0"/>
    <w:rsid w:val="008F288A"/>
    <w:rsid w:val="008F2A13"/>
    <w:rsid w:val="008F2A50"/>
    <w:rsid w:val="008F2AC5"/>
    <w:rsid w:val="008F2C61"/>
    <w:rsid w:val="008F2E52"/>
    <w:rsid w:val="008F3144"/>
    <w:rsid w:val="008F3189"/>
    <w:rsid w:val="008F322B"/>
    <w:rsid w:val="008F3455"/>
    <w:rsid w:val="008F3626"/>
    <w:rsid w:val="008F38BB"/>
    <w:rsid w:val="008F3A69"/>
    <w:rsid w:val="008F3AF2"/>
    <w:rsid w:val="008F3B98"/>
    <w:rsid w:val="008F3BDF"/>
    <w:rsid w:val="008F3C71"/>
    <w:rsid w:val="008F3D37"/>
    <w:rsid w:val="008F4267"/>
    <w:rsid w:val="008F429E"/>
    <w:rsid w:val="008F4355"/>
    <w:rsid w:val="008F46CC"/>
    <w:rsid w:val="008F471B"/>
    <w:rsid w:val="008F4915"/>
    <w:rsid w:val="008F4DD5"/>
    <w:rsid w:val="008F4DFB"/>
    <w:rsid w:val="008F4E40"/>
    <w:rsid w:val="008F50FD"/>
    <w:rsid w:val="008F51EE"/>
    <w:rsid w:val="008F5311"/>
    <w:rsid w:val="008F53C5"/>
    <w:rsid w:val="008F5480"/>
    <w:rsid w:val="008F57AF"/>
    <w:rsid w:val="008F5896"/>
    <w:rsid w:val="008F5A54"/>
    <w:rsid w:val="008F5A63"/>
    <w:rsid w:val="008F5C5F"/>
    <w:rsid w:val="008F5DDF"/>
    <w:rsid w:val="008F5E9A"/>
    <w:rsid w:val="008F5EEB"/>
    <w:rsid w:val="008F6146"/>
    <w:rsid w:val="008F6317"/>
    <w:rsid w:val="008F63E7"/>
    <w:rsid w:val="008F659D"/>
    <w:rsid w:val="008F660A"/>
    <w:rsid w:val="008F67AB"/>
    <w:rsid w:val="008F6B68"/>
    <w:rsid w:val="008F6C34"/>
    <w:rsid w:val="008F6C89"/>
    <w:rsid w:val="008F6CB1"/>
    <w:rsid w:val="008F6D03"/>
    <w:rsid w:val="008F6E39"/>
    <w:rsid w:val="008F6FCA"/>
    <w:rsid w:val="008F721A"/>
    <w:rsid w:val="008F7282"/>
    <w:rsid w:val="008F747A"/>
    <w:rsid w:val="008F74D8"/>
    <w:rsid w:val="008F7690"/>
    <w:rsid w:val="008F785A"/>
    <w:rsid w:val="008F7D3B"/>
    <w:rsid w:val="008F7E8A"/>
    <w:rsid w:val="008F7EF6"/>
    <w:rsid w:val="009000C0"/>
    <w:rsid w:val="0090028A"/>
    <w:rsid w:val="009002B0"/>
    <w:rsid w:val="009002FC"/>
    <w:rsid w:val="00900455"/>
    <w:rsid w:val="0090053B"/>
    <w:rsid w:val="0090055E"/>
    <w:rsid w:val="0090057C"/>
    <w:rsid w:val="00900614"/>
    <w:rsid w:val="0090077B"/>
    <w:rsid w:val="00900A30"/>
    <w:rsid w:val="00900AC5"/>
    <w:rsid w:val="00901434"/>
    <w:rsid w:val="009014E2"/>
    <w:rsid w:val="009015B8"/>
    <w:rsid w:val="009019AA"/>
    <w:rsid w:val="00901A2E"/>
    <w:rsid w:val="00901F0D"/>
    <w:rsid w:val="0090206B"/>
    <w:rsid w:val="009021A4"/>
    <w:rsid w:val="0090247D"/>
    <w:rsid w:val="009027E9"/>
    <w:rsid w:val="00902806"/>
    <w:rsid w:val="00902924"/>
    <w:rsid w:val="00902A54"/>
    <w:rsid w:val="00902B75"/>
    <w:rsid w:val="00902BA7"/>
    <w:rsid w:val="00902D33"/>
    <w:rsid w:val="00902F89"/>
    <w:rsid w:val="00903066"/>
    <w:rsid w:val="009030CC"/>
    <w:rsid w:val="00903138"/>
    <w:rsid w:val="00903157"/>
    <w:rsid w:val="0090351F"/>
    <w:rsid w:val="00903578"/>
    <w:rsid w:val="009035D4"/>
    <w:rsid w:val="00903682"/>
    <w:rsid w:val="009036D2"/>
    <w:rsid w:val="00903A28"/>
    <w:rsid w:val="00903A69"/>
    <w:rsid w:val="00903CD1"/>
    <w:rsid w:val="00903D20"/>
    <w:rsid w:val="00903FA8"/>
    <w:rsid w:val="00903FB6"/>
    <w:rsid w:val="00903FE3"/>
    <w:rsid w:val="0090424D"/>
    <w:rsid w:val="009043C1"/>
    <w:rsid w:val="009043FE"/>
    <w:rsid w:val="00904501"/>
    <w:rsid w:val="0090457D"/>
    <w:rsid w:val="00904BAF"/>
    <w:rsid w:val="00904EB9"/>
    <w:rsid w:val="00904FE3"/>
    <w:rsid w:val="00905109"/>
    <w:rsid w:val="009051D7"/>
    <w:rsid w:val="00905565"/>
    <w:rsid w:val="009056F6"/>
    <w:rsid w:val="00905945"/>
    <w:rsid w:val="00905A14"/>
    <w:rsid w:val="00905B15"/>
    <w:rsid w:val="00905B19"/>
    <w:rsid w:val="00905B41"/>
    <w:rsid w:val="00905C84"/>
    <w:rsid w:val="00905CBA"/>
    <w:rsid w:val="00905EF8"/>
    <w:rsid w:val="0090627E"/>
    <w:rsid w:val="00906314"/>
    <w:rsid w:val="00906321"/>
    <w:rsid w:val="00906349"/>
    <w:rsid w:val="00906BA1"/>
    <w:rsid w:val="00906D80"/>
    <w:rsid w:val="00906E54"/>
    <w:rsid w:val="00906F16"/>
    <w:rsid w:val="00906F19"/>
    <w:rsid w:val="00907213"/>
    <w:rsid w:val="00907480"/>
    <w:rsid w:val="00907682"/>
    <w:rsid w:val="00907823"/>
    <w:rsid w:val="00907BB6"/>
    <w:rsid w:val="00907D09"/>
    <w:rsid w:val="00907E98"/>
    <w:rsid w:val="00907F6E"/>
    <w:rsid w:val="00907F72"/>
    <w:rsid w:val="00910082"/>
    <w:rsid w:val="009104B2"/>
    <w:rsid w:val="0091051B"/>
    <w:rsid w:val="009106DD"/>
    <w:rsid w:val="00910A6C"/>
    <w:rsid w:val="00910A70"/>
    <w:rsid w:val="00910A83"/>
    <w:rsid w:val="00910CCA"/>
    <w:rsid w:val="00910D49"/>
    <w:rsid w:val="00910D76"/>
    <w:rsid w:val="009111DA"/>
    <w:rsid w:val="009112DE"/>
    <w:rsid w:val="009113E1"/>
    <w:rsid w:val="00911647"/>
    <w:rsid w:val="00911F2A"/>
    <w:rsid w:val="009122FA"/>
    <w:rsid w:val="009125B3"/>
    <w:rsid w:val="00912ABF"/>
    <w:rsid w:val="00912BFD"/>
    <w:rsid w:val="00912D13"/>
    <w:rsid w:val="009137BB"/>
    <w:rsid w:val="00913AED"/>
    <w:rsid w:val="00913E94"/>
    <w:rsid w:val="009141A5"/>
    <w:rsid w:val="009147A3"/>
    <w:rsid w:val="009147FD"/>
    <w:rsid w:val="00914800"/>
    <w:rsid w:val="00914AB3"/>
    <w:rsid w:val="00914CE1"/>
    <w:rsid w:val="00914DED"/>
    <w:rsid w:val="00914E35"/>
    <w:rsid w:val="00915057"/>
    <w:rsid w:val="00915211"/>
    <w:rsid w:val="0091527F"/>
    <w:rsid w:val="0091552A"/>
    <w:rsid w:val="00915593"/>
    <w:rsid w:val="009156C1"/>
    <w:rsid w:val="009157CD"/>
    <w:rsid w:val="00915875"/>
    <w:rsid w:val="00915B60"/>
    <w:rsid w:val="00915F00"/>
    <w:rsid w:val="009167E9"/>
    <w:rsid w:val="009168E3"/>
    <w:rsid w:val="00916A4D"/>
    <w:rsid w:val="00916BA3"/>
    <w:rsid w:val="00916CFD"/>
    <w:rsid w:val="00916DAD"/>
    <w:rsid w:val="00916E1F"/>
    <w:rsid w:val="00917334"/>
    <w:rsid w:val="0091742C"/>
    <w:rsid w:val="009174E6"/>
    <w:rsid w:val="0091772C"/>
    <w:rsid w:val="00917882"/>
    <w:rsid w:val="009179FC"/>
    <w:rsid w:val="00917EFD"/>
    <w:rsid w:val="00920170"/>
    <w:rsid w:val="009202E6"/>
    <w:rsid w:val="009202ED"/>
    <w:rsid w:val="0092033E"/>
    <w:rsid w:val="0092051B"/>
    <w:rsid w:val="0092091A"/>
    <w:rsid w:val="009209CE"/>
    <w:rsid w:val="00920A3A"/>
    <w:rsid w:val="00920DBB"/>
    <w:rsid w:val="00921048"/>
    <w:rsid w:val="0092121B"/>
    <w:rsid w:val="00921541"/>
    <w:rsid w:val="00921580"/>
    <w:rsid w:val="009215E5"/>
    <w:rsid w:val="009218CD"/>
    <w:rsid w:val="00921BDD"/>
    <w:rsid w:val="00921EA2"/>
    <w:rsid w:val="00921F49"/>
    <w:rsid w:val="00921FE9"/>
    <w:rsid w:val="009221B1"/>
    <w:rsid w:val="00922309"/>
    <w:rsid w:val="00922329"/>
    <w:rsid w:val="009226CF"/>
    <w:rsid w:val="009226FC"/>
    <w:rsid w:val="009227BE"/>
    <w:rsid w:val="00922A45"/>
    <w:rsid w:val="00922C55"/>
    <w:rsid w:val="00922D8B"/>
    <w:rsid w:val="00923194"/>
    <w:rsid w:val="0092332F"/>
    <w:rsid w:val="0092371E"/>
    <w:rsid w:val="0092384E"/>
    <w:rsid w:val="00923A19"/>
    <w:rsid w:val="00923BF5"/>
    <w:rsid w:val="00923D9C"/>
    <w:rsid w:val="00924067"/>
    <w:rsid w:val="00924396"/>
    <w:rsid w:val="00924399"/>
    <w:rsid w:val="00924442"/>
    <w:rsid w:val="0092461E"/>
    <w:rsid w:val="0092465E"/>
    <w:rsid w:val="00924796"/>
    <w:rsid w:val="0092485E"/>
    <w:rsid w:val="00924997"/>
    <w:rsid w:val="00924A8D"/>
    <w:rsid w:val="00924BCC"/>
    <w:rsid w:val="00924D93"/>
    <w:rsid w:val="00924E24"/>
    <w:rsid w:val="00925077"/>
    <w:rsid w:val="009251B3"/>
    <w:rsid w:val="009251B8"/>
    <w:rsid w:val="0092525C"/>
    <w:rsid w:val="009253BF"/>
    <w:rsid w:val="009253D8"/>
    <w:rsid w:val="00925406"/>
    <w:rsid w:val="00925479"/>
    <w:rsid w:val="00925847"/>
    <w:rsid w:val="0092591E"/>
    <w:rsid w:val="00925B1B"/>
    <w:rsid w:val="00925C61"/>
    <w:rsid w:val="00926033"/>
    <w:rsid w:val="00926129"/>
    <w:rsid w:val="00926594"/>
    <w:rsid w:val="009268EA"/>
    <w:rsid w:val="00926909"/>
    <w:rsid w:val="00927005"/>
    <w:rsid w:val="009272FE"/>
    <w:rsid w:val="00927418"/>
    <w:rsid w:val="0092753F"/>
    <w:rsid w:val="009276AA"/>
    <w:rsid w:val="00927935"/>
    <w:rsid w:val="00927B10"/>
    <w:rsid w:val="00927B13"/>
    <w:rsid w:val="009300F7"/>
    <w:rsid w:val="0093028C"/>
    <w:rsid w:val="009302E6"/>
    <w:rsid w:val="009307DD"/>
    <w:rsid w:val="009309BB"/>
    <w:rsid w:val="00930AB1"/>
    <w:rsid w:val="00930B1C"/>
    <w:rsid w:val="00931034"/>
    <w:rsid w:val="009311D9"/>
    <w:rsid w:val="00931271"/>
    <w:rsid w:val="009314DA"/>
    <w:rsid w:val="0093164D"/>
    <w:rsid w:val="00931707"/>
    <w:rsid w:val="009317C5"/>
    <w:rsid w:val="00931A5E"/>
    <w:rsid w:val="00931B31"/>
    <w:rsid w:val="00931B43"/>
    <w:rsid w:val="00931D9E"/>
    <w:rsid w:val="00931EFB"/>
    <w:rsid w:val="00932497"/>
    <w:rsid w:val="0093290D"/>
    <w:rsid w:val="00932A0C"/>
    <w:rsid w:val="00932A30"/>
    <w:rsid w:val="00932D4E"/>
    <w:rsid w:val="009330E3"/>
    <w:rsid w:val="00933134"/>
    <w:rsid w:val="009336C6"/>
    <w:rsid w:val="009337A8"/>
    <w:rsid w:val="00933F42"/>
    <w:rsid w:val="00934027"/>
    <w:rsid w:val="009340FE"/>
    <w:rsid w:val="009349D4"/>
    <w:rsid w:val="00934A28"/>
    <w:rsid w:val="00934AAA"/>
    <w:rsid w:val="00934ABA"/>
    <w:rsid w:val="00934CAC"/>
    <w:rsid w:val="00934CC7"/>
    <w:rsid w:val="00934D7C"/>
    <w:rsid w:val="00934DF4"/>
    <w:rsid w:val="00934FA9"/>
    <w:rsid w:val="009350A4"/>
    <w:rsid w:val="0093518A"/>
    <w:rsid w:val="00935192"/>
    <w:rsid w:val="00935368"/>
    <w:rsid w:val="00935552"/>
    <w:rsid w:val="00935571"/>
    <w:rsid w:val="0093560F"/>
    <w:rsid w:val="009356A6"/>
    <w:rsid w:val="00935B24"/>
    <w:rsid w:val="00935D17"/>
    <w:rsid w:val="00935D49"/>
    <w:rsid w:val="00935D7A"/>
    <w:rsid w:val="0093632C"/>
    <w:rsid w:val="0093652B"/>
    <w:rsid w:val="009366FD"/>
    <w:rsid w:val="009367BB"/>
    <w:rsid w:val="009368E8"/>
    <w:rsid w:val="009369CF"/>
    <w:rsid w:val="009369EE"/>
    <w:rsid w:val="00936C16"/>
    <w:rsid w:val="00936E2F"/>
    <w:rsid w:val="00936E9F"/>
    <w:rsid w:val="00937041"/>
    <w:rsid w:val="00937108"/>
    <w:rsid w:val="00937119"/>
    <w:rsid w:val="00937183"/>
    <w:rsid w:val="009371C2"/>
    <w:rsid w:val="0093720E"/>
    <w:rsid w:val="0093791C"/>
    <w:rsid w:val="00937F1A"/>
    <w:rsid w:val="009404D1"/>
    <w:rsid w:val="00940542"/>
    <w:rsid w:val="009405D2"/>
    <w:rsid w:val="0094074D"/>
    <w:rsid w:val="00940D49"/>
    <w:rsid w:val="00940F84"/>
    <w:rsid w:val="0094110E"/>
    <w:rsid w:val="009412A6"/>
    <w:rsid w:val="00941480"/>
    <w:rsid w:val="00941595"/>
    <w:rsid w:val="009415AD"/>
    <w:rsid w:val="00941660"/>
    <w:rsid w:val="00941695"/>
    <w:rsid w:val="009416A6"/>
    <w:rsid w:val="009418A9"/>
    <w:rsid w:val="009418CA"/>
    <w:rsid w:val="00941B15"/>
    <w:rsid w:val="00941B3E"/>
    <w:rsid w:val="00941D15"/>
    <w:rsid w:val="00941FA8"/>
    <w:rsid w:val="009424FC"/>
    <w:rsid w:val="009425CE"/>
    <w:rsid w:val="009429E6"/>
    <w:rsid w:val="00942BEE"/>
    <w:rsid w:val="00942CA5"/>
    <w:rsid w:val="00942DDD"/>
    <w:rsid w:val="00942F16"/>
    <w:rsid w:val="0094317F"/>
    <w:rsid w:val="00943193"/>
    <w:rsid w:val="0094335A"/>
    <w:rsid w:val="009434D1"/>
    <w:rsid w:val="009435DE"/>
    <w:rsid w:val="00943701"/>
    <w:rsid w:val="00943952"/>
    <w:rsid w:val="00943AAB"/>
    <w:rsid w:val="00943BAD"/>
    <w:rsid w:val="00943BEE"/>
    <w:rsid w:val="00943CA3"/>
    <w:rsid w:val="00943CEE"/>
    <w:rsid w:val="00943DDA"/>
    <w:rsid w:val="00943DE8"/>
    <w:rsid w:val="00943EA4"/>
    <w:rsid w:val="0094401E"/>
    <w:rsid w:val="0094409F"/>
    <w:rsid w:val="0094414B"/>
    <w:rsid w:val="009443C4"/>
    <w:rsid w:val="009448CB"/>
    <w:rsid w:val="00944975"/>
    <w:rsid w:val="00944ACE"/>
    <w:rsid w:val="00944B39"/>
    <w:rsid w:val="00944C5C"/>
    <w:rsid w:val="00944D08"/>
    <w:rsid w:val="00944EA7"/>
    <w:rsid w:val="00944EF6"/>
    <w:rsid w:val="00944FEB"/>
    <w:rsid w:val="00945191"/>
    <w:rsid w:val="009451E5"/>
    <w:rsid w:val="00945331"/>
    <w:rsid w:val="00945462"/>
    <w:rsid w:val="0094557E"/>
    <w:rsid w:val="00945705"/>
    <w:rsid w:val="009459BE"/>
    <w:rsid w:val="00945AF3"/>
    <w:rsid w:val="00945BDD"/>
    <w:rsid w:val="00945CF3"/>
    <w:rsid w:val="00945D1A"/>
    <w:rsid w:val="00945F95"/>
    <w:rsid w:val="0094614C"/>
    <w:rsid w:val="00946279"/>
    <w:rsid w:val="0094632E"/>
    <w:rsid w:val="009463EC"/>
    <w:rsid w:val="0094654F"/>
    <w:rsid w:val="00946614"/>
    <w:rsid w:val="0094662C"/>
    <w:rsid w:val="00946737"/>
    <w:rsid w:val="0094688A"/>
    <w:rsid w:val="00946969"/>
    <w:rsid w:val="009469F3"/>
    <w:rsid w:val="00946D13"/>
    <w:rsid w:val="00946D54"/>
    <w:rsid w:val="00946D5E"/>
    <w:rsid w:val="009478CB"/>
    <w:rsid w:val="0094793B"/>
    <w:rsid w:val="00947A4B"/>
    <w:rsid w:val="00947B18"/>
    <w:rsid w:val="00947BE7"/>
    <w:rsid w:val="0095012E"/>
    <w:rsid w:val="0095029D"/>
    <w:rsid w:val="00950940"/>
    <w:rsid w:val="00950A9E"/>
    <w:rsid w:val="00950AF8"/>
    <w:rsid w:val="00950CE4"/>
    <w:rsid w:val="00950FDC"/>
    <w:rsid w:val="009510F2"/>
    <w:rsid w:val="00951230"/>
    <w:rsid w:val="0095137C"/>
    <w:rsid w:val="00951499"/>
    <w:rsid w:val="00951535"/>
    <w:rsid w:val="0095159A"/>
    <w:rsid w:val="0095166A"/>
    <w:rsid w:val="00951A30"/>
    <w:rsid w:val="00951AD0"/>
    <w:rsid w:val="00951B55"/>
    <w:rsid w:val="00951BA8"/>
    <w:rsid w:val="00951C16"/>
    <w:rsid w:val="00951CDB"/>
    <w:rsid w:val="00951E07"/>
    <w:rsid w:val="00952046"/>
    <w:rsid w:val="00952213"/>
    <w:rsid w:val="00952588"/>
    <w:rsid w:val="009529EE"/>
    <w:rsid w:val="00952A02"/>
    <w:rsid w:val="00952F58"/>
    <w:rsid w:val="00952F87"/>
    <w:rsid w:val="00953070"/>
    <w:rsid w:val="0095309D"/>
    <w:rsid w:val="00953372"/>
    <w:rsid w:val="00953423"/>
    <w:rsid w:val="00953483"/>
    <w:rsid w:val="009534CC"/>
    <w:rsid w:val="00953593"/>
    <w:rsid w:val="00953605"/>
    <w:rsid w:val="0095363B"/>
    <w:rsid w:val="009537E1"/>
    <w:rsid w:val="0095394C"/>
    <w:rsid w:val="00953A12"/>
    <w:rsid w:val="00953A1C"/>
    <w:rsid w:val="00953AC6"/>
    <w:rsid w:val="00953C46"/>
    <w:rsid w:val="0095401C"/>
    <w:rsid w:val="0095415B"/>
    <w:rsid w:val="0095435F"/>
    <w:rsid w:val="009544B8"/>
    <w:rsid w:val="009546A4"/>
    <w:rsid w:val="00954778"/>
    <w:rsid w:val="00954788"/>
    <w:rsid w:val="00954872"/>
    <w:rsid w:val="00954AEB"/>
    <w:rsid w:val="00954D64"/>
    <w:rsid w:val="00954DDE"/>
    <w:rsid w:val="00954EA6"/>
    <w:rsid w:val="0095513E"/>
    <w:rsid w:val="009551DA"/>
    <w:rsid w:val="00955B01"/>
    <w:rsid w:val="00955B86"/>
    <w:rsid w:val="00955EC1"/>
    <w:rsid w:val="00955F0A"/>
    <w:rsid w:val="009561C3"/>
    <w:rsid w:val="009562CC"/>
    <w:rsid w:val="009564D9"/>
    <w:rsid w:val="009564DB"/>
    <w:rsid w:val="0095663B"/>
    <w:rsid w:val="0095666C"/>
    <w:rsid w:val="0095673B"/>
    <w:rsid w:val="00956AA0"/>
    <w:rsid w:val="00956FF5"/>
    <w:rsid w:val="009571B3"/>
    <w:rsid w:val="009572A9"/>
    <w:rsid w:val="00957410"/>
    <w:rsid w:val="0095752B"/>
    <w:rsid w:val="00957673"/>
    <w:rsid w:val="00957724"/>
    <w:rsid w:val="0095782D"/>
    <w:rsid w:val="00957859"/>
    <w:rsid w:val="009579B0"/>
    <w:rsid w:val="00957B0F"/>
    <w:rsid w:val="00957E11"/>
    <w:rsid w:val="0096017B"/>
    <w:rsid w:val="0096023C"/>
    <w:rsid w:val="009602C7"/>
    <w:rsid w:val="00960595"/>
    <w:rsid w:val="009606DE"/>
    <w:rsid w:val="0096075F"/>
    <w:rsid w:val="00960A48"/>
    <w:rsid w:val="00960D00"/>
    <w:rsid w:val="00960D58"/>
    <w:rsid w:val="00960E1A"/>
    <w:rsid w:val="00960E72"/>
    <w:rsid w:val="009611A5"/>
    <w:rsid w:val="0096130C"/>
    <w:rsid w:val="00961437"/>
    <w:rsid w:val="0096158C"/>
    <w:rsid w:val="00961739"/>
    <w:rsid w:val="00961859"/>
    <w:rsid w:val="00961AD3"/>
    <w:rsid w:val="00961B19"/>
    <w:rsid w:val="00961B98"/>
    <w:rsid w:val="00961BB0"/>
    <w:rsid w:val="00961C07"/>
    <w:rsid w:val="00961F71"/>
    <w:rsid w:val="00962263"/>
    <w:rsid w:val="009622D8"/>
    <w:rsid w:val="009625F4"/>
    <w:rsid w:val="00962984"/>
    <w:rsid w:val="009629BF"/>
    <w:rsid w:val="00962A55"/>
    <w:rsid w:val="00962B54"/>
    <w:rsid w:val="00962B86"/>
    <w:rsid w:val="00962DF0"/>
    <w:rsid w:val="00962F87"/>
    <w:rsid w:val="00963215"/>
    <w:rsid w:val="0096327C"/>
    <w:rsid w:val="009633F7"/>
    <w:rsid w:val="009634FB"/>
    <w:rsid w:val="009636A7"/>
    <w:rsid w:val="009636EF"/>
    <w:rsid w:val="009636FD"/>
    <w:rsid w:val="0096378F"/>
    <w:rsid w:val="0096384E"/>
    <w:rsid w:val="0096392D"/>
    <w:rsid w:val="00963974"/>
    <w:rsid w:val="009639F7"/>
    <w:rsid w:val="00963D0F"/>
    <w:rsid w:val="00963DD2"/>
    <w:rsid w:val="00964050"/>
    <w:rsid w:val="0096419D"/>
    <w:rsid w:val="00964437"/>
    <w:rsid w:val="009645DB"/>
    <w:rsid w:val="009645E5"/>
    <w:rsid w:val="0096478B"/>
    <w:rsid w:val="00964CB9"/>
    <w:rsid w:val="00964F05"/>
    <w:rsid w:val="00964FC3"/>
    <w:rsid w:val="00965219"/>
    <w:rsid w:val="009653AE"/>
    <w:rsid w:val="009653DB"/>
    <w:rsid w:val="0096549C"/>
    <w:rsid w:val="0096597B"/>
    <w:rsid w:val="00965998"/>
    <w:rsid w:val="00965ED4"/>
    <w:rsid w:val="009662CE"/>
    <w:rsid w:val="009666BD"/>
    <w:rsid w:val="009666F7"/>
    <w:rsid w:val="00966A12"/>
    <w:rsid w:val="00966B00"/>
    <w:rsid w:val="00966B23"/>
    <w:rsid w:val="00966B29"/>
    <w:rsid w:val="00966BE0"/>
    <w:rsid w:val="00966C4D"/>
    <w:rsid w:val="00966D05"/>
    <w:rsid w:val="00966E1C"/>
    <w:rsid w:val="00966E4C"/>
    <w:rsid w:val="00966F70"/>
    <w:rsid w:val="00967109"/>
    <w:rsid w:val="009673BC"/>
    <w:rsid w:val="00967458"/>
    <w:rsid w:val="009674CE"/>
    <w:rsid w:val="009678FD"/>
    <w:rsid w:val="0096795D"/>
    <w:rsid w:val="00967974"/>
    <w:rsid w:val="00967C59"/>
    <w:rsid w:val="00967CA3"/>
    <w:rsid w:val="00967CB1"/>
    <w:rsid w:val="00967D93"/>
    <w:rsid w:val="00967EAE"/>
    <w:rsid w:val="00967FA8"/>
    <w:rsid w:val="00970061"/>
    <w:rsid w:val="0097007D"/>
    <w:rsid w:val="009701AB"/>
    <w:rsid w:val="0097023A"/>
    <w:rsid w:val="00970278"/>
    <w:rsid w:val="0097033F"/>
    <w:rsid w:val="009703FC"/>
    <w:rsid w:val="00970668"/>
    <w:rsid w:val="00970729"/>
    <w:rsid w:val="00970A19"/>
    <w:rsid w:val="00970AD2"/>
    <w:rsid w:val="00970B63"/>
    <w:rsid w:val="00970CAF"/>
    <w:rsid w:val="00971211"/>
    <w:rsid w:val="00971255"/>
    <w:rsid w:val="009713D3"/>
    <w:rsid w:val="0097145A"/>
    <w:rsid w:val="009715F4"/>
    <w:rsid w:val="0097161C"/>
    <w:rsid w:val="009716A1"/>
    <w:rsid w:val="0097177B"/>
    <w:rsid w:val="0097177E"/>
    <w:rsid w:val="00971824"/>
    <w:rsid w:val="00971925"/>
    <w:rsid w:val="00971AF7"/>
    <w:rsid w:val="00971E0C"/>
    <w:rsid w:val="00971E72"/>
    <w:rsid w:val="00971F0C"/>
    <w:rsid w:val="0097218E"/>
    <w:rsid w:val="00972226"/>
    <w:rsid w:val="009723D5"/>
    <w:rsid w:val="0097255F"/>
    <w:rsid w:val="0097269A"/>
    <w:rsid w:val="00972920"/>
    <w:rsid w:val="00972B8B"/>
    <w:rsid w:val="00972CD5"/>
    <w:rsid w:val="00972E3C"/>
    <w:rsid w:val="00972ED7"/>
    <w:rsid w:val="00973333"/>
    <w:rsid w:val="009733B6"/>
    <w:rsid w:val="00973545"/>
    <w:rsid w:val="00973676"/>
    <w:rsid w:val="00973733"/>
    <w:rsid w:val="0097374C"/>
    <w:rsid w:val="009737C7"/>
    <w:rsid w:val="00973803"/>
    <w:rsid w:val="00973953"/>
    <w:rsid w:val="00973B3A"/>
    <w:rsid w:val="00973DB0"/>
    <w:rsid w:val="00973E21"/>
    <w:rsid w:val="00973FA7"/>
    <w:rsid w:val="0097416D"/>
    <w:rsid w:val="009746B9"/>
    <w:rsid w:val="009747C4"/>
    <w:rsid w:val="009748F3"/>
    <w:rsid w:val="009749D3"/>
    <w:rsid w:val="00974D8C"/>
    <w:rsid w:val="00975133"/>
    <w:rsid w:val="009751AF"/>
    <w:rsid w:val="00975596"/>
    <w:rsid w:val="0097562B"/>
    <w:rsid w:val="0097568E"/>
    <w:rsid w:val="00975748"/>
    <w:rsid w:val="00975929"/>
    <w:rsid w:val="0097594D"/>
    <w:rsid w:val="009759A9"/>
    <w:rsid w:val="00975AE9"/>
    <w:rsid w:val="00975C4B"/>
    <w:rsid w:val="00975CE2"/>
    <w:rsid w:val="00976066"/>
    <w:rsid w:val="0097635E"/>
    <w:rsid w:val="009763EC"/>
    <w:rsid w:val="0097655D"/>
    <w:rsid w:val="00976D3B"/>
    <w:rsid w:val="00976F37"/>
    <w:rsid w:val="00976F87"/>
    <w:rsid w:val="00977095"/>
    <w:rsid w:val="00977296"/>
    <w:rsid w:val="009773DC"/>
    <w:rsid w:val="009774BA"/>
    <w:rsid w:val="009774D8"/>
    <w:rsid w:val="0097783F"/>
    <w:rsid w:val="00977A50"/>
    <w:rsid w:val="00977AC2"/>
    <w:rsid w:val="00977C59"/>
    <w:rsid w:val="00977D83"/>
    <w:rsid w:val="00977F4D"/>
    <w:rsid w:val="0098032D"/>
    <w:rsid w:val="0098044D"/>
    <w:rsid w:val="009806B2"/>
    <w:rsid w:val="0098072E"/>
    <w:rsid w:val="0098073B"/>
    <w:rsid w:val="009809CE"/>
    <w:rsid w:val="00980A9D"/>
    <w:rsid w:val="00980C14"/>
    <w:rsid w:val="00981001"/>
    <w:rsid w:val="00981251"/>
    <w:rsid w:val="0098128F"/>
    <w:rsid w:val="009812DF"/>
    <w:rsid w:val="009813EC"/>
    <w:rsid w:val="00981505"/>
    <w:rsid w:val="00981589"/>
    <w:rsid w:val="009819D0"/>
    <w:rsid w:val="00981A16"/>
    <w:rsid w:val="00981DB1"/>
    <w:rsid w:val="00981DC1"/>
    <w:rsid w:val="0098226E"/>
    <w:rsid w:val="009823F5"/>
    <w:rsid w:val="0098251F"/>
    <w:rsid w:val="00982751"/>
    <w:rsid w:val="00982888"/>
    <w:rsid w:val="0098297C"/>
    <w:rsid w:val="009829E1"/>
    <w:rsid w:val="00983100"/>
    <w:rsid w:val="009832D9"/>
    <w:rsid w:val="0098338B"/>
    <w:rsid w:val="00983414"/>
    <w:rsid w:val="0098342F"/>
    <w:rsid w:val="009835BC"/>
    <w:rsid w:val="009835E0"/>
    <w:rsid w:val="009836BB"/>
    <w:rsid w:val="009838AA"/>
    <w:rsid w:val="009839EE"/>
    <w:rsid w:val="00983C25"/>
    <w:rsid w:val="00983D2A"/>
    <w:rsid w:val="00983DF5"/>
    <w:rsid w:val="0098405C"/>
    <w:rsid w:val="009843E2"/>
    <w:rsid w:val="009844CE"/>
    <w:rsid w:val="009845A9"/>
    <w:rsid w:val="0098460B"/>
    <w:rsid w:val="00984A12"/>
    <w:rsid w:val="00984D32"/>
    <w:rsid w:val="00984DCF"/>
    <w:rsid w:val="00984F3A"/>
    <w:rsid w:val="009850FA"/>
    <w:rsid w:val="00985336"/>
    <w:rsid w:val="00985366"/>
    <w:rsid w:val="00985369"/>
    <w:rsid w:val="009854DE"/>
    <w:rsid w:val="0098561D"/>
    <w:rsid w:val="00985845"/>
    <w:rsid w:val="00985B50"/>
    <w:rsid w:val="00985C1C"/>
    <w:rsid w:val="00985F28"/>
    <w:rsid w:val="00986031"/>
    <w:rsid w:val="009860D9"/>
    <w:rsid w:val="00986197"/>
    <w:rsid w:val="00986349"/>
    <w:rsid w:val="009863B7"/>
    <w:rsid w:val="009868A5"/>
    <w:rsid w:val="009868B6"/>
    <w:rsid w:val="00986A1B"/>
    <w:rsid w:val="00986B9D"/>
    <w:rsid w:val="00986C69"/>
    <w:rsid w:val="00986FAE"/>
    <w:rsid w:val="00987019"/>
    <w:rsid w:val="00987095"/>
    <w:rsid w:val="009873D7"/>
    <w:rsid w:val="0098774E"/>
    <w:rsid w:val="009900E8"/>
    <w:rsid w:val="00990246"/>
    <w:rsid w:val="009904EF"/>
    <w:rsid w:val="009906B0"/>
    <w:rsid w:val="0099086A"/>
    <w:rsid w:val="00990955"/>
    <w:rsid w:val="00990A61"/>
    <w:rsid w:val="00990A75"/>
    <w:rsid w:val="00990B14"/>
    <w:rsid w:val="00990EE7"/>
    <w:rsid w:val="00991028"/>
    <w:rsid w:val="0099120D"/>
    <w:rsid w:val="0099144E"/>
    <w:rsid w:val="009916DB"/>
    <w:rsid w:val="0099188F"/>
    <w:rsid w:val="00991904"/>
    <w:rsid w:val="0099196E"/>
    <w:rsid w:val="00991BFF"/>
    <w:rsid w:val="00991CC1"/>
    <w:rsid w:val="00991D0B"/>
    <w:rsid w:val="00991E79"/>
    <w:rsid w:val="00991FB1"/>
    <w:rsid w:val="0099212F"/>
    <w:rsid w:val="00992168"/>
    <w:rsid w:val="0099235C"/>
    <w:rsid w:val="0099249A"/>
    <w:rsid w:val="0099252E"/>
    <w:rsid w:val="00992682"/>
    <w:rsid w:val="00992C45"/>
    <w:rsid w:val="00992C4A"/>
    <w:rsid w:val="00992CA5"/>
    <w:rsid w:val="00992CE1"/>
    <w:rsid w:val="00992CEC"/>
    <w:rsid w:val="00992D2E"/>
    <w:rsid w:val="00992DAB"/>
    <w:rsid w:val="00992E7D"/>
    <w:rsid w:val="00993039"/>
    <w:rsid w:val="0099326C"/>
    <w:rsid w:val="00993517"/>
    <w:rsid w:val="00993667"/>
    <w:rsid w:val="009939BA"/>
    <w:rsid w:val="0099463D"/>
    <w:rsid w:val="0099468C"/>
    <w:rsid w:val="00994722"/>
    <w:rsid w:val="0099478F"/>
    <w:rsid w:val="009947C7"/>
    <w:rsid w:val="00994A30"/>
    <w:rsid w:val="00994D52"/>
    <w:rsid w:val="0099509A"/>
    <w:rsid w:val="0099518D"/>
    <w:rsid w:val="00995289"/>
    <w:rsid w:val="0099535F"/>
    <w:rsid w:val="0099578F"/>
    <w:rsid w:val="00995A69"/>
    <w:rsid w:val="00995AF8"/>
    <w:rsid w:val="00996044"/>
    <w:rsid w:val="0099638D"/>
    <w:rsid w:val="009965FA"/>
    <w:rsid w:val="00996D1D"/>
    <w:rsid w:val="00996DED"/>
    <w:rsid w:val="009970D0"/>
    <w:rsid w:val="009970D7"/>
    <w:rsid w:val="0099711C"/>
    <w:rsid w:val="0099717D"/>
    <w:rsid w:val="009978C7"/>
    <w:rsid w:val="00997C45"/>
    <w:rsid w:val="00997CBD"/>
    <w:rsid w:val="00997D26"/>
    <w:rsid w:val="00997F72"/>
    <w:rsid w:val="00997F97"/>
    <w:rsid w:val="009A0008"/>
    <w:rsid w:val="009A005F"/>
    <w:rsid w:val="009A00ED"/>
    <w:rsid w:val="009A00F9"/>
    <w:rsid w:val="009A04CC"/>
    <w:rsid w:val="009A0536"/>
    <w:rsid w:val="009A056A"/>
    <w:rsid w:val="009A05D6"/>
    <w:rsid w:val="009A0894"/>
    <w:rsid w:val="009A08FD"/>
    <w:rsid w:val="009A0AB3"/>
    <w:rsid w:val="009A0ABD"/>
    <w:rsid w:val="009A0BCD"/>
    <w:rsid w:val="009A0F09"/>
    <w:rsid w:val="009A1025"/>
    <w:rsid w:val="009A1088"/>
    <w:rsid w:val="009A13B3"/>
    <w:rsid w:val="009A19B7"/>
    <w:rsid w:val="009A1BC8"/>
    <w:rsid w:val="009A1D09"/>
    <w:rsid w:val="009A1D96"/>
    <w:rsid w:val="009A1F1E"/>
    <w:rsid w:val="009A23BB"/>
    <w:rsid w:val="009A24A8"/>
    <w:rsid w:val="009A26A3"/>
    <w:rsid w:val="009A2725"/>
    <w:rsid w:val="009A273A"/>
    <w:rsid w:val="009A2856"/>
    <w:rsid w:val="009A29DC"/>
    <w:rsid w:val="009A2A4C"/>
    <w:rsid w:val="009A2B42"/>
    <w:rsid w:val="009A2C65"/>
    <w:rsid w:val="009A2EC1"/>
    <w:rsid w:val="009A31A5"/>
    <w:rsid w:val="009A33BC"/>
    <w:rsid w:val="009A3408"/>
    <w:rsid w:val="009A348D"/>
    <w:rsid w:val="009A35B5"/>
    <w:rsid w:val="009A35C5"/>
    <w:rsid w:val="009A3622"/>
    <w:rsid w:val="009A37A9"/>
    <w:rsid w:val="009A39C3"/>
    <w:rsid w:val="009A3A45"/>
    <w:rsid w:val="009A3A84"/>
    <w:rsid w:val="009A3BE0"/>
    <w:rsid w:val="009A3DF0"/>
    <w:rsid w:val="009A3F9E"/>
    <w:rsid w:val="009A4038"/>
    <w:rsid w:val="009A40B9"/>
    <w:rsid w:val="009A417D"/>
    <w:rsid w:val="009A41B1"/>
    <w:rsid w:val="009A4306"/>
    <w:rsid w:val="009A4377"/>
    <w:rsid w:val="009A45E6"/>
    <w:rsid w:val="009A460C"/>
    <w:rsid w:val="009A46A1"/>
    <w:rsid w:val="009A46BA"/>
    <w:rsid w:val="009A4946"/>
    <w:rsid w:val="009A4A06"/>
    <w:rsid w:val="009A4A40"/>
    <w:rsid w:val="009A4AC9"/>
    <w:rsid w:val="009A4B8F"/>
    <w:rsid w:val="009A4CF9"/>
    <w:rsid w:val="009A4DA4"/>
    <w:rsid w:val="009A4DB5"/>
    <w:rsid w:val="009A4E95"/>
    <w:rsid w:val="009A4EE1"/>
    <w:rsid w:val="009A5059"/>
    <w:rsid w:val="009A50F6"/>
    <w:rsid w:val="009A510B"/>
    <w:rsid w:val="009A5111"/>
    <w:rsid w:val="009A51DB"/>
    <w:rsid w:val="009A543D"/>
    <w:rsid w:val="009A5773"/>
    <w:rsid w:val="009A5A6F"/>
    <w:rsid w:val="009A5B14"/>
    <w:rsid w:val="009A6068"/>
    <w:rsid w:val="009A61A3"/>
    <w:rsid w:val="009A63DC"/>
    <w:rsid w:val="009A6482"/>
    <w:rsid w:val="009A681A"/>
    <w:rsid w:val="009A6ADB"/>
    <w:rsid w:val="009A6B13"/>
    <w:rsid w:val="009A6EA6"/>
    <w:rsid w:val="009A6F77"/>
    <w:rsid w:val="009A7042"/>
    <w:rsid w:val="009A742A"/>
    <w:rsid w:val="009A75CB"/>
    <w:rsid w:val="009A762C"/>
    <w:rsid w:val="009A787D"/>
    <w:rsid w:val="009A7893"/>
    <w:rsid w:val="009A7CC7"/>
    <w:rsid w:val="009A7F05"/>
    <w:rsid w:val="009A7F9F"/>
    <w:rsid w:val="009B0189"/>
    <w:rsid w:val="009B08C0"/>
    <w:rsid w:val="009B0A2A"/>
    <w:rsid w:val="009B0AE8"/>
    <w:rsid w:val="009B0D5A"/>
    <w:rsid w:val="009B0F2C"/>
    <w:rsid w:val="009B0FD8"/>
    <w:rsid w:val="009B1093"/>
    <w:rsid w:val="009B1098"/>
    <w:rsid w:val="009B10E6"/>
    <w:rsid w:val="009B1103"/>
    <w:rsid w:val="009B1330"/>
    <w:rsid w:val="009B1773"/>
    <w:rsid w:val="009B17FC"/>
    <w:rsid w:val="009B1CD9"/>
    <w:rsid w:val="009B1EF0"/>
    <w:rsid w:val="009B1F0A"/>
    <w:rsid w:val="009B21C1"/>
    <w:rsid w:val="009B2200"/>
    <w:rsid w:val="009B25C9"/>
    <w:rsid w:val="009B26ED"/>
    <w:rsid w:val="009B29C1"/>
    <w:rsid w:val="009B2B38"/>
    <w:rsid w:val="009B2DAB"/>
    <w:rsid w:val="009B2FC9"/>
    <w:rsid w:val="009B32A7"/>
    <w:rsid w:val="009B32B8"/>
    <w:rsid w:val="009B3324"/>
    <w:rsid w:val="009B3636"/>
    <w:rsid w:val="009B3CD9"/>
    <w:rsid w:val="009B3D54"/>
    <w:rsid w:val="009B3D8D"/>
    <w:rsid w:val="009B3DFE"/>
    <w:rsid w:val="009B3FBC"/>
    <w:rsid w:val="009B4508"/>
    <w:rsid w:val="009B474C"/>
    <w:rsid w:val="009B47BC"/>
    <w:rsid w:val="009B4949"/>
    <w:rsid w:val="009B4972"/>
    <w:rsid w:val="009B49C6"/>
    <w:rsid w:val="009B4C02"/>
    <w:rsid w:val="009B4CD9"/>
    <w:rsid w:val="009B4D2E"/>
    <w:rsid w:val="009B4DAD"/>
    <w:rsid w:val="009B500C"/>
    <w:rsid w:val="009B53F3"/>
    <w:rsid w:val="009B58E2"/>
    <w:rsid w:val="009B59EC"/>
    <w:rsid w:val="009B5D66"/>
    <w:rsid w:val="009B5D88"/>
    <w:rsid w:val="009B5DDA"/>
    <w:rsid w:val="009B5FF0"/>
    <w:rsid w:val="009B6179"/>
    <w:rsid w:val="009B61EE"/>
    <w:rsid w:val="009B6350"/>
    <w:rsid w:val="009B63F9"/>
    <w:rsid w:val="009B666B"/>
    <w:rsid w:val="009B680F"/>
    <w:rsid w:val="009B68E1"/>
    <w:rsid w:val="009B6D0A"/>
    <w:rsid w:val="009B6F27"/>
    <w:rsid w:val="009B70BB"/>
    <w:rsid w:val="009B793D"/>
    <w:rsid w:val="009B7E76"/>
    <w:rsid w:val="009B7E8C"/>
    <w:rsid w:val="009B7ED2"/>
    <w:rsid w:val="009B7F2D"/>
    <w:rsid w:val="009C01D2"/>
    <w:rsid w:val="009C0681"/>
    <w:rsid w:val="009C0979"/>
    <w:rsid w:val="009C0C7E"/>
    <w:rsid w:val="009C0D1F"/>
    <w:rsid w:val="009C0EE4"/>
    <w:rsid w:val="009C0F59"/>
    <w:rsid w:val="009C1044"/>
    <w:rsid w:val="009C1064"/>
    <w:rsid w:val="009C11B4"/>
    <w:rsid w:val="009C13BC"/>
    <w:rsid w:val="009C156D"/>
    <w:rsid w:val="009C1769"/>
    <w:rsid w:val="009C1A70"/>
    <w:rsid w:val="009C1B03"/>
    <w:rsid w:val="009C1D3D"/>
    <w:rsid w:val="009C1EFF"/>
    <w:rsid w:val="009C2233"/>
    <w:rsid w:val="009C2BEC"/>
    <w:rsid w:val="009C2D1D"/>
    <w:rsid w:val="009C2D4F"/>
    <w:rsid w:val="009C2E12"/>
    <w:rsid w:val="009C2FC0"/>
    <w:rsid w:val="009C3019"/>
    <w:rsid w:val="009C3026"/>
    <w:rsid w:val="009C3125"/>
    <w:rsid w:val="009C312C"/>
    <w:rsid w:val="009C33D3"/>
    <w:rsid w:val="009C34CC"/>
    <w:rsid w:val="009C381D"/>
    <w:rsid w:val="009C3B55"/>
    <w:rsid w:val="009C3BCC"/>
    <w:rsid w:val="009C3CF4"/>
    <w:rsid w:val="009C3E28"/>
    <w:rsid w:val="009C3E6E"/>
    <w:rsid w:val="009C40A5"/>
    <w:rsid w:val="009C42D2"/>
    <w:rsid w:val="009C4317"/>
    <w:rsid w:val="009C43A0"/>
    <w:rsid w:val="009C43B5"/>
    <w:rsid w:val="009C44A1"/>
    <w:rsid w:val="009C468C"/>
    <w:rsid w:val="009C4AA2"/>
    <w:rsid w:val="009C4B26"/>
    <w:rsid w:val="009C4B4B"/>
    <w:rsid w:val="009C4B76"/>
    <w:rsid w:val="009C4E05"/>
    <w:rsid w:val="009C4EDA"/>
    <w:rsid w:val="009C4EF1"/>
    <w:rsid w:val="009C57CA"/>
    <w:rsid w:val="009C5BE4"/>
    <w:rsid w:val="009C5C5E"/>
    <w:rsid w:val="009C5D5E"/>
    <w:rsid w:val="009C5F25"/>
    <w:rsid w:val="009C615B"/>
    <w:rsid w:val="009C618F"/>
    <w:rsid w:val="009C6257"/>
    <w:rsid w:val="009C63D8"/>
    <w:rsid w:val="009C66D3"/>
    <w:rsid w:val="009C6892"/>
    <w:rsid w:val="009C6CC1"/>
    <w:rsid w:val="009C6CC2"/>
    <w:rsid w:val="009C6D8A"/>
    <w:rsid w:val="009C7420"/>
    <w:rsid w:val="009C7688"/>
    <w:rsid w:val="009D00F1"/>
    <w:rsid w:val="009D03B4"/>
    <w:rsid w:val="009D0500"/>
    <w:rsid w:val="009D05AA"/>
    <w:rsid w:val="009D0676"/>
    <w:rsid w:val="009D07EC"/>
    <w:rsid w:val="009D08EB"/>
    <w:rsid w:val="009D0EEA"/>
    <w:rsid w:val="009D121A"/>
    <w:rsid w:val="009D1591"/>
    <w:rsid w:val="009D1623"/>
    <w:rsid w:val="009D1655"/>
    <w:rsid w:val="009D16EE"/>
    <w:rsid w:val="009D19A6"/>
    <w:rsid w:val="009D1C50"/>
    <w:rsid w:val="009D1CA0"/>
    <w:rsid w:val="009D1DF5"/>
    <w:rsid w:val="009D1F1B"/>
    <w:rsid w:val="009D20EE"/>
    <w:rsid w:val="009D21A0"/>
    <w:rsid w:val="009D22F9"/>
    <w:rsid w:val="009D22FB"/>
    <w:rsid w:val="009D23CC"/>
    <w:rsid w:val="009D2411"/>
    <w:rsid w:val="009D263D"/>
    <w:rsid w:val="009D2691"/>
    <w:rsid w:val="009D272B"/>
    <w:rsid w:val="009D2738"/>
    <w:rsid w:val="009D275B"/>
    <w:rsid w:val="009D2AF5"/>
    <w:rsid w:val="009D2B29"/>
    <w:rsid w:val="009D2CDB"/>
    <w:rsid w:val="009D2DD9"/>
    <w:rsid w:val="009D2EB5"/>
    <w:rsid w:val="009D2F0B"/>
    <w:rsid w:val="009D32CA"/>
    <w:rsid w:val="009D338F"/>
    <w:rsid w:val="009D356A"/>
    <w:rsid w:val="009D36C3"/>
    <w:rsid w:val="009D377F"/>
    <w:rsid w:val="009D3855"/>
    <w:rsid w:val="009D38F8"/>
    <w:rsid w:val="009D39B4"/>
    <w:rsid w:val="009D3E15"/>
    <w:rsid w:val="009D41B1"/>
    <w:rsid w:val="009D42BB"/>
    <w:rsid w:val="009D4630"/>
    <w:rsid w:val="009D489B"/>
    <w:rsid w:val="009D494B"/>
    <w:rsid w:val="009D4981"/>
    <w:rsid w:val="009D4E66"/>
    <w:rsid w:val="009D52D1"/>
    <w:rsid w:val="009D559C"/>
    <w:rsid w:val="009D55D2"/>
    <w:rsid w:val="009D5876"/>
    <w:rsid w:val="009D5AC8"/>
    <w:rsid w:val="009D5B2B"/>
    <w:rsid w:val="009D5CB0"/>
    <w:rsid w:val="009D5DD4"/>
    <w:rsid w:val="009D5E07"/>
    <w:rsid w:val="009D5F90"/>
    <w:rsid w:val="009D6000"/>
    <w:rsid w:val="009D603B"/>
    <w:rsid w:val="009D6454"/>
    <w:rsid w:val="009D645B"/>
    <w:rsid w:val="009D6503"/>
    <w:rsid w:val="009D6544"/>
    <w:rsid w:val="009D6A7C"/>
    <w:rsid w:val="009D6CDB"/>
    <w:rsid w:val="009D6F56"/>
    <w:rsid w:val="009D7091"/>
    <w:rsid w:val="009D7115"/>
    <w:rsid w:val="009D7308"/>
    <w:rsid w:val="009D74CD"/>
    <w:rsid w:val="009D7710"/>
    <w:rsid w:val="009D7728"/>
    <w:rsid w:val="009D788A"/>
    <w:rsid w:val="009D7920"/>
    <w:rsid w:val="009D7A2C"/>
    <w:rsid w:val="009D7A74"/>
    <w:rsid w:val="009D7A9A"/>
    <w:rsid w:val="009D7AD2"/>
    <w:rsid w:val="009D7AF5"/>
    <w:rsid w:val="009D7B4C"/>
    <w:rsid w:val="009D7CB4"/>
    <w:rsid w:val="009D7DD3"/>
    <w:rsid w:val="009D7E4B"/>
    <w:rsid w:val="009E0017"/>
    <w:rsid w:val="009E004E"/>
    <w:rsid w:val="009E01B1"/>
    <w:rsid w:val="009E021A"/>
    <w:rsid w:val="009E02B8"/>
    <w:rsid w:val="009E0378"/>
    <w:rsid w:val="009E0393"/>
    <w:rsid w:val="009E0578"/>
    <w:rsid w:val="009E07F5"/>
    <w:rsid w:val="009E08E1"/>
    <w:rsid w:val="009E08E3"/>
    <w:rsid w:val="009E0930"/>
    <w:rsid w:val="009E0957"/>
    <w:rsid w:val="009E09C6"/>
    <w:rsid w:val="009E09CD"/>
    <w:rsid w:val="009E0B6F"/>
    <w:rsid w:val="009E0DB6"/>
    <w:rsid w:val="009E1089"/>
    <w:rsid w:val="009E162C"/>
    <w:rsid w:val="009E18D5"/>
    <w:rsid w:val="009E1997"/>
    <w:rsid w:val="009E19E3"/>
    <w:rsid w:val="009E19F9"/>
    <w:rsid w:val="009E1BD6"/>
    <w:rsid w:val="009E1D65"/>
    <w:rsid w:val="009E20F1"/>
    <w:rsid w:val="009E2682"/>
    <w:rsid w:val="009E29E0"/>
    <w:rsid w:val="009E2CDD"/>
    <w:rsid w:val="009E2D71"/>
    <w:rsid w:val="009E2F34"/>
    <w:rsid w:val="009E2FC3"/>
    <w:rsid w:val="009E31A0"/>
    <w:rsid w:val="009E3271"/>
    <w:rsid w:val="009E330C"/>
    <w:rsid w:val="009E379A"/>
    <w:rsid w:val="009E3A6F"/>
    <w:rsid w:val="009E3DE7"/>
    <w:rsid w:val="009E3E04"/>
    <w:rsid w:val="009E3F42"/>
    <w:rsid w:val="009E401F"/>
    <w:rsid w:val="009E4215"/>
    <w:rsid w:val="009E442D"/>
    <w:rsid w:val="009E4603"/>
    <w:rsid w:val="009E46DD"/>
    <w:rsid w:val="009E4714"/>
    <w:rsid w:val="009E490E"/>
    <w:rsid w:val="009E4AFF"/>
    <w:rsid w:val="009E4CB2"/>
    <w:rsid w:val="009E4DF4"/>
    <w:rsid w:val="009E4E1C"/>
    <w:rsid w:val="009E4E66"/>
    <w:rsid w:val="009E4FE9"/>
    <w:rsid w:val="009E510B"/>
    <w:rsid w:val="009E5121"/>
    <w:rsid w:val="009E5128"/>
    <w:rsid w:val="009E52B4"/>
    <w:rsid w:val="009E5448"/>
    <w:rsid w:val="009E5527"/>
    <w:rsid w:val="009E5730"/>
    <w:rsid w:val="009E583E"/>
    <w:rsid w:val="009E59CD"/>
    <w:rsid w:val="009E5BE5"/>
    <w:rsid w:val="009E5CA8"/>
    <w:rsid w:val="009E5D10"/>
    <w:rsid w:val="009E5DAC"/>
    <w:rsid w:val="009E60EA"/>
    <w:rsid w:val="009E62D2"/>
    <w:rsid w:val="009E62F4"/>
    <w:rsid w:val="009E6419"/>
    <w:rsid w:val="009E64DE"/>
    <w:rsid w:val="009E65F0"/>
    <w:rsid w:val="009E6647"/>
    <w:rsid w:val="009E664A"/>
    <w:rsid w:val="009E68EE"/>
    <w:rsid w:val="009E6AC1"/>
    <w:rsid w:val="009E6BA2"/>
    <w:rsid w:val="009E6BBA"/>
    <w:rsid w:val="009E6C69"/>
    <w:rsid w:val="009E6C78"/>
    <w:rsid w:val="009E6D87"/>
    <w:rsid w:val="009E6DE0"/>
    <w:rsid w:val="009E6E18"/>
    <w:rsid w:val="009E7032"/>
    <w:rsid w:val="009E70E0"/>
    <w:rsid w:val="009E7243"/>
    <w:rsid w:val="009E765E"/>
    <w:rsid w:val="009E7717"/>
    <w:rsid w:val="009E7BE6"/>
    <w:rsid w:val="009E7E85"/>
    <w:rsid w:val="009E7EB1"/>
    <w:rsid w:val="009E7F1B"/>
    <w:rsid w:val="009F000F"/>
    <w:rsid w:val="009F005B"/>
    <w:rsid w:val="009F00F3"/>
    <w:rsid w:val="009F01C0"/>
    <w:rsid w:val="009F03D4"/>
    <w:rsid w:val="009F03FB"/>
    <w:rsid w:val="009F086D"/>
    <w:rsid w:val="009F0B09"/>
    <w:rsid w:val="009F0C05"/>
    <w:rsid w:val="009F0EF8"/>
    <w:rsid w:val="009F100A"/>
    <w:rsid w:val="009F116A"/>
    <w:rsid w:val="009F11B0"/>
    <w:rsid w:val="009F1218"/>
    <w:rsid w:val="009F16E4"/>
    <w:rsid w:val="009F17DA"/>
    <w:rsid w:val="009F1DBC"/>
    <w:rsid w:val="009F1F75"/>
    <w:rsid w:val="009F210A"/>
    <w:rsid w:val="009F2319"/>
    <w:rsid w:val="009F2369"/>
    <w:rsid w:val="009F24F4"/>
    <w:rsid w:val="009F27C9"/>
    <w:rsid w:val="009F27D1"/>
    <w:rsid w:val="009F2A99"/>
    <w:rsid w:val="009F2C9F"/>
    <w:rsid w:val="009F3018"/>
    <w:rsid w:val="009F314A"/>
    <w:rsid w:val="009F3478"/>
    <w:rsid w:val="009F35AE"/>
    <w:rsid w:val="009F35CC"/>
    <w:rsid w:val="009F37DB"/>
    <w:rsid w:val="009F3815"/>
    <w:rsid w:val="009F3A0B"/>
    <w:rsid w:val="009F3C56"/>
    <w:rsid w:val="009F3E1B"/>
    <w:rsid w:val="009F3E64"/>
    <w:rsid w:val="009F3EA7"/>
    <w:rsid w:val="009F3EF9"/>
    <w:rsid w:val="009F3FE5"/>
    <w:rsid w:val="009F4140"/>
    <w:rsid w:val="009F41AA"/>
    <w:rsid w:val="009F4209"/>
    <w:rsid w:val="009F43D0"/>
    <w:rsid w:val="009F44FC"/>
    <w:rsid w:val="009F47BA"/>
    <w:rsid w:val="009F4A2B"/>
    <w:rsid w:val="009F4A43"/>
    <w:rsid w:val="009F4A9F"/>
    <w:rsid w:val="009F4AE5"/>
    <w:rsid w:val="009F4B6B"/>
    <w:rsid w:val="009F4BBC"/>
    <w:rsid w:val="009F4D15"/>
    <w:rsid w:val="009F4D89"/>
    <w:rsid w:val="009F5166"/>
    <w:rsid w:val="009F531F"/>
    <w:rsid w:val="009F54E1"/>
    <w:rsid w:val="009F559A"/>
    <w:rsid w:val="009F59BC"/>
    <w:rsid w:val="009F59D6"/>
    <w:rsid w:val="009F5CF0"/>
    <w:rsid w:val="009F6100"/>
    <w:rsid w:val="009F6241"/>
    <w:rsid w:val="009F6335"/>
    <w:rsid w:val="009F63AE"/>
    <w:rsid w:val="009F63E6"/>
    <w:rsid w:val="009F6524"/>
    <w:rsid w:val="009F658D"/>
    <w:rsid w:val="009F676C"/>
    <w:rsid w:val="009F6ACD"/>
    <w:rsid w:val="009F6C0C"/>
    <w:rsid w:val="009F6DDD"/>
    <w:rsid w:val="009F70A6"/>
    <w:rsid w:val="009F72B6"/>
    <w:rsid w:val="009F736F"/>
    <w:rsid w:val="009F73DB"/>
    <w:rsid w:val="009F759D"/>
    <w:rsid w:val="009F762D"/>
    <w:rsid w:val="009F7696"/>
    <w:rsid w:val="009F792B"/>
    <w:rsid w:val="009F7979"/>
    <w:rsid w:val="009F7B3D"/>
    <w:rsid w:val="00A00126"/>
    <w:rsid w:val="00A001E6"/>
    <w:rsid w:val="00A0035C"/>
    <w:rsid w:val="00A00382"/>
    <w:rsid w:val="00A003B2"/>
    <w:rsid w:val="00A00470"/>
    <w:rsid w:val="00A0049B"/>
    <w:rsid w:val="00A006DC"/>
    <w:rsid w:val="00A006E6"/>
    <w:rsid w:val="00A00948"/>
    <w:rsid w:val="00A00ADA"/>
    <w:rsid w:val="00A00BB2"/>
    <w:rsid w:val="00A00CCF"/>
    <w:rsid w:val="00A00EC9"/>
    <w:rsid w:val="00A00F9A"/>
    <w:rsid w:val="00A0149D"/>
    <w:rsid w:val="00A014CC"/>
    <w:rsid w:val="00A01925"/>
    <w:rsid w:val="00A01A4C"/>
    <w:rsid w:val="00A01AC3"/>
    <w:rsid w:val="00A01C53"/>
    <w:rsid w:val="00A020B1"/>
    <w:rsid w:val="00A023EB"/>
    <w:rsid w:val="00A024C2"/>
    <w:rsid w:val="00A024EA"/>
    <w:rsid w:val="00A02648"/>
    <w:rsid w:val="00A0278A"/>
    <w:rsid w:val="00A02B5F"/>
    <w:rsid w:val="00A02C0F"/>
    <w:rsid w:val="00A02DD1"/>
    <w:rsid w:val="00A02E36"/>
    <w:rsid w:val="00A02F4C"/>
    <w:rsid w:val="00A030C9"/>
    <w:rsid w:val="00A03151"/>
    <w:rsid w:val="00A032E1"/>
    <w:rsid w:val="00A035E2"/>
    <w:rsid w:val="00A035F7"/>
    <w:rsid w:val="00A0361F"/>
    <w:rsid w:val="00A04083"/>
    <w:rsid w:val="00A040C2"/>
    <w:rsid w:val="00A0415B"/>
    <w:rsid w:val="00A042FC"/>
    <w:rsid w:val="00A0439C"/>
    <w:rsid w:val="00A043AD"/>
    <w:rsid w:val="00A044C4"/>
    <w:rsid w:val="00A0460A"/>
    <w:rsid w:val="00A04678"/>
    <w:rsid w:val="00A04790"/>
    <w:rsid w:val="00A04D66"/>
    <w:rsid w:val="00A04D69"/>
    <w:rsid w:val="00A04F0C"/>
    <w:rsid w:val="00A0504C"/>
    <w:rsid w:val="00A051AA"/>
    <w:rsid w:val="00A0534D"/>
    <w:rsid w:val="00A05458"/>
    <w:rsid w:val="00A05544"/>
    <w:rsid w:val="00A056B8"/>
    <w:rsid w:val="00A05E3E"/>
    <w:rsid w:val="00A06093"/>
    <w:rsid w:val="00A06205"/>
    <w:rsid w:val="00A0629A"/>
    <w:rsid w:val="00A06526"/>
    <w:rsid w:val="00A06539"/>
    <w:rsid w:val="00A0655E"/>
    <w:rsid w:val="00A065E6"/>
    <w:rsid w:val="00A06BD6"/>
    <w:rsid w:val="00A06E40"/>
    <w:rsid w:val="00A06E99"/>
    <w:rsid w:val="00A073B5"/>
    <w:rsid w:val="00A075AB"/>
    <w:rsid w:val="00A07693"/>
    <w:rsid w:val="00A076F4"/>
    <w:rsid w:val="00A077B5"/>
    <w:rsid w:val="00A07AAE"/>
    <w:rsid w:val="00A07B9D"/>
    <w:rsid w:val="00A07DCF"/>
    <w:rsid w:val="00A100A2"/>
    <w:rsid w:val="00A10156"/>
    <w:rsid w:val="00A103AE"/>
    <w:rsid w:val="00A1048C"/>
    <w:rsid w:val="00A10567"/>
    <w:rsid w:val="00A1068E"/>
    <w:rsid w:val="00A10713"/>
    <w:rsid w:val="00A10A5F"/>
    <w:rsid w:val="00A10BAA"/>
    <w:rsid w:val="00A1123D"/>
    <w:rsid w:val="00A1135D"/>
    <w:rsid w:val="00A11741"/>
    <w:rsid w:val="00A11849"/>
    <w:rsid w:val="00A11E75"/>
    <w:rsid w:val="00A11E91"/>
    <w:rsid w:val="00A11F49"/>
    <w:rsid w:val="00A11FFA"/>
    <w:rsid w:val="00A12197"/>
    <w:rsid w:val="00A122DA"/>
    <w:rsid w:val="00A123B3"/>
    <w:rsid w:val="00A1240C"/>
    <w:rsid w:val="00A12487"/>
    <w:rsid w:val="00A12505"/>
    <w:rsid w:val="00A12580"/>
    <w:rsid w:val="00A12597"/>
    <w:rsid w:val="00A129B2"/>
    <w:rsid w:val="00A129F9"/>
    <w:rsid w:val="00A12A00"/>
    <w:rsid w:val="00A12D4A"/>
    <w:rsid w:val="00A12D60"/>
    <w:rsid w:val="00A1301D"/>
    <w:rsid w:val="00A1309C"/>
    <w:rsid w:val="00A13137"/>
    <w:rsid w:val="00A134FB"/>
    <w:rsid w:val="00A1350E"/>
    <w:rsid w:val="00A136F6"/>
    <w:rsid w:val="00A137A4"/>
    <w:rsid w:val="00A13AD6"/>
    <w:rsid w:val="00A13AE6"/>
    <w:rsid w:val="00A13DB1"/>
    <w:rsid w:val="00A13F27"/>
    <w:rsid w:val="00A13FCC"/>
    <w:rsid w:val="00A14115"/>
    <w:rsid w:val="00A14284"/>
    <w:rsid w:val="00A1433D"/>
    <w:rsid w:val="00A14443"/>
    <w:rsid w:val="00A14847"/>
    <w:rsid w:val="00A14BF0"/>
    <w:rsid w:val="00A14D45"/>
    <w:rsid w:val="00A14F86"/>
    <w:rsid w:val="00A14FE1"/>
    <w:rsid w:val="00A1507D"/>
    <w:rsid w:val="00A153D9"/>
    <w:rsid w:val="00A1568A"/>
    <w:rsid w:val="00A1580B"/>
    <w:rsid w:val="00A1589B"/>
    <w:rsid w:val="00A15AF3"/>
    <w:rsid w:val="00A15E4E"/>
    <w:rsid w:val="00A15F3B"/>
    <w:rsid w:val="00A16029"/>
    <w:rsid w:val="00A1621E"/>
    <w:rsid w:val="00A162CF"/>
    <w:rsid w:val="00A1636E"/>
    <w:rsid w:val="00A16373"/>
    <w:rsid w:val="00A163D4"/>
    <w:rsid w:val="00A165E5"/>
    <w:rsid w:val="00A16797"/>
    <w:rsid w:val="00A167D7"/>
    <w:rsid w:val="00A16860"/>
    <w:rsid w:val="00A1692B"/>
    <w:rsid w:val="00A16990"/>
    <w:rsid w:val="00A16C80"/>
    <w:rsid w:val="00A16F9A"/>
    <w:rsid w:val="00A170AE"/>
    <w:rsid w:val="00A1717F"/>
    <w:rsid w:val="00A17222"/>
    <w:rsid w:val="00A172E5"/>
    <w:rsid w:val="00A173B7"/>
    <w:rsid w:val="00A17819"/>
    <w:rsid w:val="00A179A0"/>
    <w:rsid w:val="00A17A5C"/>
    <w:rsid w:val="00A17B0B"/>
    <w:rsid w:val="00A17C60"/>
    <w:rsid w:val="00A17F39"/>
    <w:rsid w:val="00A2003D"/>
    <w:rsid w:val="00A20058"/>
    <w:rsid w:val="00A200E2"/>
    <w:rsid w:val="00A20283"/>
    <w:rsid w:val="00A20377"/>
    <w:rsid w:val="00A2039E"/>
    <w:rsid w:val="00A20A04"/>
    <w:rsid w:val="00A20C5E"/>
    <w:rsid w:val="00A20C6B"/>
    <w:rsid w:val="00A211ED"/>
    <w:rsid w:val="00A2146F"/>
    <w:rsid w:val="00A217DD"/>
    <w:rsid w:val="00A218BB"/>
    <w:rsid w:val="00A219BF"/>
    <w:rsid w:val="00A219C7"/>
    <w:rsid w:val="00A21AE0"/>
    <w:rsid w:val="00A21D5C"/>
    <w:rsid w:val="00A21DEE"/>
    <w:rsid w:val="00A21F12"/>
    <w:rsid w:val="00A221F7"/>
    <w:rsid w:val="00A22244"/>
    <w:rsid w:val="00A2228B"/>
    <w:rsid w:val="00A22323"/>
    <w:rsid w:val="00A225B9"/>
    <w:rsid w:val="00A22686"/>
    <w:rsid w:val="00A22814"/>
    <w:rsid w:val="00A22977"/>
    <w:rsid w:val="00A22BC3"/>
    <w:rsid w:val="00A22EC8"/>
    <w:rsid w:val="00A22F36"/>
    <w:rsid w:val="00A238AE"/>
    <w:rsid w:val="00A23CA3"/>
    <w:rsid w:val="00A23E38"/>
    <w:rsid w:val="00A23E9C"/>
    <w:rsid w:val="00A24329"/>
    <w:rsid w:val="00A24344"/>
    <w:rsid w:val="00A243B6"/>
    <w:rsid w:val="00A247F5"/>
    <w:rsid w:val="00A2480D"/>
    <w:rsid w:val="00A24865"/>
    <w:rsid w:val="00A248DB"/>
    <w:rsid w:val="00A24C28"/>
    <w:rsid w:val="00A2502C"/>
    <w:rsid w:val="00A2502F"/>
    <w:rsid w:val="00A251B3"/>
    <w:rsid w:val="00A25326"/>
    <w:rsid w:val="00A254F5"/>
    <w:rsid w:val="00A25595"/>
    <w:rsid w:val="00A256BA"/>
    <w:rsid w:val="00A25895"/>
    <w:rsid w:val="00A25C08"/>
    <w:rsid w:val="00A25C6C"/>
    <w:rsid w:val="00A26007"/>
    <w:rsid w:val="00A264FC"/>
    <w:rsid w:val="00A2658E"/>
    <w:rsid w:val="00A26704"/>
    <w:rsid w:val="00A2688B"/>
    <w:rsid w:val="00A2697E"/>
    <w:rsid w:val="00A26B5C"/>
    <w:rsid w:val="00A26D3B"/>
    <w:rsid w:val="00A26F4C"/>
    <w:rsid w:val="00A27126"/>
    <w:rsid w:val="00A27575"/>
    <w:rsid w:val="00A275F7"/>
    <w:rsid w:val="00A2787B"/>
    <w:rsid w:val="00A2793D"/>
    <w:rsid w:val="00A3021E"/>
    <w:rsid w:val="00A3041D"/>
    <w:rsid w:val="00A304DA"/>
    <w:rsid w:val="00A30511"/>
    <w:rsid w:val="00A305B6"/>
    <w:rsid w:val="00A30E2B"/>
    <w:rsid w:val="00A30EBF"/>
    <w:rsid w:val="00A31065"/>
    <w:rsid w:val="00A31386"/>
    <w:rsid w:val="00A31590"/>
    <w:rsid w:val="00A31604"/>
    <w:rsid w:val="00A317B0"/>
    <w:rsid w:val="00A31C12"/>
    <w:rsid w:val="00A31D1E"/>
    <w:rsid w:val="00A31D70"/>
    <w:rsid w:val="00A31DDB"/>
    <w:rsid w:val="00A31E42"/>
    <w:rsid w:val="00A31ED8"/>
    <w:rsid w:val="00A32043"/>
    <w:rsid w:val="00A321D1"/>
    <w:rsid w:val="00A32249"/>
    <w:rsid w:val="00A32384"/>
    <w:rsid w:val="00A323D5"/>
    <w:rsid w:val="00A3244A"/>
    <w:rsid w:val="00A32643"/>
    <w:rsid w:val="00A32699"/>
    <w:rsid w:val="00A32A47"/>
    <w:rsid w:val="00A32AAE"/>
    <w:rsid w:val="00A32C47"/>
    <w:rsid w:val="00A32CA6"/>
    <w:rsid w:val="00A33162"/>
    <w:rsid w:val="00A3342C"/>
    <w:rsid w:val="00A3361F"/>
    <w:rsid w:val="00A336D8"/>
    <w:rsid w:val="00A338E0"/>
    <w:rsid w:val="00A33AC3"/>
    <w:rsid w:val="00A33B71"/>
    <w:rsid w:val="00A33BAD"/>
    <w:rsid w:val="00A33BC6"/>
    <w:rsid w:val="00A33DC1"/>
    <w:rsid w:val="00A33DF6"/>
    <w:rsid w:val="00A344AA"/>
    <w:rsid w:val="00A345FF"/>
    <w:rsid w:val="00A34732"/>
    <w:rsid w:val="00A34828"/>
    <w:rsid w:val="00A34840"/>
    <w:rsid w:val="00A348C9"/>
    <w:rsid w:val="00A34B12"/>
    <w:rsid w:val="00A34FC0"/>
    <w:rsid w:val="00A35644"/>
    <w:rsid w:val="00A3576A"/>
    <w:rsid w:val="00A357BE"/>
    <w:rsid w:val="00A358F4"/>
    <w:rsid w:val="00A35A67"/>
    <w:rsid w:val="00A35A72"/>
    <w:rsid w:val="00A35ABB"/>
    <w:rsid w:val="00A35ADA"/>
    <w:rsid w:val="00A35FB5"/>
    <w:rsid w:val="00A36021"/>
    <w:rsid w:val="00A362E9"/>
    <w:rsid w:val="00A363CB"/>
    <w:rsid w:val="00A366AC"/>
    <w:rsid w:val="00A368AA"/>
    <w:rsid w:val="00A3696C"/>
    <w:rsid w:val="00A36B8F"/>
    <w:rsid w:val="00A36BA4"/>
    <w:rsid w:val="00A36C4C"/>
    <w:rsid w:val="00A36D53"/>
    <w:rsid w:val="00A36DDF"/>
    <w:rsid w:val="00A36E3C"/>
    <w:rsid w:val="00A36ED2"/>
    <w:rsid w:val="00A3715F"/>
    <w:rsid w:val="00A37486"/>
    <w:rsid w:val="00A374DC"/>
    <w:rsid w:val="00A3777D"/>
    <w:rsid w:val="00A377C4"/>
    <w:rsid w:val="00A37993"/>
    <w:rsid w:val="00A37AD1"/>
    <w:rsid w:val="00A37C69"/>
    <w:rsid w:val="00A37CF5"/>
    <w:rsid w:val="00A40168"/>
    <w:rsid w:val="00A403ED"/>
    <w:rsid w:val="00A403FB"/>
    <w:rsid w:val="00A40706"/>
    <w:rsid w:val="00A409DD"/>
    <w:rsid w:val="00A40AC4"/>
    <w:rsid w:val="00A40C57"/>
    <w:rsid w:val="00A40E2A"/>
    <w:rsid w:val="00A40E82"/>
    <w:rsid w:val="00A40E9C"/>
    <w:rsid w:val="00A40ED2"/>
    <w:rsid w:val="00A40FBF"/>
    <w:rsid w:val="00A41020"/>
    <w:rsid w:val="00A4125C"/>
    <w:rsid w:val="00A41285"/>
    <w:rsid w:val="00A412A2"/>
    <w:rsid w:val="00A412F2"/>
    <w:rsid w:val="00A4130C"/>
    <w:rsid w:val="00A4138A"/>
    <w:rsid w:val="00A413FA"/>
    <w:rsid w:val="00A41471"/>
    <w:rsid w:val="00A4156C"/>
    <w:rsid w:val="00A41806"/>
    <w:rsid w:val="00A418DC"/>
    <w:rsid w:val="00A41A5F"/>
    <w:rsid w:val="00A41C88"/>
    <w:rsid w:val="00A41CCA"/>
    <w:rsid w:val="00A41EB7"/>
    <w:rsid w:val="00A42147"/>
    <w:rsid w:val="00A42198"/>
    <w:rsid w:val="00A4220D"/>
    <w:rsid w:val="00A423FB"/>
    <w:rsid w:val="00A42665"/>
    <w:rsid w:val="00A427E6"/>
    <w:rsid w:val="00A42848"/>
    <w:rsid w:val="00A42A3E"/>
    <w:rsid w:val="00A42B4C"/>
    <w:rsid w:val="00A42C85"/>
    <w:rsid w:val="00A42C93"/>
    <w:rsid w:val="00A42D66"/>
    <w:rsid w:val="00A42EA0"/>
    <w:rsid w:val="00A42FB6"/>
    <w:rsid w:val="00A430D2"/>
    <w:rsid w:val="00A431A7"/>
    <w:rsid w:val="00A432D9"/>
    <w:rsid w:val="00A432FA"/>
    <w:rsid w:val="00A433F6"/>
    <w:rsid w:val="00A437A7"/>
    <w:rsid w:val="00A438CF"/>
    <w:rsid w:val="00A43AFE"/>
    <w:rsid w:val="00A43C1A"/>
    <w:rsid w:val="00A43FC7"/>
    <w:rsid w:val="00A43FFA"/>
    <w:rsid w:val="00A44150"/>
    <w:rsid w:val="00A44321"/>
    <w:rsid w:val="00A4463B"/>
    <w:rsid w:val="00A447AD"/>
    <w:rsid w:val="00A449DA"/>
    <w:rsid w:val="00A44BD9"/>
    <w:rsid w:val="00A44E17"/>
    <w:rsid w:val="00A44F01"/>
    <w:rsid w:val="00A45071"/>
    <w:rsid w:val="00A458EC"/>
    <w:rsid w:val="00A45A24"/>
    <w:rsid w:val="00A45CF8"/>
    <w:rsid w:val="00A45E8B"/>
    <w:rsid w:val="00A45EA7"/>
    <w:rsid w:val="00A46086"/>
    <w:rsid w:val="00A4618D"/>
    <w:rsid w:val="00A46230"/>
    <w:rsid w:val="00A46413"/>
    <w:rsid w:val="00A469FA"/>
    <w:rsid w:val="00A46D86"/>
    <w:rsid w:val="00A47262"/>
    <w:rsid w:val="00A47373"/>
    <w:rsid w:val="00A475D9"/>
    <w:rsid w:val="00A476BC"/>
    <w:rsid w:val="00A477A5"/>
    <w:rsid w:val="00A47899"/>
    <w:rsid w:val="00A478D1"/>
    <w:rsid w:val="00A479CA"/>
    <w:rsid w:val="00A47B48"/>
    <w:rsid w:val="00A47E49"/>
    <w:rsid w:val="00A47EE7"/>
    <w:rsid w:val="00A47F24"/>
    <w:rsid w:val="00A50042"/>
    <w:rsid w:val="00A50275"/>
    <w:rsid w:val="00A503E6"/>
    <w:rsid w:val="00A506BF"/>
    <w:rsid w:val="00A5071E"/>
    <w:rsid w:val="00A5078D"/>
    <w:rsid w:val="00A507E6"/>
    <w:rsid w:val="00A507F7"/>
    <w:rsid w:val="00A509DF"/>
    <w:rsid w:val="00A50BE0"/>
    <w:rsid w:val="00A51035"/>
    <w:rsid w:val="00A51193"/>
    <w:rsid w:val="00A51466"/>
    <w:rsid w:val="00A5164F"/>
    <w:rsid w:val="00A51745"/>
    <w:rsid w:val="00A518EF"/>
    <w:rsid w:val="00A51B80"/>
    <w:rsid w:val="00A51C8D"/>
    <w:rsid w:val="00A51D85"/>
    <w:rsid w:val="00A520C3"/>
    <w:rsid w:val="00A521BC"/>
    <w:rsid w:val="00A522F7"/>
    <w:rsid w:val="00A523AF"/>
    <w:rsid w:val="00A5265C"/>
    <w:rsid w:val="00A52749"/>
    <w:rsid w:val="00A5288A"/>
    <w:rsid w:val="00A52A3A"/>
    <w:rsid w:val="00A52B94"/>
    <w:rsid w:val="00A52D62"/>
    <w:rsid w:val="00A52EB5"/>
    <w:rsid w:val="00A5306A"/>
    <w:rsid w:val="00A5334A"/>
    <w:rsid w:val="00A5341A"/>
    <w:rsid w:val="00A53550"/>
    <w:rsid w:val="00A535EB"/>
    <w:rsid w:val="00A5364B"/>
    <w:rsid w:val="00A5383F"/>
    <w:rsid w:val="00A53B72"/>
    <w:rsid w:val="00A53D2B"/>
    <w:rsid w:val="00A53DE5"/>
    <w:rsid w:val="00A53DF1"/>
    <w:rsid w:val="00A53FB3"/>
    <w:rsid w:val="00A540EE"/>
    <w:rsid w:val="00A541AF"/>
    <w:rsid w:val="00A54202"/>
    <w:rsid w:val="00A54229"/>
    <w:rsid w:val="00A542F0"/>
    <w:rsid w:val="00A54446"/>
    <w:rsid w:val="00A54AE4"/>
    <w:rsid w:val="00A54C49"/>
    <w:rsid w:val="00A54E47"/>
    <w:rsid w:val="00A54EB1"/>
    <w:rsid w:val="00A54EC1"/>
    <w:rsid w:val="00A55056"/>
    <w:rsid w:val="00A55075"/>
    <w:rsid w:val="00A551E8"/>
    <w:rsid w:val="00A5523B"/>
    <w:rsid w:val="00A55320"/>
    <w:rsid w:val="00A5581E"/>
    <w:rsid w:val="00A559F0"/>
    <w:rsid w:val="00A55AE9"/>
    <w:rsid w:val="00A55C93"/>
    <w:rsid w:val="00A55E4D"/>
    <w:rsid w:val="00A5638A"/>
    <w:rsid w:val="00A565D8"/>
    <w:rsid w:val="00A56A14"/>
    <w:rsid w:val="00A56A54"/>
    <w:rsid w:val="00A56D06"/>
    <w:rsid w:val="00A56D30"/>
    <w:rsid w:val="00A56DD9"/>
    <w:rsid w:val="00A56DFD"/>
    <w:rsid w:val="00A56EEF"/>
    <w:rsid w:val="00A5701D"/>
    <w:rsid w:val="00A5707B"/>
    <w:rsid w:val="00A571C5"/>
    <w:rsid w:val="00A57295"/>
    <w:rsid w:val="00A572EA"/>
    <w:rsid w:val="00A57500"/>
    <w:rsid w:val="00A5769B"/>
    <w:rsid w:val="00A57727"/>
    <w:rsid w:val="00A5789A"/>
    <w:rsid w:val="00A57953"/>
    <w:rsid w:val="00A579D4"/>
    <w:rsid w:val="00A579F5"/>
    <w:rsid w:val="00A57AB3"/>
    <w:rsid w:val="00A57D86"/>
    <w:rsid w:val="00A57DF0"/>
    <w:rsid w:val="00A57E52"/>
    <w:rsid w:val="00A57E8C"/>
    <w:rsid w:val="00A60016"/>
    <w:rsid w:val="00A60361"/>
    <w:rsid w:val="00A604BA"/>
    <w:rsid w:val="00A60528"/>
    <w:rsid w:val="00A6095A"/>
    <w:rsid w:val="00A60B1B"/>
    <w:rsid w:val="00A60B31"/>
    <w:rsid w:val="00A60C16"/>
    <w:rsid w:val="00A60D17"/>
    <w:rsid w:val="00A6111D"/>
    <w:rsid w:val="00A61151"/>
    <w:rsid w:val="00A61302"/>
    <w:rsid w:val="00A614EE"/>
    <w:rsid w:val="00A6177D"/>
    <w:rsid w:val="00A61799"/>
    <w:rsid w:val="00A6185D"/>
    <w:rsid w:val="00A6189B"/>
    <w:rsid w:val="00A61A4E"/>
    <w:rsid w:val="00A61ACA"/>
    <w:rsid w:val="00A61C1B"/>
    <w:rsid w:val="00A61D42"/>
    <w:rsid w:val="00A61D5F"/>
    <w:rsid w:val="00A61F13"/>
    <w:rsid w:val="00A6235A"/>
    <w:rsid w:val="00A6239E"/>
    <w:rsid w:val="00A62730"/>
    <w:rsid w:val="00A62783"/>
    <w:rsid w:val="00A62790"/>
    <w:rsid w:val="00A62879"/>
    <w:rsid w:val="00A62A42"/>
    <w:rsid w:val="00A62C94"/>
    <w:rsid w:val="00A63177"/>
    <w:rsid w:val="00A636AA"/>
    <w:rsid w:val="00A63E3D"/>
    <w:rsid w:val="00A63F17"/>
    <w:rsid w:val="00A63FC1"/>
    <w:rsid w:val="00A6403E"/>
    <w:rsid w:val="00A643EA"/>
    <w:rsid w:val="00A64532"/>
    <w:rsid w:val="00A647BA"/>
    <w:rsid w:val="00A648D3"/>
    <w:rsid w:val="00A64AE6"/>
    <w:rsid w:val="00A64D25"/>
    <w:rsid w:val="00A64DBD"/>
    <w:rsid w:val="00A64FF5"/>
    <w:rsid w:val="00A6502C"/>
    <w:rsid w:val="00A6506F"/>
    <w:rsid w:val="00A65265"/>
    <w:rsid w:val="00A6538C"/>
    <w:rsid w:val="00A653A0"/>
    <w:rsid w:val="00A653A3"/>
    <w:rsid w:val="00A65417"/>
    <w:rsid w:val="00A654A0"/>
    <w:rsid w:val="00A656B0"/>
    <w:rsid w:val="00A6595D"/>
    <w:rsid w:val="00A65BAF"/>
    <w:rsid w:val="00A65C03"/>
    <w:rsid w:val="00A65EA3"/>
    <w:rsid w:val="00A66018"/>
    <w:rsid w:val="00A66324"/>
    <w:rsid w:val="00A663B4"/>
    <w:rsid w:val="00A66555"/>
    <w:rsid w:val="00A665AA"/>
    <w:rsid w:val="00A66940"/>
    <w:rsid w:val="00A66A77"/>
    <w:rsid w:val="00A66A7B"/>
    <w:rsid w:val="00A66A9F"/>
    <w:rsid w:val="00A66BA6"/>
    <w:rsid w:val="00A66C1B"/>
    <w:rsid w:val="00A66E27"/>
    <w:rsid w:val="00A670F0"/>
    <w:rsid w:val="00A67378"/>
    <w:rsid w:val="00A67455"/>
    <w:rsid w:val="00A6754E"/>
    <w:rsid w:val="00A675AC"/>
    <w:rsid w:val="00A678E8"/>
    <w:rsid w:val="00A679D5"/>
    <w:rsid w:val="00A67C1D"/>
    <w:rsid w:val="00A67D51"/>
    <w:rsid w:val="00A67E01"/>
    <w:rsid w:val="00A67EAF"/>
    <w:rsid w:val="00A67FF1"/>
    <w:rsid w:val="00A7036D"/>
    <w:rsid w:val="00A703C4"/>
    <w:rsid w:val="00A7052C"/>
    <w:rsid w:val="00A70567"/>
    <w:rsid w:val="00A7080C"/>
    <w:rsid w:val="00A7098B"/>
    <w:rsid w:val="00A70F98"/>
    <w:rsid w:val="00A71001"/>
    <w:rsid w:val="00A7102E"/>
    <w:rsid w:val="00A712CD"/>
    <w:rsid w:val="00A7133E"/>
    <w:rsid w:val="00A71397"/>
    <w:rsid w:val="00A714FA"/>
    <w:rsid w:val="00A719A9"/>
    <w:rsid w:val="00A719B5"/>
    <w:rsid w:val="00A71AE1"/>
    <w:rsid w:val="00A71B0D"/>
    <w:rsid w:val="00A720EF"/>
    <w:rsid w:val="00A72116"/>
    <w:rsid w:val="00A723D7"/>
    <w:rsid w:val="00A7242E"/>
    <w:rsid w:val="00A725B0"/>
    <w:rsid w:val="00A72672"/>
    <w:rsid w:val="00A7280C"/>
    <w:rsid w:val="00A72849"/>
    <w:rsid w:val="00A72852"/>
    <w:rsid w:val="00A72876"/>
    <w:rsid w:val="00A72B02"/>
    <w:rsid w:val="00A72BA7"/>
    <w:rsid w:val="00A72CE1"/>
    <w:rsid w:val="00A72F85"/>
    <w:rsid w:val="00A730A1"/>
    <w:rsid w:val="00A73588"/>
    <w:rsid w:val="00A7375A"/>
    <w:rsid w:val="00A73A0D"/>
    <w:rsid w:val="00A73CBB"/>
    <w:rsid w:val="00A73CBD"/>
    <w:rsid w:val="00A73D68"/>
    <w:rsid w:val="00A73D9B"/>
    <w:rsid w:val="00A73E64"/>
    <w:rsid w:val="00A74036"/>
    <w:rsid w:val="00A74222"/>
    <w:rsid w:val="00A74323"/>
    <w:rsid w:val="00A74394"/>
    <w:rsid w:val="00A74427"/>
    <w:rsid w:val="00A74597"/>
    <w:rsid w:val="00A74A01"/>
    <w:rsid w:val="00A74A14"/>
    <w:rsid w:val="00A74A5A"/>
    <w:rsid w:val="00A74ADE"/>
    <w:rsid w:val="00A74CC9"/>
    <w:rsid w:val="00A74D2D"/>
    <w:rsid w:val="00A74D4A"/>
    <w:rsid w:val="00A74D4F"/>
    <w:rsid w:val="00A74D69"/>
    <w:rsid w:val="00A75103"/>
    <w:rsid w:val="00A75172"/>
    <w:rsid w:val="00A755EC"/>
    <w:rsid w:val="00A75962"/>
    <w:rsid w:val="00A7596B"/>
    <w:rsid w:val="00A759CE"/>
    <w:rsid w:val="00A75C6E"/>
    <w:rsid w:val="00A75E57"/>
    <w:rsid w:val="00A7608D"/>
    <w:rsid w:val="00A76094"/>
    <w:rsid w:val="00A7624C"/>
    <w:rsid w:val="00A76541"/>
    <w:rsid w:val="00A7680B"/>
    <w:rsid w:val="00A76925"/>
    <w:rsid w:val="00A76996"/>
    <w:rsid w:val="00A76B75"/>
    <w:rsid w:val="00A76FC4"/>
    <w:rsid w:val="00A77198"/>
    <w:rsid w:val="00A771A9"/>
    <w:rsid w:val="00A77372"/>
    <w:rsid w:val="00A77529"/>
    <w:rsid w:val="00A77591"/>
    <w:rsid w:val="00A77641"/>
    <w:rsid w:val="00A77964"/>
    <w:rsid w:val="00A77B89"/>
    <w:rsid w:val="00A77C02"/>
    <w:rsid w:val="00A77D4C"/>
    <w:rsid w:val="00A77DE3"/>
    <w:rsid w:val="00A77EB6"/>
    <w:rsid w:val="00A80150"/>
    <w:rsid w:val="00A80631"/>
    <w:rsid w:val="00A80639"/>
    <w:rsid w:val="00A80754"/>
    <w:rsid w:val="00A807C9"/>
    <w:rsid w:val="00A80C71"/>
    <w:rsid w:val="00A80D25"/>
    <w:rsid w:val="00A813F2"/>
    <w:rsid w:val="00A813FD"/>
    <w:rsid w:val="00A8162F"/>
    <w:rsid w:val="00A81882"/>
    <w:rsid w:val="00A81938"/>
    <w:rsid w:val="00A819D5"/>
    <w:rsid w:val="00A81ACE"/>
    <w:rsid w:val="00A81ADF"/>
    <w:rsid w:val="00A81BE9"/>
    <w:rsid w:val="00A81EA7"/>
    <w:rsid w:val="00A81ECB"/>
    <w:rsid w:val="00A81F1C"/>
    <w:rsid w:val="00A81FD4"/>
    <w:rsid w:val="00A82323"/>
    <w:rsid w:val="00A82335"/>
    <w:rsid w:val="00A8233A"/>
    <w:rsid w:val="00A82376"/>
    <w:rsid w:val="00A8266C"/>
    <w:rsid w:val="00A8287A"/>
    <w:rsid w:val="00A829DB"/>
    <w:rsid w:val="00A82BD8"/>
    <w:rsid w:val="00A82C26"/>
    <w:rsid w:val="00A82E7B"/>
    <w:rsid w:val="00A82FE1"/>
    <w:rsid w:val="00A83015"/>
    <w:rsid w:val="00A830FA"/>
    <w:rsid w:val="00A83189"/>
    <w:rsid w:val="00A831BF"/>
    <w:rsid w:val="00A832F2"/>
    <w:rsid w:val="00A8362F"/>
    <w:rsid w:val="00A83734"/>
    <w:rsid w:val="00A8379F"/>
    <w:rsid w:val="00A8393F"/>
    <w:rsid w:val="00A83B38"/>
    <w:rsid w:val="00A83E04"/>
    <w:rsid w:val="00A83EA4"/>
    <w:rsid w:val="00A83ECC"/>
    <w:rsid w:val="00A83ED0"/>
    <w:rsid w:val="00A83F61"/>
    <w:rsid w:val="00A8413B"/>
    <w:rsid w:val="00A8419E"/>
    <w:rsid w:val="00A84289"/>
    <w:rsid w:val="00A84374"/>
    <w:rsid w:val="00A84567"/>
    <w:rsid w:val="00A84578"/>
    <w:rsid w:val="00A845E3"/>
    <w:rsid w:val="00A847E3"/>
    <w:rsid w:val="00A84823"/>
    <w:rsid w:val="00A8483D"/>
    <w:rsid w:val="00A84C91"/>
    <w:rsid w:val="00A8573E"/>
    <w:rsid w:val="00A857A1"/>
    <w:rsid w:val="00A85CBA"/>
    <w:rsid w:val="00A85EC1"/>
    <w:rsid w:val="00A860CE"/>
    <w:rsid w:val="00A860E9"/>
    <w:rsid w:val="00A863D3"/>
    <w:rsid w:val="00A86608"/>
    <w:rsid w:val="00A8660D"/>
    <w:rsid w:val="00A86631"/>
    <w:rsid w:val="00A86954"/>
    <w:rsid w:val="00A869EB"/>
    <w:rsid w:val="00A86BC1"/>
    <w:rsid w:val="00A86DF0"/>
    <w:rsid w:val="00A86E50"/>
    <w:rsid w:val="00A86E59"/>
    <w:rsid w:val="00A86E69"/>
    <w:rsid w:val="00A8702C"/>
    <w:rsid w:val="00A87367"/>
    <w:rsid w:val="00A8743E"/>
    <w:rsid w:val="00A874B0"/>
    <w:rsid w:val="00A87FE6"/>
    <w:rsid w:val="00A90120"/>
    <w:rsid w:val="00A90155"/>
    <w:rsid w:val="00A9025A"/>
    <w:rsid w:val="00A90421"/>
    <w:rsid w:val="00A9046F"/>
    <w:rsid w:val="00A90A58"/>
    <w:rsid w:val="00A90AB6"/>
    <w:rsid w:val="00A90B12"/>
    <w:rsid w:val="00A90BAB"/>
    <w:rsid w:val="00A90CF1"/>
    <w:rsid w:val="00A90DB5"/>
    <w:rsid w:val="00A90EF6"/>
    <w:rsid w:val="00A90EFD"/>
    <w:rsid w:val="00A90F59"/>
    <w:rsid w:val="00A91256"/>
    <w:rsid w:val="00A913D3"/>
    <w:rsid w:val="00A916DC"/>
    <w:rsid w:val="00A916E8"/>
    <w:rsid w:val="00A91977"/>
    <w:rsid w:val="00A919CD"/>
    <w:rsid w:val="00A9263E"/>
    <w:rsid w:val="00A928B0"/>
    <w:rsid w:val="00A92BCD"/>
    <w:rsid w:val="00A92C01"/>
    <w:rsid w:val="00A92D12"/>
    <w:rsid w:val="00A92D54"/>
    <w:rsid w:val="00A92D7E"/>
    <w:rsid w:val="00A92DFD"/>
    <w:rsid w:val="00A92F7E"/>
    <w:rsid w:val="00A92FE7"/>
    <w:rsid w:val="00A9308A"/>
    <w:rsid w:val="00A936B3"/>
    <w:rsid w:val="00A936DA"/>
    <w:rsid w:val="00A93994"/>
    <w:rsid w:val="00A93A37"/>
    <w:rsid w:val="00A93AD7"/>
    <w:rsid w:val="00A93CDF"/>
    <w:rsid w:val="00A93DC6"/>
    <w:rsid w:val="00A93DE2"/>
    <w:rsid w:val="00A93F51"/>
    <w:rsid w:val="00A9402F"/>
    <w:rsid w:val="00A94351"/>
    <w:rsid w:val="00A94533"/>
    <w:rsid w:val="00A946F3"/>
    <w:rsid w:val="00A94710"/>
    <w:rsid w:val="00A94E4F"/>
    <w:rsid w:val="00A951F8"/>
    <w:rsid w:val="00A95271"/>
    <w:rsid w:val="00A95640"/>
    <w:rsid w:val="00A956A5"/>
    <w:rsid w:val="00A95BDC"/>
    <w:rsid w:val="00A95C7E"/>
    <w:rsid w:val="00A961EB"/>
    <w:rsid w:val="00A9665F"/>
    <w:rsid w:val="00A96814"/>
    <w:rsid w:val="00A96940"/>
    <w:rsid w:val="00A96D37"/>
    <w:rsid w:val="00A96D96"/>
    <w:rsid w:val="00A96E18"/>
    <w:rsid w:val="00A97048"/>
    <w:rsid w:val="00A9710D"/>
    <w:rsid w:val="00A97325"/>
    <w:rsid w:val="00A973EA"/>
    <w:rsid w:val="00A97404"/>
    <w:rsid w:val="00A97510"/>
    <w:rsid w:val="00A97596"/>
    <w:rsid w:val="00A976FA"/>
    <w:rsid w:val="00A97722"/>
    <w:rsid w:val="00A97747"/>
    <w:rsid w:val="00A97AD4"/>
    <w:rsid w:val="00A97F7A"/>
    <w:rsid w:val="00A97F7D"/>
    <w:rsid w:val="00AA0115"/>
    <w:rsid w:val="00AA0238"/>
    <w:rsid w:val="00AA0587"/>
    <w:rsid w:val="00AA06EE"/>
    <w:rsid w:val="00AA0A3A"/>
    <w:rsid w:val="00AA0C3F"/>
    <w:rsid w:val="00AA0CD7"/>
    <w:rsid w:val="00AA0D0D"/>
    <w:rsid w:val="00AA0D96"/>
    <w:rsid w:val="00AA0EC2"/>
    <w:rsid w:val="00AA0FE9"/>
    <w:rsid w:val="00AA0FEB"/>
    <w:rsid w:val="00AA1016"/>
    <w:rsid w:val="00AA1032"/>
    <w:rsid w:val="00AA1080"/>
    <w:rsid w:val="00AA10C9"/>
    <w:rsid w:val="00AA120F"/>
    <w:rsid w:val="00AA1224"/>
    <w:rsid w:val="00AA128B"/>
    <w:rsid w:val="00AA129A"/>
    <w:rsid w:val="00AA1CC0"/>
    <w:rsid w:val="00AA1FA7"/>
    <w:rsid w:val="00AA1FC9"/>
    <w:rsid w:val="00AA206B"/>
    <w:rsid w:val="00AA20E4"/>
    <w:rsid w:val="00AA2244"/>
    <w:rsid w:val="00AA24FB"/>
    <w:rsid w:val="00AA25B3"/>
    <w:rsid w:val="00AA2680"/>
    <w:rsid w:val="00AA288F"/>
    <w:rsid w:val="00AA2CC6"/>
    <w:rsid w:val="00AA2F58"/>
    <w:rsid w:val="00AA304B"/>
    <w:rsid w:val="00AA30EB"/>
    <w:rsid w:val="00AA3236"/>
    <w:rsid w:val="00AA328B"/>
    <w:rsid w:val="00AA337A"/>
    <w:rsid w:val="00AA3460"/>
    <w:rsid w:val="00AA362F"/>
    <w:rsid w:val="00AA379B"/>
    <w:rsid w:val="00AA39CC"/>
    <w:rsid w:val="00AA3D0E"/>
    <w:rsid w:val="00AA3D26"/>
    <w:rsid w:val="00AA3D99"/>
    <w:rsid w:val="00AA3DF1"/>
    <w:rsid w:val="00AA3EE1"/>
    <w:rsid w:val="00AA3F75"/>
    <w:rsid w:val="00AA429E"/>
    <w:rsid w:val="00AA434E"/>
    <w:rsid w:val="00AA452C"/>
    <w:rsid w:val="00AA45C9"/>
    <w:rsid w:val="00AA45E3"/>
    <w:rsid w:val="00AA468A"/>
    <w:rsid w:val="00AA4A7A"/>
    <w:rsid w:val="00AA4BB8"/>
    <w:rsid w:val="00AA4EA4"/>
    <w:rsid w:val="00AA56B8"/>
    <w:rsid w:val="00AA5725"/>
    <w:rsid w:val="00AA57C8"/>
    <w:rsid w:val="00AA58D5"/>
    <w:rsid w:val="00AA5906"/>
    <w:rsid w:val="00AA5CE4"/>
    <w:rsid w:val="00AA5DAC"/>
    <w:rsid w:val="00AA60C3"/>
    <w:rsid w:val="00AA634C"/>
    <w:rsid w:val="00AA64CE"/>
    <w:rsid w:val="00AA64DE"/>
    <w:rsid w:val="00AA65F1"/>
    <w:rsid w:val="00AA6679"/>
    <w:rsid w:val="00AA6877"/>
    <w:rsid w:val="00AA689D"/>
    <w:rsid w:val="00AA6A80"/>
    <w:rsid w:val="00AA6A95"/>
    <w:rsid w:val="00AA6ABE"/>
    <w:rsid w:val="00AA6B36"/>
    <w:rsid w:val="00AA732A"/>
    <w:rsid w:val="00AA73B7"/>
    <w:rsid w:val="00AA7491"/>
    <w:rsid w:val="00AA767E"/>
    <w:rsid w:val="00AA7802"/>
    <w:rsid w:val="00AA797D"/>
    <w:rsid w:val="00AA7A0F"/>
    <w:rsid w:val="00AA7ADB"/>
    <w:rsid w:val="00AA7BF2"/>
    <w:rsid w:val="00AA7E3B"/>
    <w:rsid w:val="00AA7F15"/>
    <w:rsid w:val="00AA7FEE"/>
    <w:rsid w:val="00AB017A"/>
    <w:rsid w:val="00AB017F"/>
    <w:rsid w:val="00AB04F9"/>
    <w:rsid w:val="00AB050B"/>
    <w:rsid w:val="00AB0646"/>
    <w:rsid w:val="00AB083D"/>
    <w:rsid w:val="00AB0A9E"/>
    <w:rsid w:val="00AB0B66"/>
    <w:rsid w:val="00AB0B9D"/>
    <w:rsid w:val="00AB100E"/>
    <w:rsid w:val="00AB1023"/>
    <w:rsid w:val="00AB10B4"/>
    <w:rsid w:val="00AB12B0"/>
    <w:rsid w:val="00AB12C9"/>
    <w:rsid w:val="00AB1356"/>
    <w:rsid w:val="00AB138A"/>
    <w:rsid w:val="00AB13DA"/>
    <w:rsid w:val="00AB170E"/>
    <w:rsid w:val="00AB185A"/>
    <w:rsid w:val="00AB18D1"/>
    <w:rsid w:val="00AB1926"/>
    <w:rsid w:val="00AB1979"/>
    <w:rsid w:val="00AB1F32"/>
    <w:rsid w:val="00AB200F"/>
    <w:rsid w:val="00AB2159"/>
    <w:rsid w:val="00AB22BA"/>
    <w:rsid w:val="00AB2625"/>
    <w:rsid w:val="00AB279C"/>
    <w:rsid w:val="00AB2959"/>
    <w:rsid w:val="00AB2AD5"/>
    <w:rsid w:val="00AB2F28"/>
    <w:rsid w:val="00AB2F47"/>
    <w:rsid w:val="00AB2FB1"/>
    <w:rsid w:val="00AB30F7"/>
    <w:rsid w:val="00AB3395"/>
    <w:rsid w:val="00AB3409"/>
    <w:rsid w:val="00AB34A1"/>
    <w:rsid w:val="00AB38B7"/>
    <w:rsid w:val="00AB3D5F"/>
    <w:rsid w:val="00AB3E93"/>
    <w:rsid w:val="00AB3F1D"/>
    <w:rsid w:val="00AB3FD3"/>
    <w:rsid w:val="00AB4085"/>
    <w:rsid w:val="00AB417A"/>
    <w:rsid w:val="00AB41D1"/>
    <w:rsid w:val="00AB432D"/>
    <w:rsid w:val="00AB445F"/>
    <w:rsid w:val="00AB459C"/>
    <w:rsid w:val="00AB4669"/>
    <w:rsid w:val="00AB466C"/>
    <w:rsid w:val="00AB469B"/>
    <w:rsid w:val="00AB4764"/>
    <w:rsid w:val="00AB4810"/>
    <w:rsid w:val="00AB4818"/>
    <w:rsid w:val="00AB49DC"/>
    <w:rsid w:val="00AB4BD0"/>
    <w:rsid w:val="00AB4C3B"/>
    <w:rsid w:val="00AB4C89"/>
    <w:rsid w:val="00AB4D9B"/>
    <w:rsid w:val="00AB5123"/>
    <w:rsid w:val="00AB5284"/>
    <w:rsid w:val="00AB551A"/>
    <w:rsid w:val="00AB5688"/>
    <w:rsid w:val="00AB5913"/>
    <w:rsid w:val="00AB5C02"/>
    <w:rsid w:val="00AB5C25"/>
    <w:rsid w:val="00AB5C9A"/>
    <w:rsid w:val="00AB5CD5"/>
    <w:rsid w:val="00AB5D9E"/>
    <w:rsid w:val="00AB5DCF"/>
    <w:rsid w:val="00AB5EE9"/>
    <w:rsid w:val="00AB5F22"/>
    <w:rsid w:val="00AB601C"/>
    <w:rsid w:val="00AB60EF"/>
    <w:rsid w:val="00AB6204"/>
    <w:rsid w:val="00AB633F"/>
    <w:rsid w:val="00AB63D3"/>
    <w:rsid w:val="00AB646D"/>
    <w:rsid w:val="00AB64EF"/>
    <w:rsid w:val="00AB66B4"/>
    <w:rsid w:val="00AB6AEF"/>
    <w:rsid w:val="00AB6E2A"/>
    <w:rsid w:val="00AB71C6"/>
    <w:rsid w:val="00AB71D2"/>
    <w:rsid w:val="00AB7263"/>
    <w:rsid w:val="00AB738D"/>
    <w:rsid w:val="00AB7412"/>
    <w:rsid w:val="00AB741B"/>
    <w:rsid w:val="00AB784F"/>
    <w:rsid w:val="00AB79C1"/>
    <w:rsid w:val="00AB7A76"/>
    <w:rsid w:val="00AB7C20"/>
    <w:rsid w:val="00AB7CAA"/>
    <w:rsid w:val="00AB7D0F"/>
    <w:rsid w:val="00AC00E3"/>
    <w:rsid w:val="00AC016C"/>
    <w:rsid w:val="00AC024D"/>
    <w:rsid w:val="00AC02E1"/>
    <w:rsid w:val="00AC032D"/>
    <w:rsid w:val="00AC03C9"/>
    <w:rsid w:val="00AC05BC"/>
    <w:rsid w:val="00AC06BD"/>
    <w:rsid w:val="00AC078E"/>
    <w:rsid w:val="00AC09A9"/>
    <w:rsid w:val="00AC0A32"/>
    <w:rsid w:val="00AC0C88"/>
    <w:rsid w:val="00AC10C8"/>
    <w:rsid w:val="00AC122A"/>
    <w:rsid w:val="00AC1257"/>
    <w:rsid w:val="00AC134E"/>
    <w:rsid w:val="00AC1686"/>
    <w:rsid w:val="00AC182F"/>
    <w:rsid w:val="00AC1C59"/>
    <w:rsid w:val="00AC2050"/>
    <w:rsid w:val="00AC221C"/>
    <w:rsid w:val="00AC23CB"/>
    <w:rsid w:val="00AC247D"/>
    <w:rsid w:val="00AC2541"/>
    <w:rsid w:val="00AC2623"/>
    <w:rsid w:val="00AC29D7"/>
    <w:rsid w:val="00AC2A09"/>
    <w:rsid w:val="00AC2EAB"/>
    <w:rsid w:val="00AC3388"/>
    <w:rsid w:val="00AC352C"/>
    <w:rsid w:val="00AC3B1E"/>
    <w:rsid w:val="00AC3BB4"/>
    <w:rsid w:val="00AC3C3E"/>
    <w:rsid w:val="00AC3C9D"/>
    <w:rsid w:val="00AC3F74"/>
    <w:rsid w:val="00AC4022"/>
    <w:rsid w:val="00AC4075"/>
    <w:rsid w:val="00AC40C3"/>
    <w:rsid w:val="00AC4214"/>
    <w:rsid w:val="00AC4635"/>
    <w:rsid w:val="00AC499A"/>
    <w:rsid w:val="00AC4A4B"/>
    <w:rsid w:val="00AC4B78"/>
    <w:rsid w:val="00AC4BBB"/>
    <w:rsid w:val="00AC4E1A"/>
    <w:rsid w:val="00AC5015"/>
    <w:rsid w:val="00AC51DB"/>
    <w:rsid w:val="00AC5329"/>
    <w:rsid w:val="00AC55BD"/>
    <w:rsid w:val="00AC575F"/>
    <w:rsid w:val="00AC57E3"/>
    <w:rsid w:val="00AC5A96"/>
    <w:rsid w:val="00AC6351"/>
    <w:rsid w:val="00AC6538"/>
    <w:rsid w:val="00AC665E"/>
    <w:rsid w:val="00AC6713"/>
    <w:rsid w:val="00AC674A"/>
    <w:rsid w:val="00AC6828"/>
    <w:rsid w:val="00AC6875"/>
    <w:rsid w:val="00AC6AC7"/>
    <w:rsid w:val="00AC6BA5"/>
    <w:rsid w:val="00AC6BD0"/>
    <w:rsid w:val="00AC6C42"/>
    <w:rsid w:val="00AC6D5C"/>
    <w:rsid w:val="00AC7189"/>
    <w:rsid w:val="00AC7319"/>
    <w:rsid w:val="00AC76EF"/>
    <w:rsid w:val="00AC76F4"/>
    <w:rsid w:val="00AC7786"/>
    <w:rsid w:val="00AC779F"/>
    <w:rsid w:val="00AC7869"/>
    <w:rsid w:val="00AC7976"/>
    <w:rsid w:val="00AC79F8"/>
    <w:rsid w:val="00AC7B0F"/>
    <w:rsid w:val="00AC7C8D"/>
    <w:rsid w:val="00AC7CF2"/>
    <w:rsid w:val="00AC7FDB"/>
    <w:rsid w:val="00AD03B2"/>
    <w:rsid w:val="00AD046B"/>
    <w:rsid w:val="00AD07E0"/>
    <w:rsid w:val="00AD085D"/>
    <w:rsid w:val="00AD08FD"/>
    <w:rsid w:val="00AD096E"/>
    <w:rsid w:val="00AD0EAD"/>
    <w:rsid w:val="00AD1175"/>
    <w:rsid w:val="00AD15B9"/>
    <w:rsid w:val="00AD179C"/>
    <w:rsid w:val="00AD1947"/>
    <w:rsid w:val="00AD1A1D"/>
    <w:rsid w:val="00AD1C8D"/>
    <w:rsid w:val="00AD2438"/>
    <w:rsid w:val="00AD316B"/>
    <w:rsid w:val="00AD349A"/>
    <w:rsid w:val="00AD3558"/>
    <w:rsid w:val="00AD3684"/>
    <w:rsid w:val="00AD3926"/>
    <w:rsid w:val="00AD3A64"/>
    <w:rsid w:val="00AD3B07"/>
    <w:rsid w:val="00AD3B44"/>
    <w:rsid w:val="00AD3CA5"/>
    <w:rsid w:val="00AD3DDC"/>
    <w:rsid w:val="00AD3DE1"/>
    <w:rsid w:val="00AD3F37"/>
    <w:rsid w:val="00AD4585"/>
    <w:rsid w:val="00AD45BC"/>
    <w:rsid w:val="00AD4B50"/>
    <w:rsid w:val="00AD4B74"/>
    <w:rsid w:val="00AD4D8E"/>
    <w:rsid w:val="00AD501E"/>
    <w:rsid w:val="00AD5085"/>
    <w:rsid w:val="00AD5131"/>
    <w:rsid w:val="00AD5553"/>
    <w:rsid w:val="00AD55A1"/>
    <w:rsid w:val="00AD5973"/>
    <w:rsid w:val="00AD5C54"/>
    <w:rsid w:val="00AD6107"/>
    <w:rsid w:val="00AD6363"/>
    <w:rsid w:val="00AD641C"/>
    <w:rsid w:val="00AD6523"/>
    <w:rsid w:val="00AD652D"/>
    <w:rsid w:val="00AD65D0"/>
    <w:rsid w:val="00AD698D"/>
    <w:rsid w:val="00AD6E41"/>
    <w:rsid w:val="00AD6FE1"/>
    <w:rsid w:val="00AD709A"/>
    <w:rsid w:val="00AD71D3"/>
    <w:rsid w:val="00AD7270"/>
    <w:rsid w:val="00AD735B"/>
    <w:rsid w:val="00AD738C"/>
    <w:rsid w:val="00AD759B"/>
    <w:rsid w:val="00AD76DC"/>
    <w:rsid w:val="00AD7A7F"/>
    <w:rsid w:val="00AD7AB8"/>
    <w:rsid w:val="00AD7AD8"/>
    <w:rsid w:val="00AD7B7C"/>
    <w:rsid w:val="00AD7C53"/>
    <w:rsid w:val="00AD7DDE"/>
    <w:rsid w:val="00AD7EAF"/>
    <w:rsid w:val="00AE0184"/>
    <w:rsid w:val="00AE036C"/>
    <w:rsid w:val="00AE0721"/>
    <w:rsid w:val="00AE074B"/>
    <w:rsid w:val="00AE07E3"/>
    <w:rsid w:val="00AE08E9"/>
    <w:rsid w:val="00AE09D6"/>
    <w:rsid w:val="00AE0A2E"/>
    <w:rsid w:val="00AE0DF0"/>
    <w:rsid w:val="00AE112D"/>
    <w:rsid w:val="00AE11DF"/>
    <w:rsid w:val="00AE1444"/>
    <w:rsid w:val="00AE1586"/>
    <w:rsid w:val="00AE16C6"/>
    <w:rsid w:val="00AE193F"/>
    <w:rsid w:val="00AE1D0F"/>
    <w:rsid w:val="00AE1E47"/>
    <w:rsid w:val="00AE1EBC"/>
    <w:rsid w:val="00AE1FA1"/>
    <w:rsid w:val="00AE2498"/>
    <w:rsid w:val="00AE26E7"/>
    <w:rsid w:val="00AE28FA"/>
    <w:rsid w:val="00AE292B"/>
    <w:rsid w:val="00AE29F0"/>
    <w:rsid w:val="00AE2BCA"/>
    <w:rsid w:val="00AE2C7F"/>
    <w:rsid w:val="00AE2F13"/>
    <w:rsid w:val="00AE31BF"/>
    <w:rsid w:val="00AE3A42"/>
    <w:rsid w:val="00AE3C55"/>
    <w:rsid w:val="00AE3DE4"/>
    <w:rsid w:val="00AE4033"/>
    <w:rsid w:val="00AE403A"/>
    <w:rsid w:val="00AE4113"/>
    <w:rsid w:val="00AE4118"/>
    <w:rsid w:val="00AE4229"/>
    <w:rsid w:val="00AE456B"/>
    <w:rsid w:val="00AE45B8"/>
    <w:rsid w:val="00AE4725"/>
    <w:rsid w:val="00AE47AA"/>
    <w:rsid w:val="00AE4873"/>
    <w:rsid w:val="00AE4B7E"/>
    <w:rsid w:val="00AE4C3E"/>
    <w:rsid w:val="00AE5112"/>
    <w:rsid w:val="00AE5307"/>
    <w:rsid w:val="00AE539E"/>
    <w:rsid w:val="00AE561E"/>
    <w:rsid w:val="00AE57B9"/>
    <w:rsid w:val="00AE5847"/>
    <w:rsid w:val="00AE58ED"/>
    <w:rsid w:val="00AE5A7B"/>
    <w:rsid w:val="00AE5B89"/>
    <w:rsid w:val="00AE5BA9"/>
    <w:rsid w:val="00AE5E78"/>
    <w:rsid w:val="00AE5E9B"/>
    <w:rsid w:val="00AE6207"/>
    <w:rsid w:val="00AE6391"/>
    <w:rsid w:val="00AE63A2"/>
    <w:rsid w:val="00AE64D0"/>
    <w:rsid w:val="00AE6A95"/>
    <w:rsid w:val="00AE6B84"/>
    <w:rsid w:val="00AE6C0E"/>
    <w:rsid w:val="00AE6DAE"/>
    <w:rsid w:val="00AE6EF6"/>
    <w:rsid w:val="00AE6F6A"/>
    <w:rsid w:val="00AE6F9F"/>
    <w:rsid w:val="00AE7374"/>
    <w:rsid w:val="00AE756A"/>
    <w:rsid w:val="00AE75C4"/>
    <w:rsid w:val="00AE76E0"/>
    <w:rsid w:val="00AE77BF"/>
    <w:rsid w:val="00AE77CD"/>
    <w:rsid w:val="00AE782B"/>
    <w:rsid w:val="00AE7A97"/>
    <w:rsid w:val="00AE7D0D"/>
    <w:rsid w:val="00AE7D51"/>
    <w:rsid w:val="00AE7D65"/>
    <w:rsid w:val="00AF0111"/>
    <w:rsid w:val="00AF0291"/>
    <w:rsid w:val="00AF0A33"/>
    <w:rsid w:val="00AF0A55"/>
    <w:rsid w:val="00AF0AFD"/>
    <w:rsid w:val="00AF0D68"/>
    <w:rsid w:val="00AF0F06"/>
    <w:rsid w:val="00AF1308"/>
    <w:rsid w:val="00AF144B"/>
    <w:rsid w:val="00AF15C0"/>
    <w:rsid w:val="00AF15FF"/>
    <w:rsid w:val="00AF1658"/>
    <w:rsid w:val="00AF167D"/>
    <w:rsid w:val="00AF18B3"/>
    <w:rsid w:val="00AF1C88"/>
    <w:rsid w:val="00AF1CF9"/>
    <w:rsid w:val="00AF1D8B"/>
    <w:rsid w:val="00AF1EE5"/>
    <w:rsid w:val="00AF210D"/>
    <w:rsid w:val="00AF2152"/>
    <w:rsid w:val="00AF233C"/>
    <w:rsid w:val="00AF24F7"/>
    <w:rsid w:val="00AF25B1"/>
    <w:rsid w:val="00AF2609"/>
    <w:rsid w:val="00AF27FD"/>
    <w:rsid w:val="00AF2895"/>
    <w:rsid w:val="00AF28E0"/>
    <w:rsid w:val="00AF2943"/>
    <w:rsid w:val="00AF2A03"/>
    <w:rsid w:val="00AF2A5F"/>
    <w:rsid w:val="00AF2B9F"/>
    <w:rsid w:val="00AF347A"/>
    <w:rsid w:val="00AF347C"/>
    <w:rsid w:val="00AF38E7"/>
    <w:rsid w:val="00AF3AE9"/>
    <w:rsid w:val="00AF3B9E"/>
    <w:rsid w:val="00AF3BAF"/>
    <w:rsid w:val="00AF3DE3"/>
    <w:rsid w:val="00AF3EDE"/>
    <w:rsid w:val="00AF432F"/>
    <w:rsid w:val="00AF4824"/>
    <w:rsid w:val="00AF483C"/>
    <w:rsid w:val="00AF4850"/>
    <w:rsid w:val="00AF4A6A"/>
    <w:rsid w:val="00AF4CF3"/>
    <w:rsid w:val="00AF4D49"/>
    <w:rsid w:val="00AF5074"/>
    <w:rsid w:val="00AF5476"/>
    <w:rsid w:val="00AF55D1"/>
    <w:rsid w:val="00AF56DC"/>
    <w:rsid w:val="00AF5910"/>
    <w:rsid w:val="00AF5AAC"/>
    <w:rsid w:val="00AF5AD8"/>
    <w:rsid w:val="00AF5C03"/>
    <w:rsid w:val="00AF5EEC"/>
    <w:rsid w:val="00AF5FD4"/>
    <w:rsid w:val="00AF61B3"/>
    <w:rsid w:val="00AF6311"/>
    <w:rsid w:val="00AF6327"/>
    <w:rsid w:val="00AF644D"/>
    <w:rsid w:val="00AF684D"/>
    <w:rsid w:val="00AF6EFD"/>
    <w:rsid w:val="00AF709F"/>
    <w:rsid w:val="00AF7235"/>
    <w:rsid w:val="00AF72CE"/>
    <w:rsid w:val="00AF743A"/>
    <w:rsid w:val="00AF76CD"/>
    <w:rsid w:val="00AF77C6"/>
    <w:rsid w:val="00AF7875"/>
    <w:rsid w:val="00AF789A"/>
    <w:rsid w:val="00AF7932"/>
    <w:rsid w:val="00AF7B8A"/>
    <w:rsid w:val="00B000DE"/>
    <w:rsid w:val="00B0021D"/>
    <w:rsid w:val="00B002B3"/>
    <w:rsid w:val="00B0039E"/>
    <w:rsid w:val="00B003C1"/>
    <w:rsid w:val="00B00641"/>
    <w:rsid w:val="00B00722"/>
    <w:rsid w:val="00B0081C"/>
    <w:rsid w:val="00B0092A"/>
    <w:rsid w:val="00B00CB2"/>
    <w:rsid w:val="00B00CD4"/>
    <w:rsid w:val="00B00CD7"/>
    <w:rsid w:val="00B00DD8"/>
    <w:rsid w:val="00B00F72"/>
    <w:rsid w:val="00B0131B"/>
    <w:rsid w:val="00B013C9"/>
    <w:rsid w:val="00B01413"/>
    <w:rsid w:val="00B014D2"/>
    <w:rsid w:val="00B014DB"/>
    <w:rsid w:val="00B0156B"/>
    <w:rsid w:val="00B0166B"/>
    <w:rsid w:val="00B0171C"/>
    <w:rsid w:val="00B017C3"/>
    <w:rsid w:val="00B01C9C"/>
    <w:rsid w:val="00B01CAD"/>
    <w:rsid w:val="00B01D7C"/>
    <w:rsid w:val="00B01DDC"/>
    <w:rsid w:val="00B01F68"/>
    <w:rsid w:val="00B02A25"/>
    <w:rsid w:val="00B02DB0"/>
    <w:rsid w:val="00B02FD1"/>
    <w:rsid w:val="00B0314B"/>
    <w:rsid w:val="00B03292"/>
    <w:rsid w:val="00B03309"/>
    <w:rsid w:val="00B03648"/>
    <w:rsid w:val="00B03E8B"/>
    <w:rsid w:val="00B04031"/>
    <w:rsid w:val="00B04146"/>
    <w:rsid w:val="00B04788"/>
    <w:rsid w:val="00B04D55"/>
    <w:rsid w:val="00B04D7B"/>
    <w:rsid w:val="00B04D8F"/>
    <w:rsid w:val="00B04E15"/>
    <w:rsid w:val="00B04F15"/>
    <w:rsid w:val="00B04F39"/>
    <w:rsid w:val="00B0501F"/>
    <w:rsid w:val="00B0534C"/>
    <w:rsid w:val="00B05396"/>
    <w:rsid w:val="00B056AB"/>
    <w:rsid w:val="00B056AE"/>
    <w:rsid w:val="00B056E8"/>
    <w:rsid w:val="00B05AB4"/>
    <w:rsid w:val="00B05B3E"/>
    <w:rsid w:val="00B05C1F"/>
    <w:rsid w:val="00B05C9C"/>
    <w:rsid w:val="00B05D6A"/>
    <w:rsid w:val="00B05F23"/>
    <w:rsid w:val="00B063D1"/>
    <w:rsid w:val="00B06557"/>
    <w:rsid w:val="00B065BB"/>
    <w:rsid w:val="00B06B15"/>
    <w:rsid w:val="00B0703A"/>
    <w:rsid w:val="00B071B2"/>
    <w:rsid w:val="00B072BD"/>
    <w:rsid w:val="00B07374"/>
    <w:rsid w:val="00B07450"/>
    <w:rsid w:val="00B07536"/>
    <w:rsid w:val="00B07621"/>
    <w:rsid w:val="00B07849"/>
    <w:rsid w:val="00B0785D"/>
    <w:rsid w:val="00B07A1A"/>
    <w:rsid w:val="00B07A99"/>
    <w:rsid w:val="00B07B1A"/>
    <w:rsid w:val="00B07BBE"/>
    <w:rsid w:val="00B07D61"/>
    <w:rsid w:val="00B07DA7"/>
    <w:rsid w:val="00B07E28"/>
    <w:rsid w:val="00B07FE8"/>
    <w:rsid w:val="00B1011A"/>
    <w:rsid w:val="00B1014D"/>
    <w:rsid w:val="00B1014F"/>
    <w:rsid w:val="00B101C2"/>
    <w:rsid w:val="00B10231"/>
    <w:rsid w:val="00B102CA"/>
    <w:rsid w:val="00B10528"/>
    <w:rsid w:val="00B10640"/>
    <w:rsid w:val="00B10CE3"/>
    <w:rsid w:val="00B10D1F"/>
    <w:rsid w:val="00B10D5A"/>
    <w:rsid w:val="00B10E23"/>
    <w:rsid w:val="00B11118"/>
    <w:rsid w:val="00B1126D"/>
    <w:rsid w:val="00B112BA"/>
    <w:rsid w:val="00B11471"/>
    <w:rsid w:val="00B114FC"/>
    <w:rsid w:val="00B115EC"/>
    <w:rsid w:val="00B116B8"/>
    <w:rsid w:val="00B1189A"/>
    <w:rsid w:val="00B119FB"/>
    <w:rsid w:val="00B11A75"/>
    <w:rsid w:val="00B11D70"/>
    <w:rsid w:val="00B11D98"/>
    <w:rsid w:val="00B126D5"/>
    <w:rsid w:val="00B128B8"/>
    <w:rsid w:val="00B12AB1"/>
    <w:rsid w:val="00B12B05"/>
    <w:rsid w:val="00B12B8F"/>
    <w:rsid w:val="00B12C1A"/>
    <w:rsid w:val="00B12C41"/>
    <w:rsid w:val="00B13320"/>
    <w:rsid w:val="00B1349C"/>
    <w:rsid w:val="00B13747"/>
    <w:rsid w:val="00B13996"/>
    <w:rsid w:val="00B13B7E"/>
    <w:rsid w:val="00B13C84"/>
    <w:rsid w:val="00B13ECC"/>
    <w:rsid w:val="00B13F69"/>
    <w:rsid w:val="00B141F2"/>
    <w:rsid w:val="00B14325"/>
    <w:rsid w:val="00B14593"/>
    <w:rsid w:val="00B14949"/>
    <w:rsid w:val="00B149D7"/>
    <w:rsid w:val="00B154AE"/>
    <w:rsid w:val="00B1564A"/>
    <w:rsid w:val="00B15768"/>
    <w:rsid w:val="00B1598D"/>
    <w:rsid w:val="00B15DAC"/>
    <w:rsid w:val="00B15F8A"/>
    <w:rsid w:val="00B160D8"/>
    <w:rsid w:val="00B161DC"/>
    <w:rsid w:val="00B162AE"/>
    <w:rsid w:val="00B16354"/>
    <w:rsid w:val="00B1641A"/>
    <w:rsid w:val="00B164CE"/>
    <w:rsid w:val="00B166EF"/>
    <w:rsid w:val="00B16867"/>
    <w:rsid w:val="00B16B1B"/>
    <w:rsid w:val="00B16BE2"/>
    <w:rsid w:val="00B16D1A"/>
    <w:rsid w:val="00B16D81"/>
    <w:rsid w:val="00B17062"/>
    <w:rsid w:val="00B17092"/>
    <w:rsid w:val="00B170F1"/>
    <w:rsid w:val="00B17108"/>
    <w:rsid w:val="00B1738F"/>
    <w:rsid w:val="00B173C8"/>
    <w:rsid w:val="00B1755D"/>
    <w:rsid w:val="00B17634"/>
    <w:rsid w:val="00B17848"/>
    <w:rsid w:val="00B17AE8"/>
    <w:rsid w:val="00B17B0C"/>
    <w:rsid w:val="00B17C45"/>
    <w:rsid w:val="00B17F81"/>
    <w:rsid w:val="00B20260"/>
    <w:rsid w:val="00B20313"/>
    <w:rsid w:val="00B20386"/>
    <w:rsid w:val="00B2062F"/>
    <w:rsid w:val="00B20946"/>
    <w:rsid w:val="00B20B7D"/>
    <w:rsid w:val="00B20CD6"/>
    <w:rsid w:val="00B20DC1"/>
    <w:rsid w:val="00B20E9F"/>
    <w:rsid w:val="00B20EE3"/>
    <w:rsid w:val="00B20F92"/>
    <w:rsid w:val="00B20FA0"/>
    <w:rsid w:val="00B21024"/>
    <w:rsid w:val="00B21153"/>
    <w:rsid w:val="00B21301"/>
    <w:rsid w:val="00B2165D"/>
    <w:rsid w:val="00B21C41"/>
    <w:rsid w:val="00B21DA4"/>
    <w:rsid w:val="00B2203A"/>
    <w:rsid w:val="00B2246F"/>
    <w:rsid w:val="00B224D0"/>
    <w:rsid w:val="00B2257C"/>
    <w:rsid w:val="00B225AA"/>
    <w:rsid w:val="00B225D4"/>
    <w:rsid w:val="00B22690"/>
    <w:rsid w:val="00B226B3"/>
    <w:rsid w:val="00B22D89"/>
    <w:rsid w:val="00B22E54"/>
    <w:rsid w:val="00B22E98"/>
    <w:rsid w:val="00B23032"/>
    <w:rsid w:val="00B232C0"/>
    <w:rsid w:val="00B233A4"/>
    <w:rsid w:val="00B2347E"/>
    <w:rsid w:val="00B23607"/>
    <w:rsid w:val="00B23651"/>
    <w:rsid w:val="00B23916"/>
    <w:rsid w:val="00B23AAA"/>
    <w:rsid w:val="00B23C09"/>
    <w:rsid w:val="00B23C33"/>
    <w:rsid w:val="00B23F8E"/>
    <w:rsid w:val="00B24213"/>
    <w:rsid w:val="00B24330"/>
    <w:rsid w:val="00B243CA"/>
    <w:rsid w:val="00B2441B"/>
    <w:rsid w:val="00B24A74"/>
    <w:rsid w:val="00B24B83"/>
    <w:rsid w:val="00B24B8E"/>
    <w:rsid w:val="00B24C0E"/>
    <w:rsid w:val="00B24CA9"/>
    <w:rsid w:val="00B24F0B"/>
    <w:rsid w:val="00B24F2F"/>
    <w:rsid w:val="00B251A6"/>
    <w:rsid w:val="00B251E0"/>
    <w:rsid w:val="00B2544A"/>
    <w:rsid w:val="00B255E2"/>
    <w:rsid w:val="00B255F1"/>
    <w:rsid w:val="00B25679"/>
    <w:rsid w:val="00B256B2"/>
    <w:rsid w:val="00B2570E"/>
    <w:rsid w:val="00B25782"/>
    <w:rsid w:val="00B258C1"/>
    <w:rsid w:val="00B25A9B"/>
    <w:rsid w:val="00B25AF2"/>
    <w:rsid w:val="00B25B6F"/>
    <w:rsid w:val="00B25E01"/>
    <w:rsid w:val="00B2632D"/>
    <w:rsid w:val="00B264B5"/>
    <w:rsid w:val="00B265B6"/>
    <w:rsid w:val="00B265D1"/>
    <w:rsid w:val="00B26855"/>
    <w:rsid w:val="00B268AD"/>
    <w:rsid w:val="00B26C0C"/>
    <w:rsid w:val="00B26C12"/>
    <w:rsid w:val="00B26FDB"/>
    <w:rsid w:val="00B2721D"/>
    <w:rsid w:val="00B275D7"/>
    <w:rsid w:val="00B27A16"/>
    <w:rsid w:val="00B27A8E"/>
    <w:rsid w:val="00B27D88"/>
    <w:rsid w:val="00B27E6C"/>
    <w:rsid w:val="00B27E77"/>
    <w:rsid w:val="00B27F2D"/>
    <w:rsid w:val="00B30092"/>
    <w:rsid w:val="00B30284"/>
    <w:rsid w:val="00B3065D"/>
    <w:rsid w:val="00B307EA"/>
    <w:rsid w:val="00B30C3C"/>
    <w:rsid w:val="00B30D2B"/>
    <w:rsid w:val="00B3108A"/>
    <w:rsid w:val="00B310B4"/>
    <w:rsid w:val="00B31107"/>
    <w:rsid w:val="00B31174"/>
    <w:rsid w:val="00B313A8"/>
    <w:rsid w:val="00B3141E"/>
    <w:rsid w:val="00B31578"/>
    <w:rsid w:val="00B317B6"/>
    <w:rsid w:val="00B3195A"/>
    <w:rsid w:val="00B31A7C"/>
    <w:rsid w:val="00B31BBF"/>
    <w:rsid w:val="00B31D33"/>
    <w:rsid w:val="00B323A9"/>
    <w:rsid w:val="00B32683"/>
    <w:rsid w:val="00B326F5"/>
    <w:rsid w:val="00B32851"/>
    <w:rsid w:val="00B32B04"/>
    <w:rsid w:val="00B32E6B"/>
    <w:rsid w:val="00B32F53"/>
    <w:rsid w:val="00B32F76"/>
    <w:rsid w:val="00B32FAC"/>
    <w:rsid w:val="00B33013"/>
    <w:rsid w:val="00B332F0"/>
    <w:rsid w:val="00B33340"/>
    <w:rsid w:val="00B33573"/>
    <w:rsid w:val="00B33788"/>
    <w:rsid w:val="00B337AF"/>
    <w:rsid w:val="00B337CF"/>
    <w:rsid w:val="00B33828"/>
    <w:rsid w:val="00B33B88"/>
    <w:rsid w:val="00B33E8F"/>
    <w:rsid w:val="00B33F0C"/>
    <w:rsid w:val="00B33F4C"/>
    <w:rsid w:val="00B33FA2"/>
    <w:rsid w:val="00B34116"/>
    <w:rsid w:val="00B3423A"/>
    <w:rsid w:val="00B3433D"/>
    <w:rsid w:val="00B34595"/>
    <w:rsid w:val="00B345EE"/>
    <w:rsid w:val="00B346DE"/>
    <w:rsid w:val="00B347B9"/>
    <w:rsid w:val="00B3497D"/>
    <w:rsid w:val="00B34CB6"/>
    <w:rsid w:val="00B34CD9"/>
    <w:rsid w:val="00B34FC2"/>
    <w:rsid w:val="00B3509E"/>
    <w:rsid w:val="00B3518A"/>
    <w:rsid w:val="00B35493"/>
    <w:rsid w:val="00B358AD"/>
    <w:rsid w:val="00B359EA"/>
    <w:rsid w:val="00B35B49"/>
    <w:rsid w:val="00B35FAF"/>
    <w:rsid w:val="00B36023"/>
    <w:rsid w:val="00B360DD"/>
    <w:rsid w:val="00B362D6"/>
    <w:rsid w:val="00B3632E"/>
    <w:rsid w:val="00B3664F"/>
    <w:rsid w:val="00B36668"/>
    <w:rsid w:val="00B36719"/>
    <w:rsid w:val="00B367DF"/>
    <w:rsid w:val="00B3690B"/>
    <w:rsid w:val="00B3691D"/>
    <w:rsid w:val="00B3692B"/>
    <w:rsid w:val="00B3697F"/>
    <w:rsid w:val="00B36A1F"/>
    <w:rsid w:val="00B36F57"/>
    <w:rsid w:val="00B37031"/>
    <w:rsid w:val="00B371C4"/>
    <w:rsid w:val="00B372C3"/>
    <w:rsid w:val="00B372DA"/>
    <w:rsid w:val="00B3745D"/>
    <w:rsid w:val="00B37628"/>
    <w:rsid w:val="00B376B2"/>
    <w:rsid w:val="00B377BF"/>
    <w:rsid w:val="00B37811"/>
    <w:rsid w:val="00B37835"/>
    <w:rsid w:val="00B378B8"/>
    <w:rsid w:val="00B379FB"/>
    <w:rsid w:val="00B37A13"/>
    <w:rsid w:val="00B37AAC"/>
    <w:rsid w:val="00B37CB3"/>
    <w:rsid w:val="00B400B0"/>
    <w:rsid w:val="00B40150"/>
    <w:rsid w:val="00B404B3"/>
    <w:rsid w:val="00B407A0"/>
    <w:rsid w:val="00B407E7"/>
    <w:rsid w:val="00B40B4B"/>
    <w:rsid w:val="00B40B69"/>
    <w:rsid w:val="00B40BC7"/>
    <w:rsid w:val="00B40E80"/>
    <w:rsid w:val="00B40EDC"/>
    <w:rsid w:val="00B4108A"/>
    <w:rsid w:val="00B4117C"/>
    <w:rsid w:val="00B41326"/>
    <w:rsid w:val="00B41386"/>
    <w:rsid w:val="00B4163A"/>
    <w:rsid w:val="00B41676"/>
    <w:rsid w:val="00B41965"/>
    <w:rsid w:val="00B41A34"/>
    <w:rsid w:val="00B41DAB"/>
    <w:rsid w:val="00B420D6"/>
    <w:rsid w:val="00B4214E"/>
    <w:rsid w:val="00B42538"/>
    <w:rsid w:val="00B426CB"/>
    <w:rsid w:val="00B42759"/>
    <w:rsid w:val="00B42888"/>
    <w:rsid w:val="00B4293F"/>
    <w:rsid w:val="00B429D6"/>
    <w:rsid w:val="00B42B8E"/>
    <w:rsid w:val="00B42BCF"/>
    <w:rsid w:val="00B42C5F"/>
    <w:rsid w:val="00B43245"/>
    <w:rsid w:val="00B43358"/>
    <w:rsid w:val="00B4363C"/>
    <w:rsid w:val="00B43681"/>
    <w:rsid w:val="00B43689"/>
    <w:rsid w:val="00B43B37"/>
    <w:rsid w:val="00B43E4B"/>
    <w:rsid w:val="00B44231"/>
    <w:rsid w:val="00B442F6"/>
    <w:rsid w:val="00B4432C"/>
    <w:rsid w:val="00B4439B"/>
    <w:rsid w:val="00B44796"/>
    <w:rsid w:val="00B447DC"/>
    <w:rsid w:val="00B4483A"/>
    <w:rsid w:val="00B44876"/>
    <w:rsid w:val="00B44953"/>
    <w:rsid w:val="00B449E8"/>
    <w:rsid w:val="00B44B00"/>
    <w:rsid w:val="00B44BCC"/>
    <w:rsid w:val="00B44DD7"/>
    <w:rsid w:val="00B44F62"/>
    <w:rsid w:val="00B45142"/>
    <w:rsid w:val="00B456A5"/>
    <w:rsid w:val="00B456AD"/>
    <w:rsid w:val="00B45767"/>
    <w:rsid w:val="00B459AC"/>
    <w:rsid w:val="00B45CCD"/>
    <w:rsid w:val="00B45F12"/>
    <w:rsid w:val="00B4610E"/>
    <w:rsid w:val="00B4660C"/>
    <w:rsid w:val="00B467A0"/>
    <w:rsid w:val="00B467D2"/>
    <w:rsid w:val="00B467F5"/>
    <w:rsid w:val="00B46860"/>
    <w:rsid w:val="00B469E2"/>
    <w:rsid w:val="00B46DB4"/>
    <w:rsid w:val="00B47195"/>
    <w:rsid w:val="00B47537"/>
    <w:rsid w:val="00B47657"/>
    <w:rsid w:val="00B478A9"/>
    <w:rsid w:val="00B4794A"/>
    <w:rsid w:val="00B479FA"/>
    <w:rsid w:val="00B47C5B"/>
    <w:rsid w:val="00B47D7D"/>
    <w:rsid w:val="00B47DC9"/>
    <w:rsid w:val="00B47F79"/>
    <w:rsid w:val="00B5022D"/>
    <w:rsid w:val="00B5047F"/>
    <w:rsid w:val="00B504CD"/>
    <w:rsid w:val="00B504E1"/>
    <w:rsid w:val="00B50729"/>
    <w:rsid w:val="00B50C97"/>
    <w:rsid w:val="00B50CFE"/>
    <w:rsid w:val="00B50E1A"/>
    <w:rsid w:val="00B50F53"/>
    <w:rsid w:val="00B50F72"/>
    <w:rsid w:val="00B51182"/>
    <w:rsid w:val="00B51239"/>
    <w:rsid w:val="00B51508"/>
    <w:rsid w:val="00B51587"/>
    <w:rsid w:val="00B51674"/>
    <w:rsid w:val="00B51719"/>
    <w:rsid w:val="00B51732"/>
    <w:rsid w:val="00B51F9E"/>
    <w:rsid w:val="00B520C3"/>
    <w:rsid w:val="00B5241B"/>
    <w:rsid w:val="00B524AE"/>
    <w:rsid w:val="00B524CB"/>
    <w:rsid w:val="00B5283F"/>
    <w:rsid w:val="00B52D48"/>
    <w:rsid w:val="00B52DD7"/>
    <w:rsid w:val="00B52E70"/>
    <w:rsid w:val="00B52F01"/>
    <w:rsid w:val="00B52F8B"/>
    <w:rsid w:val="00B5304A"/>
    <w:rsid w:val="00B530B2"/>
    <w:rsid w:val="00B531BF"/>
    <w:rsid w:val="00B534D2"/>
    <w:rsid w:val="00B537B5"/>
    <w:rsid w:val="00B5392A"/>
    <w:rsid w:val="00B539B2"/>
    <w:rsid w:val="00B53A4D"/>
    <w:rsid w:val="00B53AB6"/>
    <w:rsid w:val="00B53E56"/>
    <w:rsid w:val="00B53FCC"/>
    <w:rsid w:val="00B54082"/>
    <w:rsid w:val="00B5413D"/>
    <w:rsid w:val="00B5432F"/>
    <w:rsid w:val="00B54435"/>
    <w:rsid w:val="00B5473F"/>
    <w:rsid w:val="00B549D4"/>
    <w:rsid w:val="00B54B5B"/>
    <w:rsid w:val="00B54B99"/>
    <w:rsid w:val="00B54BBD"/>
    <w:rsid w:val="00B54DCB"/>
    <w:rsid w:val="00B54E6D"/>
    <w:rsid w:val="00B54E80"/>
    <w:rsid w:val="00B54F5F"/>
    <w:rsid w:val="00B5504C"/>
    <w:rsid w:val="00B5515A"/>
    <w:rsid w:val="00B55248"/>
    <w:rsid w:val="00B5529C"/>
    <w:rsid w:val="00B552F7"/>
    <w:rsid w:val="00B554CF"/>
    <w:rsid w:val="00B5559F"/>
    <w:rsid w:val="00B55730"/>
    <w:rsid w:val="00B559EC"/>
    <w:rsid w:val="00B55A7F"/>
    <w:rsid w:val="00B55AE2"/>
    <w:rsid w:val="00B55B5E"/>
    <w:rsid w:val="00B55B9A"/>
    <w:rsid w:val="00B55BA4"/>
    <w:rsid w:val="00B55C37"/>
    <w:rsid w:val="00B55E84"/>
    <w:rsid w:val="00B55EE9"/>
    <w:rsid w:val="00B55FAE"/>
    <w:rsid w:val="00B56209"/>
    <w:rsid w:val="00B5635E"/>
    <w:rsid w:val="00B56591"/>
    <w:rsid w:val="00B5663E"/>
    <w:rsid w:val="00B566CA"/>
    <w:rsid w:val="00B568EE"/>
    <w:rsid w:val="00B56964"/>
    <w:rsid w:val="00B56B68"/>
    <w:rsid w:val="00B56BAF"/>
    <w:rsid w:val="00B570E6"/>
    <w:rsid w:val="00B57173"/>
    <w:rsid w:val="00B57460"/>
    <w:rsid w:val="00B57522"/>
    <w:rsid w:val="00B5786A"/>
    <w:rsid w:val="00B57C43"/>
    <w:rsid w:val="00B57D06"/>
    <w:rsid w:val="00B602BA"/>
    <w:rsid w:val="00B60497"/>
    <w:rsid w:val="00B6059C"/>
    <w:rsid w:val="00B6067B"/>
    <w:rsid w:val="00B60737"/>
    <w:rsid w:val="00B6079D"/>
    <w:rsid w:val="00B6083B"/>
    <w:rsid w:val="00B6086B"/>
    <w:rsid w:val="00B60BFF"/>
    <w:rsid w:val="00B60F0B"/>
    <w:rsid w:val="00B60F4F"/>
    <w:rsid w:val="00B613F9"/>
    <w:rsid w:val="00B61606"/>
    <w:rsid w:val="00B61C92"/>
    <w:rsid w:val="00B61CF0"/>
    <w:rsid w:val="00B61E69"/>
    <w:rsid w:val="00B62055"/>
    <w:rsid w:val="00B623D9"/>
    <w:rsid w:val="00B6253C"/>
    <w:rsid w:val="00B627AC"/>
    <w:rsid w:val="00B627F6"/>
    <w:rsid w:val="00B62915"/>
    <w:rsid w:val="00B62927"/>
    <w:rsid w:val="00B62933"/>
    <w:rsid w:val="00B62A4F"/>
    <w:rsid w:val="00B62B59"/>
    <w:rsid w:val="00B62CEA"/>
    <w:rsid w:val="00B62DDC"/>
    <w:rsid w:val="00B62EF4"/>
    <w:rsid w:val="00B6307D"/>
    <w:rsid w:val="00B6315D"/>
    <w:rsid w:val="00B637F0"/>
    <w:rsid w:val="00B639C7"/>
    <w:rsid w:val="00B63D63"/>
    <w:rsid w:val="00B63DB8"/>
    <w:rsid w:val="00B63E71"/>
    <w:rsid w:val="00B63F99"/>
    <w:rsid w:val="00B64139"/>
    <w:rsid w:val="00B64879"/>
    <w:rsid w:val="00B64918"/>
    <w:rsid w:val="00B64B92"/>
    <w:rsid w:val="00B64C6B"/>
    <w:rsid w:val="00B64EAC"/>
    <w:rsid w:val="00B650B0"/>
    <w:rsid w:val="00B6513B"/>
    <w:rsid w:val="00B651FC"/>
    <w:rsid w:val="00B65245"/>
    <w:rsid w:val="00B65301"/>
    <w:rsid w:val="00B65376"/>
    <w:rsid w:val="00B65390"/>
    <w:rsid w:val="00B65490"/>
    <w:rsid w:val="00B6550D"/>
    <w:rsid w:val="00B65779"/>
    <w:rsid w:val="00B65981"/>
    <w:rsid w:val="00B65996"/>
    <w:rsid w:val="00B659AE"/>
    <w:rsid w:val="00B659F1"/>
    <w:rsid w:val="00B65C59"/>
    <w:rsid w:val="00B65CE8"/>
    <w:rsid w:val="00B65D37"/>
    <w:rsid w:val="00B65EE2"/>
    <w:rsid w:val="00B6623E"/>
    <w:rsid w:val="00B66382"/>
    <w:rsid w:val="00B66431"/>
    <w:rsid w:val="00B66498"/>
    <w:rsid w:val="00B664EE"/>
    <w:rsid w:val="00B66664"/>
    <w:rsid w:val="00B66749"/>
    <w:rsid w:val="00B668E7"/>
    <w:rsid w:val="00B66919"/>
    <w:rsid w:val="00B669CA"/>
    <w:rsid w:val="00B66AE7"/>
    <w:rsid w:val="00B66B3F"/>
    <w:rsid w:val="00B66C2E"/>
    <w:rsid w:val="00B66C4E"/>
    <w:rsid w:val="00B66EB1"/>
    <w:rsid w:val="00B6705C"/>
    <w:rsid w:val="00B671FC"/>
    <w:rsid w:val="00B676C3"/>
    <w:rsid w:val="00B67747"/>
    <w:rsid w:val="00B67899"/>
    <w:rsid w:val="00B678CC"/>
    <w:rsid w:val="00B6791E"/>
    <w:rsid w:val="00B679D3"/>
    <w:rsid w:val="00B67BB7"/>
    <w:rsid w:val="00B67E19"/>
    <w:rsid w:val="00B7031A"/>
    <w:rsid w:val="00B70848"/>
    <w:rsid w:val="00B70C5E"/>
    <w:rsid w:val="00B70C63"/>
    <w:rsid w:val="00B70EEC"/>
    <w:rsid w:val="00B71143"/>
    <w:rsid w:val="00B711BB"/>
    <w:rsid w:val="00B7123B"/>
    <w:rsid w:val="00B714B0"/>
    <w:rsid w:val="00B71954"/>
    <w:rsid w:val="00B71A0B"/>
    <w:rsid w:val="00B7210F"/>
    <w:rsid w:val="00B72214"/>
    <w:rsid w:val="00B72329"/>
    <w:rsid w:val="00B7273A"/>
    <w:rsid w:val="00B72783"/>
    <w:rsid w:val="00B72876"/>
    <w:rsid w:val="00B729AD"/>
    <w:rsid w:val="00B72A27"/>
    <w:rsid w:val="00B72C0E"/>
    <w:rsid w:val="00B72CED"/>
    <w:rsid w:val="00B72D38"/>
    <w:rsid w:val="00B72D99"/>
    <w:rsid w:val="00B72DC9"/>
    <w:rsid w:val="00B7321F"/>
    <w:rsid w:val="00B73314"/>
    <w:rsid w:val="00B73519"/>
    <w:rsid w:val="00B7357E"/>
    <w:rsid w:val="00B736F5"/>
    <w:rsid w:val="00B73BA7"/>
    <w:rsid w:val="00B73CA9"/>
    <w:rsid w:val="00B73D69"/>
    <w:rsid w:val="00B73F26"/>
    <w:rsid w:val="00B73FCC"/>
    <w:rsid w:val="00B73FF0"/>
    <w:rsid w:val="00B74034"/>
    <w:rsid w:val="00B740AC"/>
    <w:rsid w:val="00B740E9"/>
    <w:rsid w:val="00B744AA"/>
    <w:rsid w:val="00B74548"/>
    <w:rsid w:val="00B747BD"/>
    <w:rsid w:val="00B74812"/>
    <w:rsid w:val="00B74A57"/>
    <w:rsid w:val="00B74AE1"/>
    <w:rsid w:val="00B75120"/>
    <w:rsid w:val="00B7522F"/>
    <w:rsid w:val="00B75284"/>
    <w:rsid w:val="00B755CC"/>
    <w:rsid w:val="00B756EC"/>
    <w:rsid w:val="00B7585A"/>
    <w:rsid w:val="00B759F7"/>
    <w:rsid w:val="00B75A47"/>
    <w:rsid w:val="00B75B66"/>
    <w:rsid w:val="00B75BFF"/>
    <w:rsid w:val="00B75C97"/>
    <w:rsid w:val="00B75E08"/>
    <w:rsid w:val="00B75E0E"/>
    <w:rsid w:val="00B75E11"/>
    <w:rsid w:val="00B75F33"/>
    <w:rsid w:val="00B7624E"/>
    <w:rsid w:val="00B76259"/>
    <w:rsid w:val="00B766D0"/>
    <w:rsid w:val="00B76764"/>
    <w:rsid w:val="00B767FE"/>
    <w:rsid w:val="00B768D8"/>
    <w:rsid w:val="00B76A1E"/>
    <w:rsid w:val="00B76AAA"/>
    <w:rsid w:val="00B76D19"/>
    <w:rsid w:val="00B76DD2"/>
    <w:rsid w:val="00B773FE"/>
    <w:rsid w:val="00B77507"/>
    <w:rsid w:val="00B7755F"/>
    <w:rsid w:val="00B775C3"/>
    <w:rsid w:val="00B77638"/>
    <w:rsid w:val="00B77737"/>
    <w:rsid w:val="00B77804"/>
    <w:rsid w:val="00B7785B"/>
    <w:rsid w:val="00B77963"/>
    <w:rsid w:val="00B77A6E"/>
    <w:rsid w:val="00B80068"/>
    <w:rsid w:val="00B805C9"/>
    <w:rsid w:val="00B80910"/>
    <w:rsid w:val="00B809C0"/>
    <w:rsid w:val="00B80A8E"/>
    <w:rsid w:val="00B80DA7"/>
    <w:rsid w:val="00B80E8B"/>
    <w:rsid w:val="00B80EEB"/>
    <w:rsid w:val="00B80F78"/>
    <w:rsid w:val="00B812AE"/>
    <w:rsid w:val="00B81407"/>
    <w:rsid w:val="00B81531"/>
    <w:rsid w:val="00B81593"/>
    <w:rsid w:val="00B81CDC"/>
    <w:rsid w:val="00B81E43"/>
    <w:rsid w:val="00B81F24"/>
    <w:rsid w:val="00B82174"/>
    <w:rsid w:val="00B82415"/>
    <w:rsid w:val="00B82435"/>
    <w:rsid w:val="00B82494"/>
    <w:rsid w:val="00B825DB"/>
    <w:rsid w:val="00B8284D"/>
    <w:rsid w:val="00B8293A"/>
    <w:rsid w:val="00B829C2"/>
    <w:rsid w:val="00B82A26"/>
    <w:rsid w:val="00B82A9F"/>
    <w:rsid w:val="00B82BDC"/>
    <w:rsid w:val="00B82C28"/>
    <w:rsid w:val="00B82D28"/>
    <w:rsid w:val="00B82DC3"/>
    <w:rsid w:val="00B832DA"/>
    <w:rsid w:val="00B832FF"/>
    <w:rsid w:val="00B8364C"/>
    <w:rsid w:val="00B836DC"/>
    <w:rsid w:val="00B83978"/>
    <w:rsid w:val="00B83FC1"/>
    <w:rsid w:val="00B840B2"/>
    <w:rsid w:val="00B840E4"/>
    <w:rsid w:val="00B84151"/>
    <w:rsid w:val="00B8432F"/>
    <w:rsid w:val="00B84486"/>
    <w:rsid w:val="00B84506"/>
    <w:rsid w:val="00B84752"/>
    <w:rsid w:val="00B84856"/>
    <w:rsid w:val="00B84A55"/>
    <w:rsid w:val="00B84D84"/>
    <w:rsid w:val="00B84DF6"/>
    <w:rsid w:val="00B8559B"/>
    <w:rsid w:val="00B85A0B"/>
    <w:rsid w:val="00B85AEB"/>
    <w:rsid w:val="00B85B93"/>
    <w:rsid w:val="00B85CD9"/>
    <w:rsid w:val="00B85E48"/>
    <w:rsid w:val="00B8607B"/>
    <w:rsid w:val="00B862A3"/>
    <w:rsid w:val="00B864D1"/>
    <w:rsid w:val="00B86549"/>
    <w:rsid w:val="00B86667"/>
    <w:rsid w:val="00B86C12"/>
    <w:rsid w:val="00B86D2E"/>
    <w:rsid w:val="00B86D63"/>
    <w:rsid w:val="00B86F5A"/>
    <w:rsid w:val="00B870F3"/>
    <w:rsid w:val="00B872E3"/>
    <w:rsid w:val="00B872EC"/>
    <w:rsid w:val="00B8730C"/>
    <w:rsid w:val="00B873BC"/>
    <w:rsid w:val="00B87536"/>
    <w:rsid w:val="00B875A7"/>
    <w:rsid w:val="00B87695"/>
    <w:rsid w:val="00B8796E"/>
    <w:rsid w:val="00B87C4A"/>
    <w:rsid w:val="00B87D80"/>
    <w:rsid w:val="00B87E3F"/>
    <w:rsid w:val="00B87E9C"/>
    <w:rsid w:val="00B87EC1"/>
    <w:rsid w:val="00B87F5C"/>
    <w:rsid w:val="00B900A6"/>
    <w:rsid w:val="00B90264"/>
    <w:rsid w:val="00B90373"/>
    <w:rsid w:val="00B9054C"/>
    <w:rsid w:val="00B905D7"/>
    <w:rsid w:val="00B906CD"/>
    <w:rsid w:val="00B90893"/>
    <w:rsid w:val="00B90A6B"/>
    <w:rsid w:val="00B90AF4"/>
    <w:rsid w:val="00B911CC"/>
    <w:rsid w:val="00B91214"/>
    <w:rsid w:val="00B91348"/>
    <w:rsid w:val="00B9196E"/>
    <w:rsid w:val="00B92191"/>
    <w:rsid w:val="00B9226F"/>
    <w:rsid w:val="00B92481"/>
    <w:rsid w:val="00B9274F"/>
    <w:rsid w:val="00B92756"/>
    <w:rsid w:val="00B927C0"/>
    <w:rsid w:val="00B928E0"/>
    <w:rsid w:val="00B92CF3"/>
    <w:rsid w:val="00B93021"/>
    <w:rsid w:val="00B93579"/>
    <w:rsid w:val="00B937E6"/>
    <w:rsid w:val="00B938E7"/>
    <w:rsid w:val="00B93A33"/>
    <w:rsid w:val="00B93AE3"/>
    <w:rsid w:val="00B93AE6"/>
    <w:rsid w:val="00B93DFA"/>
    <w:rsid w:val="00B9402D"/>
    <w:rsid w:val="00B941ED"/>
    <w:rsid w:val="00B94243"/>
    <w:rsid w:val="00B94253"/>
    <w:rsid w:val="00B94587"/>
    <w:rsid w:val="00B9467B"/>
    <w:rsid w:val="00B94750"/>
    <w:rsid w:val="00B94773"/>
    <w:rsid w:val="00B94A66"/>
    <w:rsid w:val="00B94BBC"/>
    <w:rsid w:val="00B94CDD"/>
    <w:rsid w:val="00B94E66"/>
    <w:rsid w:val="00B95058"/>
    <w:rsid w:val="00B95185"/>
    <w:rsid w:val="00B95221"/>
    <w:rsid w:val="00B958DA"/>
    <w:rsid w:val="00B958DF"/>
    <w:rsid w:val="00B959C9"/>
    <w:rsid w:val="00B95B6D"/>
    <w:rsid w:val="00B95D5E"/>
    <w:rsid w:val="00B96023"/>
    <w:rsid w:val="00B962C9"/>
    <w:rsid w:val="00B96884"/>
    <w:rsid w:val="00B969F3"/>
    <w:rsid w:val="00B96C22"/>
    <w:rsid w:val="00B96ED3"/>
    <w:rsid w:val="00B97232"/>
    <w:rsid w:val="00B9729B"/>
    <w:rsid w:val="00B972B0"/>
    <w:rsid w:val="00B975B5"/>
    <w:rsid w:val="00B979DD"/>
    <w:rsid w:val="00B97AC3"/>
    <w:rsid w:val="00B97F70"/>
    <w:rsid w:val="00BA0026"/>
    <w:rsid w:val="00BA0068"/>
    <w:rsid w:val="00BA0183"/>
    <w:rsid w:val="00BA01CB"/>
    <w:rsid w:val="00BA080E"/>
    <w:rsid w:val="00BA094F"/>
    <w:rsid w:val="00BA09F4"/>
    <w:rsid w:val="00BA0A01"/>
    <w:rsid w:val="00BA0A18"/>
    <w:rsid w:val="00BA0C0D"/>
    <w:rsid w:val="00BA0C87"/>
    <w:rsid w:val="00BA0D94"/>
    <w:rsid w:val="00BA0F23"/>
    <w:rsid w:val="00BA1045"/>
    <w:rsid w:val="00BA1075"/>
    <w:rsid w:val="00BA11CF"/>
    <w:rsid w:val="00BA1262"/>
    <w:rsid w:val="00BA1300"/>
    <w:rsid w:val="00BA18BE"/>
    <w:rsid w:val="00BA1ED3"/>
    <w:rsid w:val="00BA1FE8"/>
    <w:rsid w:val="00BA2057"/>
    <w:rsid w:val="00BA218D"/>
    <w:rsid w:val="00BA225D"/>
    <w:rsid w:val="00BA22E7"/>
    <w:rsid w:val="00BA297E"/>
    <w:rsid w:val="00BA2ABF"/>
    <w:rsid w:val="00BA2AD0"/>
    <w:rsid w:val="00BA2B38"/>
    <w:rsid w:val="00BA2C98"/>
    <w:rsid w:val="00BA2D6D"/>
    <w:rsid w:val="00BA2EF3"/>
    <w:rsid w:val="00BA3144"/>
    <w:rsid w:val="00BA349F"/>
    <w:rsid w:val="00BA3518"/>
    <w:rsid w:val="00BA3554"/>
    <w:rsid w:val="00BA37AA"/>
    <w:rsid w:val="00BA38FD"/>
    <w:rsid w:val="00BA3AD4"/>
    <w:rsid w:val="00BA3C0A"/>
    <w:rsid w:val="00BA3DAB"/>
    <w:rsid w:val="00BA3E56"/>
    <w:rsid w:val="00BA3E7A"/>
    <w:rsid w:val="00BA3F13"/>
    <w:rsid w:val="00BA42D8"/>
    <w:rsid w:val="00BA481E"/>
    <w:rsid w:val="00BA48FA"/>
    <w:rsid w:val="00BA4AA0"/>
    <w:rsid w:val="00BA4B0A"/>
    <w:rsid w:val="00BA4FB7"/>
    <w:rsid w:val="00BA521B"/>
    <w:rsid w:val="00BA52F2"/>
    <w:rsid w:val="00BA55F1"/>
    <w:rsid w:val="00BA595C"/>
    <w:rsid w:val="00BA5A0E"/>
    <w:rsid w:val="00BA5FE1"/>
    <w:rsid w:val="00BA60BE"/>
    <w:rsid w:val="00BA6126"/>
    <w:rsid w:val="00BA61D6"/>
    <w:rsid w:val="00BA629C"/>
    <w:rsid w:val="00BA665E"/>
    <w:rsid w:val="00BA6730"/>
    <w:rsid w:val="00BA68F3"/>
    <w:rsid w:val="00BA692E"/>
    <w:rsid w:val="00BA6E8C"/>
    <w:rsid w:val="00BA6EA3"/>
    <w:rsid w:val="00BA6F0C"/>
    <w:rsid w:val="00BA70A8"/>
    <w:rsid w:val="00BA7223"/>
    <w:rsid w:val="00BA74FE"/>
    <w:rsid w:val="00BA7527"/>
    <w:rsid w:val="00BA75FA"/>
    <w:rsid w:val="00BA766B"/>
    <w:rsid w:val="00BA784D"/>
    <w:rsid w:val="00BA7AC2"/>
    <w:rsid w:val="00BA7AD5"/>
    <w:rsid w:val="00BA7BE4"/>
    <w:rsid w:val="00BA7D66"/>
    <w:rsid w:val="00BA7EAF"/>
    <w:rsid w:val="00BB0172"/>
    <w:rsid w:val="00BB0213"/>
    <w:rsid w:val="00BB026B"/>
    <w:rsid w:val="00BB0735"/>
    <w:rsid w:val="00BB07F6"/>
    <w:rsid w:val="00BB0919"/>
    <w:rsid w:val="00BB09CA"/>
    <w:rsid w:val="00BB0ABE"/>
    <w:rsid w:val="00BB0FB0"/>
    <w:rsid w:val="00BB0FDA"/>
    <w:rsid w:val="00BB12F6"/>
    <w:rsid w:val="00BB1553"/>
    <w:rsid w:val="00BB1793"/>
    <w:rsid w:val="00BB179C"/>
    <w:rsid w:val="00BB1B46"/>
    <w:rsid w:val="00BB1DDD"/>
    <w:rsid w:val="00BB1E8A"/>
    <w:rsid w:val="00BB1F09"/>
    <w:rsid w:val="00BB1F4C"/>
    <w:rsid w:val="00BB1F63"/>
    <w:rsid w:val="00BB1FF4"/>
    <w:rsid w:val="00BB20C6"/>
    <w:rsid w:val="00BB23BD"/>
    <w:rsid w:val="00BB23E7"/>
    <w:rsid w:val="00BB2460"/>
    <w:rsid w:val="00BB2E6E"/>
    <w:rsid w:val="00BB2FD9"/>
    <w:rsid w:val="00BB3423"/>
    <w:rsid w:val="00BB35E1"/>
    <w:rsid w:val="00BB36A4"/>
    <w:rsid w:val="00BB36BB"/>
    <w:rsid w:val="00BB370F"/>
    <w:rsid w:val="00BB38DB"/>
    <w:rsid w:val="00BB3944"/>
    <w:rsid w:val="00BB3C61"/>
    <w:rsid w:val="00BB3DB7"/>
    <w:rsid w:val="00BB3E49"/>
    <w:rsid w:val="00BB3FDD"/>
    <w:rsid w:val="00BB400A"/>
    <w:rsid w:val="00BB43C3"/>
    <w:rsid w:val="00BB449F"/>
    <w:rsid w:val="00BB48D4"/>
    <w:rsid w:val="00BB4E6D"/>
    <w:rsid w:val="00BB4FB8"/>
    <w:rsid w:val="00BB531A"/>
    <w:rsid w:val="00BB5740"/>
    <w:rsid w:val="00BB5745"/>
    <w:rsid w:val="00BB5877"/>
    <w:rsid w:val="00BB5A77"/>
    <w:rsid w:val="00BB5DB0"/>
    <w:rsid w:val="00BB601F"/>
    <w:rsid w:val="00BB61FD"/>
    <w:rsid w:val="00BB62B1"/>
    <w:rsid w:val="00BB642E"/>
    <w:rsid w:val="00BB6577"/>
    <w:rsid w:val="00BB65AB"/>
    <w:rsid w:val="00BB6628"/>
    <w:rsid w:val="00BB6717"/>
    <w:rsid w:val="00BB699C"/>
    <w:rsid w:val="00BB6A38"/>
    <w:rsid w:val="00BB6A61"/>
    <w:rsid w:val="00BB6C97"/>
    <w:rsid w:val="00BB6E37"/>
    <w:rsid w:val="00BB6F21"/>
    <w:rsid w:val="00BB7036"/>
    <w:rsid w:val="00BB7041"/>
    <w:rsid w:val="00BB7137"/>
    <w:rsid w:val="00BB7155"/>
    <w:rsid w:val="00BB7424"/>
    <w:rsid w:val="00BB789B"/>
    <w:rsid w:val="00BB793E"/>
    <w:rsid w:val="00BB7950"/>
    <w:rsid w:val="00BB798B"/>
    <w:rsid w:val="00BB7A2D"/>
    <w:rsid w:val="00BB7DCD"/>
    <w:rsid w:val="00BB7DDA"/>
    <w:rsid w:val="00BB7EB2"/>
    <w:rsid w:val="00BC00B3"/>
    <w:rsid w:val="00BC0537"/>
    <w:rsid w:val="00BC0577"/>
    <w:rsid w:val="00BC0754"/>
    <w:rsid w:val="00BC0D5D"/>
    <w:rsid w:val="00BC0E83"/>
    <w:rsid w:val="00BC1005"/>
    <w:rsid w:val="00BC104F"/>
    <w:rsid w:val="00BC10EA"/>
    <w:rsid w:val="00BC1144"/>
    <w:rsid w:val="00BC11D8"/>
    <w:rsid w:val="00BC134C"/>
    <w:rsid w:val="00BC1365"/>
    <w:rsid w:val="00BC13A9"/>
    <w:rsid w:val="00BC13EF"/>
    <w:rsid w:val="00BC1583"/>
    <w:rsid w:val="00BC15F6"/>
    <w:rsid w:val="00BC16BA"/>
    <w:rsid w:val="00BC197B"/>
    <w:rsid w:val="00BC1AB0"/>
    <w:rsid w:val="00BC1C6E"/>
    <w:rsid w:val="00BC1E3E"/>
    <w:rsid w:val="00BC2219"/>
    <w:rsid w:val="00BC2449"/>
    <w:rsid w:val="00BC250D"/>
    <w:rsid w:val="00BC2793"/>
    <w:rsid w:val="00BC279A"/>
    <w:rsid w:val="00BC29E0"/>
    <w:rsid w:val="00BC2B03"/>
    <w:rsid w:val="00BC2CDF"/>
    <w:rsid w:val="00BC2F78"/>
    <w:rsid w:val="00BC31A5"/>
    <w:rsid w:val="00BC31C8"/>
    <w:rsid w:val="00BC354C"/>
    <w:rsid w:val="00BC3B50"/>
    <w:rsid w:val="00BC3CD6"/>
    <w:rsid w:val="00BC3FE5"/>
    <w:rsid w:val="00BC4247"/>
    <w:rsid w:val="00BC4305"/>
    <w:rsid w:val="00BC435F"/>
    <w:rsid w:val="00BC47CE"/>
    <w:rsid w:val="00BC4DC3"/>
    <w:rsid w:val="00BC4E15"/>
    <w:rsid w:val="00BC4E7B"/>
    <w:rsid w:val="00BC4F2A"/>
    <w:rsid w:val="00BC5218"/>
    <w:rsid w:val="00BC5437"/>
    <w:rsid w:val="00BC56B9"/>
    <w:rsid w:val="00BC5864"/>
    <w:rsid w:val="00BC5D62"/>
    <w:rsid w:val="00BC5E44"/>
    <w:rsid w:val="00BC5EDF"/>
    <w:rsid w:val="00BC604D"/>
    <w:rsid w:val="00BC6057"/>
    <w:rsid w:val="00BC60DD"/>
    <w:rsid w:val="00BC66E0"/>
    <w:rsid w:val="00BC6754"/>
    <w:rsid w:val="00BC6A50"/>
    <w:rsid w:val="00BC6B8F"/>
    <w:rsid w:val="00BC6CDE"/>
    <w:rsid w:val="00BC7063"/>
    <w:rsid w:val="00BC71CB"/>
    <w:rsid w:val="00BC7285"/>
    <w:rsid w:val="00BC72DA"/>
    <w:rsid w:val="00BC73AA"/>
    <w:rsid w:val="00BC7779"/>
    <w:rsid w:val="00BC79DA"/>
    <w:rsid w:val="00BC7E94"/>
    <w:rsid w:val="00BC7FF0"/>
    <w:rsid w:val="00BD0257"/>
    <w:rsid w:val="00BD02AE"/>
    <w:rsid w:val="00BD0A63"/>
    <w:rsid w:val="00BD0C3F"/>
    <w:rsid w:val="00BD0D26"/>
    <w:rsid w:val="00BD0FFC"/>
    <w:rsid w:val="00BD10D2"/>
    <w:rsid w:val="00BD139B"/>
    <w:rsid w:val="00BD1A67"/>
    <w:rsid w:val="00BD1AE7"/>
    <w:rsid w:val="00BD1BCC"/>
    <w:rsid w:val="00BD2150"/>
    <w:rsid w:val="00BD2639"/>
    <w:rsid w:val="00BD2655"/>
    <w:rsid w:val="00BD271A"/>
    <w:rsid w:val="00BD2E15"/>
    <w:rsid w:val="00BD3052"/>
    <w:rsid w:val="00BD31F0"/>
    <w:rsid w:val="00BD344B"/>
    <w:rsid w:val="00BD36E6"/>
    <w:rsid w:val="00BD37AA"/>
    <w:rsid w:val="00BD37E0"/>
    <w:rsid w:val="00BD3B1D"/>
    <w:rsid w:val="00BD3CCF"/>
    <w:rsid w:val="00BD3DAF"/>
    <w:rsid w:val="00BD4011"/>
    <w:rsid w:val="00BD42D3"/>
    <w:rsid w:val="00BD434E"/>
    <w:rsid w:val="00BD4378"/>
    <w:rsid w:val="00BD45E5"/>
    <w:rsid w:val="00BD47D0"/>
    <w:rsid w:val="00BD48CE"/>
    <w:rsid w:val="00BD4C8E"/>
    <w:rsid w:val="00BD4EFD"/>
    <w:rsid w:val="00BD4F75"/>
    <w:rsid w:val="00BD544A"/>
    <w:rsid w:val="00BD5554"/>
    <w:rsid w:val="00BD5567"/>
    <w:rsid w:val="00BD559A"/>
    <w:rsid w:val="00BD5814"/>
    <w:rsid w:val="00BD5B3B"/>
    <w:rsid w:val="00BD5D28"/>
    <w:rsid w:val="00BD5EFA"/>
    <w:rsid w:val="00BD5F14"/>
    <w:rsid w:val="00BD6033"/>
    <w:rsid w:val="00BD603E"/>
    <w:rsid w:val="00BD62C4"/>
    <w:rsid w:val="00BD645E"/>
    <w:rsid w:val="00BD658D"/>
    <w:rsid w:val="00BD6702"/>
    <w:rsid w:val="00BD68E8"/>
    <w:rsid w:val="00BD6CC0"/>
    <w:rsid w:val="00BD7181"/>
    <w:rsid w:val="00BD7266"/>
    <w:rsid w:val="00BD7333"/>
    <w:rsid w:val="00BD7396"/>
    <w:rsid w:val="00BD7B40"/>
    <w:rsid w:val="00BD7BE4"/>
    <w:rsid w:val="00BD7C4A"/>
    <w:rsid w:val="00BD7C63"/>
    <w:rsid w:val="00BD7DB1"/>
    <w:rsid w:val="00BD7DE2"/>
    <w:rsid w:val="00BD7EF2"/>
    <w:rsid w:val="00BD7F52"/>
    <w:rsid w:val="00BD7FAA"/>
    <w:rsid w:val="00BE02C6"/>
    <w:rsid w:val="00BE02FF"/>
    <w:rsid w:val="00BE0A64"/>
    <w:rsid w:val="00BE0B7E"/>
    <w:rsid w:val="00BE0C55"/>
    <w:rsid w:val="00BE0CFB"/>
    <w:rsid w:val="00BE0EB8"/>
    <w:rsid w:val="00BE126B"/>
    <w:rsid w:val="00BE1356"/>
    <w:rsid w:val="00BE1477"/>
    <w:rsid w:val="00BE15A2"/>
    <w:rsid w:val="00BE1941"/>
    <w:rsid w:val="00BE1B10"/>
    <w:rsid w:val="00BE2064"/>
    <w:rsid w:val="00BE20C1"/>
    <w:rsid w:val="00BE2282"/>
    <w:rsid w:val="00BE2379"/>
    <w:rsid w:val="00BE24FC"/>
    <w:rsid w:val="00BE250B"/>
    <w:rsid w:val="00BE2791"/>
    <w:rsid w:val="00BE28F3"/>
    <w:rsid w:val="00BE2A5D"/>
    <w:rsid w:val="00BE2AEE"/>
    <w:rsid w:val="00BE3744"/>
    <w:rsid w:val="00BE388B"/>
    <w:rsid w:val="00BE38CE"/>
    <w:rsid w:val="00BE3935"/>
    <w:rsid w:val="00BE3BC4"/>
    <w:rsid w:val="00BE3E79"/>
    <w:rsid w:val="00BE3FFE"/>
    <w:rsid w:val="00BE4218"/>
    <w:rsid w:val="00BE433F"/>
    <w:rsid w:val="00BE4442"/>
    <w:rsid w:val="00BE44E3"/>
    <w:rsid w:val="00BE4625"/>
    <w:rsid w:val="00BE484F"/>
    <w:rsid w:val="00BE49CA"/>
    <w:rsid w:val="00BE4B68"/>
    <w:rsid w:val="00BE5193"/>
    <w:rsid w:val="00BE5871"/>
    <w:rsid w:val="00BE588F"/>
    <w:rsid w:val="00BE58F8"/>
    <w:rsid w:val="00BE5CBA"/>
    <w:rsid w:val="00BE5E90"/>
    <w:rsid w:val="00BE6095"/>
    <w:rsid w:val="00BE60AE"/>
    <w:rsid w:val="00BE618F"/>
    <w:rsid w:val="00BE61A0"/>
    <w:rsid w:val="00BE658A"/>
    <w:rsid w:val="00BE6680"/>
    <w:rsid w:val="00BE6B81"/>
    <w:rsid w:val="00BE6EE3"/>
    <w:rsid w:val="00BE700F"/>
    <w:rsid w:val="00BE724D"/>
    <w:rsid w:val="00BE7442"/>
    <w:rsid w:val="00BE76C1"/>
    <w:rsid w:val="00BE76CC"/>
    <w:rsid w:val="00BE7914"/>
    <w:rsid w:val="00BE7948"/>
    <w:rsid w:val="00BE7AD2"/>
    <w:rsid w:val="00BE7BD7"/>
    <w:rsid w:val="00BE7C9E"/>
    <w:rsid w:val="00BE7E0C"/>
    <w:rsid w:val="00BE7F3D"/>
    <w:rsid w:val="00BE7FC5"/>
    <w:rsid w:val="00BF030C"/>
    <w:rsid w:val="00BF03A7"/>
    <w:rsid w:val="00BF03EE"/>
    <w:rsid w:val="00BF06A5"/>
    <w:rsid w:val="00BF075D"/>
    <w:rsid w:val="00BF0887"/>
    <w:rsid w:val="00BF08AF"/>
    <w:rsid w:val="00BF0A3D"/>
    <w:rsid w:val="00BF0E50"/>
    <w:rsid w:val="00BF1365"/>
    <w:rsid w:val="00BF1728"/>
    <w:rsid w:val="00BF1800"/>
    <w:rsid w:val="00BF181D"/>
    <w:rsid w:val="00BF1A52"/>
    <w:rsid w:val="00BF1AB1"/>
    <w:rsid w:val="00BF1AFB"/>
    <w:rsid w:val="00BF1DF2"/>
    <w:rsid w:val="00BF1F91"/>
    <w:rsid w:val="00BF2179"/>
    <w:rsid w:val="00BF2291"/>
    <w:rsid w:val="00BF2577"/>
    <w:rsid w:val="00BF2581"/>
    <w:rsid w:val="00BF25F2"/>
    <w:rsid w:val="00BF2665"/>
    <w:rsid w:val="00BF2895"/>
    <w:rsid w:val="00BF2AAD"/>
    <w:rsid w:val="00BF2BFE"/>
    <w:rsid w:val="00BF2C5F"/>
    <w:rsid w:val="00BF2DE6"/>
    <w:rsid w:val="00BF3015"/>
    <w:rsid w:val="00BF3396"/>
    <w:rsid w:val="00BF37ED"/>
    <w:rsid w:val="00BF3A3D"/>
    <w:rsid w:val="00BF3B3F"/>
    <w:rsid w:val="00BF3BA5"/>
    <w:rsid w:val="00BF3BD4"/>
    <w:rsid w:val="00BF3EF9"/>
    <w:rsid w:val="00BF4214"/>
    <w:rsid w:val="00BF4403"/>
    <w:rsid w:val="00BF483E"/>
    <w:rsid w:val="00BF4849"/>
    <w:rsid w:val="00BF4923"/>
    <w:rsid w:val="00BF493A"/>
    <w:rsid w:val="00BF4B59"/>
    <w:rsid w:val="00BF4C75"/>
    <w:rsid w:val="00BF5012"/>
    <w:rsid w:val="00BF5231"/>
    <w:rsid w:val="00BF53BB"/>
    <w:rsid w:val="00BF59E2"/>
    <w:rsid w:val="00BF5C1B"/>
    <w:rsid w:val="00BF6049"/>
    <w:rsid w:val="00BF608D"/>
    <w:rsid w:val="00BF61A9"/>
    <w:rsid w:val="00BF6245"/>
    <w:rsid w:val="00BF6274"/>
    <w:rsid w:val="00BF627A"/>
    <w:rsid w:val="00BF63E9"/>
    <w:rsid w:val="00BF63EC"/>
    <w:rsid w:val="00BF65C1"/>
    <w:rsid w:val="00BF6A9B"/>
    <w:rsid w:val="00BF6AD4"/>
    <w:rsid w:val="00BF6B3E"/>
    <w:rsid w:val="00BF6E8F"/>
    <w:rsid w:val="00BF703F"/>
    <w:rsid w:val="00BF712F"/>
    <w:rsid w:val="00BF7264"/>
    <w:rsid w:val="00BF736A"/>
    <w:rsid w:val="00BF7451"/>
    <w:rsid w:val="00BF750E"/>
    <w:rsid w:val="00BF768A"/>
    <w:rsid w:val="00BF7724"/>
    <w:rsid w:val="00BF77C5"/>
    <w:rsid w:val="00BF7A70"/>
    <w:rsid w:val="00BF7FFA"/>
    <w:rsid w:val="00C00104"/>
    <w:rsid w:val="00C001A2"/>
    <w:rsid w:val="00C00364"/>
    <w:rsid w:val="00C00393"/>
    <w:rsid w:val="00C00527"/>
    <w:rsid w:val="00C0052A"/>
    <w:rsid w:val="00C00907"/>
    <w:rsid w:val="00C00914"/>
    <w:rsid w:val="00C00988"/>
    <w:rsid w:val="00C00B90"/>
    <w:rsid w:val="00C00D21"/>
    <w:rsid w:val="00C00D91"/>
    <w:rsid w:val="00C00E05"/>
    <w:rsid w:val="00C0100B"/>
    <w:rsid w:val="00C01183"/>
    <w:rsid w:val="00C01199"/>
    <w:rsid w:val="00C012C0"/>
    <w:rsid w:val="00C012DF"/>
    <w:rsid w:val="00C014C2"/>
    <w:rsid w:val="00C0168F"/>
    <w:rsid w:val="00C01760"/>
    <w:rsid w:val="00C017A1"/>
    <w:rsid w:val="00C01826"/>
    <w:rsid w:val="00C018DC"/>
    <w:rsid w:val="00C01979"/>
    <w:rsid w:val="00C01B2C"/>
    <w:rsid w:val="00C01B53"/>
    <w:rsid w:val="00C01B57"/>
    <w:rsid w:val="00C01C40"/>
    <w:rsid w:val="00C01C96"/>
    <w:rsid w:val="00C01DF5"/>
    <w:rsid w:val="00C02112"/>
    <w:rsid w:val="00C0292D"/>
    <w:rsid w:val="00C02B36"/>
    <w:rsid w:val="00C02DF2"/>
    <w:rsid w:val="00C02E89"/>
    <w:rsid w:val="00C02EF7"/>
    <w:rsid w:val="00C02F5E"/>
    <w:rsid w:val="00C0302C"/>
    <w:rsid w:val="00C0307E"/>
    <w:rsid w:val="00C03113"/>
    <w:rsid w:val="00C0348C"/>
    <w:rsid w:val="00C03527"/>
    <w:rsid w:val="00C03629"/>
    <w:rsid w:val="00C03729"/>
    <w:rsid w:val="00C0398F"/>
    <w:rsid w:val="00C03B5F"/>
    <w:rsid w:val="00C03FDD"/>
    <w:rsid w:val="00C04163"/>
    <w:rsid w:val="00C042A3"/>
    <w:rsid w:val="00C042B0"/>
    <w:rsid w:val="00C0433F"/>
    <w:rsid w:val="00C04598"/>
    <w:rsid w:val="00C046C2"/>
    <w:rsid w:val="00C046E1"/>
    <w:rsid w:val="00C049CD"/>
    <w:rsid w:val="00C04AC0"/>
    <w:rsid w:val="00C04C4D"/>
    <w:rsid w:val="00C04C90"/>
    <w:rsid w:val="00C04ED9"/>
    <w:rsid w:val="00C04F94"/>
    <w:rsid w:val="00C05375"/>
    <w:rsid w:val="00C05460"/>
    <w:rsid w:val="00C055CB"/>
    <w:rsid w:val="00C05943"/>
    <w:rsid w:val="00C05B3D"/>
    <w:rsid w:val="00C05B54"/>
    <w:rsid w:val="00C05C81"/>
    <w:rsid w:val="00C05D16"/>
    <w:rsid w:val="00C05FB9"/>
    <w:rsid w:val="00C06106"/>
    <w:rsid w:val="00C064D9"/>
    <w:rsid w:val="00C067F9"/>
    <w:rsid w:val="00C06A12"/>
    <w:rsid w:val="00C06AA7"/>
    <w:rsid w:val="00C06BD7"/>
    <w:rsid w:val="00C06CEF"/>
    <w:rsid w:val="00C06D2B"/>
    <w:rsid w:val="00C06FE8"/>
    <w:rsid w:val="00C075EE"/>
    <w:rsid w:val="00C07676"/>
    <w:rsid w:val="00C0788A"/>
    <w:rsid w:val="00C0790D"/>
    <w:rsid w:val="00C07A6E"/>
    <w:rsid w:val="00C07E17"/>
    <w:rsid w:val="00C07F6D"/>
    <w:rsid w:val="00C10014"/>
    <w:rsid w:val="00C102C9"/>
    <w:rsid w:val="00C103D4"/>
    <w:rsid w:val="00C10626"/>
    <w:rsid w:val="00C107AC"/>
    <w:rsid w:val="00C107D5"/>
    <w:rsid w:val="00C109D1"/>
    <w:rsid w:val="00C10A68"/>
    <w:rsid w:val="00C10AD2"/>
    <w:rsid w:val="00C10B9F"/>
    <w:rsid w:val="00C10BE0"/>
    <w:rsid w:val="00C10D40"/>
    <w:rsid w:val="00C1103C"/>
    <w:rsid w:val="00C11178"/>
    <w:rsid w:val="00C113C1"/>
    <w:rsid w:val="00C113C3"/>
    <w:rsid w:val="00C116AE"/>
    <w:rsid w:val="00C118B0"/>
    <w:rsid w:val="00C11B12"/>
    <w:rsid w:val="00C11DBE"/>
    <w:rsid w:val="00C11DC3"/>
    <w:rsid w:val="00C11DFC"/>
    <w:rsid w:val="00C11E4A"/>
    <w:rsid w:val="00C12202"/>
    <w:rsid w:val="00C122AF"/>
    <w:rsid w:val="00C12340"/>
    <w:rsid w:val="00C123EC"/>
    <w:rsid w:val="00C1262A"/>
    <w:rsid w:val="00C126A3"/>
    <w:rsid w:val="00C127D4"/>
    <w:rsid w:val="00C1293B"/>
    <w:rsid w:val="00C12ABF"/>
    <w:rsid w:val="00C12E6A"/>
    <w:rsid w:val="00C12EC4"/>
    <w:rsid w:val="00C13046"/>
    <w:rsid w:val="00C133E6"/>
    <w:rsid w:val="00C13464"/>
    <w:rsid w:val="00C135DA"/>
    <w:rsid w:val="00C137F2"/>
    <w:rsid w:val="00C138B5"/>
    <w:rsid w:val="00C13AAF"/>
    <w:rsid w:val="00C13AE2"/>
    <w:rsid w:val="00C13CDD"/>
    <w:rsid w:val="00C13DA0"/>
    <w:rsid w:val="00C140E0"/>
    <w:rsid w:val="00C1412D"/>
    <w:rsid w:val="00C142C3"/>
    <w:rsid w:val="00C14386"/>
    <w:rsid w:val="00C14538"/>
    <w:rsid w:val="00C14969"/>
    <w:rsid w:val="00C14D76"/>
    <w:rsid w:val="00C14DCF"/>
    <w:rsid w:val="00C150EE"/>
    <w:rsid w:val="00C1512C"/>
    <w:rsid w:val="00C153C3"/>
    <w:rsid w:val="00C1572F"/>
    <w:rsid w:val="00C15939"/>
    <w:rsid w:val="00C1594B"/>
    <w:rsid w:val="00C15996"/>
    <w:rsid w:val="00C159E9"/>
    <w:rsid w:val="00C15AAA"/>
    <w:rsid w:val="00C15B87"/>
    <w:rsid w:val="00C15E09"/>
    <w:rsid w:val="00C15EFF"/>
    <w:rsid w:val="00C15FFF"/>
    <w:rsid w:val="00C16115"/>
    <w:rsid w:val="00C1621F"/>
    <w:rsid w:val="00C1628F"/>
    <w:rsid w:val="00C16460"/>
    <w:rsid w:val="00C165AD"/>
    <w:rsid w:val="00C1673B"/>
    <w:rsid w:val="00C16B1C"/>
    <w:rsid w:val="00C16BF5"/>
    <w:rsid w:val="00C16C52"/>
    <w:rsid w:val="00C16C96"/>
    <w:rsid w:val="00C17058"/>
    <w:rsid w:val="00C172DA"/>
    <w:rsid w:val="00C1753E"/>
    <w:rsid w:val="00C17708"/>
    <w:rsid w:val="00C1776B"/>
    <w:rsid w:val="00C17964"/>
    <w:rsid w:val="00C17A56"/>
    <w:rsid w:val="00C17B46"/>
    <w:rsid w:val="00C17B97"/>
    <w:rsid w:val="00C17C76"/>
    <w:rsid w:val="00C17E2B"/>
    <w:rsid w:val="00C2035B"/>
    <w:rsid w:val="00C20686"/>
    <w:rsid w:val="00C208B3"/>
    <w:rsid w:val="00C209BB"/>
    <w:rsid w:val="00C209C1"/>
    <w:rsid w:val="00C20B64"/>
    <w:rsid w:val="00C20D57"/>
    <w:rsid w:val="00C20E1E"/>
    <w:rsid w:val="00C21052"/>
    <w:rsid w:val="00C21204"/>
    <w:rsid w:val="00C21502"/>
    <w:rsid w:val="00C21590"/>
    <w:rsid w:val="00C21639"/>
    <w:rsid w:val="00C21644"/>
    <w:rsid w:val="00C21771"/>
    <w:rsid w:val="00C21874"/>
    <w:rsid w:val="00C218EB"/>
    <w:rsid w:val="00C21B72"/>
    <w:rsid w:val="00C21E96"/>
    <w:rsid w:val="00C220B7"/>
    <w:rsid w:val="00C22198"/>
    <w:rsid w:val="00C227E1"/>
    <w:rsid w:val="00C22A21"/>
    <w:rsid w:val="00C22D57"/>
    <w:rsid w:val="00C22D90"/>
    <w:rsid w:val="00C22F7D"/>
    <w:rsid w:val="00C22F99"/>
    <w:rsid w:val="00C23101"/>
    <w:rsid w:val="00C231D7"/>
    <w:rsid w:val="00C2323F"/>
    <w:rsid w:val="00C23450"/>
    <w:rsid w:val="00C236DC"/>
    <w:rsid w:val="00C23A74"/>
    <w:rsid w:val="00C23AC1"/>
    <w:rsid w:val="00C23B21"/>
    <w:rsid w:val="00C23C51"/>
    <w:rsid w:val="00C23D11"/>
    <w:rsid w:val="00C23D45"/>
    <w:rsid w:val="00C23FB8"/>
    <w:rsid w:val="00C24002"/>
    <w:rsid w:val="00C243E3"/>
    <w:rsid w:val="00C245B1"/>
    <w:rsid w:val="00C245EE"/>
    <w:rsid w:val="00C24709"/>
    <w:rsid w:val="00C247A8"/>
    <w:rsid w:val="00C24AA1"/>
    <w:rsid w:val="00C24DA1"/>
    <w:rsid w:val="00C24E31"/>
    <w:rsid w:val="00C24E54"/>
    <w:rsid w:val="00C2517D"/>
    <w:rsid w:val="00C253DB"/>
    <w:rsid w:val="00C25725"/>
    <w:rsid w:val="00C257C2"/>
    <w:rsid w:val="00C25806"/>
    <w:rsid w:val="00C258AE"/>
    <w:rsid w:val="00C25C8D"/>
    <w:rsid w:val="00C25C8F"/>
    <w:rsid w:val="00C25E94"/>
    <w:rsid w:val="00C25EFA"/>
    <w:rsid w:val="00C25F35"/>
    <w:rsid w:val="00C25F84"/>
    <w:rsid w:val="00C2612F"/>
    <w:rsid w:val="00C261B5"/>
    <w:rsid w:val="00C26266"/>
    <w:rsid w:val="00C2630D"/>
    <w:rsid w:val="00C26494"/>
    <w:rsid w:val="00C2656E"/>
    <w:rsid w:val="00C2669C"/>
    <w:rsid w:val="00C26743"/>
    <w:rsid w:val="00C26826"/>
    <w:rsid w:val="00C26B75"/>
    <w:rsid w:val="00C26BA0"/>
    <w:rsid w:val="00C26BA8"/>
    <w:rsid w:val="00C26BF5"/>
    <w:rsid w:val="00C27084"/>
    <w:rsid w:val="00C27302"/>
    <w:rsid w:val="00C27341"/>
    <w:rsid w:val="00C2734D"/>
    <w:rsid w:val="00C27443"/>
    <w:rsid w:val="00C27541"/>
    <w:rsid w:val="00C27989"/>
    <w:rsid w:val="00C27C9E"/>
    <w:rsid w:val="00C30088"/>
    <w:rsid w:val="00C30188"/>
    <w:rsid w:val="00C3023A"/>
    <w:rsid w:val="00C3045B"/>
    <w:rsid w:val="00C304FB"/>
    <w:rsid w:val="00C30513"/>
    <w:rsid w:val="00C30567"/>
    <w:rsid w:val="00C3057E"/>
    <w:rsid w:val="00C30905"/>
    <w:rsid w:val="00C309D6"/>
    <w:rsid w:val="00C30A00"/>
    <w:rsid w:val="00C30B0D"/>
    <w:rsid w:val="00C30B43"/>
    <w:rsid w:val="00C30C87"/>
    <w:rsid w:val="00C30D62"/>
    <w:rsid w:val="00C30D90"/>
    <w:rsid w:val="00C30DFD"/>
    <w:rsid w:val="00C3103F"/>
    <w:rsid w:val="00C3104A"/>
    <w:rsid w:val="00C310AC"/>
    <w:rsid w:val="00C312FF"/>
    <w:rsid w:val="00C3131D"/>
    <w:rsid w:val="00C314B7"/>
    <w:rsid w:val="00C314BC"/>
    <w:rsid w:val="00C315CF"/>
    <w:rsid w:val="00C3193A"/>
    <w:rsid w:val="00C31B88"/>
    <w:rsid w:val="00C31CF2"/>
    <w:rsid w:val="00C31E4E"/>
    <w:rsid w:val="00C326A6"/>
    <w:rsid w:val="00C32ED5"/>
    <w:rsid w:val="00C3307E"/>
    <w:rsid w:val="00C33271"/>
    <w:rsid w:val="00C33448"/>
    <w:rsid w:val="00C335FF"/>
    <w:rsid w:val="00C3385A"/>
    <w:rsid w:val="00C338E0"/>
    <w:rsid w:val="00C338F6"/>
    <w:rsid w:val="00C33B25"/>
    <w:rsid w:val="00C33D4A"/>
    <w:rsid w:val="00C34212"/>
    <w:rsid w:val="00C3437C"/>
    <w:rsid w:val="00C346F3"/>
    <w:rsid w:val="00C347FF"/>
    <w:rsid w:val="00C34839"/>
    <w:rsid w:val="00C34872"/>
    <w:rsid w:val="00C34988"/>
    <w:rsid w:val="00C3499C"/>
    <w:rsid w:val="00C34A2E"/>
    <w:rsid w:val="00C34A64"/>
    <w:rsid w:val="00C34AEE"/>
    <w:rsid w:val="00C34B0B"/>
    <w:rsid w:val="00C34C59"/>
    <w:rsid w:val="00C34DFE"/>
    <w:rsid w:val="00C350E3"/>
    <w:rsid w:val="00C35691"/>
    <w:rsid w:val="00C35694"/>
    <w:rsid w:val="00C356AD"/>
    <w:rsid w:val="00C35808"/>
    <w:rsid w:val="00C358B5"/>
    <w:rsid w:val="00C358BC"/>
    <w:rsid w:val="00C35D22"/>
    <w:rsid w:val="00C35F0E"/>
    <w:rsid w:val="00C35FFF"/>
    <w:rsid w:val="00C364A6"/>
    <w:rsid w:val="00C36541"/>
    <w:rsid w:val="00C365A8"/>
    <w:rsid w:val="00C3667C"/>
    <w:rsid w:val="00C367E0"/>
    <w:rsid w:val="00C368E4"/>
    <w:rsid w:val="00C369C6"/>
    <w:rsid w:val="00C36BB1"/>
    <w:rsid w:val="00C36CE1"/>
    <w:rsid w:val="00C36E7C"/>
    <w:rsid w:val="00C36ED0"/>
    <w:rsid w:val="00C36F94"/>
    <w:rsid w:val="00C3719A"/>
    <w:rsid w:val="00C371FD"/>
    <w:rsid w:val="00C37216"/>
    <w:rsid w:val="00C372F6"/>
    <w:rsid w:val="00C375A7"/>
    <w:rsid w:val="00C3796E"/>
    <w:rsid w:val="00C37B53"/>
    <w:rsid w:val="00C37C0B"/>
    <w:rsid w:val="00C37EA0"/>
    <w:rsid w:val="00C37F34"/>
    <w:rsid w:val="00C37F38"/>
    <w:rsid w:val="00C37F75"/>
    <w:rsid w:val="00C400C8"/>
    <w:rsid w:val="00C4023C"/>
    <w:rsid w:val="00C40470"/>
    <w:rsid w:val="00C404B1"/>
    <w:rsid w:val="00C406CF"/>
    <w:rsid w:val="00C40B45"/>
    <w:rsid w:val="00C40BA1"/>
    <w:rsid w:val="00C40C1B"/>
    <w:rsid w:val="00C40CE3"/>
    <w:rsid w:val="00C40CF7"/>
    <w:rsid w:val="00C40CFA"/>
    <w:rsid w:val="00C410CC"/>
    <w:rsid w:val="00C412CB"/>
    <w:rsid w:val="00C41374"/>
    <w:rsid w:val="00C416A2"/>
    <w:rsid w:val="00C416F4"/>
    <w:rsid w:val="00C41A7D"/>
    <w:rsid w:val="00C41FCA"/>
    <w:rsid w:val="00C42040"/>
    <w:rsid w:val="00C420E1"/>
    <w:rsid w:val="00C421A5"/>
    <w:rsid w:val="00C423DD"/>
    <w:rsid w:val="00C42572"/>
    <w:rsid w:val="00C426DF"/>
    <w:rsid w:val="00C42767"/>
    <w:rsid w:val="00C42BD5"/>
    <w:rsid w:val="00C42DB5"/>
    <w:rsid w:val="00C42F44"/>
    <w:rsid w:val="00C42F74"/>
    <w:rsid w:val="00C4317B"/>
    <w:rsid w:val="00C4323A"/>
    <w:rsid w:val="00C43410"/>
    <w:rsid w:val="00C4363D"/>
    <w:rsid w:val="00C43670"/>
    <w:rsid w:val="00C43E74"/>
    <w:rsid w:val="00C442CF"/>
    <w:rsid w:val="00C443D0"/>
    <w:rsid w:val="00C444B2"/>
    <w:rsid w:val="00C44902"/>
    <w:rsid w:val="00C44A7F"/>
    <w:rsid w:val="00C44D2E"/>
    <w:rsid w:val="00C44D67"/>
    <w:rsid w:val="00C44E99"/>
    <w:rsid w:val="00C44EB1"/>
    <w:rsid w:val="00C45040"/>
    <w:rsid w:val="00C451D6"/>
    <w:rsid w:val="00C453CB"/>
    <w:rsid w:val="00C453E4"/>
    <w:rsid w:val="00C45482"/>
    <w:rsid w:val="00C455AA"/>
    <w:rsid w:val="00C456B4"/>
    <w:rsid w:val="00C45714"/>
    <w:rsid w:val="00C4574C"/>
    <w:rsid w:val="00C4595A"/>
    <w:rsid w:val="00C45CD2"/>
    <w:rsid w:val="00C45F76"/>
    <w:rsid w:val="00C45F7D"/>
    <w:rsid w:val="00C4616B"/>
    <w:rsid w:val="00C46222"/>
    <w:rsid w:val="00C46274"/>
    <w:rsid w:val="00C463F2"/>
    <w:rsid w:val="00C465B8"/>
    <w:rsid w:val="00C46AC3"/>
    <w:rsid w:val="00C470EF"/>
    <w:rsid w:val="00C4737A"/>
    <w:rsid w:val="00C476DF"/>
    <w:rsid w:val="00C47792"/>
    <w:rsid w:val="00C4796B"/>
    <w:rsid w:val="00C479AF"/>
    <w:rsid w:val="00C479E7"/>
    <w:rsid w:val="00C47B70"/>
    <w:rsid w:val="00C47BEE"/>
    <w:rsid w:val="00C50019"/>
    <w:rsid w:val="00C500FC"/>
    <w:rsid w:val="00C50389"/>
    <w:rsid w:val="00C50524"/>
    <w:rsid w:val="00C506C9"/>
    <w:rsid w:val="00C50726"/>
    <w:rsid w:val="00C5080C"/>
    <w:rsid w:val="00C5098C"/>
    <w:rsid w:val="00C50AC6"/>
    <w:rsid w:val="00C50AD9"/>
    <w:rsid w:val="00C50BF2"/>
    <w:rsid w:val="00C50DB7"/>
    <w:rsid w:val="00C50EF8"/>
    <w:rsid w:val="00C50F50"/>
    <w:rsid w:val="00C510C7"/>
    <w:rsid w:val="00C51393"/>
    <w:rsid w:val="00C516FD"/>
    <w:rsid w:val="00C51745"/>
    <w:rsid w:val="00C51BC2"/>
    <w:rsid w:val="00C51DD8"/>
    <w:rsid w:val="00C5220E"/>
    <w:rsid w:val="00C524B8"/>
    <w:rsid w:val="00C52642"/>
    <w:rsid w:val="00C52648"/>
    <w:rsid w:val="00C527D2"/>
    <w:rsid w:val="00C528BC"/>
    <w:rsid w:val="00C52A13"/>
    <w:rsid w:val="00C52B89"/>
    <w:rsid w:val="00C5349A"/>
    <w:rsid w:val="00C5366D"/>
    <w:rsid w:val="00C53806"/>
    <w:rsid w:val="00C53878"/>
    <w:rsid w:val="00C53C5D"/>
    <w:rsid w:val="00C5430D"/>
    <w:rsid w:val="00C54ABD"/>
    <w:rsid w:val="00C54B0A"/>
    <w:rsid w:val="00C54B1A"/>
    <w:rsid w:val="00C54C67"/>
    <w:rsid w:val="00C54FB1"/>
    <w:rsid w:val="00C54FFF"/>
    <w:rsid w:val="00C550B9"/>
    <w:rsid w:val="00C550FE"/>
    <w:rsid w:val="00C55185"/>
    <w:rsid w:val="00C553BA"/>
    <w:rsid w:val="00C55406"/>
    <w:rsid w:val="00C55608"/>
    <w:rsid w:val="00C557D5"/>
    <w:rsid w:val="00C5586E"/>
    <w:rsid w:val="00C55A47"/>
    <w:rsid w:val="00C55A9D"/>
    <w:rsid w:val="00C55AFC"/>
    <w:rsid w:val="00C55FF2"/>
    <w:rsid w:val="00C56154"/>
    <w:rsid w:val="00C56216"/>
    <w:rsid w:val="00C562C5"/>
    <w:rsid w:val="00C5634A"/>
    <w:rsid w:val="00C564C8"/>
    <w:rsid w:val="00C56552"/>
    <w:rsid w:val="00C567E6"/>
    <w:rsid w:val="00C568BD"/>
    <w:rsid w:val="00C56A33"/>
    <w:rsid w:val="00C57380"/>
    <w:rsid w:val="00C5742E"/>
    <w:rsid w:val="00C57761"/>
    <w:rsid w:val="00C57B49"/>
    <w:rsid w:val="00C57BB0"/>
    <w:rsid w:val="00C57D82"/>
    <w:rsid w:val="00C57E22"/>
    <w:rsid w:val="00C57EC2"/>
    <w:rsid w:val="00C6007B"/>
    <w:rsid w:val="00C601B7"/>
    <w:rsid w:val="00C601C6"/>
    <w:rsid w:val="00C602F2"/>
    <w:rsid w:val="00C60356"/>
    <w:rsid w:val="00C6039D"/>
    <w:rsid w:val="00C604D0"/>
    <w:rsid w:val="00C60698"/>
    <w:rsid w:val="00C607E5"/>
    <w:rsid w:val="00C60C1C"/>
    <w:rsid w:val="00C60C6E"/>
    <w:rsid w:val="00C60F43"/>
    <w:rsid w:val="00C610CC"/>
    <w:rsid w:val="00C610D1"/>
    <w:rsid w:val="00C61117"/>
    <w:rsid w:val="00C611F9"/>
    <w:rsid w:val="00C61395"/>
    <w:rsid w:val="00C613CB"/>
    <w:rsid w:val="00C6160E"/>
    <w:rsid w:val="00C617F1"/>
    <w:rsid w:val="00C619A5"/>
    <w:rsid w:val="00C61CC2"/>
    <w:rsid w:val="00C61E1D"/>
    <w:rsid w:val="00C61E3D"/>
    <w:rsid w:val="00C61EEA"/>
    <w:rsid w:val="00C62023"/>
    <w:rsid w:val="00C6208C"/>
    <w:rsid w:val="00C62119"/>
    <w:rsid w:val="00C6224F"/>
    <w:rsid w:val="00C62476"/>
    <w:rsid w:val="00C624A3"/>
    <w:rsid w:val="00C624DF"/>
    <w:rsid w:val="00C626CC"/>
    <w:rsid w:val="00C62B86"/>
    <w:rsid w:val="00C62BEE"/>
    <w:rsid w:val="00C62CDB"/>
    <w:rsid w:val="00C62D0D"/>
    <w:rsid w:val="00C62E42"/>
    <w:rsid w:val="00C62EBA"/>
    <w:rsid w:val="00C62F39"/>
    <w:rsid w:val="00C63211"/>
    <w:rsid w:val="00C63374"/>
    <w:rsid w:val="00C63520"/>
    <w:rsid w:val="00C636D0"/>
    <w:rsid w:val="00C63D14"/>
    <w:rsid w:val="00C63DF2"/>
    <w:rsid w:val="00C63EDD"/>
    <w:rsid w:val="00C64242"/>
    <w:rsid w:val="00C64382"/>
    <w:rsid w:val="00C64670"/>
    <w:rsid w:val="00C6469F"/>
    <w:rsid w:val="00C64759"/>
    <w:rsid w:val="00C64C00"/>
    <w:rsid w:val="00C64DDC"/>
    <w:rsid w:val="00C64F3A"/>
    <w:rsid w:val="00C650A8"/>
    <w:rsid w:val="00C65225"/>
    <w:rsid w:val="00C652B9"/>
    <w:rsid w:val="00C65351"/>
    <w:rsid w:val="00C65884"/>
    <w:rsid w:val="00C659AA"/>
    <w:rsid w:val="00C659D8"/>
    <w:rsid w:val="00C65D18"/>
    <w:rsid w:val="00C65EC1"/>
    <w:rsid w:val="00C660CB"/>
    <w:rsid w:val="00C6626C"/>
    <w:rsid w:val="00C66339"/>
    <w:rsid w:val="00C664FF"/>
    <w:rsid w:val="00C66763"/>
    <w:rsid w:val="00C6676A"/>
    <w:rsid w:val="00C66836"/>
    <w:rsid w:val="00C668E6"/>
    <w:rsid w:val="00C6693A"/>
    <w:rsid w:val="00C66AC0"/>
    <w:rsid w:val="00C66C67"/>
    <w:rsid w:val="00C66DD4"/>
    <w:rsid w:val="00C670A2"/>
    <w:rsid w:val="00C670BC"/>
    <w:rsid w:val="00C672CF"/>
    <w:rsid w:val="00C6732A"/>
    <w:rsid w:val="00C6743C"/>
    <w:rsid w:val="00C67893"/>
    <w:rsid w:val="00C67B41"/>
    <w:rsid w:val="00C67CD8"/>
    <w:rsid w:val="00C67EBE"/>
    <w:rsid w:val="00C701DB"/>
    <w:rsid w:val="00C7027E"/>
    <w:rsid w:val="00C702F8"/>
    <w:rsid w:val="00C70344"/>
    <w:rsid w:val="00C704AB"/>
    <w:rsid w:val="00C70669"/>
    <w:rsid w:val="00C7075E"/>
    <w:rsid w:val="00C70A6E"/>
    <w:rsid w:val="00C70CF6"/>
    <w:rsid w:val="00C70FF3"/>
    <w:rsid w:val="00C710B7"/>
    <w:rsid w:val="00C711B5"/>
    <w:rsid w:val="00C7123A"/>
    <w:rsid w:val="00C712E0"/>
    <w:rsid w:val="00C7133C"/>
    <w:rsid w:val="00C7147B"/>
    <w:rsid w:val="00C7152C"/>
    <w:rsid w:val="00C718D3"/>
    <w:rsid w:val="00C71981"/>
    <w:rsid w:val="00C719C1"/>
    <w:rsid w:val="00C71A24"/>
    <w:rsid w:val="00C71A7C"/>
    <w:rsid w:val="00C71D4D"/>
    <w:rsid w:val="00C71E5F"/>
    <w:rsid w:val="00C72077"/>
    <w:rsid w:val="00C72354"/>
    <w:rsid w:val="00C723FF"/>
    <w:rsid w:val="00C7253E"/>
    <w:rsid w:val="00C72836"/>
    <w:rsid w:val="00C728C8"/>
    <w:rsid w:val="00C7292C"/>
    <w:rsid w:val="00C72B42"/>
    <w:rsid w:val="00C72B4B"/>
    <w:rsid w:val="00C72C0D"/>
    <w:rsid w:val="00C72D0D"/>
    <w:rsid w:val="00C72D59"/>
    <w:rsid w:val="00C72E3F"/>
    <w:rsid w:val="00C72FDA"/>
    <w:rsid w:val="00C7320F"/>
    <w:rsid w:val="00C7324B"/>
    <w:rsid w:val="00C735EE"/>
    <w:rsid w:val="00C73804"/>
    <w:rsid w:val="00C73904"/>
    <w:rsid w:val="00C73B27"/>
    <w:rsid w:val="00C73BC5"/>
    <w:rsid w:val="00C73BCF"/>
    <w:rsid w:val="00C73C93"/>
    <w:rsid w:val="00C73DB0"/>
    <w:rsid w:val="00C742D0"/>
    <w:rsid w:val="00C7495D"/>
    <w:rsid w:val="00C74EAE"/>
    <w:rsid w:val="00C74EC8"/>
    <w:rsid w:val="00C74F02"/>
    <w:rsid w:val="00C74FC0"/>
    <w:rsid w:val="00C7504E"/>
    <w:rsid w:val="00C750C5"/>
    <w:rsid w:val="00C751A4"/>
    <w:rsid w:val="00C7534B"/>
    <w:rsid w:val="00C754C2"/>
    <w:rsid w:val="00C75686"/>
    <w:rsid w:val="00C7577D"/>
    <w:rsid w:val="00C759D7"/>
    <w:rsid w:val="00C75B59"/>
    <w:rsid w:val="00C75E4B"/>
    <w:rsid w:val="00C75EFE"/>
    <w:rsid w:val="00C75F15"/>
    <w:rsid w:val="00C760E4"/>
    <w:rsid w:val="00C761DF"/>
    <w:rsid w:val="00C76D86"/>
    <w:rsid w:val="00C76E07"/>
    <w:rsid w:val="00C76FFB"/>
    <w:rsid w:val="00C771A1"/>
    <w:rsid w:val="00C7726A"/>
    <w:rsid w:val="00C77322"/>
    <w:rsid w:val="00C77420"/>
    <w:rsid w:val="00C77517"/>
    <w:rsid w:val="00C7760E"/>
    <w:rsid w:val="00C779CB"/>
    <w:rsid w:val="00C77A43"/>
    <w:rsid w:val="00C77A71"/>
    <w:rsid w:val="00C77B36"/>
    <w:rsid w:val="00C77F15"/>
    <w:rsid w:val="00C805D7"/>
    <w:rsid w:val="00C80727"/>
    <w:rsid w:val="00C8082C"/>
    <w:rsid w:val="00C808B6"/>
    <w:rsid w:val="00C80A6D"/>
    <w:rsid w:val="00C80BFD"/>
    <w:rsid w:val="00C80CBC"/>
    <w:rsid w:val="00C80CF7"/>
    <w:rsid w:val="00C80D3F"/>
    <w:rsid w:val="00C80EDB"/>
    <w:rsid w:val="00C80F60"/>
    <w:rsid w:val="00C812A7"/>
    <w:rsid w:val="00C81349"/>
    <w:rsid w:val="00C813DF"/>
    <w:rsid w:val="00C814AC"/>
    <w:rsid w:val="00C815AB"/>
    <w:rsid w:val="00C81664"/>
    <w:rsid w:val="00C816C2"/>
    <w:rsid w:val="00C8170D"/>
    <w:rsid w:val="00C81735"/>
    <w:rsid w:val="00C81743"/>
    <w:rsid w:val="00C81A4A"/>
    <w:rsid w:val="00C81B50"/>
    <w:rsid w:val="00C81B55"/>
    <w:rsid w:val="00C81D17"/>
    <w:rsid w:val="00C81E4E"/>
    <w:rsid w:val="00C82274"/>
    <w:rsid w:val="00C8231E"/>
    <w:rsid w:val="00C8239D"/>
    <w:rsid w:val="00C8241D"/>
    <w:rsid w:val="00C8265A"/>
    <w:rsid w:val="00C8269C"/>
    <w:rsid w:val="00C82735"/>
    <w:rsid w:val="00C8273A"/>
    <w:rsid w:val="00C82899"/>
    <w:rsid w:val="00C829CF"/>
    <w:rsid w:val="00C82A61"/>
    <w:rsid w:val="00C82AE9"/>
    <w:rsid w:val="00C82B97"/>
    <w:rsid w:val="00C82CB1"/>
    <w:rsid w:val="00C83117"/>
    <w:rsid w:val="00C831F5"/>
    <w:rsid w:val="00C8329F"/>
    <w:rsid w:val="00C832D4"/>
    <w:rsid w:val="00C83557"/>
    <w:rsid w:val="00C83904"/>
    <w:rsid w:val="00C83985"/>
    <w:rsid w:val="00C839E9"/>
    <w:rsid w:val="00C83A37"/>
    <w:rsid w:val="00C83CCE"/>
    <w:rsid w:val="00C83F79"/>
    <w:rsid w:val="00C84408"/>
    <w:rsid w:val="00C84611"/>
    <w:rsid w:val="00C849A8"/>
    <w:rsid w:val="00C84CE1"/>
    <w:rsid w:val="00C85241"/>
    <w:rsid w:val="00C85254"/>
    <w:rsid w:val="00C853D9"/>
    <w:rsid w:val="00C85425"/>
    <w:rsid w:val="00C854CD"/>
    <w:rsid w:val="00C85514"/>
    <w:rsid w:val="00C858A1"/>
    <w:rsid w:val="00C85C97"/>
    <w:rsid w:val="00C85D6F"/>
    <w:rsid w:val="00C85FFC"/>
    <w:rsid w:val="00C8600E"/>
    <w:rsid w:val="00C864A8"/>
    <w:rsid w:val="00C864FA"/>
    <w:rsid w:val="00C86753"/>
    <w:rsid w:val="00C867A7"/>
    <w:rsid w:val="00C867D0"/>
    <w:rsid w:val="00C86C6F"/>
    <w:rsid w:val="00C86DE5"/>
    <w:rsid w:val="00C86FCB"/>
    <w:rsid w:val="00C87590"/>
    <w:rsid w:val="00C8769A"/>
    <w:rsid w:val="00C87BAF"/>
    <w:rsid w:val="00C87C79"/>
    <w:rsid w:val="00C87D69"/>
    <w:rsid w:val="00C87E6F"/>
    <w:rsid w:val="00C87EBD"/>
    <w:rsid w:val="00C901B4"/>
    <w:rsid w:val="00C90212"/>
    <w:rsid w:val="00C902BC"/>
    <w:rsid w:val="00C90349"/>
    <w:rsid w:val="00C9038E"/>
    <w:rsid w:val="00C9054A"/>
    <w:rsid w:val="00C90574"/>
    <w:rsid w:val="00C90791"/>
    <w:rsid w:val="00C9093B"/>
    <w:rsid w:val="00C90B8E"/>
    <w:rsid w:val="00C90CD6"/>
    <w:rsid w:val="00C90F51"/>
    <w:rsid w:val="00C9126D"/>
    <w:rsid w:val="00C91373"/>
    <w:rsid w:val="00C91465"/>
    <w:rsid w:val="00C91468"/>
    <w:rsid w:val="00C91558"/>
    <w:rsid w:val="00C916B7"/>
    <w:rsid w:val="00C91747"/>
    <w:rsid w:val="00C918DD"/>
    <w:rsid w:val="00C919D1"/>
    <w:rsid w:val="00C91B54"/>
    <w:rsid w:val="00C91C71"/>
    <w:rsid w:val="00C91CD5"/>
    <w:rsid w:val="00C91E06"/>
    <w:rsid w:val="00C92175"/>
    <w:rsid w:val="00C92186"/>
    <w:rsid w:val="00C929D6"/>
    <w:rsid w:val="00C92A42"/>
    <w:rsid w:val="00C92C71"/>
    <w:rsid w:val="00C92CAD"/>
    <w:rsid w:val="00C92E2E"/>
    <w:rsid w:val="00C93066"/>
    <w:rsid w:val="00C930B0"/>
    <w:rsid w:val="00C932D7"/>
    <w:rsid w:val="00C933CE"/>
    <w:rsid w:val="00C93649"/>
    <w:rsid w:val="00C9376F"/>
    <w:rsid w:val="00C93901"/>
    <w:rsid w:val="00C93998"/>
    <w:rsid w:val="00C93C99"/>
    <w:rsid w:val="00C93ECB"/>
    <w:rsid w:val="00C940D0"/>
    <w:rsid w:val="00C9442B"/>
    <w:rsid w:val="00C944F8"/>
    <w:rsid w:val="00C9470F"/>
    <w:rsid w:val="00C94887"/>
    <w:rsid w:val="00C949CF"/>
    <w:rsid w:val="00C94B91"/>
    <w:rsid w:val="00C94EAC"/>
    <w:rsid w:val="00C94F13"/>
    <w:rsid w:val="00C95076"/>
    <w:rsid w:val="00C950A7"/>
    <w:rsid w:val="00C950C1"/>
    <w:rsid w:val="00C9525A"/>
    <w:rsid w:val="00C95274"/>
    <w:rsid w:val="00C95655"/>
    <w:rsid w:val="00C95AC9"/>
    <w:rsid w:val="00C95F76"/>
    <w:rsid w:val="00C96203"/>
    <w:rsid w:val="00C96313"/>
    <w:rsid w:val="00C9663C"/>
    <w:rsid w:val="00C96818"/>
    <w:rsid w:val="00C968A6"/>
    <w:rsid w:val="00C96906"/>
    <w:rsid w:val="00C96BC2"/>
    <w:rsid w:val="00C96C20"/>
    <w:rsid w:val="00C97070"/>
    <w:rsid w:val="00C973F6"/>
    <w:rsid w:val="00C9749A"/>
    <w:rsid w:val="00C975F3"/>
    <w:rsid w:val="00C9777A"/>
    <w:rsid w:val="00C97849"/>
    <w:rsid w:val="00C97984"/>
    <w:rsid w:val="00C979C7"/>
    <w:rsid w:val="00C97CDA"/>
    <w:rsid w:val="00C97DF9"/>
    <w:rsid w:val="00CA0074"/>
    <w:rsid w:val="00CA00A0"/>
    <w:rsid w:val="00CA0292"/>
    <w:rsid w:val="00CA02DB"/>
    <w:rsid w:val="00CA0316"/>
    <w:rsid w:val="00CA0320"/>
    <w:rsid w:val="00CA032C"/>
    <w:rsid w:val="00CA0550"/>
    <w:rsid w:val="00CA07E7"/>
    <w:rsid w:val="00CA08F1"/>
    <w:rsid w:val="00CA098E"/>
    <w:rsid w:val="00CA0994"/>
    <w:rsid w:val="00CA0A0E"/>
    <w:rsid w:val="00CA0A6D"/>
    <w:rsid w:val="00CA0B3F"/>
    <w:rsid w:val="00CA0DC4"/>
    <w:rsid w:val="00CA1008"/>
    <w:rsid w:val="00CA1305"/>
    <w:rsid w:val="00CA1637"/>
    <w:rsid w:val="00CA174D"/>
    <w:rsid w:val="00CA184C"/>
    <w:rsid w:val="00CA18A2"/>
    <w:rsid w:val="00CA1D92"/>
    <w:rsid w:val="00CA2069"/>
    <w:rsid w:val="00CA2145"/>
    <w:rsid w:val="00CA228B"/>
    <w:rsid w:val="00CA22F7"/>
    <w:rsid w:val="00CA24E3"/>
    <w:rsid w:val="00CA2692"/>
    <w:rsid w:val="00CA2744"/>
    <w:rsid w:val="00CA2788"/>
    <w:rsid w:val="00CA27BA"/>
    <w:rsid w:val="00CA2BB9"/>
    <w:rsid w:val="00CA2C91"/>
    <w:rsid w:val="00CA2E5A"/>
    <w:rsid w:val="00CA3382"/>
    <w:rsid w:val="00CA3423"/>
    <w:rsid w:val="00CA35D5"/>
    <w:rsid w:val="00CA360F"/>
    <w:rsid w:val="00CA37EA"/>
    <w:rsid w:val="00CA385D"/>
    <w:rsid w:val="00CA386D"/>
    <w:rsid w:val="00CA3934"/>
    <w:rsid w:val="00CA39F8"/>
    <w:rsid w:val="00CA3E49"/>
    <w:rsid w:val="00CA3F95"/>
    <w:rsid w:val="00CA3F9F"/>
    <w:rsid w:val="00CA3FB9"/>
    <w:rsid w:val="00CA4184"/>
    <w:rsid w:val="00CA4260"/>
    <w:rsid w:val="00CA4269"/>
    <w:rsid w:val="00CA43AF"/>
    <w:rsid w:val="00CA4457"/>
    <w:rsid w:val="00CA461B"/>
    <w:rsid w:val="00CA4652"/>
    <w:rsid w:val="00CA4662"/>
    <w:rsid w:val="00CA46AB"/>
    <w:rsid w:val="00CA478E"/>
    <w:rsid w:val="00CA47E3"/>
    <w:rsid w:val="00CA4ABB"/>
    <w:rsid w:val="00CA4DCF"/>
    <w:rsid w:val="00CA50E5"/>
    <w:rsid w:val="00CA5223"/>
    <w:rsid w:val="00CA5295"/>
    <w:rsid w:val="00CA5625"/>
    <w:rsid w:val="00CA5654"/>
    <w:rsid w:val="00CA5706"/>
    <w:rsid w:val="00CA58E8"/>
    <w:rsid w:val="00CA599C"/>
    <w:rsid w:val="00CA59E7"/>
    <w:rsid w:val="00CA5A23"/>
    <w:rsid w:val="00CA5C44"/>
    <w:rsid w:val="00CA5EB4"/>
    <w:rsid w:val="00CA5ED4"/>
    <w:rsid w:val="00CA5F55"/>
    <w:rsid w:val="00CA5FB5"/>
    <w:rsid w:val="00CA5FC6"/>
    <w:rsid w:val="00CA6500"/>
    <w:rsid w:val="00CA66B7"/>
    <w:rsid w:val="00CA68B8"/>
    <w:rsid w:val="00CA6974"/>
    <w:rsid w:val="00CA6AD1"/>
    <w:rsid w:val="00CA6B89"/>
    <w:rsid w:val="00CA6C4D"/>
    <w:rsid w:val="00CA7198"/>
    <w:rsid w:val="00CA71F0"/>
    <w:rsid w:val="00CA7371"/>
    <w:rsid w:val="00CA751D"/>
    <w:rsid w:val="00CA752B"/>
    <w:rsid w:val="00CA7568"/>
    <w:rsid w:val="00CA772A"/>
    <w:rsid w:val="00CA7814"/>
    <w:rsid w:val="00CA7877"/>
    <w:rsid w:val="00CA78E8"/>
    <w:rsid w:val="00CA7990"/>
    <w:rsid w:val="00CA79F5"/>
    <w:rsid w:val="00CA7AB8"/>
    <w:rsid w:val="00CA7AED"/>
    <w:rsid w:val="00CA7AFD"/>
    <w:rsid w:val="00CA7BE8"/>
    <w:rsid w:val="00CA7CE1"/>
    <w:rsid w:val="00CA7F8C"/>
    <w:rsid w:val="00CB0151"/>
    <w:rsid w:val="00CB0297"/>
    <w:rsid w:val="00CB03FD"/>
    <w:rsid w:val="00CB05ED"/>
    <w:rsid w:val="00CB0644"/>
    <w:rsid w:val="00CB0791"/>
    <w:rsid w:val="00CB07F1"/>
    <w:rsid w:val="00CB082E"/>
    <w:rsid w:val="00CB098D"/>
    <w:rsid w:val="00CB0ED2"/>
    <w:rsid w:val="00CB1421"/>
    <w:rsid w:val="00CB15FB"/>
    <w:rsid w:val="00CB16D7"/>
    <w:rsid w:val="00CB19C5"/>
    <w:rsid w:val="00CB1D73"/>
    <w:rsid w:val="00CB1D80"/>
    <w:rsid w:val="00CB1F73"/>
    <w:rsid w:val="00CB2096"/>
    <w:rsid w:val="00CB2177"/>
    <w:rsid w:val="00CB21C8"/>
    <w:rsid w:val="00CB228F"/>
    <w:rsid w:val="00CB2399"/>
    <w:rsid w:val="00CB2604"/>
    <w:rsid w:val="00CB26FF"/>
    <w:rsid w:val="00CB2CC2"/>
    <w:rsid w:val="00CB3281"/>
    <w:rsid w:val="00CB33B6"/>
    <w:rsid w:val="00CB3560"/>
    <w:rsid w:val="00CB39C5"/>
    <w:rsid w:val="00CB3BFD"/>
    <w:rsid w:val="00CB3F88"/>
    <w:rsid w:val="00CB4012"/>
    <w:rsid w:val="00CB4192"/>
    <w:rsid w:val="00CB4289"/>
    <w:rsid w:val="00CB42E3"/>
    <w:rsid w:val="00CB4512"/>
    <w:rsid w:val="00CB47B7"/>
    <w:rsid w:val="00CB4B2E"/>
    <w:rsid w:val="00CB4C0F"/>
    <w:rsid w:val="00CB5027"/>
    <w:rsid w:val="00CB5364"/>
    <w:rsid w:val="00CB538A"/>
    <w:rsid w:val="00CB53A2"/>
    <w:rsid w:val="00CB53F3"/>
    <w:rsid w:val="00CB57B1"/>
    <w:rsid w:val="00CB58B4"/>
    <w:rsid w:val="00CB598F"/>
    <w:rsid w:val="00CB5BB3"/>
    <w:rsid w:val="00CB5C24"/>
    <w:rsid w:val="00CB5D32"/>
    <w:rsid w:val="00CB5EB7"/>
    <w:rsid w:val="00CB5F7E"/>
    <w:rsid w:val="00CB5FB8"/>
    <w:rsid w:val="00CB60C5"/>
    <w:rsid w:val="00CB6405"/>
    <w:rsid w:val="00CB6449"/>
    <w:rsid w:val="00CB645D"/>
    <w:rsid w:val="00CB64CF"/>
    <w:rsid w:val="00CB650E"/>
    <w:rsid w:val="00CB661F"/>
    <w:rsid w:val="00CB7028"/>
    <w:rsid w:val="00CB70AA"/>
    <w:rsid w:val="00CB71DA"/>
    <w:rsid w:val="00CB7245"/>
    <w:rsid w:val="00CB73CB"/>
    <w:rsid w:val="00CB7515"/>
    <w:rsid w:val="00CB7611"/>
    <w:rsid w:val="00CB7791"/>
    <w:rsid w:val="00CB7985"/>
    <w:rsid w:val="00CB7A4F"/>
    <w:rsid w:val="00CB7B45"/>
    <w:rsid w:val="00CB7C82"/>
    <w:rsid w:val="00CB7D53"/>
    <w:rsid w:val="00CB7D56"/>
    <w:rsid w:val="00CC01F4"/>
    <w:rsid w:val="00CC056E"/>
    <w:rsid w:val="00CC0767"/>
    <w:rsid w:val="00CC09DA"/>
    <w:rsid w:val="00CC0AD1"/>
    <w:rsid w:val="00CC0BFE"/>
    <w:rsid w:val="00CC0C7D"/>
    <w:rsid w:val="00CC0CA9"/>
    <w:rsid w:val="00CC0D4C"/>
    <w:rsid w:val="00CC0E29"/>
    <w:rsid w:val="00CC0EB6"/>
    <w:rsid w:val="00CC0F37"/>
    <w:rsid w:val="00CC146E"/>
    <w:rsid w:val="00CC14B1"/>
    <w:rsid w:val="00CC15DD"/>
    <w:rsid w:val="00CC18F0"/>
    <w:rsid w:val="00CC1B1D"/>
    <w:rsid w:val="00CC1C9C"/>
    <w:rsid w:val="00CC1F00"/>
    <w:rsid w:val="00CC2398"/>
    <w:rsid w:val="00CC24F9"/>
    <w:rsid w:val="00CC250E"/>
    <w:rsid w:val="00CC25E9"/>
    <w:rsid w:val="00CC2670"/>
    <w:rsid w:val="00CC2690"/>
    <w:rsid w:val="00CC26FB"/>
    <w:rsid w:val="00CC2789"/>
    <w:rsid w:val="00CC2909"/>
    <w:rsid w:val="00CC2A7D"/>
    <w:rsid w:val="00CC2AB9"/>
    <w:rsid w:val="00CC2ACE"/>
    <w:rsid w:val="00CC2C3A"/>
    <w:rsid w:val="00CC2CD0"/>
    <w:rsid w:val="00CC2D3E"/>
    <w:rsid w:val="00CC2D66"/>
    <w:rsid w:val="00CC3052"/>
    <w:rsid w:val="00CC31CA"/>
    <w:rsid w:val="00CC333B"/>
    <w:rsid w:val="00CC3B11"/>
    <w:rsid w:val="00CC3B62"/>
    <w:rsid w:val="00CC3D3D"/>
    <w:rsid w:val="00CC3D72"/>
    <w:rsid w:val="00CC3EF1"/>
    <w:rsid w:val="00CC4059"/>
    <w:rsid w:val="00CC4299"/>
    <w:rsid w:val="00CC433B"/>
    <w:rsid w:val="00CC454E"/>
    <w:rsid w:val="00CC4604"/>
    <w:rsid w:val="00CC4630"/>
    <w:rsid w:val="00CC484F"/>
    <w:rsid w:val="00CC5273"/>
    <w:rsid w:val="00CC533C"/>
    <w:rsid w:val="00CC53AC"/>
    <w:rsid w:val="00CC54E7"/>
    <w:rsid w:val="00CC56D9"/>
    <w:rsid w:val="00CC5792"/>
    <w:rsid w:val="00CC5888"/>
    <w:rsid w:val="00CC59FA"/>
    <w:rsid w:val="00CC5A08"/>
    <w:rsid w:val="00CC5B01"/>
    <w:rsid w:val="00CC5C24"/>
    <w:rsid w:val="00CC5E95"/>
    <w:rsid w:val="00CC5F88"/>
    <w:rsid w:val="00CC6034"/>
    <w:rsid w:val="00CC63B4"/>
    <w:rsid w:val="00CC63F8"/>
    <w:rsid w:val="00CC6450"/>
    <w:rsid w:val="00CC6465"/>
    <w:rsid w:val="00CC6497"/>
    <w:rsid w:val="00CC64E1"/>
    <w:rsid w:val="00CC65E8"/>
    <w:rsid w:val="00CC65EE"/>
    <w:rsid w:val="00CC679E"/>
    <w:rsid w:val="00CC695A"/>
    <w:rsid w:val="00CC69DE"/>
    <w:rsid w:val="00CC6C4F"/>
    <w:rsid w:val="00CC6E23"/>
    <w:rsid w:val="00CC6FC9"/>
    <w:rsid w:val="00CC6FE3"/>
    <w:rsid w:val="00CC7082"/>
    <w:rsid w:val="00CC72AD"/>
    <w:rsid w:val="00CC7B12"/>
    <w:rsid w:val="00CC7E92"/>
    <w:rsid w:val="00CD0073"/>
    <w:rsid w:val="00CD0078"/>
    <w:rsid w:val="00CD055B"/>
    <w:rsid w:val="00CD06A9"/>
    <w:rsid w:val="00CD0776"/>
    <w:rsid w:val="00CD0803"/>
    <w:rsid w:val="00CD092E"/>
    <w:rsid w:val="00CD096B"/>
    <w:rsid w:val="00CD0EDB"/>
    <w:rsid w:val="00CD0F02"/>
    <w:rsid w:val="00CD1079"/>
    <w:rsid w:val="00CD1190"/>
    <w:rsid w:val="00CD128B"/>
    <w:rsid w:val="00CD12C2"/>
    <w:rsid w:val="00CD1622"/>
    <w:rsid w:val="00CD163A"/>
    <w:rsid w:val="00CD199D"/>
    <w:rsid w:val="00CD217E"/>
    <w:rsid w:val="00CD2284"/>
    <w:rsid w:val="00CD2321"/>
    <w:rsid w:val="00CD2552"/>
    <w:rsid w:val="00CD28F9"/>
    <w:rsid w:val="00CD2976"/>
    <w:rsid w:val="00CD29F2"/>
    <w:rsid w:val="00CD2BB9"/>
    <w:rsid w:val="00CD2D77"/>
    <w:rsid w:val="00CD2DD6"/>
    <w:rsid w:val="00CD2ED4"/>
    <w:rsid w:val="00CD3306"/>
    <w:rsid w:val="00CD33B8"/>
    <w:rsid w:val="00CD340D"/>
    <w:rsid w:val="00CD3BCE"/>
    <w:rsid w:val="00CD3D20"/>
    <w:rsid w:val="00CD4048"/>
    <w:rsid w:val="00CD442E"/>
    <w:rsid w:val="00CD448E"/>
    <w:rsid w:val="00CD46D0"/>
    <w:rsid w:val="00CD47E8"/>
    <w:rsid w:val="00CD4999"/>
    <w:rsid w:val="00CD4D1D"/>
    <w:rsid w:val="00CD4E89"/>
    <w:rsid w:val="00CD4FDC"/>
    <w:rsid w:val="00CD57D5"/>
    <w:rsid w:val="00CD585C"/>
    <w:rsid w:val="00CD59ED"/>
    <w:rsid w:val="00CD5A2A"/>
    <w:rsid w:val="00CD5E61"/>
    <w:rsid w:val="00CD5FDB"/>
    <w:rsid w:val="00CD5FE2"/>
    <w:rsid w:val="00CD628F"/>
    <w:rsid w:val="00CD648B"/>
    <w:rsid w:val="00CD67B5"/>
    <w:rsid w:val="00CD67D5"/>
    <w:rsid w:val="00CD6811"/>
    <w:rsid w:val="00CD6AC3"/>
    <w:rsid w:val="00CD6ACA"/>
    <w:rsid w:val="00CD6CE0"/>
    <w:rsid w:val="00CD6D88"/>
    <w:rsid w:val="00CD6E08"/>
    <w:rsid w:val="00CD6FA4"/>
    <w:rsid w:val="00CD7005"/>
    <w:rsid w:val="00CD715E"/>
    <w:rsid w:val="00CD7262"/>
    <w:rsid w:val="00CD74F8"/>
    <w:rsid w:val="00CD7567"/>
    <w:rsid w:val="00CD75A1"/>
    <w:rsid w:val="00CD7799"/>
    <w:rsid w:val="00CD79BE"/>
    <w:rsid w:val="00CD7BB2"/>
    <w:rsid w:val="00CE000C"/>
    <w:rsid w:val="00CE00FC"/>
    <w:rsid w:val="00CE010A"/>
    <w:rsid w:val="00CE0198"/>
    <w:rsid w:val="00CE0267"/>
    <w:rsid w:val="00CE055A"/>
    <w:rsid w:val="00CE0AD0"/>
    <w:rsid w:val="00CE0B09"/>
    <w:rsid w:val="00CE0BA2"/>
    <w:rsid w:val="00CE0F1B"/>
    <w:rsid w:val="00CE10C9"/>
    <w:rsid w:val="00CE1374"/>
    <w:rsid w:val="00CE13ED"/>
    <w:rsid w:val="00CE149D"/>
    <w:rsid w:val="00CE1756"/>
    <w:rsid w:val="00CE18E6"/>
    <w:rsid w:val="00CE1A5A"/>
    <w:rsid w:val="00CE1BC7"/>
    <w:rsid w:val="00CE1D0C"/>
    <w:rsid w:val="00CE2071"/>
    <w:rsid w:val="00CE20B4"/>
    <w:rsid w:val="00CE22AB"/>
    <w:rsid w:val="00CE2351"/>
    <w:rsid w:val="00CE2581"/>
    <w:rsid w:val="00CE2A12"/>
    <w:rsid w:val="00CE2AFE"/>
    <w:rsid w:val="00CE2C3C"/>
    <w:rsid w:val="00CE2EA5"/>
    <w:rsid w:val="00CE2F74"/>
    <w:rsid w:val="00CE2F98"/>
    <w:rsid w:val="00CE3011"/>
    <w:rsid w:val="00CE3013"/>
    <w:rsid w:val="00CE334C"/>
    <w:rsid w:val="00CE338A"/>
    <w:rsid w:val="00CE3851"/>
    <w:rsid w:val="00CE3885"/>
    <w:rsid w:val="00CE396E"/>
    <w:rsid w:val="00CE3B38"/>
    <w:rsid w:val="00CE3CD6"/>
    <w:rsid w:val="00CE3E3D"/>
    <w:rsid w:val="00CE409D"/>
    <w:rsid w:val="00CE4544"/>
    <w:rsid w:val="00CE45B7"/>
    <w:rsid w:val="00CE4616"/>
    <w:rsid w:val="00CE46CA"/>
    <w:rsid w:val="00CE46CC"/>
    <w:rsid w:val="00CE48E9"/>
    <w:rsid w:val="00CE4B30"/>
    <w:rsid w:val="00CE4B89"/>
    <w:rsid w:val="00CE4DD7"/>
    <w:rsid w:val="00CE4EA4"/>
    <w:rsid w:val="00CE4F40"/>
    <w:rsid w:val="00CE53AF"/>
    <w:rsid w:val="00CE5422"/>
    <w:rsid w:val="00CE5600"/>
    <w:rsid w:val="00CE583D"/>
    <w:rsid w:val="00CE5C58"/>
    <w:rsid w:val="00CE5F0A"/>
    <w:rsid w:val="00CE609A"/>
    <w:rsid w:val="00CE6174"/>
    <w:rsid w:val="00CE623C"/>
    <w:rsid w:val="00CE62BA"/>
    <w:rsid w:val="00CE6327"/>
    <w:rsid w:val="00CE6367"/>
    <w:rsid w:val="00CE6596"/>
    <w:rsid w:val="00CE6649"/>
    <w:rsid w:val="00CE6667"/>
    <w:rsid w:val="00CE66AD"/>
    <w:rsid w:val="00CE6830"/>
    <w:rsid w:val="00CE6A40"/>
    <w:rsid w:val="00CE6AA6"/>
    <w:rsid w:val="00CE6DD6"/>
    <w:rsid w:val="00CE6FD7"/>
    <w:rsid w:val="00CE71AA"/>
    <w:rsid w:val="00CE7204"/>
    <w:rsid w:val="00CE7291"/>
    <w:rsid w:val="00CE74A7"/>
    <w:rsid w:val="00CE7681"/>
    <w:rsid w:val="00CE7BCF"/>
    <w:rsid w:val="00CE7DF7"/>
    <w:rsid w:val="00CE7E15"/>
    <w:rsid w:val="00CE7F73"/>
    <w:rsid w:val="00CF0132"/>
    <w:rsid w:val="00CF05A2"/>
    <w:rsid w:val="00CF05C4"/>
    <w:rsid w:val="00CF05E2"/>
    <w:rsid w:val="00CF06D4"/>
    <w:rsid w:val="00CF06F6"/>
    <w:rsid w:val="00CF0A1B"/>
    <w:rsid w:val="00CF0FC6"/>
    <w:rsid w:val="00CF1138"/>
    <w:rsid w:val="00CF1174"/>
    <w:rsid w:val="00CF11A5"/>
    <w:rsid w:val="00CF16B8"/>
    <w:rsid w:val="00CF174E"/>
    <w:rsid w:val="00CF1909"/>
    <w:rsid w:val="00CF1B08"/>
    <w:rsid w:val="00CF1D36"/>
    <w:rsid w:val="00CF25F4"/>
    <w:rsid w:val="00CF26E9"/>
    <w:rsid w:val="00CF2850"/>
    <w:rsid w:val="00CF2905"/>
    <w:rsid w:val="00CF2DDB"/>
    <w:rsid w:val="00CF2E97"/>
    <w:rsid w:val="00CF2F99"/>
    <w:rsid w:val="00CF30C1"/>
    <w:rsid w:val="00CF3103"/>
    <w:rsid w:val="00CF32B8"/>
    <w:rsid w:val="00CF3461"/>
    <w:rsid w:val="00CF374B"/>
    <w:rsid w:val="00CF37A4"/>
    <w:rsid w:val="00CF3960"/>
    <w:rsid w:val="00CF3AD3"/>
    <w:rsid w:val="00CF3BC1"/>
    <w:rsid w:val="00CF3EA0"/>
    <w:rsid w:val="00CF475D"/>
    <w:rsid w:val="00CF4810"/>
    <w:rsid w:val="00CF48B6"/>
    <w:rsid w:val="00CF48BF"/>
    <w:rsid w:val="00CF4A4C"/>
    <w:rsid w:val="00CF4ACB"/>
    <w:rsid w:val="00CF4FE4"/>
    <w:rsid w:val="00CF515D"/>
    <w:rsid w:val="00CF533A"/>
    <w:rsid w:val="00CF5381"/>
    <w:rsid w:val="00CF564B"/>
    <w:rsid w:val="00CF5679"/>
    <w:rsid w:val="00CF57DE"/>
    <w:rsid w:val="00CF58F2"/>
    <w:rsid w:val="00CF59AC"/>
    <w:rsid w:val="00CF5AE2"/>
    <w:rsid w:val="00CF5AFA"/>
    <w:rsid w:val="00CF5AFE"/>
    <w:rsid w:val="00CF5ED7"/>
    <w:rsid w:val="00CF6097"/>
    <w:rsid w:val="00CF61D8"/>
    <w:rsid w:val="00CF62BB"/>
    <w:rsid w:val="00CF6399"/>
    <w:rsid w:val="00CF668D"/>
    <w:rsid w:val="00CF6756"/>
    <w:rsid w:val="00CF67A8"/>
    <w:rsid w:val="00CF69BA"/>
    <w:rsid w:val="00CF6B3D"/>
    <w:rsid w:val="00CF6B66"/>
    <w:rsid w:val="00CF6F13"/>
    <w:rsid w:val="00CF7111"/>
    <w:rsid w:val="00CF7396"/>
    <w:rsid w:val="00CF73BA"/>
    <w:rsid w:val="00CF7594"/>
    <w:rsid w:val="00CF7617"/>
    <w:rsid w:val="00CF77DD"/>
    <w:rsid w:val="00CF7A9D"/>
    <w:rsid w:val="00CF7BCB"/>
    <w:rsid w:val="00CF7C5F"/>
    <w:rsid w:val="00CF7D3F"/>
    <w:rsid w:val="00CF7DDB"/>
    <w:rsid w:val="00CF7DF6"/>
    <w:rsid w:val="00CF7E89"/>
    <w:rsid w:val="00CF7EF1"/>
    <w:rsid w:val="00CF7FC8"/>
    <w:rsid w:val="00D0015A"/>
    <w:rsid w:val="00D006D4"/>
    <w:rsid w:val="00D00863"/>
    <w:rsid w:val="00D00A96"/>
    <w:rsid w:val="00D00F2C"/>
    <w:rsid w:val="00D00F91"/>
    <w:rsid w:val="00D010E6"/>
    <w:rsid w:val="00D0124C"/>
    <w:rsid w:val="00D015A9"/>
    <w:rsid w:val="00D0172E"/>
    <w:rsid w:val="00D01871"/>
    <w:rsid w:val="00D01D45"/>
    <w:rsid w:val="00D01D72"/>
    <w:rsid w:val="00D01D7A"/>
    <w:rsid w:val="00D01F2A"/>
    <w:rsid w:val="00D020D9"/>
    <w:rsid w:val="00D0215C"/>
    <w:rsid w:val="00D021B6"/>
    <w:rsid w:val="00D02625"/>
    <w:rsid w:val="00D026A3"/>
    <w:rsid w:val="00D028B7"/>
    <w:rsid w:val="00D0294F"/>
    <w:rsid w:val="00D029D6"/>
    <w:rsid w:val="00D02B31"/>
    <w:rsid w:val="00D02E93"/>
    <w:rsid w:val="00D02FA3"/>
    <w:rsid w:val="00D0306C"/>
    <w:rsid w:val="00D030E4"/>
    <w:rsid w:val="00D03135"/>
    <w:rsid w:val="00D032BE"/>
    <w:rsid w:val="00D0339C"/>
    <w:rsid w:val="00D0356B"/>
    <w:rsid w:val="00D03576"/>
    <w:rsid w:val="00D036D1"/>
    <w:rsid w:val="00D03888"/>
    <w:rsid w:val="00D03938"/>
    <w:rsid w:val="00D03960"/>
    <w:rsid w:val="00D0397D"/>
    <w:rsid w:val="00D03C71"/>
    <w:rsid w:val="00D03FC0"/>
    <w:rsid w:val="00D0440C"/>
    <w:rsid w:val="00D04447"/>
    <w:rsid w:val="00D045A4"/>
    <w:rsid w:val="00D045B4"/>
    <w:rsid w:val="00D045D5"/>
    <w:rsid w:val="00D0460D"/>
    <w:rsid w:val="00D0468C"/>
    <w:rsid w:val="00D04899"/>
    <w:rsid w:val="00D04BAA"/>
    <w:rsid w:val="00D04D44"/>
    <w:rsid w:val="00D04DD5"/>
    <w:rsid w:val="00D04EFA"/>
    <w:rsid w:val="00D04F00"/>
    <w:rsid w:val="00D050A7"/>
    <w:rsid w:val="00D051B9"/>
    <w:rsid w:val="00D0547B"/>
    <w:rsid w:val="00D055C4"/>
    <w:rsid w:val="00D057BB"/>
    <w:rsid w:val="00D05A96"/>
    <w:rsid w:val="00D05B9B"/>
    <w:rsid w:val="00D05DBC"/>
    <w:rsid w:val="00D05FFD"/>
    <w:rsid w:val="00D06150"/>
    <w:rsid w:val="00D06459"/>
    <w:rsid w:val="00D06790"/>
    <w:rsid w:val="00D06896"/>
    <w:rsid w:val="00D06897"/>
    <w:rsid w:val="00D06925"/>
    <w:rsid w:val="00D069EB"/>
    <w:rsid w:val="00D06B6B"/>
    <w:rsid w:val="00D06BCB"/>
    <w:rsid w:val="00D06F6D"/>
    <w:rsid w:val="00D07048"/>
    <w:rsid w:val="00D07190"/>
    <w:rsid w:val="00D072BB"/>
    <w:rsid w:val="00D07463"/>
    <w:rsid w:val="00D07790"/>
    <w:rsid w:val="00D0794C"/>
    <w:rsid w:val="00D07D78"/>
    <w:rsid w:val="00D07E20"/>
    <w:rsid w:val="00D1008B"/>
    <w:rsid w:val="00D100BD"/>
    <w:rsid w:val="00D1020B"/>
    <w:rsid w:val="00D1076A"/>
    <w:rsid w:val="00D1077D"/>
    <w:rsid w:val="00D10842"/>
    <w:rsid w:val="00D108FB"/>
    <w:rsid w:val="00D10906"/>
    <w:rsid w:val="00D10973"/>
    <w:rsid w:val="00D10A51"/>
    <w:rsid w:val="00D10A53"/>
    <w:rsid w:val="00D10B70"/>
    <w:rsid w:val="00D1117A"/>
    <w:rsid w:val="00D11330"/>
    <w:rsid w:val="00D11358"/>
    <w:rsid w:val="00D1158C"/>
    <w:rsid w:val="00D11758"/>
    <w:rsid w:val="00D11827"/>
    <w:rsid w:val="00D11936"/>
    <w:rsid w:val="00D11A07"/>
    <w:rsid w:val="00D11B18"/>
    <w:rsid w:val="00D11CE7"/>
    <w:rsid w:val="00D11E1D"/>
    <w:rsid w:val="00D11F7F"/>
    <w:rsid w:val="00D1202D"/>
    <w:rsid w:val="00D12082"/>
    <w:rsid w:val="00D1215F"/>
    <w:rsid w:val="00D12295"/>
    <w:rsid w:val="00D123AC"/>
    <w:rsid w:val="00D12A08"/>
    <w:rsid w:val="00D12A26"/>
    <w:rsid w:val="00D12BFC"/>
    <w:rsid w:val="00D13246"/>
    <w:rsid w:val="00D13392"/>
    <w:rsid w:val="00D133FA"/>
    <w:rsid w:val="00D13507"/>
    <w:rsid w:val="00D13756"/>
    <w:rsid w:val="00D1384C"/>
    <w:rsid w:val="00D13951"/>
    <w:rsid w:val="00D13B5E"/>
    <w:rsid w:val="00D13B68"/>
    <w:rsid w:val="00D13C17"/>
    <w:rsid w:val="00D13C8F"/>
    <w:rsid w:val="00D13CBC"/>
    <w:rsid w:val="00D14067"/>
    <w:rsid w:val="00D140D5"/>
    <w:rsid w:val="00D14183"/>
    <w:rsid w:val="00D141A1"/>
    <w:rsid w:val="00D141E5"/>
    <w:rsid w:val="00D14313"/>
    <w:rsid w:val="00D14396"/>
    <w:rsid w:val="00D144C4"/>
    <w:rsid w:val="00D1480A"/>
    <w:rsid w:val="00D14887"/>
    <w:rsid w:val="00D148D7"/>
    <w:rsid w:val="00D149FD"/>
    <w:rsid w:val="00D14ACD"/>
    <w:rsid w:val="00D14D2D"/>
    <w:rsid w:val="00D14E77"/>
    <w:rsid w:val="00D14EBF"/>
    <w:rsid w:val="00D14EE2"/>
    <w:rsid w:val="00D151E8"/>
    <w:rsid w:val="00D15239"/>
    <w:rsid w:val="00D15269"/>
    <w:rsid w:val="00D15591"/>
    <w:rsid w:val="00D155A5"/>
    <w:rsid w:val="00D156DF"/>
    <w:rsid w:val="00D1578E"/>
    <w:rsid w:val="00D157FD"/>
    <w:rsid w:val="00D15A69"/>
    <w:rsid w:val="00D15C96"/>
    <w:rsid w:val="00D15D2D"/>
    <w:rsid w:val="00D15D5B"/>
    <w:rsid w:val="00D15DD9"/>
    <w:rsid w:val="00D15EB4"/>
    <w:rsid w:val="00D15FBA"/>
    <w:rsid w:val="00D15FF5"/>
    <w:rsid w:val="00D1603F"/>
    <w:rsid w:val="00D160F6"/>
    <w:rsid w:val="00D161CB"/>
    <w:rsid w:val="00D16425"/>
    <w:rsid w:val="00D16487"/>
    <w:rsid w:val="00D166BA"/>
    <w:rsid w:val="00D16AC9"/>
    <w:rsid w:val="00D16B14"/>
    <w:rsid w:val="00D16BE6"/>
    <w:rsid w:val="00D16C91"/>
    <w:rsid w:val="00D16D95"/>
    <w:rsid w:val="00D17135"/>
    <w:rsid w:val="00D17172"/>
    <w:rsid w:val="00D173E1"/>
    <w:rsid w:val="00D174D8"/>
    <w:rsid w:val="00D17638"/>
    <w:rsid w:val="00D17640"/>
    <w:rsid w:val="00D1790E"/>
    <w:rsid w:val="00D17BF2"/>
    <w:rsid w:val="00D17E6D"/>
    <w:rsid w:val="00D20033"/>
    <w:rsid w:val="00D20147"/>
    <w:rsid w:val="00D20215"/>
    <w:rsid w:val="00D203F3"/>
    <w:rsid w:val="00D20672"/>
    <w:rsid w:val="00D20937"/>
    <w:rsid w:val="00D2096A"/>
    <w:rsid w:val="00D209DA"/>
    <w:rsid w:val="00D20A91"/>
    <w:rsid w:val="00D20B2A"/>
    <w:rsid w:val="00D20C8A"/>
    <w:rsid w:val="00D20E11"/>
    <w:rsid w:val="00D21193"/>
    <w:rsid w:val="00D21372"/>
    <w:rsid w:val="00D21603"/>
    <w:rsid w:val="00D216DF"/>
    <w:rsid w:val="00D217FE"/>
    <w:rsid w:val="00D21A0F"/>
    <w:rsid w:val="00D21E20"/>
    <w:rsid w:val="00D22174"/>
    <w:rsid w:val="00D22537"/>
    <w:rsid w:val="00D225BB"/>
    <w:rsid w:val="00D226F8"/>
    <w:rsid w:val="00D227DD"/>
    <w:rsid w:val="00D228C6"/>
    <w:rsid w:val="00D22956"/>
    <w:rsid w:val="00D22D4A"/>
    <w:rsid w:val="00D22D5C"/>
    <w:rsid w:val="00D22E55"/>
    <w:rsid w:val="00D22F54"/>
    <w:rsid w:val="00D23116"/>
    <w:rsid w:val="00D2325E"/>
    <w:rsid w:val="00D232DB"/>
    <w:rsid w:val="00D23A67"/>
    <w:rsid w:val="00D23DE6"/>
    <w:rsid w:val="00D24142"/>
    <w:rsid w:val="00D24344"/>
    <w:rsid w:val="00D2444E"/>
    <w:rsid w:val="00D24471"/>
    <w:rsid w:val="00D2449D"/>
    <w:rsid w:val="00D24622"/>
    <w:rsid w:val="00D249C5"/>
    <w:rsid w:val="00D24C4F"/>
    <w:rsid w:val="00D24C7D"/>
    <w:rsid w:val="00D24F9E"/>
    <w:rsid w:val="00D250CB"/>
    <w:rsid w:val="00D25291"/>
    <w:rsid w:val="00D252E2"/>
    <w:rsid w:val="00D252E8"/>
    <w:rsid w:val="00D253B9"/>
    <w:rsid w:val="00D254A7"/>
    <w:rsid w:val="00D25524"/>
    <w:rsid w:val="00D25778"/>
    <w:rsid w:val="00D258A2"/>
    <w:rsid w:val="00D25A03"/>
    <w:rsid w:val="00D25B56"/>
    <w:rsid w:val="00D2603F"/>
    <w:rsid w:val="00D26073"/>
    <w:rsid w:val="00D26334"/>
    <w:rsid w:val="00D26599"/>
    <w:rsid w:val="00D267DD"/>
    <w:rsid w:val="00D269F3"/>
    <w:rsid w:val="00D26CD9"/>
    <w:rsid w:val="00D26F27"/>
    <w:rsid w:val="00D26FEA"/>
    <w:rsid w:val="00D27066"/>
    <w:rsid w:val="00D2706B"/>
    <w:rsid w:val="00D27245"/>
    <w:rsid w:val="00D2726F"/>
    <w:rsid w:val="00D273F4"/>
    <w:rsid w:val="00D27416"/>
    <w:rsid w:val="00D27515"/>
    <w:rsid w:val="00D275D0"/>
    <w:rsid w:val="00D276DB"/>
    <w:rsid w:val="00D2780E"/>
    <w:rsid w:val="00D2789B"/>
    <w:rsid w:val="00D27BC1"/>
    <w:rsid w:val="00D27CE5"/>
    <w:rsid w:val="00D27EAF"/>
    <w:rsid w:val="00D27F88"/>
    <w:rsid w:val="00D3013D"/>
    <w:rsid w:val="00D30179"/>
    <w:rsid w:val="00D301A4"/>
    <w:rsid w:val="00D30215"/>
    <w:rsid w:val="00D303DB"/>
    <w:rsid w:val="00D3066F"/>
    <w:rsid w:val="00D3092C"/>
    <w:rsid w:val="00D3094A"/>
    <w:rsid w:val="00D30AF0"/>
    <w:rsid w:val="00D3107E"/>
    <w:rsid w:val="00D3113F"/>
    <w:rsid w:val="00D3130A"/>
    <w:rsid w:val="00D31370"/>
    <w:rsid w:val="00D3143D"/>
    <w:rsid w:val="00D31517"/>
    <w:rsid w:val="00D3182B"/>
    <w:rsid w:val="00D3191D"/>
    <w:rsid w:val="00D319AB"/>
    <w:rsid w:val="00D31CA1"/>
    <w:rsid w:val="00D320C1"/>
    <w:rsid w:val="00D32482"/>
    <w:rsid w:val="00D328A2"/>
    <w:rsid w:val="00D328C2"/>
    <w:rsid w:val="00D32A83"/>
    <w:rsid w:val="00D32AE3"/>
    <w:rsid w:val="00D32B03"/>
    <w:rsid w:val="00D32C7D"/>
    <w:rsid w:val="00D32CAC"/>
    <w:rsid w:val="00D32D47"/>
    <w:rsid w:val="00D32D8B"/>
    <w:rsid w:val="00D32D8D"/>
    <w:rsid w:val="00D32EC8"/>
    <w:rsid w:val="00D32FF6"/>
    <w:rsid w:val="00D3329F"/>
    <w:rsid w:val="00D33952"/>
    <w:rsid w:val="00D33A3C"/>
    <w:rsid w:val="00D33AB8"/>
    <w:rsid w:val="00D33D06"/>
    <w:rsid w:val="00D33D10"/>
    <w:rsid w:val="00D33D6F"/>
    <w:rsid w:val="00D33E78"/>
    <w:rsid w:val="00D33EA9"/>
    <w:rsid w:val="00D34336"/>
    <w:rsid w:val="00D3452F"/>
    <w:rsid w:val="00D34549"/>
    <w:rsid w:val="00D346B6"/>
    <w:rsid w:val="00D34A11"/>
    <w:rsid w:val="00D34B50"/>
    <w:rsid w:val="00D34DAA"/>
    <w:rsid w:val="00D3513B"/>
    <w:rsid w:val="00D3516E"/>
    <w:rsid w:val="00D3521D"/>
    <w:rsid w:val="00D35452"/>
    <w:rsid w:val="00D35AED"/>
    <w:rsid w:val="00D35C12"/>
    <w:rsid w:val="00D35CC2"/>
    <w:rsid w:val="00D3607E"/>
    <w:rsid w:val="00D364CA"/>
    <w:rsid w:val="00D366FE"/>
    <w:rsid w:val="00D36AC2"/>
    <w:rsid w:val="00D36C23"/>
    <w:rsid w:val="00D36D34"/>
    <w:rsid w:val="00D36ED8"/>
    <w:rsid w:val="00D370B5"/>
    <w:rsid w:val="00D374E5"/>
    <w:rsid w:val="00D37587"/>
    <w:rsid w:val="00D37762"/>
    <w:rsid w:val="00D37B33"/>
    <w:rsid w:val="00D37C27"/>
    <w:rsid w:val="00D37D67"/>
    <w:rsid w:val="00D37E06"/>
    <w:rsid w:val="00D37E6C"/>
    <w:rsid w:val="00D402A2"/>
    <w:rsid w:val="00D404CF"/>
    <w:rsid w:val="00D40540"/>
    <w:rsid w:val="00D407A7"/>
    <w:rsid w:val="00D40BB6"/>
    <w:rsid w:val="00D40EAB"/>
    <w:rsid w:val="00D410FA"/>
    <w:rsid w:val="00D41324"/>
    <w:rsid w:val="00D415EA"/>
    <w:rsid w:val="00D417CF"/>
    <w:rsid w:val="00D419F2"/>
    <w:rsid w:val="00D41A87"/>
    <w:rsid w:val="00D41B0D"/>
    <w:rsid w:val="00D41BE4"/>
    <w:rsid w:val="00D41F66"/>
    <w:rsid w:val="00D41FCC"/>
    <w:rsid w:val="00D42013"/>
    <w:rsid w:val="00D42027"/>
    <w:rsid w:val="00D420F3"/>
    <w:rsid w:val="00D4228B"/>
    <w:rsid w:val="00D4230D"/>
    <w:rsid w:val="00D42430"/>
    <w:rsid w:val="00D424AF"/>
    <w:rsid w:val="00D42542"/>
    <w:rsid w:val="00D4271D"/>
    <w:rsid w:val="00D427EF"/>
    <w:rsid w:val="00D42B9A"/>
    <w:rsid w:val="00D42D84"/>
    <w:rsid w:val="00D42F45"/>
    <w:rsid w:val="00D43067"/>
    <w:rsid w:val="00D43802"/>
    <w:rsid w:val="00D43B87"/>
    <w:rsid w:val="00D43E8C"/>
    <w:rsid w:val="00D43FC5"/>
    <w:rsid w:val="00D43FC8"/>
    <w:rsid w:val="00D441CD"/>
    <w:rsid w:val="00D44279"/>
    <w:rsid w:val="00D443F5"/>
    <w:rsid w:val="00D44444"/>
    <w:rsid w:val="00D44685"/>
    <w:rsid w:val="00D44834"/>
    <w:rsid w:val="00D44A47"/>
    <w:rsid w:val="00D44F37"/>
    <w:rsid w:val="00D44F9F"/>
    <w:rsid w:val="00D44FAB"/>
    <w:rsid w:val="00D44FCA"/>
    <w:rsid w:val="00D4521E"/>
    <w:rsid w:val="00D453C8"/>
    <w:rsid w:val="00D455DC"/>
    <w:rsid w:val="00D4567F"/>
    <w:rsid w:val="00D4572A"/>
    <w:rsid w:val="00D459A9"/>
    <w:rsid w:val="00D459D1"/>
    <w:rsid w:val="00D45AAA"/>
    <w:rsid w:val="00D45DCA"/>
    <w:rsid w:val="00D45F8A"/>
    <w:rsid w:val="00D45FC1"/>
    <w:rsid w:val="00D461BE"/>
    <w:rsid w:val="00D46320"/>
    <w:rsid w:val="00D4665B"/>
    <w:rsid w:val="00D46767"/>
    <w:rsid w:val="00D46864"/>
    <w:rsid w:val="00D46887"/>
    <w:rsid w:val="00D4690C"/>
    <w:rsid w:val="00D46B45"/>
    <w:rsid w:val="00D46CD9"/>
    <w:rsid w:val="00D46CE6"/>
    <w:rsid w:val="00D46ED2"/>
    <w:rsid w:val="00D4707E"/>
    <w:rsid w:val="00D470C9"/>
    <w:rsid w:val="00D477D9"/>
    <w:rsid w:val="00D47848"/>
    <w:rsid w:val="00D47A7A"/>
    <w:rsid w:val="00D47CE0"/>
    <w:rsid w:val="00D47D36"/>
    <w:rsid w:val="00D5010C"/>
    <w:rsid w:val="00D50186"/>
    <w:rsid w:val="00D5048B"/>
    <w:rsid w:val="00D50651"/>
    <w:rsid w:val="00D50875"/>
    <w:rsid w:val="00D50D2A"/>
    <w:rsid w:val="00D50F7C"/>
    <w:rsid w:val="00D5107A"/>
    <w:rsid w:val="00D511A2"/>
    <w:rsid w:val="00D511CC"/>
    <w:rsid w:val="00D51455"/>
    <w:rsid w:val="00D51459"/>
    <w:rsid w:val="00D515DA"/>
    <w:rsid w:val="00D517F3"/>
    <w:rsid w:val="00D518CC"/>
    <w:rsid w:val="00D519CB"/>
    <w:rsid w:val="00D51A5E"/>
    <w:rsid w:val="00D51AB8"/>
    <w:rsid w:val="00D51AB9"/>
    <w:rsid w:val="00D51C0E"/>
    <w:rsid w:val="00D51EFE"/>
    <w:rsid w:val="00D51FBF"/>
    <w:rsid w:val="00D520A2"/>
    <w:rsid w:val="00D52107"/>
    <w:rsid w:val="00D52139"/>
    <w:rsid w:val="00D52267"/>
    <w:rsid w:val="00D523C0"/>
    <w:rsid w:val="00D52635"/>
    <w:rsid w:val="00D52819"/>
    <w:rsid w:val="00D52880"/>
    <w:rsid w:val="00D528D2"/>
    <w:rsid w:val="00D52918"/>
    <w:rsid w:val="00D52BE2"/>
    <w:rsid w:val="00D52D36"/>
    <w:rsid w:val="00D52D73"/>
    <w:rsid w:val="00D52DC0"/>
    <w:rsid w:val="00D52DFF"/>
    <w:rsid w:val="00D53138"/>
    <w:rsid w:val="00D53601"/>
    <w:rsid w:val="00D53665"/>
    <w:rsid w:val="00D539BB"/>
    <w:rsid w:val="00D53A3B"/>
    <w:rsid w:val="00D53A45"/>
    <w:rsid w:val="00D53B8D"/>
    <w:rsid w:val="00D53C18"/>
    <w:rsid w:val="00D53D06"/>
    <w:rsid w:val="00D53F33"/>
    <w:rsid w:val="00D540AB"/>
    <w:rsid w:val="00D544B6"/>
    <w:rsid w:val="00D545A0"/>
    <w:rsid w:val="00D5473F"/>
    <w:rsid w:val="00D547BD"/>
    <w:rsid w:val="00D54D94"/>
    <w:rsid w:val="00D54FDB"/>
    <w:rsid w:val="00D551E8"/>
    <w:rsid w:val="00D5584D"/>
    <w:rsid w:val="00D55889"/>
    <w:rsid w:val="00D55A9D"/>
    <w:rsid w:val="00D55ACF"/>
    <w:rsid w:val="00D55BBB"/>
    <w:rsid w:val="00D55C3A"/>
    <w:rsid w:val="00D55F1F"/>
    <w:rsid w:val="00D55FF7"/>
    <w:rsid w:val="00D561B1"/>
    <w:rsid w:val="00D5625C"/>
    <w:rsid w:val="00D562E1"/>
    <w:rsid w:val="00D568E1"/>
    <w:rsid w:val="00D56A5E"/>
    <w:rsid w:val="00D56AE2"/>
    <w:rsid w:val="00D56C74"/>
    <w:rsid w:val="00D56E5F"/>
    <w:rsid w:val="00D56F17"/>
    <w:rsid w:val="00D57286"/>
    <w:rsid w:val="00D57474"/>
    <w:rsid w:val="00D577D7"/>
    <w:rsid w:val="00D577FE"/>
    <w:rsid w:val="00D5785D"/>
    <w:rsid w:val="00D579CC"/>
    <w:rsid w:val="00D57A3D"/>
    <w:rsid w:val="00D57BA0"/>
    <w:rsid w:val="00D57C44"/>
    <w:rsid w:val="00D57D00"/>
    <w:rsid w:val="00D57DC3"/>
    <w:rsid w:val="00D57F57"/>
    <w:rsid w:val="00D6006B"/>
    <w:rsid w:val="00D60224"/>
    <w:rsid w:val="00D603C5"/>
    <w:rsid w:val="00D6054D"/>
    <w:rsid w:val="00D60787"/>
    <w:rsid w:val="00D608E3"/>
    <w:rsid w:val="00D609E5"/>
    <w:rsid w:val="00D60A5A"/>
    <w:rsid w:val="00D60AF3"/>
    <w:rsid w:val="00D60C99"/>
    <w:rsid w:val="00D60CB1"/>
    <w:rsid w:val="00D60D02"/>
    <w:rsid w:val="00D60D2D"/>
    <w:rsid w:val="00D60D42"/>
    <w:rsid w:val="00D60DBD"/>
    <w:rsid w:val="00D60EDC"/>
    <w:rsid w:val="00D60F63"/>
    <w:rsid w:val="00D60FEA"/>
    <w:rsid w:val="00D614EE"/>
    <w:rsid w:val="00D61783"/>
    <w:rsid w:val="00D61890"/>
    <w:rsid w:val="00D61950"/>
    <w:rsid w:val="00D61C0D"/>
    <w:rsid w:val="00D61C48"/>
    <w:rsid w:val="00D61D1F"/>
    <w:rsid w:val="00D61F4C"/>
    <w:rsid w:val="00D61FC6"/>
    <w:rsid w:val="00D6225B"/>
    <w:rsid w:val="00D62385"/>
    <w:rsid w:val="00D62904"/>
    <w:rsid w:val="00D62C8D"/>
    <w:rsid w:val="00D62DD4"/>
    <w:rsid w:val="00D62E4E"/>
    <w:rsid w:val="00D631E8"/>
    <w:rsid w:val="00D63514"/>
    <w:rsid w:val="00D636B1"/>
    <w:rsid w:val="00D636C5"/>
    <w:rsid w:val="00D637DF"/>
    <w:rsid w:val="00D63E28"/>
    <w:rsid w:val="00D63E8B"/>
    <w:rsid w:val="00D64490"/>
    <w:rsid w:val="00D64522"/>
    <w:rsid w:val="00D64528"/>
    <w:rsid w:val="00D64806"/>
    <w:rsid w:val="00D64A2D"/>
    <w:rsid w:val="00D64BE1"/>
    <w:rsid w:val="00D64DA2"/>
    <w:rsid w:val="00D64E5B"/>
    <w:rsid w:val="00D64F6C"/>
    <w:rsid w:val="00D65042"/>
    <w:rsid w:val="00D6519A"/>
    <w:rsid w:val="00D651A9"/>
    <w:rsid w:val="00D652A7"/>
    <w:rsid w:val="00D6532B"/>
    <w:rsid w:val="00D65388"/>
    <w:rsid w:val="00D6572D"/>
    <w:rsid w:val="00D6598A"/>
    <w:rsid w:val="00D65D46"/>
    <w:rsid w:val="00D65F4E"/>
    <w:rsid w:val="00D662D2"/>
    <w:rsid w:val="00D665DD"/>
    <w:rsid w:val="00D665FE"/>
    <w:rsid w:val="00D66706"/>
    <w:rsid w:val="00D66827"/>
    <w:rsid w:val="00D668D9"/>
    <w:rsid w:val="00D66C3B"/>
    <w:rsid w:val="00D66CA9"/>
    <w:rsid w:val="00D66CFC"/>
    <w:rsid w:val="00D671AA"/>
    <w:rsid w:val="00D672DB"/>
    <w:rsid w:val="00D67394"/>
    <w:rsid w:val="00D673D0"/>
    <w:rsid w:val="00D67544"/>
    <w:rsid w:val="00D67573"/>
    <w:rsid w:val="00D675A0"/>
    <w:rsid w:val="00D6768F"/>
    <w:rsid w:val="00D6783A"/>
    <w:rsid w:val="00D67899"/>
    <w:rsid w:val="00D678EB"/>
    <w:rsid w:val="00D67906"/>
    <w:rsid w:val="00D6790E"/>
    <w:rsid w:val="00D67A9B"/>
    <w:rsid w:val="00D67B02"/>
    <w:rsid w:val="00D67B2B"/>
    <w:rsid w:val="00D67BAD"/>
    <w:rsid w:val="00D67C32"/>
    <w:rsid w:val="00D67C33"/>
    <w:rsid w:val="00D67EC9"/>
    <w:rsid w:val="00D67F2B"/>
    <w:rsid w:val="00D700AD"/>
    <w:rsid w:val="00D700BE"/>
    <w:rsid w:val="00D700C3"/>
    <w:rsid w:val="00D70136"/>
    <w:rsid w:val="00D7054F"/>
    <w:rsid w:val="00D705CC"/>
    <w:rsid w:val="00D70772"/>
    <w:rsid w:val="00D70A5B"/>
    <w:rsid w:val="00D70C31"/>
    <w:rsid w:val="00D71069"/>
    <w:rsid w:val="00D71120"/>
    <w:rsid w:val="00D71338"/>
    <w:rsid w:val="00D7165D"/>
    <w:rsid w:val="00D71721"/>
    <w:rsid w:val="00D71738"/>
    <w:rsid w:val="00D7184E"/>
    <w:rsid w:val="00D719A9"/>
    <w:rsid w:val="00D71B24"/>
    <w:rsid w:val="00D71B4C"/>
    <w:rsid w:val="00D71C80"/>
    <w:rsid w:val="00D71D6E"/>
    <w:rsid w:val="00D71EFF"/>
    <w:rsid w:val="00D71FA3"/>
    <w:rsid w:val="00D721DD"/>
    <w:rsid w:val="00D721E9"/>
    <w:rsid w:val="00D72688"/>
    <w:rsid w:val="00D72856"/>
    <w:rsid w:val="00D72AAA"/>
    <w:rsid w:val="00D72AFE"/>
    <w:rsid w:val="00D72B04"/>
    <w:rsid w:val="00D72F35"/>
    <w:rsid w:val="00D73027"/>
    <w:rsid w:val="00D73131"/>
    <w:rsid w:val="00D731F9"/>
    <w:rsid w:val="00D73332"/>
    <w:rsid w:val="00D73574"/>
    <w:rsid w:val="00D735C0"/>
    <w:rsid w:val="00D7368A"/>
    <w:rsid w:val="00D7371B"/>
    <w:rsid w:val="00D737D9"/>
    <w:rsid w:val="00D73E20"/>
    <w:rsid w:val="00D73ECA"/>
    <w:rsid w:val="00D73F6B"/>
    <w:rsid w:val="00D73F87"/>
    <w:rsid w:val="00D741DD"/>
    <w:rsid w:val="00D745BA"/>
    <w:rsid w:val="00D746B6"/>
    <w:rsid w:val="00D74721"/>
    <w:rsid w:val="00D74855"/>
    <w:rsid w:val="00D74E07"/>
    <w:rsid w:val="00D75312"/>
    <w:rsid w:val="00D7565C"/>
    <w:rsid w:val="00D75695"/>
    <w:rsid w:val="00D756E7"/>
    <w:rsid w:val="00D758B1"/>
    <w:rsid w:val="00D75B48"/>
    <w:rsid w:val="00D75C86"/>
    <w:rsid w:val="00D75D81"/>
    <w:rsid w:val="00D75DC8"/>
    <w:rsid w:val="00D76143"/>
    <w:rsid w:val="00D7616D"/>
    <w:rsid w:val="00D76247"/>
    <w:rsid w:val="00D762E1"/>
    <w:rsid w:val="00D764BF"/>
    <w:rsid w:val="00D766A9"/>
    <w:rsid w:val="00D766F7"/>
    <w:rsid w:val="00D76782"/>
    <w:rsid w:val="00D7696D"/>
    <w:rsid w:val="00D769D1"/>
    <w:rsid w:val="00D76C51"/>
    <w:rsid w:val="00D76C98"/>
    <w:rsid w:val="00D76CEF"/>
    <w:rsid w:val="00D77201"/>
    <w:rsid w:val="00D77212"/>
    <w:rsid w:val="00D7753B"/>
    <w:rsid w:val="00D77C16"/>
    <w:rsid w:val="00D77FB9"/>
    <w:rsid w:val="00D80136"/>
    <w:rsid w:val="00D803C6"/>
    <w:rsid w:val="00D80458"/>
    <w:rsid w:val="00D805BE"/>
    <w:rsid w:val="00D8072D"/>
    <w:rsid w:val="00D80774"/>
    <w:rsid w:val="00D80805"/>
    <w:rsid w:val="00D80865"/>
    <w:rsid w:val="00D80A81"/>
    <w:rsid w:val="00D80C4D"/>
    <w:rsid w:val="00D80DCE"/>
    <w:rsid w:val="00D81122"/>
    <w:rsid w:val="00D8127B"/>
    <w:rsid w:val="00D8128D"/>
    <w:rsid w:val="00D81558"/>
    <w:rsid w:val="00D8156D"/>
    <w:rsid w:val="00D81606"/>
    <w:rsid w:val="00D81715"/>
    <w:rsid w:val="00D81815"/>
    <w:rsid w:val="00D8195C"/>
    <w:rsid w:val="00D81E44"/>
    <w:rsid w:val="00D81F30"/>
    <w:rsid w:val="00D821C4"/>
    <w:rsid w:val="00D82254"/>
    <w:rsid w:val="00D822EE"/>
    <w:rsid w:val="00D826D5"/>
    <w:rsid w:val="00D82761"/>
    <w:rsid w:val="00D82AC7"/>
    <w:rsid w:val="00D82B59"/>
    <w:rsid w:val="00D82E02"/>
    <w:rsid w:val="00D82E3A"/>
    <w:rsid w:val="00D82E8F"/>
    <w:rsid w:val="00D831A6"/>
    <w:rsid w:val="00D8324A"/>
    <w:rsid w:val="00D834E9"/>
    <w:rsid w:val="00D836CD"/>
    <w:rsid w:val="00D83C13"/>
    <w:rsid w:val="00D83C1F"/>
    <w:rsid w:val="00D83C43"/>
    <w:rsid w:val="00D83D6F"/>
    <w:rsid w:val="00D83F98"/>
    <w:rsid w:val="00D83FD3"/>
    <w:rsid w:val="00D83FDA"/>
    <w:rsid w:val="00D84009"/>
    <w:rsid w:val="00D84121"/>
    <w:rsid w:val="00D84170"/>
    <w:rsid w:val="00D8465A"/>
    <w:rsid w:val="00D84738"/>
    <w:rsid w:val="00D84974"/>
    <w:rsid w:val="00D850F5"/>
    <w:rsid w:val="00D851E7"/>
    <w:rsid w:val="00D852DC"/>
    <w:rsid w:val="00D85473"/>
    <w:rsid w:val="00D854DF"/>
    <w:rsid w:val="00D854F1"/>
    <w:rsid w:val="00D854F4"/>
    <w:rsid w:val="00D85756"/>
    <w:rsid w:val="00D85762"/>
    <w:rsid w:val="00D85AC0"/>
    <w:rsid w:val="00D85D00"/>
    <w:rsid w:val="00D85D25"/>
    <w:rsid w:val="00D8633B"/>
    <w:rsid w:val="00D8636D"/>
    <w:rsid w:val="00D86B67"/>
    <w:rsid w:val="00D86C9B"/>
    <w:rsid w:val="00D86CC2"/>
    <w:rsid w:val="00D8731B"/>
    <w:rsid w:val="00D87435"/>
    <w:rsid w:val="00D87501"/>
    <w:rsid w:val="00D8757F"/>
    <w:rsid w:val="00D877B2"/>
    <w:rsid w:val="00D878A2"/>
    <w:rsid w:val="00D9023B"/>
    <w:rsid w:val="00D90450"/>
    <w:rsid w:val="00D9054A"/>
    <w:rsid w:val="00D906CB"/>
    <w:rsid w:val="00D90ACD"/>
    <w:rsid w:val="00D90B0F"/>
    <w:rsid w:val="00D90D1B"/>
    <w:rsid w:val="00D9104C"/>
    <w:rsid w:val="00D91058"/>
    <w:rsid w:val="00D91304"/>
    <w:rsid w:val="00D913CE"/>
    <w:rsid w:val="00D91445"/>
    <w:rsid w:val="00D918EA"/>
    <w:rsid w:val="00D91ACD"/>
    <w:rsid w:val="00D91C0A"/>
    <w:rsid w:val="00D91DDF"/>
    <w:rsid w:val="00D92147"/>
    <w:rsid w:val="00D921B5"/>
    <w:rsid w:val="00D922F9"/>
    <w:rsid w:val="00D92306"/>
    <w:rsid w:val="00D923F3"/>
    <w:rsid w:val="00D925DB"/>
    <w:rsid w:val="00D928E5"/>
    <w:rsid w:val="00D928FD"/>
    <w:rsid w:val="00D92963"/>
    <w:rsid w:val="00D92ADE"/>
    <w:rsid w:val="00D92D57"/>
    <w:rsid w:val="00D92E0C"/>
    <w:rsid w:val="00D92E76"/>
    <w:rsid w:val="00D93054"/>
    <w:rsid w:val="00D93068"/>
    <w:rsid w:val="00D93245"/>
    <w:rsid w:val="00D93283"/>
    <w:rsid w:val="00D933E1"/>
    <w:rsid w:val="00D93656"/>
    <w:rsid w:val="00D9380C"/>
    <w:rsid w:val="00D93890"/>
    <w:rsid w:val="00D939E2"/>
    <w:rsid w:val="00D93A51"/>
    <w:rsid w:val="00D93A82"/>
    <w:rsid w:val="00D93CCC"/>
    <w:rsid w:val="00D93CE2"/>
    <w:rsid w:val="00D93E35"/>
    <w:rsid w:val="00D93FD0"/>
    <w:rsid w:val="00D94675"/>
    <w:rsid w:val="00D9497C"/>
    <w:rsid w:val="00D94BE0"/>
    <w:rsid w:val="00D94C27"/>
    <w:rsid w:val="00D94CD7"/>
    <w:rsid w:val="00D94DDB"/>
    <w:rsid w:val="00D94F2E"/>
    <w:rsid w:val="00D955AA"/>
    <w:rsid w:val="00D9567E"/>
    <w:rsid w:val="00D95C3D"/>
    <w:rsid w:val="00D95F4B"/>
    <w:rsid w:val="00D961D6"/>
    <w:rsid w:val="00D96298"/>
    <w:rsid w:val="00D9645A"/>
    <w:rsid w:val="00D96464"/>
    <w:rsid w:val="00D964F8"/>
    <w:rsid w:val="00D96625"/>
    <w:rsid w:val="00D96AB9"/>
    <w:rsid w:val="00D96B28"/>
    <w:rsid w:val="00D96B9E"/>
    <w:rsid w:val="00D96BF7"/>
    <w:rsid w:val="00D96C83"/>
    <w:rsid w:val="00D96D27"/>
    <w:rsid w:val="00D96D6B"/>
    <w:rsid w:val="00D96D7D"/>
    <w:rsid w:val="00D96DD4"/>
    <w:rsid w:val="00D97780"/>
    <w:rsid w:val="00D97A64"/>
    <w:rsid w:val="00D97D21"/>
    <w:rsid w:val="00D97D93"/>
    <w:rsid w:val="00D97F17"/>
    <w:rsid w:val="00DA02EF"/>
    <w:rsid w:val="00DA039A"/>
    <w:rsid w:val="00DA03E7"/>
    <w:rsid w:val="00DA04B5"/>
    <w:rsid w:val="00DA0670"/>
    <w:rsid w:val="00DA0906"/>
    <w:rsid w:val="00DA099E"/>
    <w:rsid w:val="00DA0D3F"/>
    <w:rsid w:val="00DA0EFC"/>
    <w:rsid w:val="00DA11C7"/>
    <w:rsid w:val="00DA14B1"/>
    <w:rsid w:val="00DA1635"/>
    <w:rsid w:val="00DA179F"/>
    <w:rsid w:val="00DA17C2"/>
    <w:rsid w:val="00DA18AD"/>
    <w:rsid w:val="00DA19FA"/>
    <w:rsid w:val="00DA1C78"/>
    <w:rsid w:val="00DA1D95"/>
    <w:rsid w:val="00DA1F75"/>
    <w:rsid w:val="00DA202D"/>
    <w:rsid w:val="00DA2163"/>
    <w:rsid w:val="00DA24DA"/>
    <w:rsid w:val="00DA2536"/>
    <w:rsid w:val="00DA2CF9"/>
    <w:rsid w:val="00DA2E35"/>
    <w:rsid w:val="00DA3008"/>
    <w:rsid w:val="00DA315B"/>
    <w:rsid w:val="00DA37C7"/>
    <w:rsid w:val="00DA3A15"/>
    <w:rsid w:val="00DA3B0C"/>
    <w:rsid w:val="00DA3B5D"/>
    <w:rsid w:val="00DA3D9C"/>
    <w:rsid w:val="00DA3F16"/>
    <w:rsid w:val="00DA41B9"/>
    <w:rsid w:val="00DA44D8"/>
    <w:rsid w:val="00DA464D"/>
    <w:rsid w:val="00DA46D9"/>
    <w:rsid w:val="00DA48AE"/>
    <w:rsid w:val="00DA4941"/>
    <w:rsid w:val="00DA4A7B"/>
    <w:rsid w:val="00DA4ABE"/>
    <w:rsid w:val="00DA4AD6"/>
    <w:rsid w:val="00DA4E09"/>
    <w:rsid w:val="00DA4EA9"/>
    <w:rsid w:val="00DA5071"/>
    <w:rsid w:val="00DA5128"/>
    <w:rsid w:val="00DA5223"/>
    <w:rsid w:val="00DA5429"/>
    <w:rsid w:val="00DA5518"/>
    <w:rsid w:val="00DA5568"/>
    <w:rsid w:val="00DA5674"/>
    <w:rsid w:val="00DA5908"/>
    <w:rsid w:val="00DA5973"/>
    <w:rsid w:val="00DA5C1B"/>
    <w:rsid w:val="00DA5DA0"/>
    <w:rsid w:val="00DA5FFE"/>
    <w:rsid w:val="00DA61B1"/>
    <w:rsid w:val="00DA61E7"/>
    <w:rsid w:val="00DA62D5"/>
    <w:rsid w:val="00DA638D"/>
    <w:rsid w:val="00DA64FA"/>
    <w:rsid w:val="00DA6979"/>
    <w:rsid w:val="00DA6BAB"/>
    <w:rsid w:val="00DA6D1A"/>
    <w:rsid w:val="00DA706D"/>
    <w:rsid w:val="00DA70A9"/>
    <w:rsid w:val="00DA70E2"/>
    <w:rsid w:val="00DA72AC"/>
    <w:rsid w:val="00DA72F2"/>
    <w:rsid w:val="00DA763D"/>
    <w:rsid w:val="00DA788F"/>
    <w:rsid w:val="00DA7A64"/>
    <w:rsid w:val="00DA7DE7"/>
    <w:rsid w:val="00DA7F6F"/>
    <w:rsid w:val="00DB0232"/>
    <w:rsid w:val="00DB0337"/>
    <w:rsid w:val="00DB0418"/>
    <w:rsid w:val="00DB07A9"/>
    <w:rsid w:val="00DB082F"/>
    <w:rsid w:val="00DB0961"/>
    <w:rsid w:val="00DB0ABF"/>
    <w:rsid w:val="00DB0CE0"/>
    <w:rsid w:val="00DB0FA6"/>
    <w:rsid w:val="00DB10F2"/>
    <w:rsid w:val="00DB129F"/>
    <w:rsid w:val="00DB134F"/>
    <w:rsid w:val="00DB1EA3"/>
    <w:rsid w:val="00DB1EA9"/>
    <w:rsid w:val="00DB1FDA"/>
    <w:rsid w:val="00DB22C2"/>
    <w:rsid w:val="00DB22F4"/>
    <w:rsid w:val="00DB2474"/>
    <w:rsid w:val="00DB2586"/>
    <w:rsid w:val="00DB283A"/>
    <w:rsid w:val="00DB299B"/>
    <w:rsid w:val="00DB2A68"/>
    <w:rsid w:val="00DB2A8E"/>
    <w:rsid w:val="00DB2BE1"/>
    <w:rsid w:val="00DB2C4B"/>
    <w:rsid w:val="00DB2D3E"/>
    <w:rsid w:val="00DB324D"/>
    <w:rsid w:val="00DB339A"/>
    <w:rsid w:val="00DB34AE"/>
    <w:rsid w:val="00DB3559"/>
    <w:rsid w:val="00DB355C"/>
    <w:rsid w:val="00DB3747"/>
    <w:rsid w:val="00DB3797"/>
    <w:rsid w:val="00DB388E"/>
    <w:rsid w:val="00DB3A95"/>
    <w:rsid w:val="00DB3D26"/>
    <w:rsid w:val="00DB3F77"/>
    <w:rsid w:val="00DB3FBF"/>
    <w:rsid w:val="00DB40A6"/>
    <w:rsid w:val="00DB41FB"/>
    <w:rsid w:val="00DB4420"/>
    <w:rsid w:val="00DB4478"/>
    <w:rsid w:val="00DB4642"/>
    <w:rsid w:val="00DB4693"/>
    <w:rsid w:val="00DB47C1"/>
    <w:rsid w:val="00DB4803"/>
    <w:rsid w:val="00DB4848"/>
    <w:rsid w:val="00DB4AC7"/>
    <w:rsid w:val="00DB4AF0"/>
    <w:rsid w:val="00DB4B46"/>
    <w:rsid w:val="00DB4BD5"/>
    <w:rsid w:val="00DB4CBC"/>
    <w:rsid w:val="00DB4D85"/>
    <w:rsid w:val="00DB505D"/>
    <w:rsid w:val="00DB52AE"/>
    <w:rsid w:val="00DB530A"/>
    <w:rsid w:val="00DB5544"/>
    <w:rsid w:val="00DB5767"/>
    <w:rsid w:val="00DB5CC6"/>
    <w:rsid w:val="00DB5D63"/>
    <w:rsid w:val="00DB5DBD"/>
    <w:rsid w:val="00DB5E15"/>
    <w:rsid w:val="00DB6084"/>
    <w:rsid w:val="00DB60B6"/>
    <w:rsid w:val="00DB61B2"/>
    <w:rsid w:val="00DB61E8"/>
    <w:rsid w:val="00DB63BE"/>
    <w:rsid w:val="00DB6793"/>
    <w:rsid w:val="00DB688E"/>
    <w:rsid w:val="00DB6CF1"/>
    <w:rsid w:val="00DB6D45"/>
    <w:rsid w:val="00DB6E6C"/>
    <w:rsid w:val="00DB6E6E"/>
    <w:rsid w:val="00DB707A"/>
    <w:rsid w:val="00DB7570"/>
    <w:rsid w:val="00DB7A76"/>
    <w:rsid w:val="00DB7A82"/>
    <w:rsid w:val="00DB7BF7"/>
    <w:rsid w:val="00DB7C87"/>
    <w:rsid w:val="00DB7CD4"/>
    <w:rsid w:val="00DB7F40"/>
    <w:rsid w:val="00DC0086"/>
    <w:rsid w:val="00DC00FE"/>
    <w:rsid w:val="00DC04C7"/>
    <w:rsid w:val="00DC04FF"/>
    <w:rsid w:val="00DC0538"/>
    <w:rsid w:val="00DC0611"/>
    <w:rsid w:val="00DC08C6"/>
    <w:rsid w:val="00DC0A44"/>
    <w:rsid w:val="00DC0C1B"/>
    <w:rsid w:val="00DC0CB7"/>
    <w:rsid w:val="00DC0E06"/>
    <w:rsid w:val="00DC0FC6"/>
    <w:rsid w:val="00DC0FCE"/>
    <w:rsid w:val="00DC0FE0"/>
    <w:rsid w:val="00DC11E9"/>
    <w:rsid w:val="00DC136B"/>
    <w:rsid w:val="00DC1542"/>
    <w:rsid w:val="00DC1543"/>
    <w:rsid w:val="00DC1741"/>
    <w:rsid w:val="00DC1784"/>
    <w:rsid w:val="00DC1883"/>
    <w:rsid w:val="00DC1AD8"/>
    <w:rsid w:val="00DC1B80"/>
    <w:rsid w:val="00DC1C51"/>
    <w:rsid w:val="00DC1C5A"/>
    <w:rsid w:val="00DC2364"/>
    <w:rsid w:val="00DC26A8"/>
    <w:rsid w:val="00DC2719"/>
    <w:rsid w:val="00DC276D"/>
    <w:rsid w:val="00DC2778"/>
    <w:rsid w:val="00DC2922"/>
    <w:rsid w:val="00DC29A9"/>
    <w:rsid w:val="00DC2ADD"/>
    <w:rsid w:val="00DC2E72"/>
    <w:rsid w:val="00DC30F2"/>
    <w:rsid w:val="00DC31BE"/>
    <w:rsid w:val="00DC3465"/>
    <w:rsid w:val="00DC3492"/>
    <w:rsid w:val="00DC34FE"/>
    <w:rsid w:val="00DC3525"/>
    <w:rsid w:val="00DC3550"/>
    <w:rsid w:val="00DC3740"/>
    <w:rsid w:val="00DC375E"/>
    <w:rsid w:val="00DC37B7"/>
    <w:rsid w:val="00DC3D06"/>
    <w:rsid w:val="00DC3E6E"/>
    <w:rsid w:val="00DC3ED9"/>
    <w:rsid w:val="00DC3F16"/>
    <w:rsid w:val="00DC3F77"/>
    <w:rsid w:val="00DC3FC6"/>
    <w:rsid w:val="00DC4316"/>
    <w:rsid w:val="00DC44C8"/>
    <w:rsid w:val="00DC4564"/>
    <w:rsid w:val="00DC462A"/>
    <w:rsid w:val="00DC4634"/>
    <w:rsid w:val="00DC46B7"/>
    <w:rsid w:val="00DC46BE"/>
    <w:rsid w:val="00DC4A71"/>
    <w:rsid w:val="00DC4B2D"/>
    <w:rsid w:val="00DC4BF9"/>
    <w:rsid w:val="00DC4DB5"/>
    <w:rsid w:val="00DC4F88"/>
    <w:rsid w:val="00DC50E4"/>
    <w:rsid w:val="00DC5221"/>
    <w:rsid w:val="00DC56AC"/>
    <w:rsid w:val="00DC5805"/>
    <w:rsid w:val="00DC5A0F"/>
    <w:rsid w:val="00DC5AF1"/>
    <w:rsid w:val="00DC601E"/>
    <w:rsid w:val="00DC6025"/>
    <w:rsid w:val="00DC6177"/>
    <w:rsid w:val="00DC639D"/>
    <w:rsid w:val="00DC64BE"/>
    <w:rsid w:val="00DC6A61"/>
    <w:rsid w:val="00DC6C73"/>
    <w:rsid w:val="00DC6D98"/>
    <w:rsid w:val="00DC6F04"/>
    <w:rsid w:val="00DC6F47"/>
    <w:rsid w:val="00DC6FAF"/>
    <w:rsid w:val="00DC72E8"/>
    <w:rsid w:val="00DC763C"/>
    <w:rsid w:val="00DC76A6"/>
    <w:rsid w:val="00DC7813"/>
    <w:rsid w:val="00DC7ACD"/>
    <w:rsid w:val="00DC7B09"/>
    <w:rsid w:val="00DC7BCA"/>
    <w:rsid w:val="00DC7DDE"/>
    <w:rsid w:val="00DC7F71"/>
    <w:rsid w:val="00DC7FA8"/>
    <w:rsid w:val="00DD00F6"/>
    <w:rsid w:val="00DD021A"/>
    <w:rsid w:val="00DD06DF"/>
    <w:rsid w:val="00DD0798"/>
    <w:rsid w:val="00DD08B5"/>
    <w:rsid w:val="00DD0910"/>
    <w:rsid w:val="00DD09D0"/>
    <w:rsid w:val="00DD0B1C"/>
    <w:rsid w:val="00DD0C07"/>
    <w:rsid w:val="00DD0D56"/>
    <w:rsid w:val="00DD0E48"/>
    <w:rsid w:val="00DD0EDC"/>
    <w:rsid w:val="00DD0FE0"/>
    <w:rsid w:val="00DD11BE"/>
    <w:rsid w:val="00DD132D"/>
    <w:rsid w:val="00DD14B1"/>
    <w:rsid w:val="00DD17D3"/>
    <w:rsid w:val="00DD188D"/>
    <w:rsid w:val="00DD1943"/>
    <w:rsid w:val="00DD1A4C"/>
    <w:rsid w:val="00DD1A4E"/>
    <w:rsid w:val="00DD1A90"/>
    <w:rsid w:val="00DD1CE2"/>
    <w:rsid w:val="00DD2193"/>
    <w:rsid w:val="00DD21A4"/>
    <w:rsid w:val="00DD2292"/>
    <w:rsid w:val="00DD2680"/>
    <w:rsid w:val="00DD285F"/>
    <w:rsid w:val="00DD2B04"/>
    <w:rsid w:val="00DD2C36"/>
    <w:rsid w:val="00DD2E60"/>
    <w:rsid w:val="00DD2FAA"/>
    <w:rsid w:val="00DD32C9"/>
    <w:rsid w:val="00DD3449"/>
    <w:rsid w:val="00DD3698"/>
    <w:rsid w:val="00DD3776"/>
    <w:rsid w:val="00DD3841"/>
    <w:rsid w:val="00DD38F0"/>
    <w:rsid w:val="00DD3BFD"/>
    <w:rsid w:val="00DD3C7E"/>
    <w:rsid w:val="00DD3D57"/>
    <w:rsid w:val="00DD3EFC"/>
    <w:rsid w:val="00DD408A"/>
    <w:rsid w:val="00DD4139"/>
    <w:rsid w:val="00DD44A1"/>
    <w:rsid w:val="00DD4719"/>
    <w:rsid w:val="00DD4793"/>
    <w:rsid w:val="00DD48A5"/>
    <w:rsid w:val="00DD490E"/>
    <w:rsid w:val="00DD4B5C"/>
    <w:rsid w:val="00DD4C5E"/>
    <w:rsid w:val="00DD4D01"/>
    <w:rsid w:val="00DD4FF0"/>
    <w:rsid w:val="00DD4FFB"/>
    <w:rsid w:val="00DD5296"/>
    <w:rsid w:val="00DD52CE"/>
    <w:rsid w:val="00DD535B"/>
    <w:rsid w:val="00DD5420"/>
    <w:rsid w:val="00DD554B"/>
    <w:rsid w:val="00DD5666"/>
    <w:rsid w:val="00DD5773"/>
    <w:rsid w:val="00DD5C57"/>
    <w:rsid w:val="00DD5D69"/>
    <w:rsid w:val="00DD5E1B"/>
    <w:rsid w:val="00DD5EDC"/>
    <w:rsid w:val="00DD6129"/>
    <w:rsid w:val="00DD6287"/>
    <w:rsid w:val="00DD635C"/>
    <w:rsid w:val="00DD6370"/>
    <w:rsid w:val="00DD6450"/>
    <w:rsid w:val="00DD65E7"/>
    <w:rsid w:val="00DD6758"/>
    <w:rsid w:val="00DD67AB"/>
    <w:rsid w:val="00DD67EA"/>
    <w:rsid w:val="00DD6965"/>
    <w:rsid w:val="00DD6BAB"/>
    <w:rsid w:val="00DD6BFA"/>
    <w:rsid w:val="00DD6D72"/>
    <w:rsid w:val="00DD6ED3"/>
    <w:rsid w:val="00DD7116"/>
    <w:rsid w:val="00DD725B"/>
    <w:rsid w:val="00DD74C6"/>
    <w:rsid w:val="00DD76B4"/>
    <w:rsid w:val="00DD7743"/>
    <w:rsid w:val="00DD7C41"/>
    <w:rsid w:val="00DD7CB9"/>
    <w:rsid w:val="00DD7DB4"/>
    <w:rsid w:val="00DD7F3A"/>
    <w:rsid w:val="00DD7F4E"/>
    <w:rsid w:val="00DE0112"/>
    <w:rsid w:val="00DE0132"/>
    <w:rsid w:val="00DE0346"/>
    <w:rsid w:val="00DE0361"/>
    <w:rsid w:val="00DE0380"/>
    <w:rsid w:val="00DE0409"/>
    <w:rsid w:val="00DE050C"/>
    <w:rsid w:val="00DE0552"/>
    <w:rsid w:val="00DE0948"/>
    <w:rsid w:val="00DE0A13"/>
    <w:rsid w:val="00DE0B0C"/>
    <w:rsid w:val="00DE0B90"/>
    <w:rsid w:val="00DE0CAF"/>
    <w:rsid w:val="00DE0CFC"/>
    <w:rsid w:val="00DE0D8E"/>
    <w:rsid w:val="00DE10A3"/>
    <w:rsid w:val="00DE184F"/>
    <w:rsid w:val="00DE1D43"/>
    <w:rsid w:val="00DE1F37"/>
    <w:rsid w:val="00DE21B7"/>
    <w:rsid w:val="00DE2643"/>
    <w:rsid w:val="00DE270A"/>
    <w:rsid w:val="00DE2C25"/>
    <w:rsid w:val="00DE319A"/>
    <w:rsid w:val="00DE3256"/>
    <w:rsid w:val="00DE37C2"/>
    <w:rsid w:val="00DE3A11"/>
    <w:rsid w:val="00DE3A23"/>
    <w:rsid w:val="00DE3B06"/>
    <w:rsid w:val="00DE3E8C"/>
    <w:rsid w:val="00DE3FD0"/>
    <w:rsid w:val="00DE422E"/>
    <w:rsid w:val="00DE443F"/>
    <w:rsid w:val="00DE472A"/>
    <w:rsid w:val="00DE495B"/>
    <w:rsid w:val="00DE4BD2"/>
    <w:rsid w:val="00DE4C7E"/>
    <w:rsid w:val="00DE4D10"/>
    <w:rsid w:val="00DE4D15"/>
    <w:rsid w:val="00DE5069"/>
    <w:rsid w:val="00DE511C"/>
    <w:rsid w:val="00DE5242"/>
    <w:rsid w:val="00DE5271"/>
    <w:rsid w:val="00DE55C8"/>
    <w:rsid w:val="00DE5662"/>
    <w:rsid w:val="00DE5824"/>
    <w:rsid w:val="00DE5A6F"/>
    <w:rsid w:val="00DE5AD7"/>
    <w:rsid w:val="00DE5B05"/>
    <w:rsid w:val="00DE5C40"/>
    <w:rsid w:val="00DE5EE2"/>
    <w:rsid w:val="00DE6328"/>
    <w:rsid w:val="00DE6361"/>
    <w:rsid w:val="00DE651C"/>
    <w:rsid w:val="00DE6580"/>
    <w:rsid w:val="00DE6852"/>
    <w:rsid w:val="00DE685C"/>
    <w:rsid w:val="00DE6B80"/>
    <w:rsid w:val="00DE6BFC"/>
    <w:rsid w:val="00DE6CE9"/>
    <w:rsid w:val="00DE6E83"/>
    <w:rsid w:val="00DE6F2C"/>
    <w:rsid w:val="00DE6F98"/>
    <w:rsid w:val="00DE6FC4"/>
    <w:rsid w:val="00DE7204"/>
    <w:rsid w:val="00DE72C4"/>
    <w:rsid w:val="00DE738F"/>
    <w:rsid w:val="00DE739C"/>
    <w:rsid w:val="00DE75DE"/>
    <w:rsid w:val="00DE766C"/>
    <w:rsid w:val="00DE76B7"/>
    <w:rsid w:val="00DE78C8"/>
    <w:rsid w:val="00DE7BCF"/>
    <w:rsid w:val="00DE7D9D"/>
    <w:rsid w:val="00DE7DC6"/>
    <w:rsid w:val="00DE7E46"/>
    <w:rsid w:val="00DF0423"/>
    <w:rsid w:val="00DF06C0"/>
    <w:rsid w:val="00DF09AD"/>
    <w:rsid w:val="00DF1091"/>
    <w:rsid w:val="00DF11B5"/>
    <w:rsid w:val="00DF1217"/>
    <w:rsid w:val="00DF14CE"/>
    <w:rsid w:val="00DF14FF"/>
    <w:rsid w:val="00DF166F"/>
    <w:rsid w:val="00DF1698"/>
    <w:rsid w:val="00DF16DD"/>
    <w:rsid w:val="00DF17E5"/>
    <w:rsid w:val="00DF187E"/>
    <w:rsid w:val="00DF19D8"/>
    <w:rsid w:val="00DF1C70"/>
    <w:rsid w:val="00DF1EE8"/>
    <w:rsid w:val="00DF2032"/>
    <w:rsid w:val="00DF2317"/>
    <w:rsid w:val="00DF2438"/>
    <w:rsid w:val="00DF28CA"/>
    <w:rsid w:val="00DF28D0"/>
    <w:rsid w:val="00DF2947"/>
    <w:rsid w:val="00DF2D74"/>
    <w:rsid w:val="00DF3192"/>
    <w:rsid w:val="00DF3479"/>
    <w:rsid w:val="00DF3842"/>
    <w:rsid w:val="00DF3B31"/>
    <w:rsid w:val="00DF3CA5"/>
    <w:rsid w:val="00DF3CCD"/>
    <w:rsid w:val="00DF4202"/>
    <w:rsid w:val="00DF43C6"/>
    <w:rsid w:val="00DF44A3"/>
    <w:rsid w:val="00DF4503"/>
    <w:rsid w:val="00DF49C6"/>
    <w:rsid w:val="00DF4B15"/>
    <w:rsid w:val="00DF4CD3"/>
    <w:rsid w:val="00DF51F1"/>
    <w:rsid w:val="00DF5386"/>
    <w:rsid w:val="00DF53B6"/>
    <w:rsid w:val="00DF53EB"/>
    <w:rsid w:val="00DF546C"/>
    <w:rsid w:val="00DF56D5"/>
    <w:rsid w:val="00DF5741"/>
    <w:rsid w:val="00DF5844"/>
    <w:rsid w:val="00DF5B69"/>
    <w:rsid w:val="00DF5C94"/>
    <w:rsid w:val="00DF5EFA"/>
    <w:rsid w:val="00DF5FB2"/>
    <w:rsid w:val="00DF5FF4"/>
    <w:rsid w:val="00DF63E8"/>
    <w:rsid w:val="00DF64F0"/>
    <w:rsid w:val="00DF64FC"/>
    <w:rsid w:val="00DF6791"/>
    <w:rsid w:val="00DF69E5"/>
    <w:rsid w:val="00DF6D40"/>
    <w:rsid w:val="00DF6D64"/>
    <w:rsid w:val="00DF6DA5"/>
    <w:rsid w:val="00DF6EB5"/>
    <w:rsid w:val="00DF6EF1"/>
    <w:rsid w:val="00DF708F"/>
    <w:rsid w:val="00DF7118"/>
    <w:rsid w:val="00DF7141"/>
    <w:rsid w:val="00DF7199"/>
    <w:rsid w:val="00DF71E5"/>
    <w:rsid w:val="00DF7912"/>
    <w:rsid w:val="00DF794B"/>
    <w:rsid w:val="00DF7A39"/>
    <w:rsid w:val="00DF7BE7"/>
    <w:rsid w:val="00DF7E34"/>
    <w:rsid w:val="00DF7EB2"/>
    <w:rsid w:val="00DF7F43"/>
    <w:rsid w:val="00E00070"/>
    <w:rsid w:val="00E00078"/>
    <w:rsid w:val="00E00174"/>
    <w:rsid w:val="00E00256"/>
    <w:rsid w:val="00E00486"/>
    <w:rsid w:val="00E0059F"/>
    <w:rsid w:val="00E00962"/>
    <w:rsid w:val="00E009D0"/>
    <w:rsid w:val="00E00A25"/>
    <w:rsid w:val="00E00C0D"/>
    <w:rsid w:val="00E00D93"/>
    <w:rsid w:val="00E01259"/>
    <w:rsid w:val="00E0140F"/>
    <w:rsid w:val="00E0176B"/>
    <w:rsid w:val="00E017F8"/>
    <w:rsid w:val="00E01817"/>
    <w:rsid w:val="00E01A7E"/>
    <w:rsid w:val="00E01ABD"/>
    <w:rsid w:val="00E01C7C"/>
    <w:rsid w:val="00E01DE9"/>
    <w:rsid w:val="00E0213A"/>
    <w:rsid w:val="00E02152"/>
    <w:rsid w:val="00E0219F"/>
    <w:rsid w:val="00E0243D"/>
    <w:rsid w:val="00E025E3"/>
    <w:rsid w:val="00E02640"/>
    <w:rsid w:val="00E02848"/>
    <w:rsid w:val="00E02A4B"/>
    <w:rsid w:val="00E02B26"/>
    <w:rsid w:val="00E02C95"/>
    <w:rsid w:val="00E02E11"/>
    <w:rsid w:val="00E02E2A"/>
    <w:rsid w:val="00E030A3"/>
    <w:rsid w:val="00E0318D"/>
    <w:rsid w:val="00E031F7"/>
    <w:rsid w:val="00E03298"/>
    <w:rsid w:val="00E032BC"/>
    <w:rsid w:val="00E03388"/>
    <w:rsid w:val="00E034DB"/>
    <w:rsid w:val="00E03721"/>
    <w:rsid w:val="00E0380A"/>
    <w:rsid w:val="00E0381F"/>
    <w:rsid w:val="00E03934"/>
    <w:rsid w:val="00E03EAB"/>
    <w:rsid w:val="00E03F59"/>
    <w:rsid w:val="00E03FE3"/>
    <w:rsid w:val="00E043FB"/>
    <w:rsid w:val="00E047D5"/>
    <w:rsid w:val="00E0485D"/>
    <w:rsid w:val="00E049F4"/>
    <w:rsid w:val="00E04B05"/>
    <w:rsid w:val="00E04E99"/>
    <w:rsid w:val="00E04EBA"/>
    <w:rsid w:val="00E05077"/>
    <w:rsid w:val="00E0517A"/>
    <w:rsid w:val="00E05226"/>
    <w:rsid w:val="00E0542E"/>
    <w:rsid w:val="00E0550B"/>
    <w:rsid w:val="00E0570A"/>
    <w:rsid w:val="00E057A4"/>
    <w:rsid w:val="00E059F6"/>
    <w:rsid w:val="00E05A6D"/>
    <w:rsid w:val="00E05AB6"/>
    <w:rsid w:val="00E05C10"/>
    <w:rsid w:val="00E05D8B"/>
    <w:rsid w:val="00E05E6C"/>
    <w:rsid w:val="00E06037"/>
    <w:rsid w:val="00E06480"/>
    <w:rsid w:val="00E06546"/>
    <w:rsid w:val="00E06547"/>
    <w:rsid w:val="00E06698"/>
    <w:rsid w:val="00E067EE"/>
    <w:rsid w:val="00E068EE"/>
    <w:rsid w:val="00E06AC0"/>
    <w:rsid w:val="00E06C78"/>
    <w:rsid w:val="00E06D91"/>
    <w:rsid w:val="00E06DFF"/>
    <w:rsid w:val="00E06E5F"/>
    <w:rsid w:val="00E07095"/>
    <w:rsid w:val="00E07152"/>
    <w:rsid w:val="00E07194"/>
    <w:rsid w:val="00E074FC"/>
    <w:rsid w:val="00E075F2"/>
    <w:rsid w:val="00E07633"/>
    <w:rsid w:val="00E07833"/>
    <w:rsid w:val="00E0789E"/>
    <w:rsid w:val="00E078A4"/>
    <w:rsid w:val="00E07917"/>
    <w:rsid w:val="00E07941"/>
    <w:rsid w:val="00E07C73"/>
    <w:rsid w:val="00E07D0B"/>
    <w:rsid w:val="00E10046"/>
    <w:rsid w:val="00E1007D"/>
    <w:rsid w:val="00E100F8"/>
    <w:rsid w:val="00E102DC"/>
    <w:rsid w:val="00E10674"/>
    <w:rsid w:val="00E10693"/>
    <w:rsid w:val="00E10760"/>
    <w:rsid w:val="00E10CCB"/>
    <w:rsid w:val="00E10DAF"/>
    <w:rsid w:val="00E10E43"/>
    <w:rsid w:val="00E10F60"/>
    <w:rsid w:val="00E11059"/>
    <w:rsid w:val="00E1112C"/>
    <w:rsid w:val="00E11364"/>
    <w:rsid w:val="00E113EB"/>
    <w:rsid w:val="00E1142A"/>
    <w:rsid w:val="00E11639"/>
    <w:rsid w:val="00E116DF"/>
    <w:rsid w:val="00E11992"/>
    <w:rsid w:val="00E11AD7"/>
    <w:rsid w:val="00E11C38"/>
    <w:rsid w:val="00E11C50"/>
    <w:rsid w:val="00E122E8"/>
    <w:rsid w:val="00E12360"/>
    <w:rsid w:val="00E123E9"/>
    <w:rsid w:val="00E124C5"/>
    <w:rsid w:val="00E12576"/>
    <w:rsid w:val="00E12578"/>
    <w:rsid w:val="00E1262A"/>
    <w:rsid w:val="00E12AA8"/>
    <w:rsid w:val="00E12BC9"/>
    <w:rsid w:val="00E12C73"/>
    <w:rsid w:val="00E12E0E"/>
    <w:rsid w:val="00E13157"/>
    <w:rsid w:val="00E13347"/>
    <w:rsid w:val="00E13698"/>
    <w:rsid w:val="00E13BB5"/>
    <w:rsid w:val="00E13C3C"/>
    <w:rsid w:val="00E13CF9"/>
    <w:rsid w:val="00E13FEF"/>
    <w:rsid w:val="00E1424A"/>
    <w:rsid w:val="00E142A4"/>
    <w:rsid w:val="00E14334"/>
    <w:rsid w:val="00E1436E"/>
    <w:rsid w:val="00E146A3"/>
    <w:rsid w:val="00E147F6"/>
    <w:rsid w:val="00E14800"/>
    <w:rsid w:val="00E14B10"/>
    <w:rsid w:val="00E14C3F"/>
    <w:rsid w:val="00E14CAA"/>
    <w:rsid w:val="00E15087"/>
    <w:rsid w:val="00E153B4"/>
    <w:rsid w:val="00E1560B"/>
    <w:rsid w:val="00E16410"/>
    <w:rsid w:val="00E16479"/>
    <w:rsid w:val="00E1688D"/>
    <w:rsid w:val="00E16B29"/>
    <w:rsid w:val="00E16BCD"/>
    <w:rsid w:val="00E16C1C"/>
    <w:rsid w:val="00E16C2A"/>
    <w:rsid w:val="00E173B6"/>
    <w:rsid w:val="00E173EA"/>
    <w:rsid w:val="00E176E9"/>
    <w:rsid w:val="00E17981"/>
    <w:rsid w:val="00E17B8B"/>
    <w:rsid w:val="00E17E6B"/>
    <w:rsid w:val="00E2039B"/>
    <w:rsid w:val="00E20410"/>
    <w:rsid w:val="00E206D3"/>
    <w:rsid w:val="00E209F6"/>
    <w:rsid w:val="00E20AB3"/>
    <w:rsid w:val="00E21093"/>
    <w:rsid w:val="00E2152B"/>
    <w:rsid w:val="00E21790"/>
    <w:rsid w:val="00E2187A"/>
    <w:rsid w:val="00E21952"/>
    <w:rsid w:val="00E21BAD"/>
    <w:rsid w:val="00E21BB1"/>
    <w:rsid w:val="00E21CB7"/>
    <w:rsid w:val="00E22078"/>
    <w:rsid w:val="00E22188"/>
    <w:rsid w:val="00E22202"/>
    <w:rsid w:val="00E222ED"/>
    <w:rsid w:val="00E2238C"/>
    <w:rsid w:val="00E22400"/>
    <w:rsid w:val="00E2248E"/>
    <w:rsid w:val="00E22752"/>
    <w:rsid w:val="00E22817"/>
    <w:rsid w:val="00E22ACE"/>
    <w:rsid w:val="00E22BB9"/>
    <w:rsid w:val="00E22C80"/>
    <w:rsid w:val="00E22E55"/>
    <w:rsid w:val="00E22E67"/>
    <w:rsid w:val="00E22EB9"/>
    <w:rsid w:val="00E22F75"/>
    <w:rsid w:val="00E23229"/>
    <w:rsid w:val="00E2339E"/>
    <w:rsid w:val="00E23ADA"/>
    <w:rsid w:val="00E23C80"/>
    <w:rsid w:val="00E23F36"/>
    <w:rsid w:val="00E23F9C"/>
    <w:rsid w:val="00E2433D"/>
    <w:rsid w:val="00E24557"/>
    <w:rsid w:val="00E246AE"/>
    <w:rsid w:val="00E246CB"/>
    <w:rsid w:val="00E248A9"/>
    <w:rsid w:val="00E24B69"/>
    <w:rsid w:val="00E25166"/>
    <w:rsid w:val="00E252B3"/>
    <w:rsid w:val="00E252F7"/>
    <w:rsid w:val="00E2549C"/>
    <w:rsid w:val="00E2567E"/>
    <w:rsid w:val="00E2578F"/>
    <w:rsid w:val="00E258C3"/>
    <w:rsid w:val="00E25955"/>
    <w:rsid w:val="00E2598C"/>
    <w:rsid w:val="00E25A56"/>
    <w:rsid w:val="00E25AFB"/>
    <w:rsid w:val="00E25B54"/>
    <w:rsid w:val="00E25EB2"/>
    <w:rsid w:val="00E2645E"/>
    <w:rsid w:val="00E267E1"/>
    <w:rsid w:val="00E268E9"/>
    <w:rsid w:val="00E269FE"/>
    <w:rsid w:val="00E26E83"/>
    <w:rsid w:val="00E26EBD"/>
    <w:rsid w:val="00E26F30"/>
    <w:rsid w:val="00E273D3"/>
    <w:rsid w:val="00E276BA"/>
    <w:rsid w:val="00E27783"/>
    <w:rsid w:val="00E27872"/>
    <w:rsid w:val="00E27F74"/>
    <w:rsid w:val="00E27F95"/>
    <w:rsid w:val="00E30161"/>
    <w:rsid w:val="00E3044E"/>
    <w:rsid w:val="00E30630"/>
    <w:rsid w:val="00E30823"/>
    <w:rsid w:val="00E30882"/>
    <w:rsid w:val="00E30C36"/>
    <w:rsid w:val="00E30F09"/>
    <w:rsid w:val="00E3118F"/>
    <w:rsid w:val="00E312DA"/>
    <w:rsid w:val="00E313D9"/>
    <w:rsid w:val="00E31542"/>
    <w:rsid w:val="00E315B9"/>
    <w:rsid w:val="00E31760"/>
    <w:rsid w:val="00E3176D"/>
    <w:rsid w:val="00E31A39"/>
    <w:rsid w:val="00E31A6F"/>
    <w:rsid w:val="00E31B1C"/>
    <w:rsid w:val="00E31B92"/>
    <w:rsid w:val="00E31D6C"/>
    <w:rsid w:val="00E31DA3"/>
    <w:rsid w:val="00E31DE9"/>
    <w:rsid w:val="00E31E58"/>
    <w:rsid w:val="00E31F48"/>
    <w:rsid w:val="00E3208B"/>
    <w:rsid w:val="00E320A9"/>
    <w:rsid w:val="00E325F4"/>
    <w:rsid w:val="00E32646"/>
    <w:rsid w:val="00E326F5"/>
    <w:rsid w:val="00E327F4"/>
    <w:rsid w:val="00E32B02"/>
    <w:rsid w:val="00E32E36"/>
    <w:rsid w:val="00E32E46"/>
    <w:rsid w:val="00E32EF5"/>
    <w:rsid w:val="00E33057"/>
    <w:rsid w:val="00E330D0"/>
    <w:rsid w:val="00E33398"/>
    <w:rsid w:val="00E33563"/>
    <w:rsid w:val="00E33722"/>
    <w:rsid w:val="00E33C57"/>
    <w:rsid w:val="00E33D97"/>
    <w:rsid w:val="00E33EDA"/>
    <w:rsid w:val="00E33F95"/>
    <w:rsid w:val="00E3412A"/>
    <w:rsid w:val="00E341D6"/>
    <w:rsid w:val="00E3424A"/>
    <w:rsid w:val="00E34F95"/>
    <w:rsid w:val="00E350EF"/>
    <w:rsid w:val="00E35170"/>
    <w:rsid w:val="00E351A5"/>
    <w:rsid w:val="00E3535C"/>
    <w:rsid w:val="00E35587"/>
    <w:rsid w:val="00E355C8"/>
    <w:rsid w:val="00E35A42"/>
    <w:rsid w:val="00E35BC8"/>
    <w:rsid w:val="00E35C02"/>
    <w:rsid w:val="00E35D90"/>
    <w:rsid w:val="00E35E92"/>
    <w:rsid w:val="00E35F19"/>
    <w:rsid w:val="00E35F48"/>
    <w:rsid w:val="00E36AD6"/>
    <w:rsid w:val="00E36B20"/>
    <w:rsid w:val="00E36D15"/>
    <w:rsid w:val="00E36E0E"/>
    <w:rsid w:val="00E36EB3"/>
    <w:rsid w:val="00E37185"/>
    <w:rsid w:val="00E37272"/>
    <w:rsid w:val="00E3772F"/>
    <w:rsid w:val="00E37983"/>
    <w:rsid w:val="00E37AAD"/>
    <w:rsid w:val="00E37D3F"/>
    <w:rsid w:val="00E400C5"/>
    <w:rsid w:val="00E4014F"/>
    <w:rsid w:val="00E403A0"/>
    <w:rsid w:val="00E405D9"/>
    <w:rsid w:val="00E40617"/>
    <w:rsid w:val="00E4065E"/>
    <w:rsid w:val="00E40686"/>
    <w:rsid w:val="00E4085D"/>
    <w:rsid w:val="00E40949"/>
    <w:rsid w:val="00E40A58"/>
    <w:rsid w:val="00E40ED3"/>
    <w:rsid w:val="00E41069"/>
    <w:rsid w:val="00E41492"/>
    <w:rsid w:val="00E41E29"/>
    <w:rsid w:val="00E41F9D"/>
    <w:rsid w:val="00E41FB2"/>
    <w:rsid w:val="00E42204"/>
    <w:rsid w:val="00E4230D"/>
    <w:rsid w:val="00E42394"/>
    <w:rsid w:val="00E423EF"/>
    <w:rsid w:val="00E42599"/>
    <w:rsid w:val="00E42804"/>
    <w:rsid w:val="00E42819"/>
    <w:rsid w:val="00E4286D"/>
    <w:rsid w:val="00E42A63"/>
    <w:rsid w:val="00E42D5A"/>
    <w:rsid w:val="00E42E1C"/>
    <w:rsid w:val="00E42E4D"/>
    <w:rsid w:val="00E42ED5"/>
    <w:rsid w:val="00E42FF2"/>
    <w:rsid w:val="00E43066"/>
    <w:rsid w:val="00E43175"/>
    <w:rsid w:val="00E43331"/>
    <w:rsid w:val="00E435F1"/>
    <w:rsid w:val="00E438D5"/>
    <w:rsid w:val="00E43D69"/>
    <w:rsid w:val="00E43F66"/>
    <w:rsid w:val="00E44207"/>
    <w:rsid w:val="00E442ED"/>
    <w:rsid w:val="00E44348"/>
    <w:rsid w:val="00E445CB"/>
    <w:rsid w:val="00E449DA"/>
    <w:rsid w:val="00E44B9E"/>
    <w:rsid w:val="00E44F56"/>
    <w:rsid w:val="00E4509B"/>
    <w:rsid w:val="00E45158"/>
    <w:rsid w:val="00E456AB"/>
    <w:rsid w:val="00E456F8"/>
    <w:rsid w:val="00E4574F"/>
    <w:rsid w:val="00E4580A"/>
    <w:rsid w:val="00E45A30"/>
    <w:rsid w:val="00E45B35"/>
    <w:rsid w:val="00E45C36"/>
    <w:rsid w:val="00E45F49"/>
    <w:rsid w:val="00E4603A"/>
    <w:rsid w:val="00E46683"/>
    <w:rsid w:val="00E46B4D"/>
    <w:rsid w:val="00E46CC5"/>
    <w:rsid w:val="00E46FE5"/>
    <w:rsid w:val="00E4717C"/>
    <w:rsid w:val="00E47276"/>
    <w:rsid w:val="00E472D6"/>
    <w:rsid w:val="00E472DB"/>
    <w:rsid w:val="00E4749C"/>
    <w:rsid w:val="00E47535"/>
    <w:rsid w:val="00E475F9"/>
    <w:rsid w:val="00E47673"/>
    <w:rsid w:val="00E47893"/>
    <w:rsid w:val="00E47A8D"/>
    <w:rsid w:val="00E47C55"/>
    <w:rsid w:val="00E47CEE"/>
    <w:rsid w:val="00E47CFE"/>
    <w:rsid w:val="00E47E19"/>
    <w:rsid w:val="00E5002E"/>
    <w:rsid w:val="00E5006F"/>
    <w:rsid w:val="00E5015E"/>
    <w:rsid w:val="00E501B4"/>
    <w:rsid w:val="00E5023C"/>
    <w:rsid w:val="00E502B2"/>
    <w:rsid w:val="00E5051C"/>
    <w:rsid w:val="00E506F2"/>
    <w:rsid w:val="00E50793"/>
    <w:rsid w:val="00E5092F"/>
    <w:rsid w:val="00E50A5E"/>
    <w:rsid w:val="00E50B4F"/>
    <w:rsid w:val="00E50CD2"/>
    <w:rsid w:val="00E50E76"/>
    <w:rsid w:val="00E50EDC"/>
    <w:rsid w:val="00E50F49"/>
    <w:rsid w:val="00E50FF2"/>
    <w:rsid w:val="00E510C6"/>
    <w:rsid w:val="00E511C9"/>
    <w:rsid w:val="00E5159D"/>
    <w:rsid w:val="00E519EB"/>
    <w:rsid w:val="00E51ACD"/>
    <w:rsid w:val="00E51B83"/>
    <w:rsid w:val="00E51BE0"/>
    <w:rsid w:val="00E51E64"/>
    <w:rsid w:val="00E51F35"/>
    <w:rsid w:val="00E51F5F"/>
    <w:rsid w:val="00E520DC"/>
    <w:rsid w:val="00E5218D"/>
    <w:rsid w:val="00E5220D"/>
    <w:rsid w:val="00E5242A"/>
    <w:rsid w:val="00E5246B"/>
    <w:rsid w:val="00E5267F"/>
    <w:rsid w:val="00E528A3"/>
    <w:rsid w:val="00E5295C"/>
    <w:rsid w:val="00E52D84"/>
    <w:rsid w:val="00E52DAE"/>
    <w:rsid w:val="00E52DFE"/>
    <w:rsid w:val="00E52E53"/>
    <w:rsid w:val="00E5303E"/>
    <w:rsid w:val="00E53230"/>
    <w:rsid w:val="00E5339B"/>
    <w:rsid w:val="00E53538"/>
    <w:rsid w:val="00E5359E"/>
    <w:rsid w:val="00E53706"/>
    <w:rsid w:val="00E537F2"/>
    <w:rsid w:val="00E5384A"/>
    <w:rsid w:val="00E53877"/>
    <w:rsid w:val="00E538BC"/>
    <w:rsid w:val="00E53A4E"/>
    <w:rsid w:val="00E53DD5"/>
    <w:rsid w:val="00E53E67"/>
    <w:rsid w:val="00E53FB5"/>
    <w:rsid w:val="00E53FF7"/>
    <w:rsid w:val="00E540B5"/>
    <w:rsid w:val="00E54232"/>
    <w:rsid w:val="00E54249"/>
    <w:rsid w:val="00E54391"/>
    <w:rsid w:val="00E54435"/>
    <w:rsid w:val="00E5458C"/>
    <w:rsid w:val="00E545DC"/>
    <w:rsid w:val="00E5463C"/>
    <w:rsid w:val="00E5469B"/>
    <w:rsid w:val="00E54764"/>
    <w:rsid w:val="00E54956"/>
    <w:rsid w:val="00E54AD0"/>
    <w:rsid w:val="00E54D6D"/>
    <w:rsid w:val="00E54E14"/>
    <w:rsid w:val="00E54EAC"/>
    <w:rsid w:val="00E550BF"/>
    <w:rsid w:val="00E55160"/>
    <w:rsid w:val="00E55399"/>
    <w:rsid w:val="00E55416"/>
    <w:rsid w:val="00E55428"/>
    <w:rsid w:val="00E55486"/>
    <w:rsid w:val="00E554ED"/>
    <w:rsid w:val="00E556DE"/>
    <w:rsid w:val="00E55769"/>
    <w:rsid w:val="00E55939"/>
    <w:rsid w:val="00E5595A"/>
    <w:rsid w:val="00E559B7"/>
    <w:rsid w:val="00E55A71"/>
    <w:rsid w:val="00E55B34"/>
    <w:rsid w:val="00E55B6E"/>
    <w:rsid w:val="00E55D7B"/>
    <w:rsid w:val="00E55E42"/>
    <w:rsid w:val="00E55F01"/>
    <w:rsid w:val="00E55FD8"/>
    <w:rsid w:val="00E560E0"/>
    <w:rsid w:val="00E5613A"/>
    <w:rsid w:val="00E561CD"/>
    <w:rsid w:val="00E5620C"/>
    <w:rsid w:val="00E56215"/>
    <w:rsid w:val="00E56464"/>
    <w:rsid w:val="00E56485"/>
    <w:rsid w:val="00E56D66"/>
    <w:rsid w:val="00E56FC6"/>
    <w:rsid w:val="00E571AD"/>
    <w:rsid w:val="00E57269"/>
    <w:rsid w:val="00E572AA"/>
    <w:rsid w:val="00E5748C"/>
    <w:rsid w:val="00E57509"/>
    <w:rsid w:val="00E5752D"/>
    <w:rsid w:val="00E57849"/>
    <w:rsid w:val="00E579DA"/>
    <w:rsid w:val="00E57C33"/>
    <w:rsid w:val="00E57F2F"/>
    <w:rsid w:val="00E57F99"/>
    <w:rsid w:val="00E57FA5"/>
    <w:rsid w:val="00E602A0"/>
    <w:rsid w:val="00E6038C"/>
    <w:rsid w:val="00E603EB"/>
    <w:rsid w:val="00E6061F"/>
    <w:rsid w:val="00E607CF"/>
    <w:rsid w:val="00E60808"/>
    <w:rsid w:val="00E60999"/>
    <w:rsid w:val="00E60AEA"/>
    <w:rsid w:val="00E60ED4"/>
    <w:rsid w:val="00E60F4D"/>
    <w:rsid w:val="00E60F8E"/>
    <w:rsid w:val="00E61660"/>
    <w:rsid w:val="00E6171C"/>
    <w:rsid w:val="00E61770"/>
    <w:rsid w:val="00E6180E"/>
    <w:rsid w:val="00E61870"/>
    <w:rsid w:val="00E61991"/>
    <w:rsid w:val="00E61F6C"/>
    <w:rsid w:val="00E620AA"/>
    <w:rsid w:val="00E62735"/>
    <w:rsid w:val="00E627D3"/>
    <w:rsid w:val="00E6288C"/>
    <w:rsid w:val="00E62C1F"/>
    <w:rsid w:val="00E62CC5"/>
    <w:rsid w:val="00E62E3E"/>
    <w:rsid w:val="00E62F10"/>
    <w:rsid w:val="00E635AC"/>
    <w:rsid w:val="00E6374D"/>
    <w:rsid w:val="00E638E3"/>
    <w:rsid w:val="00E63CF4"/>
    <w:rsid w:val="00E63F54"/>
    <w:rsid w:val="00E642BF"/>
    <w:rsid w:val="00E6432D"/>
    <w:rsid w:val="00E64385"/>
    <w:rsid w:val="00E64437"/>
    <w:rsid w:val="00E646DA"/>
    <w:rsid w:val="00E64A8B"/>
    <w:rsid w:val="00E64ACF"/>
    <w:rsid w:val="00E64AE0"/>
    <w:rsid w:val="00E64B1F"/>
    <w:rsid w:val="00E64E3A"/>
    <w:rsid w:val="00E64EA1"/>
    <w:rsid w:val="00E65427"/>
    <w:rsid w:val="00E6548D"/>
    <w:rsid w:val="00E654A9"/>
    <w:rsid w:val="00E65591"/>
    <w:rsid w:val="00E657AE"/>
    <w:rsid w:val="00E657CF"/>
    <w:rsid w:val="00E65B56"/>
    <w:rsid w:val="00E65C0C"/>
    <w:rsid w:val="00E65D68"/>
    <w:rsid w:val="00E65F6D"/>
    <w:rsid w:val="00E6602C"/>
    <w:rsid w:val="00E66031"/>
    <w:rsid w:val="00E66038"/>
    <w:rsid w:val="00E6613C"/>
    <w:rsid w:val="00E66199"/>
    <w:rsid w:val="00E662F6"/>
    <w:rsid w:val="00E663AA"/>
    <w:rsid w:val="00E66513"/>
    <w:rsid w:val="00E6677C"/>
    <w:rsid w:val="00E66898"/>
    <w:rsid w:val="00E66899"/>
    <w:rsid w:val="00E67076"/>
    <w:rsid w:val="00E6707A"/>
    <w:rsid w:val="00E6729D"/>
    <w:rsid w:val="00E67D19"/>
    <w:rsid w:val="00E67E93"/>
    <w:rsid w:val="00E67F30"/>
    <w:rsid w:val="00E704D6"/>
    <w:rsid w:val="00E70823"/>
    <w:rsid w:val="00E70838"/>
    <w:rsid w:val="00E70A14"/>
    <w:rsid w:val="00E70C1D"/>
    <w:rsid w:val="00E70DC9"/>
    <w:rsid w:val="00E70E34"/>
    <w:rsid w:val="00E70F33"/>
    <w:rsid w:val="00E713F6"/>
    <w:rsid w:val="00E7152C"/>
    <w:rsid w:val="00E715C3"/>
    <w:rsid w:val="00E71A91"/>
    <w:rsid w:val="00E71CA9"/>
    <w:rsid w:val="00E71F0F"/>
    <w:rsid w:val="00E7233A"/>
    <w:rsid w:val="00E72394"/>
    <w:rsid w:val="00E7294C"/>
    <w:rsid w:val="00E72B22"/>
    <w:rsid w:val="00E72B5D"/>
    <w:rsid w:val="00E72D5A"/>
    <w:rsid w:val="00E72E39"/>
    <w:rsid w:val="00E72F8D"/>
    <w:rsid w:val="00E73030"/>
    <w:rsid w:val="00E731B5"/>
    <w:rsid w:val="00E73255"/>
    <w:rsid w:val="00E733F0"/>
    <w:rsid w:val="00E734C0"/>
    <w:rsid w:val="00E738F1"/>
    <w:rsid w:val="00E739C3"/>
    <w:rsid w:val="00E739DD"/>
    <w:rsid w:val="00E73A35"/>
    <w:rsid w:val="00E73C34"/>
    <w:rsid w:val="00E73C98"/>
    <w:rsid w:val="00E73FD0"/>
    <w:rsid w:val="00E7416E"/>
    <w:rsid w:val="00E741AB"/>
    <w:rsid w:val="00E74777"/>
    <w:rsid w:val="00E74868"/>
    <w:rsid w:val="00E748C5"/>
    <w:rsid w:val="00E74B5A"/>
    <w:rsid w:val="00E74C6C"/>
    <w:rsid w:val="00E74E08"/>
    <w:rsid w:val="00E74F82"/>
    <w:rsid w:val="00E75038"/>
    <w:rsid w:val="00E751A0"/>
    <w:rsid w:val="00E75206"/>
    <w:rsid w:val="00E754FF"/>
    <w:rsid w:val="00E7559E"/>
    <w:rsid w:val="00E75680"/>
    <w:rsid w:val="00E756F6"/>
    <w:rsid w:val="00E758DE"/>
    <w:rsid w:val="00E75AB7"/>
    <w:rsid w:val="00E75D09"/>
    <w:rsid w:val="00E75DA2"/>
    <w:rsid w:val="00E75DC6"/>
    <w:rsid w:val="00E76056"/>
    <w:rsid w:val="00E76144"/>
    <w:rsid w:val="00E7617C"/>
    <w:rsid w:val="00E762A4"/>
    <w:rsid w:val="00E7636F"/>
    <w:rsid w:val="00E76537"/>
    <w:rsid w:val="00E766E7"/>
    <w:rsid w:val="00E76752"/>
    <w:rsid w:val="00E7676A"/>
    <w:rsid w:val="00E769C7"/>
    <w:rsid w:val="00E771CA"/>
    <w:rsid w:val="00E771D8"/>
    <w:rsid w:val="00E77209"/>
    <w:rsid w:val="00E77301"/>
    <w:rsid w:val="00E7733F"/>
    <w:rsid w:val="00E77431"/>
    <w:rsid w:val="00E77549"/>
    <w:rsid w:val="00E77678"/>
    <w:rsid w:val="00E77A40"/>
    <w:rsid w:val="00E77A65"/>
    <w:rsid w:val="00E77CB7"/>
    <w:rsid w:val="00E77E21"/>
    <w:rsid w:val="00E800A9"/>
    <w:rsid w:val="00E80175"/>
    <w:rsid w:val="00E80811"/>
    <w:rsid w:val="00E809E2"/>
    <w:rsid w:val="00E80A9E"/>
    <w:rsid w:val="00E80AD5"/>
    <w:rsid w:val="00E80B0D"/>
    <w:rsid w:val="00E80BA1"/>
    <w:rsid w:val="00E80D74"/>
    <w:rsid w:val="00E80FAE"/>
    <w:rsid w:val="00E81019"/>
    <w:rsid w:val="00E81050"/>
    <w:rsid w:val="00E812E0"/>
    <w:rsid w:val="00E81540"/>
    <w:rsid w:val="00E816EA"/>
    <w:rsid w:val="00E81972"/>
    <w:rsid w:val="00E81BC0"/>
    <w:rsid w:val="00E81C04"/>
    <w:rsid w:val="00E81CC1"/>
    <w:rsid w:val="00E81E36"/>
    <w:rsid w:val="00E81F07"/>
    <w:rsid w:val="00E82015"/>
    <w:rsid w:val="00E82364"/>
    <w:rsid w:val="00E82377"/>
    <w:rsid w:val="00E824CC"/>
    <w:rsid w:val="00E824E5"/>
    <w:rsid w:val="00E8258B"/>
    <w:rsid w:val="00E82799"/>
    <w:rsid w:val="00E828B8"/>
    <w:rsid w:val="00E82924"/>
    <w:rsid w:val="00E82989"/>
    <w:rsid w:val="00E829F2"/>
    <w:rsid w:val="00E82A67"/>
    <w:rsid w:val="00E82C95"/>
    <w:rsid w:val="00E82CD5"/>
    <w:rsid w:val="00E82CD8"/>
    <w:rsid w:val="00E82E72"/>
    <w:rsid w:val="00E82EE3"/>
    <w:rsid w:val="00E831C6"/>
    <w:rsid w:val="00E834EB"/>
    <w:rsid w:val="00E83519"/>
    <w:rsid w:val="00E83565"/>
    <w:rsid w:val="00E83649"/>
    <w:rsid w:val="00E838E4"/>
    <w:rsid w:val="00E83966"/>
    <w:rsid w:val="00E83B61"/>
    <w:rsid w:val="00E83BE6"/>
    <w:rsid w:val="00E83C1A"/>
    <w:rsid w:val="00E83E4D"/>
    <w:rsid w:val="00E83E71"/>
    <w:rsid w:val="00E83F79"/>
    <w:rsid w:val="00E8408E"/>
    <w:rsid w:val="00E8434D"/>
    <w:rsid w:val="00E84366"/>
    <w:rsid w:val="00E84858"/>
    <w:rsid w:val="00E84ADE"/>
    <w:rsid w:val="00E84D10"/>
    <w:rsid w:val="00E84DD5"/>
    <w:rsid w:val="00E84E03"/>
    <w:rsid w:val="00E84F48"/>
    <w:rsid w:val="00E85081"/>
    <w:rsid w:val="00E850F1"/>
    <w:rsid w:val="00E85104"/>
    <w:rsid w:val="00E852B7"/>
    <w:rsid w:val="00E85310"/>
    <w:rsid w:val="00E856D1"/>
    <w:rsid w:val="00E8588C"/>
    <w:rsid w:val="00E85AD3"/>
    <w:rsid w:val="00E85B0D"/>
    <w:rsid w:val="00E85B81"/>
    <w:rsid w:val="00E85BA0"/>
    <w:rsid w:val="00E85CDB"/>
    <w:rsid w:val="00E85DA5"/>
    <w:rsid w:val="00E85E76"/>
    <w:rsid w:val="00E8618A"/>
    <w:rsid w:val="00E86249"/>
    <w:rsid w:val="00E865DA"/>
    <w:rsid w:val="00E8688D"/>
    <w:rsid w:val="00E86985"/>
    <w:rsid w:val="00E86AFA"/>
    <w:rsid w:val="00E86C79"/>
    <w:rsid w:val="00E86D70"/>
    <w:rsid w:val="00E86D87"/>
    <w:rsid w:val="00E86E9C"/>
    <w:rsid w:val="00E86EA6"/>
    <w:rsid w:val="00E8708F"/>
    <w:rsid w:val="00E870AB"/>
    <w:rsid w:val="00E871C2"/>
    <w:rsid w:val="00E8725E"/>
    <w:rsid w:val="00E87594"/>
    <w:rsid w:val="00E877B4"/>
    <w:rsid w:val="00E87969"/>
    <w:rsid w:val="00E879F8"/>
    <w:rsid w:val="00E87C27"/>
    <w:rsid w:val="00E87D5F"/>
    <w:rsid w:val="00E87EB9"/>
    <w:rsid w:val="00E87F13"/>
    <w:rsid w:val="00E90271"/>
    <w:rsid w:val="00E90389"/>
    <w:rsid w:val="00E90540"/>
    <w:rsid w:val="00E907E4"/>
    <w:rsid w:val="00E90987"/>
    <w:rsid w:val="00E90A21"/>
    <w:rsid w:val="00E90A96"/>
    <w:rsid w:val="00E90C77"/>
    <w:rsid w:val="00E90EE4"/>
    <w:rsid w:val="00E911C8"/>
    <w:rsid w:val="00E9150B"/>
    <w:rsid w:val="00E91518"/>
    <w:rsid w:val="00E915EA"/>
    <w:rsid w:val="00E91789"/>
    <w:rsid w:val="00E918E9"/>
    <w:rsid w:val="00E9190B"/>
    <w:rsid w:val="00E91910"/>
    <w:rsid w:val="00E91A38"/>
    <w:rsid w:val="00E91B0A"/>
    <w:rsid w:val="00E91CF6"/>
    <w:rsid w:val="00E91D8C"/>
    <w:rsid w:val="00E91DD0"/>
    <w:rsid w:val="00E91F03"/>
    <w:rsid w:val="00E9202A"/>
    <w:rsid w:val="00E9212E"/>
    <w:rsid w:val="00E92188"/>
    <w:rsid w:val="00E922D2"/>
    <w:rsid w:val="00E92585"/>
    <w:rsid w:val="00E926AA"/>
    <w:rsid w:val="00E926D5"/>
    <w:rsid w:val="00E92970"/>
    <w:rsid w:val="00E92A57"/>
    <w:rsid w:val="00E92C0F"/>
    <w:rsid w:val="00E92C13"/>
    <w:rsid w:val="00E92EB5"/>
    <w:rsid w:val="00E93030"/>
    <w:rsid w:val="00E934DC"/>
    <w:rsid w:val="00E9374E"/>
    <w:rsid w:val="00E938CF"/>
    <w:rsid w:val="00E93A21"/>
    <w:rsid w:val="00E93BA8"/>
    <w:rsid w:val="00E93BED"/>
    <w:rsid w:val="00E93CE4"/>
    <w:rsid w:val="00E93DFE"/>
    <w:rsid w:val="00E93F5B"/>
    <w:rsid w:val="00E9405F"/>
    <w:rsid w:val="00E94108"/>
    <w:rsid w:val="00E9462E"/>
    <w:rsid w:val="00E9464E"/>
    <w:rsid w:val="00E9496A"/>
    <w:rsid w:val="00E94989"/>
    <w:rsid w:val="00E94B05"/>
    <w:rsid w:val="00E94E65"/>
    <w:rsid w:val="00E94EC3"/>
    <w:rsid w:val="00E94ED6"/>
    <w:rsid w:val="00E94FED"/>
    <w:rsid w:val="00E95328"/>
    <w:rsid w:val="00E9585E"/>
    <w:rsid w:val="00E95876"/>
    <w:rsid w:val="00E958C0"/>
    <w:rsid w:val="00E95964"/>
    <w:rsid w:val="00E959F1"/>
    <w:rsid w:val="00E95C2B"/>
    <w:rsid w:val="00E95D26"/>
    <w:rsid w:val="00E95E0A"/>
    <w:rsid w:val="00E95F36"/>
    <w:rsid w:val="00E95F67"/>
    <w:rsid w:val="00E96116"/>
    <w:rsid w:val="00E96336"/>
    <w:rsid w:val="00E9650B"/>
    <w:rsid w:val="00E96525"/>
    <w:rsid w:val="00E965CB"/>
    <w:rsid w:val="00E96713"/>
    <w:rsid w:val="00E9685E"/>
    <w:rsid w:val="00E969FB"/>
    <w:rsid w:val="00E96BE6"/>
    <w:rsid w:val="00E96CA2"/>
    <w:rsid w:val="00E96EA4"/>
    <w:rsid w:val="00E96FDD"/>
    <w:rsid w:val="00E971FA"/>
    <w:rsid w:val="00E973F8"/>
    <w:rsid w:val="00E974A5"/>
    <w:rsid w:val="00E9757D"/>
    <w:rsid w:val="00E97611"/>
    <w:rsid w:val="00E97691"/>
    <w:rsid w:val="00E97696"/>
    <w:rsid w:val="00E976CE"/>
    <w:rsid w:val="00E97700"/>
    <w:rsid w:val="00E97A61"/>
    <w:rsid w:val="00EA0016"/>
    <w:rsid w:val="00EA0065"/>
    <w:rsid w:val="00EA0387"/>
    <w:rsid w:val="00EA0569"/>
    <w:rsid w:val="00EA06F4"/>
    <w:rsid w:val="00EA07A4"/>
    <w:rsid w:val="00EA0AEE"/>
    <w:rsid w:val="00EA0C37"/>
    <w:rsid w:val="00EA0D95"/>
    <w:rsid w:val="00EA0ECA"/>
    <w:rsid w:val="00EA1076"/>
    <w:rsid w:val="00EA11B4"/>
    <w:rsid w:val="00EA1206"/>
    <w:rsid w:val="00EA12EC"/>
    <w:rsid w:val="00EA1382"/>
    <w:rsid w:val="00EA13C9"/>
    <w:rsid w:val="00EA147C"/>
    <w:rsid w:val="00EA1569"/>
    <w:rsid w:val="00EA1A2C"/>
    <w:rsid w:val="00EA1A87"/>
    <w:rsid w:val="00EA1C3D"/>
    <w:rsid w:val="00EA1CC9"/>
    <w:rsid w:val="00EA1DDC"/>
    <w:rsid w:val="00EA1E35"/>
    <w:rsid w:val="00EA1F05"/>
    <w:rsid w:val="00EA244D"/>
    <w:rsid w:val="00EA24CE"/>
    <w:rsid w:val="00EA2574"/>
    <w:rsid w:val="00EA290E"/>
    <w:rsid w:val="00EA2BDA"/>
    <w:rsid w:val="00EA2CDB"/>
    <w:rsid w:val="00EA2EEA"/>
    <w:rsid w:val="00EA2F72"/>
    <w:rsid w:val="00EA304B"/>
    <w:rsid w:val="00EA30EB"/>
    <w:rsid w:val="00EA3137"/>
    <w:rsid w:val="00EA31F4"/>
    <w:rsid w:val="00EA337A"/>
    <w:rsid w:val="00EA3411"/>
    <w:rsid w:val="00EA342F"/>
    <w:rsid w:val="00EA3605"/>
    <w:rsid w:val="00EA3967"/>
    <w:rsid w:val="00EA39E4"/>
    <w:rsid w:val="00EA3AE0"/>
    <w:rsid w:val="00EA3B13"/>
    <w:rsid w:val="00EA3DFB"/>
    <w:rsid w:val="00EA429B"/>
    <w:rsid w:val="00EA476F"/>
    <w:rsid w:val="00EA489B"/>
    <w:rsid w:val="00EA494F"/>
    <w:rsid w:val="00EA4DCB"/>
    <w:rsid w:val="00EA4EA1"/>
    <w:rsid w:val="00EA5267"/>
    <w:rsid w:val="00EA55E8"/>
    <w:rsid w:val="00EA562C"/>
    <w:rsid w:val="00EA56DB"/>
    <w:rsid w:val="00EA5CF1"/>
    <w:rsid w:val="00EA60F8"/>
    <w:rsid w:val="00EA61E5"/>
    <w:rsid w:val="00EA6250"/>
    <w:rsid w:val="00EA626C"/>
    <w:rsid w:val="00EA6450"/>
    <w:rsid w:val="00EA645C"/>
    <w:rsid w:val="00EA6B3B"/>
    <w:rsid w:val="00EA6C2F"/>
    <w:rsid w:val="00EA6E3D"/>
    <w:rsid w:val="00EA6E54"/>
    <w:rsid w:val="00EA6E8F"/>
    <w:rsid w:val="00EA6FC4"/>
    <w:rsid w:val="00EA72AC"/>
    <w:rsid w:val="00EA7417"/>
    <w:rsid w:val="00EA78DC"/>
    <w:rsid w:val="00EA7AC7"/>
    <w:rsid w:val="00EA7CEA"/>
    <w:rsid w:val="00EA7DE3"/>
    <w:rsid w:val="00EA7E50"/>
    <w:rsid w:val="00EA7EA1"/>
    <w:rsid w:val="00EA7FEF"/>
    <w:rsid w:val="00EB0130"/>
    <w:rsid w:val="00EB01AB"/>
    <w:rsid w:val="00EB02E3"/>
    <w:rsid w:val="00EB040C"/>
    <w:rsid w:val="00EB0C7F"/>
    <w:rsid w:val="00EB0FBE"/>
    <w:rsid w:val="00EB0FE5"/>
    <w:rsid w:val="00EB106C"/>
    <w:rsid w:val="00EB10E0"/>
    <w:rsid w:val="00EB1587"/>
    <w:rsid w:val="00EB16EB"/>
    <w:rsid w:val="00EB1779"/>
    <w:rsid w:val="00EB19D4"/>
    <w:rsid w:val="00EB1ACF"/>
    <w:rsid w:val="00EB1ADD"/>
    <w:rsid w:val="00EB1CB4"/>
    <w:rsid w:val="00EB201B"/>
    <w:rsid w:val="00EB209F"/>
    <w:rsid w:val="00EB233D"/>
    <w:rsid w:val="00EB2441"/>
    <w:rsid w:val="00EB2677"/>
    <w:rsid w:val="00EB2836"/>
    <w:rsid w:val="00EB29D9"/>
    <w:rsid w:val="00EB2A9E"/>
    <w:rsid w:val="00EB2AA2"/>
    <w:rsid w:val="00EB2C05"/>
    <w:rsid w:val="00EB2C5E"/>
    <w:rsid w:val="00EB2C93"/>
    <w:rsid w:val="00EB2D34"/>
    <w:rsid w:val="00EB2E29"/>
    <w:rsid w:val="00EB2EA0"/>
    <w:rsid w:val="00EB3309"/>
    <w:rsid w:val="00EB336C"/>
    <w:rsid w:val="00EB33D9"/>
    <w:rsid w:val="00EB3402"/>
    <w:rsid w:val="00EB34C4"/>
    <w:rsid w:val="00EB357A"/>
    <w:rsid w:val="00EB3666"/>
    <w:rsid w:val="00EB374C"/>
    <w:rsid w:val="00EB39C3"/>
    <w:rsid w:val="00EB3A45"/>
    <w:rsid w:val="00EB3AB2"/>
    <w:rsid w:val="00EB3C78"/>
    <w:rsid w:val="00EB3CF7"/>
    <w:rsid w:val="00EB3DB4"/>
    <w:rsid w:val="00EB3DDA"/>
    <w:rsid w:val="00EB3E51"/>
    <w:rsid w:val="00EB3E70"/>
    <w:rsid w:val="00EB3EE1"/>
    <w:rsid w:val="00EB3F3F"/>
    <w:rsid w:val="00EB3FE2"/>
    <w:rsid w:val="00EB42BD"/>
    <w:rsid w:val="00EB436F"/>
    <w:rsid w:val="00EB44C9"/>
    <w:rsid w:val="00EB47F3"/>
    <w:rsid w:val="00EB4C20"/>
    <w:rsid w:val="00EB4C52"/>
    <w:rsid w:val="00EB4F9E"/>
    <w:rsid w:val="00EB5142"/>
    <w:rsid w:val="00EB537C"/>
    <w:rsid w:val="00EB56D6"/>
    <w:rsid w:val="00EB56E1"/>
    <w:rsid w:val="00EB5969"/>
    <w:rsid w:val="00EB5AFB"/>
    <w:rsid w:val="00EB5EFF"/>
    <w:rsid w:val="00EB5F56"/>
    <w:rsid w:val="00EB62E8"/>
    <w:rsid w:val="00EB664F"/>
    <w:rsid w:val="00EB677A"/>
    <w:rsid w:val="00EB6795"/>
    <w:rsid w:val="00EB69FE"/>
    <w:rsid w:val="00EB6A6B"/>
    <w:rsid w:val="00EB6C0F"/>
    <w:rsid w:val="00EB6C62"/>
    <w:rsid w:val="00EB6D78"/>
    <w:rsid w:val="00EB6DE3"/>
    <w:rsid w:val="00EB6E31"/>
    <w:rsid w:val="00EB6E55"/>
    <w:rsid w:val="00EB6F66"/>
    <w:rsid w:val="00EB70AD"/>
    <w:rsid w:val="00EB720D"/>
    <w:rsid w:val="00EB736A"/>
    <w:rsid w:val="00EB7893"/>
    <w:rsid w:val="00EB79B8"/>
    <w:rsid w:val="00EB7C36"/>
    <w:rsid w:val="00EC0278"/>
    <w:rsid w:val="00EC05F2"/>
    <w:rsid w:val="00EC0A74"/>
    <w:rsid w:val="00EC0AA1"/>
    <w:rsid w:val="00EC0AB1"/>
    <w:rsid w:val="00EC11E9"/>
    <w:rsid w:val="00EC1334"/>
    <w:rsid w:val="00EC13B7"/>
    <w:rsid w:val="00EC1636"/>
    <w:rsid w:val="00EC1699"/>
    <w:rsid w:val="00EC1720"/>
    <w:rsid w:val="00EC19AA"/>
    <w:rsid w:val="00EC1B68"/>
    <w:rsid w:val="00EC1B92"/>
    <w:rsid w:val="00EC1D17"/>
    <w:rsid w:val="00EC1D19"/>
    <w:rsid w:val="00EC220D"/>
    <w:rsid w:val="00EC23CE"/>
    <w:rsid w:val="00EC2562"/>
    <w:rsid w:val="00EC2670"/>
    <w:rsid w:val="00EC278F"/>
    <w:rsid w:val="00EC299E"/>
    <w:rsid w:val="00EC2A69"/>
    <w:rsid w:val="00EC2B30"/>
    <w:rsid w:val="00EC2CC2"/>
    <w:rsid w:val="00EC2D31"/>
    <w:rsid w:val="00EC2D50"/>
    <w:rsid w:val="00EC2F8E"/>
    <w:rsid w:val="00EC2F9E"/>
    <w:rsid w:val="00EC3071"/>
    <w:rsid w:val="00EC346C"/>
    <w:rsid w:val="00EC36EA"/>
    <w:rsid w:val="00EC3B41"/>
    <w:rsid w:val="00EC3BC6"/>
    <w:rsid w:val="00EC3D9C"/>
    <w:rsid w:val="00EC3EF2"/>
    <w:rsid w:val="00EC3FC2"/>
    <w:rsid w:val="00EC3FFC"/>
    <w:rsid w:val="00EC4042"/>
    <w:rsid w:val="00EC4097"/>
    <w:rsid w:val="00EC4160"/>
    <w:rsid w:val="00EC4245"/>
    <w:rsid w:val="00EC433E"/>
    <w:rsid w:val="00EC436F"/>
    <w:rsid w:val="00EC457A"/>
    <w:rsid w:val="00EC45D3"/>
    <w:rsid w:val="00EC4628"/>
    <w:rsid w:val="00EC4637"/>
    <w:rsid w:val="00EC4914"/>
    <w:rsid w:val="00EC4B2D"/>
    <w:rsid w:val="00EC50E7"/>
    <w:rsid w:val="00EC530A"/>
    <w:rsid w:val="00EC5366"/>
    <w:rsid w:val="00EC552E"/>
    <w:rsid w:val="00EC5DD8"/>
    <w:rsid w:val="00EC5EFF"/>
    <w:rsid w:val="00EC5F22"/>
    <w:rsid w:val="00EC60C0"/>
    <w:rsid w:val="00EC6151"/>
    <w:rsid w:val="00EC6172"/>
    <w:rsid w:val="00EC658D"/>
    <w:rsid w:val="00EC6605"/>
    <w:rsid w:val="00EC662B"/>
    <w:rsid w:val="00EC6706"/>
    <w:rsid w:val="00EC67ED"/>
    <w:rsid w:val="00EC6801"/>
    <w:rsid w:val="00EC682F"/>
    <w:rsid w:val="00EC6968"/>
    <w:rsid w:val="00EC696F"/>
    <w:rsid w:val="00EC6A54"/>
    <w:rsid w:val="00EC6AD0"/>
    <w:rsid w:val="00EC6E9D"/>
    <w:rsid w:val="00EC6FFF"/>
    <w:rsid w:val="00EC713A"/>
    <w:rsid w:val="00EC782D"/>
    <w:rsid w:val="00EC791D"/>
    <w:rsid w:val="00EC79B5"/>
    <w:rsid w:val="00EC7FFC"/>
    <w:rsid w:val="00ED024B"/>
    <w:rsid w:val="00ED0336"/>
    <w:rsid w:val="00ED0413"/>
    <w:rsid w:val="00ED057B"/>
    <w:rsid w:val="00ED068F"/>
    <w:rsid w:val="00ED06A2"/>
    <w:rsid w:val="00ED0876"/>
    <w:rsid w:val="00ED08E1"/>
    <w:rsid w:val="00ED0956"/>
    <w:rsid w:val="00ED0CC7"/>
    <w:rsid w:val="00ED0D29"/>
    <w:rsid w:val="00ED0E27"/>
    <w:rsid w:val="00ED0E67"/>
    <w:rsid w:val="00ED0EFE"/>
    <w:rsid w:val="00ED1242"/>
    <w:rsid w:val="00ED1284"/>
    <w:rsid w:val="00ED12B0"/>
    <w:rsid w:val="00ED12BA"/>
    <w:rsid w:val="00ED1335"/>
    <w:rsid w:val="00ED16E3"/>
    <w:rsid w:val="00ED17BD"/>
    <w:rsid w:val="00ED1A2E"/>
    <w:rsid w:val="00ED1C77"/>
    <w:rsid w:val="00ED2287"/>
    <w:rsid w:val="00ED239C"/>
    <w:rsid w:val="00ED244B"/>
    <w:rsid w:val="00ED260E"/>
    <w:rsid w:val="00ED2616"/>
    <w:rsid w:val="00ED26E3"/>
    <w:rsid w:val="00ED294C"/>
    <w:rsid w:val="00ED2E4B"/>
    <w:rsid w:val="00ED2E57"/>
    <w:rsid w:val="00ED2E96"/>
    <w:rsid w:val="00ED307B"/>
    <w:rsid w:val="00ED3281"/>
    <w:rsid w:val="00ED342C"/>
    <w:rsid w:val="00ED347A"/>
    <w:rsid w:val="00ED34C1"/>
    <w:rsid w:val="00ED38A0"/>
    <w:rsid w:val="00ED394F"/>
    <w:rsid w:val="00ED39BE"/>
    <w:rsid w:val="00ED3AE1"/>
    <w:rsid w:val="00ED3B86"/>
    <w:rsid w:val="00ED3BA9"/>
    <w:rsid w:val="00ED44BC"/>
    <w:rsid w:val="00ED4573"/>
    <w:rsid w:val="00ED48B2"/>
    <w:rsid w:val="00ED4B30"/>
    <w:rsid w:val="00ED4CB2"/>
    <w:rsid w:val="00ED4D74"/>
    <w:rsid w:val="00ED4DCB"/>
    <w:rsid w:val="00ED4E1E"/>
    <w:rsid w:val="00ED4F4D"/>
    <w:rsid w:val="00ED51F3"/>
    <w:rsid w:val="00ED553A"/>
    <w:rsid w:val="00ED5776"/>
    <w:rsid w:val="00ED5821"/>
    <w:rsid w:val="00ED58B9"/>
    <w:rsid w:val="00ED590F"/>
    <w:rsid w:val="00ED5965"/>
    <w:rsid w:val="00ED5C62"/>
    <w:rsid w:val="00ED5CA8"/>
    <w:rsid w:val="00ED5DB3"/>
    <w:rsid w:val="00ED5F06"/>
    <w:rsid w:val="00ED5FAB"/>
    <w:rsid w:val="00ED6273"/>
    <w:rsid w:val="00ED627A"/>
    <w:rsid w:val="00ED65D6"/>
    <w:rsid w:val="00ED6609"/>
    <w:rsid w:val="00ED6909"/>
    <w:rsid w:val="00ED6BFB"/>
    <w:rsid w:val="00ED6EE5"/>
    <w:rsid w:val="00ED6F4A"/>
    <w:rsid w:val="00ED7151"/>
    <w:rsid w:val="00ED717A"/>
    <w:rsid w:val="00ED72EE"/>
    <w:rsid w:val="00ED734A"/>
    <w:rsid w:val="00ED734D"/>
    <w:rsid w:val="00ED7504"/>
    <w:rsid w:val="00ED781E"/>
    <w:rsid w:val="00ED786A"/>
    <w:rsid w:val="00ED7A5C"/>
    <w:rsid w:val="00ED7AE6"/>
    <w:rsid w:val="00ED7B14"/>
    <w:rsid w:val="00ED7BEF"/>
    <w:rsid w:val="00ED7E67"/>
    <w:rsid w:val="00EE0039"/>
    <w:rsid w:val="00EE003C"/>
    <w:rsid w:val="00EE0162"/>
    <w:rsid w:val="00EE039B"/>
    <w:rsid w:val="00EE05E4"/>
    <w:rsid w:val="00EE077F"/>
    <w:rsid w:val="00EE0827"/>
    <w:rsid w:val="00EE0883"/>
    <w:rsid w:val="00EE088C"/>
    <w:rsid w:val="00EE08CD"/>
    <w:rsid w:val="00EE08F3"/>
    <w:rsid w:val="00EE09DB"/>
    <w:rsid w:val="00EE0BBC"/>
    <w:rsid w:val="00EE0BFE"/>
    <w:rsid w:val="00EE0D66"/>
    <w:rsid w:val="00EE0DB7"/>
    <w:rsid w:val="00EE106C"/>
    <w:rsid w:val="00EE10BB"/>
    <w:rsid w:val="00EE1176"/>
    <w:rsid w:val="00EE12CB"/>
    <w:rsid w:val="00EE1745"/>
    <w:rsid w:val="00EE1757"/>
    <w:rsid w:val="00EE18A4"/>
    <w:rsid w:val="00EE190C"/>
    <w:rsid w:val="00EE191E"/>
    <w:rsid w:val="00EE1A78"/>
    <w:rsid w:val="00EE1CC1"/>
    <w:rsid w:val="00EE1D77"/>
    <w:rsid w:val="00EE1DE1"/>
    <w:rsid w:val="00EE21BF"/>
    <w:rsid w:val="00EE21F4"/>
    <w:rsid w:val="00EE2357"/>
    <w:rsid w:val="00EE2420"/>
    <w:rsid w:val="00EE2A41"/>
    <w:rsid w:val="00EE2B05"/>
    <w:rsid w:val="00EE2B7C"/>
    <w:rsid w:val="00EE2BFB"/>
    <w:rsid w:val="00EE2DE3"/>
    <w:rsid w:val="00EE2FAC"/>
    <w:rsid w:val="00EE3081"/>
    <w:rsid w:val="00EE31F9"/>
    <w:rsid w:val="00EE3282"/>
    <w:rsid w:val="00EE33A8"/>
    <w:rsid w:val="00EE36D4"/>
    <w:rsid w:val="00EE39BD"/>
    <w:rsid w:val="00EE3C39"/>
    <w:rsid w:val="00EE3F79"/>
    <w:rsid w:val="00EE3FA0"/>
    <w:rsid w:val="00EE4248"/>
    <w:rsid w:val="00EE42A6"/>
    <w:rsid w:val="00EE438E"/>
    <w:rsid w:val="00EE452E"/>
    <w:rsid w:val="00EE480B"/>
    <w:rsid w:val="00EE4B7A"/>
    <w:rsid w:val="00EE4EA5"/>
    <w:rsid w:val="00EE4F6C"/>
    <w:rsid w:val="00EE5072"/>
    <w:rsid w:val="00EE50A6"/>
    <w:rsid w:val="00EE536D"/>
    <w:rsid w:val="00EE556B"/>
    <w:rsid w:val="00EE55F2"/>
    <w:rsid w:val="00EE578E"/>
    <w:rsid w:val="00EE58E1"/>
    <w:rsid w:val="00EE5B0E"/>
    <w:rsid w:val="00EE5CFC"/>
    <w:rsid w:val="00EE5D30"/>
    <w:rsid w:val="00EE5FA6"/>
    <w:rsid w:val="00EE5FBD"/>
    <w:rsid w:val="00EE6486"/>
    <w:rsid w:val="00EE667C"/>
    <w:rsid w:val="00EE679C"/>
    <w:rsid w:val="00EE687D"/>
    <w:rsid w:val="00EE6BD8"/>
    <w:rsid w:val="00EE6BF7"/>
    <w:rsid w:val="00EE6D86"/>
    <w:rsid w:val="00EE6E2A"/>
    <w:rsid w:val="00EE72B6"/>
    <w:rsid w:val="00EE72FC"/>
    <w:rsid w:val="00EE7378"/>
    <w:rsid w:val="00EE74A2"/>
    <w:rsid w:val="00EE7725"/>
    <w:rsid w:val="00EE774C"/>
    <w:rsid w:val="00EE7909"/>
    <w:rsid w:val="00EE7AE9"/>
    <w:rsid w:val="00EE7C61"/>
    <w:rsid w:val="00EF02E7"/>
    <w:rsid w:val="00EF05D1"/>
    <w:rsid w:val="00EF0627"/>
    <w:rsid w:val="00EF0720"/>
    <w:rsid w:val="00EF07D1"/>
    <w:rsid w:val="00EF0840"/>
    <w:rsid w:val="00EF089D"/>
    <w:rsid w:val="00EF0BC6"/>
    <w:rsid w:val="00EF0C53"/>
    <w:rsid w:val="00EF0CE0"/>
    <w:rsid w:val="00EF0DEA"/>
    <w:rsid w:val="00EF0F47"/>
    <w:rsid w:val="00EF10B7"/>
    <w:rsid w:val="00EF11C6"/>
    <w:rsid w:val="00EF1219"/>
    <w:rsid w:val="00EF127E"/>
    <w:rsid w:val="00EF14C0"/>
    <w:rsid w:val="00EF1597"/>
    <w:rsid w:val="00EF162D"/>
    <w:rsid w:val="00EF1892"/>
    <w:rsid w:val="00EF18B0"/>
    <w:rsid w:val="00EF1A24"/>
    <w:rsid w:val="00EF1CC7"/>
    <w:rsid w:val="00EF1D02"/>
    <w:rsid w:val="00EF1D58"/>
    <w:rsid w:val="00EF1DB5"/>
    <w:rsid w:val="00EF1FBF"/>
    <w:rsid w:val="00EF2114"/>
    <w:rsid w:val="00EF2187"/>
    <w:rsid w:val="00EF26F7"/>
    <w:rsid w:val="00EF29B6"/>
    <w:rsid w:val="00EF2A23"/>
    <w:rsid w:val="00EF2DD6"/>
    <w:rsid w:val="00EF313B"/>
    <w:rsid w:val="00EF3196"/>
    <w:rsid w:val="00EF3319"/>
    <w:rsid w:val="00EF335C"/>
    <w:rsid w:val="00EF34B4"/>
    <w:rsid w:val="00EF35B1"/>
    <w:rsid w:val="00EF361C"/>
    <w:rsid w:val="00EF381C"/>
    <w:rsid w:val="00EF3942"/>
    <w:rsid w:val="00EF3996"/>
    <w:rsid w:val="00EF3E0A"/>
    <w:rsid w:val="00EF4141"/>
    <w:rsid w:val="00EF4142"/>
    <w:rsid w:val="00EF417E"/>
    <w:rsid w:val="00EF4217"/>
    <w:rsid w:val="00EF4362"/>
    <w:rsid w:val="00EF4716"/>
    <w:rsid w:val="00EF4817"/>
    <w:rsid w:val="00EF48D2"/>
    <w:rsid w:val="00EF499B"/>
    <w:rsid w:val="00EF4A9B"/>
    <w:rsid w:val="00EF4B11"/>
    <w:rsid w:val="00EF4DD2"/>
    <w:rsid w:val="00EF4E40"/>
    <w:rsid w:val="00EF50D0"/>
    <w:rsid w:val="00EF5349"/>
    <w:rsid w:val="00EF5718"/>
    <w:rsid w:val="00EF580A"/>
    <w:rsid w:val="00EF6180"/>
    <w:rsid w:val="00EF6541"/>
    <w:rsid w:val="00EF6622"/>
    <w:rsid w:val="00EF66C1"/>
    <w:rsid w:val="00EF672B"/>
    <w:rsid w:val="00EF68B3"/>
    <w:rsid w:val="00EF694A"/>
    <w:rsid w:val="00EF6953"/>
    <w:rsid w:val="00EF696F"/>
    <w:rsid w:val="00EF6AA0"/>
    <w:rsid w:val="00EF6AE0"/>
    <w:rsid w:val="00EF6E7C"/>
    <w:rsid w:val="00EF6FAA"/>
    <w:rsid w:val="00EF723E"/>
    <w:rsid w:val="00EF73BD"/>
    <w:rsid w:val="00EF77D7"/>
    <w:rsid w:val="00EF78CB"/>
    <w:rsid w:val="00EF78FD"/>
    <w:rsid w:val="00EF79F4"/>
    <w:rsid w:val="00EF7BDA"/>
    <w:rsid w:val="00F00000"/>
    <w:rsid w:val="00F0012D"/>
    <w:rsid w:val="00F0012E"/>
    <w:rsid w:val="00F00224"/>
    <w:rsid w:val="00F00691"/>
    <w:rsid w:val="00F009C5"/>
    <w:rsid w:val="00F00BC2"/>
    <w:rsid w:val="00F00C8E"/>
    <w:rsid w:val="00F00CCF"/>
    <w:rsid w:val="00F00D37"/>
    <w:rsid w:val="00F0134E"/>
    <w:rsid w:val="00F01533"/>
    <w:rsid w:val="00F015C2"/>
    <w:rsid w:val="00F01622"/>
    <w:rsid w:val="00F0176E"/>
    <w:rsid w:val="00F0193E"/>
    <w:rsid w:val="00F01AD4"/>
    <w:rsid w:val="00F01B0A"/>
    <w:rsid w:val="00F01CC3"/>
    <w:rsid w:val="00F01E2A"/>
    <w:rsid w:val="00F01F6A"/>
    <w:rsid w:val="00F02082"/>
    <w:rsid w:val="00F022F1"/>
    <w:rsid w:val="00F02359"/>
    <w:rsid w:val="00F026D5"/>
    <w:rsid w:val="00F026FE"/>
    <w:rsid w:val="00F0284E"/>
    <w:rsid w:val="00F029FF"/>
    <w:rsid w:val="00F02B0D"/>
    <w:rsid w:val="00F02C01"/>
    <w:rsid w:val="00F02D2F"/>
    <w:rsid w:val="00F0301B"/>
    <w:rsid w:val="00F03106"/>
    <w:rsid w:val="00F0318D"/>
    <w:rsid w:val="00F03292"/>
    <w:rsid w:val="00F03825"/>
    <w:rsid w:val="00F038FD"/>
    <w:rsid w:val="00F039D6"/>
    <w:rsid w:val="00F03DED"/>
    <w:rsid w:val="00F041E6"/>
    <w:rsid w:val="00F041FC"/>
    <w:rsid w:val="00F0423F"/>
    <w:rsid w:val="00F04645"/>
    <w:rsid w:val="00F04760"/>
    <w:rsid w:val="00F047F4"/>
    <w:rsid w:val="00F0487D"/>
    <w:rsid w:val="00F0498F"/>
    <w:rsid w:val="00F04C6A"/>
    <w:rsid w:val="00F04D68"/>
    <w:rsid w:val="00F04EA7"/>
    <w:rsid w:val="00F04EFB"/>
    <w:rsid w:val="00F0513F"/>
    <w:rsid w:val="00F0522A"/>
    <w:rsid w:val="00F052B8"/>
    <w:rsid w:val="00F05365"/>
    <w:rsid w:val="00F05566"/>
    <w:rsid w:val="00F05CDA"/>
    <w:rsid w:val="00F065A2"/>
    <w:rsid w:val="00F06857"/>
    <w:rsid w:val="00F0689B"/>
    <w:rsid w:val="00F068B2"/>
    <w:rsid w:val="00F0698C"/>
    <w:rsid w:val="00F06A9C"/>
    <w:rsid w:val="00F06E63"/>
    <w:rsid w:val="00F073C5"/>
    <w:rsid w:val="00F0763E"/>
    <w:rsid w:val="00F077B1"/>
    <w:rsid w:val="00F07815"/>
    <w:rsid w:val="00F07921"/>
    <w:rsid w:val="00F07A7C"/>
    <w:rsid w:val="00F07C03"/>
    <w:rsid w:val="00F101A3"/>
    <w:rsid w:val="00F1024F"/>
    <w:rsid w:val="00F103F7"/>
    <w:rsid w:val="00F1045D"/>
    <w:rsid w:val="00F1047A"/>
    <w:rsid w:val="00F108E8"/>
    <w:rsid w:val="00F10AB6"/>
    <w:rsid w:val="00F10B9E"/>
    <w:rsid w:val="00F10EC2"/>
    <w:rsid w:val="00F110CD"/>
    <w:rsid w:val="00F1123B"/>
    <w:rsid w:val="00F114F3"/>
    <w:rsid w:val="00F11534"/>
    <w:rsid w:val="00F1154B"/>
    <w:rsid w:val="00F117AC"/>
    <w:rsid w:val="00F11850"/>
    <w:rsid w:val="00F11964"/>
    <w:rsid w:val="00F11A56"/>
    <w:rsid w:val="00F11AED"/>
    <w:rsid w:val="00F11D35"/>
    <w:rsid w:val="00F11D9E"/>
    <w:rsid w:val="00F11E80"/>
    <w:rsid w:val="00F1201F"/>
    <w:rsid w:val="00F12191"/>
    <w:rsid w:val="00F123DA"/>
    <w:rsid w:val="00F125C9"/>
    <w:rsid w:val="00F1274C"/>
    <w:rsid w:val="00F129EB"/>
    <w:rsid w:val="00F12A81"/>
    <w:rsid w:val="00F12B17"/>
    <w:rsid w:val="00F12B38"/>
    <w:rsid w:val="00F130F3"/>
    <w:rsid w:val="00F13189"/>
    <w:rsid w:val="00F132D0"/>
    <w:rsid w:val="00F132F5"/>
    <w:rsid w:val="00F1332D"/>
    <w:rsid w:val="00F138C6"/>
    <w:rsid w:val="00F139B8"/>
    <w:rsid w:val="00F13CD2"/>
    <w:rsid w:val="00F13D9A"/>
    <w:rsid w:val="00F13FBF"/>
    <w:rsid w:val="00F14107"/>
    <w:rsid w:val="00F1414B"/>
    <w:rsid w:val="00F145FD"/>
    <w:rsid w:val="00F1464D"/>
    <w:rsid w:val="00F14843"/>
    <w:rsid w:val="00F14941"/>
    <w:rsid w:val="00F14B29"/>
    <w:rsid w:val="00F14C2C"/>
    <w:rsid w:val="00F14CF1"/>
    <w:rsid w:val="00F14DD8"/>
    <w:rsid w:val="00F14EC5"/>
    <w:rsid w:val="00F152AF"/>
    <w:rsid w:val="00F152C3"/>
    <w:rsid w:val="00F1555B"/>
    <w:rsid w:val="00F1582F"/>
    <w:rsid w:val="00F159DF"/>
    <w:rsid w:val="00F15F91"/>
    <w:rsid w:val="00F162C7"/>
    <w:rsid w:val="00F162DE"/>
    <w:rsid w:val="00F167EA"/>
    <w:rsid w:val="00F16E66"/>
    <w:rsid w:val="00F170B3"/>
    <w:rsid w:val="00F17257"/>
    <w:rsid w:val="00F17409"/>
    <w:rsid w:val="00F17411"/>
    <w:rsid w:val="00F175EA"/>
    <w:rsid w:val="00F17832"/>
    <w:rsid w:val="00F17A7F"/>
    <w:rsid w:val="00F17B67"/>
    <w:rsid w:val="00F17CBD"/>
    <w:rsid w:val="00F17EE7"/>
    <w:rsid w:val="00F20521"/>
    <w:rsid w:val="00F205C1"/>
    <w:rsid w:val="00F2078D"/>
    <w:rsid w:val="00F2086D"/>
    <w:rsid w:val="00F20B94"/>
    <w:rsid w:val="00F20DE8"/>
    <w:rsid w:val="00F20E6B"/>
    <w:rsid w:val="00F21039"/>
    <w:rsid w:val="00F218FD"/>
    <w:rsid w:val="00F2195D"/>
    <w:rsid w:val="00F219AA"/>
    <w:rsid w:val="00F21CF2"/>
    <w:rsid w:val="00F21E82"/>
    <w:rsid w:val="00F21EC7"/>
    <w:rsid w:val="00F22187"/>
    <w:rsid w:val="00F221C0"/>
    <w:rsid w:val="00F223E7"/>
    <w:rsid w:val="00F22413"/>
    <w:rsid w:val="00F22D55"/>
    <w:rsid w:val="00F22D5B"/>
    <w:rsid w:val="00F22EE8"/>
    <w:rsid w:val="00F22F18"/>
    <w:rsid w:val="00F231A2"/>
    <w:rsid w:val="00F233D5"/>
    <w:rsid w:val="00F238CB"/>
    <w:rsid w:val="00F23B04"/>
    <w:rsid w:val="00F23CCB"/>
    <w:rsid w:val="00F23CE7"/>
    <w:rsid w:val="00F23DE4"/>
    <w:rsid w:val="00F23FDB"/>
    <w:rsid w:val="00F242A0"/>
    <w:rsid w:val="00F2434E"/>
    <w:rsid w:val="00F245FE"/>
    <w:rsid w:val="00F246EE"/>
    <w:rsid w:val="00F24A2F"/>
    <w:rsid w:val="00F24A58"/>
    <w:rsid w:val="00F24C82"/>
    <w:rsid w:val="00F24D23"/>
    <w:rsid w:val="00F24D42"/>
    <w:rsid w:val="00F24D60"/>
    <w:rsid w:val="00F24DC9"/>
    <w:rsid w:val="00F24F95"/>
    <w:rsid w:val="00F251F6"/>
    <w:rsid w:val="00F25251"/>
    <w:rsid w:val="00F2535D"/>
    <w:rsid w:val="00F2584B"/>
    <w:rsid w:val="00F25D9C"/>
    <w:rsid w:val="00F25FC7"/>
    <w:rsid w:val="00F2607B"/>
    <w:rsid w:val="00F2613F"/>
    <w:rsid w:val="00F26315"/>
    <w:rsid w:val="00F26C77"/>
    <w:rsid w:val="00F275AF"/>
    <w:rsid w:val="00F27747"/>
    <w:rsid w:val="00F278CD"/>
    <w:rsid w:val="00F279C0"/>
    <w:rsid w:val="00F27AD0"/>
    <w:rsid w:val="00F27B10"/>
    <w:rsid w:val="00F27C55"/>
    <w:rsid w:val="00F27D63"/>
    <w:rsid w:val="00F27F39"/>
    <w:rsid w:val="00F27FB1"/>
    <w:rsid w:val="00F27FB5"/>
    <w:rsid w:val="00F3004B"/>
    <w:rsid w:val="00F30335"/>
    <w:rsid w:val="00F3061A"/>
    <w:rsid w:val="00F30667"/>
    <w:rsid w:val="00F30679"/>
    <w:rsid w:val="00F306F1"/>
    <w:rsid w:val="00F3076E"/>
    <w:rsid w:val="00F30A73"/>
    <w:rsid w:val="00F30D9B"/>
    <w:rsid w:val="00F30E40"/>
    <w:rsid w:val="00F30F30"/>
    <w:rsid w:val="00F30FA8"/>
    <w:rsid w:val="00F31044"/>
    <w:rsid w:val="00F3110E"/>
    <w:rsid w:val="00F31116"/>
    <w:rsid w:val="00F31228"/>
    <w:rsid w:val="00F31511"/>
    <w:rsid w:val="00F316EB"/>
    <w:rsid w:val="00F31843"/>
    <w:rsid w:val="00F319CB"/>
    <w:rsid w:val="00F31BE4"/>
    <w:rsid w:val="00F321CB"/>
    <w:rsid w:val="00F32303"/>
    <w:rsid w:val="00F323CA"/>
    <w:rsid w:val="00F3252D"/>
    <w:rsid w:val="00F32877"/>
    <w:rsid w:val="00F3295E"/>
    <w:rsid w:val="00F32A56"/>
    <w:rsid w:val="00F32B4A"/>
    <w:rsid w:val="00F32DF6"/>
    <w:rsid w:val="00F32E4E"/>
    <w:rsid w:val="00F33045"/>
    <w:rsid w:val="00F33061"/>
    <w:rsid w:val="00F33679"/>
    <w:rsid w:val="00F33A1F"/>
    <w:rsid w:val="00F33A53"/>
    <w:rsid w:val="00F33D59"/>
    <w:rsid w:val="00F33E31"/>
    <w:rsid w:val="00F34030"/>
    <w:rsid w:val="00F3419A"/>
    <w:rsid w:val="00F345BA"/>
    <w:rsid w:val="00F345EB"/>
    <w:rsid w:val="00F34655"/>
    <w:rsid w:val="00F348F0"/>
    <w:rsid w:val="00F3498B"/>
    <w:rsid w:val="00F349A6"/>
    <w:rsid w:val="00F34F2A"/>
    <w:rsid w:val="00F354A5"/>
    <w:rsid w:val="00F35733"/>
    <w:rsid w:val="00F3599E"/>
    <w:rsid w:val="00F35B43"/>
    <w:rsid w:val="00F35BF9"/>
    <w:rsid w:val="00F35C14"/>
    <w:rsid w:val="00F35C71"/>
    <w:rsid w:val="00F361BB"/>
    <w:rsid w:val="00F3659E"/>
    <w:rsid w:val="00F365B7"/>
    <w:rsid w:val="00F366D0"/>
    <w:rsid w:val="00F36A12"/>
    <w:rsid w:val="00F36A2D"/>
    <w:rsid w:val="00F36A90"/>
    <w:rsid w:val="00F36F3E"/>
    <w:rsid w:val="00F36F51"/>
    <w:rsid w:val="00F37056"/>
    <w:rsid w:val="00F372FC"/>
    <w:rsid w:val="00F37531"/>
    <w:rsid w:val="00F37660"/>
    <w:rsid w:val="00F37668"/>
    <w:rsid w:val="00F37786"/>
    <w:rsid w:val="00F378EC"/>
    <w:rsid w:val="00F378F2"/>
    <w:rsid w:val="00F37A3E"/>
    <w:rsid w:val="00F37DA3"/>
    <w:rsid w:val="00F37F98"/>
    <w:rsid w:val="00F40294"/>
    <w:rsid w:val="00F4035A"/>
    <w:rsid w:val="00F405CD"/>
    <w:rsid w:val="00F4067D"/>
    <w:rsid w:val="00F407DD"/>
    <w:rsid w:val="00F40889"/>
    <w:rsid w:val="00F40948"/>
    <w:rsid w:val="00F40A53"/>
    <w:rsid w:val="00F40AE5"/>
    <w:rsid w:val="00F40BBE"/>
    <w:rsid w:val="00F40BF9"/>
    <w:rsid w:val="00F40CC6"/>
    <w:rsid w:val="00F40DB6"/>
    <w:rsid w:val="00F40DE1"/>
    <w:rsid w:val="00F40F3C"/>
    <w:rsid w:val="00F412FE"/>
    <w:rsid w:val="00F413D1"/>
    <w:rsid w:val="00F4152F"/>
    <w:rsid w:val="00F416C7"/>
    <w:rsid w:val="00F41973"/>
    <w:rsid w:val="00F41A0F"/>
    <w:rsid w:val="00F41A50"/>
    <w:rsid w:val="00F41B19"/>
    <w:rsid w:val="00F41D6F"/>
    <w:rsid w:val="00F42139"/>
    <w:rsid w:val="00F4220E"/>
    <w:rsid w:val="00F424A2"/>
    <w:rsid w:val="00F4266A"/>
    <w:rsid w:val="00F427FB"/>
    <w:rsid w:val="00F42928"/>
    <w:rsid w:val="00F42947"/>
    <w:rsid w:val="00F42951"/>
    <w:rsid w:val="00F42A24"/>
    <w:rsid w:val="00F42C6D"/>
    <w:rsid w:val="00F42CB1"/>
    <w:rsid w:val="00F42F77"/>
    <w:rsid w:val="00F42F99"/>
    <w:rsid w:val="00F435F5"/>
    <w:rsid w:val="00F43821"/>
    <w:rsid w:val="00F43A2D"/>
    <w:rsid w:val="00F43AF2"/>
    <w:rsid w:val="00F43C1E"/>
    <w:rsid w:val="00F43CCD"/>
    <w:rsid w:val="00F43DB8"/>
    <w:rsid w:val="00F43E78"/>
    <w:rsid w:val="00F44227"/>
    <w:rsid w:val="00F44368"/>
    <w:rsid w:val="00F44623"/>
    <w:rsid w:val="00F449EE"/>
    <w:rsid w:val="00F44C67"/>
    <w:rsid w:val="00F45185"/>
    <w:rsid w:val="00F45195"/>
    <w:rsid w:val="00F451B3"/>
    <w:rsid w:val="00F453F7"/>
    <w:rsid w:val="00F453FD"/>
    <w:rsid w:val="00F4544B"/>
    <w:rsid w:val="00F456B9"/>
    <w:rsid w:val="00F4574B"/>
    <w:rsid w:val="00F45880"/>
    <w:rsid w:val="00F459CF"/>
    <w:rsid w:val="00F45AFA"/>
    <w:rsid w:val="00F45FFD"/>
    <w:rsid w:val="00F4614A"/>
    <w:rsid w:val="00F46752"/>
    <w:rsid w:val="00F46927"/>
    <w:rsid w:val="00F46B27"/>
    <w:rsid w:val="00F46B83"/>
    <w:rsid w:val="00F46CAB"/>
    <w:rsid w:val="00F46F86"/>
    <w:rsid w:val="00F46FF9"/>
    <w:rsid w:val="00F47072"/>
    <w:rsid w:val="00F47195"/>
    <w:rsid w:val="00F47203"/>
    <w:rsid w:val="00F4721E"/>
    <w:rsid w:val="00F4733B"/>
    <w:rsid w:val="00F47384"/>
    <w:rsid w:val="00F47591"/>
    <w:rsid w:val="00F475E8"/>
    <w:rsid w:val="00F47AC3"/>
    <w:rsid w:val="00F47AC9"/>
    <w:rsid w:val="00F47EA4"/>
    <w:rsid w:val="00F47F12"/>
    <w:rsid w:val="00F50320"/>
    <w:rsid w:val="00F503F5"/>
    <w:rsid w:val="00F50413"/>
    <w:rsid w:val="00F50524"/>
    <w:rsid w:val="00F50572"/>
    <w:rsid w:val="00F50661"/>
    <w:rsid w:val="00F50790"/>
    <w:rsid w:val="00F50A27"/>
    <w:rsid w:val="00F50A7F"/>
    <w:rsid w:val="00F50AE2"/>
    <w:rsid w:val="00F50C4A"/>
    <w:rsid w:val="00F50C77"/>
    <w:rsid w:val="00F50F22"/>
    <w:rsid w:val="00F51184"/>
    <w:rsid w:val="00F51347"/>
    <w:rsid w:val="00F51724"/>
    <w:rsid w:val="00F51766"/>
    <w:rsid w:val="00F51AEC"/>
    <w:rsid w:val="00F51BD0"/>
    <w:rsid w:val="00F51C30"/>
    <w:rsid w:val="00F51C3D"/>
    <w:rsid w:val="00F51DC5"/>
    <w:rsid w:val="00F51F0E"/>
    <w:rsid w:val="00F51F66"/>
    <w:rsid w:val="00F522E2"/>
    <w:rsid w:val="00F52321"/>
    <w:rsid w:val="00F523AB"/>
    <w:rsid w:val="00F5246B"/>
    <w:rsid w:val="00F5256E"/>
    <w:rsid w:val="00F52612"/>
    <w:rsid w:val="00F52742"/>
    <w:rsid w:val="00F52889"/>
    <w:rsid w:val="00F529FF"/>
    <w:rsid w:val="00F52C51"/>
    <w:rsid w:val="00F52C7C"/>
    <w:rsid w:val="00F52CBC"/>
    <w:rsid w:val="00F52EAC"/>
    <w:rsid w:val="00F5316A"/>
    <w:rsid w:val="00F53279"/>
    <w:rsid w:val="00F5343D"/>
    <w:rsid w:val="00F535A1"/>
    <w:rsid w:val="00F53845"/>
    <w:rsid w:val="00F53941"/>
    <w:rsid w:val="00F53E34"/>
    <w:rsid w:val="00F53F52"/>
    <w:rsid w:val="00F53F64"/>
    <w:rsid w:val="00F54256"/>
    <w:rsid w:val="00F542C3"/>
    <w:rsid w:val="00F543B7"/>
    <w:rsid w:val="00F54543"/>
    <w:rsid w:val="00F54A4F"/>
    <w:rsid w:val="00F54A8E"/>
    <w:rsid w:val="00F54DBA"/>
    <w:rsid w:val="00F550CD"/>
    <w:rsid w:val="00F5516D"/>
    <w:rsid w:val="00F5526E"/>
    <w:rsid w:val="00F5529E"/>
    <w:rsid w:val="00F557D4"/>
    <w:rsid w:val="00F559F1"/>
    <w:rsid w:val="00F55B4D"/>
    <w:rsid w:val="00F55B56"/>
    <w:rsid w:val="00F55C0E"/>
    <w:rsid w:val="00F55C77"/>
    <w:rsid w:val="00F55E17"/>
    <w:rsid w:val="00F55E93"/>
    <w:rsid w:val="00F55F10"/>
    <w:rsid w:val="00F55F72"/>
    <w:rsid w:val="00F5602F"/>
    <w:rsid w:val="00F5615F"/>
    <w:rsid w:val="00F561FC"/>
    <w:rsid w:val="00F56307"/>
    <w:rsid w:val="00F56524"/>
    <w:rsid w:val="00F565D9"/>
    <w:rsid w:val="00F56630"/>
    <w:rsid w:val="00F566D4"/>
    <w:rsid w:val="00F5673C"/>
    <w:rsid w:val="00F5680B"/>
    <w:rsid w:val="00F56AD3"/>
    <w:rsid w:val="00F56CDE"/>
    <w:rsid w:val="00F56D8C"/>
    <w:rsid w:val="00F56FE0"/>
    <w:rsid w:val="00F57243"/>
    <w:rsid w:val="00F574FC"/>
    <w:rsid w:val="00F5766C"/>
    <w:rsid w:val="00F57767"/>
    <w:rsid w:val="00F577BE"/>
    <w:rsid w:val="00F57AB6"/>
    <w:rsid w:val="00F57DA5"/>
    <w:rsid w:val="00F60314"/>
    <w:rsid w:val="00F604AE"/>
    <w:rsid w:val="00F609A8"/>
    <w:rsid w:val="00F61323"/>
    <w:rsid w:val="00F613CB"/>
    <w:rsid w:val="00F616BD"/>
    <w:rsid w:val="00F61936"/>
    <w:rsid w:val="00F61ABA"/>
    <w:rsid w:val="00F61C57"/>
    <w:rsid w:val="00F61CB8"/>
    <w:rsid w:val="00F61F2D"/>
    <w:rsid w:val="00F61F84"/>
    <w:rsid w:val="00F620D2"/>
    <w:rsid w:val="00F62231"/>
    <w:rsid w:val="00F62569"/>
    <w:rsid w:val="00F625A6"/>
    <w:rsid w:val="00F625B2"/>
    <w:rsid w:val="00F6281E"/>
    <w:rsid w:val="00F62B9A"/>
    <w:rsid w:val="00F62D2D"/>
    <w:rsid w:val="00F62D41"/>
    <w:rsid w:val="00F62EF2"/>
    <w:rsid w:val="00F63180"/>
    <w:rsid w:val="00F632DF"/>
    <w:rsid w:val="00F63525"/>
    <w:rsid w:val="00F638F4"/>
    <w:rsid w:val="00F63B43"/>
    <w:rsid w:val="00F63DBC"/>
    <w:rsid w:val="00F63E4F"/>
    <w:rsid w:val="00F642B2"/>
    <w:rsid w:val="00F642F4"/>
    <w:rsid w:val="00F64302"/>
    <w:rsid w:val="00F6491D"/>
    <w:rsid w:val="00F6499D"/>
    <w:rsid w:val="00F64A86"/>
    <w:rsid w:val="00F64ABF"/>
    <w:rsid w:val="00F64B86"/>
    <w:rsid w:val="00F6503F"/>
    <w:rsid w:val="00F6531D"/>
    <w:rsid w:val="00F65761"/>
    <w:rsid w:val="00F658B3"/>
    <w:rsid w:val="00F65A2F"/>
    <w:rsid w:val="00F65C2A"/>
    <w:rsid w:val="00F65EBB"/>
    <w:rsid w:val="00F66077"/>
    <w:rsid w:val="00F661C3"/>
    <w:rsid w:val="00F6654E"/>
    <w:rsid w:val="00F666B8"/>
    <w:rsid w:val="00F66A56"/>
    <w:rsid w:val="00F66AC1"/>
    <w:rsid w:val="00F66BB2"/>
    <w:rsid w:val="00F66C00"/>
    <w:rsid w:val="00F66C30"/>
    <w:rsid w:val="00F6710A"/>
    <w:rsid w:val="00F67259"/>
    <w:rsid w:val="00F673A7"/>
    <w:rsid w:val="00F6743C"/>
    <w:rsid w:val="00F67601"/>
    <w:rsid w:val="00F676CF"/>
    <w:rsid w:val="00F67719"/>
    <w:rsid w:val="00F678F9"/>
    <w:rsid w:val="00F6798B"/>
    <w:rsid w:val="00F67BCC"/>
    <w:rsid w:val="00F67C21"/>
    <w:rsid w:val="00F700A9"/>
    <w:rsid w:val="00F7018B"/>
    <w:rsid w:val="00F701FF"/>
    <w:rsid w:val="00F7030E"/>
    <w:rsid w:val="00F703FF"/>
    <w:rsid w:val="00F705BF"/>
    <w:rsid w:val="00F70746"/>
    <w:rsid w:val="00F7093B"/>
    <w:rsid w:val="00F70977"/>
    <w:rsid w:val="00F70B86"/>
    <w:rsid w:val="00F7120D"/>
    <w:rsid w:val="00F716D8"/>
    <w:rsid w:val="00F71943"/>
    <w:rsid w:val="00F71A42"/>
    <w:rsid w:val="00F71E50"/>
    <w:rsid w:val="00F71F55"/>
    <w:rsid w:val="00F71FA0"/>
    <w:rsid w:val="00F7243B"/>
    <w:rsid w:val="00F72765"/>
    <w:rsid w:val="00F727F6"/>
    <w:rsid w:val="00F727F7"/>
    <w:rsid w:val="00F72888"/>
    <w:rsid w:val="00F72AA6"/>
    <w:rsid w:val="00F72C49"/>
    <w:rsid w:val="00F72FDF"/>
    <w:rsid w:val="00F730A1"/>
    <w:rsid w:val="00F7319C"/>
    <w:rsid w:val="00F73228"/>
    <w:rsid w:val="00F73352"/>
    <w:rsid w:val="00F734E7"/>
    <w:rsid w:val="00F735BD"/>
    <w:rsid w:val="00F73611"/>
    <w:rsid w:val="00F7393F"/>
    <w:rsid w:val="00F73C90"/>
    <w:rsid w:val="00F73FF6"/>
    <w:rsid w:val="00F742BB"/>
    <w:rsid w:val="00F74360"/>
    <w:rsid w:val="00F744A9"/>
    <w:rsid w:val="00F7479C"/>
    <w:rsid w:val="00F747D1"/>
    <w:rsid w:val="00F748E1"/>
    <w:rsid w:val="00F74B56"/>
    <w:rsid w:val="00F74D4A"/>
    <w:rsid w:val="00F74E89"/>
    <w:rsid w:val="00F7500E"/>
    <w:rsid w:val="00F75131"/>
    <w:rsid w:val="00F7553B"/>
    <w:rsid w:val="00F75612"/>
    <w:rsid w:val="00F7566D"/>
    <w:rsid w:val="00F756A7"/>
    <w:rsid w:val="00F7574F"/>
    <w:rsid w:val="00F757DD"/>
    <w:rsid w:val="00F7598F"/>
    <w:rsid w:val="00F75BD7"/>
    <w:rsid w:val="00F75BFC"/>
    <w:rsid w:val="00F75ECF"/>
    <w:rsid w:val="00F761FF"/>
    <w:rsid w:val="00F76395"/>
    <w:rsid w:val="00F76424"/>
    <w:rsid w:val="00F764CE"/>
    <w:rsid w:val="00F76968"/>
    <w:rsid w:val="00F769B6"/>
    <w:rsid w:val="00F76A49"/>
    <w:rsid w:val="00F76ACE"/>
    <w:rsid w:val="00F76C41"/>
    <w:rsid w:val="00F76CAC"/>
    <w:rsid w:val="00F76DD0"/>
    <w:rsid w:val="00F76F50"/>
    <w:rsid w:val="00F7745D"/>
    <w:rsid w:val="00F777B9"/>
    <w:rsid w:val="00F779CE"/>
    <w:rsid w:val="00F77F13"/>
    <w:rsid w:val="00F77FAC"/>
    <w:rsid w:val="00F80089"/>
    <w:rsid w:val="00F80233"/>
    <w:rsid w:val="00F8028F"/>
    <w:rsid w:val="00F805AC"/>
    <w:rsid w:val="00F80896"/>
    <w:rsid w:val="00F80A37"/>
    <w:rsid w:val="00F80A7E"/>
    <w:rsid w:val="00F80D8F"/>
    <w:rsid w:val="00F80EB0"/>
    <w:rsid w:val="00F80EF6"/>
    <w:rsid w:val="00F810A7"/>
    <w:rsid w:val="00F812BB"/>
    <w:rsid w:val="00F81325"/>
    <w:rsid w:val="00F81478"/>
    <w:rsid w:val="00F814C3"/>
    <w:rsid w:val="00F81557"/>
    <w:rsid w:val="00F8183F"/>
    <w:rsid w:val="00F81895"/>
    <w:rsid w:val="00F81A8C"/>
    <w:rsid w:val="00F81F24"/>
    <w:rsid w:val="00F81F78"/>
    <w:rsid w:val="00F8221E"/>
    <w:rsid w:val="00F82503"/>
    <w:rsid w:val="00F825F8"/>
    <w:rsid w:val="00F82657"/>
    <w:rsid w:val="00F8265D"/>
    <w:rsid w:val="00F8283C"/>
    <w:rsid w:val="00F828F1"/>
    <w:rsid w:val="00F82C7B"/>
    <w:rsid w:val="00F83135"/>
    <w:rsid w:val="00F83246"/>
    <w:rsid w:val="00F8368B"/>
    <w:rsid w:val="00F83B28"/>
    <w:rsid w:val="00F83C77"/>
    <w:rsid w:val="00F84410"/>
    <w:rsid w:val="00F844A2"/>
    <w:rsid w:val="00F844F1"/>
    <w:rsid w:val="00F846B2"/>
    <w:rsid w:val="00F84873"/>
    <w:rsid w:val="00F848F8"/>
    <w:rsid w:val="00F84BAC"/>
    <w:rsid w:val="00F84CCF"/>
    <w:rsid w:val="00F84E60"/>
    <w:rsid w:val="00F8535C"/>
    <w:rsid w:val="00F8554D"/>
    <w:rsid w:val="00F85801"/>
    <w:rsid w:val="00F8599D"/>
    <w:rsid w:val="00F85B33"/>
    <w:rsid w:val="00F86191"/>
    <w:rsid w:val="00F864B2"/>
    <w:rsid w:val="00F86981"/>
    <w:rsid w:val="00F86E39"/>
    <w:rsid w:val="00F87119"/>
    <w:rsid w:val="00F8711E"/>
    <w:rsid w:val="00F873D1"/>
    <w:rsid w:val="00F87599"/>
    <w:rsid w:val="00F87637"/>
    <w:rsid w:val="00F87791"/>
    <w:rsid w:val="00F87880"/>
    <w:rsid w:val="00F87890"/>
    <w:rsid w:val="00F87AF3"/>
    <w:rsid w:val="00F87B0D"/>
    <w:rsid w:val="00F87B5F"/>
    <w:rsid w:val="00F87C1F"/>
    <w:rsid w:val="00F87C98"/>
    <w:rsid w:val="00F87DFD"/>
    <w:rsid w:val="00F906CE"/>
    <w:rsid w:val="00F90ACA"/>
    <w:rsid w:val="00F90B94"/>
    <w:rsid w:val="00F90FAE"/>
    <w:rsid w:val="00F911CF"/>
    <w:rsid w:val="00F91569"/>
    <w:rsid w:val="00F915A5"/>
    <w:rsid w:val="00F918B0"/>
    <w:rsid w:val="00F91A01"/>
    <w:rsid w:val="00F91C55"/>
    <w:rsid w:val="00F91CFF"/>
    <w:rsid w:val="00F91F46"/>
    <w:rsid w:val="00F91F61"/>
    <w:rsid w:val="00F91FC6"/>
    <w:rsid w:val="00F9247A"/>
    <w:rsid w:val="00F92890"/>
    <w:rsid w:val="00F928F2"/>
    <w:rsid w:val="00F93210"/>
    <w:rsid w:val="00F93A35"/>
    <w:rsid w:val="00F93AC6"/>
    <w:rsid w:val="00F93AF2"/>
    <w:rsid w:val="00F93B59"/>
    <w:rsid w:val="00F93C42"/>
    <w:rsid w:val="00F93CDB"/>
    <w:rsid w:val="00F93EA3"/>
    <w:rsid w:val="00F93F3D"/>
    <w:rsid w:val="00F94169"/>
    <w:rsid w:val="00F94308"/>
    <w:rsid w:val="00F9445F"/>
    <w:rsid w:val="00F946AD"/>
    <w:rsid w:val="00F94B0D"/>
    <w:rsid w:val="00F94BCA"/>
    <w:rsid w:val="00F94C98"/>
    <w:rsid w:val="00F94CE5"/>
    <w:rsid w:val="00F94E3B"/>
    <w:rsid w:val="00F95303"/>
    <w:rsid w:val="00F95514"/>
    <w:rsid w:val="00F95631"/>
    <w:rsid w:val="00F9585F"/>
    <w:rsid w:val="00F958C4"/>
    <w:rsid w:val="00F959AB"/>
    <w:rsid w:val="00F95C66"/>
    <w:rsid w:val="00F95CAC"/>
    <w:rsid w:val="00F95DCC"/>
    <w:rsid w:val="00F96194"/>
    <w:rsid w:val="00F961E8"/>
    <w:rsid w:val="00F96607"/>
    <w:rsid w:val="00F9670D"/>
    <w:rsid w:val="00F9685E"/>
    <w:rsid w:val="00F968FC"/>
    <w:rsid w:val="00F96912"/>
    <w:rsid w:val="00F96D93"/>
    <w:rsid w:val="00F96DB8"/>
    <w:rsid w:val="00F96F56"/>
    <w:rsid w:val="00F9709A"/>
    <w:rsid w:val="00F9735F"/>
    <w:rsid w:val="00F9739F"/>
    <w:rsid w:val="00F9749B"/>
    <w:rsid w:val="00F974BF"/>
    <w:rsid w:val="00F97559"/>
    <w:rsid w:val="00F97582"/>
    <w:rsid w:val="00F976E6"/>
    <w:rsid w:val="00F97749"/>
    <w:rsid w:val="00F977E5"/>
    <w:rsid w:val="00F97AC9"/>
    <w:rsid w:val="00F97B55"/>
    <w:rsid w:val="00F97D92"/>
    <w:rsid w:val="00FA00FF"/>
    <w:rsid w:val="00FA0367"/>
    <w:rsid w:val="00FA04F7"/>
    <w:rsid w:val="00FA06B8"/>
    <w:rsid w:val="00FA0708"/>
    <w:rsid w:val="00FA075D"/>
    <w:rsid w:val="00FA0782"/>
    <w:rsid w:val="00FA0FAC"/>
    <w:rsid w:val="00FA111D"/>
    <w:rsid w:val="00FA13B9"/>
    <w:rsid w:val="00FA174F"/>
    <w:rsid w:val="00FA199E"/>
    <w:rsid w:val="00FA1BD3"/>
    <w:rsid w:val="00FA1CF7"/>
    <w:rsid w:val="00FA1CFD"/>
    <w:rsid w:val="00FA1DCF"/>
    <w:rsid w:val="00FA1FB1"/>
    <w:rsid w:val="00FA20FD"/>
    <w:rsid w:val="00FA212E"/>
    <w:rsid w:val="00FA2205"/>
    <w:rsid w:val="00FA2284"/>
    <w:rsid w:val="00FA22F5"/>
    <w:rsid w:val="00FA2391"/>
    <w:rsid w:val="00FA24F5"/>
    <w:rsid w:val="00FA27B0"/>
    <w:rsid w:val="00FA27F9"/>
    <w:rsid w:val="00FA281F"/>
    <w:rsid w:val="00FA2857"/>
    <w:rsid w:val="00FA28BD"/>
    <w:rsid w:val="00FA2B97"/>
    <w:rsid w:val="00FA2C74"/>
    <w:rsid w:val="00FA2D49"/>
    <w:rsid w:val="00FA2FC8"/>
    <w:rsid w:val="00FA314C"/>
    <w:rsid w:val="00FA3354"/>
    <w:rsid w:val="00FA34F6"/>
    <w:rsid w:val="00FA36AE"/>
    <w:rsid w:val="00FA3E66"/>
    <w:rsid w:val="00FA4013"/>
    <w:rsid w:val="00FA41E1"/>
    <w:rsid w:val="00FA4203"/>
    <w:rsid w:val="00FA42D5"/>
    <w:rsid w:val="00FA4353"/>
    <w:rsid w:val="00FA44E8"/>
    <w:rsid w:val="00FA452D"/>
    <w:rsid w:val="00FA4699"/>
    <w:rsid w:val="00FA47BF"/>
    <w:rsid w:val="00FA47FA"/>
    <w:rsid w:val="00FA4A02"/>
    <w:rsid w:val="00FA4BBF"/>
    <w:rsid w:val="00FA4C47"/>
    <w:rsid w:val="00FA4FF2"/>
    <w:rsid w:val="00FA509A"/>
    <w:rsid w:val="00FA52A7"/>
    <w:rsid w:val="00FA56B1"/>
    <w:rsid w:val="00FA5795"/>
    <w:rsid w:val="00FA589A"/>
    <w:rsid w:val="00FA592E"/>
    <w:rsid w:val="00FA5981"/>
    <w:rsid w:val="00FA5A39"/>
    <w:rsid w:val="00FA5B7D"/>
    <w:rsid w:val="00FA5CEE"/>
    <w:rsid w:val="00FA612B"/>
    <w:rsid w:val="00FA626F"/>
    <w:rsid w:val="00FA6683"/>
    <w:rsid w:val="00FA688C"/>
    <w:rsid w:val="00FA6D9C"/>
    <w:rsid w:val="00FA6E21"/>
    <w:rsid w:val="00FA6EF6"/>
    <w:rsid w:val="00FA70A9"/>
    <w:rsid w:val="00FA70FD"/>
    <w:rsid w:val="00FA7359"/>
    <w:rsid w:val="00FA7419"/>
    <w:rsid w:val="00FA7646"/>
    <w:rsid w:val="00FA7733"/>
    <w:rsid w:val="00FA780E"/>
    <w:rsid w:val="00FA7968"/>
    <w:rsid w:val="00FA7F37"/>
    <w:rsid w:val="00FB00C3"/>
    <w:rsid w:val="00FB00E5"/>
    <w:rsid w:val="00FB00F4"/>
    <w:rsid w:val="00FB011D"/>
    <w:rsid w:val="00FB04AA"/>
    <w:rsid w:val="00FB0737"/>
    <w:rsid w:val="00FB07D2"/>
    <w:rsid w:val="00FB082C"/>
    <w:rsid w:val="00FB084F"/>
    <w:rsid w:val="00FB0CA4"/>
    <w:rsid w:val="00FB0CB9"/>
    <w:rsid w:val="00FB0F41"/>
    <w:rsid w:val="00FB0FFF"/>
    <w:rsid w:val="00FB12D1"/>
    <w:rsid w:val="00FB13D9"/>
    <w:rsid w:val="00FB13F4"/>
    <w:rsid w:val="00FB1676"/>
    <w:rsid w:val="00FB1A83"/>
    <w:rsid w:val="00FB1D84"/>
    <w:rsid w:val="00FB1D88"/>
    <w:rsid w:val="00FB201D"/>
    <w:rsid w:val="00FB24B0"/>
    <w:rsid w:val="00FB2518"/>
    <w:rsid w:val="00FB261C"/>
    <w:rsid w:val="00FB2ABE"/>
    <w:rsid w:val="00FB2AF5"/>
    <w:rsid w:val="00FB2B17"/>
    <w:rsid w:val="00FB2BD7"/>
    <w:rsid w:val="00FB303C"/>
    <w:rsid w:val="00FB34A1"/>
    <w:rsid w:val="00FB35ED"/>
    <w:rsid w:val="00FB365A"/>
    <w:rsid w:val="00FB36CC"/>
    <w:rsid w:val="00FB3A14"/>
    <w:rsid w:val="00FB3B28"/>
    <w:rsid w:val="00FB3FD3"/>
    <w:rsid w:val="00FB4005"/>
    <w:rsid w:val="00FB400C"/>
    <w:rsid w:val="00FB40D1"/>
    <w:rsid w:val="00FB41C2"/>
    <w:rsid w:val="00FB430C"/>
    <w:rsid w:val="00FB4491"/>
    <w:rsid w:val="00FB456D"/>
    <w:rsid w:val="00FB457E"/>
    <w:rsid w:val="00FB45B0"/>
    <w:rsid w:val="00FB4704"/>
    <w:rsid w:val="00FB484F"/>
    <w:rsid w:val="00FB4F49"/>
    <w:rsid w:val="00FB5124"/>
    <w:rsid w:val="00FB51FC"/>
    <w:rsid w:val="00FB5286"/>
    <w:rsid w:val="00FB5853"/>
    <w:rsid w:val="00FB596F"/>
    <w:rsid w:val="00FB5A0E"/>
    <w:rsid w:val="00FB5A18"/>
    <w:rsid w:val="00FB5A82"/>
    <w:rsid w:val="00FB5B61"/>
    <w:rsid w:val="00FB5B99"/>
    <w:rsid w:val="00FB5E20"/>
    <w:rsid w:val="00FB5E86"/>
    <w:rsid w:val="00FB5EC9"/>
    <w:rsid w:val="00FB6164"/>
    <w:rsid w:val="00FB6195"/>
    <w:rsid w:val="00FB651A"/>
    <w:rsid w:val="00FB66ED"/>
    <w:rsid w:val="00FB68BD"/>
    <w:rsid w:val="00FB6973"/>
    <w:rsid w:val="00FB69E5"/>
    <w:rsid w:val="00FB69E8"/>
    <w:rsid w:val="00FB6AF9"/>
    <w:rsid w:val="00FB6AFB"/>
    <w:rsid w:val="00FB6E3F"/>
    <w:rsid w:val="00FB6F3C"/>
    <w:rsid w:val="00FB7059"/>
    <w:rsid w:val="00FB739A"/>
    <w:rsid w:val="00FB7441"/>
    <w:rsid w:val="00FB74AC"/>
    <w:rsid w:val="00FB75A0"/>
    <w:rsid w:val="00FB75ED"/>
    <w:rsid w:val="00FB76E2"/>
    <w:rsid w:val="00FB77BE"/>
    <w:rsid w:val="00FB7E37"/>
    <w:rsid w:val="00FC007E"/>
    <w:rsid w:val="00FC00B2"/>
    <w:rsid w:val="00FC0277"/>
    <w:rsid w:val="00FC03BC"/>
    <w:rsid w:val="00FC06A0"/>
    <w:rsid w:val="00FC089E"/>
    <w:rsid w:val="00FC0D96"/>
    <w:rsid w:val="00FC0F93"/>
    <w:rsid w:val="00FC1003"/>
    <w:rsid w:val="00FC139C"/>
    <w:rsid w:val="00FC14AC"/>
    <w:rsid w:val="00FC16A6"/>
    <w:rsid w:val="00FC18B5"/>
    <w:rsid w:val="00FC18CB"/>
    <w:rsid w:val="00FC18E1"/>
    <w:rsid w:val="00FC1954"/>
    <w:rsid w:val="00FC1A7A"/>
    <w:rsid w:val="00FC1B9C"/>
    <w:rsid w:val="00FC1F03"/>
    <w:rsid w:val="00FC20E1"/>
    <w:rsid w:val="00FC2155"/>
    <w:rsid w:val="00FC2386"/>
    <w:rsid w:val="00FC23A6"/>
    <w:rsid w:val="00FC24C1"/>
    <w:rsid w:val="00FC25F8"/>
    <w:rsid w:val="00FC2768"/>
    <w:rsid w:val="00FC2908"/>
    <w:rsid w:val="00FC2ED0"/>
    <w:rsid w:val="00FC305E"/>
    <w:rsid w:val="00FC30DC"/>
    <w:rsid w:val="00FC32A7"/>
    <w:rsid w:val="00FC3418"/>
    <w:rsid w:val="00FC342A"/>
    <w:rsid w:val="00FC350E"/>
    <w:rsid w:val="00FC37DD"/>
    <w:rsid w:val="00FC3828"/>
    <w:rsid w:val="00FC3BD0"/>
    <w:rsid w:val="00FC3C33"/>
    <w:rsid w:val="00FC3F07"/>
    <w:rsid w:val="00FC3FB1"/>
    <w:rsid w:val="00FC4185"/>
    <w:rsid w:val="00FC41D6"/>
    <w:rsid w:val="00FC4743"/>
    <w:rsid w:val="00FC47CF"/>
    <w:rsid w:val="00FC4868"/>
    <w:rsid w:val="00FC48F9"/>
    <w:rsid w:val="00FC4DBB"/>
    <w:rsid w:val="00FC4FA3"/>
    <w:rsid w:val="00FC5101"/>
    <w:rsid w:val="00FC52C3"/>
    <w:rsid w:val="00FC55E0"/>
    <w:rsid w:val="00FC5C4E"/>
    <w:rsid w:val="00FC6151"/>
    <w:rsid w:val="00FC62DD"/>
    <w:rsid w:val="00FC6530"/>
    <w:rsid w:val="00FC6869"/>
    <w:rsid w:val="00FC6BB4"/>
    <w:rsid w:val="00FC6BC1"/>
    <w:rsid w:val="00FC6CF8"/>
    <w:rsid w:val="00FC6E1C"/>
    <w:rsid w:val="00FC6F76"/>
    <w:rsid w:val="00FC702C"/>
    <w:rsid w:val="00FC70F2"/>
    <w:rsid w:val="00FC749F"/>
    <w:rsid w:val="00FC7973"/>
    <w:rsid w:val="00FC7C90"/>
    <w:rsid w:val="00FC7EDD"/>
    <w:rsid w:val="00FC7EDF"/>
    <w:rsid w:val="00FC7EF6"/>
    <w:rsid w:val="00FD008C"/>
    <w:rsid w:val="00FD0091"/>
    <w:rsid w:val="00FD00AE"/>
    <w:rsid w:val="00FD045A"/>
    <w:rsid w:val="00FD0550"/>
    <w:rsid w:val="00FD05AC"/>
    <w:rsid w:val="00FD05FE"/>
    <w:rsid w:val="00FD071E"/>
    <w:rsid w:val="00FD0722"/>
    <w:rsid w:val="00FD0757"/>
    <w:rsid w:val="00FD0834"/>
    <w:rsid w:val="00FD0ABA"/>
    <w:rsid w:val="00FD0B31"/>
    <w:rsid w:val="00FD0C3B"/>
    <w:rsid w:val="00FD0D00"/>
    <w:rsid w:val="00FD0D75"/>
    <w:rsid w:val="00FD11D9"/>
    <w:rsid w:val="00FD1218"/>
    <w:rsid w:val="00FD131A"/>
    <w:rsid w:val="00FD13DB"/>
    <w:rsid w:val="00FD1422"/>
    <w:rsid w:val="00FD1433"/>
    <w:rsid w:val="00FD17C3"/>
    <w:rsid w:val="00FD1BE8"/>
    <w:rsid w:val="00FD1CFA"/>
    <w:rsid w:val="00FD1D11"/>
    <w:rsid w:val="00FD1D2D"/>
    <w:rsid w:val="00FD1E4D"/>
    <w:rsid w:val="00FD1F5A"/>
    <w:rsid w:val="00FD1FD1"/>
    <w:rsid w:val="00FD20B1"/>
    <w:rsid w:val="00FD20E5"/>
    <w:rsid w:val="00FD210C"/>
    <w:rsid w:val="00FD2636"/>
    <w:rsid w:val="00FD26E2"/>
    <w:rsid w:val="00FD2800"/>
    <w:rsid w:val="00FD2804"/>
    <w:rsid w:val="00FD294E"/>
    <w:rsid w:val="00FD317F"/>
    <w:rsid w:val="00FD318D"/>
    <w:rsid w:val="00FD31C1"/>
    <w:rsid w:val="00FD32DD"/>
    <w:rsid w:val="00FD3314"/>
    <w:rsid w:val="00FD343F"/>
    <w:rsid w:val="00FD3632"/>
    <w:rsid w:val="00FD3749"/>
    <w:rsid w:val="00FD3776"/>
    <w:rsid w:val="00FD393B"/>
    <w:rsid w:val="00FD3EBC"/>
    <w:rsid w:val="00FD4662"/>
    <w:rsid w:val="00FD46AF"/>
    <w:rsid w:val="00FD4872"/>
    <w:rsid w:val="00FD4987"/>
    <w:rsid w:val="00FD4B72"/>
    <w:rsid w:val="00FD4F30"/>
    <w:rsid w:val="00FD5266"/>
    <w:rsid w:val="00FD54D1"/>
    <w:rsid w:val="00FD5515"/>
    <w:rsid w:val="00FD5656"/>
    <w:rsid w:val="00FD596E"/>
    <w:rsid w:val="00FD5B05"/>
    <w:rsid w:val="00FD5B68"/>
    <w:rsid w:val="00FD5C15"/>
    <w:rsid w:val="00FD5C9C"/>
    <w:rsid w:val="00FD5DCE"/>
    <w:rsid w:val="00FD5EE0"/>
    <w:rsid w:val="00FD6069"/>
    <w:rsid w:val="00FD6264"/>
    <w:rsid w:val="00FD626F"/>
    <w:rsid w:val="00FD6799"/>
    <w:rsid w:val="00FD681A"/>
    <w:rsid w:val="00FD68C3"/>
    <w:rsid w:val="00FD68DB"/>
    <w:rsid w:val="00FD6AD2"/>
    <w:rsid w:val="00FD6BD9"/>
    <w:rsid w:val="00FD6CE5"/>
    <w:rsid w:val="00FD6CF1"/>
    <w:rsid w:val="00FD6E76"/>
    <w:rsid w:val="00FD7014"/>
    <w:rsid w:val="00FD7054"/>
    <w:rsid w:val="00FD7172"/>
    <w:rsid w:val="00FD7288"/>
    <w:rsid w:val="00FD7749"/>
    <w:rsid w:val="00FD7940"/>
    <w:rsid w:val="00FD7A06"/>
    <w:rsid w:val="00FD7A41"/>
    <w:rsid w:val="00FD7AC1"/>
    <w:rsid w:val="00FD7B19"/>
    <w:rsid w:val="00FD7D3E"/>
    <w:rsid w:val="00FE0179"/>
    <w:rsid w:val="00FE03BF"/>
    <w:rsid w:val="00FE04A4"/>
    <w:rsid w:val="00FE06F6"/>
    <w:rsid w:val="00FE0758"/>
    <w:rsid w:val="00FE07D7"/>
    <w:rsid w:val="00FE0801"/>
    <w:rsid w:val="00FE0946"/>
    <w:rsid w:val="00FE0C0B"/>
    <w:rsid w:val="00FE0C86"/>
    <w:rsid w:val="00FE0CFE"/>
    <w:rsid w:val="00FE1088"/>
    <w:rsid w:val="00FE11D4"/>
    <w:rsid w:val="00FE1769"/>
    <w:rsid w:val="00FE1840"/>
    <w:rsid w:val="00FE1890"/>
    <w:rsid w:val="00FE1AA1"/>
    <w:rsid w:val="00FE1B74"/>
    <w:rsid w:val="00FE1D0B"/>
    <w:rsid w:val="00FE1E87"/>
    <w:rsid w:val="00FE1EAA"/>
    <w:rsid w:val="00FE2679"/>
    <w:rsid w:val="00FE26D7"/>
    <w:rsid w:val="00FE2902"/>
    <w:rsid w:val="00FE2923"/>
    <w:rsid w:val="00FE29A4"/>
    <w:rsid w:val="00FE2C30"/>
    <w:rsid w:val="00FE2D46"/>
    <w:rsid w:val="00FE30A2"/>
    <w:rsid w:val="00FE30F7"/>
    <w:rsid w:val="00FE33AD"/>
    <w:rsid w:val="00FE3453"/>
    <w:rsid w:val="00FE34EC"/>
    <w:rsid w:val="00FE365F"/>
    <w:rsid w:val="00FE376F"/>
    <w:rsid w:val="00FE3B38"/>
    <w:rsid w:val="00FE3BF6"/>
    <w:rsid w:val="00FE3C61"/>
    <w:rsid w:val="00FE3C8A"/>
    <w:rsid w:val="00FE3D8D"/>
    <w:rsid w:val="00FE3E6B"/>
    <w:rsid w:val="00FE4022"/>
    <w:rsid w:val="00FE4135"/>
    <w:rsid w:val="00FE4136"/>
    <w:rsid w:val="00FE4148"/>
    <w:rsid w:val="00FE418F"/>
    <w:rsid w:val="00FE4458"/>
    <w:rsid w:val="00FE45B4"/>
    <w:rsid w:val="00FE46DC"/>
    <w:rsid w:val="00FE48CC"/>
    <w:rsid w:val="00FE48F1"/>
    <w:rsid w:val="00FE4963"/>
    <w:rsid w:val="00FE4BF7"/>
    <w:rsid w:val="00FE4CE7"/>
    <w:rsid w:val="00FE4F0F"/>
    <w:rsid w:val="00FE50A1"/>
    <w:rsid w:val="00FE50BA"/>
    <w:rsid w:val="00FE53FF"/>
    <w:rsid w:val="00FE543A"/>
    <w:rsid w:val="00FE54E9"/>
    <w:rsid w:val="00FE55EF"/>
    <w:rsid w:val="00FE570F"/>
    <w:rsid w:val="00FE57B4"/>
    <w:rsid w:val="00FE5936"/>
    <w:rsid w:val="00FE5B0B"/>
    <w:rsid w:val="00FE5B46"/>
    <w:rsid w:val="00FE5C3A"/>
    <w:rsid w:val="00FE5D36"/>
    <w:rsid w:val="00FE6012"/>
    <w:rsid w:val="00FE60A3"/>
    <w:rsid w:val="00FE621F"/>
    <w:rsid w:val="00FE645E"/>
    <w:rsid w:val="00FE6617"/>
    <w:rsid w:val="00FE67DC"/>
    <w:rsid w:val="00FE6925"/>
    <w:rsid w:val="00FE69AF"/>
    <w:rsid w:val="00FE6DC2"/>
    <w:rsid w:val="00FE6E0D"/>
    <w:rsid w:val="00FE6F96"/>
    <w:rsid w:val="00FE6FA3"/>
    <w:rsid w:val="00FE7065"/>
    <w:rsid w:val="00FE7085"/>
    <w:rsid w:val="00FE7110"/>
    <w:rsid w:val="00FE715C"/>
    <w:rsid w:val="00FE75C7"/>
    <w:rsid w:val="00FE7857"/>
    <w:rsid w:val="00FE7B21"/>
    <w:rsid w:val="00FE7B97"/>
    <w:rsid w:val="00FF00D0"/>
    <w:rsid w:val="00FF0129"/>
    <w:rsid w:val="00FF08D3"/>
    <w:rsid w:val="00FF092F"/>
    <w:rsid w:val="00FF096A"/>
    <w:rsid w:val="00FF0A1C"/>
    <w:rsid w:val="00FF0AA9"/>
    <w:rsid w:val="00FF0B8B"/>
    <w:rsid w:val="00FF0C13"/>
    <w:rsid w:val="00FF0D2F"/>
    <w:rsid w:val="00FF0E22"/>
    <w:rsid w:val="00FF0E83"/>
    <w:rsid w:val="00FF0F2B"/>
    <w:rsid w:val="00FF0F54"/>
    <w:rsid w:val="00FF1097"/>
    <w:rsid w:val="00FF113A"/>
    <w:rsid w:val="00FF1169"/>
    <w:rsid w:val="00FF1193"/>
    <w:rsid w:val="00FF15FF"/>
    <w:rsid w:val="00FF1717"/>
    <w:rsid w:val="00FF1944"/>
    <w:rsid w:val="00FF19E5"/>
    <w:rsid w:val="00FF1A13"/>
    <w:rsid w:val="00FF1CE2"/>
    <w:rsid w:val="00FF1DB1"/>
    <w:rsid w:val="00FF1DC2"/>
    <w:rsid w:val="00FF1F2D"/>
    <w:rsid w:val="00FF20B5"/>
    <w:rsid w:val="00FF21B9"/>
    <w:rsid w:val="00FF23EC"/>
    <w:rsid w:val="00FF244C"/>
    <w:rsid w:val="00FF24B2"/>
    <w:rsid w:val="00FF27BE"/>
    <w:rsid w:val="00FF2E51"/>
    <w:rsid w:val="00FF30E3"/>
    <w:rsid w:val="00FF34EC"/>
    <w:rsid w:val="00FF371F"/>
    <w:rsid w:val="00FF38E1"/>
    <w:rsid w:val="00FF3C4F"/>
    <w:rsid w:val="00FF3CDE"/>
    <w:rsid w:val="00FF3DB2"/>
    <w:rsid w:val="00FF3E3C"/>
    <w:rsid w:val="00FF3EA0"/>
    <w:rsid w:val="00FF408D"/>
    <w:rsid w:val="00FF415D"/>
    <w:rsid w:val="00FF41EE"/>
    <w:rsid w:val="00FF41F6"/>
    <w:rsid w:val="00FF4363"/>
    <w:rsid w:val="00FF4458"/>
    <w:rsid w:val="00FF4579"/>
    <w:rsid w:val="00FF45EA"/>
    <w:rsid w:val="00FF47AF"/>
    <w:rsid w:val="00FF484E"/>
    <w:rsid w:val="00FF4D34"/>
    <w:rsid w:val="00FF4DB0"/>
    <w:rsid w:val="00FF4EF5"/>
    <w:rsid w:val="00FF4F4D"/>
    <w:rsid w:val="00FF4FB2"/>
    <w:rsid w:val="00FF521A"/>
    <w:rsid w:val="00FF52BA"/>
    <w:rsid w:val="00FF52CC"/>
    <w:rsid w:val="00FF55AF"/>
    <w:rsid w:val="00FF56E7"/>
    <w:rsid w:val="00FF5892"/>
    <w:rsid w:val="00FF595C"/>
    <w:rsid w:val="00FF5A16"/>
    <w:rsid w:val="00FF5A56"/>
    <w:rsid w:val="00FF5DD9"/>
    <w:rsid w:val="00FF5FF0"/>
    <w:rsid w:val="00FF6011"/>
    <w:rsid w:val="00FF61A7"/>
    <w:rsid w:val="00FF62A4"/>
    <w:rsid w:val="00FF649B"/>
    <w:rsid w:val="00FF6698"/>
    <w:rsid w:val="00FF671D"/>
    <w:rsid w:val="00FF6786"/>
    <w:rsid w:val="00FF67B6"/>
    <w:rsid w:val="00FF6A65"/>
    <w:rsid w:val="00FF6B16"/>
    <w:rsid w:val="00FF7417"/>
    <w:rsid w:val="00FF7648"/>
    <w:rsid w:val="00FF7724"/>
    <w:rsid w:val="00FF7976"/>
    <w:rsid w:val="00FF7A32"/>
    <w:rsid w:val="00FF7A47"/>
    <w:rsid w:val="00FF7F71"/>
    <w:rsid w:val="095F6412"/>
    <w:rsid w:val="0A221537"/>
    <w:rsid w:val="1DBE1EB2"/>
    <w:rsid w:val="1FAC770D"/>
    <w:rsid w:val="375CDC1B"/>
    <w:rsid w:val="392D9F58"/>
    <w:rsid w:val="40A47919"/>
    <w:rsid w:val="430E8BDA"/>
    <w:rsid w:val="541A17BA"/>
    <w:rsid w:val="5D81DFDB"/>
    <w:rsid w:val="7A78A99D"/>
    <w:rsid w:val="7ABD20E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16660334-4B56-4D9D-8BA7-23DD9AD93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664"/>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 w:type="paragraph" w:styleId="Bibliography">
    <w:name w:val="Bibliography"/>
    <w:basedOn w:val="Normal"/>
    <w:next w:val="Normal"/>
    <w:uiPriority w:val="37"/>
    <w:semiHidden/>
    <w:unhideWhenUsed/>
    <w:rsid w:val="0057373A"/>
    <w:rPr>
      <w:szCs w:val="35"/>
    </w:rPr>
  </w:style>
  <w:style w:type="paragraph" w:styleId="BodyTextFirstIndent">
    <w:name w:val="Body Text First Indent"/>
    <w:basedOn w:val="BodyText"/>
    <w:link w:val="BodyTextFirstIndentChar"/>
    <w:rsid w:val="0057373A"/>
    <w:pPr>
      <w:ind w:right="0" w:firstLine="360"/>
    </w:pPr>
    <w:rPr>
      <w:rFonts w:ascii="Cordia New" w:hAnsi="Cordia New" w:cs="Cordia New"/>
      <w:snapToGrid/>
      <w:color w:val="auto"/>
      <w:sz w:val="28"/>
      <w:szCs w:val="35"/>
      <w:lang w:eastAsia="en-US"/>
    </w:rPr>
  </w:style>
  <w:style w:type="character" w:customStyle="1" w:styleId="BodyTextFirstIndentChar">
    <w:name w:val="Body Text First Indent Char"/>
    <w:basedOn w:val="BodyTextChar"/>
    <w:link w:val="BodyTextFirstIndent"/>
    <w:rsid w:val="0057373A"/>
    <w:rPr>
      <w:rFonts w:ascii="Angsana New" w:hAnsi="Angsana New" w:cs="Cordia New"/>
      <w:snapToGrid/>
      <w:color w:val="000000"/>
      <w:sz w:val="28"/>
      <w:szCs w:val="35"/>
      <w:lang w:eastAsia="th-TH"/>
    </w:rPr>
  </w:style>
  <w:style w:type="paragraph" w:styleId="BodyTextFirstIndent2">
    <w:name w:val="Body Text First Indent 2"/>
    <w:basedOn w:val="BodyTextIndent"/>
    <w:link w:val="BodyTextFirstIndent2Char"/>
    <w:rsid w:val="0057373A"/>
    <w:pPr>
      <w:ind w:left="360" w:firstLine="360"/>
      <w:jc w:val="left"/>
    </w:pPr>
    <w:rPr>
      <w:rFonts w:ascii="Cordia New" w:cs="Cordia New"/>
      <w:sz w:val="28"/>
      <w:szCs w:val="35"/>
    </w:rPr>
  </w:style>
  <w:style w:type="character" w:customStyle="1" w:styleId="BodyTextFirstIndent2Char">
    <w:name w:val="Body Text First Indent 2 Char"/>
    <w:basedOn w:val="BodyTextIndentChar"/>
    <w:link w:val="BodyTextFirstIndent2"/>
    <w:rsid w:val="0057373A"/>
    <w:rPr>
      <w:rFonts w:ascii="Angsana New" w:eastAsia="Cordia New" w:hAnsi="Cordia New" w:cs="Cordia New"/>
      <w:sz w:val="28"/>
      <w:szCs w:val="35"/>
      <w:lang w:val="en-US" w:eastAsia="en-US" w:bidi="th-TH"/>
    </w:rPr>
  </w:style>
  <w:style w:type="paragraph" w:styleId="Caption">
    <w:name w:val="caption"/>
    <w:basedOn w:val="Normal"/>
    <w:next w:val="Normal"/>
    <w:semiHidden/>
    <w:unhideWhenUsed/>
    <w:qFormat/>
    <w:rsid w:val="0057373A"/>
    <w:pPr>
      <w:spacing w:after="200"/>
    </w:pPr>
    <w:rPr>
      <w:i/>
      <w:iCs/>
      <w:color w:val="44546A" w:themeColor="text2"/>
      <w:sz w:val="18"/>
      <w:szCs w:val="22"/>
    </w:rPr>
  </w:style>
  <w:style w:type="paragraph" w:styleId="Closing">
    <w:name w:val="Closing"/>
    <w:basedOn w:val="Normal"/>
    <w:link w:val="ClosingChar"/>
    <w:rsid w:val="0057373A"/>
    <w:pPr>
      <w:ind w:left="4252"/>
    </w:pPr>
    <w:rPr>
      <w:szCs w:val="35"/>
    </w:rPr>
  </w:style>
  <w:style w:type="character" w:customStyle="1" w:styleId="ClosingChar">
    <w:name w:val="Closing Char"/>
    <w:basedOn w:val="DefaultParagraphFont"/>
    <w:link w:val="Closing"/>
    <w:rsid w:val="0057373A"/>
    <w:rPr>
      <w:rFonts w:cs="Cordia New"/>
      <w:sz w:val="28"/>
      <w:szCs w:val="35"/>
    </w:rPr>
  </w:style>
  <w:style w:type="paragraph" w:styleId="Date">
    <w:name w:val="Date"/>
    <w:basedOn w:val="Normal"/>
    <w:next w:val="Normal"/>
    <w:link w:val="DateChar"/>
    <w:rsid w:val="0057373A"/>
    <w:rPr>
      <w:szCs w:val="35"/>
    </w:rPr>
  </w:style>
  <w:style w:type="character" w:customStyle="1" w:styleId="DateChar">
    <w:name w:val="Date Char"/>
    <w:basedOn w:val="DefaultParagraphFont"/>
    <w:link w:val="Date"/>
    <w:rsid w:val="0057373A"/>
    <w:rPr>
      <w:rFonts w:cs="Cordia New"/>
      <w:sz w:val="28"/>
      <w:szCs w:val="35"/>
    </w:rPr>
  </w:style>
  <w:style w:type="paragraph" w:styleId="E-mailSignature">
    <w:name w:val="E-mail Signature"/>
    <w:basedOn w:val="Normal"/>
    <w:link w:val="E-mailSignatureChar"/>
    <w:rsid w:val="0057373A"/>
    <w:rPr>
      <w:szCs w:val="35"/>
    </w:rPr>
  </w:style>
  <w:style w:type="character" w:customStyle="1" w:styleId="E-mailSignatureChar">
    <w:name w:val="E-mail Signature Char"/>
    <w:basedOn w:val="DefaultParagraphFont"/>
    <w:link w:val="E-mailSignature"/>
    <w:rsid w:val="0057373A"/>
    <w:rPr>
      <w:rFonts w:cs="Cordia New"/>
      <w:sz w:val="28"/>
      <w:szCs w:val="35"/>
    </w:rPr>
  </w:style>
  <w:style w:type="paragraph" w:styleId="EnvelopeAddress">
    <w:name w:val="envelope address"/>
    <w:basedOn w:val="Normal"/>
    <w:rsid w:val="0057373A"/>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rsid w:val="0057373A"/>
    <w:rPr>
      <w:rFonts w:asciiTheme="majorHAnsi" w:eastAsiaTheme="majorEastAsia" w:hAnsiTheme="majorHAnsi" w:cstheme="majorBidi"/>
      <w:sz w:val="20"/>
      <w:szCs w:val="25"/>
    </w:rPr>
  </w:style>
  <w:style w:type="paragraph" w:styleId="FootnoteText">
    <w:name w:val="footnote text"/>
    <w:basedOn w:val="Normal"/>
    <w:link w:val="FootnoteTextChar"/>
    <w:rsid w:val="0057373A"/>
    <w:rPr>
      <w:sz w:val="20"/>
      <w:szCs w:val="25"/>
    </w:rPr>
  </w:style>
  <w:style w:type="character" w:customStyle="1" w:styleId="FootnoteTextChar">
    <w:name w:val="Footnote Text Char"/>
    <w:basedOn w:val="DefaultParagraphFont"/>
    <w:link w:val="FootnoteText"/>
    <w:rsid w:val="0057373A"/>
    <w:rPr>
      <w:rFonts w:cs="Cordia New"/>
      <w:szCs w:val="25"/>
    </w:rPr>
  </w:style>
  <w:style w:type="paragraph" w:styleId="HTMLAddress">
    <w:name w:val="HTML Address"/>
    <w:basedOn w:val="Normal"/>
    <w:link w:val="HTMLAddressChar"/>
    <w:rsid w:val="0057373A"/>
    <w:rPr>
      <w:i/>
      <w:iCs/>
      <w:szCs w:val="35"/>
    </w:rPr>
  </w:style>
  <w:style w:type="character" w:customStyle="1" w:styleId="HTMLAddressChar">
    <w:name w:val="HTML Address Char"/>
    <w:basedOn w:val="DefaultParagraphFont"/>
    <w:link w:val="HTMLAddress"/>
    <w:rsid w:val="0057373A"/>
    <w:rPr>
      <w:rFonts w:cs="Cordia New"/>
      <w:i/>
      <w:iCs/>
      <w:sz w:val="28"/>
      <w:szCs w:val="35"/>
    </w:rPr>
  </w:style>
  <w:style w:type="paragraph" w:styleId="Index1">
    <w:name w:val="index 1"/>
    <w:basedOn w:val="Normal"/>
    <w:next w:val="Normal"/>
    <w:autoRedefine/>
    <w:rsid w:val="0057373A"/>
    <w:pPr>
      <w:ind w:left="280" w:hanging="280"/>
    </w:pPr>
    <w:rPr>
      <w:szCs w:val="35"/>
    </w:rPr>
  </w:style>
  <w:style w:type="paragraph" w:styleId="Index2">
    <w:name w:val="index 2"/>
    <w:basedOn w:val="Normal"/>
    <w:next w:val="Normal"/>
    <w:autoRedefine/>
    <w:rsid w:val="0057373A"/>
    <w:pPr>
      <w:ind w:left="560" w:hanging="280"/>
    </w:pPr>
    <w:rPr>
      <w:szCs w:val="35"/>
    </w:rPr>
  </w:style>
  <w:style w:type="paragraph" w:styleId="Index3">
    <w:name w:val="index 3"/>
    <w:basedOn w:val="Normal"/>
    <w:next w:val="Normal"/>
    <w:autoRedefine/>
    <w:rsid w:val="0057373A"/>
    <w:pPr>
      <w:ind w:left="840" w:hanging="280"/>
    </w:pPr>
    <w:rPr>
      <w:szCs w:val="35"/>
    </w:rPr>
  </w:style>
  <w:style w:type="paragraph" w:styleId="Index4">
    <w:name w:val="index 4"/>
    <w:basedOn w:val="Normal"/>
    <w:next w:val="Normal"/>
    <w:autoRedefine/>
    <w:rsid w:val="0057373A"/>
    <w:pPr>
      <w:ind w:left="1120" w:hanging="280"/>
    </w:pPr>
    <w:rPr>
      <w:szCs w:val="35"/>
    </w:rPr>
  </w:style>
  <w:style w:type="paragraph" w:styleId="Index5">
    <w:name w:val="index 5"/>
    <w:basedOn w:val="Normal"/>
    <w:next w:val="Normal"/>
    <w:autoRedefine/>
    <w:rsid w:val="0057373A"/>
    <w:pPr>
      <w:ind w:left="1400" w:hanging="280"/>
    </w:pPr>
    <w:rPr>
      <w:szCs w:val="35"/>
    </w:rPr>
  </w:style>
  <w:style w:type="paragraph" w:styleId="Index6">
    <w:name w:val="index 6"/>
    <w:basedOn w:val="Normal"/>
    <w:next w:val="Normal"/>
    <w:autoRedefine/>
    <w:rsid w:val="0057373A"/>
    <w:pPr>
      <w:ind w:left="1680" w:hanging="280"/>
    </w:pPr>
    <w:rPr>
      <w:szCs w:val="35"/>
    </w:rPr>
  </w:style>
  <w:style w:type="paragraph" w:styleId="Index7">
    <w:name w:val="index 7"/>
    <w:basedOn w:val="Normal"/>
    <w:next w:val="Normal"/>
    <w:autoRedefine/>
    <w:rsid w:val="0057373A"/>
    <w:pPr>
      <w:ind w:left="1960" w:hanging="280"/>
    </w:pPr>
    <w:rPr>
      <w:szCs w:val="35"/>
    </w:rPr>
  </w:style>
  <w:style w:type="paragraph" w:styleId="Index8">
    <w:name w:val="index 8"/>
    <w:basedOn w:val="Normal"/>
    <w:next w:val="Normal"/>
    <w:autoRedefine/>
    <w:rsid w:val="0057373A"/>
    <w:pPr>
      <w:ind w:left="2240" w:hanging="280"/>
    </w:pPr>
    <w:rPr>
      <w:szCs w:val="35"/>
    </w:rPr>
  </w:style>
  <w:style w:type="paragraph" w:styleId="Index9">
    <w:name w:val="index 9"/>
    <w:basedOn w:val="Normal"/>
    <w:next w:val="Normal"/>
    <w:autoRedefine/>
    <w:rsid w:val="0057373A"/>
    <w:pPr>
      <w:ind w:left="2520" w:hanging="280"/>
    </w:pPr>
    <w:rPr>
      <w:szCs w:val="35"/>
    </w:rPr>
  </w:style>
  <w:style w:type="paragraph" w:styleId="IndexHeading">
    <w:name w:val="index heading"/>
    <w:basedOn w:val="Normal"/>
    <w:next w:val="Index1"/>
    <w:rsid w:val="0057373A"/>
    <w:rPr>
      <w:rFonts w:asciiTheme="majorHAnsi" w:eastAsiaTheme="majorEastAsia" w:hAnsiTheme="majorHAnsi" w:cstheme="majorBidi"/>
      <w:b/>
      <w:bCs/>
      <w:szCs w:val="35"/>
    </w:rPr>
  </w:style>
  <w:style w:type="paragraph" w:styleId="IntenseQuote">
    <w:name w:val="Intense Quote"/>
    <w:basedOn w:val="Normal"/>
    <w:next w:val="Normal"/>
    <w:link w:val="IntenseQuoteChar"/>
    <w:uiPriority w:val="30"/>
    <w:qFormat/>
    <w:rsid w:val="0057373A"/>
    <w:pPr>
      <w:pBdr>
        <w:top w:val="single" w:sz="4" w:space="10" w:color="5B9BD5" w:themeColor="accent1"/>
        <w:bottom w:val="single" w:sz="4" w:space="10" w:color="5B9BD5" w:themeColor="accent1"/>
      </w:pBdr>
      <w:spacing w:before="360" w:after="360"/>
      <w:ind w:left="864" w:right="864"/>
      <w:jc w:val="center"/>
    </w:pPr>
    <w:rPr>
      <w:i/>
      <w:iCs/>
      <w:color w:val="5B9BD5" w:themeColor="accent1"/>
      <w:szCs w:val="35"/>
    </w:rPr>
  </w:style>
  <w:style w:type="character" w:customStyle="1" w:styleId="IntenseQuoteChar">
    <w:name w:val="Intense Quote Char"/>
    <w:basedOn w:val="DefaultParagraphFont"/>
    <w:link w:val="IntenseQuote"/>
    <w:uiPriority w:val="30"/>
    <w:rsid w:val="0057373A"/>
    <w:rPr>
      <w:rFonts w:cs="Cordia New"/>
      <w:i/>
      <w:iCs/>
      <w:color w:val="5B9BD5" w:themeColor="accent1"/>
      <w:sz w:val="28"/>
      <w:szCs w:val="35"/>
    </w:rPr>
  </w:style>
  <w:style w:type="paragraph" w:styleId="List">
    <w:name w:val="List"/>
    <w:basedOn w:val="Normal"/>
    <w:rsid w:val="0057373A"/>
    <w:pPr>
      <w:ind w:left="283" w:hanging="283"/>
      <w:contextualSpacing/>
    </w:pPr>
    <w:rPr>
      <w:szCs w:val="35"/>
    </w:rPr>
  </w:style>
  <w:style w:type="paragraph" w:styleId="List2">
    <w:name w:val="List 2"/>
    <w:basedOn w:val="Normal"/>
    <w:rsid w:val="0057373A"/>
    <w:pPr>
      <w:ind w:left="566" w:hanging="283"/>
      <w:contextualSpacing/>
    </w:pPr>
    <w:rPr>
      <w:szCs w:val="35"/>
    </w:rPr>
  </w:style>
  <w:style w:type="paragraph" w:styleId="List3">
    <w:name w:val="List 3"/>
    <w:basedOn w:val="Normal"/>
    <w:rsid w:val="0057373A"/>
    <w:pPr>
      <w:ind w:left="849" w:hanging="283"/>
      <w:contextualSpacing/>
    </w:pPr>
    <w:rPr>
      <w:szCs w:val="35"/>
    </w:rPr>
  </w:style>
  <w:style w:type="paragraph" w:styleId="List4">
    <w:name w:val="List 4"/>
    <w:basedOn w:val="Normal"/>
    <w:rsid w:val="0057373A"/>
    <w:pPr>
      <w:ind w:left="1132" w:hanging="283"/>
      <w:contextualSpacing/>
    </w:pPr>
    <w:rPr>
      <w:szCs w:val="35"/>
    </w:rPr>
  </w:style>
  <w:style w:type="paragraph" w:styleId="List5">
    <w:name w:val="List 5"/>
    <w:basedOn w:val="Normal"/>
    <w:rsid w:val="0057373A"/>
    <w:pPr>
      <w:ind w:left="1415" w:hanging="283"/>
      <w:contextualSpacing/>
    </w:pPr>
    <w:rPr>
      <w:szCs w:val="35"/>
    </w:rPr>
  </w:style>
  <w:style w:type="paragraph" w:styleId="ListBullet">
    <w:name w:val="List Bullet"/>
    <w:basedOn w:val="Normal"/>
    <w:rsid w:val="0057373A"/>
    <w:pPr>
      <w:numPr>
        <w:numId w:val="17"/>
      </w:numPr>
      <w:contextualSpacing/>
    </w:pPr>
    <w:rPr>
      <w:szCs w:val="35"/>
    </w:rPr>
  </w:style>
  <w:style w:type="paragraph" w:styleId="ListBullet2">
    <w:name w:val="List Bullet 2"/>
    <w:basedOn w:val="Normal"/>
    <w:rsid w:val="0057373A"/>
    <w:pPr>
      <w:numPr>
        <w:numId w:val="18"/>
      </w:numPr>
      <w:contextualSpacing/>
    </w:pPr>
    <w:rPr>
      <w:szCs w:val="35"/>
    </w:rPr>
  </w:style>
  <w:style w:type="paragraph" w:styleId="ListBullet3">
    <w:name w:val="List Bullet 3"/>
    <w:basedOn w:val="Normal"/>
    <w:rsid w:val="0057373A"/>
    <w:pPr>
      <w:numPr>
        <w:numId w:val="19"/>
      </w:numPr>
      <w:contextualSpacing/>
    </w:pPr>
    <w:rPr>
      <w:szCs w:val="35"/>
    </w:rPr>
  </w:style>
  <w:style w:type="paragraph" w:styleId="ListBullet4">
    <w:name w:val="List Bullet 4"/>
    <w:basedOn w:val="Normal"/>
    <w:rsid w:val="0057373A"/>
    <w:pPr>
      <w:numPr>
        <w:numId w:val="20"/>
      </w:numPr>
      <w:contextualSpacing/>
    </w:pPr>
    <w:rPr>
      <w:szCs w:val="35"/>
    </w:rPr>
  </w:style>
  <w:style w:type="paragraph" w:styleId="ListBullet5">
    <w:name w:val="List Bullet 5"/>
    <w:basedOn w:val="Normal"/>
    <w:rsid w:val="0057373A"/>
    <w:pPr>
      <w:numPr>
        <w:numId w:val="21"/>
      </w:numPr>
      <w:contextualSpacing/>
    </w:pPr>
    <w:rPr>
      <w:szCs w:val="35"/>
    </w:rPr>
  </w:style>
  <w:style w:type="paragraph" w:styleId="ListContinue">
    <w:name w:val="List Continue"/>
    <w:basedOn w:val="Normal"/>
    <w:rsid w:val="0057373A"/>
    <w:pPr>
      <w:spacing w:after="120"/>
      <w:ind w:left="283"/>
      <w:contextualSpacing/>
    </w:pPr>
    <w:rPr>
      <w:szCs w:val="35"/>
    </w:rPr>
  </w:style>
  <w:style w:type="paragraph" w:styleId="ListContinue2">
    <w:name w:val="List Continue 2"/>
    <w:basedOn w:val="Normal"/>
    <w:rsid w:val="0057373A"/>
    <w:pPr>
      <w:spacing w:after="120"/>
      <w:ind w:left="566"/>
      <w:contextualSpacing/>
    </w:pPr>
    <w:rPr>
      <w:szCs w:val="35"/>
    </w:rPr>
  </w:style>
  <w:style w:type="paragraph" w:styleId="ListContinue3">
    <w:name w:val="List Continue 3"/>
    <w:basedOn w:val="Normal"/>
    <w:rsid w:val="0057373A"/>
    <w:pPr>
      <w:spacing w:after="120"/>
      <w:ind w:left="849"/>
      <w:contextualSpacing/>
    </w:pPr>
    <w:rPr>
      <w:szCs w:val="35"/>
    </w:rPr>
  </w:style>
  <w:style w:type="paragraph" w:styleId="ListContinue4">
    <w:name w:val="List Continue 4"/>
    <w:basedOn w:val="Normal"/>
    <w:rsid w:val="0057373A"/>
    <w:pPr>
      <w:spacing w:after="120"/>
      <w:ind w:left="1132"/>
      <w:contextualSpacing/>
    </w:pPr>
    <w:rPr>
      <w:szCs w:val="35"/>
    </w:rPr>
  </w:style>
  <w:style w:type="paragraph" w:styleId="ListContinue5">
    <w:name w:val="List Continue 5"/>
    <w:basedOn w:val="Normal"/>
    <w:rsid w:val="0057373A"/>
    <w:pPr>
      <w:spacing w:after="120"/>
      <w:ind w:left="1415"/>
      <w:contextualSpacing/>
    </w:pPr>
    <w:rPr>
      <w:szCs w:val="35"/>
    </w:rPr>
  </w:style>
  <w:style w:type="paragraph" w:styleId="ListNumber">
    <w:name w:val="List Number"/>
    <w:basedOn w:val="Normal"/>
    <w:rsid w:val="0057373A"/>
    <w:pPr>
      <w:numPr>
        <w:numId w:val="22"/>
      </w:numPr>
      <w:contextualSpacing/>
    </w:pPr>
    <w:rPr>
      <w:szCs w:val="35"/>
    </w:rPr>
  </w:style>
  <w:style w:type="paragraph" w:styleId="ListNumber2">
    <w:name w:val="List Number 2"/>
    <w:basedOn w:val="Normal"/>
    <w:rsid w:val="0057373A"/>
    <w:pPr>
      <w:numPr>
        <w:numId w:val="23"/>
      </w:numPr>
      <w:contextualSpacing/>
    </w:pPr>
    <w:rPr>
      <w:szCs w:val="35"/>
    </w:rPr>
  </w:style>
  <w:style w:type="paragraph" w:styleId="ListNumber3">
    <w:name w:val="List Number 3"/>
    <w:basedOn w:val="Normal"/>
    <w:rsid w:val="0057373A"/>
    <w:pPr>
      <w:numPr>
        <w:numId w:val="24"/>
      </w:numPr>
      <w:contextualSpacing/>
    </w:pPr>
    <w:rPr>
      <w:szCs w:val="35"/>
    </w:rPr>
  </w:style>
  <w:style w:type="paragraph" w:styleId="ListNumber4">
    <w:name w:val="List Number 4"/>
    <w:basedOn w:val="Normal"/>
    <w:rsid w:val="0057373A"/>
    <w:pPr>
      <w:numPr>
        <w:numId w:val="25"/>
      </w:numPr>
      <w:contextualSpacing/>
    </w:pPr>
    <w:rPr>
      <w:szCs w:val="35"/>
    </w:rPr>
  </w:style>
  <w:style w:type="paragraph" w:styleId="ListNumber5">
    <w:name w:val="List Number 5"/>
    <w:basedOn w:val="Normal"/>
    <w:rsid w:val="0057373A"/>
    <w:pPr>
      <w:numPr>
        <w:numId w:val="26"/>
      </w:numPr>
      <w:contextualSpacing/>
    </w:pPr>
    <w:rPr>
      <w:szCs w:val="35"/>
    </w:rPr>
  </w:style>
  <w:style w:type="paragraph" w:styleId="MacroText">
    <w:name w:val="macro"/>
    <w:link w:val="MacroTextChar"/>
    <w:rsid w:val="0057373A"/>
    <w:pPr>
      <w:tabs>
        <w:tab w:val="left" w:pos="480"/>
        <w:tab w:val="left" w:pos="960"/>
        <w:tab w:val="left" w:pos="1440"/>
        <w:tab w:val="left" w:pos="1920"/>
        <w:tab w:val="left" w:pos="2400"/>
        <w:tab w:val="left" w:pos="2880"/>
        <w:tab w:val="left" w:pos="3360"/>
        <w:tab w:val="left" w:pos="3840"/>
        <w:tab w:val="left" w:pos="4320"/>
      </w:tabs>
    </w:pPr>
    <w:rPr>
      <w:rFonts w:ascii="Consolas" w:hAnsi="Consolas" w:cs="Cordia New"/>
      <w:szCs w:val="25"/>
    </w:rPr>
  </w:style>
  <w:style w:type="character" w:customStyle="1" w:styleId="MacroTextChar">
    <w:name w:val="Macro Text Char"/>
    <w:basedOn w:val="DefaultParagraphFont"/>
    <w:link w:val="MacroText"/>
    <w:rsid w:val="0057373A"/>
    <w:rPr>
      <w:rFonts w:ascii="Consolas" w:hAnsi="Consolas" w:cs="Cordia New"/>
      <w:szCs w:val="25"/>
    </w:rPr>
  </w:style>
  <w:style w:type="paragraph" w:styleId="MessageHeader">
    <w:name w:val="Message Header"/>
    <w:basedOn w:val="Normal"/>
    <w:link w:val="MessageHeaderChar"/>
    <w:rsid w:val="0057373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57373A"/>
    <w:rPr>
      <w:rFonts w:asciiTheme="majorHAnsi" w:eastAsiaTheme="majorEastAsia" w:hAnsiTheme="majorHAnsi" w:cstheme="majorBidi"/>
      <w:sz w:val="24"/>
      <w:szCs w:val="30"/>
      <w:shd w:val="pct20" w:color="auto" w:fill="auto"/>
    </w:rPr>
  </w:style>
  <w:style w:type="paragraph" w:styleId="NoSpacing">
    <w:name w:val="No Spacing"/>
    <w:uiPriority w:val="1"/>
    <w:qFormat/>
    <w:rsid w:val="0057373A"/>
    <w:rPr>
      <w:rFonts w:cs="Cordia New"/>
      <w:sz w:val="28"/>
      <w:szCs w:val="35"/>
    </w:rPr>
  </w:style>
  <w:style w:type="paragraph" w:styleId="NormalWeb">
    <w:name w:val="Normal (Web)"/>
    <w:basedOn w:val="Normal"/>
    <w:rsid w:val="0057373A"/>
    <w:rPr>
      <w:rFonts w:ascii="Times New Roman" w:hAnsi="Times New Roman" w:cs="Angsana New"/>
      <w:sz w:val="24"/>
      <w:szCs w:val="30"/>
    </w:rPr>
  </w:style>
  <w:style w:type="paragraph" w:styleId="NormalIndent">
    <w:name w:val="Normal Indent"/>
    <w:basedOn w:val="Normal"/>
    <w:rsid w:val="0057373A"/>
    <w:pPr>
      <w:ind w:left="720"/>
    </w:pPr>
    <w:rPr>
      <w:szCs w:val="35"/>
    </w:rPr>
  </w:style>
  <w:style w:type="paragraph" w:styleId="NoteHeading">
    <w:name w:val="Note Heading"/>
    <w:basedOn w:val="Normal"/>
    <w:next w:val="Normal"/>
    <w:link w:val="NoteHeadingChar"/>
    <w:rsid w:val="0057373A"/>
    <w:rPr>
      <w:szCs w:val="35"/>
    </w:rPr>
  </w:style>
  <w:style w:type="character" w:customStyle="1" w:styleId="NoteHeadingChar">
    <w:name w:val="Note Heading Char"/>
    <w:basedOn w:val="DefaultParagraphFont"/>
    <w:link w:val="NoteHeading"/>
    <w:rsid w:val="0057373A"/>
    <w:rPr>
      <w:rFonts w:cs="Cordia New"/>
      <w:sz w:val="28"/>
      <w:szCs w:val="35"/>
    </w:rPr>
  </w:style>
  <w:style w:type="paragraph" w:styleId="PlainText">
    <w:name w:val="Plain Text"/>
    <w:basedOn w:val="Normal"/>
    <w:link w:val="PlainTextChar"/>
    <w:rsid w:val="0057373A"/>
    <w:rPr>
      <w:rFonts w:ascii="Consolas" w:hAnsi="Consolas"/>
      <w:sz w:val="21"/>
      <w:szCs w:val="26"/>
    </w:rPr>
  </w:style>
  <w:style w:type="character" w:customStyle="1" w:styleId="PlainTextChar">
    <w:name w:val="Plain Text Char"/>
    <w:basedOn w:val="DefaultParagraphFont"/>
    <w:link w:val="PlainText"/>
    <w:rsid w:val="0057373A"/>
    <w:rPr>
      <w:rFonts w:ascii="Consolas" w:hAnsi="Consolas" w:cs="Cordia New"/>
      <w:sz w:val="21"/>
      <w:szCs w:val="26"/>
    </w:rPr>
  </w:style>
  <w:style w:type="paragraph" w:styleId="Quote">
    <w:name w:val="Quote"/>
    <w:basedOn w:val="Normal"/>
    <w:next w:val="Normal"/>
    <w:link w:val="QuoteChar"/>
    <w:uiPriority w:val="29"/>
    <w:qFormat/>
    <w:rsid w:val="0057373A"/>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57373A"/>
    <w:rPr>
      <w:rFonts w:cs="Cordia New"/>
      <w:i/>
      <w:iCs/>
      <w:color w:val="404040" w:themeColor="text1" w:themeTint="BF"/>
      <w:sz w:val="28"/>
      <w:szCs w:val="35"/>
    </w:rPr>
  </w:style>
  <w:style w:type="paragraph" w:styleId="Salutation">
    <w:name w:val="Salutation"/>
    <w:basedOn w:val="Normal"/>
    <w:next w:val="Normal"/>
    <w:link w:val="SalutationChar"/>
    <w:rsid w:val="0057373A"/>
    <w:rPr>
      <w:szCs w:val="35"/>
    </w:rPr>
  </w:style>
  <w:style w:type="character" w:customStyle="1" w:styleId="SalutationChar">
    <w:name w:val="Salutation Char"/>
    <w:basedOn w:val="DefaultParagraphFont"/>
    <w:link w:val="Salutation"/>
    <w:rsid w:val="0057373A"/>
    <w:rPr>
      <w:rFonts w:cs="Cordia New"/>
      <w:sz w:val="28"/>
      <w:szCs w:val="35"/>
    </w:rPr>
  </w:style>
  <w:style w:type="paragraph" w:styleId="Signature">
    <w:name w:val="Signature"/>
    <w:basedOn w:val="Normal"/>
    <w:link w:val="SignatureChar"/>
    <w:rsid w:val="0057373A"/>
    <w:pPr>
      <w:ind w:left="4252"/>
    </w:pPr>
    <w:rPr>
      <w:szCs w:val="35"/>
    </w:rPr>
  </w:style>
  <w:style w:type="character" w:customStyle="1" w:styleId="SignatureChar">
    <w:name w:val="Signature Char"/>
    <w:basedOn w:val="DefaultParagraphFont"/>
    <w:link w:val="Signature"/>
    <w:rsid w:val="0057373A"/>
    <w:rPr>
      <w:rFonts w:cs="Cordia New"/>
      <w:sz w:val="28"/>
      <w:szCs w:val="35"/>
    </w:rPr>
  </w:style>
  <w:style w:type="paragraph" w:styleId="TableofAuthorities">
    <w:name w:val="table of authorities"/>
    <w:basedOn w:val="Normal"/>
    <w:next w:val="Normal"/>
    <w:rsid w:val="0057373A"/>
    <w:pPr>
      <w:ind w:left="280" w:hanging="280"/>
    </w:pPr>
    <w:rPr>
      <w:szCs w:val="35"/>
    </w:rPr>
  </w:style>
  <w:style w:type="paragraph" w:styleId="TableofFigures">
    <w:name w:val="table of figures"/>
    <w:basedOn w:val="Normal"/>
    <w:next w:val="Normal"/>
    <w:rsid w:val="0057373A"/>
    <w:rPr>
      <w:szCs w:val="35"/>
    </w:rPr>
  </w:style>
  <w:style w:type="paragraph" w:styleId="TOAHeading">
    <w:name w:val="toa heading"/>
    <w:basedOn w:val="Normal"/>
    <w:next w:val="Normal"/>
    <w:rsid w:val="0057373A"/>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57373A"/>
    <w:pPr>
      <w:spacing w:after="100"/>
    </w:pPr>
    <w:rPr>
      <w:szCs w:val="35"/>
    </w:rPr>
  </w:style>
  <w:style w:type="paragraph" w:styleId="TOC2">
    <w:name w:val="toc 2"/>
    <w:basedOn w:val="Normal"/>
    <w:next w:val="Normal"/>
    <w:autoRedefine/>
    <w:rsid w:val="0057373A"/>
    <w:pPr>
      <w:spacing w:after="100"/>
      <w:ind w:left="280"/>
    </w:pPr>
    <w:rPr>
      <w:szCs w:val="35"/>
    </w:rPr>
  </w:style>
  <w:style w:type="paragraph" w:styleId="TOC3">
    <w:name w:val="toc 3"/>
    <w:basedOn w:val="Normal"/>
    <w:next w:val="Normal"/>
    <w:autoRedefine/>
    <w:rsid w:val="0057373A"/>
    <w:pPr>
      <w:spacing w:after="100"/>
      <w:ind w:left="560"/>
    </w:pPr>
    <w:rPr>
      <w:szCs w:val="35"/>
    </w:rPr>
  </w:style>
  <w:style w:type="paragraph" w:styleId="TOC4">
    <w:name w:val="toc 4"/>
    <w:basedOn w:val="Normal"/>
    <w:next w:val="Normal"/>
    <w:autoRedefine/>
    <w:rsid w:val="0057373A"/>
    <w:pPr>
      <w:spacing w:after="100"/>
      <w:ind w:left="840"/>
    </w:pPr>
    <w:rPr>
      <w:szCs w:val="35"/>
    </w:rPr>
  </w:style>
  <w:style w:type="paragraph" w:styleId="TOC5">
    <w:name w:val="toc 5"/>
    <w:basedOn w:val="Normal"/>
    <w:next w:val="Normal"/>
    <w:autoRedefine/>
    <w:rsid w:val="0057373A"/>
    <w:pPr>
      <w:spacing w:after="100"/>
      <w:ind w:left="1120"/>
    </w:pPr>
    <w:rPr>
      <w:szCs w:val="35"/>
    </w:rPr>
  </w:style>
  <w:style w:type="paragraph" w:styleId="TOC6">
    <w:name w:val="toc 6"/>
    <w:basedOn w:val="Normal"/>
    <w:next w:val="Normal"/>
    <w:autoRedefine/>
    <w:rsid w:val="0057373A"/>
    <w:pPr>
      <w:spacing w:after="100"/>
      <w:ind w:left="1400"/>
    </w:pPr>
    <w:rPr>
      <w:szCs w:val="35"/>
    </w:rPr>
  </w:style>
  <w:style w:type="paragraph" w:styleId="TOC7">
    <w:name w:val="toc 7"/>
    <w:basedOn w:val="Normal"/>
    <w:next w:val="Normal"/>
    <w:autoRedefine/>
    <w:rsid w:val="0057373A"/>
    <w:pPr>
      <w:spacing w:after="100"/>
      <w:ind w:left="1680"/>
    </w:pPr>
    <w:rPr>
      <w:szCs w:val="35"/>
    </w:rPr>
  </w:style>
  <w:style w:type="paragraph" w:styleId="TOC8">
    <w:name w:val="toc 8"/>
    <w:basedOn w:val="Normal"/>
    <w:next w:val="Normal"/>
    <w:autoRedefine/>
    <w:rsid w:val="0057373A"/>
    <w:pPr>
      <w:spacing w:after="100"/>
      <w:ind w:left="1960"/>
    </w:pPr>
    <w:rPr>
      <w:szCs w:val="35"/>
    </w:rPr>
  </w:style>
  <w:style w:type="paragraph" w:styleId="TOC9">
    <w:name w:val="toc 9"/>
    <w:basedOn w:val="Normal"/>
    <w:next w:val="Normal"/>
    <w:autoRedefine/>
    <w:rsid w:val="0057373A"/>
    <w:pPr>
      <w:spacing w:after="100"/>
      <w:ind w:left="2240"/>
    </w:pPr>
    <w:rPr>
      <w:szCs w:val="35"/>
    </w:rPr>
  </w:style>
  <w:style w:type="paragraph" w:styleId="TOCHeading">
    <w:name w:val="TOC Heading"/>
    <w:basedOn w:val="Heading1"/>
    <w:next w:val="Normal"/>
    <w:uiPriority w:val="39"/>
    <w:semiHidden/>
    <w:unhideWhenUsed/>
    <w:qFormat/>
    <w:rsid w:val="0057373A"/>
    <w:pPr>
      <w:keepLines/>
      <w:spacing w:before="240"/>
      <w:ind w:firstLine="0"/>
      <w:jc w:val="left"/>
      <w:outlineLvl w:val="9"/>
    </w:pPr>
    <w:rPr>
      <w:rFonts w:asciiTheme="majorHAnsi" w:eastAsiaTheme="majorEastAsia" w:hAnsiTheme="majorHAnsi" w:cstheme="majorBidi"/>
      <w:color w:val="2E74B5" w:themeColor="accent1" w:themeShade="BF"/>
      <w:szCs w:val="40"/>
    </w:rPr>
  </w:style>
  <w:style w:type="paragraph" w:customStyle="1" w:styleId="A2">
    <w:name w:val="A"/>
    <w:basedOn w:val="BodyTextIndent3"/>
    <w:rsid w:val="009747C4"/>
    <w:pPr>
      <w:pBdr>
        <w:bottom w:val="single" w:sz="4" w:space="1" w:color="auto"/>
      </w:pBdr>
      <w:tabs>
        <w:tab w:val="clear" w:pos="1701"/>
        <w:tab w:val="clear" w:pos="2268"/>
        <w:tab w:val="clear" w:pos="3544"/>
      </w:tabs>
      <w:ind w:left="0"/>
      <w:jc w:val="center"/>
    </w:pPr>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399402613">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520632506">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0868004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087269170">
      <w:bodyDiv w:val="1"/>
      <w:marLeft w:val="0"/>
      <w:marRight w:val="0"/>
      <w:marTop w:val="0"/>
      <w:marBottom w:val="0"/>
      <w:divBdr>
        <w:top w:val="none" w:sz="0" w:space="0" w:color="auto"/>
        <w:left w:val="none" w:sz="0" w:space="0" w:color="auto"/>
        <w:bottom w:val="none" w:sz="0" w:space="0" w:color="auto"/>
        <w:right w:val="none" w:sz="0" w:space="0" w:color="auto"/>
      </w:divBdr>
    </w:div>
    <w:div w:id="1134760262">
      <w:bodyDiv w:val="1"/>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58772252">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649896872">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1909999777">
      <w:bodyDiv w:val="1"/>
      <w:marLeft w:val="0"/>
      <w:marRight w:val="0"/>
      <w:marTop w:val="0"/>
      <w:marBottom w:val="0"/>
      <w:divBdr>
        <w:top w:val="none" w:sz="0" w:space="0" w:color="auto"/>
        <w:left w:val="none" w:sz="0" w:space="0" w:color="auto"/>
        <w:bottom w:val="none" w:sz="0" w:space="0" w:color="auto"/>
        <w:right w:val="none" w:sz="0" w:space="0" w:color="auto"/>
      </w:divBdr>
    </w:div>
    <w:div w:id="1997411999">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765f507cc89380270d347d1ea93487cc">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8ff5bf84f84954c184bf021bf2b48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08C59-3E9F-4384-89D9-8C5D0B809E8C}">
  <ds:schemaRefs>
    <ds:schemaRef ds:uri="http://schemas.microsoft.com/sharepoint/v3/contenttype/forms"/>
  </ds:schemaRefs>
</ds:datastoreItem>
</file>

<file path=customXml/itemProps2.xml><?xml version="1.0" encoding="utf-8"?>
<ds:datastoreItem xmlns:ds="http://schemas.openxmlformats.org/officeDocument/2006/customXml" ds:itemID="{4BF13297-4810-41DA-A1FE-FBFDD4492CE6}">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3.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customXml/itemProps4.xml><?xml version="1.0" encoding="utf-8"?>
<ds:datastoreItem xmlns:ds="http://schemas.openxmlformats.org/officeDocument/2006/customXml" ds:itemID="{9D39924E-9E57-46E0-A864-17F2CB898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19131</Words>
  <Characters>109051</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Are You suprised ?</vt:lpstr>
    </vt:vector>
  </TitlesOfParts>
  <Company>Microsoft Co.,Ltd.</Company>
  <LinksUpToDate>false</LinksUpToDate>
  <CharactersWithSpaces>127927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User</cp:lastModifiedBy>
  <cp:revision>2</cp:revision>
  <cp:lastPrinted>2026-02-27T06:11:00Z</cp:lastPrinted>
  <dcterms:created xsi:type="dcterms:W3CDTF">2026-02-27T09:49:00Z</dcterms:created>
  <dcterms:modified xsi:type="dcterms:W3CDTF">2026-02-27T09:49:00Z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